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B02CC" w14:textId="03EE8D62" w:rsidR="00C61C59" w:rsidRDefault="00C61C59" w:rsidP="00C61C59">
      <w:pPr>
        <w:pStyle w:val="CRCoverPage"/>
        <w:tabs>
          <w:tab w:val="right" w:pos="9639"/>
        </w:tabs>
        <w:spacing w:after="0"/>
        <w:rPr>
          <w:rFonts w:cs="Arial"/>
          <w:b/>
          <w:sz w:val="24"/>
          <w:szCs w:val="24"/>
        </w:rPr>
      </w:pPr>
      <w:bookmarkStart w:id="0" w:name="_Toc45888060"/>
      <w:bookmarkStart w:id="1" w:name="_Toc45888659"/>
      <w:bookmarkStart w:id="2" w:name="_Toc61367300"/>
      <w:bookmarkStart w:id="3" w:name="_Toc61372683"/>
      <w:bookmarkStart w:id="4" w:name="_Toc68230623"/>
      <w:bookmarkStart w:id="5" w:name="_Toc69084036"/>
      <w:bookmarkStart w:id="6" w:name="_Toc75467043"/>
      <w:bookmarkStart w:id="7" w:name="_Toc76509065"/>
      <w:bookmarkStart w:id="8" w:name="_Toc76718055"/>
      <w:bookmarkStart w:id="9" w:name="_Toc2086435"/>
      <w:r>
        <w:rPr>
          <w:rFonts w:cs="Arial"/>
          <w:b/>
          <w:sz w:val="24"/>
          <w:szCs w:val="24"/>
        </w:rPr>
        <w:t>3GPP TSG-RAN WG4 Meeting #10</w:t>
      </w:r>
      <w:r w:rsidR="006C652D">
        <w:rPr>
          <w:rFonts w:cs="Arial"/>
          <w:b/>
          <w:sz w:val="24"/>
          <w:szCs w:val="24"/>
        </w:rPr>
        <w:t>8</w:t>
      </w:r>
      <w:r>
        <w:rPr>
          <w:rFonts w:cs="Arial"/>
          <w:b/>
          <w:sz w:val="24"/>
          <w:szCs w:val="24"/>
        </w:rPr>
        <w:tab/>
      </w:r>
      <w:r w:rsidR="00520F81" w:rsidRPr="00520F81">
        <w:rPr>
          <w:rFonts w:cs="Arial"/>
          <w:b/>
          <w:sz w:val="24"/>
          <w:szCs w:val="24"/>
        </w:rPr>
        <w:t>R4-2313339</w:t>
      </w:r>
    </w:p>
    <w:p w14:paraId="509E2ABC" w14:textId="4A602D0D" w:rsidR="003532C2" w:rsidRDefault="006C652D" w:rsidP="00504186">
      <w:pPr>
        <w:pStyle w:val="CRCoverPage"/>
        <w:tabs>
          <w:tab w:val="right" w:pos="9639"/>
        </w:tabs>
        <w:spacing w:after="100" w:afterAutospacing="1"/>
        <w:rPr>
          <w:rFonts w:cs="Arial"/>
          <w:b/>
          <w:sz w:val="24"/>
          <w:szCs w:val="24"/>
        </w:rPr>
      </w:pPr>
      <w:r>
        <w:rPr>
          <w:rFonts w:cs="Arial"/>
          <w:b/>
          <w:sz w:val="24"/>
          <w:szCs w:val="24"/>
        </w:rPr>
        <w:t>Toulouse</w:t>
      </w:r>
      <w:r w:rsidR="00C61C59">
        <w:rPr>
          <w:rFonts w:cs="Arial"/>
          <w:b/>
          <w:sz w:val="24"/>
          <w:szCs w:val="24"/>
        </w:rPr>
        <w:t xml:space="preserve">, </w:t>
      </w:r>
      <w:r>
        <w:rPr>
          <w:rFonts w:cs="Arial"/>
          <w:b/>
          <w:sz w:val="24"/>
          <w:szCs w:val="24"/>
        </w:rPr>
        <w:t>France</w:t>
      </w:r>
      <w:r w:rsidR="00C61C59">
        <w:rPr>
          <w:rFonts w:cs="Arial"/>
          <w:b/>
          <w:sz w:val="24"/>
          <w:szCs w:val="24"/>
        </w:rPr>
        <w:t xml:space="preserve">, </w:t>
      </w:r>
      <w:r w:rsidR="00B81737">
        <w:rPr>
          <w:rFonts w:cs="Arial"/>
          <w:b/>
          <w:sz w:val="24"/>
          <w:szCs w:val="24"/>
        </w:rPr>
        <w:t>2</w:t>
      </w:r>
      <w:r>
        <w:rPr>
          <w:rFonts w:cs="Arial"/>
          <w:b/>
          <w:sz w:val="24"/>
          <w:szCs w:val="24"/>
        </w:rPr>
        <w:t>1</w:t>
      </w:r>
      <w:r w:rsidRPr="006C652D">
        <w:rPr>
          <w:rFonts w:cs="Arial"/>
          <w:b/>
          <w:sz w:val="24"/>
          <w:szCs w:val="24"/>
          <w:vertAlign w:val="superscript"/>
        </w:rPr>
        <w:t>st</w:t>
      </w:r>
      <w:r w:rsidR="00B81737">
        <w:rPr>
          <w:rFonts w:cs="Arial"/>
          <w:b/>
          <w:sz w:val="24"/>
          <w:szCs w:val="24"/>
        </w:rPr>
        <w:t xml:space="preserve"> </w:t>
      </w:r>
      <w:r>
        <w:rPr>
          <w:rFonts w:cs="Arial"/>
          <w:b/>
          <w:sz w:val="24"/>
          <w:szCs w:val="24"/>
        </w:rPr>
        <w:t>August</w:t>
      </w:r>
      <w:r w:rsidR="00C61C59">
        <w:rPr>
          <w:rFonts w:cs="Arial"/>
          <w:b/>
          <w:sz w:val="24"/>
          <w:szCs w:val="24"/>
        </w:rPr>
        <w:t xml:space="preserve"> – </w:t>
      </w:r>
      <w:r w:rsidR="00B81737">
        <w:rPr>
          <w:rFonts w:cs="Arial"/>
          <w:b/>
          <w:sz w:val="24"/>
          <w:szCs w:val="24"/>
        </w:rPr>
        <w:t>2</w:t>
      </w:r>
      <w:r>
        <w:rPr>
          <w:rFonts w:cs="Arial"/>
          <w:b/>
          <w:sz w:val="24"/>
          <w:szCs w:val="24"/>
        </w:rPr>
        <w:t>5</w:t>
      </w:r>
      <w:r w:rsidR="00B81737" w:rsidRPr="00B81737">
        <w:rPr>
          <w:rFonts w:cs="Arial"/>
          <w:b/>
          <w:sz w:val="24"/>
          <w:szCs w:val="24"/>
          <w:vertAlign w:val="superscript"/>
        </w:rPr>
        <w:t>th</w:t>
      </w:r>
      <w:r w:rsidR="00B81737">
        <w:rPr>
          <w:rFonts w:cs="Arial"/>
          <w:b/>
          <w:sz w:val="24"/>
          <w:szCs w:val="24"/>
        </w:rPr>
        <w:t xml:space="preserve"> </w:t>
      </w:r>
      <w:r>
        <w:rPr>
          <w:rFonts w:cs="Arial"/>
          <w:b/>
          <w:sz w:val="24"/>
          <w:szCs w:val="24"/>
        </w:rPr>
        <w:t>August</w:t>
      </w:r>
      <w:r w:rsidR="00C61C59">
        <w:rPr>
          <w:rFonts w:cs="Arial"/>
          <w:b/>
          <w:sz w:val="24"/>
          <w:szCs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32C2" w14:paraId="78C8E478" w14:textId="77777777" w:rsidTr="00D3653E">
        <w:tc>
          <w:tcPr>
            <w:tcW w:w="9641" w:type="dxa"/>
            <w:gridSpan w:val="9"/>
            <w:tcBorders>
              <w:top w:val="single" w:sz="4" w:space="0" w:color="auto"/>
              <w:left w:val="single" w:sz="4" w:space="0" w:color="auto"/>
              <w:right w:val="single" w:sz="4" w:space="0" w:color="auto"/>
            </w:tcBorders>
          </w:tcPr>
          <w:p w14:paraId="5EDA53AC" w14:textId="3979F642" w:rsidR="003532C2" w:rsidRDefault="003532C2" w:rsidP="00D3653E">
            <w:pPr>
              <w:pStyle w:val="CRCoverPage"/>
              <w:spacing w:after="0"/>
              <w:jc w:val="right"/>
              <w:rPr>
                <w:i/>
                <w:noProof/>
              </w:rPr>
            </w:pPr>
            <w:r>
              <w:rPr>
                <w:i/>
                <w:noProof/>
                <w:sz w:val="14"/>
              </w:rPr>
              <w:t>CR-Form-v12.</w:t>
            </w:r>
            <w:r w:rsidR="0072375D">
              <w:rPr>
                <w:i/>
                <w:noProof/>
                <w:sz w:val="14"/>
              </w:rPr>
              <w:t>2</w:t>
            </w:r>
          </w:p>
        </w:tc>
      </w:tr>
      <w:tr w:rsidR="003532C2" w14:paraId="4D8D3B96" w14:textId="77777777" w:rsidTr="00D3653E">
        <w:tc>
          <w:tcPr>
            <w:tcW w:w="9641" w:type="dxa"/>
            <w:gridSpan w:val="9"/>
            <w:tcBorders>
              <w:left w:val="single" w:sz="4" w:space="0" w:color="auto"/>
              <w:right w:val="single" w:sz="4" w:space="0" w:color="auto"/>
            </w:tcBorders>
          </w:tcPr>
          <w:p w14:paraId="4DF1BA84" w14:textId="5C6255D5" w:rsidR="003532C2" w:rsidRDefault="008E4049" w:rsidP="00D3653E">
            <w:pPr>
              <w:pStyle w:val="CRCoverPage"/>
              <w:spacing w:after="0"/>
              <w:jc w:val="center"/>
              <w:rPr>
                <w:noProof/>
              </w:rPr>
            </w:pPr>
            <w:r>
              <w:rPr>
                <w:b/>
                <w:noProof/>
                <w:sz w:val="32"/>
              </w:rPr>
              <w:t xml:space="preserve">DRAFT </w:t>
            </w:r>
            <w:r w:rsidR="003532C2">
              <w:rPr>
                <w:b/>
                <w:noProof/>
                <w:sz w:val="32"/>
              </w:rPr>
              <w:t>CHANGE REQUEST</w:t>
            </w:r>
          </w:p>
        </w:tc>
      </w:tr>
      <w:tr w:rsidR="003532C2" w14:paraId="60FF1AE3" w14:textId="77777777" w:rsidTr="00D3653E">
        <w:tc>
          <w:tcPr>
            <w:tcW w:w="9641" w:type="dxa"/>
            <w:gridSpan w:val="9"/>
            <w:tcBorders>
              <w:left w:val="single" w:sz="4" w:space="0" w:color="auto"/>
              <w:right w:val="single" w:sz="4" w:space="0" w:color="auto"/>
            </w:tcBorders>
          </w:tcPr>
          <w:p w14:paraId="3E33B6F8" w14:textId="77777777" w:rsidR="003532C2" w:rsidRDefault="003532C2" w:rsidP="00D3653E">
            <w:pPr>
              <w:pStyle w:val="CRCoverPage"/>
              <w:spacing w:after="0"/>
              <w:rPr>
                <w:noProof/>
                <w:sz w:val="8"/>
                <w:szCs w:val="8"/>
              </w:rPr>
            </w:pPr>
          </w:p>
        </w:tc>
      </w:tr>
      <w:tr w:rsidR="003532C2" w14:paraId="6C8B6449" w14:textId="77777777" w:rsidTr="00D3653E">
        <w:tc>
          <w:tcPr>
            <w:tcW w:w="142" w:type="dxa"/>
            <w:tcBorders>
              <w:left w:val="single" w:sz="4" w:space="0" w:color="auto"/>
            </w:tcBorders>
          </w:tcPr>
          <w:p w14:paraId="35B76BA7" w14:textId="77777777" w:rsidR="003532C2" w:rsidRDefault="003532C2" w:rsidP="00D3653E">
            <w:pPr>
              <w:pStyle w:val="CRCoverPage"/>
              <w:spacing w:after="0"/>
              <w:jc w:val="right"/>
              <w:rPr>
                <w:noProof/>
              </w:rPr>
            </w:pPr>
          </w:p>
        </w:tc>
        <w:tc>
          <w:tcPr>
            <w:tcW w:w="1559" w:type="dxa"/>
            <w:shd w:val="pct30" w:color="FFFF00" w:fill="auto"/>
          </w:tcPr>
          <w:p w14:paraId="58A9C2CD" w14:textId="35F30A23" w:rsidR="003532C2" w:rsidRPr="00410371" w:rsidRDefault="005A2EDD" w:rsidP="00D3653E">
            <w:pPr>
              <w:pStyle w:val="CRCoverPage"/>
              <w:spacing w:after="0"/>
              <w:jc w:val="right"/>
              <w:rPr>
                <w:b/>
                <w:noProof/>
                <w:sz w:val="28"/>
              </w:rPr>
            </w:pPr>
            <w:r>
              <w:fldChar w:fldCharType="begin"/>
            </w:r>
            <w:r>
              <w:instrText xml:space="preserve"> DOCPROPERTY  Spec#  \* MERGEFORMAT </w:instrText>
            </w:r>
            <w:r>
              <w:fldChar w:fldCharType="separate"/>
            </w:r>
            <w:r w:rsidR="003532C2">
              <w:rPr>
                <w:b/>
                <w:noProof/>
                <w:sz w:val="28"/>
              </w:rPr>
              <w:t>38.101</w:t>
            </w:r>
            <w:r>
              <w:rPr>
                <w:b/>
                <w:noProof/>
                <w:sz w:val="28"/>
              </w:rPr>
              <w:fldChar w:fldCharType="end"/>
            </w:r>
            <w:r w:rsidR="003532C2">
              <w:rPr>
                <w:b/>
                <w:noProof/>
                <w:sz w:val="28"/>
              </w:rPr>
              <w:t>-</w:t>
            </w:r>
            <w:r w:rsidR="00C15475">
              <w:rPr>
                <w:b/>
                <w:noProof/>
                <w:sz w:val="28"/>
              </w:rPr>
              <w:t>1</w:t>
            </w:r>
          </w:p>
        </w:tc>
        <w:tc>
          <w:tcPr>
            <w:tcW w:w="709" w:type="dxa"/>
          </w:tcPr>
          <w:p w14:paraId="03A32A36" w14:textId="77777777" w:rsidR="003532C2" w:rsidRDefault="003532C2" w:rsidP="00D3653E">
            <w:pPr>
              <w:pStyle w:val="CRCoverPage"/>
              <w:spacing w:after="0"/>
              <w:jc w:val="center"/>
              <w:rPr>
                <w:noProof/>
              </w:rPr>
            </w:pPr>
            <w:r>
              <w:rPr>
                <w:b/>
                <w:noProof/>
                <w:sz w:val="28"/>
              </w:rPr>
              <w:t>CR</w:t>
            </w:r>
          </w:p>
        </w:tc>
        <w:tc>
          <w:tcPr>
            <w:tcW w:w="1276" w:type="dxa"/>
            <w:shd w:val="pct30" w:color="FFFF00" w:fill="auto"/>
          </w:tcPr>
          <w:p w14:paraId="25971723" w14:textId="77777777" w:rsidR="003532C2" w:rsidRPr="00410371" w:rsidRDefault="003532C2" w:rsidP="00D3653E">
            <w:pPr>
              <w:pStyle w:val="CRCoverPage"/>
              <w:spacing w:after="0"/>
              <w:jc w:val="center"/>
              <w:rPr>
                <w:noProof/>
              </w:rPr>
            </w:pPr>
          </w:p>
        </w:tc>
        <w:tc>
          <w:tcPr>
            <w:tcW w:w="709" w:type="dxa"/>
          </w:tcPr>
          <w:p w14:paraId="305F5210" w14:textId="77777777" w:rsidR="003532C2" w:rsidRDefault="003532C2" w:rsidP="00D3653E">
            <w:pPr>
              <w:pStyle w:val="CRCoverPage"/>
              <w:tabs>
                <w:tab w:val="right" w:pos="625"/>
              </w:tabs>
              <w:spacing w:after="0"/>
              <w:jc w:val="center"/>
              <w:rPr>
                <w:noProof/>
              </w:rPr>
            </w:pPr>
            <w:r>
              <w:rPr>
                <w:b/>
                <w:bCs/>
                <w:noProof/>
                <w:sz w:val="28"/>
              </w:rPr>
              <w:t>rev</w:t>
            </w:r>
          </w:p>
        </w:tc>
        <w:tc>
          <w:tcPr>
            <w:tcW w:w="992" w:type="dxa"/>
            <w:shd w:val="pct30" w:color="FFFF00" w:fill="auto"/>
          </w:tcPr>
          <w:p w14:paraId="53DBFA11" w14:textId="77777777" w:rsidR="003532C2" w:rsidRPr="00EB4277" w:rsidRDefault="003532C2" w:rsidP="00D3653E">
            <w:pPr>
              <w:pStyle w:val="CRCoverPage"/>
              <w:spacing w:after="0"/>
              <w:jc w:val="center"/>
              <w:rPr>
                <w:b/>
                <w:noProof/>
                <w:sz w:val="28"/>
              </w:rPr>
            </w:pPr>
          </w:p>
        </w:tc>
        <w:tc>
          <w:tcPr>
            <w:tcW w:w="2410" w:type="dxa"/>
          </w:tcPr>
          <w:p w14:paraId="3915383E" w14:textId="77777777" w:rsidR="003532C2" w:rsidRDefault="003532C2" w:rsidP="00D365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E1B62BC" w14:textId="0EC08BA3" w:rsidR="003532C2" w:rsidRPr="00410371" w:rsidRDefault="005A2EDD" w:rsidP="00D3653E">
            <w:pPr>
              <w:pStyle w:val="CRCoverPage"/>
              <w:spacing w:after="0"/>
              <w:jc w:val="center"/>
              <w:rPr>
                <w:noProof/>
                <w:sz w:val="28"/>
              </w:rPr>
            </w:pPr>
            <w:r>
              <w:fldChar w:fldCharType="begin"/>
            </w:r>
            <w:r>
              <w:instrText xml:space="preserve"> DOCPROPERTY  Version  \* MERGEFORMAT </w:instrText>
            </w:r>
            <w:r>
              <w:fldChar w:fldCharType="separate"/>
            </w:r>
            <w:r w:rsidR="00C61C59">
              <w:rPr>
                <w:b/>
                <w:noProof/>
                <w:sz w:val="28"/>
              </w:rPr>
              <w:t>18.</w:t>
            </w:r>
            <w:r w:rsidR="006C652D">
              <w:rPr>
                <w:b/>
                <w:noProof/>
                <w:sz w:val="28"/>
              </w:rPr>
              <w:t>2</w:t>
            </w:r>
            <w:r w:rsidR="00C61C59">
              <w:rPr>
                <w:b/>
                <w:noProof/>
                <w:sz w:val="28"/>
              </w:rPr>
              <w:t>.0</w:t>
            </w:r>
            <w:r>
              <w:rPr>
                <w:b/>
                <w:noProof/>
                <w:sz w:val="28"/>
              </w:rPr>
              <w:fldChar w:fldCharType="end"/>
            </w:r>
          </w:p>
        </w:tc>
        <w:tc>
          <w:tcPr>
            <w:tcW w:w="143" w:type="dxa"/>
            <w:tcBorders>
              <w:right w:val="single" w:sz="4" w:space="0" w:color="auto"/>
            </w:tcBorders>
          </w:tcPr>
          <w:p w14:paraId="7BA7B9AF" w14:textId="77777777" w:rsidR="003532C2" w:rsidRDefault="003532C2" w:rsidP="00D3653E">
            <w:pPr>
              <w:pStyle w:val="CRCoverPage"/>
              <w:spacing w:after="0"/>
              <w:rPr>
                <w:noProof/>
              </w:rPr>
            </w:pPr>
          </w:p>
        </w:tc>
      </w:tr>
      <w:tr w:rsidR="003532C2" w14:paraId="3B116960" w14:textId="77777777" w:rsidTr="00D3653E">
        <w:tc>
          <w:tcPr>
            <w:tcW w:w="9641" w:type="dxa"/>
            <w:gridSpan w:val="9"/>
            <w:tcBorders>
              <w:left w:val="single" w:sz="4" w:space="0" w:color="auto"/>
              <w:right w:val="single" w:sz="4" w:space="0" w:color="auto"/>
            </w:tcBorders>
          </w:tcPr>
          <w:p w14:paraId="3A932C25" w14:textId="77777777" w:rsidR="003532C2" w:rsidRDefault="003532C2" w:rsidP="00D3653E">
            <w:pPr>
              <w:pStyle w:val="CRCoverPage"/>
              <w:spacing w:after="0"/>
              <w:rPr>
                <w:noProof/>
              </w:rPr>
            </w:pPr>
          </w:p>
        </w:tc>
      </w:tr>
      <w:tr w:rsidR="003532C2" w14:paraId="0DB8C29A" w14:textId="77777777" w:rsidTr="00D3653E">
        <w:tc>
          <w:tcPr>
            <w:tcW w:w="9641" w:type="dxa"/>
            <w:gridSpan w:val="9"/>
            <w:tcBorders>
              <w:top w:val="single" w:sz="4" w:space="0" w:color="auto"/>
            </w:tcBorders>
          </w:tcPr>
          <w:p w14:paraId="26044ADD" w14:textId="77777777" w:rsidR="003532C2" w:rsidRPr="00F25D98" w:rsidRDefault="003532C2" w:rsidP="00D3653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3532C2" w14:paraId="30838E55" w14:textId="77777777" w:rsidTr="00D3653E">
        <w:tc>
          <w:tcPr>
            <w:tcW w:w="9641" w:type="dxa"/>
            <w:gridSpan w:val="9"/>
          </w:tcPr>
          <w:p w14:paraId="040E37E9" w14:textId="77777777" w:rsidR="003532C2" w:rsidRDefault="003532C2" w:rsidP="00D3653E">
            <w:pPr>
              <w:pStyle w:val="CRCoverPage"/>
              <w:spacing w:after="0"/>
              <w:rPr>
                <w:noProof/>
                <w:sz w:val="8"/>
                <w:szCs w:val="8"/>
              </w:rPr>
            </w:pPr>
          </w:p>
        </w:tc>
      </w:tr>
    </w:tbl>
    <w:p w14:paraId="41F81E8F" w14:textId="77777777" w:rsidR="003532C2" w:rsidRDefault="003532C2" w:rsidP="003532C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32C2" w14:paraId="22379426" w14:textId="77777777" w:rsidTr="00D3653E">
        <w:tc>
          <w:tcPr>
            <w:tcW w:w="2835" w:type="dxa"/>
          </w:tcPr>
          <w:p w14:paraId="66B918F5" w14:textId="77777777" w:rsidR="003532C2" w:rsidRDefault="003532C2" w:rsidP="00D3653E">
            <w:pPr>
              <w:pStyle w:val="CRCoverPage"/>
              <w:tabs>
                <w:tab w:val="right" w:pos="2751"/>
              </w:tabs>
              <w:spacing w:after="0"/>
              <w:rPr>
                <w:b/>
                <w:i/>
                <w:noProof/>
              </w:rPr>
            </w:pPr>
            <w:r>
              <w:rPr>
                <w:b/>
                <w:i/>
                <w:noProof/>
              </w:rPr>
              <w:t>Proposed change affects:</w:t>
            </w:r>
          </w:p>
        </w:tc>
        <w:tc>
          <w:tcPr>
            <w:tcW w:w="1418" w:type="dxa"/>
          </w:tcPr>
          <w:p w14:paraId="65FF5401" w14:textId="77777777" w:rsidR="003532C2" w:rsidRDefault="003532C2" w:rsidP="00D365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46A4E0" w14:textId="77777777" w:rsidR="003532C2" w:rsidRDefault="003532C2" w:rsidP="00D3653E">
            <w:pPr>
              <w:pStyle w:val="CRCoverPage"/>
              <w:spacing w:after="0"/>
              <w:jc w:val="center"/>
              <w:rPr>
                <w:b/>
                <w:caps/>
                <w:noProof/>
              </w:rPr>
            </w:pPr>
          </w:p>
        </w:tc>
        <w:tc>
          <w:tcPr>
            <w:tcW w:w="709" w:type="dxa"/>
            <w:tcBorders>
              <w:left w:val="single" w:sz="4" w:space="0" w:color="auto"/>
            </w:tcBorders>
          </w:tcPr>
          <w:p w14:paraId="242FD82E" w14:textId="77777777" w:rsidR="003532C2" w:rsidRDefault="003532C2" w:rsidP="00D365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851608" w14:textId="77777777" w:rsidR="003532C2" w:rsidRDefault="003532C2" w:rsidP="00D3653E">
            <w:pPr>
              <w:pStyle w:val="CRCoverPage"/>
              <w:spacing w:after="0"/>
              <w:jc w:val="center"/>
              <w:rPr>
                <w:b/>
                <w:caps/>
                <w:noProof/>
              </w:rPr>
            </w:pPr>
            <w:r>
              <w:rPr>
                <w:b/>
                <w:caps/>
                <w:noProof/>
              </w:rPr>
              <w:t>X</w:t>
            </w:r>
          </w:p>
        </w:tc>
        <w:tc>
          <w:tcPr>
            <w:tcW w:w="2126" w:type="dxa"/>
          </w:tcPr>
          <w:p w14:paraId="3EAB0906" w14:textId="77777777" w:rsidR="003532C2" w:rsidRDefault="003532C2" w:rsidP="00D365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85F609" w14:textId="77777777" w:rsidR="003532C2" w:rsidRDefault="003532C2" w:rsidP="00D3653E">
            <w:pPr>
              <w:pStyle w:val="CRCoverPage"/>
              <w:spacing w:after="0"/>
              <w:jc w:val="center"/>
              <w:rPr>
                <w:b/>
                <w:caps/>
                <w:noProof/>
              </w:rPr>
            </w:pPr>
          </w:p>
        </w:tc>
        <w:tc>
          <w:tcPr>
            <w:tcW w:w="1418" w:type="dxa"/>
            <w:tcBorders>
              <w:left w:val="nil"/>
            </w:tcBorders>
          </w:tcPr>
          <w:p w14:paraId="283C7C5B" w14:textId="77777777" w:rsidR="003532C2" w:rsidRDefault="003532C2" w:rsidP="00D365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7B74AB" w14:textId="77777777" w:rsidR="003532C2" w:rsidRDefault="003532C2" w:rsidP="00D3653E">
            <w:pPr>
              <w:pStyle w:val="CRCoverPage"/>
              <w:spacing w:after="0"/>
              <w:jc w:val="center"/>
              <w:rPr>
                <w:b/>
                <w:bCs/>
                <w:caps/>
                <w:noProof/>
              </w:rPr>
            </w:pPr>
          </w:p>
        </w:tc>
      </w:tr>
    </w:tbl>
    <w:p w14:paraId="493B28FB" w14:textId="77777777" w:rsidR="003532C2" w:rsidRDefault="003532C2" w:rsidP="003532C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32C2" w14:paraId="7E6076D7" w14:textId="77777777" w:rsidTr="00D3653E">
        <w:tc>
          <w:tcPr>
            <w:tcW w:w="9640" w:type="dxa"/>
            <w:gridSpan w:val="11"/>
          </w:tcPr>
          <w:p w14:paraId="7DA00158" w14:textId="77777777" w:rsidR="003532C2" w:rsidRDefault="003532C2" w:rsidP="00D3653E">
            <w:pPr>
              <w:pStyle w:val="CRCoverPage"/>
              <w:spacing w:after="0"/>
              <w:rPr>
                <w:noProof/>
                <w:sz w:val="8"/>
                <w:szCs w:val="8"/>
              </w:rPr>
            </w:pPr>
          </w:p>
        </w:tc>
      </w:tr>
      <w:tr w:rsidR="003532C2" w14:paraId="3F124ACC" w14:textId="77777777" w:rsidTr="00D3653E">
        <w:tc>
          <w:tcPr>
            <w:tcW w:w="1843" w:type="dxa"/>
            <w:tcBorders>
              <w:top w:val="single" w:sz="4" w:space="0" w:color="auto"/>
              <w:left w:val="single" w:sz="4" w:space="0" w:color="auto"/>
            </w:tcBorders>
          </w:tcPr>
          <w:p w14:paraId="55BC0945" w14:textId="77777777" w:rsidR="003532C2" w:rsidRDefault="003532C2" w:rsidP="00D365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9BC7CF3" w14:textId="41D3560C" w:rsidR="00F86651" w:rsidRDefault="00C15475" w:rsidP="009137F5">
            <w:pPr>
              <w:pStyle w:val="CRCoverPage"/>
              <w:spacing w:after="0"/>
              <w:ind w:left="100"/>
              <w:rPr>
                <w:noProof/>
              </w:rPr>
            </w:pPr>
            <w:r w:rsidRPr="009137F5">
              <w:rPr>
                <w:noProof/>
              </w:rPr>
              <w:t xml:space="preserve">draft CR adding </w:t>
            </w:r>
            <w:r w:rsidR="00157998">
              <w:rPr>
                <w:noProof/>
              </w:rPr>
              <w:t>3</w:t>
            </w:r>
            <w:r w:rsidRPr="009137F5">
              <w:rPr>
                <w:noProof/>
              </w:rPr>
              <w:t xml:space="preserve"> bands CA configuration</w:t>
            </w:r>
          </w:p>
        </w:tc>
      </w:tr>
      <w:tr w:rsidR="003532C2" w14:paraId="66AFFDCA" w14:textId="77777777" w:rsidTr="00D3653E">
        <w:tc>
          <w:tcPr>
            <w:tcW w:w="1843" w:type="dxa"/>
            <w:tcBorders>
              <w:left w:val="single" w:sz="4" w:space="0" w:color="auto"/>
            </w:tcBorders>
          </w:tcPr>
          <w:p w14:paraId="3BCC49C1"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27363C31" w14:textId="77777777" w:rsidR="003532C2" w:rsidRDefault="003532C2" w:rsidP="00D3653E">
            <w:pPr>
              <w:pStyle w:val="CRCoverPage"/>
              <w:spacing w:after="0"/>
              <w:rPr>
                <w:noProof/>
                <w:sz w:val="8"/>
                <w:szCs w:val="8"/>
              </w:rPr>
            </w:pPr>
          </w:p>
        </w:tc>
      </w:tr>
      <w:tr w:rsidR="003532C2" w14:paraId="1A89F036" w14:textId="77777777" w:rsidTr="00D3653E">
        <w:tc>
          <w:tcPr>
            <w:tcW w:w="1843" w:type="dxa"/>
            <w:tcBorders>
              <w:left w:val="single" w:sz="4" w:space="0" w:color="auto"/>
            </w:tcBorders>
          </w:tcPr>
          <w:p w14:paraId="08A80DFF" w14:textId="77777777" w:rsidR="003532C2" w:rsidRDefault="003532C2" w:rsidP="00D365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D9A6C" w14:textId="5F2FC089" w:rsidR="003532C2" w:rsidRDefault="005A2EDD" w:rsidP="00D3653E">
            <w:pPr>
              <w:pStyle w:val="CRCoverPage"/>
              <w:spacing w:after="0"/>
              <w:ind w:left="100"/>
              <w:rPr>
                <w:noProof/>
              </w:rPr>
            </w:pPr>
            <w:r>
              <w:fldChar w:fldCharType="begin"/>
            </w:r>
            <w:r>
              <w:instrText xml:space="preserve"> DOCPROPERTY  SourceIfWg  \* MERGEFORMAT </w:instrText>
            </w:r>
            <w:r>
              <w:fldChar w:fldCharType="separate"/>
            </w:r>
            <w:r w:rsidR="003532C2">
              <w:rPr>
                <w:noProof/>
              </w:rPr>
              <w:t>Ericsson</w:t>
            </w:r>
            <w:r>
              <w:rPr>
                <w:noProof/>
              </w:rPr>
              <w:fldChar w:fldCharType="end"/>
            </w:r>
            <w:r w:rsidR="009A4F85">
              <w:rPr>
                <w:noProof/>
              </w:rPr>
              <w:t xml:space="preserve">, </w:t>
            </w:r>
            <w:r w:rsidR="00651C8E">
              <w:rPr>
                <w:noProof/>
              </w:rPr>
              <w:t>Telstra</w:t>
            </w:r>
          </w:p>
        </w:tc>
      </w:tr>
      <w:tr w:rsidR="003532C2" w14:paraId="1D758D93" w14:textId="77777777" w:rsidTr="00D3653E">
        <w:tc>
          <w:tcPr>
            <w:tcW w:w="1843" w:type="dxa"/>
            <w:tcBorders>
              <w:left w:val="single" w:sz="4" w:space="0" w:color="auto"/>
            </w:tcBorders>
          </w:tcPr>
          <w:p w14:paraId="38D10C54" w14:textId="77777777" w:rsidR="003532C2" w:rsidRDefault="003532C2" w:rsidP="00D365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D2BBA5" w14:textId="77777777" w:rsidR="003532C2" w:rsidRDefault="003532C2" w:rsidP="00D3653E">
            <w:pPr>
              <w:pStyle w:val="CRCoverPage"/>
              <w:spacing w:after="0"/>
              <w:ind w:left="100"/>
              <w:rPr>
                <w:noProof/>
              </w:rPr>
            </w:pPr>
            <w:r>
              <w:t>R4</w:t>
            </w:r>
          </w:p>
        </w:tc>
      </w:tr>
      <w:tr w:rsidR="003532C2" w14:paraId="3D6A26B5" w14:textId="77777777" w:rsidTr="00D3653E">
        <w:tc>
          <w:tcPr>
            <w:tcW w:w="1843" w:type="dxa"/>
            <w:tcBorders>
              <w:left w:val="single" w:sz="4" w:space="0" w:color="auto"/>
            </w:tcBorders>
          </w:tcPr>
          <w:p w14:paraId="41C4F1B5"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3B797429" w14:textId="77777777" w:rsidR="003532C2" w:rsidRDefault="003532C2" w:rsidP="00D3653E">
            <w:pPr>
              <w:pStyle w:val="CRCoverPage"/>
              <w:spacing w:after="0"/>
              <w:rPr>
                <w:noProof/>
                <w:sz w:val="8"/>
                <w:szCs w:val="8"/>
              </w:rPr>
            </w:pPr>
          </w:p>
        </w:tc>
      </w:tr>
      <w:tr w:rsidR="003532C2" w14:paraId="3E60F4CB" w14:textId="77777777" w:rsidTr="00D3653E">
        <w:tc>
          <w:tcPr>
            <w:tcW w:w="1843" w:type="dxa"/>
            <w:tcBorders>
              <w:left w:val="single" w:sz="4" w:space="0" w:color="auto"/>
            </w:tcBorders>
          </w:tcPr>
          <w:p w14:paraId="2C5BB11E" w14:textId="77777777" w:rsidR="003532C2" w:rsidRDefault="003532C2" w:rsidP="00D3653E">
            <w:pPr>
              <w:pStyle w:val="CRCoverPage"/>
              <w:tabs>
                <w:tab w:val="right" w:pos="1759"/>
              </w:tabs>
              <w:spacing w:after="0"/>
              <w:rPr>
                <w:b/>
                <w:i/>
                <w:noProof/>
              </w:rPr>
            </w:pPr>
            <w:r>
              <w:rPr>
                <w:b/>
                <w:i/>
                <w:noProof/>
              </w:rPr>
              <w:t>Work item code:</w:t>
            </w:r>
          </w:p>
        </w:tc>
        <w:tc>
          <w:tcPr>
            <w:tcW w:w="3686" w:type="dxa"/>
            <w:gridSpan w:val="5"/>
            <w:shd w:val="pct30" w:color="FFFF00" w:fill="auto"/>
          </w:tcPr>
          <w:p w14:paraId="54A68AB0" w14:textId="191689F2" w:rsidR="0040052F" w:rsidRPr="00CF6D41" w:rsidRDefault="00B25ED3" w:rsidP="00D3653E">
            <w:pPr>
              <w:pStyle w:val="CRCoverPage"/>
              <w:spacing w:after="0"/>
              <w:ind w:left="100"/>
              <w:rPr>
                <w:noProof/>
                <w:highlight w:val="yellow"/>
                <w:lang w:val="en-US"/>
              </w:rPr>
            </w:pPr>
            <w:r w:rsidRPr="00376830">
              <w:rPr>
                <w:rFonts w:cs="Arial"/>
                <w:sz w:val="18"/>
                <w:szCs w:val="18"/>
                <w:lang w:eastAsia="ja-JP"/>
              </w:rPr>
              <w:t>NR_CADC_R18_3BDL_xBUL</w:t>
            </w:r>
          </w:p>
        </w:tc>
        <w:tc>
          <w:tcPr>
            <w:tcW w:w="567" w:type="dxa"/>
            <w:tcBorders>
              <w:left w:val="nil"/>
            </w:tcBorders>
          </w:tcPr>
          <w:p w14:paraId="14236406" w14:textId="77777777" w:rsidR="003532C2" w:rsidRPr="00CF6D41" w:rsidRDefault="003532C2" w:rsidP="00D3653E">
            <w:pPr>
              <w:pStyle w:val="CRCoverPage"/>
              <w:spacing w:after="0"/>
              <w:ind w:right="100"/>
              <w:rPr>
                <w:noProof/>
                <w:lang w:val="en-US"/>
              </w:rPr>
            </w:pPr>
          </w:p>
        </w:tc>
        <w:tc>
          <w:tcPr>
            <w:tcW w:w="1417" w:type="dxa"/>
            <w:gridSpan w:val="3"/>
            <w:tcBorders>
              <w:left w:val="nil"/>
            </w:tcBorders>
          </w:tcPr>
          <w:p w14:paraId="2CC0E4BE" w14:textId="77777777" w:rsidR="003532C2" w:rsidRDefault="003532C2" w:rsidP="00D365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F140717" w14:textId="23708F8D" w:rsidR="003532C2" w:rsidRDefault="003532C2" w:rsidP="00D3653E">
            <w:pPr>
              <w:pStyle w:val="CRCoverPage"/>
              <w:spacing w:after="0"/>
              <w:ind w:left="100"/>
              <w:rPr>
                <w:noProof/>
              </w:rPr>
            </w:pPr>
            <w:r>
              <w:t>202</w:t>
            </w:r>
            <w:r w:rsidR="00C61C59">
              <w:t>3</w:t>
            </w:r>
            <w:r>
              <w:t>-</w:t>
            </w:r>
            <w:r w:rsidR="00C61C59">
              <w:t>0</w:t>
            </w:r>
            <w:r w:rsidR="00380A16">
              <w:t>8</w:t>
            </w:r>
            <w:r>
              <w:t>-</w:t>
            </w:r>
            <w:r w:rsidR="00C61C59">
              <w:t>1</w:t>
            </w:r>
            <w:r w:rsidR="007C3629">
              <w:t>1</w:t>
            </w:r>
          </w:p>
        </w:tc>
      </w:tr>
      <w:tr w:rsidR="003532C2" w14:paraId="7F3218D7" w14:textId="77777777" w:rsidTr="00D3653E">
        <w:tc>
          <w:tcPr>
            <w:tcW w:w="1843" w:type="dxa"/>
            <w:tcBorders>
              <w:left w:val="single" w:sz="4" w:space="0" w:color="auto"/>
            </w:tcBorders>
          </w:tcPr>
          <w:p w14:paraId="289BD7E7" w14:textId="77777777" w:rsidR="003532C2" w:rsidRDefault="003532C2" w:rsidP="00D3653E">
            <w:pPr>
              <w:pStyle w:val="CRCoverPage"/>
              <w:spacing w:after="0"/>
              <w:rPr>
                <w:b/>
                <w:i/>
                <w:noProof/>
                <w:sz w:val="8"/>
                <w:szCs w:val="8"/>
              </w:rPr>
            </w:pPr>
          </w:p>
        </w:tc>
        <w:tc>
          <w:tcPr>
            <w:tcW w:w="1986" w:type="dxa"/>
            <w:gridSpan w:val="4"/>
          </w:tcPr>
          <w:p w14:paraId="7DB68FAE" w14:textId="77777777" w:rsidR="003532C2" w:rsidRDefault="003532C2" w:rsidP="00D3653E">
            <w:pPr>
              <w:pStyle w:val="CRCoverPage"/>
              <w:spacing w:after="0"/>
              <w:rPr>
                <w:noProof/>
                <w:sz w:val="8"/>
                <w:szCs w:val="8"/>
              </w:rPr>
            </w:pPr>
          </w:p>
        </w:tc>
        <w:tc>
          <w:tcPr>
            <w:tcW w:w="2267" w:type="dxa"/>
            <w:gridSpan w:val="2"/>
          </w:tcPr>
          <w:p w14:paraId="5FB31373" w14:textId="77777777" w:rsidR="003532C2" w:rsidRDefault="003532C2" w:rsidP="00D3653E">
            <w:pPr>
              <w:pStyle w:val="CRCoverPage"/>
              <w:spacing w:after="0"/>
              <w:rPr>
                <w:noProof/>
                <w:sz w:val="8"/>
                <w:szCs w:val="8"/>
              </w:rPr>
            </w:pPr>
          </w:p>
        </w:tc>
        <w:tc>
          <w:tcPr>
            <w:tcW w:w="1417" w:type="dxa"/>
            <w:gridSpan w:val="3"/>
          </w:tcPr>
          <w:p w14:paraId="73FE0BC0" w14:textId="77777777" w:rsidR="003532C2" w:rsidRDefault="003532C2" w:rsidP="00D3653E">
            <w:pPr>
              <w:pStyle w:val="CRCoverPage"/>
              <w:spacing w:after="0"/>
              <w:rPr>
                <w:noProof/>
                <w:sz w:val="8"/>
                <w:szCs w:val="8"/>
              </w:rPr>
            </w:pPr>
          </w:p>
        </w:tc>
        <w:tc>
          <w:tcPr>
            <w:tcW w:w="2127" w:type="dxa"/>
            <w:tcBorders>
              <w:right w:val="single" w:sz="4" w:space="0" w:color="auto"/>
            </w:tcBorders>
          </w:tcPr>
          <w:p w14:paraId="7415B0F2" w14:textId="77777777" w:rsidR="003532C2" w:rsidRDefault="003532C2" w:rsidP="00D3653E">
            <w:pPr>
              <w:pStyle w:val="CRCoverPage"/>
              <w:spacing w:after="0"/>
              <w:rPr>
                <w:noProof/>
                <w:sz w:val="8"/>
                <w:szCs w:val="8"/>
              </w:rPr>
            </w:pPr>
          </w:p>
        </w:tc>
      </w:tr>
      <w:tr w:rsidR="003532C2" w14:paraId="07BB3503" w14:textId="77777777" w:rsidTr="00D3653E">
        <w:trPr>
          <w:cantSplit/>
        </w:trPr>
        <w:tc>
          <w:tcPr>
            <w:tcW w:w="1843" w:type="dxa"/>
            <w:tcBorders>
              <w:left w:val="single" w:sz="4" w:space="0" w:color="auto"/>
            </w:tcBorders>
          </w:tcPr>
          <w:p w14:paraId="3FEFE3B8" w14:textId="77777777" w:rsidR="003532C2" w:rsidRDefault="003532C2" w:rsidP="00D3653E">
            <w:pPr>
              <w:pStyle w:val="CRCoverPage"/>
              <w:tabs>
                <w:tab w:val="right" w:pos="1759"/>
              </w:tabs>
              <w:spacing w:after="0"/>
              <w:rPr>
                <w:b/>
                <w:i/>
                <w:noProof/>
              </w:rPr>
            </w:pPr>
            <w:r>
              <w:rPr>
                <w:b/>
                <w:i/>
                <w:noProof/>
              </w:rPr>
              <w:t>Category:</w:t>
            </w:r>
          </w:p>
        </w:tc>
        <w:tc>
          <w:tcPr>
            <w:tcW w:w="851" w:type="dxa"/>
            <w:shd w:val="pct30" w:color="FFFF00" w:fill="auto"/>
          </w:tcPr>
          <w:p w14:paraId="70FFEE2C" w14:textId="554548BE" w:rsidR="003532C2" w:rsidRDefault="00B81737" w:rsidP="00D3653E">
            <w:pPr>
              <w:pStyle w:val="CRCoverPage"/>
              <w:spacing w:after="0"/>
              <w:ind w:left="100" w:right="-609"/>
              <w:rPr>
                <w:b/>
                <w:noProof/>
              </w:rPr>
            </w:pPr>
            <w:r>
              <w:t>B</w:t>
            </w:r>
          </w:p>
        </w:tc>
        <w:tc>
          <w:tcPr>
            <w:tcW w:w="3402" w:type="dxa"/>
            <w:gridSpan w:val="5"/>
            <w:tcBorders>
              <w:left w:val="nil"/>
            </w:tcBorders>
          </w:tcPr>
          <w:p w14:paraId="2560F024" w14:textId="77777777" w:rsidR="003532C2" w:rsidRDefault="003532C2" w:rsidP="00D3653E">
            <w:pPr>
              <w:pStyle w:val="CRCoverPage"/>
              <w:spacing w:after="0"/>
              <w:rPr>
                <w:noProof/>
              </w:rPr>
            </w:pPr>
          </w:p>
        </w:tc>
        <w:tc>
          <w:tcPr>
            <w:tcW w:w="1417" w:type="dxa"/>
            <w:gridSpan w:val="3"/>
            <w:tcBorders>
              <w:left w:val="nil"/>
            </w:tcBorders>
          </w:tcPr>
          <w:p w14:paraId="12E96D1F" w14:textId="77777777" w:rsidR="003532C2" w:rsidRDefault="003532C2" w:rsidP="00D365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00C0226" w14:textId="3418C749" w:rsidR="003532C2" w:rsidRDefault="00E35433" w:rsidP="00D3653E">
            <w:pPr>
              <w:pStyle w:val="CRCoverPage"/>
              <w:spacing w:after="0"/>
              <w:ind w:left="100"/>
              <w:rPr>
                <w:noProof/>
              </w:rPr>
            </w:pPr>
            <w:r>
              <w:t>Rel-</w:t>
            </w:r>
            <w:r w:rsidR="008E4049">
              <w:t>18</w:t>
            </w:r>
          </w:p>
        </w:tc>
      </w:tr>
      <w:tr w:rsidR="003532C2" w14:paraId="7F589586" w14:textId="77777777" w:rsidTr="00D3653E">
        <w:tc>
          <w:tcPr>
            <w:tcW w:w="1843" w:type="dxa"/>
            <w:tcBorders>
              <w:left w:val="single" w:sz="4" w:space="0" w:color="auto"/>
              <w:bottom w:val="single" w:sz="4" w:space="0" w:color="auto"/>
            </w:tcBorders>
          </w:tcPr>
          <w:p w14:paraId="33ED7953" w14:textId="77777777" w:rsidR="003532C2" w:rsidRDefault="003532C2" w:rsidP="00D3653E">
            <w:pPr>
              <w:pStyle w:val="CRCoverPage"/>
              <w:spacing w:after="0"/>
              <w:rPr>
                <w:b/>
                <w:i/>
                <w:noProof/>
              </w:rPr>
            </w:pPr>
          </w:p>
        </w:tc>
        <w:tc>
          <w:tcPr>
            <w:tcW w:w="4677" w:type="dxa"/>
            <w:gridSpan w:val="8"/>
            <w:tcBorders>
              <w:bottom w:val="single" w:sz="4" w:space="0" w:color="auto"/>
            </w:tcBorders>
          </w:tcPr>
          <w:p w14:paraId="385438B3" w14:textId="77777777" w:rsidR="003532C2" w:rsidRDefault="003532C2" w:rsidP="00D365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0FF2D0" w14:textId="77777777" w:rsidR="003532C2" w:rsidRDefault="003532C2" w:rsidP="00D3653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E2C97E" w14:textId="03F49F9B" w:rsidR="003532C2" w:rsidRPr="007C2097" w:rsidRDefault="003532C2" w:rsidP="00D365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r>
            <w:r w:rsidR="0072375D">
              <w:rPr>
                <w:i/>
                <w:noProof/>
                <w:sz w:val="18"/>
              </w:rPr>
              <w:t>Rel-16</w:t>
            </w:r>
            <w:r w:rsidR="0072375D">
              <w:rPr>
                <w:i/>
                <w:noProof/>
                <w:sz w:val="18"/>
              </w:rPr>
              <w:tab/>
              <w:t>(Release 16)</w:t>
            </w:r>
            <w:r w:rsidR="0072375D">
              <w:rPr>
                <w:i/>
                <w:noProof/>
                <w:sz w:val="18"/>
              </w:rPr>
              <w:br/>
              <w:t>Rel-17</w:t>
            </w:r>
            <w:r w:rsidR="0072375D">
              <w:rPr>
                <w:i/>
                <w:noProof/>
                <w:sz w:val="18"/>
              </w:rPr>
              <w:tab/>
              <w:t>(Release 17)</w:t>
            </w:r>
            <w:r w:rsidR="0072375D">
              <w:rPr>
                <w:i/>
                <w:noProof/>
                <w:sz w:val="18"/>
              </w:rPr>
              <w:br/>
              <w:t>Rel-18</w:t>
            </w:r>
            <w:r w:rsidR="0072375D">
              <w:rPr>
                <w:i/>
                <w:noProof/>
                <w:sz w:val="18"/>
              </w:rPr>
              <w:tab/>
              <w:t>(Release 18)</w:t>
            </w:r>
            <w:r w:rsidR="0072375D">
              <w:rPr>
                <w:i/>
                <w:noProof/>
                <w:sz w:val="18"/>
              </w:rPr>
              <w:br/>
              <w:t>Rel-19</w:t>
            </w:r>
            <w:r w:rsidR="0072375D">
              <w:rPr>
                <w:i/>
                <w:noProof/>
                <w:sz w:val="18"/>
              </w:rPr>
              <w:tab/>
              <w:t>(Release 19)</w:t>
            </w:r>
          </w:p>
        </w:tc>
      </w:tr>
      <w:tr w:rsidR="003532C2" w14:paraId="5E6561F2" w14:textId="77777777" w:rsidTr="00D3653E">
        <w:tc>
          <w:tcPr>
            <w:tcW w:w="1843" w:type="dxa"/>
          </w:tcPr>
          <w:p w14:paraId="046D4313" w14:textId="77777777" w:rsidR="003532C2" w:rsidRDefault="003532C2" w:rsidP="00D3653E">
            <w:pPr>
              <w:pStyle w:val="CRCoverPage"/>
              <w:spacing w:after="0"/>
              <w:rPr>
                <w:b/>
                <w:i/>
                <w:noProof/>
                <w:sz w:val="8"/>
                <w:szCs w:val="8"/>
              </w:rPr>
            </w:pPr>
          </w:p>
        </w:tc>
        <w:tc>
          <w:tcPr>
            <w:tcW w:w="7797" w:type="dxa"/>
            <w:gridSpan w:val="10"/>
          </w:tcPr>
          <w:p w14:paraId="6EB2DA16" w14:textId="77777777" w:rsidR="003532C2" w:rsidRDefault="003532C2" w:rsidP="00D3653E">
            <w:pPr>
              <w:pStyle w:val="CRCoverPage"/>
              <w:spacing w:after="0"/>
              <w:rPr>
                <w:noProof/>
                <w:sz w:val="8"/>
                <w:szCs w:val="8"/>
              </w:rPr>
            </w:pPr>
          </w:p>
        </w:tc>
      </w:tr>
      <w:tr w:rsidR="003532C2" w14:paraId="55207A10" w14:textId="77777777" w:rsidTr="00D3653E">
        <w:tc>
          <w:tcPr>
            <w:tcW w:w="2694" w:type="dxa"/>
            <w:gridSpan w:val="2"/>
            <w:tcBorders>
              <w:top w:val="single" w:sz="4" w:space="0" w:color="auto"/>
              <w:left w:val="single" w:sz="4" w:space="0" w:color="auto"/>
            </w:tcBorders>
          </w:tcPr>
          <w:p w14:paraId="726B66BD" w14:textId="77777777" w:rsidR="003532C2" w:rsidRDefault="003532C2" w:rsidP="00D365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515B18" w14:textId="4CBDC8D9" w:rsidR="003532C2" w:rsidRDefault="002E331A" w:rsidP="00D3653E">
            <w:pPr>
              <w:pStyle w:val="CRCoverPage"/>
              <w:spacing w:after="0"/>
              <w:ind w:left="100"/>
              <w:rPr>
                <w:noProof/>
              </w:rPr>
            </w:pPr>
            <w:r>
              <w:rPr>
                <w:noProof/>
              </w:rPr>
              <w:t xml:space="preserve">Adding </w:t>
            </w:r>
            <w:r w:rsidR="00C15475">
              <w:rPr>
                <w:noProof/>
              </w:rPr>
              <w:t>new configuration</w:t>
            </w:r>
          </w:p>
        </w:tc>
      </w:tr>
      <w:tr w:rsidR="003532C2" w14:paraId="1815271F" w14:textId="77777777" w:rsidTr="00D3653E">
        <w:tc>
          <w:tcPr>
            <w:tcW w:w="2694" w:type="dxa"/>
            <w:gridSpan w:val="2"/>
            <w:tcBorders>
              <w:left w:val="single" w:sz="4" w:space="0" w:color="auto"/>
            </w:tcBorders>
          </w:tcPr>
          <w:p w14:paraId="59F7A98D"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0D307C17" w14:textId="77777777" w:rsidR="003532C2" w:rsidRDefault="003532C2" w:rsidP="00D3653E">
            <w:pPr>
              <w:pStyle w:val="CRCoverPage"/>
              <w:spacing w:after="0"/>
              <w:rPr>
                <w:noProof/>
                <w:sz w:val="8"/>
                <w:szCs w:val="8"/>
              </w:rPr>
            </w:pPr>
          </w:p>
        </w:tc>
      </w:tr>
      <w:tr w:rsidR="003532C2" w:rsidRPr="00C02831" w14:paraId="39FC2291" w14:textId="77777777" w:rsidTr="00D3653E">
        <w:tc>
          <w:tcPr>
            <w:tcW w:w="2694" w:type="dxa"/>
            <w:gridSpan w:val="2"/>
            <w:tcBorders>
              <w:left w:val="single" w:sz="4" w:space="0" w:color="auto"/>
            </w:tcBorders>
          </w:tcPr>
          <w:p w14:paraId="7E8A7C8A" w14:textId="77777777" w:rsidR="003532C2" w:rsidRDefault="003532C2" w:rsidP="00D365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68EEF70" w14:textId="77777777" w:rsidR="008216D3" w:rsidRDefault="009137F5" w:rsidP="00DD16C8">
            <w:pPr>
              <w:pStyle w:val="CRCoverPage"/>
              <w:spacing w:after="0"/>
              <w:ind w:left="100"/>
              <w:rPr>
                <w:noProof/>
                <w:lang w:val="en-US"/>
              </w:rPr>
            </w:pPr>
            <w:r>
              <w:rPr>
                <w:noProof/>
                <w:lang w:val="en-US"/>
              </w:rPr>
              <w:t>Adding</w:t>
            </w:r>
          </w:p>
          <w:p w14:paraId="27101E06" w14:textId="77777777" w:rsidR="004F4825" w:rsidRDefault="004F4825" w:rsidP="00DD16C8">
            <w:pPr>
              <w:pStyle w:val="CRCoverPage"/>
              <w:spacing w:after="0"/>
              <w:ind w:left="100"/>
              <w:rPr>
                <w:noProof/>
                <w:lang w:val="en-US"/>
              </w:rPr>
            </w:pPr>
            <w:r w:rsidRPr="004F4825">
              <w:rPr>
                <w:noProof/>
                <w:lang w:val="en-US"/>
              </w:rPr>
              <w:t>CA_n1A-n3B-n28A</w:t>
            </w:r>
          </w:p>
          <w:p w14:paraId="399375E8" w14:textId="77777777" w:rsidR="004F4825" w:rsidRDefault="004F4825" w:rsidP="00DD16C8">
            <w:pPr>
              <w:pStyle w:val="CRCoverPage"/>
              <w:spacing w:after="0"/>
              <w:ind w:left="100"/>
              <w:rPr>
                <w:noProof/>
                <w:lang w:val="en-US"/>
              </w:rPr>
            </w:pPr>
            <w:r w:rsidRPr="004F4825">
              <w:rPr>
                <w:noProof/>
                <w:lang w:val="en-US"/>
              </w:rPr>
              <w:t>CA_n3B-n7A-n28A</w:t>
            </w:r>
          </w:p>
          <w:p w14:paraId="0AB8EF07" w14:textId="77777777" w:rsidR="00F23EDE" w:rsidRDefault="00F23EDE" w:rsidP="00DD16C8">
            <w:pPr>
              <w:pStyle w:val="CRCoverPage"/>
              <w:spacing w:after="0"/>
              <w:ind w:left="100"/>
              <w:rPr>
                <w:noProof/>
                <w:lang w:val="en-US"/>
              </w:rPr>
            </w:pPr>
            <w:r w:rsidRPr="00F23EDE">
              <w:rPr>
                <w:noProof/>
                <w:lang w:val="en-US"/>
              </w:rPr>
              <w:t>CA_n3B-n7B-n28A</w:t>
            </w:r>
          </w:p>
          <w:p w14:paraId="3D9AD261" w14:textId="77777777" w:rsidR="00F23EDE" w:rsidRDefault="00F23EDE" w:rsidP="00DD16C8">
            <w:pPr>
              <w:pStyle w:val="CRCoverPage"/>
              <w:spacing w:after="0"/>
              <w:ind w:left="100"/>
              <w:rPr>
                <w:noProof/>
                <w:lang w:val="en-US"/>
              </w:rPr>
            </w:pPr>
            <w:r w:rsidRPr="00F23EDE">
              <w:rPr>
                <w:noProof/>
                <w:lang w:val="en-US"/>
              </w:rPr>
              <w:t>CA_n3B-n28A-n78A</w:t>
            </w:r>
          </w:p>
          <w:p w14:paraId="709E35A3" w14:textId="77777777" w:rsidR="00F23EDE" w:rsidRDefault="00F23EDE" w:rsidP="00DD16C8">
            <w:pPr>
              <w:pStyle w:val="CRCoverPage"/>
              <w:spacing w:after="0"/>
              <w:ind w:left="100"/>
              <w:rPr>
                <w:noProof/>
                <w:lang w:val="en-US"/>
              </w:rPr>
            </w:pPr>
            <w:r w:rsidRPr="00F23EDE">
              <w:rPr>
                <w:noProof/>
                <w:lang w:val="en-US"/>
              </w:rPr>
              <w:t>CA_n3B-n28A-n78(2A)</w:t>
            </w:r>
          </w:p>
          <w:p w14:paraId="1473CFEB" w14:textId="24D58C52" w:rsidR="00811DBE" w:rsidRPr="002E331A" w:rsidRDefault="00811DBE" w:rsidP="00DD16C8">
            <w:pPr>
              <w:pStyle w:val="CRCoverPage"/>
              <w:spacing w:after="0"/>
              <w:ind w:left="100"/>
              <w:rPr>
                <w:noProof/>
                <w:lang w:val="en-US"/>
              </w:rPr>
            </w:pPr>
            <w:r w:rsidRPr="00811DBE">
              <w:rPr>
                <w:noProof/>
                <w:lang w:val="en-US"/>
              </w:rPr>
              <w:t>CA_n7B-n28A-n78(2A)</w:t>
            </w:r>
          </w:p>
        </w:tc>
      </w:tr>
      <w:tr w:rsidR="003532C2" w14:paraId="050E159E" w14:textId="77777777" w:rsidTr="00D3653E">
        <w:tc>
          <w:tcPr>
            <w:tcW w:w="2694" w:type="dxa"/>
            <w:gridSpan w:val="2"/>
            <w:tcBorders>
              <w:left w:val="single" w:sz="4" w:space="0" w:color="auto"/>
            </w:tcBorders>
          </w:tcPr>
          <w:p w14:paraId="18C6F75C"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240C405E" w14:textId="77777777" w:rsidR="003532C2" w:rsidRDefault="003532C2" w:rsidP="00D3653E">
            <w:pPr>
              <w:pStyle w:val="CRCoverPage"/>
              <w:spacing w:after="0"/>
              <w:rPr>
                <w:noProof/>
                <w:sz w:val="8"/>
                <w:szCs w:val="8"/>
              </w:rPr>
            </w:pPr>
          </w:p>
        </w:tc>
      </w:tr>
      <w:tr w:rsidR="003532C2" w14:paraId="658A8C2A" w14:textId="77777777" w:rsidTr="00D3653E">
        <w:tc>
          <w:tcPr>
            <w:tcW w:w="2694" w:type="dxa"/>
            <w:gridSpan w:val="2"/>
            <w:tcBorders>
              <w:left w:val="single" w:sz="4" w:space="0" w:color="auto"/>
              <w:bottom w:val="single" w:sz="4" w:space="0" w:color="auto"/>
            </w:tcBorders>
          </w:tcPr>
          <w:p w14:paraId="085FFC1C" w14:textId="77777777" w:rsidR="003532C2" w:rsidRDefault="003532C2" w:rsidP="00D365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576A01" w14:textId="27CEFD3B" w:rsidR="00002C96" w:rsidRDefault="00C15475" w:rsidP="00002C96">
            <w:pPr>
              <w:pStyle w:val="CRCoverPage"/>
              <w:spacing w:after="0"/>
              <w:ind w:left="100"/>
              <w:rPr>
                <w:noProof/>
              </w:rPr>
            </w:pPr>
            <w:r>
              <w:rPr>
                <w:noProof/>
              </w:rPr>
              <w:t xml:space="preserve">New configuration </w:t>
            </w:r>
            <w:r w:rsidR="00651C8E">
              <w:rPr>
                <w:noProof/>
              </w:rPr>
              <w:t>are</w:t>
            </w:r>
            <w:r w:rsidR="00EF1D3F">
              <w:rPr>
                <w:noProof/>
              </w:rPr>
              <w:t xml:space="preserve"> not </w:t>
            </w:r>
            <w:r w:rsidR="002E331A">
              <w:rPr>
                <w:noProof/>
              </w:rPr>
              <w:t>added</w:t>
            </w:r>
          </w:p>
        </w:tc>
      </w:tr>
      <w:tr w:rsidR="003532C2" w14:paraId="7F1C1195" w14:textId="77777777" w:rsidTr="00D3653E">
        <w:tc>
          <w:tcPr>
            <w:tcW w:w="2694" w:type="dxa"/>
            <w:gridSpan w:val="2"/>
          </w:tcPr>
          <w:p w14:paraId="0F30255E" w14:textId="77777777" w:rsidR="003532C2" w:rsidRDefault="003532C2" w:rsidP="00D3653E">
            <w:pPr>
              <w:pStyle w:val="CRCoverPage"/>
              <w:spacing w:after="0"/>
              <w:rPr>
                <w:b/>
                <w:i/>
                <w:noProof/>
                <w:sz w:val="8"/>
                <w:szCs w:val="8"/>
              </w:rPr>
            </w:pPr>
          </w:p>
        </w:tc>
        <w:tc>
          <w:tcPr>
            <w:tcW w:w="6946" w:type="dxa"/>
            <w:gridSpan w:val="9"/>
          </w:tcPr>
          <w:p w14:paraId="45162F29" w14:textId="77777777" w:rsidR="003532C2" w:rsidRDefault="003532C2" w:rsidP="00D3653E">
            <w:pPr>
              <w:pStyle w:val="CRCoverPage"/>
              <w:spacing w:after="0"/>
              <w:rPr>
                <w:noProof/>
                <w:sz w:val="8"/>
                <w:szCs w:val="8"/>
              </w:rPr>
            </w:pPr>
          </w:p>
        </w:tc>
      </w:tr>
      <w:tr w:rsidR="003532C2" w14:paraId="26EFD3F1" w14:textId="77777777" w:rsidTr="00D3653E">
        <w:tc>
          <w:tcPr>
            <w:tcW w:w="2694" w:type="dxa"/>
            <w:gridSpan w:val="2"/>
            <w:tcBorders>
              <w:top w:val="single" w:sz="4" w:space="0" w:color="auto"/>
              <w:left w:val="single" w:sz="4" w:space="0" w:color="auto"/>
            </w:tcBorders>
          </w:tcPr>
          <w:p w14:paraId="72DB6B39" w14:textId="77777777" w:rsidR="003532C2" w:rsidRDefault="003532C2" w:rsidP="00D365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6AD71B3" w14:textId="424007F0" w:rsidR="003532C2" w:rsidRDefault="003532C2" w:rsidP="00D3653E">
            <w:pPr>
              <w:pStyle w:val="CRCoverPage"/>
              <w:spacing w:after="0"/>
              <w:ind w:left="100"/>
              <w:rPr>
                <w:noProof/>
              </w:rPr>
            </w:pPr>
            <w:r>
              <w:rPr>
                <w:noProof/>
              </w:rPr>
              <w:t>5.5</w:t>
            </w:r>
          </w:p>
        </w:tc>
      </w:tr>
      <w:tr w:rsidR="003532C2" w14:paraId="77C8537F" w14:textId="77777777" w:rsidTr="00D3653E">
        <w:tc>
          <w:tcPr>
            <w:tcW w:w="2694" w:type="dxa"/>
            <w:gridSpan w:val="2"/>
            <w:tcBorders>
              <w:left w:val="single" w:sz="4" w:space="0" w:color="auto"/>
            </w:tcBorders>
          </w:tcPr>
          <w:p w14:paraId="59A29E50"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4EA05421" w14:textId="77777777" w:rsidR="003532C2" w:rsidRDefault="003532C2" w:rsidP="00D3653E">
            <w:pPr>
              <w:pStyle w:val="CRCoverPage"/>
              <w:spacing w:after="0"/>
              <w:rPr>
                <w:noProof/>
                <w:sz w:val="8"/>
                <w:szCs w:val="8"/>
              </w:rPr>
            </w:pPr>
          </w:p>
        </w:tc>
      </w:tr>
      <w:tr w:rsidR="003532C2" w14:paraId="1DFCB2E3" w14:textId="77777777" w:rsidTr="00D3653E">
        <w:tc>
          <w:tcPr>
            <w:tcW w:w="2694" w:type="dxa"/>
            <w:gridSpan w:val="2"/>
            <w:tcBorders>
              <w:left w:val="single" w:sz="4" w:space="0" w:color="auto"/>
            </w:tcBorders>
          </w:tcPr>
          <w:p w14:paraId="5B382359" w14:textId="77777777" w:rsidR="003532C2" w:rsidRDefault="003532C2" w:rsidP="00D365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B1030C" w14:textId="77777777" w:rsidR="003532C2" w:rsidRDefault="003532C2" w:rsidP="00D365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CEA48D" w14:textId="77777777" w:rsidR="003532C2" w:rsidRDefault="003532C2" w:rsidP="00D3653E">
            <w:pPr>
              <w:pStyle w:val="CRCoverPage"/>
              <w:spacing w:after="0"/>
              <w:jc w:val="center"/>
              <w:rPr>
                <w:b/>
                <w:caps/>
                <w:noProof/>
              </w:rPr>
            </w:pPr>
            <w:r>
              <w:rPr>
                <w:b/>
                <w:caps/>
                <w:noProof/>
              </w:rPr>
              <w:t>N</w:t>
            </w:r>
          </w:p>
        </w:tc>
        <w:tc>
          <w:tcPr>
            <w:tcW w:w="2977" w:type="dxa"/>
            <w:gridSpan w:val="4"/>
          </w:tcPr>
          <w:p w14:paraId="7A8B69BF" w14:textId="77777777" w:rsidR="003532C2" w:rsidRDefault="003532C2" w:rsidP="00D365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164AAE3" w14:textId="77777777" w:rsidR="003532C2" w:rsidRDefault="003532C2" w:rsidP="00D3653E">
            <w:pPr>
              <w:pStyle w:val="CRCoverPage"/>
              <w:spacing w:after="0"/>
              <w:ind w:left="99"/>
              <w:rPr>
                <w:noProof/>
              </w:rPr>
            </w:pPr>
          </w:p>
        </w:tc>
      </w:tr>
      <w:tr w:rsidR="003532C2" w14:paraId="46CF329A" w14:textId="77777777" w:rsidTr="00D3653E">
        <w:tc>
          <w:tcPr>
            <w:tcW w:w="2694" w:type="dxa"/>
            <w:gridSpan w:val="2"/>
            <w:tcBorders>
              <w:left w:val="single" w:sz="4" w:space="0" w:color="auto"/>
            </w:tcBorders>
          </w:tcPr>
          <w:p w14:paraId="026781F0" w14:textId="77777777" w:rsidR="003532C2" w:rsidRDefault="003532C2" w:rsidP="00D365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F09500"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90FF69" w14:textId="77777777" w:rsidR="003532C2" w:rsidRDefault="003532C2" w:rsidP="00D3653E">
            <w:pPr>
              <w:pStyle w:val="CRCoverPage"/>
              <w:spacing w:after="0"/>
              <w:jc w:val="center"/>
              <w:rPr>
                <w:b/>
                <w:caps/>
                <w:noProof/>
              </w:rPr>
            </w:pPr>
            <w:r>
              <w:rPr>
                <w:b/>
                <w:caps/>
                <w:noProof/>
              </w:rPr>
              <w:t>X</w:t>
            </w:r>
          </w:p>
        </w:tc>
        <w:tc>
          <w:tcPr>
            <w:tcW w:w="2977" w:type="dxa"/>
            <w:gridSpan w:val="4"/>
          </w:tcPr>
          <w:p w14:paraId="2CA34AE5" w14:textId="77777777" w:rsidR="003532C2" w:rsidRDefault="003532C2" w:rsidP="00D365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7CEE50" w14:textId="77777777" w:rsidR="003532C2" w:rsidRDefault="003532C2" w:rsidP="00D3653E">
            <w:pPr>
              <w:pStyle w:val="CRCoverPage"/>
              <w:spacing w:after="0"/>
              <w:ind w:left="99"/>
              <w:rPr>
                <w:noProof/>
              </w:rPr>
            </w:pPr>
            <w:r>
              <w:rPr>
                <w:noProof/>
              </w:rPr>
              <w:t xml:space="preserve">TS/TR ... CR ... </w:t>
            </w:r>
          </w:p>
        </w:tc>
      </w:tr>
      <w:tr w:rsidR="003532C2" w14:paraId="4B1CC4AA" w14:textId="77777777" w:rsidTr="00D3653E">
        <w:tc>
          <w:tcPr>
            <w:tcW w:w="2694" w:type="dxa"/>
            <w:gridSpan w:val="2"/>
            <w:tcBorders>
              <w:left w:val="single" w:sz="4" w:space="0" w:color="auto"/>
            </w:tcBorders>
          </w:tcPr>
          <w:p w14:paraId="15D518FC" w14:textId="77777777" w:rsidR="003532C2" w:rsidRDefault="003532C2" w:rsidP="00D365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2C49A0" w14:textId="117C860C"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113CF0" w14:textId="712F3F71" w:rsidR="003532C2" w:rsidRDefault="00B43C58" w:rsidP="00D3653E">
            <w:pPr>
              <w:pStyle w:val="CRCoverPage"/>
              <w:spacing w:after="0"/>
              <w:jc w:val="center"/>
              <w:rPr>
                <w:b/>
                <w:caps/>
                <w:noProof/>
              </w:rPr>
            </w:pPr>
            <w:r>
              <w:rPr>
                <w:b/>
                <w:caps/>
                <w:noProof/>
              </w:rPr>
              <w:t>X</w:t>
            </w:r>
          </w:p>
        </w:tc>
        <w:tc>
          <w:tcPr>
            <w:tcW w:w="2977" w:type="dxa"/>
            <w:gridSpan w:val="4"/>
          </w:tcPr>
          <w:p w14:paraId="795BBDC4" w14:textId="77777777" w:rsidR="003532C2" w:rsidRDefault="003532C2" w:rsidP="00D365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8C0EB3" w14:textId="3CF5F204" w:rsidR="003532C2" w:rsidRDefault="00B43C58" w:rsidP="00D3653E">
            <w:pPr>
              <w:pStyle w:val="CRCoverPage"/>
              <w:spacing w:after="0"/>
              <w:ind w:left="99"/>
              <w:rPr>
                <w:noProof/>
              </w:rPr>
            </w:pPr>
            <w:r>
              <w:rPr>
                <w:noProof/>
              </w:rPr>
              <w:t>TS/TR ... CR ...</w:t>
            </w:r>
          </w:p>
        </w:tc>
      </w:tr>
      <w:tr w:rsidR="003532C2" w14:paraId="0F3E73A3" w14:textId="77777777" w:rsidTr="00D3653E">
        <w:tc>
          <w:tcPr>
            <w:tcW w:w="2694" w:type="dxa"/>
            <w:gridSpan w:val="2"/>
            <w:tcBorders>
              <w:left w:val="single" w:sz="4" w:space="0" w:color="auto"/>
            </w:tcBorders>
          </w:tcPr>
          <w:p w14:paraId="29B18D38" w14:textId="77777777" w:rsidR="003532C2" w:rsidRDefault="003532C2" w:rsidP="00D365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83608F"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1BFECE" w14:textId="77777777" w:rsidR="003532C2" w:rsidRDefault="003532C2" w:rsidP="00D3653E">
            <w:pPr>
              <w:pStyle w:val="CRCoverPage"/>
              <w:spacing w:after="0"/>
              <w:jc w:val="center"/>
              <w:rPr>
                <w:b/>
                <w:caps/>
                <w:noProof/>
              </w:rPr>
            </w:pPr>
            <w:r>
              <w:rPr>
                <w:b/>
                <w:caps/>
                <w:noProof/>
              </w:rPr>
              <w:t>X</w:t>
            </w:r>
          </w:p>
        </w:tc>
        <w:tc>
          <w:tcPr>
            <w:tcW w:w="2977" w:type="dxa"/>
            <w:gridSpan w:val="4"/>
          </w:tcPr>
          <w:p w14:paraId="3F0AE8CC" w14:textId="77777777" w:rsidR="003532C2" w:rsidRDefault="003532C2" w:rsidP="00D365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091AA49" w14:textId="77777777" w:rsidR="003532C2" w:rsidRDefault="003532C2" w:rsidP="00D3653E">
            <w:pPr>
              <w:pStyle w:val="CRCoverPage"/>
              <w:spacing w:after="0"/>
              <w:ind w:left="99"/>
              <w:rPr>
                <w:noProof/>
              </w:rPr>
            </w:pPr>
            <w:r>
              <w:rPr>
                <w:noProof/>
              </w:rPr>
              <w:t xml:space="preserve">TS/TR ... CR ... </w:t>
            </w:r>
          </w:p>
        </w:tc>
      </w:tr>
      <w:tr w:rsidR="003532C2" w14:paraId="3F82767C" w14:textId="77777777" w:rsidTr="00D3653E">
        <w:tc>
          <w:tcPr>
            <w:tcW w:w="2694" w:type="dxa"/>
            <w:gridSpan w:val="2"/>
            <w:tcBorders>
              <w:left w:val="single" w:sz="4" w:space="0" w:color="auto"/>
            </w:tcBorders>
          </w:tcPr>
          <w:p w14:paraId="69E6E1C5" w14:textId="77777777" w:rsidR="003532C2" w:rsidRDefault="003532C2" w:rsidP="00D3653E">
            <w:pPr>
              <w:pStyle w:val="CRCoverPage"/>
              <w:spacing w:after="0"/>
              <w:rPr>
                <w:b/>
                <w:i/>
                <w:noProof/>
              </w:rPr>
            </w:pPr>
          </w:p>
        </w:tc>
        <w:tc>
          <w:tcPr>
            <w:tcW w:w="6946" w:type="dxa"/>
            <w:gridSpan w:val="9"/>
            <w:tcBorders>
              <w:right w:val="single" w:sz="4" w:space="0" w:color="auto"/>
            </w:tcBorders>
          </w:tcPr>
          <w:p w14:paraId="59702D30" w14:textId="77777777" w:rsidR="003532C2" w:rsidRDefault="003532C2" w:rsidP="00D3653E">
            <w:pPr>
              <w:pStyle w:val="CRCoverPage"/>
              <w:spacing w:after="0"/>
              <w:rPr>
                <w:noProof/>
              </w:rPr>
            </w:pPr>
          </w:p>
        </w:tc>
      </w:tr>
      <w:tr w:rsidR="003532C2" w14:paraId="0E05CA43" w14:textId="77777777" w:rsidTr="00D3653E">
        <w:tc>
          <w:tcPr>
            <w:tcW w:w="2694" w:type="dxa"/>
            <w:gridSpan w:val="2"/>
            <w:tcBorders>
              <w:left w:val="single" w:sz="4" w:space="0" w:color="auto"/>
              <w:bottom w:val="single" w:sz="4" w:space="0" w:color="auto"/>
            </w:tcBorders>
          </w:tcPr>
          <w:p w14:paraId="0B084A0B" w14:textId="77777777" w:rsidR="003532C2" w:rsidRDefault="003532C2" w:rsidP="00D365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0D370D" w14:textId="77777777" w:rsidR="003532C2" w:rsidRDefault="003532C2" w:rsidP="00D3653E">
            <w:pPr>
              <w:pStyle w:val="CRCoverPage"/>
              <w:spacing w:after="0"/>
              <w:ind w:left="100"/>
              <w:rPr>
                <w:noProof/>
              </w:rPr>
            </w:pPr>
          </w:p>
        </w:tc>
      </w:tr>
      <w:tr w:rsidR="003532C2" w:rsidRPr="008863B9" w14:paraId="529DE8B6" w14:textId="77777777" w:rsidTr="00D3653E">
        <w:tc>
          <w:tcPr>
            <w:tcW w:w="2694" w:type="dxa"/>
            <w:gridSpan w:val="2"/>
            <w:tcBorders>
              <w:top w:val="single" w:sz="4" w:space="0" w:color="auto"/>
              <w:bottom w:val="single" w:sz="4" w:space="0" w:color="auto"/>
            </w:tcBorders>
          </w:tcPr>
          <w:p w14:paraId="0F2D2C55" w14:textId="77777777" w:rsidR="003532C2" w:rsidRPr="008863B9" w:rsidRDefault="003532C2" w:rsidP="00D365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30A7100" w14:textId="77777777" w:rsidR="003532C2" w:rsidRPr="008863B9" w:rsidRDefault="003532C2" w:rsidP="00D3653E">
            <w:pPr>
              <w:pStyle w:val="CRCoverPage"/>
              <w:spacing w:after="0"/>
              <w:ind w:left="100"/>
              <w:rPr>
                <w:noProof/>
                <w:sz w:val="8"/>
                <w:szCs w:val="8"/>
              </w:rPr>
            </w:pPr>
          </w:p>
        </w:tc>
      </w:tr>
      <w:tr w:rsidR="003532C2" w14:paraId="79438ADE" w14:textId="77777777" w:rsidTr="00D3653E">
        <w:tc>
          <w:tcPr>
            <w:tcW w:w="2694" w:type="dxa"/>
            <w:gridSpan w:val="2"/>
            <w:tcBorders>
              <w:top w:val="single" w:sz="4" w:space="0" w:color="auto"/>
              <w:left w:val="single" w:sz="4" w:space="0" w:color="auto"/>
              <w:bottom w:val="single" w:sz="4" w:space="0" w:color="auto"/>
            </w:tcBorders>
          </w:tcPr>
          <w:p w14:paraId="0EF5748C" w14:textId="77777777" w:rsidR="003532C2" w:rsidRDefault="003532C2" w:rsidP="00D365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84DDF2" w14:textId="77777777" w:rsidR="003532C2" w:rsidRDefault="003532C2" w:rsidP="00D3653E">
            <w:pPr>
              <w:pStyle w:val="CRCoverPage"/>
              <w:spacing w:after="0"/>
              <w:ind w:left="100"/>
              <w:rPr>
                <w:noProof/>
              </w:rPr>
            </w:pPr>
          </w:p>
        </w:tc>
      </w:tr>
    </w:tbl>
    <w:p w14:paraId="2F334D87" w14:textId="77777777" w:rsidR="003532C2" w:rsidRDefault="003532C2" w:rsidP="003532C2">
      <w:pPr>
        <w:pStyle w:val="CRCoverPage"/>
        <w:spacing w:after="0"/>
        <w:rPr>
          <w:noProof/>
          <w:sz w:val="8"/>
          <w:szCs w:val="8"/>
        </w:rPr>
      </w:pPr>
    </w:p>
    <w:p w14:paraId="5E31F6A7" w14:textId="77777777" w:rsidR="003532C2" w:rsidRDefault="003532C2" w:rsidP="003532C2">
      <w:pPr>
        <w:rPr>
          <w:noProof/>
        </w:rPr>
        <w:sectPr w:rsidR="003532C2" w:rsidSect="00D3653E">
          <w:headerReference w:type="even" r:id="rId12"/>
          <w:footnotePr>
            <w:numRestart w:val="eachSect"/>
          </w:footnotePr>
          <w:pgSz w:w="11907" w:h="16840" w:code="9"/>
          <w:pgMar w:top="1418" w:right="1134" w:bottom="1134" w:left="1134" w:header="680" w:footer="567" w:gutter="0"/>
          <w:cols w:space="720"/>
        </w:sectPr>
      </w:pPr>
    </w:p>
    <w:p w14:paraId="3DD050DD" w14:textId="77777777" w:rsidR="003532C2" w:rsidRDefault="003532C2" w:rsidP="003532C2">
      <w:pPr>
        <w:spacing w:after="0"/>
        <w:rPr>
          <w:rFonts w:ascii="Arial" w:hAnsi="Arial" w:cs="Arial"/>
          <w:color w:val="0000FF"/>
          <w:sz w:val="32"/>
          <w:szCs w:val="32"/>
          <w:lang w:eastAsia="ja-JP"/>
        </w:rPr>
      </w:pPr>
      <w:r>
        <w:rPr>
          <w:rFonts w:ascii="Arial" w:hAnsi="Arial" w:cs="Arial"/>
          <w:color w:val="0000FF"/>
          <w:sz w:val="32"/>
          <w:szCs w:val="32"/>
          <w:lang w:eastAsia="ja-JP"/>
        </w:rPr>
        <w:lastRenderedPageBreak/>
        <w:t>---Start of changes---</w:t>
      </w:r>
    </w:p>
    <w:p w14:paraId="320194BF" w14:textId="77777777" w:rsidR="006F6378" w:rsidRDefault="006F6378" w:rsidP="006F6378">
      <w:pPr>
        <w:pStyle w:val="TH"/>
        <w:rPr>
          <w:bCs/>
        </w:rPr>
      </w:pPr>
      <w:bookmarkStart w:id="11" w:name="_Hlk45267085"/>
      <w:bookmarkStart w:id="12" w:name="_Hlk83560895"/>
      <w:bookmarkEnd w:id="0"/>
      <w:bookmarkEnd w:id="1"/>
      <w:bookmarkEnd w:id="2"/>
      <w:bookmarkEnd w:id="3"/>
      <w:bookmarkEnd w:id="4"/>
      <w:bookmarkEnd w:id="5"/>
      <w:bookmarkEnd w:id="6"/>
      <w:bookmarkEnd w:id="7"/>
      <w:bookmarkEnd w:id="8"/>
      <w:r w:rsidRPr="00A1115A">
        <w:rPr>
          <w:bCs/>
        </w:rPr>
        <w:lastRenderedPageBreak/>
        <w:t>Table 5.5A.3.</w:t>
      </w:r>
      <w:r w:rsidRPr="00A1115A">
        <w:rPr>
          <w:bCs/>
          <w:lang w:val="en-US" w:eastAsia="zh-CN"/>
        </w:rPr>
        <w:t>2</w:t>
      </w:r>
      <w:bookmarkEnd w:id="11"/>
      <w:r w:rsidRPr="00A1115A">
        <w:rPr>
          <w:bCs/>
          <w:lang w:val="en-US" w:eastAsia="zh-CN"/>
        </w:rPr>
        <w:t>-1</w:t>
      </w:r>
      <w:r w:rsidRPr="00A1115A">
        <w:rPr>
          <w:bCs/>
        </w:rPr>
        <w:t>: NR CA configurations and bandwidth combinations sets defined for inter-band CA (t</w:t>
      </w:r>
      <w:r w:rsidRPr="00A1115A">
        <w:rPr>
          <w:bCs/>
          <w:lang w:val="en-US" w:eastAsia="zh-CN"/>
        </w:rPr>
        <w:t>hree</w:t>
      </w:r>
      <w:r w:rsidRPr="00A1115A">
        <w:rPr>
          <w:bCs/>
        </w:rPr>
        <w:t xml:space="preserve"> bands)</w:t>
      </w:r>
    </w:p>
    <w:tbl>
      <w:tblPr>
        <w:tblW w:w="475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85"/>
        <w:gridCol w:w="1259"/>
        <w:gridCol w:w="4356"/>
        <w:gridCol w:w="2445"/>
      </w:tblGrid>
      <w:tr w:rsidR="006F6378" w:rsidRPr="00C30686" w14:paraId="198F3290" w14:textId="77777777" w:rsidTr="004F423A">
        <w:trPr>
          <w:trHeight w:val="29"/>
        </w:trPr>
        <w:tc>
          <w:tcPr>
            <w:tcW w:w="2742" w:type="dxa"/>
            <w:tcBorders>
              <w:top w:val="single" w:sz="4" w:space="0" w:color="auto"/>
              <w:left w:val="single" w:sz="4" w:space="0" w:color="auto"/>
              <w:bottom w:val="single" w:sz="4" w:space="0" w:color="auto"/>
              <w:right w:val="single" w:sz="4" w:space="0" w:color="auto"/>
            </w:tcBorders>
            <w:vAlign w:val="center"/>
          </w:tcPr>
          <w:p w14:paraId="01B42687" w14:textId="77777777" w:rsidR="006F6378" w:rsidRPr="00C30686" w:rsidRDefault="006F6378" w:rsidP="0094020B">
            <w:pPr>
              <w:pStyle w:val="TAH"/>
              <w:rPr>
                <w:rFonts w:ascii="Calibri" w:hAnsi="Calibri"/>
                <w:sz w:val="21"/>
                <w:lang w:val="en-US" w:eastAsia="zh-CN"/>
              </w:rPr>
            </w:pPr>
            <w:r w:rsidRPr="00C30686">
              <w:rPr>
                <w:lang w:val="en-US" w:eastAsia="zh-CN"/>
              </w:rPr>
              <w:lastRenderedPageBreak/>
              <w:t>NR CA configuration</w:t>
            </w:r>
          </w:p>
        </w:tc>
        <w:tc>
          <w:tcPr>
            <w:tcW w:w="2785" w:type="dxa"/>
            <w:tcBorders>
              <w:top w:val="single" w:sz="4" w:space="0" w:color="auto"/>
              <w:left w:val="single" w:sz="4" w:space="0" w:color="auto"/>
              <w:bottom w:val="single" w:sz="4" w:space="0" w:color="auto"/>
              <w:right w:val="single" w:sz="4" w:space="0" w:color="auto"/>
            </w:tcBorders>
            <w:vAlign w:val="center"/>
          </w:tcPr>
          <w:p w14:paraId="7736B2ED" w14:textId="77777777" w:rsidR="006F6378" w:rsidRPr="00C30686" w:rsidRDefault="006F6378" w:rsidP="0094020B">
            <w:pPr>
              <w:pStyle w:val="TAH"/>
              <w:rPr>
                <w:lang w:val="en-US" w:eastAsia="zh-CN"/>
              </w:rPr>
            </w:pPr>
            <w:r w:rsidRPr="00C30686">
              <w:rPr>
                <w:lang w:val="en-US" w:eastAsia="zh-CN"/>
              </w:rPr>
              <w:t>Uplink CA configuration</w:t>
            </w:r>
          </w:p>
          <w:p w14:paraId="087B1C8C" w14:textId="77777777" w:rsidR="006F6378" w:rsidRPr="00C30686" w:rsidRDefault="006F6378" w:rsidP="0094020B">
            <w:pPr>
              <w:pStyle w:val="TAH"/>
              <w:rPr>
                <w:rFonts w:ascii="Calibri" w:hAnsi="Calibri"/>
                <w:sz w:val="21"/>
                <w:szCs w:val="18"/>
                <w:lang w:val="en-US" w:eastAsia="zh-CN"/>
              </w:rPr>
            </w:pPr>
            <w:r w:rsidRPr="00C30686">
              <w:rPr>
                <w:lang w:val="en-US" w:eastAsia="zh-CN"/>
              </w:rPr>
              <w:t>or single uplink carrier</w:t>
            </w:r>
            <w:r w:rsidRPr="00C30686">
              <w:rPr>
                <w:vertAlign w:val="superscript"/>
                <w:lang w:val="en-US" w:eastAsia="zh-CN"/>
              </w:rPr>
              <w:t>6</w:t>
            </w:r>
          </w:p>
        </w:tc>
        <w:tc>
          <w:tcPr>
            <w:tcW w:w="1259" w:type="dxa"/>
            <w:tcBorders>
              <w:top w:val="single" w:sz="4" w:space="0" w:color="auto"/>
              <w:left w:val="single" w:sz="4" w:space="0" w:color="auto"/>
              <w:bottom w:val="single" w:sz="4" w:space="0" w:color="auto"/>
              <w:right w:val="single" w:sz="4" w:space="0" w:color="auto"/>
            </w:tcBorders>
            <w:vAlign w:val="center"/>
          </w:tcPr>
          <w:p w14:paraId="7602E75F" w14:textId="77777777" w:rsidR="006F6378" w:rsidRPr="00C30686" w:rsidRDefault="006F6378" w:rsidP="0094020B">
            <w:pPr>
              <w:pStyle w:val="TAH"/>
              <w:rPr>
                <w:rFonts w:ascii="Calibri" w:hAnsi="Calibri"/>
                <w:sz w:val="21"/>
                <w:szCs w:val="18"/>
                <w:lang w:val="en-US" w:eastAsia="zh-CN"/>
              </w:rPr>
            </w:pPr>
            <w:r w:rsidRPr="00C30686">
              <w:rPr>
                <w:lang w:val="en-US" w:eastAsia="zh-CN"/>
              </w:rPr>
              <w:t>NR Band</w:t>
            </w:r>
          </w:p>
        </w:tc>
        <w:tc>
          <w:tcPr>
            <w:tcW w:w="4356" w:type="dxa"/>
            <w:tcBorders>
              <w:top w:val="single" w:sz="4" w:space="0" w:color="auto"/>
              <w:left w:val="single" w:sz="4" w:space="0" w:color="auto"/>
              <w:bottom w:val="single" w:sz="4" w:space="0" w:color="auto"/>
              <w:right w:val="single" w:sz="4" w:space="0" w:color="auto"/>
            </w:tcBorders>
            <w:vAlign w:val="center"/>
          </w:tcPr>
          <w:p w14:paraId="68731069" w14:textId="77777777" w:rsidR="006F6378" w:rsidRPr="00C30686" w:rsidRDefault="006F6378" w:rsidP="0094020B">
            <w:pPr>
              <w:pStyle w:val="TAH"/>
              <w:rPr>
                <w:rFonts w:cs="Arial"/>
                <w:color w:val="000000"/>
                <w:szCs w:val="18"/>
                <w:lang w:val="en-US" w:eastAsia="zh-CN" w:bidi="ar"/>
              </w:rPr>
            </w:pPr>
            <w:r w:rsidRPr="00C30686">
              <w:rPr>
                <w:lang w:val="en-US" w:eastAsia="zh-CN"/>
              </w:rPr>
              <w:t>Channel bandwidth (MHz) (NOTE 3)</w:t>
            </w:r>
          </w:p>
        </w:tc>
        <w:tc>
          <w:tcPr>
            <w:tcW w:w="2445" w:type="dxa"/>
            <w:tcBorders>
              <w:top w:val="single" w:sz="4" w:space="0" w:color="auto"/>
              <w:left w:val="single" w:sz="4" w:space="0" w:color="auto"/>
              <w:bottom w:val="single" w:sz="4" w:space="0" w:color="auto"/>
              <w:right w:val="single" w:sz="4" w:space="0" w:color="auto"/>
            </w:tcBorders>
            <w:vAlign w:val="center"/>
          </w:tcPr>
          <w:p w14:paraId="21497160" w14:textId="77777777" w:rsidR="006F6378" w:rsidRPr="00C30686" w:rsidRDefault="006F6378" w:rsidP="0094020B">
            <w:pPr>
              <w:pStyle w:val="TAH"/>
              <w:rPr>
                <w:rFonts w:ascii="Calibri" w:hAnsi="Calibri"/>
                <w:sz w:val="21"/>
                <w:lang w:val="en-US" w:eastAsia="zh-CN"/>
              </w:rPr>
            </w:pPr>
            <w:r w:rsidRPr="00C30686">
              <w:rPr>
                <w:lang w:val="en-US" w:eastAsia="zh-CN"/>
              </w:rPr>
              <w:t>Bandwidth combination set</w:t>
            </w:r>
          </w:p>
        </w:tc>
      </w:tr>
      <w:tr w:rsidR="006F6378" w:rsidRPr="00C30686" w14:paraId="48D828FC"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5938B1E" w14:textId="77777777" w:rsidR="006F6378" w:rsidRPr="00C30686" w:rsidRDefault="006F6378" w:rsidP="0094020B">
            <w:pPr>
              <w:pStyle w:val="TAC"/>
              <w:rPr>
                <w:rFonts w:eastAsiaTheme="minorEastAsia"/>
                <w:lang w:val="en-US"/>
              </w:rPr>
            </w:pPr>
            <w:r w:rsidRPr="00C30686">
              <w:rPr>
                <w:rFonts w:eastAsiaTheme="minorEastAsia"/>
                <w:lang w:val="en-US"/>
              </w:rPr>
              <w:t>CA_n1A-n3A-n5A</w:t>
            </w:r>
          </w:p>
        </w:tc>
        <w:tc>
          <w:tcPr>
            <w:tcW w:w="2785" w:type="dxa"/>
            <w:tcBorders>
              <w:top w:val="single" w:sz="4" w:space="0" w:color="auto"/>
              <w:left w:val="single" w:sz="4" w:space="0" w:color="auto"/>
              <w:bottom w:val="nil"/>
              <w:right w:val="single" w:sz="4" w:space="0" w:color="auto"/>
            </w:tcBorders>
            <w:vAlign w:val="center"/>
          </w:tcPr>
          <w:p w14:paraId="284CB858"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CA_n1A-n3A</w:t>
            </w:r>
          </w:p>
          <w:p w14:paraId="2248D586"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CA_n1A-n5A</w:t>
            </w:r>
          </w:p>
          <w:p w14:paraId="5F342914" w14:textId="77777777" w:rsidR="006F6378" w:rsidRPr="00C30686" w:rsidRDefault="006F6378" w:rsidP="0094020B">
            <w:pPr>
              <w:pStyle w:val="TAC"/>
              <w:rPr>
                <w:rFonts w:eastAsiaTheme="minorEastAsia"/>
                <w:lang w:val="en-US"/>
              </w:rPr>
            </w:pPr>
            <w:r w:rsidRPr="00C30686">
              <w:rPr>
                <w:rFonts w:eastAsiaTheme="minorEastAsia"/>
                <w:szCs w:val="18"/>
                <w:lang w:val="en-US" w:eastAsia="zh-CN"/>
              </w:rPr>
              <w:t>CA_n3A-n5A</w:t>
            </w:r>
          </w:p>
        </w:tc>
        <w:tc>
          <w:tcPr>
            <w:tcW w:w="1259" w:type="dxa"/>
            <w:tcBorders>
              <w:top w:val="single" w:sz="4" w:space="0" w:color="auto"/>
              <w:left w:val="single" w:sz="4" w:space="0" w:color="auto"/>
              <w:bottom w:val="single" w:sz="4" w:space="0" w:color="auto"/>
              <w:right w:val="single" w:sz="4" w:space="0" w:color="auto"/>
            </w:tcBorders>
            <w:vAlign w:val="center"/>
          </w:tcPr>
          <w:p w14:paraId="6F18D554"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26BCFB64"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3B04F92E" w14:textId="77777777" w:rsidR="006F6378" w:rsidRPr="00C30686" w:rsidRDefault="006F6378" w:rsidP="0094020B">
            <w:pPr>
              <w:pStyle w:val="TAC"/>
              <w:rPr>
                <w:rFonts w:eastAsiaTheme="minorEastAsia"/>
                <w:lang w:val="en-US"/>
              </w:rPr>
            </w:pPr>
            <w:r w:rsidRPr="00C30686">
              <w:rPr>
                <w:rFonts w:eastAsiaTheme="minorEastAsia"/>
                <w:lang w:val="en-US"/>
              </w:rPr>
              <w:t>0</w:t>
            </w:r>
          </w:p>
        </w:tc>
      </w:tr>
      <w:tr w:rsidR="006F6378" w:rsidRPr="00C30686" w14:paraId="4CAB8AFA" w14:textId="77777777" w:rsidTr="004F423A">
        <w:trPr>
          <w:trHeight w:val="29"/>
        </w:trPr>
        <w:tc>
          <w:tcPr>
            <w:tcW w:w="2742" w:type="dxa"/>
            <w:tcBorders>
              <w:top w:val="nil"/>
              <w:left w:val="single" w:sz="4" w:space="0" w:color="auto"/>
              <w:bottom w:val="nil"/>
              <w:right w:val="single" w:sz="4" w:space="0" w:color="auto"/>
            </w:tcBorders>
            <w:vAlign w:val="center"/>
          </w:tcPr>
          <w:p w14:paraId="27A92C22"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200ECD00"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2DB38C3"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5F1D80C8"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5, 10, 15, 20, 25, 30, 40, 50</w:t>
            </w:r>
          </w:p>
        </w:tc>
        <w:tc>
          <w:tcPr>
            <w:tcW w:w="2445" w:type="dxa"/>
            <w:tcBorders>
              <w:top w:val="nil"/>
              <w:left w:val="single" w:sz="4" w:space="0" w:color="auto"/>
              <w:bottom w:val="nil"/>
              <w:right w:val="single" w:sz="4" w:space="0" w:color="auto"/>
            </w:tcBorders>
            <w:vAlign w:val="center"/>
          </w:tcPr>
          <w:p w14:paraId="09E260E3" w14:textId="77777777" w:rsidR="006F6378" w:rsidRPr="00C30686" w:rsidRDefault="006F6378" w:rsidP="0094020B">
            <w:pPr>
              <w:pStyle w:val="TAC"/>
              <w:rPr>
                <w:rFonts w:eastAsiaTheme="minorEastAsia"/>
                <w:lang w:val="en-US" w:eastAsia="zh-CN"/>
              </w:rPr>
            </w:pPr>
          </w:p>
        </w:tc>
      </w:tr>
      <w:tr w:rsidR="006F6378" w:rsidRPr="00C30686" w14:paraId="6337D40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BFF8098"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43F53703"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14C483B"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567BC69D"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w:t>
            </w:r>
          </w:p>
        </w:tc>
        <w:tc>
          <w:tcPr>
            <w:tcW w:w="2445" w:type="dxa"/>
            <w:tcBorders>
              <w:top w:val="nil"/>
              <w:left w:val="single" w:sz="4" w:space="0" w:color="auto"/>
              <w:bottom w:val="single" w:sz="4" w:space="0" w:color="auto"/>
              <w:right w:val="single" w:sz="4" w:space="0" w:color="auto"/>
            </w:tcBorders>
            <w:vAlign w:val="center"/>
          </w:tcPr>
          <w:p w14:paraId="657F644D" w14:textId="77777777" w:rsidR="006F6378" w:rsidRPr="00C30686" w:rsidRDefault="006F6378" w:rsidP="0094020B">
            <w:pPr>
              <w:pStyle w:val="TAC"/>
              <w:rPr>
                <w:rFonts w:eastAsiaTheme="minorEastAsia"/>
                <w:lang w:val="en-US" w:eastAsia="zh-CN"/>
              </w:rPr>
            </w:pPr>
          </w:p>
        </w:tc>
      </w:tr>
      <w:tr w:rsidR="006F6378" w:rsidRPr="00C30686" w14:paraId="66B8A53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FCF277A" w14:textId="77777777" w:rsidR="006F6378" w:rsidRPr="00C30686" w:rsidRDefault="006F6378" w:rsidP="0094020B">
            <w:pPr>
              <w:pStyle w:val="TAC"/>
              <w:rPr>
                <w:rFonts w:eastAsiaTheme="minorEastAsia"/>
                <w:lang w:val="en-US"/>
              </w:rPr>
            </w:pPr>
            <w:r w:rsidRPr="00C30686">
              <w:rPr>
                <w:rFonts w:eastAsiaTheme="minorEastAsia"/>
                <w:lang w:val="en-US" w:eastAsia="zh-CN"/>
              </w:rPr>
              <w:t>CA</w:t>
            </w:r>
            <w:r w:rsidRPr="00C30686">
              <w:rPr>
                <w:rFonts w:eastAsiaTheme="minorEastAsia"/>
                <w:lang w:val="en-US"/>
              </w:rPr>
              <w:t>_</w:t>
            </w:r>
            <w:r w:rsidRPr="00C30686">
              <w:rPr>
                <w:rFonts w:eastAsiaTheme="minorEastAsia"/>
                <w:lang w:val="en-US" w:eastAsia="zh-CN"/>
              </w:rPr>
              <w:t>n1</w:t>
            </w:r>
            <w:r w:rsidRPr="00C30686">
              <w:rPr>
                <w:rFonts w:eastAsiaTheme="minorEastAsia"/>
                <w:lang w:val="sv-SE" w:eastAsia="ja-JP"/>
              </w:rPr>
              <w:t>A-n</w:t>
            </w:r>
            <w:r w:rsidRPr="00C30686">
              <w:rPr>
                <w:rFonts w:eastAsiaTheme="minorEastAsia"/>
                <w:lang w:val="en-US" w:eastAsia="zh-CN"/>
              </w:rPr>
              <w:t>3</w:t>
            </w:r>
            <w:r w:rsidRPr="00C30686">
              <w:rPr>
                <w:rFonts w:eastAsiaTheme="minorEastAsia"/>
                <w:lang w:val="sv-SE" w:eastAsia="ja-JP"/>
              </w:rPr>
              <w:t>A</w:t>
            </w:r>
            <w:r w:rsidRPr="00C30686">
              <w:rPr>
                <w:rFonts w:eastAsiaTheme="minorEastAsia"/>
                <w:lang w:val="sv-SE" w:eastAsia="zh-CN"/>
              </w:rPr>
              <w:t>-n7A</w:t>
            </w:r>
          </w:p>
        </w:tc>
        <w:tc>
          <w:tcPr>
            <w:tcW w:w="2785" w:type="dxa"/>
            <w:tcBorders>
              <w:top w:val="single" w:sz="4" w:space="0" w:color="auto"/>
              <w:left w:val="single" w:sz="4" w:space="0" w:color="auto"/>
              <w:bottom w:val="nil"/>
              <w:right w:val="single" w:sz="4" w:space="0" w:color="auto"/>
            </w:tcBorders>
            <w:vAlign w:val="center"/>
          </w:tcPr>
          <w:p w14:paraId="792A5FF7" w14:textId="77777777" w:rsidR="006F6378" w:rsidRPr="006C531A" w:rsidRDefault="006F6378" w:rsidP="0094020B">
            <w:pPr>
              <w:pStyle w:val="TAC"/>
              <w:rPr>
                <w:rFonts w:eastAsiaTheme="minorEastAsia" w:cs="Arial"/>
                <w:szCs w:val="18"/>
                <w:lang w:val="en-US" w:eastAsia="ja-JP"/>
              </w:rPr>
            </w:pPr>
            <w:r w:rsidRPr="00C30686">
              <w:rPr>
                <w:rFonts w:eastAsiaTheme="minorEastAsia" w:cs="Arial"/>
                <w:szCs w:val="18"/>
                <w:lang w:val="es-US" w:eastAsia="zh-CN"/>
              </w:rPr>
              <w:t>CA</w:t>
            </w:r>
            <w:r w:rsidRPr="00C30686">
              <w:rPr>
                <w:rFonts w:eastAsiaTheme="minorEastAsia" w:cs="Arial"/>
                <w:szCs w:val="18"/>
                <w:lang w:val="es-US"/>
              </w:rPr>
              <w:t>_</w:t>
            </w:r>
            <w:r w:rsidRPr="00C30686">
              <w:rPr>
                <w:rFonts w:eastAsiaTheme="minorEastAsia" w:cs="Arial"/>
                <w:szCs w:val="18"/>
                <w:lang w:val="es-US" w:eastAsia="zh-CN"/>
              </w:rPr>
              <w:t>n1</w:t>
            </w:r>
            <w:r w:rsidRPr="006C531A">
              <w:rPr>
                <w:rFonts w:eastAsiaTheme="minorEastAsia" w:cs="Arial"/>
                <w:szCs w:val="18"/>
                <w:lang w:val="en-US" w:eastAsia="ja-JP"/>
              </w:rPr>
              <w:t>A-n</w:t>
            </w:r>
            <w:r w:rsidRPr="00C30686">
              <w:rPr>
                <w:rFonts w:eastAsiaTheme="minorEastAsia" w:cs="Arial"/>
                <w:szCs w:val="18"/>
                <w:lang w:val="es-US" w:eastAsia="zh-CN"/>
              </w:rPr>
              <w:t>3</w:t>
            </w:r>
            <w:r w:rsidRPr="006C531A">
              <w:rPr>
                <w:rFonts w:eastAsiaTheme="minorEastAsia" w:cs="Arial"/>
                <w:szCs w:val="18"/>
                <w:lang w:val="en-US" w:eastAsia="ja-JP"/>
              </w:rPr>
              <w:t>A</w:t>
            </w:r>
          </w:p>
          <w:p w14:paraId="69B06F41" w14:textId="77777777" w:rsidR="006F6378" w:rsidRPr="006C531A" w:rsidRDefault="006F6378" w:rsidP="0094020B">
            <w:pPr>
              <w:pStyle w:val="TAC"/>
              <w:rPr>
                <w:rFonts w:eastAsiaTheme="minorEastAsia" w:cs="Arial"/>
                <w:szCs w:val="18"/>
                <w:lang w:val="en-US" w:eastAsia="ja-JP"/>
              </w:rPr>
            </w:pPr>
            <w:r w:rsidRPr="006C531A">
              <w:rPr>
                <w:rFonts w:eastAsiaTheme="minorEastAsia" w:cs="Arial"/>
                <w:szCs w:val="18"/>
                <w:lang w:val="en-US" w:eastAsia="ja-JP"/>
              </w:rPr>
              <w:t>CA_n1A-n7A</w:t>
            </w:r>
          </w:p>
          <w:p w14:paraId="30A8F970" w14:textId="77777777" w:rsidR="006F6378" w:rsidRPr="00C30686" w:rsidRDefault="006F6378" w:rsidP="0094020B">
            <w:pPr>
              <w:pStyle w:val="TAC"/>
              <w:rPr>
                <w:rFonts w:eastAsiaTheme="minorEastAsia"/>
                <w:lang w:val="en-US"/>
              </w:rPr>
            </w:pPr>
            <w:r w:rsidRPr="00C30686">
              <w:rPr>
                <w:rFonts w:eastAsiaTheme="minorEastAsia" w:cs="Arial"/>
                <w:szCs w:val="18"/>
                <w:lang w:val="en-US"/>
              </w:rPr>
              <w:t>CA_n3A-n7A</w:t>
            </w:r>
          </w:p>
        </w:tc>
        <w:tc>
          <w:tcPr>
            <w:tcW w:w="1259" w:type="dxa"/>
            <w:tcBorders>
              <w:top w:val="single" w:sz="4" w:space="0" w:color="auto"/>
              <w:left w:val="single" w:sz="4" w:space="0" w:color="auto"/>
              <w:bottom w:val="single" w:sz="4" w:space="0" w:color="auto"/>
              <w:right w:val="single" w:sz="4" w:space="0" w:color="auto"/>
            </w:tcBorders>
            <w:vAlign w:val="center"/>
          </w:tcPr>
          <w:p w14:paraId="5D761BF2" w14:textId="77777777" w:rsidR="006F6378" w:rsidRPr="00C30686" w:rsidRDefault="006F6378" w:rsidP="0094020B">
            <w:pPr>
              <w:pStyle w:val="TAC"/>
              <w:rPr>
                <w:rFonts w:eastAsiaTheme="minorEastAsia"/>
                <w:lang w:val="en-US"/>
              </w:rPr>
            </w:pPr>
            <w:r w:rsidRPr="00C30686">
              <w:rPr>
                <w:rFonts w:eastAsiaTheme="minorEastAsia"/>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171B0016"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01DF186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5C5D1FAA" w14:textId="77777777" w:rsidTr="004F423A">
        <w:trPr>
          <w:trHeight w:val="29"/>
        </w:trPr>
        <w:tc>
          <w:tcPr>
            <w:tcW w:w="2742" w:type="dxa"/>
            <w:tcBorders>
              <w:top w:val="nil"/>
              <w:left w:val="single" w:sz="4" w:space="0" w:color="auto"/>
              <w:bottom w:val="nil"/>
              <w:right w:val="single" w:sz="4" w:space="0" w:color="auto"/>
            </w:tcBorders>
            <w:vAlign w:val="center"/>
          </w:tcPr>
          <w:p w14:paraId="54A677AF"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114A6379"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DD6C5D6" w14:textId="77777777" w:rsidR="006F6378" w:rsidRPr="00C30686" w:rsidRDefault="006F6378" w:rsidP="0094020B">
            <w:pPr>
              <w:pStyle w:val="TAC"/>
              <w:rPr>
                <w:rFonts w:eastAsiaTheme="minorEastAsia"/>
                <w:lang w:val="en-US"/>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63709B60"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w:t>
            </w:r>
          </w:p>
        </w:tc>
        <w:tc>
          <w:tcPr>
            <w:tcW w:w="2445" w:type="dxa"/>
            <w:tcBorders>
              <w:top w:val="nil"/>
              <w:left w:val="single" w:sz="4" w:space="0" w:color="auto"/>
              <w:bottom w:val="nil"/>
              <w:right w:val="single" w:sz="4" w:space="0" w:color="auto"/>
            </w:tcBorders>
            <w:vAlign w:val="center"/>
          </w:tcPr>
          <w:p w14:paraId="72059CCC" w14:textId="77777777" w:rsidR="006F6378" w:rsidRPr="00C30686" w:rsidRDefault="006F6378" w:rsidP="0094020B">
            <w:pPr>
              <w:pStyle w:val="TAC"/>
              <w:rPr>
                <w:rFonts w:eastAsiaTheme="minorEastAsia"/>
                <w:lang w:val="en-US" w:eastAsia="zh-CN"/>
              </w:rPr>
            </w:pPr>
          </w:p>
        </w:tc>
      </w:tr>
      <w:tr w:rsidR="006F6378" w:rsidRPr="00C30686" w14:paraId="065D452F" w14:textId="77777777" w:rsidTr="004F423A">
        <w:trPr>
          <w:trHeight w:val="29"/>
        </w:trPr>
        <w:tc>
          <w:tcPr>
            <w:tcW w:w="2742" w:type="dxa"/>
            <w:tcBorders>
              <w:top w:val="nil"/>
              <w:left w:val="single" w:sz="4" w:space="0" w:color="auto"/>
              <w:bottom w:val="nil"/>
              <w:right w:val="single" w:sz="4" w:space="0" w:color="auto"/>
            </w:tcBorders>
            <w:vAlign w:val="center"/>
          </w:tcPr>
          <w:p w14:paraId="7B94A9C6"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11421C26"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03EA42A" w14:textId="77777777" w:rsidR="006F6378" w:rsidRPr="00C30686" w:rsidRDefault="006F6378" w:rsidP="0094020B">
            <w:pPr>
              <w:pStyle w:val="TAC"/>
              <w:rPr>
                <w:rFonts w:eastAsiaTheme="minorEastAsia"/>
                <w:lang w:val="en-US"/>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6E2CA83C"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5, 10, 15, 20, 25, 30, 40, 50</w:t>
            </w:r>
          </w:p>
        </w:tc>
        <w:tc>
          <w:tcPr>
            <w:tcW w:w="2445" w:type="dxa"/>
            <w:tcBorders>
              <w:top w:val="nil"/>
              <w:left w:val="single" w:sz="4" w:space="0" w:color="auto"/>
              <w:bottom w:val="single" w:sz="4" w:space="0" w:color="auto"/>
              <w:right w:val="single" w:sz="4" w:space="0" w:color="auto"/>
            </w:tcBorders>
            <w:vAlign w:val="center"/>
          </w:tcPr>
          <w:p w14:paraId="423F02DA" w14:textId="77777777" w:rsidR="006F6378" w:rsidRPr="00C30686" w:rsidRDefault="006F6378" w:rsidP="0094020B">
            <w:pPr>
              <w:pStyle w:val="TAC"/>
              <w:rPr>
                <w:rFonts w:eastAsiaTheme="minorEastAsia"/>
                <w:lang w:val="en-US" w:eastAsia="zh-CN"/>
              </w:rPr>
            </w:pPr>
          </w:p>
        </w:tc>
      </w:tr>
      <w:tr w:rsidR="006F6378" w:rsidRPr="00C30686" w14:paraId="66780CCA" w14:textId="77777777" w:rsidTr="004F423A">
        <w:trPr>
          <w:trHeight w:val="29"/>
        </w:trPr>
        <w:tc>
          <w:tcPr>
            <w:tcW w:w="2742" w:type="dxa"/>
            <w:tcBorders>
              <w:top w:val="nil"/>
              <w:left w:val="single" w:sz="4" w:space="0" w:color="auto"/>
              <w:bottom w:val="nil"/>
              <w:right w:val="single" w:sz="4" w:space="0" w:color="auto"/>
            </w:tcBorders>
            <w:vAlign w:val="center"/>
          </w:tcPr>
          <w:p w14:paraId="4333C356"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33D99AFA"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E1B2F6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33F6604E"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5, 10, 15, 20, 25, 30, 40, 50</w:t>
            </w:r>
          </w:p>
        </w:tc>
        <w:tc>
          <w:tcPr>
            <w:tcW w:w="2445" w:type="dxa"/>
            <w:tcBorders>
              <w:top w:val="nil"/>
              <w:left w:val="single" w:sz="4" w:space="0" w:color="auto"/>
              <w:bottom w:val="nil"/>
              <w:right w:val="single" w:sz="4" w:space="0" w:color="auto"/>
            </w:tcBorders>
            <w:vAlign w:val="center"/>
          </w:tcPr>
          <w:p w14:paraId="0DD95AA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1</w:t>
            </w:r>
          </w:p>
        </w:tc>
      </w:tr>
      <w:tr w:rsidR="006F6378" w:rsidRPr="00C30686" w14:paraId="2E5CF304" w14:textId="77777777" w:rsidTr="004F423A">
        <w:trPr>
          <w:trHeight w:val="29"/>
        </w:trPr>
        <w:tc>
          <w:tcPr>
            <w:tcW w:w="2742" w:type="dxa"/>
            <w:tcBorders>
              <w:top w:val="nil"/>
              <w:left w:val="single" w:sz="4" w:space="0" w:color="auto"/>
              <w:bottom w:val="nil"/>
              <w:right w:val="single" w:sz="4" w:space="0" w:color="auto"/>
            </w:tcBorders>
            <w:vAlign w:val="center"/>
          </w:tcPr>
          <w:p w14:paraId="268F83D7"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6AC19C81"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09DF30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66823308"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2BEC96AB" w14:textId="77777777" w:rsidR="006F6378" w:rsidRPr="00C30686" w:rsidRDefault="006F6378" w:rsidP="0094020B">
            <w:pPr>
              <w:pStyle w:val="TAC"/>
              <w:rPr>
                <w:rFonts w:eastAsiaTheme="minorEastAsia"/>
                <w:lang w:val="en-US" w:eastAsia="zh-CN"/>
              </w:rPr>
            </w:pPr>
          </w:p>
        </w:tc>
      </w:tr>
      <w:tr w:rsidR="006F6378" w:rsidRPr="00C30686" w14:paraId="5BD674F2" w14:textId="77777777" w:rsidTr="004F423A">
        <w:trPr>
          <w:trHeight w:val="29"/>
        </w:trPr>
        <w:tc>
          <w:tcPr>
            <w:tcW w:w="2742" w:type="dxa"/>
            <w:tcBorders>
              <w:top w:val="nil"/>
              <w:left w:val="single" w:sz="4" w:space="0" w:color="auto"/>
              <w:bottom w:val="nil"/>
              <w:right w:val="single" w:sz="4" w:space="0" w:color="auto"/>
            </w:tcBorders>
            <w:vAlign w:val="center"/>
          </w:tcPr>
          <w:p w14:paraId="3EE3B293"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40468E3D"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DCB960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3647322E"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5, 10, 15, 20, 25, 30, 40, 50</w:t>
            </w:r>
          </w:p>
        </w:tc>
        <w:tc>
          <w:tcPr>
            <w:tcW w:w="2445" w:type="dxa"/>
            <w:tcBorders>
              <w:top w:val="nil"/>
              <w:left w:val="single" w:sz="4" w:space="0" w:color="auto"/>
              <w:bottom w:val="single" w:sz="4" w:space="0" w:color="auto"/>
              <w:right w:val="single" w:sz="4" w:space="0" w:color="auto"/>
            </w:tcBorders>
            <w:vAlign w:val="center"/>
          </w:tcPr>
          <w:p w14:paraId="645CEBFF" w14:textId="77777777" w:rsidR="006F6378" w:rsidRPr="00C30686" w:rsidRDefault="006F6378" w:rsidP="0094020B">
            <w:pPr>
              <w:pStyle w:val="TAC"/>
              <w:rPr>
                <w:rFonts w:eastAsiaTheme="minorEastAsia"/>
                <w:lang w:val="en-US" w:eastAsia="zh-CN"/>
              </w:rPr>
            </w:pPr>
          </w:p>
        </w:tc>
      </w:tr>
      <w:tr w:rsidR="006F6378" w:rsidRPr="00C30686" w14:paraId="19A3D670" w14:textId="77777777" w:rsidTr="004F423A">
        <w:trPr>
          <w:trHeight w:val="29"/>
        </w:trPr>
        <w:tc>
          <w:tcPr>
            <w:tcW w:w="2742" w:type="dxa"/>
            <w:tcBorders>
              <w:top w:val="nil"/>
              <w:left w:val="single" w:sz="4" w:space="0" w:color="auto"/>
              <w:bottom w:val="nil"/>
              <w:right w:val="single" w:sz="4" w:space="0" w:color="auto"/>
            </w:tcBorders>
            <w:vAlign w:val="center"/>
          </w:tcPr>
          <w:p w14:paraId="4D51438D"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419957AE"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2C597C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615CD13C"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40D3D51F"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2</w:t>
            </w:r>
          </w:p>
        </w:tc>
      </w:tr>
      <w:tr w:rsidR="006F6378" w:rsidRPr="00C30686" w14:paraId="72F636DB" w14:textId="77777777" w:rsidTr="004F423A">
        <w:trPr>
          <w:trHeight w:val="29"/>
        </w:trPr>
        <w:tc>
          <w:tcPr>
            <w:tcW w:w="2742" w:type="dxa"/>
            <w:tcBorders>
              <w:top w:val="nil"/>
              <w:left w:val="single" w:sz="4" w:space="0" w:color="auto"/>
              <w:bottom w:val="nil"/>
              <w:right w:val="single" w:sz="4" w:space="0" w:color="auto"/>
            </w:tcBorders>
            <w:vAlign w:val="center"/>
          </w:tcPr>
          <w:p w14:paraId="3D6647CD"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17DD5765"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16E81F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277C335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62C9CE24" w14:textId="77777777" w:rsidR="006F6378" w:rsidRPr="00C30686" w:rsidRDefault="006F6378" w:rsidP="0094020B">
            <w:pPr>
              <w:pStyle w:val="TAC"/>
              <w:rPr>
                <w:rFonts w:eastAsiaTheme="minorEastAsia"/>
                <w:lang w:val="en-US" w:eastAsia="zh-CN"/>
              </w:rPr>
            </w:pPr>
          </w:p>
        </w:tc>
      </w:tr>
      <w:tr w:rsidR="006F6378" w:rsidRPr="00C30686" w14:paraId="4B4CC067" w14:textId="77777777" w:rsidTr="004F423A">
        <w:trPr>
          <w:trHeight w:val="29"/>
        </w:trPr>
        <w:tc>
          <w:tcPr>
            <w:tcW w:w="2742" w:type="dxa"/>
            <w:tcBorders>
              <w:top w:val="nil"/>
              <w:left w:val="single" w:sz="4" w:space="0" w:color="auto"/>
              <w:bottom w:val="nil"/>
              <w:right w:val="single" w:sz="4" w:space="0" w:color="auto"/>
            </w:tcBorders>
            <w:vAlign w:val="center"/>
          </w:tcPr>
          <w:p w14:paraId="6AA37275"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1B6AD8EF"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D1107E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41697399"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5, 10, 15, 20, 25, 30, 40, 50</w:t>
            </w:r>
          </w:p>
        </w:tc>
        <w:tc>
          <w:tcPr>
            <w:tcW w:w="2445" w:type="dxa"/>
            <w:tcBorders>
              <w:top w:val="nil"/>
              <w:left w:val="single" w:sz="4" w:space="0" w:color="auto"/>
              <w:bottom w:val="single" w:sz="4" w:space="0" w:color="auto"/>
              <w:right w:val="single" w:sz="4" w:space="0" w:color="auto"/>
            </w:tcBorders>
            <w:vAlign w:val="center"/>
          </w:tcPr>
          <w:p w14:paraId="05849B76" w14:textId="77777777" w:rsidR="006F6378" w:rsidRPr="00C30686" w:rsidRDefault="006F6378" w:rsidP="0094020B">
            <w:pPr>
              <w:pStyle w:val="TAC"/>
              <w:rPr>
                <w:rFonts w:eastAsiaTheme="minorEastAsia"/>
                <w:lang w:val="en-US" w:eastAsia="zh-CN"/>
              </w:rPr>
            </w:pPr>
          </w:p>
        </w:tc>
      </w:tr>
      <w:tr w:rsidR="006F6378" w:rsidRPr="00C30686" w14:paraId="3C6AB8E3" w14:textId="77777777" w:rsidTr="004F423A">
        <w:trPr>
          <w:trHeight w:val="29"/>
        </w:trPr>
        <w:tc>
          <w:tcPr>
            <w:tcW w:w="2742" w:type="dxa"/>
            <w:tcBorders>
              <w:top w:val="nil"/>
              <w:left w:val="single" w:sz="4" w:space="0" w:color="auto"/>
              <w:bottom w:val="nil"/>
              <w:right w:val="single" w:sz="4" w:space="0" w:color="auto"/>
            </w:tcBorders>
            <w:vAlign w:val="center"/>
          </w:tcPr>
          <w:p w14:paraId="5A7E14A5" w14:textId="77777777" w:rsidR="006F6378" w:rsidRPr="00C30686" w:rsidRDefault="006F6378" w:rsidP="0094020B">
            <w:pPr>
              <w:pStyle w:val="TAC"/>
              <w:rPr>
                <w:rFonts w:eastAsiaTheme="minorEastAsia"/>
                <w:lang w:val="en-US"/>
              </w:rPr>
            </w:pPr>
          </w:p>
        </w:tc>
        <w:tc>
          <w:tcPr>
            <w:tcW w:w="2785" w:type="dxa"/>
            <w:tcBorders>
              <w:top w:val="single" w:sz="4" w:space="0" w:color="auto"/>
              <w:left w:val="single" w:sz="4" w:space="0" w:color="auto"/>
              <w:bottom w:val="nil"/>
              <w:right w:val="single" w:sz="4" w:space="0" w:color="auto"/>
            </w:tcBorders>
            <w:vAlign w:val="center"/>
          </w:tcPr>
          <w:p w14:paraId="31EAE6FE" w14:textId="77777777" w:rsidR="006F6378" w:rsidRPr="00C30686" w:rsidRDefault="006F6378" w:rsidP="0094020B">
            <w:pPr>
              <w:pStyle w:val="TAC"/>
              <w:rPr>
                <w:rFonts w:eastAsiaTheme="minorEastAsia"/>
                <w:lang w:val="en-US"/>
              </w:rPr>
            </w:pPr>
            <w:r w:rsidRPr="00C30686">
              <w:rPr>
                <w:rFonts w:eastAsiaTheme="minorEastAsia"/>
                <w:lang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1BAC6B14"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n</w:t>
            </w:r>
            <w:r w:rsidRPr="00C30686">
              <w:rPr>
                <w:lang w:eastAsia="zh-CN"/>
              </w:rPr>
              <w:t>1</w:t>
            </w:r>
          </w:p>
        </w:tc>
        <w:tc>
          <w:tcPr>
            <w:tcW w:w="4356" w:type="dxa"/>
            <w:tcBorders>
              <w:top w:val="single" w:sz="4" w:space="0" w:color="auto"/>
              <w:left w:val="single" w:sz="4" w:space="0" w:color="auto"/>
              <w:bottom w:val="single" w:sz="4" w:space="0" w:color="auto"/>
              <w:right w:val="single" w:sz="4" w:space="0" w:color="auto"/>
            </w:tcBorders>
            <w:vAlign w:val="center"/>
          </w:tcPr>
          <w:p w14:paraId="409498B6"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8"/>
              </w:rPr>
              <w:t>n</w:t>
            </w:r>
            <w:r w:rsidRPr="00C30686">
              <w:rPr>
                <w:lang w:eastAsia="zh-CN"/>
              </w:rPr>
              <w:t>1</w:t>
            </w:r>
            <w:r w:rsidRPr="00C30686">
              <w:rPr>
                <w:rFonts w:eastAsiaTheme="minorEastAsia" w:cs="Arial"/>
                <w:color w:val="000000"/>
                <w:szCs w:val="18"/>
              </w:rPr>
              <w:t xml:space="preserve"> channel bandwidths in Table 5.3.5-1 </w:t>
            </w:r>
          </w:p>
        </w:tc>
        <w:tc>
          <w:tcPr>
            <w:tcW w:w="2445" w:type="dxa"/>
            <w:tcBorders>
              <w:top w:val="single" w:sz="4" w:space="0" w:color="auto"/>
              <w:left w:val="single" w:sz="4" w:space="0" w:color="auto"/>
              <w:bottom w:val="nil"/>
              <w:right w:val="single" w:sz="4" w:space="0" w:color="auto"/>
            </w:tcBorders>
            <w:vAlign w:val="center"/>
          </w:tcPr>
          <w:p w14:paraId="1FB34BAC" w14:textId="77777777" w:rsidR="006F6378" w:rsidRPr="00C30686" w:rsidRDefault="006F6378" w:rsidP="0094020B">
            <w:pPr>
              <w:pStyle w:val="TAC"/>
              <w:rPr>
                <w:rFonts w:eastAsiaTheme="minorEastAsia"/>
                <w:lang w:val="en-US" w:eastAsia="zh-CN"/>
              </w:rPr>
            </w:pPr>
            <w:r w:rsidRPr="00C30686">
              <w:rPr>
                <w:rFonts w:eastAsiaTheme="minorEastAsia"/>
              </w:rPr>
              <w:t>4 and 5</w:t>
            </w:r>
          </w:p>
        </w:tc>
      </w:tr>
      <w:tr w:rsidR="006F6378" w:rsidRPr="00C30686" w14:paraId="5B86A201" w14:textId="77777777" w:rsidTr="004F423A">
        <w:trPr>
          <w:trHeight w:val="29"/>
        </w:trPr>
        <w:tc>
          <w:tcPr>
            <w:tcW w:w="2742" w:type="dxa"/>
            <w:tcBorders>
              <w:top w:val="nil"/>
              <w:left w:val="single" w:sz="4" w:space="0" w:color="auto"/>
              <w:bottom w:val="nil"/>
              <w:right w:val="single" w:sz="4" w:space="0" w:color="auto"/>
            </w:tcBorders>
            <w:vAlign w:val="center"/>
          </w:tcPr>
          <w:p w14:paraId="6543A72B"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6F70FA21"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C38B833"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n</w:t>
            </w:r>
            <w:r w:rsidRPr="00C30686">
              <w:rPr>
                <w:lang w:eastAsia="zh-CN"/>
              </w:rPr>
              <w:t>3</w:t>
            </w:r>
          </w:p>
        </w:tc>
        <w:tc>
          <w:tcPr>
            <w:tcW w:w="4356" w:type="dxa"/>
            <w:tcBorders>
              <w:top w:val="single" w:sz="4" w:space="0" w:color="auto"/>
              <w:left w:val="single" w:sz="4" w:space="0" w:color="auto"/>
              <w:bottom w:val="single" w:sz="4" w:space="0" w:color="auto"/>
              <w:right w:val="single" w:sz="4" w:space="0" w:color="auto"/>
            </w:tcBorders>
            <w:vAlign w:val="center"/>
          </w:tcPr>
          <w:p w14:paraId="06FF723E"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8"/>
              </w:rPr>
              <w:t>n</w:t>
            </w:r>
            <w:r w:rsidRPr="00C30686">
              <w:rPr>
                <w:lang w:eastAsia="zh-CN"/>
              </w:rPr>
              <w:t>3</w:t>
            </w:r>
            <w:r w:rsidRPr="00C30686">
              <w:rPr>
                <w:rFonts w:eastAsiaTheme="minorEastAsia" w:cs="Arial"/>
                <w:color w:val="000000"/>
                <w:szCs w:val="18"/>
              </w:rPr>
              <w:t xml:space="preserve"> channel bandwidths in Table 5.3.5-1 </w:t>
            </w:r>
          </w:p>
        </w:tc>
        <w:tc>
          <w:tcPr>
            <w:tcW w:w="2445" w:type="dxa"/>
            <w:tcBorders>
              <w:top w:val="nil"/>
              <w:left w:val="single" w:sz="4" w:space="0" w:color="auto"/>
              <w:bottom w:val="nil"/>
              <w:right w:val="single" w:sz="4" w:space="0" w:color="auto"/>
            </w:tcBorders>
            <w:vAlign w:val="center"/>
          </w:tcPr>
          <w:p w14:paraId="10CE75B7" w14:textId="77777777" w:rsidR="006F6378" w:rsidRPr="00C30686" w:rsidRDefault="006F6378" w:rsidP="0094020B">
            <w:pPr>
              <w:pStyle w:val="TAC"/>
              <w:rPr>
                <w:rFonts w:eastAsiaTheme="minorEastAsia"/>
                <w:lang w:val="en-US" w:eastAsia="zh-CN"/>
              </w:rPr>
            </w:pPr>
          </w:p>
        </w:tc>
      </w:tr>
      <w:tr w:rsidR="006F6378" w:rsidRPr="00C30686" w14:paraId="71B82643" w14:textId="77777777" w:rsidTr="004F423A">
        <w:trPr>
          <w:trHeight w:val="29"/>
        </w:trPr>
        <w:tc>
          <w:tcPr>
            <w:tcW w:w="2742" w:type="dxa"/>
            <w:tcBorders>
              <w:top w:val="nil"/>
              <w:left w:val="single" w:sz="4" w:space="0" w:color="auto"/>
              <w:bottom w:val="nil"/>
              <w:right w:val="single" w:sz="4" w:space="0" w:color="auto"/>
            </w:tcBorders>
            <w:vAlign w:val="center"/>
          </w:tcPr>
          <w:p w14:paraId="5701E6DD"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7F0298B4"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1A92B3A"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n</w:t>
            </w:r>
            <w:r w:rsidRPr="00C30686">
              <w:rPr>
                <w:lang w:eastAsia="zh-CN"/>
              </w:rPr>
              <w:t>7</w:t>
            </w:r>
          </w:p>
        </w:tc>
        <w:tc>
          <w:tcPr>
            <w:tcW w:w="4356" w:type="dxa"/>
            <w:tcBorders>
              <w:top w:val="single" w:sz="4" w:space="0" w:color="auto"/>
              <w:left w:val="single" w:sz="4" w:space="0" w:color="auto"/>
              <w:bottom w:val="single" w:sz="4" w:space="0" w:color="auto"/>
              <w:right w:val="single" w:sz="4" w:space="0" w:color="auto"/>
            </w:tcBorders>
            <w:vAlign w:val="center"/>
          </w:tcPr>
          <w:p w14:paraId="71EC1108"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8"/>
              </w:rPr>
              <w:t>n</w:t>
            </w:r>
            <w:r w:rsidRPr="00C30686">
              <w:rPr>
                <w:lang w:eastAsia="zh-CN"/>
              </w:rPr>
              <w:t>7</w:t>
            </w:r>
            <w:r w:rsidRPr="00C30686">
              <w:rPr>
                <w:rFonts w:eastAsiaTheme="minorEastAsia" w:cs="Arial"/>
                <w:color w:val="000000"/>
                <w:szCs w:val="18"/>
              </w:rPr>
              <w:t xml:space="preserve"> channel bandwidths in Table 5.3.5-1 </w:t>
            </w:r>
          </w:p>
        </w:tc>
        <w:tc>
          <w:tcPr>
            <w:tcW w:w="2445" w:type="dxa"/>
            <w:tcBorders>
              <w:top w:val="nil"/>
              <w:left w:val="single" w:sz="4" w:space="0" w:color="auto"/>
              <w:bottom w:val="single" w:sz="4" w:space="0" w:color="auto"/>
              <w:right w:val="single" w:sz="4" w:space="0" w:color="auto"/>
            </w:tcBorders>
            <w:vAlign w:val="center"/>
          </w:tcPr>
          <w:p w14:paraId="08564C42" w14:textId="77777777" w:rsidR="006F6378" w:rsidRPr="00C30686" w:rsidRDefault="006F6378" w:rsidP="0094020B">
            <w:pPr>
              <w:pStyle w:val="TAC"/>
              <w:rPr>
                <w:rFonts w:eastAsiaTheme="minorEastAsia"/>
                <w:lang w:val="en-US" w:eastAsia="zh-CN"/>
              </w:rPr>
            </w:pPr>
          </w:p>
        </w:tc>
      </w:tr>
      <w:tr w:rsidR="006F6378" w:rsidRPr="00C30686" w14:paraId="676CB60E"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0A0D19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w:t>
            </w:r>
            <w:r w:rsidRPr="00C30686">
              <w:rPr>
                <w:rFonts w:eastAsiaTheme="minorEastAsia"/>
                <w:lang w:val="en-US"/>
              </w:rPr>
              <w:t>_</w:t>
            </w:r>
            <w:r w:rsidRPr="00C30686">
              <w:rPr>
                <w:rFonts w:eastAsiaTheme="minorEastAsia"/>
                <w:lang w:val="en-US" w:eastAsia="zh-CN"/>
              </w:rPr>
              <w:t>n1</w:t>
            </w:r>
            <w:r w:rsidRPr="00C30686">
              <w:rPr>
                <w:rFonts w:eastAsiaTheme="minorEastAsia"/>
                <w:lang w:val="sv-SE" w:eastAsia="ja-JP"/>
              </w:rPr>
              <w:t>A-n</w:t>
            </w:r>
            <w:r w:rsidRPr="00C30686">
              <w:rPr>
                <w:rFonts w:eastAsiaTheme="minorEastAsia"/>
                <w:lang w:val="en-US" w:eastAsia="zh-CN"/>
              </w:rPr>
              <w:t>3</w:t>
            </w:r>
            <w:r w:rsidRPr="00C30686">
              <w:rPr>
                <w:rFonts w:eastAsiaTheme="minorEastAsia"/>
                <w:lang w:val="sv-SE" w:eastAsia="ja-JP"/>
              </w:rPr>
              <w:t>A</w:t>
            </w:r>
            <w:r w:rsidRPr="00C30686">
              <w:rPr>
                <w:rFonts w:eastAsiaTheme="minorEastAsia"/>
                <w:lang w:val="sv-SE" w:eastAsia="zh-CN"/>
              </w:rPr>
              <w:t>-n7B</w:t>
            </w:r>
          </w:p>
        </w:tc>
        <w:tc>
          <w:tcPr>
            <w:tcW w:w="2785" w:type="dxa"/>
            <w:tcBorders>
              <w:top w:val="single" w:sz="4" w:space="0" w:color="auto"/>
              <w:left w:val="single" w:sz="4" w:space="0" w:color="auto"/>
              <w:bottom w:val="nil"/>
              <w:right w:val="single" w:sz="4" w:space="0" w:color="auto"/>
            </w:tcBorders>
            <w:vAlign w:val="center"/>
          </w:tcPr>
          <w:p w14:paraId="7494CA5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0B2378E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6AE2BF6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17D5280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64B5F3D9" w14:textId="77777777" w:rsidTr="004F423A">
        <w:trPr>
          <w:trHeight w:val="29"/>
        </w:trPr>
        <w:tc>
          <w:tcPr>
            <w:tcW w:w="2742" w:type="dxa"/>
            <w:tcBorders>
              <w:top w:val="nil"/>
              <w:left w:val="single" w:sz="4" w:space="0" w:color="auto"/>
              <w:bottom w:val="nil"/>
              <w:right w:val="single" w:sz="4" w:space="0" w:color="auto"/>
            </w:tcBorders>
            <w:vAlign w:val="center"/>
          </w:tcPr>
          <w:p w14:paraId="5091356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DBB06C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B0040B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13BF4AFB"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w:t>
            </w:r>
          </w:p>
        </w:tc>
        <w:tc>
          <w:tcPr>
            <w:tcW w:w="2445" w:type="dxa"/>
            <w:tcBorders>
              <w:top w:val="nil"/>
              <w:left w:val="single" w:sz="4" w:space="0" w:color="auto"/>
              <w:bottom w:val="nil"/>
              <w:right w:val="single" w:sz="4" w:space="0" w:color="auto"/>
            </w:tcBorders>
            <w:vAlign w:val="center"/>
          </w:tcPr>
          <w:p w14:paraId="2CAC2FE3" w14:textId="77777777" w:rsidR="006F6378" w:rsidRPr="00C30686" w:rsidRDefault="006F6378" w:rsidP="0094020B">
            <w:pPr>
              <w:pStyle w:val="TAC"/>
              <w:rPr>
                <w:rFonts w:eastAsiaTheme="minorEastAsia"/>
                <w:lang w:val="en-US" w:eastAsia="zh-CN"/>
              </w:rPr>
            </w:pPr>
          </w:p>
        </w:tc>
      </w:tr>
      <w:tr w:rsidR="006F6378" w:rsidRPr="00C30686" w14:paraId="107E31C5" w14:textId="77777777" w:rsidTr="004F423A">
        <w:trPr>
          <w:trHeight w:val="29"/>
        </w:trPr>
        <w:tc>
          <w:tcPr>
            <w:tcW w:w="2742" w:type="dxa"/>
            <w:tcBorders>
              <w:top w:val="nil"/>
              <w:left w:val="single" w:sz="4" w:space="0" w:color="auto"/>
              <w:bottom w:val="nil"/>
              <w:right w:val="single" w:sz="4" w:space="0" w:color="auto"/>
            </w:tcBorders>
            <w:vAlign w:val="center"/>
          </w:tcPr>
          <w:p w14:paraId="3358CA9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061A96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DAC890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0F114C14"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CA_n7B_BCS0</w:t>
            </w:r>
          </w:p>
        </w:tc>
        <w:tc>
          <w:tcPr>
            <w:tcW w:w="2445" w:type="dxa"/>
            <w:tcBorders>
              <w:top w:val="nil"/>
              <w:left w:val="single" w:sz="4" w:space="0" w:color="auto"/>
              <w:bottom w:val="single" w:sz="4" w:space="0" w:color="auto"/>
              <w:right w:val="single" w:sz="4" w:space="0" w:color="auto"/>
            </w:tcBorders>
            <w:vAlign w:val="center"/>
          </w:tcPr>
          <w:p w14:paraId="25A044DA" w14:textId="77777777" w:rsidR="006F6378" w:rsidRPr="00C30686" w:rsidRDefault="006F6378" w:rsidP="0094020B">
            <w:pPr>
              <w:pStyle w:val="TAC"/>
              <w:rPr>
                <w:rFonts w:eastAsiaTheme="minorEastAsia"/>
                <w:lang w:val="en-US" w:eastAsia="zh-CN"/>
              </w:rPr>
            </w:pPr>
          </w:p>
        </w:tc>
      </w:tr>
      <w:tr w:rsidR="006F6378" w:rsidRPr="00C30686" w14:paraId="7E0ED9E1" w14:textId="77777777" w:rsidTr="004F423A">
        <w:trPr>
          <w:trHeight w:val="29"/>
        </w:trPr>
        <w:tc>
          <w:tcPr>
            <w:tcW w:w="2742" w:type="dxa"/>
            <w:tcBorders>
              <w:top w:val="nil"/>
              <w:left w:val="single" w:sz="4" w:space="0" w:color="auto"/>
              <w:bottom w:val="nil"/>
              <w:right w:val="single" w:sz="4" w:space="0" w:color="auto"/>
            </w:tcBorders>
            <w:vAlign w:val="center"/>
          </w:tcPr>
          <w:p w14:paraId="54480C7C" w14:textId="77777777" w:rsidR="006F6378" w:rsidRPr="00C30686" w:rsidRDefault="006F6378" w:rsidP="0094020B">
            <w:pPr>
              <w:pStyle w:val="TAC"/>
              <w:rPr>
                <w:rFonts w:eastAsiaTheme="minorEastAsia"/>
                <w:lang w:val="en-US" w:eastAsia="zh-CN"/>
              </w:rPr>
            </w:pPr>
          </w:p>
        </w:tc>
        <w:tc>
          <w:tcPr>
            <w:tcW w:w="2785" w:type="dxa"/>
            <w:tcBorders>
              <w:top w:val="single" w:sz="4" w:space="0" w:color="auto"/>
              <w:left w:val="single" w:sz="4" w:space="0" w:color="auto"/>
              <w:bottom w:val="nil"/>
              <w:right w:val="single" w:sz="4" w:space="0" w:color="auto"/>
            </w:tcBorders>
            <w:vAlign w:val="center"/>
          </w:tcPr>
          <w:p w14:paraId="6B13DA8B" w14:textId="77777777" w:rsidR="006F6378" w:rsidRPr="00C30686" w:rsidRDefault="006F6378" w:rsidP="0094020B">
            <w:pPr>
              <w:pStyle w:val="TAC"/>
              <w:rPr>
                <w:rFonts w:eastAsiaTheme="minorEastAsia" w:cs="Arial"/>
                <w:szCs w:val="18"/>
                <w:lang w:val="es-US" w:eastAsia="zh-CN"/>
              </w:rPr>
            </w:pPr>
            <w:r w:rsidRPr="00C30686">
              <w:rPr>
                <w:rFonts w:eastAsiaTheme="minorEastAsia" w:cs="Arial"/>
                <w:szCs w:val="18"/>
                <w:lang w:val="es-US" w:eastAsia="zh-CN"/>
              </w:rPr>
              <w:t>CA_n1A-n3A</w:t>
            </w:r>
          </w:p>
          <w:p w14:paraId="73B3FD1B" w14:textId="77777777" w:rsidR="006F6378" w:rsidRPr="00C30686" w:rsidRDefault="006F6378" w:rsidP="0094020B">
            <w:pPr>
              <w:pStyle w:val="TAC"/>
              <w:rPr>
                <w:rFonts w:eastAsiaTheme="minorEastAsia" w:cs="Arial"/>
                <w:szCs w:val="18"/>
                <w:lang w:val="es-US" w:eastAsia="zh-CN"/>
              </w:rPr>
            </w:pPr>
            <w:r w:rsidRPr="00C30686">
              <w:rPr>
                <w:rFonts w:eastAsiaTheme="minorEastAsia" w:cs="Arial"/>
                <w:szCs w:val="18"/>
                <w:lang w:val="es-US" w:eastAsia="zh-CN"/>
              </w:rPr>
              <w:t>CA_n1A-n7A</w:t>
            </w:r>
          </w:p>
          <w:p w14:paraId="5B01E354" w14:textId="77777777" w:rsidR="006F6378" w:rsidRPr="00C30686" w:rsidRDefault="006F6378" w:rsidP="0094020B">
            <w:pPr>
              <w:pStyle w:val="TAC"/>
              <w:rPr>
                <w:rFonts w:eastAsiaTheme="minorEastAsia" w:cs="Arial"/>
                <w:szCs w:val="18"/>
                <w:lang w:val="es-US" w:eastAsia="zh-CN"/>
              </w:rPr>
            </w:pPr>
            <w:r w:rsidRPr="00C30686">
              <w:rPr>
                <w:rFonts w:eastAsiaTheme="minorEastAsia" w:cs="Arial"/>
                <w:szCs w:val="18"/>
                <w:lang w:val="es-US" w:eastAsia="zh-CN"/>
              </w:rPr>
              <w:t>CA_n3A-n7A</w:t>
            </w:r>
          </w:p>
          <w:p w14:paraId="727AE45B"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s-US" w:eastAsia="zh-CN"/>
              </w:rPr>
              <w:t>CA_n7B</w:t>
            </w:r>
          </w:p>
        </w:tc>
        <w:tc>
          <w:tcPr>
            <w:tcW w:w="1259" w:type="dxa"/>
            <w:tcBorders>
              <w:top w:val="single" w:sz="4" w:space="0" w:color="auto"/>
              <w:left w:val="single" w:sz="4" w:space="0" w:color="auto"/>
              <w:bottom w:val="single" w:sz="4" w:space="0" w:color="auto"/>
              <w:right w:val="single" w:sz="4" w:space="0" w:color="auto"/>
            </w:tcBorders>
            <w:vAlign w:val="center"/>
          </w:tcPr>
          <w:p w14:paraId="6F9764E7"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rPr>
              <w:t>n1</w:t>
            </w:r>
          </w:p>
        </w:tc>
        <w:tc>
          <w:tcPr>
            <w:tcW w:w="4356" w:type="dxa"/>
            <w:tcBorders>
              <w:top w:val="single" w:sz="4" w:space="0" w:color="auto"/>
              <w:left w:val="single" w:sz="4" w:space="0" w:color="auto"/>
              <w:bottom w:val="single" w:sz="4" w:space="0" w:color="auto"/>
              <w:right w:val="single" w:sz="4" w:space="0" w:color="auto"/>
            </w:tcBorders>
            <w:vAlign w:val="center"/>
          </w:tcPr>
          <w:p w14:paraId="1E06D6D9"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076D1016"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1</w:t>
            </w:r>
          </w:p>
        </w:tc>
      </w:tr>
      <w:tr w:rsidR="006F6378" w:rsidRPr="00C30686" w14:paraId="4813F7F4" w14:textId="77777777" w:rsidTr="004F423A">
        <w:trPr>
          <w:trHeight w:val="29"/>
        </w:trPr>
        <w:tc>
          <w:tcPr>
            <w:tcW w:w="2742" w:type="dxa"/>
            <w:tcBorders>
              <w:top w:val="nil"/>
              <w:left w:val="single" w:sz="4" w:space="0" w:color="auto"/>
              <w:bottom w:val="nil"/>
              <w:right w:val="single" w:sz="4" w:space="0" w:color="auto"/>
            </w:tcBorders>
            <w:vAlign w:val="center"/>
          </w:tcPr>
          <w:p w14:paraId="1AC98E4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16488F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8E77500"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728051D8"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5, 10, 15, 20, 25, 30, 40, 50</w:t>
            </w:r>
          </w:p>
        </w:tc>
        <w:tc>
          <w:tcPr>
            <w:tcW w:w="2445" w:type="dxa"/>
            <w:tcBorders>
              <w:top w:val="nil"/>
              <w:left w:val="single" w:sz="4" w:space="0" w:color="auto"/>
              <w:bottom w:val="nil"/>
              <w:right w:val="single" w:sz="4" w:space="0" w:color="auto"/>
            </w:tcBorders>
            <w:vAlign w:val="center"/>
          </w:tcPr>
          <w:p w14:paraId="3FD0CB4C" w14:textId="77777777" w:rsidR="006F6378" w:rsidRPr="00C30686" w:rsidRDefault="006F6378" w:rsidP="0094020B">
            <w:pPr>
              <w:pStyle w:val="TAC"/>
              <w:rPr>
                <w:rFonts w:eastAsiaTheme="minorEastAsia"/>
                <w:lang w:val="en-US" w:eastAsia="zh-CN"/>
              </w:rPr>
            </w:pPr>
          </w:p>
        </w:tc>
      </w:tr>
      <w:tr w:rsidR="006F6378" w:rsidRPr="00C30686" w14:paraId="65C6163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11C213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6F32D8B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CB135AF"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rPr>
              <w:t>n7</w:t>
            </w:r>
          </w:p>
        </w:tc>
        <w:tc>
          <w:tcPr>
            <w:tcW w:w="4356" w:type="dxa"/>
            <w:tcBorders>
              <w:top w:val="single" w:sz="4" w:space="0" w:color="auto"/>
              <w:left w:val="single" w:sz="4" w:space="0" w:color="auto"/>
              <w:bottom w:val="single" w:sz="4" w:space="0" w:color="auto"/>
              <w:right w:val="single" w:sz="4" w:space="0" w:color="auto"/>
            </w:tcBorders>
            <w:vAlign w:val="center"/>
          </w:tcPr>
          <w:p w14:paraId="0565337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CA_n7B_BCS0</w:t>
            </w:r>
          </w:p>
        </w:tc>
        <w:tc>
          <w:tcPr>
            <w:tcW w:w="2445" w:type="dxa"/>
            <w:tcBorders>
              <w:top w:val="nil"/>
              <w:left w:val="single" w:sz="4" w:space="0" w:color="auto"/>
              <w:bottom w:val="single" w:sz="4" w:space="0" w:color="auto"/>
              <w:right w:val="single" w:sz="4" w:space="0" w:color="auto"/>
            </w:tcBorders>
            <w:vAlign w:val="center"/>
          </w:tcPr>
          <w:p w14:paraId="16737116" w14:textId="77777777" w:rsidR="006F6378" w:rsidRPr="00C30686" w:rsidRDefault="006F6378" w:rsidP="0094020B">
            <w:pPr>
              <w:pStyle w:val="TAC"/>
              <w:rPr>
                <w:rFonts w:eastAsiaTheme="minorEastAsia"/>
                <w:lang w:val="en-US" w:eastAsia="zh-CN"/>
              </w:rPr>
            </w:pPr>
          </w:p>
        </w:tc>
      </w:tr>
      <w:tr w:rsidR="006F6378" w:rsidRPr="00C30686" w14:paraId="2479A440"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B4ED87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CA_n1A-n3(2A)-n7A</w:t>
            </w:r>
          </w:p>
        </w:tc>
        <w:tc>
          <w:tcPr>
            <w:tcW w:w="2785" w:type="dxa"/>
            <w:tcBorders>
              <w:top w:val="single" w:sz="4" w:space="0" w:color="auto"/>
              <w:left w:val="single" w:sz="4" w:space="0" w:color="auto"/>
              <w:bottom w:val="nil"/>
              <w:right w:val="single" w:sz="4" w:space="0" w:color="auto"/>
            </w:tcBorders>
            <w:vAlign w:val="center"/>
          </w:tcPr>
          <w:p w14:paraId="1AD2B4E2"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2071F46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4EB90282"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rPr>
              <w:t>5, 10, 15, 20, 25, 30, 40, 50</w:t>
            </w:r>
          </w:p>
        </w:tc>
        <w:tc>
          <w:tcPr>
            <w:tcW w:w="2445" w:type="dxa"/>
            <w:tcBorders>
              <w:top w:val="single" w:sz="4" w:space="0" w:color="auto"/>
              <w:left w:val="single" w:sz="4" w:space="0" w:color="auto"/>
              <w:bottom w:val="nil"/>
              <w:right w:val="single" w:sz="4" w:space="0" w:color="auto"/>
            </w:tcBorders>
            <w:vAlign w:val="center"/>
          </w:tcPr>
          <w:p w14:paraId="2AA203D4"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0</w:t>
            </w:r>
          </w:p>
        </w:tc>
      </w:tr>
      <w:tr w:rsidR="006F6378" w:rsidRPr="00C30686" w14:paraId="22325669" w14:textId="77777777" w:rsidTr="004F423A">
        <w:trPr>
          <w:trHeight w:val="29"/>
        </w:trPr>
        <w:tc>
          <w:tcPr>
            <w:tcW w:w="2742" w:type="dxa"/>
            <w:tcBorders>
              <w:top w:val="nil"/>
              <w:left w:val="single" w:sz="4" w:space="0" w:color="auto"/>
              <w:bottom w:val="nil"/>
              <w:right w:val="single" w:sz="4" w:space="0" w:color="auto"/>
            </w:tcBorders>
            <w:vAlign w:val="center"/>
          </w:tcPr>
          <w:p w14:paraId="699EE29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F68D08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314413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7B172FC6"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rPr>
              <w:t>CA_n3(2A)_BCS1</w:t>
            </w:r>
          </w:p>
        </w:tc>
        <w:tc>
          <w:tcPr>
            <w:tcW w:w="2445" w:type="dxa"/>
            <w:tcBorders>
              <w:top w:val="nil"/>
              <w:left w:val="single" w:sz="4" w:space="0" w:color="auto"/>
              <w:bottom w:val="nil"/>
              <w:right w:val="single" w:sz="4" w:space="0" w:color="auto"/>
            </w:tcBorders>
            <w:vAlign w:val="center"/>
          </w:tcPr>
          <w:p w14:paraId="4390B9BD" w14:textId="77777777" w:rsidR="006F6378" w:rsidRPr="00C30686" w:rsidRDefault="006F6378" w:rsidP="0094020B">
            <w:pPr>
              <w:pStyle w:val="TAC"/>
              <w:rPr>
                <w:rFonts w:eastAsiaTheme="minorEastAsia"/>
                <w:lang w:val="en-US" w:eastAsia="zh-CN"/>
              </w:rPr>
            </w:pPr>
          </w:p>
        </w:tc>
      </w:tr>
      <w:tr w:rsidR="006F6378" w:rsidRPr="00C30686" w14:paraId="2646E20C"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029D05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F29628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1B6C51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6BB3F3F8"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rPr>
              <w:t>5, 10, 15, 20, 25, 30, 40, 50</w:t>
            </w:r>
          </w:p>
        </w:tc>
        <w:tc>
          <w:tcPr>
            <w:tcW w:w="2445" w:type="dxa"/>
            <w:tcBorders>
              <w:top w:val="nil"/>
              <w:left w:val="single" w:sz="4" w:space="0" w:color="auto"/>
              <w:bottom w:val="single" w:sz="4" w:space="0" w:color="auto"/>
              <w:right w:val="single" w:sz="4" w:space="0" w:color="auto"/>
            </w:tcBorders>
            <w:vAlign w:val="center"/>
          </w:tcPr>
          <w:p w14:paraId="71A37185" w14:textId="77777777" w:rsidR="006F6378" w:rsidRPr="00C30686" w:rsidRDefault="006F6378" w:rsidP="0094020B">
            <w:pPr>
              <w:pStyle w:val="TAC"/>
              <w:rPr>
                <w:rFonts w:eastAsiaTheme="minorEastAsia"/>
                <w:lang w:val="en-US" w:eastAsia="zh-CN"/>
              </w:rPr>
            </w:pPr>
          </w:p>
        </w:tc>
      </w:tr>
      <w:tr w:rsidR="006F6378" w:rsidRPr="00C30686" w14:paraId="0E0DB6A1"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85A9B0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CA_n1(2A)-n3A-n7A</w:t>
            </w:r>
          </w:p>
        </w:tc>
        <w:tc>
          <w:tcPr>
            <w:tcW w:w="2785" w:type="dxa"/>
            <w:tcBorders>
              <w:top w:val="single" w:sz="4" w:space="0" w:color="auto"/>
              <w:left w:val="single" w:sz="4" w:space="0" w:color="auto"/>
              <w:bottom w:val="nil"/>
              <w:right w:val="single" w:sz="4" w:space="0" w:color="auto"/>
            </w:tcBorders>
            <w:vAlign w:val="center"/>
          </w:tcPr>
          <w:p w14:paraId="16FA7659"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219AF22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50487006"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rPr>
              <w:t>CA_n1(2A)_BCS0</w:t>
            </w:r>
          </w:p>
        </w:tc>
        <w:tc>
          <w:tcPr>
            <w:tcW w:w="2445" w:type="dxa"/>
            <w:tcBorders>
              <w:top w:val="single" w:sz="4" w:space="0" w:color="auto"/>
              <w:left w:val="single" w:sz="4" w:space="0" w:color="auto"/>
              <w:bottom w:val="nil"/>
              <w:right w:val="single" w:sz="4" w:space="0" w:color="auto"/>
            </w:tcBorders>
            <w:vAlign w:val="center"/>
          </w:tcPr>
          <w:p w14:paraId="05FE7651"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0</w:t>
            </w:r>
          </w:p>
        </w:tc>
      </w:tr>
      <w:tr w:rsidR="006F6378" w:rsidRPr="00C30686" w14:paraId="4D05A66E" w14:textId="77777777" w:rsidTr="004F423A">
        <w:trPr>
          <w:trHeight w:val="29"/>
        </w:trPr>
        <w:tc>
          <w:tcPr>
            <w:tcW w:w="2742" w:type="dxa"/>
            <w:tcBorders>
              <w:top w:val="nil"/>
              <w:left w:val="single" w:sz="4" w:space="0" w:color="auto"/>
              <w:bottom w:val="nil"/>
              <w:right w:val="single" w:sz="4" w:space="0" w:color="auto"/>
            </w:tcBorders>
            <w:vAlign w:val="center"/>
          </w:tcPr>
          <w:p w14:paraId="3F23F09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0D2A4B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C0670C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6E2149C6"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rPr>
              <w:t>5, 10, 15, 20, 25, 30, 40, 50</w:t>
            </w:r>
          </w:p>
        </w:tc>
        <w:tc>
          <w:tcPr>
            <w:tcW w:w="2445" w:type="dxa"/>
            <w:tcBorders>
              <w:top w:val="nil"/>
              <w:left w:val="single" w:sz="4" w:space="0" w:color="auto"/>
              <w:bottom w:val="nil"/>
              <w:right w:val="single" w:sz="4" w:space="0" w:color="auto"/>
            </w:tcBorders>
            <w:vAlign w:val="center"/>
          </w:tcPr>
          <w:p w14:paraId="0E1815B6" w14:textId="77777777" w:rsidR="006F6378" w:rsidRPr="00C30686" w:rsidRDefault="006F6378" w:rsidP="0094020B">
            <w:pPr>
              <w:pStyle w:val="TAC"/>
              <w:rPr>
                <w:rFonts w:eastAsiaTheme="minorEastAsia"/>
                <w:lang w:val="en-US" w:eastAsia="zh-CN"/>
              </w:rPr>
            </w:pPr>
          </w:p>
        </w:tc>
      </w:tr>
      <w:tr w:rsidR="006F6378" w:rsidRPr="00C30686" w14:paraId="2A0D89B3"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CCEB67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13A80F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C7180A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396278F7"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rPr>
              <w:t>5, 10, 15, 20, 25, 30, 40, 50</w:t>
            </w:r>
          </w:p>
        </w:tc>
        <w:tc>
          <w:tcPr>
            <w:tcW w:w="2445" w:type="dxa"/>
            <w:tcBorders>
              <w:top w:val="nil"/>
              <w:left w:val="single" w:sz="4" w:space="0" w:color="auto"/>
              <w:bottom w:val="single" w:sz="4" w:space="0" w:color="auto"/>
              <w:right w:val="single" w:sz="4" w:space="0" w:color="auto"/>
            </w:tcBorders>
            <w:vAlign w:val="center"/>
          </w:tcPr>
          <w:p w14:paraId="11C768D6" w14:textId="77777777" w:rsidR="006F6378" w:rsidRPr="00C30686" w:rsidRDefault="006F6378" w:rsidP="0094020B">
            <w:pPr>
              <w:pStyle w:val="TAC"/>
              <w:rPr>
                <w:rFonts w:eastAsiaTheme="minorEastAsia"/>
                <w:lang w:val="en-US" w:eastAsia="zh-CN"/>
              </w:rPr>
            </w:pPr>
          </w:p>
        </w:tc>
      </w:tr>
      <w:tr w:rsidR="006F6378" w:rsidRPr="00C30686" w14:paraId="2F2C0B75"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468551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CA_n1A-n3B-n7A</w:t>
            </w:r>
          </w:p>
        </w:tc>
        <w:tc>
          <w:tcPr>
            <w:tcW w:w="2785" w:type="dxa"/>
            <w:tcBorders>
              <w:top w:val="single" w:sz="4" w:space="0" w:color="auto"/>
              <w:left w:val="single" w:sz="4" w:space="0" w:color="auto"/>
              <w:bottom w:val="nil"/>
              <w:right w:val="single" w:sz="4" w:space="0" w:color="auto"/>
            </w:tcBorders>
            <w:vAlign w:val="center"/>
          </w:tcPr>
          <w:p w14:paraId="119554FC"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28EA042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34AE971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28E6893F"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0</w:t>
            </w:r>
          </w:p>
        </w:tc>
      </w:tr>
      <w:tr w:rsidR="006F6378" w:rsidRPr="00C30686" w14:paraId="0FEAE89C" w14:textId="77777777" w:rsidTr="004F423A">
        <w:trPr>
          <w:trHeight w:val="29"/>
        </w:trPr>
        <w:tc>
          <w:tcPr>
            <w:tcW w:w="2742" w:type="dxa"/>
            <w:tcBorders>
              <w:top w:val="nil"/>
              <w:left w:val="single" w:sz="4" w:space="0" w:color="auto"/>
              <w:bottom w:val="nil"/>
              <w:right w:val="single" w:sz="4" w:space="0" w:color="auto"/>
            </w:tcBorders>
            <w:vAlign w:val="center"/>
          </w:tcPr>
          <w:p w14:paraId="47C04B9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721A42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0A2FEA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2811078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CA_n3B_BCS0</w:t>
            </w:r>
          </w:p>
        </w:tc>
        <w:tc>
          <w:tcPr>
            <w:tcW w:w="2445" w:type="dxa"/>
            <w:tcBorders>
              <w:top w:val="nil"/>
              <w:left w:val="single" w:sz="4" w:space="0" w:color="auto"/>
              <w:bottom w:val="nil"/>
              <w:right w:val="single" w:sz="4" w:space="0" w:color="auto"/>
            </w:tcBorders>
            <w:vAlign w:val="center"/>
          </w:tcPr>
          <w:p w14:paraId="305A3689" w14:textId="77777777" w:rsidR="006F6378" w:rsidRPr="00C30686" w:rsidRDefault="006F6378" w:rsidP="0094020B">
            <w:pPr>
              <w:pStyle w:val="TAC"/>
              <w:rPr>
                <w:rFonts w:eastAsiaTheme="minorEastAsia"/>
                <w:lang w:val="en-US" w:eastAsia="zh-CN"/>
              </w:rPr>
            </w:pPr>
          </w:p>
        </w:tc>
      </w:tr>
      <w:tr w:rsidR="006F6378" w:rsidRPr="00C30686" w14:paraId="2B9E4F10"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1EA5D0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7006DE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685EB6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1AA47AC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5, 10, 15, 20, 25, 30, 40, 50</w:t>
            </w:r>
          </w:p>
        </w:tc>
        <w:tc>
          <w:tcPr>
            <w:tcW w:w="2445" w:type="dxa"/>
            <w:tcBorders>
              <w:top w:val="nil"/>
              <w:left w:val="single" w:sz="4" w:space="0" w:color="auto"/>
              <w:bottom w:val="single" w:sz="4" w:space="0" w:color="auto"/>
              <w:right w:val="single" w:sz="4" w:space="0" w:color="auto"/>
            </w:tcBorders>
            <w:vAlign w:val="center"/>
          </w:tcPr>
          <w:p w14:paraId="3306EC26" w14:textId="77777777" w:rsidR="006F6378" w:rsidRPr="00C30686" w:rsidRDefault="006F6378" w:rsidP="0094020B">
            <w:pPr>
              <w:pStyle w:val="TAC"/>
              <w:rPr>
                <w:rFonts w:eastAsiaTheme="minorEastAsia"/>
                <w:lang w:val="en-US" w:eastAsia="zh-CN"/>
              </w:rPr>
            </w:pPr>
          </w:p>
        </w:tc>
      </w:tr>
      <w:tr w:rsidR="006F6378" w:rsidRPr="00C30686" w14:paraId="563D66A6"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34BE9C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CA_n1(2A)-n3B-n7A</w:t>
            </w:r>
          </w:p>
        </w:tc>
        <w:tc>
          <w:tcPr>
            <w:tcW w:w="2785" w:type="dxa"/>
            <w:tcBorders>
              <w:top w:val="single" w:sz="4" w:space="0" w:color="auto"/>
              <w:left w:val="single" w:sz="4" w:space="0" w:color="auto"/>
              <w:bottom w:val="nil"/>
              <w:right w:val="single" w:sz="4" w:space="0" w:color="auto"/>
            </w:tcBorders>
            <w:vAlign w:val="center"/>
          </w:tcPr>
          <w:p w14:paraId="4255919A"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67BF8DE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3AB378F0"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rPr>
              <w:t>CA_n1(2A)_BCS0</w:t>
            </w:r>
          </w:p>
        </w:tc>
        <w:tc>
          <w:tcPr>
            <w:tcW w:w="2445" w:type="dxa"/>
            <w:tcBorders>
              <w:top w:val="single" w:sz="4" w:space="0" w:color="auto"/>
              <w:left w:val="single" w:sz="4" w:space="0" w:color="auto"/>
              <w:bottom w:val="nil"/>
              <w:right w:val="single" w:sz="4" w:space="0" w:color="auto"/>
            </w:tcBorders>
            <w:vAlign w:val="center"/>
          </w:tcPr>
          <w:p w14:paraId="12335480"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0</w:t>
            </w:r>
          </w:p>
        </w:tc>
      </w:tr>
      <w:tr w:rsidR="006F6378" w:rsidRPr="00C30686" w14:paraId="0149DF0E" w14:textId="77777777" w:rsidTr="004F423A">
        <w:trPr>
          <w:trHeight w:val="29"/>
        </w:trPr>
        <w:tc>
          <w:tcPr>
            <w:tcW w:w="2742" w:type="dxa"/>
            <w:tcBorders>
              <w:top w:val="nil"/>
              <w:left w:val="single" w:sz="4" w:space="0" w:color="auto"/>
              <w:bottom w:val="nil"/>
              <w:right w:val="single" w:sz="4" w:space="0" w:color="auto"/>
            </w:tcBorders>
            <w:vAlign w:val="center"/>
          </w:tcPr>
          <w:p w14:paraId="0C97D85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852E92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FC85B4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2463B81F"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rPr>
              <w:t>CA_n3B_BCS0</w:t>
            </w:r>
          </w:p>
        </w:tc>
        <w:tc>
          <w:tcPr>
            <w:tcW w:w="2445" w:type="dxa"/>
            <w:tcBorders>
              <w:top w:val="nil"/>
              <w:left w:val="single" w:sz="4" w:space="0" w:color="auto"/>
              <w:bottom w:val="nil"/>
              <w:right w:val="single" w:sz="4" w:space="0" w:color="auto"/>
            </w:tcBorders>
            <w:vAlign w:val="center"/>
          </w:tcPr>
          <w:p w14:paraId="209B4F9C" w14:textId="77777777" w:rsidR="006F6378" w:rsidRPr="00C30686" w:rsidRDefault="006F6378" w:rsidP="0094020B">
            <w:pPr>
              <w:pStyle w:val="TAC"/>
              <w:rPr>
                <w:rFonts w:eastAsiaTheme="minorEastAsia"/>
                <w:lang w:val="en-US" w:eastAsia="zh-CN"/>
              </w:rPr>
            </w:pPr>
          </w:p>
        </w:tc>
      </w:tr>
      <w:tr w:rsidR="006F6378" w:rsidRPr="00C30686" w14:paraId="15B1E35B"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9FEC53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0DE0EAD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89DCB8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2895C995"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rPr>
              <w:t>5, 10, 15, 20, 25, 30, 40, 50</w:t>
            </w:r>
          </w:p>
        </w:tc>
        <w:tc>
          <w:tcPr>
            <w:tcW w:w="2445" w:type="dxa"/>
            <w:tcBorders>
              <w:top w:val="nil"/>
              <w:left w:val="single" w:sz="4" w:space="0" w:color="auto"/>
              <w:bottom w:val="single" w:sz="4" w:space="0" w:color="auto"/>
              <w:right w:val="single" w:sz="4" w:space="0" w:color="auto"/>
            </w:tcBorders>
            <w:vAlign w:val="center"/>
          </w:tcPr>
          <w:p w14:paraId="1563188F" w14:textId="77777777" w:rsidR="006F6378" w:rsidRPr="00C30686" w:rsidRDefault="006F6378" w:rsidP="0094020B">
            <w:pPr>
              <w:pStyle w:val="TAC"/>
              <w:rPr>
                <w:rFonts w:eastAsiaTheme="minorEastAsia"/>
                <w:lang w:val="en-US" w:eastAsia="zh-CN"/>
              </w:rPr>
            </w:pPr>
          </w:p>
        </w:tc>
      </w:tr>
      <w:tr w:rsidR="006F6378" w:rsidRPr="00C30686" w14:paraId="0F150034"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46BDB2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CA_n1(2A)-n3(2A)-n7A</w:t>
            </w:r>
          </w:p>
        </w:tc>
        <w:tc>
          <w:tcPr>
            <w:tcW w:w="2785" w:type="dxa"/>
            <w:tcBorders>
              <w:top w:val="single" w:sz="4" w:space="0" w:color="auto"/>
              <w:left w:val="single" w:sz="4" w:space="0" w:color="auto"/>
              <w:bottom w:val="nil"/>
              <w:right w:val="single" w:sz="4" w:space="0" w:color="auto"/>
            </w:tcBorders>
            <w:vAlign w:val="center"/>
          </w:tcPr>
          <w:p w14:paraId="18C28AF9"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7A5A258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6F5FB424"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rPr>
              <w:t>CA_n1(2A)_BCS0</w:t>
            </w:r>
          </w:p>
        </w:tc>
        <w:tc>
          <w:tcPr>
            <w:tcW w:w="2445" w:type="dxa"/>
            <w:tcBorders>
              <w:top w:val="single" w:sz="4" w:space="0" w:color="auto"/>
              <w:left w:val="single" w:sz="4" w:space="0" w:color="auto"/>
              <w:bottom w:val="nil"/>
              <w:right w:val="single" w:sz="4" w:space="0" w:color="auto"/>
            </w:tcBorders>
            <w:vAlign w:val="center"/>
          </w:tcPr>
          <w:p w14:paraId="458EB726"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0</w:t>
            </w:r>
          </w:p>
        </w:tc>
      </w:tr>
      <w:tr w:rsidR="006F6378" w:rsidRPr="00C30686" w14:paraId="51073113" w14:textId="77777777" w:rsidTr="004F423A">
        <w:trPr>
          <w:trHeight w:val="29"/>
        </w:trPr>
        <w:tc>
          <w:tcPr>
            <w:tcW w:w="2742" w:type="dxa"/>
            <w:tcBorders>
              <w:top w:val="nil"/>
              <w:left w:val="single" w:sz="4" w:space="0" w:color="auto"/>
              <w:bottom w:val="nil"/>
              <w:right w:val="single" w:sz="4" w:space="0" w:color="auto"/>
            </w:tcBorders>
            <w:vAlign w:val="center"/>
          </w:tcPr>
          <w:p w14:paraId="33B584B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5B202D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923536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4B42C4AC"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rPr>
              <w:t>CA_n3(2A)_BCS1</w:t>
            </w:r>
          </w:p>
        </w:tc>
        <w:tc>
          <w:tcPr>
            <w:tcW w:w="2445" w:type="dxa"/>
            <w:tcBorders>
              <w:top w:val="nil"/>
              <w:left w:val="single" w:sz="4" w:space="0" w:color="auto"/>
              <w:bottom w:val="nil"/>
              <w:right w:val="single" w:sz="4" w:space="0" w:color="auto"/>
            </w:tcBorders>
            <w:vAlign w:val="center"/>
          </w:tcPr>
          <w:p w14:paraId="5B7FCDCE" w14:textId="77777777" w:rsidR="006F6378" w:rsidRPr="00C30686" w:rsidRDefault="006F6378" w:rsidP="0094020B">
            <w:pPr>
              <w:pStyle w:val="TAC"/>
              <w:rPr>
                <w:rFonts w:eastAsiaTheme="minorEastAsia"/>
                <w:lang w:val="en-US" w:eastAsia="zh-CN"/>
              </w:rPr>
            </w:pPr>
          </w:p>
        </w:tc>
      </w:tr>
      <w:tr w:rsidR="006F6378" w:rsidRPr="00C30686" w14:paraId="402150C7"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BF28C8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4306F79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D54DA5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3B49BCFC"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rPr>
              <w:t>5, 10, 15, 20, 25, 30, 40, 50</w:t>
            </w:r>
          </w:p>
        </w:tc>
        <w:tc>
          <w:tcPr>
            <w:tcW w:w="2445" w:type="dxa"/>
            <w:tcBorders>
              <w:top w:val="nil"/>
              <w:left w:val="single" w:sz="4" w:space="0" w:color="auto"/>
              <w:bottom w:val="single" w:sz="4" w:space="0" w:color="auto"/>
              <w:right w:val="single" w:sz="4" w:space="0" w:color="auto"/>
            </w:tcBorders>
            <w:vAlign w:val="center"/>
          </w:tcPr>
          <w:p w14:paraId="16E3E6FE" w14:textId="77777777" w:rsidR="006F6378" w:rsidRPr="00C30686" w:rsidRDefault="006F6378" w:rsidP="0094020B">
            <w:pPr>
              <w:pStyle w:val="TAC"/>
              <w:rPr>
                <w:rFonts w:eastAsiaTheme="minorEastAsia"/>
                <w:lang w:val="en-US" w:eastAsia="zh-CN"/>
              </w:rPr>
            </w:pPr>
          </w:p>
        </w:tc>
      </w:tr>
      <w:tr w:rsidR="006F6378" w:rsidRPr="00C30686" w14:paraId="506A2027" w14:textId="77777777" w:rsidTr="004F423A">
        <w:trPr>
          <w:trHeight w:val="29"/>
        </w:trPr>
        <w:tc>
          <w:tcPr>
            <w:tcW w:w="2742" w:type="dxa"/>
            <w:tcBorders>
              <w:top w:val="single" w:sz="4" w:space="0" w:color="auto"/>
              <w:left w:val="single" w:sz="4" w:space="0" w:color="auto"/>
              <w:bottom w:val="nil"/>
              <w:right w:val="single" w:sz="4" w:space="0" w:color="auto"/>
            </w:tcBorders>
          </w:tcPr>
          <w:p w14:paraId="5924A61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CA_n1A-n3B-n7B</w:t>
            </w:r>
          </w:p>
        </w:tc>
        <w:tc>
          <w:tcPr>
            <w:tcW w:w="2785" w:type="dxa"/>
            <w:tcBorders>
              <w:top w:val="single" w:sz="4" w:space="0" w:color="auto"/>
              <w:left w:val="single" w:sz="4" w:space="0" w:color="auto"/>
              <w:bottom w:val="nil"/>
              <w:right w:val="single" w:sz="4" w:space="0" w:color="auto"/>
            </w:tcBorders>
            <w:vAlign w:val="center"/>
          </w:tcPr>
          <w:p w14:paraId="6E051C0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CA_n1A-n3A</w:t>
            </w:r>
          </w:p>
          <w:p w14:paraId="5511C1B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CA_n1A-n7A</w:t>
            </w:r>
          </w:p>
          <w:p w14:paraId="25415CB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CA_n3A-n7A</w:t>
            </w:r>
          </w:p>
          <w:p w14:paraId="578F1DD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CA_n7B</w:t>
            </w:r>
          </w:p>
        </w:tc>
        <w:tc>
          <w:tcPr>
            <w:tcW w:w="1259" w:type="dxa"/>
            <w:tcBorders>
              <w:top w:val="single" w:sz="4" w:space="0" w:color="auto"/>
              <w:left w:val="single" w:sz="4" w:space="0" w:color="auto"/>
              <w:bottom w:val="single" w:sz="4" w:space="0" w:color="auto"/>
              <w:right w:val="single" w:sz="4" w:space="0" w:color="auto"/>
            </w:tcBorders>
            <w:vAlign w:val="center"/>
          </w:tcPr>
          <w:p w14:paraId="2878ABE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3866AA5C" w14:textId="77777777" w:rsidR="006F6378" w:rsidRPr="00C30686" w:rsidRDefault="006F6378" w:rsidP="0094020B">
            <w:pPr>
              <w:pStyle w:val="TAC"/>
              <w:rPr>
                <w:rFonts w:eastAsiaTheme="minorEastAsia"/>
                <w:lang w:val="en-US" w:eastAsia="zh-CN" w:bidi="ar"/>
              </w:rPr>
            </w:pPr>
            <w:r w:rsidRPr="00C30686">
              <w:rPr>
                <w:rFonts w:eastAsiaTheme="minorEastAsia" w:cs="Arial"/>
                <w:lang w:val="en-US" w:eastAsia="zh-CN" w:bidi="ar"/>
              </w:rPr>
              <w:t>5, 10, 15, 20, 25, 30, 40, 45, 50</w:t>
            </w:r>
          </w:p>
        </w:tc>
        <w:tc>
          <w:tcPr>
            <w:tcW w:w="2445" w:type="dxa"/>
            <w:tcBorders>
              <w:top w:val="single" w:sz="4" w:space="0" w:color="auto"/>
              <w:left w:val="single" w:sz="4" w:space="0" w:color="auto"/>
              <w:bottom w:val="nil"/>
              <w:right w:val="single" w:sz="4" w:space="0" w:color="auto"/>
            </w:tcBorders>
            <w:vAlign w:val="center"/>
          </w:tcPr>
          <w:p w14:paraId="55A25A2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74F23048" w14:textId="77777777" w:rsidTr="004F423A">
        <w:trPr>
          <w:trHeight w:val="29"/>
        </w:trPr>
        <w:tc>
          <w:tcPr>
            <w:tcW w:w="2742" w:type="dxa"/>
            <w:tcBorders>
              <w:top w:val="nil"/>
              <w:left w:val="single" w:sz="4" w:space="0" w:color="auto"/>
              <w:bottom w:val="nil"/>
              <w:right w:val="single" w:sz="4" w:space="0" w:color="auto"/>
            </w:tcBorders>
            <w:vAlign w:val="center"/>
          </w:tcPr>
          <w:p w14:paraId="12604DA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3902FE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D8A6CC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627C39E1"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rPr>
              <w:t>CA_n3B_BCS0</w:t>
            </w:r>
          </w:p>
        </w:tc>
        <w:tc>
          <w:tcPr>
            <w:tcW w:w="2445" w:type="dxa"/>
            <w:tcBorders>
              <w:top w:val="nil"/>
              <w:left w:val="single" w:sz="4" w:space="0" w:color="auto"/>
              <w:bottom w:val="nil"/>
              <w:right w:val="single" w:sz="4" w:space="0" w:color="auto"/>
            </w:tcBorders>
            <w:vAlign w:val="center"/>
          </w:tcPr>
          <w:p w14:paraId="52C544EE" w14:textId="77777777" w:rsidR="006F6378" w:rsidRPr="00C30686" w:rsidRDefault="006F6378" w:rsidP="0094020B">
            <w:pPr>
              <w:pStyle w:val="TAC"/>
              <w:rPr>
                <w:rFonts w:eastAsiaTheme="minorEastAsia"/>
                <w:lang w:val="en-US" w:eastAsia="zh-CN"/>
              </w:rPr>
            </w:pPr>
          </w:p>
        </w:tc>
      </w:tr>
      <w:tr w:rsidR="006F6378" w:rsidRPr="00C30686" w14:paraId="16317E7B"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A33217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6698581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D78D74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1FE7A5F9"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rPr>
              <w:t>CA_n7B_BCS0</w:t>
            </w:r>
          </w:p>
        </w:tc>
        <w:tc>
          <w:tcPr>
            <w:tcW w:w="2445" w:type="dxa"/>
            <w:tcBorders>
              <w:top w:val="nil"/>
              <w:left w:val="single" w:sz="4" w:space="0" w:color="auto"/>
              <w:bottom w:val="single" w:sz="4" w:space="0" w:color="auto"/>
              <w:right w:val="single" w:sz="4" w:space="0" w:color="auto"/>
            </w:tcBorders>
            <w:vAlign w:val="center"/>
          </w:tcPr>
          <w:p w14:paraId="14D6F995" w14:textId="77777777" w:rsidR="006F6378" w:rsidRPr="00C30686" w:rsidRDefault="006F6378" w:rsidP="0094020B">
            <w:pPr>
              <w:pStyle w:val="TAC"/>
              <w:rPr>
                <w:rFonts w:eastAsiaTheme="minorEastAsia"/>
                <w:lang w:val="en-US" w:eastAsia="zh-CN"/>
              </w:rPr>
            </w:pPr>
          </w:p>
        </w:tc>
      </w:tr>
      <w:tr w:rsidR="006F6378" w:rsidRPr="00C30686" w14:paraId="5173E73E"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3CDF4C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w:t>
            </w:r>
            <w:r w:rsidRPr="00C30686">
              <w:rPr>
                <w:rFonts w:eastAsiaTheme="minorEastAsia"/>
                <w:lang w:val="sv-SE" w:eastAsia="ja-JP"/>
              </w:rPr>
              <w:t>A-</w:t>
            </w:r>
            <w:r w:rsidRPr="00C30686">
              <w:rPr>
                <w:rFonts w:eastAsiaTheme="minorEastAsia"/>
                <w:lang w:val="en-US" w:eastAsia="zh-CN"/>
              </w:rPr>
              <w:t>n3</w:t>
            </w:r>
            <w:r w:rsidRPr="00C30686">
              <w:rPr>
                <w:rFonts w:eastAsiaTheme="minorEastAsia"/>
                <w:lang w:val="sv-SE" w:eastAsia="ja-JP"/>
              </w:rPr>
              <w:t>A</w:t>
            </w:r>
            <w:r w:rsidRPr="00C30686">
              <w:rPr>
                <w:rFonts w:eastAsiaTheme="minorEastAsia"/>
                <w:lang w:val="sv-SE" w:eastAsia="zh-CN"/>
              </w:rPr>
              <w:t>-n8A</w:t>
            </w:r>
          </w:p>
        </w:tc>
        <w:tc>
          <w:tcPr>
            <w:tcW w:w="2785" w:type="dxa"/>
            <w:tcBorders>
              <w:top w:val="single" w:sz="4" w:space="0" w:color="auto"/>
              <w:left w:val="single" w:sz="4" w:space="0" w:color="auto"/>
              <w:bottom w:val="nil"/>
              <w:right w:val="single" w:sz="4" w:space="0" w:color="auto"/>
            </w:tcBorders>
            <w:vAlign w:val="center"/>
          </w:tcPr>
          <w:p w14:paraId="0F3328D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38B297B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36726E7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5F04AD2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29DF3994" w14:textId="77777777" w:rsidTr="004F423A">
        <w:trPr>
          <w:trHeight w:val="29"/>
        </w:trPr>
        <w:tc>
          <w:tcPr>
            <w:tcW w:w="2742" w:type="dxa"/>
            <w:tcBorders>
              <w:top w:val="nil"/>
              <w:left w:val="single" w:sz="4" w:space="0" w:color="auto"/>
              <w:bottom w:val="nil"/>
              <w:right w:val="single" w:sz="4" w:space="0" w:color="auto"/>
            </w:tcBorders>
            <w:vAlign w:val="center"/>
          </w:tcPr>
          <w:p w14:paraId="667B1E3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C425AD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8A42C3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0D42389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w:t>
            </w:r>
          </w:p>
        </w:tc>
        <w:tc>
          <w:tcPr>
            <w:tcW w:w="2445" w:type="dxa"/>
            <w:tcBorders>
              <w:top w:val="nil"/>
              <w:left w:val="single" w:sz="4" w:space="0" w:color="auto"/>
              <w:bottom w:val="nil"/>
              <w:right w:val="single" w:sz="4" w:space="0" w:color="auto"/>
            </w:tcBorders>
            <w:vAlign w:val="center"/>
          </w:tcPr>
          <w:p w14:paraId="4080D7AF" w14:textId="77777777" w:rsidR="006F6378" w:rsidRPr="00C30686" w:rsidRDefault="006F6378" w:rsidP="0094020B">
            <w:pPr>
              <w:pStyle w:val="TAC"/>
              <w:rPr>
                <w:rFonts w:eastAsiaTheme="minorEastAsia"/>
                <w:lang w:val="en-US" w:eastAsia="zh-CN"/>
              </w:rPr>
            </w:pPr>
          </w:p>
        </w:tc>
      </w:tr>
      <w:tr w:rsidR="006F6378" w:rsidRPr="00C30686" w14:paraId="5713280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3B0B6E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D65E1C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894A20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n8</w:t>
            </w:r>
          </w:p>
        </w:tc>
        <w:tc>
          <w:tcPr>
            <w:tcW w:w="4356" w:type="dxa"/>
            <w:tcBorders>
              <w:top w:val="single" w:sz="4" w:space="0" w:color="auto"/>
              <w:left w:val="single" w:sz="4" w:space="0" w:color="auto"/>
              <w:bottom w:val="single" w:sz="4" w:space="0" w:color="auto"/>
              <w:right w:val="single" w:sz="4" w:space="0" w:color="auto"/>
            </w:tcBorders>
            <w:vAlign w:val="center"/>
          </w:tcPr>
          <w:p w14:paraId="6918F2F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w:t>
            </w:r>
          </w:p>
        </w:tc>
        <w:tc>
          <w:tcPr>
            <w:tcW w:w="2445" w:type="dxa"/>
            <w:tcBorders>
              <w:top w:val="nil"/>
              <w:left w:val="single" w:sz="4" w:space="0" w:color="auto"/>
              <w:bottom w:val="single" w:sz="4" w:space="0" w:color="auto"/>
              <w:right w:val="single" w:sz="4" w:space="0" w:color="auto"/>
            </w:tcBorders>
            <w:vAlign w:val="center"/>
          </w:tcPr>
          <w:p w14:paraId="7D2D89FA" w14:textId="77777777" w:rsidR="006F6378" w:rsidRPr="00C30686" w:rsidRDefault="006F6378" w:rsidP="0094020B">
            <w:pPr>
              <w:pStyle w:val="TAC"/>
              <w:rPr>
                <w:rFonts w:eastAsiaTheme="minorEastAsia"/>
                <w:lang w:val="en-US" w:eastAsia="zh-CN"/>
              </w:rPr>
            </w:pPr>
          </w:p>
        </w:tc>
      </w:tr>
      <w:tr w:rsidR="006F6378" w:rsidRPr="00C30686" w14:paraId="1AFAE82E" w14:textId="77777777" w:rsidTr="004F423A">
        <w:trPr>
          <w:trHeight w:val="29"/>
        </w:trPr>
        <w:tc>
          <w:tcPr>
            <w:tcW w:w="2742" w:type="dxa"/>
            <w:tcBorders>
              <w:top w:val="single" w:sz="4" w:space="0" w:color="auto"/>
              <w:left w:val="single" w:sz="4" w:space="0" w:color="auto"/>
              <w:bottom w:val="nil"/>
              <w:right w:val="single" w:sz="4" w:space="0" w:color="auto"/>
            </w:tcBorders>
          </w:tcPr>
          <w:p w14:paraId="14F30662" w14:textId="77777777" w:rsidR="006F6378" w:rsidRPr="00C30686" w:rsidRDefault="006F6378" w:rsidP="0094020B">
            <w:pPr>
              <w:pStyle w:val="TAC"/>
              <w:rPr>
                <w:rFonts w:eastAsiaTheme="minorEastAsia"/>
                <w:lang w:val="en-US" w:eastAsia="zh-CN"/>
              </w:rPr>
            </w:pPr>
            <w:r w:rsidRPr="00C30686">
              <w:rPr>
                <w:rFonts w:eastAsiaTheme="minorEastAsia"/>
                <w:szCs w:val="18"/>
              </w:rPr>
              <w:t>CA_n1</w:t>
            </w:r>
            <w:r w:rsidRPr="00C30686">
              <w:rPr>
                <w:rFonts w:eastAsiaTheme="minorEastAsia"/>
                <w:szCs w:val="18"/>
                <w:lang w:val="sv-SE"/>
              </w:rPr>
              <w:t>A-</w:t>
            </w:r>
            <w:r w:rsidRPr="00C30686">
              <w:rPr>
                <w:rFonts w:eastAsiaTheme="minorEastAsia"/>
                <w:szCs w:val="18"/>
              </w:rPr>
              <w:t>n3</w:t>
            </w:r>
            <w:r w:rsidRPr="00C30686">
              <w:rPr>
                <w:rFonts w:eastAsiaTheme="minorEastAsia"/>
                <w:szCs w:val="18"/>
                <w:lang w:val="sv-SE"/>
              </w:rPr>
              <w:t>A-n18A</w:t>
            </w:r>
          </w:p>
        </w:tc>
        <w:tc>
          <w:tcPr>
            <w:tcW w:w="2785" w:type="dxa"/>
            <w:tcBorders>
              <w:top w:val="single" w:sz="4" w:space="0" w:color="auto"/>
              <w:left w:val="single" w:sz="4" w:space="0" w:color="auto"/>
              <w:bottom w:val="nil"/>
              <w:right w:val="single" w:sz="4" w:space="0" w:color="auto"/>
            </w:tcBorders>
          </w:tcPr>
          <w:p w14:paraId="4A48AAC7" w14:textId="77777777" w:rsidR="006F6378" w:rsidRPr="00C30686" w:rsidRDefault="006F6378" w:rsidP="0094020B">
            <w:pPr>
              <w:pStyle w:val="TAC"/>
              <w:rPr>
                <w:rFonts w:eastAsiaTheme="minorEastAsia"/>
                <w:lang w:val="en-US" w:eastAsia="ja-JP"/>
              </w:rPr>
            </w:pPr>
            <w:r w:rsidRPr="00C30686">
              <w:rPr>
                <w:rFonts w:eastAsiaTheme="minorEastAsia"/>
                <w:lang w:eastAsia="zh-CN"/>
              </w:rPr>
              <w:t>CA</w:t>
            </w:r>
            <w:r w:rsidRPr="00C30686">
              <w:rPr>
                <w:rFonts w:eastAsiaTheme="minorEastAsia"/>
              </w:rPr>
              <w:t>_</w:t>
            </w:r>
            <w:r w:rsidRPr="00C30686">
              <w:rPr>
                <w:rFonts w:eastAsiaTheme="minorEastAsia"/>
                <w:lang w:val="en-US" w:eastAsia="zh-CN"/>
              </w:rPr>
              <w:t>n</w:t>
            </w:r>
            <w:r w:rsidRPr="00C30686">
              <w:rPr>
                <w:rFonts w:eastAsiaTheme="minorEastAsia"/>
                <w:lang w:val="en-US" w:eastAsia="zh-TW"/>
              </w:rPr>
              <w:t>1</w:t>
            </w:r>
            <w:r w:rsidRPr="00C30686">
              <w:rPr>
                <w:rFonts w:eastAsiaTheme="minorEastAsia"/>
                <w:lang w:val="en-US" w:eastAsia="ja-JP"/>
              </w:rPr>
              <w:t>A-</w:t>
            </w:r>
            <w:r w:rsidRPr="00C30686">
              <w:rPr>
                <w:rFonts w:eastAsiaTheme="minorEastAsia"/>
                <w:lang w:val="en-US" w:eastAsia="zh-CN"/>
              </w:rPr>
              <w:t>n</w:t>
            </w:r>
            <w:r w:rsidRPr="00C30686">
              <w:rPr>
                <w:rFonts w:eastAsiaTheme="minorEastAsia"/>
                <w:lang w:val="en-US" w:eastAsia="zh-TW"/>
              </w:rPr>
              <w:t>3</w:t>
            </w:r>
            <w:r w:rsidRPr="00C30686">
              <w:rPr>
                <w:rFonts w:eastAsiaTheme="minorEastAsia"/>
                <w:lang w:val="en-US" w:eastAsia="ja-JP"/>
              </w:rPr>
              <w:t>A</w:t>
            </w:r>
          </w:p>
          <w:p w14:paraId="60CC7194" w14:textId="77777777" w:rsidR="006F6378" w:rsidRPr="00C30686" w:rsidRDefault="006F6378" w:rsidP="0094020B">
            <w:pPr>
              <w:pStyle w:val="TAC"/>
              <w:rPr>
                <w:rFonts w:eastAsiaTheme="minorEastAsia"/>
                <w:lang w:val="en-US" w:eastAsia="ja-JP"/>
              </w:rPr>
            </w:pPr>
            <w:r w:rsidRPr="00C30686">
              <w:rPr>
                <w:rFonts w:eastAsiaTheme="minorEastAsia"/>
                <w:lang w:eastAsia="zh-CN"/>
              </w:rPr>
              <w:t>CA</w:t>
            </w:r>
            <w:r w:rsidRPr="00C30686">
              <w:rPr>
                <w:rFonts w:eastAsiaTheme="minorEastAsia"/>
              </w:rPr>
              <w:t>_</w:t>
            </w:r>
            <w:r w:rsidRPr="00C30686">
              <w:rPr>
                <w:rFonts w:eastAsiaTheme="minorEastAsia"/>
                <w:lang w:val="en-US" w:eastAsia="zh-CN"/>
              </w:rPr>
              <w:t>n</w:t>
            </w:r>
            <w:r w:rsidRPr="00C30686">
              <w:rPr>
                <w:rFonts w:eastAsiaTheme="minorEastAsia"/>
                <w:lang w:val="en-US" w:eastAsia="zh-TW"/>
              </w:rPr>
              <w:t>1</w:t>
            </w:r>
            <w:r w:rsidRPr="00C30686">
              <w:rPr>
                <w:rFonts w:eastAsiaTheme="minorEastAsia"/>
                <w:lang w:val="en-US" w:eastAsia="ja-JP"/>
              </w:rPr>
              <w:t>A-</w:t>
            </w:r>
            <w:r w:rsidRPr="00C30686">
              <w:rPr>
                <w:rFonts w:eastAsiaTheme="minorEastAsia"/>
                <w:lang w:val="en-US" w:eastAsia="zh-CN"/>
              </w:rPr>
              <w:t>n</w:t>
            </w:r>
            <w:r w:rsidRPr="00C30686">
              <w:rPr>
                <w:rFonts w:eastAsiaTheme="minorEastAsia"/>
                <w:lang w:val="en-US" w:eastAsia="zh-TW"/>
              </w:rPr>
              <w:t>8</w:t>
            </w:r>
            <w:r w:rsidRPr="00C30686">
              <w:rPr>
                <w:rFonts w:eastAsiaTheme="minorEastAsia"/>
                <w:lang w:val="en-US" w:eastAsia="ja-JP"/>
              </w:rPr>
              <w:t>A</w:t>
            </w:r>
          </w:p>
          <w:p w14:paraId="1E2E1A14" w14:textId="77777777" w:rsidR="006F6378" w:rsidRPr="00C30686" w:rsidRDefault="006F6378" w:rsidP="0094020B">
            <w:pPr>
              <w:pStyle w:val="TAC"/>
              <w:rPr>
                <w:rFonts w:eastAsiaTheme="minorEastAsia"/>
                <w:lang w:val="en-US" w:eastAsia="zh-CN"/>
              </w:rPr>
            </w:pPr>
            <w:r w:rsidRPr="00C30686">
              <w:rPr>
                <w:rFonts w:eastAsiaTheme="minorEastAsia"/>
                <w:lang w:eastAsia="zh-CN"/>
              </w:rPr>
              <w:t>CA</w:t>
            </w:r>
            <w:r w:rsidRPr="00C30686">
              <w:rPr>
                <w:rFonts w:eastAsiaTheme="minorEastAsia"/>
              </w:rPr>
              <w:t>_</w:t>
            </w:r>
            <w:r w:rsidRPr="00C30686">
              <w:rPr>
                <w:rFonts w:eastAsiaTheme="minorEastAsia"/>
                <w:lang w:val="en-US" w:eastAsia="zh-CN"/>
              </w:rPr>
              <w:t>n</w:t>
            </w:r>
            <w:r w:rsidRPr="00C30686">
              <w:rPr>
                <w:rFonts w:eastAsiaTheme="minorEastAsia"/>
                <w:lang w:val="en-US" w:eastAsia="zh-TW"/>
              </w:rPr>
              <w:t>3</w:t>
            </w:r>
            <w:r w:rsidRPr="00C30686">
              <w:rPr>
                <w:rFonts w:eastAsiaTheme="minorEastAsia"/>
                <w:lang w:val="sv-SE" w:eastAsia="ja-JP"/>
              </w:rPr>
              <w:t>A-</w:t>
            </w:r>
            <w:r w:rsidRPr="00C30686">
              <w:rPr>
                <w:rFonts w:eastAsiaTheme="minorEastAsia"/>
                <w:lang w:val="en-US" w:eastAsia="zh-CN"/>
              </w:rPr>
              <w:t>n</w:t>
            </w:r>
            <w:r w:rsidRPr="00C30686">
              <w:rPr>
                <w:rFonts w:eastAsiaTheme="minorEastAsia"/>
                <w:lang w:val="en-US" w:eastAsia="zh-TW"/>
              </w:rPr>
              <w:t>8</w:t>
            </w:r>
            <w:r w:rsidRPr="00C30686">
              <w:rPr>
                <w:rFonts w:eastAsiaTheme="minorEastAsia"/>
                <w:lang w:val="sv-SE" w:eastAsia="ja-JP"/>
              </w:rPr>
              <w:t>A</w:t>
            </w:r>
          </w:p>
        </w:tc>
        <w:tc>
          <w:tcPr>
            <w:tcW w:w="1259" w:type="dxa"/>
            <w:tcBorders>
              <w:top w:val="single" w:sz="4" w:space="0" w:color="auto"/>
              <w:left w:val="single" w:sz="4" w:space="0" w:color="auto"/>
              <w:bottom w:val="single" w:sz="4" w:space="0" w:color="auto"/>
              <w:right w:val="single" w:sz="4" w:space="0" w:color="auto"/>
            </w:tcBorders>
          </w:tcPr>
          <w:p w14:paraId="69AB268A" w14:textId="77777777" w:rsidR="006F6378" w:rsidRPr="00C30686" w:rsidRDefault="006F6378" w:rsidP="0094020B">
            <w:pPr>
              <w:pStyle w:val="TAC"/>
              <w:rPr>
                <w:rFonts w:eastAsiaTheme="minorEastAsia"/>
                <w:lang w:val="en-US" w:eastAsia="zh-CN"/>
              </w:rPr>
            </w:pPr>
            <w:r w:rsidRPr="00C30686">
              <w:rPr>
                <w:rFonts w:eastAsiaTheme="minorEastAsia"/>
                <w:szCs w:val="18"/>
              </w:rPr>
              <w:t>n1</w:t>
            </w:r>
          </w:p>
        </w:tc>
        <w:tc>
          <w:tcPr>
            <w:tcW w:w="4356" w:type="dxa"/>
            <w:tcBorders>
              <w:top w:val="single" w:sz="4" w:space="0" w:color="auto"/>
              <w:left w:val="single" w:sz="4" w:space="0" w:color="auto"/>
              <w:bottom w:val="single" w:sz="4" w:space="0" w:color="auto"/>
              <w:right w:val="single" w:sz="4" w:space="0" w:color="auto"/>
            </w:tcBorders>
            <w:vAlign w:val="center"/>
          </w:tcPr>
          <w:p w14:paraId="65F25B9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w:t>
            </w:r>
            <w:r w:rsidRPr="00C30686">
              <w:rPr>
                <w:rFonts w:eastAsiaTheme="minorEastAsia" w:hint="eastAsia"/>
                <w:lang w:val="en-US" w:eastAsia="zh-CN" w:bidi="ar"/>
              </w:rPr>
              <w:t>, 25, 30, 40, 50</w:t>
            </w:r>
          </w:p>
        </w:tc>
        <w:tc>
          <w:tcPr>
            <w:tcW w:w="2445" w:type="dxa"/>
            <w:tcBorders>
              <w:top w:val="single" w:sz="4" w:space="0" w:color="auto"/>
              <w:left w:val="single" w:sz="4" w:space="0" w:color="auto"/>
              <w:bottom w:val="nil"/>
              <w:right w:val="single" w:sz="4" w:space="0" w:color="auto"/>
            </w:tcBorders>
            <w:vAlign w:val="center"/>
          </w:tcPr>
          <w:p w14:paraId="1DB0996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31C540DC" w14:textId="77777777" w:rsidTr="004F423A">
        <w:trPr>
          <w:trHeight w:val="29"/>
        </w:trPr>
        <w:tc>
          <w:tcPr>
            <w:tcW w:w="2742" w:type="dxa"/>
            <w:tcBorders>
              <w:top w:val="nil"/>
              <w:left w:val="single" w:sz="4" w:space="0" w:color="auto"/>
              <w:bottom w:val="nil"/>
              <w:right w:val="single" w:sz="4" w:space="0" w:color="auto"/>
            </w:tcBorders>
          </w:tcPr>
          <w:p w14:paraId="26A9F0A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tcPr>
          <w:p w14:paraId="6082C6A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140C0283" w14:textId="77777777" w:rsidR="006F6378" w:rsidRPr="00C30686" w:rsidRDefault="006F6378" w:rsidP="0094020B">
            <w:pPr>
              <w:pStyle w:val="TAC"/>
              <w:rPr>
                <w:rFonts w:eastAsiaTheme="minorEastAsia"/>
                <w:lang w:val="en-US" w:eastAsia="zh-CN"/>
              </w:rPr>
            </w:pPr>
            <w:r w:rsidRPr="00C30686">
              <w:rPr>
                <w:rFonts w:eastAsiaTheme="minorEastAsia"/>
                <w:szCs w:val="18"/>
              </w:rPr>
              <w:t>n3</w:t>
            </w:r>
          </w:p>
        </w:tc>
        <w:tc>
          <w:tcPr>
            <w:tcW w:w="4356" w:type="dxa"/>
            <w:tcBorders>
              <w:top w:val="single" w:sz="4" w:space="0" w:color="auto"/>
              <w:left w:val="single" w:sz="4" w:space="0" w:color="auto"/>
              <w:bottom w:val="single" w:sz="4" w:space="0" w:color="auto"/>
              <w:right w:val="single" w:sz="4" w:space="0" w:color="auto"/>
            </w:tcBorders>
            <w:vAlign w:val="center"/>
          </w:tcPr>
          <w:p w14:paraId="2BC9092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w:t>
            </w:r>
            <w:r w:rsidRPr="00C30686">
              <w:rPr>
                <w:rFonts w:eastAsiaTheme="minorEastAsia" w:hint="eastAsia"/>
                <w:lang w:val="en-US" w:eastAsia="zh-CN" w:bidi="ar"/>
              </w:rPr>
              <w:t>, 40</w:t>
            </w:r>
          </w:p>
        </w:tc>
        <w:tc>
          <w:tcPr>
            <w:tcW w:w="2445" w:type="dxa"/>
            <w:tcBorders>
              <w:top w:val="nil"/>
              <w:left w:val="single" w:sz="4" w:space="0" w:color="auto"/>
              <w:bottom w:val="nil"/>
              <w:right w:val="single" w:sz="4" w:space="0" w:color="auto"/>
            </w:tcBorders>
            <w:vAlign w:val="center"/>
          </w:tcPr>
          <w:p w14:paraId="5A70BB10" w14:textId="77777777" w:rsidR="006F6378" w:rsidRPr="00C30686" w:rsidRDefault="006F6378" w:rsidP="0094020B">
            <w:pPr>
              <w:pStyle w:val="TAC"/>
              <w:rPr>
                <w:rFonts w:eastAsiaTheme="minorEastAsia"/>
                <w:lang w:val="en-US" w:eastAsia="zh-CN"/>
              </w:rPr>
            </w:pPr>
          </w:p>
        </w:tc>
      </w:tr>
      <w:tr w:rsidR="006F6378" w:rsidRPr="00C30686" w14:paraId="6371AC16" w14:textId="77777777" w:rsidTr="004F423A">
        <w:trPr>
          <w:trHeight w:val="29"/>
        </w:trPr>
        <w:tc>
          <w:tcPr>
            <w:tcW w:w="2742" w:type="dxa"/>
            <w:tcBorders>
              <w:top w:val="nil"/>
              <w:left w:val="single" w:sz="4" w:space="0" w:color="auto"/>
              <w:bottom w:val="single" w:sz="4" w:space="0" w:color="auto"/>
              <w:right w:val="single" w:sz="4" w:space="0" w:color="auto"/>
            </w:tcBorders>
          </w:tcPr>
          <w:p w14:paraId="77560EE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tcPr>
          <w:p w14:paraId="3B86FC6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448EBE22" w14:textId="77777777" w:rsidR="006F6378" w:rsidRPr="00C30686" w:rsidRDefault="006F6378" w:rsidP="0094020B">
            <w:pPr>
              <w:pStyle w:val="TAC"/>
              <w:rPr>
                <w:rFonts w:eastAsiaTheme="minorEastAsia"/>
                <w:lang w:val="en-US" w:eastAsia="zh-CN"/>
              </w:rPr>
            </w:pPr>
            <w:r w:rsidRPr="00C30686">
              <w:rPr>
                <w:rFonts w:eastAsiaTheme="minorEastAsia"/>
                <w:szCs w:val="18"/>
              </w:rPr>
              <w:t>n18</w:t>
            </w:r>
          </w:p>
        </w:tc>
        <w:tc>
          <w:tcPr>
            <w:tcW w:w="4356" w:type="dxa"/>
            <w:tcBorders>
              <w:top w:val="single" w:sz="4" w:space="0" w:color="auto"/>
              <w:left w:val="single" w:sz="4" w:space="0" w:color="auto"/>
              <w:bottom w:val="single" w:sz="4" w:space="0" w:color="auto"/>
              <w:right w:val="single" w:sz="4" w:space="0" w:color="auto"/>
            </w:tcBorders>
            <w:vAlign w:val="center"/>
          </w:tcPr>
          <w:p w14:paraId="332104B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w:t>
            </w:r>
          </w:p>
        </w:tc>
        <w:tc>
          <w:tcPr>
            <w:tcW w:w="2445" w:type="dxa"/>
            <w:tcBorders>
              <w:top w:val="nil"/>
              <w:left w:val="single" w:sz="4" w:space="0" w:color="auto"/>
              <w:bottom w:val="single" w:sz="4" w:space="0" w:color="auto"/>
              <w:right w:val="single" w:sz="4" w:space="0" w:color="auto"/>
            </w:tcBorders>
            <w:vAlign w:val="center"/>
          </w:tcPr>
          <w:p w14:paraId="14BE4BE1" w14:textId="77777777" w:rsidR="006F6378" w:rsidRPr="00C30686" w:rsidRDefault="006F6378" w:rsidP="0094020B">
            <w:pPr>
              <w:pStyle w:val="TAC"/>
              <w:rPr>
                <w:rFonts w:eastAsiaTheme="minorEastAsia"/>
                <w:lang w:val="en-US" w:eastAsia="zh-CN"/>
              </w:rPr>
            </w:pPr>
          </w:p>
        </w:tc>
      </w:tr>
      <w:tr w:rsidR="006F6378" w:rsidRPr="00C30686" w14:paraId="03D31B7B" w14:textId="77777777" w:rsidTr="004F423A">
        <w:trPr>
          <w:trHeight w:val="29"/>
        </w:trPr>
        <w:tc>
          <w:tcPr>
            <w:tcW w:w="2742" w:type="dxa"/>
            <w:tcBorders>
              <w:top w:val="nil"/>
              <w:left w:val="single" w:sz="4" w:space="0" w:color="auto"/>
              <w:bottom w:val="nil"/>
              <w:right w:val="single" w:sz="4" w:space="0" w:color="auto"/>
            </w:tcBorders>
          </w:tcPr>
          <w:p w14:paraId="1AE3AE6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CA_n1A-n3A-n20A</w:t>
            </w:r>
          </w:p>
        </w:tc>
        <w:tc>
          <w:tcPr>
            <w:tcW w:w="2785" w:type="dxa"/>
            <w:tcBorders>
              <w:top w:val="nil"/>
              <w:left w:val="single" w:sz="4" w:space="0" w:color="auto"/>
              <w:bottom w:val="nil"/>
              <w:right w:val="single" w:sz="4" w:space="0" w:color="auto"/>
            </w:tcBorders>
            <w:vAlign w:val="center"/>
          </w:tcPr>
          <w:p w14:paraId="2BA72453"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CA_n1A-n3A</w:t>
            </w:r>
            <w:r w:rsidRPr="00C30686">
              <w:rPr>
                <w:rFonts w:eastAsiaTheme="minorEastAsia"/>
                <w:szCs w:val="18"/>
                <w:lang w:val="en-US" w:eastAsia="zh-CN"/>
              </w:rPr>
              <w:br/>
              <w:t>CA_n1A-n20A</w:t>
            </w:r>
            <w:r w:rsidRPr="00C30686">
              <w:rPr>
                <w:rFonts w:eastAsiaTheme="minorEastAsia"/>
                <w:szCs w:val="18"/>
                <w:lang w:val="en-US" w:eastAsia="zh-CN"/>
              </w:rPr>
              <w:br/>
              <w:t>CA_n3A-n20A</w:t>
            </w:r>
          </w:p>
        </w:tc>
        <w:tc>
          <w:tcPr>
            <w:tcW w:w="1259" w:type="dxa"/>
            <w:tcBorders>
              <w:top w:val="single" w:sz="4" w:space="0" w:color="auto"/>
              <w:left w:val="single" w:sz="4" w:space="0" w:color="auto"/>
              <w:bottom w:val="single" w:sz="4" w:space="0" w:color="auto"/>
              <w:right w:val="single" w:sz="4" w:space="0" w:color="auto"/>
            </w:tcBorders>
            <w:vAlign w:val="center"/>
          </w:tcPr>
          <w:p w14:paraId="46295BB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3BB16ED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5, 10, 15, 20, 25, 30, 40, 50</w:t>
            </w:r>
          </w:p>
        </w:tc>
        <w:tc>
          <w:tcPr>
            <w:tcW w:w="2445" w:type="dxa"/>
            <w:tcBorders>
              <w:top w:val="nil"/>
              <w:left w:val="single" w:sz="4" w:space="0" w:color="auto"/>
              <w:bottom w:val="nil"/>
              <w:right w:val="single" w:sz="4" w:space="0" w:color="auto"/>
            </w:tcBorders>
            <w:vAlign w:val="center"/>
          </w:tcPr>
          <w:p w14:paraId="20F5769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62CDD32D" w14:textId="77777777" w:rsidTr="004F423A">
        <w:trPr>
          <w:trHeight w:val="29"/>
        </w:trPr>
        <w:tc>
          <w:tcPr>
            <w:tcW w:w="2742" w:type="dxa"/>
            <w:tcBorders>
              <w:top w:val="nil"/>
              <w:left w:val="single" w:sz="4" w:space="0" w:color="auto"/>
              <w:bottom w:val="nil"/>
              <w:right w:val="single" w:sz="4" w:space="0" w:color="auto"/>
            </w:tcBorders>
            <w:vAlign w:val="center"/>
          </w:tcPr>
          <w:p w14:paraId="54D1FFF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756A9F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2C3116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4080018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0" w:type="auto"/>
            <w:tcBorders>
              <w:top w:val="nil"/>
              <w:left w:val="single" w:sz="4" w:space="0" w:color="auto"/>
              <w:bottom w:val="nil"/>
              <w:right w:val="single" w:sz="4" w:space="0" w:color="auto"/>
            </w:tcBorders>
            <w:vAlign w:val="center"/>
          </w:tcPr>
          <w:p w14:paraId="09C84363" w14:textId="77777777" w:rsidR="006F6378" w:rsidRPr="00C30686" w:rsidRDefault="006F6378" w:rsidP="0094020B">
            <w:pPr>
              <w:pStyle w:val="TAC"/>
              <w:rPr>
                <w:rFonts w:eastAsiaTheme="minorEastAsia"/>
                <w:lang w:val="en-US" w:eastAsia="zh-CN"/>
              </w:rPr>
            </w:pPr>
          </w:p>
        </w:tc>
      </w:tr>
      <w:tr w:rsidR="006F6378" w:rsidRPr="00C30686" w14:paraId="25A5E7F2"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D2B579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2CCFBF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CEA71E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n20</w:t>
            </w:r>
          </w:p>
        </w:tc>
        <w:tc>
          <w:tcPr>
            <w:tcW w:w="4356" w:type="dxa"/>
            <w:tcBorders>
              <w:top w:val="single" w:sz="4" w:space="0" w:color="auto"/>
              <w:left w:val="single" w:sz="4" w:space="0" w:color="auto"/>
              <w:bottom w:val="single" w:sz="4" w:space="0" w:color="auto"/>
              <w:right w:val="single" w:sz="4" w:space="0" w:color="auto"/>
            </w:tcBorders>
            <w:vAlign w:val="center"/>
          </w:tcPr>
          <w:p w14:paraId="692119A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w:t>
            </w:r>
          </w:p>
        </w:tc>
        <w:tc>
          <w:tcPr>
            <w:tcW w:w="0" w:type="auto"/>
            <w:tcBorders>
              <w:top w:val="nil"/>
              <w:left w:val="single" w:sz="4" w:space="0" w:color="auto"/>
              <w:bottom w:val="single" w:sz="4" w:space="0" w:color="auto"/>
              <w:right w:val="single" w:sz="4" w:space="0" w:color="auto"/>
            </w:tcBorders>
            <w:vAlign w:val="center"/>
          </w:tcPr>
          <w:p w14:paraId="35E1772E" w14:textId="77777777" w:rsidR="006F6378" w:rsidRPr="00C30686" w:rsidRDefault="006F6378" w:rsidP="0094020B">
            <w:pPr>
              <w:pStyle w:val="TAC"/>
              <w:rPr>
                <w:rFonts w:eastAsiaTheme="minorEastAsia"/>
                <w:lang w:val="en-US" w:eastAsia="zh-CN"/>
              </w:rPr>
            </w:pPr>
          </w:p>
        </w:tc>
      </w:tr>
      <w:tr w:rsidR="006F6378" w:rsidRPr="00C30686" w14:paraId="05CF04E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8BFE649" w14:textId="77777777" w:rsidR="006F6378" w:rsidRPr="00C30686" w:rsidRDefault="006F6378" w:rsidP="0094020B">
            <w:pPr>
              <w:pStyle w:val="TAC"/>
              <w:rPr>
                <w:rFonts w:eastAsiaTheme="minorEastAsia"/>
                <w:lang w:val="en-US" w:eastAsia="zh-CN"/>
              </w:rPr>
            </w:pPr>
            <w:r w:rsidRPr="00C30686">
              <w:rPr>
                <w:rFonts w:eastAsiaTheme="minorEastAsia"/>
              </w:rPr>
              <w:t>CA_n1A-n3A-n26A</w:t>
            </w:r>
          </w:p>
        </w:tc>
        <w:tc>
          <w:tcPr>
            <w:tcW w:w="2785" w:type="dxa"/>
            <w:tcBorders>
              <w:top w:val="single" w:sz="4" w:space="0" w:color="auto"/>
              <w:left w:val="single" w:sz="4" w:space="0" w:color="auto"/>
              <w:bottom w:val="nil"/>
              <w:right w:val="single" w:sz="4" w:space="0" w:color="auto"/>
            </w:tcBorders>
            <w:vAlign w:val="center"/>
          </w:tcPr>
          <w:p w14:paraId="24F26147"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CA_n1A-n3A</w:t>
            </w:r>
          </w:p>
          <w:p w14:paraId="018AA3B5"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CA_n1A-n26A</w:t>
            </w:r>
          </w:p>
          <w:p w14:paraId="3EB71219"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CA_n3A-n26A</w:t>
            </w:r>
          </w:p>
        </w:tc>
        <w:tc>
          <w:tcPr>
            <w:tcW w:w="1259" w:type="dxa"/>
            <w:tcBorders>
              <w:top w:val="single" w:sz="4" w:space="0" w:color="auto"/>
              <w:left w:val="single" w:sz="4" w:space="0" w:color="auto"/>
              <w:bottom w:val="single" w:sz="4" w:space="0" w:color="auto"/>
              <w:right w:val="single" w:sz="4" w:space="0" w:color="auto"/>
            </w:tcBorders>
            <w:vAlign w:val="center"/>
          </w:tcPr>
          <w:p w14:paraId="103E1D88" w14:textId="77777777" w:rsidR="006F6378" w:rsidRPr="00C30686" w:rsidRDefault="006F6378" w:rsidP="0094020B">
            <w:pPr>
              <w:pStyle w:val="TAC"/>
              <w:rPr>
                <w:rFonts w:eastAsiaTheme="minorEastAsia"/>
                <w:lang w:val="en-US" w:eastAsia="zh-CN"/>
              </w:rPr>
            </w:pPr>
            <w:r w:rsidRPr="00C30686">
              <w:rPr>
                <w:rFonts w:eastAsiaTheme="minorEastAsia"/>
                <w:color w:val="000000"/>
              </w:rPr>
              <w:t>n1</w:t>
            </w:r>
          </w:p>
        </w:tc>
        <w:tc>
          <w:tcPr>
            <w:tcW w:w="4356" w:type="dxa"/>
            <w:tcBorders>
              <w:top w:val="single" w:sz="4" w:space="0" w:color="auto"/>
              <w:left w:val="single" w:sz="4" w:space="0" w:color="auto"/>
              <w:bottom w:val="single" w:sz="4" w:space="0" w:color="auto"/>
              <w:right w:val="single" w:sz="4" w:space="0" w:color="auto"/>
            </w:tcBorders>
            <w:vAlign w:val="center"/>
          </w:tcPr>
          <w:p w14:paraId="39FF9E2F" w14:textId="77777777" w:rsidR="006F6378" w:rsidRPr="00C30686" w:rsidRDefault="006F6378" w:rsidP="0094020B">
            <w:pPr>
              <w:pStyle w:val="TAC"/>
              <w:rPr>
                <w:rFonts w:eastAsiaTheme="minorEastAsia"/>
                <w:lang w:val="en-US" w:eastAsia="zh-CN" w:bidi="ar"/>
              </w:rPr>
            </w:pPr>
            <w:r w:rsidRPr="00C30686">
              <w:rPr>
                <w:rFonts w:cs="Arial"/>
                <w:szCs w:val="18"/>
                <w:lang w:val="en-US" w:eastAsia="zh-CN" w:bidi="ar"/>
              </w:rPr>
              <w:t>5, 10, 15, 20</w:t>
            </w:r>
          </w:p>
        </w:tc>
        <w:tc>
          <w:tcPr>
            <w:tcW w:w="0" w:type="auto"/>
            <w:tcBorders>
              <w:top w:val="single" w:sz="4" w:space="0" w:color="auto"/>
              <w:left w:val="single" w:sz="4" w:space="0" w:color="auto"/>
              <w:bottom w:val="nil"/>
              <w:right w:val="single" w:sz="4" w:space="0" w:color="auto"/>
            </w:tcBorders>
            <w:vAlign w:val="center"/>
          </w:tcPr>
          <w:p w14:paraId="1E643842" w14:textId="77777777" w:rsidR="006F6378" w:rsidRPr="00C30686" w:rsidRDefault="006F6378" w:rsidP="0094020B">
            <w:pPr>
              <w:pStyle w:val="TAC"/>
              <w:rPr>
                <w:rFonts w:eastAsiaTheme="minorEastAsia"/>
                <w:lang w:val="en-US" w:eastAsia="zh-CN"/>
              </w:rPr>
            </w:pPr>
            <w:r w:rsidRPr="00C30686">
              <w:rPr>
                <w:rFonts w:eastAsiaTheme="minorEastAsia" w:hint="eastAsia"/>
                <w:szCs w:val="18"/>
                <w:lang w:val="en-US" w:eastAsia="zh-CN"/>
              </w:rPr>
              <w:t>0</w:t>
            </w:r>
          </w:p>
        </w:tc>
      </w:tr>
      <w:tr w:rsidR="006F6378" w:rsidRPr="00C30686" w14:paraId="3B55A6F4" w14:textId="77777777" w:rsidTr="004F423A">
        <w:trPr>
          <w:trHeight w:val="29"/>
        </w:trPr>
        <w:tc>
          <w:tcPr>
            <w:tcW w:w="2742" w:type="dxa"/>
            <w:tcBorders>
              <w:top w:val="nil"/>
              <w:left w:val="single" w:sz="4" w:space="0" w:color="auto"/>
              <w:bottom w:val="nil"/>
              <w:right w:val="single" w:sz="4" w:space="0" w:color="auto"/>
            </w:tcBorders>
            <w:vAlign w:val="center"/>
          </w:tcPr>
          <w:p w14:paraId="71FB21D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A4D7FA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A2822EF" w14:textId="77777777" w:rsidR="006F6378" w:rsidRPr="00C30686" w:rsidRDefault="006F6378" w:rsidP="0094020B">
            <w:pPr>
              <w:pStyle w:val="TAC"/>
              <w:rPr>
                <w:rFonts w:eastAsiaTheme="minorEastAsia"/>
                <w:lang w:val="en-US" w:eastAsia="zh-CN"/>
              </w:rPr>
            </w:pPr>
            <w:r w:rsidRPr="00C30686">
              <w:rPr>
                <w:rFonts w:eastAsiaTheme="minorEastAsia"/>
                <w:color w:val="000000"/>
              </w:rPr>
              <w:t>n3</w:t>
            </w:r>
          </w:p>
        </w:tc>
        <w:tc>
          <w:tcPr>
            <w:tcW w:w="4356" w:type="dxa"/>
            <w:tcBorders>
              <w:top w:val="single" w:sz="4" w:space="0" w:color="auto"/>
              <w:left w:val="single" w:sz="4" w:space="0" w:color="auto"/>
              <w:bottom w:val="single" w:sz="4" w:space="0" w:color="auto"/>
              <w:right w:val="single" w:sz="4" w:space="0" w:color="auto"/>
            </w:tcBorders>
            <w:vAlign w:val="center"/>
          </w:tcPr>
          <w:p w14:paraId="10D0F3CF" w14:textId="77777777" w:rsidR="006F6378" w:rsidRPr="00C30686" w:rsidRDefault="006F6378" w:rsidP="0094020B">
            <w:pPr>
              <w:pStyle w:val="TAC"/>
              <w:rPr>
                <w:rFonts w:eastAsiaTheme="minorEastAsia"/>
                <w:lang w:val="en-US" w:eastAsia="zh-CN" w:bidi="ar"/>
              </w:rPr>
            </w:pPr>
            <w:r w:rsidRPr="00C30686">
              <w:rPr>
                <w:rFonts w:cs="Arial"/>
                <w:szCs w:val="18"/>
                <w:lang w:val="en-US" w:eastAsia="zh-CN" w:bidi="ar"/>
              </w:rPr>
              <w:t>5, 10, 15, 20, 25, 30</w:t>
            </w:r>
            <w:r w:rsidRPr="00C30686">
              <w:rPr>
                <w:rFonts w:cs="Arial" w:hint="eastAsia"/>
                <w:szCs w:val="18"/>
                <w:lang w:val="en-US" w:eastAsia="zh-CN" w:bidi="ar"/>
              </w:rPr>
              <w:t>, 40</w:t>
            </w:r>
          </w:p>
        </w:tc>
        <w:tc>
          <w:tcPr>
            <w:tcW w:w="0" w:type="auto"/>
            <w:tcBorders>
              <w:top w:val="nil"/>
              <w:left w:val="single" w:sz="4" w:space="0" w:color="auto"/>
              <w:bottom w:val="nil"/>
              <w:right w:val="single" w:sz="4" w:space="0" w:color="auto"/>
            </w:tcBorders>
            <w:vAlign w:val="center"/>
          </w:tcPr>
          <w:p w14:paraId="3B25FC87" w14:textId="77777777" w:rsidR="006F6378" w:rsidRPr="00C30686" w:rsidRDefault="006F6378" w:rsidP="0094020B">
            <w:pPr>
              <w:pStyle w:val="TAC"/>
              <w:rPr>
                <w:rFonts w:eastAsiaTheme="minorEastAsia"/>
                <w:lang w:val="en-US" w:eastAsia="zh-CN"/>
              </w:rPr>
            </w:pPr>
          </w:p>
        </w:tc>
      </w:tr>
      <w:tr w:rsidR="006F6378" w:rsidRPr="00C30686" w14:paraId="172894B8"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FF2A54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7ABC397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1F55071" w14:textId="77777777" w:rsidR="006F6378" w:rsidRPr="00C30686" w:rsidRDefault="006F6378" w:rsidP="0094020B">
            <w:pPr>
              <w:pStyle w:val="TAC"/>
              <w:rPr>
                <w:rFonts w:eastAsiaTheme="minorEastAsia"/>
                <w:lang w:val="en-US" w:eastAsia="zh-CN"/>
              </w:rPr>
            </w:pPr>
            <w:r w:rsidRPr="00C30686">
              <w:rPr>
                <w:color w:val="000000"/>
                <w:lang w:eastAsia="zh-CN"/>
              </w:rPr>
              <w:t>n26</w:t>
            </w:r>
          </w:p>
        </w:tc>
        <w:tc>
          <w:tcPr>
            <w:tcW w:w="4356" w:type="dxa"/>
            <w:tcBorders>
              <w:top w:val="single" w:sz="4" w:space="0" w:color="auto"/>
              <w:left w:val="single" w:sz="4" w:space="0" w:color="auto"/>
              <w:bottom w:val="single" w:sz="4" w:space="0" w:color="auto"/>
              <w:right w:val="single" w:sz="4" w:space="0" w:color="auto"/>
            </w:tcBorders>
            <w:vAlign w:val="center"/>
          </w:tcPr>
          <w:p w14:paraId="5B1BBA2B" w14:textId="77777777" w:rsidR="006F6378" w:rsidRPr="00C30686" w:rsidRDefault="006F6378" w:rsidP="0094020B">
            <w:pPr>
              <w:pStyle w:val="TAC"/>
              <w:rPr>
                <w:rFonts w:eastAsiaTheme="minorEastAsia"/>
                <w:lang w:val="en-US" w:eastAsia="zh-CN" w:bidi="ar"/>
              </w:rPr>
            </w:pPr>
            <w:r w:rsidRPr="00C30686">
              <w:rPr>
                <w:rFonts w:cs="Arial"/>
                <w:szCs w:val="18"/>
                <w:lang w:val="en-US" w:eastAsia="zh-CN" w:bidi="ar"/>
              </w:rPr>
              <w:t>5, 10, 15, 20</w:t>
            </w:r>
          </w:p>
        </w:tc>
        <w:tc>
          <w:tcPr>
            <w:tcW w:w="0" w:type="auto"/>
            <w:tcBorders>
              <w:top w:val="nil"/>
              <w:left w:val="single" w:sz="4" w:space="0" w:color="auto"/>
              <w:bottom w:val="single" w:sz="4" w:space="0" w:color="auto"/>
              <w:right w:val="single" w:sz="4" w:space="0" w:color="auto"/>
            </w:tcBorders>
            <w:vAlign w:val="center"/>
          </w:tcPr>
          <w:p w14:paraId="51C1E986" w14:textId="77777777" w:rsidR="006F6378" w:rsidRPr="00C30686" w:rsidRDefault="006F6378" w:rsidP="0094020B">
            <w:pPr>
              <w:pStyle w:val="TAC"/>
              <w:rPr>
                <w:rFonts w:eastAsiaTheme="minorEastAsia"/>
                <w:lang w:val="en-US" w:eastAsia="zh-CN"/>
              </w:rPr>
            </w:pPr>
          </w:p>
        </w:tc>
      </w:tr>
      <w:tr w:rsidR="006F6378" w:rsidRPr="00C30686" w14:paraId="019FF39F" w14:textId="77777777" w:rsidTr="004F423A">
        <w:trPr>
          <w:trHeight w:val="29"/>
        </w:trPr>
        <w:tc>
          <w:tcPr>
            <w:tcW w:w="2742" w:type="dxa"/>
            <w:tcBorders>
              <w:top w:val="single" w:sz="4" w:space="0" w:color="auto"/>
              <w:left w:val="single" w:sz="4" w:space="0" w:color="auto"/>
              <w:bottom w:val="nil"/>
              <w:right w:val="single" w:sz="4" w:space="0" w:color="auto"/>
            </w:tcBorders>
          </w:tcPr>
          <w:p w14:paraId="0ADE24EC" w14:textId="77777777" w:rsidR="006F6378" w:rsidRPr="00C30686" w:rsidRDefault="006F6378" w:rsidP="0094020B">
            <w:pPr>
              <w:pStyle w:val="TAC"/>
              <w:rPr>
                <w:rFonts w:eastAsiaTheme="minorEastAsia"/>
                <w:lang w:val="en-US" w:eastAsia="zh-CN"/>
              </w:rPr>
            </w:pPr>
            <w:r w:rsidRPr="00C30686">
              <w:rPr>
                <w:rFonts w:eastAsiaTheme="minorEastAsia"/>
              </w:rPr>
              <w:t>CA_n1A-n3A-n26(2A)</w:t>
            </w:r>
          </w:p>
        </w:tc>
        <w:tc>
          <w:tcPr>
            <w:tcW w:w="2785" w:type="dxa"/>
            <w:tcBorders>
              <w:top w:val="single" w:sz="4" w:space="0" w:color="auto"/>
              <w:left w:val="single" w:sz="4" w:space="0" w:color="auto"/>
              <w:bottom w:val="nil"/>
              <w:right w:val="single" w:sz="4" w:space="0" w:color="auto"/>
            </w:tcBorders>
            <w:vAlign w:val="center"/>
          </w:tcPr>
          <w:p w14:paraId="073B2F8E"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CA_n1A-n3A</w:t>
            </w:r>
          </w:p>
          <w:p w14:paraId="049C0872"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CA_n1A-n26A</w:t>
            </w:r>
          </w:p>
          <w:p w14:paraId="70FCB72E"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CA_n3A-n26A</w:t>
            </w:r>
          </w:p>
        </w:tc>
        <w:tc>
          <w:tcPr>
            <w:tcW w:w="1259" w:type="dxa"/>
            <w:tcBorders>
              <w:top w:val="single" w:sz="4" w:space="0" w:color="auto"/>
              <w:left w:val="single" w:sz="4" w:space="0" w:color="auto"/>
              <w:bottom w:val="single" w:sz="4" w:space="0" w:color="auto"/>
              <w:right w:val="single" w:sz="4" w:space="0" w:color="auto"/>
            </w:tcBorders>
            <w:vAlign w:val="center"/>
          </w:tcPr>
          <w:p w14:paraId="2A0C61A3" w14:textId="77777777" w:rsidR="006F6378" w:rsidRPr="00C30686" w:rsidRDefault="006F6378" w:rsidP="0094020B">
            <w:pPr>
              <w:pStyle w:val="TAC"/>
              <w:rPr>
                <w:rFonts w:eastAsiaTheme="minorEastAsia"/>
                <w:lang w:val="en-US" w:eastAsia="zh-CN"/>
              </w:rPr>
            </w:pPr>
            <w:r w:rsidRPr="00C30686">
              <w:rPr>
                <w:rFonts w:eastAsiaTheme="minorEastAsia"/>
                <w:color w:val="000000"/>
              </w:rPr>
              <w:t>n1</w:t>
            </w:r>
          </w:p>
        </w:tc>
        <w:tc>
          <w:tcPr>
            <w:tcW w:w="4356" w:type="dxa"/>
            <w:tcBorders>
              <w:top w:val="single" w:sz="4" w:space="0" w:color="auto"/>
              <w:left w:val="single" w:sz="4" w:space="0" w:color="auto"/>
              <w:bottom w:val="single" w:sz="4" w:space="0" w:color="auto"/>
              <w:right w:val="single" w:sz="4" w:space="0" w:color="auto"/>
            </w:tcBorders>
            <w:vAlign w:val="center"/>
          </w:tcPr>
          <w:p w14:paraId="380A82DB" w14:textId="77777777" w:rsidR="006F6378" w:rsidRPr="00C30686" w:rsidRDefault="006F6378" w:rsidP="0094020B">
            <w:pPr>
              <w:pStyle w:val="TAC"/>
              <w:rPr>
                <w:rFonts w:eastAsiaTheme="minorEastAsia"/>
                <w:lang w:val="en-US" w:eastAsia="zh-CN" w:bidi="ar"/>
              </w:rPr>
            </w:pPr>
            <w:r w:rsidRPr="00C30686">
              <w:rPr>
                <w:rFonts w:eastAsiaTheme="minorEastAsia" w:cs="Arial"/>
                <w:lang w:val="en-US" w:eastAsia="zh-CN" w:bidi="ar"/>
              </w:rPr>
              <w:t>5, 10, 15, 20, 25, 30, 40, 45, 50</w:t>
            </w:r>
          </w:p>
        </w:tc>
        <w:tc>
          <w:tcPr>
            <w:tcW w:w="2445" w:type="dxa"/>
            <w:tcBorders>
              <w:top w:val="single" w:sz="4" w:space="0" w:color="auto"/>
              <w:left w:val="single" w:sz="4" w:space="0" w:color="auto"/>
              <w:bottom w:val="nil"/>
              <w:right w:val="single" w:sz="4" w:space="0" w:color="auto"/>
            </w:tcBorders>
            <w:vAlign w:val="center"/>
          </w:tcPr>
          <w:p w14:paraId="064AE0D5" w14:textId="77777777" w:rsidR="006F6378" w:rsidRPr="00C30686" w:rsidRDefault="006F6378" w:rsidP="0094020B">
            <w:pPr>
              <w:pStyle w:val="TAC"/>
              <w:rPr>
                <w:rFonts w:eastAsiaTheme="minorEastAsia"/>
                <w:lang w:val="en-US" w:eastAsia="zh-CN"/>
              </w:rPr>
            </w:pPr>
            <w:r w:rsidRPr="00C30686">
              <w:rPr>
                <w:rFonts w:eastAsiaTheme="minorEastAsia" w:hint="eastAsia"/>
                <w:szCs w:val="18"/>
                <w:lang w:val="en-US" w:eastAsia="zh-CN"/>
              </w:rPr>
              <w:t>0</w:t>
            </w:r>
          </w:p>
        </w:tc>
      </w:tr>
      <w:tr w:rsidR="006F6378" w:rsidRPr="00C30686" w14:paraId="2057D3E5" w14:textId="77777777" w:rsidTr="004F423A">
        <w:trPr>
          <w:trHeight w:val="29"/>
        </w:trPr>
        <w:tc>
          <w:tcPr>
            <w:tcW w:w="2742" w:type="dxa"/>
            <w:tcBorders>
              <w:top w:val="nil"/>
              <w:left w:val="single" w:sz="4" w:space="0" w:color="auto"/>
              <w:bottom w:val="nil"/>
              <w:right w:val="single" w:sz="4" w:space="0" w:color="auto"/>
            </w:tcBorders>
          </w:tcPr>
          <w:p w14:paraId="7051BCA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ABE4A3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1325B14" w14:textId="77777777" w:rsidR="006F6378" w:rsidRPr="00C30686" w:rsidRDefault="006F6378" w:rsidP="0094020B">
            <w:pPr>
              <w:pStyle w:val="TAC"/>
              <w:rPr>
                <w:rFonts w:eastAsiaTheme="minorEastAsia"/>
                <w:lang w:val="en-US" w:eastAsia="zh-CN"/>
              </w:rPr>
            </w:pPr>
            <w:r w:rsidRPr="00C30686">
              <w:rPr>
                <w:rFonts w:eastAsiaTheme="minorEastAsia"/>
                <w:color w:val="000000"/>
              </w:rPr>
              <w:t>n3</w:t>
            </w:r>
          </w:p>
        </w:tc>
        <w:tc>
          <w:tcPr>
            <w:tcW w:w="4356" w:type="dxa"/>
            <w:tcBorders>
              <w:top w:val="single" w:sz="4" w:space="0" w:color="auto"/>
              <w:left w:val="single" w:sz="4" w:space="0" w:color="auto"/>
              <w:bottom w:val="single" w:sz="4" w:space="0" w:color="auto"/>
              <w:right w:val="single" w:sz="4" w:space="0" w:color="auto"/>
            </w:tcBorders>
            <w:vAlign w:val="center"/>
          </w:tcPr>
          <w:p w14:paraId="43DCD719" w14:textId="77777777" w:rsidR="006F6378" w:rsidRPr="00C30686" w:rsidRDefault="006F6378" w:rsidP="0094020B">
            <w:pPr>
              <w:pStyle w:val="TAC"/>
              <w:rPr>
                <w:rFonts w:eastAsiaTheme="minorEastAsia"/>
                <w:lang w:val="en-US" w:eastAsia="zh-CN" w:bidi="ar"/>
              </w:rPr>
            </w:pPr>
            <w:r w:rsidRPr="00C30686">
              <w:rPr>
                <w:rFonts w:cs="Arial"/>
                <w:szCs w:val="18"/>
                <w:lang w:val="en-US" w:eastAsia="zh-CN" w:bidi="ar"/>
              </w:rPr>
              <w:t>5, 10, 15, 20, 25, 30</w:t>
            </w:r>
            <w:r w:rsidRPr="00C30686">
              <w:rPr>
                <w:rFonts w:cs="Arial" w:hint="eastAsia"/>
                <w:szCs w:val="18"/>
                <w:lang w:val="en-US" w:eastAsia="zh-CN" w:bidi="ar"/>
              </w:rPr>
              <w:t>,</w:t>
            </w:r>
            <w:r w:rsidRPr="00C30686">
              <w:rPr>
                <w:rFonts w:cs="Arial"/>
                <w:szCs w:val="18"/>
                <w:lang w:val="en-US" w:eastAsia="zh-CN" w:bidi="ar"/>
              </w:rPr>
              <w:t xml:space="preserve"> 35,</w:t>
            </w:r>
            <w:r w:rsidRPr="00C30686">
              <w:rPr>
                <w:rFonts w:cs="Arial" w:hint="eastAsia"/>
                <w:szCs w:val="18"/>
                <w:lang w:val="en-US" w:eastAsia="zh-CN" w:bidi="ar"/>
              </w:rPr>
              <w:t xml:space="preserve"> 40</w:t>
            </w:r>
            <w:r w:rsidRPr="00C30686">
              <w:rPr>
                <w:rFonts w:cs="Arial"/>
                <w:szCs w:val="18"/>
                <w:lang w:val="en-US" w:eastAsia="zh-CN" w:bidi="ar"/>
              </w:rPr>
              <w:t>, 45, 50</w:t>
            </w:r>
          </w:p>
        </w:tc>
        <w:tc>
          <w:tcPr>
            <w:tcW w:w="2445" w:type="dxa"/>
            <w:tcBorders>
              <w:top w:val="nil"/>
              <w:left w:val="single" w:sz="4" w:space="0" w:color="auto"/>
              <w:bottom w:val="nil"/>
              <w:right w:val="single" w:sz="4" w:space="0" w:color="auto"/>
            </w:tcBorders>
            <w:vAlign w:val="center"/>
          </w:tcPr>
          <w:p w14:paraId="0A34A2D7" w14:textId="77777777" w:rsidR="006F6378" w:rsidRPr="00C30686" w:rsidRDefault="006F6378" w:rsidP="0094020B">
            <w:pPr>
              <w:pStyle w:val="TAC"/>
              <w:rPr>
                <w:rFonts w:eastAsiaTheme="minorEastAsia"/>
                <w:lang w:val="en-US" w:eastAsia="zh-CN"/>
              </w:rPr>
            </w:pPr>
          </w:p>
        </w:tc>
      </w:tr>
      <w:tr w:rsidR="006F6378" w:rsidRPr="00C30686" w14:paraId="5BD2C14C" w14:textId="77777777" w:rsidTr="004F423A">
        <w:trPr>
          <w:trHeight w:val="29"/>
        </w:trPr>
        <w:tc>
          <w:tcPr>
            <w:tcW w:w="2742" w:type="dxa"/>
            <w:tcBorders>
              <w:top w:val="nil"/>
              <w:left w:val="single" w:sz="4" w:space="0" w:color="auto"/>
              <w:bottom w:val="single" w:sz="4" w:space="0" w:color="auto"/>
              <w:right w:val="single" w:sz="4" w:space="0" w:color="auto"/>
            </w:tcBorders>
          </w:tcPr>
          <w:p w14:paraId="6468BE1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2151B0F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5FF563D" w14:textId="77777777" w:rsidR="006F6378" w:rsidRPr="00C30686" w:rsidRDefault="006F6378" w:rsidP="0094020B">
            <w:pPr>
              <w:pStyle w:val="TAC"/>
              <w:rPr>
                <w:rFonts w:eastAsiaTheme="minorEastAsia"/>
                <w:lang w:val="en-US" w:eastAsia="zh-CN"/>
              </w:rPr>
            </w:pPr>
            <w:r w:rsidRPr="00C30686">
              <w:rPr>
                <w:color w:val="000000"/>
                <w:lang w:eastAsia="zh-CN"/>
              </w:rPr>
              <w:t>n26</w:t>
            </w:r>
          </w:p>
        </w:tc>
        <w:tc>
          <w:tcPr>
            <w:tcW w:w="4356" w:type="dxa"/>
            <w:tcBorders>
              <w:top w:val="single" w:sz="4" w:space="0" w:color="auto"/>
              <w:left w:val="single" w:sz="4" w:space="0" w:color="auto"/>
              <w:bottom w:val="single" w:sz="4" w:space="0" w:color="auto"/>
              <w:right w:val="single" w:sz="4" w:space="0" w:color="auto"/>
            </w:tcBorders>
            <w:vAlign w:val="center"/>
          </w:tcPr>
          <w:p w14:paraId="3F9C3FD2"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CA_n26(2A)_BCS0</w:t>
            </w:r>
          </w:p>
        </w:tc>
        <w:tc>
          <w:tcPr>
            <w:tcW w:w="2445" w:type="dxa"/>
            <w:tcBorders>
              <w:top w:val="nil"/>
              <w:left w:val="single" w:sz="4" w:space="0" w:color="auto"/>
              <w:bottom w:val="single" w:sz="4" w:space="0" w:color="auto"/>
              <w:right w:val="single" w:sz="4" w:space="0" w:color="auto"/>
            </w:tcBorders>
            <w:vAlign w:val="center"/>
          </w:tcPr>
          <w:p w14:paraId="68493713" w14:textId="77777777" w:rsidR="006F6378" w:rsidRPr="00C30686" w:rsidRDefault="006F6378" w:rsidP="0094020B">
            <w:pPr>
              <w:pStyle w:val="TAC"/>
              <w:rPr>
                <w:rFonts w:eastAsiaTheme="minorEastAsia"/>
                <w:lang w:val="en-US" w:eastAsia="zh-CN"/>
              </w:rPr>
            </w:pPr>
          </w:p>
        </w:tc>
      </w:tr>
      <w:tr w:rsidR="006F6378" w:rsidRPr="00C30686" w14:paraId="2FE6A23A" w14:textId="77777777" w:rsidTr="004F423A">
        <w:trPr>
          <w:trHeight w:val="29"/>
        </w:trPr>
        <w:tc>
          <w:tcPr>
            <w:tcW w:w="2742" w:type="dxa"/>
            <w:tcBorders>
              <w:top w:val="single" w:sz="4" w:space="0" w:color="auto"/>
              <w:left w:val="single" w:sz="4" w:space="0" w:color="auto"/>
              <w:bottom w:val="nil"/>
              <w:right w:val="single" w:sz="4" w:space="0" w:color="auto"/>
            </w:tcBorders>
          </w:tcPr>
          <w:p w14:paraId="3F4E61F1" w14:textId="77777777" w:rsidR="006F6378" w:rsidRPr="00C30686" w:rsidRDefault="006F6378" w:rsidP="0094020B">
            <w:pPr>
              <w:pStyle w:val="TAC"/>
              <w:rPr>
                <w:rFonts w:eastAsiaTheme="minorEastAsia"/>
                <w:lang w:val="en-US" w:eastAsia="zh-CN"/>
              </w:rPr>
            </w:pPr>
            <w:r w:rsidRPr="00C30686">
              <w:rPr>
                <w:rFonts w:eastAsiaTheme="minorEastAsia"/>
              </w:rPr>
              <w:t>CA_n1A-n3B-n26A</w:t>
            </w:r>
          </w:p>
        </w:tc>
        <w:tc>
          <w:tcPr>
            <w:tcW w:w="2785" w:type="dxa"/>
            <w:tcBorders>
              <w:top w:val="single" w:sz="4" w:space="0" w:color="auto"/>
              <w:left w:val="single" w:sz="4" w:space="0" w:color="auto"/>
              <w:bottom w:val="nil"/>
              <w:right w:val="single" w:sz="4" w:space="0" w:color="auto"/>
            </w:tcBorders>
            <w:vAlign w:val="center"/>
          </w:tcPr>
          <w:p w14:paraId="3D103284"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CA_n1A-n3A</w:t>
            </w:r>
          </w:p>
          <w:p w14:paraId="316ED53C"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CA_n1A-n26A</w:t>
            </w:r>
          </w:p>
          <w:p w14:paraId="03F72C20"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CA_n3A-n26A</w:t>
            </w:r>
          </w:p>
        </w:tc>
        <w:tc>
          <w:tcPr>
            <w:tcW w:w="1259" w:type="dxa"/>
            <w:tcBorders>
              <w:top w:val="single" w:sz="4" w:space="0" w:color="auto"/>
              <w:left w:val="single" w:sz="4" w:space="0" w:color="auto"/>
              <w:bottom w:val="single" w:sz="4" w:space="0" w:color="auto"/>
              <w:right w:val="single" w:sz="4" w:space="0" w:color="auto"/>
            </w:tcBorders>
            <w:vAlign w:val="center"/>
          </w:tcPr>
          <w:p w14:paraId="3C648C7C" w14:textId="77777777" w:rsidR="006F6378" w:rsidRPr="00C30686" w:rsidRDefault="006F6378" w:rsidP="0094020B">
            <w:pPr>
              <w:pStyle w:val="TAC"/>
              <w:rPr>
                <w:rFonts w:eastAsiaTheme="minorEastAsia"/>
                <w:lang w:val="en-US" w:eastAsia="zh-CN"/>
              </w:rPr>
            </w:pPr>
            <w:r w:rsidRPr="00C30686">
              <w:rPr>
                <w:rFonts w:eastAsiaTheme="minorEastAsia"/>
                <w:color w:val="000000"/>
              </w:rPr>
              <w:t>n1</w:t>
            </w:r>
          </w:p>
        </w:tc>
        <w:tc>
          <w:tcPr>
            <w:tcW w:w="4356" w:type="dxa"/>
            <w:tcBorders>
              <w:top w:val="single" w:sz="4" w:space="0" w:color="auto"/>
              <w:left w:val="single" w:sz="4" w:space="0" w:color="auto"/>
              <w:bottom w:val="single" w:sz="4" w:space="0" w:color="auto"/>
              <w:right w:val="single" w:sz="4" w:space="0" w:color="auto"/>
            </w:tcBorders>
            <w:vAlign w:val="center"/>
          </w:tcPr>
          <w:p w14:paraId="786E481C" w14:textId="77777777" w:rsidR="006F6378" w:rsidRPr="00C30686" w:rsidRDefault="006F6378" w:rsidP="0094020B">
            <w:pPr>
              <w:pStyle w:val="TAC"/>
              <w:rPr>
                <w:rFonts w:eastAsiaTheme="minorEastAsia"/>
                <w:lang w:val="en-US" w:eastAsia="zh-CN" w:bidi="ar"/>
              </w:rPr>
            </w:pPr>
            <w:r w:rsidRPr="00C30686">
              <w:rPr>
                <w:rFonts w:eastAsiaTheme="minorEastAsia" w:cs="Arial"/>
                <w:lang w:val="en-US" w:eastAsia="zh-CN" w:bidi="ar"/>
              </w:rPr>
              <w:t>5, 10, 15, 20, 25, 30, 40, 45, 50</w:t>
            </w:r>
          </w:p>
        </w:tc>
        <w:tc>
          <w:tcPr>
            <w:tcW w:w="2445" w:type="dxa"/>
            <w:tcBorders>
              <w:top w:val="single" w:sz="4" w:space="0" w:color="auto"/>
              <w:left w:val="single" w:sz="4" w:space="0" w:color="auto"/>
              <w:bottom w:val="nil"/>
              <w:right w:val="single" w:sz="4" w:space="0" w:color="auto"/>
            </w:tcBorders>
            <w:vAlign w:val="center"/>
          </w:tcPr>
          <w:p w14:paraId="39D15CEC" w14:textId="77777777" w:rsidR="006F6378" w:rsidRPr="00C30686" w:rsidRDefault="006F6378" w:rsidP="0094020B">
            <w:pPr>
              <w:pStyle w:val="TAC"/>
              <w:rPr>
                <w:rFonts w:eastAsiaTheme="minorEastAsia"/>
                <w:lang w:val="en-US" w:eastAsia="zh-CN"/>
              </w:rPr>
            </w:pPr>
            <w:r w:rsidRPr="00C30686">
              <w:rPr>
                <w:rFonts w:eastAsiaTheme="minorEastAsia" w:hint="eastAsia"/>
                <w:szCs w:val="18"/>
                <w:lang w:val="en-US" w:eastAsia="zh-CN"/>
              </w:rPr>
              <w:t>0</w:t>
            </w:r>
          </w:p>
        </w:tc>
      </w:tr>
      <w:tr w:rsidR="006F6378" w:rsidRPr="00C30686" w14:paraId="362CCEB1" w14:textId="77777777" w:rsidTr="004F423A">
        <w:trPr>
          <w:trHeight w:val="29"/>
        </w:trPr>
        <w:tc>
          <w:tcPr>
            <w:tcW w:w="2742" w:type="dxa"/>
            <w:tcBorders>
              <w:top w:val="nil"/>
              <w:left w:val="single" w:sz="4" w:space="0" w:color="auto"/>
              <w:bottom w:val="nil"/>
              <w:right w:val="single" w:sz="4" w:space="0" w:color="auto"/>
            </w:tcBorders>
          </w:tcPr>
          <w:p w14:paraId="3DEA526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168104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044A1D2" w14:textId="77777777" w:rsidR="006F6378" w:rsidRPr="00C30686" w:rsidRDefault="006F6378" w:rsidP="0094020B">
            <w:pPr>
              <w:pStyle w:val="TAC"/>
              <w:rPr>
                <w:rFonts w:eastAsiaTheme="minorEastAsia"/>
                <w:lang w:val="en-US" w:eastAsia="zh-CN"/>
              </w:rPr>
            </w:pPr>
            <w:r w:rsidRPr="00C30686">
              <w:rPr>
                <w:rFonts w:eastAsiaTheme="minorEastAsia"/>
                <w:color w:val="000000"/>
              </w:rPr>
              <w:t>n3</w:t>
            </w:r>
          </w:p>
        </w:tc>
        <w:tc>
          <w:tcPr>
            <w:tcW w:w="4356" w:type="dxa"/>
            <w:tcBorders>
              <w:top w:val="single" w:sz="4" w:space="0" w:color="auto"/>
              <w:left w:val="single" w:sz="4" w:space="0" w:color="auto"/>
              <w:bottom w:val="single" w:sz="4" w:space="0" w:color="auto"/>
              <w:right w:val="single" w:sz="4" w:space="0" w:color="auto"/>
            </w:tcBorders>
            <w:vAlign w:val="center"/>
          </w:tcPr>
          <w:p w14:paraId="1400DA12"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CA_n3B_BCS0</w:t>
            </w:r>
          </w:p>
        </w:tc>
        <w:tc>
          <w:tcPr>
            <w:tcW w:w="2445" w:type="dxa"/>
            <w:tcBorders>
              <w:top w:val="nil"/>
              <w:left w:val="single" w:sz="4" w:space="0" w:color="auto"/>
              <w:bottom w:val="nil"/>
              <w:right w:val="single" w:sz="4" w:space="0" w:color="auto"/>
            </w:tcBorders>
            <w:vAlign w:val="center"/>
          </w:tcPr>
          <w:p w14:paraId="7FBAA3DA" w14:textId="77777777" w:rsidR="006F6378" w:rsidRPr="00C30686" w:rsidRDefault="006F6378" w:rsidP="0094020B">
            <w:pPr>
              <w:pStyle w:val="TAC"/>
              <w:rPr>
                <w:rFonts w:eastAsiaTheme="minorEastAsia"/>
                <w:lang w:val="en-US" w:eastAsia="zh-CN"/>
              </w:rPr>
            </w:pPr>
          </w:p>
        </w:tc>
      </w:tr>
      <w:tr w:rsidR="006F6378" w:rsidRPr="00C30686" w14:paraId="6972FBBB" w14:textId="77777777" w:rsidTr="004F423A">
        <w:trPr>
          <w:trHeight w:val="29"/>
        </w:trPr>
        <w:tc>
          <w:tcPr>
            <w:tcW w:w="2742" w:type="dxa"/>
            <w:tcBorders>
              <w:top w:val="nil"/>
              <w:left w:val="single" w:sz="4" w:space="0" w:color="auto"/>
              <w:bottom w:val="single" w:sz="4" w:space="0" w:color="auto"/>
              <w:right w:val="single" w:sz="4" w:space="0" w:color="auto"/>
            </w:tcBorders>
          </w:tcPr>
          <w:p w14:paraId="700236B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1FFAD3B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498F269" w14:textId="77777777" w:rsidR="006F6378" w:rsidRPr="00C30686" w:rsidRDefault="006F6378" w:rsidP="0094020B">
            <w:pPr>
              <w:pStyle w:val="TAC"/>
              <w:rPr>
                <w:rFonts w:eastAsiaTheme="minorEastAsia"/>
                <w:lang w:val="en-US" w:eastAsia="zh-CN"/>
              </w:rPr>
            </w:pPr>
            <w:r w:rsidRPr="00C30686">
              <w:rPr>
                <w:color w:val="000000"/>
                <w:lang w:eastAsia="zh-CN"/>
              </w:rPr>
              <w:t>n26</w:t>
            </w:r>
          </w:p>
        </w:tc>
        <w:tc>
          <w:tcPr>
            <w:tcW w:w="4356" w:type="dxa"/>
            <w:tcBorders>
              <w:top w:val="single" w:sz="4" w:space="0" w:color="auto"/>
              <w:left w:val="single" w:sz="4" w:space="0" w:color="auto"/>
              <w:bottom w:val="single" w:sz="4" w:space="0" w:color="auto"/>
              <w:right w:val="single" w:sz="4" w:space="0" w:color="auto"/>
            </w:tcBorders>
            <w:vAlign w:val="center"/>
          </w:tcPr>
          <w:p w14:paraId="2A98ABAB"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8"/>
                <w:lang w:val="en-US" w:eastAsia="zh-CN" w:bidi="ar"/>
              </w:rPr>
              <w:t>5, 10, 15, 20, 25, 30</w:t>
            </w:r>
          </w:p>
        </w:tc>
        <w:tc>
          <w:tcPr>
            <w:tcW w:w="2445" w:type="dxa"/>
            <w:tcBorders>
              <w:top w:val="nil"/>
              <w:left w:val="single" w:sz="4" w:space="0" w:color="auto"/>
              <w:bottom w:val="single" w:sz="4" w:space="0" w:color="auto"/>
              <w:right w:val="single" w:sz="4" w:space="0" w:color="auto"/>
            </w:tcBorders>
            <w:vAlign w:val="center"/>
          </w:tcPr>
          <w:p w14:paraId="3DFE8CF9" w14:textId="77777777" w:rsidR="006F6378" w:rsidRPr="00C30686" w:rsidRDefault="006F6378" w:rsidP="0094020B">
            <w:pPr>
              <w:pStyle w:val="TAC"/>
              <w:rPr>
                <w:rFonts w:eastAsiaTheme="minorEastAsia"/>
                <w:lang w:val="en-US" w:eastAsia="zh-CN"/>
              </w:rPr>
            </w:pPr>
          </w:p>
        </w:tc>
      </w:tr>
      <w:tr w:rsidR="006F6378" w:rsidRPr="00C30686" w14:paraId="4C942019" w14:textId="77777777" w:rsidTr="004F423A">
        <w:trPr>
          <w:trHeight w:val="29"/>
        </w:trPr>
        <w:tc>
          <w:tcPr>
            <w:tcW w:w="2742" w:type="dxa"/>
            <w:tcBorders>
              <w:top w:val="single" w:sz="4" w:space="0" w:color="auto"/>
              <w:left w:val="single" w:sz="4" w:space="0" w:color="auto"/>
              <w:bottom w:val="nil"/>
              <w:right w:val="single" w:sz="4" w:space="0" w:color="auto"/>
            </w:tcBorders>
          </w:tcPr>
          <w:p w14:paraId="7B301583" w14:textId="77777777" w:rsidR="006F6378" w:rsidRPr="00C30686" w:rsidRDefault="006F6378" w:rsidP="0094020B">
            <w:pPr>
              <w:pStyle w:val="TAC"/>
              <w:rPr>
                <w:rFonts w:eastAsiaTheme="minorEastAsia"/>
                <w:lang w:val="en-US" w:eastAsia="zh-CN"/>
              </w:rPr>
            </w:pPr>
            <w:r w:rsidRPr="00C30686">
              <w:rPr>
                <w:rFonts w:eastAsiaTheme="minorEastAsia"/>
              </w:rPr>
              <w:t>CA_n1A-n3B-n26(2A)</w:t>
            </w:r>
          </w:p>
        </w:tc>
        <w:tc>
          <w:tcPr>
            <w:tcW w:w="2785" w:type="dxa"/>
            <w:tcBorders>
              <w:top w:val="single" w:sz="4" w:space="0" w:color="auto"/>
              <w:left w:val="single" w:sz="4" w:space="0" w:color="auto"/>
              <w:bottom w:val="nil"/>
              <w:right w:val="single" w:sz="4" w:space="0" w:color="auto"/>
            </w:tcBorders>
            <w:vAlign w:val="center"/>
          </w:tcPr>
          <w:p w14:paraId="7EB647F5"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CA_n1A-n3A</w:t>
            </w:r>
          </w:p>
          <w:p w14:paraId="31F38E7F"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CA_n1A-n26A</w:t>
            </w:r>
          </w:p>
          <w:p w14:paraId="67AE67CA"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CA_n3A-n26A</w:t>
            </w:r>
          </w:p>
        </w:tc>
        <w:tc>
          <w:tcPr>
            <w:tcW w:w="1259" w:type="dxa"/>
            <w:tcBorders>
              <w:top w:val="single" w:sz="4" w:space="0" w:color="auto"/>
              <w:left w:val="single" w:sz="4" w:space="0" w:color="auto"/>
              <w:bottom w:val="single" w:sz="4" w:space="0" w:color="auto"/>
              <w:right w:val="single" w:sz="4" w:space="0" w:color="auto"/>
            </w:tcBorders>
            <w:vAlign w:val="center"/>
          </w:tcPr>
          <w:p w14:paraId="28D09F6E" w14:textId="77777777" w:rsidR="006F6378" w:rsidRPr="00C30686" w:rsidRDefault="006F6378" w:rsidP="0094020B">
            <w:pPr>
              <w:pStyle w:val="TAC"/>
              <w:rPr>
                <w:rFonts w:eastAsiaTheme="minorEastAsia"/>
                <w:lang w:val="en-US" w:eastAsia="zh-CN"/>
              </w:rPr>
            </w:pPr>
            <w:r w:rsidRPr="00C30686">
              <w:rPr>
                <w:rFonts w:eastAsiaTheme="minorEastAsia"/>
                <w:color w:val="000000"/>
              </w:rPr>
              <w:t>n1</w:t>
            </w:r>
          </w:p>
        </w:tc>
        <w:tc>
          <w:tcPr>
            <w:tcW w:w="4356" w:type="dxa"/>
            <w:tcBorders>
              <w:top w:val="single" w:sz="4" w:space="0" w:color="auto"/>
              <w:left w:val="single" w:sz="4" w:space="0" w:color="auto"/>
              <w:bottom w:val="single" w:sz="4" w:space="0" w:color="auto"/>
              <w:right w:val="single" w:sz="4" w:space="0" w:color="auto"/>
            </w:tcBorders>
            <w:vAlign w:val="center"/>
          </w:tcPr>
          <w:p w14:paraId="6680F9C7" w14:textId="77777777" w:rsidR="006F6378" w:rsidRPr="00C30686" w:rsidRDefault="006F6378" w:rsidP="0094020B">
            <w:pPr>
              <w:pStyle w:val="TAC"/>
              <w:rPr>
                <w:rFonts w:eastAsiaTheme="minorEastAsia"/>
                <w:lang w:val="en-US" w:eastAsia="zh-CN" w:bidi="ar"/>
              </w:rPr>
            </w:pPr>
            <w:r w:rsidRPr="00C30686">
              <w:rPr>
                <w:rFonts w:eastAsiaTheme="minorEastAsia" w:cs="Arial"/>
                <w:lang w:val="en-US" w:eastAsia="zh-CN" w:bidi="ar"/>
              </w:rPr>
              <w:t>5, 10, 15, 20, 25, 30, 40, 45, 50</w:t>
            </w:r>
          </w:p>
        </w:tc>
        <w:tc>
          <w:tcPr>
            <w:tcW w:w="2445" w:type="dxa"/>
            <w:tcBorders>
              <w:top w:val="single" w:sz="4" w:space="0" w:color="auto"/>
              <w:left w:val="single" w:sz="4" w:space="0" w:color="auto"/>
              <w:bottom w:val="nil"/>
              <w:right w:val="single" w:sz="4" w:space="0" w:color="auto"/>
            </w:tcBorders>
            <w:vAlign w:val="center"/>
          </w:tcPr>
          <w:p w14:paraId="7CFB37AF" w14:textId="77777777" w:rsidR="006F6378" w:rsidRPr="00C30686" w:rsidRDefault="006F6378" w:rsidP="0094020B">
            <w:pPr>
              <w:pStyle w:val="TAC"/>
              <w:rPr>
                <w:rFonts w:eastAsiaTheme="minorEastAsia"/>
                <w:lang w:val="en-US" w:eastAsia="zh-CN"/>
              </w:rPr>
            </w:pPr>
            <w:r w:rsidRPr="00C30686">
              <w:rPr>
                <w:rFonts w:eastAsiaTheme="minorEastAsia" w:hint="eastAsia"/>
                <w:szCs w:val="18"/>
                <w:lang w:val="en-US" w:eastAsia="zh-CN"/>
              </w:rPr>
              <w:t>0</w:t>
            </w:r>
          </w:p>
        </w:tc>
      </w:tr>
      <w:tr w:rsidR="006F6378" w:rsidRPr="00C30686" w14:paraId="2697F7F5" w14:textId="77777777" w:rsidTr="004F423A">
        <w:trPr>
          <w:trHeight w:val="29"/>
        </w:trPr>
        <w:tc>
          <w:tcPr>
            <w:tcW w:w="2742" w:type="dxa"/>
            <w:tcBorders>
              <w:top w:val="nil"/>
              <w:left w:val="single" w:sz="4" w:space="0" w:color="auto"/>
              <w:bottom w:val="nil"/>
              <w:right w:val="single" w:sz="4" w:space="0" w:color="auto"/>
            </w:tcBorders>
          </w:tcPr>
          <w:p w14:paraId="69A02BB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0BA9E2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252AD6A" w14:textId="77777777" w:rsidR="006F6378" w:rsidRPr="00C30686" w:rsidRDefault="006F6378" w:rsidP="0094020B">
            <w:pPr>
              <w:pStyle w:val="TAC"/>
              <w:rPr>
                <w:rFonts w:eastAsiaTheme="minorEastAsia"/>
                <w:lang w:val="en-US" w:eastAsia="zh-CN"/>
              </w:rPr>
            </w:pPr>
            <w:r w:rsidRPr="00C30686">
              <w:rPr>
                <w:rFonts w:eastAsiaTheme="minorEastAsia"/>
                <w:color w:val="000000"/>
              </w:rPr>
              <w:t>n3</w:t>
            </w:r>
          </w:p>
        </w:tc>
        <w:tc>
          <w:tcPr>
            <w:tcW w:w="4356" w:type="dxa"/>
            <w:tcBorders>
              <w:top w:val="single" w:sz="4" w:space="0" w:color="auto"/>
              <w:left w:val="single" w:sz="4" w:space="0" w:color="auto"/>
              <w:bottom w:val="single" w:sz="4" w:space="0" w:color="auto"/>
              <w:right w:val="single" w:sz="4" w:space="0" w:color="auto"/>
            </w:tcBorders>
            <w:vAlign w:val="center"/>
          </w:tcPr>
          <w:p w14:paraId="48D39486"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CA_n3B_BCS0</w:t>
            </w:r>
          </w:p>
        </w:tc>
        <w:tc>
          <w:tcPr>
            <w:tcW w:w="2445" w:type="dxa"/>
            <w:tcBorders>
              <w:top w:val="nil"/>
              <w:left w:val="single" w:sz="4" w:space="0" w:color="auto"/>
              <w:bottom w:val="nil"/>
              <w:right w:val="single" w:sz="4" w:space="0" w:color="auto"/>
            </w:tcBorders>
            <w:vAlign w:val="center"/>
          </w:tcPr>
          <w:p w14:paraId="77F5AA6C" w14:textId="77777777" w:rsidR="006F6378" w:rsidRPr="00C30686" w:rsidRDefault="006F6378" w:rsidP="0094020B">
            <w:pPr>
              <w:pStyle w:val="TAC"/>
              <w:rPr>
                <w:rFonts w:eastAsiaTheme="minorEastAsia"/>
                <w:lang w:val="en-US" w:eastAsia="zh-CN"/>
              </w:rPr>
            </w:pPr>
          </w:p>
        </w:tc>
      </w:tr>
      <w:tr w:rsidR="006F6378" w:rsidRPr="00C30686" w14:paraId="78DE6F81" w14:textId="77777777" w:rsidTr="004F423A">
        <w:trPr>
          <w:trHeight w:val="29"/>
        </w:trPr>
        <w:tc>
          <w:tcPr>
            <w:tcW w:w="2742" w:type="dxa"/>
            <w:tcBorders>
              <w:top w:val="nil"/>
              <w:left w:val="single" w:sz="4" w:space="0" w:color="auto"/>
              <w:bottom w:val="single" w:sz="4" w:space="0" w:color="auto"/>
              <w:right w:val="single" w:sz="4" w:space="0" w:color="auto"/>
            </w:tcBorders>
          </w:tcPr>
          <w:p w14:paraId="2F103C4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1CE48A0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6908837" w14:textId="77777777" w:rsidR="006F6378" w:rsidRPr="00C30686" w:rsidRDefault="006F6378" w:rsidP="0094020B">
            <w:pPr>
              <w:pStyle w:val="TAC"/>
              <w:rPr>
                <w:rFonts w:eastAsiaTheme="minorEastAsia"/>
                <w:lang w:val="en-US" w:eastAsia="zh-CN"/>
              </w:rPr>
            </w:pPr>
            <w:r w:rsidRPr="00C30686">
              <w:rPr>
                <w:color w:val="000000"/>
                <w:lang w:eastAsia="zh-CN"/>
              </w:rPr>
              <w:t>n26</w:t>
            </w:r>
          </w:p>
        </w:tc>
        <w:tc>
          <w:tcPr>
            <w:tcW w:w="4356" w:type="dxa"/>
            <w:tcBorders>
              <w:top w:val="single" w:sz="4" w:space="0" w:color="auto"/>
              <w:left w:val="single" w:sz="4" w:space="0" w:color="auto"/>
              <w:bottom w:val="single" w:sz="4" w:space="0" w:color="auto"/>
              <w:right w:val="single" w:sz="4" w:space="0" w:color="auto"/>
            </w:tcBorders>
            <w:vAlign w:val="center"/>
          </w:tcPr>
          <w:p w14:paraId="71C64CA4"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CA_n26(2A)_BCS0</w:t>
            </w:r>
          </w:p>
        </w:tc>
        <w:tc>
          <w:tcPr>
            <w:tcW w:w="2445" w:type="dxa"/>
            <w:tcBorders>
              <w:top w:val="nil"/>
              <w:left w:val="single" w:sz="4" w:space="0" w:color="auto"/>
              <w:bottom w:val="single" w:sz="4" w:space="0" w:color="auto"/>
              <w:right w:val="single" w:sz="4" w:space="0" w:color="auto"/>
            </w:tcBorders>
            <w:vAlign w:val="center"/>
          </w:tcPr>
          <w:p w14:paraId="5F77254A" w14:textId="77777777" w:rsidR="006F6378" w:rsidRPr="00C30686" w:rsidRDefault="006F6378" w:rsidP="0094020B">
            <w:pPr>
              <w:pStyle w:val="TAC"/>
              <w:rPr>
                <w:rFonts w:eastAsiaTheme="minorEastAsia"/>
                <w:lang w:val="en-US" w:eastAsia="zh-CN"/>
              </w:rPr>
            </w:pPr>
          </w:p>
        </w:tc>
      </w:tr>
      <w:tr w:rsidR="006F6378" w:rsidRPr="00C30686" w14:paraId="5E39AE78"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868B016" w14:textId="77777777" w:rsidR="006F6378" w:rsidRPr="00C30686" w:rsidRDefault="006F6378" w:rsidP="0094020B">
            <w:pPr>
              <w:pStyle w:val="TAC"/>
              <w:rPr>
                <w:rFonts w:eastAsiaTheme="minorEastAsia"/>
                <w:lang w:val="en-US"/>
              </w:rPr>
            </w:pPr>
            <w:r w:rsidRPr="00C30686">
              <w:rPr>
                <w:rFonts w:eastAsiaTheme="minorEastAsia"/>
                <w:lang w:val="en-US" w:eastAsia="zh-CN"/>
              </w:rPr>
              <w:t>CA</w:t>
            </w:r>
            <w:r w:rsidRPr="00C30686">
              <w:rPr>
                <w:rFonts w:eastAsiaTheme="minorEastAsia"/>
                <w:lang w:val="en-US"/>
              </w:rPr>
              <w:t>_</w:t>
            </w:r>
            <w:r w:rsidRPr="00C30686">
              <w:rPr>
                <w:rFonts w:eastAsiaTheme="minorEastAsia"/>
                <w:lang w:val="en-US" w:eastAsia="zh-CN"/>
              </w:rPr>
              <w:t>n1</w:t>
            </w:r>
            <w:r w:rsidRPr="00C30686">
              <w:rPr>
                <w:rFonts w:eastAsiaTheme="minorEastAsia"/>
                <w:lang w:val="sv-SE" w:eastAsia="ja-JP"/>
              </w:rPr>
              <w:t>A-</w:t>
            </w:r>
            <w:r w:rsidRPr="00C30686">
              <w:rPr>
                <w:rFonts w:eastAsiaTheme="minorEastAsia"/>
                <w:lang w:val="en-US" w:eastAsia="zh-CN"/>
              </w:rPr>
              <w:t>n3</w:t>
            </w:r>
            <w:r w:rsidRPr="00C30686">
              <w:rPr>
                <w:rFonts w:eastAsiaTheme="minorEastAsia"/>
                <w:lang w:val="sv-SE" w:eastAsia="ja-JP"/>
              </w:rPr>
              <w:t>A</w:t>
            </w:r>
            <w:r w:rsidRPr="00C30686">
              <w:rPr>
                <w:rFonts w:eastAsiaTheme="minorEastAsia"/>
                <w:lang w:val="sv-SE" w:eastAsia="zh-CN"/>
              </w:rPr>
              <w:t>-n28A</w:t>
            </w:r>
          </w:p>
        </w:tc>
        <w:tc>
          <w:tcPr>
            <w:tcW w:w="2785" w:type="dxa"/>
            <w:tcBorders>
              <w:top w:val="single" w:sz="4" w:space="0" w:color="auto"/>
              <w:left w:val="single" w:sz="4" w:space="0" w:color="auto"/>
              <w:bottom w:val="nil"/>
              <w:right w:val="single" w:sz="4" w:space="0" w:color="auto"/>
            </w:tcBorders>
            <w:vAlign w:val="center"/>
          </w:tcPr>
          <w:p w14:paraId="3337F829" w14:textId="77777777" w:rsidR="006F6378" w:rsidRPr="00C30686" w:rsidRDefault="006F6378" w:rsidP="0094020B">
            <w:pPr>
              <w:pStyle w:val="TAC"/>
              <w:rPr>
                <w:rFonts w:eastAsiaTheme="minorEastAsia"/>
                <w:lang w:val="en-US"/>
              </w:rPr>
            </w:pPr>
            <w:r w:rsidRPr="00C30686">
              <w:rPr>
                <w:rFonts w:eastAsiaTheme="minorEastAsia"/>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05381145" w14:textId="77777777" w:rsidR="006F6378" w:rsidRPr="00C30686" w:rsidRDefault="006F6378" w:rsidP="0094020B">
            <w:pPr>
              <w:pStyle w:val="TAC"/>
              <w:rPr>
                <w:rFonts w:eastAsiaTheme="minorEastAsia"/>
                <w:lang w:val="en-US"/>
              </w:rPr>
            </w:pPr>
            <w:r w:rsidRPr="00C30686">
              <w:rPr>
                <w:rFonts w:eastAsiaTheme="minorEastAsia"/>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52FB2569"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07D7007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3167BFC5" w14:textId="77777777" w:rsidTr="004F423A">
        <w:trPr>
          <w:trHeight w:val="29"/>
        </w:trPr>
        <w:tc>
          <w:tcPr>
            <w:tcW w:w="2742" w:type="dxa"/>
            <w:tcBorders>
              <w:top w:val="nil"/>
              <w:left w:val="single" w:sz="4" w:space="0" w:color="auto"/>
              <w:bottom w:val="nil"/>
              <w:right w:val="single" w:sz="4" w:space="0" w:color="auto"/>
            </w:tcBorders>
            <w:vAlign w:val="center"/>
          </w:tcPr>
          <w:p w14:paraId="65E7183E"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6D99FCE1"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7873554" w14:textId="77777777" w:rsidR="006F6378" w:rsidRPr="00C30686" w:rsidRDefault="006F6378" w:rsidP="0094020B">
            <w:pPr>
              <w:pStyle w:val="TAC"/>
              <w:rPr>
                <w:rFonts w:eastAsiaTheme="minorEastAsia"/>
                <w:lang w:val="en-US"/>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2915BF7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w:t>
            </w:r>
          </w:p>
        </w:tc>
        <w:tc>
          <w:tcPr>
            <w:tcW w:w="2445" w:type="dxa"/>
            <w:tcBorders>
              <w:top w:val="nil"/>
              <w:left w:val="single" w:sz="4" w:space="0" w:color="auto"/>
              <w:bottom w:val="nil"/>
              <w:right w:val="single" w:sz="4" w:space="0" w:color="auto"/>
            </w:tcBorders>
            <w:vAlign w:val="center"/>
          </w:tcPr>
          <w:p w14:paraId="425E296B" w14:textId="77777777" w:rsidR="006F6378" w:rsidRPr="00C30686" w:rsidRDefault="006F6378" w:rsidP="0094020B">
            <w:pPr>
              <w:pStyle w:val="TAC"/>
              <w:rPr>
                <w:rFonts w:eastAsiaTheme="minorEastAsia"/>
                <w:lang w:val="en-US" w:eastAsia="zh-CN"/>
              </w:rPr>
            </w:pPr>
          </w:p>
        </w:tc>
      </w:tr>
      <w:tr w:rsidR="006F6378" w:rsidRPr="00C30686" w14:paraId="277C28DA" w14:textId="77777777" w:rsidTr="004F423A">
        <w:trPr>
          <w:trHeight w:val="29"/>
        </w:trPr>
        <w:tc>
          <w:tcPr>
            <w:tcW w:w="2742" w:type="dxa"/>
            <w:tcBorders>
              <w:top w:val="nil"/>
              <w:left w:val="single" w:sz="4" w:space="0" w:color="auto"/>
              <w:bottom w:val="nil"/>
              <w:right w:val="single" w:sz="4" w:space="0" w:color="auto"/>
            </w:tcBorders>
            <w:vAlign w:val="center"/>
          </w:tcPr>
          <w:p w14:paraId="7434B07F"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2463E05D"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6A31CBD" w14:textId="77777777" w:rsidR="006F6378" w:rsidRPr="00C30686" w:rsidRDefault="006F6378" w:rsidP="0094020B">
            <w:pPr>
              <w:pStyle w:val="TAC"/>
              <w:rPr>
                <w:rFonts w:eastAsiaTheme="minorEastAsia"/>
                <w:lang w:val="en-US"/>
              </w:rPr>
            </w:pPr>
            <w:r w:rsidRPr="00C30686">
              <w:rPr>
                <w:rFonts w:eastAsiaTheme="minorEastAsia"/>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5A92470A"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w:t>
            </w:r>
            <w:r w:rsidRPr="00C30686">
              <w:rPr>
                <w:rFonts w:eastAsiaTheme="minorEastAsia"/>
                <w:vertAlign w:val="superscript"/>
                <w:lang w:val="en-US" w:eastAsia="zh-CN" w:bidi="ar"/>
              </w:rPr>
              <w:t>2</w:t>
            </w:r>
          </w:p>
        </w:tc>
        <w:tc>
          <w:tcPr>
            <w:tcW w:w="2445" w:type="dxa"/>
            <w:tcBorders>
              <w:top w:val="nil"/>
              <w:left w:val="single" w:sz="4" w:space="0" w:color="auto"/>
              <w:bottom w:val="single" w:sz="4" w:space="0" w:color="auto"/>
              <w:right w:val="single" w:sz="4" w:space="0" w:color="auto"/>
            </w:tcBorders>
            <w:vAlign w:val="center"/>
          </w:tcPr>
          <w:p w14:paraId="38BC364E" w14:textId="77777777" w:rsidR="006F6378" w:rsidRPr="00C30686" w:rsidRDefault="006F6378" w:rsidP="0094020B">
            <w:pPr>
              <w:pStyle w:val="TAC"/>
              <w:rPr>
                <w:rFonts w:eastAsiaTheme="minorEastAsia"/>
                <w:lang w:val="en-US" w:eastAsia="zh-CN"/>
              </w:rPr>
            </w:pPr>
          </w:p>
        </w:tc>
      </w:tr>
      <w:tr w:rsidR="006F6378" w:rsidRPr="00C30686" w14:paraId="4AEF14FB" w14:textId="77777777" w:rsidTr="004F423A">
        <w:trPr>
          <w:trHeight w:val="29"/>
        </w:trPr>
        <w:tc>
          <w:tcPr>
            <w:tcW w:w="2742" w:type="dxa"/>
            <w:tcBorders>
              <w:top w:val="nil"/>
              <w:left w:val="single" w:sz="4" w:space="0" w:color="auto"/>
              <w:bottom w:val="nil"/>
              <w:right w:val="single" w:sz="4" w:space="0" w:color="auto"/>
            </w:tcBorders>
            <w:vAlign w:val="center"/>
          </w:tcPr>
          <w:p w14:paraId="6137F6DB" w14:textId="77777777" w:rsidR="006F6378" w:rsidRPr="00C30686" w:rsidRDefault="006F6378" w:rsidP="0094020B">
            <w:pPr>
              <w:pStyle w:val="TAC"/>
              <w:rPr>
                <w:rFonts w:eastAsiaTheme="minorEastAsia"/>
                <w:lang w:val="en-US"/>
              </w:rPr>
            </w:pPr>
          </w:p>
        </w:tc>
        <w:tc>
          <w:tcPr>
            <w:tcW w:w="2785" w:type="dxa"/>
            <w:tcBorders>
              <w:top w:val="single" w:sz="4" w:space="0" w:color="auto"/>
              <w:left w:val="single" w:sz="4" w:space="0" w:color="auto"/>
              <w:bottom w:val="nil"/>
              <w:right w:val="single" w:sz="4" w:space="0" w:color="auto"/>
            </w:tcBorders>
            <w:vAlign w:val="center"/>
          </w:tcPr>
          <w:p w14:paraId="3B060A39" w14:textId="77777777" w:rsidR="006F6378" w:rsidRPr="004F4825" w:rsidRDefault="006F6378" w:rsidP="0094020B">
            <w:pPr>
              <w:pStyle w:val="TAC"/>
              <w:rPr>
                <w:rFonts w:eastAsiaTheme="minorEastAsia"/>
                <w:szCs w:val="18"/>
                <w:lang w:val="en-US" w:eastAsia="ja-JP"/>
              </w:rPr>
            </w:pPr>
            <w:r w:rsidRPr="00C30686">
              <w:rPr>
                <w:rFonts w:eastAsiaTheme="minorEastAsia"/>
                <w:szCs w:val="18"/>
                <w:lang w:val="es-US" w:eastAsia="zh-CN"/>
              </w:rPr>
              <w:t>CA</w:t>
            </w:r>
            <w:r w:rsidRPr="00C30686">
              <w:rPr>
                <w:rFonts w:eastAsiaTheme="minorEastAsia"/>
                <w:szCs w:val="18"/>
                <w:lang w:val="es-US"/>
              </w:rPr>
              <w:t>_</w:t>
            </w:r>
            <w:r w:rsidRPr="00C30686">
              <w:rPr>
                <w:rFonts w:eastAsiaTheme="minorEastAsia"/>
                <w:szCs w:val="18"/>
                <w:lang w:val="es-US" w:eastAsia="zh-CN"/>
              </w:rPr>
              <w:t>n1</w:t>
            </w:r>
            <w:r w:rsidRPr="004F4825">
              <w:rPr>
                <w:rFonts w:eastAsiaTheme="minorEastAsia"/>
                <w:szCs w:val="18"/>
                <w:lang w:val="en-US" w:eastAsia="ja-JP"/>
              </w:rPr>
              <w:t>A-n</w:t>
            </w:r>
            <w:r w:rsidRPr="00C30686">
              <w:rPr>
                <w:rFonts w:eastAsiaTheme="minorEastAsia"/>
                <w:szCs w:val="18"/>
                <w:lang w:val="es-US" w:eastAsia="zh-CN"/>
              </w:rPr>
              <w:t>3</w:t>
            </w:r>
            <w:r w:rsidRPr="004F4825">
              <w:rPr>
                <w:rFonts w:eastAsiaTheme="minorEastAsia"/>
                <w:szCs w:val="18"/>
                <w:lang w:val="en-US" w:eastAsia="ja-JP"/>
              </w:rPr>
              <w:t>A</w:t>
            </w:r>
          </w:p>
          <w:p w14:paraId="71C2FE4D" w14:textId="77777777" w:rsidR="006F6378" w:rsidRPr="004F4825" w:rsidRDefault="006F6378" w:rsidP="0094020B">
            <w:pPr>
              <w:pStyle w:val="TAC"/>
              <w:rPr>
                <w:rFonts w:eastAsiaTheme="minorEastAsia"/>
                <w:szCs w:val="18"/>
                <w:lang w:val="en-US" w:eastAsia="ja-JP"/>
              </w:rPr>
            </w:pPr>
            <w:r w:rsidRPr="004F4825">
              <w:rPr>
                <w:rFonts w:eastAsiaTheme="minorEastAsia"/>
                <w:szCs w:val="18"/>
                <w:lang w:val="en-US" w:eastAsia="ja-JP"/>
              </w:rPr>
              <w:t>CA_n1A-n28A</w:t>
            </w:r>
          </w:p>
          <w:p w14:paraId="60A2C8C1" w14:textId="77777777" w:rsidR="006F6378" w:rsidRPr="00C30686" w:rsidRDefault="006F6378" w:rsidP="0094020B">
            <w:pPr>
              <w:pStyle w:val="TAC"/>
              <w:rPr>
                <w:rFonts w:eastAsiaTheme="minorEastAsia"/>
                <w:lang w:val="en-US"/>
              </w:rPr>
            </w:pPr>
            <w:r w:rsidRPr="00C30686">
              <w:rPr>
                <w:rFonts w:eastAsiaTheme="minorEastAsia"/>
                <w:szCs w:val="18"/>
                <w:lang w:val="en-US"/>
              </w:rPr>
              <w:t>CA_n3A-n28A</w:t>
            </w:r>
          </w:p>
        </w:tc>
        <w:tc>
          <w:tcPr>
            <w:tcW w:w="1259" w:type="dxa"/>
            <w:tcBorders>
              <w:top w:val="single" w:sz="4" w:space="0" w:color="auto"/>
              <w:left w:val="single" w:sz="4" w:space="0" w:color="auto"/>
              <w:bottom w:val="single" w:sz="4" w:space="0" w:color="auto"/>
              <w:right w:val="single" w:sz="4" w:space="0" w:color="auto"/>
            </w:tcBorders>
            <w:vAlign w:val="center"/>
          </w:tcPr>
          <w:p w14:paraId="5FFC8CD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76B34607"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56927067"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1</w:t>
            </w:r>
          </w:p>
        </w:tc>
      </w:tr>
      <w:tr w:rsidR="006F6378" w:rsidRPr="00C30686" w14:paraId="22F6B8D8" w14:textId="77777777" w:rsidTr="004F423A">
        <w:trPr>
          <w:trHeight w:val="29"/>
        </w:trPr>
        <w:tc>
          <w:tcPr>
            <w:tcW w:w="2742" w:type="dxa"/>
            <w:tcBorders>
              <w:top w:val="nil"/>
              <w:left w:val="single" w:sz="4" w:space="0" w:color="auto"/>
              <w:bottom w:val="nil"/>
              <w:right w:val="single" w:sz="4" w:space="0" w:color="auto"/>
            </w:tcBorders>
            <w:vAlign w:val="center"/>
          </w:tcPr>
          <w:p w14:paraId="5104BACC"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3D7F073D"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D4594E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016EA21D"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0C4DE27E" w14:textId="77777777" w:rsidR="006F6378" w:rsidRPr="00C30686" w:rsidRDefault="006F6378" w:rsidP="0094020B">
            <w:pPr>
              <w:pStyle w:val="TAC"/>
              <w:rPr>
                <w:rFonts w:eastAsiaTheme="minorEastAsia"/>
                <w:lang w:val="en-US" w:eastAsia="zh-CN"/>
              </w:rPr>
            </w:pPr>
          </w:p>
        </w:tc>
      </w:tr>
      <w:tr w:rsidR="006F6378" w:rsidRPr="00C30686" w14:paraId="49378F86" w14:textId="77777777" w:rsidTr="004F423A">
        <w:trPr>
          <w:trHeight w:val="29"/>
        </w:trPr>
        <w:tc>
          <w:tcPr>
            <w:tcW w:w="2742" w:type="dxa"/>
            <w:tcBorders>
              <w:top w:val="nil"/>
              <w:left w:val="single" w:sz="4" w:space="0" w:color="auto"/>
              <w:bottom w:val="nil"/>
              <w:right w:val="single" w:sz="4" w:space="0" w:color="auto"/>
            </w:tcBorders>
            <w:vAlign w:val="center"/>
          </w:tcPr>
          <w:p w14:paraId="6E1DF6DE"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0E949448"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509402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7EEE381B"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w:t>
            </w:r>
          </w:p>
        </w:tc>
        <w:tc>
          <w:tcPr>
            <w:tcW w:w="2445" w:type="dxa"/>
            <w:tcBorders>
              <w:top w:val="nil"/>
              <w:left w:val="single" w:sz="4" w:space="0" w:color="auto"/>
              <w:bottom w:val="single" w:sz="4" w:space="0" w:color="auto"/>
              <w:right w:val="single" w:sz="4" w:space="0" w:color="auto"/>
            </w:tcBorders>
            <w:vAlign w:val="center"/>
          </w:tcPr>
          <w:p w14:paraId="13EB6969" w14:textId="77777777" w:rsidR="006F6378" w:rsidRPr="00C30686" w:rsidRDefault="006F6378" w:rsidP="0094020B">
            <w:pPr>
              <w:pStyle w:val="TAC"/>
              <w:rPr>
                <w:rFonts w:eastAsiaTheme="minorEastAsia"/>
                <w:lang w:val="en-US" w:eastAsia="zh-CN"/>
              </w:rPr>
            </w:pPr>
          </w:p>
        </w:tc>
      </w:tr>
      <w:tr w:rsidR="006F6378" w:rsidRPr="00C30686" w14:paraId="37660179" w14:textId="77777777" w:rsidTr="004F423A">
        <w:trPr>
          <w:trHeight w:val="29"/>
        </w:trPr>
        <w:tc>
          <w:tcPr>
            <w:tcW w:w="2742" w:type="dxa"/>
            <w:tcBorders>
              <w:top w:val="nil"/>
              <w:left w:val="single" w:sz="4" w:space="0" w:color="auto"/>
              <w:bottom w:val="nil"/>
              <w:right w:val="single" w:sz="4" w:space="0" w:color="auto"/>
            </w:tcBorders>
            <w:vAlign w:val="center"/>
          </w:tcPr>
          <w:p w14:paraId="7389F23A"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0E1E8027"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3270CF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4C2A4849"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0D23F476"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2</w:t>
            </w:r>
          </w:p>
        </w:tc>
      </w:tr>
      <w:tr w:rsidR="006F6378" w:rsidRPr="00C30686" w14:paraId="25645CE0" w14:textId="77777777" w:rsidTr="004F423A">
        <w:trPr>
          <w:trHeight w:val="29"/>
        </w:trPr>
        <w:tc>
          <w:tcPr>
            <w:tcW w:w="2742" w:type="dxa"/>
            <w:tcBorders>
              <w:top w:val="nil"/>
              <w:left w:val="single" w:sz="4" w:space="0" w:color="auto"/>
              <w:bottom w:val="nil"/>
              <w:right w:val="single" w:sz="4" w:space="0" w:color="auto"/>
            </w:tcBorders>
            <w:vAlign w:val="center"/>
          </w:tcPr>
          <w:p w14:paraId="5F53580C"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1B659D14"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447BE2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6F56358E"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5, 10, 15, 20, 25, 30, 40, 50</w:t>
            </w:r>
          </w:p>
        </w:tc>
        <w:tc>
          <w:tcPr>
            <w:tcW w:w="2445" w:type="dxa"/>
            <w:tcBorders>
              <w:top w:val="nil"/>
              <w:left w:val="single" w:sz="4" w:space="0" w:color="auto"/>
              <w:bottom w:val="nil"/>
              <w:right w:val="single" w:sz="4" w:space="0" w:color="auto"/>
            </w:tcBorders>
            <w:vAlign w:val="center"/>
          </w:tcPr>
          <w:p w14:paraId="5951778E" w14:textId="77777777" w:rsidR="006F6378" w:rsidRPr="00C30686" w:rsidRDefault="006F6378" w:rsidP="0094020B">
            <w:pPr>
              <w:pStyle w:val="TAC"/>
              <w:rPr>
                <w:rFonts w:eastAsiaTheme="minorEastAsia"/>
                <w:lang w:val="en-US" w:eastAsia="zh-CN"/>
              </w:rPr>
            </w:pPr>
          </w:p>
        </w:tc>
      </w:tr>
      <w:tr w:rsidR="006F6378" w:rsidRPr="00C30686" w14:paraId="7D62F398"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64BD27F"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75D712CC"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6F912F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2C58AB0D"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w:t>
            </w:r>
            <w:r w:rsidRPr="00C30686">
              <w:rPr>
                <w:rFonts w:eastAsiaTheme="minorEastAsia"/>
                <w:vertAlign w:val="superscript"/>
                <w:lang w:val="en-US" w:eastAsia="zh-CN" w:bidi="ar"/>
              </w:rPr>
              <w:t>1</w:t>
            </w:r>
            <w:r w:rsidRPr="00C30686">
              <w:rPr>
                <w:rFonts w:eastAsiaTheme="minorEastAsia"/>
                <w:lang w:val="en-US" w:eastAsia="zh-CN" w:bidi="ar"/>
              </w:rPr>
              <w:t>, 30</w:t>
            </w:r>
            <w:r w:rsidRPr="00C30686">
              <w:rPr>
                <w:rFonts w:eastAsiaTheme="minorEastAsia"/>
                <w:vertAlign w:val="superscript"/>
                <w:lang w:val="en-US" w:eastAsia="zh-CN" w:bidi="ar"/>
              </w:rPr>
              <w:t>1</w:t>
            </w:r>
          </w:p>
        </w:tc>
        <w:tc>
          <w:tcPr>
            <w:tcW w:w="2445" w:type="dxa"/>
            <w:tcBorders>
              <w:top w:val="nil"/>
              <w:left w:val="single" w:sz="4" w:space="0" w:color="auto"/>
              <w:bottom w:val="single" w:sz="4" w:space="0" w:color="auto"/>
              <w:right w:val="single" w:sz="4" w:space="0" w:color="auto"/>
            </w:tcBorders>
            <w:vAlign w:val="center"/>
          </w:tcPr>
          <w:p w14:paraId="60A6E318" w14:textId="77777777" w:rsidR="006F6378" w:rsidRPr="00C30686" w:rsidRDefault="006F6378" w:rsidP="0094020B">
            <w:pPr>
              <w:pStyle w:val="TAC"/>
              <w:rPr>
                <w:rFonts w:eastAsiaTheme="minorEastAsia"/>
                <w:lang w:val="en-US" w:eastAsia="zh-CN"/>
              </w:rPr>
            </w:pPr>
          </w:p>
        </w:tc>
      </w:tr>
      <w:tr w:rsidR="004F423A" w:rsidRPr="00C30686" w14:paraId="2BACEC0D" w14:textId="77777777" w:rsidTr="004F423A">
        <w:trPr>
          <w:trHeight w:val="29"/>
          <w:ins w:id="13" w:author="Per Lindell" w:date="2023-08-04T08:41:00Z"/>
        </w:trPr>
        <w:tc>
          <w:tcPr>
            <w:tcW w:w="2742" w:type="dxa"/>
            <w:tcBorders>
              <w:top w:val="single" w:sz="4" w:space="0" w:color="auto"/>
              <w:left w:val="single" w:sz="4" w:space="0" w:color="auto"/>
              <w:bottom w:val="nil"/>
              <w:right w:val="single" w:sz="4" w:space="0" w:color="auto"/>
            </w:tcBorders>
            <w:vAlign w:val="center"/>
          </w:tcPr>
          <w:p w14:paraId="7BF78A98" w14:textId="3F4FDADA" w:rsidR="004F423A" w:rsidRPr="00C30686" w:rsidRDefault="004F423A" w:rsidP="0094020B">
            <w:pPr>
              <w:pStyle w:val="TAC"/>
              <w:rPr>
                <w:ins w:id="14" w:author="Per Lindell" w:date="2023-08-04T08:41:00Z"/>
                <w:rFonts w:eastAsiaTheme="minorEastAsia"/>
                <w:szCs w:val="18"/>
                <w:lang w:eastAsia="zh-CN"/>
              </w:rPr>
            </w:pPr>
            <w:ins w:id="15" w:author="Per Lindell" w:date="2023-08-04T08:41:00Z">
              <w:r w:rsidRPr="00C30686">
                <w:rPr>
                  <w:rFonts w:eastAsiaTheme="minorEastAsia"/>
                  <w:szCs w:val="18"/>
                  <w:lang w:val="en-US" w:eastAsia="zh-CN"/>
                </w:rPr>
                <w:t>CA_n1A-n3B-n</w:t>
              </w:r>
              <w:r>
                <w:rPr>
                  <w:rFonts w:eastAsiaTheme="minorEastAsia"/>
                  <w:szCs w:val="18"/>
                  <w:lang w:val="en-US" w:eastAsia="zh-CN"/>
                </w:rPr>
                <w:t>2</w:t>
              </w:r>
              <w:r w:rsidRPr="00C30686">
                <w:rPr>
                  <w:rFonts w:eastAsiaTheme="minorEastAsia"/>
                  <w:szCs w:val="18"/>
                  <w:lang w:val="en-US" w:eastAsia="zh-CN"/>
                </w:rPr>
                <w:t>8A</w:t>
              </w:r>
            </w:ins>
          </w:p>
        </w:tc>
        <w:tc>
          <w:tcPr>
            <w:tcW w:w="2785" w:type="dxa"/>
            <w:tcBorders>
              <w:top w:val="single" w:sz="4" w:space="0" w:color="auto"/>
              <w:left w:val="single" w:sz="4" w:space="0" w:color="auto"/>
              <w:bottom w:val="nil"/>
              <w:right w:val="single" w:sz="4" w:space="0" w:color="auto"/>
            </w:tcBorders>
            <w:vAlign w:val="center"/>
          </w:tcPr>
          <w:p w14:paraId="4BFD79A4" w14:textId="77777777" w:rsidR="0030243A" w:rsidRPr="0030243A" w:rsidRDefault="0030243A" w:rsidP="0030243A">
            <w:pPr>
              <w:pStyle w:val="TAC"/>
              <w:rPr>
                <w:ins w:id="16" w:author="Per Lindell" w:date="2023-08-04T08:41:00Z"/>
                <w:szCs w:val="18"/>
                <w:lang w:val="en-US" w:eastAsia="zh-CN"/>
              </w:rPr>
            </w:pPr>
            <w:ins w:id="17" w:author="Per Lindell" w:date="2023-08-04T08:41:00Z">
              <w:r w:rsidRPr="0030243A">
                <w:rPr>
                  <w:szCs w:val="18"/>
                  <w:lang w:val="en-US" w:eastAsia="zh-CN"/>
                </w:rPr>
                <w:t>CA_n1A-n3A</w:t>
              </w:r>
            </w:ins>
          </w:p>
          <w:p w14:paraId="56306A5C" w14:textId="77777777" w:rsidR="0030243A" w:rsidRPr="0030243A" w:rsidRDefault="0030243A" w:rsidP="0030243A">
            <w:pPr>
              <w:pStyle w:val="TAC"/>
              <w:rPr>
                <w:ins w:id="18" w:author="Per Lindell" w:date="2023-08-04T08:41:00Z"/>
                <w:szCs w:val="18"/>
                <w:lang w:val="en-US" w:eastAsia="zh-CN"/>
              </w:rPr>
            </w:pPr>
            <w:ins w:id="19" w:author="Per Lindell" w:date="2023-08-04T08:41:00Z">
              <w:r w:rsidRPr="0030243A">
                <w:rPr>
                  <w:szCs w:val="18"/>
                  <w:lang w:val="en-US" w:eastAsia="zh-CN"/>
                </w:rPr>
                <w:t>CA_n1A-n28A</w:t>
              </w:r>
            </w:ins>
          </w:p>
          <w:p w14:paraId="628CE78C" w14:textId="1A6D3DD7" w:rsidR="004F423A" w:rsidRPr="00C30686" w:rsidRDefault="0030243A" w:rsidP="0030243A">
            <w:pPr>
              <w:pStyle w:val="TAC"/>
              <w:rPr>
                <w:ins w:id="20" w:author="Per Lindell" w:date="2023-08-04T08:41:00Z"/>
                <w:rFonts w:eastAsiaTheme="minorEastAsia"/>
                <w:lang w:val="en-US"/>
              </w:rPr>
            </w:pPr>
            <w:ins w:id="21" w:author="Per Lindell" w:date="2023-08-04T08:41:00Z">
              <w:r w:rsidRPr="0030243A">
                <w:rPr>
                  <w:szCs w:val="18"/>
                  <w:lang w:val="en-US" w:eastAsia="zh-CN"/>
                </w:rPr>
                <w:t>CA_n3A-n28A</w:t>
              </w:r>
            </w:ins>
          </w:p>
        </w:tc>
        <w:tc>
          <w:tcPr>
            <w:tcW w:w="1259" w:type="dxa"/>
            <w:tcBorders>
              <w:top w:val="single" w:sz="4" w:space="0" w:color="auto"/>
              <w:left w:val="single" w:sz="4" w:space="0" w:color="auto"/>
              <w:bottom w:val="single" w:sz="4" w:space="0" w:color="auto"/>
              <w:right w:val="single" w:sz="4" w:space="0" w:color="auto"/>
            </w:tcBorders>
            <w:vAlign w:val="center"/>
          </w:tcPr>
          <w:p w14:paraId="529BC94A" w14:textId="77777777" w:rsidR="004F423A" w:rsidRPr="00C30686" w:rsidRDefault="004F423A" w:rsidP="0094020B">
            <w:pPr>
              <w:pStyle w:val="TAC"/>
              <w:rPr>
                <w:ins w:id="22" w:author="Per Lindell" w:date="2023-08-04T08:41:00Z"/>
                <w:rFonts w:eastAsiaTheme="minorEastAsia"/>
                <w:szCs w:val="18"/>
                <w:lang w:val="en-US" w:eastAsia="zh-CN"/>
              </w:rPr>
            </w:pPr>
            <w:ins w:id="23" w:author="Per Lindell" w:date="2023-08-04T08:41:00Z">
              <w:r w:rsidRPr="00C30686">
                <w:rPr>
                  <w:rFonts w:eastAsiaTheme="minorEastAsia"/>
                  <w:szCs w:val="18"/>
                  <w:lang w:val="en-US" w:eastAsia="zh-CN"/>
                </w:rPr>
                <w:t>n1</w:t>
              </w:r>
            </w:ins>
          </w:p>
        </w:tc>
        <w:tc>
          <w:tcPr>
            <w:tcW w:w="4356" w:type="dxa"/>
            <w:tcBorders>
              <w:top w:val="single" w:sz="4" w:space="0" w:color="auto"/>
              <w:left w:val="single" w:sz="4" w:space="0" w:color="auto"/>
              <w:bottom w:val="single" w:sz="4" w:space="0" w:color="auto"/>
              <w:right w:val="single" w:sz="4" w:space="0" w:color="auto"/>
            </w:tcBorders>
            <w:vAlign w:val="center"/>
          </w:tcPr>
          <w:p w14:paraId="3D85F725" w14:textId="2EF5060D" w:rsidR="004F423A" w:rsidRPr="00C30686" w:rsidRDefault="004F423A" w:rsidP="0094020B">
            <w:pPr>
              <w:pStyle w:val="TAC"/>
              <w:rPr>
                <w:ins w:id="24" w:author="Per Lindell" w:date="2023-08-04T08:41:00Z"/>
                <w:rFonts w:cs="Arial"/>
                <w:szCs w:val="18"/>
                <w:lang w:val="en-US" w:eastAsia="zh-CN" w:bidi="ar"/>
              </w:rPr>
            </w:pPr>
            <w:ins w:id="25" w:author="Per Lindell" w:date="2023-08-04T08:41:00Z">
              <w:r w:rsidRPr="00C30686">
                <w:rPr>
                  <w:rFonts w:cs="Arial"/>
                  <w:szCs w:val="18"/>
                  <w:lang w:val="en-US" w:eastAsia="zh-CN" w:bidi="ar"/>
                </w:rPr>
                <w:t>5, 10, 15, 20</w:t>
              </w:r>
            </w:ins>
          </w:p>
        </w:tc>
        <w:tc>
          <w:tcPr>
            <w:tcW w:w="2445" w:type="dxa"/>
            <w:tcBorders>
              <w:top w:val="single" w:sz="4" w:space="0" w:color="auto"/>
              <w:left w:val="single" w:sz="4" w:space="0" w:color="auto"/>
              <w:bottom w:val="nil"/>
              <w:right w:val="single" w:sz="4" w:space="0" w:color="auto"/>
            </w:tcBorders>
            <w:vAlign w:val="center"/>
          </w:tcPr>
          <w:p w14:paraId="5767296C" w14:textId="77777777" w:rsidR="004F423A" w:rsidRPr="00C30686" w:rsidRDefault="004F423A" w:rsidP="0094020B">
            <w:pPr>
              <w:pStyle w:val="TAC"/>
              <w:rPr>
                <w:ins w:id="26" w:author="Per Lindell" w:date="2023-08-04T08:41:00Z"/>
                <w:rFonts w:eastAsiaTheme="minorEastAsia"/>
                <w:szCs w:val="18"/>
                <w:lang w:val="en-US" w:eastAsia="zh-CN"/>
              </w:rPr>
            </w:pPr>
            <w:ins w:id="27" w:author="Per Lindell" w:date="2023-08-04T08:41:00Z">
              <w:r w:rsidRPr="00C30686">
                <w:rPr>
                  <w:rFonts w:hint="eastAsia"/>
                  <w:szCs w:val="18"/>
                  <w:lang w:val="en-US" w:eastAsia="zh-CN"/>
                </w:rPr>
                <w:t>0</w:t>
              </w:r>
            </w:ins>
          </w:p>
        </w:tc>
      </w:tr>
      <w:tr w:rsidR="004F423A" w:rsidRPr="00C30686" w14:paraId="49D473EE" w14:textId="77777777" w:rsidTr="004F423A">
        <w:trPr>
          <w:trHeight w:val="29"/>
          <w:ins w:id="28" w:author="Per Lindell" w:date="2023-08-04T08:41:00Z"/>
        </w:trPr>
        <w:tc>
          <w:tcPr>
            <w:tcW w:w="2742" w:type="dxa"/>
            <w:tcBorders>
              <w:top w:val="nil"/>
              <w:left w:val="single" w:sz="4" w:space="0" w:color="auto"/>
              <w:bottom w:val="nil"/>
              <w:right w:val="single" w:sz="4" w:space="0" w:color="auto"/>
            </w:tcBorders>
            <w:vAlign w:val="center"/>
          </w:tcPr>
          <w:p w14:paraId="23E88411" w14:textId="77777777" w:rsidR="004F423A" w:rsidRPr="00C30686" w:rsidRDefault="004F423A" w:rsidP="0094020B">
            <w:pPr>
              <w:pStyle w:val="TAC"/>
              <w:rPr>
                <w:ins w:id="29" w:author="Per Lindell" w:date="2023-08-04T08:41:00Z"/>
                <w:rFonts w:eastAsiaTheme="minorEastAsia"/>
                <w:szCs w:val="18"/>
                <w:lang w:eastAsia="zh-CN"/>
              </w:rPr>
            </w:pPr>
          </w:p>
        </w:tc>
        <w:tc>
          <w:tcPr>
            <w:tcW w:w="2785" w:type="dxa"/>
            <w:tcBorders>
              <w:top w:val="nil"/>
              <w:left w:val="single" w:sz="4" w:space="0" w:color="auto"/>
              <w:bottom w:val="nil"/>
              <w:right w:val="single" w:sz="4" w:space="0" w:color="auto"/>
            </w:tcBorders>
            <w:vAlign w:val="center"/>
          </w:tcPr>
          <w:p w14:paraId="2A1F55BF" w14:textId="77777777" w:rsidR="004F423A" w:rsidRPr="00C30686" w:rsidRDefault="004F423A" w:rsidP="0094020B">
            <w:pPr>
              <w:pStyle w:val="TAC"/>
              <w:rPr>
                <w:ins w:id="30" w:author="Per Lindell" w:date="2023-08-04T08:41:00Z"/>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F294480" w14:textId="77777777" w:rsidR="004F423A" w:rsidRPr="00C30686" w:rsidRDefault="004F423A" w:rsidP="0094020B">
            <w:pPr>
              <w:pStyle w:val="TAC"/>
              <w:rPr>
                <w:ins w:id="31" w:author="Per Lindell" w:date="2023-08-04T08:41:00Z"/>
                <w:rFonts w:eastAsiaTheme="minorEastAsia"/>
                <w:szCs w:val="18"/>
                <w:lang w:val="en-US" w:eastAsia="zh-CN"/>
              </w:rPr>
            </w:pPr>
            <w:ins w:id="32" w:author="Per Lindell" w:date="2023-08-04T08:41:00Z">
              <w:r w:rsidRPr="00C30686">
                <w:rPr>
                  <w:rFonts w:eastAsiaTheme="minorEastAsia"/>
                  <w:szCs w:val="18"/>
                  <w:lang w:val="en-US" w:eastAsia="zh-CN"/>
                </w:rPr>
                <w:t>n3</w:t>
              </w:r>
            </w:ins>
          </w:p>
        </w:tc>
        <w:tc>
          <w:tcPr>
            <w:tcW w:w="4356" w:type="dxa"/>
            <w:tcBorders>
              <w:top w:val="single" w:sz="4" w:space="0" w:color="auto"/>
              <w:left w:val="single" w:sz="4" w:space="0" w:color="auto"/>
              <w:bottom w:val="single" w:sz="4" w:space="0" w:color="auto"/>
              <w:right w:val="single" w:sz="4" w:space="0" w:color="auto"/>
            </w:tcBorders>
            <w:vAlign w:val="center"/>
          </w:tcPr>
          <w:p w14:paraId="3D359A3F" w14:textId="77777777" w:rsidR="004F423A" w:rsidRPr="00C30686" w:rsidRDefault="004F423A" w:rsidP="0094020B">
            <w:pPr>
              <w:pStyle w:val="TAC"/>
              <w:rPr>
                <w:ins w:id="33" w:author="Per Lindell" w:date="2023-08-04T08:41:00Z"/>
                <w:rFonts w:cs="Arial"/>
                <w:szCs w:val="18"/>
                <w:lang w:val="en-US" w:eastAsia="zh-CN" w:bidi="ar"/>
              </w:rPr>
            </w:pPr>
            <w:ins w:id="34" w:author="Per Lindell" w:date="2023-08-04T08:41:00Z">
              <w:r w:rsidRPr="00C30686">
                <w:rPr>
                  <w:rFonts w:cs="Arial"/>
                  <w:szCs w:val="18"/>
                  <w:lang w:val="en-US" w:eastAsia="zh-CN" w:bidi="ar"/>
                </w:rPr>
                <w:t>CA_n3B_BCS0</w:t>
              </w:r>
            </w:ins>
          </w:p>
        </w:tc>
        <w:tc>
          <w:tcPr>
            <w:tcW w:w="2445" w:type="dxa"/>
            <w:tcBorders>
              <w:top w:val="nil"/>
              <w:left w:val="single" w:sz="4" w:space="0" w:color="auto"/>
              <w:bottom w:val="nil"/>
              <w:right w:val="single" w:sz="4" w:space="0" w:color="auto"/>
            </w:tcBorders>
            <w:vAlign w:val="center"/>
          </w:tcPr>
          <w:p w14:paraId="4C6B421F" w14:textId="77777777" w:rsidR="004F423A" w:rsidRPr="00C30686" w:rsidRDefault="004F423A" w:rsidP="0094020B">
            <w:pPr>
              <w:pStyle w:val="TAC"/>
              <w:rPr>
                <w:ins w:id="35" w:author="Per Lindell" w:date="2023-08-04T08:41:00Z"/>
                <w:rFonts w:eastAsiaTheme="minorEastAsia"/>
                <w:szCs w:val="18"/>
                <w:lang w:val="en-US" w:eastAsia="zh-CN"/>
              </w:rPr>
            </w:pPr>
          </w:p>
        </w:tc>
      </w:tr>
      <w:tr w:rsidR="004F423A" w:rsidRPr="00C30686" w14:paraId="79E7F0DD" w14:textId="77777777" w:rsidTr="004F423A">
        <w:trPr>
          <w:trHeight w:val="29"/>
          <w:ins w:id="36" w:author="Per Lindell" w:date="2023-08-04T08:41:00Z"/>
        </w:trPr>
        <w:tc>
          <w:tcPr>
            <w:tcW w:w="2742" w:type="dxa"/>
            <w:tcBorders>
              <w:top w:val="nil"/>
              <w:left w:val="single" w:sz="4" w:space="0" w:color="auto"/>
              <w:bottom w:val="single" w:sz="4" w:space="0" w:color="auto"/>
              <w:right w:val="single" w:sz="4" w:space="0" w:color="auto"/>
            </w:tcBorders>
            <w:vAlign w:val="center"/>
          </w:tcPr>
          <w:p w14:paraId="7670550A" w14:textId="77777777" w:rsidR="004F423A" w:rsidRPr="00C30686" w:rsidRDefault="004F423A" w:rsidP="0094020B">
            <w:pPr>
              <w:pStyle w:val="TAC"/>
              <w:rPr>
                <w:ins w:id="37" w:author="Per Lindell" w:date="2023-08-04T08:41:00Z"/>
                <w:rFonts w:eastAsiaTheme="minorEastAsia"/>
                <w:szCs w:val="18"/>
                <w:lang w:eastAsia="zh-CN"/>
              </w:rPr>
            </w:pPr>
          </w:p>
        </w:tc>
        <w:tc>
          <w:tcPr>
            <w:tcW w:w="2785" w:type="dxa"/>
            <w:tcBorders>
              <w:top w:val="nil"/>
              <w:left w:val="single" w:sz="4" w:space="0" w:color="auto"/>
              <w:bottom w:val="single" w:sz="4" w:space="0" w:color="auto"/>
              <w:right w:val="single" w:sz="4" w:space="0" w:color="auto"/>
            </w:tcBorders>
            <w:vAlign w:val="center"/>
          </w:tcPr>
          <w:p w14:paraId="4E7B49D5" w14:textId="77777777" w:rsidR="004F423A" w:rsidRPr="00C30686" w:rsidRDefault="004F423A" w:rsidP="0094020B">
            <w:pPr>
              <w:pStyle w:val="TAC"/>
              <w:rPr>
                <w:ins w:id="38" w:author="Per Lindell" w:date="2023-08-04T08:41:00Z"/>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ACC4B1D" w14:textId="2D644267" w:rsidR="004F423A" w:rsidRPr="00C30686" w:rsidRDefault="004F423A" w:rsidP="0094020B">
            <w:pPr>
              <w:pStyle w:val="TAC"/>
              <w:rPr>
                <w:ins w:id="39" w:author="Per Lindell" w:date="2023-08-04T08:41:00Z"/>
                <w:rFonts w:eastAsiaTheme="minorEastAsia"/>
                <w:szCs w:val="18"/>
                <w:lang w:val="en-US" w:eastAsia="zh-CN"/>
              </w:rPr>
            </w:pPr>
            <w:ins w:id="40" w:author="Per Lindell" w:date="2023-08-04T08:41:00Z">
              <w:r>
                <w:rPr>
                  <w:rFonts w:eastAsiaTheme="minorEastAsia"/>
                  <w:szCs w:val="18"/>
                  <w:lang w:val="en-US" w:eastAsia="zh-CN"/>
                </w:rPr>
                <w:t>n2</w:t>
              </w:r>
              <w:r w:rsidRPr="00C30686">
                <w:rPr>
                  <w:rFonts w:eastAsiaTheme="minorEastAsia"/>
                  <w:szCs w:val="18"/>
                  <w:lang w:val="en-US" w:eastAsia="zh-CN"/>
                </w:rPr>
                <w:t>8</w:t>
              </w:r>
            </w:ins>
          </w:p>
        </w:tc>
        <w:tc>
          <w:tcPr>
            <w:tcW w:w="4356" w:type="dxa"/>
            <w:tcBorders>
              <w:top w:val="single" w:sz="4" w:space="0" w:color="auto"/>
              <w:left w:val="single" w:sz="4" w:space="0" w:color="auto"/>
              <w:bottom w:val="single" w:sz="4" w:space="0" w:color="auto"/>
              <w:right w:val="single" w:sz="4" w:space="0" w:color="auto"/>
            </w:tcBorders>
            <w:vAlign w:val="center"/>
          </w:tcPr>
          <w:p w14:paraId="3A6A9677" w14:textId="61F322A6" w:rsidR="004F423A" w:rsidRPr="00C30686" w:rsidRDefault="004F423A" w:rsidP="0094020B">
            <w:pPr>
              <w:pStyle w:val="TAC"/>
              <w:rPr>
                <w:ins w:id="41" w:author="Per Lindell" w:date="2023-08-04T08:41:00Z"/>
                <w:rFonts w:cs="Arial"/>
                <w:szCs w:val="18"/>
                <w:lang w:val="en-US" w:eastAsia="zh-CN" w:bidi="ar"/>
              </w:rPr>
            </w:pPr>
            <w:ins w:id="42" w:author="Per Lindell" w:date="2023-08-04T08:41:00Z">
              <w:r w:rsidRPr="00C30686">
                <w:rPr>
                  <w:rFonts w:cs="Arial"/>
                  <w:szCs w:val="18"/>
                  <w:lang w:val="en-US" w:eastAsia="zh-CN" w:bidi="ar"/>
                </w:rPr>
                <w:t>5, 10, 15, 20</w:t>
              </w:r>
            </w:ins>
          </w:p>
        </w:tc>
        <w:tc>
          <w:tcPr>
            <w:tcW w:w="2445" w:type="dxa"/>
            <w:tcBorders>
              <w:top w:val="nil"/>
              <w:left w:val="single" w:sz="4" w:space="0" w:color="auto"/>
              <w:bottom w:val="single" w:sz="4" w:space="0" w:color="auto"/>
              <w:right w:val="single" w:sz="4" w:space="0" w:color="auto"/>
            </w:tcBorders>
            <w:vAlign w:val="center"/>
          </w:tcPr>
          <w:p w14:paraId="261B21AF" w14:textId="77777777" w:rsidR="004F423A" w:rsidRPr="00C30686" w:rsidRDefault="004F423A" w:rsidP="0094020B">
            <w:pPr>
              <w:pStyle w:val="TAC"/>
              <w:rPr>
                <w:ins w:id="43" w:author="Per Lindell" w:date="2023-08-04T08:41:00Z"/>
                <w:rFonts w:eastAsiaTheme="minorEastAsia"/>
                <w:szCs w:val="18"/>
                <w:lang w:val="en-US" w:eastAsia="zh-CN"/>
              </w:rPr>
            </w:pPr>
          </w:p>
        </w:tc>
      </w:tr>
      <w:tr w:rsidR="006F6378" w:rsidRPr="00C30686" w14:paraId="101B64BA"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828134A" w14:textId="77777777" w:rsidR="006F6378" w:rsidRPr="00C30686" w:rsidRDefault="006F6378" w:rsidP="0094020B">
            <w:pPr>
              <w:pStyle w:val="TAC"/>
              <w:rPr>
                <w:rFonts w:eastAsiaTheme="minorEastAsia"/>
                <w:szCs w:val="18"/>
                <w:lang w:eastAsia="zh-CN"/>
              </w:rPr>
            </w:pPr>
            <w:r w:rsidRPr="00C30686">
              <w:rPr>
                <w:rFonts w:eastAsiaTheme="minorEastAsia"/>
                <w:szCs w:val="18"/>
                <w:lang w:eastAsia="zh-CN"/>
              </w:rPr>
              <w:t>CA_n1A-n3A-n38A</w:t>
            </w:r>
          </w:p>
        </w:tc>
        <w:tc>
          <w:tcPr>
            <w:tcW w:w="2785" w:type="dxa"/>
            <w:tcBorders>
              <w:top w:val="single" w:sz="4" w:space="0" w:color="auto"/>
              <w:left w:val="single" w:sz="4" w:space="0" w:color="auto"/>
              <w:bottom w:val="nil"/>
              <w:right w:val="single" w:sz="4" w:space="0" w:color="auto"/>
            </w:tcBorders>
            <w:vAlign w:val="center"/>
          </w:tcPr>
          <w:p w14:paraId="1478EE81" w14:textId="77777777" w:rsidR="006F6378" w:rsidRPr="00C30686" w:rsidRDefault="006F6378" w:rsidP="0094020B">
            <w:pPr>
              <w:pStyle w:val="TAC"/>
              <w:rPr>
                <w:szCs w:val="18"/>
                <w:lang w:val="en-US" w:eastAsia="zh-CN"/>
              </w:rPr>
            </w:pPr>
            <w:r w:rsidRPr="00C30686">
              <w:rPr>
                <w:rFonts w:eastAsiaTheme="minorEastAsia"/>
                <w:szCs w:val="18"/>
                <w:lang w:val="en-US" w:eastAsia="zh-CN"/>
              </w:rPr>
              <w:t>-</w:t>
            </w:r>
          </w:p>
          <w:p w14:paraId="7E627E8F"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39E40E4"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092C37EF"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006A7BC8"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0</w:t>
            </w:r>
          </w:p>
        </w:tc>
      </w:tr>
      <w:tr w:rsidR="006F6378" w:rsidRPr="00C30686" w14:paraId="2428FA6D" w14:textId="77777777" w:rsidTr="004F423A">
        <w:trPr>
          <w:trHeight w:val="29"/>
        </w:trPr>
        <w:tc>
          <w:tcPr>
            <w:tcW w:w="2742" w:type="dxa"/>
            <w:tcBorders>
              <w:top w:val="nil"/>
              <w:left w:val="single" w:sz="4" w:space="0" w:color="auto"/>
              <w:bottom w:val="nil"/>
              <w:right w:val="single" w:sz="4" w:space="0" w:color="auto"/>
            </w:tcBorders>
            <w:vAlign w:val="center"/>
          </w:tcPr>
          <w:p w14:paraId="05F3E87A" w14:textId="77777777" w:rsidR="006F6378" w:rsidRPr="00C30686" w:rsidRDefault="006F6378" w:rsidP="0094020B">
            <w:pPr>
              <w:pStyle w:val="TAC"/>
              <w:rPr>
                <w:rFonts w:eastAsiaTheme="minorEastAsia"/>
                <w:szCs w:val="18"/>
                <w:lang w:eastAsia="zh-CN"/>
              </w:rPr>
            </w:pPr>
          </w:p>
        </w:tc>
        <w:tc>
          <w:tcPr>
            <w:tcW w:w="2785" w:type="dxa"/>
            <w:tcBorders>
              <w:top w:val="nil"/>
              <w:left w:val="single" w:sz="4" w:space="0" w:color="auto"/>
              <w:bottom w:val="nil"/>
              <w:right w:val="single" w:sz="4" w:space="0" w:color="auto"/>
            </w:tcBorders>
            <w:vAlign w:val="center"/>
          </w:tcPr>
          <w:p w14:paraId="792A3213"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2CFE95D"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5D3890F1"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5, 10, 15, 20, 25, 30, 40, 50</w:t>
            </w:r>
          </w:p>
        </w:tc>
        <w:tc>
          <w:tcPr>
            <w:tcW w:w="2445" w:type="dxa"/>
            <w:tcBorders>
              <w:top w:val="nil"/>
              <w:left w:val="single" w:sz="4" w:space="0" w:color="auto"/>
              <w:bottom w:val="nil"/>
              <w:right w:val="single" w:sz="4" w:space="0" w:color="auto"/>
            </w:tcBorders>
            <w:vAlign w:val="center"/>
          </w:tcPr>
          <w:p w14:paraId="5E1D4690" w14:textId="77777777" w:rsidR="006F6378" w:rsidRPr="00C30686" w:rsidRDefault="006F6378" w:rsidP="0094020B">
            <w:pPr>
              <w:pStyle w:val="TAC"/>
              <w:rPr>
                <w:rFonts w:eastAsiaTheme="minorEastAsia"/>
                <w:szCs w:val="18"/>
                <w:lang w:val="en-US" w:eastAsia="zh-CN"/>
              </w:rPr>
            </w:pPr>
          </w:p>
        </w:tc>
      </w:tr>
      <w:tr w:rsidR="006F6378" w:rsidRPr="00C30686" w14:paraId="17B5565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31BE197" w14:textId="77777777" w:rsidR="006F6378" w:rsidRPr="00C30686" w:rsidRDefault="006F6378" w:rsidP="0094020B">
            <w:pPr>
              <w:pStyle w:val="TAC"/>
              <w:rPr>
                <w:rFonts w:eastAsiaTheme="minorEastAsia"/>
                <w:szCs w:val="18"/>
                <w:lang w:eastAsia="zh-CN"/>
              </w:rPr>
            </w:pPr>
          </w:p>
        </w:tc>
        <w:tc>
          <w:tcPr>
            <w:tcW w:w="2785" w:type="dxa"/>
            <w:tcBorders>
              <w:top w:val="nil"/>
              <w:left w:val="single" w:sz="4" w:space="0" w:color="auto"/>
              <w:bottom w:val="single" w:sz="4" w:space="0" w:color="auto"/>
              <w:right w:val="single" w:sz="4" w:space="0" w:color="auto"/>
            </w:tcBorders>
            <w:vAlign w:val="center"/>
          </w:tcPr>
          <w:p w14:paraId="6FAA4E52"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38B9247"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n38</w:t>
            </w:r>
          </w:p>
        </w:tc>
        <w:tc>
          <w:tcPr>
            <w:tcW w:w="4356" w:type="dxa"/>
            <w:tcBorders>
              <w:top w:val="single" w:sz="4" w:space="0" w:color="auto"/>
              <w:left w:val="single" w:sz="4" w:space="0" w:color="auto"/>
              <w:bottom w:val="single" w:sz="4" w:space="0" w:color="auto"/>
              <w:right w:val="single" w:sz="4" w:space="0" w:color="auto"/>
            </w:tcBorders>
            <w:vAlign w:val="center"/>
          </w:tcPr>
          <w:p w14:paraId="4C779C9D"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5, 10, 15, 20, 25, 30, 40</w:t>
            </w:r>
          </w:p>
        </w:tc>
        <w:tc>
          <w:tcPr>
            <w:tcW w:w="2445" w:type="dxa"/>
            <w:tcBorders>
              <w:top w:val="nil"/>
              <w:left w:val="single" w:sz="4" w:space="0" w:color="auto"/>
              <w:bottom w:val="single" w:sz="4" w:space="0" w:color="auto"/>
              <w:right w:val="single" w:sz="4" w:space="0" w:color="auto"/>
            </w:tcBorders>
            <w:vAlign w:val="center"/>
          </w:tcPr>
          <w:p w14:paraId="23BFFF64" w14:textId="77777777" w:rsidR="006F6378" w:rsidRPr="00C30686" w:rsidRDefault="006F6378" w:rsidP="0094020B">
            <w:pPr>
              <w:pStyle w:val="TAC"/>
              <w:rPr>
                <w:rFonts w:eastAsiaTheme="minorEastAsia"/>
                <w:szCs w:val="18"/>
                <w:lang w:val="en-US" w:eastAsia="zh-CN"/>
              </w:rPr>
            </w:pPr>
          </w:p>
        </w:tc>
      </w:tr>
      <w:tr w:rsidR="006F6378" w:rsidRPr="00C30686" w14:paraId="15AA855E"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2BD946E" w14:textId="77777777" w:rsidR="006F6378" w:rsidRPr="00C30686" w:rsidRDefault="006F6378" w:rsidP="0094020B">
            <w:pPr>
              <w:pStyle w:val="TAC"/>
              <w:rPr>
                <w:rFonts w:eastAsiaTheme="minorEastAsia"/>
                <w:szCs w:val="18"/>
                <w:lang w:eastAsia="zh-CN"/>
              </w:rPr>
            </w:pPr>
            <w:r w:rsidRPr="00C30686">
              <w:rPr>
                <w:rFonts w:eastAsiaTheme="minorEastAsia"/>
                <w:szCs w:val="18"/>
                <w:lang w:val="en-US" w:eastAsia="zh-CN"/>
              </w:rPr>
              <w:t>CA_n1A-n3B-n38A</w:t>
            </w:r>
          </w:p>
        </w:tc>
        <w:tc>
          <w:tcPr>
            <w:tcW w:w="2785" w:type="dxa"/>
            <w:tcBorders>
              <w:top w:val="single" w:sz="4" w:space="0" w:color="auto"/>
              <w:left w:val="single" w:sz="4" w:space="0" w:color="auto"/>
              <w:bottom w:val="nil"/>
              <w:right w:val="single" w:sz="4" w:space="0" w:color="auto"/>
            </w:tcBorders>
            <w:vAlign w:val="center"/>
          </w:tcPr>
          <w:p w14:paraId="5DF4177A" w14:textId="77777777" w:rsidR="006F6378" w:rsidRPr="00C30686" w:rsidRDefault="006F6378" w:rsidP="0094020B">
            <w:pPr>
              <w:pStyle w:val="TAC"/>
              <w:rPr>
                <w:rFonts w:eastAsiaTheme="minorEastAsia"/>
                <w:lang w:val="en-US"/>
              </w:rPr>
            </w:pPr>
            <w:r w:rsidRPr="00C30686">
              <w:rPr>
                <w:rFonts w:hint="eastAsia"/>
                <w:szCs w:val="18"/>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78358327"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37F55539"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59D32E78" w14:textId="77777777" w:rsidR="006F6378" w:rsidRPr="00C30686" w:rsidRDefault="006F6378" w:rsidP="0094020B">
            <w:pPr>
              <w:pStyle w:val="TAC"/>
              <w:rPr>
                <w:rFonts w:eastAsiaTheme="minorEastAsia"/>
                <w:szCs w:val="18"/>
                <w:lang w:val="en-US" w:eastAsia="zh-CN"/>
              </w:rPr>
            </w:pPr>
            <w:r w:rsidRPr="00C30686">
              <w:rPr>
                <w:rFonts w:hint="eastAsia"/>
                <w:szCs w:val="18"/>
                <w:lang w:val="en-US" w:eastAsia="zh-CN"/>
              </w:rPr>
              <w:t>0</w:t>
            </w:r>
          </w:p>
        </w:tc>
      </w:tr>
      <w:tr w:rsidR="006F6378" w:rsidRPr="00C30686" w14:paraId="4DDF0993" w14:textId="77777777" w:rsidTr="004F423A">
        <w:trPr>
          <w:trHeight w:val="29"/>
        </w:trPr>
        <w:tc>
          <w:tcPr>
            <w:tcW w:w="2742" w:type="dxa"/>
            <w:tcBorders>
              <w:top w:val="nil"/>
              <w:left w:val="single" w:sz="4" w:space="0" w:color="auto"/>
              <w:bottom w:val="nil"/>
              <w:right w:val="single" w:sz="4" w:space="0" w:color="auto"/>
            </w:tcBorders>
            <w:vAlign w:val="center"/>
          </w:tcPr>
          <w:p w14:paraId="49CB1D79" w14:textId="77777777" w:rsidR="006F6378" w:rsidRPr="00C30686" w:rsidRDefault="006F6378" w:rsidP="0094020B">
            <w:pPr>
              <w:pStyle w:val="TAC"/>
              <w:rPr>
                <w:rFonts w:eastAsiaTheme="minorEastAsia"/>
                <w:szCs w:val="18"/>
                <w:lang w:eastAsia="zh-CN"/>
              </w:rPr>
            </w:pPr>
          </w:p>
        </w:tc>
        <w:tc>
          <w:tcPr>
            <w:tcW w:w="2785" w:type="dxa"/>
            <w:tcBorders>
              <w:top w:val="nil"/>
              <w:left w:val="single" w:sz="4" w:space="0" w:color="auto"/>
              <w:bottom w:val="nil"/>
              <w:right w:val="single" w:sz="4" w:space="0" w:color="auto"/>
            </w:tcBorders>
            <w:vAlign w:val="center"/>
          </w:tcPr>
          <w:p w14:paraId="103678E3"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4C84C59"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6325A86E"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CA_n3B_BCS0</w:t>
            </w:r>
          </w:p>
        </w:tc>
        <w:tc>
          <w:tcPr>
            <w:tcW w:w="2445" w:type="dxa"/>
            <w:tcBorders>
              <w:top w:val="nil"/>
              <w:left w:val="single" w:sz="4" w:space="0" w:color="auto"/>
              <w:bottom w:val="nil"/>
              <w:right w:val="single" w:sz="4" w:space="0" w:color="auto"/>
            </w:tcBorders>
            <w:vAlign w:val="center"/>
          </w:tcPr>
          <w:p w14:paraId="36BB6358" w14:textId="77777777" w:rsidR="006F6378" w:rsidRPr="00C30686" w:rsidRDefault="006F6378" w:rsidP="0094020B">
            <w:pPr>
              <w:pStyle w:val="TAC"/>
              <w:rPr>
                <w:rFonts w:eastAsiaTheme="minorEastAsia"/>
                <w:szCs w:val="18"/>
                <w:lang w:val="en-US" w:eastAsia="zh-CN"/>
              </w:rPr>
            </w:pPr>
          </w:p>
        </w:tc>
      </w:tr>
      <w:tr w:rsidR="006F6378" w:rsidRPr="00C30686" w14:paraId="36830CA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07F27BE" w14:textId="77777777" w:rsidR="006F6378" w:rsidRPr="00C30686" w:rsidRDefault="006F6378" w:rsidP="0094020B">
            <w:pPr>
              <w:pStyle w:val="TAC"/>
              <w:rPr>
                <w:rFonts w:eastAsiaTheme="minorEastAsia"/>
                <w:szCs w:val="18"/>
                <w:lang w:eastAsia="zh-CN"/>
              </w:rPr>
            </w:pPr>
          </w:p>
        </w:tc>
        <w:tc>
          <w:tcPr>
            <w:tcW w:w="2785" w:type="dxa"/>
            <w:tcBorders>
              <w:top w:val="nil"/>
              <w:left w:val="single" w:sz="4" w:space="0" w:color="auto"/>
              <w:bottom w:val="single" w:sz="4" w:space="0" w:color="auto"/>
              <w:right w:val="single" w:sz="4" w:space="0" w:color="auto"/>
            </w:tcBorders>
            <w:vAlign w:val="center"/>
          </w:tcPr>
          <w:p w14:paraId="2924679C"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4A79F5D"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n38</w:t>
            </w:r>
          </w:p>
        </w:tc>
        <w:tc>
          <w:tcPr>
            <w:tcW w:w="4356" w:type="dxa"/>
            <w:tcBorders>
              <w:top w:val="single" w:sz="4" w:space="0" w:color="auto"/>
              <w:left w:val="single" w:sz="4" w:space="0" w:color="auto"/>
              <w:bottom w:val="single" w:sz="4" w:space="0" w:color="auto"/>
              <w:right w:val="single" w:sz="4" w:space="0" w:color="auto"/>
            </w:tcBorders>
            <w:vAlign w:val="center"/>
          </w:tcPr>
          <w:p w14:paraId="5D99BA5E"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5, 10, 15, 20, 25, 30, 40</w:t>
            </w:r>
          </w:p>
        </w:tc>
        <w:tc>
          <w:tcPr>
            <w:tcW w:w="2445" w:type="dxa"/>
            <w:tcBorders>
              <w:top w:val="nil"/>
              <w:left w:val="single" w:sz="4" w:space="0" w:color="auto"/>
              <w:bottom w:val="single" w:sz="4" w:space="0" w:color="auto"/>
              <w:right w:val="single" w:sz="4" w:space="0" w:color="auto"/>
            </w:tcBorders>
            <w:vAlign w:val="center"/>
          </w:tcPr>
          <w:p w14:paraId="6D8F88E1" w14:textId="77777777" w:rsidR="006F6378" w:rsidRPr="00C30686" w:rsidRDefault="006F6378" w:rsidP="0094020B">
            <w:pPr>
              <w:pStyle w:val="TAC"/>
              <w:rPr>
                <w:rFonts w:eastAsiaTheme="minorEastAsia"/>
                <w:szCs w:val="18"/>
                <w:lang w:val="en-US" w:eastAsia="zh-CN"/>
              </w:rPr>
            </w:pPr>
          </w:p>
        </w:tc>
      </w:tr>
      <w:tr w:rsidR="006F6378" w:rsidRPr="00C30686" w14:paraId="2DC194E6"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C8A739C" w14:textId="77777777" w:rsidR="006F6378" w:rsidRPr="00C30686" w:rsidRDefault="006F6378" w:rsidP="0094020B">
            <w:pPr>
              <w:pStyle w:val="TAC"/>
              <w:rPr>
                <w:rFonts w:eastAsiaTheme="minorEastAsia"/>
                <w:szCs w:val="18"/>
                <w:lang w:eastAsia="zh-CN"/>
              </w:rPr>
            </w:pPr>
            <w:r w:rsidRPr="00C30686">
              <w:rPr>
                <w:rFonts w:eastAsiaTheme="minorEastAsia"/>
                <w:szCs w:val="18"/>
                <w:lang w:val="en-US" w:eastAsia="zh-CN"/>
              </w:rPr>
              <w:t>CA_n1(2A)-n3A-n38A</w:t>
            </w:r>
          </w:p>
        </w:tc>
        <w:tc>
          <w:tcPr>
            <w:tcW w:w="2785" w:type="dxa"/>
            <w:tcBorders>
              <w:top w:val="single" w:sz="4" w:space="0" w:color="auto"/>
              <w:left w:val="single" w:sz="4" w:space="0" w:color="auto"/>
              <w:bottom w:val="nil"/>
              <w:right w:val="single" w:sz="4" w:space="0" w:color="auto"/>
            </w:tcBorders>
            <w:vAlign w:val="center"/>
          </w:tcPr>
          <w:p w14:paraId="4681FFF0" w14:textId="77777777" w:rsidR="006F6378" w:rsidRPr="00C30686" w:rsidRDefault="006F6378" w:rsidP="0094020B">
            <w:pPr>
              <w:pStyle w:val="TAC"/>
              <w:rPr>
                <w:rFonts w:eastAsiaTheme="minorEastAsia"/>
                <w:lang w:val="en-US"/>
              </w:rPr>
            </w:pPr>
            <w:r w:rsidRPr="00C30686">
              <w:rPr>
                <w:rFonts w:hint="eastAsia"/>
                <w:szCs w:val="18"/>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044472FB"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50FBC406"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CA_n1(2A)_BCS0</w:t>
            </w:r>
          </w:p>
        </w:tc>
        <w:tc>
          <w:tcPr>
            <w:tcW w:w="2445" w:type="dxa"/>
            <w:tcBorders>
              <w:top w:val="single" w:sz="4" w:space="0" w:color="auto"/>
              <w:left w:val="single" w:sz="4" w:space="0" w:color="auto"/>
              <w:bottom w:val="nil"/>
              <w:right w:val="single" w:sz="4" w:space="0" w:color="auto"/>
            </w:tcBorders>
            <w:vAlign w:val="center"/>
          </w:tcPr>
          <w:p w14:paraId="659C06E6" w14:textId="77777777" w:rsidR="006F6378" w:rsidRPr="00C30686" w:rsidRDefault="006F6378" w:rsidP="0094020B">
            <w:pPr>
              <w:pStyle w:val="TAC"/>
              <w:rPr>
                <w:rFonts w:eastAsiaTheme="minorEastAsia"/>
                <w:szCs w:val="18"/>
                <w:lang w:val="en-US" w:eastAsia="zh-CN"/>
              </w:rPr>
            </w:pPr>
            <w:r w:rsidRPr="00C30686">
              <w:rPr>
                <w:rFonts w:hint="eastAsia"/>
                <w:szCs w:val="18"/>
                <w:lang w:val="en-US" w:eastAsia="zh-CN"/>
              </w:rPr>
              <w:t>0</w:t>
            </w:r>
          </w:p>
        </w:tc>
      </w:tr>
      <w:tr w:rsidR="006F6378" w:rsidRPr="00C30686" w14:paraId="02F6F571" w14:textId="77777777" w:rsidTr="004F423A">
        <w:trPr>
          <w:trHeight w:val="29"/>
        </w:trPr>
        <w:tc>
          <w:tcPr>
            <w:tcW w:w="2742" w:type="dxa"/>
            <w:tcBorders>
              <w:top w:val="nil"/>
              <w:left w:val="single" w:sz="4" w:space="0" w:color="auto"/>
              <w:bottom w:val="nil"/>
              <w:right w:val="single" w:sz="4" w:space="0" w:color="auto"/>
            </w:tcBorders>
            <w:vAlign w:val="center"/>
          </w:tcPr>
          <w:p w14:paraId="767A123E" w14:textId="77777777" w:rsidR="006F6378" w:rsidRPr="00C30686" w:rsidRDefault="006F6378" w:rsidP="0094020B">
            <w:pPr>
              <w:pStyle w:val="TAC"/>
              <w:rPr>
                <w:rFonts w:eastAsiaTheme="minorEastAsia"/>
                <w:szCs w:val="18"/>
                <w:lang w:eastAsia="zh-CN"/>
              </w:rPr>
            </w:pPr>
          </w:p>
        </w:tc>
        <w:tc>
          <w:tcPr>
            <w:tcW w:w="2785" w:type="dxa"/>
            <w:tcBorders>
              <w:top w:val="nil"/>
              <w:left w:val="single" w:sz="4" w:space="0" w:color="auto"/>
              <w:bottom w:val="nil"/>
              <w:right w:val="single" w:sz="4" w:space="0" w:color="auto"/>
            </w:tcBorders>
            <w:vAlign w:val="center"/>
          </w:tcPr>
          <w:p w14:paraId="441ADACC"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5488AC4"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5B00660E"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5, 10, 15, 20, 25, 30, 40, 50</w:t>
            </w:r>
          </w:p>
        </w:tc>
        <w:tc>
          <w:tcPr>
            <w:tcW w:w="2445" w:type="dxa"/>
            <w:tcBorders>
              <w:top w:val="nil"/>
              <w:left w:val="single" w:sz="4" w:space="0" w:color="auto"/>
              <w:bottom w:val="nil"/>
              <w:right w:val="single" w:sz="4" w:space="0" w:color="auto"/>
            </w:tcBorders>
            <w:vAlign w:val="center"/>
          </w:tcPr>
          <w:p w14:paraId="395813A8" w14:textId="77777777" w:rsidR="006F6378" w:rsidRPr="00C30686" w:rsidRDefault="006F6378" w:rsidP="0094020B">
            <w:pPr>
              <w:pStyle w:val="TAC"/>
              <w:rPr>
                <w:rFonts w:eastAsiaTheme="minorEastAsia"/>
                <w:szCs w:val="18"/>
                <w:lang w:val="en-US" w:eastAsia="zh-CN"/>
              </w:rPr>
            </w:pPr>
          </w:p>
        </w:tc>
      </w:tr>
      <w:tr w:rsidR="006F6378" w:rsidRPr="00C30686" w14:paraId="63C470D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732A89F" w14:textId="77777777" w:rsidR="006F6378" w:rsidRPr="00C30686" w:rsidRDefault="006F6378" w:rsidP="0094020B">
            <w:pPr>
              <w:pStyle w:val="TAC"/>
              <w:rPr>
                <w:rFonts w:eastAsiaTheme="minorEastAsia"/>
                <w:szCs w:val="18"/>
                <w:lang w:eastAsia="zh-CN"/>
              </w:rPr>
            </w:pPr>
          </w:p>
        </w:tc>
        <w:tc>
          <w:tcPr>
            <w:tcW w:w="2785" w:type="dxa"/>
            <w:tcBorders>
              <w:top w:val="nil"/>
              <w:left w:val="single" w:sz="4" w:space="0" w:color="auto"/>
              <w:bottom w:val="single" w:sz="4" w:space="0" w:color="auto"/>
              <w:right w:val="single" w:sz="4" w:space="0" w:color="auto"/>
            </w:tcBorders>
            <w:vAlign w:val="center"/>
          </w:tcPr>
          <w:p w14:paraId="4D7BBAEC"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EBED471"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n38</w:t>
            </w:r>
          </w:p>
        </w:tc>
        <w:tc>
          <w:tcPr>
            <w:tcW w:w="4356" w:type="dxa"/>
            <w:tcBorders>
              <w:top w:val="single" w:sz="4" w:space="0" w:color="auto"/>
              <w:left w:val="single" w:sz="4" w:space="0" w:color="auto"/>
              <w:bottom w:val="single" w:sz="4" w:space="0" w:color="auto"/>
              <w:right w:val="single" w:sz="4" w:space="0" w:color="auto"/>
            </w:tcBorders>
            <w:vAlign w:val="center"/>
          </w:tcPr>
          <w:p w14:paraId="19E8AB53"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5, 10, 15, 20, 25, 30, 40</w:t>
            </w:r>
          </w:p>
        </w:tc>
        <w:tc>
          <w:tcPr>
            <w:tcW w:w="2445" w:type="dxa"/>
            <w:tcBorders>
              <w:top w:val="nil"/>
              <w:left w:val="single" w:sz="4" w:space="0" w:color="auto"/>
              <w:bottom w:val="single" w:sz="4" w:space="0" w:color="auto"/>
              <w:right w:val="single" w:sz="4" w:space="0" w:color="auto"/>
            </w:tcBorders>
            <w:vAlign w:val="center"/>
          </w:tcPr>
          <w:p w14:paraId="0E015271" w14:textId="77777777" w:rsidR="006F6378" w:rsidRPr="00C30686" w:rsidRDefault="006F6378" w:rsidP="0094020B">
            <w:pPr>
              <w:pStyle w:val="TAC"/>
              <w:rPr>
                <w:rFonts w:eastAsiaTheme="minorEastAsia"/>
                <w:szCs w:val="18"/>
                <w:lang w:val="en-US" w:eastAsia="zh-CN"/>
              </w:rPr>
            </w:pPr>
          </w:p>
        </w:tc>
      </w:tr>
      <w:tr w:rsidR="006F6378" w:rsidRPr="00C30686" w14:paraId="1976D6D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22B0138" w14:textId="77777777" w:rsidR="006F6378" w:rsidRPr="00C30686" w:rsidRDefault="006F6378" w:rsidP="0094020B">
            <w:pPr>
              <w:pStyle w:val="TAC"/>
              <w:rPr>
                <w:rFonts w:eastAsiaTheme="minorEastAsia"/>
                <w:szCs w:val="18"/>
                <w:lang w:eastAsia="zh-CN"/>
              </w:rPr>
            </w:pPr>
            <w:r w:rsidRPr="00C30686">
              <w:rPr>
                <w:rFonts w:eastAsiaTheme="minorEastAsia"/>
                <w:szCs w:val="18"/>
                <w:lang w:val="en-US" w:eastAsia="zh-CN"/>
              </w:rPr>
              <w:t>CA_n1(2A)-n3B-n38A</w:t>
            </w:r>
          </w:p>
        </w:tc>
        <w:tc>
          <w:tcPr>
            <w:tcW w:w="2785" w:type="dxa"/>
            <w:tcBorders>
              <w:top w:val="single" w:sz="4" w:space="0" w:color="auto"/>
              <w:left w:val="single" w:sz="4" w:space="0" w:color="auto"/>
              <w:bottom w:val="nil"/>
              <w:right w:val="single" w:sz="4" w:space="0" w:color="auto"/>
            </w:tcBorders>
            <w:vAlign w:val="center"/>
          </w:tcPr>
          <w:p w14:paraId="46DA6B87" w14:textId="77777777" w:rsidR="006F6378" w:rsidRPr="00C30686" w:rsidRDefault="006F6378" w:rsidP="0094020B">
            <w:pPr>
              <w:pStyle w:val="TAC"/>
              <w:rPr>
                <w:rFonts w:eastAsiaTheme="minorEastAsia"/>
                <w:lang w:val="en-US"/>
              </w:rPr>
            </w:pPr>
            <w:r w:rsidRPr="00C30686">
              <w:rPr>
                <w:rFonts w:hint="eastAsia"/>
                <w:szCs w:val="18"/>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445BFE00"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182C1C52"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CA_n1(2A)_BCS0</w:t>
            </w:r>
          </w:p>
        </w:tc>
        <w:tc>
          <w:tcPr>
            <w:tcW w:w="2445" w:type="dxa"/>
            <w:tcBorders>
              <w:top w:val="single" w:sz="4" w:space="0" w:color="auto"/>
              <w:left w:val="single" w:sz="4" w:space="0" w:color="auto"/>
              <w:bottom w:val="nil"/>
              <w:right w:val="single" w:sz="4" w:space="0" w:color="auto"/>
            </w:tcBorders>
            <w:vAlign w:val="center"/>
          </w:tcPr>
          <w:p w14:paraId="6F4732DA" w14:textId="77777777" w:rsidR="006F6378" w:rsidRPr="00C30686" w:rsidRDefault="006F6378" w:rsidP="0094020B">
            <w:pPr>
              <w:pStyle w:val="TAC"/>
              <w:rPr>
                <w:rFonts w:eastAsiaTheme="minorEastAsia"/>
                <w:szCs w:val="18"/>
                <w:lang w:val="en-US" w:eastAsia="zh-CN"/>
              </w:rPr>
            </w:pPr>
            <w:r w:rsidRPr="00C30686">
              <w:rPr>
                <w:rFonts w:hint="eastAsia"/>
                <w:szCs w:val="18"/>
                <w:lang w:val="en-US" w:eastAsia="zh-CN"/>
              </w:rPr>
              <w:t>0</w:t>
            </w:r>
          </w:p>
        </w:tc>
      </w:tr>
      <w:tr w:rsidR="006F6378" w:rsidRPr="00C30686" w14:paraId="04077220" w14:textId="77777777" w:rsidTr="004F423A">
        <w:trPr>
          <w:trHeight w:val="29"/>
        </w:trPr>
        <w:tc>
          <w:tcPr>
            <w:tcW w:w="2742" w:type="dxa"/>
            <w:tcBorders>
              <w:top w:val="nil"/>
              <w:left w:val="single" w:sz="4" w:space="0" w:color="auto"/>
              <w:bottom w:val="nil"/>
              <w:right w:val="single" w:sz="4" w:space="0" w:color="auto"/>
            </w:tcBorders>
            <w:vAlign w:val="center"/>
          </w:tcPr>
          <w:p w14:paraId="7F1C196A" w14:textId="77777777" w:rsidR="006F6378" w:rsidRPr="00C30686" w:rsidRDefault="006F6378" w:rsidP="0094020B">
            <w:pPr>
              <w:pStyle w:val="TAC"/>
              <w:rPr>
                <w:rFonts w:eastAsiaTheme="minorEastAsia"/>
                <w:szCs w:val="18"/>
                <w:lang w:eastAsia="zh-CN"/>
              </w:rPr>
            </w:pPr>
          </w:p>
        </w:tc>
        <w:tc>
          <w:tcPr>
            <w:tcW w:w="2785" w:type="dxa"/>
            <w:tcBorders>
              <w:top w:val="nil"/>
              <w:left w:val="single" w:sz="4" w:space="0" w:color="auto"/>
              <w:bottom w:val="nil"/>
              <w:right w:val="single" w:sz="4" w:space="0" w:color="auto"/>
            </w:tcBorders>
            <w:vAlign w:val="center"/>
          </w:tcPr>
          <w:p w14:paraId="7408039F"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27FDE60"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2E82ED35"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CA_n3B_BCS0</w:t>
            </w:r>
          </w:p>
        </w:tc>
        <w:tc>
          <w:tcPr>
            <w:tcW w:w="2445" w:type="dxa"/>
            <w:tcBorders>
              <w:top w:val="nil"/>
              <w:left w:val="single" w:sz="4" w:space="0" w:color="auto"/>
              <w:bottom w:val="nil"/>
              <w:right w:val="single" w:sz="4" w:space="0" w:color="auto"/>
            </w:tcBorders>
            <w:vAlign w:val="center"/>
          </w:tcPr>
          <w:p w14:paraId="6FD2C61E" w14:textId="77777777" w:rsidR="006F6378" w:rsidRPr="00C30686" w:rsidRDefault="006F6378" w:rsidP="0094020B">
            <w:pPr>
              <w:pStyle w:val="TAC"/>
              <w:rPr>
                <w:rFonts w:eastAsiaTheme="minorEastAsia"/>
                <w:szCs w:val="18"/>
                <w:lang w:val="en-US" w:eastAsia="zh-CN"/>
              </w:rPr>
            </w:pPr>
          </w:p>
        </w:tc>
      </w:tr>
      <w:tr w:rsidR="006F6378" w:rsidRPr="00C30686" w14:paraId="46EE9FF2"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CB1E79B" w14:textId="77777777" w:rsidR="006F6378" w:rsidRPr="00C30686" w:rsidRDefault="006F6378" w:rsidP="0094020B">
            <w:pPr>
              <w:pStyle w:val="TAC"/>
              <w:rPr>
                <w:rFonts w:eastAsiaTheme="minorEastAsia"/>
                <w:szCs w:val="18"/>
                <w:lang w:eastAsia="zh-CN"/>
              </w:rPr>
            </w:pPr>
          </w:p>
        </w:tc>
        <w:tc>
          <w:tcPr>
            <w:tcW w:w="2785" w:type="dxa"/>
            <w:tcBorders>
              <w:top w:val="nil"/>
              <w:left w:val="single" w:sz="4" w:space="0" w:color="auto"/>
              <w:bottom w:val="single" w:sz="4" w:space="0" w:color="auto"/>
              <w:right w:val="single" w:sz="4" w:space="0" w:color="auto"/>
            </w:tcBorders>
            <w:vAlign w:val="center"/>
          </w:tcPr>
          <w:p w14:paraId="400EDEB4"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5827E7A"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n38</w:t>
            </w:r>
          </w:p>
        </w:tc>
        <w:tc>
          <w:tcPr>
            <w:tcW w:w="4356" w:type="dxa"/>
            <w:tcBorders>
              <w:top w:val="single" w:sz="4" w:space="0" w:color="auto"/>
              <w:left w:val="single" w:sz="4" w:space="0" w:color="auto"/>
              <w:bottom w:val="single" w:sz="4" w:space="0" w:color="auto"/>
              <w:right w:val="single" w:sz="4" w:space="0" w:color="auto"/>
            </w:tcBorders>
            <w:vAlign w:val="center"/>
          </w:tcPr>
          <w:p w14:paraId="4A3AD50D"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5, 10, 15, 20, 25, 30, 40</w:t>
            </w:r>
          </w:p>
        </w:tc>
        <w:tc>
          <w:tcPr>
            <w:tcW w:w="2445" w:type="dxa"/>
            <w:tcBorders>
              <w:top w:val="nil"/>
              <w:left w:val="single" w:sz="4" w:space="0" w:color="auto"/>
              <w:bottom w:val="single" w:sz="4" w:space="0" w:color="auto"/>
              <w:right w:val="single" w:sz="4" w:space="0" w:color="auto"/>
            </w:tcBorders>
            <w:vAlign w:val="center"/>
          </w:tcPr>
          <w:p w14:paraId="4E0C3F8B" w14:textId="77777777" w:rsidR="006F6378" w:rsidRPr="00C30686" w:rsidRDefault="006F6378" w:rsidP="0094020B">
            <w:pPr>
              <w:pStyle w:val="TAC"/>
              <w:rPr>
                <w:rFonts w:eastAsiaTheme="minorEastAsia"/>
                <w:szCs w:val="18"/>
                <w:lang w:val="en-US" w:eastAsia="zh-CN"/>
              </w:rPr>
            </w:pPr>
          </w:p>
        </w:tc>
      </w:tr>
      <w:tr w:rsidR="006F6378" w:rsidRPr="00C30686" w14:paraId="39B73795"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B7AE8B2" w14:textId="77777777" w:rsidR="006F6378" w:rsidRPr="00C30686" w:rsidRDefault="006F6378" w:rsidP="0094020B">
            <w:pPr>
              <w:pStyle w:val="TAC"/>
              <w:rPr>
                <w:rFonts w:eastAsiaTheme="minorEastAsia"/>
                <w:szCs w:val="18"/>
                <w:lang w:eastAsia="zh-CN"/>
              </w:rPr>
            </w:pPr>
            <w:r w:rsidRPr="00C30686">
              <w:rPr>
                <w:rFonts w:eastAsiaTheme="minorEastAsia"/>
                <w:szCs w:val="18"/>
                <w:lang w:val="en-US" w:eastAsia="zh-CN"/>
              </w:rPr>
              <w:t>CA_n1A-n3(2A)-n38A</w:t>
            </w:r>
          </w:p>
        </w:tc>
        <w:tc>
          <w:tcPr>
            <w:tcW w:w="2785" w:type="dxa"/>
            <w:tcBorders>
              <w:top w:val="single" w:sz="4" w:space="0" w:color="auto"/>
              <w:left w:val="single" w:sz="4" w:space="0" w:color="auto"/>
              <w:bottom w:val="nil"/>
              <w:right w:val="single" w:sz="4" w:space="0" w:color="auto"/>
            </w:tcBorders>
            <w:vAlign w:val="center"/>
          </w:tcPr>
          <w:p w14:paraId="453DD014" w14:textId="77777777" w:rsidR="006F6378" w:rsidRPr="00C30686" w:rsidRDefault="006F6378" w:rsidP="0094020B">
            <w:pPr>
              <w:pStyle w:val="TAC"/>
              <w:rPr>
                <w:rFonts w:eastAsiaTheme="minorEastAsia"/>
                <w:lang w:val="en-US"/>
              </w:rPr>
            </w:pPr>
            <w:r w:rsidRPr="00C30686">
              <w:rPr>
                <w:rFonts w:hint="eastAsia"/>
                <w:szCs w:val="18"/>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6F6459D1"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77D69CDC"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7F4CA086" w14:textId="77777777" w:rsidR="006F6378" w:rsidRPr="00C30686" w:rsidRDefault="006F6378" w:rsidP="0094020B">
            <w:pPr>
              <w:pStyle w:val="TAC"/>
              <w:rPr>
                <w:rFonts w:eastAsiaTheme="minorEastAsia"/>
                <w:szCs w:val="18"/>
                <w:lang w:val="en-US" w:eastAsia="zh-CN"/>
              </w:rPr>
            </w:pPr>
            <w:r w:rsidRPr="00C30686">
              <w:rPr>
                <w:rFonts w:hint="eastAsia"/>
                <w:szCs w:val="18"/>
                <w:lang w:val="en-US" w:eastAsia="zh-CN"/>
              </w:rPr>
              <w:t>0</w:t>
            </w:r>
          </w:p>
        </w:tc>
      </w:tr>
      <w:tr w:rsidR="006F6378" w:rsidRPr="00C30686" w14:paraId="526A1AC8" w14:textId="77777777" w:rsidTr="004F423A">
        <w:trPr>
          <w:trHeight w:val="29"/>
        </w:trPr>
        <w:tc>
          <w:tcPr>
            <w:tcW w:w="2742" w:type="dxa"/>
            <w:tcBorders>
              <w:top w:val="nil"/>
              <w:left w:val="single" w:sz="4" w:space="0" w:color="auto"/>
              <w:bottom w:val="nil"/>
              <w:right w:val="single" w:sz="4" w:space="0" w:color="auto"/>
            </w:tcBorders>
            <w:vAlign w:val="center"/>
          </w:tcPr>
          <w:p w14:paraId="44DC0F31" w14:textId="77777777" w:rsidR="006F6378" w:rsidRPr="00C30686" w:rsidRDefault="006F6378" w:rsidP="0094020B">
            <w:pPr>
              <w:pStyle w:val="TAC"/>
              <w:rPr>
                <w:rFonts w:eastAsiaTheme="minorEastAsia"/>
                <w:szCs w:val="18"/>
                <w:lang w:eastAsia="zh-CN"/>
              </w:rPr>
            </w:pPr>
          </w:p>
        </w:tc>
        <w:tc>
          <w:tcPr>
            <w:tcW w:w="2785" w:type="dxa"/>
            <w:tcBorders>
              <w:top w:val="nil"/>
              <w:left w:val="single" w:sz="4" w:space="0" w:color="auto"/>
              <w:bottom w:val="nil"/>
              <w:right w:val="single" w:sz="4" w:space="0" w:color="auto"/>
            </w:tcBorders>
            <w:vAlign w:val="center"/>
          </w:tcPr>
          <w:p w14:paraId="493FB041"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B598535"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245802B2"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CA_n3(2A)_BCS1</w:t>
            </w:r>
          </w:p>
        </w:tc>
        <w:tc>
          <w:tcPr>
            <w:tcW w:w="2445" w:type="dxa"/>
            <w:tcBorders>
              <w:top w:val="nil"/>
              <w:left w:val="single" w:sz="4" w:space="0" w:color="auto"/>
              <w:bottom w:val="nil"/>
              <w:right w:val="single" w:sz="4" w:space="0" w:color="auto"/>
            </w:tcBorders>
            <w:vAlign w:val="center"/>
          </w:tcPr>
          <w:p w14:paraId="5F6C223B" w14:textId="77777777" w:rsidR="006F6378" w:rsidRPr="00C30686" w:rsidRDefault="006F6378" w:rsidP="0094020B">
            <w:pPr>
              <w:pStyle w:val="TAC"/>
              <w:rPr>
                <w:rFonts w:eastAsiaTheme="minorEastAsia"/>
                <w:szCs w:val="18"/>
                <w:lang w:val="en-US" w:eastAsia="zh-CN"/>
              </w:rPr>
            </w:pPr>
          </w:p>
        </w:tc>
      </w:tr>
      <w:tr w:rsidR="006F6378" w:rsidRPr="00C30686" w14:paraId="0A7C620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B925355" w14:textId="77777777" w:rsidR="006F6378" w:rsidRPr="00C30686" w:rsidRDefault="006F6378" w:rsidP="0094020B">
            <w:pPr>
              <w:pStyle w:val="TAC"/>
              <w:rPr>
                <w:rFonts w:eastAsiaTheme="minorEastAsia"/>
                <w:szCs w:val="18"/>
                <w:lang w:eastAsia="zh-CN"/>
              </w:rPr>
            </w:pPr>
          </w:p>
        </w:tc>
        <w:tc>
          <w:tcPr>
            <w:tcW w:w="2785" w:type="dxa"/>
            <w:tcBorders>
              <w:top w:val="nil"/>
              <w:left w:val="single" w:sz="4" w:space="0" w:color="auto"/>
              <w:bottom w:val="single" w:sz="4" w:space="0" w:color="auto"/>
              <w:right w:val="single" w:sz="4" w:space="0" w:color="auto"/>
            </w:tcBorders>
            <w:vAlign w:val="center"/>
          </w:tcPr>
          <w:p w14:paraId="4793B434"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874FDF2"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n38</w:t>
            </w:r>
          </w:p>
        </w:tc>
        <w:tc>
          <w:tcPr>
            <w:tcW w:w="4356" w:type="dxa"/>
            <w:tcBorders>
              <w:top w:val="single" w:sz="4" w:space="0" w:color="auto"/>
              <w:left w:val="single" w:sz="4" w:space="0" w:color="auto"/>
              <w:bottom w:val="single" w:sz="4" w:space="0" w:color="auto"/>
              <w:right w:val="single" w:sz="4" w:space="0" w:color="auto"/>
            </w:tcBorders>
            <w:vAlign w:val="center"/>
          </w:tcPr>
          <w:p w14:paraId="0B3ED23B"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5, 10, 15, 20, 25, 30, 40</w:t>
            </w:r>
          </w:p>
        </w:tc>
        <w:tc>
          <w:tcPr>
            <w:tcW w:w="2445" w:type="dxa"/>
            <w:tcBorders>
              <w:top w:val="nil"/>
              <w:left w:val="single" w:sz="4" w:space="0" w:color="auto"/>
              <w:bottom w:val="single" w:sz="4" w:space="0" w:color="auto"/>
              <w:right w:val="single" w:sz="4" w:space="0" w:color="auto"/>
            </w:tcBorders>
            <w:vAlign w:val="center"/>
          </w:tcPr>
          <w:p w14:paraId="0413E672" w14:textId="77777777" w:rsidR="006F6378" w:rsidRPr="00C30686" w:rsidRDefault="006F6378" w:rsidP="0094020B">
            <w:pPr>
              <w:pStyle w:val="TAC"/>
              <w:rPr>
                <w:rFonts w:eastAsiaTheme="minorEastAsia"/>
                <w:szCs w:val="18"/>
                <w:lang w:val="en-US" w:eastAsia="zh-CN"/>
              </w:rPr>
            </w:pPr>
          </w:p>
        </w:tc>
      </w:tr>
      <w:tr w:rsidR="006F6378" w:rsidRPr="00C30686" w14:paraId="30189B87"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0CA873B" w14:textId="77777777" w:rsidR="006F6378" w:rsidRPr="00C30686" w:rsidRDefault="006F6378" w:rsidP="0094020B">
            <w:pPr>
              <w:pStyle w:val="TAC"/>
              <w:rPr>
                <w:rFonts w:eastAsiaTheme="minorEastAsia"/>
                <w:szCs w:val="18"/>
                <w:lang w:eastAsia="zh-CN"/>
              </w:rPr>
            </w:pPr>
            <w:r w:rsidRPr="00C30686">
              <w:rPr>
                <w:rFonts w:eastAsiaTheme="minorEastAsia"/>
                <w:szCs w:val="18"/>
                <w:lang w:val="en-US" w:eastAsia="zh-CN"/>
              </w:rPr>
              <w:t>CA_n1(2A)-n3(2A)-n38A</w:t>
            </w:r>
          </w:p>
        </w:tc>
        <w:tc>
          <w:tcPr>
            <w:tcW w:w="2785" w:type="dxa"/>
            <w:tcBorders>
              <w:top w:val="single" w:sz="4" w:space="0" w:color="auto"/>
              <w:left w:val="single" w:sz="4" w:space="0" w:color="auto"/>
              <w:bottom w:val="nil"/>
              <w:right w:val="single" w:sz="4" w:space="0" w:color="auto"/>
            </w:tcBorders>
            <w:vAlign w:val="center"/>
          </w:tcPr>
          <w:p w14:paraId="54B2BB99" w14:textId="77777777" w:rsidR="006F6378" w:rsidRPr="00C30686" w:rsidRDefault="006F6378" w:rsidP="0094020B">
            <w:pPr>
              <w:pStyle w:val="TAC"/>
              <w:rPr>
                <w:rFonts w:eastAsiaTheme="minorEastAsia"/>
                <w:lang w:val="en-US"/>
              </w:rPr>
            </w:pPr>
            <w:r w:rsidRPr="00C30686">
              <w:rPr>
                <w:rFonts w:hint="eastAsia"/>
                <w:szCs w:val="18"/>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67D3BC43"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40EA54D2"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CA_n1(2A)_BCS0</w:t>
            </w:r>
          </w:p>
        </w:tc>
        <w:tc>
          <w:tcPr>
            <w:tcW w:w="2445" w:type="dxa"/>
            <w:tcBorders>
              <w:top w:val="single" w:sz="4" w:space="0" w:color="auto"/>
              <w:left w:val="single" w:sz="4" w:space="0" w:color="auto"/>
              <w:bottom w:val="nil"/>
              <w:right w:val="single" w:sz="4" w:space="0" w:color="auto"/>
            </w:tcBorders>
            <w:vAlign w:val="center"/>
          </w:tcPr>
          <w:p w14:paraId="78C4C724" w14:textId="77777777" w:rsidR="006F6378" w:rsidRPr="00C30686" w:rsidRDefault="006F6378" w:rsidP="0094020B">
            <w:pPr>
              <w:pStyle w:val="TAC"/>
              <w:rPr>
                <w:rFonts w:eastAsiaTheme="minorEastAsia"/>
                <w:szCs w:val="18"/>
                <w:lang w:val="en-US" w:eastAsia="zh-CN"/>
              </w:rPr>
            </w:pPr>
            <w:r w:rsidRPr="00C30686">
              <w:rPr>
                <w:rFonts w:hint="eastAsia"/>
                <w:szCs w:val="18"/>
                <w:lang w:val="en-US" w:eastAsia="zh-CN"/>
              </w:rPr>
              <w:t>0</w:t>
            </w:r>
          </w:p>
        </w:tc>
      </w:tr>
      <w:tr w:rsidR="006F6378" w:rsidRPr="00C30686" w14:paraId="347DC432" w14:textId="77777777" w:rsidTr="004F423A">
        <w:trPr>
          <w:trHeight w:val="29"/>
        </w:trPr>
        <w:tc>
          <w:tcPr>
            <w:tcW w:w="2742" w:type="dxa"/>
            <w:tcBorders>
              <w:top w:val="nil"/>
              <w:left w:val="single" w:sz="4" w:space="0" w:color="auto"/>
              <w:bottom w:val="nil"/>
              <w:right w:val="single" w:sz="4" w:space="0" w:color="auto"/>
            </w:tcBorders>
            <w:vAlign w:val="center"/>
          </w:tcPr>
          <w:p w14:paraId="3B134FCD" w14:textId="77777777" w:rsidR="006F6378" w:rsidRPr="00C30686" w:rsidRDefault="006F6378" w:rsidP="0094020B">
            <w:pPr>
              <w:pStyle w:val="TAC"/>
              <w:rPr>
                <w:rFonts w:eastAsiaTheme="minorEastAsia"/>
                <w:szCs w:val="18"/>
                <w:lang w:eastAsia="zh-CN"/>
              </w:rPr>
            </w:pPr>
          </w:p>
        </w:tc>
        <w:tc>
          <w:tcPr>
            <w:tcW w:w="2785" w:type="dxa"/>
            <w:tcBorders>
              <w:top w:val="nil"/>
              <w:left w:val="single" w:sz="4" w:space="0" w:color="auto"/>
              <w:bottom w:val="nil"/>
              <w:right w:val="single" w:sz="4" w:space="0" w:color="auto"/>
            </w:tcBorders>
            <w:vAlign w:val="center"/>
          </w:tcPr>
          <w:p w14:paraId="6EE9496E"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6B2F8A0"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1AF8C8C0"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CA_n3(2A)_BCS1</w:t>
            </w:r>
          </w:p>
        </w:tc>
        <w:tc>
          <w:tcPr>
            <w:tcW w:w="2445" w:type="dxa"/>
            <w:tcBorders>
              <w:top w:val="nil"/>
              <w:left w:val="single" w:sz="4" w:space="0" w:color="auto"/>
              <w:bottom w:val="nil"/>
              <w:right w:val="single" w:sz="4" w:space="0" w:color="auto"/>
            </w:tcBorders>
            <w:vAlign w:val="center"/>
          </w:tcPr>
          <w:p w14:paraId="553A312F" w14:textId="77777777" w:rsidR="006F6378" w:rsidRPr="00C30686" w:rsidRDefault="006F6378" w:rsidP="0094020B">
            <w:pPr>
              <w:pStyle w:val="TAC"/>
              <w:rPr>
                <w:rFonts w:eastAsiaTheme="minorEastAsia"/>
                <w:szCs w:val="18"/>
                <w:lang w:val="en-US" w:eastAsia="zh-CN"/>
              </w:rPr>
            </w:pPr>
          </w:p>
        </w:tc>
      </w:tr>
      <w:tr w:rsidR="006F6378" w:rsidRPr="00C30686" w14:paraId="2300ADCA"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7DC901F" w14:textId="77777777" w:rsidR="006F6378" w:rsidRPr="00C30686" w:rsidRDefault="006F6378" w:rsidP="0094020B">
            <w:pPr>
              <w:pStyle w:val="TAC"/>
              <w:rPr>
                <w:rFonts w:eastAsiaTheme="minorEastAsia"/>
                <w:szCs w:val="18"/>
                <w:lang w:eastAsia="zh-CN"/>
              </w:rPr>
            </w:pPr>
          </w:p>
        </w:tc>
        <w:tc>
          <w:tcPr>
            <w:tcW w:w="2785" w:type="dxa"/>
            <w:tcBorders>
              <w:top w:val="nil"/>
              <w:left w:val="single" w:sz="4" w:space="0" w:color="auto"/>
              <w:bottom w:val="single" w:sz="4" w:space="0" w:color="auto"/>
              <w:right w:val="single" w:sz="4" w:space="0" w:color="auto"/>
            </w:tcBorders>
            <w:vAlign w:val="center"/>
          </w:tcPr>
          <w:p w14:paraId="4391ECEC"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03AF6A5"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n38</w:t>
            </w:r>
          </w:p>
        </w:tc>
        <w:tc>
          <w:tcPr>
            <w:tcW w:w="4356" w:type="dxa"/>
            <w:tcBorders>
              <w:top w:val="single" w:sz="4" w:space="0" w:color="auto"/>
              <w:left w:val="single" w:sz="4" w:space="0" w:color="auto"/>
              <w:bottom w:val="single" w:sz="4" w:space="0" w:color="auto"/>
              <w:right w:val="single" w:sz="4" w:space="0" w:color="auto"/>
            </w:tcBorders>
            <w:vAlign w:val="center"/>
          </w:tcPr>
          <w:p w14:paraId="0114FAC7"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5, 10, 15, 20, 25, 30, 40</w:t>
            </w:r>
          </w:p>
        </w:tc>
        <w:tc>
          <w:tcPr>
            <w:tcW w:w="2445" w:type="dxa"/>
            <w:tcBorders>
              <w:top w:val="nil"/>
              <w:left w:val="single" w:sz="4" w:space="0" w:color="auto"/>
              <w:bottom w:val="single" w:sz="4" w:space="0" w:color="auto"/>
              <w:right w:val="single" w:sz="4" w:space="0" w:color="auto"/>
            </w:tcBorders>
            <w:vAlign w:val="center"/>
          </w:tcPr>
          <w:p w14:paraId="1CE547D0" w14:textId="77777777" w:rsidR="006F6378" w:rsidRPr="00C30686" w:rsidRDefault="006F6378" w:rsidP="0094020B">
            <w:pPr>
              <w:pStyle w:val="TAC"/>
              <w:rPr>
                <w:rFonts w:eastAsiaTheme="minorEastAsia"/>
                <w:szCs w:val="18"/>
                <w:lang w:val="en-US" w:eastAsia="zh-CN"/>
              </w:rPr>
            </w:pPr>
          </w:p>
        </w:tc>
      </w:tr>
      <w:tr w:rsidR="006F6378" w:rsidRPr="00C30686" w14:paraId="450C9AA9"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C17D856" w14:textId="77777777" w:rsidR="006F6378" w:rsidRPr="00C30686" w:rsidRDefault="006F6378" w:rsidP="0094020B">
            <w:pPr>
              <w:pStyle w:val="TAC"/>
              <w:rPr>
                <w:rFonts w:eastAsia="Yu Mincho"/>
                <w:lang w:val="en-US"/>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w:t>
            </w:r>
            <w:r w:rsidRPr="00C30686">
              <w:rPr>
                <w:rFonts w:eastAsiaTheme="minorEastAsia"/>
                <w:lang w:eastAsia="zh-CN"/>
              </w:rPr>
              <w:t>1</w:t>
            </w:r>
            <w:r w:rsidRPr="00C30686">
              <w:rPr>
                <w:rFonts w:eastAsiaTheme="minorEastAsia"/>
                <w:lang w:val="sv-SE"/>
              </w:rPr>
              <w:t>A-</w:t>
            </w:r>
            <w:r w:rsidRPr="00C30686">
              <w:rPr>
                <w:rFonts w:eastAsiaTheme="minorEastAsia" w:hint="eastAsia"/>
                <w:lang w:eastAsia="zh-CN"/>
              </w:rPr>
              <w:t>n</w:t>
            </w:r>
            <w:r w:rsidRPr="00C30686">
              <w:rPr>
                <w:rFonts w:eastAsiaTheme="minorEastAsia"/>
                <w:lang w:eastAsia="zh-CN"/>
              </w:rPr>
              <w:t>3</w:t>
            </w:r>
            <w:r w:rsidRPr="00C30686">
              <w:rPr>
                <w:rFonts w:eastAsiaTheme="minorEastAsia"/>
                <w:lang w:val="sv-SE"/>
              </w:rPr>
              <w:t>A</w:t>
            </w:r>
            <w:r w:rsidRPr="00C30686">
              <w:rPr>
                <w:rFonts w:hint="eastAsia"/>
                <w:lang w:eastAsia="zh-CN"/>
              </w:rPr>
              <w:t>-n40A</w:t>
            </w:r>
          </w:p>
        </w:tc>
        <w:tc>
          <w:tcPr>
            <w:tcW w:w="2785" w:type="dxa"/>
            <w:tcBorders>
              <w:top w:val="single" w:sz="4" w:space="0" w:color="auto"/>
              <w:left w:val="single" w:sz="4" w:space="0" w:color="auto"/>
              <w:bottom w:val="nil"/>
              <w:right w:val="single" w:sz="4" w:space="0" w:color="auto"/>
            </w:tcBorders>
            <w:vAlign w:val="center"/>
          </w:tcPr>
          <w:p w14:paraId="69D35B68" w14:textId="77777777" w:rsidR="006F6378" w:rsidRPr="00C30686" w:rsidRDefault="006F6378" w:rsidP="0094020B">
            <w:pPr>
              <w:pStyle w:val="TAC"/>
              <w:rPr>
                <w:lang w:eastAsia="zh-CN"/>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w:t>
            </w:r>
            <w:r w:rsidRPr="00C30686">
              <w:rPr>
                <w:rFonts w:eastAsiaTheme="minorEastAsia"/>
                <w:lang w:eastAsia="zh-CN"/>
              </w:rPr>
              <w:t>1</w:t>
            </w:r>
            <w:r w:rsidRPr="00C30686">
              <w:rPr>
                <w:rFonts w:eastAsiaTheme="minorEastAsia"/>
                <w:lang w:val="en-US"/>
              </w:rPr>
              <w:t>A-</w:t>
            </w:r>
            <w:r w:rsidRPr="00C30686">
              <w:rPr>
                <w:rFonts w:eastAsiaTheme="minorEastAsia" w:hint="eastAsia"/>
                <w:lang w:eastAsia="zh-CN"/>
              </w:rPr>
              <w:t>n</w:t>
            </w:r>
            <w:r w:rsidRPr="00C30686">
              <w:rPr>
                <w:rFonts w:eastAsiaTheme="minorEastAsia"/>
                <w:lang w:eastAsia="zh-CN"/>
              </w:rPr>
              <w:t>3</w:t>
            </w:r>
            <w:r w:rsidRPr="00C30686">
              <w:rPr>
                <w:rFonts w:eastAsiaTheme="minorEastAsia"/>
                <w:lang w:val="en-US"/>
              </w:rPr>
              <w:t>A</w:t>
            </w:r>
          </w:p>
          <w:p w14:paraId="6C668643" w14:textId="77777777" w:rsidR="006F6378" w:rsidRPr="00C30686" w:rsidRDefault="006F6378" w:rsidP="0094020B">
            <w:pPr>
              <w:pStyle w:val="TAC"/>
              <w:rPr>
                <w:lang w:eastAsia="zh-CN"/>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w:t>
            </w:r>
            <w:r w:rsidRPr="00C30686">
              <w:rPr>
                <w:rFonts w:eastAsiaTheme="minorEastAsia"/>
                <w:lang w:eastAsia="zh-CN"/>
              </w:rPr>
              <w:t>1</w:t>
            </w:r>
            <w:r w:rsidRPr="00C30686">
              <w:rPr>
                <w:rFonts w:eastAsiaTheme="minorEastAsia"/>
                <w:lang w:val="en-US"/>
              </w:rPr>
              <w:t>A</w:t>
            </w:r>
            <w:r w:rsidRPr="00C30686">
              <w:rPr>
                <w:rFonts w:hint="eastAsia"/>
                <w:lang w:eastAsia="zh-CN"/>
              </w:rPr>
              <w:t>-n40A</w:t>
            </w:r>
          </w:p>
          <w:p w14:paraId="34399E3E"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w:t>
            </w:r>
            <w:r w:rsidRPr="00C30686">
              <w:rPr>
                <w:rFonts w:eastAsiaTheme="minorEastAsia"/>
                <w:lang w:eastAsia="zh-CN"/>
              </w:rPr>
              <w:t>3</w:t>
            </w:r>
            <w:r w:rsidRPr="00C30686">
              <w:rPr>
                <w:rFonts w:eastAsiaTheme="minorEastAsia"/>
                <w:lang w:val="en-US"/>
              </w:rPr>
              <w:t>A</w:t>
            </w:r>
            <w:r w:rsidRPr="00C30686">
              <w:rPr>
                <w:rFonts w:hint="eastAsia"/>
                <w:lang w:eastAsia="zh-CN"/>
              </w:rPr>
              <w:t>-n40A</w:t>
            </w:r>
          </w:p>
        </w:tc>
        <w:tc>
          <w:tcPr>
            <w:tcW w:w="1259" w:type="dxa"/>
            <w:tcBorders>
              <w:top w:val="single" w:sz="4" w:space="0" w:color="auto"/>
              <w:left w:val="single" w:sz="4" w:space="0" w:color="auto"/>
              <w:bottom w:val="single" w:sz="4" w:space="0" w:color="auto"/>
              <w:right w:val="single" w:sz="4" w:space="0" w:color="auto"/>
            </w:tcBorders>
            <w:vAlign w:val="center"/>
          </w:tcPr>
          <w:p w14:paraId="21788B90" w14:textId="77777777" w:rsidR="006F6378" w:rsidRPr="00C30686" w:rsidRDefault="006F6378" w:rsidP="0094020B">
            <w:pPr>
              <w:pStyle w:val="TAC"/>
              <w:rPr>
                <w:rFonts w:eastAsia="Yu Mincho"/>
                <w:lang w:val="en-US"/>
              </w:rPr>
            </w:pPr>
            <w:r w:rsidRPr="00C30686">
              <w:rPr>
                <w:rFonts w:eastAsiaTheme="minorEastAsia" w:hint="eastAsia"/>
                <w:lang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288EE164" w14:textId="77777777" w:rsidR="006F6378" w:rsidRPr="00C30686" w:rsidRDefault="006F6378" w:rsidP="0094020B">
            <w:pPr>
              <w:pStyle w:val="TAC"/>
              <w:rPr>
                <w:rFonts w:eastAsiaTheme="minorEastAsia"/>
                <w:lang w:val="en-US" w:eastAsia="zh-CN" w:bidi="ar"/>
              </w:rPr>
            </w:pPr>
            <w:r w:rsidRPr="00C30686">
              <w:rPr>
                <w:rFonts w:eastAsiaTheme="minorEastAsia"/>
              </w:rPr>
              <w:t xml:space="preserve">5, </w:t>
            </w:r>
            <w:r w:rsidRPr="00C30686">
              <w:rPr>
                <w:rFonts w:eastAsiaTheme="minorEastAsia" w:hint="eastAsia"/>
              </w:rPr>
              <w:t>1</w:t>
            </w:r>
            <w:r w:rsidRPr="00C30686">
              <w:rPr>
                <w:rFonts w:eastAsiaTheme="minorEastAsia"/>
              </w:rPr>
              <w:t>0, 15, 20, 30, 40, 45, 50</w:t>
            </w:r>
          </w:p>
        </w:tc>
        <w:tc>
          <w:tcPr>
            <w:tcW w:w="2445" w:type="dxa"/>
            <w:tcBorders>
              <w:top w:val="single" w:sz="4" w:space="0" w:color="auto"/>
              <w:left w:val="single" w:sz="4" w:space="0" w:color="auto"/>
              <w:bottom w:val="nil"/>
              <w:right w:val="single" w:sz="4" w:space="0" w:color="auto"/>
            </w:tcBorders>
            <w:vAlign w:val="center"/>
          </w:tcPr>
          <w:p w14:paraId="0C697726"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0</w:t>
            </w:r>
          </w:p>
        </w:tc>
      </w:tr>
      <w:tr w:rsidR="006F6378" w:rsidRPr="00C30686" w14:paraId="429CE3B1" w14:textId="77777777" w:rsidTr="004F423A">
        <w:trPr>
          <w:trHeight w:val="29"/>
        </w:trPr>
        <w:tc>
          <w:tcPr>
            <w:tcW w:w="2742" w:type="dxa"/>
            <w:tcBorders>
              <w:top w:val="nil"/>
              <w:left w:val="single" w:sz="4" w:space="0" w:color="auto"/>
              <w:bottom w:val="nil"/>
              <w:right w:val="single" w:sz="4" w:space="0" w:color="auto"/>
            </w:tcBorders>
            <w:vAlign w:val="center"/>
          </w:tcPr>
          <w:p w14:paraId="0F962588"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nil"/>
              <w:right w:val="single" w:sz="4" w:space="0" w:color="auto"/>
            </w:tcBorders>
            <w:vAlign w:val="center"/>
          </w:tcPr>
          <w:p w14:paraId="0E2A879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0A11DCD" w14:textId="77777777" w:rsidR="006F6378" w:rsidRPr="00C30686" w:rsidRDefault="006F6378" w:rsidP="0094020B">
            <w:pPr>
              <w:pStyle w:val="TAC"/>
              <w:rPr>
                <w:rFonts w:eastAsia="Yu Mincho"/>
                <w:lang w:val="en-US"/>
              </w:rPr>
            </w:pPr>
            <w:r w:rsidRPr="00C30686">
              <w:rPr>
                <w:rFonts w:eastAsiaTheme="minorEastAsia" w:hint="eastAsia"/>
                <w:lang w:eastAsia="zh-CN"/>
              </w:rPr>
              <w:t>n</w:t>
            </w:r>
            <w:r w:rsidRPr="00C30686">
              <w:rPr>
                <w:rFonts w:eastAsiaTheme="minorEastAsia"/>
                <w:lang w:eastAsia="zh-CN"/>
              </w:rPr>
              <w:t>3</w:t>
            </w:r>
          </w:p>
        </w:tc>
        <w:tc>
          <w:tcPr>
            <w:tcW w:w="4356" w:type="dxa"/>
            <w:tcBorders>
              <w:top w:val="single" w:sz="4" w:space="0" w:color="auto"/>
              <w:left w:val="single" w:sz="4" w:space="0" w:color="auto"/>
              <w:bottom w:val="single" w:sz="4" w:space="0" w:color="auto"/>
              <w:right w:val="single" w:sz="4" w:space="0" w:color="auto"/>
            </w:tcBorders>
            <w:vAlign w:val="center"/>
          </w:tcPr>
          <w:p w14:paraId="100108CF" w14:textId="77777777" w:rsidR="006F6378" w:rsidRPr="00C30686" w:rsidRDefault="006F6378" w:rsidP="0094020B">
            <w:pPr>
              <w:pStyle w:val="TAC"/>
              <w:rPr>
                <w:rFonts w:eastAsiaTheme="minorEastAsia"/>
                <w:lang w:val="en-US" w:eastAsia="zh-CN" w:bidi="ar"/>
              </w:rPr>
            </w:pPr>
            <w:r w:rsidRPr="00C30686">
              <w:rPr>
                <w:rFonts w:eastAsiaTheme="minorEastAsia"/>
              </w:rPr>
              <w:t xml:space="preserve">5, </w:t>
            </w:r>
            <w:r w:rsidRPr="00C30686">
              <w:rPr>
                <w:rFonts w:eastAsiaTheme="minorEastAsia" w:hint="eastAsia"/>
              </w:rPr>
              <w:t>1</w:t>
            </w:r>
            <w:r w:rsidRPr="00C30686">
              <w:rPr>
                <w:rFonts w:eastAsiaTheme="minorEastAsia"/>
              </w:rPr>
              <w:t>0, 15, 20, 30, 35, 40, 45, 50</w:t>
            </w:r>
          </w:p>
        </w:tc>
        <w:tc>
          <w:tcPr>
            <w:tcW w:w="2445" w:type="dxa"/>
            <w:tcBorders>
              <w:top w:val="nil"/>
              <w:left w:val="single" w:sz="4" w:space="0" w:color="auto"/>
              <w:bottom w:val="nil"/>
              <w:right w:val="single" w:sz="4" w:space="0" w:color="auto"/>
            </w:tcBorders>
            <w:vAlign w:val="center"/>
          </w:tcPr>
          <w:p w14:paraId="12BB9DAE" w14:textId="77777777" w:rsidR="006F6378" w:rsidRPr="00C30686" w:rsidRDefault="006F6378" w:rsidP="0094020B">
            <w:pPr>
              <w:pStyle w:val="TAC"/>
              <w:rPr>
                <w:rFonts w:eastAsiaTheme="minorEastAsia"/>
                <w:lang w:val="en-US" w:eastAsia="zh-CN"/>
              </w:rPr>
            </w:pPr>
          </w:p>
        </w:tc>
      </w:tr>
      <w:tr w:rsidR="006F6378" w:rsidRPr="00C30686" w14:paraId="1AF6B9A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7D7E215"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single" w:sz="4" w:space="0" w:color="auto"/>
              <w:right w:val="single" w:sz="4" w:space="0" w:color="auto"/>
            </w:tcBorders>
            <w:vAlign w:val="center"/>
          </w:tcPr>
          <w:p w14:paraId="5008FED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426702E" w14:textId="77777777" w:rsidR="006F6378" w:rsidRPr="00C30686" w:rsidRDefault="006F6378" w:rsidP="0094020B">
            <w:pPr>
              <w:pStyle w:val="TAC"/>
              <w:rPr>
                <w:rFonts w:eastAsia="Yu Mincho"/>
                <w:lang w:val="en-US"/>
              </w:rPr>
            </w:pPr>
            <w:r w:rsidRPr="00C30686">
              <w:rPr>
                <w:rFonts w:eastAsiaTheme="minorEastAsia" w:hint="eastAsia"/>
                <w:lang w:eastAsia="zh-CN"/>
              </w:rPr>
              <w:t>n40</w:t>
            </w:r>
          </w:p>
        </w:tc>
        <w:tc>
          <w:tcPr>
            <w:tcW w:w="4356" w:type="dxa"/>
            <w:tcBorders>
              <w:top w:val="single" w:sz="4" w:space="0" w:color="auto"/>
              <w:left w:val="single" w:sz="4" w:space="0" w:color="auto"/>
              <w:bottom w:val="single" w:sz="4" w:space="0" w:color="auto"/>
              <w:right w:val="single" w:sz="4" w:space="0" w:color="auto"/>
            </w:tcBorders>
            <w:vAlign w:val="center"/>
          </w:tcPr>
          <w:p w14:paraId="51AA4CE8" w14:textId="77777777" w:rsidR="006F6378" w:rsidRPr="00C30686" w:rsidRDefault="006F6378" w:rsidP="0094020B">
            <w:pPr>
              <w:pStyle w:val="TAC"/>
              <w:rPr>
                <w:rFonts w:eastAsiaTheme="minorEastAsia"/>
                <w:lang w:val="en-US" w:eastAsia="zh-CN" w:bidi="ar"/>
              </w:rPr>
            </w:pPr>
            <w:r w:rsidRPr="00C30686">
              <w:rPr>
                <w:rFonts w:eastAsiaTheme="minorEastAsia"/>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0D5542F7" w14:textId="77777777" w:rsidR="006F6378" w:rsidRPr="00C30686" w:rsidRDefault="006F6378" w:rsidP="0094020B">
            <w:pPr>
              <w:pStyle w:val="TAC"/>
              <w:rPr>
                <w:rFonts w:eastAsiaTheme="minorEastAsia"/>
                <w:lang w:val="en-US" w:eastAsia="zh-CN"/>
              </w:rPr>
            </w:pPr>
          </w:p>
        </w:tc>
      </w:tr>
      <w:tr w:rsidR="006F6378" w:rsidRPr="00C30686" w14:paraId="77D69546"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63DE151" w14:textId="77777777" w:rsidR="006F6378" w:rsidRPr="00C30686" w:rsidRDefault="006F6378" w:rsidP="0094020B">
            <w:pPr>
              <w:pStyle w:val="TAC"/>
              <w:rPr>
                <w:rFonts w:eastAsia="Yu Mincho"/>
                <w:lang w:val="en-US"/>
              </w:rPr>
            </w:pPr>
            <w:r w:rsidRPr="00C30686">
              <w:rPr>
                <w:rFonts w:eastAsia="Yu Mincho"/>
                <w:lang w:val="en-US"/>
              </w:rPr>
              <w:t>CA_n1A-n3A-n41A</w:t>
            </w:r>
          </w:p>
        </w:tc>
        <w:tc>
          <w:tcPr>
            <w:tcW w:w="2785" w:type="dxa"/>
            <w:tcBorders>
              <w:top w:val="single" w:sz="4" w:space="0" w:color="auto"/>
              <w:left w:val="single" w:sz="4" w:space="0" w:color="auto"/>
              <w:bottom w:val="nil"/>
              <w:right w:val="single" w:sz="4" w:space="0" w:color="auto"/>
            </w:tcBorders>
            <w:vAlign w:val="center"/>
          </w:tcPr>
          <w:p w14:paraId="0EF98E2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r w:rsidRPr="00C30686">
              <w:rPr>
                <w:rFonts w:eastAsiaTheme="minorEastAsia"/>
                <w:vertAlign w:val="superscript"/>
                <w:lang w:val="en-US" w:eastAsia="zh-CN"/>
              </w:rPr>
              <w:t>7</w:t>
            </w:r>
          </w:p>
          <w:p w14:paraId="16CE808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CA_n1A-n3A</w:t>
            </w:r>
          </w:p>
          <w:p w14:paraId="0B265EA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CA_n1A-n41A</w:t>
            </w:r>
          </w:p>
          <w:p w14:paraId="5A0A777F" w14:textId="77777777" w:rsidR="006F6378" w:rsidRPr="00C30686" w:rsidRDefault="006F6378" w:rsidP="0094020B">
            <w:pPr>
              <w:pStyle w:val="TAC"/>
              <w:rPr>
                <w:rFonts w:eastAsia="Yu Mincho"/>
                <w:lang w:val="en-US"/>
              </w:rPr>
            </w:pPr>
            <w:r w:rsidRPr="00C30686">
              <w:rPr>
                <w:rFonts w:eastAsiaTheme="minorEastAsia"/>
                <w:lang w:val="en-US" w:eastAsia="zh-CN"/>
              </w:rPr>
              <w:t>CA_n3A-n41A</w:t>
            </w:r>
          </w:p>
        </w:tc>
        <w:tc>
          <w:tcPr>
            <w:tcW w:w="1259" w:type="dxa"/>
            <w:tcBorders>
              <w:top w:val="single" w:sz="4" w:space="0" w:color="auto"/>
              <w:left w:val="single" w:sz="4" w:space="0" w:color="auto"/>
              <w:bottom w:val="single" w:sz="4" w:space="0" w:color="auto"/>
              <w:right w:val="single" w:sz="4" w:space="0" w:color="auto"/>
            </w:tcBorders>
            <w:vAlign w:val="center"/>
          </w:tcPr>
          <w:p w14:paraId="5E9737E0" w14:textId="77777777" w:rsidR="006F6378" w:rsidRPr="00C30686" w:rsidRDefault="006F6378" w:rsidP="0094020B">
            <w:pPr>
              <w:pStyle w:val="TAC"/>
              <w:rPr>
                <w:rFonts w:eastAsia="Yu Mincho"/>
                <w:lang w:val="en-US"/>
              </w:rPr>
            </w:pPr>
            <w:r w:rsidRPr="00C30686">
              <w:rPr>
                <w:rFonts w:eastAsia="Yu Mincho"/>
                <w:lang w:val="en-US"/>
              </w:rPr>
              <w:t>n1</w:t>
            </w:r>
          </w:p>
        </w:tc>
        <w:tc>
          <w:tcPr>
            <w:tcW w:w="4356" w:type="dxa"/>
            <w:tcBorders>
              <w:top w:val="single" w:sz="4" w:space="0" w:color="auto"/>
              <w:left w:val="single" w:sz="4" w:space="0" w:color="auto"/>
              <w:bottom w:val="single" w:sz="4" w:space="0" w:color="auto"/>
              <w:right w:val="single" w:sz="4" w:space="0" w:color="auto"/>
            </w:tcBorders>
            <w:vAlign w:val="center"/>
          </w:tcPr>
          <w:p w14:paraId="6A476610" w14:textId="77777777" w:rsidR="006F6378" w:rsidRPr="00C30686" w:rsidRDefault="006F6378" w:rsidP="0094020B">
            <w:pPr>
              <w:pStyle w:val="TAC"/>
              <w:rPr>
                <w:rFonts w:ascii="Calibri" w:eastAsia="Yu Mincho" w:hAnsi="Calibri"/>
                <w:sz w:val="21"/>
                <w:lang w:val="en-US" w:eastAsia="zh-CN"/>
              </w:rPr>
            </w:pPr>
            <w:r w:rsidRPr="00C30686">
              <w:rPr>
                <w:rFonts w:eastAsiaTheme="minorEastAsia"/>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50235DE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1523A85D" w14:textId="77777777" w:rsidTr="004F423A">
        <w:trPr>
          <w:trHeight w:val="29"/>
        </w:trPr>
        <w:tc>
          <w:tcPr>
            <w:tcW w:w="2742" w:type="dxa"/>
            <w:tcBorders>
              <w:top w:val="nil"/>
              <w:left w:val="single" w:sz="4" w:space="0" w:color="auto"/>
              <w:bottom w:val="nil"/>
              <w:right w:val="single" w:sz="4" w:space="0" w:color="auto"/>
            </w:tcBorders>
            <w:vAlign w:val="center"/>
          </w:tcPr>
          <w:p w14:paraId="7E299244"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nil"/>
              <w:right w:val="single" w:sz="4" w:space="0" w:color="auto"/>
            </w:tcBorders>
            <w:vAlign w:val="center"/>
          </w:tcPr>
          <w:p w14:paraId="1BDD3404" w14:textId="77777777" w:rsidR="006F6378" w:rsidRPr="00C30686" w:rsidRDefault="006F6378" w:rsidP="0094020B">
            <w:pPr>
              <w:pStyle w:val="TAC"/>
              <w:rPr>
                <w:rFonts w:eastAsia="Yu Mincho"/>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02133EE" w14:textId="77777777" w:rsidR="006F6378" w:rsidRPr="00C30686" w:rsidRDefault="006F6378" w:rsidP="0094020B">
            <w:pPr>
              <w:pStyle w:val="TAC"/>
              <w:rPr>
                <w:rFonts w:eastAsia="Yu Mincho"/>
                <w:lang w:val="en-US"/>
              </w:rPr>
            </w:pPr>
            <w:r w:rsidRPr="00C30686">
              <w:rPr>
                <w:rFonts w:eastAsia="Yu Mincho"/>
                <w:lang w:val="en-US"/>
              </w:rPr>
              <w:t>n3</w:t>
            </w:r>
          </w:p>
        </w:tc>
        <w:tc>
          <w:tcPr>
            <w:tcW w:w="4356" w:type="dxa"/>
            <w:tcBorders>
              <w:top w:val="single" w:sz="4" w:space="0" w:color="auto"/>
              <w:left w:val="single" w:sz="4" w:space="0" w:color="auto"/>
              <w:bottom w:val="single" w:sz="4" w:space="0" w:color="auto"/>
              <w:right w:val="single" w:sz="4" w:space="0" w:color="auto"/>
            </w:tcBorders>
            <w:vAlign w:val="center"/>
          </w:tcPr>
          <w:p w14:paraId="64D1E6F5" w14:textId="77777777" w:rsidR="006F6378" w:rsidRPr="00C30686" w:rsidRDefault="006F6378" w:rsidP="0094020B">
            <w:pPr>
              <w:pStyle w:val="TAC"/>
              <w:rPr>
                <w:rFonts w:ascii="Calibri" w:eastAsia="Yu Mincho" w:hAnsi="Calibri"/>
                <w:sz w:val="21"/>
                <w:lang w:val="en-US" w:eastAsia="zh-CN"/>
              </w:rPr>
            </w:pPr>
            <w:r w:rsidRPr="00C30686">
              <w:rPr>
                <w:rFonts w:eastAsiaTheme="minorEastAsia"/>
                <w:lang w:val="en-US" w:eastAsia="zh-CN" w:bidi="ar"/>
              </w:rPr>
              <w:t>5, 10, 15, 20, 25, 30</w:t>
            </w:r>
          </w:p>
        </w:tc>
        <w:tc>
          <w:tcPr>
            <w:tcW w:w="2445" w:type="dxa"/>
            <w:tcBorders>
              <w:top w:val="nil"/>
              <w:left w:val="single" w:sz="4" w:space="0" w:color="auto"/>
              <w:bottom w:val="nil"/>
              <w:right w:val="single" w:sz="4" w:space="0" w:color="auto"/>
            </w:tcBorders>
            <w:vAlign w:val="center"/>
          </w:tcPr>
          <w:p w14:paraId="6396395E" w14:textId="77777777" w:rsidR="006F6378" w:rsidRPr="00C30686" w:rsidRDefault="006F6378" w:rsidP="0094020B">
            <w:pPr>
              <w:pStyle w:val="TAC"/>
              <w:rPr>
                <w:rFonts w:eastAsiaTheme="minorEastAsia"/>
                <w:lang w:val="en-US" w:eastAsia="zh-CN"/>
              </w:rPr>
            </w:pPr>
          </w:p>
        </w:tc>
      </w:tr>
      <w:tr w:rsidR="006F6378" w:rsidRPr="00C30686" w14:paraId="28727BE8"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3FEA9C4"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single" w:sz="4" w:space="0" w:color="auto"/>
              <w:right w:val="single" w:sz="4" w:space="0" w:color="auto"/>
            </w:tcBorders>
            <w:vAlign w:val="center"/>
          </w:tcPr>
          <w:p w14:paraId="2BC37D9A" w14:textId="77777777" w:rsidR="006F6378" w:rsidRPr="00C30686" w:rsidRDefault="006F6378" w:rsidP="0094020B">
            <w:pPr>
              <w:pStyle w:val="TAC"/>
              <w:rPr>
                <w:rFonts w:eastAsia="Yu Mincho"/>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5B635AB" w14:textId="77777777" w:rsidR="006F6378" w:rsidRPr="00C30686" w:rsidRDefault="006F6378" w:rsidP="0094020B">
            <w:pPr>
              <w:pStyle w:val="TAC"/>
              <w:rPr>
                <w:rFonts w:eastAsia="Yu Mincho"/>
                <w:lang w:val="en-US"/>
              </w:rPr>
            </w:pPr>
            <w:r w:rsidRPr="00C30686">
              <w:rPr>
                <w:rFonts w:eastAsia="Yu Mincho"/>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3A35A7DB" w14:textId="77777777" w:rsidR="006F6378" w:rsidRPr="00C30686" w:rsidRDefault="006F6378" w:rsidP="0094020B">
            <w:pPr>
              <w:pStyle w:val="TAC"/>
              <w:rPr>
                <w:rFonts w:ascii="Calibri" w:eastAsia="Yu Mincho" w:hAnsi="Calibri"/>
                <w:sz w:val="21"/>
                <w:lang w:val="en-US" w:eastAsia="zh-CN"/>
              </w:rPr>
            </w:pPr>
            <w:r w:rsidRPr="00C30686">
              <w:rPr>
                <w:rFonts w:eastAsiaTheme="minorEastAsia"/>
                <w:lang w:val="en-US" w:eastAsia="zh-CN" w:bidi="ar"/>
              </w:rPr>
              <w:t>10, 15, 20, 30, 40, 50, 60, 80, 90, 100</w:t>
            </w:r>
          </w:p>
        </w:tc>
        <w:tc>
          <w:tcPr>
            <w:tcW w:w="2445" w:type="dxa"/>
            <w:tcBorders>
              <w:top w:val="nil"/>
              <w:left w:val="single" w:sz="4" w:space="0" w:color="auto"/>
              <w:bottom w:val="single" w:sz="4" w:space="0" w:color="auto"/>
              <w:right w:val="single" w:sz="4" w:space="0" w:color="auto"/>
            </w:tcBorders>
            <w:vAlign w:val="center"/>
          </w:tcPr>
          <w:p w14:paraId="37754205" w14:textId="77777777" w:rsidR="006F6378" w:rsidRPr="00C30686" w:rsidRDefault="006F6378" w:rsidP="0094020B">
            <w:pPr>
              <w:pStyle w:val="TAC"/>
              <w:rPr>
                <w:rFonts w:eastAsiaTheme="minorEastAsia"/>
                <w:lang w:val="en-US" w:eastAsia="zh-CN"/>
              </w:rPr>
            </w:pPr>
          </w:p>
        </w:tc>
      </w:tr>
      <w:tr w:rsidR="006F6378" w:rsidRPr="00C30686" w14:paraId="649202B0"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B082EB3" w14:textId="77777777" w:rsidR="006F6378" w:rsidRPr="00C30686" w:rsidRDefault="006F6378" w:rsidP="0094020B">
            <w:pPr>
              <w:pStyle w:val="TAC"/>
              <w:rPr>
                <w:rFonts w:eastAsia="Yu Mincho"/>
                <w:lang w:val="en-US"/>
              </w:rPr>
            </w:pPr>
            <w:r w:rsidRPr="00C30686">
              <w:rPr>
                <w:rFonts w:eastAsia="Yu Mincho"/>
                <w:lang w:val="en-US"/>
              </w:rPr>
              <w:t>CA_n1A-n3A-n67A</w:t>
            </w:r>
          </w:p>
        </w:tc>
        <w:tc>
          <w:tcPr>
            <w:tcW w:w="2785" w:type="dxa"/>
            <w:tcBorders>
              <w:top w:val="single" w:sz="4" w:space="0" w:color="auto"/>
              <w:left w:val="single" w:sz="4" w:space="0" w:color="auto"/>
              <w:bottom w:val="nil"/>
              <w:right w:val="single" w:sz="4" w:space="0" w:color="auto"/>
            </w:tcBorders>
            <w:vAlign w:val="center"/>
          </w:tcPr>
          <w:p w14:paraId="13F46471" w14:textId="77777777" w:rsidR="006F6378" w:rsidRPr="00C30686" w:rsidRDefault="006F6378" w:rsidP="0094020B">
            <w:pPr>
              <w:pStyle w:val="TAC"/>
              <w:rPr>
                <w:rFonts w:eastAsia="Yu Mincho"/>
                <w:lang w:val="en-US"/>
              </w:rPr>
            </w:pPr>
            <w:r w:rsidRPr="00C30686">
              <w:rPr>
                <w:rFonts w:eastAsiaTheme="minorEastAsia"/>
                <w:lang w:val="en-US"/>
              </w:rPr>
              <w:t>CA_n1A-n3A</w:t>
            </w:r>
          </w:p>
        </w:tc>
        <w:tc>
          <w:tcPr>
            <w:tcW w:w="1259" w:type="dxa"/>
            <w:tcBorders>
              <w:top w:val="single" w:sz="4" w:space="0" w:color="auto"/>
              <w:left w:val="single" w:sz="4" w:space="0" w:color="auto"/>
              <w:bottom w:val="single" w:sz="4" w:space="0" w:color="auto"/>
              <w:right w:val="single" w:sz="4" w:space="0" w:color="auto"/>
            </w:tcBorders>
          </w:tcPr>
          <w:p w14:paraId="21BE0D9B" w14:textId="77777777" w:rsidR="006F6378" w:rsidRPr="00C30686" w:rsidRDefault="006F6378" w:rsidP="0094020B">
            <w:pPr>
              <w:pStyle w:val="TAC"/>
              <w:rPr>
                <w:rFonts w:eastAsia="Yu Mincho"/>
                <w:lang w:val="en-US"/>
              </w:rPr>
            </w:pPr>
            <w:r w:rsidRPr="00C30686">
              <w:rPr>
                <w:rFonts w:eastAsiaTheme="minorEastAsia"/>
                <w:lang w:val="en-US"/>
              </w:rPr>
              <w:t>n1</w:t>
            </w:r>
          </w:p>
        </w:tc>
        <w:tc>
          <w:tcPr>
            <w:tcW w:w="4356" w:type="dxa"/>
            <w:tcBorders>
              <w:top w:val="single" w:sz="4" w:space="0" w:color="auto"/>
              <w:left w:val="single" w:sz="4" w:space="0" w:color="auto"/>
              <w:bottom w:val="single" w:sz="4" w:space="0" w:color="auto"/>
              <w:right w:val="single" w:sz="4" w:space="0" w:color="auto"/>
            </w:tcBorders>
            <w:vAlign w:val="center"/>
          </w:tcPr>
          <w:p w14:paraId="131CC2E3" w14:textId="77777777" w:rsidR="006F6378" w:rsidRPr="00C30686" w:rsidRDefault="006F6378" w:rsidP="0094020B">
            <w:pPr>
              <w:pStyle w:val="TAC"/>
              <w:rPr>
                <w:rFonts w:eastAsiaTheme="minorEastAsia"/>
                <w:lang w:val="en-US" w:eastAsia="zh-CN" w:bidi="ar"/>
              </w:rPr>
            </w:pPr>
            <w:r w:rsidRPr="00C30686">
              <w:rPr>
                <w:rFonts w:eastAsiaTheme="minorEastAsia"/>
                <w:lang w:val="en-US"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516D2E3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22BEDF19" w14:textId="77777777" w:rsidTr="004F423A">
        <w:trPr>
          <w:trHeight w:val="29"/>
        </w:trPr>
        <w:tc>
          <w:tcPr>
            <w:tcW w:w="2742" w:type="dxa"/>
            <w:tcBorders>
              <w:top w:val="nil"/>
              <w:left w:val="single" w:sz="4" w:space="0" w:color="auto"/>
              <w:bottom w:val="nil"/>
              <w:right w:val="single" w:sz="4" w:space="0" w:color="auto"/>
            </w:tcBorders>
            <w:vAlign w:val="center"/>
          </w:tcPr>
          <w:p w14:paraId="507E0190"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nil"/>
              <w:right w:val="single" w:sz="4" w:space="0" w:color="auto"/>
            </w:tcBorders>
            <w:vAlign w:val="center"/>
          </w:tcPr>
          <w:p w14:paraId="0D0ED32C" w14:textId="77777777" w:rsidR="006F6378" w:rsidRPr="00C30686" w:rsidRDefault="006F6378" w:rsidP="0094020B">
            <w:pPr>
              <w:pStyle w:val="TAC"/>
              <w:rPr>
                <w:rFonts w:eastAsia="Yu Mincho"/>
                <w:lang w:val="en-US"/>
              </w:rPr>
            </w:pPr>
          </w:p>
        </w:tc>
        <w:tc>
          <w:tcPr>
            <w:tcW w:w="1259" w:type="dxa"/>
            <w:tcBorders>
              <w:top w:val="single" w:sz="4" w:space="0" w:color="auto"/>
              <w:left w:val="single" w:sz="4" w:space="0" w:color="auto"/>
              <w:bottom w:val="single" w:sz="4" w:space="0" w:color="auto"/>
              <w:right w:val="single" w:sz="4" w:space="0" w:color="auto"/>
            </w:tcBorders>
          </w:tcPr>
          <w:p w14:paraId="0CC7FB01" w14:textId="77777777" w:rsidR="006F6378" w:rsidRPr="00C30686" w:rsidRDefault="006F6378" w:rsidP="0094020B">
            <w:pPr>
              <w:pStyle w:val="TAC"/>
              <w:rPr>
                <w:rFonts w:eastAsia="Yu Mincho"/>
                <w:lang w:val="en-US"/>
              </w:rPr>
            </w:pPr>
            <w:r w:rsidRPr="00C30686">
              <w:rPr>
                <w:rFonts w:eastAsiaTheme="minorEastAsia"/>
                <w:lang w:val="en-US"/>
              </w:rPr>
              <w:t>n3</w:t>
            </w:r>
          </w:p>
        </w:tc>
        <w:tc>
          <w:tcPr>
            <w:tcW w:w="4356" w:type="dxa"/>
            <w:tcBorders>
              <w:top w:val="single" w:sz="4" w:space="0" w:color="auto"/>
              <w:left w:val="single" w:sz="4" w:space="0" w:color="auto"/>
              <w:bottom w:val="single" w:sz="4" w:space="0" w:color="auto"/>
              <w:right w:val="single" w:sz="4" w:space="0" w:color="auto"/>
            </w:tcBorders>
            <w:vAlign w:val="center"/>
          </w:tcPr>
          <w:p w14:paraId="6EF51BCB" w14:textId="77777777" w:rsidR="006F6378" w:rsidRPr="00C30686" w:rsidRDefault="006F6378" w:rsidP="0094020B">
            <w:pPr>
              <w:pStyle w:val="TAC"/>
              <w:rPr>
                <w:rFonts w:eastAsiaTheme="minorEastAsia"/>
                <w:lang w:val="en-US" w:eastAsia="zh-CN" w:bidi="ar"/>
              </w:rPr>
            </w:pPr>
            <w:r w:rsidRPr="00C30686">
              <w:rPr>
                <w:rFonts w:eastAsiaTheme="minorEastAsia"/>
                <w:lang w:val="en-US" w:bidi="ar"/>
              </w:rPr>
              <w:t>5, 10, 15, 20, 25, 30, 40</w:t>
            </w:r>
          </w:p>
        </w:tc>
        <w:tc>
          <w:tcPr>
            <w:tcW w:w="2445" w:type="dxa"/>
            <w:tcBorders>
              <w:top w:val="nil"/>
              <w:left w:val="single" w:sz="4" w:space="0" w:color="auto"/>
              <w:bottom w:val="nil"/>
              <w:right w:val="single" w:sz="4" w:space="0" w:color="auto"/>
            </w:tcBorders>
            <w:vAlign w:val="center"/>
          </w:tcPr>
          <w:p w14:paraId="4C38310F" w14:textId="77777777" w:rsidR="006F6378" w:rsidRPr="00C30686" w:rsidRDefault="006F6378" w:rsidP="0094020B">
            <w:pPr>
              <w:pStyle w:val="TAC"/>
              <w:rPr>
                <w:rFonts w:eastAsiaTheme="minorEastAsia"/>
                <w:lang w:val="en-US" w:eastAsia="zh-CN"/>
              </w:rPr>
            </w:pPr>
          </w:p>
        </w:tc>
      </w:tr>
      <w:tr w:rsidR="006F6378" w:rsidRPr="00C30686" w14:paraId="203D96A6"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F8182F9"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single" w:sz="4" w:space="0" w:color="auto"/>
              <w:right w:val="single" w:sz="4" w:space="0" w:color="auto"/>
            </w:tcBorders>
            <w:vAlign w:val="center"/>
          </w:tcPr>
          <w:p w14:paraId="768A4978" w14:textId="77777777" w:rsidR="006F6378" w:rsidRPr="00C30686" w:rsidRDefault="006F6378" w:rsidP="0094020B">
            <w:pPr>
              <w:pStyle w:val="TAC"/>
              <w:rPr>
                <w:rFonts w:eastAsia="Yu Mincho"/>
                <w:lang w:val="en-US"/>
              </w:rPr>
            </w:pPr>
          </w:p>
        </w:tc>
        <w:tc>
          <w:tcPr>
            <w:tcW w:w="1259" w:type="dxa"/>
            <w:tcBorders>
              <w:top w:val="single" w:sz="4" w:space="0" w:color="auto"/>
              <w:left w:val="single" w:sz="4" w:space="0" w:color="auto"/>
              <w:bottom w:val="single" w:sz="4" w:space="0" w:color="auto"/>
              <w:right w:val="single" w:sz="4" w:space="0" w:color="auto"/>
            </w:tcBorders>
          </w:tcPr>
          <w:p w14:paraId="32317795" w14:textId="77777777" w:rsidR="006F6378" w:rsidRPr="00C30686" w:rsidRDefault="006F6378" w:rsidP="0094020B">
            <w:pPr>
              <w:pStyle w:val="TAC"/>
              <w:rPr>
                <w:rFonts w:eastAsia="Yu Mincho"/>
                <w:lang w:val="en-US"/>
              </w:rPr>
            </w:pPr>
            <w:r w:rsidRPr="00C30686">
              <w:rPr>
                <w:rFonts w:eastAsiaTheme="minorEastAsia"/>
                <w:lang w:val="en-US"/>
              </w:rPr>
              <w:t>n67</w:t>
            </w:r>
          </w:p>
        </w:tc>
        <w:tc>
          <w:tcPr>
            <w:tcW w:w="4356" w:type="dxa"/>
            <w:tcBorders>
              <w:top w:val="single" w:sz="4" w:space="0" w:color="auto"/>
              <w:left w:val="single" w:sz="4" w:space="0" w:color="auto"/>
              <w:bottom w:val="single" w:sz="4" w:space="0" w:color="auto"/>
              <w:right w:val="single" w:sz="4" w:space="0" w:color="auto"/>
            </w:tcBorders>
            <w:vAlign w:val="center"/>
          </w:tcPr>
          <w:p w14:paraId="2EC553B1" w14:textId="77777777" w:rsidR="006F6378" w:rsidRPr="00C30686" w:rsidRDefault="006F6378" w:rsidP="0094020B">
            <w:pPr>
              <w:pStyle w:val="TAC"/>
              <w:rPr>
                <w:rFonts w:eastAsiaTheme="minorEastAsia"/>
                <w:lang w:val="en-US" w:eastAsia="zh-CN" w:bidi="ar"/>
              </w:rPr>
            </w:pPr>
            <w:r w:rsidRPr="00C30686">
              <w:rPr>
                <w:rFonts w:eastAsiaTheme="minorEastAsia"/>
                <w:lang w:val="en-US" w:bidi="ar"/>
              </w:rPr>
              <w:t>5, 10, 15, 20</w:t>
            </w:r>
          </w:p>
        </w:tc>
        <w:tc>
          <w:tcPr>
            <w:tcW w:w="2445" w:type="dxa"/>
            <w:tcBorders>
              <w:top w:val="nil"/>
              <w:left w:val="single" w:sz="4" w:space="0" w:color="auto"/>
              <w:bottom w:val="single" w:sz="4" w:space="0" w:color="auto"/>
              <w:right w:val="single" w:sz="4" w:space="0" w:color="auto"/>
            </w:tcBorders>
            <w:vAlign w:val="center"/>
          </w:tcPr>
          <w:p w14:paraId="6328687E" w14:textId="77777777" w:rsidR="006F6378" w:rsidRPr="00C30686" w:rsidRDefault="006F6378" w:rsidP="0094020B">
            <w:pPr>
              <w:pStyle w:val="TAC"/>
              <w:rPr>
                <w:rFonts w:eastAsiaTheme="minorEastAsia"/>
                <w:lang w:val="en-US" w:eastAsia="zh-CN"/>
              </w:rPr>
            </w:pPr>
          </w:p>
        </w:tc>
      </w:tr>
      <w:tr w:rsidR="006F6378" w:rsidRPr="00C30686" w14:paraId="6B386A0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5C90EDB" w14:textId="77777777" w:rsidR="006F6378" w:rsidRPr="00C30686" w:rsidRDefault="006F6378" w:rsidP="0094020B">
            <w:pPr>
              <w:pStyle w:val="TAC"/>
              <w:rPr>
                <w:rFonts w:eastAsia="Yu Mincho"/>
                <w:lang w:val="en-US"/>
              </w:rPr>
            </w:pPr>
            <w:r w:rsidRPr="00C30686">
              <w:rPr>
                <w:rFonts w:eastAsia="Yu Mincho"/>
                <w:lang w:val="en-US"/>
              </w:rPr>
              <w:t>CA_n1A-n3A-n75A</w:t>
            </w:r>
          </w:p>
        </w:tc>
        <w:tc>
          <w:tcPr>
            <w:tcW w:w="2785" w:type="dxa"/>
            <w:tcBorders>
              <w:top w:val="single" w:sz="4" w:space="0" w:color="auto"/>
              <w:left w:val="single" w:sz="4" w:space="0" w:color="auto"/>
              <w:bottom w:val="nil"/>
              <w:right w:val="single" w:sz="4" w:space="0" w:color="auto"/>
            </w:tcBorders>
            <w:vAlign w:val="center"/>
          </w:tcPr>
          <w:p w14:paraId="3D4BDC5F" w14:textId="77777777" w:rsidR="006F6378" w:rsidRPr="00C30686" w:rsidRDefault="006F6378" w:rsidP="0094020B">
            <w:pPr>
              <w:pStyle w:val="TAC"/>
              <w:rPr>
                <w:rFonts w:eastAsia="Yu Mincho"/>
                <w:lang w:val="en-US"/>
              </w:rPr>
            </w:pPr>
            <w:r w:rsidRPr="00C30686">
              <w:rPr>
                <w:rFonts w:hint="eastAsia"/>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2252093F" w14:textId="77777777" w:rsidR="006F6378" w:rsidRPr="00C30686" w:rsidRDefault="006F6378" w:rsidP="0094020B">
            <w:pPr>
              <w:pStyle w:val="TAC"/>
              <w:rPr>
                <w:rFonts w:eastAsiaTheme="minorEastAsia"/>
                <w:lang w:val="en-US"/>
              </w:rPr>
            </w:pPr>
            <w:r w:rsidRPr="00C30686">
              <w:rPr>
                <w:rFonts w:eastAsiaTheme="minorEastAsia" w:hint="eastAsia"/>
                <w:lang w:eastAsia="zh-CN"/>
              </w:rPr>
              <w:t>n</w:t>
            </w:r>
            <w:r w:rsidRPr="00C30686">
              <w:rPr>
                <w:lang w:eastAsia="zh-CN"/>
              </w:rPr>
              <w:t>1</w:t>
            </w:r>
          </w:p>
        </w:tc>
        <w:tc>
          <w:tcPr>
            <w:tcW w:w="4356" w:type="dxa"/>
            <w:tcBorders>
              <w:top w:val="single" w:sz="4" w:space="0" w:color="auto"/>
              <w:left w:val="single" w:sz="4" w:space="0" w:color="auto"/>
              <w:bottom w:val="single" w:sz="4" w:space="0" w:color="auto"/>
              <w:right w:val="single" w:sz="4" w:space="0" w:color="auto"/>
            </w:tcBorders>
            <w:vAlign w:val="center"/>
          </w:tcPr>
          <w:p w14:paraId="40397C78" w14:textId="77777777" w:rsidR="006F6378" w:rsidRPr="00C30686" w:rsidRDefault="006F6378" w:rsidP="0094020B">
            <w:pPr>
              <w:pStyle w:val="TAC"/>
              <w:rPr>
                <w:rFonts w:eastAsiaTheme="minorEastAsia"/>
                <w:lang w:val="en-US" w:bidi="ar"/>
              </w:rPr>
            </w:pPr>
            <w:r w:rsidRPr="00C30686">
              <w:rPr>
                <w:rFonts w:eastAsiaTheme="minorEastAsia" w:cs="Arial"/>
                <w:color w:val="000000"/>
                <w:szCs w:val="18"/>
              </w:rPr>
              <w:t>n</w:t>
            </w:r>
            <w:r w:rsidRPr="00C30686">
              <w:rPr>
                <w:lang w:eastAsia="zh-CN"/>
              </w:rPr>
              <w:t>1</w:t>
            </w:r>
            <w:r w:rsidRPr="00C30686">
              <w:rPr>
                <w:rFonts w:eastAsiaTheme="minorEastAsia" w:cs="Arial"/>
                <w:color w:val="000000"/>
                <w:szCs w:val="18"/>
              </w:rPr>
              <w:t xml:space="preserve"> channel bandwidths in Table 5.3.5-1 </w:t>
            </w:r>
          </w:p>
        </w:tc>
        <w:tc>
          <w:tcPr>
            <w:tcW w:w="2445" w:type="dxa"/>
            <w:tcBorders>
              <w:top w:val="single" w:sz="4" w:space="0" w:color="auto"/>
              <w:left w:val="single" w:sz="4" w:space="0" w:color="auto"/>
              <w:bottom w:val="nil"/>
              <w:right w:val="single" w:sz="4" w:space="0" w:color="auto"/>
            </w:tcBorders>
            <w:vAlign w:val="center"/>
          </w:tcPr>
          <w:p w14:paraId="7868E57A" w14:textId="77777777" w:rsidR="006F6378" w:rsidRPr="00C30686" w:rsidRDefault="006F6378" w:rsidP="0094020B">
            <w:pPr>
              <w:pStyle w:val="TAC"/>
              <w:rPr>
                <w:rFonts w:eastAsiaTheme="minorEastAsia"/>
                <w:lang w:val="en-US" w:eastAsia="zh-CN"/>
              </w:rPr>
            </w:pPr>
            <w:r w:rsidRPr="00C30686">
              <w:rPr>
                <w:rFonts w:hint="eastAsia"/>
                <w:lang w:val="en-US" w:eastAsia="zh-CN"/>
              </w:rPr>
              <w:t>4</w:t>
            </w:r>
            <w:r w:rsidRPr="00C30686">
              <w:rPr>
                <w:lang w:val="en-US" w:eastAsia="zh-CN"/>
              </w:rPr>
              <w:t xml:space="preserve"> and 5</w:t>
            </w:r>
          </w:p>
        </w:tc>
      </w:tr>
      <w:tr w:rsidR="006F6378" w:rsidRPr="00C30686" w14:paraId="75D78E01" w14:textId="77777777" w:rsidTr="004F423A">
        <w:trPr>
          <w:trHeight w:val="29"/>
        </w:trPr>
        <w:tc>
          <w:tcPr>
            <w:tcW w:w="2742" w:type="dxa"/>
            <w:tcBorders>
              <w:top w:val="nil"/>
              <w:left w:val="single" w:sz="4" w:space="0" w:color="auto"/>
              <w:bottom w:val="nil"/>
              <w:right w:val="single" w:sz="4" w:space="0" w:color="auto"/>
            </w:tcBorders>
            <w:vAlign w:val="center"/>
          </w:tcPr>
          <w:p w14:paraId="6E47D61F"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nil"/>
              <w:right w:val="single" w:sz="4" w:space="0" w:color="auto"/>
            </w:tcBorders>
            <w:vAlign w:val="center"/>
          </w:tcPr>
          <w:p w14:paraId="54EE45CB" w14:textId="77777777" w:rsidR="006F6378" w:rsidRPr="00C30686" w:rsidRDefault="006F6378" w:rsidP="0094020B">
            <w:pPr>
              <w:pStyle w:val="TAC"/>
              <w:rPr>
                <w:rFonts w:eastAsia="Yu Mincho"/>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3F85130" w14:textId="77777777" w:rsidR="006F6378" w:rsidRPr="00C30686" w:rsidRDefault="006F6378" w:rsidP="0094020B">
            <w:pPr>
              <w:pStyle w:val="TAC"/>
              <w:rPr>
                <w:rFonts w:eastAsiaTheme="minorEastAsia"/>
                <w:lang w:val="en-US"/>
              </w:rPr>
            </w:pPr>
            <w:r w:rsidRPr="00C30686">
              <w:rPr>
                <w:rFonts w:eastAsiaTheme="minorEastAsia" w:hint="eastAsia"/>
                <w:lang w:eastAsia="zh-CN"/>
              </w:rPr>
              <w:t>n</w:t>
            </w:r>
            <w:r w:rsidRPr="00C30686">
              <w:rPr>
                <w:lang w:eastAsia="zh-CN"/>
              </w:rPr>
              <w:t>3</w:t>
            </w:r>
          </w:p>
        </w:tc>
        <w:tc>
          <w:tcPr>
            <w:tcW w:w="4356" w:type="dxa"/>
            <w:tcBorders>
              <w:top w:val="single" w:sz="4" w:space="0" w:color="auto"/>
              <w:left w:val="single" w:sz="4" w:space="0" w:color="auto"/>
              <w:bottom w:val="single" w:sz="4" w:space="0" w:color="auto"/>
              <w:right w:val="single" w:sz="4" w:space="0" w:color="auto"/>
            </w:tcBorders>
            <w:vAlign w:val="center"/>
          </w:tcPr>
          <w:p w14:paraId="784F9379" w14:textId="77777777" w:rsidR="006F6378" w:rsidRPr="00C30686" w:rsidRDefault="006F6378" w:rsidP="0094020B">
            <w:pPr>
              <w:pStyle w:val="TAC"/>
              <w:rPr>
                <w:rFonts w:eastAsiaTheme="minorEastAsia"/>
                <w:lang w:val="en-US" w:bidi="ar"/>
              </w:rPr>
            </w:pPr>
            <w:r w:rsidRPr="00C30686">
              <w:rPr>
                <w:rFonts w:eastAsiaTheme="minorEastAsia" w:cs="Arial"/>
                <w:color w:val="000000"/>
                <w:szCs w:val="18"/>
              </w:rPr>
              <w:t>n</w:t>
            </w:r>
            <w:r w:rsidRPr="00C30686">
              <w:rPr>
                <w:lang w:eastAsia="zh-CN"/>
              </w:rPr>
              <w:t>3</w:t>
            </w:r>
            <w:r w:rsidRPr="00C30686">
              <w:rPr>
                <w:rFonts w:eastAsiaTheme="minorEastAsia" w:cs="Arial"/>
                <w:color w:val="000000"/>
                <w:szCs w:val="18"/>
              </w:rPr>
              <w:t xml:space="preserve"> channel bandwidths in Table 5.3.5-1 </w:t>
            </w:r>
          </w:p>
        </w:tc>
        <w:tc>
          <w:tcPr>
            <w:tcW w:w="2445" w:type="dxa"/>
            <w:tcBorders>
              <w:top w:val="nil"/>
              <w:left w:val="single" w:sz="4" w:space="0" w:color="auto"/>
              <w:bottom w:val="nil"/>
              <w:right w:val="single" w:sz="4" w:space="0" w:color="auto"/>
            </w:tcBorders>
            <w:vAlign w:val="center"/>
          </w:tcPr>
          <w:p w14:paraId="1FD97E86" w14:textId="77777777" w:rsidR="006F6378" w:rsidRPr="00C30686" w:rsidRDefault="006F6378" w:rsidP="0094020B">
            <w:pPr>
              <w:pStyle w:val="TAC"/>
              <w:rPr>
                <w:rFonts w:eastAsiaTheme="minorEastAsia"/>
                <w:lang w:val="en-US" w:eastAsia="zh-CN"/>
              </w:rPr>
            </w:pPr>
          </w:p>
        </w:tc>
      </w:tr>
      <w:tr w:rsidR="006F6378" w:rsidRPr="00C30686" w14:paraId="728BBD9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96FA676"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single" w:sz="4" w:space="0" w:color="auto"/>
              <w:right w:val="single" w:sz="4" w:space="0" w:color="auto"/>
            </w:tcBorders>
            <w:vAlign w:val="center"/>
          </w:tcPr>
          <w:p w14:paraId="7B51DE7F" w14:textId="77777777" w:rsidR="006F6378" w:rsidRPr="00C30686" w:rsidRDefault="006F6378" w:rsidP="0094020B">
            <w:pPr>
              <w:pStyle w:val="TAC"/>
              <w:rPr>
                <w:rFonts w:eastAsia="Yu Mincho"/>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ED1A1FB" w14:textId="77777777" w:rsidR="006F6378" w:rsidRPr="00C30686" w:rsidRDefault="006F6378" w:rsidP="0094020B">
            <w:pPr>
              <w:pStyle w:val="TAC"/>
              <w:rPr>
                <w:rFonts w:eastAsiaTheme="minorEastAsia"/>
                <w:lang w:val="en-US"/>
              </w:rPr>
            </w:pPr>
            <w:r w:rsidRPr="00C30686">
              <w:rPr>
                <w:rFonts w:eastAsiaTheme="minorEastAsia" w:hint="eastAsia"/>
                <w:lang w:eastAsia="zh-CN"/>
              </w:rPr>
              <w:t>n</w:t>
            </w:r>
            <w:r w:rsidRPr="00C30686">
              <w:rPr>
                <w:lang w:eastAsia="zh-CN"/>
              </w:rPr>
              <w:t>75</w:t>
            </w:r>
          </w:p>
        </w:tc>
        <w:tc>
          <w:tcPr>
            <w:tcW w:w="4356" w:type="dxa"/>
            <w:tcBorders>
              <w:top w:val="single" w:sz="4" w:space="0" w:color="auto"/>
              <w:left w:val="single" w:sz="4" w:space="0" w:color="auto"/>
              <w:bottom w:val="single" w:sz="4" w:space="0" w:color="auto"/>
              <w:right w:val="single" w:sz="4" w:space="0" w:color="auto"/>
            </w:tcBorders>
            <w:vAlign w:val="center"/>
          </w:tcPr>
          <w:p w14:paraId="1B3FC6C5" w14:textId="77777777" w:rsidR="006F6378" w:rsidRPr="00C30686" w:rsidRDefault="006F6378" w:rsidP="0094020B">
            <w:pPr>
              <w:pStyle w:val="TAC"/>
              <w:rPr>
                <w:rFonts w:eastAsiaTheme="minorEastAsia"/>
                <w:lang w:val="en-US" w:bidi="ar"/>
              </w:rPr>
            </w:pPr>
            <w:r w:rsidRPr="00C30686">
              <w:rPr>
                <w:rFonts w:eastAsiaTheme="minorEastAsia" w:cs="Arial"/>
                <w:color w:val="000000"/>
                <w:szCs w:val="18"/>
              </w:rPr>
              <w:t>n</w:t>
            </w:r>
            <w:r w:rsidRPr="00C30686">
              <w:rPr>
                <w:lang w:eastAsia="zh-CN"/>
              </w:rPr>
              <w:t>75</w:t>
            </w:r>
            <w:r w:rsidRPr="00C30686">
              <w:rPr>
                <w:rFonts w:eastAsiaTheme="minorEastAsia" w:cs="Arial"/>
                <w:color w:val="000000"/>
                <w:szCs w:val="18"/>
              </w:rPr>
              <w:t xml:space="preserve"> channel bandwidths in Table 5.3.5-1 </w:t>
            </w:r>
          </w:p>
        </w:tc>
        <w:tc>
          <w:tcPr>
            <w:tcW w:w="2445" w:type="dxa"/>
            <w:tcBorders>
              <w:top w:val="nil"/>
              <w:left w:val="single" w:sz="4" w:space="0" w:color="auto"/>
              <w:bottom w:val="single" w:sz="4" w:space="0" w:color="auto"/>
              <w:right w:val="single" w:sz="4" w:space="0" w:color="auto"/>
            </w:tcBorders>
            <w:vAlign w:val="center"/>
          </w:tcPr>
          <w:p w14:paraId="78B929F6" w14:textId="77777777" w:rsidR="006F6378" w:rsidRPr="00C30686" w:rsidRDefault="006F6378" w:rsidP="0094020B">
            <w:pPr>
              <w:pStyle w:val="TAC"/>
              <w:rPr>
                <w:rFonts w:eastAsiaTheme="minorEastAsia"/>
                <w:lang w:val="en-US" w:eastAsia="zh-CN"/>
              </w:rPr>
            </w:pPr>
          </w:p>
        </w:tc>
      </w:tr>
      <w:tr w:rsidR="006F6378" w:rsidRPr="00C30686" w14:paraId="0382816A"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5F67552" w14:textId="77777777" w:rsidR="006F6378" w:rsidRPr="00C30686" w:rsidRDefault="006F6378" w:rsidP="0094020B">
            <w:pPr>
              <w:pStyle w:val="TAC"/>
              <w:rPr>
                <w:rFonts w:eastAsia="Yu Mincho"/>
                <w:lang w:val="en-US"/>
              </w:rPr>
            </w:pPr>
            <w:r w:rsidRPr="00C30686">
              <w:rPr>
                <w:rFonts w:eastAsia="Yu Mincho"/>
                <w:lang w:val="en-US"/>
              </w:rPr>
              <w:t>CA_n1A-n3A-n77A</w:t>
            </w:r>
          </w:p>
        </w:tc>
        <w:tc>
          <w:tcPr>
            <w:tcW w:w="2785" w:type="dxa"/>
            <w:tcBorders>
              <w:top w:val="nil"/>
              <w:left w:val="single" w:sz="4" w:space="0" w:color="auto"/>
              <w:bottom w:val="nil"/>
              <w:right w:val="single" w:sz="4" w:space="0" w:color="auto"/>
            </w:tcBorders>
            <w:vAlign w:val="center"/>
          </w:tcPr>
          <w:p w14:paraId="0AFFAEAC"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eastAsia="zh-CN"/>
              </w:rPr>
              <w:t>n77</w:t>
            </w:r>
            <w:r w:rsidRPr="00C30686">
              <w:rPr>
                <w:rFonts w:eastAsiaTheme="minorEastAsia"/>
                <w:vertAlign w:val="superscript"/>
                <w:lang w:val="en-US" w:eastAsia="zh-CN"/>
              </w:rPr>
              <w:t>7</w:t>
            </w:r>
          </w:p>
          <w:p w14:paraId="0DDCB4E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CA_n1A-n3A</w:t>
            </w:r>
          </w:p>
          <w:p w14:paraId="6714F98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CA_n1A-n77A</w:t>
            </w:r>
          </w:p>
          <w:p w14:paraId="2AB49FCF" w14:textId="77777777" w:rsidR="006F6378" w:rsidRPr="00C30686" w:rsidRDefault="006F6378" w:rsidP="0094020B">
            <w:pPr>
              <w:pStyle w:val="TAC"/>
              <w:rPr>
                <w:rFonts w:eastAsia="Yu Mincho"/>
                <w:lang w:val="en-US"/>
              </w:rPr>
            </w:pPr>
            <w:r w:rsidRPr="00C30686">
              <w:rPr>
                <w:rFonts w:eastAsiaTheme="minorEastAsia"/>
                <w:lang w:val="en-US" w:eastAsia="zh-CN"/>
              </w:rPr>
              <w:t>CA_n3A-n77A</w:t>
            </w:r>
          </w:p>
        </w:tc>
        <w:tc>
          <w:tcPr>
            <w:tcW w:w="1259" w:type="dxa"/>
            <w:tcBorders>
              <w:top w:val="single" w:sz="4" w:space="0" w:color="auto"/>
              <w:left w:val="single" w:sz="4" w:space="0" w:color="auto"/>
              <w:bottom w:val="single" w:sz="4" w:space="0" w:color="auto"/>
              <w:right w:val="single" w:sz="4" w:space="0" w:color="auto"/>
            </w:tcBorders>
            <w:vAlign w:val="center"/>
          </w:tcPr>
          <w:p w14:paraId="6E6388C9" w14:textId="77777777" w:rsidR="006F6378" w:rsidRPr="00C30686" w:rsidRDefault="006F6378" w:rsidP="0094020B">
            <w:pPr>
              <w:pStyle w:val="TAC"/>
              <w:rPr>
                <w:rFonts w:eastAsia="Yu Mincho"/>
                <w:lang w:val="en-US"/>
              </w:rPr>
            </w:pPr>
            <w:r w:rsidRPr="00C30686">
              <w:rPr>
                <w:rFonts w:eastAsia="Yu Mincho"/>
                <w:lang w:val="en-US"/>
              </w:rPr>
              <w:t>n1</w:t>
            </w:r>
          </w:p>
        </w:tc>
        <w:tc>
          <w:tcPr>
            <w:tcW w:w="4356" w:type="dxa"/>
            <w:tcBorders>
              <w:top w:val="single" w:sz="4" w:space="0" w:color="auto"/>
              <w:left w:val="single" w:sz="4" w:space="0" w:color="auto"/>
              <w:bottom w:val="single" w:sz="4" w:space="0" w:color="auto"/>
              <w:right w:val="single" w:sz="4" w:space="0" w:color="auto"/>
            </w:tcBorders>
            <w:vAlign w:val="center"/>
          </w:tcPr>
          <w:p w14:paraId="7B8376E2" w14:textId="77777777" w:rsidR="006F6378" w:rsidRPr="00C30686" w:rsidRDefault="006F6378" w:rsidP="0094020B">
            <w:pPr>
              <w:pStyle w:val="TAC"/>
              <w:rPr>
                <w:rFonts w:ascii="Calibri" w:eastAsia="Yu Mincho" w:hAnsi="Calibri"/>
                <w:sz w:val="21"/>
                <w:lang w:val="en-US" w:eastAsia="zh-CN"/>
              </w:rPr>
            </w:pPr>
            <w:r w:rsidRPr="00C30686">
              <w:rPr>
                <w:rFonts w:eastAsiaTheme="minorEastAsia"/>
                <w:lang w:val="en-US" w:eastAsia="zh-CN" w:bidi="ar"/>
              </w:rPr>
              <w:t>5, 10, 15, 20</w:t>
            </w:r>
          </w:p>
        </w:tc>
        <w:tc>
          <w:tcPr>
            <w:tcW w:w="2445" w:type="dxa"/>
            <w:tcBorders>
              <w:top w:val="nil"/>
              <w:left w:val="single" w:sz="4" w:space="0" w:color="auto"/>
              <w:bottom w:val="nil"/>
              <w:right w:val="single" w:sz="4" w:space="0" w:color="auto"/>
            </w:tcBorders>
            <w:vAlign w:val="center"/>
          </w:tcPr>
          <w:p w14:paraId="7D74C3A5" w14:textId="77777777" w:rsidR="006F6378" w:rsidRPr="00C30686" w:rsidRDefault="006F6378" w:rsidP="0094020B">
            <w:pPr>
              <w:pStyle w:val="TAC"/>
              <w:rPr>
                <w:rFonts w:eastAsia="Yu Mincho"/>
                <w:lang w:val="en-US"/>
              </w:rPr>
            </w:pPr>
            <w:r w:rsidRPr="00C30686">
              <w:rPr>
                <w:rFonts w:eastAsia="Yu Mincho"/>
                <w:lang w:val="en-US"/>
              </w:rPr>
              <w:t>0</w:t>
            </w:r>
          </w:p>
        </w:tc>
      </w:tr>
      <w:tr w:rsidR="006F6378" w:rsidRPr="00C30686" w14:paraId="4F1AF5B7" w14:textId="77777777" w:rsidTr="004F423A">
        <w:trPr>
          <w:trHeight w:val="29"/>
        </w:trPr>
        <w:tc>
          <w:tcPr>
            <w:tcW w:w="2742" w:type="dxa"/>
            <w:tcBorders>
              <w:top w:val="nil"/>
              <w:left w:val="single" w:sz="4" w:space="0" w:color="auto"/>
              <w:bottom w:val="nil"/>
              <w:right w:val="single" w:sz="4" w:space="0" w:color="auto"/>
            </w:tcBorders>
            <w:vAlign w:val="center"/>
          </w:tcPr>
          <w:p w14:paraId="40AB6559"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nil"/>
              <w:right w:val="single" w:sz="4" w:space="0" w:color="auto"/>
            </w:tcBorders>
            <w:vAlign w:val="center"/>
          </w:tcPr>
          <w:p w14:paraId="0A5BD6C2" w14:textId="77777777" w:rsidR="006F6378" w:rsidRPr="00C30686" w:rsidRDefault="006F6378" w:rsidP="0094020B">
            <w:pPr>
              <w:pStyle w:val="TAC"/>
              <w:rPr>
                <w:rFonts w:eastAsia="Yu Mincho"/>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04A98A3" w14:textId="77777777" w:rsidR="006F6378" w:rsidRPr="00C30686" w:rsidRDefault="006F6378" w:rsidP="0094020B">
            <w:pPr>
              <w:pStyle w:val="TAC"/>
              <w:rPr>
                <w:rFonts w:eastAsia="Yu Mincho"/>
                <w:lang w:val="en-US"/>
              </w:rPr>
            </w:pPr>
            <w:r w:rsidRPr="00C30686">
              <w:rPr>
                <w:rFonts w:eastAsia="Yu Mincho"/>
                <w:lang w:val="en-US"/>
              </w:rPr>
              <w:t>n3</w:t>
            </w:r>
          </w:p>
        </w:tc>
        <w:tc>
          <w:tcPr>
            <w:tcW w:w="4356" w:type="dxa"/>
            <w:tcBorders>
              <w:top w:val="single" w:sz="4" w:space="0" w:color="auto"/>
              <w:left w:val="single" w:sz="4" w:space="0" w:color="auto"/>
              <w:bottom w:val="single" w:sz="4" w:space="0" w:color="auto"/>
              <w:right w:val="single" w:sz="4" w:space="0" w:color="auto"/>
            </w:tcBorders>
            <w:vAlign w:val="center"/>
          </w:tcPr>
          <w:p w14:paraId="48CE559E" w14:textId="77777777" w:rsidR="006F6378" w:rsidRPr="00C30686" w:rsidRDefault="006F6378" w:rsidP="0094020B">
            <w:pPr>
              <w:pStyle w:val="TAC"/>
              <w:rPr>
                <w:rFonts w:ascii="Calibri" w:eastAsia="Yu Mincho" w:hAnsi="Calibri"/>
                <w:sz w:val="21"/>
                <w:lang w:val="en-US" w:eastAsia="zh-CN"/>
              </w:rPr>
            </w:pPr>
            <w:r w:rsidRPr="00C30686">
              <w:rPr>
                <w:rFonts w:eastAsiaTheme="minorEastAsia"/>
                <w:lang w:val="en-US" w:eastAsia="zh-CN" w:bidi="ar"/>
              </w:rPr>
              <w:t>5, 10, 15, 20, 25, 30</w:t>
            </w:r>
          </w:p>
        </w:tc>
        <w:tc>
          <w:tcPr>
            <w:tcW w:w="2445" w:type="dxa"/>
            <w:tcBorders>
              <w:top w:val="nil"/>
              <w:left w:val="single" w:sz="4" w:space="0" w:color="auto"/>
              <w:bottom w:val="nil"/>
              <w:right w:val="single" w:sz="4" w:space="0" w:color="auto"/>
            </w:tcBorders>
            <w:vAlign w:val="center"/>
          </w:tcPr>
          <w:p w14:paraId="2EB77547" w14:textId="77777777" w:rsidR="006F6378" w:rsidRPr="00C30686" w:rsidRDefault="006F6378" w:rsidP="0094020B">
            <w:pPr>
              <w:pStyle w:val="TAC"/>
              <w:rPr>
                <w:rFonts w:eastAsia="Yu Mincho"/>
                <w:lang w:val="en-US"/>
              </w:rPr>
            </w:pPr>
          </w:p>
        </w:tc>
      </w:tr>
      <w:tr w:rsidR="006F6378" w:rsidRPr="00C30686" w14:paraId="7FDE33AF" w14:textId="77777777" w:rsidTr="004F423A">
        <w:trPr>
          <w:trHeight w:val="29"/>
        </w:trPr>
        <w:tc>
          <w:tcPr>
            <w:tcW w:w="2742" w:type="dxa"/>
            <w:tcBorders>
              <w:top w:val="nil"/>
              <w:left w:val="single" w:sz="4" w:space="0" w:color="auto"/>
              <w:bottom w:val="nil"/>
              <w:right w:val="single" w:sz="4" w:space="0" w:color="auto"/>
            </w:tcBorders>
            <w:vAlign w:val="center"/>
          </w:tcPr>
          <w:p w14:paraId="58514DE9"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nil"/>
              <w:right w:val="single" w:sz="4" w:space="0" w:color="auto"/>
            </w:tcBorders>
            <w:vAlign w:val="center"/>
          </w:tcPr>
          <w:p w14:paraId="4226DB15" w14:textId="77777777" w:rsidR="006F6378" w:rsidRPr="00C30686" w:rsidRDefault="006F6378" w:rsidP="0094020B">
            <w:pPr>
              <w:pStyle w:val="TAC"/>
              <w:rPr>
                <w:rFonts w:eastAsia="Yu Mincho"/>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7AF7CA2" w14:textId="77777777" w:rsidR="006F6378" w:rsidRPr="00C30686" w:rsidRDefault="006F6378" w:rsidP="0094020B">
            <w:pPr>
              <w:pStyle w:val="TAC"/>
              <w:rPr>
                <w:rFonts w:eastAsia="Yu Mincho"/>
                <w:lang w:val="en-US"/>
              </w:rPr>
            </w:pPr>
            <w:r w:rsidRPr="00C30686">
              <w:rPr>
                <w:rFonts w:eastAsia="Yu Mincho"/>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524D420B" w14:textId="77777777" w:rsidR="006F6378" w:rsidRPr="00C30686" w:rsidRDefault="006F6378" w:rsidP="0094020B">
            <w:pPr>
              <w:pStyle w:val="TAC"/>
              <w:rPr>
                <w:rFonts w:ascii="Calibri" w:eastAsia="Yu Mincho" w:hAnsi="Calibri"/>
                <w:sz w:val="21"/>
                <w:lang w:val="en-US" w:eastAsia="zh-CN"/>
              </w:rPr>
            </w:pPr>
            <w:r w:rsidRPr="00C30686">
              <w:rPr>
                <w:rFonts w:eastAsiaTheme="minorEastAsia"/>
                <w:lang w:val="en-US" w:eastAsia="zh-CN" w:bidi="ar"/>
              </w:rPr>
              <w:t>10, 15, 20, 40, 50, 60, 80, 90, 100</w:t>
            </w:r>
          </w:p>
        </w:tc>
        <w:tc>
          <w:tcPr>
            <w:tcW w:w="2445" w:type="dxa"/>
            <w:tcBorders>
              <w:top w:val="nil"/>
              <w:left w:val="single" w:sz="4" w:space="0" w:color="auto"/>
              <w:bottom w:val="single" w:sz="4" w:space="0" w:color="auto"/>
              <w:right w:val="single" w:sz="4" w:space="0" w:color="auto"/>
            </w:tcBorders>
            <w:vAlign w:val="center"/>
          </w:tcPr>
          <w:p w14:paraId="78EB8F1D" w14:textId="77777777" w:rsidR="006F6378" w:rsidRPr="00C30686" w:rsidRDefault="006F6378" w:rsidP="0094020B">
            <w:pPr>
              <w:pStyle w:val="TAC"/>
              <w:rPr>
                <w:rFonts w:eastAsia="Yu Mincho"/>
                <w:lang w:val="en-US"/>
              </w:rPr>
            </w:pPr>
          </w:p>
        </w:tc>
      </w:tr>
      <w:tr w:rsidR="006F6378" w:rsidRPr="00C30686" w14:paraId="7DAB694D" w14:textId="77777777" w:rsidTr="004F423A">
        <w:trPr>
          <w:trHeight w:val="29"/>
        </w:trPr>
        <w:tc>
          <w:tcPr>
            <w:tcW w:w="2742" w:type="dxa"/>
            <w:tcBorders>
              <w:top w:val="nil"/>
              <w:left w:val="single" w:sz="4" w:space="0" w:color="auto"/>
              <w:bottom w:val="nil"/>
              <w:right w:val="single" w:sz="4" w:space="0" w:color="auto"/>
            </w:tcBorders>
            <w:vAlign w:val="center"/>
          </w:tcPr>
          <w:p w14:paraId="0A71AD00"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nil"/>
              <w:right w:val="single" w:sz="4" w:space="0" w:color="auto"/>
            </w:tcBorders>
            <w:vAlign w:val="center"/>
          </w:tcPr>
          <w:p w14:paraId="4606862F" w14:textId="77777777" w:rsidR="006F6378" w:rsidRPr="00C30686" w:rsidRDefault="006F6378" w:rsidP="0094020B">
            <w:pPr>
              <w:pStyle w:val="TAC"/>
              <w:rPr>
                <w:rFonts w:eastAsia="Yu Mincho"/>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35680DC" w14:textId="77777777" w:rsidR="006F6378" w:rsidRPr="00C30686" w:rsidRDefault="006F6378" w:rsidP="0094020B">
            <w:pPr>
              <w:pStyle w:val="TAC"/>
              <w:rPr>
                <w:rFonts w:eastAsia="Yu Mincho"/>
                <w:lang w:val="en-US"/>
              </w:rPr>
            </w:pPr>
            <w:r w:rsidRPr="00C30686">
              <w:rPr>
                <w:rFonts w:eastAsia="Yu Mincho"/>
                <w:lang w:val="en-US"/>
              </w:rPr>
              <w:t>n1</w:t>
            </w:r>
          </w:p>
        </w:tc>
        <w:tc>
          <w:tcPr>
            <w:tcW w:w="4356" w:type="dxa"/>
            <w:tcBorders>
              <w:top w:val="single" w:sz="4" w:space="0" w:color="auto"/>
              <w:left w:val="single" w:sz="4" w:space="0" w:color="auto"/>
              <w:bottom w:val="single" w:sz="4" w:space="0" w:color="auto"/>
              <w:right w:val="single" w:sz="4" w:space="0" w:color="auto"/>
            </w:tcBorders>
            <w:vAlign w:val="center"/>
          </w:tcPr>
          <w:p w14:paraId="289A2BD9" w14:textId="77777777" w:rsidR="006F6378" w:rsidRPr="00C30686" w:rsidRDefault="006F6378" w:rsidP="0094020B">
            <w:pPr>
              <w:pStyle w:val="TAC"/>
              <w:rPr>
                <w:rFonts w:ascii="Calibri" w:eastAsia="Yu Mincho" w:hAnsi="Calibri"/>
                <w:sz w:val="21"/>
                <w:lang w:val="en-US" w:eastAsia="zh-CN"/>
              </w:rPr>
            </w:pPr>
            <w:r w:rsidRPr="00C30686">
              <w:rPr>
                <w:rFonts w:eastAsiaTheme="minorEastAsia"/>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3D90F8F3" w14:textId="77777777" w:rsidR="006F6378" w:rsidRPr="00C30686" w:rsidRDefault="006F6378" w:rsidP="0094020B">
            <w:pPr>
              <w:pStyle w:val="TAC"/>
              <w:rPr>
                <w:rFonts w:eastAsia="Yu Mincho"/>
                <w:lang w:val="en-US"/>
              </w:rPr>
            </w:pPr>
            <w:r w:rsidRPr="00C30686">
              <w:rPr>
                <w:rFonts w:eastAsiaTheme="minorEastAsia"/>
                <w:lang w:val="en-US" w:eastAsia="zh-CN"/>
              </w:rPr>
              <w:t>1</w:t>
            </w:r>
          </w:p>
        </w:tc>
      </w:tr>
      <w:tr w:rsidR="006F6378" w:rsidRPr="00C30686" w14:paraId="1B83311A" w14:textId="77777777" w:rsidTr="004F423A">
        <w:trPr>
          <w:trHeight w:val="29"/>
        </w:trPr>
        <w:tc>
          <w:tcPr>
            <w:tcW w:w="2742" w:type="dxa"/>
            <w:tcBorders>
              <w:top w:val="nil"/>
              <w:left w:val="single" w:sz="4" w:space="0" w:color="auto"/>
              <w:bottom w:val="nil"/>
              <w:right w:val="single" w:sz="4" w:space="0" w:color="auto"/>
            </w:tcBorders>
            <w:vAlign w:val="center"/>
          </w:tcPr>
          <w:p w14:paraId="33F3A5CF"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nil"/>
              <w:right w:val="single" w:sz="4" w:space="0" w:color="auto"/>
            </w:tcBorders>
            <w:vAlign w:val="center"/>
          </w:tcPr>
          <w:p w14:paraId="252CD356" w14:textId="77777777" w:rsidR="006F6378" w:rsidRPr="00C30686" w:rsidRDefault="006F6378" w:rsidP="0094020B">
            <w:pPr>
              <w:pStyle w:val="TAC"/>
              <w:rPr>
                <w:rFonts w:eastAsia="Yu Mincho"/>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3B45B9D" w14:textId="77777777" w:rsidR="006F6378" w:rsidRPr="00C30686" w:rsidRDefault="006F6378" w:rsidP="0094020B">
            <w:pPr>
              <w:pStyle w:val="TAC"/>
              <w:rPr>
                <w:rFonts w:eastAsia="Yu Mincho"/>
                <w:lang w:val="en-US"/>
              </w:rPr>
            </w:pPr>
            <w:r w:rsidRPr="00C30686">
              <w:rPr>
                <w:rFonts w:eastAsia="Yu Mincho"/>
                <w:lang w:val="en-US"/>
              </w:rPr>
              <w:t>n3</w:t>
            </w:r>
          </w:p>
        </w:tc>
        <w:tc>
          <w:tcPr>
            <w:tcW w:w="4356" w:type="dxa"/>
            <w:tcBorders>
              <w:top w:val="single" w:sz="4" w:space="0" w:color="auto"/>
              <w:left w:val="single" w:sz="4" w:space="0" w:color="auto"/>
              <w:bottom w:val="single" w:sz="4" w:space="0" w:color="auto"/>
              <w:right w:val="single" w:sz="4" w:space="0" w:color="auto"/>
            </w:tcBorders>
            <w:vAlign w:val="center"/>
          </w:tcPr>
          <w:p w14:paraId="792B79E9" w14:textId="77777777" w:rsidR="006F6378" w:rsidRPr="00C30686" w:rsidRDefault="006F6378" w:rsidP="0094020B">
            <w:pPr>
              <w:pStyle w:val="TAC"/>
              <w:rPr>
                <w:rFonts w:ascii="Calibri" w:eastAsia="Yu Mincho" w:hAnsi="Calibri"/>
                <w:sz w:val="21"/>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13F0E4B8" w14:textId="77777777" w:rsidR="006F6378" w:rsidRPr="00C30686" w:rsidRDefault="006F6378" w:rsidP="0094020B">
            <w:pPr>
              <w:pStyle w:val="TAC"/>
              <w:rPr>
                <w:rFonts w:eastAsia="Yu Mincho"/>
                <w:lang w:val="en-US"/>
              </w:rPr>
            </w:pPr>
          </w:p>
        </w:tc>
      </w:tr>
      <w:tr w:rsidR="006F6378" w:rsidRPr="00C30686" w14:paraId="0E416936"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2FF6626"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single" w:sz="4" w:space="0" w:color="auto"/>
              <w:right w:val="single" w:sz="4" w:space="0" w:color="auto"/>
            </w:tcBorders>
            <w:vAlign w:val="center"/>
          </w:tcPr>
          <w:p w14:paraId="6AFE8004" w14:textId="77777777" w:rsidR="006F6378" w:rsidRPr="00C30686" w:rsidRDefault="006F6378" w:rsidP="0094020B">
            <w:pPr>
              <w:pStyle w:val="TAC"/>
              <w:rPr>
                <w:rFonts w:eastAsia="Yu Mincho"/>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0820CD8" w14:textId="77777777" w:rsidR="006F6378" w:rsidRPr="00C30686" w:rsidRDefault="006F6378" w:rsidP="0094020B">
            <w:pPr>
              <w:pStyle w:val="TAC"/>
              <w:rPr>
                <w:rFonts w:eastAsia="Yu Mincho"/>
                <w:lang w:val="en-US"/>
              </w:rPr>
            </w:pPr>
            <w:r w:rsidRPr="00C30686">
              <w:rPr>
                <w:rFonts w:eastAsia="Yu Mincho"/>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583389D1" w14:textId="77777777" w:rsidR="006F6378" w:rsidRPr="00C30686" w:rsidRDefault="006F6378" w:rsidP="0094020B">
            <w:pPr>
              <w:pStyle w:val="TAC"/>
              <w:rPr>
                <w:rFonts w:ascii="Calibri" w:eastAsia="Yu Mincho" w:hAnsi="Calibri"/>
                <w:sz w:val="21"/>
                <w:lang w:val="en-US" w:eastAsia="zh-CN"/>
              </w:rPr>
            </w:pPr>
            <w:r w:rsidRPr="00C30686">
              <w:rPr>
                <w:rFonts w:eastAsiaTheme="minorEastAsia"/>
                <w:lang w:val="en-US" w:eastAsia="zh-CN" w:bidi="ar"/>
              </w:rPr>
              <w:t>10, 15, 20, 40, 50, 60, 80, 90, 100</w:t>
            </w:r>
          </w:p>
        </w:tc>
        <w:tc>
          <w:tcPr>
            <w:tcW w:w="2445" w:type="dxa"/>
            <w:tcBorders>
              <w:top w:val="nil"/>
              <w:left w:val="single" w:sz="4" w:space="0" w:color="auto"/>
              <w:bottom w:val="single" w:sz="4" w:space="0" w:color="auto"/>
              <w:right w:val="single" w:sz="4" w:space="0" w:color="auto"/>
            </w:tcBorders>
            <w:vAlign w:val="center"/>
          </w:tcPr>
          <w:p w14:paraId="4C3AFE7A" w14:textId="77777777" w:rsidR="006F6378" w:rsidRPr="00C30686" w:rsidRDefault="006F6378" w:rsidP="0094020B">
            <w:pPr>
              <w:pStyle w:val="TAC"/>
              <w:rPr>
                <w:rFonts w:eastAsia="Yu Mincho"/>
                <w:lang w:val="en-US"/>
              </w:rPr>
            </w:pPr>
          </w:p>
        </w:tc>
      </w:tr>
      <w:tr w:rsidR="006F6378" w:rsidRPr="00C30686" w14:paraId="3C93569D" w14:textId="77777777" w:rsidTr="004F423A">
        <w:trPr>
          <w:trHeight w:val="29"/>
        </w:trPr>
        <w:tc>
          <w:tcPr>
            <w:tcW w:w="2742" w:type="dxa"/>
            <w:tcBorders>
              <w:top w:val="nil"/>
              <w:left w:val="single" w:sz="4" w:space="0" w:color="auto"/>
              <w:bottom w:val="nil"/>
              <w:right w:val="single" w:sz="4" w:space="0" w:color="auto"/>
            </w:tcBorders>
            <w:vAlign w:val="center"/>
          </w:tcPr>
          <w:p w14:paraId="7E6DFCC1"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nil"/>
              <w:right w:val="single" w:sz="4" w:space="0" w:color="auto"/>
            </w:tcBorders>
            <w:vAlign w:val="center"/>
          </w:tcPr>
          <w:p w14:paraId="5C866488" w14:textId="77777777" w:rsidR="006F6378" w:rsidRPr="00C30686" w:rsidRDefault="006F6378" w:rsidP="0094020B">
            <w:pPr>
              <w:pStyle w:val="TAC"/>
              <w:rPr>
                <w:rFonts w:eastAsia="Yu Mincho"/>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ACBAF51" w14:textId="77777777" w:rsidR="006F6378" w:rsidRPr="00C30686" w:rsidRDefault="006F6378" w:rsidP="0094020B">
            <w:pPr>
              <w:pStyle w:val="TAC"/>
              <w:rPr>
                <w:rFonts w:eastAsia="Yu Mincho"/>
                <w:lang w:val="en-US"/>
              </w:rPr>
            </w:pPr>
            <w:r w:rsidRPr="00C30686">
              <w:rPr>
                <w:rFonts w:eastAsia="Yu Mincho"/>
                <w:lang w:val="en-US"/>
              </w:rPr>
              <w:t>n1</w:t>
            </w:r>
          </w:p>
        </w:tc>
        <w:tc>
          <w:tcPr>
            <w:tcW w:w="4356" w:type="dxa"/>
            <w:tcBorders>
              <w:top w:val="single" w:sz="4" w:space="0" w:color="auto"/>
              <w:left w:val="single" w:sz="4" w:space="0" w:color="auto"/>
              <w:bottom w:val="single" w:sz="4" w:space="0" w:color="auto"/>
              <w:right w:val="single" w:sz="4" w:space="0" w:color="auto"/>
            </w:tcBorders>
            <w:vAlign w:val="center"/>
          </w:tcPr>
          <w:p w14:paraId="63117E35"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3123918B" w14:textId="77777777" w:rsidR="006F6378" w:rsidRPr="00C30686" w:rsidRDefault="006F6378" w:rsidP="0094020B">
            <w:pPr>
              <w:pStyle w:val="TAC"/>
              <w:rPr>
                <w:rFonts w:eastAsia="Yu Mincho"/>
                <w:lang w:val="en-US"/>
              </w:rPr>
            </w:pPr>
            <w:r w:rsidRPr="00C30686">
              <w:rPr>
                <w:rFonts w:eastAsia="Yu Mincho"/>
                <w:lang w:val="en-US"/>
              </w:rPr>
              <w:t>2</w:t>
            </w:r>
          </w:p>
        </w:tc>
      </w:tr>
      <w:tr w:rsidR="006F6378" w:rsidRPr="00C30686" w14:paraId="08982A53" w14:textId="77777777" w:rsidTr="004F423A">
        <w:trPr>
          <w:trHeight w:val="29"/>
        </w:trPr>
        <w:tc>
          <w:tcPr>
            <w:tcW w:w="2742" w:type="dxa"/>
            <w:tcBorders>
              <w:top w:val="nil"/>
              <w:left w:val="single" w:sz="4" w:space="0" w:color="auto"/>
              <w:bottom w:val="nil"/>
              <w:right w:val="single" w:sz="4" w:space="0" w:color="auto"/>
            </w:tcBorders>
            <w:vAlign w:val="center"/>
          </w:tcPr>
          <w:p w14:paraId="7B6EAC0F"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nil"/>
              <w:right w:val="single" w:sz="4" w:space="0" w:color="auto"/>
            </w:tcBorders>
            <w:vAlign w:val="center"/>
          </w:tcPr>
          <w:p w14:paraId="5FCBB249" w14:textId="77777777" w:rsidR="006F6378" w:rsidRPr="00C30686" w:rsidRDefault="006F6378" w:rsidP="0094020B">
            <w:pPr>
              <w:pStyle w:val="TAC"/>
              <w:rPr>
                <w:rFonts w:eastAsia="Yu Mincho"/>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48377A8" w14:textId="77777777" w:rsidR="006F6378" w:rsidRPr="00C30686" w:rsidRDefault="006F6378" w:rsidP="0094020B">
            <w:pPr>
              <w:pStyle w:val="TAC"/>
              <w:rPr>
                <w:rFonts w:eastAsia="Yu Mincho"/>
                <w:lang w:val="en-US"/>
              </w:rPr>
            </w:pPr>
            <w:r w:rsidRPr="00C30686">
              <w:rPr>
                <w:rFonts w:eastAsia="Yu Mincho"/>
                <w:lang w:val="en-US"/>
              </w:rPr>
              <w:t>n3</w:t>
            </w:r>
          </w:p>
        </w:tc>
        <w:tc>
          <w:tcPr>
            <w:tcW w:w="4356" w:type="dxa"/>
            <w:tcBorders>
              <w:top w:val="single" w:sz="4" w:space="0" w:color="auto"/>
              <w:left w:val="single" w:sz="4" w:space="0" w:color="auto"/>
              <w:bottom w:val="single" w:sz="4" w:space="0" w:color="auto"/>
              <w:right w:val="single" w:sz="4" w:space="0" w:color="auto"/>
            </w:tcBorders>
            <w:vAlign w:val="center"/>
          </w:tcPr>
          <w:p w14:paraId="62923967"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5, 10, 15, 20, 25, 30, 35,40</w:t>
            </w:r>
          </w:p>
        </w:tc>
        <w:tc>
          <w:tcPr>
            <w:tcW w:w="2445" w:type="dxa"/>
            <w:tcBorders>
              <w:top w:val="nil"/>
              <w:left w:val="single" w:sz="4" w:space="0" w:color="auto"/>
              <w:bottom w:val="nil"/>
              <w:right w:val="single" w:sz="4" w:space="0" w:color="auto"/>
            </w:tcBorders>
            <w:vAlign w:val="center"/>
          </w:tcPr>
          <w:p w14:paraId="1EB1084D" w14:textId="77777777" w:rsidR="006F6378" w:rsidRPr="00C30686" w:rsidRDefault="006F6378" w:rsidP="0094020B">
            <w:pPr>
              <w:pStyle w:val="TAC"/>
              <w:rPr>
                <w:rFonts w:eastAsia="Yu Mincho"/>
                <w:lang w:val="en-US"/>
              </w:rPr>
            </w:pPr>
          </w:p>
        </w:tc>
      </w:tr>
      <w:tr w:rsidR="006F6378" w:rsidRPr="00C30686" w14:paraId="7A1FEA83"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09C560B"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single" w:sz="4" w:space="0" w:color="auto"/>
              <w:right w:val="single" w:sz="4" w:space="0" w:color="auto"/>
            </w:tcBorders>
            <w:vAlign w:val="center"/>
          </w:tcPr>
          <w:p w14:paraId="189DBE10" w14:textId="77777777" w:rsidR="006F6378" w:rsidRPr="00C30686" w:rsidRDefault="006F6378" w:rsidP="0094020B">
            <w:pPr>
              <w:pStyle w:val="TAC"/>
              <w:rPr>
                <w:rFonts w:eastAsia="Yu Mincho"/>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6912C06" w14:textId="77777777" w:rsidR="006F6378" w:rsidRPr="00C30686" w:rsidRDefault="006F6378" w:rsidP="0094020B">
            <w:pPr>
              <w:pStyle w:val="TAC"/>
              <w:rPr>
                <w:rFonts w:eastAsia="Yu Mincho"/>
                <w:lang w:val="en-US"/>
              </w:rPr>
            </w:pPr>
            <w:r w:rsidRPr="00C30686">
              <w:rPr>
                <w:rFonts w:eastAsia="Yu Mincho"/>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3A52D592"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16D81164" w14:textId="77777777" w:rsidR="006F6378" w:rsidRPr="00C30686" w:rsidRDefault="006F6378" w:rsidP="0094020B">
            <w:pPr>
              <w:pStyle w:val="TAC"/>
              <w:rPr>
                <w:rFonts w:eastAsia="Yu Mincho"/>
                <w:lang w:val="en-US"/>
              </w:rPr>
            </w:pPr>
          </w:p>
        </w:tc>
      </w:tr>
      <w:tr w:rsidR="006F6378" w:rsidRPr="00C30686" w14:paraId="0B96B714"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574A4D8" w14:textId="77777777" w:rsidR="006F6378" w:rsidRPr="00C30686" w:rsidRDefault="006F6378" w:rsidP="0094020B">
            <w:pPr>
              <w:pStyle w:val="TAC"/>
              <w:rPr>
                <w:rFonts w:eastAsia="Yu Mincho"/>
                <w:lang w:val="en-US"/>
              </w:rPr>
            </w:pPr>
            <w:r w:rsidRPr="00C30686">
              <w:rPr>
                <w:rFonts w:eastAsia="Yu Mincho"/>
                <w:lang w:val="en-US"/>
              </w:rPr>
              <w:t>CA_n1A-n3A-n77(2A)</w:t>
            </w:r>
          </w:p>
        </w:tc>
        <w:tc>
          <w:tcPr>
            <w:tcW w:w="2785" w:type="dxa"/>
            <w:tcBorders>
              <w:top w:val="single" w:sz="4" w:space="0" w:color="auto"/>
              <w:left w:val="single" w:sz="4" w:space="0" w:color="auto"/>
              <w:bottom w:val="nil"/>
              <w:right w:val="single" w:sz="4" w:space="0" w:color="auto"/>
            </w:tcBorders>
            <w:vAlign w:val="center"/>
          </w:tcPr>
          <w:p w14:paraId="56E4B2AE" w14:textId="77777777" w:rsidR="006F6378" w:rsidRPr="00C30686" w:rsidRDefault="006F6378" w:rsidP="0094020B">
            <w:pPr>
              <w:pStyle w:val="TAC"/>
              <w:rPr>
                <w:rFonts w:eastAsia="Yu Mincho"/>
                <w:vertAlign w:val="superscript"/>
                <w:lang w:val="en-US"/>
              </w:rPr>
            </w:pPr>
            <w:r w:rsidRPr="00C30686">
              <w:rPr>
                <w:rFonts w:eastAsia="Yu Mincho"/>
                <w:lang w:val="en-US"/>
              </w:rPr>
              <w:t>n77</w:t>
            </w:r>
            <w:r w:rsidRPr="00C30686">
              <w:rPr>
                <w:rFonts w:eastAsia="Yu Mincho"/>
                <w:vertAlign w:val="superscript"/>
                <w:lang w:val="en-US"/>
              </w:rPr>
              <w:t>7</w:t>
            </w:r>
          </w:p>
          <w:p w14:paraId="1EA7B09A" w14:textId="77777777" w:rsidR="006F6378" w:rsidRPr="00C30686" w:rsidRDefault="006F6378" w:rsidP="0094020B">
            <w:pPr>
              <w:pStyle w:val="TAC"/>
              <w:rPr>
                <w:rFonts w:eastAsia="Yu Mincho"/>
              </w:rPr>
            </w:pPr>
            <w:r w:rsidRPr="00C30686">
              <w:rPr>
                <w:rFonts w:eastAsia="Yu Mincho"/>
              </w:rPr>
              <w:t>CA_n1A-n3A</w:t>
            </w:r>
          </w:p>
          <w:p w14:paraId="222ED34C" w14:textId="77777777" w:rsidR="006F6378" w:rsidRPr="00C30686" w:rsidRDefault="006F6378" w:rsidP="0094020B">
            <w:pPr>
              <w:pStyle w:val="TAC"/>
              <w:rPr>
                <w:rFonts w:eastAsia="Yu Mincho"/>
              </w:rPr>
            </w:pPr>
            <w:r w:rsidRPr="00C30686">
              <w:rPr>
                <w:rFonts w:eastAsia="Yu Mincho"/>
              </w:rPr>
              <w:t>CA_n1A-n77A</w:t>
            </w:r>
          </w:p>
          <w:p w14:paraId="796CCBCB" w14:textId="77777777" w:rsidR="006F6378" w:rsidRPr="00C30686" w:rsidRDefault="006F6378" w:rsidP="0094020B">
            <w:pPr>
              <w:pStyle w:val="TAC"/>
              <w:rPr>
                <w:rFonts w:eastAsia="Yu Mincho"/>
                <w:lang w:val="en-US"/>
              </w:rPr>
            </w:pPr>
            <w:r w:rsidRPr="00C30686">
              <w:rPr>
                <w:rFonts w:eastAsiaTheme="minorEastAsia"/>
                <w:lang w:val="en-US" w:eastAsia="zh-CN"/>
              </w:rPr>
              <w:t>CA_n3A-n77A</w:t>
            </w:r>
          </w:p>
        </w:tc>
        <w:tc>
          <w:tcPr>
            <w:tcW w:w="1259" w:type="dxa"/>
            <w:tcBorders>
              <w:top w:val="single" w:sz="4" w:space="0" w:color="auto"/>
              <w:left w:val="single" w:sz="4" w:space="0" w:color="auto"/>
              <w:bottom w:val="single" w:sz="4" w:space="0" w:color="auto"/>
              <w:right w:val="single" w:sz="4" w:space="0" w:color="auto"/>
            </w:tcBorders>
            <w:vAlign w:val="center"/>
          </w:tcPr>
          <w:p w14:paraId="5DD32BFF" w14:textId="77777777" w:rsidR="006F6378" w:rsidRPr="00C30686" w:rsidRDefault="006F6378" w:rsidP="0094020B">
            <w:pPr>
              <w:pStyle w:val="TAC"/>
              <w:rPr>
                <w:rFonts w:eastAsia="Yu Mincho"/>
                <w:lang w:val="en-US"/>
              </w:rPr>
            </w:pPr>
            <w:r w:rsidRPr="00C30686">
              <w:rPr>
                <w:rFonts w:eastAsia="Yu Mincho"/>
                <w:lang w:val="en-US"/>
              </w:rPr>
              <w:t>n1</w:t>
            </w:r>
          </w:p>
        </w:tc>
        <w:tc>
          <w:tcPr>
            <w:tcW w:w="4356" w:type="dxa"/>
            <w:tcBorders>
              <w:top w:val="single" w:sz="4" w:space="0" w:color="auto"/>
              <w:left w:val="single" w:sz="4" w:space="0" w:color="auto"/>
              <w:bottom w:val="single" w:sz="4" w:space="0" w:color="auto"/>
              <w:right w:val="single" w:sz="4" w:space="0" w:color="auto"/>
            </w:tcBorders>
            <w:vAlign w:val="center"/>
          </w:tcPr>
          <w:p w14:paraId="094BBC38" w14:textId="77777777" w:rsidR="006F6378" w:rsidRPr="00C30686" w:rsidRDefault="006F6378" w:rsidP="0094020B">
            <w:pPr>
              <w:pStyle w:val="TAC"/>
              <w:rPr>
                <w:rFonts w:ascii="Calibri" w:eastAsia="Yu Mincho" w:hAnsi="Calibri"/>
                <w:sz w:val="21"/>
                <w:lang w:val="en-US" w:eastAsia="zh-CN"/>
              </w:rPr>
            </w:pPr>
            <w:r w:rsidRPr="00C30686">
              <w:rPr>
                <w:rFonts w:eastAsiaTheme="minorEastAsia"/>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39805702" w14:textId="77777777" w:rsidR="006F6378" w:rsidRPr="00C30686" w:rsidRDefault="006F6378" w:rsidP="0094020B">
            <w:pPr>
              <w:pStyle w:val="TAC"/>
              <w:rPr>
                <w:rFonts w:eastAsia="Yu Mincho"/>
                <w:lang w:val="en-US"/>
              </w:rPr>
            </w:pPr>
            <w:r w:rsidRPr="00C30686">
              <w:rPr>
                <w:rFonts w:eastAsia="Yu Mincho"/>
                <w:lang w:val="en-US"/>
              </w:rPr>
              <w:t>0</w:t>
            </w:r>
          </w:p>
        </w:tc>
      </w:tr>
      <w:tr w:rsidR="006F6378" w:rsidRPr="00C30686" w14:paraId="17CDA9C9" w14:textId="77777777" w:rsidTr="004F423A">
        <w:trPr>
          <w:trHeight w:val="29"/>
        </w:trPr>
        <w:tc>
          <w:tcPr>
            <w:tcW w:w="2742" w:type="dxa"/>
            <w:tcBorders>
              <w:top w:val="nil"/>
              <w:left w:val="single" w:sz="4" w:space="0" w:color="auto"/>
              <w:bottom w:val="nil"/>
              <w:right w:val="single" w:sz="4" w:space="0" w:color="auto"/>
            </w:tcBorders>
            <w:vAlign w:val="center"/>
          </w:tcPr>
          <w:p w14:paraId="2FFA3B74"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nil"/>
              <w:right w:val="single" w:sz="4" w:space="0" w:color="auto"/>
            </w:tcBorders>
            <w:vAlign w:val="center"/>
          </w:tcPr>
          <w:p w14:paraId="2DC7AC08" w14:textId="77777777" w:rsidR="006F6378" w:rsidRPr="00C30686" w:rsidRDefault="006F6378" w:rsidP="0094020B">
            <w:pPr>
              <w:pStyle w:val="TAC"/>
              <w:rPr>
                <w:rFonts w:eastAsia="Yu Mincho"/>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01F6F0B" w14:textId="77777777" w:rsidR="006F6378" w:rsidRPr="00C30686" w:rsidRDefault="006F6378" w:rsidP="0094020B">
            <w:pPr>
              <w:pStyle w:val="TAC"/>
              <w:rPr>
                <w:rFonts w:eastAsia="Yu Mincho"/>
                <w:lang w:val="en-US"/>
              </w:rPr>
            </w:pPr>
            <w:r w:rsidRPr="00C30686">
              <w:rPr>
                <w:rFonts w:eastAsia="Yu Mincho"/>
                <w:lang w:val="en-US"/>
              </w:rPr>
              <w:t>n3</w:t>
            </w:r>
          </w:p>
        </w:tc>
        <w:tc>
          <w:tcPr>
            <w:tcW w:w="4356" w:type="dxa"/>
            <w:tcBorders>
              <w:top w:val="single" w:sz="4" w:space="0" w:color="auto"/>
              <w:left w:val="single" w:sz="4" w:space="0" w:color="auto"/>
              <w:bottom w:val="single" w:sz="4" w:space="0" w:color="auto"/>
              <w:right w:val="single" w:sz="4" w:space="0" w:color="auto"/>
            </w:tcBorders>
            <w:vAlign w:val="center"/>
          </w:tcPr>
          <w:p w14:paraId="30F3E56B" w14:textId="77777777" w:rsidR="006F6378" w:rsidRPr="00C30686" w:rsidRDefault="006F6378" w:rsidP="0094020B">
            <w:pPr>
              <w:pStyle w:val="TAC"/>
              <w:rPr>
                <w:rFonts w:ascii="Calibri" w:eastAsia="Yu Mincho" w:hAnsi="Calibri"/>
                <w:sz w:val="21"/>
                <w:lang w:val="en-US" w:eastAsia="zh-CN"/>
              </w:rPr>
            </w:pPr>
            <w:r w:rsidRPr="00C30686">
              <w:rPr>
                <w:rFonts w:eastAsiaTheme="minorEastAsia"/>
                <w:lang w:val="en-US" w:eastAsia="zh-CN" w:bidi="ar"/>
              </w:rPr>
              <w:t>5, 10, 15, 20, 25, 30</w:t>
            </w:r>
          </w:p>
        </w:tc>
        <w:tc>
          <w:tcPr>
            <w:tcW w:w="2445" w:type="dxa"/>
            <w:tcBorders>
              <w:top w:val="nil"/>
              <w:left w:val="single" w:sz="4" w:space="0" w:color="auto"/>
              <w:bottom w:val="nil"/>
              <w:right w:val="single" w:sz="4" w:space="0" w:color="auto"/>
            </w:tcBorders>
            <w:vAlign w:val="center"/>
          </w:tcPr>
          <w:p w14:paraId="17B50D58" w14:textId="77777777" w:rsidR="006F6378" w:rsidRPr="00C30686" w:rsidRDefault="006F6378" w:rsidP="0094020B">
            <w:pPr>
              <w:pStyle w:val="TAC"/>
              <w:rPr>
                <w:rFonts w:eastAsia="Yu Mincho"/>
                <w:lang w:val="en-US"/>
              </w:rPr>
            </w:pPr>
          </w:p>
        </w:tc>
      </w:tr>
      <w:tr w:rsidR="006F6378" w:rsidRPr="00C30686" w14:paraId="1E385EA8"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7F73C11"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single" w:sz="4" w:space="0" w:color="auto"/>
              <w:right w:val="single" w:sz="4" w:space="0" w:color="auto"/>
            </w:tcBorders>
            <w:vAlign w:val="center"/>
          </w:tcPr>
          <w:p w14:paraId="72C82CEB" w14:textId="77777777" w:rsidR="006F6378" w:rsidRPr="00C30686" w:rsidRDefault="006F6378" w:rsidP="0094020B">
            <w:pPr>
              <w:pStyle w:val="TAC"/>
              <w:rPr>
                <w:rFonts w:eastAsia="Yu Mincho"/>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4701DEC" w14:textId="77777777" w:rsidR="006F6378" w:rsidRPr="00C30686" w:rsidRDefault="006F6378" w:rsidP="0094020B">
            <w:pPr>
              <w:pStyle w:val="TAC"/>
              <w:rPr>
                <w:rFonts w:eastAsia="Yu Mincho"/>
                <w:lang w:val="en-US"/>
              </w:rPr>
            </w:pPr>
            <w:r w:rsidRPr="00C30686">
              <w:rPr>
                <w:rFonts w:eastAsia="Yu Mincho"/>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5C38A599" w14:textId="77777777" w:rsidR="006F6378" w:rsidRPr="00C30686" w:rsidRDefault="006F6378" w:rsidP="0094020B">
            <w:pPr>
              <w:pStyle w:val="TAC"/>
              <w:rPr>
                <w:rFonts w:ascii="Calibri" w:eastAsia="Yu Mincho" w:hAnsi="Calibri"/>
                <w:sz w:val="21"/>
                <w:lang w:val="en-US" w:eastAsia="zh-CN"/>
              </w:rPr>
            </w:pPr>
            <w:r w:rsidRPr="00C30686">
              <w:rPr>
                <w:rFonts w:eastAsiaTheme="minorEastAsia"/>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0435C7A3" w14:textId="77777777" w:rsidR="006F6378" w:rsidRPr="00C30686" w:rsidRDefault="006F6378" w:rsidP="0094020B">
            <w:pPr>
              <w:pStyle w:val="TAC"/>
              <w:rPr>
                <w:rFonts w:eastAsia="Yu Mincho"/>
                <w:lang w:val="en-US"/>
              </w:rPr>
            </w:pPr>
          </w:p>
        </w:tc>
      </w:tr>
      <w:tr w:rsidR="006F6378" w:rsidRPr="00C30686" w14:paraId="232EE8D4" w14:textId="77777777" w:rsidTr="004F423A">
        <w:trPr>
          <w:trHeight w:val="29"/>
        </w:trPr>
        <w:tc>
          <w:tcPr>
            <w:tcW w:w="2742" w:type="dxa"/>
            <w:tcBorders>
              <w:top w:val="nil"/>
              <w:left w:val="single" w:sz="4" w:space="0" w:color="auto"/>
              <w:bottom w:val="nil"/>
              <w:right w:val="single" w:sz="4" w:space="0" w:color="auto"/>
            </w:tcBorders>
            <w:vAlign w:val="center"/>
          </w:tcPr>
          <w:p w14:paraId="73940D79" w14:textId="77777777" w:rsidR="006F6378" w:rsidRPr="00C30686" w:rsidRDefault="006F6378" w:rsidP="0094020B">
            <w:pPr>
              <w:pStyle w:val="TAC"/>
              <w:rPr>
                <w:rFonts w:eastAsia="Yu Mincho"/>
                <w:lang w:val="en-US"/>
              </w:rPr>
            </w:pPr>
            <w:r w:rsidRPr="00C30686">
              <w:rPr>
                <w:rFonts w:eastAsia="Yu Mincho"/>
                <w:lang w:val="en-US"/>
              </w:rPr>
              <w:t>CA_n1A-n3A-n77(3A)</w:t>
            </w:r>
          </w:p>
        </w:tc>
        <w:tc>
          <w:tcPr>
            <w:tcW w:w="2785" w:type="dxa"/>
            <w:tcBorders>
              <w:top w:val="nil"/>
              <w:left w:val="single" w:sz="4" w:space="0" w:color="auto"/>
              <w:bottom w:val="nil"/>
              <w:right w:val="single" w:sz="4" w:space="0" w:color="auto"/>
            </w:tcBorders>
            <w:vAlign w:val="center"/>
          </w:tcPr>
          <w:p w14:paraId="11D5CEE0" w14:textId="77777777" w:rsidR="006F6378" w:rsidRPr="00C30686" w:rsidRDefault="006F6378" w:rsidP="0094020B">
            <w:pPr>
              <w:pStyle w:val="TAC"/>
              <w:rPr>
                <w:rFonts w:eastAsia="Yu Mincho"/>
              </w:rPr>
            </w:pPr>
            <w:r w:rsidRPr="00C30686">
              <w:rPr>
                <w:rFonts w:eastAsia="Yu Mincho"/>
              </w:rPr>
              <w:t>CA_n1A-n3A</w:t>
            </w:r>
          </w:p>
          <w:p w14:paraId="526E1ADA" w14:textId="77777777" w:rsidR="006F6378" w:rsidRPr="00C30686" w:rsidRDefault="006F6378" w:rsidP="0094020B">
            <w:pPr>
              <w:pStyle w:val="TAC"/>
              <w:rPr>
                <w:rFonts w:eastAsia="Yu Mincho"/>
              </w:rPr>
            </w:pPr>
            <w:r w:rsidRPr="00C30686">
              <w:rPr>
                <w:rFonts w:eastAsia="Yu Mincho"/>
              </w:rPr>
              <w:t>CA_n1A-n77A</w:t>
            </w:r>
          </w:p>
          <w:p w14:paraId="6508EEDD" w14:textId="77777777" w:rsidR="006F6378" w:rsidRPr="00C30686" w:rsidRDefault="006F6378" w:rsidP="0094020B">
            <w:pPr>
              <w:pStyle w:val="TAC"/>
              <w:rPr>
                <w:rFonts w:eastAsia="Yu Mincho"/>
                <w:lang w:val="en-US"/>
              </w:rPr>
            </w:pPr>
            <w:r w:rsidRPr="00C30686">
              <w:rPr>
                <w:rFonts w:eastAsiaTheme="minorEastAsia"/>
                <w:lang w:val="en-US" w:eastAsia="zh-CN"/>
              </w:rPr>
              <w:t>CA_n3A-n77A</w:t>
            </w:r>
          </w:p>
        </w:tc>
        <w:tc>
          <w:tcPr>
            <w:tcW w:w="1259" w:type="dxa"/>
            <w:tcBorders>
              <w:top w:val="single" w:sz="4" w:space="0" w:color="auto"/>
              <w:left w:val="single" w:sz="4" w:space="0" w:color="auto"/>
              <w:bottom w:val="single" w:sz="4" w:space="0" w:color="auto"/>
              <w:right w:val="single" w:sz="4" w:space="0" w:color="auto"/>
            </w:tcBorders>
            <w:vAlign w:val="center"/>
          </w:tcPr>
          <w:p w14:paraId="22C0940A" w14:textId="77777777" w:rsidR="006F6378" w:rsidRPr="00C30686" w:rsidRDefault="006F6378" w:rsidP="0094020B">
            <w:pPr>
              <w:pStyle w:val="TAC"/>
              <w:rPr>
                <w:rFonts w:eastAsia="Yu Mincho"/>
                <w:lang w:val="en-US"/>
              </w:rPr>
            </w:pPr>
            <w:r w:rsidRPr="00C30686">
              <w:rPr>
                <w:rFonts w:eastAsia="Yu Mincho"/>
                <w:lang w:val="en-US"/>
              </w:rPr>
              <w:t>n1</w:t>
            </w:r>
          </w:p>
        </w:tc>
        <w:tc>
          <w:tcPr>
            <w:tcW w:w="4356" w:type="dxa"/>
            <w:tcBorders>
              <w:top w:val="single" w:sz="4" w:space="0" w:color="auto"/>
              <w:left w:val="single" w:sz="4" w:space="0" w:color="auto"/>
              <w:bottom w:val="single" w:sz="4" w:space="0" w:color="auto"/>
              <w:right w:val="single" w:sz="4" w:space="0" w:color="auto"/>
            </w:tcBorders>
            <w:vAlign w:val="center"/>
          </w:tcPr>
          <w:p w14:paraId="50FC11DB"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w:t>
            </w:r>
          </w:p>
        </w:tc>
        <w:tc>
          <w:tcPr>
            <w:tcW w:w="2445" w:type="dxa"/>
            <w:tcBorders>
              <w:top w:val="nil"/>
              <w:left w:val="single" w:sz="4" w:space="0" w:color="auto"/>
              <w:bottom w:val="nil"/>
              <w:right w:val="single" w:sz="4" w:space="0" w:color="auto"/>
            </w:tcBorders>
            <w:vAlign w:val="center"/>
          </w:tcPr>
          <w:p w14:paraId="7145F0AC" w14:textId="77777777" w:rsidR="006F6378" w:rsidRPr="00C30686" w:rsidRDefault="006F6378" w:rsidP="0094020B">
            <w:pPr>
              <w:pStyle w:val="TAC"/>
              <w:rPr>
                <w:rFonts w:eastAsia="Yu Mincho"/>
                <w:lang w:val="en-US"/>
              </w:rPr>
            </w:pPr>
            <w:r w:rsidRPr="00C30686">
              <w:rPr>
                <w:rFonts w:eastAsia="Yu Mincho"/>
                <w:lang w:val="en-US"/>
              </w:rPr>
              <w:t>0</w:t>
            </w:r>
          </w:p>
        </w:tc>
      </w:tr>
      <w:tr w:rsidR="006F6378" w:rsidRPr="00C30686" w14:paraId="3A5C3290" w14:textId="77777777" w:rsidTr="004F423A">
        <w:trPr>
          <w:trHeight w:val="29"/>
        </w:trPr>
        <w:tc>
          <w:tcPr>
            <w:tcW w:w="2742" w:type="dxa"/>
            <w:tcBorders>
              <w:top w:val="nil"/>
              <w:left w:val="single" w:sz="4" w:space="0" w:color="auto"/>
              <w:bottom w:val="nil"/>
              <w:right w:val="single" w:sz="4" w:space="0" w:color="auto"/>
            </w:tcBorders>
            <w:vAlign w:val="center"/>
          </w:tcPr>
          <w:p w14:paraId="59A6C7AF"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nil"/>
              <w:right w:val="single" w:sz="4" w:space="0" w:color="auto"/>
            </w:tcBorders>
            <w:vAlign w:val="center"/>
          </w:tcPr>
          <w:p w14:paraId="6E476707" w14:textId="77777777" w:rsidR="006F6378" w:rsidRPr="00C30686" w:rsidRDefault="006F6378" w:rsidP="0094020B">
            <w:pPr>
              <w:pStyle w:val="TAC"/>
              <w:rPr>
                <w:rFonts w:eastAsia="Yu Mincho"/>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4486B4F" w14:textId="77777777" w:rsidR="006F6378" w:rsidRPr="00C30686" w:rsidRDefault="006F6378" w:rsidP="0094020B">
            <w:pPr>
              <w:pStyle w:val="TAC"/>
              <w:rPr>
                <w:rFonts w:eastAsia="Yu Mincho"/>
                <w:lang w:val="en-US"/>
              </w:rPr>
            </w:pPr>
            <w:r w:rsidRPr="00C30686">
              <w:rPr>
                <w:rFonts w:eastAsia="Yu Mincho"/>
                <w:lang w:val="en-US"/>
              </w:rPr>
              <w:t>n3</w:t>
            </w:r>
          </w:p>
        </w:tc>
        <w:tc>
          <w:tcPr>
            <w:tcW w:w="4356" w:type="dxa"/>
            <w:tcBorders>
              <w:top w:val="single" w:sz="4" w:space="0" w:color="auto"/>
              <w:left w:val="single" w:sz="4" w:space="0" w:color="auto"/>
              <w:bottom w:val="single" w:sz="4" w:space="0" w:color="auto"/>
              <w:right w:val="single" w:sz="4" w:space="0" w:color="auto"/>
            </w:tcBorders>
            <w:vAlign w:val="center"/>
          </w:tcPr>
          <w:p w14:paraId="2949819A"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5, 10, 15, 20, 25, 30</w:t>
            </w:r>
          </w:p>
        </w:tc>
        <w:tc>
          <w:tcPr>
            <w:tcW w:w="2445" w:type="dxa"/>
            <w:tcBorders>
              <w:top w:val="nil"/>
              <w:left w:val="single" w:sz="4" w:space="0" w:color="auto"/>
              <w:bottom w:val="nil"/>
              <w:right w:val="single" w:sz="4" w:space="0" w:color="auto"/>
            </w:tcBorders>
            <w:vAlign w:val="center"/>
          </w:tcPr>
          <w:p w14:paraId="03FDCADD" w14:textId="77777777" w:rsidR="006F6378" w:rsidRPr="00C30686" w:rsidRDefault="006F6378" w:rsidP="0094020B">
            <w:pPr>
              <w:pStyle w:val="TAC"/>
              <w:rPr>
                <w:rFonts w:eastAsia="Yu Mincho"/>
                <w:lang w:val="en-US"/>
              </w:rPr>
            </w:pPr>
          </w:p>
        </w:tc>
      </w:tr>
      <w:tr w:rsidR="006F6378" w:rsidRPr="00C30686" w14:paraId="6331D40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E0C9394"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single" w:sz="4" w:space="0" w:color="auto"/>
              <w:right w:val="single" w:sz="4" w:space="0" w:color="auto"/>
            </w:tcBorders>
            <w:vAlign w:val="center"/>
          </w:tcPr>
          <w:p w14:paraId="438689BB" w14:textId="77777777" w:rsidR="006F6378" w:rsidRPr="00C30686" w:rsidRDefault="006F6378" w:rsidP="0094020B">
            <w:pPr>
              <w:pStyle w:val="TAC"/>
              <w:rPr>
                <w:rFonts w:eastAsia="Yu Mincho"/>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B5E933E" w14:textId="77777777" w:rsidR="006F6378" w:rsidRPr="00C30686" w:rsidRDefault="006F6378" w:rsidP="0094020B">
            <w:pPr>
              <w:pStyle w:val="TAC"/>
              <w:rPr>
                <w:rFonts w:eastAsia="Yu Mincho"/>
                <w:lang w:val="en-US"/>
              </w:rPr>
            </w:pPr>
            <w:r w:rsidRPr="00C30686">
              <w:rPr>
                <w:rFonts w:eastAsia="Yu Mincho"/>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6436FDE"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CA_n77(3A)_BCS1</w:t>
            </w:r>
          </w:p>
        </w:tc>
        <w:tc>
          <w:tcPr>
            <w:tcW w:w="2445" w:type="dxa"/>
            <w:tcBorders>
              <w:top w:val="nil"/>
              <w:left w:val="single" w:sz="4" w:space="0" w:color="auto"/>
              <w:bottom w:val="single" w:sz="4" w:space="0" w:color="auto"/>
              <w:right w:val="single" w:sz="4" w:space="0" w:color="auto"/>
            </w:tcBorders>
            <w:vAlign w:val="center"/>
          </w:tcPr>
          <w:p w14:paraId="34274FEC" w14:textId="77777777" w:rsidR="006F6378" w:rsidRPr="00C30686" w:rsidRDefault="006F6378" w:rsidP="0094020B">
            <w:pPr>
              <w:pStyle w:val="TAC"/>
              <w:rPr>
                <w:rFonts w:eastAsia="Yu Mincho"/>
                <w:lang w:val="en-US"/>
              </w:rPr>
            </w:pPr>
          </w:p>
        </w:tc>
      </w:tr>
      <w:tr w:rsidR="006F6378" w:rsidRPr="00C30686" w14:paraId="3543721C"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99FA201" w14:textId="77777777" w:rsidR="006F6378" w:rsidRPr="00C30686" w:rsidRDefault="006F6378" w:rsidP="0094020B">
            <w:pPr>
              <w:pStyle w:val="TAC"/>
              <w:rPr>
                <w:rFonts w:eastAsia="Yu Mincho"/>
                <w:lang w:val="en-US"/>
              </w:rPr>
            </w:pPr>
            <w:r w:rsidRPr="00C30686">
              <w:rPr>
                <w:rFonts w:eastAsia="Yu Mincho"/>
                <w:lang w:val="en-US"/>
              </w:rPr>
              <w:t>CA_n1A-n3A-n78A</w:t>
            </w:r>
          </w:p>
        </w:tc>
        <w:tc>
          <w:tcPr>
            <w:tcW w:w="2785" w:type="dxa"/>
            <w:tcBorders>
              <w:top w:val="single" w:sz="4" w:space="0" w:color="auto"/>
              <w:left w:val="single" w:sz="4" w:space="0" w:color="auto"/>
              <w:bottom w:val="nil"/>
              <w:right w:val="single" w:sz="4" w:space="0" w:color="auto"/>
            </w:tcBorders>
            <w:vAlign w:val="center"/>
          </w:tcPr>
          <w:p w14:paraId="4C16C034" w14:textId="77777777" w:rsidR="006F6378" w:rsidRPr="00C30686" w:rsidRDefault="006F6378" w:rsidP="0094020B">
            <w:pPr>
              <w:pStyle w:val="TAC"/>
              <w:rPr>
                <w:rFonts w:eastAsia="Yu Mincho"/>
                <w:lang w:val="en-US"/>
              </w:rPr>
            </w:pPr>
            <w:r w:rsidRPr="00C30686">
              <w:rPr>
                <w:rFonts w:hint="eastAsia"/>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1FD85B71" w14:textId="77777777" w:rsidR="006F6378" w:rsidRPr="00C30686" w:rsidRDefault="006F6378" w:rsidP="0094020B">
            <w:pPr>
              <w:pStyle w:val="TAC"/>
              <w:rPr>
                <w:rFonts w:eastAsia="Yu Mincho"/>
                <w:lang w:val="en-US"/>
              </w:rPr>
            </w:pPr>
            <w:r w:rsidRPr="00C30686">
              <w:rPr>
                <w:rFonts w:eastAsiaTheme="minorEastAsia" w:hint="eastAsia"/>
                <w:lang w:eastAsia="zh-CN"/>
              </w:rPr>
              <w:t>n</w:t>
            </w:r>
            <w:r w:rsidRPr="00C30686">
              <w:rPr>
                <w:lang w:eastAsia="zh-CN"/>
              </w:rPr>
              <w:t>1</w:t>
            </w:r>
          </w:p>
        </w:tc>
        <w:tc>
          <w:tcPr>
            <w:tcW w:w="4356" w:type="dxa"/>
            <w:tcBorders>
              <w:top w:val="single" w:sz="4" w:space="0" w:color="auto"/>
              <w:left w:val="single" w:sz="4" w:space="0" w:color="auto"/>
              <w:bottom w:val="single" w:sz="4" w:space="0" w:color="auto"/>
              <w:right w:val="single" w:sz="4" w:space="0" w:color="auto"/>
            </w:tcBorders>
            <w:vAlign w:val="center"/>
          </w:tcPr>
          <w:p w14:paraId="4A38BBA4"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8"/>
              </w:rPr>
              <w:t>n</w:t>
            </w:r>
            <w:r w:rsidRPr="00C30686">
              <w:rPr>
                <w:lang w:eastAsia="zh-CN"/>
              </w:rPr>
              <w:t>1</w:t>
            </w:r>
            <w:r w:rsidRPr="00C30686">
              <w:rPr>
                <w:rFonts w:eastAsiaTheme="minorEastAsia" w:cs="Arial"/>
                <w:color w:val="000000"/>
                <w:szCs w:val="18"/>
              </w:rPr>
              <w:t xml:space="preserve"> channel bandwidths in Table 5.3.5-1 </w:t>
            </w:r>
          </w:p>
        </w:tc>
        <w:tc>
          <w:tcPr>
            <w:tcW w:w="2445" w:type="dxa"/>
            <w:tcBorders>
              <w:top w:val="single" w:sz="4" w:space="0" w:color="auto"/>
              <w:left w:val="single" w:sz="4" w:space="0" w:color="auto"/>
              <w:bottom w:val="nil"/>
              <w:right w:val="single" w:sz="4" w:space="0" w:color="auto"/>
            </w:tcBorders>
            <w:vAlign w:val="center"/>
          </w:tcPr>
          <w:p w14:paraId="7D836841" w14:textId="77777777" w:rsidR="006F6378" w:rsidRPr="00C30686" w:rsidRDefault="006F6378" w:rsidP="0094020B">
            <w:pPr>
              <w:pStyle w:val="TAC"/>
              <w:rPr>
                <w:rFonts w:eastAsia="Yu Mincho"/>
                <w:lang w:val="en-US"/>
              </w:rPr>
            </w:pPr>
            <w:r w:rsidRPr="00C30686">
              <w:rPr>
                <w:rFonts w:hint="eastAsia"/>
                <w:lang w:val="en-US" w:eastAsia="zh-CN"/>
              </w:rPr>
              <w:t>4</w:t>
            </w:r>
            <w:r w:rsidRPr="00C30686">
              <w:rPr>
                <w:lang w:val="en-US" w:eastAsia="zh-CN"/>
              </w:rPr>
              <w:t xml:space="preserve"> and 5</w:t>
            </w:r>
          </w:p>
        </w:tc>
      </w:tr>
      <w:tr w:rsidR="006F6378" w:rsidRPr="00C30686" w14:paraId="62012170" w14:textId="77777777" w:rsidTr="004F423A">
        <w:trPr>
          <w:trHeight w:val="29"/>
        </w:trPr>
        <w:tc>
          <w:tcPr>
            <w:tcW w:w="2742" w:type="dxa"/>
            <w:tcBorders>
              <w:top w:val="nil"/>
              <w:left w:val="single" w:sz="4" w:space="0" w:color="auto"/>
              <w:bottom w:val="nil"/>
              <w:right w:val="single" w:sz="4" w:space="0" w:color="auto"/>
            </w:tcBorders>
            <w:vAlign w:val="center"/>
          </w:tcPr>
          <w:p w14:paraId="777D769B"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nil"/>
              <w:right w:val="single" w:sz="4" w:space="0" w:color="auto"/>
            </w:tcBorders>
            <w:vAlign w:val="center"/>
          </w:tcPr>
          <w:p w14:paraId="233C21BB" w14:textId="77777777" w:rsidR="006F6378" w:rsidRPr="00C30686" w:rsidRDefault="006F6378" w:rsidP="0094020B">
            <w:pPr>
              <w:pStyle w:val="TAC"/>
              <w:rPr>
                <w:rFonts w:eastAsia="Yu Mincho"/>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4E6BB81" w14:textId="77777777" w:rsidR="006F6378" w:rsidRPr="00C30686" w:rsidRDefault="006F6378" w:rsidP="0094020B">
            <w:pPr>
              <w:pStyle w:val="TAC"/>
              <w:rPr>
                <w:rFonts w:eastAsia="Yu Mincho"/>
                <w:lang w:val="en-US"/>
              </w:rPr>
            </w:pPr>
            <w:r w:rsidRPr="00C30686">
              <w:rPr>
                <w:rFonts w:eastAsiaTheme="minorEastAsia" w:hint="eastAsia"/>
                <w:lang w:eastAsia="zh-CN"/>
              </w:rPr>
              <w:t>n</w:t>
            </w:r>
            <w:r w:rsidRPr="00C30686">
              <w:rPr>
                <w:lang w:eastAsia="zh-CN"/>
              </w:rPr>
              <w:t>3</w:t>
            </w:r>
          </w:p>
        </w:tc>
        <w:tc>
          <w:tcPr>
            <w:tcW w:w="4356" w:type="dxa"/>
            <w:tcBorders>
              <w:top w:val="single" w:sz="4" w:space="0" w:color="auto"/>
              <w:left w:val="single" w:sz="4" w:space="0" w:color="auto"/>
              <w:bottom w:val="single" w:sz="4" w:space="0" w:color="auto"/>
              <w:right w:val="single" w:sz="4" w:space="0" w:color="auto"/>
            </w:tcBorders>
            <w:vAlign w:val="center"/>
          </w:tcPr>
          <w:p w14:paraId="32B42306"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8"/>
              </w:rPr>
              <w:t>n</w:t>
            </w:r>
            <w:r w:rsidRPr="00C30686">
              <w:rPr>
                <w:lang w:eastAsia="zh-CN"/>
              </w:rPr>
              <w:t>3</w:t>
            </w:r>
            <w:r w:rsidRPr="00C30686">
              <w:rPr>
                <w:rFonts w:eastAsiaTheme="minorEastAsia" w:cs="Arial"/>
                <w:color w:val="000000"/>
                <w:szCs w:val="18"/>
              </w:rPr>
              <w:t xml:space="preserve"> channel bandwidths in Table 5.3.5-1 </w:t>
            </w:r>
          </w:p>
        </w:tc>
        <w:tc>
          <w:tcPr>
            <w:tcW w:w="2445" w:type="dxa"/>
            <w:tcBorders>
              <w:top w:val="nil"/>
              <w:left w:val="single" w:sz="4" w:space="0" w:color="auto"/>
              <w:bottom w:val="nil"/>
              <w:right w:val="single" w:sz="4" w:space="0" w:color="auto"/>
            </w:tcBorders>
            <w:vAlign w:val="center"/>
          </w:tcPr>
          <w:p w14:paraId="43B06AE1" w14:textId="77777777" w:rsidR="006F6378" w:rsidRPr="00C30686" w:rsidRDefault="006F6378" w:rsidP="0094020B">
            <w:pPr>
              <w:pStyle w:val="TAC"/>
              <w:rPr>
                <w:rFonts w:eastAsia="Yu Mincho"/>
                <w:lang w:val="en-US"/>
              </w:rPr>
            </w:pPr>
          </w:p>
        </w:tc>
      </w:tr>
      <w:tr w:rsidR="006F6378" w:rsidRPr="00C30686" w14:paraId="2BB90E5A"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06CAE83"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single" w:sz="4" w:space="0" w:color="auto"/>
              <w:right w:val="single" w:sz="4" w:space="0" w:color="auto"/>
            </w:tcBorders>
            <w:vAlign w:val="center"/>
          </w:tcPr>
          <w:p w14:paraId="446FB5DA" w14:textId="77777777" w:rsidR="006F6378" w:rsidRPr="00C30686" w:rsidRDefault="006F6378" w:rsidP="0094020B">
            <w:pPr>
              <w:pStyle w:val="TAC"/>
              <w:rPr>
                <w:rFonts w:eastAsia="Yu Mincho"/>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CA03302" w14:textId="77777777" w:rsidR="006F6378" w:rsidRPr="00C30686" w:rsidRDefault="006F6378" w:rsidP="0094020B">
            <w:pPr>
              <w:pStyle w:val="TAC"/>
              <w:rPr>
                <w:rFonts w:eastAsia="Yu Mincho"/>
                <w:lang w:val="en-US"/>
              </w:rPr>
            </w:pPr>
            <w:r w:rsidRPr="00C30686">
              <w:rPr>
                <w:rFonts w:eastAsiaTheme="minorEastAsia" w:hint="eastAsia"/>
                <w:lang w:eastAsia="zh-CN"/>
              </w:rPr>
              <w:t>n</w:t>
            </w:r>
            <w:r w:rsidRPr="00C30686">
              <w:rPr>
                <w:lang w:eastAsia="zh-CN"/>
              </w:rPr>
              <w:t>78</w:t>
            </w:r>
          </w:p>
        </w:tc>
        <w:tc>
          <w:tcPr>
            <w:tcW w:w="4356" w:type="dxa"/>
            <w:tcBorders>
              <w:top w:val="single" w:sz="4" w:space="0" w:color="auto"/>
              <w:left w:val="single" w:sz="4" w:space="0" w:color="auto"/>
              <w:bottom w:val="single" w:sz="4" w:space="0" w:color="auto"/>
              <w:right w:val="single" w:sz="4" w:space="0" w:color="auto"/>
            </w:tcBorders>
            <w:vAlign w:val="center"/>
          </w:tcPr>
          <w:p w14:paraId="78D179C9"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8"/>
              </w:rPr>
              <w:t>n</w:t>
            </w:r>
            <w:r w:rsidRPr="00C30686">
              <w:rPr>
                <w:lang w:eastAsia="zh-CN"/>
              </w:rPr>
              <w:t>78</w:t>
            </w:r>
            <w:r w:rsidRPr="00C30686">
              <w:rPr>
                <w:rFonts w:eastAsiaTheme="minorEastAsia" w:cs="Arial"/>
                <w:color w:val="000000"/>
                <w:szCs w:val="18"/>
              </w:rPr>
              <w:t xml:space="preserve"> channel bandwidths in Table 5.3.5-1 </w:t>
            </w:r>
          </w:p>
        </w:tc>
        <w:tc>
          <w:tcPr>
            <w:tcW w:w="2445" w:type="dxa"/>
            <w:tcBorders>
              <w:top w:val="nil"/>
              <w:left w:val="single" w:sz="4" w:space="0" w:color="auto"/>
              <w:bottom w:val="single" w:sz="4" w:space="0" w:color="auto"/>
              <w:right w:val="single" w:sz="4" w:space="0" w:color="auto"/>
            </w:tcBorders>
            <w:vAlign w:val="center"/>
          </w:tcPr>
          <w:p w14:paraId="173A1EB7" w14:textId="77777777" w:rsidR="006F6378" w:rsidRPr="00C30686" w:rsidRDefault="006F6378" w:rsidP="0094020B">
            <w:pPr>
              <w:pStyle w:val="TAC"/>
              <w:rPr>
                <w:rFonts w:eastAsia="Yu Mincho"/>
                <w:lang w:val="en-US"/>
              </w:rPr>
            </w:pPr>
          </w:p>
        </w:tc>
      </w:tr>
      <w:tr w:rsidR="006F6378" w:rsidRPr="00C30686" w14:paraId="38A607D8"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5684B30" w14:textId="77777777" w:rsidR="006F6378" w:rsidRPr="00C30686" w:rsidRDefault="006F6378" w:rsidP="0094020B">
            <w:pPr>
              <w:pStyle w:val="TAC"/>
              <w:rPr>
                <w:rFonts w:eastAsia="Yu Mincho"/>
                <w:lang w:val="en-US"/>
              </w:rPr>
            </w:pPr>
            <w:r w:rsidRPr="00C30686">
              <w:rPr>
                <w:rFonts w:eastAsia="Yu Mincho"/>
                <w:lang w:val="en-US"/>
              </w:rPr>
              <w:t>CA_n1A-n3A-n78A</w:t>
            </w:r>
          </w:p>
        </w:tc>
        <w:tc>
          <w:tcPr>
            <w:tcW w:w="2785" w:type="dxa"/>
            <w:tcBorders>
              <w:top w:val="single" w:sz="4" w:space="0" w:color="auto"/>
              <w:left w:val="single" w:sz="4" w:space="0" w:color="auto"/>
              <w:bottom w:val="nil"/>
              <w:right w:val="single" w:sz="4" w:space="0" w:color="auto"/>
            </w:tcBorders>
            <w:vAlign w:val="center"/>
          </w:tcPr>
          <w:p w14:paraId="3D196EFE" w14:textId="77777777" w:rsidR="006F6378" w:rsidRPr="00C30686" w:rsidRDefault="006F6378" w:rsidP="0094020B">
            <w:pPr>
              <w:pStyle w:val="TAC"/>
              <w:rPr>
                <w:rFonts w:eastAsia="Yu Mincho" w:cs="Arial"/>
                <w:szCs w:val="18"/>
                <w:lang w:val="en-US"/>
              </w:rPr>
            </w:pPr>
            <w:r w:rsidRPr="00C30686">
              <w:rPr>
                <w:rFonts w:eastAsia="Yu Mincho" w:cs="Arial"/>
                <w:szCs w:val="18"/>
                <w:lang w:val="en-US"/>
              </w:rPr>
              <w:t>CA_n1A-n3A</w:t>
            </w:r>
          </w:p>
          <w:p w14:paraId="13C3D82C" w14:textId="77777777" w:rsidR="006F6378" w:rsidRPr="00C30686" w:rsidRDefault="006F6378" w:rsidP="0094020B">
            <w:pPr>
              <w:pStyle w:val="TAC"/>
              <w:rPr>
                <w:rFonts w:eastAsia="Yu Mincho" w:cs="Arial"/>
                <w:szCs w:val="18"/>
                <w:lang w:val="en-US"/>
              </w:rPr>
            </w:pPr>
            <w:r w:rsidRPr="00C30686">
              <w:rPr>
                <w:rFonts w:eastAsia="Yu Mincho" w:cs="Arial"/>
                <w:szCs w:val="18"/>
                <w:lang w:val="en-US"/>
              </w:rPr>
              <w:t>CA_n1A-n78A</w:t>
            </w:r>
            <w:r w:rsidRPr="00C30686">
              <w:rPr>
                <w:rFonts w:eastAsia="Yu Mincho" w:cs="Arial"/>
                <w:szCs w:val="18"/>
                <w:vertAlign w:val="superscript"/>
                <w:lang w:val="en-US"/>
              </w:rPr>
              <w:t>7</w:t>
            </w:r>
          </w:p>
          <w:p w14:paraId="5B48D7EA" w14:textId="77777777" w:rsidR="006F6378" w:rsidRPr="00C30686" w:rsidRDefault="006F6378" w:rsidP="0094020B">
            <w:pPr>
              <w:pStyle w:val="TAC"/>
              <w:rPr>
                <w:rFonts w:eastAsia="Yu Mincho" w:cs="Arial"/>
                <w:szCs w:val="18"/>
                <w:lang w:val="en-US"/>
              </w:rPr>
            </w:pPr>
            <w:r w:rsidRPr="00C30686">
              <w:rPr>
                <w:rFonts w:eastAsia="Yu Mincho" w:cs="Arial"/>
                <w:szCs w:val="18"/>
                <w:lang w:val="en-US"/>
              </w:rPr>
              <w:t>CA_n3A-n78A</w:t>
            </w:r>
            <w:r w:rsidRPr="00C30686">
              <w:rPr>
                <w:rFonts w:eastAsia="Yu Mincho" w:cs="Arial"/>
                <w:szCs w:val="18"/>
                <w:vertAlign w:val="superscript"/>
                <w:lang w:val="en-US"/>
              </w:rPr>
              <w:t>7</w:t>
            </w:r>
          </w:p>
        </w:tc>
        <w:tc>
          <w:tcPr>
            <w:tcW w:w="1259" w:type="dxa"/>
            <w:tcBorders>
              <w:top w:val="single" w:sz="4" w:space="0" w:color="auto"/>
              <w:left w:val="single" w:sz="4" w:space="0" w:color="auto"/>
              <w:bottom w:val="single" w:sz="4" w:space="0" w:color="auto"/>
              <w:right w:val="single" w:sz="4" w:space="0" w:color="auto"/>
            </w:tcBorders>
            <w:vAlign w:val="center"/>
          </w:tcPr>
          <w:p w14:paraId="1490143C" w14:textId="77777777" w:rsidR="006F6378" w:rsidRPr="00C30686" w:rsidRDefault="006F6378" w:rsidP="0094020B">
            <w:pPr>
              <w:pStyle w:val="TAC"/>
              <w:rPr>
                <w:rFonts w:eastAsia="Yu Mincho" w:cs="Arial"/>
                <w:szCs w:val="18"/>
                <w:lang w:val="en-US"/>
              </w:rPr>
            </w:pPr>
            <w:r w:rsidRPr="00C30686">
              <w:rPr>
                <w:rFonts w:eastAsia="Yu Mincho" w:cs="Arial"/>
                <w:szCs w:val="18"/>
                <w:lang w:val="en-US"/>
              </w:rPr>
              <w:t>n1</w:t>
            </w:r>
          </w:p>
        </w:tc>
        <w:tc>
          <w:tcPr>
            <w:tcW w:w="4356" w:type="dxa"/>
            <w:tcBorders>
              <w:top w:val="single" w:sz="4" w:space="0" w:color="auto"/>
              <w:left w:val="single" w:sz="4" w:space="0" w:color="auto"/>
              <w:bottom w:val="single" w:sz="4" w:space="0" w:color="auto"/>
              <w:right w:val="single" w:sz="4" w:space="0" w:color="auto"/>
            </w:tcBorders>
            <w:vAlign w:val="center"/>
          </w:tcPr>
          <w:p w14:paraId="76650EAC" w14:textId="77777777" w:rsidR="006F6378" w:rsidRPr="00C30686" w:rsidRDefault="006F6378" w:rsidP="0094020B">
            <w:pPr>
              <w:pStyle w:val="TAC"/>
              <w:rPr>
                <w:rFonts w:ascii="Calibri" w:eastAsia="Yu Mincho" w:hAnsi="Calibri"/>
                <w:sz w:val="21"/>
                <w:lang w:val="en-US" w:eastAsia="zh-CN"/>
              </w:rPr>
            </w:pPr>
            <w:r w:rsidRPr="00C30686">
              <w:rPr>
                <w:rFonts w:eastAsiaTheme="minorEastAsia"/>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1DF0C443" w14:textId="77777777" w:rsidR="006F6378" w:rsidRPr="00C30686" w:rsidRDefault="006F6378" w:rsidP="0094020B">
            <w:pPr>
              <w:pStyle w:val="TAC"/>
              <w:rPr>
                <w:rFonts w:eastAsia="Yu Mincho" w:cs="Arial"/>
                <w:szCs w:val="18"/>
                <w:lang w:val="en-US"/>
              </w:rPr>
            </w:pPr>
            <w:r w:rsidRPr="00C30686">
              <w:rPr>
                <w:rFonts w:eastAsia="Yu Mincho" w:cs="Arial"/>
                <w:szCs w:val="18"/>
                <w:lang w:val="en-US"/>
              </w:rPr>
              <w:t>0</w:t>
            </w:r>
          </w:p>
        </w:tc>
      </w:tr>
      <w:tr w:rsidR="006F6378" w:rsidRPr="00C30686" w14:paraId="6C7AD6CA" w14:textId="77777777" w:rsidTr="004F423A">
        <w:trPr>
          <w:trHeight w:val="29"/>
        </w:trPr>
        <w:tc>
          <w:tcPr>
            <w:tcW w:w="2742" w:type="dxa"/>
            <w:tcBorders>
              <w:top w:val="nil"/>
              <w:left w:val="single" w:sz="4" w:space="0" w:color="auto"/>
              <w:bottom w:val="nil"/>
              <w:right w:val="single" w:sz="4" w:space="0" w:color="auto"/>
            </w:tcBorders>
            <w:vAlign w:val="center"/>
          </w:tcPr>
          <w:p w14:paraId="5487CA93" w14:textId="77777777" w:rsidR="006F6378" w:rsidRPr="00C30686" w:rsidRDefault="006F6378" w:rsidP="0094020B">
            <w:pPr>
              <w:pStyle w:val="TAC"/>
              <w:rPr>
                <w:rFonts w:eastAsia="Yu Mincho" w:cs="Arial"/>
                <w:szCs w:val="18"/>
                <w:lang w:val="en-US"/>
              </w:rPr>
            </w:pPr>
          </w:p>
        </w:tc>
        <w:tc>
          <w:tcPr>
            <w:tcW w:w="2785" w:type="dxa"/>
            <w:tcBorders>
              <w:top w:val="nil"/>
              <w:left w:val="single" w:sz="4" w:space="0" w:color="auto"/>
              <w:bottom w:val="nil"/>
              <w:right w:val="single" w:sz="4" w:space="0" w:color="auto"/>
            </w:tcBorders>
            <w:vAlign w:val="center"/>
          </w:tcPr>
          <w:p w14:paraId="787352D3" w14:textId="77777777" w:rsidR="006F6378" w:rsidRPr="00C30686" w:rsidRDefault="006F6378" w:rsidP="0094020B">
            <w:pPr>
              <w:pStyle w:val="TAC"/>
              <w:rPr>
                <w:rFonts w:eastAsia="Yu Mincho" w:cs="Arial"/>
                <w:szCs w:val="18"/>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B3D584B" w14:textId="77777777" w:rsidR="006F6378" w:rsidRPr="00C30686" w:rsidRDefault="006F6378" w:rsidP="0094020B">
            <w:pPr>
              <w:pStyle w:val="TAC"/>
              <w:rPr>
                <w:rFonts w:eastAsia="Yu Mincho" w:cs="Arial"/>
                <w:szCs w:val="18"/>
                <w:lang w:val="en-US"/>
              </w:rPr>
            </w:pPr>
            <w:r w:rsidRPr="00C30686">
              <w:rPr>
                <w:rFonts w:eastAsia="Yu Mincho" w:cs="Arial"/>
                <w:szCs w:val="18"/>
                <w:lang w:val="en-US"/>
              </w:rPr>
              <w:t>n3</w:t>
            </w:r>
          </w:p>
        </w:tc>
        <w:tc>
          <w:tcPr>
            <w:tcW w:w="4356" w:type="dxa"/>
            <w:tcBorders>
              <w:top w:val="single" w:sz="4" w:space="0" w:color="auto"/>
              <w:left w:val="single" w:sz="4" w:space="0" w:color="auto"/>
              <w:bottom w:val="single" w:sz="4" w:space="0" w:color="auto"/>
              <w:right w:val="single" w:sz="4" w:space="0" w:color="auto"/>
            </w:tcBorders>
            <w:vAlign w:val="center"/>
          </w:tcPr>
          <w:p w14:paraId="7B7127F5" w14:textId="77777777" w:rsidR="006F6378" w:rsidRPr="00C30686" w:rsidRDefault="006F6378" w:rsidP="0094020B">
            <w:pPr>
              <w:pStyle w:val="TAC"/>
              <w:rPr>
                <w:rFonts w:ascii="Calibri" w:eastAsia="Yu Mincho" w:hAnsi="Calibri"/>
                <w:sz w:val="21"/>
                <w:lang w:val="en-US" w:eastAsia="zh-CN"/>
              </w:rPr>
            </w:pPr>
            <w:r w:rsidRPr="00C30686">
              <w:rPr>
                <w:rFonts w:eastAsiaTheme="minorEastAsia"/>
                <w:lang w:val="en-US" w:eastAsia="zh-CN" w:bidi="ar"/>
              </w:rPr>
              <w:t>5, 10, 15, 20, 25, 30</w:t>
            </w:r>
          </w:p>
        </w:tc>
        <w:tc>
          <w:tcPr>
            <w:tcW w:w="2445" w:type="dxa"/>
            <w:tcBorders>
              <w:top w:val="nil"/>
              <w:left w:val="single" w:sz="4" w:space="0" w:color="auto"/>
              <w:bottom w:val="nil"/>
              <w:right w:val="single" w:sz="4" w:space="0" w:color="auto"/>
            </w:tcBorders>
            <w:vAlign w:val="center"/>
          </w:tcPr>
          <w:p w14:paraId="3F16E5CE" w14:textId="77777777" w:rsidR="006F6378" w:rsidRPr="00C30686" w:rsidRDefault="006F6378" w:rsidP="0094020B">
            <w:pPr>
              <w:pStyle w:val="TAC"/>
              <w:rPr>
                <w:rFonts w:eastAsia="Yu Mincho" w:cs="Arial"/>
                <w:szCs w:val="18"/>
                <w:lang w:val="en-US"/>
              </w:rPr>
            </w:pPr>
          </w:p>
        </w:tc>
      </w:tr>
      <w:tr w:rsidR="006F6378" w:rsidRPr="00C30686" w14:paraId="25F5A59C" w14:textId="77777777" w:rsidTr="004F423A">
        <w:trPr>
          <w:trHeight w:val="29"/>
        </w:trPr>
        <w:tc>
          <w:tcPr>
            <w:tcW w:w="2742" w:type="dxa"/>
            <w:tcBorders>
              <w:top w:val="nil"/>
              <w:left w:val="single" w:sz="4" w:space="0" w:color="auto"/>
              <w:bottom w:val="nil"/>
              <w:right w:val="single" w:sz="4" w:space="0" w:color="auto"/>
            </w:tcBorders>
            <w:vAlign w:val="center"/>
          </w:tcPr>
          <w:p w14:paraId="3F8F041C" w14:textId="77777777" w:rsidR="006F6378" w:rsidRPr="00C30686" w:rsidRDefault="006F6378" w:rsidP="0094020B">
            <w:pPr>
              <w:pStyle w:val="TAC"/>
              <w:rPr>
                <w:rFonts w:eastAsia="Yu Mincho" w:cs="Arial"/>
                <w:szCs w:val="18"/>
                <w:lang w:val="en-US"/>
              </w:rPr>
            </w:pPr>
          </w:p>
        </w:tc>
        <w:tc>
          <w:tcPr>
            <w:tcW w:w="2785" w:type="dxa"/>
            <w:tcBorders>
              <w:top w:val="nil"/>
              <w:left w:val="single" w:sz="4" w:space="0" w:color="auto"/>
              <w:bottom w:val="nil"/>
              <w:right w:val="single" w:sz="4" w:space="0" w:color="auto"/>
            </w:tcBorders>
            <w:vAlign w:val="center"/>
          </w:tcPr>
          <w:p w14:paraId="6C9D8268" w14:textId="77777777" w:rsidR="006F6378" w:rsidRPr="00C30686" w:rsidRDefault="006F6378" w:rsidP="0094020B">
            <w:pPr>
              <w:pStyle w:val="TAC"/>
              <w:rPr>
                <w:rFonts w:eastAsia="Yu Mincho" w:cs="Arial"/>
                <w:szCs w:val="18"/>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1A0C09F" w14:textId="77777777" w:rsidR="006F6378" w:rsidRPr="00C30686" w:rsidRDefault="006F6378" w:rsidP="0094020B">
            <w:pPr>
              <w:pStyle w:val="TAC"/>
              <w:rPr>
                <w:rFonts w:eastAsia="Yu Mincho" w:cs="Arial"/>
                <w:szCs w:val="18"/>
                <w:lang w:val="en-US"/>
              </w:rPr>
            </w:pPr>
            <w:r w:rsidRPr="00C30686">
              <w:rPr>
                <w:rFonts w:eastAsia="Yu Mincho" w:cs="Arial"/>
                <w:szCs w:val="18"/>
                <w:lang w:val="en-US"/>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3F0A82E1" w14:textId="77777777" w:rsidR="006F6378" w:rsidRPr="00C30686" w:rsidRDefault="006F6378" w:rsidP="0094020B">
            <w:pPr>
              <w:pStyle w:val="TAC"/>
              <w:rPr>
                <w:rFonts w:ascii="Calibri" w:eastAsia="Yu Mincho" w:hAnsi="Calibri"/>
                <w:sz w:val="21"/>
                <w:lang w:val="en-US" w:eastAsia="zh-CN"/>
              </w:rPr>
            </w:pPr>
            <w:r w:rsidRPr="00C30686">
              <w:rPr>
                <w:rFonts w:eastAsiaTheme="minorEastAsia"/>
                <w:lang w:val="en-US" w:eastAsia="zh-CN" w:bidi="ar"/>
              </w:rPr>
              <w:t>10, 15, 20, 40, 50, 60, 80, 90, 100</w:t>
            </w:r>
          </w:p>
        </w:tc>
        <w:tc>
          <w:tcPr>
            <w:tcW w:w="2445" w:type="dxa"/>
            <w:tcBorders>
              <w:top w:val="nil"/>
              <w:left w:val="single" w:sz="4" w:space="0" w:color="auto"/>
              <w:bottom w:val="single" w:sz="4" w:space="0" w:color="auto"/>
              <w:right w:val="single" w:sz="4" w:space="0" w:color="auto"/>
            </w:tcBorders>
            <w:vAlign w:val="center"/>
          </w:tcPr>
          <w:p w14:paraId="114BD9F7" w14:textId="77777777" w:rsidR="006F6378" w:rsidRPr="00C30686" w:rsidRDefault="006F6378" w:rsidP="0094020B">
            <w:pPr>
              <w:pStyle w:val="TAC"/>
              <w:rPr>
                <w:rFonts w:eastAsia="Yu Mincho" w:cs="Arial"/>
                <w:szCs w:val="18"/>
                <w:lang w:val="en-US"/>
              </w:rPr>
            </w:pPr>
          </w:p>
        </w:tc>
      </w:tr>
      <w:tr w:rsidR="006F6378" w:rsidRPr="00C30686" w14:paraId="72BC3DC8" w14:textId="77777777" w:rsidTr="004F423A">
        <w:trPr>
          <w:trHeight w:val="29"/>
        </w:trPr>
        <w:tc>
          <w:tcPr>
            <w:tcW w:w="2742" w:type="dxa"/>
            <w:tcBorders>
              <w:top w:val="nil"/>
              <w:left w:val="single" w:sz="4" w:space="0" w:color="auto"/>
              <w:bottom w:val="nil"/>
              <w:right w:val="single" w:sz="4" w:space="0" w:color="auto"/>
            </w:tcBorders>
            <w:vAlign w:val="center"/>
          </w:tcPr>
          <w:p w14:paraId="5BDF1315" w14:textId="77777777" w:rsidR="006F6378" w:rsidRPr="00C30686" w:rsidRDefault="006F6378" w:rsidP="0094020B">
            <w:pPr>
              <w:pStyle w:val="TAC"/>
              <w:rPr>
                <w:rFonts w:eastAsia="Yu Mincho" w:cs="Arial"/>
                <w:szCs w:val="18"/>
                <w:lang w:val="en-US"/>
              </w:rPr>
            </w:pPr>
          </w:p>
        </w:tc>
        <w:tc>
          <w:tcPr>
            <w:tcW w:w="2785" w:type="dxa"/>
            <w:tcBorders>
              <w:top w:val="nil"/>
              <w:left w:val="single" w:sz="4" w:space="0" w:color="auto"/>
              <w:bottom w:val="nil"/>
              <w:right w:val="single" w:sz="4" w:space="0" w:color="auto"/>
            </w:tcBorders>
            <w:vAlign w:val="center"/>
          </w:tcPr>
          <w:p w14:paraId="17EBFC6D" w14:textId="77777777" w:rsidR="006F6378" w:rsidRPr="00C30686" w:rsidRDefault="006F6378" w:rsidP="0094020B">
            <w:pPr>
              <w:pStyle w:val="TAC"/>
              <w:rPr>
                <w:rFonts w:eastAsia="Yu Mincho" w:cs="Arial"/>
                <w:szCs w:val="18"/>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33F955F" w14:textId="77777777" w:rsidR="006F6378" w:rsidRPr="00C30686" w:rsidRDefault="006F6378" w:rsidP="0094020B">
            <w:pPr>
              <w:pStyle w:val="TAC"/>
              <w:rPr>
                <w:rFonts w:eastAsia="Yu Mincho" w:cs="Arial"/>
                <w:szCs w:val="18"/>
                <w:lang w:val="en-US"/>
              </w:rPr>
            </w:pPr>
            <w:r w:rsidRPr="00C30686">
              <w:rPr>
                <w:rFonts w:eastAsia="Yu Mincho" w:cs="Arial"/>
                <w:szCs w:val="18"/>
                <w:lang w:val="en-US"/>
              </w:rPr>
              <w:t>n1</w:t>
            </w:r>
          </w:p>
        </w:tc>
        <w:tc>
          <w:tcPr>
            <w:tcW w:w="4356" w:type="dxa"/>
            <w:tcBorders>
              <w:top w:val="single" w:sz="4" w:space="0" w:color="auto"/>
              <w:left w:val="single" w:sz="4" w:space="0" w:color="auto"/>
              <w:bottom w:val="single" w:sz="4" w:space="0" w:color="auto"/>
              <w:right w:val="single" w:sz="4" w:space="0" w:color="auto"/>
            </w:tcBorders>
            <w:vAlign w:val="center"/>
          </w:tcPr>
          <w:p w14:paraId="49524B0E" w14:textId="77777777" w:rsidR="006F6378" w:rsidRPr="00C30686" w:rsidRDefault="006F6378" w:rsidP="0094020B">
            <w:pPr>
              <w:pStyle w:val="TAC"/>
              <w:rPr>
                <w:rFonts w:ascii="Calibri" w:eastAsia="Yu Mincho" w:hAnsi="Calibri"/>
                <w:sz w:val="21"/>
                <w:lang w:val="en-US" w:eastAsia="zh-CN"/>
              </w:rPr>
            </w:pPr>
            <w:r w:rsidRPr="00C30686">
              <w:rPr>
                <w:rFonts w:eastAsiaTheme="minorEastAsia"/>
                <w:lang w:val="en-US" w:eastAsia="zh-CN" w:bidi="ar"/>
              </w:rPr>
              <w:t>5, 10, 15, 20, 25, 30, 40, 50</w:t>
            </w:r>
          </w:p>
        </w:tc>
        <w:tc>
          <w:tcPr>
            <w:tcW w:w="2445" w:type="dxa"/>
            <w:tcBorders>
              <w:top w:val="nil"/>
              <w:left w:val="single" w:sz="4" w:space="0" w:color="auto"/>
              <w:bottom w:val="nil"/>
              <w:right w:val="single" w:sz="4" w:space="0" w:color="auto"/>
            </w:tcBorders>
            <w:vAlign w:val="center"/>
          </w:tcPr>
          <w:p w14:paraId="7516475A" w14:textId="77777777" w:rsidR="006F6378" w:rsidRPr="00C30686" w:rsidRDefault="006F6378" w:rsidP="0094020B">
            <w:pPr>
              <w:pStyle w:val="TAC"/>
              <w:rPr>
                <w:rFonts w:eastAsia="Yu Mincho" w:cs="Arial"/>
                <w:szCs w:val="18"/>
                <w:lang w:val="en-US"/>
              </w:rPr>
            </w:pPr>
            <w:r w:rsidRPr="00C30686">
              <w:rPr>
                <w:rFonts w:eastAsia="Yu Mincho" w:cs="Arial"/>
                <w:szCs w:val="18"/>
                <w:lang w:val="en-US"/>
              </w:rPr>
              <w:t>1</w:t>
            </w:r>
          </w:p>
        </w:tc>
      </w:tr>
      <w:tr w:rsidR="006F6378" w:rsidRPr="00C30686" w14:paraId="1BD1502C" w14:textId="77777777" w:rsidTr="004F423A">
        <w:trPr>
          <w:trHeight w:val="29"/>
        </w:trPr>
        <w:tc>
          <w:tcPr>
            <w:tcW w:w="2742" w:type="dxa"/>
            <w:tcBorders>
              <w:top w:val="nil"/>
              <w:left w:val="single" w:sz="4" w:space="0" w:color="auto"/>
              <w:bottom w:val="nil"/>
              <w:right w:val="single" w:sz="4" w:space="0" w:color="auto"/>
            </w:tcBorders>
            <w:vAlign w:val="center"/>
          </w:tcPr>
          <w:p w14:paraId="3A9B05B0" w14:textId="77777777" w:rsidR="006F6378" w:rsidRPr="00C30686" w:rsidRDefault="006F6378" w:rsidP="0094020B">
            <w:pPr>
              <w:pStyle w:val="TAC"/>
              <w:rPr>
                <w:rFonts w:eastAsia="Yu Mincho" w:cs="Arial"/>
                <w:szCs w:val="18"/>
                <w:lang w:val="en-US"/>
              </w:rPr>
            </w:pPr>
          </w:p>
        </w:tc>
        <w:tc>
          <w:tcPr>
            <w:tcW w:w="2785" w:type="dxa"/>
            <w:tcBorders>
              <w:top w:val="nil"/>
              <w:left w:val="single" w:sz="4" w:space="0" w:color="auto"/>
              <w:bottom w:val="nil"/>
              <w:right w:val="single" w:sz="4" w:space="0" w:color="auto"/>
            </w:tcBorders>
            <w:vAlign w:val="center"/>
          </w:tcPr>
          <w:p w14:paraId="6835F74B" w14:textId="77777777" w:rsidR="006F6378" w:rsidRPr="00C30686" w:rsidRDefault="006F6378" w:rsidP="0094020B">
            <w:pPr>
              <w:pStyle w:val="TAC"/>
              <w:rPr>
                <w:rFonts w:eastAsia="Yu Mincho" w:cs="Arial"/>
                <w:szCs w:val="18"/>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95CE796" w14:textId="77777777" w:rsidR="006F6378" w:rsidRPr="00C30686" w:rsidRDefault="006F6378" w:rsidP="0094020B">
            <w:pPr>
              <w:pStyle w:val="TAC"/>
              <w:rPr>
                <w:rFonts w:eastAsia="Yu Mincho" w:cs="Arial"/>
                <w:szCs w:val="18"/>
                <w:lang w:val="en-US"/>
              </w:rPr>
            </w:pPr>
            <w:r w:rsidRPr="00C30686">
              <w:rPr>
                <w:rFonts w:eastAsia="Yu Mincho" w:cs="Arial"/>
                <w:szCs w:val="18"/>
                <w:lang w:val="en-US"/>
              </w:rPr>
              <w:t>n3</w:t>
            </w:r>
          </w:p>
        </w:tc>
        <w:tc>
          <w:tcPr>
            <w:tcW w:w="4356" w:type="dxa"/>
            <w:tcBorders>
              <w:top w:val="single" w:sz="4" w:space="0" w:color="auto"/>
              <w:left w:val="single" w:sz="4" w:space="0" w:color="auto"/>
              <w:bottom w:val="single" w:sz="4" w:space="0" w:color="auto"/>
              <w:right w:val="single" w:sz="4" w:space="0" w:color="auto"/>
            </w:tcBorders>
            <w:vAlign w:val="center"/>
          </w:tcPr>
          <w:p w14:paraId="7C2D628B" w14:textId="77777777" w:rsidR="006F6378" w:rsidRPr="00C30686" w:rsidRDefault="006F6378" w:rsidP="0094020B">
            <w:pPr>
              <w:pStyle w:val="TAC"/>
              <w:rPr>
                <w:rFonts w:ascii="Calibri" w:eastAsia="Yu Mincho" w:hAnsi="Calibri"/>
                <w:sz w:val="21"/>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742A74D7" w14:textId="77777777" w:rsidR="006F6378" w:rsidRPr="00C30686" w:rsidRDefault="006F6378" w:rsidP="0094020B">
            <w:pPr>
              <w:pStyle w:val="TAC"/>
              <w:rPr>
                <w:rFonts w:eastAsia="Yu Mincho" w:cs="Arial"/>
                <w:szCs w:val="18"/>
                <w:lang w:val="en-US"/>
              </w:rPr>
            </w:pPr>
          </w:p>
        </w:tc>
      </w:tr>
      <w:tr w:rsidR="006F6378" w:rsidRPr="00C30686" w14:paraId="4C94E5EB" w14:textId="77777777" w:rsidTr="004F423A">
        <w:trPr>
          <w:trHeight w:val="29"/>
        </w:trPr>
        <w:tc>
          <w:tcPr>
            <w:tcW w:w="2742" w:type="dxa"/>
            <w:tcBorders>
              <w:top w:val="nil"/>
              <w:left w:val="single" w:sz="4" w:space="0" w:color="auto"/>
              <w:bottom w:val="nil"/>
              <w:right w:val="single" w:sz="4" w:space="0" w:color="auto"/>
            </w:tcBorders>
            <w:vAlign w:val="center"/>
          </w:tcPr>
          <w:p w14:paraId="47FD6966" w14:textId="77777777" w:rsidR="006F6378" w:rsidRPr="00C30686" w:rsidRDefault="006F6378" w:rsidP="0094020B">
            <w:pPr>
              <w:pStyle w:val="TAC"/>
              <w:rPr>
                <w:rFonts w:eastAsia="Yu Mincho" w:cs="Arial"/>
                <w:szCs w:val="18"/>
                <w:lang w:val="en-US"/>
              </w:rPr>
            </w:pPr>
          </w:p>
        </w:tc>
        <w:tc>
          <w:tcPr>
            <w:tcW w:w="2785" w:type="dxa"/>
            <w:tcBorders>
              <w:top w:val="nil"/>
              <w:left w:val="single" w:sz="4" w:space="0" w:color="auto"/>
              <w:bottom w:val="nil"/>
              <w:right w:val="single" w:sz="4" w:space="0" w:color="auto"/>
            </w:tcBorders>
            <w:vAlign w:val="center"/>
          </w:tcPr>
          <w:p w14:paraId="5FC1377C" w14:textId="77777777" w:rsidR="006F6378" w:rsidRPr="00C30686" w:rsidRDefault="006F6378" w:rsidP="0094020B">
            <w:pPr>
              <w:pStyle w:val="TAC"/>
              <w:rPr>
                <w:rFonts w:eastAsia="Yu Mincho" w:cs="Arial"/>
                <w:szCs w:val="18"/>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27A6A30" w14:textId="77777777" w:rsidR="006F6378" w:rsidRPr="00C30686" w:rsidRDefault="006F6378" w:rsidP="0094020B">
            <w:pPr>
              <w:pStyle w:val="TAC"/>
              <w:rPr>
                <w:rFonts w:eastAsia="Yu Mincho" w:cs="Arial"/>
                <w:szCs w:val="18"/>
                <w:lang w:val="en-US"/>
              </w:rPr>
            </w:pPr>
            <w:r w:rsidRPr="00C30686">
              <w:rPr>
                <w:rFonts w:eastAsia="Yu Mincho" w:cs="Arial"/>
                <w:szCs w:val="18"/>
                <w:lang w:val="en-US"/>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7D487A9E" w14:textId="77777777" w:rsidR="006F6378" w:rsidRPr="00C30686" w:rsidRDefault="006F6378" w:rsidP="0094020B">
            <w:pPr>
              <w:pStyle w:val="TAC"/>
              <w:rPr>
                <w:rFonts w:ascii="Calibri" w:eastAsia="Yu Mincho" w:hAnsi="Calibri"/>
                <w:sz w:val="21"/>
                <w:lang w:val="en-US" w:eastAsia="zh-CN"/>
              </w:rPr>
            </w:pPr>
            <w:r w:rsidRPr="00C30686">
              <w:rPr>
                <w:rFonts w:eastAsiaTheme="minorEastAsia"/>
                <w:lang w:val="en-US" w:eastAsia="zh-CN" w:bidi="ar"/>
              </w:rPr>
              <w:t>10, 15, 20, 40, 50, 60, 70, 80, 90, 100</w:t>
            </w:r>
          </w:p>
        </w:tc>
        <w:tc>
          <w:tcPr>
            <w:tcW w:w="2445" w:type="dxa"/>
            <w:tcBorders>
              <w:top w:val="nil"/>
              <w:left w:val="single" w:sz="4" w:space="0" w:color="auto"/>
              <w:bottom w:val="single" w:sz="4" w:space="0" w:color="auto"/>
              <w:right w:val="single" w:sz="4" w:space="0" w:color="auto"/>
            </w:tcBorders>
            <w:vAlign w:val="center"/>
          </w:tcPr>
          <w:p w14:paraId="6094EEAA" w14:textId="77777777" w:rsidR="006F6378" w:rsidRPr="00C30686" w:rsidRDefault="006F6378" w:rsidP="0094020B">
            <w:pPr>
              <w:pStyle w:val="TAC"/>
              <w:rPr>
                <w:rFonts w:eastAsia="Yu Mincho" w:cs="Arial"/>
                <w:szCs w:val="18"/>
                <w:lang w:val="en-US"/>
              </w:rPr>
            </w:pPr>
          </w:p>
        </w:tc>
      </w:tr>
      <w:tr w:rsidR="006F6378" w:rsidRPr="00C30686" w14:paraId="6F47C292" w14:textId="77777777" w:rsidTr="004F423A">
        <w:trPr>
          <w:trHeight w:val="29"/>
        </w:trPr>
        <w:tc>
          <w:tcPr>
            <w:tcW w:w="2742" w:type="dxa"/>
            <w:tcBorders>
              <w:top w:val="nil"/>
              <w:left w:val="single" w:sz="4" w:space="0" w:color="auto"/>
              <w:bottom w:val="nil"/>
              <w:right w:val="single" w:sz="4" w:space="0" w:color="auto"/>
            </w:tcBorders>
            <w:vAlign w:val="center"/>
          </w:tcPr>
          <w:p w14:paraId="0745535F" w14:textId="77777777" w:rsidR="006F6378" w:rsidRPr="00C30686" w:rsidRDefault="006F6378" w:rsidP="0094020B">
            <w:pPr>
              <w:pStyle w:val="TAC"/>
              <w:rPr>
                <w:rFonts w:eastAsia="Yu Mincho" w:cs="Arial"/>
                <w:szCs w:val="18"/>
                <w:lang w:val="en-US"/>
              </w:rPr>
            </w:pPr>
          </w:p>
        </w:tc>
        <w:tc>
          <w:tcPr>
            <w:tcW w:w="2785" w:type="dxa"/>
            <w:tcBorders>
              <w:top w:val="nil"/>
              <w:left w:val="single" w:sz="4" w:space="0" w:color="auto"/>
              <w:bottom w:val="nil"/>
              <w:right w:val="single" w:sz="4" w:space="0" w:color="auto"/>
            </w:tcBorders>
            <w:vAlign w:val="center"/>
          </w:tcPr>
          <w:p w14:paraId="099C25AD" w14:textId="77777777" w:rsidR="006F6378" w:rsidRPr="00C30686" w:rsidRDefault="006F6378" w:rsidP="0094020B">
            <w:pPr>
              <w:pStyle w:val="TAC"/>
              <w:rPr>
                <w:rFonts w:eastAsia="Yu Mincho" w:cs="Arial"/>
                <w:szCs w:val="18"/>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65E203C" w14:textId="77777777" w:rsidR="006F6378" w:rsidRPr="00C30686" w:rsidRDefault="006F6378" w:rsidP="0094020B">
            <w:pPr>
              <w:pStyle w:val="TAC"/>
              <w:rPr>
                <w:rFonts w:eastAsia="Yu Mincho" w:cs="Arial"/>
                <w:szCs w:val="18"/>
                <w:lang w:val="en-US"/>
              </w:rPr>
            </w:pPr>
            <w:r w:rsidRPr="00C30686">
              <w:rPr>
                <w:rFonts w:eastAsiaTheme="minorEastAsia"/>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24077517"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4D23BE49" w14:textId="77777777" w:rsidR="006F6378" w:rsidRPr="00C30686" w:rsidRDefault="006F6378" w:rsidP="0094020B">
            <w:pPr>
              <w:pStyle w:val="TAC"/>
              <w:rPr>
                <w:rFonts w:eastAsia="Yu Mincho" w:cs="Arial"/>
                <w:szCs w:val="18"/>
                <w:lang w:val="en-US"/>
              </w:rPr>
            </w:pPr>
            <w:r w:rsidRPr="00C30686">
              <w:rPr>
                <w:rFonts w:eastAsiaTheme="minorEastAsia"/>
                <w:lang w:val="en-US" w:eastAsia="zh-CN"/>
              </w:rPr>
              <w:t>2</w:t>
            </w:r>
          </w:p>
        </w:tc>
      </w:tr>
      <w:tr w:rsidR="006F6378" w:rsidRPr="00C30686" w14:paraId="0944B38D" w14:textId="77777777" w:rsidTr="004F423A">
        <w:trPr>
          <w:trHeight w:val="29"/>
        </w:trPr>
        <w:tc>
          <w:tcPr>
            <w:tcW w:w="2742" w:type="dxa"/>
            <w:tcBorders>
              <w:top w:val="nil"/>
              <w:left w:val="single" w:sz="4" w:space="0" w:color="auto"/>
              <w:bottom w:val="nil"/>
              <w:right w:val="single" w:sz="4" w:space="0" w:color="auto"/>
            </w:tcBorders>
            <w:vAlign w:val="center"/>
          </w:tcPr>
          <w:p w14:paraId="2F0042E4" w14:textId="77777777" w:rsidR="006F6378" w:rsidRPr="00C30686" w:rsidRDefault="006F6378" w:rsidP="0094020B">
            <w:pPr>
              <w:pStyle w:val="TAC"/>
              <w:rPr>
                <w:rFonts w:eastAsia="Yu Mincho" w:cs="Arial"/>
                <w:szCs w:val="18"/>
                <w:lang w:val="en-US"/>
              </w:rPr>
            </w:pPr>
          </w:p>
        </w:tc>
        <w:tc>
          <w:tcPr>
            <w:tcW w:w="2785" w:type="dxa"/>
            <w:tcBorders>
              <w:top w:val="nil"/>
              <w:left w:val="single" w:sz="4" w:space="0" w:color="auto"/>
              <w:bottom w:val="nil"/>
              <w:right w:val="single" w:sz="4" w:space="0" w:color="auto"/>
            </w:tcBorders>
            <w:vAlign w:val="center"/>
          </w:tcPr>
          <w:p w14:paraId="3812F560" w14:textId="77777777" w:rsidR="006F6378" w:rsidRPr="00C30686" w:rsidRDefault="006F6378" w:rsidP="0094020B">
            <w:pPr>
              <w:pStyle w:val="TAC"/>
              <w:rPr>
                <w:rFonts w:eastAsia="Yu Mincho" w:cs="Arial"/>
                <w:szCs w:val="18"/>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A5C47D4" w14:textId="77777777" w:rsidR="006F6378" w:rsidRPr="00C30686" w:rsidRDefault="006F6378" w:rsidP="0094020B">
            <w:pPr>
              <w:pStyle w:val="TAC"/>
              <w:rPr>
                <w:rFonts w:eastAsia="Yu Mincho" w:cs="Arial"/>
                <w:szCs w:val="18"/>
                <w:lang w:val="en-US"/>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513C75B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177BF3CD" w14:textId="77777777" w:rsidR="006F6378" w:rsidRPr="00C30686" w:rsidRDefault="006F6378" w:rsidP="0094020B">
            <w:pPr>
              <w:pStyle w:val="TAC"/>
              <w:rPr>
                <w:rFonts w:eastAsia="Yu Mincho" w:cs="Arial"/>
                <w:szCs w:val="18"/>
                <w:lang w:val="en-US"/>
              </w:rPr>
            </w:pPr>
          </w:p>
        </w:tc>
      </w:tr>
      <w:tr w:rsidR="006F6378" w:rsidRPr="00C30686" w14:paraId="59D2F336"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BA8E4EB" w14:textId="77777777" w:rsidR="006F6378" w:rsidRPr="00C30686" w:rsidRDefault="006F6378" w:rsidP="0094020B">
            <w:pPr>
              <w:pStyle w:val="TAC"/>
              <w:rPr>
                <w:rFonts w:eastAsia="Yu Mincho" w:cs="Arial"/>
                <w:szCs w:val="18"/>
                <w:lang w:val="en-US"/>
              </w:rPr>
            </w:pPr>
          </w:p>
        </w:tc>
        <w:tc>
          <w:tcPr>
            <w:tcW w:w="2785" w:type="dxa"/>
            <w:tcBorders>
              <w:top w:val="nil"/>
              <w:left w:val="single" w:sz="4" w:space="0" w:color="auto"/>
              <w:bottom w:val="single" w:sz="4" w:space="0" w:color="auto"/>
              <w:right w:val="single" w:sz="4" w:space="0" w:color="auto"/>
            </w:tcBorders>
            <w:vAlign w:val="center"/>
          </w:tcPr>
          <w:p w14:paraId="0962C3CC" w14:textId="77777777" w:rsidR="006F6378" w:rsidRPr="00C30686" w:rsidRDefault="006F6378" w:rsidP="0094020B">
            <w:pPr>
              <w:pStyle w:val="TAC"/>
              <w:rPr>
                <w:rFonts w:eastAsia="Yu Mincho" w:cs="Arial"/>
                <w:szCs w:val="18"/>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CFE13F8" w14:textId="77777777" w:rsidR="006F6378" w:rsidRPr="00C30686" w:rsidRDefault="006F6378" w:rsidP="0094020B">
            <w:pPr>
              <w:pStyle w:val="TAC"/>
              <w:rPr>
                <w:rFonts w:eastAsia="Yu Mincho" w:cs="Arial"/>
                <w:szCs w:val="18"/>
                <w:lang w:val="en-US"/>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2A50E70A"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7CBC2B38" w14:textId="77777777" w:rsidR="006F6378" w:rsidRPr="00C30686" w:rsidRDefault="006F6378" w:rsidP="0094020B">
            <w:pPr>
              <w:pStyle w:val="TAC"/>
              <w:rPr>
                <w:rFonts w:eastAsia="Yu Mincho" w:cs="Arial"/>
                <w:szCs w:val="18"/>
                <w:lang w:val="en-US"/>
              </w:rPr>
            </w:pPr>
          </w:p>
        </w:tc>
      </w:tr>
      <w:tr w:rsidR="006F6378" w:rsidRPr="00C30686" w14:paraId="5F76F631"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CC93FCD" w14:textId="77777777" w:rsidR="006F6378" w:rsidRPr="00C30686" w:rsidRDefault="006F6378" w:rsidP="0094020B">
            <w:pPr>
              <w:pStyle w:val="TAC"/>
              <w:rPr>
                <w:rFonts w:eastAsia="Yu Mincho" w:cs="Arial"/>
                <w:szCs w:val="18"/>
                <w:lang w:val="en-US"/>
              </w:rPr>
            </w:pPr>
            <w:r w:rsidRPr="00C30686">
              <w:rPr>
                <w:rFonts w:eastAsiaTheme="minorEastAsia"/>
                <w:lang w:val="en-US" w:eastAsia="zh-CN"/>
              </w:rPr>
              <w:lastRenderedPageBreak/>
              <w:t>CA</w:t>
            </w:r>
            <w:r w:rsidRPr="00C30686">
              <w:rPr>
                <w:rFonts w:eastAsiaTheme="minorEastAsia"/>
                <w:lang w:val="en-US"/>
              </w:rPr>
              <w:t>_</w:t>
            </w:r>
            <w:r w:rsidRPr="00C30686">
              <w:rPr>
                <w:rFonts w:eastAsiaTheme="minorEastAsia"/>
                <w:lang w:val="en-US" w:eastAsia="zh-CN"/>
              </w:rPr>
              <w:t>n1</w:t>
            </w:r>
            <w:r w:rsidRPr="00C30686">
              <w:rPr>
                <w:rFonts w:eastAsiaTheme="minorEastAsia"/>
                <w:lang w:val="sv-SE" w:eastAsia="ja-JP"/>
              </w:rPr>
              <w:t>A-</w:t>
            </w:r>
            <w:r w:rsidRPr="00C30686">
              <w:rPr>
                <w:rFonts w:eastAsiaTheme="minorEastAsia"/>
                <w:lang w:val="en-US" w:eastAsia="zh-CN"/>
              </w:rPr>
              <w:t>n3</w:t>
            </w:r>
            <w:r w:rsidRPr="00C30686">
              <w:rPr>
                <w:rFonts w:eastAsiaTheme="minorEastAsia"/>
                <w:lang w:val="sv-SE" w:eastAsia="ja-JP"/>
              </w:rPr>
              <w:t>A</w:t>
            </w:r>
            <w:r w:rsidRPr="00C30686">
              <w:rPr>
                <w:rFonts w:eastAsiaTheme="minorEastAsia"/>
                <w:lang w:val="sv-SE" w:eastAsia="zh-CN"/>
              </w:rPr>
              <w:t>-n78(2A)</w:t>
            </w:r>
          </w:p>
        </w:tc>
        <w:tc>
          <w:tcPr>
            <w:tcW w:w="2785" w:type="dxa"/>
            <w:tcBorders>
              <w:top w:val="single" w:sz="4" w:space="0" w:color="auto"/>
              <w:left w:val="single" w:sz="4" w:space="0" w:color="auto"/>
              <w:bottom w:val="nil"/>
              <w:right w:val="single" w:sz="4" w:space="0" w:color="auto"/>
            </w:tcBorders>
            <w:vAlign w:val="center"/>
          </w:tcPr>
          <w:p w14:paraId="1FA16581" w14:textId="77777777" w:rsidR="006F6378" w:rsidRPr="00C30686" w:rsidRDefault="006F6378" w:rsidP="0094020B">
            <w:pPr>
              <w:pStyle w:val="TAC"/>
              <w:rPr>
                <w:rFonts w:eastAsiaTheme="minorEastAsia"/>
                <w:lang w:val="es-US" w:eastAsia="zh-CN"/>
              </w:rPr>
            </w:pPr>
            <w:r w:rsidRPr="00C30686">
              <w:rPr>
                <w:rFonts w:eastAsiaTheme="minorEastAsia"/>
                <w:lang w:val="es-US" w:eastAsia="zh-CN"/>
              </w:rPr>
              <w:t>CA_n78(2A)</w:t>
            </w:r>
          </w:p>
          <w:p w14:paraId="0DBFCB07" w14:textId="77777777" w:rsidR="006F6378" w:rsidRPr="00C30686" w:rsidRDefault="006F6378" w:rsidP="0094020B">
            <w:pPr>
              <w:pStyle w:val="TAC"/>
              <w:rPr>
                <w:rFonts w:eastAsiaTheme="minorEastAsia"/>
                <w:lang w:val="es-US" w:eastAsia="zh-CN"/>
              </w:rPr>
            </w:pPr>
            <w:r w:rsidRPr="00C30686">
              <w:rPr>
                <w:rFonts w:eastAsiaTheme="minorEastAsia"/>
                <w:lang w:val="es-US" w:eastAsia="zh-CN"/>
              </w:rPr>
              <w:t>CA_n1A-n3A</w:t>
            </w:r>
          </w:p>
          <w:p w14:paraId="11DC71C2" w14:textId="77777777" w:rsidR="006F6378" w:rsidRPr="00C30686" w:rsidRDefault="006F6378" w:rsidP="0094020B">
            <w:pPr>
              <w:pStyle w:val="TAC"/>
              <w:rPr>
                <w:rFonts w:eastAsiaTheme="minorEastAsia"/>
                <w:lang w:val="es-US" w:eastAsia="zh-CN"/>
              </w:rPr>
            </w:pPr>
            <w:r w:rsidRPr="00C30686">
              <w:rPr>
                <w:rFonts w:eastAsiaTheme="minorEastAsia"/>
                <w:lang w:val="es-US" w:eastAsia="zh-CN"/>
              </w:rPr>
              <w:t>CA_n1A-n78A</w:t>
            </w:r>
          </w:p>
          <w:p w14:paraId="5104EB61" w14:textId="77777777" w:rsidR="006F6378" w:rsidRPr="00C30686" w:rsidRDefault="006F6378" w:rsidP="0094020B">
            <w:pPr>
              <w:pStyle w:val="TAC"/>
              <w:rPr>
                <w:rFonts w:eastAsiaTheme="minorEastAsia"/>
                <w:szCs w:val="18"/>
                <w:lang w:val="en-US" w:eastAsia="zh-CN"/>
              </w:rPr>
            </w:pPr>
            <w:r w:rsidRPr="00C30686">
              <w:rPr>
                <w:rFonts w:eastAsiaTheme="minorEastAsia"/>
                <w:lang w:val="en-US" w:eastAsia="zh-CN"/>
              </w:rPr>
              <w:t>CA_n3A-n78A</w:t>
            </w:r>
          </w:p>
        </w:tc>
        <w:tc>
          <w:tcPr>
            <w:tcW w:w="1259" w:type="dxa"/>
            <w:tcBorders>
              <w:top w:val="single" w:sz="4" w:space="0" w:color="auto"/>
              <w:left w:val="single" w:sz="4" w:space="0" w:color="auto"/>
              <w:bottom w:val="single" w:sz="4" w:space="0" w:color="auto"/>
              <w:right w:val="single" w:sz="4" w:space="0" w:color="auto"/>
            </w:tcBorders>
            <w:vAlign w:val="center"/>
          </w:tcPr>
          <w:p w14:paraId="44C6C227" w14:textId="77777777" w:rsidR="006F6378" w:rsidRPr="00C30686" w:rsidRDefault="006F6378" w:rsidP="0094020B">
            <w:pPr>
              <w:pStyle w:val="TAC"/>
              <w:rPr>
                <w:rFonts w:eastAsia="Yu Mincho" w:cs="Arial"/>
                <w:szCs w:val="18"/>
                <w:lang w:val="en-US"/>
              </w:rPr>
            </w:pPr>
            <w:r w:rsidRPr="00C30686">
              <w:rPr>
                <w:rFonts w:eastAsiaTheme="minorEastAsia"/>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18132AD0"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325E1C78" w14:textId="77777777" w:rsidR="006F6378" w:rsidRPr="00C30686" w:rsidRDefault="006F6378" w:rsidP="0094020B">
            <w:pPr>
              <w:pStyle w:val="TAC"/>
              <w:rPr>
                <w:rFonts w:eastAsia="Yu Mincho" w:cs="Arial"/>
                <w:szCs w:val="18"/>
                <w:lang w:val="en-US"/>
              </w:rPr>
            </w:pPr>
            <w:r w:rsidRPr="00C30686">
              <w:rPr>
                <w:rFonts w:eastAsiaTheme="minorEastAsia"/>
                <w:lang w:val="en-US" w:eastAsia="zh-CN"/>
              </w:rPr>
              <w:t>0</w:t>
            </w:r>
          </w:p>
        </w:tc>
      </w:tr>
      <w:tr w:rsidR="006F6378" w:rsidRPr="00C30686" w14:paraId="476B151F" w14:textId="77777777" w:rsidTr="004F423A">
        <w:trPr>
          <w:trHeight w:val="29"/>
        </w:trPr>
        <w:tc>
          <w:tcPr>
            <w:tcW w:w="2742" w:type="dxa"/>
            <w:tcBorders>
              <w:top w:val="nil"/>
              <w:left w:val="single" w:sz="4" w:space="0" w:color="auto"/>
              <w:bottom w:val="nil"/>
              <w:right w:val="single" w:sz="4" w:space="0" w:color="auto"/>
            </w:tcBorders>
            <w:vAlign w:val="center"/>
          </w:tcPr>
          <w:p w14:paraId="71CFA464" w14:textId="77777777" w:rsidR="006F6378" w:rsidRPr="00C30686" w:rsidRDefault="006F6378" w:rsidP="0094020B">
            <w:pPr>
              <w:pStyle w:val="TAC"/>
              <w:rPr>
                <w:rFonts w:eastAsia="Yu Mincho" w:cs="Arial"/>
                <w:szCs w:val="18"/>
                <w:lang w:val="en-US"/>
              </w:rPr>
            </w:pPr>
          </w:p>
        </w:tc>
        <w:tc>
          <w:tcPr>
            <w:tcW w:w="2785" w:type="dxa"/>
            <w:tcBorders>
              <w:top w:val="nil"/>
              <w:left w:val="single" w:sz="4" w:space="0" w:color="auto"/>
              <w:bottom w:val="nil"/>
              <w:right w:val="single" w:sz="4" w:space="0" w:color="auto"/>
            </w:tcBorders>
            <w:vAlign w:val="center"/>
          </w:tcPr>
          <w:p w14:paraId="45E2946D"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064FC6E" w14:textId="77777777" w:rsidR="006F6378" w:rsidRPr="00C30686" w:rsidRDefault="006F6378" w:rsidP="0094020B">
            <w:pPr>
              <w:pStyle w:val="TAC"/>
              <w:rPr>
                <w:rFonts w:eastAsia="Yu Mincho" w:cs="Arial"/>
                <w:szCs w:val="18"/>
                <w:lang w:val="en-US"/>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5D34D1D7"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4E6302B1" w14:textId="77777777" w:rsidR="006F6378" w:rsidRPr="00C30686" w:rsidRDefault="006F6378" w:rsidP="0094020B">
            <w:pPr>
              <w:pStyle w:val="TAC"/>
              <w:rPr>
                <w:rFonts w:eastAsia="Yu Mincho" w:cs="Arial"/>
                <w:szCs w:val="18"/>
                <w:lang w:val="en-US"/>
              </w:rPr>
            </w:pPr>
          </w:p>
        </w:tc>
      </w:tr>
      <w:tr w:rsidR="006F6378" w:rsidRPr="00C30686" w14:paraId="3F642BD2"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2161169" w14:textId="77777777" w:rsidR="006F6378" w:rsidRPr="00C30686" w:rsidRDefault="006F6378" w:rsidP="0094020B">
            <w:pPr>
              <w:pStyle w:val="TAC"/>
              <w:rPr>
                <w:rFonts w:eastAsia="Yu Mincho" w:cs="Arial"/>
                <w:szCs w:val="18"/>
                <w:lang w:val="en-US"/>
              </w:rPr>
            </w:pPr>
          </w:p>
        </w:tc>
        <w:tc>
          <w:tcPr>
            <w:tcW w:w="2785" w:type="dxa"/>
            <w:tcBorders>
              <w:top w:val="nil"/>
              <w:left w:val="single" w:sz="4" w:space="0" w:color="auto"/>
              <w:bottom w:val="single" w:sz="4" w:space="0" w:color="auto"/>
              <w:right w:val="single" w:sz="4" w:space="0" w:color="auto"/>
            </w:tcBorders>
            <w:vAlign w:val="center"/>
          </w:tcPr>
          <w:p w14:paraId="53A6F077"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663E0DE" w14:textId="77777777" w:rsidR="006F6378" w:rsidRPr="00C30686" w:rsidRDefault="006F6378" w:rsidP="0094020B">
            <w:pPr>
              <w:pStyle w:val="TAC"/>
              <w:rPr>
                <w:rFonts w:eastAsia="Yu Mincho" w:cs="Arial"/>
                <w:szCs w:val="18"/>
                <w:lang w:val="en-US"/>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00B6841C"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CA_n78(2A)_BCS2</w:t>
            </w:r>
          </w:p>
        </w:tc>
        <w:tc>
          <w:tcPr>
            <w:tcW w:w="2445" w:type="dxa"/>
            <w:tcBorders>
              <w:top w:val="nil"/>
              <w:left w:val="single" w:sz="4" w:space="0" w:color="auto"/>
              <w:bottom w:val="single" w:sz="4" w:space="0" w:color="auto"/>
              <w:right w:val="single" w:sz="4" w:space="0" w:color="auto"/>
            </w:tcBorders>
            <w:vAlign w:val="center"/>
          </w:tcPr>
          <w:p w14:paraId="74F6E961" w14:textId="77777777" w:rsidR="006F6378" w:rsidRPr="00C30686" w:rsidRDefault="006F6378" w:rsidP="0094020B">
            <w:pPr>
              <w:pStyle w:val="TAC"/>
              <w:rPr>
                <w:rFonts w:eastAsia="Yu Mincho" w:cs="Arial"/>
                <w:szCs w:val="18"/>
                <w:lang w:val="en-US"/>
              </w:rPr>
            </w:pPr>
          </w:p>
        </w:tc>
      </w:tr>
      <w:tr w:rsidR="006F6378" w:rsidRPr="00C30686" w14:paraId="7062840D" w14:textId="77777777" w:rsidTr="004F423A">
        <w:trPr>
          <w:trHeight w:val="29"/>
        </w:trPr>
        <w:tc>
          <w:tcPr>
            <w:tcW w:w="2742" w:type="dxa"/>
            <w:tcBorders>
              <w:top w:val="single" w:sz="4" w:space="0" w:color="auto"/>
              <w:left w:val="single" w:sz="4" w:space="0" w:color="auto"/>
              <w:bottom w:val="nil"/>
              <w:right w:val="single" w:sz="4" w:space="0" w:color="auto"/>
            </w:tcBorders>
          </w:tcPr>
          <w:p w14:paraId="00F1E6CB" w14:textId="77777777" w:rsidR="006F6378" w:rsidRPr="00C30686" w:rsidRDefault="006F6378" w:rsidP="0094020B">
            <w:pPr>
              <w:pStyle w:val="TAC"/>
              <w:rPr>
                <w:rFonts w:eastAsiaTheme="minorEastAsia"/>
                <w:lang w:val="en-US"/>
              </w:rPr>
            </w:pPr>
            <w:r w:rsidRPr="00C30686">
              <w:rPr>
                <w:rFonts w:eastAsiaTheme="minorEastAsia"/>
                <w:lang w:val="en-US" w:eastAsia="zh-CN"/>
              </w:rPr>
              <w:t>CA_n1A-n3A-n78C</w:t>
            </w:r>
          </w:p>
        </w:tc>
        <w:tc>
          <w:tcPr>
            <w:tcW w:w="2785" w:type="dxa"/>
            <w:tcBorders>
              <w:top w:val="single" w:sz="4" w:space="0" w:color="auto"/>
              <w:left w:val="single" w:sz="4" w:space="0" w:color="auto"/>
              <w:bottom w:val="nil"/>
              <w:right w:val="single" w:sz="4" w:space="0" w:color="auto"/>
            </w:tcBorders>
            <w:vAlign w:val="center"/>
          </w:tcPr>
          <w:p w14:paraId="5B2FA281" w14:textId="77777777" w:rsidR="006F6378" w:rsidRPr="00C30686" w:rsidRDefault="006F6378" w:rsidP="0094020B">
            <w:pPr>
              <w:pStyle w:val="TAC"/>
              <w:rPr>
                <w:rFonts w:eastAsiaTheme="minorEastAsia"/>
                <w:lang w:val="es-US" w:eastAsia="zh-CN"/>
              </w:rPr>
            </w:pPr>
            <w:r w:rsidRPr="00C30686">
              <w:rPr>
                <w:rFonts w:eastAsiaTheme="minorEastAsia"/>
                <w:lang w:val="es-US" w:eastAsia="zh-CN"/>
              </w:rPr>
              <w:t>CA_n1A-n3A</w:t>
            </w:r>
          </w:p>
          <w:p w14:paraId="4D7A27E0" w14:textId="77777777" w:rsidR="006F6378" w:rsidRPr="00C30686" w:rsidRDefault="006F6378" w:rsidP="0094020B">
            <w:pPr>
              <w:pStyle w:val="TAC"/>
              <w:rPr>
                <w:rFonts w:eastAsiaTheme="minorEastAsia"/>
                <w:lang w:val="es-US" w:eastAsia="zh-CN"/>
              </w:rPr>
            </w:pPr>
            <w:r w:rsidRPr="00C30686">
              <w:rPr>
                <w:rFonts w:eastAsiaTheme="minorEastAsia"/>
                <w:lang w:val="es-US" w:eastAsia="zh-CN"/>
              </w:rPr>
              <w:t>CA_n1A-n78A</w:t>
            </w:r>
          </w:p>
          <w:p w14:paraId="625888BA" w14:textId="77777777" w:rsidR="006F6378" w:rsidRPr="00C30686" w:rsidRDefault="006F6378" w:rsidP="0094020B">
            <w:pPr>
              <w:pStyle w:val="TAC"/>
              <w:rPr>
                <w:rFonts w:eastAsiaTheme="minorEastAsia"/>
                <w:lang w:val="sv-SE"/>
              </w:rPr>
            </w:pPr>
            <w:r w:rsidRPr="00C30686">
              <w:rPr>
                <w:rFonts w:eastAsiaTheme="minorEastAsia"/>
                <w:lang w:val="en-US" w:eastAsia="zh-CN"/>
              </w:rPr>
              <w:t>CA_n3A-n78A</w:t>
            </w:r>
          </w:p>
        </w:tc>
        <w:tc>
          <w:tcPr>
            <w:tcW w:w="1259" w:type="dxa"/>
            <w:tcBorders>
              <w:top w:val="single" w:sz="4" w:space="0" w:color="auto"/>
              <w:left w:val="single" w:sz="4" w:space="0" w:color="auto"/>
              <w:bottom w:val="single" w:sz="4" w:space="0" w:color="auto"/>
              <w:right w:val="single" w:sz="4" w:space="0" w:color="auto"/>
            </w:tcBorders>
            <w:vAlign w:val="center"/>
          </w:tcPr>
          <w:p w14:paraId="798224EE" w14:textId="77777777" w:rsidR="006F6378" w:rsidRPr="00C30686" w:rsidRDefault="006F6378" w:rsidP="0094020B">
            <w:pPr>
              <w:pStyle w:val="TAC"/>
              <w:rPr>
                <w:rFonts w:eastAsiaTheme="minorEastAsia" w:cs="Arial"/>
                <w:szCs w:val="18"/>
                <w:lang w:val="en-US"/>
              </w:rPr>
            </w:pPr>
            <w:r w:rsidRPr="00C30686">
              <w:rPr>
                <w:rFonts w:eastAsiaTheme="minorEastAsia"/>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10CFA4BE" w14:textId="77777777" w:rsidR="006F6378" w:rsidRPr="00C30686" w:rsidRDefault="006F6378" w:rsidP="0094020B">
            <w:pPr>
              <w:pStyle w:val="TAC"/>
              <w:rPr>
                <w:rFonts w:eastAsiaTheme="minorEastAsia"/>
                <w:lang w:val="en-US" w:eastAsia="zh-CN" w:bidi="ar"/>
              </w:rPr>
            </w:pPr>
            <w:r w:rsidRPr="00C30686">
              <w:rPr>
                <w:rFonts w:eastAsiaTheme="minorEastAsia" w:cs="Arial"/>
                <w:szCs w:val="18"/>
              </w:rPr>
              <w:t>5</w:t>
            </w:r>
            <w:r w:rsidRPr="00C30686">
              <w:rPr>
                <w:rFonts w:eastAsiaTheme="minorEastAsia" w:cs="Arial" w:hint="eastAsia"/>
                <w:szCs w:val="18"/>
                <w:lang w:eastAsia="zh-CN"/>
              </w:rPr>
              <w:t>,</w:t>
            </w:r>
            <w:r w:rsidRPr="00C30686">
              <w:rPr>
                <w:rFonts w:eastAsiaTheme="minorEastAsia" w:cs="Arial"/>
                <w:szCs w:val="18"/>
              </w:rPr>
              <w:t xml:space="preserve"> 10, 15, 20, 25, 30, 40, 50</w:t>
            </w:r>
          </w:p>
        </w:tc>
        <w:tc>
          <w:tcPr>
            <w:tcW w:w="2445" w:type="dxa"/>
            <w:tcBorders>
              <w:top w:val="single" w:sz="4" w:space="0" w:color="auto"/>
              <w:left w:val="single" w:sz="4" w:space="0" w:color="auto"/>
              <w:bottom w:val="nil"/>
              <w:right w:val="single" w:sz="4" w:space="0" w:color="auto"/>
            </w:tcBorders>
            <w:vAlign w:val="center"/>
          </w:tcPr>
          <w:p w14:paraId="08EFBE41" w14:textId="77777777" w:rsidR="006F6378" w:rsidRPr="00C30686" w:rsidRDefault="006F6378" w:rsidP="0094020B">
            <w:pPr>
              <w:pStyle w:val="TAC"/>
              <w:rPr>
                <w:rFonts w:eastAsiaTheme="minorEastAsia" w:cs="Arial"/>
                <w:szCs w:val="18"/>
                <w:lang w:val="en-US"/>
              </w:rPr>
            </w:pPr>
            <w:r w:rsidRPr="00C30686">
              <w:rPr>
                <w:rFonts w:eastAsiaTheme="minorEastAsia"/>
                <w:lang w:val="en-US" w:eastAsia="zh-CN"/>
              </w:rPr>
              <w:t>0</w:t>
            </w:r>
          </w:p>
        </w:tc>
      </w:tr>
      <w:tr w:rsidR="006F6378" w:rsidRPr="00C30686" w14:paraId="0CCFEB88" w14:textId="77777777" w:rsidTr="004F423A">
        <w:trPr>
          <w:trHeight w:val="29"/>
        </w:trPr>
        <w:tc>
          <w:tcPr>
            <w:tcW w:w="2742" w:type="dxa"/>
            <w:tcBorders>
              <w:top w:val="nil"/>
              <w:left w:val="single" w:sz="4" w:space="0" w:color="auto"/>
              <w:bottom w:val="nil"/>
              <w:right w:val="single" w:sz="4" w:space="0" w:color="auto"/>
            </w:tcBorders>
          </w:tcPr>
          <w:p w14:paraId="0E70C8A8"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17CE9818" w14:textId="77777777" w:rsidR="006F6378" w:rsidRPr="00C30686" w:rsidRDefault="006F6378" w:rsidP="0094020B">
            <w:pPr>
              <w:pStyle w:val="TAC"/>
              <w:rPr>
                <w:rFonts w:eastAsiaTheme="minorEastAsia"/>
                <w:lang w:val="sv-SE"/>
              </w:rPr>
            </w:pPr>
          </w:p>
        </w:tc>
        <w:tc>
          <w:tcPr>
            <w:tcW w:w="1259" w:type="dxa"/>
            <w:tcBorders>
              <w:top w:val="single" w:sz="4" w:space="0" w:color="auto"/>
              <w:left w:val="single" w:sz="4" w:space="0" w:color="auto"/>
              <w:bottom w:val="single" w:sz="4" w:space="0" w:color="auto"/>
              <w:right w:val="single" w:sz="4" w:space="0" w:color="auto"/>
            </w:tcBorders>
            <w:vAlign w:val="center"/>
          </w:tcPr>
          <w:p w14:paraId="6BAD99FF" w14:textId="77777777" w:rsidR="006F6378" w:rsidRPr="00C30686" w:rsidRDefault="006F6378" w:rsidP="0094020B">
            <w:pPr>
              <w:pStyle w:val="TAC"/>
              <w:rPr>
                <w:rFonts w:eastAsiaTheme="minorEastAsia" w:cs="Arial"/>
                <w:szCs w:val="18"/>
                <w:lang w:val="en-US"/>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7DF9BE33" w14:textId="77777777" w:rsidR="006F6378" w:rsidRPr="00C30686" w:rsidRDefault="006F6378" w:rsidP="0094020B">
            <w:pPr>
              <w:pStyle w:val="TAC"/>
              <w:rPr>
                <w:rFonts w:eastAsiaTheme="minorEastAsia"/>
                <w:lang w:val="en-US" w:eastAsia="zh-CN" w:bidi="ar"/>
              </w:rPr>
            </w:pPr>
            <w:r w:rsidRPr="00C30686">
              <w:rPr>
                <w:rFonts w:eastAsiaTheme="minorEastAsia" w:cs="Arial"/>
                <w:szCs w:val="18"/>
              </w:rPr>
              <w:t>5, 10, 15, 20, 25, 30, 40</w:t>
            </w:r>
          </w:p>
        </w:tc>
        <w:tc>
          <w:tcPr>
            <w:tcW w:w="2445" w:type="dxa"/>
            <w:tcBorders>
              <w:top w:val="nil"/>
              <w:left w:val="single" w:sz="4" w:space="0" w:color="auto"/>
              <w:bottom w:val="nil"/>
              <w:right w:val="single" w:sz="4" w:space="0" w:color="auto"/>
            </w:tcBorders>
            <w:vAlign w:val="center"/>
          </w:tcPr>
          <w:p w14:paraId="7102A063" w14:textId="77777777" w:rsidR="006F6378" w:rsidRPr="00C30686" w:rsidRDefault="006F6378" w:rsidP="0094020B">
            <w:pPr>
              <w:pStyle w:val="TAC"/>
              <w:rPr>
                <w:rFonts w:eastAsiaTheme="minorEastAsia" w:cs="Arial"/>
                <w:szCs w:val="18"/>
                <w:lang w:val="en-US"/>
              </w:rPr>
            </w:pPr>
          </w:p>
        </w:tc>
      </w:tr>
      <w:tr w:rsidR="006F6378" w:rsidRPr="00C30686" w14:paraId="0F5FAF7F" w14:textId="77777777" w:rsidTr="004F423A">
        <w:trPr>
          <w:trHeight w:val="29"/>
        </w:trPr>
        <w:tc>
          <w:tcPr>
            <w:tcW w:w="2742" w:type="dxa"/>
            <w:tcBorders>
              <w:top w:val="nil"/>
              <w:left w:val="single" w:sz="4" w:space="0" w:color="auto"/>
              <w:bottom w:val="single" w:sz="4" w:space="0" w:color="auto"/>
              <w:right w:val="single" w:sz="4" w:space="0" w:color="auto"/>
            </w:tcBorders>
          </w:tcPr>
          <w:p w14:paraId="1F8B73BC"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43E3B708" w14:textId="77777777" w:rsidR="006F6378" w:rsidRPr="00C30686" w:rsidRDefault="006F6378" w:rsidP="0094020B">
            <w:pPr>
              <w:pStyle w:val="TAC"/>
              <w:rPr>
                <w:rFonts w:eastAsiaTheme="minorEastAsia"/>
                <w:lang w:val="sv-SE"/>
              </w:rPr>
            </w:pPr>
          </w:p>
        </w:tc>
        <w:tc>
          <w:tcPr>
            <w:tcW w:w="1259" w:type="dxa"/>
            <w:tcBorders>
              <w:top w:val="single" w:sz="4" w:space="0" w:color="auto"/>
              <w:left w:val="single" w:sz="4" w:space="0" w:color="auto"/>
              <w:bottom w:val="single" w:sz="4" w:space="0" w:color="auto"/>
              <w:right w:val="single" w:sz="4" w:space="0" w:color="auto"/>
            </w:tcBorders>
            <w:vAlign w:val="center"/>
          </w:tcPr>
          <w:p w14:paraId="11F18F8A" w14:textId="77777777" w:rsidR="006F6378" w:rsidRPr="00C30686" w:rsidRDefault="006F6378" w:rsidP="0094020B">
            <w:pPr>
              <w:pStyle w:val="TAC"/>
              <w:rPr>
                <w:rFonts w:eastAsiaTheme="minorEastAsia" w:cs="Arial"/>
                <w:szCs w:val="18"/>
                <w:lang w:val="en-US"/>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7B1C6E9B" w14:textId="77777777" w:rsidR="006F6378" w:rsidRPr="00C30686" w:rsidRDefault="006F6378" w:rsidP="0094020B">
            <w:pPr>
              <w:pStyle w:val="TAC"/>
              <w:rPr>
                <w:rFonts w:eastAsiaTheme="minorEastAsia"/>
                <w:lang w:val="en-US" w:eastAsia="zh-CN" w:bidi="ar"/>
              </w:rPr>
            </w:pPr>
            <w:r w:rsidRPr="00C30686">
              <w:rPr>
                <w:rFonts w:eastAsiaTheme="minorEastAsia" w:cs="Arial"/>
                <w:szCs w:val="18"/>
              </w:rPr>
              <w:t>CA_n78C_BCS1</w:t>
            </w:r>
          </w:p>
        </w:tc>
        <w:tc>
          <w:tcPr>
            <w:tcW w:w="2445" w:type="dxa"/>
            <w:tcBorders>
              <w:top w:val="nil"/>
              <w:left w:val="single" w:sz="4" w:space="0" w:color="auto"/>
              <w:bottom w:val="single" w:sz="4" w:space="0" w:color="auto"/>
              <w:right w:val="single" w:sz="4" w:space="0" w:color="auto"/>
            </w:tcBorders>
            <w:vAlign w:val="center"/>
          </w:tcPr>
          <w:p w14:paraId="0CCC2979" w14:textId="77777777" w:rsidR="006F6378" w:rsidRPr="00C30686" w:rsidRDefault="006F6378" w:rsidP="0094020B">
            <w:pPr>
              <w:pStyle w:val="TAC"/>
              <w:rPr>
                <w:rFonts w:eastAsiaTheme="minorEastAsia" w:cs="Arial"/>
                <w:szCs w:val="18"/>
                <w:lang w:val="en-US"/>
              </w:rPr>
            </w:pPr>
          </w:p>
        </w:tc>
      </w:tr>
      <w:tr w:rsidR="006F6378" w:rsidRPr="00C30686" w14:paraId="486A6391" w14:textId="77777777" w:rsidTr="004F423A">
        <w:trPr>
          <w:trHeight w:val="29"/>
        </w:trPr>
        <w:tc>
          <w:tcPr>
            <w:tcW w:w="2742" w:type="dxa"/>
            <w:tcBorders>
              <w:top w:val="single" w:sz="4" w:space="0" w:color="auto"/>
              <w:left w:val="single" w:sz="4" w:space="0" w:color="auto"/>
              <w:bottom w:val="nil"/>
              <w:right w:val="single" w:sz="4" w:space="0" w:color="auto"/>
            </w:tcBorders>
          </w:tcPr>
          <w:p w14:paraId="64DC58E0" w14:textId="77777777" w:rsidR="006F6378" w:rsidRPr="00C30686" w:rsidRDefault="006F6378" w:rsidP="0094020B">
            <w:pPr>
              <w:pStyle w:val="TAC"/>
              <w:rPr>
                <w:rFonts w:eastAsiaTheme="minorEastAsia"/>
                <w:lang w:val="en-US"/>
              </w:rPr>
            </w:pPr>
            <w:r w:rsidRPr="00C30686">
              <w:rPr>
                <w:rFonts w:eastAsia="Yu Mincho"/>
                <w:lang w:val="en-US"/>
              </w:rPr>
              <w:t>CA_n1A-n3B-n78A</w:t>
            </w:r>
          </w:p>
        </w:tc>
        <w:tc>
          <w:tcPr>
            <w:tcW w:w="2785" w:type="dxa"/>
            <w:tcBorders>
              <w:top w:val="single" w:sz="4" w:space="0" w:color="auto"/>
              <w:left w:val="single" w:sz="4" w:space="0" w:color="auto"/>
              <w:bottom w:val="nil"/>
              <w:right w:val="single" w:sz="4" w:space="0" w:color="auto"/>
            </w:tcBorders>
            <w:vAlign w:val="center"/>
          </w:tcPr>
          <w:p w14:paraId="744A7CFD" w14:textId="77777777" w:rsidR="006F6378" w:rsidRPr="00C30686" w:rsidRDefault="006F6378" w:rsidP="0094020B">
            <w:pPr>
              <w:pStyle w:val="TAC"/>
              <w:rPr>
                <w:rFonts w:eastAsia="Yu Mincho" w:cs="Arial"/>
                <w:szCs w:val="18"/>
                <w:lang w:val="en-US"/>
              </w:rPr>
            </w:pPr>
            <w:r w:rsidRPr="00C30686">
              <w:rPr>
                <w:rFonts w:eastAsia="Yu Mincho" w:cs="Arial"/>
                <w:szCs w:val="18"/>
                <w:lang w:val="en-US"/>
              </w:rPr>
              <w:t>CA_n1A-n3A</w:t>
            </w:r>
          </w:p>
          <w:p w14:paraId="68A9DA29" w14:textId="77777777" w:rsidR="006F6378" w:rsidRPr="00C30686" w:rsidRDefault="006F6378" w:rsidP="0094020B">
            <w:pPr>
              <w:pStyle w:val="TAC"/>
              <w:rPr>
                <w:rFonts w:eastAsia="Yu Mincho" w:cs="Arial"/>
                <w:szCs w:val="18"/>
                <w:lang w:val="en-US"/>
              </w:rPr>
            </w:pPr>
            <w:r w:rsidRPr="00C30686">
              <w:rPr>
                <w:rFonts w:eastAsia="Yu Mincho" w:cs="Arial"/>
                <w:szCs w:val="18"/>
                <w:lang w:val="en-US"/>
              </w:rPr>
              <w:t>CA_n1A-n78A</w:t>
            </w:r>
          </w:p>
          <w:p w14:paraId="57235898" w14:textId="77777777" w:rsidR="006F6378" w:rsidRPr="00C30686" w:rsidRDefault="006F6378" w:rsidP="0094020B">
            <w:pPr>
              <w:pStyle w:val="TAC"/>
              <w:rPr>
                <w:rFonts w:eastAsiaTheme="minorEastAsia"/>
                <w:lang w:val="sv-SE"/>
              </w:rPr>
            </w:pPr>
            <w:r w:rsidRPr="00C30686">
              <w:rPr>
                <w:rFonts w:eastAsia="Yu Mincho" w:cs="Arial"/>
                <w:szCs w:val="18"/>
                <w:lang w:val="en-US"/>
              </w:rPr>
              <w:t>CA_n3A-n78A</w:t>
            </w:r>
          </w:p>
        </w:tc>
        <w:tc>
          <w:tcPr>
            <w:tcW w:w="1259" w:type="dxa"/>
            <w:tcBorders>
              <w:top w:val="single" w:sz="4" w:space="0" w:color="auto"/>
              <w:left w:val="single" w:sz="4" w:space="0" w:color="auto"/>
              <w:bottom w:val="single" w:sz="4" w:space="0" w:color="auto"/>
              <w:right w:val="single" w:sz="4" w:space="0" w:color="auto"/>
            </w:tcBorders>
            <w:vAlign w:val="center"/>
          </w:tcPr>
          <w:p w14:paraId="020AA92C" w14:textId="77777777" w:rsidR="006F6378" w:rsidRPr="00C30686" w:rsidRDefault="006F6378" w:rsidP="0094020B">
            <w:pPr>
              <w:pStyle w:val="TAC"/>
              <w:rPr>
                <w:rFonts w:eastAsiaTheme="minorEastAsia" w:cs="Arial"/>
                <w:szCs w:val="18"/>
                <w:lang w:val="en-US"/>
              </w:rPr>
            </w:pPr>
            <w:r w:rsidRPr="00C30686">
              <w:rPr>
                <w:rFonts w:eastAsiaTheme="minorEastAsia"/>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6E08AA50" w14:textId="77777777" w:rsidR="006F6378" w:rsidRPr="00C30686" w:rsidRDefault="006F6378" w:rsidP="0094020B">
            <w:pPr>
              <w:pStyle w:val="TAC"/>
              <w:rPr>
                <w:rFonts w:eastAsiaTheme="minorEastAsia"/>
                <w:lang w:val="en-US" w:eastAsia="zh-CN" w:bidi="ar"/>
              </w:rPr>
            </w:pPr>
            <w:r w:rsidRPr="00C30686">
              <w:rPr>
                <w:rFonts w:eastAsiaTheme="minorEastAsia" w:cs="Arial"/>
                <w:lang w:val="en-US" w:eastAsia="zh-CN" w:bidi="ar"/>
              </w:rPr>
              <w:t>5, 10, 15, 20, 25, 30, 40, 45, 50</w:t>
            </w:r>
          </w:p>
        </w:tc>
        <w:tc>
          <w:tcPr>
            <w:tcW w:w="2445" w:type="dxa"/>
            <w:tcBorders>
              <w:top w:val="single" w:sz="4" w:space="0" w:color="auto"/>
              <w:left w:val="single" w:sz="4" w:space="0" w:color="auto"/>
              <w:bottom w:val="nil"/>
              <w:right w:val="single" w:sz="4" w:space="0" w:color="auto"/>
            </w:tcBorders>
            <w:vAlign w:val="center"/>
          </w:tcPr>
          <w:p w14:paraId="5D7ABB25" w14:textId="77777777" w:rsidR="006F6378" w:rsidRPr="00C30686" w:rsidRDefault="006F6378" w:rsidP="0094020B">
            <w:pPr>
              <w:pStyle w:val="TAC"/>
              <w:rPr>
                <w:rFonts w:eastAsiaTheme="minorEastAsia" w:cs="Arial"/>
                <w:szCs w:val="18"/>
                <w:lang w:val="en-US"/>
              </w:rPr>
            </w:pPr>
            <w:r w:rsidRPr="00C30686">
              <w:rPr>
                <w:rFonts w:eastAsia="Yu Mincho" w:cs="Arial"/>
                <w:szCs w:val="18"/>
                <w:lang w:val="en-US"/>
              </w:rPr>
              <w:t>0</w:t>
            </w:r>
          </w:p>
        </w:tc>
      </w:tr>
      <w:tr w:rsidR="006F6378" w:rsidRPr="00C30686" w14:paraId="60A0E2C9" w14:textId="77777777" w:rsidTr="004F423A">
        <w:trPr>
          <w:trHeight w:val="29"/>
        </w:trPr>
        <w:tc>
          <w:tcPr>
            <w:tcW w:w="2742" w:type="dxa"/>
            <w:tcBorders>
              <w:top w:val="nil"/>
              <w:left w:val="single" w:sz="4" w:space="0" w:color="auto"/>
              <w:bottom w:val="nil"/>
              <w:right w:val="single" w:sz="4" w:space="0" w:color="auto"/>
            </w:tcBorders>
          </w:tcPr>
          <w:p w14:paraId="347A8572"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5B5E4319" w14:textId="77777777" w:rsidR="006F6378" w:rsidRPr="00C30686" w:rsidRDefault="006F6378" w:rsidP="0094020B">
            <w:pPr>
              <w:pStyle w:val="TAC"/>
              <w:rPr>
                <w:rFonts w:eastAsiaTheme="minorEastAsia"/>
                <w:lang w:val="sv-SE"/>
              </w:rPr>
            </w:pPr>
          </w:p>
        </w:tc>
        <w:tc>
          <w:tcPr>
            <w:tcW w:w="1259" w:type="dxa"/>
            <w:tcBorders>
              <w:top w:val="single" w:sz="4" w:space="0" w:color="auto"/>
              <w:left w:val="single" w:sz="4" w:space="0" w:color="auto"/>
              <w:bottom w:val="single" w:sz="4" w:space="0" w:color="auto"/>
              <w:right w:val="single" w:sz="4" w:space="0" w:color="auto"/>
            </w:tcBorders>
            <w:vAlign w:val="center"/>
          </w:tcPr>
          <w:p w14:paraId="4A410A5F" w14:textId="77777777" w:rsidR="006F6378" w:rsidRPr="00C30686" w:rsidRDefault="006F6378" w:rsidP="0094020B">
            <w:pPr>
              <w:pStyle w:val="TAC"/>
              <w:rPr>
                <w:rFonts w:eastAsiaTheme="minorEastAsia" w:cs="Arial"/>
                <w:szCs w:val="18"/>
                <w:lang w:val="en-US"/>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3C37B4C1"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CA_n3B_BCS0</w:t>
            </w:r>
          </w:p>
        </w:tc>
        <w:tc>
          <w:tcPr>
            <w:tcW w:w="2445" w:type="dxa"/>
            <w:tcBorders>
              <w:top w:val="nil"/>
              <w:left w:val="single" w:sz="4" w:space="0" w:color="auto"/>
              <w:bottom w:val="nil"/>
              <w:right w:val="single" w:sz="4" w:space="0" w:color="auto"/>
            </w:tcBorders>
            <w:vAlign w:val="center"/>
          </w:tcPr>
          <w:p w14:paraId="401E2C93" w14:textId="77777777" w:rsidR="006F6378" w:rsidRPr="00C30686" w:rsidRDefault="006F6378" w:rsidP="0094020B">
            <w:pPr>
              <w:pStyle w:val="TAC"/>
              <w:rPr>
                <w:rFonts w:eastAsiaTheme="minorEastAsia" w:cs="Arial"/>
                <w:szCs w:val="18"/>
                <w:lang w:val="en-US"/>
              </w:rPr>
            </w:pPr>
          </w:p>
        </w:tc>
      </w:tr>
      <w:tr w:rsidR="006F6378" w:rsidRPr="00C30686" w14:paraId="3C808EBB" w14:textId="77777777" w:rsidTr="004F423A">
        <w:trPr>
          <w:trHeight w:val="29"/>
        </w:trPr>
        <w:tc>
          <w:tcPr>
            <w:tcW w:w="2742" w:type="dxa"/>
            <w:tcBorders>
              <w:top w:val="nil"/>
              <w:left w:val="single" w:sz="4" w:space="0" w:color="auto"/>
              <w:bottom w:val="single" w:sz="4" w:space="0" w:color="auto"/>
              <w:right w:val="single" w:sz="4" w:space="0" w:color="auto"/>
            </w:tcBorders>
          </w:tcPr>
          <w:p w14:paraId="17291BA1"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1F15A477" w14:textId="77777777" w:rsidR="006F6378" w:rsidRPr="00C30686" w:rsidRDefault="006F6378" w:rsidP="0094020B">
            <w:pPr>
              <w:pStyle w:val="TAC"/>
              <w:rPr>
                <w:rFonts w:eastAsiaTheme="minorEastAsia"/>
                <w:lang w:val="sv-SE"/>
              </w:rPr>
            </w:pPr>
          </w:p>
        </w:tc>
        <w:tc>
          <w:tcPr>
            <w:tcW w:w="1259" w:type="dxa"/>
            <w:tcBorders>
              <w:top w:val="single" w:sz="4" w:space="0" w:color="auto"/>
              <w:left w:val="single" w:sz="4" w:space="0" w:color="auto"/>
              <w:bottom w:val="single" w:sz="4" w:space="0" w:color="auto"/>
              <w:right w:val="single" w:sz="4" w:space="0" w:color="auto"/>
            </w:tcBorders>
            <w:vAlign w:val="center"/>
          </w:tcPr>
          <w:p w14:paraId="1C532CD1" w14:textId="77777777" w:rsidR="006F6378" w:rsidRPr="00C30686" w:rsidRDefault="006F6378" w:rsidP="0094020B">
            <w:pPr>
              <w:pStyle w:val="TAC"/>
              <w:rPr>
                <w:rFonts w:eastAsiaTheme="minorEastAsia" w:cs="Arial"/>
                <w:szCs w:val="18"/>
                <w:lang w:val="en-US"/>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3DEB219F"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0075A67C" w14:textId="77777777" w:rsidR="006F6378" w:rsidRPr="00C30686" w:rsidRDefault="006F6378" w:rsidP="0094020B">
            <w:pPr>
              <w:pStyle w:val="TAC"/>
              <w:rPr>
                <w:rFonts w:eastAsiaTheme="minorEastAsia" w:cs="Arial"/>
                <w:szCs w:val="18"/>
                <w:lang w:val="en-US"/>
              </w:rPr>
            </w:pPr>
          </w:p>
        </w:tc>
      </w:tr>
      <w:tr w:rsidR="006F6378" w:rsidRPr="00C30686" w14:paraId="3229FB6E" w14:textId="77777777" w:rsidTr="004F423A">
        <w:trPr>
          <w:trHeight w:val="29"/>
        </w:trPr>
        <w:tc>
          <w:tcPr>
            <w:tcW w:w="2742" w:type="dxa"/>
            <w:tcBorders>
              <w:top w:val="single" w:sz="4" w:space="0" w:color="auto"/>
              <w:left w:val="single" w:sz="4" w:space="0" w:color="auto"/>
              <w:bottom w:val="nil"/>
              <w:right w:val="single" w:sz="4" w:space="0" w:color="auto"/>
            </w:tcBorders>
          </w:tcPr>
          <w:p w14:paraId="2AF071CE" w14:textId="77777777" w:rsidR="006F6378" w:rsidRPr="00C30686" w:rsidRDefault="006F6378" w:rsidP="0094020B">
            <w:pPr>
              <w:pStyle w:val="TAC"/>
              <w:rPr>
                <w:rFonts w:eastAsiaTheme="minorEastAsia"/>
                <w:lang w:val="en-US"/>
              </w:rPr>
            </w:pPr>
            <w:r w:rsidRPr="00C30686">
              <w:rPr>
                <w:rFonts w:eastAsia="Yu Mincho"/>
                <w:lang w:val="en-US"/>
              </w:rPr>
              <w:t>CA_n1A-n3B-n78(2A)</w:t>
            </w:r>
          </w:p>
        </w:tc>
        <w:tc>
          <w:tcPr>
            <w:tcW w:w="2785" w:type="dxa"/>
            <w:tcBorders>
              <w:top w:val="single" w:sz="4" w:space="0" w:color="auto"/>
              <w:left w:val="single" w:sz="4" w:space="0" w:color="auto"/>
              <w:bottom w:val="nil"/>
              <w:right w:val="single" w:sz="4" w:space="0" w:color="auto"/>
            </w:tcBorders>
            <w:vAlign w:val="center"/>
          </w:tcPr>
          <w:p w14:paraId="654AB0EB" w14:textId="77777777" w:rsidR="006F6378" w:rsidRPr="00C30686" w:rsidRDefault="006F6378" w:rsidP="0094020B">
            <w:pPr>
              <w:pStyle w:val="TAC"/>
              <w:rPr>
                <w:rFonts w:eastAsia="Yu Mincho" w:cs="Arial"/>
                <w:szCs w:val="18"/>
                <w:lang w:val="en-US"/>
              </w:rPr>
            </w:pPr>
            <w:r w:rsidRPr="00C30686">
              <w:rPr>
                <w:rFonts w:eastAsia="Yu Mincho" w:cs="Arial"/>
                <w:szCs w:val="18"/>
                <w:lang w:val="en-US"/>
              </w:rPr>
              <w:t>CA_n1A-n3A</w:t>
            </w:r>
          </w:p>
          <w:p w14:paraId="7D721357" w14:textId="77777777" w:rsidR="006F6378" w:rsidRPr="00C30686" w:rsidRDefault="006F6378" w:rsidP="0094020B">
            <w:pPr>
              <w:pStyle w:val="TAC"/>
              <w:rPr>
                <w:rFonts w:eastAsia="Yu Mincho" w:cs="Arial"/>
                <w:szCs w:val="18"/>
                <w:lang w:val="en-US"/>
              </w:rPr>
            </w:pPr>
            <w:r w:rsidRPr="00C30686">
              <w:rPr>
                <w:rFonts w:eastAsia="Yu Mincho" w:cs="Arial"/>
                <w:szCs w:val="18"/>
                <w:lang w:val="en-US"/>
              </w:rPr>
              <w:t>CA_n1A-n78A</w:t>
            </w:r>
          </w:p>
          <w:p w14:paraId="1C5CE6FF" w14:textId="77777777" w:rsidR="006F6378" w:rsidRPr="00C30686" w:rsidRDefault="006F6378" w:rsidP="0094020B">
            <w:pPr>
              <w:pStyle w:val="TAC"/>
              <w:rPr>
                <w:rFonts w:eastAsiaTheme="minorEastAsia"/>
                <w:lang w:val="sv-SE"/>
              </w:rPr>
            </w:pPr>
            <w:r w:rsidRPr="00C30686">
              <w:rPr>
                <w:rFonts w:eastAsia="Yu Mincho" w:cs="Arial"/>
                <w:szCs w:val="18"/>
                <w:lang w:val="en-US"/>
              </w:rPr>
              <w:t>CA_n3A-n78A</w:t>
            </w:r>
          </w:p>
        </w:tc>
        <w:tc>
          <w:tcPr>
            <w:tcW w:w="1259" w:type="dxa"/>
            <w:tcBorders>
              <w:top w:val="single" w:sz="4" w:space="0" w:color="auto"/>
              <w:left w:val="single" w:sz="4" w:space="0" w:color="auto"/>
              <w:bottom w:val="single" w:sz="4" w:space="0" w:color="auto"/>
              <w:right w:val="single" w:sz="4" w:space="0" w:color="auto"/>
            </w:tcBorders>
            <w:vAlign w:val="center"/>
          </w:tcPr>
          <w:p w14:paraId="331677D0" w14:textId="77777777" w:rsidR="006F6378" w:rsidRPr="00C30686" w:rsidRDefault="006F6378" w:rsidP="0094020B">
            <w:pPr>
              <w:pStyle w:val="TAC"/>
              <w:rPr>
                <w:rFonts w:eastAsiaTheme="minorEastAsia" w:cs="Arial"/>
                <w:szCs w:val="18"/>
                <w:lang w:val="en-US"/>
              </w:rPr>
            </w:pPr>
            <w:r w:rsidRPr="00C30686">
              <w:rPr>
                <w:rFonts w:eastAsiaTheme="minorEastAsia"/>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7FFF42B9" w14:textId="77777777" w:rsidR="006F6378" w:rsidRPr="00C30686" w:rsidRDefault="006F6378" w:rsidP="0094020B">
            <w:pPr>
              <w:pStyle w:val="TAC"/>
              <w:rPr>
                <w:rFonts w:eastAsiaTheme="minorEastAsia"/>
                <w:lang w:val="en-US" w:eastAsia="zh-CN" w:bidi="ar"/>
              </w:rPr>
            </w:pPr>
            <w:r w:rsidRPr="00C30686">
              <w:rPr>
                <w:rFonts w:eastAsiaTheme="minorEastAsia" w:cs="Arial"/>
                <w:lang w:val="en-US" w:eastAsia="zh-CN" w:bidi="ar"/>
              </w:rPr>
              <w:t>5, 10, 15, 20, 25, 30, 40, 45, 50</w:t>
            </w:r>
          </w:p>
        </w:tc>
        <w:tc>
          <w:tcPr>
            <w:tcW w:w="2445" w:type="dxa"/>
            <w:tcBorders>
              <w:top w:val="single" w:sz="4" w:space="0" w:color="auto"/>
              <w:left w:val="single" w:sz="4" w:space="0" w:color="auto"/>
              <w:bottom w:val="nil"/>
              <w:right w:val="single" w:sz="4" w:space="0" w:color="auto"/>
            </w:tcBorders>
            <w:vAlign w:val="center"/>
          </w:tcPr>
          <w:p w14:paraId="7EAF9D14" w14:textId="77777777" w:rsidR="006F6378" w:rsidRPr="00C30686" w:rsidRDefault="006F6378" w:rsidP="0094020B">
            <w:pPr>
              <w:pStyle w:val="TAC"/>
              <w:rPr>
                <w:rFonts w:eastAsiaTheme="minorEastAsia" w:cs="Arial"/>
                <w:szCs w:val="18"/>
                <w:lang w:val="en-US"/>
              </w:rPr>
            </w:pPr>
            <w:r w:rsidRPr="00C30686">
              <w:rPr>
                <w:rFonts w:eastAsia="Yu Mincho" w:cs="Arial"/>
                <w:szCs w:val="18"/>
                <w:lang w:val="en-US"/>
              </w:rPr>
              <w:t>0</w:t>
            </w:r>
          </w:p>
        </w:tc>
      </w:tr>
      <w:tr w:rsidR="006F6378" w:rsidRPr="00C30686" w14:paraId="4DBC4DC2" w14:textId="77777777" w:rsidTr="004F423A">
        <w:trPr>
          <w:trHeight w:val="29"/>
        </w:trPr>
        <w:tc>
          <w:tcPr>
            <w:tcW w:w="2742" w:type="dxa"/>
            <w:tcBorders>
              <w:top w:val="nil"/>
              <w:left w:val="single" w:sz="4" w:space="0" w:color="auto"/>
              <w:bottom w:val="nil"/>
              <w:right w:val="single" w:sz="4" w:space="0" w:color="auto"/>
            </w:tcBorders>
            <w:vAlign w:val="center"/>
          </w:tcPr>
          <w:p w14:paraId="0F9F8BD9"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76C4B1FC" w14:textId="77777777" w:rsidR="006F6378" w:rsidRPr="00C30686" w:rsidRDefault="006F6378" w:rsidP="0094020B">
            <w:pPr>
              <w:pStyle w:val="TAC"/>
              <w:rPr>
                <w:rFonts w:eastAsiaTheme="minorEastAsia"/>
                <w:lang w:val="sv-SE"/>
              </w:rPr>
            </w:pPr>
          </w:p>
        </w:tc>
        <w:tc>
          <w:tcPr>
            <w:tcW w:w="1259" w:type="dxa"/>
            <w:tcBorders>
              <w:top w:val="single" w:sz="4" w:space="0" w:color="auto"/>
              <w:left w:val="single" w:sz="4" w:space="0" w:color="auto"/>
              <w:bottom w:val="single" w:sz="4" w:space="0" w:color="auto"/>
              <w:right w:val="single" w:sz="4" w:space="0" w:color="auto"/>
            </w:tcBorders>
            <w:vAlign w:val="center"/>
          </w:tcPr>
          <w:p w14:paraId="72ED0C8D" w14:textId="77777777" w:rsidR="006F6378" w:rsidRPr="00C30686" w:rsidRDefault="006F6378" w:rsidP="0094020B">
            <w:pPr>
              <w:pStyle w:val="TAC"/>
              <w:rPr>
                <w:rFonts w:eastAsiaTheme="minorEastAsia" w:cs="Arial"/>
                <w:szCs w:val="18"/>
                <w:lang w:val="en-US"/>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0B076EBE"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CA_n3B_BCS0</w:t>
            </w:r>
          </w:p>
        </w:tc>
        <w:tc>
          <w:tcPr>
            <w:tcW w:w="2445" w:type="dxa"/>
            <w:tcBorders>
              <w:top w:val="nil"/>
              <w:left w:val="single" w:sz="4" w:space="0" w:color="auto"/>
              <w:bottom w:val="nil"/>
              <w:right w:val="single" w:sz="4" w:space="0" w:color="auto"/>
            </w:tcBorders>
            <w:vAlign w:val="center"/>
          </w:tcPr>
          <w:p w14:paraId="373029B1" w14:textId="77777777" w:rsidR="006F6378" w:rsidRPr="00C30686" w:rsidRDefault="006F6378" w:rsidP="0094020B">
            <w:pPr>
              <w:pStyle w:val="TAC"/>
              <w:rPr>
                <w:rFonts w:eastAsiaTheme="minorEastAsia" w:cs="Arial"/>
                <w:szCs w:val="18"/>
                <w:lang w:val="en-US"/>
              </w:rPr>
            </w:pPr>
          </w:p>
        </w:tc>
      </w:tr>
      <w:tr w:rsidR="006F6378" w:rsidRPr="00C30686" w14:paraId="21695A87"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BFFD8E1"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312FFB91" w14:textId="77777777" w:rsidR="006F6378" w:rsidRPr="00C30686" w:rsidRDefault="006F6378" w:rsidP="0094020B">
            <w:pPr>
              <w:pStyle w:val="TAC"/>
              <w:rPr>
                <w:rFonts w:eastAsiaTheme="minorEastAsia"/>
                <w:lang w:val="sv-SE"/>
              </w:rPr>
            </w:pPr>
          </w:p>
        </w:tc>
        <w:tc>
          <w:tcPr>
            <w:tcW w:w="1259" w:type="dxa"/>
            <w:tcBorders>
              <w:top w:val="single" w:sz="4" w:space="0" w:color="auto"/>
              <w:left w:val="single" w:sz="4" w:space="0" w:color="auto"/>
              <w:bottom w:val="single" w:sz="4" w:space="0" w:color="auto"/>
              <w:right w:val="single" w:sz="4" w:space="0" w:color="auto"/>
            </w:tcBorders>
            <w:vAlign w:val="center"/>
          </w:tcPr>
          <w:p w14:paraId="18D2BCA0" w14:textId="77777777" w:rsidR="006F6378" w:rsidRPr="00C30686" w:rsidRDefault="006F6378" w:rsidP="0094020B">
            <w:pPr>
              <w:pStyle w:val="TAC"/>
              <w:rPr>
                <w:rFonts w:eastAsiaTheme="minorEastAsia" w:cs="Arial"/>
                <w:szCs w:val="18"/>
                <w:lang w:val="en-US"/>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679AFC85"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CA_n78(2A)_BCS0</w:t>
            </w:r>
          </w:p>
        </w:tc>
        <w:tc>
          <w:tcPr>
            <w:tcW w:w="2445" w:type="dxa"/>
            <w:tcBorders>
              <w:top w:val="nil"/>
              <w:left w:val="single" w:sz="4" w:space="0" w:color="auto"/>
              <w:bottom w:val="single" w:sz="4" w:space="0" w:color="auto"/>
              <w:right w:val="single" w:sz="4" w:space="0" w:color="auto"/>
            </w:tcBorders>
            <w:vAlign w:val="center"/>
          </w:tcPr>
          <w:p w14:paraId="3FD67593" w14:textId="77777777" w:rsidR="006F6378" w:rsidRPr="00C30686" w:rsidRDefault="006F6378" w:rsidP="0094020B">
            <w:pPr>
              <w:pStyle w:val="TAC"/>
              <w:rPr>
                <w:rFonts w:eastAsiaTheme="minorEastAsia" w:cs="Arial"/>
                <w:szCs w:val="18"/>
                <w:lang w:val="en-US"/>
              </w:rPr>
            </w:pPr>
          </w:p>
        </w:tc>
      </w:tr>
      <w:tr w:rsidR="006F6378" w:rsidRPr="00C30686" w14:paraId="2CE7967E"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1C2A384" w14:textId="77777777" w:rsidR="006F6378" w:rsidRPr="00C30686" w:rsidRDefault="006F6378" w:rsidP="0094020B">
            <w:pPr>
              <w:pStyle w:val="TAC"/>
              <w:rPr>
                <w:rFonts w:eastAsia="Yu Mincho"/>
                <w:lang w:val="en-US"/>
              </w:rPr>
            </w:pPr>
            <w:r w:rsidRPr="00C30686">
              <w:rPr>
                <w:rFonts w:eastAsiaTheme="minorEastAsia"/>
                <w:lang w:val="en-US"/>
              </w:rPr>
              <w:t>CA_n1</w:t>
            </w:r>
            <w:r w:rsidRPr="00C30686">
              <w:rPr>
                <w:rFonts w:eastAsiaTheme="minorEastAsia"/>
                <w:lang w:val="sv-SE"/>
              </w:rPr>
              <w:t>A-</w:t>
            </w:r>
            <w:r w:rsidRPr="00C30686">
              <w:rPr>
                <w:rFonts w:eastAsiaTheme="minorEastAsia"/>
                <w:lang w:val="en-US"/>
              </w:rPr>
              <w:t>n3</w:t>
            </w:r>
            <w:r w:rsidRPr="00C30686">
              <w:rPr>
                <w:rFonts w:eastAsiaTheme="minorEastAsia"/>
                <w:lang w:val="sv-SE"/>
              </w:rPr>
              <w:t>A-n79A</w:t>
            </w:r>
          </w:p>
        </w:tc>
        <w:tc>
          <w:tcPr>
            <w:tcW w:w="2785" w:type="dxa"/>
            <w:tcBorders>
              <w:top w:val="single" w:sz="4" w:space="0" w:color="auto"/>
              <w:left w:val="single" w:sz="4" w:space="0" w:color="auto"/>
              <w:bottom w:val="nil"/>
              <w:right w:val="single" w:sz="4" w:space="0" w:color="auto"/>
            </w:tcBorders>
            <w:vAlign w:val="center"/>
          </w:tcPr>
          <w:p w14:paraId="0307DAD2" w14:textId="77777777" w:rsidR="006F6378" w:rsidRPr="00811DBE" w:rsidRDefault="006F6378" w:rsidP="0094020B">
            <w:pPr>
              <w:pStyle w:val="TAC"/>
              <w:rPr>
                <w:rFonts w:eastAsiaTheme="minorEastAsia"/>
                <w:lang w:val="en-US"/>
              </w:rPr>
            </w:pPr>
            <w:r w:rsidRPr="00811DBE">
              <w:rPr>
                <w:rFonts w:eastAsiaTheme="minorEastAsia"/>
                <w:lang w:val="en-US"/>
              </w:rPr>
              <w:t>CA_n1A-n3A</w:t>
            </w:r>
          </w:p>
          <w:p w14:paraId="5F6251ED" w14:textId="77777777" w:rsidR="006F6378" w:rsidRPr="00811DBE" w:rsidRDefault="006F6378" w:rsidP="0094020B">
            <w:pPr>
              <w:pStyle w:val="TAC"/>
              <w:rPr>
                <w:rFonts w:eastAsiaTheme="minorEastAsia"/>
                <w:lang w:val="en-US"/>
              </w:rPr>
            </w:pPr>
            <w:r w:rsidRPr="00811DBE">
              <w:rPr>
                <w:rFonts w:eastAsiaTheme="minorEastAsia"/>
                <w:lang w:val="en-US"/>
              </w:rPr>
              <w:t>CA_n1A-n79A</w:t>
            </w:r>
          </w:p>
          <w:p w14:paraId="59EDCE4F" w14:textId="77777777" w:rsidR="006F6378" w:rsidRPr="00C30686" w:rsidRDefault="006F6378" w:rsidP="0094020B">
            <w:pPr>
              <w:pStyle w:val="TAC"/>
              <w:rPr>
                <w:rFonts w:eastAsiaTheme="minorEastAsia"/>
                <w:lang w:val="en-US" w:eastAsia="zh-CN"/>
              </w:rPr>
            </w:pPr>
            <w:r w:rsidRPr="00C30686">
              <w:rPr>
                <w:rFonts w:eastAsiaTheme="minorEastAsia"/>
                <w:lang w:val="sv-SE"/>
              </w:rPr>
              <w:t>CA_n3A-n79A</w:t>
            </w:r>
          </w:p>
        </w:tc>
        <w:tc>
          <w:tcPr>
            <w:tcW w:w="1259" w:type="dxa"/>
            <w:tcBorders>
              <w:top w:val="single" w:sz="4" w:space="0" w:color="auto"/>
              <w:left w:val="single" w:sz="4" w:space="0" w:color="auto"/>
              <w:bottom w:val="single" w:sz="4" w:space="0" w:color="auto"/>
              <w:right w:val="single" w:sz="4" w:space="0" w:color="auto"/>
            </w:tcBorders>
            <w:vAlign w:val="center"/>
          </w:tcPr>
          <w:p w14:paraId="13109C0C" w14:textId="77777777" w:rsidR="006F6378" w:rsidRPr="00C30686" w:rsidRDefault="006F6378" w:rsidP="0094020B">
            <w:pPr>
              <w:pStyle w:val="TAC"/>
              <w:rPr>
                <w:rFonts w:eastAsia="Yu Mincho"/>
                <w:lang w:val="en-US"/>
              </w:rPr>
            </w:pPr>
            <w:r w:rsidRPr="00C30686">
              <w:rPr>
                <w:rFonts w:eastAsiaTheme="minorEastAsia" w:cs="Arial"/>
                <w:szCs w:val="18"/>
                <w:lang w:val="en-US"/>
              </w:rPr>
              <w:t>n1</w:t>
            </w:r>
          </w:p>
        </w:tc>
        <w:tc>
          <w:tcPr>
            <w:tcW w:w="4356" w:type="dxa"/>
            <w:tcBorders>
              <w:top w:val="single" w:sz="4" w:space="0" w:color="auto"/>
              <w:left w:val="single" w:sz="4" w:space="0" w:color="auto"/>
              <w:bottom w:val="single" w:sz="4" w:space="0" w:color="auto"/>
              <w:right w:val="single" w:sz="4" w:space="0" w:color="auto"/>
            </w:tcBorders>
            <w:vAlign w:val="center"/>
          </w:tcPr>
          <w:p w14:paraId="7F3F28AF"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3508C7D9" w14:textId="77777777" w:rsidR="006F6378" w:rsidRPr="00C30686" w:rsidRDefault="006F6378" w:rsidP="0094020B">
            <w:pPr>
              <w:pStyle w:val="TAC"/>
              <w:rPr>
                <w:rFonts w:eastAsia="Yu Mincho"/>
                <w:lang w:val="en-US"/>
              </w:rPr>
            </w:pPr>
            <w:r w:rsidRPr="00C30686">
              <w:rPr>
                <w:rFonts w:eastAsiaTheme="minorEastAsia" w:cs="Arial"/>
                <w:szCs w:val="18"/>
                <w:lang w:val="en-US"/>
              </w:rPr>
              <w:t>0</w:t>
            </w:r>
          </w:p>
        </w:tc>
      </w:tr>
      <w:tr w:rsidR="006F6378" w:rsidRPr="00C30686" w14:paraId="69EA3280" w14:textId="77777777" w:rsidTr="004F423A">
        <w:trPr>
          <w:trHeight w:val="29"/>
        </w:trPr>
        <w:tc>
          <w:tcPr>
            <w:tcW w:w="2742" w:type="dxa"/>
            <w:tcBorders>
              <w:top w:val="nil"/>
              <w:left w:val="single" w:sz="4" w:space="0" w:color="auto"/>
              <w:bottom w:val="nil"/>
              <w:right w:val="single" w:sz="4" w:space="0" w:color="auto"/>
            </w:tcBorders>
            <w:vAlign w:val="center"/>
          </w:tcPr>
          <w:p w14:paraId="4B851E43"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nil"/>
              <w:right w:val="single" w:sz="4" w:space="0" w:color="auto"/>
            </w:tcBorders>
            <w:vAlign w:val="center"/>
          </w:tcPr>
          <w:p w14:paraId="4CE6DCE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FB5B80D" w14:textId="77777777" w:rsidR="006F6378" w:rsidRPr="00C30686" w:rsidRDefault="006F6378" w:rsidP="0094020B">
            <w:pPr>
              <w:pStyle w:val="TAC"/>
              <w:rPr>
                <w:rFonts w:eastAsia="Yu Mincho"/>
                <w:lang w:val="en-US"/>
              </w:rPr>
            </w:pPr>
            <w:r w:rsidRPr="00C30686">
              <w:rPr>
                <w:rFonts w:eastAsiaTheme="minorEastAsia" w:cs="Arial"/>
                <w:szCs w:val="18"/>
                <w:lang w:val="en-US"/>
              </w:rPr>
              <w:t>n3</w:t>
            </w:r>
          </w:p>
        </w:tc>
        <w:tc>
          <w:tcPr>
            <w:tcW w:w="4356" w:type="dxa"/>
            <w:tcBorders>
              <w:top w:val="single" w:sz="4" w:space="0" w:color="auto"/>
              <w:left w:val="single" w:sz="4" w:space="0" w:color="auto"/>
              <w:bottom w:val="single" w:sz="4" w:space="0" w:color="auto"/>
              <w:right w:val="single" w:sz="4" w:space="0" w:color="auto"/>
            </w:tcBorders>
            <w:vAlign w:val="center"/>
          </w:tcPr>
          <w:p w14:paraId="0962A9A9"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w:t>
            </w:r>
          </w:p>
        </w:tc>
        <w:tc>
          <w:tcPr>
            <w:tcW w:w="2445" w:type="dxa"/>
            <w:tcBorders>
              <w:top w:val="nil"/>
              <w:left w:val="single" w:sz="4" w:space="0" w:color="auto"/>
              <w:bottom w:val="nil"/>
              <w:right w:val="single" w:sz="4" w:space="0" w:color="auto"/>
            </w:tcBorders>
            <w:vAlign w:val="center"/>
          </w:tcPr>
          <w:p w14:paraId="29137131" w14:textId="77777777" w:rsidR="006F6378" w:rsidRPr="00C30686" w:rsidRDefault="006F6378" w:rsidP="0094020B">
            <w:pPr>
              <w:pStyle w:val="TAC"/>
              <w:rPr>
                <w:rFonts w:eastAsia="Yu Mincho"/>
                <w:lang w:val="en-US"/>
              </w:rPr>
            </w:pPr>
          </w:p>
        </w:tc>
      </w:tr>
      <w:tr w:rsidR="006F6378" w:rsidRPr="00C30686" w14:paraId="2EAACD3E" w14:textId="77777777" w:rsidTr="004F423A">
        <w:trPr>
          <w:trHeight w:val="29"/>
        </w:trPr>
        <w:tc>
          <w:tcPr>
            <w:tcW w:w="2742" w:type="dxa"/>
            <w:tcBorders>
              <w:top w:val="nil"/>
              <w:left w:val="single" w:sz="4" w:space="0" w:color="auto"/>
              <w:bottom w:val="nil"/>
              <w:right w:val="single" w:sz="4" w:space="0" w:color="auto"/>
            </w:tcBorders>
            <w:vAlign w:val="center"/>
          </w:tcPr>
          <w:p w14:paraId="58A04033"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nil"/>
              <w:right w:val="single" w:sz="4" w:space="0" w:color="auto"/>
            </w:tcBorders>
            <w:vAlign w:val="center"/>
          </w:tcPr>
          <w:p w14:paraId="16CBCD5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391D3F5" w14:textId="77777777" w:rsidR="006F6378" w:rsidRPr="00C30686" w:rsidRDefault="006F6378" w:rsidP="0094020B">
            <w:pPr>
              <w:pStyle w:val="TAC"/>
              <w:rPr>
                <w:rFonts w:eastAsia="Yu Mincho"/>
                <w:lang w:val="en-US"/>
              </w:rPr>
            </w:pPr>
            <w:r w:rsidRPr="00C30686">
              <w:rPr>
                <w:rFonts w:eastAsiaTheme="minorEastAsia" w:cs="Arial"/>
                <w:szCs w:val="18"/>
                <w:lang w:val="en-US"/>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2C7D24D0"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40, 50, 60, 80, 100</w:t>
            </w:r>
          </w:p>
        </w:tc>
        <w:tc>
          <w:tcPr>
            <w:tcW w:w="2445" w:type="dxa"/>
            <w:tcBorders>
              <w:top w:val="nil"/>
              <w:left w:val="single" w:sz="4" w:space="0" w:color="auto"/>
              <w:bottom w:val="single" w:sz="4" w:space="0" w:color="auto"/>
              <w:right w:val="single" w:sz="4" w:space="0" w:color="auto"/>
            </w:tcBorders>
            <w:vAlign w:val="center"/>
          </w:tcPr>
          <w:p w14:paraId="57FA0BFD" w14:textId="77777777" w:rsidR="006F6378" w:rsidRPr="00C30686" w:rsidRDefault="006F6378" w:rsidP="0094020B">
            <w:pPr>
              <w:pStyle w:val="TAC"/>
              <w:rPr>
                <w:rFonts w:eastAsia="Yu Mincho"/>
                <w:lang w:val="en-US"/>
              </w:rPr>
            </w:pPr>
          </w:p>
        </w:tc>
      </w:tr>
      <w:tr w:rsidR="006F6378" w:rsidRPr="00C30686" w14:paraId="75D8027D" w14:textId="77777777" w:rsidTr="004F423A">
        <w:trPr>
          <w:trHeight w:val="29"/>
        </w:trPr>
        <w:tc>
          <w:tcPr>
            <w:tcW w:w="2742" w:type="dxa"/>
            <w:tcBorders>
              <w:top w:val="nil"/>
              <w:left w:val="single" w:sz="4" w:space="0" w:color="auto"/>
              <w:bottom w:val="nil"/>
              <w:right w:val="single" w:sz="4" w:space="0" w:color="auto"/>
            </w:tcBorders>
            <w:vAlign w:val="center"/>
          </w:tcPr>
          <w:p w14:paraId="69907F50"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nil"/>
              <w:right w:val="single" w:sz="4" w:space="0" w:color="auto"/>
            </w:tcBorders>
            <w:vAlign w:val="center"/>
          </w:tcPr>
          <w:p w14:paraId="67711E5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9A4E5BC" w14:textId="77777777" w:rsidR="006F6378" w:rsidRPr="00C30686" w:rsidRDefault="006F6378" w:rsidP="0094020B">
            <w:pPr>
              <w:pStyle w:val="TAC"/>
              <w:rPr>
                <w:rFonts w:eastAsiaTheme="minorEastAsia" w:cs="Arial"/>
                <w:szCs w:val="18"/>
                <w:lang w:val="en-US"/>
              </w:rPr>
            </w:pPr>
            <w:r w:rsidRPr="00C30686">
              <w:rPr>
                <w:rFonts w:eastAsiaTheme="minorEastAsia" w:cs="Arial"/>
                <w:szCs w:val="18"/>
                <w:lang w:val="en-US"/>
              </w:rPr>
              <w:t>n1</w:t>
            </w:r>
          </w:p>
        </w:tc>
        <w:tc>
          <w:tcPr>
            <w:tcW w:w="4356" w:type="dxa"/>
            <w:tcBorders>
              <w:top w:val="single" w:sz="4" w:space="0" w:color="auto"/>
              <w:left w:val="single" w:sz="4" w:space="0" w:color="auto"/>
              <w:bottom w:val="single" w:sz="4" w:space="0" w:color="auto"/>
              <w:right w:val="single" w:sz="4" w:space="0" w:color="auto"/>
            </w:tcBorders>
            <w:vAlign w:val="center"/>
          </w:tcPr>
          <w:p w14:paraId="460E551B"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2EE3D7BC" w14:textId="77777777" w:rsidR="006F6378" w:rsidRPr="00C30686" w:rsidRDefault="006F6378" w:rsidP="0094020B">
            <w:pPr>
              <w:pStyle w:val="TAC"/>
              <w:rPr>
                <w:rFonts w:eastAsia="Yu Mincho"/>
                <w:lang w:val="en-US"/>
              </w:rPr>
            </w:pPr>
            <w:r w:rsidRPr="00C30686">
              <w:rPr>
                <w:rFonts w:eastAsiaTheme="minorEastAsia" w:hint="eastAsia"/>
                <w:lang w:val="en-US" w:eastAsia="zh-CN"/>
              </w:rPr>
              <w:t>1</w:t>
            </w:r>
          </w:p>
        </w:tc>
      </w:tr>
      <w:tr w:rsidR="006F6378" w:rsidRPr="00C30686" w14:paraId="49CFDD10" w14:textId="77777777" w:rsidTr="004F423A">
        <w:trPr>
          <w:trHeight w:val="29"/>
        </w:trPr>
        <w:tc>
          <w:tcPr>
            <w:tcW w:w="2742" w:type="dxa"/>
            <w:tcBorders>
              <w:top w:val="nil"/>
              <w:left w:val="single" w:sz="4" w:space="0" w:color="auto"/>
              <w:bottom w:val="nil"/>
              <w:right w:val="single" w:sz="4" w:space="0" w:color="auto"/>
            </w:tcBorders>
            <w:vAlign w:val="center"/>
          </w:tcPr>
          <w:p w14:paraId="7AE46247"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nil"/>
              <w:right w:val="single" w:sz="4" w:space="0" w:color="auto"/>
            </w:tcBorders>
            <w:vAlign w:val="center"/>
          </w:tcPr>
          <w:p w14:paraId="269B3B2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C38F64D" w14:textId="77777777" w:rsidR="006F6378" w:rsidRPr="00C30686" w:rsidRDefault="006F6378" w:rsidP="0094020B">
            <w:pPr>
              <w:pStyle w:val="TAC"/>
              <w:rPr>
                <w:rFonts w:eastAsiaTheme="minorEastAsia" w:cs="Arial"/>
                <w:szCs w:val="18"/>
                <w:lang w:val="en-US"/>
              </w:rPr>
            </w:pPr>
            <w:r w:rsidRPr="00C30686">
              <w:rPr>
                <w:rFonts w:eastAsiaTheme="minorEastAsia" w:cs="Arial"/>
                <w:szCs w:val="18"/>
                <w:lang w:val="en-US"/>
              </w:rPr>
              <w:t>n3</w:t>
            </w:r>
          </w:p>
        </w:tc>
        <w:tc>
          <w:tcPr>
            <w:tcW w:w="4356" w:type="dxa"/>
            <w:tcBorders>
              <w:top w:val="single" w:sz="4" w:space="0" w:color="auto"/>
              <w:left w:val="single" w:sz="4" w:space="0" w:color="auto"/>
              <w:bottom w:val="single" w:sz="4" w:space="0" w:color="auto"/>
              <w:right w:val="single" w:sz="4" w:space="0" w:color="auto"/>
            </w:tcBorders>
            <w:vAlign w:val="center"/>
          </w:tcPr>
          <w:p w14:paraId="204DA51E"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5, 10, 15, 20, 25, 30, 40, 50</w:t>
            </w:r>
          </w:p>
        </w:tc>
        <w:tc>
          <w:tcPr>
            <w:tcW w:w="2445" w:type="dxa"/>
            <w:tcBorders>
              <w:top w:val="nil"/>
              <w:left w:val="single" w:sz="4" w:space="0" w:color="auto"/>
              <w:bottom w:val="nil"/>
              <w:right w:val="single" w:sz="4" w:space="0" w:color="auto"/>
            </w:tcBorders>
            <w:vAlign w:val="center"/>
          </w:tcPr>
          <w:p w14:paraId="5DC42BC4" w14:textId="77777777" w:rsidR="006F6378" w:rsidRPr="00C30686" w:rsidRDefault="006F6378" w:rsidP="0094020B">
            <w:pPr>
              <w:pStyle w:val="TAC"/>
              <w:rPr>
                <w:rFonts w:eastAsia="Yu Mincho"/>
                <w:lang w:val="en-US"/>
              </w:rPr>
            </w:pPr>
          </w:p>
        </w:tc>
      </w:tr>
      <w:tr w:rsidR="006F6378" w:rsidRPr="00C30686" w14:paraId="7AF48AE3"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6608701"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single" w:sz="4" w:space="0" w:color="auto"/>
              <w:right w:val="single" w:sz="4" w:space="0" w:color="auto"/>
            </w:tcBorders>
            <w:vAlign w:val="center"/>
          </w:tcPr>
          <w:p w14:paraId="0028033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A0F0967" w14:textId="77777777" w:rsidR="006F6378" w:rsidRPr="00C30686" w:rsidRDefault="006F6378" w:rsidP="0094020B">
            <w:pPr>
              <w:pStyle w:val="TAC"/>
              <w:rPr>
                <w:rFonts w:eastAsiaTheme="minorEastAsia" w:cs="Arial"/>
                <w:szCs w:val="18"/>
                <w:lang w:val="en-US"/>
              </w:rPr>
            </w:pPr>
            <w:r w:rsidRPr="00C30686">
              <w:rPr>
                <w:rFonts w:eastAsiaTheme="minorEastAsia" w:cs="Arial"/>
                <w:szCs w:val="18"/>
                <w:lang w:val="en-US"/>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4DE87A67"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40, 50, 60, 80, 100</w:t>
            </w:r>
          </w:p>
        </w:tc>
        <w:tc>
          <w:tcPr>
            <w:tcW w:w="2445" w:type="dxa"/>
            <w:tcBorders>
              <w:top w:val="nil"/>
              <w:left w:val="single" w:sz="4" w:space="0" w:color="auto"/>
              <w:bottom w:val="single" w:sz="4" w:space="0" w:color="auto"/>
              <w:right w:val="single" w:sz="4" w:space="0" w:color="auto"/>
            </w:tcBorders>
            <w:vAlign w:val="center"/>
          </w:tcPr>
          <w:p w14:paraId="6AAC9C49" w14:textId="77777777" w:rsidR="006F6378" w:rsidRPr="00C30686" w:rsidRDefault="006F6378" w:rsidP="0094020B">
            <w:pPr>
              <w:pStyle w:val="TAC"/>
              <w:rPr>
                <w:rFonts w:eastAsia="Yu Mincho"/>
                <w:lang w:val="en-US"/>
              </w:rPr>
            </w:pPr>
          </w:p>
        </w:tc>
      </w:tr>
      <w:tr w:rsidR="006F6378" w:rsidRPr="00C30686" w14:paraId="346BD555"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28115A9" w14:textId="77777777" w:rsidR="006F6378" w:rsidRPr="00C30686" w:rsidRDefault="006F6378" w:rsidP="0094020B">
            <w:pPr>
              <w:pStyle w:val="TAC"/>
              <w:rPr>
                <w:rFonts w:eastAsia="Yu Mincho"/>
                <w:lang w:val="en-US"/>
              </w:rPr>
            </w:pPr>
            <w:r w:rsidRPr="00C30686">
              <w:rPr>
                <w:rFonts w:eastAsia="Yu Mincho"/>
                <w:lang w:val="en-US"/>
              </w:rPr>
              <w:t>CA_n1(2A)-n3A-n79A</w:t>
            </w:r>
          </w:p>
        </w:tc>
        <w:tc>
          <w:tcPr>
            <w:tcW w:w="2785" w:type="dxa"/>
            <w:tcBorders>
              <w:top w:val="single" w:sz="4" w:space="0" w:color="auto"/>
              <w:left w:val="single" w:sz="4" w:space="0" w:color="auto"/>
              <w:bottom w:val="nil"/>
              <w:right w:val="single" w:sz="4" w:space="0" w:color="auto"/>
            </w:tcBorders>
            <w:vAlign w:val="center"/>
          </w:tcPr>
          <w:p w14:paraId="7D28BD26"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1EED42F5" w14:textId="77777777" w:rsidR="006F6378" w:rsidRPr="00C30686" w:rsidRDefault="006F6378" w:rsidP="0094020B">
            <w:pPr>
              <w:pStyle w:val="TAC"/>
              <w:rPr>
                <w:rFonts w:eastAsiaTheme="minorEastAsia" w:cs="Arial"/>
                <w:szCs w:val="18"/>
                <w:lang w:val="en-US"/>
              </w:rPr>
            </w:pPr>
            <w:r w:rsidRPr="00C30686">
              <w:rPr>
                <w:rFonts w:eastAsiaTheme="minorEastAsia" w:cs="Arial"/>
                <w:szCs w:val="18"/>
                <w:lang w:val="en-US"/>
              </w:rPr>
              <w:t>n1</w:t>
            </w:r>
          </w:p>
        </w:tc>
        <w:tc>
          <w:tcPr>
            <w:tcW w:w="4356" w:type="dxa"/>
            <w:tcBorders>
              <w:top w:val="single" w:sz="4" w:space="0" w:color="auto"/>
              <w:left w:val="single" w:sz="4" w:space="0" w:color="auto"/>
              <w:bottom w:val="single" w:sz="4" w:space="0" w:color="auto"/>
              <w:right w:val="single" w:sz="4" w:space="0" w:color="auto"/>
            </w:tcBorders>
            <w:vAlign w:val="center"/>
          </w:tcPr>
          <w:p w14:paraId="0F2E7711"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CA_n1(2A)_BCS0</w:t>
            </w:r>
          </w:p>
        </w:tc>
        <w:tc>
          <w:tcPr>
            <w:tcW w:w="2445" w:type="dxa"/>
            <w:tcBorders>
              <w:top w:val="single" w:sz="4" w:space="0" w:color="auto"/>
              <w:left w:val="single" w:sz="4" w:space="0" w:color="auto"/>
              <w:bottom w:val="nil"/>
              <w:right w:val="single" w:sz="4" w:space="0" w:color="auto"/>
            </w:tcBorders>
            <w:vAlign w:val="center"/>
          </w:tcPr>
          <w:p w14:paraId="049A7449"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0</w:t>
            </w:r>
          </w:p>
        </w:tc>
      </w:tr>
      <w:tr w:rsidR="006F6378" w:rsidRPr="00C30686" w14:paraId="694E2F6C" w14:textId="77777777" w:rsidTr="004F423A">
        <w:trPr>
          <w:trHeight w:val="29"/>
        </w:trPr>
        <w:tc>
          <w:tcPr>
            <w:tcW w:w="2742" w:type="dxa"/>
            <w:tcBorders>
              <w:top w:val="nil"/>
              <w:left w:val="single" w:sz="4" w:space="0" w:color="auto"/>
              <w:bottom w:val="nil"/>
              <w:right w:val="single" w:sz="4" w:space="0" w:color="auto"/>
            </w:tcBorders>
            <w:vAlign w:val="center"/>
          </w:tcPr>
          <w:p w14:paraId="27E3FC4A"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nil"/>
              <w:right w:val="single" w:sz="4" w:space="0" w:color="auto"/>
            </w:tcBorders>
            <w:vAlign w:val="center"/>
          </w:tcPr>
          <w:p w14:paraId="705277A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6C41FAD" w14:textId="77777777" w:rsidR="006F6378" w:rsidRPr="00C30686" w:rsidRDefault="006F6378" w:rsidP="0094020B">
            <w:pPr>
              <w:pStyle w:val="TAC"/>
              <w:rPr>
                <w:rFonts w:eastAsiaTheme="minorEastAsia" w:cs="Arial"/>
                <w:szCs w:val="18"/>
                <w:lang w:val="en-US"/>
              </w:rPr>
            </w:pPr>
            <w:r w:rsidRPr="00C30686">
              <w:rPr>
                <w:rFonts w:eastAsiaTheme="minorEastAsia" w:cs="Arial"/>
                <w:szCs w:val="18"/>
                <w:lang w:val="en-US"/>
              </w:rPr>
              <w:t>n3</w:t>
            </w:r>
          </w:p>
        </w:tc>
        <w:tc>
          <w:tcPr>
            <w:tcW w:w="4356" w:type="dxa"/>
            <w:tcBorders>
              <w:top w:val="single" w:sz="4" w:space="0" w:color="auto"/>
              <w:left w:val="single" w:sz="4" w:space="0" w:color="auto"/>
              <w:bottom w:val="single" w:sz="4" w:space="0" w:color="auto"/>
              <w:right w:val="single" w:sz="4" w:space="0" w:color="auto"/>
            </w:tcBorders>
            <w:vAlign w:val="center"/>
          </w:tcPr>
          <w:p w14:paraId="4CFFEEB6"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5, 10, 15, 20, 25, 30, 40, 50</w:t>
            </w:r>
          </w:p>
        </w:tc>
        <w:tc>
          <w:tcPr>
            <w:tcW w:w="2445" w:type="dxa"/>
            <w:tcBorders>
              <w:top w:val="nil"/>
              <w:left w:val="single" w:sz="4" w:space="0" w:color="auto"/>
              <w:bottom w:val="nil"/>
              <w:right w:val="single" w:sz="4" w:space="0" w:color="auto"/>
            </w:tcBorders>
            <w:vAlign w:val="center"/>
          </w:tcPr>
          <w:p w14:paraId="1175A52B" w14:textId="77777777" w:rsidR="006F6378" w:rsidRPr="00C30686" w:rsidRDefault="006F6378" w:rsidP="0094020B">
            <w:pPr>
              <w:pStyle w:val="TAC"/>
              <w:rPr>
                <w:rFonts w:eastAsiaTheme="minorEastAsia"/>
                <w:lang w:val="en-US" w:eastAsia="zh-CN"/>
              </w:rPr>
            </w:pPr>
          </w:p>
        </w:tc>
      </w:tr>
      <w:tr w:rsidR="006F6378" w:rsidRPr="00C30686" w14:paraId="5216852C"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77E230A"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single" w:sz="4" w:space="0" w:color="auto"/>
              <w:right w:val="single" w:sz="4" w:space="0" w:color="auto"/>
            </w:tcBorders>
            <w:vAlign w:val="center"/>
          </w:tcPr>
          <w:p w14:paraId="3D132A8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35416B3" w14:textId="77777777" w:rsidR="006F6378" w:rsidRPr="00C30686" w:rsidRDefault="006F6378" w:rsidP="0094020B">
            <w:pPr>
              <w:pStyle w:val="TAC"/>
              <w:rPr>
                <w:rFonts w:eastAsiaTheme="minorEastAsia" w:cs="Arial"/>
                <w:szCs w:val="18"/>
                <w:lang w:val="en-US"/>
              </w:rPr>
            </w:pPr>
            <w:r w:rsidRPr="00C30686">
              <w:rPr>
                <w:rFonts w:eastAsiaTheme="minorEastAsia" w:cs="Arial"/>
                <w:szCs w:val="18"/>
                <w:lang w:val="en-US"/>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6BF7A2B2"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40, 50, 60, 80, 100</w:t>
            </w:r>
          </w:p>
        </w:tc>
        <w:tc>
          <w:tcPr>
            <w:tcW w:w="2445" w:type="dxa"/>
            <w:tcBorders>
              <w:top w:val="nil"/>
              <w:left w:val="single" w:sz="4" w:space="0" w:color="auto"/>
              <w:bottom w:val="single" w:sz="4" w:space="0" w:color="auto"/>
              <w:right w:val="single" w:sz="4" w:space="0" w:color="auto"/>
            </w:tcBorders>
            <w:vAlign w:val="center"/>
          </w:tcPr>
          <w:p w14:paraId="1629866B" w14:textId="77777777" w:rsidR="006F6378" w:rsidRPr="00C30686" w:rsidRDefault="006F6378" w:rsidP="0094020B">
            <w:pPr>
              <w:pStyle w:val="TAC"/>
              <w:rPr>
                <w:rFonts w:eastAsiaTheme="minorEastAsia"/>
                <w:lang w:val="en-US" w:eastAsia="zh-CN"/>
              </w:rPr>
            </w:pPr>
          </w:p>
        </w:tc>
      </w:tr>
      <w:tr w:rsidR="006F6378" w:rsidRPr="00C30686" w14:paraId="31AD723C"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4FFBBB5" w14:textId="77777777" w:rsidR="006F6378" w:rsidRPr="00C30686" w:rsidRDefault="006F6378" w:rsidP="0094020B">
            <w:pPr>
              <w:pStyle w:val="TAC"/>
              <w:rPr>
                <w:rFonts w:eastAsia="Yu Mincho"/>
                <w:lang w:val="en-US"/>
              </w:rPr>
            </w:pPr>
            <w:r w:rsidRPr="00C30686">
              <w:rPr>
                <w:rFonts w:eastAsia="Yu Mincho"/>
                <w:lang w:val="en-US"/>
              </w:rPr>
              <w:t>CA_n1A-n3A-n79C</w:t>
            </w:r>
          </w:p>
        </w:tc>
        <w:tc>
          <w:tcPr>
            <w:tcW w:w="2785" w:type="dxa"/>
            <w:tcBorders>
              <w:top w:val="single" w:sz="4" w:space="0" w:color="auto"/>
              <w:left w:val="single" w:sz="4" w:space="0" w:color="auto"/>
              <w:bottom w:val="nil"/>
              <w:right w:val="single" w:sz="4" w:space="0" w:color="auto"/>
            </w:tcBorders>
            <w:vAlign w:val="center"/>
          </w:tcPr>
          <w:p w14:paraId="21D0D69D"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63C5FFED" w14:textId="77777777" w:rsidR="006F6378" w:rsidRPr="00C30686" w:rsidRDefault="006F6378" w:rsidP="0094020B">
            <w:pPr>
              <w:pStyle w:val="TAC"/>
              <w:rPr>
                <w:rFonts w:eastAsiaTheme="minorEastAsia" w:cs="Arial"/>
                <w:szCs w:val="18"/>
                <w:lang w:val="en-US"/>
              </w:rPr>
            </w:pPr>
            <w:r w:rsidRPr="00C30686">
              <w:rPr>
                <w:rFonts w:eastAsiaTheme="minorEastAsia" w:cs="Arial"/>
                <w:szCs w:val="18"/>
                <w:lang w:val="en-US"/>
              </w:rPr>
              <w:t>n1</w:t>
            </w:r>
          </w:p>
        </w:tc>
        <w:tc>
          <w:tcPr>
            <w:tcW w:w="4356" w:type="dxa"/>
            <w:tcBorders>
              <w:top w:val="single" w:sz="4" w:space="0" w:color="auto"/>
              <w:left w:val="single" w:sz="4" w:space="0" w:color="auto"/>
              <w:bottom w:val="single" w:sz="4" w:space="0" w:color="auto"/>
              <w:right w:val="single" w:sz="4" w:space="0" w:color="auto"/>
            </w:tcBorders>
            <w:vAlign w:val="center"/>
          </w:tcPr>
          <w:p w14:paraId="3DF81E75"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72B555E7"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0</w:t>
            </w:r>
          </w:p>
        </w:tc>
      </w:tr>
      <w:tr w:rsidR="006F6378" w:rsidRPr="00C30686" w14:paraId="529DCA9D" w14:textId="77777777" w:rsidTr="004F423A">
        <w:trPr>
          <w:trHeight w:val="29"/>
        </w:trPr>
        <w:tc>
          <w:tcPr>
            <w:tcW w:w="2742" w:type="dxa"/>
            <w:tcBorders>
              <w:top w:val="nil"/>
              <w:left w:val="single" w:sz="4" w:space="0" w:color="auto"/>
              <w:bottom w:val="nil"/>
              <w:right w:val="single" w:sz="4" w:space="0" w:color="auto"/>
            </w:tcBorders>
            <w:vAlign w:val="center"/>
          </w:tcPr>
          <w:p w14:paraId="66043040"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nil"/>
              <w:right w:val="single" w:sz="4" w:space="0" w:color="auto"/>
            </w:tcBorders>
            <w:vAlign w:val="center"/>
          </w:tcPr>
          <w:p w14:paraId="49BBF9E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B6E7638" w14:textId="77777777" w:rsidR="006F6378" w:rsidRPr="00C30686" w:rsidRDefault="006F6378" w:rsidP="0094020B">
            <w:pPr>
              <w:pStyle w:val="TAC"/>
              <w:rPr>
                <w:rFonts w:eastAsiaTheme="minorEastAsia" w:cs="Arial"/>
                <w:szCs w:val="18"/>
                <w:lang w:val="en-US"/>
              </w:rPr>
            </w:pPr>
            <w:r w:rsidRPr="00C30686">
              <w:rPr>
                <w:rFonts w:eastAsiaTheme="minorEastAsia" w:cs="Arial"/>
                <w:szCs w:val="18"/>
                <w:lang w:val="en-US"/>
              </w:rPr>
              <w:t>n3</w:t>
            </w:r>
          </w:p>
        </w:tc>
        <w:tc>
          <w:tcPr>
            <w:tcW w:w="4356" w:type="dxa"/>
            <w:tcBorders>
              <w:top w:val="single" w:sz="4" w:space="0" w:color="auto"/>
              <w:left w:val="single" w:sz="4" w:space="0" w:color="auto"/>
              <w:bottom w:val="single" w:sz="4" w:space="0" w:color="auto"/>
              <w:right w:val="single" w:sz="4" w:space="0" w:color="auto"/>
            </w:tcBorders>
            <w:vAlign w:val="center"/>
          </w:tcPr>
          <w:p w14:paraId="67BA2CBD"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5, 10, 15, 20, 25, 30, 40, 50</w:t>
            </w:r>
          </w:p>
        </w:tc>
        <w:tc>
          <w:tcPr>
            <w:tcW w:w="2445" w:type="dxa"/>
            <w:tcBorders>
              <w:top w:val="nil"/>
              <w:left w:val="single" w:sz="4" w:space="0" w:color="auto"/>
              <w:bottom w:val="nil"/>
              <w:right w:val="single" w:sz="4" w:space="0" w:color="auto"/>
            </w:tcBorders>
            <w:vAlign w:val="center"/>
          </w:tcPr>
          <w:p w14:paraId="6C534C2A" w14:textId="77777777" w:rsidR="006F6378" w:rsidRPr="00C30686" w:rsidRDefault="006F6378" w:rsidP="0094020B">
            <w:pPr>
              <w:pStyle w:val="TAC"/>
              <w:rPr>
                <w:rFonts w:eastAsiaTheme="minorEastAsia"/>
                <w:lang w:val="en-US" w:eastAsia="zh-CN"/>
              </w:rPr>
            </w:pPr>
          </w:p>
        </w:tc>
      </w:tr>
      <w:tr w:rsidR="006F6378" w:rsidRPr="00C30686" w14:paraId="367A7702"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A72BD7C"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single" w:sz="4" w:space="0" w:color="auto"/>
              <w:right w:val="single" w:sz="4" w:space="0" w:color="auto"/>
            </w:tcBorders>
            <w:vAlign w:val="center"/>
          </w:tcPr>
          <w:p w14:paraId="6EDBE65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52126A0" w14:textId="77777777" w:rsidR="006F6378" w:rsidRPr="00C30686" w:rsidRDefault="006F6378" w:rsidP="0094020B">
            <w:pPr>
              <w:pStyle w:val="TAC"/>
              <w:rPr>
                <w:rFonts w:eastAsiaTheme="minorEastAsia" w:cs="Arial"/>
                <w:szCs w:val="18"/>
                <w:lang w:val="en-US"/>
              </w:rPr>
            </w:pPr>
            <w:r w:rsidRPr="00C30686">
              <w:rPr>
                <w:rFonts w:eastAsiaTheme="minorEastAsia" w:cs="Arial"/>
                <w:szCs w:val="18"/>
                <w:lang w:val="en-US"/>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63D37B73"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CA_n79C_BCS0</w:t>
            </w:r>
          </w:p>
        </w:tc>
        <w:tc>
          <w:tcPr>
            <w:tcW w:w="2445" w:type="dxa"/>
            <w:tcBorders>
              <w:top w:val="nil"/>
              <w:left w:val="single" w:sz="4" w:space="0" w:color="auto"/>
              <w:bottom w:val="single" w:sz="4" w:space="0" w:color="auto"/>
              <w:right w:val="single" w:sz="4" w:space="0" w:color="auto"/>
            </w:tcBorders>
            <w:vAlign w:val="center"/>
          </w:tcPr>
          <w:p w14:paraId="4333D4E0" w14:textId="77777777" w:rsidR="006F6378" w:rsidRPr="00C30686" w:rsidRDefault="006F6378" w:rsidP="0094020B">
            <w:pPr>
              <w:pStyle w:val="TAC"/>
              <w:rPr>
                <w:rFonts w:eastAsiaTheme="minorEastAsia"/>
                <w:lang w:val="en-US" w:eastAsia="zh-CN"/>
              </w:rPr>
            </w:pPr>
          </w:p>
        </w:tc>
      </w:tr>
      <w:tr w:rsidR="006F6378" w:rsidRPr="00C30686" w14:paraId="1425A4AF"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3345535" w14:textId="77777777" w:rsidR="006F6378" w:rsidRPr="00C30686" w:rsidRDefault="006F6378" w:rsidP="0094020B">
            <w:pPr>
              <w:pStyle w:val="TAC"/>
              <w:rPr>
                <w:rFonts w:eastAsia="Yu Mincho"/>
                <w:lang w:val="en-US"/>
              </w:rPr>
            </w:pPr>
            <w:r w:rsidRPr="00C30686">
              <w:rPr>
                <w:rFonts w:eastAsia="Yu Mincho"/>
                <w:lang w:val="en-US"/>
              </w:rPr>
              <w:t>CA_n1(2A)-n3A-n79C</w:t>
            </w:r>
          </w:p>
        </w:tc>
        <w:tc>
          <w:tcPr>
            <w:tcW w:w="2785" w:type="dxa"/>
            <w:tcBorders>
              <w:top w:val="single" w:sz="4" w:space="0" w:color="auto"/>
              <w:left w:val="single" w:sz="4" w:space="0" w:color="auto"/>
              <w:bottom w:val="nil"/>
              <w:right w:val="single" w:sz="4" w:space="0" w:color="auto"/>
            </w:tcBorders>
            <w:vAlign w:val="center"/>
          </w:tcPr>
          <w:p w14:paraId="59B57EAF"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22C9F4C4" w14:textId="77777777" w:rsidR="006F6378" w:rsidRPr="00C30686" w:rsidRDefault="006F6378" w:rsidP="0094020B">
            <w:pPr>
              <w:pStyle w:val="TAC"/>
              <w:rPr>
                <w:rFonts w:eastAsiaTheme="minorEastAsia" w:cs="Arial"/>
                <w:szCs w:val="18"/>
                <w:lang w:val="en-US"/>
              </w:rPr>
            </w:pPr>
            <w:r w:rsidRPr="00C30686">
              <w:rPr>
                <w:rFonts w:eastAsiaTheme="minorEastAsia" w:cs="Arial"/>
                <w:szCs w:val="18"/>
                <w:lang w:val="en-US"/>
              </w:rPr>
              <w:t>n1</w:t>
            </w:r>
          </w:p>
        </w:tc>
        <w:tc>
          <w:tcPr>
            <w:tcW w:w="4356" w:type="dxa"/>
            <w:tcBorders>
              <w:top w:val="single" w:sz="4" w:space="0" w:color="auto"/>
              <w:left w:val="single" w:sz="4" w:space="0" w:color="auto"/>
              <w:bottom w:val="single" w:sz="4" w:space="0" w:color="auto"/>
              <w:right w:val="single" w:sz="4" w:space="0" w:color="auto"/>
            </w:tcBorders>
            <w:vAlign w:val="center"/>
          </w:tcPr>
          <w:p w14:paraId="38BFB9FA"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CA_n1(2A)_BCS0</w:t>
            </w:r>
          </w:p>
        </w:tc>
        <w:tc>
          <w:tcPr>
            <w:tcW w:w="2445" w:type="dxa"/>
            <w:tcBorders>
              <w:top w:val="single" w:sz="4" w:space="0" w:color="auto"/>
              <w:left w:val="single" w:sz="4" w:space="0" w:color="auto"/>
              <w:bottom w:val="nil"/>
              <w:right w:val="single" w:sz="4" w:space="0" w:color="auto"/>
            </w:tcBorders>
            <w:vAlign w:val="center"/>
          </w:tcPr>
          <w:p w14:paraId="2E4E7D32"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0</w:t>
            </w:r>
          </w:p>
        </w:tc>
      </w:tr>
      <w:tr w:rsidR="006F6378" w:rsidRPr="00C30686" w14:paraId="63A5F364" w14:textId="77777777" w:rsidTr="004F423A">
        <w:trPr>
          <w:trHeight w:val="29"/>
        </w:trPr>
        <w:tc>
          <w:tcPr>
            <w:tcW w:w="2742" w:type="dxa"/>
            <w:tcBorders>
              <w:top w:val="nil"/>
              <w:left w:val="single" w:sz="4" w:space="0" w:color="auto"/>
              <w:bottom w:val="nil"/>
              <w:right w:val="single" w:sz="4" w:space="0" w:color="auto"/>
            </w:tcBorders>
            <w:vAlign w:val="center"/>
          </w:tcPr>
          <w:p w14:paraId="032B85ED"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nil"/>
              <w:right w:val="single" w:sz="4" w:space="0" w:color="auto"/>
            </w:tcBorders>
            <w:vAlign w:val="center"/>
          </w:tcPr>
          <w:p w14:paraId="37BD78F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AD75BF9" w14:textId="77777777" w:rsidR="006F6378" w:rsidRPr="00C30686" w:rsidRDefault="006F6378" w:rsidP="0094020B">
            <w:pPr>
              <w:pStyle w:val="TAC"/>
              <w:rPr>
                <w:rFonts w:eastAsiaTheme="minorEastAsia" w:cs="Arial"/>
                <w:szCs w:val="18"/>
                <w:lang w:val="en-US"/>
              </w:rPr>
            </w:pPr>
            <w:r w:rsidRPr="00C30686">
              <w:rPr>
                <w:rFonts w:eastAsiaTheme="minorEastAsia" w:cs="Arial"/>
                <w:szCs w:val="18"/>
                <w:lang w:val="en-US"/>
              </w:rPr>
              <w:t>n3</w:t>
            </w:r>
          </w:p>
        </w:tc>
        <w:tc>
          <w:tcPr>
            <w:tcW w:w="4356" w:type="dxa"/>
            <w:tcBorders>
              <w:top w:val="single" w:sz="4" w:space="0" w:color="auto"/>
              <w:left w:val="single" w:sz="4" w:space="0" w:color="auto"/>
              <w:bottom w:val="single" w:sz="4" w:space="0" w:color="auto"/>
              <w:right w:val="single" w:sz="4" w:space="0" w:color="auto"/>
            </w:tcBorders>
            <w:vAlign w:val="center"/>
          </w:tcPr>
          <w:p w14:paraId="32F05D0A"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5, 10, 15, 20, 25, 30, 40, 50</w:t>
            </w:r>
          </w:p>
        </w:tc>
        <w:tc>
          <w:tcPr>
            <w:tcW w:w="2445" w:type="dxa"/>
            <w:tcBorders>
              <w:top w:val="nil"/>
              <w:left w:val="single" w:sz="4" w:space="0" w:color="auto"/>
              <w:bottom w:val="nil"/>
              <w:right w:val="single" w:sz="4" w:space="0" w:color="auto"/>
            </w:tcBorders>
            <w:vAlign w:val="center"/>
          </w:tcPr>
          <w:p w14:paraId="4A2E0C98" w14:textId="77777777" w:rsidR="006F6378" w:rsidRPr="00C30686" w:rsidRDefault="006F6378" w:rsidP="0094020B">
            <w:pPr>
              <w:pStyle w:val="TAC"/>
              <w:rPr>
                <w:rFonts w:eastAsiaTheme="minorEastAsia"/>
                <w:lang w:val="en-US" w:eastAsia="zh-CN"/>
              </w:rPr>
            </w:pPr>
          </w:p>
        </w:tc>
      </w:tr>
      <w:tr w:rsidR="006F6378" w:rsidRPr="00C30686" w14:paraId="2BFB1AD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0772ACD"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single" w:sz="4" w:space="0" w:color="auto"/>
              <w:right w:val="single" w:sz="4" w:space="0" w:color="auto"/>
            </w:tcBorders>
            <w:vAlign w:val="center"/>
          </w:tcPr>
          <w:p w14:paraId="26B1F4C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4077ABD" w14:textId="77777777" w:rsidR="006F6378" w:rsidRPr="00C30686" w:rsidRDefault="006F6378" w:rsidP="0094020B">
            <w:pPr>
              <w:pStyle w:val="TAC"/>
              <w:rPr>
                <w:rFonts w:eastAsiaTheme="minorEastAsia" w:cs="Arial"/>
                <w:szCs w:val="18"/>
                <w:lang w:val="en-US"/>
              </w:rPr>
            </w:pPr>
            <w:r w:rsidRPr="00C30686">
              <w:rPr>
                <w:rFonts w:eastAsiaTheme="minorEastAsia" w:cs="Arial"/>
                <w:szCs w:val="18"/>
                <w:lang w:val="en-US"/>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7DFC6A57"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CA_n79C_BCS0</w:t>
            </w:r>
          </w:p>
        </w:tc>
        <w:tc>
          <w:tcPr>
            <w:tcW w:w="2445" w:type="dxa"/>
            <w:tcBorders>
              <w:top w:val="nil"/>
              <w:left w:val="single" w:sz="4" w:space="0" w:color="auto"/>
              <w:bottom w:val="single" w:sz="4" w:space="0" w:color="auto"/>
              <w:right w:val="single" w:sz="4" w:space="0" w:color="auto"/>
            </w:tcBorders>
            <w:vAlign w:val="center"/>
          </w:tcPr>
          <w:p w14:paraId="578888F6" w14:textId="77777777" w:rsidR="006F6378" w:rsidRPr="00C30686" w:rsidRDefault="006F6378" w:rsidP="0094020B">
            <w:pPr>
              <w:pStyle w:val="TAC"/>
              <w:rPr>
                <w:rFonts w:eastAsiaTheme="minorEastAsia"/>
                <w:lang w:val="en-US" w:eastAsia="zh-CN"/>
              </w:rPr>
            </w:pPr>
          </w:p>
        </w:tc>
      </w:tr>
      <w:tr w:rsidR="006F6378" w:rsidRPr="00C30686" w14:paraId="10899B77"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B424D6D" w14:textId="77777777" w:rsidR="006F6378" w:rsidRPr="00C30686" w:rsidRDefault="006F6378" w:rsidP="0094020B">
            <w:pPr>
              <w:pStyle w:val="TAC"/>
              <w:rPr>
                <w:rFonts w:eastAsia="Yu Mincho"/>
                <w:lang w:val="en-US"/>
              </w:rPr>
            </w:pPr>
            <w:r w:rsidRPr="00C30686">
              <w:rPr>
                <w:rFonts w:eastAsia="Yu Mincho"/>
                <w:lang w:val="en-US"/>
              </w:rPr>
              <w:t>CA_n1A-n3B-n79A</w:t>
            </w:r>
          </w:p>
        </w:tc>
        <w:tc>
          <w:tcPr>
            <w:tcW w:w="2785" w:type="dxa"/>
            <w:tcBorders>
              <w:top w:val="single" w:sz="4" w:space="0" w:color="auto"/>
              <w:left w:val="single" w:sz="4" w:space="0" w:color="auto"/>
              <w:bottom w:val="nil"/>
              <w:right w:val="single" w:sz="4" w:space="0" w:color="auto"/>
            </w:tcBorders>
            <w:vAlign w:val="center"/>
          </w:tcPr>
          <w:p w14:paraId="19A130D5"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57DB13E0" w14:textId="77777777" w:rsidR="006F6378" w:rsidRPr="00C30686" w:rsidRDefault="006F6378" w:rsidP="0094020B">
            <w:pPr>
              <w:pStyle w:val="TAC"/>
              <w:rPr>
                <w:rFonts w:eastAsiaTheme="minorEastAsia" w:cs="Arial"/>
                <w:szCs w:val="18"/>
                <w:lang w:val="en-US"/>
              </w:rPr>
            </w:pPr>
            <w:r w:rsidRPr="00C30686">
              <w:rPr>
                <w:rFonts w:eastAsiaTheme="minorEastAsia" w:cs="Arial"/>
                <w:szCs w:val="18"/>
                <w:lang w:val="en-US"/>
              </w:rPr>
              <w:t>n1</w:t>
            </w:r>
          </w:p>
        </w:tc>
        <w:tc>
          <w:tcPr>
            <w:tcW w:w="4356" w:type="dxa"/>
            <w:tcBorders>
              <w:top w:val="single" w:sz="4" w:space="0" w:color="auto"/>
              <w:left w:val="single" w:sz="4" w:space="0" w:color="auto"/>
              <w:bottom w:val="single" w:sz="4" w:space="0" w:color="auto"/>
              <w:right w:val="single" w:sz="4" w:space="0" w:color="auto"/>
            </w:tcBorders>
            <w:vAlign w:val="center"/>
          </w:tcPr>
          <w:p w14:paraId="0A965092"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439D9C7F"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0</w:t>
            </w:r>
          </w:p>
        </w:tc>
      </w:tr>
      <w:tr w:rsidR="006F6378" w:rsidRPr="00C30686" w14:paraId="12162177" w14:textId="77777777" w:rsidTr="004F423A">
        <w:trPr>
          <w:trHeight w:val="29"/>
        </w:trPr>
        <w:tc>
          <w:tcPr>
            <w:tcW w:w="2742" w:type="dxa"/>
            <w:tcBorders>
              <w:top w:val="nil"/>
              <w:left w:val="single" w:sz="4" w:space="0" w:color="auto"/>
              <w:bottom w:val="nil"/>
              <w:right w:val="single" w:sz="4" w:space="0" w:color="auto"/>
            </w:tcBorders>
            <w:vAlign w:val="center"/>
          </w:tcPr>
          <w:p w14:paraId="0A1DEA38"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nil"/>
              <w:right w:val="single" w:sz="4" w:space="0" w:color="auto"/>
            </w:tcBorders>
            <w:vAlign w:val="center"/>
          </w:tcPr>
          <w:p w14:paraId="38AF0C7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E7EB5FB" w14:textId="77777777" w:rsidR="006F6378" w:rsidRPr="00C30686" w:rsidRDefault="006F6378" w:rsidP="0094020B">
            <w:pPr>
              <w:pStyle w:val="TAC"/>
              <w:rPr>
                <w:rFonts w:eastAsiaTheme="minorEastAsia" w:cs="Arial"/>
                <w:szCs w:val="18"/>
                <w:lang w:val="en-US"/>
              </w:rPr>
            </w:pPr>
            <w:r w:rsidRPr="00C30686">
              <w:rPr>
                <w:rFonts w:eastAsiaTheme="minorEastAsia" w:cs="Arial"/>
                <w:szCs w:val="18"/>
                <w:lang w:val="en-US"/>
              </w:rPr>
              <w:t>n3</w:t>
            </w:r>
          </w:p>
        </w:tc>
        <w:tc>
          <w:tcPr>
            <w:tcW w:w="4356" w:type="dxa"/>
            <w:tcBorders>
              <w:top w:val="single" w:sz="4" w:space="0" w:color="auto"/>
              <w:left w:val="single" w:sz="4" w:space="0" w:color="auto"/>
              <w:bottom w:val="single" w:sz="4" w:space="0" w:color="auto"/>
              <w:right w:val="single" w:sz="4" w:space="0" w:color="auto"/>
            </w:tcBorders>
            <w:vAlign w:val="center"/>
          </w:tcPr>
          <w:p w14:paraId="4E183C38"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CA_n3B_BCS0</w:t>
            </w:r>
          </w:p>
        </w:tc>
        <w:tc>
          <w:tcPr>
            <w:tcW w:w="2445" w:type="dxa"/>
            <w:tcBorders>
              <w:top w:val="nil"/>
              <w:left w:val="single" w:sz="4" w:space="0" w:color="auto"/>
              <w:bottom w:val="nil"/>
              <w:right w:val="single" w:sz="4" w:space="0" w:color="auto"/>
            </w:tcBorders>
            <w:vAlign w:val="center"/>
          </w:tcPr>
          <w:p w14:paraId="12CB089D" w14:textId="77777777" w:rsidR="006F6378" w:rsidRPr="00C30686" w:rsidRDefault="006F6378" w:rsidP="0094020B">
            <w:pPr>
              <w:pStyle w:val="TAC"/>
              <w:rPr>
                <w:rFonts w:eastAsiaTheme="minorEastAsia"/>
                <w:lang w:val="en-US" w:eastAsia="zh-CN"/>
              </w:rPr>
            </w:pPr>
          </w:p>
        </w:tc>
      </w:tr>
      <w:tr w:rsidR="006F6378" w:rsidRPr="00C30686" w14:paraId="063FA51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60E8F12"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single" w:sz="4" w:space="0" w:color="auto"/>
              <w:right w:val="single" w:sz="4" w:space="0" w:color="auto"/>
            </w:tcBorders>
            <w:vAlign w:val="center"/>
          </w:tcPr>
          <w:p w14:paraId="2793924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35EDD65" w14:textId="77777777" w:rsidR="006F6378" w:rsidRPr="00C30686" w:rsidRDefault="006F6378" w:rsidP="0094020B">
            <w:pPr>
              <w:pStyle w:val="TAC"/>
              <w:rPr>
                <w:rFonts w:eastAsiaTheme="minorEastAsia" w:cs="Arial"/>
                <w:szCs w:val="18"/>
                <w:lang w:val="en-US"/>
              </w:rPr>
            </w:pPr>
            <w:r w:rsidRPr="00C30686">
              <w:rPr>
                <w:rFonts w:eastAsiaTheme="minorEastAsia" w:cs="Arial"/>
                <w:szCs w:val="18"/>
                <w:lang w:val="en-US"/>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4960495A"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40, 50, 60, 80, 100</w:t>
            </w:r>
          </w:p>
        </w:tc>
        <w:tc>
          <w:tcPr>
            <w:tcW w:w="2445" w:type="dxa"/>
            <w:tcBorders>
              <w:top w:val="nil"/>
              <w:left w:val="single" w:sz="4" w:space="0" w:color="auto"/>
              <w:bottom w:val="single" w:sz="4" w:space="0" w:color="auto"/>
              <w:right w:val="single" w:sz="4" w:space="0" w:color="auto"/>
            </w:tcBorders>
            <w:vAlign w:val="center"/>
          </w:tcPr>
          <w:p w14:paraId="0DEADD7C" w14:textId="77777777" w:rsidR="006F6378" w:rsidRPr="00C30686" w:rsidRDefault="006F6378" w:rsidP="0094020B">
            <w:pPr>
              <w:pStyle w:val="TAC"/>
              <w:rPr>
                <w:rFonts w:eastAsiaTheme="minorEastAsia"/>
                <w:lang w:val="en-US" w:eastAsia="zh-CN"/>
              </w:rPr>
            </w:pPr>
          </w:p>
        </w:tc>
      </w:tr>
      <w:tr w:rsidR="006F6378" w:rsidRPr="00C30686" w14:paraId="4D0B06A5"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2ACD199" w14:textId="77777777" w:rsidR="006F6378" w:rsidRPr="00C30686" w:rsidRDefault="006F6378" w:rsidP="0094020B">
            <w:pPr>
              <w:pStyle w:val="TAC"/>
              <w:rPr>
                <w:rFonts w:eastAsia="Yu Mincho"/>
                <w:lang w:val="en-US"/>
              </w:rPr>
            </w:pPr>
            <w:r w:rsidRPr="00C30686">
              <w:rPr>
                <w:rFonts w:eastAsia="Yu Mincho"/>
                <w:lang w:val="en-US"/>
              </w:rPr>
              <w:t>CA_n1A-n3B-n79C</w:t>
            </w:r>
          </w:p>
        </w:tc>
        <w:tc>
          <w:tcPr>
            <w:tcW w:w="2785" w:type="dxa"/>
            <w:tcBorders>
              <w:top w:val="single" w:sz="4" w:space="0" w:color="auto"/>
              <w:left w:val="single" w:sz="4" w:space="0" w:color="auto"/>
              <w:bottom w:val="nil"/>
              <w:right w:val="single" w:sz="4" w:space="0" w:color="auto"/>
            </w:tcBorders>
            <w:vAlign w:val="center"/>
          </w:tcPr>
          <w:p w14:paraId="4AF1B28C"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355B8824" w14:textId="77777777" w:rsidR="006F6378" w:rsidRPr="00C30686" w:rsidRDefault="006F6378" w:rsidP="0094020B">
            <w:pPr>
              <w:pStyle w:val="TAC"/>
              <w:rPr>
                <w:rFonts w:eastAsiaTheme="minorEastAsia" w:cs="Arial"/>
                <w:szCs w:val="18"/>
                <w:lang w:val="en-US"/>
              </w:rPr>
            </w:pPr>
            <w:r w:rsidRPr="00C30686">
              <w:rPr>
                <w:rFonts w:eastAsiaTheme="minorEastAsia" w:cs="Arial"/>
                <w:szCs w:val="18"/>
                <w:lang w:val="en-US"/>
              </w:rPr>
              <w:t>n1</w:t>
            </w:r>
          </w:p>
        </w:tc>
        <w:tc>
          <w:tcPr>
            <w:tcW w:w="4356" w:type="dxa"/>
            <w:tcBorders>
              <w:top w:val="single" w:sz="4" w:space="0" w:color="auto"/>
              <w:left w:val="single" w:sz="4" w:space="0" w:color="auto"/>
              <w:bottom w:val="single" w:sz="4" w:space="0" w:color="auto"/>
              <w:right w:val="single" w:sz="4" w:space="0" w:color="auto"/>
            </w:tcBorders>
            <w:vAlign w:val="center"/>
          </w:tcPr>
          <w:p w14:paraId="13829A68"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146A4CA5"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0</w:t>
            </w:r>
          </w:p>
        </w:tc>
      </w:tr>
      <w:tr w:rsidR="006F6378" w:rsidRPr="00C30686" w14:paraId="08251E0F" w14:textId="77777777" w:rsidTr="004F423A">
        <w:trPr>
          <w:trHeight w:val="29"/>
        </w:trPr>
        <w:tc>
          <w:tcPr>
            <w:tcW w:w="2742" w:type="dxa"/>
            <w:tcBorders>
              <w:top w:val="nil"/>
              <w:left w:val="single" w:sz="4" w:space="0" w:color="auto"/>
              <w:bottom w:val="nil"/>
              <w:right w:val="single" w:sz="4" w:space="0" w:color="auto"/>
            </w:tcBorders>
            <w:vAlign w:val="center"/>
          </w:tcPr>
          <w:p w14:paraId="3B0AC454"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nil"/>
              <w:right w:val="single" w:sz="4" w:space="0" w:color="auto"/>
            </w:tcBorders>
            <w:vAlign w:val="center"/>
          </w:tcPr>
          <w:p w14:paraId="271AA2E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3E96B30" w14:textId="77777777" w:rsidR="006F6378" w:rsidRPr="00C30686" w:rsidRDefault="006F6378" w:rsidP="0094020B">
            <w:pPr>
              <w:pStyle w:val="TAC"/>
              <w:rPr>
                <w:rFonts w:eastAsiaTheme="minorEastAsia" w:cs="Arial"/>
                <w:szCs w:val="18"/>
                <w:lang w:val="en-US"/>
              </w:rPr>
            </w:pPr>
            <w:r w:rsidRPr="00C30686">
              <w:rPr>
                <w:rFonts w:eastAsiaTheme="minorEastAsia" w:cs="Arial"/>
                <w:szCs w:val="18"/>
                <w:lang w:val="en-US"/>
              </w:rPr>
              <w:t>n3</w:t>
            </w:r>
          </w:p>
        </w:tc>
        <w:tc>
          <w:tcPr>
            <w:tcW w:w="4356" w:type="dxa"/>
            <w:tcBorders>
              <w:top w:val="single" w:sz="4" w:space="0" w:color="auto"/>
              <w:left w:val="single" w:sz="4" w:space="0" w:color="auto"/>
              <w:bottom w:val="single" w:sz="4" w:space="0" w:color="auto"/>
              <w:right w:val="single" w:sz="4" w:space="0" w:color="auto"/>
            </w:tcBorders>
            <w:vAlign w:val="center"/>
          </w:tcPr>
          <w:p w14:paraId="6CC1EB66"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CA_n3B_BCS0</w:t>
            </w:r>
          </w:p>
        </w:tc>
        <w:tc>
          <w:tcPr>
            <w:tcW w:w="2445" w:type="dxa"/>
            <w:tcBorders>
              <w:top w:val="nil"/>
              <w:left w:val="single" w:sz="4" w:space="0" w:color="auto"/>
              <w:bottom w:val="nil"/>
              <w:right w:val="single" w:sz="4" w:space="0" w:color="auto"/>
            </w:tcBorders>
            <w:vAlign w:val="center"/>
          </w:tcPr>
          <w:p w14:paraId="66709586" w14:textId="77777777" w:rsidR="006F6378" w:rsidRPr="00C30686" w:rsidRDefault="006F6378" w:rsidP="0094020B">
            <w:pPr>
              <w:pStyle w:val="TAC"/>
              <w:rPr>
                <w:rFonts w:eastAsiaTheme="minorEastAsia"/>
                <w:lang w:val="en-US" w:eastAsia="zh-CN"/>
              </w:rPr>
            </w:pPr>
          </w:p>
        </w:tc>
      </w:tr>
      <w:tr w:rsidR="006F6378" w:rsidRPr="00C30686" w14:paraId="65E31A1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2FED9E7"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single" w:sz="4" w:space="0" w:color="auto"/>
              <w:right w:val="single" w:sz="4" w:space="0" w:color="auto"/>
            </w:tcBorders>
            <w:vAlign w:val="center"/>
          </w:tcPr>
          <w:p w14:paraId="55FA2C1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97A3888" w14:textId="77777777" w:rsidR="006F6378" w:rsidRPr="00C30686" w:rsidRDefault="006F6378" w:rsidP="0094020B">
            <w:pPr>
              <w:pStyle w:val="TAC"/>
              <w:rPr>
                <w:rFonts w:eastAsiaTheme="minorEastAsia" w:cs="Arial"/>
                <w:szCs w:val="18"/>
                <w:lang w:val="en-US"/>
              </w:rPr>
            </w:pPr>
            <w:r w:rsidRPr="00C30686">
              <w:rPr>
                <w:rFonts w:eastAsiaTheme="minorEastAsia" w:cs="Arial"/>
                <w:szCs w:val="18"/>
                <w:lang w:val="en-US"/>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60D7B2DD"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CA_n79C_BCS0</w:t>
            </w:r>
          </w:p>
        </w:tc>
        <w:tc>
          <w:tcPr>
            <w:tcW w:w="2445" w:type="dxa"/>
            <w:tcBorders>
              <w:top w:val="nil"/>
              <w:left w:val="single" w:sz="4" w:space="0" w:color="auto"/>
              <w:bottom w:val="single" w:sz="4" w:space="0" w:color="auto"/>
              <w:right w:val="single" w:sz="4" w:space="0" w:color="auto"/>
            </w:tcBorders>
            <w:vAlign w:val="center"/>
          </w:tcPr>
          <w:p w14:paraId="4DF5B30F" w14:textId="77777777" w:rsidR="006F6378" w:rsidRPr="00C30686" w:rsidRDefault="006F6378" w:rsidP="0094020B">
            <w:pPr>
              <w:pStyle w:val="TAC"/>
              <w:rPr>
                <w:rFonts w:eastAsiaTheme="minorEastAsia"/>
                <w:lang w:val="en-US" w:eastAsia="zh-CN"/>
              </w:rPr>
            </w:pPr>
          </w:p>
        </w:tc>
      </w:tr>
      <w:tr w:rsidR="006F6378" w:rsidRPr="00C30686" w14:paraId="7FF502A6"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46BF34A" w14:textId="77777777" w:rsidR="006F6378" w:rsidRPr="00C30686" w:rsidRDefault="006F6378" w:rsidP="0094020B">
            <w:pPr>
              <w:pStyle w:val="TAC"/>
              <w:rPr>
                <w:rFonts w:eastAsia="Yu Mincho"/>
                <w:lang w:val="en-US"/>
              </w:rPr>
            </w:pPr>
            <w:r w:rsidRPr="00C30686">
              <w:rPr>
                <w:rFonts w:eastAsia="Yu Mincho"/>
                <w:lang w:val="en-US"/>
              </w:rPr>
              <w:lastRenderedPageBreak/>
              <w:t>CA_n1(2A)-n3B-n79A</w:t>
            </w:r>
          </w:p>
        </w:tc>
        <w:tc>
          <w:tcPr>
            <w:tcW w:w="2785" w:type="dxa"/>
            <w:tcBorders>
              <w:top w:val="single" w:sz="4" w:space="0" w:color="auto"/>
              <w:left w:val="single" w:sz="4" w:space="0" w:color="auto"/>
              <w:bottom w:val="nil"/>
              <w:right w:val="single" w:sz="4" w:space="0" w:color="auto"/>
            </w:tcBorders>
            <w:vAlign w:val="center"/>
          </w:tcPr>
          <w:p w14:paraId="4C61340D"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4816AC37" w14:textId="77777777" w:rsidR="006F6378" w:rsidRPr="00C30686" w:rsidRDefault="006F6378" w:rsidP="0094020B">
            <w:pPr>
              <w:pStyle w:val="TAC"/>
              <w:rPr>
                <w:rFonts w:eastAsiaTheme="minorEastAsia" w:cs="Arial"/>
                <w:szCs w:val="18"/>
                <w:lang w:val="en-US"/>
              </w:rPr>
            </w:pPr>
            <w:r w:rsidRPr="00C30686">
              <w:rPr>
                <w:rFonts w:eastAsiaTheme="minorEastAsia" w:cs="Arial"/>
                <w:szCs w:val="18"/>
                <w:lang w:val="en-US"/>
              </w:rPr>
              <w:t>n1</w:t>
            </w:r>
          </w:p>
        </w:tc>
        <w:tc>
          <w:tcPr>
            <w:tcW w:w="4356" w:type="dxa"/>
            <w:tcBorders>
              <w:top w:val="single" w:sz="4" w:space="0" w:color="auto"/>
              <w:left w:val="single" w:sz="4" w:space="0" w:color="auto"/>
              <w:bottom w:val="single" w:sz="4" w:space="0" w:color="auto"/>
              <w:right w:val="single" w:sz="4" w:space="0" w:color="auto"/>
            </w:tcBorders>
            <w:vAlign w:val="center"/>
          </w:tcPr>
          <w:p w14:paraId="28D99D7D"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CA_n1(2A)_BCS0</w:t>
            </w:r>
          </w:p>
        </w:tc>
        <w:tc>
          <w:tcPr>
            <w:tcW w:w="2445" w:type="dxa"/>
            <w:tcBorders>
              <w:top w:val="single" w:sz="4" w:space="0" w:color="auto"/>
              <w:left w:val="single" w:sz="4" w:space="0" w:color="auto"/>
              <w:bottom w:val="nil"/>
              <w:right w:val="single" w:sz="4" w:space="0" w:color="auto"/>
            </w:tcBorders>
            <w:vAlign w:val="center"/>
          </w:tcPr>
          <w:p w14:paraId="3F7B8047"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0</w:t>
            </w:r>
          </w:p>
        </w:tc>
      </w:tr>
      <w:tr w:rsidR="006F6378" w:rsidRPr="00C30686" w14:paraId="449F48E1" w14:textId="77777777" w:rsidTr="004F423A">
        <w:trPr>
          <w:trHeight w:val="29"/>
        </w:trPr>
        <w:tc>
          <w:tcPr>
            <w:tcW w:w="2742" w:type="dxa"/>
            <w:tcBorders>
              <w:top w:val="nil"/>
              <w:left w:val="single" w:sz="4" w:space="0" w:color="auto"/>
              <w:bottom w:val="nil"/>
              <w:right w:val="single" w:sz="4" w:space="0" w:color="auto"/>
            </w:tcBorders>
            <w:vAlign w:val="center"/>
          </w:tcPr>
          <w:p w14:paraId="757398DB"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nil"/>
              <w:right w:val="single" w:sz="4" w:space="0" w:color="auto"/>
            </w:tcBorders>
            <w:vAlign w:val="center"/>
          </w:tcPr>
          <w:p w14:paraId="6EBC01D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D9E9D4C" w14:textId="77777777" w:rsidR="006F6378" w:rsidRPr="00C30686" w:rsidRDefault="006F6378" w:rsidP="0094020B">
            <w:pPr>
              <w:pStyle w:val="TAC"/>
              <w:rPr>
                <w:rFonts w:eastAsiaTheme="minorEastAsia" w:cs="Arial"/>
                <w:szCs w:val="18"/>
                <w:lang w:val="en-US"/>
              </w:rPr>
            </w:pPr>
            <w:r w:rsidRPr="00C30686">
              <w:rPr>
                <w:rFonts w:eastAsiaTheme="minorEastAsia" w:cs="Arial"/>
                <w:szCs w:val="18"/>
                <w:lang w:val="en-US"/>
              </w:rPr>
              <w:t>n3</w:t>
            </w:r>
          </w:p>
        </w:tc>
        <w:tc>
          <w:tcPr>
            <w:tcW w:w="4356" w:type="dxa"/>
            <w:tcBorders>
              <w:top w:val="single" w:sz="4" w:space="0" w:color="auto"/>
              <w:left w:val="single" w:sz="4" w:space="0" w:color="auto"/>
              <w:bottom w:val="single" w:sz="4" w:space="0" w:color="auto"/>
              <w:right w:val="single" w:sz="4" w:space="0" w:color="auto"/>
            </w:tcBorders>
            <w:vAlign w:val="center"/>
          </w:tcPr>
          <w:p w14:paraId="09053585"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CA_n3B_BCS0</w:t>
            </w:r>
          </w:p>
        </w:tc>
        <w:tc>
          <w:tcPr>
            <w:tcW w:w="2445" w:type="dxa"/>
            <w:tcBorders>
              <w:top w:val="nil"/>
              <w:left w:val="single" w:sz="4" w:space="0" w:color="auto"/>
              <w:bottom w:val="nil"/>
              <w:right w:val="single" w:sz="4" w:space="0" w:color="auto"/>
            </w:tcBorders>
            <w:vAlign w:val="center"/>
          </w:tcPr>
          <w:p w14:paraId="27E2D8AE" w14:textId="77777777" w:rsidR="006F6378" w:rsidRPr="00C30686" w:rsidRDefault="006F6378" w:rsidP="0094020B">
            <w:pPr>
              <w:pStyle w:val="TAC"/>
              <w:rPr>
                <w:rFonts w:eastAsiaTheme="minorEastAsia"/>
                <w:lang w:val="en-US" w:eastAsia="zh-CN"/>
              </w:rPr>
            </w:pPr>
          </w:p>
        </w:tc>
      </w:tr>
      <w:tr w:rsidR="006F6378" w:rsidRPr="00C30686" w14:paraId="76C53C96"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DBBA606"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single" w:sz="4" w:space="0" w:color="auto"/>
              <w:right w:val="single" w:sz="4" w:space="0" w:color="auto"/>
            </w:tcBorders>
            <w:vAlign w:val="center"/>
          </w:tcPr>
          <w:p w14:paraId="12DCF63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1DD909D" w14:textId="77777777" w:rsidR="006F6378" w:rsidRPr="00C30686" w:rsidRDefault="006F6378" w:rsidP="0094020B">
            <w:pPr>
              <w:pStyle w:val="TAC"/>
              <w:rPr>
                <w:rFonts w:eastAsiaTheme="minorEastAsia" w:cs="Arial"/>
                <w:szCs w:val="18"/>
                <w:lang w:val="en-US"/>
              </w:rPr>
            </w:pPr>
            <w:r w:rsidRPr="00C30686">
              <w:rPr>
                <w:rFonts w:eastAsiaTheme="minorEastAsia" w:cs="Arial"/>
                <w:szCs w:val="18"/>
                <w:lang w:val="en-US"/>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6C01B691"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40, 50, 60, 80, 100</w:t>
            </w:r>
          </w:p>
        </w:tc>
        <w:tc>
          <w:tcPr>
            <w:tcW w:w="2445" w:type="dxa"/>
            <w:tcBorders>
              <w:top w:val="nil"/>
              <w:left w:val="single" w:sz="4" w:space="0" w:color="auto"/>
              <w:bottom w:val="single" w:sz="4" w:space="0" w:color="auto"/>
              <w:right w:val="single" w:sz="4" w:space="0" w:color="auto"/>
            </w:tcBorders>
            <w:vAlign w:val="center"/>
          </w:tcPr>
          <w:p w14:paraId="18C5C939" w14:textId="77777777" w:rsidR="006F6378" w:rsidRPr="00C30686" w:rsidRDefault="006F6378" w:rsidP="0094020B">
            <w:pPr>
              <w:pStyle w:val="TAC"/>
              <w:rPr>
                <w:rFonts w:eastAsiaTheme="minorEastAsia"/>
                <w:lang w:val="en-US" w:eastAsia="zh-CN"/>
              </w:rPr>
            </w:pPr>
          </w:p>
        </w:tc>
      </w:tr>
      <w:tr w:rsidR="006F6378" w:rsidRPr="00C30686" w14:paraId="253768FC"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7B23F21" w14:textId="77777777" w:rsidR="006F6378" w:rsidRPr="00C30686" w:rsidRDefault="006F6378" w:rsidP="0094020B">
            <w:pPr>
              <w:pStyle w:val="TAC"/>
              <w:rPr>
                <w:rFonts w:eastAsia="Yu Mincho"/>
                <w:lang w:val="en-US"/>
              </w:rPr>
            </w:pPr>
            <w:r w:rsidRPr="00C30686">
              <w:rPr>
                <w:rFonts w:eastAsia="Yu Mincho"/>
                <w:lang w:val="en-US"/>
              </w:rPr>
              <w:t>CA_n1(2A)-n3B-n79C</w:t>
            </w:r>
          </w:p>
        </w:tc>
        <w:tc>
          <w:tcPr>
            <w:tcW w:w="2785" w:type="dxa"/>
            <w:tcBorders>
              <w:top w:val="single" w:sz="4" w:space="0" w:color="auto"/>
              <w:left w:val="single" w:sz="4" w:space="0" w:color="auto"/>
              <w:bottom w:val="nil"/>
              <w:right w:val="single" w:sz="4" w:space="0" w:color="auto"/>
            </w:tcBorders>
            <w:vAlign w:val="center"/>
          </w:tcPr>
          <w:p w14:paraId="5C2C998C"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360B716B" w14:textId="77777777" w:rsidR="006F6378" w:rsidRPr="00C30686" w:rsidRDefault="006F6378" w:rsidP="0094020B">
            <w:pPr>
              <w:pStyle w:val="TAC"/>
              <w:rPr>
                <w:rFonts w:eastAsiaTheme="minorEastAsia" w:cs="Arial"/>
                <w:szCs w:val="18"/>
                <w:lang w:val="en-US"/>
              </w:rPr>
            </w:pPr>
            <w:r w:rsidRPr="00C30686">
              <w:rPr>
                <w:rFonts w:eastAsiaTheme="minorEastAsia" w:cs="Arial"/>
                <w:szCs w:val="18"/>
                <w:lang w:val="en-US"/>
              </w:rPr>
              <w:t>n1</w:t>
            </w:r>
          </w:p>
        </w:tc>
        <w:tc>
          <w:tcPr>
            <w:tcW w:w="4356" w:type="dxa"/>
            <w:tcBorders>
              <w:top w:val="single" w:sz="4" w:space="0" w:color="auto"/>
              <w:left w:val="single" w:sz="4" w:space="0" w:color="auto"/>
              <w:bottom w:val="single" w:sz="4" w:space="0" w:color="auto"/>
              <w:right w:val="single" w:sz="4" w:space="0" w:color="auto"/>
            </w:tcBorders>
            <w:vAlign w:val="center"/>
          </w:tcPr>
          <w:p w14:paraId="700ADC60"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CA_n1(2A)_BCS0</w:t>
            </w:r>
          </w:p>
        </w:tc>
        <w:tc>
          <w:tcPr>
            <w:tcW w:w="2445" w:type="dxa"/>
            <w:tcBorders>
              <w:top w:val="single" w:sz="4" w:space="0" w:color="auto"/>
              <w:left w:val="single" w:sz="4" w:space="0" w:color="auto"/>
              <w:bottom w:val="nil"/>
              <w:right w:val="single" w:sz="4" w:space="0" w:color="auto"/>
            </w:tcBorders>
            <w:vAlign w:val="center"/>
          </w:tcPr>
          <w:p w14:paraId="6BB54C27"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0</w:t>
            </w:r>
          </w:p>
        </w:tc>
      </w:tr>
      <w:tr w:rsidR="006F6378" w:rsidRPr="00C30686" w14:paraId="3A39C0F4" w14:textId="77777777" w:rsidTr="004F423A">
        <w:trPr>
          <w:trHeight w:val="29"/>
        </w:trPr>
        <w:tc>
          <w:tcPr>
            <w:tcW w:w="2742" w:type="dxa"/>
            <w:tcBorders>
              <w:top w:val="nil"/>
              <w:left w:val="single" w:sz="4" w:space="0" w:color="auto"/>
              <w:bottom w:val="nil"/>
              <w:right w:val="single" w:sz="4" w:space="0" w:color="auto"/>
            </w:tcBorders>
            <w:vAlign w:val="center"/>
          </w:tcPr>
          <w:p w14:paraId="59C345EA"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nil"/>
              <w:right w:val="single" w:sz="4" w:space="0" w:color="auto"/>
            </w:tcBorders>
            <w:vAlign w:val="center"/>
          </w:tcPr>
          <w:p w14:paraId="335E0EF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A708487" w14:textId="77777777" w:rsidR="006F6378" w:rsidRPr="00C30686" w:rsidRDefault="006F6378" w:rsidP="0094020B">
            <w:pPr>
              <w:pStyle w:val="TAC"/>
              <w:rPr>
                <w:rFonts w:eastAsiaTheme="minorEastAsia" w:cs="Arial"/>
                <w:szCs w:val="18"/>
                <w:lang w:val="en-US"/>
              </w:rPr>
            </w:pPr>
            <w:r w:rsidRPr="00C30686">
              <w:rPr>
                <w:rFonts w:eastAsiaTheme="minorEastAsia" w:cs="Arial"/>
                <w:szCs w:val="18"/>
                <w:lang w:val="en-US"/>
              </w:rPr>
              <w:t>n3</w:t>
            </w:r>
          </w:p>
        </w:tc>
        <w:tc>
          <w:tcPr>
            <w:tcW w:w="4356" w:type="dxa"/>
            <w:tcBorders>
              <w:top w:val="single" w:sz="4" w:space="0" w:color="auto"/>
              <w:left w:val="single" w:sz="4" w:space="0" w:color="auto"/>
              <w:bottom w:val="single" w:sz="4" w:space="0" w:color="auto"/>
              <w:right w:val="single" w:sz="4" w:space="0" w:color="auto"/>
            </w:tcBorders>
            <w:vAlign w:val="center"/>
          </w:tcPr>
          <w:p w14:paraId="0998F960"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CA_n3B_BCS0</w:t>
            </w:r>
          </w:p>
        </w:tc>
        <w:tc>
          <w:tcPr>
            <w:tcW w:w="2445" w:type="dxa"/>
            <w:tcBorders>
              <w:top w:val="nil"/>
              <w:left w:val="single" w:sz="4" w:space="0" w:color="auto"/>
              <w:bottom w:val="nil"/>
              <w:right w:val="single" w:sz="4" w:space="0" w:color="auto"/>
            </w:tcBorders>
            <w:vAlign w:val="center"/>
          </w:tcPr>
          <w:p w14:paraId="4CA3928B" w14:textId="77777777" w:rsidR="006F6378" w:rsidRPr="00C30686" w:rsidRDefault="006F6378" w:rsidP="0094020B">
            <w:pPr>
              <w:pStyle w:val="TAC"/>
              <w:rPr>
                <w:rFonts w:eastAsiaTheme="minorEastAsia"/>
                <w:lang w:val="en-US" w:eastAsia="zh-CN"/>
              </w:rPr>
            </w:pPr>
          </w:p>
        </w:tc>
      </w:tr>
      <w:tr w:rsidR="006F6378" w:rsidRPr="00C30686" w14:paraId="583C3A68"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4AC1E0A"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single" w:sz="4" w:space="0" w:color="auto"/>
              <w:right w:val="single" w:sz="4" w:space="0" w:color="auto"/>
            </w:tcBorders>
            <w:vAlign w:val="center"/>
          </w:tcPr>
          <w:p w14:paraId="6A0957D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37B0C9A" w14:textId="77777777" w:rsidR="006F6378" w:rsidRPr="00C30686" w:rsidRDefault="006F6378" w:rsidP="0094020B">
            <w:pPr>
              <w:pStyle w:val="TAC"/>
              <w:rPr>
                <w:rFonts w:eastAsiaTheme="minorEastAsia" w:cs="Arial"/>
                <w:szCs w:val="18"/>
                <w:lang w:val="en-US"/>
              </w:rPr>
            </w:pPr>
            <w:r w:rsidRPr="00C30686">
              <w:rPr>
                <w:rFonts w:eastAsiaTheme="minorEastAsia" w:cs="Arial"/>
                <w:szCs w:val="18"/>
                <w:lang w:val="en-US"/>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229F2658"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CA_n79C_BCS0</w:t>
            </w:r>
          </w:p>
        </w:tc>
        <w:tc>
          <w:tcPr>
            <w:tcW w:w="2445" w:type="dxa"/>
            <w:tcBorders>
              <w:top w:val="nil"/>
              <w:left w:val="single" w:sz="4" w:space="0" w:color="auto"/>
              <w:bottom w:val="single" w:sz="4" w:space="0" w:color="auto"/>
              <w:right w:val="single" w:sz="4" w:space="0" w:color="auto"/>
            </w:tcBorders>
            <w:vAlign w:val="center"/>
          </w:tcPr>
          <w:p w14:paraId="4E8ED2DD" w14:textId="77777777" w:rsidR="006F6378" w:rsidRPr="00C30686" w:rsidRDefault="006F6378" w:rsidP="0094020B">
            <w:pPr>
              <w:pStyle w:val="TAC"/>
              <w:rPr>
                <w:rFonts w:eastAsiaTheme="minorEastAsia"/>
                <w:lang w:val="en-US" w:eastAsia="zh-CN"/>
              </w:rPr>
            </w:pPr>
          </w:p>
        </w:tc>
      </w:tr>
      <w:tr w:rsidR="006F6378" w:rsidRPr="00C30686" w14:paraId="14B62D77"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999849F" w14:textId="77777777" w:rsidR="006F6378" w:rsidRPr="00C30686" w:rsidRDefault="006F6378" w:rsidP="0094020B">
            <w:pPr>
              <w:pStyle w:val="TAC"/>
              <w:rPr>
                <w:rFonts w:eastAsia="Yu Mincho"/>
                <w:lang w:val="en-US"/>
              </w:rPr>
            </w:pPr>
            <w:r w:rsidRPr="00C30686">
              <w:rPr>
                <w:rFonts w:eastAsia="Yu Mincho"/>
                <w:lang w:val="en-US"/>
              </w:rPr>
              <w:t>CA_n1A-n3(2A)-n79A</w:t>
            </w:r>
          </w:p>
        </w:tc>
        <w:tc>
          <w:tcPr>
            <w:tcW w:w="2785" w:type="dxa"/>
            <w:tcBorders>
              <w:top w:val="single" w:sz="4" w:space="0" w:color="auto"/>
              <w:left w:val="single" w:sz="4" w:space="0" w:color="auto"/>
              <w:bottom w:val="nil"/>
              <w:right w:val="single" w:sz="4" w:space="0" w:color="auto"/>
            </w:tcBorders>
            <w:vAlign w:val="center"/>
          </w:tcPr>
          <w:p w14:paraId="31817D43"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4FAF4157" w14:textId="77777777" w:rsidR="006F6378" w:rsidRPr="00C30686" w:rsidRDefault="006F6378" w:rsidP="0094020B">
            <w:pPr>
              <w:pStyle w:val="TAC"/>
              <w:rPr>
                <w:rFonts w:eastAsiaTheme="minorEastAsia" w:cs="Arial"/>
                <w:szCs w:val="18"/>
                <w:lang w:val="en-US"/>
              </w:rPr>
            </w:pPr>
            <w:r w:rsidRPr="00C30686">
              <w:rPr>
                <w:rFonts w:eastAsiaTheme="minorEastAsia" w:cs="Arial"/>
                <w:szCs w:val="18"/>
                <w:lang w:val="en-US"/>
              </w:rPr>
              <w:t>n1</w:t>
            </w:r>
          </w:p>
        </w:tc>
        <w:tc>
          <w:tcPr>
            <w:tcW w:w="4356" w:type="dxa"/>
            <w:tcBorders>
              <w:top w:val="single" w:sz="4" w:space="0" w:color="auto"/>
              <w:left w:val="single" w:sz="4" w:space="0" w:color="auto"/>
              <w:bottom w:val="single" w:sz="4" w:space="0" w:color="auto"/>
              <w:right w:val="single" w:sz="4" w:space="0" w:color="auto"/>
            </w:tcBorders>
            <w:vAlign w:val="center"/>
          </w:tcPr>
          <w:p w14:paraId="116A83D2"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3E4FC144"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0</w:t>
            </w:r>
          </w:p>
        </w:tc>
      </w:tr>
      <w:tr w:rsidR="006F6378" w:rsidRPr="00C30686" w14:paraId="7C5C2105" w14:textId="77777777" w:rsidTr="004F423A">
        <w:trPr>
          <w:trHeight w:val="29"/>
        </w:trPr>
        <w:tc>
          <w:tcPr>
            <w:tcW w:w="2742" w:type="dxa"/>
            <w:tcBorders>
              <w:top w:val="nil"/>
              <w:left w:val="single" w:sz="4" w:space="0" w:color="auto"/>
              <w:bottom w:val="nil"/>
              <w:right w:val="single" w:sz="4" w:space="0" w:color="auto"/>
            </w:tcBorders>
            <w:vAlign w:val="center"/>
          </w:tcPr>
          <w:p w14:paraId="2BFAE6F4"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nil"/>
              <w:right w:val="single" w:sz="4" w:space="0" w:color="auto"/>
            </w:tcBorders>
            <w:vAlign w:val="center"/>
          </w:tcPr>
          <w:p w14:paraId="537AE55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CBE5956" w14:textId="77777777" w:rsidR="006F6378" w:rsidRPr="00C30686" w:rsidRDefault="006F6378" w:rsidP="0094020B">
            <w:pPr>
              <w:pStyle w:val="TAC"/>
              <w:rPr>
                <w:rFonts w:eastAsiaTheme="minorEastAsia" w:cs="Arial"/>
                <w:szCs w:val="18"/>
                <w:lang w:val="en-US"/>
              </w:rPr>
            </w:pPr>
            <w:r w:rsidRPr="00C30686">
              <w:rPr>
                <w:rFonts w:eastAsiaTheme="minorEastAsia" w:cs="Arial"/>
                <w:szCs w:val="18"/>
                <w:lang w:val="en-US"/>
              </w:rPr>
              <w:t>n3</w:t>
            </w:r>
          </w:p>
        </w:tc>
        <w:tc>
          <w:tcPr>
            <w:tcW w:w="4356" w:type="dxa"/>
            <w:tcBorders>
              <w:top w:val="single" w:sz="4" w:space="0" w:color="auto"/>
              <w:left w:val="single" w:sz="4" w:space="0" w:color="auto"/>
              <w:bottom w:val="single" w:sz="4" w:space="0" w:color="auto"/>
              <w:right w:val="single" w:sz="4" w:space="0" w:color="auto"/>
            </w:tcBorders>
            <w:vAlign w:val="center"/>
          </w:tcPr>
          <w:p w14:paraId="1D75FA55"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CA_n3(2A)_BCS1</w:t>
            </w:r>
          </w:p>
        </w:tc>
        <w:tc>
          <w:tcPr>
            <w:tcW w:w="2445" w:type="dxa"/>
            <w:tcBorders>
              <w:top w:val="nil"/>
              <w:left w:val="single" w:sz="4" w:space="0" w:color="auto"/>
              <w:bottom w:val="nil"/>
              <w:right w:val="single" w:sz="4" w:space="0" w:color="auto"/>
            </w:tcBorders>
            <w:vAlign w:val="center"/>
          </w:tcPr>
          <w:p w14:paraId="52114A4C" w14:textId="77777777" w:rsidR="006F6378" w:rsidRPr="00C30686" w:rsidRDefault="006F6378" w:rsidP="0094020B">
            <w:pPr>
              <w:pStyle w:val="TAC"/>
              <w:rPr>
                <w:rFonts w:eastAsiaTheme="minorEastAsia"/>
                <w:lang w:val="en-US" w:eastAsia="zh-CN"/>
              </w:rPr>
            </w:pPr>
          </w:p>
        </w:tc>
      </w:tr>
      <w:tr w:rsidR="006F6378" w:rsidRPr="00C30686" w14:paraId="47BF754B"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56BADBB"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single" w:sz="4" w:space="0" w:color="auto"/>
              <w:right w:val="single" w:sz="4" w:space="0" w:color="auto"/>
            </w:tcBorders>
            <w:vAlign w:val="center"/>
          </w:tcPr>
          <w:p w14:paraId="3EF4D4F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19A250D" w14:textId="77777777" w:rsidR="006F6378" w:rsidRPr="00C30686" w:rsidRDefault="006F6378" w:rsidP="0094020B">
            <w:pPr>
              <w:pStyle w:val="TAC"/>
              <w:rPr>
                <w:rFonts w:eastAsiaTheme="minorEastAsia" w:cs="Arial"/>
                <w:szCs w:val="18"/>
                <w:lang w:val="en-US"/>
              </w:rPr>
            </w:pPr>
            <w:r w:rsidRPr="00C30686">
              <w:rPr>
                <w:rFonts w:eastAsiaTheme="minorEastAsia" w:cs="Arial"/>
                <w:szCs w:val="18"/>
                <w:lang w:val="en-US"/>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218C3519"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40, 50, 60, 80, 100</w:t>
            </w:r>
          </w:p>
        </w:tc>
        <w:tc>
          <w:tcPr>
            <w:tcW w:w="2445" w:type="dxa"/>
            <w:tcBorders>
              <w:top w:val="nil"/>
              <w:left w:val="single" w:sz="4" w:space="0" w:color="auto"/>
              <w:bottom w:val="single" w:sz="4" w:space="0" w:color="auto"/>
              <w:right w:val="single" w:sz="4" w:space="0" w:color="auto"/>
            </w:tcBorders>
            <w:vAlign w:val="center"/>
          </w:tcPr>
          <w:p w14:paraId="1ADDBD9A" w14:textId="77777777" w:rsidR="006F6378" w:rsidRPr="00C30686" w:rsidRDefault="006F6378" w:rsidP="0094020B">
            <w:pPr>
              <w:pStyle w:val="TAC"/>
              <w:rPr>
                <w:rFonts w:eastAsiaTheme="minorEastAsia"/>
                <w:lang w:val="en-US" w:eastAsia="zh-CN"/>
              </w:rPr>
            </w:pPr>
          </w:p>
        </w:tc>
      </w:tr>
      <w:tr w:rsidR="006F6378" w:rsidRPr="00C30686" w14:paraId="5F83F6B9"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7038881" w14:textId="77777777" w:rsidR="006F6378" w:rsidRPr="00C30686" w:rsidRDefault="006F6378" w:rsidP="0094020B">
            <w:pPr>
              <w:pStyle w:val="TAC"/>
              <w:rPr>
                <w:rFonts w:eastAsia="Yu Mincho"/>
                <w:lang w:val="en-US"/>
              </w:rPr>
            </w:pPr>
            <w:r w:rsidRPr="00C30686">
              <w:rPr>
                <w:rFonts w:eastAsia="Yu Mincho"/>
                <w:lang w:val="en-US"/>
              </w:rPr>
              <w:t>CA_n1A-n3(2A)-n79C</w:t>
            </w:r>
          </w:p>
        </w:tc>
        <w:tc>
          <w:tcPr>
            <w:tcW w:w="2785" w:type="dxa"/>
            <w:tcBorders>
              <w:top w:val="single" w:sz="4" w:space="0" w:color="auto"/>
              <w:left w:val="single" w:sz="4" w:space="0" w:color="auto"/>
              <w:bottom w:val="nil"/>
              <w:right w:val="single" w:sz="4" w:space="0" w:color="auto"/>
            </w:tcBorders>
            <w:vAlign w:val="center"/>
          </w:tcPr>
          <w:p w14:paraId="7D98708F"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5C232AE3" w14:textId="77777777" w:rsidR="006F6378" w:rsidRPr="00C30686" w:rsidRDefault="006F6378" w:rsidP="0094020B">
            <w:pPr>
              <w:pStyle w:val="TAC"/>
              <w:rPr>
                <w:rFonts w:eastAsiaTheme="minorEastAsia" w:cs="Arial"/>
                <w:szCs w:val="18"/>
                <w:lang w:val="en-US"/>
              </w:rPr>
            </w:pPr>
            <w:r w:rsidRPr="00C30686">
              <w:rPr>
                <w:rFonts w:eastAsiaTheme="minorEastAsia" w:cs="Arial"/>
                <w:szCs w:val="18"/>
                <w:lang w:val="en-US"/>
              </w:rPr>
              <w:t>n1</w:t>
            </w:r>
          </w:p>
        </w:tc>
        <w:tc>
          <w:tcPr>
            <w:tcW w:w="4356" w:type="dxa"/>
            <w:tcBorders>
              <w:top w:val="single" w:sz="4" w:space="0" w:color="auto"/>
              <w:left w:val="single" w:sz="4" w:space="0" w:color="auto"/>
              <w:bottom w:val="single" w:sz="4" w:space="0" w:color="auto"/>
              <w:right w:val="single" w:sz="4" w:space="0" w:color="auto"/>
            </w:tcBorders>
            <w:vAlign w:val="center"/>
          </w:tcPr>
          <w:p w14:paraId="4C3139EE"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178835C8"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0</w:t>
            </w:r>
          </w:p>
        </w:tc>
      </w:tr>
      <w:tr w:rsidR="006F6378" w:rsidRPr="00C30686" w14:paraId="056DC436" w14:textId="77777777" w:rsidTr="004F423A">
        <w:trPr>
          <w:trHeight w:val="29"/>
        </w:trPr>
        <w:tc>
          <w:tcPr>
            <w:tcW w:w="2742" w:type="dxa"/>
            <w:tcBorders>
              <w:top w:val="nil"/>
              <w:left w:val="single" w:sz="4" w:space="0" w:color="auto"/>
              <w:bottom w:val="nil"/>
              <w:right w:val="single" w:sz="4" w:space="0" w:color="auto"/>
            </w:tcBorders>
            <w:vAlign w:val="center"/>
          </w:tcPr>
          <w:p w14:paraId="649CF278"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nil"/>
              <w:right w:val="single" w:sz="4" w:space="0" w:color="auto"/>
            </w:tcBorders>
            <w:vAlign w:val="center"/>
          </w:tcPr>
          <w:p w14:paraId="740EC89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6318737" w14:textId="77777777" w:rsidR="006F6378" w:rsidRPr="00C30686" w:rsidRDefault="006F6378" w:rsidP="0094020B">
            <w:pPr>
              <w:pStyle w:val="TAC"/>
              <w:rPr>
                <w:rFonts w:eastAsiaTheme="minorEastAsia" w:cs="Arial"/>
                <w:szCs w:val="18"/>
                <w:lang w:val="en-US"/>
              </w:rPr>
            </w:pPr>
            <w:r w:rsidRPr="00C30686">
              <w:rPr>
                <w:rFonts w:eastAsiaTheme="minorEastAsia" w:cs="Arial"/>
                <w:szCs w:val="18"/>
                <w:lang w:val="en-US"/>
              </w:rPr>
              <w:t>n3</w:t>
            </w:r>
          </w:p>
        </w:tc>
        <w:tc>
          <w:tcPr>
            <w:tcW w:w="4356" w:type="dxa"/>
            <w:tcBorders>
              <w:top w:val="single" w:sz="4" w:space="0" w:color="auto"/>
              <w:left w:val="single" w:sz="4" w:space="0" w:color="auto"/>
              <w:bottom w:val="single" w:sz="4" w:space="0" w:color="auto"/>
              <w:right w:val="single" w:sz="4" w:space="0" w:color="auto"/>
            </w:tcBorders>
            <w:vAlign w:val="center"/>
          </w:tcPr>
          <w:p w14:paraId="651D44AF"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CA_n3(2A)_BCS1</w:t>
            </w:r>
          </w:p>
        </w:tc>
        <w:tc>
          <w:tcPr>
            <w:tcW w:w="2445" w:type="dxa"/>
            <w:tcBorders>
              <w:top w:val="nil"/>
              <w:left w:val="single" w:sz="4" w:space="0" w:color="auto"/>
              <w:bottom w:val="nil"/>
              <w:right w:val="single" w:sz="4" w:space="0" w:color="auto"/>
            </w:tcBorders>
            <w:vAlign w:val="center"/>
          </w:tcPr>
          <w:p w14:paraId="2EE0E995" w14:textId="77777777" w:rsidR="006F6378" w:rsidRPr="00C30686" w:rsidRDefault="006F6378" w:rsidP="0094020B">
            <w:pPr>
              <w:pStyle w:val="TAC"/>
              <w:rPr>
                <w:rFonts w:eastAsiaTheme="minorEastAsia"/>
                <w:lang w:val="en-US" w:eastAsia="zh-CN"/>
              </w:rPr>
            </w:pPr>
          </w:p>
        </w:tc>
      </w:tr>
      <w:tr w:rsidR="006F6378" w:rsidRPr="00C30686" w14:paraId="72D64409"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F0CFF3E"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single" w:sz="4" w:space="0" w:color="auto"/>
              <w:right w:val="single" w:sz="4" w:space="0" w:color="auto"/>
            </w:tcBorders>
            <w:vAlign w:val="center"/>
          </w:tcPr>
          <w:p w14:paraId="10A8CD2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6D26280" w14:textId="77777777" w:rsidR="006F6378" w:rsidRPr="00C30686" w:rsidRDefault="006F6378" w:rsidP="0094020B">
            <w:pPr>
              <w:pStyle w:val="TAC"/>
              <w:rPr>
                <w:rFonts w:eastAsiaTheme="minorEastAsia" w:cs="Arial"/>
                <w:szCs w:val="18"/>
                <w:lang w:val="en-US"/>
              </w:rPr>
            </w:pPr>
            <w:r w:rsidRPr="00C30686">
              <w:rPr>
                <w:rFonts w:eastAsiaTheme="minorEastAsia" w:cs="Arial"/>
                <w:szCs w:val="18"/>
                <w:lang w:val="en-US"/>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4019977A"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CA_n79C_BCS0</w:t>
            </w:r>
          </w:p>
        </w:tc>
        <w:tc>
          <w:tcPr>
            <w:tcW w:w="2445" w:type="dxa"/>
            <w:tcBorders>
              <w:top w:val="nil"/>
              <w:left w:val="single" w:sz="4" w:space="0" w:color="auto"/>
              <w:bottom w:val="single" w:sz="4" w:space="0" w:color="auto"/>
              <w:right w:val="single" w:sz="4" w:space="0" w:color="auto"/>
            </w:tcBorders>
            <w:vAlign w:val="center"/>
          </w:tcPr>
          <w:p w14:paraId="30D4E808" w14:textId="77777777" w:rsidR="006F6378" w:rsidRPr="00C30686" w:rsidRDefault="006F6378" w:rsidP="0094020B">
            <w:pPr>
              <w:pStyle w:val="TAC"/>
              <w:rPr>
                <w:rFonts w:eastAsiaTheme="minorEastAsia"/>
                <w:lang w:val="en-US" w:eastAsia="zh-CN"/>
              </w:rPr>
            </w:pPr>
          </w:p>
        </w:tc>
      </w:tr>
      <w:tr w:rsidR="006F6378" w:rsidRPr="00C30686" w14:paraId="1267D3B2"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0FCF1E7" w14:textId="77777777" w:rsidR="006F6378" w:rsidRPr="00C30686" w:rsidRDefault="006F6378" w:rsidP="0094020B">
            <w:pPr>
              <w:pStyle w:val="TAC"/>
              <w:rPr>
                <w:rFonts w:eastAsia="Yu Mincho"/>
                <w:lang w:val="en-US"/>
              </w:rPr>
            </w:pPr>
            <w:r w:rsidRPr="00C30686">
              <w:rPr>
                <w:rFonts w:eastAsia="Yu Mincho"/>
                <w:lang w:val="en-US"/>
              </w:rPr>
              <w:t>CA_n1(2A)-n3(2A)-n79A</w:t>
            </w:r>
          </w:p>
        </w:tc>
        <w:tc>
          <w:tcPr>
            <w:tcW w:w="2785" w:type="dxa"/>
            <w:tcBorders>
              <w:top w:val="single" w:sz="4" w:space="0" w:color="auto"/>
              <w:left w:val="single" w:sz="4" w:space="0" w:color="auto"/>
              <w:bottom w:val="nil"/>
              <w:right w:val="single" w:sz="4" w:space="0" w:color="auto"/>
            </w:tcBorders>
            <w:vAlign w:val="center"/>
          </w:tcPr>
          <w:p w14:paraId="22D8DC4C"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74881DFB" w14:textId="77777777" w:rsidR="006F6378" w:rsidRPr="00C30686" w:rsidRDefault="006F6378" w:rsidP="0094020B">
            <w:pPr>
              <w:pStyle w:val="TAC"/>
              <w:rPr>
                <w:rFonts w:eastAsiaTheme="minorEastAsia" w:cs="Arial"/>
                <w:szCs w:val="18"/>
                <w:lang w:val="en-US"/>
              </w:rPr>
            </w:pPr>
            <w:r w:rsidRPr="00C30686">
              <w:rPr>
                <w:rFonts w:eastAsiaTheme="minorEastAsia" w:cs="Arial"/>
                <w:szCs w:val="18"/>
                <w:lang w:val="en-US"/>
              </w:rPr>
              <w:t>n1</w:t>
            </w:r>
          </w:p>
        </w:tc>
        <w:tc>
          <w:tcPr>
            <w:tcW w:w="4356" w:type="dxa"/>
            <w:tcBorders>
              <w:top w:val="single" w:sz="4" w:space="0" w:color="auto"/>
              <w:left w:val="single" w:sz="4" w:space="0" w:color="auto"/>
              <w:bottom w:val="single" w:sz="4" w:space="0" w:color="auto"/>
              <w:right w:val="single" w:sz="4" w:space="0" w:color="auto"/>
            </w:tcBorders>
            <w:vAlign w:val="center"/>
          </w:tcPr>
          <w:p w14:paraId="24F3263D"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CA_n1(2A)_BCS0</w:t>
            </w:r>
          </w:p>
        </w:tc>
        <w:tc>
          <w:tcPr>
            <w:tcW w:w="2445" w:type="dxa"/>
            <w:tcBorders>
              <w:top w:val="single" w:sz="4" w:space="0" w:color="auto"/>
              <w:left w:val="single" w:sz="4" w:space="0" w:color="auto"/>
              <w:bottom w:val="nil"/>
              <w:right w:val="single" w:sz="4" w:space="0" w:color="auto"/>
            </w:tcBorders>
            <w:vAlign w:val="center"/>
          </w:tcPr>
          <w:p w14:paraId="1F0EB5F9"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0</w:t>
            </w:r>
          </w:p>
        </w:tc>
      </w:tr>
      <w:tr w:rsidR="006F6378" w:rsidRPr="00C30686" w14:paraId="431A5217" w14:textId="77777777" w:rsidTr="004F423A">
        <w:trPr>
          <w:trHeight w:val="29"/>
        </w:trPr>
        <w:tc>
          <w:tcPr>
            <w:tcW w:w="2742" w:type="dxa"/>
            <w:tcBorders>
              <w:top w:val="nil"/>
              <w:left w:val="single" w:sz="4" w:space="0" w:color="auto"/>
              <w:bottom w:val="nil"/>
              <w:right w:val="single" w:sz="4" w:space="0" w:color="auto"/>
            </w:tcBorders>
            <w:vAlign w:val="center"/>
          </w:tcPr>
          <w:p w14:paraId="34311D05"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nil"/>
              <w:right w:val="single" w:sz="4" w:space="0" w:color="auto"/>
            </w:tcBorders>
            <w:vAlign w:val="center"/>
          </w:tcPr>
          <w:p w14:paraId="5B331BF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2C58436" w14:textId="77777777" w:rsidR="006F6378" w:rsidRPr="00C30686" w:rsidRDefault="006F6378" w:rsidP="0094020B">
            <w:pPr>
              <w:pStyle w:val="TAC"/>
              <w:rPr>
                <w:rFonts w:eastAsiaTheme="minorEastAsia" w:cs="Arial"/>
                <w:szCs w:val="18"/>
                <w:lang w:val="en-US"/>
              </w:rPr>
            </w:pPr>
            <w:r w:rsidRPr="00C30686">
              <w:rPr>
                <w:rFonts w:eastAsiaTheme="minorEastAsia" w:cs="Arial"/>
                <w:szCs w:val="18"/>
                <w:lang w:val="en-US"/>
              </w:rPr>
              <w:t>n3</w:t>
            </w:r>
          </w:p>
        </w:tc>
        <w:tc>
          <w:tcPr>
            <w:tcW w:w="4356" w:type="dxa"/>
            <w:tcBorders>
              <w:top w:val="single" w:sz="4" w:space="0" w:color="auto"/>
              <w:left w:val="single" w:sz="4" w:space="0" w:color="auto"/>
              <w:bottom w:val="single" w:sz="4" w:space="0" w:color="auto"/>
              <w:right w:val="single" w:sz="4" w:space="0" w:color="auto"/>
            </w:tcBorders>
            <w:vAlign w:val="center"/>
          </w:tcPr>
          <w:p w14:paraId="7E6DFA82"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CA_n3(2A)_BCS1</w:t>
            </w:r>
          </w:p>
        </w:tc>
        <w:tc>
          <w:tcPr>
            <w:tcW w:w="2445" w:type="dxa"/>
            <w:tcBorders>
              <w:top w:val="nil"/>
              <w:left w:val="single" w:sz="4" w:space="0" w:color="auto"/>
              <w:bottom w:val="nil"/>
              <w:right w:val="single" w:sz="4" w:space="0" w:color="auto"/>
            </w:tcBorders>
            <w:vAlign w:val="center"/>
          </w:tcPr>
          <w:p w14:paraId="5C3046D5" w14:textId="77777777" w:rsidR="006F6378" w:rsidRPr="00C30686" w:rsidRDefault="006F6378" w:rsidP="0094020B">
            <w:pPr>
              <w:pStyle w:val="TAC"/>
              <w:rPr>
                <w:rFonts w:eastAsiaTheme="minorEastAsia"/>
                <w:lang w:val="en-US" w:eastAsia="zh-CN"/>
              </w:rPr>
            </w:pPr>
          </w:p>
        </w:tc>
      </w:tr>
      <w:tr w:rsidR="006F6378" w:rsidRPr="00C30686" w14:paraId="547CC85A"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3CC07BB"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single" w:sz="4" w:space="0" w:color="auto"/>
              <w:right w:val="single" w:sz="4" w:space="0" w:color="auto"/>
            </w:tcBorders>
            <w:vAlign w:val="center"/>
          </w:tcPr>
          <w:p w14:paraId="255186C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3AD0F3C" w14:textId="77777777" w:rsidR="006F6378" w:rsidRPr="00C30686" w:rsidRDefault="006F6378" w:rsidP="0094020B">
            <w:pPr>
              <w:pStyle w:val="TAC"/>
              <w:rPr>
                <w:rFonts w:eastAsiaTheme="minorEastAsia" w:cs="Arial"/>
                <w:szCs w:val="18"/>
                <w:lang w:val="en-US"/>
              </w:rPr>
            </w:pPr>
            <w:r w:rsidRPr="00C30686">
              <w:rPr>
                <w:rFonts w:eastAsiaTheme="minorEastAsia" w:cs="Arial"/>
                <w:szCs w:val="18"/>
                <w:lang w:val="en-US"/>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612E4371"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40, 50, 60, 80, 100</w:t>
            </w:r>
          </w:p>
        </w:tc>
        <w:tc>
          <w:tcPr>
            <w:tcW w:w="2445" w:type="dxa"/>
            <w:tcBorders>
              <w:top w:val="nil"/>
              <w:left w:val="single" w:sz="4" w:space="0" w:color="auto"/>
              <w:bottom w:val="single" w:sz="4" w:space="0" w:color="auto"/>
              <w:right w:val="single" w:sz="4" w:space="0" w:color="auto"/>
            </w:tcBorders>
            <w:vAlign w:val="center"/>
          </w:tcPr>
          <w:p w14:paraId="46DE2D4D" w14:textId="77777777" w:rsidR="006F6378" w:rsidRPr="00C30686" w:rsidRDefault="006F6378" w:rsidP="0094020B">
            <w:pPr>
              <w:pStyle w:val="TAC"/>
              <w:rPr>
                <w:rFonts w:eastAsiaTheme="minorEastAsia"/>
                <w:lang w:val="en-US" w:eastAsia="zh-CN"/>
              </w:rPr>
            </w:pPr>
          </w:p>
        </w:tc>
      </w:tr>
      <w:tr w:rsidR="006F6378" w:rsidRPr="00C30686" w14:paraId="27F61059"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21EF551" w14:textId="77777777" w:rsidR="006F6378" w:rsidRPr="00C30686" w:rsidRDefault="006F6378" w:rsidP="0094020B">
            <w:pPr>
              <w:pStyle w:val="TAC"/>
              <w:rPr>
                <w:rFonts w:eastAsia="Yu Mincho"/>
                <w:lang w:val="en-US"/>
              </w:rPr>
            </w:pPr>
            <w:r w:rsidRPr="00C30686">
              <w:rPr>
                <w:rFonts w:eastAsia="Yu Mincho"/>
                <w:lang w:val="en-US"/>
              </w:rPr>
              <w:t>CA_n1(2A)-n3(2A)-n79C</w:t>
            </w:r>
          </w:p>
        </w:tc>
        <w:tc>
          <w:tcPr>
            <w:tcW w:w="2785" w:type="dxa"/>
            <w:tcBorders>
              <w:top w:val="single" w:sz="4" w:space="0" w:color="auto"/>
              <w:left w:val="single" w:sz="4" w:space="0" w:color="auto"/>
              <w:bottom w:val="nil"/>
              <w:right w:val="single" w:sz="4" w:space="0" w:color="auto"/>
            </w:tcBorders>
            <w:vAlign w:val="center"/>
          </w:tcPr>
          <w:p w14:paraId="08B60F5A"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4B77AAE3" w14:textId="77777777" w:rsidR="006F6378" w:rsidRPr="00C30686" w:rsidRDefault="006F6378" w:rsidP="0094020B">
            <w:pPr>
              <w:pStyle w:val="TAC"/>
              <w:rPr>
                <w:rFonts w:eastAsiaTheme="minorEastAsia" w:cs="Arial"/>
                <w:szCs w:val="18"/>
                <w:lang w:val="en-US"/>
              </w:rPr>
            </w:pPr>
            <w:r w:rsidRPr="00C30686">
              <w:rPr>
                <w:rFonts w:eastAsiaTheme="minorEastAsia" w:cs="Arial"/>
                <w:szCs w:val="18"/>
                <w:lang w:val="en-US"/>
              </w:rPr>
              <w:t>n1</w:t>
            </w:r>
          </w:p>
        </w:tc>
        <w:tc>
          <w:tcPr>
            <w:tcW w:w="4356" w:type="dxa"/>
            <w:tcBorders>
              <w:top w:val="single" w:sz="4" w:space="0" w:color="auto"/>
              <w:left w:val="single" w:sz="4" w:space="0" w:color="auto"/>
              <w:bottom w:val="single" w:sz="4" w:space="0" w:color="auto"/>
              <w:right w:val="single" w:sz="4" w:space="0" w:color="auto"/>
            </w:tcBorders>
            <w:vAlign w:val="center"/>
          </w:tcPr>
          <w:p w14:paraId="48E3B356"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CA_n1(2A)_BCS0</w:t>
            </w:r>
          </w:p>
        </w:tc>
        <w:tc>
          <w:tcPr>
            <w:tcW w:w="2445" w:type="dxa"/>
            <w:tcBorders>
              <w:top w:val="single" w:sz="4" w:space="0" w:color="auto"/>
              <w:left w:val="single" w:sz="4" w:space="0" w:color="auto"/>
              <w:bottom w:val="nil"/>
              <w:right w:val="single" w:sz="4" w:space="0" w:color="auto"/>
            </w:tcBorders>
            <w:vAlign w:val="center"/>
          </w:tcPr>
          <w:p w14:paraId="6263C128"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0</w:t>
            </w:r>
          </w:p>
        </w:tc>
      </w:tr>
      <w:tr w:rsidR="006F6378" w:rsidRPr="00C30686" w14:paraId="2DBE6621" w14:textId="77777777" w:rsidTr="004F423A">
        <w:trPr>
          <w:trHeight w:val="29"/>
        </w:trPr>
        <w:tc>
          <w:tcPr>
            <w:tcW w:w="2742" w:type="dxa"/>
            <w:tcBorders>
              <w:top w:val="nil"/>
              <w:left w:val="single" w:sz="4" w:space="0" w:color="auto"/>
              <w:bottom w:val="nil"/>
              <w:right w:val="single" w:sz="4" w:space="0" w:color="auto"/>
            </w:tcBorders>
            <w:vAlign w:val="center"/>
          </w:tcPr>
          <w:p w14:paraId="25DDE0A1"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nil"/>
              <w:right w:val="single" w:sz="4" w:space="0" w:color="auto"/>
            </w:tcBorders>
            <w:vAlign w:val="center"/>
          </w:tcPr>
          <w:p w14:paraId="4BFF401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A4B0774" w14:textId="77777777" w:rsidR="006F6378" w:rsidRPr="00C30686" w:rsidRDefault="006F6378" w:rsidP="0094020B">
            <w:pPr>
              <w:pStyle w:val="TAC"/>
              <w:rPr>
                <w:rFonts w:eastAsiaTheme="minorEastAsia" w:cs="Arial"/>
                <w:szCs w:val="18"/>
                <w:lang w:val="en-US"/>
              </w:rPr>
            </w:pPr>
            <w:r w:rsidRPr="00C30686">
              <w:rPr>
                <w:rFonts w:eastAsiaTheme="minorEastAsia" w:cs="Arial"/>
                <w:szCs w:val="18"/>
                <w:lang w:val="en-US"/>
              </w:rPr>
              <w:t>n3</w:t>
            </w:r>
          </w:p>
        </w:tc>
        <w:tc>
          <w:tcPr>
            <w:tcW w:w="4356" w:type="dxa"/>
            <w:tcBorders>
              <w:top w:val="single" w:sz="4" w:space="0" w:color="auto"/>
              <w:left w:val="single" w:sz="4" w:space="0" w:color="auto"/>
              <w:bottom w:val="single" w:sz="4" w:space="0" w:color="auto"/>
              <w:right w:val="single" w:sz="4" w:space="0" w:color="auto"/>
            </w:tcBorders>
            <w:vAlign w:val="center"/>
          </w:tcPr>
          <w:p w14:paraId="4B69B718"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CA_n3(2A)_BCS1</w:t>
            </w:r>
          </w:p>
        </w:tc>
        <w:tc>
          <w:tcPr>
            <w:tcW w:w="2445" w:type="dxa"/>
            <w:tcBorders>
              <w:top w:val="nil"/>
              <w:left w:val="single" w:sz="4" w:space="0" w:color="auto"/>
              <w:bottom w:val="nil"/>
              <w:right w:val="single" w:sz="4" w:space="0" w:color="auto"/>
            </w:tcBorders>
            <w:vAlign w:val="center"/>
          </w:tcPr>
          <w:p w14:paraId="31A1F846" w14:textId="77777777" w:rsidR="006F6378" w:rsidRPr="00C30686" w:rsidRDefault="006F6378" w:rsidP="0094020B">
            <w:pPr>
              <w:pStyle w:val="TAC"/>
              <w:rPr>
                <w:rFonts w:eastAsiaTheme="minorEastAsia"/>
                <w:lang w:val="en-US" w:eastAsia="zh-CN"/>
              </w:rPr>
            </w:pPr>
          </w:p>
        </w:tc>
      </w:tr>
      <w:tr w:rsidR="006F6378" w:rsidRPr="00C30686" w14:paraId="0415B36C"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C60CB83"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single" w:sz="4" w:space="0" w:color="auto"/>
              <w:right w:val="single" w:sz="4" w:space="0" w:color="auto"/>
            </w:tcBorders>
            <w:vAlign w:val="center"/>
          </w:tcPr>
          <w:p w14:paraId="286C646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1541749" w14:textId="77777777" w:rsidR="006F6378" w:rsidRPr="00C30686" w:rsidRDefault="006F6378" w:rsidP="0094020B">
            <w:pPr>
              <w:pStyle w:val="TAC"/>
              <w:rPr>
                <w:rFonts w:eastAsiaTheme="minorEastAsia" w:cs="Arial"/>
                <w:szCs w:val="18"/>
                <w:lang w:val="en-US"/>
              </w:rPr>
            </w:pPr>
            <w:r w:rsidRPr="00C30686">
              <w:rPr>
                <w:rFonts w:eastAsiaTheme="minorEastAsia" w:cs="Arial"/>
                <w:szCs w:val="18"/>
                <w:lang w:val="en-US"/>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720E25E1"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CA_n79C_BCS0</w:t>
            </w:r>
          </w:p>
        </w:tc>
        <w:tc>
          <w:tcPr>
            <w:tcW w:w="2445" w:type="dxa"/>
            <w:tcBorders>
              <w:top w:val="nil"/>
              <w:left w:val="single" w:sz="4" w:space="0" w:color="auto"/>
              <w:bottom w:val="single" w:sz="4" w:space="0" w:color="auto"/>
              <w:right w:val="single" w:sz="4" w:space="0" w:color="auto"/>
            </w:tcBorders>
            <w:vAlign w:val="center"/>
          </w:tcPr>
          <w:p w14:paraId="23D02B31" w14:textId="77777777" w:rsidR="006F6378" w:rsidRPr="00C30686" w:rsidRDefault="006F6378" w:rsidP="0094020B">
            <w:pPr>
              <w:pStyle w:val="TAC"/>
              <w:rPr>
                <w:rFonts w:eastAsiaTheme="minorEastAsia"/>
                <w:lang w:val="en-US" w:eastAsia="zh-CN"/>
              </w:rPr>
            </w:pPr>
          </w:p>
        </w:tc>
      </w:tr>
      <w:tr w:rsidR="006F6378" w:rsidRPr="00C30686" w14:paraId="273B76DA"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F90E7B0" w14:textId="77777777" w:rsidR="006F6378" w:rsidRPr="00C30686" w:rsidRDefault="006F6378" w:rsidP="0094020B">
            <w:pPr>
              <w:pStyle w:val="TAC"/>
              <w:rPr>
                <w:rFonts w:eastAsia="Yu Mincho"/>
                <w:lang w:val="en-US"/>
              </w:rPr>
            </w:pPr>
            <w:r w:rsidRPr="00C30686">
              <w:rPr>
                <w:color w:val="000000"/>
                <w:lang w:eastAsia="zh-CN"/>
              </w:rPr>
              <w:t>CA_n1A-n3A-n105A</w:t>
            </w:r>
          </w:p>
        </w:tc>
        <w:tc>
          <w:tcPr>
            <w:tcW w:w="2785" w:type="dxa"/>
            <w:tcBorders>
              <w:top w:val="single" w:sz="4" w:space="0" w:color="auto"/>
              <w:left w:val="single" w:sz="4" w:space="0" w:color="auto"/>
              <w:bottom w:val="nil"/>
              <w:right w:val="single" w:sz="4" w:space="0" w:color="auto"/>
            </w:tcBorders>
            <w:vAlign w:val="center"/>
          </w:tcPr>
          <w:p w14:paraId="05152049"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CA_n1A-n3A</w:t>
            </w:r>
          </w:p>
          <w:p w14:paraId="16843FBA"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CA_n1A-n105A</w:t>
            </w:r>
          </w:p>
        </w:tc>
        <w:tc>
          <w:tcPr>
            <w:tcW w:w="1259" w:type="dxa"/>
            <w:tcBorders>
              <w:top w:val="single" w:sz="4" w:space="0" w:color="auto"/>
              <w:left w:val="single" w:sz="4" w:space="0" w:color="auto"/>
              <w:bottom w:val="single" w:sz="4" w:space="0" w:color="auto"/>
              <w:right w:val="single" w:sz="4" w:space="0" w:color="auto"/>
            </w:tcBorders>
            <w:vAlign w:val="center"/>
          </w:tcPr>
          <w:p w14:paraId="6A8D86AE" w14:textId="77777777" w:rsidR="006F6378" w:rsidRPr="00C30686" w:rsidRDefault="006F6378" w:rsidP="0094020B">
            <w:pPr>
              <w:pStyle w:val="TAC"/>
              <w:rPr>
                <w:rFonts w:eastAsiaTheme="minorEastAsia" w:cs="Arial"/>
                <w:szCs w:val="18"/>
                <w:lang w:val="en-US"/>
              </w:rPr>
            </w:pPr>
            <w:r w:rsidRPr="00C30686">
              <w:rPr>
                <w:rFonts w:eastAsiaTheme="minorEastAsia" w:cs="Arial"/>
                <w:color w:val="000000"/>
              </w:rPr>
              <w:t>n1</w:t>
            </w:r>
          </w:p>
        </w:tc>
        <w:tc>
          <w:tcPr>
            <w:tcW w:w="4356" w:type="dxa"/>
            <w:tcBorders>
              <w:top w:val="single" w:sz="4" w:space="0" w:color="auto"/>
              <w:left w:val="single" w:sz="4" w:space="0" w:color="auto"/>
              <w:bottom w:val="single" w:sz="4" w:space="0" w:color="auto"/>
              <w:right w:val="single" w:sz="4" w:space="0" w:color="auto"/>
            </w:tcBorders>
            <w:vAlign w:val="center"/>
          </w:tcPr>
          <w:p w14:paraId="52749F52" w14:textId="77777777" w:rsidR="006F6378" w:rsidRPr="00C30686" w:rsidRDefault="006F6378" w:rsidP="0094020B">
            <w:pPr>
              <w:pStyle w:val="TAC"/>
              <w:rPr>
                <w:rFonts w:eastAsiaTheme="minorEastAsia"/>
                <w:lang w:val="en-US" w:eastAsia="zh-CN" w:bidi="ar"/>
              </w:rPr>
            </w:pPr>
            <w:r w:rsidRPr="00C30686">
              <w:rPr>
                <w:rFonts w:eastAsiaTheme="minorEastAsia" w:cs="Arial"/>
                <w:szCs w:val="18"/>
              </w:rPr>
              <w:t>5, 10, 15, 20, 25, 30, 40, 50</w:t>
            </w:r>
          </w:p>
        </w:tc>
        <w:tc>
          <w:tcPr>
            <w:tcW w:w="2445" w:type="dxa"/>
            <w:tcBorders>
              <w:top w:val="single" w:sz="4" w:space="0" w:color="auto"/>
              <w:left w:val="single" w:sz="4" w:space="0" w:color="auto"/>
              <w:bottom w:val="nil"/>
              <w:right w:val="single" w:sz="4" w:space="0" w:color="auto"/>
            </w:tcBorders>
            <w:vAlign w:val="center"/>
          </w:tcPr>
          <w:p w14:paraId="5F10EC05" w14:textId="77777777" w:rsidR="006F6378" w:rsidRPr="00C30686" w:rsidRDefault="006F6378" w:rsidP="0094020B">
            <w:pPr>
              <w:pStyle w:val="TAC"/>
              <w:rPr>
                <w:rFonts w:eastAsiaTheme="minorEastAsia"/>
                <w:lang w:val="en-US" w:eastAsia="zh-CN"/>
              </w:rPr>
            </w:pPr>
            <w:r w:rsidRPr="00C30686">
              <w:rPr>
                <w:rFonts w:eastAsiaTheme="minorEastAsia" w:hint="eastAsia"/>
                <w:szCs w:val="18"/>
                <w:lang w:val="en-US" w:eastAsia="zh-CN"/>
              </w:rPr>
              <w:t>0</w:t>
            </w:r>
          </w:p>
        </w:tc>
      </w:tr>
      <w:tr w:rsidR="006F6378" w:rsidRPr="00C30686" w14:paraId="01ADD3F9" w14:textId="77777777" w:rsidTr="004F423A">
        <w:trPr>
          <w:trHeight w:val="29"/>
        </w:trPr>
        <w:tc>
          <w:tcPr>
            <w:tcW w:w="2742" w:type="dxa"/>
            <w:tcBorders>
              <w:top w:val="nil"/>
              <w:left w:val="single" w:sz="4" w:space="0" w:color="auto"/>
              <w:bottom w:val="nil"/>
              <w:right w:val="single" w:sz="4" w:space="0" w:color="auto"/>
            </w:tcBorders>
            <w:vAlign w:val="center"/>
          </w:tcPr>
          <w:p w14:paraId="2F4B466A"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nil"/>
              <w:right w:val="single" w:sz="4" w:space="0" w:color="auto"/>
            </w:tcBorders>
            <w:vAlign w:val="center"/>
          </w:tcPr>
          <w:p w14:paraId="75D91357"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CA_n3A-n105A</w:t>
            </w:r>
          </w:p>
        </w:tc>
        <w:tc>
          <w:tcPr>
            <w:tcW w:w="1259" w:type="dxa"/>
            <w:tcBorders>
              <w:top w:val="single" w:sz="4" w:space="0" w:color="auto"/>
              <w:left w:val="single" w:sz="4" w:space="0" w:color="auto"/>
              <w:bottom w:val="single" w:sz="4" w:space="0" w:color="auto"/>
              <w:right w:val="single" w:sz="4" w:space="0" w:color="auto"/>
            </w:tcBorders>
            <w:vAlign w:val="center"/>
          </w:tcPr>
          <w:p w14:paraId="23C7F1B5" w14:textId="77777777" w:rsidR="006F6378" w:rsidRPr="00C30686" w:rsidRDefault="006F6378" w:rsidP="0094020B">
            <w:pPr>
              <w:pStyle w:val="TAC"/>
              <w:rPr>
                <w:rFonts w:eastAsiaTheme="minorEastAsia" w:cs="Arial"/>
                <w:szCs w:val="18"/>
                <w:lang w:val="en-US"/>
              </w:rPr>
            </w:pPr>
            <w:r w:rsidRPr="00C30686">
              <w:rPr>
                <w:rFonts w:cs="Arial"/>
                <w:color w:val="000000"/>
                <w:lang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48908565" w14:textId="77777777" w:rsidR="006F6378" w:rsidRPr="00C30686" w:rsidRDefault="006F6378" w:rsidP="0094020B">
            <w:pPr>
              <w:pStyle w:val="TAC"/>
              <w:rPr>
                <w:rFonts w:eastAsiaTheme="minorEastAsia"/>
                <w:lang w:val="en-US" w:eastAsia="zh-CN" w:bidi="ar"/>
              </w:rPr>
            </w:pPr>
            <w:r w:rsidRPr="00C30686">
              <w:rPr>
                <w:rFonts w:eastAsiaTheme="minorEastAsia" w:cs="Arial"/>
                <w:szCs w:val="18"/>
              </w:rPr>
              <w:t>5, 10, 15, 20, 25, 30, 40, 50</w:t>
            </w:r>
          </w:p>
        </w:tc>
        <w:tc>
          <w:tcPr>
            <w:tcW w:w="2445" w:type="dxa"/>
            <w:tcBorders>
              <w:top w:val="nil"/>
              <w:left w:val="single" w:sz="4" w:space="0" w:color="auto"/>
              <w:bottom w:val="nil"/>
              <w:right w:val="single" w:sz="4" w:space="0" w:color="auto"/>
            </w:tcBorders>
            <w:vAlign w:val="center"/>
          </w:tcPr>
          <w:p w14:paraId="6B5A48F5" w14:textId="77777777" w:rsidR="006F6378" w:rsidRPr="00C30686" w:rsidRDefault="006F6378" w:rsidP="0094020B">
            <w:pPr>
              <w:pStyle w:val="TAC"/>
              <w:rPr>
                <w:rFonts w:eastAsiaTheme="minorEastAsia"/>
                <w:lang w:val="en-US" w:eastAsia="zh-CN"/>
              </w:rPr>
            </w:pPr>
          </w:p>
        </w:tc>
      </w:tr>
      <w:tr w:rsidR="006F6378" w:rsidRPr="00C30686" w14:paraId="4F3CA07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4A99967"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single" w:sz="4" w:space="0" w:color="auto"/>
              <w:right w:val="single" w:sz="4" w:space="0" w:color="auto"/>
            </w:tcBorders>
            <w:vAlign w:val="center"/>
          </w:tcPr>
          <w:p w14:paraId="796EC2C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932821B" w14:textId="77777777" w:rsidR="006F6378" w:rsidRPr="00C30686" w:rsidRDefault="006F6378" w:rsidP="0094020B">
            <w:pPr>
              <w:pStyle w:val="TAC"/>
              <w:rPr>
                <w:rFonts w:eastAsiaTheme="minorEastAsia" w:cs="Arial"/>
                <w:szCs w:val="18"/>
                <w:lang w:val="en-US"/>
              </w:rPr>
            </w:pPr>
            <w:r w:rsidRPr="00C30686">
              <w:rPr>
                <w:rFonts w:eastAsiaTheme="minorEastAsia" w:cs="Arial"/>
                <w:szCs w:val="18"/>
                <w:lang w:val="en-US" w:eastAsia="zh-CN"/>
              </w:rPr>
              <w:t>n105</w:t>
            </w:r>
          </w:p>
        </w:tc>
        <w:tc>
          <w:tcPr>
            <w:tcW w:w="4356" w:type="dxa"/>
            <w:tcBorders>
              <w:top w:val="single" w:sz="4" w:space="0" w:color="auto"/>
              <w:left w:val="single" w:sz="4" w:space="0" w:color="auto"/>
              <w:bottom w:val="single" w:sz="4" w:space="0" w:color="auto"/>
              <w:right w:val="single" w:sz="4" w:space="0" w:color="auto"/>
            </w:tcBorders>
            <w:vAlign w:val="center"/>
          </w:tcPr>
          <w:p w14:paraId="11B61742" w14:textId="77777777" w:rsidR="006F6378" w:rsidRPr="00C30686" w:rsidRDefault="006F6378" w:rsidP="0094020B">
            <w:pPr>
              <w:pStyle w:val="TAC"/>
              <w:rPr>
                <w:rFonts w:eastAsiaTheme="minorEastAsia"/>
                <w:lang w:val="en-US" w:eastAsia="zh-CN" w:bidi="ar"/>
              </w:rPr>
            </w:pPr>
            <w:r w:rsidRPr="00C30686">
              <w:rPr>
                <w:rFonts w:eastAsiaTheme="minorEastAsia" w:cs="Arial"/>
                <w:szCs w:val="18"/>
              </w:rPr>
              <w:t>5, 10, 15, 20, 25, 30, 35</w:t>
            </w:r>
          </w:p>
        </w:tc>
        <w:tc>
          <w:tcPr>
            <w:tcW w:w="2445" w:type="dxa"/>
            <w:tcBorders>
              <w:top w:val="nil"/>
              <w:left w:val="single" w:sz="4" w:space="0" w:color="auto"/>
              <w:bottom w:val="single" w:sz="4" w:space="0" w:color="auto"/>
              <w:right w:val="single" w:sz="4" w:space="0" w:color="auto"/>
            </w:tcBorders>
            <w:vAlign w:val="center"/>
          </w:tcPr>
          <w:p w14:paraId="11A70377" w14:textId="77777777" w:rsidR="006F6378" w:rsidRPr="00C30686" w:rsidRDefault="006F6378" w:rsidP="0094020B">
            <w:pPr>
              <w:pStyle w:val="TAC"/>
              <w:rPr>
                <w:rFonts w:eastAsiaTheme="minorEastAsia"/>
                <w:lang w:val="en-US" w:eastAsia="zh-CN"/>
              </w:rPr>
            </w:pPr>
          </w:p>
        </w:tc>
      </w:tr>
      <w:tr w:rsidR="006F6378" w:rsidRPr="00C30686" w14:paraId="51C63770"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3E47321" w14:textId="77777777" w:rsidR="006F6378" w:rsidRPr="00C30686" w:rsidRDefault="006F6378" w:rsidP="0094020B">
            <w:pPr>
              <w:pStyle w:val="TAC"/>
              <w:rPr>
                <w:rFonts w:eastAsia="Yu Mincho" w:cs="Arial"/>
                <w:szCs w:val="18"/>
                <w:lang w:val="en-US"/>
              </w:rPr>
            </w:pPr>
            <w:r w:rsidRPr="00C30686">
              <w:rPr>
                <w:rFonts w:eastAsia="Yu Mincho" w:cs="Arial"/>
                <w:szCs w:val="18"/>
                <w:lang w:val="en-US"/>
              </w:rPr>
              <w:t>CA_n1A-n5A-n7A</w:t>
            </w:r>
          </w:p>
        </w:tc>
        <w:tc>
          <w:tcPr>
            <w:tcW w:w="2785" w:type="dxa"/>
            <w:tcBorders>
              <w:top w:val="single" w:sz="4" w:space="0" w:color="auto"/>
              <w:left w:val="single" w:sz="4" w:space="0" w:color="auto"/>
              <w:bottom w:val="nil"/>
              <w:right w:val="single" w:sz="4" w:space="0" w:color="auto"/>
            </w:tcBorders>
            <w:vAlign w:val="center"/>
          </w:tcPr>
          <w:p w14:paraId="4E21B5E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CA_n1A-n5A</w:t>
            </w:r>
          </w:p>
          <w:p w14:paraId="7E4BE42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CA_n1A-n7A</w:t>
            </w:r>
          </w:p>
          <w:p w14:paraId="407CEE28" w14:textId="77777777" w:rsidR="006F6378" w:rsidRPr="00C30686" w:rsidRDefault="006F6378" w:rsidP="0094020B">
            <w:pPr>
              <w:pStyle w:val="TAC"/>
              <w:rPr>
                <w:rFonts w:eastAsia="Yu Mincho" w:cs="Arial"/>
                <w:lang w:val="en-US"/>
              </w:rPr>
            </w:pPr>
            <w:r w:rsidRPr="00C30686">
              <w:rPr>
                <w:rFonts w:eastAsiaTheme="minorEastAsia"/>
                <w:lang w:val="en-US" w:eastAsia="zh-CN"/>
              </w:rPr>
              <w:t>CA_n5A-n7A</w:t>
            </w:r>
          </w:p>
        </w:tc>
        <w:tc>
          <w:tcPr>
            <w:tcW w:w="1259" w:type="dxa"/>
            <w:tcBorders>
              <w:top w:val="single" w:sz="4" w:space="0" w:color="auto"/>
              <w:left w:val="single" w:sz="4" w:space="0" w:color="auto"/>
              <w:bottom w:val="single" w:sz="4" w:space="0" w:color="auto"/>
              <w:right w:val="single" w:sz="4" w:space="0" w:color="auto"/>
            </w:tcBorders>
            <w:vAlign w:val="center"/>
          </w:tcPr>
          <w:p w14:paraId="13C958B7" w14:textId="77777777" w:rsidR="006F6378" w:rsidRPr="00C30686" w:rsidRDefault="006F6378" w:rsidP="0094020B">
            <w:pPr>
              <w:pStyle w:val="TAC"/>
              <w:rPr>
                <w:rFonts w:eastAsia="Yu Mincho" w:cs="Arial"/>
                <w:szCs w:val="18"/>
                <w:lang w:val="en-US"/>
              </w:rPr>
            </w:pPr>
            <w:r w:rsidRPr="00C30686">
              <w:rPr>
                <w:rFonts w:eastAsia="Yu Mincho" w:cs="Arial"/>
                <w:szCs w:val="18"/>
                <w:lang w:val="en-US"/>
              </w:rPr>
              <w:t>n1</w:t>
            </w:r>
          </w:p>
        </w:tc>
        <w:tc>
          <w:tcPr>
            <w:tcW w:w="4356" w:type="dxa"/>
            <w:tcBorders>
              <w:top w:val="single" w:sz="4" w:space="0" w:color="auto"/>
              <w:left w:val="single" w:sz="4" w:space="0" w:color="auto"/>
              <w:bottom w:val="single" w:sz="4" w:space="0" w:color="auto"/>
              <w:right w:val="single" w:sz="4" w:space="0" w:color="auto"/>
            </w:tcBorders>
            <w:vAlign w:val="center"/>
          </w:tcPr>
          <w:p w14:paraId="2E5D1257" w14:textId="77777777" w:rsidR="006F6378" w:rsidRPr="00C30686" w:rsidRDefault="006F6378" w:rsidP="0094020B">
            <w:pPr>
              <w:pStyle w:val="TAC"/>
              <w:rPr>
                <w:rFonts w:ascii="Calibri" w:eastAsia="Yu Mincho" w:hAnsi="Calibri"/>
                <w:sz w:val="21"/>
                <w:lang w:val="en-US" w:eastAsia="zh-CN"/>
              </w:rPr>
            </w:pPr>
            <w:r w:rsidRPr="00C30686">
              <w:rPr>
                <w:rFonts w:eastAsiaTheme="minorEastAsia"/>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43954D60" w14:textId="77777777" w:rsidR="006F6378" w:rsidRPr="00C30686" w:rsidRDefault="006F6378" w:rsidP="0094020B">
            <w:pPr>
              <w:pStyle w:val="TAC"/>
              <w:rPr>
                <w:rFonts w:eastAsia="Yu Mincho" w:cs="Arial"/>
                <w:szCs w:val="18"/>
                <w:lang w:val="en-US"/>
              </w:rPr>
            </w:pPr>
            <w:r w:rsidRPr="00C30686">
              <w:rPr>
                <w:rFonts w:eastAsia="Yu Mincho" w:cs="Arial"/>
                <w:szCs w:val="18"/>
                <w:lang w:val="en-US"/>
              </w:rPr>
              <w:t>0</w:t>
            </w:r>
          </w:p>
        </w:tc>
      </w:tr>
      <w:tr w:rsidR="006F6378" w:rsidRPr="00C30686" w14:paraId="6D0C8481" w14:textId="77777777" w:rsidTr="004F423A">
        <w:trPr>
          <w:trHeight w:val="29"/>
        </w:trPr>
        <w:tc>
          <w:tcPr>
            <w:tcW w:w="2742" w:type="dxa"/>
            <w:tcBorders>
              <w:top w:val="nil"/>
              <w:left w:val="single" w:sz="4" w:space="0" w:color="auto"/>
              <w:bottom w:val="nil"/>
              <w:right w:val="single" w:sz="4" w:space="0" w:color="auto"/>
            </w:tcBorders>
            <w:vAlign w:val="center"/>
          </w:tcPr>
          <w:p w14:paraId="3C499C2E" w14:textId="77777777" w:rsidR="006F6378" w:rsidRPr="00C30686" w:rsidRDefault="006F6378" w:rsidP="0094020B">
            <w:pPr>
              <w:pStyle w:val="TAC"/>
              <w:rPr>
                <w:rFonts w:eastAsia="Yu Mincho" w:cs="Arial"/>
                <w:szCs w:val="18"/>
                <w:lang w:val="en-US"/>
              </w:rPr>
            </w:pPr>
          </w:p>
        </w:tc>
        <w:tc>
          <w:tcPr>
            <w:tcW w:w="2785" w:type="dxa"/>
            <w:tcBorders>
              <w:top w:val="nil"/>
              <w:left w:val="single" w:sz="4" w:space="0" w:color="auto"/>
              <w:bottom w:val="nil"/>
              <w:right w:val="single" w:sz="4" w:space="0" w:color="auto"/>
            </w:tcBorders>
            <w:vAlign w:val="center"/>
          </w:tcPr>
          <w:p w14:paraId="6EF9580A" w14:textId="77777777" w:rsidR="006F6378" w:rsidRPr="00C30686" w:rsidRDefault="006F6378" w:rsidP="0094020B">
            <w:pPr>
              <w:pStyle w:val="TAC"/>
              <w:rPr>
                <w:rFonts w:eastAsia="Yu Mincho" w:cs="Arial"/>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EB374D6" w14:textId="77777777" w:rsidR="006F6378" w:rsidRPr="00C30686" w:rsidRDefault="006F6378" w:rsidP="0094020B">
            <w:pPr>
              <w:pStyle w:val="TAC"/>
              <w:rPr>
                <w:rFonts w:eastAsia="Yu Mincho" w:cs="Arial"/>
                <w:szCs w:val="18"/>
                <w:lang w:val="en-US"/>
              </w:rPr>
            </w:pPr>
            <w:r w:rsidRPr="00C30686">
              <w:rPr>
                <w:rFonts w:eastAsia="Yu Mincho" w:cs="Arial"/>
                <w:szCs w:val="18"/>
                <w:lang w:val="en-US"/>
              </w:rPr>
              <w:t>n5</w:t>
            </w:r>
          </w:p>
        </w:tc>
        <w:tc>
          <w:tcPr>
            <w:tcW w:w="4356" w:type="dxa"/>
            <w:tcBorders>
              <w:top w:val="single" w:sz="4" w:space="0" w:color="auto"/>
              <w:left w:val="single" w:sz="4" w:space="0" w:color="auto"/>
              <w:bottom w:val="single" w:sz="4" w:space="0" w:color="auto"/>
              <w:right w:val="single" w:sz="4" w:space="0" w:color="auto"/>
            </w:tcBorders>
            <w:vAlign w:val="center"/>
          </w:tcPr>
          <w:p w14:paraId="759623A9" w14:textId="77777777" w:rsidR="006F6378" w:rsidRPr="00C30686" w:rsidRDefault="006F6378" w:rsidP="0094020B">
            <w:pPr>
              <w:pStyle w:val="TAC"/>
              <w:rPr>
                <w:rFonts w:ascii="Calibri" w:eastAsia="Yu Mincho" w:hAnsi="Calibri"/>
                <w:sz w:val="21"/>
                <w:lang w:val="en-US" w:eastAsia="zh-CN"/>
              </w:rPr>
            </w:pPr>
            <w:r w:rsidRPr="00C30686">
              <w:rPr>
                <w:rFonts w:eastAsiaTheme="minorEastAsia"/>
                <w:lang w:val="en-US" w:eastAsia="zh-CN" w:bidi="ar"/>
              </w:rPr>
              <w:t>5, 10, 15, 20</w:t>
            </w:r>
          </w:p>
        </w:tc>
        <w:tc>
          <w:tcPr>
            <w:tcW w:w="2445" w:type="dxa"/>
            <w:tcBorders>
              <w:top w:val="nil"/>
              <w:left w:val="single" w:sz="4" w:space="0" w:color="auto"/>
              <w:bottom w:val="nil"/>
              <w:right w:val="single" w:sz="4" w:space="0" w:color="auto"/>
            </w:tcBorders>
            <w:vAlign w:val="center"/>
          </w:tcPr>
          <w:p w14:paraId="1BE2F638" w14:textId="77777777" w:rsidR="006F6378" w:rsidRPr="00C30686" w:rsidRDefault="006F6378" w:rsidP="0094020B">
            <w:pPr>
              <w:pStyle w:val="TAC"/>
              <w:rPr>
                <w:rFonts w:eastAsia="Yu Mincho" w:cs="Arial"/>
                <w:szCs w:val="18"/>
                <w:lang w:val="en-US"/>
              </w:rPr>
            </w:pPr>
          </w:p>
        </w:tc>
      </w:tr>
      <w:tr w:rsidR="006F6378" w:rsidRPr="00C30686" w14:paraId="4903F6C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444319E" w14:textId="77777777" w:rsidR="006F6378" w:rsidRPr="00C30686" w:rsidRDefault="006F6378" w:rsidP="0094020B">
            <w:pPr>
              <w:pStyle w:val="TAC"/>
              <w:rPr>
                <w:rFonts w:eastAsia="Yu Mincho" w:cs="Arial"/>
                <w:szCs w:val="18"/>
                <w:lang w:val="en-US"/>
              </w:rPr>
            </w:pPr>
          </w:p>
        </w:tc>
        <w:tc>
          <w:tcPr>
            <w:tcW w:w="2785" w:type="dxa"/>
            <w:tcBorders>
              <w:top w:val="nil"/>
              <w:left w:val="single" w:sz="4" w:space="0" w:color="auto"/>
              <w:bottom w:val="single" w:sz="4" w:space="0" w:color="auto"/>
              <w:right w:val="single" w:sz="4" w:space="0" w:color="auto"/>
            </w:tcBorders>
            <w:vAlign w:val="center"/>
          </w:tcPr>
          <w:p w14:paraId="17302B7B" w14:textId="77777777" w:rsidR="006F6378" w:rsidRPr="00C30686" w:rsidRDefault="006F6378" w:rsidP="0094020B">
            <w:pPr>
              <w:pStyle w:val="TAC"/>
              <w:rPr>
                <w:rFonts w:eastAsia="Yu Mincho" w:cs="Arial"/>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E00C030" w14:textId="77777777" w:rsidR="006F6378" w:rsidRPr="00C30686" w:rsidRDefault="006F6378" w:rsidP="0094020B">
            <w:pPr>
              <w:pStyle w:val="TAC"/>
              <w:rPr>
                <w:rFonts w:eastAsia="Yu Mincho" w:cs="Arial"/>
                <w:szCs w:val="18"/>
                <w:lang w:val="en-US"/>
              </w:rPr>
            </w:pPr>
            <w:r w:rsidRPr="00C30686">
              <w:rPr>
                <w:rFonts w:eastAsia="Yu Mincho" w:cs="Arial"/>
                <w:szCs w:val="18"/>
                <w:lang w:val="en-US"/>
              </w:rPr>
              <w:t>n7</w:t>
            </w:r>
          </w:p>
        </w:tc>
        <w:tc>
          <w:tcPr>
            <w:tcW w:w="4356" w:type="dxa"/>
            <w:tcBorders>
              <w:top w:val="single" w:sz="4" w:space="0" w:color="auto"/>
              <w:left w:val="single" w:sz="4" w:space="0" w:color="auto"/>
              <w:bottom w:val="single" w:sz="4" w:space="0" w:color="auto"/>
              <w:right w:val="single" w:sz="4" w:space="0" w:color="auto"/>
            </w:tcBorders>
            <w:vAlign w:val="center"/>
          </w:tcPr>
          <w:p w14:paraId="6DD9B53F" w14:textId="77777777" w:rsidR="006F6378" w:rsidRPr="00C30686" w:rsidRDefault="006F6378" w:rsidP="0094020B">
            <w:pPr>
              <w:pStyle w:val="TAC"/>
              <w:rPr>
                <w:rFonts w:ascii="Calibri" w:eastAsia="Yu Mincho" w:hAnsi="Calibri" w:cs="Arial"/>
                <w:sz w:val="21"/>
                <w:szCs w:val="18"/>
                <w:lang w:val="en-US" w:eastAsia="zh-CN"/>
              </w:rPr>
            </w:pPr>
            <w:r w:rsidRPr="00C30686">
              <w:rPr>
                <w:rFonts w:eastAsiaTheme="minorEastAsia" w:cs="Arial"/>
                <w:color w:val="000000"/>
                <w:szCs w:val="18"/>
                <w:lang w:val="en-US" w:eastAsia="zh-CN" w:bidi="ar"/>
              </w:rPr>
              <w:t>5, 10, 15, 20, 25, 30, 40, 50</w:t>
            </w:r>
          </w:p>
        </w:tc>
        <w:tc>
          <w:tcPr>
            <w:tcW w:w="2445" w:type="dxa"/>
            <w:tcBorders>
              <w:top w:val="nil"/>
              <w:left w:val="single" w:sz="4" w:space="0" w:color="auto"/>
              <w:bottom w:val="single" w:sz="4" w:space="0" w:color="auto"/>
              <w:right w:val="single" w:sz="4" w:space="0" w:color="auto"/>
            </w:tcBorders>
            <w:vAlign w:val="center"/>
          </w:tcPr>
          <w:p w14:paraId="540B1A7C" w14:textId="77777777" w:rsidR="006F6378" w:rsidRPr="00C30686" w:rsidRDefault="006F6378" w:rsidP="0094020B">
            <w:pPr>
              <w:pStyle w:val="TAC"/>
              <w:rPr>
                <w:rFonts w:eastAsia="Yu Mincho" w:cs="Arial"/>
                <w:szCs w:val="18"/>
                <w:lang w:val="en-US"/>
              </w:rPr>
            </w:pPr>
          </w:p>
        </w:tc>
      </w:tr>
      <w:tr w:rsidR="006F6378" w:rsidRPr="00C30686" w14:paraId="68402669"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81E9060" w14:textId="77777777" w:rsidR="006F6378" w:rsidRPr="00C30686" w:rsidRDefault="006F6378" w:rsidP="0094020B">
            <w:pPr>
              <w:pStyle w:val="TAC"/>
              <w:rPr>
                <w:rFonts w:eastAsia="Yu Mincho" w:cs="Arial"/>
                <w:szCs w:val="18"/>
                <w:lang w:val="en-US"/>
              </w:rPr>
            </w:pPr>
            <w:r w:rsidRPr="00C30686">
              <w:rPr>
                <w:rFonts w:eastAsia="Yu Mincho" w:cs="Arial"/>
                <w:szCs w:val="18"/>
                <w:lang w:val="en-US"/>
              </w:rPr>
              <w:t>CA_n1A-n5A-n7B</w:t>
            </w:r>
          </w:p>
        </w:tc>
        <w:tc>
          <w:tcPr>
            <w:tcW w:w="2785" w:type="dxa"/>
            <w:tcBorders>
              <w:top w:val="single" w:sz="4" w:space="0" w:color="auto"/>
              <w:left w:val="single" w:sz="4" w:space="0" w:color="auto"/>
              <w:bottom w:val="nil"/>
              <w:right w:val="single" w:sz="4" w:space="0" w:color="auto"/>
            </w:tcBorders>
            <w:vAlign w:val="center"/>
          </w:tcPr>
          <w:p w14:paraId="07957E2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CA_n1A-n5A</w:t>
            </w:r>
          </w:p>
          <w:p w14:paraId="0D16733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CA_n1A-n7A</w:t>
            </w:r>
          </w:p>
          <w:p w14:paraId="314FE4C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CA_n5A-n7A</w:t>
            </w:r>
          </w:p>
          <w:p w14:paraId="61082BD6" w14:textId="77777777" w:rsidR="006F6378" w:rsidRPr="00C30686" w:rsidRDefault="006F6378" w:rsidP="0094020B">
            <w:pPr>
              <w:pStyle w:val="TAC"/>
              <w:rPr>
                <w:rFonts w:eastAsia="Yu Mincho" w:cs="Arial"/>
                <w:szCs w:val="18"/>
                <w:lang w:val="en-US"/>
              </w:rPr>
            </w:pPr>
            <w:r w:rsidRPr="00C30686">
              <w:rPr>
                <w:rFonts w:eastAsiaTheme="minorEastAsia"/>
                <w:lang w:val="en-US" w:eastAsia="zh-CN"/>
              </w:rPr>
              <w:t>CA_n7B</w:t>
            </w:r>
          </w:p>
        </w:tc>
        <w:tc>
          <w:tcPr>
            <w:tcW w:w="1259" w:type="dxa"/>
            <w:tcBorders>
              <w:top w:val="single" w:sz="4" w:space="0" w:color="auto"/>
              <w:left w:val="single" w:sz="4" w:space="0" w:color="auto"/>
              <w:bottom w:val="single" w:sz="4" w:space="0" w:color="auto"/>
              <w:right w:val="single" w:sz="4" w:space="0" w:color="auto"/>
            </w:tcBorders>
            <w:vAlign w:val="center"/>
          </w:tcPr>
          <w:p w14:paraId="11869B85" w14:textId="77777777" w:rsidR="006F6378" w:rsidRPr="00C30686" w:rsidRDefault="006F6378" w:rsidP="0094020B">
            <w:pPr>
              <w:pStyle w:val="TAC"/>
              <w:rPr>
                <w:rFonts w:eastAsia="Yu Mincho" w:cs="Arial"/>
                <w:szCs w:val="18"/>
                <w:lang w:val="en-US"/>
              </w:rPr>
            </w:pPr>
            <w:r w:rsidRPr="00C30686">
              <w:rPr>
                <w:rFonts w:eastAsia="Yu Mincho" w:cs="Arial"/>
                <w:szCs w:val="18"/>
                <w:lang w:val="en-US"/>
              </w:rPr>
              <w:t>n1</w:t>
            </w:r>
          </w:p>
        </w:tc>
        <w:tc>
          <w:tcPr>
            <w:tcW w:w="4356" w:type="dxa"/>
            <w:tcBorders>
              <w:top w:val="single" w:sz="4" w:space="0" w:color="auto"/>
              <w:left w:val="single" w:sz="4" w:space="0" w:color="auto"/>
              <w:bottom w:val="single" w:sz="4" w:space="0" w:color="auto"/>
              <w:right w:val="single" w:sz="4" w:space="0" w:color="auto"/>
            </w:tcBorders>
            <w:vAlign w:val="center"/>
          </w:tcPr>
          <w:p w14:paraId="7408EA92" w14:textId="77777777" w:rsidR="006F6378" w:rsidRPr="00C30686" w:rsidRDefault="006F6378" w:rsidP="0094020B">
            <w:pPr>
              <w:pStyle w:val="TAC"/>
              <w:rPr>
                <w:rFonts w:ascii="Calibri" w:eastAsia="Yu Mincho" w:hAnsi="Calibri" w:cs="Arial"/>
                <w:sz w:val="21"/>
                <w:szCs w:val="18"/>
                <w:lang w:val="en-US" w:eastAsia="zh-CN"/>
              </w:rPr>
            </w:pPr>
            <w:r w:rsidRPr="00C30686">
              <w:rPr>
                <w:rFonts w:eastAsiaTheme="minorEastAsia" w:cs="Arial"/>
                <w:color w:val="000000"/>
                <w:szCs w:val="18"/>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151BD828" w14:textId="77777777" w:rsidR="006F6378" w:rsidRPr="00C30686" w:rsidRDefault="006F6378" w:rsidP="0094020B">
            <w:pPr>
              <w:pStyle w:val="TAC"/>
              <w:rPr>
                <w:rFonts w:eastAsia="Yu Mincho" w:cs="Arial"/>
                <w:szCs w:val="18"/>
                <w:lang w:val="en-US"/>
              </w:rPr>
            </w:pPr>
            <w:r w:rsidRPr="00C30686">
              <w:rPr>
                <w:rFonts w:eastAsia="Yu Mincho" w:cs="Arial"/>
                <w:szCs w:val="18"/>
                <w:lang w:val="en-US"/>
              </w:rPr>
              <w:t>0</w:t>
            </w:r>
          </w:p>
        </w:tc>
      </w:tr>
      <w:tr w:rsidR="006F6378" w:rsidRPr="00C30686" w14:paraId="396E0321" w14:textId="77777777" w:rsidTr="004F423A">
        <w:trPr>
          <w:trHeight w:val="29"/>
        </w:trPr>
        <w:tc>
          <w:tcPr>
            <w:tcW w:w="2742" w:type="dxa"/>
            <w:tcBorders>
              <w:top w:val="nil"/>
              <w:left w:val="single" w:sz="4" w:space="0" w:color="auto"/>
              <w:bottom w:val="nil"/>
              <w:right w:val="single" w:sz="4" w:space="0" w:color="auto"/>
            </w:tcBorders>
            <w:vAlign w:val="center"/>
          </w:tcPr>
          <w:p w14:paraId="000E669C" w14:textId="77777777" w:rsidR="006F6378" w:rsidRPr="00C30686" w:rsidRDefault="006F6378" w:rsidP="0094020B">
            <w:pPr>
              <w:pStyle w:val="TAC"/>
              <w:rPr>
                <w:rFonts w:eastAsia="Yu Mincho" w:cs="Arial"/>
                <w:szCs w:val="18"/>
                <w:lang w:val="en-US"/>
              </w:rPr>
            </w:pPr>
          </w:p>
        </w:tc>
        <w:tc>
          <w:tcPr>
            <w:tcW w:w="2785" w:type="dxa"/>
            <w:tcBorders>
              <w:top w:val="nil"/>
              <w:left w:val="single" w:sz="4" w:space="0" w:color="auto"/>
              <w:bottom w:val="nil"/>
              <w:right w:val="single" w:sz="4" w:space="0" w:color="auto"/>
            </w:tcBorders>
            <w:vAlign w:val="center"/>
          </w:tcPr>
          <w:p w14:paraId="438327B1" w14:textId="77777777" w:rsidR="006F6378" w:rsidRPr="00C30686" w:rsidRDefault="006F6378" w:rsidP="0094020B">
            <w:pPr>
              <w:pStyle w:val="TAC"/>
              <w:rPr>
                <w:rFonts w:eastAsia="Yu Mincho" w:cs="Arial"/>
                <w:szCs w:val="18"/>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99693E9" w14:textId="77777777" w:rsidR="006F6378" w:rsidRPr="00C30686" w:rsidRDefault="006F6378" w:rsidP="0094020B">
            <w:pPr>
              <w:pStyle w:val="TAC"/>
              <w:rPr>
                <w:rFonts w:eastAsia="Yu Mincho" w:cs="Arial"/>
                <w:szCs w:val="18"/>
                <w:lang w:val="en-US"/>
              </w:rPr>
            </w:pPr>
            <w:r w:rsidRPr="00C30686">
              <w:rPr>
                <w:rFonts w:eastAsia="Yu Mincho" w:cs="Arial"/>
                <w:szCs w:val="18"/>
                <w:lang w:val="en-US"/>
              </w:rPr>
              <w:t>n5</w:t>
            </w:r>
          </w:p>
        </w:tc>
        <w:tc>
          <w:tcPr>
            <w:tcW w:w="4356" w:type="dxa"/>
            <w:tcBorders>
              <w:top w:val="single" w:sz="4" w:space="0" w:color="auto"/>
              <w:left w:val="single" w:sz="4" w:space="0" w:color="auto"/>
              <w:bottom w:val="single" w:sz="4" w:space="0" w:color="auto"/>
              <w:right w:val="single" w:sz="4" w:space="0" w:color="auto"/>
            </w:tcBorders>
            <w:vAlign w:val="center"/>
          </w:tcPr>
          <w:p w14:paraId="40B51442" w14:textId="77777777" w:rsidR="006F6378" w:rsidRPr="00C30686" w:rsidRDefault="006F6378" w:rsidP="0094020B">
            <w:pPr>
              <w:pStyle w:val="TAC"/>
              <w:rPr>
                <w:rFonts w:ascii="Calibri" w:eastAsia="Yu Mincho" w:hAnsi="Calibri" w:cs="Arial"/>
                <w:sz w:val="21"/>
                <w:szCs w:val="18"/>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7DD6EDCE" w14:textId="77777777" w:rsidR="006F6378" w:rsidRPr="00C30686" w:rsidRDefault="006F6378" w:rsidP="0094020B">
            <w:pPr>
              <w:pStyle w:val="TAC"/>
              <w:rPr>
                <w:rFonts w:eastAsia="Yu Mincho" w:cs="Arial"/>
                <w:szCs w:val="18"/>
                <w:lang w:val="en-US"/>
              </w:rPr>
            </w:pPr>
          </w:p>
        </w:tc>
      </w:tr>
      <w:tr w:rsidR="006F6378" w:rsidRPr="00C30686" w14:paraId="66AFBAFC"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C7AD63D" w14:textId="77777777" w:rsidR="006F6378" w:rsidRPr="00C30686" w:rsidRDefault="006F6378" w:rsidP="0094020B">
            <w:pPr>
              <w:pStyle w:val="TAC"/>
              <w:rPr>
                <w:rFonts w:eastAsia="Yu Mincho" w:cs="Arial"/>
                <w:szCs w:val="18"/>
                <w:lang w:val="en-US" w:eastAsia="zh-CN"/>
              </w:rPr>
            </w:pPr>
          </w:p>
        </w:tc>
        <w:tc>
          <w:tcPr>
            <w:tcW w:w="2785" w:type="dxa"/>
            <w:tcBorders>
              <w:top w:val="nil"/>
              <w:left w:val="single" w:sz="4" w:space="0" w:color="auto"/>
              <w:bottom w:val="single" w:sz="4" w:space="0" w:color="auto"/>
              <w:right w:val="single" w:sz="4" w:space="0" w:color="auto"/>
            </w:tcBorders>
            <w:vAlign w:val="center"/>
          </w:tcPr>
          <w:p w14:paraId="1F79C66B" w14:textId="77777777" w:rsidR="006F6378" w:rsidRPr="00C30686" w:rsidRDefault="006F6378" w:rsidP="0094020B">
            <w:pPr>
              <w:pStyle w:val="TAC"/>
              <w:rPr>
                <w:rFonts w:eastAsia="Yu Mincho" w:cs="Arial"/>
                <w:szCs w:val="18"/>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DBDABB3" w14:textId="77777777" w:rsidR="006F6378" w:rsidRPr="00C30686" w:rsidRDefault="006F6378" w:rsidP="0094020B">
            <w:pPr>
              <w:pStyle w:val="TAC"/>
              <w:rPr>
                <w:rFonts w:eastAsia="Yu Mincho" w:cs="Arial"/>
                <w:szCs w:val="18"/>
                <w:lang w:val="en-US" w:eastAsia="zh-CN"/>
              </w:rPr>
            </w:pPr>
            <w:r w:rsidRPr="00C30686">
              <w:rPr>
                <w:rFonts w:eastAsia="Yu Mincho" w:cs="Arial"/>
                <w:szCs w:val="18"/>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1070A7AE" w14:textId="77777777" w:rsidR="006F6378" w:rsidRPr="00C30686" w:rsidRDefault="006F6378" w:rsidP="0094020B">
            <w:pPr>
              <w:pStyle w:val="TAC"/>
              <w:rPr>
                <w:rFonts w:eastAsia="Yu Mincho" w:cs="Arial"/>
                <w:szCs w:val="18"/>
                <w:lang w:val="en-US" w:eastAsia="zh-CN"/>
              </w:rPr>
            </w:pPr>
            <w:r w:rsidRPr="00C30686">
              <w:rPr>
                <w:rFonts w:eastAsiaTheme="minorEastAsia" w:cs="Arial"/>
                <w:color w:val="000000"/>
                <w:szCs w:val="18"/>
                <w:lang w:val="en-US" w:eastAsia="zh-CN" w:bidi="ar"/>
              </w:rPr>
              <w:t>CA_n7B_BCS0</w:t>
            </w:r>
          </w:p>
        </w:tc>
        <w:tc>
          <w:tcPr>
            <w:tcW w:w="2445" w:type="dxa"/>
            <w:tcBorders>
              <w:top w:val="nil"/>
              <w:left w:val="single" w:sz="4" w:space="0" w:color="auto"/>
              <w:bottom w:val="single" w:sz="4" w:space="0" w:color="auto"/>
              <w:right w:val="single" w:sz="4" w:space="0" w:color="auto"/>
            </w:tcBorders>
            <w:vAlign w:val="center"/>
          </w:tcPr>
          <w:p w14:paraId="4CDD73C9" w14:textId="77777777" w:rsidR="006F6378" w:rsidRPr="00C30686" w:rsidRDefault="006F6378" w:rsidP="0094020B">
            <w:pPr>
              <w:pStyle w:val="TAC"/>
              <w:rPr>
                <w:rFonts w:eastAsia="Yu Mincho" w:cs="Arial"/>
                <w:szCs w:val="18"/>
                <w:lang w:val="en-US" w:eastAsia="zh-CN"/>
              </w:rPr>
            </w:pPr>
          </w:p>
        </w:tc>
      </w:tr>
      <w:tr w:rsidR="006F6378" w:rsidRPr="00C30686" w14:paraId="3BE6BAB1"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EA554FF" w14:textId="77777777" w:rsidR="006F6378" w:rsidRPr="00C30686" w:rsidRDefault="006F6378" w:rsidP="0094020B">
            <w:pPr>
              <w:pStyle w:val="TAC"/>
              <w:rPr>
                <w:rFonts w:eastAsia="Yu Mincho"/>
                <w:lang w:val="en-US"/>
              </w:rPr>
            </w:pPr>
            <w:r w:rsidRPr="00C30686">
              <w:rPr>
                <w:rFonts w:eastAsiaTheme="minorEastAsia"/>
                <w:lang w:val="en-US" w:eastAsia="zh-CN"/>
              </w:rPr>
              <w:t>CA_n1A-n5A-n28A</w:t>
            </w:r>
          </w:p>
        </w:tc>
        <w:tc>
          <w:tcPr>
            <w:tcW w:w="2785" w:type="dxa"/>
            <w:tcBorders>
              <w:top w:val="single" w:sz="4" w:space="0" w:color="auto"/>
              <w:left w:val="single" w:sz="4" w:space="0" w:color="auto"/>
              <w:bottom w:val="nil"/>
              <w:right w:val="single" w:sz="4" w:space="0" w:color="auto"/>
            </w:tcBorders>
            <w:vAlign w:val="center"/>
          </w:tcPr>
          <w:p w14:paraId="27BAB9B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41737DB8" w14:textId="77777777" w:rsidR="006F6378" w:rsidRPr="00C30686" w:rsidRDefault="006F6378" w:rsidP="0094020B">
            <w:pPr>
              <w:pStyle w:val="TAC"/>
              <w:rPr>
                <w:rFonts w:eastAsia="Yu Mincho"/>
                <w:lang w:val="en-US"/>
              </w:rPr>
            </w:pPr>
            <w:r w:rsidRPr="00C30686">
              <w:rPr>
                <w:rFonts w:eastAsiaTheme="minorEastAsia"/>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06AAC654"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608726C2" w14:textId="77777777" w:rsidR="006F6378" w:rsidRPr="00C30686" w:rsidRDefault="006F6378" w:rsidP="0094020B">
            <w:pPr>
              <w:pStyle w:val="TAC"/>
              <w:rPr>
                <w:rFonts w:eastAsia="Yu Mincho"/>
                <w:lang w:val="en-US"/>
              </w:rPr>
            </w:pPr>
            <w:r w:rsidRPr="00C30686">
              <w:rPr>
                <w:rFonts w:eastAsia="Yu Mincho"/>
                <w:szCs w:val="18"/>
                <w:lang w:val="en-US"/>
              </w:rPr>
              <w:t>0</w:t>
            </w:r>
          </w:p>
        </w:tc>
      </w:tr>
      <w:tr w:rsidR="006F6378" w:rsidRPr="00C30686" w14:paraId="2A8034D2" w14:textId="77777777" w:rsidTr="004F423A">
        <w:trPr>
          <w:trHeight w:val="29"/>
        </w:trPr>
        <w:tc>
          <w:tcPr>
            <w:tcW w:w="2742" w:type="dxa"/>
            <w:tcBorders>
              <w:top w:val="nil"/>
              <w:left w:val="single" w:sz="4" w:space="0" w:color="auto"/>
              <w:bottom w:val="nil"/>
              <w:right w:val="single" w:sz="4" w:space="0" w:color="auto"/>
            </w:tcBorders>
            <w:vAlign w:val="center"/>
          </w:tcPr>
          <w:p w14:paraId="1D94E674"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nil"/>
              <w:right w:val="single" w:sz="4" w:space="0" w:color="auto"/>
            </w:tcBorders>
            <w:vAlign w:val="center"/>
          </w:tcPr>
          <w:p w14:paraId="7459B4E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07EB833" w14:textId="77777777" w:rsidR="006F6378" w:rsidRPr="00C30686" w:rsidRDefault="006F6378" w:rsidP="0094020B">
            <w:pPr>
              <w:pStyle w:val="TAC"/>
              <w:rPr>
                <w:rFonts w:eastAsia="Yu Mincho"/>
                <w:lang w:val="en-US"/>
              </w:rPr>
            </w:pPr>
            <w:r w:rsidRPr="00C30686">
              <w:rPr>
                <w:rFonts w:eastAsia="Yu Mincho"/>
                <w:szCs w:val="18"/>
                <w:lang w:val="en-US"/>
              </w:rPr>
              <w:t>n5</w:t>
            </w:r>
          </w:p>
        </w:tc>
        <w:tc>
          <w:tcPr>
            <w:tcW w:w="4356" w:type="dxa"/>
            <w:tcBorders>
              <w:top w:val="single" w:sz="4" w:space="0" w:color="auto"/>
              <w:left w:val="single" w:sz="4" w:space="0" w:color="auto"/>
              <w:bottom w:val="single" w:sz="4" w:space="0" w:color="auto"/>
              <w:right w:val="single" w:sz="4" w:space="0" w:color="auto"/>
            </w:tcBorders>
            <w:vAlign w:val="center"/>
          </w:tcPr>
          <w:p w14:paraId="086D36C0" w14:textId="77777777" w:rsidR="006F6378" w:rsidRPr="00C30686" w:rsidRDefault="006F6378" w:rsidP="0094020B">
            <w:pPr>
              <w:pStyle w:val="TAC"/>
              <w:rPr>
                <w:rFonts w:ascii="Calibri" w:eastAsia="Yu Mincho" w:hAnsi="Calibri"/>
                <w:sz w:val="21"/>
                <w:szCs w:val="18"/>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60DA1C65" w14:textId="77777777" w:rsidR="006F6378" w:rsidRPr="00C30686" w:rsidRDefault="006F6378" w:rsidP="0094020B">
            <w:pPr>
              <w:pStyle w:val="TAC"/>
              <w:rPr>
                <w:rFonts w:eastAsia="Yu Mincho"/>
                <w:lang w:val="en-US"/>
              </w:rPr>
            </w:pPr>
          </w:p>
        </w:tc>
      </w:tr>
      <w:tr w:rsidR="006F6378" w:rsidRPr="00C30686" w14:paraId="3B3896DC"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37725DF"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single" w:sz="4" w:space="0" w:color="auto"/>
              <w:right w:val="single" w:sz="4" w:space="0" w:color="auto"/>
            </w:tcBorders>
            <w:vAlign w:val="center"/>
          </w:tcPr>
          <w:p w14:paraId="5CF49DB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F53A783" w14:textId="77777777" w:rsidR="006F6378" w:rsidRPr="00C30686" w:rsidRDefault="006F6378" w:rsidP="0094020B">
            <w:pPr>
              <w:pStyle w:val="TAC"/>
              <w:rPr>
                <w:rFonts w:eastAsia="Yu Mincho"/>
                <w:lang w:val="en-US"/>
              </w:rPr>
            </w:pPr>
            <w:r w:rsidRPr="00C30686">
              <w:rPr>
                <w:rFonts w:eastAsia="Yu Mincho"/>
                <w:szCs w:val="18"/>
                <w:lang w:val="en-US"/>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374E163F" w14:textId="77777777" w:rsidR="006F6378" w:rsidRPr="00C30686" w:rsidRDefault="006F6378" w:rsidP="0094020B">
            <w:pPr>
              <w:pStyle w:val="TAC"/>
              <w:rPr>
                <w:rFonts w:ascii="Calibri" w:eastAsia="Yu Mincho" w:hAnsi="Calibri"/>
                <w:sz w:val="21"/>
                <w:szCs w:val="18"/>
                <w:lang w:val="en-US" w:eastAsia="zh-CN"/>
              </w:rPr>
            </w:pPr>
            <w:r w:rsidRPr="00C30686">
              <w:rPr>
                <w:rFonts w:eastAsiaTheme="minorEastAsia" w:cs="Arial"/>
                <w:color w:val="000000"/>
                <w:szCs w:val="18"/>
                <w:lang w:val="en-US" w:eastAsia="zh-CN" w:bidi="ar"/>
              </w:rPr>
              <w:t>5, 10, 15, 20, 30</w:t>
            </w:r>
          </w:p>
        </w:tc>
        <w:tc>
          <w:tcPr>
            <w:tcW w:w="2445" w:type="dxa"/>
            <w:tcBorders>
              <w:top w:val="nil"/>
              <w:left w:val="single" w:sz="4" w:space="0" w:color="auto"/>
              <w:bottom w:val="single" w:sz="4" w:space="0" w:color="auto"/>
              <w:right w:val="single" w:sz="4" w:space="0" w:color="auto"/>
            </w:tcBorders>
            <w:vAlign w:val="center"/>
          </w:tcPr>
          <w:p w14:paraId="49B83791" w14:textId="77777777" w:rsidR="006F6378" w:rsidRPr="00C30686" w:rsidRDefault="006F6378" w:rsidP="0094020B">
            <w:pPr>
              <w:pStyle w:val="TAC"/>
              <w:rPr>
                <w:rFonts w:eastAsia="Yu Mincho"/>
                <w:lang w:val="en-US"/>
              </w:rPr>
            </w:pPr>
          </w:p>
        </w:tc>
      </w:tr>
      <w:tr w:rsidR="006F6378" w:rsidRPr="00C30686" w14:paraId="2AB66912"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5003FF4" w14:textId="77777777" w:rsidR="006F6378" w:rsidRPr="00C30686" w:rsidRDefault="006F6378" w:rsidP="0094020B">
            <w:pPr>
              <w:pStyle w:val="TAC"/>
              <w:rPr>
                <w:rFonts w:eastAsia="Yu Mincho"/>
                <w:lang w:val="en-US"/>
              </w:rPr>
            </w:pPr>
            <w:r w:rsidRPr="00C30686">
              <w:rPr>
                <w:rFonts w:eastAsia="Yu Mincho"/>
                <w:lang w:val="en-US"/>
              </w:rPr>
              <w:t>CA_n1A-n5A-n78A</w:t>
            </w:r>
          </w:p>
        </w:tc>
        <w:tc>
          <w:tcPr>
            <w:tcW w:w="2785" w:type="dxa"/>
            <w:tcBorders>
              <w:top w:val="single" w:sz="4" w:space="0" w:color="auto"/>
              <w:left w:val="nil"/>
              <w:bottom w:val="nil"/>
              <w:right w:val="single" w:sz="4" w:space="0" w:color="auto"/>
            </w:tcBorders>
            <w:vAlign w:val="center"/>
          </w:tcPr>
          <w:p w14:paraId="75A238C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CA_n1A-n5A</w:t>
            </w:r>
          </w:p>
          <w:p w14:paraId="6B69DD0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CA_n1A-n78A</w:t>
            </w:r>
          </w:p>
          <w:p w14:paraId="575207C6" w14:textId="77777777" w:rsidR="006F6378" w:rsidRPr="00C30686" w:rsidRDefault="006F6378" w:rsidP="0094020B">
            <w:pPr>
              <w:pStyle w:val="TAC"/>
              <w:rPr>
                <w:rFonts w:eastAsia="Yu Mincho"/>
                <w:lang w:val="en-US"/>
              </w:rPr>
            </w:pPr>
            <w:r w:rsidRPr="00C30686">
              <w:rPr>
                <w:rFonts w:eastAsiaTheme="minorEastAsia"/>
                <w:lang w:val="en-US" w:eastAsia="zh-CN"/>
              </w:rPr>
              <w:t>CA_n5A-n78A</w:t>
            </w:r>
          </w:p>
        </w:tc>
        <w:tc>
          <w:tcPr>
            <w:tcW w:w="1259" w:type="dxa"/>
            <w:tcBorders>
              <w:top w:val="single" w:sz="4" w:space="0" w:color="auto"/>
              <w:left w:val="single" w:sz="4" w:space="0" w:color="auto"/>
              <w:bottom w:val="single" w:sz="4" w:space="0" w:color="auto"/>
              <w:right w:val="single" w:sz="4" w:space="0" w:color="auto"/>
            </w:tcBorders>
            <w:vAlign w:val="center"/>
          </w:tcPr>
          <w:p w14:paraId="01011EDC" w14:textId="77777777" w:rsidR="006F6378" w:rsidRPr="00C30686" w:rsidRDefault="006F6378" w:rsidP="0094020B">
            <w:pPr>
              <w:pStyle w:val="TAC"/>
              <w:rPr>
                <w:rFonts w:eastAsia="Yu Mincho"/>
                <w:lang w:val="en-US"/>
              </w:rPr>
            </w:pPr>
            <w:r w:rsidRPr="00C30686">
              <w:rPr>
                <w:rFonts w:eastAsia="Yu Mincho"/>
                <w:lang w:val="en-US"/>
              </w:rPr>
              <w:t>n1</w:t>
            </w:r>
          </w:p>
        </w:tc>
        <w:tc>
          <w:tcPr>
            <w:tcW w:w="4356" w:type="dxa"/>
            <w:tcBorders>
              <w:top w:val="single" w:sz="4" w:space="0" w:color="auto"/>
              <w:left w:val="single" w:sz="4" w:space="0" w:color="auto"/>
              <w:bottom w:val="single" w:sz="4" w:space="0" w:color="auto"/>
              <w:right w:val="single" w:sz="4" w:space="0" w:color="auto"/>
            </w:tcBorders>
            <w:vAlign w:val="center"/>
          </w:tcPr>
          <w:p w14:paraId="23098EED" w14:textId="77777777" w:rsidR="006F6378" w:rsidRPr="00C30686" w:rsidRDefault="006F6378" w:rsidP="0094020B">
            <w:pPr>
              <w:pStyle w:val="TAC"/>
              <w:rPr>
                <w:rFonts w:ascii="Calibri" w:eastAsia="Yu Mincho" w:hAnsi="Calibri"/>
                <w:sz w:val="21"/>
                <w:lang w:val="en-US" w:eastAsia="zh-CN"/>
              </w:rPr>
            </w:pPr>
            <w:r w:rsidRPr="00C30686">
              <w:rPr>
                <w:rFonts w:eastAsiaTheme="minorEastAsia"/>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40BCEBFF" w14:textId="77777777" w:rsidR="006F6378" w:rsidRPr="00C30686" w:rsidRDefault="006F6378" w:rsidP="0094020B">
            <w:pPr>
              <w:pStyle w:val="TAC"/>
              <w:rPr>
                <w:rFonts w:eastAsia="Yu Mincho"/>
                <w:lang w:val="en-US"/>
              </w:rPr>
            </w:pPr>
            <w:r w:rsidRPr="00C30686">
              <w:rPr>
                <w:rFonts w:eastAsia="Yu Mincho"/>
                <w:lang w:val="en-US"/>
              </w:rPr>
              <w:t>0</w:t>
            </w:r>
          </w:p>
        </w:tc>
      </w:tr>
      <w:tr w:rsidR="006F6378" w:rsidRPr="00C30686" w14:paraId="74F7BC7F" w14:textId="77777777" w:rsidTr="004F423A">
        <w:trPr>
          <w:trHeight w:val="29"/>
        </w:trPr>
        <w:tc>
          <w:tcPr>
            <w:tcW w:w="2742" w:type="dxa"/>
            <w:tcBorders>
              <w:top w:val="nil"/>
              <w:left w:val="single" w:sz="4" w:space="0" w:color="auto"/>
              <w:bottom w:val="nil"/>
              <w:right w:val="single" w:sz="4" w:space="0" w:color="auto"/>
            </w:tcBorders>
            <w:vAlign w:val="center"/>
          </w:tcPr>
          <w:p w14:paraId="32E9A803" w14:textId="77777777" w:rsidR="006F6378" w:rsidRPr="00C30686" w:rsidRDefault="006F6378" w:rsidP="0094020B">
            <w:pPr>
              <w:pStyle w:val="TAC"/>
              <w:rPr>
                <w:rFonts w:eastAsia="Yu Mincho"/>
                <w:lang w:val="en-US"/>
              </w:rPr>
            </w:pPr>
          </w:p>
        </w:tc>
        <w:tc>
          <w:tcPr>
            <w:tcW w:w="2785" w:type="dxa"/>
            <w:tcBorders>
              <w:top w:val="nil"/>
              <w:left w:val="nil"/>
              <w:bottom w:val="nil"/>
              <w:right w:val="single" w:sz="4" w:space="0" w:color="auto"/>
            </w:tcBorders>
            <w:vAlign w:val="center"/>
          </w:tcPr>
          <w:p w14:paraId="48DF5813" w14:textId="77777777" w:rsidR="006F6378" w:rsidRPr="00C30686" w:rsidRDefault="006F6378" w:rsidP="0094020B">
            <w:pPr>
              <w:pStyle w:val="TAC"/>
              <w:rPr>
                <w:rFonts w:eastAsia="Yu Mincho"/>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B42BAB4" w14:textId="77777777" w:rsidR="006F6378" w:rsidRPr="00C30686" w:rsidRDefault="006F6378" w:rsidP="0094020B">
            <w:pPr>
              <w:pStyle w:val="TAC"/>
              <w:rPr>
                <w:rFonts w:eastAsia="Yu Mincho"/>
                <w:lang w:val="en-US"/>
              </w:rPr>
            </w:pPr>
            <w:r w:rsidRPr="00C30686">
              <w:rPr>
                <w:rFonts w:eastAsia="Yu Mincho"/>
                <w:lang w:val="en-US"/>
              </w:rPr>
              <w:t>n5</w:t>
            </w:r>
          </w:p>
        </w:tc>
        <w:tc>
          <w:tcPr>
            <w:tcW w:w="4356" w:type="dxa"/>
            <w:tcBorders>
              <w:top w:val="single" w:sz="4" w:space="0" w:color="auto"/>
              <w:left w:val="single" w:sz="4" w:space="0" w:color="auto"/>
              <w:bottom w:val="single" w:sz="4" w:space="0" w:color="auto"/>
              <w:right w:val="single" w:sz="4" w:space="0" w:color="auto"/>
            </w:tcBorders>
            <w:vAlign w:val="center"/>
          </w:tcPr>
          <w:p w14:paraId="0A015127" w14:textId="77777777" w:rsidR="006F6378" w:rsidRPr="00C30686" w:rsidRDefault="006F6378" w:rsidP="0094020B">
            <w:pPr>
              <w:pStyle w:val="TAC"/>
              <w:rPr>
                <w:rFonts w:ascii="Calibri" w:eastAsia="Yu Mincho"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6F92FCC3" w14:textId="77777777" w:rsidR="006F6378" w:rsidRPr="00C30686" w:rsidRDefault="006F6378" w:rsidP="0094020B">
            <w:pPr>
              <w:pStyle w:val="TAC"/>
              <w:rPr>
                <w:rFonts w:eastAsia="Yu Mincho"/>
                <w:lang w:val="en-US"/>
              </w:rPr>
            </w:pPr>
          </w:p>
        </w:tc>
      </w:tr>
      <w:tr w:rsidR="006F6378" w:rsidRPr="00C30686" w14:paraId="0A9EBF2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F07577C" w14:textId="77777777" w:rsidR="006F6378" w:rsidRPr="00C30686" w:rsidRDefault="006F6378" w:rsidP="0094020B">
            <w:pPr>
              <w:pStyle w:val="TAC"/>
              <w:rPr>
                <w:rFonts w:eastAsia="Yu Mincho"/>
                <w:lang w:val="en-US"/>
              </w:rPr>
            </w:pPr>
          </w:p>
        </w:tc>
        <w:tc>
          <w:tcPr>
            <w:tcW w:w="2785" w:type="dxa"/>
            <w:tcBorders>
              <w:top w:val="nil"/>
              <w:left w:val="nil"/>
              <w:bottom w:val="single" w:sz="4" w:space="0" w:color="auto"/>
              <w:right w:val="single" w:sz="4" w:space="0" w:color="auto"/>
            </w:tcBorders>
            <w:vAlign w:val="center"/>
          </w:tcPr>
          <w:p w14:paraId="37B419EC" w14:textId="77777777" w:rsidR="006F6378" w:rsidRPr="00C30686" w:rsidRDefault="006F6378" w:rsidP="0094020B">
            <w:pPr>
              <w:pStyle w:val="TAC"/>
              <w:rPr>
                <w:rFonts w:eastAsia="Yu Mincho"/>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3533F77" w14:textId="77777777" w:rsidR="006F6378" w:rsidRPr="00C30686" w:rsidRDefault="006F6378" w:rsidP="0094020B">
            <w:pPr>
              <w:pStyle w:val="TAC"/>
              <w:rPr>
                <w:rFonts w:eastAsia="Yu Mincho"/>
                <w:lang w:val="en-US"/>
              </w:rPr>
            </w:pPr>
            <w:r w:rsidRPr="00C30686">
              <w:rPr>
                <w:rFonts w:eastAsia="Yu Mincho"/>
                <w:lang w:val="en-US"/>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7BB66BB4" w14:textId="77777777" w:rsidR="006F6378" w:rsidRPr="00C30686" w:rsidRDefault="006F6378" w:rsidP="0094020B">
            <w:pPr>
              <w:pStyle w:val="TAC"/>
              <w:rPr>
                <w:rFonts w:ascii="Calibri" w:eastAsia="Yu Mincho" w:hAnsi="Calibri"/>
                <w:sz w:val="21"/>
                <w:lang w:val="en-US" w:eastAsia="zh-CN"/>
              </w:rPr>
            </w:pPr>
            <w:r w:rsidRPr="00C30686">
              <w:rPr>
                <w:rFonts w:eastAsiaTheme="minorEastAsia" w:cs="Arial"/>
                <w:color w:val="000000"/>
                <w:szCs w:val="18"/>
                <w:lang w:val="en-US" w:eastAsia="zh-CN" w:bidi="ar"/>
              </w:rPr>
              <w:t>10, 15, 20, 25, 30, 40, 50, 60, 70</w:t>
            </w:r>
            <w:r w:rsidRPr="00C30686">
              <w:rPr>
                <w:rFonts w:eastAsiaTheme="minorEastAsia" w:cs="Arial"/>
                <w:color w:val="000000"/>
                <w:szCs w:val="18"/>
                <w:vertAlign w:val="superscript"/>
                <w:lang w:val="en-US" w:eastAsia="zh-CN" w:bidi="ar"/>
              </w:rPr>
              <w:t>4</w:t>
            </w:r>
            <w:r w:rsidRPr="00C30686">
              <w:rPr>
                <w:rFonts w:eastAsiaTheme="minorEastAsia" w:cs="Arial"/>
                <w:color w:val="000000"/>
                <w:szCs w:val="18"/>
                <w:lang w:val="en-US" w:eastAsia="zh-CN" w:bidi="ar"/>
              </w:rPr>
              <w:t>, 80, 90, 100</w:t>
            </w:r>
          </w:p>
        </w:tc>
        <w:tc>
          <w:tcPr>
            <w:tcW w:w="2445" w:type="dxa"/>
            <w:tcBorders>
              <w:top w:val="nil"/>
              <w:left w:val="single" w:sz="4" w:space="0" w:color="auto"/>
              <w:bottom w:val="single" w:sz="4" w:space="0" w:color="auto"/>
              <w:right w:val="single" w:sz="4" w:space="0" w:color="auto"/>
            </w:tcBorders>
            <w:vAlign w:val="center"/>
          </w:tcPr>
          <w:p w14:paraId="204ED06E" w14:textId="77777777" w:rsidR="006F6378" w:rsidRPr="00C30686" w:rsidRDefault="006F6378" w:rsidP="0094020B">
            <w:pPr>
              <w:pStyle w:val="TAC"/>
              <w:rPr>
                <w:rFonts w:eastAsia="Yu Mincho"/>
                <w:lang w:val="en-US"/>
              </w:rPr>
            </w:pPr>
          </w:p>
        </w:tc>
      </w:tr>
      <w:tr w:rsidR="006F6378" w:rsidRPr="00C30686" w14:paraId="49E412AC" w14:textId="77777777" w:rsidTr="004F423A">
        <w:trPr>
          <w:trHeight w:val="202"/>
        </w:trPr>
        <w:tc>
          <w:tcPr>
            <w:tcW w:w="2742" w:type="dxa"/>
            <w:tcBorders>
              <w:top w:val="nil"/>
              <w:left w:val="single" w:sz="4" w:space="0" w:color="auto"/>
              <w:bottom w:val="nil"/>
              <w:right w:val="single" w:sz="4" w:space="0" w:color="auto"/>
            </w:tcBorders>
            <w:vAlign w:val="center"/>
          </w:tcPr>
          <w:p w14:paraId="07177DE1" w14:textId="77777777" w:rsidR="006F6378" w:rsidRPr="00C30686" w:rsidRDefault="006F6378" w:rsidP="0094020B">
            <w:pPr>
              <w:pStyle w:val="TAC"/>
              <w:rPr>
                <w:rFonts w:eastAsiaTheme="minorEastAsia"/>
                <w:lang w:val="zh-CN"/>
              </w:rPr>
            </w:pPr>
            <w:r w:rsidRPr="00C30686">
              <w:rPr>
                <w:rFonts w:eastAsiaTheme="minorEastAsia"/>
                <w:lang w:val="en-US" w:eastAsia="zh-CN"/>
              </w:rPr>
              <w:t>CA_n1A-n7A-n8A</w:t>
            </w:r>
          </w:p>
        </w:tc>
        <w:tc>
          <w:tcPr>
            <w:tcW w:w="2785" w:type="dxa"/>
            <w:tcBorders>
              <w:top w:val="single" w:sz="4" w:space="0" w:color="auto"/>
              <w:left w:val="nil"/>
              <w:bottom w:val="nil"/>
              <w:right w:val="single" w:sz="4" w:space="0" w:color="auto"/>
            </w:tcBorders>
            <w:vAlign w:val="center"/>
          </w:tcPr>
          <w:p w14:paraId="2B44E44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CA_n1A-n7A</w:t>
            </w:r>
          </w:p>
          <w:p w14:paraId="0CF537F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CA_n1A-n8A</w:t>
            </w:r>
          </w:p>
          <w:p w14:paraId="36714BA9" w14:textId="77777777" w:rsidR="006F6378" w:rsidRPr="00C30686" w:rsidRDefault="006F6378" w:rsidP="0094020B">
            <w:pPr>
              <w:pStyle w:val="TAC"/>
              <w:rPr>
                <w:rFonts w:eastAsiaTheme="minorEastAsia"/>
                <w:lang w:val="en-US"/>
              </w:rPr>
            </w:pPr>
            <w:r w:rsidRPr="00C30686">
              <w:rPr>
                <w:rFonts w:eastAsiaTheme="minorEastAsia"/>
                <w:lang w:val="en-US" w:eastAsia="zh-CN"/>
              </w:rPr>
              <w:t>CA_n7A-n8A</w:t>
            </w:r>
          </w:p>
        </w:tc>
        <w:tc>
          <w:tcPr>
            <w:tcW w:w="1259" w:type="dxa"/>
            <w:tcBorders>
              <w:top w:val="single" w:sz="4" w:space="0" w:color="auto"/>
              <w:left w:val="single" w:sz="4" w:space="0" w:color="auto"/>
              <w:bottom w:val="single" w:sz="4" w:space="0" w:color="auto"/>
              <w:right w:val="single" w:sz="4" w:space="0" w:color="auto"/>
            </w:tcBorders>
            <w:vAlign w:val="center"/>
          </w:tcPr>
          <w:p w14:paraId="33706411" w14:textId="77777777" w:rsidR="006F6378" w:rsidRPr="00C30686" w:rsidRDefault="006F6378" w:rsidP="0094020B">
            <w:pPr>
              <w:pStyle w:val="TAC"/>
              <w:rPr>
                <w:rFonts w:eastAsiaTheme="minorEastAsia"/>
                <w:lang w:val="en-US"/>
              </w:rPr>
            </w:pPr>
            <w:r w:rsidRPr="00C30686">
              <w:rPr>
                <w:rFonts w:eastAsiaTheme="minorEastAsia"/>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79BBB990"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nil"/>
              <w:right w:val="single" w:sz="4" w:space="0" w:color="auto"/>
            </w:tcBorders>
            <w:vAlign w:val="center"/>
          </w:tcPr>
          <w:p w14:paraId="31CABDE7" w14:textId="77777777" w:rsidR="006F6378" w:rsidRPr="00C30686" w:rsidRDefault="006F6378" w:rsidP="0094020B">
            <w:pPr>
              <w:pStyle w:val="TAC"/>
              <w:rPr>
                <w:rFonts w:eastAsia="Yu Mincho"/>
                <w:lang w:val="en-US"/>
              </w:rPr>
            </w:pPr>
            <w:r w:rsidRPr="00C30686">
              <w:rPr>
                <w:rFonts w:eastAsia="Yu Mincho"/>
                <w:lang w:val="en-US"/>
              </w:rPr>
              <w:t>0</w:t>
            </w:r>
          </w:p>
        </w:tc>
      </w:tr>
      <w:tr w:rsidR="006F6378" w:rsidRPr="00C30686" w14:paraId="7744BE26" w14:textId="77777777" w:rsidTr="004F423A">
        <w:trPr>
          <w:trHeight w:val="202"/>
        </w:trPr>
        <w:tc>
          <w:tcPr>
            <w:tcW w:w="2742" w:type="dxa"/>
            <w:tcBorders>
              <w:top w:val="nil"/>
              <w:left w:val="single" w:sz="4" w:space="0" w:color="auto"/>
              <w:bottom w:val="nil"/>
              <w:right w:val="single" w:sz="4" w:space="0" w:color="auto"/>
            </w:tcBorders>
            <w:vAlign w:val="center"/>
          </w:tcPr>
          <w:p w14:paraId="4DAD1C76" w14:textId="77777777" w:rsidR="006F6378" w:rsidRPr="00C30686" w:rsidRDefault="006F6378" w:rsidP="0094020B">
            <w:pPr>
              <w:pStyle w:val="TAC"/>
              <w:rPr>
                <w:rFonts w:eastAsiaTheme="minorEastAsia"/>
                <w:lang w:val="zh-CN"/>
              </w:rPr>
            </w:pPr>
          </w:p>
        </w:tc>
        <w:tc>
          <w:tcPr>
            <w:tcW w:w="2785" w:type="dxa"/>
            <w:tcBorders>
              <w:top w:val="nil"/>
              <w:left w:val="nil"/>
              <w:bottom w:val="nil"/>
              <w:right w:val="single" w:sz="4" w:space="0" w:color="auto"/>
            </w:tcBorders>
            <w:vAlign w:val="center"/>
          </w:tcPr>
          <w:p w14:paraId="0529BBC1"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D148945" w14:textId="77777777" w:rsidR="006F6378" w:rsidRPr="00C30686" w:rsidRDefault="006F6378" w:rsidP="0094020B">
            <w:pPr>
              <w:pStyle w:val="TAC"/>
              <w:rPr>
                <w:rFonts w:eastAsiaTheme="minorEastAsia"/>
                <w:lang w:val="en-US"/>
              </w:rPr>
            </w:pPr>
            <w:r w:rsidRPr="00C30686">
              <w:rPr>
                <w:rFonts w:eastAsia="Yu Mincho"/>
                <w:lang w:val="en-US"/>
              </w:rPr>
              <w:t>n</w:t>
            </w:r>
            <w:r w:rsidRPr="00C30686">
              <w:rPr>
                <w:rFonts w:eastAsiaTheme="minorEastAsia"/>
                <w:lang w:val="en-US" w:eastAsia="zh-CN"/>
              </w:rPr>
              <w:t>7</w:t>
            </w:r>
          </w:p>
        </w:tc>
        <w:tc>
          <w:tcPr>
            <w:tcW w:w="4356" w:type="dxa"/>
            <w:tcBorders>
              <w:top w:val="single" w:sz="4" w:space="0" w:color="auto"/>
              <w:left w:val="single" w:sz="4" w:space="0" w:color="auto"/>
              <w:bottom w:val="single" w:sz="4" w:space="0" w:color="auto"/>
              <w:right w:val="single" w:sz="4" w:space="0" w:color="auto"/>
            </w:tcBorders>
            <w:vAlign w:val="center"/>
          </w:tcPr>
          <w:p w14:paraId="07E2F1B7" w14:textId="77777777" w:rsidR="006F6378" w:rsidRPr="00C30686" w:rsidRDefault="006F6378" w:rsidP="0094020B">
            <w:pPr>
              <w:pStyle w:val="TAC"/>
              <w:rPr>
                <w:rFonts w:ascii="Calibri" w:eastAsia="Yu Mincho" w:hAnsi="Calibri"/>
                <w:sz w:val="21"/>
                <w:lang w:val="en-US" w:eastAsia="zh-CN"/>
              </w:rPr>
            </w:pPr>
            <w:r w:rsidRPr="00C30686">
              <w:rPr>
                <w:rFonts w:eastAsiaTheme="minorEastAsia" w:cs="Arial"/>
                <w:color w:val="000000"/>
                <w:szCs w:val="18"/>
                <w:lang w:val="en-US" w:eastAsia="zh-CN" w:bidi="ar"/>
              </w:rPr>
              <w:t>5, 10, 15, 20, 25, 30, 40, 50</w:t>
            </w:r>
          </w:p>
        </w:tc>
        <w:tc>
          <w:tcPr>
            <w:tcW w:w="2445" w:type="dxa"/>
            <w:tcBorders>
              <w:top w:val="nil"/>
              <w:left w:val="single" w:sz="4" w:space="0" w:color="auto"/>
              <w:bottom w:val="nil"/>
              <w:right w:val="single" w:sz="4" w:space="0" w:color="auto"/>
            </w:tcBorders>
            <w:vAlign w:val="center"/>
          </w:tcPr>
          <w:p w14:paraId="285F9E32" w14:textId="77777777" w:rsidR="006F6378" w:rsidRPr="00C30686" w:rsidRDefault="006F6378" w:rsidP="0094020B">
            <w:pPr>
              <w:pStyle w:val="TAC"/>
              <w:rPr>
                <w:rFonts w:eastAsia="Yu Mincho"/>
                <w:lang w:val="en-US"/>
              </w:rPr>
            </w:pPr>
          </w:p>
        </w:tc>
      </w:tr>
      <w:tr w:rsidR="006F6378" w:rsidRPr="00C30686" w14:paraId="2498E6A7" w14:textId="77777777" w:rsidTr="004F423A">
        <w:trPr>
          <w:trHeight w:val="202"/>
        </w:trPr>
        <w:tc>
          <w:tcPr>
            <w:tcW w:w="2742" w:type="dxa"/>
            <w:tcBorders>
              <w:top w:val="nil"/>
              <w:left w:val="single" w:sz="4" w:space="0" w:color="auto"/>
              <w:bottom w:val="single" w:sz="4" w:space="0" w:color="auto"/>
              <w:right w:val="single" w:sz="4" w:space="0" w:color="auto"/>
            </w:tcBorders>
            <w:vAlign w:val="center"/>
          </w:tcPr>
          <w:p w14:paraId="233FBDC7" w14:textId="77777777" w:rsidR="006F6378" w:rsidRPr="00C30686" w:rsidRDefault="006F6378" w:rsidP="0094020B">
            <w:pPr>
              <w:pStyle w:val="TAC"/>
              <w:rPr>
                <w:rFonts w:eastAsiaTheme="minorEastAsia"/>
                <w:lang w:val="zh-CN"/>
              </w:rPr>
            </w:pPr>
          </w:p>
        </w:tc>
        <w:tc>
          <w:tcPr>
            <w:tcW w:w="2785" w:type="dxa"/>
            <w:tcBorders>
              <w:top w:val="nil"/>
              <w:left w:val="nil"/>
              <w:bottom w:val="single" w:sz="4" w:space="0" w:color="auto"/>
              <w:right w:val="single" w:sz="4" w:space="0" w:color="auto"/>
            </w:tcBorders>
            <w:vAlign w:val="center"/>
          </w:tcPr>
          <w:p w14:paraId="5F604C70"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C615A07" w14:textId="77777777" w:rsidR="006F6378" w:rsidRPr="00C30686" w:rsidRDefault="006F6378" w:rsidP="0094020B">
            <w:pPr>
              <w:pStyle w:val="TAC"/>
              <w:rPr>
                <w:rFonts w:eastAsiaTheme="minorEastAsia"/>
                <w:lang w:val="en-US"/>
              </w:rPr>
            </w:pPr>
            <w:r w:rsidRPr="00C30686">
              <w:rPr>
                <w:rFonts w:eastAsia="Yu Mincho"/>
                <w:lang w:val="en-US"/>
              </w:rPr>
              <w:t>n8</w:t>
            </w:r>
          </w:p>
        </w:tc>
        <w:tc>
          <w:tcPr>
            <w:tcW w:w="4356" w:type="dxa"/>
            <w:tcBorders>
              <w:top w:val="single" w:sz="4" w:space="0" w:color="auto"/>
              <w:left w:val="single" w:sz="4" w:space="0" w:color="auto"/>
              <w:bottom w:val="single" w:sz="4" w:space="0" w:color="auto"/>
              <w:right w:val="single" w:sz="4" w:space="0" w:color="auto"/>
            </w:tcBorders>
            <w:vAlign w:val="center"/>
          </w:tcPr>
          <w:p w14:paraId="0DC78341" w14:textId="77777777" w:rsidR="006F6378" w:rsidRPr="00C30686" w:rsidRDefault="006F6378" w:rsidP="0094020B">
            <w:pPr>
              <w:pStyle w:val="TAC"/>
              <w:rPr>
                <w:rFonts w:ascii="Calibri" w:eastAsia="Yu Mincho"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single" w:sz="4" w:space="0" w:color="auto"/>
              <w:right w:val="single" w:sz="4" w:space="0" w:color="auto"/>
            </w:tcBorders>
            <w:vAlign w:val="center"/>
          </w:tcPr>
          <w:p w14:paraId="3A031DBE" w14:textId="77777777" w:rsidR="006F6378" w:rsidRPr="00C30686" w:rsidRDefault="006F6378" w:rsidP="0094020B">
            <w:pPr>
              <w:pStyle w:val="TAC"/>
              <w:rPr>
                <w:rFonts w:eastAsia="Yu Mincho"/>
                <w:lang w:val="en-US"/>
              </w:rPr>
            </w:pPr>
          </w:p>
        </w:tc>
      </w:tr>
      <w:tr w:rsidR="006F6378" w:rsidRPr="00C30686" w14:paraId="52C5C54D" w14:textId="77777777" w:rsidTr="004F423A">
        <w:trPr>
          <w:trHeight w:val="202"/>
        </w:trPr>
        <w:tc>
          <w:tcPr>
            <w:tcW w:w="2742" w:type="dxa"/>
            <w:tcBorders>
              <w:top w:val="single" w:sz="4" w:space="0" w:color="auto"/>
              <w:left w:val="single" w:sz="4" w:space="0" w:color="auto"/>
              <w:bottom w:val="nil"/>
              <w:right w:val="single" w:sz="4" w:space="0" w:color="auto"/>
            </w:tcBorders>
            <w:vAlign w:val="center"/>
          </w:tcPr>
          <w:p w14:paraId="18D56C56" w14:textId="77777777" w:rsidR="006F6378" w:rsidRPr="00C30686" w:rsidRDefault="006F6378" w:rsidP="0094020B">
            <w:pPr>
              <w:pStyle w:val="TAC"/>
              <w:rPr>
                <w:rFonts w:eastAsiaTheme="minorEastAsia"/>
                <w:lang w:val="zh-CN"/>
              </w:rPr>
            </w:pPr>
            <w:r w:rsidRPr="00C30686">
              <w:rPr>
                <w:rFonts w:eastAsiaTheme="minorEastAsia"/>
              </w:rPr>
              <w:t>CA_n1A-n7A-n26A</w:t>
            </w:r>
          </w:p>
        </w:tc>
        <w:tc>
          <w:tcPr>
            <w:tcW w:w="2785" w:type="dxa"/>
            <w:tcBorders>
              <w:top w:val="single" w:sz="4" w:space="0" w:color="auto"/>
              <w:left w:val="nil"/>
              <w:bottom w:val="nil"/>
              <w:right w:val="single" w:sz="4" w:space="0" w:color="auto"/>
            </w:tcBorders>
            <w:vAlign w:val="center"/>
          </w:tcPr>
          <w:p w14:paraId="4EA9E6A6"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CA_n1A-n26A</w:t>
            </w:r>
          </w:p>
          <w:p w14:paraId="67024C1D"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CA_n1A-n7A</w:t>
            </w:r>
          </w:p>
          <w:p w14:paraId="5E2EDE42" w14:textId="77777777" w:rsidR="006F6378" w:rsidRPr="00C30686" w:rsidRDefault="006F6378" w:rsidP="0094020B">
            <w:pPr>
              <w:pStyle w:val="TAC"/>
              <w:rPr>
                <w:rFonts w:eastAsiaTheme="minorEastAsia"/>
                <w:lang w:val="en-US"/>
              </w:rPr>
            </w:pPr>
            <w:r w:rsidRPr="00C30686">
              <w:rPr>
                <w:rFonts w:eastAsiaTheme="minorEastAsia"/>
                <w:szCs w:val="18"/>
                <w:lang w:val="en-US" w:eastAsia="zh-CN"/>
              </w:rPr>
              <w:t>CA_n7A-n26A</w:t>
            </w:r>
          </w:p>
        </w:tc>
        <w:tc>
          <w:tcPr>
            <w:tcW w:w="1259" w:type="dxa"/>
            <w:tcBorders>
              <w:top w:val="single" w:sz="4" w:space="0" w:color="auto"/>
              <w:left w:val="single" w:sz="4" w:space="0" w:color="auto"/>
              <w:bottom w:val="single" w:sz="4" w:space="0" w:color="auto"/>
              <w:right w:val="single" w:sz="4" w:space="0" w:color="auto"/>
            </w:tcBorders>
            <w:vAlign w:val="center"/>
          </w:tcPr>
          <w:p w14:paraId="47116F21" w14:textId="77777777" w:rsidR="006F6378" w:rsidRPr="00C30686" w:rsidRDefault="006F6378" w:rsidP="0094020B">
            <w:pPr>
              <w:pStyle w:val="TAC"/>
              <w:rPr>
                <w:rFonts w:eastAsia="Yu Mincho"/>
                <w:lang w:val="en-US"/>
              </w:rPr>
            </w:pPr>
            <w:r w:rsidRPr="00C30686">
              <w:rPr>
                <w:rFonts w:eastAsiaTheme="minorEastAsia"/>
                <w:color w:val="000000"/>
              </w:rPr>
              <w:t>n1</w:t>
            </w:r>
          </w:p>
        </w:tc>
        <w:tc>
          <w:tcPr>
            <w:tcW w:w="4356" w:type="dxa"/>
            <w:tcBorders>
              <w:top w:val="single" w:sz="4" w:space="0" w:color="auto"/>
              <w:left w:val="single" w:sz="4" w:space="0" w:color="auto"/>
              <w:bottom w:val="single" w:sz="4" w:space="0" w:color="auto"/>
              <w:right w:val="single" w:sz="4" w:space="0" w:color="auto"/>
            </w:tcBorders>
            <w:vAlign w:val="center"/>
          </w:tcPr>
          <w:p w14:paraId="02E12713"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12A4AE77" w14:textId="77777777" w:rsidR="006F6378" w:rsidRPr="00C30686" w:rsidRDefault="006F6378" w:rsidP="0094020B">
            <w:pPr>
              <w:pStyle w:val="TAC"/>
              <w:rPr>
                <w:rFonts w:eastAsia="Yu Mincho"/>
                <w:lang w:val="en-US"/>
              </w:rPr>
            </w:pPr>
            <w:r w:rsidRPr="00C30686">
              <w:rPr>
                <w:rFonts w:eastAsiaTheme="minorEastAsia" w:hint="eastAsia"/>
                <w:szCs w:val="18"/>
                <w:lang w:val="en-US" w:eastAsia="zh-CN"/>
              </w:rPr>
              <w:t>0</w:t>
            </w:r>
          </w:p>
        </w:tc>
      </w:tr>
      <w:tr w:rsidR="006F6378" w:rsidRPr="00C30686" w14:paraId="5DE8C188" w14:textId="77777777" w:rsidTr="004F423A">
        <w:trPr>
          <w:trHeight w:val="202"/>
        </w:trPr>
        <w:tc>
          <w:tcPr>
            <w:tcW w:w="2742" w:type="dxa"/>
            <w:tcBorders>
              <w:top w:val="nil"/>
              <w:left w:val="single" w:sz="4" w:space="0" w:color="auto"/>
              <w:bottom w:val="nil"/>
              <w:right w:val="single" w:sz="4" w:space="0" w:color="auto"/>
            </w:tcBorders>
            <w:vAlign w:val="center"/>
          </w:tcPr>
          <w:p w14:paraId="082F030D" w14:textId="77777777" w:rsidR="006F6378" w:rsidRPr="00C30686" w:rsidRDefault="006F6378" w:rsidP="0094020B">
            <w:pPr>
              <w:pStyle w:val="TAC"/>
              <w:rPr>
                <w:rFonts w:eastAsiaTheme="minorEastAsia"/>
                <w:lang w:val="zh-CN"/>
              </w:rPr>
            </w:pPr>
          </w:p>
        </w:tc>
        <w:tc>
          <w:tcPr>
            <w:tcW w:w="2785" w:type="dxa"/>
            <w:tcBorders>
              <w:top w:val="nil"/>
              <w:left w:val="nil"/>
              <w:bottom w:val="nil"/>
              <w:right w:val="single" w:sz="4" w:space="0" w:color="auto"/>
            </w:tcBorders>
            <w:vAlign w:val="center"/>
          </w:tcPr>
          <w:p w14:paraId="0E94C8AA"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CE2EB69" w14:textId="77777777" w:rsidR="006F6378" w:rsidRPr="00C30686" w:rsidRDefault="006F6378" w:rsidP="0094020B">
            <w:pPr>
              <w:pStyle w:val="TAC"/>
              <w:rPr>
                <w:rFonts w:eastAsia="Yu Mincho"/>
                <w:lang w:val="en-US"/>
              </w:rPr>
            </w:pPr>
            <w:r w:rsidRPr="00C30686">
              <w:rPr>
                <w:rFonts w:eastAsiaTheme="minorEastAsia"/>
                <w:color w:val="000000"/>
              </w:rPr>
              <w:t>n7</w:t>
            </w:r>
          </w:p>
        </w:tc>
        <w:tc>
          <w:tcPr>
            <w:tcW w:w="4356" w:type="dxa"/>
            <w:tcBorders>
              <w:top w:val="single" w:sz="4" w:space="0" w:color="auto"/>
              <w:left w:val="single" w:sz="4" w:space="0" w:color="auto"/>
              <w:bottom w:val="single" w:sz="4" w:space="0" w:color="auto"/>
              <w:right w:val="single" w:sz="4" w:space="0" w:color="auto"/>
            </w:tcBorders>
            <w:vAlign w:val="center"/>
          </w:tcPr>
          <w:p w14:paraId="286E0A31"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szCs w:val="18"/>
                <w:lang w:val="en-US" w:eastAsia="zh-CN" w:bidi="ar"/>
              </w:rPr>
              <w:t>5, 10, 15, 20, 25, 30</w:t>
            </w:r>
            <w:r w:rsidRPr="00C30686">
              <w:rPr>
                <w:rFonts w:cs="Arial" w:hint="eastAsia"/>
                <w:szCs w:val="18"/>
                <w:lang w:val="en-US" w:eastAsia="zh-CN" w:bidi="ar"/>
              </w:rPr>
              <w:t>, 40</w:t>
            </w:r>
            <w:r w:rsidRPr="00C30686">
              <w:rPr>
                <w:rFonts w:cs="Arial"/>
                <w:szCs w:val="18"/>
                <w:lang w:val="en-US" w:eastAsia="zh-CN" w:bidi="ar"/>
              </w:rPr>
              <w:t>, 50</w:t>
            </w:r>
          </w:p>
        </w:tc>
        <w:tc>
          <w:tcPr>
            <w:tcW w:w="2445" w:type="dxa"/>
            <w:tcBorders>
              <w:top w:val="nil"/>
              <w:left w:val="single" w:sz="4" w:space="0" w:color="auto"/>
              <w:bottom w:val="nil"/>
              <w:right w:val="single" w:sz="4" w:space="0" w:color="auto"/>
            </w:tcBorders>
            <w:vAlign w:val="center"/>
          </w:tcPr>
          <w:p w14:paraId="2089B4C6" w14:textId="77777777" w:rsidR="006F6378" w:rsidRPr="00C30686" w:rsidRDefault="006F6378" w:rsidP="0094020B">
            <w:pPr>
              <w:pStyle w:val="TAC"/>
              <w:rPr>
                <w:rFonts w:eastAsia="Yu Mincho"/>
                <w:lang w:val="en-US"/>
              </w:rPr>
            </w:pPr>
          </w:p>
        </w:tc>
      </w:tr>
      <w:tr w:rsidR="006F6378" w:rsidRPr="00C30686" w14:paraId="449A436E" w14:textId="77777777" w:rsidTr="004F423A">
        <w:trPr>
          <w:trHeight w:val="202"/>
        </w:trPr>
        <w:tc>
          <w:tcPr>
            <w:tcW w:w="2742" w:type="dxa"/>
            <w:tcBorders>
              <w:top w:val="nil"/>
              <w:left w:val="single" w:sz="4" w:space="0" w:color="auto"/>
              <w:bottom w:val="single" w:sz="4" w:space="0" w:color="auto"/>
              <w:right w:val="single" w:sz="4" w:space="0" w:color="auto"/>
            </w:tcBorders>
            <w:vAlign w:val="center"/>
          </w:tcPr>
          <w:p w14:paraId="455561B0" w14:textId="77777777" w:rsidR="006F6378" w:rsidRPr="00C30686" w:rsidRDefault="006F6378" w:rsidP="0094020B">
            <w:pPr>
              <w:pStyle w:val="TAC"/>
              <w:rPr>
                <w:rFonts w:eastAsiaTheme="minorEastAsia"/>
                <w:lang w:val="zh-CN"/>
              </w:rPr>
            </w:pPr>
          </w:p>
        </w:tc>
        <w:tc>
          <w:tcPr>
            <w:tcW w:w="2785" w:type="dxa"/>
            <w:tcBorders>
              <w:top w:val="nil"/>
              <w:left w:val="nil"/>
              <w:bottom w:val="single" w:sz="4" w:space="0" w:color="auto"/>
              <w:right w:val="single" w:sz="4" w:space="0" w:color="auto"/>
            </w:tcBorders>
            <w:vAlign w:val="center"/>
          </w:tcPr>
          <w:p w14:paraId="77916A43"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0A67791" w14:textId="77777777" w:rsidR="006F6378" w:rsidRPr="00C30686" w:rsidRDefault="006F6378" w:rsidP="0094020B">
            <w:pPr>
              <w:pStyle w:val="TAC"/>
              <w:rPr>
                <w:rFonts w:eastAsia="Yu Mincho"/>
                <w:lang w:val="en-US"/>
              </w:rPr>
            </w:pPr>
            <w:r w:rsidRPr="00C30686">
              <w:rPr>
                <w:color w:val="000000"/>
                <w:lang w:eastAsia="zh-CN"/>
              </w:rPr>
              <w:t>n26</w:t>
            </w:r>
          </w:p>
        </w:tc>
        <w:tc>
          <w:tcPr>
            <w:tcW w:w="4356" w:type="dxa"/>
            <w:tcBorders>
              <w:top w:val="single" w:sz="4" w:space="0" w:color="auto"/>
              <w:left w:val="single" w:sz="4" w:space="0" w:color="auto"/>
              <w:bottom w:val="single" w:sz="4" w:space="0" w:color="auto"/>
              <w:right w:val="single" w:sz="4" w:space="0" w:color="auto"/>
            </w:tcBorders>
            <w:vAlign w:val="center"/>
          </w:tcPr>
          <w:p w14:paraId="2D45A675"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szCs w:val="18"/>
                <w:lang w:val="en-US" w:eastAsia="zh-CN" w:bidi="ar"/>
              </w:rPr>
              <w:t>5, 10, 15, 20</w:t>
            </w:r>
          </w:p>
        </w:tc>
        <w:tc>
          <w:tcPr>
            <w:tcW w:w="2445" w:type="dxa"/>
            <w:tcBorders>
              <w:top w:val="nil"/>
              <w:left w:val="single" w:sz="4" w:space="0" w:color="auto"/>
              <w:bottom w:val="single" w:sz="4" w:space="0" w:color="auto"/>
              <w:right w:val="single" w:sz="4" w:space="0" w:color="auto"/>
            </w:tcBorders>
            <w:vAlign w:val="center"/>
          </w:tcPr>
          <w:p w14:paraId="640F937E" w14:textId="77777777" w:rsidR="006F6378" w:rsidRPr="00C30686" w:rsidRDefault="006F6378" w:rsidP="0094020B">
            <w:pPr>
              <w:pStyle w:val="TAC"/>
              <w:rPr>
                <w:rFonts w:eastAsia="Yu Mincho"/>
                <w:lang w:val="en-US"/>
              </w:rPr>
            </w:pPr>
          </w:p>
        </w:tc>
      </w:tr>
      <w:tr w:rsidR="006F6378" w:rsidRPr="00C30686" w14:paraId="231B6F85" w14:textId="77777777" w:rsidTr="004F423A">
        <w:trPr>
          <w:trHeight w:val="202"/>
        </w:trPr>
        <w:tc>
          <w:tcPr>
            <w:tcW w:w="2742" w:type="dxa"/>
            <w:tcBorders>
              <w:top w:val="single" w:sz="4" w:space="0" w:color="auto"/>
              <w:left w:val="single" w:sz="4" w:space="0" w:color="auto"/>
              <w:bottom w:val="nil"/>
              <w:right w:val="single" w:sz="4" w:space="0" w:color="auto"/>
            </w:tcBorders>
            <w:vAlign w:val="center"/>
          </w:tcPr>
          <w:p w14:paraId="6D19BA0F" w14:textId="77777777" w:rsidR="006F6378" w:rsidRPr="00C30686" w:rsidRDefault="006F6378" w:rsidP="0094020B">
            <w:pPr>
              <w:pStyle w:val="TAC"/>
              <w:rPr>
                <w:rFonts w:eastAsiaTheme="minorEastAsia"/>
              </w:rPr>
            </w:pPr>
            <w:r w:rsidRPr="00C30686">
              <w:rPr>
                <w:rFonts w:eastAsiaTheme="minorEastAsia"/>
              </w:rPr>
              <w:t>CA_n1A-n7A-n26(2A)</w:t>
            </w:r>
          </w:p>
        </w:tc>
        <w:tc>
          <w:tcPr>
            <w:tcW w:w="2785" w:type="dxa"/>
            <w:tcBorders>
              <w:top w:val="single" w:sz="4" w:space="0" w:color="auto"/>
              <w:left w:val="nil"/>
              <w:bottom w:val="nil"/>
              <w:right w:val="single" w:sz="4" w:space="0" w:color="auto"/>
            </w:tcBorders>
            <w:vAlign w:val="center"/>
          </w:tcPr>
          <w:p w14:paraId="0F03CF42"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CA_n1A-n26A</w:t>
            </w:r>
          </w:p>
          <w:p w14:paraId="2032C98E"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CA_n1A-n7A</w:t>
            </w:r>
          </w:p>
          <w:p w14:paraId="576B175D"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CA_n7A-n26A</w:t>
            </w:r>
          </w:p>
        </w:tc>
        <w:tc>
          <w:tcPr>
            <w:tcW w:w="1259" w:type="dxa"/>
            <w:tcBorders>
              <w:top w:val="single" w:sz="4" w:space="0" w:color="auto"/>
              <w:left w:val="single" w:sz="4" w:space="0" w:color="auto"/>
              <w:bottom w:val="single" w:sz="4" w:space="0" w:color="auto"/>
              <w:right w:val="single" w:sz="4" w:space="0" w:color="auto"/>
            </w:tcBorders>
            <w:vAlign w:val="center"/>
          </w:tcPr>
          <w:p w14:paraId="426C2F44" w14:textId="77777777" w:rsidR="006F6378" w:rsidRPr="00C30686" w:rsidRDefault="006F6378" w:rsidP="0094020B">
            <w:pPr>
              <w:pStyle w:val="TAC"/>
              <w:rPr>
                <w:rFonts w:eastAsiaTheme="minorEastAsia"/>
                <w:color w:val="000000"/>
              </w:rPr>
            </w:pPr>
            <w:r w:rsidRPr="00C30686">
              <w:rPr>
                <w:rFonts w:eastAsiaTheme="minorEastAsia"/>
                <w:color w:val="000000"/>
              </w:rPr>
              <w:t>n1</w:t>
            </w:r>
          </w:p>
        </w:tc>
        <w:tc>
          <w:tcPr>
            <w:tcW w:w="4356" w:type="dxa"/>
            <w:tcBorders>
              <w:top w:val="single" w:sz="4" w:space="0" w:color="auto"/>
              <w:left w:val="single" w:sz="4" w:space="0" w:color="auto"/>
              <w:bottom w:val="single" w:sz="4" w:space="0" w:color="auto"/>
              <w:right w:val="single" w:sz="4" w:space="0" w:color="auto"/>
            </w:tcBorders>
            <w:vAlign w:val="center"/>
          </w:tcPr>
          <w:p w14:paraId="4B5E0D6F" w14:textId="77777777" w:rsidR="006F6378" w:rsidRPr="00C30686" w:rsidRDefault="006F6378" w:rsidP="0094020B">
            <w:pPr>
              <w:pStyle w:val="TAC"/>
              <w:rPr>
                <w:rFonts w:cs="Arial"/>
                <w:szCs w:val="18"/>
                <w:lang w:val="en-US" w:eastAsia="zh-CN" w:bidi="ar"/>
              </w:rPr>
            </w:pPr>
            <w:r w:rsidRPr="00C30686">
              <w:rPr>
                <w:rFonts w:eastAsiaTheme="minorEastAsia" w:cs="Arial"/>
                <w:lang w:val="en-US" w:eastAsia="zh-CN" w:bidi="ar"/>
              </w:rPr>
              <w:t>5, 10, 15, 20, 25, 30, 40, 45, 50</w:t>
            </w:r>
          </w:p>
        </w:tc>
        <w:tc>
          <w:tcPr>
            <w:tcW w:w="2445" w:type="dxa"/>
            <w:tcBorders>
              <w:top w:val="single" w:sz="4" w:space="0" w:color="auto"/>
              <w:left w:val="single" w:sz="4" w:space="0" w:color="auto"/>
              <w:bottom w:val="nil"/>
              <w:right w:val="single" w:sz="4" w:space="0" w:color="auto"/>
            </w:tcBorders>
            <w:vAlign w:val="center"/>
          </w:tcPr>
          <w:p w14:paraId="72362AF8" w14:textId="77777777" w:rsidR="006F6378" w:rsidRPr="00C30686" w:rsidRDefault="006F6378" w:rsidP="0094020B">
            <w:pPr>
              <w:pStyle w:val="TAC"/>
              <w:rPr>
                <w:rFonts w:eastAsiaTheme="minorEastAsia"/>
                <w:szCs w:val="18"/>
                <w:lang w:val="en-US" w:eastAsia="zh-CN"/>
              </w:rPr>
            </w:pPr>
            <w:r w:rsidRPr="00C30686">
              <w:rPr>
                <w:rFonts w:eastAsiaTheme="minorEastAsia" w:hint="eastAsia"/>
                <w:szCs w:val="18"/>
                <w:lang w:val="en-US" w:eastAsia="zh-CN"/>
              </w:rPr>
              <w:t>0</w:t>
            </w:r>
          </w:p>
        </w:tc>
      </w:tr>
      <w:tr w:rsidR="006F6378" w:rsidRPr="00C30686" w14:paraId="6722326B" w14:textId="77777777" w:rsidTr="004F423A">
        <w:trPr>
          <w:trHeight w:val="202"/>
        </w:trPr>
        <w:tc>
          <w:tcPr>
            <w:tcW w:w="2742" w:type="dxa"/>
            <w:tcBorders>
              <w:top w:val="nil"/>
              <w:left w:val="single" w:sz="4" w:space="0" w:color="auto"/>
              <w:bottom w:val="nil"/>
              <w:right w:val="single" w:sz="4" w:space="0" w:color="auto"/>
            </w:tcBorders>
            <w:vAlign w:val="center"/>
          </w:tcPr>
          <w:p w14:paraId="6E920BDE" w14:textId="77777777" w:rsidR="006F6378" w:rsidRPr="00C30686" w:rsidRDefault="006F6378" w:rsidP="0094020B">
            <w:pPr>
              <w:pStyle w:val="TAC"/>
              <w:rPr>
                <w:rFonts w:eastAsiaTheme="minorEastAsia"/>
              </w:rPr>
            </w:pPr>
          </w:p>
        </w:tc>
        <w:tc>
          <w:tcPr>
            <w:tcW w:w="2785" w:type="dxa"/>
            <w:tcBorders>
              <w:top w:val="nil"/>
              <w:left w:val="nil"/>
              <w:bottom w:val="nil"/>
              <w:right w:val="single" w:sz="4" w:space="0" w:color="auto"/>
            </w:tcBorders>
            <w:vAlign w:val="center"/>
          </w:tcPr>
          <w:p w14:paraId="73DE3995"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F5405BC" w14:textId="77777777" w:rsidR="006F6378" w:rsidRPr="00C30686" w:rsidRDefault="006F6378" w:rsidP="0094020B">
            <w:pPr>
              <w:pStyle w:val="TAC"/>
              <w:rPr>
                <w:rFonts w:eastAsiaTheme="minorEastAsia"/>
                <w:color w:val="000000"/>
              </w:rPr>
            </w:pPr>
            <w:r w:rsidRPr="00C30686">
              <w:rPr>
                <w:rFonts w:eastAsiaTheme="minorEastAsia"/>
                <w:color w:val="000000"/>
              </w:rPr>
              <w:t>n7</w:t>
            </w:r>
          </w:p>
        </w:tc>
        <w:tc>
          <w:tcPr>
            <w:tcW w:w="4356" w:type="dxa"/>
            <w:tcBorders>
              <w:top w:val="single" w:sz="4" w:space="0" w:color="auto"/>
              <w:left w:val="single" w:sz="4" w:space="0" w:color="auto"/>
              <w:bottom w:val="single" w:sz="4" w:space="0" w:color="auto"/>
              <w:right w:val="single" w:sz="4" w:space="0" w:color="auto"/>
            </w:tcBorders>
            <w:vAlign w:val="center"/>
          </w:tcPr>
          <w:p w14:paraId="456CD9D5"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5, 10, 15, 20, 25, 30</w:t>
            </w:r>
            <w:r w:rsidRPr="00C30686">
              <w:rPr>
                <w:rFonts w:cs="Arial" w:hint="eastAsia"/>
                <w:szCs w:val="18"/>
                <w:lang w:val="en-US" w:eastAsia="zh-CN" w:bidi="ar"/>
              </w:rPr>
              <w:t xml:space="preserve">, </w:t>
            </w:r>
            <w:r w:rsidRPr="00C30686">
              <w:rPr>
                <w:rFonts w:cs="Arial"/>
                <w:szCs w:val="18"/>
                <w:lang w:val="en-US" w:eastAsia="zh-CN" w:bidi="ar"/>
              </w:rPr>
              <w:t xml:space="preserve">35, </w:t>
            </w:r>
            <w:r w:rsidRPr="00C30686">
              <w:rPr>
                <w:rFonts w:cs="Arial" w:hint="eastAsia"/>
                <w:szCs w:val="18"/>
                <w:lang w:val="en-US" w:eastAsia="zh-CN" w:bidi="ar"/>
              </w:rPr>
              <w:t>40</w:t>
            </w:r>
            <w:r w:rsidRPr="00C30686">
              <w:rPr>
                <w:rFonts w:cs="Arial"/>
                <w:szCs w:val="18"/>
                <w:lang w:val="en-US" w:eastAsia="zh-CN" w:bidi="ar"/>
              </w:rPr>
              <w:t>, 50</w:t>
            </w:r>
          </w:p>
        </w:tc>
        <w:tc>
          <w:tcPr>
            <w:tcW w:w="2445" w:type="dxa"/>
            <w:tcBorders>
              <w:top w:val="nil"/>
              <w:left w:val="single" w:sz="4" w:space="0" w:color="auto"/>
              <w:bottom w:val="nil"/>
              <w:right w:val="single" w:sz="4" w:space="0" w:color="auto"/>
            </w:tcBorders>
            <w:vAlign w:val="center"/>
          </w:tcPr>
          <w:p w14:paraId="7BEDA6BA" w14:textId="77777777" w:rsidR="006F6378" w:rsidRPr="00C30686" w:rsidRDefault="006F6378" w:rsidP="0094020B">
            <w:pPr>
              <w:pStyle w:val="TAC"/>
              <w:rPr>
                <w:rFonts w:eastAsiaTheme="minorEastAsia"/>
                <w:szCs w:val="18"/>
                <w:lang w:val="en-US" w:eastAsia="zh-CN"/>
              </w:rPr>
            </w:pPr>
          </w:p>
        </w:tc>
      </w:tr>
      <w:tr w:rsidR="006F6378" w:rsidRPr="00C30686" w14:paraId="2AA52D11" w14:textId="77777777" w:rsidTr="004F423A">
        <w:trPr>
          <w:trHeight w:val="202"/>
        </w:trPr>
        <w:tc>
          <w:tcPr>
            <w:tcW w:w="2742" w:type="dxa"/>
            <w:tcBorders>
              <w:top w:val="nil"/>
              <w:left w:val="single" w:sz="4" w:space="0" w:color="auto"/>
              <w:bottom w:val="single" w:sz="4" w:space="0" w:color="auto"/>
              <w:right w:val="single" w:sz="4" w:space="0" w:color="auto"/>
            </w:tcBorders>
            <w:vAlign w:val="center"/>
          </w:tcPr>
          <w:p w14:paraId="25F50EA9" w14:textId="77777777" w:rsidR="006F6378" w:rsidRPr="00C30686" w:rsidRDefault="006F6378" w:rsidP="0094020B">
            <w:pPr>
              <w:pStyle w:val="TAC"/>
              <w:rPr>
                <w:rFonts w:eastAsiaTheme="minorEastAsia"/>
              </w:rPr>
            </w:pPr>
          </w:p>
        </w:tc>
        <w:tc>
          <w:tcPr>
            <w:tcW w:w="2785" w:type="dxa"/>
            <w:tcBorders>
              <w:top w:val="nil"/>
              <w:left w:val="nil"/>
              <w:bottom w:val="single" w:sz="4" w:space="0" w:color="auto"/>
              <w:right w:val="single" w:sz="4" w:space="0" w:color="auto"/>
            </w:tcBorders>
            <w:vAlign w:val="center"/>
          </w:tcPr>
          <w:p w14:paraId="4540306D"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A8EA6EE" w14:textId="77777777" w:rsidR="006F6378" w:rsidRPr="00C30686" w:rsidRDefault="006F6378" w:rsidP="0094020B">
            <w:pPr>
              <w:pStyle w:val="TAC"/>
              <w:rPr>
                <w:rFonts w:eastAsiaTheme="minorEastAsia"/>
                <w:color w:val="000000"/>
              </w:rPr>
            </w:pPr>
            <w:r w:rsidRPr="00C30686">
              <w:rPr>
                <w:color w:val="000000"/>
                <w:lang w:eastAsia="zh-CN"/>
              </w:rPr>
              <w:t>n26</w:t>
            </w:r>
          </w:p>
        </w:tc>
        <w:tc>
          <w:tcPr>
            <w:tcW w:w="4356" w:type="dxa"/>
            <w:tcBorders>
              <w:top w:val="single" w:sz="4" w:space="0" w:color="auto"/>
              <w:left w:val="single" w:sz="4" w:space="0" w:color="auto"/>
              <w:bottom w:val="single" w:sz="4" w:space="0" w:color="auto"/>
              <w:right w:val="single" w:sz="4" w:space="0" w:color="auto"/>
            </w:tcBorders>
            <w:vAlign w:val="center"/>
          </w:tcPr>
          <w:p w14:paraId="5DA6D06D"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CA_n26(2A)_BCS0</w:t>
            </w:r>
          </w:p>
        </w:tc>
        <w:tc>
          <w:tcPr>
            <w:tcW w:w="2445" w:type="dxa"/>
            <w:tcBorders>
              <w:top w:val="nil"/>
              <w:left w:val="single" w:sz="4" w:space="0" w:color="auto"/>
              <w:bottom w:val="single" w:sz="4" w:space="0" w:color="auto"/>
              <w:right w:val="single" w:sz="4" w:space="0" w:color="auto"/>
            </w:tcBorders>
            <w:vAlign w:val="center"/>
          </w:tcPr>
          <w:p w14:paraId="6396C8E0" w14:textId="77777777" w:rsidR="006F6378" w:rsidRPr="00C30686" w:rsidRDefault="006F6378" w:rsidP="0094020B">
            <w:pPr>
              <w:pStyle w:val="TAC"/>
              <w:rPr>
                <w:rFonts w:eastAsiaTheme="minorEastAsia"/>
                <w:szCs w:val="18"/>
                <w:lang w:val="en-US" w:eastAsia="zh-CN"/>
              </w:rPr>
            </w:pPr>
          </w:p>
        </w:tc>
      </w:tr>
      <w:tr w:rsidR="006F6378" w:rsidRPr="00C30686" w14:paraId="56413EC0" w14:textId="77777777" w:rsidTr="004F423A">
        <w:trPr>
          <w:trHeight w:val="202"/>
        </w:trPr>
        <w:tc>
          <w:tcPr>
            <w:tcW w:w="2742" w:type="dxa"/>
            <w:tcBorders>
              <w:top w:val="single" w:sz="4" w:space="0" w:color="auto"/>
              <w:left w:val="single" w:sz="4" w:space="0" w:color="auto"/>
              <w:bottom w:val="nil"/>
              <w:right w:val="single" w:sz="4" w:space="0" w:color="auto"/>
            </w:tcBorders>
            <w:vAlign w:val="center"/>
          </w:tcPr>
          <w:p w14:paraId="1DBEAA0A" w14:textId="77777777" w:rsidR="006F6378" w:rsidRPr="00C30686" w:rsidRDefault="006F6378" w:rsidP="0094020B">
            <w:pPr>
              <w:pStyle w:val="TAC"/>
              <w:rPr>
                <w:rFonts w:eastAsiaTheme="minorEastAsia"/>
                <w:lang w:val="zh-CN"/>
              </w:rPr>
            </w:pPr>
            <w:r w:rsidRPr="00C30686">
              <w:rPr>
                <w:rFonts w:eastAsiaTheme="minorEastAsia"/>
              </w:rPr>
              <w:t>CA_n1A-n7B-n26A</w:t>
            </w:r>
          </w:p>
        </w:tc>
        <w:tc>
          <w:tcPr>
            <w:tcW w:w="2785" w:type="dxa"/>
            <w:tcBorders>
              <w:top w:val="single" w:sz="4" w:space="0" w:color="auto"/>
              <w:left w:val="nil"/>
              <w:bottom w:val="nil"/>
              <w:right w:val="single" w:sz="4" w:space="0" w:color="auto"/>
            </w:tcBorders>
            <w:vAlign w:val="center"/>
          </w:tcPr>
          <w:p w14:paraId="368DF256"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CA_n1A-n26A</w:t>
            </w:r>
          </w:p>
          <w:p w14:paraId="7E96A9A0"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CA_n1A-n7A</w:t>
            </w:r>
          </w:p>
          <w:p w14:paraId="74F65DE7"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CA_n7A-n26A</w:t>
            </w:r>
          </w:p>
          <w:p w14:paraId="2A7D4DA5" w14:textId="77777777" w:rsidR="006F6378" w:rsidRPr="00C30686" w:rsidRDefault="006F6378" w:rsidP="0094020B">
            <w:pPr>
              <w:pStyle w:val="TAC"/>
              <w:rPr>
                <w:rFonts w:eastAsiaTheme="minorEastAsia"/>
                <w:lang w:val="en-US"/>
              </w:rPr>
            </w:pPr>
            <w:r w:rsidRPr="00C30686">
              <w:rPr>
                <w:rFonts w:eastAsiaTheme="minorEastAsia"/>
                <w:szCs w:val="18"/>
                <w:lang w:val="en-US" w:eastAsia="zh-CN"/>
              </w:rPr>
              <w:t>CA_n7B</w:t>
            </w:r>
          </w:p>
        </w:tc>
        <w:tc>
          <w:tcPr>
            <w:tcW w:w="1259" w:type="dxa"/>
            <w:tcBorders>
              <w:top w:val="single" w:sz="4" w:space="0" w:color="auto"/>
              <w:left w:val="single" w:sz="4" w:space="0" w:color="auto"/>
              <w:bottom w:val="single" w:sz="4" w:space="0" w:color="auto"/>
              <w:right w:val="single" w:sz="4" w:space="0" w:color="auto"/>
            </w:tcBorders>
            <w:vAlign w:val="center"/>
          </w:tcPr>
          <w:p w14:paraId="24188DFB" w14:textId="77777777" w:rsidR="006F6378" w:rsidRPr="00C30686" w:rsidRDefault="006F6378" w:rsidP="0094020B">
            <w:pPr>
              <w:pStyle w:val="TAC"/>
              <w:rPr>
                <w:rFonts w:eastAsia="Yu Mincho"/>
                <w:lang w:val="en-US"/>
              </w:rPr>
            </w:pPr>
            <w:r w:rsidRPr="00C30686">
              <w:rPr>
                <w:rFonts w:eastAsiaTheme="minorEastAsia"/>
                <w:color w:val="000000"/>
              </w:rPr>
              <w:t>n1</w:t>
            </w:r>
          </w:p>
        </w:tc>
        <w:tc>
          <w:tcPr>
            <w:tcW w:w="4356" w:type="dxa"/>
            <w:tcBorders>
              <w:top w:val="single" w:sz="4" w:space="0" w:color="auto"/>
              <w:left w:val="single" w:sz="4" w:space="0" w:color="auto"/>
              <w:bottom w:val="single" w:sz="4" w:space="0" w:color="auto"/>
              <w:right w:val="single" w:sz="4" w:space="0" w:color="auto"/>
            </w:tcBorders>
            <w:vAlign w:val="center"/>
          </w:tcPr>
          <w:p w14:paraId="5D0BA442"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22A95C28" w14:textId="77777777" w:rsidR="006F6378" w:rsidRPr="00C30686" w:rsidRDefault="006F6378" w:rsidP="0094020B">
            <w:pPr>
              <w:pStyle w:val="TAC"/>
              <w:rPr>
                <w:rFonts w:eastAsia="Yu Mincho"/>
                <w:lang w:val="en-US"/>
              </w:rPr>
            </w:pPr>
            <w:r w:rsidRPr="00C30686">
              <w:rPr>
                <w:rFonts w:eastAsiaTheme="minorEastAsia" w:hint="eastAsia"/>
                <w:szCs w:val="18"/>
                <w:lang w:val="en-US" w:eastAsia="zh-CN"/>
              </w:rPr>
              <w:t>0</w:t>
            </w:r>
          </w:p>
        </w:tc>
      </w:tr>
      <w:tr w:rsidR="006F6378" w:rsidRPr="00C30686" w14:paraId="4A0699F1" w14:textId="77777777" w:rsidTr="004F423A">
        <w:trPr>
          <w:trHeight w:val="202"/>
        </w:trPr>
        <w:tc>
          <w:tcPr>
            <w:tcW w:w="2742" w:type="dxa"/>
            <w:tcBorders>
              <w:top w:val="nil"/>
              <w:left w:val="single" w:sz="4" w:space="0" w:color="auto"/>
              <w:bottom w:val="nil"/>
              <w:right w:val="single" w:sz="4" w:space="0" w:color="auto"/>
            </w:tcBorders>
            <w:vAlign w:val="center"/>
          </w:tcPr>
          <w:p w14:paraId="20112BE3" w14:textId="77777777" w:rsidR="006F6378" w:rsidRPr="00C30686" w:rsidRDefault="006F6378" w:rsidP="0094020B">
            <w:pPr>
              <w:pStyle w:val="TAC"/>
              <w:rPr>
                <w:rFonts w:eastAsiaTheme="minorEastAsia"/>
                <w:lang w:val="zh-CN"/>
              </w:rPr>
            </w:pPr>
          </w:p>
        </w:tc>
        <w:tc>
          <w:tcPr>
            <w:tcW w:w="2785" w:type="dxa"/>
            <w:tcBorders>
              <w:top w:val="nil"/>
              <w:left w:val="nil"/>
              <w:bottom w:val="nil"/>
              <w:right w:val="single" w:sz="4" w:space="0" w:color="auto"/>
            </w:tcBorders>
            <w:vAlign w:val="center"/>
          </w:tcPr>
          <w:p w14:paraId="4DCD58AA"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9CF4A3F" w14:textId="77777777" w:rsidR="006F6378" w:rsidRPr="00C30686" w:rsidRDefault="006F6378" w:rsidP="0094020B">
            <w:pPr>
              <w:pStyle w:val="TAC"/>
              <w:rPr>
                <w:rFonts w:eastAsia="Yu Mincho"/>
                <w:lang w:val="en-US"/>
              </w:rPr>
            </w:pPr>
            <w:r w:rsidRPr="00C30686">
              <w:rPr>
                <w:rFonts w:eastAsiaTheme="minorEastAsia"/>
                <w:color w:val="000000"/>
              </w:rPr>
              <w:t>n7</w:t>
            </w:r>
          </w:p>
        </w:tc>
        <w:tc>
          <w:tcPr>
            <w:tcW w:w="4356" w:type="dxa"/>
            <w:tcBorders>
              <w:top w:val="single" w:sz="4" w:space="0" w:color="auto"/>
              <w:left w:val="single" w:sz="4" w:space="0" w:color="auto"/>
              <w:bottom w:val="single" w:sz="4" w:space="0" w:color="auto"/>
              <w:right w:val="single" w:sz="4" w:space="0" w:color="auto"/>
            </w:tcBorders>
            <w:vAlign w:val="center"/>
          </w:tcPr>
          <w:p w14:paraId="00604096"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szCs w:val="18"/>
                <w:lang w:val="en-US" w:eastAsia="zh-CN" w:bidi="ar"/>
              </w:rPr>
              <w:t>CA_n7B_BCS0</w:t>
            </w:r>
          </w:p>
        </w:tc>
        <w:tc>
          <w:tcPr>
            <w:tcW w:w="2445" w:type="dxa"/>
            <w:tcBorders>
              <w:top w:val="nil"/>
              <w:left w:val="single" w:sz="4" w:space="0" w:color="auto"/>
              <w:bottom w:val="nil"/>
              <w:right w:val="single" w:sz="4" w:space="0" w:color="auto"/>
            </w:tcBorders>
            <w:vAlign w:val="center"/>
          </w:tcPr>
          <w:p w14:paraId="079A6AF9" w14:textId="77777777" w:rsidR="006F6378" w:rsidRPr="00C30686" w:rsidRDefault="006F6378" w:rsidP="0094020B">
            <w:pPr>
              <w:pStyle w:val="TAC"/>
              <w:rPr>
                <w:rFonts w:eastAsia="Yu Mincho"/>
                <w:lang w:val="en-US"/>
              </w:rPr>
            </w:pPr>
          </w:p>
        </w:tc>
      </w:tr>
      <w:tr w:rsidR="006F6378" w:rsidRPr="00C30686" w14:paraId="1C40CABD" w14:textId="77777777" w:rsidTr="004F423A">
        <w:trPr>
          <w:trHeight w:val="202"/>
        </w:trPr>
        <w:tc>
          <w:tcPr>
            <w:tcW w:w="2742" w:type="dxa"/>
            <w:tcBorders>
              <w:top w:val="nil"/>
              <w:left w:val="single" w:sz="4" w:space="0" w:color="auto"/>
              <w:bottom w:val="single" w:sz="4" w:space="0" w:color="auto"/>
              <w:right w:val="single" w:sz="4" w:space="0" w:color="auto"/>
            </w:tcBorders>
            <w:vAlign w:val="center"/>
          </w:tcPr>
          <w:p w14:paraId="7A4C7F57" w14:textId="77777777" w:rsidR="006F6378" w:rsidRPr="00C30686" w:rsidRDefault="006F6378" w:rsidP="0094020B">
            <w:pPr>
              <w:pStyle w:val="TAC"/>
              <w:rPr>
                <w:rFonts w:eastAsiaTheme="minorEastAsia"/>
                <w:lang w:val="zh-CN"/>
              </w:rPr>
            </w:pPr>
          </w:p>
        </w:tc>
        <w:tc>
          <w:tcPr>
            <w:tcW w:w="2785" w:type="dxa"/>
            <w:tcBorders>
              <w:top w:val="nil"/>
              <w:left w:val="nil"/>
              <w:bottom w:val="single" w:sz="4" w:space="0" w:color="auto"/>
              <w:right w:val="single" w:sz="4" w:space="0" w:color="auto"/>
            </w:tcBorders>
            <w:vAlign w:val="center"/>
          </w:tcPr>
          <w:p w14:paraId="63BE247D"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08AC13B" w14:textId="77777777" w:rsidR="006F6378" w:rsidRPr="00C30686" w:rsidRDefault="006F6378" w:rsidP="0094020B">
            <w:pPr>
              <w:pStyle w:val="TAC"/>
              <w:rPr>
                <w:rFonts w:eastAsia="Yu Mincho"/>
                <w:lang w:val="en-US"/>
              </w:rPr>
            </w:pPr>
            <w:r w:rsidRPr="00C30686">
              <w:rPr>
                <w:color w:val="000000"/>
                <w:lang w:eastAsia="zh-CN"/>
              </w:rPr>
              <w:t>n26</w:t>
            </w:r>
          </w:p>
        </w:tc>
        <w:tc>
          <w:tcPr>
            <w:tcW w:w="4356" w:type="dxa"/>
            <w:tcBorders>
              <w:top w:val="single" w:sz="4" w:space="0" w:color="auto"/>
              <w:left w:val="single" w:sz="4" w:space="0" w:color="auto"/>
              <w:bottom w:val="single" w:sz="4" w:space="0" w:color="auto"/>
              <w:right w:val="single" w:sz="4" w:space="0" w:color="auto"/>
            </w:tcBorders>
            <w:vAlign w:val="center"/>
          </w:tcPr>
          <w:p w14:paraId="3623A48A"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szCs w:val="18"/>
                <w:lang w:val="en-US" w:eastAsia="zh-CN" w:bidi="ar"/>
              </w:rPr>
              <w:t>5, 10, 15, 20</w:t>
            </w:r>
          </w:p>
        </w:tc>
        <w:tc>
          <w:tcPr>
            <w:tcW w:w="2445" w:type="dxa"/>
            <w:tcBorders>
              <w:top w:val="nil"/>
              <w:left w:val="single" w:sz="4" w:space="0" w:color="auto"/>
              <w:bottom w:val="single" w:sz="4" w:space="0" w:color="auto"/>
              <w:right w:val="single" w:sz="4" w:space="0" w:color="auto"/>
            </w:tcBorders>
            <w:vAlign w:val="center"/>
          </w:tcPr>
          <w:p w14:paraId="106C0D24" w14:textId="77777777" w:rsidR="006F6378" w:rsidRPr="00C30686" w:rsidRDefault="006F6378" w:rsidP="0094020B">
            <w:pPr>
              <w:pStyle w:val="TAC"/>
              <w:rPr>
                <w:rFonts w:eastAsia="Yu Mincho"/>
                <w:lang w:val="en-US"/>
              </w:rPr>
            </w:pPr>
          </w:p>
        </w:tc>
      </w:tr>
      <w:tr w:rsidR="006F6378" w:rsidRPr="00C30686" w14:paraId="57C334F0" w14:textId="77777777" w:rsidTr="004F423A">
        <w:trPr>
          <w:trHeight w:val="202"/>
        </w:trPr>
        <w:tc>
          <w:tcPr>
            <w:tcW w:w="2742" w:type="dxa"/>
            <w:tcBorders>
              <w:top w:val="single" w:sz="4" w:space="0" w:color="auto"/>
              <w:left w:val="single" w:sz="4" w:space="0" w:color="auto"/>
              <w:bottom w:val="nil"/>
              <w:right w:val="single" w:sz="4" w:space="0" w:color="auto"/>
            </w:tcBorders>
          </w:tcPr>
          <w:p w14:paraId="7CAE7206" w14:textId="77777777" w:rsidR="006F6378" w:rsidRPr="00C30686" w:rsidRDefault="006F6378" w:rsidP="0094020B">
            <w:pPr>
              <w:pStyle w:val="TAC"/>
              <w:rPr>
                <w:rFonts w:eastAsiaTheme="minorEastAsia"/>
                <w:szCs w:val="18"/>
                <w:lang w:eastAsia="zh-CN"/>
              </w:rPr>
            </w:pPr>
            <w:r w:rsidRPr="00C30686">
              <w:rPr>
                <w:rFonts w:eastAsiaTheme="minorEastAsia"/>
              </w:rPr>
              <w:t>CA_n1A-n7B-n26(2A)</w:t>
            </w:r>
          </w:p>
        </w:tc>
        <w:tc>
          <w:tcPr>
            <w:tcW w:w="2785" w:type="dxa"/>
            <w:tcBorders>
              <w:top w:val="single" w:sz="4" w:space="0" w:color="auto"/>
              <w:left w:val="nil"/>
              <w:bottom w:val="nil"/>
              <w:right w:val="single" w:sz="4" w:space="0" w:color="auto"/>
            </w:tcBorders>
            <w:vAlign w:val="center"/>
          </w:tcPr>
          <w:p w14:paraId="4B594751"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CA_n1A-n26A</w:t>
            </w:r>
          </w:p>
          <w:p w14:paraId="3B11C113"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CA_n1A-n7A</w:t>
            </w:r>
          </w:p>
          <w:p w14:paraId="3328B6CB"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CA_n7A-n26A</w:t>
            </w:r>
          </w:p>
        </w:tc>
        <w:tc>
          <w:tcPr>
            <w:tcW w:w="1259" w:type="dxa"/>
            <w:tcBorders>
              <w:top w:val="single" w:sz="4" w:space="0" w:color="auto"/>
              <w:left w:val="single" w:sz="4" w:space="0" w:color="auto"/>
              <w:bottom w:val="single" w:sz="4" w:space="0" w:color="auto"/>
              <w:right w:val="single" w:sz="4" w:space="0" w:color="auto"/>
            </w:tcBorders>
            <w:vAlign w:val="center"/>
          </w:tcPr>
          <w:p w14:paraId="3BF948C3" w14:textId="77777777" w:rsidR="006F6378" w:rsidRPr="00C30686" w:rsidRDefault="006F6378" w:rsidP="0094020B">
            <w:pPr>
              <w:pStyle w:val="TAC"/>
              <w:rPr>
                <w:rFonts w:eastAsiaTheme="minorEastAsia"/>
                <w:szCs w:val="18"/>
                <w:lang w:val="en-US" w:eastAsia="zh-CN"/>
              </w:rPr>
            </w:pPr>
            <w:r w:rsidRPr="00C30686">
              <w:rPr>
                <w:rFonts w:eastAsiaTheme="minorEastAsia"/>
                <w:color w:val="000000"/>
              </w:rPr>
              <w:t>n1</w:t>
            </w:r>
          </w:p>
        </w:tc>
        <w:tc>
          <w:tcPr>
            <w:tcW w:w="4356" w:type="dxa"/>
            <w:tcBorders>
              <w:top w:val="single" w:sz="4" w:space="0" w:color="auto"/>
              <w:left w:val="single" w:sz="4" w:space="0" w:color="auto"/>
              <w:bottom w:val="single" w:sz="4" w:space="0" w:color="auto"/>
              <w:right w:val="single" w:sz="4" w:space="0" w:color="auto"/>
            </w:tcBorders>
            <w:vAlign w:val="center"/>
          </w:tcPr>
          <w:p w14:paraId="65693176" w14:textId="77777777" w:rsidR="006F6378" w:rsidRPr="00C30686" w:rsidRDefault="006F6378" w:rsidP="0094020B">
            <w:pPr>
              <w:pStyle w:val="TAC"/>
              <w:rPr>
                <w:rFonts w:cs="Arial"/>
                <w:szCs w:val="18"/>
                <w:lang w:val="en-US" w:eastAsia="zh-CN" w:bidi="ar"/>
              </w:rPr>
            </w:pPr>
            <w:r w:rsidRPr="00C30686">
              <w:rPr>
                <w:rFonts w:eastAsiaTheme="minorEastAsia" w:cs="Arial"/>
                <w:lang w:val="en-US" w:eastAsia="zh-CN" w:bidi="ar"/>
              </w:rPr>
              <w:t>5, 10, 15, 20, 25, 30, 40, 45, 50</w:t>
            </w:r>
          </w:p>
        </w:tc>
        <w:tc>
          <w:tcPr>
            <w:tcW w:w="2445" w:type="dxa"/>
            <w:tcBorders>
              <w:top w:val="single" w:sz="4" w:space="0" w:color="auto"/>
              <w:left w:val="single" w:sz="4" w:space="0" w:color="auto"/>
              <w:bottom w:val="nil"/>
              <w:right w:val="single" w:sz="4" w:space="0" w:color="auto"/>
            </w:tcBorders>
            <w:vAlign w:val="center"/>
          </w:tcPr>
          <w:p w14:paraId="0F9B66CB" w14:textId="77777777" w:rsidR="006F6378" w:rsidRPr="00C30686" w:rsidRDefault="006F6378" w:rsidP="0094020B">
            <w:pPr>
              <w:pStyle w:val="TAC"/>
              <w:rPr>
                <w:rFonts w:eastAsiaTheme="minorEastAsia"/>
                <w:szCs w:val="18"/>
                <w:lang w:val="en-US" w:eastAsia="zh-CN"/>
              </w:rPr>
            </w:pPr>
            <w:r w:rsidRPr="00C30686">
              <w:rPr>
                <w:rFonts w:eastAsiaTheme="minorEastAsia" w:hint="eastAsia"/>
                <w:szCs w:val="18"/>
                <w:lang w:val="en-US" w:eastAsia="zh-CN"/>
              </w:rPr>
              <w:t>0</w:t>
            </w:r>
          </w:p>
        </w:tc>
      </w:tr>
      <w:tr w:rsidR="006F6378" w:rsidRPr="00C30686" w14:paraId="429712B9" w14:textId="77777777" w:rsidTr="004F423A">
        <w:trPr>
          <w:trHeight w:val="202"/>
        </w:trPr>
        <w:tc>
          <w:tcPr>
            <w:tcW w:w="2742" w:type="dxa"/>
            <w:tcBorders>
              <w:top w:val="nil"/>
              <w:left w:val="single" w:sz="4" w:space="0" w:color="auto"/>
              <w:bottom w:val="nil"/>
              <w:right w:val="single" w:sz="4" w:space="0" w:color="auto"/>
            </w:tcBorders>
            <w:vAlign w:val="center"/>
          </w:tcPr>
          <w:p w14:paraId="76D2C80E" w14:textId="77777777" w:rsidR="006F6378" w:rsidRPr="00C30686" w:rsidRDefault="006F6378" w:rsidP="0094020B">
            <w:pPr>
              <w:pStyle w:val="TAC"/>
              <w:rPr>
                <w:rFonts w:eastAsiaTheme="minorEastAsia"/>
                <w:szCs w:val="18"/>
                <w:lang w:eastAsia="zh-CN"/>
              </w:rPr>
            </w:pPr>
          </w:p>
        </w:tc>
        <w:tc>
          <w:tcPr>
            <w:tcW w:w="2785" w:type="dxa"/>
            <w:tcBorders>
              <w:top w:val="nil"/>
              <w:left w:val="nil"/>
              <w:bottom w:val="nil"/>
              <w:right w:val="single" w:sz="4" w:space="0" w:color="auto"/>
            </w:tcBorders>
            <w:vAlign w:val="center"/>
          </w:tcPr>
          <w:p w14:paraId="0F51BE5F"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E00EA99" w14:textId="77777777" w:rsidR="006F6378" w:rsidRPr="00C30686" w:rsidRDefault="006F6378" w:rsidP="0094020B">
            <w:pPr>
              <w:pStyle w:val="TAC"/>
              <w:rPr>
                <w:rFonts w:eastAsiaTheme="minorEastAsia"/>
                <w:szCs w:val="18"/>
                <w:lang w:val="en-US" w:eastAsia="zh-CN"/>
              </w:rPr>
            </w:pPr>
            <w:r w:rsidRPr="00C30686">
              <w:rPr>
                <w:rFonts w:eastAsiaTheme="minorEastAsia"/>
                <w:color w:val="000000"/>
              </w:rPr>
              <w:t>n7</w:t>
            </w:r>
          </w:p>
        </w:tc>
        <w:tc>
          <w:tcPr>
            <w:tcW w:w="4356" w:type="dxa"/>
            <w:tcBorders>
              <w:top w:val="single" w:sz="4" w:space="0" w:color="auto"/>
              <w:left w:val="single" w:sz="4" w:space="0" w:color="auto"/>
              <w:bottom w:val="single" w:sz="4" w:space="0" w:color="auto"/>
              <w:right w:val="single" w:sz="4" w:space="0" w:color="auto"/>
            </w:tcBorders>
            <w:vAlign w:val="center"/>
          </w:tcPr>
          <w:p w14:paraId="1434D03E"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CA_n7B_BCS0</w:t>
            </w:r>
          </w:p>
        </w:tc>
        <w:tc>
          <w:tcPr>
            <w:tcW w:w="2445" w:type="dxa"/>
            <w:tcBorders>
              <w:top w:val="nil"/>
              <w:left w:val="single" w:sz="4" w:space="0" w:color="auto"/>
              <w:bottom w:val="nil"/>
              <w:right w:val="single" w:sz="4" w:space="0" w:color="auto"/>
            </w:tcBorders>
            <w:vAlign w:val="center"/>
          </w:tcPr>
          <w:p w14:paraId="49259A23" w14:textId="77777777" w:rsidR="006F6378" w:rsidRPr="00C30686" w:rsidRDefault="006F6378" w:rsidP="0094020B">
            <w:pPr>
              <w:pStyle w:val="TAC"/>
              <w:rPr>
                <w:rFonts w:eastAsiaTheme="minorEastAsia"/>
                <w:szCs w:val="18"/>
                <w:lang w:val="en-US" w:eastAsia="zh-CN"/>
              </w:rPr>
            </w:pPr>
          </w:p>
        </w:tc>
      </w:tr>
      <w:tr w:rsidR="006F6378" w:rsidRPr="00C30686" w14:paraId="70C24105" w14:textId="77777777" w:rsidTr="004F423A">
        <w:trPr>
          <w:trHeight w:val="202"/>
        </w:trPr>
        <w:tc>
          <w:tcPr>
            <w:tcW w:w="2742" w:type="dxa"/>
            <w:tcBorders>
              <w:top w:val="nil"/>
              <w:left w:val="single" w:sz="4" w:space="0" w:color="auto"/>
              <w:bottom w:val="single" w:sz="4" w:space="0" w:color="auto"/>
              <w:right w:val="single" w:sz="4" w:space="0" w:color="auto"/>
            </w:tcBorders>
            <w:vAlign w:val="center"/>
          </w:tcPr>
          <w:p w14:paraId="38B60D29" w14:textId="77777777" w:rsidR="006F6378" w:rsidRPr="00C30686" w:rsidRDefault="006F6378" w:rsidP="0094020B">
            <w:pPr>
              <w:pStyle w:val="TAC"/>
              <w:rPr>
                <w:rFonts w:eastAsiaTheme="minorEastAsia"/>
                <w:szCs w:val="18"/>
                <w:lang w:eastAsia="zh-CN"/>
              </w:rPr>
            </w:pPr>
          </w:p>
        </w:tc>
        <w:tc>
          <w:tcPr>
            <w:tcW w:w="2785" w:type="dxa"/>
            <w:tcBorders>
              <w:top w:val="nil"/>
              <w:left w:val="nil"/>
              <w:bottom w:val="single" w:sz="4" w:space="0" w:color="auto"/>
              <w:right w:val="single" w:sz="4" w:space="0" w:color="auto"/>
            </w:tcBorders>
            <w:vAlign w:val="center"/>
          </w:tcPr>
          <w:p w14:paraId="3B23C273"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5E78679" w14:textId="77777777" w:rsidR="006F6378" w:rsidRPr="00C30686" w:rsidRDefault="006F6378" w:rsidP="0094020B">
            <w:pPr>
              <w:pStyle w:val="TAC"/>
              <w:rPr>
                <w:rFonts w:eastAsiaTheme="minorEastAsia"/>
                <w:szCs w:val="18"/>
                <w:lang w:val="en-US" w:eastAsia="zh-CN"/>
              </w:rPr>
            </w:pPr>
            <w:r w:rsidRPr="00C30686">
              <w:rPr>
                <w:color w:val="000000"/>
                <w:lang w:eastAsia="zh-CN"/>
              </w:rPr>
              <w:t>n26</w:t>
            </w:r>
          </w:p>
        </w:tc>
        <w:tc>
          <w:tcPr>
            <w:tcW w:w="4356" w:type="dxa"/>
            <w:tcBorders>
              <w:top w:val="single" w:sz="4" w:space="0" w:color="auto"/>
              <w:left w:val="single" w:sz="4" w:space="0" w:color="auto"/>
              <w:bottom w:val="single" w:sz="4" w:space="0" w:color="auto"/>
              <w:right w:val="single" w:sz="4" w:space="0" w:color="auto"/>
            </w:tcBorders>
            <w:vAlign w:val="center"/>
          </w:tcPr>
          <w:p w14:paraId="7E1EC1D8"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CA_n26(2A)_BCS0</w:t>
            </w:r>
          </w:p>
        </w:tc>
        <w:tc>
          <w:tcPr>
            <w:tcW w:w="2445" w:type="dxa"/>
            <w:tcBorders>
              <w:top w:val="nil"/>
              <w:left w:val="single" w:sz="4" w:space="0" w:color="auto"/>
              <w:bottom w:val="single" w:sz="4" w:space="0" w:color="auto"/>
              <w:right w:val="single" w:sz="4" w:space="0" w:color="auto"/>
            </w:tcBorders>
            <w:vAlign w:val="center"/>
          </w:tcPr>
          <w:p w14:paraId="7CFF7F44" w14:textId="77777777" w:rsidR="006F6378" w:rsidRPr="00C30686" w:rsidRDefault="006F6378" w:rsidP="0094020B">
            <w:pPr>
              <w:pStyle w:val="TAC"/>
              <w:rPr>
                <w:rFonts w:eastAsiaTheme="minorEastAsia"/>
                <w:szCs w:val="18"/>
                <w:lang w:val="en-US" w:eastAsia="zh-CN"/>
              </w:rPr>
            </w:pPr>
          </w:p>
        </w:tc>
      </w:tr>
      <w:tr w:rsidR="006F6378" w:rsidRPr="00C30686" w14:paraId="1470D207" w14:textId="77777777" w:rsidTr="004F423A">
        <w:trPr>
          <w:trHeight w:val="202"/>
        </w:trPr>
        <w:tc>
          <w:tcPr>
            <w:tcW w:w="2742" w:type="dxa"/>
            <w:tcBorders>
              <w:top w:val="single" w:sz="4" w:space="0" w:color="auto"/>
              <w:left w:val="single" w:sz="4" w:space="0" w:color="auto"/>
              <w:bottom w:val="nil"/>
              <w:right w:val="single" w:sz="4" w:space="0" w:color="auto"/>
            </w:tcBorders>
            <w:vAlign w:val="center"/>
          </w:tcPr>
          <w:p w14:paraId="67455D9E" w14:textId="77777777" w:rsidR="006F6378" w:rsidRPr="00C30686" w:rsidRDefault="006F6378" w:rsidP="0094020B">
            <w:pPr>
              <w:pStyle w:val="TAC"/>
              <w:rPr>
                <w:rFonts w:eastAsiaTheme="minorEastAsia"/>
                <w:lang w:val="zh-CN" w:eastAsia="zh-CN"/>
              </w:rPr>
            </w:pPr>
            <w:r w:rsidRPr="00C30686">
              <w:rPr>
                <w:rFonts w:eastAsiaTheme="minorEastAsia"/>
                <w:szCs w:val="18"/>
                <w:lang w:eastAsia="zh-CN"/>
              </w:rPr>
              <w:t>CA_n1A-n7A-n38A</w:t>
            </w:r>
            <w:r w:rsidRPr="00C30686">
              <w:rPr>
                <w:rFonts w:eastAsiaTheme="minorEastAsia"/>
                <w:szCs w:val="18"/>
                <w:vertAlign w:val="superscript"/>
                <w:lang w:eastAsia="zh-CN"/>
              </w:rPr>
              <w:t>10</w:t>
            </w:r>
          </w:p>
        </w:tc>
        <w:tc>
          <w:tcPr>
            <w:tcW w:w="2785" w:type="dxa"/>
            <w:tcBorders>
              <w:top w:val="single" w:sz="4" w:space="0" w:color="auto"/>
              <w:left w:val="single" w:sz="4" w:space="0" w:color="auto"/>
              <w:bottom w:val="nil"/>
              <w:right w:val="single" w:sz="4" w:space="0" w:color="auto"/>
            </w:tcBorders>
            <w:vAlign w:val="center"/>
          </w:tcPr>
          <w:p w14:paraId="6B255987" w14:textId="77777777" w:rsidR="006F6378" w:rsidRPr="00C30686" w:rsidRDefault="006F6378" w:rsidP="0094020B">
            <w:pPr>
              <w:pStyle w:val="TAC"/>
              <w:rPr>
                <w:szCs w:val="18"/>
                <w:lang w:val="en-US" w:eastAsia="zh-CN"/>
              </w:rPr>
            </w:pPr>
            <w:r w:rsidRPr="00C30686">
              <w:rPr>
                <w:rFonts w:eastAsiaTheme="minorEastAsia"/>
                <w:szCs w:val="18"/>
                <w:lang w:val="en-US" w:eastAsia="zh-CN"/>
              </w:rPr>
              <w:t>n1A</w:t>
            </w:r>
          </w:p>
          <w:p w14:paraId="12E875CC"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AFBE05B" w14:textId="77777777" w:rsidR="006F6378" w:rsidRPr="00C30686" w:rsidRDefault="006F6378" w:rsidP="0094020B">
            <w:pPr>
              <w:pStyle w:val="TAC"/>
              <w:rPr>
                <w:color w:val="000000"/>
                <w:lang w:val="en-US" w:eastAsia="zh-CN"/>
              </w:rPr>
            </w:pPr>
            <w:r w:rsidRPr="00C30686">
              <w:rPr>
                <w:rFonts w:eastAsiaTheme="minorEastAsia"/>
                <w:szCs w:val="18"/>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2BDB0DAD"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0DA88130" w14:textId="77777777" w:rsidR="006F6378" w:rsidRPr="00C30686" w:rsidRDefault="006F6378" w:rsidP="0094020B">
            <w:pPr>
              <w:pStyle w:val="TAC"/>
              <w:rPr>
                <w:rFonts w:eastAsia="Yu Mincho"/>
                <w:lang w:val="en-US" w:eastAsia="zh-CN"/>
              </w:rPr>
            </w:pPr>
            <w:r w:rsidRPr="00C30686">
              <w:rPr>
                <w:rFonts w:eastAsiaTheme="minorEastAsia"/>
                <w:szCs w:val="18"/>
                <w:lang w:val="en-US" w:eastAsia="zh-CN"/>
              </w:rPr>
              <w:t>0</w:t>
            </w:r>
          </w:p>
        </w:tc>
      </w:tr>
      <w:tr w:rsidR="006F6378" w:rsidRPr="00C30686" w14:paraId="4BA9E332" w14:textId="77777777" w:rsidTr="004F423A">
        <w:trPr>
          <w:trHeight w:val="202"/>
        </w:trPr>
        <w:tc>
          <w:tcPr>
            <w:tcW w:w="2742" w:type="dxa"/>
            <w:tcBorders>
              <w:top w:val="nil"/>
              <w:left w:val="single" w:sz="4" w:space="0" w:color="auto"/>
              <w:bottom w:val="nil"/>
              <w:right w:val="single" w:sz="4" w:space="0" w:color="auto"/>
            </w:tcBorders>
            <w:vAlign w:val="center"/>
          </w:tcPr>
          <w:p w14:paraId="473603E0" w14:textId="77777777" w:rsidR="006F6378" w:rsidRPr="00C30686" w:rsidRDefault="006F6378" w:rsidP="0094020B">
            <w:pPr>
              <w:pStyle w:val="TAC"/>
              <w:rPr>
                <w:rFonts w:eastAsiaTheme="minorEastAsia"/>
                <w:lang w:val="zh-CN" w:eastAsia="zh-CN"/>
              </w:rPr>
            </w:pPr>
          </w:p>
        </w:tc>
        <w:tc>
          <w:tcPr>
            <w:tcW w:w="2785" w:type="dxa"/>
            <w:tcBorders>
              <w:top w:val="nil"/>
              <w:left w:val="single" w:sz="4" w:space="0" w:color="auto"/>
              <w:bottom w:val="nil"/>
              <w:right w:val="single" w:sz="4" w:space="0" w:color="auto"/>
            </w:tcBorders>
            <w:vAlign w:val="center"/>
          </w:tcPr>
          <w:p w14:paraId="7E3F7E17"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4D530C3" w14:textId="77777777" w:rsidR="006F6378" w:rsidRPr="00C30686" w:rsidRDefault="006F6378" w:rsidP="0094020B">
            <w:pPr>
              <w:pStyle w:val="TAC"/>
              <w:rPr>
                <w:color w:val="000000"/>
                <w:lang w:val="en-US" w:eastAsia="zh-CN"/>
              </w:rPr>
            </w:pPr>
            <w:r w:rsidRPr="00C30686">
              <w:rPr>
                <w:rFonts w:eastAsiaTheme="minorEastAsia"/>
                <w:szCs w:val="18"/>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61BCA525"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5, 10, 15, 20, 25, 30, 40, 50</w:t>
            </w:r>
          </w:p>
        </w:tc>
        <w:tc>
          <w:tcPr>
            <w:tcW w:w="2445" w:type="dxa"/>
            <w:tcBorders>
              <w:top w:val="nil"/>
              <w:left w:val="single" w:sz="4" w:space="0" w:color="auto"/>
              <w:bottom w:val="nil"/>
              <w:right w:val="single" w:sz="4" w:space="0" w:color="auto"/>
            </w:tcBorders>
            <w:vAlign w:val="center"/>
          </w:tcPr>
          <w:p w14:paraId="1D186365" w14:textId="77777777" w:rsidR="006F6378" w:rsidRPr="00C30686" w:rsidRDefault="006F6378" w:rsidP="0094020B">
            <w:pPr>
              <w:pStyle w:val="TAC"/>
              <w:rPr>
                <w:rFonts w:eastAsia="Yu Mincho"/>
                <w:lang w:val="en-US" w:eastAsia="zh-CN"/>
              </w:rPr>
            </w:pPr>
          </w:p>
        </w:tc>
      </w:tr>
      <w:tr w:rsidR="006F6378" w:rsidRPr="00C30686" w14:paraId="3B46AEDB" w14:textId="77777777" w:rsidTr="004F423A">
        <w:trPr>
          <w:trHeight w:val="202"/>
        </w:trPr>
        <w:tc>
          <w:tcPr>
            <w:tcW w:w="2742" w:type="dxa"/>
            <w:tcBorders>
              <w:top w:val="nil"/>
              <w:left w:val="single" w:sz="4" w:space="0" w:color="auto"/>
              <w:bottom w:val="single" w:sz="4" w:space="0" w:color="auto"/>
              <w:right w:val="single" w:sz="4" w:space="0" w:color="auto"/>
            </w:tcBorders>
            <w:vAlign w:val="center"/>
          </w:tcPr>
          <w:p w14:paraId="4F7DD645" w14:textId="77777777" w:rsidR="006F6378" w:rsidRPr="00C30686" w:rsidRDefault="006F6378" w:rsidP="0094020B">
            <w:pPr>
              <w:pStyle w:val="TAC"/>
              <w:rPr>
                <w:rFonts w:eastAsiaTheme="minorEastAsia"/>
                <w:lang w:val="zh-CN" w:eastAsia="zh-CN"/>
              </w:rPr>
            </w:pPr>
          </w:p>
        </w:tc>
        <w:tc>
          <w:tcPr>
            <w:tcW w:w="2785" w:type="dxa"/>
            <w:tcBorders>
              <w:top w:val="nil"/>
              <w:left w:val="single" w:sz="4" w:space="0" w:color="auto"/>
              <w:bottom w:val="single" w:sz="4" w:space="0" w:color="auto"/>
              <w:right w:val="single" w:sz="4" w:space="0" w:color="auto"/>
            </w:tcBorders>
            <w:vAlign w:val="center"/>
          </w:tcPr>
          <w:p w14:paraId="2991FE7E"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0DCF10D" w14:textId="77777777" w:rsidR="006F6378" w:rsidRPr="00C30686" w:rsidRDefault="006F6378" w:rsidP="0094020B">
            <w:pPr>
              <w:pStyle w:val="TAC"/>
              <w:rPr>
                <w:color w:val="000000"/>
                <w:lang w:val="en-US" w:eastAsia="zh-CN"/>
              </w:rPr>
            </w:pPr>
            <w:r w:rsidRPr="00C30686">
              <w:rPr>
                <w:rFonts w:eastAsiaTheme="minorEastAsia"/>
                <w:szCs w:val="18"/>
                <w:lang w:val="en-US" w:eastAsia="zh-CN"/>
              </w:rPr>
              <w:t>n38</w:t>
            </w:r>
          </w:p>
        </w:tc>
        <w:tc>
          <w:tcPr>
            <w:tcW w:w="4356" w:type="dxa"/>
            <w:tcBorders>
              <w:top w:val="single" w:sz="4" w:space="0" w:color="auto"/>
              <w:left w:val="single" w:sz="4" w:space="0" w:color="auto"/>
              <w:bottom w:val="single" w:sz="4" w:space="0" w:color="auto"/>
              <w:right w:val="single" w:sz="4" w:space="0" w:color="auto"/>
            </w:tcBorders>
            <w:vAlign w:val="center"/>
          </w:tcPr>
          <w:p w14:paraId="1718724A"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5, 10, 15, 20, 25, 30, 40</w:t>
            </w:r>
          </w:p>
        </w:tc>
        <w:tc>
          <w:tcPr>
            <w:tcW w:w="2445" w:type="dxa"/>
            <w:tcBorders>
              <w:top w:val="nil"/>
              <w:left w:val="single" w:sz="4" w:space="0" w:color="auto"/>
              <w:bottom w:val="single" w:sz="4" w:space="0" w:color="auto"/>
              <w:right w:val="single" w:sz="4" w:space="0" w:color="auto"/>
            </w:tcBorders>
            <w:vAlign w:val="center"/>
          </w:tcPr>
          <w:p w14:paraId="1FE5504F" w14:textId="77777777" w:rsidR="006F6378" w:rsidRPr="00C30686" w:rsidRDefault="006F6378" w:rsidP="0094020B">
            <w:pPr>
              <w:pStyle w:val="TAC"/>
              <w:rPr>
                <w:rFonts w:eastAsia="Yu Mincho"/>
                <w:lang w:val="en-US" w:eastAsia="zh-CN"/>
              </w:rPr>
            </w:pPr>
          </w:p>
        </w:tc>
      </w:tr>
      <w:tr w:rsidR="006F6378" w:rsidRPr="00C30686" w14:paraId="7ABCD144" w14:textId="77777777" w:rsidTr="004F423A">
        <w:trPr>
          <w:trHeight w:val="202"/>
        </w:trPr>
        <w:tc>
          <w:tcPr>
            <w:tcW w:w="2742" w:type="dxa"/>
            <w:tcBorders>
              <w:top w:val="single" w:sz="4" w:space="0" w:color="auto"/>
              <w:left w:val="single" w:sz="4" w:space="0" w:color="auto"/>
              <w:bottom w:val="nil"/>
              <w:right w:val="single" w:sz="4" w:space="0" w:color="auto"/>
            </w:tcBorders>
            <w:vAlign w:val="center"/>
          </w:tcPr>
          <w:p w14:paraId="21AEDE54" w14:textId="77777777" w:rsidR="006F6378" w:rsidRPr="00C30686" w:rsidRDefault="006F6378" w:rsidP="0094020B">
            <w:pPr>
              <w:pStyle w:val="TAC"/>
              <w:rPr>
                <w:rFonts w:eastAsiaTheme="minorEastAsia"/>
                <w:lang w:val="zh-CN" w:eastAsia="zh-CN"/>
              </w:rPr>
            </w:pPr>
            <w:r w:rsidRPr="00C30686">
              <w:rPr>
                <w:rFonts w:eastAsiaTheme="minorEastAsia"/>
                <w:szCs w:val="18"/>
                <w:lang w:val="en-US" w:eastAsia="zh-CN"/>
              </w:rPr>
              <w:t>CA_n1(2A)-n7A-n38A</w:t>
            </w:r>
            <w:r w:rsidRPr="00C30686">
              <w:rPr>
                <w:rFonts w:eastAsiaTheme="minorEastAsia"/>
                <w:szCs w:val="18"/>
                <w:vertAlign w:val="superscript"/>
                <w:lang w:eastAsia="zh-CN"/>
              </w:rPr>
              <w:t>10</w:t>
            </w:r>
          </w:p>
        </w:tc>
        <w:tc>
          <w:tcPr>
            <w:tcW w:w="2785" w:type="dxa"/>
            <w:tcBorders>
              <w:top w:val="single" w:sz="4" w:space="0" w:color="auto"/>
              <w:left w:val="single" w:sz="4" w:space="0" w:color="auto"/>
              <w:bottom w:val="nil"/>
              <w:right w:val="single" w:sz="4" w:space="0" w:color="auto"/>
            </w:tcBorders>
            <w:vAlign w:val="center"/>
          </w:tcPr>
          <w:p w14:paraId="4C93FD07" w14:textId="77777777" w:rsidR="006F6378" w:rsidRPr="00C30686" w:rsidRDefault="006F6378" w:rsidP="0094020B">
            <w:pPr>
              <w:pStyle w:val="TAC"/>
              <w:rPr>
                <w:rFonts w:eastAsiaTheme="minorEastAsia"/>
                <w:lang w:val="en-US"/>
              </w:rPr>
            </w:pPr>
            <w:r w:rsidRPr="00C30686">
              <w:rPr>
                <w:rFonts w:eastAsiaTheme="minorEastAsia"/>
                <w:szCs w:val="18"/>
                <w:lang w:val="en-US" w:eastAsia="zh-CN"/>
              </w:rPr>
              <w:t>n1A</w:t>
            </w:r>
          </w:p>
        </w:tc>
        <w:tc>
          <w:tcPr>
            <w:tcW w:w="1259" w:type="dxa"/>
            <w:tcBorders>
              <w:top w:val="single" w:sz="4" w:space="0" w:color="auto"/>
              <w:left w:val="single" w:sz="4" w:space="0" w:color="auto"/>
              <w:bottom w:val="single" w:sz="4" w:space="0" w:color="auto"/>
              <w:right w:val="single" w:sz="4" w:space="0" w:color="auto"/>
            </w:tcBorders>
            <w:vAlign w:val="center"/>
          </w:tcPr>
          <w:p w14:paraId="645EDE71" w14:textId="77777777" w:rsidR="006F6378" w:rsidRPr="00C30686" w:rsidRDefault="006F6378" w:rsidP="0094020B">
            <w:pPr>
              <w:pStyle w:val="TAC"/>
              <w:rPr>
                <w:color w:val="000000"/>
                <w:lang w:val="en-US" w:eastAsia="zh-CN"/>
              </w:rPr>
            </w:pPr>
            <w:r w:rsidRPr="00C30686">
              <w:rPr>
                <w:rFonts w:eastAsiaTheme="minorEastAsia"/>
                <w:szCs w:val="18"/>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26887A48"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CA_n1(2A)_BCS0</w:t>
            </w:r>
          </w:p>
        </w:tc>
        <w:tc>
          <w:tcPr>
            <w:tcW w:w="2445" w:type="dxa"/>
            <w:tcBorders>
              <w:top w:val="single" w:sz="4" w:space="0" w:color="auto"/>
              <w:left w:val="single" w:sz="4" w:space="0" w:color="auto"/>
              <w:bottom w:val="nil"/>
              <w:right w:val="single" w:sz="4" w:space="0" w:color="auto"/>
            </w:tcBorders>
            <w:vAlign w:val="center"/>
          </w:tcPr>
          <w:p w14:paraId="5CC7DED7" w14:textId="77777777" w:rsidR="006F6378" w:rsidRPr="00C30686" w:rsidRDefault="006F6378" w:rsidP="0094020B">
            <w:pPr>
              <w:pStyle w:val="TAC"/>
              <w:rPr>
                <w:rFonts w:eastAsia="Yu Mincho"/>
                <w:lang w:val="en-US" w:eastAsia="zh-CN"/>
              </w:rPr>
            </w:pPr>
            <w:r w:rsidRPr="00C30686">
              <w:rPr>
                <w:rFonts w:hint="eastAsia"/>
                <w:szCs w:val="18"/>
                <w:lang w:val="en-US" w:eastAsia="zh-CN"/>
              </w:rPr>
              <w:t>0</w:t>
            </w:r>
          </w:p>
        </w:tc>
      </w:tr>
      <w:tr w:rsidR="006F6378" w:rsidRPr="00C30686" w14:paraId="67D832F4" w14:textId="77777777" w:rsidTr="004F423A">
        <w:trPr>
          <w:trHeight w:val="202"/>
        </w:trPr>
        <w:tc>
          <w:tcPr>
            <w:tcW w:w="2742" w:type="dxa"/>
            <w:tcBorders>
              <w:top w:val="nil"/>
              <w:left w:val="single" w:sz="4" w:space="0" w:color="auto"/>
              <w:bottom w:val="nil"/>
              <w:right w:val="single" w:sz="4" w:space="0" w:color="auto"/>
            </w:tcBorders>
            <w:vAlign w:val="center"/>
          </w:tcPr>
          <w:p w14:paraId="38B524E0" w14:textId="77777777" w:rsidR="006F6378" w:rsidRPr="00C30686" w:rsidRDefault="006F6378" w:rsidP="0094020B">
            <w:pPr>
              <w:pStyle w:val="TAC"/>
              <w:rPr>
                <w:rFonts w:eastAsiaTheme="minorEastAsia"/>
                <w:lang w:val="zh-CN" w:eastAsia="zh-CN"/>
              </w:rPr>
            </w:pPr>
          </w:p>
        </w:tc>
        <w:tc>
          <w:tcPr>
            <w:tcW w:w="2785" w:type="dxa"/>
            <w:tcBorders>
              <w:top w:val="nil"/>
              <w:left w:val="single" w:sz="4" w:space="0" w:color="auto"/>
              <w:bottom w:val="nil"/>
              <w:right w:val="single" w:sz="4" w:space="0" w:color="auto"/>
            </w:tcBorders>
            <w:vAlign w:val="center"/>
          </w:tcPr>
          <w:p w14:paraId="185472EE"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AC9C7DC" w14:textId="77777777" w:rsidR="006F6378" w:rsidRPr="00C30686" w:rsidRDefault="006F6378" w:rsidP="0094020B">
            <w:pPr>
              <w:pStyle w:val="TAC"/>
              <w:rPr>
                <w:color w:val="000000"/>
                <w:lang w:val="en-US" w:eastAsia="zh-CN"/>
              </w:rPr>
            </w:pPr>
            <w:r w:rsidRPr="00C30686">
              <w:rPr>
                <w:rFonts w:eastAsiaTheme="minorEastAsia"/>
                <w:szCs w:val="18"/>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2A0533FE"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5, 10, 15, 20, 25, 30, 40, 50</w:t>
            </w:r>
          </w:p>
        </w:tc>
        <w:tc>
          <w:tcPr>
            <w:tcW w:w="2445" w:type="dxa"/>
            <w:tcBorders>
              <w:top w:val="nil"/>
              <w:left w:val="single" w:sz="4" w:space="0" w:color="auto"/>
              <w:bottom w:val="nil"/>
              <w:right w:val="single" w:sz="4" w:space="0" w:color="auto"/>
            </w:tcBorders>
            <w:vAlign w:val="center"/>
          </w:tcPr>
          <w:p w14:paraId="24A84E7F" w14:textId="77777777" w:rsidR="006F6378" w:rsidRPr="00C30686" w:rsidRDefault="006F6378" w:rsidP="0094020B">
            <w:pPr>
              <w:pStyle w:val="TAC"/>
              <w:rPr>
                <w:rFonts w:eastAsia="Yu Mincho"/>
                <w:lang w:val="en-US" w:eastAsia="zh-CN"/>
              </w:rPr>
            </w:pPr>
          </w:p>
        </w:tc>
      </w:tr>
      <w:tr w:rsidR="006F6378" w:rsidRPr="00C30686" w14:paraId="1A77F5B8" w14:textId="77777777" w:rsidTr="004F423A">
        <w:trPr>
          <w:trHeight w:val="202"/>
        </w:trPr>
        <w:tc>
          <w:tcPr>
            <w:tcW w:w="2742" w:type="dxa"/>
            <w:tcBorders>
              <w:top w:val="nil"/>
              <w:left w:val="single" w:sz="4" w:space="0" w:color="auto"/>
              <w:bottom w:val="single" w:sz="4" w:space="0" w:color="auto"/>
              <w:right w:val="single" w:sz="4" w:space="0" w:color="auto"/>
            </w:tcBorders>
            <w:vAlign w:val="center"/>
          </w:tcPr>
          <w:p w14:paraId="6C27AC28" w14:textId="77777777" w:rsidR="006F6378" w:rsidRPr="00C30686" w:rsidRDefault="006F6378" w:rsidP="0094020B">
            <w:pPr>
              <w:pStyle w:val="TAC"/>
              <w:rPr>
                <w:rFonts w:eastAsiaTheme="minorEastAsia"/>
                <w:lang w:val="zh-CN" w:eastAsia="zh-CN"/>
              </w:rPr>
            </w:pPr>
          </w:p>
        </w:tc>
        <w:tc>
          <w:tcPr>
            <w:tcW w:w="2785" w:type="dxa"/>
            <w:tcBorders>
              <w:top w:val="nil"/>
              <w:left w:val="single" w:sz="4" w:space="0" w:color="auto"/>
              <w:bottom w:val="single" w:sz="4" w:space="0" w:color="auto"/>
              <w:right w:val="single" w:sz="4" w:space="0" w:color="auto"/>
            </w:tcBorders>
            <w:vAlign w:val="center"/>
          </w:tcPr>
          <w:p w14:paraId="49045B7D"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736A60C" w14:textId="77777777" w:rsidR="006F6378" w:rsidRPr="00C30686" w:rsidRDefault="006F6378" w:rsidP="0094020B">
            <w:pPr>
              <w:pStyle w:val="TAC"/>
              <w:rPr>
                <w:color w:val="000000"/>
                <w:lang w:val="en-US" w:eastAsia="zh-CN"/>
              </w:rPr>
            </w:pPr>
            <w:r w:rsidRPr="00C30686">
              <w:rPr>
                <w:rFonts w:eastAsiaTheme="minorEastAsia"/>
                <w:szCs w:val="18"/>
                <w:lang w:val="en-US" w:eastAsia="zh-CN"/>
              </w:rPr>
              <w:t>n38</w:t>
            </w:r>
          </w:p>
        </w:tc>
        <w:tc>
          <w:tcPr>
            <w:tcW w:w="4356" w:type="dxa"/>
            <w:tcBorders>
              <w:top w:val="single" w:sz="4" w:space="0" w:color="auto"/>
              <w:left w:val="single" w:sz="4" w:space="0" w:color="auto"/>
              <w:bottom w:val="single" w:sz="4" w:space="0" w:color="auto"/>
              <w:right w:val="single" w:sz="4" w:space="0" w:color="auto"/>
            </w:tcBorders>
            <w:vAlign w:val="center"/>
          </w:tcPr>
          <w:p w14:paraId="168CF9D2"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5, 10, 15, 20, 25, 30, 40</w:t>
            </w:r>
          </w:p>
        </w:tc>
        <w:tc>
          <w:tcPr>
            <w:tcW w:w="2445" w:type="dxa"/>
            <w:tcBorders>
              <w:top w:val="nil"/>
              <w:left w:val="single" w:sz="4" w:space="0" w:color="auto"/>
              <w:bottom w:val="single" w:sz="4" w:space="0" w:color="auto"/>
              <w:right w:val="single" w:sz="4" w:space="0" w:color="auto"/>
            </w:tcBorders>
            <w:vAlign w:val="center"/>
          </w:tcPr>
          <w:p w14:paraId="3958B080" w14:textId="77777777" w:rsidR="006F6378" w:rsidRPr="00C30686" w:rsidRDefault="006F6378" w:rsidP="0094020B">
            <w:pPr>
              <w:pStyle w:val="TAC"/>
              <w:rPr>
                <w:rFonts w:eastAsia="Yu Mincho"/>
                <w:lang w:val="en-US" w:eastAsia="zh-CN"/>
              </w:rPr>
            </w:pPr>
          </w:p>
        </w:tc>
      </w:tr>
      <w:tr w:rsidR="006F6378" w:rsidRPr="00C30686" w14:paraId="45DC39FA" w14:textId="77777777" w:rsidTr="004F423A">
        <w:trPr>
          <w:trHeight w:val="202"/>
        </w:trPr>
        <w:tc>
          <w:tcPr>
            <w:tcW w:w="2742" w:type="dxa"/>
            <w:tcBorders>
              <w:top w:val="single" w:sz="4" w:space="0" w:color="auto"/>
              <w:left w:val="single" w:sz="4" w:space="0" w:color="auto"/>
              <w:bottom w:val="nil"/>
              <w:right w:val="single" w:sz="4" w:space="0" w:color="auto"/>
            </w:tcBorders>
            <w:vAlign w:val="center"/>
          </w:tcPr>
          <w:p w14:paraId="071A57CF" w14:textId="77777777" w:rsidR="006F6378" w:rsidRPr="00C30686" w:rsidRDefault="006F6378" w:rsidP="0094020B">
            <w:pPr>
              <w:pStyle w:val="TAC"/>
              <w:rPr>
                <w:rFonts w:eastAsiaTheme="minorEastAsia"/>
                <w:lang w:val="zh-CN"/>
              </w:rPr>
            </w:pPr>
            <w:r w:rsidRPr="00C30686">
              <w:rPr>
                <w:rFonts w:eastAsiaTheme="minorEastAsia"/>
                <w:lang w:val="en-US" w:eastAsia="zh-CN"/>
              </w:rPr>
              <w:t>CA_n1A-n7A-n40A</w:t>
            </w:r>
          </w:p>
        </w:tc>
        <w:tc>
          <w:tcPr>
            <w:tcW w:w="2785" w:type="dxa"/>
            <w:tcBorders>
              <w:top w:val="single" w:sz="4" w:space="0" w:color="auto"/>
              <w:left w:val="nil"/>
              <w:bottom w:val="nil"/>
              <w:right w:val="single" w:sz="4" w:space="0" w:color="auto"/>
            </w:tcBorders>
            <w:vAlign w:val="center"/>
          </w:tcPr>
          <w:p w14:paraId="18A74A0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CA_n1A-n7A</w:t>
            </w:r>
          </w:p>
          <w:p w14:paraId="64CF163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CA_n1A-n40A</w:t>
            </w:r>
          </w:p>
          <w:p w14:paraId="77939CCF" w14:textId="77777777" w:rsidR="006F6378" w:rsidRPr="00C30686" w:rsidRDefault="006F6378" w:rsidP="0094020B">
            <w:pPr>
              <w:pStyle w:val="TAC"/>
              <w:rPr>
                <w:rFonts w:eastAsiaTheme="minorEastAsia"/>
                <w:lang w:val="en-US"/>
              </w:rPr>
            </w:pPr>
            <w:r w:rsidRPr="00C30686">
              <w:rPr>
                <w:rFonts w:eastAsiaTheme="minorEastAsia"/>
                <w:lang w:val="en-US" w:eastAsia="zh-CN"/>
              </w:rPr>
              <w:t>CA_n7A-n40A</w:t>
            </w:r>
          </w:p>
        </w:tc>
        <w:tc>
          <w:tcPr>
            <w:tcW w:w="1259" w:type="dxa"/>
            <w:tcBorders>
              <w:top w:val="single" w:sz="4" w:space="0" w:color="auto"/>
              <w:left w:val="single" w:sz="4" w:space="0" w:color="auto"/>
              <w:bottom w:val="single" w:sz="4" w:space="0" w:color="auto"/>
              <w:right w:val="single" w:sz="4" w:space="0" w:color="auto"/>
            </w:tcBorders>
            <w:vAlign w:val="center"/>
          </w:tcPr>
          <w:p w14:paraId="74F39BD2" w14:textId="77777777" w:rsidR="006F6378" w:rsidRPr="00C30686" w:rsidRDefault="006F6378" w:rsidP="0094020B">
            <w:pPr>
              <w:pStyle w:val="TAC"/>
              <w:rPr>
                <w:rFonts w:eastAsia="Yu Mincho"/>
                <w:lang w:val="en-US"/>
              </w:rPr>
            </w:pPr>
            <w:r w:rsidRPr="00C30686">
              <w:rPr>
                <w:rFonts w:eastAsiaTheme="minorEastAsia"/>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40ADB369"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62C8A12E" w14:textId="77777777" w:rsidR="006F6378" w:rsidRPr="00C30686" w:rsidRDefault="006F6378" w:rsidP="0094020B">
            <w:pPr>
              <w:pStyle w:val="TAC"/>
              <w:rPr>
                <w:rFonts w:eastAsia="Yu Mincho"/>
                <w:lang w:val="en-US"/>
              </w:rPr>
            </w:pPr>
            <w:r w:rsidRPr="00C30686">
              <w:rPr>
                <w:rFonts w:eastAsia="Yu Mincho"/>
                <w:lang w:val="en-US"/>
              </w:rPr>
              <w:t>0</w:t>
            </w:r>
          </w:p>
        </w:tc>
      </w:tr>
      <w:tr w:rsidR="006F6378" w:rsidRPr="00C30686" w14:paraId="108B0FAA" w14:textId="77777777" w:rsidTr="004F423A">
        <w:trPr>
          <w:trHeight w:val="202"/>
        </w:trPr>
        <w:tc>
          <w:tcPr>
            <w:tcW w:w="2742" w:type="dxa"/>
            <w:tcBorders>
              <w:top w:val="nil"/>
              <w:left w:val="single" w:sz="4" w:space="0" w:color="auto"/>
              <w:bottom w:val="nil"/>
              <w:right w:val="single" w:sz="4" w:space="0" w:color="auto"/>
            </w:tcBorders>
            <w:vAlign w:val="center"/>
          </w:tcPr>
          <w:p w14:paraId="2CA9049D" w14:textId="77777777" w:rsidR="006F6378" w:rsidRPr="00C30686" w:rsidRDefault="006F6378" w:rsidP="0094020B">
            <w:pPr>
              <w:pStyle w:val="TAC"/>
              <w:rPr>
                <w:rFonts w:eastAsiaTheme="minorEastAsia"/>
                <w:lang w:val="zh-CN"/>
              </w:rPr>
            </w:pPr>
          </w:p>
        </w:tc>
        <w:tc>
          <w:tcPr>
            <w:tcW w:w="2785" w:type="dxa"/>
            <w:tcBorders>
              <w:top w:val="nil"/>
              <w:left w:val="nil"/>
              <w:bottom w:val="nil"/>
              <w:right w:val="single" w:sz="4" w:space="0" w:color="auto"/>
            </w:tcBorders>
            <w:vAlign w:val="center"/>
          </w:tcPr>
          <w:p w14:paraId="6B22B7E0"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DF4F919" w14:textId="77777777" w:rsidR="006F6378" w:rsidRPr="00C30686" w:rsidRDefault="006F6378" w:rsidP="0094020B">
            <w:pPr>
              <w:pStyle w:val="TAC"/>
              <w:rPr>
                <w:rFonts w:eastAsia="Yu Mincho"/>
                <w:lang w:val="en-US"/>
              </w:rPr>
            </w:pPr>
            <w:r w:rsidRPr="00C30686">
              <w:rPr>
                <w:rFonts w:eastAsia="Yu Mincho"/>
                <w:lang w:val="en-US"/>
              </w:rPr>
              <w:t>n</w:t>
            </w:r>
            <w:r w:rsidRPr="00C30686">
              <w:rPr>
                <w:rFonts w:eastAsiaTheme="minorEastAsia"/>
                <w:lang w:val="en-US" w:eastAsia="zh-CN"/>
              </w:rPr>
              <w:t>7</w:t>
            </w:r>
          </w:p>
        </w:tc>
        <w:tc>
          <w:tcPr>
            <w:tcW w:w="4356" w:type="dxa"/>
            <w:tcBorders>
              <w:top w:val="single" w:sz="4" w:space="0" w:color="auto"/>
              <w:left w:val="single" w:sz="4" w:space="0" w:color="auto"/>
              <w:bottom w:val="single" w:sz="4" w:space="0" w:color="auto"/>
              <w:right w:val="single" w:sz="4" w:space="0" w:color="auto"/>
            </w:tcBorders>
            <w:vAlign w:val="center"/>
          </w:tcPr>
          <w:p w14:paraId="2A04FD24"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5, 10, 15, 20, 25, 30, 40, 50</w:t>
            </w:r>
          </w:p>
        </w:tc>
        <w:tc>
          <w:tcPr>
            <w:tcW w:w="2445" w:type="dxa"/>
            <w:tcBorders>
              <w:top w:val="nil"/>
              <w:left w:val="single" w:sz="4" w:space="0" w:color="auto"/>
              <w:bottom w:val="nil"/>
              <w:right w:val="single" w:sz="4" w:space="0" w:color="auto"/>
            </w:tcBorders>
            <w:vAlign w:val="center"/>
          </w:tcPr>
          <w:p w14:paraId="1C700561" w14:textId="77777777" w:rsidR="006F6378" w:rsidRPr="00C30686" w:rsidRDefault="006F6378" w:rsidP="0094020B">
            <w:pPr>
              <w:pStyle w:val="TAC"/>
              <w:rPr>
                <w:rFonts w:eastAsia="Yu Mincho"/>
                <w:lang w:val="en-US"/>
              </w:rPr>
            </w:pPr>
          </w:p>
        </w:tc>
      </w:tr>
      <w:tr w:rsidR="006F6378" w:rsidRPr="00C30686" w14:paraId="15477DFF" w14:textId="77777777" w:rsidTr="004F423A">
        <w:trPr>
          <w:trHeight w:val="202"/>
        </w:trPr>
        <w:tc>
          <w:tcPr>
            <w:tcW w:w="2742" w:type="dxa"/>
            <w:tcBorders>
              <w:top w:val="nil"/>
              <w:left w:val="single" w:sz="4" w:space="0" w:color="auto"/>
              <w:bottom w:val="single" w:sz="4" w:space="0" w:color="auto"/>
              <w:right w:val="single" w:sz="4" w:space="0" w:color="auto"/>
            </w:tcBorders>
            <w:vAlign w:val="center"/>
          </w:tcPr>
          <w:p w14:paraId="41E4B3CA" w14:textId="77777777" w:rsidR="006F6378" w:rsidRPr="00C30686" w:rsidRDefault="006F6378" w:rsidP="0094020B">
            <w:pPr>
              <w:pStyle w:val="TAC"/>
              <w:rPr>
                <w:rFonts w:eastAsiaTheme="minorEastAsia"/>
                <w:lang w:val="zh-CN"/>
              </w:rPr>
            </w:pPr>
          </w:p>
        </w:tc>
        <w:tc>
          <w:tcPr>
            <w:tcW w:w="2785" w:type="dxa"/>
            <w:tcBorders>
              <w:top w:val="nil"/>
              <w:left w:val="nil"/>
              <w:bottom w:val="single" w:sz="4" w:space="0" w:color="auto"/>
              <w:right w:val="single" w:sz="4" w:space="0" w:color="auto"/>
            </w:tcBorders>
            <w:vAlign w:val="center"/>
          </w:tcPr>
          <w:p w14:paraId="7DD22DB6"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3309D73" w14:textId="77777777" w:rsidR="006F6378" w:rsidRPr="00C30686" w:rsidRDefault="006F6378" w:rsidP="0094020B">
            <w:pPr>
              <w:pStyle w:val="TAC"/>
              <w:rPr>
                <w:rFonts w:eastAsia="Yu Mincho"/>
                <w:lang w:val="en-US"/>
              </w:rPr>
            </w:pPr>
            <w:r w:rsidRPr="00C30686">
              <w:rPr>
                <w:rFonts w:eastAsia="Yu Mincho"/>
                <w:lang w:val="en-US"/>
              </w:rPr>
              <w:t>n40</w:t>
            </w:r>
          </w:p>
        </w:tc>
        <w:tc>
          <w:tcPr>
            <w:tcW w:w="4356" w:type="dxa"/>
            <w:tcBorders>
              <w:top w:val="single" w:sz="4" w:space="0" w:color="auto"/>
              <w:left w:val="single" w:sz="4" w:space="0" w:color="auto"/>
              <w:bottom w:val="single" w:sz="4" w:space="0" w:color="auto"/>
              <w:right w:val="single" w:sz="4" w:space="0" w:color="auto"/>
            </w:tcBorders>
            <w:vAlign w:val="center"/>
          </w:tcPr>
          <w:p w14:paraId="7B1501D7"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5, 10, 15, 20, 25, 30, 40, 50, 60, 80</w:t>
            </w:r>
          </w:p>
        </w:tc>
        <w:tc>
          <w:tcPr>
            <w:tcW w:w="2445" w:type="dxa"/>
            <w:tcBorders>
              <w:top w:val="nil"/>
              <w:left w:val="single" w:sz="4" w:space="0" w:color="auto"/>
              <w:bottom w:val="single" w:sz="4" w:space="0" w:color="auto"/>
              <w:right w:val="single" w:sz="4" w:space="0" w:color="auto"/>
            </w:tcBorders>
            <w:vAlign w:val="center"/>
          </w:tcPr>
          <w:p w14:paraId="6FF496BB" w14:textId="77777777" w:rsidR="006F6378" w:rsidRPr="00C30686" w:rsidRDefault="006F6378" w:rsidP="0094020B">
            <w:pPr>
              <w:pStyle w:val="TAC"/>
              <w:rPr>
                <w:rFonts w:eastAsia="Yu Mincho"/>
                <w:lang w:val="en-US"/>
              </w:rPr>
            </w:pPr>
          </w:p>
        </w:tc>
      </w:tr>
      <w:tr w:rsidR="006F6378" w:rsidRPr="00C30686" w14:paraId="411B15E8" w14:textId="77777777" w:rsidTr="004F423A">
        <w:trPr>
          <w:trHeight w:val="202"/>
        </w:trPr>
        <w:tc>
          <w:tcPr>
            <w:tcW w:w="2742" w:type="dxa"/>
            <w:tcBorders>
              <w:top w:val="single" w:sz="4" w:space="0" w:color="auto"/>
              <w:left w:val="single" w:sz="4" w:space="0" w:color="auto"/>
              <w:bottom w:val="nil"/>
              <w:right w:val="single" w:sz="4" w:space="0" w:color="auto"/>
            </w:tcBorders>
            <w:vAlign w:val="center"/>
          </w:tcPr>
          <w:p w14:paraId="72B94F10" w14:textId="77777777" w:rsidR="006F6378" w:rsidRPr="00C30686" w:rsidRDefault="006F6378" w:rsidP="0094020B">
            <w:pPr>
              <w:pStyle w:val="TAC"/>
              <w:rPr>
                <w:rFonts w:eastAsiaTheme="minorEastAsia"/>
                <w:lang w:val="zh-CN"/>
              </w:rPr>
            </w:pPr>
            <w:r w:rsidRPr="00C30686">
              <w:rPr>
                <w:rFonts w:eastAsiaTheme="minorEastAsia"/>
                <w:lang w:eastAsia="zh-CN"/>
              </w:rPr>
              <w:t>CA_n1A-n7A-n67A</w:t>
            </w:r>
          </w:p>
        </w:tc>
        <w:tc>
          <w:tcPr>
            <w:tcW w:w="2785" w:type="dxa"/>
            <w:tcBorders>
              <w:top w:val="single" w:sz="4" w:space="0" w:color="auto"/>
              <w:left w:val="nil"/>
              <w:bottom w:val="nil"/>
              <w:right w:val="single" w:sz="4" w:space="0" w:color="auto"/>
            </w:tcBorders>
            <w:vAlign w:val="center"/>
          </w:tcPr>
          <w:p w14:paraId="4A1B1831" w14:textId="77777777" w:rsidR="006F6378" w:rsidRPr="00C30686" w:rsidRDefault="006F6378" w:rsidP="0094020B">
            <w:pPr>
              <w:pStyle w:val="TAC"/>
              <w:rPr>
                <w:rFonts w:eastAsiaTheme="minorEastAsia"/>
                <w:lang w:val="en-US"/>
              </w:rPr>
            </w:pPr>
            <w:r w:rsidRPr="00C30686">
              <w:rPr>
                <w:rFonts w:eastAsiaTheme="minorEastAsia"/>
                <w:lang w:eastAsia="zh-CN"/>
              </w:rPr>
              <w:t>CA_n1A-n7A</w:t>
            </w:r>
          </w:p>
        </w:tc>
        <w:tc>
          <w:tcPr>
            <w:tcW w:w="1259" w:type="dxa"/>
            <w:tcBorders>
              <w:top w:val="single" w:sz="4" w:space="0" w:color="auto"/>
              <w:left w:val="single" w:sz="4" w:space="0" w:color="auto"/>
              <w:bottom w:val="single" w:sz="4" w:space="0" w:color="auto"/>
              <w:right w:val="single" w:sz="4" w:space="0" w:color="auto"/>
            </w:tcBorders>
            <w:vAlign w:val="center"/>
          </w:tcPr>
          <w:p w14:paraId="0C7BE18D" w14:textId="77777777" w:rsidR="006F6378" w:rsidRPr="00C30686" w:rsidRDefault="006F6378" w:rsidP="0094020B">
            <w:pPr>
              <w:pStyle w:val="TAC"/>
              <w:rPr>
                <w:rFonts w:eastAsia="Yu Mincho"/>
                <w:lang w:val="en-US"/>
              </w:rPr>
            </w:pPr>
            <w:r w:rsidRPr="00C30686">
              <w:rPr>
                <w:rFonts w:eastAsiaTheme="minorEastAsia" w:hint="eastAsia"/>
                <w:lang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07889839"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rPr>
              <w:t xml:space="preserve">5, </w:t>
            </w:r>
            <w:r w:rsidRPr="00C30686">
              <w:rPr>
                <w:rFonts w:eastAsiaTheme="minorEastAsia" w:hint="eastAsia"/>
              </w:rPr>
              <w:t>1</w:t>
            </w:r>
            <w:r w:rsidRPr="00C30686">
              <w:rPr>
                <w:rFonts w:eastAsiaTheme="minorEastAsia"/>
              </w:rPr>
              <w:t>0, 15, 20, 30, 40, 45, 50</w:t>
            </w:r>
          </w:p>
        </w:tc>
        <w:tc>
          <w:tcPr>
            <w:tcW w:w="2445" w:type="dxa"/>
            <w:tcBorders>
              <w:top w:val="single" w:sz="4" w:space="0" w:color="auto"/>
              <w:left w:val="single" w:sz="4" w:space="0" w:color="auto"/>
              <w:bottom w:val="nil"/>
              <w:right w:val="single" w:sz="4" w:space="0" w:color="auto"/>
            </w:tcBorders>
            <w:vAlign w:val="center"/>
          </w:tcPr>
          <w:p w14:paraId="1E446673" w14:textId="77777777" w:rsidR="006F6378" w:rsidRPr="00C30686" w:rsidRDefault="006F6378" w:rsidP="0094020B">
            <w:pPr>
              <w:pStyle w:val="TAC"/>
              <w:rPr>
                <w:rFonts w:eastAsia="Yu Mincho"/>
                <w:lang w:val="en-US"/>
              </w:rPr>
            </w:pPr>
            <w:r w:rsidRPr="00C30686">
              <w:rPr>
                <w:rFonts w:eastAsiaTheme="minorEastAsia" w:hint="eastAsia"/>
                <w:lang w:eastAsia="zh-CN"/>
              </w:rPr>
              <w:t>0</w:t>
            </w:r>
          </w:p>
        </w:tc>
      </w:tr>
      <w:tr w:rsidR="006F6378" w:rsidRPr="00C30686" w14:paraId="01AA866A" w14:textId="77777777" w:rsidTr="004F423A">
        <w:trPr>
          <w:trHeight w:val="202"/>
        </w:trPr>
        <w:tc>
          <w:tcPr>
            <w:tcW w:w="2742" w:type="dxa"/>
            <w:tcBorders>
              <w:top w:val="nil"/>
              <w:left w:val="single" w:sz="4" w:space="0" w:color="auto"/>
              <w:bottom w:val="nil"/>
              <w:right w:val="single" w:sz="4" w:space="0" w:color="auto"/>
            </w:tcBorders>
            <w:vAlign w:val="center"/>
          </w:tcPr>
          <w:p w14:paraId="47242DBD" w14:textId="77777777" w:rsidR="006F6378" w:rsidRPr="00C30686" w:rsidRDefault="006F6378" w:rsidP="0094020B">
            <w:pPr>
              <w:pStyle w:val="TAC"/>
              <w:rPr>
                <w:rFonts w:eastAsiaTheme="minorEastAsia"/>
                <w:lang w:val="zh-CN"/>
              </w:rPr>
            </w:pPr>
          </w:p>
        </w:tc>
        <w:tc>
          <w:tcPr>
            <w:tcW w:w="2785" w:type="dxa"/>
            <w:tcBorders>
              <w:top w:val="nil"/>
              <w:left w:val="nil"/>
              <w:bottom w:val="nil"/>
              <w:right w:val="single" w:sz="4" w:space="0" w:color="auto"/>
            </w:tcBorders>
            <w:vAlign w:val="center"/>
          </w:tcPr>
          <w:p w14:paraId="51FB77F0"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7350895" w14:textId="77777777" w:rsidR="006F6378" w:rsidRPr="00C30686" w:rsidRDefault="006F6378" w:rsidP="0094020B">
            <w:pPr>
              <w:pStyle w:val="TAC"/>
              <w:rPr>
                <w:rFonts w:eastAsia="Yu Mincho"/>
                <w:lang w:val="en-US"/>
              </w:rPr>
            </w:pPr>
            <w:r w:rsidRPr="00C30686">
              <w:rPr>
                <w:rFonts w:eastAsiaTheme="minorEastAsia" w:hint="eastAsia"/>
                <w:lang w:eastAsia="zh-CN"/>
              </w:rPr>
              <w:t>n</w:t>
            </w:r>
            <w:r w:rsidRPr="00C30686">
              <w:rPr>
                <w:rFonts w:eastAsiaTheme="minorEastAsia"/>
                <w:lang w:eastAsia="zh-CN"/>
              </w:rPr>
              <w:t>7</w:t>
            </w:r>
          </w:p>
        </w:tc>
        <w:tc>
          <w:tcPr>
            <w:tcW w:w="4356" w:type="dxa"/>
            <w:tcBorders>
              <w:top w:val="single" w:sz="4" w:space="0" w:color="auto"/>
              <w:left w:val="single" w:sz="4" w:space="0" w:color="auto"/>
              <w:bottom w:val="single" w:sz="4" w:space="0" w:color="auto"/>
              <w:right w:val="single" w:sz="4" w:space="0" w:color="auto"/>
            </w:tcBorders>
            <w:vAlign w:val="center"/>
          </w:tcPr>
          <w:p w14:paraId="0897002B"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rPr>
              <w:t xml:space="preserve">5, </w:t>
            </w:r>
            <w:r w:rsidRPr="00C30686">
              <w:rPr>
                <w:rFonts w:eastAsiaTheme="minorEastAsia" w:hint="eastAsia"/>
              </w:rPr>
              <w:t>1</w:t>
            </w:r>
            <w:r w:rsidRPr="00C30686">
              <w:rPr>
                <w:rFonts w:eastAsiaTheme="minorEastAsia"/>
              </w:rPr>
              <w:t>0, 15, 20, 25, 30, 35, 40, 50</w:t>
            </w:r>
          </w:p>
        </w:tc>
        <w:tc>
          <w:tcPr>
            <w:tcW w:w="2445" w:type="dxa"/>
            <w:tcBorders>
              <w:top w:val="nil"/>
              <w:left w:val="single" w:sz="4" w:space="0" w:color="auto"/>
              <w:bottom w:val="nil"/>
              <w:right w:val="single" w:sz="4" w:space="0" w:color="auto"/>
            </w:tcBorders>
            <w:vAlign w:val="center"/>
          </w:tcPr>
          <w:p w14:paraId="23EE2267" w14:textId="77777777" w:rsidR="006F6378" w:rsidRPr="00C30686" w:rsidRDefault="006F6378" w:rsidP="0094020B">
            <w:pPr>
              <w:pStyle w:val="TAC"/>
              <w:rPr>
                <w:rFonts w:eastAsia="Yu Mincho"/>
                <w:lang w:val="en-US"/>
              </w:rPr>
            </w:pPr>
          </w:p>
        </w:tc>
      </w:tr>
      <w:tr w:rsidR="006F6378" w:rsidRPr="00C30686" w14:paraId="43F7DABD" w14:textId="77777777" w:rsidTr="004F423A">
        <w:trPr>
          <w:trHeight w:val="202"/>
        </w:trPr>
        <w:tc>
          <w:tcPr>
            <w:tcW w:w="2742" w:type="dxa"/>
            <w:tcBorders>
              <w:top w:val="nil"/>
              <w:left w:val="single" w:sz="4" w:space="0" w:color="auto"/>
              <w:bottom w:val="single" w:sz="4" w:space="0" w:color="auto"/>
              <w:right w:val="single" w:sz="4" w:space="0" w:color="auto"/>
            </w:tcBorders>
            <w:vAlign w:val="center"/>
          </w:tcPr>
          <w:p w14:paraId="05F33E71" w14:textId="77777777" w:rsidR="006F6378" w:rsidRPr="00C30686" w:rsidRDefault="006F6378" w:rsidP="0094020B">
            <w:pPr>
              <w:pStyle w:val="TAC"/>
              <w:rPr>
                <w:rFonts w:eastAsiaTheme="minorEastAsia"/>
                <w:lang w:val="zh-CN"/>
              </w:rPr>
            </w:pPr>
          </w:p>
        </w:tc>
        <w:tc>
          <w:tcPr>
            <w:tcW w:w="2785" w:type="dxa"/>
            <w:tcBorders>
              <w:top w:val="nil"/>
              <w:left w:val="nil"/>
              <w:bottom w:val="single" w:sz="4" w:space="0" w:color="auto"/>
              <w:right w:val="single" w:sz="4" w:space="0" w:color="auto"/>
            </w:tcBorders>
            <w:vAlign w:val="center"/>
          </w:tcPr>
          <w:p w14:paraId="5FAF35CA"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FAF74D1" w14:textId="77777777" w:rsidR="006F6378" w:rsidRPr="00C30686" w:rsidRDefault="006F6378" w:rsidP="0094020B">
            <w:pPr>
              <w:pStyle w:val="TAC"/>
              <w:rPr>
                <w:rFonts w:eastAsia="Yu Mincho"/>
                <w:lang w:val="en-US"/>
              </w:rPr>
            </w:pPr>
            <w:r w:rsidRPr="00C30686">
              <w:rPr>
                <w:rFonts w:eastAsiaTheme="minorEastAsia" w:hint="eastAsia"/>
                <w:lang w:eastAsia="zh-CN"/>
              </w:rPr>
              <w:t>n</w:t>
            </w:r>
            <w:r w:rsidRPr="00C30686">
              <w:rPr>
                <w:rFonts w:eastAsiaTheme="minorEastAsia"/>
                <w:lang w:eastAsia="zh-CN"/>
              </w:rPr>
              <w:t>67</w:t>
            </w:r>
          </w:p>
        </w:tc>
        <w:tc>
          <w:tcPr>
            <w:tcW w:w="4356" w:type="dxa"/>
            <w:tcBorders>
              <w:top w:val="single" w:sz="4" w:space="0" w:color="auto"/>
              <w:left w:val="single" w:sz="4" w:space="0" w:color="auto"/>
              <w:bottom w:val="single" w:sz="4" w:space="0" w:color="auto"/>
              <w:right w:val="single" w:sz="4" w:space="0" w:color="auto"/>
            </w:tcBorders>
            <w:vAlign w:val="center"/>
          </w:tcPr>
          <w:p w14:paraId="69215CCD"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rPr>
              <w:t>5, 10, 15, 20</w:t>
            </w:r>
          </w:p>
        </w:tc>
        <w:tc>
          <w:tcPr>
            <w:tcW w:w="2445" w:type="dxa"/>
            <w:tcBorders>
              <w:top w:val="nil"/>
              <w:left w:val="single" w:sz="4" w:space="0" w:color="auto"/>
              <w:bottom w:val="single" w:sz="4" w:space="0" w:color="auto"/>
              <w:right w:val="single" w:sz="4" w:space="0" w:color="auto"/>
            </w:tcBorders>
            <w:vAlign w:val="center"/>
          </w:tcPr>
          <w:p w14:paraId="3FF20D5F" w14:textId="77777777" w:rsidR="006F6378" w:rsidRPr="00C30686" w:rsidRDefault="006F6378" w:rsidP="0094020B">
            <w:pPr>
              <w:pStyle w:val="TAC"/>
              <w:rPr>
                <w:rFonts w:eastAsia="Yu Mincho"/>
                <w:lang w:val="en-US"/>
              </w:rPr>
            </w:pPr>
          </w:p>
        </w:tc>
      </w:tr>
      <w:tr w:rsidR="006F6378" w:rsidRPr="00C30686" w14:paraId="2D937F83" w14:textId="77777777" w:rsidTr="004F423A">
        <w:trPr>
          <w:trHeight w:val="202"/>
        </w:trPr>
        <w:tc>
          <w:tcPr>
            <w:tcW w:w="2742" w:type="dxa"/>
            <w:tcBorders>
              <w:top w:val="single" w:sz="4" w:space="0" w:color="auto"/>
              <w:left w:val="single" w:sz="4" w:space="0" w:color="auto"/>
              <w:bottom w:val="nil"/>
              <w:right w:val="single" w:sz="4" w:space="0" w:color="auto"/>
            </w:tcBorders>
            <w:vAlign w:val="center"/>
          </w:tcPr>
          <w:p w14:paraId="168F6DB6" w14:textId="77777777" w:rsidR="006F6378" w:rsidRPr="00C30686" w:rsidRDefault="006F6378" w:rsidP="0094020B">
            <w:pPr>
              <w:pStyle w:val="TAC"/>
              <w:rPr>
                <w:rFonts w:eastAsiaTheme="minorEastAsia"/>
                <w:lang w:val="zh-CN"/>
              </w:rPr>
            </w:pPr>
            <w:r w:rsidRPr="00C30686">
              <w:rPr>
                <w:lang w:eastAsia="zh-CN"/>
              </w:rPr>
              <w:t>CA_n1A-n7A-n75A</w:t>
            </w:r>
          </w:p>
        </w:tc>
        <w:tc>
          <w:tcPr>
            <w:tcW w:w="2785" w:type="dxa"/>
            <w:tcBorders>
              <w:top w:val="single" w:sz="4" w:space="0" w:color="auto"/>
              <w:left w:val="nil"/>
              <w:bottom w:val="nil"/>
              <w:right w:val="single" w:sz="4" w:space="0" w:color="auto"/>
            </w:tcBorders>
            <w:vAlign w:val="center"/>
          </w:tcPr>
          <w:p w14:paraId="1770ABEC" w14:textId="77777777" w:rsidR="006F6378" w:rsidRPr="00C30686" w:rsidRDefault="006F6378" w:rsidP="0094020B">
            <w:pPr>
              <w:pStyle w:val="TAC"/>
              <w:rPr>
                <w:rFonts w:eastAsiaTheme="minorEastAsia"/>
                <w:lang w:val="en-US"/>
              </w:rPr>
            </w:pPr>
            <w:r w:rsidRPr="00C30686">
              <w:rPr>
                <w:rFonts w:eastAsiaTheme="minorEastAsia"/>
                <w:lang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5880372D" w14:textId="77777777" w:rsidR="006F6378" w:rsidRPr="00C30686" w:rsidRDefault="006F6378" w:rsidP="0094020B">
            <w:pPr>
              <w:pStyle w:val="TAC"/>
              <w:rPr>
                <w:rFonts w:eastAsiaTheme="minorEastAsia"/>
                <w:lang w:eastAsia="zh-CN"/>
              </w:rPr>
            </w:pPr>
            <w:r w:rsidRPr="00C30686">
              <w:rPr>
                <w:rFonts w:eastAsiaTheme="minorEastAsia" w:hint="eastAsia"/>
                <w:lang w:eastAsia="zh-CN"/>
              </w:rPr>
              <w:t>n</w:t>
            </w:r>
            <w:r w:rsidRPr="00C30686">
              <w:rPr>
                <w:lang w:eastAsia="zh-CN"/>
              </w:rPr>
              <w:t>1</w:t>
            </w:r>
          </w:p>
        </w:tc>
        <w:tc>
          <w:tcPr>
            <w:tcW w:w="4356" w:type="dxa"/>
            <w:tcBorders>
              <w:top w:val="single" w:sz="4" w:space="0" w:color="auto"/>
              <w:left w:val="single" w:sz="4" w:space="0" w:color="auto"/>
              <w:bottom w:val="single" w:sz="4" w:space="0" w:color="auto"/>
              <w:right w:val="single" w:sz="4" w:space="0" w:color="auto"/>
            </w:tcBorders>
            <w:vAlign w:val="center"/>
          </w:tcPr>
          <w:p w14:paraId="49D1AD43" w14:textId="77777777" w:rsidR="006F6378" w:rsidRPr="00C30686" w:rsidRDefault="006F6378" w:rsidP="0094020B">
            <w:pPr>
              <w:pStyle w:val="TAC"/>
              <w:rPr>
                <w:rFonts w:eastAsiaTheme="minorEastAsia"/>
              </w:rPr>
            </w:pPr>
            <w:r w:rsidRPr="00C30686">
              <w:rPr>
                <w:rFonts w:eastAsiaTheme="minorEastAsia" w:cs="Arial"/>
                <w:color w:val="000000"/>
                <w:szCs w:val="18"/>
              </w:rPr>
              <w:t>n</w:t>
            </w:r>
            <w:r w:rsidRPr="00C30686">
              <w:rPr>
                <w:lang w:eastAsia="zh-CN"/>
              </w:rPr>
              <w:t>1</w:t>
            </w:r>
            <w:r w:rsidRPr="00C30686">
              <w:rPr>
                <w:rFonts w:eastAsiaTheme="minorEastAsia" w:cs="Arial"/>
                <w:color w:val="000000"/>
                <w:szCs w:val="18"/>
              </w:rPr>
              <w:t xml:space="preserve"> channel bandwidths in Table 5.3.5-1 </w:t>
            </w:r>
          </w:p>
        </w:tc>
        <w:tc>
          <w:tcPr>
            <w:tcW w:w="2445" w:type="dxa"/>
            <w:tcBorders>
              <w:top w:val="single" w:sz="4" w:space="0" w:color="auto"/>
              <w:left w:val="single" w:sz="4" w:space="0" w:color="auto"/>
              <w:bottom w:val="nil"/>
              <w:right w:val="single" w:sz="4" w:space="0" w:color="auto"/>
            </w:tcBorders>
            <w:vAlign w:val="center"/>
          </w:tcPr>
          <w:p w14:paraId="0BF0BD1C" w14:textId="77777777" w:rsidR="006F6378" w:rsidRPr="00C30686" w:rsidRDefault="006F6378" w:rsidP="0094020B">
            <w:pPr>
              <w:pStyle w:val="TAC"/>
              <w:rPr>
                <w:rFonts w:eastAsia="Yu Mincho"/>
                <w:lang w:val="en-US"/>
              </w:rPr>
            </w:pPr>
            <w:r w:rsidRPr="00C30686">
              <w:rPr>
                <w:rFonts w:eastAsiaTheme="minorEastAsia"/>
                <w:lang w:eastAsia="zh-CN"/>
              </w:rPr>
              <w:t>4 and 5</w:t>
            </w:r>
          </w:p>
        </w:tc>
      </w:tr>
      <w:tr w:rsidR="006F6378" w:rsidRPr="00C30686" w14:paraId="49013742" w14:textId="77777777" w:rsidTr="004F423A">
        <w:trPr>
          <w:trHeight w:val="202"/>
        </w:trPr>
        <w:tc>
          <w:tcPr>
            <w:tcW w:w="2742" w:type="dxa"/>
            <w:tcBorders>
              <w:top w:val="nil"/>
              <w:left w:val="single" w:sz="4" w:space="0" w:color="auto"/>
              <w:bottom w:val="nil"/>
              <w:right w:val="single" w:sz="4" w:space="0" w:color="auto"/>
            </w:tcBorders>
            <w:vAlign w:val="center"/>
          </w:tcPr>
          <w:p w14:paraId="0E8FA21B" w14:textId="77777777" w:rsidR="006F6378" w:rsidRPr="00C30686" w:rsidRDefault="006F6378" w:rsidP="0094020B">
            <w:pPr>
              <w:pStyle w:val="TAC"/>
              <w:rPr>
                <w:rFonts w:eastAsiaTheme="minorEastAsia"/>
                <w:lang w:val="zh-CN"/>
              </w:rPr>
            </w:pPr>
          </w:p>
        </w:tc>
        <w:tc>
          <w:tcPr>
            <w:tcW w:w="2785" w:type="dxa"/>
            <w:tcBorders>
              <w:top w:val="nil"/>
              <w:left w:val="nil"/>
              <w:bottom w:val="nil"/>
              <w:right w:val="single" w:sz="4" w:space="0" w:color="auto"/>
            </w:tcBorders>
            <w:vAlign w:val="center"/>
          </w:tcPr>
          <w:p w14:paraId="374A8D4C"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21B6BE2" w14:textId="77777777" w:rsidR="006F6378" w:rsidRPr="00C30686" w:rsidRDefault="006F6378" w:rsidP="0094020B">
            <w:pPr>
              <w:pStyle w:val="TAC"/>
              <w:rPr>
                <w:rFonts w:eastAsiaTheme="minorEastAsia"/>
                <w:lang w:eastAsia="zh-CN"/>
              </w:rPr>
            </w:pPr>
            <w:r w:rsidRPr="00C30686">
              <w:rPr>
                <w:rFonts w:eastAsiaTheme="minorEastAsia" w:hint="eastAsia"/>
                <w:lang w:eastAsia="zh-CN"/>
              </w:rPr>
              <w:t>n</w:t>
            </w:r>
            <w:r w:rsidRPr="00C30686">
              <w:rPr>
                <w:lang w:eastAsia="zh-CN"/>
              </w:rPr>
              <w:t>7</w:t>
            </w:r>
          </w:p>
        </w:tc>
        <w:tc>
          <w:tcPr>
            <w:tcW w:w="4356" w:type="dxa"/>
            <w:tcBorders>
              <w:top w:val="single" w:sz="4" w:space="0" w:color="auto"/>
              <w:left w:val="single" w:sz="4" w:space="0" w:color="auto"/>
              <w:bottom w:val="single" w:sz="4" w:space="0" w:color="auto"/>
              <w:right w:val="single" w:sz="4" w:space="0" w:color="auto"/>
            </w:tcBorders>
            <w:vAlign w:val="center"/>
          </w:tcPr>
          <w:p w14:paraId="31069DAF" w14:textId="77777777" w:rsidR="006F6378" w:rsidRPr="00C30686" w:rsidRDefault="006F6378" w:rsidP="0094020B">
            <w:pPr>
              <w:pStyle w:val="TAC"/>
              <w:rPr>
                <w:rFonts w:eastAsiaTheme="minorEastAsia"/>
              </w:rPr>
            </w:pPr>
            <w:r w:rsidRPr="00C30686">
              <w:rPr>
                <w:rFonts w:eastAsiaTheme="minorEastAsia" w:cs="Arial"/>
                <w:color w:val="000000"/>
                <w:szCs w:val="18"/>
              </w:rPr>
              <w:t>n</w:t>
            </w:r>
            <w:r w:rsidRPr="00C30686">
              <w:rPr>
                <w:lang w:eastAsia="zh-CN"/>
              </w:rPr>
              <w:t>7</w:t>
            </w:r>
            <w:r w:rsidRPr="00C30686">
              <w:rPr>
                <w:rFonts w:eastAsiaTheme="minorEastAsia" w:cs="Arial"/>
                <w:color w:val="000000"/>
                <w:szCs w:val="18"/>
              </w:rPr>
              <w:t xml:space="preserve"> channel bandwidths in Table 5.3.5-1 </w:t>
            </w:r>
          </w:p>
        </w:tc>
        <w:tc>
          <w:tcPr>
            <w:tcW w:w="2445" w:type="dxa"/>
            <w:tcBorders>
              <w:top w:val="nil"/>
              <w:left w:val="single" w:sz="4" w:space="0" w:color="auto"/>
              <w:bottom w:val="nil"/>
              <w:right w:val="single" w:sz="4" w:space="0" w:color="auto"/>
            </w:tcBorders>
            <w:vAlign w:val="center"/>
          </w:tcPr>
          <w:p w14:paraId="65DC2195" w14:textId="77777777" w:rsidR="006F6378" w:rsidRPr="00C30686" w:rsidRDefault="006F6378" w:rsidP="0094020B">
            <w:pPr>
              <w:pStyle w:val="TAC"/>
              <w:rPr>
                <w:rFonts w:eastAsia="Yu Mincho"/>
                <w:lang w:val="en-US"/>
              </w:rPr>
            </w:pPr>
          </w:p>
        </w:tc>
      </w:tr>
      <w:tr w:rsidR="006F6378" w:rsidRPr="00C30686" w14:paraId="0BFCD3CC" w14:textId="77777777" w:rsidTr="004F423A">
        <w:trPr>
          <w:trHeight w:val="202"/>
        </w:trPr>
        <w:tc>
          <w:tcPr>
            <w:tcW w:w="2742" w:type="dxa"/>
            <w:tcBorders>
              <w:top w:val="nil"/>
              <w:left w:val="single" w:sz="4" w:space="0" w:color="auto"/>
              <w:bottom w:val="single" w:sz="4" w:space="0" w:color="auto"/>
              <w:right w:val="single" w:sz="4" w:space="0" w:color="auto"/>
            </w:tcBorders>
            <w:vAlign w:val="center"/>
          </w:tcPr>
          <w:p w14:paraId="4EB1A88E" w14:textId="77777777" w:rsidR="006F6378" w:rsidRPr="002176FE" w:rsidRDefault="006F6378" w:rsidP="0094020B">
            <w:pPr>
              <w:pStyle w:val="TAC"/>
              <w:rPr>
                <w:rFonts w:eastAsiaTheme="minorEastAsia"/>
                <w:lang w:val="en-US"/>
              </w:rPr>
            </w:pPr>
          </w:p>
        </w:tc>
        <w:tc>
          <w:tcPr>
            <w:tcW w:w="2785" w:type="dxa"/>
            <w:tcBorders>
              <w:top w:val="nil"/>
              <w:left w:val="nil"/>
              <w:bottom w:val="single" w:sz="4" w:space="0" w:color="auto"/>
              <w:right w:val="single" w:sz="4" w:space="0" w:color="auto"/>
            </w:tcBorders>
            <w:vAlign w:val="center"/>
          </w:tcPr>
          <w:p w14:paraId="109C37AA"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41033B2" w14:textId="77777777" w:rsidR="006F6378" w:rsidRPr="00C30686" w:rsidRDefault="006F6378" w:rsidP="0094020B">
            <w:pPr>
              <w:pStyle w:val="TAC"/>
              <w:rPr>
                <w:rFonts w:eastAsiaTheme="minorEastAsia"/>
                <w:lang w:eastAsia="zh-CN"/>
              </w:rPr>
            </w:pPr>
            <w:r w:rsidRPr="00C30686">
              <w:rPr>
                <w:rFonts w:eastAsiaTheme="minorEastAsia" w:hint="eastAsia"/>
                <w:lang w:eastAsia="zh-CN"/>
              </w:rPr>
              <w:t>n</w:t>
            </w:r>
            <w:r w:rsidRPr="00C30686">
              <w:rPr>
                <w:lang w:eastAsia="zh-CN"/>
              </w:rPr>
              <w:t>75</w:t>
            </w:r>
          </w:p>
        </w:tc>
        <w:tc>
          <w:tcPr>
            <w:tcW w:w="4356" w:type="dxa"/>
            <w:tcBorders>
              <w:top w:val="single" w:sz="4" w:space="0" w:color="auto"/>
              <w:left w:val="single" w:sz="4" w:space="0" w:color="auto"/>
              <w:bottom w:val="single" w:sz="4" w:space="0" w:color="auto"/>
              <w:right w:val="single" w:sz="4" w:space="0" w:color="auto"/>
            </w:tcBorders>
            <w:vAlign w:val="center"/>
          </w:tcPr>
          <w:p w14:paraId="0C9C23AF" w14:textId="77777777" w:rsidR="006F6378" w:rsidRPr="00C30686" w:rsidRDefault="006F6378" w:rsidP="0094020B">
            <w:pPr>
              <w:pStyle w:val="TAC"/>
              <w:rPr>
                <w:rFonts w:eastAsiaTheme="minorEastAsia"/>
              </w:rPr>
            </w:pPr>
            <w:r w:rsidRPr="00C30686">
              <w:rPr>
                <w:rFonts w:eastAsiaTheme="minorEastAsia" w:cs="Arial"/>
                <w:color w:val="000000"/>
                <w:szCs w:val="18"/>
              </w:rPr>
              <w:t>n</w:t>
            </w:r>
            <w:r w:rsidRPr="00C30686">
              <w:rPr>
                <w:lang w:eastAsia="zh-CN"/>
              </w:rPr>
              <w:t>75</w:t>
            </w:r>
            <w:r w:rsidRPr="00C30686">
              <w:rPr>
                <w:rFonts w:eastAsiaTheme="minorEastAsia" w:cs="Arial"/>
                <w:color w:val="000000"/>
                <w:szCs w:val="18"/>
              </w:rPr>
              <w:t xml:space="preserve"> channel bandwidths in Table 5.3.5-1 </w:t>
            </w:r>
          </w:p>
        </w:tc>
        <w:tc>
          <w:tcPr>
            <w:tcW w:w="2445" w:type="dxa"/>
            <w:tcBorders>
              <w:top w:val="nil"/>
              <w:left w:val="single" w:sz="4" w:space="0" w:color="auto"/>
              <w:bottom w:val="single" w:sz="4" w:space="0" w:color="auto"/>
              <w:right w:val="single" w:sz="4" w:space="0" w:color="auto"/>
            </w:tcBorders>
            <w:vAlign w:val="center"/>
          </w:tcPr>
          <w:p w14:paraId="5D11B941" w14:textId="77777777" w:rsidR="006F6378" w:rsidRPr="00C30686" w:rsidRDefault="006F6378" w:rsidP="0094020B">
            <w:pPr>
              <w:pStyle w:val="TAC"/>
              <w:rPr>
                <w:rFonts w:eastAsia="Yu Mincho"/>
                <w:lang w:val="en-US"/>
              </w:rPr>
            </w:pPr>
          </w:p>
        </w:tc>
      </w:tr>
      <w:tr w:rsidR="006F6378" w:rsidRPr="00C30686" w14:paraId="07231EEB" w14:textId="77777777" w:rsidTr="004F423A">
        <w:trPr>
          <w:trHeight w:val="202"/>
        </w:trPr>
        <w:tc>
          <w:tcPr>
            <w:tcW w:w="2742" w:type="dxa"/>
            <w:tcBorders>
              <w:top w:val="nil"/>
              <w:left w:val="single" w:sz="4" w:space="0" w:color="auto"/>
              <w:bottom w:val="nil"/>
              <w:right w:val="single" w:sz="4" w:space="0" w:color="auto"/>
            </w:tcBorders>
            <w:vAlign w:val="center"/>
          </w:tcPr>
          <w:p w14:paraId="7D560323" w14:textId="77777777" w:rsidR="006F6378" w:rsidRPr="00C30686" w:rsidRDefault="006F6378" w:rsidP="0094020B">
            <w:pPr>
              <w:pStyle w:val="TAC"/>
              <w:rPr>
                <w:rFonts w:eastAsiaTheme="minorEastAsia"/>
                <w:lang w:val="en-US" w:eastAsia="zh-CN"/>
              </w:rPr>
            </w:pPr>
            <w:r w:rsidRPr="00C30686">
              <w:rPr>
                <w:kern w:val="2"/>
                <w:szCs w:val="22"/>
                <w:lang w:val="en-US"/>
              </w:rPr>
              <w:t>CA_n1A-n7A-n79A</w:t>
            </w:r>
          </w:p>
        </w:tc>
        <w:tc>
          <w:tcPr>
            <w:tcW w:w="2785" w:type="dxa"/>
            <w:tcBorders>
              <w:top w:val="single" w:sz="4" w:space="0" w:color="auto"/>
              <w:left w:val="nil"/>
              <w:bottom w:val="nil"/>
              <w:right w:val="single" w:sz="4" w:space="0" w:color="auto"/>
            </w:tcBorders>
            <w:vAlign w:val="center"/>
          </w:tcPr>
          <w:p w14:paraId="67C3413C" w14:textId="77777777" w:rsidR="006F6378" w:rsidRPr="00C30686" w:rsidRDefault="006F6378" w:rsidP="0094020B">
            <w:pPr>
              <w:pStyle w:val="TAC"/>
              <w:rPr>
                <w:rFonts w:eastAsiaTheme="minorEastAsia"/>
                <w:lang w:val="en-US" w:eastAsia="zh-CN"/>
              </w:rPr>
            </w:pPr>
            <w:r w:rsidRPr="00C30686">
              <w:rPr>
                <w:kern w:val="2"/>
                <w:szCs w:val="18"/>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48AA8DD0" w14:textId="77777777" w:rsidR="006F6378" w:rsidRPr="00C30686" w:rsidRDefault="006F6378" w:rsidP="0094020B">
            <w:pPr>
              <w:pStyle w:val="TAC"/>
              <w:rPr>
                <w:rFonts w:eastAsiaTheme="minorEastAsia"/>
                <w:lang w:val="en-US" w:eastAsia="zh-CN"/>
              </w:rPr>
            </w:pPr>
            <w:r w:rsidRPr="00C30686">
              <w:rPr>
                <w:kern w:val="2"/>
                <w:szCs w:val="18"/>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520F376F"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lang w:val="en-US" w:eastAsia="zh-CN" w:bidi="ar"/>
              </w:rPr>
              <w:t>5, 10, 15, 20, 25, 30, 40, 50</w:t>
            </w:r>
          </w:p>
        </w:tc>
        <w:tc>
          <w:tcPr>
            <w:tcW w:w="2445" w:type="dxa"/>
            <w:tcBorders>
              <w:top w:val="nil"/>
              <w:left w:val="single" w:sz="4" w:space="0" w:color="auto"/>
              <w:bottom w:val="nil"/>
              <w:right w:val="single" w:sz="4" w:space="0" w:color="auto"/>
            </w:tcBorders>
            <w:vAlign w:val="center"/>
          </w:tcPr>
          <w:p w14:paraId="2CCE731E" w14:textId="77777777" w:rsidR="006F6378" w:rsidRPr="00C30686" w:rsidRDefault="006F6378" w:rsidP="0094020B">
            <w:pPr>
              <w:pStyle w:val="TAC"/>
              <w:rPr>
                <w:rFonts w:eastAsia="Yu Mincho"/>
                <w:lang w:val="en-US"/>
              </w:rPr>
            </w:pPr>
            <w:r w:rsidRPr="00C30686">
              <w:rPr>
                <w:kern w:val="2"/>
                <w:szCs w:val="22"/>
                <w:lang w:val="en-US"/>
              </w:rPr>
              <w:t>0</w:t>
            </w:r>
          </w:p>
        </w:tc>
      </w:tr>
      <w:tr w:rsidR="006F6378" w:rsidRPr="00C30686" w14:paraId="390F3C38" w14:textId="77777777" w:rsidTr="004F423A">
        <w:trPr>
          <w:trHeight w:val="202"/>
        </w:trPr>
        <w:tc>
          <w:tcPr>
            <w:tcW w:w="2742" w:type="dxa"/>
            <w:tcBorders>
              <w:top w:val="nil"/>
              <w:left w:val="single" w:sz="4" w:space="0" w:color="auto"/>
              <w:bottom w:val="nil"/>
              <w:right w:val="single" w:sz="4" w:space="0" w:color="auto"/>
            </w:tcBorders>
            <w:vAlign w:val="center"/>
          </w:tcPr>
          <w:p w14:paraId="6965C8C1" w14:textId="77777777" w:rsidR="006F6378" w:rsidRPr="00C30686" w:rsidRDefault="006F6378" w:rsidP="0094020B">
            <w:pPr>
              <w:pStyle w:val="TAC"/>
              <w:rPr>
                <w:rFonts w:eastAsiaTheme="minorEastAsia"/>
                <w:lang w:val="en-US" w:eastAsia="zh-CN"/>
              </w:rPr>
            </w:pPr>
          </w:p>
        </w:tc>
        <w:tc>
          <w:tcPr>
            <w:tcW w:w="2785" w:type="dxa"/>
            <w:tcBorders>
              <w:top w:val="nil"/>
              <w:left w:val="nil"/>
              <w:bottom w:val="nil"/>
              <w:right w:val="single" w:sz="4" w:space="0" w:color="auto"/>
            </w:tcBorders>
            <w:vAlign w:val="center"/>
          </w:tcPr>
          <w:p w14:paraId="00D3747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B281010" w14:textId="77777777" w:rsidR="006F6378" w:rsidRPr="00C30686" w:rsidRDefault="006F6378" w:rsidP="0094020B">
            <w:pPr>
              <w:pStyle w:val="TAC"/>
              <w:rPr>
                <w:rFonts w:eastAsiaTheme="minorEastAsia"/>
                <w:lang w:val="en-US" w:eastAsia="zh-CN"/>
              </w:rPr>
            </w:pPr>
            <w:r w:rsidRPr="00C30686">
              <w:rPr>
                <w:kern w:val="2"/>
                <w:szCs w:val="18"/>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5AFD01F1"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lang w:val="en-US" w:eastAsia="zh-CN" w:bidi="ar"/>
              </w:rPr>
              <w:t>5, 10, 15, 20, 25, 30, 40, 50</w:t>
            </w:r>
          </w:p>
        </w:tc>
        <w:tc>
          <w:tcPr>
            <w:tcW w:w="2445" w:type="dxa"/>
            <w:tcBorders>
              <w:top w:val="nil"/>
              <w:left w:val="single" w:sz="4" w:space="0" w:color="auto"/>
              <w:bottom w:val="nil"/>
              <w:right w:val="single" w:sz="4" w:space="0" w:color="auto"/>
            </w:tcBorders>
            <w:vAlign w:val="center"/>
          </w:tcPr>
          <w:p w14:paraId="37404E79" w14:textId="77777777" w:rsidR="006F6378" w:rsidRPr="00C30686" w:rsidRDefault="006F6378" w:rsidP="0094020B">
            <w:pPr>
              <w:pStyle w:val="TAC"/>
              <w:rPr>
                <w:rFonts w:eastAsia="Yu Mincho"/>
                <w:lang w:val="en-US"/>
              </w:rPr>
            </w:pPr>
          </w:p>
        </w:tc>
      </w:tr>
      <w:tr w:rsidR="006F6378" w:rsidRPr="00C30686" w14:paraId="486B98AF" w14:textId="77777777" w:rsidTr="004F423A">
        <w:trPr>
          <w:trHeight w:val="202"/>
        </w:trPr>
        <w:tc>
          <w:tcPr>
            <w:tcW w:w="2742" w:type="dxa"/>
            <w:tcBorders>
              <w:top w:val="nil"/>
              <w:left w:val="single" w:sz="4" w:space="0" w:color="auto"/>
              <w:bottom w:val="single" w:sz="4" w:space="0" w:color="auto"/>
              <w:right w:val="single" w:sz="4" w:space="0" w:color="auto"/>
            </w:tcBorders>
            <w:vAlign w:val="center"/>
          </w:tcPr>
          <w:p w14:paraId="1885F608" w14:textId="77777777" w:rsidR="006F6378" w:rsidRPr="00C30686" w:rsidRDefault="006F6378" w:rsidP="0094020B">
            <w:pPr>
              <w:pStyle w:val="TAC"/>
              <w:rPr>
                <w:rFonts w:eastAsiaTheme="minorEastAsia"/>
                <w:lang w:val="en-US" w:eastAsia="zh-CN"/>
              </w:rPr>
            </w:pPr>
          </w:p>
        </w:tc>
        <w:tc>
          <w:tcPr>
            <w:tcW w:w="2785" w:type="dxa"/>
            <w:tcBorders>
              <w:top w:val="nil"/>
              <w:left w:val="nil"/>
              <w:bottom w:val="single" w:sz="4" w:space="0" w:color="auto"/>
              <w:right w:val="single" w:sz="4" w:space="0" w:color="auto"/>
            </w:tcBorders>
            <w:vAlign w:val="center"/>
          </w:tcPr>
          <w:p w14:paraId="663C418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0AAFA30" w14:textId="77777777" w:rsidR="006F6378" w:rsidRPr="00C30686" w:rsidRDefault="006F6378" w:rsidP="0094020B">
            <w:pPr>
              <w:pStyle w:val="TAC"/>
              <w:rPr>
                <w:rFonts w:eastAsiaTheme="minorEastAsia"/>
                <w:lang w:val="en-US" w:eastAsia="zh-CN"/>
              </w:rPr>
            </w:pPr>
            <w:r w:rsidRPr="00C30686">
              <w:rPr>
                <w:kern w:val="2"/>
                <w:szCs w:val="18"/>
                <w:lang w:val="en-US" w:eastAsia="zh-CN"/>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2A4CDFFA"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lang w:val="en-US" w:eastAsia="zh-CN" w:bidi="ar"/>
              </w:rPr>
              <w:t>40, 50, 60, 80, 100</w:t>
            </w:r>
          </w:p>
        </w:tc>
        <w:tc>
          <w:tcPr>
            <w:tcW w:w="2445" w:type="dxa"/>
            <w:tcBorders>
              <w:top w:val="nil"/>
              <w:left w:val="single" w:sz="4" w:space="0" w:color="auto"/>
              <w:bottom w:val="single" w:sz="4" w:space="0" w:color="auto"/>
              <w:right w:val="single" w:sz="4" w:space="0" w:color="auto"/>
            </w:tcBorders>
            <w:vAlign w:val="center"/>
          </w:tcPr>
          <w:p w14:paraId="623939CF" w14:textId="77777777" w:rsidR="006F6378" w:rsidRPr="00C30686" w:rsidRDefault="006F6378" w:rsidP="0094020B">
            <w:pPr>
              <w:pStyle w:val="TAC"/>
              <w:rPr>
                <w:rFonts w:eastAsia="Yu Mincho"/>
                <w:lang w:val="en-US"/>
              </w:rPr>
            </w:pPr>
          </w:p>
        </w:tc>
      </w:tr>
      <w:tr w:rsidR="006F6378" w:rsidRPr="00C30686" w14:paraId="3361FA95" w14:textId="77777777" w:rsidTr="004F423A">
        <w:trPr>
          <w:trHeight w:val="202"/>
        </w:trPr>
        <w:tc>
          <w:tcPr>
            <w:tcW w:w="2742" w:type="dxa"/>
            <w:tcBorders>
              <w:top w:val="nil"/>
              <w:left w:val="single" w:sz="4" w:space="0" w:color="auto"/>
              <w:bottom w:val="nil"/>
              <w:right w:val="single" w:sz="4" w:space="0" w:color="auto"/>
            </w:tcBorders>
            <w:vAlign w:val="center"/>
          </w:tcPr>
          <w:p w14:paraId="62CD4D49" w14:textId="77777777" w:rsidR="006F6378" w:rsidRPr="00C30686" w:rsidRDefault="006F6378" w:rsidP="0094020B">
            <w:pPr>
              <w:pStyle w:val="TAC"/>
              <w:rPr>
                <w:rFonts w:eastAsiaTheme="minorEastAsia"/>
                <w:lang w:val="en-US" w:eastAsia="zh-CN"/>
              </w:rPr>
            </w:pPr>
            <w:r w:rsidRPr="00C30686">
              <w:rPr>
                <w:kern w:val="2"/>
                <w:szCs w:val="22"/>
                <w:lang w:val="en-US"/>
              </w:rPr>
              <w:lastRenderedPageBreak/>
              <w:t>CA_n1A-n7A-n79C</w:t>
            </w:r>
          </w:p>
        </w:tc>
        <w:tc>
          <w:tcPr>
            <w:tcW w:w="2785" w:type="dxa"/>
            <w:tcBorders>
              <w:top w:val="single" w:sz="4" w:space="0" w:color="auto"/>
              <w:left w:val="nil"/>
              <w:bottom w:val="nil"/>
              <w:right w:val="single" w:sz="4" w:space="0" w:color="auto"/>
            </w:tcBorders>
            <w:vAlign w:val="center"/>
          </w:tcPr>
          <w:p w14:paraId="791ACFF1" w14:textId="77777777" w:rsidR="006F6378" w:rsidRPr="00C30686" w:rsidRDefault="006F6378" w:rsidP="0094020B">
            <w:pPr>
              <w:pStyle w:val="TAC"/>
              <w:rPr>
                <w:rFonts w:eastAsiaTheme="minorEastAsia"/>
                <w:lang w:val="en-US" w:eastAsia="zh-CN"/>
              </w:rPr>
            </w:pPr>
            <w:r w:rsidRPr="00C30686">
              <w:rPr>
                <w:kern w:val="2"/>
                <w:szCs w:val="22"/>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14A85C5F" w14:textId="77777777" w:rsidR="006F6378" w:rsidRPr="00C30686" w:rsidRDefault="006F6378" w:rsidP="0094020B">
            <w:pPr>
              <w:pStyle w:val="TAC"/>
              <w:rPr>
                <w:rFonts w:eastAsiaTheme="minorEastAsia"/>
                <w:lang w:val="en-US" w:eastAsia="zh-CN"/>
              </w:rPr>
            </w:pPr>
            <w:r w:rsidRPr="00C30686">
              <w:rPr>
                <w:kern w:val="2"/>
                <w:szCs w:val="18"/>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19EC59E4"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lang w:val="en-US" w:eastAsia="zh-CN" w:bidi="ar"/>
              </w:rPr>
              <w:t>5, 10, 15, 20, 25, 30, 40, 50</w:t>
            </w:r>
          </w:p>
        </w:tc>
        <w:tc>
          <w:tcPr>
            <w:tcW w:w="2445" w:type="dxa"/>
            <w:tcBorders>
              <w:top w:val="nil"/>
              <w:left w:val="single" w:sz="4" w:space="0" w:color="auto"/>
              <w:bottom w:val="nil"/>
              <w:right w:val="single" w:sz="4" w:space="0" w:color="auto"/>
            </w:tcBorders>
            <w:vAlign w:val="center"/>
          </w:tcPr>
          <w:p w14:paraId="1B414E35" w14:textId="77777777" w:rsidR="006F6378" w:rsidRPr="00C30686" w:rsidRDefault="006F6378" w:rsidP="0094020B">
            <w:pPr>
              <w:pStyle w:val="TAC"/>
              <w:rPr>
                <w:rFonts w:eastAsia="Yu Mincho"/>
                <w:lang w:val="en-US"/>
              </w:rPr>
            </w:pPr>
            <w:r w:rsidRPr="00C30686">
              <w:rPr>
                <w:kern w:val="2"/>
                <w:szCs w:val="22"/>
                <w:lang w:val="en-US" w:eastAsia="zh-CN"/>
              </w:rPr>
              <w:t>0</w:t>
            </w:r>
          </w:p>
        </w:tc>
      </w:tr>
      <w:tr w:rsidR="006F6378" w:rsidRPr="00C30686" w14:paraId="1D19F433" w14:textId="77777777" w:rsidTr="004F423A">
        <w:trPr>
          <w:trHeight w:val="202"/>
        </w:trPr>
        <w:tc>
          <w:tcPr>
            <w:tcW w:w="2742" w:type="dxa"/>
            <w:tcBorders>
              <w:top w:val="nil"/>
              <w:left w:val="single" w:sz="4" w:space="0" w:color="auto"/>
              <w:bottom w:val="nil"/>
              <w:right w:val="single" w:sz="4" w:space="0" w:color="auto"/>
            </w:tcBorders>
            <w:vAlign w:val="center"/>
          </w:tcPr>
          <w:p w14:paraId="50D6E9DD" w14:textId="77777777" w:rsidR="006F6378" w:rsidRPr="00C30686" w:rsidRDefault="006F6378" w:rsidP="0094020B">
            <w:pPr>
              <w:pStyle w:val="TAC"/>
              <w:rPr>
                <w:rFonts w:eastAsiaTheme="minorEastAsia"/>
                <w:lang w:val="en-US" w:eastAsia="zh-CN"/>
              </w:rPr>
            </w:pPr>
          </w:p>
        </w:tc>
        <w:tc>
          <w:tcPr>
            <w:tcW w:w="2785" w:type="dxa"/>
            <w:tcBorders>
              <w:top w:val="nil"/>
              <w:left w:val="nil"/>
              <w:bottom w:val="nil"/>
              <w:right w:val="single" w:sz="4" w:space="0" w:color="auto"/>
            </w:tcBorders>
            <w:vAlign w:val="center"/>
          </w:tcPr>
          <w:p w14:paraId="5FD6A4E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88198D9" w14:textId="77777777" w:rsidR="006F6378" w:rsidRPr="00C30686" w:rsidRDefault="006F6378" w:rsidP="0094020B">
            <w:pPr>
              <w:pStyle w:val="TAC"/>
              <w:rPr>
                <w:rFonts w:eastAsiaTheme="minorEastAsia"/>
                <w:lang w:val="en-US" w:eastAsia="zh-CN"/>
              </w:rPr>
            </w:pPr>
            <w:r w:rsidRPr="00C30686">
              <w:rPr>
                <w:kern w:val="2"/>
                <w:szCs w:val="18"/>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2ED18FA1"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lang w:val="en-US" w:eastAsia="zh-CN" w:bidi="ar"/>
              </w:rPr>
              <w:t>5, 10, 15, 20, 25, 30, 40, 50</w:t>
            </w:r>
          </w:p>
        </w:tc>
        <w:tc>
          <w:tcPr>
            <w:tcW w:w="2445" w:type="dxa"/>
            <w:tcBorders>
              <w:top w:val="nil"/>
              <w:left w:val="single" w:sz="4" w:space="0" w:color="auto"/>
              <w:bottom w:val="nil"/>
              <w:right w:val="single" w:sz="4" w:space="0" w:color="auto"/>
            </w:tcBorders>
            <w:vAlign w:val="center"/>
          </w:tcPr>
          <w:p w14:paraId="387FE250" w14:textId="77777777" w:rsidR="006F6378" w:rsidRPr="00C30686" w:rsidRDefault="006F6378" w:rsidP="0094020B">
            <w:pPr>
              <w:pStyle w:val="TAC"/>
              <w:rPr>
                <w:rFonts w:eastAsia="Yu Mincho"/>
                <w:lang w:val="en-US"/>
              </w:rPr>
            </w:pPr>
          </w:p>
        </w:tc>
      </w:tr>
      <w:tr w:rsidR="006F6378" w:rsidRPr="00C30686" w14:paraId="7AAB4599" w14:textId="77777777" w:rsidTr="004F423A">
        <w:trPr>
          <w:trHeight w:val="202"/>
        </w:trPr>
        <w:tc>
          <w:tcPr>
            <w:tcW w:w="2742" w:type="dxa"/>
            <w:tcBorders>
              <w:top w:val="nil"/>
              <w:left w:val="single" w:sz="4" w:space="0" w:color="auto"/>
              <w:bottom w:val="single" w:sz="4" w:space="0" w:color="auto"/>
              <w:right w:val="single" w:sz="4" w:space="0" w:color="auto"/>
            </w:tcBorders>
            <w:vAlign w:val="center"/>
          </w:tcPr>
          <w:p w14:paraId="07BA19E7" w14:textId="77777777" w:rsidR="006F6378" w:rsidRPr="00C30686" w:rsidRDefault="006F6378" w:rsidP="0094020B">
            <w:pPr>
              <w:pStyle w:val="TAC"/>
              <w:rPr>
                <w:rFonts w:eastAsiaTheme="minorEastAsia"/>
                <w:lang w:val="en-US" w:eastAsia="zh-CN"/>
              </w:rPr>
            </w:pPr>
          </w:p>
        </w:tc>
        <w:tc>
          <w:tcPr>
            <w:tcW w:w="2785" w:type="dxa"/>
            <w:tcBorders>
              <w:top w:val="nil"/>
              <w:left w:val="nil"/>
              <w:bottom w:val="single" w:sz="4" w:space="0" w:color="auto"/>
              <w:right w:val="single" w:sz="4" w:space="0" w:color="auto"/>
            </w:tcBorders>
            <w:vAlign w:val="center"/>
          </w:tcPr>
          <w:p w14:paraId="0980707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F663109" w14:textId="77777777" w:rsidR="006F6378" w:rsidRPr="00C30686" w:rsidRDefault="006F6378" w:rsidP="0094020B">
            <w:pPr>
              <w:pStyle w:val="TAC"/>
              <w:rPr>
                <w:rFonts w:eastAsiaTheme="minorEastAsia"/>
                <w:lang w:val="en-US" w:eastAsia="zh-CN"/>
              </w:rPr>
            </w:pPr>
            <w:r w:rsidRPr="00C30686">
              <w:rPr>
                <w:kern w:val="2"/>
                <w:szCs w:val="18"/>
                <w:lang w:val="en-US" w:eastAsia="zh-CN"/>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2E73F086"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lang w:val="en-US" w:eastAsia="zh-CN" w:bidi="ar"/>
              </w:rPr>
              <w:t>CA_n79C_BCS0</w:t>
            </w:r>
          </w:p>
        </w:tc>
        <w:tc>
          <w:tcPr>
            <w:tcW w:w="2445" w:type="dxa"/>
            <w:tcBorders>
              <w:top w:val="nil"/>
              <w:left w:val="single" w:sz="4" w:space="0" w:color="auto"/>
              <w:bottom w:val="single" w:sz="4" w:space="0" w:color="auto"/>
              <w:right w:val="single" w:sz="4" w:space="0" w:color="auto"/>
            </w:tcBorders>
            <w:vAlign w:val="center"/>
          </w:tcPr>
          <w:p w14:paraId="30DF1EBF" w14:textId="77777777" w:rsidR="006F6378" w:rsidRPr="00C30686" w:rsidRDefault="006F6378" w:rsidP="0094020B">
            <w:pPr>
              <w:pStyle w:val="TAC"/>
              <w:rPr>
                <w:rFonts w:eastAsia="Yu Mincho"/>
                <w:lang w:val="en-US"/>
              </w:rPr>
            </w:pPr>
          </w:p>
        </w:tc>
      </w:tr>
      <w:tr w:rsidR="006F6378" w:rsidRPr="00C30686" w14:paraId="275A9FF5" w14:textId="77777777" w:rsidTr="004F423A">
        <w:trPr>
          <w:trHeight w:val="202"/>
        </w:trPr>
        <w:tc>
          <w:tcPr>
            <w:tcW w:w="2742" w:type="dxa"/>
            <w:tcBorders>
              <w:top w:val="nil"/>
              <w:left w:val="single" w:sz="4" w:space="0" w:color="auto"/>
              <w:bottom w:val="nil"/>
              <w:right w:val="single" w:sz="4" w:space="0" w:color="auto"/>
            </w:tcBorders>
            <w:vAlign w:val="center"/>
          </w:tcPr>
          <w:p w14:paraId="1799F1F9" w14:textId="77777777" w:rsidR="006F6378" w:rsidRPr="00C30686" w:rsidRDefault="006F6378" w:rsidP="0094020B">
            <w:pPr>
              <w:pStyle w:val="TAC"/>
              <w:rPr>
                <w:rFonts w:eastAsiaTheme="minorEastAsia"/>
                <w:lang w:val="en-US" w:eastAsia="zh-CN"/>
              </w:rPr>
            </w:pPr>
            <w:r w:rsidRPr="00C30686">
              <w:rPr>
                <w:kern w:val="2"/>
                <w:szCs w:val="22"/>
                <w:lang w:val="en-US"/>
              </w:rPr>
              <w:t>CA_n1(2A)-n7A-n79A</w:t>
            </w:r>
          </w:p>
        </w:tc>
        <w:tc>
          <w:tcPr>
            <w:tcW w:w="2785" w:type="dxa"/>
            <w:tcBorders>
              <w:top w:val="single" w:sz="4" w:space="0" w:color="auto"/>
              <w:left w:val="nil"/>
              <w:bottom w:val="nil"/>
              <w:right w:val="single" w:sz="4" w:space="0" w:color="auto"/>
            </w:tcBorders>
            <w:vAlign w:val="center"/>
          </w:tcPr>
          <w:p w14:paraId="07E4ACCF" w14:textId="77777777" w:rsidR="006F6378" w:rsidRPr="00C30686" w:rsidRDefault="006F6378" w:rsidP="0094020B">
            <w:pPr>
              <w:pStyle w:val="TAC"/>
              <w:rPr>
                <w:rFonts w:eastAsiaTheme="minorEastAsia"/>
                <w:lang w:val="en-US" w:eastAsia="zh-CN"/>
              </w:rPr>
            </w:pPr>
            <w:r w:rsidRPr="00C30686">
              <w:rPr>
                <w:kern w:val="2"/>
                <w:szCs w:val="22"/>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6AC64262" w14:textId="77777777" w:rsidR="006F6378" w:rsidRPr="00C30686" w:rsidRDefault="006F6378" w:rsidP="0094020B">
            <w:pPr>
              <w:pStyle w:val="TAC"/>
              <w:rPr>
                <w:rFonts w:eastAsiaTheme="minorEastAsia"/>
                <w:lang w:val="en-US" w:eastAsia="zh-CN"/>
              </w:rPr>
            </w:pPr>
            <w:r w:rsidRPr="00C30686">
              <w:rPr>
                <w:kern w:val="2"/>
                <w:szCs w:val="18"/>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52EDAADA"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lang w:val="en-US" w:eastAsia="zh-CN" w:bidi="ar"/>
              </w:rPr>
              <w:t>CA_n1(2A)_BCS0</w:t>
            </w:r>
          </w:p>
        </w:tc>
        <w:tc>
          <w:tcPr>
            <w:tcW w:w="2445" w:type="dxa"/>
            <w:tcBorders>
              <w:top w:val="nil"/>
              <w:left w:val="single" w:sz="4" w:space="0" w:color="auto"/>
              <w:bottom w:val="nil"/>
              <w:right w:val="single" w:sz="4" w:space="0" w:color="auto"/>
            </w:tcBorders>
            <w:vAlign w:val="center"/>
          </w:tcPr>
          <w:p w14:paraId="02C053C7" w14:textId="77777777" w:rsidR="006F6378" w:rsidRPr="00C30686" w:rsidRDefault="006F6378" w:rsidP="0094020B">
            <w:pPr>
              <w:pStyle w:val="TAC"/>
              <w:rPr>
                <w:rFonts w:eastAsia="Yu Mincho"/>
                <w:lang w:val="en-US"/>
              </w:rPr>
            </w:pPr>
            <w:r w:rsidRPr="00C30686">
              <w:rPr>
                <w:kern w:val="2"/>
                <w:szCs w:val="22"/>
                <w:lang w:val="en-US" w:eastAsia="zh-CN"/>
              </w:rPr>
              <w:t>0</w:t>
            </w:r>
          </w:p>
        </w:tc>
      </w:tr>
      <w:tr w:rsidR="006F6378" w:rsidRPr="00C30686" w14:paraId="2A6CE35B" w14:textId="77777777" w:rsidTr="004F423A">
        <w:trPr>
          <w:trHeight w:val="202"/>
        </w:trPr>
        <w:tc>
          <w:tcPr>
            <w:tcW w:w="2742" w:type="dxa"/>
            <w:tcBorders>
              <w:top w:val="nil"/>
              <w:left w:val="single" w:sz="4" w:space="0" w:color="auto"/>
              <w:bottom w:val="nil"/>
              <w:right w:val="single" w:sz="4" w:space="0" w:color="auto"/>
            </w:tcBorders>
            <w:vAlign w:val="center"/>
          </w:tcPr>
          <w:p w14:paraId="5AB7495B" w14:textId="77777777" w:rsidR="006F6378" w:rsidRPr="00C30686" w:rsidRDefault="006F6378" w:rsidP="0094020B">
            <w:pPr>
              <w:pStyle w:val="TAC"/>
              <w:rPr>
                <w:rFonts w:eastAsiaTheme="minorEastAsia"/>
                <w:lang w:val="en-US" w:eastAsia="zh-CN"/>
              </w:rPr>
            </w:pPr>
          </w:p>
        </w:tc>
        <w:tc>
          <w:tcPr>
            <w:tcW w:w="2785" w:type="dxa"/>
            <w:tcBorders>
              <w:top w:val="nil"/>
              <w:left w:val="nil"/>
              <w:bottom w:val="nil"/>
              <w:right w:val="single" w:sz="4" w:space="0" w:color="auto"/>
            </w:tcBorders>
            <w:vAlign w:val="center"/>
          </w:tcPr>
          <w:p w14:paraId="4486004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3C46912" w14:textId="77777777" w:rsidR="006F6378" w:rsidRPr="00C30686" w:rsidRDefault="006F6378" w:rsidP="0094020B">
            <w:pPr>
              <w:pStyle w:val="TAC"/>
              <w:rPr>
                <w:rFonts w:eastAsiaTheme="minorEastAsia"/>
                <w:lang w:val="en-US" w:eastAsia="zh-CN"/>
              </w:rPr>
            </w:pPr>
            <w:r w:rsidRPr="00C30686">
              <w:rPr>
                <w:kern w:val="2"/>
                <w:szCs w:val="18"/>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00FFBEDF"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lang w:val="en-US" w:eastAsia="zh-CN" w:bidi="ar"/>
              </w:rPr>
              <w:t>5, 10, 15, 20, 25, 30, 40, 50</w:t>
            </w:r>
          </w:p>
        </w:tc>
        <w:tc>
          <w:tcPr>
            <w:tcW w:w="2445" w:type="dxa"/>
            <w:tcBorders>
              <w:top w:val="nil"/>
              <w:left w:val="single" w:sz="4" w:space="0" w:color="auto"/>
              <w:bottom w:val="nil"/>
              <w:right w:val="single" w:sz="4" w:space="0" w:color="auto"/>
            </w:tcBorders>
            <w:vAlign w:val="center"/>
          </w:tcPr>
          <w:p w14:paraId="6E4A10A1" w14:textId="77777777" w:rsidR="006F6378" w:rsidRPr="00C30686" w:rsidRDefault="006F6378" w:rsidP="0094020B">
            <w:pPr>
              <w:pStyle w:val="TAC"/>
              <w:rPr>
                <w:rFonts w:eastAsia="Yu Mincho"/>
                <w:lang w:val="en-US"/>
              </w:rPr>
            </w:pPr>
          </w:p>
        </w:tc>
      </w:tr>
      <w:tr w:rsidR="006F6378" w:rsidRPr="00C30686" w14:paraId="1BC18A4D" w14:textId="77777777" w:rsidTr="004F423A">
        <w:trPr>
          <w:trHeight w:val="202"/>
        </w:trPr>
        <w:tc>
          <w:tcPr>
            <w:tcW w:w="2742" w:type="dxa"/>
            <w:tcBorders>
              <w:top w:val="nil"/>
              <w:left w:val="single" w:sz="4" w:space="0" w:color="auto"/>
              <w:bottom w:val="single" w:sz="4" w:space="0" w:color="auto"/>
              <w:right w:val="single" w:sz="4" w:space="0" w:color="auto"/>
            </w:tcBorders>
            <w:vAlign w:val="center"/>
          </w:tcPr>
          <w:p w14:paraId="2E5AEA9C" w14:textId="77777777" w:rsidR="006F6378" w:rsidRPr="00C30686" w:rsidRDefault="006F6378" w:rsidP="0094020B">
            <w:pPr>
              <w:pStyle w:val="TAC"/>
              <w:rPr>
                <w:rFonts w:eastAsiaTheme="minorEastAsia"/>
                <w:lang w:val="en-US" w:eastAsia="zh-CN"/>
              </w:rPr>
            </w:pPr>
          </w:p>
        </w:tc>
        <w:tc>
          <w:tcPr>
            <w:tcW w:w="2785" w:type="dxa"/>
            <w:tcBorders>
              <w:top w:val="nil"/>
              <w:left w:val="nil"/>
              <w:bottom w:val="single" w:sz="4" w:space="0" w:color="auto"/>
              <w:right w:val="single" w:sz="4" w:space="0" w:color="auto"/>
            </w:tcBorders>
            <w:vAlign w:val="center"/>
          </w:tcPr>
          <w:p w14:paraId="70E7204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DCD9004" w14:textId="77777777" w:rsidR="006F6378" w:rsidRPr="00C30686" w:rsidRDefault="006F6378" w:rsidP="0094020B">
            <w:pPr>
              <w:pStyle w:val="TAC"/>
              <w:rPr>
                <w:rFonts w:eastAsiaTheme="minorEastAsia"/>
                <w:lang w:val="en-US" w:eastAsia="zh-CN"/>
              </w:rPr>
            </w:pPr>
            <w:r w:rsidRPr="00C30686">
              <w:rPr>
                <w:kern w:val="2"/>
                <w:szCs w:val="18"/>
                <w:lang w:val="en-US" w:eastAsia="zh-CN"/>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021AD607"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lang w:val="en-US" w:eastAsia="zh-CN" w:bidi="ar"/>
              </w:rPr>
              <w:t>40, 50, 60, 80, 100</w:t>
            </w:r>
          </w:p>
        </w:tc>
        <w:tc>
          <w:tcPr>
            <w:tcW w:w="2445" w:type="dxa"/>
            <w:tcBorders>
              <w:top w:val="nil"/>
              <w:left w:val="single" w:sz="4" w:space="0" w:color="auto"/>
              <w:bottom w:val="single" w:sz="4" w:space="0" w:color="auto"/>
              <w:right w:val="single" w:sz="4" w:space="0" w:color="auto"/>
            </w:tcBorders>
            <w:vAlign w:val="center"/>
          </w:tcPr>
          <w:p w14:paraId="5A9185A9" w14:textId="77777777" w:rsidR="006F6378" w:rsidRPr="00C30686" w:rsidRDefault="006F6378" w:rsidP="0094020B">
            <w:pPr>
              <w:pStyle w:val="TAC"/>
              <w:rPr>
                <w:rFonts w:eastAsia="Yu Mincho"/>
                <w:lang w:val="en-US"/>
              </w:rPr>
            </w:pPr>
          </w:p>
        </w:tc>
      </w:tr>
      <w:tr w:rsidR="006F6378" w:rsidRPr="00C30686" w14:paraId="3B708174" w14:textId="77777777" w:rsidTr="004F423A">
        <w:trPr>
          <w:trHeight w:val="202"/>
        </w:trPr>
        <w:tc>
          <w:tcPr>
            <w:tcW w:w="2742" w:type="dxa"/>
            <w:tcBorders>
              <w:top w:val="nil"/>
              <w:left w:val="single" w:sz="4" w:space="0" w:color="auto"/>
              <w:bottom w:val="nil"/>
              <w:right w:val="single" w:sz="4" w:space="0" w:color="auto"/>
            </w:tcBorders>
            <w:vAlign w:val="center"/>
          </w:tcPr>
          <w:p w14:paraId="6AE377A6" w14:textId="77777777" w:rsidR="006F6378" w:rsidRPr="00C30686" w:rsidRDefault="006F6378" w:rsidP="0094020B">
            <w:pPr>
              <w:pStyle w:val="TAC"/>
              <w:rPr>
                <w:rFonts w:eastAsiaTheme="minorEastAsia"/>
                <w:lang w:val="en-US" w:eastAsia="zh-CN"/>
              </w:rPr>
            </w:pPr>
            <w:r w:rsidRPr="00C30686">
              <w:rPr>
                <w:kern w:val="2"/>
                <w:szCs w:val="22"/>
                <w:lang w:val="en-US"/>
              </w:rPr>
              <w:t>CA_n1(2A)-n7A-n79C</w:t>
            </w:r>
          </w:p>
        </w:tc>
        <w:tc>
          <w:tcPr>
            <w:tcW w:w="2785" w:type="dxa"/>
            <w:tcBorders>
              <w:top w:val="single" w:sz="4" w:space="0" w:color="auto"/>
              <w:left w:val="nil"/>
              <w:bottom w:val="nil"/>
              <w:right w:val="single" w:sz="4" w:space="0" w:color="auto"/>
            </w:tcBorders>
            <w:vAlign w:val="center"/>
          </w:tcPr>
          <w:p w14:paraId="337206AE" w14:textId="77777777" w:rsidR="006F6378" w:rsidRPr="00C30686" w:rsidRDefault="006F6378" w:rsidP="0094020B">
            <w:pPr>
              <w:pStyle w:val="TAC"/>
              <w:rPr>
                <w:rFonts w:eastAsiaTheme="minorEastAsia"/>
                <w:lang w:val="en-US" w:eastAsia="zh-CN"/>
              </w:rPr>
            </w:pPr>
            <w:r w:rsidRPr="00C30686">
              <w:rPr>
                <w:kern w:val="2"/>
                <w:szCs w:val="22"/>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3876FFED" w14:textId="77777777" w:rsidR="006F6378" w:rsidRPr="00C30686" w:rsidRDefault="006F6378" w:rsidP="0094020B">
            <w:pPr>
              <w:pStyle w:val="TAC"/>
              <w:rPr>
                <w:rFonts w:eastAsiaTheme="minorEastAsia"/>
                <w:lang w:val="en-US" w:eastAsia="zh-CN"/>
              </w:rPr>
            </w:pPr>
            <w:r w:rsidRPr="00C30686">
              <w:rPr>
                <w:kern w:val="2"/>
                <w:szCs w:val="18"/>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48450236"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lang w:val="en-US" w:eastAsia="zh-CN" w:bidi="ar"/>
              </w:rPr>
              <w:t>CA_n1(2A)_BCS0</w:t>
            </w:r>
          </w:p>
        </w:tc>
        <w:tc>
          <w:tcPr>
            <w:tcW w:w="2445" w:type="dxa"/>
            <w:tcBorders>
              <w:top w:val="nil"/>
              <w:left w:val="single" w:sz="4" w:space="0" w:color="auto"/>
              <w:bottom w:val="nil"/>
              <w:right w:val="single" w:sz="4" w:space="0" w:color="auto"/>
            </w:tcBorders>
            <w:vAlign w:val="center"/>
          </w:tcPr>
          <w:p w14:paraId="1A72A6AA" w14:textId="77777777" w:rsidR="006F6378" w:rsidRPr="00C30686" w:rsidRDefault="006F6378" w:rsidP="0094020B">
            <w:pPr>
              <w:pStyle w:val="TAC"/>
              <w:rPr>
                <w:rFonts w:eastAsia="Yu Mincho"/>
                <w:lang w:val="en-US"/>
              </w:rPr>
            </w:pPr>
            <w:r w:rsidRPr="00C30686">
              <w:rPr>
                <w:kern w:val="2"/>
                <w:szCs w:val="22"/>
                <w:lang w:val="en-US" w:eastAsia="zh-CN"/>
              </w:rPr>
              <w:t>0</w:t>
            </w:r>
          </w:p>
        </w:tc>
      </w:tr>
      <w:tr w:rsidR="006F6378" w:rsidRPr="00C30686" w14:paraId="1BD61DED" w14:textId="77777777" w:rsidTr="004F423A">
        <w:trPr>
          <w:trHeight w:val="202"/>
        </w:trPr>
        <w:tc>
          <w:tcPr>
            <w:tcW w:w="2742" w:type="dxa"/>
            <w:tcBorders>
              <w:top w:val="nil"/>
              <w:left w:val="single" w:sz="4" w:space="0" w:color="auto"/>
              <w:bottom w:val="nil"/>
              <w:right w:val="single" w:sz="4" w:space="0" w:color="auto"/>
            </w:tcBorders>
            <w:vAlign w:val="center"/>
          </w:tcPr>
          <w:p w14:paraId="662313BC" w14:textId="77777777" w:rsidR="006F6378" w:rsidRPr="00C30686" w:rsidRDefault="006F6378" w:rsidP="0094020B">
            <w:pPr>
              <w:pStyle w:val="TAC"/>
              <w:rPr>
                <w:rFonts w:eastAsiaTheme="minorEastAsia"/>
                <w:lang w:val="en-US" w:eastAsia="zh-CN"/>
              </w:rPr>
            </w:pPr>
          </w:p>
        </w:tc>
        <w:tc>
          <w:tcPr>
            <w:tcW w:w="2785" w:type="dxa"/>
            <w:tcBorders>
              <w:top w:val="nil"/>
              <w:left w:val="nil"/>
              <w:bottom w:val="nil"/>
              <w:right w:val="single" w:sz="4" w:space="0" w:color="auto"/>
            </w:tcBorders>
            <w:vAlign w:val="center"/>
          </w:tcPr>
          <w:p w14:paraId="6AB8EFE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3D8849A" w14:textId="77777777" w:rsidR="006F6378" w:rsidRPr="00C30686" w:rsidRDefault="006F6378" w:rsidP="0094020B">
            <w:pPr>
              <w:pStyle w:val="TAC"/>
              <w:rPr>
                <w:rFonts w:eastAsiaTheme="minorEastAsia"/>
                <w:lang w:val="en-US" w:eastAsia="zh-CN"/>
              </w:rPr>
            </w:pPr>
            <w:r w:rsidRPr="00C30686">
              <w:rPr>
                <w:kern w:val="2"/>
                <w:szCs w:val="18"/>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3463E24F"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lang w:val="en-US" w:eastAsia="zh-CN" w:bidi="ar"/>
              </w:rPr>
              <w:t>5, 10, 15, 20, 25, 30, 40, 50</w:t>
            </w:r>
          </w:p>
        </w:tc>
        <w:tc>
          <w:tcPr>
            <w:tcW w:w="2445" w:type="dxa"/>
            <w:tcBorders>
              <w:top w:val="nil"/>
              <w:left w:val="single" w:sz="4" w:space="0" w:color="auto"/>
              <w:bottom w:val="nil"/>
              <w:right w:val="single" w:sz="4" w:space="0" w:color="auto"/>
            </w:tcBorders>
            <w:vAlign w:val="center"/>
          </w:tcPr>
          <w:p w14:paraId="76EDCCC8" w14:textId="77777777" w:rsidR="006F6378" w:rsidRPr="00C30686" w:rsidRDefault="006F6378" w:rsidP="0094020B">
            <w:pPr>
              <w:pStyle w:val="TAC"/>
              <w:rPr>
                <w:rFonts w:eastAsia="Yu Mincho"/>
                <w:lang w:val="en-US"/>
              </w:rPr>
            </w:pPr>
          </w:p>
        </w:tc>
      </w:tr>
      <w:tr w:rsidR="006F6378" w:rsidRPr="00C30686" w14:paraId="5C980F6D" w14:textId="77777777" w:rsidTr="004F423A">
        <w:trPr>
          <w:trHeight w:val="202"/>
        </w:trPr>
        <w:tc>
          <w:tcPr>
            <w:tcW w:w="2742" w:type="dxa"/>
            <w:tcBorders>
              <w:top w:val="nil"/>
              <w:left w:val="single" w:sz="4" w:space="0" w:color="auto"/>
              <w:bottom w:val="single" w:sz="4" w:space="0" w:color="auto"/>
              <w:right w:val="single" w:sz="4" w:space="0" w:color="auto"/>
            </w:tcBorders>
            <w:vAlign w:val="center"/>
          </w:tcPr>
          <w:p w14:paraId="0046DDF3" w14:textId="77777777" w:rsidR="006F6378" w:rsidRPr="00C30686" w:rsidRDefault="006F6378" w:rsidP="0094020B">
            <w:pPr>
              <w:pStyle w:val="TAC"/>
              <w:rPr>
                <w:rFonts w:eastAsiaTheme="minorEastAsia"/>
                <w:lang w:val="en-US" w:eastAsia="zh-CN"/>
              </w:rPr>
            </w:pPr>
          </w:p>
        </w:tc>
        <w:tc>
          <w:tcPr>
            <w:tcW w:w="2785" w:type="dxa"/>
            <w:tcBorders>
              <w:top w:val="nil"/>
              <w:left w:val="nil"/>
              <w:bottom w:val="single" w:sz="4" w:space="0" w:color="auto"/>
              <w:right w:val="single" w:sz="4" w:space="0" w:color="auto"/>
            </w:tcBorders>
            <w:vAlign w:val="center"/>
          </w:tcPr>
          <w:p w14:paraId="39BD666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20D6C6F" w14:textId="77777777" w:rsidR="006F6378" w:rsidRPr="00C30686" w:rsidRDefault="006F6378" w:rsidP="0094020B">
            <w:pPr>
              <w:pStyle w:val="TAC"/>
              <w:rPr>
                <w:rFonts w:eastAsiaTheme="minorEastAsia"/>
                <w:lang w:val="en-US" w:eastAsia="zh-CN"/>
              </w:rPr>
            </w:pPr>
            <w:r w:rsidRPr="00C30686">
              <w:rPr>
                <w:kern w:val="2"/>
                <w:szCs w:val="18"/>
                <w:lang w:val="en-US" w:eastAsia="zh-CN"/>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4805B457"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lang w:val="en-US" w:eastAsia="zh-CN" w:bidi="ar"/>
              </w:rPr>
              <w:t>CA_n79C_BCS0</w:t>
            </w:r>
          </w:p>
        </w:tc>
        <w:tc>
          <w:tcPr>
            <w:tcW w:w="2445" w:type="dxa"/>
            <w:tcBorders>
              <w:top w:val="nil"/>
              <w:left w:val="single" w:sz="4" w:space="0" w:color="auto"/>
              <w:bottom w:val="single" w:sz="4" w:space="0" w:color="auto"/>
              <w:right w:val="single" w:sz="4" w:space="0" w:color="auto"/>
            </w:tcBorders>
            <w:vAlign w:val="center"/>
          </w:tcPr>
          <w:p w14:paraId="1DE45B87" w14:textId="77777777" w:rsidR="006F6378" w:rsidRPr="00C30686" w:rsidRDefault="006F6378" w:rsidP="0094020B">
            <w:pPr>
              <w:pStyle w:val="TAC"/>
              <w:rPr>
                <w:rFonts w:eastAsia="Yu Mincho"/>
                <w:lang w:val="en-US"/>
              </w:rPr>
            </w:pPr>
          </w:p>
        </w:tc>
      </w:tr>
      <w:tr w:rsidR="006F6378" w:rsidRPr="00C30686" w14:paraId="3D65A931" w14:textId="77777777" w:rsidTr="004F423A">
        <w:trPr>
          <w:trHeight w:val="202"/>
        </w:trPr>
        <w:tc>
          <w:tcPr>
            <w:tcW w:w="2742" w:type="dxa"/>
            <w:tcBorders>
              <w:top w:val="single" w:sz="4" w:space="0" w:color="auto"/>
              <w:left w:val="single" w:sz="4" w:space="0" w:color="auto"/>
              <w:bottom w:val="nil"/>
              <w:right w:val="single" w:sz="4" w:space="0" w:color="auto"/>
            </w:tcBorders>
            <w:vAlign w:val="center"/>
          </w:tcPr>
          <w:p w14:paraId="5094AA14" w14:textId="77777777" w:rsidR="006F6378" w:rsidRPr="00C30686" w:rsidRDefault="006F6378" w:rsidP="0094020B">
            <w:pPr>
              <w:pStyle w:val="TAC"/>
              <w:rPr>
                <w:rFonts w:eastAsiaTheme="minorEastAsia"/>
                <w:lang w:val="zh-CN"/>
              </w:rPr>
            </w:pPr>
            <w:r w:rsidRPr="00C30686">
              <w:rPr>
                <w:rFonts w:eastAsiaTheme="minorEastAsia"/>
                <w:lang w:val="en-US" w:eastAsia="zh-CN"/>
              </w:rPr>
              <w:t>CA_n1A-n8A-n28A</w:t>
            </w:r>
          </w:p>
        </w:tc>
        <w:tc>
          <w:tcPr>
            <w:tcW w:w="2785" w:type="dxa"/>
            <w:tcBorders>
              <w:top w:val="single" w:sz="4" w:space="0" w:color="auto"/>
              <w:left w:val="nil"/>
              <w:bottom w:val="nil"/>
              <w:right w:val="single" w:sz="4" w:space="0" w:color="auto"/>
            </w:tcBorders>
            <w:vAlign w:val="center"/>
          </w:tcPr>
          <w:p w14:paraId="724DA72A" w14:textId="77777777" w:rsidR="006F6378" w:rsidRPr="00C30686" w:rsidRDefault="006F6378" w:rsidP="0094020B">
            <w:pPr>
              <w:pStyle w:val="TAC"/>
              <w:rPr>
                <w:rFonts w:eastAsiaTheme="minorEastAsia"/>
                <w:lang w:val="en-US"/>
              </w:rPr>
            </w:pPr>
            <w:r w:rsidRPr="00C30686">
              <w:rPr>
                <w:rFonts w:eastAsiaTheme="minorEastAsia"/>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2812F7A9" w14:textId="77777777" w:rsidR="006F6378" w:rsidRPr="00C30686" w:rsidRDefault="006F6378" w:rsidP="0094020B">
            <w:pPr>
              <w:pStyle w:val="TAC"/>
              <w:rPr>
                <w:rFonts w:eastAsiaTheme="minorEastAsia"/>
                <w:lang w:val="en-US"/>
              </w:rPr>
            </w:pPr>
            <w:r w:rsidRPr="00C30686">
              <w:rPr>
                <w:rFonts w:eastAsiaTheme="minorEastAsia"/>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7AB3DC8B"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6120ABA4" w14:textId="77777777" w:rsidR="006F6378" w:rsidRPr="00C30686" w:rsidRDefault="006F6378" w:rsidP="0094020B">
            <w:pPr>
              <w:pStyle w:val="TAC"/>
              <w:rPr>
                <w:rFonts w:eastAsia="Yu Mincho"/>
                <w:lang w:val="en-US"/>
              </w:rPr>
            </w:pPr>
            <w:r w:rsidRPr="00C30686">
              <w:rPr>
                <w:rFonts w:eastAsia="Yu Mincho"/>
                <w:lang w:val="en-US"/>
              </w:rPr>
              <w:t>0</w:t>
            </w:r>
          </w:p>
        </w:tc>
      </w:tr>
      <w:tr w:rsidR="006F6378" w:rsidRPr="00C30686" w14:paraId="699B321B" w14:textId="77777777" w:rsidTr="004F423A">
        <w:trPr>
          <w:trHeight w:val="202"/>
        </w:trPr>
        <w:tc>
          <w:tcPr>
            <w:tcW w:w="2742" w:type="dxa"/>
            <w:tcBorders>
              <w:top w:val="nil"/>
              <w:left w:val="single" w:sz="4" w:space="0" w:color="auto"/>
              <w:bottom w:val="nil"/>
              <w:right w:val="single" w:sz="4" w:space="0" w:color="auto"/>
            </w:tcBorders>
            <w:vAlign w:val="center"/>
          </w:tcPr>
          <w:p w14:paraId="001884E3" w14:textId="77777777" w:rsidR="006F6378" w:rsidRPr="00C30686" w:rsidRDefault="006F6378" w:rsidP="0094020B">
            <w:pPr>
              <w:pStyle w:val="TAC"/>
              <w:rPr>
                <w:rFonts w:eastAsiaTheme="minorEastAsia"/>
                <w:lang w:val="zh-CN"/>
              </w:rPr>
            </w:pPr>
          </w:p>
        </w:tc>
        <w:tc>
          <w:tcPr>
            <w:tcW w:w="2785" w:type="dxa"/>
            <w:tcBorders>
              <w:top w:val="nil"/>
              <w:left w:val="nil"/>
              <w:bottom w:val="nil"/>
              <w:right w:val="single" w:sz="4" w:space="0" w:color="auto"/>
            </w:tcBorders>
            <w:vAlign w:val="center"/>
          </w:tcPr>
          <w:p w14:paraId="47AEA1E6"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185DF8F" w14:textId="77777777" w:rsidR="006F6378" w:rsidRPr="00C30686" w:rsidRDefault="006F6378" w:rsidP="0094020B">
            <w:pPr>
              <w:pStyle w:val="TAC"/>
              <w:rPr>
                <w:rFonts w:eastAsiaTheme="minorEastAsia"/>
                <w:lang w:val="en-US"/>
              </w:rPr>
            </w:pPr>
            <w:r w:rsidRPr="00C30686">
              <w:rPr>
                <w:rFonts w:eastAsia="Yu Mincho"/>
                <w:lang w:val="en-US"/>
              </w:rPr>
              <w:t>n</w:t>
            </w:r>
            <w:r w:rsidRPr="00C30686">
              <w:rPr>
                <w:rFonts w:eastAsiaTheme="minorEastAsia"/>
                <w:lang w:val="en-US" w:eastAsia="zh-CN"/>
              </w:rPr>
              <w:t>8</w:t>
            </w:r>
          </w:p>
        </w:tc>
        <w:tc>
          <w:tcPr>
            <w:tcW w:w="4356" w:type="dxa"/>
            <w:tcBorders>
              <w:top w:val="single" w:sz="4" w:space="0" w:color="auto"/>
              <w:left w:val="single" w:sz="4" w:space="0" w:color="auto"/>
              <w:bottom w:val="single" w:sz="4" w:space="0" w:color="auto"/>
              <w:right w:val="single" w:sz="4" w:space="0" w:color="auto"/>
            </w:tcBorders>
            <w:vAlign w:val="center"/>
          </w:tcPr>
          <w:p w14:paraId="57DE1A62" w14:textId="77777777" w:rsidR="006F6378" w:rsidRPr="00C30686" w:rsidRDefault="006F6378" w:rsidP="0094020B">
            <w:pPr>
              <w:pStyle w:val="TAC"/>
              <w:rPr>
                <w:rFonts w:ascii="Calibri" w:eastAsia="Yu Mincho"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7EA70C98" w14:textId="77777777" w:rsidR="006F6378" w:rsidRPr="00C30686" w:rsidRDefault="006F6378" w:rsidP="0094020B">
            <w:pPr>
              <w:pStyle w:val="TAC"/>
              <w:rPr>
                <w:rFonts w:eastAsia="Yu Mincho"/>
                <w:lang w:val="en-US"/>
              </w:rPr>
            </w:pPr>
          </w:p>
        </w:tc>
      </w:tr>
      <w:tr w:rsidR="006F6378" w:rsidRPr="00C30686" w14:paraId="42979B68" w14:textId="77777777" w:rsidTr="004F423A">
        <w:trPr>
          <w:trHeight w:val="202"/>
        </w:trPr>
        <w:tc>
          <w:tcPr>
            <w:tcW w:w="2742" w:type="dxa"/>
            <w:tcBorders>
              <w:top w:val="nil"/>
              <w:left w:val="single" w:sz="4" w:space="0" w:color="auto"/>
              <w:bottom w:val="single" w:sz="4" w:space="0" w:color="auto"/>
              <w:right w:val="single" w:sz="4" w:space="0" w:color="auto"/>
            </w:tcBorders>
            <w:vAlign w:val="center"/>
          </w:tcPr>
          <w:p w14:paraId="01DE1EA3" w14:textId="77777777" w:rsidR="006F6378" w:rsidRPr="00C30686" w:rsidRDefault="006F6378" w:rsidP="0094020B">
            <w:pPr>
              <w:pStyle w:val="TAC"/>
              <w:rPr>
                <w:rFonts w:eastAsiaTheme="minorEastAsia"/>
                <w:lang w:val="zh-CN"/>
              </w:rPr>
            </w:pPr>
          </w:p>
        </w:tc>
        <w:tc>
          <w:tcPr>
            <w:tcW w:w="2785" w:type="dxa"/>
            <w:tcBorders>
              <w:top w:val="nil"/>
              <w:left w:val="nil"/>
              <w:bottom w:val="single" w:sz="4" w:space="0" w:color="auto"/>
              <w:right w:val="single" w:sz="4" w:space="0" w:color="auto"/>
            </w:tcBorders>
            <w:vAlign w:val="center"/>
          </w:tcPr>
          <w:p w14:paraId="414A0B1D"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0991E58" w14:textId="77777777" w:rsidR="006F6378" w:rsidRPr="00C30686" w:rsidRDefault="006F6378" w:rsidP="0094020B">
            <w:pPr>
              <w:pStyle w:val="TAC"/>
              <w:rPr>
                <w:rFonts w:eastAsiaTheme="minorEastAsia"/>
                <w:lang w:val="en-US"/>
              </w:rPr>
            </w:pPr>
            <w:r w:rsidRPr="00C30686">
              <w:rPr>
                <w:rFonts w:eastAsia="Yu Mincho"/>
                <w:lang w:val="en-US"/>
              </w:rPr>
              <w:t>n</w:t>
            </w:r>
            <w:r w:rsidRPr="00C30686">
              <w:rPr>
                <w:rFonts w:eastAsiaTheme="minorEastAsia"/>
                <w:lang w:val="en-US" w:eastAsia="zh-CN"/>
              </w:rPr>
              <w:t>2</w:t>
            </w:r>
            <w:r w:rsidRPr="00C30686">
              <w:rPr>
                <w:rFonts w:eastAsia="Yu Mincho"/>
                <w:lang w:val="en-US"/>
              </w:rPr>
              <w:t>8</w:t>
            </w:r>
          </w:p>
        </w:tc>
        <w:tc>
          <w:tcPr>
            <w:tcW w:w="4356" w:type="dxa"/>
            <w:tcBorders>
              <w:top w:val="single" w:sz="4" w:space="0" w:color="auto"/>
              <w:left w:val="single" w:sz="4" w:space="0" w:color="auto"/>
              <w:bottom w:val="single" w:sz="4" w:space="0" w:color="auto"/>
              <w:right w:val="single" w:sz="4" w:space="0" w:color="auto"/>
            </w:tcBorders>
            <w:vAlign w:val="center"/>
          </w:tcPr>
          <w:p w14:paraId="1D2DF967" w14:textId="77777777" w:rsidR="006F6378" w:rsidRPr="00C30686" w:rsidRDefault="006F6378" w:rsidP="0094020B">
            <w:pPr>
              <w:pStyle w:val="TAC"/>
              <w:rPr>
                <w:rFonts w:ascii="Calibri" w:eastAsia="Yu Mincho" w:hAnsi="Calibri"/>
                <w:sz w:val="21"/>
                <w:lang w:val="en-US" w:eastAsia="zh-CN"/>
              </w:rPr>
            </w:pPr>
            <w:r w:rsidRPr="00C30686">
              <w:rPr>
                <w:rFonts w:eastAsiaTheme="minorEastAsia" w:cs="Arial"/>
                <w:color w:val="000000"/>
                <w:szCs w:val="18"/>
                <w:lang w:val="en-US" w:eastAsia="zh-CN" w:bidi="ar"/>
              </w:rPr>
              <w:t>10, 15, 20</w:t>
            </w:r>
          </w:p>
        </w:tc>
        <w:tc>
          <w:tcPr>
            <w:tcW w:w="2445" w:type="dxa"/>
            <w:tcBorders>
              <w:top w:val="nil"/>
              <w:left w:val="single" w:sz="4" w:space="0" w:color="auto"/>
              <w:bottom w:val="single" w:sz="4" w:space="0" w:color="auto"/>
              <w:right w:val="single" w:sz="4" w:space="0" w:color="auto"/>
            </w:tcBorders>
            <w:vAlign w:val="center"/>
          </w:tcPr>
          <w:p w14:paraId="07C59952" w14:textId="77777777" w:rsidR="006F6378" w:rsidRPr="00C30686" w:rsidRDefault="006F6378" w:rsidP="0094020B">
            <w:pPr>
              <w:pStyle w:val="TAC"/>
              <w:rPr>
                <w:rFonts w:eastAsia="Yu Mincho"/>
                <w:lang w:val="en-US"/>
              </w:rPr>
            </w:pPr>
          </w:p>
        </w:tc>
      </w:tr>
      <w:tr w:rsidR="006F6378" w:rsidRPr="00C30686" w14:paraId="64B0BB87" w14:textId="77777777" w:rsidTr="004F423A">
        <w:trPr>
          <w:trHeight w:val="202"/>
        </w:trPr>
        <w:tc>
          <w:tcPr>
            <w:tcW w:w="2742" w:type="dxa"/>
            <w:tcBorders>
              <w:top w:val="single" w:sz="4" w:space="0" w:color="auto"/>
              <w:left w:val="single" w:sz="4" w:space="0" w:color="auto"/>
              <w:bottom w:val="nil"/>
              <w:right w:val="single" w:sz="4" w:space="0" w:color="auto"/>
            </w:tcBorders>
            <w:vAlign w:val="center"/>
          </w:tcPr>
          <w:p w14:paraId="4D31BC99" w14:textId="77777777" w:rsidR="006F6378" w:rsidRPr="00C30686" w:rsidRDefault="006F6378" w:rsidP="0094020B">
            <w:pPr>
              <w:pStyle w:val="TAC"/>
              <w:rPr>
                <w:rFonts w:eastAsiaTheme="minorEastAsia"/>
                <w:lang w:val="zh-CN"/>
              </w:rPr>
            </w:pPr>
            <w:r w:rsidRPr="00C30686">
              <w:rPr>
                <w:rFonts w:eastAsiaTheme="minorEastAsia"/>
                <w:lang w:val="en-US" w:eastAsia="zh-CN"/>
              </w:rPr>
              <w:t>CA_n1A-n8A-n40A</w:t>
            </w:r>
          </w:p>
        </w:tc>
        <w:tc>
          <w:tcPr>
            <w:tcW w:w="2785" w:type="dxa"/>
            <w:tcBorders>
              <w:top w:val="single" w:sz="4" w:space="0" w:color="auto"/>
              <w:left w:val="nil"/>
              <w:bottom w:val="nil"/>
              <w:right w:val="single" w:sz="4" w:space="0" w:color="auto"/>
            </w:tcBorders>
            <w:vAlign w:val="center"/>
          </w:tcPr>
          <w:p w14:paraId="081D0EE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CA_n1A-n8A</w:t>
            </w:r>
          </w:p>
          <w:p w14:paraId="5DD26FA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CA_n1A-n40A</w:t>
            </w:r>
          </w:p>
          <w:p w14:paraId="6D12B73A" w14:textId="77777777" w:rsidR="006F6378" w:rsidRPr="00C30686" w:rsidRDefault="006F6378" w:rsidP="0094020B">
            <w:pPr>
              <w:pStyle w:val="TAC"/>
              <w:rPr>
                <w:rFonts w:eastAsiaTheme="minorEastAsia"/>
                <w:lang w:val="en-US"/>
              </w:rPr>
            </w:pPr>
            <w:r w:rsidRPr="00C30686">
              <w:rPr>
                <w:rFonts w:eastAsiaTheme="minorEastAsia"/>
                <w:lang w:val="en-US" w:eastAsia="zh-CN"/>
              </w:rPr>
              <w:t>CA_n8A-n40A</w:t>
            </w:r>
          </w:p>
        </w:tc>
        <w:tc>
          <w:tcPr>
            <w:tcW w:w="1259" w:type="dxa"/>
            <w:tcBorders>
              <w:top w:val="single" w:sz="4" w:space="0" w:color="auto"/>
              <w:left w:val="single" w:sz="4" w:space="0" w:color="auto"/>
              <w:bottom w:val="single" w:sz="4" w:space="0" w:color="auto"/>
              <w:right w:val="single" w:sz="4" w:space="0" w:color="auto"/>
            </w:tcBorders>
            <w:vAlign w:val="center"/>
          </w:tcPr>
          <w:p w14:paraId="020C308C" w14:textId="77777777" w:rsidR="006F6378" w:rsidRPr="00C30686" w:rsidRDefault="006F6378" w:rsidP="0094020B">
            <w:pPr>
              <w:pStyle w:val="TAC"/>
              <w:rPr>
                <w:rFonts w:eastAsia="Yu Mincho"/>
                <w:lang w:val="en-US"/>
              </w:rPr>
            </w:pPr>
            <w:r w:rsidRPr="00C30686">
              <w:rPr>
                <w:rFonts w:eastAsiaTheme="minorEastAsia"/>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28AF23BB"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61FA919A"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0</w:t>
            </w:r>
          </w:p>
        </w:tc>
      </w:tr>
      <w:tr w:rsidR="006F6378" w:rsidRPr="00C30686" w14:paraId="248D83AC" w14:textId="77777777" w:rsidTr="004F423A">
        <w:trPr>
          <w:trHeight w:val="202"/>
        </w:trPr>
        <w:tc>
          <w:tcPr>
            <w:tcW w:w="2742" w:type="dxa"/>
            <w:tcBorders>
              <w:top w:val="nil"/>
              <w:left w:val="single" w:sz="4" w:space="0" w:color="auto"/>
              <w:bottom w:val="nil"/>
              <w:right w:val="single" w:sz="4" w:space="0" w:color="auto"/>
            </w:tcBorders>
            <w:vAlign w:val="center"/>
          </w:tcPr>
          <w:p w14:paraId="6B170A2C" w14:textId="77777777" w:rsidR="006F6378" w:rsidRPr="00C30686" w:rsidRDefault="006F6378" w:rsidP="0094020B">
            <w:pPr>
              <w:pStyle w:val="TAC"/>
              <w:rPr>
                <w:rFonts w:eastAsiaTheme="minorEastAsia"/>
                <w:lang w:val="zh-CN"/>
              </w:rPr>
            </w:pPr>
          </w:p>
        </w:tc>
        <w:tc>
          <w:tcPr>
            <w:tcW w:w="2785" w:type="dxa"/>
            <w:tcBorders>
              <w:top w:val="nil"/>
              <w:left w:val="nil"/>
              <w:bottom w:val="nil"/>
              <w:right w:val="single" w:sz="4" w:space="0" w:color="auto"/>
            </w:tcBorders>
            <w:vAlign w:val="center"/>
          </w:tcPr>
          <w:p w14:paraId="6DEE3BE8"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77D3248" w14:textId="77777777" w:rsidR="006F6378" w:rsidRPr="00C30686" w:rsidRDefault="006F6378" w:rsidP="0094020B">
            <w:pPr>
              <w:pStyle w:val="TAC"/>
              <w:rPr>
                <w:rFonts w:eastAsia="Yu Mincho"/>
                <w:lang w:val="en-US"/>
              </w:rPr>
            </w:pPr>
            <w:r w:rsidRPr="00C30686">
              <w:rPr>
                <w:rFonts w:eastAsiaTheme="minorEastAsia"/>
                <w:lang w:val="en-US" w:eastAsia="zh-CN"/>
              </w:rPr>
              <w:t>n8</w:t>
            </w:r>
          </w:p>
        </w:tc>
        <w:tc>
          <w:tcPr>
            <w:tcW w:w="4356" w:type="dxa"/>
            <w:tcBorders>
              <w:top w:val="single" w:sz="4" w:space="0" w:color="auto"/>
              <w:left w:val="single" w:sz="4" w:space="0" w:color="auto"/>
              <w:bottom w:val="single" w:sz="4" w:space="0" w:color="auto"/>
              <w:right w:val="single" w:sz="4" w:space="0" w:color="auto"/>
            </w:tcBorders>
            <w:vAlign w:val="center"/>
          </w:tcPr>
          <w:p w14:paraId="48FEEFDD"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7744C6DA" w14:textId="77777777" w:rsidR="006F6378" w:rsidRPr="00C30686" w:rsidRDefault="006F6378" w:rsidP="0094020B">
            <w:pPr>
              <w:pStyle w:val="TAC"/>
              <w:rPr>
                <w:rFonts w:eastAsia="Yu Mincho"/>
                <w:lang w:val="en-US"/>
              </w:rPr>
            </w:pPr>
          </w:p>
        </w:tc>
      </w:tr>
      <w:tr w:rsidR="006F6378" w:rsidRPr="00C30686" w14:paraId="1F2C7953" w14:textId="77777777" w:rsidTr="004F423A">
        <w:trPr>
          <w:trHeight w:val="202"/>
        </w:trPr>
        <w:tc>
          <w:tcPr>
            <w:tcW w:w="2742" w:type="dxa"/>
            <w:tcBorders>
              <w:top w:val="nil"/>
              <w:left w:val="single" w:sz="4" w:space="0" w:color="auto"/>
              <w:bottom w:val="single" w:sz="4" w:space="0" w:color="auto"/>
              <w:right w:val="single" w:sz="4" w:space="0" w:color="auto"/>
            </w:tcBorders>
            <w:vAlign w:val="center"/>
          </w:tcPr>
          <w:p w14:paraId="6401154E" w14:textId="77777777" w:rsidR="006F6378" w:rsidRPr="00C30686" w:rsidRDefault="006F6378" w:rsidP="0094020B">
            <w:pPr>
              <w:pStyle w:val="TAC"/>
              <w:rPr>
                <w:rFonts w:eastAsiaTheme="minorEastAsia"/>
                <w:lang w:val="zh-CN"/>
              </w:rPr>
            </w:pPr>
          </w:p>
        </w:tc>
        <w:tc>
          <w:tcPr>
            <w:tcW w:w="2785" w:type="dxa"/>
            <w:tcBorders>
              <w:top w:val="nil"/>
              <w:left w:val="nil"/>
              <w:bottom w:val="single" w:sz="4" w:space="0" w:color="auto"/>
              <w:right w:val="single" w:sz="4" w:space="0" w:color="auto"/>
            </w:tcBorders>
            <w:vAlign w:val="center"/>
          </w:tcPr>
          <w:p w14:paraId="189B378A"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5AE79AF" w14:textId="77777777" w:rsidR="006F6378" w:rsidRPr="00C30686" w:rsidRDefault="006F6378" w:rsidP="0094020B">
            <w:pPr>
              <w:pStyle w:val="TAC"/>
              <w:rPr>
                <w:rFonts w:eastAsia="Yu Mincho"/>
                <w:lang w:val="en-US"/>
              </w:rPr>
            </w:pPr>
            <w:r w:rsidRPr="00C30686">
              <w:rPr>
                <w:rFonts w:eastAsia="Yu Mincho"/>
                <w:lang w:val="en-US"/>
              </w:rPr>
              <w:t>n40</w:t>
            </w:r>
          </w:p>
        </w:tc>
        <w:tc>
          <w:tcPr>
            <w:tcW w:w="4356" w:type="dxa"/>
            <w:tcBorders>
              <w:top w:val="single" w:sz="4" w:space="0" w:color="auto"/>
              <w:left w:val="single" w:sz="4" w:space="0" w:color="auto"/>
              <w:bottom w:val="single" w:sz="4" w:space="0" w:color="auto"/>
              <w:right w:val="single" w:sz="4" w:space="0" w:color="auto"/>
            </w:tcBorders>
            <w:vAlign w:val="center"/>
          </w:tcPr>
          <w:p w14:paraId="617EEC2A"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5, 10, 15, 20, 25, 30, 40, 50, 60, 80</w:t>
            </w:r>
          </w:p>
        </w:tc>
        <w:tc>
          <w:tcPr>
            <w:tcW w:w="2445" w:type="dxa"/>
            <w:tcBorders>
              <w:top w:val="nil"/>
              <w:left w:val="single" w:sz="4" w:space="0" w:color="auto"/>
              <w:bottom w:val="single" w:sz="4" w:space="0" w:color="auto"/>
              <w:right w:val="single" w:sz="4" w:space="0" w:color="auto"/>
            </w:tcBorders>
            <w:vAlign w:val="center"/>
          </w:tcPr>
          <w:p w14:paraId="5D36ECEF" w14:textId="77777777" w:rsidR="006F6378" w:rsidRPr="00C30686" w:rsidRDefault="006F6378" w:rsidP="0094020B">
            <w:pPr>
              <w:pStyle w:val="TAC"/>
              <w:rPr>
                <w:rFonts w:eastAsia="Yu Mincho"/>
                <w:lang w:val="en-US"/>
              </w:rPr>
            </w:pPr>
          </w:p>
        </w:tc>
      </w:tr>
      <w:tr w:rsidR="006F6378" w:rsidRPr="00C30686" w14:paraId="50141562" w14:textId="77777777" w:rsidTr="004F423A">
        <w:trPr>
          <w:trHeight w:val="202"/>
        </w:trPr>
        <w:tc>
          <w:tcPr>
            <w:tcW w:w="2742" w:type="dxa"/>
            <w:tcBorders>
              <w:top w:val="single" w:sz="4" w:space="0" w:color="auto"/>
              <w:left w:val="single" w:sz="4" w:space="0" w:color="auto"/>
              <w:bottom w:val="nil"/>
              <w:right w:val="single" w:sz="4" w:space="0" w:color="auto"/>
            </w:tcBorders>
            <w:vAlign w:val="center"/>
          </w:tcPr>
          <w:p w14:paraId="0837193B" w14:textId="77777777" w:rsidR="006F6378" w:rsidRPr="00C30686" w:rsidRDefault="006F6378" w:rsidP="0094020B">
            <w:pPr>
              <w:pStyle w:val="TAC"/>
              <w:rPr>
                <w:rFonts w:eastAsia="Yu Mincho"/>
                <w:lang w:val="en-US"/>
              </w:rPr>
            </w:pPr>
            <w:r w:rsidRPr="00C30686">
              <w:rPr>
                <w:rFonts w:eastAsiaTheme="minorEastAsia"/>
                <w:lang w:val="en-US"/>
              </w:rPr>
              <w:t>CA_n1A-n8A-n77A</w:t>
            </w:r>
          </w:p>
        </w:tc>
        <w:tc>
          <w:tcPr>
            <w:tcW w:w="2785" w:type="dxa"/>
            <w:tcBorders>
              <w:top w:val="single" w:sz="4" w:space="0" w:color="auto"/>
              <w:left w:val="single" w:sz="4" w:space="0" w:color="auto"/>
              <w:bottom w:val="nil"/>
              <w:right w:val="single" w:sz="4" w:space="0" w:color="auto"/>
            </w:tcBorders>
            <w:vAlign w:val="center"/>
          </w:tcPr>
          <w:p w14:paraId="44CFA920" w14:textId="77777777" w:rsidR="006F6378" w:rsidRPr="00C30686" w:rsidRDefault="006F6378" w:rsidP="0094020B">
            <w:pPr>
              <w:pStyle w:val="TAC"/>
              <w:rPr>
                <w:rFonts w:eastAsia="Yu Mincho"/>
                <w:lang w:val="en-US"/>
              </w:rPr>
            </w:pPr>
            <w:r w:rsidRPr="00C30686">
              <w:rPr>
                <w:rFonts w:eastAsiaTheme="minorEastAsia"/>
                <w:lang w:val="en-US"/>
              </w:rPr>
              <w:t>-</w:t>
            </w:r>
          </w:p>
        </w:tc>
        <w:tc>
          <w:tcPr>
            <w:tcW w:w="1259" w:type="dxa"/>
            <w:tcBorders>
              <w:top w:val="single" w:sz="4" w:space="0" w:color="auto"/>
              <w:left w:val="single" w:sz="4" w:space="0" w:color="auto"/>
              <w:bottom w:val="single" w:sz="4" w:space="0" w:color="auto"/>
              <w:right w:val="single" w:sz="4" w:space="0" w:color="auto"/>
            </w:tcBorders>
            <w:vAlign w:val="center"/>
          </w:tcPr>
          <w:p w14:paraId="6D980F68" w14:textId="77777777" w:rsidR="006F6378" w:rsidRPr="00C30686" w:rsidRDefault="006F6378" w:rsidP="0094020B">
            <w:pPr>
              <w:pStyle w:val="TAC"/>
              <w:rPr>
                <w:rFonts w:eastAsia="Yu Mincho"/>
                <w:lang w:val="en-US"/>
              </w:rPr>
            </w:pPr>
            <w:r w:rsidRPr="00C30686">
              <w:rPr>
                <w:rFonts w:eastAsiaTheme="minorEastAsia"/>
                <w:lang w:val="en-US"/>
              </w:rPr>
              <w:t>n1</w:t>
            </w:r>
          </w:p>
        </w:tc>
        <w:tc>
          <w:tcPr>
            <w:tcW w:w="4356" w:type="dxa"/>
            <w:tcBorders>
              <w:top w:val="single" w:sz="4" w:space="0" w:color="auto"/>
              <w:left w:val="single" w:sz="4" w:space="0" w:color="auto"/>
              <w:bottom w:val="single" w:sz="4" w:space="0" w:color="auto"/>
              <w:right w:val="single" w:sz="4" w:space="0" w:color="auto"/>
            </w:tcBorders>
            <w:vAlign w:val="center"/>
          </w:tcPr>
          <w:p w14:paraId="7D94005D"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31DEEC18" w14:textId="77777777" w:rsidR="006F6378" w:rsidRPr="00C30686" w:rsidRDefault="006F6378" w:rsidP="0094020B">
            <w:pPr>
              <w:pStyle w:val="TAC"/>
              <w:rPr>
                <w:rFonts w:eastAsia="Yu Mincho"/>
                <w:lang w:val="en-US"/>
              </w:rPr>
            </w:pPr>
            <w:r w:rsidRPr="00C30686">
              <w:rPr>
                <w:rFonts w:eastAsia="Yu Mincho"/>
                <w:lang w:val="en-US"/>
              </w:rPr>
              <w:t>0</w:t>
            </w:r>
          </w:p>
        </w:tc>
      </w:tr>
      <w:tr w:rsidR="006F6378" w:rsidRPr="00C30686" w14:paraId="7CAE9076" w14:textId="77777777" w:rsidTr="004F423A">
        <w:trPr>
          <w:trHeight w:val="29"/>
        </w:trPr>
        <w:tc>
          <w:tcPr>
            <w:tcW w:w="2742" w:type="dxa"/>
            <w:tcBorders>
              <w:top w:val="nil"/>
              <w:left w:val="single" w:sz="4" w:space="0" w:color="auto"/>
              <w:bottom w:val="nil"/>
              <w:right w:val="single" w:sz="4" w:space="0" w:color="auto"/>
            </w:tcBorders>
            <w:vAlign w:val="center"/>
          </w:tcPr>
          <w:p w14:paraId="2D852113"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nil"/>
              <w:right w:val="single" w:sz="4" w:space="0" w:color="auto"/>
            </w:tcBorders>
            <w:vAlign w:val="center"/>
          </w:tcPr>
          <w:p w14:paraId="6752B2E3" w14:textId="77777777" w:rsidR="006F6378" w:rsidRPr="00C30686" w:rsidRDefault="006F6378" w:rsidP="0094020B">
            <w:pPr>
              <w:pStyle w:val="TAC"/>
              <w:rPr>
                <w:rFonts w:eastAsia="Yu Mincho"/>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AA59843" w14:textId="77777777" w:rsidR="006F6378" w:rsidRPr="00C30686" w:rsidRDefault="006F6378" w:rsidP="0094020B">
            <w:pPr>
              <w:pStyle w:val="TAC"/>
              <w:rPr>
                <w:rFonts w:eastAsia="Yu Mincho"/>
                <w:lang w:val="en-US"/>
              </w:rPr>
            </w:pPr>
            <w:r w:rsidRPr="00C30686">
              <w:rPr>
                <w:rFonts w:eastAsiaTheme="minorEastAsia"/>
                <w:lang w:val="en-US"/>
              </w:rPr>
              <w:t>n8</w:t>
            </w:r>
          </w:p>
        </w:tc>
        <w:tc>
          <w:tcPr>
            <w:tcW w:w="4356" w:type="dxa"/>
            <w:tcBorders>
              <w:top w:val="single" w:sz="4" w:space="0" w:color="auto"/>
              <w:left w:val="single" w:sz="4" w:space="0" w:color="auto"/>
              <w:bottom w:val="single" w:sz="4" w:space="0" w:color="auto"/>
              <w:right w:val="single" w:sz="4" w:space="0" w:color="auto"/>
            </w:tcBorders>
            <w:vAlign w:val="center"/>
          </w:tcPr>
          <w:p w14:paraId="6DCF2E75"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403642D4" w14:textId="77777777" w:rsidR="006F6378" w:rsidRPr="00C30686" w:rsidRDefault="006F6378" w:rsidP="0094020B">
            <w:pPr>
              <w:pStyle w:val="TAC"/>
              <w:rPr>
                <w:rFonts w:eastAsia="Yu Mincho"/>
                <w:lang w:val="en-US"/>
              </w:rPr>
            </w:pPr>
          </w:p>
        </w:tc>
      </w:tr>
      <w:tr w:rsidR="006F6378" w:rsidRPr="00C30686" w14:paraId="570962F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FE8E9B7"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single" w:sz="4" w:space="0" w:color="auto"/>
              <w:right w:val="single" w:sz="4" w:space="0" w:color="auto"/>
            </w:tcBorders>
            <w:vAlign w:val="center"/>
          </w:tcPr>
          <w:p w14:paraId="355AEC38" w14:textId="77777777" w:rsidR="006F6378" w:rsidRPr="00C30686" w:rsidRDefault="006F6378" w:rsidP="0094020B">
            <w:pPr>
              <w:pStyle w:val="TAC"/>
              <w:rPr>
                <w:rFonts w:eastAsia="Yu Mincho"/>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C24F8E8" w14:textId="77777777" w:rsidR="006F6378" w:rsidRPr="00C30686" w:rsidRDefault="006F6378" w:rsidP="0094020B">
            <w:pPr>
              <w:pStyle w:val="TAC"/>
              <w:rPr>
                <w:rFonts w:eastAsia="Yu Mincho"/>
                <w:lang w:val="en-US"/>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316DD0F2"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10, 15, 20, 40, 50, 60, 80, 90, 100</w:t>
            </w:r>
          </w:p>
        </w:tc>
        <w:tc>
          <w:tcPr>
            <w:tcW w:w="2445" w:type="dxa"/>
            <w:tcBorders>
              <w:top w:val="nil"/>
              <w:left w:val="single" w:sz="4" w:space="0" w:color="auto"/>
              <w:bottom w:val="single" w:sz="4" w:space="0" w:color="auto"/>
              <w:right w:val="single" w:sz="4" w:space="0" w:color="auto"/>
            </w:tcBorders>
            <w:vAlign w:val="center"/>
          </w:tcPr>
          <w:p w14:paraId="5CF5A6B5" w14:textId="77777777" w:rsidR="006F6378" w:rsidRPr="00C30686" w:rsidRDefault="006F6378" w:rsidP="0094020B">
            <w:pPr>
              <w:pStyle w:val="TAC"/>
              <w:rPr>
                <w:rFonts w:eastAsia="Yu Mincho"/>
                <w:lang w:val="en-US"/>
              </w:rPr>
            </w:pPr>
          </w:p>
        </w:tc>
      </w:tr>
      <w:tr w:rsidR="006F6378" w:rsidRPr="00C30686" w14:paraId="04747E78" w14:textId="77777777" w:rsidTr="004F423A">
        <w:trPr>
          <w:trHeight w:val="29"/>
        </w:trPr>
        <w:tc>
          <w:tcPr>
            <w:tcW w:w="2742" w:type="dxa"/>
            <w:tcBorders>
              <w:top w:val="nil"/>
              <w:left w:val="single" w:sz="4" w:space="0" w:color="auto"/>
              <w:bottom w:val="nil"/>
              <w:right w:val="single" w:sz="4" w:space="0" w:color="auto"/>
            </w:tcBorders>
            <w:vAlign w:val="center"/>
          </w:tcPr>
          <w:p w14:paraId="1E2594B0" w14:textId="77777777" w:rsidR="006F6378" w:rsidRPr="00C30686" w:rsidRDefault="006F6378" w:rsidP="0094020B">
            <w:pPr>
              <w:pStyle w:val="TAC"/>
              <w:rPr>
                <w:rFonts w:eastAsia="Yu Mincho"/>
                <w:lang w:val="en-US"/>
              </w:rPr>
            </w:pPr>
            <w:r w:rsidRPr="00C30686">
              <w:rPr>
                <w:rFonts w:eastAsiaTheme="minorEastAsia"/>
                <w:lang w:val="en-US"/>
              </w:rPr>
              <w:t>CA_n1A-n8A-n77(2A)</w:t>
            </w:r>
          </w:p>
        </w:tc>
        <w:tc>
          <w:tcPr>
            <w:tcW w:w="2785" w:type="dxa"/>
            <w:tcBorders>
              <w:top w:val="nil"/>
              <w:left w:val="single" w:sz="4" w:space="0" w:color="auto"/>
              <w:bottom w:val="nil"/>
              <w:right w:val="single" w:sz="4" w:space="0" w:color="auto"/>
            </w:tcBorders>
            <w:vAlign w:val="center"/>
          </w:tcPr>
          <w:p w14:paraId="22C5F550" w14:textId="77777777" w:rsidR="006F6378" w:rsidRPr="00C30686" w:rsidRDefault="006F6378" w:rsidP="0094020B">
            <w:pPr>
              <w:pStyle w:val="TAC"/>
              <w:rPr>
                <w:rFonts w:eastAsia="Yu Mincho"/>
                <w:lang w:val="en-US"/>
              </w:rPr>
            </w:pPr>
            <w:r w:rsidRPr="00C30686">
              <w:rPr>
                <w:rFonts w:eastAsiaTheme="minorEastAsia"/>
                <w:lang w:val="en-US"/>
              </w:rPr>
              <w:t>-</w:t>
            </w:r>
          </w:p>
        </w:tc>
        <w:tc>
          <w:tcPr>
            <w:tcW w:w="1259" w:type="dxa"/>
            <w:tcBorders>
              <w:top w:val="single" w:sz="4" w:space="0" w:color="auto"/>
              <w:left w:val="single" w:sz="4" w:space="0" w:color="auto"/>
              <w:bottom w:val="single" w:sz="4" w:space="0" w:color="auto"/>
              <w:right w:val="single" w:sz="4" w:space="0" w:color="auto"/>
            </w:tcBorders>
            <w:vAlign w:val="center"/>
          </w:tcPr>
          <w:p w14:paraId="1F60BB95" w14:textId="77777777" w:rsidR="006F6378" w:rsidRPr="00C30686" w:rsidRDefault="006F6378" w:rsidP="0094020B">
            <w:pPr>
              <w:pStyle w:val="TAC"/>
              <w:rPr>
                <w:rFonts w:eastAsia="Yu Mincho"/>
                <w:lang w:val="en-US"/>
              </w:rPr>
            </w:pPr>
            <w:r w:rsidRPr="00C30686">
              <w:rPr>
                <w:rFonts w:eastAsiaTheme="minorEastAsia"/>
                <w:lang w:val="en-US"/>
              </w:rPr>
              <w:t>n1</w:t>
            </w:r>
          </w:p>
        </w:tc>
        <w:tc>
          <w:tcPr>
            <w:tcW w:w="4356" w:type="dxa"/>
            <w:tcBorders>
              <w:top w:val="single" w:sz="4" w:space="0" w:color="auto"/>
              <w:left w:val="single" w:sz="4" w:space="0" w:color="auto"/>
              <w:bottom w:val="single" w:sz="4" w:space="0" w:color="auto"/>
              <w:right w:val="single" w:sz="4" w:space="0" w:color="auto"/>
            </w:tcBorders>
            <w:vAlign w:val="center"/>
          </w:tcPr>
          <w:p w14:paraId="5D08FB79"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3CA44193" w14:textId="77777777" w:rsidR="006F6378" w:rsidRPr="00C30686" w:rsidRDefault="006F6378" w:rsidP="0094020B">
            <w:pPr>
              <w:pStyle w:val="TAC"/>
              <w:rPr>
                <w:rFonts w:eastAsia="Yu Mincho"/>
                <w:lang w:val="en-US"/>
              </w:rPr>
            </w:pPr>
            <w:r w:rsidRPr="00C30686">
              <w:rPr>
                <w:rFonts w:eastAsia="Yu Mincho"/>
                <w:lang w:val="en-US"/>
              </w:rPr>
              <w:t>0</w:t>
            </w:r>
          </w:p>
        </w:tc>
      </w:tr>
      <w:tr w:rsidR="006F6378" w:rsidRPr="00C30686" w14:paraId="313FBC95" w14:textId="77777777" w:rsidTr="004F423A">
        <w:trPr>
          <w:trHeight w:val="29"/>
        </w:trPr>
        <w:tc>
          <w:tcPr>
            <w:tcW w:w="2742" w:type="dxa"/>
            <w:tcBorders>
              <w:top w:val="nil"/>
              <w:left w:val="single" w:sz="4" w:space="0" w:color="auto"/>
              <w:bottom w:val="nil"/>
              <w:right w:val="single" w:sz="4" w:space="0" w:color="auto"/>
            </w:tcBorders>
            <w:vAlign w:val="center"/>
          </w:tcPr>
          <w:p w14:paraId="042481D0"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nil"/>
              <w:right w:val="single" w:sz="4" w:space="0" w:color="auto"/>
            </w:tcBorders>
            <w:vAlign w:val="center"/>
          </w:tcPr>
          <w:p w14:paraId="0794AF3B" w14:textId="77777777" w:rsidR="006F6378" w:rsidRPr="00C30686" w:rsidRDefault="006F6378" w:rsidP="0094020B">
            <w:pPr>
              <w:pStyle w:val="TAC"/>
              <w:rPr>
                <w:rFonts w:eastAsia="Yu Mincho"/>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E13136B" w14:textId="77777777" w:rsidR="006F6378" w:rsidRPr="00C30686" w:rsidRDefault="006F6378" w:rsidP="0094020B">
            <w:pPr>
              <w:pStyle w:val="TAC"/>
              <w:rPr>
                <w:rFonts w:eastAsia="Yu Mincho"/>
                <w:lang w:val="en-US"/>
              </w:rPr>
            </w:pPr>
            <w:r w:rsidRPr="00C30686">
              <w:rPr>
                <w:rFonts w:eastAsiaTheme="minorEastAsia"/>
                <w:lang w:val="en-US"/>
              </w:rPr>
              <w:t>n8</w:t>
            </w:r>
          </w:p>
        </w:tc>
        <w:tc>
          <w:tcPr>
            <w:tcW w:w="4356" w:type="dxa"/>
            <w:tcBorders>
              <w:top w:val="single" w:sz="4" w:space="0" w:color="auto"/>
              <w:left w:val="single" w:sz="4" w:space="0" w:color="auto"/>
              <w:bottom w:val="single" w:sz="4" w:space="0" w:color="auto"/>
              <w:right w:val="single" w:sz="4" w:space="0" w:color="auto"/>
            </w:tcBorders>
            <w:vAlign w:val="center"/>
          </w:tcPr>
          <w:p w14:paraId="6CDCD76B"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6F412545" w14:textId="77777777" w:rsidR="006F6378" w:rsidRPr="00C30686" w:rsidRDefault="006F6378" w:rsidP="0094020B">
            <w:pPr>
              <w:pStyle w:val="TAC"/>
              <w:rPr>
                <w:rFonts w:eastAsia="Yu Mincho"/>
                <w:lang w:val="en-US"/>
              </w:rPr>
            </w:pPr>
          </w:p>
        </w:tc>
      </w:tr>
      <w:tr w:rsidR="006F6378" w:rsidRPr="00C30686" w14:paraId="23F8723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53264FC"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single" w:sz="4" w:space="0" w:color="auto"/>
              <w:right w:val="single" w:sz="4" w:space="0" w:color="auto"/>
            </w:tcBorders>
            <w:vAlign w:val="center"/>
          </w:tcPr>
          <w:p w14:paraId="295914FB" w14:textId="77777777" w:rsidR="006F6378" w:rsidRPr="00C30686" w:rsidRDefault="006F6378" w:rsidP="0094020B">
            <w:pPr>
              <w:pStyle w:val="TAC"/>
              <w:rPr>
                <w:rFonts w:eastAsia="Yu Mincho"/>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986975B" w14:textId="77777777" w:rsidR="006F6378" w:rsidRPr="00C30686" w:rsidRDefault="006F6378" w:rsidP="0094020B">
            <w:pPr>
              <w:pStyle w:val="TAC"/>
              <w:rPr>
                <w:rFonts w:eastAsia="Yu Mincho"/>
                <w:lang w:val="en-US"/>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B69646A"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353DEEA1" w14:textId="77777777" w:rsidR="006F6378" w:rsidRPr="00C30686" w:rsidRDefault="006F6378" w:rsidP="0094020B">
            <w:pPr>
              <w:pStyle w:val="TAC"/>
              <w:rPr>
                <w:rFonts w:eastAsia="Yu Mincho"/>
                <w:lang w:val="en-US"/>
              </w:rPr>
            </w:pPr>
          </w:p>
        </w:tc>
      </w:tr>
      <w:tr w:rsidR="006F6378" w:rsidRPr="00C30686" w14:paraId="4656BA3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D41F4F5" w14:textId="77777777" w:rsidR="006F6378" w:rsidRPr="00C30686" w:rsidRDefault="006F6378" w:rsidP="0094020B">
            <w:pPr>
              <w:pStyle w:val="TAC"/>
              <w:rPr>
                <w:rFonts w:eastAsiaTheme="minorEastAsia"/>
                <w:lang w:val="en-US"/>
              </w:rPr>
            </w:pPr>
            <w:r w:rsidRPr="00C30686">
              <w:rPr>
                <w:rFonts w:eastAsiaTheme="minorEastAsia"/>
                <w:lang w:val="en-US" w:eastAsia="zh-CN"/>
              </w:rPr>
              <w:t>CA</w:t>
            </w:r>
            <w:r w:rsidRPr="00C30686">
              <w:rPr>
                <w:rFonts w:eastAsiaTheme="minorEastAsia"/>
                <w:lang w:val="en-US"/>
              </w:rPr>
              <w:t>_</w:t>
            </w:r>
            <w:r w:rsidRPr="00C30686">
              <w:rPr>
                <w:rFonts w:eastAsiaTheme="minorEastAsia"/>
                <w:lang w:val="en-US" w:eastAsia="zh-CN"/>
              </w:rPr>
              <w:t>n1</w:t>
            </w:r>
            <w:r w:rsidRPr="00C30686">
              <w:rPr>
                <w:rFonts w:eastAsiaTheme="minorEastAsia"/>
                <w:lang w:val="sv-SE" w:eastAsia="ja-JP"/>
              </w:rPr>
              <w:t>A-</w:t>
            </w:r>
            <w:r w:rsidRPr="00C30686">
              <w:rPr>
                <w:rFonts w:eastAsiaTheme="minorEastAsia"/>
                <w:lang w:val="en-US" w:eastAsia="zh-CN"/>
              </w:rPr>
              <w:t>n7</w:t>
            </w:r>
            <w:r w:rsidRPr="00C30686">
              <w:rPr>
                <w:rFonts w:eastAsiaTheme="minorEastAsia"/>
                <w:lang w:val="sv-SE" w:eastAsia="ja-JP"/>
              </w:rPr>
              <w:t>A</w:t>
            </w:r>
            <w:r w:rsidRPr="00C30686">
              <w:rPr>
                <w:rFonts w:eastAsiaTheme="minorEastAsia"/>
                <w:lang w:val="sv-SE" w:eastAsia="zh-CN"/>
              </w:rPr>
              <w:t>-n28A</w:t>
            </w:r>
          </w:p>
        </w:tc>
        <w:tc>
          <w:tcPr>
            <w:tcW w:w="2785" w:type="dxa"/>
            <w:tcBorders>
              <w:top w:val="single" w:sz="4" w:space="0" w:color="auto"/>
              <w:left w:val="single" w:sz="4" w:space="0" w:color="auto"/>
              <w:bottom w:val="nil"/>
              <w:right w:val="single" w:sz="4" w:space="0" w:color="auto"/>
            </w:tcBorders>
            <w:vAlign w:val="center"/>
          </w:tcPr>
          <w:p w14:paraId="365F1A1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w:t>
            </w:r>
            <w:r w:rsidRPr="00C30686">
              <w:rPr>
                <w:rFonts w:eastAsiaTheme="minorEastAsia"/>
                <w:lang w:val="en-US"/>
              </w:rPr>
              <w:t>_</w:t>
            </w:r>
            <w:r w:rsidRPr="00C30686">
              <w:rPr>
                <w:rFonts w:eastAsiaTheme="minorEastAsia"/>
                <w:lang w:val="en-US" w:eastAsia="zh-CN"/>
              </w:rPr>
              <w:t>n1</w:t>
            </w:r>
            <w:r w:rsidRPr="00C30686">
              <w:rPr>
                <w:rFonts w:eastAsiaTheme="minorEastAsia"/>
                <w:lang w:val="en-US" w:eastAsia="ja-JP"/>
              </w:rPr>
              <w:t>A-</w:t>
            </w:r>
            <w:r w:rsidRPr="00C30686">
              <w:rPr>
                <w:rFonts w:eastAsiaTheme="minorEastAsia"/>
                <w:lang w:val="en-US" w:eastAsia="zh-CN"/>
              </w:rPr>
              <w:t>n7</w:t>
            </w:r>
            <w:r w:rsidRPr="00C30686">
              <w:rPr>
                <w:rFonts w:eastAsiaTheme="minorEastAsia"/>
                <w:lang w:val="en-US" w:eastAsia="ja-JP"/>
              </w:rPr>
              <w:t>A</w:t>
            </w:r>
          </w:p>
          <w:p w14:paraId="7978E24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w:t>
            </w:r>
            <w:r w:rsidRPr="00C30686">
              <w:rPr>
                <w:rFonts w:eastAsiaTheme="minorEastAsia"/>
                <w:lang w:val="en-US"/>
              </w:rPr>
              <w:t>_</w:t>
            </w:r>
            <w:r w:rsidRPr="00C30686">
              <w:rPr>
                <w:rFonts w:eastAsiaTheme="minorEastAsia"/>
                <w:lang w:val="en-US" w:eastAsia="zh-CN"/>
              </w:rPr>
              <w:t>n1</w:t>
            </w:r>
            <w:r w:rsidRPr="00C30686">
              <w:rPr>
                <w:rFonts w:eastAsiaTheme="minorEastAsia"/>
                <w:lang w:val="en-US" w:eastAsia="ja-JP"/>
              </w:rPr>
              <w:t>A-</w:t>
            </w:r>
            <w:r w:rsidRPr="00C30686">
              <w:rPr>
                <w:rFonts w:eastAsiaTheme="minorEastAsia"/>
                <w:lang w:val="en-US" w:eastAsia="zh-CN"/>
              </w:rPr>
              <w:t>n28A</w:t>
            </w:r>
          </w:p>
          <w:p w14:paraId="2D8ED781" w14:textId="77777777" w:rsidR="006F6378" w:rsidRPr="00C30686" w:rsidRDefault="006F6378" w:rsidP="0094020B">
            <w:pPr>
              <w:pStyle w:val="TAC"/>
              <w:rPr>
                <w:rFonts w:eastAsiaTheme="minorEastAsia"/>
                <w:lang w:val="en-US"/>
              </w:rPr>
            </w:pPr>
            <w:r w:rsidRPr="00C30686">
              <w:rPr>
                <w:rFonts w:eastAsiaTheme="minorEastAsia"/>
                <w:lang w:val="en-US" w:eastAsia="zh-CN"/>
              </w:rPr>
              <w:t>CA</w:t>
            </w:r>
            <w:r w:rsidRPr="00C30686">
              <w:rPr>
                <w:rFonts w:eastAsiaTheme="minorEastAsia"/>
                <w:lang w:val="en-US"/>
              </w:rPr>
              <w:t>_</w:t>
            </w:r>
            <w:r w:rsidRPr="00C30686">
              <w:rPr>
                <w:rFonts w:eastAsiaTheme="minorEastAsia"/>
                <w:lang w:val="en-US" w:eastAsia="zh-CN"/>
              </w:rPr>
              <w:t>n7</w:t>
            </w:r>
            <w:r w:rsidRPr="00C30686">
              <w:rPr>
                <w:rFonts w:eastAsiaTheme="minorEastAsia"/>
                <w:lang w:val="en-US" w:eastAsia="ja-JP"/>
              </w:rPr>
              <w:t>A</w:t>
            </w:r>
            <w:r w:rsidRPr="00C30686">
              <w:rPr>
                <w:rFonts w:eastAsiaTheme="minorEastAsia"/>
                <w:lang w:val="en-US" w:eastAsia="zh-CN"/>
              </w:rPr>
              <w:t>-n28A</w:t>
            </w:r>
          </w:p>
        </w:tc>
        <w:tc>
          <w:tcPr>
            <w:tcW w:w="1259" w:type="dxa"/>
            <w:tcBorders>
              <w:top w:val="single" w:sz="4" w:space="0" w:color="auto"/>
              <w:left w:val="single" w:sz="4" w:space="0" w:color="auto"/>
              <w:bottom w:val="single" w:sz="4" w:space="0" w:color="auto"/>
              <w:right w:val="single" w:sz="4" w:space="0" w:color="auto"/>
            </w:tcBorders>
            <w:vAlign w:val="center"/>
          </w:tcPr>
          <w:p w14:paraId="5BEE2B6E" w14:textId="77777777" w:rsidR="006F6378" w:rsidRPr="00C30686" w:rsidRDefault="006F6378" w:rsidP="0094020B">
            <w:pPr>
              <w:pStyle w:val="TAC"/>
              <w:rPr>
                <w:rFonts w:eastAsiaTheme="minorEastAsia"/>
                <w:lang w:val="en-US"/>
              </w:rPr>
            </w:pPr>
            <w:r w:rsidRPr="00C30686">
              <w:rPr>
                <w:rFonts w:eastAsiaTheme="minorEastAsia"/>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5B05044F"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6A83335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7F8AF9CB" w14:textId="77777777" w:rsidTr="004F423A">
        <w:trPr>
          <w:trHeight w:val="29"/>
        </w:trPr>
        <w:tc>
          <w:tcPr>
            <w:tcW w:w="2742" w:type="dxa"/>
            <w:tcBorders>
              <w:top w:val="nil"/>
              <w:left w:val="single" w:sz="4" w:space="0" w:color="auto"/>
              <w:bottom w:val="nil"/>
              <w:right w:val="single" w:sz="4" w:space="0" w:color="auto"/>
            </w:tcBorders>
            <w:vAlign w:val="center"/>
          </w:tcPr>
          <w:p w14:paraId="08320595"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020CCA73"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FBF3C6C" w14:textId="77777777" w:rsidR="006F6378" w:rsidRPr="00C30686" w:rsidRDefault="006F6378" w:rsidP="0094020B">
            <w:pPr>
              <w:pStyle w:val="TAC"/>
              <w:rPr>
                <w:rFonts w:eastAsiaTheme="minorEastAsia"/>
                <w:lang w:val="en-US"/>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267DE03E"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5, 10, 15, 20, 25, 30, 40, 50</w:t>
            </w:r>
          </w:p>
        </w:tc>
        <w:tc>
          <w:tcPr>
            <w:tcW w:w="2445" w:type="dxa"/>
            <w:tcBorders>
              <w:top w:val="nil"/>
              <w:left w:val="single" w:sz="4" w:space="0" w:color="auto"/>
              <w:bottom w:val="nil"/>
              <w:right w:val="single" w:sz="4" w:space="0" w:color="auto"/>
            </w:tcBorders>
            <w:vAlign w:val="center"/>
          </w:tcPr>
          <w:p w14:paraId="46106F4F" w14:textId="77777777" w:rsidR="006F6378" w:rsidRPr="00C30686" w:rsidRDefault="006F6378" w:rsidP="0094020B">
            <w:pPr>
              <w:pStyle w:val="TAC"/>
              <w:rPr>
                <w:rFonts w:eastAsiaTheme="minorEastAsia"/>
                <w:lang w:val="en-US" w:eastAsia="zh-CN"/>
              </w:rPr>
            </w:pPr>
          </w:p>
        </w:tc>
      </w:tr>
      <w:tr w:rsidR="006F6378" w:rsidRPr="00C30686" w14:paraId="3DFBC093"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19DE79F"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71CB7070"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4A562F0" w14:textId="77777777" w:rsidR="006F6378" w:rsidRPr="00C30686" w:rsidRDefault="006F6378" w:rsidP="0094020B">
            <w:pPr>
              <w:pStyle w:val="TAC"/>
              <w:rPr>
                <w:rFonts w:eastAsiaTheme="minorEastAsia"/>
                <w:lang w:val="en-US"/>
              </w:rPr>
            </w:pPr>
            <w:r w:rsidRPr="00C30686">
              <w:rPr>
                <w:rFonts w:eastAsiaTheme="minorEastAsia"/>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77D15A8A"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single" w:sz="4" w:space="0" w:color="auto"/>
              <w:right w:val="single" w:sz="4" w:space="0" w:color="auto"/>
            </w:tcBorders>
            <w:vAlign w:val="center"/>
          </w:tcPr>
          <w:p w14:paraId="358B59AB" w14:textId="77777777" w:rsidR="006F6378" w:rsidRPr="00C30686" w:rsidRDefault="006F6378" w:rsidP="0094020B">
            <w:pPr>
              <w:pStyle w:val="TAC"/>
              <w:rPr>
                <w:rFonts w:eastAsiaTheme="minorEastAsia"/>
                <w:lang w:val="en-US" w:eastAsia="zh-CN"/>
              </w:rPr>
            </w:pPr>
          </w:p>
        </w:tc>
      </w:tr>
      <w:tr w:rsidR="006F6378" w:rsidRPr="00C30686" w14:paraId="24EE8FEF"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E179DD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w:t>
            </w:r>
            <w:r w:rsidRPr="00C30686">
              <w:rPr>
                <w:rFonts w:eastAsiaTheme="minorEastAsia"/>
                <w:lang w:val="en-US"/>
              </w:rPr>
              <w:t>_</w:t>
            </w:r>
            <w:r w:rsidRPr="00C30686">
              <w:rPr>
                <w:rFonts w:eastAsiaTheme="minorEastAsia"/>
                <w:lang w:val="en-US" w:eastAsia="zh-CN"/>
              </w:rPr>
              <w:t>n1</w:t>
            </w:r>
            <w:r w:rsidRPr="00C30686">
              <w:rPr>
                <w:rFonts w:eastAsiaTheme="minorEastAsia"/>
                <w:lang w:val="sv-SE" w:eastAsia="ja-JP"/>
              </w:rPr>
              <w:t>A-</w:t>
            </w:r>
            <w:r w:rsidRPr="00C30686">
              <w:rPr>
                <w:rFonts w:eastAsiaTheme="minorEastAsia"/>
                <w:lang w:val="en-US" w:eastAsia="zh-CN"/>
              </w:rPr>
              <w:t>n7</w:t>
            </w:r>
            <w:r w:rsidRPr="00C30686">
              <w:rPr>
                <w:rFonts w:eastAsiaTheme="minorEastAsia"/>
                <w:lang w:val="sv-SE" w:eastAsia="ja-JP"/>
              </w:rPr>
              <w:t>B</w:t>
            </w:r>
            <w:r w:rsidRPr="00C30686">
              <w:rPr>
                <w:rFonts w:eastAsiaTheme="minorEastAsia"/>
                <w:lang w:val="sv-SE" w:eastAsia="zh-CN"/>
              </w:rPr>
              <w:t>-n28A</w:t>
            </w:r>
          </w:p>
        </w:tc>
        <w:tc>
          <w:tcPr>
            <w:tcW w:w="2785" w:type="dxa"/>
            <w:tcBorders>
              <w:top w:val="single" w:sz="4" w:space="0" w:color="auto"/>
              <w:left w:val="single" w:sz="4" w:space="0" w:color="auto"/>
              <w:bottom w:val="nil"/>
              <w:right w:val="single" w:sz="4" w:space="0" w:color="auto"/>
            </w:tcBorders>
            <w:vAlign w:val="center"/>
          </w:tcPr>
          <w:p w14:paraId="6B103F03" w14:textId="77777777" w:rsidR="006F6378" w:rsidRPr="00C30686" w:rsidRDefault="006F6378" w:rsidP="0094020B">
            <w:pPr>
              <w:pStyle w:val="TAC"/>
              <w:rPr>
                <w:rFonts w:eastAsiaTheme="minorEastAsia"/>
                <w:lang w:val="en-US"/>
              </w:rPr>
            </w:pPr>
            <w:r w:rsidRPr="00C30686">
              <w:rPr>
                <w:rFonts w:eastAsiaTheme="minorEastAsia"/>
                <w:lang w:val="en-US"/>
              </w:rPr>
              <w:t>CA_n1A-n28A</w:t>
            </w:r>
          </w:p>
          <w:p w14:paraId="694E4F8C" w14:textId="77777777" w:rsidR="006F6378" w:rsidRPr="00C30686" w:rsidRDefault="006F6378" w:rsidP="0094020B">
            <w:pPr>
              <w:pStyle w:val="TAC"/>
              <w:rPr>
                <w:rFonts w:eastAsiaTheme="minorEastAsia"/>
                <w:lang w:val="en-US"/>
              </w:rPr>
            </w:pPr>
            <w:r w:rsidRPr="00C30686">
              <w:rPr>
                <w:rFonts w:eastAsiaTheme="minorEastAsia"/>
                <w:lang w:val="en-US"/>
              </w:rPr>
              <w:t>CA_n1A-n7A</w:t>
            </w:r>
          </w:p>
          <w:p w14:paraId="7C4E98A1" w14:textId="77777777" w:rsidR="006F6378" w:rsidRPr="00C30686" w:rsidRDefault="006F6378" w:rsidP="0094020B">
            <w:pPr>
              <w:pStyle w:val="TAC"/>
              <w:rPr>
                <w:rFonts w:eastAsiaTheme="minorEastAsia"/>
                <w:lang w:val="en-US"/>
              </w:rPr>
            </w:pPr>
            <w:r w:rsidRPr="00C30686">
              <w:rPr>
                <w:rFonts w:eastAsiaTheme="minorEastAsia"/>
                <w:lang w:val="en-US"/>
              </w:rPr>
              <w:t>CA_n7A-n28A</w:t>
            </w:r>
          </w:p>
          <w:p w14:paraId="6E425278" w14:textId="77777777" w:rsidR="006F6378" w:rsidRPr="00C30686" w:rsidRDefault="006F6378" w:rsidP="0094020B">
            <w:pPr>
              <w:pStyle w:val="TAC"/>
              <w:rPr>
                <w:rFonts w:eastAsiaTheme="minorEastAsia"/>
                <w:lang w:val="en-US" w:eastAsia="zh-CN"/>
              </w:rPr>
            </w:pPr>
            <w:r w:rsidRPr="00C30686">
              <w:rPr>
                <w:rFonts w:eastAsiaTheme="minorEastAsia"/>
                <w:lang w:val="en-US"/>
              </w:rPr>
              <w:t>CA_n7B</w:t>
            </w:r>
          </w:p>
        </w:tc>
        <w:tc>
          <w:tcPr>
            <w:tcW w:w="1259" w:type="dxa"/>
            <w:tcBorders>
              <w:top w:val="single" w:sz="4" w:space="0" w:color="auto"/>
              <w:left w:val="single" w:sz="4" w:space="0" w:color="auto"/>
              <w:bottom w:val="single" w:sz="4" w:space="0" w:color="auto"/>
              <w:right w:val="single" w:sz="4" w:space="0" w:color="auto"/>
            </w:tcBorders>
            <w:vAlign w:val="center"/>
          </w:tcPr>
          <w:p w14:paraId="0162BAB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43A187FF"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26EB1E1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2088DA1E" w14:textId="77777777" w:rsidTr="004F423A">
        <w:trPr>
          <w:trHeight w:val="29"/>
        </w:trPr>
        <w:tc>
          <w:tcPr>
            <w:tcW w:w="2742" w:type="dxa"/>
            <w:tcBorders>
              <w:top w:val="nil"/>
              <w:left w:val="single" w:sz="4" w:space="0" w:color="auto"/>
              <w:bottom w:val="nil"/>
              <w:right w:val="single" w:sz="4" w:space="0" w:color="auto"/>
            </w:tcBorders>
            <w:vAlign w:val="center"/>
          </w:tcPr>
          <w:p w14:paraId="6F14780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F4E555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B2D343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1039DA36"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CA_n7B_BCS0</w:t>
            </w:r>
          </w:p>
        </w:tc>
        <w:tc>
          <w:tcPr>
            <w:tcW w:w="2445" w:type="dxa"/>
            <w:tcBorders>
              <w:top w:val="nil"/>
              <w:left w:val="single" w:sz="4" w:space="0" w:color="auto"/>
              <w:bottom w:val="nil"/>
              <w:right w:val="single" w:sz="4" w:space="0" w:color="auto"/>
            </w:tcBorders>
            <w:vAlign w:val="center"/>
          </w:tcPr>
          <w:p w14:paraId="1674F933" w14:textId="77777777" w:rsidR="006F6378" w:rsidRPr="00C30686" w:rsidRDefault="006F6378" w:rsidP="0094020B">
            <w:pPr>
              <w:pStyle w:val="TAC"/>
              <w:rPr>
                <w:rFonts w:eastAsiaTheme="minorEastAsia"/>
                <w:lang w:val="en-US" w:eastAsia="zh-CN"/>
              </w:rPr>
            </w:pPr>
          </w:p>
        </w:tc>
      </w:tr>
      <w:tr w:rsidR="006F6378" w:rsidRPr="00C30686" w14:paraId="70743872"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D247A6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B78A28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DFFD81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7B124D16"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single" w:sz="4" w:space="0" w:color="auto"/>
              <w:right w:val="single" w:sz="4" w:space="0" w:color="auto"/>
            </w:tcBorders>
            <w:vAlign w:val="center"/>
          </w:tcPr>
          <w:p w14:paraId="08243790" w14:textId="77777777" w:rsidR="006F6378" w:rsidRPr="00C30686" w:rsidRDefault="006F6378" w:rsidP="0094020B">
            <w:pPr>
              <w:pStyle w:val="TAC"/>
              <w:rPr>
                <w:rFonts w:eastAsiaTheme="minorEastAsia"/>
                <w:lang w:val="en-US" w:eastAsia="zh-CN"/>
              </w:rPr>
            </w:pPr>
          </w:p>
        </w:tc>
      </w:tr>
      <w:tr w:rsidR="006F6378" w:rsidRPr="00C30686" w14:paraId="4BA96C71"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5A662E7" w14:textId="77777777" w:rsidR="006F6378" w:rsidRPr="00C30686" w:rsidRDefault="006F6378" w:rsidP="0094020B">
            <w:pPr>
              <w:pStyle w:val="TAC"/>
              <w:rPr>
                <w:rFonts w:eastAsiaTheme="minorEastAsia"/>
                <w:lang w:val="en-US"/>
              </w:rPr>
            </w:pPr>
            <w:r w:rsidRPr="00C30686">
              <w:rPr>
                <w:rFonts w:eastAsiaTheme="minorEastAsia"/>
                <w:lang w:val="en-US" w:eastAsia="zh-CN"/>
              </w:rPr>
              <w:t>CA</w:t>
            </w:r>
            <w:r w:rsidRPr="00C30686">
              <w:rPr>
                <w:rFonts w:eastAsiaTheme="minorEastAsia"/>
                <w:lang w:val="en-US"/>
              </w:rPr>
              <w:t>_</w:t>
            </w:r>
            <w:r w:rsidRPr="00C30686">
              <w:rPr>
                <w:rFonts w:eastAsiaTheme="minorEastAsia"/>
                <w:lang w:val="en-US" w:eastAsia="zh-CN"/>
              </w:rPr>
              <w:t>n1</w:t>
            </w:r>
            <w:r w:rsidRPr="00C30686">
              <w:rPr>
                <w:rFonts w:eastAsiaTheme="minorEastAsia"/>
                <w:lang w:val="sv-SE" w:eastAsia="ja-JP"/>
              </w:rPr>
              <w:t>A-</w:t>
            </w:r>
            <w:r w:rsidRPr="00C30686">
              <w:rPr>
                <w:rFonts w:eastAsiaTheme="minorEastAsia"/>
                <w:lang w:val="en-US" w:eastAsia="zh-CN"/>
              </w:rPr>
              <w:t>n7</w:t>
            </w:r>
            <w:r w:rsidRPr="00C30686">
              <w:rPr>
                <w:rFonts w:eastAsiaTheme="minorEastAsia"/>
                <w:lang w:val="sv-SE" w:eastAsia="ja-JP"/>
              </w:rPr>
              <w:t>A</w:t>
            </w:r>
            <w:r w:rsidRPr="00C30686">
              <w:rPr>
                <w:rFonts w:eastAsiaTheme="minorEastAsia"/>
                <w:lang w:val="sv-SE" w:eastAsia="zh-CN"/>
              </w:rPr>
              <w:t>-n78A</w:t>
            </w:r>
          </w:p>
        </w:tc>
        <w:tc>
          <w:tcPr>
            <w:tcW w:w="2785" w:type="dxa"/>
            <w:tcBorders>
              <w:top w:val="single" w:sz="4" w:space="0" w:color="auto"/>
              <w:left w:val="single" w:sz="4" w:space="0" w:color="auto"/>
              <w:bottom w:val="nil"/>
              <w:right w:val="single" w:sz="4" w:space="0" w:color="auto"/>
            </w:tcBorders>
            <w:vAlign w:val="center"/>
          </w:tcPr>
          <w:p w14:paraId="4B2D0A9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w:t>
            </w:r>
            <w:r w:rsidRPr="00C30686">
              <w:rPr>
                <w:rFonts w:eastAsiaTheme="minorEastAsia"/>
                <w:lang w:val="en-US"/>
              </w:rPr>
              <w:t>_</w:t>
            </w:r>
            <w:r w:rsidRPr="00C30686">
              <w:rPr>
                <w:rFonts w:eastAsiaTheme="minorEastAsia"/>
                <w:lang w:val="en-US" w:eastAsia="zh-CN"/>
              </w:rPr>
              <w:t>n1</w:t>
            </w:r>
            <w:r w:rsidRPr="00C30686">
              <w:rPr>
                <w:rFonts w:eastAsiaTheme="minorEastAsia"/>
                <w:lang w:val="en-US" w:eastAsia="ja-JP"/>
              </w:rPr>
              <w:t>A-</w:t>
            </w:r>
            <w:r w:rsidRPr="00C30686">
              <w:rPr>
                <w:rFonts w:eastAsiaTheme="minorEastAsia"/>
                <w:lang w:val="en-US" w:eastAsia="zh-CN"/>
              </w:rPr>
              <w:t>n7</w:t>
            </w:r>
            <w:r w:rsidRPr="00C30686">
              <w:rPr>
                <w:rFonts w:eastAsiaTheme="minorEastAsia"/>
                <w:lang w:val="en-US" w:eastAsia="ja-JP"/>
              </w:rPr>
              <w:t>A</w:t>
            </w:r>
          </w:p>
          <w:p w14:paraId="19FB1D9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w:t>
            </w:r>
            <w:r w:rsidRPr="00C30686">
              <w:rPr>
                <w:rFonts w:eastAsiaTheme="minorEastAsia"/>
                <w:lang w:val="en-US"/>
              </w:rPr>
              <w:t>_</w:t>
            </w:r>
            <w:r w:rsidRPr="00C30686">
              <w:rPr>
                <w:rFonts w:eastAsiaTheme="minorEastAsia"/>
                <w:lang w:val="en-US" w:eastAsia="zh-CN"/>
              </w:rPr>
              <w:t>n1</w:t>
            </w:r>
            <w:r w:rsidRPr="00C30686">
              <w:rPr>
                <w:rFonts w:eastAsiaTheme="minorEastAsia"/>
                <w:lang w:val="en-US" w:eastAsia="ja-JP"/>
              </w:rPr>
              <w:t>A-</w:t>
            </w:r>
            <w:r w:rsidRPr="00C30686">
              <w:rPr>
                <w:rFonts w:eastAsiaTheme="minorEastAsia"/>
                <w:lang w:val="en-US" w:eastAsia="zh-CN"/>
              </w:rPr>
              <w:t>n78A</w:t>
            </w:r>
          </w:p>
          <w:p w14:paraId="51AA02B1" w14:textId="77777777" w:rsidR="006F6378" w:rsidRPr="00C30686" w:rsidRDefault="006F6378" w:rsidP="0094020B">
            <w:pPr>
              <w:pStyle w:val="TAC"/>
              <w:rPr>
                <w:rFonts w:eastAsiaTheme="minorEastAsia"/>
                <w:lang w:val="en-US"/>
              </w:rPr>
            </w:pPr>
            <w:r w:rsidRPr="00C30686">
              <w:rPr>
                <w:rFonts w:eastAsiaTheme="minorEastAsia"/>
                <w:lang w:val="en-US" w:eastAsia="zh-CN"/>
              </w:rPr>
              <w:t>CA</w:t>
            </w:r>
            <w:r w:rsidRPr="00C30686">
              <w:rPr>
                <w:rFonts w:eastAsiaTheme="minorEastAsia"/>
                <w:lang w:val="en-US"/>
              </w:rPr>
              <w:t>_</w:t>
            </w:r>
            <w:r w:rsidRPr="00C30686">
              <w:rPr>
                <w:rFonts w:eastAsiaTheme="minorEastAsia"/>
                <w:lang w:val="en-US" w:eastAsia="zh-CN"/>
              </w:rPr>
              <w:t>n7</w:t>
            </w:r>
            <w:r w:rsidRPr="00C30686">
              <w:rPr>
                <w:rFonts w:eastAsiaTheme="minorEastAsia"/>
                <w:lang w:val="en-US" w:eastAsia="ja-JP"/>
              </w:rPr>
              <w:t>A</w:t>
            </w:r>
            <w:r w:rsidRPr="00C30686">
              <w:rPr>
                <w:rFonts w:eastAsiaTheme="minorEastAsia"/>
                <w:lang w:val="en-US" w:eastAsia="zh-CN"/>
              </w:rPr>
              <w:t>-n78A</w:t>
            </w:r>
          </w:p>
        </w:tc>
        <w:tc>
          <w:tcPr>
            <w:tcW w:w="1259" w:type="dxa"/>
            <w:tcBorders>
              <w:top w:val="single" w:sz="4" w:space="0" w:color="auto"/>
              <w:left w:val="single" w:sz="4" w:space="0" w:color="auto"/>
              <w:bottom w:val="single" w:sz="4" w:space="0" w:color="auto"/>
              <w:right w:val="single" w:sz="4" w:space="0" w:color="auto"/>
            </w:tcBorders>
            <w:vAlign w:val="center"/>
          </w:tcPr>
          <w:p w14:paraId="023610ED" w14:textId="77777777" w:rsidR="006F6378" w:rsidRPr="00C30686" w:rsidRDefault="006F6378" w:rsidP="0094020B">
            <w:pPr>
              <w:pStyle w:val="TAC"/>
              <w:rPr>
                <w:rFonts w:eastAsiaTheme="minorEastAsia"/>
                <w:lang w:val="en-US"/>
              </w:rPr>
            </w:pPr>
            <w:r w:rsidRPr="00C30686">
              <w:rPr>
                <w:rFonts w:eastAsiaTheme="minorEastAsia"/>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6F3418A8"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3CA2C69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57861D14" w14:textId="77777777" w:rsidTr="004F423A">
        <w:trPr>
          <w:trHeight w:val="29"/>
        </w:trPr>
        <w:tc>
          <w:tcPr>
            <w:tcW w:w="2742" w:type="dxa"/>
            <w:tcBorders>
              <w:top w:val="nil"/>
              <w:left w:val="single" w:sz="4" w:space="0" w:color="auto"/>
              <w:bottom w:val="nil"/>
              <w:right w:val="single" w:sz="4" w:space="0" w:color="auto"/>
            </w:tcBorders>
            <w:vAlign w:val="center"/>
          </w:tcPr>
          <w:p w14:paraId="3DB1FFDF"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70B1D92A"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1E50136" w14:textId="77777777" w:rsidR="006F6378" w:rsidRPr="00C30686" w:rsidRDefault="006F6378" w:rsidP="0094020B">
            <w:pPr>
              <w:pStyle w:val="TAC"/>
              <w:rPr>
                <w:rFonts w:eastAsiaTheme="minorEastAsia"/>
                <w:lang w:val="en-US"/>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796C769D"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5, 10, 15, 20, 25, 30, 40, 50</w:t>
            </w:r>
          </w:p>
        </w:tc>
        <w:tc>
          <w:tcPr>
            <w:tcW w:w="2445" w:type="dxa"/>
            <w:tcBorders>
              <w:top w:val="nil"/>
              <w:left w:val="single" w:sz="4" w:space="0" w:color="auto"/>
              <w:bottom w:val="nil"/>
              <w:right w:val="single" w:sz="4" w:space="0" w:color="auto"/>
            </w:tcBorders>
            <w:vAlign w:val="center"/>
          </w:tcPr>
          <w:p w14:paraId="510F6AEE" w14:textId="77777777" w:rsidR="006F6378" w:rsidRPr="00C30686" w:rsidRDefault="006F6378" w:rsidP="0094020B">
            <w:pPr>
              <w:pStyle w:val="TAC"/>
              <w:rPr>
                <w:rFonts w:eastAsiaTheme="minorEastAsia"/>
                <w:lang w:val="en-US" w:eastAsia="zh-CN"/>
              </w:rPr>
            </w:pPr>
          </w:p>
        </w:tc>
      </w:tr>
      <w:tr w:rsidR="006F6378" w:rsidRPr="00C30686" w14:paraId="67B04497" w14:textId="77777777" w:rsidTr="004F423A">
        <w:trPr>
          <w:trHeight w:val="29"/>
        </w:trPr>
        <w:tc>
          <w:tcPr>
            <w:tcW w:w="2742" w:type="dxa"/>
            <w:tcBorders>
              <w:top w:val="nil"/>
              <w:left w:val="single" w:sz="4" w:space="0" w:color="auto"/>
              <w:bottom w:val="nil"/>
              <w:right w:val="single" w:sz="4" w:space="0" w:color="auto"/>
            </w:tcBorders>
            <w:vAlign w:val="center"/>
          </w:tcPr>
          <w:p w14:paraId="4F166254"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28C71718"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8CDC0BE" w14:textId="77777777" w:rsidR="006F6378" w:rsidRPr="00C30686" w:rsidRDefault="006F6378" w:rsidP="0094020B">
            <w:pPr>
              <w:pStyle w:val="TAC"/>
              <w:rPr>
                <w:rFonts w:eastAsiaTheme="minorEastAsia"/>
                <w:lang w:val="en-US"/>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08682EBD"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10, 15, 20, 40, 50, 60, 80, 90</w:t>
            </w:r>
            <w:r w:rsidRPr="00C30686">
              <w:rPr>
                <w:rFonts w:eastAsiaTheme="minorEastAsia" w:cs="Arial"/>
                <w:color w:val="000000"/>
                <w:szCs w:val="18"/>
                <w:vertAlign w:val="superscript"/>
                <w:lang w:val="en-US" w:eastAsia="zh-CN" w:bidi="ar"/>
              </w:rPr>
              <w:t>1</w:t>
            </w:r>
            <w:r w:rsidRPr="00C30686">
              <w:rPr>
                <w:rFonts w:eastAsiaTheme="minorEastAsia" w:cs="Arial"/>
                <w:color w:val="000000"/>
                <w:szCs w:val="18"/>
                <w:lang w:val="en-US" w:eastAsia="zh-CN" w:bidi="ar"/>
              </w:rPr>
              <w:t>,</w:t>
            </w:r>
            <w:r w:rsidRPr="00C30686">
              <w:rPr>
                <w:rFonts w:eastAsiaTheme="minorEastAsia" w:cs="Arial"/>
                <w:color w:val="000000"/>
                <w:szCs w:val="18"/>
                <w:vertAlign w:val="superscript"/>
                <w:lang w:val="en-US" w:eastAsia="zh-CN" w:bidi="ar"/>
              </w:rPr>
              <w:t xml:space="preserve"> </w:t>
            </w:r>
            <w:r w:rsidRPr="00C30686">
              <w:rPr>
                <w:rFonts w:eastAsiaTheme="minorEastAsia" w:cs="Arial"/>
                <w:color w:val="000000"/>
                <w:szCs w:val="18"/>
                <w:lang w:val="en-US" w:eastAsia="zh-CN" w:bidi="ar"/>
              </w:rPr>
              <w:t>100</w:t>
            </w:r>
          </w:p>
        </w:tc>
        <w:tc>
          <w:tcPr>
            <w:tcW w:w="2445" w:type="dxa"/>
            <w:tcBorders>
              <w:top w:val="nil"/>
              <w:left w:val="single" w:sz="4" w:space="0" w:color="auto"/>
              <w:bottom w:val="single" w:sz="4" w:space="0" w:color="auto"/>
              <w:right w:val="single" w:sz="4" w:space="0" w:color="auto"/>
            </w:tcBorders>
            <w:vAlign w:val="center"/>
          </w:tcPr>
          <w:p w14:paraId="1FD5C9ED" w14:textId="77777777" w:rsidR="006F6378" w:rsidRPr="00C30686" w:rsidRDefault="006F6378" w:rsidP="0094020B">
            <w:pPr>
              <w:pStyle w:val="TAC"/>
              <w:rPr>
                <w:rFonts w:eastAsiaTheme="minorEastAsia"/>
                <w:lang w:val="en-US" w:eastAsia="zh-CN"/>
              </w:rPr>
            </w:pPr>
          </w:p>
        </w:tc>
      </w:tr>
      <w:tr w:rsidR="006F6378" w:rsidRPr="00C30686" w14:paraId="0B4BB322" w14:textId="77777777" w:rsidTr="004F423A">
        <w:trPr>
          <w:trHeight w:val="29"/>
        </w:trPr>
        <w:tc>
          <w:tcPr>
            <w:tcW w:w="2742" w:type="dxa"/>
            <w:tcBorders>
              <w:top w:val="nil"/>
              <w:left w:val="single" w:sz="4" w:space="0" w:color="auto"/>
              <w:bottom w:val="nil"/>
              <w:right w:val="single" w:sz="4" w:space="0" w:color="auto"/>
            </w:tcBorders>
            <w:vAlign w:val="center"/>
          </w:tcPr>
          <w:p w14:paraId="7044373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407E59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DFFC82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18AEEC32"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09A7F41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1</w:t>
            </w:r>
          </w:p>
        </w:tc>
      </w:tr>
      <w:tr w:rsidR="006F6378" w:rsidRPr="00C30686" w14:paraId="4AE8FFA7" w14:textId="77777777" w:rsidTr="004F423A">
        <w:trPr>
          <w:trHeight w:val="29"/>
        </w:trPr>
        <w:tc>
          <w:tcPr>
            <w:tcW w:w="2742" w:type="dxa"/>
            <w:tcBorders>
              <w:top w:val="nil"/>
              <w:left w:val="single" w:sz="4" w:space="0" w:color="auto"/>
              <w:bottom w:val="nil"/>
              <w:right w:val="single" w:sz="4" w:space="0" w:color="auto"/>
            </w:tcBorders>
            <w:vAlign w:val="center"/>
          </w:tcPr>
          <w:p w14:paraId="7223C93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1EBF13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392A77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1C2F9F88"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5, 10, 15, 20, 25, 30, 40, 50</w:t>
            </w:r>
          </w:p>
        </w:tc>
        <w:tc>
          <w:tcPr>
            <w:tcW w:w="2445" w:type="dxa"/>
            <w:tcBorders>
              <w:top w:val="nil"/>
              <w:left w:val="single" w:sz="4" w:space="0" w:color="auto"/>
              <w:bottom w:val="nil"/>
              <w:right w:val="single" w:sz="4" w:space="0" w:color="auto"/>
            </w:tcBorders>
            <w:vAlign w:val="center"/>
          </w:tcPr>
          <w:p w14:paraId="6A07DE53" w14:textId="77777777" w:rsidR="006F6378" w:rsidRPr="00C30686" w:rsidRDefault="006F6378" w:rsidP="0094020B">
            <w:pPr>
              <w:pStyle w:val="TAC"/>
              <w:rPr>
                <w:rFonts w:eastAsiaTheme="minorEastAsia"/>
                <w:lang w:val="en-US" w:eastAsia="zh-CN"/>
              </w:rPr>
            </w:pPr>
          </w:p>
        </w:tc>
      </w:tr>
      <w:tr w:rsidR="006F6378" w:rsidRPr="00C30686" w14:paraId="5277B855" w14:textId="77777777" w:rsidTr="004F423A">
        <w:trPr>
          <w:trHeight w:val="29"/>
        </w:trPr>
        <w:tc>
          <w:tcPr>
            <w:tcW w:w="2742" w:type="dxa"/>
            <w:tcBorders>
              <w:top w:val="nil"/>
              <w:left w:val="single" w:sz="4" w:space="0" w:color="auto"/>
              <w:bottom w:val="nil"/>
              <w:right w:val="single" w:sz="4" w:space="0" w:color="auto"/>
            </w:tcBorders>
            <w:vAlign w:val="center"/>
          </w:tcPr>
          <w:p w14:paraId="67A479E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2BE5F47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FDFD5F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391F4330"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10, 15, 20, 25, 30, 40, 50, 60, 70, 80, 90</w:t>
            </w:r>
            <w:r w:rsidRPr="00C30686">
              <w:rPr>
                <w:rFonts w:eastAsiaTheme="minorEastAsia" w:cs="Arial"/>
                <w:color w:val="000000"/>
                <w:szCs w:val="18"/>
                <w:vertAlign w:val="superscript"/>
                <w:lang w:val="en-US" w:eastAsia="zh-CN" w:bidi="ar"/>
              </w:rPr>
              <w:t>1</w:t>
            </w:r>
            <w:r w:rsidRPr="00C30686">
              <w:rPr>
                <w:rFonts w:eastAsiaTheme="minorEastAsia" w:cs="Arial"/>
                <w:color w:val="000000"/>
                <w:szCs w:val="18"/>
                <w:lang w:val="en-US" w:eastAsia="zh-CN" w:bidi="ar"/>
              </w:rPr>
              <w:t>, 100</w:t>
            </w:r>
          </w:p>
        </w:tc>
        <w:tc>
          <w:tcPr>
            <w:tcW w:w="2445" w:type="dxa"/>
            <w:tcBorders>
              <w:top w:val="nil"/>
              <w:left w:val="single" w:sz="4" w:space="0" w:color="auto"/>
              <w:bottom w:val="single" w:sz="4" w:space="0" w:color="auto"/>
              <w:right w:val="single" w:sz="4" w:space="0" w:color="auto"/>
            </w:tcBorders>
            <w:vAlign w:val="center"/>
          </w:tcPr>
          <w:p w14:paraId="7F614A98" w14:textId="77777777" w:rsidR="006F6378" w:rsidRPr="00C30686" w:rsidRDefault="006F6378" w:rsidP="0094020B">
            <w:pPr>
              <w:pStyle w:val="TAC"/>
              <w:rPr>
                <w:rFonts w:eastAsiaTheme="minorEastAsia"/>
                <w:lang w:val="en-US" w:eastAsia="zh-CN"/>
              </w:rPr>
            </w:pPr>
          </w:p>
        </w:tc>
      </w:tr>
      <w:tr w:rsidR="006F6378" w:rsidRPr="00C30686" w14:paraId="46343858" w14:textId="77777777" w:rsidTr="004F423A">
        <w:trPr>
          <w:trHeight w:val="29"/>
        </w:trPr>
        <w:tc>
          <w:tcPr>
            <w:tcW w:w="2742" w:type="dxa"/>
            <w:tcBorders>
              <w:top w:val="nil"/>
              <w:left w:val="single" w:sz="4" w:space="0" w:color="auto"/>
              <w:bottom w:val="nil"/>
              <w:right w:val="single" w:sz="4" w:space="0" w:color="auto"/>
            </w:tcBorders>
            <w:vAlign w:val="center"/>
          </w:tcPr>
          <w:p w14:paraId="55E76C52" w14:textId="77777777" w:rsidR="006F6378" w:rsidRPr="00C30686" w:rsidRDefault="006F6378" w:rsidP="0094020B">
            <w:pPr>
              <w:pStyle w:val="TAC"/>
              <w:rPr>
                <w:rFonts w:eastAsiaTheme="minorEastAsia"/>
                <w:lang w:val="en-US" w:eastAsia="zh-CN"/>
              </w:rPr>
            </w:pPr>
          </w:p>
        </w:tc>
        <w:tc>
          <w:tcPr>
            <w:tcW w:w="2785" w:type="dxa"/>
            <w:tcBorders>
              <w:top w:val="single" w:sz="4" w:space="0" w:color="auto"/>
              <w:left w:val="single" w:sz="4" w:space="0" w:color="auto"/>
              <w:bottom w:val="nil"/>
              <w:right w:val="single" w:sz="4" w:space="0" w:color="auto"/>
            </w:tcBorders>
            <w:vAlign w:val="center"/>
          </w:tcPr>
          <w:p w14:paraId="2A335EA8" w14:textId="77777777" w:rsidR="006F6378" w:rsidRPr="00C30686" w:rsidRDefault="006F6378" w:rsidP="0094020B">
            <w:pPr>
              <w:pStyle w:val="TAC"/>
              <w:rPr>
                <w:rFonts w:eastAsiaTheme="minorEastAsia"/>
                <w:lang w:val="en-US" w:eastAsia="zh-CN"/>
              </w:rPr>
            </w:pPr>
            <w:r w:rsidRPr="00C30686">
              <w:rPr>
                <w:rFonts w:eastAsiaTheme="minorEastAsia"/>
                <w:lang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0FC316D8"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n</w:t>
            </w:r>
            <w:r w:rsidRPr="00C30686">
              <w:rPr>
                <w:lang w:eastAsia="zh-CN"/>
              </w:rPr>
              <w:t>1</w:t>
            </w:r>
          </w:p>
        </w:tc>
        <w:tc>
          <w:tcPr>
            <w:tcW w:w="4356" w:type="dxa"/>
            <w:tcBorders>
              <w:top w:val="single" w:sz="4" w:space="0" w:color="auto"/>
              <w:left w:val="single" w:sz="4" w:space="0" w:color="auto"/>
              <w:bottom w:val="single" w:sz="4" w:space="0" w:color="auto"/>
              <w:right w:val="single" w:sz="4" w:space="0" w:color="auto"/>
            </w:tcBorders>
            <w:vAlign w:val="center"/>
          </w:tcPr>
          <w:p w14:paraId="4A501EB4"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rPr>
              <w:t>n</w:t>
            </w:r>
            <w:r w:rsidRPr="00C30686">
              <w:rPr>
                <w:lang w:eastAsia="zh-CN"/>
              </w:rPr>
              <w:t>1</w:t>
            </w:r>
            <w:r w:rsidRPr="00C30686">
              <w:rPr>
                <w:rFonts w:eastAsiaTheme="minorEastAsia" w:cs="Arial"/>
                <w:color w:val="000000"/>
                <w:szCs w:val="18"/>
              </w:rPr>
              <w:t xml:space="preserve"> channel bandwidths in Table 5.3.5-1 </w:t>
            </w:r>
          </w:p>
        </w:tc>
        <w:tc>
          <w:tcPr>
            <w:tcW w:w="2445" w:type="dxa"/>
            <w:tcBorders>
              <w:top w:val="single" w:sz="4" w:space="0" w:color="auto"/>
              <w:left w:val="single" w:sz="4" w:space="0" w:color="auto"/>
              <w:bottom w:val="nil"/>
              <w:right w:val="single" w:sz="4" w:space="0" w:color="auto"/>
            </w:tcBorders>
            <w:vAlign w:val="center"/>
          </w:tcPr>
          <w:p w14:paraId="7EB6CF1B" w14:textId="77777777" w:rsidR="006F6378" w:rsidRPr="00C30686" w:rsidRDefault="006F6378" w:rsidP="0094020B">
            <w:pPr>
              <w:pStyle w:val="TAC"/>
              <w:rPr>
                <w:rFonts w:eastAsiaTheme="minorEastAsia"/>
                <w:lang w:val="en-US" w:eastAsia="zh-CN"/>
              </w:rPr>
            </w:pPr>
            <w:r w:rsidRPr="00C30686">
              <w:rPr>
                <w:rFonts w:eastAsiaTheme="minorEastAsia"/>
                <w:lang w:eastAsia="zh-CN"/>
              </w:rPr>
              <w:t>4 and 5</w:t>
            </w:r>
          </w:p>
        </w:tc>
      </w:tr>
      <w:tr w:rsidR="006F6378" w:rsidRPr="00C30686" w14:paraId="6144579A" w14:textId="77777777" w:rsidTr="004F423A">
        <w:trPr>
          <w:trHeight w:val="29"/>
        </w:trPr>
        <w:tc>
          <w:tcPr>
            <w:tcW w:w="2742" w:type="dxa"/>
            <w:tcBorders>
              <w:top w:val="nil"/>
              <w:left w:val="single" w:sz="4" w:space="0" w:color="auto"/>
              <w:bottom w:val="nil"/>
              <w:right w:val="single" w:sz="4" w:space="0" w:color="auto"/>
            </w:tcBorders>
            <w:vAlign w:val="center"/>
          </w:tcPr>
          <w:p w14:paraId="5C62536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3272CB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0EAC065"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n</w:t>
            </w:r>
            <w:r w:rsidRPr="00C30686">
              <w:rPr>
                <w:lang w:eastAsia="zh-CN"/>
              </w:rPr>
              <w:t>7</w:t>
            </w:r>
          </w:p>
        </w:tc>
        <w:tc>
          <w:tcPr>
            <w:tcW w:w="4356" w:type="dxa"/>
            <w:tcBorders>
              <w:top w:val="single" w:sz="4" w:space="0" w:color="auto"/>
              <w:left w:val="single" w:sz="4" w:space="0" w:color="auto"/>
              <w:bottom w:val="single" w:sz="4" w:space="0" w:color="auto"/>
              <w:right w:val="single" w:sz="4" w:space="0" w:color="auto"/>
            </w:tcBorders>
            <w:vAlign w:val="center"/>
          </w:tcPr>
          <w:p w14:paraId="58E3B5B6"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rPr>
              <w:t>n</w:t>
            </w:r>
            <w:r w:rsidRPr="00C30686">
              <w:rPr>
                <w:lang w:eastAsia="zh-CN"/>
              </w:rPr>
              <w:t>7</w:t>
            </w:r>
            <w:r w:rsidRPr="00C30686">
              <w:rPr>
                <w:rFonts w:eastAsiaTheme="minorEastAsia" w:cs="Arial"/>
                <w:color w:val="000000"/>
                <w:szCs w:val="18"/>
              </w:rPr>
              <w:t xml:space="preserve"> channel bandwidths in Table 5.3.5-1 </w:t>
            </w:r>
          </w:p>
        </w:tc>
        <w:tc>
          <w:tcPr>
            <w:tcW w:w="2445" w:type="dxa"/>
            <w:tcBorders>
              <w:top w:val="nil"/>
              <w:left w:val="single" w:sz="4" w:space="0" w:color="auto"/>
              <w:bottom w:val="nil"/>
              <w:right w:val="single" w:sz="4" w:space="0" w:color="auto"/>
            </w:tcBorders>
            <w:vAlign w:val="center"/>
          </w:tcPr>
          <w:p w14:paraId="32BEEAD9" w14:textId="77777777" w:rsidR="006F6378" w:rsidRPr="00C30686" w:rsidRDefault="006F6378" w:rsidP="0094020B">
            <w:pPr>
              <w:pStyle w:val="TAC"/>
              <w:rPr>
                <w:rFonts w:eastAsiaTheme="minorEastAsia"/>
                <w:lang w:val="en-US" w:eastAsia="zh-CN"/>
              </w:rPr>
            </w:pPr>
          </w:p>
        </w:tc>
      </w:tr>
      <w:tr w:rsidR="006F6378" w:rsidRPr="00C30686" w14:paraId="5699666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5E1A7C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0CEF632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6BB966C"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n</w:t>
            </w:r>
            <w:r w:rsidRPr="00C30686">
              <w:rPr>
                <w:lang w:eastAsia="zh-CN"/>
              </w:rPr>
              <w:t>78</w:t>
            </w:r>
          </w:p>
        </w:tc>
        <w:tc>
          <w:tcPr>
            <w:tcW w:w="4356" w:type="dxa"/>
            <w:tcBorders>
              <w:top w:val="single" w:sz="4" w:space="0" w:color="auto"/>
              <w:left w:val="single" w:sz="4" w:space="0" w:color="auto"/>
              <w:bottom w:val="single" w:sz="4" w:space="0" w:color="auto"/>
              <w:right w:val="single" w:sz="4" w:space="0" w:color="auto"/>
            </w:tcBorders>
            <w:vAlign w:val="center"/>
          </w:tcPr>
          <w:p w14:paraId="7586A378"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rPr>
              <w:t>n</w:t>
            </w:r>
            <w:r w:rsidRPr="00C30686">
              <w:rPr>
                <w:lang w:eastAsia="zh-CN"/>
              </w:rPr>
              <w:t>78</w:t>
            </w:r>
            <w:r w:rsidRPr="00C30686">
              <w:rPr>
                <w:rFonts w:eastAsiaTheme="minorEastAsia" w:cs="Arial"/>
                <w:color w:val="000000"/>
                <w:szCs w:val="18"/>
              </w:rPr>
              <w:t xml:space="preserve"> channel bandwidths in Table 5.3.5-1 </w:t>
            </w:r>
          </w:p>
        </w:tc>
        <w:tc>
          <w:tcPr>
            <w:tcW w:w="2445" w:type="dxa"/>
            <w:tcBorders>
              <w:top w:val="nil"/>
              <w:left w:val="single" w:sz="4" w:space="0" w:color="auto"/>
              <w:bottom w:val="single" w:sz="4" w:space="0" w:color="auto"/>
              <w:right w:val="single" w:sz="4" w:space="0" w:color="auto"/>
            </w:tcBorders>
            <w:vAlign w:val="center"/>
          </w:tcPr>
          <w:p w14:paraId="493A248F" w14:textId="77777777" w:rsidR="006F6378" w:rsidRPr="00C30686" w:rsidRDefault="006F6378" w:rsidP="0094020B">
            <w:pPr>
              <w:pStyle w:val="TAC"/>
              <w:rPr>
                <w:rFonts w:eastAsiaTheme="minorEastAsia"/>
                <w:lang w:val="en-US" w:eastAsia="zh-CN"/>
              </w:rPr>
            </w:pPr>
          </w:p>
        </w:tc>
      </w:tr>
      <w:tr w:rsidR="006F6378" w:rsidRPr="00C30686" w14:paraId="6B0A7E40"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5FB53B0" w14:textId="77777777" w:rsidR="006F6378" w:rsidRPr="00C30686" w:rsidRDefault="006F6378" w:rsidP="0094020B">
            <w:pPr>
              <w:pStyle w:val="TAC"/>
              <w:rPr>
                <w:rFonts w:eastAsiaTheme="minorEastAsia"/>
                <w:lang w:val="en-US" w:eastAsia="zh-CN"/>
              </w:rPr>
            </w:pPr>
            <w:r w:rsidRPr="00C30686">
              <w:rPr>
                <w:rFonts w:eastAsiaTheme="minorEastAsia"/>
                <w:lang w:val="en-US"/>
              </w:rPr>
              <w:t>CA_n1A-n7B-n78A</w:t>
            </w:r>
          </w:p>
        </w:tc>
        <w:tc>
          <w:tcPr>
            <w:tcW w:w="2785" w:type="dxa"/>
            <w:tcBorders>
              <w:top w:val="single" w:sz="4" w:space="0" w:color="auto"/>
              <w:left w:val="single" w:sz="4" w:space="0" w:color="auto"/>
              <w:bottom w:val="nil"/>
              <w:right w:val="single" w:sz="4" w:space="0" w:color="auto"/>
            </w:tcBorders>
            <w:vAlign w:val="center"/>
          </w:tcPr>
          <w:p w14:paraId="25C67CF4" w14:textId="77777777" w:rsidR="006F6378" w:rsidRPr="00C30686" w:rsidRDefault="006F6378" w:rsidP="0094020B">
            <w:pPr>
              <w:pStyle w:val="TAC"/>
              <w:rPr>
                <w:rFonts w:eastAsiaTheme="minorEastAsia"/>
                <w:lang w:val="en-US"/>
              </w:rPr>
            </w:pPr>
            <w:r w:rsidRPr="00C30686">
              <w:rPr>
                <w:rFonts w:eastAsiaTheme="minorEastAsia"/>
                <w:lang w:val="en-US"/>
              </w:rPr>
              <w:t>CA_n1A-n78A</w:t>
            </w:r>
          </w:p>
          <w:p w14:paraId="4AB45357" w14:textId="77777777" w:rsidR="006F6378" w:rsidRPr="00C30686" w:rsidRDefault="006F6378" w:rsidP="0094020B">
            <w:pPr>
              <w:pStyle w:val="TAC"/>
              <w:rPr>
                <w:rFonts w:eastAsiaTheme="minorEastAsia"/>
                <w:lang w:val="en-US"/>
              </w:rPr>
            </w:pPr>
            <w:r w:rsidRPr="00C30686">
              <w:rPr>
                <w:rFonts w:eastAsiaTheme="minorEastAsia"/>
                <w:lang w:val="en-US"/>
              </w:rPr>
              <w:t>CA_n1A-n7A</w:t>
            </w:r>
          </w:p>
          <w:p w14:paraId="02EDFB03" w14:textId="77777777" w:rsidR="006F6378" w:rsidRPr="00C30686" w:rsidRDefault="006F6378" w:rsidP="0094020B">
            <w:pPr>
              <w:pStyle w:val="TAC"/>
              <w:rPr>
                <w:rFonts w:eastAsiaTheme="minorEastAsia"/>
                <w:lang w:val="en-US"/>
              </w:rPr>
            </w:pPr>
            <w:r w:rsidRPr="00C30686">
              <w:rPr>
                <w:rFonts w:eastAsiaTheme="minorEastAsia"/>
                <w:lang w:val="en-US"/>
              </w:rPr>
              <w:t>CA_n7A-n78A</w:t>
            </w:r>
          </w:p>
          <w:p w14:paraId="7EC363B9" w14:textId="77777777" w:rsidR="006F6378" w:rsidRPr="00C30686" w:rsidRDefault="006F6378" w:rsidP="0094020B">
            <w:pPr>
              <w:pStyle w:val="TAC"/>
              <w:rPr>
                <w:rFonts w:eastAsiaTheme="minorEastAsia"/>
                <w:lang w:val="en-US" w:eastAsia="zh-CN"/>
              </w:rPr>
            </w:pPr>
            <w:r w:rsidRPr="00C30686">
              <w:rPr>
                <w:rFonts w:eastAsiaTheme="minorEastAsia"/>
                <w:lang w:val="en-US"/>
              </w:rPr>
              <w:t>CA_n7B</w:t>
            </w:r>
          </w:p>
        </w:tc>
        <w:tc>
          <w:tcPr>
            <w:tcW w:w="1259" w:type="dxa"/>
            <w:tcBorders>
              <w:top w:val="single" w:sz="4" w:space="0" w:color="auto"/>
              <w:left w:val="single" w:sz="4" w:space="0" w:color="auto"/>
              <w:bottom w:val="single" w:sz="4" w:space="0" w:color="auto"/>
              <w:right w:val="single" w:sz="4" w:space="0" w:color="auto"/>
            </w:tcBorders>
            <w:vAlign w:val="center"/>
          </w:tcPr>
          <w:p w14:paraId="28D5B4E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298A0D10"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3023DE0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6FA3FF24" w14:textId="77777777" w:rsidTr="004F423A">
        <w:trPr>
          <w:trHeight w:val="29"/>
        </w:trPr>
        <w:tc>
          <w:tcPr>
            <w:tcW w:w="2742" w:type="dxa"/>
            <w:tcBorders>
              <w:top w:val="nil"/>
              <w:left w:val="single" w:sz="4" w:space="0" w:color="auto"/>
              <w:bottom w:val="nil"/>
              <w:right w:val="single" w:sz="4" w:space="0" w:color="auto"/>
            </w:tcBorders>
            <w:vAlign w:val="center"/>
          </w:tcPr>
          <w:p w14:paraId="0C9A3BD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3F5570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61897C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3883D79B"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CA_n7B_BCS0</w:t>
            </w:r>
          </w:p>
        </w:tc>
        <w:tc>
          <w:tcPr>
            <w:tcW w:w="2445" w:type="dxa"/>
            <w:tcBorders>
              <w:top w:val="nil"/>
              <w:left w:val="single" w:sz="4" w:space="0" w:color="auto"/>
              <w:bottom w:val="nil"/>
              <w:right w:val="single" w:sz="4" w:space="0" w:color="auto"/>
            </w:tcBorders>
            <w:vAlign w:val="center"/>
          </w:tcPr>
          <w:p w14:paraId="34F32A21" w14:textId="77777777" w:rsidR="006F6378" w:rsidRPr="00C30686" w:rsidRDefault="006F6378" w:rsidP="0094020B">
            <w:pPr>
              <w:pStyle w:val="TAC"/>
              <w:rPr>
                <w:rFonts w:eastAsiaTheme="minorEastAsia"/>
                <w:lang w:val="en-US" w:eastAsia="zh-CN"/>
              </w:rPr>
            </w:pPr>
          </w:p>
        </w:tc>
      </w:tr>
      <w:tr w:rsidR="006F6378" w:rsidRPr="00C30686" w14:paraId="6DD4006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17FE90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231BD9E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E8378B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14BBDFBD"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10, 15, 20, 25, 30, 40, 50, 60, 70</w:t>
            </w:r>
            <w:r w:rsidRPr="00C30686">
              <w:rPr>
                <w:rFonts w:eastAsiaTheme="minorEastAsia" w:cs="Arial"/>
                <w:color w:val="000000"/>
                <w:szCs w:val="18"/>
                <w:vertAlign w:val="superscript"/>
                <w:lang w:val="en-US" w:eastAsia="zh-CN" w:bidi="ar"/>
              </w:rPr>
              <w:t>4</w:t>
            </w:r>
            <w:r w:rsidRPr="00C30686">
              <w:rPr>
                <w:rFonts w:eastAsiaTheme="minorEastAsia" w:cs="Arial"/>
                <w:color w:val="000000"/>
                <w:szCs w:val="18"/>
                <w:lang w:val="en-US" w:eastAsia="zh-CN" w:bidi="ar"/>
              </w:rPr>
              <w:t>, 80, 90, 100</w:t>
            </w:r>
          </w:p>
        </w:tc>
        <w:tc>
          <w:tcPr>
            <w:tcW w:w="2445" w:type="dxa"/>
            <w:tcBorders>
              <w:top w:val="nil"/>
              <w:left w:val="single" w:sz="4" w:space="0" w:color="auto"/>
              <w:bottom w:val="single" w:sz="4" w:space="0" w:color="auto"/>
              <w:right w:val="single" w:sz="4" w:space="0" w:color="auto"/>
            </w:tcBorders>
            <w:vAlign w:val="center"/>
          </w:tcPr>
          <w:p w14:paraId="06831547" w14:textId="77777777" w:rsidR="006F6378" w:rsidRPr="00C30686" w:rsidRDefault="006F6378" w:rsidP="0094020B">
            <w:pPr>
              <w:pStyle w:val="TAC"/>
              <w:rPr>
                <w:rFonts w:eastAsiaTheme="minorEastAsia"/>
                <w:lang w:val="en-US" w:eastAsia="zh-CN"/>
              </w:rPr>
            </w:pPr>
          </w:p>
        </w:tc>
      </w:tr>
      <w:tr w:rsidR="006F6378" w:rsidRPr="00C30686" w14:paraId="73C55377" w14:textId="77777777" w:rsidTr="004F423A">
        <w:trPr>
          <w:trHeight w:val="29"/>
        </w:trPr>
        <w:tc>
          <w:tcPr>
            <w:tcW w:w="2742" w:type="dxa"/>
            <w:tcBorders>
              <w:top w:val="single" w:sz="4" w:space="0" w:color="auto"/>
              <w:left w:val="single" w:sz="4" w:space="0" w:color="auto"/>
              <w:bottom w:val="nil"/>
              <w:right w:val="single" w:sz="4" w:space="0" w:color="auto"/>
            </w:tcBorders>
          </w:tcPr>
          <w:p w14:paraId="792192A3" w14:textId="77777777" w:rsidR="006F6378" w:rsidRPr="00C30686" w:rsidRDefault="006F6378" w:rsidP="0094020B">
            <w:pPr>
              <w:pStyle w:val="TAC"/>
              <w:rPr>
                <w:rFonts w:eastAsiaTheme="minorEastAsia"/>
                <w:lang w:val="en-US" w:eastAsia="zh-CN"/>
              </w:rPr>
            </w:pPr>
            <w:r w:rsidRPr="00C30686">
              <w:rPr>
                <w:rFonts w:eastAsiaTheme="minorEastAsia"/>
                <w:lang w:val="en-US"/>
              </w:rPr>
              <w:t>CA_n1A-n7B-n78(2A)</w:t>
            </w:r>
          </w:p>
        </w:tc>
        <w:tc>
          <w:tcPr>
            <w:tcW w:w="2785" w:type="dxa"/>
            <w:tcBorders>
              <w:top w:val="single" w:sz="4" w:space="0" w:color="auto"/>
              <w:left w:val="single" w:sz="4" w:space="0" w:color="auto"/>
              <w:bottom w:val="nil"/>
              <w:right w:val="single" w:sz="4" w:space="0" w:color="auto"/>
            </w:tcBorders>
            <w:vAlign w:val="center"/>
          </w:tcPr>
          <w:p w14:paraId="18038236" w14:textId="77777777" w:rsidR="006F6378" w:rsidRPr="00C30686" w:rsidRDefault="006F6378" w:rsidP="0094020B">
            <w:pPr>
              <w:pStyle w:val="TAC"/>
              <w:rPr>
                <w:rFonts w:eastAsiaTheme="minorEastAsia"/>
                <w:lang w:val="en-US"/>
              </w:rPr>
            </w:pPr>
            <w:r w:rsidRPr="00C30686">
              <w:rPr>
                <w:rFonts w:eastAsiaTheme="minorEastAsia"/>
                <w:lang w:val="en-US"/>
              </w:rPr>
              <w:t>CA_n1A-n78A</w:t>
            </w:r>
          </w:p>
          <w:p w14:paraId="59A702FE" w14:textId="77777777" w:rsidR="006F6378" w:rsidRPr="00C30686" w:rsidRDefault="006F6378" w:rsidP="0094020B">
            <w:pPr>
              <w:pStyle w:val="TAC"/>
              <w:rPr>
                <w:rFonts w:eastAsiaTheme="minorEastAsia"/>
                <w:lang w:val="en-US"/>
              </w:rPr>
            </w:pPr>
            <w:r w:rsidRPr="00C30686">
              <w:rPr>
                <w:rFonts w:eastAsiaTheme="minorEastAsia"/>
                <w:lang w:val="en-US"/>
              </w:rPr>
              <w:t>CA_n1A-n7A</w:t>
            </w:r>
          </w:p>
          <w:p w14:paraId="772ABF02" w14:textId="77777777" w:rsidR="006F6378" w:rsidRPr="00C30686" w:rsidRDefault="006F6378" w:rsidP="0094020B">
            <w:pPr>
              <w:pStyle w:val="TAC"/>
              <w:rPr>
                <w:rFonts w:eastAsiaTheme="minorEastAsia"/>
                <w:lang w:val="en-US"/>
              </w:rPr>
            </w:pPr>
            <w:r w:rsidRPr="00C30686">
              <w:rPr>
                <w:rFonts w:eastAsiaTheme="minorEastAsia"/>
                <w:lang w:val="en-US"/>
              </w:rPr>
              <w:t>CA_n7A-n78A</w:t>
            </w:r>
          </w:p>
          <w:p w14:paraId="3DEEAFC8" w14:textId="77777777" w:rsidR="006F6378" w:rsidRPr="00C30686" w:rsidRDefault="006F6378" w:rsidP="0094020B">
            <w:pPr>
              <w:pStyle w:val="TAC"/>
              <w:rPr>
                <w:rFonts w:eastAsiaTheme="minorEastAsia"/>
                <w:lang w:val="en-US" w:eastAsia="zh-CN"/>
              </w:rPr>
            </w:pPr>
            <w:r w:rsidRPr="00C30686">
              <w:rPr>
                <w:rFonts w:eastAsiaTheme="minorEastAsia"/>
                <w:lang w:val="en-US"/>
              </w:rPr>
              <w:t>CA_n7B</w:t>
            </w:r>
          </w:p>
        </w:tc>
        <w:tc>
          <w:tcPr>
            <w:tcW w:w="1259" w:type="dxa"/>
            <w:tcBorders>
              <w:top w:val="single" w:sz="4" w:space="0" w:color="auto"/>
              <w:left w:val="single" w:sz="4" w:space="0" w:color="auto"/>
              <w:bottom w:val="single" w:sz="4" w:space="0" w:color="auto"/>
              <w:right w:val="single" w:sz="4" w:space="0" w:color="auto"/>
            </w:tcBorders>
            <w:vAlign w:val="center"/>
          </w:tcPr>
          <w:p w14:paraId="08DA4F7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3A2770D5"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lang w:val="en-US" w:eastAsia="zh-CN" w:bidi="ar"/>
              </w:rPr>
              <w:t>5, 10, 15, 20, 25, 30, 40, 45, 50</w:t>
            </w:r>
          </w:p>
        </w:tc>
        <w:tc>
          <w:tcPr>
            <w:tcW w:w="2445" w:type="dxa"/>
            <w:tcBorders>
              <w:top w:val="single" w:sz="4" w:space="0" w:color="auto"/>
              <w:left w:val="single" w:sz="4" w:space="0" w:color="auto"/>
              <w:bottom w:val="nil"/>
              <w:right w:val="single" w:sz="4" w:space="0" w:color="auto"/>
            </w:tcBorders>
            <w:vAlign w:val="center"/>
          </w:tcPr>
          <w:p w14:paraId="162064B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4B3A9F7D" w14:textId="77777777" w:rsidTr="004F423A">
        <w:trPr>
          <w:trHeight w:val="29"/>
        </w:trPr>
        <w:tc>
          <w:tcPr>
            <w:tcW w:w="2742" w:type="dxa"/>
            <w:tcBorders>
              <w:top w:val="nil"/>
              <w:left w:val="single" w:sz="4" w:space="0" w:color="auto"/>
              <w:bottom w:val="nil"/>
              <w:right w:val="single" w:sz="4" w:space="0" w:color="auto"/>
            </w:tcBorders>
            <w:vAlign w:val="center"/>
          </w:tcPr>
          <w:p w14:paraId="741FEDE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7F6592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0C7543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49F56431"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CA_n7B_BCS0</w:t>
            </w:r>
          </w:p>
        </w:tc>
        <w:tc>
          <w:tcPr>
            <w:tcW w:w="2445" w:type="dxa"/>
            <w:tcBorders>
              <w:top w:val="nil"/>
              <w:left w:val="single" w:sz="4" w:space="0" w:color="auto"/>
              <w:bottom w:val="nil"/>
              <w:right w:val="single" w:sz="4" w:space="0" w:color="auto"/>
            </w:tcBorders>
            <w:vAlign w:val="center"/>
          </w:tcPr>
          <w:p w14:paraId="661192D3" w14:textId="77777777" w:rsidR="006F6378" w:rsidRPr="00C30686" w:rsidRDefault="006F6378" w:rsidP="0094020B">
            <w:pPr>
              <w:pStyle w:val="TAC"/>
              <w:rPr>
                <w:rFonts w:eastAsiaTheme="minorEastAsia"/>
                <w:lang w:val="en-US" w:eastAsia="zh-CN"/>
              </w:rPr>
            </w:pPr>
          </w:p>
        </w:tc>
      </w:tr>
      <w:tr w:rsidR="006F6378" w:rsidRPr="00C30686" w14:paraId="526A622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3055B6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1F901B7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67B768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797F1D5D"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CA_n78(2A)_BCS0</w:t>
            </w:r>
          </w:p>
        </w:tc>
        <w:tc>
          <w:tcPr>
            <w:tcW w:w="2445" w:type="dxa"/>
            <w:tcBorders>
              <w:top w:val="nil"/>
              <w:left w:val="single" w:sz="4" w:space="0" w:color="auto"/>
              <w:bottom w:val="single" w:sz="4" w:space="0" w:color="auto"/>
              <w:right w:val="single" w:sz="4" w:space="0" w:color="auto"/>
            </w:tcBorders>
            <w:vAlign w:val="center"/>
          </w:tcPr>
          <w:p w14:paraId="1C967099" w14:textId="77777777" w:rsidR="006F6378" w:rsidRPr="00C30686" w:rsidRDefault="006F6378" w:rsidP="0094020B">
            <w:pPr>
              <w:pStyle w:val="TAC"/>
              <w:rPr>
                <w:rFonts w:eastAsiaTheme="minorEastAsia"/>
                <w:lang w:val="en-US" w:eastAsia="zh-CN"/>
              </w:rPr>
            </w:pPr>
          </w:p>
        </w:tc>
      </w:tr>
      <w:tr w:rsidR="006F6378" w:rsidRPr="00C30686" w14:paraId="2C8C60F8"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643E0A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w:t>
            </w:r>
            <w:r w:rsidRPr="00C30686">
              <w:rPr>
                <w:rFonts w:eastAsiaTheme="minorEastAsia"/>
                <w:lang w:val="en-US"/>
              </w:rPr>
              <w:t>_</w:t>
            </w:r>
            <w:r w:rsidRPr="00C30686">
              <w:rPr>
                <w:rFonts w:eastAsiaTheme="minorEastAsia"/>
                <w:lang w:val="en-US" w:eastAsia="zh-CN"/>
              </w:rPr>
              <w:t>n1</w:t>
            </w:r>
            <w:r w:rsidRPr="00C30686">
              <w:rPr>
                <w:rFonts w:eastAsiaTheme="minorEastAsia"/>
                <w:lang w:val="sv-SE" w:eastAsia="ja-JP"/>
              </w:rPr>
              <w:t>A-</w:t>
            </w:r>
            <w:r w:rsidRPr="00C30686">
              <w:rPr>
                <w:rFonts w:eastAsiaTheme="minorEastAsia"/>
                <w:lang w:val="en-US" w:eastAsia="zh-CN"/>
              </w:rPr>
              <w:t>n7</w:t>
            </w:r>
            <w:r w:rsidRPr="00C30686">
              <w:rPr>
                <w:rFonts w:eastAsiaTheme="minorEastAsia"/>
                <w:lang w:val="sv-SE" w:eastAsia="ja-JP"/>
              </w:rPr>
              <w:t>A</w:t>
            </w:r>
            <w:r w:rsidRPr="00C30686">
              <w:rPr>
                <w:rFonts w:eastAsiaTheme="minorEastAsia"/>
                <w:lang w:val="sv-SE" w:eastAsia="zh-CN"/>
              </w:rPr>
              <w:t>-n78(2A)</w:t>
            </w:r>
          </w:p>
        </w:tc>
        <w:tc>
          <w:tcPr>
            <w:tcW w:w="2785" w:type="dxa"/>
            <w:tcBorders>
              <w:top w:val="single" w:sz="4" w:space="0" w:color="auto"/>
              <w:left w:val="single" w:sz="4" w:space="0" w:color="auto"/>
              <w:bottom w:val="nil"/>
              <w:right w:val="single" w:sz="4" w:space="0" w:color="auto"/>
            </w:tcBorders>
            <w:vAlign w:val="center"/>
          </w:tcPr>
          <w:p w14:paraId="050D93B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w:t>
            </w:r>
            <w:r w:rsidRPr="00C30686">
              <w:rPr>
                <w:rFonts w:eastAsiaTheme="minorEastAsia"/>
                <w:lang w:val="en-US"/>
              </w:rPr>
              <w:t>_</w:t>
            </w:r>
            <w:r w:rsidRPr="00C30686">
              <w:rPr>
                <w:rFonts w:eastAsiaTheme="minorEastAsia"/>
                <w:lang w:val="en-US" w:eastAsia="zh-CN"/>
              </w:rPr>
              <w:t>n1</w:t>
            </w:r>
            <w:r w:rsidRPr="00C30686">
              <w:rPr>
                <w:rFonts w:eastAsiaTheme="minorEastAsia"/>
                <w:lang w:val="en-US" w:eastAsia="ja-JP"/>
              </w:rPr>
              <w:t>A-</w:t>
            </w:r>
            <w:r w:rsidRPr="00C30686">
              <w:rPr>
                <w:rFonts w:eastAsiaTheme="minorEastAsia"/>
                <w:lang w:val="en-US" w:eastAsia="zh-CN"/>
              </w:rPr>
              <w:t>n7</w:t>
            </w:r>
            <w:r w:rsidRPr="00C30686">
              <w:rPr>
                <w:rFonts w:eastAsiaTheme="minorEastAsia"/>
                <w:lang w:val="en-US" w:eastAsia="ja-JP"/>
              </w:rPr>
              <w:t>A</w:t>
            </w:r>
          </w:p>
          <w:p w14:paraId="74E8F71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w:t>
            </w:r>
            <w:r w:rsidRPr="00C30686">
              <w:rPr>
                <w:rFonts w:eastAsiaTheme="minorEastAsia"/>
                <w:lang w:val="en-US"/>
              </w:rPr>
              <w:t>_</w:t>
            </w:r>
            <w:r w:rsidRPr="00C30686">
              <w:rPr>
                <w:rFonts w:eastAsiaTheme="minorEastAsia"/>
                <w:lang w:val="en-US" w:eastAsia="zh-CN"/>
              </w:rPr>
              <w:t>n1</w:t>
            </w:r>
            <w:r w:rsidRPr="00C30686">
              <w:rPr>
                <w:rFonts w:eastAsiaTheme="minorEastAsia"/>
                <w:lang w:val="en-US" w:eastAsia="ja-JP"/>
              </w:rPr>
              <w:t>A-</w:t>
            </w:r>
            <w:r w:rsidRPr="00C30686">
              <w:rPr>
                <w:rFonts w:eastAsiaTheme="minorEastAsia"/>
                <w:lang w:val="en-US" w:eastAsia="zh-CN"/>
              </w:rPr>
              <w:t>n78A</w:t>
            </w:r>
          </w:p>
          <w:p w14:paraId="285D551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w:t>
            </w:r>
            <w:r w:rsidRPr="00C30686">
              <w:rPr>
                <w:rFonts w:eastAsiaTheme="minorEastAsia"/>
                <w:lang w:val="en-US"/>
              </w:rPr>
              <w:t>_</w:t>
            </w:r>
            <w:r w:rsidRPr="00C30686">
              <w:rPr>
                <w:rFonts w:eastAsiaTheme="minorEastAsia"/>
                <w:lang w:val="en-US" w:eastAsia="zh-CN"/>
              </w:rPr>
              <w:t>n7</w:t>
            </w:r>
            <w:r w:rsidRPr="00C30686">
              <w:rPr>
                <w:rFonts w:eastAsiaTheme="minorEastAsia"/>
                <w:lang w:val="en-US" w:eastAsia="ja-JP"/>
              </w:rPr>
              <w:t>A</w:t>
            </w:r>
            <w:r w:rsidRPr="00C30686">
              <w:rPr>
                <w:rFonts w:eastAsiaTheme="minorEastAsia"/>
                <w:lang w:val="en-US" w:eastAsia="zh-CN"/>
              </w:rPr>
              <w:t>-n78A</w:t>
            </w:r>
          </w:p>
        </w:tc>
        <w:tc>
          <w:tcPr>
            <w:tcW w:w="1259" w:type="dxa"/>
            <w:tcBorders>
              <w:top w:val="single" w:sz="4" w:space="0" w:color="auto"/>
              <w:left w:val="single" w:sz="4" w:space="0" w:color="auto"/>
              <w:bottom w:val="single" w:sz="4" w:space="0" w:color="auto"/>
              <w:right w:val="single" w:sz="4" w:space="0" w:color="auto"/>
            </w:tcBorders>
            <w:vAlign w:val="center"/>
          </w:tcPr>
          <w:p w14:paraId="1F959AA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495A25CC"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2268E0F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4287C430" w14:textId="77777777" w:rsidTr="004F423A">
        <w:trPr>
          <w:trHeight w:val="29"/>
        </w:trPr>
        <w:tc>
          <w:tcPr>
            <w:tcW w:w="2742" w:type="dxa"/>
            <w:tcBorders>
              <w:top w:val="nil"/>
              <w:left w:val="single" w:sz="4" w:space="0" w:color="auto"/>
              <w:bottom w:val="nil"/>
              <w:right w:val="single" w:sz="4" w:space="0" w:color="auto"/>
            </w:tcBorders>
            <w:vAlign w:val="center"/>
          </w:tcPr>
          <w:p w14:paraId="2070C4C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1394F4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EA3E40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606F12EA"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5, 10, 15, 20, 25, 30, 40, 50</w:t>
            </w:r>
          </w:p>
        </w:tc>
        <w:tc>
          <w:tcPr>
            <w:tcW w:w="2445" w:type="dxa"/>
            <w:tcBorders>
              <w:top w:val="nil"/>
              <w:left w:val="single" w:sz="4" w:space="0" w:color="auto"/>
              <w:bottom w:val="nil"/>
              <w:right w:val="single" w:sz="4" w:space="0" w:color="auto"/>
            </w:tcBorders>
            <w:vAlign w:val="center"/>
          </w:tcPr>
          <w:p w14:paraId="20359452" w14:textId="77777777" w:rsidR="006F6378" w:rsidRPr="00C30686" w:rsidRDefault="006F6378" w:rsidP="0094020B">
            <w:pPr>
              <w:pStyle w:val="TAC"/>
              <w:rPr>
                <w:rFonts w:eastAsiaTheme="minorEastAsia"/>
                <w:lang w:val="en-US" w:eastAsia="zh-CN"/>
              </w:rPr>
            </w:pPr>
          </w:p>
        </w:tc>
      </w:tr>
      <w:tr w:rsidR="006F6378" w:rsidRPr="00C30686" w14:paraId="50996DE9" w14:textId="77777777" w:rsidTr="004F423A">
        <w:trPr>
          <w:trHeight w:val="29"/>
        </w:trPr>
        <w:tc>
          <w:tcPr>
            <w:tcW w:w="2742" w:type="dxa"/>
            <w:tcBorders>
              <w:top w:val="nil"/>
              <w:left w:val="single" w:sz="4" w:space="0" w:color="auto"/>
              <w:bottom w:val="nil"/>
              <w:right w:val="single" w:sz="4" w:space="0" w:color="auto"/>
            </w:tcBorders>
            <w:vAlign w:val="center"/>
          </w:tcPr>
          <w:p w14:paraId="6D7E3A5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1E90A10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D7D59D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3CEC429B"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CA_n78(2A)_BCS0</w:t>
            </w:r>
          </w:p>
        </w:tc>
        <w:tc>
          <w:tcPr>
            <w:tcW w:w="2445" w:type="dxa"/>
            <w:tcBorders>
              <w:top w:val="nil"/>
              <w:left w:val="single" w:sz="4" w:space="0" w:color="auto"/>
              <w:bottom w:val="single" w:sz="4" w:space="0" w:color="auto"/>
              <w:right w:val="single" w:sz="4" w:space="0" w:color="auto"/>
            </w:tcBorders>
            <w:vAlign w:val="center"/>
          </w:tcPr>
          <w:p w14:paraId="4EC4024F" w14:textId="77777777" w:rsidR="006F6378" w:rsidRPr="00C30686" w:rsidRDefault="006F6378" w:rsidP="0094020B">
            <w:pPr>
              <w:pStyle w:val="TAC"/>
              <w:rPr>
                <w:rFonts w:eastAsiaTheme="minorEastAsia"/>
                <w:lang w:val="en-US" w:eastAsia="zh-CN"/>
              </w:rPr>
            </w:pPr>
          </w:p>
        </w:tc>
      </w:tr>
      <w:tr w:rsidR="006F6378" w:rsidRPr="00C30686" w14:paraId="6BC07E5B" w14:textId="77777777" w:rsidTr="004F423A">
        <w:trPr>
          <w:trHeight w:val="29"/>
        </w:trPr>
        <w:tc>
          <w:tcPr>
            <w:tcW w:w="2742" w:type="dxa"/>
            <w:tcBorders>
              <w:top w:val="nil"/>
              <w:left w:val="single" w:sz="4" w:space="0" w:color="auto"/>
              <w:bottom w:val="nil"/>
              <w:right w:val="single" w:sz="4" w:space="0" w:color="auto"/>
            </w:tcBorders>
            <w:vAlign w:val="center"/>
          </w:tcPr>
          <w:p w14:paraId="291A5BFD" w14:textId="77777777" w:rsidR="006F6378" w:rsidRPr="00C30686" w:rsidRDefault="006F6378" w:rsidP="0094020B">
            <w:pPr>
              <w:pStyle w:val="TAC"/>
              <w:rPr>
                <w:rFonts w:eastAsiaTheme="minorEastAsia"/>
                <w:lang w:val="en-US"/>
              </w:rPr>
            </w:pPr>
          </w:p>
        </w:tc>
        <w:tc>
          <w:tcPr>
            <w:tcW w:w="2785" w:type="dxa"/>
            <w:tcBorders>
              <w:top w:val="single" w:sz="4" w:space="0" w:color="auto"/>
              <w:left w:val="single" w:sz="4" w:space="0" w:color="auto"/>
              <w:bottom w:val="nil"/>
              <w:right w:val="single" w:sz="4" w:space="0" w:color="auto"/>
            </w:tcBorders>
            <w:vAlign w:val="center"/>
          </w:tcPr>
          <w:p w14:paraId="7347B24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CA_n78(2A)</w:t>
            </w:r>
          </w:p>
          <w:p w14:paraId="2090396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w:t>
            </w:r>
            <w:r w:rsidRPr="00C30686">
              <w:rPr>
                <w:rFonts w:eastAsiaTheme="minorEastAsia"/>
                <w:lang w:val="en-US"/>
              </w:rPr>
              <w:t>_</w:t>
            </w:r>
            <w:r w:rsidRPr="00C30686">
              <w:rPr>
                <w:rFonts w:eastAsiaTheme="minorEastAsia"/>
                <w:lang w:val="en-US" w:eastAsia="zh-CN"/>
              </w:rPr>
              <w:t>n1</w:t>
            </w:r>
            <w:r w:rsidRPr="00C30686">
              <w:rPr>
                <w:rFonts w:eastAsiaTheme="minorEastAsia"/>
                <w:lang w:val="en-US" w:eastAsia="ja-JP"/>
              </w:rPr>
              <w:t>A-</w:t>
            </w:r>
            <w:r w:rsidRPr="00C30686">
              <w:rPr>
                <w:rFonts w:eastAsiaTheme="minorEastAsia"/>
                <w:lang w:val="en-US" w:eastAsia="zh-CN"/>
              </w:rPr>
              <w:t>n7</w:t>
            </w:r>
            <w:r w:rsidRPr="00C30686">
              <w:rPr>
                <w:rFonts w:eastAsiaTheme="minorEastAsia"/>
                <w:lang w:val="en-US" w:eastAsia="ja-JP"/>
              </w:rPr>
              <w:t>A</w:t>
            </w:r>
          </w:p>
          <w:p w14:paraId="57F7AB0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w:t>
            </w:r>
            <w:r w:rsidRPr="00C30686">
              <w:rPr>
                <w:rFonts w:eastAsiaTheme="minorEastAsia"/>
                <w:lang w:val="en-US"/>
              </w:rPr>
              <w:t>_</w:t>
            </w:r>
            <w:r w:rsidRPr="00C30686">
              <w:rPr>
                <w:rFonts w:eastAsiaTheme="minorEastAsia"/>
                <w:lang w:val="en-US" w:eastAsia="zh-CN"/>
              </w:rPr>
              <w:t>n1</w:t>
            </w:r>
            <w:r w:rsidRPr="00C30686">
              <w:rPr>
                <w:rFonts w:eastAsiaTheme="minorEastAsia"/>
                <w:lang w:val="en-US" w:eastAsia="ja-JP"/>
              </w:rPr>
              <w:t>A-</w:t>
            </w:r>
            <w:r w:rsidRPr="00C30686">
              <w:rPr>
                <w:rFonts w:eastAsiaTheme="minorEastAsia"/>
                <w:lang w:val="en-US" w:eastAsia="zh-CN"/>
              </w:rPr>
              <w:t>n78A</w:t>
            </w:r>
          </w:p>
          <w:p w14:paraId="5369916C" w14:textId="77777777" w:rsidR="006F6378" w:rsidRPr="00C30686" w:rsidRDefault="006F6378" w:rsidP="0094020B">
            <w:pPr>
              <w:pStyle w:val="TAC"/>
              <w:rPr>
                <w:rFonts w:eastAsiaTheme="minorEastAsia"/>
                <w:lang w:val="en-US"/>
              </w:rPr>
            </w:pPr>
            <w:r w:rsidRPr="00C30686">
              <w:rPr>
                <w:rFonts w:eastAsiaTheme="minorEastAsia"/>
                <w:lang w:val="en-US" w:eastAsia="zh-CN"/>
              </w:rPr>
              <w:t>CA</w:t>
            </w:r>
            <w:r w:rsidRPr="00C30686">
              <w:rPr>
                <w:rFonts w:eastAsiaTheme="minorEastAsia"/>
                <w:lang w:val="en-US"/>
              </w:rPr>
              <w:t>_</w:t>
            </w:r>
            <w:r w:rsidRPr="00C30686">
              <w:rPr>
                <w:rFonts w:eastAsiaTheme="minorEastAsia"/>
                <w:lang w:val="en-US" w:eastAsia="zh-CN"/>
              </w:rPr>
              <w:t>n7</w:t>
            </w:r>
            <w:r w:rsidRPr="00C30686">
              <w:rPr>
                <w:rFonts w:eastAsiaTheme="minorEastAsia"/>
                <w:lang w:val="en-US" w:eastAsia="ja-JP"/>
              </w:rPr>
              <w:t>A</w:t>
            </w:r>
            <w:r w:rsidRPr="00C30686">
              <w:rPr>
                <w:rFonts w:eastAsiaTheme="minorEastAsia"/>
                <w:lang w:val="en-US" w:eastAsia="zh-CN"/>
              </w:rPr>
              <w:t>-n78A</w:t>
            </w:r>
          </w:p>
        </w:tc>
        <w:tc>
          <w:tcPr>
            <w:tcW w:w="1259" w:type="dxa"/>
            <w:tcBorders>
              <w:top w:val="single" w:sz="4" w:space="0" w:color="auto"/>
              <w:left w:val="single" w:sz="4" w:space="0" w:color="auto"/>
              <w:bottom w:val="single" w:sz="4" w:space="0" w:color="auto"/>
              <w:right w:val="single" w:sz="4" w:space="0" w:color="auto"/>
            </w:tcBorders>
            <w:vAlign w:val="center"/>
          </w:tcPr>
          <w:p w14:paraId="13FCC091" w14:textId="77777777" w:rsidR="006F6378" w:rsidRPr="00C30686" w:rsidRDefault="006F6378" w:rsidP="0094020B">
            <w:pPr>
              <w:pStyle w:val="TAC"/>
              <w:rPr>
                <w:rFonts w:eastAsiaTheme="minorEastAsia"/>
                <w:lang w:val="en-US"/>
              </w:rPr>
            </w:pPr>
            <w:r w:rsidRPr="00C30686">
              <w:rPr>
                <w:rFonts w:eastAsiaTheme="minorEastAsia"/>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62743677"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1F5A717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1</w:t>
            </w:r>
          </w:p>
        </w:tc>
      </w:tr>
      <w:tr w:rsidR="006F6378" w:rsidRPr="00C30686" w14:paraId="3B870DC0" w14:textId="77777777" w:rsidTr="004F423A">
        <w:trPr>
          <w:trHeight w:val="29"/>
        </w:trPr>
        <w:tc>
          <w:tcPr>
            <w:tcW w:w="2742" w:type="dxa"/>
            <w:tcBorders>
              <w:top w:val="nil"/>
              <w:left w:val="single" w:sz="4" w:space="0" w:color="auto"/>
              <w:bottom w:val="nil"/>
              <w:right w:val="single" w:sz="4" w:space="0" w:color="auto"/>
            </w:tcBorders>
            <w:vAlign w:val="center"/>
          </w:tcPr>
          <w:p w14:paraId="52BC60DE"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1FDD0F93"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EAB3598" w14:textId="77777777" w:rsidR="006F6378" w:rsidRPr="00C30686" w:rsidRDefault="006F6378" w:rsidP="0094020B">
            <w:pPr>
              <w:pStyle w:val="TAC"/>
              <w:rPr>
                <w:rFonts w:eastAsiaTheme="minorEastAsia"/>
                <w:lang w:val="en-US"/>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0933F518"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5, 10, 15, 20, 25, 30, 40, 50</w:t>
            </w:r>
          </w:p>
        </w:tc>
        <w:tc>
          <w:tcPr>
            <w:tcW w:w="2445" w:type="dxa"/>
            <w:tcBorders>
              <w:top w:val="nil"/>
              <w:left w:val="single" w:sz="4" w:space="0" w:color="auto"/>
              <w:bottom w:val="nil"/>
              <w:right w:val="single" w:sz="4" w:space="0" w:color="auto"/>
            </w:tcBorders>
            <w:vAlign w:val="center"/>
          </w:tcPr>
          <w:p w14:paraId="294E4A59" w14:textId="77777777" w:rsidR="006F6378" w:rsidRPr="00C30686" w:rsidRDefault="006F6378" w:rsidP="0094020B">
            <w:pPr>
              <w:pStyle w:val="TAC"/>
              <w:rPr>
                <w:rFonts w:eastAsiaTheme="minorEastAsia"/>
                <w:lang w:val="en-US" w:eastAsia="zh-CN"/>
              </w:rPr>
            </w:pPr>
          </w:p>
        </w:tc>
      </w:tr>
      <w:tr w:rsidR="006F6378" w:rsidRPr="00C30686" w14:paraId="5DDB456E"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7275B49"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4BE5E5DF"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DB07A7F" w14:textId="77777777" w:rsidR="006F6378" w:rsidRPr="00C30686" w:rsidRDefault="006F6378" w:rsidP="0094020B">
            <w:pPr>
              <w:pStyle w:val="TAC"/>
              <w:rPr>
                <w:rFonts w:eastAsiaTheme="minorEastAsia"/>
                <w:lang w:val="en-US"/>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065835DA"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CA_n78(2A)_BCS2</w:t>
            </w:r>
          </w:p>
        </w:tc>
        <w:tc>
          <w:tcPr>
            <w:tcW w:w="2445" w:type="dxa"/>
            <w:tcBorders>
              <w:top w:val="nil"/>
              <w:left w:val="single" w:sz="4" w:space="0" w:color="auto"/>
              <w:bottom w:val="single" w:sz="4" w:space="0" w:color="auto"/>
              <w:right w:val="single" w:sz="4" w:space="0" w:color="auto"/>
            </w:tcBorders>
            <w:vAlign w:val="center"/>
          </w:tcPr>
          <w:p w14:paraId="0116AC43" w14:textId="77777777" w:rsidR="006F6378" w:rsidRPr="00C30686" w:rsidRDefault="006F6378" w:rsidP="0094020B">
            <w:pPr>
              <w:pStyle w:val="TAC"/>
              <w:rPr>
                <w:rFonts w:eastAsiaTheme="minorEastAsia"/>
                <w:lang w:val="en-US" w:eastAsia="zh-CN"/>
              </w:rPr>
            </w:pPr>
          </w:p>
        </w:tc>
      </w:tr>
      <w:tr w:rsidR="006F6378" w:rsidRPr="00C30686" w14:paraId="26045309"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003648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CA_n1A-n7A-n78C</w:t>
            </w:r>
          </w:p>
        </w:tc>
        <w:tc>
          <w:tcPr>
            <w:tcW w:w="2785" w:type="dxa"/>
            <w:tcBorders>
              <w:top w:val="single" w:sz="4" w:space="0" w:color="auto"/>
              <w:left w:val="single" w:sz="4" w:space="0" w:color="auto"/>
              <w:bottom w:val="nil"/>
              <w:right w:val="single" w:sz="4" w:space="0" w:color="auto"/>
            </w:tcBorders>
            <w:vAlign w:val="center"/>
          </w:tcPr>
          <w:p w14:paraId="5D35677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w:t>
            </w:r>
            <w:r w:rsidRPr="00C30686">
              <w:rPr>
                <w:rFonts w:eastAsiaTheme="minorEastAsia"/>
                <w:lang w:val="en-US"/>
              </w:rPr>
              <w:t>_</w:t>
            </w:r>
            <w:r w:rsidRPr="00C30686">
              <w:rPr>
                <w:rFonts w:eastAsiaTheme="minorEastAsia"/>
                <w:lang w:val="en-US" w:eastAsia="zh-CN"/>
              </w:rPr>
              <w:t>n1</w:t>
            </w:r>
            <w:r w:rsidRPr="00C30686">
              <w:rPr>
                <w:rFonts w:eastAsiaTheme="minorEastAsia"/>
                <w:lang w:val="en-US" w:eastAsia="ja-JP"/>
              </w:rPr>
              <w:t>A-</w:t>
            </w:r>
            <w:r w:rsidRPr="00C30686">
              <w:rPr>
                <w:rFonts w:eastAsiaTheme="minorEastAsia"/>
                <w:lang w:val="en-US" w:eastAsia="zh-CN"/>
              </w:rPr>
              <w:t>n7</w:t>
            </w:r>
            <w:r w:rsidRPr="00C30686">
              <w:rPr>
                <w:rFonts w:eastAsiaTheme="minorEastAsia"/>
                <w:lang w:val="en-US" w:eastAsia="ja-JP"/>
              </w:rPr>
              <w:t>A</w:t>
            </w:r>
          </w:p>
          <w:p w14:paraId="64D0005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w:t>
            </w:r>
            <w:r w:rsidRPr="00C30686">
              <w:rPr>
                <w:rFonts w:eastAsiaTheme="minorEastAsia"/>
                <w:lang w:val="en-US"/>
              </w:rPr>
              <w:t>_</w:t>
            </w:r>
            <w:r w:rsidRPr="00C30686">
              <w:rPr>
                <w:rFonts w:eastAsiaTheme="minorEastAsia"/>
                <w:lang w:val="en-US" w:eastAsia="zh-CN"/>
              </w:rPr>
              <w:t>n1</w:t>
            </w:r>
            <w:r w:rsidRPr="00C30686">
              <w:rPr>
                <w:rFonts w:eastAsiaTheme="minorEastAsia"/>
                <w:lang w:val="en-US" w:eastAsia="ja-JP"/>
              </w:rPr>
              <w:t>A-</w:t>
            </w:r>
            <w:r w:rsidRPr="00C30686">
              <w:rPr>
                <w:rFonts w:eastAsiaTheme="minorEastAsia"/>
                <w:lang w:val="en-US" w:eastAsia="zh-CN"/>
              </w:rPr>
              <w:t>n78A</w:t>
            </w:r>
          </w:p>
          <w:p w14:paraId="1AA948C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w:t>
            </w:r>
            <w:r w:rsidRPr="00C30686">
              <w:rPr>
                <w:rFonts w:eastAsiaTheme="minorEastAsia"/>
                <w:lang w:val="en-US"/>
              </w:rPr>
              <w:t>_</w:t>
            </w:r>
            <w:r w:rsidRPr="00C30686">
              <w:rPr>
                <w:rFonts w:eastAsiaTheme="minorEastAsia"/>
                <w:lang w:val="en-US" w:eastAsia="zh-CN"/>
              </w:rPr>
              <w:t>n7</w:t>
            </w:r>
            <w:r w:rsidRPr="00C30686">
              <w:rPr>
                <w:rFonts w:eastAsiaTheme="minorEastAsia"/>
                <w:lang w:val="en-US" w:eastAsia="ja-JP"/>
              </w:rPr>
              <w:t>A</w:t>
            </w:r>
            <w:r w:rsidRPr="00C30686">
              <w:rPr>
                <w:rFonts w:eastAsiaTheme="minorEastAsia"/>
                <w:lang w:val="en-US" w:eastAsia="zh-CN"/>
              </w:rPr>
              <w:t>-n78A</w:t>
            </w:r>
          </w:p>
        </w:tc>
        <w:tc>
          <w:tcPr>
            <w:tcW w:w="1259" w:type="dxa"/>
            <w:tcBorders>
              <w:top w:val="single" w:sz="4" w:space="0" w:color="auto"/>
              <w:left w:val="single" w:sz="4" w:space="0" w:color="auto"/>
              <w:bottom w:val="single" w:sz="4" w:space="0" w:color="auto"/>
              <w:right w:val="single" w:sz="4" w:space="0" w:color="auto"/>
            </w:tcBorders>
            <w:vAlign w:val="center"/>
          </w:tcPr>
          <w:p w14:paraId="6B5A690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067B8D0F"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szCs w:val="18"/>
              </w:rPr>
              <w:t>5, 10, 15, 20, 25, 30, 40, 50</w:t>
            </w:r>
          </w:p>
        </w:tc>
        <w:tc>
          <w:tcPr>
            <w:tcW w:w="2445" w:type="dxa"/>
            <w:tcBorders>
              <w:top w:val="single" w:sz="4" w:space="0" w:color="auto"/>
              <w:left w:val="single" w:sz="4" w:space="0" w:color="auto"/>
              <w:bottom w:val="nil"/>
              <w:right w:val="single" w:sz="4" w:space="0" w:color="auto"/>
            </w:tcBorders>
            <w:vAlign w:val="center"/>
          </w:tcPr>
          <w:p w14:paraId="4CDF1A6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443F44BB" w14:textId="77777777" w:rsidTr="004F423A">
        <w:trPr>
          <w:trHeight w:val="29"/>
        </w:trPr>
        <w:tc>
          <w:tcPr>
            <w:tcW w:w="2742" w:type="dxa"/>
            <w:tcBorders>
              <w:top w:val="nil"/>
              <w:left w:val="single" w:sz="4" w:space="0" w:color="auto"/>
              <w:bottom w:val="nil"/>
              <w:right w:val="single" w:sz="4" w:space="0" w:color="auto"/>
            </w:tcBorders>
            <w:vAlign w:val="center"/>
          </w:tcPr>
          <w:p w14:paraId="0EF2388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D6FEFC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A4EA9D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46D68362"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szCs w:val="18"/>
              </w:rPr>
              <w:t>5, 10, 15, 20, 25, 30, 40, 50</w:t>
            </w:r>
          </w:p>
        </w:tc>
        <w:tc>
          <w:tcPr>
            <w:tcW w:w="2445" w:type="dxa"/>
            <w:tcBorders>
              <w:top w:val="nil"/>
              <w:left w:val="single" w:sz="4" w:space="0" w:color="auto"/>
              <w:bottom w:val="nil"/>
              <w:right w:val="single" w:sz="4" w:space="0" w:color="auto"/>
            </w:tcBorders>
            <w:vAlign w:val="center"/>
          </w:tcPr>
          <w:p w14:paraId="2E7B1E1F" w14:textId="77777777" w:rsidR="006F6378" w:rsidRPr="00C30686" w:rsidRDefault="006F6378" w:rsidP="0094020B">
            <w:pPr>
              <w:pStyle w:val="TAC"/>
              <w:rPr>
                <w:rFonts w:eastAsiaTheme="minorEastAsia"/>
                <w:lang w:val="en-US" w:eastAsia="zh-CN"/>
              </w:rPr>
            </w:pPr>
          </w:p>
        </w:tc>
      </w:tr>
      <w:tr w:rsidR="006F6378" w:rsidRPr="00C30686" w14:paraId="63A6C50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A3C9FF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12D26F8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E0D2D8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4A97DF85"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szCs w:val="18"/>
              </w:rPr>
              <w:t>CA_n78C_BCS1</w:t>
            </w:r>
          </w:p>
        </w:tc>
        <w:tc>
          <w:tcPr>
            <w:tcW w:w="2445" w:type="dxa"/>
            <w:tcBorders>
              <w:top w:val="nil"/>
              <w:left w:val="single" w:sz="4" w:space="0" w:color="auto"/>
              <w:bottom w:val="single" w:sz="4" w:space="0" w:color="auto"/>
              <w:right w:val="single" w:sz="4" w:space="0" w:color="auto"/>
            </w:tcBorders>
            <w:vAlign w:val="center"/>
          </w:tcPr>
          <w:p w14:paraId="3F66BE7E" w14:textId="77777777" w:rsidR="006F6378" w:rsidRPr="00C30686" w:rsidRDefault="006F6378" w:rsidP="0094020B">
            <w:pPr>
              <w:pStyle w:val="TAC"/>
              <w:rPr>
                <w:rFonts w:eastAsiaTheme="minorEastAsia"/>
                <w:lang w:val="en-US" w:eastAsia="zh-CN"/>
              </w:rPr>
            </w:pPr>
          </w:p>
        </w:tc>
      </w:tr>
      <w:tr w:rsidR="006F6378" w:rsidRPr="00C30686" w14:paraId="008D4ADE"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FE2AFC3" w14:textId="77777777" w:rsidR="006F6378" w:rsidRPr="00C30686" w:rsidRDefault="006F6378" w:rsidP="0094020B">
            <w:pPr>
              <w:pStyle w:val="TAC"/>
              <w:rPr>
                <w:rFonts w:eastAsiaTheme="minorEastAsia"/>
                <w:lang w:val="en-US"/>
              </w:rPr>
            </w:pPr>
            <w:r w:rsidRPr="00C30686">
              <w:rPr>
                <w:rFonts w:eastAsiaTheme="minorEastAsia"/>
                <w:lang w:val="en-US" w:eastAsia="zh-CN"/>
              </w:rPr>
              <w:t>CA</w:t>
            </w:r>
            <w:r w:rsidRPr="00C30686">
              <w:rPr>
                <w:rFonts w:eastAsiaTheme="minorEastAsia"/>
                <w:lang w:val="en-US"/>
              </w:rPr>
              <w:t>_</w:t>
            </w:r>
            <w:r w:rsidRPr="00C30686">
              <w:rPr>
                <w:rFonts w:eastAsiaTheme="minorEastAsia"/>
                <w:lang w:val="en-US" w:eastAsia="zh-CN"/>
              </w:rPr>
              <w:t>n1</w:t>
            </w:r>
            <w:r w:rsidRPr="00C30686">
              <w:rPr>
                <w:rFonts w:eastAsiaTheme="minorEastAsia"/>
                <w:lang w:val="sv-SE" w:eastAsia="ja-JP"/>
              </w:rPr>
              <w:t>A-</w:t>
            </w:r>
            <w:r w:rsidRPr="00C30686">
              <w:rPr>
                <w:rFonts w:eastAsiaTheme="minorEastAsia"/>
                <w:lang w:val="en-US" w:eastAsia="zh-CN"/>
              </w:rPr>
              <w:t>n8</w:t>
            </w:r>
            <w:r w:rsidRPr="00C30686">
              <w:rPr>
                <w:rFonts w:eastAsiaTheme="minorEastAsia"/>
                <w:lang w:val="sv-SE" w:eastAsia="ja-JP"/>
              </w:rPr>
              <w:t>A</w:t>
            </w:r>
            <w:r w:rsidRPr="00C30686">
              <w:rPr>
                <w:rFonts w:eastAsiaTheme="minorEastAsia"/>
                <w:lang w:val="sv-SE" w:eastAsia="zh-CN"/>
              </w:rPr>
              <w:t>-n78A</w:t>
            </w:r>
          </w:p>
        </w:tc>
        <w:tc>
          <w:tcPr>
            <w:tcW w:w="2785" w:type="dxa"/>
            <w:tcBorders>
              <w:top w:val="single" w:sz="4" w:space="0" w:color="auto"/>
              <w:left w:val="single" w:sz="4" w:space="0" w:color="auto"/>
              <w:bottom w:val="nil"/>
              <w:right w:val="single" w:sz="4" w:space="0" w:color="auto"/>
            </w:tcBorders>
            <w:vAlign w:val="center"/>
          </w:tcPr>
          <w:p w14:paraId="067D811E" w14:textId="77777777" w:rsidR="006F6378" w:rsidRPr="002954BC" w:rsidRDefault="006F6378" w:rsidP="0094020B">
            <w:pPr>
              <w:pStyle w:val="TAC"/>
              <w:rPr>
                <w:rFonts w:eastAsiaTheme="minorEastAsia"/>
                <w:lang w:val="en-US" w:eastAsia="ja-JP"/>
              </w:rPr>
            </w:pPr>
            <w:r w:rsidRPr="00C30686">
              <w:rPr>
                <w:rFonts w:eastAsiaTheme="minorEastAsia"/>
                <w:lang w:val="en-US" w:eastAsia="zh-CN"/>
              </w:rPr>
              <w:t>CA</w:t>
            </w:r>
            <w:r w:rsidRPr="00C30686">
              <w:rPr>
                <w:rFonts w:eastAsiaTheme="minorEastAsia"/>
                <w:lang w:val="en-US"/>
              </w:rPr>
              <w:t>_</w:t>
            </w:r>
            <w:r w:rsidRPr="00C30686">
              <w:rPr>
                <w:rFonts w:eastAsiaTheme="minorEastAsia"/>
                <w:lang w:val="en-US" w:eastAsia="zh-CN"/>
              </w:rPr>
              <w:t>n1</w:t>
            </w:r>
            <w:r w:rsidRPr="002954BC">
              <w:rPr>
                <w:rFonts w:eastAsiaTheme="minorEastAsia"/>
                <w:lang w:val="en-US" w:eastAsia="ja-JP"/>
              </w:rPr>
              <w:t>A-</w:t>
            </w:r>
            <w:r w:rsidRPr="00C30686">
              <w:rPr>
                <w:rFonts w:eastAsiaTheme="minorEastAsia"/>
                <w:lang w:val="en-US" w:eastAsia="zh-CN"/>
              </w:rPr>
              <w:t>n8</w:t>
            </w:r>
            <w:r w:rsidRPr="002954BC">
              <w:rPr>
                <w:rFonts w:eastAsiaTheme="minorEastAsia"/>
                <w:lang w:val="en-US" w:eastAsia="ja-JP"/>
              </w:rPr>
              <w:t>A</w:t>
            </w:r>
          </w:p>
          <w:p w14:paraId="17CF14FF" w14:textId="77777777" w:rsidR="006F6378" w:rsidRPr="002954BC" w:rsidRDefault="006F6378" w:rsidP="0094020B">
            <w:pPr>
              <w:pStyle w:val="TAC"/>
              <w:rPr>
                <w:rFonts w:eastAsiaTheme="minorEastAsia"/>
                <w:lang w:val="en-US" w:eastAsia="ja-JP"/>
              </w:rPr>
            </w:pPr>
            <w:r w:rsidRPr="00C30686">
              <w:rPr>
                <w:rFonts w:eastAsiaTheme="minorEastAsia"/>
                <w:lang w:val="en-US" w:eastAsia="zh-CN"/>
              </w:rPr>
              <w:t>CA</w:t>
            </w:r>
            <w:r w:rsidRPr="00C30686">
              <w:rPr>
                <w:rFonts w:eastAsiaTheme="minorEastAsia"/>
                <w:lang w:val="en-US"/>
              </w:rPr>
              <w:t>_</w:t>
            </w:r>
            <w:r w:rsidRPr="00C30686">
              <w:rPr>
                <w:rFonts w:eastAsiaTheme="minorEastAsia"/>
                <w:lang w:val="en-US" w:eastAsia="zh-CN"/>
              </w:rPr>
              <w:t>n1</w:t>
            </w:r>
            <w:r w:rsidRPr="002954BC">
              <w:rPr>
                <w:rFonts w:eastAsiaTheme="minorEastAsia"/>
                <w:lang w:val="en-US" w:eastAsia="ja-JP"/>
              </w:rPr>
              <w:t>A-</w:t>
            </w:r>
            <w:r w:rsidRPr="00C30686">
              <w:rPr>
                <w:rFonts w:eastAsiaTheme="minorEastAsia"/>
                <w:lang w:val="en-US" w:eastAsia="zh-CN"/>
              </w:rPr>
              <w:t>n</w:t>
            </w:r>
            <w:r w:rsidRPr="00C30686">
              <w:rPr>
                <w:rFonts w:eastAsiaTheme="minorEastAsia" w:hint="eastAsia"/>
                <w:lang w:val="en-US" w:eastAsia="zh-CN"/>
              </w:rPr>
              <w:t>7</w:t>
            </w:r>
            <w:r w:rsidRPr="00C30686">
              <w:rPr>
                <w:rFonts w:eastAsiaTheme="minorEastAsia"/>
                <w:lang w:val="en-US" w:eastAsia="zh-CN"/>
              </w:rPr>
              <w:t>8</w:t>
            </w:r>
            <w:r w:rsidRPr="002954BC">
              <w:rPr>
                <w:rFonts w:eastAsiaTheme="minorEastAsia"/>
                <w:lang w:val="en-US" w:eastAsia="ja-JP"/>
              </w:rPr>
              <w:t>A</w:t>
            </w:r>
          </w:p>
          <w:p w14:paraId="7E653DD8" w14:textId="77777777" w:rsidR="006F6378" w:rsidRPr="00C30686" w:rsidRDefault="006F6378" w:rsidP="0094020B">
            <w:pPr>
              <w:pStyle w:val="TAC"/>
              <w:rPr>
                <w:rFonts w:eastAsiaTheme="minorEastAsia"/>
                <w:lang w:val="en-US"/>
              </w:rPr>
            </w:pPr>
            <w:r w:rsidRPr="00C30686">
              <w:rPr>
                <w:rFonts w:eastAsiaTheme="minorEastAsia"/>
                <w:lang w:val="en-US" w:eastAsia="zh-CN"/>
              </w:rPr>
              <w:t>CA</w:t>
            </w:r>
            <w:r w:rsidRPr="00C30686">
              <w:rPr>
                <w:rFonts w:eastAsiaTheme="minorEastAsia"/>
                <w:lang w:val="en-US"/>
              </w:rPr>
              <w:t>_</w:t>
            </w:r>
            <w:r w:rsidRPr="00C30686">
              <w:rPr>
                <w:rFonts w:eastAsiaTheme="minorEastAsia"/>
                <w:lang w:val="en-US" w:eastAsia="zh-CN"/>
              </w:rPr>
              <w:t>n</w:t>
            </w:r>
            <w:r w:rsidRPr="00C30686">
              <w:rPr>
                <w:rFonts w:eastAsiaTheme="minorEastAsia" w:hint="eastAsia"/>
                <w:lang w:val="en-US" w:eastAsia="zh-CN"/>
              </w:rPr>
              <w:t>8</w:t>
            </w:r>
            <w:r w:rsidRPr="00C30686">
              <w:rPr>
                <w:rFonts w:eastAsiaTheme="minorEastAsia"/>
                <w:lang w:val="sv-SE" w:eastAsia="ja-JP"/>
              </w:rPr>
              <w:t>A-</w:t>
            </w:r>
            <w:r w:rsidRPr="00C30686">
              <w:rPr>
                <w:rFonts w:eastAsiaTheme="minorEastAsia"/>
                <w:lang w:val="en-US" w:eastAsia="zh-CN"/>
              </w:rPr>
              <w:t>n</w:t>
            </w:r>
            <w:r w:rsidRPr="00C30686">
              <w:rPr>
                <w:rFonts w:eastAsiaTheme="minorEastAsia" w:hint="eastAsia"/>
                <w:lang w:val="en-US" w:eastAsia="zh-CN"/>
              </w:rPr>
              <w:t>7</w:t>
            </w:r>
            <w:r w:rsidRPr="00C30686">
              <w:rPr>
                <w:rFonts w:eastAsiaTheme="minorEastAsia"/>
                <w:lang w:val="en-US" w:eastAsia="zh-CN"/>
              </w:rPr>
              <w:t>8</w:t>
            </w:r>
            <w:r w:rsidRPr="00C30686">
              <w:rPr>
                <w:rFonts w:eastAsiaTheme="minorEastAsia"/>
                <w:lang w:val="sv-SE" w:eastAsia="ja-JP"/>
              </w:rPr>
              <w:t>A</w:t>
            </w:r>
          </w:p>
        </w:tc>
        <w:tc>
          <w:tcPr>
            <w:tcW w:w="1259" w:type="dxa"/>
            <w:tcBorders>
              <w:top w:val="single" w:sz="4" w:space="0" w:color="auto"/>
              <w:left w:val="single" w:sz="4" w:space="0" w:color="auto"/>
              <w:bottom w:val="single" w:sz="4" w:space="0" w:color="auto"/>
              <w:right w:val="single" w:sz="4" w:space="0" w:color="auto"/>
            </w:tcBorders>
            <w:vAlign w:val="center"/>
          </w:tcPr>
          <w:p w14:paraId="0D02850D" w14:textId="77777777" w:rsidR="006F6378" w:rsidRPr="00C30686" w:rsidRDefault="006F6378" w:rsidP="0094020B">
            <w:pPr>
              <w:pStyle w:val="TAC"/>
              <w:rPr>
                <w:rFonts w:eastAsiaTheme="minorEastAsia"/>
                <w:lang w:val="en-US"/>
              </w:rPr>
            </w:pPr>
            <w:r w:rsidRPr="00C30686">
              <w:rPr>
                <w:rFonts w:eastAsiaTheme="minorEastAsia"/>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34B707AF"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6CAE94B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4441F0F3" w14:textId="77777777" w:rsidTr="004F423A">
        <w:trPr>
          <w:trHeight w:val="29"/>
        </w:trPr>
        <w:tc>
          <w:tcPr>
            <w:tcW w:w="2742" w:type="dxa"/>
            <w:tcBorders>
              <w:top w:val="nil"/>
              <w:left w:val="single" w:sz="4" w:space="0" w:color="auto"/>
              <w:bottom w:val="nil"/>
              <w:right w:val="single" w:sz="4" w:space="0" w:color="auto"/>
            </w:tcBorders>
            <w:vAlign w:val="center"/>
          </w:tcPr>
          <w:p w14:paraId="477DD448"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41459963"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61A37FE" w14:textId="77777777" w:rsidR="006F6378" w:rsidRPr="00C30686" w:rsidRDefault="006F6378" w:rsidP="0094020B">
            <w:pPr>
              <w:pStyle w:val="TAC"/>
              <w:rPr>
                <w:rFonts w:eastAsiaTheme="minorEastAsia"/>
                <w:lang w:val="en-US"/>
              </w:rPr>
            </w:pPr>
            <w:r w:rsidRPr="00C30686">
              <w:rPr>
                <w:rFonts w:eastAsiaTheme="minorEastAsia"/>
                <w:lang w:val="en-US" w:eastAsia="zh-CN"/>
              </w:rPr>
              <w:t>n8</w:t>
            </w:r>
          </w:p>
        </w:tc>
        <w:tc>
          <w:tcPr>
            <w:tcW w:w="4356" w:type="dxa"/>
            <w:tcBorders>
              <w:top w:val="single" w:sz="4" w:space="0" w:color="auto"/>
              <w:left w:val="single" w:sz="4" w:space="0" w:color="auto"/>
              <w:bottom w:val="single" w:sz="4" w:space="0" w:color="auto"/>
              <w:right w:val="single" w:sz="4" w:space="0" w:color="auto"/>
            </w:tcBorders>
            <w:vAlign w:val="center"/>
          </w:tcPr>
          <w:p w14:paraId="56E2DA9F"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57E9ED50" w14:textId="77777777" w:rsidR="006F6378" w:rsidRPr="00C30686" w:rsidRDefault="006F6378" w:rsidP="0094020B">
            <w:pPr>
              <w:pStyle w:val="TAC"/>
              <w:rPr>
                <w:rFonts w:eastAsiaTheme="minorEastAsia"/>
                <w:lang w:val="en-US" w:eastAsia="zh-CN"/>
              </w:rPr>
            </w:pPr>
          </w:p>
        </w:tc>
      </w:tr>
      <w:tr w:rsidR="006F6378" w:rsidRPr="00C30686" w14:paraId="5B5787D6" w14:textId="77777777" w:rsidTr="004F423A">
        <w:trPr>
          <w:trHeight w:val="29"/>
        </w:trPr>
        <w:tc>
          <w:tcPr>
            <w:tcW w:w="2742" w:type="dxa"/>
            <w:tcBorders>
              <w:top w:val="nil"/>
              <w:left w:val="single" w:sz="4" w:space="0" w:color="auto"/>
              <w:bottom w:val="nil"/>
              <w:right w:val="single" w:sz="4" w:space="0" w:color="auto"/>
            </w:tcBorders>
            <w:vAlign w:val="center"/>
          </w:tcPr>
          <w:p w14:paraId="30C580C8"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23EA3EB7"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C74C5F3" w14:textId="77777777" w:rsidR="006F6378" w:rsidRPr="00C30686" w:rsidRDefault="006F6378" w:rsidP="0094020B">
            <w:pPr>
              <w:pStyle w:val="TAC"/>
              <w:rPr>
                <w:rFonts w:eastAsiaTheme="minorEastAsia"/>
                <w:lang w:val="en-US"/>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56DAE274"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10, 15, 20, 40, 50, 60, 80, 90, 100</w:t>
            </w:r>
          </w:p>
        </w:tc>
        <w:tc>
          <w:tcPr>
            <w:tcW w:w="2445" w:type="dxa"/>
            <w:tcBorders>
              <w:top w:val="nil"/>
              <w:left w:val="single" w:sz="4" w:space="0" w:color="auto"/>
              <w:bottom w:val="single" w:sz="4" w:space="0" w:color="auto"/>
              <w:right w:val="single" w:sz="4" w:space="0" w:color="auto"/>
            </w:tcBorders>
            <w:vAlign w:val="center"/>
          </w:tcPr>
          <w:p w14:paraId="262E5AA1" w14:textId="77777777" w:rsidR="006F6378" w:rsidRPr="00C30686" w:rsidRDefault="006F6378" w:rsidP="0094020B">
            <w:pPr>
              <w:pStyle w:val="TAC"/>
              <w:rPr>
                <w:rFonts w:eastAsiaTheme="minorEastAsia"/>
                <w:lang w:val="en-US" w:eastAsia="zh-CN"/>
              </w:rPr>
            </w:pPr>
          </w:p>
        </w:tc>
      </w:tr>
      <w:tr w:rsidR="006F6378" w:rsidRPr="00C30686" w14:paraId="2691914E" w14:textId="77777777" w:rsidTr="004F423A">
        <w:trPr>
          <w:trHeight w:val="29"/>
        </w:trPr>
        <w:tc>
          <w:tcPr>
            <w:tcW w:w="2742" w:type="dxa"/>
            <w:tcBorders>
              <w:top w:val="nil"/>
              <w:left w:val="single" w:sz="4" w:space="0" w:color="auto"/>
              <w:bottom w:val="nil"/>
              <w:right w:val="single" w:sz="4" w:space="0" w:color="auto"/>
            </w:tcBorders>
            <w:vAlign w:val="center"/>
          </w:tcPr>
          <w:p w14:paraId="4803032B" w14:textId="77777777" w:rsidR="006F6378" w:rsidRPr="00C30686" w:rsidRDefault="006F6378" w:rsidP="0094020B">
            <w:pPr>
              <w:pStyle w:val="TAC"/>
              <w:rPr>
                <w:rFonts w:eastAsiaTheme="minorEastAsia"/>
                <w:lang w:val="en-US"/>
              </w:rPr>
            </w:pPr>
          </w:p>
        </w:tc>
        <w:tc>
          <w:tcPr>
            <w:tcW w:w="2785" w:type="dxa"/>
            <w:tcBorders>
              <w:top w:val="single" w:sz="4" w:space="0" w:color="auto"/>
              <w:left w:val="single" w:sz="4" w:space="0" w:color="auto"/>
              <w:bottom w:val="nil"/>
              <w:right w:val="single" w:sz="4" w:space="0" w:color="auto"/>
            </w:tcBorders>
            <w:vAlign w:val="center"/>
          </w:tcPr>
          <w:p w14:paraId="369D6E13" w14:textId="77777777" w:rsidR="006F6378" w:rsidRPr="00C30686" w:rsidRDefault="006F6378" w:rsidP="0094020B">
            <w:pPr>
              <w:pStyle w:val="TAC"/>
              <w:rPr>
                <w:rFonts w:eastAsiaTheme="minorEastAsia"/>
                <w:lang w:val="en-US"/>
              </w:rPr>
            </w:pPr>
            <w:r w:rsidRPr="00C30686">
              <w:rPr>
                <w:rFonts w:eastAsiaTheme="minorEastAsia"/>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5094A67E" w14:textId="77777777" w:rsidR="006F6378" w:rsidRPr="00C30686" w:rsidRDefault="006F6378" w:rsidP="0094020B">
            <w:pPr>
              <w:pStyle w:val="TAC"/>
              <w:rPr>
                <w:rFonts w:eastAsiaTheme="minorEastAsia"/>
                <w:lang w:val="en-US"/>
              </w:rPr>
            </w:pPr>
            <w:r w:rsidRPr="00C30686">
              <w:rPr>
                <w:rFonts w:eastAsiaTheme="minorEastAsia"/>
                <w:lang w:val="en-US"/>
              </w:rPr>
              <w:t>n1</w:t>
            </w:r>
          </w:p>
        </w:tc>
        <w:tc>
          <w:tcPr>
            <w:tcW w:w="4356" w:type="dxa"/>
            <w:tcBorders>
              <w:top w:val="single" w:sz="4" w:space="0" w:color="auto"/>
              <w:left w:val="single" w:sz="4" w:space="0" w:color="auto"/>
              <w:bottom w:val="single" w:sz="4" w:space="0" w:color="auto"/>
              <w:right w:val="single" w:sz="4" w:space="0" w:color="auto"/>
            </w:tcBorders>
            <w:vAlign w:val="center"/>
          </w:tcPr>
          <w:p w14:paraId="71C4169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0AA2E75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1</w:t>
            </w:r>
          </w:p>
        </w:tc>
      </w:tr>
      <w:tr w:rsidR="006F6378" w:rsidRPr="00C30686" w14:paraId="2EE53337" w14:textId="77777777" w:rsidTr="004F423A">
        <w:trPr>
          <w:trHeight w:val="29"/>
        </w:trPr>
        <w:tc>
          <w:tcPr>
            <w:tcW w:w="2742" w:type="dxa"/>
            <w:tcBorders>
              <w:top w:val="nil"/>
              <w:left w:val="single" w:sz="4" w:space="0" w:color="auto"/>
              <w:bottom w:val="nil"/>
              <w:right w:val="single" w:sz="4" w:space="0" w:color="auto"/>
            </w:tcBorders>
            <w:vAlign w:val="center"/>
          </w:tcPr>
          <w:p w14:paraId="3980269E"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0456479B"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D05AE5E" w14:textId="77777777" w:rsidR="006F6378" w:rsidRPr="00C30686" w:rsidRDefault="006F6378" w:rsidP="0094020B">
            <w:pPr>
              <w:pStyle w:val="TAC"/>
              <w:rPr>
                <w:rFonts w:eastAsiaTheme="minorEastAsia"/>
                <w:lang w:val="en-US"/>
              </w:rPr>
            </w:pPr>
            <w:r w:rsidRPr="00C30686">
              <w:rPr>
                <w:rFonts w:eastAsiaTheme="minorEastAsia"/>
                <w:lang w:val="en-US"/>
              </w:rPr>
              <w:t>n8</w:t>
            </w:r>
          </w:p>
        </w:tc>
        <w:tc>
          <w:tcPr>
            <w:tcW w:w="4356" w:type="dxa"/>
            <w:tcBorders>
              <w:top w:val="single" w:sz="4" w:space="0" w:color="auto"/>
              <w:left w:val="single" w:sz="4" w:space="0" w:color="auto"/>
              <w:bottom w:val="single" w:sz="4" w:space="0" w:color="auto"/>
              <w:right w:val="single" w:sz="4" w:space="0" w:color="auto"/>
            </w:tcBorders>
            <w:vAlign w:val="center"/>
          </w:tcPr>
          <w:p w14:paraId="5DFF3AAB"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237A88F7" w14:textId="77777777" w:rsidR="006F6378" w:rsidRPr="00C30686" w:rsidRDefault="006F6378" w:rsidP="0094020B">
            <w:pPr>
              <w:pStyle w:val="TAC"/>
              <w:rPr>
                <w:rFonts w:eastAsiaTheme="minorEastAsia"/>
                <w:lang w:val="en-US" w:eastAsia="zh-CN"/>
              </w:rPr>
            </w:pPr>
          </w:p>
        </w:tc>
      </w:tr>
      <w:tr w:rsidR="006F6378" w:rsidRPr="00C30686" w14:paraId="3ABB8DB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9EA8366"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24BF9F4C"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64EE5C6" w14:textId="77777777" w:rsidR="006F6378" w:rsidRPr="00C30686" w:rsidRDefault="006F6378" w:rsidP="0094020B">
            <w:pPr>
              <w:pStyle w:val="TAC"/>
              <w:rPr>
                <w:rFonts w:eastAsiaTheme="minorEastAsia"/>
                <w:lang w:val="en-US"/>
              </w:rPr>
            </w:pPr>
            <w:r w:rsidRPr="00C30686">
              <w:rPr>
                <w:rFonts w:eastAsiaTheme="minorEastAsia"/>
                <w:lang w:val="en-US"/>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7BD1BB7C"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10, 15, 20, 25, 30, 40, 50, 60, 80, 90, 100</w:t>
            </w:r>
          </w:p>
        </w:tc>
        <w:tc>
          <w:tcPr>
            <w:tcW w:w="2445" w:type="dxa"/>
            <w:tcBorders>
              <w:top w:val="nil"/>
              <w:left w:val="single" w:sz="4" w:space="0" w:color="auto"/>
              <w:bottom w:val="single" w:sz="4" w:space="0" w:color="auto"/>
              <w:right w:val="single" w:sz="4" w:space="0" w:color="auto"/>
            </w:tcBorders>
            <w:vAlign w:val="center"/>
          </w:tcPr>
          <w:p w14:paraId="38128D17" w14:textId="77777777" w:rsidR="006F6378" w:rsidRPr="00C30686" w:rsidRDefault="006F6378" w:rsidP="0094020B">
            <w:pPr>
              <w:pStyle w:val="TAC"/>
              <w:rPr>
                <w:rFonts w:eastAsiaTheme="minorEastAsia"/>
                <w:lang w:val="en-US" w:eastAsia="zh-CN"/>
              </w:rPr>
            </w:pPr>
          </w:p>
        </w:tc>
      </w:tr>
      <w:tr w:rsidR="006F6378" w:rsidRPr="00C30686" w14:paraId="1E933BBD"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8395218" w14:textId="77777777" w:rsidR="006F6378" w:rsidRPr="00C30686" w:rsidRDefault="006F6378" w:rsidP="0094020B">
            <w:pPr>
              <w:pStyle w:val="TAC"/>
              <w:rPr>
                <w:rFonts w:eastAsiaTheme="minorEastAsia"/>
                <w:lang w:val="en-US"/>
              </w:rPr>
            </w:pPr>
            <w:r w:rsidRPr="00C30686">
              <w:rPr>
                <w:rFonts w:eastAsiaTheme="minorEastAsia"/>
                <w:lang w:val="en-US" w:eastAsia="zh-CN"/>
              </w:rPr>
              <w:t>CA</w:t>
            </w:r>
            <w:r w:rsidRPr="00C30686">
              <w:rPr>
                <w:rFonts w:eastAsiaTheme="minorEastAsia"/>
                <w:lang w:val="en-US"/>
              </w:rPr>
              <w:t>_</w:t>
            </w:r>
            <w:r w:rsidRPr="00C30686">
              <w:rPr>
                <w:rFonts w:eastAsiaTheme="minorEastAsia"/>
                <w:lang w:val="en-US" w:eastAsia="zh-CN"/>
              </w:rPr>
              <w:t>n1</w:t>
            </w:r>
            <w:r w:rsidRPr="00C30686">
              <w:rPr>
                <w:rFonts w:eastAsiaTheme="minorEastAsia"/>
                <w:lang w:val="en-US" w:eastAsia="ja-JP"/>
              </w:rPr>
              <w:t>A-</w:t>
            </w:r>
            <w:r w:rsidRPr="00C30686">
              <w:rPr>
                <w:rFonts w:eastAsiaTheme="minorEastAsia"/>
                <w:lang w:val="en-US" w:eastAsia="zh-CN"/>
              </w:rPr>
              <w:t>n8</w:t>
            </w:r>
            <w:r w:rsidRPr="00C30686">
              <w:rPr>
                <w:rFonts w:eastAsiaTheme="minorEastAsia"/>
                <w:lang w:val="en-US" w:eastAsia="ja-JP"/>
              </w:rPr>
              <w:t>A</w:t>
            </w:r>
            <w:r w:rsidRPr="00C30686">
              <w:rPr>
                <w:rFonts w:eastAsiaTheme="minorEastAsia"/>
                <w:lang w:val="en-US" w:eastAsia="zh-CN"/>
              </w:rPr>
              <w:t>-n78(2A)</w:t>
            </w:r>
          </w:p>
        </w:tc>
        <w:tc>
          <w:tcPr>
            <w:tcW w:w="2785" w:type="dxa"/>
            <w:tcBorders>
              <w:top w:val="single" w:sz="4" w:space="0" w:color="auto"/>
              <w:left w:val="single" w:sz="4" w:space="0" w:color="auto"/>
              <w:bottom w:val="nil"/>
              <w:right w:val="single" w:sz="4" w:space="0" w:color="auto"/>
            </w:tcBorders>
            <w:vAlign w:val="center"/>
          </w:tcPr>
          <w:p w14:paraId="5A0F32AA" w14:textId="77777777" w:rsidR="006F6378" w:rsidRPr="00C30686" w:rsidRDefault="006F6378" w:rsidP="0094020B">
            <w:pPr>
              <w:pStyle w:val="TAC"/>
              <w:rPr>
                <w:rFonts w:eastAsiaTheme="minorEastAsia"/>
                <w:lang w:val="en-US"/>
              </w:rPr>
            </w:pPr>
            <w:r w:rsidRPr="00C30686">
              <w:rPr>
                <w:rFonts w:eastAsiaTheme="minorEastAsia"/>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14179CB2" w14:textId="77777777" w:rsidR="006F6378" w:rsidRPr="00C30686" w:rsidRDefault="006F6378" w:rsidP="0094020B">
            <w:pPr>
              <w:pStyle w:val="TAC"/>
              <w:rPr>
                <w:rFonts w:eastAsiaTheme="minorEastAsia"/>
                <w:lang w:val="en-US"/>
              </w:rPr>
            </w:pPr>
            <w:r w:rsidRPr="00C30686">
              <w:rPr>
                <w:rFonts w:eastAsiaTheme="minorEastAsia"/>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68E31295"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6A4CC7A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3ACFD98D" w14:textId="77777777" w:rsidTr="004F423A">
        <w:trPr>
          <w:trHeight w:val="29"/>
        </w:trPr>
        <w:tc>
          <w:tcPr>
            <w:tcW w:w="2742" w:type="dxa"/>
            <w:tcBorders>
              <w:top w:val="nil"/>
              <w:left w:val="single" w:sz="4" w:space="0" w:color="auto"/>
              <w:bottom w:val="nil"/>
              <w:right w:val="single" w:sz="4" w:space="0" w:color="auto"/>
            </w:tcBorders>
            <w:vAlign w:val="center"/>
          </w:tcPr>
          <w:p w14:paraId="116789BF"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4C1C0DD2"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B4B1C49" w14:textId="77777777" w:rsidR="006F6378" w:rsidRPr="00C30686" w:rsidRDefault="006F6378" w:rsidP="0094020B">
            <w:pPr>
              <w:pStyle w:val="TAC"/>
              <w:rPr>
                <w:rFonts w:eastAsiaTheme="minorEastAsia"/>
                <w:lang w:val="en-US"/>
              </w:rPr>
            </w:pPr>
            <w:r w:rsidRPr="00C30686">
              <w:rPr>
                <w:rFonts w:eastAsiaTheme="minorEastAsia"/>
                <w:lang w:val="en-US" w:eastAsia="zh-CN"/>
              </w:rPr>
              <w:t>n8</w:t>
            </w:r>
          </w:p>
        </w:tc>
        <w:tc>
          <w:tcPr>
            <w:tcW w:w="4356" w:type="dxa"/>
            <w:tcBorders>
              <w:top w:val="single" w:sz="4" w:space="0" w:color="auto"/>
              <w:left w:val="single" w:sz="4" w:space="0" w:color="auto"/>
              <w:bottom w:val="single" w:sz="4" w:space="0" w:color="auto"/>
              <w:right w:val="single" w:sz="4" w:space="0" w:color="auto"/>
            </w:tcBorders>
            <w:vAlign w:val="center"/>
          </w:tcPr>
          <w:p w14:paraId="3B89050C"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12935FD3" w14:textId="77777777" w:rsidR="006F6378" w:rsidRPr="00C30686" w:rsidRDefault="006F6378" w:rsidP="0094020B">
            <w:pPr>
              <w:pStyle w:val="TAC"/>
              <w:rPr>
                <w:rFonts w:eastAsiaTheme="minorEastAsia"/>
                <w:lang w:val="en-US" w:eastAsia="zh-CN"/>
              </w:rPr>
            </w:pPr>
          </w:p>
        </w:tc>
      </w:tr>
      <w:tr w:rsidR="006F6378" w:rsidRPr="00C30686" w14:paraId="2B36F19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2D9BD07"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0635A856"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387A935" w14:textId="77777777" w:rsidR="006F6378" w:rsidRPr="00C30686" w:rsidRDefault="006F6378" w:rsidP="0094020B">
            <w:pPr>
              <w:pStyle w:val="TAC"/>
              <w:rPr>
                <w:rFonts w:eastAsiaTheme="minorEastAsia"/>
                <w:lang w:val="en-US"/>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1673386A"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CA_n78(2A)_BCS1</w:t>
            </w:r>
          </w:p>
        </w:tc>
        <w:tc>
          <w:tcPr>
            <w:tcW w:w="2445" w:type="dxa"/>
            <w:tcBorders>
              <w:top w:val="nil"/>
              <w:left w:val="single" w:sz="4" w:space="0" w:color="auto"/>
              <w:bottom w:val="single" w:sz="4" w:space="0" w:color="auto"/>
              <w:right w:val="single" w:sz="4" w:space="0" w:color="auto"/>
            </w:tcBorders>
            <w:vAlign w:val="center"/>
          </w:tcPr>
          <w:p w14:paraId="5D47EC09" w14:textId="77777777" w:rsidR="006F6378" w:rsidRPr="00C30686" w:rsidRDefault="006F6378" w:rsidP="0094020B">
            <w:pPr>
              <w:pStyle w:val="TAC"/>
              <w:rPr>
                <w:rFonts w:eastAsiaTheme="minorEastAsia"/>
                <w:lang w:val="en-US" w:eastAsia="zh-CN"/>
              </w:rPr>
            </w:pPr>
          </w:p>
        </w:tc>
      </w:tr>
      <w:tr w:rsidR="006F6378" w:rsidRPr="00C30686" w14:paraId="628EF185"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5DEB293" w14:textId="77777777" w:rsidR="006F6378" w:rsidRPr="00C30686" w:rsidRDefault="006F6378" w:rsidP="0094020B">
            <w:pPr>
              <w:pStyle w:val="TAC"/>
              <w:rPr>
                <w:rFonts w:eastAsiaTheme="minorEastAsia"/>
                <w:lang w:val="en-US" w:eastAsia="zh-CN"/>
              </w:rPr>
            </w:pPr>
            <w:r w:rsidRPr="00C30686">
              <w:rPr>
                <w:rFonts w:eastAsiaTheme="minorEastAsia"/>
                <w:lang w:val="en-US"/>
              </w:rPr>
              <w:t>CA_n1A-n8A-n79A</w:t>
            </w:r>
          </w:p>
        </w:tc>
        <w:tc>
          <w:tcPr>
            <w:tcW w:w="2785" w:type="dxa"/>
            <w:tcBorders>
              <w:top w:val="single" w:sz="4" w:space="0" w:color="auto"/>
              <w:left w:val="single" w:sz="4" w:space="0" w:color="auto"/>
              <w:bottom w:val="nil"/>
              <w:right w:val="single" w:sz="4" w:space="0" w:color="auto"/>
            </w:tcBorders>
            <w:vAlign w:val="center"/>
          </w:tcPr>
          <w:p w14:paraId="7B759C3F" w14:textId="77777777" w:rsidR="006F6378" w:rsidRPr="00C30686" w:rsidRDefault="006F6378" w:rsidP="0094020B">
            <w:pPr>
              <w:pStyle w:val="TAC"/>
              <w:rPr>
                <w:rFonts w:eastAsiaTheme="minorEastAsia"/>
                <w:lang w:val="en-US" w:eastAsia="zh-CN"/>
              </w:rPr>
            </w:pPr>
            <w:r w:rsidRPr="00C30686">
              <w:rPr>
                <w:rFonts w:eastAsiaTheme="minorEastAsia"/>
                <w:lang w:val="en-US"/>
              </w:rPr>
              <w:t>-</w:t>
            </w:r>
          </w:p>
        </w:tc>
        <w:tc>
          <w:tcPr>
            <w:tcW w:w="1259" w:type="dxa"/>
            <w:tcBorders>
              <w:top w:val="single" w:sz="4" w:space="0" w:color="auto"/>
              <w:left w:val="single" w:sz="4" w:space="0" w:color="auto"/>
              <w:bottom w:val="single" w:sz="4" w:space="0" w:color="auto"/>
              <w:right w:val="single" w:sz="4" w:space="0" w:color="auto"/>
            </w:tcBorders>
            <w:vAlign w:val="center"/>
          </w:tcPr>
          <w:p w14:paraId="69F81DFC" w14:textId="77777777" w:rsidR="006F6378" w:rsidRPr="00C30686" w:rsidRDefault="006F6378" w:rsidP="0094020B">
            <w:pPr>
              <w:pStyle w:val="TAC"/>
              <w:rPr>
                <w:rFonts w:eastAsiaTheme="minorEastAsia"/>
                <w:lang w:val="en-US" w:eastAsia="zh-CN"/>
              </w:rPr>
            </w:pPr>
            <w:r w:rsidRPr="00C30686">
              <w:rPr>
                <w:rFonts w:eastAsiaTheme="minorEastAsia"/>
                <w:lang w:val="en-US"/>
              </w:rPr>
              <w:t>n1</w:t>
            </w:r>
          </w:p>
        </w:tc>
        <w:tc>
          <w:tcPr>
            <w:tcW w:w="4356" w:type="dxa"/>
            <w:tcBorders>
              <w:top w:val="single" w:sz="4" w:space="0" w:color="auto"/>
              <w:left w:val="single" w:sz="4" w:space="0" w:color="auto"/>
              <w:bottom w:val="single" w:sz="4" w:space="0" w:color="auto"/>
              <w:right w:val="single" w:sz="4" w:space="0" w:color="auto"/>
            </w:tcBorders>
            <w:vAlign w:val="center"/>
          </w:tcPr>
          <w:p w14:paraId="6EA34B8C"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0996357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2A9B2CB8" w14:textId="77777777" w:rsidTr="004F423A">
        <w:trPr>
          <w:trHeight w:val="29"/>
        </w:trPr>
        <w:tc>
          <w:tcPr>
            <w:tcW w:w="2742" w:type="dxa"/>
            <w:tcBorders>
              <w:top w:val="nil"/>
              <w:left w:val="single" w:sz="4" w:space="0" w:color="auto"/>
              <w:bottom w:val="nil"/>
              <w:right w:val="single" w:sz="4" w:space="0" w:color="auto"/>
            </w:tcBorders>
            <w:vAlign w:val="center"/>
          </w:tcPr>
          <w:p w14:paraId="20D477D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206955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19B74A9" w14:textId="77777777" w:rsidR="006F6378" w:rsidRPr="00C30686" w:rsidRDefault="006F6378" w:rsidP="0094020B">
            <w:pPr>
              <w:pStyle w:val="TAC"/>
              <w:rPr>
                <w:rFonts w:eastAsiaTheme="minorEastAsia"/>
                <w:lang w:val="en-US" w:eastAsia="zh-CN"/>
              </w:rPr>
            </w:pPr>
            <w:r w:rsidRPr="00C30686">
              <w:rPr>
                <w:rFonts w:eastAsiaTheme="minorEastAsia"/>
                <w:lang w:val="en-US"/>
              </w:rPr>
              <w:t>n8</w:t>
            </w:r>
          </w:p>
        </w:tc>
        <w:tc>
          <w:tcPr>
            <w:tcW w:w="4356" w:type="dxa"/>
            <w:tcBorders>
              <w:top w:val="single" w:sz="4" w:space="0" w:color="auto"/>
              <w:left w:val="single" w:sz="4" w:space="0" w:color="auto"/>
              <w:bottom w:val="single" w:sz="4" w:space="0" w:color="auto"/>
              <w:right w:val="single" w:sz="4" w:space="0" w:color="auto"/>
            </w:tcBorders>
            <w:vAlign w:val="center"/>
          </w:tcPr>
          <w:p w14:paraId="63D7334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51D67033" w14:textId="77777777" w:rsidR="006F6378" w:rsidRPr="00C30686" w:rsidRDefault="006F6378" w:rsidP="0094020B">
            <w:pPr>
              <w:pStyle w:val="TAC"/>
              <w:rPr>
                <w:rFonts w:eastAsiaTheme="minorEastAsia"/>
                <w:lang w:val="en-US" w:eastAsia="zh-CN"/>
              </w:rPr>
            </w:pPr>
          </w:p>
        </w:tc>
      </w:tr>
      <w:tr w:rsidR="006F6378" w:rsidRPr="00C30686" w14:paraId="55B46C07"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E0F60A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4EFC411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E59AEFA" w14:textId="77777777" w:rsidR="006F6378" w:rsidRPr="00C30686" w:rsidRDefault="006F6378" w:rsidP="0094020B">
            <w:pPr>
              <w:pStyle w:val="TAC"/>
              <w:rPr>
                <w:rFonts w:eastAsiaTheme="minorEastAsia"/>
                <w:lang w:val="en-US" w:eastAsia="zh-CN"/>
              </w:rPr>
            </w:pPr>
            <w:r w:rsidRPr="00C30686">
              <w:rPr>
                <w:rFonts w:eastAsiaTheme="minorEastAsia"/>
                <w:lang w:val="en-US"/>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119A795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40, 50, 60, 80, 100</w:t>
            </w:r>
          </w:p>
        </w:tc>
        <w:tc>
          <w:tcPr>
            <w:tcW w:w="2445" w:type="dxa"/>
            <w:tcBorders>
              <w:top w:val="nil"/>
              <w:left w:val="single" w:sz="4" w:space="0" w:color="auto"/>
              <w:bottom w:val="single" w:sz="4" w:space="0" w:color="auto"/>
              <w:right w:val="single" w:sz="4" w:space="0" w:color="auto"/>
            </w:tcBorders>
            <w:vAlign w:val="center"/>
          </w:tcPr>
          <w:p w14:paraId="6E2D2A15" w14:textId="77777777" w:rsidR="006F6378" w:rsidRPr="00C30686" w:rsidRDefault="006F6378" w:rsidP="0094020B">
            <w:pPr>
              <w:pStyle w:val="TAC"/>
              <w:rPr>
                <w:rFonts w:eastAsiaTheme="minorEastAsia"/>
                <w:lang w:val="en-US" w:eastAsia="zh-CN"/>
              </w:rPr>
            </w:pPr>
          </w:p>
        </w:tc>
      </w:tr>
      <w:tr w:rsidR="006F6378" w:rsidRPr="00C30686" w14:paraId="12FD3349" w14:textId="77777777" w:rsidTr="004F423A">
        <w:trPr>
          <w:trHeight w:val="29"/>
        </w:trPr>
        <w:tc>
          <w:tcPr>
            <w:tcW w:w="2742" w:type="dxa"/>
            <w:tcBorders>
              <w:top w:val="single" w:sz="4" w:space="0" w:color="auto"/>
              <w:left w:val="single" w:sz="4" w:space="0" w:color="auto"/>
              <w:bottom w:val="nil"/>
              <w:right w:val="single" w:sz="4" w:space="0" w:color="auto"/>
            </w:tcBorders>
          </w:tcPr>
          <w:p w14:paraId="05A120E3" w14:textId="77777777" w:rsidR="006F6378" w:rsidRPr="00C30686" w:rsidRDefault="006F6378" w:rsidP="0094020B">
            <w:pPr>
              <w:pStyle w:val="TAC"/>
              <w:rPr>
                <w:rFonts w:eastAsiaTheme="minorEastAsia"/>
                <w:lang w:val="en-US" w:eastAsia="zh-CN"/>
              </w:rPr>
            </w:pPr>
            <w:r w:rsidRPr="00C30686">
              <w:rPr>
                <w:rFonts w:eastAsiaTheme="minorEastAsia"/>
                <w:szCs w:val="18"/>
              </w:rPr>
              <w:lastRenderedPageBreak/>
              <w:t>CA_n1</w:t>
            </w:r>
            <w:r w:rsidRPr="00C30686">
              <w:rPr>
                <w:rFonts w:eastAsiaTheme="minorEastAsia"/>
                <w:szCs w:val="18"/>
                <w:lang w:val="sv-SE"/>
              </w:rPr>
              <w:t>A-</w:t>
            </w:r>
            <w:r w:rsidRPr="00C30686">
              <w:rPr>
                <w:rFonts w:eastAsiaTheme="minorEastAsia"/>
                <w:szCs w:val="18"/>
              </w:rPr>
              <w:t>n18</w:t>
            </w:r>
            <w:r w:rsidRPr="00C30686">
              <w:rPr>
                <w:rFonts w:eastAsiaTheme="minorEastAsia"/>
                <w:szCs w:val="18"/>
                <w:lang w:val="sv-SE"/>
              </w:rPr>
              <w:t>A-n28A</w:t>
            </w:r>
          </w:p>
        </w:tc>
        <w:tc>
          <w:tcPr>
            <w:tcW w:w="2785" w:type="dxa"/>
            <w:tcBorders>
              <w:top w:val="single" w:sz="4" w:space="0" w:color="auto"/>
              <w:left w:val="single" w:sz="4" w:space="0" w:color="auto"/>
              <w:bottom w:val="nil"/>
              <w:right w:val="single" w:sz="4" w:space="0" w:color="auto"/>
            </w:tcBorders>
          </w:tcPr>
          <w:p w14:paraId="11775DD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 xml:space="preserve"> CA_n1A-n18A</w:t>
            </w:r>
          </w:p>
          <w:p w14:paraId="2B58A00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CA_n1A-n28A</w:t>
            </w:r>
          </w:p>
          <w:p w14:paraId="01FF337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CA_n18A-n28A</w:t>
            </w:r>
          </w:p>
        </w:tc>
        <w:tc>
          <w:tcPr>
            <w:tcW w:w="1259" w:type="dxa"/>
            <w:tcBorders>
              <w:top w:val="single" w:sz="4" w:space="0" w:color="auto"/>
              <w:left w:val="single" w:sz="4" w:space="0" w:color="auto"/>
              <w:bottom w:val="single" w:sz="4" w:space="0" w:color="auto"/>
              <w:right w:val="single" w:sz="4" w:space="0" w:color="auto"/>
            </w:tcBorders>
          </w:tcPr>
          <w:p w14:paraId="3665FB54" w14:textId="77777777" w:rsidR="006F6378" w:rsidRPr="00C30686" w:rsidRDefault="006F6378" w:rsidP="0094020B">
            <w:pPr>
              <w:pStyle w:val="TAC"/>
              <w:rPr>
                <w:rFonts w:eastAsiaTheme="minorEastAsia"/>
                <w:lang w:val="en-US" w:eastAsia="zh-CN"/>
              </w:rPr>
            </w:pPr>
            <w:r w:rsidRPr="00C30686">
              <w:rPr>
                <w:rFonts w:eastAsiaTheme="minorEastAsia"/>
                <w:szCs w:val="18"/>
              </w:rPr>
              <w:t>n1</w:t>
            </w:r>
          </w:p>
        </w:tc>
        <w:tc>
          <w:tcPr>
            <w:tcW w:w="4356" w:type="dxa"/>
            <w:tcBorders>
              <w:top w:val="single" w:sz="4" w:space="0" w:color="auto"/>
              <w:left w:val="single" w:sz="4" w:space="0" w:color="auto"/>
              <w:bottom w:val="single" w:sz="4" w:space="0" w:color="auto"/>
              <w:right w:val="single" w:sz="4" w:space="0" w:color="auto"/>
            </w:tcBorders>
            <w:vAlign w:val="center"/>
          </w:tcPr>
          <w:p w14:paraId="0167879C"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w:t>
            </w:r>
            <w:r w:rsidRPr="00C30686">
              <w:rPr>
                <w:rFonts w:eastAsiaTheme="minorEastAsia" w:cs="Arial" w:hint="eastAsia"/>
                <w:color w:val="000000"/>
                <w:szCs w:val="18"/>
                <w:lang w:val="en-US" w:eastAsia="zh-CN" w:bidi="ar"/>
              </w:rPr>
              <w:t>, 50</w:t>
            </w:r>
          </w:p>
        </w:tc>
        <w:tc>
          <w:tcPr>
            <w:tcW w:w="2445" w:type="dxa"/>
            <w:tcBorders>
              <w:top w:val="single" w:sz="4" w:space="0" w:color="auto"/>
              <w:left w:val="single" w:sz="4" w:space="0" w:color="auto"/>
              <w:bottom w:val="nil"/>
              <w:right w:val="single" w:sz="4" w:space="0" w:color="auto"/>
            </w:tcBorders>
            <w:vAlign w:val="center"/>
          </w:tcPr>
          <w:p w14:paraId="7BCA17B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58FC18A2" w14:textId="77777777" w:rsidTr="004F423A">
        <w:trPr>
          <w:trHeight w:val="29"/>
        </w:trPr>
        <w:tc>
          <w:tcPr>
            <w:tcW w:w="2742" w:type="dxa"/>
            <w:tcBorders>
              <w:top w:val="nil"/>
              <w:left w:val="single" w:sz="4" w:space="0" w:color="auto"/>
              <w:bottom w:val="nil"/>
              <w:right w:val="single" w:sz="4" w:space="0" w:color="auto"/>
            </w:tcBorders>
          </w:tcPr>
          <w:p w14:paraId="16A5282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tcPr>
          <w:p w14:paraId="59020F3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3F0EDA3E" w14:textId="77777777" w:rsidR="006F6378" w:rsidRPr="00C30686" w:rsidRDefault="006F6378" w:rsidP="0094020B">
            <w:pPr>
              <w:pStyle w:val="TAC"/>
              <w:rPr>
                <w:rFonts w:eastAsiaTheme="minorEastAsia"/>
                <w:lang w:val="en-US" w:eastAsia="zh-CN"/>
              </w:rPr>
            </w:pPr>
            <w:r w:rsidRPr="00C30686">
              <w:rPr>
                <w:rFonts w:eastAsiaTheme="minorEastAsia"/>
                <w:szCs w:val="18"/>
              </w:rPr>
              <w:t>n18</w:t>
            </w:r>
          </w:p>
        </w:tc>
        <w:tc>
          <w:tcPr>
            <w:tcW w:w="4356" w:type="dxa"/>
            <w:tcBorders>
              <w:top w:val="single" w:sz="4" w:space="0" w:color="auto"/>
              <w:left w:val="single" w:sz="4" w:space="0" w:color="auto"/>
              <w:bottom w:val="single" w:sz="4" w:space="0" w:color="auto"/>
              <w:right w:val="single" w:sz="4" w:space="0" w:color="auto"/>
            </w:tcBorders>
            <w:vAlign w:val="center"/>
          </w:tcPr>
          <w:p w14:paraId="37D762E0"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w:t>
            </w:r>
          </w:p>
        </w:tc>
        <w:tc>
          <w:tcPr>
            <w:tcW w:w="2445" w:type="dxa"/>
            <w:tcBorders>
              <w:top w:val="nil"/>
              <w:left w:val="single" w:sz="4" w:space="0" w:color="auto"/>
              <w:bottom w:val="nil"/>
              <w:right w:val="single" w:sz="4" w:space="0" w:color="auto"/>
            </w:tcBorders>
            <w:vAlign w:val="center"/>
          </w:tcPr>
          <w:p w14:paraId="5CF909DC" w14:textId="77777777" w:rsidR="006F6378" w:rsidRPr="00C30686" w:rsidRDefault="006F6378" w:rsidP="0094020B">
            <w:pPr>
              <w:pStyle w:val="TAC"/>
              <w:rPr>
                <w:rFonts w:eastAsiaTheme="minorEastAsia"/>
                <w:lang w:val="en-US" w:eastAsia="zh-CN"/>
              </w:rPr>
            </w:pPr>
          </w:p>
        </w:tc>
      </w:tr>
      <w:tr w:rsidR="006F6378" w:rsidRPr="00C30686" w14:paraId="6B457526" w14:textId="77777777" w:rsidTr="004F423A">
        <w:trPr>
          <w:trHeight w:val="29"/>
        </w:trPr>
        <w:tc>
          <w:tcPr>
            <w:tcW w:w="2742" w:type="dxa"/>
            <w:tcBorders>
              <w:top w:val="nil"/>
              <w:left w:val="single" w:sz="4" w:space="0" w:color="auto"/>
              <w:bottom w:val="single" w:sz="4" w:space="0" w:color="auto"/>
              <w:right w:val="single" w:sz="4" w:space="0" w:color="auto"/>
            </w:tcBorders>
          </w:tcPr>
          <w:p w14:paraId="5A49E54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tcPr>
          <w:p w14:paraId="5FEDBA3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3E0EDA7A" w14:textId="77777777" w:rsidR="006F6378" w:rsidRPr="00C30686" w:rsidRDefault="006F6378" w:rsidP="0094020B">
            <w:pPr>
              <w:pStyle w:val="TAC"/>
              <w:rPr>
                <w:rFonts w:eastAsiaTheme="minorEastAsia"/>
                <w:lang w:val="en-US" w:eastAsia="zh-CN"/>
              </w:rPr>
            </w:pPr>
            <w:r w:rsidRPr="00C30686">
              <w:rPr>
                <w:rFonts w:eastAsiaTheme="minorEastAsia"/>
                <w:szCs w:val="18"/>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5AE0611F"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w:t>
            </w:r>
          </w:p>
        </w:tc>
        <w:tc>
          <w:tcPr>
            <w:tcW w:w="2445" w:type="dxa"/>
            <w:tcBorders>
              <w:top w:val="nil"/>
              <w:left w:val="single" w:sz="4" w:space="0" w:color="auto"/>
              <w:bottom w:val="single" w:sz="4" w:space="0" w:color="auto"/>
              <w:right w:val="single" w:sz="4" w:space="0" w:color="auto"/>
            </w:tcBorders>
            <w:vAlign w:val="center"/>
          </w:tcPr>
          <w:p w14:paraId="6CFAC431" w14:textId="77777777" w:rsidR="006F6378" w:rsidRPr="00C30686" w:rsidRDefault="006F6378" w:rsidP="0094020B">
            <w:pPr>
              <w:pStyle w:val="TAC"/>
              <w:rPr>
                <w:rFonts w:eastAsiaTheme="minorEastAsia"/>
                <w:lang w:val="en-US" w:eastAsia="zh-CN"/>
              </w:rPr>
            </w:pPr>
          </w:p>
        </w:tc>
      </w:tr>
      <w:tr w:rsidR="006F6378" w:rsidRPr="00C30686" w14:paraId="760C8953" w14:textId="77777777" w:rsidTr="004F423A">
        <w:trPr>
          <w:trHeight w:val="29"/>
        </w:trPr>
        <w:tc>
          <w:tcPr>
            <w:tcW w:w="2742" w:type="dxa"/>
            <w:tcBorders>
              <w:top w:val="single" w:sz="4" w:space="0" w:color="auto"/>
              <w:left w:val="single" w:sz="4" w:space="0" w:color="auto"/>
              <w:bottom w:val="nil"/>
              <w:right w:val="single" w:sz="4" w:space="0" w:color="auto"/>
            </w:tcBorders>
          </w:tcPr>
          <w:p w14:paraId="62AC1BA1" w14:textId="77777777" w:rsidR="006F6378" w:rsidRPr="00C30686" w:rsidRDefault="006F6378" w:rsidP="0094020B">
            <w:pPr>
              <w:pStyle w:val="TAC"/>
              <w:rPr>
                <w:rFonts w:eastAsiaTheme="minorEastAsia"/>
                <w:lang w:val="en-US" w:eastAsia="zh-CN"/>
              </w:rPr>
            </w:pPr>
            <w:r w:rsidRPr="00C30686">
              <w:rPr>
                <w:rFonts w:eastAsiaTheme="minorEastAsia"/>
                <w:szCs w:val="18"/>
              </w:rPr>
              <w:t>CA_n1</w:t>
            </w:r>
            <w:r w:rsidRPr="00C30686">
              <w:rPr>
                <w:rFonts w:eastAsiaTheme="minorEastAsia"/>
                <w:szCs w:val="18"/>
                <w:lang w:val="sv-SE"/>
              </w:rPr>
              <w:t>A-</w:t>
            </w:r>
            <w:r w:rsidRPr="00C30686">
              <w:rPr>
                <w:rFonts w:eastAsiaTheme="minorEastAsia"/>
                <w:szCs w:val="18"/>
              </w:rPr>
              <w:t>n18</w:t>
            </w:r>
            <w:r w:rsidRPr="00C30686">
              <w:rPr>
                <w:rFonts w:eastAsiaTheme="minorEastAsia"/>
                <w:szCs w:val="18"/>
                <w:lang w:val="sv-SE"/>
              </w:rPr>
              <w:t>A-n41A</w:t>
            </w:r>
          </w:p>
        </w:tc>
        <w:tc>
          <w:tcPr>
            <w:tcW w:w="2785" w:type="dxa"/>
            <w:tcBorders>
              <w:top w:val="single" w:sz="4" w:space="0" w:color="auto"/>
              <w:left w:val="single" w:sz="4" w:space="0" w:color="auto"/>
              <w:bottom w:val="nil"/>
              <w:right w:val="single" w:sz="4" w:space="0" w:color="auto"/>
            </w:tcBorders>
          </w:tcPr>
          <w:p w14:paraId="7FACCDD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CA_n1A-n18A</w:t>
            </w:r>
          </w:p>
          <w:p w14:paraId="2360E56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CA_n1A-n41A</w:t>
            </w:r>
          </w:p>
          <w:p w14:paraId="574E756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CA_n18A-n41A</w:t>
            </w:r>
          </w:p>
        </w:tc>
        <w:tc>
          <w:tcPr>
            <w:tcW w:w="1259" w:type="dxa"/>
            <w:tcBorders>
              <w:top w:val="single" w:sz="4" w:space="0" w:color="auto"/>
              <w:left w:val="single" w:sz="4" w:space="0" w:color="auto"/>
              <w:bottom w:val="single" w:sz="4" w:space="0" w:color="auto"/>
              <w:right w:val="single" w:sz="4" w:space="0" w:color="auto"/>
            </w:tcBorders>
          </w:tcPr>
          <w:p w14:paraId="77FB5625" w14:textId="77777777" w:rsidR="006F6378" w:rsidRPr="00C30686" w:rsidRDefault="006F6378" w:rsidP="0094020B">
            <w:pPr>
              <w:pStyle w:val="TAC"/>
              <w:rPr>
                <w:rFonts w:eastAsiaTheme="minorEastAsia"/>
                <w:lang w:val="en-US" w:eastAsia="zh-CN"/>
              </w:rPr>
            </w:pPr>
            <w:r w:rsidRPr="00C30686">
              <w:rPr>
                <w:rFonts w:eastAsiaTheme="minorEastAsia"/>
                <w:szCs w:val="18"/>
              </w:rPr>
              <w:t>n1</w:t>
            </w:r>
          </w:p>
        </w:tc>
        <w:tc>
          <w:tcPr>
            <w:tcW w:w="4356" w:type="dxa"/>
            <w:tcBorders>
              <w:top w:val="single" w:sz="4" w:space="0" w:color="auto"/>
              <w:left w:val="single" w:sz="4" w:space="0" w:color="auto"/>
              <w:bottom w:val="single" w:sz="4" w:space="0" w:color="auto"/>
              <w:right w:val="single" w:sz="4" w:space="0" w:color="auto"/>
            </w:tcBorders>
            <w:vAlign w:val="center"/>
          </w:tcPr>
          <w:p w14:paraId="0024C634"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1DD456A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625F34D2" w14:textId="77777777" w:rsidTr="004F423A">
        <w:trPr>
          <w:trHeight w:val="29"/>
        </w:trPr>
        <w:tc>
          <w:tcPr>
            <w:tcW w:w="2742" w:type="dxa"/>
            <w:tcBorders>
              <w:top w:val="nil"/>
              <w:left w:val="single" w:sz="4" w:space="0" w:color="auto"/>
              <w:bottom w:val="nil"/>
              <w:right w:val="single" w:sz="4" w:space="0" w:color="auto"/>
            </w:tcBorders>
          </w:tcPr>
          <w:p w14:paraId="59FD22C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tcPr>
          <w:p w14:paraId="5F2BD5E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2FB8EB50" w14:textId="77777777" w:rsidR="006F6378" w:rsidRPr="00C30686" w:rsidRDefault="006F6378" w:rsidP="0094020B">
            <w:pPr>
              <w:pStyle w:val="TAC"/>
              <w:rPr>
                <w:rFonts w:eastAsiaTheme="minorEastAsia"/>
                <w:lang w:val="en-US" w:eastAsia="zh-CN"/>
              </w:rPr>
            </w:pPr>
            <w:r w:rsidRPr="00C30686">
              <w:rPr>
                <w:rFonts w:eastAsiaTheme="minorEastAsia"/>
                <w:szCs w:val="18"/>
              </w:rPr>
              <w:t>n18</w:t>
            </w:r>
          </w:p>
        </w:tc>
        <w:tc>
          <w:tcPr>
            <w:tcW w:w="4356" w:type="dxa"/>
            <w:tcBorders>
              <w:top w:val="single" w:sz="4" w:space="0" w:color="auto"/>
              <w:left w:val="single" w:sz="4" w:space="0" w:color="auto"/>
              <w:bottom w:val="single" w:sz="4" w:space="0" w:color="auto"/>
              <w:right w:val="single" w:sz="4" w:space="0" w:color="auto"/>
            </w:tcBorders>
            <w:vAlign w:val="center"/>
          </w:tcPr>
          <w:p w14:paraId="642815FB"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w:t>
            </w:r>
          </w:p>
        </w:tc>
        <w:tc>
          <w:tcPr>
            <w:tcW w:w="2445" w:type="dxa"/>
            <w:tcBorders>
              <w:top w:val="nil"/>
              <w:left w:val="single" w:sz="4" w:space="0" w:color="auto"/>
              <w:bottom w:val="nil"/>
              <w:right w:val="single" w:sz="4" w:space="0" w:color="auto"/>
            </w:tcBorders>
            <w:vAlign w:val="center"/>
          </w:tcPr>
          <w:p w14:paraId="70E027AE" w14:textId="77777777" w:rsidR="006F6378" w:rsidRPr="00C30686" w:rsidRDefault="006F6378" w:rsidP="0094020B">
            <w:pPr>
              <w:pStyle w:val="TAC"/>
              <w:rPr>
                <w:rFonts w:eastAsiaTheme="minorEastAsia"/>
                <w:lang w:val="en-US" w:eastAsia="zh-CN"/>
              </w:rPr>
            </w:pPr>
          </w:p>
        </w:tc>
      </w:tr>
      <w:tr w:rsidR="006F6378" w:rsidRPr="00C30686" w14:paraId="53871023" w14:textId="77777777" w:rsidTr="004F423A">
        <w:trPr>
          <w:trHeight w:val="29"/>
        </w:trPr>
        <w:tc>
          <w:tcPr>
            <w:tcW w:w="2742" w:type="dxa"/>
            <w:tcBorders>
              <w:top w:val="nil"/>
              <w:left w:val="single" w:sz="4" w:space="0" w:color="auto"/>
              <w:bottom w:val="single" w:sz="4" w:space="0" w:color="auto"/>
              <w:right w:val="single" w:sz="4" w:space="0" w:color="auto"/>
            </w:tcBorders>
          </w:tcPr>
          <w:p w14:paraId="797A4AC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tcPr>
          <w:p w14:paraId="6394BDF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5C4893C1" w14:textId="77777777" w:rsidR="006F6378" w:rsidRPr="00C30686" w:rsidRDefault="006F6378" w:rsidP="0094020B">
            <w:pPr>
              <w:pStyle w:val="TAC"/>
              <w:rPr>
                <w:rFonts w:eastAsiaTheme="minorEastAsia"/>
                <w:lang w:val="en-US" w:eastAsia="zh-CN"/>
              </w:rPr>
            </w:pPr>
            <w:r w:rsidRPr="00C30686">
              <w:rPr>
                <w:rFonts w:eastAsiaTheme="minorEastAsia"/>
                <w:szCs w:val="18"/>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675949F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10, 15, 20, 30, 40, 50, 60, 80, 90,</w:t>
            </w:r>
            <w:r w:rsidRPr="00C30686">
              <w:rPr>
                <w:rFonts w:eastAsiaTheme="minorEastAsia" w:cs="Arial" w:hint="eastAsia"/>
                <w:color w:val="000000"/>
                <w:szCs w:val="18"/>
                <w:lang w:val="en-US" w:eastAsia="zh-CN" w:bidi="ar"/>
              </w:rPr>
              <w:t xml:space="preserve"> </w:t>
            </w:r>
            <w:r w:rsidRPr="00C30686">
              <w:rPr>
                <w:rFonts w:eastAsiaTheme="minorEastAsia" w:cs="Arial"/>
                <w:color w:val="000000"/>
                <w:szCs w:val="18"/>
                <w:lang w:val="en-US" w:eastAsia="zh-CN" w:bidi="ar"/>
              </w:rPr>
              <w:t>100</w:t>
            </w:r>
          </w:p>
        </w:tc>
        <w:tc>
          <w:tcPr>
            <w:tcW w:w="2445" w:type="dxa"/>
            <w:tcBorders>
              <w:top w:val="nil"/>
              <w:left w:val="single" w:sz="4" w:space="0" w:color="auto"/>
              <w:bottom w:val="single" w:sz="4" w:space="0" w:color="auto"/>
              <w:right w:val="single" w:sz="4" w:space="0" w:color="auto"/>
            </w:tcBorders>
            <w:vAlign w:val="center"/>
          </w:tcPr>
          <w:p w14:paraId="6776CC43" w14:textId="77777777" w:rsidR="006F6378" w:rsidRPr="00C30686" w:rsidRDefault="006F6378" w:rsidP="0094020B">
            <w:pPr>
              <w:pStyle w:val="TAC"/>
              <w:rPr>
                <w:rFonts w:eastAsiaTheme="minorEastAsia"/>
                <w:lang w:val="en-US" w:eastAsia="zh-CN"/>
              </w:rPr>
            </w:pPr>
          </w:p>
        </w:tc>
      </w:tr>
      <w:tr w:rsidR="006F6378" w:rsidRPr="00C30686" w14:paraId="5CC70A82" w14:textId="77777777" w:rsidTr="004F423A">
        <w:trPr>
          <w:trHeight w:val="29"/>
        </w:trPr>
        <w:tc>
          <w:tcPr>
            <w:tcW w:w="2742" w:type="dxa"/>
            <w:tcBorders>
              <w:top w:val="single" w:sz="4" w:space="0" w:color="auto"/>
              <w:left w:val="single" w:sz="4" w:space="0" w:color="auto"/>
              <w:bottom w:val="nil"/>
              <w:right w:val="single" w:sz="4" w:space="0" w:color="auto"/>
            </w:tcBorders>
          </w:tcPr>
          <w:p w14:paraId="7F82FAD5" w14:textId="77777777" w:rsidR="006F6378" w:rsidRPr="00C30686" w:rsidRDefault="006F6378" w:rsidP="0094020B">
            <w:pPr>
              <w:pStyle w:val="TAC"/>
              <w:rPr>
                <w:rFonts w:eastAsiaTheme="minorEastAsia"/>
                <w:lang w:val="en-US" w:eastAsia="zh-CN"/>
              </w:rPr>
            </w:pPr>
            <w:r w:rsidRPr="00C30686">
              <w:rPr>
                <w:rFonts w:eastAsiaTheme="minorEastAsia"/>
                <w:szCs w:val="18"/>
              </w:rPr>
              <w:t>CA_n1</w:t>
            </w:r>
            <w:r w:rsidRPr="00C30686">
              <w:rPr>
                <w:rFonts w:eastAsiaTheme="minorEastAsia"/>
                <w:szCs w:val="18"/>
                <w:lang w:val="sv-SE"/>
              </w:rPr>
              <w:t>A-</w:t>
            </w:r>
            <w:r w:rsidRPr="00C30686">
              <w:rPr>
                <w:rFonts w:eastAsiaTheme="minorEastAsia"/>
                <w:szCs w:val="18"/>
              </w:rPr>
              <w:t>n18</w:t>
            </w:r>
            <w:r w:rsidRPr="00C30686">
              <w:rPr>
                <w:rFonts w:eastAsiaTheme="minorEastAsia"/>
                <w:szCs w:val="18"/>
                <w:lang w:val="sv-SE"/>
              </w:rPr>
              <w:t>A-n77A</w:t>
            </w:r>
          </w:p>
        </w:tc>
        <w:tc>
          <w:tcPr>
            <w:tcW w:w="2785" w:type="dxa"/>
            <w:tcBorders>
              <w:top w:val="single" w:sz="4" w:space="0" w:color="auto"/>
              <w:left w:val="single" w:sz="4" w:space="0" w:color="auto"/>
              <w:bottom w:val="nil"/>
              <w:right w:val="single" w:sz="4" w:space="0" w:color="auto"/>
            </w:tcBorders>
          </w:tcPr>
          <w:p w14:paraId="5EDDC1B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 xml:space="preserve"> CA_n1A-n18A</w:t>
            </w:r>
          </w:p>
          <w:p w14:paraId="7C5CE7D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CA_n1A-n77A</w:t>
            </w:r>
          </w:p>
          <w:p w14:paraId="1336E79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CA_n18A-n77A</w:t>
            </w:r>
          </w:p>
        </w:tc>
        <w:tc>
          <w:tcPr>
            <w:tcW w:w="1259" w:type="dxa"/>
            <w:tcBorders>
              <w:top w:val="single" w:sz="4" w:space="0" w:color="auto"/>
              <w:left w:val="single" w:sz="4" w:space="0" w:color="auto"/>
              <w:bottom w:val="single" w:sz="4" w:space="0" w:color="auto"/>
              <w:right w:val="single" w:sz="4" w:space="0" w:color="auto"/>
            </w:tcBorders>
          </w:tcPr>
          <w:p w14:paraId="3C5F6698" w14:textId="77777777" w:rsidR="006F6378" w:rsidRPr="00C30686" w:rsidRDefault="006F6378" w:rsidP="0094020B">
            <w:pPr>
              <w:pStyle w:val="TAC"/>
              <w:rPr>
                <w:rFonts w:eastAsiaTheme="minorEastAsia"/>
                <w:lang w:val="en-US" w:eastAsia="zh-CN"/>
              </w:rPr>
            </w:pPr>
            <w:r w:rsidRPr="00C30686">
              <w:rPr>
                <w:rFonts w:eastAsiaTheme="minorEastAsia"/>
                <w:szCs w:val="18"/>
              </w:rPr>
              <w:t>n1</w:t>
            </w:r>
          </w:p>
        </w:tc>
        <w:tc>
          <w:tcPr>
            <w:tcW w:w="4356" w:type="dxa"/>
            <w:tcBorders>
              <w:top w:val="single" w:sz="4" w:space="0" w:color="auto"/>
              <w:left w:val="single" w:sz="4" w:space="0" w:color="auto"/>
              <w:bottom w:val="single" w:sz="4" w:space="0" w:color="auto"/>
              <w:right w:val="single" w:sz="4" w:space="0" w:color="auto"/>
            </w:tcBorders>
            <w:vAlign w:val="center"/>
          </w:tcPr>
          <w:p w14:paraId="32EFADC9"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2FEAC65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4188424C" w14:textId="77777777" w:rsidTr="004F423A">
        <w:trPr>
          <w:trHeight w:val="29"/>
        </w:trPr>
        <w:tc>
          <w:tcPr>
            <w:tcW w:w="2742" w:type="dxa"/>
            <w:tcBorders>
              <w:top w:val="nil"/>
              <w:left w:val="single" w:sz="4" w:space="0" w:color="auto"/>
              <w:bottom w:val="nil"/>
              <w:right w:val="single" w:sz="4" w:space="0" w:color="auto"/>
            </w:tcBorders>
          </w:tcPr>
          <w:p w14:paraId="5AEB0B7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tcPr>
          <w:p w14:paraId="0622F5A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0637987C" w14:textId="77777777" w:rsidR="006F6378" w:rsidRPr="00C30686" w:rsidRDefault="006F6378" w:rsidP="0094020B">
            <w:pPr>
              <w:pStyle w:val="TAC"/>
              <w:rPr>
                <w:rFonts w:eastAsiaTheme="minorEastAsia"/>
                <w:lang w:val="en-US" w:eastAsia="zh-CN"/>
              </w:rPr>
            </w:pPr>
            <w:r w:rsidRPr="00C30686">
              <w:rPr>
                <w:rFonts w:eastAsiaTheme="minorEastAsia"/>
                <w:szCs w:val="18"/>
              </w:rPr>
              <w:t>n18</w:t>
            </w:r>
          </w:p>
        </w:tc>
        <w:tc>
          <w:tcPr>
            <w:tcW w:w="4356" w:type="dxa"/>
            <w:tcBorders>
              <w:top w:val="single" w:sz="4" w:space="0" w:color="auto"/>
              <w:left w:val="single" w:sz="4" w:space="0" w:color="auto"/>
              <w:bottom w:val="single" w:sz="4" w:space="0" w:color="auto"/>
              <w:right w:val="single" w:sz="4" w:space="0" w:color="auto"/>
            </w:tcBorders>
            <w:vAlign w:val="center"/>
          </w:tcPr>
          <w:p w14:paraId="1DE18E16"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w:t>
            </w:r>
          </w:p>
        </w:tc>
        <w:tc>
          <w:tcPr>
            <w:tcW w:w="2445" w:type="dxa"/>
            <w:tcBorders>
              <w:top w:val="nil"/>
              <w:left w:val="single" w:sz="4" w:space="0" w:color="auto"/>
              <w:bottom w:val="nil"/>
              <w:right w:val="single" w:sz="4" w:space="0" w:color="auto"/>
            </w:tcBorders>
            <w:vAlign w:val="center"/>
          </w:tcPr>
          <w:p w14:paraId="7114AEF1" w14:textId="77777777" w:rsidR="006F6378" w:rsidRPr="00C30686" w:rsidRDefault="006F6378" w:rsidP="0094020B">
            <w:pPr>
              <w:pStyle w:val="TAC"/>
              <w:rPr>
                <w:rFonts w:eastAsiaTheme="minorEastAsia"/>
                <w:lang w:val="en-US" w:eastAsia="zh-CN"/>
              </w:rPr>
            </w:pPr>
          </w:p>
        </w:tc>
      </w:tr>
      <w:tr w:rsidR="006F6378" w:rsidRPr="00C30686" w14:paraId="305EA7EB" w14:textId="77777777" w:rsidTr="004F423A">
        <w:trPr>
          <w:trHeight w:val="29"/>
        </w:trPr>
        <w:tc>
          <w:tcPr>
            <w:tcW w:w="2742" w:type="dxa"/>
            <w:tcBorders>
              <w:top w:val="nil"/>
              <w:left w:val="single" w:sz="4" w:space="0" w:color="auto"/>
              <w:bottom w:val="single" w:sz="4" w:space="0" w:color="auto"/>
              <w:right w:val="single" w:sz="4" w:space="0" w:color="auto"/>
            </w:tcBorders>
          </w:tcPr>
          <w:p w14:paraId="2364231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tcPr>
          <w:p w14:paraId="53A22BA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0F707AE9" w14:textId="77777777" w:rsidR="006F6378" w:rsidRPr="00C30686" w:rsidRDefault="006F6378" w:rsidP="0094020B">
            <w:pPr>
              <w:pStyle w:val="TAC"/>
              <w:rPr>
                <w:rFonts w:eastAsiaTheme="minorEastAsia"/>
                <w:lang w:val="en-US" w:eastAsia="zh-CN"/>
              </w:rPr>
            </w:pPr>
            <w:r w:rsidRPr="00C30686">
              <w:rPr>
                <w:rFonts w:eastAsiaTheme="minorEastAsia"/>
                <w:szCs w:val="18"/>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6927F1B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10, 15, 20, 40, 50, 60, 80, 90, 100</w:t>
            </w:r>
          </w:p>
        </w:tc>
        <w:tc>
          <w:tcPr>
            <w:tcW w:w="2445" w:type="dxa"/>
            <w:tcBorders>
              <w:top w:val="nil"/>
              <w:left w:val="single" w:sz="4" w:space="0" w:color="auto"/>
              <w:bottom w:val="single" w:sz="4" w:space="0" w:color="auto"/>
              <w:right w:val="single" w:sz="4" w:space="0" w:color="auto"/>
            </w:tcBorders>
            <w:vAlign w:val="center"/>
          </w:tcPr>
          <w:p w14:paraId="3C700438" w14:textId="77777777" w:rsidR="006F6378" w:rsidRPr="00C30686" w:rsidRDefault="006F6378" w:rsidP="0094020B">
            <w:pPr>
              <w:pStyle w:val="TAC"/>
              <w:rPr>
                <w:rFonts w:eastAsiaTheme="minorEastAsia"/>
                <w:lang w:val="en-US" w:eastAsia="zh-CN"/>
              </w:rPr>
            </w:pPr>
          </w:p>
        </w:tc>
      </w:tr>
      <w:tr w:rsidR="006F6378" w:rsidRPr="00C30686" w14:paraId="47D9CB84" w14:textId="77777777" w:rsidTr="004F423A">
        <w:trPr>
          <w:trHeight w:val="29"/>
        </w:trPr>
        <w:tc>
          <w:tcPr>
            <w:tcW w:w="2742" w:type="dxa"/>
            <w:tcBorders>
              <w:top w:val="single" w:sz="4" w:space="0" w:color="auto"/>
              <w:left w:val="single" w:sz="4" w:space="0" w:color="auto"/>
              <w:bottom w:val="nil"/>
              <w:right w:val="single" w:sz="4" w:space="0" w:color="auto"/>
            </w:tcBorders>
          </w:tcPr>
          <w:p w14:paraId="3A5CB87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CA_n1A-n18A-n77(2A)</w:t>
            </w:r>
          </w:p>
        </w:tc>
        <w:tc>
          <w:tcPr>
            <w:tcW w:w="2785" w:type="dxa"/>
            <w:tcBorders>
              <w:top w:val="single" w:sz="4" w:space="0" w:color="auto"/>
              <w:left w:val="single" w:sz="4" w:space="0" w:color="auto"/>
              <w:bottom w:val="nil"/>
              <w:right w:val="single" w:sz="4" w:space="0" w:color="auto"/>
            </w:tcBorders>
          </w:tcPr>
          <w:p w14:paraId="121D7BC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CA_n1A-n18A</w:t>
            </w:r>
          </w:p>
          <w:p w14:paraId="102182B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CA_n1A-n77A</w:t>
            </w:r>
          </w:p>
          <w:p w14:paraId="70A16E8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CA_n18A-n77A</w:t>
            </w:r>
          </w:p>
        </w:tc>
        <w:tc>
          <w:tcPr>
            <w:tcW w:w="1259" w:type="dxa"/>
            <w:tcBorders>
              <w:top w:val="single" w:sz="4" w:space="0" w:color="auto"/>
              <w:left w:val="single" w:sz="4" w:space="0" w:color="auto"/>
              <w:bottom w:val="single" w:sz="4" w:space="0" w:color="auto"/>
              <w:right w:val="single" w:sz="4" w:space="0" w:color="auto"/>
            </w:tcBorders>
          </w:tcPr>
          <w:p w14:paraId="7C19A055" w14:textId="77777777" w:rsidR="006F6378" w:rsidRPr="00C30686" w:rsidRDefault="006F6378" w:rsidP="0094020B">
            <w:pPr>
              <w:pStyle w:val="TAC"/>
              <w:rPr>
                <w:rFonts w:eastAsiaTheme="minorEastAsia"/>
                <w:szCs w:val="18"/>
              </w:rPr>
            </w:pPr>
            <w:r w:rsidRPr="00C30686">
              <w:rPr>
                <w:rFonts w:eastAsia="DengXian"/>
                <w:szCs w:val="18"/>
              </w:rPr>
              <w:t>n1</w:t>
            </w:r>
          </w:p>
        </w:tc>
        <w:tc>
          <w:tcPr>
            <w:tcW w:w="4356" w:type="dxa"/>
            <w:tcBorders>
              <w:top w:val="single" w:sz="4" w:space="0" w:color="auto"/>
              <w:left w:val="single" w:sz="4" w:space="0" w:color="auto"/>
              <w:bottom w:val="single" w:sz="4" w:space="0" w:color="auto"/>
              <w:right w:val="single" w:sz="4" w:space="0" w:color="auto"/>
            </w:tcBorders>
            <w:vAlign w:val="center"/>
          </w:tcPr>
          <w:p w14:paraId="7E28C9BF"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7DD0A1BD"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0</w:t>
            </w:r>
          </w:p>
        </w:tc>
      </w:tr>
      <w:tr w:rsidR="006F6378" w:rsidRPr="00C30686" w14:paraId="16C608AB" w14:textId="77777777" w:rsidTr="004F423A">
        <w:trPr>
          <w:trHeight w:val="29"/>
        </w:trPr>
        <w:tc>
          <w:tcPr>
            <w:tcW w:w="2742" w:type="dxa"/>
            <w:tcBorders>
              <w:top w:val="nil"/>
              <w:left w:val="single" w:sz="4" w:space="0" w:color="auto"/>
              <w:bottom w:val="nil"/>
              <w:right w:val="single" w:sz="4" w:space="0" w:color="auto"/>
            </w:tcBorders>
          </w:tcPr>
          <w:p w14:paraId="09616A8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tcPr>
          <w:p w14:paraId="7940CC9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45F6310C" w14:textId="77777777" w:rsidR="006F6378" w:rsidRPr="00C30686" w:rsidRDefault="006F6378" w:rsidP="0094020B">
            <w:pPr>
              <w:pStyle w:val="TAC"/>
              <w:rPr>
                <w:rFonts w:eastAsiaTheme="minorEastAsia"/>
                <w:szCs w:val="18"/>
              </w:rPr>
            </w:pPr>
            <w:r w:rsidRPr="00C30686">
              <w:rPr>
                <w:rFonts w:eastAsia="DengXian"/>
                <w:szCs w:val="18"/>
              </w:rPr>
              <w:t>n18</w:t>
            </w:r>
          </w:p>
        </w:tc>
        <w:tc>
          <w:tcPr>
            <w:tcW w:w="4356" w:type="dxa"/>
            <w:tcBorders>
              <w:top w:val="single" w:sz="4" w:space="0" w:color="auto"/>
              <w:left w:val="single" w:sz="4" w:space="0" w:color="auto"/>
              <w:bottom w:val="single" w:sz="4" w:space="0" w:color="auto"/>
              <w:right w:val="single" w:sz="4" w:space="0" w:color="auto"/>
            </w:tcBorders>
            <w:vAlign w:val="center"/>
          </w:tcPr>
          <w:p w14:paraId="10C47201"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w:t>
            </w:r>
          </w:p>
        </w:tc>
        <w:tc>
          <w:tcPr>
            <w:tcW w:w="2445" w:type="dxa"/>
            <w:tcBorders>
              <w:top w:val="nil"/>
              <w:left w:val="single" w:sz="4" w:space="0" w:color="auto"/>
              <w:bottom w:val="nil"/>
              <w:right w:val="single" w:sz="4" w:space="0" w:color="auto"/>
            </w:tcBorders>
            <w:vAlign w:val="center"/>
          </w:tcPr>
          <w:p w14:paraId="5B563F44" w14:textId="77777777" w:rsidR="006F6378" w:rsidRPr="00C30686" w:rsidRDefault="006F6378" w:rsidP="0094020B">
            <w:pPr>
              <w:pStyle w:val="TAC"/>
              <w:rPr>
                <w:rFonts w:eastAsiaTheme="minorEastAsia"/>
                <w:lang w:val="en-US" w:eastAsia="zh-CN"/>
              </w:rPr>
            </w:pPr>
          </w:p>
        </w:tc>
      </w:tr>
      <w:tr w:rsidR="006F6378" w:rsidRPr="00C30686" w14:paraId="6EB6E2BB" w14:textId="77777777" w:rsidTr="004F423A">
        <w:trPr>
          <w:trHeight w:val="29"/>
        </w:trPr>
        <w:tc>
          <w:tcPr>
            <w:tcW w:w="2742" w:type="dxa"/>
            <w:tcBorders>
              <w:top w:val="nil"/>
              <w:left w:val="single" w:sz="4" w:space="0" w:color="auto"/>
              <w:bottom w:val="single" w:sz="4" w:space="0" w:color="auto"/>
              <w:right w:val="single" w:sz="4" w:space="0" w:color="auto"/>
            </w:tcBorders>
          </w:tcPr>
          <w:p w14:paraId="4647505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tcPr>
          <w:p w14:paraId="38E26A6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6119E0B7" w14:textId="77777777" w:rsidR="006F6378" w:rsidRPr="00C30686" w:rsidRDefault="006F6378" w:rsidP="0094020B">
            <w:pPr>
              <w:pStyle w:val="TAC"/>
              <w:rPr>
                <w:rFonts w:eastAsiaTheme="minorEastAsia"/>
                <w:szCs w:val="18"/>
              </w:rPr>
            </w:pPr>
            <w:r w:rsidRPr="00C30686">
              <w:rPr>
                <w:rFonts w:eastAsia="DengXian"/>
                <w:szCs w:val="18"/>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38CEB5C1" w14:textId="77777777" w:rsidR="006F6378" w:rsidRPr="00C30686" w:rsidRDefault="006F6378" w:rsidP="0094020B">
            <w:pPr>
              <w:pStyle w:val="TAC"/>
              <w:rPr>
                <w:rFonts w:eastAsiaTheme="minorEastAsia" w:cs="Arial"/>
                <w:color w:val="000000"/>
                <w:szCs w:val="18"/>
                <w:lang w:val="en-US" w:eastAsia="zh-CN" w:bidi="ar"/>
              </w:rPr>
            </w:pPr>
            <w:r w:rsidRPr="00C30686">
              <w:rPr>
                <w:rFonts w:eastAsia="DengXian" w:cs="Arial"/>
                <w:color w:val="000000"/>
                <w:szCs w:val="18"/>
                <w:lang w:val="en-US" w:bidi="ar"/>
              </w:rPr>
              <w:t>CA_n77(2A)_BCS1</w:t>
            </w:r>
          </w:p>
        </w:tc>
        <w:tc>
          <w:tcPr>
            <w:tcW w:w="2445" w:type="dxa"/>
            <w:tcBorders>
              <w:top w:val="nil"/>
              <w:left w:val="single" w:sz="4" w:space="0" w:color="auto"/>
              <w:bottom w:val="single" w:sz="4" w:space="0" w:color="auto"/>
              <w:right w:val="single" w:sz="4" w:space="0" w:color="auto"/>
            </w:tcBorders>
            <w:vAlign w:val="center"/>
          </w:tcPr>
          <w:p w14:paraId="6D1F8ED1" w14:textId="77777777" w:rsidR="006F6378" w:rsidRPr="00C30686" w:rsidRDefault="006F6378" w:rsidP="0094020B">
            <w:pPr>
              <w:pStyle w:val="TAC"/>
              <w:rPr>
                <w:rFonts w:eastAsiaTheme="minorEastAsia"/>
                <w:lang w:val="en-US" w:eastAsia="zh-CN"/>
              </w:rPr>
            </w:pPr>
          </w:p>
        </w:tc>
      </w:tr>
      <w:tr w:rsidR="006F6378" w:rsidRPr="00C30686" w14:paraId="31ECE2D4" w14:textId="77777777" w:rsidTr="004F423A">
        <w:trPr>
          <w:trHeight w:val="29"/>
        </w:trPr>
        <w:tc>
          <w:tcPr>
            <w:tcW w:w="2742" w:type="dxa"/>
            <w:tcBorders>
              <w:top w:val="nil"/>
              <w:left w:val="single" w:sz="4" w:space="0" w:color="auto"/>
              <w:bottom w:val="nil"/>
              <w:right w:val="single" w:sz="4" w:space="0" w:color="auto"/>
            </w:tcBorders>
          </w:tcPr>
          <w:p w14:paraId="7925150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CA_n1A-n20A-n67A</w:t>
            </w:r>
          </w:p>
        </w:tc>
        <w:tc>
          <w:tcPr>
            <w:tcW w:w="2785" w:type="dxa"/>
            <w:tcBorders>
              <w:top w:val="nil"/>
              <w:left w:val="single" w:sz="4" w:space="0" w:color="auto"/>
              <w:bottom w:val="nil"/>
              <w:right w:val="single" w:sz="4" w:space="0" w:color="auto"/>
            </w:tcBorders>
          </w:tcPr>
          <w:p w14:paraId="1EA5439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CA_n1A-n20A</w:t>
            </w:r>
          </w:p>
        </w:tc>
        <w:tc>
          <w:tcPr>
            <w:tcW w:w="1259" w:type="dxa"/>
            <w:tcBorders>
              <w:top w:val="single" w:sz="4" w:space="0" w:color="auto"/>
              <w:left w:val="single" w:sz="4" w:space="0" w:color="auto"/>
              <w:bottom w:val="single" w:sz="4" w:space="0" w:color="auto"/>
              <w:right w:val="single" w:sz="4" w:space="0" w:color="auto"/>
            </w:tcBorders>
          </w:tcPr>
          <w:p w14:paraId="451F477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5C062009"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5, 10, 15, 20, 25, 30, 40, 50</w:t>
            </w:r>
          </w:p>
        </w:tc>
        <w:tc>
          <w:tcPr>
            <w:tcW w:w="2445" w:type="dxa"/>
            <w:tcBorders>
              <w:top w:val="nil"/>
              <w:left w:val="single" w:sz="4" w:space="0" w:color="auto"/>
              <w:bottom w:val="nil"/>
              <w:right w:val="single" w:sz="4" w:space="0" w:color="auto"/>
            </w:tcBorders>
            <w:vAlign w:val="center"/>
          </w:tcPr>
          <w:p w14:paraId="7207D7C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568603EF" w14:textId="77777777" w:rsidTr="004F423A">
        <w:trPr>
          <w:trHeight w:val="29"/>
        </w:trPr>
        <w:tc>
          <w:tcPr>
            <w:tcW w:w="2742" w:type="dxa"/>
            <w:tcBorders>
              <w:top w:val="nil"/>
              <w:left w:val="single" w:sz="4" w:space="0" w:color="auto"/>
              <w:bottom w:val="nil"/>
              <w:right w:val="single" w:sz="4" w:space="0" w:color="auto"/>
            </w:tcBorders>
          </w:tcPr>
          <w:p w14:paraId="67C69F14" w14:textId="77777777" w:rsidR="006F6378" w:rsidRPr="00C30686" w:rsidRDefault="006F6378" w:rsidP="0094020B">
            <w:pPr>
              <w:pStyle w:val="TAC"/>
              <w:rPr>
                <w:rFonts w:eastAsiaTheme="minorEastAsia"/>
                <w:lang w:val="sv-SE" w:eastAsia="zh-CN"/>
              </w:rPr>
            </w:pPr>
          </w:p>
        </w:tc>
        <w:tc>
          <w:tcPr>
            <w:tcW w:w="2785" w:type="dxa"/>
            <w:tcBorders>
              <w:top w:val="nil"/>
              <w:left w:val="single" w:sz="4" w:space="0" w:color="auto"/>
              <w:bottom w:val="nil"/>
              <w:right w:val="single" w:sz="4" w:space="0" w:color="auto"/>
            </w:tcBorders>
          </w:tcPr>
          <w:p w14:paraId="49D1A7B8" w14:textId="77777777" w:rsidR="006F6378" w:rsidRPr="00C30686" w:rsidRDefault="006F6378" w:rsidP="0094020B">
            <w:pPr>
              <w:pStyle w:val="TAC"/>
              <w:rPr>
                <w:rFonts w:eastAsiaTheme="minorEastAsia"/>
                <w:lang w:val="sv-SE" w:eastAsia="zh-CN"/>
              </w:rPr>
            </w:pPr>
          </w:p>
        </w:tc>
        <w:tc>
          <w:tcPr>
            <w:tcW w:w="1259" w:type="dxa"/>
            <w:tcBorders>
              <w:top w:val="single" w:sz="4" w:space="0" w:color="auto"/>
              <w:left w:val="single" w:sz="4" w:space="0" w:color="auto"/>
              <w:bottom w:val="single" w:sz="4" w:space="0" w:color="auto"/>
              <w:right w:val="single" w:sz="4" w:space="0" w:color="auto"/>
            </w:tcBorders>
          </w:tcPr>
          <w:p w14:paraId="0B1C1570" w14:textId="77777777" w:rsidR="006F6378" w:rsidRPr="00C30686" w:rsidRDefault="006F6378" w:rsidP="0094020B">
            <w:pPr>
              <w:pStyle w:val="TAC"/>
              <w:rPr>
                <w:rFonts w:eastAsiaTheme="minorEastAsia"/>
                <w:lang w:val="sv-SE" w:eastAsia="zh-CN"/>
              </w:rPr>
            </w:pPr>
            <w:r w:rsidRPr="00C30686">
              <w:rPr>
                <w:rFonts w:eastAsiaTheme="minorEastAsia"/>
                <w:lang w:val="en-US" w:eastAsia="zh-CN"/>
              </w:rPr>
              <w:t>n20</w:t>
            </w:r>
          </w:p>
        </w:tc>
        <w:tc>
          <w:tcPr>
            <w:tcW w:w="4356" w:type="dxa"/>
            <w:tcBorders>
              <w:top w:val="single" w:sz="4" w:space="0" w:color="auto"/>
              <w:left w:val="single" w:sz="4" w:space="0" w:color="auto"/>
              <w:bottom w:val="single" w:sz="4" w:space="0" w:color="auto"/>
              <w:right w:val="single" w:sz="4" w:space="0" w:color="auto"/>
            </w:tcBorders>
            <w:vAlign w:val="center"/>
          </w:tcPr>
          <w:p w14:paraId="4F6F2A20" w14:textId="77777777" w:rsidR="006F6378" w:rsidRPr="00C30686" w:rsidRDefault="006F6378" w:rsidP="0094020B">
            <w:pPr>
              <w:pStyle w:val="TAC"/>
              <w:rPr>
                <w:rFonts w:ascii="Calibri" w:eastAsiaTheme="minorEastAsia" w:hAnsi="Calibri"/>
                <w:sz w:val="21"/>
                <w:lang w:val="sv-SE"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76AFEF8E" w14:textId="77777777" w:rsidR="006F6378" w:rsidRPr="00C30686" w:rsidRDefault="006F6378" w:rsidP="0094020B">
            <w:pPr>
              <w:pStyle w:val="TAC"/>
              <w:rPr>
                <w:rFonts w:eastAsiaTheme="minorEastAsia"/>
                <w:lang w:val="sv-SE" w:eastAsia="zh-CN"/>
              </w:rPr>
            </w:pPr>
          </w:p>
        </w:tc>
      </w:tr>
      <w:tr w:rsidR="006F6378" w:rsidRPr="00C30686" w14:paraId="6B4DFD14" w14:textId="77777777" w:rsidTr="004F423A">
        <w:trPr>
          <w:trHeight w:val="29"/>
        </w:trPr>
        <w:tc>
          <w:tcPr>
            <w:tcW w:w="2742" w:type="dxa"/>
            <w:tcBorders>
              <w:top w:val="nil"/>
              <w:left w:val="single" w:sz="4" w:space="0" w:color="auto"/>
              <w:bottom w:val="single" w:sz="4" w:space="0" w:color="auto"/>
              <w:right w:val="single" w:sz="4" w:space="0" w:color="auto"/>
            </w:tcBorders>
          </w:tcPr>
          <w:p w14:paraId="6E51D0A5" w14:textId="77777777" w:rsidR="006F6378" w:rsidRPr="00C30686" w:rsidRDefault="006F6378" w:rsidP="0094020B">
            <w:pPr>
              <w:pStyle w:val="TAC"/>
              <w:rPr>
                <w:rFonts w:eastAsiaTheme="minorEastAsia"/>
                <w:lang w:val="sv-SE" w:eastAsia="zh-CN"/>
              </w:rPr>
            </w:pPr>
          </w:p>
        </w:tc>
        <w:tc>
          <w:tcPr>
            <w:tcW w:w="2785" w:type="dxa"/>
            <w:tcBorders>
              <w:top w:val="nil"/>
              <w:left w:val="single" w:sz="4" w:space="0" w:color="auto"/>
              <w:bottom w:val="single" w:sz="4" w:space="0" w:color="auto"/>
              <w:right w:val="single" w:sz="4" w:space="0" w:color="auto"/>
            </w:tcBorders>
          </w:tcPr>
          <w:p w14:paraId="53BE4E90" w14:textId="77777777" w:rsidR="006F6378" w:rsidRPr="00C30686" w:rsidRDefault="006F6378" w:rsidP="0094020B">
            <w:pPr>
              <w:pStyle w:val="TAC"/>
              <w:rPr>
                <w:rFonts w:eastAsiaTheme="minorEastAsia"/>
                <w:lang w:val="sv-SE" w:eastAsia="zh-CN"/>
              </w:rPr>
            </w:pPr>
          </w:p>
        </w:tc>
        <w:tc>
          <w:tcPr>
            <w:tcW w:w="1259" w:type="dxa"/>
            <w:tcBorders>
              <w:top w:val="single" w:sz="4" w:space="0" w:color="auto"/>
              <w:left w:val="single" w:sz="4" w:space="0" w:color="auto"/>
              <w:bottom w:val="single" w:sz="4" w:space="0" w:color="auto"/>
              <w:right w:val="single" w:sz="4" w:space="0" w:color="auto"/>
            </w:tcBorders>
          </w:tcPr>
          <w:p w14:paraId="46D8D7A2" w14:textId="77777777" w:rsidR="006F6378" w:rsidRPr="00C30686" w:rsidRDefault="006F6378" w:rsidP="0094020B">
            <w:pPr>
              <w:pStyle w:val="TAC"/>
              <w:rPr>
                <w:rFonts w:eastAsiaTheme="minorEastAsia"/>
                <w:lang w:val="sv-SE" w:eastAsia="zh-CN"/>
              </w:rPr>
            </w:pPr>
            <w:r w:rsidRPr="00C30686">
              <w:rPr>
                <w:rFonts w:eastAsiaTheme="minorEastAsia"/>
                <w:lang w:val="en-US" w:eastAsia="zh-CN"/>
              </w:rPr>
              <w:t>n67</w:t>
            </w:r>
          </w:p>
        </w:tc>
        <w:tc>
          <w:tcPr>
            <w:tcW w:w="4356" w:type="dxa"/>
            <w:tcBorders>
              <w:top w:val="single" w:sz="4" w:space="0" w:color="auto"/>
              <w:left w:val="single" w:sz="4" w:space="0" w:color="auto"/>
              <w:bottom w:val="single" w:sz="4" w:space="0" w:color="auto"/>
              <w:right w:val="single" w:sz="4" w:space="0" w:color="auto"/>
            </w:tcBorders>
            <w:vAlign w:val="center"/>
          </w:tcPr>
          <w:p w14:paraId="07D53C38" w14:textId="77777777" w:rsidR="006F6378" w:rsidRPr="00C30686" w:rsidRDefault="006F6378" w:rsidP="0094020B">
            <w:pPr>
              <w:pStyle w:val="TAC"/>
              <w:rPr>
                <w:rFonts w:ascii="Calibri" w:eastAsiaTheme="minorEastAsia" w:hAnsi="Calibri"/>
                <w:sz w:val="21"/>
                <w:lang w:val="sv-SE"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single" w:sz="4" w:space="0" w:color="auto"/>
              <w:right w:val="single" w:sz="4" w:space="0" w:color="auto"/>
            </w:tcBorders>
            <w:vAlign w:val="center"/>
          </w:tcPr>
          <w:p w14:paraId="1A73E612" w14:textId="77777777" w:rsidR="006F6378" w:rsidRPr="00C30686" w:rsidRDefault="006F6378" w:rsidP="0094020B">
            <w:pPr>
              <w:pStyle w:val="TAC"/>
              <w:rPr>
                <w:rFonts w:eastAsiaTheme="minorEastAsia"/>
                <w:lang w:val="sv-SE" w:eastAsia="zh-CN"/>
              </w:rPr>
            </w:pPr>
          </w:p>
        </w:tc>
      </w:tr>
      <w:tr w:rsidR="006F6378" w:rsidRPr="00C30686" w14:paraId="2636C6B2" w14:textId="77777777" w:rsidTr="004F423A">
        <w:trPr>
          <w:trHeight w:val="29"/>
        </w:trPr>
        <w:tc>
          <w:tcPr>
            <w:tcW w:w="2742" w:type="dxa"/>
            <w:tcBorders>
              <w:top w:val="nil"/>
              <w:left w:val="single" w:sz="4" w:space="0" w:color="auto"/>
              <w:bottom w:val="nil"/>
              <w:right w:val="single" w:sz="4" w:space="0" w:color="auto"/>
            </w:tcBorders>
            <w:vAlign w:val="center"/>
          </w:tcPr>
          <w:p w14:paraId="29F2DF7A" w14:textId="77777777" w:rsidR="006F6378" w:rsidRPr="00C30686" w:rsidRDefault="006F6378" w:rsidP="0094020B">
            <w:pPr>
              <w:pStyle w:val="TAC"/>
              <w:rPr>
                <w:kern w:val="2"/>
                <w:szCs w:val="22"/>
                <w:lang w:val="en-US" w:eastAsia="zh-CN"/>
              </w:rPr>
            </w:pPr>
            <w:r w:rsidRPr="00C30686">
              <w:rPr>
                <w:kern w:val="2"/>
                <w:szCs w:val="22"/>
                <w:lang w:val="en-US" w:eastAsia="zh-CN"/>
              </w:rPr>
              <w:t>CA_n1A-n20A-n78A</w:t>
            </w:r>
          </w:p>
        </w:tc>
        <w:tc>
          <w:tcPr>
            <w:tcW w:w="2785" w:type="dxa"/>
            <w:tcBorders>
              <w:top w:val="nil"/>
              <w:left w:val="single" w:sz="4" w:space="0" w:color="auto"/>
              <w:bottom w:val="nil"/>
              <w:right w:val="single" w:sz="4" w:space="0" w:color="auto"/>
            </w:tcBorders>
            <w:vAlign w:val="center"/>
          </w:tcPr>
          <w:p w14:paraId="657424DC" w14:textId="77777777" w:rsidR="006F6378" w:rsidRPr="00C30686" w:rsidRDefault="006F6378" w:rsidP="0094020B">
            <w:pPr>
              <w:pStyle w:val="TAC"/>
              <w:rPr>
                <w:kern w:val="2"/>
                <w:szCs w:val="22"/>
                <w:lang w:val="en-US" w:eastAsia="zh-CN"/>
              </w:rPr>
            </w:pPr>
            <w:r w:rsidRPr="00C30686">
              <w:rPr>
                <w:kern w:val="2"/>
                <w:szCs w:val="22"/>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33B6E816" w14:textId="77777777" w:rsidR="006F6378" w:rsidRPr="00C30686" w:rsidRDefault="006F6378" w:rsidP="0094020B">
            <w:pPr>
              <w:pStyle w:val="TAC"/>
              <w:rPr>
                <w:kern w:val="2"/>
                <w:szCs w:val="22"/>
                <w:lang w:val="en-US" w:eastAsia="zh-CN"/>
              </w:rPr>
            </w:pPr>
            <w:r w:rsidRPr="00C30686">
              <w:rPr>
                <w:kern w:val="2"/>
                <w:szCs w:val="22"/>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0AF25782" w14:textId="77777777" w:rsidR="006F6378" w:rsidRPr="00C30686" w:rsidRDefault="006F6378" w:rsidP="0094020B">
            <w:pPr>
              <w:pStyle w:val="TAC"/>
              <w:rPr>
                <w:rFonts w:ascii="Calibri" w:hAnsi="Calibri"/>
                <w:kern w:val="2"/>
                <w:sz w:val="21"/>
                <w:szCs w:val="22"/>
                <w:lang w:val="en-US" w:eastAsia="zh-CN"/>
              </w:rPr>
            </w:pPr>
            <w:r w:rsidRPr="00C30686">
              <w:rPr>
                <w:rFonts w:cs="Arial"/>
                <w:color w:val="000000"/>
                <w:szCs w:val="18"/>
                <w:lang w:val="en-US" w:eastAsia="zh-CN" w:bidi="ar"/>
              </w:rPr>
              <w:t>5, 10, 15, 20, 25, 30, 40, 50</w:t>
            </w:r>
          </w:p>
        </w:tc>
        <w:tc>
          <w:tcPr>
            <w:tcW w:w="2445" w:type="dxa"/>
            <w:tcBorders>
              <w:top w:val="nil"/>
              <w:left w:val="single" w:sz="4" w:space="0" w:color="auto"/>
              <w:bottom w:val="nil"/>
              <w:right w:val="single" w:sz="4" w:space="0" w:color="auto"/>
            </w:tcBorders>
            <w:vAlign w:val="center"/>
          </w:tcPr>
          <w:p w14:paraId="0E13BC98"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7D41D6AA" w14:textId="77777777" w:rsidTr="004F423A">
        <w:trPr>
          <w:trHeight w:val="29"/>
        </w:trPr>
        <w:tc>
          <w:tcPr>
            <w:tcW w:w="2742" w:type="dxa"/>
            <w:tcBorders>
              <w:top w:val="nil"/>
              <w:left w:val="single" w:sz="4" w:space="0" w:color="auto"/>
              <w:bottom w:val="nil"/>
              <w:right w:val="single" w:sz="4" w:space="0" w:color="auto"/>
            </w:tcBorders>
            <w:vAlign w:val="center"/>
          </w:tcPr>
          <w:p w14:paraId="1E716C57" w14:textId="77777777" w:rsidR="006F6378" w:rsidRPr="00C30686" w:rsidRDefault="006F6378" w:rsidP="0094020B">
            <w:pPr>
              <w:pStyle w:val="TAC"/>
              <w:rPr>
                <w:kern w:val="2"/>
                <w:szCs w:val="22"/>
                <w:lang w:val="sv-SE" w:eastAsia="zh-CN"/>
              </w:rPr>
            </w:pPr>
          </w:p>
        </w:tc>
        <w:tc>
          <w:tcPr>
            <w:tcW w:w="2785" w:type="dxa"/>
            <w:tcBorders>
              <w:top w:val="nil"/>
              <w:left w:val="single" w:sz="4" w:space="0" w:color="auto"/>
              <w:bottom w:val="nil"/>
              <w:right w:val="single" w:sz="4" w:space="0" w:color="auto"/>
            </w:tcBorders>
            <w:vAlign w:val="center"/>
          </w:tcPr>
          <w:p w14:paraId="0055F8A3" w14:textId="77777777" w:rsidR="006F6378" w:rsidRPr="00C30686" w:rsidRDefault="006F6378" w:rsidP="0094020B">
            <w:pPr>
              <w:pStyle w:val="TAC"/>
              <w:rPr>
                <w:kern w:val="2"/>
                <w:szCs w:val="22"/>
                <w:lang w:val="sv-SE"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D302D13" w14:textId="77777777" w:rsidR="006F6378" w:rsidRPr="00C30686" w:rsidRDefault="006F6378" w:rsidP="0094020B">
            <w:pPr>
              <w:pStyle w:val="TAC"/>
              <w:rPr>
                <w:kern w:val="2"/>
                <w:szCs w:val="22"/>
                <w:lang w:val="sv-SE" w:eastAsia="zh-CN"/>
              </w:rPr>
            </w:pPr>
            <w:r w:rsidRPr="00C30686">
              <w:rPr>
                <w:kern w:val="2"/>
                <w:szCs w:val="22"/>
                <w:lang w:val="sv-SE" w:eastAsia="zh-CN"/>
              </w:rPr>
              <w:t>n20</w:t>
            </w:r>
          </w:p>
        </w:tc>
        <w:tc>
          <w:tcPr>
            <w:tcW w:w="4356" w:type="dxa"/>
            <w:tcBorders>
              <w:top w:val="single" w:sz="4" w:space="0" w:color="auto"/>
              <w:left w:val="single" w:sz="4" w:space="0" w:color="auto"/>
              <w:bottom w:val="single" w:sz="4" w:space="0" w:color="auto"/>
              <w:right w:val="single" w:sz="4" w:space="0" w:color="auto"/>
            </w:tcBorders>
            <w:vAlign w:val="center"/>
          </w:tcPr>
          <w:p w14:paraId="3C3E2405" w14:textId="77777777" w:rsidR="006F6378" w:rsidRPr="00C30686" w:rsidRDefault="006F6378" w:rsidP="0094020B">
            <w:pPr>
              <w:pStyle w:val="TAC"/>
              <w:rPr>
                <w:rFonts w:ascii="Calibri" w:hAnsi="Calibri"/>
                <w:kern w:val="2"/>
                <w:sz w:val="21"/>
                <w:szCs w:val="22"/>
                <w:lang w:val="sv-SE" w:eastAsia="zh-CN"/>
              </w:rPr>
            </w:pPr>
            <w:r w:rsidRPr="00C30686">
              <w:rPr>
                <w:rFonts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36F8AE41" w14:textId="77777777" w:rsidR="006F6378" w:rsidRPr="00C30686" w:rsidRDefault="006F6378" w:rsidP="0094020B">
            <w:pPr>
              <w:pStyle w:val="TAC"/>
              <w:rPr>
                <w:kern w:val="2"/>
                <w:szCs w:val="22"/>
                <w:lang w:val="sv-SE" w:eastAsia="zh-CN"/>
              </w:rPr>
            </w:pPr>
          </w:p>
        </w:tc>
      </w:tr>
      <w:tr w:rsidR="006F6378" w:rsidRPr="00C30686" w14:paraId="350B82F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1D53CE7" w14:textId="77777777" w:rsidR="006F6378" w:rsidRPr="00C30686" w:rsidRDefault="006F6378" w:rsidP="0094020B">
            <w:pPr>
              <w:pStyle w:val="TAC"/>
              <w:rPr>
                <w:kern w:val="2"/>
                <w:szCs w:val="22"/>
                <w:lang w:val="sv-SE" w:eastAsia="zh-CN"/>
              </w:rPr>
            </w:pPr>
          </w:p>
        </w:tc>
        <w:tc>
          <w:tcPr>
            <w:tcW w:w="2785" w:type="dxa"/>
            <w:tcBorders>
              <w:top w:val="nil"/>
              <w:left w:val="single" w:sz="4" w:space="0" w:color="auto"/>
              <w:bottom w:val="single" w:sz="4" w:space="0" w:color="auto"/>
              <w:right w:val="single" w:sz="4" w:space="0" w:color="auto"/>
            </w:tcBorders>
            <w:vAlign w:val="center"/>
          </w:tcPr>
          <w:p w14:paraId="4C8E6194" w14:textId="77777777" w:rsidR="006F6378" w:rsidRPr="00C30686" w:rsidRDefault="006F6378" w:rsidP="0094020B">
            <w:pPr>
              <w:pStyle w:val="TAC"/>
              <w:rPr>
                <w:kern w:val="2"/>
                <w:szCs w:val="22"/>
                <w:lang w:val="sv-SE"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D4247AE" w14:textId="77777777" w:rsidR="006F6378" w:rsidRPr="00C30686" w:rsidRDefault="006F6378" w:rsidP="0094020B">
            <w:pPr>
              <w:pStyle w:val="TAC"/>
              <w:rPr>
                <w:kern w:val="2"/>
                <w:szCs w:val="22"/>
                <w:lang w:val="sv-SE" w:eastAsia="zh-CN"/>
              </w:rPr>
            </w:pPr>
            <w:r w:rsidRPr="00C30686">
              <w:rPr>
                <w:kern w:val="2"/>
                <w:szCs w:val="22"/>
                <w:lang w:val="sv-SE"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42C49AAE" w14:textId="77777777" w:rsidR="006F6378" w:rsidRPr="00C30686" w:rsidRDefault="006F6378" w:rsidP="0094020B">
            <w:pPr>
              <w:pStyle w:val="TAC"/>
              <w:rPr>
                <w:rFonts w:ascii="Calibri" w:hAnsi="Calibri"/>
                <w:kern w:val="2"/>
                <w:sz w:val="21"/>
                <w:szCs w:val="22"/>
                <w:lang w:val="sv-SE" w:eastAsia="zh-CN"/>
              </w:rPr>
            </w:pPr>
            <w:r w:rsidRPr="00C30686">
              <w:rPr>
                <w:rFonts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0B6ECF18" w14:textId="77777777" w:rsidR="006F6378" w:rsidRPr="00C30686" w:rsidRDefault="006F6378" w:rsidP="0094020B">
            <w:pPr>
              <w:pStyle w:val="TAC"/>
              <w:rPr>
                <w:kern w:val="2"/>
                <w:szCs w:val="22"/>
                <w:lang w:val="sv-SE" w:eastAsia="zh-CN"/>
              </w:rPr>
            </w:pPr>
          </w:p>
        </w:tc>
      </w:tr>
      <w:tr w:rsidR="006F6378" w:rsidRPr="00C30686" w14:paraId="061ED4C4"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5AB2C5F" w14:textId="77777777" w:rsidR="006F6378" w:rsidRPr="00C30686" w:rsidRDefault="006F6378" w:rsidP="0094020B">
            <w:pPr>
              <w:pStyle w:val="TAC"/>
              <w:rPr>
                <w:kern w:val="2"/>
                <w:szCs w:val="22"/>
                <w:lang w:val="sv-SE" w:eastAsia="zh-CN"/>
              </w:rPr>
            </w:pPr>
            <w:r w:rsidRPr="00C30686">
              <w:rPr>
                <w:kern w:val="2"/>
                <w:szCs w:val="22"/>
                <w:lang w:val="en-US" w:eastAsia="zh-CN"/>
              </w:rPr>
              <w:t>CA_n1A-n26A-n78A</w:t>
            </w:r>
          </w:p>
        </w:tc>
        <w:tc>
          <w:tcPr>
            <w:tcW w:w="2785" w:type="dxa"/>
            <w:tcBorders>
              <w:top w:val="single" w:sz="4" w:space="0" w:color="auto"/>
              <w:left w:val="single" w:sz="4" w:space="0" w:color="auto"/>
              <w:bottom w:val="nil"/>
              <w:right w:val="single" w:sz="4" w:space="0" w:color="auto"/>
            </w:tcBorders>
            <w:vAlign w:val="center"/>
          </w:tcPr>
          <w:p w14:paraId="62D203A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CA_n1A-n26A</w:t>
            </w:r>
          </w:p>
          <w:p w14:paraId="2DE371B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CA_n1A-n78A</w:t>
            </w:r>
          </w:p>
          <w:p w14:paraId="098E54F9" w14:textId="77777777" w:rsidR="006F6378" w:rsidRPr="00C30686" w:rsidRDefault="006F6378" w:rsidP="0094020B">
            <w:pPr>
              <w:pStyle w:val="TAC"/>
              <w:rPr>
                <w:kern w:val="2"/>
                <w:szCs w:val="22"/>
                <w:lang w:val="sv-SE" w:eastAsia="zh-CN"/>
              </w:rPr>
            </w:pPr>
            <w:r w:rsidRPr="00C30686">
              <w:rPr>
                <w:rFonts w:eastAsiaTheme="minorEastAsia"/>
                <w:lang w:val="en-US" w:eastAsia="zh-CN"/>
              </w:rPr>
              <w:t>CA_n26A-n78A</w:t>
            </w:r>
          </w:p>
        </w:tc>
        <w:tc>
          <w:tcPr>
            <w:tcW w:w="1259" w:type="dxa"/>
            <w:tcBorders>
              <w:top w:val="single" w:sz="4" w:space="0" w:color="auto"/>
              <w:left w:val="single" w:sz="4" w:space="0" w:color="auto"/>
              <w:bottom w:val="single" w:sz="4" w:space="0" w:color="auto"/>
              <w:right w:val="single" w:sz="4" w:space="0" w:color="auto"/>
            </w:tcBorders>
            <w:vAlign w:val="center"/>
          </w:tcPr>
          <w:p w14:paraId="345E7F9E" w14:textId="77777777" w:rsidR="006F6378" w:rsidRPr="00C30686" w:rsidRDefault="006F6378" w:rsidP="0094020B">
            <w:pPr>
              <w:pStyle w:val="TAC"/>
              <w:rPr>
                <w:rFonts w:eastAsia="DengXian"/>
                <w:kern w:val="2"/>
                <w:szCs w:val="18"/>
                <w:lang w:val="sv-SE" w:eastAsia="zh-CN"/>
              </w:rPr>
            </w:pPr>
            <w:r w:rsidRPr="00C30686">
              <w:rPr>
                <w:rFonts w:eastAsia="DengXian"/>
                <w:color w:val="000000"/>
                <w:szCs w:val="18"/>
              </w:rPr>
              <w:t>n1</w:t>
            </w:r>
          </w:p>
        </w:tc>
        <w:tc>
          <w:tcPr>
            <w:tcW w:w="4356" w:type="dxa"/>
            <w:tcBorders>
              <w:top w:val="single" w:sz="4" w:space="0" w:color="auto"/>
              <w:left w:val="single" w:sz="4" w:space="0" w:color="auto"/>
              <w:bottom w:val="single" w:sz="4" w:space="0" w:color="auto"/>
              <w:right w:val="single" w:sz="4" w:space="0" w:color="auto"/>
            </w:tcBorders>
            <w:vAlign w:val="center"/>
          </w:tcPr>
          <w:p w14:paraId="28529BDA"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0431D0AB" w14:textId="77777777" w:rsidR="006F6378" w:rsidRPr="00C30686" w:rsidRDefault="006F6378" w:rsidP="0094020B">
            <w:pPr>
              <w:pStyle w:val="TAC"/>
              <w:rPr>
                <w:kern w:val="2"/>
                <w:szCs w:val="22"/>
                <w:lang w:val="sv-SE" w:eastAsia="zh-CN"/>
              </w:rPr>
            </w:pPr>
            <w:r w:rsidRPr="00C30686">
              <w:rPr>
                <w:kern w:val="2"/>
                <w:szCs w:val="22"/>
                <w:lang w:val="en-US" w:eastAsia="zh-CN"/>
              </w:rPr>
              <w:t>0</w:t>
            </w:r>
          </w:p>
        </w:tc>
      </w:tr>
      <w:tr w:rsidR="006F6378" w:rsidRPr="00C30686" w14:paraId="32C0C763" w14:textId="77777777" w:rsidTr="004F423A">
        <w:trPr>
          <w:trHeight w:val="29"/>
        </w:trPr>
        <w:tc>
          <w:tcPr>
            <w:tcW w:w="2742" w:type="dxa"/>
            <w:tcBorders>
              <w:top w:val="nil"/>
              <w:left w:val="single" w:sz="4" w:space="0" w:color="auto"/>
              <w:bottom w:val="nil"/>
              <w:right w:val="single" w:sz="4" w:space="0" w:color="auto"/>
            </w:tcBorders>
            <w:vAlign w:val="center"/>
          </w:tcPr>
          <w:p w14:paraId="67D50FDC" w14:textId="77777777" w:rsidR="006F6378" w:rsidRPr="00C30686" w:rsidRDefault="006F6378" w:rsidP="0094020B">
            <w:pPr>
              <w:pStyle w:val="TAC"/>
              <w:rPr>
                <w:kern w:val="2"/>
                <w:szCs w:val="22"/>
                <w:lang w:val="sv-SE" w:eastAsia="zh-CN"/>
              </w:rPr>
            </w:pPr>
          </w:p>
        </w:tc>
        <w:tc>
          <w:tcPr>
            <w:tcW w:w="2785" w:type="dxa"/>
            <w:tcBorders>
              <w:top w:val="nil"/>
              <w:left w:val="single" w:sz="4" w:space="0" w:color="auto"/>
              <w:bottom w:val="nil"/>
              <w:right w:val="single" w:sz="4" w:space="0" w:color="auto"/>
            </w:tcBorders>
            <w:vAlign w:val="center"/>
          </w:tcPr>
          <w:p w14:paraId="73CE4EA6" w14:textId="77777777" w:rsidR="006F6378" w:rsidRPr="00C30686" w:rsidRDefault="006F6378" w:rsidP="0094020B">
            <w:pPr>
              <w:pStyle w:val="TAC"/>
              <w:rPr>
                <w:kern w:val="2"/>
                <w:szCs w:val="22"/>
                <w:lang w:val="sv-SE"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CAC2D71" w14:textId="77777777" w:rsidR="006F6378" w:rsidRPr="00C30686" w:rsidRDefault="006F6378" w:rsidP="0094020B">
            <w:pPr>
              <w:pStyle w:val="TAC"/>
              <w:rPr>
                <w:rFonts w:eastAsia="DengXian"/>
                <w:kern w:val="2"/>
                <w:szCs w:val="18"/>
                <w:lang w:val="sv-SE" w:eastAsia="zh-CN"/>
              </w:rPr>
            </w:pPr>
            <w:r w:rsidRPr="00C30686">
              <w:rPr>
                <w:rFonts w:eastAsia="DengXian"/>
                <w:color w:val="000000"/>
                <w:szCs w:val="18"/>
                <w:lang w:eastAsia="zh-CN"/>
              </w:rPr>
              <w:t>n26</w:t>
            </w:r>
          </w:p>
        </w:tc>
        <w:tc>
          <w:tcPr>
            <w:tcW w:w="4356" w:type="dxa"/>
            <w:tcBorders>
              <w:top w:val="single" w:sz="4" w:space="0" w:color="auto"/>
              <w:left w:val="single" w:sz="4" w:space="0" w:color="auto"/>
              <w:bottom w:val="single" w:sz="4" w:space="0" w:color="auto"/>
              <w:right w:val="single" w:sz="4" w:space="0" w:color="auto"/>
            </w:tcBorders>
            <w:vAlign w:val="center"/>
          </w:tcPr>
          <w:p w14:paraId="04581AB3"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430505EA" w14:textId="77777777" w:rsidR="006F6378" w:rsidRPr="00C30686" w:rsidRDefault="006F6378" w:rsidP="0094020B">
            <w:pPr>
              <w:pStyle w:val="TAC"/>
              <w:rPr>
                <w:kern w:val="2"/>
                <w:szCs w:val="22"/>
                <w:lang w:val="sv-SE" w:eastAsia="zh-CN"/>
              </w:rPr>
            </w:pPr>
          </w:p>
        </w:tc>
      </w:tr>
      <w:tr w:rsidR="006F6378" w:rsidRPr="00C30686" w14:paraId="477E4839"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8ADF197" w14:textId="77777777" w:rsidR="006F6378" w:rsidRPr="00C30686" w:rsidRDefault="006F6378" w:rsidP="0094020B">
            <w:pPr>
              <w:pStyle w:val="TAC"/>
              <w:rPr>
                <w:kern w:val="2"/>
                <w:szCs w:val="22"/>
                <w:lang w:val="sv-SE" w:eastAsia="zh-CN"/>
              </w:rPr>
            </w:pPr>
          </w:p>
        </w:tc>
        <w:tc>
          <w:tcPr>
            <w:tcW w:w="2785" w:type="dxa"/>
            <w:tcBorders>
              <w:top w:val="nil"/>
              <w:left w:val="single" w:sz="4" w:space="0" w:color="auto"/>
              <w:bottom w:val="single" w:sz="4" w:space="0" w:color="auto"/>
              <w:right w:val="single" w:sz="4" w:space="0" w:color="auto"/>
            </w:tcBorders>
            <w:vAlign w:val="center"/>
          </w:tcPr>
          <w:p w14:paraId="3419F26A" w14:textId="77777777" w:rsidR="006F6378" w:rsidRPr="00C30686" w:rsidRDefault="006F6378" w:rsidP="0094020B">
            <w:pPr>
              <w:pStyle w:val="TAC"/>
              <w:rPr>
                <w:kern w:val="2"/>
                <w:szCs w:val="22"/>
                <w:lang w:val="sv-SE"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275AE10" w14:textId="77777777" w:rsidR="006F6378" w:rsidRPr="00C30686" w:rsidRDefault="006F6378" w:rsidP="0094020B">
            <w:pPr>
              <w:pStyle w:val="TAC"/>
              <w:rPr>
                <w:rFonts w:eastAsia="DengXian"/>
                <w:kern w:val="2"/>
                <w:szCs w:val="18"/>
                <w:lang w:val="sv-SE" w:eastAsia="zh-CN"/>
              </w:rPr>
            </w:pPr>
            <w:r w:rsidRPr="00C30686">
              <w:rPr>
                <w:rFonts w:eastAsia="DengXian"/>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57A388AF"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37BF787E" w14:textId="77777777" w:rsidR="006F6378" w:rsidRPr="00C30686" w:rsidRDefault="006F6378" w:rsidP="0094020B">
            <w:pPr>
              <w:pStyle w:val="TAC"/>
              <w:rPr>
                <w:kern w:val="2"/>
                <w:szCs w:val="22"/>
                <w:lang w:val="sv-SE" w:eastAsia="zh-CN"/>
              </w:rPr>
            </w:pPr>
          </w:p>
        </w:tc>
      </w:tr>
      <w:tr w:rsidR="006F6378" w:rsidRPr="00C30686" w14:paraId="187660E5"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2A5935D" w14:textId="77777777" w:rsidR="006F6378" w:rsidRPr="00C30686" w:rsidRDefault="006F6378" w:rsidP="0094020B">
            <w:pPr>
              <w:pStyle w:val="TAC"/>
              <w:rPr>
                <w:rFonts w:eastAsiaTheme="minorEastAsia"/>
                <w:lang w:val="en-US"/>
              </w:rPr>
            </w:pPr>
            <w:r w:rsidRPr="00C30686">
              <w:rPr>
                <w:kern w:val="2"/>
                <w:szCs w:val="22"/>
                <w:lang w:val="en-US" w:eastAsia="zh-CN"/>
              </w:rPr>
              <w:t>CA_n1A-n26(2A)-n78A</w:t>
            </w:r>
          </w:p>
        </w:tc>
        <w:tc>
          <w:tcPr>
            <w:tcW w:w="2785" w:type="dxa"/>
            <w:tcBorders>
              <w:top w:val="single" w:sz="4" w:space="0" w:color="auto"/>
              <w:left w:val="single" w:sz="4" w:space="0" w:color="auto"/>
              <w:bottom w:val="nil"/>
              <w:right w:val="single" w:sz="4" w:space="0" w:color="auto"/>
            </w:tcBorders>
            <w:vAlign w:val="center"/>
          </w:tcPr>
          <w:p w14:paraId="35133CC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CA_n1A-n26A</w:t>
            </w:r>
          </w:p>
          <w:p w14:paraId="3E0EE6D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CA_n1A-n78A</w:t>
            </w:r>
          </w:p>
          <w:p w14:paraId="5CBADCC9" w14:textId="77777777" w:rsidR="006F6378" w:rsidRPr="00C30686" w:rsidRDefault="006F6378" w:rsidP="0094020B">
            <w:pPr>
              <w:pStyle w:val="TAC"/>
              <w:rPr>
                <w:rFonts w:eastAsiaTheme="minorEastAsia"/>
                <w:szCs w:val="18"/>
                <w:lang w:val="en-US" w:eastAsia="zh-CN"/>
              </w:rPr>
            </w:pPr>
            <w:r w:rsidRPr="00C30686">
              <w:rPr>
                <w:rFonts w:eastAsiaTheme="minorEastAsia"/>
                <w:lang w:val="en-US" w:eastAsia="zh-CN"/>
              </w:rPr>
              <w:t>CA_n26A-n78A</w:t>
            </w:r>
          </w:p>
        </w:tc>
        <w:tc>
          <w:tcPr>
            <w:tcW w:w="1259" w:type="dxa"/>
            <w:tcBorders>
              <w:top w:val="single" w:sz="4" w:space="0" w:color="auto"/>
              <w:left w:val="single" w:sz="4" w:space="0" w:color="auto"/>
              <w:bottom w:val="single" w:sz="4" w:space="0" w:color="auto"/>
              <w:right w:val="single" w:sz="4" w:space="0" w:color="auto"/>
            </w:tcBorders>
            <w:vAlign w:val="center"/>
          </w:tcPr>
          <w:p w14:paraId="07B4EF94" w14:textId="77777777" w:rsidR="006F6378" w:rsidRPr="00C30686" w:rsidRDefault="006F6378" w:rsidP="0094020B">
            <w:pPr>
              <w:pStyle w:val="TAC"/>
              <w:rPr>
                <w:rFonts w:eastAsiaTheme="minorEastAsia"/>
                <w:szCs w:val="18"/>
                <w:lang w:val="en-US" w:eastAsia="zh-CN"/>
              </w:rPr>
            </w:pPr>
            <w:r w:rsidRPr="00C30686">
              <w:rPr>
                <w:rFonts w:eastAsia="DengXian"/>
                <w:color w:val="000000"/>
                <w:szCs w:val="18"/>
              </w:rPr>
              <w:t>n1</w:t>
            </w:r>
          </w:p>
        </w:tc>
        <w:tc>
          <w:tcPr>
            <w:tcW w:w="4356" w:type="dxa"/>
            <w:tcBorders>
              <w:top w:val="single" w:sz="4" w:space="0" w:color="auto"/>
              <w:left w:val="single" w:sz="4" w:space="0" w:color="auto"/>
              <w:bottom w:val="single" w:sz="4" w:space="0" w:color="auto"/>
              <w:right w:val="single" w:sz="4" w:space="0" w:color="auto"/>
            </w:tcBorders>
            <w:vAlign w:val="center"/>
          </w:tcPr>
          <w:p w14:paraId="4357AB1A" w14:textId="77777777" w:rsidR="006F6378" w:rsidRPr="00C30686" w:rsidRDefault="006F6378" w:rsidP="0094020B">
            <w:pPr>
              <w:pStyle w:val="TAC"/>
              <w:rPr>
                <w:rFonts w:eastAsiaTheme="minorEastAsia" w:cs="Arial"/>
                <w:lang w:val="en-US" w:eastAsia="zh-CN" w:bidi="ar"/>
              </w:rPr>
            </w:pPr>
            <w:r w:rsidRPr="00C30686">
              <w:rPr>
                <w:rFonts w:eastAsiaTheme="minorEastAsia" w:cs="Arial"/>
                <w:lang w:val="en-US" w:eastAsia="zh-CN" w:bidi="ar"/>
              </w:rPr>
              <w:t>5, 10, 15, 20, 25, 30, 40, 45, 50</w:t>
            </w:r>
          </w:p>
        </w:tc>
        <w:tc>
          <w:tcPr>
            <w:tcW w:w="2445" w:type="dxa"/>
            <w:tcBorders>
              <w:top w:val="single" w:sz="4" w:space="0" w:color="auto"/>
              <w:left w:val="single" w:sz="4" w:space="0" w:color="auto"/>
              <w:bottom w:val="nil"/>
              <w:right w:val="single" w:sz="4" w:space="0" w:color="auto"/>
            </w:tcBorders>
            <w:vAlign w:val="center"/>
          </w:tcPr>
          <w:p w14:paraId="154BCFFA" w14:textId="77777777" w:rsidR="006F6378" w:rsidRPr="00C30686" w:rsidRDefault="006F6378" w:rsidP="0094020B">
            <w:pPr>
              <w:pStyle w:val="TAC"/>
              <w:rPr>
                <w:rFonts w:eastAsiaTheme="minorEastAsia"/>
                <w:lang w:val="en-US"/>
              </w:rPr>
            </w:pPr>
            <w:r w:rsidRPr="00C30686">
              <w:rPr>
                <w:kern w:val="2"/>
                <w:szCs w:val="22"/>
                <w:lang w:val="sv-SE" w:eastAsia="zh-CN"/>
              </w:rPr>
              <w:t>0</w:t>
            </w:r>
          </w:p>
        </w:tc>
      </w:tr>
      <w:tr w:rsidR="006F6378" w:rsidRPr="00C30686" w14:paraId="578FEC15" w14:textId="77777777" w:rsidTr="004F423A">
        <w:trPr>
          <w:trHeight w:val="29"/>
        </w:trPr>
        <w:tc>
          <w:tcPr>
            <w:tcW w:w="2742" w:type="dxa"/>
            <w:tcBorders>
              <w:top w:val="nil"/>
              <w:left w:val="single" w:sz="4" w:space="0" w:color="auto"/>
              <w:bottom w:val="nil"/>
              <w:right w:val="single" w:sz="4" w:space="0" w:color="auto"/>
            </w:tcBorders>
            <w:vAlign w:val="center"/>
          </w:tcPr>
          <w:p w14:paraId="106FF814"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328CC44C"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D5377D1" w14:textId="77777777" w:rsidR="006F6378" w:rsidRPr="00C30686" w:rsidRDefault="006F6378" w:rsidP="0094020B">
            <w:pPr>
              <w:pStyle w:val="TAC"/>
              <w:rPr>
                <w:rFonts w:eastAsiaTheme="minorEastAsia"/>
                <w:szCs w:val="18"/>
                <w:lang w:val="en-US" w:eastAsia="zh-CN"/>
              </w:rPr>
            </w:pPr>
            <w:r w:rsidRPr="00C30686">
              <w:rPr>
                <w:rFonts w:eastAsia="DengXian"/>
                <w:color w:val="000000"/>
                <w:szCs w:val="18"/>
                <w:lang w:eastAsia="zh-CN"/>
              </w:rPr>
              <w:t>n26</w:t>
            </w:r>
          </w:p>
        </w:tc>
        <w:tc>
          <w:tcPr>
            <w:tcW w:w="4356" w:type="dxa"/>
            <w:tcBorders>
              <w:top w:val="single" w:sz="4" w:space="0" w:color="auto"/>
              <w:left w:val="single" w:sz="4" w:space="0" w:color="auto"/>
              <w:bottom w:val="single" w:sz="4" w:space="0" w:color="auto"/>
              <w:right w:val="single" w:sz="4" w:space="0" w:color="auto"/>
            </w:tcBorders>
            <w:vAlign w:val="center"/>
          </w:tcPr>
          <w:p w14:paraId="66286F74" w14:textId="77777777" w:rsidR="006F6378" w:rsidRPr="00C30686" w:rsidRDefault="006F6378" w:rsidP="0094020B">
            <w:pPr>
              <w:pStyle w:val="TAC"/>
              <w:rPr>
                <w:rFonts w:eastAsiaTheme="minorEastAsia" w:cs="Arial"/>
                <w:lang w:val="en-US" w:eastAsia="zh-CN" w:bidi="ar"/>
              </w:rPr>
            </w:pPr>
            <w:r w:rsidRPr="00C30686">
              <w:rPr>
                <w:rFonts w:cs="Arial"/>
                <w:color w:val="000000"/>
                <w:szCs w:val="18"/>
                <w:lang w:val="en-US" w:eastAsia="zh-CN" w:bidi="ar"/>
              </w:rPr>
              <w:t>CA_n26(2A)_BCS0</w:t>
            </w:r>
          </w:p>
        </w:tc>
        <w:tc>
          <w:tcPr>
            <w:tcW w:w="2445" w:type="dxa"/>
            <w:tcBorders>
              <w:top w:val="nil"/>
              <w:left w:val="single" w:sz="4" w:space="0" w:color="auto"/>
              <w:bottom w:val="nil"/>
              <w:right w:val="single" w:sz="4" w:space="0" w:color="auto"/>
            </w:tcBorders>
            <w:vAlign w:val="center"/>
          </w:tcPr>
          <w:p w14:paraId="3848AFE0" w14:textId="77777777" w:rsidR="006F6378" w:rsidRPr="00C30686" w:rsidRDefault="006F6378" w:rsidP="0094020B">
            <w:pPr>
              <w:pStyle w:val="TAC"/>
              <w:rPr>
                <w:rFonts w:eastAsiaTheme="minorEastAsia"/>
                <w:lang w:val="en-US"/>
              </w:rPr>
            </w:pPr>
          </w:p>
        </w:tc>
      </w:tr>
      <w:tr w:rsidR="006F6378" w:rsidRPr="00C30686" w14:paraId="4464E63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760B4F3"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640AA784"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7C9599C" w14:textId="77777777" w:rsidR="006F6378" w:rsidRPr="00C30686" w:rsidRDefault="006F6378" w:rsidP="0094020B">
            <w:pPr>
              <w:pStyle w:val="TAC"/>
              <w:rPr>
                <w:rFonts w:eastAsiaTheme="minorEastAsia"/>
                <w:szCs w:val="18"/>
                <w:lang w:val="en-US" w:eastAsia="zh-CN"/>
              </w:rPr>
            </w:pPr>
            <w:r w:rsidRPr="00C30686">
              <w:rPr>
                <w:rFonts w:eastAsia="DengXian"/>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527F634D" w14:textId="77777777" w:rsidR="006F6378" w:rsidRPr="00C30686" w:rsidRDefault="006F6378" w:rsidP="0094020B">
            <w:pPr>
              <w:pStyle w:val="TAC"/>
              <w:rPr>
                <w:rFonts w:eastAsiaTheme="minorEastAsia" w:cs="Arial"/>
                <w:lang w:val="en-US" w:eastAsia="zh-CN" w:bidi="ar"/>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7C117290" w14:textId="77777777" w:rsidR="006F6378" w:rsidRPr="00C30686" w:rsidRDefault="006F6378" w:rsidP="0094020B">
            <w:pPr>
              <w:pStyle w:val="TAC"/>
              <w:rPr>
                <w:rFonts w:eastAsiaTheme="minorEastAsia"/>
                <w:lang w:val="en-US"/>
              </w:rPr>
            </w:pPr>
          </w:p>
        </w:tc>
      </w:tr>
      <w:tr w:rsidR="006F6378" w:rsidRPr="00C30686" w14:paraId="1FB7B89D"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DE18999" w14:textId="77777777" w:rsidR="006F6378" w:rsidRPr="00C30686" w:rsidRDefault="006F6378" w:rsidP="0094020B">
            <w:pPr>
              <w:pStyle w:val="TAC"/>
              <w:rPr>
                <w:rFonts w:eastAsiaTheme="minorEastAsia"/>
                <w:lang w:val="en-US"/>
              </w:rPr>
            </w:pPr>
            <w:r w:rsidRPr="00C30686">
              <w:rPr>
                <w:kern w:val="2"/>
                <w:szCs w:val="22"/>
                <w:lang w:val="en-US" w:eastAsia="zh-CN"/>
              </w:rPr>
              <w:t>CA_n1A-n26A-n78(2A)</w:t>
            </w:r>
          </w:p>
        </w:tc>
        <w:tc>
          <w:tcPr>
            <w:tcW w:w="2785" w:type="dxa"/>
            <w:tcBorders>
              <w:top w:val="single" w:sz="4" w:space="0" w:color="auto"/>
              <w:left w:val="single" w:sz="4" w:space="0" w:color="auto"/>
              <w:bottom w:val="nil"/>
              <w:right w:val="single" w:sz="4" w:space="0" w:color="auto"/>
            </w:tcBorders>
            <w:vAlign w:val="center"/>
          </w:tcPr>
          <w:p w14:paraId="0068B1D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CA_n1A-n26A</w:t>
            </w:r>
          </w:p>
          <w:p w14:paraId="4B7A3C8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CA_n1A-n78A</w:t>
            </w:r>
          </w:p>
          <w:p w14:paraId="2B70B0DB" w14:textId="77777777" w:rsidR="006F6378" w:rsidRPr="00C30686" w:rsidRDefault="006F6378" w:rsidP="0094020B">
            <w:pPr>
              <w:pStyle w:val="TAC"/>
              <w:rPr>
                <w:rFonts w:eastAsiaTheme="minorEastAsia"/>
                <w:szCs w:val="18"/>
                <w:lang w:val="en-US" w:eastAsia="zh-CN"/>
              </w:rPr>
            </w:pPr>
            <w:r w:rsidRPr="00C30686">
              <w:rPr>
                <w:rFonts w:eastAsiaTheme="minorEastAsia"/>
                <w:lang w:val="en-US" w:eastAsia="zh-CN"/>
              </w:rPr>
              <w:t>CA_n26A-n78A</w:t>
            </w:r>
          </w:p>
        </w:tc>
        <w:tc>
          <w:tcPr>
            <w:tcW w:w="1259" w:type="dxa"/>
            <w:tcBorders>
              <w:top w:val="single" w:sz="4" w:space="0" w:color="auto"/>
              <w:left w:val="single" w:sz="4" w:space="0" w:color="auto"/>
              <w:bottom w:val="single" w:sz="4" w:space="0" w:color="auto"/>
              <w:right w:val="single" w:sz="4" w:space="0" w:color="auto"/>
            </w:tcBorders>
            <w:vAlign w:val="center"/>
          </w:tcPr>
          <w:p w14:paraId="1D3D910F" w14:textId="77777777" w:rsidR="006F6378" w:rsidRPr="00C30686" w:rsidRDefault="006F6378" w:rsidP="0094020B">
            <w:pPr>
              <w:pStyle w:val="TAC"/>
              <w:rPr>
                <w:rFonts w:eastAsiaTheme="minorEastAsia"/>
                <w:szCs w:val="18"/>
                <w:lang w:val="en-US" w:eastAsia="zh-CN"/>
              </w:rPr>
            </w:pPr>
            <w:r w:rsidRPr="00C30686">
              <w:rPr>
                <w:rFonts w:eastAsia="DengXian"/>
                <w:color w:val="000000"/>
                <w:szCs w:val="18"/>
              </w:rPr>
              <w:t>n1</w:t>
            </w:r>
          </w:p>
        </w:tc>
        <w:tc>
          <w:tcPr>
            <w:tcW w:w="4356" w:type="dxa"/>
            <w:tcBorders>
              <w:top w:val="single" w:sz="4" w:space="0" w:color="auto"/>
              <w:left w:val="single" w:sz="4" w:space="0" w:color="auto"/>
              <w:bottom w:val="single" w:sz="4" w:space="0" w:color="auto"/>
              <w:right w:val="single" w:sz="4" w:space="0" w:color="auto"/>
            </w:tcBorders>
            <w:vAlign w:val="center"/>
          </w:tcPr>
          <w:p w14:paraId="5DF2BB92" w14:textId="77777777" w:rsidR="006F6378" w:rsidRPr="00C30686" w:rsidRDefault="006F6378" w:rsidP="0094020B">
            <w:pPr>
              <w:pStyle w:val="TAC"/>
              <w:rPr>
                <w:rFonts w:eastAsiaTheme="minorEastAsia" w:cs="Arial"/>
                <w:lang w:val="en-US" w:eastAsia="zh-CN" w:bidi="ar"/>
              </w:rPr>
            </w:pPr>
            <w:r w:rsidRPr="00C30686">
              <w:rPr>
                <w:rFonts w:eastAsiaTheme="minorEastAsia" w:cs="Arial"/>
                <w:lang w:val="en-US" w:eastAsia="zh-CN" w:bidi="ar"/>
              </w:rPr>
              <w:t>5, 10, 15, 20, 25, 30, 40, 45, 50</w:t>
            </w:r>
          </w:p>
        </w:tc>
        <w:tc>
          <w:tcPr>
            <w:tcW w:w="2445" w:type="dxa"/>
            <w:tcBorders>
              <w:top w:val="single" w:sz="4" w:space="0" w:color="auto"/>
              <w:left w:val="single" w:sz="4" w:space="0" w:color="auto"/>
              <w:bottom w:val="nil"/>
              <w:right w:val="single" w:sz="4" w:space="0" w:color="auto"/>
            </w:tcBorders>
            <w:vAlign w:val="center"/>
          </w:tcPr>
          <w:p w14:paraId="4412C90C" w14:textId="77777777" w:rsidR="006F6378" w:rsidRPr="00C30686" w:rsidRDefault="006F6378" w:rsidP="0094020B">
            <w:pPr>
              <w:pStyle w:val="TAC"/>
              <w:rPr>
                <w:rFonts w:eastAsiaTheme="minorEastAsia"/>
                <w:lang w:val="en-US"/>
              </w:rPr>
            </w:pPr>
            <w:r w:rsidRPr="00C30686">
              <w:rPr>
                <w:kern w:val="2"/>
                <w:szCs w:val="22"/>
                <w:lang w:val="sv-SE" w:eastAsia="zh-CN"/>
              </w:rPr>
              <w:t>0</w:t>
            </w:r>
          </w:p>
        </w:tc>
      </w:tr>
      <w:tr w:rsidR="006F6378" w:rsidRPr="00C30686" w14:paraId="24DD8BE0" w14:textId="77777777" w:rsidTr="004F423A">
        <w:trPr>
          <w:trHeight w:val="29"/>
        </w:trPr>
        <w:tc>
          <w:tcPr>
            <w:tcW w:w="2742" w:type="dxa"/>
            <w:tcBorders>
              <w:top w:val="nil"/>
              <w:left w:val="single" w:sz="4" w:space="0" w:color="auto"/>
              <w:bottom w:val="nil"/>
              <w:right w:val="single" w:sz="4" w:space="0" w:color="auto"/>
            </w:tcBorders>
            <w:vAlign w:val="center"/>
          </w:tcPr>
          <w:p w14:paraId="66321E0C"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2BB7A959"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FE87FE4" w14:textId="77777777" w:rsidR="006F6378" w:rsidRPr="00C30686" w:rsidRDefault="006F6378" w:rsidP="0094020B">
            <w:pPr>
              <w:pStyle w:val="TAC"/>
              <w:rPr>
                <w:rFonts w:eastAsiaTheme="minorEastAsia"/>
                <w:szCs w:val="18"/>
                <w:lang w:val="en-US" w:eastAsia="zh-CN"/>
              </w:rPr>
            </w:pPr>
            <w:r w:rsidRPr="00C30686">
              <w:rPr>
                <w:rFonts w:eastAsia="DengXian"/>
                <w:color w:val="000000"/>
                <w:szCs w:val="18"/>
                <w:lang w:eastAsia="zh-CN"/>
              </w:rPr>
              <w:t>n26</w:t>
            </w:r>
          </w:p>
        </w:tc>
        <w:tc>
          <w:tcPr>
            <w:tcW w:w="4356" w:type="dxa"/>
            <w:tcBorders>
              <w:top w:val="single" w:sz="4" w:space="0" w:color="auto"/>
              <w:left w:val="single" w:sz="4" w:space="0" w:color="auto"/>
              <w:bottom w:val="single" w:sz="4" w:space="0" w:color="auto"/>
              <w:right w:val="single" w:sz="4" w:space="0" w:color="auto"/>
            </w:tcBorders>
            <w:vAlign w:val="center"/>
          </w:tcPr>
          <w:p w14:paraId="557F2F62" w14:textId="77777777" w:rsidR="006F6378" w:rsidRPr="00C30686" w:rsidRDefault="006F6378" w:rsidP="0094020B">
            <w:pPr>
              <w:pStyle w:val="TAC"/>
              <w:rPr>
                <w:rFonts w:eastAsiaTheme="minorEastAsia" w:cs="Arial"/>
                <w:lang w:val="en-US" w:eastAsia="zh-CN" w:bidi="ar"/>
              </w:rPr>
            </w:pPr>
            <w:r w:rsidRPr="00C30686">
              <w:rPr>
                <w:rFonts w:eastAsiaTheme="minorEastAsia" w:cs="Arial"/>
                <w:color w:val="000000"/>
                <w:szCs w:val="18"/>
                <w:lang w:val="en-US" w:eastAsia="zh-CN" w:bidi="ar"/>
              </w:rPr>
              <w:t>5, 10, 15, 20, 25, 30</w:t>
            </w:r>
          </w:p>
        </w:tc>
        <w:tc>
          <w:tcPr>
            <w:tcW w:w="2445" w:type="dxa"/>
            <w:tcBorders>
              <w:top w:val="nil"/>
              <w:left w:val="single" w:sz="4" w:space="0" w:color="auto"/>
              <w:bottom w:val="nil"/>
              <w:right w:val="single" w:sz="4" w:space="0" w:color="auto"/>
            </w:tcBorders>
            <w:vAlign w:val="center"/>
          </w:tcPr>
          <w:p w14:paraId="0B49AF7A" w14:textId="77777777" w:rsidR="006F6378" w:rsidRPr="00C30686" w:rsidRDefault="006F6378" w:rsidP="0094020B">
            <w:pPr>
              <w:pStyle w:val="TAC"/>
              <w:rPr>
                <w:rFonts w:eastAsiaTheme="minorEastAsia"/>
                <w:lang w:val="en-US"/>
              </w:rPr>
            </w:pPr>
          </w:p>
        </w:tc>
      </w:tr>
      <w:tr w:rsidR="006F6378" w:rsidRPr="00C30686" w14:paraId="494E742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24BDED3"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13B02550"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7942DAD" w14:textId="77777777" w:rsidR="006F6378" w:rsidRPr="00C30686" w:rsidRDefault="006F6378" w:rsidP="0094020B">
            <w:pPr>
              <w:pStyle w:val="TAC"/>
              <w:rPr>
                <w:rFonts w:eastAsiaTheme="minorEastAsia"/>
                <w:szCs w:val="18"/>
                <w:lang w:val="en-US" w:eastAsia="zh-CN"/>
              </w:rPr>
            </w:pPr>
            <w:r w:rsidRPr="00C30686">
              <w:rPr>
                <w:rFonts w:eastAsia="DengXian"/>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3AA927DB" w14:textId="77777777" w:rsidR="006F6378" w:rsidRPr="00C30686" w:rsidRDefault="006F6378" w:rsidP="0094020B">
            <w:pPr>
              <w:pStyle w:val="TAC"/>
              <w:rPr>
                <w:rFonts w:eastAsiaTheme="minorEastAsia" w:cs="Arial"/>
                <w:lang w:val="en-US" w:eastAsia="zh-CN" w:bidi="ar"/>
              </w:rPr>
            </w:pPr>
            <w:r w:rsidRPr="00C30686">
              <w:rPr>
                <w:rFonts w:cs="Arial"/>
                <w:color w:val="000000"/>
                <w:szCs w:val="18"/>
                <w:lang w:val="en-US" w:eastAsia="zh-CN" w:bidi="ar"/>
              </w:rPr>
              <w:t>CA_n78(2A)_BCS0</w:t>
            </w:r>
          </w:p>
        </w:tc>
        <w:tc>
          <w:tcPr>
            <w:tcW w:w="2445" w:type="dxa"/>
            <w:tcBorders>
              <w:top w:val="nil"/>
              <w:left w:val="single" w:sz="4" w:space="0" w:color="auto"/>
              <w:bottom w:val="single" w:sz="4" w:space="0" w:color="auto"/>
              <w:right w:val="single" w:sz="4" w:space="0" w:color="auto"/>
            </w:tcBorders>
            <w:vAlign w:val="center"/>
          </w:tcPr>
          <w:p w14:paraId="066AC684" w14:textId="77777777" w:rsidR="006F6378" w:rsidRPr="00C30686" w:rsidRDefault="006F6378" w:rsidP="0094020B">
            <w:pPr>
              <w:pStyle w:val="TAC"/>
              <w:rPr>
                <w:rFonts w:eastAsiaTheme="minorEastAsia"/>
                <w:lang w:val="en-US"/>
              </w:rPr>
            </w:pPr>
          </w:p>
        </w:tc>
      </w:tr>
      <w:tr w:rsidR="006F6378" w:rsidRPr="00C30686" w14:paraId="3B5149FE"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1CA8023" w14:textId="77777777" w:rsidR="006F6378" w:rsidRPr="00C30686" w:rsidRDefault="006F6378" w:rsidP="0094020B">
            <w:pPr>
              <w:pStyle w:val="TAC"/>
              <w:rPr>
                <w:rFonts w:eastAsiaTheme="minorEastAsia"/>
                <w:lang w:val="en-US"/>
              </w:rPr>
            </w:pPr>
            <w:r w:rsidRPr="00C30686">
              <w:rPr>
                <w:kern w:val="2"/>
                <w:szCs w:val="22"/>
                <w:lang w:val="en-US" w:eastAsia="zh-CN"/>
              </w:rPr>
              <w:t>CA_n1A-n26(2A)-n78(2A)</w:t>
            </w:r>
          </w:p>
        </w:tc>
        <w:tc>
          <w:tcPr>
            <w:tcW w:w="2785" w:type="dxa"/>
            <w:tcBorders>
              <w:top w:val="single" w:sz="4" w:space="0" w:color="auto"/>
              <w:left w:val="single" w:sz="4" w:space="0" w:color="auto"/>
              <w:bottom w:val="nil"/>
              <w:right w:val="single" w:sz="4" w:space="0" w:color="auto"/>
            </w:tcBorders>
            <w:vAlign w:val="center"/>
          </w:tcPr>
          <w:p w14:paraId="30A2B09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CA_n1A-n26A</w:t>
            </w:r>
          </w:p>
          <w:p w14:paraId="6C5E07B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CA_n1A-n78A</w:t>
            </w:r>
          </w:p>
          <w:p w14:paraId="6E5BF144" w14:textId="77777777" w:rsidR="006F6378" w:rsidRPr="00C30686" w:rsidRDefault="006F6378" w:rsidP="0094020B">
            <w:pPr>
              <w:pStyle w:val="TAC"/>
              <w:rPr>
                <w:rFonts w:eastAsiaTheme="minorEastAsia"/>
                <w:szCs w:val="18"/>
                <w:lang w:val="en-US" w:eastAsia="zh-CN"/>
              </w:rPr>
            </w:pPr>
            <w:r w:rsidRPr="00C30686">
              <w:rPr>
                <w:rFonts w:eastAsiaTheme="minorEastAsia"/>
                <w:lang w:val="en-US" w:eastAsia="zh-CN"/>
              </w:rPr>
              <w:t>CA_n26A-n78A</w:t>
            </w:r>
          </w:p>
        </w:tc>
        <w:tc>
          <w:tcPr>
            <w:tcW w:w="1259" w:type="dxa"/>
            <w:tcBorders>
              <w:top w:val="single" w:sz="4" w:space="0" w:color="auto"/>
              <w:left w:val="single" w:sz="4" w:space="0" w:color="auto"/>
              <w:bottom w:val="single" w:sz="4" w:space="0" w:color="auto"/>
              <w:right w:val="single" w:sz="4" w:space="0" w:color="auto"/>
            </w:tcBorders>
            <w:vAlign w:val="center"/>
          </w:tcPr>
          <w:p w14:paraId="5843B79C" w14:textId="77777777" w:rsidR="006F6378" w:rsidRPr="00C30686" w:rsidRDefault="006F6378" w:rsidP="0094020B">
            <w:pPr>
              <w:pStyle w:val="TAC"/>
              <w:rPr>
                <w:rFonts w:eastAsiaTheme="minorEastAsia"/>
                <w:szCs w:val="18"/>
                <w:lang w:val="en-US" w:eastAsia="zh-CN"/>
              </w:rPr>
            </w:pPr>
            <w:r w:rsidRPr="00C30686">
              <w:rPr>
                <w:rFonts w:eastAsia="DengXian"/>
                <w:color w:val="000000"/>
                <w:szCs w:val="18"/>
              </w:rPr>
              <w:t>n1</w:t>
            </w:r>
          </w:p>
        </w:tc>
        <w:tc>
          <w:tcPr>
            <w:tcW w:w="4356" w:type="dxa"/>
            <w:tcBorders>
              <w:top w:val="single" w:sz="4" w:space="0" w:color="auto"/>
              <w:left w:val="single" w:sz="4" w:space="0" w:color="auto"/>
              <w:bottom w:val="single" w:sz="4" w:space="0" w:color="auto"/>
              <w:right w:val="single" w:sz="4" w:space="0" w:color="auto"/>
            </w:tcBorders>
            <w:vAlign w:val="center"/>
          </w:tcPr>
          <w:p w14:paraId="38E7C9E4" w14:textId="77777777" w:rsidR="006F6378" w:rsidRPr="00C30686" w:rsidRDefault="006F6378" w:rsidP="0094020B">
            <w:pPr>
              <w:pStyle w:val="TAC"/>
              <w:rPr>
                <w:rFonts w:eastAsiaTheme="minorEastAsia" w:cs="Arial"/>
                <w:lang w:val="en-US" w:eastAsia="zh-CN" w:bidi="ar"/>
              </w:rPr>
            </w:pPr>
            <w:r w:rsidRPr="00C30686">
              <w:rPr>
                <w:rFonts w:eastAsiaTheme="minorEastAsia" w:cs="Arial"/>
                <w:lang w:val="en-US" w:eastAsia="zh-CN" w:bidi="ar"/>
              </w:rPr>
              <w:t>5, 10, 15, 20, 25, 30, 40, 45, 50</w:t>
            </w:r>
          </w:p>
        </w:tc>
        <w:tc>
          <w:tcPr>
            <w:tcW w:w="2445" w:type="dxa"/>
            <w:tcBorders>
              <w:top w:val="single" w:sz="4" w:space="0" w:color="auto"/>
              <w:left w:val="single" w:sz="4" w:space="0" w:color="auto"/>
              <w:bottom w:val="nil"/>
              <w:right w:val="single" w:sz="4" w:space="0" w:color="auto"/>
            </w:tcBorders>
            <w:vAlign w:val="center"/>
          </w:tcPr>
          <w:p w14:paraId="2F391116" w14:textId="77777777" w:rsidR="006F6378" w:rsidRPr="00C30686" w:rsidRDefault="006F6378" w:rsidP="0094020B">
            <w:pPr>
              <w:pStyle w:val="TAC"/>
              <w:rPr>
                <w:rFonts w:eastAsiaTheme="minorEastAsia"/>
                <w:lang w:val="en-US"/>
              </w:rPr>
            </w:pPr>
            <w:r w:rsidRPr="00C30686">
              <w:rPr>
                <w:kern w:val="2"/>
                <w:szCs w:val="22"/>
                <w:lang w:val="sv-SE" w:eastAsia="zh-CN"/>
              </w:rPr>
              <w:t>0</w:t>
            </w:r>
          </w:p>
        </w:tc>
      </w:tr>
      <w:tr w:rsidR="006F6378" w:rsidRPr="00C30686" w14:paraId="13299CD3" w14:textId="77777777" w:rsidTr="004F423A">
        <w:trPr>
          <w:trHeight w:val="29"/>
        </w:trPr>
        <w:tc>
          <w:tcPr>
            <w:tcW w:w="2742" w:type="dxa"/>
            <w:tcBorders>
              <w:top w:val="nil"/>
              <w:left w:val="single" w:sz="4" w:space="0" w:color="auto"/>
              <w:bottom w:val="nil"/>
              <w:right w:val="single" w:sz="4" w:space="0" w:color="auto"/>
            </w:tcBorders>
            <w:vAlign w:val="center"/>
          </w:tcPr>
          <w:p w14:paraId="38905650"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144C0804"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3DC49D5" w14:textId="77777777" w:rsidR="006F6378" w:rsidRPr="00C30686" w:rsidRDefault="006F6378" w:rsidP="0094020B">
            <w:pPr>
              <w:pStyle w:val="TAC"/>
              <w:rPr>
                <w:rFonts w:eastAsiaTheme="minorEastAsia"/>
                <w:szCs w:val="18"/>
                <w:lang w:val="en-US" w:eastAsia="zh-CN"/>
              </w:rPr>
            </w:pPr>
            <w:r w:rsidRPr="00C30686">
              <w:rPr>
                <w:rFonts w:eastAsia="DengXian"/>
                <w:color w:val="000000"/>
                <w:szCs w:val="18"/>
                <w:lang w:eastAsia="zh-CN"/>
              </w:rPr>
              <w:t>n26</w:t>
            </w:r>
          </w:p>
        </w:tc>
        <w:tc>
          <w:tcPr>
            <w:tcW w:w="4356" w:type="dxa"/>
            <w:tcBorders>
              <w:top w:val="single" w:sz="4" w:space="0" w:color="auto"/>
              <w:left w:val="single" w:sz="4" w:space="0" w:color="auto"/>
              <w:bottom w:val="single" w:sz="4" w:space="0" w:color="auto"/>
              <w:right w:val="single" w:sz="4" w:space="0" w:color="auto"/>
            </w:tcBorders>
            <w:vAlign w:val="center"/>
          </w:tcPr>
          <w:p w14:paraId="75095C0C" w14:textId="77777777" w:rsidR="006F6378" w:rsidRPr="00C30686" w:rsidRDefault="006F6378" w:rsidP="0094020B">
            <w:pPr>
              <w:pStyle w:val="TAC"/>
              <w:rPr>
                <w:rFonts w:eastAsiaTheme="minorEastAsia" w:cs="Arial"/>
                <w:lang w:val="en-US" w:eastAsia="zh-CN" w:bidi="ar"/>
              </w:rPr>
            </w:pPr>
            <w:r w:rsidRPr="00C30686">
              <w:rPr>
                <w:rFonts w:cs="Arial"/>
                <w:color w:val="000000"/>
                <w:szCs w:val="18"/>
                <w:lang w:val="en-US" w:eastAsia="zh-CN" w:bidi="ar"/>
              </w:rPr>
              <w:t>CA_n26(2A)_BCS0</w:t>
            </w:r>
          </w:p>
        </w:tc>
        <w:tc>
          <w:tcPr>
            <w:tcW w:w="2445" w:type="dxa"/>
            <w:tcBorders>
              <w:top w:val="nil"/>
              <w:left w:val="single" w:sz="4" w:space="0" w:color="auto"/>
              <w:bottom w:val="nil"/>
              <w:right w:val="single" w:sz="4" w:space="0" w:color="auto"/>
            </w:tcBorders>
            <w:vAlign w:val="center"/>
          </w:tcPr>
          <w:p w14:paraId="031D393D" w14:textId="77777777" w:rsidR="006F6378" w:rsidRPr="00C30686" w:rsidRDefault="006F6378" w:rsidP="0094020B">
            <w:pPr>
              <w:pStyle w:val="TAC"/>
              <w:rPr>
                <w:rFonts w:eastAsiaTheme="minorEastAsia"/>
                <w:lang w:val="en-US"/>
              </w:rPr>
            </w:pPr>
          </w:p>
        </w:tc>
      </w:tr>
      <w:tr w:rsidR="006F6378" w:rsidRPr="00C30686" w14:paraId="0E399BD0"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E71FEF4"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364EBF3E"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60B76E2" w14:textId="77777777" w:rsidR="006F6378" w:rsidRPr="00C30686" w:rsidRDefault="006F6378" w:rsidP="0094020B">
            <w:pPr>
              <w:pStyle w:val="TAC"/>
              <w:rPr>
                <w:rFonts w:eastAsiaTheme="minorEastAsia"/>
                <w:szCs w:val="18"/>
                <w:lang w:val="en-US" w:eastAsia="zh-CN"/>
              </w:rPr>
            </w:pPr>
            <w:r w:rsidRPr="00C30686">
              <w:rPr>
                <w:rFonts w:eastAsia="DengXian"/>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00DC68EA" w14:textId="77777777" w:rsidR="006F6378" w:rsidRPr="00C30686" w:rsidRDefault="006F6378" w:rsidP="0094020B">
            <w:pPr>
              <w:pStyle w:val="TAC"/>
              <w:rPr>
                <w:rFonts w:eastAsiaTheme="minorEastAsia" w:cs="Arial"/>
                <w:lang w:val="en-US" w:eastAsia="zh-CN" w:bidi="ar"/>
              </w:rPr>
            </w:pPr>
            <w:r w:rsidRPr="00C30686">
              <w:rPr>
                <w:rFonts w:cs="Arial"/>
                <w:color w:val="000000"/>
                <w:szCs w:val="18"/>
                <w:lang w:val="en-US" w:eastAsia="zh-CN" w:bidi="ar"/>
              </w:rPr>
              <w:t>CA_n78(2A)_BCS0</w:t>
            </w:r>
          </w:p>
        </w:tc>
        <w:tc>
          <w:tcPr>
            <w:tcW w:w="2445" w:type="dxa"/>
            <w:tcBorders>
              <w:top w:val="nil"/>
              <w:left w:val="single" w:sz="4" w:space="0" w:color="auto"/>
              <w:bottom w:val="single" w:sz="4" w:space="0" w:color="auto"/>
              <w:right w:val="single" w:sz="4" w:space="0" w:color="auto"/>
            </w:tcBorders>
            <w:vAlign w:val="center"/>
          </w:tcPr>
          <w:p w14:paraId="22B17DF3" w14:textId="77777777" w:rsidR="006F6378" w:rsidRPr="00C30686" w:rsidRDefault="006F6378" w:rsidP="0094020B">
            <w:pPr>
              <w:pStyle w:val="TAC"/>
              <w:rPr>
                <w:rFonts w:eastAsiaTheme="minorEastAsia"/>
                <w:lang w:val="en-US"/>
              </w:rPr>
            </w:pPr>
          </w:p>
        </w:tc>
      </w:tr>
      <w:tr w:rsidR="006F6378" w:rsidRPr="00C30686" w14:paraId="5CA4E288"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31B32F2" w14:textId="77777777" w:rsidR="006F6378" w:rsidRPr="00C30686" w:rsidRDefault="006F6378" w:rsidP="0094020B">
            <w:pPr>
              <w:pStyle w:val="TAC"/>
              <w:rPr>
                <w:rFonts w:eastAsiaTheme="minorEastAsia"/>
                <w:lang w:val="sv-SE" w:eastAsia="zh-CN"/>
              </w:rPr>
            </w:pPr>
            <w:r w:rsidRPr="00C30686">
              <w:rPr>
                <w:rFonts w:eastAsiaTheme="minorEastAsia"/>
                <w:lang w:val="en-US"/>
              </w:rPr>
              <w:t>CA_n1A-n28A-n38A</w:t>
            </w:r>
          </w:p>
        </w:tc>
        <w:tc>
          <w:tcPr>
            <w:tcW w:w="2785" w:type="dxa"/>
            <w:tcBorders>
              <w:top w:val="single" w:sz="4" w:space="0" w:color="auto"/>
              <w:left w:val="single" w:sz="4" w:space="0" w:color="auto"/>
              <w:bottom w:val="nil"/>
              <w:right w:val="single" w:sz="4" w:space="0" w:color="auto"/>
            </w:tcBorders>
            <w:vAlign w:val="center"/>
          </w:tcPr>
          <w:p w14:paraId="557E4ED5" w14:textId="77777777" w:rsidR="006F6378" w:rsidRPr="00C30686" w:rsidRDefault="006F6378" w:rsidP="0094020B">
            <w:pPr>
              <w:pStyle w:val="TAC"/>
              <w:rPr>
                <w:rFonts w:eastAsiaTheme="minorEastAsia"/>
                <w:lang w:val="sv-SE" w:eastAsia="zh-CN"/>
              </w:rPr>
            </w:pPr>
            <w:r w:rsidRPr="00C30686">
              <w:rPr>
                <w:rFonts w:eastAsiaTheme="minorEastAsia"/>
                <w:szCs w:val="18"/>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69A32C86" w14:textId="77777777" w:rsidR="006F6378" w:rsidRPr="00C30686" w:rsidRDefault="006F6378" w:rsidP="0094020B">
            <w:pPr>
              <w:pStyle w:val="TAC"/>
              <w:rPr>
                <w:rFonts w:eastAsiaTheme="minorEastAsia"/>
                <w:lang w:val="sv-SE" w:eastAsia="zh-CN"/>
              </w:rPr>
            </w:pPr>
            <w:r w:rsidRPr="00C30686">
              <w:rPr>
                <w:rFonts w:eastAsiaTheme="minorEastAsia"/>
                <w:szCs w:val="18"/>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33F00724"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1A4ED097" w14:textId="77777777" w:rsidR="006F6378" w:rsidRPr="00C30686" w:rsidRDefault="006F6378" w:rsidP="0094020B">
            <w:pPr>
              <w:pStyle w:val="TAC"/>
              <w:rPr>
                <w:rFonts w:eastAsiaTheme="minorEastAsia"/>
                <w:lang w:val="sv-SE" w:eastAsia="zh-CN"/>
              </w:rPr>
            </w:pPr>
            <w:r w:rsidRPr="00C30686">
              <w:rPr>
                <w:rFonts w:eastAsiaTheme="minorEastAsia"/>
                <w:lang w:val="en-US"/>
              </w:rPr>
              <w:t>0</w:t>
            </w:r>
          </w:p>
        </w:tc>
      </w:tr>
      <w:tr w:rsidR="006F6378" w:rsidRPr="00C30686" w14:paraId="03A960D8" w14:textId="77777777" w:rsidTr="004F423A">
        <w:trPr>
          <w:trHeight w:val="29"/>
        </w:trPr>
        <w:tc>
          <w:tcPr>
            <w:tcW w:w="2742" w:type="dxa"/>
            <w:tcBorders>
              <w:top w:val="nil"/>
              <w:left w:val="single" w:sz="4" w:space="0" w:color="auto"/>
              <w:bottom w:val="nil"/>
              <w:right w:val="single" w:sz="4" w:space="0" w:color="auto"/>
            </w:tcBorders>
            <w:vAlign w:val="center"/>
          </w:tcPr>
          <w:p w14:paraId="3C9365A8" w14:textId="77777777" w:rsidR="006F6378" w:rsidRPr="00C30686" w:rsidRDefault="006F6378" w:rsidP="0094020B">
            <w:pPr>
              <w:pStyle w:val="TAC"/>
              <w:rPr>
                <w:rFonts w:eastAsiaTheme="minorEastAsia"/>
                <w:lang w:val="sv-SE" w:eastAsia="zh-CN"/>
              </w:rPr>
            </w:pPr>
          </w:p>
        </w:tc>
        <w:tc>
          <w:tcPr>
            <w:tcW w:w="2785" w:type="dxa"/>
            <w:tcBorders>
              <w:top w:val="nil"/>
              <w:left w:val="single" w:sz="4" w:space="0" w:color="auto"/>
              <w:bottom w:val="nil"/>
              <w:right w:val="single" w:sz="4" w:space="0" w:color="auto"/>
            </w:tcBorders>
            <w:vAlign w:val="center"/>
          </w:tcPr>
          <w:p w14:paraId="7DAFA73C" w14:textId="77777777" w:rsidR="006F6378" w:rsidRPr="00C30686" w:rsidRDefault="006F6378" w:rsidP="0094020B">
            <w:pPr>
              <w:pStyle w:val="TAC"/>
              <w:rPr>
                <w:rFonts w:eastAsiaTheme="minorEastAsia"/>
                <w:lang w:val="sv-SE"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6AF9465" w14:textId="77777777" w:rsidR="006F6378" w:rsidRPr="00C30686" w:rsidRDefault="006F6378" w:rsidP="0094020B">
            <w:pPr>
              <w:pStyle w:val="TAC"/>
              <w:rPr>
                <w:rFonts w:eastAsiaTheme="minorEastAsia"/>
                <w:lang w:val="sv-SE" w:eastAsia="zh-CN"/>
              </w:rPr>
            </w:pPr>
            <w:r w:rsidRPr="00C30686">
              <w:rPr>
                <w:rFonts w:eastAsiaTheme="minorEastAsia"/>
                <w:szCs w:val="18"/>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28DCBA3D"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lang w:val="en-US" w:eastAsia="zh-CN" w:bidi="ar"/>
              </w:rPr>
              <w:t>5, 10, 15, 20, 30</w:t>
            </w:r>
          </w:p>
        </w:tc>
        <w:tc>
          <w:tcPr>
            <w:tcW w:w="2445" w:type="dxa"/>
            <w:tcBorders>
              <w:top w:val="nil"/>
              <w:left w:val="single" w:sz="4" w:space="0" w:color="auto"/>
              <w:bottom w:val="nil"/>
              <w:right w:val="single" w:sz="4" w:space="0" w:color="auto"/>
            </w:tcBorders>
            <w:vAlign w:val="center"/>
          </w:tcPr>
          <w:p w14:paraId="36E17DF1" w14:textId="77777777" w:rsidR="006F6378" w:rsidRPr="00C30686" w:rsidRDefault="006F6378" w:rsidP="0094020B">
            <w:pPr>
              <w:pStyle w:val="TAC"/>
              <w:rPr>
                <w:rFonts w:eastAsiaTheme="minorEastAsia"/>
                <w:lang w:val="sv-SE" w:eastAsia="zh-CN"/>
              </w:rPr>
            </w:pPr>
          </w:p>
        </w:tc>
      </w:tr>
      <w:tr w:rsidR="006F6378" w:rsidRPr="00C30686" w14:paraId="4C2212C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3F4ED3A" w14:textId="77777777" w:rsidR="006F6378" w:rsidRPr="00C30686" w:rsidRDefault="006F6378" w:rsidP="0094020B">
            <w:pPr>
              <w:pStyle w:val="TAC"/>
              <w:rPr>
                <w:rFonts w:eastAsiaTheme="minorEastAsia"/>
                <w:lang w:val="sv-SE" w:eastAsia="zh-CN"/>
              </w:rPr>
            </w:pPr>
          </w:p>
        </w:tc>
        <w:tc>
          <w:tcPr>
            <w:tcW w:w="2785" w:type="dxa"/>
            <w:tcBorders>
              <w:top w:val="nil"/>
              <w:left w:val="single" w:sz="4" w:space="0" w:color="auto"/>
              <w:bottom w:val="single" w:sz="4" w:space="0" w:color="auto"/>
              <w:right w:val="single" w:sz="4" w:space="0" w:color="auto"/>
            </w:tcBorders>
            <w:vAlign w:val="center"/>
          </w:tcPr>
          <w:p w14:paraId="363D8ABC" w14:textId="77777777" w:rsidR="006F6378" w:rsidRPr="00C30686" w:rsidRDefault="006F6378" w:rsidP="0094020B">
            <w:pPr>
              <w:pStyle w:val="TAC"/>
              <w:rPr>
                <w:rFonts w:eastAsiaTheme="minorEastAsia"/>
                <w:lang w:val="sv-SE"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2001EC4" w14:textId="77777777" w:rsidR="006F6378" w:rsidRPr="00C30686" w:rsidRDefault="006F6378" w:rsidP="0094020B">
            <w:pPr>
              <w:pStyle w:val="TAC"/>
              <w:rPr>
                <w:rFonts w:eastAsiaTheme="minorEastAsia"/>
                <w:lang w:val="sv-SE" w:eastAsia="zh-CN"/>
              </w:rPr>
            </w:pPr>
            <w:r w:rsidRPr="00C30686">
              <w:rPr>
                <w:rFonts w:eastAsiaTheme="minorEastAsia"/>
                <w:szCs w:val="18"/>
                <w:lang w:val="en-US" w:eastAsia="zh-CN"/>
              </w:rPr>
              <w:t>n38</w:t>
            </w:r>
          </w:p>
        </w:tc>
        <w:tc>
          <w:tcPr>
            <w:tcW w:w="4356" w:type="dxa"/>
            <w:tcBorders>
              <w:top w:val="single" w:sz="4" w:space="0" w:color="auto"/>
              <w:left w:val="single" w:sz="4" w:space="0" w:color="auto"/>
              <w:bottom w:val="single" w:sz="4" w:space="0" w:color="auto"/>
              <w:right w:val="single" w:sz="4" w:space="0" w:color="auto"/>
            </w:tcBorders>
            <w:vAlign w:val="center"/>
          </w:tcPr>
          <w:p w14:paraId="09A9488E"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lang w:val="en-US" w:eastAsia="zh-CN" w:bidi="ar"/>
              </w:rPr>
              <w:t>5, 10, 15, 20, 25, 30, 40</w:t>
            </w:r>
          </w:p>
        </w:tc>
        <w:tc>
          <w:tcPr>
            <w:tcW w:w="2445" w:type="dxa"/>
            <w:tcBorders>
              <w:top w:val="nil"/>
              <w:left w:val="single" w:sz="4" w:space="0" w:color="auto"/>
              <w:bottom w:val="single" w:sz="4" w:space="0" w:color="auto"/>
              <w:right w:val="single" w:sz="4" w:space="0" w:color="auto"/>
            </w:tcBorders>
            <w:vAlign w:val="center"/>
          </w:tcPr>
          <w:p w14:paraId="3E513319" w14:textId="77777777" w:rsidR="006F6378" w:rsidRPr="00C30686" w:rsidRDefault="006F6378" w:rsidP="0094020B">
            <w:pPr>
              <w:pStyle w:val="TAC"/>
              <w:rPr>
                <w:rFonts w:eastAsiaTheme="minorEastAsia"/>
                <w:lang w:val="sv-SE" w:eastAsia="zh-CN"/>
              </w:rPr>
            </w:pPr>
          </w:p>
        </w:tc>
      </w:tr>
      <w:tr w:rsidR="006F6378" w:rsidRPr="00C30686" w14:paraId="57848B4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238690A" w14:textId="77777777" w:rsidR="006F6378" w:rsidRPr="00C30686" w:rsidRDefault="006F6378" w:rsidP="0094020B">
            <w:pPr>
              <w:pStyle w:val="TAC"/>
              <w:rPr>
                <w:kern w:val="2"/>
                <w:szCs w:val="22"/>
                <w:lang w:val="en-US"/>
              </w:rPr>
            </w:pPr>
            <w:r w:rsidRPr="00C30686">
              <w:rPr>
                <w:kern w:val="2"/>
                <w:szCs w:val="22"/>
                <w:lang w:val="en-US"/>
              </w:rPr>
              <w:t>CA_n1A-n28A-n40A</w:t>
            </w:r>
          </w:p>
        </w:tc>
        <w:tc>
          <w:tcPr>
            <w:tcW w:w="2785" w:type="dxa"/>
            <w:tcBorders>
              <w:top w:val="single" w:sz="4" w:space="0" w:color="auto"/>
              <w:left w:val="single" w:sz="4" w:space="0" w:color="auto"/>
              <w:bottom w:val="nil"/>
              <w:right w:val="single" w:sz="4" w:space="0" w:color="auto"/>
            </w:tcBorders>
            <w:vAlign w:val="center"/>
          </w:tcPr>
          <w:p w14:paraId="5922764E" w14:textId="77777777" w:rsidR="006F6378" w:rsidRPr="00C30686" w:rsidRDefault="006F6378" w:rsidP="0094020B">
            <w:pPr>
              <w:pStyle w:val="TAC"/>
              <w:rPr>
                <w:kern w:val="2"/>
                <w:szCs w:val="22"/>
                <w:lang w:val="en-US"/>
              </w:rPr>
            </w:pPr>
            <w:r w:rsidRPr="00C30686">
              <w:rPr>
                <w:kern w:val="2"/>
                <w:szCs w:val="22"/>
                <w:lang w:val="en-US"/>
              </w:rPr>
              <w:t>-</w:t>
            </w:r>
          </w:p>
        </w:tc>
        <w:tc>
          <w:tcPr>
            <w:tcW w:w="1259" w:type="dxa"/>
            <w:tcBorders>
              <w:top w:val="single" w:sz="4" w:space="0" w:color="auto"/>
              <w:left w:val="single" w:sz="4" w:space="0" w:color="auto"/>
              <w:bottom w:val="single" w:sz="4" w:space="0" w:color="auto"/>
              <w:right w:val="single" w:sz="4" w:space="0" w:color="auto"/>
            </w:tcBorders>
            <w:vAlign w:val="center"/>
          </w:tcPr>
          <w:p w14:paraId="1A2167BA" w14:textId="77777777" w:rsidR="006F6378" w:rsidRPr="00C30686" w:rsidRDefault="006F6378" w:rsidP="0094020B">
            <w:pPr>
              <w:pStyle w:val="TAC"/>
              <w:rPr>
                <w:kern w:val="2"/>
                <w:szCs w:val="22"/>
                <w:lang w:val="en-US"/>
              </w:rPr>
            </w:pPr>
            <w:r w:rsidRPr="00C30686">
              <w:rPr>
                <w:kern w:val="2"/>
                <w:szCs w:val="22"/>
                <w:lang w:val="en-US"/>
              </w:rPr>
              <w:t>n1</w:t>
            </w:r>
          </w:p>
        </w:tc>
        <w:tc>
          <w:tcPr>
            <w:tcW w:w="4356" w:type="dxa"/>
            <w:tcBorders>
              <w:top w:val="single" w:sz="4" w:space="0" w:color="auto"/>
              <w:left w:val="single" w:sz="4" w:space="0" w:color="auto"/>
              <w:bottom w:val="single" w:sz="4" w:space="0" w:color="auto"/>
              <w:right w:val="single" w:sz="4" w:space="0" w:color="auto"/>
            </w:tcBorders>
            <w:vAlign w:val="center"/>
          </w:tcPr>
          <w:p w14:paraId="0E9518CC" w14:textId="77777777" w:rsidR="006F6378" w:rsidRPr="00C30686" w:rsidRDefault="006F6378" w:rsidP="0094020B">
            <w:pPr>
              <w:pStyle w:val="TAC"/>
              <w:rPr>
                <w:rFonts w:ascii="Calibri" w:hAnsi="Calibri"/>
                <w:kern w:val="2"/>
                <w:sz w:val="21"/>
                <w:szCs w:val="22"/>
                <w:lang w:val="en-US" w:eastAsia="zh-CN"/>
              </w:rPr>
            </w:pPr>
            <w:r w:rsidRPr="00C30686">
              <w:rPr>
                <w:rFonts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08E515DE"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0FD6DF8A" w14:textId="77777777" w:rsidTr="004F423A">
        <w:trPr>
          <w:trHeight w:val="29"/>
        </w:trPr>
        <w:tc>
          <w:tcPr>
            <w:tcW w:w="2742" w:type="dxa"/>
            <w:tcBorders>
              <w:top w:val="nil"/>
              <w:left w:val="single" w:sz="4" w:space="0" w:color="auto"/>
              <w:bottom w:val="nil"/>
              <w:right w:val="single" w:sz="4" w:space="0" w:color="auto"/>
            </w:tcBorders>
            <w:vAlign w:val="center"/>
          </w:tcPr>
          <w:p w14:paraId="12DF6A3A"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1FFAE13A"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69F43B6" w14:textId="77777777" w:rsidR="006F6378" w:rsidRPr="00C30686" w:rsidRDefault="006F6378" w:rsidP="0094020B">
            <w:pPr>
              <w:pStyle w:val="TAC"/>
              <w:rPr>
                <w:kern w:val="2"/>
                <w:szCs w:val="22"/>
                <w:lang w:val="en-US"/>
              </w:rPr>
            </w:pPr>
            <w:r w:rsidRPr="00C30686">
              <w:rPr>
                <w:kern w:val="2"/>
                <w:szCs w:val="22"/>
                <w:lang w:val="en-US"/>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56F58E8F" w14:textId="77777777" w:rsidR="006F6378" w:rsidRPr="00C30686" w:rsidRDefault="006F6378" w:rsidP="0094020B">
            <w:pPr>
              <w:pStyle w:val="TAC"/>
              <w:rPr>
                <w:rFonts w:ascii="Calibri" w:hAnsi="Calibri"/>
                <w:kern w:val="2"/>
                <w:sz w:val="21"/>
                <w:szCs w:val="22"/>
                <w:lang w:val="en-US" w:eastAsia="zh-CN"/>
              </w:rPr>
            </w:pPr>
            <w:r w:rsidRPr="00C30686">
              <w:rPr>
                <w:rFonts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256ADE17" w14:textId="77777777" w:rsidR="006F6378" w:rsidRPr="00C30686" w:rsidRDefault="006F6378" w:rsidP="0094020B">
            <w:pPr>
              <w:pStyle w:val="TAC"/>
              <w:rPr>
                <w:kern w:val="2"/>
                <w:szCs w:val="22"/>
                <w:lang w:val="en-US" w:eastAsia="zh-CN"/>
              </w:rPr>
            </w:pPr>
          </w:p>
        </w:tc>
      </w:tr>
      <w:tr w:rsidR="006F6378" w:rsidRPr="00C30686" w14:paraId="516468AB"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14A7A0A"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6138A15B"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4930416" w14:textId="77777777" w:rsidR="006F6378" w:rsidRPr="00C30686" w:rsidRDefault="006F6378" w:rsidP="0094020B">
            <w:pPr>
              <w:pStyle w:val="TAC"/>
              <w:rPr>
                <w:kern w:val="2"/>
                <w:szCs w:val="22"/>
                <w:lang w:val="en-US"/>
              </w:rPr>
            </w:pPr>
            <w:r w:rsidRPr="00C30686">
              <w:rPr>
                <w:kern w:val="2"/>
                <w:szCs w:val="22"/>
                <w:lang w:val="en-US"/>
              </w:rPr>
              <w:t>n40</w:t>
            </w:r>
          </w:p>
        </w:tc>
        <w:tc>
          <w:tcPr>
            <w:tcW w:w="4356" w:type="dxa"/>
            <w:tcBorders>
              <w:top w:val="single" w:sz="4" w:space="0" w:color="auto"/>
              <w:left w:val="single" w:sz="4" w:space="0" w:color="auto"/>
              <w:bottom w:val="single" w:sz="4" w:space="0" w:color="auto"/>
              <w:right w:val="single" w:sz="4" w:space="0" w:color="auto"/>
            </w:tcBorders>
            <w:vAlign w:val="center"/>
          </w:tcPr>
          <w:p w14:paraId="2710ACA4" w14:textId="77777777" w:rsidR="006F6378" w:rsidRPr="00C30686" w:rsidRDefault="006F6378" w:rsidP="0094020B">
            <w:pPr>
              <w:pStyle w:val="TAC"/>
              <w:rPr>
                <w:rFonts w:ascii="Calibri" w:hAnsi="Calibri"/>
                <w:kern w:val="2"/>
                <w:sz w:val="21"/>
                <w:szCs w:val="22"/>
                <w:lang w:val="en-US" w:eastAsia="zh-CN"/>
              </w:rPr>
            </w:pPr>
            <w:r w:rsidRPr="00C30686">
              <w:rPr>
                <w:rFonts w:cs="Arial"/>
                <w:color w:val="000000"/>
                <w:szCs w:val="18"/>
                <w:lang w:val="en-US" w:eastAsia="zh-CN" w:bidi="ar"/>
              </w:rPr>
              <w:t>5, 10, 15, 20, 25, 30, 40, 50, 60, 80</w:t>
            </w:r>
          </w:p>
        </w:tc>
        <w:tc>
          <w:tcPr>
            <w:tcW w:w="2445" w:type="dxa"/>
            <w:tcBorders>
              <w:top w:val="nil"/>
              <w:left w:val="single" w:sz="4" w:space="0" w:color="auto"/>
              <w:bottom w:val="single" w:sz="4" w:space="0" w:color="auto"/>
              <w:right w:val="single" w:sz="4" w:space="0" w:color="auto"/>
            </w:tcBorders>
            <w:vAlign w:val="center"/>
          </w:tcPr>
          <w:p w14:paraId="45BBD197" w14:textId="77777777" w:rsidR="006F6378" w:rsidRPr="00C30686" w:rsidRDefault="006F6378" w:rsidP="0094020B">
            <w:pPr>
              <w:pStyle w:val="TAC"/>
              <w:rPr>
                <w:kern w:val="2"/>
                <w:szCs w:val="22"/>
                <w:lang w:val="en-US" w:eastAsia="zh-CN"/>
              </w:rPr>
            </w:pPr>
          </w:p>
        </w:tc>
      </w:tr>
      <w:tr w:rsidR="006F6378" w:rsidRPr="00C30686" w14:paraId="2A698AA3" w14:textId="77777777" w:rsidTr="004F423A">
        <w:trPr>
          <w:trHeight w:val="29"/>
        </w:trPr>
        <w:tc>
          <w:tcPr>
            <w:tcW w:w="2742" w:type="dxa"/>
            <w:tcBorders>
              <w:top w:val="nil"/>
              <w:left w:val="single" w:sz="4" w:space="0" w:color="auto"/>
              <w:bottom w:val="nil"/>
              <w:right w:val="single" w:sz="4" w:space="0" w:color="auto"/>
            </w:tcBorders>
            <w:vAlign w:val="center"/>
          </w:tcPr>
          <w:p w14:paraId="141047A8"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4F99C236"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8BC64B6" w14:textId="77777777" w:rsidR="006F6378" w:rsidRPr="00C30686" w:rsidRDefault="006F6378" w:rsidP="0094020B">
            <w:pPr>
              <w:pStyle w:val="TAC"/>
              <w:rPr>
                <w:kern w:val="2"/>
                <w:szCs w:val="22"/>
                <w:lang w:val="en-US"/>
              </w:rPr>
            </w:pPr>
            <w:r w:rsidRPr="00C30686">
              <w:rPr>
                <w:kern w:val="2"/>
                <w:szCs w:val="22"/>
                <w:lang w:val="en-US"/>
              </w:rPr>
              <w:t>n1</w:t>
            </w:r>
          </w:p>
        </w:tc>
        <w:tc>
          <w:tcPr>
            <w:tcW w:w="4356" w:type="dxa"/>
            <w:tcBorders>
              <w:top w:val="single" w:sz="4" w:space="0" w:color="auto"/>
              <w:left w:val="single" w:sz="4" w:space="0" w:color="auto"/>
              <w:bottom w:val="single" w:sz="4" w:space="0" w:color="auto"/>
              <w:right w:val="single" w:sz="4" w:space="0" w:color="auto"/>
            </w:tcBorders>
            <w:vAlign w:val="center"/>
          </w:tcPr>
          <w:p w14:paraId="4E7084D1" w14:textId="77777777" w:rsidR="006F6378" w:rsidRPr="00C30686" w:rsidRDefault="006F6378" w:rsidP="0094020B">
            <w:pPr>
              <w:pStyle w:val="TAC"/>
              <w:rPr>
                <w:rFonts w:cs="Arial"/>
                <w:color w:val="000000"/>
                <w:szCs w:val="18"/>
                <w:lang w:val="en-US" w:eastAsia="zh-CN" w:bidi="ar"/>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4DA41294" w14:textId="77777777" w:rsidR="006F6378" w:rsidRPr="00C30686" w:rsidRDefault="006F6378" w:rsidP="0094020B">
            <w:pPr>
              <w:pStyle w:val="TAC"/>
              <w:rPr>
                <w:kern w:val="2"/>
                <w:szCs w:val="22"/>
                <w:lang w:val="en-US" w:eastAsia="zh-CN"/>
              </w:rPr>
            </w:pPr>
            <w:r w:rsidRPr="00C30686">
              <w:rPr>
                <w:kern w:val="2"/>
                <w:szCs w:val="22"/>
                <w:lang w:val="en-US" w:eastAsia="zh-CN"/>
              </w:rPr>
              <w:t>1</w:t>
            </w:r>
          </w:p>
        </w:tc>
      </w:tr>
      <w:tr w:rsidR="006F6378" w:rsidRPr="00C30686" w14:paraId="096D6205" w14:textId="77777777" w:rsidTr="004F423A">
        <w:trPr>
          <w:trHeight w:val="29"/>
        </w:trPr>
        <w:tc>
          <w:tcPr>
            <w:tcW w:w="2742" w:type="dxa"/>
            <w:tcBorders>
              <w:top w:val="nil"/>
              <w:left w:val="single" w:sz="4" w:space="0" w:color="auto"/>
              <w:bottom w:val="nil"/>
              <w:right w:val="single" w:sz="4" w:space="0" w:color="auto"/>
            </w:tcBorders>
            <w:vAlign w:val="center"/>
          </w:tcPr>
          <w:p w14:paraId="2DF86502"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2D47D6BE"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80608C5" w14:textId="77777777" w:rsidR="006F6378" w:rsidRPr="00C30686" w:rsidRDefault="006F6378" w:rsidP="0094020B">
            <w:pPr>
              <w:pStyle w:val="TAC"/>
              <w:rPr>
                <w:kern w:val="2"/>
                <w:szCs w:val="22"/>
                <w:lang w:val="en-US"/>
              </w:rPr>
            </w:pPr>
            <w:r w:rsidRPr="00C30686">
              <w:rPr>
                <w:kern w:val="2"/>
                <w:szCs w:val="22"/>
                <w:lang w:val="en-US"/>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5A8B4DEC" w14:textId="77777777" w:rsidR="006F6378" w:rsidRPr="00C30686" w:rsidRDefault="006F6378" w:rsidP="0094020B">
            <w:pPr>
              <w:pStyle w:val="TAC"/>
              <w:rPr>
                <w:rFonts w:cs="Arial"/>
                <w:color w:val="000000"/>
                <w:szCs w:val="18"/>
                <w:lang w:val="en-US" w:eastAsia="zh-CN" w:bidi="ar"/>
              </w:rPr>
            </w:pPr>
            <w:r w:rsidRPr="00C30686">
              <w:rPr>
                <w:rFonts w:eastAsiaTheme="minorEastAsia" w:cs="Arial"/>
                <w:color w:val="000000"/>
                <w:szCs w:val="18"/>
                <w:lang w:val="en-US" w:eastAsia="zh-CN" w:bidi="ar"/>
              </w:rPr>
              <w:t>5, 10, 15, 20, 25, 30</w:t>
            </w:r>
          </w:p>
        </w:tc>
        <w:tc>
          <w:tcPr>
            <w:tcW w:w="2445" w:type="dxa"/>
            <w:tcBorders>
              <w:top w:val="nil"/>
              <w:left w:val="single" w:sz="4" w:space="0" w:color="auto"/>
              <w:bottom w:val="nil"/>
              <w:right w:val="single" w:sz="4" w:space="0" w:color="auto"/>
            </w:tcBorders>
            <w:vAlign w:val="center"/>
          </w:tcPr>
          <w:p w14:paraId="2D394734" w14:textId="77777777" w:rsidR="006F6378" w:rsidRPr="00C30686" w:rsidRDefault="006F6378" w:rsidP="0094020B">
            <w:pPr>
              <w:pStyle w:val="TAC"/>
              <w:rPr>
                <w:kern w:val="2"/>
                <w:szCs w:val="22"/>
                <w:lang w:val="en-US" w:eastAsia="zh-CN"/>
              </w:rPr>
            </w:pPr>
          </w:p>
        </w:tc>
      </w:tr>
      <w:tr w:rsidR="006F6378" w:rsidRPr="00C30686" w14:paraId="169C8552"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4562246"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376DA3B5"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42E2D26" w14:textId="77777777" w:rsidR="006F6378" w:rsidRPr="00C30686" w:rsidRDefault="006F6378" w:rsidP="0094020B">
            <w:pPr>
              <w:pStyle w:val="TAC"/>
              <w:rPr>
                <w:kern w:val="2"/>
                <w:szCs w:val="22"/>
                <w:lang w:val="en-US"/>
              </w:rPr>
            </w:pPr>
            <w:r w:rsidRPr="00C30686">
              <w:rPr>
                <w:kern w:val="2"/>
                <w:szCs w:val="22"/>
                <w:lang w:val="en-US"/>
              </w:rPr>
              <w:t>n40</w:t>
            </w:r>
          </w:p>
        </w:tc>
        <w:tc>
          <w:tcPr>
            <w:tcW w:w="4356" w:type="dxa"/>
            <w:tcBorders>
              <w:top w:val="single" w:sz="4" w:space="0" w:color="auto"/>
              <w:left w:val="single" w:sz="4" w:space="0" w:color="auto"/>
              <w:bottom w:val="single" w:sz="4" w:space="0" w:color="auto"/>
              <w:right w:val="single" w:sz="4" w:space="0" w:color="auto"/>
            </w:tcBorders>
            <w:vAlign w:val="center"/>
          </w:tcPr>
          <w:p w14:paraId="7A86CED6" w14:textId="77777777" w:rsidR="006F6378" w:rsidRPr="00C30686" w:rsidRDefault="006F6378" w:rsidP="0094020B">
            <w:pPr>
              <w:pStyle w:val="TAC"/>
              <w:rPr>
                <w:rFonts w:cs="Arial"/>
                <w:color w:val="000000"/>
                <w:szCs w:val="18"/>
                <w:lang w:val="en-US" w:eastAsia="zh-CN" w:bidi="ar"/>
              </w:rPr>
            </w:pPr>
            <w:r w:rsidRPr="00C30686">
              <w:rPr>
                <w:rFonts w:eastAsiaTheme="minorEastAsia"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20B9E540" w14:textId="77777777" w:rsidR="006F6378" w:rsidRPr="00C30686" w:rsidRDefault="006F6378" w:rsidP="0094020B">
            <w:pPr>
              <w:pStyle w:val="TAC"/>
              <w:rPr>
                <w:kern w:val="2"/>
                <w:szCs w:val="22"/>
                <w:lang w:val="en-US" w:eastAsia="zh-CN"/>
              </w:rPr>
            </w:pPr>
          </w:p>
        </w:tc>
      </w:tr>
      <w:tr w:rsidR="006F6378" w:rsidRPr="00C30686" w14:paraId="0FA4512F"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DB34FB1" w14:textId="77777777" w:rsidR="006F6378" w:rsidRPr="00C30686" w:rsidRDefault="006F6378" w:rsidP="0094020B">
            <w:pPr>
              <w:pStyle w:val="TAC"/>
              <w:rPr>
                <w:kern w:val="2"/>
                <w:szCs w:val="22"/>
                <w:lang w:val="en-US"/>
              </w:rPr>
            </w:pPr>
            <w:r w:rsidRPr="00C30686">
              <w:rPr>
                <w:kern w:val="2"/>
                <w:szCs w:val="22"/>
                <w:lang w:val="en-US"/>
              </w:rPr>
              <w:t>CA_n1A-n28A-n40B</w:t>
            </w:r>
          </w:p>
        </w:tc>
        <w:tc>
          <w:tcPr>
            <w:tcW w:w="2785" w:type="dxa"/>
            <w:tcBorders>
              <w:top w:val="single" w:sz="4" w:space="0" w:color="auto"/>
              <w:left w:val="single" w:sz="4" w:space="0" w:color="auto"/>
              <w:bottom w:val="nil"/>
              <w:right w:val="single" w:sz="4" w:space="0" w:color="auto"/>
            </w:tcBorders>
            <w:vAlign w:val="center"/>
          </w:tcPr>
          <w:p w14:paraId="3304F5EB" w14:textId="77777777" w:rsidR="006F6378" w:rsidRPr="00C30686" w:rsidRDefault="006F6378" w:rsidP="0094020B">
            <w:pPr>
              <w:pStyle w:val="TAC"/>
              <w:rPr>
                <w:kern w:val="2"/>
                <w:szCs w:val="22"/>
                <w:lang w:val="en-US"/>
              </w:rPr>
            </w:pPr>
            <w:r w:rsidRPr="00C30686">
              <w:rPr>
                <w:kern w:val="2"/>
                <w:szCs w:val="22"/>
                <w:lang w:val="en-US"/>
              </w:rPr>
              <w:t>-</w:t>
            </w:r>
          </w:p>
        </w:tc>
        <w:tc>
          <w:tcPr>
            <w:tcW w:w="1259" w:type="dxa"/>
            <w:tcBorders>
              <w:top w:val="single" w:sz="4" w:space="0" w:color="auto"/>
              <w:left w:val="single" w:sz="4" w:space="0" w:color="auto"/>
              <w:bottom w:val="single" w:sz="4" w:space="0" w:color="auto"/>
              <w:right w:val="single" w:sz="4" w:space="0" w:color="auto"/>
            </w:tcBorders>
            <w:vAlign w:val="center"/>
          </w:tcPr>
          <w:p w14:paraId="605B102F" w14:textId="77777777" w:rsidR="006F6378" w:rsidRPr="00C30686" w:rsidRDefault="006F6378" w:rsidP="0094020B">
            <w:pPr>
              <w:pStyle w:val="TAC"/>
              <w:rPr>
                <w:kern w:val="2"/>
                <w:szCs w:val="22"/>
                <w:lang w:val="en-US"/>
              </w:rPr>
            </w:pPr>
            <w:r w:rsidRPr="00C30686">
              <w:rPr>
                <w:kern w:val="2"/>
                <w:szCs w:val="22"/>
                <w:lang w:val="en-US"/>
              </w:rPr>
              <w:t>n1</w:t>
            </w:r>
          </w:p>
        </w:tc>
        <w:tc>
          <w:tcPr>
            <w:tcW w:w="4356" w:type="dxa"/>
            <w:tcBorders>
              <w:top w:val="single" w:sz="4" w:space="0" w:color="auto"/>
              <w:left w:val="single" w:sz="4" w:space="0" w:color="auto"/>
              <w:bottom w:val="single" w:sz="4" w:space="0" w:color="auto"/>
              <w:right w:val="single" w:sz="4" w:space="0" w:color="auto"/>
            </w:tcBorders>
            <w:vAlign w:val="center"/>
          </w:tcPr>
          <w:p w14:paraId="2088D6C8" w14:textId="77777777" w:rsidR="006F6378" w:rsidRPr="00C30686" w:rsidRDefault="006F6378" w:rsidP="0094020B">
            <w:pPr>
              <w:pStyle w:val="TAC"/>
              <w:rPr>
                <w:rFonts w:ascii="Calibri" w:hAnsi="Calibri"/>
                <w:kern w:val="2"/>
                <w:sz w:val="21"/>
                <w:szCs w:val="22"/>
                <w:lang w:val="en-US" w:eastAsia="zh-CN"/>
              </w:rPr>
            </w:pPr>
            <w:r w:rsidRPr="00C30686">
              <w:rPr>
                <w:rFonts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3CA48C3A"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7C09B834" w14:textId="77777777" w:rsidTr="004F423A">
        <w:trPr>
          <w:trHeight w:val="29"/>
        </w:trPr>
        <w:tc>
          <w:tcPr>
            <w:tcW w:w="2742" w:type="dxa"/>
            <w:tcBorders>
              <w:top w:val="nil"/>
              <w:left w:val="single" w:sz="4" w:space="0" w:color="auto"/>
              <w:bottom w:val="nil"/>
              <w:right w:val="single" w:sz="4" w:space="0" w:color="auto"/>
            </w:tcBorders>
            <w:vAlign w:val="center"/>
          </w:tcPr>
          <w:p w14:paraId="2DCB2FD3"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66F66A85"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6616B5A" w14:textId="77777777" w:rsidR="006F6378" w:rsidRPr="00C30686" w:rsidRDefault="006F6378" w:rsidP="0094020B">
            <w:pPr>
              <w:pStyle w:val="TAC"/>
              <w:rPr>
                <w:kern w:val="2"/>
                <w:szCs w:val="22"/>
                <w:lang w:val="en-US"/>
              </w:rPr>
            </w:pPr>
            <w:r w:rsidRPr="00C30686">
              <w:rPr>
                <w:kern w:val="2"/>
                <w:szCs w:val="22"/>
                <w:lang w:val="en-US"/>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326018EA" w14:textId="77777777" w:rsidR="006F6378" w:rsidRPr="00C30686" w:rsidRDefault="006F6378" w:rsidP="0094020B">
            <w:pPr>
              <w:pStyle w:val="TAC"/>
              <w:rPr>
                <w:rFonts w:ascii="Calibri" w:hAnsi="Calibri"/>
                <w:kern w:val="2"/>
                <w:sz w:val="21"/>
                <w:szCs w:val="22"/>
                <w:lang w:val="en-US" w:eastAsia="zh-CN"/>
              </w:rPr>
            </w:pPr>
            <w:r w:rsidRPr="00C30686">
              <w:rPr>
                <w:rFonts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2BA88BD8" w14:textId="77777777" w:rsidR="006F6378" w:rsidRPr="00C30686" w:rsidRDefault="006F6378" w:rsidP="0094020B">
            <w:pPr>
              <w:pStyle w:val="TAC"/>
              <w:rPr>
                <w:kern w:val="2"/>
                <w:szCs w:val="22"/>
                <w:lang w:val="en-US" w:eastAsia="zh-CN"/>
              </w:rPr>
            </w:pPr>
          </w:p>
        </w:tc>
      </w:tr>
      <w:tr w:rsidR="006F6378" w:rsidRPr="00C30686" w14:paraId="2FFBCF8E"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BECA1D2"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6008C3BD"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B4A0A51" w14:textId="77777777" w:rsidR="006F6378" w:rsidRPr="00C30686" w:rsidRDefault="006F6378" w:rsidP="0094020B">
            <w:pPr>
              <w:pStyle w:val="TAC"/>
              <w:rPr>
                <w:kern w:val="2"/>
                <w:szCs w:val="22"/>
                <w:lang w:val="en-US"/>
              </w:rPr>
            </w:pPr>
            <w:r w:rsidRPr="00C30686">
              <w:rPr>
                <w:kern w:val="2"/>
                <w:szCs w:val="22"/>
                <w:lang w:val="en-US"/>
              </w:rPr>
              <w:t>n40</w:t>
            </w:r>
          </w:p>
        </w:tc>
        <w:tc>
          <w:tcPr>
            <w:tcW w:w="4356" w:type="dxa"/>
            <w:tcBorders>
              <w:top w:val="single" w:sz="4" w:space="0" w:color="auto"/>
              <w:left w:val="single" w:sz="4" w:space="0" w:color="auto"/>
              <w:bottom w:val="single" w:sz="4" w:space="0" w:color="auto"/>
              <w:right w:val="single" w:sz="4" w:space="0" w:color="auto"/>
            </w:tcBorders>
            <w:vAlign w:val="center"/>
          </w:tcPr>
          <w:p w14:paraId="727AAB67" w14:textId="77777777" w:rsidR="006F6378" w:rsidRPr="00C30686" w:rsidRDefault="006F6378" w:rsidP="0094020B">
            <w:pPr>
              <w:pStyle w:val="TAC"/>
              <w:rPr>
                <w:rFonts w:ascii="Calibri" w:hAnsi="Calibri"/>
                <w:kern w:val="2"/>
                <w:sz w:val="21"/>
                <w:szCs w:val="22"/>
                <w:lang w:val="en-US" w:eastAsia="zh-CN"/>
              </w:rPr>
            </w:pPr>
            <w:r w:rsidRPr="00C30686">
              <w:rPr>
                <w:rFonts w:cs="Arial"/>
                <w:color w:val="000000"/>
                <w:szCs w:val="18"/>
                <w:lang w:val="en-US" w:eastAsia="zh-CN" w:bidi="ar"/>
              </w:rPr>
              <w:t>CA_n40B_BCS0</w:t>
            </w:r>
          </w:p>
        </w:tc>
        <w:tc>
          <w:tcPr>
            <w:tcW w:w="2445" w:type="dxa"/>
            <w:tcBorders>
              <w:top w:val="nil"/>
              <w:left w:val="single" w:sz="4" w:space="0" w:color="auto"/>
              <w:bottom w:val="single" w:sz="4" w:space="0" w:color="auto"/>
              <w:right w:val="single" w:sz="4" w:space="0" w:color="auto"/>
            </w:tcBorders>
            <w:vAlign w:val="center"/>
          </w:tcPr>
          <w:p w14:paraId="670E706C" w14:textId="77777777" w:rsidR="006F6378" w:rsidRPr="00C30686" w:rsidRDefault="006F6378" w:rsidP="0094020B">
            <w:pPr>
              <w:pStyle w:val="TAC"/>
              <w:rPr>
                <w:kern w:val="2"/>
                <w:szCs w:val="22"/>
                <w:lang w:val="en-US" w:eastAsia="zh-CN"/>
              </w:rPr>
            </w:pPr>
          </w:p>
        </w:tc>
      </w:tr>
      <w:tr w:rsidR="006F6378" w:rsidRPr="00C30686" w14:paraId="148F9995" w14:textId="77777777" w:rsidTr="004F423A">
        <w:trPr>
          <w:trHeight w:val="128"/>
        </w:trPr>
        <w:tc>
          <w:tcPr>
            <w:tcW w:w="2742" w:type="dxa"/>
            <w:tcBorders>
              <w:top w:val="single" w:sz="4" w:space="0" w:color="auto"/>
              <w:left w:val="single" w:sz="4" w:space="0" w:color="auto"/>
              <w:bottom w:val="nil"/>
              <w:right w:val="single" w:sz="4" w:space="0" w:color="auto"/>
            </w:tcBorders>
            <w:vAlign w:val="center"/>
          </w:tcPr>
          <w:p w14:paraId="6A5638C6" w14:textId="77777777" w:rsidR="006F6378" w:rsidRPr="00C30686" w:rsidRDefault="006F6378" w:rsidP="0094020B">
            <w:pPr>
              <w:pStyle w:val="TAC"/>
              <w:rPr>
                <w:kern w:val="2"/>
                <w:szCs w:val="22"/>
                <w:lang w:val="en-US" w:eastAsia="zh-CN"/>
              </w:rPr>
            </w:pPr>
            <w:r w:rsidRPr="00C30686">
              <w:rPr>
                <w:kern w:val="2"/>
                <w:szCs w:val="22"/>
                <w:lang w:val="en-US"/>
              </w:rPr>
              <w:t>CA_n1</w:t>
            </w:r>
            <w:r w:rsidRPr="00C30686">
              <w:rPr>
                <w:kern w:val="2"/>
                <w:szCs w:val="22"/>
                <w:lang w:val="sv-SE"/>
              </w:rPr>
              <w:t>A-</w:t>
            </w:r>
            <w:r w:rsidRPr="00C30686">
              <w:rPr>
                <w:kern w:val="2"/>
                <w:szCs w:val="22"/>
                <w:lang w:val="en-US"/>
              </w:rPr>
              <w:t>n28</w:t>
            </w:r>
            <w:r w:rsidRPr="00C30686">
              <w:rPr>
                <w:kern w:val="2"/>
                <w:szCs w:val="22"/>
                <w:lang w:val="sv-SE"/>
              </w:rPr>
              <w:t>A-n41A</w:t>
            </w:r>
          </w:p>
        </w:tc>
        <w:tc>
          <w:tcPr>
            <w:tcW w:w="2785" w:type="dxa"/>
            <w:tcBorders>
              <w:top w:val="single" w:sz="4" w:space="0" w:color="auto"/>
              <w:left w:val="single" w:sz="4" w:space="0" w:color="auto"/>
              <w:bottom w:val="nil"/>
              <w:right w:val="single" w:sz="4" w:space="0" w:color="auto"/>
            </w:tcBorders>
            <w:vAlign w:val="center"/>
          </w:tcPr>
          <w:p w14:paraId="08CCFAFF" w14:textId="77777777" w:rsidR="006F6378" w:rsidRPr="00C30686" w:rsidRDefault="006F6378" w:rsidP="0094020B">
            <w:pPr>
              <w:pStyle w:val="TAC"/>
              <w:rPr>
                <w:rFonts w:eastAsiaTheme="minorEastAsia"/>
                <w:lang w:val="en-US"/>
              </w:rPr>
            </w:pPr>
            <w:r w:rsidRPr="00C30686">
              <w:rPr>
                <w:rFonts w:eastAsiaTheme="minorEastAsia"/>
                <w:lang w:val="en-US"/>
              </w:rPr>
              <w:t>n41</w:t>
            </w:r>
            <w:r w:rsidRPr="00C30686">
              <w:rPr>
                <w:rFonts w:eastAsiaTheme="minorEastAsia"/>
                <w:vertAlign w:val="superscript"/>
                <w:lang w:val="en-US"/>
              </w:rPr>
              <w:t>7</w:t>
            </w:r>
          </w:p>
          <w:p w14:paraId="3AC5ADCD" w14:textId="77777777" w:rsidR="006F6378" w:rsidRPr="002954BC" w:rsidRDefault="006F6378" w:rsidP="0094020B">
            <w:pPr>
              <w:pStyle w:val="TAC"/>
              <w:rPr>
                <w:rFonts w:eastAsiaTheme="minorEastAsia"/>
                <w:lang w:val="en-US"/>
              </w:rPr>
            </w:pPr>
            <w:r w:rsidRPr="002954BC">
              <w:rPr>
                <w:rFonts w:eastAsiaTheme="minorEastAsia"/>
                <w:lang w:val="en-US"/>
              </w:rPr>
              <w:t>CA_n1A-n28A</w:t>
            </w:r>
          </w:p>
          <w:p w14:paraId="4CA96EE8" w14:textId="77777777" w:rsidR="006F6378" w:rsidRPr="002954BC" w:rsidRDefault="006F6378" w:rsidP="0094020B">
            <w:pPr>
              <w:pStyle w:val="TAC"/>
              <w:rPr>
                <w:rFonts w:eastAsiaTheme="minorEastAsia"/>
                <w:lang w:val="en-US"/>
              </w:rPr>
            </w:pPr>
            <w:r w:rsidRPr="002954BC">
              <w:rPr>
                <w:rFonts w:eastAsiaTheme="minorEastAsia"/>
                <w:lang w:val="en-US"/>
              </w:rPr>
              <w:t>CA_n1A-n41A</w:t>
            </w:r>
          </w:p>
          <w:p w14:paraId="1B10A787" w14:textId="77777777" w:rsidR="006F6378" w:rsidRPr="00C30686" w:rsidRDefault="006F6378" w:rsidP="0094020B">
            <w:pPr>
              <w:pStyle w:val="TAC"/>
              <w:rPr>
                <w:kern w:val="2"/>
                <w:szCs w:val="18"/>
                <w:lang w:val="en-US" w:eastAsia="zh-CN"/>
              </w:rPr>
            </w:pPr>
            <w:r w:rsidRPr="00C30686">
              <w:rPr>
                <w:rFonts w:eastAsiaTheme="minorEastAsia"/>
                <w:lang w:val="sv-SE"/>
              </w:rPr>
              <w:t>CA_n28A-n41A</w:t>
            </w:r>
          </w:p>
        </w:tc>
        <w:tc>
          <w:tcPr>
            <w:tcW w:w="1259" w:type="dxa"/>
            <w:tcBorders>
              <w:top w:val="single" w:sz="4" w:space="0" w:color="auto"/>
              <w:left w:val="single" w:sz="4" w:space="0" w:color="auto"/>
              <w:bottom w:val="single" w:sz="4" w:space="0" w:color="auto"/>
              <w:right w:val="single" w:sz="4" w:space="0" w:color="auto"/>
            </w:tcBorders>
            <w:vAlign w:val="center"/>
          </w:tcPr>
          <w:p w14:paraId="68F7B970" w14:textId="77777777" w:rsidR="006F6378" w:rsidRPr="00C30686" w:rsidRDefault="006F6378" w:rsidP="0094020B">
            <w:pPr>
              <w:pStyle w:val="TAC"/>
              <w:rPr>
                <w:kern w:val="2"/>
                <w:szCs w:val="22"/>
                <w:lang w:val="en-US" w:eastAsia="zh-CN"/>
              </w:rPr>
            </w:pPr>
            <w:r w:rsidRPr="00C30686">
              <w:rPr>
                <w:kern w:val="2"/>
                <w:szCs w:val="22"/>
                <w:lang w:val="en-US"/>
              </w:rPr>
              <w:t>n1</w:t>
            </w:r>
          </w:p>
        </w:tc>
        <w:tc>
          <w:tcPr>
            <w:tcW w:w="4356" w:type="dxa"/>
            <w:tcBorders>
              <w:top w:val="single" w:sz="4" w:space="0" w:color="auto"/>
              <w:left w:val="single" w:sz="4" w:space="0" w:color="auto"/>
              <w:bottom w:val="single" w:sz="4" w:space="0" w:color="auto"/>
              <w:right w:val="single" w:sz="4" w:space="0" w:color="auto"/>
            </w:tcBorders>
            <w:vAlign w:val="center"/>
          </w:tcPr>
          <w:p w14:paraId="0291DDE6" w14:textId="77777777" w:rsidR="006F6378" w:rsidRPr="00C30686" w:rsidRDefault="006F6378" w:rsidP="0094020B">
            <w:pPr>
              <w:pStyle w:val="TAC"/>
              <w:rPr>
                <w:rFonts w:ascii="Calibri" w:hAnsi="Calibri"/>
                <w:kern w:val="2"/>
                <w:sz w:val="21"/>
                <w:szCs w:val="22"/>
                <w:lang w:val="en-US" w:eastAsia="zh-CN"/>
              </w:rPr>
            </w:pPr>
            <w:r w:rsidRPr="00C30686">
              <w:rPr>
                <w:rFonts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30FA7CB9" w14:textId="77777777" w:rsidR="006F6378" w:rsidRPr="00C30686" w:rsidRDefault="006F6378" w:rsidP="0094020B">
            <w:pPr>
              <w:pStyle w:val="TAC"/>
              <w:rPr>
                <w:kern w:val="2"/>
                <w:szCs w:val="22"/>
                <w:lang w:val="en-US" w:eastAsia="zh-CN"/>
              </w:rPr>
            </w:pPr>
            <w:r w:rsidRPr="00C30686">
              <w:rPr>
                <w:kern w:val="2"/>
                <w:szCs w:val="22"/>
                <w:lang w:val="en-US"/>
              </w:rPr>
              <w:t>0</w:t>
            </w:r>
          </w:p>
        </w:tc>
      </w:tr>
      <w:tr w:rsidR="006F6378" w:rsidRPr="00C30686" w14:paraId="26939534" w14:textId="77777777" w:rsidTr="004F423A">
        <w:trPr>
          <w:trHeight w:val="128"/>
        </w:trPr>
        <w:tc>
          <w:tcPr>
            <w:tcW w:w="2742" w:type="dxa"/>
            <w:tcBorders>
              <w:top w:val="nil"/>
              <w:left w:val="single" w:sz="4" w:space="0" w:color="auto"/>
              <w:bottom w:val="nil"/>
              <w:right w:val="single" w:sz="4" w:space="0" w:color="auto"/>
            </w:tcBorders>
            <w:vAlign w:val="center"/>
          </w:tcPr>
          <w:p w14:paraId="6403A179" w14:textId="77777777" w:rsidR="006F6378" w:rsidRPr="00C30686" w:rsidRDefault="006F6378" w:rsidP="0094020B">
            <w:pPr>
              <w:pStyle w:val="TAC"/>
              <w:rPr>
                <w:kern w:val="2"/>
                <w:szCs w:val="22"/>
                <w:lang w:val="en-US" w:eastAsia="zh-CN"/>
              </w:rPr>
            </w:pPr>
          </w:p>
        </w:tc>
        <w:tc>
          <w:tcPr>
            <w:tcW w:w="2785" w:type="dxa"/>
            <w:tcBorders>
              <w:top w:val="nil"/>
              <w:left w:val="single" w:sz="4" w:space="0" w:color="auto"/>
              <w:bottom w:val="nil"/>
              <w:right w:val="single" w:sz="4" w:space="0" w:color="auto"/>
            </w:tcBorders>
            <w:vAlign w:val="center"/>
          </w:tcPr>
          <w:p w14:paraId="7A568F92" w14:textId="77777777" w:rsidR="006F6378" w:rsidRPr="00C30686" w:rsidRDefault="006F6378" w:rsidP="0094020B">
            <w:pPr>
              <w:pStyle w:val="TAC"/>
              <w:rPr>
                <w:kern w:val="2"/>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5CED477" w14:textId="77777777" w:rsidR="006F6378" w:rsidRPr="00C30686" w:rsidRDefault="006F6378" w:rsidP="0094020B">
            <w:pPr>
              <w:pStyle w:val="TAC"/>
              <w:rPr>
                <w:kern w:val="2"/>
                <w:szCs w:val="22"/>
                <w:lang w:val="en-US" w:eastAsia="zh-CN"/>
              </w:rPr>
            </w:pPr>
            <w:r w:rsidRPr="00C30686">
              <w:rPr>
                <w:kern w:val="2"/>
                <w:szCs w:val="22"/>
                <w:lang w:val="en-US"/>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4AB9BFF5" w14:textId="77777777" w:rsidR="006F6378" w:rsidRPr="00C30686" w:rsidRDefault="006F6378" w:rsidP="0094020B">
            <w:pPr>
              <w:pStyle w:val="TAC"/>
              <w:rPr>
                <w:rFonts w:ascii="Calibri" w:hAnsi="Calibri"/>
                <w:kern w:val="2"/>
                <w:sz w:val="21"/>
                <w:szCs w:val="22"/>
                <w:lang w:val="en-US" w:eastAsia="zh-CN"/>
              </w:rPr>
            </w:pPr>
            <w:r w:rsidRPr="00C30686">
              <w:rPr>
                <w:rFonts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5305F4F7" w14:textId="77777777" w:rsidR="006F6378" w:rsidRPr="00C30686" w:rsidRDefault="006F6378" w:rsidP="0094020B">
            <w:pPr>
              <w:pStyle w:val="TAC"/>
              <w:rPr>
                <w:kern w:val="2"/>
                <w:szCs w:val="22"/>
                <w:lang w:val="en-US" w:eastAsia="zh-CN"/>
              </w:rPr>
            </w:pPr>
          </w:p>
        </w:tc>
      </w:tr>
      <w:tr w:rsidR="006F6378" w:rsidRPr="00C30686" w14:paraId="6997F7F8" w14:textId="77777777" w:rsidTr="004F423A">
        <w:trPr>
          <w:trHeight w:val="128"/>
        </w:trPr>
        <w:tc>
          <w:tcPr>
            <w:tcW w:w="2742" w:type="dxa"/>
            <w:tcBorders>
              <w:top w:val="nil"/>
              <w:left w:val="single" w:sz="4" w:space="0" w:color="auto"/>
              <w:bottom w:val="single" w:sz="4" w:space="0" w:color="auto"/>
              <w:right w:val="single" w:sz="4" w:space="0" w:color="auto"/>
            </w:tcBorders>
            <w:vAlign w:val="center"/>
          </w:tcPr>
          <w:p w14:paraId="06CFADD5" w14:textId="77777777" w:rsidR="006F6378" w:rsidRPr="00C30686" w:rsidRDefault="006F6378" w:rsidP="0094020B">
            <w:pPr>
              <w:pStyle w:val="TAC"/>
              <w:rPr>
                <w:kern w:val="2"/>
                <w:szCs w:val="22"/>
                <w:lang w:val="en-US" w:eastAsia="zh-CN"/>
              </w:rPr>
            </w:pPr>
          </w:p>
        </w:tc>
        <w:tc>
          <w:tcPr>
            <w:tcW w:w="2785" w:type="dxa"/>
            <w:tcBorders>
              <w:top w:val="nil"/>
              <w:left w:val="single" w:sz="4" w:space="0" w:color="auto"/>
              <w:bottom w:val="single" w:sz="4" w:space="0" w:color="auto"/>
              <w:right w:val="single" w:sz="4" w:space="0" w:color="auto"/>
            </w:tcBorders>
            <w:vAlign w:val="center"/>
          </w:tcPr>
          <w:p w14:paraId="684C71DC" w14:textId="77777777" w:rsidR="006F6378" w:rsidRPr="00C30686" w:rsidRDefault="006F6378" w:rsidP="0094020B">
            <w:pPr>
              <w:pStyle w:val="TAC"/>
              <w:rPr>
                <w:kern w:val="2"/>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7B8E893" w14:textId="77777777" w:rsidR="006F6378" w:rsidRPr="00C30686" w:rsidRDefault="006F6378" w:rsidP="0094020B">
            <w:pPr>
              <w:pStyle w:val="TAC"/>
              <w:rPr>
                <w:kern w:val="2"/>
                <w:szCs w:val="22"/>
                <w:lang w:val="en-US" w:eastAsia="zh-CN"/>
              </w:rPr>
            </w:pPr>
            <w:r w:rsidRPr="00C30686">
              <w:rPr>
                <w:kern w:val="2"/>
                <w:szCs w:val="22"/>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6BBF3F91" w14:textId="77777777" w:rsidR="006F6378" w:rsidRPr="00C30686" w:rsidRDefault="006F6378" w:rsidP="0094020B">
            <w:pPr>
              <w:pStyle w:val="TAC"/>
              <w:rPr>
                <w:rFonts w:ascii="Calibri" w:hAnsi="Calibri"/>
                <w:kern w:val="2"/>
                <w:sz w:val="21"/>
                <w:szCs w:val="22"/>
                <w:lang w:val="en-US" w:eastAsia="zh-CN"/>
              </w:rPr>
            </w:pPr>
            <w:r w:rsidRPr="00C30686">
              <w:rPr>
                <w:rFonts w:cs="Arial"/>
                <w:color w:val="000000"/>
                <w:szCs w:val="18"/>
                <w:lang w:val="en-US" w:eastAsia="zh-CN" w:bidi="ar"/>
              </w:rPr>
              <w:t>10, 15, 20, 30, 40, 50, 60, 80, 90, 100</w:t>
            </w:r>
          </w:p>
        </w:tc>
        <w:tc>
          <w:tcPr>
            <w:tcW w:w="2445" w:type="dxa"/>
            <w:tcBorders>
              <w:top w:val="nil"/>
              <w:left w:val="single" w:sz="4" w:space="0" w:color="auto"/>
              <w:bottom w:val="single" w:sz="4" w:space="0" w:color="auto"/>
              <w:right w:val="single" w:sz="4" w:space="0" w:color="auto"/>
            </w:tcBorders>
            <w:vAlign w:val="center"/>
          </w:tcPr>
          <w:p w14:paraId="22F69AA9" w14:textId="77777777" w:rsidR="006F6378" w:rsidRPr="00C30686" w:rsidRDefault="006F6378" w:rsidP="0094020B">
            <w:pPr>
              <w:pStyle w:val="TAC"/>
              <w:rPr>
                <w:kern w:val="2"/>
                <w:szCs w:val="22"/>
                <w:lang w:val="en-US" w:eastAsia="zh-CN"/>
              </w:rPr>
            </w:pPr>
          </w:p>
        </w:tc>
      </w:tr>
      <w:tr w:rsidR="006F6378" w:rsidRPr="00C30686" w14:paraId="4A9EABDB" w14:textId="77777777" w:rsidTr="004F423A">
        <w:trPr>
          <w:trHeight w:val="128"/>
        </w:trPr>
        <w:tc>
          <w:tcPr>
            <w:tcW w:w="2742" w:type="dxa"/>
            <w:tcBorders>
              <w:top w:val="single" w:sz="4" w:space="0" w:color="auto"/>
              <w:left w:val="single" w:sz="4" w:space="0" w:color="auto"/>
              <w:bottom w:val="nil"/>
              <w:right w:val="single" w:sz="4" w:space="0" w:color="auto"/>
            </w:tcBorders>
            <w:vAlign w:val="center"/>
          </w:tcPr>
          <w:p w14:paraId="0610D63D" w14:textId="77777777" w:rsidR="006F6378" w:rsidRPr="00C30686" w:rsidRDefault="006F6378" w:rsidP="0094020B">
            <w:pPr>
              <w:pStyle w:val="TAC"/>
              <w:rPr>
                <w:rFonts w:eastAsiaTheme="minorEastAsia"/>
                <w:lang w:eastAsia="zh-CN"/>
              </w:rPr>
            </w:pPr>
            <w:r w:rsidRPr="00C30686">
              <w:rPr>
                <w:rFonts w:eastAsiaTheme="minorEastAsia"/>
                <w:lang w:eastAsia="zh-CN"/>
              </w:rPr>
              <w:t>CA_n1A-n28A-n46A</w:t>
            </w:r>
          </w:p>
          <w:p w14:paraId="4EF7A046" w14:textId="77777777" w:rsidR="006F6378" w:rsidRPr="00C30686" w:rsidRDefault="006F6378" w:rsidP="0094020B">
            <w:pPr>
              <w:pStyle w:val="TAC"/>
              <w:rPr>
                <w:kern w:val="2"/>
                <w:szCs w:val="22"/>
                <w:lang w:val="en-US" w:eastAsia="zh-CN"/>
              </w:rPr>
            </w:pPr>
          </w:p>
        </w:tc>
        <w:tc>
          <w:tcPr>
            <w:tcW w:w="2785" w:type="dxa"/>
            <w:tcBorders>
              <w:top w:val="single" w:sz="4" w:space="0" w:color="auto"/>
              <w:left w:val="single" w:sz="4" w:space="0" w:color="auto"/>
              <w:bottom w:val="nil"/>
              <w:right w:val="single" w:sz="4" w:space="0" w:color="auto"/>
            </w:tcBorders>
            <w:vAlign w:val="center"/>
          </w:tcPr>
          <w:p w14:paraId="0CCC8D87" w14:textId="77777777" w:rsidR="006F6378" w:rsidRPr="00C30686" w:rsidRDefault="006F6378" w:rsidP="0094020B">
            <w:pPr>
              <w:pStyle w:val="TAC"/>
              <w:rPr>
                <w:rFonts w:eastAsiaTheme="minorEastAsia"/>
                <w:lang w:eastAsia="zh-CN"/>
              </w:rPr>
            </w:pPr>
            <w:r w:rsidRPr="00C30686">
              <w:rPr>
                <w:rFonts w:eastAsiaTheme="minorEastAsia"/>
                <w:lang w:eastAsia="zh-CN"/>
              </w:rPr>
              <w:t>CA_n1A-n28A</w:t>
            </w:r>
          </w:p>
          <w:p w14:paraId="1E5E1D55" w14:textId="77777777" w:rsidR="006F6378" w:rsidRPr="00C30686" w:rsidRDefault="006F6378" w:rsidP="0094020B">
            <w:pPr>
              <w:pStyle w:val="TAC"/>
              <w:rPr>
                <w:rFonts w:eastAsiaTheme="minorEastAsia"/>
                <w:lang w:eastAsia="zh-CN"/>
              </w:rPr>
            </w:pPr>
            <w:r w:rsidRPr="00C30686">
              <w:rPr>
                <w:rFonts w:eastAsiaTheme="minorEastAsia"/>
                <w:lang w:eastAsia="zh-CN"/>
              </w:rPr>
              <w:t>CA_n1A-n46A</w:t>
            </w:r>
          </w:p>
          <w:p w14:paraId="1B97FC94" w14:textId="77777777" w:rsidR="006F6378" w:rsidRPr="00C30686" w:rsidRDefault="006F6378" w:rsidP="0094020B">
            <w:pPr>
              <w:pStyle w:val="TAC"/>
              <w:rPr>
                <w:kern w:val="2"/>
                <w:szCs w:val="18"/>
                <w:lang w:val="en-US" w:eastAsia="zh-CN"/>
              </w:rPr>
            </w:pPr>
            <w:r w:rsidRPr="00C30686">
              <w:rPr>
                <w:rFonts w:eastAsiaTheme="minorEastAsia"/>
                <w:lang w:eastAsia="zh-CN"/>
              </w:rPr>
              <w:t>CA_n28A-n46A</w:t>
            </w:r>
          </w:p>
        </w:tc>
        <w:tc>
          <w:tcPr>
            <w:tcW w:w="1259" w:type="dxa"/>
            <w:tcBorders>
              <w:top w:val="single" w:sz="4" w:space="0" w:color="auto"/>
              <w:left w:val="single" w:sz="4" w:space="0" w:color="auto"/>
              <w:bottom w:val="single" w:sz="4" w:space="0" w:color="auto"/>
              <w:right w:val="single" w:sz="4" w:space="0" w:color="auto"/>
            </w:tcBorders>
            <w:vAlign w:val="center"/>
          </w:tcPr>
          <w:p w14:paraId="30C1842C" w14:textId="77777777" w:rsidR="006F6378" w:rsidRPr="00C30686" w:rsidRDefault="006F6378" w:rsidP="0094020B">
            <w:pPr>
              <w:pStyle w:val="TAC"/>
              <w:rPr>
                <w:kern w:val="2"/>
                <w:szCs w:val="22"/>
                <w:lang w:val="en-US"/>
              </w:rPr>
            </w:pPr>
            <w:r w:rsidRPr="00C30686">
              <w:rPr>
                <w:rFonts w:eastAsiaTheme="minorEastAsia" w:hint="eastAsia"/>
                <w:lang w:eastAsia="zh-CN"/>
              </w:rPr>
              <w:t>n</w:t>
            </w:r>
            <w:r w:rsidRPr="00C30686">
              <w:rPr>
                <w:rFonts w:eastAsiaTheme="minorEastAsia"/>
                <w:lang w:eastAsia="zh-CN"/>
              </w:rPr>
              <w:t>1</w:t>
            </w:r>
          </w:p>
        </w:tc>
        <w:tc>
          <w:tcPr>
            <w:tcW w:w="4356" w:type="dxa"/>
            <w:tcBorders>
              <w:top w:val="single" w:sz="4" w:space="0" w:color="auto"/>
              <w:left w:val="single" w:sz="4" w:space="0" w:color="auto"/>
              <w:bottom w:val="single" w:sz="4" w:space="0" w:color="auto"/>
              <w:right w:val="single" w:sz="4" w:space="0" w:color="auto"/>
            </w:tcBorders>
            <w:vAlign w:val="center"/>
          </w:tcPr>
          <w:p w14:paraId="0AF84DA0" w14:textId="77777777" w:rsidR="006F6378" w:rsidRPr="00C30686" w:rsidRDefault="006F6378" w:rsidP="0094020B">
            <w:pPr>
              <w:pStyle w:val="TAC"/>
              <w:rPr>
                <w:rFonts w:cs="Arial"/>
                <w:color w:val="000000"/>
                <w:szCs w:val="18"/>
                <w:lang w:val="en-US" w:eastAsia="zh-CN" w:bidi="ar"/>
              </w:rPr>
            </w:pPr>
            <w:r w:rsidRPr="00C30686">
              <w:rPr>
                <w:rFonts w:eastAsiaTheme="minorEastAsia"/>
              </w:rPr>
              <w:t>5, 10, 15, 20, 25, 30, 40, 50</w:t>
            </w:r>
          </w:p>
        </w:tc>
        <w:tc>
          <w:tcPr>
            <w:tcW w:w="2445" w:type="dxa"/>
            <w:tcBorders>
              <w:top w:val="single" w:sz="4" w:space="0" w:color="auto"/>
              <w:left w:val="single" w:sz="4" w:space="0" w:color="auto"/>
              <w:bottom w:val="nil"/>
              <w:right w:val="single" w:sz="4" w:space="0" w:color="auto"/>
            </w:tcBorders>
            <w:vAlign w:val="center"/>
          </w:tcPr>
          <w:p w14:paraId="72C6AB18" w14:textId="77777777" w:rsidR="006F6378" w:rsidRPr="00C30686" w:rsidRDefault="006F6378" w:rsidP="0094020B">
            <w:pPr>
              <w:pStyle w:val="TAC"/>
              <w:rPr>
                <w:kern w:val="2"/>
                <w:szCs w:val="22"/>
                <w:lang w:val="en-US" w:eastAsia="zh-CN"/>
              </w:rPr>
            </w:pPr>
            <w:r w:rsidRPr="00C30686">
              <w:rPr>
                <w:rFonts w:eastAsiaTheme="minorEastAsia" w:hint="eastAsia"/>
                <w:lang w:eastAsia="zh-CN"/>
              </w:rPr>
              <w:t>0</w:t>
            </w:r>
          </w:p>
        </w:tc>
      </w:tr>
      <w:tr w:rsidR="006F6378" w:rsidRPr="00C30686" w14:paraId="311E6B3D" w14:textId="77777777" w:rsidTr="004F423A">
        <w:trPr>
          <w:trHeight w:val="128"/>
        </w:trPr>
        <w:tc>
          <w:tcPr>
            <w:tcW w:w="2742" w:type="dxa"/>
            <w:tcBorders>
              <w:top w:val="nil"/>
              <w:left w:val="single" w:sz="4" w:space="0" w:color="auto"/>
              <w:bottom w:val="nil"/>
              <w:right w:val="single" w:sz="4" w:space="0" w:color="auto"/>
            </w:tcBorders>
            <w:vAlign w:val="center"/>
          </w:tcPr>
          <w:p w14:paraId="4433DF61" w14:textId="77777777" w:rsidR="006F6378" w:rsidRPr="00C30686" w:rsidRDefault="006F6378" w:rsidP="0094020B">
            <w:pPr>
              <w:pStyle w:val="TAC"/>
              <w:rPr>
                <w:kern w:val="2"/>
                <w:szCs w:val="22"/>
                <w:lang w:val="en-US" w:eastAsia="zh-CN"/>
              </w:rPr>
            </w:pPr>
          </w:p>
        </w:tc>
        <w:tc>
          <w:tcPr>
            <w:tcW w:w="2785" w:type="dxa"/>
            <w:tcBorders>
              <w:top w:val="nil"/>
              <w:left w:val="single" w:sz="4" w:space="0" w:color="auto"/>
              <w:bottom w:val="nil"/>
              <w:right w:val="single" w:sz="4" w:space="0" w:color="auto"/>
            </w:tcBorders>
            <w:vAlign w:val="center"/>
          </w:tcPr>
          <w:p w14:paraId="150D5885" w14:textId="77777777" w:rsidR="006F6378" w:rsidRPr="00C30686" w:rsidRDefault="006F6378" w:rsidP="0094020B">
            <w:pPr>
              <w:pStyle w:val="TAC"/>
              <w:rPr>
                <w:kern w:val="2"/>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C099659" w14:textId="77777777" w:rsidR="006F6378" w:rsidRPr="00C30686" w:rsidRDefault="006F6378" w:rsidP="0094020B">
            <w:pPr>
              <w:pStyle w:val="TAC"/>
              <w:rPr>
                <w:kern w:val="2"/>
                <w:szCs w:val="22"/>
                <w:lang w:val="en-US"/>
              </w:rPr>
            </w:pPr>
            <w:r w:rsidRPr="00C30686">
              <w:rPr>
                <w:rFonts w:eastAsiaTheme="minorEastAsia" w:hint="eastAsia"/>
                <w:lang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56D9985E" w14:textId="77777777" w:rsidR="006F6378" w:rsidRPr="00C30686" w:rsidRDefault="006F6378" w:rsidP="0094020B">
            <w:pPr>
              <w:pStyle w:val="TAC"/>
              <w:rPr>
                <w:rFonts w:cs="Arial"/>
                <w:color w:val="000000"/>
                <w:szCs w:val="18"/>
                <w:lang w:val="en-US" w:eastAsia="zh-CN" w:bidi="ar"/>
              </w:rPr>
            </w:pPr>
            <w:r w:rsidRPr="00C30686">
              <w:rPr>
                <w:rFonts w:eastAsiaTheme="minorEastAsia"/>
              </w:rPr>
              <w:t>5, 10, 15, 20</w:t>
            </w:r>
          </w:p>
        </w:tc>
        <w:tc>
          <w:tcPr>
            <w:tcW w:w="2445" w:type="dxa"/>
            <w:tcBorders>
              <w:top w:val="nil"/>
              <w:left w:val="single" w:sz="4" w:space="0" w:color="auto"/>
              <w:bottom w:val="nil"/>
              <w:right w:val="single" w:sz="4" w:space="0" w:color="auto"/>
            </w:tcBorders>
            <w:vAlign w:val="center"/>
          </w:tcPr>
          <w:p w14:paraId="74B7254A" w14:textId="77777777" w:rsidR="006F6378" w:rsidRPr="00C30686" w:rsidRDefault="006F6378" w:rsidP="0094020B">
            <w:pPr>
              <w:pStyle w:val="TAC"/>
              <w:rPr>
                <w:kern w:val="2"/>
                <w:szCs w:val="22"/>
                <w:lang w:val="en-US" w:eastAsia="zh-CN"/>
              </w:rPr>
            </w:pPr>
          </w:p>
        </w:tc>
      </w:tr>
      <w:tr w:rsidR="006F6378" w:rsidRPr="00C30686" w14:paraId="7EFE5D25" w14:textId="77777777" w:rsidTr="004F423A">
        <w:trPr>
          <w:trHeight w:val="128"/>
        </w:trPr>
        <w:tc>
          <w:tcPr>
            <w:tcW w:w="2742" w:type="dxa"/>
            <w:tcBorders>
              <w:top w:val="nil"/>
              <w:left w:val="single" w:sz="4" w:space="0" w:color="auto"/>
              <w:bottom w:val="single" w:sz="4" w:space="0" w:color="auto"/>
              <w:right w:val="single" w:sz="4" w:space="0" w:color="auto"/>
            </w:tcBorders>
            <w:vAlign w:val="center"/>
          </w:tcPr>
          <w:p w14:paraId="7704D79A" w14:textId="77777777" w:rsidR="006F6378" w:rsidRPr="00C30686" w:rsidRDefault="006F6378" w:rsidP="0094020B">
            <w:pPr>
              <w:pStyle w:val="TAC"/>
              <w:rPr>
                <w:kern w:val="2"/>
                <w:szCs w:val="22"/>
                <w:lang w:val="en-US" w:eastAsia="zh-CN"/>
              </w:rPr>
            </w:pPr>
          </w:p>
        </w:tc>
        <w:tc>
          <w:tcPr>
            <w:tcW w:w="2785" w:type="dxa"/>
            <w:tcBorders>
              <w:top w:val="nil"/>
              <w:left w:val="single" w:sz="4" w:space="0" w:color="auto"/>
              <w:bottom w:val="single" w:sz="4" w:space="0" w:color="auto"/>
              <w:right w:val="single" w:sz="4" w:space="0" w:color="auto"/>
            </w:tcBorders>
            <w:vAlign w:val="center"/>
          </w:tcPr>
          <w:p w14:paraId="0FD023FD" w14:textId="77777777" w:rsidR="006F6378" w:rsidRPr="00C30686" w:rsidRDefault="006F6378" w:rsidP="0094020B">
            <w:pPr>
              <w:pStyle w:val="TAC"/>
              <w:rPr>
                <w:kern w:val="2"/>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F0149E5" w14:textId="77777777" w:rsidR="006F6378" w:rsidRPr="00C30686" w:rsidRDefault="006F6378" w:rsidP="0094020B">
            <w:pPr>
              <w:pStyle w:val="TAC"/>
              <w:rPr>
                <w:kern w:val="2"/>
                <w:szCs w:val="22"/>
                <w:lang w:val="en-US"/>
              </w:rPr>
            </w:pPr>
            <w:r w:rsidRPr="00C30686">
              <w:rPr>
                <w:rFonts w:eastAsiaTheme="minorEastAsia"/>
                <w:lang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2F7CBDBE" w14:textId="77777777" w:rsidR="006F6378" w:rsidRPr="00C30686" w:rsidRDefault="006F6378" w:rsidP="0094020B">
            <w:pPr>
              <w:pStyle w:val="TAC"/>
              <w:rPr>
                <w:rFonts w:cs="Arial"/>
                <w:color w:val="000000"/>
                <w:szCs w:val="18"/>
                <w:lang w:val="en-US" w:eastAsia="zh-CN" w:bidi="ar"/>
              </w:rPr>
            </w:pPr>
            <w:r w:rsidRPr="00C30686">
              <w:rPr>
                <w:rFonts w:eastAsiaTheme="minorEastAsia"/>
              </w:rPr>
              <w:t>10, 20, 40, 60, 80</w:t>
            </w:r>
          </w:p>
        </w:tc>
        <w:tc>
          <w:tcPr>
            <w:tcW w:w="2445" w:type="dxa"/>
            <w:tcBorders>
              <w:top w:val="nil"/>
              <w:left w:val="single" w:sz="4" w:space="0" w:color="auto"/>
              <w:bottom w:val="single" w:sz="4" w:space="0" w:color="auto"/>
              <w:right w:val="single" w:sz="4" w:space="0" w:color="auto"/>
            </w:tcBorders>
            <w:vAlign w:val="center"/>
          </w:tcPr>
          <w:p w14:paraId="5F87FCE9" w14:textId="77777777" w:rsidR="006F6378" w:rsidRPr="00C30686" w:rsidRDefault="006F6378" w:rsidP="0094020B">
            <w:pPr>
              <w:pStyle w:val="TAC"/>
              <w:rPr>
                <w:kern w:val="2"/>
                <w:szCs w:val="22"/>
                <w:lang w:val="en-US" w:eastAsia="zh-CN"/>
              </w:rPr>
            </w:pPr>
          </w:p>
        </w:tc>
      </w:tr>
      <w:tr w:rsidR="006F6378" w:rsidRPr="00C30686" w14:paraId="37CEB94E" w14:textId="77777777" w:rsidTr="004F423A">
        <w:trPr>
          <w:trHeight w:val="128"/>
        </w:trPr>
        <w:tc>
          <w:tcPr>
            <w:tcW w:w="2742" w:type="dxa"/>
            <w:tcBorders>
              <w:top w:val="single" w:sz="4" w:space="0" w:color="auto"/>
              <w:left w:val="single" w:sz="4" w:space="0" w:color="auto"/>
              <w:bottom w:val="nil"/>
              <w:right w:val="single" w:sz="4" w:space="0" w:color="auto"/>
            </w:tcBorders>
            <w:vAlign w:val="center"/>
          </w:tcPr>
          <w:p w14:paraId="7F4840DC" w14:textId="77777777" w:rsidR="006F6378" w:rsidRPr="00C30686" w:rsidRDefault="006F6378" w:rsidP="0094020B">
            <w:pPr>
              <w:pStyle w:val="TAC"/>
              <w:rPr>
                <w:kern w:val="2"/>
                <w:szCs w:val="22"/>
                <w:lang w:val="en-US" w:eastAsia="zh-CN"/>
              </w:rPr>
            </w:pPr>
            <w:r w:rsidRPr="00C30686">
              <w:rPr>
                <w:rFonts w:eastAsiaTheme="minorEastAsia"/>
                <w:lang w:eastAsia="zh-CN"/>
              </w:rPr>
              <w:t>CA_n1A-n28A-n46C</w:t>
            </w:r>
          </w:p>
        </w:tc>
        <w:tc>
          <w:tcPr>
            <w:tcW w:w="2785" w:type="dxa"/>
            <w:tcBorders>
              <w:top w:val="single" w:sz="4" w:space="0" w:color="auto"/>
              <w:left w:val="single" w:sz="4" w:space="0" w:color="auto"/>
              <w:bottom w:val="nil"/>
              <w:right w:val="single" w:sz="4" w:space="0" w:color="auto"/>
            </w:tcBorders>
            <w:vAlign w:val="center"/>
          </w:tcPr>
          <w:p w14:paraId="11ED31D5" w14:textId="77777777" w:rsidR="006F6378" w:rsidRPr="00C30686" w:rsidRDefault="006F6378" w:rsidP="0094020B">
            <w:pPr>
              <w:pStyle w:val="TAC"/>
              <w:rPr>
                <w:rFonts w:eastAsiaTheme="minorEastAsia"/>
                <w:lang w:eastAsia="zh-CN"/>
              </w:rPr>
            </w:pPr>
            <w:r w:rsidRPr="00C30686">
              <w:rPr>
                <w:rFonts w:eastAsiaTheme="minorEastAsia"/>
                <w:lang w:eastAsia="zh-CN"/>
              </w:rPr>
              <w:t>CA_n1A-n28A</w:t>
            </w:r>
          </w:p>
          <w:p w14:paraId="539D803C" w14:textId="77777777" w:rsidR="006F6378" w:rsidRPr="00C30686" w:rsidRDefault="006F6378" w:rsidP="0094020B">
            <w:pPr>
              <w:pStyle w:val="TAC"/>
              <w:rPr>
                <w:rFonts w:eastAsiaTheme="minorEastAsia"/>
                <w:lang w:eastAsia="zh-CN"/>
              </w:rPr>
            </w:pPr>
            <w:r w:rsidRPr="00C30686">
              <w:rPr>
                <w:rFonts w:eastAsiaTheme="minorEastAsia"/>
                <w:lang w:eastAsia="zh-CN"/>
              </w:rPr>
              <w:t>CA_n1A-n46A</w:t>
            </w:r>
          </w:p>
          <w:p w14:paraId="5C4D5F0D" w14:textId="77777777" w:rsidR="006F6378" w:rsidRPr="00C30686" w:rsidRDefault="006F6378" w:rsidP="0094020B">
            <w:pPr>
              <w:pStyle w:val="TAC"/>
              <w:rPr>
                <w:kern w:val="2"/>
                <w:szCs w:val="18"/>
                <w:lang w:val="en-US" w:eastAsia="zh-CN"/>
              </w:rPr>
            </w:pPr>
            <w:r w:rsidRPr="00C30686">
              <w:rPr>
                <w:rFonts w:eastAsiaTheme="minorEastAsia"/>
                <w:lang w:eastAsia="zh-CN"/>
              </w:rPr>
              <w:t>CA_n28A-n46A</w:t>
            </w:r>
          </w:p>
        </w:tc>
        <w:tc>
          <w:tcPr>
            <w:tcW w:w="1259" w:type="dxa"/>
            <w:tcBorders>
              <w:top w:val="single" w:sz="4" w:space="0" w:color="auto"/>
              <w:left w:val="single" w:sz="4" w:space="0" w:color="auto"/>
              <w:bottom w:val="single" w:sz="4" w:space="0" w:color="auto"/>
              <w:right w:val="single" w:sz="4" w:space="0" w:color="auto"/>
            </w:tcBorders>
            <w:vAlign w:val="center"/>
          </w:tcPr>
          <w:p w14:paraId="1F446D16" w14:textId="77777777" w:rsidR="006F6378" w:rsidRPr="00C30686" w:rsidRDefault="006F6378" w:rsidP="0094020B">
            <w:pPr>
              <w:pStyle w:val="TAC"/>
              <w:rPr>
                <w:kern w:val="2"/>
                <w:szCs w:val="22"/>
                <w:lang w:val="en-US"/>
              </w:rPr>
            </w:pPr>
            <w:r w:rsidRPr="00C30686">
              <w:rPr>
                <w:rFonts w:eastAsiaTheme="minorEastAsia"/>
                <w:lang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1F19A608" w14:textId="77777777" w:rsidR="006F6378" w:rsidRPr="00C30686" w:rsidRDefault="006F6378" w:rsidP="0094020B">
            <w:pPr>
              <w:pStyle w:val="TAC"/>
              <w:rPr>
                <w:rFonts w:cs="Arial"/>
                <w:color w:val="000000"/>
                <w:szCs w:val="18"/>
                <w:lang w:val="en-US" w:eastAsia="zh-CN" w:bidi="ar"/>
              </w:rPr>
            </w:pPr>
            <w:r w:rsidRPr="00C30686">
              <w:rPr>
                <w:rFonts w:eastAsiaTheme="minorEastAsia"/>
              </w:rPr>
              <w:t>5, 10, 15, 20, 25, 30, 40, 50</w:t>
            </w:r>
          </w:p>
        </w:tc>
        <w:tc>
          <w:tcPr>
            <w:tcW w:w="2445" w:type="dxa"/>
            <w:tcBorders>
              <w:top w:val="single" w:sz="4" w:space="0" w:color="auto"/>
              <w:left w:val="single" w:sz="4" w:space="0" w:color="auto"/>
              <w:bottom w:val="nil"/>
              <w:right w:val="single" w:sz="4" w:space="0" w:color="auto"/>
            </w:tcBorders>
            <w:vAlign w:val="center"/>
          </w:tcPr>
          <w:p w14:paraId="36034DDC" w14:textId="77777777" w:rsidR="006F6378" w:rsidRPr="00C30686" w:rsidRDefault="006F6378" w:rsidP="0094020B">
            <w:pPr>
              <w:pStyle w:val="TAC"/>
              <w:rPr>
                <w:kern w:val="2"/>
                <w:szCs w:val="22"/>
                <w:lang w:val="en-US" w:eastAsia="zh-CN"/>
              </w:rPr>
            </w:pPr>
            <w:r w:rsidRPr="00C30686">
              <w:rPr>
                <w:rFonts w:eastAsiaTheme="minorEastAsia" w:hint="eastAsia"/>
                <w:lang w:eastAsia="zh-CN"/>
              </w:rPr>
              <w:t>0</w:t>
            </w:r>
          </w:p>
        </w:tc>
      </w:tr>
      <w:tr w:rsidR="006F6378" w:rsidRPr="00C30686" w14:paraId="592F614C" w14:textId="77777777" w:rsidTr="004F423A">
        <w:trPr>
          <w:trHeight w:val="128"/>
        </w:trPr>
        <w:tc>
          <w:tcPr>
            <w:tcW w:w="2742" w:type="dxa"/>
            <w:tcBorders>
              <w:top w:val="nil"/>
              <w:left w:val="single" w:sz="4" w:space="0" w:color="auto"/>
              <w:bottom w:val="nil"/>
              <w:right w:val="single" w:sz="4" w:space="0" w:color="auto"/>
            </w:tcBorders>
            <w:vAlign w:val="center"/>
          </w:tcPr>
          <w:p w14:paraId="10A7AAA6" w14:textId="77777777" w:rsidR="006F6378" w:rsidRPr="00C30686" w:rsidRDefault="006F6378" w:rsidP="0094020B">
            <w:pPr>
              <w:pStyle w:val="TAC"/>
              <w:rPr>
                <w:kern w:val="2"/>
                <w:szCs w:val="22"/>
                <w:lang w:val="en-US" w:eastAsia="zh-CN"/>
              </w:rPr>
            </w:pPr>
          </w:p>
        </w:tc>
        <w:tc>
          <w:tcPr>
            <w:tcW w:w="2785" w:type="dxa"/>
            <w:tcBorders>
              <w:top w:val="nil"/>
              <w:left w:val="single" w:sz="4" w:space="0" w:color="auto"/>
              <w:bottom w:val="nil"/>
              <w:right w:val="single" w:sz="4" w:space="0" w:color="auto"/>
            </w:tcBorders>
            <w:vAlign w:val="center"/>
          </w:tcPr>
          <w:p w14:paraId="0B4A5675" w14:textId="77777777" w:rsidR="006F6378" w:rsidRPr="00C30686" w:rsidRDefault="006F6378" w:rsidP="0094020B">
            <w:pPr>
              <w:pStyle w:val="TAC"/>
              <w:rPr>
                <w:kern w:val="2"/>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DE38A2A" w14:textId="77777777" w:rsidR="006F6378" w:rsidRPr="00C30686" w:rsidRDefault="006F6378" w:rsidP="0094020B">
            <w:pPr>
              <w:pStyle w:val="TAC"/>
              <w:rPr>
                <w:kern w:val="2"/>
                <w:szCs w:val="22"/>
                <w:lang w:val="en-US"/>
              </w:rPr>
            </w:pPr>
            <w:r w:rsidRPr="00C30686">
              <w:rPr>
                <w:rFonts w:eastAsiaTheme="minorEastAsia" w:hint="eastAsia"/>
                <w:lang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5D3847EB" w14:textId="77777777" w:rsidR="006F6378" w:rsidRPr="00C30686" w:rsidRDefault="006F6378" w:rsidP="0094020B">
            <w:pPr>
              <w:pStyle w:val="TAC"/>
              <w:rPr>
                <w:rFonts w:cs="Arial"/>
                <w:color w:val="000000"/>
                <w:szCs w:val="18"/>
                <w:lang w:val="en-US" w:eastAsia="zh-CN" w:bidi="ar"/>
              </w:rPr>
            </w:pPr>
            <w:r w:rsidRPr="00C30686">
              <w:rPr>
                <w:rFonts w:eastAsiaTheme="minorEastAsia"/>
              </w:rPr>
              <w:t>5, 10, 15, 20</w:t>
            </w:r>
          </w:p>
        </w:tc>
        <w:tc>
          <w:tcPr>
            <w:tcW w:w="2445" w:type="dxa"/>
            <w:tcBorders>
              <w:top w:val="nil"/>
              <w:left w:val="single" w:sz="4" w:space="0" w:color="auto"/>
              <w:bottom w:val="nil"/>
              <w:right w:val="single" w:sz="4" w:space="0" w:color="auto"/>
            </w:tcBorders>
            <w:vAlign w:val="center"/>
          </w:tcPr>
          <w:p w14:paraId="532BFA55" w14:textId="77777777" w:rsidR="006F6378" w:rsidRPr="00C30686" w:rsidRDefault="006F6378" w:rsidP="0094020B">
            <w:pPr>
              <w:pStyle w:val="TAC"/>
              <w:rPr>
                <w:kern w:val="2"/>
                <w:szCs w:val="22"/>
                <w:lang w:val="en-US" w:eastAsia="zh-CN"/>
              </w:rPr>
            </w:pPr>
          </w:p>
        </w:tc>
      </w:tr>
      <w:tr w:rsidR="006F6378" w:rsidRPr="00C30686" w14:paraId="4361DCD0" w14:textId="77777777" w:rsidTr="004F423A">
        <w:trPr>
          <w:trHeight w:val="128"/>
        </w:trPr>
        <w:tc>
          <w:tcPr>
            <w:tcW w:w="2742" w:type="dxa"/>
            <w:tcBorders>
              <w:top w:val="nil"/>
              <w:left w:val="single" w:sz="4" w:space="0" w:color="auto"/>
              <w:bottom w:val="single" w:sz="4" w:space="0" w:color="auto"/>
              <w:right w:val="single" w:sz="4" w:space="0" w:color="auto"/>
            </w:tcBorders>
            <w:vAlign w:val="center"/>
          </w:tcPr>
          <w:p w14:paraId="09B49953" w14:textId="77777777" w:rsidR="006F6378" w:rsidRPr="00C30686" w:rsidRDefault="006F6378" w:rsidP="0094020B">
            <w:pPr>
              <w:pStyle w:val="TAC"/>
              <w:rPr>
                <w:kern w:val="2"/>
                <w:szCs w:val="22"/>
                <w:lang w:val="en-US" w:eastAsia="zh-CN"/>
              </w:rPr>
            </w:pPr>
          </w:p>
        </w:tc>
        <w:tc>
          <w:tcPr>
            <w:tcW w:w="2785" w:type="dxa"/>
            <w:tcBorders>
              <w:top w:val="nil"/>
              <w:left w:val="single" w:sz="4" w:space="0" w:color="auto"/>
              <w:bottom w:val="single" w:sz="4" w:space="0" w:color="auto"/>
              <w:right w:val="single" w:sz="4" w:space="0" w:color="auto"/>
            </w:tcBorders>
            <w:vAlign w:val="center"/>
          </w:tcPr>
          <w:p w14:paraId="706AAA2A" w14:textId="77777777" w:rsidR="006F6378" w:rsidRPr="00C30686" w:rsidRDefault="006F6378" w:rsidP="0094020B">
            <w:pPr>
              <w:pStyle w:val="TAC"/>
              <w:rPr>
                <w:kern w:val="2"/>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70F031F" w14:textId="77777777" w:rsidR="006F6378" w:rsidRPr="00C30686" w:rsidRDefault="006F6378" w:rsidP="0094020B">
            <w:pPr>
              <w:pStyle w:val="TAC"/>
              <w:rPr>
                <w:kern w:val="2"/>
                <w:szCs w:val="22"/>
                <w:lang w:val="en-US"/>
              </w:rPr>
            </w:pPr>
            <w:r w:rsidRPr="00C30686">
              <w:rPr>
                <w:rFonts w:eastAsiaTheme="minorEastAsia" w:hint="eastAsia"/>
                <w:lang w:eastAsia="zh-CN"/>
              </w:rPr>
              <w:t>n4</w:t>
            </w:r>
            <w:r w:rsidRPr="00C30686">
              <w:rPr>
                <w:rFonts w:eastAsiaTheme="minorEastAsia"/>
                <w:lang w:eastAsia="zh-CN"/>
              </w:rPr>
              <w:t>6</w:t>
            </w:r>
          </w:p>
        </w:tc>
        <w:tc>
          <w:tcPr>
            <w:tcW w:w="4356" w:type="dxa"/>
            <w:tcBorders>
              <w:top w:val="single" w:sz="4" w:space="0" w:color="auto"/>
              <w:left w:val="single" w:sz="4" w:space="0" w:color="auto"/>
              <w:bottom w:val="single" w:sz="4" w:space="0" w:color="auto"/>
              <w:right w:val="single" w:sz="4" w:space="0" w:color="auto"/>
            </w:tcBorders>
            <w:vAlign w:val="center"/>
          </w:tcPr>
          <w:p w14:paraId="25F78B76" w14:textId="77777777" w:rsidR="006F6378" w:rsidRPr="00C30686" w:rsidRDefault="006F6378" w:rsidP="0094020B">
            <w:pPr>
              <w:pStyle w:val="TAC"/>
              <w:rPr>
                <w:rFonts w:cs="Arial"/>
                <w:color w:val="000000"/>
                <w:szCs w:val="18"/>
                <w:lang w:val="en-US" w:eastAsia="zh-CN" w:bidi="ar"/>
              </w:rPr>
            </w:pPr>
            <w:r w:rsidRPr="00C30686">
              <w:rPr>
                <w:rFonts w:eastAsiaTheme="minorEastAsia"/>
              </w:rPr>
              <w:t>CA_n46C_BCS0</w:t>
            </w:r>
          </w:p>
        </w:tc>
        <w:tc>
          <w:tcPr>
            <w:tcW w:w="2445" w:type="dxa"/>
            <w:tcBorders>
              <w:top w:val="nil"/>
              <w:left w:val="single" w:sz="4" w:space="0" w:color="auto"/>
              <w:bottom w:val="single" w:sz="4" w:space="0" w:color="auto"/>
              <w:right w:val="single" w:sz="4" w:space="0" w:color="auto"/>
            </w:tcBorders>
            <w:vAlign w:val="center"/>
          </w:tcPr>
          <w:p w14:paraId="24AE077C" w14:textId="77777777" w:rsidR="006F6378" w:rsidRPr="00C30686" w:rsidRDefault="006F6378" w:rsidP="0094020B">
            <w:pPr>
              <w:pStyle w:val="TAC"/>
              <w:rPr>
                <w:kern w:val="2"/>
                <w:szCs w:val="22"/>
                <w:lang w:val="en-US" w:eastAsia="zh-CN"/>
              </w:rPr>
            </w:pPr>
          </w:p>
        </w:tc>
      </w:tr>
      <w:tr w:rsidR="006F6378" w:rsidRPr="00C30686" w14:paraId="462EDE48" w14:textId="77777777" w:rsidTr="004F423A">
        <w:trPr>
          <w:trHeight w:val="128"/>
        </w:trPr>
        <w:tc>
          <w:tcPr>
            <w:tcW w:w="2742" w:type="dxa"/>
            <w:tcBorders>
              <w:top w:val="single" w:sz="4" w:space="0" w:color="auto"/>
              <w:left w:val="single" w:sz="4" w:space="0" w:color="auto"/>
              <w:bottom w:val="nil"/>
              <w:right w:val="single" w:sz="4" w:space="0" w:color="auto"/>
            </w:tcBorders>
            <w:vAlign w:val="center"/>
          </w:tcPr>
          <w:p w14:paraId="1C60FD51" w14:textId="77777777" w:rsidR="006F6378" w:rsidRPr="00C30686" w:rsidRDefault="006F6378" w:rsidP="0094020B">
            <w:pPr>
              <w:pStyle w:val="TAC"/>
              <w:rPr>
                <w:kern w:val="2"/>
                <w:szCs w:val="22"/>
                <w:lang w:val="en-US" w:eastAsia="zh-CN"/>
              </w:rPr>
            </w:pPr>
            <w:r w:rsidRPr="00C30686">
              <w:rPr>
                <w:rFonts w:eastAsiaTheme="minorEastAsia"/>
                <w:lang w:eastAsia="zh-CN"/>
              </w:rPr>
              <w:t>CA_n1A-n28A-n46D</w:t>
            </w:r>
          </w:p>
        </w:tc>
        <w:tc>
          <w:tcPr>
            <w:tcW w:w="2785" w:type="dxa"/>
            <w:tcBorders>
              <w:top w:val="single" w:sz="4" w:space="0" w:color="auto"/>
              <w:left w:val="single" w:sz="4" w:space="0" w:color="auto"/>
              <w:bottom w:val="nil"/>
              <w:right w:val="single" w:sz="4" w:space="0" w:color="auto"/>
            </w:tcBorders>
            <w:vAlign w:val="center"/>
          </w:tcPr>
          <w:p w14:paraId="4FE2D987" w14:textId="77777777" w:rsidR="006F6378" w:rsidRPr="00C30686" w:rsidRDefault="006F6378" w:rsidP="0094020B">
            <w:pPr>
              <w:pStyle w:val="TAC"/>
              <w:rPr>
                <w:rFonts w:eastAsiaTheme="minorEastAsia"/>
                <w:lang w:eastAsia="zh-CN"/>
              </w:rPr>
            </w:pPr>
            <w:r w:rsidRPr="00C30686">
              <w:rPr>
                <w:rFonts w:eastAsiaTheme="minorEastAsia"/>
                <w:lang w:eastAsia="zh-CN"/>
              </w:rPr>
              <w:t>CA_n1A-n28A</w:t>
            </w:r>
          </w:p>
          <w:p w14:paraId="4CBFE65C" w14:textId="77777777" w:rsidR="006F6378" w:rsidRPr="00C30686" w:rsidRDefault="006F6378" w:rsidP="0094020B">
            <w:pPr>
              <w:pStyle w:val="TAC"/>
              <w:rPr>
                <w:rFonts w:eastAsiaTheme="minorEastAsia"/>
                <w:lang w:eastAsia="zh-CN"/>
              </w:rPr>
            </w:pPr>
            <w:r w:rsidRPr="00C30686">
              <w:rPr>
                <w:rFonts w:eastAsiaTheme="minorEastAsia"/>
                <w:lang w:eastAsia="zh-CN"/>
              </w:rPr>
              <w:t>CA_n1A-n46A</w:t>
            </w:r>
          </w:p>
          <w:p w14:paraId="78F53AD9" w14:textId="77777777" w:rsidR="006F6378" w:rsidRPr="00C30686" w:rsidRDefault="006F6378" w:rsidP="0094020B">
            <w:pPr>
              <w:pStyle w:val="TAC"/>
              <w:rPr>
                <w:kern w:val="2"/>
                <w:szCs w:val="18"/>
                <w:lang w:val="en-US" w:eastAsia="zh-CN"/>
              </w:rPr>
            </w:pPr>
            <w:r w:rsidRPr="00C30686">
              <w:rPr>
                <w:rFonts w:eastAsiaTheme="minorEastAsia"/>
                <w:lang w:eastAsia="zh-CN"/>
              </w:rPr>
              <w:t>CA_n28A-n46A</w:t>
            </w:r>
          </w:p>
        </w:tc>
        <w:tc>
          <w:tcPr>
            <w:tcW w:w="1259" w:type="dxa"/>
            <w:tcBorders>
              <w:top w:val="single" w:sz="4" w:space="0" w:color="auto"/>
              <w:left w:val="single" w:sz="4" w:space="0" w:color="auto"/>
              <w:bottom w:val="single" w:sz="4" w:space="0" w:color="auto"/>
              <w:right w:val="single" w:sz="4" w:space="0" w:color="auto"/>
            </w:tcBorders>
            <w:vAlign w:val="center"/>
          </w:tcPr>
          <w:p w14:paraId="72DF9875" w14:textId="77777777" w:rsidR="006F6378" w:rsidRPr="00C30686" w:rsidRDefault="006F6378" w:rsidP="0094020B">
            <w:pPr>
              <w:pStyle w:val="TAC"/>
              <w:rPr>
                <w:kern w:val="2"/>
                <w:szCs w:val="22"/>
                <w:lang w:val="en-US"/>
              </w:rPr>
            </w:pPr>
            <w:r w:rsidRPr="00C30686">
              <w:rPr>
                <w:rFonts w:eastAsiaTheme="minorEastAsia"/>
                <w:lang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06E8A3A3" w14:textId="77777777" w:rsidR="006F6378" w:rsidRPr="00C30686" w:rsidRDefault="006F6378" w:rsidP="0094020B">
            <w:pPr>
              <w:pStyle w:val="TAC"/>
              <w:rPr>
                <w:rFonts w:cs="Arial"/>
                <w:color w:val="000000"/>
                <w:szCs w:val="18"/>
                <w:lang w:val="en-US" w:eastAsia="zh-CN" w:bidi="ar"/>
              </w:rPr>
            </w:pPr>
            <w:r w:rsidRPr="00C30686">
              <w:rPr>
                <w:rFonts w:eastAsiaTheme="minorEastAsia"/>
              </w:rPr>
              <w:t>5, 10, 15, 20, 25, 30, 40, 50</w:t>
            </w:r>
          </w:p>
        </w:tc>
        <w:tc>
          <w:tcPr>
            <w:tcW w:w="2445" w:type="dxa"/>
            <w:tcBorders>
              <w:top w:val="single" w:sz="4" w:space="0" w:color="auto"/>
              <w:left w:val="single" w:sz="4" w:space="0" w:color="auto"/>
              <w:bottom w:val="nil"/>
              <w:right w:val="single" w:sz="4" w:space="0" w:color="auto"/>
            </w:tcBorders>
            <w:vAlign w:val="center"/>
          </w:tcPr>
          <w:p w14:paraId="25DA63AE" w14:textId="77777777" w:rsidR="006F6378" w:rsidRPr="00C30686" w:rsidRDefault="006F6378" w:rsidP="0094020B">
            <w:pPr>
              <w:pStyle w:val="TAC"/>
              <w:rPr>
                <w:kern w:val="2"/>
                <w:szCs w:val="22"/>
                <w:lang w:val="en-US" w:eastAsia="zh-CN"/>
              </w:rPr>
            </w:pPr>
            <w:r w:rsidRPr="00C30686">
              <w:rPr>
                <w:rFonts w:eastAsiaTheme="minorEastAsia" w:hint="eastAsia"/>
                <w:lang w:eastAsia="zh-CN"/>
              </w:rPr>
              <w:t>0</w:t>
            </w:r>
          </w:p>
        </w:tc>
      </w:tr>
      <w:tr w:rsidR="006F6378" w:rsidRPr="00C30686" w14:paraId="713AD15C" w14:textId="77777777" w:rsidTr="004F423A">
        <w:trPr>
          <w:trHeight w:val="128"/>
        </w:trPr>
        <w:tc>
          <w:tcPr>
            <w:tcW w:w="2742" w:type="dxa"/>
            <w:tcBorders>
              <w:top w:val="nil"/>
              <w:left w:val="single" w:sz="4" w:space="0" w:color="auto"/>
              <w:bottom w:val="nil"/>
              <w:right w:val="single" w:sz="4" w:space="0" w:color="auto"/>
            </w:tcBorders>
            <w:vAlign w:val="center"/>
          </w:tcPr>
          <w:p w14:paraId="0F12425B" w14:textId="77777777" w:rsidR="006F6378" w:rsidRPr="00C30686" w:rsidRDefault="006F6378" w:rsidP="0094020B">
            <w:pPr>
              <w:pStyle w:val="TAC"/>
              <w:rPr>
                <w:kern w:val="2"/>
                <w:szCs w:val="22"/>
                <w:lang w:val="en-US" w:eastAsia="zh-CN"/>
              </w:rPr>
            </w:pPr>
          </w:p>
        </w:tc>
        <w:tc>
          <w:tcPr>
            <w:tcW w:w="2785" w:type="dxa"/>
            <w:tcBorders>
              <w:top w:val="nil"/>
              <w:left w:val="single" w:sz="4" w:space="0" w:color="auto"/>
              <w:bottom w:val="nil"/>
              <w:right w:val="single" w:sz="4" w:space="0" w:color="auto"/>
            </w:tcBorders>
            <w:vAlign w:val="center"/>
          </w:tcPr>
          <w:p w14:paraId="4A885A80" w14:textId="77777777" w:rsidR="006F6378" w:rsidRPr="00C30686" w:rsidRDefault="006F6378" w:rsidP="0094020B">
            <w:pPr>
              <w:pStyle w:val="TAC"/>
              <w:rPr>
                <w:kern w:val="2"/>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C04B83D" w14:textId="77777777" w:rsidR="006F6378" w:rsidRPr="00C30686" w:rsidRDefault="006F6378" w:rsidP="0094020B">
            <w:pPr>
              <w:pStyle w:val="TAC"/>
              <w:rPr>
                <w:kern w:val="2"/>
                <w:szCs w:val="22"/>
                <w:lang w:val="en-US"/>
              </w:rPr>
            </w:pPr>
            <w:r w:rsidRPr="00C30686">
              <w:rPr>
                <w:rFonts w:eastAsiaTheme="minorEastAsia" w:hint="eastAsia"/>
                <w:lang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0C1CF0E7" w14:textId="77777777" w:rsidR="006F6378" w:rsidRPr="00C30686" w:rsidRDefault="006F6378" w:rsidP="0094020B">
            <w:pPr>
              <w:pStyle w:val="TAC"/>
              <w:rPr>
                <w:rFonts w:cs="Arial"/>
                <w:color w:val="000000"/>
                <w:szCs w:val="18"/>
                <w:lang w:val="en-US" w:eastAsia="zh-CN" w:bidi="ar"/>
              </w:rPr>
            </w:pPr>
            <w:r w:rsidRPr="00C30686">
              <w:rPr>
                <w:rFonts w:eastAsiaTheme="minorEastAsia"/>
              </w:rPr>
              <w:t>5, 10, 15, 20</w:t>
            </w:r>
          </w:p>
        </w:tc>
        <w:tc>
          <w:tcPr>
            <w:tcW w:w="2445" w:type="dxa"/>
            <w:tcBorders>
              <w:top w:val="nil"/>
              <w:left w:val="single" w:sz="4" w:space="0" w:color="auto"/>
              <w:bottom w:val="nil"/>
              <w:right w:val="single" w:sz="4" w:space="0" w:color="auto"/>
            </w:tcBorders>
            <w:vAlign w:val="center"/>
          </w:tcPr>
          <w:p w14:paraId="4D528165" w14:textId="77777777" w:rsidR="006F6378" w:rsidRPr="00C30686" w:rsidRDefault="006F6378" w:rsidP="0094020B">
            <w:pPr>
              <w:pStyle w:val="TAC"/>
              <w:rPr>
                <w:kern w:val="2"/>
                <w:szCs w:val="22"/>
                <w:lang w:val="en-US" w:eastAsia="zh-CN"/>
              </w:rPr>
            </w:pPr>
          </w:p>
        </w:tc>
      </w:tr>
      <w:tr w:rsidR="006F6378" w:rsidRPr="00C30686" w14:paraId="11101D44" w14:textId="77777777" w:rsidTr="004F423A">
        <w:trPr>
          <w:trHeight w:val="128"/>
        </w:trPr>
        <w:tc>
          <w:tcPr>
            <w:tcW w:w="2742" w:type="dxa"/>
            <w:tcBorders>
              <w:top w:val="nil"/>
              <w:left w:val="single" w:sz="4" w:space="0" w:color="auto"/>
              <w:bottom w:val="single" w:sz="4" w:space="0" w:color="auto"/>
              <w:right w:val="single" w:sz="4" w:space="0" w:color="auto"/>
            </w:tcBorders>
            <w:vAlign w:val="center"/>
          </w:tcPr>
          <w:p w14:paraId="787EB62C" w14:textId="77777777" w:rsidR="006F6378" w:rsidRPr="00C30686" w:rsidRDefault="006F6378" w:rsidP="0094020B">
            <w:pPr>
              <w:pStyle w:val="TAC"/>
              <w:rPr>
                <w:kern w:val="2"/>
                <w:szCs w:val="22"/>
                <w:lang w:val="en-US" w:eastAsia="zh-CN"/>
              </w:rPr>
            </w:pPr>
          </w:p>
        </w:tc>
        <w:tc>
          <w:tcPr>
            <w:tcW w:w="2785" w:type="dxa"/>
            <w:tcBorders>
              <w:top w:val="nil"/>
              <w:left w:val="single" w:sz="4" w:space="0" w:color="auto"/>
              <w:bottom w:val="single" w:sz="4" w:space="0" w:color="auto"/>
              <w:right w:val="single" w:sz="4" w:space="0" w:color="auto"/>
            </w:tcBorders>
            <w:vAlign w:val="center"/>
          </w:tcPr>
          <w:p w14:paraId="301FAAA6" w14:textId="77777777" w:rsidR="006F6378" w:rsidRPr="00C30686" w:rsidRDefault="006F6378" w:rsidP="0094020B">
            <w:pPr>
              <w:pStyle w:val="TAC"/>
              <w:rPr>
                <w:kern w:val="2"/>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9E2751A" w14:textId="77777777" w:rsidR="006F6378" w:rsidRPr="00C30686" w:rsidRDefault="006F6378" w:rsidP="0094020B">
            <w:pPr>
              <w:pStyle w:val="TAC"/>
              <w:rPr>
                <w:kern w:val="2"/>
                <w:szCs w:val="22"/>
                <w:lang w:val="en-US"/>
              </w:rPr>
            </w:pPr>
            <w:r w:rsidRPr="00C30686">
              <w:rPr>
                <w:rFonts w:eastAsiaTheme="minorEastAsia" w:hint="eastAsia"/>
                <w:lang w:eastAsia="zh-CN"/>
              </w:rPr>
              <w:t>n4</w:t>
            </w:r>
            <w:r w:rsidRPr="00C30686">
              <w:rPr>
                <w:rFonts w:eastAsiaTheme="minorEastAsia"/>
                <w:lang w:eastAsia="zh-CN"/>
              </w:rPr>
              <w:t>6</w:t>
            </w:r>
          </w:p>
        </w:tc>
        <w:tc>
          <w:tcPr>
            <w:tcW w:w="4356" w:type="dxa"/>
            <w:tcBorders>
              <w:top w:val="single" w:sz="4" w:space="0" w:color="auto"/>
              <w:left w:val="single" w:sz="4" w:space="0" w:color="auto"/>
              <w:bottom w:val="single" w:sz="4" w:space="0" w:color="auto"/>
              <w:right w:val="single" w:sz="4" w:space="0" w:color="auto"/>
            </w:tcBorders>
            <w:vAlign w:val="center"/>
          </w:tcPr>
          <w:p w14:paraId="0FB33546" w14:textId="77777777" w:rsidR="006F6378" w:rsidRPr="00C30686" w:rsidRDefault="006F6378" w:rsidP="0094020B">
            <w:pPr>
              <w:pStyle w:val="TAC"/>
              <w:rPr>
                <w:rFonts w:cs="Arial"/>
                <w:color w:val="000000"/>
                <w:szCs w:val="18"/>
                <w:lang w:val="en-US" w:eastAsia="zh-CN" w:bidi="ar"/>
              </w:rPr>
            </w:pPr>
            <w:r w:rsidRPr="00C30686">
              <w:rPr>
                <w:rFonts w:eastAsiaTheme="minorEastAsia"/>
              </w:rPr>
              <w:t>CA_n46D_BCS0</w:t>
            </w:r>
          </w:p>
        </w:tc>
        <w:tc>
          <w:tcPr>
            <w:tcW w:w="2445" w:type="dxa"/>
            <w:tcBorders>
              <w:top w:val="nil"/>
              <w:left w:val="single" w:sz="4" w:space="0" w:color="auto"/>
              <w:bottom w:val="single" w:sz="4" w:space="0" w:color="auto"/>
              <w:right w:val="single" w:sz="4" w:space="0" w:color="auto"/>
            </w:tcBorders>
            <w:vAlign w:val="center"/>
          </w:tcPr>
          <w:p w14:paraId="690F7533" w14:textId="77777777" w:rsidR="006F6378" w:rsidRPr="00C30686" w:rsidRDefault="006F6378" w:rsidP="0094020B">
            <w:pPr>
              <w:pStyle w:val="TAC"/>
              <w:rPr>
                <w:kern w:val="2"/>
                <w:szCs w:val="22"/>
                <w:lang w:val="en-US" w:eastAsia="zh-CN"/>
              </w:rPr>
            </w:pPr>
          </w:p>
        </w:tc>
      </w:tr>
      <w:tr w:rsidR="006F6378" w:rsidRPr="00C30686" w14:paraId="4B09D7E0" w14:textId="77777777" w:rsidTr="004F423A">
        <w:trPr>
          <w:trHeight w:val="128"/>
        </w:trPr>
        <w:tc>
          <w:tcPr>
            <w:tcW w:w="2742" w:type="dxa"/>
            <w:tcBorders>
              <w:top w:val="single" w:sz="4" w:space="0" w:color="auto"/>
              <w:left w:val="single" w:sz="4" w:space="0" w:color="auto"/>
              <w:bottom w:val="nil"/>
              <w:right w:val="single" w:sz="4" w:space="0" w:color="auto"/>
            </w:tcBorders>
            <w:vAlign w:val="center"/>
          </w:tcPr>
          <w:p w14:paraId="323F7738" w14:textId="77777777" w:rsidR="006F6378" w:rsidRPr="00C30686" w:rsidRDefault="006F6378" w:rsidP="0094020B">
            <w:pPr>
              <w:pStyle w:val="TAC"/>
              <w:rPr>
                <w:kern w:val="2"/>
                <w:szCs w:val="22"/>
                <w:lang w:val="en-US" w:eastAsia="zh-CN"/>
              </w:rPr>
            </w:pPr>
            <w:r w:rsidRPr="00C30686">
              <w:rPr>
                <w:rFonts w:eastAsiaTheme="minorEastAsia"/>
                <w:lang w:eastAsia="zh-CN"/>
              </w:rPr>
              <w:t>CA_n1A-n28A-n46(2A)</w:t>
            </w:r>
          </w:p>
        </w:tc>
        <w:tc>
          <w:tcPr>
            <w:tcW w:w="2785" w:type="dxa"/>
            <w:tcBorders>
              <w:top w:val="single" w:sz="4" w:space="0" w:color="auto"/>
              <w:left w:val="single" w:sz="4" w:space="0" w:color="auto"/>
              <w:bottom w:val="nil"/>
              <w:right w:val="single" w:sz="4" w:space="0" w:color="auto"/>
            </w:tcBorders>
            <w:vAlign w:val="center"/>
          </w:tcPr>
          <w:p w14:paraId="47CD7E0E" w14:textId="77777777" w:rsidR="006F6378" w:rsidRPr="00C30686" w:rsidRDefault="006F6378" w:rsidP="0094020B">
            <w:pPr>
              <w:pStyle w:val="TAC"/>
              <w:rPr>
                <w:rFonts w:eastAsiaTheme="minorEastAsia"/>
                <w:lang w:eastAsia="zh-CN"/>
              </w:rPr>
            </w:pPr>
            <w:r w:rsidRPr="00C30686">
              <w:rPr>
                <w:rFonts w:eastAsiaTheme="minorEastAsia"/>
                <w:lang w:eastAsia="zh-CN"/>
              </w:rPr>
              <w:t>CA_n1A-n28A</w:t>
            </w:r>
          </w:p>
          <w:p w14:paraId="3169A957" w14:textId="77777777" w:rsidR="006F6378" w:rsidRPr="00C30686" w:rsidRDefault="006F6378" w:rsidP="0094020B">
            <w:pPr>
              <w:pStyle w:val="TAC"/>
              <w:rPr>
                <w:rFonts w:eastAsiaTheme="minorEastAsia"/>
                <w:lang w:eastAsia="zh-CN"/>
              </w:rPr>
            </w:pPr>
            <w:r w:rsidRPr="00C30686">
              <w:rPr>
                <w:rFonts w:eastAsiaTheme="minorEastAsia"/>
                <w:lang w:eastAsia="zh-CN"/>
              </w:rPr>
              <w:t>CA_n1A-n46A</w:t>
            </w:r>
          </w:p>
          <w:p w14:paraId="3D9248AB" w14:textId="77777777" w:rsidR="006F6378" w:rsidRPr="00C30686" w:rsidRDefault="006F6378" w:rsidP="0094020B">
            <w:pPr>
              <w:pStyle w:val="TAC"/>
              <w:rPr>
                <w:kern w:val="2"/>
                <w:szCs w:val="18"/>
                <w:lang w:val="en-US" w:eastAsia="zh-CN"/>
              </w:rPr>
            </w:pPr>
            <w:r w:rsidRPr="00C30686">
              <w:rPr>
                <w:rFonts w:eastAsiaTheme="minorEastAsia"/>
                <w:lang w:eastAsia="zh-CN"/>
              </w:rPr>
              <w:t>CA_n28A-n46A</w:t>
            </w:r>
          </w:p>
        </w:tc>
        <w:tc>
          <w:tcPr>
            <w:tcW w:w="1259" w:type="dxa"/>
            <w:tcBorders>
              <w:top w:val="single" w:sz="4" w:space="0" w:color="auto"/>
              <w:left w:val="single" w:sz="4" w:space="0" w:color="auto"/>
              <w:bottom w:val="single" w:sz="4" w:space="0" w:color="auto"/>
              <w:right w:val="single" w:sz="4" w:space="0" w:color="auto"/>
            </w:tcBorders>
            <w:vAlign w:val="center"/>
          </w:tcPr>
          <w:p w14:paraId="2FFAAEB3" w14:textId="77777777" w:rsidR="006F6378" w:rsidRPr="00C30686" w:rsidRDefault="006F6378" w:rsidP="0094020B">
            <w:pPr>
              <w:pStyle w:val="TAC"/>
              <w:rPr>
                <w:kern w:val="2"/>
                <w:szCs w:val="22"/>
                <w:lang w:val="en-US"/>
              </w:rPr>
            </w:pPr>
            <w:r w:rsidRPr="00C30686">
              <w:rPr>
                <w:rFonts w:eastAsiaTheme="minorEastAsia" w:hint="eastAsia"/>
                <w:lang w:eastAsia="zh-CN"/>
              </w:rPr>
              <w:t>n</w:t>
            </w:r>
            <w:r w:rsidRPr="00C30686">
              <w:rPr>
                <w:rFonts w:eastAsiaTheme="minorEastAsia"/>
                <w:lang w:eastAsia="zh-CN"/>
              </w:rPr>
              <w:t>1</w:t>
            </w:r>
          </w:p>
        </w:tc>
        <w:tc>
          <w:tcPr>
            <w:tcW w:w="4356" w:type="dxa"/>
            <w:tcBorders>
              <w:top w:val="single" w:sz="4" w:space="0" w:color="auto"/>
              <w:left w:val="single" w:sz="4" w:space="0" w:color="auto"/>
              <w:bottom w:val="single" w:sz="4" w:space="0" w:color="auto"/>
              <w:right w:val="single" w:sz="4" w:space="0" w:color="auto"/>
            </w:tcBorders>
            <w:vAlign w:val="center"/>
          </w:tcPr>
          <w:p w14:paraId="3F0CD60E" w14:textId="77777777" w:rsidR="006F6378" w:rsidRPr="00C30686" w:rsidRDefault="006F6378" w:rsidP="0094020B">
            <w:pPr>
              <w:pStyle w:val="TAC"/>
              <w:rPr>
                <w:rFonts w:cs="Arial"/>
                <w:color w:val="000000"/>
                <w:szCs w:val="18"/>
                <w:lang w:val="en-US" w:eastAsia="zh-CN" w:bidi="ar"/>
              </w:rPr>
            </w:pPr>
            <w:r w:rsidRPr="00C30686">
              <w:rPr>
                <w:rFonts w:eastAsiaTheme="minorEastAsia"/>
              </w:rPr>
              <w:t>5, 10, 15, 20, 25, 30, 40, 50</w:t>
            </w:r>
          </w:p>
        </w:tc>
        <w:tc>
          <w:tcPr>
            <w:tcW w:w="2445" w:type="dxa"/>
            <w:tcBorders>
              <w:top w:val="single" w:sz="4" w:space="0" w:color="auto"/>
              <w:left w:val="single" w:sz="4" w:space="0" w:color="auto"/>
              <w:bottom w:val="nil"/>
              <w:right w:val="single" w:sz="4" w:space="0" w:color="auto"/>
            </w:tcBorders>
            <w:vAlign w:val="center"/>
          </w:tcPr>
          <w:p w14:paraId="6A7CA66F" w14:textId="77777777" w:rsidR="006F6378" w:rsidRPr="00C30686" w:rsidRDefault="006F6378" w:rsidP="0094020B">
            <w:pPr>
              <w:pStyle w:val="TAC"/>
              <w:rPr>
                <w:kern w:val="2"/>
                <w:szCs w:val="22"/>
                <w:lang w:val="en-US" w:eastAsia="zh-CN"/>
              </w:rPr>
            </w:pPr>
            <w:r w:rsidRPr="00C30686">
              <w:rPr>
                <w:rFonts w:eastAsiaTheme="minorEastAsia" w:hint="eastAsia"/>
                <w:lang w:eastAsia="zh-CN"/>
              </w:rPr>
              <w:t>0</w:t>
            </w:r>
          </w:p>
        </w:tc>
      </w:tr>
      <w:tr w:rsidR="006F6378" w:rsidRPr="00C30686" w14:paraId="5DF7AC80" w14:textId="77777777" w:rsidTr="004F423A">
        <w:trPr>
          <w:trHeight w:val="128"/>
        </w:trPr>
        <w:tc>
          <w:tcPr>
            <w:tcW w:w="2742" w:type="dxa"/>
            <w:tcBorders>
              <w:top w:val="nil"/>
              <w:left w:val="single" w:sz="4" w:space="0" w:color="auto"/>
              <w:bottom w:val="nil"/>
              <w:right w:val="single" w:sz="4" w:space="0" w:color="auto"/>
            </w:tcBorders>
            <w:vAlign w:val="center"/>
          </w:tcPr>
          <w:p w14:paraId="53AB8743" w14:textId="77777777" w:rsidR="006F6378" w:rsidRPr="00C30686" w:rsidRDefault="006F6378" w:rsidP="0094020B">
            <w:pPr>
              <w:pStyle w:val="TAC"/>
              <w:rPr>
                <w:kern w:val="2"/>
                <w:szCs w:val="22"/>
                <w:lang w:val="en-US" w:eastAsia="zh-CN"/>
              </w:rPr>
            </w:pPr>
          </w:p>
        </w:tc>
        <w:tc>
          <w:tcPr>
            <w:tcW w:w="2785" w:type="dxa"/>
            <w:tcBorders>
              <w:top w:val="nil"/>
              <w:left w:val="single" w:sz="4" w:space="0" w:color="auto"/>
              <w:bottom w:val="nil"/>
              <w:right w:val="single" w:sz="4" w:space="0" w:color="auto"/>
            </w:tcBorders>
            <w:vAlign w:val="center"/>
          </w:tcPr>
          <w:p w14:paraId="7670FBD7" w14:textId="77777777" w:rsidR="006F6378" w:rsidRPr="00C30686" w:rsidRDefault="006F6378" w:rsidP="0094020B">
            <w:pPr>
              <w:pStyle w:val="TAC"/>
              <w:rPr>
                <w:kern w:val="2"/>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77A5386" w14:textId="77777777" w:rsidR="006F6378" w:rsidRPr="00C30686" w:rsidRDefault="006F6378" w:rsidP="0094020B">
            <w:pPr>
              <w:pStyle w:val="TAC"/>
              <w:rPr>
                <w:kern w:val="2"/>
                <w:szCs w:val="22"/>
                <w:lang w:val="en-US"/>
              </w:rPr>
            </w:pPr>
            <w:r w:rsidRPr="00C30686">
              <w:rPr>
                <w:rFonts w:eastAsiaTheme="minorEastAsia" w:hint="eastAsia"/>
                <w:lang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5AE33596" w14:textId="77777777" w:rsidR="006F6378" w:rsidRPr="00C30686" w:rsidRDefault="006F6378" w:rsidP="0094020B">
            <w:pPr>
              <w:pStyle w:val="TAC"/>
              <w:rPr>
                <w:rFonts w:cs="Arial"/>
                <w:color w:val="000000"/>
                <w:szCs w:val="18"/>
                <w:lang w:val="en-US" w:eastAsia="zh-CN" w:bidi="ar"/>
              </w:rPr>
            </w:pPr>
            <w:r w:rsidRPr="00C30686">
              <w:rPr>
                <w:rFonts w:eastAsiaTheme="minorEastAsia"/>
              </w:rPr>
              <w:t>5, 10, 15, 20</w:t>
            </w:r>
          </w:p>
        </w:tc>
        <w:tc>
          <w:tcPr>
            <w:tcW w:w="2445" w:type="dxa"/>
            <w:tcBorders>
              <w:top w:val="nil"/>
              <w:left w:val="single" w:sz="4" w:space="0" w:color="auto"/>
              <w:bottom w:val="nil"/>
              <w:right w:val="single" w:sz="4" w:space="0" w:color="auto"/>
            </w:tcBorders>
            <w:vAlign w:val="center"/>
          </w:tcPr>
          <w:p w14:paraId="598BA9A3" w14:textId="77777777" w:rsidR="006F6378" w:rsidRPr="00C30686" w:rsidRDefault="006F6378" w:rsidP="0094020B">
            <w:pPr>
              <w:pStyle w:val="TAC"/>
              <w:rPr>
                <w:kern w:val="2"/>
                <w:szCs w:val="22"/>
                <w:lang w:val="en-US" w:eastAsia="zh-CN"/>
              </w:rPr>
            </w:pPr>
          </w:p>
        </w:tc>
      </w:tr>
      <w:tr w:rsidR="006F6378" w:rsidRPr="00C30686" w14:paraId="21CAA4B2" w14:textId="77777777" w:rsidTr="004F423A">
        <w:trPr>
          <w:trHeight w:val="128"/>
        </w:trPr>
        <w:tc>
          <w:tcPr>
            <w:tcW w:w="2742" w:type="dxa"/>
            <w:tcBorders>
              <w:top w:val="nil"/>
              <w:left w:val="single" w:sz="4" w:space="0" w:color="auto"/>
              <w:bottom w:val="single" w:sz="4" w:space="0" w:color="auto"/>
              <w:right w:val="single" w:sz="4" w:space="0" w:color="auto"/>
            </w:tcBorders>
            <w:vAlign w:val="center"/>
          </w:tcPr>
          <w:p w14:paraId="01A1A5FC" w14:textId="77777777" w:rsidR="006F6378" w:rsidRPr="00C30686" w:rsidRDefault="006F6378" w:rsidP="0094020B">
            <w:pPr>
              <w:pStyle w:val="TAC"/>
              <w:rPr>
                <w:kern w:val="2"/>
                <w:szCs w:val="22"/>
                <w:lang w:val="en-US" w:eastAsia="zh-CN"/>
              </w:rPr>
            </w:pPr>
          </w:p>
        </w:tc>
        <w:tc>
          <w:tcPr>
            <w:tcW w:w="2785" w:type="dxa"/>
            <w:tcBorders>
              <w:top w:val="nil"/>
              <w:left w:val="single" w:sz="4" w:space="0" w:color="auto"/>
              <w:bottom w:val="single" w:sz="4" w:space="0" w:color="auto"/>
              <w:right w:val="single" w:sz="4" w:space="0" w:color="auto"/>
            </w:tcBorders>
            <w:vAlign w:val="center"/>
          </w:tcPr>
          <w:p w14:paraId="31697536" w14:textId="77777777" w:rsidR="006F6378" w:rsidRPr="00C30686" w:rsidRDefault="006F6378" w:rsidP="0094020B">
            <w:pPr>
              <w:pStyle w:val="TAC"/>
              <w:rPr>
                <w:kern w:val="2"/>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5C26918" w14:textId="77777777" w:rsidR="006F6378" w:rsidRPr="00C30686" w:rsidRDefault="006F6378" w:rsidP="0094020B">
            <w:pPr>
              <w:pStyle w:val="TAC"/>
              <w:rPr>
                <w:kern w:val="2"/>
                <w:szCs w:val="22"/>
                <w:lang w:val="en-US"/>
              </w:rPr>
            </w:pPr>
            <w:r w:rsidRPr="00C30686">
              <w:rPr>
                <w:rFonts w:eastAsiaTheme="minorEastAsia" w:hint="eastAsia"/>
                <w:lang w:eastAsia="zh-CN"/>
              </w:rPr>
              <w:t>n4</w:t>
            </w:r>
            <w:r w:rsidRPr="00C30686">
              <w:rPr>
                <w:rFonts w:eastAsiaTheme="minorEastAsia"/>
                <w:lang w:eastAsia="zh-CN"/>
              </w:rPr>
              <w:t>6</w:t>
            </w:r>
          </w:p>
        </w:tc>
        <w:tc>
          <w:tcPr>
            <w:tcW w:w="4356" w:type="dxa"/>
            <w:tcBorders>
              <w:top w:val="single" w:sz="4" w:space="0" w:color="auto"/>
              <w:left w:val="single" w:sz="4" w:space="0" w:color="auto"/>
              <w:bottom w:val="single" w:sz="4" w:space="0" w:color="auto"/>
              <w:right w:val="single" w:sz="4" w:space="0" w:color="auto"/>
            </w:tcBorders>
            <w:vAlign w:val="center"/>
          </w:tcPr>
          <w:p w14:paraId="7E467FD7" w14:textId="77777777" w:rsidR="006F6378" w:rsidRPr="00C30686" w:rsidRDefault="006F6378" w:rsidP="0094020B">
            <w:pPr>
              <w:pStyle w:val="TAC"/>
              <w:rPr>
                <w:rFonts w:cs="Arial"/>
                <w:color w:val="000000"/>
                <w:szCs w:val="18"/>
                <w:lang w:val="en-US" w:eastAsia="zh-CN" w:bidi="ar"/>
              </w:rPr>
            </w:pPr>
            <w:r w:rsidRPr="00C30686">
              <w:rPr>
                <w:rFonts w:eastAsiaTheme="minorEastAsia" w:cs="Arial"/>
                <w:szCs w:val="18"/>
              </w:rPr>
              <w:t>CA_n46(2A)_BCS0</w:t>
            </w:r>
          </w:p>
        </w:tc>
        <w:tc>
          <w:tcPr>
            <w:tcW w:w="2445" w:type="dxa"/>
            <w:tcBorders>
              <w:top w:val="nil"/>
              <w:left w:val="single" w:sz="4" w:space="0" w:color="auto"/>
              <w:bottom w:val="single" w:sz="4" w:space="0" w:color="auto"/>
              <w:right w:val="single" w:sz="4" w:space="0" w:color="auto"/>
            </w:tcBorders>
            <w:vAlign w:val="center"/>
          </w:tcPr>
          <w:p w14:paraId="71A35396" w14:textId="77777777" w:rsidR="006F6378" w:rsidRPr="00C30686" w:rsidRDefault="006F6378" w:rsidP="0094020B">
            <w:pPr>
              <w:pStyle w:val="TAC"/>
              <w:rPr>
                <w:kern w:val="2"/>
                <w:szCs w:val="22"/>
                <w:lang w:val="en-US" w:eastAsia="zh-CN"/>
              </w:rPr>
            </w:pPr>
          </w:p>
        </w:tc>
      </w:tr>
      <w:tr w:rsidR="006F6378" w:rsidRPr="00C30686" w14:paraId="162AC019" w14:textId="77777777" w:rsidTr="004F423A">
        <w:trPr>
          <w:trHeight w:val="128"/>
        </w:trPr>
        <w:tc>
          <w:tcPr>
            <w:tcW w:w="2742" w:type="dxa"/>
            <w:tcBorders>
              <w:top w:val="single" w:sz="4" w:space="0" w:color="auto"/>
              <w:left w:val="single" w:sz="4" w:space="0" w:color="auto"/>
              <w:bottom w:val="nil"/>
              <w:right w:val="single" w:sz="4" w:space="0" w:color="auto"/>
            </w:tcBorders>
            <w:vAlign w:val="center"/>
          </w:tcPr>
          <w:p w14:paraId="761CF63C" w14:textId="77777777" w:rsidR="006F6378" w:rsidRPr="00C30686" w:rsidRDefault="006F6378" w:rsidP="0094020B">
            <w:pPr>
              <w:pStyle w:val="TAC"/>
              <w:rPr>
                <w:kern w:val="2"/>
                <w:szCs w:val="22"/>
                <w:lang w:val="en-US"/>
              </w:rPr>
            </w:pPr>
            <w:r w:rsidRPr="00C30686">
              <w:rPr>
                <w:rFonts w:eastAsiaTheme="minorEastAsia" w:cs="Arial"/>
                <w:szCs w:val="18"/>
              </w:rPr>
              <w:t>CA_n1</w:t>
            </w:r>
            <w:r w:rsidRPr="00C30686">
              <w:rPr>
                <w:rFonts w:eastAsiaTheme="minorEastAsia" w:cs="Arial"/>
                <w:szCs w:val="18"/>
                <w:lang w:val="sv-SE"/>
              </w:rPr>
              <w:t>A-</w:t>
            </w:r>
            <w:r w:rsidRPr="00C30686">
              <w:rPr>
                <w:rFonts w:eastAsiaTheme="minorEastAsia" w:cs="Arial"/>
                <w:szCs w:val="18"/>
              </w:rPr>
              <w:t>n28</w:t>
            </w:r>
            <w:r w:rsidRPr="00C30686">
              <w:rPr>
                <w:rFonts w:eastAsiaTheme="minorEastAsia" w:cs="Arial"/>
                <w:szCs w:val="18"/>
                <w:lang w:val="sv-SE"/>
              </w:rPr>
              <w:t>A-n75A</w:t>
            </w:r>
          </w:p>
          <w:p w14:paraId="501F5721" w14:textId="77777777" w:rsidR="006F6378" w:rsidRPr="00C30686" w:rsidRDefault="006F6378" w:rsidP="0094020B">
            <w:pPr>
              <w:pStyle w:val="TAC"/>
              <w:rPr>
                <w:kern w:val="2"/>
                <w:szCs w:val="22"/>
                <w:lang w:val="en-US" w:eastAsia="zh-CN"/>
              </w:rPr>
            </w:pPr>
          </w:p>
        </w:tc>
        <w:tc>
          <w:tcPr>
            <w:tcW w:w="2785" w:type="dxa"/>
            <w:tcBorders>
              <w:top w:val="single" w:sz="4" w:space="0" w:color="auto"/>
              <w:left w:val="single" w:sz="4" w:space="0" w:color="auto"/>
              <w:bottom w:val="nil"/>
              <w:right w:val="single" w:sz="4" w:space="0" w:color="auto"/>
            </w:tcBorders>
            <w:vAlign w:val="center"/>
          </w:tcPr>
          <w:p w14:paraId="5D5E663A" w14:textId="77777777" w:rsidR="006F6378" w:rsidRPr="00C30686" w:rsidRDefault="006F6378" w:rsidP="0094020B">
            <w:pPr>
              <w:pStyle w:val="TAC"/>
              <w:rPr>
                <w:rFonts w:eastAsiaTheme="minorEastAsia"/>
                <w:lang w:val="sv-SE"/>
              </w:rPr>
            </w:pPr>
            <w:r w:rsidRPr="00C30686">
              <w:rPr>
                <w:rFonts w:eastAsiaTheme="minorEastAsia" w:cs="Arial"/>
                <w:szCs w:val="18"/>
              </w:rPr>
              <w:t>-</w:t>
            </w:r>
          </w:p>
          <w:p w14:paraId="0984A5BA" w14:textId="77777777" w:rsidR="006F6378" w:rsidRPr="00C30686" w:rsidRDefault="006F6378" w:rsidP="0094020B">
            <w:pPr>
              <w:pStyle w:val="TAC"/>
              <w:rPr>
                <w:kern w:val="2"/>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40D67E34" w14:textId="77777777" w:rsidR="006F6378" w:rsidRPr="00C30686" w:rsidRDefault="006F6378" w:rsidP="0094020B">
            <w:pPr>
              <w:pStyle w:val="TAC"/>
              <w:rPr>
                <w:rFonts w:eastAsiaTheme="minorEastAsia"/>
                <w:lang w:eastAsia="zh-CN"/>
              </w:rPr>
            </w:pPr>
            <w:r w:rsidRPr="00C30686">
              <w:rPr>
                <w:rFonts w:eastAsiaTheme="minorEastAsia" w:cs="Arial"/>
                <w:szCs w:val="18"/>
              </w:rPr>
              <w:t>n1</w:t>
            </w:r>
          </w:p>
        </w:tc>
        <w:tc>
          <w:tcPr>
            <w:tcW w:w="4356" w:type="dxa"/>
            <w:tcBorders>
              <w:top w:val="single" w:sz="4" w:space="0" w:color="auto"/>
              <w:left w:val="single" w:sz="4" w:space="0" w:color="auto"/>
              <w:bottom w:val="single" w:sz="4" w:space="0" w:color="auto"/>
              <w:right w:val="single" w:sz="4" w:space="0" w:color="auto"/>
            </w:tcBorders>
            <w:vAlign w:val="center"/>
          </w:tcPr>
          <w:p w14:paraId="7FB45C1D" w14:textId="77777777" w:rsidR="006F6378" w:rsidRPr="00C30686" w:rsidRDefault="006F6378" w:rsidP="0094020B">
            <w:pPr>
              <w:pStyle w:val="TAC"/>
              <w:rPr>
                <w:rFonts w:eastAsiaTheme="minorEastAsia" w:cs="Arial"/>
                <w:szCs w:val="18"/>
              </w:rPr>
            </w:pPr>
            <w:r w:rsidRPr="00C30686">
              <w:rPr>
                <w:rFonts w:eastAsiaTheme="minorEastAsia"/>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453ED2D3"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44212FB5" w14:textId="77777777" w:rsidTr="004F423A">
        <w:trPr>
          <w:trHeight w:val="128"/>
        </w:trPr>
        <w:tc>
          <w:tcPr>
            <w:tcW w:w="2742" w:type="dxa"/>
            <w:tcBorders>
              <w:top w:val="nil"/>
              <w:left w:val="single" w:sz="4" w:space="0" w:color="auto"/>
              <w:bottom w:val="nil"/>
              <w:right w:val="single" w:sz="4" w:space="0" w:color="auto"/>
            </w:tcBorders>
            <w:vAlign w:val="center"/>
          </w:tcPr>
          <w:p w14:paraId="01183196" w14:textId="77777777" w:rsidR="006F6378" w:rsidRPr="00C30686" w:rsidRDefault="006F6378" w:rsidP="0094020B">
            <w:pPr>
              <w:pStyle w:val="TAC"/>
              <w:rPr>
                <w:kern w:val="2"/>
                <w:szCs w:val="22"/>
                <w:lang w:val="en-US" w:eastAsia="zh-CN"/>
              </w:rPr>
            </w:pPr>
          </w:p>
        </w:tc>
        <w:tc>
          <w:tcPr>
            <w:tcW w:w="2785" w:type="dxa"/>
            <w:tcBorders>
              <w:top w:val="nil"/>
              <w:left w:val="single" w:sz="4" w:space="0" w:color="auto"/>
              <w:bottom w:val="nil"/>
              <w:right w:val="single" w:sz="4" w:space="0" w:color="auto"/>
            </w:tcBorders>
            <w:vAlign w:val="center"/>
          </w:tcPr>
          <w:p w14:paraId="18330B4E" w14:textId="77777777" w:rsidR="006F6378" w:rsidRPr="00C30686" w:rsidRDefault="006F6378" w:rsidP="0094020B">
            <w:pPr>
              <w:pStyle w:val="TAC"/>
              <w:rPr>
                <w:kern w:val="2"/>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79457192" w14:textId="77777777" w:rsidR="006F6378" w:rsidRPr="00C30686" w:rsidRDefault="006F6378" w:rsidP="0094020B">
            <w:pPr>
              <w:pStyle w:val="TAC"/>
              <w:rPr>
                <w:rFonts w:eastAsiaTheme="minorEastAsia"/>
                <w:lang w:eastAsia="zh-CN"/>
              </w:rPr>
            </w:pPr>
            <w:r w:rsidRPr="00C30686">
              <w:rPr>
                <w:rFonts w:eastAsiaTheme="minorEastAsia" w:cs="Arial"/>
                <w:szCs w:val="18"/>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7822E941" w14:textId="77777777" w:rsidR="006F6378" w:rsidRPr="00C30686" w:rsidRDefault="006F6378" w:rsidP="0094020B">
            <w:pPr>
              <w:pStyle w:val="TAC"/>
              <w:rPr>
                <w:rFonts w:eastAsiaTheme="minorEastAsia" w:cs="Arial"/>
                <w:szCs w:val="18"/>
              </w:rPr>
            </w:pPr>
            <w:r w:rsidRPr="00C30686">
              <w:rPr>
                <w:rFonts w:eastAsiaTheme="minorEastAsia"/>
                <w:lang w:val="en-US" w:eastAsia="zh-CN" w:bidi="ar"/>
              </w:rPr>
              <w:t>5, 10, 15, 20</w:t>
            </w:r>
          </w:p>
        </w:tc>
        <w:tc>
          <w:tcPr>
            <w:tcW w:w="2445" w:type="dxa"/>
            <w:tcBorders>
              <w:top w:val="nil"/>
              <w:left w:val="single" w:sz="4" w:space="0" w:color="auto"/>
              <w:bottom w:val="nil"/>
              <w:right w:val="single" w:sz="4" w:space="0" w:color="auto"/>
            </w:tcBorders>
            <w:vAlign w:val="center"/>
          </w:tcPr>
          <w:p w14:paraId="6E5B6AE8" w14:textId="77777777" w:rsidR="006F6378" w:rsidRPr="00C30686" w:rsidRDefault="006F6378" w:rsidP="0094020B">
            <w:pPr>
              <w:pStyle w:val="TAC"/>
              <w:rPr>
                <w:kern w:val="2"/>
                <w:szCs w:val="22"/>
                <w:lang w:val="en-US" w:eastAsia="zh-CN"/>
              </w:rPr>
            </w:pPr>
          </w:p>
        </w:tc>
      </w:tr>
      <w:tr w:rsidR="006F6378" w:rsidRPr="00C30686" w14:paraId="58CC2832" w14:textId="77777777" w:rsidTr="004F423A">
        <w:trPr>
          <w:trHeight w:val="128"/>
        </w:trPr>
        <w:tc>
          <w:tcPr>
            <w:tcW w:w="2742" w:type="dxa"/>
            <w:tcBorders>
              <w:top w:val="nil"/>
              <w:left w:val="single" w:sz="4" w:space="0" w:color="auto"/>
              <w:bottom w:val="single" w:sz="4" w:space="0" w:color="auto"/>
              <w:right w:val="single" w:sz="4" w:space="0" w:color="auto"/>
            </w:tcBorders>
            <w:vAlign w:val="center"/>
          </w:tcPr>
          <w:p w14:paraId="482FFC1C" w14:textId="77777777" w:rsidR="006F6378" w:rsidRPr="00C30686" w:rsidRDefault="006F6378" w:rsidP="0094020B">
            <w:pPr>
              <w:pStyle w:val="TAC"/>
              <w:rPr>
                <w:kern w:val="2"/>
                <w:szCs w:val="22"/>
                <w:lang w:val="en-US" w:eastAsia="zh-CN"/>
              </w:rPr>
            </w:pPr>
          </w:p>
        </w:tc>
        <w:tc>
          <w:tcPr>
            <w:tcW w:w="2785" w:type="dxa"/>
            <w:tcBorders>
              <w:top w:val="nil"/>
              <w:left w:val="single" w:sz="4" w:space="0" w:color="auto"/>
              <w:bottom w:val="single" w:sz="4" w:space="0" w:color="auto"/>
              <w:right w:val="single" w:sz="4" w:space="0" w:color="auto"/>
            </w:tcBorders>
            <w:vAlign w:val="center"/>
          </w:tcPr>
          <w:p w14:paraId="73E79157" w14:textId="77777777" w:rsidR="006F6378" w:rsidRPr="00C30686" w:rsidRDefault="006F6378" w:rsidP="0094020B">
            <w:pPr>
              <w:pStyle w:val="TAC"/>
              <w:rPr>
                <w:kern w:val="2"/>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15BFA846" w14:textId="77777777" w:rsidR="006F6378" w:rsidRPr="00C30686" w:rsidRDefault="006F6378" w:rsidP="0094020B">
            <w:pPr>
              <w:pStyle w:val="TAC"/>
              <w:rPr>
                <w:rFonts w:eastAsiaTheme="minorEastAsia"/>
                <w:lang w:eastAsia="zh-CN"/>
              </w:rPr>
            </w:pPr>
            <w:r w:rsidRPr="00C30686">
              <w:rPr>
                <w:rFonts w:eastAsiaTheme="minorEastAsia" w:cs="Arial"/>
                <w:szCs w:val="18"/>
              </w:rPr>
              <w:t>n75</w:t>
            </w:r>
          </w:p>
        </w:tc>
        <w:tc>
          <w:tcPr>
            <w:tcW w:w="4356" w:type="dxa"/>
            <w:tcBorders>
              <w:top w:val="single" w:sz="4" w:space="0" w:color="auto"/>
              <w:left w:val="single" w:sz="4" w:space="0" w:color="auto"/>
              <w:bottom w:val="single" w:sz="4" w:space="0" w:color="auto"/>
              <w:right w:val="single" w:sz="4" w:space="0" w:color="auto"/>
            </w:tcBorders>
            <w:vAlign w:val="center"/>
          </w:tcPr>
          <w:p w14:paraId="74A74E08" w14:textId="77777777" w:rsidR="006F6378" w:rsidRPr="00C30686" w:rsidRDefault="006F6378" w:rsidP="0094020B">
            <w:pPr>
              <w:pStyle w:val="TAC"/>
              <w:rPr>
                <w:rFonts w:eastAsiaTheme="minorEastAsia" w:cs="Arial"/>
                <w:szCs w:val="18"/>
              </w:rPr>
            </w:pPr>
            <w:r w:rsidRPr="00C30686">
              <w:rPr>
                <w:rFonts w:eastAsiaTheme="minorEastAsia"/>
                <w:lang w:val="en-US" w:eastAsia="zh-CN"/>
              </w:rPr>
              <w:t>5, 10, 15, 20, 25, 30, 40, 50</w:t>
            </w:r>
          </w:p>
        </w:tc>
        <w:tc>
          <w:tcPr>
            <w:tcW w:w="2445" w:type="dxa"/>
            <w:tcBorders>
              <w:top w:val="nil"/>
              <w:left w:val="single" w:sz="4" w:space="0" w:color="auto"/>
              <w:bottom w:val="single" w:sz="4" w:space="0" w:color="auto"/>
              <w:right w:val="single" w:sz="4" w:space="0" w:color="auto"/>
            </w:tcBorders>
            <w:vAlign w:val="center"/>
          </w:tcPr>
          <w:p w14:paraId="5169897C" w14:textId="77777777" w:rsidR="006F6378" w:rsidRPr="00C30686" w:rsidRDefault="006F6378" w:rsidP="0094020B">
            <w:pPr>
              <w:pStyle w:val="TAC"/>
              <w:rPr>
                <w:kern w:val="2"/>
                <w:szCs w:val="22"/>
                <w:lang w:val="en-US" w:eastAsia="zh-CN"/>
              </w:rPr>
            </w:pPr>
          </w:p>
        </w:tc>
      </w:tr>
      <w:tr w:rsidR="006F6378" w:rsidRPr="00C30686" w14:paraId="17EEFF49" w14:textId="77777777" w:rsidTr="004F423A">
        <w:trPr>
          <w:trHeight w:val="128"/>
        </w:trPr>
        <w:tc>
          <w:tcPr>
            <w:tcW w:w="2742" w:type="dxa"/>
            <w:tcBorders>
              <w:top w:val="single" w:sz="4" w:space="0" w:color="auto"/>
              <w:left w:val="single" w:sz="4" w:space="0" w:color="auto"/>
              <w:bottom w:val="nil"/>
              <w:right w:val="single" w:sz="4" w:space="0" w:color="auto"/>
            </w:tcBorders>
            <w:vAlign w:val="center"/>
          </w:tcPr>
          <w:p w14:paraId="2B2EF150" w14:textId="77777777" w:rsidR="006F6378" w:rsidRPr="00C30686" w:rsidRDefault="006F6378" w:rsidP="0094020B">
            <w:pPr>
              <w:pStyle w:val="TAC"/>
              <w:rPr>
                <w:kern w:val="2"/>
                <w:szCs w:val="22"/>
                <w:lang w:val="en-US" w:eastAsia="zh-CN"/>
              </w:rPr>
            </w:pPr>
            <w:r w:rsidRPr="00C30686">
              <w:rPr>
                <w:kern w:val="2"/>
                <w:szCs w:val="22"/>
                <w:lang w:val="en-US"/>
              </w:rPr>
              <w:lastRenderedPageBreak/>
              <w:t>CA_n1</w:t>
            </w:r>
            <w:r w:rsidRPr="00C30686">
              <w:rPr>
                <w:kern w:val="2"/>
                <w:szCs w:val="22"/>
                <w:lang w:val="sv-SE"/>
              </w:rPr>
              <w:t>A-</w:t>
            </w:r>
            <w:r w:rsidRPr="00C30686">
              <w:rPr>
                <w:kern w:val="2"/>
                <w:szCs w:val="22"/>
                <w:lang w:val="en-US"/>
              </w:rPr>
              <w:t>n28</w:t>
            </w:r>
            <w:r w:rsidRPr="00C30686">
              <w:rPr>
                <w:kern w:val="2"/>
                <w:szCs w:val="22"/>
                <w:lang w:val="sv-SE"/>
              </w:rPr>
              <w:t>A-n77A</w:t>
            </w:r>
          </w:p>
        </w:tc>
        <w:tc>
          <w:tcPr>
            <w:tcW w:w="2785" w:type="dxa"/>
            <w:tcBorders>
              <w:top w:val="single" w:sz="4" w:space="0" w:color="auto"/>
              <w:left w:val="single" w:sz="4" w:space="0" w:color="auto"/>
              <w:bottom w:val="nil"/>
              <w:right w:val="single" w:sz="4" w:space="0" w:color="auto"/>
            </w:tcBorders>
            <w:vAlign w:val="center"/>
          </w:tcPr>
          <w:p w14:paraId="42EC5A29" w14:textId="77777777" w:rsidR="006F6378" w:rsidRPr="00C30686" w:rsidRDefault="006F6378" w:rsidP="0094020B">
            <w:pPr>
              <w:pStyle w:val="TAC"/>
              <w:rPr>
                <w:rFonts w:eastAsiaTheme="minorEastAsia"/>
                <w:vertAlign w:val="superscript"/>
                <w:lang w:val="en-US"/>
              </w:rPr>
            </w:pPr>
            <w:r w:rsidRPr="00C30686">
              <w:rPr>
                <w:rFonts w:eastAsiaTheme="minorEastAsia"/>
                <w:lang w:val="en-US"/>
              </w:rPr>
              <w:t>n77</w:t>
            </w:r>
            <w:r w:rsidRPr="00C30686">
              <w:rPr>
                <w:rFonts w:eastAsiaTheme="minorEastAsia"/>
                <w:vertAlign w:val="superscript"/>
                <w:lang w:val="en-US"/>
              </w:rPr>
              <w:t>7</w:t>
            </w:r>
          </w:p>
          <w:p w14:paraId="004BB768" w14:textId="77777777" w:rsidR="006F6378" w:rsidRPr="002954BC" w:rsidRDefault="006F6378" w:rsidP="0094020B">
            <w:pPr>
              <w:pStyle w:val="TAC"/>
              <w:rPr>
                <w:rFonts w:eastAsiaTheme="minorEastAsia"/>
                <w:lang w:val="en-US"/>
              </w:rPr>
            </w:pPr>
            <w:r w:rsidRPr="002954BC">
              <w:rPr>
                <w:rFonts w:eastAsiaTheme="minorEastAsia"/>
                <w:lang w:val="en-US"/>
              </w:rPr>
              <w:t>CA_n1A-n28A</w:t>
            </w:r>
          </w:p>
          <w:p w14:paraId="73C7C275" w14:textId="77777777" w:rsidR="006F6378" w:rsidRPr="002954BC" w:rsidRDefault="006F6378" w:rsidP="0094020B">
            <w:pPr>
              <w:pStyle w:val="TAC"/>
              <w:rPr>
                <w:rFonts w:eastAsiaTheme="minorEastAsia"/>
                <w:lang w:val="en-US"/>
              </w:rPr>
            </w:pPr>
            <w:r w:rsidRPr="002954BC">
              <w:rPr>
                <w:rFonts w:eastAsiaTheme="minorEastAsia"/>
                <w:lang w:val="en-US"/>
              </w:rPr>
              <w:t>CA_n1A-n77A</w:t>
            </w:r>
          </w:p>
          <w:p w14:paraId="517BECC1" w14:textId="77777777" w:rsidR="006F6378" w:rsidRPr="00C30686" w:rsidRDefault="006F6378" w:rsidP="0094020B">
            <w:pPr>
              <w:pStyle w:val="TAC"/>
              <w:rPr>
                <w:kern w:val="2"/>
                <w:szCs w:val="18"/>
                <w:lang w:val="en-US" w:eastAsia="zh-CN"/>
              </w:rPr>
            </w:pPr>
            <w:r w:rsidRPr="00C30686">
              <w:rPr>
                <w:rFonts w:eastAsiaTheme="minorEastAsia"/>
                <w:lang w:val="sv-SE"/>
              </w:rPr>
              <w:t>CA_n28A-n77A</w:t>
            </w:r>
          </w:p>
        </w:tc>
        <w:tc>
          <w:tcPr>
            <w:tcW w:w="1259" w:type="dxa"/>
            <w:tcBorders>
              <w:top w:val="single" w:sz="4" w:space="0" w:color="auto"/>
              <w:left w:val="single" w:sz="4" w:space="0" w:color="auto"/>
              <w:bottom w:val="single" w:sz="4" w:space="0" w:color="auto"/>
              <w:right w:val="single" w:sz="4" w:space="0" w:color="auto"/>
            </w:tcBorders>
            <w:vAlign w:val="center"/>
          </w:tcPr>
          <w:p w14:paraId="1A367FB5" w14:textId="77777777" w:rsidR="006F6378" w:rsidRPr="00C30686" w:rsidRDefault="006F6378" w:rsidP="0094020B">
            <w:pPr>
              <w:pStyle w:val="TAC"/>
              <w:rPr>
                <w:kern w:val="2"/>
                <w:szCs w:val="22"/>
                <w:lang w:val="en-US" w:eastAsia="zh-CN"/>
              </w:rPr>
            </w:pPr>
            <w:r w:rsidRPr="00C30686">
              <w:rPr>
                <w:kern w:val="2"/>
                <w:szCs w:val="22"/>
                <w:lang w:val="en-US"/>
              </w:rPr>
              <w:t>n1</w:t>
            </w:r>
          </w:p>
        </w:tc>
        <w:tc>
          <w:tcPr>
            <w:tcW w:w="4356" w:type="dxa"/>
            <w:tcBorders>
              <w:top w:val="single" w:sz="4" w:space="0" w:color="auto"/>
              <w:left w:val="single" w:sz="4" w:space="0" w:color="auto"/>
              <w:bottom w:val="single" w:sz="4" w:space="0" w:color="auto"/>
              <w:right w:val="single" w:sz="4" w:space="0" w:color="auto"/>
            </w:tcBorders>
            <w:vAlign w:val="center"/>
          </w:tcPr>
          <w:p w14:paraId="37CE0331" w14:textId="77777777" w:rsidR="006F6378" w:rsidRPr="00C30686" w:rsidRDefault="006F6378" w:rsidP="0094020B">
            <w:pPr>
              <w:pStyle w:val="TAC"/>
              <w:rPr>
                <w:rFonts w:ascii="Calibri" w:hAnsi="Calibri"/>
                <w:kern w:val="2"/>
                <w:sz w:val="21"/>
                <w:szCs w:val="22"/>
                <w:lang w:val="en-US" w:eastAsia="zh-CN"/>
              </w:rPr>
            </w:pPr>
            <w:r w:rsidRPr="00C30686">
              <w:rPr>
                <w:rFonts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755D50BB" w14:textId="77777777" w:rsidR="006F6378" w:rsidRPr="00C30686" w:rsidRDefault="006F6378" w:rsidP="0094020B">
            <w:pPr>
              <w:pStyle w:val="TAC"/>
              <w:rPr>
                <w:kern w:val="2"/>
                <w:szCs w:val="22"/>
                <w:lang w:val="en-US" w:eastAsia="zh-CN"/>
              </w:rPr>
            </w:pPr>
            <w:r w:rsidRPr="00C30686">
              <w:rPr>
                <w:kern w:val="2"/>
                <w:szCs w:val="22"/>
                <w:lang w:val="en-US"/>
              </w:rPr>
              <w:t>0</w:t>
            </w:r>
          </w:p>
        </w:tc>
      </w:tr>
      <w:tr w:rsidR="006F6378" w:rsidRPr="00C30686" w14:paraId="03B1A243" w14:textId="77777777" w:rsidTr="004F423A">
        <w:trPr>
          <w:trHeight w:val="128"/>
        </w:trPr>
        <w:tc>
          <w:tcPr>
            <w:tcW w:w="2742" w:type="dxa"/>
            <w:tcBorders>
              <w:top w:val="nil"/>
              <w:left w:val="single" w:sz="4" w:space="0" w:color="auto"/>
              <w:bottom w:val="nil"/>
              <w:right w:val="single" w:sz="4" w:space="0" w:color="auto"/>
            </w:tcBorders>
            <w:vAlign w:val="center"/>
          </w:tcPr>
          <w:p w14:paraId="46C455FB" w14:textId="77777777" w:rsidR="006F6378" w:rsidRPr="00C30686" w:rsidRDefault="006F6378" w:rsidP="0094020B">
            <w:pPr>
              <w:pStyle w:val="TAC"/>
              <w:rPr>
                <w:kern w:val="2"/>
                <w:szCs w:val="22"/>
                <w:lang w:val="en-US" w:eastAsia="zh-CN"/>
              </w:rPr>
            </w:pPr>
          </w:p>
        </w:tc>
        <w:tc>
          <w:tcPr>
            <w:tcW w:w="2785" w:type="dxa"/>
            <w:tcBorders>
              <w:top w:val="nil"/>
              <w:left w:val="single" w:sz="4" w:space="0" w:color="auto"/>
              <w:bottom w:val="nil"/>
              <w:right w:val="single" w:sz="4" w:space="0" w:color="auto"/>
            </w:tcBorders>
            <w:vAlign w:val="center"/>
          </w:tcPr>
          <w:p w14:paraId="75235C71" w14:textId="77777777" w:rsidR="006F6378" w:rsidRPr="00C30686" w:rsidRDefault="006F6378" w:rsidP="0094020B">
            <w:pPr>
              <w:pStyle w:val="TAC"/>
              <w:rPr>
                <w:kern w:val="2"/>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89E4838" w14:textId="77777777" w:rsidR="006F6378" w:rsidRPr="00C30686" w:rsidRDefault="006F6378" w:rsidP="0094020B">
            <w:pPr>
              <w:pStyle w:val="TAC"/>
              <w:rPr>
                <w:kern w:val="2"/>
                <w:szCs w:val="22"/>
                <w:lang w:val="en-US" w:eastAsia="zh-CN"/>
              </w:rPr>
            </w:pPr>
            <w:r w:rsidRPr="00C30686">
              <w:rPr>
                <w:kern w:val="2"/>
                <w:szCs w:val="22"/>
                <w:lang w:val="en-US"/>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1B457F36" w14:textId="77777777" w:rsidR="006F6378" w:rsidRPr="00C30686" w:rsidRDefault="006F6378" w:rsidP="0094020B">
            <w:pPr>
              <w:pStyle w:val="TAC"/>
              <w:rPr>
                <w:rFonts w:ascii="Calibri" w:hAnsi="Calibri"/>
                <w:kern w:val="2"/>
                <w:sz w:val="21"/>
                <w:szCs w:val="22"/>
                <w:lang w:val="en-US" w:eastAsia="zh-CN"/>
              </w:rPr>
            </w:pPr>
            <w:r w:rsidRPr="00C30686">
              <w:rPr>
                <w:rFonts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542DFF8D" w14:textId="77777777" w:rsidR="006F6378" w:rsidRPr="00C30686" w:rsidRDefault="006F6378" w:rsidP="0094020B">
            <w:pPr>
              <w:pStyle w:val="TAC"/>
              <w:rPr>
                <w:kern w:val="2"/>
                <w:szCs w:val="22"/>
                <w:lang w:val="en-US" w:eastAsia="zh-CN"/>
              </w:rPr>
            </w:pPr>
          </w:p>
        </w:tc>
      </w:tr>
      <w:tr w:rsidR="006F6378" w:rsidRPr="00C30686" w14:paraId="23756055" w14:textId="77777777" w:rsidTr="004F423A">
        <w:trPr>
          <w:trHeight w:val="128"/>
        </w:trPr>
        <w:tc>
          <w:tcPr>
            <w:tcW w:w="2742" w:type="dxa"/>
            <w:tcBorders>
              <w:top w:val="nil"/>
              <w:left w:val="single" w:sz="4" w:space="0" w:color="auto"/>
              <w:bottom w:val="single" w:sz="4" w:space="0" w:color="auto"/>
              <w:right w:val="single" w:sz="4" w:space="0" w:color="auto"/>
            </w:tcBorders>
            <w:vAlign w:val="center"/>
          </w:tcPr>
          <w:p w14:paraId="50AA963E" w14:textId="77777777" w:rsidR="006F6378" w:rsidRPr="00C30686" w:rsidRDefault="006F6378" w:rsidP="0094020B">
            <w:pPr>
              <w:pStyle w:val="TAC"/>
              <w:rPr>
                <w:kern w:val="2"/>
                <w:szCs w:val="22"/>
                <w:lang w:val="en-US" w:eastAsia="zh-CN"/>
              </w:rPr>
            </w:pPr>
          </w:p>
        </w:tc>
        <w:tc>
          <w:tcPr>
            <w:tcW w:w="2785" w:type="dxa"/>
            <w:tcBorders>
              <w:top w:val="nil"/>
              <w:left w:val="single" w:sz="4" w:space="0" w:color="auto"/>
              <w:bottom w:val="single" w:sz="4" w:space="0" w:color="auto"/>
              <w:right w:val="single" w:sz="4" w:space="0" w:color="auto"/>
            </w:tcBorders>
            <w:vAlign w:val="center"/>
          </w:tcPr>
          <w:p w14:paraId="3B52A150" w14:textId="77777777" w:rsidR="006F6378" w:rsidRPr="00C30686" w:rsidRDefault="006F6378" w:rsidP="0094020B">
            <w:pPr>
              <w:pStyle w:val="TAC"/>
              <w:rPr>
                <w:kern w:val="2"/>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C035D44" w14:textId="77777777" w:rsidR="006F6378" w:rsidRPr="00C30686" w:rsidRDefault="006F6378" w:rsidP="0094020B">
            <w:pPr>
              <w:pStyle w:val="TAC"/>
              <w:rPr>
                <w:kern w:val="2"/>
                <w:szCs w:val="22"/>
                <w:lang w:val="en-US" w:eastAsia="zh-CN"/>
              </w:rPr>
            </w:pPr>
            <w:r w:rsidRPr="00C30686">
              <w:rPr>
                <w:kern w:val="2"/>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581DE66C" w14:textId="77777777" w:rsidR="006F6378" w:rsidRPr="00C30686" w:rsidRDefault="006F6378" w:rsidP="0094020B">
            <w:pPr>
              <w:pStyle w:val="TAC"/>
              <w:rPr>
                <w:rFonts w:ascii="Calibri" w:hAnsi="Calibri"/>
                <w:kern w:val="2"/>
                <w:sz w:val="21"/>
                <w:szCs w:val="22"/>
                <w:lang w:val="en-US" w:eastAsia="zh-CN"/>
              </w:rPr>
            </w:pPr>
            <w:r w:rsidRPr="00C30686">
              <w:rPr>
                <w:rFonts w:cs="Arial"/>
                <w:color w:val="000000"/>
                <w:szCs w:val="18"/>
                <w:lang w:val="en-US" w:eastAsia="zh-CN" w:bidi="ar"/>
              </w:rPr>
              <w:t>10, 15, 20, 40, 50, 60, 80, 90, 100</w:t>
            </w:r>
          </w:p>
        </w:tc>
        <w:tc>
          <w:tcPr>
            <w:tcW w:w="2445" w:type="dxa"/>
            <w:tcBorders>
              <w:top w:val="nil"/>
              <w:left w:val="single" w:sz="4" w:space="0" w:color="auto"/>
              <w:bottom w:val="single" w:sz="4" w:space="0" w:color="auto"/>
              <w:right w:val="single" w:sz="4" w:space="0" w:color="auto"/>
            </w:tcBorders>
            <w:vAlign w:val="center"/>
          </w:tcPr>
          <w:p w14:paraId="0E1DACA8" w14:textId="77777777" w:rsidR="006F6378" w:rsidRPr="00C30686" w:rsidRDefault="006F6378" w:rsidP="0094020B">
            <w:pPr>
              <w:pStyle w:val="TAC"/>
              <w:rPr>
                <w:kern w:val="2"/>
                <w:szCs w:val="22"/>
                <w:lang w:val="en-US" w:eastAsia="zh-CN"/>
              </w:rPr>
            </w:pPr>
          </w:p>
        </w:tc>
      </w:tr>
      <w:tr w:rsidR="006F6378" w:rsidRPr="00C30686" w14:paraId="2A1EF8D2" w14:textId="77777777" w:rsidTr="004F423A">
        <w:trPr>
          <w:trHeight w:val="128"/>
        </w:trPr>
        <w:tc>
          <w:tcPr>
            <w:tcW w:w="2742" w:type="dxa"/>
            <w:tcBorders>
              <w:top w:val="nil"/>
              <w:left w:val="single" w:sz="4" w:space="0" w:color="auto"/>
              <w:bottom w:val="nil"/>
              <w:right w:val="single" w:sz="4" w:space="0" w:color="auto"/>
            </w:tcBorders>
            <w:vAlign w:val="center"/>
          </w:tcPr>
          <w:p w14:paraId="68FD524D" w14:textId="77777777" w:rsidR="006F6378" w:rsidRPr="00C30686" w:rsidRDefault="006F6378" w:rsidP="0094020B">
            <w:pPr>
              <w:pStyle w:val="TAC"/>
              <w:rPr>
                <w:kern w:val="2"/>
                <w:szCs w:val="22"/>
                <w:lang w:val="en-US" w:eastAsia="zh-CN"/>
              </w:rPr>
            </w:pPr>
          </w:p>
        </w:tc>
        <w:tc>
          <w:tcPr>
            <w:tcW w:w="2785" w:type="dxa"/>
            <w:tcBorders>
              <w:top w:val="nil"/>
              <w:left w:val="single" w:sz="4" w:space="0" w:color="auto"/>
              <w:bottom w:val="nil"/>
              <w:right w:val="single" w:sz="4" w:space="0" w:color="auto"/>
            </w:tcBorders>
            <w:vAlign w:val="center"/>
          </w:tcPr>
          <w:p w14:paraId="594B415E" w14:textId="77777777" w:rsidR="006F6378" w:rsidRPr="00C30686" w:rsidRDefault="006F6378" w:rsidP="0094020B">
            <w:pPr>
              <w:pStyle w:val="TAC"/>
              <w:rPr>
                <w:kern w:val="2"/>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717947B" w14:textId="77777777" w:rsidR="006F6378" w:rsidRPr="00C30686" w:rsidRDefault="006F6378" w:rsidP="0094020B">
            <w:pPr>
              <w:pStyle w:val="TAC"/>
              <w:rPr>
                <w:kern w:val="2"/>
                <w:szCs w:val="22"/>
                <w:lang w:val="en-US"/>
              </w:rPr>
            </w:pPr>
            <w:r w:rsidRPr="00C30686">
              <w:rPr>
                <w:kern w:val="2"/>
                <w:szCs w:val="22"/>
                <w:lang w:val="en-US"/>
              </w:rPr>
              <w:t>n1</w:t>
            </w:r>
          </w:p>
        </w:tc>
        <w:tc>
          <w:tcPr>
            <w:tcW w:w="4356" w:type="dxa"/>
            <w:tcBorders>
              <w:top w:val="single" w:sz="4" w:space="0" w:color="auto"/>
              <w:left w:val="single" w:sz="4" w:space="0" w:color="auto"/>
              <w:bottom w:val="single" w:sz="4" w:space="0" w:color="auto"/>
              <w:right w:val="single" w:sz="4" w:space="0" w:color="auto"/>
            </w:tcBorders>
            <w:vAlign w:val="center"/>
          </w:tcPr>
          <w:p w14:paraId="1EA80AA7" w14:textId="77777777" w:rsidR="006F6378" w:rsidRPr="00C30686" w:rsidRDefault="006F6378" w:rsidP="0094020B">
            <w:pPr>
              <w:pStyle w:val="TAC"/>
              <w:rPr>
                <w:rFonts w:cs="Arial"/>
                <w:color w:val="000000"/>
                <w:szCs w:val="18"/>
                <w:lang w:val="en-US" w:eastAsia="zh-CN" w:bidi="ar"/>
              </w:rPr>
            </w:pPr>
            <w:r w:rsidRPr="00C30686">
              <w:rPr>
                <w:rFonts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2FAD6596" w14:textId="77777777" w:rsidR="006F6378" w:rsidRPr="00C30686" w:rsidRDefault="006F6378" w:rsidP="0094020B">
            <w:pPr>
              <w:pStyle w:val="TAC"/>
              <w:rPr>
                <w:kern w:val="2"/>
                <w:szCs w:val="22"/>
                <w:lang w:val="en-US" w:eastAsia="zh-CN"/>
              </w:rPr>
            </w:pPr>
            <w:r w:rsidRPr="00C30686">
              <w:rPr>
                <w:kern w:val="2"/>
                <w:szCs w:val="22"/>
                <w:lang w:val="en-US"/>
              </w:rPr>
              <w:t>1</w:t>
            </w:r>
          </w:p>
        </w:tc>
      </w:tr>
      <w:tr w:rsidR="006F6378" w:rsidRPr="00C30686" w14:paraId="4F9549B5" w14:textId="77777777" w:rsidTr="004F423A">
        <w:trPr>
          <w:trHeight w:val="128"/>
        </w:trPr>
        <w:tc>
          <w:tcPr>
            <w:tcW w:w="2742" w:type="dxa"/>
            <w:tcBorders>
              <w:top w:val="nil"/>
              <w:left w:val="single" w:sz="4" w:space="0" w:color="auto"/>
              <w:bottom w:val="nil"/>
              <w:right w:val="single" w:sz="4" w:space="0" w:color="auto"/>
            </w:tcBorders>
            <w:vAlign w:val="center"/>
          </w:tcPr>
          <w:p w14:paraId="013C5527" w14:textId="77777777" w:rsidR="006F6378" w:rsidRPr="00C30686" w:rsidRDefault="006F6378" w:rsidP="0094020B">
            <w:pPr>
              <w:pStyle w:val="TAC"/>
              <w:rPr>
                <w:kern w:val="2"/>
                <w:szCs w:val="22"/>
                <w:lang w:val="en-US" w:eastAsia="zh-CN"/>
              </w:rPr>
            </w:pPr>
          </w:p>
        </w:tc>
        <w:tc>
          <w:tcPr>
            <w:tcW w:w="2785" w:type="dxa"/>
            <w:tcBorders>
              <w:top w:val="nil"/>
              <w:left w:val="single" w:sz="4" w:space="0" w:color="auto"/>
              <w:bottom w:val="nil"/>
              <w:right w:val="single" w:sz="4" w:space="0" w:color="auto"/>
            </w:tcBorders>
            <w:vAlign w:val="center"/>
          </w:tcPr>
          <w:p w14:paraId="029B69E0" w14:textId="77777777" w:rsidR="006F6378" w:rsidRPr="00C30686" w:rsidRDefault="006F6378" w:rsidP="0094020B">
            <w:pPr>
              <w:pStyle w:val="TAC"/>
              <w:rPr>
                <w:kern w:val="2"/>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F396C67" w14:textId="77777777" w:rsidR="006F6378" w:rsidRPr="00C30686" w:rsidRDefault="006F6378" w:rsidP="0094020B">
            <w:pPr>
              <w:pStyle w:val="TAC"/>
              <w:rPr>
                <w:kern w:val="2"/>
                <w:szCs w:val="22"/>
                <w:lang w:val="en-US"/>
              </w:rPr>
            </w:pPr>
            <w:r w:rsidRPr="00C30686">
              <w:rPr>
                <w:kern w:val="2"/>
                <w:szCs w:val="22"/>
                <w:lang w:val="en-US"/>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790068F7" w14:textId="77777777" w:rsidR="006F6378" w:rsidRPr="00C30686" w:rsidRDefault="006F6378" w:rsidP="0094020B">
            <w:pPr>
              <w:pStyle w:val="TAC"/>
              <w:rPr>
                <w:rFonts w:cs="Arial"/>
                <w:color w:val="000000"/>
                <w:szCs w:val="18"/>
                <w:lang w:val="en-US" w:eastAsia="zh-CN" w:bidi="ar"/>
              </w:rPr>
            </w:pPr>
            <w:r w:rsidRPr="00C30686">
              <w:rPr>
                <w:rFonts w:cs="Arial"/>
                <w:color w:val="000000"/>
                <w:szCs w:val="18"/>
                <w:lang w:val="en-US" w:eastAsia="zh-CN" w:bidi="ar"/>
              </w:rPr>
              <w:t>5, 10, 15, 20, 25, 30</w:t>
            </w:r>
          </w:p>
        </w:tc>
        <w:tc>
          <w:tcPr>
            <w:tcW w:w="2445" w:type="dxa"/>
            <w:tcBorders>
              <w:top w:val="nil"/>
              <w:left w:val="single" w:sz="4" w:space="0" w:color="auto"/>
              <w:bottom w:val="nil"/>
              <w:right w:val="single" w:sz="4" w:space="0" w:color="auto"/>
            </w:tcBorders>
            <w:vAlign w:val="center"/>
          </w:tcPr>
          <w:p w14:paraId="1FC7D078" w14:textId="77777777" w:rsidR="006F6378" w:rsidRPr="00C30686" w:rsidRDefault="006F6378" w:rsidP="0094020B">
            <w:pPr>
              <w:pStyle w:val="TAC"/>
              <w:rPr>
                <w:kern w:val="2"/>
                <w:szCs w:val="22"/>
                <w:lang w:val="en-US" w:eastAsia="zh-CN"/>
              </w:rPr>
            </w:pPr>
          </w:p>
        </w:tc>
      </w:tr>
      <w:tr w:rsidR="006F6378" w:rsidRPr="00C30686" w14:paraId="168166F0" w14:textId="77777777" w:rsidTr="004F423A">
        <w:trPr>
          <w:trHeight w:val="128"/>
        </w:trPr>
        <w:tc>
          <w:tcPr>
            <w:tcW w:w="2742" w:type="dxa"/>
            <w:tcBorders>
              <w:top w:val="nil"/>
              <w:left w:val="single" w:sz="4" w:space="0" w:color="auto"/>
              <w:bottom w:val="single" w:sz="4" w:space="0" w:color="auto"/>
              <w:right w:val="single" w:sz="4" w:space="0" w:color="auto"/>
            </w:tcBorders>
            <w:vAlign w:val="center"/>
          </w:tcPr>
          <w:p w14:paraId="2D3994D9" w14:textId="77777777" w:rsidR="006F6378" w:rsidRPr="00C30686" w:rsidRDefault="006F6378" w:rsidP="0094020B">
            <w:pPr>
              <w:pStyle w:val="TAC"/>
              <w:rPr>
                <w:kern w:val="2"/>
                <w:szCs w:val="22"/>
                <w:lang w:val="en-US" w:eastAsia="zh-CN"/>
              </w:rPr>
            </w:pPr>
          </w:p>
        </w:tc>
        <w:tc>
          <w:tcPr>
            <w:tcW w:w="2785" w:type="dxa"/>
            <w:tcBorders>
              <w:top w:val="nil"/>
              <w:left w:val="single" w:sz="4" w:space="0" w:color="auto"/>
              <w:bottom w:val="single" w:sz="4" w:space="0" w:color="auto"/>
              <w:right w:val="single" w:sz="4" w:space="0" w:color="auto"/>
            </w:tcBorders>
            <w:vAlign w:val="center"/>
          </w:tcPr>
          <w:p w14:paraId="1510187C" w14:textId="77777777" w:rsidR="006F6378" w:rsidRPr="00C30686" w:rsidRDefault="006F6378" w:rsidP="0094020B">
            <w:pPr>
              <w:pStyle w:val="TAC"/>
              <w:rPr>
                <w:kern w:val="2"/>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58803BF" w14:textId="77777777" w:rsidR="006F6378" w:rsidRPr="00C30686" w:rsidRDefault="006F6378" w:rsidP="0094020B">
            <w:pPr>
              <w:pStyle w:val="TAC"/>
              <w:rPr>
                <w:kern w:val="2"/>
                <w:szCs w:val="22"/>
                <w:lang w:val="en-US"/>
              </w:rPr>
            </w:pPr>
            <w:r w:rsidRPr="00C30686">
              <w:rPr>
                <w:kern w:val="2"/>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6E0480CA" w14:textId="77777777" w:rsidR="006F6378" w:rsidRPr="00C30686" w:rsidRDefault="006F6378" w:rsidP="0094020B">
            <w:pPr>
              <w:pStyle w:val="TAC"/>
              <w:rPr>
                <w:rFonts w:cs="Arial"/>
                <w:color w:val="000000"/>
                <w:szCs w:val="18"/>
                <w:lang w:val="en-US" w:eastAsia="zh-CN" w:bidi="ar"/>
              </w:rPr>
            </w:pPr>
            <w:r w:rsidRPr="00C30686">
              <w:rPr>
                <w:rFonts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3DCDAD62" w14:textId="77777777" w:rsidR="006F6378" w:rsidRPr="00C30686" w:rsidRDefault="006F6378" w:rsidP="0094020B">
            <w:pPr>
              <w:pStyle w:val="TAC"/>
              <w:rPr>
                <w:kern w:val="2"/>
                <w:szCs w:val="22"/>
                <w:lang w:val="en-US" w:eastAsia="zh-CN"/>
              </w:rPr>
            </w:pPr>
          </w:p>
        </w:tc>
      </w:tr>
      <w:tr w:rsidR="006F6378" w:rsidRPr="00C30686" w14:paraId="18F22A89" w14:textId="77777777" w:rsidTr="004F423A">
        <w:trPr>
          <w:trHeight w:val="128"/>
        </w:trPr>
        <w:tc>
          <w:tcPr>
            <w:tcW w:w="2742" w:type="dxa"/>
            <w:tcBorders>
              <w:top w:val="single" w:sz="4" w:space="0" w:color="auto"/>
              <w:left w:val="single" w:sz="4" w:space="0" w:color="auto"/>
              <w:bottom w:val="nil"/>
              <w:right w:val="single" w:sz="4" w:space="0" w:color="auto"/>
            </w:tcBorders>
            <w:vAlign w:val="center"/>
          </w:tcPr>
          <w:p w14:paraId="7D56D2F6" w14:textId="77777777" w:rsidR="006F6378" w:rsidRPr="00C30686" w:rsidRDefault="006F6378" w:rsidP="0094020B">
            <w:pPr>
              <w:pStyle w:val="TAC"/>
              <w:rPr>
                <w:kern w:val="2"/>
                <w:szCs w:val="22"/>
                <w:lang w:val="sv-SE" w:eastAsia="zh-CN"/>
              </w:rPr>
            </w:pPr>
            <w:r w:rsidRPr="00C30686">
              <w:rPr>
                <w:rFonts w:eastAsia="Yu Mincho"/>
                <w:lang w:val="sv-SE" w:eastAsia="ja-JP"/>
              </w:rPr>
              <w:t>CA_n1A-n28A-n77(2A)</w:t>
            </w:r>
          </w:p>
        </w:tc>
        <w:tc>
          <w:tcPr>
            <w:tcW w:w="2785" w:type="dxa"/>
            <w:tcBorders>
              <w:top w:val="single" w:sz="4" w:space="0" w:color="auto"/>
              <w:left w:val="single" w:sz="4" w:space="0" w:color="auto"/>
              <w:bottom w:val="nil"/>
              <w:right w:val="single" w:sz="4" w:space="0" w:color="auto"/>
            </w:tcBorders>
            <w:vAlign w:val="center"/>
          </w:tcPr>
          <w:p w14:paraId="06E8160A" w14:textId="77777777" w:rsidR="006F6378" w:rsidRPr="00C30686" w:rsidRDefault="006F6378" w:rsidP="0094020B">
            <w:pPr>
              <w:pStyle w:val="TAC"/>
              <w:rPr>
                <w:rFonts w:eastAsia="Yu Mincho"/>
                <w:szCs w:val="18"/>
                <w:vertAlign w:val="superscript"/>
                <w:lang w:val="en-US" w:eastAsia="ja-JP"/>
              </w:rPr>
            </w:pPr>
            <w:r w:rsidRPr="00C30686">
              <w:rPr>
                <w:rFonts w:eastAsia="Yu Mincho"/>
                <w:szCs w:val="18"/>
                <w:lang w:val="en-US" w:eastAsia="ja-JP"/>
              </w:rPr>
              <w:t>n77</w:t>
            </w:r>
            <w:r w:rsidRPr="00C30686">
              <w:rPr>
                <w:rFonts w:eastAsia="Yu Mincho"/>
                <w:szCs w:val="18"/>
                <w:vertAlign w:val="superscript"/>
                <w:lang w:val="en-US" w:eastAsia="ja-JP"/>
              </w:rPr>
              <w:t>7</w:t>
            </w:r>
          </w:p>
          <w:p w14:paraId="10A23C0D" w14:textId="77777777" w:rsidR="006F6378" w:rsidRPr="00C30686" w:rsidRDefault="006F6378" w:rsidP="0094020B">
            <w:pPr>
              <w:pStyle w:val="TAC"/>
              <w:rPr>
                <w:rFonts w:eastAsia="Yu Mincho"/>
                <w:szCs w:val="18"/>
                <w:lang w:eastAsia="ja-JP"/>
              </w:rPr>
            </w:pPr>
            <w:r w:rsidRPr="00C30686">
              <w:rPr>
                <w:rFonts w:eastAsia="Yu Mincho"/>
                <w:szCs w:val="18"/>
                <w:lang w:eastAsia="ja-JP"/>
              </w:rPr>
              <w:t>CA_n1A-n28A</w:t>
            </w:r>
          </w:p>
          <w:p w14:paraId="3AE67DF6" w14:textId="77777777" w:rsidR="006F6378" w:rsidRPr="00C30686" w:rsidRDefault="006F6378" w:rsidP="0094020B">
            <w:pPr>
              <w:pStyle w:val="TAC"/>
              <w:rPr>
                <w:rFonts w:eastAsia="Yu Mincho"/>
                <w:szCs w:val="18"/>
                <w:lang w:eastAsia="ja-JP"/>
              </w:rPr>
            </w:pPr>
            <w:r w:rsidRPr="00C30686">
              <w:rPr>
                <w:rFonts w:eastAsia="Yu Mincho"/>
                <w:szCs w:val="18"/>
                <w:lang w:eastAsia="ja-JP"/>
              </w:rPr>
              <w:t>CA_n1A-n77A</w:t>
            </w:r>
          </w:p>
          <w:p w14:paraId="377B2BE5" w14:textId="77777777" w:rsidR="006F6378" w:rsidRPr="00C30686" w:rsidRDefault="006F6378" w:rsidP="0094020B">
            <w:pPr>
              <w:pStyle w:val="TAC"/>
              <w:rPr>
                <w:rFonts w:eastAsia="Yu Mincho"/>
                <w:szCs w:val="18"/>
                <w:lang w:eastAsia="ja-JP"/>
              </w:rPr>
            </w:pPr>
            <w:r w:rsidRPr="00C30686">
              <w:rPr>
                <w:rFonts w:eastAsia="Yu Mincho"/>
                <w:szCs w:val="18"/>
                <w:lang w:eastAsia="ja-JP"/>
              </w:rPr>
              <w:t>CA_n28A-n77A</w:t>
            </w:r>
          </w:p>
        </w:tc>
        <w:tc>
          <w:tcPr>
            <w:tcW w:w="1259" w:type="dxa"/>
            <w:tcBorders>
              <w:top w:val="single" w:sz="4" w:space="0" w:color="auto"/>
              <w:left w:val="single" w:sz="4" w:space="0" w:color="auto"/>
              <w:bottom w:val="single" w:sz="4" w:space="0" w:color="auto"/>
              <w:right w:val="single" w:sz="4" w:space="0" w:color="auto"/>
            </w:tcBorders>
          </w:tcPr>
          <w:p w14:paraId="0B4FCEC1" w14:textId="77777777" w:rsidR="006F6378" w:rsidRPr="00C30686" w:rsidRDefault="006F6378" w:rsidP="0094020B">
            <w:pPr>
              <w:pStyle w:val="TAC"/>
              <w:rPr>
                <w:rFonts w:cs="Arial"/>
                <w:kern w:val="2"/>
                <w:szCs w:val="18"/>
                <w:lang w:val="en-US"/>
              </w:rPr>
            </w:pPr>
            <w:r w:rsidRPr="00C30686">
              <w:rPr>
                <w:rFonts w:eastAsia="Yu Mincho" w:cs="Arial"/>
                <w:szCs w:val="18"/>
                <w:lang w:eastAsia="ja-JP"/>
              </w:rPr>
              <w:t>n1</w:t>
            </w:r>
          </w:p>
        </w:tc>
        <w:tc>
          <w:tcPr>
            <w:tcW w:w="4356" w:type="dxa"/>
            <w:tcBorders>
              <w:top w:val="single" w:sz="4" w:space="0" w:color="auto"/>
              <w:left w:val="single" w:sz="4" w:space="0" w:color="auto"/>
              <w:bottom w:val="single" w:sz="4" w:space="0" w:color="auto"/>
              <w:right w:val="single" w:sz="4" w:space="0" w:color="auto"/>
            </w:tcBorders>
            <w:vAlign w:val="center"/>
          </w:tcPr>
          <w:p w14:paraId="0FBB7E6F" w14:textId="77777777" w:rsidR="006F6378" w:rsidRPr="00C30686" w:rsidRDefault="006F6378" w:rsidP="0094020B">
            <w:pPr>
              <w:pStyle w:val="TAC"/>
              <w:rPr>
                <w:rFonts w:cs="Arial"/>
                <w:color w:val="000000"/>
                <w:szCs w:val="18"/>
                <w:lang w:val="en-US" w:eastAsia="zh-CN" w:bidi="ar"/>
              </w:rPr>
            </w:pPr>
            <w:r w:rsidRPr="00C30686">
              <w:rPr>
                <w:rFonts w:eastAsiaTheme="minorEastAsia" w:cs="Arial"/>
                <w:color w:val="000000"/>
                <w:szCs w:val="18"/>
                <w:lang w:val="en-US" w:bidi="ar"/>
              </w:rPr>
              <w:t>5, 10, 15, 20</w:t>
            </w:r>
          </w:p>
        </w:tc>
        <w:tc>
          <w:tcPr>
            <w:tcW w:w="2445" w:type="dxa"/>
            <w:tcBorders>
              <w:top w:val="single" w:sz="4" w:space="0" w:color="auto"/>
              <w:left w:val="single" w:sz="4" w:space="0" w:color="auto"/>
              <w:bottom w:val="nil"/>
              <w:right w:val="single" w:sz="4" w:space="0" w:color="auto"/>
            </w:tcBorders>
            <w:vAlign w:val="center"/>
          </w:tcPr>
          <w:p w14:paraId="26EE2445"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63780C88" w14:textId="77777777" w:rsidTr="004F423A">
        <w:trPr>
          <w:trHeight w:val="128"/>
        </w:trPr>
        <w:tc>
          <w:tcPr>
            <w:tcW w:w="2742" w:type="dxa"/>
            <w:tcBorders>
              <w:top w:val="nil"/>
              <w:left w:val="single" w:sz="4" w:space="0" w:color="auto"/>
              <w:bottom w:val="nil"/>
              <w:right w:val="single" w:sz="4" w:space="0" w:color="auto"/>
            </w:tcBorders>
            <w:vAlign w:val="center"/>
          </w:tcPr>
          <w:p w14:paraId="1D56777A" w14:textId="77777777" w:rsidR="006F6378" w:rsidRPr="00C30686" w:rsidRDefault="006F6378" w:rsidP="0094020B">
            <w:pPr>
              <w:pStyle w:val="TAC"/>
              <w:rPr>
                <w:kern w:val="2"/>
                <w:szCs w:val="22"/>
                <w:lang w:val="en-US" w:eastAsia="zh-CN"/>
              </w:rPr>
            </w:pPr>
          </w:p>
        </w:tc>
        <w:tc>
          <w:tcPr>
            <w:tcW w:w="2785" w:type="dxa"/>
            <w:tcBorders>
              <w:top w:val="nil"/>
              <w:left w:val="single" w:sz="4" w:space="0" w:color="auto"/>
              <w:bottom w:val="nil"/>
              <w:right w:val="single" w:sz="4" w:space="0" w:color="auto"/>
            </w:tcBorders>
            <w:vAlign w:val="center"/>
          </w:tcPr>
          <w:p w14:paraId="19325585" w14:textId="77777777" w:rsidR="006F6378" w:rsidRPr="00C30686" w:rsidRDefault="006F6378" w:rsidP="0094020B">
            <w:pPr>
              <w:pStyle w:val="TAC"/>
              <w:rPr>
                <w:kern w:val="2"/>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3B078CC2" w14:textId="77777777" w:rsidR="006F6378" w:rsidRPr="00C30686" w:rsidRDefault="006F6378" w:rsidP="0094020B">
            <w:pPr>
              <w:pStyle w:val="TAC"/>
              <w:rPr>
                <w:rFonts w:cs="Arial"/>
                <w:kern w:val="2"/>
                <w:szCs w:val="18"/>
                <w:lang w:val="en-US"/>
              </w:rPr>
            </w:pPr>
            <w:r w:rsidRPr="00C30686">
              <w:rPr>
                <w:rFonts w:eastAsia="Yu Mincho" w:cs="Arial"/>
                <w:szCs w:val="18"/>
                <w:lang w:eastAsia="ja-JP"/>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2BAFC638" w14:textId="77777777" w:rsidR="006F6378" w:rsidRPr="00C30686" w:rsidRDefault="006F6378" w:rsidP="0094020B">
            <w:pPr>
              <w:pStyle w:val="TAC"/>
              <w:rPr>
                <w:rFonts w:cs="Arial"/>
                <w:color w:val="000000"/>
                <w:szCs w:val="18"/>
                <w:lang w:val="en-US" w:eastAsia="zh-CN" w:bidi="ar"/>
              </w:rPr>
            </w:pPr>
            <w:r w:rsidRPr="00C30686">
              <w:rPr>
                <w:rFonts w:eastAsiaTheme="minorEastAsia" w:cs="Arial"/>
                <w:color w:val="000000"/>
                <w:szCs w:val="18"/>
                <w:lang w:val="en-US" w:bidi="ar"/>
              </w:rPr>
              <w:t>5, 10, 15, 20</w:t>
            </w:r>
          </w:p>
        </w:tc>
        <w:tc>
          <w:tcPr>
            <w:tcW w:w="2445" w:type="dxa"/>
            <w:tcBorders>
              <w:top w:val="nil"/>
              <w:left w:val="single" w:sz="4" w:space="0" w:color="auto"/>
              <w:bottom w:val="nil"/>
              <w:right w:val="single" w:sz="4" w:space="0" w:color="auto"/>
            </w:tcBorders>
            <w:vAlign w:val="center"/>
          </w:tcPr>
          <w:p w14:paraId="115420B9" w14:textId="77777777" w:rsidR="006F6378" w:rsidRPr="00C30686" w:rsidRDefault="006F6378" w:rsidP="0094020B">
            <w:pPr>
              <w:pStyle w:val="TAC"/>
              <w:rPr>
                <w:kern w:val="2"/>
                <w:szCs w:val="22"/>
                <w:lang w:val="en-US" w:eastAsia="zh-CN"/>
              </w:rPr>
            </w:pPr>
          </w:p>
        </w:tc>
      </w:tr>
      <w:tr w:rsidR="006F6378" w:rsidRPr="00C30686" w14:paraId="019BF508" w14:textId="77777777" w:rsidTr="004F423A">
        <w:trPr>
          <w:trHeight w:val="128"/>
        </w:trPr>
        <w:tc>
          <w:tcPr>
            <w:tcW w:w="2742" w:type="dxa"/>
            <w:tcBorders>
              <w:top w:val="nil"/>
              <w:left w:val="single" w:sz="4" w:space="0" w:color="auto"/>
              <w:bottom w:val="nil"/>
              <w:right w:val="single" w:sz="4" w:space="0" w:color="auto"/>
            </w:tcBorders>
            <w:vAlign w:val="center"/>
          </w:tcPr>
          <w:p w14:paraId="0F85A78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577E17F"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3312929D" w14:textId="77777777" w:rsidR="006F6378" w:rsidRPr="00C30686" w:rsidRDefault="006F6378" w:rsidP="0094020B">
            <w:pPr>
              <w:pStyle w:val="TAC"/>
              <w:rPr>
                <w:rFonts w:eastAsiaTheme="minorEastAsia" w:cs="Arial"/>
                <w:szCs w:val="18"/>
                <w:lang w:val="en-US"/>
              </w:rPr>
            </w:pPr>
            <w:r w:rsidRPr="00C30686">
              <w:rPr>
                <w:rFonts w:eastAsia="Yu Mincho" w:cs="Arial"/>
                <w:szCs w:val="18"/>
                <w:lang w:eastAsia="ja-JP"/>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6A8F63D4"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bidi="ar"/>
              </w:rPr>
              <w:t>CA_n77(2A)_BCS0</w:t>
            </w:r>
          </w:p>
        </w:tc>
        <w:tc>
          <w:tcPr>
            <w:tcW w:w="2445" w:type="dxa"/>
            <w:tcBorders>
              <w:top w:val="nil"/>
              <w:left w:val="single" w:sz="4" w:space="0" w:color="auto"/>
              <w:bottom w:val="single" w:sz="4" w:space="0" w:color="auto"/>
              <w:right w:val="single" w:sz="4" w:space="0" w:color="auto"/>
            </w:tcBorders>
            <w:vAlign w:val="center"/>
          </w:tcPr>
          <w:p w14:paraId="19F5B135" w14:textId="77777777" w:rsidR="006F6378" w:rsidRPr="00C30686" w:rsidRDefault="006F6378" w:rsidP="0094020B">
            <w:pPr>
              <w:pStyle w:val="TAC"/>
              <w:rPr>
                <w:rFonts w:eastAsiaTheme="minorEastAsia"/>
                <w:lang w:val="en-US" w:eastAsia="zh-CN"/>
              </w:rPr>
            </w:pPr>
          </w:p>
        </w:tc>
      </w:tr>
      <w:tr w:rsidR="006F6378" w:rsidRPr="00C30686" w14:paraId="42C98967" w14:textId="77777777" w:rsidTr="004F423A">
        <w:trPr>
          <w:trHeight w:val="128"/>
        </w:trPr>
        <w:tc>
          <w:tcPr>
            <w:tcW w:w="2742" w:type="dxa"/>
            <w:tcBorders>
              <w:top w:val="nil"/>
              <w:left w:val="single" w:sz="4" w:space="0" w:color="auto"/>
              <w:bottom w:val="nil"/>
              <w:right w:val="single" w:sz="4" w:space="0" w:color="auto"/>
            </w:tcBorders>
            <w:vAlign w:val="center"/>
          </w:tcPr>
          <w:p w14:paraId="5713DEE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05B9AE4"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4551E0A3" w14:textId="77777777" w:rsidR="006F6378" w:rsidRPr="00C30686" w:rsidRDefault="006F6378" w:rsidP="0094020B">
            <w:pPr>
              <w:pStyle w:val="TAC"/>
              <w:rPr>
                <w:rFonts w:eastAsia="Yu Mincho" w:cs="Arial"/>
                <w:szCs w:val="18"/>
                <w:lang w:eastAsia="ja-JP"/>
              </w:rPr>
            </w:pPr>
            <w:r w:rsidRPr="00C30686">
              <w:rPr>
                <w:rFonts w:eastAsia="Yu Mincho" w:cs="Arial"/>
                <w:szCs w:val="18"/>
                <w:lang w:eastAsia="ja-JP"/>
              </w:rPr>
              <w:t>n1</w:t>
            </w:r>
          </w:p>
        </w:tc>
        <w:tc>
          <w:tcPr>
            <w:tcW w:w="4356" w:type="dxa"/>
            <w:tcBorders>
              <w:top w:val="single" w:sz="4" w:space="0" w:color="auto"/>
              <w:left w:val="single" w:sz="4" w:space="0" w:color="auto"/>
              <w:bottom w:val="single" w:sz="4" w:space="0" w:color="auto"/>
              <w:right w:val="single" w:sz="4" w:space="0" w:color="auto"/>
            </w:tcBorders>
            <w:vAlign w:val="center"/>
          </w:tcPr>
          <w:p w14:paraId="7123B5D0" w14:textId="77777777" w:rsidR="006F6378" w:rsidRPr="00C30686" w:rsidRDefault="006F6378" w:rsidP="0094020B">
            <w:pPr>
              <w:pStyle w:val="TAC"/>
              <w:rPr>
                <w:rFonts w:eastAsiaTheme="minorEastAsia" w:cs="Arial"/>
                <w:color w:val="000000"/>
                <w:szCs w:val="18"/>
                <w:lang w:val="en-US" w:bidi="ar"/>
              </w:rPr>
            </w:pPr>
            <w:r w:rsidRPr="00C30686">
              <w:rPr>
                <w:rFonts w:eastAsia="DengXian" w:cs="Arial"/>
                <w:color w:val="000000"/>
                <w:szCs w:val="18"/>
                <w:lang w:val="en-US" w:bidi="ar"/>
              </w:rPr>
              <w:t>5, 10, 15, 20</w:t>
            </w:r>
          </w:p>
        </w:tc>
        <w:tc>
          <w:tcPr>
            <w:tcW w:w="2445" w:type="dxa"/>
            <w:tcBorders>
              <w:top w:val="single" w:sz="4" w:space="0" w:color="auto"/>
              <w:left w:val="single" w:sz="4" w:space="0" w:color="auto"/>
              <w:bottom w:val="nil"/>
              <w:right w:val="single" w:sz="4" w:space="0" w:color="auto"/>
            </w:tcBorders>
            <w:vAlign w:val="center"/>
          </w:tcPr>
          <w:p w14:paraId="0202DC49"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1</w:t>
            </w:r>
          </w:p>
        </w:tc>
      </w:tr>
      <w:tr w:rsidR="006F6378" w:rsidRPr="00C30686" w14:paraId="1DBC80D7" w14:textId="77777777" w:rsidTr="004F423A">
        <w:trPr>
          <w:trHeight w:val="128"/>
        </w:trPr>
        <w:tc>
          <w:tcPr>
            <w:tcW w:w="2742" w:type="dxa"/>
            <w:tcBorders>
              <w:top w:val="nil"/>
              <w:left w:val="single" w:sz="4" w:space="0" w:color="auto"/>
              <w:bottom w:val="nil"/>
              <w:right w:val="single" w:sz="4" w:space="0" w:color="auto"/>
            </w:tcBorders>
            <w:vAlign w:val="center"/>
          </w:tcPr>
          <w:p w14:paraId="48A906B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7728FB7"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21002A09" w14:textId="77777777" w:rsidR="006F6378" w:rsidRPr="00C30686" w:rsidRDefault="006F6378" w:rsidP="0094020B">
            <w:pPr>
              <w:pStyle w:val="TAC"/>
              <w:rPr>
                <w:rFonts w:eastAsia="Yu Mincho" w:cs="Arial"/>
                <w:szCs w:val="18"/>
                <w:lang w:eastAsia="ja-JP"/>
              </w:rPr>
            </w:pPr>
            <w:r w:rsidRPr="00C30686">
              <w:rPr>
                <w:rFonts w:eastAsia="Yu Mincho" w:cs="Arial"/>
                <w:szCs w:val="18"/>
                <w:lang w:eastAsia="ja-JP"/>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1E596AD9" w14:textId="77777777" w:rsidR="006F6378" w:rsidRPr="00C30686" w:rsidRDefault="006F6378" w:rsidP="0094020B">
            <w:pPr>
              <w:pStyle w:val="TAC"/>
              <w:rPr>
                <w:rFonts w:eastAsiaTheme="minorEastAsia" w:cs="Arial"/>
                <w:color w:val="000000"/>
                <w:szCs w:val="18"/>
                <w:lang w:val="en-US" w:bidi="ar"/>
              </w:rPr>
            </w:pPr>
            <w:r w:rsidRPr="00C30686">
              <w:rPr>
                <w:rFonts w:eastAsia="DengXian" w:cs="Arial"/>
                <w:color w:val="000000"/>
                <w:szCs w:val="18"/>
                <w:lang w:val="en-US" w:bidi="ar"/>
              </w:rPr>
              <w:t>5, 10</w:t>
            </w:r>
          </w:p>
        </w:tc>
        <w:tc>
          <w:tcPr>
            <w:tcW w:w="2445" w:type="dxa"/>
            <w:tcBorders>
              <w:top w:val="nil"/>
              <w:left w:val="single" w:sz="4" w:space="0" w:color="auto"/>
              <w:bottom w:val="nil"/>
              <w:right w:val="single" w:sz="4" w:space="0" w:color="auto"/>
            </w:tcBorders>
            <w:vAlign w:val="center"/>
          </w:tcPr>
          <w:p w14:paraId="6764B68F" w14:textId="77777777" w:rsidR="006F6378" w:rsidRPr="00C30686" w:rsidRDefault="006F6378" w:rsidP="0094020B">
            <w:pPr>
              <w:pStyle w:val="TAC"/>
              <w:rPr>
                <w:rFonts w:eastAsiaTheme="minorEastAsia"/>
                <w:lang w:val="en-US" w:eastAsia="zh-CN"/>
              </w:rPr>
            </w:pPr>
          </w:p>
        </w:tc>
      </w:tr>
      <w:tr w:rsidR="006F6378" w:rsidRPr="00C30686" w14:paraId="102210BC" w14:textId="77777777" w:rsidTr="004F423A">
        <w:trPr>
          <w:trHeight w:val="128"/>
        </w:trPr>
        <w:tc>
          <w:tcPr>
            <w:tcW w:w="2742" w:type="dxa"/>
            <w:tcBorders>
              <w:top w:val="nil"/>
              <w:left w:val="single" w:sz="4" w:space="0" w:color="auto"/>
              <w:bottom w:val="single" w:sz="4" w:space="0" w:color="auto"/>
              <w:right w:val="single" w:sz="4" w:space="0" w:color="auto"/>
            </w:tcBorders>
            <w:vAlign w:val="center"/>
          </w:tcPr>
          <w:p w14:paraId="63A7795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2AE7ED02"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1E7C21BF" w14:textId="77777777" w:rsidR="006F6378" w:rsidRPr="00C30686" w:rsidRDefault="006F6378" w:rsidP="0094020B">
            <w:pPr>
              <w:pStyle w:val="TAC"/>
              <w:rPr>
                <w:rFonts w:eastAsia="Yu Mincho" w:cs="Arial"/>
                <w:szCs w:val="18"/>
                <w:lang w:eastAsia="ja-JP"/>
              </w:rPr>
            </w:pPr>
            <w:r w:rsidRPr="00C30686">
              <w:rPr>
                <w:rFonts w:eastAsia="Yu Mincho" w:cs="Arial"/>
                <w:szCs w:val="18"/>
                <w:lang w:eastAsia="ja-JP"/>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B2762D2" w14:textId="77777777" w:rsidR="006F6378" w:rsidRPr="00C30686" w:rsidRDefault="006F6378" w:rsidP="0094020B">
            <w:pPr>
              <w:pStyle w:val="TAC"/>
              <w:rPr>
                <w:rFonts w:eastAsiaTheme="minorEastAsia" w:cs="Arial"/>
                <w:color w:val="000000"/>
                <w:szCs w:val="18"/>
                <w:lang w:val="en-US" w:bidi="ar"/>
              </w:rPr>
            </w:pPr>
            <w:r w:rsidRPr="00C30686">
              <w:rPr>
                <w:rFonts w:eastAsia="DengXian" w:cs="Arial"/>
                <w:color w:val="000000"/>
                <w:szCs w:val="18"/>
                <w:lang w:val="en-US" w:bidi="ar"/>
              </w:rPr>
              <w:t>CA_n77(2A)_BCS1</w:t>
            </w:r>
          </w:p>
        </w:tc>
        <w:tc>
          <w:tcPr>
            <w:tcW w:w="2445" w:type="dxa"/>
            <w:tcBorders>
              <w:top w:val="nil"/>
              <w:left w:val="single" w:sz="4" w:space="0" w:color="auto"/>
              <w:bottom w:val="single" w:sz="4" w:space="0" w:color="auto"/>
              <w:right w:val="single" w:sz="4" w:space="0" w:color="auto"/>
            </w:tcBorders>
            <w:vAlign w:val="center"/>
          </w:tcPr>
          <w:p w14:paraId="5106E23D" w14:textId="77777777" w:rsidR="006F6378" w:rsidRPr="00C30686" w:rsidRDefault="006F6378" w:rsidP="0094020B">
            <w:pPr>
              <w:pStyle w:val="TAC"/>
              <w:rPr>
                <w:rFonts w:eastAsiaTheme="minorEastAsia"/>
                <w:lang w:val="en-US" w:eastAsia="zh-CN"/>
              </w:rPr>
            </w:pPr>
          </w:p>
        </w:tc>
      </w:tr>
      <w:tr w:rsidR="006F6378" w:rsidRPr="00C30686" w14:paraId="7640963F" w14:textId="77777777" w:rsidTr="004F423A">
        <w:trPr>
          <w:trHeight w:val="128"/>
        </w:trPr>
        <w:tc>
          <w:tcPr>
            <w:tcW w:w="2742" w:type="dxa"/>
            <w:tcBorders>
              <w:top w:val="nil"/>
              <w:left w:val="single" w:sz="4" w:space="0" w:color="auto"/>
              <w:bottom w:val="nil"/>
              <w:right w:val="single" w:sz="4" w:space="0" w:color="auto"/>
            </w:tcBorders>
            <w:vAlign w:val="center"/>
          </w:tcPr>
          <w:p w14:paraId="05E8B638" w14:textId="77777777" w:rsidR="006F6378" w:rsidRPr="00C30686" w:rsidRDefault="006F6378" w:rsidP="0094020B">
            <w:pPr>
              <w:pStyle w:val="TAC"/>
              <w:rPr>
                <w:rFonts w:eastAsiaTheme="minorEastAsia"/>
                <w:lang w:val="en-US" w:eastAsia="zh-CN"/>
              </w:rPr>
            </w:pPr>
            <w:r w:rsidRPr="00C30686">
              <w:rPr>
                <w:rFonts w:eastAsia="Yu Mincho"/>
                <w:lang w:val="sv-SE" w:eastAsia="ja-JP"/>
              </w:rPr>
              <w:t>CA_n1A-n28A-n77(3A)</w:t>
            </w:r>
          </w:p>
        </w:tc>
        <w:tc>
          <w:tcPr>
            <w:tcW w:w="2785" w:type="dxa"/>
            <w:tcBorders>
              <w:top w:val="nil"/>
              <w:left w:val="single" w:sz="4" w:space="0" w:color="auto"/>
              <w:bottom w:val="nil"/>
              <w:right w:val="single" w:sz="4" w:space="0" w:color="auto"/>
            </w:tcBorders>
            <w:vAlign w:val="center"/>
          </w:tcPr>
          <w:p w14:paraId="4BA3457B" w14:textId="77777777" w:rsidR="006F6378" w:rsidRPr="00C30686" w:rsidRDefault="006F6378" w:rsidP="0094020B">
            <w:pPr>
              <w:pStyle w:val="TAC"/>
              <w:rPr>
                <w:rFonts w:eastAsia="Yu Mincho"/>
                <w:szCs w:val="18"/>
                <w:lang w:eastAsia="ja-JP"/>
              </w:rPr>
            </w:pPr>
            <w:r w:rsidRPr="00C30686">
              <w:rPr>
                <w:rFonts w:eastAsia="Yu Mincho"/>
                <w:szCs w:val="18"/>
                <w:lang w:eastAsia="ja-JP"/>
              </w:rPr>
              <w:t>CA_n1A-n28A</w:t>
            </w:r>
          </w:p>
          <w:p w14:paraId="51AD4FEE" w14:textId="77777777" w:rsidR="006F6378" w:rsidRPr="00C30686" w:rsidRDefault="006F6378" w:rsidP="0094020B">
            <w:pPr>
              <w:pStyle w:val="TAC"/>
              <w:rPr>
                <w:rFonts w:eastAsia="Yu Mincho"/>
                <w:szCs w:val="18"/>
                <w:lang w:eastAsia="ja-JP"/>
              </w:rPr>
            </w:pPr>
            <w:r w:rsidRPr="00C30686">
              <w:rPr>
                <w:rFonts w:eastAsia="Yu Mincho"/>
                <w:szCs w:val="18"/>
                <w:lang w:eastAsia="ja-JP"/>
              </w:rPr>
              <w:t>CA_n1A-n77A</w:t>
            </w:r>
          </w:p>
          <w:p w14:paraId="00E04BE9" w14:textId="77777777" w:rsidR="006F6378" w:rsidRPr="00C30686" w:rsidRDefault="006F6378" w:rsidP="0094020B">
            <w:pPr>
              <w:pStyle w:val="TAC"/>
              <w:rPr>
                <w:rFonts w:eastAsiaTheme="minorEastAsia"/>
                <w:szCs w:val="18"/>
                <w:lang w:val="en-US" w:eastAsia="zh-CN"/>
              </w:rPr>
            </w:pPr>
            <w:r w:rsidRPr="00C30686">
              <w:rPr>
                <w:rFonts w:eastAsia="Yu Mincho"/>
                <w:szCs w:val="18"/>
                <w:lang w:eastAsia="ja-JP"/>
              </w:rPr>
              <w:t>CA_n28A-n77A</w:t>
            </w:r>
          </w:p>
        </w:tc>
        <w:tc>
          <w:tcPr>
            <w:tcW w:w="1259" w:type="dxa"/>
            <w:tcBorders>
              <w:top w:val="single" w:sz="4" w:space="0" w:color="auto"/>
              <w:left w:val="single" w:sz="4" w:space="0" w:color="auto"/>
              <w:bottom w:val="single" w:sz="4" w:space="0" w:color="auto"/>
              <w:right w:val="single" w:sz="4" w:space="0" w:color="auto"/>
            </w:tcBorders>
          </w:tcPr>
          <w:p w14:paraId="37CCD315" w14:textId="77777777" w:rsidR="006F6378" w:rsidRPr="00C30686" w:rsidRDefault="006F6378" w:rsidP="0094020B">
            <w:pPr>
              <w:pStyle w:val="TAC"/>
              <w:rPr>
                <w:rFonts w:eastAsia="Yu Mincho" w:cs="Arial"/>
                <w:szCs w:val="18"/>
                <w:lang w:eastAsia="ja-JP"/>
              </w:rPr>
            </w:pPr>
            <w:r w:rsidRPr="00C30686">
              <w:rPr>
                <w:rFonts w:eastAsia="Yu Mincho" w:cs="Arial"/>
                <w:szCs w:val="18"/>
                <w:lang w:eastAsia="ja-JP"/>
              </w:rPr>
              <w:t>n1</w:t>
            </w:r>
          </w:p>
        </w:tc>
        <w:tc>
          <w:tcPr>
            <w:tcW w:w="4356" w:type="dxa"/>
            <w:tcBorders>
              <w:top w:val="single" w:sz="4" w:space="0" w:color="auto"/>
              <w:left w:val="single" w:sz="4" w:space="0" w:color="auto"/>
              <w:bottom w:val="single" w:sz="4" w:space="0" w:color="auto"/>
              <w:right w:val="single" w:sz="4" w:space="0" w:color="auto"/>
            </w:tcBorders>
            <w:vAlign w:val="center"/>
          </w:tcPr>
          <w:p w14:paraId="47CA9144" w14:textId="77777777" w:rsidR="006F6378" w:rsidRPr="00C30686" w:rsidRDefault="006F6378" w:rsidP="0094020B">
            <w:pPr>
              <w:pStyle w:val="TAC"/>
              <w:rPr>
                <w:rFonts w:eastAsia="DengXian" w:cs="Arial"/>
                <w:color w:val="000000"/>
                <w:szCs w:val="18"/>
                <w:lang w:val="en-US" w:bidi="ar"/>
              </w:rPr>
            </w:pPr>
            <w:r w:rsidRPr="00C30686">
              <w:rPr>
                <w:rFonts w:eastAsiaTheme="minorEastAsia" w:cs="Arial"/>
                <w:color w:val="000000"/>
                <w:szCs w:val="18"/>
                <w:lang w:val="en-US" w:bidi="ar"/>
              </w:rPr>
              <w:t>5, 10, 15, 20</w:t>
            </w:r>
          </w:p>
        </w:tc>
        <w:tc>
          <w:tcPr>
            <w:tcW w:w="2445" w:type="dxa"/>
            <w:tcBorders>
              <w:top w:val="nil"/>
              <w:left w:val="single" w:sz="4" w:space="0" w:color="auto"/>
              <w:bottom w:val="nil"/>
              <w:right w:val="single" w:sz="4" w:space="0" w:color="auto"/>
            </w:tcBorders>
            <w:vAlign w:val="center"/>
          </w:tcPr>
          <w:p w14:paraId="4133AB54" w14:textId="77777777" w:rsidR="006F6378" w:rsidRPr="00C30686" w:rsidRDefault="006F6378" w:rsidP="0094020B">
            <w:pPr>
              <w:pStyle w:val="TAC"/>
              <w:rPr>
                <w:rFonts w:eastAsiaTheme="minorEastAsia"/>
                <w:lang w:val="en-US" w:eastAsia="zh-CN"/>
              </w:rPr>
            </w:pPr>
            <w:r w:rsidRPr="00C30686">
              <w:rPr>
                <w:kern w:val="2"/>
                <w:szCs w:val="22"/>
                <w:lang w:val="en-US" w:eastAsia="zh-CN"/>
              </w:rPr>
              <w:t>0</w:t>
            </w:r>
          </w:p>
        </w:tc>
      </w:tr>
      <w:tr w:rsidR="006F6378" w:rsidRPr="00C30686" w14:paraId="7398B514" w14:textId="77777777" w:rsidTr="004F423A">
        <w:trPr>
          <w:trHeight w:val="128"/>
        </w:trPr>
        <w:tc>
          <w:tcPr>
            <w:tcW w:w="2742" w:type="dxa"/>
            <w:tcBorders>
              <w:top w:val="nil"/>
              <w:left w:val="single" w:sz="4" w:space="0" w:color="auto"/>
              <w:bottom w:val="nil"/>
              <w:right w:val="single" w:sz="4" w:space="0" w:color="auto"/>
            </w:tcBorders>
            <w:vAlign w:val="center"/>
          </w:tcPr>
          <w:p w14:paraId="26D0DBD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58E586A"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30E2B2C6" w14:textId="77777777" w:rsidR="006F6378" w:rsidRPr="00C30686" w:rsidRDefault="006F6378" w:rsidP="0094020B">
            <w:pPr>
              <w:pStyle w:val="TAC"/>
              <w:rPr>
                <w:rFonts w:eastAsia="Yu Mincho" w:cs="Arial"/>
                <w:szCs w:val="18"/>
                <w:lang w:eastAsia="ja-JP"/>
              </w:rPr>
            </w:pPr>
            <w:r w:rsidRPr="00C30686">
              <w:rPr>
                <w:rFonts w:eastAsia="Yu Mincho" w:cs="Arial"/>
                <w:szCs w:val="18"/>
                <w:lang w:eastAsia="ja-JP"/>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03F12EB9" w14:textId="77777777" w:rsidR="006F6378" w:rsidRPr="00C30686" w:rsidRDefault="006F6378" w:rsidP="0094020B">
            <w:pPr>
              <w:pStyle w:val="TAC"/>
              <w:rPr>
                <w:rFonts w:eastAsia="DengXian" w:cs="Arial"/>
                <w:color w:val="000000"/>
                <w:szCs w:val="18"/>
                <w:lang w:val="en-US" w:bidi="ar"/>
              </w:rPr>
            </w:pPr>
            <w:r w:rsidRPr="00C30686">
              <w:rPr>
                <w:rFonts w:eastAsiaTheme="minorEastAsia" w:cs="Arial"/>
                <w:color w:val="000000"/>
                <w:szCs w:val="18"/>
                <w:lang w:val="en-US" w:bidi="ar"/>
              </w:rPr>
              <w:t>5, 10, 15, 20</w:t>
            </w:r>
          </w:p>
        </w:tc>
        <w:tc>
          <w:tcPr>
            <w:tcW w:w="2445" w:type="dxa"/>
            <w:tcBorders>
              <w:top w:val="nil"/>
              <w:left w:val="single" w:sz="4" w:space="0" w:color="auto"/>
              <w:bottom w:val="nil"/>
              <w:right w:val="single" w:sz="4" w:space="0" w:color="auto"/>
            </w:tcBorders>
            <w:vAlign w:val="center"/>
          </w:tcPr>
          <w:p w14:paraId="569A2C0C" w14:textId="77777777" w:rsidR="006F6378" w:rsidRPr="00C30686" w:rsidRDefault="006F6378" w:rsidP="0094020B">
            <w:pPr>
              <w:pStyle w:val="TAC"/>
              <w:rPr>
                <w:rFonts w:eastAsiaTheme="minorEastAsia"/>
                <w:lang w:val="en-US" w:eastAsia="zh-CN"/>
              </w:rPr>
            </w:pPr>
          </w:p>
        </w:tc>
      </w:tr>
      <w:tr w:rsidR="006F6378" w:rsidRPr="00C30686" w14:paraId="17B224E4" w14:textId="77777777" w:rsidTr="004F423A">
        <w:trPr>
          <w:trHeight w:val="128"/>
        </w:trPr>
        <w:tc>
          <w:tcPr>
            <w:tcW w:w="2742" w:type="dxa"/>
            <w:tcBorders>
              <w:top w:val="nil"/>
              <w:left w:val="single" w:sz="4" w:space="0" w:color="auto"/>
              <w:bottom w:val="single" w:sz="4" w:space="0" w:color="auto"/>
              <w:right w:val="single" w:sz="4" w:space="0" w:color="auto"/>
            </w:tcBorders>
            <w:vAlign w:val="center"/>
          </w:tcPr>
          <w:p w14:paraId="4467AF9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8C8CA83"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2A0DF170" w14:textId="77777777" w:rsidR="006F6378" w:rsidRPr="00C30686" w:rsidRDefault="006F6378" w:rsidP="0094020B">
            <w:pPr>
              <w:pStyle w:val="TAC"/>
              <w:rPr>
                <w:rFonts w:eastAsia="Yu Mincho" w:cs="Arial"/>
                <w:szCs w:val="18"/>
                <w:lang w:eastAsia="ja-JP"/>
              </w:rPr>
            </w:pPr>
            <w:r w:rsidRPr="00C30686">
              <w:rPr>
                <w:rFonts w:eastAsia="Yu Mincho" w:cs="Arial"/>
                <w:szCs w:val="18"/>
                <w:lang w:eastAsia="ja-JP"/>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73F4141A" w14:textId="77777777" w:rsidR="006F6378" w:rsidRPr="00C30686" w:rsidRDefault="006F6378" w:rsidP="0094020B">
            <w:pPr>
              <w:pStyle w:val="TAC"/>
              <w:rPr>
                <w:rFonts w:eastAsia="DengXian" w:cs="Arial"/>
                <w:color w:val="000000"/>
                <w:szCs w:val="18"/>
                <w:lang w:val="en-US" w:bidi="ar"/>
              </w:rPr>
            </w:pPr>
            <w:r w:rsidRPr="00C30686">
              <w:rPr>
                <w:rFonts w:eastAsiaTheme="minorEastAsia" w:cs="Arial"/>
                <w:color w:val="000000"/>
                <w:szCs w:val="18"/>
                <w:lang w:val="en-US" w:bidi="ar"/>
              </w:rPr>
              <w:t>CA_n77(3A)_BCS</w:t>
            </w:r>
            <w:r w:rsidRPr="00C30686">
              <w:rPr>
                <w:rFonts w:eastAsiaTheme="minorEastAsia" w:cs="Arial" w:hint="eastAsia"/>
                <w:color w:val="000000"/>
                <w:szCs w:val="18"/>
                <w:lang w:val="en-US" w:eastAsia="ja-JP" w:bidi="ar"/>
              </w:rPr>
              <w:t>0</w:t>
            </w:r>
          </w:p>
        </w:tc>
        <w:tc>
          <w:tcPr>
            <w:tcW w:w="2445" w:type="dxa"/>
            <w:tcBorders>
              <w:top w:val="nil"/>
              <w:left w:val="single" w:sz="4" w:space="0" w:color="auto"/>
              <w:bottom w:val="single" w:sz="4" w:space="0" w:color="auto"/>
              <w:right w:val="single" w:sz="4" w:space="0" w:color="auto"/>
            </w:tcBorders>
            <w:vAlign w:val="center"/>
          </w:tcPr>
          <w:p w14:paraId="75B40F0C" w14:textId="77777777" w:rsidR="006F6378" w:rsidRPr="00C30686" w:rsidRDefault="006F6378" w:rsidP="0094020B">
            <w:pPr>
              <w:pStyle w:val="TAC"/>
              <w:rPr>
                <w:rFonts w:eastAsiaTheme="minorEastAsia"/>
                <w:lang w:val="en-US" w:eastAsia="zh-CN"/>
              </w:rPr>
            </w:pPr>
          </w:p>
        </w:tc>
      </w:tr>
      <w:tr w:rsidR="006F6378" w:rsidRPr="00C30686" w14:paraId="34573241" w14:textId="77777777" w:rsidTr="004F423A">
        <w:trPr>
          <w:trHeight w:val="128"/>
        </w:trPr>
        <w:tc>
          <w:tcPr>
            <w:tcW w:w="2742" w:type="dxa"/>
            <w:tcBorders>
              <w:top w:val="single" w:sz="4" w:space="0" w:color="auto"/>
              <w:left w:val="single" w:sz="4" w:space="0" w:color="auto"/>
              <w:bottom w:val="nil"/>
              <w:right w:val="single" w:sz="4" w:space="0" w:color="auto"/>
            </w:tcBorders>
            <w:vAlign w:val="center"/>
          </w:tcPr>
          <w:p w14:paraId="283DF71A" w14:textId="77777777" w:rsidR="006F6378" w:rsidRPr="00C30686" w:rsidRDefault="006F6378" w:rsidP="0094020B">
            <w:pPr>
              <w:pStyle w:val="TAC"/>
              <w:rPr>
                <w:kern w:val="2"/>
                <w:szCs w:val="22"/>
                <w:lang w:val="en-US" w:eastAsia="zh-CN"/>
              </w:rPr>
            </w:pPr>
            <w:r w:rsidRPr="00C30686">
              <w:rPr>
                <w:kern w:val="2"/>
                <w:szCs w:val="22"/>
                <w:lang w:val="en-US" w:eastAsia="zh-CN"/>
              </w:rPr>
              <w:t>CA</w:t>
            </w:r>
            <w:r w:rsidRPr="00C30686">
              <w:rPr>
                <w:kern w:val="2"/>
                <w:szCs w:val="22"/>
                <w:lang w:val="en-US"/>
              </w:rPr>
              <w:t>_</w:t>
            </w:r>
            <w:r w:rsidRPr="00C30686">
              <w:rPr>
                <w:kern w:val="2"/>
                <w:szCs w:val="22"/>
                <w:lang w:val="en-US" w:eastAsia="zh-CN"/>
              </w:rPr>
              <w:t>n1</w:t>
            </w:r>
            <w:r w:rsidRPr="00C30686">
              <w:rPr>
                <w:kern w:val="2"/>
                <w:szCs w:val="22"/>
                <w:lang w:val="sv-SE" w:eastAsia="ja-JP"/>
              </w:rPr>
              <w:t>A-</w:t>
            </w:r>
            <w:r w:rsidRPr="00C30686">
              <w:rPr>
                <w:kern w:val="2"/>
                <w:szCs w:val="22"/>
                <w:lang w:val="en-US" w:eastAsia="zh-CN"/>
              </w:rPr>
              <w:t>n28</w:t>
            </w:r>
            <w:r w:rsidRPr="00C30686">
              <w:rPr>
                <w:kern w:val="2"/>
                <w:szCs w:val="22"/>
                <w:lang w:val="sv-SE" w:eastAsia="ja-JP"/>
              </w:rPr>
              <w:t>A</w:t>
            </w:r>
            <w:r w:rsidRPr="00C30686">
              <w:rPr>
                <w:kern w:val="2"/>
                <w:szCs w:val="22"/>
                <w:lang w:val="sv-SE" w:eastAsia="zh-CN"/>
              </w:rPr>
              <w:t>-n78A</w:t>
            </w:r>
          </w:p>
        </w:tc>
        <w:tc>
          <w:tcPr>
            <w:tcW w:w="2785" w:type="dxa"/>
            <w:tcBorders>
              <w:top w:val="single" w:sz="4" w:space="0" w:color="auto"/>
              <w:left w:val="single" w:sz="4" w:space="0" w:color="auto"/>
              <w:bottom w:val="nil"/>
              <w:right w:val="single" w:sz="4" w:space="0" w:color="auto"/>
            </w:tcBorders>
            <w:vAlign w:val="center"/>
          </w:tcPr>
          <w:p w14:paraId="6C3D63BB" w14:textId="77777777" w:rsidR="006F6378" w:rsidRPr="00C30686" w:rsidRDefault="006F6378" w:rsidP="0094020B">
            <w:pPr>
              <w:pStyle w:val="TAC"/>
              <w:rPr>
                <w:kern w:val="2"/>
                <w:szCs w:val="18"/>
                <w:lang w:val="en-US" w:eastAsia="zh-CN"/>
              </w:rPr>
            </w:pPr>
            <w:r w:rsidRPr="00C30686">
              <w:rPr>
                <w:kern w:val="2"/>
                <w:szCs w:val="18"/>
                <w:lang w:val="en-US" w:eastAsia="zh-CN"/>
              </w:rPr>
              <w:t>CA_n1A-n28A</w:t>
            </w:r>
          </w:p>
          <w:p w14:paraId="0A27DB1F" w14:textId="77777777" w:rsidR="006F6378" w:rsidRPr="00C30686" w:rsidRDefault="006F6378" w:rsidP="0094020B">
            <w:pPr>
              <w:pStyle w:val="TAC"/>
              <w:rPr>
                <w:kern w:val="2"/>
                <w:szCs w:val="18"/>
                <w:lang w:val="en-US" w:eastAsia="zh-CN"/>
              </w:rPr>
            </w:pPr>
            <w:r w:rsidRPr="00C30686">
              <w:rPr>
                <w:kern w:val="2"/>
                <w:szCs w:val="18"/>
                <w:lang w:val="en-US" w:eastAsia="zh-CN"/>
              </w:rPr>
              <w:t>CA_n1A-n78A</w:t>
            </w:r>
          </w:p>
          <w:p w14:paraId="360DF42D" w14:textId="77777777" w:rsidR="006F6378" w:rsidRPr="00C30686" w:rsidRDefault="006F6378" w:rsidP="0094020B">
            <w:pPr>
              <w:pStyle w:val="TAC"/>
              <w:rPr>
                <w:kern w:val="2"/>
                <w:szCs w:val="22"/>
                <w:lang w:val="en-US" w:eastAsia="zh-CN"/>
              </w:rPr>
            </w:pPr>
            <w:r w:rsidRPr="00C30686">
              <w:rPr>
                <w:kern w:val="2"/>
                <w:szCs w:val="18"/>
                <w:lang w:val="en-US" w:eastAsia="zh-CN"/>
              </w:rPr>
              <w:t>CA_n28A-n78A</w:t>
            </w:r>
          </w:p>
        </w:tc>
        <w:tc>
          <w:tcPr>
            <w:tcW w:w="1259" w:type="dxa"/>
            <w:tcBorders>
              <w:top w:val="single" w:sz="4" w:space="0" w:color="auto"/>
              <w:left w:val="single" w:sz="4" w:space="0" w:color="auto"/>
              <w:bottom w:val="single" w:sz="4" w:space="0" w:color="auto"/>
              <w:right w:val="single" w:sz="4" w:space="0" w:color="auto"/>
            </w:tcBorders>
            <w:vAlign w:val="center"/>
          </w:tcPr>
          <w:p w14:paraId="505D39DD" w14:textId="77777777" w:rsidR="006F6378" w:rsidRPr="00C30686" w:rsidRDefault="006F6378" w:rsidP="0094020B">
            <w:pPr>
              <w:pStyle w:val="TAC"/>
              <w:rPr>
                <w:kern w:val="2"/>
                <w:szCs w:val="22"/>
                <w:lang w:val="en-US" w:eastAsia="zh-CN"/>
              </w:rPr>
            </w:pPr>
            <w:r w:rsidRPr="00C30686">
              <w:rPr>
                <w:kern w:val="2"/>
                <w:szCs w:val="22"/>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2381B31F" w14:textId="77777777" w:rsidR="006F6378" w:rsidRPr="00C30686" w:rsidRDefault="006F6378" w:rsidP="0094020B">
            <w:pPr>
              <w:pStyle w:val="TAC"/>
              <w:rPr>
                <w:rFonts w:ascii="Calibri" w:hAnsi="Calibri"/>
                <w:kern w:val="2"/>
                <w:sz w:val="21"/>
                <w:szCs w:val="22"/>
                <w:lang w:val="en-US" w:eastAsia="zh-CN"/>
              </w:rPr>
            </w:pPr>
            <w:r w:rsidRPr="00C30686">
              <w:rPr>
                <w:rFonts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41C16BF3"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59D37560" w14:textId="77777777" w:rsidTr="004F423A">
        <w:trPr>
          <w:trHeight w:val="128"/>
        </w:trPr>
        <w:tc>
          <w:tcPr>
            <w:tcW w:w="2742" w:type="dxa"/>
            <w:tcBorders>
              <w:top w:val="nil"/>
              <w:left w:val="single" w:sz="4" w:space="0" w:color="auto"/>
              <w:bottom w:val="nil"/>
              <w:right w:val="single" w:sz="4" w:space="0" w:color="auto"/>
            </w:tcBorders>
            <w:vAlign w:val="center"/>
          </w:tcPr>
          <w:p w14:paraId="102FAD73" w14:textId="77777777" w:rsidR="006F6378" w:rsidRPr="00C30686" w:rsidRDefault="006F6378" w:rsidP="0094020B">
            <w:pPr>
              <w:pStyle w:val="TAC"/>
              <w:rPr>
                <w:kern w:val="2"/>
                <w:szCs w:val="22"/>
                <w:lang w:val="en-US" w:eastAsia="zh-CN"/>
              </w:rPr>
            </w:pPr>
          </w:p>
        </w:tc>
        <w:tc>
          <w:tcPr>
            <w:tcW w:w="2785" w:type="dxa"/>
            <w:tcBorders>
              <w:top w:val="nil"/>
              <w:left w:val="single" w:sz="4" w:space="0" w:color="auto"/>
              <w:bottom w:val="nil"/>
              <w:right w:val="single" w:sz="4" w:space="0" w:color="auto"/>
            </w:tcBorders>
            <w:vAlign w:val="center"/>
          </w:tcPr>
          <w:p w14:paraId="101DD359" w14:textId="77777777" w:rsidR="006F6378" w:rsidRPr="00C30686" w:rsidRDefault="006F6378" w:rsidP="0094020B">
            <w:pPr>
              <w:pStyle w:val="TAC"/>
              <w:rPr>
                <w:kern w:val="2"/>
                <w:szCs w:val="22"/>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341A425" w14:textId="77777777" w:rsidR="006F6378" w:rsidRPr="00C30686" w:rsidRDefault="006F6378" w:rsidP="0094020B">
            <w:pPr>
              <w:pStyle w:val="TAC"/>
              <w:rPr>
                <w:kern w:val="2"/>
                <w:szCs w:val="22"/>
                <w:lang w:val="en-US" w:eastAsia="zh-CN"/>
              </w:rPr>
            </w:pPr>
            <w:r w:rsidRPr="00C30686">
              <w:rPr>
                <w:kern w:val="2"/>
                <w:szCs w:val="22"/>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6842FCBA" w14:textId="77777777" w:rsidR="006F6378" w:rsidRPr="00C30686" w:rsidRDefault="006F6378" w:rsidP="0094020B">
            <w:pPr>
              <w:pStyle w:val="TAC"/>
              <w:rPr>
                <w:rFonts w:ascii="Calibri" w:hAnsi="Calibri"/>
                <w:kern w:val="2"/>
                <w:sz w:val="21"/>
                <w:szCs w:val="22"/>
                <w:lang w:val="en-US" w:eastAsia="zh-CN"/>
              </w:rPr>
            </w:pPr>
            <w:r w:rsidRPr="00C30686">
              <w:rPr>
                <w:rFonts w:cs="Arial"/>
                <w:color w:val="000000"/>
                <w:kern w:val="2"/>
                <w:szCs w:val="18"/>
                <w:lang w:val="en-US" w:eastAsia="zh-CN" w:bidi="ar"/>
              </w:rPr>
              <w:t>5, 10, 15, 20</w:t>
            </w:r>
            <w:r w:rsidRPr="00C30686">
              <w:rPr>
                <w:rFonts w:cs="Arial"/>
                <w:color w:val="000000"/>
                <w:szCs w:val="18"/>
                <w:vertAlign w:val="superscript"/>
                <w:lang w:val="en-US" w:eastAsia="zh-CN" w:bidi="ar"/>
              </w:rPr>
              <w:t>2</w:t>
            </w:r>
          </w:p>
        </w:tc>
        <w:tc>
          <w:tcPr>
            <w:tcW w:w="2445" w:type="dxa"/>
            <w:tcBorders>
              <w:top w:val="nil"/>
              <w:left w:val="single" w:sz="4" w:space="0" w:color="auto"/>
              <w:bottom w:val="nil"/>
              <w:right w:val="single" w:sz="4" w:space="0" w:color="auto"/>
            </w:tcBorders>
            <w:vAlign w:val="center"/>
          </w:tcPr>
          <w:p w14:paraId="6CE64AE0" w14:textId="77777777" w:rsidR="006F6378" w:rsidRPr="00C30686" w:rsidRDefault="006F6378" w:rsidP="0094020B">
            <w:pPr>
              <w:pStyle w:val="TAC"/>
              <w:rPr>
                <w:kern w:val="2"/>
                <w:szCs w:val="22"/>
                <w:lang w:val="en-US" w:eastAsia="zh-CN"/>
              </w:rPr>
            </w:pPr>
          </w:p>
        </w:tc>
      </w:tr>
      <w:tr w:rsidR="006F6378" w:rsidRPr="00C30686" w14:paraId="7BE44233" w14:textId="77777777" w:rsidTr="004F423A">
        <w:trPr>
          <w:trHeight w:val="128"/>
        </w:trPr>
        <w:tc>
          <w:tcPr>
            <w:tcW w:w="2742" w:type="dxa"/>
            <w:tcBorders>
              <w:top w:val="nil"/>
              <w:left w:val="single" w:sz="4" w:space="0" w:color="auto"/>
              <w:bottom w:val="nil"/>
              <w:right w:val="single" w:sz="4" w:space="0" w:color="auto"/>
            </w:tcBorders>
            <w:vAlign w:val="center"/>
          </w:tcPr>
          <w:p w14:paraId="204AC369" w14:textId="77777777" w:rsidR="006F6378" w:rsidRPr="00C30686" w:rsidRDefault="006F6378" w:rsidP="0094020B">
            <w:pPr>
              <w:pStyle w:val="TAC"/>
              <w:rPr>
                <w:kern w:val="2"/>
                <w:szCs w:val="22"/>
                <w:lang w:val="en-US" w:eastAsia="zh-CN"/>
              </w:rPr>
            </w:pPr>
          </w:p>
        </w:tc>
        <w:tc>
          <w:tcPr>
            <w:tcW w:w="2785" w:type="dxa"/>
            <w:tcBorders>
              <w:top w:val="nil"/>
              <w:left w:val="single" w:sz="4" w:space="0" w:color="auto"/>
              <w:bottom w:val="nil"/>
              <w:right w:val="single" w:sz="4" w:space="0" w:color="auto"/>
            </w:tcBorders>
            <w:vAlign w:val="center"/>
          </w:tcPr>
          <w:p w14:paraId="6F375D52" w14:textId="77777777" w:rsidR="006F6378" w:rsidRPr="00C30686" w:rsidRDefault="006F6378" w:rsidP="0094020B">
            <w:pPr>
              <w:pStyle w:val="TAC"/>
              <w:rPr>
                <w:kern w:val="2"/>
                <w:szCs w:val="22"/>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A040C40" w14:textId="77777777" w:rsidR="006F6378" w:rsidRPr="00C30686" w:rsidRDefault="006F6378" w:rsidP="0094020B">
            <w:pPr>
              <w:pStyle w:val="TAC"/>
              <w:rPr>
                <w:kern w:val="2"/>
                <w:szCs w:val="22"/>
                <w:lang w:val="en-US" w:eastAsia="zh-CN"/>
              </w:rPr>
            </w:pPr>
            <w:r w:rsidRPr="00C30686">
              <w:rPr>
                <w:kern w:val="2"/>
                <w:szCs w:val="22"/>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4856B7A9" w14:textId="77777777" w:rsidR="006F6378" w:rsidRPr="00C30686" w:rsidRDefault="006F6378" w:rsidP="0094020B">
            <w:pPr>
              <w:pStyle w:val="TAC"/>
              <w:rPr>
                <w:rFonts w:ascii="Calibri" w:hAnsi="Calibri"/>
                <w:kern w:val="2"/>
                <w:sz w:val="21"/>
                <w:szCs w:val="22"/>
                <w:lang w:val="en-US" w:eastAsia="zh-CN"/>
              </w:rPr>
            </w:pPr>
            <w:r w:rsidRPr="00C30686">
              <w:rPr>
                <w:rFonts w:cs="Arial"/>
                <w:color w:val="000000"/>
                <w:szCs w:val="18"/>
                <w:lang w:val="en-US" w:eastAsia="zh-CN" w:bidi="ar"/>
              </w:rPr>
              <w:t>10, 15, 20, 40, 50, 60, 80, 90, 100</w:t>
            </w:r>
          </w:p>
        </w:tc>
        <w:tc>
          <w:tcPr>
            <w:tcW w:w="2445" w:type="dxa"/>
            <w:tcBorders>
              <w:top w:val="nil"/>
              <w:left w:val="single" w:sz="4" w:space="0" w:color="auto"/>
              <w:bottom w:val="single" w:sz="4" w:space="0" w:color="auto"/>
              <w:right w:val="single" w:sz="4" w:space="0" w:color="auto"/>
            </w:tcBorders>
            <w:vAlign w:val="center"/>
          </w:tcPr>
          <w:p w14:paraId="41D0A204" w14:textId="77777777" w:rsidR="006F6378" w:rsidRPr="00C30686" w:rsidRDefault="006F6378" w:rsidP="0094020B">
            <w:pPr>
              <w:pStyle w:val="TAC"/>
              <w:rPr>
                <w:kern w:val="2"/>
                <w:szCs w:val="22"/>
                <w:lang w:val="en-US" w:eastAsia="zh-CN"/>
              </w:rPr>
            </w:pPr>
          </w:p>
        </w:tc>
      </w:tr>
      <w:tr w:rsidR="006F6378" w:rsidRPr="00C30686" w14:paraId="18772C78" w14:textId="77777777" w:rsidTr="004F423A">
        <w:trPr>
          <w:trHeight w:val="128"/>
        </w:trPr>
        <w:tc>
          <w:tcPr>
            <w:tcW w:w="2742" w:type="dxa"/>
            <w:tcBorders>
              <w:top w:val="nil"/>
              <w:left w:val="single" w:sz="4" w:space="0" w:color="auto"/>
              <w:bottom w:val="nil"/>
              <w:right w:val="single" w:sz="4" w:space="0" w:color="auto"/>
            </w:tcBorders>
            <w:vAlign w:val="center"/>
          </w:tcPr>
          <w:p w14:paraId="7ECC9B0E" w14:textId="77777777" w:rsidR="006F6378" w:rsidRPr="00C30686" w:rsidRDefault="006F6378" w:rsidP="0094020B">
            <w:pPr>
              <w:pStyle w:val="TAC"/>
              <w:rPr>
                <w:kern w:val="2"/>
                <w:szCs w:val="22"/>
                <w:lang w:val="en-US" w:eastAsia="zh-CN"/>
              </w:rPr>
            </w:pPr>
          </w:p>
        </w:tc>
        <w:tc>
          <w:tcPr>
            <w:tcW w:w="2785" w:type="dxa"/>
            <w:tcBorders>
              <w:top w:val="nil"/>
              <w:left w:val="single" w:sz="4" w:space="0" w:color="auto"/>
              <w:bottom w:val="nil"/>
              <w:right w:val="single" w:sz="4" w:space="0" w:color="auto"/>
            </w:tcBorders>
            <w:vAlign w:val="center"/>
          </w:tcPr>
          <w:p w14:paraId="0A656419" w14:textId="77777777" w:rsidR="006F6378" w:rsidRPr="00C30686" w:rsidRDefault="006F6378" w:rsidP="0094020B">
            <w:pPr>
              <w:pStyle w:val="TAC"/>
              <w:rPr>
                <w:kern w:val="2"/>
                <w:szCs w:val="22"/>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EBDB7DF" w14:textId="77777777" w:rsidR="006F6378" w:rsidRPr="00C30686" w:rsidRDefault="006F6378" w:rsidP="0094020B">
            <w:pPr>
              <w:pStyle w:val="TAC"/>
              <w:rPr>
                <w:kern w:val="2"/>
                <w:szCs w:val="22"/>
                <w:lang w:val="en-US" w:eastAsia="zh-CN"/>
              </w:rPr>
            </w:pPr>
            <w:r w:rsidRPr="00C30686">
              <w:rPr>
                <w:kern w:val="2"/>
                <w:szCs w:val="22"/>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7F43C6F7" w14:textId="77777777" w:rsidR="006F6378" w:rsidRPr="00C30686" w:rsidRDefault="006F6378" w:rsidP="0094020B">
            <w:pPr>
              <w:pStyle w:val="TAC"/>
              <w:rPr>
                <w:rFonts w:ascii="Calibri" w:hAnsi="Calibri"/>
                <w:kern w:val="2"/>
                <w:sz w:val="21"/>
                <w:szCs w:val="22"/>
                <w:lang w:val="en-US" w:eastAsia="zh-CN"/>
              </w:rPr>
            </w:pPr>
            <w:r w:rsidRPr="00C30686">
              <w:rPr>
                <w:rFonts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6634F3BB" w14:textId="77777777" w:rsidR="006F6378" w:rsidRPr="00C30686" w:rsidRDefault="006F6378" w:rsidP="0094020B">
            <w:pPr>
              <w:pStyle w:val="TAC"/>
              <w:rPr>
                <w:kern w:val="2"/>
                <w:szCs w:val="22"/>
                <w:lang w:val="en-US" w:eastAsia="zh-CN"/>
              </w:rPr>
            </w:pPr>
            <w:r w:rsidRPr="00C30686">
              <w:rPr>
                <w:kern w:val="2"/>
                <w:szCs w:val="22"/>
                <w:lang w:val="en-US" w:eastAsia="zh-CN"/>
              </w:rPr>
              <w:t>1</w:t>
            </w:r>
          </w:p>
        </w:tc>
      </w:tr>
      <w:tr w:rsidR="006F6378" w:rsidRPr="00C30686" w14:paraId="55FDBD52" w14:textId="77777777" w:rsidTr="004F423A">
        <w:trPr>
          <w:trHeight w:val="128"/>
        </w:trPr>
        <w:tc>
          <w:tcPr>
            <w:tcW w:w="2742" w:type="dxa"/>
            <w:tcBorders>
              <w:top w:val="nil"/>
              <w:left w:val="single" w:sz="4" w:space="0" w:color="auto"/>
              <w:bottom w:val="nil"/>
              <w:right w:val="single" w:sz="4" w:space="0" w:color="auto"/>
            </w:tcBorders>
            <w:vAlign w:val="center"/>
          </w:tcPr>
          <w:p w14:paraId="2EF1C1C6" w14:textId="77777777" w:rsidR="006F6378" w:rsidRPr="00C30686" w:rsidRDefault="006F6378" w:rsidP="0094020B">
            <w:pPr>
              <w:pStyle w:val="TAC"/>
              <w:rPr>
                <w:kern w:val="2"/>
                <w:szCs w:val="22"/>
                <w:lang w:val="en-US" w:eastAsia="zh-CN"/>
              </w:rPr>
            </w:pPr>
          </w:p>
        </w:tc>
        <w:tc>
          <w:tcPr>
            <w:tcW w:w="2785" w:type="dxa"/>
            <w:tcBorders>
              <w:top w:val="nil"/>
              <w:left w:val="single" w:sz="4" w:space="0" w:color="auto"/>
              <w:bottom w:val="nil"/>
              <w:right w:val="single" w:sz="4" w:space="0" w:color="auto"/>
            </w:tcBorders>
            <w:vAlign w:val="center"/>
          </w:tcPr>
          <w:p w14:paraId="0BA39C07" w14:textId="77777777" w:rsidR="006F6378" w:rsidRPr="00C30686" w:rsidRDefault="006F6378" w:rsidP="0094020B">
            <w:pPr>
              <w:pStyle w:val="TAC"/>
              <w:rPr>
                <w:kern w:val="2"/>
                <w:szCs w:val="22"/>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EA57CE1" w14:textId="77777777" w:rsidR="006F6378" w:rsidRPr="00C30686" w:rsidRDefault="006F6378" w:rsidP="0094020B">
            <w:pPr>
              <w:pStyle w:val="TAC"/>
              <w:rPr>
                <w:kern w:val="2"/>
                <w:szCs w:val="22"/>
                <w:lang w:val="en-US" w:eastAsia="zh-CN"/>
              </w:rPr>
            </w:pPr>
            <w:r w:rsidRPr="00C30686">
              <w:rPr>
                <w:kern w:val="2"/>
                <w:szCs w:val="22"/>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4DB49064" w14:textId="77777777" w:rsidR="006F6378" w:rsidRPr="00C30686" w:rsidRDefault="006F6378" w:rsidP="0094020B">
            <w:pPr>
              <w:pStyle w:val="TAC"/>
              <w:rPr>
                <w:rFonts w:ascii="Calibri" w:hAnsi="Calibri"/>
                <w:kern w:val="2"/>
                <w:sz w:val="21"/>
                <w:szCs w:val="22"/>
                <w:lang w:val="en-US" w:eastAsia="zh-CN"/>
              </w:rPr>
            </w:pPr>
            <w:r w:rsidRPr="00C30686">
              <w:rPr>
                <w:rFonts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23141F33" w14:textId="77777777" w:rsidR="006F6378" w:rsidRPr="00C30686" w:rsidRDefault="006F6378" w:rsidP="0094020B">
            <w:pPr>
              <w:pStyle w:val="TAC"/>
              <w:rPr>
                <w:kern w:val="2"/>
                <w:szCs w:val="22"/>
                <w:lang w:val="en-US" w:eastAsia="zh-CN"/>
              </w:rPr>
            </w:pPr>
          </w:p>
        </w:tc>
      </w:tr>
      <w:tr w:rsidR="006F6378" w:rsidRPr="00C30686" w14:paraId="56D3DD54" w14:textId="77777777" w:rsidTr="004F423A">
        <w:trPr>
          <w:trHeight w:val="128"/>
        </w:trPr>
        <w:tc>
          <w:tcPr>
            <w:tcW w:w="2742" w:type="dxa"/>
            <w:tcBorders>
              <w:top w:val="nil"/>
              <w:left w:val="single" w:sz="4" w:space="0" w:color="auto"/>
              <w:bottom w:val="nil"/>
              <w:right w:val="single" w:sz="4" w:space="0" w:color="auto"/>
            </w:tcBorders>
            <w:vAlign w:val="center"/>
          </w:tcPr>
          <w:p w14:paraId="0254CBCF" w14:textId="77777777" w:rsidR="006F6378" w:rsidRPr="00C30686" w:rsidRDefault="006F6378" w:rsidP="0094020B">
            <w:pPr>
              <w:pStyle w:val="TAC"/>
              <w:rPr>
                <w:kern w:val="2"/>
                <w:szCs w:val="22"/>
                <w:lang w:val="en-US" w:eastAsia="zh-CN"/>
              </w:rPr>
            </w:pPr>
          </w:p>
        </w:tc>
        <w:tc>
          <w:tcPr>
            <w:tcW w:w="2785" w:type="dxa"/>
            <w:tcBorders>
              <w:top w:val="nil"/>
              <w:left w:val="single" w:sz="4" w:space="0" w:color="auto"/>
              <w:bottom w:val="nil"/>
              <w:right w:val="single" w:sz="4" w:space="0" w:color="auto"/>
            </w:tcBorders>
            <w:vAlign w:val="center"/>
          </w:tcPr>
          <w:p w14:paraId="0A1B6F96" w14:textId="77777777" w:rsidR="006F6378" w:rsidRPr="00C30686" w:rsidRDefault="006F6378" w:rsidP="0094020B">
            <w:pPr>
              <w:pStyle w:val="TAC"/>
              <w:rPr>
                <w:kern w:val="2"/>
                <w:szCs w:val="22"/>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994877D" w14:textId="77777777" w:rsidR="006F6378" w:rsidRPr="00C30686" w:rsidRDefault="006F6378" w:rsidP="0094020B">
            <w:pPr>
              <w:pStyle w:val="TAC"/>
              <w:rPr>
                <w:kern w:val="2"/>
                <w:szCs w:val="22"/>
                <w:lang w:val="en-US" w:eastAsia="zh-CN"/>
              </w:rPr>
            </w:pPr>
            <w:r w:rsidRPr="00C30686">
              <w:rPr>
                <w:kern w:val="2"/>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321EA782" w14:textId="77777777" w:rsidR="006F6378" w:rsidRPr="00C30686" w:rsidRDefault="006F6378" w:rsidP="0094020B">
            <w:pPr>
              <w:pStyle w:val="TAC"/>
              <w:rPr>
                <w:rFonts w:ascii="Calibri" w:hAnsi="Calibri"/>
                <w:kern w:val="2"/>
                <w:sz w:val="21"/>
                <w:szCs w:val="18"/>
                <w:lang w:val="en-US" w:eastAsia="zh-CN"/>
              </w:rPr>
            </w:pPr>
            <w:r w:rsidRPr="00C30686">
              <w:rPr>
                <w:rFonts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5D0D005D" w14:textId="77777777" w:rsidR="006F6378" w:rsidRPr="00C30686" w:rsidRDefault="006F6378" w:rsidP="0094020B">
            <w:pPr>
              <w:pStyle w:val="TAC"/>
              <w:rPr>
                <w:kern w:val="2"/>
                <w:szCs w:val="22"/>
                <w:lang w:val="en-US" w:eastAsia="zh-CN"/>
              </w:rPr>
            </w:pPr>
          </w:p>
        </w:tc>
      </w:tr>
      <w:tr w:rsidR="006F6378" w:rsidRPr="00C30686" w14:paraId="6CC5217E" w14:textId="77777777" w:rsidTr="004F423A">
        <w:trPr>
          <w:trHeight w:val="128"/>
        </w:trPr>
        <w:tc>
          <w:tcPr>
            <w:tcW w:w="2742" w:type="dxa"/>
            <w:tcBorders>
              <w:top w:val="nil"/>
              <w:left w:val="single" w:sz="4" w:space="0" w:color="auto"/>
              <w:bottom w:val="nil"/>
              <w:right w:val="single" w:sz="4" w:space="0" w:color="auto"/>
            </w:tcBorders>
            <w:vAlign w:val="center"/>
          </w:tcPr>
          <w:p w14:paraId="18DECEC9" w14:textId="77777777" w:rsidR="006F6378" w:rsidRPr="00C30686" w:rsidRDefault="006F6378" w:rsidP="0094020B">
            <w:pPr>
              <w:pStyle w:val="TAC"/>
              <w:rPr>
                <w:kern w:val="2"/>
                <w:szCs w:val="22"/>
                <w:lang w:val="en-US" w:eastAsia="zh-CN"/>
              </w:rPr>
            </w:pPr>
          </w:p>
        </w:tc>
        <w:tc>
          <w:tcPr>
            <w:tcW w:w="2785" w:type="dxa"/>
            <w:tcBorders>
              <w:top w:val="nil"/>
              <w:left w:val="single" w:sz="4" w:space="0" w:color="auto"/>
              <w:bottom w:val="nil"/>
              <w:right w:val="single" w:sz="4" w:space="0" w:color="auto"/>
            </w:tcBorders>
            <w:vAlign w:val="center"/>
          </w:tcPr>
          <w:p w14:paraId="36AFC4B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01B910E"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0C988C5F"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szCs w:val="18"/>
                <w:lang w:val="en-US" w:eastAsia="zh-CN"/>
              </w:rPr>
              <w:t>5, 10, 15, 20, 25, 30, 40, 50</w:t>
            </w:r>
          </w:p>
        </w:tc>
        <w:tc>
          <w:tcPr>
            <w:tcW w:w="2445" w:type="dxa"/>
            <w:tcBorders>
              <w:top w:val="single" w:sz="4" w:space="0" w:color="auto"/>
              <w:left w:val="single" w:sz="4" w:space="0" w:color="auto"/>
              <w:bottom w:val="nil"/>
              <w:right w:val="single" w:sz="4" w:space="0" w:color="auto"/>
            </w:tcBorders>
            <w:vAlign w:val="center"/>
          </w:tcPr>
          <w:p w14:paraId="534DDA86" w14:textId="77777777" w:rsidR="006F6378" w:rsidRPr="00C30686" w:rsidRDefault="006F6378" w:rsidP="0094020B">
            <w:pPr>
              <w:pStyle w:val="TAC"/>
              <w:rPr>
                <w:kern w:val="2"/>
                <w:szCs w:val="22"/>
                <w:lang w:val="en-US" w:eastAsia="zh-CN"/>
              </w:rPr>
            </w:pPr>
            <w:r w:rsidRPr="00C30686">
              <w:rPr>
                <w:kern w:val="2"/>
                <w:szCs w:val="18"/>
                <w:lang w:val="en-US" w:eastAsia="zh-CN"/>
              </w:rPr>
              <w:t>2</w:t>
            </w:r>
          </w:p>
        </w:tc>
      </w:tr>
      <w:tr w:rsidR="006F6378" w:rsidRPr="00C30686" w14:paraId="1D46DE9D" w14:textId="77777777" w:rsidTr="004F423A">
        <w:trPr>
          <w:trHeight w:val="128"/>
        </w:trPr>
        <w:tc>
          <w:tcPr>
            <w:tcW w:w="2742" w:type="dxa"/>
            <w:tcBorders>
              <w:top w:val="nil"/>
              <w:left w:val="single" w:sz="4" w:space="0" w:color="auto"/>
              <w:bottom w:val="nil"/>
              <w:right w:val="single" w:sz="4" w:space="0" w:color="auto"/>
            </w:tcBorders>
            <w:vAlign w:val="center"/>
          </w:tcPr>
          <w:p w14:paraId="61A2BE4E" w14:textId="77777777" w:rsidR="006F6378" w:rsidRPr="00C30686" w:rsidRDefault="006F6378" w:rsidP="0094020B">
            <w:pPr>
              <w:pStyle w:val="TAC"/>
              <w:rPr>
                <w:kern w:val="2"/>
                <w:szCs w:val="22"/>
                <w:lang w:val="en-US" w:eastAsia="zh-CN"/>
              </w:rPr>
            </w:pPr>
          </w:p>
        </w:tc>
        <w:tc>
          <w:tcPr>
            <w:tcW w:w="2785" w:type="dxa"/>
            <w:tcBorders>
              <w:top w:val="nil"/>
              <w:left w:val="single" w:sz="4" w:space="0" w:color="auto"/>
              <w:bottom w:val="nil"/>
              <w:right w:val="single" w:sz="4" w:space="0" w:color="auto"/>
            </w:tcBorders>
            <w:vAlign w:val="center"/>
          </w:tcPr>
          <w:p w14:paraId="3B6BA6F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BF0B8B5"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4CEAB7F8"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szCs w:val="18"/>
                <w:lang w:val="en-US" w:eastAsia="zh-CN"/>
              </w:rPr>
              <w:t>5, 10, 15, 20, 30</w:t>
            </w:r>
          </w:p>
        </w:tc>
        <w:tc>
          <w:tcPr>
            <w:tcW w:w="2445" w:type="dxa"/>
            <w:tcBorders>
              <w:top w:val="nil"/>
              <w:left w:val="single" w:sz="4" w:space="0" w:color="auto"/>
              <w:bottom w:val="nil"/>
              <w:right w:val="single" w:sz="4" w:space="0" w:color="auto"/>
            </w:tcBorders>
            <w:vAlign w:val="center"/>
          </w:tcPr>
          <w:p w14:paraId="63A0721E" w14:textId="77777777" w:rsidR="006F6378" w:rsidRPr="00C30686" w:rsidRDefault="006F6378" w:rsidP="0094020B">
            <w:pPr>
              <w:pStyle w:val="TAC"/>
              <w:rPr>
                <w:kern w:val="2"/>
                <w:szCs w:val="22"/>
                <w:lang w:val="en-US" w:eastAsia="zh-CN"/>
              </w:rPr>
            </w:pPr>
          </w:p>
        </w:tc>
      </w:tr>
      <w:tr w:rsidR="006F6378" w:rsidRPr="00C30686" w14:paraId="284DD62A" w14:textId="77777777" w:rsidTr="004F423A">
        <w:trPr>
          <w:trHeight w:val="128"/>
        </w:trPr>
        <w:tc>
          <w:tcPr>
            <w:tcW w:w="2742" w:type="dxa"/>
            <w:tcBorders>
              <w:top w:val="nil"/>
              <w:left w:val="single" w:sz="4" w:space="0" w:color="auto"/>
              <w:bottom w:val="single" w:sz="4" w:space="0" w:color="auto"/>
              <w:right w:val="single" w:sz="4" w:space="0" w:color="auto"/>
            </w:tcBorders>
            <w:vAlign w:val="center"/>
          </w:tcPr>
          <w:p w14:paraId="42D6EE39" w14:textId="77777777" w:rsidR="006F6378" w:rsidRPr="00C30686" w:rsidRDefault="006F6378" w:rsidP="0094020B">
            <w:pPr>
              <w:pStyle w:val="TAC"/>
              <w:rPr>
                <w:kern w:val="2"/>
                <w:szCs w:val="22"/>
                <w:lang w:val="en-US" w:eastAsia="zh-CN"/>
              </w:rPr>
            </w:pPr>
          </w:p>
        </w:tc>
        <w:tc>
          <w:tcPr>
            <w:tcW w:w="2785" w:type="dxa"/>
            <w:tcBorders>
              <w:top w:val="nil"/>
              <w:left w:val="single" w:sz="4" w:space="0" w:color="auto"/>
              <w:bottom w:val="single" w:sz="4" w:space="0" w:color="auto"/>
              <w:right w:val="single" w:sz="4" w:space="0" w:color="auto"/>
            </w:tcBorders>
            <w:vAlign w:val="center"/>
          </w:tcPr>
          <w:p w14:paraId="4A7DDB9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95E3CB8"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0F4C4B45"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szCs w:val="18"/>
                <w:lang w:val="en-US" w:eastAsia="zh-CN"/>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7CF0432B" w14:textId="77777777" w:rsidR="006F6378" w:rsidRPr="00C30686" w:rsidRDefault="006F6378" w:rsidP="0094020B">
            <w:pPr>
              <w:pStyle w:val="TAC"/>
              <w:rPr>
                <w:kern w:val="2"/>
                <w:szCs w:val="22"/>
                <w:lang w:val="en-US" w:eastAsia="zh-CN"/>
              </w:rPr>
            </w:pPr>
          </w:p>
        </w:tc>
      </w:tr>
      <w:tr w:rsidR="006F6378" w:rsidRPr="00C30686" w14:paraId="4CD8BE20" w14:textId="77777777" w:rsidTr="004F423A">
        <w:trPr>
          <w:trHeight w:val="128"/>
        </w:trPr>
        <w:tc>
          <w:tcPr>
            <w:tcW w:w="2742" w:type="dxa"/>
            <w:tcBorders>
              <w:top w:val="single" w:sz="4" w:space="0" w:color="auto"/>
              <w:left w:val="single" w:sz="4" w:space="0" w:color="auto"/>
              <w:bottom w:val="nil"/>
              <w:right w:val="single" w:sz="4" w:space="0" w:color="auto"/>
            </w:tcBorders>
            <w:vAlign w:val="center"/>
          </w:tcPr>
          <w:p w14:paraId="4D1DC161" w14:textId="77777777" w:rsidR="006F6378" w:rsidRPr="00C30686" w:rsidRDefault="006F6378" w:rsidP="0094020B">
            <w:pPr>
              <w:pStyle w:val="TAC"/>
              <w:rPr>
                <w:kern w:val="2"/>
                <w:szCs w:val="22"/>
                <w:lang w:val="en-US" w:eastAsia="zh-CN"/>
              </w:rPr>
            </w:pPr>
            <w:r w:rsidRPr="00C30686">
              <w:rPr>
                <w:color w:val="000000"/>
                <w:kern w:val="2"/>
                <w:szCs w:val="22"/>
                <w:lang w:val="en-US" w:eastAsia="zh-CN"/>
              </w:rPr>
              <w:t>CA_n1A-n28A-n78(2A)</w:t>
            </w:r>
          </w:p>
        </w:tc>
        <w:tc>
          <w:tcPr>
            <w:tcW w:w="2785" w:type="dxa"/>
            <w:tcBorders>
              <w:top w:val="single" w:sz="4" w:space="0" w:color="auto"/>
              <w:left w:val="single" w:sz="4" w:space="0" w:color="auto"/>
              <w:bottom w:val="nil"/>
              <w:right w:val="single" w:sz="4" w:space="0" w:color="auto"/>
            </w:tcBorders>
            <w:vAlign w:val="center"/>
          </w:tcPr>
          <w:p w14:paraId="099081F4" w14:textId="77777777" w:rsidR="006F6378" w:rsidRPr="00C30686" w:rsidRDefault="006F6378" w:rsidP="0094020B">
            <w:pPr>
              <w:pStyle w:val="TAC"/>
              <w:rPr>
                <w:kern w:val="2"/>
                <w:szCs w:val="18"/>
                <w:lang w:val="en-US" w:eastAsia="zh-CN"/>
              </w:rPr>
            </w:pPr>
            <w:r w:rsidRPr="00C30686">
              <w:rPr>
                <w:kern w:val="2"/>
                <w:szCs w:val="18"/>
                <w:lang w:val="en-US" w:eastAsia="zh-CN"/>
              </w:rPr>
              <w:t>CA_n78(2A)</w:t>
            </w:r>
          </w:p>
          <w:p w14:paraId="07D62DB5" w14:textId="77777777" w:rsidR="006F6378" w:rsidRPr="00C30686" w:rsidRDefault="006F6378" w:rsidP="0094020B">
            <w:pPr>
              <w:pStyle w:val="TAC"/>
              <w:rPr>
                <w:kern w:val="2"/>
                <w:szCs w:val="18"/>
                <w:lang w:val="en-US" w:eastAsia="zh-CN"/>
              </w:rPr>
            </w:pPr>
            <w:r w:rsidRPr="00C30686">
              <w:rPr>
                <w:kern w:val="2"/>
                <w:szCs w:val="18"/>
                <w:lang w:val="en-US" w:eastAsia="zh-CN"/>
              </w:rPr>
              <w:t>CA_n1A-n28A</w:t>
            </w:r>
          </w:p>
          <w:p w14:paraId="3EA437D8" w14:textId="77777777" w:rsidR="006F6378" w:rsidRPr="00C30686" w:rsidRDefault="006F6378" w:rsidP="0094020B">
            <w:pPr>
              <w:pStyle w:val="TAC"/>
              <w:rPr>
                <w:kern w:val="2"/>
                <w:szCs w:val="18"/>
                <w:lang w:val="en-US" w:eastAsia="zh-CN"/>
              </w:rPr>
            </w:pPr>
            <w:r w:rsidRPr="00C30686">
              <w:rPr>
                <w:kern w:val="2"/>
                <w:szCs w:val="18"/>
                <w:lang w:val="en-US" w:eastAsia="zh-CN"/>
              </w:rPr>
              <w:t>CA_n1A-n78A</w:t>
            </w:r>
          </w:p>
          <w:p w14:paraId="3CFF310F" w14:textId="77777777" w:rsidR="006F6378" w:rsidRPr="00C30686" w:rsidRDefault="006F6378" w:rsidP="0094020B">
            <w:pPr>
              <w:pStyle w:val="TAC"/>
              <w:rPr>
                <w:kern w:val="2"/>
                <w:szCs w:val="22"/>
                <w:lang w:val="en-US" w:eastAsia="zh-CN"/>
              </w:rPr>
            </w:pPr>
            <w:r w:rsidRPr="00C30686">
              <w:rPr>
                <w:kern w:val="2"/>
                <w:szCs w:val="18"/>
                <w:lang w:val="en-US" w:eastAsia="zh-CN"/>
              </w:rPr>
              <w:t>CA_n28A-n78A</w:t>
            </w:r>
          </w:p>
        </w:tc>
        <w:tc>
          <w:tcPr>
            <w:tcW w:w="1259" w:type="dxa"/>
            <w:tcBorders>
              <w:top w:val="single" w:sz="4" w:space="0" w:color="auto"/>
              <w:left w:val="single" w:sz="4" w:space="0" w:color="auto"/>
              <w:bottom w:val="single" w:sz="4" w:space="0" w:color="auto"/>
              <w:right w:val="single" w:sz="4" w:space="0" w:color="auto"/>
            </w:tcBorders>
            <w:vAlign w:val="center"/>
          </w:tcPr>
          <w:p w14:paraId="2509F341" w14:textId="77777777" w:rsidR="006F6378" w:rsidRPr="00C30686" w:rsidRDefault="006F6378" w:rsidP="0094020B">
            <w:pPr>
              <w:pStyle w:val="TAC"/>
              <w:rPr>
                <w:kern w:val="2"/>
                <w:szCs w:val="22"/>
                <w:lang w:val="en-US" w:eastAsia="zh-CN"/>
              </w:rPr>
            </w:pPr>
            <w:r w:rsidRPr="00C30686">
              <w:rPr>
                <w:kern w:val="2"/>
                <w:szCs w:val="22"/>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09C5C02F" w14:textId="77777777" w:rsidR="006F6378" w:rsidRPr="00C30686" w:rsidRDefault="006F6378" w:rsidP="0094020B">
            <w:pPr>
              <w:pStyle w:val="TAC"/>
              <w:rPr>
                <w:rFonts w:ascii="Calibri" w:hAnsi="Calibri"/>
                <w:kern w:val="2"/>
                <w:sz w:val="21"/>
                <w:szCs w:val="22"/>
                <w:lang w:val="en-US" w:eastAsia="zh-CN"/>
              </w:rPr>
            </w:pPr>
            <w:r w:rsidRPr="00C30686">
              <w:rPr>
                <w:rFonts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026A8E10"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69C92B56" w14:textId="77777777" w:rsidTr="004F423A">
        <w:trPr>
          <w:trHeight w:val="128"/>
        </w:trPr>
        <w:tc>
          <w:tcPr>
            <w:tcW w:w="2742" w:type="dxa"/>
            <w:tcBorders>
              <w:top w:val="nil"/>
              <w:left w:val="single" w:sz="4" w:space="0" w:color="auto"/>
              <w:bottom w:val="nil"/>
              <w:right w:val="single" w:sz="4" w:space="0" w:color="auto"/>
            </w:tcBorders>
            <w:vAlign w:val="center"/>
          </w:tcPr>
          <w:p w14:paraId="3202A1F4" w14:textId="77777777" w:rsidR="006F6378" w:rsidRPr="00C30686" w:rsidRDefault="006F6378" w:rsidP="0094020B">
            <w:pPr>
              <w:pStyle w:val="TAC"/>
              <w:rPr>
                <w:kern w:val="2"/>
                <w:szCs w:val="22"/>
                <w:lang w:val="en-US" w:eastAsia="zh-CN"/>
              </w:rPr>
            </w:pPr>
          </w:p>
        </w:tc>
        <w:tc>
          <w:tcPr>
            <w:tcW w:w="2785" w:type="dxa"/>
            <w:tcBorders>
              <w:top w:val="nil"/>
              <w:left w:val="single" w:sz="4" w:space="0" w:color="auto"/>
              <w:bottom w:val="nil"/>
              <w:right w:val="single" w:sz="4" w:space="0" w:color="auto"/>
            </w:tcBorders>
            <w:vAlign w:val="center"/>
          </w:tcPr>
          <w:p w14:paraId="2A0BCD55" w14:textId="77777777" w:rsidR="006F6378" w:rsidRPr="00C30686" w:rsidRDefault="006F6378" w:rsidP="0094020B">
            <w:pPr>
              <w:pStyle w:val="TAC"/>
              <w:rPr>
                <w:kern w:val="2"/>
                <w:szCs w:val="22"/>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1D0F87E" w14:textId="77777777" w:rsidR="006F6378" w:rsidRPr="00C30686" w:rsidRDefault="006F6378" w:rsidP="0094020B">
            <w:pPr>
              <w:pStyle w:val="TAC"/>
              <w:rPr>
                <w:kern w:val="2"/>
                <w:szCs w:val="22"/>
                <w:lang w:val="en-US" w:eastAsia="zh-CN"/>
              </w:rPr>
            </w:pPr>
            <w:r w:rsidRPr="00C30686">
              <w:rPr>
                <w:kern w:val="2"/>
                <w:szCs w:val="22"/>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68D9BF9B" w14:textId="77777777" w:rsidR="006F6378" w:rsidRPr="00C30686" w:rsidRDefault="006F6378" w:rsidP="0094020B">
            <w:pPr>
              <w:pStyle w:val="TAC"/>
              <w:rPr>
                <w:rFonts w:ascii="Calibri" w:hAnsi="Calibri"/>
                <w:kern w:val="2"/>
                <w:sz w:val="21"/>
                <w:szCs w:val="22"/>
                <w:lang w:val="en-US" w:eastAsia="zh-CN"/>
              </w:rPr>
            </w:pPr>
            <w:r w:rsidRPr="00C30686">
              <w:rPr>
                <w:rFonts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0498823E" w14:textId="77777777" w:rsidR="006F6378" w:rsidRPr="00C30686" w:rsidRDefault="006F6378" w:rsidP="0094020B">
            <w:pPr>
              <w:pStyle w:val="TAC"/>
              <w:rPr>
                <w:kern w:val="2"/>
                <w:szCs w:val="22"/>
                <w:lang w:val="en-US" w:eastAsia="zh-CN"/>
              </w:rPr>
            </w:pPr>
          </w:p>
        </w:tc>
      </w:tr>
      <w:tr w:rsidR="006F6378" w:rsidRPr="00C30686" w14:paraId="438D1008" w14:textId="77777777" w:rsidTr="004F423A">
        <w:trPr>
          <w:trHeight w:val="128"/>
        </w:trPr>
        <w:tc>
          <w:tcPr>
            <w:tcW w:w="2742" w:type="dxa"/>
            <w:tcBorders>
              <w:top w:val="nil"/>
              <w:left w:val="single" w:sz="4" w:space="0" w:color="auto"/>
              <w:bottom w:val="single" w:sz="4" w:space="0" w:color="auto"/>
              <w:right w:val="single" w:sz="4" w:space="0" w:color="auto"/>
            </w:tcBorders>
            <w:vAlign w:val="center"/>
          </w:tcPr>
          <w:p w14:paraId="65905F87" w14:textId="77777777" w:rsidR="006F6378" w:rsidRPr="00C30686" w:rsidRDefault="006F6378" w:rsidP="0094020B">
            <w:pPr>
              <w:pStyle w:val="TAC"/>
              <w:rPr>
                <w:kern w:val="2"/>
                <w:szCs w:val="22"/>
                <w:lang w:val="en-US" w:eastAsia="zh-CN"/>
              </w:rPr>
            </w:pPr>
          </w:p>
        </w:tc>
        <w:tc>
          <w:tcPr>
            <w:tcW w:w="2785" w:type="dxa"/>
            <w:tcBorders>
              <w:top w:val="nil"/>
              <w:left w:val="single" w:sz="4" w:space="0" w:color="auto"/>
              <w:bottom w:val="single" w:sz="4" w:space="0" w:color="auto"/>
              <w:right w:val="single" w:sz="4" w:space="0" w:color="auto"/>
            </w:tcBorders>
            <w:vAlign w:val="center"/>
          </w:tcPr>
          <w:p w14:paraId="6EAD9D59" w14:textId="77777777" w:rsidR="006F6378" w:rsidRPr="00C30686" w:rsidRDefault="006F6378" w:rsidP="0094020B">
            <w:pPr>
              <w:pStyle w:val="TAC"/>
              <w:rPr>
                <w:kern w:val="2"/>
                <w:szCs w:val="22"/>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57A6156" w14:textId="77777777" w:rsidR="006F6378" w:rsidRPr="00C30686" w:rsidRDefault="006F6378" w:rsidP="0094020B">
            <w:pPr>
              <w:pStyle w:val="TAC"/>
              <w:rPr>
                <w:kern w:val="2"/>
                <w:szCs w:val="22"/>
                <w:lang w:val="en-US" w:eastAsia="zh-CN"/>
              </w:rPr>
            </w:pPr>
            <w:r w:rsidRPr="00C30686">
              <w:rPr>
                <w:kern w:val="2"/>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12F4D96A" w14:textId="77777777" w:rsidR="006F6378" w:rsidRPr="00C30686" w:rsidRDefault="006F6378" w:rsidP="0094020B">
            <w:pPr>
              <w:pStyle w:val="TAC"/>
              <w:rPr>
                <w:rFonts w:ascii="Calibri" w:hAnsi="Calibri"/>
                <w:kern w:val="2"/>
                <w:sz w:val="21"/>
                <w:szCs w:val="18"/>
                <w:lang w:val="en-US" w:eastAsia="zh-CN"/>
              </w:rPr>
            </w:pPr>
            <w:r w:rsidRPr="00C30686">
              <w:rPr>
                <w:rFonts w:cs="Arial"/>
                <w:color w:val="000000"/>
                <w:szCs w:val="18"/>
                <w:lang w:val="en-US" w:eastAsia="zh-CN" w:bidi="ar"/>
              </w:rPr>
              <w:t>CA_n78(2A)_BCS2</w:t>
            </w:r>
          </w:p>
        </w:tc>
        <w:tc>
          <w:tcPr>
            <w:tcW w:w="2445" w:type="dxa"/>
            <w:tcBorders>
              <w:top w:val="nil"/>
              <w:left w:val="single" w:sz="4" w:space="0" w:color="auto"/>
              <w:bottom w:val="single" w:sz="4" w:space="0" w:color="auto"/>
              <w:right w:val="single" w:sz="4" w:space="0" w:color="auto"/>
            </w:tcBorders>
            <w:vAlign w:val="center"/>
          </w:tcPr>
          <w:p w14:paraId="564581B0" w14:textId="77777777" w:rsidR="006F6378" w:rsidRPr="00C30686" w:rsidRDefault="006F6378" w:rsidP="0094020B">
            <w:pPr>
              <w:pStyle w:val="TAC"/>
              <w:rPr>
                <w:kern w:val="2"/>
                <w:szCs w:val="22"/>
                <w:lang w:val="en-US" w:eastAsia="zh-CN"/>
              </w:rPr>
            </w:pPr>
          </w:p>
        </w:tc>
      </w:tr>
      <w:tr w:rsidR="006F6378" w:rsidRPr="00C30686" w14:paraId="688435C5" w14:textId="77777777" w:rsidTr="004F423A">
        <w:trPr>
          <w:trHeight w:val="128"/>
        </w:trPr>
        <w:tc>
          <w:tcPr>
            <w:tcW w:w="2742" w:type="dxa"/>
            <w:tcBorders>
              <w:top w:val="single" w:sz="4" w:space="0" w:color="auto"/>
              <w:left w:val="single" w:sz="4" w:space="0" w:color="auto"/>
              <w:bottom w:val="nil"/>
              <w:right w:val="single" w:sz="4" w:space="0" w:color="auto"/>
            </w:tcBorders>
            <w:vAlign w:val="center"/>
          </w:tcPr>
          <w:p w14:paraId="15ACED9B" w14:textId="77777777" w:rsidR="006F6378" w:rsidRPr="00C30686" w:rsidRDefault="006F6378" w:rsidP="0094020B">
            <w:pPr>
              <w:pStyle w:val="TAC"/>
              <w:rPr>
                <w:kern w:val="2"/>
                <w:szCs w:val="22"/>
                <w:lang w:val="en-US"/>
              </w:rPr>
            </w:pPr>
            <w:r w:rsidRPr="00C30686">
              <w:rPr>
                <w:kern w:val="2"/>
                <w:szCs w:val="22"/>
                <w:lang w:val="en-US" w:eastAsia="zh-CN"/>
              </w:rPr>
              <w:t>CA_n1A-n28A-n78C</w:t>
            </w:r>
          </w:p>
        </w:tc>
        <w:tc>
          <w:tcPr>
            <w:tcW w:w="2785" w:type="dxa"/>
            <w:tcBorders>
              <w:top w:val="single" w:sz="4" w:space="0" w:color="auto"/>
              <w:left w:val="single" w:sz="4" w:space="0" w:color="auto"/>
              <w:bottom w:val="nil"/>
              <w:right w:val="single" w:sz="4" w:space="0" w:color="auto"/>
            </w:tcBorders>
            <w:vAlign w:val="center"/>
          </w:tcPr>
          <w:p w14:paraId="26241FF6" w14:textId="77777777" w:rsidR="006F6378" w:rsidRPr="00C30686" w:rsidRDefault="006F6378" w:rsidP="0094020B">
            <w:pPr>
              <w:pStyle w:val="TAC"/>
              <w:rPr>
                <w:kern w:val="2"/>
                <w:szCs w:val="18"/>
                <w:lang w:val="en-US" w:eastAsia="zh-CN"/>
              </w:rPr>
            </w:pPr>
            <w:r w:rsidRPr="00C30686">
              <w:rPr>
                <w:kern w:val="2"/>
                <w:szCs w:val="18"/>
                <w:lang w:val="en-US" w:eastAsia="zh-CN"/>
              </w:rPr>
              <w:t>CA_n1A-n28A</w:t>
            </w:r>
          </w:p>
          <w:p w14:paraId="52EAF33D" w14:textId="77777777" w:rsidR="006F6378" w:rsidRPr="00C30686" w:rsidRDefault="006F6378" w:rsidP="0094020B">
            <w:pPr>
              <w:pStyle w:val="TAC"/>
              <w:rPr>
                <w:kern w:val="2"/>
                <w:szCs w:val="18"/>
                <w:lang w:val="en-US" w:eastAsia="zh-CN"/>
              </w:rPr>
            </w:pPr>
            <w:r w:rsidRPr="00C30686">
              <w:rPr>
                <w:kern w:val="2"/>
                <w:szCs w:val="18"/>
                <w:lang w:val="en-US" w:eastAsia="zh-CN"/>
              </w:rPr>
              <w:t>CA_n1A-n78A</w:t>
            </w:r>
          </w:p>
          <w:p w14:paraId="1A8240F5" w14:textId="77777777" w:rsidR="006F6378" w:rsidRPr="00C30686" w:rsidRDefault="006F6378" w:rsidP="0094020B">
            <w:pPr>
              <w:pStyle w:val="TAC"/>
              <w:rPr>
                <w:rFonts w:eastAsiaTheme="minorEastAsia"/>
                <w:lang w:val="sv-SE"/>
              </w:rPr>
            </w:pPr>
            <w:r w:rsidRPr="00C30686">
              <w:rPr>
                <w:kern w:val="2"/>
                <w:szCs w:val="18"/>
                <w:lang w:val="en-US" w:eastAsia="zh-CN"/>
              </w:rPr>
              <w:t>CA_n28A-n78A</w:t>
            </w:r>
          </w:p>
        </w:tc>
        <w:tc>
          <w:tcPr>
            <w:tcW w:w="1259" w:type="dxa"/>
            <w:tcBorders>
              <w:top w:val="single" w:sz="4" w:space="0" w:color="auto"/>
              <w:left w:val="single" w:sz="4" w:space="0" w:color="auto"/>
              <w:bottom w:val="single" w:sz="4" w:space="0" w:color="auto"/>
              <w:right w:val="single" w:sz="4" w:space="0" w:color="auto"/>
            </w:tcBorders>
            <w:vAlign w:val="center"/>
          </w:tcPr>
          <w:p w14:paraId="1202A9A9" w14:textId="77777777" w:rsidR="006F6378" w:rsidRPr="00C30686" w:rsidRDefault="006F6378" w:rsidP="0094020B">
            <w:pPr>
              <w:pStyle w:val="TAC"/>
              <w:rPr>
                <w:kern w:val="2"/>
                <w:szCs w:val="22"/>
                <w:lang w:val="en-US"/>
              </w:rPr>
            </w:pPr>
            <w:r w:rsidRPr="00C30686">
              <w:rPr>
                <w:kern w:val="2"/>
                <w:szCs w:val="22"/>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0B3363C8" w14:textId="77777777" w:rsidR="006F6378" w:rsidRPr="00C30686" w:rsidRDefault="006F6378" w:rsidP="0094020B">
            <w:pPr>
              <w:pStyle w:val="TAC"/>
              <w:rPr>
                <w:rFonts w:cs="Arial"/>
                <w:color w:val="000000"/>
                <w:szCs w:val="18"/>
                <w:lang w:val="en-US" w:eastAsia="zh-CN" w:bidi="ar"/>
              </w:rPr>
            </w:pPr>
            <w:r w:rsidRPr="00C30686">
              <w:rPr>
                <w:rFonts w:eastAsiaTheme="minorEastAsia" w:cs="Arial"/>
                <w:szCs w:val="18"/>
              </w:rPr>
              <w:t>5, 10, 15, 20, 25, 30, 40, 50</w:t>
            </w:r>
          </w:p>
        </w:tc>
        <w:tc>
          <w:tcPr>
            <w:tcW w:w="2445" w:type="dxa"/>
            <w:tcBorders>
              <w:top w:val="single" w:sz="4" w:space="0" w:color="auto"/>
              <w:left w:val="single" w:sz="4" w:space="0" w:color="auto"/>
              <w:bottom w:val="nil"/>
              <w:right w:val="single" w:sz="4" w:space="0" w:color="auto"/>
            </w:tcBorders>
            <w:vAlign w:val="center"/>
          </w:tcPr>
          <w:p w14:paraId="4D87A9A6" w14:textId="77777777" w:rsidR="006F6378" w:rsidRPr="00C30686" w:rsidRDefault="006F6378" w:rsidP="0094020B">
            <w:pPr>
              <w:pStyle w:val="TAC"/>
              <w:rPr>
                <w:kern w:val="2"/>
                <w:szCs w:val="22"/>
                <w:lang w:val="en-US"/>
              </w:rPr>
            </w:pPr>
            <w:r w:rsidRPr="00C30686">
              <w:rPr>
                <w:kern w:val="2"/>
                <w:szCs w:val="22"/>
                <w:lang w:val="en-US" w:eastAsia="zh-CN"/>
              </w:rPr>
              <w:t>0</w:t>
            </w:r>
          </w:p>
        </w:tc>
      </w:tr>
      <w:tr w:rsidR="006F6378" w:rsidRPr="00C30686" w14:paraId="7348A549" w14:textId="77777777" w:rsidTr="004F423A">
        <w:trPr>
          <w:trHeight w:val="128"/>
        </w:trPr>
        <w:tc>
          <w:tcPr>
            <w:tcW w:w="2742" w:type="dxa"/>
            <w:tcBorders>
              <w:top w:val="nil"/>
              <w:left w:val="single" w:sz="4" w:space="0" w:color="auto"/>
              <w:bottom w:val="nil"/>
              <w:right w:val="single" w:sz="4" w:space="0" w:color="auto"/>
            </w:tcBorders>
            <w:vAlign w:val="center"/>
          </w:tcPr>
          <w:p w14:paraId="330FB90F"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7D3B3CE7" w14:textId="77777777" w:rsidR="006F6378" w:rsidRPr="00C30686" w:rsidRDefault="006F6378" w:rsidP="0094020B">
            <w:pPr>
              <w:pStyle w:val="TAC"/>
              <w:rPr>
                <w:rFonts w:eastAsiaTheme="minorEastAsia"/>
                <w:lang w:val="sv-SE"/>
              </w:rPr>
            </w:pPr>
          </w:p>
        </w:tc>
        <w:tc>
          <w:tcPr>
            <w:tcW w:w="1259" w:type="dxa"/>
            <w:tcBorders>
              <w:top w:val="single" w:sz="4" w:space="0" w:color="auto"/>
              <w:left w:val="single" w:sz="4" w:space="0" w:color="auto"/>
              <w:bottom w:val="single" w:sz="4" w:space="0" w:color="auto"/>
              <w:right w:val="single" w:sz="4" w:space="0" w:color="auto"/>
            </w:tcBorders>
            <w:vAlign w:val="center"/>
          </w:tcPr>
          <w:p w14:paraId="649C5C8E" w14:textId="77777777" w:rsidR="006F6378" w:rsidRPr="00C30686" w:rsidRDefault="006F6378" w:rsidP="0094020B">
            <w:pPr>
              <w:pStyle w:val="TAC"/>
              <w:rPr>
                <w:kern w:val="2"/>
                <w:szCs w:val="22"/>
                <w:lang w:val="en-US"/>
              </w:rPr>
            </w:pPr>
            <w:r w:rsidRPr="00C30686">
              <w:rPr>
                <w:kern w:val="2"/>
                <w:szCs w:val="22"/>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5D97B07D" w14:textId="77777777" w:rsidR="006F6378" w:rsidRPr="00C30686" w:rsidRDefault="006F6378" w:rsidP="0094020B">
            <w:pPr>
              <w:pStyle w:val="TAC"/>
              <w:rPr>
                <w:rFonts w:cs="Arial"/>
                <w:color w:val="000000"/>
                <w:szCs w:val="18"/>
                <w:lang w:val="en-US" w:eastAsia="zh-CN" w:bidi="ar"/>
              </w:rPr>
            </w:pPr>
            <w:r w:rsidRPr="00C30686">
              <w:rPr>
                <w:rFonts w:eastAsiaTheme="minorEastAsia" w:cs="Arial"/>
                <w:szCs w:val="18"/>
              </w:rPr>
              <w:t>5, 10, 15, 20</w:t>
            </w:r>
          </w:p>
        </w:tc>
        <w:tc>
          <w:tcPr>
            <w:tcW w:w="2445" w:type="dxa"/>
            <w:tcBorders>
              <w:top w:val="nil"/>
              <w:left w:val="single" w:sz="4" w:space="0" w:color="auto"/>
              <w:bottom w:val="nil"/>
              <w:right w:val="single" w:sz="4" w:space="0" w:color="auto"/>
            </w:tcBorders>
            <w:vAlign w:val="center"/>
          </w:tcPr>
          <w:p w14:paraId="1F5AA3BF" w14:textId="77777777" w:rsidR="006F6378" w:rsidRPr="00C30686" w:rsidRDefault="006F6378" w:rsidP="0094020B">
            <w:pPr>
              <w:pStyle w:val="TAC"/>
              <w:rPr>
                <w:kern w:val="2"/>
                <w:szCs w:val="22"/>
                <w:lang w:val="en-US"/>
              </w:rPr>
            </w:pPr>
          </w:p>
        </w:tc>
      </w:tr>
      <w:tr w:rsidR="006F6378" w:rsidRPr="00C30686" w14:paraId="116AA73C" w14:textId="77777777" w:rsidTr="004F423A">
        <w:trPr>
          <w:trHeight w:val="128"/>
        </w:trPr>
        <w:tc>
          <w:tcPr>
            <w:tcW w:w="2742" w:type="dxa"/>
            <w:tcBorders>
              <w:top w:val="nil"/>
              <w:left w:val="single" w:sz="4" w:space="0" w:color="auto"/>
              <w:bottom w:val="single" w:sz="4" w:space="0" w:color="auto"/>
              <w:right w:val="single" w:sz="4" w:space="0" w:color="auto"/>
            </w:tcBorders>
            <w:vAlign w:val="center"/>
          </w:tcPr>
          <w:p w14:paraId="44F9C5A0"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3D1F5860" w14:textId="77777777" w:rsidR="006F6378" w:rsidRPr="00C30686" w:rsidRDefault="006F6378" w:rsidP="0094020B">
            <w:pPr>
              <w:pStyle w:val="TAC"/>
              <w:rPr>
                <w:rFonts w:eastAsiaTheme="minorEastAsia"/>
                <w:lang w:val="sv-SE"/>
              </w:rPr>
            </w:pPr>
          </w:p>
        </w:tc>
        <w:tc>
          <w:tcPr>
            <w:tcW w:w="1259" w:type="dxa"/>
            <w:tcBorders>
              <w:top w:val="single" w:sz="4" w:space="0" w:color="auto"/>
              <w:left w:val="single" w:sz="4" w:space="0" w:color="auto"/>
              <w:bottom w:val="single" w:sz="4" w:space="0" w:color="auto"/>
              <w:right w:val="single" w:sz="4" w:space="0" w:color="auto"/>
            </w:tcBorders>
            <w:vAlign w:val="center"/>
          </w:tcPr>
          <w:p w14:paraId="768E3F20" w14:textId="77777777" w:rsidR="006F6378" w:rsidRPr="00C30686" w:rsidRDefault="006F6378" w:rsidP="0094020B">
            <w:pPr>
              <w:pStyle w:val="TAC"/>
              <w:rPr>
                <w:kern w:val="2"/>
                <w:szCs w:val="22"/>
                <w:lang w:val="en-US"/>
              </w:rPr>
            </w:pPr>
            <w:r w:rsidRPr="00C30686">
              <w:rPr>
                <w:kern w:val="2"/>
                <w:szCs w:val="22"/>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4A18B02D" w14:textId="77777777" w:rsidR="006F6378" w:rsidRPr="00C30686" w:rsidRDefault="006F6378" w:rsidP="0094020B">
            <w:pPr>
              <w:pStyle w:val="TAC"/>
              <w:rPr>
                <w:rFonts w:cs="Arial"/>
                <w:color w:val="000000"/>
                <w:szCs w:val="18"/>
                <w:lang w:val="en-US" w:eastAsia="zh-CN" w:bidi="ar"/>
              </w:rPr>
            </w:pPr>
            <w:r w:rsidRPr="00C30686">
              <w:rPr>
                <w:rFonts w:eastAsiaTheme="minorEastAsia" w:cs="Arial"/>
                <w:szCs w:val="18"/>
              </w:rPr>
              <w:t>CA_n78C_BCS1</w:t>
            </w:r>
          </w:p>
        </w:tc>
        <w:tc>
          <w:tcPr>
            <w:tcW w:w="2445" w:type="dxa"/>
            <w:tcBorders>
              <w:top w:val="nil"/>
              <w:left w:val="single" w:sz="4" w:space="0" w:color="auto"/>
              <w:bottom w:val="single" w:sz="4" w:space="0" w:color="auto"/>
              <w:right w:val="single" w:sz="4" w:space="0" w:color="auto"/>
            </w:tcBorders>
            <w:vAlign w:val="center"/>
          </w:tcPr>
          <w:p w14:paraId="302B8A70" w14:textId="77777777" w:rsidR="006F6378" w:rsidRPr="00C30686" w:rsidRDefault="006F6378" w:rsidP="0094020B">
            <w:pPr>
              <w:pStyle w:val="TAC"/>
              <w:rPr>
                <w:kern w:val="2"/>
                <w:szCs w:val="22"/>
                <w:lang w:val="en-US"/>
              </w:rPr>
            </w:pPr>
          </w:p>
        </w:tc>
      </w:tr>
      <w:tr w:rsidR="006F6378" w:rsidRPr="00C30686" w14:paraId="6E0E4A60" w14:textId="77777777" w:rsidTr="004F423A">
        <w:trPr>
          <w:trHeight w:val="128"/>
        </w:trPr>
        <w:tc>
          <w:tcPr>
            <w:tcW w:w="2742" w:type="dxa"/>
            <w:tcBorders>
              <w:top w:val="single" w:sz="4" w:space="0" w:color="auto"/>
              <w:left w:val="single" w:sz="4" w:space="0" w:color="auto"/>
              <w:bottom w:val="nil"/>
              <w:right w:val="single" w:sz="4" w:space="0" w:color="auto"/>
            </w:tcBorders>
            <w:vAlign w:val="center"/>
          </w:tcPr>
          <w:p w14:paraId="439E5348" w14:textId="77777777" w:rsidR="006F6378" w:rsidRPr="00C30686" w:rsidRDefault="006F6378" w:rsidP="0094020B">
            <w:pPr>
              <w:pStyle w:val="TAC"/>
              <w:rPr>
                <w:kern w:val="2"/>
                <w:szCs w:val="22"/>
                <w:lang w:val="en-US" w:eastAsia="zh-CN"/>
              </w:rPr>
            </w:pPr>
            <w:r w:rsidRPr="00C30686">
              <w:rPr>
                <w:kern w:val="2"/>
                <w:szCs w:val="22"/>
                <w:lang w:val="en-US"/>
              </w:rPr>
              <w:lastRenderedPageBreak/>
              <w:t>CA_n1</w:t>
            </w:r>
            <w:r w:rsidRPr="00C30686">
              <w:rPr>
                <w:kern w:val="2"/>
                <w:szCs w:val="22"/>
                <w:lang w:val="sv-SE"/>
              </w:rPr>
              <w:t>A-</w:t>
            </w:r>
            <w:r w:rsidRPr="00C30686">
              <w:rPr>
                <w:kern w:val="2"/>
                <w:szCs w:val="22"/>
                <w:lang w:val="en-US"/>
              </w:rPr>
              <w:t>n28</w:t>
            </w:r>
            <w:r w:rsidRPr="00C30686">
              <w:rPr>
                <w:kern w:val="2"/>
                <w:szCs w:val="22"/>
                <w:lang w:val="sv-SE"/>
              </w:rPr>
              <w:t>A-n79A</w:t>
            </w:r>
          </w:p>
        </w:tc>
        <w:tc>
          <w:tcPr>
            <w:tcW w:w="2785" w:type="dxa"/>
            <w:tcBorders>
              <w:top w:val="single" w:sz="4" w:space="0" w:color="auto"/>
              <w:left w:val="single" w:sz="4" w:space="0" w:color="auto"/>
              <w:bottom w:val="nil"/>
              <w:right w:val="single" w:sz="4" w:space="0" w:color="auto"/>
            </w:tcBorders>
            <w:vAlign w:val="center"/>
          </w:tcPr>
          <w:p w14:paraId="2BEDCA9F" w14:textId="77777777" w:rsidR="006F6378" w:rsidRPr="002954BC" w:rsidRDefault="006F6378" w:rsidP="0094020B">
            <w:pPr>
              <w:pStyle w:val="TAC"/>
              <w:rPr>
                <w:rFonts w:eastAsiaTheme="minorEastAsia"/>
                <w:lang w:val="en-US"/>
              </w:rPr>
            </w:pPr>
            <w:r w:rsidRPr="002954BC">
              <w:rPr>
                <w:rFonts w:eastAsiaTheme="minorEastAsia"/>
                <w:lang w:val="en-US"/>
              </w:rPr>
              <w:t xml:space="preserve"> CA_n1A-n28A</w:t>
            </w:r>
          </w:p>
          <w:p w14:paraId="5C830AF4" w14:textId="77777777" w:rsidR="006F6378" w:rsidRPr="002954BC" w:rsidRDefault="006F6378" w:rsidP="0094020B">
            <w:pPr>
              <w:pStyle w:val="TAC"/>
              <w:rPr>
                <w:rFonts w:eastAsiaTheme="minorEastAsia"/>
                <w:lang w:val="en-US"/>
              </w:rPr>
            </w:pPr>
            <w:r w:rsidRPr="002954BC">
              <w:rPr>
                <w:rFonts w:eastAsiaTheme="minorEastAsia"/>
                <w:lang w:val="en-US"/>
              </w:rPr>
              <w:t>CA_n1A-n79A</w:t>
            </w:r>
          </w:p>
          <w:p w14:paraId="2A4820A3" w14:textId="77777777" w:rsidR="006F6378" w:rsidRPr="00C30686" w:rsidRDefault="006F6378" w:rsidP="0094020B">
            <w:pPr>
              <w:pStyle w:val="TAC"/>
              <w:rPr>
                <w:rFonts w:eastAsiaTheme="minorEastAsia"/>
                <w:lang w:val="sv-SE"/>
              </w:rPr>
            </w:pPr>
            <w:r w:rsidRPr="00C30686">
              <w:rPr>
                <w:rFonts w:eastAsiaTheme="minorEastAsia"/>
                <w:lang w:val="sv-SE"/>
              </w:rPr>
              <w:t>CA_n28A-n79A</w:t>
            </w:r>
          </w:p>
        </w:tc>
        <w:tc>
          <w:tcPr>
            <w:tcW w:w="1259" w:type="dxa"/>
            <w:tcBorders>
              <w:top w:val="single" w:sz="4" w:space="0" w:color="auto"/>
              <w:left w:val="single" w:sz="4" w:space="0" w:color="auto"/>
              <w:bottom w:val="single" w:sz="4" w:space="0" w:color="auto"/>
              <w:right w:val="single" w:sz="4" w:space="0" w:color="auto"/>
            </w:tcBorders>
            <w:vAlign w:val="center"/>
          </w:tcPr>
          <w:p w14:paraId="2C18D991" w14:textId="77777777" w:rsidR="006F6378" w:rsidRPr="00C30686" w:rsidRDefault="006F6378" w:rsidP="0094020B">
            <w:pPr>
              <w:pStyle w:val="TAC"/>
              <w:rPr>
                <w:kern w:val="2"/>
                <w:szCs w:val="22"/>
                <w:lang w:val="en-US" w:eastAsia="zh-CN"/>
              </w:rPr>
            </w:pPr>
            <w:r w:rsidRPr="00C30686">
              <w:rPr>
                <w:kern w:val="2"/>
                <w:szCs w:val="22"/>
                <w:lang w:val="en-US"/>
              </w:rPr>
              <w:t>n1</w:t>
            </w:r>
          </w:p>
        </w:tc>
        <w:tc>
          <w:tcPr>
            <w:tcW w:w="4356" w:type="dxa"/>
            <w:tcBorders>
              <w:top w:val="single" w:sz="4" w:space="0" w:color="auto"/>
              <w:left w:val="single" w:sz="4" w:space="0" w:color="auto"/>
              <w:bottom w:val="single" w:sz="4" w:space="0" w:color="auto"/>
              <w:right w:val="single" w:sz="4" w:space="0" w:color="auto"/>
            </w:tcBorders>
            <w:vAlign w:val="center"/>
          </w:tcPr>
          <w:p w14:paraId="505F6D09" w14:textId="77777777" w:rsidR="006F6378" w:rsidRPr="00C30686" w:rsidRDefault="006F6378" w:rsidP="0094020B">
            <w:pPr>
              <w:pStyle w:val="TAC"/>
              <w:rPr>
                <w:rFonts w:ascii="Calibri" w:hAnsi="Calibri"/>
                <w:kern w:val="2"/>
                <w:sz w:val="21"/>
                <w:szCs w:val="22"/>
                <w:lang w:val="en-US" w:eastAsia="zh-CN"/>
              </w:rPr>
            </w:pPr>
            <w:r w:rsidRPr="00C30686">
              <w:rPr>
                <w:rFonts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77E6D88B" w14:textId="77777777" w:rsidR="006F6378" w:rsidRPr="00C30686" w:rsidRDefault="006F6378" w:rsidP="0094020B">
            <w:pPr>
              <w:pStyle w:val="TAC"/>
              <w:rPr>
                <w:kern w:val="2"/>
                <w:szCs w:val="22"/>
                <w:lang w:val="en-US" w:eastAsia="zh-CN"/>
              </w:rPr>
            </w:pPr>
            <w:r w:rsidRPr="00C30686">
              <w:rPr>
                <w:kern w:val="2"/>
                <w:szCs w:val="22"/>
                <w:lang w:val="en-US"/>
              </w:rPr>
              <w:t>0</w:t>
            </w:r>
          </w:p>
        </w:tc>
      </w:tr>
      <w:tr w:rsidR="006F6378" w:rsidRPr="00C30686" w14:paraId="25A6884F" w14:textId="77777777" w:rsidTr="004F423A">
        <w:trPr>
          <w:trHeight w:val="128"/>
        </w:trPr>
        <w:tc>
          <w:tcPr>
            <w:tcW w:w="2742" w:type="dxa"/>
            <w:tcBorders>
              <w:top w:val="nil"/>
              <w:left w:val="single" w:sz="4" w:space="0" w:color="auto"/>
              <w:bottom w:val="nil"/>
              <w:right w:val="single" w:sz="4" w:space="0" w:color="auto"/>
            </w:tcBorders>
            <w:vAlign w:val="center"/>
          </w:tcPr>
          <w:p w14:paraId="354824B6" w14:textId="77777777" w:rsidR="006F6378" w:rsidRPr="00C30686" w:rsidRDefault="006F6378" w:rsidP="0094020B">
            <w:pPr>
              <w:pStyle w:val="TAC"/>
              <w:rPr>
                <w:kern w:val="2"/>
                <w:szCs w:val="22"/>
                <w:lang w:val="en-US" w:eastAsia="zh-CN"/>
              </w:rPr>
            </w:pPr>
          </w:p>
        </w:tc>
        <w:tc>
          <w:tcPr>
            <w:tcW w:w="2785" w:type="dxa"/>
            <w:tcBorders>
              <w:top w:val="nil"/>
              <w:left w:val="single" w:sz="4" w:space="0" w:color="auto"/>
              <w:bottom w:val="nil"/>
              <w:right w:val="single" w:sz="4" w:space="0" w:color="auto"/>
            </w:tcBorders>
            <w:vAlign w:val="center"/>
          </w:tcPr>
          <w:p w14:paraId="2BB519E2" w14:textId="77777777" w:rsidR="006F6378" w:rsidRPr="00C30686" w:rsidRDefault="006F6378" w:rsidP="0094020B">
            <w:pPr>
              <w:pStyle w:val="TAC"/>
              <w:rPr>
                <w:kern w:val="2"/>
                <w:szCs w:val="22"/>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DAEBCAE" w14:textId="77777777" w:rsidR="006F6378" w:rsidRPr="00C30686" w:rsidRDefault="006F6378" w:rsidP="0094020B">
            <w:pPr>
              <w:pStyle w:val="TAC"/>
              <w:rPr>
                <w:kern w:val="2"/>
                <w:szCs w:val="22"/>
                <w:lang w:val="en-US" w:eastAsia="zh-CN"/>
              </w:rPr>
            </w:pPr>
            <w:r w:rsidRPr="00C30686">
              <w:rPr>
                <w:kern w:val="2"/>
                <w:szCs w:val="22"/>
                <w:lang w:val="en-US"/>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1389474A" w14:textId="77777777" w:rsidR="006F6378" w:rsidRPr="00C30686" w:rsidRDefault="006F6378" w:rsidP="0094020B">
            <w:pPr>
              <w:pStyle w:val="TAC"/>
              <w:rPr>
                <w:rFonts w:ascii="Calibri" w:hAnsi="Calibri"/>
                <w:kern w:val="2"/>
                <w:sz w:val="21"/>
                <w:szCs w:val="22"/>
                <w:lang w:val="en-US" w:eastAsia="zh-CN"/>
              </w:rPr>
            </w:pPr>
            <w:r w:rsidRPr="00C30686">
              <w:rPr>
                <w:rFonts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1480A0D3" w14:textId="77777777" w:rsidR="006F6378" w:rsidRPr="00C30686" w:rsidRDefault="006F6378" w:rsidP="0094020B">
            <w:pPr>
              <w:pStyle w:val="TAC"/>
              <w:rPr>
                <w:kern w:val="2"/>
                <w:szCs w:val="22"/>
                <w:lang w:val="en-US" w:eastAsia="zh-CN"/>
              </w:rPr>
            </w:pPr>
          </w:p>
        </w:tc>
      </w:tr>
      <w:tr w:rsidR="006F6378" w:rsidRPr="00C30686" w14:paraId="1C2AA972" w14:textId="77777777" w:rsidTr="004F423A">
        <w:trPr>
          <w:trHeight w:val="128"/>
        </w:trPr>
        <w:tc>
          <w:tcPr>
            <w:tcW w:w="2742" w:type="dxa"/>
            <w:tcBorders>
              <w:top w:val="nil"/>
              <w:left w:val="single" w:sz="4" w:space="0" w:color="auto"/>
              <w:bottom w:val="single" w:sz="4" w:space="0" w:color="auto"/>
              <w:right w:val="single" w:sz="4" w:space="0" w:color="auto"/>
            </w:tcBorders>
            <w:vAlign w:val="center"/>
          </w:tcPr>
          <w:p w14:paraId="00C80762" w14:textId="77777777" w:rsidR="006F6378" w:rsidRPr="00C30686" w:rsidRDefault="006F6378" w:rsidP="0094020B">
            <w:pPr>
              <w:pStyle w:val="TAC"/>
              <w:rPr>
                <w:kern w:val="2"/>
                <w:szCs w:val="22"/>
                <w:lang w:val="en-US" w:eastAsia="zh-CN"/>
              </w:rPr>
            </w:pPr>
          </w:p>
        </w:tc>
        <w:tc>
          <w:tcPr>
            <w:tcW w:w="2785" w:type="dxa"/>
            <w:tcBorders>
              <w:top w:val="nil"/>
              <w:left w:val="single" w:sz="4" w:space="0" w:color="auto"/>
              <w:bottom w:val="single" w:sz="4" w:space="0" w:color="auto"/>
              <w:right w:val="single" w:sz="4" w:space="0" w:color="auto"/>
            </w:tcBorders>
            <w:vAlign w:val="center"/>
          </w:tcPr>
          <w:p w14:paraId="14CFF56C" w14:textId="77777777" w:rsidR="006F6378" w:rsidRPr="00C30686" w:rsidRDefault="006F6378" w:rsidP="0094020B">
            <w:pPr>
              <w:pStyle w:val="TAC"/>
              <w:rPr>
                <w:kern w:val="2"/>
                <w:szCs w:val="22"/>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906FA45" w14:textId="77777777" w:rsidR="006F6378" w:rsidRPr="00C30686" w:rsidRDefault="006F6378" w:rsidP="0094020B">
            <w:pPr>
              <w:pStyle w:val="TAC"/>
              <w:rPr>
                <w:kern w:val="2"/>
                <w:szCs w:val="22"/>
                <w:lang w:val="en-US" w:eastAsia="zh-CN"/>
              </w:rPr>
            </w:pPr>
            <w:r w:rsidRPr="00C30686">
              <w:rPr>
                <w:kern w:val="2"/>
                <w:szCs w:val="22"/>
                <w:lang w:val="en-US"/>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6BBBD35C" w14:textId="77777777" w:rsidR="006F6378" w:rsidRPr="00C30686" w:rsidRDefault="006F6378" w:rsidP="0094020B">
            <w:pPr>
              <w:pStyle w:val="TAC"/>
              <w:rPr>
                <w:rFonts w:ascii="Calibri" w:hAnsi="Calibri"/>
                <w:kern w:val="2"/>
                <w:sz w:val="21"/>
                <w:szCs w:val="22"/>
                <w:lang w:val="en-US" w:eastAsia="zh-CN"/>
              </w:rPr>
            </w:pPr>
            <w:r w:rsidRPr="00C30686">
              <w:rPr>
                <w:rFonts w:cs="Arial"/>
                <w:color w:val="000000"/>
                <w:szCs w:val="18"/>
                <w:lang w:val="en-US" w:eastAsia="zh-CN" w:bidi="ar"/>
              </w:rPr>
              <w:t>40, 50, 60, 80, 100</w:t>
            </w:r>
          </w:p>
        </w:tc>
        <w:tc>
          <w:tcPr>
            <w:tcW w:w="2445" w:type="dxa"/>
            <w:tcBorders>
              <w:top w:val="nil"/>
              <w:left w:val="single" w:sz="4" w:space="0" w:color="auto"/>
              <w:bottom w:val="single" w:sz="4" w:space="0" w:color="auto"/>
              <w:right w:val="single" w:sz="4" w:space="0" w:color="auto"/>
            </w:tcBorders>
            <w:vAlign w:val="center"/>
          </w:tcPr>
          <w:p w14:paraId="1FA87203" w14:textId="77777777" w:rsidR="006F6378" w:rsidRPr="00C30686" w:rsidRDefault="006F6378" w:rsidP="0094020B">
            <w:pPr>
              <w:pStyle w:val="TAC"/>
              <w:rPr>
                <w:kern w:val="2"/>
                <w:szCs w:val="22"/>
                <w:lang w:val="en-US" w:eastAsia="zh-CN"/>
              </w:rPr>
            </w:pPr>
          </w:p>
        </w:tc>
      </w:tr>
      <w:tr w:rsidR="006F6378" w:rsidRPr="00C30686" w14:paraId="78AD0C7E" w14:textId="77777777" w:rsidTr="004F423A">
        <w:trPr>
          <w:trHeight w:val="128"/>
        </w:trPr>
        <w:tc>
          <w:tcPr>
            <w:tcW w:w="2742" w:type="dxa"/>
            <w:tcBorders>
              <w:top w:val="single" w:sz="4" w:space="0" w:color="auto"/>
              <w:left w:val="single" w:sz="4" w:space="0" w:color="auto"/>
              <w:bottom w:val="nil"/>
              <w:right w:val="single" w:sz="4" w:space="0" w:color="auto"/>
            </w:tcBorders>
          </w:tcPr>
          <w:p w14:paraId="2BB3316A" w14:textId="77777777" w:rsidR="006F6378" w:rsidRPr="00C30686" w:rsidRDefault="006F6378" w:rsidP="0094020B">
            <w:pPr>
              <w:pStyle w:val="TAC"/>
              <w:rPr>
                <w:kern w:val="2"/>
                <w:szCs w:val="22"/>
                <w:lang w:val="en-US" w:eastAsia="zh-CN"/>
              </w:rPr>
            </w:pPr>
            <w:r w:rsidRPr="00C30686">
              <w:rPr>
                <w:rFonts w:eastAsiaTheme="minorEastAsia"/>
                <w:color w:val="000000"/>
                <w:lang w:eastAsia="zh-CN"/>
              </w:rPr>
              <w:t>CA_n1A-n28A-n102A</w:t>
            </w:r>
          </w:p>
        </w:tc>
        <w:tc>
          <w:tcPr>
            <w:tcW w:w="2785" w:type="dxa"/>
            <w:tcBorders>
              <w:top w:val="single" w:sz="4" w:space="0" w:color="auto"/>
              <w:left w:val="single" w:sz="4" w:space="0" w:color="auto"/>
              <w:bottom w:val="nil"/>
              <w:right w:val="single" w:sz="4" w:space="0" w:color="auto"/>
            </w:tcBorders>
            <w:vAlign w:val="center"/>
          </w:tcPr>
          <w:p w14:paraId="147B6F6D"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8"/>
              </w:rPr>
              <w:t>CA_n1A-n28A</w:t>
            </w:r>
          </w:p>
          <w:p w14:paraId="5E6E59C0"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8"/>
              </w:rPr>
              <w:t>CA_n1A-n102A</w:t>
            </w:r>
          </w:p>
          <w:p w14:paraId="4A75FA95" w14:textId="77777777" w:rsidR="006F6378" w:rsidRPr="00C30686" w:rsidRDefault="006F6378" w:rsidP="0094020B">
            <w:pPr>
              <w:pStyle w:val="TAC"/>
              <w:rPr>
                <w:kern w:val="2"/>
                <w:szCs w:val="22"/>
                <w:lang w:val="en-US" w:eastAsia="zh-CN"/>
              </w:rPr>
            </w:pPr>
            <w:r w:rsidRPr="00C30686">
              <w:rPr>
                <w:rFonts w:eastAsiaTheme="minorEastAsia" w:cs="Arial"/>
                <w:color w:val="000000"/>
                <w:szCs w:val="18"/>
              </w:rPr>
              <w:t>CA_n28A-n102A</w:t>
            </w:r>
          </w:p>
        </w:tc>
        <w:tc>
          <w:tcPr>
            <w:tcW w:w="1259" w:type="dxa"/>
            <w:tcBorders>
              <w:top w:val="single" w:sz="4" w:space="0" w:color="auto"/>
              <w:left w:val="single" w:sz="4" w:space="0" w:color="auto"/>
              <w:bottom w:val="single" w:sz="4" w:space="0" w:color="auto"/>
              <w:right w:val="single" w:sz="4" w:space="0" w:color="auto"/>
            </w:tcBorders>
            <w:vAlign w:val="center"/>
          </w:tcPr>
          <w:p w14:paraId="2B1B0C2F" w14:textId="77777777" w:rsidR="006F6378" w:rsidRPr="00C30686" w:rsidRDefault="006F6378" w:rsidP="0094020B">
            <w:pPr>
              <w:pStyle w:val="TAC"/>
              <w:rPr>
                <w:kern w:val="2"/>
                <w:szCs w:val="22"/>
                <w:lang w:val="en-US"/>
              </w:rPr>
            </w:pPr>
            <w:r w:rsidRPr="00C30686">
              <w:rPr>
                <w:rFonts w:eastAsiaTheme="minorEastAsia"/>
                <w:color w:val="000000"/>
              </w:rPr>
              <w:t>n1</w:t>
            </w:r>
          </w:p>
        </w:tc>
        <w:tc>
          <w:tcPr>
            <w:tcW w:w="4356" w:type="dxa"/>
            <w:tcBorders>
              <w:top w:val="single" w:sz="4" w:space="0" w:color="auto"/>
              <w:left w:val="single" w:sz="4" w:space="0" w:color="auto"/>
              <w:bottom w:val="single" w:sz="4" w:space="0" w:color="auto"/>
              <w:right w:val="single" w:sz="4" w:space="0" w:color="auto"/>
            </w:tcBorders>
            <w:vAlign w:val="center"/>
          </w:tcPr>
          <w:p w14:paraId="47AF29AF" w14:textId="77777777" w:rsidR="006F6378" w:rsidRPr="00C30686" w:rsidRDefault="006F6378" w:rsidP="0094020B">
            <w:pPr>
              <w:pStyle w:val="TAC"/>
              <w:rPr>
                <w:rFonts w:cs="Arial"/>
                <w:color w:val="000000"/>
                <w:szCs w:val="18"/>
                <w:lang w:val="en-US" w:eastAsia="zh-CN" w:bidi="ar"/>
              </w:rPr>
            </w:pPr>
            <w:r w:rsidRPr="00C30686">
              <w:rPr>
                <w:rFonts w:eastAsiaTheme="minorEastAsia" w:cs="Arial"/>
                <w:color w:val="000000"/>
                <w:szCs w:val="16"/>
              </w:rPr>
              <w:t xml:space="preserve">5, 10, 15, 20, 25, 30, 40, 50 </w:t>
            </w:r>
          </w:p>
        </w:tc>
        <w:tc>
          <w:tcPr>
            <w:tcW w:w="2445" w:type="dxa"/>
            <w:tcBorders>
              <w:top w:val="single" w:sz="4" w:space="0" w:color="auto"/>
              <w:left w:val="single" w:sz="4" w:space="0" w:color="auto"/>
              <w:bottom w:val="nil"/>
              <w:right w:val="single" w:sz="4" w:space="0" w:color="auto"/>
            </w:tcBorders>
            <w:vAlign w:val="center"/>
          </w:tcPr>
          <w:p w14:paraId="25DF0AC6" w14:textId="77777777" w:rsidR="006F6378" w:rsidRPr="00C30686" w:rsidRDefault="006F6378" w:rsidP="0094020B">
            <w:pPr>
              <w:pStyle w:val="TAC"/>
              <w:rPr>
                <w:kern w:val="2"/>
                <w:szCs w:val="22"/>
                <w:lang w:val="en-US" w:eastAsia="zh-CN"/>
              </w:rPr>
            </w:pPr>
            <w:r w:rsidRPr="00C30686">
              <w:rPr>
                <w:rFonts w:eastAsiaTheme="minorEastAsia" w:hint="eastAsia"/>
                <w:szCs w:val="18"/>
                <w:lang w:val="en-US" w:eastAsia="zh-CN"/>
              </w:rPr>
              <w:t>0</w:t>
            </w:r>
          </w:p>
        </w:tc>
      </w:tr>
      <w:tr w:rsidR="006F6378" w:rsidRPr="00C30686" w14:paraId="56257100" w14:textId="77777777" w:rsidTr="004F423A">
        <w:trPr>
          <w:trHeight w:val="128"/>
        </w:trPr>
        <w:tc>
          <w:tcPr>
            <w:tcW w:w="2742" w:type="dxa"/>
            <w:tcBorders>
              <w:top w:val="nil"/>
              <w:left w:val="single" w:sz="4" w:space="0" w:color="auto"/>
              <w:bottom w:val="nil"/>
              <w:right w:val="single" w:sz="4" w:space="0" w:color="auto"/>
            </w:tcBorders>
            <w:vAlign w:val="center"/>
          </w:tcPr>
          <w:p w14:paraId="21C53151" w14:textId="77777777" w:rsidR="006F6378" w:rsidRPr="00C30686" w:rsidRDefault="006F6378" w:rsidP="0094020B">
            <w:pPr>
              <w:pStyle w:val="TAC"/>
              <w:rPr>
                <w:kern w:val="2"/>
                <w:szCs w:val="22"/>
                <w:lang w:val="en-US" w:eastAsia="zh-CN"/>
              </w:rPr>
            </w:pPr>
          </w:p>
        </w:tc>
        <w:tc>
          <w:tcPr>
            <w:tcW w:w="2785" w:type="dxa"/>
            <w:tcBorders>
              <w:top w:val="nil"/>
              <w:left w:val="single" w:sz="4" w:space="0" w:color="auto"/>
              <w:bottom w:val="nil"/>
              <w:right w:val="single" w:sz="4" w:space="0" w:color="auto"/>
            </w:tcBorders>
            <w:vAlign w:val="center"/>
          </w:tcPr>
          <w:p w14:paraId="2501A780" w14:textId="77777777" w:rsidR="006F6378" w:rsidRPr="00C30686" w:rsidRDefault="006F6378" w:rsidP="0094020B">
            <w:pPr>
              <w:pStyle w:val="TAC"/>
              <w:rPr>
                <w:kern w:val="2"/>
                <w:szCs w:val="22"/>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B83A062" w14:textId="77777777" w:rsidR="006F6378" w:rsidRPr="00C30686" w:rsidRDefault="006F6378" w:rsidP="0094020B">
            <w:pPr>
              <w:pStyle w:val="TAC"/>
              <w:rPr>
                <w:kern w:val="2"/>
                <w:szCs w:val="22"/>
                <w:lang w:val="en-US"/>
              </w:rPr>
            </w:pPr>
            <w:r w:rsidRPr="00C30686">
              <w:rPr>
                <w:rFonts w:eastAsiaTheme="minorEastAsia"/>
                <w:color w:val="000000"/>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13ACA300" w14:textId="77777777" w:rsidR="006F6378" w:rsidRPr="00C30686" w:rsidRDefault="006F6378" w:rsidP="0094020B">
            <w:pPr>
              <w:pStyle w:val="TAC"/>
              <w:rPr>
                <w:rFonts w:cs="Arial"/>
                <w:color w:val="000000"/>
                <w:szCs w:val="18"/>
                <w:lang w:val="en-US" w:eastAsia="zh-CN" w:bidi="ar"/>
              </w:rPr>
            </w:pPr>
            <w:r w:rsidRPr="00C30686">
              <w:rPr>
                <w:rFonts w:eastAsiaTheme="minorEastAsia" w:cs="Arial"/>
                <w:color w:val="000000"/>
                <w:szCs w:val="16"/>
              </w:rPr>
              <w:t xml:space="preserve">5, 10, 15, 20, 30 </w:t>
            </w:r>
          </w:p>
        </w:tc>
        <w:tc>
          <w:tcPr>
            <w:tcW w:w="2445" w:type="dxa"/>
            <w:tcBorders>
              <w:top w:val="nil"/>
              <w:left w:val="single" w:sz="4" w:space="0" w:color="auto"/>
              <w:bottom w:val="nil"/>
              <w:right w:val="single" w:sz="4" w:space="0" w:color="auto"/>
            </w:tcBorders>
            <w:vAlign w:val="center"/>
          </w:tcPr>
          <w:p w14:paraId="60F5F0D8" w14:textId="77777777" w:rsidR="006F6378" w:rsidRPr="00C30686" w:rsidRDefault="006F6378" w:rsidP="0094020B">
            <w:pPr>
              <w:pStyle w:val="TAC"/>
              <w:rPr>
                <w:kern w:val="2"/>
                <w:szCs w:val="22"/>
                <w:lang w:val="en-US" w:eastAsia="zh-CN"/>
              </w:rPr>
            </w:pPr>
          </w:p>
        </w:tc>
      </w:tr>
      <w:tr w:rsidR="006F6378" w:rsidRPr="00C30686" w14:paraId="563F33F8" w14:textId="77777777" w:rsidTr="004F423A">
        <w:trPr>
          <w:trHeight w:val="128"/>
        </w:trPr>
        <w:tc>
          <w:tcPr>
            <w:tcW w:w="2742" w:type="dxa"/>
            <w:tcBorders>
              <w:top w:val="nil"/>
              <w:left w:val="single" w:sz="4" w:space="0" w:color="auto"/>
              <w:bottom w:val="single" w:sz="4" w:space="0" w:color="auto"/>
              <w:right w:val="single" w:sz="4" w:space="0" w:color="auto"/>
            </w:tcBorders>
            <w:vAlign w:val="center"/>
          </w:tcPr>
          <w:p w14:paraId="756CE15E" w14:textId="77777777" w:rsidR="006F6378" w:rsidRPr="00C30686" w:rsidRDefault="006F6378" w:rsidP="0094020B">
            <w:pPr>
              <w:pStyle w:val="TAC"/>
              <w:rPr>
                <w:kern w:val="2"/>
                <w:szCs w:val="22"/>
                <w:lang w:val="en-US" w:eastAsia="zh-CN"/>
              </w:rPr>
            </w:pPr>
          </w:p>
        </w:tc>
        <w:tc>
          <w:tcPr>
            <w:tcW w:w="2785" w:type="dxa"/>
            <w:tcBorders>
              <w:top w:val="nil"/>
              <w:left w:val="single" w:sz="4" w:space="0" w:color="auto"/>
              <w:bottom w:val="single" w:sz="4" w:space="0" w:color="auto"/>
              <w:right w:val="single" w:sz="4" w:space="0" w:color="auto"/>
            </w:tcBorders>
            <w:vAlign w:val="center"/>
          </w:tcPr>
          <w:p w14:paraId="6D0EC137" w14:textId="77777777" w:rsidR="006F6378" w:rsidRPr="00C30686" w:rsidRDefault="006F6378" w:rsidP="0094020B">
            <w:pPr>
              <w:pStyle w:val="TAC"/>
              <w:rPr>
                <w:kern w:val="2"/>
                <w:szCs w:val="22"/>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A1754BD" w14:textId="77777777" w:rsidR="006F6378" w:rsidRPr="00C30686" w:rsidRDefault="006F6378" w:rsidP="0094020B">
            <w:pPr>
              <w:pStyle w:val="TAC"/>
              <w:rPr>
                <w:kern w:val="2"/>
                <w:szCs w:val="22"/>
                <w:lang w:val="en-US"/>
              </w:rPr>
            </w:pPr>
            <w:r w:rsidRPr="00C30686">
              <w:rPr>
                <w:color w:val="000000"/>
                <w:lang w:eastAsia="zh-CN"/>
              </w:rPr>
              <w:t>n102</w:t>
            </w:r>
          </w:p>
        </w:tc>
        <w:tc>
          <w:tcPr>
            <w:tcW w:w="4356" w:type="dxa"/>
            <w:tcBorders>
              <w:top w:val="single" w:sz="4" w:space="0" w:color="auto"/>
              <w:left w:val="single" w:sz="4" w:space="0" w:color="auto"/>
              <w:bottom w:val="single" w:sz="4" w:space="0" w:color="auto"/>
              <w:right w:val="single" w:sz="4" w:space="0" w:color="auto"/>
            </w:tcBorders>
            <w:vAlign w:val="bottom"/>
          </w:tcPr>
          <w:p w14:paraId="1C1AB6F2" w14:textId="77777777" w:rsidR="006F6378" w:rsidRPr="00C30686" w:rsidRDefault="006F6378" w:rsidP="0094020B">
            <w:pPr>
              <w:pStyle w:val="TAC"/>
              <w:rPr>
                <w:rFonts w:cs="Arial"/>
                <w:color w:val="000000"/>
                <w:szCs w:val="18"/>
                <w:lang w:val="en-US" w:eastAsia="zh-CN" w:bidi="ar"/>
              </w:rPr>
            </w:pPr>
            <w:r w:rsidRPr="00C30686">
              <w:rPr>
                <w:rFonts w:eastAsiaTheme="minorEastAsia" w:cs="Arial"/>
                <w:color w:val="000000"/>
                <w:szCs w:val="16"/>
              </w:rPr>
              <w:t xml:space="preserve">20, 40, 60, 80, 100 </w:t>
            </w:r>
          </w:p>
        </w:tc>
        <w:tc>
          <w:tcPr>
            <w:tcW w:w="2445" w:type="dxa"/>
            <w:tcBorders>
              <w:top w:val="nil"/>
              <w:left w:val="single" w:sz="4" w:space="0" w:color="auto"/>
              <w:bottom w:val="single" w:sz="4" w:space="0" w:color="auto"/>
              <w:right w:val="single" w:sz="4" w:space="0" w:color="auto"/>
            </w:tcBorders>
            <w:vAlign w:val="center"/>
          </w:tcPr>
          <w:p w14:paraId="47E9250D" w14:textId="77777777" w:rsidR="006F6378" w:rsidRPr="00C30686" w:rsidRDefault="006F6378" w:rsidP="0094020B">
            <w:pPr>
              <w:pStyle w:val="TAC"/>
              <w:rPr>
                <w:kern w:val="2"/>
                <w:szCs w:val="22"/>
                <w:lang w:val="en-US" w:eastAsia="zh-CN"/>
              </w:rPr>
            </w:pPr>
          </w:p>
        </w:tc>
      </w:tr>
      <w:tr w:rsidR="006F6378" w:rsidRPr="00C30686" w14:paraId="305F15DE" w14:textId="77777777" w:rsidTr="004F423A">
        <w:trPr>
          <w:trHeight w:val="128"/>
        </w:trPr>
        <w:tc>
          <w:tcPr>
            <w:tcW w:w="2742" w:type="dxa"/>
            <w:tcBorders>
              <w:top w:val="single" w:sz="4" w:space="0" w:color="auto"/>
              <w:left w:val="single" w:sz="4" w:space="0" w:color="auto"/>
              <w:bottom w:val="nil"/>
              <w:right w:val="single" w:sz="4" w:space="0" w:color="auto"/>
            </w:tcBorders>
            <w:vAlign w:val="center"/>
          </w:tcPr>
          <w:p w14:paraId="51B99F8A" w14:textId="77777777" w:rsidR="006F6378" w:rsidRPr="00C30686" w:rsidRDefault="006F6378" w:rsidP="0094020B">
            <w:pPr>
              <w:pStyle w:val="TAC"/>
              <w:rPr>
                <w:kern w:val="2"/>
                <w:szCs w:val="22"/>
                <w:lang w:val="en-US" w:eastAsia="zh-CN"/>
              </w:rPr>
            </w:pPr>
            <w:r w:rsidRPr="00C30686">
              <w:rPr>
                <w:rFonts w:eastAsiaTheme="minorEastAsia"/>
                <w:color w:val="000000"/>
                <w:lang w:eastAsia="zh-CN"/>
              </w:rPr>
              <w:t>CA_n1A-n28A-n102B</w:t>
            </w:r>
          </w:p>
        </w:tc>
        <w:tc>
          <w:tcPr>
            <w:tcW w:w="2785" w:type="dxa"/>
            <w:tcBorders>
              <w:top w:val="single" w:sz="4" w:space="0" w:color="auto"/>
              <w:left w:val="single" w:sz="4" w:space="0" w:color="auto"/>
              <w:bottom w:val="nil"/>
              <w:right w:val="single" w:sz="4" w:space="0" w:color="auto"/>
            </w:tcBorders>
            <w:vAlign w:val="center"/>
          </w:tcPr>
          <w:p w14:paraId="592A40EE"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8"/>
              </w:rPr>
              <w:t>CA_n1A-n28A</w:t>
            </w:r>
          </w:p>
          <w:p w14:paraId="4509D575"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8"/>
              </w:rPr>
              <w:t>CA_n1A-n102A</w:t>
            </w:r>
          </w:p>
          <w:p w14:paraId="254ED208" w14:textId="77777777" w:rsidR="006F6378" w:rsidRPr="00C30686" w:rsidRDefault="006F6378" w:rsidP="0094020B">
            <w:pPr>
              <w:pStyle w:val="TAC"/>
              <w:rPr>
                <w:kern w:val="2"/>
                <w:szCs w:val="22"/>
                <w:lang w:val="en-US" w:eastAsia="zh-CN"/>
              </w:rPr>
            </w:pPr>
            <w:r w:rsidRPr="00C30686">
              <w:rPr>
                <w:rFonts w:eastAsiaTheme="minorEastAsia" w:cs="Arial"/>
                <w:color w:val="000000"/>
                <w:szCs w:val="18"/>
              </w:rPr>
              <w:t>CA_n28A-n102A</w:t>
            </w:r>
          </w:p>
        </w:tc>
        <w:tc>
          <w:tcPr>
            <w:tcW w:w="1259" w:type="dxa"/>
            <w:tcBorders>
              <w:top w:val="single" w:sz="4" w:space="0" w:color="auto"/>
              <w:left w:val="single" w:sz="4" w:space="0" w:color="auto"/>
              <w:bottom w:val="single" w:sz="4" w:space="0" w:color="auto"/>
              <w:right w:val="single" w:sz="4" w:space="0" w:color="auto"/>
            </w:tcBorders>
            <w:vAlign w:val="center"/>
          </w:tcPr>
          <w:p w14:paraId="5BDC3F4B" w14:textId="77777777" w:rsidR="006F6378" w:rsidRPr="00C30686" w:rsidRDefault="006F6378" w:rsidP="0094020B">
            <w:pPr>
              <w:pStyle w:val="TAC"/>
              <w:rPr>
                <w:kern w:val="2"/>
                <w:szCs w:val="22"/>
                <w:lang w:val="en-US"/>
              </w:rPr>
            </w:pPr>
            <w:r w:rsidRPr="00C30686">
              <w:rPr>
                <w:rFonts w:eastAsiaTheme="minorEastAsia"/>
                <w:color w:val="000000"/>
              </w:rPr>
              <w:t>n1</w:t>
            </w:r>
          </w:p>
        </w:tc>
        <w:tc>
          <w:tcPr>
            <w:tcW w:w="4356" w:type="dxa"/>
            <w:tcBorders>
              <w:top w:val="single" w:sz="4" w:space="0" w:color="auto"/>
              <w:left w:val="single" w:sz="4" w:space="0" w:color="auto"/>
              <w:bottom w:val="single" w:sz="4" w:space="0" w:color="auto"/>
              <w:right w:val="single" w:sz="4" w:space="0" w:color="auto"/>
            </w:tcBorders>
            <w:vAlign w:val="center"/>
          </w:tcPr>
          <w:p w14:paraId="2B74F78A" w14:textId="77777777" w:rsidR="006F6378" w:rsidRPr="00C30686" w:rsidRDefault="006F6378" w:rsidP="0094020B">
            <w:pPr>
              <w:pStyle w:val="TAC"/>
              <w:rPr>
                <w:rFonts w:cs="Arial"/>
                <w:color w:val="000000"/>
                <w:szCs w:val="18"/>
                <w:lang w:val="en-US" w:eastAsia="zh-CN" w:bidi="ar"/>
              </w:rPr>
            </w:pPr>
            <w:r w:rsidRPr="00C30686">
              <w:rPr>
                <w:rFonts w:eastAsiaTheme="minorEastAsia" w:cs="Arial"/>
                <w:color w:val="000000"/>
                <w:szCs w:val="16"/>
              </w:rPr>
              <w:t xml:space="preserve">5, 10, 15, 20, 25, 30, 40, 50 </w:t>
            </w:r>
          </w:p>
        </w:tc>
        <w:tc>
          <w:tcPr>
            <w:tcW w:w="2445" w:type="dxa"/>
            <w:tcBorders>
              <w:top w:val="single" w:sz="4" w:space="0" w:color="auto"/>
              <w:left w:val="single" w:sz="4" w:space="0" w:color="auto"/>
              <w:bottom w:val="nil"/>
              <w:right w:val="single" w:sz="4" w:space="0" w:color="auto"/>
            </w:tcBorders>
            <w:vAlign w:val="center"/>
          </w:tcPr>
          <w:p w14:paraId="41493410" w14:textId="77777777" w:rsidR="006F6378" w:rsidRPr="00C30686" w:rsidRDefault="006F6378" w:rsidP="0094020B">
            <w:pPr>
              <w:pStyle w:val="TAC"/>
              <w:rPr>
                <w:kern w:val="2"/>
                <w:szCs w:val="22"/>
                <w:lang w:val="en-US" w:eastAsia="zh-CN"/>
              </w:rPr>
            </w:pPr>
            <w:r w:rsidRPr="00C30686">
              <w:rPr>
                <w:rFonts w:eastAsiaTheme="minorEastAsia"/>
                <w:szCs w:val="18"/>
                <w:lang w:val="en-US" w:eastAsia="zh-CN"/>
              </w:rPr>
              <w:t>0</w:t>
            </w:r>
          </w:p>
        </w:tc>
      </w:tr>
      <w:tr w:rsidR="006F6378" w:rsidRPr="00C30686" w14:paraId="54F0F701" w14:textId="77777777" w:rsidTr="004F423A">
        <w:trPr>
          <w:trHeight w:val="128"/>
        </w:trPr>
        <w:tc>
          <w:tcPr>
            <w:tcW w:w="2742" w:type="dxa"/>
            <w:tcBorders>
              <w:top w:val="nil"/>
              <w:left w:val="single" w:sz="4" w:space="0" w:color="auto"/>
              <w:bottom w:val="nil"/>
              <w:right w:val="single" w:sz="4" w:space="0" w:color="auto"/>
            </w:tcBorders>
            <w:vAlign w:val="center"/>
          </w:tcPr>
          <w:p w14:paraId="4AD6A723" w14:textId="77777777" w:rsidR="006F6378" w:rsidRPr="00C30686" w:rsidRDefault="006F6378" w:rsidP="0094020B">
            <w:pPr>
              <w:pStyle w:val="TAC"/>
              <w:rPr>
                <w:kern w:val="2"/>
                <w:szCs w:val="22"/>
                <w:lang w:val="en-US" w:eastAsia="zh-CN"/>
              </w:rPr>
            </w:pPr>
          </w:p>
        </w:tc>
        <w:tc>
          <w:tcPr>
            <w:tcW w:w="2785" w:type="dxa"/>
            <w:tcBorders>
              <w:top w:val="nil"/>
              <w:left w:val="single" w:sz="4" w:space="0" w:color="auto"/>
              <w:bottom w:val="nil"/>
              <w:right w:val="single" w:sz="4" w:space="0" w:color="auto"/>
            </w:tcBorders>
            <w:vAlign w:val="center"/>
          </w:tcPr>
          <w:p w14:paraId="27D6BA1D" w14:textId="77777777" w:rsidR="006F6378" w:rsidRPr="00C30686" w:rsidRDefault="006F6378" w:rsidP="0094020B">
            <w:pPr>
              <w:pStyle w:val="TAC"/>
              <w:rPr>
                <w:kern w:val="2"/>
                <w:szCs w:val="22"/>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3AEC08D" w14:textId="77777777" w:rsidR="006F6378" w:rsidRPr="00C30686" w:rsidRDefault="006F6378" w:rsidP="0094020B">
            <w:pPr>
              <w:pStyle w:val="TAC"/>
              <w:rPr>
                <w:kern w:val="2"/>
                <w:szCs w:val="22"/>
                <w:lang w:val="en-US"/>
              </w:rPr>
            </w:pPr>
            <w:r w:rsidRPr="00C30686">
              <w:rPr>
                <w:rFonts w:eastAsiaTheme="minorEastAsia"/>
                <w:color w:val="000000"/>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121DCF25" w14:textId="77777777" w:rsidR="006F6378" w:rsidRPr="00C30686" w:rsidRDefault="006F6378" w:rsidP="0094020B">
            <w:pPr>
              <w:pStyle w:val="TAC"/>
              <w:rPr>
                <w:rFonts w:cs="Arial"/>
                <w:color w:val="000000"/>
                <w:szCs w:val="18"/>
                <w:lang w:val="en-US" w:eastAsia="zh-CN" w:bidi="ar"/>
              </w:rPr>
            </w:pPr>
            <w:r w:rsidRPr="00C30686">
              <w:rPr>
                <w:rFonts w:eastAsiaTheme="minorEastAsia" w:cs="Arial"/>
                <w:color w:val="000000"/>
                <w:szCs w:val="16"/>
              </w:rPr>
              <w:t xml:space="preserve">5, 10, 15, 20, 30 </w:t>
            </w:r>
          </w:p>
        </w:tc>
        <w:tc>
          <w:tcPr>
            <w:tcW w:w="2445" w:type="dxa"/>
            <w:tcBorders>
              <w:top w:val="nil"/>
              <w:left w:val="single" w:sz="4" w:space="0" w:color="auto"/>
              <w:bottom w:val="nil"/>
              <w:right w:val="single" w:sz="4" w:space="0" w:color="auto"/>
            </w:tcBorders>
            <w:vAlign w:val="center"/>
          </w:tcPr>
          <w:p w14:paraId="1CA083E7" w14:textId="77777777" w:rsidR="006F6378" w:rsidRPr="00C30686" w:rsidRDefault="006F6378" w:rsidP="0094020B">
            <w:pPr>
              <w:pStyle w:val="TAC"/>
              <w:rPr>
                <w:kern w:val="2"/>
                <w:szCs w:val="22"/>
                <w:lang w:val="en-US" w:eastAsia="zh-CN"/>
              </w:rPr>
            </w:pPr>
          </w:p>
        </w:tc>
      </w:tr>
      <w:tr w:rsidR="006F6378" w:rsidRPr="00C30686" w14:paraId="2D78E7F9" w14:textId="77777777" w:rsidTr="004F423A">
        <w:trPr>
          <w:trHeight w:val="128"/>
        </w:trPr>
        <w:tc>
          <w:tcPr>
            <w:tcW w:w="2742" w:type="dxa"/>
            <w:tcBorders>
              <w:top w:val="nil"/>
              <w:left w:val="single" w:sz="4" w:space="0" w:color="auto"/>
              <w:bottom w:val="single" w:sz="4" w:space="0" w:color="auto"/>
              <w:right w:val="single" w:sz="4" w:space="0" w:color="auto"/>
            </w:tcBorders>
            <w:vAlign w:val="center"/>
          </w:tcPr>
          <w:p w14:paraId="3B40C325" w14:textId="77777777" w:rsidR="006F6378" w:rsidRPr="00C30686" w:rsidRDefault="006F6378" w:rsidP="0094020B">
            <w:pPr>
              <w:pStyle w:val="TAC"/>
              <w:rPr>
                <w:kern w:val="2"/>
                <w:szCs w:val="22"/>
                <w:lang w:val="en-US" w:eastAsia="zh-CN"/>
              </w:rPr>
            </w:pPr>
          </w:p>
        </w:tc>
        <w:tc>
          <w:tcPr>
            <w:tcW w:w="2785" w:type="dxa"/>
            <w:tcBorders>
              <w:top w:val="nil"/>
              <w:left w:val="single" w:sz="4" w:space="0" w:color="auto"/>
              <w:bottom w:val="single" w:sz="4" w:space="0" w:color="auto"/>
              <w:right w:val="single" w:sz="4" w:space="0" w:color="auto"/>
            </w:tcBorders>
            <w:vAlign w:val="center"/>
          </w:tcPr>
          <w:p w14:paraId="3E8B3DDB" w14:textId="77777777" w:rsidR="006F6378" w:rsidRPr="00C30686" w:rsidRDefault="006F6378" w:rsidP="0094020B">
            <w:pPr>
              <w:pStyle w:val="TAC"/>
              <w:rPr>
                <w:kern w:val="2"/>
                <w:szCs w:val="22"/>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ED0C51C" w14:textId="77777777" w:rsidR="006F6378" w:rsidRPr="00C30686" w:rsidRDefault="006F6378" w:rsidP="0094020B">
            <w:pPr>
              <w:pStyle w:val="TAC"/>
              <w:rPr>
                <w:kern w:val="2"/>
                <w:szCs w:val="22"/>
                <w:lang w:val="en-US"/>
              </w:rPr>
            </w:pPr>
            <w:r w:rsidRPr="00C30686">
              <w:rPr>
                <w:color w:val="000000"/>
                <w:lang w:eastAsia="zh-CN"/>
              </w:rPr>
              <w:t>n102</w:t>
            </w:r>
          </w:p>
        </w:tc>
        <w:tc>
          <w:tcPr>
            <w:tcW w:w="4356" w:type="dxa"/>
            <w:tcBorders>
              <w:top w:val="single" w:sz="4" w:space="0" w:color="auto"/>
              <w:left w:val="single" w:sz="4" w:space="0" w:color="auto"/>
              <w:bottom w:val="single" w:sz="4" w:space="0" w:color="auto"/>
              <w:right w:val="single" w:sz="4" w:space="0" w:color="auto"/>
            </w:tcBorders>
            <w:vAlign w:val="bottom"/>
          </w:tcPr>
          <w:p w14:paraId="2A26B91C" w14:textId="77777777" w:rsidR="006F6378" w:rsidRPr="00C30686" w:rsidRDefault="006F6378" w:rsidP="0094020B">
            <w:pPr>
              <w:pStyle w:val="TAC"/>
              <w:rPr>
                <w:rFonts w:cs="Arial"/>
                <w:color w:val="000000"/>
                <w:szCs w:val="18"/>
                <w:lang w:val="en-US" w:eastAsia="zh-CN" w:bidi="ar"/>
              </w:rPr>
            </w:pPr>
            <w:r w:rsidRPr="00C30686">
              <w:rPr>
                <w:rFonts w:eastAsiaTheme="minorEastAsia" w:cs="Arial"/>
                <w:color w:val="000000"/>
                <w:szCs w:val="16"/>
              </w:rPr>
              <w:t>CA_n102B_BCS0</w:t>
            </w:r>
          </w:p>
        </w:tc>
        <w:tc>
          <w:tcPr>
            <w:tcW w:w="2445" w:type="dxa"/>
            <w:tcBorders>
              <w:top w:val="nil"/>
              <w:left w:val="single" w:sz="4" w:space="0" w:color="auto"/>
              <w:bottom w:val="single" w:sz="4" w:space="0" w:color="auto"/>
              <w:right w:val="single" w:sz="4" w:space="0" w:color="auto"/>
            </w:tcBorders>
            <w:vAlign w:val="center"/>
          </w:tcPr>
          <w:p w14:paraId="2A983D6A" w14:textId="77777777" w:rsidR="006F6378" w:rsidRPr="00C30686" w:rsidRDefault="006F6378" w:rsidP="0094020B">
            <w:pPr>
              <w:pStyle w:val="TAC"/>
              <w:rPr>
                <w:kern w:val="2"/>
                <w:szCs w:val="22"/>
                <w:lang w:val="en-US" w:eastAsia="zh-CN"/>
              </w:rPr>
            </w:pPr>
          </w:p>
        </w:tc>
      </w:tr>
      <w:tr w:rsidR="006F6378" w:rsidRPr="00C30686" w14:paraId="4E80EE36" w14:textId="77777777" w:rsidTr="004F423A">
        <w:trPr>
          <w:trHeight w:val="128"/>
        </w:trPr>
        <w:tc>
          <w:tcPr>
            <w:tcW w:w="2742" w:type="dxa"/>
            <w:tcBorders>
              <w:top w:val="single" w:sz="4" w:space="0" w:color="auto"/>
              <w:left w:val="single" w:sz="4" w:space="0" w:color="auto"/>
              <w:bottom w:val="nil"/>
              <w:right w:val="single" w:sz="4" w:space="0" w:color="auto"/>
            </w:tcBorders>
            <w:vAlign w:val="center"/>
          </w:tcPr>
          <w:p w14:paraId="1267F47B" w14:textId="77777777" w:rsidR="006F6378" w:rsidRPr="00C30686" w:rsidRDefault="006F6378" w:rsidP="0094020B">
            <w:pPr>
              <w:pStyle w:val="TAC"/>
              <w:rPr>
                <w:kern w:val="2"/>
                <w:szCs w:val="22"/>
                <w:lang w:val="en-US" w:eastAsia="zh-CN"/>
              </w:rPr>
            </w:pPr>
            <w:r w:rsidRPr="00C30686">
              <w:rPr>
                <w:rFonts w:eastAsiaTheme="minorEastAsia"/>
                <w:color w:val="000000"/>
                <w:lang w:eastAsia="zh-CN"/>
              </w:rPr>
              <w:t>CA_n1A-n28A-n102C</w:t>
            </w:r>
          </w:p>
        </w:tc>
        <w:tc>
          <w:tcPr>
            <w:tcW w:w="2785" w:type="dxa"/>
            <w:tcBorders>
              <w:top w:val="single" w:sz="4" w:space="0" w:color="auto"/>
              <w:left w:val="single" w:sz="4" w:space="0" w:color="auto"/>
              <w:bottom w:val="nil"/>
              <w:right w:val="single" w:sz="4" w:space="0" w:color="auto"/>
            </w:tcBorders>
            <w:vAlign w:val="center"/>
          </w:tcPr>
          <w:p w14:paraId="391ACEED"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CA_n1A-n28A</w:t>
            </w:r>
          </w:p>
          <w:p w14:paraId="5481356F"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CA_n1A-n102A</w:t>
            </w:r>
          </w:p>
          <w:p w14:paraId="7BEBCD45" w14:textId="77777777" w:rsidR="006F6378" w:rsidRPr="00C30686" w:rsidRDefault="006F6378" w:rsidP="0094020B">
            <w:pPr>
              <w:pStyle w:val="TAC"/>
              <w:rPr>
                <w:kern w:val="2"/>
                <w:szCs w:val="22"/>
                <w:lang w:val="en-US" w:eastAsia="zh-CN"/>
              </w:rPr>
            </w:pPr>
            <w:r w:rsidRPr="00C30686">
              <w:rPr>
                <w:rFonts w:eastAsiaTheme="minorEastAsia"/>
                <w:szCs w:val="18"/>
                <w:lang w:val="en-US" w:eastAsia="zh-CN"/>
              </w:rPr>
              <w:t>CA_n28A-n102A</w:t>
            </w:r>
          </w:p>
        </w:tc>
        <w:tc>
          <w:tcPr>
            <w:tcW w:w="1259" w:type="dxa"/>
            <w:tcBorders>
              <w:top w:val="single" w:sz="4" w:space="0" w:color="auto"/>
              <w:left w:val="single" w:sz="4" w:space="0" w:color="auto"/>
              <w:bottom w:val="single" w:sz="4" w:space="0" w:color="auto"/>
              <w:right w:val="single" w:sz="4" w:space="0" w:color="auto"/>
            </w:tcBorders>
            <w:vAlign w:val="center"/>
          </w:tcPr>
          <w:p w14:paraId="202ECA20" w14:textId="77777777" w:rsidR="006F6378" w:rsidRPr="00C30686" w:rsidRDefault="006F6378" w:rsidP="0094020B">
            <w:pPr>
              <w:pStyle w:val="TAC"/>
              <w:rPr>
                <w:kern w:val="2"/>
                <w:szCs w:val="22"/>
                <w:lang w:val="en-US"/>
              </w:rPr>
            </w:pPr>
            <w:r w:rsidRPr="00C30686">
              <w:rPr>
                <w:color w:val="000000"/>
                <w:lang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3E0D036B" w14:textId="77777777" w:rsidR="006F6378" w:rsidRPr="00C30686" w:rsidRDefault="006F6378" w:rsidP="0094020B">
            <w:pPr>
              <w:pStyle w:val="TAC"/>
              <w:rPr>
                <w:rFonts w:cs="Arial"/>
                <w:color w:val="000000"/>
                <w:szCs w:val="18"/>
                <w:lang w:val="en-US" w:eastAsia="zh-CN" w:bidi="ar"/>
              </w:rPr>
            </w:pPr>
            <w:r w:rsidRPr="00C30686">
              <w:rPr>
                <w:rFonts w:eastAsiaTheme="minorEastAsia" w:cs="Arial"/>
                <w:color w:val="000000"/>
                <w:szCs w:val="16"/>
              </w:rPr>
              <w:t xml:space="preserve">5, 10, 15, 20, 25, 30, 40, 50 </w:t>
            </w:r>
          </w:p>
        </w:tc>
        <w:tc>
          <w:tcPr>
            <w:tcW w:w="2445" w:type="dxa"/>
            <w:tcBorders>
              <w:top w:val="single" w:sz="4" w:space="0" w:color="auto"/>
              <w:left w:val="single" w:sz="4" w:space="0" w:color="auto"/>
              <w:bottom w:val="nil"/>
              <w:right w:val="single" w:sz="4" w:space="0" w:color="auto"/>
            </w:tcBorders>
            <w:vAlign w:val="center"/>
          </w:tcPr>
          <w:p w14:paraId="1448F8E4" w14:textId="77777777" w:rsidR="006F6378" w:rsidRPr="00C30686" w:rsidRDefault="006F6378" w:rsidP="0094020B">
            <w:pPr>
              <w:pStyle w:val="TAC"/>
              <w:rPr>
                <w:kern w:val="2"/>
                <w:szCs w:val="22"/>
                <w:lang w:val="en-US" w:eastAsia="zh-CN"/>
              </w:rPr>
            </w:pPr>
            <w:r w:rsidRPr="00C30686">
              <w:rPr>
                <w:rFonts w:eastAsiaTheme="minorEastAsia"/>
                <w:szCs w:val="18"/>
                <w:lang w:val="en-US" w:eastAsia="zh-CN"/>
              </w:rPr>
              <w:t>0</w:t>
            </w:r>
          </w:p>
        </w:tc>
      </w:tr>
      <w:tr w:rsidR="006F6378" w:rsidRPr="00C30686" w14:paraId="504F652E" w14:textId="77777777" w:rsidTr="004F423A">
        <w:trPr>
          <w:trHeight w:val="128"/>
        </w:trPr>
        <w:tc>
          <w:tcPr>
            <w:tcW w:w="2742" w:type="dxa"/>
            <w:tcBorders>
              <w:top w:val="nil"/>
              <w:left w:val="single" w:sz="4" w:space="0" w:color="auto"/>
              <w:bottom w:val="nil"/>
              <w:right w:val="single" w:sz="4" w:space="0" w:color="auto"/>
            </w:tcBorders>
            <w:vAlign w:val="center"/>
          </w:tcPr>
          <w:p w14:paraId="433F6DFA" w14:textId="77777777" w:rsidR="006F6378" w:rsidRPr="00C30686" w:rsidRDefault="006F6378" w:rsidP="0094020B">
            <w:pPr>
              <w:pStyle w:val="TAC"/>
              <w:rPr>
                <w:kern w:val="2"/>
                <w:szCs w:val="22"/>
                <w:lang w:val="en-US" w:eastAsia="zh-CN"/>
              </w:rPr>
            </w:pPr>
          </w:p>
        </w:tc>
        <w:tc>
          <w:tcPr>
            <w:tcW w:w="2785" w:type="dxa"/>
            <w:tcBorders>
              <w:top w:val="nil"/>
              <w:left w:val="single" w:sz="4" w:space="0" w:color="auto"/>
              <w:bottom w:val="nil"/>
              <w:right w:val="single" w:sz="4" w:space="0" w:color="auto"/>
            </w:tcBorders>
            <w:vAlign w:val="center"/>
          </w:tcPr>
          <w:p w14:paraId="736AD9EC" w14:textId="77777777" w:rsidR="006F6378" w:rsidRPr="00C30686" w:rsidRDefault="006F6378" w:rsidP="0094020B">
            <w:pPr>
              <w:pStyle w:val="TAC"/>
              <w:rPr>
                <w:kern w:val="2"/>
                <w:szCs w:val="22"/>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5372539" w14:textId="77777777" w:rsidR="006F6378" w:rsidRPr="00C30686" w:rsidRDefault="006F6378" w:rsidP="0094020B">
            <w:pPr>
              <w:pStyle w:val="TAC"/>
              <w:rPr>
                <w:kern w:val="2"/>
                <w:szCs w:val="22"/>
                <w:lang w:val="en-US"/>
              </w:rPr>
            </w:pPr>
            <w:r w:rsidRPr="00C30686">
              <w:rPr>
                <w:color w:val="000000"/>
                <w:lang w:eastAsia="zh-CN"/>
              </w:rPr>
              <w:t>n28</w:t>
            </w:r>
          </w:p>
        </w:tc>
        <w:tc>
          <w:tcPr>
            <w:tcW w:w="4356" w:type="dxa"/>
            <w:tcBorders>
              <w:top w:val="single" w:sz="4" w:space="0" w:color="auto"/>
              <w:left w:val="single" w:sz="4" w:space="0" w:color="auto"/>
              <w:bottom w:val="single" w:sz="4" w:space="0" w:color="auto"/>
              <w:right w:val="single" w:sz="4" w:space="0" w:color="auto"/>
            </w:tcBorders>
            <w:vAlign w:val="bottom"/>
          </w:tcPr>
          <w:p w14:paraId="0F9BEA87" w14:textId="77777777" w:rsidR="006F6378" w:rsidRPr="00C30686" w:rsidRDefault="006F6378" w:rsidP="0094020B">
            <w:pPr>
              <w:pStyle w:val="TAC"/>
              <w:rPr>
                <w:rFonts w:cs="Arial"/>
                <w:color w:val="000000"/>
                <w:szCs w:val="18"/>
                <w:lang w:val="en-US" w:eastAsia="zh-CN" w:bidi="ar"/>
              </w:rPr>
            </w:pPr>
            <w:r w:rsidRPr="00C30686">
              <w:rPr>
                <w:rFonts w:eastAsiaTheme="minorEastAsia" w:cs="Arial"/>
                <w:color w:val="000000"/>
                <w:szCs w:val="16"/>
              </w:rPr>
              <w:t xml:space="preserve">5, 10, 15, 20, 30 </w:t>
            </w:r>
          </w:p>
        </w:tc>
        <w:tc>
          <w:tcPr>
            <w:tcW w:w="2445" w:type="dxa"/>
            <w:tcBorders>
              <w:top w:val="nil"/>
              <w:left w:val="single" w:sz="4" w:space="0" w:color="auto"/>
              <w:bottom w:val="nil"/>
              <w:right w:val="single" w:sz="4" w:space="0" w:color="auto"/>
            </w:tcBorders>
            <w:vAlign w:val="center"/>
          </w:tcPr>
          <w:p w14:paraId="6B810951" w14:textId="77777777" w:rsidR="006F6378" w:rsidRPr="00C30686" w:rsidRDefault="006F6378" w:rsidP="0094020B">
            <w:pPr>
              <w:pStyle w:val="TAC"/>
              <w:rPr>
                <w:kern w:val="2"/>
                <w:szCs w:val="22"/>
                <w:lang w:val="en-US" w:eastAsia="zh-CN"/>
              </w:rPr>
            </w:pPr>
          </w:p>
        </w:tc>
      </w:tr>
      <w:tr w:rsidR="006F6378" w:rsidRPr="00C30686" w14:paraId="5AE7CBD8" w14:textId="77777777" w:rsidTr="004F423A">
        <w:trPr>
          <w:trHeight w:val="128"/>
        </w:trPr>
        <w:tc>
          <w:tcPr>
            <w:tcW w:w="2742" w:type="dxa"/>
            <w:tcBorders>
              <w:top w:val="nil"/>
              <w:left w:val="single" w:sz="4" w:space="0" w:color="auto"/>
              <w:bottom w:val="single" w:sz="4" w:space="0" w:color="auto"/>
              <w:right w:val="single" w:sz="4" w:space="0" w:color="auto"/>
            </w:tcBorders>
            <w:vAlign w:val="center"/>
          </w:tcPr>
          <w:p w14:paraId="10E98030" w14:textId="77777777" w:rsidR="006F6378" w:rsidRPr="00C30686" w:rsidRDefault="006F6378" w:rsidP="0094020B">
            <w:pPr>
              <w:pStyle w:val="TAC"/>
              <w:rPr>
                <w:kern w:val="2"/>
                <w:szCs w:val="22"/>
                <w:lang w:val="en-US" w:eastAsia="zh-CN"/>
              </w:rPr>
            </w:pPr>
          </w:p>
        </w:tc>
        <w:tc>
          <w:tcPr>
            <w:tcW w:w="2785" w:type="dxa"/>
            <w:tcBorders>
              <w:top w:val="nil"/>
              <w:left w:val="single" w:sz="4" w:space="0" w:color="auto"/>
              <w:bottom w:val="single" w:sz="4" w:space="0" w:color="auto"/>
              <w:right w:val="single" w:sz="4" w:space="0" w:color="auto"/>
            </w:tcBorders>
            <w:vAlign w:val="center"/>
          </w:tcPr>
          <w:p w14:paraId="68E7692F" w14:textId="77777777" w:rsidR="006F6378" w:rsidRPr="00C30686" w:rsidRDefault="006F6378" w:rsidP="0094020B">
            <w:pPr>
              <w:pStyle w:val="TAC"/>
              <w:rPr>
                <w:kern w:val="2"/>
                <w:szCs w:val="22"/>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0BB0F50" w14:textId="77777777" w:rsidR="006F6378" w:rsidRPr="00C30686" w:rsidRDefault="006F6378" w:rsidP="0094020B">
            <w:pPr>
              <w:pStyle w:val="TAC"/>
              <w:rPr>
                <w:kern w:val="2"/>
                <w:szCs w:val="22"/>
                <w:lang w:val="en-US"/>
              </w:rPr>
            </w:pPr>
            <w:r w:rsidRPr="00C30686">
              <w:rPr>
                <w:color w:val="000000"/>
                <w:lang w:eastAsia="zh-CN"/>
              </w:rPr>
              <w:t>n102</w:t>
            </w:r>
          </w:p>
        </w:tc>
        <w:tc>
          <w:tcPr>
            <w:tcW w:w="4356" w:type="dxa"/>
            <w:tcBorders>
              <w:top w:val="single" w:sz="4" w:space="0" w:color="auto"/>
              <w:left w:val="single" w:sz="4" w:space="0" w:color="auto"/>
              <w:bottom w:val="single" w:sz="4" w:space="0" w:color="auto"/>
              <w:right w:val="single" w:sz="4" w:space="0" w:color="auto"/>
            </w:tcBorders>
            <w:vAlign w:val="bottom"/>
          </w:tcPr>
          <w:p w14:paraId="73471E5E" w14:textId="77777777" w:rsidR="006F6378" w:rsidRPr="00C30686" w:rsidRDefault="006F6378" w:rsidP="0094020B">
            <w:pPr>
              <w:pStyle w:val="TAC"/>
              <w:rPr>
                <w:rFonts w:cs="Arial"/>
                <w:color w:val="000000"/>
                <w:szCs w:val="18"/>
                <w:lang w:val="en-US" w:eastAsia="zh-CN" w:bidi="ar"/>
              </w:rPr>
            </w:pPr>
            <w:r w:rsidRPr="00C30686">
              <w:rPr>
                <w:rFonts w:eastAsiaTheme="minorEastAsia" w:cs="Arial"/>
                <w:color w:val="000000"/>
                <w:szCs w:val="16"/>
              </w:rPr>
              <w:t>CA_n102C_BCS0</w:t>
            </w:r>
          </w:p>
        </w:tc>
        <w:tc>
          <w:tcPr>
            <w:tcW w:w="2445" w:type="dxa"/>
            <w:tcBorders>
              <w:top w:val="nil"/>
              <w:left w:val="single" w:sz="4" w:space="0" w:color="auto"/>
              <w:bottom w:val="single" w:sz="4" w:space="0" w:color="auto"/>
              <w:right w:val="single" w:sz="4" w:space="0" w:color="auto"/>
            </w:tcBorders>
            <w:vAlign w:val="center"/>
          </w:tcPr>
          <w:p w14:paraId="0A64DFBB" w14:textId="77777777" w:rsidR="006F6378" w:rsidRPr="00C30686" w:rsidRDefault="006F6378" w:rsidP="0094020B">
            <w:pPr>
              <w:pStyle w:val="TAC"/>
              <w:rPr>
                <w:kern w:val="2"/>
                <w:szCs w:val="22"/>
                <w:lang w:val="en-US" w:eastAsia="zh-CN"/>
              </w:rPr>
            </w:pPr>
          </w:p>
        </w:tc>
      </w:tr>
      <w:tr w:rsidR="006F6378" w:rsidRPr="00C30686" w14:paraId="7302C4F6" w14:textId="77777777" w:rsidTr="004F423A">
        <w:trPr>
          <w:trHeight w:val="128"/>
        </w:trPr>
        <w:tc>
          <w:tcPr>
            <w:tcW w:w="2742" w:type="dxa"/>
            <w:tcBorders>
              <w:top w:val="single" w:sz="4" w:space="0" w:color="auto"/>
              <w:left w:val="single" w:sz="4" w:space="0" w:color="auto"/>
              <w:bottom w:val="nil"/>
              <w:right w:val="single" w:sz="4" w:space="0" w:color="auto"/>
            </w:tcBorders>
            <w:vAlign w:val="center"/>
          </w:tcPr>
          <w:p w14:paraId="0983FF2E" w14:textId="77777777" w:rsidR="006F6378" w:rsidRPr="00C30686" w:rsidRDefault="006F6378" w:rsidP="0094020B">
            <w:pPr>
              <w:pStyle w:val="TAC"/>
              <w:rPr>
                <w:kern w:val="2"/>
                <w:szCs w:val="22"/>
                <w:lang w:val="en-US" w:eastAsia="zh-CN"/>
              </w:rPr>
            </w:pPr>
            <w:r w:rsidRPr="00C30686">
              <w:rPr>
                <w:rFonts w:eastAsiaTheme="minorEastAsia"/>
                <w:szCs w:val="18"/>
                <w:lang w:val="en-US" w:eastAsia="zh-CN"/>
              </w:rPr>
              <w:t>CA_n1A-n28A-n102D</w:t>
            </w:r>
          </w:p>
        </w:tc>
        <w:tc>
          <w:tcPr>
            <w:tcW w:w="2785" w:type="dxa"/>
            <w:tcBorders>
              <w:top w:val="single" w:sz="4" w:space="0" w:color="auto"/>
              <w:left w:val="single" w:sz="4" w:space="0" w:color="auto"/>
              <w:bottom w:val="nil"/>
              <w:right w:val="single" w:sz="4" w:space="0" w:color="auto"/>
            </w:tcBorders>
            <w:vAlign w:val="center"/>
          </w:tcPr>
          <w:p w14:paraId="27E135CB"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CA_n1A-n28A</w:t>
            </w:r>
          </w:p>
          <w:p w14:paraId="05D97B6D"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CA_n1A-n102A</w:t>
            </w:r>
          </w:p>
          <w:p w14:paraId="0360AD70" w14:textId="77777777" w:rsidR="006F6378" w:rsidRPr="00C30686" w:rsidRDefault="006F6378" w:rsidP="0094020B">
            <w:pPr>
              <w:pStyle w:val="TAC"/>
              <w:rPr>
                <w:kern w:val="2"/>
                <w:szCs w:val="22"/>
                <w:lang w:val="en-US" w:eastAsia="zh-CN"/>
              </w:rPr>
            </w:pPr>
            <w:r w:rsidRPr="00C30686">
              <w:rPr>
                <w:rFonts w:eastAsiaTheme="minorEastAsia"/>
                <w:szCs w:val="18"/>
                <w:lang w:val="en-US" w:eastAsia="zh-CN"/>
              </w:rPr>
              <w:t>CA_n28A-n102A</w:t>
            </w:r>
          </w:p>
        </w:tc>
        <w:tc>
          <w:tcPr>
            <w:tcW w:w="1259" w:type="dxa"/>
            <w:tcBorders>
              <w:top w:val="single" w:sz="4" w:space="0" w:color="auto"/>
              <w:left w:val="single" w:sz="4" w:space="0" w:color="auto"/>
              <w:bottom w:val="single" w:sz="4" w:space="0" w:color="auto"/>
              <w:right w:val="single" w:sz="4" w:space="0" w:color="auto"/>
            </w:tcBorders>
            <w:vAlign w:val="center"/>
          </w:tcPr>
          <w:p w14:paraId="2EEA54F1" w14:textId="77777777" w:rsidR="006F6378" w:rsidRPr="00C30686" w:rsidRDefault="006F6378" w:rsidP="0094020B">
            <w:pPr>
              <w:pStyle w:val="TAC"/>
              <w:rPr>
                <w:kern w:val="2"/>
                <w:szCs w:val="22"/>
                <w:lang w:val="en-US"/>
              </w:rPr>
            </w:pPr>
            <w:r w:rsidRPr="00C30686">
              <w:rPr>
                <w:color w:val="000000"/>
                <w:lang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6EC95E51" w14:textId="77777777" w:rsidR="006F6378" w:rsidRPr="00C30686" w:rsidRDefault="006F6378" w:rsidP="0094020B">
            <w:pPr>
              <w:pStyle w:val="TAC"/>
              <w:rPr>
                <w:rFonts w:cs="Arial"/>
                <w:color w:val="000000"/>
                <w:szCs w:val="18"/>
                <w:lang w:val="en-US" w:eastAsia="zh-CN" w:bidi="ar"/>
              </w:rPr>
            </w:pPr>
            <w:r w:rsidRPr="00C30686">
              <w:rPr>
                <w:rFonts w:eastAsiaTheme="minorEastAsia" w:cs="Arial"/>
                <w:color w:val="000000"/>
                <w:szCs w:val="16"/>
              </w:rPr>
              <w:t xml:space="preserve">5, 10, 15, 20, 25, 30, 40, 50 </w:t>
            </w:r>
          </w:p>
        </w:tc>
        <w:tc>
          <w:tcPr>
            <w:tcW w:w="2445" w:type="dxa"/>
            <w:tcBorders>
              <w:top w:val="single" w:sz="4" w:space="0" w:color="auto"/>
              <w:left w:val="single" w:sz="4" w:space="0" w:color="auto"/>
              <w:bottom w:val="nil"/>
              <w:right w:val="single" w:sz="4" w:space="0" w:color="auto"/>
            </w:tcBorders>
            <w:vAlign w:val="center"/>
          </w:tcPr>
          <w:p w14:paraId="3E342F2E" w14:textId="77777777" w:rsidR="006F6378" w:rsidRPr="00C30686" w:rsidRDefault="006F6378" w:rsidP="0094020B">
            <w:pPr>
              <w:pStyle w:val="TAC"/>
              <w:rPr>
                <w:kern w:val="2"/>
                <w:szCs w:val="22"/>
                <w:lang w:val="en-US" w:eastAsia="zh-CN"/>
              </w:rPr>
            </w:pPr>
            <w:r w:rsidRPr="00C30686">
              <w:rPr>
                <w:rFonts w:eastAsiaTheme="minorEastAsia"/>
                <w:szCs w:val="18"/>
                <w:lang w:val="en-US" w:eastAsia="zh-CN"/>
              </w:rPr>
              <w:t>0</w:t>
            </w:r>
          </w:p>
        </w:tc>
      </w:tr>
      <w:tr w:rsidR="006F6378" w:rsidRPr="00C30686" w14:paraId="0FD05776" w14:textId="77777777" w:rsidTr="004F423A">
        <w:trPr>
          <w:trHeight w:val="128"/>
        </w:trPr>
        <w:tc>
          <w:tcPr>
            <w:tcW w:w="2742" w:type="dxa"/>
            <w:tcBorders>
              <w:top w:val="nil"/>
              <w:left w:val="single" w:sz="4" w:space="0" w:color="auto"/>
              <w:bottom w:val="nil"/>
              <w:right w:val="single" w:sz="4" w:space="0" w:color="auto"/>
            </w:tcBorders>
            <w:vAlign w:val="center"/>
          </w:tcPr>
          <w:p w14:paraId="4C4AF59F" w14:textId="77777777" w:rsidR="006F6378" w:rsidRPr="00C30686" w:rsidRDefault="006F6378" w:rsidP="0094020B">
            <w:pPr>
              <w:pStyle w:val="TAC"/>
              <w:rPr>
                <w:kern w:val="2"/>
                <w:szCs w:val="22"/>
                <w:lang w:val="en-US" w:eastAsia="zh-CN"/>
              </w:rPr>
            </w:pPr>
          </w:p>
        </w:tc>
        <w:tc>
          <w:tcPr>
            <w:tcW w:w="2785" w:type="dxa"/>
            <w:tcBorders>
              <w:top w:val="nil"/>
              <w:left w:val="single" w:sz="4" w:space="0" w:color="auto"/>
              <w:bottom w:val="nil"/>
              <w:right w:val="single" w:sz="4" w:space="0" w:color="auto"/>
            </w:tcBorders>
            <w:vAlign w:val="center"/>
          </w:tcPr>
          <w:p w14:paraId="72BDB019" w14:textId="77777777" w:rsidR="006F6378" w:rsidRPr="00C30686" w:rsidRDefault="006F6378" w:rsidP="0094020B">
            <w:pPr>
              <w:pStyle w:val="TAC"/>
              <w:rPr>
                <w:kern w:val="2"/>
                <w:szCs w:val="22"/>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2199907" w14:textId="77777777" w:rsidR="006F6378" w:rsidRPr="00C30686" w:rsidRDefault="006F6378" w:rsidP="0094020B">
            <w:pPr>
              <w:pStyle w:val="TAC"/>
              <w:rPr>
                <w:kern w:val="2"/>
                <w:szCs w:val="22"/>
                <w:lang w:val="en-US"/>
              </w:rPr>
            </w:pPr>
            <w:r w:rsidRPr="00C30686">
              <w:rPr>
                <w:color w:val="000000"/>
                <w:lang w:eastAsia="zh-CN"/>
              </w:rPr>
              <w:t>n28</w:t>
            </w:r>
          </w:p>
        </w:tc>
        <w:tc>
          <w:tcPr>
            <w:tcW w:w="4356" w:type="dxa"/>
            <w:tcBorders>
              <w:top w:val="single" w:sz="4" w:space="0" w:color="auto"/>
              <w:left w:val="single" w:sz="4" w:space="0" w:color="auto"/>
              <w:bottom w:val="single" w:sz="4" w:space="0" w:color="auto"/>
              <w:right w:val="single" w:sz="4" w:space="0" w:color="auto"/>
            </w:tcBorders>
            <w:vAlign w:val="bottom"/>
          </w:tcPr>
          <w:p w14:paraId="5B109BC0" w14:textId="77777777" w:rsidR="006F6378" w:rsidRPr="00C30686" w:rsidRDefault="006F6378" w:rsidP="0094020B">
            <w:pPr>
              <w:pStyle w:val="TAC"/>
              <w:rPr>
                <w:rFonts w:cs="Arial"/>
                <w:color w:val="000000"/>
                <w:szCs w:val="18"/>
                <w:lang w:val="en-US" w:eastAsia="zh-CN" w:bidi="ar"/>
              </w:rPr>
            </w:pPr>
            <w:r w:rsidRPr="00C30686">
              <w:rPr>
                <w:rFonts w:eastAsiaTheme="minorEastAsia" w:cs="Arial"/>
                <w:color w:val="000000"/>
                <w:szCs w:val="16"/>
              </w:rPr>
              <w:t xml:space="preserve">5, 10, 15, 20, 30 </w:t>
            </w:r>
          </w:p>
        </w:tc>
        <w:tc>
          <w:tcPr>
            <w:tcW w:w="2445" w:type="dxa"/>
            <w:tcBorders>
              <w:top w:val="nil"/>
              <w:left w:val="single" w:sz="4" w:space="0" w:color="auto"/>
              <w:bottom w:val="nil"/>
              <w:right w:val="single" w:sz="4" w:space="0" w:color="auto"/>
            </w:tcBorders>
            <w:vAlign w:val="center"/>
          </w:tcPr>
          <w:p w14:paraId="2733F87B" w14:textId="77777777" w:rsidR="006F6378" w:rsidRPr="00C30686" w:rsidRDefault="006F6378" w:rsidP="0094020B">
            <w:pPr>
              <w:pStyle w:val="TAC"/>
              <w:rPr>
                <w:kern w:val="2"/>
                <w:szCs w:val="22"/>
                <w:lang w:val="en-US" w:eastAsia="zh-CN"/>
              </w:rPr>
            </w:pPr>
          </w:p>
        </w:tc>
      </w:tr>
      <w:tr w:rsidR="006F6378" w:rsidRPr="00C30686" w14:paraId="466882A4" w14:textId="77777777" w:rsidTr="004F423A">
        <w:trPr>
          <w:trHeight w:val="128"/>
        </w:trPr>
        <w:tc>
          <w:tcPr>
            <w:tcW w:w="2742" w:type="dxa"/>
            <w:tcBorders>
              <w:top w:val="nil"/>
              <w:left w:val="single" w:sz="4" w:space="0" w:color="auto"/>
              <w:bottom w:val="single" w:sz="4" w:space="0" w:color="auto"/>
              <w:right w:val="single" w:sz="4" w:space="0" w:color="auto"/>
            </w:tcBorders>
            <w:vAlign w:val="center"/>
          </w:tcPr>
          <w:p w14:paraId="46B7F600" w14:textId="77777777" w:rsidR="006F6378" w:rsidRPr="00C30686" w:rsidRDefault="006F6378" w:rsidP="0094020B">
            <w:pPr>
              <w:pStyle w:val="TAC"/>
              <w:rPr>
                <w:kern w:val="2"/>
                <w:szCs w:val="22"/>
                <w:lang w:val="en-US" w:eastAsia="zh-CN"/>
              </w:rPr>
            </w:pPr>
          </w:p>
        </w:tc>
        <w:tc>
          <w:tcPr>
            <w:tcW w:w="2785" w:type="dxa"/>
            <w:tcBorders>
              <w:top w:val="nil"/>
              <w:left w:val="single" w:sz="4" w:space="0" w:color="auto"/>
              <w:bottom w:val="single" w:sz="4" w:space="0" w:color="auto"/>
              <w:right w:val="single" w:sz="4" w:space="0" w:color="auto"/>
            </w:tcBorders>
            <w:vAlign w:val="center"/>
          </w:tcPr>
          <w:p w14:paraId="1A653751" w14:textId="77777777" w:rsidR="006F6378" w:rsidRPr="00C30686" w:rsidRDefault="006F6378" w:rsidP="0094020B">
            <w:pPr>
              <w:pStyle w:val="TAC"/>
              <w:rPr>
                <w:kern w:val="2"/>
                <w:szCs w:val="22"/>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807E5AF" w14:textId="77777777" w:rsidR="006F6378" w:rsidRPr="00C30686" w:rsidRDefault="006F6378" w:rsidP="0094020B">
            <w:pPr>
              <w:pStyle w:val="TAC"/>
              <w:rPr>
                <w:kern w:val="2"/>
                <w:szCs w:val="22"/>
                <w:lang w:val="en-US"/>
              </w:rPr>
            </w:pPr>
            <w:r w:rsidRPr="00C30686">
              <w:rPr>
                <w:color w:val="000000"/>
                <w:lang w:eastAsia="zh-CN"/>
              </w:rPr>
              <w:t>n102</w:t>
            </w:r>
          </w:p>
        </w:tc>
        <w:tc>
          <w:tcPr>
            <w:tcW w:w="4356" w:type="dxa"/>
            <w:tcBorders>
              <w:top w:val="single" w:sz="4" w:space="0" w:color="auto"/>
              <w:left w:val="single" w:sz="4" w:space="0" w:color="auto"/>
              <w:bottom w:val="single" w:sz="4" w:space="0" w:color="auto"/>
              <w:right w:val="single" w:sz="4" w:space="0" w:color="auto"/>
            </w:tcBorders>
            <w:vAlign w:val="bottom"/>
          </w:tcPr>
          <w:p w14:paraId="22033A73" w14:textId="77777777" w:rsidR="006F6378" w:rsidRPr="00C30686" w:rsidRDefault="006F6378" w:rsidP="0094020B">
            <w:pPr>
              <w:pStyle w:val="TAC"/>
              <w:rPr>
                <w:rFonts w:cs="Arial"/>
                <w:color w:val="000000"/>
                <w:szCs w:val="18"/>
                <w:lang w:val="en-US" w:eastAsia="zh-CN" w:bidi="ar"/>
              </w:rPr>
            </w:pPr>
            <w:r w:rsidRPr="00C30686">
              <w:rPr>
                <w:rFonts w:eastAsiaTheme="minorEastAsia" w:cs="Arial"/>
                <w:color w:val="000000"/>
                <w:szCs w:val="16"/>
              </w:rPr>
              <w:t>CA_n102D_BCS0</w:t>
            </w:r>
          </w:p>
        </w:tc>
        <w:tc>
          <w:tcPr>
            <w:tcW w:w="2445" w:type="dxa"/>
            <w:tcBorders>
              <w:top w:val="nil"/>
              <w:left w:val="single" w:sz="4" w:space="0" w:color="auto"/>
              <w:bottom w:val="single" w:sz="4" w:space="0" w:color="auto"/>
              <w:right w:val="single" w:sz="4" w:space="0" w:color="auto"/>
            </w:tcBorders>
            <w:vAlign w:val="center"/>
          </w:tcPr>
          <w:p w14:paraId="70E61961" w14:textId="77777777" w:rsidR="006F6378" w:rsidRPr="00C30686" w:rsidRDefault="006F6378" w:rsidP="0094020B">
            <w:pPr>
              <w:pStyle w:val="TAC"/>
              <w:rPr>
                <w:kern w:val="2"/>
                <w:szCs w:val="22"/>
                <w:lang w:val="en-US" w:eastAsia="zh-CN"/>
              </w:rPr>
            </w:pPr>
          </w:p>
        </w:tc>
      </w:tr>
      <w:tr w:rsidR="006F6378" w:rsidRPr="00C30686" w14:paraId="77CE9203" w14:textId="77777777" w:rsidTr="004F423A">
        <w:trPr>
          <w:trHeight w:val="128"/>
        </w:trPr>
        <w:tc>
          <w:tcPr>
            <w:tcW w:w="2742" w:type="dxa"/>
            <w:tcBorders>
              <w:top w:val="single" w:sz="4" w:space="0" w:color="auto"/>
              <w:left w:val="single" w:sz="4" w:space="0" w:color="auto"/>
              <w:bottom w:val="nil"/>
              <w:right w:val="single" w:sz="4" w:space="0" w:color="auto"/>
            </w:tcBorders>
            <w:vAlign w:val="center"/>
          </w:tcPr>
          <w:p w14:paraId="3268B6B4" w14:textId="77777777" w:rsidR="006F6378" w:rsidRPr="00C30686" w:rsidRDefault="006F6378" w:rsidP="0094020B">
            <w:pPr>
              <w:pStyle w:val="TAC"/>
              <w:rPr>
                <w:kern w:val="2"/>
                <w:szCs w:val="22"/>
                <w:lang w:val="en-US" w:eastAsia="zh-CN"/>
              </w:rPr>
            </w:pPr>
            <w:r w:rsidRPr="00C30686">
              <w:rPr>
                <w:rFonts w:eastAsiaTheme="minorEastAsia"/>
                <w:szCs w:val="18"/>
                <w:lang w:val="en-US" w:eastAsia="zh-CN"/>
              </w:rPr>
              <w:t>CA_n1A-n28A-n102E</w:t>
            </w:r>
          </w:p>
        </w:tc>
        <w:tc>
          <w:tcPr>
            <w:tcW w:w="2785" w:type="dxa"/>
            <w:tcBorders>
              <w:top w:val="single" w:sz="4" w:space="0" w:color="auto"/>
              <w:left w:val="single" w:sz="4" w:space="0" w:color="auto"/>
              <w:bottom w:val="nil"/>
              <w:right w:val="single" w:sz="4" w:space="0" w:color="auto"/>
            </w:tcBorders>
            <w:vAlign w:val="center"/>
          </w:tcPr>
          <w:p w14:paraId="7635EB28"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CA_n1A-n28A</w:t>
            </w:r>
          </w:p>
          <w:p w14:paraId="0D8B6096"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CA_n1A-n102A</w:t>
            </w:r>
          </w:p>
          <w:p w14:paraId="37050221" w14:textId="77777777" w:rsidR="006F6378" w:rsidRPr="00C30686" w:rsidRDefault="006F6378" w:rsidP="0094020B">
            <w:pPr>
              <w:pStyle w:val="TAC"/>
              <w:rPr>
                <w:kern w:val="2"/>
                <w:szCs w:val="22"/>
                <w:lang w:val="en-US" w:eastAsia="zh-CN"/>
              </w:rPr>
            </w:pPr>
            <w:r w:rsidRPr="00C30686">
              <w:rPr>
                <w:rFonts w:eastAsiaTheme="minorEastAsia"/>
                <w:szCs w:val="18"/>
                <w:lang w:val="en-US" w:eastAsia="zh-CN"/>
              </w:rPr>
              <w:t>CA_n28A-n102A</w:t>
            </w:r>
          </w:p>
        </w:tc>
        <w:tc>
          <w:tcPr>
            <w:tcW w:w="1259" w:type="dxa"/>
            <w:tcBorders>
              <w:top w:val="single" w:sz="4" w:space="0" w:color="auto"/>
              <w:left w:val="single" w:sz="4" w:space="0" w:color="auto"/>
              <w:bottom w:val="single" w:sz="4" w:space="0" w:color="auto"/>
              <w:right w:val="single" w:sz="4" w:space="0" w:color="auto"/>
            </w:tcBorders>
            <w:vAlign w:val="center"/>
          </w:tcPr>
          <w:p w14:paraId="562F8933" w14:textId="77777777" w:rsidR="006F6378" w:rsidRPr="00C30686" w:rsidRDefault="006F6378" w:rsidP="0094020B">
            <w:pPr>
              <w:pStyle w:val="TAC"/>
              <w:rPr>
                <w:kern w:val="2"/>
                <w:szCs w:val="22"/>
                <w:lang w:val="en-US"/>
              </w:rPr>
            </w:pPr>
            <w:r w:rsidRPr="00C30686">
              <w:rPr>
                <w:color w:val="000000"/>
                <w:lang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78AF41DD" w14:textId="77777777" w:rsidR="006F6378" w:rsidRPr="00C30686" w:rsidRDefault="006F6378" w:rsidP="0094020B">
            <w:pPr>
              <w:pStyle w:val="TAC"/>
              <w:rPr>
                <w:rFonts w:cs="Arial"/>
                <w:color w:val="000000"/>
                <w:szCs w:val="18"/>
                <w:lang w:val="en-US" w:eastAsia="zh-CN" w:bidi="ar"/>
              </w:rPr>
            </w:pPr>
            <w:r w:rsidRPr="00C30686">
              <w:rPr>
                <w:rFonts w:eastAsiaTheme="minorEastAsia" w:cs="Arial"/>
                <w:color w:val="000000"/>
                <w:szCs w:val="16"/>
              </w:rPr>
              <w:t xml:space="preserve">5, 10, 15, 20, 25, 30, 40, 50 </w:t>
            </w:r>
          </w:p>
        </w:tc>
        <w:tc>
          <w:tcPr>
            <w:tcW w:w="2445" w:type="dxa"/>
            <w:tcBorders>
              <w:top w:val="single" w:sz="4" w:space="0" w:color="auto"/>
              <w:left w:val="single" w:sz="4" w:space="0" w:color="auto"/>
              <w:bottom w:val="nil"/>
              <w:right w:val="single" w:sz="4" w:space="0" w:color="auto"/>
            </w:tcBorders>
            <w:vAlign w:val="center"/>
          </w:tcPr>
          <w:p w14:paraId="767EC167" w14:textId="77777777" w:rsidR="006F6378" w:rsidRPr="00C30686" w:rsidRDefault="006F6378" w:rsidP="0094020B">
            <w:pPr>
              <w:pStyle w:val="TAC"/>
              <w:rPr>
                <w:kern w:val="2"/>
                <w:szCs w:val="22"/>
                <w:lang w:val="en-US" w:eastAsia="zh-CN"/>
              </w:rPr>
            </w:pPr>
            <w:r w:rsidRPr="00C30686">
              <w:rPr>
                <w:rFonts w:eastAsiaTheme="minorEastAsia"/>
                <w:szCs w:val="18"/>
                <w:lang w:val="en-US" w:eastAsia="zh-CN"/>
              </w:rPr>
              <w:t>0</w:t>
            </w:r>
          </w:p>
        </w:tc>
      </w:tr>
      <w:tr w:rsidR="006F6378" w:rsidRPr="00C30686" w14:paraId="3D44ECF3" w14:textId="77777777" w:rsidTr="004F423A">
        <w:trPr>
          <w:trHeight w:val="128"/>
        </w:trPr>
        <w:tc>
          <w:tcPr>
            <w:tcW w:w="2742" w:type="dxa"/>
            <w:tcBorders>
              <w:top w:val="nil"/>
              <w:left w:val="single" w:sz="4" w:space="0" w:color="auto"/>
              <w:bottom w:val="nil"/>
              <w:right w:val="single" w:sz="4" w:space="0" w:color="auto"/>
            </w:tcBorders>
            <w:vAlign w:val="center"/>
          </w:tcPr>
          <w:p w14:paraId="4AC47832" w14:textId="77777777" w:rsidR="006F6378" w:rsidRPr="00C30686" w:rsidRDefault="006F6378" w:rsidP="0094020B">
            <w:pPr>
              <w:pStyle w:val="TAC"/>
              <w:rPr>
                <w:kern w:val="2"/>
                <w:szCs w:val="22"/>
                <w:lang w:val="en-US" w:eastAsia="zh-CN"/>
              </w:rPr>
            </w:pPr>
          </w:p>
        </w:tc>
        <w:tc>
          <w:tcPr>
            <w:tcW w:w="2785" w:type="dxa"/>
            <w:tcBorders>
              <w:top w:val="nil"/>
              <w:left w:val="single" w:sz="4" w:space="0" w:color="auto"/>
              <w:bottom w:val="nil"/>
              <w:right w:val="single" w:sz="4" w:space="0" w:color="auto"/>
            </w:tcBorders>
            <w:vAlign w:val="center"/>
          </w:tcPr>
          <w:p w14:paraId="6E4400C9" w14:textId="77777777" w:rsidR="006F6378" w:rsidRPr="00C30686" w:rsidRDefault="006F6378" w:rsidP="0094020B">
            <w:pPr>
              <w:pStyle w:val="TAC"/>
              <w:rPr>
                <w:kern w:val="2"/>
                <w:szCs w:val="22"/>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1DF0B11" w14:textId="77777777" w:rsidR="006F6378" w:rsidRPr="00C30686" w:rsidRDefault="006F6378" w:rsidP="0094020B">
            <w:pPr>
              <w:pStyle w:val="TAC"/>
              <w:rPr>
                <w:kern w:val="2"/>
                <w:szCs w:val="22"/>
                <w:lang w:val="en-US"/>
              </w:rPr>
            </w:pPr>
            <w:r w:rsidRPr="00C30686">
              <w:rPr>
                <w:color w:val="000000"/>
                <w:lang w:eastAsia="zh-CN"/>
              </w:rPr>
              <w:t>n28</w:t>
            </w:r>
          </w:p>
        </w:tc>
        <w:tc>
          <w:tcPr>
            <w:tcW w:w="4356" w:type="dxa"/>
            <w:tcBorders>
              <w:top w:val="single" w:sz="4" w:space="0" w:color="auto"/>
              <w:left w:val="single" w:sz="4" w:space="0" w:color="auto"/>
              <w:bottom w:val="single" w:sz="4" w:space="0" w:color="auto"/>
              <w:right w:val="single" w:sz="4" w:space="0" w:color="auto"/>
            </w:tcBorders>
            <w:vAlign w:val="bottom"/>
          </w:tcPr>
          <w:p w14:paraId="24B86252" w14:textId="77777777" w:rsidR="006F6378" w:rsidRPr="00C30686" w:rsidRDefault="006F6378" w:rsidP="0094020B">
            <w:pPr>
              <w:pStyle w:val="TAC"/>
              <w:rPr>
                <w:rFonts w:cs="Arial"/>
                <w:color w:val="000000"/>
                <w:szCs w:val="18"/>
                <w:lang w:val="en-US" w:eastAsia="zh-CN" w:bidi="ar"/>
              </w:rPr>
            </w:pPr>
            <w:r w:rsidRPr="00C30686">
              <w:rPr>
                <w:rFonts w:eastAsiaTheme="minorEastAsia" w:cs="Arial"/>
                <w:color w:val="000000"/>
                <w:szCs w:val="16"/>
              </w:rPr>
              <w:t xml:space="preserve">5, 10, 15, 20, 30 </w:t>
            </w:r>
          </w:p>
        </w:tc>
        <w:tc>
          <w:tcPr>
            <w:tcW w:w="2445" w:type="dxa"/>
            <w:tcBorders>
              <w:top w:val="nil"/>
              <w:left w:val="single" w:sz="4" w:space="0" w:color="auto"/>
              <w:bottom w:val="nil"/>
              <w:right w:val="single" w:sz="4" w:space="0" w:color="auto"/>
            </w:tcBorders>
            <w:vAlign w:val="center"/>
          </w:tcPr>
          <w:p w14:paraId="50A0A0C8" w14:textId="77777777" w:rsidR="006F6378" w:rsidRPr="00C30686" w:rsidRDefault="006F6378" w:rsidP="0094020B">
            <w:pPr>
              <w:pStyle w:val="TAC"/>
              <w:rPr>
                <w:kern w:val="2"/>
                <w:szCs w:val="22"/>
                <w:lang w:val="en-US" w:eastAsia="zh-CN"/>
              </w:rPr>
            </w:pPr>
          </w:p>
        </w:tc>
      </w:tr>
      <w:tr w:rsidR="006F6378" w:rsidRPr="00C30686" w14:paraId="48915B38" w14:textId="77777777" w:rsidTr="004F423A">
        <w:trPr>
          <w:trHeight w:val="128"/>
        </w:trPr>
        <w:tc>
          <w:tcPr>
            <w:tcW w:w="2742" w:type="dxa"/>
            <w:tcBorders>
              <w:top w:val="nil"/>
              <w:left w:val="single" w:sz="4" w:space="0" w:color="auto"/>
              <w:bottom w:val="single" w:sz="4" w:space="0" w:color="auto"/>
              <w:right w:val="single" w:sz="4" w:space="0" w:color="auto"/>
            </w:tcBorders>
            <w:vAlign w:val="center"/>
          </w:tcPr>
          <w:p w14:paraId="18430D62" w14:textId="77777777" w:rsidR="006F6378" w:rsidRPr="00C30686" w:rsidRDefault="006F6378" w:rsidP="0094020B">
            <w:pPr>
              <w:pStyle w:val="TAC"/>
              <w:rPr>
                <w:kern w:val="2"/>
                <w:szCs w:val="22"/>
                <w:lang w:val="en-US" w:eastAsia="zh-CN"/>
              </w:rPr>
            </w:pPr>
          </w:p>
        </w:tc>
        <w:tc>
          <w:tcPr>
            <w:tcW w:w="2785" w:type="dxa"/>
            <w:tcBorders>
              <w:top w:val="nil"/>
              <w:left w:val="single" w:sz="4" w:space="0" w:color="auto"/>
              <w:bottom w:val="single" w:sz="4" w:space="0" w:color="auto"/>
              <w:right w:val="single" w:sz="4" w:space="0" w:color="auto"/>
            </w:tcBorders>
            <w:vAlign w:val="center"/>
          </w:tcPr>
          <w:p w14:paraId="5F6519AE" w14:textId="77777777" w:rsidR="006F6378" w:rsidRPr="00C30686" w:rsidRDefault="006F6378" w:rsidP="0094020B">
            <w:pPr>
              <w:pStyle w:val="TAC"/>
              <w:rPr>
                <w:kern w:val="2"/>
                <w:szCs w:val="22"/>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4970113" w14:textId="77777777" w:rsidR="006F6378" w:rsidRPr="00C30686" w:rsidRDefault="006F6378" w:rsidP="0094020B">
            <w:pPr>
              <w:pStyle w:val="TAC"/>
              <w:rPr>
                <w:kern w:val="2"/>
                <w:szCs w:val="22"/>
                <w:lang w:val="en-US"/>
              </w:rPr>
            </w:pPr>
            <w:r w:rsidRPr="00C30686">
              <w:rPr>
                <w:color w:val="000000"/>
                <w:lang w:eastAsia="zh-CN"/>
              </w:rPr>
              <w:t>n102</w:t>
            </w:r>
          </w:p>
        </w:tc>
        <w:tc>
          <w:tcPr>
            <w:tcW w:w="4356" w:type="dxa"/>
            <w:tcBorders>
              <w:top w:val="single" w:sz="4" w:space="0" w:color="auto"/>
              <w:left w:val="single" w:sz="4" w:space="0" w:color="auto"/>
              <w:bottom w:val="single" w:sz="4" w:space="0" w:color="auto"/>
              <w:right w:val="single" w:sz="4" w:space="0" w:color="auto"/>
            </w:tcBorders>
            <w:vAlign w:val="bottom"/>
          </w:tcPr>
          <w:p w14:paraId="70112013" w14:textId="77777777" w:rsidR="006F6378" w:rsidRPr="00C30686" w:rsidRDefault="006F6378" w:rsidP="0094020B">
            <w:pPr>
              <w:pStyle w:val="TAC"/>
              <w:rPr>
                <w:rFonts w:cs="Arial"/>
                <w:color w:val="000000"/>
                <w:szCs w:val="18"/>
                <w:lang w:val="en-US" w:eastAsia="zh-CN" w:bidi="ar"/>
              </w:rPr>
            </w:pPr>
            <w:r w:rsidRPr="00C30686">
              <w:rPr>
                <w:rFonts w:eastAsiaTheme="minorEastAsia" w:cs="Arial"/>
                <w:color w:val="000000"/>
                <w:szCs w:val="16"/>
              </w:rPr>
              <w:t>CA_n102E_BCS0</w:t>
            </w:r>
          </w:p>
        </w:tc>
        <w:tc>
          <w:tcPr>
            <w:tcW w:w="2445" w:type="dxa"/>
            <w:tcBorders>
              <w:top w:val="nil"/>
              <w:left w:val="single" w:sz="4" w:space="0" w:color="auto"/>
              <w:bottom w:val="single" w:sz="4" w:space="0" w:color="auto"/>
              <w:right w:val="single" w:sz="4" w:space="0" w:color="auto"/>
            </w:tcBorders>
            <w:vAlign w:val="center"/>
          </w:tcPr>
          <w:p w14:paraId="5C086180" w14:textId="77777777" w:rsidR="006F6378" w:rsidRPr="00C30686" w:rsidRDefault="006F6378" w:rsidP="0094020B">
            <w:pPr>
              <w:pStyle w:val="TAC"/>
              <w:rPr>
                <w:kern w:val="2"/>
                <w:szCs w:val="22"/>
                <w:lang w:val="en-US" w:eastAsia="zh-CN"/>
              </w:rPr>
            </w:pPr>
          </w:p>
        </w:tc>
      </w:tr>
      <w:tr w:rsidR="006F6378" w:rsidRPr="00C30686" w14:paraId="121DE51C" w14:textId="77777777" w:rsidTr="004F423A">
        <w:trPr>
          <w:trHeight w:val="128"/>
        </w:trPr>
        <w:tc>
          <w:tcPr>
            <w:tcW w:w="2742" w:type="dxa"/>
            <w:tcBorders>
              <w:top w:val="single" w:sz="4" w:space="0" w:color="auto"/>
              <w:left w:val="single" w:sz="4" w:space="0" w:color="auto"/>
              <w:bottom w:val="nil"/>
              <w:right w:val="single" w:sz="4" w:space="0" w:color="auto"/>
            </w:tcBorders>
            <w:vAlign w:val="center"/>
          </w:tcPr>
          <w:p w14:paraId="0B654685" w14:textId="77777777" w:rsidR="006F6378" w:rsidRPr="00C30686" w:rsidRDefault="006F6378" w:rsidP="0094020B">
            <w:pPr>
              <w:pStyle w:val="TAC"/>
              <w:rPr>
                <w:kern w:val="2"/>
                <w:szCs w:val="22"/>
                <w:lang w:val="en-US" w:eastAsia="zh-CN"/>
              </w:rPr>
            </w:pPr>
            <w:r w:rsidRPr="00C30686">
              <w:rPr>
                <w:rFonts w:eastAsiaTheme="minorEastAsia"/>
                <w:szCs w:val="18"/>
                <w:lang w:val="en-US" w:eastAsia="zh-CN"/>
              </w:rPr>
              <w:t>CA_n1A-n28A-n102(2A)</w:t>
            </w:r>
          </w:p>
        </w:tc>
        <w:tc>
          <w:tcPr>
            <w:tcW w:w="2785" w:type="dxa"/>
            <w:tcBorders>
              <w:top w:val="single" w:sz="4" w:space="0" w:color="auto"/>
              <w:left w:val="single" w:sz="4" w:space="0" w:color="auto"/>
              <w:bottom w:val="nil"/>
              <w:right w:val="single" w:sz="4" w:space="0" w:color="auto"/>
            </w:tcBorders>
            <w:vAlign w:val="center"/>
          </w:tcPr>
          <w:p w14:paraId="474F0142"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CA_n1A-n28A</w:t>
            </w:r>
          </w:p>
          <w:p w14:paraId="3CF00982"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CA_n1A-n102A</w:t>
            </w:r>
          </w:p>
          <w:p w14:paraId="5FA99378" w14:textId="77777777" w:rsidR="006F6378" w:rsidRPr="00C30686" w:rsidRDefault="006F6378" w:rsidP="0094020B">
            <w:pPr>
              <w:pStyle w:val="TAC"/>
              <w:rPr>
                <w:kern w:val="2"/>
                <w:szCs w:val="22"/>
                <w:lang w:val="en-US" w:eastAsia="zh-CN"/>
              </w:rPr>
            </w:pPr>
            <w:r w:rsidRPr="00C30686">
              <w:rPr>
                <w:rFonts w:eastAsiaTheme="minorEastAsia"/>
                <w:szCs w:val="18"/>
                <w:lang w:val="en-US" w:eastAsia="zh-CN"/>
              </w:rPr>
              <w:t>CA_n28A-n102</w:t>
            </w:r>
          </w:p>
        </w:tc>
        <w:tc>
          <w:tcPr>
            <w:tcW w:w="1259" w:type="dxa"/>
            <w:tcBorders>
              <w:top w:val="single" w:sz="4" w:space="0" w:color="auto"/>
              <w:left w:val="single" w:sz="4" w:space="0" w:color="auto"/>
              <w:bottom w:val="single" w:sz="4" w:space="0" w:color="auto"/>
              <w:right w:val="single" w:sz="4" w:space="0" w:color="auto"/>
            </w:tcBorders>
            <w:vAlign w:val="center"/>
          </w:tcPr>
          <w:p w14:paraId="078B5B3B" w14:textId="77777777" w:rsidR="006F6378" w:rsidRPr="00C30686" w:rsidRDefault="006F6378" w:rsidP="0094020B">
            <w:pPr>
              <w:pStyle w:val="TAC"/>
              <w:rPr>
                <w:kern w:val="2"/>
                <w:szCs w:val="22"/>
                <w:lang w:val="en-US"/>
              </w:rPr>
            </w:pPr>
            <w:r w:rsidRPr="00C30686">
              <w:rPr>
                <w:color w:val="000000"/>
                <w:lang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0837AAD9" w14:textId="77777777" w:rsidR="006F6378" w:rsidRPr="00C30686" w:rsidRDefault="006F6378" w:rsidP="0094020B">
            <w:pPr>
              <w:pStyle w:val="TAC"/>
              <w:rPr>
                <w:rFonts w:cs="Arial"/>
                <w:color w:val="000000"/>
                <w:szCs w:val="18"/>
                <w:lang w:val="en-US" w:eastAsia="zh-CN" w:bidi="ar"/>
              </w:rPr>
            </w:pPr>
            <w:r w:rsidRPr="00C30686">
              <w:rPr>
                <w:rFonts w:eastAsiaTheme="minorEastAsia" w:cs="Arial"/>
                <w:color w:val="000000"/>
                <w:szCs w:val="16"/>
              </w:rPr>
              <w:t xml:space="preserve">5, 10, 15, 20, 25, 30, 40, 50 </w:t>
            </w:r>
          </w:p>
        </w:tc>
        <w:tc>
          <w:tcPr>
            <w:tcW w:w="2445" w:type="dxa"/>
            <w:tcBorders>
              <w:top w:val="single" w:sz="4" w:space="0" w:color="auto"/>
              <w:left w:val="single" w:sz="4" w:space="0" w:color="auto"/>
              <w:bottom w:val="nil"/>
              <w:right w:val="single" w:sz="4" w:space="0" w:color="auto"/>
            </w:tcBorders>
            <w:vAlign w:val="center"/>
          </w:tcPr>
          <w:p w14:paraId="5AA1F416" w14:textId="77777777" w:rsidR="006F6378" w:rsidRPr="00C30686" w:rsidRDefault="006F6378" w:rsidP="0094020B">
            <w:pPr>
              <w:pStyle w:val="TAC"/>
              <w:rPr>
                <w:kern w:val="2"/>
                <w:szCs w:val="22"/>
                <w:lang w:val="en-US" w:eastAsia="zh-CN"/>
              </w:rPr>
            </w:pPr>
            <w:r w:rsidRPr="00C30686">
              <w:rPr>
                <w:rFonts w:eastAsiaTheme="minorEastAsia"/>
                <w:szCs w:val="18"/>
                <w:lang w:val="en-US" w:eastAsia="zh-CN"/>
              </w:rPr>
              <w:t>0</w:t>
            </w:r>
          </w:p>
        </w:tc>
      </w:tr>
      <w:tr w:rsidR="006F6378" w:rsidRPr="00C30686" w14:paraId="3DE5E637" w14:textId="77777777" w:rsidTr="004F423A">
        <w:trPr>
          <w:trHeight w:val="128"/>
        </w:trPr>
        <w:tc>
          <w:tcPr>
            <w:tcW w:w="2742" w:type="dxa"/>
            <w:tcBorders>
              <w:top w:val="nil"/>
              <w:left w:val="single" w:sz="4" w:space="0" w:color="auto"/>
              <w:bottom w:val="nil"/>
              <w:right w:val="single" w:sz="4" w:space="0" w:color="auto"/>
            </w:tcBorders>
            <w:vAlign w:val="center"/>
          </w:tcPr>
          <w:p w14:paraId="1FEB12FA" w14:textId="77777777" w:rsidR="006F6378" w:rsidRPr="00C30686" w:rsidRDefault="006F6378" w:rsidP="0094020B">
            <w:pPr>
              <w:pStyle w:val="TAC"/>
              <w:rPr>
                <w:kern w:val="2"/>
                <w:szCs w:val="22"/>
                <w:lang w:val="en-US" w:eastAsia="zh-CN"/>
              </w:rPr>
            </w:pPr>
          </w:p>
        </w:tc>
        <w:tc>
          <w:tcPr>
            <w:tcW w:w="2785" w:type="dxa"/>
            <w:tcBorders>
              <w:top w:val="nil"/>
              <w:left w:val="single" w:sz="4" w:space="0" w:color="auto"/>
              <w:bottom w:val="nil"/>
              <w:right w:val="single" w:sz="4" w:space="0" w:color="auto"/>
            </w:tcBorders>
            <w:vAlign w:val="center"/>
          </w:tcPr>
          <w:p w14:paraId="1843D651" w14:textId="77777777" w:rsidR="006F6378" w:rsidRPr="00C30686" w:rsidRDefault="006F6378" w:rsidP="0094020B">
            <w:pPr>
              <w:pStyle w:val="TAC"/>
              <w:rPr>
                <w:kern w:val="2"/>
                <w:szCs w:val="22"/>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D819E90" w14:textId="77777777" w:rsidR="006F6378" w:rsidRPr="00C30686" w:rsidRDefault="006F6378" w:rsidP="0094020B">
            <w:pPr>
              <w:pStyle w:val="TAC"/>
              <w:rPr>
                <w:kern w:val="2"/>
                <w:szCs w:val="22"/>
                <w:lang w:val="en-US"/>
              </w:rPr>
            </w:pPr>
            <w:r w:rsidRPr="00C30686">
              <w:rPr>
                <w:color w:val="000000"/>
                <w:lang w:eastAsia="zh-CN"/>
              </w:rPr>
              <w:t>n28</w:t>
            </w:r>
          </w:p>
        </w:tc>
        <w:tc>
          <w:tcPr>
            <w:tcW w:w="4356" w:type="dxa"/>
            <w:tcBorders>
              <w:top w:val="single" w:sz="4" w:space="0" w:color="auto"/>
              <w:left w:val="single" w:sz="4" w:space="0" w:color="auto"/>
              <w:bottom w:val="single" w:sz="4" w:space="0" w:color="auto"/>
              <w:right w:val="single" w:sz="4" w:space="0" w:color="auto"/>
            </w:tcBorders>
            <w:vAlign w:val="bottom"/>
          </w:tcPr>
          <w:p w14:paraId="70AD02E7" w14:textId="77777777" w:rsidR="006F6378" w:rsidRPr="00C30686" w:rsidRDefault="006F6378" w:rsidP="0094020B">
            <w:pPr>
              <w:pStyle w:val="TAC"/>
              <w:rPr>
                <w:rFonts w:cs="Arial"/>
                <w:color w:val="000000"/>
                <w:szCs w:val="18"/>
                <w:lang w:val="en-US" w:eastAsia="zh-CN" w:bidi="ar"/>
              </w:rPr>
            </w:pPr>
            <w:r w:rsidRPr="00C30686">
              <w:rPr>
                <w:rFonts w:eastAsiaTheme="minorEastAsia" w:cs="Arial"/>
                <w:color w:val="000000"/>
                <w:szCs w:val="16"/>
              </w:rPr>
              <w:t xml:space="preserve">5, 10, 15, 20, 30 </w:t>
            </w:r>
          </w:p>
        </w:tc>
        <w:tc>
          <w:tcPr>
            <w:tcW w:w="2445" w:type="dxa"/>
            <w:tcBorders>
              <w:top w:val="nil"/>
              <w:left w:val="single" w:sz="4" w:space="0" w:color="auto"/>
              <w:bottom w:val="nil"/>
              <w:right w:val="single" w:sz="4" w:space="0" w:color="auto"/>
            </w:tcBorders>
            <w:vAlign w:val="center"/>
          </w:tcPr>
          <w:p w14:paraId="38555D37" w14:textId="77777777" w:rsidR="006F6378" w:rsidRPr="00C30686" w:rsidRDefault="006F6378" w:rsidP="0094020B">
            <w:pPr>
              <w:pStyle w:val="TAC"/>
              <w:rPr>
                <w:kern w:val="2"/>
                <w:szCs w:val="22"/>
                <w:lang w:val="en-US" w:eastAsia="zh-CN"/>
              </w:rPr>
            </w:pPr>
          </w:p>
        </w:tc>
      </w:tr>
      <w:tr w:rsidR="006F6378" w:rsidRPr="00C30686" w14:paraId="42987416" w14:textId="77777777" w:rsidTr="004F423A">
        <w:trPr>
          <w:trHeight w:val="128"/>
        </w:trPr>
        <w:tc>
          <w:tcPr>
            <w:tcW w:w="2742" w:type="dxa"/>
            <w:tcBorders>
              <w:top w:val="nil"/>
              <w:left w:val="single" w:sz="4" w:space="0" w:color="auto"/>
              <w:bottom w:val="single" w:sz="4" w:space="0" w:color="auto"/>
              <w:right w:val="single" w:sz="4" w:space="0" w:color="auto"/>
            </w:tcBorders>
            <w:vAlign w:val="center"/>
          </w:tcPr>
          <w:p w14:paraId="37BDA0A6" w14:textId="77777777" w:rsidR="006F6378" w:rsidRPr="00C30686" w:rsidRDefault="006F6378" w:rsidP="0094020B">
            <w:pPr>
              <w:pStyle w:val="TAC"/>
              <w:rPr>
                <w:kern w:val="2"/>
                <w:szCs w:val="22"/>
                <w:lang w:val="en-US" w:eastAsia="zh-CN"/>
              </w:rPr>
            </w:pPr>
          </w:p>
        </w:tc>
        <w:tc>
          <w:tcPr>
            <w:tcW w:w="2785" w:type="dxa"/>
            <w:tcBorders>
              <w:top w:val="nil"/>
              <w:left w:val="single" w:sz="4" w:space="0" w:color="auto"/>
              <w:bottom w:val="single" w:sz="4" w:space="0" w:color="auto"/>
              <w:right w:val="single" w:sz="4" w:space="0" w:color="auto"/>
            </w:tcBorders>
            <w:vAlign w:val="center"/>
          </w:tcPr>
          <w:p w14:paraId="00C8E3E3" w14:textId="77777777" w:rsidR="006F6378" w:rsidRPr="00C30686" w:rsidRDefault="006F6378" w:rsidP="0094020B">
            <w:pPr>
              <w:pStyle w:val="TAC"/>
              <w:rPr>
                <w:kern w:val="2"/>
                <w:szCs w:val="22"/>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5DB3E4D" w14:textId="77777777" w:rsidR="006F6378" w:rsidRPr="00C30686" w:rsidRDefault="006F6378" w:rsidP="0094020B">
            <w:pPr>
              <w:pStyle w:val="TAC"/>
              <w:rPr>
                <w:kern w:val="2"/>
                <w:szCs w:val="22"/>
                <w:lang w:val="en-US"/>
              </w:rPr>
            </w:pPr>
            <w:r w:rsidRPr="00C30686">
              <w:rPr>
                <w:color w:val="000000"/>
                <w:lang w:eastAsia="zh-CN"/>
              </w:rPr>
              <w:t>n102</w:t>
            </w:r>
          </w:p>
        </w:tc>
        <w:tc>
          <w:tcPr>
            <w:tcW w:w="4356" w:type="dxa"/>
            <w:tcBorders>
              <w:top w:val="single" w:sz="4" w:space="0" w:color="auto"/>
              <w:left w:val="single" w:sz="4" w:space="0" w:color="auto"/>
              <w:bottom w:val="single" w:sz="4" w:space="0" w:color="auto"/>
              <w:right w:val="single" w:sz="4" w:space="0" w:color="auto"/>
            </w:tcBorders>
            <w:vAlign w:val="bottom"/>
          </w:tcPr>
          <w:p w14:paraId="36F1EAB6" w14:textId="77777777" w:rsidR="006F6378" w:rsidRPr="00C30686" w:rsidRDefault="006F6378" w:rsidP="0094020B">
            <w:pPr>
              <w:pStyle w:val="TAC"/>
              <w:rPr>
                <w:rFonts w:cs="Arial"/>
                <w:color w:val="000000"/>
                <w:szCs w:val="18"/>
                <w:lang w:val="en-US" w:eastAsia="zh-CN" w:bidi="ar"/>
              </w:rPr>
            </w:pPr>
            <w:r w:rsidRPr="00C30686">
              <w:rPr>
                <w:rFonts w:eastAsiaTheme="minorEastAsia" w:cs="Arial"/>
                <w:color w:val="000000"/>
                <w:szCs w:val="16"/>
              </w:rPr>
              <w:t>CA_n102(2A)_BCS0</w:t>
            </w:r>
          </w:p>
        </w:tc>
        <w:tc>
          <w:tcPr>
            <w:tcW w:w="2445" w:type="dxa"/>
            <w:tcBorders>
              <w:top w:val="nil"/>
              <w:left w:val="single" w:sz="4" w:space="0" w:color="auto"/>
              <w:bottom w:val="single" w:sz="4" w:space="0" w:color="auto"/>
              <w:right w:val="single" w:sz="4" w:space="0" w:color="auto"/>
            </w:tcBorders>
            <w:vAlign w:val="center"/>
          </w:tcPr>
          <w:p w14:paraId="79C62C25" w14:textId="77777777" w:rsidR="006F6378" w:rsidRPr="00C30686" w:rsidRDefault="006F6378" w:rsidP="0094020B">
            <w:pPr>
              <w:pStyle w:val="TAC"/>
              <w:rPr>
                <w:kern w:val="2"/>
                <w:szCs w:val="22"/>
                <w:lang w:val="en-US" w:eastAsia="zh-CN"/>
              </w:rPr>
            </w:pPr>
          </w:p>
        </w:tc>
      </w:tr>
      <w:tr w:rsidR="006F6378" w:rsidRPr="00C30686" w14:paraId="2AE49544" w14:textId="77777777" w:rsidTr="004F423A">
        <w:trPr>
          <w:trHeight w:val="128"/>
        </w:trPr>
        <w:tc>
          <w:tcPr>
            <w:tcW w:w="2742" w:type="dxa"/>
            <w:tcBorders>
              <w:top w:val="single" w:sz="4" w:space="0" w:color="auto"/>
              <w:left w:val="single" w:sz="4" w:space="0" w:color="auto"/>
              <w:bottom w:val="nil"/>
              <w:right w:val="single" w:sz="4" w:space="0" w:color="auto"/>
            </w:tcBorders>
            <w:vAlign w:val="center"/>
          </w:tcPr>
          <w:p w14:paraId="6DAA5884" w14:textId="77777777" w:rsidR="006F6378" w:rsidRPr="00C30686" w:rsidRDefault="006F6378" w:rsidP="0094020B">
            <w:pPr>
              <w:pStyle w:val="TAC"/>
              <w:rPr>
                <w:rFonts w:eastAsiaTheme="minorEastAsia"/>
                <w:lang w:val="en-US" w:eastAsia="zh-CN"/>
              </w:rPr>
            </w:pPr>
            <w:r w:rsidRPr="00C30686">
              <w:rPr>
                <w:rFonts w:eastAsiaTheme="minorEastAsia"/>
                <w:lang w:val="en-US"/>
              </w:rPr>
              <w:t>CA_n1A-n38A-n78A</w:t>
            </w:r>
          </w:p>
        </w:tc>
        <w:tc>
          <w:tcPr>
            <w:tcW w:w="2785" w:type="dxa"/>
            <w:tcBorders>
              <w:top w:val="single" w:sz="4" w:space="0" w:color="auto"/>
              <w:left w:val="single" w:sz="4" w:space="0" w:color="auto"/>
              <w:bottom w:val="nil"/>
              <w:right w:val="single" w:sz="4" w:space="0" w:color="auto"/>
            </w:tcBorders>
            <w:vAlign w:val="center"/>
          </w:tcPr>
          <w:p w14:paraId="3B12A8B4" w14:textId="77777777" w:rsidR="006F6378" w:rsidRPr="00C30686" w:rsidRDefault="006F6378" w:rsidP="0094020B">
            <w:pPr>
              <w:pStyle w:val="TAC"/>
              <w:rPr>
                <w:rFonts w:eastAsiaTheme="minorEastAsia"/>
                <w:lang w:val="en-US" w:eastAsia="zh-CN"/>
              </w:rPr>
            </w:pPr>
            <w:r w:rsidRPr="00C30686">
              <w:rPr>
                <w:rFonts w:eastAsiaTheme="minorEastAsia"/>
                <w:lang w:val="en-US"/>
              </w:rPr>
              <w:t>-</w:t>
            </w:r>
          </w:p>
        </w:tc>
        <w:tc>
          <w:tcPr>
            <w:tcW w:w="1259" w:type="dxa"/>
            <w:tcBorders>
              <w:top w:val="single" w:sz="4" w:space="0" w:color="auto"/>
              <w:left w:val="single" w:sz="4" w:space="0" w:color="auto"/>
              <w:bottom w:val="single" w:sz="4" w:space="0" w:color="auto"/>
              <w:right w:val="single" w:sz="4" w:space="0" w:color="auto"/>
            </w:tcBorders>
            <w:vAlign w:val="center"/>
          </w:tcPr>
          <w:p w14:paraId="55DED8D5" w14:textId="77777777" w:rsidR="006F6378" w:rsidRPr="00C30686" w:rsidRDefault="006F6378" w:rsidP="0094020B">
            <w:pPr>
              <w:pStyle w:val="TAC"/>
              <w:rPr>
                <w:rFonts w:eastAsiaTheme="minorEastAsia"/>
                <w:lang w:val="en-US"/>
              </w:rPr>
            </w:pPr>
            <w:r w:rsidRPr="00C30686">
              <w:rPr>
                <w:rFonts w:eastAsiaTheme="minorEastAsia"/>
                <w:lang w:val="en-US"/>
              </w:rPr>
              <w:t>n1</w:t>
            </w:r>
          </w:p>
        </w:tc>
        <w:tc>
          <w:tcPr>
            <w:tcW w:w="4356" w:type="dxa"/>
            <w:tcBorders>
              <w:top w:val="single" w:sz="4" w:space="0" w:color="auto"/>
              <w:left w:val="single" w:sz="4" w:space="0" w:color="auto"/>
              <w:bottom w:val="single" w:sz="4" w:space="0" w:color="auto"/>
              <w:right w:val="single" w:sz="4" w:space="0" w:color="auto"/>
            </w:tcBorders>
            <w:vAlign w:val="center"/>
          </w:tcPr>
          <w:p w14:paraId="61313C3E"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lang w:val="en-US"/>
              </w:rPr>
              <w:t>5, 10, 15, 20, 25, 30, 40, 50</w:t>
            </w:r>
          </w:p>
        </w:tc>
        <w:tc>
          <w:tcPr>
            <w:tcW w:w="2445" w:type="dxa"/>
            <w:tcBorders>
              <w:top w:val="single" w:sz="4" w:space="0" w:color="auto"/>
              <w:left w:val="single" w:sz="4" w:space="0" w:color="auto"/>
              <w:bottom w:val="nil"/>
              <w:right w:val="single" w:sz="4" w:space="0" w:color="auto"/>
            </w:tcBorders>
            <w:vAlign w:val="center"/>
          </w:tcPr>
          <w:p w14:paraId="38E100B3" w14:textId="77777777" w:rsidR="006F6378" w:rsidRPr="00C30686" w:rsidRDefault="006F6378" w:rsidP="0094020B">
            <w:pPr>
              <w:pStyle w:val="TAC"/>
              <w:rPr>
                <w:rFonts w:eastAsiaTheme="minorEastAsia"/>
                <w:lang w:val="en-US" w:eastAsia="zh-CN"/>
              </w:rPr>
            </w:pPr>
            <w:r w:rsidRPr="00C30686">
              <w:rPr>
                <w:rFonts w:eastAsiaTheme="minorEastAsia"/>
                <w:lang w:val="en-US"/>
              </w:rPr>
              <w:t>0</w:t>
            </w:r>
          </w:p>
        </w:tc>
      </w:tr>
      <w:tr w:rsidR="006F6378" w:rsidRPr="00C30686" w14:paraId="5BB04329" w14:textId="77777777" w:rsidTr="004F423A">
        <w:trPr>
          <w:trHeight w:val="128"/>
        </w:trPr>
        <w:tc>
          <w:tcPr>
            <w:tcW w:w="2742" w:type="dxa"/>
            <w:tcBorders>
              <w:top w:val="nil"/>
              <w:left w:val="single" w:sz="4" w:space="0" w:color="auto"/>
              <w:bottom w:val="nil"/>
              <w:right w:val="single" w:sz="4" w:space="0" w:color="auto"/>
            </w:tcBorders>
            <w:vAlign w:val="center"/>
          </w:tcPr>
          <w:p w14:paraId="1E3F1B0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5FDE19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7C55C11" w14:textId="77777777" w:rsidR="006F6378" w:rsidRPr="00C30686" w:rsidRDefault="006F6378" w:rsidP="0094020B">
            <w:pPr>
              <w:pStyle w:val="TAC"/>
              <w:rPr>
                <w:rFonts w:eastAsiaTheme="minorEastAsia"/>
                <w:lang w:val="en-US"/>
              </w:rPr>
            </w:pPr>
            <w:r w:rsidRPr="00C30686">
              <w:rPr>
                <w:rFonts w:eastAsiaTheme="minorEastAsia"/>
                <w:lang w:val="en-US"/>
              </w:rPr>
              <w:t>n38</w:t>
            </w:r>
          </w:p>
        </w:tc>
        <w:tc>
          <w:tcPr>
            <w:tcW w:w="4356" w:type="dxa"/>
            <w:tcBorders>
              <w:top w:val="single" w:sz="4" w:space="0" w:color="auto"/>
              <w:left w:val="single" w:sz="4" w:space="0" w:color="auto"/>
              <w:bottom w:val="single" w:sz="4" w:space="0" w:color="auto"/>
              <w:right w:val="single" w:sz="4" w:space="0" w:color="auto"/>
            </w:tcBorders>
            <w:vAlign w:val="center"/>
          </w:tcPr>
          <w:p w14:paraId="5969C0C8"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lang w:val="en-US"/>
              </w:rPr>
              <w:t>5, 10, 15, 20, 25, 30, 40</w:t>
            </w:r>
          </w:p>
        </w:tc>
        <w:tc>
          <w:tcPr>
            <w:tcW w:w="2445" w:type="dxa"/>
            <w:tcBorders>
              <w:top w:val="nil"/>
              <w:left w:val="single" w:sz="4" w:space="0" w:color="auto"/>
              <w:bottom w:val="nil"/>
              <w:right w:val="single" w:sz="4" w:space="0" w:color="auto"/>
            </w:tcBorders>
            <w:vAlign w:val="center"/>
          </w:tcPr>
          <w:p w14:paraId="491592DF" w14:textId="77777777" w:rsidR="006F6378" w:rsidRPr="00C30686" w:rsidRDefault="006F6378" w:rsidP="0094020B">
            <w:pPr>
              <w:pStyle w:val="TAC"/>
              <w:rPr>
                <w:rFonts w:eastAsiaTheme="minorEastAsia"/>
                <w:lang w:val="en-US" w:eastAsia="zh-CN"/>
              </w:rPr>
            </w:pPr>
          </w:p>
        </w:tc>
      </w:tr>
      <w:tr w:rsidR="006F6378" w:rsidRPr="00C30686" w14:paraId="0EB8C371" w14:textId="77777777" w:rsidTr="004F423A">
        <w:trPr>
          <w:trHeight w:val="128"/>
        </w:trPr>
        <w:tc>
          <w:tcPr>
            <w:tcW w:w="2742" w:type="dxa"/>
            <w:tcBorders>
              <w:top w:val="nil"/>
              <w:left w:val="single" w:sz="4" w:space="0" w:color="auto"/>
              <w:bottom w:val="single" w:sz="4" w:space="0" w:color="auto"/>
              <w:right w:val="single" w:sz="4" w:space="0" w:color="auto"/>
            </w:tcBorders>
            <w:vAlign w:val="center"/>
          </w:tcPr>
          <w:p w14:paraId="140D670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6136E11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166363B" w14:textId="77777777" w:rsidR="006F6378" w:rsidRPr="00C30686" w:rsidRDefault="006F6378" w:rsidP="0094020B">
            <w:pPr>
              <w:pStyle w:val="TAC"/>
              <w:rPr>
                <w:rFonts w:eastAsiaTheme="minorEastAsia"/>
                <w:lang w:val="en-US"/>
              </w:rPr>
            </w:pPr>
            <w:r w:rsidRPr="00C30686">
              <w:rPr>
                <w:rFonts w:eastAsiaTheme="minorEastAsia"/>
                <w:lang w:val="en-US"/>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193B271D"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lang w:val="en-US"/>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0D58476C" w14:textId="77777777" w:rsidR="006F6378" w:rsidRPr="00C30686" w:rsidRDefault="006F6378" w:rsidP="0094020B">
            <w:pPr>
              <w:pStyle w:val="TAC"/>
              <w:rPr>
                <w:rFonts w:eastAsiaTheme="minorEastAsia"/>
                <w:lang w:val="en-US" w:eastAsia="zh-CN"/>
              </w:rPr>
            </w:pPr>
          </w:p>
        </w:tc>
      </w:tr>
      <w:tr w:rsidR="006F6378" w:rsidRPr="00C30686" w14:paraId="0A43E542" w14:textId="77777777" w:rsidTr="004F423A">
        <w:trPr>
          <w:trHeight w:val="128"/>
        </w:trPr>
        <w:tc>
          <w:tcPr>
            <w:tcW w:w="2742" w:type="dxa"/>
            <w:tcBorders>
              <w:top w:val="single" w:sz="4" w:space="0" w:color="auto"/>
              <w:left w:val="single" w:sz="4" w:space="0" w:color="auto"/>
              <w:bottom w:val="nil"/>
              <w:right w:val="single" w:sz="4" w:space="0" w:color="auto"/>
            </w:tcBorders>
            <w:vAlign w:val="center"/>
          </w:tcPr>
          <w:p w14:paraId="612E8B48"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w:t>
            </w:r>
            <w:r w:rsidRPr="00C30686">
              <w:rPr>
                <w:rFonts w:eastAsiaTheme="minorEastAsia"/>
                <w:lang w:eastAsia="zh-CN"/>
              </w:rPr>
              <w:t>1</w:t>
            </w:r>
            <w:r w:rsidRPr="00C30686">
              <w:rPr>
                <w:rFonts w:eastAsiaTheme="minorEastAsia"/>
                <w:lang w:val="sv-SE"/>
              </w:rPr>
              <w:t>A-</w:t>
            </w:r>
            <w:r w:rsidRPr="00C30686">
              <w:rPr>
                <w:rFonts w:hint="eastAsia"/>
                <w:lang w:eastAsia="zh-CN"/>
              </w:rPr>
              <w:t>n40A</w:t>
            </w:r>
            <w:r w:rsidRPr="00C30686">
              <w:rPr>
                <w:lang w:eastAsia="zh-CN"/>
              </w:rPr>
              <w:t>-n77A</w:t>
            </w:r>
          </w:p>
        </w:tc>
        <w:tc>
          <w:tcPr>
            <w:tcW w:w="2785" w:type="dxa"/>
            <w:tcBorders>
              <w:top w:val="single" w:sz="4" w:space="0" w:color="auto"/>
              <w:left w:val="single" w:sz="4" w:space="0" w:color="auto"/>
              <w:bottom w:val="nil"/>
              <w:right w:val="single" w:sz="4" w:space="0" w:color="auto"/>
            </w:tcBorders>
            <w:vAlign w:val="center"/>
          </w:tcPr>
          <w:p w14:paraId="51A24310" w14:textId="77777777" w:rsidR="006F6378" w:rsidRPr="00C30686" w:rsidRDefault="006F6378" w:rsidP="0094020B">
            <w:pPr>
              <w:pStyle w:val="TAC"/>
              <w:rPr>
                <w:lang w:eastAsia="zh-CN"/>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w:t>
            </w:r>
            <w:r w:rsidRPr="00C30686">
              <w:rPr>
                <w:rFonts w:eastAsiaTheme="minorEastAsia"/>
                <w:lang w:eastAsia="zh-CN"/>
              </w:rPr>
              <w:t>1</w:t>
            </w:r>
            <w:r w:rsidRPr="00C30686">
              <w:rPr>
                <w:rFonts w:eastAsiaTheme="minorEastAsia"/>
                <w:lang w:val="en-US"/>
              </w:rPr>
              <w:t>A-</w:t>
            </w:r>
            <w:r w:rsidRPr="00C30686">
              <w:rPr>
                <w:rFonts w:hint="eastAsia"/>
                <w:lang w:eastAsia="zh-CN"/>
              </w:rPr>
              <w:t>n40A</w:t>
            </w:r>
          </w:p>
          <w:p w14:paraId="58F3AAF5" w14:textId="77777777" w:rsidR="006F6378" w:rsidRPr="00C30686" w:rsidRDefault="006F6378" w:rsidP="0094020B">
            <w:pPr>
              <w:pStyle w:val="TAC"/>
              <w:rPr>
                <w:lang w:eastAsia="zh-CN"/>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w:t>
            </w:r>
            <w:r w:rsidRPr="00C30686">
              <w:rPr>
                <w:rFonts w:eastAsiaTheme="minorEastAsia"/>
                <w:lang w:eastAsia="zh-CN"/>
              </w:rPr>
              <w:t>1</w:t>
            </w:r>
            <w:r w:rsidRPr="00C30686">
              <w:rPr>
                <w:rFonts w:eastAsiaTheme="minorEastAsia"/>
                <w:lang w:val="en-US"/>
              </w:rPr>
              <w:t>A-</w:t>
            </w:r>
            <w:r w:rsidRPr="00C30686">
              <w:rPr>
                <w:lang w:eastAsia="zh-CN"/>
              </w:rPr>
              <w:t>n77A</w:t>
            </w:r>
          </w:p>
          <w:p w14:paraId="16F2534C"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CA</w:t>
            </w:r>
            <w:r w:rsidRPr="00C30686">
              <w:rPr>
                <w:rFonts w:eastAsiaTheme="minorEastAsia"/>
              </w:rPr>
              <w:t>_</w:t>
            </w:r>
            <w:r w:rsidRPr="00C30686">
              <w:rPr>
                <w:rFonts w:hint="eastAsia"/>
                <w:lang w:eastAsia="zh-CN"/>
              </w:rPr>
              <w:t>n40A</w:t>
            </w:r>
            <w:r w:rsidRPr="00C30686">
              <w:rPr>
                <w:lang w:eastAsia="zh-CN"/>
              </w:rPr>
              <w:t>-n77A</w:t>
            </w:r>
          </w:p>
        </w:tc>
        <w:tc>
          <w:tcPr>
            <w:tcW w:w="1259" w:type="dxa"/>
            <w:tcBorders>
              <w:top w:val="single" w:sz="4" w:space="0" w:color="auto"/>
              <w:left w:val="single" w:sz="4" w:space="0" w:color="auto"/>
              <w:bottom w:val="single" w:sz="4" w:space="0" w:color="auto"/>
              <w:right w:val="single" w:sz="4" w:space="0" w:color="auto"/>
            </w:tcBorders>
            <w:vAlign w:val="center"/>
          </w:tcPr>
          <w:p w14:paraId="6972395D"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5E0F8BCF"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rPr>
              <w:t xml:space="preserve">5, </w:t>
            </w:r>
            <w:r w:rsidRPr="00C30686">
              <w:rPr>
                <w:rFonts w:eastAsiaTheme="minorEastAsia" w:hint="eastAsia"/>
              </w:rPr>
              <w:t>1</w:t>
            </w:r>
            <w:r w:rsidRPr="00C30686">
              <w:rPr>
                <w:rFonts w:eastAsiaTheme="minorEastAsia"/>
              </w:rPr>
              <w:t>0, 15, 20, 30, 40, 45, 50</w:t>
            </w:r>
          </w:p>
        </w:tc>
        <w:tc>
          <w:tcPr>
            <w:tcW w:w="2445" w:type="dxa"/>
            <w:tcBorders>
              <w:top w:val="single" w:sz="4" w:space="0" w:color="auto"/>
              <w:left w:val="single" w:sz="4" w:space="0" w:color="auto"/>
              <w:bottom w:val="nil"/>
              <w:right w:val="single" w:sz="4" w:space="0" w:color="auto"/>
            </w:tcBorders>
            <w:vAlign w:val="center"/>
          </w:tcPr>
          <w:p w14:paraId="15737B0A"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0</w:t>
            </w:r>
          </w:p>
        </w:tc>
      </w:tr>
      <w:tr w:rsidR="006F6378" w:rsidRPr="00C30686" w14:paraId="4E1E6377" w14:textId="77777777" w:rsidTr="004F423A">
        <w:trPr>
          <w:trHeight w:val="128"/>
        </w:trPr>
        <w:tc>
          <w:tcPr>
            <w:tcW w:w="2742" w:type="dxa"/>
            <w:tcBorders>
              <w:top w:val="nil"/>
              <w:left w:val="single" w:sz="4" w:space="0" w:color="auto"/>
              <w:bottom w:val="nil"/>
              <w:right w:val="single" w:sz="4" w:space="0" w:color="auto"/>
            </w:tcBorders>
            <w:vAlign w:val="center"/>
          </w:tcPr>
          <w:p w14:paraId="69BED86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981204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9BFAEAA"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n40</w:t>
            </w:r>
          </w:p>
        </w:tc>
        <w:tc>
          <w:tcPr>
            <w:tcW w:w="4356" w:type="dxa"/>
            <w:tcBorders>
              <w:top w:val="single" w:sz="4" w:space="0" w:color="auto"/>
              <w:left w:val="single" w:sz="4" w:space="0" w:color="auto"/>
              <w:bottom w:val="single" w:sz="4" w:space="0" w:color="auto"/>
              <w:right w:val="single" w:sz="4" w:space="0" w:color="auto"/>
            </w:tcBorders>
            <w:vAlign w:val="center"/>
          </w:tcPr>
          <w:p w14:paraId="599C810E"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rPr>
              <w:t>10, 15, 20, 25, 30, 40, 50, 60, 70, 80, 90, 100</w:t>
            </w:r>
          </w:p>
        </w:tc>
        <w:tc>
          <w:tcPr>
            <w:tcW w:w="2445" w:type="dxa"/>
            <w:tcBorders>
              <w:top w:val="nil"/>
              <w:left w:val="single" w:sz="4" w:space="0" w:color="auto"/>
              <w:bottom w:val="nil"/>
              <w:right w:val="single" w:sz="4" w:space="0" w:color="auto"/>
            </w:tcBorders>
            <w:vAlign w:val="center"/>
          </w:tcPr>
          <w:p w14:paraId="640FD2FF" w14:textId="77777777" w:rsidR="006F6378" w:rsidRPr="00C30686" w:rsidRDefault="006F6378" w:rsidP="0094020B">
            <w:pPr>
              <w:pStyle w:val="TAC"/>
              <w:rPr>
                <w:rFonts w:eastAsiaTheme="minorEastAsia"/>
                <w:lang w:val="en-US" w:eastAsia="zh-CN"/>
              </w:rPr>
            </w:pPr>
          </w:p>
        </w:tc>
      </w:tr>
      <w:tr w:rsidR="006F6378" w:rsidRPr="00C30686" w14:paraId="64B560E5" w14:textId="77777777" w:rsidTr="004F423A">
        <w:trPr>
          <w:trHeight w:val="128"/>
        </w:trPr>
        <w:tc>
          <w:tcPr>
            <w:tcW w:w="2742" w:type="dxa"/>
            <w:tcBorders>
              <w:top w:val="nil"/>
              <w:left w:val="single" w:sz="4" w:space="0" w:color="auto"/>
              <w:bottom w:val="single" w:sz="4" w:space="0" w:color="auto"/>
              <w:right w:val="single" w:sz="4" w:space="0" w:color="auto"/>
            </w:tcBorders>
            <w:vAlign w:val="center"/>
          </w:tcPr>
          <w:p w14:paraId="7EDABC7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287D4B8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9C7E863" w14:textId="77777777" w:rsidR="006F6378" w:rsidRPr="00C30686" w:rsidRDefault="006F6378" w:rsidP="0094020B">
            <w:pPr>
              <w:pStyle w:val="TAC"/>
              <w:rPr>
                <w:rFonts w:eastAsiaTheme="minorEastAsia"/>
                <w:lang w:val="en-US" w:eastAsia="zh-CN"/>
              </w:rPr>
            </w:pPr>
            <w:r w:rsidRPr="00C30686">
              <w:rPr>
                <w:rFonts w:eastAsiaTheme="minorEastAsia"/>
                <w:lang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352B1673"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5109169D" w14:textId="77777777" w:rsidR="006F6378" w:rsidRPr="00C30686" w:rsidRDefault="006F6378" w:rsidP="0094020B">
            <w:pPr>
              <w:pStyle w:val="TAC"/>
              <w:rPr>
                <w:rFonts w:eastAsiaTheme="minorEastAsia"/>
                <w:lang w:val="en-US" w:eastAsia="zh-CN"/>
              </w:rPr>
            </w:pPr>
          </w:p>
        </w:tc>
      </w:tr>
      <w:tr w:rsidR="006F6378" w:rsidRPr="00C30686" w14:paraId="79D4ABD6" w14:textId="77777777" w:rsidTr="004F423A">
        <w:trPr>
          <w:trHeight w:val="128"/>
        </w:trPr>
        <w:tc>
          <w:tcPr>
            <w:tcW w:w="2742" w:type="dxa"/>
            <w:tcBorders>
              <w:top w:val="single" w:sz="4" w:space="0" w:color="auto"/>
              <w:left w:val="single" w:sz="4" w:space="0" w:color="auto"/>
              <w:bottom w:val="nil"/>
              <w:right w:val="single" w:sz="4" w:space="0" w:color="auto"/>
            </w:tcBorders>
            <w:vAlign w:val="center"/>
          </w:tcPr>
          <w:p w14:paraId="1D53258F"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lastRenderedPageBreak/>
              <w:t>CA</w:t>
            </w:r>
            <w:r w:rsidRPr="00C30686">
              <w:rPr>
                <w:rFonts w:eastAsiaTheme="minorEastAsia"/>
              </w:rPr>
              <w:t>_</w:t>
            </w:r>
            <w:r w:rsidRPr="00C30686">
              <w:rPr>
                <w:rFonts w:eastAsiaTheme="minorEastAsia" w:hint="eastAsia"/>
                <w:lang w:eastAsia="zh-CN"/>
              </w:rPr>
              <w:t>n</w:t>
            </w:r>
            <w:r w:rsidRPr="00C30686">
              <w:rPr>
                <w:rFonts w:eastAsiaTheme="minorEastAsia"/>
                <w:lang w:eastAsia="zh-CN"/>
              </w:rPr>
              <w:t>1</w:t>
            </w:r>
            <w:r w:rsidRPr="00C30686">
              <w:rPr>
                <w:rFonts w:eastAsiaTheme="minorEastAsia"/>
                <w:lang w:val="sv-SE"/>
              </w:rPr>
              <w:t>A-</w:t>
            </w:r>
            <w:r w:rsidRPr="00C30686">
              <w:rPr>
                <w:rFonts w:hint="eastAsia"/>
                <w:lang w:eastAsia="zh-CN"/>
              </w:rPr>
              <w:t>n40A</w:t>
            </w:r>
            <w:r w:rsidRPr="00C30686">
              <w:rPr>
                <w:lang w:eastAsia="zh-CN"/>
              </w:rPr>
              <w:t>-n77(2A)</w:t>
            </w:r>
          </w:p>
        </w:tc>
        <w:tc>
          <w:tcPr>
            <w:tcW w:w="2785" w:type="dxa"/>
            <w:tcBorders>
              <w:top w:val="single" w:sz="4" w:space="0" w:color="auto"/>
              <w:left w:val="single" w:sz="4" w:space="0" w:color="auto"/>
              <w:bottom w:val="nil"/>
              <w:right w:val="single" w:sz="4" w:space="0" w:color="auto"/>
            </w:tcBorders>
            <w:vAlign w:val="center"/>
          </w:tcPr>
          <w:p w14:paraId="19D495CD" w14:textId="77777777" w:rsidR="006F6378" w:rsidRPr="00C30686" w:rsidRDefault="006F6378" w:rsidP="0094020B">
            <w:pPr>
              <w:pStyle w:val="TAC"/>
              <w:rPr>
                <w:lang w:eastAsia="zh-CN"/>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w:t>
            </w:r>
            <w:r w:rsidRPr="00C30686">
              <w:rPr>
                <w:rFonts w:eastAsiaTheme="minorEastAsia"/>
                <w:lang w:eastAsia="zh-CN"/>
              </w:rPr>
              <w:t>1</w:t>
            </w:r>
            <w:r w:rsidRPr="00C30686">
              <w:rPr>
                <w:rFonts w:eastAsiaTheme="minorEastAsia"/>
                <w:lang w:val="en-US"/>
              </w:rPr>
              <w:t>A-</w:t>
            </w:r>
            <w:r w:rsidRPr="00C30686">
              <w:rPr>
                <w:rFonts w:hint="eastAsia"/>
                <w:lang w:eastAsia="zh-CN"/>
              </w:rPr>
              <w:t>n40A</w:t>
            </w:r>
          </w:p>
          <w:p w14:paraId="0B838B74" w14:textId="77777777" w:rsidR="006F6378" w:rsidRPr="00C30686" w:rsidRDefault="006F6378" w:rsidP="0094020B">
            <w:pPr>
              <w:pStyle w:val="TAC"/>
              <w:rPr>
                <w:lang w:eastAsia="zh-CN"/>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w:t>
            </w:r>
            <w:r w:rsidRPr="00C30686">
              <w:rPr>
                <w:rFonts w:eastAsiaTheme="minorEastAsia"/>
                <w:lang w:eastAsia="zh-CN"/>
              </w:rPr>
              <w:t>1</w:t>
            </w:r>
            <w:r w:rsidRPr="00C30686">
              <w:rPr>
                <w:rFonts w:eastAsiaTheme="minorEastAsia"/>
                <w:lang w:val="en-US"/>
              </w:rPr>
              <w:t>A-</w:t>
            </w:r>
            <w:r w:rsidRPr="00C30686">
              <w:rPr>
                <w:lang w:eastAsia="zh-CN"/>
              </w:rPr>
              <w:t>n77A</w:t>
            </w:r>
          </w:p>
          <w:p w14:paraId="50899A89"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CA</w:t>
            </w:r>
            <w:r w:rsidRPr="00C30686">
              <w:rPr>
                <w:rFonts w:eastAsiaTheme="minorEastAsia"/>
              </w:rPr>
              <w:t>_</w:t>
            </w:r>
            <w:r w:rsidRPr="00C30686">
              <w:rPr>
                <w:rFonts w:hint="eastAsia"/>
                <w:lang w:eastAsia="zh-CN"/>
              </w:rPr>
              <w:t>n40A</w:t>
            </w:r>
            <w:r w:rsidRPr="00C30686">
              <w:rPr>
                <w:lang w:eastAsia="zh-CN"/>
              </w:rPr>
              <w:t>-n77A</w:t>
            </w:r>
          </w:p>
        </w:tc>
        <w:tc>
          <w:tcPr>
            <w:tcW w:w="1259" w:type="dxa"/>
            <w:tcBorders>
              <w:top w:val="single" w:sz="4" w:space="0" w:color="auto"/>
              <w:left w:val="single" w:sz="4" w:space="0" w:color="auto"/>
              <w:bottom w:val="single" w:sz="4" w:space="0" w:color="auto"/>
              <w:right w:val="single" w:sz="4" w:space="0" w:color="auto"/>
            </w:tcBorders>
            <w:vAlign w:val="center"/>
          </w:tcPr>
          <w:p w14:paraId="49FA58DA"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242F904B"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rPr>
              <w:t xml:space="preserve">5, </w:t>
            </w:r>
            <w:r w:rsidRPr="00C30686">
              <w:rPr>
                <w:rFonts w:eastAsiaTheme="minorEastAsia" w:hint="eastAsia"/>
              </w:rPr>
              <w:t>1</w:t>
            </w:r>
            <w:r w:rsidRPr="00C30686">
              <w:rPr>
                <w:rFonts w:eastAsiaTheme="minorEastAsia"/>
              </w:rPr>
              <w:t>0, 15, 20, 30, 40, 45, 50</w:t>
            </w:r>
          </w:p>
        </w:tc>
        <w:tc>
          <w:tcPr>
            <w:tcW w:w="2445" w:type="dxa"/>
            <w:tcBorders>
              <w:top w:val="single" w:sz="4" w:space="0" w:color="auto"/>
              <w:left w:val="single" w:sz="4" w:space="0" w:color="auto"/>
              <w:bottom w:val="nil"/>
              <w:right w:val="single" w:sz="4" w:space="0" w:color="auto"/>
            </w:tcBorders>
            <w:vAlign w:val="center"/>
          </w:tcPr>
          <w:p w14:paraId="4FBF52B4"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0</w:t>
            </w:r>
          </w:p>
        </w:tc>
      </w:tr>
      <w:tr w:rsidR="006F6378" w:rsidRPr="00C30686" w14:paraId="3DFF4297" w14:textId="77777777" w:rsidTr="004F423A">
        <w:trPr>
          <w:trHeight w:val="128"/>
        </w:trPr>
        <w:tc>
          <w:tcPr>
            <w:tcW w:w="2742" w:type="dxa"/>
            <w:tcBorders>
              <w:top w:val="nil"/>
              <w:left w:val="single" w:sz="4" w:space="0" w:color="auto"/>
              <w:bottom w:val="nil"/>
              <w:right w:val="single" w:sz="4" w:space="0" w:color="auto"/>
            </w:tcBorders>
            <w:vAlign w:val="center"/>
          </w:tcPr>
          <w:p w14:paraId="6ED138E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B8037F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0EF5D3D"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n40</w:t>
            </w:r>
          </w:p>
        </w:tc>
        <w:tc>
          <w:tcPr>
            <w:tcW w:w="4356" w:type="dxa"/>
            <w:tcBorders>
              <w:top w:val="single" w:sz="4" w:space="0" w:color="auto"/>
              <w:left w:val="single" w:sz="4" w:space="0" w:color="auto"/>
              <w:bottom w:val="single" w:sz="4" w:space="0" w:color="auto"/>
              <w:right w:val="single" w:sz="4" w:space="0" w:color="auto"/>
            </w:tcBorders>
            <w:vAlign w:val="center"/>
          </w:tcPr>
          <w:p w14:paraId="69D8BFA7"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rPr>
              <w:t>10, 15, 20, 25, 30, 40, 50, 60, 70, 80, 90, 100</w:t>
            </w:r>
          </w:p>
        </w:tc>
        <w:tc>
          <w:tcPr>
            <w:tcW w:w="2445" w:type="dxa"/>
            <w:tcBorders>
              <w:top w:val="nil"/>
              <w:left w:val="single" w:sz="4" w:space="0" w:color="auto"/>
              <w:bottom w:val="nil"/>
              <w:right w:val="single" w:sz="4" w:space="0" w:color="auto"/>
            </w:tcBorders>
            <w:vAlign w:val="center"/>
          </w:tcPr>
          <w:p w14:paraId="3B3D6959" w14:textId="77777777" w:rsidR="006F6378" w:rsidRPr="00C30686" w:rsidRDefault="006F6378" w:rsidP="0094020B">
            <w:pPr>
              <w:pStyle w:val="TAC"/>
              <w:rPr>
                <w:rFonts w:eastAsiaTheme="minorEastAsia"/>
                <w:lang w:val="en-US" w:eastAsia="zh-CN"/>
              </w:rPr>
            </w:pPr>
          </w:p>
        </w:tc>
      </w:tr>
      <w:tr w:rsidR="006F6378" w:rsidRPr="00C30686" w14:paraId="42B7F33D" w14:textId="77777777" w:rsidTr="004F423A">
        <w:trPr>
          <w:trHeight w:val="128"/>
        </w:trPr>
        <w:tc>
          <w:tcPr>
            <w:tcW w:w="2742" w:type="dxa"/>
            <w:tcBorders>
              <w:top w:val="nil"/>
              <w:left w:val="single" w:sz="4" w:space="0" w:color="auto"/>
              <w:bottom w:val="single" w:sz="4" w:space="0" w:color="auto"/>
              <w:right w:val="single" w:sz="4" w:space="0" w:color="auto"/>
            </w:tcBorders>
            <w:vAlign w:val="center"/>
          </w:tcPr>
          <w:p w14:paraId="04AA6AB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18CD538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80A932D" w14:textId="77777777" w:rsidR="006F6378" w:rsidRPr="00C30686" w:rsidRDefault="006F6378" w:rsidP="0094020B">
            <w:pPr>
              <w:pStyle w:val="TAC"/>
              <w:rPr>
                <w:rFonts w:eastAsiaTheme="minorEastAsia"/>
                <w:lang w:val="en-US" w:eastAsia="zh-CN"/>
              </w:rPr>
            </w:pPr>
            <w:r w:rsidRPr="00C30686">
              <w:rPr>
                <w:rFonts w:eastAsiaTheme="minorEastAsia"/>
                <w:lang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68BCE81B"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rPr>
              <w:t>CA_n77(2A)_BCS1</w:t>
            </w:r>
          </w:p>
        </w:tc>
        <w:tc>
          <w:tcPr>
            <w:tcW w:w="2445" w:type="dxa"/>
            <w:tcBorders>
              <w:top w:val="nil"/>
              <w:left w:val="single" w:sz="4" w:space="0" w:color="auto"/>
              <w:bottom w:val="single" w:sz="4" w:space="0" w:color="auto"/>
              <w:right w:val="single" w:sz="4" w:space="0" w:color="auto"/>
            </w:tcBorders>
            <w:vAlign w:val="center"/>
          </w:tcPr>
          <w:p w14:paraId="32214DF1" w14:textId="77777777" w:rsidR="006F6378" w:rsidRPr="00C30686" w:rsidRDefault="006F6378" w:rsidP="0094020B">
            <w:pPr>
              <w:pStyle w:val="TAC"/>
              <w:rPr>
                <w:rFonts w:eastAsiaTheme="minorEastAsia"/>
                <w:lang w:val="en-US" w:eastAsia="zh-CN"/>
              </w:rPr>
            </w:pPr>
          </w:p>
        </w:tc>
      </w:tr>
      <w:tr w:rsidR="006F6378" w:rsidRPr="00C30686" w14:paraId="631B6FC8" w14:textId="77777777" w:rsidTr="004F423A">
        <w:trPr>
          <w:trHeight w:val="128"/>
        </w:trPr>
        <w:tc>
          <w:tcPr>
            <w:tcW w:w="2742" w:type="dxa"/>
            <w:tcBorders>
              <w:top w:val="single" w:sz="4" w:space="0" w:color="auto"/>
              <w:left w:val="single" w:sz="4" w:space="0" w:color="auto"/>
              <w:bottom w:val="nil"/>
              <w:right w:val="single" w:sz="4" w:space="0" w:color="auto"/>
            </w:tcBorders>
            <w:vAlign w:val="center"/>
          </w:tcPr>
          <w:p w14:paraId="25FB391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CA_n1A-n40A-n78A</w:t>
            </w:r>
          </w:p>
        </w:tc>
        <w:tc>
          <w:tcPr>
            <w:tcW w:w="2785" w:type="dxa"/>
            <w:tcBorders>
              <w:top w:val="single" w:sz="4" w:space="0" w:color="auto"/>
              <w:left w:val="single" w:sz="4" w:space="0" w:color="auto"/>
              <w:bottom w:val="nil"/>
              <w:right w:val="single" w:sz="4" w:space="0" w:color="auto"/>
            </w:tcBorders>
            <w:vAlign w:val="center"/>
          </w:tcPr>
          <w:p w14:paraId="31C9D73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CA_n1A-n40A</w:t>
            </w:r>
          </w:p>
          <w:p w14:paraId="2752F54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CA_n1A-n78A</w:t>
            </w:r>
          </w:p>
          <w:p w14:paraId="3497C45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CA_n40A-n78A</w:t>
            </w:r>
          </w:p>
        </w:tc>
        <w:tc>
          <w:tcPr>
            <w:tcW w:w="1259" w:type="dxa"/>
            <w:tcBorders>
              <w:top w:val="single" w:sz="4" w:space="0" w:color="auto"/>
              <w:left w:val="single" w:sz="4" w:space="0" w:color="auto"/>
              <w:bottom w:val="single" w:sz="4" w:space="0" w:color="auto"/>
              <w:right w:val="single" w:sz="4" w:space="0" w:color="auto"/>
            </w:tcBorders>
            <w:vAlign w:val="center"/>
          </w:tcPr>
          <w:p w14:paraId="3D54E00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7C2347E1"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70896CA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3F806F3B" w14:textId="77777777" w:rsidTr="004F423A">
        <w:trPr>
          <w:trHeight w:val="128"/>
        </w:trPr>
        <w:tc>
          <w:tcPr>
            <w:tcW w:w="2742" w:type="dxa"/>
            <w:tcBorders>
              <w:top w:val="nil"/>
              <w:left w:val="single" w:sz="4" w:space="0" w:color="auto"/>
              <w:bottom w:val="nil"/>
              <w:right w:val="single" w:sz="4" w:space="0" w:color="auto"/>
            </w:tcBorders>
            <w:vAlign w:val="center"/>
          </w:tcPr>
          <w:p w14:paraId="2E9C2F6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8D2B9B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72C5A2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n40</w:t>
            </w:r>
          </w:p>
        </w:tc>
        <w:tc>
          <w:tcPr>
            <w:tcW w:w="4356" w:type="dxa"/>
            <w:tcBorders>
              <w:top w:val="single" w:sz="4" w:space="0" w:color="auto"/>
              <w:left w:val="single" w:sz="4" w:space="0" w:color="auto"/>
              <w:bottom w:val="single" w:sz="4" w:space="0" w:color="auto"/>
              <w:right w:val="single" w:sz="4" w:space="0" w:color="auto"/>
            </w:tcBorders>
            <w:vAlign w:val="center"/>
          </w:tcPr>
          <w:p w14:paraId="4B8B89D8"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5, 10, 15, 20, 25, 30, 40, 50</w:t>
            </w:r>
          </w:p>
        </w:tc>
        <w:tc>
          <w:tcPr>
            <w:tcW w:w="2445" w:type="dxa"/>
            <w:tcBorders>
              <w:top w:val="nil"/>
              <w:left w:val="single" w:sz="4" w:space="0" w:color="auto"/>
              <w:bottom w:val="nil"/>
              <w:right w:val="single" w:sz="4" w:space="0" w:color="auto"/>
            </w:tcBorders>
            <w:vAlign w:val="center"/>
          </w:tcPr>
          <w:p w14:paraId="43341117" w14:textId="77777777" w:rsidR="006F6378" w:rsidRPr="00C30686" w:rsidRDefault="006F6378" w:rsidP="0094020B">
            <w:pPr>
              <w:pStyle w:val="TAC"/>
              <w:rPr>
                <w:rFonts w:eastAsiaTheme="minorEastAsia"/>
                <w:lang w:val="en-US" w:eastAsia="zh-CN"/>
              </w:rPr>
            </w:pPr>
          </w:p>
        </w:tc>
      </w:tr>
      <w:tr w:rsidR="006F6378" w:rsidRPr="00C30686" w14:paraId="1F0F6954" w14:textId="77777777" w:rsidTr="004F423A">
        <w:trPr>
          <w:trHeight w:val="128"/>
        </w:trPr>
        <w:tc>
          <w:tcPr>
            <w:tcW w:w="2742" w:type="dxa"/>
            <w:tcBorders>
              <w:top w:val="nil"/>
              <w:left w:val="single" w:sz="4" w:space="0" w:color="auto"/>
              <w:bottom w:val="nil"/>
              <w:right w:val="single" w:sz="4" w:space="0" w:color="auto"/>
            </w:tcBorders>
            <w:vAlign w:val="center"/>
          </w:tcPr>
          <w:p w14:paraId="3D37F60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26E69BA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7EEFE9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26AA7A72"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10, 15, 20, 40, 50, 60, 80, 90, 100</w:t>
            </w:r>
          </w:p>
        </w:tc>
        <w:tc>
          <w:tcPr>
            <w:tcW w:w="2445" w:type="dxa"/>
            <w:tcBorders>
              <w:top w:val="nil"/>
              <w:left w:val="single" w:sz="4" w:space="0" w:color="auto"/>
              <w:bottom w:val="single" w:sz="4" w:space="0" w:color="auto"/>
              <w:right w:val="single" w:sz="4" w:space="0" w:color="auto"/>
            </w:tcBorders>
            <w:vAlign w:val="center"/>
          </w:tcPr>
          <w:p w14:paraId="75281DE2" w14:textId="77777777" w:rsidR="006F6378" w:rsidRPr="00C30686" w:rsidRDefault="006F6378" w:rsidP="0094020B">
            <w:pPr>
              <w:pStyle w:val="TAC"/>
              <w:rPr>
                <w:rFonts w:eastAsiaTheme="minorEastAsia"/>
                <w:lang w:val="en-US" w:eastAsia="zh-CN"/>
              </w:rPr>
            </w:pPr>
          </w:p>
        </w:tc>
      </w:tr>
      <w:tr w:rsidR="006F6378" w:rsidRPr="00C30686" w14:paraId="79EE22DD" w14:textId="77777777" w:rsidTr="004F423A">
        <w:trPr>
          <w:trHeight w:val="128"/>
        </w:trPr>
        <w:tc>
          <w:tcPr>
            <w:tcW w:w="2742" w:type="dxa"/>
            <w:tcBorders>
              <w:top w:val="nil"/>
              <w:left w:val="single" w:sz="4" w:space="0" w:color="auto"/>
              <w:bottom w:val="nil"/>
              <w:right w:val="single" w:sz="4" w:space="0" w:color="auto"/>
            </w:tcBorders>
            <w:vAlign w:val="center"/>
          </w:tcPr>
          <w:p w14:paraId="2D4889AB" w14:textId="77777777" w:rsidR="006F6378" w:rsidRPr="00C30686" w:rsidRDefault="006F6378" w:rsidP="0094020B">
            <w:pPr>
              <w:pStyle w:val="TAC"/>
              <w:rPr>
                <w:rFonts w:eastAsiaTheme="minorEastAsia"/>
                <w:lang w:val="en-US" w:eastAsia="zh-CN"/>
              </w:rPr>
            </w:pPr>
          </w:p>
        </w:tc>
        <w:tc>
          <w:tcPr>
            <w:tcW w:w="2785" w:type="dxa"/>
            <w:tcBorders>
              <w:top w:val="single" w:sz="4" w:space="0" w:color="auto"/>
              <w:left w:val="single" w:sz="4" w:space="0" w:color="auto"/>
              <w:bottom w:val="nil"/>
              <w:right w:val="single" w:sz="4" w:space="0" w:color="auto"/>
            </w:tcBorders>
            <w:vAlign w:val="center"/>
          </w:tcPr>
          <w:p w14:paraId="52D629E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CA_n1A-n40A</w:t>
            </w:r>
          </w:p>
          <w:p w14:paraId="7D12796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CA_n1A-n78A</w:t>
            </w:r>
          </w:p>
          <w:p w14:paraId="48C75EB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CA_n40A-n78A</w:t>
            </w:r>
          </w:p>
        </w:tc>
        <w:tc>
          <w:tcPr>
            <w:tcW w:w="1259" w:type="dxa"/>
            <w:tcBorders>
              <w:top w:val="single" w:sz="4" w:space="0" w:color="auto"/>
              <w:left w:val="single" w:sz="4" w:space="0" w:color="auto"/>
              <w:bottom w:val="single" w:sz="4" w:space="0" w:color="auto"/>
              <w:right w:val="single" w:sz="4" w:space="0" w:color="auto"/>
            </w:tcBorders>
            <w:vAlign w:val="center"/>
          </w:tcPr>
          <w:p w14:paraId="238A9D6E"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rPr>
              <w:t>n1</w:t>
            </w:r>
          </w:p>
        </w:tc>
        <w:tc>
          <w:tcPr>
            <w:tcW w:w="4356" w:type="dxa"/>
            <w:tcBorders>
              <w:top w:val="single" w:sz="4" w:space="0" w:color="auto"/>
              <w:left w:val="single" w:sz="4" w:space="0" w:color="auto"/>
              <w:bottom w:val="single" w:sz="4" w:space="0" w:color="auto"/>
              <w:right w:val="single" w:sz="4" w:space="0" w:color="auto"/>
            </w:tcBorders>
            <w:vAlign w:val="center"/>
          </w:tcPr>
          <w:p w14:paraId="17C648D9"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2CE5760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1</w:t>
            </w:r>
          </w:p>
        </w:tc>
      </w:tr>
      <w:tr w:rsidR="006F6378" w:rsidRPr="00C30686" w14:paraId="2E5C2FF5" w14:textId="77777777" w:rsidTr="004F423A">
        <w:trPr>
          <w:trHeight w:val="128"/>
        </w:trPr>
        <w:tc>
          <w:tcPr>
            <w:tcW w:w="2742" w:type="dxa"/>
            <w:tcBorders>
              <w:top w:val="nil"/>
              <w:left w:val="single" w:sz="4" w:space="0" w:color="auto"/>
              <w:bottom w:val="nil"/>
              <w:right w:val="single" w:sz="4" w:space="0" w:color="auto"/>
            </w:tcBorders>
            <w:vAlign w:val="center"/>
          </w:tcPr>
          <w:p w14:paraId="3FBC723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B75B00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CEE9113"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rPr>
              <w:t>n40</w:t>
            </w:r>
          </w:p>
        </w:tc>
        <w:tc>
          <w:tcPr>
            <w:tcW w:w="4356" w:type="dxa"/>
            <w:tcBorders>
              <w:top w:val="single" w:sz="4" w:space="0" w:color="auto"/>
              <w:left w:val="single" w:sz="4" w:space="0" w:color="auto"/>
              <w:bottom w:val="single" w:sz="4" w:space="0" w:color="auto"/>
              <w:right w:val="single" w:sz="4" w:space="0" w:color="auto"/>
            </w:tcBorders>
            <w:vAlign w:val="center"/>
          </w:tcPr>
          <w:p w14:paraId="574056E6"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5, 10, 15, 20, 25, 30, 40, 50, 60, 80</w:t>
            </w:r>
          </w:p>
        </w:tc>
        <w:tc>
          <w:tcPr>
            <w:tcW w:w="2445" w:type="dxa"/>
            <w:tcBorders>
              <w:top w:val="nil"/>
              <w:left w:val="single" w:sz="4" w:space="0" w:color="auto"/>
              <w:bottom w:val="nil"/>
              <w:right w:val="single" w:sz="4" w:space="0" w:color="auto"/>
            </w:tcBorders>
            <w:vAlign w:val="center"/>
          </w:tcPr>
          <w:p w14:paraId="5A529CF4" w14:textId="77777777" w:rsidR="006F6378" w:rsidRPr="00C30686" w:rsidRDefault="006F6378" w:rsidP="0094020B">
            <w:pPr>
              <w:pStyle w:val="TAC"/>
              <w:rPr>
                <w:rFonts w:eastAsiaTheme="minorEastAsia"/>
                <w:lang w:val="en-US" w:eastAsia="zh-CN"/>
              </w:rPr>
            </w:pPr>
          </w:p>
        </w:tc>
      </w:tr>
      <w:tr w:rsidR="006F6378" w:rsidRPr="00C30686" w14:paraId="2E8B5EC6" w14:textId="77777777" w:rsidTr="004F423A">
        <w:trPr>
          <w:trHeight w:val="128"/>
        </w:trPr>
        <w:tc>
          <w:tcPr>
            <w:tcW w:w="2742" w:type="dxa"/>
            <w:tcBorders>
              <w:top w:val="nil"/>
              <w:left w:val="single" w:sz="4" w:space="0" w:color="auto"/>
              <w:bottom w:val="nil"/>
              <w:right w:val="single" w:sz="4" w:space="0" w:color="auto"/>
            </w:tcBorders>
            <w:vAlign w:val="center"/>
          </w:tcPr>
          <w:p w14:paraId="21A8926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B04A54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C4548F1"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690C2F92"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10, 15, 20, 40, 50, 60, 80, 90, 100</w:t>
            </w:r>
          </w:p>
        </w:tc>
        <w:tc>
          <w:tcPr>
            <w:tcW w:w="2445" w:type="dxa"/>
            <w:tcBorders>
              <w:top w:val="nil"/>
              <w:left w:val="single" w:sz="4" w:space="0" w:color="auto"/>
              <w:bottom w:val="single" w:sz="4" w:space="0" w:color="auto"/>
              <w:right w:val="single" w:sz="4" w:space="0" w:color="auto"/>
            </w:tcBorders>
            <w:vAlign w:val="center"/>
          </w:tcPr>
          <w:p w14:paraId="1389F512" w14:textId="77777777" w:rsidR="006F6378" w:rsidRPr="00C30686" w:rsidRDefault="006F6378" w:rsidP="0094020B">
            <w:pPr>
              <w:pStyle w:val="TAC"/>
              <w:rPr>
                <w:rFonts w:eastAsiaTheme="minorEastAsia"/>
                <w:lang w:val="en-US" w:eastAsia="zh-CN"/>
              </w:rPr>
            </w:pPr>
          </w:p>
        </w:tc>
      </w:tr>
      <w:tr w:rsidR="006F6378" w:rsidRPr="00C30686" w14:paraId="271B302E" w14:textId="77777777" w:rsidTr="004F423A">
        <w:trPr>
          <w:trHeight w:val="128"/>
        </w:trPr>
        <w:tc>
          <w:tcPr>
            <w:tcW w:w="2742" w:type="dxa"/>
            <w:tcBorders>
              <w:top w:val="nil"/>
              <w:left w:val="single" w:sz="4" w:space="0" w:color="auto"/>
              <w:bottom w:val="nil"/>
              <w:right w:val="single" w:sz="4" w:space="0" w:color="auto"/>
            </w:tcBorders>
            <w:vAlign w:val="center"/>
          </w:tcPr>
          <w:p w14:paraId="33BFA45A" w14:textId="77777777" w:rsidR="006F6378" w:rsidRPr="00C30686" w:rsidRDefault="006F6378" w:rsidP="0094020B">
            <w:pPr>
              <w:pStyle w:val="TAC"/>
              <w:rPr>
                <w:rFonts w:eastAsiaTheme="minorEastAsia"/>
                <w:lang w:val="en-US" w:eastAsia="zh-CN"/>
              </w:rPr>
            </w:pPr>
          </w:p>
        </w:tc>
        <w:tc>
          <w:tcPr>
            <w:tcW w:w="2785" w:type="dxa"/>
            <w:tcBorders>
              <w:top w:val="single" w:sz="4" w:space="0" w:color="auto"/>
              <w:left w:val="single" w:sz="4" w:space="0" w:color="auto"/>
              <w:bottom w:val="nil"/>
              <w:right w:val="single" w:sz="4" w:space="0" w:color="auto"/>
            </w:tcBorders>
            <w:vAlign w:val="center"/>
          </w:tcPr>
          <w:p w14:paraId="5A10E30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CA_n1A-n40A</w:t>
            </w:r>
          </w:p>
          <w:p w14:paraId="54E2E85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CA_n1A-n78A</w:t>
            </w:r>
          </w:p>
          <w:p w14:paraId="1FF97A6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CA_n40A-n78A</w:t>
            </w:r>
          </w:p>
        </w:tc>
        <w:tc>
          <w:tcPr>
            <w:tcW w:w="1259" w:type="dxa"/>
            <w:tcBorders>
              <w:top w:val="single" w:sz="4" w:space="0" w:color="auto"/>
              <w:left w:val="single" w:sz="4" w:space="0" w:color="auto"/>
              <w:bottom w:val="single" w:sz="4" w:space="0" w:color="auto"/>
              <w:right w:val="single" w:sz="4" w:space="0" w:color="auto"/>
            </w:tcBorders>
            <w:vAlign w:val="center"/>
          </w:tcPr>
          <w:p w14:paraId="40D88400"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rPr>
              <w:t>n1</w:t>
            </w:r>
          </w:p>
        </w:tc>
        <w:tc>
          <w:tcPr>
            <w:tcW w:w="4356" w:type="dxa"/>
            <w:tcBorders>
              <w:top w:val="single" w:sz="4" w:space="0" w:color="auto"/>
              <w:left w:val="single" w:sz="4" w:space="0" w:color="auto"/>
              <w:bottom w:val="single" w:sz="4" w:space="0" w:color="auto"/>
              <w:right w:val="single" w:sz="4" w:space="0" w:color="auto"/>
            </w:tcBorders>
            <w:vAlign w:val="center"/>
          </w:tcPr>
          <w:p w14:paraId="4D4CC6A5"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bidi="ar"/>
              </w:rPr>
              <w:t>5, 10, 15, 20</w:t>
            </w:r>
          </w:p>
        </w:tc>
        <w:tc>
          <w:tcPr>
            <w:tcW w:w="2445" w:type="dxa"/>
            <w:tcBorders>
              <w:top w:val="nil"/>
              <w:left w:val="single" w:sz="4" w:space="0" w:color="auto"/>
              <w:bottom w:val="nil"/>
              <w:right w:val="single" w:sz="4" w:space="0" w:color="auto"/>
            </w:tcBorders>
            <w:vAlign w:val="center"/>
          </w:tcPr>
          <w:p w14:paraId="156D8F3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2</w:t>
            </w:r>
          </w:p>
        </w:tc>
      </w:tr>
      <w:tr w:rsidR="006F6378" w:rsidRPr="00C30686" w14:paraId="2B7B47D5" w14:textId="77777777" w:rsidTr="004F423A">
        <w:trPr>
          <w:trHeight w:val="128"/>
        </w:trPr>
        <w:tc>
          <w:tcPr>
            <w:tcW w:w="2742" w:type="dxa"/>
            <w:tcBorders>
              <w:top w:val="nil"/>
              <w:left w:val="single" w:sz="4" w:space="0" w:color="auto"/>
              <w:bottom w:val="nil"/>
              <w:right w:val="single" w:sz="4" w:space="0" w:color="auto"/>
            </w:tcBorders>
            <w:vAlign w:val="center"/>
          </w:tcPr>
          <w:p w14:paraId="5914255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4E918C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D695208"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rPr>
              <w:t>n40</w:t>
            </w:r>
          </w:p>
        </w:tc>
        <w:tc>
          <w:tcPr>
            <w:tcW w:w="4356" w:type="dxa"/>
            <w:tcBorders>
              <w:top w:val="single" w:sz="4" w:space="0" w:color="auto"/>
              <w:left w:val="single" w:sz="4" w:space="0" w:color="auto"/>
              <w:bottom w:val="single" w:sz="4" w:space="0" w:color="auto"/>
              <w:right w:val="single" w:sz="4" w:space="0" w:color="auto"/>
            </w:tcBorders>
            <w:vAlign w:val="center"/>
          </w:tcPr>
          <w:p w14:paraId="3C7CC390"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bidi="ar"/>
              </w:rPr>
              <w:t>5, 10, 15, 20, 25, 30, 40, 50, 60, 70, 80, 90, 100</w:t>
            </w:r>
          </w:p>
        </w:tc>
        <w:tc>
          <w:tcPr>
            <w:tcW w:w="2445" w:type="dxa"/>
            <w:tcBorders>
              <w:top w:val="nil"/>
              <w:left w:val="single" w:sz="4" w:space="0" w:color="auto"/>
              <w:bottom w:val="nil"/>
              <w:right w:val="single" w:sz="4" w:space="0" w:color="auto"/>
            </w:tcBorders>
            <w:vAlign w:val="center"/>
          </w:tcPr>
          <w:p w14:paraId="1967502B" w14:textId="77777777" w:rsidR="006F6378" w:rsidRPr="00C30686" w:rsidRDefault="006F6378" w:rsidP="0094020B">
            <w:pPr>
              <w:pStyle w:val="TAC"/>
              <w:rPr>
                <w:rFonts w:eastAsiaTheme="minorEastAsia"/>
                <w:lang w:val="en-US" w:eastAsia="zh-CN"/>
              </w:rPr>
            </w:pPr>
          </w:p>
        </w:tc>
      </w:tr>
      <w:tr w:rsidR="006F6378" w:rsidRPr="00C30686" w14:paraId="3A402E4D" w14:textId="77777777" w:rsidTr="004F423A">
        <w:trPr>
          <w:trHeight w:val="128"/>
        </w:trPr>
        <w:tc>
          <w:tcPr>
            <w:tcW w:w="2742" w:type="dxa"/>
            <w:tcBorders>
              <w:top w:val="nil"/>
              <w:left w:val="single" w:sz="4" w:space="0" w:color="auto"/>
              <w:bottom w:val="single" w:sz="4" w:space="0" w:color="auto"/>
              <w:right w:val="single" w:sz="4" w:space="0" w:color="auto"/>
            </w:tcBorders>
            <w:vAlign w:val="center"/>
          </w:tcPr>
          <w:p w14:paraId="337F716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B2F1B2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9321FC8"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32FA095C"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3D45CFC3" w14:textId="77777777" w:rsidR="006F6378" w:rsidRPr="00C30686" w:rsidRDefault="006F6378" w:rsidP="0094020B">
            <w:pPr>
              <w:pStyle w:val="TAC"/>
              <w:rPr>
                <w:rFonts w:eastAsiaTheme="minorEastAsia"/>
                <w:lang w:val="en-US" w:eastAsia="zh-CN"/>
              </w:rPr>
            </w:pPr>
          </w:p>
        </w:tc>
      </w:tr>
      <w:tr w:rsidR="006F6378" w:rsidRPr="00C30686" w14:paraId="72457E57" w14:textId="77777777" w:rsidTr="004F423A">
        <w:trPr>
          <w:trHeight w:val="128"/>
        </w:trPr>
        <w:tc>
          <w:tcPr>
            <w:tcW w:w="2742" w:type="dxa"/>
            <w:tcBorders>
              <w:top w:val="single" w:sz="4" w:space="0" w:color="auto"/>
              <w:left w:val="single" w:sz="4" w:space="0" w:color="auto"/>
              <w:bottom w:val="nil"/>
              <w:right w:val="single" w:sz="4" w:space="0" w:color="auto"/>
            </w:tcBorders>
            <w:vAlign w:val="center"/>
          </w:tcPr>
          <w:p w14:paraId="4B3D1E3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CA_n1A-n40B-n78A</w:t>
            </w:r>
          </w:p>
        </w:tc>
        <w:tc>
          <w:tcPr>
            <w:tcW w:w="2785" w:type="dxa"/>
            <w:tcBorders>
              <w:top w:val="single" w:sz="4" w:space="0" w:color="auto"/>
              <w:left w:val="single" w:sz="4" w:space="0" w:color="auto"/>
              <w:bottom w:val="nil"/>
              <w:right w:val="single" w:sz="4" w:space="0" w:color="auto"/>
            </w:tcBorders>
            <w:vAlign w:val="center"/>
          </w:tcPr>
          <w:p w14:paraId="02BDAA9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4146C8B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538FB8A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4BAACB4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5E07032C" w14:textId="77777777" w:rsidTr="004F423A">
        <w:trPr>
          <w:trHeight w:val="29"/>
        </w:trPr>
        <w:tc>
          <w:tcPr>
            <w:tcW w:w="2742" w:type="dxa"/>
            <w:tcBorders>
              <w:top w:val="nil"/>
              <w:left w:val="single" w:sz="4" w:space="0" w:color="auto"/>
              <w:bottom w:val="nil"/>
              <w:right w:val="single" w:sz="4" w:space="0" w:color="auto"/>
            </w:tcBorders>
            <w:vAlign w:val="center"/>
          </w:tcPr>
          <w:p w14:paraId="6F0CD31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A0B844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6DD9C8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n40</w:t>
            </w:r>
          </w:p>
        </w:tc>
        <w:tc>
          <w:tcPr>
            <w:tcW w:w="4356" w:type="dxa"/>
            <w:tcBorders>
              <w:top w:val="single" w:sz="4" w:space="0" w:color="auto"/>
              <w:left w:val="single" w:sz="4" w:space="0" w:color="auto"/>
              <w:bottom w:val="single" w:sz="4" w:space="0" w:color="auto"/>
              <w:right w:val="single" w:sz="4" w:space="0" w:color="auto"/>
            </w:tcBorders>
            <w:vAlign w:val="center"/>
          </w:tcPr>
          <w:p w14:paraId="7ECB155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CA_n40B_BCS0</w:t>
            </w:r>
          </w:p>
        </w:tc>
        <w:tc>
          <w:tcPr>
            <w:tcW w:w="2445" w:type="dxa"/>
            <w:tcBorders>
              <w:top w:val="nil"/>
              <w:left w:val="single" w:sz="4" w:space="0" w:color="auto"/>
              <w:bottom w:val="nil"/>
              <w:right w:val="single" w:sz="4" w:space="0" w:color="auto"/>
            </w:tcBorders>
            <w:vAlign w:val="center"/>
          </w:tcPr>
          <w:p w14:paraId="4FFDFE06" w14:textId="77777777" w:rsidR="006F6378" w:rsidRPr="00C30686" w:rsidRDefault="006F6378" w:rsidP="0094020B">
            <w:pPr>
              <w:pStyle w:val="TAC"/>
              <w:rPr>
                <w:rFonts w:eastAsiaTheme="minorEastAsia"/>
                <w:lang w:val="en-US" w:eastAsia="zh-CN"/>
              </w:rPr>
            </w:pPr>
          </w:p>
        </w:tc>
      </w:tr>
      <w:tr w:rsidR="006F6378" w:rsidRPr="00C30686" w14:paraId="66EB28D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E11846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11113FF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DCF59F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76BC43C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10, 15, 20, 40, 50, 60, 80, 90, 100</w:t>
            </w:r>
          </w:p>
        </w:tc>
        <w:tc>
          <w:tcPr>
            <w:tcW w:w="2445" w:type="dxa"/>
            <w:tcBorders>
              <w:top w:val="nil"/>
              <w:left w:val="single" w:sz="4" w:space="0" w:color="auto"/>
              <w:bottom w:val="single" w:sz="4" w:space="0" w:color="auto"/>
              <w:right w:val="single" w:sz="4" w:space="0" w:color="auto"/>
            </w:tcBorders>
            <w:vAlign w:val="center"/>
          </w:tcPr>
          <w:p w14:paraId="2F804531" w14:textId="77777777" w:rsidR="006F6378" w:rsidRPr="00C30686" w:rsidRDefault="006F6378" w:rsidP="0094020B">
            <w:pPr>
              <w:pStyle w:val="TAC"/>
              <w:rPr>
                <w:rFonts w:eastAsiaTheme="minorEastAsia"/>
                <w:lang w:val="en-US" w:eastAsia="zh-CN"/>
              </w:rPr>
            </w:pPr>
          </w:p>
        </w:tc>
      </w:tr>
      <w:tr w:rsidR="006F6378" w:rsidRPr="00C30686" w14:paraId="1DC2A30E"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68B8BBC" w14:textId="77777777" w:rsidR="006F6378" w:rsidRPr="00C30686" w:rsidRDefault="006F6378" w:rsidP="0094020B">
            <w:pPr>
              <w:pStyle w:val="TAC"/>
              <w:rPr>
                <w:rFonts w:eastAsiaTheme="minorEastAsia"/>
                <w:lang w:val="en-US" w:eastAsia="zh-CN"/>
              </w:rPr>
            </w:pPr>
            <w:r w:rsidRPr="00C30686">
              <w:rPr>
                <w:color w:val="000000"/>
                <w:lang w:eastAsia="zh-CN"/>
              </w:rPr>
              <w:t>CA_n1A-n40A-n105A</w:t>
            </w:r>
          </w:p>
        </w:tc>
        <w:tc>
          <w:tcPr>
            <w:tcW w:w="2785" w:type="dxa"/>
            <w:tcBorders>
              <w:top w:val="single" w:sz="4" w:space="0" w:color="auto"/>
              <w:left w:val="single" w:sz="4" w:space="0" w:color="auto"/>
              <w:bottom w:val="nil"/>
              <w:right w:val="single" w:sz="4" w:space="0" w:color="auto"/>
            </w:tcBorders>
            <w:vAlign w:val="center"/>
          </w:tcPr>
          <w:p w14:paraId="127CA941"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CA_n1A-n40A</w:t>
            </w:r>
          </w:p>
          <w:p w14:paraId="5375E30D"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CA_n1A-n105A</w:t>
            </w:r>
          </w:p>
        </w:tc>
        <w:tc>
          <w:tcPr>
            <w:tcW w:w="1259" w:type="dxa"/>
            <w:tcBorders>
              <w:top w:val="single" w:sz="4" w:space="0" w:color="auto"/>
              <w:left w:val="single" w:sz="4" w:space="0" w:color="auto"/>
              <w:bottom w:val="single" w:sz="4" w:space="0" w:color="auto"/>
              <w:right w:val="single" w:sz="4" w:space="0" w:color="auto"/>
            </w:tcBorders>
            <w:vAlign w:val="center"/>
          </w:tcPr>
          <w:p w14:paraId="6C944BA7" w14:textId="77777777" w:rsidR="006F6378" w:rsidRPr="00C30686" w:rsidRDefault="006F6378" w:rsidP="0094020B">
            <w:pPr>
              <w:pStyle w:val="TAC"/>
              <w:rPr>
                <w:rFonts w:eastAsiaTheme="minorEastAsia"/>
                <w:lang w:val="en-US" w:eastAsia="zh-CN"/>
              </w:rPr>
            </w:pPr>
            <w:r w:rsidRPr="00C30686">
              <w:rPr>
                <w:rFonts w:eastAsiaTheme="minorEastAsia" w:cs="Arial"/>
                <w:color w:val="000000"/>
              </w:rPr>
              <w:t>n1</w:t>
            </w:r>
          </w:p>
        </w:tc>
        <w:tc>
          <w:tcPr>
            <w:tcW w:w="4356" w:type="dxa"/>
            <w:tcBorders>
              <w:top w:val="single" w:sz="4" w:space="0" w:color="auto"/>
              <w:left w:val="single" w:sz="4" w:space="0" w:color="auto"/>
              <w:bottom w:val="single" w:sz="4" w:space="0" w:color="auto"/>
              <w:right w:val="single" w:sz="4" w:space="0" w:color="auto"/>
            </w:tcBorders>
            <w:vAlign w:val="center"/>
          </w:tcPr>
          <w:p w14:paraId="10272F05"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szCs w:val="18"/>
              </w:rPr>
              <w:t>5, 10, 15, 20, 25, 30, 40, 50</w:t>
            </w:r>
          </w:p>
        </w:tc>
        <w:tc>
          <w:tcPr>
            <w:tcW w:w="2445" w:type="dxa"/>
            <w:tcBorders>
              <w:top w:val="single" w:sz="4" w:space="0" w:color="auto"/>
              <w:left w:val="single" w:sz="4" w:space="0" w:color="auto"/>
              <w:bottom w:val="nil"/>
              <w:right w:val="single" w:sz="4" w:space="0" w:color="auto"/>
            </w:tcBorders>
            <w:vAlign w:val="center"/>
          </w:tcPr>
          <w:p w14:paraId="4A439547" w14:textId="77777777" w:rsidR="006F6378" w:rsidRPr="00C30686" w:rsidRDefault="006F6378" w:rsidP="0094020B">
            <w:pPr>
              <w:pStyle w:val="TAC"/>
              <w:rPr>
                <w:rFonts w:eastAsiaTheme="minorEastAsia"/>
                <w:lang w:val="en-US" w:eastAsia="zh-CN"/>
              </w:rPr>
            </w:pPr>
            <w:r w:rsidRPr="00C30686">
              <w:rPr>
                <w:rFonts w:eastAsiaTheme="minorEastAsia" w:hint="eastAsia"/>
                <w:szCs w:val="18"/>
                <w:lang w:val="en-US" w:eastAsia="zh-CN"/>
              </w:rPr>
              <w:t>0</w:t>
            </w:r>
          </w:p>
        </w:tc>
      </w:tr>
      <w:tr w:rsidR="006F6378" w:rsidRPr="00C30686" w14:paraId="14AA6F2F" w14:textId="77777777" w:rsidTr="004F423A">
        <w:trPr>
          <w:trHeight w:val="29"/>
        </w:trPr>
        <w:tc>
          <w:tcPr>
            <w:tcW w:w="2742" w:type="dxa"/>
            <w:tcBorders>
              <w:top w:val="nil"/>
              <w:left w:val="single" w:sz="4" w:space="0" w:color="auto"/>
              <w:bottom w:val="nil"/>
              <w:right w:val="single" w:sz="4" w:space="0" w:color="auto"/>
            </w:tcBorders>
            <w:vAlign w:val="center"/>
          </w:tcPr>
          <w:p w14:paraId="4EF616E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1D91B9E"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CA_n40A-n105A</w:t>
            </w:r>
          </w:p>
        </w:tc>
        <w:tc>
          <w:tcPr>
            <w:tcW w:w="1259" w:type="dxa"/>
            <w:tcBorders>
              <w:top w:val="single" w:sz="4" w:space="0" w:color="auto"/>
              <w:left w:val="single" w:sz="4" w:space="0" w:color="auto"/>
              <w:bottom w:val="single" w:sz="4" w:space="0" w:color="auto"/>
              <w:right w:val="single" w:sz="4" w:space="0" w:color="auto"/>
            </w:tcBorders>
            <w:vAlign w:val="center"/>
          </w:tcPr>
          <w:p w14:paraId="110560BB" w14:textId="77777777" w:rsidR="006F6378" w:rsidRPr="00C30686" w:rsidRDefault="006F6378" w:rsidP="0094020B">
            <w:pPr>
              <w:pStyle w:val="TAC"/>
              <w:rPr>
                <w:rFonts w:eastAsiaTheme="minorEastAsia"/>
                <w:lang w:val="en-US" w:eastAsia="zh-CN"/>
              </w:rPr>
            </w:pPr>
            <w:r w:rsidRPr="00C30686">
              <w:rPr>
                <w:rFonts w:cs="Arial"/>
                <w:color w:val="000000"/>
                <w:lang w:eastAsia="zh-CN"/>
              </w:rPr>
              <w:t>n40</w:t>
            </w:r>
          </w:p>
        </w:tc>
        <w:tc>
          <w:tcPr>
            <w:tcW w:w="4356" w:type="dxa"/>
            <w:tcBorders>
              <w:top w:val="single" w:sz="4" w:space="0" w:color="auto"/>
              <w:left w:val="single" w:sz="4" w:space="0" w:color="auto"/>
              <w:bottom w:val="single" w:sz="4" w:space="0" w:color="auto"/>
              <w:right w:val="single" w:sz="4" w:space="0" w:color="auto"/>
            </w:tcBorders>
            <w:vAlign w:val="center"/>
          </w:tcPr>
          <w:p w14:paraId="165CA1BB"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szCs w:val="18"/>
                <w:lang w:val="en-US" w:eastAsia="zh-CN" w:bidi="ar"/>
              </w:rPr>
              <w:t>10, 15, 20, 25, 30, 40, 50, 60, 70, 80, 90, 100</w:t>
            </w:r>
          </w:p>
        </w:tc>
        <w:tc>
          <w:tcPr>
            <w:tcW w:w="2445" w:type="dxa"/>
            <w:tcBorders>
              <w:top w:val="nil"/>
              <w:left w:val="single" w:sz="4" w:space="0" w:color="auto"/>
              <w:bottom w:val="nil"/>
              <w:right w:val="single" w:sz="4" w:space="0" w:color="auto"/>
            </w:tcBorders>
            <w:vAlign w:val="center"/>
          </w:tcPr>
          <w:p w14:paraId="7AB53475" w14:textId="77777777" w:rsidR="006F6378" w:rsidRPr="00C30686" w:rsidRDefault="006F6378" w:rsidP="0094020B">
            <w:pPr>
              <w:pStyle w:val="TAC"/>
              <w:rPr>
                <w:rFonts w:eastAsiaTheme="minorEastAsia"/>
                <w:lang w:val="en-US" w:eastAsia="zh-CN"/>
              </w:rPr>
            </w:pPr>
          </w:p>
        </w:tc>
      </w:tr>
      <w:tr w:rsidR="006F6378" w:rsidRPr="00C30686" w14:paraId="3C807B0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978092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D042E6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47419D3"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n105</w:t>
            </w:r>
          </w:p>
        </w:tc>
        <w:tc>
          <w:tcPr>
            <w:tcW w:w="4356" w:type="dxa"/>
            <w:tcBorders>
              <w:top w:val="single" w:sz="4" w:space="0" w:color="auto"/>
              <w:left w:val="single" w:sz="4" w:space="0" w:color="auto"/>
              <w:bottom w:val="single" w:sz="4" w:space="0" w:color="auto"/>
              <w:right w:val="single" w:sz="4" w:space="0" w:color="auto"/>
            </w:tcBorders>
            <w:vAlign w:val="center"/>
          </w:tcPr>
          <w:p w14:paraId="550FA4A5"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szCs w:val="18"/>
              </w:rPr>
              <w:t>5, 10, 15, 20, 25, 30, 35</w:t>
            </w:r>
          </w:p>
        </w:tc>
        <w:tc>
          <w:tcPr>
            <w:tcW w:w="2445" w:type="dxa"/>
            <w:tcBorders>
              <w:top w:val="nil"/>
              <w:left w:val="single" w:sz="4" w:space="0" w:color="auto"/>
              <w:bottom w:val="single" w:sz="4" w:space="0" w:color="auto"/>
              <w:right w:val="single" w:sz="4" w:space="0" w:color="auto"/>
            </w:tcBorders>
            <w:vAlign w:val="center"/>
          </w:tcPr>
          <w:p w14:paraId="542C247C" w14:textId="77777777" w:rsidR="006F6378" w:rsidRPr="00C30686" w:rsidRDefault="006F6378" w:rsidP="0094020B">
            <w:pPr>
              <w:pStyle w:val="TAC"/>
              <w:rPr>
                <w:rFonts w:eastAsiaTheme="minorEastAsia"/>
                <w:lang w:val="en-US" w:eastAsia="zh-CN"/>
              </w:rPr>
            </w:pPr>
          </w:p>
        </w:tc>
      </w:tr>
      <w:tr w:rsidR="006F6378" w:rsidRPr="00C30686" w14:paraId="1154B10B"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7FC3DB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CA_n1A-n41A-n77A</w:t>
            </w:r>
          </w:p>
        </w:tc>
        <w:tc>
          <w:tcPr>
            <w:tcW w:w="2785" w:type="dxa"/>
            <w:tcBorders>
              <w:top w:val="single" w:sz="4" w:space="0" w:color="auto"/>
              <w:left w:val="single" w:sz="4" w:space="0" w:color="auto"/>
              <w:bottom w:val="nil"/>
              <w:right w:val="single" w:sz="4" w:space="0" w:color="auto"/>
            </w:tcBorders>
            <w:vAlign w:val="center"/>
          </w:tcPr>
          <w:p w14:paraId="12D87996" w14:textId="77777777" w:rsidR="006F6378" w:rsidRPr="00C30686" w:rsidRDefault="006F6378" w:rsidP="0094020B">
            <w:pPr>
              <w:pStyle w:val="TAC"/>
              <w:rPr>
                <w:rFonts w:eastAsiaTheme="minorEastAsia"/>
              </w:rPr>
            </w:pPr>
            <w:r w:rsidRPr="00C30686">
              <w:rPr>
                <w:rFonts w:eastAsiaTheme="minorEastAsia"/>
                <w:lang w:val="en-US"/>
              </w:rPr>
              <w:t>n41</w:t>
            </w:r>
            <w:r w:rsidRPr="00C30686">
              <w:rPr>
                <w:rFonts w:eastAsiaTheme="minorEastAsia"/>
                <w:vertAlign w:val="superscript"/>
                <w:lang w:val="en-US"/>
              </w:rPr>
              <w:t>7</w:t>
            </w:r>
          </w:p>
          <w:p w14:paraId="15BD3CBF" w14:textId="77777777" w:rsidR="006F6378" w:rsidRPr="00C30686" w:rsidRDefault="006F6378" w:rsidP="0094020B">
            <w:pPr>
              <w:pStyle w:val="TAC"/>
              <w:rPr>
                <w:rFonts w:eastAsiaTheme="minorEastAsia"/>
              </w:rPr>
            </w:pPr>
            <w:r w:rsidRPr="00C30686">
              <w:rPr>
                <w:rFonts w:eastAsiaTheme="minorEastAsia"/>
                <w:lang w:val="en-US"/>
              </w:rPr>
              <w:t>n77</w:t>
            </w:r>
            <w:r w:rsidRPr="00C30686">
              <w:rPr>
                <w:rFonts w:eastAsiaTheme="minorEastAsia"/>
                <w:vertAlign w:val="superscript"/>
                <w:lang w:val="en-US"/>
              </w:rPr>
              <w:t>7</w:t>
            </w:r>
          </w:p>
          <w:p w14:paraId="17D02948" w14:textId="77777777" w:rsidR="006F6378" w:rsidRPr="002954BC" w:rsidRDefault="006F6378" w:rsidP="0094020B">
            <w:pPr>
              <w:pStyle w:val="TAC"/>
              <w:rPr>
                <w:rFonts w:eastAsiaTheme="minorEastAsia"/>
                <w:lang w:val="en-US"/>
              </w:rPr>
            </w:pPr>
            <w:r w:rsidRPr="002954BC">
              <w:rPr>
                <w:rFonts w:eastAsiaTheme="minorEastAsia"/>
                <w:lang w:val="en-US"/>
              </w:rPr>
              <w:t>CA_n1A-n41A</w:t>
            </w:r>
          </w:p>
          <w:p w14:paraId="27CC63FC" w14:textId="77777777" w:rsidR="006F6378" w:rsidRPr="002954BC" w:rsidRDefault="006F6378" w:rsidP="0094020B">
            <w:pPr>
              <w:pStyle w:val="TAC"/>
              <w:rPr>
                <w:rFonts w:eastAsiaTheme="minorEastAsia"/>
                <w:lang w:val="en-US"/>
              </w:rPr>
            </w:pPr>
            <w:r w:rsidRPr="002954BC">
              <w:rPr>
                <w:rFonts w:eastAsiaTheme="minorEastAsia"/>
                <w:lang w:val="en-US"/>
              </w:rPr>
              <w:t>CA_n1A-n77A</w:t>
            </w:r>
          </w:p>
          <w:p w14:paraId="67247032" w14:textId="77777777" w:rsidR="006F6378" w:rsidRPr="00C30686" w:rsidRDefault="006F6378" w:rsidP="0094020B">
            <w:pPr>
              <w:pStyle w:val="TAC"/>
              <w:rPr>
                <w:rFonts w:eastAsiaTheme="minorEastAsia"/>
                <w:szCs w:val="18"/>
                <w:lang w:val="en-US" w:eastAsia="zh-CN"/>
              </w:rPr>
            </w:pPr>
            <w:r w:rsidRPr="00C30686">
              <w:rPr>
                <w:rFonts w:eastAsiaTheme="minorEastAsia"/>
                <w:lang w:val="sv-SE"/>
              </w:rPr>
              <w:t>CA_n41A-n77A</w:t>
            </w:r>
          </w:p>
        </w:tc>
        <w:tc>
          <w:tcPr>
            <w:tcW w:w="1259" w:type="dxa"/>
            <w:tcBorders>
              <w:top w:val="single" w:sz="4" w:space="0" w:color="auto"/>
              <w:left w:val="single" w:sz="4" w:space="0" w:color="auto"/>
              <w:bottom w:val="single" w:sz="4" w:space="0" w:color="auto"/>
              <w:right w:val="single" w:sz="4" w:space="0" w:color="auto"/>
            </w:tcBorders>
            <w:vAlign w:val="center"/>
          </w:tcPr>
          <w:p w14:paraId="7BF10A1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691D5C69"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266F27C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63848C52" w14:textId="77777777" w:rsidTr="004F423A">
        <w:trPr>
          <w:trHeight w:val="29"/>
        </w:trPr>
        <w:tc>
          <w:tcPr>
            <w:tcW w:w="2742" w:type="dxa"/>
            <w:tcBorders>
              <w:top w:val="nil"/>
              <w:left w:val="single" w:sz="4" w:space="0" w:color="auto"/>
              <w:bottom w:val="nil"/>
              <w:right w:val="single" w:sz="4" w:space="0" w:color="auto"/>
            </w:tcBorders>
            <w:vAlign w:val="center"/>
          </w:tcPr>
          <w:p w14:paraId="7918A0A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0D70BB7"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4E9536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56319426"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10, 15, 20, 30, 40, 50, 60, 80, 90, 100</w:t>
            </w:r>
          </w:p>
        </w:tc>
        <w:tc>
          <w:tcPr>
            <w:tcW w:w="2445" w:type="dxa"/>
            <w:tcBorders>
              <w:top w:val="nil"/>
              <w:left w:val="single" w:sz="4" w:space="0" w:color="auto"/>
              <w:bottom w:val="nil"/>
              <w:right w:val="single" w:sz="4" w:space="0" w:color="auto"/>
            </w:tcBorders>
            <w:vAlign w:val="center"/>
          </w:tcPr>
          <w:p w14:paraId="470D47B4" w14:textId="77777777" w:rsidR="006F6378" w:rsidRPr="00C30686" w:rsidRDefault="006F6378" w:rsidP="0094020B">
            <w:pPr>
              <w:pStyle w:val="TAC"/>
              <w:rPr>
                <w:rFonts w:eastAsiaTheme="minorEastAsia"/>
                <w:lang w:val="en-US" w:eastAsia="zh-CN"/>
              </w:rPr>
            </w:pPr>
          </w:p>
        </w:tc>
      </w:tr>
      <w:tr w:rsidR="006F6378" w:rsidRPr="00C30686" w14:paraId="7B3C6750"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F080E0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230E7C55"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DC48A7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77FFE86A"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10, 15, 20, 40, 50, 60, 80, 90, 100</w:t>
            </w:r>
          </w:p>
        </w:tc>
        <w:tc>
          <w:tcPr>
            <w:tcW w:w="2445" w:type="dxa"/>
            <w:tcBorders>
              <w:top w:val="nil"/>
              <w:left w:val="single" w:sz="4" w:space="0" w:color="auto"/>
              <w:bottom w:val="single" w:sz="4" w:space="0" w:color="auto"/>
              <w:right w:val="single" w:sz="4" w:space="0" w:color="auto"/>
            </w:tcBorders>
            <w:vAlign w:val="center"/>
          </w:tcPr>
          <w:p w14:paraId="2F8422EB" w14:textId="77777777" w:rsidR="006F6378" w:rsidRPr="00C30686" w:rsidRDefault="006F6378" w:rsidP="0094020B">
            <w:pPr>
              <w:pStyle w:val="TAC"/>
              <w:rPr>
                <w:rFonts w:eastAsiaTheme="minorEastAsia"/>
                <w:lang w:val="en-US" w:eastAsia="zh-CN"/>
              </w:rPr>
            </w:pPr>
          </w:p>
        </w:tc>
      </w:tr>
      <w:tr w:rsidR="006F6378" w:rsidRPr="00C30686" w14:paraId="3E8B3D4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7544F0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CA_n1A-n41A-n77(2A)</w:t>
            </w:r>
          </w:p>
        </w:tc>
        <w:tc>
          <w:tcPr>
            <w:tcW w:w="2785" w:type="dxa"/>
            <w:tcBorders>
              <w:top w:val="single" w:sz="4" w:space="0" w:color="auto"/>
              <w:left w:val="single" w:sz="4" w:space="0" w:color="auto"/>
              <w:bottom w:val="nil"/>
              <w:right w:val="single" w:sz="4" w:space="0" w:color="auto"/>
            </w:tcBorders>
            <w:vAlign w:val="center"/>
          </w:tcPr>
          <w:p w14:paraId="5868161B" w14:textId="77777777" w:rsidR="006F6378" w:rsidRPr="00C30686" w:rsidRDefault="006F6378" w:rsidP="0094020B">
            <w:pPr>
              <w:pStyle w:val="TAC"/>
              <w:rPr>
                <w:rFonts w:eastAsiaTheme="minorEastAsia"/>
                <w:szCs w:val="18"/>
                <w:lang w:eastAsia="zh-CN"/>
              </w:rPr>
            </w:pPr>
            <w:r w:rsidRPr="00C30686">
              <w:rPr>
                <w:rFonts w:eastAsiaTheme="minorEastAsia"/>
                <w:szCs w:val="18"/>
                <w:lang w:val="en-US" w:eastAsia="zh-CN"/>
              </w:rPr>
              <w:t>n41</w:t>
            </w:r>
            <w:r w:rsidRPr="00C30686">
              <w:rPr>
                <w:rFonts w:eastAsiaTheme="minorEastAsia"/>
                <w:szCs w:val="18"/>
                <w:vertAlign w:val="superscript"/>
                <w:lang w:val="en-US" w:eastAsia="zh-CN"/>
              </w:rPr>
              <w:t>7</w:t>
            </w:r>
          </w:p>
          <w:p w14:paraId="2C24F8DB" w14:textId="77777777" w:rsidR="006F6378" w:rsidRPr="00C30686" w:rsidRDefault="006F6378" w:rsidP="0094020B">
            <w:pPr>
              <w:pStyle w:val="TAC"/>
              <w:rPr>
                <w:rFonts w:eastAsiaTheme="minorEastAsia"/>
                <w:szCs w:val="18"/>
                <w:lang w:eastAsia="zh-CN"/>
              </w:rPr>
            </w:pPr>
            <w:r w:rsidRPr="00C30686">
              <w:rPr>
                <w:rFonts w:eastAsiaTheme="minorEastAsia"/>
                <w:szCs w:val="18"/>
                <w:lang w:val="en-US" w:eastAsia="zh-CN"/>
              </w:rPr>
              <w:t>n77</w:t>
            </w:r>
            <w:r w:rsidRPr="00C30686">
              <w:rPr>
                <w:rFonts w:eastAsiaTheme="minorEastAsia"/>
                <w:szCs w:val="18"/>
                <w:vertAlign w:val="superscript"/>
                <w:lang w:val="en-US" w:eastAsia="zh-CN"/>
              </w:rPr>
              <w:t>7</w:t>
            </w:r>
          </w:p>
          <w:p w14:paraId="216BA461"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CA_n1A-n41A</w:t>
            </w:r>
          </w:p>
          <w:p w14:paraId="398DE745"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CA_n1A-n77A</w:t>
            </w:r>
          </w:p>
          <w:p w14:paraId="13EE073A"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CA_n41A-n77A</w:t>
            </w:r>
          </w:p>
        </w:tc>
        <w:tc>
          <w:tcPr>
            <w:tcW w:w="1259" w:type="dxa"/>
            <w:tcBorders>
              <w:top w:val="single" w:sz="4" w:space="0" w:color="auto"/>
              <w:left w:val="single" w:sz="4" w:space="0" w:color="auto"/>
              <w:bottom w:val="single" w:sz="4" w:space="0" w:color="auto"/>
              <w:right w:val="single" w:sz="4" w:space="0" w:color="auto"/>
            </w:tcBorders>
            <w:vAlign w:val="center"/>
          </w:tcPr>
          <w:p w14:paraId="2D9808A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3C909435"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11928F2C"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0</w:t>
            </w:r>
          </w:p>
        </w:tc>
      </w:tr>
      <w:tr w:rsidR="006F6378" w:rsidRPr="00C30686" w14:paraId="377A4F80" w14:textId="77777777" w:rsidTr="004F423A">
        <w:trPr>
          <w:trHeight w:val="29"/>
        </w:trPr>
        <w:tc>
          <w:tcPr>
            <w:tcW w:w="2742" w:type="dxa"/>
            <w:tcBorders>
              <w:top w:val="nil"/>
              <w:left w:val="single" w:sz="4" w:space="0" w:color="auto"/>
              <w:bottom w:val="nil"/>
              <w:right w:val="single" w:sz="4" w:space="0" w:color="auto"/>
            </w:tcBorders>
            <w:vAlign w:val="center"/>
          </w:tcPr>
          <w:p w14:paraId="7EBA089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1E91746"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62EA0B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65D93100"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10, 15, 20, 30, 40, 50, 60, 80, 90, 100</w:t>
            </w:r>
          </w:p>
        </w:tc>
        <w:tc>
          <w:tcPr>
            <w:tcW w:w="2445" w:type="dxa"/>
            <w:tcBorders>
              <w:top w:val="nil"/>
              <w:left w:val="single" w:sz="4" w:space="0" w:color="auto"/>
              <w:bottom w:val="nil"/>
              <w:right w:val="single" w:sz="4" w:space="0" w:color="auto"/>
            </w:tcBorders>
            <w:vAlign w:val="center"/>
          </w:tcPr>
          <w:p w14:paraId="5839ABA2" w14:textId="77777777" w:rsidR="006F6378" w:rsidRPr="00C30686" w:rsidRDefault="006F6378" w:rsidP="0094020B">
            <w:pPr>
              <w:pStyle w:val="TAC"/>
              <w:rPr>
                <w:rFonts w:eastAsiaTheme="minorEastAsia"/>
                <w:lang w:val="en-US" w:eastAsia="zh-CN"/>
              </w:rPr>
            </w:pPr>
          </w:p>
        </w:tc>
      </w:tr>
      <w:tr w:rsidR="006F6378" w:rsidRPr="00C30686" w14:paraId="7F9830E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A48BFA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03EE82C8"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01BDCD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77F4080F"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67E60D46" w14:textId="77777777" w:rsidR="006F6378" w:rsidRPr="00C30686" w:rsidRDefault="006F6378" w:rsidP="0094020B">
            <w:pPr>
              <w:pStyle w:val="TAC"/>
              <w:rPr>
                <w:rFonts w:eastAsiaTheme="minorEastAsia"/>
                <w:lang w:val="en-US" w:eastAsia="zh-CN"/>
              </w:rPr>
            </w:pPr>
          </w:p>
        </w:tc>
      </w:tr>
      <w:tr w:rsidR="006F6378" w:rsidRPr="00C30686" w14:paraId="71C517FA" w14:textId="77777777" w:rsidTr="004F423A">
        <w:trPr>
          <w:trHeight w:val="29"/>
        </w:trPr>
        <w:tc>
          <w:tcPr>
            <w:tcW w:w="2742" w:type="dxa"/>
            <w:tcBorders>
              <w:top w:val="nil"/>
              <w:left w:val="single" w:sz="4" w:space="0" w:color="auto"/>
              <w:bottom w:val="nil"/>
              <w:right w:val="single" w:sz="4" w:space="0" w:color="auto"/>
            </w:tcBorders>
            <w:vAlign w:val="center"/>
          </w:tcPr>
          <w:p w14:paraId="0C9A405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CA_n1A-n41A-n77(3A)</w:t>
            </w:r>
          </w:p>
        </w:tc>
        <w:tc>
          <w:tcPr>
            <w:tcW w:w="2785" w:type="dxa"/>
            <w:tcBorders>
              <w:top w:val="nil"/>
              <w:left w:val="single" w:sz="4" w:space="0" w:color="auto"/>
              <w:bottom w:val="nil"/>
              <w:right w:val="single" w:sz="4" w:space="0" w:color="auto"/>
            </w:tcBorders>
            <w:vAlign w:val="center"/>
          </w:tcPr>
          <w:p w14:paraId="14A39C88"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CA_n1A-n41A</w:t>
            </w:r>
          </w:p>
          <w:p w14:paraId="63B8CD18"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CA_n1A-n77A</w:t>
            </w:r>
          </w:p>
          <w:p w14:paraId="43A0FAB2"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CA_n41A-n77A</w:t>
            </w:r>
          </w:p>
        </w:tc>
        <w:tc>
          <w:tcPr>
            <w:tcW w:w="1259" w:type="dxa"/>
            <w:tcBorders>
              <w:top w:val="single" w:sz="4" w:space="0" w:color="auto"/>
              <w:left w:val="single" w:sz="4" w:space="0" w:color="auto"/>
              <w:bottom w:val="single" w:sz="4" w:space="0" w:color="auto"/>
              <w:right w:val="single" w:sz="4" w:space="0" w:color="auto"/>
            </w:tcBorders>
            <w:vAlign w:val="center"/>
          </w:tcPr>
          <w:p w14:paraId="11BE448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4B56A111"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556DD65A"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0</w:t>
            </w:r>
          </w:p>
        </w:tc>
      </w:tr>
      <w:tr w:rsidR="006F6378" w:rsidRPr="00C30686" w14:paraId="3A389462" w14:textId="77777777" w:rsidTr="004F423A">
        <w:trPr>
          <w:trHeight w:val="29"/>
        </w:trPr>
        <w:tc>
          <w:tcPr>
            <w:tcW w:w="2742" w:type="dxa"/>
            <w:tcBorders>
              <w:top w:val="nil"/>
              <w:left w:val="single" w:sz="4" w:space="0" w:color="auto"/>
              <w:bottom w:val="nil"/>
              <w:right w:val="single" w:sz="4" w:space="0" w:color="auto"/>
            </w:tcBorders>
            <w:vAlign w:val="center"/>
          </w:tcPr>
          <w:p w14:paraId="3135D77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998D868"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7B3139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2C03E4AC"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10, 15, 20, 30, 40, 50, 60, 80, 90, 100</w:t>
            </w:r>
          </w:p>
        </w:tc>
        <w:tc>
          <w:tcPr>
            <w:tcW w:w="2445" w:type="dxa"/>
            <w:tcBorders>
              <w:top w:val="nil"/>
              <w:left w:val="single" w:sz="4" w:space="0" w:color="auto"/>
              <w:bottom w:val="nil"/>
              <w:right w:val="single" w:sz="4" w:space="0" w:color="auto"/>
            </w:tcBorders>
            <w:vAlign w:val="center"/>
          </w:tcPr>
          <w:p w14:paraId="2C68595A" w14:textId="77777777" w:rsidR="006F6378" w:rsidRPr="00C30686" w:rsidRDefault="006F6378" w:rsidP="0094020B">
            <w:pPr>
              <w:pStyle w:val="TAC"/>
              <w:rPr>
                <w:rFonts w:eastAsiaTheme="minorEastAsia"/>
                <w:lang w:val="en-US" w:eastAsia="zh-CN"/>
              </w:rPr>
            </w:pPr>
          </w:p>
        </w:tc>
      </w:tr>
      <w:tr w:rsidR="006F6378" w:rsidRPr="00C30686" w14:paraId="0F2292CB"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7A1406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70309039"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219CEA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0318839B"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CA_n77(3A)_BCS1</w:t>
            </w:r>
          </w:p>
        </w:tc>
        <w:tc>
          <w:tcPr>
            <w:tcW w:w="2445" w:type="dxa"/>
            <w:tcBorders>
              <w:top w:val="nil"/>
              <w:left w:val="single" w:sz="4" w:space="0" w:color="auto"/>
              <w:bottom w:val="single" w:sz="4" w:space="0" w:color="auto"/>
              <w:right w:val="single" w:sz="4" w:space="0" w:color="auto"/>
            </w:tcBorders>
            <w:vAlign w:val="center"/>
          </w:tcPr>
          <w:p w14:paraId="5E7D7C9E" w14:textId="77777777" w:rsidR="006F6378" w:rsidRPr="00C30686" w:rsidRDefault="006F6378" w:rsidP="0094020B">
            <w:pPr>
              <w:pStyle w:val="TAC"/>
              <w:rPr>
                <w:rFonts w:eastAsiaTheme="minorEastAsia"/>
                <w:lang w:val="en-US" w:eastAsia="zh-CN"/>
              </w:rPr>
            </w:pPr>
          </w:p>
        </w:tc>
      </w:tr>
      <w:tr w:rsidR="006F6378" w:rsidRPr="00C30686" w14:paraId="121F3C4A"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C66349D"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n1</w:t>
            </w:r>
            <w:r w:rsidRPr="00C30686">
              <w:rPr>
                <w:rFonts w:eastAsiaTheme="minorEastAsia"/>
                <w:lang w:val="sv-SE"/>
              </w:rPr>
              <w:t>A-</w:t>
            </w:r>
            <w:r w:rsidRPr="00C30686">
              <w:rPr>
                <w:rFonts w:eastAsiaTheme="minorEastAsia" w:hint="eastAsia"/>
                <w:lang w:eastAsia="zh-CN"/>
              </w:rPr>
              <w:t>n</w:t>
            </w:r>
            <w:r w:rsidRPr="00C30686">
              <w:rPr>
                <w:rFonts w:eastAsiaTheme="minorEastAsia"/>
                <w:lang w:eastAsia="zh-CN"/>
              </w:rPr>
              <w:t>41</w:t>
            </w:r>
            <w:r w:rsidRPr="00C30686">
              <w:rPr>
                <w:rFonts w:eastAsiaTheme="minorEastAsia"/>
                <w:lang w:val="sv-SE"/>
              </w:rPr>
              <w:t>A</w:t>
            </w:r>
            <w:r w:rsidRPr="00C30686">
              <w:rPr>
                <w:rFonts w:hint="eastAsia"/>
                <w:lang w:eastAsia="zh-CN"/>
              </w:rPr>
              <w:t>-n</w:t>
            </w:r>
            <w:r w:rsidRPr="00C30686">
              <w:rPr>
                <w:lang w:eastAsia="zh-CN"/>
              </w:rPr>
              <w:t>79</w:t>
            </w:r>
            <w:r w:rsidRPr="00C30686">
              <w:rPr>
                <w:rFonts w:hint="eastAsia"/>
                <w:lang w:eastAsia="zh-CN"/>
              </w:rPr>
              <w:t>A</w:t>
            </w:r>
          </w:p>
        </w:tc>
        <w:tc>
          <w:tcPr>
            <w:tcW w:w="2785" w:type="dxa"/>
            <w:tcBorders>
              <w:top w:val="single" w:sz="4" w:space="0" w:color="auto"/>
              <w:left w:val="single" w:sz="4" w:space="0" w:color="auto"/>
              <w:bottom w:val="nil"/>
              <w:right w:val="single" w:sz="4" w:space="0" w:color="auto"/>
            </w:tcBorders>
            <w:vAlign w:val="center"/>
          </w:tcPr>
          <w:p w14:paraId="37FD2DB9" w14:textId="77777777" w:rsidR="006F6378" w:rsidRPr="002954BC" w:rsidRDefault="006F6378" w:rsidP="0094020B">
            <w:pPr>
              <w:pStyle w:val="TAC"/>
              <w:rPr>
                <w:rFonts w:eastAsiaTheme="minorEastAsia"/>
                <w:lang w:val="en-US"/>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n1</w:t>
            </w:r>
            <w:r w:rsidRPr="002954BC">
              <w:rPr>
                <w:rFonts w:eastAsiaTheme="minorEastAsia"/>
                <w:lang w:val="en-US"/>
              </w:rPr>
              <w:t>A-</w:t>
            </w:r>
            <w:r w:rsidRPr="00C30686">
              <w:rPr>
                <w:rFonts w:eastAsiaTheme="minorEastAsia" w:hint="eastAsia"/>
                <w:lang w:eastAsia="zh-CN"/>
              </w:rPr>
              <w:t>n</w:t>
            </w:r>
            <w:r w:rsidRPr="00C30686">
              <w:rPr>
                <w:rFonts w:eastAsiaTheme="minorEastAsia"/>
                <w:lang w:eastAsia="zh-CN"/>
              </w:rPr>
              <w:t>41</w:t>
            </w:r>
            <w:r w:rsidRPr="002954BC">
              <w:rPr>
                <w:rFonts w:eastAsiaTheme="minorEastAsia"/>
                <w:lang w:val="en-US"/>
              </w:rPr>
              <w:t>A</w:t>
            </w:r>
          </w:p>
          <w:p w14:paraId="06CFDF03" w14:textId="77777777" w:rsidR="006F6378" w:rsidRPr="002954BC" w:rsidRDefault="006F6378" w:rsidP="0094020B">
            <w:pPr>
              <w:pStyle w:val="TAC"/>
              <w:rPr>
                <w:rFonts w:eastAsiaTheme="minorEastAsia"/>
                <w:lang w:val="en-US"/>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n1</w:t>
            </w:r>
            <w:r w:rsidRPr="002954BC">
              <w:rPr>
                <w:rFonts w:eastAsiaTheme="minorEastAsia"/>
                <w:lang w:val="en-US"/>
              </w:rPr>
              <w:t>A-</w:t>
            </w:r>
            <w:r w:rsidRPr="00C30686">
              <w:rPr>
                <w:rFonts w:eastAsiaTheme="minorEastAsia" w:hint="eastAsia"/>
                <w:lang w:eastAsia="zh-CN"/>
              </w:rPr>
              <w:t>n</w:t>
            </w:r>
            <w:r w:rsidRPr="00C30686">
              <w:rPr>
                <w:rFonts w:eastAsiaTheme="minorEastAsia"/>
                <w:lang w:eastAsia="zh-CN"/>
              </w:rPr>
              <w:t>79</w:t>
            </w:r>
            <w:r w:rsidRPr="002954BC">
              <w:rPr>
                <w:rFonts w:eastAsiaTheme="minorEastAsia"/>
                <w:lang w:val="en-US"/>
              </w:rPr>
              <w:t>A</w:t>
            </w:r>
          </w:p>
          <w:p w14:paraId="6FAB3088" w14:textId="77777777" w:rsidR="006F6378" w:rsidRPr="00C30686" w:rsidRDefault="006F6378" w:rsidP="0094020B">
            <w:pPr>
              <w:pStyle w:val="TAC"/>
              <w:rPr>
                <w:rFonts w:eastAsiaTheme="minorEastAsia"/>
                <w:szCs w:val="18"/>
                <w:lang w:val="en-US" w:eastAsia="zh-CN"/>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n41</w:t>
            </w:r>
            <w:r w:rsidRPr="00C30686">
              <w:rPr>
                <w:rFonts w:eastAsiaTheme="minorEastAsia"/>
                <w:lang w:val="sv-SE"/>
              </w:rPr>
              <w:t>A-</w:t>
            </w:r>
            <w:r w:rsidRPr="00C30686">
              <w:rPr>
                <w:rFonts w:eastAsiaTheme="minorEastAsia" w:hint="eastAsia"/>
                <w:lang w:eastAsia="zh-CN"/>
              </w:rPr>
              <w:t>n</w:t>
            </w:r>
            <w:r w:rsidRPr="00C30686">
              <w:rPr>
                <w:rFonts w:eastAsiaTheme="minorEastAsia"/>
                <w:lang w:eastAsia="zh-CN"/>
              </w:rPr>
              <w:t>79</w:t>
            </w:r>
            <w:r w:rsidRPr="00C30686">
              <w:rPr>
                <w:rFonts w:eastAsiaTheme="minorEastAsia"/>
                <w:lang w:val="sv-SE"/>
              </w:rPr>
              <w:t>A</w:t>
            </w:r>
          </w:p>
        </w:tc>
        <w:tc>
          <w:tcPr>
            <w:tcW w:w="1259" w:type="dxa"/>
            <w:tcBorders>
              <w:top w:val="single" w:sz="4" w:space="0" w:color="auto"/>
              <w:left w:val="single" w:sz="4" w:space="0" w:color="auto"/>
              <w:bottom w:val="single" w:sz="4" w:space="0" w:color="auto"/>
              <w:right w:val="single" w:sz="4" w:space="0" w:color="auto"/>
            </w:tcBorders>
            <w:vAlign w:val="center"/>
          </w:tcPr>
          <w:p w14:paraId="1571C553"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n</w:t>
            </w:r>
            <w:r w:rsidRPr="00C30686">
              <w:rPr>
                <w:rFonts w:eastAsiaTheme="minorEastAsia"/>
                <w:lang w:eastAsia="zh-CN"/>
              </w:rPr>
              <w:t>1</w:t>
            </w:r>
          </w:p>
        </w:tc>
        <w:tc>
          <w:tcPr>
            <w:tcW w:w="4356" w:type="dxa"/>
            <w:tcBorders>
              <w:top w:val="single" w:sz="4" w:space="0" w:color="auto"/>
              <w:left w:val="single" w:sz="4" w:space="0" w:color="auto"/>
              <w:bottom w:val="single" w:sz="4" w:space="0" w:color="auto"/>
              <w:right w:val="single" w:sz="4" w:space="0" w:color="auto"/>
            </w:tcBorders>
            <w:vAlign w:val="center"/>
          </w:tcPr>
          <w:p w14:paraId="48ABB4A1"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hint="eastAsia"/>
              </w:rPr>
              <w:t>5</w:t>
            </w:r>
            <w:r w:rsidRPr="00C30686">
              <w:rPr>
                <w:rFonts w:eastAsiaTheme="minorEastAsia"/>
              </w:rPr>
              <w:t>, 10, 15, 20</w:t>
            </w:r>
          </w:p>
        </w:tc>
        <w:tc>
          <w:tcPr>
            <w:tcW w:w="2445" w:type="dxa"/>
            <w:tcBorders>
              <w:top w:val="single" w:sz="4" w:space="0" w:color="auto"/>
              <w:left w:val="single" w:sz="4" w:space="0" w:color="auto"/>
              <w:bottom w:val="nil"/>
              <w:right w:val="single" w:sz="4" w:space="0" w:color="auto"/>
            </w:tcBorders>
            <w:vAlign w:val="center"/>
          </w:tcPr>
          <w:p w14:paraId="7E3D5628"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0</w:t>
            </w:r>
          </w:p>
        </w:tc>
      </w:tr>
      <w:tr w:rsidR="006F6378" w:rsidRPr="00C30686" w14:paraId="15CE78AA" w14:textId="77777777" w:rsidTr="004F423A">
        <w:trPr>
          <w:trHeight w:val="29"/>
        </w:trPr>
        <w:tc>
          <w:tcPr>
            <w:tcW w:w="2742" w:type="dxa"/>
            <w:tcBorders>
              <w:top w:val="nil"/>
              <w:left w:val="single" w:sz="4" w:space="0" w:color="auto"/>
              <w:bottom w:val="nil"/>
              <w:right w:val="single" w:sz="4" w:space="0" w:color="auto"/>
            </w:tcBorders>
            <w:vAlign w:val="center"/>
          </w:tcPr>
          <w:p w14:paraId="53588AD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6D26D04"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1ACD3F2"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6E4BCC2B"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hint="eastAsia"/>
              </w:rPr>
              <w:t>1</w:t>
            </w:r>
            <w:r w:rsidRPr="00C30686">
              <w:rPr>
                <w:rFonts w:eastAsiaTheme="minorEastAsia"/>
              </w:rPr>
              <w:t>0, 15, 20, 30, 40, 50, 60, 80, 90, 100</w:t>
            </w:r>
          </w:p>
        </w:tc>
        <w:tc>
          <w:tcPr>
            <w:tcW w:w="2445" w:type="dxa"/>
            <w:tcBorders>
              <w:top w:val="nil"/>
              <w:left w:val="single" w:sz="4" w:space="0" w:color="auto"/>
              <w:bottom w:val="nil"/>
              <w:right w:val="single" w:sz="4" w:space="0" w:color="auto"/>
            </w:tcBorders>
            <w:vAlign w:val="center"/>
          </w:tcPr>
          <w:p w14:paraId="6CE484FB" w14:textId="77777777" w:rsidR="006F6378" w:rsidRPr="00C30686" w:rsidRDefault="006F6378" w:rsidP="0094020B">
            <w:pPr>
              <w:pStyle w:val="TAC"/>
              <w:rPr>
                <w:rFonts w:eastAsiaTheme="minorEastAsia"/>
                <w:lang w:val="en-US" w:eastAsia="zh-CN"/>
              </w:rPr>
            </w:pPr>
          </w:p>
        </w:tc>
      </w:tr>
      <w:tr w:rsidR="006F6378" w:rsidRPr="00C30686" w14:paraId="2F353ADA"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CF7BF6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7762A8F"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B4B7183"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284E85F5"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hint="eastAsia"/>
                <w:lang w:bidi="ar"/>
              </w:rPr>
              <w:t>4</w:t>
            </w:r>
            <w:r w:rsidRPr="00C30686">
              <w:rPr>
                <w:rFonts w:eastAsiaTheme="minorEastAsia"/>
                <w:lang w:bidi="ar"/>
              </w:rPr>
              <w:t>0, 50, 60, 80, 100</w:t>
            </w:r>
          </w:p>
        </w:tc>
        <w:tc>
          <w:tcPr>
            <w:tcW w:w="2445" w:type="dxa"/>
            <w:tcBorders>
              <w:top w:val="nil"/>
              <w:left w:val="single" w:sz="4" w:space="0" w:color="auto"/>
              <w:bottom w:val="single" w:sz="4" w:space="0" w:color="auto"/>
              <w:right w:val="single" w:sz="4" w:space="0" w:color="auto"/>
            </w:tcBorders>
            <w:vAlign w:val="center"/>
          </w:tcPr>
          <w:p w14:paraId="6775D9E6" w14:textId="77777777" w:rsidR="006F6378" w:rsidRPr="00C30686" w:rsidRDefault="006F6378" w:rsidP="0094020B">
            <w:pPr>
              <w:pStyle w:val="TAC"/>
              <w:rPr>
                <w:rFonts w:eastAsiaTheme="minorEastAsia"/>
                <w:lang w:val="en-US" w:eastAsia="zh-CN"/>
              </w:rPr>
            </w:pPr>
          </w:p>
        </w:tc>
      </w:tr>
      <w:tr w:rsidR="006F6378" w:rsidRPr="00C30686" w14:paraId="765A19C7"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81F7F0F" w14:textId="77777777" w:rsidR="006F6378" w:rsidRPr="00C30686" w:rsidRDefault="006F6378" w:rsidP="0094020B">
            <w:pPr>
              <w:pStyle w:val="TAC"/>
              <w:rPr>
                <w:rFonts w:eastAsiaTheme="minorEastAsia"/>
                <w:lang w:eastAsia="zh-CN"/>
              </w:rPr>
            </w:pPr>
            <w:r w:rsidRPr="00C30686">
              <w:rPr>
                <w:rFonts w:eastAsiaTheme="minorEastAsia"/>
                <w:lang w:eastAsia="zh-CN"/>
              </w:rPr>
              <w:t>CA_n1A-n46A-n78A</w:t>
            </w:r>
          </w:p>
          <w:p w14:paraId="5B5A2F53" w14:textId="77777777" w:rsidR="006F6378" w:rsidRPr="00C30686" w:rsidRDefault="006F6378" w:rsidP="0094020B">
            <w:pPr>
              <w:pStyle w:val="TAC"/>
              <w:rPr>
                <w:rFonts w:eastAsiaTheme="minorEastAsia"/>
                <w:lang w:val="en-US" w:eastAsia="zh-CN"/>
              </w:rPr>
            </w:pPr>
          </w:p>
        </w:tc>
        <w:tc>
          <w:tcPr>
            <w:tcW w:w="2785" w:type="dxa"/>
            <w:tcBorders>
              <w:top w:val="single" w:sz="4" w:space="0" w:color="auto"/>
              <w:left w:val="single" w:sz="4" w:space="0" w:color="auto"/>
              <w:bottom w:val="nil"/>
              <w:right w:val="single" w:sz="4" w:space="0" w:color="auto"/>
            </w:tcBorders>
            <w:vAlign w:val="center"/>
          </w:tcPr>
          <w:p w14:paraId="2DD66AEE" w14:textId="77777777" w:rsidR="006F6378" w:rsidRPr="00C30686" w:rsidRDefault="006F6378" w:rsidP="0094020B">
            <w:pPr>
              <w:pStyle w:val="TAC"/>
              <w:rPr>
                <w:rFonts w:eastAsiaTheme="minorEastAsia"/>
                <w:lang w:eastAsia="zh-CN"/>
              </w:rPr>
            </w:pPr>
            <w:r w:rsidRPr="00C30686">
              <w:rPr>
                <w:rFonts w:eastAsiaTheme="minorEastAsia"/>
                <w:lang w:eastAsia="zh-CN"/>
              </w:rPr>
              <w:t>CA_n1A-n46A</w:t>
            </w:r>
          </w:p>
          <w:p w14:paraId="15D0F5E5" w14:textId="77777777" w:rsidR="006F6378" w:rsidRPr="00C30686" w:rsidRDefault="006F6378" w:rsidP="0094020B">
            <w:pPr>
              <w:pStyle w:val="TAC"/>
              <w:rPr>
                <w:rFonts w:eastAsiaTheme="minorEastAsia"/>
                <w:lang w:eastAsia="zh-CN"/>
              </w:rPr>
            </w:pPr>
            <w:r w:rsidRPr="00C30686">
              <w:rPr>
                <w:rFonts w:eastAsiaTheme="minorEastAsia"/>
                <w:lang w:eastAsia="zh-CN"/>
              </w:rPr>
              <w:t>CA_n1A-n78A</w:t>
            </w:r>
          </w:p>
          <w:p w14:paraId="0C7605F8" w14:textId="77777777" w:rsidR="006F6378" w:rsidRPr="00C30686" w:rsidRDefault="006F6378" w:rsidP="0094020B">
            <w:pPr>
              <w:pStyle w:val="TAC"/>
              <w:rPr>
                <w:rFonts w:eastAsiaTheme="minorEastAsia"/>
                <w:szCs w:val="18"/>
                <w:lang w:val="en-US" w:eastAsia="zh-CN"/>
              </w:rPr>
            </w:pPr>
            <w:r w:rsidRPr="00C30686">
              <w:rPr>
                <w:rFonts w:eastAsiaTheme="minorEastAsia"/>
                <w:lang w:eastAsia="zh-CN"/>
              </w:rPr>
              <w:t>CA_n46A-n78A</w:t>
            </w:r>
          </w:p>
        </w:tc>
        <w:tc>
          <w:tcPr>
            <w:tcW w:w="1259" w:type="dxa"/>
            <w:tcBorders>
              <w:top w:val="single" w:sz="4" w:space="0" w:color="auto"/>
              <w:left w:val="single" w:sz="4" w:space="0" w:color="auto"/>
              <w:bottom w:val="single" w:sz="4" w:space="0" w:color="auto"/>
              <w:right w:val="single" w:sz="4" w:space="0" w:color="auto"/>
            </w:tcBorders>
            <w:vAlign w:val="center"/>
          </w:tcPr>
          <w:p w14:paraId="26CFC247" w14:textId="77777777" w:rsidR="006F6378" w:rsidRPr="00C30686" w:rsidRDefault="006F6378" w:rsidP="0094020B">
            <w:pPr>
              <w:pStyle w:val="TAC"/>
              <w:rPr>
                <w:rFonts w:eastAsiaTheme="minorEastAsia"/>
                <w:lang w:eastAsia="zh-CN"/>
              </w:rPr>
            </w:pPr>
            <w:r w:rsidRPr="00C30686">
              <w:rPr>
                <w:rFonts w:eastAsiaTheme="minorEastAsia" w:hint="eastAsia"/>
                <w:lang w:eastAsia="zh-CN"/>
              </w:rPr>
              <w:t>n</w:t>
            </w:r>
            <w:r w:rsidRPr="00C30686">
              <w:rPr>
                <w:rFonts w:eastAsiaTheme="minorEastAsia"/>
                <w:lang w:eastAsia="zh-CN"/>
              </w:rPr>
              <w:t>1</w:t>
            </w:r>
          </w:p>
        </w:tc>
        <w:tc>
          <w:tcPr>
            <w:tcW w:w="4356" w:type="dxa"/>
            <w:tcBorders>
              <w:top w:val="single" w:sz="4" w:space="0" w:color="auto"/>
              <w:left w:val="single" w:sz="4" w:space="0" w:color="auto"/>
              <w:bottom w:val="single" w:sz="4" w:space="0" w:color="auto"/>
              <w:right w:val="single" w:sz="4" w:space="0" w:color="auto"/>
            </w:tcBorders>
            <w:vAlign w:val="center"/>
          </w:tcPr>
          <w:p w14:paraId="0B5CE6B4" w14:textId="77777777" w:rsidR="006F6378" w:rsidRPr="00C30686" w:rsidRDefault="006F6378" w:rsidP="0094020B">
            <w:pPr>
              <w:pStyle w:val="TAC"/>
              <w:rPr>
                <w:rFonts w:eastAsiaTheme="minorEastAsia"/>
                <w:lang w:bidi="ar"/>
              </w:rPr>
            </w:pPr>
            <w:r w:rsidRPr="00C30686">
              <w:rPr>
                <w:rFonts w:eastAsiaTheme="minorEastAsia"/>
              </w:rPr>
              <w:t>5, 10, 15, 20, 25, 30, 40, 50</w:t>
            </w:r>
          </w:p>
        </w:tc>
        <w:tc>
          <w:tcPr>
            <w:tcW w:w="2445" w:type="dxa"/>
            <w:tcBorders>
              <w:top w:val="single" w:sz="4" w:space="0" w:color="auto"/>
              <w:left w:val="single" w:sz="4" w:space="0" w:color="auto"/>
              <w:bottom w:val="nil"/>
              <w:right w:val="single" w:sz="4" w:space="0" w:color="auto"/>
            </w:tcBorders>
            <w:vAlign w:val="center"/>
          </w:tcPr>
          <w:p w14:paraId="060B30C1"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0</w:t>
            </w:r>
          </w:p>
        </w:tc>
      </w:tr>
      <w:tr w:rsidR="006F6378" w:rsidRPr="00C30686" w14:paraId="485051F0" w14:textId="77777777" w:rsidTr="004F423A">
        <w:trPr>
          <w:trHeight w:val="29"/>
        </w:trPr>
        <w:tc>
          <w:tcPr>
            <w:tcW w:w="2742" w:type="dxa"/>
            <w:tcBorders>
              <w:top w:val="nil"/>
              <w:left w:val="single" w:sz="4" w:space="0" w:color="auto"/>
              <w:bottom w:val="nil"/>
              <w:right w:val="single" w:sz="4" w:space="0" w:color="auto"/>
            </w:tcBorders>
            <w:vAlign w:val="center"/>
          </w:tcPr>
          <w:p w14:paraId="799BD3F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A1E86B6"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022DCF1" w14:textId="77777777" w:rsidR="006F6378" w:rsidRPr="00C30686" w:rsidRDefault="006F6378" w:rsidP="0094020B">
            <w:pPr>
              <w:pStyle w:val="TAC"/>
              <w:rPr>
                <w:rFonts w:eastAsiaTheme="minorEastAsia"/>
                <w:lang w:eastAsia="zh-CN"/>
              </w:rPr>
            </w:pPr>
            <w:r w:rsidRPr="00C30686">
              <w:rPr>
                <w:rFonts w:eastAsiaTheme="minorEastAsia"/>
                <w:lang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4482E7D0" w14:textId="77777777" w:rsidR="006F6378" w:rsidRPr="00C30686" w:rsidRDefault="006F6378" w:rsidP="0094020B">
            <w:pPr>
              <w:pStyle w:val="TAC"/>
              <w:rPr>
                <w:rFonts w:eastAsiaTheme="minorEastAsia"/>
                <w:lang w:bidi="ar"/>
              </w:rPr>
            </w:pPr>
            <w:r w:rsidRPr="00C30686">
              <w:rPr>
                <w:rFonts w:eastAsiaTheme="minorEastAsia"/>
              </w:rPr>
              <w:t>10, 20, 40, 60, 80</w:t>
            </w:r>
          </w:p>
        </w:tc>
        <w:tc>
          <w:tcPr>
            <w:tcW w:w="2445" w:type="dxa"/>
            <w:tcBorders>
              <w:top w:val="nil"/>
              <w:left w:val="single" w:sz="4" w:space="0" w:color="auto"/>
              <w:bottom w:val="nil"/>
              <w:right w:val="single" w:sz="4" w:space="0" w:color="auto"/>
            </w:tcBorders>
            <w:vAlign w:val="center"/>
          </w:tcPr>
          <w:p w14:paraId="6D03DD5E" w14:textId="77777777" w:rsidR="006F6378" w:rsidRPr="00C30686" w:rsidRDefault="006F6378" w:rsidP="0094020B">
            <w:pPr>
              <w:pStyle w:val="TAC"/>
              <w:rPr>
                <w:rFonts w:eastAsiaTheme="minorEastAsia"/>
                <w:lang w:val="en-US" w:eastAsia="zh-CN"/>
              </w:rPr>
            </w:pPr>
          </w:p>
        </w:tc>
      </w:tr>
      <w:tr w:rsidR="006F6378" w:rsidRPr="00C30686" w14:paraId="3B651C63"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C64488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E3ED21C"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B0F5411" w14:textId="77777777" w:rsidR="006F6378" w:rsidRPr="00C30686" w:rsidRDefault="006F6378" w:rsidP="0094020B">
            <w:pPr>
              <w:pStyle w:val="TAC"/>
              <w:rPr>
                <w:rFonts w:eastAsiaTheme="minorEastAsia"/>
                <w:lang w:eastAsia="zh-CN"/>
              </w:rPr>
            </w:pPr>
            <w:r w:rsidRPr="00C30686">
              <w:rPr>
                <w:rFonts w:eastAsiaTheme="minorEastAsia"/>
                <w:lang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6618C61F" w14:textId="77777777" w:rsidR="006F6378" w:rsidRPr="00C30686" w:rsidRDefault="006F6378" w:rsidP="0094020B">
            <w:pPr>
              <w:pStyle w:val="TAC"/>
              <w:rPr>
                <w:rFonts w:eastAsiaTheme="minorEastAsia"/>
                <w:lang w:bidi="ar"/>
              </w:rPr>
            </w:pPr>
            <w:r w:rsidRPr="00C30686">
              <w:rPr>
                <w:rFonts w:eastAsiaTheme="minorEastAsia"/>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5F758B12" w14:textId="77777777" w:rsidR="006F6378" w:rsidRPr="00C30686" w:rsidRDefault="006F6378" w:rsidP="0094020B">
            <w:pPr>
              <w:pStyle w:val="TAC"/>
              <w:rPr>
                <w:rFonts w:eastAsiaTheme="minorEastAsia"/>
                <w:lang w:val="en-US" w:eastAsia="zh-CN"/>
              </w:rPr>
            </w:pPr>
          </w:p>
        </w:tc>
      </w:tr>
      <w:tr w:rsidR="006F6378" w:rsidRPr="00C30686" w14:paraId="58498889"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0FEDC8E" w14:textId="77777777" w:rsidR="006F6378" w:rsidRPr="00C30686" w:rsidRDefault="006F6378" w:rsidP="0094020B">
            <w:pPr>
              <w:pStyle w:val="TAC"/>
              <w:rPr>
                <w:rFonts w:eastAsiaTheme="minorEastAsia"/>
                <w:lang w:val="en-US" w:eastAsia="zh-CN"/>
              </w:rPr>
            </w:pPr>
            <w:r w:rsidRPr="00C30686">
              <w:rPr>
                <w:rFonts w:eastAsiaTheme="minorEastAsia"/>
                <w:lang w:eastAsia="zh-CN"/>
              </w:rPr>
              <w:t>CA_n1A-n46C-n78A</w:t>
            </w:r>
          </w:p>
        </w:tc>
        <w:tc>
          <w:tcPr>
            <w:tcW w:w="2785" w:type="dxa"/>
            <w:tcBorders>
              <w:top w:val="single" w:sz="4" w:space="0" w:color="auto"/>
              <w:left w:val="single" w:sz="4" w:space="0" w:color="auto"/>
              <w:bottom w:val="nil"/>
              <w:right w:val="single" w:sz="4" w:space="0" w:color="auto"/>
            </w:tcBorders>
            <w:vAlign w:val="center"/>
          </w:tcPr>
          <w:p w14:paraId="3C5FFE37" w14:textId="77777777" w:rsidR="006F6378" w:rsidRPr="00C30686" w:rsidRDefault="006F6378" w:rsidP="0094020B">
            <w:pPr>
              <w:pStyle w:val="TAC"/>
              <w:rPr>
                <w:rFonts w:eastAsiaTheme="minorEastAsia"/>
                <w:lang w:eastAsia="zh-CN"/>
              </w:rPr>
            </w:pPr>
            <w:r w:rsidRPr="00C30686">
              <w:rPr>
                <w:rFonts w:eastAsiaTheme="minorEastAsia"/>
                <w:lang w:eastAsia="zh-CN"/>
              </w:rPr>
              <w:t>CA_n1A-n46A</w:t>
            </w:r>
          </w:p>
          <w:p w14:paraId="49A85A86" w14:textId="77777777" w:rsidR="006F6378" w:rsidRPr="00C30686" w:rsidRDefault="006F6378" w:rsidP="0094020B">
            <w:pPr>
              <w:pStyle w:val="TAC"/>
              <w:rPr>
                <w:rFonts w:eastAsiaTheme="minorEastAsia"/>
                <w:lang w:eastAsia="zh-CN"/>
              </w:rPr>
            </w:pPr>
            <w:r w:rsidRPr="00C30686">
              <w:rPr>
                <w:rFonts w:eastAsiaTheme="minorEastAsia"/>
                <w:lang w:eastAsia="zh-CN"/>
              </w:rPr>
              <w:t>CA_n1A-n78A</w:t>
            </w:r>
          </w:p>
          <w:p w14:paraId="5AA598A6" w14:textId="77777777" w:rsidR="006F6378" w:rsidRPr="00C30686" w:rsidRDefault="006F6378" w:rsidP="0094020B">
            <w:pPr>
              <w:pStyle w:val="TAC"/>
              <w:rPr>
                <w:rFonts w:eastAsiaTheme="minorEastAsia"/>
                <w:szCs w:val="18"/>
                <w:lang w:val="en-US" w:eastAsia="zh-CN"/>
              </w:rPr>
            </w:pPr>
            <w:r w:rsidRPr="00C30686">
              <w:rPr>
                <w:rFonts w:eastAsiaTheme="minorEastAsia"/>
                <w:lang w:eastAsia="zh-CN"/>
              </w:rPr>
              <w:t>CA_n46A-n78A</w:t>
            </w:r>
          </w:p>
        </w:tc>
        <w:tc>
          <w:tcPr>
            <w:tcW w:w="1259" w:type="dxa"/>
            <w:tcBorders>
              <w:top w:val="single" w:sz="4" w:space="0" w:color="auto"/>
              <w:left w:val="single" w:sz="4" w:space="0" w:color="auto"/>
              <w:bottom w:val="single" w:sz="4" w:space="0" w:color="auto"/>
              <w:right w:val="single" w:sz="4" w:space="0" w:color="auto"/>
            </w:tcBorders>
            <w:vAlign w:val="center"/>
          </w:tcPr>
          <w:p w14:paraId="1DDE0D92" w14:textId="77777777" w:rsidR="006F6378" w:rsidRPr="00C30686" w:rsidRDefault="006F6378" w:rsidP="0094020B">
            <w:pPr>
              <w:pStyle w:val="TAC"/>
              <w:rPr>
                <w:rFonts w:eastAsiaTheme="minorEastAsia"/>
                <w:lang w:eastAsia="zh-CN"/>
              </w:rPr>
            </w:pPr>
            <w:r w:rsidRPr="00C30686">
              <w:rPr>
                <w:rFonts w:eastAsiaTheme="minorEastAsia" w:hint="eastAsia"/>
                <w:lang w:eastAsia="zh-CN"/>
              </w:rPr>
              <w:t>n</w:t>
            </w:r>
            <w:r w:rsidRPr="00C30686">
              <w:rPr>
                <w:rFonts w:eastAsiaTheme="minorEastAsia"/>
                <w:lang w:eastAsia="zh-CN"/>
              </w:rPr>
              <w:t>1</w:t>
            </w:r>
          </w:p>
        </w:tc>
        <w:tc>
          <w:tcPr>
            <w:tcW w:w="4356" w:type="dxa"/>
            <w:tcBorders>
              <w:top w:val="single" w:sz="4" w:space="0" w:color="auto"/>
              <w:left w:val="single" w:sz="4" w:space="0" w:color="auto"/>
              <w:bottom w:val="single" w:sz="4" w:space="0" w:color="auto"/>
              <w:right w:val="single" w:sz="4" w:space="0" w:color="auto"/>
            </w:tcBorders>
            <w:vAlign w:val="center"/>
          </w:tcPr>
          <w:p w14:paraId="6ABB57C7" w14:textId="77777777" w:rsidR="006F6378" w:rsidRPr="00C30686" w:rsidRDefault="006F6378" w:rsidP="0094020B">
            <w:pPr>
              <w:pStyle w:val="TAC"/>
              <w:rPr>
                <w:rFonts w:eastAsiaTheme="minorEastAsia"/>
                <w:lang w:bidi="ar"/>
              </w:rPr>
            </w:pPr>
            <w:r w:rsidRPr="00C30686">
              <w:rPr>
                <w:rFonts w:eastAsiaTheme="minorEastAsia"/>
              </w:rPr>
              <w:t>5, 10, 15, 20, 25, 30, 40, 50</w:t>
            </w:r>
          </w:p>
        </w:tc>
        <w:tc>
          <w:tcPr>
            <w:tcW w:w="2445" w:type="dxa"/>
            <w:tcBorders>
              <w:top w:val="single" w:sz="4" w:space="0" w:color="auto"/>
              <w:left w:val="single" w:sz="4" w:space="0" w:color="auto"/>
              <w:bottom w:val="nil"/>
              <w:right w:val="single" w:sz="4" w:space="0" w:color="auto"/>
            </w:tcBorders>
            <w:vAlign w:val="center"/>
          </w:tcPr>
          <w:p w14:paraId="302360E9"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0</w:t>
            </w:r>
          </w:p>
        </w:tc>
      </w:tr>
      <w:tr w:rsidR="006F6378" w:rsidRPr="00C30686" w14:paraId="7E1F48A1" w14:textId="77777777" w:rsidTr="004F423A">
        <w:trPr>
          <w:trHeight w:val="29"/>
        </w:trPr>
        <w:tc>
          <w:tcPr>
            <w:tcW w:w="2742" w:type="dxa"/>
            <w:tcBorders>
              <w:top w:val="nil"/>
              <w:left w:val="single" w:sz="4" w:space="0" w:color="auto"/>
              <w:bottom w:val="nil"/>
              <w:right w:val="single" w:sz="4" w:space="0" w:color="auto"/>
            </w:tcBorders>
            <w:vAlign w:val="center"/>
          </w:tcPr>
          <w:p w14:paraId="1807CAF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E01F503"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C217664" w14:textId="77777777" w:rsidR="006F6378" w:rsidRPr="00C30686" w:rsidRDefault="006F6378" w:rsidP="0094020B">
            <w:pPr>
              <w:pStyle w:val="TAC"/>
              <w:rPr>
                <w:rFonts w:eastAsiaTheme="minorEastAsia"/>
                <w:lang w:eastAsia="zh-CN"/>
              </w:rPr>
            </w:pPr>
            <w:r w:rsidRPr="00C30686">
              <w:rPr>
                <w:rFonts w:eastAsiaTheme="minorEastAsia"/>
                <w:lang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1AC7AF60" w14:textId="77777777" w:rsidR="006F6378" w:rsidRPr="00C30686" w:rsidRDefault="006F6378" w:rsidP="0094020B">
            <w:pPr>
              <w:pStyle w:val="TAC"/>
              <w:rPr>
                <w:rFonts w:eastAsiaTheme="minorEastAsia"/>
                <w:lang w:bidi="ar"/>
              </w:rPr>
            </w:pPr>
            <w:r w:rsidRPr="00C30686">
              <w:rPr>
                <w:rFonts w:eastAsiaTheme="minorEastAsia"/>
              </w:rPr>
              <w:t>CA_n46C_BCS0</w:t>
            </w:r>
          </w:p>
        </w:tc>
        <w:tc>
          <w:tcPr>
            <w:tcW w:w="2445" w:type="dxa"/>
            <w:tcBorders>
              <w:top w:val="nil"/>
              <w:left w:val="single" w:sz="4" w:space="0" w:color="auto"/>
              <w:bottom w:val="nil"/>
              <w:right w:val="single" w:sz="4" w:space="0" w:color="auto"/>
            </w:tcBorders>
            <w:vAlign w:val="center"/>
          </w:tcPr>
          <w:p w14:paraId="799FAF91" w14:textId="77777777" w:rsidR="006F6378" w:rsidRPr="00C30686" w:rsidRDefault="006F6378" w:rsidP="0094020B">
            <w:pPr>
              <w:pStyle w:val="TAC"/>
              <w:rPr>
                <w:rFonts w:eastAsiaTheme="minorEastAsia"/>
                <w:lang w:val="en-US" w:eastAsia="zh-CN"/>
              </w:rPr>
            </w:pPr>
          </w:p>
        </w:tc>
      </w:tr>
      <w:tr w:rsidR="006F6378" w:rsidRPr="00C30686" w14:paraId="556802AE"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1324B8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188BB22"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57FE491" w14:textId="77777777" w:rsidR="006F6378" w:rsidRPr="00C30686" w:rsidRDefault="006F6378" w:rsidP="0094020B">
            <w:pPr>
              <w:pStyle w:val="TAC"/>
              <w:rPr>
                <w:rFonts w:eastAsiaTheme="minorEastAsia"/>
                <w:lang w:eastAsia="zh-CN"/>
              </w:rPr>
            </w:pPr>
            <w:r w:rsidRPr="00C30686">
              <w:rPr>
                <w:rFonts w:eastAsiaTheme="minorEastAsia"/>
                <w:lang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167040A8" w14:textId="77777777" w:rsidR="006F6378" w:rsidRPr="00C30686" w:rsidRDefault="006F6378" w:rsidP="0094020B">
            <w:pPr>
              <w:pStyle w:val="TAC"/>
              <w:rPr>
                <w:rFonts w:eastAsiaTheme="minorEastAsia"/>
                <w:lang w:bidi="ar"/>
              </w:rPr>
            </w:pPr>
            <w:r w:rsidRPr="00C30686">
              <w:rPr>
                <w:rFonts w:eastAsiaTheme="minorEastAsia"/>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6B6D266D" w14:textId="77777777" w:rsidR="006F6378" w:rsidRPr="00C30686" w:rsidRDefault="006F6378" w:rsidP="0094020B">
            <w:pPr>
              <w:pStyle w:val="TAC"/>
              <w:rPr>
                <w:rFonts w:eastAsiaTheme="minorEastAsia"/>
                <w:lang w:val="en-US" w:eastAsia="zh-CN"/>
              </w:rPr>
            </w:pPr>
          </w:p>
        </w:tc>
      </w:tr>
      <w:tr w:rsidR="006F6378" w:rsidRPr="00C30686" w14:paraId="02AE2AA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23BBA62" w14:textId="77777777" w:rsidR="006F6378" w:rsidRPr="00C30686" w:rsidRDefault="006F6378" w:rsidP="0094020B">
            <w:pPr>
              <w:pStyle w:val="TAC"/>
              <w:rPr>
                <w:rFonts w:eastAsiaTheme="minorEastAsia"/>
                <w:lang w:val="en-US" w:eastAsia="zh-CN"/>
              </w:rPr>
            </w:pPr>
            <w:r w:rsidRPr="00C30686">
              <w:rPr>
                <w:rFonts w:eastAsiaTheme="minorEastAsia"/>
                <w:lang w:eastAsia="zh-CN"/>
              </w:rPr>
              <w:t>CA_n1A-n46D-n78A</w:t>
            </w:r>
          </w:p>
        </w:tc>
        <w:tc>
          <w:tcPr>
            <w:tcW w:w="2785" w:type="dxa"/>
            <w:tcBorders>
              <w:top w:val="single" w:sz="4" w:space="0" w:color="auto"/>
              <w:left w:val="single" w:sz="4" w:space="0" w:color="auto"/>
              <w:bottom w:val="nil"/>
              <w:right w:val="single" w:sz="4" w:space="0" w:color="auto"/>
            </w:tcBorders>
            <w:vAlign w:val="center"/>
          </w:tcPr>
          <w:p w14:paraId="186A0E08" w14:textId="77777777" w:rsidR="006F6378" w:rsidRPr="00C30686" w:rsidRDefault="006F6378" w:rsidP="0094020B">
            <w:pPr>
              <w:pStyle w:val="TAC"/>
              <w:rPr>
                <w:rFonts w:eastAsiaTheme="minorEastAsia"/>
                <w:lang w:eastAsia="zh-CN"/>
              </w:rPr>
            </w:pPr>
            <w:r w:rsidRPr="00C30686">
              <w:rPr>
                <w:rFonts w:eastAsiaTheme="minorEastAsia"/>
                <w:lang w:eastAsia="zh-CN"/>
              </w:rPr>
              <w:t>CA_n1A-n46A</w:t>
            </w:r>
          </w:p>
          <w:p w14:paraId="37A906DF" w14:textId="77777777" w:rsidR="006F6378" w:rsidRPr="00C30686" w:rsidRDefault="006F6378" w:rsidP="0094020B">
            <w:pPr>
              <w:pStyle w:val="TAC"/>
              <w:rPr>
                <w:rFonts w:eastAsiaTheme="minorEastAsia"/>
                <w:lang w:eastAsia="zh-CN"/>
              </w:rPr>
            </w:pPr>
            <w:r w:rsidRPr="00C30686">
              <w:rPr>
                <w:rFonts w:eastAsiaTheme="minorEastAsia"/>
                <w:lang w:eastAsia="zh-CN"/>
              </w:rPr>
              <w:t>CA_n1A-n78A</w:t>
            </w:r>
          </w:p>
          <w:p w14:paraId="6A797B2A" w14:textId="77777777" w:rsidR="006F6378" w:rsidRPr="00C30686" w:rsidRDefault="006F6378" w:rsidP="0094020B">
            <w:pPr>
              <w:pStyle w:val="TAC"/>
              <w:rPr>
                <w:rFonts w:eastAsiaTheme="minorEastAsia"/>
                <w:szCs w:val="18"/>
                <w:lang w:val="en-US" w:eastAsia="zh-CN"/>
              </w:rPr>
            </w:pPr>
            <w:r w:rsidRPr="00C30686">
              <w:rPr>
                <w:rFonts w:eastAsiaTheme="minorEastAsia"/>
                <w:lang w:eastAsia="zh-CN"/>
              </w:rPr>
              <w:t>CA_n46A-n78A</w:t>
            </w:r>
          </w:p>
        </w:tc>
        <w:tc>
          <w:tcPr>
            <w:tcW w:w="1259" w:type="dxa"/>
            <w:tcBorders>
              <w:top w:val="single" w:sz="4" w:space="0" w:color="auto"/>
              <w:left w:val="single" w:sz="4" w:space="0" w:color="auto"/>
              <w:bottom w:val="single" w:sz="4" w:space="0" w:color="auto"/>
              <w:right w:val="single" w:sz="4" w:space="0" w:color="auto"/>
            </w:tcBorders>
            <w:vAlign w:val="center"/>
          </w:tcPr>
          <w:p w14:paraId="5176F883" w14:textId="77777777" w:rsidR="006F6378" w:rsidRPr="00C30686" w:rsidRDefault="006F6378" w:rsidP="0094020B">
            <w:pPr>
              <w:pStyle w:val="TAC"/>
              <w:rPr>
                <w:rFonts w:eastAsiaTheme="minorEastAsia"/>
                <w:lang w:eastAsia="zh-CN"/>
              </w:rPr>
            </w:pPr>
            <w:r w:rsidRPr="00C30686">
              <w:rPr>
                <w:rFonts w:eastAsiaTheme="minorEastAsia" w:hint="eastAsia"/>
                <w:lang w:eastAsia="zh-CN"/>
              </w:rPr>
              <w:t>n</w:t>
            </w:r>
            <w:r w:rsidRPr="00C30686">
              <w:rPr>
                <w:rFonts w:eastAsiaTheme="minorEastAsia"/>
                <w:lang w:eastAsia="zh-CN"/>
              </w:rPr>
              <w:t>1</w:t>
            </w:r>
          </w:p>
        </w:tc>
        <w:tc>
          <w:tcPr>
            <w:tcW w:w="4356" w:type="dxa"/>
            <w:tcBorders>
              <w:top w:val="single" w:sz="4" w:space="0" w:color="auto"/>
              <w:left w:val="single" w:sz="4" w:space="0" w:color="auto"/>
              <w:bottom w:val="single" w:sz="4" w:space="0" w:color="auto"/>
              <w:right w:val="single" w:sz="4" w:space="0" w:color="auto"/>
            </w:tcBorders>
            <w:vAlign w:val="center"/>
          </w:tcPr>
          <w:p w14:paraId="5C2895E6" w14:textId="77777777" w:rsidR="006F6378" w:rsidRPr="00C30686" w:rsidRDefault="006F6378" w:rsidP="0094020B">
            <w:pPr>
              <w:pStyle w:val="TAC"/>
              <w:rPr>
                <w:rFonts w:eastAsiaTheme="minorEastAsia"/>
                <w:lang w:bidi="ar"/>
              </w:rPr>
            </w:pPr>
            <w:r w:rsidRPr="00C30686">
              <w:rPr>
                <w:rFonts w:eastAsiaTheme="minorEastAsia"/>
              </w:rPr>
              <w:t>5, 10, 15, 20, 25, 30, 40, 50</w:t>
            </w:r>
          </w:p>
        </w:tc>
        <w:tc>
          <w:tcPr>
            <w:tcW w:w="2445" w:type="dxa"/>
            <w:tcBorders>
              <w:top w:val="single" w:sz="4" w:space="0" w:color="auto"/>
              <w:left w:val="single" w:sz="4" w:space="0" w:color="auto"/>
              <w:bottom w:val="nil"/>
              <w:right w:val="single" w:sz="4" w:space="0" w:color="auto"/>
            </w:tcBorders>
            <w:vAlign w:val="center"/>
          </w:tcPr>
          <w:p w14:paraId="1C0B905E"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0</w:t>
            </w:r>
          </w:p>
        </w:tc>
      </w:tr>
      <w:tr w:rsidR="006F6378" w:rsidRPr="00C30686" w14:paraId="5124518E" w14:textId="77777777" w:rsidTr="004F423A">
        <w:trPr>
          <w:trHeight w:val="29"/>
        </w:trPr>
        <w:tc>
          <w:tcPr>
            <w:tcW w:w="2742" w:type="dxa"/>
            <w:tcBorders>
              <w:top w:val="nil"/>
              <w:left w:val="single" w:sz="4" w:space="0" w:color="auto"/>
              <w:bottom w:val="nil"/>
              <w:right w:val="single" w:sz="4" w:space="0" w:color="auto"/>
            </w:tcBorders>
            <w:vAlign w:val="center"/>
          </w:tcPr>
          <w:p w14:paraId="6EA6637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041B0B0"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323F0D4" w14:textId="77777777" w:rsidR="006F6378" w:rsidRPr="00C30686" w:rsidRDefault="006F6378" w:rsidP="0094020B">
            <w:pPr>
              <w:pStyle w:val="TAC"/>
              <w:rPr>
                <w:rFonts w:eastAsiaTheme="minorEastAsia"/>
                <w:lang w:eastAsia="zh-CN"/>
              </w:rPr>
            </w:pPr>
            <w:r w:rsidRPr="00C30686">
              <w:rPr>
                <w:rFonts w:eastAsiaTheme="minorEastAsia"/>
                <w:lang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44DAEB41" w14:textId="77777777" w:rsidR="006F6378" w:rsidRPr="00C30686" w:rsidRDefault="006F6378" w:rsidP="0094020B">
            <w:pPr>
              <w:pStyle w:val="TAC"/>
              <w:rPr>
                <w:rFonts w:eastAsiaTheme="minorEastAsia"/>
                <w:lang w:bidi="ar"/>
              </w:rPr>
            </w:pPr>
            <w:r w:rsidRPr="00C30686">
              <w:rPr>
                <w:rFonts w:eastAsiaTheme="minorEastAsia"/>
              </w:rPr>
              <w:t>CA_n46D_BCS0</w:t>
            </w:r>
          </w:p>
        </w:tc>
        <w:tc>
          <w:tcPr>
            <w:tcW w:w="2445" w:type="dxa"/>
            <w:tcBorders>
              <w:top w:val="nil"/>
              <w:left w:val="single" w:sz="4" w:space="0" w:color="auto"/>
              <w:bottom w:val="nil"/>
              <w:right w:val="single" w:sz="4" w:space="0" w:color="auto"/>
            </w:tcBorders>
            <w:vAlign w:val="center"/>
          </w:tcPr>
          <w:p w14:paraId="1D7FF69B" w14:textId="77777777" w:rsidR="006F6378" w:rsidRPr="00C30686" w:rsidRDefault="006F6378" w:rsidP="0094020B">
            <w:pPr>
              <w:pStyle w:val="TAC"/>
              <w:rPr>
                <w:rFonts w:eastAsiaTheme="minorEastAsia"/>
                <w:lang w:val="en-US" w:eastAsia="zh-CN"/>
              </w:rPr>
            </w:pPr>
          </w:p>
        </w:tc>
      </w:tr>
      <w:tr w:rsidR="006F6378" w:rsidRPr="00C30686" w14:paraId="1B7B951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95985B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7A6C4C45"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7B6DE4A" w14:textId="77777777" w:rsidR="006F6378" w:rsidRPr="00C30686" w:rsidRDefault="006F6378" w:rsidP="0094020B">
            <w:pPr>
              <w:pStyle w:val="TAC"/>
              <w:rPr>
                <w:rFonts w:eastAsiaTheme="minorEastAsia"/>
                <w:lang w:eastAsia="zh-CN"/>
              </w:rPr>
            </w:pPr>
            <w:r w:rsidRPr="00C30686">
              <w:rPr>
                <w:rFonts w:eastAsiaTheme="minorEastAsia"/>
                <w:lang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2D7A9407" w14:textId="77777777" w:rsidR="006F6378" w:rsidRPr="00C30686" w:rsidRDefault="006F6378" w:rsidP="0094020B">
            <w:pPr>
              <w:pStyle w:val="TAC"/>
              <w:rPr>
                <w:rFonts w:eastAsiaTheme="minorEastAsia"/>
                <w:lang w:bidi="ar"/>
              </w:rPr>
            </w:pPr>
            <w:r w:rsidRPr="00C30686">
              <w:rPr>
                <w:rFonts w:eastAsiaTheme="minorEastAsia"/>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528D8D89" w14:textId="77777777" w:rsidR="006F6378" w:rsidRPr="00C30686" w:rsidRDefault="006F6378" w:rsidP="0094020B">
            <w:pPr>
              <w:pStyle w:val="TAC"/>
              <w:rPr>
                <w:rFonts w:eastAsiaTheme="minorEastAsia"/>
                <w:lang w:val="en-US" w:eastAsia="zh-CN"/>
              </w:rPr>
            </w:pPr>
          </w:p>
        </w:tc>
      </w:tr>
      <w:tr w:rsidR="006F6378" w:rsidRPr="00C30686" w14:paraId="63027666"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F126DE9" w14:textId="77777777" w:rsidR="006F6378" w:rsidRPr="00C30686" w:rsidRDefault="006F6378" w:rsidP="0094020B">
            <w:pPr>
              <w:pStyle w:val="TAC"/>
              <w:rPr>
                <w:rFonts w:eastAsiaTheme="minorEastAsia"/>
                <w:lang w:val="en-US" w:eastAsia="zh-CN"/>
              </w:rPr>
            </w:pPr>
            <w:r w:rsidRPr="00C30686">
              <w:rPr>
                <w:rFonts w:eastAsiaTheme="minorEastAsia"/>
                <w:lang w:eastAsia="zh-CN"/>
              </w:rPr>
              <w:t>CA_n1A-n46(2A)-n78A</w:t>
            </w:r>
          </w:p>
        </w:tc>
        <w:tc>
          <w:tcPr>
            <w:tcW w:w="2785" w:type="dxa"/>
            <w:tcBorders>
              <w:top w:val="single" w:sz="4" w:space="0" w:color="auto"/>
              <w:left w:val="single" w:sz="4" w:space="0" w:color="auto"/>
              <w:bottom w:val="nil"/>
              <w:right w:val="single" w:sz="4" w:space="0" w:color="auto"/>
            </w:tcBorders>
            <w:vAlign w:val="center"/>
          </w:tcPr>
          <w:p w14:paraId="310F8173" w14:textId="77777777" w:rsidR="006F6378" w:rsidRPr="00C30686" w:rsidRDefault="006F6378" w:rsidP="0094020B">
            <w:pPr>
              <w:pStyle w:val="TAC"/>
              <w:rPr>
                <w:rFonts w:eastAsiaTheme="minorEastAsia"/>
                <w:lang w:eastAsia="zh-CN"/>
              </w:rPr>
            </w:pPr>
            <w:r w:rsidRPr="00C30686">
              <w:rPr>
                <w:rFonts w:eastAsiaTheme="minorEastAsia"/>
                <w:lang w:eastAsia="zh-CN"/>
              </w:rPr>
              <w:t>CA_n1A-n46A</w:t>
            </w:r>
          </w:p>
          <w:p w14:paraId="3AE5F1B8" w14:textId="77777777" w:rsidR="006F6378" w:rsidRPr="00C30686" w:rsidRDefault="006F6378" w:rsidP="0094020B">
            <w:pPr>
              <w:pStyle w:val="TAC"/>
              <w:rPr>
                <w:rFonts w:eastAsiaTheme="minorEastAsia"/>
                <w:lang w:eastAsia="zh-CN"/>
              </w:rPr>
            </w:pPr>
            <w:r w:rsidRPr="00C30686">
              <w:rPr>
                <w:rFonts w:eastAsiaTheme="minorEastAsia"/>
                <w:lang w:eastAsia="zh-CN"/>
              </w:rPr>
              <w:t>CA_n1A-n78A</w:t>
            </w:r>
          </w:p>
          <w:p w14:paraId="2276EAA0" w14:textId="77777777" w:rsidR="006F6378" w:rsidRPr="00C30686" w:rsidRDefault="006F6378" w:rsidP="0094020B">
            <w:pPr>
              <w:pStyle w:val="TAC"/>
              <w:rPr>
                <w:rFonts w:eastAsiaTheme="minorEastAsia"/>
                <w:szCs w:val="18"/>
                <w:lang w:val="en-US" w:eastAsia="zh-CN"/>
              </w:rPr>
            </w:pPr>
            <w:r w:rsidRPr="00C30686">
              <w:rPr>
                <w:rFonts w:eastAsiaTheme="minorEastAsia"/>
                <w:lang w:eastAsia="zh-CN"/>
              </w:rPr>
              <w:t>CA_n46A-n78A</w:t>
            </w:r>
          </w:p>
        </w:tc>
        <w:tc>
          <w:tcPr>
            <w:tcW w:w="1259" w:type="dxa"/>
            <w:tcBorders>
              <w:top w:val="single" w:sz="4" w:space="0" w:color="auto"/>
              <w:left w:val="single" w:sz="4" w:space="0" w:color="auto"/>
              <w:bottom w:val="single" w:sz="4" w:space="0" w:color="auto"/>
              <w:right w:val="single" w:sz="4" w:space="0" w:color="auto"/>
            </w:tcBorders>
            <w:vAlign w:val="center"/>
          </w:tcPr>
          <w:p w14:paraId="4713BA3E" w14:textId="77777777" w:rsidR="006F6378" w:rsidRPr="00C30686" w:rsidRDefault="006F6378" w:rsidP="0094020B">
            <w:pPr>
              <w:pStyle w:val="TAC"/>
              <w:rPr>
                <w:rFonts w:eastAsiaTheme="minorEastAsia"/>
                <w:lang w:eastAsia="zh-CN"/>
              </w:rPr>
            </w:pPr>
            <w:r w:rsidRPr="00C30686">
              <w:rPr>
                <w:rFonts w:eastAsiaTheme="minorEastAsia" w:hint="eastAsia"/>
                <w:lang w:eastAsia="zh-CN"/>
              </w:rPr>
              <w:t>n</w:t>
            </w:r>
            <w:r w:rsidRPr="00C30686">
              <w:rPr>
                <w:rFonts w:eastAsiaTheme="minorEastAsia"/>
                <w:lang w:eastAsia="zh-CN"/>
              </w:rPr>
              <w:t>1</w:t>
            </w:r>
          </w:p>
        </w:tc>
        <w:tc>
          <w:tcPr>
            <w:tcW w:w="4356" w:type="dxa"/>
            <w:tcBorders>
              <w:top w:val="single" w:sz="4" w:space="0" w:color="auto"/>
              <w:left w:val="single" w:sz="4" w:space="0" w:color="auto"/>
              <w:bottom w:val="single" w:sz="4" w:space="0" w:color="auto"/>
              <w:right w:val="single" w:sz="4" w:space="0" w:color="auto"/>
            </w:tcBorders>
            <w:vAlign w:val="center"/>
          </w:tcPr>
          <w:p w14:paraId="5ADCA640" w14:textId="77777777" w:rsidR="006F6378" w:rsidRPr="00C30686" w:rsidRDefault="006F6378" w:rsidP="0094020B">
            <w:pPr>
              <w:pStyle w:val="TAC"/>
              <w:rPr>
                <w:rFonts w:eastAsiaTheme="minorEastAsia"/>
                <w:lang w:bidi="ar"/>
              </w:rPr>
            </w:pPr>
            <w:r w:rsidRPr="00C30686">
              <w:rPr>
                <w:rFonts w:eastAsiaTheme="minorEastAsia"/>
              </w:rPr>
              <w:t>5, 10, 15, 20, 25, 30, 40, 50</w:t>
            </w:r>
          </w:p>
        </w:tc>
        <w:tc>
          <w:tcPr>
            <w:tcW w:w="2445" w:type="dxa"/>
            <w:tcBorders>
              <w:top w:val="single" w:sz="4" w:space="0" w:color="auto"/>
              <w:left w:val="single" w:sz="4" w:space="0" w:color="auto"/>
              <w:bottom w:val="nil"/>
              <w:right w:val="single" w:sz="4" w:space="0" w:color="auto"/>
            </w:tcBorders>
            <w:vAlign w:val="center"/>
          </w:tcPr>
          <w:p w14:paraId="5DE2DB43"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0</w:t>
            </w:r>
          </w:p>
        </w:tc>
      </w:tr>
      <w:tr w:rsidR="006F6378" w:rsidRPr="00C30686" w14:paraId="0007EE62" w14:textId="77777777" w:rsidTr="004F423A">
        <w:trPr>
          <w:trHeight w:val="29"/>
        </w:trPr>
        <w:tc>
          <w:tcPr>
            <w:tcW w:w="2742" w:type="dxa"/>
            <w:tcBorders>
              <w:top w:val="nil"/>
              <w:left w:val="single" w:sz="4" w:space="0" w:color="auto"/>
              <w:bottom w:val="nil"/>
              <w:right w:val="single" w:sz="4" w:space="0" w:color="auto"/>
            </w:tcBorders>
            <w:vAlign w:val="center"/>
          </w:tcPr>
          <w:p w14:paraId="708517D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CEFBB4A"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3F0E437" w14:textId="77777777" w:rsidR="006F6378" w:rsidRPr="00C30686" w:rsidRDefault="006F6378" w:rsidP="0094020B">
            <w:pPr>
              <w:pStyle w:val="TAC"/>
              <w:rPr>
                <w:rFonts w:eastAsiaTheme="minorEastAsia"/>
                <w:lang w:eastAsia="zh-CN"/>
              </w:rPr>
            </w:pPr>
            <w:r w:rsidRPr="00C30686">
              <w:rPr>
                <w:rFonts w:eastAsiaTheme="minorEastAsia"/>
                <w:lang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5B70061E" w14:textId="77777777" w:rsidR="006F6378" w:rsidRPr="00C30686" w:rsidRDefault="006F6378" w:rsidP="0094020B">
            <w:pPr>
              <w:pStyle w:val="TAC"/>
              <w:rPr>
                <w:rFonts w:eastAsiaTheme="minorEastAsia"/>
                <w:lang w:bidi="ar"/>
              </w:rPr>
            </w:pPr>
            <w:r w:rsidRPr="00C30686">
              <w:rPr>
                <w:rFonts w:eastAsiaTheme="minorEastAsia" w:cs="Arial"/>
                <w:szCs w:val="18"/>
              </w:rPr>
              <w:t>CA_n46(2A)_BCS0</w:t>
            </w:r>
          </w:p>
        </w:tc>
        <w:tc>
          <w:tcPr>
            <w:tcW w:w="2445" w:type="dxa"/>
            <w:tcBorders>
              <w:top w:val="nil"/>
              <w:left w:val="single" w:sz="4" w:space="0" w:color="auto"/>
              <w:bottom w:val="nil"/>
              <w:right w:val="single" w:sz="4" w:space="0" w:color="auto"/>
            </w:tcBorders>
            <w:vAlign w:val="center"/>
          </w:tcPr>
          <w:p w14:paraId="73A79B91" w14:textId="77777777" w:rsidR="006F6378" w:rsidRPr="00C30686" w:rsidRDefault="006F6378" w:rsidP="0094020B">
            <w:pPr>
              <w:pStyle w:val="TAC"/>
              <w:rPr>
                <w:rFonts w:eastAsiaTheme="minorEastAsia"/>
                <w:lang w:val="en-US" w:eastAsia="zh-CN"/>
              </w:rPr>
            </w:pPr>
          </w:p>
        </w:tc>
      </w:tr>
      <w:tr w:rsidR="006F6378" w:rsidRPr="00C30686" w14:paraId="764FC553"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B50DDD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785C9DA9"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4194838" w14:textId="77777777" w:rsidR="006F6378" w:rsidRPr="00C30686" w:rsidRDefault="006F6378" w:rsidP="0094020B">
            <w:pPr>
              <w:pStyle w:val="TAC"/>
              <w:rPr>
                <w:rFonts w:eastAsiaTheme="minorEastAsia"/>
                <w:lang w:eastAsia="zh-CN"/>
              </w:rPr>
            </w:pPr>
            <w:r w:rsidRPr="00C30686">
              <w:rPr>
                <w:rFonts w:eastAsiaTheme="minorEastAsia"/>
                <w:lang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28F44E82" w14:textId="77777777" w:rsidR="006F6378" w:rsidRPr="00C30686" w:rsidRDefault="006F6378" w:rsidP="0094020B">
            <w:pPr>
              <w:pStyle w:val="TAC"/>
              <w:rPr>
                <w:rFonts w:eastAsiaTheme="minorEastAsia"/>
                <w:lang w:bidi="ar"/>
              </w:rPr>
            </w:pPr>
            <w:r w:rsidRPr="00C30686">
              <w:rPr>
                <w:rFonts w:eastAsiaTheme="minorEastAsia"/>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3F74939D" w14:textId="77777777" w:rsidR="006F6378" w:rsidRPr="00C30686" w:rsidRDefault="006F6378" w:rsidP="0094020B">
            <w:pPr>
              <w:pStyle w:val="TAC"/>
              <w:rPr>
                <w:rFonts w:eastAsiaTheme="minorEastAsia"/>
                <w:lang w:val="en-US" w:eastAsia="zh-CN"/>
              </w:rPr>
            </w:pPr>
          </w:p>
        </w:tc>
      </w:tr>
      <w:tr w:rsidR="006F6378" w:rsidRPr="00C30686" w14:paraId="566D0D7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D51F271" w14:textId="77777777" w:rsidR="006F6378" w:rsidRPr="00C30686" w:rsidRDefault="006F6378" w:rsidP="0094020B">
            <w:pPr>
              <w:pStyle w:val="TAC"/>
              <w:rPr>
                <w:rFonts w:eastAsiaTheme="minorEastAsia"/>
                <w:lang w:val="en-US" w:eastAsia="zh-CN"/>
              </w:rPr>
            </w:pPr>
            <w:r w:rsidRPr="00C30686">
              <w:rPr>
                <w:rFonts w:eastAsiaTheme="minorEastAsia"/>
                <w:lang w:eastAsia="zh-CN"/>
              </w:rPr>
              <w:t>CA_n1A-n46A-n78(2A)</w:t>
            </w:r>
          </w:p>
        </w:tc>
        <w:tc>
          <w:tcPr>
            <w:tcW w:w="2785" w:type="dxa"/>
            <w:tcBorders>
              <w:top w:val="single" w:sz="4" w:space="0" w:color="auto"/>
              <w:left w:val="single" w:sz="4" w:space="0" w:color="auto"/>
              <w:bottom w:val="nil"/>
              <w:right w:val="single" w:sz="4" w:space="0" w:color="auto"/>
            </w:tcBorders>
            <w:vAlign w:val="center"/>
          </w:tcPr>
          <w:p w14:paraId="7BCECB77" w14:textId="77777777" w:rsidR="006F6378" w:rsidRPr="00C30686" w:rsidRDefault="006F6378" w:rsidP="0094020B">
            <w:pPr>
              <w:pStyle w:val="TAC"/>
              <w:rPr>
                <w:rFonts w:eastAsiaTheme="minorEastAsia"/>
                <w:lang w:eastAsia="zh-CN"/>
              </w:rPr>
            </w:pPr>
            <w:r w:rsidRPr="00C30686">
              <w:rPr>
                <w:rFonts w:eastAsiaTheme="minorEastAsia"/>
                <w:lang w:eastAsia="zh-CN"/>
              </w:rPr>
              <w:t>CA_n1A-n46A</w:t>
            </w:r>
          </w:p>
          <w:p w14:paraId="47607C28" w14:textId="77777777" w:rsidR="006F6378" w:rsidRPr="00C30686" w:rsidRDefault="006F6378" w:rsidP="0094020B">
            <w:pPr>
              <w:pStyle w:val="TAC"/>
              <w:rPr>
                <w:rFonts w:eastAsiaTheme="minorEastAsia"/>
                <w:lang w:eastAsia="zh-CN"/>
              </w:rPr>
            </w:pPr>
            <w:r w:rsidRPr="00C30686">
              <w:rPr>
                <w:rFonts w:eastAsiaTheme="minorEastAsia"/>
                <w:lang w:eastAsia="zh-CN"/>
              </w:rPr>
              <w:t>CA_n1A-n78A</w:t>
            </w:r>
          </w:p>
          <w:p w14:paraId="5B87E1F9" w14:textId="77777777" w:rsidR="006F6378" w:rsidRPr="00C30686" w:rsidRDefault="006F6378" w:rsidP="0094020B">
            <w:pPr>
              <w:pStyle w:val="TAC"/>
              <w:rPr>
                <w:rFonts w:eastAsiaTheme="minorEastAsia"/>
                <w:szCs w:val="18"/>
                <w:lang w:val="en-US" w:eastAsia="zh-CN"/>
              </w:rPr>
            </w:pPr>
            <w:r w:rsidRPr="00C30686">
              <w:rPr>
                <w:rFonts w:eastAsiaTheme="minorEastAsia"/>
                <w:lang w:eastAsia="zh-CN"/>
              </w:rPr>
              <w:t>CA_n46A-n78A</w:t>
            </w:r>
          </w:p>
        </w:tc>
        <w:tc>
          <w:tcPr>
            <w:tcW w:w="1259" w:type="dxa"/>
            <w:tcBorders>
              <w:top w:val="single" w:sz="4" w:space="0" w:color="auto"/>
              <w:left w:val="single" w:sz="4" w:space="0" w:color="auto"/>
              <w:bottom w:val="single" w:sz="4" w:space="0" w:color="auto"/>
              <w:right w:val="single" w:sz="4" w:space="0" w:color="auto"/>
            </w:tcBorders>
            <w:vAlign w:val="center"/>
          </w:tcPr>
          <w:p w14:paraId="06F4E653" w14:textId="77777777" w:rsidR="006F6378" w:rsidRPr="00C30686" w:rsidRDefault="006F6378" w:rsidP="0094020B">
            <w:pPr>
              <w:pStyle w:val="TAC"/>
              <w:rPr>
                <w:rFonts w:eastAsiaTheme="minorEastAsia"/>
                <w:lang w:eastAsia="zh-CN"/>
              </w:rPr>
            </w:pPr>
            <w:r w:rsidRPr="00C30686">
              <w:rPr>
                <w:rFonts w:eastAsiaTheme="minorEastAsia" w:hint="eastAsia"/>
                <w:lang w:eastAsia="zh-CN"/>
              </w:rPr>
              <w:t>n</w:t>
            </w:r>
            <w:r w:rsidRPr="00C30686">
              <w:rPr>
                <w:rFonts w:eastAsiaTheme="minorEastAsia"/>
                <w:lang w:eastAsia="zh-CN"/>
              </w:rPr>
              <w:t>1</w:t>
            </w:r>
          </w:p>
        </w:tc>
        <w:tc>
          <w:tcPr>
            <w:tcW w:w="4356" w:type="dxa"/>
            <w:tcBorders>
              <w:top w:val="single" w:sz="4" w:space="0" w:color="auto"/>
              <w:left w:val="single" w:sz="4" w:space="0" w:color="auto"/>
              <w:bottom w:val="single" w:sz="4" w:space="0" w:color="auto"/>
              <w:right w:val="single" w:sz="4" w:space="0" w:color="auto"/>
            </w:tcBorders>
            <w:vAlign w:val="center"/>
          </w:tcPr>
          <w:p w14:paraId="7C34C1F6" w14:textId="77777777" w:rsidR="006F6378" w:rsidRPr="00C30686" w:rsidRDefault="006F6378" w:rsidP="0094020B">
            <w:pPr>
              <w:pStyle w:val="TAC"/>
              <w:rPr>
                <w:rFonts w:eastAsiaTheme="minorEastAsia"/>
                <w:lang w:bidi="ar"/>
              </w:rPr>
            </w:pPr>
            <w:r w:rsidRPr="00C30686">
              <w:rPr>
                <w:rFonts w:eastAsiaTheme="minorEastAsia"/>
              </w:rPr>
              <w:t>5, 10, 15, 20, 25, 30, 40, 50</w:t>
            </w:r>
          </w:p>
        </w:tc>
        <w:tc>
          <w:tcPr>
            <w:tcW w:w="2445" w:type="dxa"/>
            <w:tcBorders>
              <w:top w:val="single" w:sz="4" w:space="0" w:color="auto"/>
              <w:left w:val="single" w:sz="4" w:space="0" w:color="auto"/>
              <w:bottom w:val="nil"/>
              <w:right w:val="single" w:sz="4" w:space="0" w:color="auto"/>
            </w:tcBorders>
            <w:vAlign w:val="center"/>
          </w:tcPr>
          <w:p w14:paraId="0F01E2F8"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0</w:t>
            </w:r>
          </w:p>
        </w:tc>
      </w:tr>
      <w:tr w:rsidR="006F6378" w:rsidRPr="00C30686" w14:paraId="0023029C" w14:textId="77777777" w:rsidTr="004F423A">
        <w:trPr>
          <w:trHeight w:val="29"/>
        </w:trPr>
        <w:tc>
          <w:tcPr>
            <w:tcW w:w="2742" w:type="dxa"/>
            <w:tcBorders>
              <w:top w:val="nil"/>
              <w:left w:val="single" w:sz="4" w:space="0" w:color="auto"/>
              <w:bottom w:val="nil"/>
              <w:right w:val="single" w:sz="4" w:space="0" w:color="auto"/>
            </w:tcBorders>
            <w:vAlign w:val="center"/>
          </w:tcPr>
          <w:p w14:paraId="30A9C7F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C688094" w14:textId="77777777" w:rsidR="006F6378" w:rsidRPr="00C30686" w:rsidRDefault="006F6378" w:rsidP="0094020B">
            <w:pPr>
              <w:pStyle w:val="TAC"/>
              <w:rPr>
                <w:rFonts w:eastAsiaTheme="minorEastAsia"/>
                <w:szCs w:val="18"/>
                <w:lang w:val="en-US" w:eastAsia="zh-CN"/>
              </w:rPr>
            </w:pPr>
            <w:r w:rsidRPr="00C30686">
              <w:rPr>
                <w:rFonts w:eastAsiaTheme="minorEastAsia"/>
                <w:lang w:eastAsia="zh-CN"/>
              </w:rPr>
              <w:t>CA_n78(2A)</w:t>
            </w:r>
          </w:p>
        </w:tc>
        <w:tc>
          <w:tcPr>
            <w:tcW w:w="1259" w:type="dxa"/>
            <w:tcBorders>
              <w:top w:val="single" w:sz="4" w:space="0" w:color="auto"/>
              <w:left w:val="single" w:sz="4" w:space="0" w:color="auto"/>
              <w:bottom w:val="single" w:sz="4" w:space="0" w:color="auto"/>
              <w:right w:val="single" w:sz="4" w:space="0" w:color="auto"/>
            </w:tcBorders>
            <w:vAlign w:val="center"/>
          </w:tcPr>
          <w:p w14:paraId="50199CA9" w14:textId="77777777" w:rsidR="006F6378" w:rsidRPr="00C30686" w:rsidRDefault="006F6378" w:rsidP="0094020B">
            <w:pPr>
              <w:pStyle w:val="TAC"/>
              <w:rPr>
                <w:rFonts w:eastAsiaTheme="minorEastAsia"/>
                <w:lang w:eastAsia="zh-CN"/>
              </w:rPr>
            </w:pPr>
            <w:r w:rsidRPr="00C30686">
              <w:rPr>
                <w:rFonts w:eastAsiaTheme="minorEastAsia"/>
                <w:lang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019BD2A5" w14:textId="77777777" w:rsidR="006F6378" w:rsidRPr="00C30686" w:rsidRDefault="006F6378" w:rsidP="0094020B">
            <w:pPr>
              <w:pStyle w:val="TAC"/>
              <w:rPr>
                <w:rFonts w:eastAsiaTheme="minorEastAsia"/>
                <w:lang w:bidi="ar"/>
              </w:rPr>
            </w:pPr>
            <w:r w:rsidRPr="00C30686">
              <w:rPr>
                <w:rFonts w:eastAsiaTheme="minorEastAsia"/>
              </w:rPr>
              <w:t>10, 20, 40, 60, 80</w:t>
            </w:r>
          </w:p>
        </w:tc>
        <w:tc>
          <w:tcPr>
            <w:tcW w:w="2445" w:type="dxa"/>
            <w:tcBorders>
              <w:top w:val="nil"/>
              <w:left w:val="single" w:sz="4" w:space="0" w:color="auto"/>
              <w:bottom w:val="nil"/>
              <w:right w:val="single" w:sz="4" w:space="0" w:color="auto"/>
            </w:tcBorders>
            <w:vAlign w:val="center"/>
          </w:tcPr>
          <w:p w14:paraId="51ECAFD9" w14:textId="77777777" w:rsidR="006F6378" w:rsidRPr="00C30686" w:rsidRDefault="006F6378" w:rsidP="0094020B">
            <w:pPr>
              <w:pStyle w:val="TAC"/>
              <w:rPr>
                <w:rFonts w:eastAsiaTheme="minorEastAsia"/>
                <w:lang w:val="en-US" w:eastAsia="zh-CN"/>
              </w:rPr>
            </w:pPr>
          </w:p>
        </w:tc>
      </w:tr>
      <w:tr w:rsidR="006F6378" w:rsidRPr="00C30686" w14:paraId="18A02892"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A27D36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44E5906D"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5E27971" w14:textId="77777777" w:rsidR="006F6378" w:rsidRPr="00C30686" w:rsidRDefault="006F6378" w:rsidP="0094020B">
            <w:pPr>
              <w:pStyle w:val="TAC"/>
              <w:rPr>
                <w:rFonts w:eastAsiaTheme="minorEastAsia"/>
                <w:lang w:eastAsia="zh-CN"/>
              </w:rPr>
            </w:pPr>
            <w:r w:rsidRPr="00C30686">
              <w:rPr>
                <w:rFonts w:eastAsiaTheme="minorEastAsia"/>
                <w:lang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4C59C7B4" w14:textId="77777777" w:rsidR="006F6378" w:rsidRPr="00C30686" w:rsidRDefault="006F6378" w:rsidP="0094020B">
            <w:pPr>
              <w:pStyle w:val="TAC"/>
              <w:rPr>
                <w:rFonts w:eastAsiaTheme="minorEastAsia"/>
                <w:lang w:bidi="ar"/>
              </w:rPr>
            </w:pPr>
            <w:r w:rsidRPr="00C30686">
              <w:rPr>
                <w:rFonts w:eastAsiaTheme="minorEastAsia" w:cs="Arial"/>
                <w:szCs w:val="18"/>
              </w:rPr>
              <w:t>CA_n78(2A)_BCS2</w:t>
            </w:r>
          </w:p>
        </w:tc>
        <w:tc>
          <w:tcPr>
            <w:tcW w:w="2445" w:type="dxa"/>
            <w:tcBorders>
              <w:top w:val="nil"/>
              <w:left w:val="single" w:sz="4" w:space="0" w:color="auto"/>
              <w:bottom w:val="single" w:sz="4" w:space="0" w:color="auto"/>
              <w:right w:val="single" w:sz="4" w:space="0" w:color="auto"/>
            </w:tcBorders>
            <w:vAlign w:val="center"/>
          </w:tcPr>
          <w:p w14:paraId="2B4F348F" w14:textId="77777777" w:rsidR="006F6378" w:rsidRPr="00C30686" w:rsidRDefault="006F6378" w:rsidP="0094020B">
            <w:pPr>
              <w:pStyle w:val="TAC"/>
              <w:rPr>
                <w:rFonts w:eastAsiaTheme="minorEastAsia"/>
                <w:lang w:val="en-US" w:eastAsia="zh-CN"/>
              </w:rPr>
            </w:pPr>
          </w:p>
        </w:tc>
      </w:tr>
      <w:tr w:rsidR="006F6378" w:rsidRPr="00C30686" w14:paraId="27582529"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3411B9D" w14:textId="77777777" w:rsidR="006F6378" w:rsidRPr="00C30686" w:rsidRDefault="006F6378" w:rsidP="0094020B">
            <w:pPr>
              <w:pStyle w:val="TAC"/>
              <w:rPr>
                <w:rFonts w:eastAsiaTheme="minorEastAsia"/>
                <w:lang w:val="en-US" w:eastAsia="zh-CN"/>
              </w:rPr>
            </w:pPr>
            <w:r w:rsidRPr="00C30686">
              <w:rPr>
                <w:rFonts w:eastAsiaTheme="minorEastAsia"/>
                <w:lang w:eastAsia="zh-CN"/>
              </w:rPr>
              <w:t>CA_n1A-n46C-n78(2A)</w:t>
            </w:r>
          </w:p>
        </w:tc>
        <w:tc>
          <w:tcPr>
            <w:tcW w:w="2785" w:type="dxa"/>
            <w:tcBorders>
              <w:top w:val="single" w:sz="4" w:space="0" w:color="auto"/>
              <w:left w:val="single" w:sz="4" w:space="0" w:color="auto"/>
              <w:bottom w:val="nil"/>
              <w:right w:val="single" w:sz="4" w:space="0" w:color="auto"/>
            </w:tcBorders>
            <w:vAlign w:val="center"/>
          </w:tcPr>
          <w:p w14:paraId="03CD472E" w14:textId="77777777" w:rsidR="006F6378" w:rsidRPr="00C30686" w:rsidRDefault="006F6378" w:rsidP="0094020B">
            <w:pPr>
              <w:pStyle w:val="TAC"/>
              <w:rPr>
                <w:rFonts w:eastAsiaTheme="minorEastAsia"/>
                <w:lang w:eastAsia="zh-CN"/>
              </w:rPr>
            </w:pPr>
            <w:r w:rsidRPr="00C30686">
              <w:rPr>
                <w:rFonts w:eastAsiaTheme="minorEastAsia"/>
                <w:lang w:eastAsia="zh-CN"/>
              </w:rPr>
              <w:t>CA_n1A-n46A</w:t>
            </w:r>
          </w:p>
          <w:p w14:paraId="75306DD3" w14:textId="77777777" w:rsidR="006F6378" w:rsidRPr="00C30686" w:rsidRDefault="006F6378" w:rsidP="0094020B">
            <w:pPr>
              <w:pStyle w:val="TAC"/>
              <w:rPr>
                <w:rFonts w:eastAsiaTheme="minorEastAsia"/>
                <w:lang w:eastAsia="zh-CN"/>
              </w:rPr>
            </w:pPr>
            <w:r w:rsidRPr="00C30686">
              <w:rPr>
                <w:rFonts w:eastAsiaTheme="minorEastAsia"/>
                <w:lang w:eastAsia="zh-CN"/>
              </w:rPr>
              <w:t>CA_n1A-n78A</w:t>
            </w:r>
          </w:p>
          <w:p w14:paraId="5DF227BE" w14:textId="77777777" w:rsidR="006F6378" w:rsidRPr="00C30686" w:rsidRDefault="006F6378" w:rsidP="0094020B">
            <w:pPr>
              <w:pStyle w:val="TAC"/>
              <w:rPr>
                <w:rFonts w:eastAsiaTheme="minorEastAsia"/>
                <w:szCs w:val="18"/>
                <w:lang w:val="en-US" w:eastAsia="zh-CN"/>
              </w:rPr>
            </w:pPr>
            <w:r w:rsidRPr="00C30686">
              <w:rPr>
                <w:rFonts w:eastAsiaTheme="minorEastAsia"/>
                <w:lang w:eastAsia="zh-CN"/>
              </w:rPr>
              <w:t>CA_n46A-n78A</w:t>
            </w:r>
          </w:p>
        </w:tc>
        <w:tc>
          <w:tcPr>
            <w:tcW w:w="1259" w:type="dxa"/>
            <w:tcBorders>
              <w:top w:val="single" w:sz="4" w:space="0" w:color="auto"/>
              <w:left w:val="single" w:sz="4" w:space="0" w:color="auto"/>
              <w:bottom w:val="single" w:sz="4" w:space="0" w:color="auto"/>
              <w:right w:val="single" w:sz="4" w:space="0" w:color="auto"/>
            </w:tcBorders>
            <w:vAlign w:val="center"/>
          </w:tcPr>
          <w:p w14:paraId="2DEB9A09" w14:textId="77777777" w:rsidR="006F6378" w:rsidRPr="00C30686" w:rsidRDefault="006F6378" w:rsidP="0094020B">
            <w:pPr>
              <w:pStyle w:val="TAC"/>
              <w:rPr>
                <w:rFonts w:eastAsiaTheme="minorEastAsia"/>
                <w:lang w:eastAsia="zh-CN"/>
              </w:rPr>
            </w:pPr>
            <w:r w:rsidRPr="00C30686">
              <w:rPr>
                <w:rFonts w:eastAsiaTheme="minorEastAsia" w:hint="eastAsia"/>
                <w:lang w:eastAsia="zh-CN"/>
              </w:rPr>
              <w:t>n</w:t>
            </w:r>
            <w:r w:rsidRPr="00C30686">
              <w:rPr>
                <w:rFonts w:eastAsiaTheme="minorEastAsia"/>
                <w:lang w:eastAsia="zh-CN"/>
              </w:rPr>
              <w:t>1</w:t>
            </w:r>
          </w:p>
        </w:tc>
        <w:tc>
          <w:tcPr>
            <w:tcW w:w="4356" w:type="dxa"/>
            <w:tcBorders>
              <w:top w:val="single" w:sz="4" w:space="0" w:color="auto"/>
              <w:left w:val="single" w:sz="4" w:space="0" w:color="auto"/>
              <w:bottom w:val="single" w:sz="4" w:space="0" w:color="auto"/>
              <w:right w:val="single" w:sz="4" w:space="0" w:color="auto"/>
            </w:tcBorders>
            <w:vAlign w:val="center"/>
          </w:tcPr>
          <w:p w14:paraId="42812855" w14:textId="77777777" w:rsidR="006F6378" w:rsidRPr="00C30686" w:rsidRDefault="006F6378" w:rsidP="0094020B">
            <w:pPr>
              <w:pStyle w:val="TAC"/>
              <w:rPr>
                <w:rFonts w:eastAsiaTheme="minorEastAsia"/>
                <w:lang w:bidi="ar"/>
              </w:rPr>
            </w:pPr>
            <w:r w:rsidRPr="00C30686">
              <w:rPr>
                <w:rFonts w:eastAsiaTheme="minorEastAsia"/>
              </w:rPr>
              <w:t>5, 10, 15, 20, 25, 30, 40, 50</w:t>
            </w:r>
          </w:p>
        </w:tc>
        <w:tc>
          <w:tcPr>
            <w:tcW w:w="2445" w:type="dxa"/>
            <w:tcBorders>
              <w:top w:val="single" w:sz="4" w:space="0" w:color="auto"/>
              <w:left w:val="single" w:sz="4" w:space="0" w:color="auto"/>
              <w:bottom w:val="nil"/>
              <w:right w:val="single" w:sz="4" w:space="0" w:color="auto"/>
            </w:tcBorders>
            <w:vAlign w:val="center"/>
          </w:tcPr>
          <w:p w14:paraId="6FF50F48"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0</w:t>
            </w:r>
          </w:p>
        </w:tc>
      </w:tr>
      <w:tr w:rsidR="006F6378" w:rsidRPr="00C30686" w14:paraId="2181F4BF" w14:textId="77777777" w:rsidTr="004F423A">
        <w:trPr>
          <w:trHeight w:val="29"/>
        </w:trPr>
        <w:tc>
          <w:tcPr>
            <w:tcW w:w="2742" w:type="dxa"/>
            <w:tcBorders>
              <w:top w:val="nil"/>
              <w:left w:val="single" w:sz="4" w:space="0" w:color="auto"/>
              <w:bottom w:val="nil"/>
              <w:right w:val="single" w:sz="4" w:space="0" w:color="auto"/>
            </w:tcBorders>
            <w:vAlign w:val="center"/>
          </w:tcPr>
          <w:p w14:paraId="7B964DD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0360B6C" w14:textId="77777777" w:rsidR="006F6378" w:rsidRPr="00C30686" w:rsidRDefault="006F6378" w:rsidP="0094020B">
            <w:pPr>
              <w:pStyle w:val="TAC"/>
              <w:rPr>
                <w:rFonts w:eastAsiaTheme="minorEastAsia"/>
                <w:szCs w:val="18"/>
                <w:lang w:val="en-US" w:eastAsia="zh-CN"/>
              </w:rPr>
            </w:pPr>
            <w:r w:rsidRPr="00C30686">
              <w:rPr>
                <w:rFonts w:eastAsiaTheme="minorEastAsia"/>
                <w:lang w:eastAsia="zh-CN"/>
              </w:rPr>
              <w:t>CA_n78(2A)</w:t>
            </w:r>
          </w:p>
        </w:tc>
        <w:tc>
          <w:tcPr>
            <w:tcW w:w="1259" w:type="dxa"/>
            <w:tcBorders>
              <w:top w:val="single" w:sz="4" w:space="0" w:color="auto"/>
              <w:left w:val="single" w:sz="4" w:space="0" w:color="auto"/>
              <w:bottom w:val="single" w:sz="4" w:space="0" w:color="auto"/>
              <w:right w:val="single" w:sz="4" w:space="0" w:color="auto"/>
            </w:tcBorders>
            <w:vAlign w:val="center"/>
          </w:tcPr>
          <w:p w14:paraId="44611D0E" w14:textId="77777777" w:rsidR="006F6378" w:rsidRPr="00C30686" w:rsidRDefault="006F6378" w:rsidP="0094020B">
            <w:pPr>
              <w:pStyle w:val="TAC"/>
              <w:rPr>
                <w:rFonts w:eastAsiaTheme="minorEastAsia"/>
                <w:lang w:eastAsia="zh-CN"/>
              </w:rPr>
            </w:pPr>
            <w:r w:rsidRPr="00C30686">
              <w:rPr>
                <w:rFonts w:eastAsiaTheme="minorEastAsia"/>
                <w:lang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5CA46E5D" w14:textId="77777777" w:rsidR="006F6378" w:rsidRPr="00C30686" w:rsidRDefault="006F6378" w:rsidP="0094020B">
            <w:pPr>
              <w:pStyle w:val="TAC"/>
              <w:rPr>
                <w:rFonts w:eastAsiaTheme="minorEastAsia"/>
                <w:lang w:bidi="ar"/>
              </w:rPr>
            </w:pPr>
            <w:r w:rsidRPr="00C30686">
              <w:rPr>
                <w:rFonts w:eastAsiaTheme="minorEastAsia" w:cs="Arial"/>
                <w:szCs w:val="18"/>
              </w:rPr>
              <w:t>CA_n46C_BCS0</w:t>
            </w:r>
          </w:p>
        </w:tc>
        <w:tc>
          <w:tcPr>
            <w:tcW w:w="2445" w:type="dxa"/>
            <w:tcBorders>
              <w:top w:val="nil"/>
              <w:left w:val="single" w:sz="4" w:space="0" w:color="auto"/>
              <w:bottom w:val="nil"/>
              <w:right w:val="single" w:sz="4" w:space="0" w:color="auto"/>
            </w:tcBorders>
            <w:vAlign w:val="center"/>
          </w:tcPr>
          <w:p w14:paraId="2B2ABC2E" w14:textId="77777777" w:rsidR="006F6378" w:rsidRPr="00C30686" w:rsidRDefault="006F6378" w:rsidP="0094020B">
            <w:pPr>
              <w:pStyle w:val="TAC"/>
              <w:rPr>
                <w:rFonts w:eastAsiaTheme="minorEastAsia"/>
                <w:lang w:val="en-US" w:eastAsia="zh-CN"/>
              </w:rPr>
            </w:pPr>
          </w:p>
        </w:tc>
      </w:tr>
      <w:tr w:rsidR="006F6378" w:rsidRPr="00C30686" w14:paraId="77099CF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1971A8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6CE19065"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46D6D5A" w14:textId="77777777" w:rsidR="006F6378" w:rsidRPr="00C30686" w:rsidRDefault="006F6378" w:rsidP="0094020B">
            <w:pPr>
              <w:pStyle w:val="TAC"/>
              <w:rPr>
                <w:rFonts w:eastAsiaTheme="minorEastAsia"/>
                <w:lang w:eastAsia="zh-CN"/>
              </w:rPr>
            </w:pPr>
            <w:r w:rsidRPr="00C30686">
              <w:rPr>
                <w:rFonts w:eastAsiaTheme="minorEastAsia"/>
                <w:lang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1508D683" w14:textId="77777777" w:rsidR="006F6378" w:rsidRPr="00C30686" w:rsidRDefault="006F6378" w:rsidP="0094020B">
            <w:pPr>
              <w:pStyle w:val="TAC"/>
              <w:rPr>
                <w:rFonts w:eastAsiaTheme="minorEastAsia"/>
                <w:lang w:bidi="ar"/>
              </w:rPr>
            </w:pPr>
            <w:r w:rsidRPr="00C30686">
              <w:rPr>
                <w:rFonts w:eastAsiaTheme="minorEastAsia" w:cs="Arial"/>
                <w:szCs w:val="18"/>
              </w:rPr>
              <w:t>CA_n78(2A)_BCS2</w:t>
            </w:r>
          </w:p>
        </w:tc>
        <w:tc>
          <w:tcPr>
            <w:tcW w:w="2445" w:type="dxa"/>
            <w:tcBorders>
              <w:top w:val="nil"/>
              <w:left w:val="single" w:sz="4" w:space="0" w:color="auto"/>
              <w:bottom w:val="single" w:sz="4" w:space="0" w:color="auto"/>
              <w:right w:val="single" w:sz="4" w:space="0" w:color="auto"/>
            </w:tcBorders>
            <w:vAlign w:val="center"/>
          </w:tcPr>
          <w:p w14:paraId="0F1A17A4" w14:textId="77777777" w:rsidR="006F6378" w:rsidRPr="00C30686" w:rsidRDefault="006F6378" w:rsidP="0094020B">
            <w:pPr>
              <w:pStyle w:val="TAC"/>
              <w:rPr>
                <w:rFonts w:eastAsiaTheme="minorEastAsia"/>
                <w:lang w:val="en-US" w:eastAsia="zh-CN"/>
              </w:rPr>
            </w:pPr>
          </w:p>
        </w:tc>
      </w:tr>
      <w:tr w:rsidR="006F6378" w:rsidRPr="00C30686" w14:paraId="722FF548"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6D74D8D" w14:textId="77777777" w:rsidR="006F6378" w:rsidRPr="00C30686" w:rsidRDefault="006F6378" w:rsidP="0094020B">
            <w:pPr>
              <w:pStyle w:val="TAC"/>
              <w:rPr>
                <w:rFonts w:eastAsiaTheme="minorEastAsia"/>
                <w:lang w:val="en-US" w:eastAsia="zh-CN"/>
              </w:rPr>
            </w:pPr>
            <w:r w:rsidRPr="00C30686">
              <w:rPr>
                <w:rFonts w:eastAsiaTheme="minorEastAsia"/>
                <w:lang w:eastAsia="zh-CN"/>
              </w:rPr>
              <w:t>CA_n1A-n46D-n78(2A)</w:t>
            </w:r>
          </w:p>
        </w:tc>
        <w:tc>
          <w:tcPr>
            <w:tcW w:w="2785" w:type="dxa"/>
            <w:tcBorders>
              <w:top w:val="single" w:sz="4" w:space="0" w:color="auto"/>
              <w:left w:val="single" w:sz="4" w:space="0" w:color="auto"/>
              <w:bottom w:val="nil"/>
              <w:right w:val="single" w:sz="4" w:space="0" w:color="auto"/>
            </w:tcBorders>
            <w:vAlign w:val="center"/>
          </w:tcPr>
          <w:p w14:paraId="4CC6FF73" w14:textId="77777777" w:rsidR="006F6378" w:rsidRPr="00C30686" w:rsidRDefault="006F6378" w:rsidP="0094020B">
            <w:pPr>
              <w:pStyle w:val="TAC"/>
              <w:rPr>
                <w:rFonts w:eastAsiaTheme="minorEastAsia"/>
                <w:lang w:eastAsia="zh-CN"/>
              </w:rPr>
            </w:pPr>
            <w:r w:rsidRPr="00C30686">
              <w:rPr>
                <w:rFonts w:eastAsiaTheme="minorEastAsia"/>
                <w:lang w:eastAsia="zh-CN"/>
              </w:rPr>
              <w:t>CA_n1A-n46A</w:t>
            </w:r>
          </w:p>
          <w:p w14:paraId="0942C7D5" w14:textId="77777777" w:rsidR="006F6378" w:rsidRPr="00C30686" w:rsidRDefault="006F6378" w:rsidP="0094020B">
            <w:pPr>
              <w:pStyle w:val="TAC"/>
              <w:rPr>
                <w:rFonts w:eastAsiaTheme="minorEastAsia"/>
                <w:lang w:eastAsia="zh-CN"/>
              </w:rPr>
            </w:pPr>
            <w:r w:rsidRPr="00C30686">
              <w:rPr>
                <w:rFonts w:eastAsiaTheme="minorEastAsia"/>
                <w:lang w:eastAsia="zh-CN"/>
              </w:rPr>
              <w:t>CA_n1A-n78A</w:t>
            </w:r>
          </w:p>
          <w:p w14:paraId="61F8DCD1" w14:textId="77777777" w:rsidR="006F6378" w:rsidRPr="00C30686" w:rsidRDefault="006F6378" w:rsidP="0094020B">
            <w:pPr>
              <w:pStyle w:val="TAC"/>
              <w:rPr>
                <w:rFonts w:eastAsiaTheme="minorEastAsia"/>
                <w:szCs w:val="18"/>
                <w:lang w:val="en-US" w:eastAsia="zh-CN"/>
              </w:rPr>
            </w:pPr>
            <w:r w:rsidRPr="00C30686">
              <w:rPr>
                <w:rFonts w:eastAsiaTheme="minorEastAsia"/>
                <w:lang w:eastAsia="zh-CN"/>
              </w:rPr>
              <w:t>CA_n46A-n78A</w:t>
            </w:r>
          </w:p>
        </w:tc>
        <w:tc>
          <w:tcPr>
            <w:tcW w:w="1259" w:type="dxa"/>
            <w:tcBorders>
              <w:top w:val="single" w:sz="4" w:space="0" w:color="auto"/>
              <w:left w:val="single" w:sz="4" w:space="0" w:color="auto"/>
              <w:bottom w:val="single" w:sz="4" w:space="0" w:color="auto"/>
              <w:right w:val="single" w:sz="4" w:space="0" w:color="auto"/>
            </w:tcBorders>
            <w:vAlign w:val="center"/>
          </w:tcPr>
          <w:p w14:paraId="233C1EBC" w14:textId="77777777" w:rsidR="006F6378" w:rsidRPr="00C30686" w:rsidRDefault="006F6378" w:rsidP="0094020B">
            <w:pPr>
              <w:pStyle w:val="TAC"/>
              <w:rPr>
                <w:rFonts w:eastAsiaTheme="minorEastAsia"/>
                <w:lang w:eastAsia="zh-CN"/>
              </w:rPr>
            </w:pPr>
            <w:r w:rsidRPr="00C30686">
              <w:rPr>
                <w:rFonts w:eastAsiaTheme="minorEastAsia" w:hint="eastAsia"/>
                <w:lang w:eastAsia="zh-CN"/>
              </w:rPr>
              <w:t>n</w:t>
            </w:r>
            <w:r w:rsidRPr="00C30686">
              <w:rPr>
                <w:rFonts w:eastAsiaTheme="minorEastAsia"/>
                <w:lang w:eastAsia="zh-CN"/>
              </w:rPr>
              <w:t>1</w:t>
            </w:r>
          </w:p>
        </w:tc>
        <w:tc>
          <w:tcPr>
            <w:tcW w:w="4356" w:type="dxa"/>
            <w:tcBorders>
              <w:top w:val="single" w:sz="4" w:space="0" w:color="auto"/>
              <w:left w:val="single" w:sz="4" w:space="0" w:color="auto"/>
              <w:bottom w:val="single" w:sz="4" w:space="0" w:color="auto"/>
              <w:right w:val="single" w:sz="4" w:space="0" w:color="auto"/>
            </w:tcBorders>
            <w:vAlign w:val="center"/>
          </w:tcPr>
          <w:p w14:paraId="5473DFD9" w14:textId="77777777" w:rsidR="006F6378" w:rsidRPr="00C30686" w:rsidRDefault="006F6378" w:rsidP="0094020B">
            <w:pPr>
              <w:pStyle w:val="TAC"/>
              <w:rPr>
                <w:rFonts w:eastAsiaTheme="minorEastAsia"/>
                <w:lang w:bidi="ar"/>
              </w:rPr>
            </w:pPr>
            <w:r w:rsidRPr="00C30686">
              <w:rPr>
                <w:rFonts w:eastAsiaTheme="minorEastAsia"/>
              </w:rPr>
              <w:t>5, 10, 15, 20, 25, 30, 40, 50</w:t>
            </w:r>
          </w:p>
        </w:tc>
        <w:tc>
          <w:tcPr>
            <w:tcW w:w="2445" w:type="dxa"/>
            <w:tcBorders>
              <w:top w:val="single" w:sz="4" w:space="0" w:color="auto"/>
              <w:left w:val="single" w:sz="4" w:space="0" w:color="auto"/>
              <w:bottom w:val="nil"/>
              <w:right w:val="single" w:sz="4" w:space="0" w:color="auto"/>
            </w:tcBorders>
            <w:vAlign w:val="center"/>
          </w:tcPr>
          <w:p w14:paraId="7C5F6198"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0</w:t>
            </w:r>
          </w:p>
        </w:tc>
      </w:tr>
      <w:tr w:rsidR="006F6378" w:rsidRPr="00C30686" w14:paraId="62DEB1DE" w14:textId="77777777" w:rsidTr="004F423A">
        <w:trPr>
          <w:trHeight w:val="29"/>
        </w:trPr>
        <w:tc>
          <w:tcPr>
            <w:tcW w:w="2742" w:type="dxa"/>
            <w:tcBorders>
              <w:top w:val="nil"/>
              <w:left w:val="single" w:sz="4" w:space="0" w:color="auto"/>
              <w:bottom w:val="nil"/>
              <w:right w:val="single" w:sz="4" w:space="0" w:color="auto"/>
            </w:tcBorders>
            <w:vAlign w:val="center"/>
          </w:tcPr>
          <w:p w14:paraId="34E1CF1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5D313B4" w14:textId="77777777" w:rsidR="006F6378" w:rsidRPr="00C30686" w:rsidRDefault="006F6378" w:rsidP="0094020B">
            <w:pPr>
              <w:pStyle w:val="TAC"/>
              <w:rPr>
                <w:rFonts w:eastAsiaTheme="minorEastAsia"/>
                <w:szCs w:val="18"/>
                <w:lang w:val="en-US" w:eastAsia="zh-CN"/>
              </w:rPr>
            </w:pPr>
            <w:r w:rsidRPr="00C30686">
              <w:rPr>
                <w:rFonts w:eastAsiaTheme="minorEastAsia"/>
                <w:lang w:eastAsia="zh-CN"/>
              </w:rPr>
              <w:t>CA_n78(2A)</w:t>
            </w:r>
          </w:p>
        </w:tc>
        <w:tc>
          <w:tcPr>
            <w:tcW w:w="1259" w:type="dxa"/>
            <w:tcBorders>
              <w:top w:val="single" w:sz="4" w:space="0" w:color="auto"/>
              <w:left w:val="single" w:sz="4" w:space="0" w:color="auto"/>
              <w:bottom w:val="single" w:sz="4" w:space="0" w:color="auto"/>
              <w:right w:val="single" w:sz="4" w:space="0" w:color="auto"/>
            </w:tcBorders>
            <w:vAlign w:val="center"/>
          </w:tcPr>
          <w:p w14:paraId="1DA7B284" w14:textId="77777777" w:rsidR="006F6378" w:rsidRPr="00C30686" w:rsidRDefault="006F6378" w:rsidP="0094020B">
            <w:pPr>
              <w:pStyle w:val="TAC"/>
              <w:rPr>
                <w:rFonts w:eastAsiaTheme="minorEastAsia"/>
                <w:lang w:eastAsia="zh-CN"/>
              </w:rPr>
            </w:pPr>
            <w:r w:rsidRPr="00C30686">
              <w:rPr>
                <w:rFonts w:eastAsiaTheme="minorEastAsia"/>
                <w:lang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4578286D" w14:textId="77777777" w:rsidR="006F6378" w:rsidRPr="00C30686" w:rsidRDefault="006F6378" w:rsidP="0094020B">
            <w:pPr>
              <w:pStyle w:val="TAC"/>
              <w:rPr>
                <w:rFonts w:eastAsiaTheme="minorEastAsia"/>
                <w:lang w:bidi="ar"/>
              </w:rPr>
            </w:pPr>
            <w:r w:rsidRPr="00C30686">
              <w:rPr>
                <w:rFonts w:eastAsiaTheme="minorEastAsia" w:cs="Arial"/>
                <w:szCs w:val="18"/>
              </w:rPr>
              <w:t>CA_n46D_BCS0</w:t>
            </w:r>
          </w:p>
        </w:tc>
        <w:tc>
          <w:tcPr>
            <w:tcW w:w="2445" w:type="dxa"/>
            <w:tcBorders>
              <w:top w:val="nil"/>
              <w:left w:val="single" w:sz="4" w:space="0" w:color="auto"/>
              <w:bottom w:val="nil"/>
              <w:right w:val="single" w:sz="4" w:space="0" w:color="auto"/>
            </w:tcBorders>
            <w:vAlign w:val="center"/>
          </w:tcPr>
          <w:p w14:paraId="2DB3B976" w14:textId="77777777" w:rsidR="006F6378" w:rsidRPr="00C30686" w:rsidRDefault="006F6378" w:rsidP="0094020B">
            <w:pPr>
              <w:pStyle w:val="TAC"/>
              <w:rPr>
                <w:rFonts w:eastAsiaTheme="minorEastAsia"/>
                <w:lang w:val="en-US" w:eastAsia="zh-CN"/>
              </w:rPr>
            </w:pPr>
          </w:p>
        </w:tc>
      </w:tr>
      <w:tr w:rsidR="006F6378" w:rsidRPr="00C30686" w14:paraId="7E7DDA4C"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45A6ED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6C5BC643"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7D1D81A" w14:textId="77777777" w:rsidR="006F6378" w:rsidRPr="00C30686" w:rsidRDefault="006F6378" w:rsidP="0094020B">
            <w:pPr>
              <w:pStyle w:val="TAC"/>
              <w:rPr>
                <w:rFonts w:eastAsiaTheme="minorEastAsia"/>
                <w:lang w:eastAsia="zh-CN"/>
              </w:rPr>
            </w:pPr>
            <w:r w:rsidRPr="00C30686">
              <w:rPr>
                <w:rFonts w:eastAsiaTheme="minorEastAsia"/>
                <w:lang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685C1650" w14:textId="77777777" w:rsidR="006F6378" w:rsidRPr="00C30686" w:rsidRDefault="006F6378" w:rsidP="0094020B">
            <w:pPr>
              <w:pStyle w:val="TAC"/>
              <w:rPr>
                <w:rFonts w:eastAsiaTheme="minorEastAsia"/>
                <w:lang w:bidi="ar"/>
              </w:rPr>
            </w:pPr>
            <w:r w:rsidRPr="00C30686">
              <w:rPr>
                <w:rFonts w:eastAsiaTheme="minorEastAsia" w:cs="Arial"/>
                <w:szCs w:val="18"/>
              </w:rPr>
              <w:t>CA_n78(2A)_BCS2</w:t>
            </w:r>
          </w:p>
        </w:tc>
        <w:tc>
          <w:tcPr>
            <w:tcW w:w="2445" w:type="dxa"/>
            <w:tcBorders>
              <w:top w:val="nil"/>
              <w:left w:val="single" w:sz="4" w:space="0" w:color="auto"/>
              <w:bottom w:val="single" w:sz="4" w:space="0" w:color="auto"/>
              <w:right w:val="single" w:sz="4" w:space="0" w:color="auto"/>
            </w:tcBorders>
            <w:vAlign w:val="center"/>
          </w:tcPr>
          <w:p w14:paraId="2FD0F619" w14:textId="77777777" w:rsidR="006F6378" w:rsidRPr="00C30686" w:rsidRDefault="006F6378" w:rsidP="0094020B">
            <w:pPr>
              <w:pStyle w:val="TAC"/>
              <w:rPr>
                <w:rFonts w:eastAsiaTheme="minorEastAsia"/>
                <w:lang w:val="en-US" w:eastAsia="zh-CN"/>
              </w:rPr>
            </w:pPr>
          </w:p>
        </w:tc>
      </w:tr>
      <w:tr w:rsidR="006F6378" w:rsidRPr="00C30686" w14:paraId="6248F6D0"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D2C7ECF" w14:textId="77777777" w:rsidR="006F6378" w:rsidRPr="00C30686" w:rsidRDefault="006F6378" w:rsidP="0094020B">
            <w:pPr>
              <w:pStyle w:val="TAC"/>
              <w:rPr>
                <w:rFonts w:eastAsiaTheme="minorEastAsia"/>
                <w:lang w:val="en-US" w:eastAsia="zh-CN"/>
              </w:rPr>
            </w:pPr>
            <w:r w:rsidRPr="00C30686">
              <w:rPr>
                <w:rFonts w:eastAsiaTheme="minorEastAsia"/>
                <w:lang w:eastAsia="zh-CN"/>
              </w:rPr>
              <w:t>CA_n1A-n46(2A)-n78(2A)</w:t>
            </w:r>
          </w:p>
        </w:tc>
        <w:tc>
          <w:tcPr>
            <w:tcW w:w="2785" w:type="dxa"/>
            <w:tcBorders>
              <w:top w:val="single" w:sz="4" w:space="0" w:color="auto"/>
              <w:left w:val="single" w:sz="4" w:space="0" w:color="auto"/>
              <w:bottom w:val="nil"/>
              <w:right w:val="single" w:sz="4" w:space="0" w:color="auto"/>
            </w:tcBorders>
            <w:vAlign w:val="center"/>
          </w:tcPr>
          <w:p w14:paraId="6F09A5EF" w14:textId="77777777" w:rsidR="006F6378" w:rsidRPr="00C30686" w:rsidRDefault="006F6378" w:rsidP="0094020B">
            <w:pPr>
              <w:pStyle w:val="TAC"/>
              <w:rPr>
                <w:rFonts w:eastAsiaTheme="minorEastAsia"/>
                <w:lang w:eastAsia="zh-CN"/>
              </w:rPr>
            </w:pPr>
            <w:r w:rsidRPr="00C30686">
              <w:rPr>
                <w:rFonts w:eastAsiaTheme="minorEastAsia"/>
                <w:lang w:eastAsia="zh-CN"/>
              </w:rPr>
              <w:t>CA_n1A-n46A</w:t>
            </w:r>
          </w:p>
          <w:p w14:paraId="602FC0C0" w14:textId="77777777" w:rsidR="006F6378" w:rsidRPr="00C30686" w:rsidRDefault="006F6378" w:rsidP="0094020B">
            <w:pPr>
              <w:pStyle w:val="TAC"/>
              <w:rPr>
                <w:rFonts w:eastAsiaTheme="minorEastAsia"/>
                <w:lang w:eastAsia="zh-CN"/>
              </w:rPr>
            </w:pPr>
            <w:r w:rsidRPr="00C30686">
              <w:rPr>
                <w:rFonts w:eastAsiaTheme="minorEastAsia"/>
                <w:lang w:eastAsia="zh-CN"/>
              </w:rPr>
              <w:t>CA_n1A-n78A</w:t>
            </w:r>
          </w:p>
          <w:p w14:paraId="23027A91" w14:textId="77777777" w:rsidR="006F6378" w:rsidRPr="00C30686" w:rsidRDefault="006F6378" w:rsidP="0094020B">
            <w:pPr>
              <w:pStyle w:val="TAC"/>
              <w:rPr>
                <w:rFonts w:eastAsiaTheme="minorEastAsia"/>
                <w:szCs w:val="18"/>
                <w:lang w:val="en-US" w:eastAsia="zh-CN"/>
              </w:rPr>
            </w:pPr>
            <w:r w:rsidRPr="00C30686">
              <w:rPr>
                <w:rFonts w:eastAsiaTheme="minorEastAsia"/>
                <w:lang w:eastAsia="zh-CN"/>
              </w:rPr>
              <w:t>CA_n46A-n78A</w:t>
            </w:r>
          </w:p>
        </w:tc>
        <w:tc>
          <w:tcPr>
            <w:tcW w:w="1259" w:type="dxa"/>
            <w:tcBorders>
              <w:top w:val="single" w:sz="4" w:space="0" w:color="auto"/>
              <w:left w:val="single" w:sz="4" w:space="0" w:color="auto"/>
              <w:bottom w:val="single" w:sz="4" w:space="0" w:color="auto"/>
              <w:right w:val="single" w:sz="4" w:space="0" w:color="auto"/>
            </w:tcBorders>
            <w:vAlign w:val="center"/>
          </w:tcPr>
          <w:p w14:paraId="3124C6F9" w14:textId="77777777" w:rsidR="006F6378" w:rsidRPr="00C30686" w:rsidRDefault="006F6378" w:rsidP="0094020B">
            <w:pPr>
              <w:pStyle w:val="TAC"/>
              <w:rPr>
                <w:rFonts w:eastAsiaTheme="minorEastAsia"/>
                <w:lang w:eastAsia="zh-CN"/>
              </w:rPr>
            </w:pPr>
            <w:r w:rsidRPr="00C30686">
              <w:rPr>
                <w:rFonts w:eastAsiaTheme="minorEastAsia" w:hint="eastAsia"/>
                <w:lang w:eastAsia="zh-CN"/>
              </w:rPr>
              <w:t>n</w:t>
            </w:r>
            <w:r w:rsidRPr="00C30686">
              <w:rPr>
                <w:rFonts w:eastAsiaTheme="minorEastAsia"/>
                <w:lang w:eastAsia="zh-CN"/>
              </w:rPr>
              <w:t>1</w:t>
            </w:r>
          </w:p>
        </w:tc>
        <w:tc>
          <w:tcPr>
            <w:tcW w:w="4356" w:type="dxa"/>
            <w:tcBorders>
              <w:top w:val="single" w:sz="4" w:space="0" w:color="auto"/>
              <w:left w:val="single" w:sz="4" w:space="0" w:color="auto"/>
              <w:bottom w:val="single" w:sz="4" w:space="0" w:color="auto"/>
              <w:right w:val="single" w:sz="4" w:space="0" w:color="auto"/>
            </w:tcBorders>
            <w:vAlign w:val="center"/>
          </w:tcPr>
          <w:p w14:paraId="6AF1FE12" w14:textId="77777777" w:rsidR="006F6378" w:rsidRPr="00C30686" w:rsidRDefault="006F6378" w:rsidP="0094020B">
            <w:pPr>
              <w:pStyle w:val="TAC"/>
              <w:rPr>
                <w:rFonts w:eastAsiaTheme="minorEastAsia"/>
                <w:lang w:bidi="ar"/>
              </w:rPr>
            </w:pPr>
            <w:r w:rsidRPr="00C30686">
              <w:rPr>
                <w:rFonts w:eastAsiaTheme="minorEastAsia"/>
              </w:rPr>
              <w:t>5, 10, 15, 20, 25, 30, 40, 50</w:t>
            </w:r>
          </w:p>
        </w:tc>
        <w:tc>
          <w:tcPr>
            <w:tcW w:w="2445" w:type="dxa"/>
            <w:tcBorders>
              <w:top w:val="single" w:sz="4" w:space="0" w:color="auto"/>
              <w:left w:val="single" w:sz="4" w:space="0" w:color="auto"/>
              <w:bottom w:val="nil"/>
              <w:right w:val="single" w:sz="4" w:space="0" w:color="auto"/>
            </w:tcBorders>
            <w:vAlign w:val="center"/>
          </w:tcPr>
          <w:p w14:paraId="60ACDA8B"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0</w:t>
            </w:r>
          </w:p>
        </w:tc>
      </w:tr>
      <w:tr w:rsidR="006F6378" w:rsidRPr="00C30686" w14:paraId="4C38DEDA" w14:textId="77777777" w:rsidTr="004F423A">
        <w:trPr>
          <w:trHeight w:val="29"/>
        </w:trPr>
        <w:tc>
          <w:tcPr>
            <w:tcW w:w="2742" w:type="dxa"/>
            <w:tcBorders>
              <w:top w:val="nil"/>
              <w:left w:val="single" w:sz="4" w:space="0" w:color="auto"/>
              <w:bottom w:val="nil"/>
              <w:right w:val="single" w:sz="4" w:space="0" w:color="auto"/>
            </w:tcBorders>
            <w:vAlign w:val="center"/>
          </w:tcPr>
          <w:p w14:paraId="24316E1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75A4599" w14:textId="77777777" w:rsidR="006F6378" w:rsidRPr="00C30686" w:rsidRDefault="006F6378" w:rsidP="0094020B">
            <w:pPr>
              <w:pStyle w:val="TAC"/>
              <w:rPr>
                <w:rFonts w:eastAsiaTheme="minorEastAsia"/>
                <w:szCs w:val="18"/>
                <w:lang w:val="en-US" w:eastAsia="zh-CN"/>
              </w:rPr>
            </w:pPr>
            <w:r w:rsidRPr="00C30686">
              <w:rPr>
                <w:rFonts w:eastAsiaTheme="minorEastAsia"/>
                <w:lang w:eastAsia="zh-CN"/>
              </w:rPr>
              <w:t>CA_n78(2A)</w:t>
            </w:r>
          </w:p>
        </w:tc>
        <w:tc>
          <w:tcPr>
            <w:tcW w:w="1259" w:type="dxa"/>
            <w:tcBorders>
              <w:top w:val="single" w:sz="4" w:space="0" w:color="auto"/>
              <w:left w:val="single" w:sz="4" w:space="0" w:color="auto"/>
              <w:bottom w:val="single" w:sz="4" w:space="0" w:color="auto"/>
              <w:right w:val="single" w:sz="4" w:space="0" w:color="auto"/>
            </w:tcBorders>
            <w:vAlign w:val="center"/>
          </w:tcPr>
          <w:p w14:paraId="7D2CCA1B" w14:textId="77777777" w:rsidR="006F6378" w:rsidRPr="00C30686" w:rsidRDefault="006F6378" w:rsidP="0094020B">
            <w:pPr>
              <w:pStyle w:val="TAC"/>
              <w:rPr>
                <w:rFonts w:eastAsiaTheme="minorEastAsia"/>
                <w:lang w:eastAsia="zh-CN"/>
              </w:rPr>
            </w:pPr>
            <w:r w:rsidRPr="00C30686">
              <w:rPr>
                <w:rFonts w:eastAsiaTheme="minorEastAsia"/>
                <w:lang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3A52719C" w14:textId="77777777" w:rsidR="006F6378" w:rsidRPr="00C30686" w:rsidRDefault="006F6378" w:rsidP="0094020B">
            <w:pPr>
              <w:pStyle w:val="TAC"/>
              <w:rPr>
                <w:rFonts w:eastAsiaTheme="minorEastAsia"/>
                <w:lang w:bidi="ar"/>
              </w:rPr>
            </w:pPr>
            <w:r w:rsidRPr="00C30686">
              <w:rPr>
                <w:rFonts w:eastAsiaTheme="minorEastAsia" w:cs="Arial"/>
                <w:szCs w:val="18"/>
              </w:rPr>
              <w:t>CA_n46(2A)_BCS0</w:t>
            </w:r>
          </w:p>
        </w:tc>
        <w:tc>
          <w:tcPr>
            <w:tcW w:w="2445" w:type="dxa"/>
            <w:tcBorders>
              <w:top w:val="nil"/>
              <w:left w:val="single" w:sz="4" w:space="0" w:color="auto"/>
              <w:bottom w:val="nil"/>
              <w:right w:val="single" w:sz="4" w:space="0" w:color="auto"/>
            </w:tcBorders>
            <w:vAlign w:val="center"/>
          </w:tcPr>
          <w:p w14:paraId="07DD34A2" w14:textId="77777777" w:rsidR="006F6378" w:rsidRPr="00C30686" w:rsidRDefault="006F6378" w:rsidP="0094020B">
            <w:pPr>
              <w:pStyle w:val="TAC"/>
              <w:rPr>
                <w:rFonts w:eastAsiaTheme="minorEastAsia"/>
                <w:lang w:val="en-US" w:eastAsia="zh-CN"/>
              </w:rPr>
            </w:pPr>
          </w:p>
        </w:tc>
      </w:tr>
      <w:tr w:rsidR="006F6378" w:rsidRPr="00C30686" w14:paraId="213A3F88"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CCA2D4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3380610"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74D64AA" w14:textId="77777777" w:rsidR="006F6378" w:rsidRPr="00C30686" w:rsidRDefault="006F6378" w:rsidP="0094020B">
            <w:pPr>
              <w:pStyle w:val="TAC"/>
              <w:rPr>
                <w:rFonts w:eastAsiaTheme="minorEastAsia"/>
                <w:lang w:eastAsia="zh-CN"/>
              </w:rPr>
            </w:pPr>
            <w:r w:rsidRPr="00C30686">
              <w:rPr>
                <w:rFonts w:eastAsiaTheme="minorEastAsia"/>
                <w:lang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3F1B80DC" w14:textId="77777777" w:rsidR="006F6378" w:rsidRPr="00C30686" w:rsidRDefault="006F6378" w:rsidP="0094020B">
            <w:pPr>
              <w:pStyle w:val="TAC"/>
              <w:rPr>
                <w:rFonts w:eastAsiaTheme="minorEastAsia"/>
                <w:lang w:bidi="ar"/>
              </w:rPr>
            </w:pPr>
            <w:r w:rsidRPr="00C30686">
              <w:rPr>
                <w:rFonts w:eastAsiaTheme="minorEastAsia" w:cs="Arial"/>
                <w:szCs w:val="18"/>
              </w:rPr>
              <w:t>CA_n78(2A)_BCS2</w:t>
            </w:r>
          </w:p>
        </w:tc>
        <w:tc>
          <w:tcPr>
            <w:tcW w:w="2445" w:type="dxa"/>
            <w:tcBorders>
              <w:top w:val="nil"/>
              <w:left w:val="single" w:sz="4" w:space="0" w:color="auto"/>
              <w:bottom w:val="single" w:sz="4" w:space="0" w:color="auto"/>
              <w:right w:val="single" w:sz="4" w:space="0" w:color="auto"/>
            </w:tcBorders>
            <w:vAlign w:val="center"/>
          </w:tcPr>
          <w:p w14:paraId="1D2B4D1E" w14:textId="77777777" w:rsidR="006F6378" w:rsidRPr="00C30686" w:rsidRDefault="006F6378" w:rsidP="0094020B">
            <w:pPr>
              <w:pStyle w:val="TAC"/>
              <w:rPr>
                <w:rFonts w:eastAsiaTheme="minorEastAsia"/>
                <w:lang w:val="en-US" w:eastAsia="zh-CN"/>
              </w:rPr>
            </w:pPr>
          </w:p>
        </w:tc>
      </w:tr>
      <w:tr w:rsidR="006F6378" w:rsidRPr="00C30686" w14:paraId="79B3980F"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2A410C2" w14:textId="77777777" w:rsidR="006F6378" w:rsidRPr="00C30686" w:rsidRDefault="006F6378" w:rsidP="0094020B">
            <w:pPr>
              <w:pStyle w:val="TAC"/>
              <w:rPr>
                <w:rFonts w:eastAsiaTheme="minorEastAsia"/>
                <w:lang w:val="en-US" w:eastAsia="zh-CN"/>
              </w:rPr>
            </w:pPr>
            <w:r w:rsidRPr="00C30686">
              <w:rPr>
                <w:rFonts w:eastAsiaTheme="minorEastAsia"/>
                <w:lang w:eastAsia="zh-CN"/>
              </w:rPr>
              <w:t>CA_n1A-n67A-n78A</w:t>
            </w:r>
          </w:p>
        </w:tc>
        <w:tc>
          <w:tcPr>
            <w:tcW w:w="2785" w:type="dxa"/>
            <w:tcBorders>
              <w:top w:val="single" w:sz="4" w:space="0" w:color="auto"/>
              <w:left w:val="single" w:sz="4" w:space="0" w:color="auto"/>
              <w:bottom w:val="nil"/>
              <w:right w:val="single" w:sz="4" w:space="0" w:color="auto"/>
            </w:tcBorders>
            <w:vAlign w:val="center"/>
          </w:tcPr>
          <w:p w14:paraId="7B23BFD5" w14:textId="77777777" w:rsidR="006F6378" w:rsidRPr="00C30686" w:rsidRDefault="006F6378" w:rsidP="0094020B">
            <w:pPr>
              <w:pStyle w:val="TAC"/>
              <w:rPr>
                <w:rFonts w:eastAsiaTheme="minorEastAsia"/>
                <w:szCs w:val="18"/>
                <w:lang w:val="en-US" w:eastAsia="zh-CN"/>
              </w:rPr>
            </w:pPr>
            <w:r w:rsidRPr="00C30686">
              <w:rPr>
                <w:rFonts w:eastAsiaTheme="minorEastAsia"/>
                <w:lang w:eastAsia="zh-CN"/>
              </w:rPr>
              <w:t>CA_n1A-n78A</w:t>
            </w:r>
          </w:p>
        </w:tc>
        <w:tc>
          <w:tcPr>
            <w:tcW w:w="1259" w:type="dxa"/>
            <w:tcBorders>
              <w:top w:val="single" w:sz="4" w:space="0" w:color="auto"/>
              <w:left w:val="single" w:sz="4" w:space="0" w:color="auto"/>
              <w:bottom w:val="single" w:sz="4" w:space="0" w:color="auto"/>
              <w:right w:val="single" w:sz="4" w:space="0" w:color="auto"/>
            </w:tcBorders>
            <w:vAlign w:val="center"/>
          </w:tcPr>
          <w:p w14:paraId="25835B05" w14:textId="77777777" w:rsidR="006F6378" w:rsidRPr="00C30686" w:rsidRDefault="006F6378" w:rsidP="0094020B">
            <w:pPr>
              <w:pStyle w:val="TAC"/>
              <w:rPr>
                <w:rFonts w:eastAsiaTheme="minorEastAsia"/>
                <w:lang w:eastAsia="zh-CN"/>
              </w:rPr>
            </w:pPr>
            <w:r w:rsidRPr="00C30686">
              <w:rPr>
                <w:rFonts w:eastAsiaTheme="minorEastAsia" w:hint="eastAsia"/>
                <w:lang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3B47A668" w14:textId="77777777" w:rsidR="006F6378" w:rsidRPr="00C30686" w:rsidRDefault="006F6378" w:rsidP="0094020B">
            <w:pPr>
              <w:pStyle w:val="TAC"/>
              <w:rPr>
                <w:rFonts w:eastAsiaTheme="minorEastAsia" w:cs="Arial"/>
                <w:szCs w:val="18"/>
              </w:rPr>
            </w:pPr>
            <w:r w:rsidRPr="00C30686">
              <w:rPr>
                <w:rFonts w:eastAsiaTheme="minorEastAsia"/>
              </w:rPr>
              <w:t xml:space="preserve">5, </w:t>
            </w:r>
            <w:r w:rsidRPr="00C30686">
              <w:rPr>
                <w:rFonts w:eastAsiaTheme="minorEastAsia" w:hint="eastAsia"/>
              </w:rPr>
              <w:t>1</w:t>
            </w:r>
            <w:r w:rsidRPr="00C30686">
              <w:rPr>
                <w:rFonts w:eastAsiaTheme="minorEastAsia"/>
              </w:rPr>
              <w:t>0, 15, 20, 30, 40, 45, 50</w:t>
            </w:r>
          </w:p>
        </w:tc>
        <w:tc>
          <w:tcPr>
            <w:tcW w:w="2445" w:type="dxa"/>
            <w:tcBorders>
              <w:top w:val="single" w:sz="4" w:space="0" w:color="auto"/>
              <w:left w:val="single" w:sz="4" w:space="0" w:color="auto"/>
              <w:bottom w:val="nil"/>
              <w:right w:val="single" w:sz="4" w:space="0" w:color="auto"/>
            </w:tcBorders>
            <w:vAlign w:val="center"/>
          </w:tcPr>
          <w:p w14:paraId="46C7CA95"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0</w:t>
            </w:r>
          </w:p>
        </w:tc>
      </w:tr>
      <w:tr w:rsidR="006F6378" w:rsidRPr="00C30686" w14:paraId="5C7CA716" w14:textId="77777777" w:rsidTr="004F423A">
        <w:trPr>
          <w:trHeight w:val="29"/>
        </w:trPr>
        <w:tc>
          <w:tcPr>
            <w:tcW w:w="2742" w:type="dxa"/>
            <w:tcBorders>
              <w:top w:val="nil"/>
              <w:left w:val="single" w:sz="4" w:space="0" w:color="auto"/>
              <w:bottom w:val="nil"/>
              <w:right w:val="single" w:sz="4" w:space="0" w:color="auto"/>
            </w:tcBorders>
            <w:vAlign w:val="center"/>
          </w:tcPr>
          <w:p w14:paraId="79DD60C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CD75AEF"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CC86129" w14:textId="77777777" w:rsidR="006F6378" w:rsidRPr="00C30686" w:rsidRDefault="006F6378" w:rsidP="0094020B">
            <w:pPr>
              <w:pStyle w:val="TAC"/>
              <w:rPr>
                <w:rFonts w:eastAsiaTheme="minorEastAsia"/>
                <w:lang w:eastAsia="zh-CN"/>
              </w:rPr>
            </w:pPr>
            <w:r w:rsidRPr="00C30686">
              <w:rPr>
                <w:rFonts w:eastAsiaTheme="minorEastAsia" w:hint="eastAsia"/>
                <w:lang w:eastAsia="zh-CN"/>
              </w:rPr>
              <w:t>n</w:t>
            </w:r>
            <w:r w:rsidRPr="00C30686">
              <w:rPr>
                <w:rFonts w:eastAsiaTheme="minorEastAsia"/>
                <w:lang w:eastAsia="zh-CN"/>
              </w:rPr>
              <w:t>67</w:t>
            </w:r>
          </w:p>
        </w:tc>
        <w:tc>
          <w:tcPr>
            <w:tcW w:w="4356" w:type="dxa"/>
            <w:tcBorders>
              <w:top w:val="single" w:sz="4" w:space="0" w:color="auto"/>
              <w:left w:val="single" w:sz="4" w:space="0" w:color="auto"/>
              <w:bottom w:val="single" w:sz="4" w:space="0" w:color="auto"/>
              <w:right w:val="single" w:sz="4" w:space="0" w:color="auto"/>
            </w:tcBorders>
            <w:vAlign w:val="center"/>
          </w:tcPr>
          <w:p w14:paraId="1E442FAC" w14:textId="77777777" w:rsidR="006F6378" w:rsidRPr="00C30686" w:rsidRDefault="006F6378" w:rsidP="0094020B">
            <w:pPr>
              <w:pStyle w:val="TAC"/>
              <w:rPr>
                <w:rFonts w:eastAsiaTheme="minorEastAsia" w:cs="Arial"/>
                <w:szCs w:val="18"/>
              </w:rPr>
            </w:pPr>
            <w:r w:rsidRPr="00C30686">
              <w:rPr>
                <w:rFonts w:eastAsiaTheme="minorEastAsia"/>
              </w:rPr>
              <w:t>5, 10, 15, 20</w:t>
            </w:r>
          </w:p>
        </w:tc>
        <w:tc>
          <w:tcPr>
            <w:tcW w:w="2445" w:type="dxa"/>
            <w:tcBorders>
              <w:top w:val="nil"/>
              <w:left w:val="single" w:sz="4" w:space="0" w:color="auto"/>
              <w:bottom w:val="nil"/>
              <w:right w:val="single" w:sz="4" w:space="0" w:color="auto"/>
            </w:tcBorders>
            <w:vAlign w:val="center"/>
          </w:tcPr>
          <w:p w14:paraId="38E5A1CA" w14:textId="77777777" w:rsidR="006F6378" w:rsidRPr="00C30686" w:rsidRDefault="006F6378" w:rsidP="0094020B">
            <w:pPr>
              <w:pStyle w:val="TAC"/>
              <w:rPr>
                <w:rFonts w:eastAsiaTheme="minorEastAsia"/>
                <w:lang w:val="en-US" w:eastAsia="zh-CN"/>
              </w:rPr>
            </w:pPr>
          </w:p>
        </w:tc>
      </w:tr>
      <w:tr w:rsidR="006F6378" w:rsidRPr="00C30686" w14:paraId="3F4A7036"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522D5A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146A44C7"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BDD3E1D" w14:textId="77777777" w:rsidR="006F6378" w:rsidRPr="00C30686" w:rsidRDefault="006F6378" w:rsidP="0094020B">
            <w:pPr>
              <w:pStyle w:val="TAC"/>
              <w:rPr>
                <w:rFonts w:eastAsiaTheme="minorEastAsia"/>
                <w:lang w:eastAsia="zh-CN"/>
              </w:rPr>
            </w:pPr>
            <w:r w:rsidRPr="00C30686">
              <w:rPr>
                <w:rFonts w:eastAsiaTheme="minorEastAsia" w:hint="eastAsia"/>
                <w:lang w:eastAsia="zh-CN"/>
              </w:rPr>
              <w:t>n</w:t>
            </w:r>
            <w:r w:rsidRPr="00C30686">
              <w:rPr>
                <w:rFonts w:eastAsiaTheme="minorEastAsia"/>
                <w:lang w:eastAsia="zh-CN"/>
              </w:rPr>
              <w:t>78</w:t>
            </w:r>
          </w:p>
        </w:tc>
        <w:tc>
          <w:tcPr>
            <w:tcW w:w="4356" w:type="dxa"/>
            <w:tcBorders>
              <w:top w:val="single" w:sz="4" w:space="0" w:color="auto"/>
              <w:left w:val="single" w:sz="4" w:space="0" w:color="auto"/>
              <w:bottom w:val="single" w:sz="4" w:space="0" w:color="auto"/>
              <w:right w:val="single" w:sz="4" w:space="0" w:color="auto"/>
            </w:tcBorders>
            <w:vAlign w:val="center"/>
          </w:tcPr>
          <w:p w14:paraId="01A4C4BE" w14:textId="77777777" w:rsidR="006F6378" w:rsidRPr="00C30686" w:rsidRDefault="006F6378" w:rsidP="0094020B">
            <w:pPr>
              <w:pStyle w:val="TAC"/>
              <w:rPr>
                <w:rFonts w:eastAsiaTheme="minorEastAsia" w:cs="Arial"/>
                <w:szCs w:val="18"/>
              </w:rPr>
            </w:pPr>
            <w:r w:rsidRPr="00C30686">
              <w:rPr>
                <w:rFonts w:eastAsiaTheme="minorEastAsia"/>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291C5736" w14:textId="77777777" w:rsidR="006F6378" w:rsidRPr="00C30686" w:rsidRDefault="006F6378" w:rsidP="0094020B">
            <w:pPr>
              <w:pStyle w:val="TAC"/>
              <w:rPr>
                <w:rFonts w:eastAsiaTheme="minorEastAsia"/>
                <w:lang w:val="en-US" w:eastAsia="zh-CN"/>
              </w:rPr>
            </w:pPr>
          </w:p>
        </w:tc>
      </w:tr>
      <w:tr w:rsidR="006F6378" w:rsidRPr="00C30686" w14:paraId="4C155F44"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5BF926F" w14:textId="77777777" w:rsidR="006F6378" w:rsidRPr="00C30686" w:rsidRDefault="006F6378" w:rsidP="0094020B">
            <w:pPr>
              <w:pStyle w:val="TAC"/>
              <w:rPr>
                <w:rFonts w:eastAsiaTheme="minorEastAsia"/>
                <w:lang w:val="en-US" w:eastAsia="zh-CN"/>
              </w:rPr>
            </w:pPr>
            <w:r w:rsidRPr="00C30686">
              <w:rPr>
                <w:rFonts w:eastAsiaTheme="minorEastAsia"/>
                <w:lang w:eastAsia="zh-CN"/>
              </w:rPr>
              <w:t>CA_n1A-n67A-n78(2A)</w:t>
            </w:r>
          </w:p>
        </w:tc>
        <w:tc>
          <w:tcPr>
            <w:tcW w:w="2785" w:type="dxa"/>
            <w:tcBorders>
              <w:top w:val="single" w:sz="4" w:space="0" w:color="auto"/>
              <w:left w:val="single" w:sz="4" w:space="0" w:color="auto"/>
              <w:bottom w:val="nil"/>
              <w:right w:val="single" w:sz="4" w:space="0" w:color="auto"/>
            </w:tcBorders>
            <w:vAlign w:val="center"/>
          </w:tcPr>
          <w:p w14:paraId="41618125" w14:textId="77777777" w:rsidR="006F6378" w:rsidRPr="00C30686" w:rsidRDefault="006F6378" w:rsidP="0094020B">
            <w:pPr>
              <w:pStyle w:val="TAC"/>
              <w:rPr>
                <w:rFonts w:eastAsiaTheme="minorEastAsia"/>
                <w:szCs w:val="18"/>
                <w:lang w:val="en-US" w:eastAsia="zh-CN"/>
              </w:rPr>
            </w:pPr>
            <w:r w:rsidRPr="00C30686">
              <w:rPr>
                <w:rFonts w:eastAsiaTheme="minorEastAsia"/>
                <w:lang w:eastAsia="zh-CN"/>
              </w:rPr>
              <w:t>CA_n1A-n78A</w:t>
            </w:r>
            <w:r w:rsidRPr="00C30686">
              <w:rPr>
                <w:rFonts w:eastAsiaTheme="minorEastAsia"/>
                <w:lang w:eastAsia="zh-CN"/>
              </w:rPr>
              <w:br/>
            </w:r>
            <w:r w:rsidRPr="00C30686">
              <w:rPr>
                <w:lang w:eastAsia="zh-CN"/>
              </w:rPr>
              <w:t>CA_n78(2A)</w:t>
            </w:r>
          </w:p>
        </w:tc>
        <w:tc>
          <w:tcPr>
            <w:tcW w:w="1259" w:type="dxa"/>
            <w:tcBorders>
              <w:top w:val="single" w:sz="4" w:space="0" w:color="auto"/>
              <w:left w:val="single" w:sz="4" w:space="0" w:color="auto"/>
              <w:bottom w:val="single" w:sz="4" w:space="0" w:color="auto"/>
              <w:right w:val="single" w:sz="4" w:space="0" w:color="auto"/>
            </w:tcBorders>
            <w:vAlign w:val="center"/>
          </w:tcPr>
          <w:p w14:paraId="54A43398" w14:textId="77777777" w:rsidR="006F6378" w:rsidRPr="00C30686" w:rsidRDefault="006F6378" w:rsidP="0094020B">
            <w:pPr>
              <w:pStyle w:val="TAC"/>
              <w:rPr>
                <w:rFonts w:eastAsiaTheme="minorEastAsia"/>
                <w:lang w:eastAsia="zh-CN"/>
              </w:rPr>
            </w:pPr>
            <w:r w:rsidRPr="00C30686">
              <w:rPr>
                <w:rFonts w:eastAsiaTheme="minorEastAsia" w:hint="eastAsia"/>
                <w:lang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3A5C2F2D" w14:textId="77777777" w:rsidR="006F6378" w:rsidRPr="00C30686" w:rsidRDefault="006F6378" w:rsidP="0094020B">
            <w:pPr>
              <w:pStyle w:val="TAC"/>
              <w:rPr>
                <w:rFonts w:eastAsiaTheme="minorEastAsia" w:cs="Arial"/>
                <w:szCs w:val="18"/>
              </w:rPr>
            </w:pPr>
            <w:r w:rsidRPr="00C30686">
              <w:rPr>
                <w:rFonts w:eastAsiaTheme="minorEastAsia"/>
              </w:rPr>
              <w:t xml:space="preserve">5, </w:t>
            </w:r>
            <w:r w:rsidRPr="00C30686">
              <w:rPr>
                <w:rFonts w:eastAsiaTheme="minorEastAsia" w:hint="eastAsia"/>
              </w:rPr>
              <w:t>1</w:t>
            </w:r>
            <w:r w:rsidRPr="00C30686">
              <w:rPr>
                <w:rFonts w:eastAsiaTheme="minorEastAsia"/>
              </w:rPr>
              <w:t>0, 15, 20, 30, 40, 45, 50</w:t>
            </w:r>
          </w:p>
        </w:tc>
        <w:tc>
          <w:tcPr>
            <w:tcW w:w="2445" w:type="dxa"/>
            <w:tcBorders>
              <w:top w:val="single" w:sz="4" w:space="0" w:color="auto"/>
              <w:left w:val="single" w:sz="4" w:space="0" w:color="auto"/>
              <w:bottom w:val="nil"/>
              <w:right w:val="single" w:sz="4" w:space="0" w:color="auto"/>
            </w:tcBorders>
            <w:vAlign w:val="center"/>
          </w:tcPr>
          <w:p w14:paraId="7D8AACD5"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0</w:t>
            </w:r>
          </w:p>
        </w:tc>
      </w:tr>
      <w:tr w:rsidR="006F6378" w:rsidRPr="00C30686" w14:paraId="331B44CD" w14:textId="77777777" w:rsidTr="004F423A">
        <w:trPr>
          <w:trHeight w:val="29"/>
        </w:trPr>
        <w:tc>
          <w:tcPr>
            <w:tcW w:w="2742" w:type="dxa"/>
            <w:tcBorders>
              <w:top w:val="nil"/>
              <w:left w:val="single" w:sz="4" w:space="0" w:color="auto"/>
              <w:bottom w:val="nil"/>
              <w:right w:val="single" w:sz="4" w:space="0" w:color="auto"/>
            </w:tcBorders>
            <w:vAlign w:val="center"/>
          </w:tcPr>
          <w:p w14:paraId="6AF47F2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0BEF800"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93CE326" w14:textId="77777777" w:rsidR="006F6378" w:rsidRPr="00C30686" w:rsidRDefault="006F6378" w:rsidP="0094020B">
            <w:pPr>
              <w:pStyle w:val="TAC"/>
              <w:rPr>
                <w:rFonts w:eastAsiaTheme="minorEastAsia"/>
                <w:lang w:eastAsia="zh-CN"/>
              </w:rPr>
            </w:pPr>
            <w:r w:rsidRPr="00C30686">
              <w:rPr>
                <w:rFonts w:eastAsiaTheme="minorEastAsia" w:hint="eastAsia"/>
                <w:lang w:eastAsia="zh-CN"/>
              </w:rPr>
              <w:t>n</w:t>
            </w:r>
            <w:r w:rsidRPr="00C30686">
              <w:rPr>
                <w:rFonts w:eastAsiaTheme="minorEastAsia"/>
                <w:lang w:eastAsia="zh-CN"/>
              </w:rPr>
              <w:t>67</w:t>
            </w:r>
          </w:p>
        </w:tc>
        <w:tc>
          <w:tcPr>
            <w:tcW w:w="4356" w:type="dxa"/>
            <w:tcBorders>
              <w:top w:val="single" w:sz="4" w:space="0" w:color="auto"/>
              <w:left w:val="single" w:sz="4" w:space="0" w:color="auto"/>
              <w:bottom w:val="single" w:sz="4" w:space="0" w:color="auto"/>
              <w:right w:val="single" w:sz="4" w:space="0" w:color="auto"/>
            </w:tcBorders>
            <w:vAlign w:val="center"/>
          </w:tcPr>
          <w:p w14:paraId="2FE33020" w14:textId="77777777" w:rsidR="006F6378" w:rsidRPr="00C30686" w:rsidRDefault="006F6378" w:rsidP="0094020B">
            <w:pPr>
              <w:pStyle w:val="TAC"/>
              <w:rPr>
                <w:rFonts w:eastAsiaTheme="minorEastAsia" w:cs="Arial"/>
                <w:szCs w:val="18"/>
              </w:rPr>
            </w:pPr>
            <w:r w:rsidRPr="00C30686">
              <w:rPr>
                <w:rFonts w:eastAsiaTheme="minorEastAsia"/>
              </w:rPr>
              <w:t>5, 10, 15, 20</w:t>
            </w:r>
          </w:p>
        </w:tc>
        <w:tc>
          <w:tcPr>
            <w:tcW w:w="2445" w:type="dxa"/>
            <w:tcBorders>
              <w:top w:val="nil"/>
              <w:left w:val="single" w:sz="4" w:space="0" w:color="auto"/>
              <w:bottom w:val="nil"/>
              <w:right w:val="single" w:sz="4" w:space="0" w:color="auto"/>
            </w:tcBorders>
            <w:vAlign w:val="center"/>
          </w:tcPr>
          <w:p w14:paraId="39BA1743" w14:textId="77777777" w:rsidR="006F6378" w:rsidRPr="00C30686" w:rsidRDefault="006F6378" w:rsidP="0094020B">
            <w:pPr>
              <w:pStyle w:val="TAC"/>
              <w:rPr>
                <w:rFonts w:eastAsiaTheme="minorEastAsia"/>
                <w:lang w:val="en-US" w:eastAsia="zh-CN"/>
              </w:rPr>
            </w:pPr>
          </w:p>
        </w:tc>
      </w:tr>
      <w:tr w:rsidR="006F6378" w:rsidRPr="00C30686" w14:paraId="45124936"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82B2FA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6BD123CA"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156E6B5" w14:textId="77777777" w:rsidR="006F6378" w:rsidRPr="00C30686" w:rsidRDefault="006F6378" w:rsidP="0094020B">
            <w:pPr>
              <w:pStyle w:val="TAC"/>
              <w:rPr>
                <w:rFonts w:eastAsiaTheme="minorEastAsia"/>
                <w:lang w:eastAsia="zh-CN"/>
              </w:rPr>
            </w:pPr>
            <w:r w:rsidRPr="00C30686">
              <w:rPr>
                <w:rFonts w:eastAsiaTheme="minorEastAsia" w:hint="eastAsia"/>
                <w:lang w:eastAsia="zh-CN"/>
              </w:rPr>
              <w:t>n</w:t>
            </w:r>
            <w:r w:rsidRPr="00C30686">
              <w:rPr>
                <w:rFonts w:eastAsiaTheme="minorEastAsia"/>
                <w:lang w:eastAsia="zh-CN"/>
              </w:rPr>
              <w:t>78</w:t>
            </w:r>
          </w:p>
        </w:tc>
        <w:tc>
          <w:tcPr>
            <w:tcW w:w="4356" w:type="dxa"/>
            <w:tcBorders>
              <w:top w:val="single" w:sz="4" w:space="0" w:color="auto"/>
              <w:left w:val="single" w:sz="4" w:space="0" w:color="auto"/>
              <w:bottom w:val="single" w:sz="4" w:space="0" w:color="auto"/>
              <w:right w:val="single" w:sz="4" w:space="0" w:color="auto"/>
            </w:tcBorders>
            <w:vAlign w:val="center"/>
          </w:tcPr>
          <w:p w14:paraId="0DDD7E01" w14:textId="77777777" w:rsidR="006F6378" w:rsidRPr="00C30686" w:rsidRDefault="006F6378" w:rsidP="0094020B">
            <w:pPr>
              <w:pStyle w:val="TAC"/>
              <w:rPr>
                <w:rFonts w:eastAsiaTheme="minorEastAsia" w:cs="Arial"/>
                <w:szCs w:val="18"/>
              </w:rPr>
            </w:pPr>
            <w:r w:rsidRPr="00C30686">
              <w:rPr>
                <w:rFonts w:eastAsiaTheme="minorEastAsia"/>
                <w:lang w:val="en-US" w:eastAsia="zh-CN" w:bidi="ar"/>
              </w:rPr>
              <w:t>CA_n78(2A)_BCS2</w:t>
            </w:r>
          </w:p>
        </w:tc>
        <w:tc>
          <w:tcPr>
            <w:tcW w:w="2445" w:type="dxa"/>
            <w:tcBorders>
              <w:top w:val="nil"/>
              <w:left w:val="single" w:sz="4" w:space="0" w:color="auto"/>
              <w:bottom w:val="single" w:sz="4" w:space="0" w:color="auto"/>
              <w:right w:val="single" w:sz="4" w:space="0" w:color="auto"/>
            </w:tcBorders>
            <w:vAlign w:val="center"/>
          </w:tcPr>
          <w:p w14:paraId="0537B473" w14:textId="77777777" w:rsidR="006F6378" w:rsidRPr="00C30686" w:rsidRDefault="006F6378" w:rsidP="0094020B">
            <w:pPr>
              <w:pStyle w:val="TAC"/>
              <w:rPr>
                <w:rFonts w:eastAsiaTheme="minorEastAsia"/>
                <w:lang w:val="en-US" w:eastAsia="zh-CN"/>
              </w:rPr>
            </w:pPr>
          </w:p>
        </w:tc>
      </w:tr>
      <w:tr w:rsidR="006F6378" w:rsidRPr="00C30686" w14:paraId="6E2D44C4"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98F879D" w14:textId="77777777" w:rsidR="006F6378" w:rsidRPr="00C30686" w:rsidRDefault="006F6378" w:rsidP="0094020B">
            <w:pPr>
              <w:pStyle w:val="TAC"/>
              <w:rPr>
                <w:rFonts w:eastAsiaTheme="minorEastAsia"/>
                <w:lang w:val="en-US" w:eastAsia="zh-CN"/>
              </w:rPr>
            </w:pPr>
            <w:r w:rsidRPr="00C30686">
              <w:rPr>
                <w:rFonts w:eastAsia="DengXian"/>
                <w:lang w:val="en-US" w:eastAsia="zh-CN"/>
              </w:rPr>
              <w:t>CA_n1A-n75A-n78A</w:t>
            </w:r>
          </w:p>
        </w:tc>
        <w:tc>
          <w:tcPr>
            <w:tcW w:w="2785" w:type="dxa"/>
            <w:tcBorders>
              <w:top w:val="single" w:sz="4" w:space="0" w:color="auto"/>
              <w:left w:val="single" w:sz="4" w:space="0" w:color="auto"/>
              <w:bottom w:val="nil"/>
              <w:right w:val="single" w:sz="4" w:space="0" w:color="auto"/>
            </w:tcBorders>
            <w:vAlign w:val="center"/>
          </w:tcPr>
          <w:p w14:paraId="42527A8F" w14:textId="77777777" w:rsidR="006F6378" w:rsidRPr="00C30686" w:rsidRDefault="006F6378" w:rsidP="0094020B">
            <w:pPr>
              <w:pStyle w:val="TAC"/>
              <w:rPr>
                <w:rFonts w:eastAsiaTheme="minorEastAsia"/>
                <w:szCs w:val="18"/>
                <w:lang w:val="en-US" w:eastAsia="zh-CN"/>
              </w:rPr>
            </w:pPr>
            <w:r w:rsidRPr="00C30686">
              <w:rPr>
                <w:rFonts w:hint="eastAsia"/>
                <w:szCs w:val="18"/>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7134A8B2" w14:textId="77777777" w:rsidR="006F6378" w:rsidRPr="00C30686" w:rsidRDefault="006F6378" w:rsidP="0094020B">
            <w:pPr>
              <w:pStyle w:val="TAC"/>
              <w:rPr>
                <w:rFonts w:eastAsiaTheme="minorEastAsia"/>
                <w:lang w:eastAsia="zh-CN"/>
              </w:rPr>
            </w:pPr>
            <w:r w:rsidRPr="00C30686">
              <w:rPr>
                <w:rFonts w:eastAsiaTheme="minorEastAsia"/>
                <w:lang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0C38B253"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8"/>
              </w:rPr>
              <w:t xml:space="preserve">n1 channel bandwidths in Table 5.3.5-1 </w:t>
            </w:r>
          </w:p>
        </w:tc>
        <w:tc>
          <w:tcPr>
            <w:tcW w:w="2445" w:type="dxa"/>
            <w:tcBorders>
              <w:top w:val="single" w:sz="4" w:space="0" w:color="auto"/>
              <w:left w:val="single" w:sz="4" w:space="0" w:color="auto"/>
              <w:bottom w:val="nil"/>
              <w:right w:val="single" w:sz="4" w:space="0" w:color="auto"/>
            </w:tcBorders>
            <w:vAlign w:val="center"/>
          </w:tcPr>
          <w:p w14:paraId="761DBECA" w14:textId="77777777" w:rsidR="006F6378" w:rsidRPr="00C30686" w:rsidRDefault="006F6378" w:rsidP="0094020B">
            <w:pPr>
              <w:pStyle w:val="TAC"/>
              <w:rPr>
                <w:rFonts w:eastAsiaTheme="minorEastAsia"/>
                <w:lang w:val="en-US" w:eastAsia="zh-CN"/>
              </w:rPr>
            </w:pPr>
            <w:r w:rsidRPr="00C30686">
              <w:rPr>
                <w:rFonts w:hint="eastAsia"/>
                <w:lang w:val="en-US" w:eastAsia="zh-CN"/>
              </w:rPr>
              <w:t>4</w:t>
            </w:r>
            <w:r w:rsidRPr="00C30686">
              <w:rPr>
                <w:lang w:val="en-US" w:eastAsia="zh-CN"/>
              </w:rPr>
              <w:t xml:space="preserve"> and 5</w:t>
            </w:r>
          </w:p>
        </w:tc>
      </w:tr>
      <w:tr w:rsidR="006F6378" w:rsidRPr="00C30686" w14:paraId="4ED7D335" w14:textId="77777777" w:rsidTr="004F423A">
        <w:trPr>
          <w:trHeight w:val="29"/>
        </w:trPr>
        <w:tc>
          <w:tcPr>
            <w:tcW w:w="2742" w:type="dxa"/>
            <w:tcBorders>
              <w:top w:val="nil"/>
              <w:left w:val="single" w:sz="4" w:space="0" w:color="auto"/>
              <w:bottom w:val="nil"/>
              <w:right w:val="single" w:sz="4" w:space="0" w:color="auto"/>
            </w:tcBorders>
            <w:vAlign w:val="center"/>
          </w:tcPr>
          <w:p w14:paraId="59B3F6E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814FFAB"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8A142F4" w14:textId="77777777" w:rsidR="006F6378" w:rsidRPr="00C30686" w:rsidRDefault="006F6378" w:rsidP="0094020B">
            <w:pPr>
              <w:pStyle w:val="TAC"/>
              <w:rPr>
                <w:rFonts w:eastAsiaTheme="minorEastAsia"/>
                <w:lang w:eastAsia="zh-CN"/>
              </w:rPr>
            </w:pPr>
            <w:r w:rsidRPr="00C30686">
              <w:rPr>
                <w:rFonts w:eastAsiaTheme="minorEastAsia"/>
                <w:lang w:eastAsia="zh-CN"/>
              </w:rPr>
              <w:t>n75</w:t>
            </w:r>
          </w:p>
        </w:tc>
        <w:tc>
          <w:tcPr>
            <w:tcW w:w="4356" w:type="dxa"/>
            <w:tcBorders>
              <w:top w:val="single" w:sz="4" w:space="0" w:color="auto"/>
              <w:left w:val="single" w:sz="4" w:space="0" w:color="auto"/>
              <w:bottom w:val="single" w:sz="4" w:space="0" w:color="auto"/>
              <w:right w:val="single" w:sz="4" w:space="0" w:color="auto"/>
            </w:tcBorders>
            <w:vAlign w:val="center"/>
          </w:tcPr>
          <w:p w14:paraId="2D923979"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8"/>
              </w:rPr>
              <w:t xml:space="preserve">n75 channel bandwidths in Table 5.3.5-1 </w:t>
            </w:r>
          </w:p>
        </w:tc>
        <w:tc>
          <w:tcPr>
            <w:tcW w:w="2445" w:type="dxa"/>
            <w:tcBorders>
              <w:top w:val="nil"/>
              <w:left w:val="single" w:sz="4" w:space="0" w:color="auto"/>
              <w:bottom w:val="nil"/>
              <w:right w:val="single" w:sz="4" w:space="0" w:color="auto"/>
            </w:tcBorders>
            <w:vAlign w:val="center"/>
          </w:tcPr>
          <w:p w14:paraId="5DB39E96" w14:textId="77777777" w:rsidR="006F6378" w:rsidRPr="00C30686" w:rsidRDefault="006F6378" w:rsidP="0094020B">
            <w:pPr>
              <w:pStyle w:val="TAC"/>
              <w:rPr>
                <w:rFonts w:eastAsiaTheme="minorEastAsia"/>
                <w:lang w:val="en-US" w:eastAsia="zh-CN"/>
              </w:rPr>
            </w:pPr>
          </w:p>
        </w:tc>
      </w:tr>
      <w:tr w:rsidR="006F6378" w:rsidRPr="00C30686" w14:paraId="4F5B7DD3"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8CE759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382EE50"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0FD4A94" w14:textId="77777777" w:rsidR="006F6378" w:rsidRPr="00C30686" w:rsidRDefault="006F6378" w:rsidP="0094020B">
            <w:pPr>
              <w:pStyle w:val="TAC"/>
              <w:rPr>
                <w:rFonts w:eastAsiaTheme="minorEastAsia"/>
                <w:lang w:eastAsia="zh-CN"/>
              </w:rPr>
            </w:pPr>
            <w:r w:rsidRPr="00C30686">
              <w:rPr>
                <w:rFonts w:eastAsiaTheme="minorEastAsia"/>
                <w:lang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5022EF99"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8"/>
              </w:rPr>
              <w:t xml:space="preserve">n78 channel bandwidths in Table 5.3.5-1 </w:t>
            </w:r>
          </w:p>
        </w:tc>
        <w:tc>
          <w:tcPr>
            <w:tcW w:w="2445" w:type="dxa"/>
            <w:tcBorders>
              <w:top w:val="nil"/>
              <w:left w:val="single" w:sz="4" w:space="0" w:color="auto"/>
              <w:bottom w:val="single" w:sz="4" w:space="0" w:color="auto"/>
              <w:right w:val="single" w:sz="4" w:space="0" w:color="auto"/>
            </w:tcBorders>
            <w:vAlign w:val="center"/>
          </w:tcPr>
          <w:p w14:paraId="674EA6A2" w14:textId="77777777" w:rsidR="006F6378" w:rsidRPr="00C30686" w:rsidRDefault="006F6378" w:rsidP="0094020B">
            <w:pPr>
              <w:pStyle w:val="TAC"/>
              <w:rPr>
                <w:rFonts w:eastAsiaTheme="minorEastAsia"/>
                <w:lang w:val="en-US" w:eastAsia="zh-CN"/>
              </w:rPr>
            </w:pPr>
          </w:p>
        </w:tc>
      </w:tr>
      <w:tr w:rsidR="006F6378" w:rsidRPr="00C30686" w14:paraId="23135D1B"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3F6F3D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CA_n1A-n77A-n79A</w:t>
            </w:r>
            <w:r w:rsidRPr="00C30686">
              <w:rPr>
                <w:rFonts w:eastAsiaTheme="minorEastAsia"/>
                <w:vertAlign w:val="superscript"/>
                <w:lang w:val="en-US" w:eastAsia="zh-CN"/>
              </w:rPr>
              <w:t>4</w:t>
            </w:r>
          </w:p>
        </w:tc>
        <w:tc>
          <w:tcPr>
            <w:tcW w:w="2785" w:type="dxa"/>
            <w:tcBorders>
              <w:top w:val="single" w:sz="4" w:space="0" w:color="auto"/>
              <w:left w:val="single" w:sz="4" w:space="0" w:color="auto"/>
              <w:bottom w:val="nil"/>
              <w:right w:val="single" w:sz="4" w:space="0" w:color="auto"/>
            </w:tcBorders>
            <w:vAlign w:val="center"/>
          </w:tcPr>
          <w:p w14:paraId="33F5B0C3"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CA_n1A-n77A</w:t>
            </w:r>
          </w:p>
          <w:p w14:paraId="738AF603"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CA_n1A-n79A</w:t>
            </w:r>
          </w:p>
          <w:p w14:paraId="350CD4BD"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CA_n77A-n79A</w:t>
            </w:r>
          </w:p>
        </w:tc>
        <w:tc>
          <w:tcPr>
            <w:tcW w:w="1259" w:type="dxa"/>
            <w:tcBorders>
              <w:top w:val="single" w:sz="4" w:space="0" w:color="auto"/>
              <w:left w:val="single" w:sz="4" w:space="0" w:color="auto"/>
              <w:bottom w:val="single" w:sz="4" w:space="0" w:color="auto"/>
              <w:right w:val="single" w:sz="4" w:space="0" w:color="auto"/>
            </w:tcBorders>
            <w:vAlign w:val="center"/>
          </w:tcPr>
          <w:p w14:paraId="484A360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6208269A"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6DBDBD4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6AF9A42B" w14:textId="77777777" w:rsidTr="004F423A">
        <w:trPr>
          <w:trHeight w:val="29"/>
        </w:trPr>
        <w:tc>
          <w:tcPr>
            <w:tcW w:w="2742" w:type="dxa"/>
            <w:tcBorders>
              <w:top w:val="nil"/>
              <w:left w:val="single" w:sz="4" w:space="0" w:color="auto"/>
              <w:bottom w:val="nil"/>
              <w:right w:val="single" w:sz="4" w:space="0" w:color="auto"/>
            </w:tcBorders>
            <w:vAlign w:val="center"/>
          </w:tcPr>
          <w:p w14:paraId="38E7A8A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A3DF25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58623F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261E449F"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10, 15, 20, 40, 50, 60, 80, 90, 100</w:t>
            </w:r>
          </w:p>
        </w:tc>
        <w:tc>
          <w:tcPr>
            <w:tcW w:w="2445" w:type="dxa"/>
            <w:tcBorders>
              <w:top w:val="nil"/>
              <w:left w:val="single" w:sz="4" w:space="0" w:color="auto"/>
              <w:bottom w:val="nil"/>
              <w:right w:val="single" w:sz="4" w:space="0" w:color="auto"/>
            </w:tcBorders>
            <w:vAlign w:val="center"/>
          </w:tcPr>
          <w:p w14:paraId="723B60B3" w14:textId="77777777" w:rsidR="006F6378" w:rsidRPr="00C30686" w:rsidRDefault="006F6378" w:rsidP="0094020B">
            <w:pPr>
              <w:pStyle w:val="TAC"/>
              <w:rPr>
                <w:rFonts w:eastAsiaTheme="minorEastAsia"/>
                <w:lang w:val="en-US" w:eastAsia="zh-CN"/>
              </w:rPr>
            </w:pPr>
          </w:p>
        </w:tc>
      </w:tr>
      <w:tr w:rsidR="006F6378" w:rsidRPr="00C30686" w14:paraId="722BCAEC" w14:textId="77777777" w:rsidTr="004F423A">
        <w:trPr>
          <w:trHeight w:val="90"/>
        </w:trPr>
        <w:tc>
          <w:tcPr>
            <w:tcW w:w="2742" w:type="dxa"/>
            <w:tcBorders>
              <w:top w:val="nil"/>
              <w:left w:val="single" w:sz="4" w:space="0" w:color="auto"/>
              <w:bottom w:val="single" w:sz="4" w:space="0" w:color="auto"/>
              <w:right w:val="single" w:sz="4" w:space="0" w:color="auto"/>
            </w:tcBorders>
            <w:vAlign w:val="center"/>
          </w:tcPr>
          <w:p w14:paraId="061BEA4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77F670F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4598EA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3AC25025"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40, 50, 60, 80, 100</w:t>
            </w:r>
          </w:p>
        </w:tc>
        <w:tc>
          <w:tcPr>
            <w:tcW w:w="2445" w:type="dxa"/>
            <w:tcBorders>
              <w:top w:val="nil"/>
              <w:left w:val="single" w:sz="4" w:space="0" w:color="auto"/>
              <w:bottom w:val="single" w:sz="4" w:space="0" w:color="auto"/>
              <w:right w:val="single" w:sz="4" w:space="0" w:color="auto"/>
            </w:tcBorders>
            <w:vAlign w:val="center"/>
          </w:tcPr>
          <w:p w14:paraId="4B896D1D" w14:textId="77777777" w:rsidR="006F6378" w:rsidRPr="00C30686" w:rsidRDefault="006F6378" w:rsidP="0094020B">
            <w:pPr>
              <w:pStyle w:val="TAC"/>
              <w:rPr>
                <w:rFonts w:eastAsiaTheme="minorEastAsia"/>
                <w:lang w:val="en-US" w:eastAsia="zh-CN"/>
              </w:rPr>
            </w:pPr>
          </w:p>
        </w:tc>
      </w:tr>
      <w:tr w:rsidR="006F6378" w:rsidRPr="00C30686" w14:paraId="71614902"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514B453" w14:textId="77777777" w:rsidR="006F6378" w:rsidRPr="00C30686" w:rsidRDefault="006F6378" w:rsidP="0094020B">
            <w:pPr>
              <w:pStyle w:val="TAC"/>
              <w:rPr>
                <w:rFonts w:eastAsiaTheme="minorEastAsia"/>
                <w:lang w:val="en-US" w:eastAsia="zh-CN"/>
              </w:rPr>
            </w:pPr>
            <w:r w:rsidRPr="00C30686">
              <w:rPr>
                <w:rFonts w:eastAsia="Yu Mincho"/>
                <w:lang w:eastAsia="zh-CN"/>
              </w:rPr>
              <w:t>CA_n1A-n77(2A)-n79A</w:t>
            </w:r>
            <w:r w:rsidRPr="00C30686">
              <w:rPr>
                <w:rFonts w:eastAsia="Yu Mincho"/>
                <w:vertAlign w:val="superscript"/>
                <w:lang w:eastAsia="zh-CN"/>
              </w:rPr>
              <w:t>4</w:t>
            </w:r>
          </w:p>
        </w:tc>
        <w:tc>
          <w:tcPr>
            <w:tcW w:w="2785" w:type="dxa"/>
            <w:tcBorders>
              <w:top w:val="single" w:sz="4" w:space="0" w:color="auto"/>
              <w:left w:val="single" w:sz="4" w:space="0" w:color="auto"/>
              <w:bottom w:val="nil"/>
              <w:right w:val="single" w:sz="4" w:space="0" w:color="auto"/>
            </w:tcBorders>
            <w:vAlign w:val="center"/>
          </w:tcPr>
          <w:p w14:paraId="56569FE7" w14:textId="77777777" w:rsidR="006F6378" w:rsidRPr="00C30686" w:rsidRDefault="006F6378" w:rsidP="0094020B">
            <w:pPr>
              <w:pStyle w:val="TAC"/>
              <w:rPr>
                <w:rFonts w:eastAsia="Yu Mincho"/>
                <w:szCs w:val="18"/>
                <w:lang w:val="en-US" w:eastAsia="zh-CN"/>
              </w:rPr>
            </w:pPr>
            <w:r w:rsidRPr="00C30686">
              <w:rPr>
                <w:rFonts w:eastAsia="Yu Mincho" w:hint="eastAsia"/>
                <w:szCs w:val="18"/>
                <w:lang w:val="en-US" w:eastAsia="zh-CN"/>
              </w:rPr>
              <w:t>CA_n</w:t>
            </w:r>
            <w:r w:rsidRPr="00C30686">
              <w:rPr>
                <w:rFonts w:eastAsia="Yu Mincho"/>
                <w:szCs w:val="18"/>
                <w:lang w:val="en-US" w:eastAsia="zh-CN"/>
              </w:rPr>
              <w:t>1</w:t>
            </w:r>
            <w:r w:rsidRPr="00C30686">
              <w:rPr>
                <w:rFonts w:eastAsia="Yu Mincho" w:hint="eastAsia"/>
                <w:szCs w:val="18"/>
                <w:lang w:val="en-US" w:eastAsia="zh-CN"/>
              </w:rPr>
              <w:t>A-n</w:t>
            </w:r>
            <w:r w:rsidRPr="00C30686">
              <w:rPr>
                <w:rFonts w:eastAsia="Yu Mincho"/>
                <w:szCs w:val="18"/>
                <w:lang w:val="en-US" w:eastAsia="zh-CN"/>
              </w:rPr>
              <w:t>77</w:t>
            </w:r>
            <w:r w:rsidRPr="00C30686">
              <w:rPr>
                <w:rFonts w:eastAsia="Yu Mincho" w:hint="eastAsia"/>
                <w:szCs w:val="18"/>
                <w:lang w:val="en-US" w:eastAsia="zh-CN"/>
              </w:rPr>
              <w:t>A</w:t>
            </w:r>
          </w:p>
          <w:p w14:paraId="54415342" w14:textId="77777777" w:rsidR="006F6378" w:rsidRPr="00C30686" w:rsidRDefault="006F6378" w:rsidP="0094020B">
            <w:pPr>
              <w:pStyle w:val="TAC"/>
              <w:rPr>
                <w:rFonts w:eastAsia="Yu Mincho"/>
                <w:szCs w:val="18"/>
                <w:lang w:val="en-US" w:eastAsia="zh-CN"/>
              </w:rPr>
            </w:pPr>
            <w:r w:rsidRPr="00C30686">
              <w:rPr>
                <w:rFonts w:eastAsia="Yu Mincho" w:hint="eastAsia"/>
                <w:szCs w:val="18"/>
                <w:lang w:val="en-US" w:eastAsia="zh-CN"/>
              </w:rPr>
              <w:t>CA_n</w:t>
            </w:r>
            <w:r w:rsidRPr="00C30686">
              <w:rPr>
                <w:rFonts w:eastAsia="Yu Mincho"/>
                <w:szCs w:val="18"/>
                <w:lang w:val="en-US" w:eastAsia="zh-CN"/>
              </w:rPr>
              <w:t>1</w:t>
            </w:r>
            <w:r w:rsidRPr="00C30686">
              <w:rPr>
                <w:rFonts w:eastAsia="Yu Mincho" w:hint="eastAsia"/>
                <w:szCs w:val="18"/>
                <w:lang w:val="en-US" w:eastAsia="zh-CN"/>
              </w:rPr>
              <w:t>A-n7</w:t>
            </w:r>
            <w:r w:rsidRPr="00C30686">
              <w:rPr>
                <w:rFonts w:eastAsia="Yu Mincho"/>
                <w:szCs w:val="18"/>
                <w:lang w:val="en-US" w:eastAsia="zh-CN"/>
              </w:rPr>
              <w:t>9</w:t>
            </w:r>
            <w:r w:rsidRPr="00C30686">
              <w:rPr>
                <w:rFonts w:eastAsia="Yu Mincho" w:hint="eastAsia"/>
                <w:szCs w:val="18"/>
                <w:lang w:val="en-US" w:eastAsia="zh-CN"/>
              </w:rPr>
              <w:t>A</w:t>
            </w:r>
          </w:p>
          <w:p w14:paraId="6923EBDB" w14:textId="77777777" w:rsidR="006F6378" w:rsidRPr="00C30686" w:rsidRDefault="006F6378" w:rsidP="0094020B">
            <w:pPr>
              <w:pStyle w:val="TAC"/>
              <w:rPr>
                <w:rFonts w:eastAsiaTheme="minorEastAsia"/>
                <w:lang w:val="en-US" w:eastAsia="zh-CN"/>
              </w:rPr>
            </w:pPr>
            <w:r w:rsidRPr="00C30686">
              <w:rPr>
                <w:rFonts w:eastAsia="Yu Mincho" w:hint="eastAsia"/>
                <w:szCs w:val="18"/>
                <w:lang w:val="en-US" w:eastAsia="zh-CN"/>
              </w:rPr>
              <w:t>CA_n</w:t>
            </w:r>
            <w:r w:rsidRPr="00C30686">
              <w:rPr>
                <w:rFonts w:eastAsia="Yu Mincho"/>
                <w:szCs w:val="18"/>
                <w:lang w:val="en-US" w:eastAsia="zh-CN"/>
              </w:rPr>
              <w:t>77</w:t>
            </w:r>
            <w:r w:rsidRPr="00C30686">
              <w:rPr>
                <w:rFonts w:eastAsia="Yu Mincho" w:hint="eastAsia"/>
                <w:szCs w:val="18"/>
                <w:lang w:val="en-US" w:eastAsia="zh-CN"/>
              </w:rPr>
              <w:t>A-n7</w:t>
            </w:r>
            <w:r w:rsidRPr="00C30686">
              <w:rPr>
                <w:rFonts w:eastAsia="Yu Mincho"/>
                <w:szCs w:val="18"/>
                <w:lang w:val="en-US" w:eastAsia="zh-CN"/>
              </w:rPr>
              <w:t>9A</w:t>
            </w:r>
          </w:p>
        </w:tc>
        <w:tc>
          <w:tcPr>
            <w:tcW w:w="1259" w:type="dxa"/>
            <w:tcBorders>
              <w:top w:val="single" w:sz="4" w:space="0" w:color="auto"/>
              <w:left w:val="single" w:sz="4" w:space="0" w:color="auto"/>
              <w:bottom w:val="single" w:sz="4" w:space="0" w:color="auto"/>
              <w:right w:val="single" w:sz="4" w:space="0" w:color="auto"/>
            </w:tcBorders>
            <w:vAlign w:val="center"/>
          </w:tcPr>
          <w:p w14:paraId="221C2B71" w14:textId="77777777" w:rsidR="006F6378" w:rsidRPr="00C30686" w:rsidRDefault="006F6378" w:rsidP="0094020B">
            <w:pPr>
              <w:pStyle w:val="TAC"/>
              <w:rPr>
                <w:rFonts w:eastAsiaTheme="minorEastAsia"/>
                <w:lang w:val="en-US" w:eastAsia="zh-CN"/>
              </w:rPr>
            </w:pPr>
            <w:r w:rsidRPr="00C30686">
              <w:rPr>
                <w:rFonts w:eastAsia="Yu Mincho" w:hint="eastAsia"/>
                <w:lang w:eastAsia="ja-JP"/>
              </w:rPr>
              <w:t>n</w:t>
            </w:r>
            <w:r w:rsidRPr="00C30686">
              <w:rPr>
                <w:rFonts w:eastAsia="Yu Mincho"/>
                <w:lang w:eastAsia="ja-JP"/>
              </w:rPr>
              <w:t>1</w:t>
            </w:r>
          </w:p>
        </w:tc>
        <w:tc>
          <w:tcPr>
            <w:tcW w:w="4356" w:type="dxa"/>
            <w:tcBorders>
              <w:top w:val="single" w:sz="4" w:space="0" w:color="auto"/>
              <w:left w:val="single" w:sz="4" w:space="0" w:color="auto"/>
              <w:bottom w:val="single" w:sz="4" w:space="0" w:color="auto"/>
              <w:right w:val="single" w:sz="4" w:space="0" w:color="auto"/>
            </w:tcBorders>
            <w:vAlign w:val="center"/>
          </w:tcPr>
          <w:p w14:paraId="2DBB63B2"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08EC6EBF"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0</w:t>
            </w:r>
          </w:p>
        </w:tc>
      </w:tr>
      <w:tr w:rsidR="006F6378" w:rsidRPr="00C30686" w14:paraId="36841602" w14:textId="77777777" w:rsidTr="004F423A">
        <w:trPr>
          <w:trHeight w:val="29"/>
        </w:trPr>
        <w:tc>
          <w:tcPr>
            <w:tcW w:w="2742" w:type="dxa"/>
            <w:tcBorders>
              <w:top w:val="nil"/>
              <w:left w:val="single" w:sz="4" w:space="0" w:color="auto"/>
              <w:bottom w:val="nil"/>
              <w:right w:val="single" w:sz="4" w:space="0" w:color="auto"/>
            </w:tcBorders>
            <w:vAlign w:val="center"/>
          </w:tcPr>
          <w:p w14:paraId="3C3AD7B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871BF2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EBFF05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247364DD"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CA_n7</w:t>
            </w:r>
            <w:r w:rsidRPr="00C30686">
              <w:rPr>
                <w:rFonts w:eastAsiaTheme="minorEastAsia" w:cs="Arial" w:hint="eastAsia"/>
                <w:color w:val="000000"/>
                <w:szCs w:val="18"/>
                <w:lang w:val="en-US" w:eastAsia="zh-CN" w:bidi="ar"/>
              </w:rPr>
              <w:t>7</w:t>
            </w:r>
            <w:r w:rsidRPr="00C30686">
              <w:rPr>
                <w:rFonts w:eastAsiaTheme="minorEastAsia" w:cs="Arial"/>
                <w:color w:val="000000"/>
                <w:szCs w:val="18"/>
                <w:lang w:val="en-US" w:eastAsia="zh-CN" w:bidi="ar"/>
              </w:rPr>
              <w:t>(2A)_BCS</w:t>
            </w:r>
            <w:r w:rsidRPr="00C30686">
              <w:rPr>
                <w:rFonts w:eastAsiaTheme="minorEastAsia" w:cs="Arial" w:hint="eastAsia"/>
                <w:color w:val="000000"/>
                <w:szCs w:val="18"/>
                <w:lang w:val="en-US" w:eastAsia="zh-CN" w:bidi="ar"/>
              </w:rPr>
              <w:t>0</w:t>
            </w:r>
          </w:p>
        </w:tc>
        <w:tc>
          <w:tcPr>
            <w:tcW w:w="2445" w:type="dxa"/>
            <w:tcBorders>
              <w:top w:val="nil"/>
              <w:left w:val="single" w:sz="4" w:space="0" w:color="auto"/>
              <w:bottom w:val="nil"/>
              <w:right w:val="single" w:sz="4" w:space="0" w:color="auto"/>
            </w:tcBorders>
            <w:vAlign w:val="center"/>
          </w:tcPr>
          <w:p w14:paraId="79F13B7D" w14:textId="77777777" w:rsidR="006F6378" w:rsidRPr="00C30686" w:rsidRDefault="006F6378" w:rsidP="0094020B">
            <w:pPr>
              <w:pStyle w:val="TAC"/>
              <w:rPr>
                <w:rFonts w:eastAsiaTheme="minorEastAsia"/>
                <w:lang w:val="en-US" w:eastAsia="zh-CN"/>
              </w:rPr>
            </w:pPr>
          </w:p>
        </w:tc>
      </w:tr>
      <w:tr w:rsidR="006F6378" w:rsidRPr="00C30686" w14:paraId="69A1571A"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44D1E4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1D8F2B3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87990E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0AB8E967"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40, 50, 60, 80, 100</w:t>
            </w:r>
          </w:p>
        </w:tc>
        <w:tc>
          <w:tcPr>
            <w:tcW w:w="2445" w:type="dxa"/>
            <w:tcBorders>
              <w:top w:val="nil"/>
              <w:left w:val="single" w:sz="4" w:space="0" w:color="auto"/>
              <w:bottom w:val="single" w:sz="4" w:space="0" w:color="auto"/>
              <w:right w:val="single" w:sz="4" w:space="0" w:color="auto"/>
            </w:tcBorders>
            <w:vAlign w:val="center"/>
          </w:tcPr>
          <w:p w14:paraId="72DED514" w14:textId="77777777" w:rsidR="006F6378" w:rsidRPr="00C30686" w:rsidRDefault="006F6378" w:rsidP="0094020B">
            <w:pPr>
              <w:pStyle w:val="TAC"/>
              <w:rPr>
                <w:rFonts w:eastAsiaTheme="minorEastAsia"/>
                <w:lang w:val="en-US" w:eastAsia="zh-CN"/>
              </w:rPr>
            </w:pPr>
          </w:p>
        </w:tc>
      </w:tr>
      <w:tr w:rsidR="006F6378" w:rsidRPr="00C30686" w14:paraId="59355AD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D975D94" w14:textId="77777777" w:rsidR="006F6378" w:rsidRPr="00C30686" w:rsidRDefault="006F6378" w:rsidP="0094020B">
            <w:pPr>
              <w:pStyle w:val="TAC"/>
              <w:rPr>
                <w:rFonts w:eastAsiaTheme="minorEastAsia"/>
                <w:lang w:val="en-US" w:eastAsia="zh-CN"/>
              </w:rPr>
            </w:pPr>
            <w:r w:rsidRPr="00C30686">
              <w:rPr>
                <w:rFonts w:eastAsia="Yu Mincho"/>
                <w:lang w:eastAsia="zh-CN"/>
              </w:rPr>
              <w:t>CA_n1A-n77(3A)-n79A</w:t>
            </w:r>
            <w:r w:rsidRPr="00C30686">
              <w:rPr>
                <w:rFonts w:eastAsia="Yu Mincho"/>
                <w:vertAlign w:val="superscript"/>
                <w:lang w:eastAsia="zh-CN"/>
              </w:rPr>
              <w:t>4</w:t>
            </w:r>
          </w:p>
        </w:tc>
        <w:tc>
          <w:tcPr>
            <w:tcW w:w="2785" w:type="dxa"/>
            <w:tcBorders>
              <w:top w:val="single" w:sz="4" w:space="0" w:color="auto"/>
              <w:left w:val="single" w:sz="4" w:space="0" w:color="auto"/>
              <w:bottom w:val="nil"/>
              <w:right w:val="single" w:sz="4" w:space="0" w:color="auto"/>
            </w:tcBorders>
            <w:vAlign w:val="center"/>
          </w:tcPr>
          <w:p w14:paraId="62EDEE80" w14:textId="77777777" w:rsidR="006F6378" w:rsidRPr="00C30686" w:rsidRDefault="006F6378" w:rsidP="0094020B">
            <w:pPr>
              <w:pStyle w:val="TAC"/>
              <w:rPr>
                <w:rFonts w:eastAsia="Yu Mincho"/>
                <w:szCs w:val="18"/>
                <w:lang w:val="en-US" w:eastAsia="zh-CN"/>
              </w:rPr>
            </w:pPr>
            <w:r w:rsidRPr="00C30686">
              <w:rPr>
                <w:rFonts w:eastAsia="Yu Mincho" w:hint="eastAsia"/>
                <w:szCs w:val="18"/>
                <w:lang w:val="en-US" w:eastAsia="zh-CN"/>
              </w:rPr>
              <w:t>CA_n</w:t>
            </w:r>
            <w:r w:rsidRPr="00C30686">
              <w:rPr>
                <w:rFonts w:eastAsia="Yu Mincho"/>
                <w:szCs w:val="18"/>
                <w:lang w:val="en-US" w:eastAsia="zh-CN"/>
              </w:rPr>
              <w:t>1</w:t>
            </w:r>
            <w:r w:rsidRPr="00C30686">
              <w:rPr>
                <w:rFonts w:eastAsia="Yu Mincho" w:hint="eastAsia"/>
                <w:szCs w:val="18"/>
                <w:lang w:val="en-US" w:eastAsia="zh-CN"/>
              </w:rPr>
              <w:t>A-n</w:t>
            </w:r>
            <w:r w:rsidRPr="00C30686">
              <w:rPr>
                <w:rFonts w:eastAsia="Yu Mincho"/>
                <w:szCs w:val="18"/>
                <w:lang w:val="en-US" w:eastAsia="zh-CN"/>
              </w:rPr>
              <w:t>77</w:t>
            </w:r>
            <w:r w:rsidRPr="00C30686">
              <w:rPr>
                <w:rFonts w:eastAsia="Yu Mincho" w:hint="eastAsia"/>
                <w:szCs w:val="18"/>
                <w:lang w:val="en-US" w:eastAsia="zh-CN"/>
              </w:rPr>
              <w:t>A</w:t>
            </w:r>
          </w:p>
          <w:p w14:paraId="5CE38887" w14:textId="77777777" w:rsidR="006F6378" w:rsidRPr="00C30686" w:rsidRDefault="006F6378" w:rsidP="0094020B">
            <w:pPr>
              <w:pStyle w:val="TAC"/>
              <w:rPr>
                <w:rFonts w:eastAsia="Yu Mincho"/>
                <w:szCs w:val="18"/>
                <w:lang w:val="en-US" w:eastAsia="zh-CN"/>
              </w:rPr>
            </w:pPr>
            <w:r w:rsidRPr="00C30686">
              <w:rPr>
                <w:rFonts w:eastAsia="Yu Mincho" w:hint="eastAsia"/>
                <w:szCs w:val="18"/>
                <w:lang w:val="en-US" w:eastAsia="zh-CN"/>
              </w:rPr>
              <w:t>CA_n</w:t>
            </w:r>
            <w:r w:rsidRPr="00C30686">
              <w:rPr>
                <w:rFonts w:eastAsia="Yu Mincho"/>
                <w:szCs w:val="18"/>
                <w:lang w:val="en-US" w:eastAsia="zh-CN"/>
              </w:rPr>
              <w:t>1</w:t>
            </w:r>
            <w:r w:rsidRPr="00C30686">
              <w:rPr>
                <w:rFonts w:eastAsia="Yu Mincho" w:hint="eastAsia"/>
                <w:szCs w:val="18"/>
                <w:lang w:val="en-US" w:eastAsia="zh-CN"/>
              </w:rPr>
              <w:t>A-n7</w:t>
            </w:r>
            <w:r w:rsidRPr="00C30686">
              <w:rPr>
                <w:rFonts w:eastAsia="Yu Mincho"/>
                <w:szCs w:val="18"/>
                <w:lang w:val="en-US" w:eastAsia="zh-CN"/>
              </w:rPr>
              <w:t>9</w:t>
            </w:r>
            <w:r w:rsidRPr="00C30686">
              <w:rPr>
                <w:rFonts w:eastAsia="Yu Mincho" w:hint="eastAsia"/>
                <w:szCs w:val="18"/>
                <w:lang w:val="en-US" w:eastAsia="zh-CN"/>
              </w:rPr>
              <w:t>A</w:t>
            </w:r>
          </w:p>
          <w:p w14:paraId="1FF98FB1" w14:textId="77777777" w:rsidR="006F6378" w:rsidRPr="00C30686" w:rsidRDefault="006F6378" w:rsidP="0094020B">
            <w:pPr>
              <w:pStyle w:val="TAC"/>
              <w:rPr>
                <w:rFonts w:eastAsiaTheme="minorEastAsia"/>
                <w:szCs w:val="18"/>
                <w:lang w:val="en-US" w:eastAsia="zh-CN"/>
              </w:rPr>
            </w:pPr>
            <w:r w:rsidRPr="00C30686">
              <w:rPr>
                <w:rFonts w:eastAsia="Yu Mincho" w:hint="eastAsia"/>
                <w:szCs w:val="18"/>
                <w:lang w:val="en-US" w:eastAsia="zh-CN"/>
              </w:rPr>
              <w:t>CA_n</w:t>
            </w:r>
            <w:r w:rsidRPr="00C30686">
              <w:rPr>
                <w:rFonts w:eastAsia="Yu Mincho"/>
                <w:szCs w:val="18"/>
                <w:lang w:val="en-US" w:eastAsia="zh-CN"/>
              </w:rPr>
              <w:t>77</w:t>
            </w:r>
            <w:r w:rsidRPr="00C30686">
              <w:rPr>
                <w:rFonts w:eastAsia="Yu Mincho" w:hint="eastAsia"/>
                <w:szCs w:val="18"/>
                <w:lang w:val="en-US" w:eastAsia="zh-CN"/>
              </w:rPr>
              <w:t>A-n7</w:t>
            </w:r>
            <w:r w:rsidRPr="00C30686">
              <w:rPr>
                <w:rFonts w:eastAsia="Yu Mincho"/>
                <w:szCs w:val="18"/>
                <w:lang w:val="en-US" w:eastAsia="zh-CN"/>
              </w:rPr>
              <w:t>9A</w:t>
            </w:r>
          </w:p>
        </w:tc>
        <w:tc>
          <w:tcPr>
            <w:tcW w:w="1259" w:type="dxa"/>
            <w:tcBorders>
              <w:top w:val="single" w:sz="4" w:space="0" w:color="auto"/>
              <w:left w:val="single" w:sz="4" w:space="0" w:color="auto"/>
              <w:bottom w:val="single" w:sz="4" w:space="0" w:color="auto"/>
              <w:right w:val="single" w:sz="4" w:space="0" w:color="auto"/>
            </w:tcBorders>
            <w:vAlign w:val="center"/>
          </w:tcPr>
          <w:p w14:paraId="440A3B50" w14:textId="77777777" w:rsidR="006F6378" w:rsidRPr="00C30686" w:rsidRDefault="006F6378" w:rsidP="0094020B">
            <w:pPr>
              <w:pStyle w:val="TAC"/>
              <w:rPr>
                <w:rFonts w:eastAsiaTheme="minorEastAsia"/>
                <w:lang w:val="en-US" w:eastAsia="zh-CN"/>
              </w:rPr>
            </w:pPr>
            <w:r w:rsidRPr="00C30686">
              <w:rPr>
                <w:rFonts w:eastAsia="Yu Mincho" w:hint="eastAsia"/>
                <w:lang w:eastAsia="ja-JP"/>
              </w:rPr>
              <w:t>n</w:t>
            </w:r>
            <w:r w:rsidRPr="00C30686">
              <w:rPr>
                <w:rFonts w:eastAsia="Yu Mincho"/>
                <w:lang w:eastAsia="ja-JP"/>
              </w:rPr>
              <w:t>1</w:t>
            </w:r>
          </w:p>
        </w:tc>
        <w:tc>
          <w:tcPr>
            <w:tcW w:w="4356" w:type="dxa"/>
            <w:tcBorders>
              <w:top w:val="single" w:sz="4" w:space="0" w:color="auto"/>
              <w:left w:val="single" w:sz="4" w:space="0" w:color="auto"/>
              <w:bottom w:val="single" w:sz="4" w:space="0" w:color="auto"/>
              <w:right w:val="single" w:sz="4" w:space="0" w:color="auto"/>
            </w:tcBorders>
            <w:vAlign w:val="center"/>
          </w:tcPr>
          <w:p w14:paraId="579246E0"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21B5DEE9"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ja-JP"/>
              </w:rPr>
              <w:t>0</w:t>
            </w:r>
          </w:p>
        </w:tc>
      </w:tr>
      <w:tr w:rsidR="006F6378" w:rsidRPr="00C30686" w14:paraId="6F0A4E12" w14:textId="77777777" w:rsidTr="004F423A">
        <w:trPr>
          <w:trHeight w:val="29"/>
        </w:trPr>
        <w:tc>
          <w:tcPr>
            <w:tcW w:w="2742" w:type="dxa"/>
            <w:tcBorders>
              <w:top w:val="nil"/>
              <w:left w:val="single" w:sz="4" w:space="0" w:color="auto"/>
              <w:bottom w:val="nil"/>
              <w:right w:val="single" w:sz="4" w:space="0" w:color="auto"/>
            </w:tcBorders>
            <w:vAlign w:val="center"/>
          </w:tcPr>
          <w:p w14:paraId="6EEA23B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76A4116"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24FB5A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36F84DD0"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CA_n7</w:t>
            </w:r>
            <w:r w:rsidRPr="00C30686">
              <w:rPr>
                <w:rFonts w:eastAsiaTheme="minorEastAsia" w:cs="Arial" w:hint="eastAsia"/>
                <w:color w:val="000000"/>
                <w:szCs w:val="18"/>
                <w:lang w:val="en-US" w:eastAsia="zh-CN" w:bidi="ar"/>
              </w:rPr>
              <w:t>7</w:t>
            </w:r>
            <w:r w:rsidRPr="00C30686">
              <w:rPr>
                <w:rFonts w:eastAsiaTheme="minorEastAsia" w:cs="Arial"/>
                <w:color w:val="000000"/>
                <w:szCs w:val="18"/>
                <w:lang w:val="en-US" w:eastAsia="zh-CN" w:bidi="ar"/>
              </w:rPr>
              <w:t>(3A)_BCS0</w:t>
            </w:r>
          </w:p>
        </w:tc>
        <w:tc>
          <w:tcPr>
            <w:tcW w:w="2445" w:type="dxa"/>
            <w:tcBorders>
              <w:top w:val="nil"/>
              <w:left w:val="single" w:sz="4" w:space="0" w:color="auto"/>
              <w:bottom w:val="nil"/>
              <w:right w:val="single" w:sz="4" w:space="0" w:color="auto"/>
            </w:tcBorders>
            <w:vAlign w:val="center"/>
          </w:tcPr>
          <w:p w14:paraId="6ECDFA5A" w14:textId="77777777" w:rsidR="006F6378" w:rsidRPr="00C30686" w:rsidRDefault="006F6378" w:rsidP="0094020B">
            <w:pPr>
              <w:pStyle w:val="TAC"/>
              <w:rPr>
                <w:rFonts w:eastAsiaTheme="minorEastAsia"/>
                <w:lang w:val="en-US" w:eastAsia="zh-CN"/>
              </w:rPr>
            </w:pPr>
          </w:p>
        </w:tc>
      </w:tr>
      <w:tr w:rsidR="006F6378" w:rsidRPr="00C30686" w14:paraId="697682A7" w14:textId="77777777" w:rsidTr="004F423A">
        <w:trPr>
          <w:trHeight w:val="29"/>
        </w:trPr>
        <w:tc>
          <w:tcPr>
            <w:tcW w:w="2742" w:type="dxa"/>
            <w:tcBorders>
              <w:top w:val="nil"/>
              <w:left w:val="single" w:sz="4" w:space="0" w:color="auto"/>
              <w:bottom w:val="nil"/>
              <w:right w:val="single" w:sz="4" w:space="0" w:color="auto"/>
            </w:tcBorders>
            <w:vAlign w:val="center"/>
          </w:tcPr>
          <w:p w14:paraId="796200A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FBFC0BD"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A51E3C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729D4B2C"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40, 50, 60, 80, 100</w:t>
            </w:r>
          </w:p>
        </w:tc>
        <w:tc>
          <w:tcPr>
            <w:tcW w:w="2445" w:type="dxa"/>
            <w:tcBorders>
              <w:top w:val="nil"/>
              <w:left w:val="single" w:sz="4" w:space="0" w:color="auto"/>
              <w:bottom w:val="nil"/>
              <w:right w:val="single" w:sz="4" w:space="0" w:color="auto"/>
            </w:tcBorders>
            <w:vAlign w:val="center"/>
          </w:tcPr>
          <w:p w14:paraId="1759C20F" w14:textId="77777777" w:rsidR="006F6378" w:rsidRPr="00C30686" w:rsidRDefault="006F6378" w:rsidP="0094020B">
            <w:pPr>
              <w:pStyle w:val="TAC"/>
              <w:rPr>
                <w:rFonts w:eastAsiaTheme="minorEastAsia"/>
                <w:lang w:val="en-US" w:eastAsia="zh-CN"/>
              </w:rPr>
            </w:pPr>
          </w:p>
        </w:tc>
      </w:tr>
      <w:tr w:rsidR="006F6378" w:rsidRPr="00C30686" w14:paraId="4AF0D520"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27F2C4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CA_n1A-n78A-n79A</w:t>
            </w:r>
            <w:r w:rsidRPr="00C30686">
              <w:rPr>
                <w:rFonts w:eastAsiaTheme="minorEastAsia"/>
                <w:vertAlign w:val="superscript"/>
                <w:lang w:val="en-US" w:eastAsia="zh-CN"/>
              </w:rPr>
              <w:t>5</w:t>
            </w:r>
          </w:p>
        </w:tc>
        <w:tc>
          <w:tcPr>
            <w:tcW w:w="2785" w:type="dxa"/>
            <w:tcBorders>
              <w:top w:val="single" w:sz="4" w:space="0" w:color="auto"/>
              <w:left w:val="single" w:sz="4" w:space="0" w:color="auto"/>
              <w:bottom w:val="nil"/>
              <w:right w:val="single" w:sz="4" w:space="0" w:color="auto"/>
            </w:tcBorders>
            <w:vAlign w:val="center"/>
          </w:tcPr>
          <w:p w14:paraId="63D2003F"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CA_n1A-n78A</w:t>
            </w:r>
          </w:p>
          <w:p w14:paraId="0A605F0A"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CA_n1A-n79A</w:t>
            </w:r>
          </w:p>
          <w:p w14:paraId="2E2AA733"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CA_n78A-n79A</w:t>
            </w:r>
          </w:p>
        </w:tc>
        <w:tc>
          <w:tcPr>
            <w:tcW w:w="1259" w:type="dxa"/>
            <w:tcBorders>
              <w:top w:val="single" w:sz="4" w:space="0" w:color="auto"/>
              <w:left w:val="single" w:sz="4" w:space="0" w:color="auto"/>
              <w:bottom w:val="single" w:sz="4" w:space="0" w:color="auto"/>
              <w:right w:val="single" w:sz="4" w:space="0" w:color="auto"/>
            </w:tcBorders>
            <w:vAlign w:val="center"/>
          </w:tcPr>
          <w:p w14:paraId="355D1B9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n1</w:t>
            </w:r>
          </w:p>
        </w:tc>
        <w:tc>
          <w:tcPr>
            <w:tcW w:w="4356" w:type="dxa"/>
            <w:tcBorders>
              <w:top w:val="single" w:sz="4" w:space="0" w:color="auto"/>
              <w:left w:val="single" w:sz="4" w:space="0" w:color="auto"/>
              <w:bottom w:val="single" w:sz="4" w:space="0" w:color="auto"/>
              <w:right w:val="single" w:sz="4" w:space="0" w:color="auto"/>
            </w:tcBorders>
            <w:vAlign w:val="center"/>
          </w:tcPr>
          <w:p w14:paraId="4FF7E49E"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740A51C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02BA771B" w14:textId="77777777" w:rsidTr="004F423A">
        <w:trPr>
          <w:trHeight w:val="29"/>
        </w:trPr>
        <w:tc>
          <w:tcPr>
            <w:tcW w:w="2742" w:type="dxa"/>
            <w:tcBorders>
              <w:top w:val="nil"/>
              <w:left w:val="single" w:sz="4" w:space="0" w:color="auto"/>
              <w:bottom w:val="nil"/>
              <w:right w:val="single" w:sz="4" w:space="0" w:color="auto"/>
            </w:tcBorders>
            <w:vAlign w:val="center"/>
          </w:tcPr>
          <w:p w14:paraId="142D1A8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160323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274560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44144A44"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10, 15, 20, 40, 50, 60, 80, 90, 100</w:t>
            </w:r>
          </w:p>
        </w:tc>
        <w:tc>
          <w:tcPr>
            <w:tcW w:w="2445" w:type="dxa"/>
            <w:tcBorders>
              <w:top w:val="nil"/>
              <w:left w:val="single" w:sz="4" w:space="0" w:color="auto"/>
              <w:bottom w:val="nil"/>
              <w:right w:val="single" w:sz="4" w:space="0" w:color="auto"/>
            </w:tcBorders>
            <w:vAlign w:val="center"/>
          </w:tcPr>
          <w:p w14:paraId="5971EDBE" w14:textId="77777777" w:rsidR="006F6378" w:rsidRPr="00C30686" w:rsidRDefault="006F6378" w:rsidP="0094020B">
            <w:pPr>
              <w:pStyle w:val="TAC"/>
              <w:rPr>
                <w:rFonts w:eastAsiaTheme="minorEastAsia"/>
                <w:lang w:val="en-US" w:eastAsia="zh-CN"/>
              </w:rPr>
            </w:pPr>
          </w:p>
        </w:tc>
      </w:tr>
      <w:tr w:rsidR="006F6378" w:rsidRPr="00C30686" w14:paraId="2028E63F" w14:textId="77777777" w:rsidTr="004F423A">
        <w:trPr>
          <w:trHeight w:val="29"/>
        </w:trPr>
        <w:tc>
          <w:tcPr>
            <w:tcW w:w="2742" w:type="dxa"/>
            <w:tcBorders>
              <w:top w:val="nil"/>
              <w:left w:val="single" w:sz="4" w:space="0" w:color="auto"/>
              <w:bottom w:val="nil"/>
              <w:right w:val="single" w:sz="4" w:space="0" w:color="auto"/>
            </w:tcBorders>
            <w:vAlign w:val="center"/>
          </w:tcPr>
          <w:p w14:paraId="4677FB8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3FA720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9F4145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63BCF2C5"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40, 50, 60, 80, 100</w:t>
            </w:r>
          </w:p>
        </w:tc>
        <w:tc>
          <w:tcPr>
            <w:tcW w:w="2445" w:type="dxa"/>
            <w:tcBorders>
              <w:top w:val="nil"/>
              <w:left w:val="single" w:sz="4" w:space="0" w:color="auto"/>
              <w:bottom w:val="single" w:sz="4" w:space="0" w:color="auto"/>
              <w:right w:val="single" w:sz="4" w:space="0" w:color="auto"/>
            </w:tcBorders>
            <w:vAlign w:val="center"/>
          </w:tcPr>
          <w:p w14:paraId="62BA4D00" w14:textId="77777777" w:rsidR="006F6378" w:rsidRPr="00C30686" w:rsidRDefault="006F6378" w:rsidP="0094020B">
            <w:pPr>
              <w:pStyle w:val="TAC"/>
              <w:rPr>
                <w:rFonts w:eastAsiaTheme="minorEastAsia"/>
                <w:lang w:val="en-US" w:eastAsia="zh-CN"/>
              </w:rPr>
            </w:pPr>
          </w:p>
        </w:tc>
      </w:tr>
      <w:tr w:rsidR="006F6378" w:rsidRPr="00C30686" w14:paraId="5ECFB752" w14:textId="77777777" w:rsidTr="004F423A">
        <w:trPr>
          <w:trHeight w:val="29"/>
        </w:trPr>
        <w:tc>
          <w:tcPr>
            <w:tcW w:w="2742" w:type="dxa"/>
            <w:tcBorders>
              <w:top w:val="nil"/>
              <w:left w:val="single" w:sz="4" w:space="0" w:color="auto"/>
              <w:bottom w:val="nil"/>
              <w:right w:val="single" w:sz="4" w:space="0" w:color="auto"/>
            </w:tcBorders>
            <w:vAlign w:val="center"/>
          </w:tcPr>
          <w:p w14:paraId="5C15D24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C30F45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D1B7652" w14:textId="77777777" w:rsidR="006F6378" w:rsidRPr="00C30686" w:rsidRDefault="006F6378" w:rsidP="0094020B">
            <w:pPr>
              <w:pStyle w:val="TAC"/>
              <w:rPr>
                <w:rFonts w:eastAsiaTheme="minorEastAsia"/>
                <w:lang w:val="en-US" w:eastAsia="zh-CN"/>
              </w:rPr>
            </w:pPr>
            <w:r w:rsidRPr="00C30686">
              <w:rPr>
                <w:rFonts w:eastAsiaTheme="minorEastAsia"/>
                <w:lang w:val="en-US"/>
              </w:rPr>
              <w:t>n1</w:t>
            </w:r>
          </w:p>
        </w:tc>
        <w:tc>
          <w:tcPr>
            <w:tcW w:w="4356" w:type="dxa"/>
            <w:tcBorders>
              <w:top w:val="single" w:sz="4" w:space="0" w:color="auto"/>
              <w:left w:val="single" w:sz="4" w:space="0" w:color="auto"/>
              <w:bottom w:val="single" w:sz="4" w:space="0" w:color="auto"/>
              <w:right w:val="single" w:sz="4" w:space="0" w:color="auto"/>
            </w:tcBorders>
            <w:vAlign w:val="center"/>
          </w:tcPr>
          <w:p w14:paraId="7196D5CB"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4294BAD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1</w:t>
            </w:r>
          </w:p>
        </w:tc>
      </w:tr>
      <w:tr w:rsidR="006F6378" w:rsidRPr="00C30686" w14:paraId="262A22FA" w14:textId="77777777" w:rsidTr="004F423A">
        <w:trPr>
          <w:trHeight w:val="29"/>
        </w:trPr>
        <w:tc>
          <w:tcPr>
            <w:tcW w:w="2742" w:type="dxa"/>
            <w:tcBorders>
              <w:top w:val="nil"/>
              <w:left w:val="single" w:sz="4" w:space="0" w:color="auto"/>
              <w:bottom w:val="nil"/>
              <w:right w:val="single" w:sz="4" w:space="0" w:color="auto"/>
            </w:tcBorders>
            <w:vAlign w:val="center"/>
          </w:tcPr>
          <w:p w14:paraId="61B8A4F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39EAD2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9661EFD" w14:textId="77777777" w:rsidR="006F6378" w:rsidRPr="00C30686" w:rsidRDefault="006F6378" w:rsidP="0094020B">
            <w:pPr>
              <w:pStyle w:val="TAC"/>
              <w:rPr>
                <w:rFonts w:eastAsiaTheme="minorEastAsia"/>
                <w:lang w:val="en-US" w:eastAsia="zh-CN"/>
              </w:rPr>
            </w:pPr>
            <w:r w:rsidRPr="00C30686">
              <w:rPr>
                <w:rFonts w:eastAsiaTheme="minorEastAsia"/>
                <w:lang w:val="en-US"/>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5DBFBDFA"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10, 15, 20, 25, 30, 40, 50, 60, 80, 90, 100</w:t>
            </w:r>
          </w:p>
        </w:tc>
        <w:tc>
          <w:tcPr>
            <w:tcW w:w="2445" w:type="dxa"/>
            <w:tcBorders>
              <w:top w:val="nil"/>
              <w:left w:val="single" w:sz="4" w:space="0" w:color="auto"/>
              <w:bottom w:val="nil"/>
              <w:right w:val="single" w:sz="4" w:space="0" w:color="auto"/>
            </w:tcBorders>
            <w:vAlign w:val="center"/>
          </w:tcPr>
          <w:p w14:paraId="1FE81995" w14:textId="77777777" w:rsidR="006F6378" w:rsidRPr="00C30686" w:rsidRDefault="006F6378" w:rsidP="0094020B">
            <w:pPr>
              <w:pStyle w:val="TAC"/>
              <w:rPr>
                <w:rFonts w:eastAsiaTheme="minorEastAsia"/>
                <w:lang w:val="en-US" w:eastAsia="zh-CN"/>
              </w:rPr>
            </w:pPr>
          </w:p>
        </w:tc>
      </w:tr>
      <w:tr w:rsidR="006F6378" w:rsidRPr="00C30686" w14:paraId="5B989083"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98C8CF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60099A4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B7083DC" w14:textId="77777777" w:rsidR="006F6378" w:rsidRPr="00C30686" w:rsidRDefault="006F6378" w:rsidP="0094020B">
            <w:pPr>
              <w:pStyle w:val="TAC"/>
              <w:rPr>
                <w:rFonts w:eastAsiaTheme="minorEastAsia"/>
                <w:lang w:val="en-US" w:eastAsia="zh-CN"/>
              </w:rPr>
            </w:pPr>
            <w:r w:rsidRPr="00C30686">
              <w:rPr>
                <w:rFonts w:eastAsiaTheme="minorEastAsia"/>
                <w:lang w:val="en-US"/>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567F889B"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40, 50, 60, 80, 100</w:t>
            </w:r>
          </w:p>
        </w:tc>
        <w:tc>
          <w:tcPr>
            <w:tcW w:w="2445" w:type="dxa"/>
            <w:tcBorders>
              <w:top w:val="nil"/>
              <w:left w:val="single" w:sz="4" w:space="0" w:color="auto"/>
              <w:bottom w:val="single" w:sz="4" w:space="0" w:color="auto"/>
              <w:right w:val="single" w:sz="4" w:space="0" w:color="auto"/>
            </w:tcBorders>
            <w:vAlign w:val="center"/>
          </w:tcPr>
          <w:p w14:paraId="75A87B8C" w14:textId="77777777" w:rsidR="006F6378" w:rsidRPr="00C30686" w:rsidRDefault="006F6378" w:rsidP="0094020B">
            <w:pPr>
              <w:pStyle w:val="TAC"/>
              <w:rPr>
                <w:rFonts w:eastAsiaTheme="minorEastAsia"/>
                <w:lang w:val="en-US" w:eastAsia="zh-CN"/>
              </w:rPr>
            </w:pPr>
          </w:p>
        </w:tc>
      </w:tr>
      <w:tr w:rsidR="006F6378" w:rsidRPr="00C30686" w14:paraId="606134F3" w14:textId="77777777" w:rsidTr="004F423A">
        <w:trPr>
          <w:trHeight w:val="29"/>
        </w:trPr>
        <w:tc>
          <w:tcPr>
            <w:tcW w:w="2742" w:type="dxa"/>
            <w:tcBorders>
              <w:top w:val="nil"/>
              <w:left w:val="single" w:sz="4" w:space="0" w:color="auto"/>
              <w:bottom w:val="nil"/>
              <w:right w:val="single" w:sz="4" w:space="0" w:color="auto"/>
            </w:tcBorders>
            <w:vAlign w:val="center"/>
          </w:tcPr>
          <w:p w14:paraId="06ECC5B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CA_n1A-n78(2A)-n79A</w:t>
            </w:r>
          </w:p>
        </w:tc>
        <w:tc>
          <w:tcPr>
            <w:tcW w:w="2785" w:type="dxa"/>
            <w:tcBorders>
              <w:top w:val="nil"/>
              <w:left w:val="single" w:sz="4" w:space="0" w:color="auto"/>
              <w:bottom w:val="nil"/>
              <w:right w:val="single" w:sz="4" w:space="0" w:color="auto"/>
            </w:tcBorders>
            <w:vAlign w:val="center"/>
          </w:tcPr>
          <w:p w14:paraId="446A9676"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481B0C8D" w14:textId="77777777" w:rsidR="006F6378" w:rsidRPr="00C30686" w:rsidRDefault="006F6378" w:rsidP="0094020B">
            <w:pPr>
              <w:pStyle w:val="TAC"/>
              <w:rPr>
                <w:rFonts w:eastAsiaTheme="minorEastAsia"/>
                <w:lang w:val="en-US" w:eastAsia="zh-CN"/>
              </w:rPr>
            </w:pPr>
            <w:r w:rsidRPr="00C30686">
              <w:rPr>
                <w:rFonts w:eastAsiaTheme="minorEastAsia"/>
                <w:lang w:val="en-US"/>
              </w:rPr>
              <w:t>n1</w:t>
            </w:r>
          </w:p>
        </w:tc>
        <w:tc>
          <w:tcPr>
            <w:tcW w:w="4356" w:type="dxa"/>
            <w:tcBorders>
              <w:top w:val="single" w:sz="4" w:space="0" w:color="auto"/>
              <w:left w:val="single" w:sz="4" w:space="0" w:color="auto"/>
              <w:bottom w:val="single" w:sz="4" w:space="0" w:color="auto"/>
              <w:right w:val="single" w:sz="4" w:space="0" w:color="auto"/>
            </w:tcBorders>
            <w:vAlign w:val="center"/>
          </w:tcPr>
          <w:p w14:paraId="50BD5556"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0A7FB57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7ACB6022" w14:textId="77777777" w:rsidTr="004F423A">
        <w:trPr>
          <w:trHeight w:val="29"/>
        </w:trPr>
        <w:tc>
          <w:tcPr>
            <w:tcW w:w="2742" w:type="dxa"/>
            <w:tcBorders>
              <w:top w:val="nil"/>
              <w:left w:val="single" w:sz="4" w:space="0" w:color="auto"/>
              <w:bottom w:val="nil"/>
              <w:right w:val="single" w:sz="4" w:space="0" w:color="auto"/>
            </w:tcBorders>
            <w:vAlign w:val="center"/>
          </w:tcPr>
          <w:p w14:paraId="0C393A4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A7C7947"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4454BF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5180454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CA_n78(2A)_BCS1</w:t>
            </w:r>
          </w:p>
        </w:tc>
        <w:tc>
          <w:tcPr>
            <w:tcW w:w="2445" w:type="dxa"/>
            <w:tcBorders>
              <w:top w:val="nil"/>
              <w:left w:val="single" w:sz="4" w:space="0" w:color="auto"/>
              <w:bottom w:val="nil"/>
              <w:right w:val="single" w:sz="4" w:space="0" w:color="auto"/>
            </w:tcBorders>
            <w:vAlign w:val="center"/>
          </w:tcPr>
          <w:p w14:paraId="40EDB87D" w14:textId="77777777" w:rsidR="006F6378" w:rsidRPr="00C30686" w:rsidRDefault="006F6378" w:rsidP="0094020B">
            <w:pPr>
              <w:pStyle w:val="TAC"/>
              <w:rPr>
                <w:rFonts w:eastAsiaTheme="minorEastAsia"/>
                <w:lang w:val="en-US" w:eastAsia="zh-CN"/>
              </w:rPr>
            </w:pPr>
          </w:p>
        </w:tc>
      </w:tr>
      <w:tr w:rsidR="006F6378" w:rsidRPr="00C30686" w14:paraId="18290FB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733F88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4FD33155"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4186A3C" w14:textId="77777777" w:rsidR="006F6378" w:rsidRPr="00C30686" w:rsidRDefault="006F6378" w:rsidP="0094020B">
            <w:pPr>
              <w:pStyle w:val="TAC"/>
              <w:rPr>
                <w:rFonts w:eastAsiaTheme="minorEastAsia"/>
                <w:lang w:val="en-US" w:eastAsia="zh-CN"/>
              </w:rPr>
            </w:pPr>
            <w:r w:rsidRPr="00C30686">
              <w:rPr>
                <w:rFonts w:eastAsiaTheme="minorEastAsia"/>
                <w:lang w:val="en-US"/>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67B0704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40, 50, 60, 80, 100</w:t>
            </w:r>
          </w:p>
        </w:tc>
        <w:tc>
          <w:tcPr>
            <w:tcW w:w="2445" w:type="dxa"/>
            <w:tcBorders>
              <w:top w:val="nil"/>
              <w:left w:val="single" w:sz="4" w:space="0" w:color="auto"/>
              <w:bottom w:val="single" w:sz="4" w:space="0" w:color="auto"/>
              <w:right w:val="single" w:sz="4" w:space="0" w:color="auto"/>
            </w:tcBorders>
            <w:vAlign w:val="center"/>
          </w:tcPr>
          <w:p w14:paraId="76CFACE7" w14:textId="77777777" w:rsidR="006F6378" w:rsidRPr="00C30686" w:rsidRDefault="006F6378" w:rsidP="0094020B">
            <w:pPr>
              <w:pStyle w:val="TAC"/>
              <w:rPr>
                <w:rFonts w:eastAsiaTheme="minorEastAsia"/>
                <w:lang w:val="en-US" w:eastAsia="zh-CN"/>
              </w:rPr>
            </w:pPr>
          </w:p>
        </w:tc>
      </w:tr>
      <w:tr w:rsidR="006F6378" w:rsidRPr="00C30686" w14:paraId="7A1119D5" w14:textId="77777777" w:rsidTr="004F423A">
        <w:trPr>
          <w:trHeight w:val="29"/>
        </w:trPr>
        <w:tc>
          <w:tcPr>
            <w:tcW w:w="2742" w:type="dxa"/>
            <w:tcBorders>
              <w:top w:val="single" w:sz="4" w:space="0" w:color="auto"/>
              <w:left w:val="single" w:sz="4" w:space="0" w:color="auto"/>
              <w:bottom w:val="nil"/>
              <w:right w:val="single" w:sz="4" w:space="0" w:color="auto"/>
            </w:tcBorders>
          </w:tcPr>
          <w:p w14:paraId="7A4C5AE8" w14:textId="77777777" w:rsidR="006F6378" w:rsidRPr="00C30686" w:rsidRDefault="006F6378" w:rsidP="0094020B">
            <w:pPr>
              <w:pStyle w:val="TAC"/>
              <w:rPr>
                <w:rFonts w:eastAsiaTheme="minorEastAsia"/>
                <w:lang w:val="en-US" w:eastAsia="zh-CN"/>
              </w:rPr>
            </w:pPr>
            <w:r w:rsidRPr="00C30686">
              <w:rPr>
                <w:rFonts w:eastAsiaTheme="minorEastAsia"/>
                <w:color w:val="000000"/>
                <w:lang w:eastAsia="zh-CN"/>
              </w:rPr>
              <w:t>CA_n1A-n78A-n102A</w:t>
            </w:r>
          </w:p>
        </w:tc>
        <w:tc>
          <w:tcPr>
            <w:tcW w:w="2785" w:type="dxa"/>
            <w:tcBorders>
              <w:top w:val="single" w:sz="4" w:space="0" w:color="auto"/>
              <w:left w:val="single" w:sz="4" w:space="0" w:color="auto"/>
              <w:bottom w:val="nil"/>
              <w:right w:val="single" w:sz="4" w:space="0" w:color="auto"/>
            </w:tcBorders>
            <w:vAlign w:val="center"/>
          </w:tcPr>
          <w:p w14:paraId="5E487369"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8"/>
              </w:rPr>
              <w:t>CA_n1A-n78A</w:t>
            </w:r>
          </w:p>
          <w:p w14:paraId="1C806A2C"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8"/>
              </w:rPr>
              <w:t>CA_n1A-n102A</w:t>
            </w:r>
          </w:p>
          <w:p w14:paraId="0575EA76" w14:textId="77777777" w:rsidR="006F6378" w:rsidRPr="00C30686" w:rsidRDefault="006F6378" w:rsidP="0094020B">
            <w:pPr>
              <w:pStyle w:val="TAC"/>
              <w:rPr>
                <w:rFonts w:eastAsiaTheme="minorEastAsia"/>
                <w:szCs w:val="18"/>
                <w:lang w:val="en-US" w:eastAsia="zh-CN"/>
              </w:rPr>
            </w:pPr>
            <w:r w:rsidRPr="00C30686">
              <w:rPr>
                <w:rFonts w:eastAsiaTheme="minorEastAsia" w:cs="Arial"/>
                <w:color w:val="000000"/>
                <w:szCs w:val="18"/>
              </w:rPr>
              <w:t>CA_n78A-n102A</w:t>
            </w:r>
          </w:p>
        </w:tc>
        <w:tc>
          <w:tcPr>
            <w:tcW w:w="1259" w:type="dxa"/>
            <w:tcBorders>
              <w:top w:val="single" w:sz="4" w:space="0" w:color="auto"/>
              <w:left w:val="single" w:sz="4" w:space="0" w:color="auto"/>
              <w:bottom w:val="single" w:sz="4" w:space="0" w:color="auto"/>
              <w:right w:val="single" w:sz="4" w:space="0" w:color="auto"/>
            </w:tcBorders>
            <w:vAlign w:val="center"/>
          </w:tcPr>
          <w:p w14:paraId="17B0677E" w14:textId="77777777" w:rsidR="006F6378" w:rsidRPr="00C30686" w:rsidRDefault="006F6378" w:rsidP="0094020B">
            <w:pPr>
              <w:pStyle w:val="TAC"/>
              <w:rPr>
                <w:rFonts w:eastAsiaTheme="minorEastAsia"/>
                <w:lang w:val="en-US"/>
              </w:rPr>
            </w:pPr>
            <w:r w:rsidRPr="00C30686">
              <w:rPr>
                <w:rFonts w:eastAsiaTheme="minorEastAsia"/>
                <w:color w:val="000000"/>
              </w:rPr>
              <w:t>n1</w:t>
            </w:r>
          </w:p>
        </w:tc>
        <w:tc>
          <w:tcPr>
            <w:tcW w:w="4356" w:type="dxa"/>
            <w:tcBorders>
              <w:top w:val="single" w:sz="4" w:space="0" w:color="auto"/>
              <w:left w:val="single" w:sz="4" w:space="0" w:color="auto"/>
              <w:bottom w:val="single" w:sz="4" w:space="0" w:color="auto"/>
              <w:right w:val="single" w:sz="4" w:space="0" w:color="auto"/>
            </w:tcBorders>
          </w:tcPr>
          <w:p w14:paraId="657F1035"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6"/>
              </w:rPr>
              <w:t>5, 10, 15, 20, 25, 30, 40, 50</w:t>
            </w:r>
          </w:p>
        </w:tc>
        <w:tc>
          <w:tcPr>
            <w:tcW w:w="2445" w:type="dxa"/>
            <w:tcBorders>
              <w:top w:val="single" w:sz="4" w:space="0" w:color="auto"/>
              <w:left w:val="single" w:sz="4" w:space="0" w:color="auto"/>
              <w:bottom w:val="nil"/>
              <w:right w:val="single" w:sz="4" w:space="0" w:color="auto"/>
            </w:tcBorders>
            <w:vAlign w:val="center"/>
          </w:tcPr>
          <w:p w14:paraId="569DAD60" w14:textId="77777777" w:rsidR="006F6378" w:rsidRPr="00C30686" w:rsidRDefault="006F6378" w:rsidP="0094020B">
            <w:pPr>
              <w:pStyle w:val="TAC"/>
              <w:rPr>
                <w:rFonts w:eastAsiaTheme="minorEastAsia"/>
                <w:lang w:val="en-US" w:eastAsia="zh-CN"/>
              </w:rPr>
            </w:pPr>
            <w:r w:rsidRPr="00C30686">
              <w:rPr>
                <w:rFonts w:eastAsiaTheme="minorEastAsia" w:hint="eastAsia"/>
                <w:szCs w:val="18"/>
                <w:lang w:val="en-US" w:eastAsia="zh-CN"/>
              </w:rPr>
              <w:t>0</w:t>
            </w:r>
          </w:p>
        </w:tc>
      </w:tr>
      <w:tr w:rsidR="006F6378" w:rsidRPr="00C30686" w14:paraId="10984730" w14:textId="77777777" w:rsidTr="004F423A">
        <w:trPr>
          <w:trHeight w:val="29"/>
        </w:trPr>
        <w:tc>
          <w:tcPr>
            <w:tcW w:w="2742" w:type="dxa"/>
            <w:tcBorders>
              <w:top w:val="nil"/>
              <w:left w:val="single" w:sz="4" w:space="0" w:color="auto"/>
              <w:bottom w:val="nil"/>
              <w:right w:val="single" w:sz="4" w:space="0" w:color="auto"/>
            </w:tcBorders>
            <w:vAlign w:val="center"/>
          </w:tcPr>
          <w:p w14:paraId="7D18F80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1F0749E"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0B6BB46" w14:textId="77777777" w:rsidR="006F6378" w:rsidRPr="00C30686" w:rsidRDefault="006F6378" w:rsidP="0094020B">
            <w:pPr>
              <w:pStyle w:val="TAC"/>
              <w:rPr>
                <w:rFonts w:eastAsiaTheme="minorEastAsia"/>
                <w:lang w:val="en-US"/>
              </w:rPr>
            </w:pPr>
            <w:r w:rsidRPr="00C30686">
              <w:rPr>
                <w:rFonts w:eastAsiaTheme="minorEastAsia"/>
                <w:color w:val="000000"/>
              </w:rPr>
              <w:t>n78</w:t>
            </w:r>
          </w:p>
        </w:tc>
        <w:tc>
          <w:tcPr>
            <w:tcW w:w="4356" w:type="dxa"/>
            <w:tcBorders>
              <w:top w:val="single" w:sz="4" w:space="0" w:color="auto"/>
              <w:left w:val="single" w:sz="4" w:space="0" w:color="auto"/>
              <w:bottom w:val="single" w:sz="4" w:space="0" w:color="auto"/>
              <w:right w:val="single" w:sz="4" w:space="0" w:color="auto"/>
            </w:tcBorders>
          </w:tcPr>
          <w:p w14:paraId="3D3B3928"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6"/>
              </w:rPr>
              <w:t>10, 15, 20, 25, 30, 40, 50, 60, 70, 80, 90, 100</w:t>
            </w:r>
          </w:p>
        </w:tc>
        <w:tc>
          <w:tcPr>
            <w:tcW w:w="2445" w:type="dxa"/>
            <w:tcBorders>
              <w:top w:val="nil"/>
              <w:left w:val="single" w:sz="4" w:space="0" w:color="auto"/>
              <w:bottom w:val="nil"/>
              <w:right w:val="single" w:sz="4" w:space="0" w:color="auto"/>
            </w:tcBorders>
            <w:vAlign w:val="center"/>
          </w:tcPr>
          <w:p w14:paraId="240C8D5F" w14:textId="77777777" w:rsidR="006F6378" w:rsidRPr="00C30686" w:rsidRDefault="006F6378" w:rsidP="0094020B">
            <w:pPr>
              <w:pStyle w:val="TAC"/>
              <w:rPr>
                <w:rFonts w:eastAsiaTheme="minorEastAsia"/>
                <w:lang w:val="en-US" w:eastAsia="zh-CN"/>
              </w:rPr>
            </w:pPr>
          </w:p>
        </w:tc>
      </w:tr>
      <w:tr w:rsidR="006F6378" w:rsidRPr="00C30686" w14:paraId="1518173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CEFAF7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22B3674"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ED4F241" w14:textId="77777777" w:rsidR="006F6378" w:rsidRPr="00C30686" w:rsidRDefault="006F6378" w:rsidP="0094020B">
            <w:pPr>
              <w:pStyle w:val="TAC"/>
              <w:rPr>
                <w:rFonts w:eastAsiaTheme="minorEastAsia"/>
                <w:lang w:val="en-US"/>
              </w:rPr>
            </w:pPr>
            <w:r w:rsidRPr="00C30686">
              <w:rPr>
                <w:color w:val="000000"/>
                <w:lang w:eastAsia="zh-CN"/>
              </w:rPr>
              <w:t>n102</w:t>
            </w:r>
          </w:p>
        </w:tc>
        <w:tc>
          <w:tcPr>
            <w:tcW w:w="4356" w:type="dxa"/>
            <w:tcBorders>
              <w:top w:val="single" w:sz="4" w:space="0" w:color="auto"/>
              <w:left w:val="single" w:sz="4" w:space="0" w:color="auto"/>
              <w:bottom w:val="single" w:sz="4" w:space="0" w:color="auto"/>
              <w:right w:val="single" w:sz="4" w:space="0" w:color="auto"/>
            </w:tcBorders>
          </w:tcPr>
          <w:p w14:paraId="2A5E99F5"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6"/>
              </w:rPr>
              <w:t>20, 40, 60, 80, 100</w:t>
            </w:r>
          </w:p>
        </w:tc>
        <w:tc>
          <w:tcPr>
            <w:tcW w:w="2445" w:type="dxa"/>
            <w:tcBorders>
              <w:top w:val="nil"/>
              <w:left w:val="single" w:sz="4" w:space="0" w:color="auto"/>
              <w:bottom w:val="single" w:sz="4" w:space="0" w:color="auto"/>
              <w:right w:val="single" w:sz="4" w:space="0" w:color="auto"/>
            </w:tcBorders>
            <w:vAlign w:val="center"/>
          </w:tcPr>
          <w:p w14:paraId="0A450687" w14:textId="77777777" w:rsidR="006F6378" w:rsidRPr="00C30686" w:rsidRDefault="006F6378" w:rsidP="0094020B">
            <w:pPr>
              <w:pStyle w:val="TAC"/>
              <w:rPr>
                <w:rFonts w:eastAsiaTheme="minorEastAsia"/>
                <w:lang w:val="en-US" w:eastAsia="zh-CN"/>
              </w:rPr>
            </w:pPr>
          </w:p>
        </w:tc>
      </w:tr>
      <w:tr w:rsidR="006F6378" w:rsidRPr="00C30686" w14:paraId="561843FA"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83ED52B" w14:textId="77777777" w:rsidR="006F6378" w:rsidRPr="00C30686" w:rsidRDefault="006F6378" w:rsidP="0094020B">
            <w:pPr>
              <w:pStyle w:val="TAC"/>
              <w:rPr>
                <w:rFonts w:eastAsiaTheme="minorEastAsia"/>
                <w:lang w:val="en-US" w:eastAsia="zh-CN"/>
              </w:rPr>
            </w:pPr>
            <w:r w:rsidRPr="00C30686">
              <w:rPr>
                <w:rFonts w:eastAsiaTheme="minorEastAsia"/>
                <w:color w:val="000000"/>
                <w:lang w:eastAsia="zh-CN"/>
              </w:rPr>
              <w:lastRenderedPageBreak/>
              <w:t>CA_n1A-n78A-n102B</w:t>
            </w:r>
          </w:p>
        </w:tc>
        <w:tc>
          <w:tcPr>
            <w:tcW w:w="2785" w:type="dxa"/>
            <w:tcBorders>
              <w:top w:val="single" w:sz="4" w:space="0" w:color="auto"/>
              <w:left w:val="single" w:sz="4" w:space="0" w:color="auto"/>
              <w:bottom w:val="nil"/>
              <w:right w:val="single" w:sz="4" w:space="0" w:color="auto"/>
            </w:tcBorders>
            <w:vAlign w:val="center"/>
          </w:tcPr>
          <w:p w14:paraId="7D84C40F"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8"/>
              </w:rPr>
              <w:t>CA_n1A-n78A</w:t>
            </w:r>
          </w:p>
          <w:p w14:paraId="696273CD"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8"/>
              </w:rPr>
              <w:t>CA_n1A-n102A</w:t>
            </w:r>
          </w:p>
          <w:p w14:paraId="01015F29" w14:textId="77777777" w:rsidR="006F6378" w:rsidRPr="00C30686" w:rsidRDefault="006F6378" w:rsidP="0094020B">
            <w:pPr>
              <w:pStyle w:val="TAC"/>
              <w:rPr>
                <w:rFonts w:eastAsiaTheme="minorEastAsia"/>
                <w:szCs w:val="18"/>
                <w:lang w:val="en-US" w:eastAsia="zh-CN"/>
              </w:rPr>
            </w:pPr>
            <w:r w:rsidRPr="00C30686">
              <w:rPr>
                <w:rFonts w:eastAsiaTheme="minorEastAsia" w:cs="Arial"/>
                <w:color w:val="000000"/>
                <w:szCs w:val="18"/>
              </w:rPr>
              <w:t>CA_n78A-n102A</w:t>
            </w:r>
          </w:p>
        </w:tc>
        <w:tc>
          <w:tcPr>
            <w:tcW w:w="1259" w:type="dxa"/>
            <w:tcBorders>
              <w:top w:val="single" w:sz="4" w:space="0" w:color="auto"/>
              <w:left w:val="single" w:sz="4" w:space="0" w:color="auto"/>
              <w:bottom w:val="single" w:sz="4" w:space="0" w:color="auto"/>
              <w:right w:val="single" w:sz="4" w:space="0" w:color="auto"/>
            </w:tcBorders>
            <w:vAlign w:val="center"/>
          </w:tcPr>
          <w:p w14:paraId="2CAC59A6" w14:textId="77777777" w:rsidR="006F6378" w:rsidRPr="00C30686" w:rsidRDefault="006F6378" w:rsidP="0094020B">
            <w:pPr>
              <w:pStyle w:val="TAC"/>
              <w:rPr>
                <w:rFonts w:eastAsiaTheme="minorEastAsia"/>
                <w:lang w:val="en-US"/>
              </w:rPr>
            </w:pPr>
            <w:r w:rsidRPr="00C30686">
              <w:rPr>
                <w:rFonts w:eastAsiaTheme="minorEastAsia"/>
                <w:color w:val="000000"/>
              </w:rPr>
              <w:t>n1</w:t>
            </w:r>
          </w:p>
        </w:tc>
        <w:tc>
          <w:tcPr>
            <w:tcW w:w="4356" w:type="dxa"/>
            <w:tcBorders>
              <w:top w:val="single" w:sz="4" w:space="0" w:color="auto"/>
              <w:left w:val="single" w:sz="4" w:space="0" w:color="auto"/>
              <w:bottom w:val="single" w:sz="4" w:space="0" w:color="auto"/>
              <w:right w:val="single" w:sz="4" w:space="0" w:color="auto"/>
            </w:tcBorders>
          </w:tcPr>
          <w:p w14:paraId="6AF80028"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6"/>
              </w:rPr>
              <w:t>5, 10, 15, 20, 25, 30, 40, 50</w:t>
            </w:r>
          </w:p>
        </w:tc>
        <w:tc>
          <w:tcPr>
            <w:tcW w:w="2445" w:type="dxa"/>
            <w:tcBorders>
              <w:top w:val="single" w:sz="4" w:space="0" w:color="auto"/>
              <w:left w:val="single" w:sz="4" w:space="0" w:color="auto"/>
              <w:bottom w:val="nil"/>
              <w:right w:val="single" w:sz="4" w:space="0" w:color="auto"/>
            </w:tcBorders>
            <w:vAlign w:val="center"/>
          </w:tcPr>
          <w:p w14:paraId="472AF57B"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0</w:t>
            </w:r>
          </w:p>
        </w:tc>
      </w:tr>
      <w:tr w:rsidR="006F6378" w:rsidRPr="00C30686" w14:paraId="282324DE" w14:textId="77777777" w:rsidTr="004F423A">
        <w:trPr>
          <w:trHeight w:val="29"/>
        </w:trPr>
        <w:tc>
          <w:tcPr>
            <w:tcW w:w="2742" w:type="dxa"/>
            <w:tcBorders>
              <w:top w:val="nil"/>
              <w:left w:val="single" w:sz="4" w:space="0" w:color="auto"/>
              <w:bottom w:val="nil"/>
              <w:right w:val="single" w:sz="4" w:space="0" w:color="auto"/>
            </w:tcBorders>
            <w:vAlign w:val="center"/>
          </w:tcPr>
          <w:p w14:paraId="7BF4B4E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5CD992C"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B7A2C49" w14:textId="77777777" w:rsidR="006F6378" w:rsidRPr="00C30686" w:rsidRDefault="006F6378" w:rsidP="0094020B">
            <w:pPr>
              <w:pStyle w:val="TAC"/>
              <w:rPr>
                <w:rFonts w:eastAsiaTheme="minorEastAsia"/>
                <w:lang w:val="en-US"/>
              </w:rPr>
            </w:pPr>
            <w:r w:rsidRPr="00C30686">
              <w:rPr>
                <w:rFonts w:eastAsiaTheme="minorEastAsia"/>
                <w:color w:val="000000"/>
              </w:rPr>
              <w:t>n78</w:t>
            </w:r>
          </w:p>
        </w:tc>
        <w:tc>
          <w:tcPr>
            <w:tcW w:w="4356" w:type="dxa"/>
            <w:tcBorders>
              <w:top w:val="single" w:sz="4" w:space="0" w:color="auto"/>
              <w:left w:val="single" w:sz="4" w:space="0" w:color="auto"/>
              <w:bottom w:val="single" w:sz="4" w:space="0" w:color="auto"/>
              <w:right w:val="single" w:sz="4" w:space="0" w:color="auto"/>
            </w:tcBorders>
          </w:tcPr>
          <w:p w14:paraId="4901DDBC"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6"/>
              </w:rPr>
              <w:t>10, 15, 20, 25, 30, 40, 50, 60, 70, 80, 90, 100</w:t>
            </w:r>
          </w:p>
        </w:tc>
        <w:tc>
          <w:tcPr>
            <w:tcW w:w="2445" w:type="dxa"/>
            <w:tcBorders>
              <w:top w:val="nil"/>
              <w:left w:val="single" w:sz="4" w:space="0" w:color="auto"/>
              <w:bottom w:val="nil"/>
              <w:right w:val="single" w:sz="4" w:space="0" w:color="auto"/>
            </w:tcBorders>
            <w:vAlign w:val="center"/>
          </w:tcPr>
          <w:p w14:paraId="67A460D1" w14:textId="77777777" w:rsidR="006F6378" w:rsidRPr="00C30686" w:rsidRDefault="006F6378" w:rsidP="0094020B">
            <w:pPr>
              <w:pStyle w:val="TAC"/>
              <w:rPr>
                <w:rFonts w:eastAsiaTheme="minorEastAsia"/>
                <w:lang w:val="en-US" w:eastAsia="zh-CN"/>
              </w:rPr>
            </w:pPr>
          </w:p>
        </w:tc>
      </w:tr>
      <w:tr w:rsidR="006F6378" w:rsidRPr="00C30686" w14:paraId="6DC9E220"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74A248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22690F24"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3768A5B" w14:textId="77777777" w:rsidR="006F6378" w:rsidRPr="00C30686" w:rsidRDefault="006F6378" w:rsidP="0094020B">
            <w:pPr>
              <w:pStyle w:val="TAC"/>
              <w:rPr>
                <w:rFonts w:eastAsiaTheme="minorEastAsia"/>
                <w:lang w:val="en-US"/>
              </w:rPr>
            </w:pPr>
            <w:r w:rsidRPr="00C30686">
              <w:rPr>
                <w:color w:val="000000"/>
                <w:lang w:eastAsia="zh-CN"/>
              </w:rPr>
              <w:t>n102</w:t>
            </w:r>
          </w:p>
        </w:tc>
        <w:tc>
          <w:tcPr>
            <w:tcW w:w="4356" w:type="dxa"/>
            <w:tcBorders>
              <w:top w:val="single" w:sz="4" w:space="0" w:color="auto"/>
              <w:left w:val="single" w:sz="4" w:space="0" w:color="auto"/>
              <w:bottom w:val="single" w:sz="4" w:space="0" w:color="auto"/>
              <w:right w:val="single" w:sz="4" w:space="0" w:color="auto"/>
            </w:tcBorders>
            <w:vAlign w:val="bottom"/>
          </w:tcPr>
          <w:p w14:paraId="65A69A53"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6"/>
              </w:rPr>
              <w:t>CA_n102B_BCS0</w:t>
            </w:r>
          </w:p>
        </w:tc>
        <w:tc>
          <w:tcPr>
            <w:tcW w:w="2445" w:type="dxa"/>
            <w:tcBorders>
              <w:top w:val="nil"/>
              <w:left w:val="single" w:sz="4" w:space="0" w:color="auto"/>
              <w:bottom w:val="single" w:sz="4" w:space="0" w:color="auto"/>
              <w:right w:val="single" w:sz="4" w:space="0" w:color="auto"/>
            </w:tcBorders>
            <w:vAlign w:val="center"/>
          </w:tcPr>
          <w:p w14:paraId="437B571E" w14:textId="77777777" w:rsidR="006F6378" w:rsidRPr="00C30686" w:rsidRDefault="006F6378" w:rsidP="0094020B">
            <w:pPr>
              <w:pStyle w:val="TAC"/>
              <w:rPr>
                <w:rFonts w:eastAsiaTheme="minorEastAsia"/>
                <w:lang w:val="en-US" w:eastAsia="zh-CN"/>
              </w:rPr>
            </w:pPr>
          </w:p>
        </w:tc>
      </w:tr>
      <w:tr w:rsidR="006F6378" w:rsidRPr="00C30686" w14:paraId="6F907E2B"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4F4E9B8" w14:textId="77777777" w:rsidR="006F6378" w:rsidRPr="00C30686" w:rsidRDefault="006F6378" w:rsidP="0094020B">
            <w:pPr>
              <w:pStyle w:val="TAC"/>
              <w:rPr>
                <w:rFonts w:eastAsiaTheme="minorEastAsia"/>
                <w:lang w:val="en-US" w:eastAsia="zh-CN"/>
              </w:rPr>
            </w:pPr>
            <w:r w:rsidRPr="00C30686">
              <w:rPr>
                <w:rFonts w:eastAsiaTheme="minorEastAsia"/>
                <w:color w:val="000000"/>
                <w:lang w:eastAsia="zh-CN"/>
              </w:rPr>
              <w:t>CA_n1A-n78A-n102C</w:t>
            </w:r>
          </w:p>
        </w:tc>
        <w:tc>
          <w:tcPr>
            <w:tcW w:w="2785" w:type="dxa"/>
            <w:tcBorders>
              <w:top w:val="single" w:sz="4" w:space="0" w:color="auto"/>
              <w:left w:val="single" w:sz="4" w:space="0" w:color="auto"/>
              <w:bottom w:val="nil"/>
              <w:right w:val="single" w:sz="4" w:space="0" w:color="auto"/>
            </w:tcBorders>
            <w:vAlign w:val="center"/>
          </w:tcPr>
          <w:p w14:paraId="72B74109"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CA_n1A-n78A</w:t>
            </w:r>
          </w:p>
          <w:p w14:paraId="7B46E695"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CA_n1A-n102A</w:t>
            </w:r>
          </w:p>
          <w:p w14:paraId="6A08ED1E"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CA_n78A-n102A</w:t>
            </w:r>
          </w:p>
        </w:tc>
        <w:tc>
          <w:tcPr>
            <w:tcW w:w="1259" w:type="dxa"/>
            <w:tcBorders>
              <w:top w:val="single" w:sz="4" w:space="0" w:color="auto"/>
              <w:left w:val="single" w:sz="4" w:space="0" w:color="auto"/>
              <w:bottom w:val="single" w:sz="4" w:space="0" w:color="auto"/>
              <w:right w:val="single" w:sz="4" w:space="0" w:color="auto"/>
            </w:tcBorders>
            <w:vAlign w:val="center"/>
          </w:tcPr>
          <w:p w14:paraId="737D9600" w14:textId="77777777" w:rsidR="006F6378" w:rsidRPr="00C30686" w:rsidRDefault="006F6378" w:rsidP="0094020B">
            <w:pPr>
              <w:pStyle w:val="TAC"/>
              <w:rPr>
                <w:rFonts w:eastAsiaTheme="minorEastAsia"/>
                <w:lang w:val="en-US"/>
              </w:rPr>
            </w:pPr>
            <w:r w:rsidRPr="00C30686">
              <w:rPr>
                <w:color w:val="000000"/>
                <w:lang w:eastAsia="zh-CN"/>
              </w:rPr>
              <w:t>n1</w:t>
            </w:r>
          </w:p>
        </w:tc>
        <w:tc>
          <w:tcPr>
            <w:tcW w:w="4356" w:type="dxa"/>
            <w:tcBorders>
              <w:top w:val="single" w:sz="4" w:space="0" w:color="auto"/>
              <w:left w:val="single" w:sz="4" w:space="0" w:color="auto"/>
              <w:bottom w:val="single" w:sz="4" w:space="0" w:color="auto"/>
              <w:right w:val="single" w:sz="4" w:space="0" w:color="auto"/>
            </w:tcBorders>
          </w:tcPr>
          <w:p w14:paraId="33F072BD"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6"/>
              </w:rPr>
              <w:t>5, 10, 15, 20, 25, 30, 40, 50</w:t>
            </w:r>
          </w:p>
        </w:tc>
        <w:tc>
          <w:tcPr>
            <w:tcW w:w="2445" w:type="dxa"/>
            <w:tcBorders>
              <w:top w:val="single" w:sz="4" w:space="0" w:color="auto"/>
              <w:left w:val="single" w:sz="4" w:space="0" w:color="auto"/>
              <w:bottom w:val="nil"/>
              <w:right w:val="single" w:sz="4" w:space="0" w:color="auto"/>
            </w:tcBorders>
            <w:vAlign w:val="center"/>
          </w:tcPr>
          <w:p w14:paraId="2A6E9680"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0</w:t>
            </w:r>
          </w:p>
        </w:tc>
      </w:tr>
      <w:tr w:rsidR="006F6378" w:rsidRPr="00C30686" w14:paraId="3C14DD47" w14:textId="77777777" w:rsidTr="004F423A">
        <w:trPr>
          <w:trHeight w:val="29"/>
        </w:trPr>
        <w:tc>
          <w:tcPr>
            <w:tcW w:w="2742" w:type="dxa"/>
            <w:tcBorders>
              <w:top w:val="nil"/>
              <w:left w:val="single" w:sz="4" w:space="0" w:color="auto"/>
              <w:bottom w:val="nil"/>
              <w:right w:val="single" w:sz="4" w:space="0" w:color="auto"/>
            </w:tcBorders>
            <w:vAlign w:val="center"/>
          </w:tcPr>
          <w:p w14:paraId="1545376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B6A2C2D"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32D8D11" w14:textId="77777777" w:rsidR="006F6378" w:rsidRPr="00C30686" w:rsidRDefault="006F6378" w:rsidP="0094020B">
            <w:pPr>
              <w:pStyle w:val="TAC"/>
              <w:rPr>
                <w:rFonts w:eastAsiaTheme="minorEastAsia"/>
                <w:lang w:val="en-US"/>
              </w:rPr>
            </w:pPr>
            <w:r w:rsidRPr="00C30686">
              <w:rPr>
                <w:color w:val="000000"/>
                <w:lang w:eastAsia="zh-CN"/>
              </w:rPr>
              <w:t>n78</w:t>
            </w:r>
          </w:p>
        </w:tc>
        <w:tc>
          <w:tcPr>
            <w:tcW w:w="4356" w:type="dxa"/>
            <w:tcBorders>
              <w:top w:val="single" w:sz="4" w:space="0" w:color="auto"/>
              <w:left w:val="single" w:sz="4" w:space="0" w:color="auto"/>
              <w:bottom w:val="single" w:sz="4" w:space="0" w:color="auto"/>
              <w:right w:val="single" w:sz="4" w:space="0" w:color="auto"/>
            </w:tcBorders>
          </w:tcPr>
          <w:p w14:paraId="1589B366"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6"/>
              </w:rPr>
              <w:t>10, 15, 20, 25, 30, 40, 50, 60, 70, 80, 90, 100</w:t>
            </w:r>
          </w:p>
        </w:tc>
        <w:tc>
          <w:tcPr>
            <w:tcW w:w="2445" w:type="dxa"/>
            <w:tcBorders>
              <w:top w:val="nil"/>
              <w:left w:val="single" w:sz="4" w:space="0" w:color="auto"/>
              <w:bottom w:val="nil"/>
              <w:right w:val="single" w:sz="4" w:space="0" w:color="auto"/>
            </w:tcBorders>
            <w:vAlign w:val="center"/>
          </w:tcPr>
          <w:p w14:paraId="5EB40AF2" w14:textId="77777777" w:rsidR="006F6378" w:rsidRPr="00C30686" w:rsidRDefault="006F6378" w:rsidP="0094020B">
            <w:pPr>
              <w:pStyle w:val="TAC"/>
              <w:rPr>
                <w:rFonts w:eastAsiaTheme="minorEastAsia"/>
                <w:lang w:val="en-US" w:eastAsia="zh-CN"/>
              </w:rPr>
            </w:pPr>
          </w:p>
        </w:tc>
      </w:tr>
      <w:tr w:rsidR="006F6378" w:rsidRPr="00C30686" w14:paraId="3EDB4EF3"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779ADD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620E9154"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3EA3242" w14:textId="77777777" w:rsidR="006F6378" w:rsidRPr="00C30686" w:rsidRDefault="006F6378" w:rsidP="0094020B">
            <w:pPr>
              <w:pStyle w:val="TAC"/>
              <w:rPr>
                <w:rFonts w:eastAsiaTheme="minorEastAsia"/>
                <w:lang w:val="en-US"/>
              </w:rPr>
            </w:pPr>
            <w:r w:rsidRPr="00C30686">
              <w:rPr>
                <w:color w:val="000000"/>
                <w:lang w:eastAsia="zh-CN"/>
              </w:rPr>
              <w:t>n102</w:t>
            </w:r>
          </w:p>
        </w:tc>
        <w:tc>
          <w:tcPr>
            <w:tcW w:w="4356" w:type="dxa"/>
            <w:tcBorders>
              <w:top w:val="single" w:sz="4" w:space="0" w:color="auto"/>
              <w:left w:val="single" w:sz="4" w:space="0" w:color="auto"/>
              <w:bottom w:val="single" w:sz="4" w:space="0" w:color="auto"/>
              <w:right w:val="single" w:sz="4" w:space="0" w:color="auto"/>
            </w:tcBorders>
            <w:vAlign w:val="bottom"/>
          </w:tcPr>
          <w:p w14:paraId="2A96F9A6"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6"/>
              </w:rPr>
              <w:t>CA_n102C_BCS0</w:t>
            </w:r>
          </w:p>
        </w:tc>
        <w:tc>
          <w:tcPr>
            <w:tcW w:w="2445" w:type="dxa"/>
            <w:tcBorders>
              <w:top w:val="nil"/>
              <w:left w:val="single" w:sz="4" w:space="0" w:color="auto"/>
              <w:bottom w:val="single" w:sz="4" w:space="0" w:color="auto"/>
              <w:right w:val="single" w:sz="4" w:space="0" w:color="auto"/>
            </w:tcBorders>
            <w:vAlign w:val="center"/>
          </w:tcPr>
          <w:p w14:paraId="7CF42FD1" w14:textId="77777777" w:rsidR="006F6378" w:rsidRPr="00C30686" w:rsidRDefault="006F6378" w:rsidP="0094020B">
            <w:pPr>
              <w:pStyle w:val="TAC"/>
              <w:rPr>
                <w:rFonts w:eastAsiaTheme="minorEastAsia"/>
                <w:lang w:val="en-US" w:eastAsia="zh-CN"/>
              </w:rPr>
            </w:pPr>
          </w:p>
        </w:tc>
      </w:tr>
      <w:tr w:rsidR="006F6378" w:rsidRPr="00C30686" w14:paraId="71E314E7"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E709B03"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CA_n1A-n78A-n102D</w:t>
            </w:r>
          </w:p>
        </w:tc>
        <w:tc>
          <w:tcPr>
            <w:tcW w:w="2785" w:type="dxa"/>
            <w:tcBorders>
              <w:top w:val="single" w:sz="4" w:space="0" w:color="auto"/>
              <w:left w:val="single" w:sz="4" w:space="0" w:color="auto"/>
              <w:bottom w:val="nil"/>
              <w:right w:val="single" w:sz="4" w:space="0" w:color="auto"/>
            </w:tcBorders>
            <w:vAlign w:val="center"/>
          </w:tcPr>
          <w:p w14:paraId="40F7C105"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CA_n1A-n78A</w:t>
            </w:r>
          </w:p>
          <w:p w14:paraId="7BB4AB43"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CA_n1A-n102A</w:t>
            </w:r>
          </w:p>
          <w:p w14:paraId="5D1B305C"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CA_n78A-n102A</w:t>
            </w:r>
          </w:p>
        </w:tc>
        <w:tc>
          <w:tcPr>
            <w:tcW w:w="1259" w:type="dxa"/>
            <w:tcBorders>
              <w:top w:val="single" w:sz="4" w:space="0" w:color="auto"/>
              <w:left w:val="single" w:sz="4" w:space="0" w:color="auto"/>
              <w:bottom w:val="single" w:sz="4" w:space="0" w:color="auto"/>
              <w:right w:val="single" w:sz="4" w:space="0" w:color="auto"/>
            </w:tcBorders>
            <w:vAlign w:val="center"/>
          </w:tcPr>
          <w:p w14:paraId="771B1F8C" w14:textId="77777777" w:rsidR="006F6378" w:rsidRPr="00C30686" w:rsidRDefault="006F6378" w:rsidP="0094020B">
            <w:pPr>
              <w:pStyle w:val="TAC"/>
              <w:rPr>
                <w:rFonts w:eastAsiaTheme="minorEastAsia"/>
                <w:lang w:val="en-US"/>
              </w:rPr>
            </w:pPr>
            <w:r w:rsidRPr="00C30686">
              <w:rPr>
                <w:color w:val="000000"/>
                <w:lang w:eastAsia="zh-CN"/>
              </w:rPr>
              <w:t>n1</w:t>
            </w:r>
          </w:p>
        </w:tc>
        <w:tc>
          <w:tcPr>
            <w:tcW w:w="4356" w:type="dxa"/>
            <w:tcBorders>
              <w:top w:val="single" w:sz="4" w:space="0" w:color="auto"/>
              <w:left w:val="single" w:sz="4" w:space="0" w:color="auto"/>
              <w:bottom w:val="single" w:sz="4" w:space="0" w:color="auto"/>
              <w:right w:val="single" w:sz="4" w:space="0" w:color="auto"/>
            </w:tcBorders>
          </w:tcPr>
          <w:p w14:paraId="66962DCD"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6"/>
              </w:rPr>
              <w:t>5, 10, 15, 20, 25, 30, 40, 50</w:t>
            </w:r>
          </w:p>
        </w:tc>
        <w:tc>
          <w:tcPr>
            <w:tcW w:w="2445" w:type="dxa"/>
            <w:tcBorders>
              <w:top w:val="single" w:sz="4" w:space="0" w:color="auto"/>
              <w:left w:val="single" w:sz="4" w:space="0" w:color="auto"/>
              <w:bottom w:val="nil"/>
              <w:right w:val="single" w:sz="4" w:space="0" w:color="auto"/>
            </w:tcBorders>
            <w:vAlign w:val="center"/>
          </w:tcPr>
          <w:p w14:paraId="2A67F9B3"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0</w:t>
            </w:r>
          </w:p>
        </w:tc>
      </w:tr>
      <w:tr w:rsidR="006F6378" w:rsidRPr="00C30686" w14:paraId="3076B3B9" w14:textId="77777777" w:rsidTr="004F423A">
        <w:trPr>
          <w:trHeight w:val="29"/>
        </w:trPr>
        <w:tc>
          <w:tcPr>
            <w:tcW w:w="2742" w:type="dxa"/>
            <w:tcBorders>
              <w:top w:val="nil"/>
              <w:left w:val="single" w:sz="4" w:space="0" w:color="auto"/>
              <w:bottom w:val="nil"/>
              <w:right w:val="single" w:sz="4" w:space="0" w:color="auto"/>
            </w:tcBorders>
            <w:vAlign w:val="center"/>
          </w:tcPr>
          <w:p w14:paraId="2FA5C9B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6377B2C"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97D01BB" w14:textId="77777777" w:rsidR="006F6378" w:rsidRPr="00C30686" w:rsidRDefault="006F6378" w:rsidP="0094020B">
            <w:pPr>
              <w:pStyle w:val="TAC"/>
              <w:rPr>
                <w:rFonts w:eastAsiaTheme="minorEastAsia"/>
                <w:lang w:val="en-US"/>
              </w:rPr>
            </w:pPr>
            <w:r w:rsidRPr="00C30686">
              <w:rPr>
                <w:color w:val="000000"/>
                <w:lang w:eastAsia="zh-CN"/>
              </w:rPr>
              <w:t>n78</w:t>
            </w:r>
          </w:p>
        </w:tc>
        <w:tc>
          <w:tcPr>
            <w:tcW w:w="4356" w:type="dxa"/>
            <w:tcBorders>
              <w:top w:val="single" w:sz="4" w:space="0" w:color="auto"/>
              <w:left w:val="single" w:sz="4" w:space="0" w:color="auto"/>
              <w:bottom w:val="single" w:sz="4" w:space="0" w:color="auto"/>
              <w:right w:val="single" w:sz="4" w:space="0" w:color="auto"/>
            </w:tcBorders>
          </w:tcPr>
          <w:p w14:paraId="6BB825FE"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6"/>
              </w:rPr>
              <w:t>10, 15, 20, 25, 30, 40, 50, 60, 70, 80, 90, 100</w:t>
            </w:r>
          </w:p>
        </w:tc>
        <w:tc>
          <w:tcPr>
            <w:tcW w:w="2445" w:type="dxa"/>
            <w:tcBorders>
              <w:top w:val="nil"/>
              <w:left w:val="single" w:sz="4" w:space="0" w:color="auto"/>
              <w:bottom w:val="nil"/>
              <w:right w:val="single" w:sz="4" w:space="0" w:color="auto"/>
            </w:tcBorders>
            <w:vAlign w:val="center"/>
          </w:tcPr>
          <w:p w14:paraId="129670EB" w14:textId="77777777" w:rsidR="006F6378" w:rsidRPr="00C30686" w:rsidRDefault="006F6378" w:rsidP="0094020B">
            <w:pPr>
              <w:pStyle w:val="TAC"/>
              <w:rPr>
                <w:rFonts w:eastAsiaTheme="minorEastAsia"/>
                <w:lang w:val="en-US" w:eastAsia="zh-CN"/>
              </w:rPr>
            </w:pPr>
          </w:p>
        </w:tc>
      </w:tr>
      <w:tr w:rsidR="006F6378" w:rsidRPr="00C30686" w14:paraId="42DEAAB8"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4D99D9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B7EA9F4"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54ACD29" w14:textId="77777777" w:rsidR="006F6378" w:rsidRPr="00C30686" w:rsidRDefault="006F6378" w:rsidP="0094020B">
            <w:pPr>
              <w:pStyle w:val="TAC"/>
              <w:rPr>
                <w:rFonts w:eastAsiaTheme="minorEastAsia"/>
                <w:lang w:val="en-US"/>
              </w:rPr>
            </w:pPr>
            <w:r w:rsidRPr="00C30686">
              <w:rPr>
                <w:color w:val="000000"/>
                <w:lang w:eastAsia="zh-CN"/>
              </w:rPr>
              <w:t>n102</w:t>
            </w:r>
          </w:p>
        </w:tc>
        <w:tc>
          <w:tcPr>
            <w:tcW w:w="4356" w:type="dxa"/>
            <w:tcBorders>
              <w:top w:val="single" w:sz="4" w:space="0" w:color="auto"/>
              <w:left w:val="single" w:sz="4" w:space="0" w:color="auto"/>
              <w:bottom w:val="single" w:sz="4" w:space="0" w:color="auto"/>
              <w:right w:val="single" w:sz="4" w:space="0" w:color="auto"/>
            </w:tcBorders>
            <w:vAlign w:val="bottom"/>
          </w:tcPr>
          <w:p w14:paraId="21AD575E"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6"/>
              </w:rPr>
              <w:t>CA_n102D_BCS0</w:t>
            </w:r>
          </w:p>
        </w:tc>
        <w:tc>
          <w:tcPr>
            <w:tcW w:w="2445" w:type="dxa"/>
            <w:tcBorders>
              <w:top w:val="nil"/>
              <w:left w:val="single" w:sz="4" w:space="0" w:color="auto"/>
              <w:bottom w:val="single" w:sz="4" w:space="0" w:color="auto"/>
              <w:right w:val="single" w:sz="4" w:space="0" w:color="auto"/>
            </w:tcBorders>
            <w:vAlign w:val="center"/>
          </w:tcPr>
          <w:p w14:paraId="11FD70D7" w14:textId="77777777" w:rsidR="006F6378" w:rsidRPr="00C30686" w:rsidRDefault="006F6378" w:rsidP="0094020B">
            <w:pPr>
              <w:pStyle w:val="TAC"/>
              <w:rPr>
                <w:rFonts w:eastAsiaTheme="minorEastAsia"/>
                <w:lang w:val="en-US" w:eastAsia="zh-CN"/>
              </w:rPr>
            </w:pPr>
          </w:p>
        </w:tc>
      </w:tr>
      <w:tr w:rsidR="006F6378" w:rsidRPr="00C30686" w14:paraId="72D0EB32"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3481AAD"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CA_n1A-n78A-n102E</w:t>
            </w:r>
          </w:p>
        </w:tc>
        <w:tc>
          <w:tcPr>
            <w:tcW w:w="2785" w:type="dxa"/>
            <w:tcBorders>
              <w:top w:val="single" w:sz="4" w:space="0" w:color="auto"/>
              <w:left w:val="single" w:sz="4" w:space="0" w:color="auto"/>
              <w:bottom w:val="nil"/>
              <w:right w:val="single" w:sz="4" w:space="0" w:color="auto"/>
            </w:tcBorders>
            <w:vAlign w:val="center"/>
          </w:tcPr>
          <w:p w14:paraId="303443C7"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CA_n1A-n78A</w:t>
            </w:r>
          </w:p>
          <w:p w14:paraId="6018F68B"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CA_n1A-n102A</w:t>
            </w:r>
          </w:p>
          <w:p w14:paraId="38B716C0"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CA_n78A-n102A</w:t>
            </w:r>
          </w:p>
        </w:tc>
        <w:tc>
          <w:tcPr>
            <w:tcW w:w="1259" w:type="dxa"/>
            <w:tcBorders>
              <w:top w:val="single" w:sz="4" w:space="0" w:color="auto"/>
              <w:left w:val="single" w:sz="4" w:space="0" w:color="auto"/>
              <w:bottom w:val="single" w:sz="4" w:space="0" w:color="auto"/>
              <w:right w:val="single" w:sz="4" w:space="0" w:color="auto"/>
            </w:tcBorders>
            <w:vAlign w:val="center"/>
          </w:tcPr>
          <w:p w14:paraId="62F09EF0" w14:textId="77777777" w:rsidR="006F6378" w:rsidRPr="00C30686" w:rsidRDefault="006F6378" w:rsidP="0094020B">
            <w:pPr>
              <w:pStyle w:val="TAC"/>
              <w:rPr>
                <w:rFonts w:eastAsiaTheme="minorEastAsia"/>
                <w:lang w:val="en-US"/>
              </w:rPr>
            </w:pPr>
            <w:r w:rsidRPr="00C30686">
              <w:rPr>
                <w:color w:val="000000"/>
                <w:lang w:eastAsia="zh-CN"/>
              </w:rPr>
              <w:t>n1</w:t>
            </w:r>
          </w:p>
        </w:tc>
        <w:tc>
          <w:tcPr>
            <w:tcW w:w="4356" w:type="dxa"/>
            <w:tcBorders>
              <w:top w:val="single" w:sz="4" w:space="0" w:color="auto"/>
              <w:left w:val="single" w:sz="4" w:space="0" w:color="auto"/>
              <w:bottom w:val="single" w:sz="4" w:space="0" w:color="auto"/>
              <w:right w:val="single" w:sz="4" w:space="0" w:color="auto"/>
            </w:tcBorders>
          </w:tcPr>
          <w:p w14:paraId="440E3933"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6"/>
              </w:rPr>
              <w:t>5, 10, 15, 20, 25, 30, 40, 50</w:t>
            </w:r>
          </w:p>
        </w:tc>
        <w:tc>
          <w:tcPr>
            <w:tcW w:w="2445" w:type="dxa"/>
            <w:tcBorders>
              <w:top w:val="single" w:sz="4" w:space="0" w:color="auto"/>
              <w:left w:val="single" w:sz="4" w:space="0" w:color="auto"/>
              <w:bottom w:val="nil"/>
              <w:right w:val="single" w:sz="4" w:space="0" w:color="auto"/>
            </w:tcBorders>
            <w:vAlign w:val="center"/>
          </w:tcPr>
          <w:p w14:paraId="70B53576"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0</w:t>
            </w:r>
          </w:p>
        </w:tc>
      </w:tr>
      <w:tr w:rsidR="006F6378" w:rsidRPr="00C30686" w14:paraId="0DCBAD26" w14:textId="77777777" w:rsidTr="004F423A">
        <w:trPr>
          <w:trHeight w:val="29"/>
        </w:trPr>
        <w:tc>
          <w:tcPr>
            <w:tcW w:w="2742" w:type="dxa"/>
            <w:tcBorders>
              <w:top w:val="nil"/>
              <w:left w:val="single" w:sz="4" w:space="0" w:color="auto"/>
              <w:bottom w:val="nil"/>
              <w:right w:val="single" w:sz="4" w:space="0" w:color="auto"/>
            </w:tcBorders>
            <w:vAlign w:val="center"/>
          </w:tcPr>
          <w:p w14:paraId="53DBDCC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4B131EE"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CD5526D" w14:textId="77777777" w:rsidR="006F6378" w:rsidRPr="00C30686" w:rsidRDefault="006F6378" w:rsidP="0094020B">
            <w:pPr>
              <w:pStyle w:val="TAC"/>
              <w:rPr>
                <w:rFonts w:eastAsiaTheme="minorEastAsia"/>
                <w:lang w:val="en-US"/>
              </w:rPr>
            </w:pPr>
            <w:r w:rsidRPr="00C30686">
              <w:rPr>
                <w:color w:val="000000"/>
                <w:lang w:eastAsia="zh-CN"/>
              </w:rPr>
              <w:t>n78</w:t>
            </w:r>
          </w:p>
        </w:tc>
        <w:tc>
          <w:tcPr>
            <w:tcW w:w="4356" w:type="dxa"/>
            <w:tcBorders>
              <w:top w:val="single" w:sz="4" w:space="0" w:color="auto"/>
              <w:left w:val="single" w:sz="4" w:space="0" w:color="auto"/>
              <w:bottom w:val="single" w:sz="4" w:space="0" w:color="auto"/>
              <w:right w:val="single" w:sz="4" w:space="0" w:color="auto"/>
            </w:tcBorders>
          </w:tcPr>
          <w:p w14:paraId="6EC7E6B4"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6"/>
              </w:rPr>
              <w:t>10, 15, 20, 25, 30, 40, 50, 60, 70, 80, 90, 100</w:t>
            </w:r>
          </w:p>
        </w:tc>
        <w:tc>
          <w:tcPr>
            <w:tcW w:w="2445" w:type="dxa"/>
            <w:tcBorders>
              <w:top w:val="nil"/>
              <w:left w:val="single" w:sz="4" w:space="0" w:color="auto"/>
              <w:bottom w:val="nil"/>
              <w:right w:val="single" w:sz="4" w:space="0" w:color="auto"/>
            </w:tcBorders>
            <w:vAlign w:val="center"/>
          </w:tcPr>
          <w:p w14:paraId="05EA6FB2" w14:textId="77777777" w:rsidR="006F6378" w:rsidRPr="00C30686" w:rsidRDefault="006F6378" w:rsidP="0094020B">
            <w:pPr>
              <w:pStyle w:val="TAC"/>
              <w:rPr>
                <w:rFonts w:eastAsiaTheme="minorEastAsia"/>
                <w:lang w:val="en-US" w:eastAsia="zh-CN"/>
              </w:rPr>
            </w:pPr>
          </w:p>
        </w:tc>
      </w:tr>
      <w:tr w:rsidR="006F6378" w:rsidRPr="00C30686" w14:paraId="517CBA67"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9BE481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73E0B0E2"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DEECB16" w14:textId="77777777" w:rsidR="006F6378" w:rsidRPr="00C30686" w:rsidRDefault="006F6378" w:rsidP="0094020B">
            <w:pPr>
              <w:pStyle w:val="TAC"/>
              <w:rPr>
                <w:rFonts w:eastAsiaTheme="minorEastAsia"/>
                <w:lang w:val="en-US"/>
              </w:rPr>
            </w:pPr>
            <w:r w:rsidRPr="00C30686">
              <w:rPr>
                <w:color w:val="000000"/>
                <w:lang w:eastAsia="zh-CN"/>
              </w:rPr>
              <w:t>n102</w:t>
            </w:r>
          </w:p>
        </w:tc>
        <w:tc>
          <w:tcPr>
            <w:tcW w:w="4356" w:type="dxa"/>
            <w:tcBorders>
              <w:top w:val="single" w:sz="4" w:space="0" w:color="auto"/>
              <w:left w:val="single" w:sz="4" w:space="0" w:color="auto"/>
              <w:bottom w:val="single" w:sz="4" w:space="0" w:color="auto"/>
              <w:right w:val="single" w:sz="4" w:space="0" w:color="auto"/>
            </w:tcBorders>
            <w:vAlign w:val="bottom"/>
          </w:tcPr>
          <w:p w14:paraId="1CF1BD92"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6"/>
              </w:rPr>
              <w:t>CA_n102E_BCS0</w:t>
            </w:r>
          </w:p>
        </w:tc>
        <w:tc>
          <w:tcPr>
            <w:tcW w:w="2445" w:type="dxa"/>
            <w:tcBorders>
              <w:top w:val="nil"/>
              <w:left w:val="single" w:sz="4" w:space="0" w:color="auto"/>
              <w:bottom w:val="single" w:sz="4" w:space="0" w:color="auto"/>
              <w:right w:val="single" w:sz="4" w:space="0" w:color="auto"/>
            </w:tcBorders>
            <w:vAlign w:val="center"/>
          </w:tcPr>
          <w:p w14:paraId="010254D2" w14:textId="77777777" w:rsidR="006F6378" w:rsidRPr="00C30686" w:rsidRDefault="006F6378" w:rsidP="0094020B">
            <w:pPr>
              <w:pStyle w:val="TAC"/>
              <w:rPr>
                <w:rFonts w:eastAsiaTheme="minorEastAsia"/>
                <w:lang w:val="en-US" w:eastAsia="zh-CN"/>
              </w:rPr>
            </w:pPr>
          </w:p>
        </w:tc>
      </w:tr>
      <w:tr w:rsidR="006F6378" w:rsidRPr="00C30686" w14:paraId="4470ECA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907F183"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CA_n1A-n78A-n102(2A)</w:t>
            </w:r>
          </w:p>
        </w:tc>
        <w:tc>
          <w:tcPr>
            <w:tcW w:w="2785" w:type="dxa"/>
            <w:tcBorders>
              <w:top w:val="single" w:sz="4" w:space="0" w:color="auto"/>
              <w:left w:val="single" w:sz="4" w:space="0" w:color="auto"/>
              <w:bottom w:val="nil"/>
              <w:right w:val="single" w:sz="4" w:space="0" w:color="auto"/>
            </w:tcBorders>
            <w:vAlign w:val="center"/>
          </w:tcPr>
          <w:p w14:paraId="00C909B5"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CA_n1A-n78A</w:t>
            </w:r>
          </w:p>
          <w:p w14:paraId="3B86136F"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CA_n1A-n102A</w:t>
            </w:r>
          </w:p>
          <w:p w14:paraId="21A46963"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CA_n78A-n102A</w:t>
            </w:r>
          </w:p>
        </w:tc>
        <w:tc>
          <w:tcPr>
            <w:tcW w:w="1259" w:type="dxa"/>
            <w:tcBorders>
              <w:top w:val="single" w:sz="4" w:space="0" w:color="auto"/>
              <w:left w:val="single" w:sz="4" w:space="0" w:color="auto"/>
              <w:bottom w:val="single" w:sz="4" w:space="0" w:color="auto"/>
              <w:right w:val="single" w:sz="4" w:space="0" w:color="auto"/>
            </w:tcBorders>
            <w:vAlign w:val="center"/>
          </w:tcPr>
          <w:p w14:paraId="3B6BB4A9" w14:textId="77777777" w:rsidR="006F6378" w:rsidRPr="00C30686" w:rsidRDefault="006F6378" w:rsidP="0094020B">
            <w:pPr>
              <w:pStyle w:val="TAC"/>
              <w:rPr>
                <w:rFonts w:eastAsiaTheme="minorEastAsia"/>
                <w:lang w:val="en-US"/>
              </w:rPr>
            </w:pPr>
            <w:r w:rsidRPr="00C30686">
              <w:rPr>
                <w:color w:val="000000"/>
                <w:lang w:eastAsia="zh-CN"/>
              </w:rPr>
              <w:t>n1</w:t>
            </w:r>
          </w:p>
        </w:tc>
        <w:tc>
          <w:tcPr>
            <w:tcW w:w="4356" w:type="dxa"/>
            <w:tcBorders>
              <w:top w:val="single" w:sz="4" w:space="0" w:color="auto"/>
              <w:left w:val="single" w:sz="4" w:space="0" w:color="auto"/>
              <w:bottom w:val="single" w:sz="4" w:space="0" w:color="auto"/>
              <w:right w:val="single" w:sz="4" w:space="0" w:color="auto"/>
            </w:tcBorders>
          </w:tcPr>
          <w:p w14:paraId="2DFE8BFD"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6"/>
              </w:rPr>
              <w:t>5, 10, 15, 20, 25, 30, 40, 50</w:t>
            </w:r>
          </w:p>
        </w:tc>
        <w:tc>
          <w:tcPr>
            <w:tcW w:w="2445" w:type="dxa"/>
            <w:tcBorders>
              <w:top w:val="single" w:sz="4" w:space="0" w:color="auto"/>
              <w:left w:val="single" w:sz="4" w:space="0" w:color="auto"/>
              <w:bottom w:val="nil"/>
              <w:right w:val="single" w:sz="4" w:space="0" w:color="auto"/>
            </w:tcBorders>
            <w:vAlign w:val="center"/>
          </w:tcPr>
          <w:p w14:paraId="194D4586"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0</w:t>
            </w:r>
          </w:p>
        </w:tc>
      </w:tr>
      <w:tr w:rsidR="006F6378" w:rsidRPr="00C30686" w14:paraId="3E23E550" w14:textId="77777777" w:rsidTr="004F423A">
        <w:trPr>
          <w:trHeight w:val="29"/>
        </w:trPr>
        <w:tc>
          <w:tcPr>
            <w:tcW w:w="2742" w:type="dxa"/>
            <w:tcBorders>
              <w:top w:val="nil"/>
              <w:left w:val="single" w:sz="4" w:space="0" w:color="auto"/>
              <w:bottom w:val="nil"/>
              <w:right w:val="single" w:sz="4" w:space="0" w:color="auto"/>
            </w:tcBorders>
            <w:vAlign w:val="center"/>
          </w:tcPr>
          <w:p w14:paraId="3B33039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F1D20DB"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B822E1B" w14:textId="77777777" w:rsidR="006F6378" w:rsidRPr="00C30686" w:rsidRDefault="006F6378" w:rsidP="0094020B">
            <w:pPr>
              <w:pStyle w:val="TAC"/>
              <w:rPr>
                <w:rFonts w:eastAsiaTheme="minorEastAsia"/>
                <w:lang w:val="en-US"/>
              </w:rPr>
            </w:pPr>
            <w:r w:rsidRPr="00C30686">
              <w:rPr>
                <w:color w:val="000000"/>
                <w:lang w:eastAsia="zh-CN"/>
              </w:rPr>
              <w:t>n78</w:t>
            </w:r>
          </w:p>
        </w:tc>
        <w:tc>
          <w:tcPr>
            <w:tcW w:w="4356" w:type="dxa"/>
            <w:tcBorders>
              <w:top w:val="single" w:sz="4" w:space="0" w:color="auto"/>
              <w:left w:val="single" w:sz="4" w:space="0" w:color="auto"/>
              <w:bottom w:val="single" w:sz="4" w:space="0" w:color="auto"/>
              <w:right w:val="single" w:sz="4" w:space="0" w:color="auto"/>
            </w:tcBorders>
          </w:tcPr>
          <w:p w14:paraId="1C2F6C4C"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6"/>
              </w:rPr>
              <w:t>10, 15, 20, 25, 30, 40, 50, 60, 70, 80, 90, 100</w:t>
            </w:r>
          </w:p>
        </w:tc>
        <w:tc>
          <w:tcPr>
            <w:tcW w:w="2445" w:type="dxa"/>
            <w:tcBorders>
              <w:top w:val="nil"/>
              <w:left w:val="single" w:sz="4" w:space="0" w:color="auto"/>
              <w:bottom w:val="nil"/>
              <w:right w:val="single" w:sz="4" w:space="0" w:color="auto"/>
            </w:tcBorders>
            <w:vAlign w:val="center"/>
          </w:tcPr>
          <w:p w14:paraId="625A52B5" w14:textId="77777777" w:rsidR="006F6378" w:rsidRPr="00C30686" w:rsidRDefault="006F6378" w:rsidP="0094020B">
            <w:pPr>
              <w:pStyle w:val="TAC"/>
              <w:rPr>
                <w:rFonts w:eastAsiaTheme="minorEastAsia"/>
                <w:lang w:val="en-US" w:eastAsia="zh-CN"/>
              </w:rPr>
            </w:pPr>
          </w:p>
        </w:tc>
      </w:tr>
      <w:tr w:rsidR="006F6378" w:rsidRPr="00C30686" w14:paraId="231F6408"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220F5B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457E7A04"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01BC8D2" w14:textId="77777777" w:rsidR="006F6378" w:rsidRPr="00C30686" w:rsidRDefault="006F6378" w:rsidP="0094020B">
            <w:pPr>
              <w:pStyle w:val="TAC"/>
              <w:rPr>
                <w:rFonts w:eastAsiaTheme="minorEastAsia"/>
                <w:lang w:val="en-US"/>
              </w:rPr>
            </w:pPr>
            <w:r w:rsidRPr="00C30686">
              <w:rPr>
                <w:color w:val="000000"/>
                <w:lang w:eastAsia="zh-CN"/>
              </w:rPr>
              <w:t>n102</w:t>
            </w:r>
          </w:p>
        </w:tc>
        <w:tc>
          <w:tcPr>
            <w:tcW w:w="4356" w:type="dxa"/>
            <w:tcBorders>
              <w:top w:val="single" w:sz="4" w:space="0" w:color="auto"/>
              <w:left w:val="single" w:sz="4" w:space="0" w:color="auto"/>
              <w:bottom w:val="single" w:sz="4" w:space="0" w:color="auto"/>
              <w:right w:val="single" w:sz="4" w:space="0" w:color="auto"/>
            </w:tcBorders>
            <w:vAlign w:val="bottom"/>
          </w:tcPr>
          <w:p w14:paraId="64F3D0D7"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6"/>
              </w:rPr>
              <w:t>CA_n102(2A)_BCS0</w:t>
            </w:r>
          </w:p>
        </w:tc>
        <w:tc>
          <w:tcPr>
            <w:tcW w:w="2445" w:type="dxa"/>
            <w:tcBorders>
              <w:top w:val="nil"/>
              <w:left w:val="single" w:sz="4" w:space="0" w:color="auto"/>
              <w:bottom w:val="single" w:sz="4" w:space="0" w:color="auto"/>
              <w:right w:val="single" w:sz="4" w:space="0" w:color="auto"/>
            </w:tcBorders>
            <w:vAlign w:val="center"/>
          </w:tcPr>
          <w:p w14:paraId="789FBCEA" w14:textId="77777777" w:rsidR="006F6378" w:rsidRPr="00C30686" w:rsidRDefault="006F6378" w:rsidP="0094020B">
            <w:pPr>
              <w:pStyle w:val="TAC"/>
              <w:rPr>
                <w:rFonts w:eastAsiaTheme="minorEastAsia"/>
                <w:lang w:val="en-US" w:eastAsia="zh-CN"/>
              </w:rPr>
            </w:pPr>
          </w:p>
        </w:tc>
      </w:tr>
      <w:tr w:rsidR="006F6378" w:rsidRPr="00C30686" w14:paraId="2C54FCD6"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64D46AD"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CA_n1A-n78(2A)-n102A</w:t>
            </w:r>
          </w:p>
        </w:tc>
        <w:tc>
          <w:tcPr>
            <w:tcW w:w="2785" w:type="dxa"/>
            <w:tcBorders>
              <w:top w:val="single" w:sz="4" w:space="0" w:color="auto"/>
              <w:left w:val="single" w:sz="4" w:space="0" w:color="auto"/>
              <w:bottom w:val="nil"/>
              <w:right w:val="single" w:sz="4" w:space="0" w:color="auto"/>
            </w:tcBorders>
            <w:vAlign w:val="center"/>
          </w:tcPr>
          <w:p w14:paraId="5D9CFE10"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CA_n1A-n78A</w:t>
            </w:r>
          </w:p>
          <w:p w14:paraId="6ACB93E3"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CA_n1A-n102A</w:t>
            </w:r>
          </w:p>
          <w:p w14:paraId="1EF550C5"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CA_n78A-n102A</w:t>
            </w:r>
          </w:p>
        </w:tc>
        <w:tc>
          <w:tcPr>
            <w:tcW w:w="1259" w:type="dxa"/>
            <w:tcBorders>
              <w:top w:val="single" w:sz="4" w:space="0" w:color="auto"/>
              <w:left w:val="single" w:sz="4" w:space="0" w:color="auto"/>
              <w:bottom w:val="single" w:sz="4" w:space="0" w:color="auto"/>
              <w:right w:val="single" w:sz="4" w:space="0" w:color="auto"/>
            </w:tcBorders>
            <w:vAlign w:val="center"/>
          </w:tcPr>
          <w:p w14:paraId="44285F39" w14:textId="77777777" w:rsidR="006F6378" w:rsidRPr="00C30686" w:rsidRDefault="006F6378" w:rsidP="0094020B">
            <w:pPr>
              <w:pStyle w:val="TAC"/>
              <w:rPr>
                <w:rFonts w:eastAsiaTheme="minorEastAsia"/>
                <w:lang w:val="en-US"/>
              </w:rPr>
            </w:pPr>
            <w:r w:rsidRPr="00C30686">
              <w:rPr>
                <w:color w:val="000000"/>
                <w:lang w:eastAsia="zh-CN"/>
              </w:rPr>
              <w:t>n1</w:t>
            </w:r>
          </w:p>
        </w:tc>
        <w:tc>
          <w:tcPr>
            <w:tcW w:w="4356" w:type="dxa"/>
            <w:tcBorders>
              <w:top w:val="single" w:sz="4" w:space="0" w:color="auto"/>
              <w:left w:val="single" w:sz="4" w:space="0" w:color="auto"/>
              <w:bottom w:val="single" w:sz="4" w:space="0" w:color="auto"/>
              <w:right w:val="single" w:sz="4" w:space="0" w:color="auto"/>
            </w:tcBorders>
            <w:vAlign w:val="bottom"/>
          </w:tcPr>
          <w:p w14:paraId="5BD9D663"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6"/>
              </w:rPr>
              <w:t>5, 10, 15, 20</w:t>
            </w:r>
          </w:p>
        </w:tc>
        <w:tc>
          <w:tcPr>
            <w:tcW w:w="2445" w:type="dxa"/>
            <w:tcBorders>
              <w:top w:val="single" w:sz="4" w:space="0" w:color="auto"/>
              <w:left w:val="single" w:sz="4" w:space="0" w:color="auto"/>
              <w:bottom w:val="nil"/>
              <w:right w:val="single" w:sz="4" w:space="0" w:color="auto"/>
            </w:tcBorders>
            <w:vAlign w:val="center"/>
          </w:tcPr>
          <w:p w14:paraId="4F027525" w14:textId="77777777" w:rsidR="006F6378" w:rsidRPr="00C30686" w:rsidRDefault="006F6378" w:rsidP="0094020B">
            <w:pPr>
              <w:pStyle w:val="TAC"/>
              <w:rPr>
                <w:rFonts w:eastAsiaTheme="minorEastAsia"/>
                <w:lang w:val="en-US" w:eastAsia="zh-CN"/>
              </w:rPr>
            </w:pPr>
            <w:r w:rsidRPr="00C30686">
              <w:rPr>
                <w:rFonts w:eastAsiaTheme="minorEastAsia" w:hint="eastAsia"/>
                <w:szCs w:val="18"/>
                <w:lang w:val="en-US" w:eastAsia="zh-CN"/>
              </w:rPr>
              <w:t>0</w:t>
            </w:r>
          </w:p>
        </w:tc>
      </w:tr>
      <w:tr w:rsidR="006F6378" w:rsidRPr="00C30686" w14:paraId="3605F3D8" w14:textId="77777777" w:rsidTr="004F423A">
        <w:trPr>
          <w:trHeight w:val="29"/>
        </w:trPr>
        <w:tc>
          <w:tcPr>
            <w:tcW w:w="2742" w:type="dxa"/>
            <w:tcBorders>
              <w:top w:val="nil"/>
              <w:left w:val="single" w:sz="4" w:space="0" w:color="auto"/>
              <w:bottom w:val="nil"/>
              <w:right w:val="single" w:sz="4" w:space="0" w:color="auto"/>
            </w:tcBorders>
            <w:vAlign w:val="center"/>
          </w:tcPr>
          <w:p w14:paraId="537462E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303047F"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5D0480B" w14:textId="77777777" w:rsidR="006F6378" w:rsidRPr="00C30686" w:rsidRDefault="006F6378" w:rsidP="0094020B">
            <w:pPr>
              <w:pStyle w:val="TAC"/>
              <w:rPr>
                <w:rFonts w:eastAsiaTheme="minorEastAsia"/>
                <w:lang w:val="en-US"/>
              </w:rPr>
            </w:pPr>
            <w:r w:rsidRPr="00C30686">
              <w:rPr>
                <w:color w:val="000000"/>
                <w:lang w:eastAsia="zh-CN"/>
              </w:rPr>
              <w:t>n78</w:t>
            </w:r>
          </w:p>
        </w:tc>
        <w:tc>
          <w:tcPr>
            <w:tcW w:w="4356" w:type="dxa"/>
            <w:tcBorders>
              <w:top w:val="single" w:sz="4" w:space="0" w:color="auto"/>
              <w:left w:val="single" w:sz="4" w:space="0" w:color="auto"/>
              <w:bottom w:val="single" w:sz="4" w:space="0" w:color="auto"/>
              <w:right w:val="single" w:sz="4" w:space="0" w:color="auto"/>
            </w:tcBorders>
            <w:vAlign w:val="bottom"/>
          </w:tcPr>
          <w:p w14:paraId="7268818B"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6"/>
              </w:rPr>
              <w:t>CA_n78(2A)_BCS2</w:t>
            </w:r>
          </w:p>
        </w:tc>
        <w:tc>
          <w:tcPr>
            <w:tcW w:w="2445" w:type="dxa"/>
            <w:tcBorders>
              <w:top w:val="nil"/>
              <w:left w:val="single" w:sz="4" w:space="0" w:color="auto"/>
              <w:bottom w:val="nil"/>
              <w:right w:val="single" w:sz="4" w:space="0" w:color="auto"/>
            </w:tcBorders>
            <w:vAlign w:val="center"/>
          </w:tcPr>
          <w:p w14:paraId="2E3EB080" w14:textId="77777777" w:rsidR="006F6378" w:rsidRPr="00C30686" w:rsidRDefault="006F6378" w:rsidP="0094020B">
            <w:pPr>
              <w:pStyle w:val="TAC"/>
              <w:rPr>
                <w:rFonts w:eastAsiaTheme="minorEastAsia"/>
                <w:lang w:val="en-US" w:eastAsia="zh-CN"/>
              </w:rPr>
            </w:pPr>
          </w:p>
        </w:tc>
      </w:tr>
      <w:tr w:rsidR="006F6378" w:rsidRPr="00C30686" w14:paraId="4C84EFA0"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D687B0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4C44F2BE"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C214123" w14:textId="77777777" w:rsidR="006F6378" w:rsidRPr="00C30686" w:rsidRDefault="006F6378" w:rsidP="0094020B">
            <w:pPr>
              <w:pStyle w:val="TAC"/>
              <w:rPr>
                <w:rFonts w:eastAsiaTheme="minorEastAsia"/>
                <w:lang w:val="en-US"/>
              </w:rPr>
            </w:pPr>
            <w:r w:rsidRPr="00C30686">
              <w:rPr>
                <w:color w:val="000000"/>
                <w:lang w:eastAsia="zh-CN"/>
              </w:rPr>
              <w:t>n102</w:t>
            </w:r>
          </w:p>
        </w:tc>
        <w:tc>
          <w:tcPr>
            <w:tcW w:w="4356" w:type="dxa"/>
            <w:tcBorders>
              <w:top w:val="single" w:sz="4" w:space="0" w:color="auto"/>
              <w:left w:val="single" w:sz="4" w:space="0" w:color="auto"/>
              <w:bottom w:val="single" w:sz="4" w:space="0" w:color="auto"/>
              <w:right w:val="single" w:sz="4" w:space="0" w:color="auto"/>
            </w:tcBorders>
            <w:vAlign w:val="bottom"/>
          </w:tcPr>
          <w:p w14:paraId="72CC9495"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6"/>
              </w:rPr>
              <w:t>20, 40, 60, 80, 100</w:t>
            </w:r>
          </w:p>
        </w:tc>
        <w:tc>
          <w:tcPr>
            <w:tcW w:w="2445" w:type="dxa"/>
            <w:tcBorders>
              <w:top w:val="nil"/>
              <w:left w:val="single" w:sz="4" w:space="0" w:color="auto"/>
              <w:bottom w:val="single" w:sz="4" w:space="0" w:color="auto"/>
              <w:right w:val="single" w:sz="4" w:space="0" w:color="auto"/>
            </w:tcBorders>
            <w:vAlign w:val="center"/>
          </w:tcPr>
          <w:p w14:paraId="2D6D132A" w14:textId="77777777" w:rsidR="006F6378" w:rsidRPr="00C30686" w:rsidRDefault="006F6378" w:rsidP="0094020B">
            <w:pPr>
              <w:pStyle w:val="TAC"/>
              <w:rPr>
                <w:rFonts w:eastAsiaTheme="minorEastAsia"/>
                <w:lang w:val="en-US" w:eastAsia="zh-CN"/>
              </w:rPr>
            </w:pPr>
          </w:p>
        </w:tc>
      </w:tr>
      <w:tr w:rsidR="006F6378" w:rsidRPr="00C30686" w14:paraId="61B85CF8"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2E99DE6"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CA_n1A-n78(2A)-n102B</w:t>
            </w:r>
          </w:p>
        </w:tc>
        <w:tc>
          <w:tcPr>
            <w:tcW w:w="2785" w:type="dxa"/>
            <w:tcBorders>
              <w:top w:val="single" w:sz="4" w:space="0" w:color="auto"/>
              <w:left w:val="single" w:sz="4" w:space="0" w:color="auto"/>
              <w:bottom w:val="nil"/>
              <w:right w:val="single" w:sz="4" w:space="0" w:color="auto"/>
            </w:tcBorders>
            <w:vAlign w:val="center"/>
          </w:tcPr>
          <w:p w14:paraId="775B530C"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CA_n1A-n78A</w:t>
            </w:r>
          </w:p>
          <w:p w14:paraId="058DF30B"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CA_n1A-n102A</w:t>
            </w:r>
          </w:p>
          <w:p w14:paraId="31B18DE4"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CA_n78A-n102A</w:t>
            </w:r>
          </w:p>
        </w:tc>
        <w:tc>
          <w:tcPr>
            <w:tcW w:w="1259" w:type="dxa"/>
            <w:tcBorders>
              <w:top w:val="single" w:sz="4" w:space="0" w:color="auto"/>
              <w:left w:val="single" w:sz="4" w:space="0" w:color="auto"/>
              <w:bottom w:val="single" w:sz="4" w:space="0" w:color="auto"/>
              <w:right w:val="single" w:sz="4" w:space="0" w:color="auto"/>
            </w:tcBorders>
            <w:vAlign w:val="center"/>
          </w:tcPr>
          <w:p w14:paraId="039D33B5" w14:textId="77777777" w:rsidR="006F6378" w:rsidRPr="00C30686" w:rsidRDefault="006F6378" w:rsidP="0094020B">
            <w:pPr>
              <w:pStyle w:val="TAC"/>
              <w:rPr>
                <w:rFonts w:eastAsiaTheme="minorEastAsia"/>
                <w:lang w:val="en-US"/>
              </w:rPr>
            </w:pPr>
            <w:r w:rsidRPr="00C30686">
              <w:rPr>
                <w:color w:val="000000"/>
                <w:lang w:eastAsia="zh-CN"/>
              </w:rPr>
              <w:t>n1</w:t>
            </w:r>
          </w:p>
        </w:tc>
        <w:tc>
          <w:tcPr>
            <w:tcW w:w="4356" w:type="dxa"/>
            <w:tcBorders>
              <w:top w:val="single" w:sz="4" w:space="0" w:color="auto"/>
              <w:left w:val="single" w:sz="4" w:space="0" w:color="auto"/>
              <w:bottom w:val="single" w:sz="4" w:space="0" w:color="auto"/>
              <w:right w:val="single" w:sz="4" w:space="0" w:color="auto"/>
            </w:tcBorders>
            <w:vAlign w:val="bottom"/>
          </w:tcPr>
          <w:p w14:paraId="40D54BFE"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6"/>
              </w:rPr>
              <w:t>5, 10, 15, 20</w:t>
            </w:r>
          </w:p>
        </w:tc>
        <w:tc>
          <w:tcPr>
            <w:tcW w:w="2445" w:type="dxa"/>
            <w:tcBorders>
              <w:top w:val="single" w:sz="4" w:space="0" w:color="auto"/>
              <w:left w:val="single" w:sz="4" w:space="0" w:color="auto"/>
              <w:bottom w:val="nil"/>
              <w:right w:val="single" w:sz="4" w:space="0" w:color="auto"/>
            </w:tcBorders>
            <w:vAlign w:val="center"/>
          </w:tcPr>
          <w:p w14:paraId="51D133AD"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0</w:t>
            </w:r>
          </w:p>
        </w:tc>
      </w:tr>
      <w:tr w:rsidR="006F6378" w:rsidRPr="00C30686" w14:paraId="2A370E26" w14:textId="77777777" w:rsidTr="004F423A">
        <w:trPr>
          <w:trHeight w:val="29"/>
        </w:trPr>
        <w:tc>
          <w:tcPr>
            <w:tcW w:w="2742" w:type="dxa"/>
            <w:tcBorders>
              <w:top w:val="nil"/>
              <w:left w:val="single" w:sz="4" w:space="0" w:color="auto"/>
              <w:bottom w:val="nil"/>
              <w:right w:val="single" w:sz="4" w:space="0" w:color="auto"/>
            </w:tcBorders>
            <w:vAlign w:val="center"/>
          </w:tcPr>
          <w:p w14:paraId="78D3903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750DDC1"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458297B" w14:textId="77777777" w:rsidR="006F6378" w:rsidRPr="00C30686" w:rsidRDefault="006F6378" w:rsidP="0094020B">
            <w:pPr>
              <w:pStyle w:val="TAC"/>
              <w:rPr>
                <w:rFonts w:eastAsiaTheme="minorEastAsia"/>
                <w:lang w:val="en-US"/>
              </w:rPr>
            </w:pPr>
            <w:r w:rsidRPr="00C30686">
              <w:rPr>
                <w:color w:val="000000"/>
                <w:lang w:eastAsia="zh-CN"/>
              </w:rPr>
              <w:t>n78</w:t>
            </w:r>
          </w:p>
        </w:tc>
        <w:tc>
          <w:tcPr>
            <w:tcW w:w="4356" w:type="dxa"/>
            <w:tcBorders>
              <w:top w:val="single" w:sz="4" w:space="0" w:color="auto"/>
              <w:left w:val="single" w:sz="4" w:space="0" w:color="auto"/>
              <w:bottom w:val="single" w:sz="4" w:space="0" w:color="auto"/>
              <w:right w:val="single" w:sz="4" w:space="0" w:color="auto"/>
            </w:tcBorders>
            <w:vAlign w:val="bottom"/>
          </w:tcPr>
          <w:p w14:paraId="653C0A87"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6"/>
              </w:rPr>
              <w:t>CA_n78(2A)_BCS2</w:t>
            </w:r>
          </w:p>
        </w:tc>
        <w:tc>
          <w:tcPr>
            <w:tcW w:w="2445" w:type="dxa"/>
            <w:tcBorders>
              <w:top w:val="nil"/>
              <w:left w:val="single" w:sz="4" w:space="0" w:color="auto"/>
              <w:bottom w:val="nil"/>
              <w:right w:val="single" w:sz="4" w:space="0" w:color="auto"/>
            </w:tcBorders>
            <w:vAlign w:val="center"/>
          </w:tcPr>
          <w:p w14:paraId="4B6CDBBF" w14:textId="77777777" w:rsidR="006F6378" w:rsidRPr="00C30686" w:rsidRDefault="006F6378" w:rsidP="0094020B">
            <w:pPr>
              <w:pStyle w:val="TAC"/>
              <w:rPr>
                <w:rFonts w:eastAsiaTheme="minorEastAsia"/>
                <w:lang w:val="en-US" w:eastAsia="zh-CN"/>
              </w:rPr>
            </w:pPr>
          </w:p>
        </w:tc>
      </w:tr>
      <w:tr w:rsidR="006F6378" w:rsidRPr="00C30686" w14:paraId="7B6B421C"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D26808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691D81C6"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C0874C1" w14:textId="77777777" w:rsidR="006F6378" w:rsidRPr="00C30686" w:rsidRDefault="006F6378" w:rsidP="0094020B">
            <w:pPr>
              <w:pStyle w:val="TAC"/>
              <w:rPr>
                <w:rFonts w:eastAsiaTheme="minorEastAsia"/>
                <w:lang w:val="en-US"/>
              </w:rPr>
            </w:pPr>
            <w:r w:rsidRPr="00C30686">
              <w:rPr>
                <w:color w:val="000000"/>
                <w:lang w:eastAsia="zh-CN"/>
              </w:rPr>
              <w:t>n102</w:t>
            </w:r>
          </w:p>
        </w:tc>
        <w:tc>
          <w:tcPr>
            <w:tcW w:w="4356" w:type="dxa"/>
            <w:tcBorders>
              <w:top w:val="single" w:sz="4" w:space="0" w:color="auto"/>
              <w:left w:val="single" w:sz="4" w:space="0" w:color="auto"/>
              <w:bottom w:val="single" w:sz="4" w:space="0" w:color="auto"/>
              <w:right w:val="single" w:sz="4" w:space="0" w:color="auto"/>
            </w:tcBorders>
            <w:vAlign w:val="bottom"/>
          </w:tcPr>
          <w:p w14:paraId="5B73D233"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6"/>
              </w:rPr>
              <w:t>CA_n102B_BCS0</w:t>
            </w:r>
          </w:p>
        </w:tc>
        <w:tc>
          <w:tcPr>
            <w:tcW w:w="2445" w:type="dxa"/>
            <w:tcBorders>
              <w:top w:val="nil"/>
              <w:left w:val="single" w:sz="4" w:space="0" w:color="auto"/>
              <w:bottom w:val="single" w:sz="4" w:space="0" w:color="auto"/>
              <w:right w:val="single" w:sz="4" w:space="0" w:color="auto"/>
            </w:tcBorders>
            <w:vAlign w:val="center"/>
          </w:tcPr>
          <w:p w14:paraId="0553D050" w14:textId="77777777" w:rsidR="006F6378" w:rsidRPr="00C30686" w:rsidRDefault="006F6378" w:rsidP="0094020B">
            <w:pPr>
              <w:pStyle w:val="TAC"/>
              <w:rPr>
                <w:rFonts w:eastAsiaTheme="minorEastAsia"/>
                <w:lang w:val="en-US" w:eastAsia="zh-CN"/>
              </w:rPr>
            </w:pPr>
          </w:p>
        </w:tc>
      </w:tr>
      <w:tr w:rsidR="006F6378" w:rsidRPr="00C30686" w14:paraId="2EECB567"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CD41D16"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CA_n1A-n78(2A)-n102C</w:t>
            </w:r>
          </w:p>
        </w:tc>
        <w:tc>
          <w:tcPr>
            <w:tcW w:w="2785" w:type="dxa"/>
            <w:tcBorders>
              <w:top w:val="single" w:sz="4" w:space="0" w:color="auto"/>
              <w:left w:val="single" w:sz="4" w:space="0" w:color="auto"/>
              <w:bottom w:val="nil"/>
              <w:right w:val="single" w:sz="4" w:space="0" w:color="auto"/>
            </w:tcBorders>
            <w:vAlign w:val="center"/>
          </w:tcPr>
          <w:p w14:paraId="506CCB01"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CA_n1A-n78A</w:t>
            </w:r>
          </w:p>
          <w:p w14:paraId="78B4C26C"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CA_n1A-n102A</w:t>
            </w:r>
          </w:p>
          <w:p w14:paraId="49939A00"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CA_n78A-n102A</w:t>
            </w:r>
          </w:p>
        </w:tc>
        <w:tc>
          <w:tcPr>
            <w:tcW w:w="1259" w:type="dxa"/>
            <w:tcBorders>
              <w:top w:val="single" w:sz="4" w:space="0" w:color="auto"/>
              <w:left w:val="single" w:sz="4" w:space="0" w:color="auto"/>
              <w:bottom w:val="single" w:sz="4" w:space="0" w:color="auto"/>
              <w:right w:val="single" w:sz="4" w:space="0" w:color="auto"/>
            </w:tcBorders>
            <w:vAlign w:val="center"/>
          </w:tcPr>
          <w:p w14:paraId="3E87DA13" w14:textId="77777777" w:rsidR="006F6378" w:rsidRPr="00C30686" w:rsidRDefault="006F6378" w:rsidP="0094020B">
            <w:pPr>
              <w:pStyle w:val="TAC"/>
              <w:rPr>
                <w:rFonts w:eastAsiaTheme="minorEastAsia"/>
                <w:lang w:val="en-US"/>
              </w:rPr>
            </w:pPr>
            <w:r w:rsidRPr="00C30686">
              <w:rPr>
                <w:color w:val="000000"/>
                <w:lang w:eastAsia="zh-CN"/>
              </w:rPr>
              <w:t>n1</w:t>
            </w:r>
          </w:p>
        </w:tc>
        <w:tc>
          <w:tcPr>
            <w:tcW w:w="4356" w:type="dxa"/>
            <w:tcBorders>
              <w:top w:val="single" w:sz="4" w:space="0" w:color="auto"/>
              <w:left w:val="single" w:sz="4" w:space="0" w:color="auto"/>
              <w:bottom w:val="single" w:sz="4" w:space="0" w:color="auto"/>
              <w:right w:val="single" w:sz="4" w:space="0" w:color="auto"/>
            </w:tcBorders>
            <w:vAlign w:val="bottom"/>
          </w:tcPr>
          <w:p w14:paraId="7CC5F034"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6"/>
              </w:rPr>
              <w:t>5, 10, 15, 20</w:t>
            </w:r>
          </w:p>
        </w:tc>
        <w:tc>
          <w:tcPr>
            <w:tcW w:w="2445" w:type="dxa"/>
            <w:tcBorders>
              <w:top w:val="single" w:sz="4" w:space="0" w:color="auto"/>
              <w:left w:val="single" w:sz="4" w:space="0" w:color="auto"/>
              <w:bottom w:val="nil"/>
              <w:right w:val="single" w:sz="4" w:space="0" w:color="auto"/>
            </w:tcBorders>
            <w:vAlign w:val="center"/>
          </w:tcPr>
          <w:p w14:paraId="509CEAE8"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0</w:t>
            </w:r>
          </w:p>
        </w:tc>
      </w:tr>
      <w:tr w:rsidR="006F6378" w:rsidRPr="00C30686" w14:paraId="72280749" w14:textId="77777777" w:rsidTr="004F423A">
        <w:trPr>
          <w:trHeight w:val="29"/>
        </w:trPr>
        <w:tc>
          <w:tcPr>
            <w:tcW w:w="2742" w:type="dxa"/>
            <w:tcBorders>
              <w:top w:val="nil"/>
              <w:left w:val="single" w:sz="4" w:space="0" w:color="auto"/>
              <w:bottom w:val="nil"/>
              <w:right w:val="single" w:sz="4" w:space="0" w:color="auto"/>
            </w:tcBorders>
            <w:vAlign w:val="center"/>
          </w:tcPr>
          <w:p w14:paraId="49F7F23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813A129"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41A8DCB" w14:textId="77777777" w:rsidR="006F6378" w:rsidRPr="00C30686" w:rsidRDefault="006F6378" w:rsidP="0094020B">
            <w:pPr>
              <w:pStyle w:val="TAC"/>
              <w:rPr>
                <w:rFonts w:eastAsiaTheme="minorEastAsia"/>
                <w:lang w:val="en-US"/>
              </w:rPr>
            </w:pPr>
            <w:r w:rsidRPr="00C30686">
              <w:rPr>
                <w:color w:val="000000"/>
                <w:lang w:eastAsia="zh-CN"/>
              </w:rPr>
              <w:t>n78</w:t>
            </w:r>
          </w:p>
        </w:tc>
        <w:tc>
          <w:tcPr>
            <w:tcW w:w="4356" w:type="dxa"/>
            <w:tcBorders>
              <w:top w:val="single" w:sz="4" w:space="0" w:color="auto"/>
              <w:left w:val="single" w:sz="4" w:space="0" w:color="auto"/>
              <w:bottom w:val="single" w:sz="4" w:space="0" w:color="auto"/>
              <w:right w:val="single" w:sz="4" w:space="0" w:color="auto"/>
            </w:tcBorders>
            <w:vAlign w:val="bottom"/>
          </w:tcPr>
          <w:p w14:paraId="79BE6DCC"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6"/>
              </w:rPr>
              <w:t>CA_n78(2A)_BCS2</w:t>
            </w:r>
          </w:p>
        </w:tc>
        <w:tc>
          <w:tcPr>
            <w:tcW w:w="2445" w:type="dxa"/>
            <w:tcBorders>
              <w:top w:val="nil"/>
              <w:left w:val="single" w:sz="4" w:space="0" w:color="auto"/>
              <w:bottom w:val="nil"/>
              <w:right w:val="single" w:sz="4" w:space="0" w:color="auto"/>
            </w:tcBorders>
            <w:vAlign w:val="center"/>
          </w:tcPr>
          <w:p w14:paraId="19872F23" w14:textId="77777777" w:rsidR="006F6378" w:rsidRPr="00C30686" w:rsidRDefault="006F6378" w:rsidP="0094020B">
            <w:pPr>
              <w:pStyle w:val="TAC"/>
              <w:rPr>
                <w:rFonts w:eastAsiaTheme="minorEastAsia"/>
                <w:lang w:val="en-US" w:eastAsia="zh-CN"/>
              </w:rPr>
            </w:pPr>
          </w:p>
        </w:tc>
      </w:tr>
      <w:tr w:rsidR="006F6378" w:rsidRPr="00C30686" w14:paraId="17EF0D19"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4AC76D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6758626F"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4C522FA" w14:textId="77777777" w:rsidR="006F6378" w:rsidRPr="00C30686" w:rsidRDefault="006F6378" w:rsidP="0094020B">
            <w:pPr>
              <w:pStyle w:val="TAC"/>
              <w:rPr>
                <w:rFonts w:eastAsiaTheme="minorEastAsia"/>
                <w:lang w:val="en-US"/>
              </w:rPr>
            </w:pPr>
            <w:r w:rsidRPr="00C30686">
              <w:rPr>
                <w:color w:val="000000"/>
                <w:lang w:eastAsia="zh-CN"/>
              </w:rPr>
              <w:t>n102</w:t>
            </w:r>
          </w:p>
        </w:tc>
        <w:tc>
          <w:tcPr>
            <w:tcW w:w="4356" w:type="dxa"/>
            <w:tcBorders>
              <w:top w:val="single" w:sz="4" w:space="0" w:color="auto"/>
              <w:left w:val="single" w:sz="4" w:space="0" w:color="auto"/>
              <w:bottom w:val="single" w:sz="4" w:space="0" w:color="auto"/>
              <w:right w:val="single" w:sz="4" w:space="0" w:color="auto"/>
            </w:tcBorders>
            <w:vAlign w:val="bottom"/>
          </w:tcPr>
          <w:p w14:paraId="59DBA4D0"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6"/>
              </w:rPr>
              <w:t>CA_n102C_BCS0</w:t>
            </w:r>
          </w:p>
        </w:tc>
        <w:tc>
          <w:tcPr>
            <w:tcW w:w="2445" w:type="dxa"/>
            <w:tcBorders>
              <w:top w:val="nil"/>
              <w:left w:val="single" w:sz="4" w:space="0" w:color="auto"/>
              <w:bottom w:val="single" w:sz="4" w:space="0" w:color="auto"/>
              <w:right w:val="single" w:sz="4" w:space="0" w:color="auto"/>
            </w:tcBorders>
            <w:vAlign w:val="center"/>
          </w:tcPr>
          <w:p w14:paraId="5A4EB127" w14:textId="77777777" w:rsidR="006F6378" w:rsidRPr="00C30686" w:rsidRDefault="006F6378" w:rsidP="0094020B">
            <w:pPr>
              <w:pStyle w:val="TAC"/>
              <w:rPr>
                <w:rFonts w:eastAsiaTheme="minorEastAsia"/>
                <w:lang w:val="en-US" w:eastAsia="zh-CN"/>
              </w:rPr>
            </w:pPr>
          </w:p>
        </w:tc>
      </w:tr>
      <w:tr w:rsidR="006F6378" w:rsidRPr="00C30686" w14:paraId="6C6D96AC"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8D62916"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CA_n1A-n78(2A)-n102D</w:t>
            </w:r>
          </w:p>
        </w:tc>
        <w:tc>
          <w:tcPr>
            <w:tcW w:w="2785" w:type="dxa"/>
            <w:tcBorders>
              <w:top w:val="single" w:sz="4" w:space="0" w:color="auto"/>
              <w:left w:val="single" w:sz="4" w:space="0" w:color="auto"/>
              <w:bottom w:val="nil"/>
              <w:right w:val="single" w:sz="4" w:space="0" w:color="auto"/>
            </w:tcBorders>
            <w:vAlign w:val="center"/>
          </w:tcPr>
          <w:p w14:paraId="5AF302E3"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CA_n1A-n78A</w:t>
            </w:r>
          </w:p>
          <w:p w14:paraId="37C2ACC3"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CA_n1A-n102A</w:t>
            </w:r>
          </w:p>
          <w:p w14:paraId="426A76B4"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CA_n78A-n102A</w:t>
            </w:r>
          </w:p>
        </w:tc>
        <w:tc>
          <w:tcPr>
            <w:tcW w:w="1259" w:type="dxa"/>
            <w:tcBorders>
              <w:top w:val="single" w:sz="4" w:space="0" w:color="auto"/>
              <w:left w:val="single" w:sz="4" w:space="0" w:color="auto"/>
              <w:bottom w:val="single" w:sz="4" w:space="0" w:color="auto"/>
              <w:right w:val="single" w:sz="4" w:space="0" w:color="auto"/>
            </w:tcBorders>
            <w:vAlign w:val="center"/>
          </w:tcPr>
          <w:p w14:paraId="0958A445" w14:textId="77777777" w:rsidR="006F6378" w:rsidRPr="00C30686" w:rsidRDefault="006F6378" w:rsidP="0094020B">
            <w:pPr>
              <w:pStyle w:val="TAC"/>
              <w:rPr>
                <w:rFonts w:eastAsiaTheme="minorEastAsia"/>
                <w:lang w:val="en-US"/>
              </w:rPr>
            </w:pPr>
            <w:r w:rsidRPr="00C30686">
              <w:rPr>
                <w:color w:val="000000"/>
                <w:lang w:eastAsia="zh-CN"/>
              </w:rPr>
              <w:t>n1</w:t>
            </w:r>
          </w:p>
        </w:tc>
        <w:tc>
          <w:tcPr>
            <w:tcW w:w="4356" w:type="dxa"/>
            <w:tcBorders>
              <w:top w:val="single" w:sz="4" w:space="0" w:color="auto"/>
              <w:left w:val="single" w:sz="4" w:space="0" w:color="auto"/>
              <w:bottom w:val="single" w:sz="4" w:space="0" w:color="auto"/>
              <w:right w:val="single" w:sz="4" w:space="0" w:color="auto"/>
            </w:tcBorders>
            <w:vAlign w:val="bottom"/>
          </w:tcPr>
          <w:p w14:paraId="28A2AC7B"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6"/>
              </w:rPr>
              <w:t>5, 10, 15, 20</w:t>
            </w:r>
          </w:p>
        </w:tc>
        <w:tc>
          <w:tcPr>
            <w:tcW w:w="2445" w:type="dxa"/>
            <w:tcBorders>
              <w:top w:val="single" w:sz="4" w:space="0" w:color="auto"/>
              <w:left w:val="single" w:sz="4" w:space="0" w:color="auto"/>
              <w:bottom w:val="nil"/>
              <w:right w:val="single" w:sz="4" w:space="0" w:color="auto"/>
            </w:tcBorders>
            <w:vAlign w:val="center"/>
          </w:tcPr>
          <w:p w14:paraId="03BFB41E"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0</w:t>
            </w:r>
          </w:p>
        </w:tc>
      </w:tr>
      <w:tr w:rsidR="006F6378" w:rsidRPr="00C30686" w14:paraId="662966F9" w14:textId="77777777" w:rsidTr="004F423A">
        <w:trPr>
          <w:trHeight w:val="29"/>
        </w:trPr>
        <w:tc>
          <w:tcPr>
            <w:tcW w:w="2742" w:type="dxa"/>
            <w:tcBorders>
              <w:top w:val="nil"/>
              <w:left w:val="single" w:sz="4" w:space="0" w:color="auto"/>
              <w:bottom w:val="nil"/>
              <w:right w:val="single" w:sz="4" w:space="0" w:color="auto"/>
            </w:tcBorders>
            <w:vAlign w:val="center"/>
          </w:tcPr>
          <w:p w14:paraId="433A320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A9E25F7"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0232C08" w14:textId="77777777" w:rsidR="006F6378" w:rsidRPr="00C30686" w:rsidRDefault="006F6378" w:rsidP="0094020B">
            <w:pPr>
              <w:pStyle w:val="TAC"/>
              <w:rPr>
                <w:rFonts w:eastAsiaTheme="minorEastAsia"/>
                <w:lang w:val="en-US"/>
              </w:rPr>
            </w:pPr>
            <w:r w:rsidRPr="00C30686">
              <w:rPr>
                <w:color w:val="000000"/>
                <w:lang w:eastAsia="zh-CN"/>
              </w:rPr>
              <w:t>n78</w:t>
            </w:r>
          </w:p>
        </w:tc>
        <w:tc>
          <w:tcPr>
            <w:tcW w:w="4356" w:type="dxa"/>
            <w:tcBorders>
              <w:top w:val="single" w:sz="4" w:space="0" w:color="auto"/>
              <w:left w:val="single" w:sz="4" w:space="0" w:color="auto"/>
              <w:bottom w:val="single" w:sz="4" w:space="0" w:color="auto"/>
              <w:right w:val="single" w:sz="4" w:space="0" w:color="auto"/>
            </w:tcBorders>
            <w:vAlign w:val="bottom"/>
          </w:tcPr>
          <w:p w14:paraId="305CE455"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6"/>
              </w:rPr>
              <w:t>CA_n78(2A)_BCS2</w:t>
            </w:r>
          </w:p>
        </w:tc>
        <w:tc>
          <w:tcPr>
            <w:tcW w:w="2445" w:type="dxa"/>
            <w:tcBorders>
              <w:top w:val="nil"/>
              <w:left w:val="single" w:sz="4" w:space="0" w:color="auto"/>
              <w:bottom w:val="nil"/>
              <w:right w:val="single" w:sz="4" w:space="0" w:color="auto"/>
            </w:tcBorders>
            <w:vAlign w:val="center"/>
          </w:tcPr>
          <w:p w14:paraId="76B057E8" w14:textId="77777777" w:rsidR="006F6378" w:rsidRPr="00C30686" w:rsidRDefault="006F6378" w:rsidP="0094020B">
            <w:pPr>
              <w:pStyle w:val="TAC"/>
              <w:rPr>
                <w:rFonts w:eastAsiaTheme="minorEastAsia"/>
                <w:lang w:val="en-US" w:eastAsia="zh-CN"/>
              </w:rPr>
            </w:pPr>
          </w:p>
        </w:tc>
      </w:tr>
      <w:tr w:rsidR="006F6378" w:rsidRPr="00C30686" w14:paraId="0B5F6DB6"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D605CD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4D74E2B"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2DEB730" w14:textId="77777777" w:rsidR="006F6378" w:rsidRPr="00C30686" w:rsidRDefault="006F6378" w:rsidP="0094020B">
            <w:pPr>
              <w:pStyle w:val="TAC"/>
              <w:rPr>
                <w:rFonts w:eastAsiaTheme="minorEastAsia"/>
                <w:lang w:val="en-US"/>
              </w:rPr>
            </w:pPr>
            <w:r w:rsidRPr="00C30686">
              <w:rPr>
                <w:color w:val="000000"/>
                <w:lang w:eastAsia="zh-CN"/>
              </w:rPr>
              <w:t>n102</w:t>
            </w:r>
          </w:p>
        </w:tc>
        <w:tc>
          <w:tcPr>
            <w:tcW w:w="4356" w:type="dxa"/>
            <w:tcBorders>
              <w:top w:val="single" w:sz="4" w:space="0" w:color="auto"/>
              <w:left w:val="single" w:sz="4" w:space="0" w:color="auto"/>
              <w:bottom w:val="single" w:sz="4" w:space="0" w:color="auto"/>
              <w:right w:val="single" w:sz="4" w:space="0" w:color="auto"/>
            </w:tcBorders>
            <w:vAlign w:val="bottom"/>
          </w:tcPr>
          <w:p w14:paraId="1526980A"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6"/>
              </w:rPr>
              <w:t>CA_n102D_BCS0</w:t>
            </w:r>
          </w:p>
        </w:tc>
        <w:tc>
          <w:tcPr>
            <w:tcW w:w="2445" w:type="dxa"/>
            <w:tcBorders>
              <w:top w:val="nil"/>
              <w:left w:val="single" w:sz="4" w:space="0" w:color="auto"/>
              <w:bottom w:val="single" w:sz="4" w:space="0" w:color="auto"/>
              <w:right w:val="single" w:sz="4" w:space="0" w:color="auto"/>
            </w:tcBorders>
            <w:vAlign w:val="center"/>
          </w:tcPr>
          <w:p w14:paraId="04A364D2" w14:textId="77777777" w:rsidR="006F6378" w:rsidRPr="00C30686" w:rsidRDefault="006F6378" w:rsidP="0094020B">
            <w:pPr>
              <w:pStyle w:val="TAC"/>
              <w:rPr>
                <w:rFonts w:eastAsiaTheme="minorEastAsia"/>
                <w:lang w:val="en-US" w:eastAsia="zh-CN"/>
              </w:rPr>
            </w:pPr>
          </w:p>
        </w:tc>
      </w:tr>
      <w:tr w:rsidR="006F6378" w:rsidRPr="00C30686" w14:paraId="60972969"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700930A"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lastRenderedPageBreak/>
              <w:t>CA_n1A-n78(2A)-n102E</w:t>
            </w:r>
          </w:p>
        </w:tc>
        <w:tc>
          <w:tcPr>
            <w:tcW w:w="2785" w:type="dxa"/>
            <w:tcBorders>
              <w:top w:val="single" w:sz="4" w:space="0" w:color="auto"/>
              <w:left w:val="single" w:sz="4" w:space="0" w:color="auto"/>
              <w:bottom w:val="nil"/>
              <w:right w:val="single" w:sz="4" w:space="0" w:color="auto"/>
            </w:tcBorders>
            <w:vAlign w:val="center"/>
          </w:tcPr>
          <w:p w14:paraId="1C15E21E"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CA_n1A-n78A</w:t>
            </w:r>
          </w:p>
          <w:p w14:paraId="0E905991"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CA_n1A-n102A</w:t>
            </w:r>
          </w:p>
          <w:p w14:paraId="52C8B9C9"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CA_n78A-n102A</w:t>
            </w:r>
          </w:p>
        </w:tc>
        <w:tc>
          <w:tcPr>
            <w:tcW w:w="1259" w:type="dxa"/>
            <w:tcBorders>
              <w:top w:val="single" w:sz="4" w:space="0" w:color="auto"/>
              <w:left w:val="single" w:sz="4" w:space="0" w:color="auto"/>
              <w:bottom w:val="single" w:sz="4" w:space="0" w:color="auto"/>
              <w:right w:val="single" w:sz="4" w:space="0" w:color="auto"/>
            </w:tcBorders>
            <w:vAlign w:val="center"/>
          </w:tcPr>
          <w:p w14:paraId="798C3101" w14:textId="77777777" w:rsidR="006F6378" w:rsidRPr="00C30686" w:rsidRDefault="006F6378" w:rsidP="0094020B">
            <w:pPr>
              <w:pStyle w:val="TAC"/>
              <w:rPr>
                <w:rFonts w:eastAsiaTheme="minorEastAsia"/>
                <w:lang w:val="en-US"/>
              </w:rPr>
            </w:pPr>
            <w:r w:rsidRPr="00C30686">
              <w:rPr>
                <w:color w:val="000000"/>
                <w:lang w:eastAsia="zh-CN"/>
              </w:rPr>
              <w:t>n1</w:t>
            </w:r>
          </w:p>
        </w:tc>
        <w:tc>
          <w:tcPr>
            <w:tcW w:w="4356" w:type="dxa"/>
            <w:tcBorders>
              <w:top w:val="single" w:sz="4" w:space="0" w:color="auto"/>
              <w:left w:val="single" w:sz="4" w:space="0" w:color="auto"/>
              <w:bottom w:val="single" w:sz="4" w:space="0" w:color="auto"/>
              <w:right w:val="single" w:sz="4" w:space="0" w:color="auto"/>
            </w:tcBorders>
            <w:vAlign w:val="bottom"/>
          </w:tcPr>
          <w:p w14:paraId="1240DD2A"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6"/>
              </w:rPr>
              <w:t>5, 10, 15, 20</w:t>
            </w:r>
          </w:p>
        </w:tc>
        <w:tc>
          <w:tcPr>
            <w:tcW w:w="2445" w:type="dxa"/>
            <w:tcBorders>
              <w:top w:val="single" w:sz="4" w:space="0" w:color="auto"/>
              <w:left w:val="single" w:sz="4" w:space="0" w:color="auto"/>
              <w:bottom w:val="nil"/>
              <w:right w:val="single" w:sz="4" w:space="0" w:color="auto"/>
            </w:tcBorders>
            <w:vAlign w:val="center"/>
          </w:tcPr>
          <w:p w14:paraId="5D715A04"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0</w:t>
            </w:r>
          </w:p>
        </w:tc>
      </w:tr>
      <w:tr w:rsidR="006F6378" w:rsidRPr="00C30686" w14:paraId="7E4EE510" w14:textId="77777777" w:rsidTr="004F423A">
        <w:trPr>
          <w:trHeight w:val="29"/>
        </w:trPr>
        <w:tc>
          <w:tcPr>
            <w:tcW w:w="2742" w:type="dxa"/>
            <w:tcBorders>
              <w:top w:val="nil"/>
              <w:left w:val="single" w:sz="4" w:space="0" w:color="auto"/>
              <w:bottom w:val="nil"/>
              <w:right w:val="single" w:sz="4" w:space="0" w:color="auto"/>
            </w:tcBorders>
            <w:vAlign w:val="center"/>
          </w:tcPr>
          <w:p w14:paraId="221C98C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E1EF3BF"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479C938" w14:textId="77777777" w:rsidR="006F6378" w:rsidRPr="00C30686" w:rsidRDefault="006F6378" w:rsidP="0094020B">
            <w:pPr>
              <w:pStyle w:val="TAC"/>
              <w:rPr>
                <w:rFonts w:eastAsiaTheme="minorEastAsia"/>
                <w:lang w:val="en-US"/>
              </w:rPr>
            </w:pPr>
            <w:r w:rsidRPr="00C30686">
              <w:rPr>
                <w:color w:val="000000"/>
                <w:lang w:eastAsia="zh-CN"/>
              </w:rPr>
              <w:t>n78</w:t>
            </w:r>
          </w:p>
        </w:tc>
        <w:tc>
          <w:tcPr>
            <w:tcW w:w="4356" w:type="dxa"/>
            <w:tcBorders>
              <w:top w:val="single" w:sz="4" w:space="0" w:color="auto"/>
              <w:left w:val="single" w:sz="4" w:space="0" w:color="auto"/>
              <w:bottom w:val="single" w:sz="4" w:space="0" w:color="auto"/>
              <w:right w:val="single" w:sz="4" w:space="0" w:color="auto"/>
            </w:tcBorders>
            <w:vAlign w:val="bottom"/>
          </w:tcPr>
          <w:p w14:paraId="0F29333A"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6"/>
              </w:rPr>
              <w:t>CA_n78(2A)_BCS2</w:t>
            </w:r>
          </w:p>
        </w:tc>
        <w:tc>
          <w:tcPr>
            <w:tcW w:w="2445" w:type="dxa"/>
            <w:tcBorders>
              <w:top w:val="nil"/>
              <w:left w:val="single" w:sz="4" w:space="0" w:color="auto"/>
              <w:bottom w:val="nil"/>
              <w:right w:val="single" w:sz="4" w:space="0" w:color="auto"/>
            </w:tcBorders>
            <w:vAlign w:val="center"/>
          </w:tcPr>
          <w:p w14:paraId="3A9EEF4B" w14:textId="77777777" w:rsidR="006F6378" w:rsidRPr="00C30686" w:rsidRDefault="006F6378" w:rsidP="0094020B">
            <w:pPr>
              <w:pStyle w:val="TAC"/>
              <w:rPr>
                <w:rFonts w:eastAsiaTheme="minorEastAsia"/>
                <w:lang w:val="en-US" w:eastAsia="zh-CN"/>
              </w:rPr>
            </w:pPr>
          </w:p>
        </w:tc>
      </w:tr>
      <w:tr w:rsidR="006F6378" w:rsidRPr="00C30686" w14:paraId="71E7253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3B6885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7C98DF8B"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FC4E052" w14:textId="77777777" w:rsidR="006F6378" w:rsidRPr="00C30686" w:rsidRDefault="006F6378" w:rsidP="0094020B">
            <w:pPr>
              <w:pStyle w:val="TAC"/>
              <w:rPr>
                <w:rFonts w:eastAsiaTheme="minorEastAsia"/>
                <w:lang w:val="en-US"/>
              </w:rPr>
            </w:pPr>
            <w:r w:rsidRPr="00C30686">
              <w:rPr>
                <w:color w:val="000000"/>
                <w:lang w:eastAsia="zh-CN"/>
              </w:rPr>
              <w:t>n102</w:t>
            </w:r>
          </w:p>
        </w:tc>
        <w:tc>
          <w:tcPr>
            <w:tcW w:w="4356" w:type="dxa"/>
            <w:tcBorders>
              <w:top w:val="single" w:sz="4" w:space="0" w:color="auto"/>
              <w:left w:val="single" w:sz="4" w:space="0" w:color="auto"/>
              <w:bottom w:val="single" w:sz="4" w:space="0" w:color="auto"/>
              <w:right w:val="single" w:sz="4" w:space="0" w:color="auto"/>
            </w:tcBorders>
            <w:vAlign w:val="bottom"/>
          </w:tcPr>
          <w:p w14:paraId="0EDE50FB"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6"/>
              </w:rPr>
              <w:t>CA_n102E_BCS0</w:t>
            </w:r>
          </w:p>
        </w:tc>
        <w:tc>
          <w:tcPr>
            <w:tcW w:w="2445" w:type="dxa"/>
            <w:tcBorders>
              <w:top w:val="nil"/>
              <w:left w:val="single" w:sz="4" w:space="0" w:color="auto"/>
              <w:bottom w:val="single" w:sz="4" w:space="0" w:color="auto"/>
              <w:right w:val="single" w:sz="4" w:space="0" w:color="auto"/>
            </w:tcBorders>
            <w:vAlign w:val="center"/>
          </w:tcPr>
          <w:p w14:paraId="01D56097" w14:textId="77777777" w:rsidR="006F6378" w:rsidRPr="00C30686" w:rsidRDefault="006F6378" w:rsidP="0094020B">
            <w:pPr>
              <w:pStyle w:val="TAC"/>
              <w:rPr>
                <w:rFonts w:eastAsiaTheme="minorEastAsia"/>
                <w:lang w:val="en-US" w:eastAsia="zh-CN"/>
              </w:rPr>
            </w:pPr>
          </w:p>
        </w:tc>
      </w:tr>
      <w:tr w:rsidR="006F6378" w:rsidRPr="00C30686" w14:paraId="7CD14270"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B8ACCAD"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CA_n1A-n78(2A)-n102(2A)</w:t>
            </w:r>
          </w:p>
        </w:tc>
        <w:tc>
          <w:tcPr>
            <w:tcW w:w="2785" w:type="dxa"/>
            <w:tcBorders>
              <w:top w:val="single" w:sz="4" w:space="0" w:color="auto"/>
              <w:left w:val="single" w:sz="4" w:space="0" w:color="auto"/>
              <w:bottom w:val="nil"/>
              <w:right w:val="single" w:sz="4" w:space="0" w:color="auto"/>
            </w:tcBorders>
            <w:vAlign w:val="center"/>
          </w:tcPr>
          <w:p w14:paraId="26DAEDC7"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CA_n1A-n78A</w:t>
            </w:r>
          </w:p>
          <w:p w14:paraId="37E0B878"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CA_n1A-n102A</w:t>
            </w:r>
          </w:p>
          <w:p w14:paraId="4311B0E1"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CA_n78A-n102A</w:t>
            </w:r>
          </w:p>
        </w:tc>
        <w:tc>
          <w:tcPr>
            <w:tcW w:w="1259" w:type="dxa"/>
            <w:tcBorders>
              <w:top w:val="single" w:sz="4" w:space="0" w:color="auto"/>
              <w:left w:val="single" w:sz="4" w:space="0" w:color="auto"/>
              <w:bottom w:val="single" w:sz="4" w:space="0" w:color="auto"/>
              <w:right w:val="single" w:sz="4" w:space="0" w:color="auto"/>
            </w:tcBorders>
            <w:vAlign w:val="center"/>
          </w:tcPr>
          <w:p w14:paraId="18BB870D" w14:textId="77777777" w:rsidR="006F6378" w:rsidRPr="00C30686" w:rsidRDefault="006F6378" w:rsidP="0094020B">
            <w:pPr>
              <w:pStyle w:val="TAC"/>
              <w:rPr>
                <w:rFonts w:eastAsiaTheme="minorEastAsia"/>
                <w:lang w:val="en-US"/>
              </w:rPr>
            </w:pPr>
            <w:r w:rsidRPr="00C30686">
              <w:rPr>
                <w:color w:val="000000"/>
                <w:lang w:eastAsia="zh-CN"/>
              </w:rPr>
              <w:t>n1</w:t>
            </w:r>
          </w:p>
        </w:tc>
        <w:tc>
          <w:tcPr>
            <w:tcW w:w="4356" w:type="dxa"/>
            <w:tcBorders>
              <w:top w:val="single" w:sz="4" w:space="0" w:color="auto"/>
              <w:left w:val="single" w:sz="4" w:space="0" w:color="auto"/>
              <w:bottom w:val="single" w:sz="4" w:space="0" w:color="auto"/>
              <w:right w:val="single" w:sz="4" w:space="0" w:color="auto"/>
            </w:tcBorders>
            <w:vAlign w:val="bottom"/>
          </w:tcPr>
          <w:p w14:paraId="6D38B2FF"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6"/>
              </w:rPr>
              <w:t>5, 10, 15, 20</w:t>
            </w:r>
          </w:p>
        </w:tc>
        <w:tc>
          <w:tcPr>
            <w:tcW w:w="2445" w:type="dxa"/>
            <w:tcBorders>
              <w:top w:val="single" w:sz="4" w:space="0" w:color="auto"/>
              <w:left w:val="single" w:sz="4" w:space="0" w:color="auto"/>
              <w:bottom w:val="nil"/>
              <w:right w:val="single" w:sz="4" w:space="0" w:color="auto"/>
            </w:tcBorders>
            <w:vAlign w:val="center"/>
          </w:tcPr>
          <w:p w14:paraId="3337C019"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0</w:t>
            </w:r>
          </w:p>
        </w:tc>
      </w:tr>
      <w:tr w:rsidR="006F6378" w:rsidRPr="00C30686" w14:paraId="4681F420" w14:textId="77777777" w:rsidTr="004F423A">
        <w:trPr>
          <w:trHeight w:val="29"/>
        </w:trPr>
        <w:tc>
          <w:tcPr>
            <w:tcW w:w="2742" w:type="dxa"/>
            <w:tcBorders>
              <w:top w:val="nil"/>
              <w:left w:val="single" w:sz="4" w:space="0" w:color="auto"/>
              <w:bottom w:val="nil"/>
              <w:right w:val="single" w:sz="4" w:space="0" w:color="auto"/>
            </w:tcBorders>
            <w:vAlign w:val="center"/>
          </w:tcPr>
          <w:p w14:paraId="02EECE3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E698320"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0D81B1F" w14:textId="77777777" w:rsidR="006F6378" w:rsidRPr="00C30686" w:rsidRDefault="006F6378" w:rsidP="0094020B">
            <w:pPr>
              <w:pStyle w:val="TAC"/>
              <w:rPr>
                <w:rFonts w:eastAsiaTheme="minorEastAsia"/>
                <w:lang w:val="en-US"/>
              </w:rPr>
            </w:pPr>
            <w:r w:rsidRPr="00C30686">
              <w:rPr>
                <w:color w:val="000000"/>
                <w:lang w:eastAsia="zh-CN"/>
              </w:rPr>
              <w:t>n78</w:t>
            </w:r>
          </w:p>
        </w:tc>
        <w:tc>
          <w:tcPr>
            <w:tcW w:w="4356" w:type="dxa"/>
            <w:tcBorders>
              <w:top w:val="single" w:sz="4" w:space="0" w:color="auto"/>
              <w:left w:val="single" w:sz="4" w:space="0" w:color="auto"/>
              <w:bottom w:val="single" w:sz="4" w:space="0" w:color="auto"/>
              <w:right w:val="single" w:sz="4" w:space="0" w:color="auto"/>
            </w:tcBorders>
            <w:vAlign w:val="bottom"/>
          </w:tcPr>
          <w:p w14:paraId="0D956375"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6"/>
              </w:rPr>
              <w:t>CA_n78(2A)_BCS2</w:t>
            </w:r>
          </w:p>
        </w:tc>
        <w:tc>
          <w:tcPr>
            <w:tcW w:w="2445" w:type="dxa"/>
            <w:tcBorders>
              <w:top w:val="nil"/>
              <w:left w:val="single" w:sz="4" w:space="0" w:color="auto"/>
              <w:bottom w:val="nil"/>
              <w:right w:val="single" w:sz="4" w:space="0" w:color="auto"/>
            </w:tcBorders>
            <w:vAlign w:val="center"/>
          </w:tcPr>
          <w:p w14:paraId="37154843" w14:textId="77777777" w:rsidR="006F6378" w:rsidRPr="00C30686" w:rsidRDefault="006F6378" w:rsidP="0094020B">
            <w:pPr>
              <w:pStyle w:val="TAC"/>
              <w:rPr>
                <w:rFonts w:eastAsiaTheme="minorEastAsia"/>
                <w:lang w:val="en-US" w:eastAsia="zh-CN"/>
              </w:rPr>
            </w:pPr>
          </w:p>
        </w:tc>
      </w:tr>
      <w:tr w:rsidR="006F6378" w:rsidRPr="00C30686" w14:paraId="1DBDA398"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27F5BE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6AF54C16"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F74D769" w14:textId="77777777" w:rsidR="006F6378" w:rsidRPr="00C30686" w:rsidRDefault="006F6378" w:rsidP="0094020B">
            <w:pPr>
              <w:pStyle w:val="TAC"/>
              <w:rPr>
                <w:rFonts w:eastAsiaTheme="minorEastAsia"/>
                <w:lang w:val="en-US"/>
              </w:rPr>
            </w:pPr>
            <w:r w:rsidRPr="00C30686">
              <w:rPr>
                <w:color w:val="000000"/>
                <w:lang w:eastAsia="zh-CN"/>
              </w:rPr>
              <w:t>n102</w:t>
            </w:r>
          </w:p>
        </w:tc>
        <w:tc>
          <w:tcPr>
            <w:tcW w:w="4356" w:type="dxa"/>
            <w:tcBorders>
              <w:top w:val="single" w:sz="4" w:space="0" w:color="auto"/>
              <w:left w:val="single" w:sz="4" w:space="0" w:color="auto"/>
              <w:bottom w:val="single" w:sz="4" w:space="0" w:color="auto"/>
              <w:right w:val="single" w:sz="4" w:space="0" w:color="auto"/>
            </w:tcBorders>
            <w:vAlign w:val="bottom"/>
          </w:tcPr>
          <w:p w14:paraId="2078CBCF"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6"/>
              </w:rPr>
              <w:t>CA_n102(2A)_BCS0</w:t>
            </w:r>
          </w:p>
        </w:tc>
        <w:tc>
          <w:tcPr>
            <w:tcW w:w="2445" w:type="dxa"/>
            <w:tcBorders>
              <w:top w:val="nil"/>
              <w:left w:val="single" w:sz="4" w:space="0" w:color="auto"/>
              <w:bottom w:val="single" w:sz="4" w:space="0" w:color="auto"/>
              <w:right w:val="single" w:sz="4" w:space="0" w:color="auto"/>
            </w:tcBorders>
            <w:vAlign w:val="center"/>
          </w:tcPr>
          <w:p w14:paraId="552F96EB" w14:textId="77777777" w:rsidR="006F6378" w:rsidRPr="00C30686" w:rsidRDefault="006F6378" w:rsidP="0094020B">
            <w:pPr>
              <w:pStyle w:val="TAC"/>
              <w:rPr>
                <w:rFonts w:eastAsiaTheme="minorEastAsia"/>
                <w:lang w:val="en-US" w:eastAsia="zh-CN"/>
              </w:rPr>
            </w:pPr>
          </w:p>
        </w:tc>
      </w:tr>
      <w:tr w:rsidR="006F6378" w:rsidRPr="00C30686" w14:paraId="4B5651EB"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F39B91E" w14:textId="77777777" w:rsidR="006F6378" w:rsidRPr="00C30686" w:rsidRDefault="006F6378" w:rsidP="0094020B">
            <w:pPr>
              <w:pStyle w:val="TAC"/>
              <w:rPr>
                <w:rFonts w:eastAsiaTheme="minorEastAsia"/>
                <w:lang w:val="en-US" w:eastAsia="zh-CN"/>
              </w:rPr>
            </w:pPr>
            <w:r w:rsidRPr="00C30686">
              <w:rPr>
                <w:color w:val="000000"/>
                <w:lang w:eastAsia="zh-CN"/>
              </w:rPr>
              <w:t>CA_n1A-n78A-n105A</w:t>
            </w:r>
          </w:p>
        </w:tc>
        <w:tc>
          <w:tcPr>
            <w:tcW w:w="2785" w:type="dxa"/>
            <w:tcBorders>
              <w:top w:val="single" w:sz="4" w:space="0" w:color="auto"/>
              <w:left w:val="single" w:sz="4" w:space="0" w:color="auto"/>
              <w:bottom w:val="nil"/>
              <w:right w:val="single" w:sz="4" w:space="0" w:color="auto"/>
            </w:tcBorders>
            <w:vAlign w:val="center"/>
          </w:tcPr>
          <w:p w14:paraId="347F5E89"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CA_n1A-n78A</w:t>
            </w:r>
          </w:p>
          <w:p w14:paraId="155A6ECF" w14:textId="77777777" w:rsidR="006F6378" w:rsidRPr="00C30686" w:rsidRDefault="006F6378" w:rsidP="0094020B">
            <w:pPr>
              <w:pStyle w:val="TAC"/>
              <w:rPr>
                <w:rFonts w:eastAsiaTheme="minorEastAsia"/>
                <w:szCs w:val="18"/>
                <w:lang w:val="en-US" w:eastAsia="zh-CN"/>
              </w:rPr>
            </w:pPr>
            <w:r w:rsidRPr="00C30686">
              <w:rPr>
                <w:rFonts w:eastAsiaTheme="minorEastAsia" w:cs="Arial"/>
                <w:szCs w:val="18"/>
                <w:lang w:val="en-US" w:eastAsia="zh-CN"/>
              </w:rPr>
              <w:t>CA_n1A-n105A</w:t>
            </w:r>
          </w:p>
        </w:tc>
        <w:tc>
          <w:tcPr>
            <w:tcW w:w="1259" w:type="dxa"/>
            <w:tcBorders>
              <w:top w:val="single" w:sz="4" w:space="0" w:color="auto"/>
              <w:left w:val="single" w:sz="4" w:space="0" w:color="auto"/>
              <w:bottom w:val="single" w:sz="4" w:space="0" w:color="auto"/>
              <w:right w:val="single" w:sz="4" w:space="0" w:color="auto"/>
            </w:tcBorders>
            <w:vAlign w:val="center"/>
          </w:tcPr>
          <w:p w14:paraId="4959C826" w14:textId="77777777" w:rsidR="006F6378" w:rsidRPr="00C30686" w:rsidRDefault="006F6378" w:rsidP="0094020B">
            <w:pPr>
              <w:pStyle w:val="TAC"/>
              <w:rPr>
                <w:color w:val="000000"/>
                <w:lang w:eastAsia="zh-CN"/>
              </w:rPr>
            </w:pPr>
            <w:r w:rsidRPr="00C30686">
              <w:rPr>
                <w:rFonts w:eastAsiaTheme="minorEastAsia" w:cs="Arial"/>
                <w:color w:val="000000"/>
              </w:rPr>
              <w:t>n1</w:t>
            </w:r>
          </w:p>
        </w:tc>
        <w:tc>
          <w:tcPr>
            <w:tcW w:w="4356" w:type="dxa"/>
            <w:tcBorders>
              <w:top w:val="single" w:sz="4" w:space="0" w:color="auto"/>
              <w:left w:val="single" w:sz="4" w:space="0" w:color="auto"/>
              <w:bottom w:val="single" w:sz="4" w:space="0" w:color="auto"/>
              <w:right w:val="single" w:sz="4" w:space="0" w:color="auto"/>
            </w:tcBorders>
            <w:vAlign w:val="center"/>
          </w:tcPr>
          <w:p w14:paraId="1460488D" w14:textId="77777777" w:rsidR="006F6378" w:rsidRPr="00C30686" w:rsidRDefault="006F6378" w:rsidP="0094020B">
            <w:pPr>
              <w:pStyle w:val="TAC"/>
              <w:rPr>
                <w:rFonts w:eastAsiaTheme="minorEastAsia" w:cs="Arial"/>
                <w:color w:val="000000"/>
                <w:szCs w:val="16"/>
              </w:rPr>
            </w:pPr>
            <w:r w:rsidRPr="00C30686">
              <w:rPr>
                <w:rFonts w:eastAsiaTheme="minorEastAsia" w:cs="Arial"/>
                <w:szCs w:val="18"/>
              </w:rPr>
              <w:t>5, 10, 15, 20, 25, 30, 40, 50</w:t>
            </w:r>
          </w:p>
        </w:tc>
        <w:tc>
          <w:tcPr>
            <w:tcW w:w="2445" w:type="dxa"/>
            <w:tcBorders>
              <w:top w:val="single" w:sz="4" w:space="0" w:color="auto"/>
              <w:left w:val="single" w:sz="4" w:space="0" w:color="auto"/>
              <w:bottom w:val="nil"/>
              <w:right w:val="single" w:sz="4" w:space="0" w:color="auto"/>
            </w:tcBorders>
            <w:vAlign w:val="center"/>
          </w:tcPr>
          <w:p w14:paraId="4CCC0E88" w14:textId="77777777" w:rsidR="006F6378" w:rsidRPr="00C30686" w:rsidRDefault="006F6378" w:rsidP="0094020B">
            <w:pPr>
              <w:pStyle w:val="TAC"/>
              <w:rPr>
                <w:rFonts w:eastAsiaTheme="minorEastAsia"/>
                <w:lang w:val="en-US" w:eastAsia="zh-CN"/>
              </w:rPr>
            </w:pPr>
            <w:r w:rsidRPr="00C30686">
              <w:rPr>
                <w:rFonts w:eastAsiaTheme="minorEastAsia" w:hint="eastAsia"/>
                <w:szCs w:val="18"/>
                <w:lang w:val="en-US" w:eastAsia="zh-CN"/>
              </w:rPr>
              <w:t>0</w:t>
            </w:r>
          </w:p>
        </w:tc>
      </w:tr>
      <w:tr w:rsidR="006F6378" w:rsidRPr="00C30686" w14:paraId="550052AD" w14:textId="77777777" w:rsidTr="004F423A">
        <w:trPr>
          <w:trHeight w:val="29"/>
        </w:trPr>
        <w:tc>
          <w:tcPr>
            <w:tcW w:w="2742" w:type="dxa"/>
            <w:tcBorders>
              <w:top w:val="nil"/>
              <w:left w:val="single" w:sz="4" w:space="0" w:color="auto"/>
              <w:bottom w:val="nil"/>
              <w:right w:val="single" w:sz="4" w:space="0" w:color="auto"/>
            </w:tcBorders>
            <w:vAlign w:val="center"/>
          </w:tcPr>
          <w:p w14:paraId="49918E6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010935A" w14:textId="77777777" w:rsidR="006F6378" w:rsidRPr="00C30686" w:rsidRDefault="006F6378" w:rsidP="0094020B">
            <w:pPr>
              <w:pStyle w:val="TAC"/>
              <w:rPr>
                <w:rFonts w:eastAsiaTheme="minorEastAsia"/>
                <w:szCs w:val="18"/>
                <w:lang w:val="en-US" w:eastAsia="zh-CN"/>
              </w:rPr>
            </w:pPr>
            <w:r w:rsidRPr="00C30686">
              <w:rPr>
                <w:rFonts w:eastAsiaTheme="minorEastAsia" w:cs="Arial"/>
                <w:szCs w:val="18"/>
                <w:lang w:val="en-US" w:eastAsia="zh-CN"/>
              </w:rPr>
              <w:t>CA_n78A-n105A</w:t>
            </w:r>
          </w:p>
        </w:tc>
        <w:tc>
          <w:tcPr>
            <w:tcW w:w="1259" w:type="dxa"/>
            <w:tcBorders>
              <w:top w:val="single" w:sz="4" w:space="0" w:color="auto"/>
              <w:left w:val="single" w:sz="4" w:space="0" w:color="auto"/>
              <w:bottom w:val="single" w:sz="4" w:space="0" w:color="auto"/>
              <w:right w:val="single" w:sz="4" w:space="0" w:color="auto"/>
            </w:tcBorders>
            <w:vAlign w:val="center"/>
          </w:tcPr>
          <w:p w14:paraId="46F1DBA8" w14:textId="77777777" w:rsidR="006F6378" w:rsidRPr="00C30686" w:rsidRDefault="006F6378" w:rsidP="0094020B">
            <w:pPr>
              <w:pStyle w:val="TAC"/>
              <w:rPr>
                <w:color w:val="000000"/>
                <w:lang w:eastAsia="zh-CN"/>
              </w:rPr>
            </w:pPr>
            <w:r w:rsidRPr="00C30686">
              <w:rPr>
                <w:rFonts w:cs="Arial"/>
                <w:color w:val="000000"/>
                <w:lang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47848E87" w14:textId="77777777" w:rsidR="006F6378" w:rsidRPr="00C30686" w:rsidRDefault="006F6378" w:rsidP="0094020B">
            <w:pPr>
              <w:pStyle w:val="TAC"/>
              <w:rPr>
                <w:rFonts w:eastAsiaTheme="minorEastAsia" w:cs="Arial"/>
                <w:color w:val="000000"/>
                <w:szCs w:val="16"/>
              </w:rPr>
            </w:pPr>
            <w:r w:rsidRPr="00C30686">
              <w:rPr>
                <w:rFonts w:eastAsiaTheme="minorEastAsia" w:cs="Arial"/>
                <w:szCs w:val="18"/>
                <w:lang w:val="en-US" w:eastAsia="zh-CN" w:bidi="ar"/>
              </w:rPr>
              <w:t>10, 15, 20, 25, 30, 40, 50, 60, 70, 80, 90, 100</w:t>
            </w:r>
          </w:p>
        </w:tc>
        <w:tc>
          <w:tcPr>
            <w:tcW w:w="2445" w:type="dxa"/>
            <w:tcBorders>
              <w:top w:val="nil"/>
              <w:left w:val="single" w:sz="4" w:space="0" w:color="auto"/>
              <w:bottom w:val="nil"/>
              <w:right w:val="single" w:sz="4" w:space="0" w:color="auto"/>
            </w:tcBorders>
            <w:vAlign w:val="center"/>
          </w:tcPr>
          <w:p w14:paraId="435CAA5C" w14:textId="77777777" w:rsidR="006F6378" w:rsidRPr="00C30686" w:rsidRDefault="006F6378" w:rsidP="0094020B">
            <w:pPr>
              <w:pStyle w:val="TAC"/>
              <w:rPr>
                <w:rFonts w:eastAsiaTheme="minorEastAsia"/>
                <w:lang w:val="en-US" w:eastAsia="zh-CN"/>
              </w:rPr>
            </w:pPr>
          </w:p>
        </w:tc>
      </w:tr>
      <w:tr w:rsidR="006F6378" w:rsidRPr="00C30686" w14:paraId="0ED8357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870AD1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65ACF098"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696DBA0" w14:textId="77777777" w:rsidR="006F6378" w:rsidRPr="00C30686" w:rsidRDefault="006F6378" w:rsidP="0094020B">
            <w:pPr>
              <w:pStyle w:val="TAC"/>
              <w:rPr>
                <w:color w:val="000000"/>
                <w:lang w:eastAsia="zh-CN"/>
              </w:rPr>
            </w:pPr>
            <w:r w:rsidRPr="00C30686">
              <w:rPr>
                <w:rFonts w:eastAsiaTheme="minorEastAsia" w:cs="Arial"/>
                <w:szCs w:val="18"/>
                <w:lang w:val="en-US" w:eastAsia="zh-CN"/>
              </w:rPr>
              <w:t>n105</w:t>
            </w:r>
          </w:p>
        </w:tc>
        <w:tc>
          <w:tcPr>
            <w:tcW w:w="4356" w:type="dxa"/>
            <w:tcBorders>
              <w:top w:val="single" w:sz="4" w:space="0" w:color="auto"/>
              <w:left w:val="single" w:sz="4" w:space="0" w:color="auto"/>
              <w:bottom w:val="single" w:sz="4" w:space="0" w:color="auto"/>
              <w:right w:val="single" w:sz="4" w:space="0" w:color="auto"/>
            </w:tcBorders>
            <w:vAlign w:val="center"/>
          </w:tcPr>
          <w:p w14:paraId="54744BE3" w14:textId="77777777" w:rsidR="006F6378" w:rsidRPr="00C30686" w:rsidRDefault="006F6378" w:rsidP="0094020B">
            <w:pPr>
              <w:pStyle w:val="TAC"/>
              <w:rPr>
                <w:rFonts w:eastAsiaTheme="minorEastAsia" w:cs="Arial"/>
                <w:color w:val="000000"/>
                <w:szCs w:val="16"/>
              </w:rPr>
            </w:pPr>
            <w:r w:rsidRPr="00C30686">
              <w:rPr>
                <w:rFonts w:eastAsiaTheme="minorEastAsia" w:cs="Arial"/>
                <w:szCs w:val="18"/>
              </w:rPr>
              <w:t>5, 10, 15, 20, 25, 30, 35</w:t>
            </w:r>
          </w:p>
        </w:tc>
        <w:tc>
          <w:tcPr>
            <w:tcW w:w="2445" w:type="dxa"/>
            <w:tcBorders>
              <w:top w:val="nil"/>
              <w:left w:val="single" w:sz="4" w:space="0" w:color="auto"/>
              <w:bottom w:val="single" w:sz="4" w:space="0" w:color="auto"/>
              <w:right w:val="single" w:sz="4" w:space="0" w:color="auto"/>
            </w:tcBorders>
            <w:vAlign w:val="center"/>
          </w:tcPr>
          <w:p w14:paraId="0C90173D" w14:textId="77777777" w:rsidR="006F6378" w:rsidRPr="00C30686" w:rsidRDefault="006F6378" w:rsidP="0094020B">
            <w:pPr>
              <w:pStyle w:val="TAC"/>
              <w:rPr>
                <w:rFonts w:eastAsiaTheme="minorEastAsia"/>
                <w:lang w:val="en-US" w:eastAsia="zh-CN"/>
              </w:rPr>
            </w:pPr>
          </w:p>
        </w:tc>
      </w:tr>
      <w:tr w:rsidR="006F6378" w:rsidRPr="00C30686" w14:paraId="3175CFDD" w14:textId="77777777" w:rsidTr="004F423A">
        <w:trPr>
          <w:trHeight w:val="29"/>
        </w:trPr>
        <w:tc>
          <w:tcPr>
            <w:tcW w:w="2742" w:type="dxa"/>
            <w:tcBorders>
              <w:top w:val="nil"/>
              <w:left w:val="single" w:sz="4" w:space="0" w:color="auto"/>
              <w:bottom w:val="nil"/>
              <w:right w:val="single" w:sz="4" w:space="0" w:color="auto"/>
            </w:tcBorders>
            <w:vAlign w:val="center"/>
          </w:tcPr>
          <w:p w14:paraId="1788A3F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CA_n2A-n5A-n30A</w:t>
            </w:r>
          </w:p>
        </w:tc>
        <w:tc>
          <w:tcPr>
            <w:tcW w:w="2785" w:type="dxa"/>
            <w:tcBorders>
              <w:top w:val="nil"/>
              <w:left w:val="single" w:sz="4" w:space="0" w:color="auto"/>
              <w:bottom w:val="nil"/>
              <w:right w:val="single" w:sz="4" w:space="0" w:color="auto"/>
            </w:tcBorders>
            <w:vAlign w:val="center"/>
          </w:tcPr>
          <w:p w14:paraId="70075DB2" w14:textId="77777777" w:rsidR="006F6378" w:rsidRPr="00C30686" w:rsidRDefault="006F6378" w:rsidP="0094020B">
            <w:pPr>
              <w:pStyle w:val="TAC"/>
              <w:rPr>
                <w:rFonts w:eastAsiaTheme="minorEastAsia"/>
                <w:lang w:val="en-US"/>
              </w:rPr>
            </w:pPr>
            <w:r w:rsidRPr="00C30686">
              <w:rPr>
                <w:rFonts w:eastAsiaTheme="minorEastAsia"/>
                <w:lang w:val="en-US"/>
              </w:rPr>
              <w:t>CA_n2A-n5A</w:t>
            </w:r>
          </w:p>
          <w:p w14:paraId="65A2787D" w14:textId="77777777" w:rsidR="006F6378" w:rsidRPr="00C30686" w:rsidRDefault="006F6378" w:rsidP="0094020B">
            <w:pPr>
              <w:pStyle w:val="TAC"/>
              <w:rPr>
                <w:rFonts w:eastAsiaTheme="minorEastAsia"/>
                <w:lang w:val="en-US"/>
              </w:rPr>
            </w:pPr>
            <w:r w:rsidRPr="00C30686">
              <w:rPr>
                <w:rFonts w:eastAsiaTheme="minorEastAsia"/>
                <w:lang w:val="en-US"/>
              </w:rPr>
              <w:t>CA_n2A-</w:t>
            </w:r>
            <w:r w:rsidRPr="00C30686">
              <w:rPr>
                <w:rFonts w:eastAsiaTheme="minorEastAsia"/>
                <w:lang w:val="en-US" w:eastAsia="zh-CN"/>
              </w:rPr>
              <w:t>n30</w:t>
            </w:r>
            <w:r w:rsidRPr="00C30686">
              <w:rPr>
                <w:rFonts w:eastAsiaTheme="minorEastAsia"/>
                <w:lang w:val="en-US"/>
              </w:rPr>
              <w:t>A</w:t>
            </w:r>
          </w:p>
          <w:p w14:paraId="24F532F2" w14:textId="77777777" w:rsidR="006F6378" w:rsidRPr="00C30686" w:rsidRDefault="006F6378" w:rsidP="0094020B">
            <w:pPr>
              <w:pStyle w:val="TAC"/>
              <w:rPr>
                <w:rFonts w:eastAsiaTheme="minorEastAsia"/>
                <w:lang w:val="en-US" w:eastAsia="zh-CN"/>
              </w:rPr>
            </w:pPr>
            <w:r w:rsidRPr="00C30686">
              <w:rPr>
                <w:rFonts w:eastAsiaTheme="minorEastAsia"/>
                <w:lang w:val="en-US"/>
              </w:rPr>
              <w:t>CA_n5A-</w:t>
            </w:r>
            <w:r w:rsidRPr="00C30686">
              <w:rPr>
                <w:rFonts w:eastAsiaTheme="minorEastAsia"/>
                <w:lang w:val="en-US" w:eastAsia="zh-CN"/>
              </w:rPr>
              <w:t>n30</w:t>
            </w:r>
            <w:r w:rsidRPr="00C30686">
              <w:rPr>
                <w:rFonts w:eastAsiaTheme="minorEastAsia"/>
                <w:lang w:val="en-US"/>
              </w:rPr>
              <w:t>A</w:t>
            </w:r>
          </w:p>
        </w:tc>
        <w:tc>
          <w:tcPr>
            <w:tcW w:w="1259" w:type="dxa"/>
            <w:tcBorders>
              <w:top w:val="single" w:sz="4" w:space="0" w:color="auto"/>
              <w:left w:val="single" w:sz="4" w:space="0" w:color="auto"/>
              <w:bottom w:val="single" w:sz="4" w:space="0" w:color="auto"/>
              <w:right w:val="single" w:sz="4" w:space="0" w:color="auto"/>
            </w:tcBorders>
            <w:vAlign w:val="center"/>
          </w:tcPr>
          <w:p w14:paraId="6DB0381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w:t>
            </w:r>
          </w:p>
        </w:tc>
        <w:tc>
          <w:tcPr>
            <w:tcW w:w="4356" w:type="dxa"/>
            <w:tcBorders>
              <w:top w:val="single" w:sz="4" w:space="0" w:color="auto"/>
              <w:left w:val="single" w:sz="4" w:space="0" w:color="auto"/>
              <w:bottom w:val="single" w:sz="4" w:space="0" w:color="auto"/>
              <w:right w:val="single" w:sz="4" w:space="0" w:color="auto"/>
            </w:tcBorders>
            <w:vAlign w:val="center"/>
          </w:tcPr>
          <w:p w14:paraId="1C64C3D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60B8ED5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4B74B37A" w14:textId="77777777" w:rsidTr="004F423A">
        <w:trPr>
          <w:trHeight w:val="29"/>
        </w:trPr>
        <w:tc>
          <w:tcPr>
            <w:tcW w:w="2742" w:type="dxa"/>
            <w:tcBorders>
              <w:top w:val="nil"/>
              <w:left w:val="single" w:sz="4" w:space="0" w:color="auto"/>
              <w:bottom w:val="nil"/>
              <w:right w:val="single" w:sz="4" w:space="0" w:color="auto"/>
            </w:tcBorders>
            <w:vAlign w:val="center"/>
          </w:tcPr>
          <w:p w14:paraId="0FB4200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C3DCF7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A4BD12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09A4B538"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0EC8E137" w14:textId="77777777" w:rsidR="006F6378" w:rsidRPr="00C30686" w:rsidRDefault="006F6378" w:rsidP="0094020B">
            <w:pPr>
              <w:pStyle w:val="TAC"/>
              <w:rPr>
                <w:rFonts w:eastAsiaTheme="minorEastAsia"/>
                <w:lang w:val="en-US" w:eastAsia="zh-CN"/>
              </w:rPr>
            </w:pPr>
          </w:p>
        </w:tc>
      </w:tr>
      <w:tr w:rsidR="006F6378" w:rsidRPr="00C30686" w14:paraId="6D2E6C0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716278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07F69E6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B28097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n30</w:t>
            </w:r>
          </w:p>
        </w:tc>
        <w:tc>
          <w:tcPr>
            <w:tcW w:w="4356" w:type="dxa"/>
            <w:tcBorders>
              <w:top w:val="single" w:sz="4" w:space="0" w:color="auto"/>
              <w:left w:val="single" w:sz="4" w:space="0" w:color="auto"/>
              <w:bottom w:val="single" w:sz="4" w:space="0" w:color="auto"/>
              <w:right w:val="single" w:sz="4" w:space="0" w:color="auto"/>
            </w:tcBorders>
            <w:vAlign w:val="center"/>
          </w:tcPr>
          <w:p w14:paraId="6A002CF0"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w:t>
            </w:r>
          </w:p>
        </w:tc>
        <w:tc>
          <w:tcPr>
            <w:tcW w:w="2445" w:type="dxa"/>
            <w:tcBorders>
              <w:top w:val="nil"/>
              <w:left w:val="single" w:sz="4" w:space="0" w:color="auto"/>
              <w:bottom w:val="single" w:sz="4" w:space="0" w:color="auto"/>
              <w:right w:val="single" w:sz="4" w:space="0" w:color="auto"/>
            </w:tcBorders>
            <w:vAlign w:val="center"/>
          </w:tcPr>
          <w:p w14:paraId="23C8E60E" w14:textId="77777777" w:rsidR="006F6378" w:rsidRPr="00C30686" w:rsidRDefault="006F6378" w:rsidP="0094020B">
            <w:pPr>
              <w:pStyle w:val="TAC"/>
              <w:rPr>
                <w:rFonts w:eastAsiaTheme="minorEastAsia"/>
                <w:lang w:val="en-US" w:eastAsia="zh-CN"/>
              </w:rPr>
            </w:pPr>
          </w:p>
        </w:tc>
      </w:tr>
      <w:tr w:rsidR="006F6378" w:rsidRPr="00C30686" w14:paraId="484D370A"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8F2D9DA" w14:textId="77777777" w:rsidR="006F6378" w:rsidRPr="00C30686" w:rsidRDefault="006F6378" w:rsidP="0094020B">
            <w:pPr>
              <w:pStyle w:val="TAC"/>
              <w:rPr>
                <w:rFonts w:eastAsiaTheme="minorEastAsia"/>
                <w:lang w:val="en-US" w:eastAsia="zh-CN"/>
              </w:rPr>
            </w:pPr>
            <w:r w:rsidRPr="00C30686">
              <w:rPr>
                <w:rFonts w:eastAsiaTheme="minorEastAsia"/>
                <w:lang w:eastAsia="zh-CN"/>
              </w:rPr>
              <w:t>CA_n2A-n5A-n41A</w:t>
            </w:r>
          </w:p>
        </w:tc>
        <w:tc>
          <w:tcPr>
            <w:tcW w:w="2785" w:type="dxa"/>
            <w:tcBorders>
              <w:top w:val="single" w:sz="4" w:space="0" w:color="auto"/>
              <w:left w:val="single" w:sz="4" w:space="0" w:color="auto"/>
              <w:bottom w:val="nil"/>
              <w:right w:val="single" w:sz="4" w:space="0" w:color="auto"/>
            </w:tcBorders>
            <w:vAlign w:val="center"/>
          </w:tcPr>
          <w:p w14:paraId="079C588A" w14:textId="77777777" w:rsidR="006F6378" w:rsidRPr="00C30686" w:rsidRDefault="006F6378" w:rsidP="0094020B">
            <w:pPr>
              <w:pStyle w:val="TAC"/>
              <w:rPr>
                <w:rFonts w:eastAsiaTheme="minorEastAsia"/>
                <w:lang w:eastAsia="zh-CN"/>
              </w:rPr>
            </w:pPr>
            <w:r w:rsidRPr="00C30686">
              <w:rPr>
                <w:rFonts w:eastAsiaTheme="minorEastAsia"/>
                <w:lang w:eastAsia="zh-CN"/>
              </w:rPr>
              <w:t>CA_n2A_n5A</w:t>
            </w:r>
          </w:p>
          <w:p w14:paraId="13FD5F88" w14:textId="77777777" w:rsidR="006F6378" w:rsidRPr="00C30686" w:rsidRDefault="006F6378" w:rsidP="0094020B">
            <w:pPr>
              <w:pStyle w:val="TAC"/>
              <w:rPr>
                <w:rFonts w:eastAsiaTheme="minorEastAsia"/>
                <w:lang w:eastAsia="zh-CN"/>
              </w:rPr>
            </w:pPr>
            <w:r w:rsidRPr="00C30686">
              <w:rPr>
                <w:rFonts w:eastAsiaTheme="minorEastAsia"/>
                <w:lang w:eastAsia="zh-CN"/>
              </w:rPr>
              <w:t>CA_n2A_n41A</w:t>
            </w:r>
          </w:p>
          <w:p w14:paraId="7A469D20" w14:textId="77777777" w:rsidR="006F6378" w:rsidRPr="00C30686" w:rsidRDefault="006F6378" w:rsidP="0094020B">
            <w:pPr>
              <w:pStyle w:val="TAC"/>
              <w:rPr>
                <w:rFonts w:eastAsiaTheme="minorEastAsia"/>
                <w:lang w:val="en-US" w:eastAsia="zh-CN"/>
              </w:rPr>
            </w:pPr>
            <w:r w:rsidRPr="00C30686">
              <w:rPr>
                <w:rFonts w:eastAsiaTheme="minorEastAsia"/>
                <w:lang w:eastAsia="zh-CN"/>
              </w:rPr>
              <w:t>CA_n5A_n41A</w:t>
            </w:r>
          </w:p>
        </w:tc>
        <w:tc>
          <w:tcPr>
            <w:tcW w:w="1259" w:type="dxa"/>
            <w:tcBorders>
              <w:top w:val="single" w:sz="4" w:space="0" w:color="auto"/>
              <w:left w:val="single" w:sz="4" w:space="0" w:color="auto"/>
              <w:bottom w:val="single" w:sz="4" w:space="0" w:color="auto"/>
              <w:right w:val="single" w:sz="4" w:space="0" w:color="auto"/>
            </w:tcBorders>
            <w:vAlign w:val="center"/>
          </w:tcPr>
          <w:p w14:paraId="0206C1BA"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n</w:t>
            </w:r>
            <w:r w:rsidRPr="00C30686">
              <w:rPr>
                <w:rFonts w:eastAsiaTheme="minorEastAsia"/>
                <w:lang w:eastAsia="zh-CN"/>
              </w:rPr>
              <w:t>2</w:t>
            </w:r>
          </w:p>
        </w:tc>
        <w:tc>
          <w:tcPr>
            <w:tcW w:w="4356" w:type="dxa"/>
            <w:tcBorders>
              <w:top w:val="single" w:sz="4" w:space="0" w:color="auto"/>
              <w:left w:val="single" w:sz="4" w:space="0" w:color="auto"/>
              <w:bottom w:val="single" w:sz="4" w:space="0" w:color="auto"/>
              <w:right w:val="single" w:sz="4" w:space="0" w:color="auto"/>
            </w:tcBorders>
            <w:vAlign w:val="center"/>
          </w:tcPr>
          <w:p w14:paraId="58429BAA"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rPr>
              <w:t xml:space="preserve">5, </w:t>
            </w:r>
            <w:r w:rsidRPr="00C30686">
              <w:rPr>
                <w:rFonts w:eastAsiaTheme="minorEastAsia" w:hint="eastAsia"/>
              </w:rPr>
              <w:t>1</w:t>
            </w:r>
            <w:r w:rsidRPr="00C30686">
              <w:rPr>
                <w:rFonts w:eastAsiaTheme="minorEastAsia"/>
              </w:rPr>
              <w:t>0, 15, 20, 25, 30, 35, 40</w:t>
            </w:r>
          </w:p>
        </w:tc>
        <w:tc>
          <w:tcPr>
            <w:tcW w:w="2445" w:type="dxa"/>
            <w:tcBorders>
              <w:top w:val="single" w:sz="4" w:space="0" w:color="auto"/>
              <w:left w:val="single" w:sz="4" w:space="0" w:color="auto"/>
              <w:bottom w:val="nil"/>
              <w:right w:val="single" w:sz="4" w:space="0" w:color="auto"/>
            </w:tcBorders>
            <w:vAlign w:val="center"/>
          </w:tcPr>
          <w:p w14:paraId="0E5AB137"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0</w:t>
            </w:r>
          </w:p>
        </w:tc>
      </w:tr>
      <w:tr w:rsidR="006F6378" w:rsidRPr="00C30686" w14:paraId="13DFE262" w14:textId="77777777" w:rsidTr="004F423A">
        <w:trPr>
          <w:trHeight w:val="29"/>
        </w:trPr>
        <w:tc>
          <w:tcPr>
            <w:tcW w:w="2742" w:type="dxa"/>
            <w:tcBorders>
              <w:top w:val="nil"/>
              <w:left w:val="single" w:sz="4" w:space="0" w:color="auto"/>
              <w:bottom w:val="nil"/>
              <w:right w:val="single" w:sz="4" w:space="0" w:color="auto"/>
            </w:tcBorders>
            <w:vAlign w:val="center"/>
          </w:tcPr>
          <w:p w14:paraId="55454CF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EA7048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866D7D0"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2C7215B0"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rPr>
              <w:t>5, 10, 15, 20, 25</w:t>
            </w:r>
          </w:p>
        </w:tc>
        <w:tc>
          <w:tcPr>
            <w:tcW w:w="2445" w:type="dxa"/>
            <w:tcBorders>
              <w:top w:val="nil"/>
              <w:left w:val="single" w:sz="4" w:space="0" w:color="auto"/>
              <w:bottom w:val="nil"/>
              <w:right w:val="single" w:sz="4" w:space="0" w:color="auto"/>
            </w:tcBorders>
            <w:vAlign w:val="center"/>
          </w:tcPr>
          <w:p w14:paraId="2FB6D396" w14:textId="77777777" w:rsidR="006F6378" w:rsidRPr="00C30686" w:rsidRDefault="006F6378" w:rsidP="0094020B">
            <w:pPr>
              <w:pStyle w:val="TAC"/>
              <w:rPr>
                <w:rFonts w:eastAsiaTheme="minorEastAsia"/>
                <w:lang w:val="en-US" w:eastAsia="zh-CN"/>
              </w:rPr>
            </w:pPr>
          </w:p>
        </w:tc>
      </w:tr>
      <w:tr w:rsidR="006F6378" w:rsidRPr="00C30686" w14:paraId="4E12B01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EFC889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0911E60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EB238BE" w14:textId="77777777" w:rsidR="006F6378" w:rsidRPr="00C30686" w:rsidRDefault="006F6378" w:rsidP="0094020B">
            <w:pPr>
              <w:pStyle w:val="TAC"/>
              <w:rPr>
                <w:rFonts w:eastAsiaTheme="minorEastAsia"/>
                <w:lang w:val="en-US" w:eastAsia="zh-CN"/>
              </w:rPr>
            </w:pPr>
            <w:r w:rsidRPr="00C30686">
              <w:rPr>
                <w:rFonts w:eastAsiaTheme="minorEastAsia"/>
                <w:lang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66378C37"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hint="eastAsia"/>
              </w:rPr>
              <w:t>1</w:t>
            </w:r>
            <w:r w:rsidRPr="00C30686">
              <w:rPr>
                <w:rFonts w:eastAsiaTheme="minorEastAsia"/>
              </w:rPr>
              <w:t>0, 15, 20, 30, 40, 50, 60, 80, 90, 100</w:t>
            </w:r>
          </w:p>
        </w:tc>
        <w:tc>
          <w:tcPr>
            <w:tcW w:w="2445" w:type="dxa"/>
            <w:tcBorders>
              <w:top w:val="nil"/>
              <w:left w:val="single" w:sz="4" w:space="0" w:color="auto"/>
              <w:bottom w:val="single" w:sz="4" w:space="0" w:color="auto"/>
              <w:right w:val="single" w:sz="4" w:space="0" w:color="auto"/>
            </w:tcBorders>
            <w:vAlign w:val="center"/>
          </w:tcPr>
          <w:p w14:paraId="7C0B06D9" w14:textId="77777777" w:rsidR="006F6378" w:rsidRPr="00C30686" w:rsidRDefault="006F6378" w:rsidP="0094020B">
            <w:pPr>
              <w:pStyle w:val="TAC"/>
              <w:rPr>
                <w:rFonts w:eastAsiaTheme="minorEastAsia"/>
                <w:lang w:val="en-US" w:eastAsia="zh-CN"/>
              </w:rPr>
            </w:pPr>
          </w:p>
        </w:tc>
      </w:tr>
      <w:tr w:rsidR="006F6378" w:rsidRPr="00C30686" w14:paraId="6DD6F30B" w14:textId="77777777" w:rsidTr="004F423A">
        <w:trPr>
          <w:trHeight w:val="29"/>
        </w:trPr>
        <w:tc>
          <w:tcPr>
            <w:tcW w:w="2742" w:type="dxa"/>
            <w:tcBorders>
              <w:top w:val="nil"/>
              <w:left w:val="single" w:sz="4" w:space="0" w:color="auto"/>
              <w:bottom w:val="nil"/>
              <w:right w:val="single" w:sz="4" w:space="0" w:color="auto"/>
            </w:tcBorders>
            <w:vAlign w:val="center"/>
          </w:tcPr>
          <w:p w14:paraId="3DFB16FC" w14:textId="77777777" w:rsidR="006F6378" w:rsidRPr="00C30686" w:rsidRDefault="006F6378" w:rsidP="0094020B">
            <w:pPr>
              <w:pStyle w:val="TAC"/>
              <w:rPr>
                <w:rFonts w:eastAsiaTheme="minorEastAsia"/>
                <w:lang w:val="en-US" w:eastAsia="zh-CN"/>
              </w:rPr>
            </w:pPr>
            <w:r w:rsidRPr="00C30686">
              <w:rPr>
                <w:rFonts w:eastAsiaTheme="minorEastAsia"/>
                <w:lang w:val="en-US"/>
              </w:rPr>
              <w:t>CA_n2A-n5A-n48A</w:t>
            </w:r>
          </w:p>
        </w:tc>
        <w:tc>
          <w:tcPr>
            <w:tcW w:w="2785" w:type="dxa"/>
            <w:tcBorders>
              <w:top w:val="nil"/>
              <w:left w:val="single" w:sz="4" w:space="0" w:color="auto"/>
              <w:bottom w:val="nil"/>
              <w:right w:val="single" w:sz="4" w:space="0" w:color="auto"/>
            </w:tcBorders>
            <w:vAlign w:val="center"/>
          </w:tcPr>
          <w:p w14:paraId="64ADA234" w14:textId="77777777" w:rsidR="006F6378" w:rsidRPr="00C30686" w:rsidRDefault="006F6378" w:rsidP="0094020B">
            <w:pPr>
              <w:pStyle w:val="TAC"/>
              <w:rPr>
                <w:rFonts w:eastAsia="MS Mincho" w:cs="Arial"/>
                <w:color w:val="000000"/>
                <w:szCs w:val="18"/>
                <w:lang w:val="en-US"/>
              </w:rPr>
            </w:pPr>
            <w:r w:rsidRPr="00C30686">
              <w:rPr>
                <w:rFonts w:eastAsia="MS Mincho" w:cs="Arial"/>
                <w:color w:val="000000"/>
                <w:szCs w:val="18"/>
                <w:lang w:val="en-US"/>
              </w:rPr>
              <w:t>CA_n2A-n5A</w:t>
            </w:r>
          </w:p>
          <w:p w14:paraId="74348ADD" w14:textId="77777777" w:rsidR="006F6378" w:rsidRPr="00C30686" w:rsidRDefault="006F6378" w:rsidP="0094020B">
            <w:pPr>
              <w:pStyle w:val="TAC"/>
              <w:rPr>
                <w:rFonts w:eastAsia="MS Mincho" w:cs="Arial"/>
                <w:color w:val="000000"/>
                <w:szCs w:val="18"/>
                <w:lang w:val="en-US"/>
              </w:rPr>
            </w:pPr>
            <w:r w:rsidRPr="00C30686">
              <w:rPr>
                <w:rFonts w:eastAsia="MS Mincho" w:cs="Arial"/>
                <w:color w:val="000000"/>
                <w:szCs w:val="18"/>
                <w:lang w:val="en-US"/>
              </w:rPr>
              <w:t>CA_n2A-n48A</w:t>
            </w:r>
          </w:p>
          <w:p w14:paraId="1EC048A8" w14:textId="77777777" w:rsidR="006F6378" w:rsidRPr="00C30686" w:rsidRDefault="006F6378" w:rsidP="0094020B">
            <w:pPr>
              <w:pStyle w:val="TAC"/>
              <w:rPr>
                <w:rFonts w:eastAsia="MS Mincho" w:cs="Arial"/>
                <w:color w:val="000000"/>
                <w:szCs w:val="18"/>
                <w:lang w:val="en-US"/>
              </w:rPr>
            </w:pPr>
            <w:r w:rsidRPr="00C30686">
              <w:rPr>
                <w:rFonts w:eastAsia="MS Mincho" w:cs="Arial"/>
                <w:color w:val="000000"/>
                <w:szCs w:val="18"/>
                <w:lang w:val="en-US"/>
              </w:rPr>
              <w:t>CA_n5A-n48A</w:t>
            </w:r>
          </w:p>
        </w:tc>
        <w:tc>
          <w:tcPr>
            <w:tcW w:w="1259" w:type="dxa"/>
            <w:tcBorders>
              <w:top w:val="single" w:sz="4" w:space="0" w:color="auto"/>
              <w:left w:val="single" w:sz="4" w:space="0" w:color="auto"/>
              <w:bottom w:val="single" w:sz="4" w:space="0" w:color="auto"/>
              <w:right w:val="single" w:sz="4" w:space="0" w:color="auto"/>
            </w:tcBorders>
            <w:vAlign w:val="center"/>
          </w:tcPr>
          <w:p w14:paraId="51B01EFC" w14:textId="77777777" w:rsidR="006F6378" w:rsidRPr="00C30686" w:rsidRDefault="006F6378" w:rsidP="0094020B">
            <w:pPr>
              <w:pStyle w:val="TAC"/>
              <w:rPr>
                <w:rFonts w:eastAsiaTheme="minorEastAsia"/>
                <w:lang w:val="en-US" w:eastAsia="zh-CN"/>
              </w:rPr>
            </w:pPr>
            <w:r w:rsidRPr="00C30686">
              <w:rPr>
                <w:rFonts w:eastAsiaTheme="minorEastAsia"/>
                <w:lang w:val="en-US"/>
              </w:rPr>
              <w:t>n2</w:t>
            </w:r>
          </w:p>
        </w:tc>
        <w:tc>
          <w:tcPr>
            <w:tcW w:w="4356" w:type="dxa"/>
            <w:tcBorders>
              <w:top w:val="single" w:sz="4" w:space="0" w:color="auto"/>
              <w:left w:val="single" w:sz="4" w:space="0" w:color="auto"/>
              <w:bottom w:val="single" w:sz="4" w:space="0" w:color="auto"/>
              <w:right w:val="single" w:sz="4" w:space="0" w:color="auto"/>
            </w:tcBorders>
            <w:vAlign w:val="center"/>
          </w:tcPr>
          <w:p w14:paraId="6CA18E19"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0CD54C26" w14:textId="77777777" w:rsidR="006F6378" w:rsidRPr="00C30686" w:rsidRDefault="006F6378" w:rsidP="0094020B">
            <w:pPr>
              <w:pStyle w:val="TAC"/>
              <w:rPr>
                <w:rFonts w:eastAsiaTheme="minorEastAsia"/>
                <w:lang w:val="en-US" w:eastAsia="zh-CN"/>
              </w:rPr>
            </w:pPr>
            <w:r w:rsidRPr="00C30686">
              <w:rPr>
                <w:rFonts w:eastAsiaTheme="minorEastAsia"/>
                <w:color w:val="000000"/>
                <w:lang w:val="en-US" w:eastAsia="zh-CN" w:bidi="ar"/>
              </w:rPr>
              <w:t>0</w:t>
            </w:r>
          </w:p>
        </w:tc>
      </w:tr>
      <w:tr w:rsidR="006F6378" w:rsidRPr="00C30686" w14:paraId="47E0EAE0" w14:textId="77777777" w:rsidTr="004F423A">
        <w:trPr>
          <w:trHeight w:val="29"/>
        </w:trPr>
        <w:tc>
          <w:tcPr>
            <w:tcW w:w="2742" w:type="dxa"/>
            <w:tcBorders>
              <w:top w:val="nil"/>
              <w:left w:val="single" w:sz="4" w:space="0" w:color="auto"/>
              <w:bottom w:val="nil"/>
              <w:right w:val="single" w:sz="4" w:space="0" w:color="auto"/>
            </w:tcBorders>
            <w:vAlign w:val="center"/>
          </w:tcPr>
          <w:p w14:paraId="6A36D16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40C1F2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014FB7A" w14:textId="77777777" w:rsidR="006F6378" w:rsidRPr="00C30686" w:rsidRDefault="006F6378" w:rsidP="0094020B">
            <w:pPr>
              <w:pStyle w:val="TAC"/>
              <w:rPr>
                <w:rFonts w:eastAsiaTheme="minorEastAsia"/>
                <w:lang w:val="en-US" w:eastAsia="zh-CN"/>
              </w:rPr>
            </w:pPr>
            <w:r w:rsidRPr="00C30686">
              <w:rPr>
                <w:rFonts w:eastAsiaTheme="minorEastAsia"/>
                <w:lang w:val="en-US"/>
              </w:rPr>
              <w:t>n5</w:t>
            </w:r>
          </w:p>
        </w:tc>
        <w:tc>
          <w:tcPr>
            <w:tcW w:w="4356" w:type="dxa"/>
            <w:tcBorders>
              <w:top w:val="single" w:sz="4" w:space="0" w:color="auto"/>
              <w:left w:val="single" w:sz="4" w:space="0" w:color="auto"/>
              <w:bottom w:val="single" w:sz="4" w:space="0" w:color="auto"/>
              <w:right w:val="single" w:sz="4" w:space="0" w:color="auto"/>
            </w:tcBorders>
            <w:vAlign w:val="center"/>
          </w:tcPr>
          <w:p w14:paraId="70007A5E"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5D635C83" w14:textId="77777777" w:rsidR="006F6378" w:rsidRPr="00C30686" w:rsidRDefault="006F6378" w:rsidP="0094020B">
            <w:pPr>
              <w:pStyle w:val="TAC"/>
              <w:rPr>
                <w:rFonts w:eastAsiaTheme="minorEastAsia"/>
                <w:lang w:val="en-US" w:eastAsia="zh-CN"/>
              </w:rPr>
            </w:pPr>
          </w:p>
        </w:tc>
      </w:tr>
      <w:tr w:rsidR="006F6378" w:rsidRPr="00C30686" w14:paraId="4B433CD2"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A9F72B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71FF7F3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1C01A13" w14:textId="77777777" w:rsidR="006F6378" w:rsidRPr="00C30686" w:rsidRDefault="006F6378" w:rsidP="0094020B">
            <w:pPr>
              <w:pStyle w:val="TAC"/>
              <w:rPr>
                <w:rFonts w:eastAsiaTheme="minorEastAsia"/>
                <w:lang w:val="en-US" w:eastAsia="zh-CN"/>
              </w:rPr>
            </w:pPr>
            <w:r w:rsidRPr="00C30686">
              <w:rPr>
                <w:rFonts w:eastAsiaTheme="minorEastAsia"/>
                <w:lang w:val="en-US"/>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71B534A0"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5, 10, 15, 20, 30, 40, 50, 60, 70, 80, 90, 100</w:t>
            </w:r>
          </w:p>
        </w:tc>
        <w:tc>
          <w:tcPr>
            <w:tcW w:w="2445" w:type="dxa"/>
            <w:tcBorders>
              <w:top w:val="nil"/>
              <w:left w:val="single" w:sz="4" w:space="0" w:color="auto"/>
              <w:bottom w:val="single" w:sz="4" w:space="0" w:color="auto"/>
              <w:right w:val="single" w:sz="4" w:space="0" w:color="auto"/>
            </w:tcBorders>
            <w:vAlign w:val="center"/>
          </w:tcPr>
          <w:p w14:paraId="4FB0C35A" w14:textId="77777777" w:rsidR="006F6378" w:rsidRPr="00C30686" w:rsidRDefault="006F6378" w:rsidP="0094020B">
            <w:pPr>
              <w:pStyle w:val="TAC"/>
              <w:rPr>
                <w:rFonts w:eastAsiaTheme="minorEastAsia"/>
                <w:lang w:val="en-US" w:eastAsia="zh-CN"/>
              </w:rPr>
            </w:pPr>
          </w:p>
        </w:tc>
      </w:tr>
      <w:tr w:rsidR="006F6378" w:rsidRPr="00C30686" w14:paraId="7BD399B5" w14:textId="77777777" w:rsidTr="004F423A">
        <w:trPr>
          <w:trHeight w:val="29"/>
        </w:trPr>
        <w:tc>
          <w:tcPr>
            <w:tcW w:w="2742" w:type="dxa"/>
            <w:tcBorders>
              <w:top w:val="nil"/>
              <w:left w:val="single" w:sz="4" w:space="0" w:color="auto"/>
              <w:bottom w:val="nil"/>
              <w:right w:val="single" w:sz="4" w:space="0" w:color="auto"/>
            </w:tcBorders>
            <w:vAlign w:val="center"/>
          </w:tcPr>
          <w:p w14:paraId="6D81180E" w14:textId="77777777" w:rsidR="006F6378" w:rsidRPr="00C30686" w:rsidRDefault="006F6378" w:rsidP="0094020B">
            <w:pPr>
              <w:pStyle w:val="TAC"/>
              <w:rPr>
                <w:rFonts w:eastAsiaTheme="minorEastAsia"/>
                <w:lang w:val="en-US" w:eastAsia="zh-CN"/>
              </w:rPr>
            </w:pPr>
            <w:r w:rsidRPr="00C30686">
              <w:rPr>
                <w:rFonts w:eastAsiaTheme="minorEastAsia"/>
                <w:lang w:val="en-US"/>
              </w:rPr>
              <w:t>CA_n2A-n5A-n48B</w:t>
            </w:r>
          </w:p>
        </w:tc>
        <w:tc>
          <w:tcPr>
            <w:tcW w:w="2785" w:type="dxa"/>
            <w:tcBorders>
              <w:top w:val="nil"/>
              <w:left w:val="single" w:sz="4" w:space="0" w:color="auto"/>
              <w:bottom w:val="nil"/>
              <w:right w:val="single" w:sz="4" w:space="0" w:color="auto"/>
            </w:tcBorders>
            <w:vAlign w:val="center"/>
          </w:tcPr>
          <w:p w14:paraId="0C84D424" w14:textId="77777777" w:rsidR="006F6378" w:rsidRPr="00C30686" w:rsidRDefault="006F6378" w:rsidP="0094020B">
            <w:pPr>
              <w:pStyle w:val="TAC"/>
              <w:rPr>
                <w:rFonts w:eastAsia="MS Mincho" w:cs="Arial"/>
                <w:color w:val="000000"/>
                <w:szCs w:val="18"/>
                <w:lang w:val="en-US"/>
              </w:rPr>
            </w:pPr>
            <w:r w:rsidRPr="00C30686">
              <w:rPr>
                <w:rFonts w:eastAsia="MS Mincho" w:cs="Arial"/>
                <w:color w:val="000000"/>
                <w:szCs w:val="18"/>
                <w:lang w:val="en-US"/>
              </w:rPr>
              <w:t>CA_n2A-n5A</w:t>
            </w:r>
          </w:p>
          <w:p w14:paraId="5ECB10B7" w14:textId="77777777" w:rsidR="006F6378" w:rsidRPr="00C30686" w:rsidRDefault="006F6378" w:rsidP="0094020B">
            <w:pPr>
              <w:pStyle w:val="TAC"/>
              <w:rPr>
                <w:rFonts w:eastAsia="MS Mincho" w:cs="Arial"/>
                <w:color w:val="000000"/>
                <w:szCs w:val="18"/>
                <w:lang w:val="en-US"/>
              </w:rPr>
            </w:pPr>
            <w:r w:rsidRPr="00C30686">
              <w:rPr>
                <w:rFonts w:eastAsia="MS Mincho" w:cs="Arial"/>
                <w:color w:val="000000"/>
                <w:szCs w:val="18"/>
                <w:lang w:val="en-US"/>
              </w:rPr>
              <w:t>CA_n2A-n48A</w:t>
            </w:r>
          </w:p>
          <w:p w14:paraId="2F4D19B1" w14:textId="77777777" w:rsidR="006F6378" w:rsidRPr="00C30686" w:rsidRDefault="006F6378" w:rsidP="0094020B">
            <w:pPr>
              <w:pStyle w:val="TAC"/>
              <w:rPr>
                <w:rFonts w:eastAsia="MS Mincho" w:cs="Arial"/>
                <w:color w:val="000000"/>
                <w:szCs w:val="18"/>
                <w:lang w:val="en-US"/>
              </w:rPr>
            </w:pPr>
            <w:r w:rsidRPr="00C30686">
              <w:rPr>
                <w:rFonts w:eastAsia="MS Mincho" w:cs="Arial"/>
                <w:color w:val="000000"/>
                <w:szCs w:val="18"/>
                <w:lang w:val="en-US"/>
              </w:rPr>
              <w:t>CA_n5A-n48A</w:t>
            </w:r>
          </w:p>
          <w:p w14:paraId="3BDF73A4" w14:textId="77777777" w:rsidR="006F6378" w:rsidRPr="00C30686" w:rsidRDefault="006F6378" w:rsidP="0094020B">
            <w:pPr>
              <w:pStyle w:val="TAC"/>
              <w:rPr>
                <w:rFonts w:eastAsiaTheme="minorEastAsia"/>
                <w:lang w:val="en-US" w:eastAsia="zh-CN"/>
              </w:rPr>
            </w:pPr>
            <w:r w:rsidRPr="00C30686">
              <w:rPr>
                <w:rFonts w:eastAsia="MS Mincho" w:cs="Arial"/>
                <w:color w:val="000000"/>
                <w:szCs w:val="18"/>
                <w:lang w:val="en-US"/>
              </w:rPr>
              <w:t>CA_n48B</w:t>
            </w:r>
          </w:p>
        </w:tc>
        <w:tc>
          <w:tcPr>
            <w:tcW w:w="1259" w:type="dxa"/>
            <w:tcBorders>
              <w:top w:val="single" w:sz="4" w:space="0" w:color="auto"/>
              <w:left w:val="single" w:sz="4" w:space="0" w:color="auto"/>
              <w:bottom w:val="single" w:sz="4" w:space="0" w:color="auto"/>
              <w:right w:val="single" w:sz="4" w:space="0" w:color="auto"/>
            </w:tcBorders>
            <w:vAlign w:val="center"/>
          </w:tcPr>
          <w:p w14:paraId="06643A57" w14:textId="77777777" w:rsidR="006F6378" w:rsidRPr="00C30686" w:rsidRDefault="006F6378" w:rsidP="0094020B">
            <w:pPr>
              <w:pStyle w:val="TAC"/>
              <w:rPr>
                <w:rFonts w:eastAsiaTheme="minorEastAsia"/>
                <w:lang w:val="en-US" w:eastAsia="zh-CN"/>
              </w:rPr>
            </w:pPr>
            <w:r w:rsidRPr="00C30686">
              <w:rPr>
                <w:rFonts w:eastAsiaTheme="minorEastAsia"/>
                <w:lang w:val="en-US"/>
              </w:rPr>
              <w:t>n2</w:t>
            </w:r>
          </w:p>
        </w:tc>
        <w:tc>
          <w:tcPr>
            <w:tcW w:w="4356" w:type="dxa"/>
            <w:tcBorders>
              <w:top w:val="single" w:sz="4" w:space="0" w:color="auto"/>
              <w:left w:val="single" w:sz="4" w:space="0" w:color="auto"/>
              <w:bottom w:val="single" w:sz="4" w:space="0" w:color="auto"/>
              <w:right w:val="single" w:sz="4" w:space="0" w:color="auto"/>
            </w:tcBorders>
            <w:vAlign w:val="center"/>
          </w:tcPr>
          <w:p w14:paraId="4E1ED45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0FC46140" w14:textId="77777777" w:rsidR="006F6378" w:rsidRPr="00C30686" w:rsidRDefault="006F6378" w:rsidP="0094020B">
            <w:pPr>
              <w:pStyle w:val="TAC"/>
              <w:rPr>
                <w:rFonts w:eastAsiaTheme="minorEastAsia"/>
                <w:lang w:val="en-US" w:eastAsia="zh-CN"/>
              </w:rPr>
            </w:pPr>
            <w:r w:rsidRPr="00C30686">
              <w:rPr>
                <w:rFonts w:eastAsiaTheme="minorEastAsia"/>
                <w:color w:val="000000"/>
                <w:lang w:val="en-US" w:eastAsia="zh-CN" w:bidi="ar"/>
              </w:rPr>
              <w:t>0</w:t>
            </w:r>
          </w:p>
        </w:tc>
      </w:tr>
      <w:tr w:rsidR="006F6378" w:rsidRPr="00C30686" w14:paraId="54D905B7" w14:textId="77777777" w:rsidTr="004F423A">
        <w:trPr>
          <w:trHeight w:val="29"/>
        </w:trPr>
        <w:tc>
          <w:tcPr>
            <w:tcW w:w="2742" w:type="dxa"/>
            <w:tcBorders>
              <w:top w:val="nil"/>
              <w:left w:val="single" w:sz="4" w:space="0" w:color="auto"/>
              <w:bottom w:val="nil"/>
              <w:right w:val="single" w:sz="4" w:space="0" w:color="auto"/>
            </w:tcBorders>
            <w:vAlign w:val="center"/>
          </w:tcPr>
          <w:p w14:paraId="7FBC9D3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1E7B5D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13722B7" w14:textId="77777777" w:rsidR="006F6378" w:rsidRPr="00C30686" w:rsidRDefault="006F6378" w:rsidP="0094020B">
            <w:pPr>
              <w:pStyle w:val="TAC"/>
              <w:rPr>
                <w:rFonts w:eastAsiaTheme="minorEastAsia"/>
                <w:lang w:val="en-US" w:eastAsia="zh-CN"/>
              </w:rPr>
            </w:pPr>
            <w:r w:rsidRPr="00C30686">
              <w:rPr>
                <w:rFonts w:eastAsiaTheme="minorEastAsia"/>
                <w:lang w:val="en-US"/>
              </w:rPr>
              <w:t>n5</w:t>
            </w:r>
          </w:p>
        </w:tc>
        <w:tc>
          <w:tcPr>
            <w:tcW w:w="4356" w:type="dxa"/>
            <w:tcBorders>
              <w:top w:val="single" w:sz="4" w:space="0" w:color="auto"/>
              <w:left w:val="single" w:sz="4" w:space="0" w:color="auto"/>
              <w:bottom w:val="single" w:sz="4" w:space="0" w:color="auto"/>
              <w:right w:val="single" w:sz="4" w:space="0" w:color="auto"/>
            </w:tcBorders>
            <w:vAlign w:val="center"/>
          </w:tcPr>
          <w:p w14:paraId="2B3B8FC4"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27070F0C" w14:textId="77777777" w:rsidR="006F6378" w:rsidRPr="00C30686" w:rsidRDefault="006F6378" w:rsidP="0094020B">
            <w:pPr>
              <w:pStyle w:val="TAC"/>
              <w:rPr>
                <w:rFonts w:eastAsiaTheme="minorEastAsia"/>
                <w:lang w:val="en-US" w:eastAsia="zh-CN"/>
              </w:rPr>
            </w:pPr>
          </w:p>
        </w:tc>
      </w:tr>
      <w:tr w:rsidR="006F6378" w:rsidRPr="00C30686" w14:paraId="13EBC612" w14:textId="77777777" w:rsidTr="004F423A">
        <w:trPr>
          <w:trHeight w:val="29"/>
        </w:trPr>
        <w:tc>
          <w:tcPr>
            <w:tcW w:w="2742" w:type="dxa"/>
            <w:tcBorders>
              <w:top w:val="nil"/>
              <w:left w:val="single" w:sz="4" w:space="0" w:color="auto"/>
              <w:bottom w:val="nil"/>
              <w:right w:val="single" w:sz="4" w:space="0" w:color="auto"/>
            </w:tcBorders>
            <w:vAlign w:val="center"/>
          </w:tcPr>
          <w:p w14:paraId="24BD2CD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86D715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9A21CE0" w14:textId="77777777" w:rsidR="006F6378" w:rsidRPr="00C30686" w:rsidRDefault="006F6378" w:rsidP="0094020B">
            <w:pPr>
              <w:pStyle w:val="TAC"/>
              <w:rPr>
                <w:rFonts w:eastAsiaTheme="minorEastAsia"/>
                <w:lang w:val="en-US" w:eastAsia="zh-CN"/>
              </w:rPr>
            </w:pPr>
            <w:r w:rsidRPr="00C30686">
              <w:rPr>
                <w:rFonts w:eastAsiaTheme="minorEastAsia"/>
                <w:lang w:val="en-US"/>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0B3AAA66"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CA_n48B_BCS0</w:t>
            </w:r>
          </w:p>
        </w:tc>
        <w:tc>
          <w:tcPr>
            <w:tcW w:w="2445" w:type="dxa"/>
            <w:tcBorders>
              <w:top w:val="nil"/>
              <w:left w:val="single" w:sz="4" w:space="0" w:color="auto"/>
              <w:bottom w:val="single" w:sz="4" w:space="0" w:color="auto"/>
              <w:right w:val="single" w:sz="4" w:space="0" w:color="auto"/>
            </w:tcBorders>
            <w:vAlign w:val="center"/>
          </w:tcPr>
          <w:p w14:paraId="64A7C98B" w14:textId="77777777" w:rsidR="006F6378" w:rsidRPr="00C30686" w:rsidRDefault="006F6378" w:rsidP="0094020B">
            <w:pPr>
              <w:pStyle w:val="TAC"/>
              <w:rPr>
                <w:rFonts w:eastAsiaTheme="minorEastAsia"/>
                <w:lang w:val="en-US" w:eastAsia="zh-CN"/>
              </w:rPr>
            </w:pPr>
          </w:p>
        </w:tc>
      </w:tr>
      <w:tr w:rsidR="006F6378" w:rsidRPr="00C30686" w14:paraId="0581F222" w14:textId="77777777" w:rsidTr="004F423A">
        <w:trPr>
          <w:trHeight w:val="29"/>
        </w:trPr>
        <w:tc>
          <w:tcPr>
            <w:tcW w:w="2742" w:type="dxa"/>
            <w:tcBorders>
              <w:top w:val="nil"/>
              <w:left w:val="single" w:sz="4" w:space="0" w:color="auto"/>
              <w:bottom w:val="nil"/>
              <w:right w:val="single" w:sz="4" w:space="0" w:color="auto"/>
            </w:tcBorders>
            <w:vAlign w:val="center"/>
          </w:tcPr>
          <w:p w14:paraId="571A5B9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938421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E4B3EF8" w14:textId="77777777" w:rsidR="006F6378" w:rsidRPr="00C30686" w:rsidRDefault="006F6378" w:rsidP="0094020B">
            <w:pPr>
              <w:pStyle w:val="TAC"/>
              <w:rPr>
                <w:rFonts w:eastAsiaTheme="minorEastAsia"/>
                <w:lang w:val="en-US" w:eastAsia="zh-CN"/>
              </w:rPr>
            </w:pPr>
            <w:r w:rsidRPr="00C30686">
              <w:rPr>
                <w:rFonts w:eastAsiaTheme="minorEastAsia"/>
                <w:lang w:val="en-US"/>
              </w:rPr>
              <w:t>n2</w:t>
            </w:r>
          </w:p>
        </w:tc>
        <w:tc>
          <w:tcPr>
            <w:tcW w:w="4356" w:type="dxa"/>
            <w:tcBorders>
              <w:top w:val="single" w:sz="4" w:space="0" w:color="auto"/>
              <w:left w:val="single" w:sz="4" w:space="0" w:color="auto"/>
              <w:bottom w:val="single" w:sz="4" w:space="0" w:color="auto"/>
              <w:right w:val="single" w:sz="4" w:space="0" w:color="auto"/>
            </w:tcBorders>
            <w:vAlign w:val="center"/>
          </w:tcPr>
          <w:p w14:paraId="57BBA428"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54957A4E" w14:textId="77777777" w:rsidR="006F6378" w:rsidRPr="00C30686" w:rsidRDefault="006F6378" w:rsidP="0094020B">
            <w:pPr>
              <w:pStyle w:val="TAC"/>
              <w:rPr>
                <w:rFonts w:eastAsiaTheme="minorEastAsia"/>
                <w:lang w:val="en-US" w:eastAsia="zh-CN"/>
              </w:rPr>
            </w:pPr>
            <w:r w:rsidRPr="00C30686">
              <w:rPr>
                <w:rFonts w:eastAsiaTheme="minorEastAsia"/>
                <w:color w:val="000000"/>
                <w:lang w:val="en-US" w:eastAsia="zh-CN" w:bidi="ar"/>
              </w:rPr>
              <w:t>1</w:t>
            </w:r>
          </w:p>
        </w:tc>
      </w:tr>
      <w:tr w:rsidR="006F6378" w:rsidRPr="00C30686" w14:paraId="568705E5" w14:textId="77777777" w:rsidTr="004F423A">
        <w:trPr>
          <w:trHeight w:val="29"/>
        </w:trPr>
        <w:tc>
          <w:tcPr>
            <w:tcW w:w="2742" w:type="dxa"/>
            <w:tcBorders>
              <w:top w:val="nil"/>
              <w:left w:val="single" w:sz="4" w:space="0" w:color="auto"/>
              <w:bottom w:val="nil"/>
              <w:right w:val="single" w:sz="4" w:space="0" w:color="auto"/>
            </w:tcBorders>
            <w:vAlign w:val="center"/>
          </w:tcPr>
          <w:p w14:paraId="6532B62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581D72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1287BE4" w14:textId="77777777" w:rsidR="006F6378" w:rsidRPr="00C30686" w:rsidRDefault="006F6378" w:rsidP="0094020B">
            <w:pPr>
              <w:pStyle w:val="TAC"/>
              <w:rPr>
                <w:rFonts w:eastAsiaTheme="minorEastAsia"/>
                <w:lang w:val="en-US" w:eastAsia="zh-CN"/>
              </w:rPr>
            </w:pPr>
            <w:r w:rsidRPr="00C30686">
              <w:rPr>
                <w:rFonts w:eastAsiaTheme="minorEastAsia"/>
                <w:lang w:val="en-US"/>
              </w:rPr>
              <w:t>n5</w:t>
            </w:r>
          </w:p>
        </w:tc>
        <w:tc>
          <w:tcPr>
            <w:tcW w:w="4356" w:type="dxa"/>
            <w:tcBorders>
              <w:top w:val="single" w:sz="4" w:space="0" w:color="auto"/>
              <w:left w:val="single" w:sz="4" w:space="0" w:color="auto"/>
              <w:bottom w:val="single" w:sz="4" w:space="0" w:color="auto"/>
              <w:right w:val="single" w:sz="4" w:space="0" w:color="auto"/>
            </w:tcBorders>
            <w:vAlign w:val="center"/>
          </w:tcPr>
          <w:p w14:paraId="4925A98D"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44E66A40" w14:textId="77777777" w:rsidR="006F6378" w:rsidRPr="00C30686" w:rsidRDefault="006F6378" w:rsidP="0094020B">
            <w:pPr>
              <w:pStyle w:val="TAC"/>
              <w:rPr>
                <w:rFonts w:eastAsiaTheme="minorEastAsia"/>
                <w:lang w:val="en-US" w:eastAsia="zh-CN"/>
              </w:rPr>
            </w:pPr>
          </w:p>
        </w:tc>
      </w:tr>
      <w:tr w:rsidR="006F6378" w:rsidRPr="00C30686" w14:paraId="10CEDC43" w14:textId="77777777" w:rsidTr="004F423A">
        <w:trPr>
          <w:trHeight w:val="29"/>
        </w:trPr>
        <w:tc>
          <w:tcPr>
            <w:tcW w:w="2742" w:type="dxa"/>
            <w:tcBorders>
              <w:top w:val="nil"/>
              <w:left w:val="single" w:sz="4" w:space="0" w:color="auto"/>
              <w:bottom w:val="nil"/>
              <w:right w:val="single" w:sz="4" w:space="0" w:color="auto"/>
            </w:tcBorders>
            <w:vAlign w:val="center"/>
          </w:tcPr>
          <w:p w14:paraId="14FA0A9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774377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08195F2" w14:textId="77777777" w:rsidR="006F6378" w:rsidRPr="00C30686" w:rsidRDefault="006F6378" w:rsidP="0094020B">
            <w:pPr>
              <w:pStyle w:val="TAC"/>
              <w:rPr>
                <w:rFonts w:eastAsiaTheme="minorEastAsia"/>
                <w:lang w:val="en-US" w:eastAsia="zh-CN"/>
              </w:rPr>
            </w:pPr>
            <w:r w:rsidRPr="00C30686">
              <w:rPr>
                <w:rFonts w:eastAsiaTheme="minorEastAsia"/>
                <w:lang w:val="en-US"/>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26622F18"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CA_n48B_BCS1</w:t>
            </w:r>
          </w:p>
        </w:tc>
        <w:tc>
          <w:tcPr>
            <w:tcW w:w="2445" w:type="dxa"/>
            <w:tcBorders>
              <w:top w:val="nil"/>
              <w:left w:val="single" w:sz="4" w:space="0" w:color="auto"/>
              <w:bottom w:val="single" w:sz="4" w:space="0" w:color="auto"/>
              <w:right w:val="single" w:sz="4" w:space="0" w:color="auto"/>
            </w:tcBorders>
            <w:vAlign w:val="center"/>
          </w:tcPr>
          <w:p w14:paraId="1FB57ED1" w14:textId="77777777" w:rsidR="006F6378" w:rsidRPr="00C30686" w:rsidRDefault="006F6378" w:rsidP="0094020B">
            <w:pPr>
              <w:pStyle w:val="TAC"/>
              <w:rPr>
                <w:rFonts w:eastAsiaTheme="minorEastAsia"/>
                <w:lang w:val="en-US" w:eastAsia="zh-CN"/>
              </w:rPr>
            </w:pPr>
          </w:p>
        </w:tc>
      </w:tr>
      <w:tr w:rsidR="006F6378" w:rsidRPr="00C30686" w14:paraId="49A11876" w14:textId="77777777" w:rsidTr="004F423A">
        <w:trPr>
          <w:trHeight w:val="29"/>
        </w:trPr>
        <w:tc>
          <w:tcPr>
            <w:tcW w:w="2742" w:type="dxa"/>
            <w:tcBorders>
              <w:top w:val="nil"/>
              <w:left w:val="single" w:sz="4" w:space="0" w:color="auto"/>
              <w:bottom w:val="nil"/>
              <w:right w:val="single" w:sz="4" w:space="0" w:color="auto"/>
            </w:tcBorders>
            <w:vAlign w:val="center"/>
          </w:tcPr>
          <w:p w14:paraId="6AE4C2F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5195D2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9172A63" w14:textId="77777777" w:rsidR="006F6378" w:rsidRPr="00C30686" w:rsidRDefault="006F6378" w:rsidP="0094020B">
            <w:pPr>
              <w:pStyle w:val="TAC"/>
              <w:rPr>
                <w:rFonts w:eastAsiaTheme="minorEastAsia"/>
                <w:lang w:val="en-US" w:eastAsia="zh-CN"/>
              </w:rPr>
            </w:pPr>
            <w:r w:rsidRPr="00C30686">
              <w:rPr>
                <w:rFonts w:eastAsiaTheme="minorEastAsia"/>
                <w:lang w:val="en-US"/>
              </w:rPr>
              <w:t>n2</w:t>
            </w:r>
          </w:p>
        </w:tc>
        <w:tc>
          <w:tcPr>
            <w:tcW w:w="4356" w:type="dxa"/>
            <w:tcBorders>
              <w:top w:val="single" w:sz="4" w:space="0" w:color="auto"/>
              <w:left w:val="single" w:sz="4" w:space="0" w:color="auto"/>
              <w:bottom w:val="single" w:sz="4" w:space="0" w:color="auto"/>
              <w:right w:val="single" w:sz="4" w:space="0" w:color="auto"/>
            </w:tcBorders>
            <w:vAlign w:val="center"/>
          </w:tcPr>
          <w:p w14:paraId="28C1D88E"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2F9D8918" w14:textId="77777777" w:rsidR="006F6378" w:rsidRPr="00C30686" w:rsidRDefault="006F6378" w:rsidP="0094020B">
            <w:pPr>
              <w:pStyle w:val="TAC"/>
              <w:rPr>
                <w:rFonts w:eastAsiaTheme="minorEastAsia"/>
                <w:lang w:val="en-US" w:eastAsia="zh-CN"/>
              </w:rPr>
            </w:pPr>
            <w:r w:rsidRPr="00C30686">
              <w:rPr>
                <w:rFonts w:eastAsiaTheme="minorEastAsia"/>
                <w:color w:val="000000"/>
                <w:lang w:val="en-US" w:eastAsia="zh-CN" w:bidi="ar"/>
              </w:rPr>
              <w:t>2</w:t>
            </w:r>
          </w:p>
        </w:tc>
      </w:tr>
      <w:tr w:rsidR="006F6378" w:rsidRPr="00C30686" w14:paraId="245D2530" w14:textId="77777777" w:rsidTr="004F423A">
        <w:trPr>
          <w:trHeight w:val="29"/>
        </w:trPr>
        <w:tc>
          <w:tcPr>
            <w:tcW w:w="2742" w:type="dxa"/>
            <w:tcBorders>
              <w:top w:val="nil"/>
              <w:left w:val="single" w:sz="4" w:space="0" w:color="auto"/>
              <w:bottom w:val="nil"/>
              <w:right w:val="single" w:sz="4" w:space="0" w:color="auto"/>
            </w:tcBorders>
            <w:vAlign w:val="center"/>
          </w:tcPr>
          <w:p w14:paraId="4434504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5F9168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FE2053E" w14:textId="77777777" w:rsidR="006F6378" w:rsidRPr="00C30686" w:rsidRDefault="006F6378" w:rsidP="0094020B">
            <w:pPr>
              <w:pStyle w:val="TAC"/>
              <w:rPr>
                <w:rFonts w:eastAsiaTheme="minorEastAsia"/>
                <w:lang w:val="en-US" w:eastAsia="zh-CN"/>
              </w:rPr>
            </w:pPr>
            <w:r w:rsidRPr="00C30686">
              <w:rPr>
                <w:rFonts w:eastAsiaTheme="minorEastAsia"/>
                <w:lang w:val="en-US"/>
              </w:rPr>
              <w:t>n5</w:t>
            </w:r>
          </w:p>
        </w:tc>
        <w:tc>
          <w:tcPr>
            <w:tcW w:w="4356" w:type="dxa"/>
            <w:tcBorders>
              <w:top w:val="single" w:sz="4" w:space="0" w:color="auto"/>
              <w:left w:val="single" w:sz="4" w:space="0" w:color="auto"/>
              <w:bottom w:val="single" w:sz="4" w:space="0" w:color="auto"/>
              <w:right w:val="single" w:sz="4" w:space="0" w:color="auto"/>
            </w:tcBorders>
            <w:vAlign w:val="center"/>
          </w:tcPr>
          <w:p w14:paraId="7CF0114F"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20D4F238" w14:textId="77777777" w:rsidR="006F6378" w:rsidRPr="00C30686" w:rsidRDefault="006F6378" w:rsidP="0094020B">
            <w:pPr>
              <w:pStyle w:val="TAC"/>
              <w:rPr>
                <w:rFonts w:eastAsiaTheme="minorEastAsia"/>
                <w:lang w:val="en-US" w:eastAsia="zh-CN"/>
              </w:rPr>
            </w:pPr>
          </w:p>
        </w:tc>
      </w:tr>
      <w:tr w:rsidR="006F6378" w:rsidRPr="00C30686" w14:paraId="02BF1EA9"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46869E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4B4412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2343469" w14:textId="77777777" w:rsidR="006F6378" w:rsidRPr="00C30686" w:rsidRDefault="006F6378" w:rsidP="0094020B">
            <w:pPr>
              <w:pStyle w:val="TAC"/>
              <w:rPr>
                <w:rFonts w:eastAsiaTheme="minorEastAsia"/>
                <w:lang w:val="en-US" w:eastAsia="zh-CN"/>
              </w:rPr>
            </w:pPr>
            <w:r w:rsidRPr="00C30686">
              <w:rPr>
                <w:rFonts w:eastAsiaTheme="minorEastAsia"/>
                <w:lang w:val="en-US"/>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47CB5F4F"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CA_n48B_BCS2</w:t>
            </w:r>
          </w:p>
        </w:tc>
        <w:tc>
          <w:tcPr>
            <w:tcW w:w="2445" w:type="dxa"/>
            <w:tcBorders>
              <w:top w:val="nil"/>
              <w:left w:val="single" w:sz="4" w:space="0" w:color="auto"/>
              <w:bottom w:val="single" w:sz="4" w:space="0" w:color="auto"/>
              <w:right w:val="single" w:sz="4" w:space="0" w:color="auto"/>
            </w:tcBorders>
            <w:vAlign w:val="center"/>
          </w:tcPr>
          <w:p w14:paraId="60143842" w14:textId="77777777" w:rsidR="006F6378" w:rsidRPr="00C30686" w:rsidRDefault="006F6378" w:rsidP="0094020B">
            <w:pPr>
              <w:pStyle w:val="TAC"/>
              <w:rPr>
                <w:rFonts w:eastAsiaTheme="minorEastAsia"/>
                <w:lang w:val="en-US" w:eastAsia="zh-CN"/>
              </w:rPr>
            </w:pPr>
          </w:p>
        </w:tc>
      </w:tr>
      <w:tr w:rsidR="006F6378" w:rsidRPr="00C30686" w14:paraId="54BCFD49" w14:textId="77777777" w:rsidTr="004F423A">
        <w:trPr>
          <w:trHeight w:val="29"/>
        </w:trPr>
        <w:tc>
          <w:tcPr>
            <w:tcW w:w="2742" w:type="dxa"/>
            <w:tcBorders>
              <w:top w:val="nil"/>
              <w:left w:val="single" w:sz="4" w:space="0" w:color="auto"/>
              <w:bottom w:val="nil"/>
              <w:right w:val="single" w:sz="4" w:space="0" w:color="auto"/>
            </w:tcBorders>
            <w:vAlign w:val="center"/>
          </w:tcPr>
          <w:p w14:paraId="7907F556" w14:textId="77777777" w:rsidR="006F6378" w:rsidRPr="00C30686" w:rsidRDefault="006F6378" w:rsidP="0094020B">
            <w:pPr>
              <w:pStyle w:val="TAC"/>
              <w:rPr>
                <w:rFonts w:eastAsiaTheme="minorEastAsia"/>
                <w:lang w:val="en-US" w:eastAsia="zh-CN"/>
              </w:rPr>
            </w:pPr>
            <w:r w:rsidRPr="00C30686">
              <w:rPr>
                <w:rFonts w:eastAsiaTheme="minorEastAsia"/>
                <w:lang w:val="en-US"/>
              </w:rPr>
              <w:t>CA_n2A-n5A-n48(2A)</w:t>
            </w:r>
          </w:p>
        </w:tc>
        <w:tc>
          <w:tcPr>
            <w:tcW w:w="2785" w:type="dxa"/>
            <w:tcBorders>
              <w:top w:val="nil"/>
              <w:left w:val="single" w:sz="4" w:space="0" w:color="auto"/>
              <w:bottom w:val="nil"/>
              <w:right w:val="single" w:sz="4" w:space="0" w:color="auto"/>
            </w:tcBorders>
            <w:vAlign w:val="center"/>
          </w:tcPr>
          <w:p w14:paraId="415BCA13" w14:textId="77777777" w:rsidR="006F6378" w:rsidRPr="00C30686" w:rsidRDefault="006F6378" w:rsidP="0094020B">
            <w:pPr>
              <w:pStyle w:val="TAC"/>
              <w:rPr>
                <w:rFonts w:eastAsiaTheme="minorEastAsia" w:cs="Arial"/>
                <w:color w:val="000000"/>
                <w:szCs w:val="18"/>
                <w:lang w:val="en-US"/>
              </w:rPr>
            </w:pPr>
            <w:r w:rsidRPr="00C30686">
              <w:rPr>
                <w:rFonts w:eastAsiaTheme="minorEastAsia" w:cs="Arial"/>
                <w:color w:val="000000"/>
                <w:szCs w:val="18"/>
                <w:lang w:val="en-US"/>
              </w:rPr>
              <w:t>CA_n2A-n5A</w:t>
            </w:r>
          </w:p>
          <w:p w14:paraId="7963FF9C" w14:textId="77777777" w:rsidR="006F6378" w:rsidRPr="00C30686" w:rsidRDefault="006F6378" w:rsidP="0094020B">
            <w:pPr>
              <w:pStyle w:val="TAC"/>
              <w:rPr>
                <w:rFonts w:eastAsiaTheme="minorEastAsia" w:cs="Arial"/>
                <w:color w:val="000000"/>
                <w:szCs w:val="18"/>
                <w:lang w:val="en-US"/>
              </w:rPr>
            </w:pPr>
            <w:r w:rsidRPr="00C30686">
              <w:rPr>
                <w:rFonts w:eastAsiaTheme="minorEastAsia" w:cs="Arial"/>
                <w:color w:val="000000"/>
                <w:szCs w:val="18"/>
                <w:lang w:val="en-US"/>
              </w:rPr>
              <w:t>CA_n2A-n48A</w:t>
            </w:r>
          </w:p>
          <w:p w14:paraId="0C51F32B" w14:textId="77777777" w:rsidR="006F6378" w:rsidRPr="00C30686" w:rsidRDefault="006F6378" w:rsidP="0094020B">
            <w:pPr>
              <w:pStyle w:val="TAC"/>
              <w:rPr>
                <w:rFonts w:eastAsiaTheme="minorEastAsia" w:cs="Arial"/>
                <w:color w:val="000000"/>
                <w:szCs w:val="18"/>
                <w:lang w:val="en-US"/>
              </w:rPr>
            </w:pPr>
            <w:r w:rsidRPr="00C30686">
              <w:rPr>
                <w:rFonts w:eastAsiaTheme="minorEastAsia" w:cs="Arial"/>
                <w:color w:val="000000"/>
                <w:szCs w:val="18"/>
                <w:lang w:val="en-US"/>
              </w:rPr>
              <w:t>CA_n5A-n48A</w:t>
            </w:r>
          </w:p>
        </w:tc>
        <w:tc>
          <w:tcPr>
            <w:tcW w:w="1259" w:type="dxa"/>
            <w:tcBorders>
              <w:top w:val="single" w:sz="4" w:space="0" w:color="auto"/>
              <w:left w:val="single" w:sz="4" w:space="0" w:color="auto"/>
              <w:bottom w:val="single" w:sz="4" w:space="0" w:color="auto"/>
              <w:right w:val="single" w:sz="4" w:space="0" w:color="auto"/>
            </w:tcBorders>
            <w:vAlign w:val="center"/>
          </w:tcPr>
          <w:p w14:paraId="3EEA76E3" w14:textId="77777777" w:rsidR="006F6378" w:rsidRPr="00C30686" w:rsidRDefault="006F6378" w:rsidP="0094020B">
            <w:pPr>
              <w:pStyle w:val="TAC"/>
              <w:rPr>
                <w:rFonts w:eastAsiaTheme="minorEastAsia"/>
                <w:lang w:val="en-US" w:eastAsia="zh-CN"/>
              </w:rPr>
            </w:pPr>
            <w:r w:rsidRPr="00C30686">
              <w:rPr>
                <w:rFonts w:eastAsiaTheme="minorEastAsia"/>
                <w:lang w:val="en-US"/>
              </w:rPr>
              <w:t>n2</w:t>
            </w:r>
          </w:p>
        </w:tc>
        <w:tc>
          <w:tcPr>
            <w:tcW w:w="4356" w:type="dxa"/>
            <w:tcBorders>
              <w:top w:val="single" w:sz="4" w:space="0" w:color="auto"/>
              <w:left w:val="single" w:sz="4" w:space="0" w:color="auto"/>
              <w:bottom w:val="single" w:sz="4" w:space="0" w:color="auto"/>
              <w:right w:val="single" w:sz="4" w:space="0" w:color="auto"/>
            </w:tcBorders>
            <w:vAlign w:val="center"/>
          </w:tcPr>
          <w:p w14:paraId="43DFBA22"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78F471C1" w14:textId="77777777" w:rsidR="006F6378" w:rsidRPr="00C30686" w:rsidRDefault="006F6378" w:rsidP="0094020B">
            <w:pPr>
              <w:pStyle w:val="TAC"/>
              <w:rPr>
                <w:rFonts w:eastAsiaTheme="minorEastAsia"/>
                <w:lang w:val="en-US" w:eastAsia="zh-CN"/>
              </w:rPr>
            </w:pPr>
            <w:r w:rsidRPr="00C30686">
              <w:rPr>
                <w:rFonts w:eastAsiaTheme="minorEastAsia"/>
                <w:color w:val="000000"/>
                <w:lang w:val="en-US" w:eastAsia="zh-CN" w:bidi="ar"/>
              </w:rPr>
              <w:t>0</w:t>
            </w:r>
          </w:p>
        </w:tc>
      </w:tr>
      <w:tr w:rsidR="006F6378" w:rsidRPr="00C30686" w14:paraId="11D299C0" w14:textId="77777777" w:rsidTr="004F423A">
        <w:trPr>
          <w:trHeight w:val="29"/>
        </w:trPr>
        <w:tc>
          <w:tcPr>
            <w:tcW w:w="2742" w:type="dxa"/>
            <w:tcBorders>
              <w:top w:val="nil"/>
              <w:left w:val="single" w:sz="4" w:space="0" w:color="auto"/>
              <w:bottom w:val="nil"/>
              <w:right w:val="single" w:sz="4" w:space="0" w:color="auto"/>
            </w:tcBorders>
            <w:vAlign w:val="center"/>
          </w:tcPr>
          <w:p w14:paraId="714DC33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F4806A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934FD15" w14:textId="77777777" w:rsidR="006F6378" w:rsidRPr="00C30686" w:rsidRDefault="006F6378" w:rsidP="0094020B">
            <w:pPr>
              <w:pStyle w:val="TAC"/>
              <w:rPr>
                <w:rFonts w:eastAsiaTheme="minorEastAsia"/>
                <w:lang w:val="en-US" w:eastAsia="zh-CN"/>
              </w:rPr>
            </w:pPr>
            <w:r w:rsidRPr="00C30686">
              <w:rPr>
                <w:rFonts w:eastAsiaTheme="minorEastAsia"/>
                <w:lang w:val="en-US"/>
              </w:rPr>
              <w:t>n5</w:t>
            </w:r>
          </w:p>
        </w:tc>
        <w:tc>
          <w:tcPr>
            <w:tcW w:w="4356" w:type="dxa"/>
            <w:tcBorders>
              <w:top w:val="single" w:sz="4" w:space="0" w:color="auto"/>
              <w:left w:val="single" w:sz="4" w:space="0" w:color="auto"/>
              <w:bottom w:val="single" w:sz="4" w:space="0" w:color="auto"/>
              <w:right w:val="single" w:sz="4" w:space="0" w:color="auto"/>
            </w:tcBorders>
            <w:vAlign w:val="center"/>
          </w:tcPr>
          <w:p w14:paraId="20DDC72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772CEED0" w14:textId="77777777" w:rsidR="006F6378" w:rsidRPr="00C30686" w:rsidRDefault="006F6378" w:rsidP="0094020B">
            <w:pPr>
              <w:pStyle w:val="TAC"/>
              <w:rPr>
                <w:rFonts w:eastAsiaTheme="minorEastAsia"/>
                <w:lang w:val="en-US" w:eastAsia="zh-CN"/>
              </w:rPr>
            </w:pPr>
          </w:p>
        </w:tc>
      </w:tr>
      <w:tr w:rsidR="006F6378" w:rsidRPr="00C30686" w14:paraId="55FBC3DC" w14:textId="77777777" w:rsidTr="004F423A">
        <w:trPr>
          <w:trHeight w:val="29"/>
        </w:trPr>
        <w:tc>
          <w:tcPr>
            <w:tcW w:w="2742" w:type="dxa"/>
            <w:tcBorders>
              <w:top w:val="nil"/>
              <w:left w:val="single" w:sz="4" w:space="0" w:color="auto"/>
              <w:bottom w:val="nil"/>
              <w:right w:val="single" w:sz="4" w:space="0" w:color="auto"/>
            </w:tcBorders>
            <w:vAlign w:val="center"/>
          </w:tcPr>
          <w:p w14:paraId="57611BB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371017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151FEBB" w14:textId="77777777" w:rsidR="006F6378" w:rsidRPr="00C30686" w:rsidRDefault="006F6378" w:rsidP="0094020B">
            <w:pPr>
              <w:pStyle w:val="TAC"/>
              <w:rPr>
                <w:rFonts w:eastAsiaTheme="minorEastAsia"/>
                <w:lang w:val="en-US" w:eastAsia="zh-CN"/>
              </w:rPr>
            </w:pPr>
            <w:r w:rsidRPr="00C30686">
              <w:rPr>
                <w:rFonts w:eastAsiaTheme="minorEastAsia"/>
                <w:lang w:val="en-US"/>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21A6373C"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CA_n48(2A)_BCS0</w:t>
            </w:r>
          </w:p>
        </w:tc>
        <w:tc>
          <w:tcPr>
            <w:tcW w:w="2445" w:type="dxa"/>
            <w:tcBorders>
              <w:top w:val="nil"/>
              <w:left w:val="single" w:sz="4" w:space="0" w:color="auto"/>
              <w:bottom w:val="single" w:sz="4" w:space="0" w:color="auto"/>
              <w:right w:val="single" w:sz="4" w:space="0" w:color="auto"/>
            </w:tcBorders>
            <w:vAlign w:val="center"/>
          </w:tcPr>
          <w:p w14:paraId="00A1B079" w14:textId="77777777" w:rsidR="006F6378" w:rsidRPr="00C30686" w:rsidRDefault="006F6378" w:rsidP="0094020B">
            <w:pPr>
              <w:pStyle w:val="TAC"/>
              <w:rPr>
                <w:rFonts w:eastAsiaTheme="minorEastAsia"/>
                <w:lang w:val="en-US" w:eastAsia="zh-CN"/>
              </w:rPr>
            </w:pPr>
          </w:p>
        </w:tc>
      </w:tr>
      <w:tr w:rsidR="006F6378" w:rsidRPr="00C30686" w14:paraId="05EB744D" w14:textId="77777777" w:rsidTr="004F423A">
        <w:trPr>
          <w:trHeight w:val="29"/>
        </w:trPr>
        <w:tc>
          <w:tcPr>
            <w:tcW w:w="2742" w:type="dxa"/>
            <w:tcBorders>
              <w:top w:val="nil"/>
              <w:left w:val="single" w:sz="4" w:space="0" w:color="auto"/>
              <w:bottom w:val="nil"/>
              <w:right w:val="single" w:sz="4" w:space="0" w:color="auto"/>
            </w:tcBorders>
            <w:vAlign w:val="center"/>
          </w:tcPr>
          <w:p w14:paraId="3695A7B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64FDFC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14906B9" w14:textId="77777777" w:rsidR="006F6378" w:rsidRPr="00C30686" w:rsidRDefault="006F6378" w:rsidP="0094020B">
            <w:pPr>
              <w:pStyle w:val="TAC"/>
              <w:rPr>
                <w:rFonts w:eastAsiaTheme="minorEastAsia"/>
                <w:lang w:val="en-US" w:eastAsia="zh-CN"/>
              </w:rPr>
            </w:pPr>
            <w:r w:rsidRPr="00C30686">
              <w:rPr>
                <w:rFonts w:eastAsiaTheme="minorEastAsia"/>
                <w:lang w:val="en-US"/>
              </w:rPr>
              <w:t>n2</w:t>
            </w:r>
          </w:p>
        </w:tc>
        <w:tc>
          <w:tcPr>
            <w:tcW w:w="4356" w:type="dxa"/>
            <w:tcBorders>
              <w:top w:val="single" w:sz="4" w:space="0" w:color="auto"/>
              <w:left w:val="single" w:sz="4" w:space="0" w:color="auto"/>
              <w:bottom w:val="single" w:sz="4" w:space="0" w:color="auto"/>
              <w:right w:val="single" w:sz="4" w:space="0" w:color="auto"/>
            </w:tcBorders>
            <w:vAlign w:val="center"/>
          </w:tcPr>
          <w:p w14:paraId="4993C5D7"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4519B2C1" w14:textId="77777777" w:rsidR="006F6378" w:rsidRPr="00C30686" w:rsidRDefault="006F6378" w:rsidP="0094020B">
            <w:pPr>
              <w:pStyle w:val="TAC"/>
              <w:rPr>
                <w:rFonts w:eastAsiaTheme="minorEastAsia"/>
                <w:lang w:val="en-US" w:eastAsia="zh-CN"/>
              </w:rPr>
            </w:pPr>
            <w:r w:rsidRPr="00C30686">
              <w:rPr>
                <w:rFonts w:eastAsiaTheme="minorEastAsia"/>
                <w:color w:val="000000"/>
                <w:lang w:val="en-US" w:eastAsia="zh-CN" w:bidi="ar"/>
              </w:rPr>
              <w:t>1</w:t>
            </w:r>
          </w:p>
        </w:tc>
      </w:tr>
      <w:tr w:rsidR="006F6378" w:rsidRPr="00C30686" w14:paraId="073EC009" w14:textId="77777777" w:rsidTr="004F423A">
        <w:trPr>
          <w:trHeight w:val="29"/>
        </w:trPr>
        <w:tc>
          <w:tcPr>
            <w:tcW w:w="2742" w:type="dxa"/>
            <w:tcBorders>
              <w:top w:val="nil"/>
              <w:left w:val="single" w:sz="4" w:space="0" w:color="auto"/>
              <w:bottom w:val="nil"/>
              <w:right w:val="single" w:sz="4" w:space="0" w:color="auto"/>
            </w:tcBorders>
            <w:vAlign w:val="center"/>
          </w:tcPr>
          <w:p w14:paraId="34D96DD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456951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8A33720" w14:textId="77777777" w:rsidR="006F6378" w:rsidRPr="00C30686" w:rsidRDefault="006F6378" w:rsidP="0094020B">
            <w:pPr>
              <w:pStyle w:val="TAC"/>
              <w:rPr>
                <w:rFonts w:eastAsiaTheme="minorEastAsia"/>
                <w:lang w:val="en-US" w:eastAsia="zh-CN"/>
              </w:rPr>
            </w:pPr>
            <w:r w:rsidRPr="00C30686">
              <w:rPr>
                <w:rFonts w:eastAsiaTheme="minorEastAsia" w:cs="Arial"/>
                <w:sz w:val="16"/>
                <w:szCs w:val="16"/>
                <w:lang w:val="en-US"/>
              </w:rPr>
              <w:t>n5</w:t>
            </w:r>
          </w:p>
        </w:tc>
        <w:tc>
          <w:tcPr>
            <w:tcW w:w="4356" w:type="dxa"/>
            <w:tcBorders>
              <w:top w:val="single" w:sz="4" w:space="0" w:color="auto"/>
              <w:left w:val="single" w:sz="4" w:space="0" w:color="auto"/>
              <w:bottom w:val="single" w:sz="4" w:space="0" w:color="auto"/>
              <w:right w:val="single" w:sz="4" w:space="0" w:color="auto"/>
            </w:tcBorders>
            <w:vAlign w:val="center"/>
          </w:tcPr>
          <w:p w14:paraId="0886AC4E" w14:textId="77777777" w:rsidR="006F6378" w:rsidRPr="00C30686" w:rsidRDefault="006F6378" w:rsidP="0094020B">
            <w:pPr>
              <w:pStyle w:val="TAC"/>
              <w:rPr>
                <w:rFonts w:ascii="Calibri" w:eastAsiaTheme="minorEastAsia" w:hAnsi="Calibri" w:cs="Arial"/>
                <w:sz w:val="16"/>
                <w:szCs w:val="16"/>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318CF278" w14:textId="77777777" w:rsidR="006F6378" w:rsidRPr="00C30686" w:rsidRDefault="006F6378" w:rsidP="0094020B">
            <w:pPr>
              <w:pStyle w:val="TAC"/>
              <w:rPr>
                <w:rFonts w:eastAsiaTheme="minorEastAsia"/>
                <w:lang w:val="en-US" w:eastAsia="zh-CN"/>
              </w:rPr>
            </w:pPr>
          </w:p>
        </w:tc>
      </w:tr>
      <w:tr w:rsidR="006F6378" w:rsidRPr="00C30686" w14:paraId="1DCEEB53"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D59D5F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4A721D2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6D53265" w14:textId="77777777" w:rsidR="006F6378" w:rsidRPr="00C30686" w:rsidRDefault="006F6378" w:rsidP="0094020B">
            <w:pPr>
              <w:pStyle w:val="TAC"/>
              <w:rPr>
                <w:rFonts w:eastAsiaTheme="minorEastAsia" w:cs="Arial"/>
                <w:sz w:val="16"/>
                <w:szCs w:val="16"/>
                <w:lang w:val="en-US"/>
              </w:rPr>
            </w:pPr>
            <w:r w:rsidRPr="00C30686">
              <w:rPr>
                <w:rFonts w:eastAsiaTheme="minorEastAsia" w:cs="Arial"/>
                <w:sz w:val="16"/>
                <w:szCs w:val="16"/>
                <w:lang w:val="en-US"/>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0BFAFC46" w14:textId="77777777" w:rsidR="006F6378" w:rsidRPr="00C30686" w:rsidRDefault="006F6378" w:rsidP="0094020B">
            <w:pPr>
              <w:pStyle w:val="TAC"/>
              <w:rPr>
                <w:rFonts w:ascii="Calibri" w:eastAsiaTheme="minorEastAsia" w:hAnsi="Calibri" w:cs="Arial"/>
                <w:sz w:val="16"/>
                <w:szCs w:val="16"/>
                <w:lang w:val="en-US" w:eastAsia="zh-CN"/>
              </w:rPr>
            </w:pPr>
            <w:r w:rsidRPr="00C30686">
              <w:rPr>
                <w:rFonts w:eastAsiaTheme="minorEastAsia" w:cs="Arial"/>
                <w:color w:val="000000"/>
                <w:szCs w:val="18"/>
                <w:lang w:val="en-US" w:eastAsia="zh-CN" w:bidi="ar"/>
              </w:rPr>
              <w:t>CA_n48(2A)_BCS1</w:t>
            </w:r>
          </w:p>
        </w:tc>
        <w:tc>
          <w:tcPr>
            <w:tcW w:w="2445" w:type="dxa"/>
            <w:tcBorders>
              <w:top w:val="nil"/>
              <w:left w:val="single" w:sz="4" w:space="0" w:color="auto"/>
              <w:bottom w:val="single" w:sz="4" w:space="0" w:color="auto"/>
              <w:right w:val="single" w:sz="4" w:space="0" w:color="auto"/>
            </w:tcBorders>
            <w:vAlign w:val="center"/>
          </w:tcPr>
          <w:p w14:paraId="36ACCA05" w14:textId="77777777" w:rsidR="006F6378" w:rsidRPr="00C30686" w:rsidRDefault="006F6378" w:rsidP="0094020B">
            <w:pPr>
              <w:pStyle w:val="TAC"/>
              <w:rPr>
                <w:rFonts w:eastAsiaTheme="minorEastAsia"/>
                <w:lang w:val="en-US" w:eastAsia="zh-CN"/>
              </w:rPr>
            </w:pPr>
          </w:p>
        </w:tc>
      </w:tr>
      <w:tr w:rsidR="006F6378" w:rsidRPr="00C30686" w14:paraId="67D91927" w14:textId="77777777" w:rsidTr="004F423A">
        <w:trPr>
          <w:trHeight w:val="29"/>
        </w:trPr>
        <w:tc>
          <w:tcPr>
            <w:tcW w:w="2742" w:type="dxa"/>
            <w:tcBorders>
              <w:top w:val="nil"/>
              <w:left w:val="single" w:sz="4" w:space="0" w:color="auto"/>
              <w:bottom w:val="nil"/>
              <w:right w:val="single" w:sz="4" w:space="0" w:color="auto"/>
            </w:tcBorders>
            <w:vAlign w:val="center"/>
          </w:tcPr>
          <w:p w14:paraId="262689E6"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rPr>
              <w:t>CA_n2A-n5A-n48(A-B)</w:t>
            </w:r>
          </w:p>
        </w:tc>
        <w:tc>
          <w:tcPr>
            <w:tcW w:w="2785" w:type="dxa"/>
            <w:tcBorders>
              <w:top w:val="nil"/>
              <w:left w:val="single" w:sz="4" w:space="0" w:color="auto"/>
              <w:bottom w:val="nil"/>
              <w:right w:val="single" w:sz="4" w:space="0" w:color="auto"/>
            </w:tcBorders>
            <w:vAlign w:val="center"/>
          </w:tcPr>
          <w:p w14:paraId="2F84FF9E" w14:textId="77777777" w:rsidR="006F6378" w:rsidRPr="00C30686" w:rsidRDefault="006F6378" w:rsidP="0094020B">
            <w:pPr>
              <w:pStyle w:val="TAC"/>
              <w:rPr>
                <w:rFonts w:eastAsia="MS Mincho" w:cs="Arial"/>
                <w:color w:val="000000"/>
                <w:szCs w:val="18"/>
                <w:lang w:val="en-US"/>
              </w:rPr>
            </w:pPr>
            <w:r w:rsidRPr="00C30686">
              <w:rPr>
                <w:rFonts w:eastAsia="MS Mincho" w:cs="Arial"/>
                <w:color w:val="000000"/>
                <w:szCs w:val="18"/>
                <w:lang w:val="en-US"/>
              </w:rPr>
              <w:t>CA_n2A-n5A</w:t>
            </w:r>
          </w:p>
          <w:p w14:paraId="1C4F19AE" w14:textId="77777777" w:rsidR="006F6378" w:rsidRPr="00C30686" w:rsidRDefault="006F6378" w:rsidP="0094020B">
            <w:pPr>
              <w:pStyle w:val="TAC"/>
              <w:rPr>
                <w:rFonts w:eastAsia="MS Mincho" w:cs="Arial"/>
                <w:color w:val="000000"/>
                <w:szCs w:val="18"/>
                <w:lang w:val="en-US"/>
              </w:rPr>
            </w:pPr>
            <w:r w:rsidRPr="00C30686">
              <w:rPr>
                <w:rFonts w:eastAsia="MS Mincho" w:cs="Arial"/>
                <w:color w:val="000000"/>
                <w:szCs w:val="18"/>
                <w:lang w:val="en-US"/>
              </w:rPr>
              <w:t>CA_n2A-n48A</w:t>
            </w:r>
          </w:p>
          <w:p w14:paraId="2198F46A" w14:textId="77777777" w:rsidR="006F6378" w:rsidRPr="00C30686" w:rsidRDefault="006F6378" w:rsidP="0094020B">
            <w:pPr>
              <w:pStyle w:val="TAC"/>
              <w:rPr>
                <w:rFonts w:eastAsiaTheme="minorEastAsia"/>
                <w:lang w:val="en-US" w:eastAsia="zh-CN"/>
              </w:rPr>
            </w:pPr>
            <w:r w:rsidRPr="00C30686">
              <w:rPr>
                <w:rFonts w:eastAsia="MS Mincho" w:cs="Arial"/>
                <w:color w:val="000000"/>
                <w:szCs w:val="18"/>
                <w:lang w:val="en-US"/>
              </w:rPr>
              <w:t>CA_n5A-n48A</w:t>
            </w:r>
          </w:p>
        </w:tc>
        <w:tc>
          <w:tcPr>
            <w:tcW w:w="1259" w:type="dxa"/>
            <w:tcBorders>
              <w:top w:val="single" w:sz="4" w:space="0" w:color="auto"/>
              <w:left w:val="single" w:sz="4" w:space="0" w:color="auto"/>
              <w:bottom w:val="single" w:sz="4" w:space="0" w:color="auto"/>
              <w:right w:val="single" w:sz="4" w:space="0" w:color="auto"/>
            </w:tcBorders>
            <w:vAlign w:val="center"/>
          </w:tcPr>
          <w:p w14:paraId="03E555F0" w14:textId="77777777" w:rsidR="006F6378" w:rsidRPr="00C30686" w:rsidRDefault="006F6378" w:rsidP="0094020B">
            <w:pPr>
              <w:pStyle w:val="TAC"/>
              <w:rPr>
                <w:rFonts w:eastAsiaTheme="minorEastAsia" w:cs="Arial"/>
                <w:sz w:val="16"/>
                <w:szCs w:val="16"/>
                <w:lang w:val="en-US"/>
              </w:rPr>
            </w:pPr>
            <w:r w:rsidRPr="00C30686">
              <w:rPr>
                <w:rFonts w:eastAsiaTheme="minorEastAsia" w:cs="Arial"/>
                <w:szCs w:val="18"/>
                <w:lang w:val="en-US"/>
              </w:rPr>
              <w:t>n2</w:t>
            </w:r>
          </w:p>
        </w:tc>
        <w:tc>
          <w:tcPr>
            <w:tcW w:w="4356" w:type="dxa"/>
            <w:tcBorders>
              <w:top w:val="single" w:sz="4" w:space="0" w:color="auto"/>
              <w:left w:val="single" w:sz="4" w:space="0" w:color="auto"/>
              <w:bottom w:val="single" w:sz="4" w:space="0" w:color="auto"/>
              <w:right w:val="single" w:sz="4" w:space="0" w:color="auto"/>
            </w:tcBorders>
            <w:vAlign w:val="center"/>
          </w:tcPr>
          <w:p w14:paraId="101E79FC" w14:textId="77777777" w:rsidR="006F6378" w:rsidRPr="00C30686" w:rsidRDefault="006F6378" w:rsidP="0094020B">
            <w:pPr>
              <w:pStyle w:val="TAC"/>
              <w:rPr>
                <w:rFonts w:ascii="Calibri" w:eastAsiaTheme="minorEastAsia" w:hAnsi="Calibri" w:cs="Arial"/>
                <w:sz w:val="21"/>
                <w:szCs w:val="18"/>
                <w:lang w:val="en-US" w:eastAsia="zh-CN"/>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nil"/>
              <w:right w:val="single" w:sz="4" w:space="0" w:color="auto"/>
            </w:tcBorders>
            <w:vAlign w:val="center"/>
          </w:tcPr>
          <w:p w14:paraId="7C3A68F2"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bidi="ar"/>
              </w:rPr>
              <w:t>0</w:t>
            </w:r>
          </w:p>
        </w:tc>
      </w:tr>
      <w:tr w:rsidR="006F6378" w:rsidRPr="00C30686" w14:paraId="4DFA34B3" w14:textId="77777777" w:rsidTr="004F423A">
        <w:trPr>
          <w:trHeight w:val="29"/>
        </w:trPr>
        <w:tc>
          <w:tcPr>
            <w:tcW w:w="2742" w:type="dxa"/>
            <w:tcBorders>
              <w:top w:val="nil"/>
              <w:left w:val="single" w:sz="4" w:space="0" w:color="auto"/>
              <w:bottom w:val="nil"/>
              <w:right w:val="single" w:sz="4" w:space="0" w:color="auto"/>
            </w:tcBorders>
            <w:vAlign w:val="center"/>
          </w:tcPr>
          <w:p w14:paraId="0EA6D62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1720F4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FC0D55B" w14:textId="77777777" w:rsidR="006F6378" w:rsidRPr="00C30686" w:rsidRDefault="006F6378" w:rsidP="0094020B">
            <w:pPr>
              <w:pStyle w:val="TAC"/>
              <w:rPr>
                <w:rFonts w:eastAsiaTheme="minorEastAsia" w:cs="Arial"/>
                <w:sz w:val="16"/>
                <w:szCs w:val="16"/>
                <w:lang w:val="en-US"/>
              </w:rPr>
            </w:pPr>
            <w:r w:rsidRPr="00C30686">
              <w:rPr>
                <w:rFonts w:eastAsiaTheme="minorEastAsia" w:cs="Arial"/>
                <w:szCs w:val="18"/>
                <w:lang w:val="en-US"/>
              </w:rPr>
              <w:t>n5</w:t>
            </w:r>
          </w:p>
        </w:tc>
        <w:tc>
          <w:tcPr>
            <w:tcW w:w="4356" w:type="dxa"/>
            <w:tcBorders>
              <w:top w:val="single" w:sz="4" w:space="0" w:color="auto"/>
              <w:left w:val="single" w:sz="4" w:space="0" w:color="auto"/>
              <w:bottom w:val="single" w:sz="4" w:space="0" w:color="auto"/>
              <w:right w:val="single" w:sz="4" w:space="0" w:color="auto"/>
            </w:tcBorders>
            <w:vAlign w:val="center"/>
          </w:tcPr>
          <w:p w14:paraId="23C5F79A" w14:textId="77777777" w:rsidR="006F6378" w:rsidRPr="00C30686" w:rsidRDefault="006F6378" w:rsidP="0094020B">
            <w:pPr>
              <w:pStyle w:val="TAC"/>
              <w:rPr>
                <w:rFonts w:ascii="Calibri" w:eastAsiaTheme="minorEastAsia" w:hAnsi="Calibri" w:cs="Arial"/>
                <w:sz w:val="21"/>
                <w:szCs w:val="18"/>
                <w:lang w:val="en-US" w:eastAsia="zh-CN"/>
              </w:rPr>
            </w:pPr>
            <w:r w:rsidRPr="00C30686">
              <w:rPr>
                <w:rFonts w:eastAsiaTheme="minorEastAsia" w:cs="Arial"/>
                <w:color w:val="000000"/>
                <w:szCs w:val="18"/>
                <w:lang w:val="en-US" w:eastAsia="zh-CN" w:bidi="ar"/>
              </w:rPr>
              <w:t>5, 10, 15, 20, 25</w:t>
            </w:r>
            <w:r w:rsidRPr="00C30686">
              <w:rPr>
                <w:rFonts w:eastAsiaTheme="minorEastAsia" w:cs="Arial"/>
                <w:color w:val="000000"/>
                <w:szCs w:val="18"/>
                <w:vertAlign w:val="superscript"/>
                <w:lang w:val="en-US" w:eastAsia="zh-CN" w:bidi="ar"/>
              </w:rPr>
              <w:t>1</w:t>
            </w:r>
          </w:p>
        </w:tc>
        <w:tc>
          <w:tcPr>
            <w:tcW w:w="2445" w:type="dxa"/>
            <w:tcBorders>
              <w:top w:val="nil"/>
              <w:left w:val="single" w:sz="4" w:space="0" w:color="auto"/>
              <w:bottom w:val="nil"/>
              <w:right w:val="single" w:sz="4" w:space="0" w:color="auto"/>
            </w:tcBorders>
            <w:vAlign w:val="center"/>
          </w:tcPr>
          <w:p w14:paraId="7CB88604" w14:textId="77777777" w:rsidR="006F6378" w:rsidRPr="00C30686" w:rsidRDefault="006F6378" w:rsidP="0094020B">
            <w:pPr>
              <w:pStyle w:val="TAC"/>
              <w:rPr>
                <w:rFonts w:eastAsiaTheme="minorEastAsia"/>
                <w:lang w:val="en-US" w:eastAsia="zh-CN"/>
              </w:rPr>
            </w:pPr>
          </w:p>
        </w:tc>
      </w:tr>
      <w:tr w:rsidR="006F6378" w:rsidRPr="00C30686" w14:paraId="2B0F2677" w14:textId="77777777" w:rsidTr="004F423A">
        <w:trPr>
          <w:trHeight w:val="29"/>
        </w:trPr>
        <w:tc>
          <w:tcPr>
            <w:tcW w:w="2742" w:type="dxa"/>
            <w:tcBorders>
              <w:top w:val="nil"/>
              <w:left w:val="single" w:sz="4" w:space="0" w:color="auto"/>
              <w:bottom w:val="nil"/>
              <w:right w:val="single" w:sz="4" w:space="0" w:color="auto"/>
            </w:tcBorders>
            <w:vAlign w:val="center"/>
          </w:tcPr>
          <w:p w14:paraId="12C48A9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904F13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DA5725C" w14:textId="77777777" w:rsidR="006F6378" w:rsidRPr="00C30686" w:rsidRDefault="006F6378" w:rsidP="0094020B">
            <w:pPr>
              <w:pStyle w:val="TAC"/>
              <w:rPr>
                <w:rFonts w:eastAsiaTheme="minorEastAsia" w:cs="Arial"/>
                <w:sz w:val="16"/>
                <w:szCs w:val="16"/>
                <w:lang w:val="en-US"/>
              </w:rPr>
            </w:pPr>
            <w:r w:rsidRPr="00C30686">
              <w:rPr>
                <w:rFonts w:eastAsiaTheme="minorEastAsia" w:cs="Arial"/>
                <w:szCs w:val="18"/>
                <w:lang w:val="en-US"/>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7F212EE6" w14:textId="77777777" w:rsidR="006F6378" w:rsidRPr="00C30686" w:rsidRDefault="006F6378" w:rsidP="0094020B">
            <w:pPr>
              <w:pStyle w:val="TAC"/>
              <w:rPr>
                <w:rFonts w:ascii="Calibri" w:eastAsiaTheme="minorEastAsia" w:hAnsi="Calibri" w:cs="Arial"/>
                <w:sz w:val="21"/>
                <w:szCs w:val="18"/>
                <w:lang w:val="en-US" w:eastAsia="zh-CN"/>
              </w:rPr>
            </w:pPr>
            <w:r w:rsidRPr="00C30686">
              <w:rPr>
                <w:rFonts w:eastAsiaTheme="minorEastAsia" w:cs="Arial"/>
                <w:color w:val="000000"/>
                <w:szCs w:val="18"/>
                <w:lang w:val="en-US" w:eastAsia="zh-CN" w:bidi="ar"/>
              </w:rPr>
              <w:t>CA_n48(A-B)_BCS0</w:t>
            </w:r>
          </w:p>
        </w:tc>
        <w:tc>
          <w:tcPr>
            <w:tcW w:w="2445" w:type="dxa"/>
            <w:tcBorders>
              <w:top w:val="nil"/>
              <w:left w:val="single" w:sz="4" w:space="0" w:color="auto"/>
              <w:bottom w:val="single" w:sz="4" w:space="0" w:color="auto"/>
              <w:right w:val="single" w:sz="4" w:space="0" w:color="auto"/>
            </w:tcBorders>
            <w:vAlign w:val="center"/>
          </w:tcPr>
          <w:p w14:paraId="37113AF2" w14:textId="77777777" w:rsidR="006F6378" w:rsidRPr="00C30686" w:rsidRDefault="006F6378" w:rsidP="0094020B">
            <w:pPr>
              <w:pStyle w:val="TAC"/>
              <w:rPr>
                <w:rFonts w:eastAsiaTheme="minorEastAsia"/>
                <w:lang w:val="en-US" w:eastAsia="zh-CN"/>
              </w:rPr>
            </w:pPr>
          </w:p>
        </w:tc>
      </w:tr>
      <w:tr w:rsidR="006F6378" w:rsidRPr="00C30686" w14:paraId="379FBF25" w14:textId="77777777" w:rsidTr="004F423A">
        <w:trPr>
          <w:trHeight w:val="29"/>
        </w:trPr>
        <w:tc>
          <w:tcPr>
            <w:tcW w:w="2742" w:type="dxa"/>
            <w:tcBorders>
              <w:top w:val="nil"/>
              <w:left w:val="single" w:sz="4" w:space="0" w:color="auto"/>
              <w:bottom w:val="nil"/>
              <w:right w:val="single" w:sz="4" w:space="0" w:color="auto"/>
            </w:tcBorders>
            <w:vAlign w:val="center"/>
          </w:tcPr>
          <w:p w14:paraId="7F4360D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6E63DF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9E4194D" w14:textId="77777777" w:rsidR="006F6378" w:rsidRPr="00C30686" w:rsidRDefault="006F6378" w:rsidP="0094020B">
            <w:pPr>
              <w:pStyle w:val="TAC"/>
              <w:rPr>
                <w:rFonts w:eastAsiaTheme="minorEastAsia" w:cs="Arial"/>
                <w:sz w:val="16"/>
                <w:szCs w:val="16"/>
                <w:lang w:val="en-US"/>
              </w:rPr>
            </w:pPr>
            <w:r w:rsidRPr="00C30686">
              <w:rPr>
                <w:rFonts w:eastAsiaTheme="minorEastAsia" w:cs="Arial"/>
                <w:szCs w:val="18"/>
                <w:lang w:val="en-US"/>
              </w:rPr>
              <w:t>n2</w:t>
            </w:r>
          </w:p>
        </w:tc>
        <w:tc>
          <w:tcPr>
            <w:tcW w:w="4356" w:type="dxa"/>
            <w:tcBorders>
              <w:top w:val="single" w:sz="4" w:space="0" w:color="auto"/>
              <w:left w:val="single" w:sz="4" w:space="0" w:color="auto"/>
              <w:bottom w:val="single" w:sz="4" w:space="0" w:color="auto"/>
              <w:right w:val="single" w:sz="4" w:space="0" w:color="auto"/>
            </w:tcBorders>
            <w:vAlign w:val="center"/>
          </w:tcPr>
          <w:p w14:paraId="1EAB8062" w14:textId="77777777" w:rsidR="006F6378" w:rsidRPr="00C30686" w:rsidRDefault="006F6378" w:rsidP="0094020B">
            <w:pPr>
              <w:pStyle w:val="TAC"/>
              <w:rPr>
                <w:rFonts w:ascii="Calibri" w:eastAsiaTheme="minorEastAsia" w:hAnsi="Calibri" w:cs="Arial"/>
                <w:sz w:val="21"/>
                <w:szCs w:val="18"/>
                <w:lang w:val="en-US" w:eastAsia="zh-CN"/>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nil"/>
              <w:right w:val="single" w:sz="4" w:space="0" w:color="auto"/>
            </w:tcBorders>
            <w:vAlign w:val="center"/>
          </w:tcPr>
          <w:p w14:paraId="3468E82C"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bidi="ar"/>
              </w:rPr>
              <w:t>1</w:t>
            </w:r>
          </w:p>
        </w:tc>
      </w:tr>
      <w:tr w:rsidR="006F6378" w:rsidRPr="00C30686" w14:paraId="32C7E8D2" w14:textId="77777777" w:rsidTr="004F423A">
        <w:trPr>
          <w:trHeight w:val="29"/>
        </w:trPr>
        <w:tc>
          <w:tcPr>
            <w:tcW w:w="2742" w:type="dxa"/>
            <w:tcBorders>
              <w:top w:val="nil"/>
              <w:left w:val="single" w:sz="4" w:space="0" w:color="auto"/>
              <w:bottom w:val="nil"/>
              <w:right w:val="single" w:sz="4" w:space="0" w:color="auto"/>
            </w:tcBorders>
            <w:vAlign w:val="center"/>
          </w:tcPr>
          <w:p w14:paraId="0674BC2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76298C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C8BF31F" w14:textId="77777777" w:rsidR="006F6378" w:rsidRPr="00C30686" w:rsidRDefault="006F6378" w:rsidP="0094020B">
            <w:pPr>
              <w:pStyle w:val="TAC"/>
              <w:rPr>
                <w:rFonts w:eastAsiaTheme="minorEastAsia" w:cs="Arial"/>
                <w:sz w:val="16"/>
                <w:szCs w:val="16"/>
                <w:lang w:val="en-US"/>
              </w:rPr>
            </w:pPr>
            <w:r w:rsidRPr="00C30686">
              <w:rPr>
                <w:rFonts w:eastAsiaTheme="minorEastAsia" w:cs="Arial"/>
                <w:szCs w:val="18"/>
                <w:lang w:val="en-US"/>
              </w:rPr>
              <w:t>n5</w:t>
            </w:r>
          </w:p>
        </w:tc>
        <w:tc>
          <w:tcPr>
            <w:tcW w:w="4356" w:type="dxa"/>
            <w:tcBorders>
              <w:top w:val="single" w:sz="4" w:space="0" w:color="auto"/>
              <w:left w:val="single" w:sz="4" w:space="0" w:color="auto"/>
              <w:bottom w:val="single" w:sz="4" w:space="0" w:color="auto"/>
              <w:right w:val="single" w:sz="4" w:space="0" w:color="auto"/>
            </w:tcBorders>
            <w:vAlign w:val="center"/>
          </w:tcPr>
          <w:p w14:paraId="0FFAA429" w14:textId="77777777" w:rsidR="006F6378" w:rsidRPr="00C30686" w:rsidRDefault="006F6378" w:rsidP="0094020B">
            <w:pPr>
              <w:pStyle w:val="TAC"/>
              <w:rPr>
                <w:rFonts w:ascii="Calibri" w:eastAsiaTheme="minorEastAsia" w:hAnsi="Calibri" w:cs="Arial"/>
                <w:sz w:val="21"/>
                <w:szCs w:val="18"/>
                <w:lang w:val="en-US" w:eastAsia="zh-CN"/>
              </w:rPr>
            </w:pPr>
            <w:r w:rsidRPr="00C30686">
              <w:rPr>
                <w:rFonts w:eastAsiaTheme="minorEastAsia" w:cs="Arial"/>
                <w:color w:val="000000"/>
                <w:szCs w:val="18"/>
                <w:lang w:val="en-US" w:eastAsia="zh-CN" w:bidi="ar"/>
              </w:rPr>
              <w:t>5, 10, 15, 20, 25</w:t>
            </w:r>
            <w:r w:rsidRPr="00C30686">
              <w:rPr>
                <w:rFonts w:eastAsiaTheme="minorEastAsia" w:cs="Arial"/>
                <w:color w:val="000000"/>
                <w:szCs w:val="18"/>
                <w:vertAlign w:val="superscript"/>
                <w:lang w:val="en-US" w:eastAsia="zh-CN" w:bidi="ar"/>
              </w:rPr>
              <w:t>1</w:t>
            </w:r>
          </w:p>
        </w:tc>
        <w:tc>
          <w:tcPr>
            <w:tcW w:w="2445" w:type="dxa"/>
            <w:tcBorders>
              <w:top w:val="nil"/>
              <w:left w:val="single" w:sz="4" w:space="0" w:color="auto"/>
              <w:bottom w:val="nil"/>
              <w:right w:val="single" w:sz="4" w:space="0" w:color="auto"/>
            </w:tcBorders>
            <w:vAlign w:val="center"/>
          </w:tcPr>
          <w:p w14:paraId="1D787FB4" w14:textId="77777777" w:rsidR="006F6378" w:rsidRPr="00C30686" w:rsidRDefault="006F6378" w:rsidP="0094020B">
            <w:pPr>
              <w:pStyle w:val="TAC"/>
              <w:rPr>
                <w:rFonts w:eastAsiaTheme="minorEastAsia"/>
                <w:lang w:val="en-US" w:eastAsia="zh-CN"/>
              </w:rPr>
            </w:pPr>
          </w:p>
        </w:tc>
      </w:tr>
      <w:tr w:rsidR="006F6378" w:rsidRPr="00C30686" w14:paraId="7A8EA85B"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A3B7E4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176765C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4B80E74" w14:textId="77777777" w:rsidR="006F6378" w:rsidRPr="00C30686" w:rsidRDefault="006F6378" w:rsidP="0094020B">
            <w:pPr>
              <w:pStyle w:val="TAC"/>
              <w:rPr>
                <w:rFonts w:eastAsiaTheme="minorEastAsia" w:cs="Arial"/>
                <w:sz w:val="16"/>
                <w:szCs w:val="16"/>
                <w:lang w:val="en-US"/>
              </w:rPr>
            </w:pPr>
            <w:r w:rsidRPr="00C30686">
              <w:rPr>
                <w:rFonts w:eastAsiaTheme="minorEastAsia" w:cs="Arial"/>
                <w:szCs w:val="18"/>
                <w:lang w:val="en-US"/>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540F7AD1" w14:textId="77777777" w:rsidR="006F6378" w:rsidRPr="00C30686" w:rsidRDefault="006F6378" w:rsidP="0094020B">
            <w:pPr>
              <w:pStyle w:val="TAC"/>
              <w:rPr>
                <w:rFonts w:ascii="Calibri" w:eastAsiaTheme="minorEastAsia" w:hAnsi="Calibri" w:cs="Arial"/>
                <w:sz w:val="21"/>
                <w:szCs w:val="18"/>
                <w:lang w:val="en-US" w:eastAsia="zh-CN"/>
              </w:rPr>
            </w:pPr>
            <w:r w:rsidRPr="00C30686">
              <w:rPr>
                <w:rFonts w:eastAsiaTheme="minorEastAsia" w:cs="Arial"/>
                <w:color w:val="000000"/>
                <w:szCs w:val="18"/>
                <w:lang w:val="en-US" w:eastAsia="zh-CN" w:bidi="ar"/>
              </w:rPr>
              <w:t>CA_n48(A-B)_BCS1</w:t>
            </w:r>
          </w:p>
        </w:tc>
        <w:tc>
          <w:tcPr>
            <w:tcW w:w="2445" w:type="dxa"/>
            <w:tcBorders>
              <w:top w:val="nil"/>
              <w:left w:val="single" w:sz="4" w:space="0" w:color="auto"/>
              <w:bottom w:val="single" w:sz="4" w:space="0" w:color="auto"/>
              <w:right w:val="single" w:sz="4" w:space="0" w:color="auto"/>
            </w:tcBorders>
            <w:vAlign w:val="center"/>
          </w:tcPr>
          <w:p w14:paraId="70E7755F" w14:textId="77777777" w:rsidR="006F6378" w:rsidRPr="00C30686" w:rsidRDefault="006F6378" w:rsidP="0094020B">
            <w:pPr>
              <w:pStyle w:val="TAC"/>
              <w:rPr>
                <w:rFonts w:eastAsiaTheme="minorEastAsia"/>
                <w:lang w:val="en-US" w:eastAsia="zh-CN"/>
              </w:rPr>
            </w:pPr>
          </w:p>
        </w:tc>
      </w:tr>
      <w:tr w:rsidR="006F6378" w:rsidRPr="00C30686" w14:paraId="0149C22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DDDAC2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CA_n2(2A)-n5A-n30A</w:t>
            </w:r>
          </w:p>
        </w:tc>
        <w:tc>
          <w:tcPr>
            <w:tcW w:w="2785" w:type="dxa"/>
            <w:tcBorders>
              <w:top w:val="single" w:sz="4" w:space="0" w:color="auto"/>
              <w:left w:val="single" w:sz="4" w:space="0" w:color="auto"/>
              <w:bottom w:val="nil"/>
              <w:right w:val="single" w:sz="4" w:space="0" w:color="auto"/>
            </w:tcBorders>
            <w:vAlign w:val="center"/>
          </w:tcPr>
          <w:p w14:paraId="4C227989" w14:textId="77777777" w:rsidR="006F6378" w:rsidRPr="00C30686" w:rsidRDefault="006F6378" w:rsidP="0094020B">
            <w:pPr>
              <w:pStyle w:val="TAC"/>
              <w:rPr>
                <w:rFonts w:eastAsiaTheme="minorEastAsia"/>
                <w:lang w:val="en-US"/>
              </w:rPr>
            </w:pPr>
            <w:r w:rsidRPr="00C30686">
              <w:rPr>
                <w:rFonts w:eastAsiaTheme="minorEastAsia"/>
                <w:lang w:val="en-US"/>
              </w:rPr>
              <w:t>CA_n2A-n5A</w:t>
            </w:r>
          </w:p>
          <w:p w14:paraId="619D5209" w14:textId="77777777" w:rsidR="006F6378" w:rsidRPr="00C30686" w:rsidRDefault="006F6378" w:rsidP="0094020B">
            <w:pPr>
              <w:pStyle w:val="TAC"/>
              <w:rPr>
                <w:rFonts w:eastAsiaTheme="minorEastAsia"/>
                <w:lang w:val="en-US"/>
              </w:rPr>
            </w:pPr>
            <w:r w:rsidRPr="00C30686">
              <w:rPr>
                <w:rFonts w:eastAsiaTheme="minorEastAsia"/>
                <w:lang w:val="en-US"/>
              </w:rPr>
              <w:t>CA_n2A-</w:t>
            </w:r>
            <w:r w:rsidRPr="00C30686">
              <w:rPr>
                <w:rFonts w:eastAsiaTheme="minorEastAsia"/>
                <w:lang w:val="en-US" w:eastAsia="zh-CN"/>
              </w:rPr>
              <w:t>n30</w:t>
            </w:r>
            <w:r w:rsidRPr="00C30686">
              <w:rPr>
                <w:rFonts w:eastAsiaTheme="minorEastAsia"/>
                <w:lang w:val="en-US"/>
              </w:rPr>
              <w:t>A</w:t>
            </w:r>
          </w:p>
          <w:p w14:paraId="6B61183B" w14:textId="77777777" w:rsidR="006F6378" w:rsidRPr="00C30686" w:rsidRDefault="006F6378" w:rsidP="0094020B">
            <w:pPr>
              <w:pStyle w:val="TAC"/>
              <w:rPr>
                <w:rFonts w:eastAsiaTheme="minorEastAsia"/>
                <w:lang w:val="en-US" w:eastAsia="zh-CN"/>
              </w:rPr>
            </w:pPr>
            <w:r w:rsidRPr="00C30686">
              <w:rPr>
                <w:rFonts w:eastAsiaTheme="minorEastAsia"/>
                <w:lang w:val="en-US"/>
              </w:rPr>
              <w:t>CA_n5A-</w:t>
            </w:r>
            <w:r w:rsidRPr="00C30686">
              <w:rPr>
                <w:rFonts w:eastAsiaTheme="minorEastAsia"/>
                <w:lang w:val="en-US" w:eastAsia="zh-CN"/>
              </w:rPr>
              <w:t>n30</w:t>
            </w:r>
            <w:r w:rsidRPr="00C30686">
              <w:rPr>
                <w:rFonts w:eastAsiaTheme="minorEastAsia"/>
                <w:lang w:val="en-US"/>
              </w:rPr>
              <w:t>A</w:t>
            </w:r>
          </w:p>
        </w:tc>
        <w:tc>
          <w:tcPr>
            <w:tcW w:w="1259" w:type="dxa"/>
            <w:tcBorders>
              <w:top w:val="single" w:sz="4" w:space="0" w:color="auto"/>
              <w:left w:val="single" w:sz="4" w:space="0" w:color="auto"/>
              <w:bottom w:val="single" w:sz="4" w:space="0" w:color="auto"/>
              <w:right w:val="single" w:sz="4" w:space="0" w:color="auto"/>
            </w:tcBorders>
            <w:vAlign w:val="center"/>
          </w:tcPr>
          <w:p w14:paraId="06EB7E0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w:t>
            </w:r>
          </w:p>
        </w:tc>
        <w:tc>
          <w:tcPr>
            <w:tcW w:w="4356" w:type="dxa"/>
            <w:tcBorders>
              <w:top w:val="single" w:sz="4" w:space="0" w:color="auto"/>
              <w:left w:val="single" w:sz="4" w:space="0" w:color="auto"/>
              <w:bottom w:val="single" w:sz="4" w:space="0" w:color="auto"/>
              <w:right w:val="single" w:sz="4" w:space="0" w:color="auto"/>
            </w:tcBorders>
            <w:vAlign w:val="center"/>
          </w:tcPr>
          <w:p w14:paraId="134EB048"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CA_n2(2A)_BCS0</w:t>
            </w:r>
          </w:p>
        </w:tc>
        <w:tc>
          <w:tcPr>
            <w:tcW w:w="2445" w:type="dxa"/>
            <w:tcBorders>
              <w:top w:val="single" w:sz="4" w:space="0" w:color="auto"/>
              <w:left w:val="single" w:sz="4" w:space="0" w:color="auto"/>
              <w:bottom w:val="nil"/>
              <w:right w:val="single" w:sz="4" w:space="0" w:color="auto"/>
            </w:tcBorders>
            <w:vAlign w:val="center"/>
          </w:tcPr>
          <w:p w14:paraId="4CCD768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276BDEC0" w14:textId="77777777" w:rsidTr="004F423A">
        <w:trPr>
          <w:trHeight w:val="29"/>
        </w:trPr>
        <w:tc>
          <w:tcPr>
            <w:tcW w:w="2742" w:type="dxa"/>
            <w:tcBorders>
              <w:top w:val="nil"/>
              <w:left w:val="single" w:sz="4" w:space="0" w:color="auto"/>
              <w:bottom w:val="nil"/>
              <w:right w:val="single" w:sz="4" w:space="0" w:color="auto"/>
            </w:tcBorders>
            <w:vAlign w:val="center"/>
          </w:tcPr>
          <w:p w14:paraId="05A9741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0D637E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52B265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236B9408"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711AAD00" w14:textId="77777777" w:rsidR="006F6378" w:rsidRPr="00C30686" w:rsidRDefault="006F6378" w:rsidP="0094020B">
            <w:pPr>
              <w:pStyle w:val="TAC"/>
              <w:rPr>
                <w:rFonts w:eastAsiaTheme="minorEastAsia"/>
                <w:lang w:val="en-US" w:eastAsia="zh-CN"/>
              </w:rPr>
            </w:pPr>
          </w:p>
        </w:tc>
      </w:tr>
      <w:tr w:rsidR="006F6378" w:rsidRPr="00C30686" w14:paraId="4A3F4CA9"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04D281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B06F67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52AB28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n30</w:t>
            </w:r>
          </w:p>
        </w:tc>
        <w:tc>
          <w:tcPr>
            <w:tcW w:w="4356" w:type="dxa"/>
            <w:tcBorders>
              <w:top w:val="single" w:sz="4" w:space="0" w:color="auto"/>
              <w:left w:val="single" w:sz="4" w:space="0" w:color="auto"/>
              <w:bottom w:val="single" w:sz="4" w:space="0" w:color="auto"/>
              <w:right w:val="single" w:sz="4" w:space="0" w:color="auto"/>
            </w:tcBorders>
            <w:vAlign w:val="center"/>
          </w:tcPr>
          <w:p w14:paraId="420F1FA9"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w:t>
            </w:r>
          </w:p>
        </w:tc>
        <w:tc>
          <w:tcPr>
            <w:tcW w:w="2445" w:type="dxa"/>
            <w:tcBorders>
              <w:top w:val="nil"/>
              <w:left w:val="single" w:sz="4" w:space="0" w:color="auto"/>
              <w:bottom w:val="single" w:sz="4" w:space="0" w:color="auto"/>
              <w:right w:val="single" w:sz="4" w:space="0" w:color="auto"/>
            </w:tcBorders>
            <w:vAlign w:val="center"/>
          </w:tcPr>
          <w:p w14:paraId="593E6897" w14:textId="77777777" w:rsidR="006F6378" w:rsidRPr="00C30686" w:rsidRDefault="006F6378" w:rsidP="0094020B">
            <w:pPr>
              <w:pStyle w:val="TAC"/>
              <w:rPr>
                <w:rFonts w:eastAsiaTheme="minorEastAsia"/>
                <w:lang w:val="en-US" w:eastAsia="zh-CN"/>
              </w:rPr>
            </w:pPr>
          </w:p>
        </w:tc>
      </w:tr>
      <w:tr w:rsidR="006F6378" w:rsidRPr="00C30686" w14:paraId="7A7E4796"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96CC72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CA_n2A-n5A-n66A</w:t>
            </w:r>
          </w:p>
        </w:tc>
        <w:tc>
          <w:tcPr>
            <w:tcW w:w="2785" w:type="dxa"/>
            <w:tcBorders>
              <w:top w:val="single" w:sz="4" w:space="0" w:color="auto"/>
              <w:left w:val="single" w:sz="4" w:space="0" w:color="auto"/>
              <w:bottom w:val="nil"/>
              <w:right w:val="single" w:sz="4" w:space="0" w:color="auto"/>
            </w:tcBorders>
            <w:vAlign w:val="center"/>
          </w:tcPr>
          <w:p w14:paraId="5D205817" w14:textId="77777777" w:rsidR="006F6378" w:rsidRPr="00C30686" w:rsidRDefault="006F6378" w:rsidP="0094020B">
            <w:pPr>
              <w:pStyle w:val="TAC"/>
              <w:rPr>
                <w:rFonts w:eastAsiaTheme="minorEastAsia"/>
                <w:lang w:val="en-US"/>
              </w:rPr>
            </w:pPr>
            <w:r w:rsidRPr="00C30686">
              <w:rPr>
                <w:rFonts w:eastAsiaTheme="minorEastAsia"/>
                <w:lang w:val="en-US"/>
              </w:rPr>
              <w:t>CA_n2A-n5A</w:t>
            </w:r>
          </w:p>
          <w:p w14:paraId="3CE04432" w14:textId="77777777" w:rsidR="006F6378" w:rsidRPr="00C30686" w:rsidRDefault="006F6378" w:rsidP="0094020B">
            <w:pPr>
              <w:pStyle w:val="TAC"/>
              <w:rPr>
                <w:rFonts w:eastAsiaTheme="minorEastAsia"/>
                <w:lang w:val="en-US"/>
              </w:rPr>
            </w:pPr>
            <w:r w:rsidRPr="00C30686">
              <w:rPr>
                <w:rFonts w:eastAsiaTheme="minorEastAsia"/>
                <w:lang w:val="en-US"/>
              </w:rPr>
              <w:t>CA_n2A-n66A</w:t>
            </w:r>
          </w:p>
          <w:p w14:paraId="02A503D7" w14:textId="77777777" w:rsidR="006F6378" w:rsidRPr="00C30686" w:rsidRDefault="006F6378" w:rsidP="0094020B">
            <w:pPr>
              <w:pStyle w:val="TAC"/>
              <w:rPr>
                <w:rFonts w:eastAsiaTheme="minorEastAsia"/>
                <w:lang w:val="en-US" w:eastAsia="zh-CN"/>
              </w:rPr>
            </w:pPr>
            <w:r w:rsidRPr="00C30686">
              <w:rPr>
                <w:rFonts w:eastAsiaTheme="minorEastAsia"/>
                <w:lang w:val="en-US"/>
              </w:rPr>
              <w:t>CA_n5A-n66A</w:t>
            </w:r>
          </w:p>
        </w:tc>
        <w:tc>
          <w:tcPr>
            <w:tcW w:w="1259" w:type="dxa"/>
            <w:tcBorders>
              <w:top w:val="single" w:sz="4" w:space="0" w:color="auto"/>
              <w:left w:val="single" w:sz="4" w:space="0" w:color="auto"/>
              <w:bottom w:val="single" w:sz="4" w:space="0" w:color="auto"/>
              <w:right w:val="single" w:sz="4" w:space="0" w:color="auto"/>
            </w:tcBorders>
            <w:vAlign w:val="center"/>
          </w:tcPr>
          <w:p w14:paraId="0F91022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w:t>
            </w:r>
          </w:p>
        </w:tc>
        <w:tc>
          <w:tcPr>
            <w:tcW w:w="4356" w:type="dxa"/>
            <w:tcBorders>
              <w:top w:val="single" w:sz="4" w:space="0" w:color="auto"/>
              <w:left w:val="single" w:sz="4" w:space="0" w:color="auto"/>
              <w:bottom w:val="single" w:sz="4" w:space="0" w:color="auto"/>
              <w:right w:val="single" w:sz="4" w:space="0" w:color="auto"/>
            </w:tcBorders>
            <w:vAlign w:val="center"/>
          </w:tcPr>
          <w:p w14:paraId="490BA094"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5E1C308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4741A3F8" w14:textId="77777777" w:rsidTr="004F423A">
        <w:trPr>
          <w:trHeight w:val="29"/>
        </w:trPr>
        <w:tc>
          <w:tcPr>
            <w:tcW w:w="2742" w:type="dxa"/>
            <w:tcBorders>
              <w:top w:val="nil"/>
              <w:left w:val="single" w:sz="4" w:space="0" w:color="auto"/>
              <w:bottom w:val="nil"/>
              <w:right w:val="single" w:sz="4" w:space="0" w:color="auto"/>
            </w:tcBorders>
            <w:vAlign w:val="center"/>
          </w:tcPr>
          <w:p w14:paraId="598D4D90" w14:textId="77777777" w:rsidR="006F6378" w:rsidRPr="00C30686" w:rsidRDefault="006F6378" w:rsidP="0094020B">
            <w:pPr>
              <w:pStyle w:val="TAC"/>
              <w:rPr>
                <w:rFonts w:eastAsiaTheme="minorEastAsia"/>
                <w:lang w:val="sv-SE" w:eastAsia="zh-CN"/>
              </w:rPr>
            </w:pPr>
          </w:p>
        </w:tc>
        <w:tc>
          <w:tcPr>
            <w:tcW w:w="2785" w:type="dxa"/>
            <w:tcBorders>
              <w:top w:val="nil"/>
              <w:left w:val="single" w:sz="4" w:space="0" w:color="auto"/>
              <w:bottom w:val="nil"/>
              <w:right w:val="single" w:sz="4" w:space="0" w:color="auto"/>
            </w:tcBorders>
            <w:vAlign w:val="center"/>
          </w:tcPr>
          <w:p w14:paraId="1CE561C2" w14:textId="77777777" w:rsidR="006F6378" w:rsidRPr="00C30686" w:rsidRDefault="006F6378" w:rsidP="0094020B">
            <w:pPr>
              <w:pStyle w:val="TAC"/>
              <w:rPr>
                <w:rFonts w:eastAsiaTheme="minorEastAsia"/>
                <w:lang w:val="sv-SE"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6E41E27" w14:textId="77777777" w:rsidR="006F6378" w:rsidRPr="00C30686" w:rsidRDefault="006F6378" w:rsidP="0094020B">
            <w:pPr>
              <w:pStyle w:val="TAC"/>
              <w:rPr>
                <w:rFonts w:eastAsiaTheme="minorEastAsia"/>
                <w:lang w:val="sv-SE" w:eastAsia="zh-CN"/>
              </w:rPr>
            </w:pPr>
            <w:r w:rsidRPr="00C30686">
              <w:rPr>
                <w:rFonts w:eastAsiaTheme="minorEastAsia"/>
                <w:lang w:val="sv-SE"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18658D5F" w14:textId="77777777" w:rsidR="006F6378" w:rsidRPr="00C30686" w:rsidRDefault="006F6378" w:rsidP="0094020B">
            <w:pPr>
              <w:pStyle w:val="TAC"/>
              <w:rPr>
                <w:rFonts w:ascii="Calibri" w:eastAsiaTheme="minorEastAsia" w:hAnsi="Calibri"/>
                <w:sz w:val="21"/>
                <w:lang w:val="sv-SE"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0AED28C4" w14:textId="77777777" w:rsidR="006F6378" w:rsidRPr="00C30686" w:rsidRDefault="006F6378" w:rsidP="0094020B">
            <w:pPr>
              <w:pStyle w:val="TAC"/>
              <w:rPr>
                <w:rFonts w:eastAsiaTheme="minorEastAsia"/>
                <w:lang w:val="sv-SE" w:eastAsia="zh-CN"/>
              </w:rPr>
            </w:pPr>
          </w:p>
        </w:tc>
      </w:tr>
      <w:tr w:rsidR="006F6378" w:rsidRPr="00C30686" w14:paraId="115B966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C3C46D9" w14:textId="77777777" w:rsidR="006F6378" w:rsidRPr="00C30686" w:rsidRDefault="006F6378" w:rsidP="0094020B">
            <w:pPr>
              <w:pStyle w:val="TAC"/>
              <w:rPr>
                <w:rFonts w:eastAsiaTheme="minorEastAsia"/>
                <w:lang w:val="sv-SE" w:eastAsia="zh-CN"/>
              </w:rPr>
            </w:pPr>
          </w:p>
        </w:tc>
        <w:tc>
          <w:tcPr>
            <w:tcW w:w="2785" w:type="dxa"/>
            <w:tcBorders>
              <w:top w:val="nil"/>
              <w:left w:val="single" w:sz="4" w:space="0" w:color="auto"/>
              <w:bottom w:val="single" w:sz="4" w:space="0" w:color="auto"/>
              <w:right w:val="single" w:sz="4" w:space="0" w:color="auto"/>
            </w:tcBorders>
            <w:vAlign w:val="center"/>
          </w:tcPr>
          <w:p w14:paraId="6F76BFEE" w14:textId="77777777" w:rsidR="006F6378" w:rsidRPr="00C30686" w:rsidRDefault="006F6378" w:rsidP="0094020B">
            <w:pPr>
              <w:pStyle w:val="TAC"/>
              <w:rPr>
                <w:rFonts w:eastAsiaTheme="minorEastAsia"/>
                <w:lang w:val="sv-SE"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9AE0A24" w14:textId="77777777" w:rsidR="006F6378" w:rsidRPr="00C30686" w:rsidRDefault="006F6378" w:rsidP="0094020B">
            <w:pPr>
              <w:pStyle w:val="TAC"/>
              <w:rPr>
                <w:rFonts w:eastAsiaTheme="minorEastAsia"/>
                <w:lang w:val="sv-SE" w:eastAsia="zh-CN"/>
              </w:rPr>
            </w:pPr>
            <w:r w:rsidRPr="00C30686">
              <w:rPr>
                <w:rFonts w:eastAsiaTheme="minorEastAsia"/>
                <w:lang w:val="sv-SE"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64C7EA82" w14:textId="77777777" w:rsidR="006F6378" w:rsidRPr="00C30686" w:rsidRDefault="006F6378" w:rsidP="0094020B">
            <w:pPr>
              <w:pStyle w:val="TAC"/>
              <w:rPr>
                <w:rFonts w:ascii="Calibri" w:eastAsiaTheme="minorEastAsia" w:hAnsi="Calibri"/>
                <w:sz w:val="21"/>
                <w:lang w:val="sv-SE" w:eastAsia="zh-CN"/>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single" w:sz="4" w:space="0" w:color="auto"/>
              <w:right w:val="single" w:sz="4" w:space="0" w:color="auto"/>
            </w:tcBorders>
            <w:vAlign w:val="center"/>
          </w:tcPr>
          <w:p w14:paraId="647C587D" w14:textId="77777777" w:rsidR="006F6378" w:rsidRPr="00C30686" w:rsidRDefault="006F6378" w:rsidP="0094020B">
            <w:pPr>
              <w:pStyle w:val="TAC"/>
              <w:rPr>
                <w:rFonts w:eastAsiaTheme="minorEastAsia"/>
                <w:lang w:val="sv-SE" w:eastAsia="zh-CN"/>
              </w:rPr>
            </w:pPr>
          </w:p>
        </w:tc>
      </w:tr>
      <w:tr w:rsidR="006F6378" w:rsidRPr="00C30686" w14:paraId="0572D478" w14:textId="77777777" w:rsidTr="004F423A">
        <w:trPr>
          <w:trHeight w:val="29"/>
        </w:trPr>
        <w:tc>
          <w:tcPr>
            <w:tcW w:w="2742" w:type="dxa"/>
            <w:tcBorders>
              <w:top w:val="nil"/>
              <w:left w:val="single" w:sz="4" w:space="0" w:color="auto"/>
              <w:bottom w:val="nil"/>
              <w:right w:val="single" w:sz="4" w:space="0" w:color="auto"/>
            </w:tcBorders>
            <w:vAlign w:val="center"/>
          </w:tcPr>
          <w:p w14:paraId="01A5522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CA_n2(2A)-n5A-n66A</w:t>
            </w:r>
          </w:p>
        </w:tc>
        <w:tc>
          <w:tcPr>
            <w:tcW w:w="2785" w:type="dxa"/>
            <w:tcBorders>
              <w:top w:val="nil"/>
              <w:left w:val="single" w:sz="4" w:space="0" w:color="auto"/>
              <w:bottom w:val="nil"/>
              <w:right w:val="single" w:sz="4" w:space="0" w:color="auto"/>
            </w:tcBorders>
            <w:vAlign w:val="center"/>
          </w:tcPr>
          <w:p w14:paraId="3E4D2AC9" w14:textId="77777777" w:rsidR="006F6378" w:rsidRPr="00C30686" w:rsidRDefault="006F6378" w:rsidP="0094020B">
            <w:pPr>
              <w:pStyle w:val="TAC"/>
              <w:rPr>
                <w:rFonts w:eastAsiaTheme="minorEastAsia"/>
                <w:lang w:val="en-US"/>
              </w:rPr>
            </w:pPr>
            <w:r w:rsidRPr="00C30686">
              <w:rPr>
                <w:rFonts w:eastAsiaTheme="minorEastAsia"/>
                <w:lang w:val="en-US"/>
              </w:rPr>
              <w:t>CA_n2A-n5A</w:t>
            </w:r>
          </w:p>
          <w:p w14:paraId="316F3697" w14:textId="77777777" w:rsidR="006F6378" w:rsidRPr="00C30686" w:rsidRDefault="006F6378" w:rsidP="0094020B">
            <w:pPr>
              <w:pStyle w:val="TAC"/>
              <w:rPr>
                <w:rFonts w:eastAsiaTheme="minorEastAsia"/>
                <w:lang w:val="en-US"/>
              </w:rPr>
            </w:pPr>
            <w:r w:rsidRPr="00C30686">
              <w:rPr>
                <w:rFonts w:eastAsiaTheme="minorEastAsia"/>
                <w:lang w:val="en-US"/>
              </w:rPr>
              <w:t>CA_n2A-n66A</w:t>
            </w:r>
          </w:p>
          <w:p w14:paraId="128E0E6F" w14:textId="77777777" w:rsidR="006F6378" w:rsidRPr="00C30686" w:rsidRDefault="006F6378" w:rsidP="0094020B">
            <w:pPr>
              <w:pStyle w:val="TAC"/>
              <w:rPr>
                <w:rFonts w:eastAsiaTheme="minorEastAsia"/>
                <w:lang w:val="en-US" w:eastAsia="zh-CN"/>
              </w:rPr>
            </w:pPr>
            <w:r w:rsidRPr="00C30686">
              <w:rPr>
                <w:rFonts w:eastAsiaTheme="minorEastAsia"/>
                <w:lang w:val="en-US"/>
              </w:rPr>
              <w:t>CA_n5A-n66A</w:t>
            </w:r>
          </w:p>
        </w:tc>
        <w:tc>
          <w:tcPr>
            <w:tcW w:w="1259" w:type="dxa"/>
            <w:tcBorders>
              <w:top w:val="single" w:sz="4" w:space="0" w:color="auto"/>
              <w:left w:val="single" w:sz="4" w:space="0" w:color="auto"/>
              <w:bottom w:val="single" w:sz="4" w:space="0" w:color="auto"/>
              <w:right w:val="single" w:sz="4" w:space="0" w:color="auto"/>
            </w:tcBorders>
            <w:vAlign w:val="center"/>
          </w:tcPr>
          <w:p w14:paraId="6ECC680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w:t>
            </w:r>
          </w:p>
        </w:tc>
        <w:tc>
          <w:tcPr>
            <w:tcW w:w="4356" w:type="dxa"/>
            <w:tcBorders>
              <w:top w:val="single" w:sz="4" w:space="0" w:color="auto"/>
              <w:left w:val="single" w:sz="4" w:space="0" w:color="auto"/>
              <w:bottom w:val="single" w:sz="4" w:space="0" w:color="auto"/>
              <w:right w:val="single" w:sz="4" w:space="0" w:color="auto"/>
            </w:tcBorders>
            <w:vAlign w:val="center"/>
          </w:tcPr>
          <w:p w14:paraId="32C0AF9D"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CA_n2(2A)_BCS0</w:t>
            </w:r>
          </w:p>
        </w:tc>
        <w:tc>
          <w:tcPr>
            <w:tcW w:w="2445" w:type="dxa"/>
            <w:tcBorders>
              <w:top w:val="nil"/>
              <w:left w:val="single" w:sz="4" w:space="0" w:color="auto"/>
              <w:bottom w:val="nil"/>
              <w:right w:val="single" w:sz="4" w:space="0" w:color="auto"/>
            </w:tcBorders>
            <w:vAlign w:val="center"/>
          </w:tcPr>
          <w:p w14:paraId="251DDB4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4791C001" w14:textId="77777777" w:rsidTr="004F423A">
        <w:trPr>
          <w:trHeight w:val="29"/>
        </w:trPr>
        <w:tc>
          <w:tcPr>
            <w:tcW w:w="2742" w:type="dxa"/>
            <w:tcBorders>
              <w:top w:val="nil"/>
              <w:left w:val="single" w:sz="4" w:space="0" w:color="auto"/>
              <w:bottom w:val="nil"/>
              <w:right w:val="single" w:sz="4" w:space="0" w:color="auto"/>
            </w:tcBorders>
            <w:vAlign w:val="center"/>
          </w:tcPr>
          <w:p w14:paraId="214DBB9D" w14:textId="77777777" w:rsidR="006F6378" w:rsidRPr="00C30686" w:rsidRDefault="006F6378" w:rsidP="0094020B">
            <w:pPr>
              <w:pStyle w:val="TAC"/>
              <w:rPr>
                <w:rFonts w:eastAsiaTheme="minorEastAsia"/>
                <w:lang w:val="sv-SE" w:eastAsia="zh-CN"/>
              </w:rPr>
            </w:pPr>
          </w:p>
        </w:tc>
        <w:tc>
          <w:tcPr>
            <w:tcW w:w="2785" w:type="dxa"/>
            <w:tcBorders>
              <w:top w:val="nil"/>
              <w:left w:val="single" w:sz="4" w:space="0" w:color="auto"/>
              <w:bottom w:val="nil"/>
              <w:right w:val="single" w:sz="4" w:space="0" w:color="auto"/>
            </w:tcBorders>
            <w:vAlign w:val="center"/>
          </w:tcPr>
          <w:p w14:paraId="3E233C78" w14:textId="77777777" w:rsidR="006F6378" w:rsidRPr="00C30686" w:rsidRDefault="006F6378" w:rsidP="0094020B">
            <w:pPr>
              <w:pStyle w:val="TAC"/>
              <w:rPr>
                <w:rFonts w:eastAsiaTheme="minorEastAsia"/>
                <w:lang w:val="sv-SE"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8D3978A" w14:textId="77777777" w:rsidR="006F6378" w:rsidRPr="00C30686" w:rsidRDefault="006F6378" w:rsidP="0094020B">
            <w:pPr>
              <w:pStyle w:val="TAC"/>
              <w:rPr>
                <w:rFonts w:eastAsiaTheme="minorEastAsia"/>
                <w:lang w:val="sv-SE" w:eastAsia="zh-CN"/>
              </w:rPr>
            </w:pPr>
            <w:r w:rsidRPr="00C30686">
              <w:rPr>
                <w:rFonts w:eastAsiaTheme="minorEastAsia"/>
                <w:lang w:val="sv-SE"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18698212" w14:textId="77777777" w:rsidR="006F6378" w:rsidRPr="00C30686" w:rsidRDefault="006F6378" w:rsidP="0094020B">
            <w:pPr>
              <w:pStyle w:val="TAC"/>
              <w:rPr>
                <w:rFonts w:ascii="Calibri" w:eastAsiaTheme="minorEastAsia" w:hAnsi="Calibri"/>
                <w:sz w:val="21"/>
                <w:lang w:val="sv-SE"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22AFA676" w14:textId="77777777" w:rsidR="006F6378" w:rsidRPr="00C30686" w:rsidRDefault="006F6378" w:rsidP="0094020B">
            <w:pPr>
              <w:pStyle w:val="TAC"/>
              <w:rPr>
                <w:rFonts w:eastAsiaTheme="minorEastAsia"/>
                <w:lang w:val="sv-SE" w:eastAsia="zh-CN"/>
              </w:rPr>
            </w:pPr>
          </w:p>
        </w:tc>
      </w:tr>
      <w:tr w:rsidR="006F6378" w:rsidRPr="00C30686" w14:paraId="41FDA11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D7FB69D" w14:textId="77777777" w:rsidR="006F6378" w:rsidRPr="00C30686" w:rsidRDefault="006F6378" w:rsidP="0094020B">
            <w:pPr>
              <w:pStyle w:val="TAC"/>
              <w:rPr>
                <w:rFonts w:eastAsiaTheme="minorEastAsia"/>
                <w:lang w:val="sv-SE" w:eastAsia="zh-CN"/>
              </w:rPr>
            </w:pPr>
          </w:p>
        </w:tc>
        <w:tc>
          <w:tcPr>
            <w:tcW w:w="2785" w:type="dxa"/>
            <w:tcBorders>
              <w:top w:val="nil"/>
              <w:left w:val="single" w:sz="4" w:space="0" w:color="auto"/>
              <w:bottom w:val="single" w:sz="4" w:space="0" w:color="auto"/>
              <w:right w:val="single" w:sz="4" w:space="0" w:color="auto"/>
            </w:tcBorders>
            <w:vAlign w:val="center"/>
          </w:tcPr>
          <w:p w14:paraId="678D6D1D" w14:textId="77777777" w:rsidR="006F6378" w:rsidRPr="00C30686" w:rsidRDefault="006F6378" w:rsidP="0094020B">
            <w:pPr>
              <w:pStyle w:val="TAC"/>
              <w:rPr>
                <w:rFonts w:eastAsiaTheme="minorEastAsia"/>
                <w:lang w:val="sv-SE"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79FE7B3" w14:textId="77777777" w:rsidR="006F6378" w:rsidRPr="00C30686" w:rsidRDefault="006F6378" w:rsidP="0094020B">
            <w:pPr>
              <w:pStyle w:val="TAC"/>
              <w:rPr>
                <w:rFonts w:eastAsiaTheme="minorEastAsia"/>
                <w:lang w:val="sv-SE" w:eastAsia="zh-CN"/>
              </w:rPr>
            </w:pPr>
            <w:r w:rsidRPr="00C30686">
              <w:rPr>
                <w:rFonts w:eastAsiaTheme="minorEastAsia"/>
                <w:lang w:val="sv-SE"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0C8882AA" w14:textId="77777777" w:rsidR="006F6378" w:rsidRPr="00C30686" w:rsidRDefault="006F6378" w:rsidP="0094020B">
            <w:pPr>
              <w:pStyle w:val="TAC"/>
              <w:rPr>
                <w:rFonts w:ascii="Calibri" w:eastAsiaTheme="minorEastAsia" w:hAnsi="Calibri"/>
                <w:sz w:val="21"/>
                <w:lang w:val="sv-SE" w:eastAsia="zh-CN"/>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single" w:sz="4" w:space="0" w:color="auto"/>
              <w:right w:val="single" w:sz="4" w:space="0" w:color="auto"/>
            </w:tcBorders>
            <w:vAlign w:val="center"/>
          </w:tcPr>
          <w:p w14:paraId="6C0975EB" w14:textId="77777777" w:rsidR="006F6378" w:rsidRPr="00C30686" w:rsidRDefault="006F6378" w:rsidP="0094020B">
            <w:pPr>
              <w:pStyle w:val="TAC"/>
              <w:rPr>
                <w:rFonts w:eastAsiaTheme="minorEastAsia"/>
                <w:lang w:val="sv-SE" w:eastAsia="zh-CN"/>
              </w:rPr>
            </w:pPr>
          </w:p>
        </w:tc>
      </w:tr>
      <w:tr w:rsidR="006F6378" w:rsidRPr="00C30686" w14:paraId="46FD4400"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A1AF9B4" w14:textId="77777777" w:rsidR="006F6378" w:rsidRPr="00C30686" w:rsidRDefault="006F6378" w:rsidP="0094020B">
            <w:pPr>
              <w:pStyle w:val="TAC"/>
              <w:rPr>
                <w:rFonts w:eastAsiaTheme="minorEastAsia"/>
                <w:lang w:val="sv-SE" w:eastAsia="zh-CN"/>
              </w:rPr>
            </w:pPr>
            <w:r w:rsidRPr="00C30686">
              <w:rPr>
                <w:rFonts w:eastAsiaTheme="minorEastAsia"/>
                <w:lang w:val="sv-SE" w:eastAsia="zh-CN"/>
              </w:rPr>
              <w:t>CA_n2(2A)-n5A-n66(2A)</w:t>
            </w:r>
          </w:p>
        </w:tc>
        <w:tc>
          <w:tcPr>
            <w:tcW w:w="2785" w:type="dxa"/>
            <w:tcBorders>
              <w:top w:val="single" w:sz="4" w:space="0" w:color="auto"/>
              <w:left w:val="single" w:sz="4" w:space="0" w:color="auto"/>
              <w:bottom w:val="nil"/>
              <w:right w:val="single" w:sz="4" w:space="0" w:color="auto"/>
            </w:tcBorders>
            <w:vAlign w:val="center"/>
          </w:tcPr>
          <w:p w14:paraId="37EA4742" w14:textId="77777777" w:rsidR="006F6378" w:rsidRPr="00C30686" w:rsidRDefault="006F6378" w:rsidP="0094020B">
            <w:pPr>
              <w:pStyle w:val="TAC"/>
              <w:rPr>
                <w:rFonts w:eastAsiaTheme="minorEastAsia"/>
                <w:lang w:val="en-US"/>
              </w:rPr>
            </w:pPr>
            <w:r w:rsidRPr="00C30686">
              <w:rPr>
                <w:rFonts w:eastAsiaTheme="minorEastAsia"/>
                <w:lang w:val="en-US"/>
              </w:rPr>
              <w:t>CA_n2A-n5A</w:t>
            </w:r>
          </w:p>
          <w:p w14:paraId="31BC72CA" w14:textId="77777777" w:rsidR="006F6378" w:rsidRPr="00C30686" w:rsidRDefault="006F6378" w:rsidP="0094020B">
            <w:pPr>
              <w:pStyle w:val="TAC"/>
              <w:rPr>
                <w:rFonts w:eastAsiaTheme="minorEastAsia"/>
                <w:lang w:val="en-US"/>
              </w:rPr>
            </w:pPr>
            <w:r w:rsidRPr="00C30686">
              <w:rPr>
                <w:rFonts w:eastAsiaTheme="minorEastAsia"/>
                <w:lang w:val="en-US"/>
              </w:rPr>
              <w:t>CA_n2A-n66A</w:t>
            </w:r>
          </w:p>
          <w:p w14:paraId="258C719F" w14:textId="77777777" w:rsidR="006F6378" w:rsidRPr="00C30686" w:rsidRDefault="006F6378" w:rsidP="0094020B">
            <w:pPr>
              <w:pStyle w:val="TAC"/>
              <w:rPr>
                <w:rFonts w:eastAsiaTheme="minorEastAsia"/>
                <w:lang w:val="sv-SE" w:eastAsia="zh-CN"/>
              </w:rPr>
            </w:pPr>
            <w:r w:rsidRPr="00C30686">
              <w:rPr>
                <w:rFonts w:eastAsiaTheme="minorEastAsia"/>
                <w:lang w:val="en-US"/>
              </w:rPr>
              <w:t>CA_n5A-n66A</w:t>
            </w:r>
          </w:p>
        </w:tc>
        <w:tc>
          <w:tcPr>
            <w:tcW w:w="1259" w:type="dxa"/>
            <w:tcBorders>
              <w:top w:val="single" w:sz="4" w:space="0" w:color="auto"/>
              <w:left w:val="single" w:sz="4" w:space="0" w:color="auto"/>
              <w:bottom w:val="single" w:sz="4" w:space="0" w:color="auto"/>
              <w:right w:val="single" w:sz="4" w:space="0" w:color="auto"/>
            </w:tcBorders>
            <w:vAlign w:val="center"/>
          </w:tcPr>
          <w:p w14:paraId="17EFAA1F" w14:textId="77777777" w:rsidR="006F6378" w:rsidRPr="00C30686" w:rsidRDefault="006F6378" w:rsidP="0094020B">
            <w:pPr>
              <w:pStyle w:val="TAC"/>
              <w:rPr>
                <w:rFonts w:eastAsiaTheme="minorEastAsia"/>
                <w:lang w:val="sv-SE" w:eastAsia="zh-CN"/>
              </w:rPr>
            </w:pPr>
            <w:r w:rsidRPr="00C30686">
              <w:rPr>
                <w:rFonts w:eastAsiaTheme="minorEastAsia"/>
                <w:lang w:val="en-US" w:eastAsia="zh-CN"/>
              </w:rPr>
              <w:t>n2</w:t>
            </w:r>
          </w:p>
        </w:tc>
        <w:tc>
          <w:tcPr>
            <w:tcW w:w="4356" w:type="dxa"/>
            <w:tcBorders>
              <w:top w:val="single" w:sz="4" w:space="0" w:color="auto"/>
              <w:left w:val="single" w:sz="4" w:space="0" w:color="auto"/>
              <w:bottom w:val="single" w:sz="4" w:space="0" w:color="auto"/>
              <w:right w:val="single" w:sz="4" w:space="0" w:color="auto"/>
            </w:tcBorders>
            <w:vAlign w:val="center"/>
          </w:tcPr>
          <w:p w14:paraId="605E1411"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CA_n2(2A)_BCS0</w:t>
            </w:r>
          </w:p>
        </w:tc>
        <w:tc>
          <w:tcPr>
            <w:tcW w:w="2445" w:type="dxa"/>
            <w:tcBorders>
              <w:top w:val="single" w:sz="4" w:space="0" w:color="auto"/>
              <w:left w:val="single" w:sz="4" w:space="0" w:color="auto"/>
              <w:bottom w:val="nil"/>
              <w:right w:val="single" w:sz="4" w:space="0" w:color="auto"/>
            </w:tcBorders>
            <w:vAlign w:val="center"/>
          </w:tcPr>
          <w:p w14:paraId="1434C1D8" w14:textId="77777777" w:rsidR="006F6378" w:rsidRPr="00C30686" w:rsidRDefault="006F6378" w:rsidP="0094020B">
            <w:pPr>
              <w:pStyle w:val="TAC"/>
              <w:rPr>
                <w:rFonts w:eastAsiaTheme="minorEastAsia"/>
                <w:lang w:val="sv-SE" w:eastAsia="zh-CN"/>
              </w:rPr>
            </w:pPr>
            <w:r w:rsidRPr="00C30686">
              <w:rPr>
                <w:rFonts w:eastAsiaTheme="minorEastAsia"/>
                <w:lang w:val="sv-SE" w:eastAsia="zh-CN"/>
              </w:rPr>
              <w:t>0</w:t>
            </w:r>
          </w:p>
        </w:tc>
      </w:tr>
      <w:tr w:rsidR="006F6378" w:rsidRPr="00C30686" w14:paraId="2CCAC9B0" w14:textId="77777777" w:rsidTr="004F423A">
        <w:trPr>
          <w:trHeight w:val="29"/>
        </w:trPr>
        <w:tc>
          <w:tcPr>
            <w:tcW w:w="2742" w:type="dxa"/>
            <w:tcBorders>
              <w:top w:val="nil"/>
              <w:left w:val="single" w:sz="4" w:space="0" w:color="auto"/>
              <w:bottom w:val="nil"/>
              <w:right w:val="single" w:sz="4" w:space="0" w:color="auto"/>
            </w:tcBorders>
            <w:vAlign w:val="center"/>
          </w:tcPr>
          <w:p w14:paraId="7D26873E" w14:textId="77777777" w:rsidR="006F6378" w:rsidRPr="00C30686" w:rsidRDefault="006F6378" w:rsidP="0094020B">
            <w:pPr>
              <w:pStyle w:val="TAC"/>
              <w:rPr>
                <w:rFonts w:eastAsiaTheme="minorEastAsia"/>
                <w:lang w:val="sv-SE" w:eastAsia="zh-CN"/>
              </w:rPr>
            </w:pPr>
          </w:p>
        </w:tc>
        <w:tc>
          <w:tcPr>
            <w:tcW w:w="2785" w:type="dxa"/>
            <w:tcBorders>
              <w:top w:val="nil"/>
              <w:left w:val="single" w:sz="4" w:space="0" w:color="auto"/>
              <w:bottom w:val="nil"/>
              <w:right w:val="single" w:sz="4" w:space="0" w:color="auto"/>
            </w:tcBorders>
            <w:vAlign w:val="center"/>
          </w:tcPr>
          <w:p w14:paraId="4A1F4E28" w14:textId="77777777" w:rsidR="006F6378" w:rsidRPr="00C30686" w:rsidRDefault="006F6378" w:rsidP="0094020B">
            <w:pPr>
              <w:pStyle w:val="TAC"/>
              <w:rPr>
                <w:rFonts w:eastAsiaTheme="minorEastAsia"/>
                <w:lang w:val="sv-SE"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E063F75" w14:textId="77777777" w:rsidR="006F6378" w:rsidRPr="00C30686" w:rsidRDefault="006F6378" w:rsidP="0094020B">
            <w:pPr>
              <w:pStyle w:val="TAC"/>
              <w:rPr>
                <w:rFonts w:eastAsiaTheme="minorEastAsia"/>
                <w:lang w:val="sv-SE" w:eastAsia="zh-CN"/>
              </w:rPr>
            </w:pPr>
            <w:r w:rsidRPr="00C30686">
              <w:rPr>
                <w:rFonts w:eastAsiaTheme="minorEastAsia"/>
                <w:lang w:val="sv-SE"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40BD26B3"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33826789" w14:textId="77777777" w:rsidR="006F6378" w:rsidRPr="00C30686" w:rsidRDefault="006F6378" w:rsidP="0094020B">
            <w:pPr>
              <w:pStyle w:val="TAC"/>
              <w:rPr>
                <w:rFonts w:eastAsiaTheme="minorEastAsia"/>
                <w:lang w:val="sv-SE" w:eastAsia="zh-CN"/>
              </w:rPr>
            </w:pPr>
          </w:p>
        </w:tc>
      </w:tr>
      <w:tr w:rsidR="006F6378" w:rsidRPr="00C30686" w14:paraId="355B1DD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AA83362" w14:textId="77777777" w:rsidR="006F6378" w:rsidRPr="00C30686" w:rsidRDefault="006F6378" w:rsidP="0094020B">
            <w:pPr>
              <w:pStyle w:val="TAC"/>
              <w:rPr>
                <w:rFonts w:eastAsiaTheme="minorEastAsia"/>
                <w:lang w:val="sv-SE" w:eastAsia="zh-CN"/>
              </w:rPr>
            </w:pPr>
          </w:p>
        </w:tc>
        <w:tc>
          <w:tcPr>
            <w:tcW w:w="2785" w:type="dxa"/>
            <w:tcBorders>
              <w:top w:val="nil"/>
              <w:left w:val="single" w:sz="4" w:space="0" w:color="auto"/>
              <w:bottom w:val="single" w:sz="4" w:space="0" w:color="auto"/>
              <w:right w:val="single" w:sz="4" w:space="0" w:color="auto"/>
            </w:tcBorders>
            <w:vAlign w:val="center"/>
          </w:tcPr>
          <w:p w14:paraId="21C83DA0" w14:textId="77777777" w:rsidR="006F6378" w:rsidRPr="00C30686" w:rsidRDefault="006F6378" w:rsidP="0094020B">
            <w:pPr>
              <w:pStyle w:val="TAC"/>
              <w:rPr>
                <w:rFonts w:eastAsiaTheme="minorEastAsia"/>
                <w:lang w:val="sv-SE"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9F0E2E4" w14:textId="77777777" w:rsidR="006F6378" w:rsidRPr="00C30686" w:rsidRDefault="006F6378" w:rsidP="0094020B">
            <w:pPr>
              <w:pStyle w:val="TAC"/>
              <w:rPr>
                <w:rFonts w:eastAsiaTheme="minorEastAsia"/>
                <w:lang w:val="sv-SE" w:eastAsia="zh-CN"/>
              </w:rPr>
            </w:pPr>
            <w:r w:rsidRPr="00C30686">
              <w:rPr>
                <w:rFonts w:eastAsiaTheme="minorEastAsia"/>
                <w:lang w:val="sv-SE"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493D0E68"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CA_n66(2A)_BCS1</w:t>
            </w:r>
          </w:p>
        </w:tc>
        <w:tc>
          <w:tcPr>
            <w:tcW w:w="2445" w:type="dxa"/>
            <w:tcBorders>
              <w:top w:val="nil"/>
              <w:left w:val="single" w:sz="4" w:space="0" w:color="auto"/>
              <w:bottom w:val="single" w:sz="4" w:space="0" w:color="auto"/>
              <w:right w:val="single" w:sz="4" w:space="0" w:color="auto"/>
            </w:tcBorders>
            <w:vAlign w:val="center"/>
          </w:tcPr>
          <w:p w14:paraId="465E93DB" w14:textId="77777777" w:rsidR="006F6378" w:rsidRPr="00C30686" w:rsidRDefault="006F6378" w:rsidP="0094020B">
            <w:pPr>
              <w:pStyle w:val="TAC"/>
              <w:rPr>
                <w:rFonts w:eastAsiaTheme="minorEastAsia"/>
                <w:lang w:val="sv-SE" w:eastAsia="zh-CN"/>
              </w:rPr>
            </w:pPr>
          </w:p>
        </w:tc>
      </w:tr>
      <w:tr w:rsidR="006F6378" w:rsidRPr="00C30686" w14:paraId="22D2BDA5" w14:textId="77777777" w:rsidTr="004F423A">
        <w:trPr>
          <w:trHeight w:val="29"/>
        </w:trPr>
        <w:tc>
          <w:tcPr>
            <w:tcW w:w="2742" w:type="dxa"/>
            <w:tcBorders>
              <w:top w:val="nil"/>
              <w:left w:val="single" w:sz="4" w:space="0" w:color="auto"/>
              <w:bottom w:val="nil"/>
              <w:right w:val="single" w:sz="4" w:space="0" w:color="auto"/>
            </w:tcBorders>
            <w:vAlign w:val="center"/>
          </w:tcPr>
          <w:p w14:paraId="039570F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CA_n2A-n5A-n66(2A)</w:t>
            </w:r>
          </w:p>
        </w:tc>
        <w:tc>
          <w:tcPr>
            <w:tcW w:w="2785" w:type="dxa"/>
            <w:tcBorders>
              <w:top w:val="nil"/>
              <w:left w:val="single" w:sz="4" w:space="0" w:color="auto"/>
              <w:bottom w:val="nil"/>
              <w:right w:val="single" w:sz="4" w:space="0" w:color="auto"/>
            </w:tcBorders>
            <w:vAlign w:val="center"/>
          </w:tcPr>
          <w:p w14:paraId="171A963C" w14:textId="77777777" w:rsidR="006F6378" w:rsidRPr="00C30686" w:rsidRDefault="006F6378" w:rsidP="0094020B">
            <w:pPr>
              <w:pStyle w:val="TAC"/>
              <w:rPr>
                <w:rFonts w:eastAsiaTheme="minorEastAsia"/>
                <w:lang w:val="en-US"/>
              </w:rPr>
            </w:pPr>
            <w:r w:rsidRPr="00C30686">
              <w:rPr>
                <w:rFonts w:eastAsiaTheme="minorEastAsia"/>
                <w:lang w:val="en-US"/>
              </w:rPr>
              <w:t>CA_n2A-n5A</w:t>
            </w:r>
          </w:p>
          <w:p w14:paraId="7202369D" w14:textId="77777777" w:rsidR="006F6378" w:rsidRPr="00C30686" w:rsidRDefault="006F6378" w:rsidP="0094020B">
            <w:pPr>
              <w:pStyle w:val="TAC"/>
              <w:rPr>
                <w:rFonts w:eastAsiaTheme="minorEastAsia"/>
                <w:lang w:val="en-US"/>
              </w:rPr>
            </w:pPr>
            <w:r w:rsidRPr="00C30686">
              <w:rPr>
                <w:rFonts w:eastAsiaTheme="minorEastAsia"/>
                <w:lang w:val="en-US"/>
              </w:rPr>
              <w:t>CA_n2A-n66A</w:t>
            </w:r>
          </w:p>
          <w:p w14:paraId="59F6156D" w14:textId="77777777" w:rsidR="006F6378" w:rsidRPr="00C30686" w:rsidRDefault="006F6378" w:rsidP="0094020B">
            <w:pPr>
              <w:pStyle w:val="TAC"/>
              <w:rPr>
                <w:rFonts w:eastAsiaTheme="minorEastAsia"/>
                <w:lang w:val="en-US" w:eastAsia="zh-CN"/>
              </w:rPr>
            </w:pPr>
            <w:r w:rsidRPr="00C30686">
              <w:rPr>
                <w:kern w:val="2"/>
                <w:szCs w:val="22"/>
                <w:lang w:val="en-US"/>
              </w:rPr>
              <w:t>CA_n5A-n66A</w:t>
            </w:r>
          </w:p>
        </w:tc>
        <w:tc>
          <w:tcPr>
            <w:tcW w:w="1259" w:type="dxa"/>
            <w:tcBorders>
              <w:top w:val="single" w:sz="4" w:space="0" w:color="auto"/>
              <w:left w:val="single" w:sz="4" w:space="0" w:color="auto"/>
              <w:bottom w:val="single" w:sz="4" w:space="0" w:color="auto"/>
              <w:right w:val="single" w:sz="4" w:space="0" w:color="auto"/>
            </w:tcBorders>
            <w:vAlign w:val="center"/>
          </w:tcPr>
          <w:p w14:paraId="50A0E21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w:t>
            </w:r>
          </w:p>
        </w:tc>
        <w:tc>
          <w:tcPr>
            <w:tcW w:w="4356" w:type="dxa"/>
            <w:tcBorders>
              <w:top w:val="single" w:sz="4" w:space="0" w:color="auto"/>
              <w:left w:val="single" w:sz="4" w:space="0" w:color="auto"/>
              <w:bottom w:val="single" w:sz="4" w:space="0" w:color="auto"/>
              <w:right w:val="single" w:sz="4" w:space="0" w:color="auto"/>
            </w:tcBorders>
            <w:vAlign w:val="center"/>
          </w:tcPr>
          <w:p w14:paraId="470F8BD7"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3A74830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3E1D8574" w14:textId="77777777" w:rsidTr="004F423A">
        <w:trPr>
          <w:trHeight w:val="29"/>
        </w:trPr>
        <w:tc>
          <w:tcPr>
            <w:tcW w:w="2742" w:type="dxa"/>
            <w:tcBorders>
              <w:top w:val="nil"/>
              <w:left w:val="single" w:sz="4" w:space="0" w:color="auto"/>
              <w:bottom w:val="nil"/>
              <w:right w:val="single" w:sz="4" w:space="0" w:color="auto"/>
            </w:tcBorders>
            <w:vAlign w:val="center"/>
          </w:tcPr>
          <w:p w14:paraId="09C21539" w14:textId="77777777" w:rsidR="006F6378" w:rsidRPr="00C30686" w:rsidRDefault="006F6378" w:rsidP="0094020B">
            <w:pPr>
              <w:pStyle w:val="TAC"/>
              <w:rPr>
                <w:rFonts w:eastAsiaTheme="minorEastAsia"/>
                <w:lang w:val="sv-SE" w:eastAsia="zh-CN"/>
              </w:rPr>
            </w:pPr>
          </w:p>
        </w:tc>
        <w:tc>
          <w:tcPr>
            <w:tcW w:w="2785" w:type="dxa"/>
            <w:tcBorders>
              <w:top w:val="nil"/>
              <w:left w:val="single" w:sz="4" w:space="0" w:color="auto"/>
              <w:bottom w:val="nil"/>
              <w:right w:val="single" w:sz="4" w:space="0" w:color="auto"/>
            </w:tcBorders>
            <w:vAlign w:val="center"/>
          </w:tcPr>
          <w:p w14:paraId="75B4DA9C" w14:textId="77777777" w:rsidR="006F6378" w:rsidRPr="00C30686" w:rsidRDefault="006F6378" w:rsidP="0094020B">
            <w:pPr>
              <w:pStyle w:val="TAC"/>
              <w:rPr>
                <w:rFonts w:eastAsiaTheme="minorEastAsia"/>
                <w:lang w:val="sv-SE"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63387A3" w14:textId="77777777" w:rsidR="006F6378" w:rsidRPr="00C30686" w:rsidRDefault="006F6378" w:rsidP="0094020B">
            <w:pPr>
              <w:pStyle w:val="TAC"/>
              <w:rPr>
                <w:rFonts w:eastAsiaTheme="minorEastAsia"/>
                <w:lang w:val="sv-SE" w:eastAsia="zh-CN"/>
              </w:rPr>
            </w:pPr>
            <w:r w:rsidRPr="00C30686">
              <w:rPr>
                <w:rFonts w:eastAsiaTheme="minorEastAsia"/>
                <w:lang w:val="sv-SE"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71E74085" w14:textId="77777777" w:rsidR="006F6378" w:rsidRPr="00C30686" w:rsidRDefault="006F6378" w:rsidP="0094020B">
            <w:pPr>
              <w:pStyle w:val="TAC"/>
              <w:rPr>
                <w:rFonts w:ascii="Calibri" w:eastAsiaTheme="minorEastAsia" w:hAnsi="Calibri"/>
                <w:sz w:val="21"/>
                <w:lang w:val="sv-SE"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4FA31305" w14:textId="77777777" w:rsidR="006F6378" w:rsidRPr="00C30686" w:rsidRDefault="006F6378" w:rsidP="0094020B">
            <w:pPr>
              <w:pStyle w:val="TAC"/>
              <w:rPr>
                <w:rFonts w:eastAsiaTheme="minorEastAsia"/>
                <w:lang w:val="sv-SE" w:eastAsia="zh-CN"/>
              </w:rPr>
            </w:pPr>
          </w:p>
        </w:tc>
      </w:tr>
      <w:tr w:rsidR="006F6378" w:rsidRPr="00C30686" w14:paraId="31B5228A"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D95766E" w14:textId="77777777" w:rsidR="006F6378" w:rsidRPr="00C30686" w:rsidRDefault="006F6378" w:rsidP="0094020B">
            <w:pPr>
              <w:pStyle w:val="TAC"/>
              <w:rPr>
                <w:rFonts w:eastAsiaTheme="minorEastAsia"/>
                <w:lang w:val="sv-SE" w:eastAsia="zh-CN"/>
              </w:rPr>
            </w:pPr>
          </w:p>
        </w:tc>
        <w:tc>
          <w:tcPr>
            <w:tcW w:w="2785" w:type="dxa"/>
            <w:tcBorders>
              <w:top w:val="nil"/>
              <w:left w:val="single" w:sz="4" w:space="0" w:color="auto"/>
              <w:bottom w:val="single" w:sz="4" w:space="0" w:color="auto"/>
              <w:right w:val="single" w:sz="4" w:space="0" w:color="auto"/>
            </w:tcBorders>
            <w:vAlign w:val="center"/>
          </w:tcPr>
          <w:p w14:paraId="39ED11C9" w14:textId="77777777" w:rsidR="006F6378" w:rsidRPr="00C30686" w:rsidRDefault="006F6378" w:rsidP="0094020B">
            <w:pPr>
              <w:pStyle w:val="TAC"/>
              <w:rPr>
                <w:rFonts w:eastAsiaTheme="minorEastAsia"/>
                <w:lang w:val="sv-SE"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6D00BDB" w14:textId="77777777" w:rsidR="006F6378" w:rsidRPr="00C30686" w:rsidRDefault="006F6378" w:rsidP="0094020B">
            <w:pPr>
              <w:pStyle w:val="TAC"/>
              <w:rPr>
                <w:rFonts w:eastAsiaTheme="minorEastAsia"/>
                <w:lang w:val="sv-SE" w:eastAsia="zh-CN"/>
              </w:rPr>
            </w:pPr>
            <w:r w:rsidRPr="00C30686">
              <w:rPr>
                <w:rFonts w:eastAsiaTheme="minorEastAsia"/>
                <w:lang w:val="sv-SE"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0663C779" w14:textId="77777777" w:rsidR="006F6378" w:rsidRPr="00C30686" w:rsidRDefault="006F6378" w:rsidP="0094020B">
            <w:pPr>
              <w:pStyle w:val="TAC"/>
              <w:rPr>
                <w:rFonts w:ascii="Calibri" w:eastAsiaTheme="minorEastAsia" w:hAnsi="Calibri"/>
                <w:sz w:val="21"/>
                <w:lang w:val="sv-SE" w:eastAsia="zh-CN"/>
              </w:rPr>
            </w:pPr>
            <w:r w:rsidRPr="00C30686">
              <w:rPr>
                <w:rFonts w:eastAsiaTheme="minorEastAsia" w:cs="Arial"/>
                <w:color w:val="000000"/>
                <w:szCs w:val="18"/>
                <w:lang w:val="en-US" w:eastAsia="zh-CN" w:bidi="ar"/>
              </w:rPr>
              <w:t>CA_n66(2A)_BCS0</w:t>
            </w:r>
          </w:p>
        </w:tc>
        <w:tc>
          <w:tcPr>
            <w:tcW w:w="2445" w:type="dxa"/>
            <w:tcBorders>
              <w:top w:val="nil"/>
              <w:left w:val="single" w:sz="4" w:space="0" w:color="auto"/>
              <w:bottom w:val="single" w:sz="4" w:space="0" w:color="auto"/>
              <w:right w:val="single" w:sz="4" w:space="0" w:color="auto"/>
            </w:tcBorders>
            <w:vAlign w:val="center"/>
          </w:tcPr>
          <w:p w14:paraId="3CE82A8C" w14:textId="77777777" w:rsidR="006F6378" w:rsidRPr="00C30686" w:rsidRDefault="006F6378" w:rsidP="0094020B">
            <w:pPr>
              <w:pStyle w:val="TAC"/>
              <w:rPr>
                <w:rFonts w:eastAsiaTheme="minorEastAsia"/>
                <w:lang w:val="sv-SE" w:eastAsia="zh-CN"/>
              </w:rPr>
            </w:pPr>
          </w:p>
        </w:tc>
      </w:tr>
      <w:tr w:rsidR="006F6378" w:rsidRPr="00C30686" w14:paraId="19F2374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CFACE45" w14:textId="77777777" w:rsidR="006F6378" w:rsidRPr="00C30686" w:rsidRDefault="006F6378" w:rsidP="0094020B">
            <w:pPr>
              <w:pStyle w:val="TAC"/>
              <w:rPr>
                <w:rFonts w:eastAsiaTheme="minorEastAsia"/>
                <w:lang w:val="sv-SE" w:eastAsia="zh-CN"/>
              </w:rPr>
            </w:pPr>
            <w:r w:rsidRPr="00C30686">
              <w:rPr>
                <w:rFonts w:eastAsiaTheme="minorEastAsia"/>
                <w:lang w:val="sv-SE" w:eastAsia="zh-CN"/>
              </w:rPr>
              <w:t>CA_n2A-n5A-n66(3A)</w:t>
            </w:r>
          </w:p>
        </w:tc>
        <w:tc>
          <w:tcPr>
            <w:tcW w:w="2785" w:type="dxa"/>
            <w:tcBorders>
              <w:top w:val="single" w:sz="4" w:space="0" w:color="auto"/>
              <w:left w:val="single" w:sz="4" w:space="0" w:color="auto"/>
              <w:bottom w:val="nil"/>
              <w:right w:val="single" w:sz="4" w:space="0" w:color="auto"/>
            </w:tcBorders>
            <w:vAlign w:val="center"/>
          </w:tcPr>
          <w:p w14:paraId="0CC7E125" w14:textId="77777777" w:rsidR="006F6378" w:rsidRPr="00C30686" w:rsidRDefault="006F6378" w:rsidP="0094020B">
            <w:pPr>
              <w:pStyle w:val="TAC"/>
              <w:rPr>
                <w:rFonts w:eastAsiaTheme="minorEastAsia"/>
                <w:lang w:val="en-US"/>
              </w:rPr>
            </w:pPr>
            <w:r w:rsidRPr="00C30686">
              <w:rPr>
                <w:rFonts w:eastAsiaTheme="minorEastAsia"/>
                <w:lang w:val="en-US"/>
              </w:rPr>
              <w:t>CA_n2A-n5A</w:t>
            </w:r>
          </w:p>
          <w:p w14:paraId="6B150522" w14:textId="77777777" w:rsidR="006F6378" w:rsidRPr="00C30686" w:rsidRDefault="006F6378" w:rsidP="0094020B">
            <w:pPr>
              <w:pStyle w:val="TAC"/>
              <w:rPr>
                <w:rFonts w:eastAsiaTheme="minorEastAsia"/>
                <w:lang w:val="en-US"/>
              </w:rPr>
            </w:pPr>
            <w:r w:rsidRPr="00C30686">
              <w:rPr>
                <w:rFonts w:eastAsiaTheme="minorEastAsia"/>
                <w:lang w:val="en-US"/>
              </w:rPr>
              <w:t>CA_n2A-n66A</w:t>
            </w:r>
          </w:p>
          <w:p w14:paraId="2072C823" w14:textId="77777777" w:rsidR="006F6378" w:rsidRPr="00C30686" w:rsidRDefault="006F6378" w:rsidP="0094020B">
            <w:pPr>
              <w:pStyle w:val="TAC"/>
              <w:rPr>
                <w:rFonts w:eastAsiaTheme="minorEastAsia"/>
                <w:lang w:val="sv-SE" w:eastAsia="zh-CN"/>
              </w:rPr>
            </w:pPr>
            <w:r w:rsidRPr="00C30686">
              <w:rPr>
                <w:rFonts w:eastAsiaTheme="minorEastAsia"/>
                <w:lang w:val="en-US"/>
              </w:rPr>
              <w:t>CA_n5A-n66A</w:t>
            </w:r>
          </w:p>
        </w:tc>
        <w:tc>
          <w:tcPr>
            <w:tcW w:w="1259" w:type="dxa"/>
            <w:tcBorders>
              <w:top w:val="single" w:sz="4" w:space="0" w:color="auto"/>
              <w:left w:val="single" w:sz="4" w:space="0" w:color="auto"/>
              <w:bottom w:val="single" w:sz="4" w:space="0" w:color="auto"/>
              <w:right w:val="single" w:sz="4" w:space="0" w:color="auto"/>
            </w:tcBorders>
            <w:vAlign w:val="center"/>
          </w:tcPr>
          <w:p w14:paraId="6E74B802" w14:textId="77777777" w:rsidR="006F6378" w:rsidRPr="00C30686" w:rsidRDefault="006F6378" w:rsidP="0094020B">
            <w:pPr>
              <w:pStyle w:val="TAC"/>
              <w:rPr>
                <w:rFonts w:eastAsiaTheme="minorEastAsia"/>
                <w:lang w:val="sv-SE" w:eastAsia="zh-CN"/>
              </w:rPr>
            </w:pPr>
            <w:r w:rsidRPr="00C30686">
              <w:rPr>
                <w:rFonts w:eastAsiaTheme="minorEastAsia"/>
                <w:lang w:val="en-US" w:eastAsia="zh-CN"/>
              </w:rPr>
              <w:t>n2</w:t>
            </w:r>
          </w:p>
        </w:tc>
        <w:tc>
          <w:tcPr>
            <w:tcW w:w="4356" w:type="dxa"/>
            <w:tcBorders>
              <w:top w:val="single" w:sz="4" w:space="0" w:color="auto"/>
              <w:left w:val="single" w:sz="4" w:space="0" w:color="auto"/>
              <w:bottom w:val="single" w:sz="4" w:space="0" w:color="auto"/>
              <w:right w:val="single" w:sz="4" w:space="0" w:color="auto"/>
            </w:tcBorders>
            <w:vAlign w:val="center"/>
          </w:tcPr>
          <w:p w14:paraId="0EC42801"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163F6AD5" w14:textId="77777777" w:rsidR="006F6378" w:rsidRPr="00C30686" w:rsidRDefault="006F6378" w:rsidP="0094020B">
            <w:pPr>
              <w:pStyle w:val="TAC"/>
              <w:rPr>
                <w:rFonts w:eastAsiaTheme="minorEastAsia"/>
                <w:lang w:val="sv-SE" w:eastAsia="zh-CN"/>
              </w:rPr>
            </w:pPr>
            <w:r w:rsidRPr="00C30686">
              <w:rPr>
                <w:rFonts w:eastAsiaTheme="minorEastAsia"/>
                <w:lang w:val="sv-SE" w:eastAsia="zh-CN"/>
              </w:rPr>
              <w:t>0</w:t>
            </w:r>
          </w:p>
        </w:tc>
      </w:tr>
      <w:tr w:rsidR="006F6378" w:rsidRPr="00C30686" w14:paraId="462D9BD1" w14:textId="77777777" w:rsidTr="004F423A">
        <w:trPr>
          <w:trHeight w:val="29"/>
        </w:trPr>
        <w:tc>
          <w:tcPr>
            <w:tcW w:w="2742" w:type="dxa"/>
            <w:tcBorders>
              <w:top w:val="nil"/>
              <w:left w:val="single" w:sz="4" w:space="0" w:color="auto"/>
              <w:bottom w:val="nil"/>
              <w:right w:val="single" w:sz="4" w:space="0" w:color="auto"/>
            </w:tcBorders>
            <w:vAlign w:val="center"/>
          </w:tcPr>
          <w:p w14:paraId="7C3EBC8F" w14:textId="77777777" w:rsidR="006F6378" w:rsidRPr="00C30686" w:rsidRDefault="006F6378" w:rsidP="0094020B">
            <w:pPr>
              <w:pStyle w:val="TAC"/>
              <w:rPr>
                <w:rFonts w:eastAsiaTheme="minorEastAsia"/>
                <w:lang w:val="sv-SE" w:eastAsia="zh-CN"/>
              </w:rPr>
            </w:pPr>
          </w:p>
        </w:tc>
        <w:tc>
          <w:tcPr>
            <w:tcW w:w="2785" w:type="dxa"/>
            <w:tcBorders>
              <w:top w:val="nil"/>
              <w:left w:val="single" w:sz="4" w:space="0" w:color="auto"/>
              <w:bottom w:val="nil"/>
              <w:right w:val="single" w:sz="4" w:space="0" w:color="auto"/>
            </w:tcBorders>
            <w:vAlign w:val="center"/>
          </w:tcPr>
          <w:p w14:paraId="0DD4B522" w14:textId="77777777" w:rsidR="006F6378" w:rsidRPr="00C30686" w:rsidRDefault="006F6378" w:rsidP="0094020B">
            <w:pPr>
              <w:pStyle w:val="TAC"/>
              <w:rPr>
                <w:rFonts w:eastAsiaTheme="minorEastAsia"/>
                <w:lang w:val="sv-SE"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435A481" w14:textId="77777777" w:rsidR="006F6378" w:rsidRPr="00C30686" w:rsidRDefault="006F6378" w:rsidP="0094020B">
            <w:pPr>
              <w:pStyle w:val="TAC"/>
              <w:rPr>
                <w:rFonts w:eastAsiaTheme="minorEastAsia"/>
                <w:lang w:val="sv-SE" w:eastAsia="zh-CN"/>
              </w:rPr>
            </w:pPr>
            <w:r w:rsidRPr="00C30686">
              <w:rPr>
                <w:rFonts w:eastAsiaTheme="minorEastAsia"/>
                <w:lang w:val="sv-SE"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08F4C9D3"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31EF58C7" w14:textId="77777777" w:rsidR="006F6378" w:rsidRPr="00C30686" w:rsidRDefault="006F6378" w:rsidP="0094020B">
            <w:pPr>
              <w:pStyle w:val="TAC"/>
              <w:rPr>
                <w:rFonts w:eastAsiaTheme="minorEastAsia"/>
                <w:lang w:val="sv-SE" w:eastAsia="zh-CN"/>
              </w:rPr>
            </w:pPr>
          </w:p>
        </w:tc>
      </w:tr>
      <w:tr w:rsidR="006F6378" w:rsidRPr="00C30686" w14:paraId="0994C85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EBF6C61" w14:textId="77777777" w:rsidR="006F6378" w:rsidRPr="00C30686" w:rsidRDefault="006F6378" w:rsidP="0094020B">
            <w:pPr>
              <w:pStyle w:val="TAC"/>
              <w:rPr>
                <w:rFonts w:eastAsiaTheme="minorEastAsia"/>
                <w:lang w:val="sv-SE" w:eastAsia="zh-CN"/>
              </w:rPr>
            </w:pPr>
          </w:p>
        </w:tc>
        <w:tc>
          <w:tcPr>
            <w:tcW w:w="2785" w:type="dxa"/>
            <w:tcBorders>
              <w:top w:val="nil"/>
              <w:left w:val="single" w:sz="4" w:space="0" w:color="auto"/>
              <w:bottom w:val="single" w:sz="4" w:space="0" w:color="auto"/>
              <w:right w:val="single" w:sz="4" w:space="0" w:color="auto"/>
            </w:tcBorders>
            <w:vAlign w:val="center"/>
          </w:tcPr>
          <w:p w14:paraId="70AD9BB4" w14:textId="77777777" w:rsidR="006F6378" w:rsidRPr="00C30686" w:rsidRDefault="006F6378" w:rsidP="0094020B">
            <w:pPr>
              <w:pStyle w:val="TAC"/>
              <w:rPr>
                <w:rFonts w:eastAsiaTheme="minorEastAsia"/>
                <w:lang w:val="sv-SE"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F3B39C2" w14:textId="77777777" w:rsidR="006F6378" w:rsidRPr="00C30686" w:rsidRDefault="006F6378" w:rsidP="0094020B">
            <w:pPr>
              <w:pStyle w:val="TAC"/>
              <w:rPr>
                <w:rFonts w:eastAsiaTheme="minorEastAsia"/>
                <w:lang w:val="sv-SE" w:eastAsia="zh-CN"/>
              </w:rPr>
            </w:pPr>
            <w:r w:rsidRPr="00C30686">
              <w:rPr>
                <w:rFonts w:eastAsiaTheme="minorEastAsia"/>
                <w:lang w:val="sv-SE"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2E239A93"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CA_n66(3A)_BCS0</w:t>
            </w:r>
          </w:p>
        </w:tc>
        <w:tc>
          <w:tcPr>
            <w:tcW w:w="2445" w:type="dxa"/>
            <w:tcBorders>
              <w:top w:val="nil"/>
              <w:left w:val="single" w:sz="4" w:space="0" w:color="auto"/>
              <w:bottom w:val="single" w:sz="4" w:space="0" w:color="auto"/>
              <w:right w:val="single" w:sz="4" w:space="0" w:color="auto"/>
            </w:tcBorders>
            <w:vAlign w:val="center"/>
          </w:tcPr>
          <w:p w14:paraId="26EDBDBD" w14:textId="77777777" w:rsidR="006F6378" w:rsidRPr="00C30686" w:rsidRDefault="006F6378" w:rsidP="0094020B">
            <w:pPr>
              <w:pStyle w:val="TAC"/>
              <w:rPr>
                <w:rFonts w:eastAsiaTheme="minorEastAsia"/>
                <w:lang w:val="sv-SE" w:eastAsia="zh-CN"/>
              </w:rPr>
            </w:pPr>
          </w:p>
        </w:tc>
      </w:tr>
      <w:tr w:rsidR="006F6378" w:rsidRPr="00C30686" w14:paraId="588DEF87" w14:textId="77777777" w:rsidTr="004F423A">
        <w:trPr>
          <w:trHeight w:val="29"/>
        </w:trPr>
        <w:tc>
          <w:tcPr>
            <w:tcW w:w="2742" w:type="dxa"/>
            <w:tcBorders>
              <w:top w:val="nil"/>
              <w:left w:val="single" w:sz="4" w:space="0" w:color="auto"/>
              <w:bottom w:val="nil"/>
              <w:right w:val="single" w:sz="4" w:space="0" w:color="auto"/>
            </w:tcBorders>
            <w:vAlign w:val="center"/>
          </w:tcPr>
          <w:p w14:paraId="2BD577E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lastRenderedPageBreak/>
              <w:t>CA_n2A-n5A-n77A</w:t>
            </w:r>
          </w:p>
        </w:tc>
        <w:tc>
          <w:tcPr>
            <w:tcW w:w="2785" w:type="dxa"/>
            <w:tcBorders>
              <w:top w:val="nil"/>
              <w:left w:val="single" w:sz="4" w:space="0" w:color="auto"/>
              <w:bottom w:val="nil"/>
              <w:right w:val="single" w:sz="4" w:space="0" w:color="auto"/>
            </w:tcBorders>
            <w:vAlign w:val="center"/>
          </w:tcPr>
          <w:p w14:paraId="3766E19E" w14:textId="77777777" w:rsidR="006F6378" w:rsidRPr="00C30686" w:rsidRDefault="006F6378" w:rsidP="0094020B">
            <w:pPr>
              <w:pStyle w:val="TAC"/>
              <w:rPr>
                <w:kern w:val="2"/>
              </w:rPr>
            </w:pPr>
            <w:r w:rsidRPr="00C30686">
              <w:rPr>
                <w:kern w:val="2"/>
              </w:rPr>
              <w:t>n77</w:t>
            </w:r>
            <w:r w:rsidRPr="00C30686">
              <w:rPr>
                <w:kern w:val="2"/>
                <w:vertAlign w:val="superscript"/>
              </w:rPr>
              <w:t>7,9</w:t>
            </w:r>
          </w:p>
          <w:p w14:paraId="00EA436B" w14:textId="77777777" w:rsidR="006F6378" w:rsidRPr="00C30686" w:rsidRDefault="006F6378" w:rsidP="0094020B">
            <w:pPr>
              <w:pStyle w:val="TAC"/>
              <w:rPr>
                <w:rFonts w:eastAsiaTheme="minorEastAsia"/>
                <w:lang w:val="en-US"/>
              </w:rPr>
            </w:pPr>
            <w:r w:rsidRPr="00C30686">
              <w:rPr>
                <w:rFonts w:eastAsiaTheme="minorEastAsia"/>
                <w:lang w:val="en-US"/>
              </w:rPr>
              <w:t>CA_n2A-n5A</w:t>
            </w:r>
          </w:p>
          <w:p w14:paraId="36290B41" w14:textId="77777777" w:rsidR="006F6378" w:rsidRPr="00C30686" w:rsidRDefault="006F6378" w:rsidP="0094020B">
            <w:pPr>
              <w:pStyle w:val="TAC"/>
              <w:rPr>
                <w:rFonts w:eastAsiaTheme="minorEastAsia"/>
                <w:vertAlign w:val="superscript"/>
                <w:lang w:val="en-US"/>
              </w:rPr>
            </w:pPr>
            <w:r w:rsidRPr="00C30686">
              <w:rPr>
                <w:rFonts w:eastAsiaTheme="minorEastAsia"/>
                <w:lang w:val="en-US"/>
              </w:rPr>
              <w:t>CA_n2A-n77A</w:t>
            </w:r>
            <w:r w:rsidRPr="00C30686">
              <w:rPr>
                <w:rFonts w:eastAsiaTheme="minorEastAsia"/>
                <w:vertAlign w:val="superscript"/>
                <w:lang w:val="en-US"/>
              </w:rPr>
              <w:t>7</w:t>
            </w:r>
          </w:p>
          <w:p w14:paraId="5FA19CF8" w14:textId="77777777" w:rsidR="006F6378" w:rsidRPr="00C30686" w:rsidRDefault="006F6378" w:rsidP="0094020B">
            <w:pPr>
              <w:pStyle w:val="TAC"/>
              <w:rPr>
                <w:rFonts w:eastAsiaTheme="minorEastAsia"/>
                <w:lang w:val="en-US" w:eastAsia="zh-CN"/>
              </w:rPr>
            </w:pPr>
            <w:r w:rsidRPr="00C30686">
              <w:rPr>
                <w:rFonts w:eastAsiaTheme="minorEastAsia"/>
                <w:lang w:val="en-US"/>
              </w:rPr>
              <w:t>CA_n5A-n77A</w:t>
            </w:r>
            <w:r w:rsidRPr="00C30686">
              <w:rPr>
                <w:rFonts w:eastAsiaTheme="minorEastAsia"/>
                <w:vertAlign w:val="superscript"/>
                <w:lang w:val="en-US"/>
              </w:rPr>
              <w:t>7</w:t>
            </w:r>
          </w:p>
        </w:tc>
        <w:tc>
          <w:tcPr>
            <w:tcW w:w="1259" w:type="dxa"/>
            <w:tcBorders>
              <w:top w:val="single" w:sz="4" w:space="0" w:color="auto"/>
              <w:left w:val="single" w:sz="4" w:space="0" w:color="auto"/>
              <w:bottom w:val="single" w:sz="4" w:space="0" w:color="auto"/>
              <w:right w:val="single" w:sz="4" w:space="0" w:color="auto"/>
            </w:tcBorders>
            <w:vAlign w:val="center"/>
          </w:tcPr>
          <w:p w14:paraId="560FD206" w14:textId="77777777" w:rsidR="006F6378" w:rsidRPr="00C30686" w:rsidRDefault="006F6378" w:rsidP="0094020B">
            <w:pPr>
              <w:pStyle w:val="TAC"/>
              <w:rPr>
                <w:rFonts w:eastAsiaTheme="minorEastAsia"/>
                <w:lang w:val="en-US" w:eastAsia="zh-CN"/>
              </w:rPr>
            </w:pPr>
            <w:r w:rsidRPr="00C30686">
              <w:rPr>
                <w:rFonts w:eastAsiaTheme="minorEastAsia"/>
                <w:lang w:val="en-US"/>
              </w:rPr>
              <w:t>n2</w:t>
            </w:r>
          </w:p>
        </w:tc>
        <w:tc>
          <w:tcPr>
            <w:tcW w:w="4356" w:type="dxa"/>
            <w:tcBorders>
              <w:top w:val="single" w:sz="4" w:space="0" w:color="auto"/>
              <w:left w:val="single" w:sz="4" w:space="0" w:color="auto"/>
              <w:bottom w:val="single" w:sz="4" w:space="0" w:color="auto"/>
              <w:right w:val="single" w:sz="4" w:space="0" w:color="auto"/>
            </w:tcBorders>
            <w:vAlign w:val="center"/>
          </w:tcPr>
          <w:p w14:paraId="37F91AA7"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6A8056C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7B9557B9" w14:textId="77777777" w:rsidTr="004F423A">
        <w:trPr>
          <w:trHeight w:val="29"/>
        </w:trPr>
        <w:tc>
          <w:tcPr>
            <w:tcW w:w="2742" w:type="dxa"/>
            <w:tcBorders>
              <w:top w:val="nil"/>
              <w:left w:val="single" w:sz="4" w:space="0" w:color="auto"/>
              <w:bottom w:val="nil"/>
              <w:right w:val="single" w:sz="4" w:space="0" w:color="auto"/>
            </w:tcBorders>
            <w:vAlign w:val="center"/>
          </w:tcPr>
          <w:p w14:paraId="582AE2B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04843B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F59ECDC" w14:textId="77777777" w:rsidR="006F6378" w:rsidRPr="00C30686" w:rsidRDefault="006F6378" w:rsidP="0094020B">
            <w:pPr>
              <w:pStyle w:val="TAC"/>
              <w:rPr>
                <w:rFonts w:eastAsiaTheme="minorEastAsia"/>
                <w:lang w:val="en-US" w:eastAsia="zh-CN"/>
              </w:rPr>
            </w:pPr>
            <w:r w:rsidRPr="00C30686">
              <w:rPr>
                <w:rFonts w:eastAsiaTheme="minorEastAsia"/>
                <w:lang w:val="en-US"/>
              </w:rPr>
              <w:t>n5</w:t>
            </w:r>
          </w:p>
        </w:tc>
        <w:tc>
          <w:tcPr>
            <w:tcW w:w="4356" w:type="dxa"/>
            <w:tcBorders>
              <w:top w:val="single" w:sz="4" w:space="0" w:color="auto"/>
              <w:left w:val="single" w:sz="4" w:space="0" w:color="auto"/>
              <w:bottom w:val="single" w:sz="4" w:space="0" w:color="auto"/>
              <w:right w:val="single" w:sz="4" w:space="0" w:color="auto"/>
            </w:tcBorders>
            <w:vAlign w:val="center"/>
          </w:tcPr>
          <w:p w14:paraId="67E0B506"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328D8E35" w14:textId="77777777" w:rsidR="006F6378" w:rsidRPr="00C30686" w:rsidRDefault="006F6378" w:rsidP="0094020B">
            <w:pPr>
              <w:pStyle w:val="TAC"/>
              <w:rPr>
                <w:rFonts w:eastAsiaTheme="minorEastAsia"/>
                <w:lang w:val="en-US" w:eastAsia="zh-CN"/>
              </w:rPr>
            </w:pPr>
          </w:p>
        </w:tc>
      </w:tr>
      <w:tr w:rsidR="006F6378" w:rsidRPr="00C30686" w14:paraId="1B46E786"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B53578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752CC7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E7A9797" w14:textId="77777777" w:rsidR="006F6378" w:rsidRPr="00C30686" w:rsidRDefault="006F6378" w:rsidP="0094020B">
            <w:pPr>
              <w:pStyle w:val="TAC"/>
              <w:rPr>
                <w:rFonts w:eastAsiaTheme="minorEastAsia"/>
                <w:lang w:val="en-US" w:eastAsia="zh-CN"/>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40167C0F"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39A21D32" w14:textId="77777777" w:rsidR="006F6378" w:rsidRPr="00C30686" w:rsidRDefault="006F6378" w:rsidP="0094020B">
            <w:pPr>
              <w:pStyle w:val="TAC"/>
              <w:rPr>
                <w:rFonts w:eastAsiaTheme="minorEastAsia"/>
                <w:lang w:val="en-US" w:eastAsia="zh-CN"/>
              </w:rPr>
            </w:pPr>
          </w:p>
        </w:tc>
      </w:tr>
      <w:tr w:rsidR="006F6378" w:rsidRPr="00C30686" w14:paraId="74B5D72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A2CC9C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CA_n2A-n5A-n77C</w:t>
            </w:r>
          </w:p>
        </w:tc>
        <w:tc>
          <w:tcPr>
            <w:tcW w:w="2785" w:type="dxa"/>
            <w:tcBorders>
              <w:top w:val="single" w:sz="4" w:space="0" w:color="auto"/>
              <w:left w:val="single" w:sz="4" w:space="0" w:color="auto"/>
              <w:bottom w:val="nil"/>
              <w:right w:val="single" w:sz="4" w:space="0" w:color="auto"/>
            </w:tcBorders>
            <w:vAlign w:val="center"/>
          </w:tcPr>
          <w:p w14:paraId="7345F025" w14:textId="77777777" w:rsidR="006F6378" w:rsidRPr="00C30686" w:rsidRDefault="006F6378" w:rsidP="0094020B">
            <w:pPr>
              <w:pStyle w:val="TAC"/>
              <w:rPr>
                <w:kern w:val="2"/>
              </w:rPr>
            </w:pPr>
            <w:r w:rsidRPr="00C30686">
              <w:rPr>
                <w:kern w:val="2"/>
              </w:rPr>
              <w:t>n77</w:t>
            </w:r>
            <w:r w:rsidRPr="00C30686">
              <w:rPr>
                <w:kern w:val="2"/>
                <w:vertAlign w:val="superscript"/>
              </w:rPr>
              <w:t>7,9</w:t>
            </w:r>
          </w:p>
          <w:p w14:paraId="5D1AAA42" w14:textId="77777777" w:rsidR="006F6378" w:rsidRPr="00C30686" w:rsidRDefault="006F6378" w:rsidP="0094020B">
            <w:pPr>
              <w:pStyle w:val="TAC"/>
              <w:rPr>
                <w:rFonts w:eastAsiaTheme="minorEastAsia" w:cs="Arial"/>
                <w:szCs w:val="18"/>
                <w:lang w:val="en-US"/>
              </w:rPr>
            </w:pPr>
            <w:r w:rsidRPr="00C30686">
              <w:rPr>
                <w:rFonts w:eastAsiaTheme="minorEastAsia" w:cs="Arial"/>
                <w:szCs w:val="18"/>
                <w:lang w:val="en-US"/>
              </w:rPr>
              <w:t>CA_n2A-n5A</w:t>
            </w:r>
          </w:p>
          <w:p w14:paraId="630298B1" w14:textId="77777777" w:rsidR="006F6378" w:rsidRPr="00C30686" w:rsidRDefault="006F6378" w:rsidP="0094020B">
            <w:pPr>
              <w:pStyle w:val="TAC"/>
              <w:rPr>
                <w:rFonts w:eastAsiaTheme="minorEastAsia" w:cs="Arial"/>
                <w:szCs w:val="18"/>
                <w:lang w:val="en-US"/>
              </w:rPr>
            </w:pPr>
            <w:r w:rsidRPr="00C30686">
              <w:rPr>
                <w:rFonts w:eastAsiaTheme="minorEastAsia" w:cs="Arial"/>
                <w:szCs w:val="18"/>
                <w:lang w:val="en-US"/>
              </w:rPr>
              <w:t>CA_n2A-n77A</w:t>
            </w:r>
            <w:r w:rsidRPr="00C30686">
              <w:rPr>
                <w:kern w:val="2"/>
                <w:vertAlign w:val="superscript"/>
              </w:rPr>
              <w:t>7</w:t>
            </w:r>
          </w:p>
          <w:p w14:paraId="75A89BA9" w14:textId="77777777" w:rsidR="006F6378" w:rsidRPr="00C30686" w:rsidRDefault="006F6378" w:rsidP="0094020B">
            <w:pPr>
              <w:pStyle w:val="TAC"/>
              <w:rPr>
                <w:rFonts w:eastAsiaTheme="minorEastAsia" w:cs="Arial"/>
                <w:szCs w:val="18"/>
                <w:lang w:val="en-US"/>
              </w:rPr>
            </w:pPr>
            <w:r w:rsidRPr="00C30686">
              <w:rPr>
                <w:rFonts w:eastAsiaTheme="minorEastAsia" w:cs="Arial"/>
                <w:szCs w:val="18"/>
                <w:lang w:val="en-US"/>
              </w:rPr>
              <w:t>CA_n5A-n77A</w:t>
            </w:r>
            <w:r w:rsidRPr="00C30686">
              <w:rPr>
                <w:kern w:val="2"/>
                <w:vertAlign w:val="superscript"/>
              </w:rPr>
              <w:t>7</w:t>
            </w:r>
          </w:p>
          <w:p w14:paraId="606888AC"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rPr>
              <w:t>CA_n77C</w:t>
            </w:r>
          </w:p>
        </w:tc>
        <w:tc>
          <w:tcPr>
            <w:tcW w:w="1259" w:type="dxa"/>
            <w:tcBorders>
              <w:top w:val="single" w:sz="4" w:space="0" w:color="auto"/>
              <w:left w:val="single" w:sz="4" w:space="0" w:color="auto"/>
              <w:bottom w:val="single" w:sz="4" w:space="0" w:color="auto"/>
              <w:right w:val="single" w:sz="4" w:space="0" w:color="auto"/>
            </w:tcBorders>
            <w:vAlign w:val="center"/>
          </w:tcPr>
          <w:p w14:paraId="25500614"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n2</w:t>
            </w:r>
          </w:p>
        </w:tc>
        <w:tc>
          <w:tcPr>
            <w:tcW w:w="4356" w:type="dxa"/>
            <w:tcBorders>
              <w:top w:val="single" w:sz="4" w:space="0" w:color="auto"/>
              <w:left w:val="single" w:sz="4" w:space="0" w:color="auto"/>
              <w:bottom w:val="single" w:sz="4" w:space="0" w:color="auto"/>
              <w:right w:val="single" w:sz="4" w:space="0" w:color="auto"/>
            </w:tcBorders>
            <w:vAlign w:val="center"/>
          </w:tcPr>
          <w:p w14:paraId="0A05EDB5"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color w:val="000000"/>
                <w:szCs w:val="18"/>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207CF45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44664867" w14:textId="77777777" w:rsidTr="004F423A">
        <w:trPr>
          <w:trHeight w:val="29"/>
        </w:trPr>
        <w:tc>
          <w:tcPr>
            <w:tcW w:w="2742" w:type="dxa"/>
            <w:tcBorders>
              <w:top w:val="nil"/>
              <w:left w:val="single" w:sz="4" w:space="0" w:color="auto"/>
              <w:bottom w:val="nil"/>
              <w:right w:val="single" w:sz="4" w:space="0" w:color="auto"/>
            </w:tcBorders>
            <w:vAlign w:val="center"/>
          </w:tcPr>
          <w:p w14:paraId="7F0B426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DFEC6B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21AA3A9"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sv-SE"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33057F5C" w14:textId="77777777" w:rsidR="006F6378" w:rsidRPr="00C30686" w:rsidRDefault="006F6378" w:rsidP="0094020B">
            <w:pPr>
              <w:pStyle w:val="TAC"/>
              <w:rPr>
                <w:rFonts w:eastAsiaTheme="minorEastAsia" w:cs="Arial"/>
                <w:szCs w:val="18"/>
                <w:lang w:val="sv-SE" w:eastAsia="zh-CN"/>
              </w:rPr>
            </w:pPr>
            <w:r w:rsidRPr="00C30686">
              <w:rPr>
                <w:rFonts w:eastAsiaTheme="minorEastAsia" w:cs="Arial"/>
                <w:color w:val="000000"/>
                <w:szCs w:val="18"/>
                <w:lang w:val="en-US" w:eastAsia="zh-CN" w:bidi="ar"/>
              </w:rPr>
              <w:t>5, 10, 15, 20, 25</w:t>
            </w:r>
            <w:r w:rsidRPr="00C30686">
              <w:rPr>
                <w:rFonts w:eastAsiaTheme="minorEastAsia" w:cs="Arial"/>
                <w:color w:val="000000"/>
                <w:szCs w:val="18"/>
                <w:vertAlign w:val="superscript"/>
                <w:lang w:val="en-US" w:eastAsia="zh-CN" w:bidi="ar"/>
              </w:rPr>
              <w:t>1</w:t>
            </w:r>
          </w:p>
        </w:tc>
        <w:tc>
          <w:tcPr>
            <w:tcW w:w="2445" w:type="dxa"/>
            <w:tcBorders>
              <w:top w:val="nil"/>
              <w:left w:val="single" w:sz="4" w:space="0" w:color="auto"/>
              <w:bottom w:val="nil"/>
              <w:right w:val="single" w:sz="4" w:space="0" w:color="auto"/>
            </w:tcBorders>
            <w:vAlign w:val="center"/>
          </w:tcPr>
          <w:p w14:paraId="74F3B4A6" w14:textId="77777777" w:rsidR="006F6378" w:rsidRPr="00C30686" w:rsidRDefault="006F6378" w:rsidP="0094020B">
            <w:pPr>
              <w:pStyle w:val="TAC"/>
              <w:rPr>
                <w:rFonts w:eastAsiaTheme="minorEastAsia"/>
                <w:lang w:val="en-US" w:eastAsia="zh-CN"/>
              </w:rPr>
            </w:pPr>
          </w:p>
        </w:tc>
      </w:tr>
      <w:tr w:rsidR="006F6378" w:rsidRPr="00C30686" w14:paraId="69A0A3F4" w14:textId="77777777" w:rsidTr="004F423A">
        <w:trPr>
          <w:trHeight w:val="29"/>
        </w:trPr>
        <w:tc>
          <w:tcPr>
            <w:tcW w:w="2742" w:type="dxa"/>
            <w:tcBorders>
              <w:top w:val="nil"/>
              <w:left w:val="single" w:sz="4" w:space="0" w:color="auto"/>
              <w:bottom w:val="nil"/>
              <w:right w:val="single" w:sz="4" w:space="0" w:color="auto"/>
            </w:tcBorders>
            <w:vAlign w:val="center"/>
          </w:tcPr>
          <w:p w14:paraId="22F47A4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802B32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A9ED693"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sv-SE"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7A9A9A38" w14:textId="77777777" w:rsidR="006F6378" w:rsidRPr="00C30686" w:rsidRDefault="006F6378" w:rsidP="0094020B">
            <w:pPr>
              <w:pStyle w:val="TAC"/>
              <w:rPr>
                <w:rFonts w:eastAsiaTheme="minorEastAsia" w:cs="Arial"/>
                <w:szCs w:val="18"/>
                <w:lang w:val="sv-SE" w:eastAsia="zh-CN"/>
              </w:rPr>
            </w:pPr>
            <w:r w:rsidRPr="00C30686">
              <w:rPr>
                <w:rFonts w:eastAsiaTheme="minorEastAsia" w:cs="Arial"/>
                <w:color w:val="000000"/>
                <w:szCs w:val="18"/>
                <w:lang w:val="en-US" w:eastAsia="zh-CN" w:bidi="ar"/>
              </w:rPr>
              <w:t>CA_n77C_BCS0</w:t>
            </w:r>
          </w:p>
        </w:tc>
        <w:tc>
          <w:tcPr>
            <w:tcW w:w="2445" w:type="dxa"/>
            <w:tcBorders>
              <w:top w:val="nil"/>
              <w:left w:val="single" w:sz="4" w:space="0" w:color="auto"/>
              <w:bottom w:val="single" w:sz="4" w:space="0" w:color="auto"/>
              <w:right w:val="single" w:sz="4" w:space="0" w:color="auto"/>
            </w:tcBorders>
            <w:vAlign w:val="center"/>
          </w:tcPr>
          <w:p w14:paraId="181B47DD" w14:textId="77777777" w:rsidR="006F6378" w:rsidRPr="00C30686" w:rsidRDefault="006F6378" w:rsidP="0094020B">
            <w:pPr>
              <w:pStyle w:val="TAC"/>
              <w:rPr>
                <w:rFonts w:eastAsiaTheme="minorEastAsia"/>
                <w:lang w:val="en-US" w:eastAsia="zh-CN"/>
              </w:rPr>
            </w:pPr>
          </w:p>
        </w:tc>
      </w:tr>
      <w:tr w:rsidR="006F6378" w:rsidRPr="00C30686" w14:paraId="78FAB5FC" w14:textId="77777777" w:rsidTr="004F423A">
        <w:trPr>
          <w:trHeight w:val="29"/>
        </w:trPr>
        <w:tc>
          <w:tcPr>
            <w:tcW w:w="2742" w:type="dxa"/>
            <w:tcBorders>
              <w:top w:val="nil"/>
              <w:left w:val="single" w:sz="4" w:space="0" w:color="auto"/>
              <w:bottom w:val="nil"/>
              <w:right w:val="single" w:sz="4" w:space="0" w:color="auto"/>
            </w:tcBorders>
            <w:vAlign w:val="center"/>
          </w:tcPr>
          <w:p w14:paraId="52BEAA1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7904E7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61FB6DF"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n2</w:t>
            </w:r>
          </w:p>
        </w:tc>
        <w:tc>
          <w:tcPr>
            <w:tcW w:w="4356" w:type="dxa"/>
            <w:tcBorders>
              <w:top w:val="single" w:sz="4" w:space="0" w:color="auto"/>
              <w:left w:val="single" w:sz="4" w:space="0" w:color="auto"/>
              <w:bottom w:val="single" w:sz="4" w:space="0" w:color="auto"/>
              <w:right w:val="single" w:sz="4" w:space="0" w:color="auto"/>
            </w:tcBorders>
            <w:vAlign w:val="center"/>
          </w:tcPr>
          <w:p w14:paraId="39B78252"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color w:val="000000"/>
                <w:szCs w:val="18"/>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500F60A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1</w:t>
            </w:r>
          </w:p>
        </w:tc>
      </w:tr>
      <w:tr w:rsidR="006F6378" w:rsidRPr="00C30686" w14:paraId="03AB66E9" w14:textId="77777777" w:rsidTr="004F423A">
        <w:trPr>
          <w:trHeight w:val="29"/>
        </w:trPr>
        <w:tc>
          <w:tcPr>
            <w:tcW w:w="2742" w:type="dxa"/>
            <w:tcBorders>
              <w:top w:val="nil"/>
              <w:left w:val="single" w:sz="4" w:space="0" w:color="auto"/>
              <w:bottom w:val="nil"/>
              <w:right w:val="single" w:sz="4" w:space="0" w:color="auto"/>
            </w:tcBorders>
            <w:vAlign w:val="center"/>
          </w:tcPr>
          <w:p w14:paraId="452478E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33F5FE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1500CC5"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sv-SE"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0706BD35" w14:textId="77777777" w:rsidR="006F6378" w:rsidRPr="00C30686" w:rsidRDefault="006F6378" w:rsidP="0094020B">
            <w:pPr>
              <w:pStyle w:val="TAC"/>
              <w:rPr>
                <w:rFonts w:eastAsiaTheme="minorEastAsia" w:cs="Arial"/>
                <w:szCs w:val="18"/>
                <w:lang w:val="sv-SE" w:eastAsia="zh-CN"/>
              </w:rPr>
            </w:pPr>
            <w:r w:rsidRPr="00C30686">
              <w:rPr>
                <w:rFonts w:eastAsiaTheme="minorEastAsia" w:cs="Arial"/>
                <w:color w:val="000000"/>
                <w:szCs w:val="18"/>
                <w:lang w:val="en-US" w:eastAsia="zh-CN" w:bidi="ar"/>
              </w:rPr>
              <w:t>5, 10, 15, 20, 25</w:t>
            </w:r>
            <w:r w:rsidRPr="00C30686">
              <w:rPr>
                <w:rFonts w:eastAsiaTheme="minorEastAsia" w:cs="Arial"/>
                <w:color w:val="000000"/>
                <w:szCs w:val="18"/>
                <w:vertAlign w:val="superscript"/>
                <w:lang w:val="en-US" w:eastAsia="zh-CN" w:bidi="ar"/>
              </w:rPr>
              <w:t>1</w:t>
            </w:r>
          </w:p>
        </w:tc>
        <w:tc>
          <w:tcPr>
            <w:tcW w:w="2445" w:type="dxa"/>
            <w:tcBorders>
              <w:top w:val="nil"/>
              <w:left w:val="single" w:sz="4" w:space="0" w:color="auto"/>
              <w:bottom w:val="nil"/>
              <w:right w:val="single" w:sz="4" w:space="0" w:color="auto"/>
            </w:tcBorders>
            <w:vAlign w:val="center"/>
          </w:tcPr>
          <w:p w14:paraId="2895535A" w14:textId="77777777" w:rsidR="006F6378" w:rsidRPr="00C30686" w:rsidRDefault="006F6378" w:rsidP="0094020B">
            <w:pPr>
              <w:pStyle w:val="TAC"/>
              <w:rPr>
                <w:rFonts w:eastAsiaTheme="minorEastAsia"/>
                <w:lang w:val="en-US" w:eastAsia="zh-CN"/>
              </w:rPr>
            </w:pPr>
          </w:p>
        </w:tc>
      </w:tr>
      <w:tr w:rsidR="006F6378" w:rsidRPr="00C30686" w14:paraId="0F43EBFB"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197A97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124E577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27E1A0A"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sv-SE"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AB9D91D" w14:textId="77777777" w:rsidR="006F6378" w:rsidRPr="00C30686" w:rsidRDefault="006F6378" w:rsidP="0094020B">
            <w:pPr>
              <w:pStyle w:val="TAC"/>
              <w:rPr>
                <w:rFonts w:eastAsiaTheme="minorEastAsia" w:cs="Arial"/>
                <w:szCs w:val="18"/>
                <w:lang w:val="sv-SE" w:eastAsia="zh-CN"/>
              </w:rPr>
            </w:pPr>
            <w:r w:rsidRPr="00C30686">
              <w:rPr>
                <w:rFonts w:eastAsiaTheme="minorEastAsia" w:cs="Arial"/>
                <w:color w:val="000000"/>
                <w:szCs w:val="18"/>
                <w:lang w:val="en-US" w:eastAsia="zh-CN" w:bidi="ar"/>
              </w:rPr>
              <w:t>CA_n77C_BCS1</w:t>
            </w:r>
          </w:p>
        </w:tc>
        <w:tc>
          <w:tcPr>
            <w:tcW w:w="2445" w:type="dxa"/>
            <w:tcBorders>
              <w:top w:val="nil"/>
              <w:left w:val="single" w:sz="4" w:space="0" w:color="auto"/>
              <w:bottom w:val="single" w:sz="4" w:space="0" w:color="auto"/>
              <w:right w:val="single" w:sz="4" w:space="0" w:color="auto"/>
            </w:tcBorders>
            <w:vAlign w:val="center"/>
          </w:tcPr>
          <w:p w14:paraId="66CADB17" w14:textId="77777777" w:rsidR="006F6378" w:rsidRPr="00C30686" w:rsidRDefault="006F6378" w:rsidP="0094020B">
            <w:pPr>
              <w:pStyle w:val="TAC"/>
              <w:rPr>
                <w:rFonts w:eastAsiaTheme="minorEastAsia"/>
                <w:lang w:val="en-US" w:eastAsia="zh-CN"/>
              </w:rPr>
            </w:pPr>
          </w:p>
        </w:tc>
      </w:tr>
      <w:tr w:rsidR="006F6378" w:rsidRPr="00C30686" w14:paraId="3F5EF695"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BC0C1D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CA_n2A-n5A-n77(2A)</w:t>
            </w:r>
          </w:p>
        </w:tc>
        <w:tc>
          <w:tcPr>
            <w:tcW w:w="2785" w:type="dxa"/>
            <w:tcBorders>
              <w:top w:val="single" w:sz="4" w:space="0" w:color="auto"/>
              <w:left w:val="single" w:sz="4" w:space="0" w:color="auto"/>
              <w:bottom w:val="nil"/>
              <w:right w:val="single" w:sz="4" w:space="0" w:color="auto"/>
            </w:tcBorders>
            <w:vAlign w:val="center"/>
          </w:tcPr>
          <w:p w14:paraId="6CDA38A3" w14:textId="77777777" w:rsidR="006F6378" w:rsidRPr="00C30686" w:rsidRDefault="006F6378" w:rsidP="0094020B">
            <w:pPr>
              <w:pStyle w:val="TAC"/>
              <w:rPr>
                <w:rFonts w:eastAsiaTheme="minorEastAsia"/>
                <w:lang w:eastAsia="zh-CN"/>
              </w:rPr>
            </w:pPr>
            <w:r w:rsidRPr="00C30686">
              <w:rPr>
                <w:rFonts w:eastAsiaTheme="minorEastAsia"/>
                <w:lang w:eastAsia="zh-CN"/>
              </w:rPr>
              <w:t>n77</w:t>
            </w:r>
            <w:r w:rsidRPr="00C30686">
              <w:rPr>
                <w:rFonts w:eastAsiaTheme="minorEastAsia"/>
                <w:vertAlign w:val="superscript"/>
                <w:lang w:eastAsia="zh-CN"/>
              </w:rPr>
              <w:t>7</w:t>
            </w:r>
          </w:p>
          <w:p w14:paraId="0ABBC100" w14:textId="77777777" w:rsidR="006F6378" w:rsidRPr="00C30686" w:rsidRDefault="006F6378" w:rsidP="0094020B">
            <w:pPr>
              <w:pStyle w:val="TAC"/>
              <w:rPr>
                <w:rFonts w:eastAsiaTheme="minorEastAsia"/>
                <w:lang w:eastAsia="zh-CN"/>
              </w:rPr>
            </w:pPr>
            <w:r w:rsidRPr="00C30686">
              <w:rPr>
                <w:rFonts w:eastAsiaTheme="minorEastAsia"/>
                <w:lang w:eastAsia="zh-CN"/>
              </w:rPr>
              <w:t>CA_n2A-n5A</w:t>
            </w:r>
          </w:p>
          <w:p w14:paraId="5FE7D32C" w14:textId="77777777" w:rsidR="006F6378" w:rsidRPr="00C30686" w:rsidRDefault="006F6378" w:rsidP="0094020B">
            <w:pPr>
              <w:pStyle w:val="TAC"/>
              <w:rPr>
                <w:rFonts w:eastAsiaTheme="minorEastAsia"/>
                <w:lang w:eastAsia="zh-CN"/>
              </w:rPr>
            </w:pPr>
            <w:r w:rsidRPr="00C30686">
              <w:rPr>
                <w:rFonts w:eastAsiaTheme="minorEastAsia"/>
                <w:lang w:eastAsia="zh-CN"/>
              </w:rPr>
              <w:t>CA_n2A-n77A</w:t>
            </w:r>
            <w:r w:rsidRPr="00C30686">
              <w:rPr>
                <w:rFonts w:eastAsiaTheme="minorEastAsia"/>
                <w:vertAlign w:val="superscript"/>
                <w:lang w:eastAsia="zh-CN"/>
              </w:rPr>
              <w:t>7</w:t>
            </w:r>
          </w:p>
          <w:p w14:paraId="5B9D2556" w14:textId="77777777" w:rsidR="006F6378" w:rsidRPr="00C30686" w:rsidRDefault="006F6378" w:rsidP="0094020B">
            <w:pPr>
              <w:pStyle w:val="TAC"/>
              <w:rPr>
                <w:rFonts w:eastAsiaTheme="minorEastAsia"/>
                <w:lang w:val="en-US" w:eastAsia="zh-CN"/>
              </w:rPr>
            </w:pPr>
            <w:r w:rsidRPr="00C30686">
              <w:rPr>
                <w:rFonts w:eastAsiaTheme="minorEastAsia"/>
                <w:lang w:eastAsia="zh-CN"/>
              </w:rPr>
              <w:t>CA_n5A-n77A</w:t>
            </w:r>
            <w:r w:rsidRPr="00C30686">
              <w:rPr>
                <w:rFonts w:eastAsiaTheme="minorEastAsia"/>
                <w:vertAlign w:val="superscript"/>
                <w:lang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36AE32BA" w14:textId="77777777" w:rsidR="006F6378" w:rsidRPr="00C30686" w:rsidRDefault="006F6378" w:rsidP="0094020B">
            <w:pPr>
              <w:pStyle w:val="TAC"/>
              <w:rPr>
                <w:rFonts w:eastAsiaTheme="minorEastAsia"/>
                <w:lang w:val="en-US"/>
              </w:rPr>
            </w:pPr>
            <w:r w:rsidRPr="00C30686">
              <w:rPr>
                <w:rFonts w:eastAsiaTheme="minorEastAsia"/>
                <w:lang w:val="en-US"/>
              </w:rPr>
              <w:t>n2</w:t>
            </w:r>
          </w:p>
        </w:tc>
        <w:tc>
          <w:tcPr>
            <w:tcW w:w="4356" w:type="dxa"/>
            <w:tcBorders>
              <w:top w:val="single" w:sz="4" w:space="0" w:color="auto"/>
              <w:left w:val="single" w:sz="4" w:space="0" w:color="auto"/>
              <w:bottom w:val="single" w:sz="4" w:space="0" w:color="auto"/>
              <w:right w:val="single" w:sz="4" w:space="0" w:color="auto"/>
            </w:tcBorders>
            <w:vAlign w:val="center"/>
          </w:tcPr>
          <w:p w14:paraId="53DCE548"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5C54E19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3369D268" w14:textId="77777777" w:rsidTr="004F423A">
        <w:trPr>
          <w:trHeight w:val="29"/>
        </w:trPr>
        <w:tc>
          <w:tcPr>
            <w:tcW w:w="2742" w:type="dxa"/>
            <w:tcBorders>
              <w:top w:val="nil"/>
              <w:left w:val="single" w:sz="4" w:space="0" w:color="auto"/>
              <w:bottom w:val="nil"/>
              <w:right w:val="single" w:sz="4" w:space="0" w:color="auto"/>
            </w:tcBorders>
            <w:vAlign w:val="center"/>
          </w:tcPr>
          <w:p w14:paraId="392689B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67E3EA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43621E0" w14:textId="77777777" w:rsidR="006F6378" w:rsidRPr="00C30686" w:rsidRDefault="006F6378" w:rsidP="0094020B">
            <w:pPr>
              <w:pStyle w:val="TAC"/>
              <w:rPr>
                <w:rFonts w:eastAsiaTheme="minorEastAsia"/>
                <w:lang w:val="en-US"/>
              </w:rPr>
            </w:pPr>
            <w:r w:rsidRPr="00C30686">
              <w:rPr>
                <w:rFonts w:eastAsiaTheme="minorEastAsia"/>
                <w:lang w:val="en-US"/>
              </w:rPr>
              <w:t>n5</w:t>
            </w:r>
          </w:p>
        </w:tc>
        <w:tc>
          <w:tcPr>
            <w:tcW w:w="4356" w:type="dxa"/>
            <w:tcBorders>
              <w:top w:val="single" w:sz="4" w:space="0" w:color="auto"/>
              <w:left w:val="single" w:sz="4" w:space="0" w:color="auto"/>
              <w:bottom w:val="single" w:sz="4" w:space="0" w:color="auto"/>
              <w:right w:val="single" w:sz="4" w:space="0" w:color="auto"/>
            </w:tcBorders>
            <w:vAlign w:val="center"/>
          </w:tcPr>
          <w:p w14:paraId="2BBE515D"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3F441F19" w14:textId="77777777" w:rsidR="006F6378" w:rsidRPr="00C30686" w:rsidRDefault="006F6378" w:rsidP="0094020B">
            <w:pPr>
              <w:pStyle w:val="TAC"/>
              <w:rPr>
                <w:rFonts w:eastAsiaTheme="minorEastAsia"/>
                <w:lang w:val="en-US" w:eastAsia="zh-CN"/>
              </w:rPr>
            </w:pPr>
          </w:p>
        </w:tc>
      </w:tr>
      <w:tr w:rsidR="006F6378" w:rsidRPr="00C30686" w14:paraId="7CC28F27"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DB9AED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774ED0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BB71D9C" w14:textId="77777777" w:rsidR="006F6378" w:rsidRPr="00C30686" w:rsidRDefault="006F6378" w:rsidP="0094020B">
            <w:pPr>
              <w:pStyle w:val="TAC"/>
              <w:rPr>
                <w:rFonts w:eastAsiaTheme="minorEastAsia"/>
                <w:lang w:val="en-US"/>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7AF7B63F"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0C178128" w14:textId="77777777" w:rsidR="006F6378" w:rsidRPr="00C30686" w:rsidRDefault="006F6378" w:rsidP="0094020B">
            <w:pPr>
              <w:pStyle w:val="TAC"/>
              <w:rPr>
                <w:rFonts w:eastAsiaTheme="minorEastAsia"/>
                <w:lang w:val="en-US" w:eastAsia="zh-CN"/>
              </w:rPr>
            </w:pPr>
          </w:p>
        </w:tc>
      </w:tr>
      <w:tr w:rsidR="006F6378" w:rsidRPr="00C30686" w14:paraId="3E54F19B"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EFAD12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CA_n2(2A)-n5A-n77A</w:t>
            </w:r>
          </w:p>
        </w:tc>
        <w:tc>
          <w:tcPr>
            <w:tcW w:w="2785" w:type="dxa"/>
            <w:tcBorders>
              <w:top w:val="single" w:sz="4" w:space="0" w:color="auto"/>
              <w:left w:val="single" w:sz="4" w:space="0" w:color="auto"/>
              <w:bottom w:val="nil"/>
              <w:right w:val="single" w:sz="4" w:space="0" w:color="auto"/>
            </w:tcBorders>
            <w:vAlign w:val="center"/>
          </w:tcPr>
          <w:p w14:paraId="0736233B" w14:textId="77777777" w:rsidR="006F6378" w:rsidRPr="00C30686" w:rsidRDefault="006F6378" w:rsidP="0094020B">
            <w:pPr>
              <w:pStyle w:val="TAC"/>
              <w:rPr>
                <w:rFonts w:eastAsiaTheme="minorEastAsia"/>
                <w:lang w:eastAsia="zh-CN"/>
              </w:rPr>
            </w:pPr>
            <w:r w:rsidRPr="00C30686">
              <w:rPr>
                <w:rFonts w:eastAsiaTheme="minorEastAsia"/>
                <w:lang w:eastAsia="zh-CN"/>
              </w:rPr>
              <w:t>n77</w:t>
            </w:r>
            <w:r w:rsidRPr="00C30686">
              <w:rPr>
                <w:rFonts w:eastAsiaTheme="minorEastAsia"/>
                <w:vertAlign w:val="superscript"/>
                <w:lang w:eastAsia="zh-CN"/>
              </w:rPr>
              <w:t>7</w:t>
            </w:r>
          </w:p>
          <w:p w14:paraId="42F2370B" w14:textId="77777777" w:rsidR="006F6378" w:rsidRPr="00C30686" w:rsidRDefault="006F6378" w:rsidP="0094020B">
            <w:pPr>
              <w:pStyle w:val="TAC"/>
              <w:rPr>
                <w:rFonts w:eastAsiaTheme="minorEastAsia"/>
                <w:lang w:eastAsia="zh-CN"/>
              </w:rPr>
            </w:pPr>
            <w:r w:rsidRPr="00C30686">
              <w:rPr>
                <w:rFonts w:eastAsiaTheme="minorEastAsia"/>
                <w:lang w:eastAsia="zh-CN"/>
              </w:rPr>
              <w:t>CA_n2A-n5A</w:t>
            </w:r>
          </w:p>
          <w:p w14:paraId="61368C11" w14:textId="77777777" w:rsidR="006F6378" w:rsidRPr="00C30686" w:rsidRDefault="006F6378" w:rsidP="0094020B">
            <w:pPr>
              <w:pStyle w:val="TAC"/>
              <w:rPr>
                <w:rFonts w:eastAsiaTheme="minorEastAsia"/>
                <w:lang w:eastAsia="zh-CN"/>
              </w:rPr>
            </w:pPr>
            <w:r w:rsidRPr="00C30686">
              <w:rPr>
                <w:rFonts w:eastAsiaTheme="minorEastAsia"/>
                <w:lang w:eastAsia="zh-CN"/>
              </w:rPr>
              <w:t>CA_n2A-n77A</w:t>
            </w:r>
            <w:r w:rsidRPr="00C30686">
              <w:rPr>
                <w:rFonts w:eastAsiaTheme="minorEastAsia"/>
                <w:vertAlign w:val="superscript"/>
                <w:lang w:eastAsia="zh-CN"/>
              </w:rPr>
              <w:t>7</w:t>
            </w:r>
          </w:p>
          <w:p w14:paraId="04A857AC" w14:textId="77777777" w:rsidR="006F6378" w:rsidRPr="00C30686" w:rsidRDefault="006F6378" w:rsidP="0094020B">
            <w:pPr>
              <w:pStyle w:val="TAC"/>
              <w:rPr>
                <w:rFonts w:eastAsiaTheme="minorEastAsia"/>
                <w:lang w:val="en-US" w:eastAsia="zh-CN"/>
              </w:rPr>
            </w:pPr>
            <w:r w:rsidRPr="00C30686">
              <w:rPr>
                <w:rFonts w:eastAsiaTheme="minorEastAsia"/>
                <w:lang w:eastAsia="zh-CN"/>
              </w:rPr>
              <w:t>CA_n5A-n77A</w:t>
            </w:r>
            <w:r w:rsidRPr="00C30686">
              <w:rPr>
                <w:rFonts w:eastAsiaTheme="minorEastAsia"/>
                <w:vertAlign w:val="superscript"/>
                <w:lang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49381FC0" w14:textId="77777777" w:rsidR="006F6378" w:rsidRPr="00C30686" w:rsidRDefault="006F6378" w:rsidP="0094020B">
            <w:pPr>
              <w:pStyle w:val="TAC"/>
              <w:rPr>
                <w:rFonts w:eastAsiaTheme="minorEastAsia"/>
                <w:lang w:val="en-US"/>
              </w:rPr>
            </w:pPr>
            <w:r w:rsidRPr="00C30686">
              <w:rPr>
                <w:rFonts w:eastAsiaTheme="minorEastAsia"/>
                <w:lang w:val="en-US"/>
              </w:rPr>
              <w:t>n2</w:t>
            </w:r>
          </w:p>
        </w:tc>
        <w:tc>
          <w:tcPr>
            <w:tcW w:w="4356" w:type="dxa"/>
            <w:tcBorders>
              <w:top w:val="single" w:sz="4" w:space="0" w:color="auto"/>
              <w:left w:val="single" w:sz="4" w:space="0" w:color="auto"/>
              <w:bottom w:val="single" w:sz="4" w:space="0" w:color="auto"/>
              <w:right w:val="single" w:sz="4" w:space="0" w:color="auto"/>
            </w:tcBorders>
            <w:vAlign w:val="center"/>
          </w:tcPr>
          <w:p w14:paraId="0926E06B"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CA_n2(2A)_BCS0</w:t>
            </w:r>
          </w:p>
        </w:tc>
        <w:tc>
          <w:tcPr>
            <w:tcW w:w="2445" w:type="dxa"/>
            <w:tcBorders>
              <w:top w:val="single" w:sz="4" w:space="0" w:color="auto"/>
              <w:left w:val="single" w:sz="4" w:space="0" w:color="auto"/>
              <w:bottom w:val="nil"/>
              <w:right w:val="single" w:sz="4" w:space="0" w:color="auto"/>
            </w:tcBorders>
            <w:vAlign w:val="center"/>
          </w:tcPr>
          <w:p w14:paraId="337C304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4BA7A540" w14:textId="77777777" w:rsidTr="004F423A">
        <w:trPr>
          <w:trHeight w:val="29"/>
        </w:trPr>
        <w:tc>
          <w:tcPr>
            <w:tcW w:w="2742" w:type="dxa"/>
            <w:tcBorders>
              <w:top w:val="nil"/>
              <w:left w:val="single" w:sz="4" w:space="0" w:color="auto"/>
              <w:bottom w:val="nil"/>
              <w:right w:val="single" w:sz="4" w:space="0" w:color="auto"/>
            </w:tcBorders>
            <w:vAlign w:val="center"/>
          </w:tcPr>
          <w:p w14:paraId="5BC58AA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465A74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ACF0A84" w14:textId="77777777" w:rsidR="006F6378" w:rsidRPr="00C30686" w:rsidRDefault="006F6378" w:rsidP="0094020B">
            <w:pPr>
              <w:pStyle w:val="TAC"/>
              <w:rPr>
                <w:rFonts w:eastAsiaTheme="minorEastAsia"/>
                <w:lang w:val="en-US"/>
              </w:rPr>
            </w:pPr>
            <w:r w:rsidRPr="00C30686">
              <w:rPr>
                <w:rFonts w:eastAsiaTheme="minorEastAsia"/>
                <w:lang w:val="en-US"/>
              </w:rPr>
              <w:t>n5</w:t>
            </w:r>
          </w:p>
        </w:tc>
        <w:tc>
          <w:tcPr>
            <w:tcW w:w="4356" w:type="dxa"/>
            <w:tcBorders>
              <w:top w:val="single" w:sz="4" w:space="0" w:color="auto"/>
              <w:left w:val="single" w:sz="4" w:space="0" w:color="auto"/>
              <w:bottom w:val="single" w:sz="4" w:space="0" w:color="auto"/>
              <w:right w:val="single" w:sz="4" w:space="0" w:color="auto"/>
            </w:tcBorders>
            <w:vAlign w:val="center"/>
          </w:tcPr>
          <w:p w14:paraId="43D3148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13C6C607" w14:textId="77777777" w:rsidR="006F6378" w:rsidRPr="00C30686" w:rsidRDefault="006F6378" w:rsidP="0094020B">
            <w:pPr>
              <w:pStyle w:val="TAC"/>
              <w:rPr>
                <w:rFonts w:eastAsiaTheme="minorEastAsia"/>
                <w:lang w:val="en-US" w:eastAsia="zh-CN"/>
              </w:rPr>
            </w:pPr>
          </w:p>
        </w:tc>
      </w:tr>
      <w:tr w:rsidR="006F6378" w:rsidRPr="00C30686" w14:paraId="70BA0467"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97B769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10827A9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8A5E1F9" w14:textId="77777777" w:rsidR="006F6378" w:rsidRPr="00C30686" w:rsidRDefault="006F6378" w:rsidP="0094020B">
            <w:pPr>
              <w:pStyle w:val="TAC"/>
              <w:rPr>
                <w:rFonts w:eastAsiaTheme="minorEastAsia"/>
                <w:lang w:val="en-US"/>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0EDAF59C"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010D27BC" w14:textId="77777777" w:rsidR="006F6378" w:rsidRPr="00C30686" w:rsidRDefault="006F6378" w:rsidP="0094020B">
            <w:pPr>
              <w:pStyle w:val="TAC"/>
              <w:rPr>
                <w:rFonts w:eastAsiaTheme="minorEastAsia"/>
                <w:lang w:val="en-US" w:eastAsia="zh-CN"/>
              </w:rPr>
            </w:pPr>
          </w:p>
        </w:tc>
      </w:tr>
      <w:tr w:rsidR="006F6378" w:rsidRPr="00C30686" w14:paraId="724D5335"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B47CA99" w14:textId="77777777" w:rsidR="006F6378" w:rsidRPr="00C30686" w:rsidRDefault="006F6378" w:rsidP="0094020B">
            <w:pPr>
              <w:pStyle w:val="TAC"/>
              <w:rPr>
                <w:rFonts w:eastAsiaTheme="minorEastAsia"/>
                <w:lang w:val="en-US" w:eastAsia="zh-CN"/>
              </w:rPr>
            </w:pPr>
            <w:r w:rsidRPr="00C30686">
              <w:rPr>
                <w:kern w:val="2"/>
                <w:szCs w:val="22"/>
                <w:lang w:val="en-US" w:eastAsia="zh-CN"/>
              </w:rPr>
              <w:t>CA_n2(2A)-n5A-n77(2A)</w:t>
            </w:r>
          </w:p>
        </w:tc>
        <w:tc>
          <w:tcPr>
            <w:tcW w:w="2785" w:type="dxa"/>
            <w:tcBorders>
              <w:top w:val="single" w:sz="4" w:space="0" w:color="auto"/>
              <w:left w:val="single" w:sz="4" w:space="0" w:color="auto"/>
              <w:bottom w:val="nil"/>
              <w:right w:val="single" w:sz="4" w:space="0" w:color="auto"/>
            </w:tcBorders>
            <w:vAlign w:val="center"/>
          </w:tcPr>
          <w:p w14:paraId="7C34133D" w14:textId="77777777" w:rsidR="006F6378" w:rsidRPr="00C30686" w:rsidRDefault="006F6378" w:rsidP="0094020B">
            <w:pPr>
              <w:pStyle w:val="TAC"/>
              <w:rPr>
                <w:rFonts w:eastAsiaTheme="minorEastAsia"/>
                <w:vertAlign w:val="superscript"/>
                <w:lang w:eastAsia="zh-CN"/>
              </w:rPr>
            </w:pPr>
            <w:r w:rsidRPr="00C30686">
              <w:rPr>
                <w:rFonts w:eastAsiaTheme="minorEastAsia"/>
                <w:lang w:eastAsia="zh-CN"/>
              </w:rPr>
              <w:t>n77</w:t>
            </w:r>
            <w:r w:rsidRPr="00C30686">
              <w:rPr>
                <w:rFonts w:eastAsiaTheme="minorEastAsia"/>
                <w:vertAlign w:val="superscript"/>
                <w:lang w:eastAsia="zh-CN"/>
              </w:rPr>
              <w:t>7</w:t>
            </w:r>
          </w:p>
          <w:p w14:paraId="74D30C2F" w14:textId="77777777" w:rsidR="006F6378" w:rsidRPr="00C30686" w:rsidRDefault="006F6378" w:rsidP="0094020B">
            <w:pPr>
              <w:pStyle w:val="TAC"/>
              <w:rPr>
                <w:rFonts w:eastAsiaTheme="minorEastAsia"/>
                <w:lang w:eastAsia="zh-CN"/>
              </w:rPr>
            </w:pPr>
            <w:r w:rsidRPr="00C30686">
              <w:rPr>
                <w:rFonts w:eastAsiaTheme="minorEastAsia"/>
                <w:lang w:eastAsia="zh-CN"/>
              </w:rPr>
              <w:t>CA_n2A-n5A</w:t>
            </w:r>
          </w:p>
          <w:p w14:paraId="5F875F2F" w14:textId="77777777" w:rsidR="006F6378" w:rsidRPr="00C30686" w:rsidRDefault="006F6378" w:rsidP="0094020B">
            <w:pPr>
              <w:pStyle w:val="TAC"/>
              <w:rPr>
                <w:rFonts w:eastAsiaTheme="minorEastAsia"/>
                <w:lang w:eastAsia="zh-CN"/>
              </w:rPr>
            </w:pPr>
            <w:r w:rsidRPr="00C30686">
              <w:rPr>
                <w:rFonts w:eastAsiaTheme="minorEastAsia"/>
                <w:lang w:eastAsia="zh-CN"/>
              </w:rPr>
              <w:t>CA_n2A-n77A</w:t>
            </w:r>
            <w:r w:rsidRPr="00C30686">
              <w:rPr>
                <w:rFonts w:eastAsiaTheme="minorEastAsia"/>
                <w:vertAlign w:val="superscript"/>
                <w:lang w:eastAsia="zh-CN"/>
              </w:rPr>
              <w:t>7</w:t>
            </w:r>
          </w:p>
          <w:p w14:paraId="675B6E81" w14:textId="77777777" w:rsidR="006F6378" w:rsidRPr="00C30686" w:rsidRDefault="006F6378" w:rsidP="0094020B">
            <w:pPr>
              <w:pStyle w:val="TAC"/>
              <w:rPr>
                <w:rFonts w:eastAsiaTheme="minorEastAsia"/>
                <w:lang w:val="en-US" w:eastAsia="zh-CN"/>
              </w:rPr>
            </w:pPr>
            <w:r w:rsidRPr="00C30686">
              <w:rPr>
                <w:rFonts w:eastAsiaTheme="minorEastAsia"/>
                <w:lang w:eastAsia="zh-CN"/>
              </w:rPr>
              <w:t>CA_n5A-n77A</w:t>
            </w:r>
            <w:r w:rsidRPr="00C30686">
              <w:rPr>
                <w:rFonts w:eastAsiaTheme="minorEastAsia"/>
                <w:vertAlign w:val="superscript"/>
                <w:lang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39AB424D" w14:textId="77777777" w:rsidR="006F6378" w:rsidRPr="00C30686" w:rsidRDefault="006F6378" w:rsidP="0094020B">
            <w:pPr>
              <w:pStyle w:val="TAC"/>
              <w:rPr>
                <w:rFonts w:eastAsiaTheme="minorEastAsia"/>
                <w:lang w:val="en-US"/>
              </w:rPr>
            </w:pPr>
            <w:r w:rsidRPr="00C30686">
              <w:rPr>
                <w:kern w:val="2"/>
                <w:szCs w:val="22"/>
                <w:lang w:val="en-US"/>
              </w:rPr>
              <w:t>n2</w:t>
            </w:r>
          </w:p>
        </w:tc>
        <w:tc>
          <w:tcPr>
            <w:tcW w:w="4356" w:type="dxa"/>
            <w:tcBorders>
              <w:top w:val="single" w:sz="4" w:space="0" w:color="auto"/>
              <w:left w:val="single" w:sz="4" w:space="0" w:color="auto"/>
              <w:bottom w:val="single" w:sz="4" w:space="0" w:color="auto"/>
              <w:right w:val="single" w:sz="4" w:space="0" w:color="auto"/>
            </w:tcBorders>
            <w:vAlign w:val="center"/>
          </w:tcPr>
          <w:p w14:paraId="7A1B4BFA"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color w:val="000000"/>
                <w:szCs w:val="18"/>
                <w:lang w:val="en-US" w:eastAsia="zh-CN" w:bidi="ar"/>
              </w:rPr>
              <w:t>CA_n2(2A)_BCS0</w:t>
            </w:r>
          </w:p>
        </w:tc>
        <w:tc>
          <w:tcPr>
            <w:tcW w:w="2445" w:type="dxa"/>
            <w:tcBorders>
              <w:top w:val="single" w:sz="4" w:space="0" w:color="auto"/>
              <w:left w:val="single" w:sz="4" w:space="0" w:color="auto"/>
              <w:bottom w:val="nil"/>
              <w:right w:val="single" w:sz="4" w:space="0" w:color="auto"/>
            </w:tcBorders>
            <w:vAlign w:val="center"/>
          </w:tcPr>
          <w:p w14:paraId="043EA505" w14:textId="77777777" w:rsidR="006F6378" w:rsidRPr="00C30686" w:rsidRDefault="006F6378" w:rsidP="0094020B">
            <w:pPr>
              <w:pStyle w:val="TAC"/>
              <w:rPr>
                <w:rFonts w:eastAsiaTheme="minorEastAsia"/>
                <w:lang w:val="en-US" w:eastAsia="zh-CN"/>
              </w:rPr>
            </w:pPr>
            <w:r w:rsidRPr="00C30686">
              <w:rPr>
                <w:kern w:val="2"/>
                <w:szCs w:val="22"/>
                <w:lang w:val="en-US" w:eastAsia="zh-CN"/>
              </w:rPr>
              <w:t>0</w:t>
            </w:r>
          </w:p>
        </w:tc>
      </w:tr>
      <w:tr w:rsidR="006F6378" w:rsidRPr="00C30686" w14:paraId="049C4F18" w14:textId="77777777" w:rsidTr="004F423A">
        <w:trPr>
          <w:trHeight w:val="29"/>
        </w:trPr>
        <w:tc>
          <w:tcPr>
            <w:tcW w:w="2742" w:type="dxa"/>
            <w:tcBorders>
              <w:top w:val="nil"/>
              <w:left w:val="single" w:sz="4" w:space="0" w:color="auto"/>
              <w:bottom w:val="nil"/>
              <w:right w:val="single" w:sz="4" w:space="0" w:color="auto"/>
            </w:tcBorders>
            <w:vAlign w:val="center"/>
          </w:tcPr>
          <w:p w14:paraId="1B7E006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BE25BD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5EA1A93" w14:textId="77777777" w:rsidR="006F6378" w:rsidRPr="00C30686" w:rsidRDefault="006F6378" w:rsidP="0094020B">
            <w:pPr>
              <w:pStyle w:val="TAC"/>
              <w:rPr>
                <w:rFonts w:eastAsiaTheme="minorEastAsia"/>
                <w:lang w:val="en-US"/>
              </w:rPr>
            </w:pPr>
            <w:r w:rsidRPr="00C30686">
              <w:rPr>
                <w:kern w:val="2"/>
                <w:szCs w:val="22"/>
                <w:lang w:val="en-US"/>
              </w:rPr>
              <w:t>n5</w:t>
            </w:r>
          </w:p>
        </w:tc>
        <w:tc>
          <w:tcPr>
            <w:tcW w:w="4356" w:type="dxa"/>
            <w:tcBorders>
              <w:top w:val="single" w:sz="4" w:space="0" w:color="auto"/>
              <w:left w:val="single" w:sz="4" w:space="0" w:color="auto"/>
              <w:bottom w:val="single" w:sz="4" w:space="0" w:color="auto"/>
              <w:right w:val="single" w:sz="4" w:space="0" w:color="auto"/>
            </w:tcBorders>
            <w:vAlign w:val="center"/>
          </w:tcPr>
          <w:p w14:paraId="410A6094"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4627EC2D" w14:textId="77777777" w:rsidR="006F6378" w:rsidRPr="00C30686" w:rsidRDefault="006F6378" w:rsidP="0094020B">
            <w:pPr>
              <w:pStyle w:val="TAC"/>
              <w:rPr>
                <w:rFonts w:eastAsiaTheme="minorEastAsia"/>
                <w:lang w:val="en-US" w:eastAsia="zh-CN"/>
              </w:rPr>
            </w:pPr>
          </w:p>
        </w:tc>
      </w:tr>
      <w:tr w:rsidR="006F6378" w:rsidRPr="00C30686" w14:paraId="723786A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B930FE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3D5F5F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24B12D3" w14:textId="77777777" w:rsidR="006F6378" w:rsidRPr="00C30686" w:rsidRDefault="006F6378" w:rsidP="0094020B">
            <w:pPr>
              <w:pStyle w:val="TAC"/>
              <w:rPr>
                <w:rFonts w:eastAsiaTheme="minorEastAsia"/>
                <w:lang w:val="en-US"/>
              </w:rPr>
            </w:pPr>
            <w:r w:rsidRPr="00C30686">
              <w:rPr>
                <w:kern w:val="2"/>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251E04AB"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color w:val="000000"/>
                <w:szCs w:val="18"/>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0BA5C9B3" w14:textId="77777777" w:rsidR="006F6378" w:rsidRPr="00C30686" w:rsidRDefault="006F6378" w:rsidP="0094020B">
            <w:pPr>
              <w:pStyle w:val="TAC"/>
              <w:rPr>
                <w:rFonts w:eastAsiaTheme="minorEastAsia"/>
                <w:lang w:val="en-US" w:eastAsia="zh-CN"/>
              </w:rPr>
            </w:pPr>
          </w:p>
        </w:tc>
      </w:tr>
      <w:tr w:rsidR="006F6378" w:rsidRPr="00C30686" w14:paraId="00F9852D" w14:textId="77777777" w:rsidTr="004F423A">
        <w:trPr>
          <w:trHeight w:val="29"/>
        </w:trPr>
        <w:tc>
          <w:tcPr>
            <w:tcW w:w="2742" w:type="dxa"/>
            <w:tcBorders>
              <w:top w:val="single" w:sz="4" w:space="0" w:color="auto"/>
              <w:left w:val="single" w:sz="4" w:space="0" w:color="auto"/>
              <w:bottom w:val="nil"/>
              <w:right w:val="single" w:sz="4" w:space="0" w:color="auto"/>
            </w:tcBorders>
          </w:tcPr>
          <w:p w14:paraId="5734CDF1" w14:textId="77777777" w:rsidR="006F6378" w:rsidRPr="00C30686" w:rsidRDefault="006F6378" w:rsidP="0094020B">
            <w:pPr>
              <w:pStyle w:val="TAC"/>
              <w:rPr>
                <w:rFonts w:eastAsiaTheme="minorEastAsia"/>
                <w:lang w:val="en-US" w:eastAsia="zh-CN"/>
              </w:rPr>
            </w:pPr>
            <w:r w:rsidRPr="00C30686">
              <w:rPr>
                <w:rFonts w:eastAsiaTheme="minorEastAsia"/>
                <w:lang w:eastAsia="zh-CN"/>
              </w:rPr>
              <w:t>CA_n2A-n7A-n12A</w:t>
            </w:r>
          </w:p>
        </w:tc>
        <w:tc>
          <w:tcPr>
            <w:tcW w:w="2785" w:type="dxa"/>
            <w:tcBorders>
              <w:top w:val="single" w:sz="4" w:space="0" w:color="auto"/>
              <w:left w:val="single" w:sz="4" w:space="0" w:color="auto"/>
              <w:bottom w:val="nil"/>
              <w:right w:val="single" w:sz="4" w:space="0" w:color="auto"/>
            </w:tcBorders>
            <w:vAlign w:val="center"/>
          </w:tcPr>
          <w:p w14:paraId="1FCD6F58" w14:textId="77777777" w:rsidR="006F6378" w:rsidRPr="00C30686" w:rsidRDefault="006F6378" w:rsidP="0094020B">
            <w:pPr>
              <w:pStyle w:val="TAC"/>
              <w:rPr>
                <w:rFonts w:eastAsiaTheme="minorEastAsia"/>
                <w:lang w:val="en-US" w:eastAsia="zh-CN"/>
              </w:rPr>
            </w:pPr>
            <w:r w:rsidRPr="00C30686">
              <w:rPr>
                <w:rFonts w:eastAsiaTheme="minorEastAsia"/>
                <w:lang w:eastAsia="zh-CN"/>
              </w:rPr>
              <w:t>-</w:t>
            </w:r>
          </w:p>
        </w:tc>
        <w:tc>
          <w:tcPr>
            <w:tcW w:w="1259" w:type="dxa"/>
            <w:tcBorders>
              <w:top w:val="single" w:sz="4" w:space="0" w:color="auto"/>
              <w:left w:val="single" w:sz="4" w:space="0" w:color="auto"/>
              <w:bottom w:val="single" w:sz="4" w:space="0" w:color="auto"/>
              <w:right w:val="single" w:sz="4" w:space="0" w:color="auto"/>
            </w:tcBorders>
          </w:tcPr>
          <w:p w14:paraId="27353FD0" w14:textId="77777777" w:rsidR="006F6378" w:rsidRPr="00C30686" w:rsidRDefault="006F6378" w:rsidP="0094020B">
            <w:pPr>
              <w:pStyle w:val="TAC"/>
              <w:rPr>
                <w:kern w:val="2"/>
                <w:szCs w:val="22"/>
                <w:lang w:val="en-US"/>
              </w:rPr>
            </w:pPr>
            <w:r w:rsidRPr="00C30686">
              <w:rPr>
                <w:rFonts w:eastAsiaTheme="minorEastAsia" w:hint="eastAsia"/>
                <w:lang w:eastAsia="zh-CN"/>
              </w:rPr>
              <w:t>n</w:t>
            </w:r>
            <w:r w:rsidRPr="00C30686">
              <w:rPr>
                <w:rFonts w:eastAsiaTheme="minorEastAsia"/>
                <w:lang w:eastAsia="zh-CN"/>
              </w:rPr>
              <w:t>2</w:t>
            </w:r>
          </w:p>
        </w:tc>
        <w:tc>
          <w:tcPr>
            <w:tcW w:w="4356" w:type="dxa"/>
            <w:tcBorders>
              <w:top w:val="single" w:sz="4" w:space="0" w:color="auto"/>
              <w:left w:val="single" w:sz="4" w:space="0" w:color="auto"/>
              <w:bottom w:val="single" w:sz="4" w:space="0" w:color="auto"/>
              <w:right w:val="single" w:sz="4" w:space="0" w:color="auto"/>
            </w:tcBorders>
            <w:vAlign w:val="center"/>
          </w:tcPr>
          <w:p w14:paraId="40DDD4EC" w14:textId="77777777" w:rsidR="006F6378" w:rsidRPr="00C30686" w:rsidRDefault="006F6378" w:rsidP="0094020B">
            <w:pPr>
              <w:pStyle w:val="TAC"/>
              <w:rPr>
                <w:rFonts w:cs="Arial"/>
                <w:color w:val="000000"/>
                <w:szCs w:val="18"/>
                <w:lang w:val="en-US" w:eastAsia="zh-CN" w:bidi="ar"/>
              </w:rPr>
            </w:pPr>
            <w:r w:rsidRPr="00C30686">
              <w:rPr>
                <w:rFonts w:eastAsiaTheme="minorEastAsia"/>
              </w:rPr>
              <w:t xml:space="preserve">5, </w:t>
            </w:r>
            <w:r w:rsidRPr="00C30686">
              <w:rPr>
                <w:rFonts w:eastAsiaTheme="minorEastAsia" w:hint="eastAsia"/>
              </w:rPr>
              <w:t>1</w:t>
            </w:r>
            <w:r w:rsidRPr="00C30686">
              <w:rPr>
                <w:rFonts w:eastAsiaTheme="minorEastAsia"/>
              </w:rPr>
              <w:t>0, 15, 20</w:t>
            </w:r>
          </w:p>
        </w:tc>
        <w:tc>
          <w:tcPr>
            <w:tcW w:w="2445" w:type="dxa"/>
            <w:tcBorders>
              <w:top w:val="single" w:sz="4" w:space="0" w:color="auto"/>
              <w:left w:val="single" w:sz="4" w:space="0" w:color="auto"/>
              <w:bottom w:val="nil"/>
              <w:right w:val="single" w:sz="4" w:space="0" w:color="auto"/>
            </w:tcBorders>
            <w:vAlign w:val="center"/>
          </w:tcPr>
          <w:p w14:paraId="193E2AB8"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bidi="ar"/>
              </w:rPr>
              <w:t>0</w:t>
            </w:r>
          </w:p>
        </w:tc>
      </w:tr>
      <w:tr w:rsidR="006F6378" w:rsidRPr="00C30686" w14:paraId="7B5B0131" w14:textId="77777777" w:rsidTr="004F423A">
        <w:trPr>
          <w:trHeight w:val="29"/>
        </w:trPr>
        <w:tc>
          <w:tcPr>
            <w:tcW w:w="2742" w:type="dxa"/>
            <w:tcBorders>
              <w:top w:val="nil"/>
              <w:left w:val="single" w:sz="4" w:space="0" w:color="auto"/>
              <w:bottom w:val="nil"/>
              <w:right w:val="single" w:sz="4" w:space="0" w:color="auto"/>
            </w:tcBorders>
          </w:tcPr>
          <w:p w14:paraId="7F76C8E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B05BFD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769DD84C" w14:textId="77777777" w:rsidR="006F6378" w:rsidRPr="00C30686" w:rsidRDefault="006F6378" w:rsidP="0094020B">
            <w:pPr>
              <w:pStyle w:val="TAC"/>
              <w:rPr>
                <w:kern w:val="2"/>
                <w:szCs w:val="22"/>
                <w:lang w:val="en-US"/>
              </w:rPr>
            </w:pPr>
            <w:r w:rsidRPr="00C30686">
              <w:rPr>
                <w:rFonts w:eastAsiaTheme="minorEastAsia" w:hint="eastAsia"/>
                <w:lang w:eastAsia="zh-CN"/>
              </w:rPr>
              <w:t>n</w:t>
            </w:r>
            <w:r w:rsidRPr="00C30686">
              <w:rPr>
                <w:rFonts w:eastAsiaTheme="minorEastAsia"/>
                <w:lang w:eastAsia="zh-CN"/>
              </w:rPr>
              <w:t>7</w:t>
            </w:r>
          </w:p>
        </w:tc>
        <w:tc>
          <w:tcPr>
            <w:tcW w:w="4356" w:type="dxa"/>
            <w:tcBorders>
              <w:top w:val="single" w:sz="4" w:space="0" w:color="auto"/>
              <w:left w:val="single" w:sz="4" w:space="0" w:color="auto"/>
              <w:bottom w:val="single" w:sz="4" w:space="0" w:color="auto"/>
              <w:right w:val="single" w:sz="4" w:space="0" w:color="auto"/>
            </w:tcBorders>
            <w:vAlign w:val="center"/>
          </w:tcPr>
          <w:p w14:paraId="207FCE1A" w14:textId="77777777" w:rsidR="006F6378" w:rsidRPr="00C30686" w:rsidRDefault="006F6378" w:rsidP="0094020B">
            <w:pPr>
              <w:pStyle w:val="TAC"/>
              <w:rPr>
                <w:rFonts w:cs="Arial"/>
                <w:color w:val="000000"/>
                <w:szCs w:val="18"/>
                <w:lang w:val="en-US" w:eastAsia="zh-CN" w:bidi="ar"/>
              </w:rPr>
            </w:pPr>
            <w:r w:rsidRPr="00C30686">
              <w:rPr>
                <w:rFonts w:eastAsiaTheme="minorEastAsia" w:cs="Arial"/>
                <w:szCs w:val="18"/>
                <w:lang w:val="en-US" w:eastAsia="zh-CN"/>
              </w:rPr>
              <w:t>5, 10, 15, 20, 25, 30, 40, 50</w:t>
            </w:r>
          </w:p>
        </w:tc>
        <w:tc>
          <w:tcPr>
            <w:tcW w:w="2445" w:type="dxa"/>
            <w:tcBorders>
              <w:top w:val="nil"/>
              <w:left w:val="single" w:sz="4" w:space="0" w:color="auto"/>
              <w:bottom w:val="nil"/>
              <w:right w:val="single" w:sz="4" w:space="0" w:color="auto"/>
            </w:tcBorders>
            <w:vAlign w:val="center"/>
          </w:tcPr>
          <w:p w14:paraId="621283E6" w14:textId="77777777" w:rsidR="006F6378" w:rsidRPr="00C30686" w:rsidRDefault="006F6378" w:rsidP="0094020B">
            <w:pPr>
              <w:pStyle w:val="TAC"/>
              <w:rPr>
                <w:rFonts w:eastAsiaTheme="minorEastAsia"/>
                <w:lang w:val="en-US" w:eastAsia="zh-CN"/>
              </w:rPr>
            </w:pPr>
          </w:p>
        </w:tc>
      </w:tr>
      <w:tr w:rsidR="006F6378" w:rsidRPr="00C30686" w14:paraId="7AC064CD" w14:textId="77777777" w:rsidTr="004F423A">
        <w:trPr>
          <w:trHeight w:val="29"/>
        </w:trPr>
        <w:tc>
          <w:tcPr>
            <w:tcW w:w="2742" w:type="dxa"/>
            <w:tcBorders>
              <w:top w:val="nil"/>
              <w:left w:val="single" w:sz="4" w:space="0" w:color="auto"/>
              <w:bottom w:val="single" w:sz="4" w:space="0" w:color="auto"/>
              <w:right w:val="single" w:sz="4" w:space="0" w:color="auto"/>
            </w:tcBorders>
          </w:tcPr>
          <w:p w14:paraId="6D49B18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F2D7F0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4F7040A2" w14:textId="77777777" w:rsidR="006F6378" w:rsidRPr="00C30686" w:rsidRDefault="006F6378" w:rsidP="0094020B">
            <w:pPr>
              <w:pStyle w:val="TAC"/>
              <w:rPr>
                <w:kern w:val="2"/>
                <w:szCs w:val="22"/>
                <w:lang w:val="en-US"/>
              </w:rPr>
            </w:pPr>
            <w:r w:rsidRPr="00C30686">
              <w:rPr>
                <w:rFonts w:eastAsiaTheme="minorEastAsia"/>
                <w:lang w:eastAsia="zh-CN"/>
              </w:rPr>
              <w:t>n12</w:t>
            </w:r>
          </w:p>
        </w:tc>
        <w:tc>
          <w:tcPr>
            <w:tcW w:w="4356" w:type="dxa"/>
            <w:tcBorders>
              <w:top w:val="single" w:sz="4" w:space="0" w:color="auto"/>
              <w:left w:val="single" w:sz="4" w:space="0" w:color="auto"/>
              <w:bottom w:val="single" w:sz="4" w:space="0" w:color="auto"/>
              <w:right w:val="single" w:sz="4" w:space="0" w:color="auto"/>
            </w:tcBorders>
            <w:vAlign w:val="center"/>
          </w:tcPr>
          <w:p w14:paraId="206C6D0E" w14:textId="77777777" w:rsidR="006F6378" w:rsidRPr="00C30686" w:rsidRDefault="006F6378" w:rsidP="0094020B">
            <w:pPr>
              <w:pStyle w:val="TAC"/>
              <w:rPr>
                <w:rFonts w:cs="Arial"/>
                <w:color w:val="000000"/>
                <w:szCs w:val="18"/>
                <w:lang w:val="en-US" w:eastAsia="zh-CN" w:bidi="ar"/>
              </w:rPr>
            </w:pPr>
            <w:r w:rsidRPr="00C30686">
              <w:rPr>
                <w:rFonts w:eastAsiaTheme="minorEastAsia"/>
              </w:rPr>
              <w:t>5, 10, 15</w:t>
            </w:r>
          </w:p>
        </w:tc>
        <w:tc>
          <w:tcPr>
            <w:tcW w:w="2445" w:type="dxa"/>
            <w:tcBorders>
              <w:top w:val="nil"/>
              <w:left w:val="single" w:sz="4" w:space="0" w:color="auto"/>
              <w:bottom w:val="single" w:sz="4" w:space="0" w:color="auto"/>
              <w:right w:val="single" w:sz="4" w:space="0" w:color="auto"/>
            </w:tcBorders>
            <w:vAlign w:val="center"/>
          </w:tcPr>
          <w:p w14:paraId="7AA082A1" w14:textId="77777777" w:rsidR="006F6378" w:rsidRPr="00C30686" w:rsidRDefault="006F6378" w:rsidP="0094020B">
            <w:pPr>
              <w:pStyle w:val="TAC"/>
              <w:rPr>
                <w:rFonts w:eastAsiaTheme="minorEastAsia"/>
                <w:lang w:val="en-US" w:eastAsia="zh-CN"/>
              </w:rPr>
            </w:pPr>
          </w:p>
        </w:tc>
      </w:tr>
      <w:tr w:rsidR="006F6378" w:rsidRPr="00C30686" w14:paraId="1DAA8E2E"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1E818AA" w14:textId="77777777" w:rsidR="006F6378" w:rsidRPr="00C30686" w:rsidRDefault="006F6378" w:rsidP="0094020B">
            <w:pPr>
              <w:pStyle w:val="TAC"/>
              <w:rPr>
                <w:rFonts w:eastAsiaTheme="minorEastAsia"/>
                <w:lang w:val="en-US" w:eastAsia="zh-CN"/>
              </w:rPr>
            </w:pPr>
            <w:r w:rsidRPr="00C30686">
              <w:rPr>
                <w:rFonts w:eastAsiaTheme="minorEastAsia"/>
                <w:lang w:eastAsia="zh-CN"/>
              </w:rPr>
              <w:t>CA_n2A-n7A-n71A</w:t>
            </w:r>
          </w:p>
        </w:tc>
        <w:tc>
          <w:tcPr>
            <w:tcW w:w="2785" w:type="dxa"/>
            <w:tcBorders>
              <w:top w:val="single" w:sz="4" w:space="0" w:color="auto"/>
              <w:left w:val="single" w:sz="4" w:space="0" w:color="auto"/>
              <w:bottom w:val="nil"/>
              <w:right w:val="single" w:sz="4" w:space="0" w:color="auto"/>
            </w:tcBorders>
            <w:vAlign w:val="center"/>
          </w:tcPr>
          <w:p w14:paraId="000705E8" w14:textId="77777777" w:rsidR="006F6378" w:rsidRPr="00C30686" w:rsidRDefault="006F6378" w:rsidP="0094020B">
            <w:pPr>
              <w:pStyle w:val="TAC"/>
              <w:rPr>
                <w:rFonts w:eastAsiaTheme="minorEastAsia"/>
                <w:lang w:val="en-US" w:eastAsia="zh-CN"/>
              </w:rPr>
            </w:pPr>
            <w:r w:rsidRPr="00C30686">
              <w:rPr>
                <w:rFonts w:eastAsiaTheme="minorEastAsia"/>
                <w:lang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287A4816" w14:textId="77777777" w:rsidR="006F6378" w:rsidRPr="00C30686" w:rsidRDefault="006F6378" w:rsidP="0094020B">
            <w:pPr>
              <w:pStyle w:val="TAC"/>
              <w:rPr>
                <w:kern w:val="2"/>
                <w:szCs w:val="22"/>
                <w:lang w:val="en-US"/>
              </w:rPr>
            </w:pPr>
            <w:r w:rsidRPr="00C30686">
              <w:rPr>
                <w:rFonts w:eastAsiaTheme="minorEastAsia" w:hint="eastAsia"/>
                <w:lang w:eastAsia="zh-CN"/>
              </w:rPr>
              <w:t>n</w:t>
            </w:r>
            <w:r w:rsidRPr="00C30686">
              <w:rPr>
                <w:rFonts w:eastAsiaTheme="minorEastAsia"/>
                <w:lang w:eastAsia="zh-CN"/>
              </w:rPr>
              <w:t>2</w:t>
            </w:r>
          </w:p>
        </w:tc>
        <w:tc>
          <w:tcPr>
            <w:tcW w:w="4356" w:type="dxa"/>
            <w:tcBorders>
              <w:top w:val="single" w:sz="4" w:space="0" w:color="auto"/>
              <w:left w:val="single" w:sz="4" w:space="0" w:color="auto"/>
              <w:bottom w:val="single" w:sz="4" w:space="0" w:color="auto"/>
              <w:right w:val="single" w:sz="4" w:space="0" w:color="auto"/>
            </w:tcBorders>
            <w:vAlign w:val="center"/>
          </w:tcPr>
          <w:p w14:paraId="762C2D50" w14:textId="77777777" w:rsidR="006F6378" w:rsidRPr="00C30686" w:rsidRDefault="006F6378" w:rsidP="0094020B">
            <w:pPr>
              <w:pStyle w:val="TAC"/>
              <w:rPr>
                <w:rFonts w:cs="Arial"/>
                <w:color w:val="000000"/>
                <w:szCs w:val="18"/>
                <w:lang w:val="en-US" w:eastAsia="zh-CN" w:bidi="ar"/>
              </w:rPr>
            </w:pPr>
            <w:r w:rsidRPr="00C30686">
              <w:rPr>
                <w:rFonts w:eastAsiaTheme="minorEastAsia"/>
              </w:rPr>
              <w:t xml:space="preserve">5, </w:t>
            </w:r>
            <w:r w:rsidRPr="00C30686">
              <w:rPr>
                <w:rFonts w:eastAsiaTheme="minorEastAsia" w:hint="eastAsia"/>
              </w:rPr>
              <w:t>1</w:t>
            </w:r>
            <w:r w:rsidRPr="00C30686">
              <w:rPr>
                <w:rFonts w:eastAsiaTheme="minorEastAsia"/>
              </w:rPr>
              <w:t>0, 15, 20</w:t>
            </w:r>
          </w:p>
        </w:tc>
        <w:tc>
          <w:tcPr>
            <w:tcW w:w="2445" w:type="dxa"/>
            <w:tcBorders>
              <w:top w:val="single" w:sz="4" w:space="0" w:color="auto"/>
              <w:left w:val="single" w:sz="4" w:space="0" w:color="auto"/>
              <w:bottom w:val="nil"/>
              <w:right w:val="single" w:sz="4" w:space="0" w:color="auto"/>
            </w:tcBorders>
            <w:vAlign w:val="center"/>
          </w:tcPr>
          <w:p w14:paraId="17D33BD1"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bidi="ar"/>
              </w:rPr>
              <w:t>0</w:t>
            </w:r>
          </w:p>
        </w:tc>
      </w:tr>
      <w:tr w:rsidR="006F6378" w:rsidRPr="00C30686" w14:paraId="04E3C3BD" w14:textId="77777777" w:rsidTr="004F423A">
        <w:trPr>
          <w:trHeight w:val="29"/>
        </w:trPr>
        <w:tc>
          <w:tcPr>
            <w:tcW w:w="2742" w:type="dxa"/>
            <w:tcBorders>
              <w:top w:val="nil"/>
              <w:left w:val="single" w:sz="4" w:space="0" w:color="auto"/>
              <w:bottom w:val="nil"/>
              <w:right w:val="single" w:sz="4" w:space="0" w:color="auto"/>
            </w:tcBorders>
            <w:vAlign w:val="center"/>
          </w:tcPr>
          <w:p w14:paraId="331D389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311472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8E2BF5D" w14:textId="77777777" w:rsidR="006F6378" w:rsidRPr="00C30686" w:rsidRDefault="006F6378" w:rsidP="0094020B">
            <w:pPr>
              <w:pStyle w:val="TAC"/>
              <w:rPr>
                <w:kern w:val="2"/>
                <w:szCs w:val="22"/>
                <w:lang w:val="en-US"/>
              </w:rPr>
            </w:pPr>
            <w:r w:rsidRPr="00C30686">
              <w:rPr>
                <w:rFonts w:eastAsiaTheme="minorEastAsia" w:hint="eastAsia"/>
                <w:lang w:eastAsia="zh-CN"/>
              </w:rPr>
              <w:t>n</w:t>
            </w:r>
            <w:r w:rsidRPr="00C30686">
              <w:rPr>
                <w:rFonts w:eastAsiaTheme="minorEastAsia"/>
                <w:lang w:eastAsia="zh-CN"/>
              </w:rPr>
              <w:t>7</w:t>
            </w:r>
          </w:p>
        </w:tc>
        <w:tc>
          <w:tcPr>
            <w:tcW w:w="4356" w:type="dxa"/>
            <w:tcBorders>
              <w:top w:val="single" w:sz="4" w:space="0" w:color="auto"/>
              <w:left w:val="single" w:sz="4" w:space="0" w:color="auto"/>
              <w:bottom w:val="single" w:sz="4" w:space="0" w:color="auto"/>
              <w:right w:val="single" w:sz="4" w:space="0" w:color="auto"/>
            </w:tcBorders>
            <w:vAlign w:val="center"/>
          </w:tcPr>
          <w:p w14:paraId="3DD42EBA" w14:textId="77777777" w:rsidR="006F6378" w:rsidRPr="00C30686" w:rsidRDefault="006F6378" w:rsidP="0094020B">
            <w:pPr>
              <w:pStyle w:val="TAC"/>
              <w:rPr>
                <w:rFonts w:cs="Arial"/>
                <w:color w:val="000000"/>
                <w:szCs w:val="18"/>
                <w:lang w:val="en-US" w:eastAsia="zh-CN" w:bidi="ar"/>
              </w:rPr>
            </w:pPr>
            <w:r w:rsidRPr="00C30686">
              <w:rPr>
                <w:rFonts w:eastAsiaTheme="minorEastAsia" w:cs="Arial"/>
                <w:szCs w:val="18"/>
                <w:lang w:val="en-US" w:eastAsia="zh-CN"/>
              </w:rPr>
              <w:t>5, 10, 15, 20, 25, 30, 40, 50</w:t>
            </w:r>
          </w:p>
        </w:tc>
        <w:tc>
          <w:tcPr>
            <w:tcW w:w="2445" w:type="dxa"/>
            <w:tcBorders>
              <w:top w:val="nil"/>
              <w:left w:val="single" w:sz="4" w:space="0" w:color="auto"/>
              <w:bottom w:val="nil"/>
              <w:right w:val="single" w:sz="4" w:space="0" w:color="auto"/>
            </w:tcBorders>
            <w:vAlign w:val="center"/>
          </w:tcPr>
          <w:p w14:paraId="10115B2F" w14:textId="77777777" w:rsidR="006F6378" w:rsidRPr="00C30686" w:rsidRDefault="006F6378" w:rsidP="0094020B">
            <w:pPr>
              <w:pStyle w:val="TAC"/>
              <w:rPr>
                <w:rFonts w:eastAsiaTheme="minorEastAsia"/>
                <w:lang w:val="en-US" w:eastAsia="zh-CN"/>
              </w:rPr>
            </w:pPr>
          </w:p>
        </w:tc>
      </w:tr>
      <w:tr w:rsidR="006F6378" w:rsidRPr="00C30686" w14:paraId="67B756C7"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0D8DCD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0A9CD9E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E605CCB" w14:textId="77777777" w:rsidR="006F6378" w:rsidRPr="00C30686" w:rsidRDefault="006F6378" w:rsidP="0094020B">
            <w:pPr>
              <w:pStyle w:val="TAC"/>
              <w:rPr>
                <w:kern w:val="2"/>
                <w:szCs w:val="22"/>
                <w:lang w:val="en-US"/>
              </w:rPr>
            </w:pPr>
            <w:r w:rsidRPr="00C30686">
              <w:rPr>
                <w:rFonts w:eastAsiaTheme="minorEastAsia"/>
                <w:lang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11D4A47A" w14:textId="77777777" w:rsidR="006F6378" w:rsidRPr="00C30686" w:rsidRDefault="006F6378" w:rsidP="0094020B">
            <w:pPr>
              <w:pStyle w:val="TAC"/>
              <w:rPr>
                <w:rFonts w:cs="Arial"/>
                <w:color w:val="000000"/>
                <w:szCs w:val="18"/>
                <w:lang w:val="en-US" w:eastAsia="zh-CN" w:bidi="ar"/>
              </w:rPr>
            </w:pPr>
            <w:r w:rsidRPr="00C30686">
              <w:rPr>
                <w:rFonts w:eastAsiaTheme="minorEastAsia"/>
              </w:rPr>
              <w:t>5, 10, 15, 20</w:t>
            </w:r>
          </w:p>
        </w:tc>
        <w:tc>
          <w:tcPr>
            <w:tcW w:w="2445" w:type="dxa"/>
            <w:tcBorders>
              <w:top w:val="nil"/>
              <w:left w:val="single" w:sz="4" w:space="0" w:color="auto"/>
              <w:bottom w:val="single" w:sz="4" w:space="0" w:color="auto"/>
              <w:right w:val="single" w:sz="4" w:space="0" w:color="auto"/>
            </w:tcBorders>
            <w:vAlign w:val="center"/>
          </w:tcPr>
          <w:p w14:paraId="25B68FCC" w14:textId="77777777" w:rsidR="006F6378" w:rsidRPr="00C30686" w:rsidRDefault="006F6378" w:rsidP="0094020B">
            <w:pPr>
              <w:pStyle w:val="TAC"/>
              <w:rPr>
                <w:rFonts w:eastAsiaTheme="minorEastAsia"/>
                <w:lang w:val="en-US" w:eastAsia="zh-CN"/>
              </w:rPr>
            </w:pPr>
          </w:p>
        </w:tc>
      </w:tr>
      <w:tr w:rsidR="006F6378" w:rsidRPr="00C30686" w14:paraId="7067AB48" w14:textId="77777777" w:rsidTr="004F423A">
        <w:trPr>
          <w:trHeight w:val="29"/>
        </w:trPr>
        <w:tc>
          <w:tcPr>
            <w:tcW w:w="2742" w:type="dxa"/>
            <w:tcBorders>
              <w:top w:val="nil"/>
              <w:left w:val="single" w:sz="4" w:space="0" w:color="auto"/>
              <w:bottom w:val="nil"/>
              <w:right w:val="single" w:sz="4" w:space="0" w:color="auto"/>
            </w:tcBorders>
          </w:tcPr>
          <w:p w14:paraId="7F89100B"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CA_n2A-n12A-n30A</w:t>
            </w:r>
          </w:p>
        </w:tc>
        <w:tc>
          <w:tcPr>
            <w:tcW w:w="2785" w:type="dxa"/>
            <w:tcBorders>
              <w:top w:val="nil"/>
              <w:left w:val="single" w:sz="4" w:space="0" w:color="auto"/>
              <w:bottom w:val="nil"/>
              <w:right w:val="single" w:sz="4" w:space="0" w:color="auto"/>
            </w:tcBorders>
            <w:vAlign w:val="center"/>
          </w:tcPr>
          <w:p w14:paraId="48396A96" w14:textId="77777777" w:rsidR="006F6378" w:rsidRPr="00C30686" w:rsidRDefault="006F6378" w:rsidP="0094020B">
            <w:pPr>
              <w:pStyle w:val="TAC"/>
              <w:rPr>
                <w:rFonts w:eastAsiaTheme="minorEastAsia"/>
                <w:szCs w:val="18"/>
                <w:lang w:eastAsia="zh-CN"/>
              </w:rPr>
            </w:pPr>
            <w:r w:rsidRPr="00C30686">
              <w:rPr>
                <w:rFonts w:eastAsiaTheme="minorEastAsia"/>
                <w:szCs w:val="18"/>
                <w:lang w:eastAsia="zh-CN"/>
              </w:rPr>
              <w:t>CA_n2A-n12A</w:t>
            </w:r>
          </w:p>
          <w:p w14:paraId="5DBAC83E" w14:textId="77777777" w:rsidR="006F6378" w:rsidRPr="00C30686" w:rsidRDefault="006F6378" w:rsidP="0094020B">
            <w:pPr>
              <w:pStyle w:val="TAC"/>
              <w:rPr>
                <w:rFonts w:eastAsiaTheme="minorEastAsia"/>
                <w:szCs w:val="18"/>
                <w:lang w:eastAsia="zh-CN"/>
              </w:rPr>
            </w:pPr>
            <w:r w:rsidRPr="00C30686">
              <w:rPr>
                <w:rFonts w:eastAsiaTheme="minorEastAsia"/>
                <w:szCs w:val="18"/>
                <w:lang w:eastAsia="zh-CN"/>
              </w:rPr>
              <w:t xml:space="preserve">CA_n2A-n30A </w:t>
            </w:r>
          </w:p>
          <w:p w14:paraId="61A0E4DD"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szCs w:val="18"/>
                <w:lang w:eastAsia="zh-CN"/>
              </w:rPr>
              <w:t>CA_n12A-n30A</w:t>
            </w:r>
          </w:p>
        </w:tc>
        <w:tc>
          <w:tcPr>
            <w:tcW w:w="1259" w:type="dxa"/>
            <w:tcBorders>
              <w:top w:val="single" w:sz="4" w:space="0" w:color="auto"/>
              <w:left w:val="single" w:sz="4" w:space="0" w:color="auto"/>
              <w:bottom w:val="single" w:sz="4" w:space="0" w:color="auto"/>
              <w:right w:val="single" w:sz="4" w:space="0" w:color="auto"/>
            </w:tcBorders>
          </w:tcPr>
          <w:p w14:paraId="7478D32A"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n2</w:t>
            </w:r>
          </w:p>
        </w:tc>
        <w:tc>
          <w:tcPr>
            <w:tcW w:w="4356" w:type="dxa"/>
            <w:tcBorders>
              <w:top w:val="single" w:sz="4" w:space="0" w:color="auto"/>
              <w:left w:val="single" w:sz="4" w:space="0" w:color="auto"/>
              <w:bottom w:val="single" w:sz="4" w:space="0" w:color="auto"/>
              <w:right w:val="single" w:sz="4" w:space="0" w:color="auto"/>
            </w:tcBorders>
            <w:vAlign w:val="center"/>
          </w:tcPr>
          <w:p w14:paraId="5A49ED24"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611B53B8"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0</w:t>
            </w:r>
          </w:p>
        </w:tc>
      </w:tr>
      <w:tr w:rsidR="006F6378" w:rsidRPr="00C30686" w14:paraId="7505CC3A" w14:textId="77777777" w:rsidTr="004F423A">
        <w:trPr>
          <w:trHeight w:val="29"/>
        </w:trPr>
        <w:tc>
          <w:tcPr>
            <w:tcW w:w="2742" w:type="dxa"/>
            <w:tcBorders>
              <w:top w:val="nil"/>
              <w:left w:val="single" w:sz="4" w:space="0" w:color="auto"/>
              <w:bottom w:val="nil"/>
              <w:right w:val="single" w:sz="4" w:space="0" w:color="auto"/>
            </w:tcBorders>
          </w:tcPr>
          <w:p w14:paraId="5422E982" w14:textId="77777777" w:rsidR="006F6378" w:rsidRPr="00C30686" w:rsidRDefault="006F6378" w:rsidP="0094020B">
            <w:pPr>
              <w:pStyle w:val="TAC"/>
              <w:rPr>
                <w:rFonts w:eastAsiaTheme="minorEastAsia" w:cs="Arial"/>
                <w:color w:val="000000"/>
                <w:szCs w:val="18"/>
                <w:lang w:val="en-US" w:eastAsia="zh-CN" w:bidi="ar"/>
              </w:rPr>
            </w:pPr>
          </w:p>
        </w:tc>
        <w:tc>
          <w:tcPr>
            <w:tcW w:w="2785" w:type="dxa"/>
            <w:tcBorders>
              <w:top w:val="nil"/>
              <w:left w:val="single" w:sz="4" w:space="0" w:color="auto"/>
              <w:bottom w:val="nil"/>
              <w:right w:val="single" w:sz="4" w:space="0" w:color="auto"/>
            </w:tcBorders>
            <w:vAlign w:val="center"/>
          </w:tcPr>
          <w:p w14:paraId="5A64FFE9" w14:textId="77777777" w:rsidR="006F6378" w:rsidRPr="00C30686" w:rsidRDefault="006F6378" w:rsidP="0094020B">
            <w:pPr>
              <w:pStyle w:val="TAC"/>
              <w:rPr>
                <w:rFonts w:eastAsiaTheme="minorEastAsia" w:cs="Arial"/>
                <w:color w:val="000000"/>
                <w:szCs w:val="18"/>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FBA65C2"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n12</w:t>
            </w:r>
          </w:p>
        </w:tc>
        <w:tc>
          <w:tcPr>
            <w:tcW w:w="4356" w:type="dxa"/>
            <w:tcBorders>
              <w:top w:val="single" w:sz="4" w:space="0" w:color="auto"/>
              <w:left w:val="single" w:sz="4" w:space="0" w:color="auto"/>
              <w:bottom w:val="single" w:sz="4" w:space="0" w:color="auto"/>
              <w:right w:val="single" w:sz="4" w:space="0" w:color="auto"/>
            </w:tcBorders>
            <w:vAlign w:val="center"/>
          </w:tcPr>
          <w:p w14:paraId="5CDEB4B1"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w:t>
            </w:r>
          </w:p>
        </w:tc>
        <w:tc>
          <w:tcPr>
            <w:tcW w:w="2445" w:type="dxa"/>
            <w:tcBorders>
              <w:top w:val="nil"/>
              <w:left w:val="single" w:sz="4" w:space="0" w:color="auto"/>
              <w:bottom w:val="nil"/>
              <w:right w:val="single" w:sz="4" w:space="0" w:color="auto"/>
            </w:tcBorders>
            <w:vAlign w:val="center"/>
          </w:tcPr>
          <w:p w14:paraId="66C6D5D2"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3125F1C9" w14:textId="77777777" w:rsidTr="004F423A">
        <w:trPr>
          <w:trHeight w:val="29"/>
        </w:trPr>
        <w:tc>
          <w:tcPr>
            <w:tcW w:w="2742" w:type="dxa"/>
            <w:tcBorders>
              <w:top w:val="nil"/>
              <w:left w:val="single" w:sz="4" w:space="0" w:color="auto"/>
              <w:bottom w:val="single" w:sz="4" w:space="0" w:color="auto"/>
              <w:right w:val="single" w:sz="4" w:space="0" w:color="auto"/>
            </w:tcBorders>
          </w:tcPr>
          <w:p w14:paraId="7A78BF55" w14:textId="77777777" w:rsidR="006F6378" w:rsidRPr="00C30686" w:rsidRDefault="006F6378" w:rsidP="0094020B">
            <w:pPr>
              <w:pStyle w:val="TAC"/>
              <w:rPr>
                <w:rFonts w:eastAsiaTheme="minorEastAsia" w:cs="Arial"/>
                <w:color w:val="000000"/>
                <w:szCs w:val="18"/>
                <w:lang w:val="en-US" w:eastAsia="zh-CN" w:bidi="ar"/>
              </w:rPr>
            </w:pPr>
          </w:p>
        </w:tc>
        <w:tc>
          <w:tcPr>
            <w:tcW w:w="2785" w:type="dxa"/>
            <w:tcBorders>
              <w:top w:val="nil"/>
              <w:left w:val="single" w:sz="4" w:space="0" w:color="auto"/>
              <w:bottom w:val="single" w:sz="4" w:space="0" w:color="auto"/>
              <w:right w:val="single" w:sz="4" w:space="0" w:color="auto"/>
            </w:tcBorders>
            <w:vAlign w:val="center"/>
          </w:tcPr>
          <w:p w14:paraId="0551203C" w14:textId="77777777" w:rsidR="006F6378" w:rsidRPr="00C30686" w:rsidRDefault="006F6378" w:rsidP="0094020B">
            <w:pPr>
              <w:pStyle w:val="TAC"/>
              <w:rPr>
                <w:rFonts w:eastAsiaTheme="minorEastAsia" w:cs="Arial"/>
                <w:color w:val="000000"/>
                <w:szCs w:val="18"/>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44E571F"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n30</w:t>
            </w:r>
          </w:p>
        </w:tc>
        <w:tc>
          <w:tcPr>
            <w:tcW w:w="4356" w:type="dxa"/>
            <w:tcBorders>
              <w:top w:val="single" w:sz="4" w:space="0" w:color="auto"/>
              <w:left w:val="single" w:sz="4" w:space="0" w:color="auto"/>
              <w:bottom w:val="single" w:sz="4" w:space="0" w:color="auto"/>
              <w:right w:val="single" w:sz="4" w:space="0" w:color="auto"/>
            </w:tcBorders>
            <w:vAlign w:val="center"/>
          </w:tcPr>
          <w:p w14:paraId="1C70F204"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w:t>
            </w:r>
          </w:p>
        </w:tc>
        <w:tc>
          <w:tcPr>
            <w:tcW w:w="2445" w:type="dxa"/>
            <w:tcBorders>
              <w:top w:val="nil"/>
              <w:left w:val="single" w:sz="4" w:space="0" w:color="auto"/>
              <w:bottom w:val="single" w:sz="4" w:space="0" w:color="auto"/>
              <w:right w:val="single" w:sz="4" w:space="0" w:color="auto"/>
            </w:tcBorders>
            <w:vAlign w:val="center"/>
          </w:tcPr>
          <w:p w14:paraId="34014E4F"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0BEEAB38" w14:textId="77777777" w:rsidTr="004F423A">
        <w:trPr>
          <w:trHeight w:val="29"/>
        </w:trPr>
        <w:tc>
          <w:tcPr>
            <w:tcW w:w="2742" w:type="dxa"/>
            <w:tcBorders>
              <w:top w:val="nil"/>
              <w:left w:val="single" w:sz="4" w:space="0" w:color="auto"/>
              <w:bottom w:val="nil"/>
              <w:right w:val="single" w:sz="4" w:space="0" w:color="auto"/>
            </w:tcBorders>
          </w:tcPr>
          <w:p w14:paraId="17B971A1"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lastRenderedPageBreak/>
              <w:t>CA_n2(2A)-n12A-n30A</w:t>
            </w:r>
          </w:p>
        </w:tc>
        <w:tc>
          <w:tcPr>
            <w:tcW w:w="2785" w:type="dxa"/>
            <w:tcBorders>
              <w:top w:val="nil"/>
              <w:left w:val="single" w:sz="4" w:space="0" w:color="auto"/>
              <w:bottom w:val="nil"/>
              <w:right w:val="single" w:sz="4" w:space="0" w:color="auto"/>
            </w:tcBorders>
            <w:vAlign w:val="center"/>
          </w:tcPr>
          <w:p w14:paraId="4048FD83" w14:textId="77777777" w:rsidR="006F6378" w:rsidRPr="00C30686" w:rsidRDefault="006F6378" w:rsidP="0094020B">
            <w:pPr>
              <w:pStyle w:val="TAC"/>
              <w:rPr>
                <w:rFonts w:eastAsiaTheme="minorEastAsia"/>
                <w:szCs w:val="18"/>
                <w:lang w:eastAsia="zh-CN"/>
              </w:rPr>
            </w:pPr>
            <w:r w:rsidRPr="00C30686">
              <w:rPr>
                <w:rFonts w:eastAsiaTheme="minorEastAsia"/>
                <w:szCs w:val="18"/>
                <w:lang w:eastAsia="zh-CN"/>
              </w:rPr>
              <w:t xml:space="preserve">CA_n2A-n12A </w:t>
            </w:r>
          </w:p>
          <w:p w14:paraId="4B326421" w14:textId="77777777" w:rsidR="006F6378" w:rsidRPr="00C30686" w:rsidRDefault="006F6378" w:rsidP="0094020B">
            <w:pPr>
              <w:pStyle w:val="TAC"/>
              <w:rPr>
                <w:rFonts w:eastAsiaTheme="minorEastAsia"/>
                <w:szCs w:val="18"/>
                <w:lang w:eastAsia="zh-CN"/>
              </w:rPr>
            </w:pPr>
            <w:r w:rsidRPr="00C30686">
              <w:rPr>
                <w:rFonts w:eastAsiaTheme="minorEastAsia"/>
                <w:szCs w:val="18"/>
                <w:lang w:eastAsia="zh-CN"/>
              </w:rPr>
              <w:t xml:space="preserve">CA_n2A-n30A </w:t>
            </w:r>
          </w:p>
          <w:p w14:paraId="67382226"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szCs w:val="18"/>
                <w:lang w:eastAsia="zh-CN"/>
              </w:rPr>
              <w:t>CA_n12A-n30A</w:t>
            </w:r>
          </w:p>
        </w:tc>
        <w:tc>
          <w:tcPr>
            <w:tcW w:w="1259" w:type="dxa"/>
            <w:tcBorders>
              <w:top w:val="single" w:sz="4" w:space="0" w:color="auto"/>
              <w:left w:val="single" w:sz="4" w:space="0" w:color="auto"/>
              <w:bottom w:val="single" w:sz="4" w:space="0" w:color="auto"/>
              <w:right w:val="single" w:sz="4" w:space="0" w:color="auto"/>
            </w:tcBorders>
          </w:tcPr>
          <w:p w14:paraId="6F82F5AD"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n2</w:t>
            </w:r>
          </w:p>
        </w:tc>
        <w:tc>
          <w:tcPr>
            <w:tcW w:w="4356" w:type="dxa"/>
            <w:tcBorders>
              <w:top w:val="single" w:sz="4" w:space="0" w:color="auto"/>
              <w:left w:val="single" w:sz="4" w:space="0" w:color="auto"/>
              <w:bottom w:val="single" w:sz="4" w:space="0" w:color="auto"/>
              <w:right w:val="single" w:sz="4" w:space="0" w:color="auto"/>
            </w:tcBorders>
            <w:vAlign w:val="center"/>
          </w:tcPr>
          <w:p w14:paraId="0E17E0F1"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CA_n2(2A)</w:t>
            </w:r>
            <w:r w:rsidRPr="00C30686">
              <w:rPr>
                <w:rFonts w:eastAsiaTheme="minorEastAsia" w:cs="Arial" w:hint="eastAsia"/>
                <w:color w:val="000000"/>
                <w:szCs w:val="18"/>
                <w:lang w:val="en-US" w:eastAsia="zh-CN" w:bidi="ar"/>
              </w:rPr>
              <w:t>_BCS0</w:t>
            </w:r>
          </w:p>
        </w:tc>
        <w:tc>
          <w:tcPr>
            <w:tcW w:w="2445" w:type="dxa"/>
            <w:tcBorders>
              <w:top w:val="nil"/>
              <w:left w:val="single" w:sz="4" w:space="0" w:color="auto"/>
              <w:bottom w:val="nil"/>
              <w:right w:val="single" w:sz="4" w:space="0" w:color="auto"/>
            </w:tcBorders>
            <w:vAlign w:val="center"/>
          </w:tcPr>
          <w:p w14:paraId="451D3107"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0</w:t>
            </w:r>
          </w:p>
        </w:tc>
      </w:tr>
      <w:tr w:rsidR="006F6378" w:rsidRPr="00C30686" w14:paraId="29F65BFB" w14:textId="77777777" w:rsidTr="004F423A">
        <w:trPr>
          <w:trHeight w:val="29"/>
        </w:trPr>
        <w:tc>
          <w:tcPr>
            <w:tcW w:w="2742" w:type="dxa"/>
            <w:tcBorders>
              <w:top w:val="nil"/>
              <w:left w:val="single" w:sz="4" w:space="0" w:color="auto"/>
              <w:bottom w:val="nil"/>
              <w:right w:val="single" w:sz="4" w:space="0" w:color="auto"/>
            </w:tcBorders>
          </w:tcPr>
          <w:p w14:paraId="5E2B365E" w14:textId="77777777" w:rsidR="006F6378" w:rsidRPr="00C30686" w:rsidRDefault="006F6378" w:rsidP="0094020B">
            <w:pPr>
              <w:pStyle w:val="TAC"/>
              <w:rPr>
                <w:rFonts w:eastAsiaTheme="minorEastAsia" w:cs="Arial"/>
                <w:color w:val="000000"/>
                <w:szCs w:val="18"/>
                <w:lang w:val="en-US" w:eastAsia="zh-CN" w:bidi="ar"/>
              </w:rPr>
            </w:pPr>
          </w:p>
        </w:tc>
        <w:tc>
          <w:tcPr>
            <w:tcW w:w="2785" w:type="dxa"/>
            <w:tcBorders>
              <w:top w:val="nil"/>
              <w:left w:val="single" w:sz="4" w:space="0" w:color="auto"/>
              <w:bottom w:val="nil"/>
              <w:right w:val="single" w:sz="4" w:space="0" w:color="auto"/>
            </w:tcBorders>
            <w:vAlign w:val="center"/>
          </w:tcPr>
          <w:p w14:paraId="3AD1A8BD" w14:textId="77777777" w:rsidR="006F6378" w:rsidRPr="00C30686" w:rsidRDefault="006F6378" w:rsidP="0094020B">
            <w:pPr>
              <w:pStyle w:val="TAC"/>
              <w:rPr>
                <w:rFonts w:eastAsiaTheme="minorEastAsia" w:cs="Arial"/>
                <w:color w:val="000000"/>
                <w:szCs w:val="18"/>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843266A"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n12</w:t>
            </w:r>
          </w:p>
        </w:tc>
        <w:tc>
          <w:tcPr>
            <w:tcW w:w="4356" w:type="dxa"/>
            <w:tcBorders>
              <w:top w:val="single" w:sz="4" w:space="0" w:color="auto"/>
              <w:left w:val="single" w:sz="4" w:space="0" w:color="auto"/>
              <w:bottom w:val="single" w:sz="4" w:space="0" w:color="auto"/>
              <w:right w:val="single" w:sz="4" w:space="0" w:color="auto"/>
            </w:tcBorders>
            <w:vAlign w:val="center"/>
          </w:tcPr>
          <w:p w14:paraId="63257C7C"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w:t>
            </w:r>
          </w:p>
        </w:tc>
        <w:tc>
          <w:tcPr>
            <w:tcW w:w="2445" w:type="dxa"/>
            <w:tcBorders>
              <w:top w:val="nil"/>
              <w:left w:val="single" w:sz="4" w:space="0" w:color="auto"/>
              <w:bottom w:val="nil"/>
              <w:right w:val="single" w:sz="4" w:space="0" w:color="auto"/>
            </w:tcBorders>
            <w:vAlign w:val="center"/>
          </w:tcPr>
          <w:p w14:paraId="302581EE"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40C96E34" w14:textId="77777777" w:rsidTr="004F423A">
        <w:trPr>
          <w:trHeight w:val="29"/>
        </w:trPr>
        <w:tc>
          <w:tcPr>
            <w:tcW w:w="2742" w:type="dxa"/>
            <w:tcBorders>
              <w:top w:val="nil"/>
              <w:left w:val="single" w:sz="4" w:space="0" w:color="auto"/>
              <w:bottom w:val="single" w:sz="4" w:space="0" w:color="auto"/>
              <w:right w:val="single" w:sz="4" w:space="0" w:color="auto"/>
            </w:tcBorders>
          </w:tcPr>
          <w:p w14:paraId="6B3381D3" w14:textId="77777777" w:rsidR="006F6378" w:rsidRPr="00C30686" w:rsidRDefault="006F6378" w:rsidP="0094020B">
            <w:pPr>
              <w:pStyle w:val="TAC"/>
              <w:rPr>
                <w:rFonts w:eastAsiaTheme="minorEastAsia" w:cs="Arial"/>
                <w:color w:val="000000"/>
                <w:szCs w:val="18"/>
                <w:lang w:val="en-US" w:eastAsia="zh-CN" w:bidi="ar"/>
              </w:rPr>
            </w:pPr>
          </w:p>
        </w:tc>
        <w:tc>
          <w:tcPr>
            <w:tcW w:w="2785" w:type="dxa"/>
            <w:tcBorders>
              <w:top w:val="nil"/>
              <w:left w:val="single" w:sz="4" w:space="0" w:color="auto"/>
              <w:bottom w:val="single" w:sz="4" w:space="0" w:color="auto"/>
              <w:right w:val="single" w:sz="4" w:space="0" w:color="auto"/>
            </w:tcBorders>
            <w:vAlign w:val="center"/>
          </w:tcPr>
          <w:p w14:paraId="32086D18" w14:textId="77777777" w:rsidR="006F6378" w:rsidRPr="00C30686" w:rsidRDefault="006F6378" w:rsidP="0094020B">
            <w:pPr>
              <w:pStyle w:val="TAC"/>
              <w:rPr>
                <w:rFonts w:eastAsiaTheme="minorEastAsia" w:cs="Arial"/>
                <w:color w:val="000000"/>
                <w:szCs w:val="18"/>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84E0BDC"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n30</w:t>
            </w:r>
          </w:p>
        </w:tc>
        <w:tc>
          <w:tcPr>
            <w:tcW w:w="4356" w:type="dxa"/>
            <w:tcBorders>
              <w:top w:val="single" w:sz="4" w:space="0" w:color="auto"/>
              <w:left w:val="single" w:sz="4" w:space="0" w:color="auto"/>
              <w:bottom w:val="single" w:sz="4" w:space="0" w:color="auto"/>
              <w:right w:val="single" w:sz="4" w:space="0" w:color="auto"/>
            </w:tcBorders>
            <w:vAlign w:val="center"/>
          </w:tcPr>
          <w:p w14:paraId="3529BE1B"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w:t>
            </w:r>
          </w:p>
        </w:tc>
        <w:tc>
          <w:tcPr>
            <w:tcW w:w="2445" w:type="dxa"/>
            <w:tcBorders>
              <w:top w:val="nil"/>
              <w:left w:val="single" w:sz="4" w:space="0" w:color="auto"/>
              <w:bottom w:val="single" w:sz="4" w:space="0" w:color="auto"/>
              <w:right w:val="single" w:sz="4" w:space="0" w:color="auto"/>
            </w:tcBorders>
            <w:vAlign w:val="center"/>
          </w:tcPr>
          <w:p w14:paraId="1D6EDAB7"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23EB137B" w14:textId="77777777" w:rsidTr="004F423A">
        <w:trPr>
          <w:trHeight w:val="29"/>
        </w:trPr>
        <w:tc>
          <w:tcPr>
            <w:tcW w:w="2742" w:type="dxa"/>
            <w:tcBorders>
              <w:top w:val="single" w:sz="4" w:space="0" w:color="auto"/>
              <w:left w:val="single" w:sz="4" w:space="0" w:color="auto"/>
              <w:bottom w:val="nil"/>
              <w:right w:val="single" w:sz="4" w:space="0" w:color="auto"/>
            </w:tcBorders>
          </w:tcPr>
          <w:p w14:paraId="0A95A4EC"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lang w:eastAsia="zh-CN"/>
              </w:rPr>
              <w:t>CA_n2A-n12A-n41A</w:t>
            </w:r>
          </w:p>
        </w:tc>
        <w:tc>
          <w:tcPr>
            <w:tcW w:w="2785" w:type="dxa"/>
            <w:tcBorders>
              <w:top w:val="single" w:sz="4" w:space="0" w:color="auto"/>
              <w:left w:val="single" w:sz="4" w:space="0" w:color="auto"/>
              <w:bottom w:val="nil"/>
              <w:right w:val="single" w:sz="4" w:space="0" w:color="auto"/>
            </w:tcBorders>
            <w:vAlign w:val="center"/>
          </w:tcPr>
          <w:p w14:paraId="29E4B805"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lang w:eastAsia="zh-CN"/>
              </w:rPr>
              <w:t>-</w:t>
            </w:r>
          </w:p>
        </w:tc>
        <w:tc>
          <w:tcPr>
            <w:tcW w:w="1259" w:type="dxa"/>
            <w:tcBorders>
              <w:top w:val="single" w:sz="4" w:space="0" w:color="auto"/>
              <w:left w:val="single" w:sz="4" w:space="0" w:color="auto"/>
              <w:bottom w:val="single" w:sz="4" w:space="0" w:color="auto"/>
              <w:right w:val="single" w:sz="4" w:space="0" w:color="auto"/>
            </w:tcBorders>
          </w:tcPr>
          <w:p w14:paraId="467459D4"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hint="eastAsia"/>
                <w:lang w:eastAsia="zh-CN"/>
              </w:rPr>
              <w:t>n</w:t>
            </w:r>
            <w:r w:rsidRPr="00C30686">
              <w:rPr>
                <w:rFonts w:eastAsiaTheme="minorEastAsia"/>
                <w:lang w:eastAsia="zh-CN"/>
              </w:rPr>
              <w:t>2</w:t>
            </w:r>
          </w:p>
        </w:tc>
        <w:tc>
          <w:tcPr>
            <w:tcW w:w="4356" w:type="dxa"/>
            <w:tcBorders>
              <w:top w:val="single" w:sz="4" w:space="0" w:color="auto"/>
              <w:left w:val="single" w:sz="4" w:space="0" w:color="auto"/>
              <w:bottom w:val="single" w:sz="4" w:space="0" w:color="auto"/>
              <w:right w:val="single" w:sz="4" w:space="0" w:color="auto"/>
            </w:tcBorders>
            <w:vAlign w:val="center"/>
          </w:tcPr>
          <w:p w14:paraId="78A6F4D3"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380B488D"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0</w:t>
            </w:r>
          </w:p>
        </w:tc>
      </w:tr>
      <w:tr w:rsidR="006F6378" w:rsidRPr="00C30686" w14:paraId="342CCCFB" w14:textId="77777777" w:rsidTr="004F423A">
        <w:trPr>
          <w:trHeight w:val="29"/>
        </w:trPr>
        <w:tc>
          <w:tcPr>
            <w:tcW w:w="2742" w:type="dxa"/>
            <w:tcBorders>
              <w:top w:val="nil"/>
              <w:left w:val="single" w:sz="4" w:space="0" w:color="auto"/>
              <w:bottom w:val="nil"/>
              <w:right w:val="single" w:sz="4" w:space="0" w:color="auto"/>
            </w:tcBorders>
          </w:tcPr>
          <w:p w14:paraId="0C570963" w14:textId="77777777" w:rsidR="006F6378" w:rsidRPr="00C30686" w:rsidRDefault="006F6378" w:rsidP="0094020B">
            <w:pPr>
              <w:pStyle w:val="TAC"/>
              <w:rPr>
                <w:rFonts w:eastAsiaTheme="minorEastAsia" w:cs="Arial"/>
                <w:color w:val="000000"/>
                <w:szCs w:val="18"/>
                <w:lang w:val="en-US" w:eastAsia="zh-CN" w:bidi="ar"/>
              </w:rPr>
            </w:pPr>
          </w:p>
        </w:tc>
        <w:tc>
          <w:tcPr>
            <w:tcW w:w="2785" w:type="dxa"/>
            <w:tcBorders>
              <w:top w:val="nil"/>
              <w:left w:val="single" w:sz="4" w:space="0" w:color="auto"/>
              <w:bottom w:val="nil"/>
              <w:right w:val="single" w:sz="4" w:space="0" w:color="auto"/>
            </w:tcBorders>
            <w:vAlign w:val="center"/>
          </w:tcPr>
          <w:p w14:paraId="020FDB2F" w14:textId="77777777" w:rsidR="006F6378" w:rsidRPr="00C30686" w:rsidRDefault="006F6378" w:rsidP="0094020B">
            <w:pPr>
              <w:pStyle w:val="TAC"/>
              <w:rPr>
                <w:rFonts w:eastAsiaTheme="minorEastAsia" w:cs="Arial"/>
                <w:color w:val="000000"/>
                <w:szCs w:val="18"/>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55840BD"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hint="eastAsia"/>
                <w:lang w:eastAsia="zh-CN"/>
              </w:rPr>
              <w:t>n12</w:t>
            </w:r>
          </w:p>
        </w:tc>
        <w:tc>
          <w:tcPr>
            <w:tcW w:w="4356" w:type="dxa"/>
            <w:tcBorders>
              <w:top w:val="single" w:sz="4" w:space="0" w:color="auto"/>
              <w:left w:val="single" w:sz="4" w:space="0" w:color="auto"/>
              <w:bottom w:val="single" w:sz="4" w:space="0" w:color="auto"/>
              <w:right w:val="single" w:sz="4" w:space="0" w:color="auto"/>
            </w:tcBorders>
            <w:vAlign w:val="center"/>
          </w:tcPr>
          <w:p w14:paraId="15B86204"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rPr>
              <w:t>5, 10, 15</w:t>
            </w:r>
          </w:p>
        </w:tc>
        <w:tc>
          <w:tcPr>
            <w:tcW w:w="2445" w:type="dxa"/>
            <w:tcBorders>
              <w:top w:val="nil"/>
              <w:left w:val="single" w:sz="4" w:space="0" w:color="auto"/>
              <w:bottom w:val="nil"/>
              <w:right w:val="single" w:sz="4" w:space="0" w:color="auto"/>
            </w:tcBorders>
            <w:vAlign w:val="center"/>
          </w:tcPr>
          <w:p w14:paraId="5D94E547"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1C11CB9E" w14:textId="77777777" w:rsidTr="004F423A">
        <w:trPr>
          <w:trHeight w:val="29"/>
        </w:trPr>
        <w:tc>
          <w:tcPr>
            <w:tcW w:w="2742" w:type="dxa"/>
            <w:tcBorders>
              <w:top w:val="nil"/>
              <w:left w:val="single" w:sz="4" w:space="0" w:color="auto"/>
              <w:bottom w:val="single" w:sz="4" w:space="0" w:color="auto"/>
              <w:right w:val="single" w:sz="4" w:space="0" w:color="auto"/>
            </w:tcBorders>
          </w:tcPr>
          <w:p w14:paraId="35C07A26" w14:textId="77777777" w:rsidR="006F6378" w:rsidRPr="00C30686" w:rsidRDefault="006F6378" w:rsidP="0094020B">
            <w:pPr>
              <w:pStyle w:val="TAC"/>
              <w:rPr>
                <w:rFonts w:eastAsiaTheme="minorEastAsia" w:cs="Arial"/>
                <w:color w:val="000000"/>
                <w:szCs w:val="18"/>
                <w:lang w:val="en-US" w:eastAsia="zh-CN" w:bidi="ar"/>
              </w:rPr>
            </w:pPr>
          </w:p>
        </w:tc>
        <w:tc>
          <w:tcPr>
            <w:tcW w:w="2785" w:type="dxa"/>
            <w:tcBorders>
              <w:top w:val="nil"/>
              <w:left w:val="single" w:sz="4" w:space="0" w:color="auto"/>
              <w:bottom w:val="single" w:sz="4" w:space="0" w:color="auto"/>
              <w:right w:val="single" w:sz="4" w:space="0" w:color="auto"/>
            </w:tcBorders>
            <w:vAlign w:val="center"/>
          </w:tcPr>
          <w:p w14:paraId="341AC9CA" w14:textId="77777777" w:rsidR="006F6378" w:rsidRPr="00C30686" w:rsidRDefault="006F6378" w:rsidP="0094020B">
            <w:pPr>
              <w:pStyle w:val="TAC"/>
              <w:rPr>
                <w:rFonts w:eastAsiaTheme="minorEastAsia" w:cs="Arial"/>
                <w:color w:val="000000"/>
                <w:szCs w:val="18"/>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2BC16E3"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lang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04C6C767"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hint="eastAsia"/>
              </w:rPr>
              <w:t>1</w:t>
            </w:r>
            <w:r w:rsidRPr="00C30686">
              <w:rPr>
                <w:rFonts w:eastAsiaTheme="minorEastAsia"/>
              </w:rPr>
              <w:t>0, 15, 20, 30, 40, 50, 60, 80, 90, 100</w:t>
            </w:r>
          </w:p>
        </w:tc>
        <w:tc>
          <w:tcPr>
            <w:tcW w:w="2445" w:type="dxa"/>
            <w:tcBorders>
              <w:top w:val="nil"/>
              <w:left w:val="single" w:sz="4" w:space="0" w:color="auto"/>
              <w:bottom w:val="single" w:sz="4" w:space="0" w:color="auto"/>
              <w:right w:val="single" w:sz="4" w:space="0" w:color="auto"/>
            </w:tcBorders>
            <w:vAlign w:val="center"/>
          </w:tcPr>
          <w:p w14:paraId="58DC7217"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5930489C" w14:textId="77777777" w:rsidTr="004F423A">
        <w:trPr>
          <w:trHeight w:val="29"/>
        </w:trPr>
        <w:tc>
          <w:tcPr>
            <w:tcW w:w="2742" w:type="dxa"/>
            <w:tcBorders>
              <w:top w:val="nil"/>
              <w:left w:val="single" w:sz="4" w:space="0" w:color="auto"/>
              <w:bottom w:val="nil"/>
              <w:right w:val="single" w:sz="4" w:space="0" w:color="auto"/>
            </w:tcBorders>
          </w:tcPr>
          <w:p w14:paraId="71BD2CD6"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CA_n2A-n12A-n66A</w:t>
            </w:r>
          </w:p>
        </w:tc>
        <w:tc>
          <w:tcPr>
            <w:tcW w:w="2785" w:type="dxa"/>
            <w:tcBorders>
              <w:top w:val="nil"/>
              <w:left w:val="single" w:sz="4" w:space="0" w:color="auto"/>
              <w:bottom w:val="nil"/>
              <w:right w:val="single" w:sz="4" w:space="0" w:color="auto"/>
            </w:tcBorders>
            <w:vAlign w:val="center"/>
          </w:tcPr>
          <w:p w14:paraId="016DEFAD" w14:textId="77777777" w:rsidR="006F6378" w:rsidRPr="00C30686" w:rsidRDefault="006F6378" w:rsidP="0094020B">
            <w:pPr>
              <w:pStyle w:val="TAC"/>
              <w:rPr>
                <w:rFonts w:eastAsiaTheme="minorEastAsia"/>
                <w:szCs w:val="18"/>
                <w:lang w:eastAsia="zh-CN"/>
              </w:rPr>
            </w:pPr>
            <w:r w:rsidRPr="00C30686">
              <w:rPr>
                <w:rFonts w:eastAsiaTheme="minorEastAsia"/>
                <w:szCs w:val="18"/>
                <w:lang w:eastAsia="zh-CN"/>
              </w:rPr>
              <w:t>CA_n2A-n12A</w:t>
            </w:r>
          </w:p>
          <w:p w14:paraId="719082E8" w14:textId="77777777" w:rsidR="006F6378" w:rsidRPr="00C30686" w:rsidRDefault="006F6378" w:rsidP="0094020B">
            <w:pPr>
              <w:pStyle w:val="TAC"/>
              <w:rPr>
                <w:rFonts w:eastAsiaTheme="minorEastAsia"/>
                <w:szCs w:val="18"/>
                <w:lang w:eastAsia="zh-CN"/>
              </w:rPr>
            </w:pPr>
            <w:r w:rsidRPr="00C30686">
              <w:rPr>
                <w:rFonts w:eastAsiaTheme="minorEastAsia"/>
                <w:szCs w:val="18"/>
                <w:lang w:eastAsia="zh-CN"/>
              </w:rPr>
              <w:t>CA_n2A-n</w:t>
            </w:r>
            <w:r w:rsidRPr="00C30686">
              <w:rPr>
                <w:rFonts w:eastAsiaTheme="minorEastAsia" w:hint="eastAsia"/>
                <w:szCs w:val="18"/>
                <w:lang w:val="en-US" w:eastAsia="zh-CN"/>
              </w:rPr>
              <w:t>66</w:t>
            </w:r>
            <w:r w:rsidRPr="00C30686">
              <w:rPr>
                <w:rFonts w:eastAsiaTheme="minorEastAsia"/>
                <w:szCs w:val="18"/>
                <w:lang w:eastAsia="zh-CN"/>
              </w:rPr>
              <w:t xml:space="preserve">A </w:t>
            </w:r>
          </w:p>
          <w:p w14:paraId="4FFAEDED"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szCs w:val="18"/>
                <w:lang w:eastAsia="zh-CN"/>
              </w:rPr>
              <w:t>CA_n12A-n</w:t>
            </w:r>
            <w:r w:rsidRPr="00C30686">
              <w:rPr>
                <w:rFonts w:eastAsiaTheme="minorEastAsia" w:hint="eastAsia"/>
                <w:szCs w:val="18"/>
                <w:lang w:val="en-US" w:eastAsia="zh-CN"/>
              </w:rPr>
              <w:t>66</w:t>
            </w:r>
            <w:r w:rsidRPr="00C30686">
              <w:rPr>
                <w:rFonts w:eastAsiaTheme="minorEastAsia"/>
                <w:szCs w:val="18"/>
                <w:lang w:eastAsia="zh-CN"/>
              </w:rPr>
              <w:t>A</w:t>
            </w:r>
          </w:p>
        </w:tc>
        <w:tc>
          <w:tcPr>
            <w:tcW w:w="1259" w:type="dxa"/>
            <w:tcBorders>
              <w:top w:val="single" w:sz="4" w:space="0" w:color="auto"/>
              <w:left w:val="single" w:sz="4" w:space="0" w:color="auto"/>
              <w:bottom w:val="single" w:sz="4" w:space="0" w:color="auto"/>
              <w:right w:val="single" w:sz="4" w:space="0" w:color="auto"/>
            </w:tcBorders>
          </w:tcPr>
          <w:p w14:paraId="688674D6"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n2</w:t>
            </w:r>
          </w:p>
        </w:tc>
        <w:tc>
          <w:tcPr>
            <w:tcW w:w="4356" w:type="dxa"/>
            <w:tcBorders>
              <w:top w:val="single" w:sz="4" w:space="0" w:color="auto"/>
              <w:left w:val="single" w:sz="4" w:space="0" w:color="auto"/>
              <w:bottom w:val="single" w:sz="4" w:space="0" w:color="auto"/>
              <w:right w:val="single" w:sz="4" w:space="0" w:color="auto"/>
            </w:tcBorders>
            <w:vAlign w:val="center"/>
          </w:tcPr>
          <w:p w14:paraId="093D2A7C"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0A938A60"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0</w:t>
            </w:r>
          </w:p>
        </w:tc>
      </w:tr>
      <w:tr w:rsidR="006F6378" w:rsidRPr="00C30686" w14:paraId="62AA8A8D" w14:textId="77777777" w:rsidTr="004F423A">
        <w:trPr>
          <w:trHeight w:val="29"/>
        </w:trPr>
        <w:tc>
          <w:tcPr>
            <w:tcW w:w="2742" w:type="dxa"/>
            <w:tcBorders>
              <w:top w:val="nil"/>
              <w:left w:val="single" w:sz="4" w:space="0" w:color="auto"/>
              <w:bottom w:val="nil"/>
              <w:right w:val="single" w:sz="4" w:space="0" w:color="auto"/>
            </w:tcBorders>
          </w:tcPr>
          <w:p w14:paraId="2C5E6A4E" w14:textId="77777777" w:rsidR="006F6378" w:rsidRPr="00C30686" w:rsidRDefault="006F6378" w:rsidP="0094020B">
            <w:pPr>
              <w:pStyle w:val="TAC"/>
              <w:rPr>
                <w:rFonts w:eastAsiaTheme="minorEastAsia" w:cs="Arial"/>
                <w:color w:val="000000"/>
                <w:szCs w:val="18"/>
                <w:lang w:val="en-US" w:eastAsia="zh-CN" w:bidi="ar"/>
              </w:rPr>
            </w:pPr>
          </w:p>
        </w:tc>
        <w:tc>
          <w:tcPr>
            <w:tcW w:w="2785" w:type="dxa"/>
            <w:tcBorders>
              <w:top w:val="nil"/>
              <w:left w:val="single" w:sz="4" w:space="0" w:color="auto"/>
              <w:bottom w:val="nil"/>
              <w:right w:val="single" w:sz="4" w:space="0" w:color="auto"/>
            </w:tcBorders>
            <w:vAlign w:val="center"/>
          </w:tcPr>
          <w:p w14:paraId="3D20FFD0" w14:textId="77777777" w:rsidR="006F6378" w:rsidRPr="00C30686" w:rsidRDefault="006F6378" w:rsidP="0094020B">
            <w:pPr>
              <w:pStyle w:val="TAC"/>
              <w:rPr>
                <w:rFonts w:eastAsiaTheme="minorEastAsia" w:cs="Arial"/>
                <w:color w:val="000000"/>
                <w:szCs w:val="18"/>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602A15C"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n12</w:t>
            </w:r>
          </w:p>
        </w:tc>
        <w:tc>
          <w:tcPr>
            <w:tcW w:w="4356" w:type="dxa"/>
            <w:tcBorders>
              <w:top w:val="single" w:sz="4" w:space="0" w:color="auto"/>
              <w:left w:val="single" w:sz="4" w:space="0" w:color="auto"/>
              <w:bottom w:val="single" w:sz="4" w:space="0" w:color="auto"/>
              <w:right w:val="single" w:sz="4" w:space="0" w:color="auto"/>
            </w:tcBorders>
            <w:vAlign w:val="center"/>
          </w:tcPr>
          <w:p w14:paraId="1DF51540"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w:t>
            </w:r>
          </w:p>
        </w:tc>
        <w:tc>
          <w:tcPr>
            <w:tcW w:w="2445" w:type="dxa"/>
            <w:tcBorders>
              <w:top w:val="nil"/>
              <w:left w:val="single" w:sz="4" w:space="0" w:color="auto"/>
              <w:bottom w:val="nil"/>
              <w:right w:val="single" w:sz="4" w:space="0" w:color="auto"/>
            </w:tcBorders>
            <w:vAlign w:val="center"/>
          </w:tcPr>
          <w:p w14:paraId="5E3CEF05"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6F656205" w14:textId="77777777" w:rsidTr="004F423A">
        <w:trPr>
          <w:trHeight w:val="29"/>
        </w:trPr>
        <w:tc>
          <w:tcPr>
            <w:tcW w:w="2742" w:type="dxa"/>
            <w:tcBorders>
              <w:top w:val="nil"/>
              <w:left w:val="single" w:sz="4" w:space="0" w:color="auto"/>
              <w:bottom w:val="single" w:sz="4" w:space="0" w:color="auto"/>
              <w:right w:val="single" w:sz="4" w:space="0" w:color="auto"/>
            </w:tcBorders>
          </w:tcPr>
          <w:p w14:paraId="4392271A" w14:textId="77777777" w:rsidR="006F6378" w:rsidRPr="00C30686" w:rsidRDefault="006F6378" w:rsidP="0094020B">
            <w:pPr>
              <w:pStyle w:val="TAC"/>
              <w:rPr>
                <w:rFonts w:eastAsiaTheme="minorEastAsia" w:cs="Arial"/>
                <w:color w:val="000000"/>
                <w:szCs w:val="18"/>
                <w:lang w:val="en-US" w:eastAsia="zh-CN" w:bidi="ar"/>
              </w:rPr>
            </w:pPr>
          </w:p>
        </w:tc>
        <w:tc>
          <w:tcPr>
            <w:tcW w:w="2785" w:type="dxa"/>
            <w:tcBorders>
              <w:top w:val="nil"/>
              <w:left w:val="single" w:sz="4" w:space="0" w:color="auto"/>
              <w:bottom w:val="single" w:sz="4" w:space="0" w:color="auto"/>
              <w:right w:val="single" w:sz="4" w:space="0" w:color="auto"/>
            </w:tcBorders>
            <w:vAlign w:val="center"/>
          </w:tcPr>
          <w:p w14:paraId="58F2EF27" w14:textId="77777777" w:rsidR="006F6378" w:rsidRPr="00C30686" w:rsidRDefault="006F6378" w:rsidP="0094020B">
            <w:pPr>
              <w:pStyle w:val="TAC"/>
              <w:rPr>
                <w:rFonts w:eastAsiaTheme="minorEastAsia" w:cs="Arial"/>
                <w:color w:val="000000"/>
                <w:szCs w:val="18"/>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ACD9BC8"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3CDE4815"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single" w:sz="4" w:space="0" w:color="auto"/>
              <w:right w:val="single" w:sz="4" w:space="0" w:color="auto"/>
            </w:tcBorders>
            <w:vAlign w:val="center"/>
          </w:tcPr>
          <w:p w14:paraId="3680345B"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790DDC10" w14:textId="77777777" w:rsidTr="004F423A">
        <w:trPr>
          <w:trHeight w:val="29"/>
        </w:trPr>
        <w:tc>
          <w:tcPr>
            <w:tcW w:w="2742" w:type="dxa"/>
            <w:tcBorders>
              <w:top w:val="nil"/>
              <w:left w:val="single" w:sz="4" w:space="0" w:color="auto"/>
              <w:bottom w:val="nil"/>
              <w:right w:val="single" w:sz="4" w:space="0" w:color="auto"/>
            </w:tcBorders>
          </w:tcPr>
          <w:p w14:paraId="1F6E474A"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CA_n2(2A)-n12A-n66A</w:t>
            </w:r>
          </w:p>
        </w:tc>
        <w:tc>
          <w:tcPr>
            <w:tcW w:w="2785" w:type="dxa"/>
            <w:tcBorders>
              <w:top w:val="nil"/>
              <w:left w:val="single" w:sz="4" w:space="0" w:color="auto"/>
              <w:bottom w:val="nil"/>
              <w:right w:val="single" w:sz="4" w:space="0" w:color="auto"/>
            </w:tcBorders>
            <w:vAlign w:val="center"/>
          </w:tcPr>
          <w:p w14:paraId="64B1A3E5" w14:textId="77777777" w:rsidR="006F6378" w:rsidRPr="00C30686" w:rsidRDefault="006F6378" w:rsidP="0094020B">
            <w:pPr>
              <w:pStyle w:val="TAC"/>
              <w:rPr>
                <w:rFonts w:eastAsiaTheme="minorEastAsia"/>
                <w:szCs w:val="18"/>
                <w:lang w:eastAsia="zh-CN"/>
              </w:rPr>
            </w:pPr>
            <w:r w:rsidRPr="00C30686">
              <w:rPr>
                <w:rFonts w:eastAsiaTheme="minorEastAsia"/>
                <w:szCs w:val="18"/>
                <w:lang w:eastAsia="zh-CN"/>
              </w:rPr>
              <w:t>CA_n2A-n12A</w:t>
            </w:r>
          </w:p>
          <w:p w14:paraId="0DE96302" w14:textId="77777777" w:rsidR="006F6378" w:rsidRPr="00C30686" w:rsidRDefault="006F6378" w:rsidP="0094020B">
            <w:pPr>
              <w:pStyle w:val="TAC"/>
              <w:rPr>
                <w:rFonts w:eastAsiaTheme="minorEastAsia"/>
                <w:szCs w:val="18"/>
                <w:lang w:eastAsia="zh-CN"/>
              </w:rPr>
            </w:pPr>
            <w:r w:rsidRPr="00C30686">
              <w:rPr>
                <w:rFonts w:eastAsiaTheme="minorEastAsia"/>
                <w:szCs w:val="18"/>
                <w:lang w:eastAsia="zh-CN"/>
              </w:rPr>
              <w:t>CA_n2A-n</w:t>
            </w:r>
            <w:r w:rsidRPr="00C30686">
              <w:rPr>
                <w:rFonts w:eastAsiaTheme="minorEastAsia" w:hint="eastAsia"/>
                <w:szCs w:val="18"/>
                <w:lang w:val="en-US" w:eastAsia="zh-CN"/>
              </w:rPr>
              <w:t>66</w:t>
            </w:r>
            <w:r w:rsidRPr="00C30686">
              <w:rPr>
                <w:rFonts w:eastAsiaTheme="minorEastAsia"/>
                <w:szCs w:val="18"/>
                <w:lang w:eastAsia="zh-CN"/>
              </w:rPr>
              <w:t xml:space="preserve">A </w:t>
            </w:r>
          </w:p>
          <w:p w14:paraId="4D87FCE5"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szCs w:val="18"/>
                <w:lang w:eastAsia="zh-CN"/>
              </w:rPr>
              <w:t>CA_n12A-n</w:t>
            </w:r>
            <w:r w:rsidRPr="00C30686">
              <w:rPr>
                <w:rFonts w:eastAsiaTheme="minorEastAsia" w:hint="eastAsia"/>
                <w:szCs w:val="18"/>
                <w:lang w:val="en-US" w:eastAsia="zh-CN"/>
              </w:rPr>
              <w:t>66</w:t>
            </w:r>
            <w:r w:rsidRPr="00C30686">
              <w:rPr>
                <w:rFonts w:eastAsiaTheme="minorEastAsia"/>
                <w:szCs w:val="18"/>
                <w:lang w:eastAsia="zh-CN"/>
              </w:rPr>
              <w:t>A</w:t>
            </w:r>
          </w:p>
        </w:tc>
        <w:tc>
          <w:tcPr>
            <w:tcW w:w="1259" w:type="dxa"/>
            <w:tcBorders>
              <w:top w:val="single" w:sz="4" w:space="0" w:color="auto"/>
              <w:left w:val="single" w:sz="4" w:space="0" w:color="auto"/>
              <w:bottom w:val="single" w:sz="4" w:space="0" w:color="auto"/>
              <w:right w:val="single" w:sz="4" w:space="0" w:color="auto"/>
            </w:tcBorders>
          </w:tcPr>
          <w:p w14:paraId="74FDCDBB"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n2</w:t>
            </w:r>
          </w:p>
        </w:tc>
        <w:tc>
          <w:tcPr>
            <w:tcW w:w="4356" w:type="dxa"/>
            <w:tcBorders>
              <w:top w:val="single" w:sz="4" w:space="0" w:color="auto"/>
              <w:left w:val="single" w:sz="4" w:space="0" w:color="auto"/>
              <w:bottom w:val="single" w:sz="4" w:space="0" w:color="auto"/>
              <w:right w:val="single" w:sz="4" w:space="0" w:color="auto"/>
            </w:tcBorders>
            <w:vAlign w:val="center"/>
          </w:tcPr>
          <w:p w14:paraId="47CA7864"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CA_n2(2A)</w:t>
            </w:r>
            <w:r w:rsidRPr="00C30686">
              <w:rPr>
                <w:rFonts w:eastAsiaTheme="minorEastAsia" w:cs="Arial" w:hint="eastAsia"/>
                <w:color w:val="000000"/>
                <w:szCs w:val="18"/>
                <w:lang w:val="en-US" w:eastAsia="zh-CN" w:bidi="ar"/>
              </w:rPr>
              <w:t>_BCS0</w:t>
            </w:r>
          </w:p>
        </w:tc>
        <w:tc>
          <w:tcPr>
            <w:tcW w:w="2445" w:type="dxa"/>
            <w:tcBorders>
              <w:top w:val="nil"/>
              <w:left w:val="single" w:sz="4" w:space="0" w:color="auto"/>
              <w:bottom w:val="nil"/>
              <w:right w:val="single" w:sz="4" w:space="0" w:color="auto"/>
            </w:tcBorders>
            <w:vAlign w:val="center"/>
          </w:tcPr>
          <w:p w14:paraId="3D797F1A"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0</w:t>
            </w:r>
          </w:p>
        </w:tc>
      </w:tr>
      <w:tr w:rsidR="006F6378" w:rsidRPr="00C30686" w14:paraId="20DCFBED" w14:textId="77777777" w:rsidTr="004F423A">
        <w:trPr>
          <w:trHeight w:val="29"/>
        </w:trPr>
        <w:tc>
          <w:tcPr>
            <w:tcW w:w="2742" w:type="dxa"/>
            <w:tcBorders>
              <w:top w:val="nil"/>
              <w:left w:val="single" w:sz="4" w:space="0" w:color="auto"/>
              <w:bottom w:val="nil"/>
              <w:right w:val="single" w:sz="4" w:space="0" w:color="auto"/>
            </w:tcBorders>
          </w:tcPr>
          <w:p w14:paraId="23C046ED" w14:textId="77777777" w:rsidR="006F6378" w:rsidRPr="00C30686" w:rsidRDefault="006F6378" w:rsidP="0094020B">
            <w:pPr>
              <w:pStyle w:val="TAC"/>
              <w:rPr>
                <w:rFonts w:eastAsiaTheme="minorEastAsia" w:cs="Arial"/>
                <w:color w:val="000000"/>
                <w:szCs w:val="18"/>
                <w:lang w:val="en-US" w:eastAsia="zh-CN" w:bidi="ar"/>
              </w:rPr>
            </w:pPr>
          </w:p>
        </w:tc>
        <w:tc>
          <w:tcPr>
            <w:tcW w:w="2785" w:type="dxa"/>
            <w:tcBorders>
              <w:top w:val="nil"/>
              <w:left w:val="single" w:sz="4" w:space="0" w:color="auto"/>
              <w:bottom w:val="nil"/>
              <w:right w:val="single" w:sz="4" w:space="0" w:color="auto"/>
            </w:tcBorders>
            <w:vAlign w:val="center"/>
          </w:tcPr>
          <w:p w14:paraId="226DC858" w14:textId="77777777" w:rsidR="006F6378" w:rsidRPr="00C30686" w:rsidRDefault="006F6378" w:rsidP="0094020B">
            <w:pPr>
              <w:pStyle w:val="TAC"/>
              <w:rPr>
                <w:rFonts w:eastAsiaTheme="minorEastAsia" w:cs="Arial"/>
                <w:color w:val="000000"/>
                <w:szCs w:val="18"/>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8AB8E11"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n12</w:t>
            </w:r>
          </w:p>
        </w:tc>
        <w:tc>
          <w:tcPr>
            <w:tcW w:w="4356" w:type="dxa"/>
            <w:tcBorders>
              <w:top w:val="single" w:sz="4" w:space="0" w:color="auto"/>
              <w:left w:val="single" w:sz="4" w:space="0" w:color="auto"/>
              <w:bottom w:val="single" w:sz="4" w:space="0" w:color="auto"/>
              <w:right w:val="single" w:sz="4" w:space="0" w:color="auto"/>
            </w:tcBorders>
            <w:vAlign w:val="center"/>
          </w:tcPr>
          <w:p w14:paraId="18760190"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w:t>
            </w:r>
          </w:p>
        </w:tc>
        <w:tc>
          <w:tcPr>
            <w:tcW w:w="2445" w:type="dxa"/>
            <w:tcBorders>
              <w:top w:val="nil"/>
              <w:left w:val="single" w:sz="4" w:space="0" w:color="auto"/>
              <w:bottom w:val="nil"/>
              <w:right w:val="single" w:sz="4" w:space="0" w:color="auto"/>
            </w:tcBorders>
            <w:vAlign w:val="center"/>
          </w:tcPr>
          <w:p w14:paraId="0226AD8F"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74025642" w14:textId="77777777" w:rsidTr="004F423A">
        <w:trPr>
          <w:trHeight w:val="29"/>
        </w:trPr>
        <w:tc>
          <w:tcPr>
            <w:tcW w:w="2742" w:type="dxa"/>
            <w:tcBorders>
              <w:top w:val="nil"/>
              <w:left w:val="single" w:sz="4" w:space="0" w:color="auto"/>
              <w:bottom w:val="single" w:sz="4" w:space="0" w:color="auto"/>
              <w:right w:val="single" w:sz="4" w:space="0" w:color="auto"/>
            </w:tcBorders>
          </w:tcPr>
          <w:p w14:paraId="58B976AF" w14:textId="77777777" w:rsidR="006F6378" w:rsidRPr="00C30686" w:rsidRDefault="006F6378" w:rsidP="0094020B">
            <w:pPr>
              <w:pStyle w:val="TAC"/>
              <w:rPr>
                <w:rFonts w:eastAsiaTheme="minorEastAsia" w:cs="Arial"/>
                <w:color w:val="000000"/>
                <w:szCs w:val="18"/>
                <w:lang w:val="en-US" w:eastAsia="zh-CN" w:bidi="ar"/>
              </w:rPr>
            </w:pPr>
          </w:p>
        </w:tc>
        <w:tc>
          <w:tcPr>
            <w:tcW w:w="2785" w:type="dxa"/>
            <w:tcBorders>
              <w:top w:val="nil"/>
              <w:left w:val="single" w:sz="4" w:space="0" w:color="auto"/>
              <w:bottom w:val="single" w:sz="4" w:space="0" w:color="auto"/>
              <w:right w:val="single" w:sz="4" w:space="0" w:color="auto"/>
            </w:tcBorders>
            <w:vAlign w:val="center"/>
          </w:tcPr>
          <w:p w14:paraId="5E0B0245" w14:textId="77777777" w:rsidR="006F6378" w:rsidRPr="00C30686" w:rsidRDefault="006F6378" w:rsidP="0094020B">
            <w:pPr>
              <w:pStyle w:val="TAC"/>
              <w:rPr>
                <w:rFonts w:eastAsiaTheme="minorEastAsia" w:cs="Arial"/>
                <w:color w:val="000000"/>
                <w:szCs w:val="18"/>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7630414"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5CA06C80"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hint="eastAsia"/>
                <w:color w:val="000000"/>
                <w:szCs w:val="18"/>
                <w:lang w:val="en-US" w:eastAsia="zh-CN" w:bidi="ar"/>
              </w:rPr>
              <w:t xml:space="preserve">5, </w:t>
            </w:r>
            <w:r w:rsidRPr="00C30686">
              <w:rPr>
                <w:rFonts w:eastAsiaTheme="minorEastAsia" w:cs="Arial"/>
                <w:color w:val="000000"/>
                <w:szCs w:val="18"/>
                <w:lang w:val="en-US" w:eastAsia="zh-CN" w:bidi="ar"/>
              </w:rPr>
              <w:t>10, 15, 20, 25, 30, 40</w:t>
            </w:r>
          </w:p>
        </w:tc>
        <w:tc>
          <w:tcPr>
            <w:tcW w:w="2445" w:type="dxa"/>
            <w:tcBorders>
              <w:top w:val="nil"/>
              <w:left w:val="single" w:sz="4" w:space="0" w:color="auto"/>
              <w:bottom w:val="single" w:sz="4" w:space="0" w:color="auto"/>
              <w:right w:val="single" w:sz="4" w:space="0" w:color="auto"/>
            </w:tcBorders>
            <w:vAlign w:val="center"/>
          </w:tcPr>
          <w:p w14:paraId="116F404C"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3CBAF9A4" w14:textId="77777777" w:rsidTr="004F423A">
        <w:trPr>
          <w:trHeight w:val="29"/>
        </w:trPr>
        <w:tc>
          <w:tcPr>
            <w:tcW w:w="2742" w:type="dxa"/>
            <w:tcBorders>
              <w:top w:val="nil"/>
              <w:left w:val="single" w:sz="4" w:space="0" w:color="auto"/>
              <w:bottom w:val="nil"/>
              <w:right w:val="single" w:sz="4" w:space="0" w:color="auto"/>
            </w:tcBorders>
          </w:tcPr>
          <w:p w14:paraId="18B41A17"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CA_n2A-n12A-n66(2A)</w:t>
            </w:r>
          </w:p>
        </w:tc>
        <w:tc>
          <w:tcPr>
            <w:tcW w:w="2785" w:type="dxa"/>
            <w:tcBorders>
              <w:top w:val="nil"/>
              <w:left w:val="single" w:sz="4" w:space="0" w:color="auto"/>
              <w:bottom w:val="nil"/>
              <w:right w:val="single" w:sz="4" w:space="0" w:color="auto"/>
            </w:tcBorders>
            <w:vAlign w:val="center"/>
          </w:tcPr>
          <w:p w14:paraId="50599E6D" w14:textId="77777777" w:rsidR="006F6378" w:rsidRPr="00C30686" w:rsidRDefault="006F6378" w:rsidP="0094020B">
            <w:pPr>
              <w:pStyle w:val="TAC"/>
              <w:rPr>
                <w:rFonts w:eastAsiaTheme="minorEastAsia"/>
                <w:szCs w:val="18"/>
                <w:lang w:eastAsia="zh-CN"/>
              </w:rPr>
            </w:pPr>
            <w:r w:rsidRPr="00C30686">
              <w:rPr>
                <w:rFonts w:eastAsiaTheme="minorEastAsia"/>
                <w:szCs w:val="18"/>
                <w:lang w:eastAsia="zh-CN"/>
              </w:rPr>
              <w:t>CA_n2A-n12A</w:t>
            </w:r>
          </w:p>
          <w:p w14:paraId="191F8CAC" w14:textId="77777777" w:rsidR="006F6378" w:rsidRPr="00C30686" w:rsidRDefault="006F6378" w:rsidP="0094020B">
            <w:pPr>
              <w:pStyle w:val="TAC"/>
              <w:rPr>
                <w:rFonts w:eastAsiaTheme="minorEastAsia"/>
                <w:szCs w:val="18"/>
                <w:lang w:eastAsia="zh-CN"/>
              </w:rPr>
            </w:pPr>
            <w:r w:rsidRPr="00C30686">
              <w:rPr>
                <w:rFonts w:eastAsiaTheme="minorEastAsia"/>
                <w:szCs w:val="18"/>
                <w:lang w:eastAsia="zh-CN"/>
              </w:rPr>
              <w:t>CA_n2A-n</w:t>
            </w:r>
            <w:r w:rsidRPr="00C30686">
              <w:rPr>
                <w:rFonts w:eastAsiaTheme="minorEastAsia" w:hint="eastAsia"/>
                <w:szCs w:val="18"/>
                <w:lang w:val="en-US" w:eastAsia="zh-CN"/>
              </w:rPr>
              <w:t>66</w:t>
            </w:r>
            <w:r w:rsidRPr="00C30686">
              <w:rPr>
                <w:rFonts w:eastAsiaTheme="minorEastAsia"/>
                <w:szCs w:val="18"/>
                <w:lang w:eastAsia="zh-CN"/>
              </w:rPr>
              <w:t xml:space="preserve">A </w:t>
            </w:r>
          </w:p>
          <w:p w14:paraId="6A646A7D"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szCs w:val="18"/>
                <w:lang w:eastAsia="zh-CN"/>
              </w:rPr>
              <w:t>CA_n12A-n</w:t>
            </w:r>
            <w:r w:rsidRPr="00C30686">
              <w:rPr>
                <w:rFonts w:eastAsiaTheme="minorEastAsia" w:hint="eastAsia"/>
                <w:szCs w:val="18"/>
                <w:lang w:val="en-US" w:eastAsia="zh-CN"/>
              </w:rPr>
              <w:t>66</w:t>
            </w:r>
            <w:r w:rsidRPr="00C30686">
              <w:rPr>
                <w:rFonts w:eastAsiaTheme="minorEastAsia"/>
                <w:szCs w:val="18"/>
                <w:lang w:eastAsia="zh-CN"/>
              </w:rPr>
              <w:t>A</w:t>
            </w:r>
          </w:p>
        </w:tc>
        <w:tc>
          <w:tcPr>
            <w:tcW w:w="1259" w:type="dxa"/>
            <w:tcBorders>
              <w:top w:val="single" w:sz="4" w:space="0" w:color="auto"/>
              <w:left w:val="single" w:sz="4" w:space="0" w:color="auto"/>
              <w:bottom w:val="single" w:sz="4" w:space="0" w:color="auto"/>
              <w:right w:val="single" w:sz="4" w:space="0" w:color="auto"/>
            </w:tcBorders>
          </w:tcPr>
          <w:p w14:paraId="29562C9B"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n2</w:t>
            </w:r>
          </w:p>
        </w:tc>
        <w:tc>
          <w:tcPr>
            <w:tcW w:w="4356" w:type="dxa"/>
            <w:tcBorders>
              <w:top w:val="single" w:sz="4" w:space="0" w:color="auto"/>
              <w:left w:val="single" w:sz="4" w:space="0" w:color="auto"/>
              <w:bottom w:val="single" w:sz="4" w:space="0" w:color="auto"/>
              <w:right w:val="single" w:sz="4" w:space="0" w:color="auto"/>
            </w:tcBorders>
            <w:vAlign w:val="center"/>
          </w:tcPr>
          <w:p w14:paraId="69F9FF10"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36BAF0F7"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0</w:t>
            </w:r>
          </w:p>
        </w:tc>
      </w:tr>
      <w:tr w:rsidR="006F6378" w:rsidRPr="00C30686" w14:paraId="1D271AEC" w14:textId="77777777" w:rsidTr="004F423A">
        <w:trPr>
          <w:trHeight w:val="29"/>
        </w:trPr>
        <w:tc>
          <w:tcPr>
            <w:tcW w:w="2742" w:type="dxa"/>
            <w:tcBorders>
              <w:top w:val="nil"/>
              <w:left w:val="single" w:sz="4" w:space="0" w:color="auto"/>
              <w:bottom w:val="nil"/>
              <w:right w:val="single" w:sz="4" w:space="0" w:color="auto"/>
            </w:tcBorders>
          </w:tcPr>
          <w:p w14:paraId="6C07CE1C" w14:textId="77777777" w:rsidR="006F6378" w:rsidRPr="00C30686" w:rsidRDefault="006F6378" w:rsidP="0094020B">
            <w:pPr>
              <w:pStyle w:val="TAC"/>
              <w:rPr>
                <w:rFonts w:eastAsiaTheme="minorEastAsia" w:cs="Arial"/>
                <w:color w:val="000000"/>
                <w:szCs w:val="18"/>
                <w:lang w:val="en-US" w:eastAsia="zh-CN" w:bidi="ar"/>
              </w:rPr>
            </w:pPr>
          </w:p>
        </w:tc>
        <w:tc>
          <w:tcPr>
            <w:tcW w:w="2785" w:type="dxa"/>
            <w:tcBorders>
              <w:top w:val="nil"/>
              <w:left w:val="single" w:sz="4" w:space="0" w:color="auto"/>
              <w:bottom w:val="nil"/>
              <w:right w:val="single" w:sz="4" w:space="0" w:color="auto"/>
            </w:tcBorders>
            <w:vAlign w:val="center"/>
          </w:tcPr>
          <w:p w14:paraId="027AF798" w14:textId="77777777" w:rsidR="006F6378" w:rsidRPr="00C30686" w:rsidRDefault="006F6378" w:rsidP="0094020B">
            <w:pPr>
              <w:pStyle w:val="TAC"/>
              <w:rPr>
                <w:rFonts w:eastAsiaTheme="minorEastAsia" w:cs="Arial"/>
                <w:color w:val="000000"/>
                <w:szCs w:val="18"/>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2793997"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n12</w:t>
            </w:r>
          </w:p>
        </w:tc>
        <w:tc>
          <w:tcPr>
            <w:tcW w:w="4356" w:type="dxa"/>
            <w:tcBorders>
              <w:top w:val="single" w:sz="4" w:space="0" w:color="auto"/>
              <w:left w:val="single" w:sz="4" w:space="0" w:color="auto"/>
              <w:bottom w:val="single" w:sz="4" w:space="0" w:color="auto"/>
              <w:right w:val="single" w:sz="4" w:space="0" w:color="auto"/>
            </w:tcBorders>
            <w:vAlign w:val="center"/>
          </w:tcPr>
          <w:p w14:paraId="3FA3389D"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w:t>
            </w:r>
          </w:p>
        </w:tc>
        <w:tc>
          <w:tcPr>
            <w:tcW w:w="2445" w:type="dxa"/>
            <w:tcBorders>
              <w:top w:val="nil"/>
              <w:left w:val="single" w:sz="4" w:space="0" w:color="auto"/>
              <w:bottom w:val="nil"/>
              <w:right w:val="single" w:sz="4" w:space="0" w:color="auto"/>
            </w:tcBorders>
            <w:vAlign w:val="center"/>
          </w:tcPr>
          <w:p w14:paraId="73BFB8F2"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1AFCD29F" w14:textId="77777777" w:rsidTr="004F423A">
        <w:trPr>
          <w:trHeight w:val="29"/>
        </w:trPr>
        <w:tc>
          <w:tcPr>
            <w:tcW w:w="2742" w:type="dxa"/>
            <w:tcBorders>
              <w:top w:val="nil"/>
              <w:left w:val="single" w:sz="4" w:space="0" w:color="auto"/>
              <w:bottom w:val="single" w:sz="4" w:space="0" w:color="auto"/>
              <w:right w:val="single" w:sz="4" w:space="0" w:color="auto"/>
            </w:tcBorders>
          </w:tcPr>
          <w:p w14:paraId="00407EB8" w14:textId="77777777" w:rsidR="006F6378" w:rsidRPr="00C30686" w:rsidRDefault="006F6378" w:rsidP="0094020B">
            <w:pPr>
              <w:pStyle w:val="TAC"/>
              <w:rPr>
                <w:rFonts w:eastAsiaTheme="minorEastAsia" w:cs="Arial"/>
                <w:color w:val="000000"/>
                <w:szCs w:val="18"/>
                <w:lang w:val="en-US" w:eastAsia="zh-CN" w:bidi="ar"/>
              </w:rPr>
            </w:pPr>
          </w:p>
        </w:tc>
        <w:tc>
          <w:tcPr>
            <w:tcW w:w="2785" w:type="dxa"/>
            <w:tcBorders>
              <w:top w:val="nil"/>
              <w:left w:val="single" w:sz="4" w:space="0" w:color="auto"/>
              <w:bottom w:val="single" w:sz="4" w:space="0" w:color="auto"/>
              <w:right w:val="single" w:sz="4" w:space="0" w:color="auto"/>
            </w:tcBorders>
            <w:vAlign w:val="center"/>
          </w:tcPr>
          <w:p w14:paraId="454A080C" w14:textId="77777777" w:rsidR="006F6378" w:rsidRPr="00C30686" w:rsidRDefault="006F6378" w:rsidP="0094020B">
            <w:pPr>
              <w:pStyle w:val="TAC"/>
              <w:rPr>
                <w:rFonts w:eastAsiaTheme="minorEastAsia" w:cs="Arial"/>
                <w:color w:val="000000"/>
                <w:szCs w:val="18"/>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4239ED6"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25913DE1"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CA_n66(2A)</w:t>
            </w:r>
            <w:r w:rsidRPr="00C30686">
              <w:rPr>
                <w:rFonts w:eastAsiaTheme="minorEastAsia" w:cs="Arial" w:hint="eastAsia"/>
                <w:color w:val="000000"/>
                <w:szCs w:val="18"/>
                <w:lang w:val="en-US" w:eastAsia="zh-CN" w:bidi="ar"/>
              </w:rPr>
              <w:t>_BCS1</w:t>
            </w:r>
          </w:p>
        </w:tc>
        <w:tc>
          <w:tcPr>
            <w:tcW w:w="2445" w:type="dxa"/>
            <w:tcBorders>
              <w:top w:val="nil"/>
              <w:left w:val="single" w:sz="4" w:space="0" w:color="auto"/>
              <w:bottom w:val="single" w:sz="4" w:space="0" w:color="auto"/>
              <w:right w:val="single" w:sz="4" w:space="0" w:color="auto"/>
            </w:tcBorders>
            <w:vAlign w:val="center"/>
          </w:tcPr>
          <w:p w14:paraId="4FFF94D0"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6365BF55" w14:textId="77777777" w:rsidTr="004F423A">
        <w:trPr>
          <w:trHeight w:val="29"/>
        </w:trPr>
        <w:tc>
          <w:tcPr>
            <w:tcW w:w="2742" w:type="dxa"/>
            <w:tcBorders>
              <w:top w:val="nil"/>
              <w:left w:val="single" w:sz="4" w:space="0" w:color="auto"/>
              <w:bottom w:val="nil"/>
              <w:right w:val="single" w:sz="4" w:space="0" w:color="auto"/>
            </w:tcBorders>
          </w:tcPr>
          <w:p w14:paraId="7028D62E"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CA_n2(2A)-n12A-n66(2A)</w:t>
            </w:r>
          </w:p>
        </w:tc>
        <w:tc>
          <w:tcPr>
            <w:tcW w:w="2785" w:type="dxa"/>
            <w:tcBorders>
              <w:top w:val="nil"/>
              <w:left w:val="single" w:sz="4" w:space="0" w:color="auto"/>
              <w:bottom w:val="nil"/>
              <w:right w:val="single" w:sz="4" w:space="0" w:color="auto"/>
            </w:tcBorders>
            <w:vAlign w:val="center"/>
          </w:tcPr>
          <w:p w14:paraId="69AD9A4B" w14:textId="77777777" w:rsidR="006F6378" w:rsidRPr="00C30686" w:rsidRDefault="006F6378" w:rsidP="0094020B">
            <w:pPr>
              <w:pStyle w:val="TAC"/>
              <w:rPr>
                <w:rFonts w:eastAsiaTheme="minorEastAsia"/>
                <w:szCs w:val="18"/>
                <w:lang w:eastAsia="zh-CN"/>
              </w:rPr>
            </w:pPr>
            <w:r w:rsidRPr="00C30686">
              <w:rPr>
                <w:rFonts w:eastAsiaTheme="minorEastAsia"/>
                <w:szCs w:val="18"/>
                <w:lang w:eastAsia="zh-CN"/>
              </w:rPr>
              <w:t>CA_n2A-n12A</w:t>
            </w:r>
          </w:p>
          <w:p w14:paraId="44052B8D" w14:textId="77777777" w:rsidR="006F6378" w:rsidRPr="00C30686" w:rsidRDefault="006F6378" w:rsidP="0094020B">
            <w:pPr>
              <w:pStyle w:val="TAC"/>
              <w:rPr>
                <w:rFonts w:eastAsiaTheme="minorEastAsia"/>
                <w:szCs w:val="18"/>
                <w:lang w:eastAsia="zh-CN"/>
              </w:rPr>
            </w:pPr>
            <w:r w:rsidRPr="00C30686">
              <w:rPr>
                <w:rFonts w:eastAsiaTheme="minorEastAsia"/>
                <w:szCs w:val="18"/>
                <w:lang w:eastAsia="zh-CN"/>
              </w:rPr>
              <w:t>CA_n2A-n</w:t>
            </w:r>
            <w:r w:rsidRPr="00C30686">
              <w:rPr>
                <w:rFonts w:eastAsiaTheme="minorEastAsia" w:hint="eastAsia"/>
                <w:szCs w:val="18"/>
                <w:lang w:val="en-US" w:eastAsia="zh-CN"/>
              </w:rPr>
              <w:t>66</w:t>
            </w:r>
            <w:r w:rsidRPr="00C30686">
              <w:rPr>
                <w:rFonts w:eastAsiaTheme="minorEastAsia"/>
                <w:szCs w:val="18"/>
                <w:lang w:eastAsia="zh-CN"/>
              </w:rPr>
              <w:t xml:space="preserve">A </w:t>
            </w:r>
          </w:p>
          <w:p w14:paraId="1564A72D"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szCs w:val="18"/>
                <w:lang w:eastAsia="zh-CN"/>
              </w:rPr>
              <w:t>CA_n12A-n</w:t>
            </w:r>
            <w:r w:rsidRPr="00C30686">
              <w:rPr>
                <w:rFonts w:eastAsiaTheme="minorEastAsia" w:hint="eastAsia"/>
                <w:szCs w:val="18"/>
                <w:lang w:val="en-US" w:eastAsia="zh-CN"/>
              </w:rPr>
              <w:t>66</w:t>
            </w:r>
            <w:r w:rsidRPr="00C30686">
              <w:rPr>
                <w:rFonts w:eastAsiaTheme="minorEastAsia"/>
                <w:szCs w:val="18"/>
                <w:lang w:eastAsia="zh-CN"/>
              </w:rPr>
              <w:t>A</w:t>
            </w:r>
          </w:p>
        </w:tc>
        <w:tc>
          <w:tcPr>
            <w:tcW w:w="1259" w:type="dxa"/>
            <w:tcBorders>
              <w:top w:val="single" w:sz="4" w:space="0" w:color="auto"/>
              <w:left w:val="single" w:sz="4" w:space="0" w:color="auto"/>
              <w:bottom w:val="single" w:sz="4" w:space="0" w:color="auto"/>
              <w:right w:val="single" w:sz="4" w:space="0" w:color="auto"/>
            </w:tcBorders>
          </w:tcPr>
          <w:p w14:paraId="516E32DA"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n2</w:t>
            </w:r>
          </w:p>
        </w:tc>
        <w:tc>
          <w:tcPr>
            <w:tcW w:w="4356" w:type="dxa"/>
            <w:tcBorders>
              <w:top w:val="single" w:sz="4" w:space="0" w:color="auto"/>
              <w:left w:val="single" w:sz="4" w:space="0" w:color="auto"/>
              <w:bottom w:val="single" w:sz="4" w:space="0" w:color="auto"/>
              <w:right w:val="single" w:sz="4" w:space="0" w:color="auto"/>
            </w:tcBorders>
            <w:vAlign w:val="center"/>
          </w:tcPr>
          <w:p w14:paraId="0BA1B64E"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CA_n2(2A)</w:t>
            </w:r>
            <w:r w:rsidRPr="00C30686">
              <w:rPr>
                <w:rFonts w:eastAsiaTheme="minorEastAsia" w:cs="Arial" w:hint="eastAsia"/>
                <w:color w:val="000000"/>
                <w:szCs w:val="18"/>
                <w:lang w:val="en-US" w:eastAsia="zh-CN" w:bidi="ar"/>
              </w:rPr>
              <w:t>_BCS0</w:t>
            </w:r>
          </w:p>
        </w:tc>
        <w:tc>
          <w:tcPr>
            <w:tcW w:w="2445" w:type="dxa"/>
            <w:tcBorders>
              <w:top w:val="nil"/>
              <w:left w:val="single" w:sz="4" w:space="0" w:color="auto"/>
              <w:bottom w:val="nil"/>
              <w:right w:val="single" w:sz="4" w:space="0" w:color="auto"/>
            </w:tcBorders>
            <w:vAlign w:val="center"/>
          </w:tcPr>
          <w:p w14:paraId="55DB9165"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0</w:t>
            </w:r>
          </w:p>
        </w:tc>
      </w:tr>
      <w:tr w:rsidR="006F6378" w:rsidRPr="00C30686" w14:paraId="4503ED84" w14:textId="77777777" w:rsidTr="004F423A">
        <w:trPr>
          <w:trHeight w:val="29"/>
        </w:trPr>
        <w:tc>
          <w:tcPr>
            <w:tcW w:w="2742" w:type="dxa"/>
            <w:tcBorders>
              <w:top w:val="nil"/>
              <w:left w:val="single" w:sz="4" w:space="0" w:color="auto"/>
              <w:bottom w:val="nil"/>
              <w:right w:val="single" w:sz="4" w:space="0" w:color="auto"/>
            </w:tcBorders>
          </w:tcPr>
          <w:p w14:paraId="516A1272" w14:textId="77777777" w:rsidR="006F6378" w:rsidRPr="00C30686" w:rsidRDefault="006F6378" w:rsidP="0094020B">
            <w:pPr>
              <w:pStyle w:val="TAC"/>
              <w:rPr>
                <w:rFonts w:eastAsiaTheme="minorEastAsia" w:cs="Arial"/>
                <w:color w:val="000000"/>
                <w:szCs w:val="18"/>
                <w:lang w:val="en-US" w:eastAsia="zh-CN" w:bidi="ar"/>
              </w:rPr>
            </w:pPr>
          </w:p>
        </w:tc>
        <w:tc>
          <w:tcPr>
            <w:tcW w:w="2785" w:type="dxa"/>
            <w:tcBorders>
              <w:top w:val="nil"/>
              <w:left w:val="single" w:sz="4" w:space="0" w:color="auto"/>
              <w:bottom w:val="nil"/>
              <w:right w:val="single" w:sz="4" w:space="0" w:color="auto"/>
            </w:tcBorders>
            <w:vAlign w:val="center"/>
          </w:tcPr>
          <w:p w14:paraId="6D526ED6" w14:textId="77777777" w:rsidR="006F6378" w:rsidRPr="00C30686" w:rsidRDefault="006F6378" w:rsidP="0094020B">
            <w:pPr>
              <w:pStyle w:val="TAC"/>
              <w:rPr>
                <w:rFonts w:eastAsiaTheme="minorEastAsia" w:cs="Arial"/>
                <w:color w:val="000000"/>
                <w:szCs w:val="18"/>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E72F644"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n12</w:t>
            </w:r>
          </w:p>
        </w:tc>
        <w:tc>
          <w:tcPr>
            <w:tcW w:w="4356" w:type="dxa"/>
            <w:tcBorders>
              <w:top w:val="single" w:sz="4" w:space="0" w:color="auto"/>
              <w:left w:val="single" w:sz="4" w:space="0" w:color="auto"/>
              <w:bottom w:val="single" w:sz="4" w:space="0" w:color="auto"/>
              <w:right w:val="single" w:sz="4" w:space="0" w:color="auto"/>
            </w:tcBorders>
            <w:vAlign w:val="center"/>
          </w:tcPr>
          <w:p w14:paraId="6B5E3F2E"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w:t>
            </w:r>
          </w:p>
        </w:tc>
        <w:tc>
          <w:tcPr>
            <w:tcW w:w="2445" w:type="dxa"/>
            <w:tcBorders>
              <w:top w:val="nil"/>
              <w:left w:val="single" w:sz="4" w:space="0" w:color="auto"/>
              <w:bottom w:val="nil"/>
              <w:right w:val="single" w:sz="4" w:space="0" w:color="auto"/>
            </w:tcBorders>
            <w:vAlign w:val="center"/>
          </w:tcPr>
          <w:p w14:paraId="19AAB58F"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37CCCBC0" w14:textId="77777777" w:rsidTr="004F423A">
        <w:trPr>
          <w:trHeight w:val="29"/>
        </w:trPr>
        <w:tc>
          <w:tcPr>
            <w:tcW w:w="2742" w:type="dxa"/>
            <w:tcBorders>
              <w:top w:val="nil"/>
              <w:left w:val="single" w:sz="4" w:space="0" w:color="auto"/>
              <w:bottom w:val="single" w:sz="4" w:space="0" w:color="auto"/>
              <w:right w:val="single" w:sz="4" w:space="0" w:color="auto"/>
            </w:tcBorders>
          </w:tcPr>
          <w:p w14:paraId="42BBAE21" w14:textId="77777777" w:rsidR="006F6378" w:rsidRPr="00C30686" w:rsidRDefault="006F6378" w:rsidP="0094020B">
            <w:pPr>
              <w:pStyle w:val="TAC"/>
              <w:rPr>
                <w:rFonts w:eastAsiaTheme="minorEastAsia" w:cs="Arial"/>
                <w:color w:val="000000"/>
                <w:szCs w:val="18"/>
                <w:lang w:val="en-US" w:eastAsia="zh-CN" w:bidi="ar"/>
              </w:rPr>
            </w:pPr>
          </w:p>
        </w:tc>
        <w:tc>
          <w:tcPr>
            <w:tcW w:w="2785" w:type="dxa"/>
            <w:tcBorders>
              <w:top w:val="nil"/>
              <w:left w:val="single" w:sz="4" w:space="0" w:color="auto"/>
              <w:bottom w:val="single" w:sz="4" w:space="0" w:color="auto"/>
              <w:right w:val="single" w:sz="4" w:space="0" w:color="auto"/>
            </w:tcBorders>
            <w:vAlign w:val="center"/>
          </w:tcPr>
          <w:p w14:paraId="35140546" w14:textId="77777777" w:rsidR="006F6378" w:rsidRPr="00C30686" w:rsidRDefault="006F6378" w:rsidP="0094020B">
            <w:pPr>
              <w:pStyle w:val="TAC"/>
              <w:rPr>
                <w:rFonts w:eastAsiaTheme="minorEastAsia" w:cs="Arial"/>
                <w:color w:val="000000"/>
                <w:szCs w:val="18"/>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C1B2DBD"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19B6874D"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CA_n66(2A)</w:t>
            </w:r>
            <w:r w:rsidRPr="00C30686">
              <w:rPr>
                <w:rFonts w:eastAsiaTheme="minorEastAsia" w:cs="Arial" w:hint="eastAsia"/>
                <w:color w:val="000000"/>
                <w:szCs w:val="18"/>
                <w:lang w:val="en-US" w:eastAsia="zh-CN" w:bidi="ar"/>
              </w:rPr>
              <w:t>_BCS1</w:t>
            </w:r>
          </w:p>
        </w:tc>
        <w:tc>
          <w:tcPr>
            <w:tcW w:w="2445" w:type="dxa"/>
            <w:tcBorders>
              <w:top w:val="nil"/>
              <w:left w:val="single" w:sz="4" w:space="0" w:color="auto"/>
              <w:bottom w:val="single" w:sz="4" w:space="0" w:color="auto"/>
              <w:right w:val="single" w:sz="4" w:space="0" w:color="auto"/>
            </w:tcBorders>
            <w:vAlign w:val="center"/>
          </w:tcPr>
          <w:p w14:paraId="0A714E12"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1A08E47D" w14:textId="77777777" w:rsidTr="004F423A">
        <w:trPr>
          <w:trHeight w:val="29"/>
        </w:trPr>
        <w:tc>
          <w:tcPr>
            <w:tcW w:w="2742" w:type="dxa"/>
            <w:tcBorders>
              <w:top w:val="nil"/>
              <w:left w:val="single" w:sz="4" w:space="0" w:color="auto"/>
              <w:bottom w:val="nil"/>
              <w:right w:val="single" w:sz="4" w:space="0" w:color="auto"/>
            </w:tcBorders>
          </w:tcPr>
          <w:p w14:paraId="46B15BF7"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CA_n2A-n12A-n66(3A)</w:t>
            </w:r>
          </w:p>
        </w:tc>
        <w:tc>
          <w:tcPr>
            <w:tcW w:w="2785" w:type="dxa"/>
            <w:tcBorders>
              <w:top w:val="nil"/>
              <w:left w:val="single" w:sz="4" w:space="0" w:color="auto"/>
              <w:bottom w:val="nil"/>
              <w:right w:val="single" w:sz="4" w:space="0" w:color="auto"/>
            </w:tcBorders>
            <w:vAlign w:val="center"/>
          </w:tcPr>
          <w:p w14:paraId="1D21FD0E" w14:textId="77777777" w:rsidR="006F6378" w:rsidRPr="00C30686" w:rsidRDefault="006F6378" w:rsidP="0094020B">
            <w:pPr>
              <w:pStyle w:val="TAC"/>
              <w:rPr>
                <w:rFonts w:eastAsiaTheme="minorEastAsia"/>
                <w:szCs w:val="18"/>
                <w:lang w:eastAsia="zh-CN"/>
              </w:rPr>
            </w:pPr>
            <w:r w:rsidRPr="00C30686">
              <w:rPr>
                <w:rFonts w:eastAsiaTheme="minorEastAsia"/>
                <w:szCs w:val="18"/>
                <w:lang w:eastAsia="zh-CN"/>
              </w:rPr>
              <w:t>CA_n2A-n12A</w:t>
            </w:r>
          </w:p>
          <w:p w14:paraId="3BF5D243" w14:textId="77777777" w:rsidR="006F6378" w:rsidRPr="00C30686" w:rsidRDefault="006F6378" w:rsidP="0094020B">
            <w:pPr>
              <w:pStyle w:val="TAC"/>
              <w:rPr>
                <w:rFonts w:eastAsiaTheme="minorEastAsia"/>
                <w:szCs w:val="18"/>
                <w:lang w:eastAsia="zh-CN"/>
              </w:rPr>
            </w:pPr>
            <w:r w:rsidRPr="00C30686">
              <w:rPr>
                <w:rFonts w:eastAsiaTheme="minorEastAsia"/>
                <w:szCs w:val="18"/>
                <w:lang w:eastAsia="zh-CN"/>
              </w:rPr>
              <w:t>CA_n2A-n</w:t>
            </w:r>
            <w:r w:rsidRPr="00C30686">
              <w:rPr>
                <w:rFonts w:eastAsiaTheme="minorEastAsia" w:hint="eastAsia"/>
                <w:szCs w:val="18"/>
                <w:lang w:val="en-US" w:eastAsia="zh-CN"/>
              </w:rPr>
              <w:t>66</w:t>
            </w:r>
            <w:r w:rsidRPr="00C30686">
              <w:rPr>
                <w:rFonts w:eastAsiaTheme="minorEastAsia"/>
                <w:szCs w:val="18"/>
                <w:lang w:eastAsia="zh-CN"/>
              </w:rPr>
              <w:t xml:space="preserve">A </w:t>
            </w:r>
          </w:p>
          <w:p w14:paraId="60901573"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szCs w:val="18"/>
                <w:lang w:eastAsia="zh-CN"/>
              </w:rPr>
              <w:t>CA_n12A-n</w:t>
            </w:r>
            <w:r w:rsidRPr="00C30686">
              <w:rPr>
                <w:rFonts w:eastAsiaTheme="minorEastAsia" w:hint="eastAsia"/>
                <w:szCs w:val="18"/>
                <w:lang w:val="en-US" w:eastAsia="zh-CN"/>
              </w:rPr>
              <w:t>66</w:t>
            </w:r>
            <w:r w:rsidRPr="00C30686">
              <w:rPr>
                <w:rFonts w:eastAsiaTheme="minorEastAsia"/>
                <w:szCs w:val="18"/>
                <w:lang w:eastAsia="zh-CN"/>
              </w:rPr>
              <w:t>A</w:t>
            </w:r>
          </w:p>
        </w:tc>
        <w:tc>
          <w:tcPr>
            <w:tcW w:w="1259" w:type="dxa"/>
            <w:tcBorders>
              <w:top w:val="single" w:sz="4" w:space="0" w:color="auto"/>
              <w:left w:val="single" w:sz="4" w:space="0" w:color="auto"/>
              <w:bottom w:val="single" w:sz="4" w:space="0" w:color="auto"/>
              <w:right w:val="single" w:sz="4" w:space="0" w:color="auto"/>
            </w:tcBorders>
          </w:tcPr>
          <w:p w14:paraId="1293D710"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n2</w:t>
            </w:r>
          </w:p>
        </w:tc>
        <w:tc>
          <w:tcPr>
            <w:tcW w:w="4356" w:type="dxa"/>
            <w:tcBorders>
              <w:top w:val="single" w:sz="4" w:space="0" w:color="auto"/>
              <w:left w:val="single" w:sz="4" w:space="0" w:color="auto"/>
              <w:bottom w:val="single" w:sz="4" w:space="0" w:color="auto"/>
              <w:right w:val="single" w:sz="4" w:space="0" w:color="auto"/>
            </w:tcBorders>
            <w:vAlign w:val="center"/>
          </w:tcPr>
          <w:p w14:paraId="4CAE4512"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549CAF96"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0</w:t>
            </w:r>
          </w:p>
        </w:tc>
      </w:tr>
      <w:tr w:rsidR="006F6378" w:rsidRPr="00C30686" w14:paraId="18BE098D" w14:textId="77777777" w:rsidTr="004F423A">
        <w:trPr>
          <w:trHeight w:val="29"/>
        </w:trPr>
        <w:tc>
          <w:tcPr>
            <w:tcW w:w="2742" w:type="dxa"/>
            <w:tcBorders>
              <w:top w:val="nil"/>
              <w:left w:val="single" w:sz="4" w:space="0" w:color="auto"/>
              <w:bottom w:val="nil"/>
              <w:right w:val="single" w:sz="4" w:space="0" w:color="auto"/>
            </w:tcBorders>
          </w:tcPr>
          <w:p w14:paraId="62323E77" w14:textId="77777777" w:rsidR="006F6378" w:rsidRPr="00C30686" w:rsidRDefault="006F6378" w:rsidP="0094020B">
            <w:pPr>
              <w:pStyle w:val="TAC"/>
              <w:rPr>
                <w:rFonts w:eastAsiaTheme="minorEastAsia" w:cs="Arial"/>
                <w:color w:val="000000"/>
                <w:szCs w:val="18"/>
                <w:lang w:val="en-US" w:eastAsia="zh-CN" w:bidi="ar"/>
              </w:rPr>
            </w:pPr>
          </w:p>
        </w:tc>
        <w:tc>
          <w:tcPr>
            <w:tcW w:w="2785" w:type="dxa"/>
            <w:tcBorders>
              <w:top w:val="nil"/>
              <w:left w:val="single" w:sz="4" w:space="0" w:color="auto"/>
              <w:bottom w:val="nil"/>
              <w:right w:val="single" w:sz="4" w:space="0" w:color="auto"/>
            </w:tcBorders>
            <w:vAlign w:val="center"/>
          </w:tcPr>
          <w:p w14:paraId="3C9337C4" w14:textId="77777777" w:rsidR="006F6378" w:rsidRPr="00C30686" w:rsidRDefault="006F6378" w:rsidP="0094020B">
            <w:pPr>
              <w:pStyle w:val="TAC"/>
              <w:rPr>
                <w:rFonts w:eastAsiaTheme="minorEastAsia" w:cs="Arial"/>
                <w:color w:val="000000"/>
                <w:szCs w:val="18"/>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6CF408D"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n12</w:t>
            </w:r>
          </w:p>
        </w:tc>
        <w:tc>
          <w:tcPr>
            <w:tcW w:w="4356" w:type="dxa"/>
            <w:tcBorders>
              <w:top w:val="single" w:sz="4" w:space="0" w:color="auto"/>
              <w:left w:val="single" w:sz="4" w:space="0" w:color="auto"/>
              <w:bottom w:val="single" w:sz="4" w:space="0" w:color="auto"/>
              <w:right w:val="single" w:sz="4" w:space="0" w:color="auto"/>
            </w:tcBorders>
            <w:vAlign w:val="center"/>
          </w:tcPr>
          <w:p w14:paraId="07EC6613"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w:t>
            </w:r>
          </w:p>
        </w:tc>
        <w:tc>
          <w:tcPr>
            <w:tcW w:w="2445" w:type="dxa"/>
            <w:tcBorders>
              <w:top w:val="nil"/>
              <w:left w:val="single" w:sz="4" w:space="0" w:color="auto"/>
              <w:bottom w:val="nil"/>
              <w:right w:val="single" w:sz="4" w:space="0" w:color="auto"/>
            </w:tcBorders>
            <w:vAlign w:val="center"/>
          </w:tcPr>
          <w:p w14:paraId="13149C54"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0DA2C042" w14:textId="77777777" w:rsidTr="004F423A">
        <w:trPr>
          <w:trHeight w:val="29"/>
        </w:trPr>
        <w:tc>
          <w:tcPr>
            <w:tcW w:w="2742" w:type="dxa"/>
            <w:tcBorders>
              <w:top w:val="nil"/>
              <w:left w:val="single" w:sz="4" w:space="0" w:color="auto"/>
              <w:bottom w:val="single" w:sz="4" w:space="0" w:color="auto"/>
              <w:right w:val="single" w:sz="4" w:space="0" w:color="auto"/>
            </w:tcBorders>
          </w:tcPr>
          <w:p w14:paraId="4D812131" w14:textId="77777777" w:rsidR="006F6378" w:rsidRPr="00C30686" w:rsidRDefault="006F6378" w:rsidP="0094020B">
            <w:pPr>
              <w:pStyle w:val="TAC"/>
              <w:rPr>
                <w:rFonts w:eastAsiaTheme="minorEastAsia" w:cs="Arial"/>
                <w:color w:val="000000"/>
                <w:szCs w:val="18"/>
                <w:lang w:val="en-US" w:eastAsia="zh-CN" w:bidi="ar"/>
              </w:rPr>
            </w:pPr>
          </w:p>
        </w:tc>
        <w:tc>
          <w:tcPr>
            <w:tcW w:w="2785" w:type="dxa"/>
            <w:tcBorders>
              <w:top w:val="nil"/>
              <w:left w:val="single" w:sz="4" w:space="0" w:color="auto"/>
              <w:bottom w:val="single" w:sz="4" w:space="0" w:color="auto"/>
              <w:right w:val="single" w:sz="4" w:space="0" w:color="auto"/>
            </w:tcBorders>
            <w:vAlign w:val="center"/>
          </w:tcPr>
          <w:p w14:paraId="6DE32CC4" w14:textId="77777777" w:rsidR="006F6378" w:rsidRPr="00C30686" w:rsidRDefault="006F6378" w:rsidP="0094020B">
            <w:pPr>
              <w:pStyle w:val="TAC"/>
              <w:rPr>
                <w:rFonts w:eastAsiaTheme="minorEastAsia" w:cs="Arial"/>
                <w:color w:val="000000"/>
                <w:szCs w:val="18"/>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F393E7C"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121EE873"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CA_n66(3A)</w:t>
            </w:r>
            <w:r w:rsidRPr="00C30686">
              <w:rPr>
                <w:rFonts w:eastAsiaTheme="minorEastAsia" w:cs="Arial" w:hint="eastAsia"/>
                <w:color w:val="000000"/>
                <w:szCs w:val="18"/>
                <w:lang w:val="en-US" w:eastAsia="zh-CN" w:bidi="ar"/>
              </w:rPr>
              <w:t>_BCS0</w:t>
            </w:r>
          </w:p>
        </w:tc>
        <w:tc>
          <w:tcPr>
            <w:tcW w:w="2445" w:type="dxa"/>
            <w:tcBorders>
              <w:top w:val="nil"/>
              <w:left w:val="single" w:sz="4" w:space="0" w:color="auto"/>
              <w:bottom w:val="single" w:sz="4" w:space="0" w:color="auto"/>
              <w:right w:val="single" w:sz="4" w:space="0" w:color="auto"/>
            </w:tcBorders>
            <w:vAlign w:val="center"/>
          </w:tcPr>
          <w:p w14:paraId="46C84F9B"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6F80D4BD" w14:textId="77777777" w:rsidTr="004F423A">
        <w:trPr>
          <w:trHeight w:val="29"/>
        </w:trPr>
        <w:tc>
          <w:tcPr>
            <w:tcW w:w="2742" w:type="dxa"/>
            <w:tcBorders>
              <w:top w:val="nil"/>
              <w:left w:val="single" w:sz="4" w:space="0" w:color="auto"/>
              <w:bottom w:val="nil"/>
              <w:right w:val="single" w:sz="4" w:space="0" w:color="auto"/>
            </w:tcBorders>
            <w:vAlign w:val="center"/>
          </w:tcPr>
          <w:p w14:paraId="37B65A6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CA_n2A-n12A-n77A</w:t>
            </w:r>
          </w:p>
        </w:tc>
        <w:tc>
          <w:tcPr>
            <w:tcW w:w="2785" w:type="dxa"/>
            <w:tcBorders>
              <w:top w:val="nil"/>
              <w:left w:val="single" w:sz="4" w:space="0" w:color="auto"/>
              <w:bottom w:val="nil"/>
              <w:right w:val="single" w:sz="4" w:space="0" w:color="auto"/>
            </w:tcBorders>
            <w:vAlign w:val="center"/>
          </w:tcPr>
          <w:p w14:paraId="69B5E9C4" w14:textId="77777777" w:rsidR="006F6378" w:rsidRPr="00C30686" w:rsidRDefault="006F6378" w:rsidP="0094020B">
            <w:pPr>
              <w:pStyle w:val="TAC"/>
              <w:rPr>
                <w:rFonts w:eastAsiaTheme="minorEastAsia"/>
                <w:lang w:val="en-US"/>
              </w:rPr>
            </w:pPr>
            <w:r w:rsidRPr="00C30686">
              <w:rPr>
                <w:rFonts w:eastAsiaTheme="minorEastAsia"/>
                <w:lang w:val="en-US"/>
              </w:rPr>
              <w:t>n77</w:t>
            </w:r>
            <w:r w:rsidRPr="00C30686">
              <w:rPr>
                <w:rFonts w:eastAsiaTheme="minorEastAsia"/>
                <w:vertAlign w:val="superscript"/>
                <w:lang w:val="en-US"/>
              </w:rPr>
              <w:t>7</w:t>
            </w:r>
          </w:p>
          <w:p w14:paraId="02D5FCB1" w14:textId="77777777" w:rsidR="006F6378" w:rsidRPr="00C30686" w:rsidRDefault="006F6378" w:rsidP="0094020B">
            <w:pPr>
              <w:pStyle w:val="TAC"/>
              <w:rPr>
                <w:rFonts w:eastAsiaTheme="minorEastAsia"/>
                <w:lang w:val="en-US"/>
              </w:rPr>
            </w:pPr>
            <w:r w:rsidRPr="00C30686">
              <w:rPr>
                <w:rFonts w:eastAsiaTheme="minorEastAsia"/>
                <w:lang w:val="en-US"/>
              </w:rPr>
              <w:t>CA_n2A-n12A</w:t>
            </w:r>
          </w:p>
          <w:p w14:paraId="664BC8C6" w14:textId="77777777" w:rsidR="006F6378" w:rsidRPr="00C30686" w:rsidRDefault="006F6378" w:rsidP="0094020B">
            <w:pPr>
              <w:pStyle w:val="TAC"/>
              <w:rPr>
                <w:rFonts w:eastAsiaTheme="minorEastAsia"/>
                <w:lang w:val="en-US"/>
              </w:rPr>
            </w:pPr>
            <w:r w:rsidRPr="00C30686">
              <w:rPr>
                <w:rFonts w:eastAsiaTheme="minorEastAsia"/>
                <w:lang w:val="en-US"/>
              </w:rPr>
              <w:t>CA_n2A-n77A</w:t>
            </w:r>
            <w:r w:rsidRPr="00C30686">
              <w:rPr>
                <w:rFonts w:eastAsiaTheme="minorEastAsia"/>
                <w:vertAlign w:val="superscript"/>
                <w:lang w:val="en-US"/>
              </w:rPr>
              <w:t>7</w:t>
            </w:r>
          </w:p>
          <w:p w14:paraId="04622FCC" w14:textId="77777777" w:rsidR="006F6378" w:rsidRPr="00C30686" w:rsidRDefault="006F6378" w:rsidP="0094020B">
            <w:pPr>
              <w:pStyle w:val="TAC"/>
              <w:rPr>
                <w:rFonts w:eastAsiaTheme="minorEastAsia"/>
                <w:lang w:val="en-US" w:eastAsia="zh-CN"/>
              </w:rPr>
            </w:pPr>
            <w:r w:rsidRPr="00C30686">
              <w:rPr>
                <w:rFonts w:eastAsiaTheme="minorEastAsia"/>
                <w:lang w:val="en-US"/>
              </w:rPr>
              <w:t>CA_n12A-n77A</w:t>
            </w:r>
            <w:r w:rsidRPr="00C30686">
              <w:rPr>
                <w:rFonts w:eastAsiaTheme="minorEastAsia"/>
                <w:vertAlign w:val="superscript"/>
                <w:lang w:val="en-US"/>
              </w:rPr>
              <w:t>7</w:t>
            </w:r>
          </w:p>
        </w:tc>
        <w:tc>
          <w:tcPr>
            <w:tcW w:w="1259" w:type="dxa"/>
            <w:tcBorders>
              <w:top w:val="single" w:sz="4" w:space="0" w:color="auto"/>
              <w:left w:val="single" w:sz="4" w:space="0" w:color="auto"/>
              <w:bottom w:val="single" w:sz="4" w:space="0" w:color="auto"/>
              <w:right w:val="single" w:sz="4" w:space="0" w:color="auto"/>
            </w:tcBorders>
            <w:vAlign w:val="center"/>
          </w:tcPr>
          <w:p w14:paraId="45D063C0" w14:textId="77777777" w:rsidR="006F6378" w:rsidRPr="00C30686" w:rsidRDefault="006F6378" w:rsidP="0094020B">
            <w:pPr>
              <w:pStyle w:val="TAC"/>
              <w:rPr>
                <w:rFonts w:eastAsiaTheme="minorEastAsia"/>
                <w:lang w:val="en-US" w:eastAsia="zh-CN"/>
              </w:rPr>
            </w:pPr>
            <w:r w:rsidRPr="00C30686">
              <w:rPr>
                <w:rFonts w:eastAsiaTheme="minorEastAsia"/>
                <w:lang w:val="en-US"/>
              </w:rPr>
              <w:t>n2</w:t>
            </w:r>
          </w:p>
        </w:tc>
        <w:tc>
          <w:tcPr>
            <w:tcW w:w="4356" w:type="dxa"/>
            <w:tcBorders>
              <w:top w:val="single" w:sz="4" w:space="0" w:color="auto"/>
              <w:left w:val="single" w:sz="4" w:space="0" w:color="auto"/>
              <w:bottom w:val="single" w:sz="4" w:space="0" w:color="auto"/>
              <w:right w:val="single" w:sz="4" w:space="0" w:color="auto"/>
            </w:tcBorders>
            <w:vAlign w:val="center"/>
          </w:tcPr>
          <w:p w14:paraId="668F90E4"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2CB67A5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59E25C68" w14:textId="77777777" w:rsidTr="004F423A">
        <w:trPr>
          <w:trHeight w:val="29"/>
        </w:trPr>
        <w:tc>
          <w:tcPr>
            <w:tcW w:w="2742" w:type="dxa"/>
            <w:tcBorders>
              <w:top w:val="nil"/>
              <w:left w:val="single" w:sz="4" w:space="0" w:color="auto"/>
              <w:bottom w:val="nil"/>
              <w:right w:val="single" w:sz="4" w:space="0" w:color="auto"/>
            </w:tcBorders>
            <w:vAlign w:val="center"/>
          </w:tcPr>
          <w:p w14:paraId="3C6E552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FC510E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62765E8" w14:textId="77777777" w:rsidR="006F6378" w:rsidRPr="00C30686" w:rsidRDefault="006F6378" w:rsidP="0094020B">
            <w:pPr>
              <w:pStyle w:val="TAC"/>
              <w:rPr>
                <w:rFonts w:eastAsiaTheme="minorEastAsia"/>
                <w:lang w:val="en-US" w:eastAsia="zh-CN"/>
              </w:rPr>
            </w:pPr>
            <w:r w:rsidRPr="00C30686">
              <w:rPr>
                <w:rFonts w:eastAsiaTheme="minorEastAsia"/>
                <w:lang w:val="en-US"/>
              </w:rPr>
              <w:t>n12</w:t>
            </w:r>
          </w:p>
        </w:tc>
        <w:tc>
          <w:tcPr>
            <w:tcW w:w="4356" w:type="dxa"/>
            <w:tcBorders>
              <w:top w:val="single" w:sz="4" w:space="0" w:color="auto"/>
              <w:left w:val="single" w:sz="4" w:space="0" w:color="auto"/>
              <w:bottom w:val="single" w:sz="4" w:space="0" w:color="auto"/>
              <w:right w:val="single" w:sz="4" w:space="0" w:color="auto"/>
            </w:tcBorders>
            <w:vAlign w:val="center"/>
          </w:tcPr>
          <w:p w14:paraId="607D6167"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w:t>
            </w:r>
          </w:p>
        </w:tc>
        <w:tc>
          <w:tcPr>
            <w:tcW w:w="2445" w:type="dxa"/>
            <w:tcBorders>
              <w:top w:val="nil"/>
              <w:left w:val="single" w:sz="4" w:space="0" w:color="auto"/>
              <w:bottom w:val="nil"/>
              <w:right w:val="single" w:sz="4" w:space="0" w:color="auto"/>
            </w:tcBorders>
            <w:vAlign w:val="center"/>
          </w:tcPr>
          <w:p w14:paraId="450E8A74" w14:textId="77777777" w:rsidR="006F6378" w:rsidRPr="00C30686" w:rsidRDefault="006F6378" w:rsidP="0094020B">
            <w:pPr>
              <w:pStyle w:val="TAC"/>
              <w:rPr>
                <w:rFonts w:eastAsiaTheme="minorEastAsia"/>
                <w:lang w:val="en-US" w:eastAsia="zh-CN"/>
              </w:rPr>
            </w:pPr>
          </w:p>
        </w:tc>
      </w:tr>
      <w:tr w:rsidR="006F6378" w:rsidRPr="00C30686" w14:paraId="1FB52EBB"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BFFDA9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0170F64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5A3953E" w14:textId="77777777" w:rsidR="006F6378" w:rsidRPr="00C30686" w:rsidRDefault="006F6378" w:rsidP="0094020B">
            <w:pPr>
              <w:pStyle w:val="TAC"/>
              <w:rPr>
                <w:rFonts w:eastAsiaTheme="minorEastAsia"/>
                <w:lang w:val="en-US" w:eastAsia="zh-CN"/>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4FA15ADE"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7C27D8CD" w14:textId="77777777" w:rsidR="006F6378" w:rsidRPr="00C30686" w:rsidRDefault="006F6378" w:rsidP="0094020B">
            <w:pPr>
              <w:pStyle w:val="TAC"/>
              <w:rPr>
                <w:rFonts w:eastAsiaTheme="minorEastAsia"/>
                <w:lang w:val="en-US" w:eastAsia="zh-CN"/>
              </w:rPr>
            </w:pPr>
          </w:p>
        </w:tc>
      </w:tr>
      <w:tr w:rsidR="006F6378" w:rsidRPr="00C30686" w14:paraId="07639F6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4CE71F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CA_n2(2A)-n12A-n77A</w:t>
            </w:r>
          </w:p>
        </w:tc>
        <w:tc>
          <w:tcPr>
            <w:tcW w:w="2785" w:type="dxa"/>
            <w:tcBorders>
              <w:top w:val="single" w:sz="4" w:space="0" w:color="auto"/>
              <w:left w:val="single" w:sz="4" w:space="0" w:color="auto"/>
              <w:bottom w:val="nil"/>
              <w:right w:val="single" w:sz="4" w:space="0" w:color="auto"/>
            </w:tcBorders>
            <w:vAlign w:val="center"/>
          </w:tcPr>
          <w:p w14:paraId="7EF69C6A" w14:textId="77777777" w:rsidR="006F6378" w:rsidRPr="00C30686" w:rsidRDefault="006F6378" w:rsidP="0094020B">
            <w:pPr>
              <w:pStyle w:val="TAC"/>
              <w:rPr>
                <w:rFonts w:eastAsiaTheme="minorEastAsia"/>
              </w:rPr>
            </w:pPr>
            <w:r w:rsidRPr="00C30686">
              <w:rPr>
                <w:rFonts w:eastAsiaTheme="minorEastAsia"/>
              </w:rPr>
              <w:t>n77</w:t>
            </w:r>
            <w:r w:rsidRPr="00C30686">
              <w:rPr>
                <w:rFonts w:eastAsiaTheme="minorEastAsia"/>
                <w:vertAlign w:val="superscript"/>
              </w:rPr>
              <w:t>7</w:t>
            </w:r>
          </w:p>
          <w:p w14:paraId="55DB9B99" w14:textId="77777777" w:rsidR="006F6378" w:rsidRPr="00C30686" w:rsidRDefault="006F6378" w:rsidP="0094020B">
            <w:pPr>
              <w:pStyle w:val="TAC"/>
              <w:rPr>
                <w:rFonts w:eastAsiaTheme="minorEastAsia"/>
              </w:rPr>
            </w:pPr>
            <w:r w:rsidRPr="00C30686">
              <w:rPr>
                <w:rFonts w:eastAsiaTheme="minorEastAsia"/>
              </w:rPr>
              <w:t>CA_n2A-n12A</w:t>
            </w:r>
          </w:p>
          <w:p w14:paraId="64ED179E" w14:textId="77777777" w:rsidR="006F6378" w:rsidRPr="00C30686" w:rsidRDefault="006F6378" w:rsidP="0094020B">
            <w:pPr>
              <w:pStyle w:val="TAC"/>
              <w:rPr>
                <w:rFonts w:eastAsiaTheme="minorEastAsia"/>
              </w:rPr>
            </w:pPr>
            <w:r w:rsidRPr="00C30686">
              <w:rPr>
                <w:rFonts w:eastAsiaTheme="minorEastAsia"/>
              </w:rPr>
              <w:t>CA_n2A-n77A</w:t>
            </w:r>
            <w:r w:rsidRPr="00C30686">
              <w:rPr>
                <w:rFonts w:eastAsiaTheme="minorEastAsia"/>
                <w:vertAlign w:val="superscript"/>
              </w:rPr>
              <w:t>7</w:t>
            </w:r>
          </w:p>
          <w:p w14:paraId="76AFFCD6" w14:textId="77777777" w:rsidR="006F6378" w:rsidRPr="00C30686" w:rsidRDefault="006F6378" w:rsidP="0094020B">
            <w:pPr>
              <w:pStyle w:val="TAC"/>
              <w:rPr>
                <w:rFonts w:eastAsiaTheme="minorEastAsia"/>
                <w:lang w:val="es-US" w:eastAsia="zh-CN"/>
              </w:rPr>
            </w:pPr>
            <w:r w:rsidRPr="00C30686">
              <w:rPr>
                <w:rFonts w:eastAsiaTheme="minorEastAsia"/>
              </w:rPr>
              <w:t>CA_n12A-n77A</w:t>
            </w:r>
            <w:r w:rsidRPr="00C30686">
              <w:rPr>
                <w:rFonts w:eastAsiaTheme="minorEastAsia"/>
                <w:vertAlign w:val="superscript"/>
              </w:rPr>
              <w:t>7</w:t>
            </w:r>
          </w:p>
        </w:tc>
        <w:tc>
          <w:tcPr>
            <w:tcW w:w="1259" w:type="dxa"/>
            <w:tcBorders>
              <w:top w:val="single" w:sz="4" w:space="0" w:color="auto"/>
              <w:left w:val="single" w:sz="4" w:space="0" w:color="auto"/>
              <w:bottom w:val="single" w:sz="4" w:space="0" w:color="auto"/>
              <w:right w:val="single" w:sz="4" w:space="0" w:color="auto"/>
            </w:tcBorders>
            <w:vAlign w:val="center"/>
          </w:tcPr>
          <w:p w14:paraId="588381EC" w14:textId="77777777" w:rsidR="006F6378" w:rsidRPr="00C30686" w:rsidRDefault="006F6378" w:rsidP="0094020B">
            <w:pPr>
              <w:pStyle w:val="TAC"/>
              <w:rPr>
                <w:rFonts w:eastAsiaTheme="minorEastAsia"/>
                <w:lang w:val="en-US" w:eastAsia="zh-CN"/>
              </w:rPr>
            </w:pPr>
            <w:r w:rsidRPr="00C30686">
              <w:rPr>
                <w:rFonts w:eastAsiaTheme="minorEastAsia"/>
                <w:lang w:val="en-US"/>
              </w:rPr>
              <w:t>n2</w:t>
            </w:r>
          </w:p>
        </w:tc>
        <w:tc>
          <w:tcPr>
            <w:tcW w:w="4356" w:type="dxa"/>
            <w:tcBorders>
              <w:top w:val="single" w:sz="4" w:space="0" w:color="auto"/>
              <w:left w:val="single" w:sz="4" w:space="0" w:color="auto"/>
              <w:bottom w:val="single" w:sz="4" w:space="0" w:color="auto"/>
              <w:right w:val="single" w:sz="4" w:space="0" w:color="auto"/>
            </w:tcBorders>
            <w:vAlign w:val="center"/>
          </w:tcPr>
          <w:p w14:paraId="481C0F07"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CA_n2(2A)_BCS0</w:t>
            </w:r>
          </w:p>
        </w:tc>
        <w:tc>
          <w:tcPr>
            <w:tcW w:w="2445" w:type="dxa"/>
            <w:tcBorders>
              <w:top w:val="single" w:sz="4" w:space="0" w:color="auto"/>
              <w:left w:val="single" w:sz="4" w:space="0" w:color="auto"/>
              <w:bottom w:val="nil"/>
              <w:right w:val="single" w:sz="4" w:space="0" w:color="auto"/>
            </w:tcBorders>
            <w:vAlign w:val="center"/>
          </w:tcPr>
          <w:p w14:paraId="777966A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2AB692BE" w14:textId="77777777" w:rsidTr="004F423A">
        <w:trPr>
          <w:trHeight w:val="29"/>
        </w:trPr>
        <w:tc>
          <w:tcPr>
            <w:tcW w:w="2742" w:type="dxa"/>
            <w:tcBorders>
              <w:top w:val="nil"/>
              <w:left w:val="single" w:sz="4" w:space="0" w:color="auto"/>
              <w:bottom w:val="nil"/>
              <w:right w:val="single" w:sz="4" w:space="0" w:color="auto"/>
            </w:tcBorders>
            <w:vAlign w:val="center"/>
          </w:tcPr>
          <w:p w14:paraId="13E64B8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4ECDE47" w14:textId="77777777" w:rsidR="006F6378" w:rsidRPr="00C30686" w:rsidRDefault="006F6378" w:rsidP="0094020B">
            <w:pPr>
              <w:pStyle w:val="TAC"/>
              <w:rPr>
                <w:rFonts w:eastAsiaTheme="minorEastAsia"/>
                <w:lang w:val="es-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E1807E9" w14:textId="77777777" w:rsidR="006F6378" w:rsidRPr="00C30686" w:rsidRDefault="006F6378" w:rsidP="0094020B">
            <w:pPr>
              <w:pStyle w:val="TAC"/>
              <w:rPr>
                <w:rFonts w:eastAsiaTheme="minorEastAsia"/>
                <w:lang w:val="en-US" w:eastAsia="zh-CN"/>
              </w:rPr>
            </w:pPr>
            <w:r w:rsidRPr="00C30686">
              <w:rPr>
                <w:rFonts w:eastAsiaTheme="minorEastAsia"/>
                <w:lang w:val="en-US"/>
              </w:rPr>
              <w:t>n12</w:t>
            </w:r>
          </w:p>
        </w:tc>
        <w:tc>
          <w:tcPr>
            <w:tcW w:w="4356" w:type="dxa"/>
            <w:tcBorders>
              <w:top w:val="single" w:sz="4" w:space="0" w:color="auto"/>
              <w:left w:val="single" w:sz="4" w:space="0" w:color="auto"/>
              <w:bottom w:val="single" w:sz="4" w:space="0" w:color="auto"/>
              <w:right w:val="single" w:sz="4" w:space="0" w:color="auto"/>
            </w:tcBorders>
            <w:vAlign w:val="center"/>
          </w:tcPr>
          <w:p w14:paraId="4AF43F60"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w:t>
            </w:r>
          </w:p>
        </w:tc>
        <w:tc>
          <w:tcPr>
            <w:tcW w:w="2445" w:type="dxa"/>
            <w:tcBorders>
              <w:top w:val="nil"/>
              <w:left w:val="single" w:sz="4" w:space="0" w:color="auto"/>
              <w:bottom w:val="nil"/>
              <w:right w:val="single" w:sz="4" w:space="0" w:color="auto"/>
            </w:tcBorders>
            <w:vAlign w:val="center"/>
          </w:tcPr>
          <w:p w14:paraId="17301587" w14:textId="77777777" w:rsidR="006F6378" w:rsidRPr="00C30686" w:rsidRDefault="006F6378" w:rsidP="0094020B">
            <w:pPr>
              <w:pStyle w:val="TAC"/>
              <w:rPr>
                <w:rFonts w:eastAsiaTheme="minorEastAsia"/>
                <w:lang w:val="en-US" w:eastAsia="zh-CN"/>
              </w:rPr>
            </w:pPr>
          </w:p>
        </w:tc>
      </w:tr>
      <w:tr w:rsidR="006F6378" w:rsidRPr="00C30686" w14:paraId="64D862E0"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9284D6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A2F3699" w14:textId="77777777" w:rsidR="006F6378" w:rsidRPr="00C30686" w:rsidRDefault="006F6378" w:rsidP="0094020B">
            <w:pPr>
              <w:pStyle w:val="TAC"/>
              <w:rPr>
                <w:rFonts w:eastAsiaTheme="minorEastAsia"/>
                <w:lang w:val="es-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04E69EA" w14:textId="77777777" w:rsidR="006F6378" w:rsidRPr="00C30686" w:rsidRDefault="006F6378" w:rsidP="0094020B">
            <w:pPr>
              <w:pStyle w:val="TAC"/>
              <w:rPr>
                <w:rFonts w:eastAsiaTheme="minorEastAsia"/>
                <w:lang w:val="en-US" w:eastAsia="zh-CN"/>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3B422A26"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7457BC1C" w14:textId="77777777" w:rsidR="006F6378" w:rsidRPr="00C30686" w:rsidRDefault="006F6378" w:rsidP="0094020B">
            <w:pPr>
              <w:pStyle w:val="TAC"/>
              <w:rPr>
                <w:rFonts w:eastAsiaTheme="minorEastAsia"/>
                <w:lang w:val="en-US" w:eastAsia="zh-CN"/>
              </w:rPr>
            </w:pPr>
          </w:p>
        </w:tc>
      </w:tr>
      <w:tr w:rsidR="006F6378" w:rsidRPr="00C30686" w14:paraId="6D4929FB"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C560A0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lastRenderedPageBreak/>
              <w:t>CA_n2A-n12A-n77(2A)</w:t>
            </w:r>
          </w:p>
        </w:tc>
        <w:tc>
          <w:tcPr>
            <w:tcW w:w="2785" w:type="dxa"/>
            <w:tcBorders>
              <w:top w:val="single" w:sz="4" w:space="0" w:color="auto"/>
              <w:left w:val="single" w:sz="4" w:space="0" w:color="auto"/>
              <w:bottom w:val="nil"/>
              <w:right w:val="single" w:sz="4" w:space="0" w:color="auto"/>
            </w:tcBorders>
            <w:vAlign w:val="center"/>
          </w:tcPr>
          <w:p w14:paraId="6BCAD860" w14:textId="77777777" w:rsidR="006F6378" w:rsidRPr="00C30686" w:rsidRDefault="006F6378" w:rsidP="0094020B">
            <w:pPr>
              <w:pStyle w:val="TAC"/>
              <w:rPr>
                <w:rFonts w:eastAsiaTheme="minorEastAsia"/>
              </w:rPr>
            </w:pPr>
            <w:r w:rsidRPr="00C30686">
              <w:rPr>
                <w:rFonts w:eastAsiaTheme="minorEastAsia"/>
              </w:rPr>
              <w:t>n77</w:t>
            </w:r>
            <w:r w:rsidRPr="00C30686">
              <w:rPr>
                <w:rFonts w:eastAsiaTheme="minorEastAsia"/>
                <w:vertAlign w:val="superscript"/>
              </w:rPr>
              <w:t>7</w:t>
            </w:r>
          </w:p>
          <w:p w14:paraId="5FDBB90F" w14:textId="77777777" w:rsidR="006F6378" w:rsidRPr="00C30686" w:rsidRDefault="006F6378" w:rsidP="0094020B">
            <w:pPr>
              <w:pStyle w:val="TAC"/>
              <w:rPr>
                <w:rFonts w:eastAsiaTheme="minorEastAsia"/>
              </w:rPr>
            </w:pPr>
            <w:r w:rsidRPr="00C30686">
              <w:rPr>
                <w:rFonts w:eastAsiaTheme="minorEastAsia"/>
              </w:rPr>
              <w:t>CA_n2A-n12A</w:t>
            </w:r>
          </w:p>
          <w:p w14:paraId="0B575ABB" w14:textId="77777777" w:rsidR="006F6378" w:rsidRPr="00C30686" w:rsidRDefault="006F6378" w:rsidP="0094020B">
            <w:pPr>
              <w:pStyle w:val="TAC"/>
              <w:rPr>
                <w:rFonts w:eastAsiaTheme="minorEastAsia"/>
              </w:rPr>
            </w:pPr>
            <w:r w:rsidRPr="00C30686">
              <w:rPr>
                <w:rFonts w:eastAsiaTheme="minorEastAsia"/>
              </w:rPr>
              <w:t>CA_n2A-n77A</w:t>
            </w:r>
            <w:r w:rsidRPr="00C30686">
              <w:rPr>
                <w:rFonts w:eastAsiaTheme="minorEastAsia"/>
                <w:vertAlign w:val="superscript"/>
              </w:rPr>
              <w:t>7</w:t>
            </w:r>
          </w:p>
          <w:p w14:paraId="31406916" w14:textId="77777777" w:rsidR="006F6378" w:rsidRPr="00C30686" w:rsidRDefault="006F6378" w:rsidP="0094020B">
            <w:pPr>
              <w:pStyle w:val="TAC"/>
              <w:rPr>
                <w:rFonts w:eastAsiaTheme="minorEastAsia"/>
                <w:lang w:val="es-US" w:eastAsia="zh-CN"/>
              </w:rPr>
            </w:pPr>
            <w:r w:rsidRPr="00C30686">
              <w:rPr>
                <w:rFonts w:eastAsiaTheme="minorEastAsia"/>
              </w:rPr>
              <w:t>CA_n12A-n77A</w:t>
            </w:r>
            <w:r w:rsidRPr="00C30686">
              <w:rPr>
                <w:rFonts w:eastAsiaTheme="minorEastAsia"/>
                <w:vertAlign w:val="superscript"/>
              </w:rPr>
              <w:t>7</w:t>
            </w:r>
          </w:p>
        </w:tc>
        <w:tc>
          <w:tcPr>
            <w:tcW w:w="1259" w:type="dxa"/>
            <w:tcBorders>
              <w:top w:val="single" w:sz="4" w:space="0" w:color="auto"/>
              <w:left w:val="single" w:sz="4" w:space="0" w:color="auto"/>
              <w:bottom w:val="single" w:sz="4" w:space="0" w:color="auto"/>
              <w:right w:val="single" w:sz="4" w:space="0" w:color="auto"/>
            </w:tcBorders>
            <w:vAlign w:val="center"/>
          </w:tcPr>
          <w:p w14:paraId="0F0C50D4" w14:textId="77777777" w:rsidR="006F6378" w:rsidRPr="00C30686" w:rsidRDefault="006F6378" w:rsidP="0094020B">
            <w:pPr>
              <w:pStyle w:val="TAC"/>
              <w:rPr>
                <w:rFonts w:eastAsiaTheme="minorEastAsia"/>
                <w:lang w:val="en-US" w:eastAsia="zh-CN"/>
              </w:rPr>
            </w:pPr>
            <w:r w:rsidRPr="00C30686">
              <w:rPr>
                <w:rFonts w:eastAsiaTheme="minorEastAsia"/>
                <w:lang w:val="en-US"/>
              </w:rPr>
              <w:t>n2</w:t>
            </w:r>
          </w:p>
        </w:tc>
        <w:tc>
          <w:tcPr>
            <w:tcW w:w="4356" w:type="dxa"/>
            <w:tcBorders>
              <w:top w:val="single" w:sz="4" w:space="0" w:color="auto"/>
              <w:left w:val="single" w:sz="4" w:space="0" w:color="auto"/>
              <w:bottom w:val="single" w:sz="4" w:space="0" w:color="auto"/>
              <w:right w:val="single" w:sz="4" w:space="0" w:color="auto"/>
            </w:tcBorders>
            <w:vAlign w:val="center"/>
          </w:tcPr>
          <w:p w14:paraId="668594B4"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2DA6A65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52C51415" w14:textId="77777777" w:rsidTr="004F423A">
        <w:trPr>
          <w:trHeight w:val="29"/>
        </w:trPr>
        <w:tc>
          <w:tcPr>
            <w:tcW w:w="2742" w:type="dxa"/>
            <w:tcBorders>
              <w:top w:val="nil"/>
              <w:left w:val="single" w:sz="4" w:space="0" w:color="auto"/>
              <w:bottom w:val="nil"/>
              <w:right w:val="single" w:sz="4" w:space="0" w:color="auto"/>
            </w:tcBorders>
            <w:vAlign w:val="center"/>
          </w:tcPr>
          <w:p w14:paraId="2ADC671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46C90C9" w14:textId="77777777" w:rsidR="006F6378" w:rsidRPr="00C30686" w:rsidRDefault="006F6378" w:rsidP="0094020B">
            <w:pPr>
              <w:pStyle w:val="TAC"/>
              <w:rPr>
                <w:rFonts w:eastAsiaTheme="minorEastAsia"/>
                <w:lang w:val="es-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3FB5346" w14:textId="77777777" w:rsidR="006F6378" w:rsidRPr="00C30686" w:rsidRDefault="006F6378" w:rsidP="0094020B">
            <w:pPr>
              <w:pStyle w:val="TAC"/>
              <w:rPr>
                <w:rFonts w:eastAsiaTheme="minorEastAsia"/>
                <w:lang w:val="en-US" w:eastAsia="zh-CN"/>
              </w:rPr>
            </w:pPr>
            <w:r w:rsidRPr="00C30686">
              <w:rPr>
                <w:rFonts w:eastAsiaTheme="minorEastAsia"/>
                <w:lang w:val="en-US"/>
              </w:rPr>
              <w:t>n12</w:t>
            </w:r>
          </w:p>
        </w:tc>
        <w:tc>
          <w:tcPr>
            <w:tcW w:w="4356" w:type="dxa"/>
            <w:tcBorders>
              <w:top w:val="single" w:sz="4" w:space="0" w:color="auto"/>
              <w:left w:val="single" w:sz="4" w:space="0" w:color="auto"/>
              <w:bottom w:val="single" w:sz="4" w:space="0" w:color="auto"/>
              <w:right w:val="single" w:sz="4" w:space="0" w:color="auto"/>
            </w:tcBorders>
            <w:vAlign w:val="center"/>
          </w:tcPr>
          <w:p w14:paraId="4BB67F9E"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w:t>
            </w:r>
          </w:p>
        </w:tc>
        <w:tc>
          <w:tcPr>
            <w:tcW w:w="2445" w:type="dxa"/>
            <w:tcBorders>
              <w:top w:val="nil"/>
              <w:left w:val="single" w:sz="4" w:space="0" w:color="auto"/>
              <w:bottom w:val="nil"/>
              <w:right w:val="single" w:sz="4" w:space="0" w:color="auto"/>
            </w:tcBorders>
            <w:vAlign w:val="center"/>
          </w:tcPr>
          <w:p w14:paraId="334AAC69" w14:textId="77777777" w:rsidR="006F6378" w:rsidRPr="00C30686" w:rsidRDefault="006F6378" w:rsidP="0094020B">
            <w:pPr>
              <w:pStyle w:val="TAC"/>
              <w:rPr>
                <w:rFonts w:eastAsiaTheme="minorEastAsia"/>
                <w:lang w:val="en-US" w:eastAsia="zh-CN"/>
              </w:rPr>
            </w:pPr>
          </w:p>
        </w:tc>
      </w:tr>
      <w:tr w:rsidR="006F6378" w:rsidRPr="00C30686" w14:paraId="012BDE63"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DA03E9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78E4CAC" w14:textId="77777777" w:rsidR="006F6378" w:rsidRPr="00C30686" w:rsidRDefault="006F6378" w:rsidP="0094020B">
            <w:pPr>
              <w:pStyle w:val="TAC"/>
              <w:rPr>
                <w:rFonts w:eastAsiaTheme="minorEastAsia"/>
                <w:lang w:val="es-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9203B46" w14:textId="77777777" w:rsidR="006F6378" w:rsidRPr="00C30686" w:rsidRDefault="006F6378" w:rsidP="0094020B">
            <w:pPr>
              <w:pStyle w:val="TAC"/>
              <w:rPr>
                <w:rFonts w:eastAsiaTheme="minorEastAsia"/>
                <w:lang w:val="en-US" w:eastAsia="zh-CN"/>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48ECFA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45C06693" w14:textId="77777777" w:rsidR="006F6378" w:rsidRPr="00C30686" w:rsidRDefault="006F6378" w:rsidP="0094020B">
            <w:pPr>
              <w:pStyle w:val="TAC"/>
              <w:rPr>
                <w:rFonts w:eastAsiaTheme="minorEastAsia"/>
                <w:lang w:val="en-US" w:eastAsia="zh-CN"/>
              </w:rPr>
            </w:pPr>
          </w:p>
        </w:tc>
      </w:tr>
      <w:tr w:rsidR="006F6378" w:rsidRPr="00C30686" w14:paraId="1024DB0E"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AFF2C4C" w14:textId="77777777" w:rsidR="006F6378" w:rsidRPr="00C30686" w:rsidRDefault="006F6378" w:rsidP="0094020B">
            <w:pPr>
              <w:pStyle w:val="TAC"/>
              <w:rPr>
                <w:rFonts w:eastAsiaTheme="minorEastAsia"/>
                <w:lang w:val="en-US" w:eastAsia="zh-CN"/>
              </w:rPr>
            </w:pPr>
            <w:r w:rsidRPr="00C30686">
              <w:rPr>
                <w:kern w:val="2"/>
                <w:szCs w:val="22"/>
                <w:lang w:val="en-US" w:eastAsia="zh-CN"/>
              </w:rPr>
              <w:t>CA_n2(2A)-n12A-n77(2A)</w:t>
            </w:r>
          </w:p>
        </w:tc>
        <w:tc>
          <w:tcPr>
            <w:tcW w:w="2785" w:type="dxa"/>
            <w:tcBorders>
              <w:top w:val="single" w:sz="4" w:space="0" w:color="auto"/>
              <w:left w:val="single" w:sz="4" w:space="0" w:color="auto"/>
              <w:bottom w:val="nil"/>
              <w:right w:val="single" w:sz="4" w:space="0" w:color="auto"/>
            </w:tcBorders>
            <w:vAlign w:val="center"/>
          </w:tcPr>
          <w:p w14:paraId="7A531927" w14:textId="77777777" w:rsidR="006F6378" w:rsidRPr="00C30686" w:rsidRDefault="006F6378" w:rsidP="0094020B">
            <w:pPr>
              <w:pStyle w:val="TAC"/>
              <w:rPr>
                <w:rFonts w:eastAsiaTheme="minorEastAsia"/>
              </w:rPr>
            </w:pPr>
            <w:r w:rsidRPr="00C30686">
              <w:rPr>
                <w:rFonts w:eastAsiaTheme="minorEastAsia"/>
              </w:rPr>
              <w:t>n77</w:t>
            </w:r>
            <w:r w:rsidRPr="00C30686">
              <w:rPr>
                <w:rFonts w:eastAsiaTheme="minorEastAsia"/>
                <w:vertAlign w:val="superscript"/>
              </w:rPr>
              <w:t>7</w:t>
            </w:r>
          </w:p>
          <w:p w14:paraId="60F8E5B0" w14:textId="77777777" w:rsidR="006F6378" w:rsidRPr="00C30686" w:rsidRDefault="006F6378" w:rsidP="0094020B">
            <w:pPr>
              <w:pStyle w:val="TAC"/>
              <w:rPr>
                <w:rFonts w:eastAsiaTheme="minorEastAsia"/>
              </w:rPr>
            </w:pPr>
            <w:r w:rsidRPr="00C30686">
              <w:rPr>
                <w:rFonts w:eastAsiaTheme="minorEastAsia"/>
              </w:rPr>
              <w:t>CA_n2A-n12A</w:t>
            </w:r>
          </w:p>
          <w:p w14:paraId="4790848D" w14:textId="77777777" w:rsidR="006F6378" w:rsidRPr="00C30686" w:rsidRDefault="006F6378" w:rsidP="0094020B">
            <w:pPr>
              <w:pStyle w:val="TAC"/>
              <w:rPr>
                <w:rFonts w:eastAsiaTheme="minorEastAsia"/>
              </w:rPr>
            </w:pPr>
            <w:r w:rsidRPr="00C30686">
              <w:rPr>
                <w:rFonts w:eastAsiaTheme="minorEastAsia"/>
              </w:rPr>
              <w:t>CA_n2A-n77A</w:t>
            </w:r>
            <w:r w:rsidRPr="00C30686">
              <w:rPr>
                <w:rFonts w:eastAsiaTheme="minorEastAsia"/>
                <w:vertAlign w:val="superscript"/>
              </w:rPr>
              <w:t>7</w:t>
            </w:r>
          </w:p>
          <w:p w14:paraId="0E39F97B" w14:textId="77777777" w:rsidR="006F6378" w:rsidRPr="00C30686" w:rsidRDefault="006F6378" w:rsidP="0094020B">
            <w:pPr>
              <w:pStyle w:val="TAC"/>
              <w:rPr>
                <w:rFonts w:eastAsiaTheme="minorEastAsia"/>
                <w:lang w:val="es-US" w:eastAsia="zh-CN"/>
              </w:rPr>
            </w:pPr>
            <w:r w:rsidRPr="00C30686">
              <w:rPr>
                <w:rFonts w:eastAsiaTheme="minorEastAsia"/>
              </w:rPr>
              <w:t>CA_n12A-n77A</w:t>
            </w:r>
            <w:r w:rsidRPr="00C30686">
              <w:rPr>
                <w:rFonts w:eastAsiaTheme="minorEastAsia"/>
                <w:vertAlign w:val="superscript"/>
              </w:rPr>
              <w:t>7</w:t>
            </w:r>
          </w:p>
        </w:tc>
        <w:tc>
          <w:tcPr>
            <w:tcW w:w="1259" w:type="dxa"/>
            <w:tcBorders>
              <w:top w:val="single" w:sz="4" w:space="0" w:color="auto"/>
              <w:left w:val="single" w:sz="4" w:space="0" w:color="auto"/>
              <w:bottom w:val="single" w:sz="4" w:space="0" w:color="auto"/>
              <w:right w:val="single" w:sz="4" w:space="0" w:color="auto"/>
            </w:tcBorders>
            <w:vAlign w:val="center"/>
          </w:tcPr>
          <w:p w14:paraId="61249882" w14:textId="77777777" w:rsidR="006F6378" w:rsidRPr="00C30686" w:rsidRDefault="006F6378" w:rsidP="0094020B">
            <w:pPr>
              <w:pStyle w:val="TAC"/>
              <w:rPr>
                <w:rFonts w:eastAsiaTheme="minorEastAsia"/>
                <w:lang w:val="en-US"/>
              </w:rPr>
            </w:pPr>
            <w:r w:rsidRPr="00C30686">
              <w:rPr>
                <w:kern w:val="2"/>
                <w:szCs w:val="22"/>
                <w:lang w:val="en-US"/>
              </w:rPr>
              <w:t>n2</w:t>
            </w:r>
          </w:p>
        </w:tc>
        <w:tc>
          <w:tcPr>
            <w:tcW w:w="4356" w:type="dxa"/>
            <w:tcBorders>
              <w:top w:val="single" w:sz="4" w:space="0" w:color="auto"/>
              <w:left w:val="single" w:sz="4" w:space="0" w:color="auto"/>
              <w:bottom w:val="single" w:sz="4" w:space="0" w:color="auto"/>
              <w:right w:val="single" w:sz="4" w:space="0" w:color="auto"/>
            </w:tcBorders>
            <w:vAlign w:val="center"/>
          </w:tcPr>
          <w:p w14:paraId="53FB8F3D"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color w:val="000000"/>
                <w:szCs w:val="18"/>
                <w:lang w:val="en-US" w:eastAsia="zh-CN" w:bidi="ar"/>
              </w:rPr>
              <w:t>CA_n2(2A)_BCS0</w:t>
            </w:r>
          </w:p>
        </w:tc>
        <w:tc>
          <w:tcPr>
            <w:tcW w:w="2445" w:type="dxa"/>
            <w:tcBorders>
              <w:top w:val="single" w:sz="4" w:space="0" w:color="auto"/>
              <w:left w:val="single" w:sz="4" w:space="0" w:color="auto"/>
              <w:bottom w:val="nil"/>
              <w:right w:val="single" w:sz="4" w:space="0" w:color="auto"/>
            </w:tcBorders>
            <w:vAlign w:val="center"/>
          </w:tcPr>
          <w:p w14:paraId="74B2F318" w14:textId="77777777" w:rsidR="006F6378" w:rsidRPr="00C30686" w:rsidRDefault="006F6378" w:rsidP="0094020B">
            <w:pPr>
              <w:pStyle w:val="TAC"/>
              <w:rPr>
                <w:rFonts w:eastAsiaTheme="minorEastAsia"/>
                <w:lang w:val="en-US" w:eastAsia="zh-CN"/>
              </w:rPr>
            </w:pPr>
            <w:r w:rsidRPr="00C30686">
              <w:rPr>
                <w:kern w:val="2"/>
                <w:szCs w:val="22"/>
                <w:lang w:val="en-US" w:eastAsia="zh-CN"/>
              </w:rPr>
              <w:t>0</w:t>
            </w:r>
          </w:p>
        </w:tc>
      </w:tr>
      <w:tr w:rsidR="006F6378" w:rsidRPr="00C30686" w14:paraId="72190278" w14:textId="77777777" w:rsidTr="004F423A">
        <w:trPr>
          <w:trHeight w:val="29"/>
        </w:trPr>
        <w:tc>
          <w:tcPr>
            <w:tcW w:w="2742" w:type="dxa"/>
            <w:tcBorders>
              <w:top w:val="nil"/>
              <w:left w:val="single" w:sz="4" w:space="0" w:color="auto"/>
              <w:bottom w:val="nil"/>
              <w:right w:val="single" w:sz="4" w:space="0" w:color="auto"/>
            </w:tcBorders>
            <w:vAlign w:val="center"/>
          </w:tcPr>
          <w:p w14:paraId="70F45AF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9527604" w14:textId="77777777" w:rsidR="006F6378" w:rsidRPr="00C30686" w:rsidRDefault="006F6378" w:rsidP="0094020B">
            <w:pPr>
              <w:pStyle w:val="TAC"/>
              <w:rPr>
                <w:rFonts w:eastAsiaTheme="minorEastAsia"/>
                <w:lang w:val="es-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B8671F7" w14:textId="77777777" w:rsidR="006F6378" w:rsidRPr="00C30686" w:rsidRDefault="006F6378" w:rsidP="0094020B">
            <w:pPr>
              <w:pStyle w:val="TAC"/>
              <w:rPr>
                <w:rFonts w:eastAsiaTheme="minorEastAsia"/>
                <w:lang w:val="en-US"/>
              </w:rPr>
            </w:pPr>
            <w:r w:rsidRPr="00C30686">
              <w:rPr>
                <w:kern w:val="2"/>
                <w:szCs w:val="22"/>
                <w:lang w:val="en-US"/>
              </w:rPr>
              <w:t>n12</w:t>
            </w:r>
          </w:p>
        </w:tc>
        <w:tc>
          <w:tcPr>
            <w:tcW w:w="4356" w:type="dxa"/>
            <w:tcBorders>
              <w:top w:val="single" w:sz="4" w:space="0" w:color="auto"/>
              <w:left w:val="single" w:sz="4" w:space="0" w:color="auto"/>
              <w:bottom w:val="single" w:sz="4" w:space="0" w:color="auto"/>
              <w:right w:val="single" w:sz="4" w:space="0" w:color="auto"/>
            </w:tcBorders>
            <w:vAlign w:val="center"/>
          </w:tcPr>
          <w:p w14:paraId="0FCEC389"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color w:val="000000"/>
                <w:szCs w:val="18"/>
                <w:lang w:val="en-US" w:eastAsia="zh-CN" w:bidi="ar"/>
              </w:rPr>
              <w:t>5, 10, 15</w:t>
            </w:r>
          </w:p>
        </w:tc>
        <w:tc>
          <w:tcPr>
            <w:tcW w:w="2445" w:type="dxa"/>
            <w:tcBorders>
              <w:top w:val="nil"/>
              <w:left w:val="single" w:sz="4" w:space="0" w:color="auto"/>
              <w:bottom w:val="nil"/>
              <w:right w:val="single" w:sz="4" w:space="0" w:color="auto"/>
            </w:tcBorders>
            <w:vAlign w:val="center"/>
          </w:tcPr>
          <w:p w14:paraId="0A301818" w14:textId="77777777" w:rsidR="006F6378" w:rsidRPr="00C30686" w:rsidRDefault="006F6378" w:rsidP="0094020B">
            <w:pPr>
              <w:pStyle w:val="TAC"/>
              <w:rPr>
                <w:rFonts w:eastAsiaTheme="minorEastAsia"/>
                <w:lang w:val="en-US" w:eastAsia="zh-CN"/>
              </w:rPr>
            </w:pPr>
          </w:p>
        </w:tc>
      </w:tr>
      <w:tr w:rsidR="006F6378" w:rsidRPr="00C30686" w14:paraId="216AA4F2"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480A6C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168C3EB9" w14:textId="77777777" w:rsidR="006F6378" w:rsidRPr="00C30686" w:rsidRDefault="006F6378" w:rsidP="0094020B">
            <w:pPr>
              <w:pStyle w:val="TAC"/>
              <w:rPr>
                <w:rFonts w:eastAsiaTheme="minorEastAsia"/>
                <w:lang w:val="es-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D4F0BC9" w14:textId="77777777" w:rsidR="006F6378" w:rsidRPr="00C30686" w:rsidRDefault="006F6378" w:rsidP="0094020B">
            <w:pPr>
              <w:pStyle w:val="TAC"/>
              <w:rPr>
                <w:rFonts w:eastAsiaTheme="minorEastAsia"/>
                <w:lang w:val="en-US"/>
              </w:rPr>
            </w:pPr>
            <w:r w:rsidRPr="00C30686">
              <w:rPr>
                <w:kern w:val="2"/>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7C83E9EB"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color w:val="000000"/>
                <w:szCs w:val="18"/>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6BB1DCA5" w14:textId="77777777" w:rsidR="006F6378" w:rsidRPr="00C30686" w:rsidRDefault="006F6378" w:rsidP="0094020B">
            <w:pPr>
              <w:pStyle w:val="TAC"/>
              <w:rPr>
                <w:rFonts w:eastAsiaTheme="minorEastAsia"/>
                <w:lang w:val="en-US" w:eastAsia="zh-CN"/>
              </w:rPr>
            </w:pPr>
          </w:p>
        </w:tc>
      </w:tr>
      <w:tr w:rsidR="006F6378" w:rsidRPr="00C30686" w14:paraId="717089AA"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346AD4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CA_n2A-n14A-n30A</w:t>
            </w:r>
          </w:p>
        </w:tc>
        <w:tc>
          <w:tcPr>
            <w:tcW w:w="2785" w:type="dxa"/>
            <w:tcBorders>
              <w:top w:val="single" w:sz="4" w:space="0" w:color="auto"/>
              <w:left w:val="single" w:sz="4" w:space="0" w:color="auto"/>
              <w:bottom w:val="nil"/>
              <w:right w:val="single" w:sz="4" w:space="0" w:color="auto"/>
            </w:tcBorders>
            <w:vAlign w:val="center"/>
          </w:tcPr>
          <w:p w14:paraId="1971928C" w14:textId="77777777" w:rsidR="006F6378" w:rsidRPr="00C30686" w:rsidRDefault="006F6378" w:rsidP="0094020B">
            <w:pPr>
              <w:pStyle w:val="TAC"/>
              <w:rPr>
                <w:rFonts w:eastAsiaTheme="minorEastAsia"/>
                <w:lang w:val="es-US" w:eastAsia="zh-CN"/>
              </w:rPr>
            </w:pPr>
            <w:r w:rsidRPr="00C30686">
              <w:rPr>
                <w:rFonts w:eastAsiaTheme="minorEastAsia"/>
                <w:lang w:val="es-US" w:eastAsia="zh-CN"/>
              </w:rPr>
              <w:t>CA_n2A-n14A</w:t>
            </w:r>
          </w:p>
          <w:p w14:paraId="350FC8F8" w14:textId="77777777" w:rsidR="006F6378" w:rsidRPr="00C30686" w:rsidRDefault="006F6378" w:rsidP="0094020B">
            <w:pPr>
              <w:pStyle w:val="TAC"/>
              <w:rPr>
                <w:rFonts w:eastAsiaTheme="minorEastAsia"/>
                <w:lang w:val="es-US" w:eastAsia="zh-CN"/>
              </w:rPr>
            </w:pPr>
            <w:r w:rsidRPr="00C30686">
              <w:rPr>
                <w:rFonts w:eastAsiaTheme="minorEastAsia"/>
                <w:lang w:val="es-US" w:eastAsia="zh-CN"/>
              </w:rPr>
              <w:t>CA_n2A-n30A</w:t>
            </w:r>
          </w:p>
          <w:p w14:paraId="399DB034" w14:textId="77777777" w:rsidR="006F6378" w:rsidRPr="00C30686" w:rsidRDefault="006F6378" w:rsidP="0094020B">
            <w:pPr>
              <w:pStyle w:val="TAC"/>
              <w:rPr>
                <w:rFonts w:eastAsiaTheme="minorEastAsia"/>
                <w:lang w:val="en-US" w:eastAsia="zh-CN"/>
              </w:rPr>
            </w:pPr>
            <w:r w:rsidRPr="00C30686">
              <w:rPr>
                <w:rFonts w:eastAsiaTheme="minorEastAsia"/>
                <w:lang w:val="es-US" w:eastAsia="zh-CN"/>
              </w:rPr>
              <w:t>CA_n14A-n30A</w:t>
            </w:r>
          </w:p>
        </w:tc>
        <w:tc>
          <w:tcPr>
            <w:tcW w:w="1259" w:type="dxa"/>
            <w:tcBorders>
              <w:top w:val="single" w:sz="4" w:space="0" w:color="auto"/>
              <w:left w:val="single" w:sz="4" w:space="0" w:color="auto"/>
              <w:bottom w:val="single" w:sz="4" w:space="0" w:color="auto"/>
              <w:right w:val="single" w:sz="4" w:space="0" w:color="auto"/>
            </w:tcBorders>
            <w:vAlign w:val="center"/>
          </w:tcPr>
          <w:p w14:paraId="717D9A1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w:t>
            </w:r>
          </w:p>
        </w:tc>
        <w:tc>
          <w:tcPr>
            <w:tcW w:w="4356" w:type="dxa"/>
            <w:tcBorders>
              <w:top w:val="single" w:sz="4" w:space="0" w:color="auto"/>
              <w:left w:val="single" w:sz="4" w:space="0" w:color="auto"/>
              <w:bottom w:val="single" w:sz="4" w:space="0" w:color="auto"/>
              <w:right w:val="single" w:sz="4" w:space="0" w:color="auto"/>
            </w:tcBorders>
            <w:vAlign w:val="center"/>
          </w:tcPr>
          <w:p w14:paraId="7A8E924A"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4A8F2AF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704F46F3" w14:textId="77777777" w:rsidTr="004F423A">
        <w:trPr>
          <w:trHeight w:val="29"/>
        </w:trPr>
        <w:tc>
          <w:tcPr>
            <w:tcW w:w="2742" w:type="dxa"/>
            <w:tcBorders>
              <w:top w:val="nil"/>
              <w:left w:val="single" w:sz="4" w:space="0" w:color="auto"/>
              <w:bottom w:val="nil"/>
              <w:right w:val="single" w:sz="4" w:space="0" w:color="auto"/>
            </w:tcBorders>
            <w:vAlign w:val="center"/>
          </w:tcPr>
          <w:p w14:paraId="055E3E9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B93D5D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17F484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n14</w:t>
            </w:r>
          </w:p>
        </w:tc>
        <w:tc>
          <w:tcPr>
            <w:tcW w:w="4356" w:type="dxa"/>
            <w:tcBorders>
              <w:top w:val="single" w:sz="4" w:space="0" w:color="auto"/>
              <w:left w:val="single" w:sz="4" w:space="0" w:color="auto"/>
              <w:bottom w:val="single" w:sz="4" w:space="0" w:color="auto"/>
              <w:right w:val="single" w:sz="4" w:space="0" w:color="auto"/>
            </w:tcBorders>
            <w:vAlign w:val="center"/>
          </w:tcPr>
          <w:p w14:paraId="4B05E92C"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w:t>
            </w:r>
          </w:p>
        </w:tc>
        <w:tc>
          <w:tcPr>
            <w:tcW w:w="2445" w:type="dxa"/>
            <w:tcBorders>
              <w:top w:val="nil"/>
              <w:left w:val="single" w:sz="4" w:space="0" w:color="auto"/>
              <w:bottom w:val="nil"/>
              <w:right w:val="single" w:sz="4" w:space="0" w:color="auto"/>
            </w:tcBorders>
            <w:vAlign w:val="center"/>
          </w:tcPr>
          <w:p w14:paraId="3CCF1B18" w14:textId="77777777" w:rsidR="006F6378" w:rsidRPr="00C30686" w:rsidRDefault="006F6378" w:rsidP="0094020B">
            <w:pPr>
              <w:pStyle w:val="TAC"/>
              <w:rPr>
                <w:rFonts w:eastAsiaTheme="minorEastAsia"/>
                <w:lang w:val="en-US" w:eastAsia="zh-CN"/>
              </w:rPr>
            </w:pPr>
          </w:p>
        </w:tc>
      </w:tr>
      <w:tr w:rsidR="006F6378" w:rsidRPr="00C30686" w14:paraId="37375912"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C61D35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FF4616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D4A89B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n30</w:t>
            </w:r>
          </w:p>
        </w:tc>
        <w:tc>
          <w:tcPr>
            <w:tcW w:w="4356" w:type="dxa"/>
            <w:tcBorders>
              <w:top w:val="single" w:sz="4" w:space="0" w:color="auto"/>
              <w:left w:val="single" w:sz="4" w:space="0" w:color="auto"/>
              <w:bottom w:val="single" w:sz="4" w:space="0" w:color="auto"/>
              <w:right w:val="single" w:sz="4" w:space="0" w:color="auto"/>
            </w:tcBorders>
            <w:vAlign w:val="center"/>
          </w:tcPr>
          <w:p w14:paraId="4F92C3CB"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w:t>
            </w:r>
          </w:p>
        </w:tc>
        <w:tc>
          <w:tcPr>
            <w:tcW w:w="2445" w:type="dxa"/>
            <w:tcBorders>
              <w:top w:val="nil"/>
              <w:left w:val="single" w:sz="4" w:space="0" w:color="auto"/>
              <w:bottom w:val="single" w:sz="4" w:space="0" w:color="auto"/>
              <w:right w:val="single" w:sz="4" w:space="0" w:color="auto"/>
            </w:tcBorders>
            <w:vAlign w:val="center"/>
          </w:tcPr>
          <w:p w14:paraId="4C6E1C0F" w14:textId="77777777" w:rsidR="006F6378" w:rsidRPr="00C30686" w:rsidRDefault="006F6378" w:rsidP="0094020B">
            <w:pPr>
              <w:pStyle w:val="TAC"/>
              <w:rPr>
                <w:rFonts w:eastAsiaTheme="minorEastAsia"/>
                <w:lang w:val="en-US" w:eastAsia="zh-CN"/>
              </w:rPr>
            </w:pPr>
          </w:p>
        </w:tc>
      </w:tr>
      <w:tr w:rsidR="006F6378" w:rsidRPr="00C30686" w14:paraId="76CAC296" w14:textId="77777777" w:rsidTr="004F423A">
        <w:trPr>
          <w:trHeight w:val="29"/>
        </w:trPr>
        <w:tc>
          <w:tcPr>
            <w:tcW w:w="2742" w:type="dxa"/>
            <w:tcBorders>
              <w:top w:val="nil"/>
              <w:left w:val="single" w:sz="4" w:space="0" w:color="auto"/>
              <w:bottom w:val="nil"/>
              <w:right w:val="single" w:sz="4" w:space="0" w:color="auto"/>
            </w:tcBorders>
            <w:vAlign w:val="center"/>
          </w:tcPr>
          <w:p w14:paraId="6160D76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CA_n2(2A)-n14A-n30A</w:t>
            </w:r>
          </w:p>
        </w:tc>
        <w:tc>
          <w:tcPr>
            <w:tcW w:w="2785" w:type="dxa"/>
            <w:tcBorders>
              <w:top w:val="single" w:sz="4" w:space="0" w:color="auto"/>
              <w:left w:val="single" w:sz="4" w:space="0" w:color="auto"/>
              <w:bottom w:val="nil"/>
              <w:right w:val="single" w:sz="4" w:space="0" w:color="auto"/>
            </w:tcBorders>
            <w:vAlign w:val="center"/>
          </w:tcPr>
          <w:p w14:paraId="5B34C91C" w14:textId="77777777" w:rsidR="006F6378" w:rsidRPr="00C30686" w:rsidRDefault="006F6378" w:rsidP="0094020B">
            <w:pPr>
              <w:pStyle w:val="TAC"/>
              <w:rPr>
                <w:rFonts w:eastAsiaTheme="minorEastAsia"/>
                <w:lang w:val="es-US" w:eastAsia="zh-CN"/>
              </w:rPr>
            </w:pPr>
            <w:r w:rsidRPr="00C30686">
              <w:rPr>
                <w:rFonts w:eastAsiaTheme="minorEastAsia"/>
                <w:lang w:val="es-US" w:eastAsia="zh-CN"/>
              </w:rPr>
              <w:t>CA_n2A-n14A</w:t>
            </w:r>
          </w:p>
          <w:p w14:paraId="13141B94" w14:textId="77777777" w:rsidR="006F6378" w:rsidRPr="00C30686" w:rsidRDefault="006F6378" w:rsidP="0094020B">
            <w:pPr>
              <w:pStyle w:val="TAC"/>
              <w:rPr>
                <w:rFonts w:eastAsiaTheme="minorEastAsia"/>
                <w:lang w:val="es-US" w:eastAsia="zh-CN"/>
              </w:rPr>
            </w:pPr>
            <w:r w:rsidRPr="00C30686">
              <w:rPr>
                <w:rFonts w:eastAsiaTheme="minorEastAsia"/>
                <w:lang w:val="es-US" w:eastAsia="zh-CN"/>
              </w:rPr>
              <w:t>CA_n2A-n30A</w:t>
            </w:r>
          </w:p>
          <w:p w14:paraId="0572BF88" w14:textId="77777777" w:rsidR="006F6378" w:rsidRPr="00C30686" w:rsidRDefault="006F6378" w:rsidP="0094020B">
            <w:pPr>
              <w:pStyle w:val="TAC"/>
              <w:rPr>
                <w:rFonts w:eastAsiaTheme="minorEastAsia"/>
                <w:lang w:val="en-US" w:eastAsia="zh-CN"/>
              </w:rPr>
            </w:pPr>
            <w:r w:rsidRPr="00C30686">
              <w:rPr>
                <w:rFonts w:eastAsiaTheme="minorEastAsia"/>
                <w:lang w:val="es-US" w:eastAsia="zh-CN"/>
              </w:rPr>
              <w:t>CA_n14A-n30A</w:t>
            </w:r>
          </w:p>
        </w:tc>
        <w:tc>
          <w:tcPr>
            <w:tcW w:w="1259" w:type="dxa"/>
            <w:tcBorders>
              <w:top w:val="single" w:sz="4" w:space="0" w:color="auto"/>
              <w:left w:val="single" w:sz="4" w:space="0" w:color="auto"/>
              <w:bottom w:val="single" w:sz="4" w:space="0" w:color="auto"/>
              <w:right w:val="single" w:sz="4" w:space="0" w:color="auto"/>
            </w:tcBorders>
            <w:vAlign w:val="center"/>
          </w:tcPr>
          <w:p w14:paraId="1E2A71D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w:t>
            </w:r>
          </w:p>
        </w:tc>
        <w:tc>
          <w:tcPr>
            <w:tcW w:w="4356" w:type="dxa"/>
            <w:tcBorders>
              <w:top w:val="single" w:sz="4" w:space="0" w:color="auto"/>
              <w:left w:val="single" w:sz="4" w:space="0" w:color="auto"/>
              <w:bottom w:val="single" w:sz="4" w:space="0" w:color="auto"/>
              <w:right w:val="single" w:sz="4" w:space="0" w:color="auto"/>
            </w:tcBorders>
            <w:vAlign w:val="center"/>
          </w:tcPr>
          <w:p w14:paraId="5D5D153F"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CA_n2(2A)_BCS0</w:t>
            </w:r>
          </w:p>
        </w:tc>
        <w:tc>
          <w:tcPr>
            <w:tcW w:w="2445" w:type="dxa"/>
            <w:tcBorders>
              <w:top w:val="nil"/>
              <w:left w:val="single" w:sz="4" w:space="0" w:color="auto"/>
              <w:bottom w:val="nil"/>
              <w:right w:val="single" w:sz="4" w:space="0" w:color="auto"/>
            </w:tcBorders>
            <w:vAlign w:val="center"/>
          </w:tcPr>
          <w:p w14:paraId="5705062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1381DE0B" w14:textId="77777777" w:rsidTr="004F423A">
        <w:trPr>
          <w:trHeight w:val="29"/>
        </w:trPr>
        <w:tc>
          <w:tcPr>
            <w:tcW w:w="2742" w:type="dxa"/>
            <w:tcBorders>
              <w:top w:val="nil"/>
              <w:left w:val="single" w:sz="4" w:space="0" w:color="auto"/>
              <w:bottom w:val="nil"/>
              <w:right w:val="single" w:sz="4" w:space="0" w:color="auto"/>
            </w:tcBorders>
            <w:vAlign w:val="center"/>
          </w:tcPr>
          <w:p w14:paraId="5B97F75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FF7BDF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E3F508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n14</w:t>
            </w:r>
          </w:p>
        </w:tc>
        <w:tc>
          <w:tcPr>
            <w:tcW w:w="4356" w:type="dxa"/>
            <w:tcBorders>
              <w:top w:val="single" w:sz="4" w:space="0" w:color="auto"/>
              <w:left w:val="single" w:sz="4" w:space="0" w:color="auto"/>
              <w:bottom w:val="single" w:sz="4" w:space="0" w:color="auto"/>
              <w:right w:val="single" w:sz="4" w:space="0" w:color="auto"/>
            </w:tcBorders>
            <w:vAlign w:val="center"/>
          </w:tcPr>
          <w:p w14:paraId="2E01DE1B"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w:t>
            </w:r>
          </w:p>
        </w:tc>
        <w:tc>
          <w:tcPr>
            <w:tcW w:w="2445" w:type="dxa"/>
            <w:tcBorders>
              <w:top w:val="nil"/>
              <w:left w:val="single" w:sz="4" w:space="0" w:color="auto"/>
              <w:bottom w:val="nil"/>
              <w:right w:val="single" w:sz="4" w:space="0" w:color="auto"/>
            </w:tcBorders>
            <w:vAlign w:val="center"/>
          </w:tcPr>
          <w:p w14:paraId="18B28415" w14:textId="77777777" w:rsidR="006F6378" w:rsidRPr="00C30686" w:rsidRDefault="006F6378" w:rsidP="0094020B">
            <w:pPr>
              <w:pStyle w:val="TAC"/>
              <w:rPr>
                <w:rFonts w:eastAsiaTheme="minorEastAsia"/>
                <w:lang w:val="en-US" w:eastAsia="zh-CN"/>
              </w:rPr>
            </w:pPr>
          </w:p>
        </w:tc>
      </w:tr>
      <w:tr w:rsidR="006F6378" w:rsidRPr="00C30686" w14:paraId="48CAF2FE"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82FF94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637A015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A93230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n30</w:t>
            </w:r>
          </w:p>
        </w:tc>
        <w:tc>
          <w:tcPr>
            <w:tcW w:w="4356" w:type="dxa"/>
            <w:tcBorders>
              <w:top w:val="single" w:sz="4" w:space="0" w:color="auto"/>
              <w:left w:val="single" w:sz="4" w:space="0" w:color="auto"/>
              <w:bottom w:val="single" w:sz="4" w:space="0" w:color="auto"/>
              <w:right w:val="single" w:sz="4" w:space="0" w:color="auto"/>
            </w:tcBorders>
            <w:vAlign w:val="center"/>
          </w:tcPr>
          <w:p w14:paraId="59B3A00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w:t>
            </w:r>
          </w:p>
        </w:tc>
        <w:tc>
          <w:tcPr>
            <w:tcW w:w="2445" w:type="dxa"/>
            <w:tcBorders>
              <w:top w:val="nil"/>
              <w:left w:val="single" w:sz="4" w:space="0" w:color="auto"/>
              <w:bottom w:val="single" w:sz="4" w:space="0" w:color="auto"/>
              <w:right w:val="single" w:sz="4" w:space="0" w:color="auto"/>
            </w:tcBorders>
            <w:vAlign w:val="center"/>
          </w:tcPr>
          <w:p w14:paraId="5B0E25BF" w14:textId="77777777" w:rsidR="006F6378" w:rsidRPr="00C30686" w:rsidRDefault="006F6378" w:rsidP="0094020B">
            <w:pPr>
              <w:pStyle w:val="TAC"/>
              <w:rPr>
                <w:rFonts w:eastAsiaTheme="minorEastAsia"/>
                <w:lang w:val="en-US" w:eastAsia="zh-CN"/>
              </w:rPr>
            </w:pPr>
          </w:p>
        </w:tc>
      </w:tr>
      <w:tr w:rsidR="006F6378" w:rsidRPr="00C30686" w14:paraId="01E80940" w14:textId="77777777" w:rsidTr="004F423A">
        <w:trPr>
          <w:trHeight w:val="29"/>
        </w:trPr>
        <w:tc>
          <w:tcPr>
            <w:tcW w:w="2742" w:type="dxa"/>
            <w:tcBorders>
              <w:top w:val="nil"/>
              <w:left w:val="single" w:sz="4" w:space="0" w:color="auto"/>
              <w:bottom w:val="nil"/>
              <w:right w:val="single" w:sz="4" w:space="0" w:color="auto"/>
            </w:tcBorders>
            <w:vAlign w:val="center"/>
          </w:tcPr>
          <w:p w14:paraId="2CD8D59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CA_n2A-n14A-n66A</w:t>
            </w:r>
          </w:p>
        </w:tc>
        <w:tc>
          <w:tcPr>
            <w:tcW w:w="2785" w:type="dxa"/>
            <w:tcBorders>
              <w:top w:val="single" w:sz="4" w:space="0" w:color="auto"/>
              <w:left w:val="single" w:sz="4" w:space="0" w:color="auto"/>
              <w:bottom w:val="nil"/>
              <w:right w:val="single" w:sz="4" w:space="0" w:color="auto"/>
            </w:tcBorders>
            <w:vAlign w:val="center"/>
          </w:tcPr>
          <w:p w14:paraId="1587ABA0" w14:textId="77777777" w:rsidR="006F6378" w:rsidRPr="00C30686" w:rsidRDefault="006F6378" w:rsidP="0094020B">
            <w:pPr>
              <w:pStyle w:val="TAC"/>
              <w:rPr>
                <w:rFonts w:eastAsiaTheme="minorEastAsia"/>
                <w:lang w:val="es-US" w:eastAsia="zh-CN"/>
              </w:rPr>
            </w:pPr>
            <w:r w:rsidRPr="00C30686">
              <w:rPr>
                <w:rFonts w:eastAsiaTheme="minorEastAsia"/>
                <w:lang w:val="es-US" w:eastAsia="zh-CN"/>
              </w:rPr>
              <w:t>CA_n2A-n14A</w:t>
            </w:r>
          </w:p>
          <w:p w14:paraId="10CFC676" w14:textId="77777777" w:rsidR="006F6378" w:rsidRPr="00C30686" w:rsidRDefault="006F6378" w:rsidP="0094020B">
            <w:pPr>
              <w:pStyle w:val="TAC"/>
              <w:rPr>
                <w:rFonts w:eastAsiaTheme="minorEastAsia"/>
                <w:lang w:val="es-US" w:eastAsia="zh-CN"/>
              </w:rPr>
            </w:pPr>
            <w:r w:rsidRPr="00C30686">
              <w:rPr>
                <w:rFonts w:eastAsiaTheme="minorEastAsia"/>
                <w:lang w:val="es-US" w:eastAsia="zh-CN"/>
              </w:rPr>
              <w:t>CA_n2A-n66A</w:t>
            </w:r>
          </w:p>
          <w:p w14:paraId="0DFD4C3A" w14:textId="77777777" w:rsidR="006F6378" w:rsidRPr="00C30686" w:rsidRDefault="006F6378" w:rsidP="0094020B">
            <w:pPr>
              <w:pStyle w:val="TAC"/>
              <w:rPr>
                <w:rFonts w:eastAsiaTheme="minorEastAsia"/>
                <w:lang w:val="en-US" w:eastAsia="zh-CN"/>
              </w:rPr>
            </w:pPr>
            <w:r w:rsidRPr="00C30686">
              <w:rPr>
                <w:rFonts w:eastAsiaTheme="minorEastAsia"/>
                <w:lang w:val="es-US" w:eastAsia="zh-CN"/>
              </w:rPr>
              <w:t>CA_n14A-n66A</w:t>
            </w:r>
          </w:p>
        </w:tc>
        <w:tc>
          <w:tcPr>
            <w:tcW w:w="1259" w:type="dxa"/>
            <w:tcBorders>
              <w:top w:val="single" w:sz="4" w:space="0" w:color="auto"/>
              <w:left w:val="single" w:sz="4" w:space="0" w:color="auto"/>
              <w:bottom w:val="single" w:sz="4" w:space="0" w:color="auto"/>
              <w:right w:val="single" w:sz="4" w:space="0" w:color="auto"/>
            </w:tcBorders>
            <w:vAlign w:val="center"/>
          </w:tcPr>
          <w:p w14:paraId="4961F8C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w:t>
            </w:r>
          </w:p>
        </w:tc>
        <w:tc>
          <w:tcPr>
            <w:tcW w:w="4356" w:type="dxa"/>
            <w:tcBorders>
              <w:top w:val="single" w:sz="4" w:space="0" w:color="auto"/>
              <w:left w:val="single" w:sz="4" w:space="0" w:color="auto"/>
              <w:bottom w:val="single" w:sz="4" w:space="0" w:color="auto"/>
              <w:right w:val="single" w:sz="4" w:space="0" w:color="auto"/>
            </w:tcBorders>
            <w:vAlign w:val="center"/>
          </w:tcPr>
          <w:p w14:paraId="4E90D9FB"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2607522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3188D5D8" w14:textId="77777777" w:rsidTr="004F423A">
        <w:trPr>
          <w:trHeight w:val="29"/>
        </w:trPr>
        <w:tc>
          <w:tcPr>
            <w:tcW w:w="2742" w:type="dxa"/>
            <w:tcBorders>
              <w:top w:val="nil"/>
              <w:left w:val="single" w:sz="4" w:space="0" w:color="auto"/>
              <w:bottom w:val="nil"/>
              <w:right w:val="single" w:sz="4" w:space="0" w:color="auto"/>
            </w:tcBorders>
            <w:vAlign w:val="center"/>
          </w:tcPr>
          <w:p w14:paraId="3DB7969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71A185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F24DCD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n14</w:t>
            </w:r>
          </w:p>
        </w:tc>
        <w:tc>
          <w:tcPr>
            <w:tcW w:w="4356" w:type="dxa"/>
            <w:tcBorders>
              <w:top w:val="single" w:sz="4" w:space="0" w:color="auto"/>
              <w:left w:val="single" w:sz="4" w:space="0" w:color="auto"/>
              <w:bottom w:val="single" w:sz="4" w:space="0" w:color="auto"/>
              <w:right w:val="single" w:sz="4" w:space="0" w:color="auto"/>
            </w:tcBorders>
            <w:vAlign w:val="center"/>
          </w:tcPr>
          <w:p w14:paraId="5439A52F"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w:t>
            </w:r>
          </w:p>
        </w:tc>
        <w:tc>
          <w:tcPr>
            <w:tcW w:w="2445" w:type="dxa"/>
            <w:tcBorders>
              <w:top w:val="nil"/>
              <w:left w:val="single" w:sz="4" w:space="0" w:color="auto"/>
              <w:bottom w:val="nil"/>
              <w:right w:val="single" w:sz="4" w:space="0" w:color="auto"/>
            </w:tcBorders>
            <w:vAlign w:val="center"/>
          </w:tcPr>
          <w:p w14:paraId="4282DDEE" w14:textId="77777777" w:rsidR="006F6378" w:rsidRPr="00C30686" w:rsidRDefault="006F6378" w:rsidP="0094020B">
            <w:pPr>
              <w:pStyle w:val="TAC"/>
              <w:rPr>
                <w:rFonts w:eastAsiaTheme="minorEastAsia"/>
                <w:lang w:val="en-US" w:eastAsia="zh-CN"/>
              </w:rPr>
            </w:pPr>
          </w:p>
        </w:tc>
      </w:tr>
      <w:tr w:rsidR="006F6378" w:rsidRPr="00C30686" w14:paraId="00AEAEA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98085E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029DBED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8B01D3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175DCDA2"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single" w:sz="4" w:space="0" w:color="auto"/>
              <w:right w:val="single" w:sz="4" w:space="0" w:color="auto"/>
            </w:tcBorders>
            <w:vAlign w:val="center"/>
          </w:tcPr>
          <w:p w14:paraId="04A673A2" w14:textId="77777777" w:rsidR="006F6378" w:rsidRPr="00C30686" w:rsidRDefault="006F6378" w:rsidP="0094020B">
            <w:pPr>
              <w:pStyle w:val="TAC"/>
              <w:rPr>
                <w:rFonts w:eastAsiaTheme="minorEastAsia"/>
                <w:lang w:val="en-US" w:eastAsia="zh-CN"/>
              </w:rPr>
            </w:pPr>
          </w:p>
        </w:tc>
      </w:tr>
      <w:tr w:rsidR="006F6378" w:rsidRPr="00C30686" w14:paraId="388BE187"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86FC56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CA_n2(2A)-n14A-n66A</w:t>
            </w:r>
          </w:p>
        </w:tc>
        <w:tc>
          <w:tcPr>
            <w:tcW w:w="2785" w:type="dxa"/>
            <w:tcBorders>
              <w:top w:val="single" w:sz="4" w:space="0" w:color="auto"/>
              <w:left w:val="single" w:sz="4" w:space="0" w:color="auto"/>
              <w:bottom w:val="nil"/>
              <w:right w:val="single" w:sz="4" w:space="0" w:color="auto"/>
            </w:tcBorders>
            <w:vAlign w:val="center"/>
          </w:tcPr>
          <w:p w14:paraId="02F45D0F" w14:textId="77777777" w:rsidR="006F6378" w:rsidRPr="00C30686" w:rsidRDefault="006F6378" w:rsidP="0094020B">
            <w:pPr>
              <w:pStyle w:val="TAC"/>
              <w:rPr>
                <w:rFonts w:eastAsiaTheme="minorEastAsia"/>
                <w:lang w:val="es-US" w:eastAsia="zh-CN"/>
              </w:rPr>
            </w:pPr>
            <w:r w:rsidRPr="00C30686">
              <w:rPr>
                <w:rFonts w:eastAsiaTheme="minorEastAsia"/>
                <w:lang w:val="es-US" w:eastAsia="zh-CN"/>
              </w:rPr>
              <w:t>CA_n2A-n14A</w:t>
            </w:r>
          </w:p>
          <w:p w14:paraId="73A2AB37" w14:textId="77777777" w:rsidR="006F6378" w:rsidRPr="00C30686" w:rsidRDefault="006F6378" w:rsidP="0094020B">
            <w:pPr>
              <w:pStyle w:val="TAC"/>
              <w:rPr>
                <w:rFonts w:eastAsiaTheme="minorEastAsia"/>
                <w:lang w:val="es-US" w:eastAsia="zh-CN"/>
              </w:rPr>
            </w:pPr>
            <w:r w:rsidRPr="00C30686">
              <w:rPr>
                <w:rFonts w:eastAsiaTheme="minorEastAsia"/>
                <w:lang w:val="es-US" w:eastAsia="zh-CN"/>
              </w:rPr>
              <w:t>CA_n2A-n66A</w:t>
            </w:r>
          </w:p>
          <w:p w14:paraId="428F419D" w14:textId="77777777" w:rsidR="006F6378" w:rsidRPr="00C30686" w:rsidRDefault="006F6378" w:rsidP="0094020B">
            <w:pPr>
              <w:pStyle w:val="TAC"/>
              <w:rPr>
                <w:rFonts w:eastAsiaTheme="minorEastAsia"/>
                <w:lang w:val="en-US" w:eastAsia="zh-CN"/>
              </w:rPr>
            </w:pPr>
            <w:r w:rsidRPr="00C30686">
              <w:rPr>
                <w:rFonts w:eastAsiaTheme="minorEastAsia"/>
                <w:lang w:val="es-US" w:eastAsia="zh-CN"/>
              </w:rPr>
              <w:t>CA_n14A-n66A</w:t>
            </w:r>
          </w:p>
        </w:tc>
        <w:tc>
          <w:tcPr>
            <w:tcW w:w="1259" w:type="dxa"/>
            <w:tcBorders>
              <w:top w:val="single" w:sz="4" w:space="0" w:color="auto"/>
              <w:left w:val="single" w:sz="4" w:space="0" w:color="auto"/>
              <w:bottom w:val="single" w:sz="4" w:space="0" w:color="auto"/>
              <w:right w:val="single" w:sz="4" w:space="0" w:color="auto"/>
            </w:tcBorders>
            <w:vAlign w:val="center"/>
          </w:tcPr>
          <w:p w14:paraId="0CD4EC5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w:t>
            </w:r>
          </w:p>
        </w:tc>
        <w:tc>
          <w:tcPr>
            <w:tcW w:w="4356" w:type="dxa"/>
            <w:tcBorders>
              <w:top w:val="single" w:sz="4" w:space="0" w:color="auto"/>
              <w:left w:val="single" w:sz="4" w:space="0" w:color="auto"/>
              <w:bottom w:val="single" w:sz="4" w:space="0" w:color="auto"/>
              <w:right w:val="single" w:sz="4" w:space="0" w:color="auto"/>
            </w:tcBorders>
            <w:vAlign w:val="center"/>
          </w:tcPr>
          <w:p w14:paraId="5F7BAA4F"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CA_n2(2A)_BCS0</w:t>
            </w:r>
          </w:p>
        </w:tc>
        <w:tc>
          <w:tcPr>
            <w:tcW w:w="2445" w:type="dxa"/>
            <w:tcBorders>
              <w:top w:val="nil"/>
              <w:left w:val="single" w:sz="4" w:space="0" w:color="auto"/>
              <w:bottom w:val="nil"/>
              <w:right w:val="single" w:sz="4" w:space="0" w:color="auto"/>
            </w:tcBorders>
            <w:vAlign w:val="center"/>
          </w:tcPr>
          <w:p w14:paraId="2641775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529263CE" w14:textId="77777777" w:rsidTr="004F423A">
        <w:trPr>
          <w:trHeight w:val="29"/>
        </w:trPr>
        <w:tc>
          <w:tcPr>
            <w:tcW w:w="2742" w:type="dxa"/>
            <w:tcBorders>
              <w:top w:val="nil"/>
              <w:left w:val="single" w:sz="4" w:space="0" w:color="auto"/>
              <w:bottom w:val="nil"/>
              <w:right w:val="single" w:sz="4" w:space="0" w:color="auto"/>
            </w:tcBorders>
            <w:vAlign w:val="center"/>
          </w:tcPr>
          <w:p w14:paraId="6957D63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9C2554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F4E2EF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n14</w:t>
            </w:r>
          </w:p>
        </w:tc>
        <w:tc>
          <w:tcPr>
            <w:tcW w:w="4356" w:type="dxa"/>
            <w:tcBorders>
              <w:top w:val="single" w:sz="4" w:space="0" w:color="auto"/>
              <w:left w:val="single" w:sz="4" w:space="0" w:color="auto"/>
              <w:bottom w:val="single" w:sz="4" w:space="0" w:color="auto"/>
              <w:right w:val="single" w:sz="4" w:space="0" w:color="auto"/>
            </w:tcBorders>
            <w:vAlign w:val="center"/>
          </w:tcPr>
          <w:p w14:paraId="556D10C6"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w:t>
            </w:r>
          </w:p>
        </w:tc>
        <w:tc>
          <w:tcPr>
            <w:tcW w:w="2445" w:type="dxa"/>
            <w:tcBorders>
              <w:top w:val="nil"/>
              <w:left w:val="single" w:sz="4" w:space="0" w:color="auto"/>
              <w:bottom w:val="nil"/>
              <w:right w:val="single" w:sz="4" w:space="0" w:color="auto"/>
            </w:tcBorders>
            <w:vAlign w:val="center"/>
          </w:tcPr>
          <w:p w14:paraId="5429619B" w14:textId="77777777" w:rsidR="006F6378" w:rsidRPr="00C30686" w:rsidRDefault="006F6378" w:rsidP="0094020B">
            <w:pPr>
              <w:pStyle w:val="TAC"/>
              <w:rPr>
                <w:rFonts w:eastAsiaTheme="minorEastAsia"/>
                <w:lang w:val="en-US" w:eastAsia="zh-CN"/>
              </w:rPr>
            </w:pPr>
          </w:p>
        </w:tc>
      </w:tr>
      <w:tr w:rsidR="006F6378" w:rsidRPr="00C30686" w14:paraId="45F8BB6B"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50BB04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C76507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1FA83D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22A0539A"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single" w:sz="4" w:space="0" w:color="auto"/>
              <w:right w:val="single" w:sz="4" w:space="0" w:color="auto"/>
            </w:tcBorders>
            <w:vAlign w:val="center"/>
          </w:tcPr>
          <w:p w14:paraId="7BB410E2" w14:textId="77777777" w:rsidR="006F6378" w:rsidRPr="00C30686" w:rsidRDefault="006F6378" w:rsidP="0094020B">
            <w:pPr>
              <w:pStyle w:val="TAC"/>
              <w:rPr>
                <w:rFonts w:eastAsiaTheme="minorEastAsia"/>
                <w:lang w:val="en-US" w:eastAsia="zh-CN"/>
              </w:rPr>
            </w:pPr>
          </w:p>
        </w:tc>
      </w:tr>
      <w:tr w:rsidR="006F6378" w:rsidRPr="00C30686" w14:paraId="22AB89FB"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23AC18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CA_n2(2A)-n14A-n66(2A)</w:t>
            </w:r>
          </w:p>
        </w:tc>
        <w:tc>
          <w:tcPr>
            <w:tcW w:w="2785" w:type="dxa"/>
            <w:tcBorders>
              <w:top w:val="single" w:sz="4" w:space="0" w:color="auto"/>
              <w:left w:val="single" w:sz="4" w:space="0" w:color="auto"/>
              <w:bottom w:val="nil"/>
              <w:right w:val="single" w:sz="4" w:space="0" w:color="auto"/>
            </w:tcBorders>
            <w:vAlign w:val="center"/>
          </w:tcPr>
          <w:p w14:paraId="531F20B9" w14:textId="77777777" w:rsidR="006F6378" w:rsidRPr="00C30686" w:rsidRDefault="006F6378" w:rsidP="0094020B">
            <w:pPr>
              <w:pStyle w:val="TAC"/>
              <w:rPr>
                <w:rFonts w:eastAsiaTheme="minorEastAsia"/>
                <w:lang w:val="es-US" w:eastAsia="zh-CN"/>
              </w:rPr>
            </w:pPr>
            <w:r w:rsidRPr="00C30686">
              <w:rPr>
                <w:rFonts w:eastAsiaTheme="minorEastAsia"/>
                <w:lang w:val="es-US" w:eastAsia="zh-CN"/>
              </w:rPr>
              <w:t>CA_n2A-n14A</w:t>
            </w:r>
          </w:p>
          <w:p w14:paraId="6C373A89" w14:textId="77777777" w:rsidR="006F6378" w:rsidRPr="00C30686" w:rsidRDefault="006F6378" w:rsidP="0094020B">
            <w:pPr>
              <w:pStyle w:val="TAC"/>
              <w:rPr>
                <w:rFonts w:eastAsiaTheme="minorEastAsia"/>
                <w:lang w:val="es-US" w:eastAsia="zh-CN"/>
              </w:rPr>
            </w:pPr>
            <w:r w:rsidRPr="00C30686">
              <w:rPr>
                <w:rFonts w:eastAsiaTheme="minorEastAsia"/>
                <w:lang w:val="es-US" w:eastAsia="zh-CN"/>
              </w:rPr>
              <w:t>CA_n2A-n66A</w:t>
            </w:r>
          </w:p>
          <w:p w14:paraId="1DCD981A" w14:textId="77777777" w:rsidR="006F6378" w:rsidRPr="00C30686" w:rsidRDefault="006F6378" w:rsidP="0094020B">
            <w:pPr>
              <w:pStyle w:val="TAC"/>
              <w:rPr>
                <w:rFonts w:eastAsiaTheme="minorEastAsia"/>
                <w:lang w:val="en-US" w:eastAsia="zh-CN"/>
              </w:rPr>
            </w:pPr>
            <w:r w:rsidRPr="00C30686">
              <w:rPr>
                <w:rFonts w:eastAsiaTheme="minorEastAsia"/>
                <w:lang w:val="es-US" w:eastAsia="zh-CN"/>
              </w:rPr>
              <w:t>CA_n14A-n66A</w:t>
            </w:r>
          </w:p>
        </w:tc>
        <w:tc>
          <w:tcPr>
            <w:tcW w:w="1259" w:type="dxa"/>
            <w:tcBorders>
              <w:top w:val="single" w:sz="4" w:space="0" w:color="auto"/>
              <w:left w:val="single" w:sz="4" w:space="0" w:color="auto"/>
              <w:bottom w:val="single" w:sz="4" w:space="0" w:color="auto"/>
              <w:right w:val="single" w:sz="4" w:space="0" w:color="auto"/>
            </w:tcBorders>
            <w:vAlign w:val="center"/>
          </w:tcPr>
          <w:p w14:paraId="7350DA8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w:t>
            </w:r>
          </w:p>
        </w:tc>
        <w:tc>
          <w:tcPr>
            <w:tcW w:w="4356" w:type="dxa"/>
            <w:tcBorders>
              <w:top w:val="single" w:sz="4" w:space="0" w:color="auto"/>
              <w:left w:val="single" w:sz="4" w:space="0" w:color="auto"/>
              <w:bottom w:val="single" w:sz="4" w:space="0" w:color="auto"/>
              <w:right w:val="single" w:sz="4" w:space="0" w:color="auto"/>
            </w:tcBorders>
            <w:vAlign w:val="center"/>
          </w:tcPr>
          <w:p w14:paraId="7FDBAED9"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CA_n2(2A)_BCS0</w:t>
            </w:r>
          </w:p>
        </w:tc>
        <w:tc>
          <w:tcPr>
            <w:tcW w:w="2445" w:type="dxa"/>
            <w:tcBorders>
              <w:top w:val="single" w:sz="4" w:space="0" w:color="auto"/>
              <w:left w:val="single" w:sz="4" w:space="0" w:color="auto"/>
              <w:bottom w:val="nil"/>
              <w:right w:val="single" w:sz="4" w:space="0" w:color="auto"/>
            </w:tcBorders>
            <w:vAlign w:val="center"/>
          </w:tcPr>
          <w:p w14:paraId="29CFC45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2EDECEC4" w14:textId="77777777" w:rsidTr="004F423A">
        <w:trPr>
          <w:trHeight w:val="29"/>
        </w:trPr>
        <w:tc>
          <w:tcPr>
            <w:tcW w:w="2742" w:type="dxa"/>
            <w:tcBorders>
              <w:top w:val="nil"/>
              <w:left w:val="single" w:sz="4" w:space="0" w:color="auto"/>
              <w:bottom w:val="nil"/>
              <w:right w:val="single" w:sz="4" w:space="0" w:color="auto"/>
            </w:tcBorders>
            <w:vAlign w:val="center"/>
          </w:tcPr>
          <w:p w14:paraId="29D9364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D032DD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E01420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n14</w:t>
            </w:r>
          </w:p>
        </w:tc>
        <w:tc>
          <w:tcPr>
            <w:tcW w:w="4356" w:type="dxa"/>
            <w:tcBorders>
              <w:top w:val="single" w:sz="4" w:space="0" w:color="auto"/>
              <w:left w:val="single" w:sz="4" w:space="0" w:color="auto"/>
              <w:bottom w:val="single" w:sz="4" w:space="0" w:color="auto"/>
              <w:right w:val="single" w:sz="4" w:space="0" w:color="auto"/>
            </w:tcBorders>
            <w:vAlign w:val="center"/>
          </w:tcPr>
          <w:p w14:paraId="214DF81B"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w:t>
            </w:r>
          </w:p>
        </w:tc>
        <w:tc>
          <w:tcPr>
            <w:tcW w:w="2445" w:type="dxa"/>
            <w:tcBorders>
              <w:top w:val="nil"/>
              <w:left w:val="single" w:sz="4" w:space="0" w:color="auto"/>
              <w:bottom w:val="nil"/>
              <w:right w:val="single" w:sz="4" w:space="0" w:color="auto"/>
            </w:tcBorders>
            <w:vAlign w:val="center"/>
          </w:tcPr>
          <w:p w14:paraId="4733F22F" w14:textId="77777777" w:rsidR="006F6378" w:rsidRPr="00C30686" w:rsidRDefault="006F6378" w:rsidP="0094020B">
            <w:pPr>
              <w:pStyle w:val="TAC"/>
              <w:rPr>
                <w:rFonts w:eastAsiaTheme="minorEastAsia"/>
                <w:lang w:val="en-US" w:eastAsia="zh-CN"/>
              </w:rPr>
            </w:pPr>
          </w:p>
        </w:tc>
      </w:tr>
      <w:tr w:rsidR="006F6378" w:rsidRPr="00C30686" w14:paraId="491BDCCA"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4AEF8F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790F0D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E7375C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3E79B300"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CA_n66(2A)_BCS1</w:t>
            </w:r>
          </w:p>
        </w:tc>
        <w:tc>
          <w:tcPr>
            <w:tcW w:w="2445" w:type="dxa"/>
            <w:tcBorders>
              <w:top w:val="nil"/>
              <w:left w:val="single" w:sz="4" w:space="0" w:color="auto"/>
              <w:bottom w:val="single" w:sz="4" w:space="0" w:color="auto"/>
              <w:right w:val="single" w:sz="4" w:space="0" w:color="auto"/>
            </w:tcBorders>
            <w:vAlign w:val="center"/>
          </w:tcPr>
          <w:p w14:paraId="5DD4D5D3" w14:textId="77777777" w:rsidR="006F6378" w:rsidRPr="00C30686" w:rsidRDefault="006F6378" w:rsidP="0094020B">
            <w:pPr>
              <w:pStyle w:val="TAC"/>
              <w:rPr>
                <w:rFonts w:eastAsiaTheme="minorEastAsia"/>
                <w:lang w:val="en-US" w:eastAsia="zh-CN"/>
              </w:rPr>
            </w:pPr>
          </w:p>
        </w:tc>
      </w:tr>
      <w:tr w:rsidR="006F6378" w:rsidRPr="00C30686" w14:paraId="76D65BC5" w14:textId="77777777" w:rsidTr="004F423A">
        <w:trPr>
          <w:trHeight w:val="29"/>
        </w:trPr>
        <w:tc>
          <w:tcPr>
            <w:tcW w:w="2742" w:type="dxa"/>
            <w:tcBorders>
              <w:top w:val="nil"/>
              <w:left w:val="single" w:sz="4" w:space="0" w:color="auto"/>
              <w:bottom w:val="nil"/>
              <w:right w:val="single" w:sz="4" w:space="0" w:color="auto"/>
            </w:tcBorders>
            <w:vAlign w:val="center"/>
          </w:tcPr>
          <w:p w14:paraId="4CF202C1" w14:textId="77777777" w:rsidR="006F6378" w:rsidRPr="00C30686" w:rsidRDefault="006F6378" w:rsidP="0094020B">
            <w:pPr>
              <w:pStyle w:val="TAC"/>
              <w:rPr>
                <w:kern w:val="2"/>
                <w:szCs w:val="22"/>
                <w:lang w:val="en-US" w:eastAsia="zh-CN"/>
              </w:rPr>
            </w:pPr>
            <w:r w:rsidRPr="00C30686">
              <w:rPr>
                <w:kern w:val="2"/>
                <w:szCs w:val="22"/>
                <w:lang w:val="en-US" w:eastAsia="zh-CN"/>
              </w:rPr>
              <w:t>CA_n2A-n14A-n66(2A)</w:t>
            </w:r>
          </w:p>
        </w:tc>
        <w:tc>
          <w:tcPr>
            <w:tcW w:w="2785" w:type="dxa"/>
            <w:tcBorders>
              <w:top w:val="single" w:sz="4" w:space="0" w:color="auto"/>
              <w:left w:val="single" w:sz="4" w:space="0" w:color="auto"/>
              <w:bottom w:val="nil"/>
              <w:right w:val="single" w:sz="4" w:space="0" w:color="auto"/>
            </w:tcBorders>
            <w:vAlign w:val="center"/>
          </w:tcPr>
          <w:p w14:paraId="7B6089FD" w14:textId="77777777" w:rsidR="006F6378" w:rsidRPr="00C30686" w:rsidRDefault="006F6378" w:rsidP="0094020B">
            <w:pPr>
              <w:pStyle w:val="TAC"/>
              <w:rPr>
                <w:kern w:val="2"/>
                <w:lang w:val="es-US" w:eastAsia="zh-CN"/>
              </w:rPr>
            </w:pPr>
            <w:r w:rsidRPr="00C30686">
              <w:rPr>
                <w:kern w:val="2"/>
                <w:szCs w:val="22"/>
                <w:lang w:val="es-US" w:eastAsia="zh-CN"/>
              </w:rPr>
              <w:t>CA_n2A-n14A</w:t>
            </w:r>
          </w:p>
          <w:p w14:paraId="419AB3FC" w14:textId="77777777" w:rsidR="006F6378" w:rsidRPr="00C30686" w:rsidRDefault="006F6378" w:rsidP="0094020B">
            <w:pPr>
              <w:pStyle w:val="TAC"/>
              <w:rPr>
                <w:kern w:val="2"/>
                <w:szCs w:val="22"/>
                <w:lang w:val="es-US" w:eastAsia="zh-CN"/>
              </w:rPr>
            </w:pPr>
            <w:r w:rsidRPr="00C30686">
              <w:rPr>
                <w:kern w:val="2"/>
                <w:szCs w:val="22"/>
                <w:lang w:val="es-US" w:eastAsia="zh-CN"/>
              </w:rPr>
              <w:t>CA_n2A-n66A</w:t>
            </w:r>
          </w:p>
          <w:p w14:paraId="66F794CC" w14:textId="77777777" w:rsidR="006F6378" w:rsidRPr="00C30686" w:rsidRDefault="006F6378" w:rsidP="0094020B">
            <w:pPr>
              <w:pStyle w:val="TAC"/>
              <w:rPr>
                <w:kern w:val="2"/>
                <w:szCs w:val="22"/>
                <w:lang w:val="en-US" w:eastAsia="zh-CN"/>
              </w:rPr>
            </w:pPr>
            <w:r w:rsidRPr="00C30686">
              <w:rPr>
                <w:kern w:val="2"/>
                <w:szCs w:val="22"/>
                <w:lang w:val="es-US" w:eastAsia="zh-CN"/>
              </w:rPr>
              <w:t>CA_n14A-n66A</w:t>
            </w:r>
          </w:p>
        </w:tc>
        <w:tc>
          <w:tcPr>
            <w:tcW w:w="1259" w:type="dxa"/>
            <w:tcBorders>
              <w:top w:val="single" w:sz="4" w:space="0" w:color="auto"/>
              <w:left w:val="single" w:sz="4" w:space="0" w:color="auto"/>
              <w:bottom w:val="single" w:sz="4" w:space="0" w:color="auto"/>
              <w:right w:val="single" w:sz="4" w:space="0" w:color="auto"/>
            </w:tcBorders>
            <w:vAlign w:val="center"/>
          </w:tcPr>
          <w:p w14:paraId="43145689" w14:textId="77777777" w:rsidR="006F6378" w:rsidRPr="00C30686" w:rsidRDefault="006F6378" w:rsidP="0094020B">
            <w:pPr>
              <w:pStyle w:val="TAC"/>
              <w:rPr>
                <w:kern w:val="2"/>
                <w:szCs w:val="22"/>
                <w:lang w:val="en-US" w:eastAsia="zh-CN"/>
              </w:rPr>
            </w:pPr>
            <w:r w:rsidRPr="00C30686">
              <w:rPr>
                <w:kern w:val="2"/>
                <w:szCs w:val="22"/>
                <w:lang w:val="en-US" w:eastAsia="zh-CN"/>
              </w:rPr>
              <w:t>n2</w:t>
            </w:r>
          </w:p>
        </w:tc>
        <w:tc>
          <w:tcPr>
            <w:tcW w:w="4356" w:type="dxa"/>
            <w:tcBorders>
              <w:top w:val="single" w:sz="4" w:space="0" w:color="auto"/>
              <w:left w:val="single" w:sz="4" w:space="0" w:color="auto"/>
              <w:bottom w:val="single" w:sz="4" w:space="0" w:color="auto"/>
              <w:right w:val="single" w:sz="4" w:space="0" w:color="auto"/>
            </w:tcBorders>
            <w:vAlign w:val="center"/>
          </w:tcPr>
          <w:p w14:paraId="7E48AC58" w14:textId="77777777" w:rsidR="006F6378" w:rsidRPr="00C30686" w:rsidRDefault="006F6378" w:rsidP="0094020B">
            <w:pPr>
              <w:pStyle w:val="TAC"/>
              <w:rPr>
                <w:rFonts w:ascii="Calibri" w:hAnsi="Calibri"/>
                <w:kern w:val="2"/>
                <w:sz w:val="21"/>
                <w:szCs w:val="22"/>
                <w:lang w:val="en-US" w:eastAsia="zh-CN"/>
              </w:rPr>
            </w:pPr>
            <w:r w:rsidRPr="00C30686">
              <w:rPr>
                <w:rFonts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45089F5C"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3C910DE7" w14:textId="77777777" w:rsidTr="004F423A">
        <w:trPr>
          <w:trHeight w:val="29"/>
        </w:trPr>
        <w:tc>
          <w:tcPr>
            <w:tcW w:w="2742" w:type="dxa"/>
            <w:tcBorders>
              <w:top w:val="nil"/>
              <w:left w:val="single" w:sz="4" w:space="0" w:color="auto"/>
              <w:bottom w:val="nil"/>
              <w:right w:val="single" w:sz="4" w:space="0" w:color="auto"/>
            </w:tcBorders>
            <w:vAlign w:val="center"/>
          </w:tcPr>
          <w:p w14:paraId="188B7C1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A2565F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7C4764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n14</w:t>
            </w:r>
          </w:p>
        </w:tc>
        <w:tc>
          <w:tcPr>
            <w:tcW w:w="4356" w:type="dxa"/>
            <w:tcBorders>
              <w:top w:val="single" w:sz="4" w:space="0" w:color="auto"/>
              <w:left w:val="single" w:sz="4" w:space="0" w:color="auto"/>
              <w:bottom w:val="single" w:sz="4" w:space="0" w:color="auto"/>
              <w:right w:val="single" w:sz="4" w:space="0" w:color="auto"/>
            </w:tcBorders>
            <w:vAlign w:val="center"/>
          </w:tcPr>
          <w:p w14:paraId="56F9CC85"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w:t>
            </w:r>
          </w:p>
        </w:tc>
        <w:tc>
          <w:tcPr>
            <w:tcW w:w="2445" w:type="dxa"/>
            <w:tcBorders>
              <w:top w:val="nil"/>
              <w:left w:val="single" w:sz="4" w:space="0" w:color="auto"/>
              <w:bottom w:val="nil"/>
              <w:right w:val="single" w:sz="4" w:space="0" w:color="auto"/>
            </w:tcBorders>
            <w:vAlign w:val="center"/>
          </w:tcPr>
          <w:p w14:paraId="4827DE89" w14:textId="77777777" w:rsidR="006F6378" w:rsidRPr="00C30686" w:rsidRDefault="006F6378" w:rsidP="0094020B">
            <w:pPr>
              <w:pStyle w:val="TAC"/>
              <w:rPr>
                <w:rFonts w:eastAsiaTheme="minorEastAsia"/>
                <w:lang w:val="en-US" w:eastAsia="zh-CN"/>
              </w:rPr>
            </w:pPr>
          </w:p>
        </w:tc>
      </w:tr>
      <w:tr w:rsidR="006F6378" w:rsidRPr="00C30686" w14:paraId="13097367"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3CF327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ED0712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D9292A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7B11F40D"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CA_n66(2A)_BCS1</w:t>
            </w:r>
          </w:p>
        </w:tc>
        <w:tc>
          <w:tcPr>
            <w:tcW w:w="2445" w:type="dxa"/>
            <w:tcBorders>
              <w:top w:val="nil"/>
              <w:left w:val="single" w:sz="4" w:space="0" w:color="auto"/>
              <w:bottom w:val="single" w:sz="4" w:space="0" w:color="auto"/>
              <w:right w:val="single" w:sz="4" w:space="0" w:color="auto"/>
            </w:tcBorders>
            <w:vAlign w:val="center"/>
          </w:tcPr>
          <w:p w14:paraId="7ACC84A4" w14:textId="77777777" w:rsidR="006F6378" w:rsidRPr="00C30686" w:rsidRDefault="006F6378" w:rsidP="0094020B">
            <w:pPr>
              <w:pStyle w:val="TAC"/>
              <w:rPr>
                <w:rFonts w:eastAsiaTheme="minorEastAsia"/>
                <w:lang w:val="en-US" w:eastAsia="zh-CN"/>
              </w:rPr>
            </w:pPr>
          </w:p>
        </w:tc>
      </w:tr>
      <w:tr w:rsidR="006F6378" w:rsidRPr="00C30686" w14:paraId="5749F2EE"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C9CF89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CA_n2A-n14A-n66(3A)</w:t>
            </w:r>
          </w:p>
        </w:tc>
        <w:tc>
          <w:tcPr>
            <w:tcW w:w="2785" w:type="dxa"/>
            <w:tcBorders>
              <w:top w:val="single" w:sz="4" w:space="0" w:color="auto"/>
              <w:left w:val="single" w:sz="4" w:space="0" w:color="auto"/>
              <w:bottom w:val="nil"/>
              <w:right w:val="single" w:sz="4" w:space="0" w:color="auto"/>
            </w:tcBorders>
            <w:vAlign w:val="center"/>
          </w:tcPr>
          <w:p w14:paraId="5CF92E84" w14:textId="77777777" w:rsidR="006F6378" w:rsidRPr="00C30686" w:rsidRDefault="006F6378" w:rsidP="0094020B">
            <w:pPr>
              <w:pStyle w:val="TAC"/>
              <w:rPr>
                <w:rFonts w:eastAsiaTheme="minorEastAsia"/>
                <w:lang w:val="es-US" w:eastAsia="zh-CN"/>
              </w:rPr>
            </w:pPr>
            <w:r w:rsidRPr="00C30686">
              <w:rPr>
                <w:rFonts w:eastAsiaTheme="minorEastAsia"/>
                <w:lang w:val="es-US" w:eastAsia="zh-CN"/>
              </w:rPr>
              <w:t>CA_n2A-n14A</w:t>
            </w:r>
          </w:p>
          <w:p w14:paraId="5E7A5565" w14:textId="77777777" w:rsidR="006F6378" w:rsidRPr="00C30686" w:rsidRDefault="006F6378" w:rsidP="0094020B">
            <w:pPr>
              <w:pStyle w:val="TAC"/>
              <w:rPr>
                <w:rFonts w:eastAsiaTheme="minorEastAsia"/>
                <w:lang w:val="es-US" w:eastAsia="zh-CN"/>
              </w:rPr>
            </w:pPr>
            <w:r w:rsidRPr="00C30686">
              <w:rPr>
                <w:rFonts w:eastAsiaTheme="minorEastAsia"/>
                <w:lang w:val="es-US" w:eastAsia="zh-CN"/>
              </w:rPr>
              <w:t>CA_n2A-n66A</w:t>
            </w:r>
          </w:p>
          <w:p w14:paraId="162ADC8F" w14:textId="77777777" w:rsidR="006F6378" w:rsidRPr="00C30686" w:rsidRDefault="006F6378" w:rsidP="0094020B">
            <w:pPr>
              <w:pStyle w:val="TAC"/>
              <w:rPr>
                <w:rFonts w:eastAsiaTheme="minorEastAsia"/>
                <w:lang w:val="en-US" w:eastAsia="zh-CN"/>
              </w:rPr>
            </w:pPr>
            <w:r w:rsidRPr="00C30686">
              <w:rPr>
                <w:rFonts w:eastAsiaTheme="minorEastAsia"/>
                <w:lang w:val="es-US" w:eastAsia="zh-CN"/>
              </w:rPr>
              <w:t>CA_n14A-n66A</w:t>
            </w:r>
          </w:p>
        </w:tc>
        <w:tc>
          <w:tcPr>
            <w:tcW w:w="1259" w:type="dxa"/>
            <w:tcBorders>
              <w:top w:val="single" w:sz="4" w:space="0" w:color="auto"/>
              <w:left w:val="single" w:sz="4" w:space="0" w:color="auto"/>
              <w:bottom w:val="single" w:sz="4" w:space="0" w:color="auto"/>
              <w:right w:val="single" w:sz="4" w:space="0" w:color="auto"/>
            </w:tcBorders>
            <w:vAlign w:val="center"/>
          </w:tcPr>
          <w:p w14:paraId="055C1DC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w:t>
            </w:r>
          </w:p>
        </w:tc>
        <w:tc>
          <w:tcPr>
            <w:tcW w:w="4356" w:type="dxa"/>
            <w:tcBorders>
              <w:top w:val="single" w:sz="4" w:space="0" w:color="auto"/>
              <w:left w:val="single" w:sz="4" w:space="0" w:color="auto"/>
              <w:bottom w:val="single" w:sz="4" w:space="0" w:color="auto"/>
              <w:right w:val="single" w:sz="4" w:space="0" w:color="auto"/>
            </w:tcBorders>
            <w:vAlign w:val="center"/>
          </w:tcPr>
          <w:p w14:paraId="39EE8414"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0E4DBCA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67A4BA89" w14:textId="77777777" w:rsidTr="004F423A">
        <w:trPr>
          <w:trHeight w:val="29"/>
        </w:trPr>
        <w:tc>
          <w:tcPr>
            <w:tcW w:w="2742" w:type="dxa"/>
            <w:tcBorders>
              <w:top w:val="nil"/>
              <w:left w:val="single" w:sz="4" w:space="0" w:color="auto"/>
              <w:bottom w:val="nil"/>
              <w:right w:val="single" w:sz="4" w:space="0" w:color="auto"/>
            </w:tcBorders>
            <w:vAlign w:val="center"/>
          </w:tcPr>
          <w:p w14:paraId="4AF9862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19B688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205899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n14</w:t>
            </w:r>
          </w:p>
        </w:tc>
        <w:tc>
          <w:tcPr>
            <w:tcW w:w="4356" w:type="dxa"/>
            <w:tcBorders>
              <w:top w:val="single" w:sz="4" w:space="0" w:color="auto"/>
              <w:left w:val="single" w:sz="4" w:space="0" w:color="auto"/>
              <w:bottom w:val="single" w:sz="4" w:space="0" w:color="auto"/>
              <w:right w:val="single" w:sz="4" w:space="0" w:color="auto"/>
            </w:tcBorders>
            <w:vAlign w:val="center"/>
          </w:tcPr>
          <w:p w14:paraId="497B2B95"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w:t>
            </w:r>
          </w:p>
        </w:tc>
        <w:tc>
          <w:tcPr>
            <w:tcW w:w="2445" w:type="dxa"/>
            <w:tcBorders>
              <w:top w:val="nil"/>
              <w:left w:val="single" w:sz="4" w:space="0" w:color="auto"/>
              <w:bottom w:val="nil"/>
              <w:right w:val="single" w:sz="4" w:space="0" w:color="auto"/>
            </w:tcBorders>
            <w:vAlign w:val="center"/>
          </w:tcPr>
          <w:p w14:paraId="1543DDE8" w14:textId="77777777" w:rsidR="006F6378" w:rsidRPr="00C30686" w:rsidRDefault="006F6378" w:rsidP="0094020B">
            <w:pPr>
              <w:pStyle w:val="TAC"/>
              <w:rPr>
                <w:rFonts w:eastAsiaTheme="minorEastAsia"/>
                <w:lang w:val="en-US" w:eastAsia="zh-CN"/>
              </w:rPr>
            </w:pPr>
          </w:p>
        </w:tc>
      </w:tr>
      <w:tr w:rsidR="006F6378" w:rsidRPr="00C30686" w14:paraId="7C972E5E"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5950EE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268CA4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9248E8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0A7DE775"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CA_n66(3A)_BCS0</w:t>
            </w:r>
          </w:p>
        </w:tc>
        <w:tc>
          <w:tcPr>
            <w:tcW w:w="2445" w:type="dxa"/>
            <w:tcBorders>
              <w:top w:val="nil"/>
              <w:left w:val="single" w:sz="4" w:space="0" w:color="auto"/>
              <w:bottom w:val="single" w:sz="4" w:space="0" w:color="auto"/>
              <w:right w:val="single" w:sz="4" w:space="0" w:color="auto"/>
            </w:tcBorders>
            <w:vAlign w:val="center"/>
          </w:tcPr>
          <w:p w14:paraId="1B252F60" w14:textId="77777777" w:rsidR="006F6378" w:rsidRPr="00C30686" w:rsidRDefault="006F6378" w:rsidP="0094020B">
            <w:pPr>
              <w:pStyle w:val="TAC"/>
              <w:rPr>
                <w:rFonts w:eastAsiaTheme="minorEastAsia"/>
                <w:lang w:val="en-US" w:eastAsia="zh-CN"/>
              </w:rPr>
            </w:pPr>
          </w:p>
        </w:tc>
      </w:tr>
      <w:tr w:rsidR="006F6378" w:rsidRPr="00C30686" w14:paraId="466F2666" w14:textId="77777777" w:rsidTr="004F423A">
        <w:trPr>
          <w:trHeight w:val="29"/>
        </w:trPr>
        <w:tc>
          <w:tcPr>
            <w:tcW w:w="2742" w:type="dxa"/>
            <w:tcBorders>
              <w:top w:val="nil"/>
              <w:left w:val="single" w:sz="4" w:space="0" w:color="auto"/>
              <w:bottom w:val="nil"/>
              <w:right w:val="single" w:sz="4" w:space="0" w:color="auto"/>
            </w:tcBorders>
            <w:vAlign w:val="center"/>
          </w:tcPr>
          <w:p w14:paraId="4EDACAB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CA_n2A-n14A-n77A</w:t>
            </w:r>
          </w:p>
        </w:tc>
        <w:tc>
          <w:tcPr>
            <w:tcW w:w="2785" w:type="dxa"/>
            <w:tcBorders>
              <w:top w:val="single" w:sz="4" w:space="0" w:color="auto"/>
              <w:left w:val="single" w:sz="4" w:space="0" w:color="auto"/>
              <w:bottom w:val="nil"/>
              <w:right w:val="single" w:sz="4" w:space="0" w:color="auto"/>
            </w:tcBorders>
            <w:vAlign w:val="center"/>
          </w:tcPr>
          <w:p w14:paraId="3A9F2D4A" w14:textId="77777777" w:rsidR="006F6378" w:rsidRPr="00C30686" w:rsidRDefault="006F6378" w:rsidP="0094020B">
            <w:pPr>
              <w:pStyle w:val="TAC"/>
              <w:rPr>
                <w:rFonts w:eastAsiaTheme="minorEastAsia"/>
                <w:lang w:val="en-US"/>
              </w:rPr>
            </w:pPr>
            <w:r w:rsidRPr="00C30686">
              <w:rPr>
                <w:rFonts w:eastAsiaTheme="minorEastAsia"/>
                <w:lang w:val="en-US"/>
              </w:rPr>
              <w:t>n77</w:t>
            </w:r>
            <w:r w:rsidRPr="00C30686">
              <w:rPr>
                <w:rFonts w:eastAsiaTheme="minorEastAsia"/>
                <w:vertAlign w:val="superscript"/>
                <w:lang w:val="en-US"/>
              </w:rPr>
              <w:t>7</w:t>
            </w:r>
          </w:p>
          <w:p w14:paraId="079937D1" w14:textId="77777777" w:rsidR="006F6378" w:rsidRPr="00C30686" w:rsidRDefault="006F6378" w:rsidP="0094020B">
            <w:pPr>
              <w:pStyle w:val="TAC"/>
              <w:rPr>
                <w:rFonts w:eastAsiaTheme="minorEastAsia"/>
                <w:lang w:val="en-US"/>
              </w:rPr>
            </w:pPr>
            <w:r w:rsidRPr="00C30686">
              <w:rPr>
                <w:rFonts w:eastAsiaTheme="minorEastAsia"/>
                <w:lang w:val="en-US"/>
              </w:rPr>
              <w:t>CA_n2A-n14A</w:t>
            </w:r>
          </w:p>
          <w:p w14:paraId="1BFF0ECA" w14:textId="77777777" w:rsidR="006F6378" w:rsidRPr="00C30686" w:rsidRDefault="006F6378" w:rsidP="0094020B">
            <w:pPr>
              <w:pStyle w:val="TAC"/>
              <w:rPr>
                <w:rFonts w:eastAsiaTheme="minorEastAsia"/>
                <w:vertAlign w:val="superscript"/>
                <w:lang w:val="en-US"/>
              </w:rPr>
            </w:pPr>
            <w:r w:rsidRPr="00C30686">
              <w:rPr>
                <w:rFonts w:eastAsiaTheme="minorEastAsia"/>
                <w:lang w:val="en-US"/>
              </w:rPr>
              <w:t>CA_n2A-n77A</w:t>
            </w:r>
            <w:r w:rsidRPr="00C30686">
              <w:rPr>
                <w:rFonts w:eastAsiaTheme="minorEastAsia"/>
                <w:vertAlign w:val="superscript"/>
                <w:lang w:val="en-US"/>
              </w:rPr>
              <w:t>7</w:t>
            </w:r>
          </w:p>
          <w:p w14:paraId="22E72843" w14:textId="77777777" w:rsidR="006F6378" w:rsidRPr="00C30686" w:rsidRDefault="006F6378" w:rsidP="0094020B">
            <w:pPr>
              <w:pStyle w:val="TAC"/>
              <w:rPr>
                <w:rFonts w:eastAsiaTheme="minorEastAsia"/>
                <w:lang w:val="en-US" w:eastAsia="zh-CN"/>
              </w:rPr>
            </w:pPr>
            <w:r w:rsidRPr="00C30686">
              <w:rPr>
                <w:rFonts w:eastAsiaTheme="minorEastAsia"/>
                <w:lang w:val="en-US"/>
              </w:rPr>
              <w:t>CA_n14A-n77A</w:t>
            </w:r>
            <w:r w:rsidRPr="00C30686">
              <w:rPr>
                <w:rFonts w:eastAsiaTheme="minorEastAsia"/>
                <w:vertAlign w:val="superscript"/>
                <w:lang w:val="en-US"/>
              </w:rPr>
              <w:t>7</w:t>
            </w:r>
          </w:p>
        </w:tc>
        <w:tc>
          <w:tcPr>
            <w:tcW w:w="1259" w:type="dxa"/>
            <w:tcBorders>
              <w:top w:val="single" w:sz="4" w:space="0" w:color="auto"/>
              <w:left w:val="single" w:sz="4" w:space="0" w:color="auto"/>
              <w:bottom w:val="single" w:sz="4" w:space="0" w:color="auto"/>
              <w:right w:val="single" w:sz="4" w:space="0" w:color="auto"/>
            </w:tcBorders>
            <w:vAlign w:val="center"/>
          </w:tcPr>
          <w:p w14:paraId="190053C1" w14:textId="77777777" w:rsidR="006F6378" w:rsidRPr="00C30686" w:rsidRDefault="006F6378" w:rsidP="0094020B">
            <w:pPr>
              <w:pStyle w:val="TAC"/>
              <w:rPr>
                <w:rFonts w:eastAsiaTheme="minorEastAsia"/>
                <w:lang w:val="en-US" w:eastAsia="zh-CN"/>
              </w:rPr>
            </w:pPr>
            <w:r w:rsidRPr="00C30686">
              <w:rPr>
                <w:rFonts w:eastAsiaTheme="minorEastAsia"/>
                <w:lang w:val="en-US"/>
              </w:rPr>
              <w:t>n2</w:t>
            </w:r>
          </w:p>
        </w:tc>
        <w:tc>
          <w:tcPr>
            <w:tcW w:w="4356" w:type="dxa"/>
            <w:tcBorders>
              <w:top w:val="single" w:sz="4" w:space="0" w:color="auto"/>
              <w:left w:val="single" w:sz="4" w:space="0" w:color="auto"/>
              <w:bottom w:val="single" w:sz="4" w:space="0" w:color="auto"/>
              <w:right w:val="single" w:sz="4" w:space="0" w:color="auto"/>
            </w:tcBorders>
            <w:vAlign w:val="center"/>
          </w:tcPr>
          <w:p w14:paraId="3C99DC8B"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75AE9AA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10EE9A0B" w14:textId="77777777" w:rsidTr="004F423A">
        <w:trPr>
          <w:trHeight w:val="29"/>
        </w:trPr>
        <w:tc>
          <w:tcPr>
            <w:tcW w:w="2742" w:type="dxa"/>
            <w:tcBorders>
              <w:top w:val="nil"/>
              <w:left w:val="single" w:sz="4" w:space="0" w:color="auto"/>
              <w:bottom w:val="nil"/>
              <w:right w:val="single" w:sz="4" w:space="0" w:color="auto"/>
            </w:tcBorders>
            <w:vAlign w:val="center"/>
          </w:tcPr>
          <w:p w14:paraId="3120E01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5426FD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0C91A2A" w14:textId="77777777" w:rsidR="006F6378" w:rsidRPr="00C30686" w:rsidRDefault="006F6378" w:rsidP="0094020B">
            <w:pPr>
              <w:pStyle w:val="TAC"/>
              <w:rPr>
                <w:rFonts w:eastAsiaTheme="minorEastAsia"/>
                <w:lang w:val="en-US" w:eastAsia="zh-CN"/>
              </w:rPr>
            </w:pPr>
            <w:r w:rsidRPr="00C30686">
              <w:rPr>
                <w:rFonts w:eastAsiaTheme="minorEastAsia"/>
                <w:lang w:val="en-US"/>
              </w:rPr>
              <w:t>n14</w:t>
            </w:r>
          </w:p>
        </w:tc>
        <w:tc>
          <w:tcPr>
            <w:tcW w:w="4356" w:type="dxa"/>
            <w:tcBorders>
              <w:top w:val="single" w:sz="4" w:space="0" w:color="auto"/>
              <w:left w:val="single" w:sz="4" w:space="0" w:color="auto"/>
              <w:bottom w:val="single" w:sz="4" w:space="0" w:color="auto"/>
              <w:right w:val="single" w:sz="4" w:space="0" w:color="auto"/>
            </w:tcBorders>
            <w:vAlign w:val="center"/>
          </w:tcPr>
          <w:p w14:paraId="6DFDAAA7"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w:t>
            </w:r>
          </w:p>
        </w:tc>
        <w:tc>
          <w:tcPr>
            <w:tcW w:w="2445" w:type="dxa"/>
            <w:tcBorders>
              <w:top w:val="nil"/>
              <w:left w:val="single" w:sz="4" w:space="0" w:color="auto"/>
              <w:bottom w:val="nil"/>
              <w:right w:val="single" w:sz="4" w:space="0" w:color="auto"/>
            </w:tcBorders>
            <w:vAlign w:val="center"/>
          </w:tcPr>
          <w:p w14:paraId="3788AA00" w14:textId="77777777" w:rsidR="006F6378" w:rsidRPr="00C30686" w:rsidRDefault="006F6378" w:rsidP="0094020B">
            <w:pPr>
              <w:pStyle w:val="TAC"/>
              <w:rPr>
                <w:rFonts w:eastAsiaTheme="minorEastAsia"/>
                <w:lang w:val="en-US" w:eastAsia="zh-CN"/>
              </w:rPr>
            </w:pPr>
          </w:p>
        </w:tc>
      </w:tr>
      <w:tr w:rsidR="006F6378" w:rsidRPr="00C30686" w14:paraId="727FEC88"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C985BE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6C09B64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BA3B9EF" w14:textId="77777777" w:rsidR="006F6378" w:rsidRPr="00C30686" w:rsidRDefault="006F6378" w:rsidP="0094020B">
            <w:pPr>
              <w:pStyle w:val="TAC"/>
              <w:rPr>
                <w:rFonts w:eastAsiaTheme="minorEastAsia"/>
                <w:lang w:val="en-US" w:eastAsia="zh-CN"/>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6320D95E"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7E3FD94A" w14:textId="77777777" w:rsidR="006F6378" w:rsidRPr="00C30686" w:rsidRDefault="006F6378" w:rsidP="0094020B">
            <w:pPr>
              <w:pStyle w:val="TAC"/>
              <w:rPr>
                <w:rFonts w:eastAsiaTheme="minorEastAsia"/>
                <w:lang w:val="en-US" w:eastAsia="zh-CN"/>
              </w:rPr>
            </w:pPr>
          </w:p>
        </w:tc>
      </w:tr>
      <w:tr w:rsidR="006F6378" w:rsidRPr="00C30686" w14:paraId="4F2265CF"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0A218F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CA_n2A-n14A-n77(2A)</w:t>
            </w:r>
          </w:p>
        </w:tc>
        <w:tc>
          <w:tcPr>
            <w:tcW w:w="2785" w:type="dxa"/>
            <w:tcBorders>
              <w:top w:val="single" w:sz="4" w:space="0" w:color="auto"/>
              <w:left w:val="single" w:sz="4" w:space="0" w:color="auto"/>
              <w:bottom w:val="nil"/>
              <w:right w:val="single" w:sz="4" w:space="0" w:color="auto"/>
            </w:tcBorders>
            <w:vAlign w:val="center"/>
          </w:tcPr>
          <w:p w14:paraId="55A48370" w14:textId="77777777" w:rsidR="006F6378" w:rsidRPr="00C30686" w:rsidRDefault="006F6378" w:rsidP="0094020B">
            <w:pPr>
              <w:pStyle w:val="TAC"/>
              <w:rPr>
                <w:rFonts w:eastAsiaTheme="minorEastAsia"/>
              </w:rPr>
            </w:pPr>
            <w:r w:rsidRPr="00C30686">
              <w:rPr>
                <w:rFonts w:eastAsiaTheme="minorEastAsia"/>
              </w:rPr>
              <w:t>n77</w:t>
            </w:r>
            <w:r w:rsidRPr="00C30686">
              <w:rPr>
                <w:rFonts w:eastAsiaTheme="minorEastAsia"/>
                <w:vertAlign w:val="superscript"/>
              </w:rPr>
              <w:t>7</w:t>
            </w:r>
          </w:p>
          <w:p w14:paraId="23533303" w14:textId="77777777" w:rsidR="006F6378" w:rsidRPr="00C30686" w:rsidRDefault="006F6378" w:rsidP="0094020B">
            <w:pPr>
              <w:pStyle w:val="TAC"/>
              <w:rPr>
                <w:rFonts w:eastAsiaTheme="minorEastAsia"/>
                <w:lang w:val="en-US" w:eastAsia="zh-CN"/>
              </w:rPr>
            </w:pPr>
            <w:r w:rsidRPr="00C30686">
              <w:rPr>
                <w:rFonts w:eastAsiaTheme="minorEastAsia"/>
              </w:rPr>
              <w:t>CA_n2A-n14A CA_n2A-n77A</w:t>
            </w:r>
            <w:r w:rsidRPr="00C30686">
              <w:rPr>
                <w:rFonts w:eastAsiaTheme="minorEastAsia"/>
                <w:vertAlign w:val="superscript"/>
              </w:rPr>
              <w:t>7</w:t>
            </w:r>
            <w:r w:rsidRPr="00C30686">
              <w:rPr>
                <w:rFonts w:eastAsiaTheme="minorEastAsia"/>
              </w:rPr>
              <w:t xml:space="preserve"> CA_n14A-n77A</w:t>
            </w:r>
            <w:r w:rsidRPr="00C30686">
              <w:rPr>
                <w:rFonts w:eastAsiaTheme="minorEastAsia"/>
                <w:vertAlign w:val="superscript"/>
              </w:rPr>
              <w:t>7</w:t>
            </w:r>
          </w:p>
        </w:tc>
        <w:tc>
          <w:tcPr>
            <w:tcW w:w="1259" w:type="dxa"/>
            <w:tcBorders>
              <w:top w:val="single" w:sz="4" w:space="0" w:color="auto"/>
              <w:left w:val="single" w:sz="4" w:space="0" w:color="auto"/>
              <w:bottom w:val="single" w:sz="4" w:space="0" w:color="auto"/>
              <w:right w:val="single" w:sz="4" w:space="0" w:color="auto"/>
            </w:tcBorders>
            <w:vAlign w:val="center"/>
          </w:tcPr>
          <w:p w14:paraId="49D8ACF7" w14:textId="77777777" w:rsidR="006F6378" w:rsidRPr="00C30686" w:rsidRDefault="006F6378" w:rsidP="0094020B">
            <w:pPr>
              <w:pStyle w:val="TAC"/>
              <w:rPr>
                <w:rFonts w:eastAsiaTheme="minorEastAsia"/>
                <w:lang w:val="en-US"/>
              </w:rPr>
            </w:pPr>
            <w:r w:rsidRPr="00C30686">
              <w:rPr>
                <w:rFonts w:eastAsiaTheme="minorEastAsia"/>
                <w:lang w:val="en-US"/>
              </w:rPr>
              <w:t>n2</w:t>
            </w:r>
          </w:p>
        </w:tc>
        <w:tc>
          <w:tcPr>
            <w:tcW w:w="4356" w:type="dxa"/>
            <w:tcBorders>
              <w:top w:val="single" w:sz="4" w:space="0" w:color="auto"/>
              <w:left w:val="single" w:sz="4" w:space="0" w:color="auto"/>
              <w:bottom w:val="single" w:sz="4" w:space="0" w:color="auto"/>
              <w:right w:val="single" w:sz="4" w:space="0" w:color="auto"/>
            </w:tcBorders>
            <w:vAlign w:val="center"/>
          </w:tcPr>
          <w:p w14:paraId="1870666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2B14919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36AE6928" w14:textId="77777777" w:rsidTr="004F423A">
        <w:trPr>
          <w:trHeight w:val="29"/>
        </w:trPr>
        <w:tc>
          <w:tcPr>
            <w:tcW w:w="2742" w:type="dxa"/>
            <w:tcBorders>
              <w:top w:val="nil"/>
              <w:left w:val="single" w:sz="4" w:space="0" w:color="auto"/>
              <w:bottom w:val="nil"/>
              <w:right w:val="single" w:sz="4" w:space="0" w:color="auto"/>
            </w:tcBorders>
            <w:vAlign w:val="center"/>
          </w:tcPr>
          <w:p w14:paraId="75A89E1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0C708F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EB0CA52" w14:textId="77777777" w:rsidR="006F6378" w:rsidRPr="00C30686" w:rsidRDefault="006F6378" w:rsidP="0094020B">
            <w:pPr>
              <w:pStyle w:val="TAC"/>
              <w:rPr>
                <w:rFonts w:eastAsiaTheme="minorEastAsia"/>
                <w:lang w:val="en-US"/>
              </w:rPr>
            </w:pPr>
            <w:r w:rsidRPr="00C30686">
              <w:rPr>
                <w:rFonts w:eastAsiaTheme="minorEastAsia"/>
                <w:lang w:val="en-US"/>
              </w:rPr>
              <w:t>n14</w:t>
            </w:r>
          </w:p>
        </w:tc>
        <w:tc>
          <w:tcPr>
            <w:tcW w:w="4356" w:type="dxa"/>
            <w:tcBorders>
              <w:top w:val="single" w:sz="4" w:space="0" w:color="auto"/>
              <w:left w:val="single" w:sz="4" w:space="0" w:color="auto"/>
              <w:bottom w:val="single" w:sz="4" w:space="0" w:color="auto"/>
              <w:right w:val="single" w:sz="4" w:space="0" w:color="auto"/>
            </w:tcBorders>
            <w:vAlign w:val="center"/>
          </w:tcPr>
          <w:p w14:paraId="6F4E81A8"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w:t>
            </w:r>
          </w:p>
        </w:tc>
        <w:tc>
          <w:tcPr>
            <w:tcW w:w="2445" w:type="dxa"/>
            <w:tcBorders>
              <w:top w:val="nil"/>
              <w:left w:val="single" w:sz="4" w:space="0" w:color="auto"/>
              <w:bottom w:val="nil"/>
              <w:right w:val="single" w:sz="4" w:space="0" w:color="auto"/>
            </w:tcBorders>
            <w:vAlign w:val="center"/>
          </w:tcPr>
          <w:p w14:paraId="31D0EA04" w14:textId="77777777" w:rsidR="006F6378" w:rsidRPr="00C30686" w:rsidRDefault="006F6378" w:rsidP="0094020B">
            <w:pPr>
              <w:pStyle w:val="TAC"/>
              <w:rPr>
                <w:rFonts w:eastAsiaTheme="minorEastAsia"/>
                <w:lang w:val="en-US" w:eastAsia="zh-CN"/>
              </w:rPr>
            </w:pPr>
          </w:p>
        </w:tc>
      </w:tr>
      <w:tr w:rsidR="006F6378" w:rsidRPr="00C30686" w14:paraId="12FED38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C04E4D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42CD017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DBE5D37" w14:textId="77777777" w:rsidR="006F6378" w:rsidRPr="00C30686" w:rsidRDefault="006F6378" w:rsidP="0094020B">
            <w:pPr>
              <w:pStyle w:val="TAC"/>
              <w:rPr>
                <w:rFonts w:eastAsiaTheme="minorEastAsia"/>
                <w:lang w:val="en-US"/>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B0AF427"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0E454899" w14:textId="77777777" w:rsidR="006F6378" w:rsidRPr="00C30686" w:rsidRDefault="006F6378" w:rsidP="0094020B">
            <w:pPr>
              <w:pStyle w:val="TAC"/>
              <w:rPr>
                <w:rFonts w:eastAsiaTheme="minorEastAsia"/>
                <w:lang w:val="en-US" w:eastAsia="zh-CN"/>
              </w:rPr>
            </w:pPr>
          </w:p>
        </w:tc>
      </w:tr>
      <w:tr w:rsidR="006F6378" w:rsidRPr="00C30686" w14:paraId="723B47C2"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506840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CA_n2(2A)-n14A-n77A</w:t>
            </w:r>
          </w:p>
        </w:tc>
        <w:tc>
          <w:tcPr>
            <w:tcW w:w="2785" w:type="dxa"/>
            <w:tcBorders>
              <w:left w:val="single" w:sz="4" w:space="0" w:color="auto"/>
              <w:bottom w:val="nil"/>
              <w:right w:val="single" w:sz="4" w:space="0" w:color="auto"/>
            </w:tcBorders>
            <w:shd w:val="clear" w:color="auto" w:fill="auto"/>
          </w:tcPr>
          <w:p w14:paraId="76036557" w14:textId="77777777" w:rsidR="006F6378" w:rsidRPr="00C30686" w:rsidRDefault="006F6378" w:rsidP="0094020B">
            <w:pPr>
              <w:pStyle w:val="TAC"/>
              <w:rPr>
                <w:rFonts w:eastAsiaTheme="minorEastAsia"/>
              </w:rPr>
            </w:pPr>
            <w:r w:rsidRPr="00C30686">
              <w:rPr>
                <w:rFonts w:eastAsiaTheme="minorEastAsia"/>
              </w:rPr>
              <w:t>n77</w:t>
            </w:r>
            <w:r w:rsidRPr="00C30686">
              <w:rPr>
                <w:rFonts w:eastAsiaTheme="minorEastAsia"/>
                <w:vertAlign w:val="superscript"/>
              </w:rPr>
              <w:t>7</w:t>
            </w:r>
          </w:p>
          <w:p w14:paraId="7B53BD47" w14:textId="77777777" w:rsidR="006F6378" w:rsidRPr="00C30686" w:rsidRDefault="006F6378" w:rsidP="0094020B">
            <w:pPr>
              <w:pStyle w:val="TAC"/>
              <w:rPr>
                <w:rFonts w:eastAsiaTheme="minorEastAsia"/>
                <w:lang w:val="en-US" w:eastAsia="zh-CN"/>
              </w:rPr>
            </w:pPr>
            <w:r w:rsidRPr="00C30686">
              <w:rPr>
                <w:rFonts w:eastAsiaTheme="minorEastAsia"/>
              </w:rPr>
              <w:t>CA_n2A-n14A CA_n2A-n77A</w:t>
            </w:r>
            <w:r w:rsidRPr="00C30686">
              <w:rPr>
                <w:rFonts w:eastAsiaTheme="minorEastAsia"/>
                <w:vertAlign w:val="superscript"/>
              </w:rPr>
              <w:t>7</w:t>
            </w:r>
            <w:r w:rsidRPr="00C30686">
              <w:rPr>
                <w:rFonts w:eastAsiaTheme="minorEastAsia"/>
              </w:rPr>
              <w:t xml:space="preserve"> CA_n14A-n77A</w:t>
            </w:r>
            <w:r w:rsidRPr="00C30686">
              <w:rPr>
                <w:rFonts w:eastAsiaTheme="minorEastAsia"/>
                <w:vertAlign w:val="superscript"/>
              </w:rPr>
              <w:t>7</w:t>
            </w:r>
          </w:p>
        </w:tc>
        <w:tc>
          <w:tcPr>
            <w:tcW w:w="1259" w:type="dxa"/>
            <w:tcBorders>
              <w:top w:val="single" w:sz="4" w:space="0" w:color="auto"/>
              <w:left w:val="single" w:sz="4" w:space="0" w:color="auto"/>
              <w:bottom w:val="single" w:sz="4" w:space="0" w:color="auto"/>
              <w:right w:val="single" w:sz="4" w:space="0" w:color="auto"/>
            </w:tcBorders>
            <w:vAlign w:val="center"/>
          </w:tcPr>
          <w:p w14:paraId="5691449A" w14:textId="77777777" w:rsidR="006F6378" w:rsidRPr="00C30686" w:rsidRDefault="006F6378" w:rsidP="0094020B">
            <w:pPr>
              <w:pStyle w:val="TAC"/>
              <w:rPr>
                <w:rFonts w:eastAsiaTheme="minorEastAsia"/>
                <w:lang w:val="en-US"/>
              </w:rPr>
            </w:pPr>
            <w:r w:rsidRPr="00C30686">
              <w:rPr>
                <w:rFonts w:eastAsiaTheme="minorEastAsia"/>
                <w:lang w:val="en-US"/>
              </w:rPr>
              <w:t>n2</w:t>
            </w:r>
          </w:p>
        </w:tc>
        <w:tc>
          <w:tcPr>
            <w:tcW w:w="4356" w:type="dxa"/>
            <w:tcBorders>
              <w:top w:val="single" w:sz="4" w:space="0" w:color="auto"/>
              <w:left w:val="single" w:sz="4" w:space="0" w:color="auto"/>
              <w:bottom w:val="single" w:sz="4" w:space="0" w:color="auto"/>
              <w:right w:val="single" w:sz="4" w:space="0" w:color="auto"/>
            </w:tcBorders>
            <w:vAlign w:val="center"/>
          </w:tcPr>
          <w:p w14:paraId="1E01B2DF"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CA_n2(2A)_BCS0</w:t>
            </w:r>
          </w:p>
        </w:tc>
        <w:tc>
          <w:tcPr>
            <w:tcW w:w="2445" w:type="dxa"/>
            <w:tcBorders>
              <w:top w:val="single" w:sz="4" w:space="0" w:color="auto"/>
              <w:left w:val="single" w:sz="4" w:space="0" w:color="auto"/>
              <w:bottom w:val="nil"/>
              <w:right w:val="single" w:sz="4" w:space="0" w:color="auto"/>
            </w:tcBorders>
            <w:vAlign w:val="center"/>
          </w:tcPr>
          <w:p w14:paraId="4237D03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7630C5BD" w14:textId="77777777" w:rsidTr="004F423A">
        <w:trPr>
          <w:trHeight w:val="29"/>
        </w:trPr>
        <w:tc>
          <w:tcPr>
            <w:tcW w:w="2742" w:type="dxa"/>
            <w:tcBorders>
              <w:top w:val="nil"/>
              <w:left w:val="single" w:sz="4" w:space="0" w:color="auto"/>
              <w:bottom w:val="nil"/>
              <w:right w:val="single" w:sz="4" w:space="0" w:color="auto"/>
            </w:tcBorders>
            <w:vAlign w:val="center"/>
          </w:tcPr>
          <w:p w14:paraId="673CDAC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4A112E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25FEEC1" w14:textId="77777777" w:rsidR="006F6378" w:rsidRPr="00C30686" w:rsidRDefault="006F6378" w:rsidP="0094020B">
            <w:pPr>
              <w:pStyle w:val="TAC"/>
              <w:rPr>
                <w:rFonts w:eastAsiaTheme="minorEastAsia"/>
                <w:lang w:val="en-US"/>
              </w:rPr>
            </w:pPr>
            <w:r w:rsidRPr="00C30686">
              <w:rPr>
                <w:rFonts w:eastAsiaTheme="minorEastAsia"/>
                <w:lang w:val="en-US"/>
              </w:rPr>
              <w:t>n14</w:t>
            </w:r>
          </w:p>
        </w:tc>
        <w:tc>
          <w:tcPr>
            <w:tcW w:w="4356" w:type="dxa"/>
            <w:tcBorders>
              <w:top w:val="single" w:sz="4" w:space="0" w:color="auto"/>
              <w:left w:val="single" w:sz="4" w:space="0" w:color="auto"/>
              <w:bottom w:val="single" w:sz="4" w:space="0" w:color="auto"/>
              <w:right w:val="single" w:sz="4" w:space="0" w:color="auto"/>
            </w:tcBorders>
            <w:vAlign w:val="center"/>
          </w:tcPr>
          <w:p w14:paraId="45574817"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w:t>
            </w:r>
          </w:p>
        </w:tc>
        <w:tc>
          <w:tcPr>
            <w:tcW w:w="2445" w:type="dxa"/>
            <w:tcBorders>
              <w:top w:val="nil"/>
              <w:left w:val="single" w:sz="4" w:space="0" w:color="auto"/>
              <w:bottom w:val="nil"/>
              <w:right w:val="single" w:sz="4" w:space="0" w:color="auto"/>
            </w:tcBorders>
            <w:vAlign w:val="center"/>
          </w:tcPr>
          <w:p w14:paraId="40757C5D" w14:textId="77777777" w:rsidR="006F6378" w:rsidRPr="00C30686" w:rsidRDefault="006F6378" w:rsidP="0094020B">
            <w:pPr>
              <w:pStyle w:val="TAC"/>
              <w:rPr>
                <w:rFonts w:eastAsiaTheme="minorEastAsia"/>
                <w:lang w:val="en-US" w:eastAsia="zh-CN"/>
              </w:rPr>
            </w:pPr>
          </w:p>
        </w:tc>
      </w:tr>
      <w:tr w:rsidR="006F6378" w:rsidRPr="00C30686" w14:paraId="005C72DE"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81EC83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FF3B6D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3B9BC7B" w14:textId="77777777" w:rsidR="006F6378" w:rsidRPr="00C30686" w:rsidRDefault="006F6378" w:rsidP="0094020B">
            <w:pPr>
              <w:pStyle w:val="TAC"/>
              <w:rPr>
                <w:rFonts w:eastAsiaTheme="minorEastAsia"/>
                <w:lang w:val="en-US"/>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27808FE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0A1C7260" w14:textId="77777777" w:rsidR="006F6378" w:rsidRPr="00C30686" w:rsidRDefault="006F6378" w:rsidP="0094020B">
            <w:pPr>
              <w:pStyle w:val="TAC"/>
              <w:rPr>
                <w:rFonts w:eastAsiaTheme="minorEastAsia"/>
                <w:lang w:val="en-US" w:eastAsia="zh-CN"/>
              </w:rPr>
            </w:pPr>
          </w:p>
        </w:tc>
      </w:tr>
      <w:tr w:rsidR="006F6378" w:rsidRPr="00C30686" w14:paraId="3C5F42FF"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5AF65A5" w14:textId="77777777" w:rsidR="006F6378" w:rsidRPr="00C30686" w:rsidRDefault="006F6378" w:rsidP="0094020B">
            <w:pPr>
              <w:pStyle w:val="TAC"/>
              <w:rPr>
                <w:rFonts w:eastAsiaTheme="minorEastAsia"/>
                <w:lang w:val="en-US" w:eastAsia="zh-CN"/>
              </w:rPr>
            </w:pPr>
            <w:r w:rsidRPr="00C30686">
              <w:rPr>
                <w:kern w:val="2"/>
                <w:szCs w:val="22"/>
                <w:lang w:val="en-US" w:eastAsia="zh-CN"/>
              </w:rPr>
              <w:t>CA_n2(2A)-n14A-n77(2A)</w:t>
            </w:r>
          </w:p>
        </w:tc>
        <w:tc>
          <w:tcPr>
            <w:tcW w:w="2785" w:type="dxa"/>
            <w:tcBorders>
              <w:top w:val="single" w:sz="4" w:space="0" w:color="auto"/>
              <w:left w:val="single" w:sz="4" w:space="0" w:color="auto"/>
              <w:bottom w:val="nil"/>
              <w:right w:val="single" w:sz="4" w:space="0" w:color="auto"/>
            </w:tcBorders>
          </w:tcPr>
          <w:p w14:paraId="64DB5138" w14:textId="77777777" w:rsidR="006F6378" w:rsidRPr="00C30686" w:rsidRDefault="006F6378" w:rsidP="0094020B">
            <w:pPr>
              <w:pStyle w:val="TAC"/>
              <w:rPr>
                <w:rFonts w:eastAsiaTheme="minorEastAsia"/>
              </w:rPr>
            </w:pPr>
            <w:r w:rsidRPr="00C30686">
              <w:rPr>
                <w:rFonts w:eastAsiaTheme="minorEastAsia"/>
              </w:rPr>
              <w:t>n77</w:t>
            </w:r>
            <w:r w:rsidRPr="00C30686">
              <w:rPr>
                <w:rFonts w:eastAsiaTheme="minorEastAsia"/>
                <w:vertAlign w:val="superscript"/>
              </w:rPr>
              <w:t>7</w:t>
            </w:r>
          </w:p>
          <w:p w14:paraId="4CC7B752" w14:textId="77777777" w:rsidR="006F6378" w:rsidRPr="00C30686" w:rsidRDefault="006F6378" w:rsidP="0094020B">
            <w:pPr>
              <w:pStyle w:val="TAC"/>
              <w:rPr>
                <w:rFonts w:eastAsiaTheme="minorEastAsia"/>
                <w:lang w:val="en-US" w:eastAsia="zh-CN"/>
              </w:rPr>
            </w:pPr>
            <w:r w:rsidRPr="00C30686">
              <w:rPr>
                <w:rFonts w:eastAsiaTheme="minorEastAsia" w:cs="Arial"/>
                <w:szCs w:val="18"/>
              </w:rPr>
              <w:t>CA_n2A-n14A CA_n2A-n77A</w:t>
            </w:r>
            <w:r w:rsidRPr="00C30686">
              <w:rPr>
                <w:rFonts w:eastAsiaTheme="minorEastAsia"/>
                <w:vertAlign w:val="superscript"/>
              </w:rPr>
              <w:t>7</w:t>
            </w:r>
            <w:r w:rsidRPr="00C30686">
              <w:rPr>
                <w:rFonts w:eastAsiaTheme="minorEastAsia" w:cs="Arial"/>
                <w:szCs w:val="18"/>
              </w:rPr>
              <w:t xml:space="preserve"> CA_n14A-n77A</w:t>
            </w:r>
            <w:r w:rsidRPr="00C30686">
              <w:rPr>
                <w:rFonts w:eastAsiaTheme="minorEastAsia"/>
                <w:vertAlign w:val="superscript"/>
              </w:rPr>
              <w:t>7</w:t>
            </w:r>
          </w:p>
        </w:tc>
        <w:tc>
          <w:tcPr>
            <w:tcW w:w="1259" w:type="dxa"/>
            <w:tcBorders>
              <w:top w:val="single" w:sz="4" w:space="0" w:color="auto"/>
              <w:left w:val="single" w:sz="4" w:space="0" w:color="auto"/>
              <w:bottom w:val="single" w:sz="4" w:space="0" w:color="auto"/>
              <w:right w:val="single" w:sz="4" w:space="0" w:color="auto"/>
            </w:tcBorders>
            <w:vAlign w:val="center"/>
          </w:tcPr>
          <w:p w14:paraId="24D0A6CC" w14:textId="77777777" w:rsidR="006F6378" w:rsidRPr="00C30686" w:rsidRDefault="006F6378" w:rsidP="0094020B">
            <w:pPr>
              <w:pStyle w:val="TAC"/>
              <w:rPr>
                <w:rFonts w:eastAsiaTheme="minorEastAsia"/>
                <w:lang w:val="en-US"/>
              </w:rPr>
            </w:pPr>
            <w:r w:rsidRPr="00C30686">
              <w:rPr>
                <w:kern w:val="2"/>
                <w:szCs w:val="22"/>
                <w:lang w:val="en-US"/>
              </w:rPr>
              <w:t>n2</w:t>
            </w:r>
          </w:p>
        </w:tc>
        <w:tc>
          <w:tcPr>
            <w:tcW w:w="4356" w:type="dxa"/>
            <w:tcBorders>
              <w:top w:val="single" w:sz="4" w:space="0" w:color="auto"/>
              <w:left w:val="single" w:sz="4" w:space="0" w:color="auto"/>
              <w:bottom w:val="single" w:sz="4" w:space="0" w:color="auto"/>
              <w:right w:val="single" w:sz="4" w:space="0" w:color="auto"/>
            </w:tcBorders>
            <w:vAlign w:val="center"/>
          </w:tcPr>
          <w:p w14:paraId="739BAA10"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color w:val="000000"/>
                <w:szCs w:val="18"/>
                <w:lang w:val="en-US" w:eastAsia="zh-CN" w:bidi="ar"/>
              </w:rPr>
              <w:t>CA_n2(2A)_BCS0</w:t>
            </w:r>
          </w:p>
        </w:tc>
        <w:tc>
          <w:tcPr>
            <w:tcW w:w="2445" w:type="dxa"/>
            <w:tcBorders>
              <w:top w:val="single" w:sz="4" w:space="0" w:color="auto"/>
              <w:left w:val="single" w:sz="4" w:space="0" w:color="auto"/>
              <w:bottom w:val="nil"/>
              <w:right w:val="single" w:sz="4" w:space="0" w:color="auto"/>
            </w:tcBorders>
            <w:vAlign w:val="center"/>
          </w:tcPr>
          <w:p w14:paraId="35D80C5E" w14:textId="77777777" w:rsidR="006F6378" w:rsidRPr="00C30686" w:rsidRDefault="006F6378" w:rsidP="0094020B">
            <w:pPr>
              <w:pStyle w:val="TAC"/>
              <w:rPr>
                <w:rFonts w:eastAsiaTheme="minorEastAsia"/>
                <w:lang w:val="en-US" w:eastAsia="zh-CN"/>
              </w:rPr>
            </w:pPr>
            <w:r w:rsidRPr="00C30686">
              <w:rPr>
                <w:kern w:val="2"/>
                <w:szCs w:val="22"/>
                <w:lang w:val="en-US" w:eastAsia="zh-CN"/>
              </w:rPr>
              <w:t>0</w:t>
            </w:r>
          </w:p>
        </w:tc>
      </w:tr>
      <w:tr w:rsidR="006F6378" w:rsidRPr="00C30686" w14:paraId="6395F16A" w14:textId="77777777" w:rsidTr="004F423A">
        <w:trPr>
          <w:trHeight w:val="29"/>
        </w:trPr>
        <w:tc>
          <w:tcPr>
            <w:tcW w:w="2742" w:type="dxa"/>
            <w:tcBorders>
              <w:top w:val="nil"/>
              <w:left w:val="single" w:sz="4" w:space="0" w:color="auto"/>
              <w:bottom w:val="nil"/>
              <w:right w:val="single" w:sz="4" w:space="0" w:color="auto"/>
            </w:tcBorders>
            <w:vAlign w:val="center"/>
          </w:tcPr>
          <w:p w14:paraId="2D9A0A1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9825CA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928C735" w14:textId="77777777" w:rsidR="006F6378" w:rsidRPr="00C30686" w:rsidRDefault="006F6378" w:rsidP="0094020B">
            <w:pPr>
              <w:pStyle w:val="TAC"/>
              <w:rPr>
                <w:rFonts w:eastAsiaTheme="minorEastAsia"/>
                <w:lang w:val="en-US"/>
              </w:rPr>
            </w:pPr>
            <w:r w:rsidRPr="00C30686">
              <w:rPr>
                <w:kern w:val="2"/>
                <w:szCs w:val="22"/>
                <w:lang w:val="en-US"/>
              </w:rPr>
              <w:t>n14</w:t>
            </w:r>
          </w:p>
        </w:tc>
        <w:tc>
          <w:tcPr>
            <w:tcW w:w="4356" w:type="dxa"/>
            <w:tcBorders>
              <w:top w:val="single" w:sz="4" w:space="0" w:color="auto"/>
              <w:left w:val="single" w:sz="4" w:space="0" w:color="auto"/>
              <w:bottom w:val="single" w:sz="4" w:space="0" w:color="auto"/>
              <w:right w:val="single" w:sz="4" w:space="0" w:color="auto"/>
            </w:tcBorders>
            <w:vAlign w:val="center"/>
          </w:tcPr>
          <w:p w14:paraId="5C6F2EF8"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color w:val="000000"/>
                <w:szCs w:val="18"/>
                <w:lang w:val="en-US" w:eastAsia="zh-CN" w:bidi="ar"/>
              </w:rPr>
              <w:t>5, 10</w:t>
            </w:r>
          </w:p>
        </w:tc>
        <w:tc>
          <w:tcPr>
            <w:tcW w:w="2445" w:type="dxa"/>
            <w:tcBorders>
              <w:top w:val="nil"/>
              <w:left w:val="single" w:sz="4" w:space="0" w:color="auto"/>
              <w:bottom w:val="nil"/>
              <w:right w:val="single" w:sz="4" w:space="0" w:color="auto"/>
            </w:tcBorders>
            <w:vAlign w:val="center"/>
          </w:tcPr>
          <w:p w14:paraId="3069BD75" w14:textId="77777777" w:rsidR="006F6378" w:rsidRPr="00C30686" w:rsidRDefault="006F6378" w:rsidP="0094020B">
            <w:pPr>
              <w:pStyle w:val="TAC"/>
              <w:rPr>
                <w:rFonts w:eastAsiaTheme="minorEastAsia"/>
                <w:lang w:val="en-US" w:eastAsia="zh-CN"/>
              </w:rPr>
            </w:pPr>
          </w:p>
        </w:tc>
      </w:tr>
      <w:tr w:rsidR="006F6378" w:rsidRPr="00C30686" w14:paraId="55EAC22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A5B6D6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70804EC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55BCE2A" w14:textId="77777777" w:rsidR="006F6378" w:rsidRPr="00C30686" w:rsidRDefault="006F6378" w:rsidP="0094020B">
            <w:pPr>
              <w:pStyle w:val="TAC"/>
              <w:rPr>
                <w:rFonts w:eastAsiaTheme="minorEastAsia"/>
                <w:lang w:val="en-US"/>
              </w:rPr>
            </w:pPr>
            <w:r w:rsidRPr="00C30686">
              <w:rPr>
                <w:kern w:val="2"/>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2E00E405"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color w:val="000000"/>
                <w:szCs w:val="18"/>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73386795" w14:textId="77777777" w:rsidR="006F6378" w:rsidRPr="00C30686" w:rsidRDefault="006F6378" w:rsidP="0094020B">
            <w:pPr>
              <w:pStyle w:val="TAC"/>
              <w:rPr>
                <w:rFonts w:eastAsiaTheme="minorEastAsia"/>
                <w:lang w:val="en-US" w:eastAsia="zh-CN"/>
              </w:rPr>
            </w:pPr>
          </w:p>
        </w:tc>
      </w:tr>
      <w:tr w:rsidR="006F6378" w:rsidRPr="00C30686" w14:paraId="7BD89052" w14:textId="77777777" w:rsidTr="004F423A">
        <w:trPr>
          <w:trHeight w:val="29"/>
        </w:trPr>
        <w:tc>
          <w:tcPr>
            <w:tcW w:w="2742" w:type="dxa"/>
            <w:tcBorders>
              <w:top w:val="single" w:sz="4" w:space="0" w:color="auto"/>
              <w:left w:val="single" w:sz="4" w:space="0" w:color="auto"/>
              <w:bottom w:val="nil"/>
              <w:right w:val="single" w:sz="4" w:space="0" w:color="auto"/>
            </w:tcBorders>
          </w:tcPr>
          <w:p w14:paraId="2A282CB7"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CA_n2A-n29A-n30A</w:t>
            </w:r>
          </w:p>
        </w:tc>
        <w:tc>
          <w:tcPr>
            <w:tcW w:w="2785" w:type="dxa"/>
            <w:tcBorders>
              <w:top w:val="single" w:sz="4" w:space="0" w:color="auto"/>
              <w:left w:val="single" w:sz="4" w:space="0" w:color="auto"/>
              <w:bottom w:val="nil"/>
              <w:right w:val="single" w:sz="4" w:space="0" w:color="auto"/>
            </w:tcBorders>
            <w:vAlign w:val="center"/>
          </w:tcPr>
          <w:p w14:paraId="62481F54"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szCs w:val="18"/>
              </w:rPr>
              <w:t>CA_n2A-n</w:t>
            </w:r>
            <w:r w:rsidRPr="00C30686">
              <w:rPr>
                <w:rFonts w:eastAsiaTheme="minorEastAsia" w:hint="eastAsia"/>
                <w:szCs w:val="18"/>
                <w:lang w:val="en-US" w:eastAsia="zh-CN"/>
              </w:rPr>
              <w:t>30</w:t>
            </w:r>
            <w:r w:rsidRPr="00C30686">
              <w:rPr>
                <w:rFonts w:eastAsiaTheme="minorEastAsia"/>
                <w:szCs w:val="18"/>
              </w:rPr>
              <w:t>A</w:t>
            </w:r>
          </w:p>
        </w:tc>
        <w:tc>
          <w:tcPr>
            <w:tcW w:w="1259" w:type="dxa"/>
            <w:tcBorders>
              <w:top w:val="single" w:sz="4" w:space="0" w:color="auto"/>
              <w:left w:val="single" w:sz="4" w:space="0" w:color="auto"/>
              <w:bottom w:val="single" w:sz="4" w:space="0" w:color="auto"/>
              <w:right w:val="single" w:sz="4" w:space="0" w:color="auto"/>
            </w:tcBorders>
          </w:tcPr>
          <w:p w14:paraId="03E6B1DC"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n2</w:t>
            </w:r>
          </w:p>
        </w:tc>
        <w:tc>
          <w:tcPr>
            <w:tcW w:w="4356" w:type="dxa"/>
            <w:tcBorders>
              <w:top w:val="single" w:sz="4" w:space="0" w:color="auto"/>
              <w:left w:val="single" w:sz="4" w:space="0" w:color="auto"/>
              <w:bottom w:val="single" w:sz="4" w:space="0" w:color="auto"/>
              <w:right w:val="single" w:sz="4" w:space="0" w:color="auto"/>
            </w:tcBorders>
            <w:vAlign w:val="center"/>
          </w:tcPr>
          <w:p w14:paraId="4441FE51"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32C64883"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0</w:t>
            </w:r>
          </w:p>
        </w:tc>
      </w:tr>
      <w:tr w:rsidR="006F6378" w:rsidRPr="00C30686" w14:paraId="45DFCDF8" w14:textId="77777777" w:rsidTr="004F423A">
        <w:trPr>
          <w:trHeight w:val="29"/>
        </w:trPr>
        <w:tc>
          <w:tcPr>
            <w:tcW w:w="2742" w:type="dxa"/>
            <w:tcBorders>
              <w:top w:val="nil"/>
              <w:left w:val="single" w:sz="4" w:space="0" w:color="auto"/>
              <w:bottom w:val="nil"/>
              <w:right w:val="single" w:sz="4" w:space="0" w:color="auto"/>
            </w:tcBorders>
          </w:tcPr>
          <w:p w14:paraId="3E25859C" w14:textId="77777777" w:rsidR="006F6378" w:rsidRPr="00C30686" w:rsidRDefault="006F6378" w:rsidP="0094020B">
            <w:pPr>
              <w:pStyle w:val="TAC"/>
              <w:rPr>
                <w:rFonts w:eastAsiaTheme="minorEastAsia" w:cs="Arial"/>
                <w:color w:val="000000"/>
                <w:szCs w:val="18"/>
                <w:lang w:val="en-US" w:eastAsia="zh-CN" w:bidi="ar"/>
              </w:rPr>
            </w:pPr>
          </w:p>
        </w:tc>
        <w:tc>
          <w:tcPr>
            <w:tcW w:w="2785" w:type="dxa"/>
            <w:tcBorders>
              <w:top w:val="nil"/>
              <w:left w:val="single" w:sz="4" w:space="0" w:color="auto"/>
              <w:bottom w:val="nil"/>
              <w:right w:val="single" w:sz="4" w:space="0" w:color="auto"/>
            </w:tcBorders>
            <w:vAlign w:val="center"/>
          </w:tcPr>
          <w:p w14:paraId="40839A32" w14:textId="77777777" w:rsidR="006F6378" w:rsidRPr="00C30686" w:rsidRDefault="006F6378" w:rsidP="0094020B">
            <w:pPr>
              <w:pStyle w:val="TAC"/>
              <w:rPr>
                <w:rFonts w:eastAsiaTheme="minorEastAsia" w:cs="Arial"/>
                <w:color w:val="000000"/>
                <w:szCs w:val="18"/>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3BF58EB"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n29</w:t>
            </w:r>
          </w:p>
        </w:tc>
        <w:tc>
          <w:tcPr>
            <w:tcW w:w="4356" w:type="dxa"/>
            <w:tcBorders>
              <w:top w:val="single" w:sz="4" w:space="0" w:color="auto"/>
              <w:left w:val="single" w:sz="4" w:space="0" w:color="auto"/>
              <w:bottom w:val="single" w:sz="4" w:space="0" w:color="auto"/>
              <w:right w:val="single" w:sz="4" w:space="0" w:color="auto"/>
            </w:tcBorders>
            <w:vAlign w:val="center"/>
          </w:tcPr>
          <w:p w14:paraId="2EC2E04D"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w:t>
            </w:r>
          </w:p>
        </w:tc>
        <w:tc>
          <w:tcPr>
            <w:tcW w:w="2445" w:type="dxa"/>
            <w:tcBorders>
              <w:top w:val="nil"/>
              <w:left w:val="single" w:sz="4" w:space="0" w:color="auto"/>
              <w:bottom w:val="nil"/>
              <w:right w:val="single" w:sz="4" w:space="0" w:color="auto"/>
            </w:tcBorders>
            <w:vAlign w:val="center"/>
          </w:tcPr>
          <w:p w14:paraId="0523B4E8"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2E1FE1A5" w14:textId="77777777" w:rsidTr="004F423A">
        <w:trPr>
          <w:trHeight w:val="29"/>
        </w:trPr>
        <w:tc>
          <w:tcPr>
            <w:tcW w:w="2742" w:type="dxa"/>
            <w:tcBorders>
              <w:top w:val="nil"/>
              <w:left w:val="single" w:sz="4" w:space="0" w:color="auto"/>
              <w:bottom w:val="single" w:sz="4" w:space="0" w:color="auto"/>
              <w:right w:val="single" w:sz="4" w:space="0" w:color="auto"/>
            </w:tcBorders>
          </w:tcPr>
          <w:p w14:paraId="35ED8AF2" w14:textId="77777777" w:rsidR="006F6378" w:rsidRPr="00C30686" w:rsidRDefault="006F6378" w:rsidP="0094020B">
            <w:pPr>
              <w:pStyle w:val="TAC"/>
              <w:rPr>
                <w:rFonts w:eastAsiaTheme="minorEastAsia" w:cs="Arial"/>
                <w:color w:val="000000"/>
                <w:szCs w:val="18"/>
                <w:lang w:val="en-US" w:eastAsia="zh-CN" w:bidi="ar"/>
              </w:rPr>
            </w:pPr>
          </w:p>
        </w:tc>
        <w:tc>
          <w:tcPr>
            <w:tcW w:w="2785" w:type="dxa"/>
            <w:tcBorders>
              <w:top w:val="nil"/>
              <w:left w:val="single" w:sz="4" w:space="0" w:color="auto"/>
              <w:bottom w:val="single" w:sz="4" w:space="0" w:color="auto"/>
              <w:right w:val="single" w:sz="4" w:space="0" w:color="auto"/>
            </w:tcBorders>
            <w:vAlign w:val="center"/>
          </w:tcPr>
          <w:p w14:paraId="74F8364F" w14:textId="77777777" w:rsidR="006F6378" w:rsidRPr="00C30686" w:rsidRDefault="006F6378" w:rsidP="0094020B">
            <w:pPr>
              <w:pStyle w:val="TAC"/>
              <w:rPr>
                <w:rFonts w:eastAsiaTheme="minorEastAsia" w:cs="Arial"/>
                <w:color w:val="000000"/>
                <w:szCs w:val="18"/>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1487114"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n30</w:t>
            </w:r>
          </w:p>
        </w:tc>
        <w:tc>
          <w:tcPr>
            <w:tcW w:w="4356" w:type="dxa"/>
            <w:tcBorders>
              <w:top w:val="single" w:sz="4" w:space="0" w:color="auto"/>
              <w:left w:val="single" w:sz="4" w:space="0" w:color="auto"/>
              <w:bottom w:val="single" w:sz="4" w:space="0" w:color="auto"/>
              <w:right w:val="single" w:sz="4" w:space="0" w:color="auto"/>
            </w:tcBorders>
            <w:vAlign w:val="center"/>
          </w:tcPr>
          <w:p w14:paraId="0326FA31"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hint="eastAsia"/>
                <w:color w:val="000000"/>
                <w:szCs w:val="18"/>
                <w:lang w:val="en-US" w:eastAsia="zh-CN" w:bidi="ar"/>
              </w:rPr>
              <w:t xml:space="preserve">5, </w:t>
            </w:r>
            <w:r w:rsidRPr="00C30686">
              <w:rPr>
                <w:rFonts w:eastAsiaTheme="minorEastAsia" w:cs="Arial"/>
                <w:color w:val="000000"/>
                <w:szCs w:val="18"/>
                <w:lang w:val="en-US" w:eastAsia="zh-CN" w:bidi="ar"/>
              </w:rPr>
              <w:t>10</w:t>
            </w:r>
          </w:p>
        </w:tc>
        <w:tc>
          <w:tcPr>
            <w:tcW w:w="2445" w:type="dxa"/>
            <w:tcBorders>
              <w:top w:val="nil"/>
              <w:left w:val="single" w:sz="4" w:space="0" w:color="auto"/>
              <w:bottom w:val="single" w:sz="4" w:space="0" w:color="auto"/>
              <w:right w:val="single" w:sz="4" w:space="0" w:color="auto"/>
            </w:tcBorders>
            <w:vAlign w:val="center"/>
          </w:tcPr>
          <w:p w14:paraId="0958C8E6"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56C51118" w14:textId="77777777" w:rsidTr="004F423A">
        <w:trPr>
          <w:trHeight w:val="29"/>
        </w:trPr>
        <w:tc>
          <w:tcPr>
            <w:tcW w:w="2742" w:type="dxa"/>
            <w:tcBorders>
              <w:top w:val="single" w:sz="4" w:space="0" w:color="auto"/>
              <w:left w:val="single" w:sz="4" w:space="0" w:color="auto"/>
              <w:bottom w:val="nil"/>
              <w:right w:val="single" w:sz="4" w:space="0" w:color="auto"/>
            </w:tcBorders>
          </w:tcPr>
          <w:p w14:paraId="1820495B"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CA_n2(2A)-n29A-n30A</w:t>
            </w:r>
          </w:p>
        </w:tc>
        <w:tc>
          <w:tcPr>
            <w:tcW w:w="2785" w:type="dxa"/>
            <w:tcBorders>
              <w:top w:val="single" w:sz="4" w:space="0" w:color="auto"/>
              <w:left w:val="single" w:sz="4" w:space="0" w:color="auto"/>
              <w:bottom w:val="nil"/>
              <w:right w:val="single" w:sz="4" w:space="0" w:color="auto"/>
            </w:tcBorders>
            <w:vAlign w:val="center"/>
          </w:tcPr>
          <w:p w14:paraId="29AAEB29"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szCs w:val="18"/>
              </w:rPr>
              <w:t>CA_n2A-n</w:t>
            </w:r>
            <w:r w:rsidRPr="00C30686">
              <w:rPr>
                <w:rFonts w:eastAsiaTheme="minorEastAsia" w:hint="eastAsia"/>
                <w:szCs w:val="18"/>
                <w:lang w:val="en-US" w:eastAsia="zh-CN"/>
              </w:rPr>
              <w:t>30</w:t>
            </w:r>
            <w:r w:rsidRPr="00C30686">
              <w:rPr>
                <w:rFonts w:eastAsiaTheme="minorEastAsia"/>
                <w:szCs w:val="18"/>
              </w:rPr>
              <w:t>A</w:t>
            </w:r>
          </w:p>
        </w:tc>
        <w:tc>
          <w:tcPr>
            <w:tcW w:w="1259" w:type="dxa"/>
            <w:tcBorders>
              <w:top w:val="single" w:sz="4" w:space="0" w:color="auto"/>
              <w:left w:val="single" w:sz="4" w:space="0" w:color="auto"/>
              <w:bottom w:val="single" w:sz="4" w:space="0" w:color="auto"/>
              <w:right w:val="single" w:sz="4" w:space="0" w:color="auto"/>
            </w:tcBorders>
          </w:tcPr>
          <w:p w14:paraId="1D0C3D7B"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n2</w:t>
            </w:r>
          </w:p>
        </w:tc>
        <w:tc>
          <w:tcPr>
            <w:tcW w:w="4356" w:type="dxa"/>
            <w:tcBorders>
              <w:top w:val="single" w:sz="4" w:space="0" w:color="auto"/>
              <w:left w:val="single" w:sz="4" w:space="0" w:color="auto"/>
              <w:bottom w:val="single" w:sz="4" w:space="0" w:color="auto"/>
              <w:right w:val="single" w:sz="4" w:space="0" w:color="auto"/>
            </w:tcBorders>
            <w:vAlign w:val="center"/>
          </w:tcPr>
          <w:p w14:paraId="799F4EA4"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CA_n2(2A)</w:t>
            </w:r>
            <w:r w:rsidRPr="00C30686">
              <w:rPr>
                <w:rFonts w:eastAsiaTheme="minorEastAsia" w:cs="Arial" w:hint="eastAsia"/>
                <w:color w:val="000000"/>
                <w:szCs w:val="18"/>
                <w:lang w:val="en-US" w:eastAsia="zh-CN" w:bidi="ar"/>
              </w:rPr>
              <w:t>_BCS0</w:t>
            </w:r>
          </w:p>
        </w:tc>
        <w:tc>
          <w:tcPr>
            <w:tcW w:w="2445" w:type="dxa"/>
            <w:tcBorders>
              <w:top w:val="single" w:sz="4" w:space="0" w:color="auto"/>
              <w:left w:val="single" w:sz="4" w:space="0" w:color="auto"/>
              <w:bottom w:val="nil"/>
              <w:right w:val="single" w:sz="4" w:space="0" w:color="auto"/>
            </w:tcBorders>
            <w:vAlign w:val="center"/>
          </w:tcPr>
          <w:p w14:paraId="6F98DF8D"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0</w:t>
            </w:r>
          </w:p>
        </w:tc>
      </w:tr>
      <w:tr w:rsidR="006F6378" w:rsidRPr="00C30686" w14:paraId="58C9C1F2" w14:textId="77777777" w:rsidTr="004F423A">
        <w:trPr>
          <w:trHeight w:val="29"/>
        </w:trPr>
        <w:tc>
          <w:tcPr>
            <w:tcW w:w="2742" w:type="dxa"/>
            <w:tcBorders>
              <w:top w:val="nil"/>
              <w:left w:val="single" w:sz="4" w:space="0" w:color="auto"/>
              <w:bottom w:val="nil"/>
              <w:right w:val="single" w:sz="4" w:space="0" w:color="auto"/>
            </w:tcBorders>
          </w:tcPr>
          <w:p w14:paraId="612D9CB5" w14:textId="77777777" w:rsidR="006F6378" w:rsidRPr="00C30686" w:rsidRDefault="006F6378" w:rsidP="0094020B">
            <w:pPr>
              <w:pStyle w:val="TAC"/>
              <w:rPr>
                <w:rFonts w:eastAsiaTheme="minorEastAsia" w:cs="Arial"/>
                <w:color w:val="000000"/>
                <w:szCs w:val="18"/>
                <w:lang w:val="en-US" w:eastAsia="zh-CN" w:bidi="ar"/>
              </w:rPr>
            </w:pPr>
          </w:p>
        </w:tc>
        <w:tc>
          <w:tcPr>
            <w:tcW w:w="2785" w:type="dxa"/>
            <w:tcBorders>
              <w:top w:val="nil"/>
              <w:left w:val="single" w:sz="4" w:space="0" w:color="auto"/>
              <w:bottom w:val="nil"/>
              <w:right w:val="single" w:sz="4" w:space="0" w:color="auto"/>
            </w:tcBorders>
            <w:vAlign w:val="center"/>
          </w:tcPr>
          <w:p w14:paraId="2DE1C789" w14:textId="77777777" w:rsidR="006F6378" w:rsidRPr="00C30686" w:rsidRDefault="006F6378" w:rsidP="0094020B">
            <w:pPr>
              <w:pStyle w:val="TAC"/>
              <w:rPr>
                <w:rFonts w:eastAsiaTheme="minorEastAsia" w:cs="Arial"/>
                <w:color w:val="000000"/>
                <w:szCs w:val="18"/>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9B0AF4E"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n29</w:t>
            </w:r>
          </w:p>
        </w:tc>
        <w:tc>
          <w:tcPr>
            <w:tcW w:w="4356" w:type="dxa"/>
            <w:tcBorders>
              <w:top w:val="single" w:sz="4" w:space="0" w:color="auto"/>
              <w:left w:val="single" w:sz="4" w:space="0" w:color="auto"/>
              <w:bottom w:val="single" w:sz="4" w:space="0" w:color="auto"/>
              <w:right w:val="single" w:sz="4" w:space="0" w:color="auto"/>
            </w:tcBorders>
            <w:vAlign w:val="center"/>
          </w:tcPr>
          <w:p w14:paraId="1A4229B1"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w:t>
            </w:r>
          </w:p>
        </w:tc>
        <w:tc>
          <w:tcPr>
            <w:tcW w:w="2445" w:type="dxa"/>
            <w:tcBorders>
              <w:top w:val="nil"/>
              <w:left w:val="single" w:sz="4" w:space="0" w:color="auto"/>
              <w:bottom w:val="nil"/>
              <w:right w:val="single" w:sz="4" w:space="0" w:color="auto"/>
            </w:tcBorders>
            <w:vAlign w:val="center"/>
          </w:tcPr>
          <w:p w14:paraId="7746236B"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24C267DB" w14:textId="77777777" w:rsidTr="004F423A">
        <w:trPr>
          <w:trHeight w:val="29"/>
        </w:trPr>
        <w:tc>
          <w:tcPr>
            <w:tcW w:w="2742" w:type="dxa"/>
            <w:tcBorders>
              <w:top w:val="nil"/>
              <w:left w:val="single" w:sz="4" w:space="0" w:color="auto"/>
              <w:bottom w:val="single" w:sz="4" w:space="0" w:color="auto"/>
              <w:right w:val="single" w:sz="4" w:space="0" w:color="auto"/>
            </w:tcBorders>
          </w:tcPr>
          <w:p w14:paraId="4F224757" w14:textId="77777777" w:rsidR="006F6378" w:rsidRPr="00C30686" w:rsidRDefault="006F6378" w:rsidP="0094020B">
            <w:pPr>
              <w:pStyle w:val="TAC"/>
              <w:rPr>
                <w:rFonts w:eastAsiaTheme="minorEastAsia" w:cs="Arial"/>
                <w:color w:val="000000"/>
                <w:szCs w:val="18"/>
                <w:lang w:val="en-US" w:eastAsia="zh-CN" w:bidi="ar"/>
              </w:rPr>
            </w:pPr>
          </w:p>
        </w:tc>
        <w:tc>
          <w:tcPr>
            <w:tcW w:w="2785" w:type="dxa"/>
            <w:tcBorders>
              <w:top w:val="nil"/>
              <w:left w:val="single" w:sz="4" w:space="0" w:color="auto"/>
              <w:bottom w:val="single" w:sz="4" w:space="0" w:color="auto"/>
              <w:right w:val="single" w:sz="4" w:space="0" w:color="auto"/>
            </w:tcBorders>
            <w:vAlign w:val="center"/>
          </w:tcPr>
          <w:p w14:paraId="7117BA0E" w14:textId="77777777" w:rsidR="006F6378" w:rsidRPr="00C30686" w:rsidRDefault="006F6378" w:rsidP="0094020B">
            <w:pPr>
              <w:pStyle w:val="TAC"/>
              <w:rPr>
                <w:rFonts w:eastAsiaTheme="minorEastAsia" w:cs="Arial"/>
                <w:color w:val="000000"/>
                <w:szCs w:val="18"/>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3649A90B"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n30</w:t>
            </w:r>
          </w:p>
        </w:tc>
        <w:tc>
          <w:tcPr>
            <w:tcW w:w="4356" w:type="dxa"/>
            <w:tcBorders>
              <w:top w:val="single" w:sz="4" w:space="0" w:color="auto"/>
              <w:left w:val="single" w:sz="4" w:space="0" w:color="auto"/>
              <w:bottom w:val="single" w:sz="4" w:space="0" w:color="auto"/>
              <w:right w:val="single" w:sz="4" w:space="0" w:color="auto"/>
            </w:tcBorders>
            <w:vAlign w:val="center"/>
          </w:tcPr>
          <w:p w14:paraId="42E6CB82"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hint="eastAsia"/>
                <w:color w:val="000000"/>
                <w:szCs w:val="18"/>
                <w:lang w:val="en-US" w:eastAsia="zh-CN" w:bidi="ar"/>
              </w:rPr>
              <w:t xml:space="preserve">5, </w:t>
            </w:r>
            <w:r w:rsidRPr="00C30686">
              <w:rPr>
                <w:rFonts w:eastAsiaTheme="minorEastAsia" w:cs="Arial"/>
                <w:color w:val="000000"/>
                <w:szCs w:val="18"/>
                <w:lang w:val="en-US" w:eastAsia="zh-CN" w:bidi="ar"/>
              </w:rPr>
              <w:t>10</w:t>
            </w:r>
          </w:p>
        </w:tc>
        <w:tc>
          <w:tcPr>
            <w:tcW w:w="2445" w:type="dxa"/>
            <w:tcBorders>
              <w:top w:val="nil"/>
              <w:left w:val="single" w:sz="4" w:space="0" w:color="auto"/>
              <w:bottom w:val="single" w:sz="4" w:space="0" w:color="auto"/>
              <w:right w:val="single" w:sz="4" w:space="0" w:color="auto"/>
            </w:tcBorders>
            <w:vAlign w:val="center"/>
          </w:tcPr>
          <w:p w14:paraId="2B1A2321"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2013D759" w14:textId="77777777" w:rsidTr="004F423A">
        <w:trPr>
          <w:trHeight w:val="29"/>
        </w:trPr>
        <w:tc>
          <w:tcPr>
            <w:tcW w:w="2742" w:type="dxa"/>
            <w:tcBorders>
              <w:top w:val="single" w:sz="4" w:space="0" w:color="auto"/>
              <w:left w:val="single" w:sz="4" w:space="0" w:color="auto"/>
              <w:bottom w:val="nil"/>
              <w:right w:val="single" w:sz="4" w:space="0" w:color="auto"/>
            </w:tcBorders>
          </w:tcPr>
          <w:p w14:paraId="5116FF3E"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CA_n2A-n29A-n66A</w:t>
            </w:r>
          </w:p>
        </w:tc>
        <w:tc>
          <w:tcPr>
            <w:tcW w:w="2785" w:type="dxa"/>
            <w:tcBorders>
              <w:top w:val="single" w:sz="4" w:space="0" w:color="auto"/>
              <w:left w:val="single" w:sz="4" w:space="0" w:color="auto"/>
              <w:bottom w:val="nil"/>
              <w:right w:val="single" w:sz="4" w:space="0" w:color="auto"/>
            </w:tcBorders>
            <w:vAlign w:val="center"/>
          </w:tcPr>
          <w:p w14:paraId="7A4AE0AF"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szCs w:val="18"/>
              </w:rPr>
              <w:t>CA_n2A-n66A</w:t>
            </w:r>
          </w:p>
        </w:tc>
        <w:tc>
          <w:tcPr>
            <w:tcW w:w="1259" w:type="dxa"/>
            <w:tcBorders>
              <w:top w:val="single" w:sz="4" w:space="0" w:color="auto"/>
              <w:left w:val="single" w:sz="4" w:space="0" w:color="auto"/>
              <w:bottom w:val="single" w:sz="4" w:space="0" w:color="auto"/>
              <w:right w:val="single" w:sz="4" w:space="0" w:color="auto"/>
            </w:tcBorders>
          </w:tcPr>
          <w:p w14:paraId="259AA0BF"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n2</w:t>
            </w:r>
          </w:p>
        </w:tc>
        <w:tc>
          <w:tcPr>
            <w:tcW w:w="4356" w:type="dxa"/>
            <w:tcBorders>
              <w:top w:val="single" w:sz="4" w:space="0" w:color="auto"/>
              <w:left w:val="single" w:sz="4" w:space="0" w:color="auto"/>
              <w:bottom w:val="single" w:sz="4" w:space="0" w:color="auto"/>
              <w:right w:val="single" w:sz="4" w:space="0" w:color="auto"/>
            </w:tcBorders>
            <w:vAlign w:val="center"/>
          </w:tcPr>
          <w:p w14:paraId="38158CF0"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2DCCACF4"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0</w:t>
            </w:r>
          </w:p>
        </w:tc>
      </w:tr>
      <w:tr w:rsidR="006F6378" w:rsidRPr="00C30686" w14:paraId="1C8FDB0F" w14:textId="77777777" w:rsidTr="004F423A">
        <w:trPr>
          <w:trHeight w:val="29"/>
        </w:trPr>
        <w:tc>
          <w:tcPr>
            <w:tcW w:w="2742" w:type="dxa"/>
            <w:tcBorders>
              <w:top w:val="nil"/>
              <w:left w:val="single" w:sz="4" w:space="0" w:color="auto"/>
              <w:bottom w:val="nil"/>
              <w:right w:val="single" w:sz="4" w:space="0" w:color="auto"/>
            </w:tcBorders>
          </w:tcPr>
          <w:p w14:paraId="3439287B" w14:textId="77777777" w:rsidR="006F6378" w:rsidRPr="00C30686" w:rsidRDefault="006F6378" w:rsidP="0094020B">
            <w:pPr>
              <w:pStyle w:val="TAC"/>
              <w:rPr>
                <w:rFonts w:eastAsiaTheme="minorEastAsia" w:cs="Arial"/>
                <w:color w:val="000000"/>
                <w:szCs w:val="18"/>
                <w:lang w:val="en-US" w:eastAsia="zh-CN" w:bidi="ar"/>
              </w:rPr>
            </w:pPr>
          </w:p>
        </w:tc>
        <w:tc>
          <w:tcPr>
            <w:tcW w:w="2785" w:type="dxa"/>
            <w:tcBorders>
              <w:top w:val="nil"/>
              <w:left w:val="single" w:sz="4" w:space="0" w:color="auto"/>
              <w:bottom w:val="nil"/>
              <w:right w:val="single" w:sz="4" w:space="0" w:color="auto"/>
            </w:tcBorders>
            <w:vAlign w:val="center"/>
          </w:tcPr>
          <w:p w14:paraId="0FD2C48A" w14:textId="77777777" w:rsidR="006F6378" w:rsidRPr="00C30686" w:rsidRDefault="006F6378" w:rsidP="0094020B">
            <w:pPr>
              <w:pStyle w:val="TAC"/>
              <w:rPr>
                <w:rFonts w:eastAsiaTheme="minorEastAsia" w:cs="Arial"/>
                <w:color w:val="000000"/>
                <w:szCs w:val="18"/>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3CA8B0C"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n29</w:t>
            </w:r>
          </w:p>
        </w:tc>
        <w:tc>
          <w:tcPr>
            <w:tcW w:w="4356" w:type="dxa"/>
            <w:tcBorders>
              <w:top w:val="single" w:sz="4" w:space="0" w:color="auto"/>
              <w:left w:val="single" w:sz="4" w:space="0" w:color="auto"/>
              <w:bottom w:val="single" w:sz="4" w:space="0" w:color="auto"/>
              <w:right w:val="single" w:sz="4" w:space="0" w:color="auto"/>
            </w:tcBorders>
            <w:vAlign w:val="center"/>
          </w:tcPr>
          <w:p w14:paraId="2C450595"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w:t>
            </w:r>
          </w:p>
        </w:tc>
        <w:tc>
          <w:tcPr>
            <w:tcW w:w="2445" w:type="dxa"/>
            <w:tcBorders>
              <w:top w:val="nil"/>
              <w:left w:val="single" w:sz="4" w:space="0" w:color="auto"/>
              <w:bottom w:val="nil"/>
              <w:right w:val="single" w:sz="4" w:space="0" w:color="auto"/>
            </w:tcBorders>
            <w:vAlign w:val="center"/>
          </w:tcPr>
          <w:p w14:paraId="6EF3DDC6"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57E8A5B8" w14:textId="77777777" w:rsidTr="004F423A">
        <w:trPr>
          <w:trHeight w:val="29"/>
        </w:trPr>
        <w:tc>
          <w:tcPr>
            <w:tcW w:w="2742" w:type="dxa"/>
            <w:tcBorders>
              <w:top w:val="nil"/>
              <w:left w:val="single" w:sz="4" w:space="0" w:color="auto"/>
              <w:bottom w:val="single" w:sz="4" w:space="0" w:color="auto"/>
              <w:right w:val="single" w:sz="4" w:space="0" w:color="auto"/>
            </w:tcBorders>
          </w:tcPr>
          <w:p w14:paraId="55D3981A" w14:textId="77777777" w:rsidR="006F6378" w:rsidRPr="00C30686" w:rsidRDefault="006F6378" w:rsidP="0094020B">
            <w:pPr>
              <w:pStyle w:val="TAC"/>
              <w:rPr>
                <w:rFonts w:eastAsiaTheme="minorEastAsia" w:cs="Arial"/>
                <w:color w:val="000000"/>
                <w:szCs w:val="18"/>
                <w:lang w:val="en-US" w:eastAsia="zh-CN" w:bidi="ar"/>
              </w:rPr>
            </w:pPr>
          </w:p>
        </w:tc>
        <w:tc>
          <w:tcPr>
            <w:tcW w:w="2785" w:type="dxa"/>
            <w:tcBorders>
              <w:top w:val="nil"/>
              <w:left w:val="single" w:sz="4" w:space="0" w:color="auto"/>
              <w:bottom w:val="single" w:sz="4" w:space="0" w:color="auto"/>
              <w:right w:val="single" w:sz="4" w:space="0" w:color="auto"/>
            </w:tcBorders>
            <w:vAlign w:val="center"/>
          </w:tcPr>
          <w:p w14:paraId="317F0C7E" w14:textId="77777777" w:rsidR="006F6378" w:rsidRPr="00C30686" w:rsidRDefault="006F6378" w:rsidP="0094020B">
            <w:pPr>
              <w:pStyle w:val="TAC"/>
              <w:rPr>
                <w:rFonts w:eastAsiaTheme="minorEastAsia" w:cs="Arial"/>
                <w:color w:val="000000"/>
                <w:szCs w:val="18"/>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20EF897"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4363A93F"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hint="eastAsia"/>
                <w:color w:val="000000"/>
                <w:szCs w:val="18"/>
                <w:lang w:val="en-US" w:eastAsia="zh-CN" w:bidi="ar"/>
              </w:rPr>
              <w:t xml:space="preserve">5, </w:t>
            </w:r>
            <w:r w:rsidRPr="00C30686">
              <w:rPr>
                <w:rFonts w:eastAsiaTheme="minorEastAsia" w:cs="Arial"/>
                <w:color w:val="000000"/>
                <w:szCs w:val="18"/>
                <w:lang w:val="en-US" w:eastAsia="zh-CN" w:bidi="ar"/>
              </w:rPr>
              <w:t>10</w:t>
            </w:r>
            <w:r w:rsidRPr="00C30686">
              <w:rPr>
                <w:rFonts w:eastAsiaTheme="minorEastAsia" w:cs="Arial" w:hint="eastAsia"/>
                <w:color w:val="000000"/>
                <w:szCs w:val="18"/>
                <w:lang w:val="en-US" w:eastAsia="zh-CN" w:bidi="ar"/>
              </w:rPr>
              <w:t>, 15, 20, 25, 30, 40</w:t>
            </w:r>
          </w:p>
        </w:tc>
        <w:tc>
          <w:tcPr>
            <w:tcW w:w="2445" w:type="dxa"/>
            <w:tcBorders>
              <w:top w:val="nil"/>
              <w:left w:val="single" w:sz="4" w:space="0" w:color="auto"/>
              <w:bottom w:val="single" w:sz="4" w:space="0" w:color="auto"/>
              <w:right w:val="single" w:sz="4" w:space="0" w:color="auto"/>
            </w:tcBorders>
            <w:vAlign w:val="center"/>
          </w:tcPr>
          <w:p w14:paraId="6160C168"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068C6798" w14:textId="77777777" w:rsidTr="004F423A">
        <w:trPr>
          <w:trHeight w:val="29"/>
        </w:trPr>
        <w:tc>
          <w:tcPr>
            <w:tcW w:w="2742" w:type="dxa"/>
            <w:tcBorders>
              <w:top w:val="single" w:sz="4" w:space="0" w:color="auto"/>
              <w:left w:val="single" w:sz="4" w:space="0" w:color="auto"/>
              <w:bottom w:val="nil"/>
              <w:right w:val="single" w:sz="4" w:space="0" w:color="auto"/>
            </w:tcBorders>
          </w:tcPr>
          <w:p w14:paraId="132A761D"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CA_n2(2A)-n29A-n66A</w:t>
            </w:r>
          </w:p>
        </w:tc>
        <w:tc>
          <w:tcPr>
            <w:tcW w:w="2785" w:type="dxa"/>
            <w:tcBorders>
              <w:top w:val="single" w:sz="4" w:space="0" w:color="auto"/>
              <w:left w:val="single" w:sz="4" w:space="0" w:color="auto"/>
              <w:bottom w:val="nil"/>
              <w:right w:val="single" w:sz="4" w:space="0" w:color="auto"/>
            </w:tcBorders>
            <w:vAlign w:val="center"/>
          </w:tcPr>
          <w:p w14:paraId="5F01EA16"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szCs w:val="18"/>
              </w:rPr>
              <w:t>CA_n2A-n66A</w:t>
            </w:r>
          </w:p>
        </w:tc>
        <w:tc>
          <w:tcPr>
            <w:tcW w:w="1259" w:type="dxa"/>
            <w:tcBorders>
              <w:top w:val="single" w:sz="4" w:space="0" w:color="auto"/>
              <w:left w:val="single" w:sz="4" w:space="0" w:color="auto"/>
              <w:bottom w:val="single" w:sz="4" w:space="0" w:color="auto"/>
              <w:right w:val="single" w:sz="4" w:space="0" w:color="auto"/>
            </w:tcBorders>
          </w:tcPr>
          <w:p w14:paraId="677E26A1"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n2</w:t>
            </w:r>
          </w:p>
        </w:tc>
        <w:tc>
          <w:tcPr>
            <w:tcW w:w="4356" w:type="dxa"/>
            <w:tcBorders>
              <w:top w:val="single" w:sz="4" w:space="0" w:color="auto"/>
              <w:left w:val="single" w:sz="4" w:space="0" w:color="auto"/>
              <w:bottom w:val="single" w:sz="4" w:space="0" w:color="auto"/>
              <w:right w:val="single" w:sz="4" w:space="0" w:color="auto"/>
            </w:tcBorders>
            <w:vAlign w:val="center"/>
          </w:tcPr>
          <w:p w14:paraId="6D9CEA1E"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CA_n2(2A)</w:t>
            </w:r>
            <w:r w:rsidRPr="00C30686">
              <w:rPr>
                <w:rFonts w:eastAsiaTheme="minorEastAsia" w:cs="Arial" w:hint="eastAsia"/>
                <w:color w:val="000000"/>
                <w:szCs w:val="18"/>
                <w:lang w:val="en-US" w:eastAsia="zh-CN" w:bidi="ar"/>
              </w:rPr>
              <w:t>_BCS0</w:t>
            </w:r>
          </w:p>
        </w:tc>
        <w:tc>
          <w:tcPr>
            <w:tcW w:w="2445" w:type="dxa"/>
            <w:tcBorders>
              <w:top w:val="single" w:sz="4" w:space="0" w:color="auto"/>
              <w:left w:val="single" w:sz="4" w:space="0" w:color="auto"/>
              <w:bottom w:val="nil"/>
              <w:right w:val="single" w:sz="4" w:space="0" w:color="auto"/>
            </w:tcBorders>
            <w:vAlign w:val="center"/>
          </w:tcPr>
          <w:p w14:paraId="37CE75DD"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0</w:t>
            </w:r>
          </w:p>
        </w:tc>
      </w:tr>
      <w:tr w:rsidR="006F6378" w:rsidRPr="00C30686" w14:paraId="5E9D383A" w14:textId="77777777" w:rsidTr="004F423A">
        <w:trPr>
          <w:trHeight w:val="29"/>
        </w:trPr>
        <w:tc>
          <w:tcPr>
            <w:tcW w:w="2742" w:type="dxa"/>
            <w:tcBorders>
              <w:top w:val="nil"/>
              <w:left w:val="single" w:sz="4" w:space="0" w:color="auto"/>
              <w:bottom w:val="nil"/>
              <w:right w:val="single" w:sz="4" w:space="0" w:color="auto"/>
            </w:tcBorders>
          </w:tcPr>
          <w:p w14:paraId="536EF08F" w14:textId="77777777" w:rsidR="006F6378" w:rsidRPr="00C30686" w:rsidRDefault="006F6378" w:rsidP="0094020B">
            <w:pPr>
              <w:pStyle w:val="TAC"/>
              <w:rPr>
                <w:rFonts w:eastAsiaTheme="minorEastAsia" w:cs="Arial"/>
                <w:color w:val="000000"/>
                <w:szCs w:val="18"/>
                <w:lang w:val="en-US" w:eastAsia="zh-CN" w:bidi="ar"/>
              </w:rPr>
            </w:pPr>
          </w:p>
        </w:tc>
        <w:tc>
          <w:tcPr>
            <w:tcW w:w="2785" w:type="dxa"/>
            <w:tcBorders>
              <w:top w:val="nil"/>
              <w:left w:val="single" w:sz="4" w:space="0" w:color="auto"/>
              <w:bottom w:val="nil"/>
              <w:right w:val="single" w:sz="4" w:space="0" w:color="auto"/>
            </w:tcBorders>
            <w:vAlign w:val="center"/>
          </w:tcPr>
          <w:p w14:paraId="620F7C95" w14:textId="77777777" w:rsidR="006F6378" w:rsidRPr="00C30686" w:rsidRDefault="006F6378" w:rsidP="0094020B">
            <w:pPr>
              <w:pStyle w:val="TAC"/>
              <w:rPr>
                <w:rFonts w:eastAsiaTheme="minorEastAsia" w:cs="Arial"/>
                <w:color w:val="000000"/>
                <w:szCs w:val="18"/>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72B49C8"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n29</w:t>
            </w:r>
          </w:p>
        </w:tc>
        <w:tc>
          <w:tcPr>
            <w:tcW w:w="4356" w:type="dxa"/>
            <w:tcBorders>
              <w:top w:val="single" w:sz="4" w:space="0" w:color="auto"/>
              <w:left w:val="single" w:sz="4" w:space="0" w:color="auto"/>
              <w:bottom w:val="single" w:sz="4" w:space="0" w:color="auto"/>
              <w:right w:val="single" w:sz="4" w:space="0" w:color="auto"/>
            </w:tcBorders>
            <w:vAlign w:val="center"/>
          </w:tcPr>
          <w:p w14:paraId="22BA357B"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w:t>
            </w:r>
          </w:p>
        </w:tc>
        <w:tc>
          <w:tcPr>
            <w:tcW w:w="2445" w:type="dxa"/>
            <w:tcBorders>
              <w:top w:val="nil"/>
              <w:left w:val="single" w:sz="4" w:space="0" w:color="auto"/>
              <w:bottom w:val="nil"/>
              <w:right w:val="single" w:sz="4" w:space="0" w:color="auto"/>
            </w:tcBorders>
            <w:vAlign w:val="center"/>
          </w:tcPr>
          <w:p w14:paraId="5CA26F85"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16766B16" w14:textId="77777777" w:rsidTr="004F423A">
        <w:trPr>
          <w:trHeight w:val="29"/>
        </w:trPr>
        <w:tc>
          <w:tcPr>
            <w:tcW w:w="2742" w:type="dxa"/>
            <w:tcBorders>
              <w:top w:val="nil"/>
              <w:left w:val="single" w:sz="4" w:space="0" w:color="auto"/>
              <w:bottom w:val="single" w:sz="4" w:space="0" w:color="auto"/>
              <w:right w:val="single" w:sz="4" w:space="0" w:color="auto"/>
            </w:tcBorders>
          </w:tcPr>
          <w:p w14:paraId="5082ED06" w14:textId="77777777" w:rsidR="006F6378" w:rsidRPr="00C30686" w:rsidRDefault="006F6378" w:rsidP="0094020B">
            <w:pPr>
              <w:pStyle w:val="TAC"/>
              <w:rPr>
                <w:rFonts w:eastAsiaTheme="minorEastAsia" w:cs="Arial"/>
                <w:color w:val="000000"/>
                <w:szCs w:val="18"/>
                <w:lang w:val="en-US" w:eastAsia="zh-CN" w:bidi="ar"/>
              </w:rPr>
            </w:pPr>
          </w:p>
        </w:tc>
        <w:tc>
          <w:tcPr>
            <w:tcW w:w="2785" w:type="dxa"/>
            <w:tcBorders>
              <w:top w:val="nil"/>
              <w:left w:val="single" w:sz="4" w:space="0" w:color="auto"/>
              <w:bottom w:val="single" w:sz="4" w:space="0" w:color="auto"/>
              <w:right w:val="single" w:sz="4" w:space="0" w:color="auto"/>
            </w:tcBorders>
            <w:vAlign w:val="center"/>
          </w:tcPr>
          <w:p w14:paraId="49CBE4DB" w14:textId="77777777" w:rsidR="006F6378" w:rsidRPr="00C30686" w:rsidRDefault="006F6378" w:rsidP="0094020B">
            <w:pPr>
              <w:pStyle w:val="TAC"/>
              <w:rPr>
                <w:rFonts w:eastAsiaTheme="minorEastAsia" w:cs="Arial"/>
                <w:color w:val="000000"/>
                <w:szCs w:val="18"/>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E17920E"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594AFD86"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hint="eastAsia"/>
                <w:color w:val="000000"/>
                <w:szCs w:val="18"/>
                <w:lang w:val="en-US" w:eastAsia="zh-CN" w:bidi="ar"/>
              </w:rPr>
              <w:t xml:space="preserve">5, </w:t>
            </w:r>
            <w:r w:rsidRPr="00C30686">
              <w:rPr>
                <w:rFonts w:eastAsiaTheme="minorEastAsia" w:cs="Arial"/>
                <w:color w:val="000000"/>
                <w:szCs w:val="18"/>
                <w:lang w:val="en-US" w:eastAsia="zh-CN" w:bidi="ar"/>
              </w:rPr>
              <w:t>10</w:t>
            </w:r>
            <w:r w:rsidRPr="00C30686">
              <w:rPr>
                <w:rFonts w:eastAsiaTheme="minorEastAsia" w:cs="Arial" w:hint="eastAsia"/>
                <w:color w:val="000000"/>
                <w:szCs w:val="18"/>
                <w:lang w:val="en-US" w:eastAsia="zh-CN" w:bidi="ar"/>
              </w:rPr>
              <w:t>, 15, 20, 25, 30, 40</w:t>
            </w:r>
          </w:p>
        </w:tc>
        <w:tc>
          <w:tcPr>
            <w:tcW w:w="2445" w:type="dxa"/>
            <w:tcBorders>
              <w:top w:val="nil"/>
              <w:left w:val="single" w:sz="4" w:space="0" w:color="auto"/>
              <w:bottom w:val="single" w:sz="4" w:space="0" w:color="auto"/>
              <w:right w:val="single" w:sz="4" w:space="0" w:color="auto"/>
            </w:tcBorders>
            <w:vAlign w:val="center"/>
          </w:tcPr>
          <w:p w14:paraId="2CECE0BD"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3FEADBCE" w14:textId="77777777" w:rsidTr="004F423A">
        <w:trPr>
          <w:trHeight w:val="29"/>
        </w:trPr>
        <w:tc>
          <w:tcPr>
            <w:tcW w:w="2742" w:type="dxa"/>
            <w:tcBorders>
              <w:top w:val="single" w:sz="4" w:space="0" w:color="auto"/>
              <w:left w:val="single" w:sz="4" w:space="0" w:color="auto"/>
              <w:bottom w:val="nil"/>
              <w:right w:val="single" w:sz="4" w:space="0" w:color="auto"/>
            </w:tcBorders>
          </w:tcPr>
          <w:p w14:paraId="57F6D5DA"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CA_n2A-n29A-n66(2A)</w:t>
            </w:r>
          </w:p>
        </w:tc>
        <w:tc>
          <w:tcPr>
            <w:tcW w:w="2785" w:type="dxa"/>
            <w:tcBorders>
              <w:top w:val="single" w:sz="4" w:space="0" w:color="auto"/>
              <w:left w:val="single" w:sz="4" w:space="0" w:color="auto"/>
              <w:bottom w:val="nil"/>
              <w:right w:val="single" w:sz="4" w:space="0" w:color="auto"/>
            </w:tcBorders>
            <w:vAlign w:val="center"/>
          </w:tcPr>
          <w:p w14:paraId="3376E224"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szCs w:val="18"/>
              </w:rPr>
              <w:t>CA_n2A-n66A</w:t>
            </w:r>
          </w:p>
        </w:tc>
        <w:tc>
          <w:tcPr>
            <w:tcW w:w="1259" w:type="dxa"/>
            <w:tcBorders>
              <w:top w:val="single" w:sz="4" w:space="0" w:color="auto"/>
              <w:left w:val="single" w:sz="4" w:space="0" w:color="auto"/>
              <w:bottom w:val="single" w:sz="4" w:space="0" w:color="auto"/>
              <w:right w:val="single" w:sz="4" w:space="0" w:color="auto"/>
            </w:tcBorders>
          </w:tcPr>
          <w:p w14:paraId="72CE3FAA"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n2</w:t>
            </w:r>
          </w:p>
        </w:tc>
        <w:tc>
          <w:tcPr>
            <w:tcW w:w="4356" w:type="dxa"/>
            <w:tcBorders>
              <w:top w:val="single" w:sz="4" w:space="0" w:color="auto"/>
              <w:left w:val="single" w:sz="4" w:space="0" w:color="auto"/>
              <w:bottom w:val="single" w:sz="4" w:space="0" w:color="auto"/>
              <w:right w:val="single" w:sz="4" w:space="0" w:color="auto"/>
            </w:tcBorders>
            <w:vAlign w:val="center"/>
          </w:tcPr>
          <w:p w14:paraId="6D6D4CA0"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1521774F"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0</w:t>
            </w:r>
          </w:p>
        </w:tc>
      </w:tr>
      <w:tr w:rsidR="006F6378" w:rsidRPr="00C30686" w14:paraId="055D5C12" w14:textId="77777777" w:rsidTr="004F423A">
        <w:trPr>
          <w:trHeight w:val="29"/>
        </w:trPr>
        <w:tc>
          <w:tcPr>
            <w:tcW w:w="2742" w:type="dxa"/>
            <w:tcBorders>
              <w:top w:val="nil"/>
              <w:left w:val="single" w:sz="4" w:space="0" w:color="auto"/>
              <w:bottom w:val="nil"/>
              <w:right w:val="single" w:sz="4" w:space="0" w:color="auto"/>
            </w:tcBorders>
          </w:tcPr>
          <w:p w14:paraId="2FFF39F7" w14:textId="77777777" w:rsidR="006F6378" w:rsidRPr="00C30686" w:rsidRDefault="006F6378" w:rsidP="0094020B">
            <w:pPr>
              <w:pStyle w:val="TAC"/>
              <w:rPr>
                <w:rFonts w:eastAsiaTheme="minorEastAsia" w:cs="Arial"/>
                <w:color w:val="000000"/>
                <w:szCs w:val="18"/>
                <w:lang w:val="en-US" w:eastAsia="zh-CN" w:bidi="ar"/>
              </w:rPr>
            </w:pPr>
          </w:p>
        </w:tc>
        <w:tc>
          <w:tcPr>
            <w:tcW w:w="2785" w:type="dxa"/>
            <w:tcBorders>
              <w:top w:val="nil"/>
              <w:left w:val="single" w:sz="4" w:space="0" w:color="auto"/>
              <w:bottom w:val="nil"/>
              <w:right w:val="single" w:sz="4" w:space="0" w:color="auto"/>
            </w:tcBorders>
            <w:vAlign w:val="center"/>
          </w:tcPr>
          <w:p w14:paraId="6D5F812F" w14:textId="77777777" w:rsidR="006F6378" w:rsidRPr="00C30686" w:rsidRDefault="006F6378" w:rsidP="0094020B">
            <w:pPr>
              <w:pStyle w:val="TAC"/>
              <w:rPr>
                <w:rFonts w:eastAsiaTheme="minorEastAsia" w:cs="Arial"/>
                <w:color w:val="000000"/>
                <w:szCs w:val="18"/>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3EBDAB8"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n29</w:t>
            </w:r>
          </w:p>
        </w:tc>
        <w:tc>
          <w:tcPr>
            <w:tcW w:w="4356" w:type="dxa"/>
            <w:tcBorders>
              <w:top w:val="single" w:sz="4" w:space="0" w:color="auto"/>
              <w:left w:val="single" w:sz="4" w:space="0" w:color="auto"/>
              <w:bottom w:val="single" w:sz="4" w:space="0" w:color="auto"/>
              <w:right w:val="single" w:sz="4" w:space="0" w:color="auto"/>
            </w:tcBorders>
            <w:vAlign w:val="center"/>
          </w:tcPr>
          <w:p w14:paraId="0A327507"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w:t>
            </w:r>
          </w:p>
        </w:tc>
        <w:tc>
          <w:tcPr>
            <w:tcW w:w="2445" w:type="dxa"/>
            <w:tcBorders>
              <w:top w:val="nil"/>
              <w:left w:val="single" w:sz="4" w:space="0" w:color="auto"/>
              <w:bottom w:val="nil"/>
              <w:right w:val="single" w:sz="4" w:space="0" w:color="auto"/>
            </w:tcBorders>
            <w:vAlign w:val="center"/>
          </w:tcPr>
          <w:p w14:paraId="4CC03927"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01912F13" w14:textId="77777777" w:rsidTr="004F423A">
        <w:trPr>
          <w:trHeight w:val="29"/>
        </w:trPr>
        <w:tc>
          <w:tcPr>
            <w:tcW w:w="2742" w:type="dxa"/>
            <w:tcBorders>
              <w:top w:val="nil"/>
              <w:left w:val="single" w:sz="4" w:space="0" w:color="auto"/>
              <w:bottom w:val="single" w:sz="4" w:space="0" w:color="auto"/>
              <w:right w:val="single" w:sz="4" w:space="0" w:color="auto"/>
            </w:tcBorders>
          </w:tcPr>
          <w:p w14:paraId="69A1DC47" w14:textId="77777777" w:rsidR="006F6378" w:rsidRPr="00C30686" w:rsidRDefault="006F6378" w:rsidP="0094020B">
            <w:pPr>
              <w:pStyle w:val="TAC"/>
              <w:rPr>
                <w:rFonts w:eastAsiaTheme="minorEastAsia" w:cs="Arial"/>
                <w:color w:val="000000"/>
                <w:szCs w:val="18"/>
                <w:lang w:val="en-US" w:eastAsia="zh-CN" w:bidi="ar"/>
              </w:rPr>
            </w:pPr>
          </w:p>
        </w:tc>
        <w:tc>
          <w:tcPr>
            <w:tcW w:w="2785" w:type="dxa"/>
            <w:tcBorders>
              <w:top w:val="nil"/>
              <w:left w:val="single" w:sz="4" w:space="0" w:color="auto"/>
              <w:bottom w:val="single" w:sz="4" w:space="0" w:color="auto"/>
              <w:right w:val="single" w:sz="4" w:space="0" w:color="auto"/>
            </w:tcBorders>
            <w:vAlign w:val="center"/>
          </w:tcPr>
          <w:p w14:paraId="018C8369" w14:textId="77777777" w:rsidR="006F6378" w:rsidRPr="00C30686" w:rsidRDefault="006F6378" w:rsidP="0094020B">
            <w:pPr>
              <w:pStyle w:val="TAC"/>
              <w:rPr>
                <w:rFonts w:eastAsiaTheme="minorEastAsia" w:cs="Arial"/>
                <w:color w:val="000000"/>
                <w:szCs w:val="18"/>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069A110A"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5F8C6175"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CA_n66(2A)</w:t>
            </w:r>
            <w:r w:rsidRPr="00C30686">
              <w:rPr>
                <w:rFonts w:eastAsiaTheme="minorEastAsia" w:cs="Arial" w:hint="eastAsia"/>
                <w:color w:val="000000"/>
                <w:szCs w:val="18"/>
                <w:lang w:val="en-US" w:eastAsia="zh-CN" w:bidi="ar"/>
              </w:rPr>
              <w:t>_BCS1</w:t>
            </w:r>
          </w:p>
        </w:tc>
        <w:tc>
          <w:tcPr>
            <w:tcW w:w="2445" w:type="dxa"/>
            <w:tcBorders>
              <w:top w:val="nil"/>
              <w:left w:val="single" w:sz="4" w:space="0" w:color="auto"/>
              <w:bottom w:val="single" w:sz="4" w:space="0" w:color="auto"/>
              <w:right w:val="single" w:sz="4" w:space="0" w:color="auto"/>
            </w:tcBorders>
            <w:vAlign w:val="center"/>
          </w:tcPr>
          <w:p w14:paraId="2783AD04"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3EF69E6E" w14:textId="77777777" w:rsidTr="004F423A">
        <w:trPr>
          <w:trHeight w:val="29"/>
        </w:trPr>
        <w:tc>
          <w:tcPr>
            <w:tcW w:w="2742" w:type="dxa"/>
            <w:tcBorders>
              <w:top w:val="single" w:sz="4" w:space="0" w:color="auto"/>
              <w:left w:val="single" w:sz="4" w:space="0" w:color="auto"/>
              <w:bottom w:val="nil"/>
              <w:right w:val="single" w:sz="4" w:space="0" w:color="auto"/>
            </w:tcBorders>
          </w:tcPr>
          <w:p w14:paraId="39C79D5B"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CA_n2(2A)-n29A-n66(2A)</w:t>
            </w:r>
          </w:p>
        </w:tc>
        <w:tc>
          <w:tcPr>
            <w:tcW w:w="2785" w:type="dxa"/>
            <w:tcBorders>
              <w:top w:val="single" w:sz="4" w:space="0" w:color="auto"/>
              <w:left w:val="single" w:sz="4" w:space="0" w:color="auto"/>
              <w:bottom w:val="nil"/>
              <w:right w:val="single" w:sz="4" w:space="0" w:color="auto"/>
            </w:tcBorders>
            <w:vAlign w:val="center"/>
          </w:tcPr>
          <w:p w14:paraId="39EC8167" w14:textId="77777777" w:rsidR="006F6378" w:rsidRPr="00C30686" w:rsidRDefault="006F6378" w:rsidP="0094020B">
            <w:pPr>
              <w:pStyle w:val="TAC"/>
              <w:rPr>
                <w:rFonts w:eastAsiaTheme="minorEastAsia"/>
                <w:lang w:val="en-US" w:eastAsia="zh-CN" w:bidi="ar"/>
              </w:rPr>
            </w:pPr>
            <w:r w:rsidRPr="00C30686">
              <w:rPr>
                <w:rFonts w:eastAsiaTheme="minorEastAsia"/>
              </w:rPr>
              <w:t>CA_n2A-n66A</w:t>
            </w:r>
          </w:p>
        </w:tc>
        <w:tc>
          <w:tcPr>
            <w:tcW w:w="1259" w:type="dxa"/>
            <w:tcBorders>
              <w:top w:val="single" w:sz="4" w:space="0" w:color="auto"/>
              <w:left w:val="single" w:sz="4" w:space="0" w:color="auto"/>
              <w:bottom w:val="single" w:sz="4" w:space="0" w:color="auto"/>
              <w:right w:val="single" w:sz="4" w:space="0" w:color="auto"/>
            </w:tcBorders>
          </w:tcPr>
          <w:p w14:paraId="412D2D73"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n2</w:t>
            </w:r>
          </w:p>
        </w:tc>
        <w:tc>
          <w:tcPr>
            <w:tcW w:w="4356" w:type="dxa"/>
            <w:tcBorders>
              <w:top w:val="single" w:sz="4" w:space="0" w:color="auto"/>
              <w:left w:val="single" w:sz="4" w:space="0" w:color="auto"/>
              <w:bottom w:val="single" w:sz="4" w:space="0" w:color="auto"/>
              <w:right w:val="single" w:sz="4" w:space="0" w:color="auto"/>
            </w:tcBorders>
            <w:vAlign w:val="center"/>
          </w:tcPr>
          <w:p w14:paraId="7D35773B"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CA_n2(2A)</w:t>
            </w:r>
            <w:r w:rsidRPr="00C30686">
              <w:rPr>
                <w:rFonts w:eastAsiaTheme="minorEastAsia" w:hint="eastAsia"/>
                <w:lang w:val="en-US" w:eastAsia="zh-CN" w:bidi="ar"/>
              </w:rPr>
              <w:t>_BCS0</w:t>
            </w:r>
          </w:p>
        </w:tc>
        <w:tc>
          <w:tcPr>
            <w:tcW w:w="2445" w:type="dxa"/>
            <w:tcBorders>
              <w:top w:val="single" w:sz="4" w:space="0" w:color="auto"/>
              <w:left w:val="single" w:sz="4" w:space="0" w:color="auto"/>
              <w:bottom w:val="nil"/>
              <w:right w:val="single" w:sz="4" w:space="0" w:color="auto"/>
            </w:tcBorders>
            <w:vAlign w:val="center"/>
          </w:tcPr>
          <w:p w14:paraId="072C0634"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0</w:t>
            </w:r>
          </w:p>
        </w:tc>
      </w:tr>
      <w:tr w:rsidR="006F6378" w:rsidRPr="00C30686" w14:paraId="45B8A0B3" w14:textId="77777777" w:rsidTr="004F423A">
        <w:trPr>
          <w:trHeight w:val="29"/>
        </w:trPr>
        <w:tc>
          <w:tcPr>
            <w:tcW w:w="2742" w:type="dxa"/>
            <w:tcBorders>
              <w:top w:val="nil"/>
              <w:left w:val="single" w:sz="4" w:space="0" w:color="auto"/>
              <w:bottom w:val="nil"/>
              <w:right w:val="single" w:sz="4" w:space="0" w:color="auto"/>
            </w:tcBorders>
          </w:tcPr>
          <w:p w14:paraId="1628BBE1" w14:textId="77777777" w:rsidR="006F6378" w:rsidRPr="00C30686" w:rsidRDefault="006F6378" w:rsidP="0094020B">
            <w:pPr>
              <w:pStyle w:val="TAC"/>
              <w:rPr>
                <w:rFonts w:eastAsiaTheme="minorEastAsia"/>
                <w:lang w:val="en-US" w:eastAsia="zh-CN" w:bidi="ar"/>
              </w:rPr>
            </w:pPr>
          </w:p>
        </w:tc>
        <w:tc>
          <w:tcPr>
            <w:tcW w:w="2785" w:type="dxa"/>
            <w:tcBorders>
              <w:top w:val="nil"/>
              <w:left w:val="single" w:sz="4" w:space="0" w:color="auto"/>
              <w:bottom w:val="nil"/>
              <w:right w:val="single" w:sz="4" w:space="0" w:color="auto"/>
            </w:tcBorders>
            <w:vAlign w:val="center"/>
          </w:tcPr>
          <w:p w14:paraId="33BC5904" w14:textId="77777777" w:rsidR="006F6378" w:rsidRPr="00C30686" w:rsidRDefault="006F6378" w:rsidP="0094020B">
            <w:pPr>
              <w:pStyle w:val="TAC"/>
              <w:rPr>
                <w:rFonts w:eastAsiaTheme="minorEastAsia"/>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BAFC3B8"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n29</w:t>
            </w:r>
          </w:p>
        </w:tc>
        <w:tc>
          <w:tcPr>
            <w:tcW w:w="4356" w:type="dxa"/>
            <w:tcBorders>
              <w:top w:val="single" w:sz="4" w:space="0" w:color="auto"/>
              <w:left w:val="single" w:sz="4" w:space="0" w:color="auto"/>
              <w:bottom w:val="single" w:sz="4" w:space="0" w:color="auto"/>
              <w:right w:val="single" w:sz="4" w:space="0" w:color="auto"/>
            </w:tcBorders>
            <w:vAlign w:val="center"/>
          </w:tcPr>
          <w:p w14:paraId="00F45ED0"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w:t>
            </w:r>
          </w:p>
        </w:tc>
        <w:tc>
          <w:tcPr>
            <w:tcW w:w="2445" w:type="dxa"/>
            <w:tcBorders>
              <w:top w:val="nil"/>
              <w:left w:val="single" w:sz="4" w:space="0" w:color="auto"/>
              <w:bottom w:val="nil"/>
              <w:right w:val="single" w:sz="4" w:space="0" w:color="auto"/>
            </w:tcBorders>
            <w:vAlign w:val="center"/>
          </w:tcPr>
          <w:p w14:paraId="39E5F36E" w14:textId="77777777" w:rsidR="006F6378" w:rsidRPr="00C30686" w:rsidRDefault="006F6378" w:rsidP="0094020B">
            <w:pPr>
              <w:pStyle w:val="TAC"/>
              <w:rPr>
                <w:rFonts w:eastAsiaTheme="minorEastAsia"/>
                <w:lang w:val="en-US" w:eastAsia="zh-CN" w:bidi="ar"/>
              </w:rPr>
            </w:pPr>
          </w:p>
        </w:tc>
      </w:tr>
      <w:tr w:rsidR="006F6378" w:rsidRPr="00C30686" w14:paraId="1216ECFC" w14:textId="77777777" w:rsidTr="004F423A">
        <w:trPr>
          <w:trHeight w:val="29"/>
        </w:trPr>
        <w:tc>
          <w:tcPr>
            <w:tcW w:w="2742" w:type="dxa"/>
            <w:tcBorders>
              <w:top w:val="nil"/>
              <w:left w:val="single" w:sz="4" w:space="0" w:color="auto"/>
              <w:bottom w:val="single" w:sz="4" w:space="0" w:color="auto"/>
              <w:right w:val="single" w:sz="4" w:space="0" w:color="auto"/>
            </w:tcBorders>
          </w:tcPr>
          <w:p w14:paraId="56F9BAE2" w14:textId="77777777" w:rsidR="006F6378" w:rsidRPr="00C30686" w:rsidRDefault="006F6378" w:rsidP="0094020B">
            <w:pPr>
              <w:pStyle w:val="TAC"/>
              <w:rPr>
                <w:rFonts w:eastAsiaTheme="minorEastAsia"/>
                <w:lang w:val="en-US" w:eastAsia="zh-CN" w:bidi="ar"/>
              </w:rPr>
            </w:pPr>
          </w:p>
        </w:tc>
        <w:tc>
          <w:tcPr>
            <w:tcW w:w="2785" w:type="dxa"/>
            <w:tcBorders>
              <w:top w:val="nil"/>
              <w:left w:val="single" w:sz="4" w:space="0" w:color="auto"/>
              <w:bottom w:val="single" w:sz="4" w:space="0" w:color="auto"/>
              <w:right w:val="single" w:sz="4" w:space="0" w:color="auto"/>
            </w:tcBorders>
            <w:vAlign w:val="center"/>
          </w:tcPr>
          <w:p w14:paraId="4583515C" w14:textId="77777777" w:rsidR="006F6378" w:rsidRPr="00C30686" w:rsidRDefault="006F6378" w:rsidP="0094020B">
            <w:pPr>
              <w:pStyle w:val="TAC"/>
              <w:rPr>
                <w:rFonts w:eastAsiaTheme="minorEastAsia"/>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9D5076B"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5C8A7B45"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CA_n66(2A)</w:t>
            </w:r>
            <w:r w:rsidRPr="00C30686">
              <w:rPr>
                <w:rFonts w:eastAsiaTheme="minorEastAsia" w:hint="eastAsia"/>
                <w:lang w:val="en-US" w:eastAsia="zh-CN" w:bidi="ar"/>
              </w:rPr>
              <w:t>_BCS1</w:t>
            </w:r>
          </w:p>
        </w:tc>
        <w:tc>
          <w:tcPr>
            <w:tcW w:w="2445" w:type="dxa"/>
            <w:tcBorders>
              <w:top w:val="nil"/>
              <w:left w:val="single" w:sz="4" w:space="0" w:color="auto"/>
              <w:bottom w:val="single" w:sz="4" w:space="0" w:color="auto"/>
              <w:right w:val="single" w:sz="4" w:space="0" w:color="auto"/>
            </w:tcBorders>
            <w:vAlign w:val="center"/>
          </w:tcPr>
          <w:p w14:paraId="47A7F962" w14:textId="77777777" w:rsidR="006F6378" w:rsidRPr="00C30686" w:rsidRDefault="006F6378" w:rsidP="0094020B">
            <w:pPr>
              <w:pStyle w:val="TAC"/>
              <w:rPr>
                <w:rFonts w:eastAsiaTheme="minorEastAsia"/>
                <w:lang w:val="en-US" w:eastAsia="zh-CN" w:bidi="ar"/>
              </w:rPr>
            </w:pPr>
          </w:p>
        </w:tc>
      </w:tr>
      <w:tr w:rsidR="006F6378" w:rsidRPr="00C30686" w14:paraId="6E938897"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48E44D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CA_n2A-n29A-n77A</w:t>
            </w:r>
          </w:p>
        </w:tc>
        <w:tc>
          <w:tcPr>
            <w:tcW w:w="2785" w:type="dxa"/>
            <w:tcBorders>
              <w:top w:val="single" w:sz="4" w:space="0" w:color="auto"/>
              <w:left w:val="single" w:sz="4" w:space="0" w:color="auto"/>
              <w:bottom w:val="nil"/>
              <w:right w:val="single" w:sz="4" w:space="0" w:color="auto"/>
            </w:tcBorders>
            <w:vAlign w:val="center"/>
          </w:tcPr>
          <w:p w14:paraId="30F46013" w14:textId="77777777" w:rsidR="006F6378" w:rsidRPr="00C30686" w:rsidRDefault="006F6378" w:rsidP="0094020B">
            <w:pPr>
              <w:pStyle w:val="TAC"/>
              <w:rPr>
                <w:rFonts w:eastAsiaTheme="minorEastAsia"/>
              </w:rPr>
            </w:pPr>
            <w:r w:rsidRPr="00C30686">
              <w:rPr>
                <w:rFonts w:eastAsiaTheme="minorEastAsia"/>
              </w:rPr>
              <w:t>n77</w:t>
            </w:r>
            <w:r w:rsidRPr="00C30686">
              <w:rPr>
                <w:rFonts w:eastAsiaTheme="minorEastAsia"/>
                <w:vertAlign w:val="superscript"/>
              </w:rPr>
              <w:t>7</w:t>
            </w:r>
          </w:p>
          <w:p w14:paraId="2A167C90" w14:textId="77777777" w:rsidR="006F6378" w:rsidRPr="00C30686" w:rsidRDefault="006F6378" w:rsidP="0094020B">
            <w:pPr>
              <w:pStyle w:val="TAC"/>
              <w:rPr>
                <w:rFonts w:eastAsiaTheme="minorEastAsia"/>
                <w:lang w:val="en-US" w:eastAsia="zh-CN"/>
              </w:rPr>
            </w:pPr>
            <w:r w:rsidRPr="00C30686">
              <w:rPr>
                <w:rFonts w:eastAsiaTheme="minorEastAsia"/>
              </w:rPr>
              <w:t>CA_n2A-n77A</w:t>
            </w:r>
            <w:r w:rsidRPr="00C30686">
              <w:rPr>
                <w:rFonts w:eastAsiaTheme="minorEastAsia"/>
                <w:vertAlign w:val="superscript"/>
              </w:rPr>
              <w:t>7</w:t>
            </w:r>
          </w:p>
        </w:tc>
        <w:tc>
          <w:tcPr>
            <w:tcW w:w="1259" w:type="dxa"/>
            <w:tcBorders>
              <w:top w:val="single" w:sz="4" w:space="0" w:color="auto"/>
              <w:left w:val="single" w:sz="4" w:space="0" w:color="auto"/>
              <w:bottom w:val="single" w:sz="4" w:space="0" w:color="auto"/>
              <w:right w:val="single" w:sz="4" w:space="0" w:color="auto"/>
            </w:tcBorders>
            <w:vAlign w:val="center"/>
          </w:tcPr>
          <w:p w14:paraId="3BB57AFA" w14:textId="77777777" w:rsidR="006F6378" w:rsidRPr="00C30686" w:rsidRDefault="006F6378" w:rsidP="0094020B">
            <w:pPr>
              <w:pStyle w:val="TAC"/>
              <w:rPr>
                <w:rFonts w:eastAsiaTheme="minorEastAsia"/>
                <w:lang w:val="en-US"/>
              </w:rPr>
            </w:pPr>
            <w:r w:rsidRPr="00C30686">
              <w:rPr>
                <w:rFonts w:eastAsiaTheme="minorEastAsia"/>
                <w:lang w:val="en-US"/>
              </w:rPr>
              <w:t>n2</w:t>
            </w:r>
          </w:p>
        </w:tc>
        <w:tc>
          <w:tcPr>
            <w:tcW w:w="4356" w:type="dxa"/>
            <w:tcBorders>
              <w:top w:val="single" w:sz="4" w:space="0" w:color="auto"/>
              <w:left w:val="single" w:sz="4" w:space="0" w:color="auto"/>
              <w:bottom w:val="single" w:sz="4" w:space="0" w:color="auto"/>
              <w:right w:val="single" w:sz="4" w:space="0" w:color="auto"/>
            </w:tcBorders>
            <w:vAlign w:val="center"/>
          </w:tcPr>
          <w:p w14:paraId="3C3B9A6B"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559FCD4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166F6D78" w14:textId="77777777" w:rsidTr="004F423A">
        <w:trPr>
          <w:trHeight w:val="29"/>
        </w:trPr>
        <w:tc>
          <w:tcPr>
            <w:tcW w:w="2742" w:type="dxa"/>
            <w:tcBorders>
              <w:top w:val="nil"/>
              <w:left w:val="single" w:sz="4" w:space="0" w:color="auto"/>
              <w:bottom w:val="nil"/>
              <w:right w:val="single" w:sz="4" w:space="0" w:color="auto"/>
            </w:tcBorders>
            <w:vAlign w:val="center"/>
          </w:tcPr>
          <w:p w14:paraId="2CEBFA9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3F98F3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7F8A77F" w14:textId="77777777" w:rsidR="006F6378" w:rsidRPr="00C30686" w:rsidRDefault="006F6378" w:rsidP="0094020B">
            <w:pPr>
              <w:pStyle w:val="TAC"/>
              <w:rPr>
                <w:rFonts w:eastAsiaTheme="minorEastAsia"/>
                <w:lang w:val="en-US"/>
              </w:rPr>
            </w:pPr>
            <w:r w:rsidRPr="00C30686">
              <w:rPr>
                <w:rFonts w:eastAsiaTheme="minorEastAsia"/>
                <w:lang w:val="en-US"/>
              </w:rPr>
              <w:t>n29</w:t>
            </w:r>
          </w:p>
        </w:tc>
        <w:tc>
          <w:tcPr>
            <w:tcW w:w="4356" w:type="dxa"/>
            <w:tcBorders>
              <w:top w:val="single" w:sz="4" w:space="0" w:color="auto"/>
              <w:left w:val="single" w:sz="4" w:space="0" w:color="auto"/>
              <w:bottom w:val="single" w:sz="4" w:space="0" w:color="auto"/>
              <w:right w:val="single" w:sz="4" w:space="0" w:color="auto"/>
            </w:tcBorders>
            <w:vAlign w:val="center"/>
          </w:tcPr>
          <w:p w14:paraId="293E7DB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w:t>
            </w:r>
          </w:p>
        </w:tc>
        <w:tc>
          <w:tcPr>
            <w:tcW w:w="2445" w:type="dxa"/>
            <w:tcBorders>
              <w:top w:val="nil"/>
              <w:left w:val="single" w:sz="4" w:space="0" w:color="auto"/>
              <w:bottom w:val="nil"/>
              <w:right w:val="single" w:sz="4" w:space="0" w:color="auto"/>
            </w:tcBorders>
            <w:vAlign w:val="center"/>
          </w:tcPr>
          <w:p w14:paraId="5D68BEE0" w14:textId="77777777" w:rsidR="006F6378" w:rsidRPr="00C30686" w:rsidRDefault="006F6378" w:rsidP="0094020B">
            <w:pPr>
              <w:pStyle w:val="TAC"/>
              <w:rPr>
                <w:rFonts w:eastAsiaTheme="minorEastAsia"/>
                <w:lang w:val="en-US" w:eastAsia="zh-CN"/>
              </w:rPr>
            </w:pPr>
          </w:p>
        </w:tc>
      </w:tr>
      <w:tr w:rsidR="006F6378" w:rsidRPr="00C30686" w14:paraId="04373EE6"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BC7631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B325D8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63ABF8A" w14:textId="77777777" w:rsidR="006F6378" w:rsidRPr="00C30686" w:rsidRDefault="006F6378" w:rsidP="0094020B">
            <w:pPr>
              <w:pStyle w:val="TAC"/>
              <w:rPr>
                <w:rFonts w:eastAsiaTheme="minorEastAsia"/>
                <w:lang w:val="en-US"/>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66D2CD26"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4015179A" w14:textId="77777777" w:rsidR="006F6378" w:rsidRPr="00C30686" w:rsidRDefault="006F6378" w:rsidP="0094020B">
            <w:pPr>
              <w:pStyle w:val="TAC"/>
              <w:rPr>
                <w:rFonts w:eastAsiaTheme="minorEastAsia"/>
                <w:lang w:val="en-US" w:eastAsia="zh-CN"/>
              </w:rPr>
            </w:pPr>
          </w:p>
        </w:tc>
      </w:tr>
      <w:tr w:rsidR="006F6378" w:rsidRPr="00C30686" w14:paraId="235A030C"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674A9C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CA_n2(2A)-n29A-n77A</w:t>
            </w:r>
          </w:p>
        </w:tc>
        <w:tc>
          <w:tcPr>
            <w:tcW w:w="2785" w:type="dxa"/>
            <w:tcBorders>
              <w:top w:val="single" w:sz="4" w:space="0" w:color="auto"/>
              <w:left w:val="single" w:sz="4" w:space="0" w:color="auto"/>
              <w:bottom w:val="nil"/>
              <w:right w:val="single" w:sz="4" w:space="0" w:color="auto"/>
            </w:tcBorders>
            <w:vAlign w:val="center"/>
          </w:tcPr>
          <w:p w14:paraId="54A17E1F" w14:textId="77777777" w:rsidR="006F6378" w:rsidRPr="00C30686" w:rsidRDefault="006F6378" w:rsidP="0094020B">
            <w:pPr>
              <w:pStyle w:val="TAC"/>
              <w:rPr>
                <w:rFonts w:eastAsiaTheme="minorEastAsia"/>
              </w:rPr>
            </w:pPr>
            <w:r w:rsidRPr="00C30686">
              <w:rPr>
                <w:rFonts w:eastAsiaTheme="minorEastAsia"/>
              </w:rPr>
              <w:t>n77</w:t>
            </w:r>
            <w:r w:rsidRPr="00C30686">
              <w:rPr>
                <w:rFonts w:eastAsiaTheme="minorEastAsia"/>
                <w:vertAlign w:val="superscript"/>
              </w:rPr>
              <w:t>7</w:t>
            </w:r>
          </w:p>
          <w:p w14:paraId="527054C3" w14:textId="77777777" w:rsidR="006F6378" w:rsidRPr="00C30686" w:rsidRDefault="006F6378" w:rsidP="0094020B">
            <w:pPr>
              <w:pStyle w:val="TAC"/>
              <w:rPr>
                <w:rFonts w:eastAsiaTheme="minorEastAsia"/>
                <w:lang w:val="en-US" w:eastAsia="zh-CN"/>
              </w:rPr>
            </w:pPr>
            <w:r w:rsidRPr="00C30686">
              <w:rPr>
                <w:rFonts w:eastAsiaTheme="minorEastAsia"/>
              </w:rPr>
              <w:t>CA_n2A-n77A</w:t>
            </w:r>
            <w:r w:rsidRPr="00C30686">
              <w:rPr>
                <w:rFonts w:eastAsiaTheme="minorEastAsia"/>
                <w:vertAlign w:val="superscript"/>
              </w:rPr>
              <w:t>7</w:t>
            </w:r>
          </w:p>
        </w:tc>
        <w:tc>
          <w:tcPr>
            <w:tcW w:w="1259" w:type="dxa"/>
            <w:tcBorders>
              <w:top w:val="single" w:sz="4" w:space="0" w:color="auto"/>
              <w:left w:val="single" w:sz="4" w:space="0" w:color="auto"/>
              <w:bottom w:val="single" w:sz="4" w:space="0" w:color="auto"/>
              <w:right w:val="single" w:sz="4" w:space="0" w:color="auto"/>
            </w:tcBorders>
            <w:vAlign w:val="center"/>
          </w:tcPr>
          <w:p w14:paraId="3A708D17" w14:textId="77777777" w:rsidR="006F6378" w:rsidRPr="00C30686" w:rsidRDefault="006F6378" w:rsidP="0094020B">
            <w:pPr>
              <w:pStyle w:val="TAC"/>
              <w:rPr>
                <w:rFonts w:eastAsiaTheme="minorEastAsia"/>
                <w:lang w:val="en-US"/>
              </w:rPr>
            </w:pPr>
            <w:r w:rsidRPr="00C30686">
              <w:rPr>
                <w:rFonts w:eastAsiaTheme="minorEastAsia"/>
                <w:lang w:val="en-US"/>
              </w:rPr>
              <w:t>n2</w:t>
            </w:r>
          </w:p>
        </w:tc>
        <w:tc>
          <w:tcPr>
            <w:tcW w:w="4356" w:type="dxa"/>
            <w:tcBorders>
              <w:top w:val="single" w:sz="4" w:space="0" w:color="auto"/>
              <w:left w:val="single" w:sz="4" w:space="0" w:color="auto"/>
              <w:bottom w:val="single" w:sz="4" w:space="0" w:color="auto"/>
              <w:right w:val="single" w:sz="4" w:space="0" w:color="auto"/>
            </w:tcBorders>
            <w:vAlign w:val="center"/>
          </w:tcPr>
          <w:p w14:paraId="0AE1737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CA_n2(2A)_BCS0</w:t>
            </w:r>
          </w:p>
        </w:tc>
        <w:tc>
          <w:tcPr>
            <w:tcW w:w="2445" w:type="dxa"/>
            <w:tcBorders>
              <w:top w:val="single" w:sz="4" w:space="0" w:color="auto"/>
              <w:left w:val="single" w:sz="4" w:space="0" w:color="auto"/>
              <w:bottom w:val="nil"/>
              <w:right w:val="single" w:sz="4" w:space="0" w:color="auto"/>
            </w:tcBorders>
            <w:vAlign w:val="center"/>
          </w:tcPr>
          <w:p w14:paraId="06165F7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5CA2FAC8" w14:textId="77777777" w:rsidTr="004F423A">
        <w:trPr>
          <w:trHeight w:val="29"/>
        </w:trPr>
        <w:tc>
          <w:tcPr>
            <w:tcW w:w="2742" w:type="dxa"/>
            <w:tcBorders>
              <w:top w:val="nil"/>
              <w:left w:val="single" w:sz="4" w:space="0" w:color="auto"/>
              <w:bottom w:val="nil"/>
              <w:right w:val="single" w:sz="4" w:space="0" w:color="auto"/>
            </w:tcBorders>
            <w:vAlign w:val="center"/>
          </w:tcPr>
          <w:p w14:paraId="4F33A58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B61C81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1450B78" w14:textId="77777777" w:rsidR="006F6378" w:rsidRPr="00C30686" w:rsidRDefault="006F6378" w:rsidP="0094020B">
            <w:pPr>
              <w:pStyle w:val="TAC"/>
              <w:rPr>
                <w:rFonts w:eastAsiaTheme="minorEastAsia"/>
                <w:lang w:val="en-US"/>
              </w:rPr>
            </w:pPr>
            <w:r w:rsidRPr="00C30686">
              <w:rPr>
                <w:rFonts w:eastAsiaTheme="minorEastAsia"/>
                <w:lang w:val="en-US"/>
              </w:rPr>
              <w:t>n29</w:t>
            </w:r>
          </w:p>
        </w:tc>
        <w:tc>
          <w:tcPr>
            <w:tcW w:w="4356" w:type="dxa"/>
            <w:tcBorders>
              <w:top w:val="single" w:sz="4" w:space="0" w:color="auto"/>
              <w:left w:val="single" w:sz="4" w:space="0" w:color="auto"/>
              <w:bottom w:val="single" w:sz="4" w:space="0" w:color="auto"/>
              <w:right w:val="single" w:sz="4" w:space="0" w:color="auto"/>
            </w:tcBorders>
            <w:vAlign w:val="center"/>
          </w:tcPr>
          <w:p w14:paraId="10D5C586"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w:t>
            </w:r>
          </w:p>
        </w:tc>
        <w:tc>
          <w:tcPr>
            <w:tcW w:w="2445" w:type="dxa"/>
            <w:tcBorders>
              <w:top w:val="nil"/>
              <w:left w:val="single" w:sz="4" w:space="0" w:color="auto"/>
              <w:bottom w:val="nil"/>
              <w:right w:val="single" w:sz="4" w:space="0" w:color="auto"/>
            </w:tcBorders>
            <w:vAlign w:val="center"/>
          </w:tcPr>
          <w:p w14:paraId="740771BB" w14:textId="77777777" w:rsidR="006F6378" w:rsidRPr="00C30686" w:rsidRDefault="006F6378" w:rsidP="0094020B">
            <w:pPr>
              <w:pStyle w:val="TAC"/>
              <w:rPr>
                <w:rFonts w:eastAsiaTheme="minorEastAsia"/>
                <w:lang w:val="en-US" w:eastAsia="zh-CN"/>
              </w:rPr>
            </w:pPr>
          </w:p>
        </w:tc>
      </w:tr>
      <w:tr w:rsidR="006F6378" w:rsidRPr="00C30686" w14:paraId="50CEF493"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37BC19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6DBDBBA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2D3F551" w14:textId="77777777" w:rsidR="006F6378" w:rsidRPr="00C30686" w:rsidRDefault="006F6378" w:rsidP="0094020B">
            <w:pPr>
              <w:pStyle w:val="TAC"/>
              <w:rPr>
                <w:rFonts w:eastAsiaTheme="minorEastAsia"/>
                <w:lang w:val="en-US"/>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3876F892"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472AD234" w14:textId="77777777" w:rsidR="006F6378" w:rsidRPr="00C30686" w:rsidRDefault="006F6378" w:rsidP="0094020B">
            <w:pPr>
              <w:pStyle w:val="TAC"/>
              <w:rPr>
                <w:rFonts w:eastAsiaTheme="minorEastAsia"/>
                <w:lang w:val="en-US" w:eastAsia="zh-CN"/>
              </w:rPr>
            </w:pPr>
          </w:p>
        </w:tc>
      </w:tr>
      <w:tr w:rsidR="006F6378" w:rsidRPr="00C30686" w14:paraId="0C74C83B"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E89838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CA_n2A-n29A-n77(2A)</w:t>
            </w:r>
          </w:p>
        </w:tc>
        <w:tc>
          <w:tcPr>
            <w:tcW w:w="2785" w:type="dxa"/>
            <w:tcBorders>
              <w:top w:val="single" w:sz="4" w:space="0" w:color="auto"/>
              <w:left w:val="single" w:sz="4" w:space="0" w:color="auto"/>
              <w:bottom w:val="nil"/>
              <w:right w:val="single" w:sz="4" w:space="0" w:color="auto"/>
            </w:tcBorders>
            <w:vAlign w:val="center"/>
          </w:tcPr>
          <w:p w14:paraId="6C87502B" w14:textId="77777777" w:rsidR="006F6378" w:rsidRPr="00C30686" w:rsidRDefault="006F6378" w:rsidP="0094020B">
            <w:pPr>
              <w:pStyle w:val="TAC"/>
              <w:rPr>
                <w:rFonts w:eastAsiaTheme="minorEastAsia"/>
              </w:rPr>
            </w:pPr>
            <w:r w:rsidRPr="00C30686">
              <w:rPr>
                <w:rFonts w:eastAsiaTheme="minorEastAsia"/>
              </w:rPr>
              <w:t>n77</w:t>
            </w:r>
            <w:r w:rsidRPr="00C30686">
              <w:rPr>
                <w:rFonts w:eastAsiaTheme="minorEastAsia"/>
                <w:vertAlign w:val="superscript"/>
              </w:rPr>
              <w:t>7</w:t>
            </w:r>
          </w:p>
          <w:p w14:paraId="1E1B6D12" w14:textId="77777777" w:rsidR="006F6378" w:rsidRPr="00C30686" w:rsidRDefault="006F6378" w:rsidP="0094020B">
            <w:pPr>
              <w:pStyle w:val="TAC"/>
              <w:rPr>
                <w:rFonts w:eastAsiaTheme="minorEastAsia"/>
                <w:lang w:val="en-US" w:eastAsia="zh-CN"/>
              </w:rPr>
            </w:pPr>
            <w:r w:rsidRPr="00C30686">
              <w:rPr>
                <w:rFonts w:eastAsiaTheme="minorEastAsia"/>
              </w:rPr>
              <w:t>CA_n2A-n77A</w:t>
            </w:r>
            <w:r w:rsidRPr="00C30686">
              <w:rPr>
                <w:rFonts w:eastAsiaTheme="minorEastAsia"/>
                <w:vertAlign w:val="superscript"/>
              </w:rPr>
              <w:t>7</w:t>
            </w:r>
          </w:p>
        </w:tc>
        <w:tc>
          <w:tcPr>
            <w:tcW w:w="1259" w:type="dxa"/>
            <w:tcBorders>
              <w:top w:val="single" w:sz="4" w:space="0" w:color="auto"/>
              <w:left w:val="single" w:sz="4" w:space="0" w:color="auto"/>
              <w:bottom w:val="single" w:sz="4" w:space="0" w:color="auto"/>
              <w:right w:val="single" w:sz="4" w:space="0" w:color="auto"/>
            </w:tcBorders>
            <w:vAlign w:val="center"/>
          </w:tcPr>
          <w:p w14:paraId="1D34114D" w14:textId="77777777" w:rsidR="006F6378" w:rsidRPr="00C30686" w:rsidRDefault="006F6378" w:rsidP="0094020B">
            <w:pPr>
              <w:pStyle w:val="TAC"/>
              <w:rPr>
                <w:rFonts w:eastAsiaTheme="minorEastAsia"/>
                <w:lang w:val="en-US"/>
              </w:rPr>
            </w:pPr>
            <w:r w:rsidRPr="00C30686">
              <w:rPr>
                <w:rFonts w:eastAsiaTheme="minorEastAsia"/>
                <w:lang w:val="en-US"/>
              </w:rPr>
              <w:t>n2</w:t>
            </w:r>
          </w:p>
        </w:tc>
        <w:tc>
          <w:tcPr>
            <w:tcW w:w="4356" w:type="dxa"/>
            <w:tcBorders>
              <w:top w:val="single" w:sz="4" w:space="0" w:color="auto"/>
              <w:left w:val="single" w:sz="4" w:space="0" w:color="auto"/>
              <w:bottom w:val="single" w:sz="4" w:space="0" w:color="auto"/>
              <w:right w:val="single" w:sz="4" w:space="0" w:color="auto"/>
            </w:tcBorders>
            <w:vAlign w:val="center"/>
          </w:tcPr>
          <w:p w14:paraId="71886E9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1A06A85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17F82DFE" w14:textId="77777777" w:rsidTr="004F423A">
        <w:trPr>
          <w:trHeight w:val="29"/>
        </w:trPr>
        <w:tc>
          <w:tcPr>
            <w:tcW w:w="2742" w:type="dxa"/>
            <w:tcBorders>
              <w:top w:val="nil"/>
              <w:left w:val="single" w:sz="4" w:space="0" w:color="auto"/>
              <w:bottom w:val="nil"/>
              <w:right w:val="single" w:sz="4" w:space="0" w:color="auto"/>
            </w:tcBorders>
            <w:vAlign w:val="center"/>
          </w:tcPr>
          <w:p w14:paraId="773242D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E3C2AC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541A59A" w14:textId="77777777" w:rsidR="006F6378" w:rsidRPr="00C30686" w:rsidRDefault="006F6378" w:rsidP="0094020B">
            <w:pPr>
              <w:pStyle w:val="TAC"/>
              <w:rPr>
                <w:rFonts w:eastAsiaTheme="minorEastAsia"/>
                <w:lang w:val="en-US"/>
              </w:rPr>
            </w:pPr>
            <w:r w:rsidRPr="00C30686">
              <w:rPr>
                <w:rFonts w:eastAsiaTheme="minorEastAsia"/>
                <w:lang w:val="en-US"/>
              </w:rPr>
              <w:t>n29</w:t>
            </w:r>
          </w:p>
        </w:tc>
        <w:tc>
          <w:tcPr>
            <w:tcW w:w="4356" w:type="dxa"/>
            <w:tcBorders>
              <w:top w:val="single" w:sz="4" w:space="0" w:color="auto"/>
              <w:left w:val="single" w:sz="4" w:space="0" w:color="auto"/>
              <w:bottom w:val="single" w:sz="4" w:space="0" w:color="auto"/>
              <w:right w:val="single" w:sz="4" w:space="0" w:color="auto"/>
            </w:tcBorders>
            <w:vAlign w:val="center"/>
          </w:tcPr>
          <w:p w14:paraId="027ADD37"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w:t>
            </w:r>
          </w:p>
        </w:tc>
        <w:tc>
          <w:tcPr>
            <w:tcW w:w="2445" w:type="dxa"/>
            <w:tcBorders>
              <w:top w:val="nil"/>
              <w:left w:val="single" w:sz="4" w:space="0" w:color="auto"/>
              <w:bottom w:val="nil"/>
              <w:right w:val="single" w:sz="4" w:space="0" w:color="auto"/>
            </w:tcBorders>
            <w:vAlign w:val="center"/>
          </w:tcPr>
          <w:p w14:paraId="3E853968" w14:textId="77777777" w:rsidR="006F6378" w:rsidRPr="00C30686" w:rsidRDefault="006F6378" w:rsidP="0094020B">
            <w:pPr>
              <w:pStyle w:val="TAC"/>
              <w:rPr>
                <w:rFonts w:eastAsiaTheme="minorEastAsia"/>
                <w:lang w:val="en-US" w:eastAsia="zh-CN"/>
              </w:rPr>
            </w:pPr>
          </w:p>
        </w:tc>
      </w:tr>
      <w:tr w:rsidR="006F6378" w:rsidRPr="00C30686" w14:paraId="472EDB5B"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709204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2427DD5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863507D" w14:textId="77777777" w:rsidR="006F6378" w:rsidRPr="00C30686" w:rsidRDefault="006F6378" w:rsidP="0094020B">
            <w:pPr>
              <w:pStyle w:val="TAC"/>
              <w:rPr>
                <w:rFonts w:eastAsiaTheme="minorEastAsia"/>
                <w:lang w:val="en-US"/>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051384E2"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58DD91CA" w14:textId="77777777" w:rsidR="006F6378" w:rsidRPr="00C30686" w:rsidRDefault="006F6378" w:rsidP="0094020B">
            <w:pPr>
              <w:pStyle w:val="TAC"/>
              <w:rPr>
                <w:rFonts w:eastAsiaTheme="minorEastAsia"/>
                <w:lang w:val="en-US" w:eastAsia="zh-CN"/>
              </w:rPr>
            </w:pPr>
          </w:p>
        </w:tc>
      </w:tr>
      <w:tr w:rsidR="006F6378" w:rsidRPr="00C30686" w14:paraId="204BCEEB"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BA21E4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CA_n2(2A)-n29A-n77(2A)</w:t>
            </w:r>
          </w:p>
        </w:tc>
        <w:tc>
          <w:tcPr>
            <w:tcW w:w="2785" w:type="dxa"/>
            <w:tcBorders>
              <w:top w:val="single" w:sz="4" w:space="0" w:color="auto"/>
              <w:left w:val="single" w:sz="4" w:space="0" w:color="auto"/>
              <w:bottom w:val="nil"/>
              <w:right w:val="single" w:sz="4" w:space="0" w:color="auto"/>
            </w:tcBorders>
            <w:vAlign w:val="center"/>
          </w:tcPr>
          <w:p w14:paraId="456F888B" w14:textId="77777777" w:rsidR="006F6378" w:rsidRPr="00C30686" w:rsidRDefault="006F6378" w:rsidP="0094020B">
            <w:pPr>
              <w:pStyle w:val="TAC"/>
              <w:rPr>
                <w:rFonts w:eastAsiaTheme="minorEastAsia"/>
              </w:rPr>
            </w:pPr>
            <w:r w:rsidRPr="00C30686">
              <w:rPr>
                <w:rFonts w:eastAsiaTheme="minorEastAsia"/>
              </w:rPr>
              <w:t>n77</w:t>
            </w:r>
            <w:r w:rsidRPr="00C30686">
              <w:rPr>
                <w:rFonts w:eastAsiaTheme="minorEastAsia"/>
                <w:vertAlign w:val="superscript"/>
              </w:rPr>
              <w:t>7</w:t>
            </w:r>
          </w:p>
          <w:p w14:paraId="62D609BF" w14:textId="77777777" w:rsidR="006F6378" w:rsidRPr="00C30686" w:rsidRDefault="006F6378" w:rsidP="0094020B">
            <w:pPr>
              <w:pStyle w:val="TAC"/>
              <w:rPr>
                <w:rFonts w:eastAsiaTheme="minorEastAsia"/>
                <w:lang w:val="en-US"/>
              </w:rPr>
            </w:pPr>
            <w:r w:rsidRPr="00C30686">
              <w:rPr>
                <w:rFonts w:eastAsiaTheme="minorEastAsia"/>
              </w:rPr>
              <w:t>CA_n2A-n77A</w:t>
            </w:r>
            <w:r w:rsidRPr="00C30686">
              <w:rPr>
                <w:rFonts w:eastAsiaTheme="minorEastAsia"/>
                <w:vertAlign w:val="superscript"/>
              </w:rPr>
              <w:t>7</w:t>
            </w:r>
          </w:p>
        </w:tc>
        <w:tc>
          <w:tcPr>
            <w:tcW w:w="1259" w:type="dxa"/>
            <w:tcBorders>
              <w:top w:val="single" w:sz="4" w:space="0" w:color="auto"/>
              <w:left w:val="single" w:sz="4" w:space="0" w:color="auto"/>
              <w:bottom w:val="single" w:sz="4" w:space="0" w:color="auto"/>
              <w:right w:val="single" w:sz="4" w:space="0" w:color="auto"/>
            </w:tcBorders>
            <w:vAlign w:val="center"/>
          </w:tcPr>
          <w:p w14:paraId="4840C8A4" w14:textId="77777777" w:rsidR="006F6378" w:rsidRPr="00C30686" w:rsidRDefault="006F6378" w:rsidP="0094020B">
            <w:pPr>
              <w:pStyle w:val="TAC"/>
              <w:rPr>
                <w:rFonts w:eastAsiaTheme="minorEastAsia"/>
                <w:lang w:val="en-US"/>
              </w:rPr>
            </w:pPr>
            <w:r w:rsidRPr="00C30686">
              <w:rPr>
                <w:rFonts w:eastAsiaTheme="minorEastAsia"/>
                <w:lang w:val="en-US"/>
              </w:rPr>
              <w:t>n2</w:t>
            </w:r>
          </w:p>
        </w:tc>
        <w:tc>
          <w:tcPr>
            <w:tcW w:w="4356" w:type="dxa"/>
            <w:tcBorders>
              <w:top w:val="single" w:sz="4" w:space="0" w:color="auto"/>
              <w:left w:val="single" w:sz="4" w:space="0" w:color="auto"/>
              <w:bottom w:val="single" w:sz="4" w:space="0" w:color="auto"/>
              <w:right w:val="single" w:sz="4" w:space="0" w:color="auto"/>
            </w:tcBorders>
            <w:vAlign w:val="center"/>
          </w:tcPr>
          <w:p w14:paraId="785E16C3"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lang w:val="en-US" w:eastAsia="zh-CN" w:bidi="ar"/>
              </w:rPr>
              <w:t>CA_n2(2A)_BCS0</w:t>
            </w:r>
          </w:p>
        </w:tc>
        <w:tc>
          <w:tcPr>
            <w:tcW w:w="2445" w:type="dxa"/>
            <w:tcBorders>
              <w:top w:val="single" w:sz="4" w:space="0" w:color="auto"/>
              <w:left w:val="single" w:sz="4" w:space="0" w:color="auto"/>
              <w:bottom w:val="nil"/>
              <w:right w:val="single" w:sz="4" w:space="0" w:color="auto"/>
            </w:tcBorders>
            <w:vAlign w:val="center"/>
          </w:tcPr>
          <w:p w14:paraId="4C9C393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2103AD15" w14:textId="77777777" w:rsidTr="004F423A">
        <w:trPr>
          <w:trHeight w:val="29"/>
        </w:trPr>
        <w:tc>
          <w:tcPr>
            <w:tcW w:w="2742" w:type="dxa"/>
            <w:tcBorders>
              <w:top w:val="nil"/>
              <w:left w:val="single" w:sz="4" w:space="0" w:color="auto"/>
              <w:bottom w:val="nil"/>
              <w:right w:val="single" w:sz="4" w:space="0" w:color="auto"/>
            </w:tcBorders>
            <w:vAlign w:val="center"/>
          </w:tcPr>
          <w:p w14:paraId="174DE25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1F0FCB3"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51B1161" w14:textId="77777777" w:rsidR="006F6378" w:rsidRPr="00C30686" w:rsidRDefault="006F6378" w:rsidP="0094020B">
            <w:pPr>
              <w:pStyle w:val="TAC"/>
              <w:rPr>
                <w:rFonts w:eastAsiaTheme="minorEastAsia"/>
                <w:lang w:val="en-US"/>
              </w:rPr>
            </w:pPr>
            <w:r w:rsidRPr="00C30686">
              <w:rPr>
                <w:rFonts w:eastAsiaTheme="minorEastAsia"/>
                <w:lang w:val="en-US"/>
              </w:rPr>
              <w:t>n29</w:t>
            </w:r>
          </w:p>
        </w:tc>
        <w:tc>
          <w:tcPr>
            <w:tcW w:w="4356" w:type="dxa"/>
            <w:tcBorders>
              <w:top w:val="single" w:sz="4" w:space="0" w:color="auto"/>
              <w:left w:val="single" w:sz="4" w:space="0" w:color="auto"/>
              <w:bottom w:val="single" w:sz="4" w:space="0" w:color="auto"/>
              <w:right w:val="single" w:sz="4" w:space="0" w:color="auto"/>
            </w:tcBorders>
            <w:vAlign w:val="center"/>
          </w:tcPr>
          <w:p w14:paraId="6A769279"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lang w:val="en-US" w:eastAsia="zh-CN" w:bidi="ar"/>
              </w:rPr>
              <w:t>5, 10</w:t>
            </w:r>
          </w:p>
        </w:tc>
        <w:tc>
          <w:tcPr>
            <w:tcW w:w="2445" w:type="dxa"/>
            <w:tcBorders>
              <w:top w:val="nil"/>
              <w:left w:val="single" w:sz="4" w:space="0" w:color="auto"/>
              <w:bottom w:val="nil"/>
              <w:right w:val="single" w:sz="4" w:space="0" w:color="auto"/>
            </w:tcBorders>
            <w:vAlign w:val="center"/>
          </w:tcPr>
          <w:p w14:paraId="61DE1CCC" w14:textId="77777777" w:rsidR="006F6378" w:rsidRPr="00C30686" w:rsidRDefault="006F6378" w:rsidP="0094020B">
            <w:pPr>
              <w:pStyle w:val="TAC"/>
              <w:rPr>
                <w:rFonts w:eastAsiaTheme="minorEastAsia"/>
                <w:lang w:val="en-US" w:eastAsia="zh-CN"/>
              </w:rPr>
            </w:pPr>
          </w:p>
        </w:tc>
      </w:tr>
      <w:tr w:rsidR="006F6378" w:rsidRPr="00C30686" w14:paraId="5749CE50"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513B27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7FB2E6D5"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D4E6488" w14:textId="77777777" w:rsidR="006F6378" w:rsidRPr="00C30686" w:rsidRDefault="006F6378" w:rsidP="0094020B">
            <w:pPr>
              <w:pStyle w:val="TAC"/>
              <w:rPr>
                <w:rFonts w:eastAsiaTheme="minorEastAsia"/>
                <w:lang w:val="en-US"/>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3735F4B"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4C1B8854" w14:textId="77777777" w:rsidR="006F6378" w:rsidRPr="00C30686" w:rsidRDefault="006F6378" w:rsidP="0094020B">
            <w:pPr>
              <w:pStyle w:val="TAC"/>
              <w:rPr>
                <w:rFonts w:eastAsiaTheme="minorEastAsia"/>
                <w:lang w:val="en-US" w:eastAsia="zh-CN"/>
              </w:rPr>
            </w:pPr>
          </w:p>
        </w:tc>
      </w:tr>
      <w:tr w:rsidR="006F6378" w:rsidRPr="00C30686" w14:paraId="33BEF968" w14:textId="77777777" w:rsidTr="004F423A">
        <w:trPr>
          <w:trHeight w:val="29"/>
        </w:trPr>
        <w:tc>
          <w:tcPr>
            <w:tcW w:w="2742" w:type="dxa"/>
            <w:tcBorders>
              <w:top w:val="nil"/>
              <w:left w:val="single" w:sz="4" w:space="0" w:color="auto"/>
              <w:bottom w:val="nil"/>
              <w:right w:val="single" w:sz="4" w:space="0" w:color="auto"/>
            </w:tcBorders>
            <w:vAlign w:val="center"/>
          </w:tcPr>
          <w:p w14:paraId="457CBE0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CA_n2A-n30A-n66A</w:t>
            </w:r>
          </w:p>
        </w:tc>
        <w:tc>
          <w:tcPr>
            <w:tcW w:w="2785" w:type="dxa"/>
            <w:tcBorders>
              <w:top w:val="nil"/>
              <w:left w:val="single" w:sz="4" w:space="0" w:color="auto"/>
              <w:bottom w:val="nil"/>
              <w:right w:val="single" w:sz="4" w:space="0" w:color="auto"/>
            </w:tcBorders>
            <w:vAlign w:val="center"/>
          </w:tcPr>
          <w:p w14:paraId="5D942DF9" w14:textId="77777777" w:rsidR="006F6378" w:rsidRPr="00C30686" w:rsidRDefault="006F6378" w:rsidP="0094020B">
            <w:pPr>
              <w:pStyle w:val="TAC"/>
              <w:rPr>
                <w:rFonts w:eastAsiaTheme="minorEastAsia"/>
                <w:lang w:val="en-US"/>
              </w:rPr>
            </w:pPr>
            <w:r w:rsidRPr="00C30686">
              <w:rPr>
                <w:rFonts w:eastAsiaTheme="minorEastAsia"/>
                <w:lang w:val="en-US"/>
              </w:rPr>
              <w:t>CA_n2A-n30A</w:t>
            </w:r>
          </w:p>
          <w:p w14:paraId="18B49236" w14:textId="77777777" w:rsidR="006F6378" w:rsidRPr="00C30686" w:rsidRDefault="006F6378" w:rsidP="0094020B">
            <w:pPr>
              <w:pStyle w:val="TAC"/>
              <w:rPr>
                <w:rFonts w:eastAsiaTheme="minorEastAsia"/>
                <w:lang w:val="en-US"/>
              </w:rPr>
            </w:pPr>
            <w:r w:rsidRPr="00C30686">
              <w:rPr>
                <w:rFonts w:eastAsiaTheme="minorEastAsia"/>
                <w:lang w:val="en-US"/>
              </w:rPr>
              <w:t>CA_n2A-n66A</w:t>
            </w:r>
          </w:p>
          <w:p w14:paraId="6259D28B" w14:textId="77777777" w:rsidR="006F6378" w:rsidRPr="00C30686" w:rsidRDefault="006F6378" w:rsidP="0094020B">
            <w:pPr>
              <w:pStyle w:val="TAC"/>
              <w:rPr>
                <w:rFonts w:eastAsiaTheme="minorEastAsia"/>
                <w:lang w:val="en-US"/>
              </w:rPr>
            </w:pPr>
            <w:r w:rsidRPr="00C30686">
              <w:rPr>
                <w:rFonts w:eastAsiaTheme="minorEastAsia"/>
                <w:lang w:val="en-US"/>
              </w:rPr>
              <w:t>CA_n30A-n66A</w:t>
            </w:r>
          </w:p>
          <w:p w14:paraId="2AEF0FC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03D8470" w14:textId="77777777" w:rsidR="006F6378" w:rsidRPr="00C30686" w:rsidRDefault="006F6378" w:rsidP="0094020B">
            <w:pPr>
              <w:pStyle w:val="TAC"/>
              <w:rPr>
                <w:rFonts w:eastAsiaTheme="minorEastAsia"/>
                <w:lang w:val="en-US" w:eastAsia="zh-CN"/>
              </w:rPr>
            </w:pPr>
            <w:r w:rsidRPr="00C30686">
              <w:rPr>
                <w:rFonts w:eastAsiaTheme="minorEastAsia"/>
                <w:lang w:val="en-US"/>
              </w:rPr>
              <w:t>n2</w:t>
            </w:r>
          </w:p>
        </w:tc>
        <w:tc>
          <w:tcPr>
            <w:tcW w:w="4356" w:type="dxa"/>
            <w:tcBorders>
              <w:top w:val="single" w:sz="4" w:space="0" w:color="auto"/>
              <w:left w:val="single" w:sz="4" w:space="0" w:color="auto"/>
              <w:bottom w:val="single" w:sz="4" w:space="0" w:color="auto"/>
              <w:right w:val="single" w:sz="4" w:space="0" w:color="auto"/>
            </w:tcBorders>
            <w:vAlign w:val="center"/>
          </w:tcPr>
          <w:p w14:paraId="430E7E2D"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1E0B54C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29389B09" w14:textId="77777777" w:rsidTr="004F423A">
        <w:trPr>
          <w:trHeight w:val="29"/>
        </w:trPr>
        <w:tc>
          <w:tcPr>
            <w:tcW w:w="2742" w:type="dxa"/>
            <w:tcBorders>
              <w:top w:val="nil"/>
              <w:left w:val="single" w:sz="4" w:space="0" w:color="auto"/>
              <w:bottom w:val="nil"/>
              <w:right w:val="single" w:sz="4" w:space="0" w:color="auto"/>
            </w:tcBorders>
            <w:vAlign w:val="center"/>
          </w:tcPr>
          <w:p w14:paraId="4072D25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FFC18F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5578364" w14:textId="77777777" w:rsidR="006F6378" w:rsidRPr="00C30686" w:rsidRDefault="006F6378" w:rsidP="0094020B">
            <w:pPr>
              <w:pStyle w:val="TAC"/>
              <w:rPr>
                <w:rFonts w:eastAsiaTheme="minorEastAsia"/>
                <w:lang w:val="en-US" w:eastAsia="zh-CN"/>
              </w:rPr>
            </w:pPr>
            <w:r w:rsidRPr="00C30686">
              <w:rPr>
                <w:rFonts w:eastAsiaTheme="minorEastAsia"/>
                <w:lang w:val="en-US"/>
              </w:rPr>
              <w:t>n30</w:t>
            </w:r>
          </w:p>
        </w:tc>
        <w:tc>
          <w:tcPr>
            <w:tcW w:w="4356" w:type="dxa"/>
            <w:tcBorders>
              <w:top w:val="single" w:sz="4" w:space="0" w:color="auto"/>
              <w:left w:val="single" w:sz="4" w:space="0" w:color="auto"/>
              <w:bottom w:val="single" w:sz="4" w:space="0" w:color="auto"/>
              <w:right w:val="single" w:sz="4" w:space="0" w:color="auto"/>
            </w:tcBorders>
            <w:vAlign w:val="center"/>
          </w:tcPr>
          <w:p w14:paraId="1958793C"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w:t>
            </w:r>
          </w:p>
        </w:tc>
        <w:tc>
          <w:tcPr>
            <w:tcW w:w="2445" w:type="dxa"/>
            <w:tcBorders>
              <w:top w:val="nil"/>
              <w:left w:val="single" w:sz="4" w:space="0" w:color="auto"/>
              <w:bottom w:val="nil"/>
              <w:right w:val="single" w:sz="4" w:space="0" w:color="auto"/>
            </w:tcBorders>
            <w:vAlign w:val="center"/>
          </w:tcPr>
          <w:p w14:paraId="722FA778" w14:textId="77777777" w:rsidR="006F6378" w:rsidRPr="00C30686" w:rsidRDefault="006F6378" w:rsidP="0094020B">
            <w:pPr>
              <w:pStyle w:val="TAC"/>
              <w:rPr>
                <w:rFonts w:eastAsiaTheme="minorEastAsia"/>
                <w:lang w:val="en-US" w:eastAsia="zh-CN"/>
              </w:rPr>
            </w:pPr>
          </w:p>
        </w:tc>
      </w:tr>
      <w:tr w:rsidR="006F6378" w:rsidRPr="00C30686" w14:paraId="0D88602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BA0663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37EEDF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77B81AE" w14:textId="77777777" w:rsidR="006F6378" w:rsidRPr="00C30686" w:rsidRDefault="006F6378" w:rsidP="0094020B">
            <w:pPr>
              <w:pStyle w:val="TAC"/>
              <w:rPr>
                <w:rFonts w:eastAsiaTheme="minorEastAsia"/>
                <w:lang w:val="en-US" w:eastAsia="zh-CN"/>
              </w:rPr>
            </w:pPr>
            <w:r w:rsidRPr="00C30686">
              <w:rPr>
                <w:rFonts w:eastAsiaTheme="minorEastAsia"/>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682ADA75"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5, 10, 15, 20, 40</w:t>
            </w:r>
          </w:p>
        </w:tc>
        <w:tc>
          <w:tcPr>
            <w:tcW w:w="2445" w:type="dxa"/>
            <w:tcBorders>
              <w:top w:val="nil"/>
              <w:left w:val="single" w:sz="4" w:space="0" w:color="auto"/>
              <w:bottom w:val="single" w:sz="4" w:space="0" w:color="auto"/>
              <w:right w:val="single" w:sz="4" w:space="0" w:color="auto"/>
            </w:tcBorders>
            <w:vAlign w:val="center"/>
          </w:tcPr>
          <w:p w14:paraId="4F0BAA12" w14:textId="77777777" w:rsidR="006F6378" w:rsidRPr="00C30686" w:rsidRDefault="006F6378" w:rsidP="0094020B">
            <w:pPr>
              <w:pStyle w:val="TAC"/>
              <w:rPr>
                <w:rFonts w:eastAsiaTheme="minorEastAsia"/>
                <w:lang w:val="en-US" w:eastAsia="zh-CN"/>
              </w:rPr>
            </w:pPr>
          </w:p>
        </w:tc>
      </w:tr>
      <w:tr w:rsidR="006F6378" w:rsidRPr="00C30686" w14:paraId="072A527F" w14:textId="77777777" w:rsidTr="004F423A">
        <w:trPr>
          <w:trHeight w:val="29"/>
        </w:trPr>
        <w:tc>
          <w:tcPr>
            <w:tcW w:w="2742" w:type="dxa"/>
            <w:tcBorders>
              <w:top w:val="nil"/>
              <w:left w:val="single" w:sz="4" w:space="0" w:color="auto"/>
              <w:bottom w:val="nil"/>
              <w:right w:val="single" w:sz="4" w:space="0" w:color="auto"/>
            </w:tcBorders>
            <w:vAlign w:val="center"/>
          </w:tcPr>
          <w:p w14:paraId="43DCF24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CA_n2(2A)-n30A-n66A</w:t>
            </w:r>
          </w:p>
        </w:tc>
        <w:tc>
          <w:tcPr>
            <w:tcW w:w="2785" w:type="dxa"/>
            <w:tcBorders>
              <w:top w:val="nil"/>
              <w:left w:val="single" w:sz="4" w:space="0" w:color="auto"/>
              <w:bottom w:val="nil"/>
              <w:right w:val="single" w:sz="4" w:space="0" w:color="auto"/>
            </w:tcBorders>
            <w:vAlign w:val="center"/>
          </w:tcPr>
          <w:p w14:paraId="0E46BC20" w14:textId="77777777" w:rsidR="006F6378" w:rsidRPr="00C30686" w:rsidRDefault="006F6378" w:rsidP="0094020B">
            <w:pPr>
              <w:pStyle w:val="TAC"/>
              <w:rPr>
                <w:rFonts w:eastAsiaTheme="minorEastAsia"/>
                <w:lang w:val="en-US"/>
              </w:rPr>
            </w:pPr>
            <w:r w:rsidRPr="00C30686">
              <w:rPr>
                <w:rFonts w:eastAsiaTheme="minorEastAsia"/>
                <w:lang w:val="en-US"/>
              </w:rPr>
              <w:t>CA_n2A-n30A</w:t>
            </w:r>
          </w:p>
          <w:p w14:paraId="4AABCB8D" w14:textId="77777777" w:rsidR="006F6378" w:rsidRPr="00C30686" w:rsidRDefault="006F6378" w:rsidP="0094020B">
            <w:pPr>
              <w:pStyle w:val="TAC"/>
              <w:rPr>
                <w:rFonts w:eastAsiaTheme="minorEastAsia"/>
                <w:lang w:val="en-US"/>
              </w:rPr>
            </w:pPr>
            <w:r w:rsidRPr="00C30686">
              <w:rPr>
                <w:rFonts w:eastAsiaTheme="minorEastAsia"/>
                <w:lang w:val="en-US"/>
              </w:rPr>
              <w:t>CA_n2A-n66A</w:t>
            </w:r>
          </w:p>
          <w:p w14:paraId="3BACB557" w14:textId="77777777" w:rsidR="006F6378" w:rsidRPr="00C30686" w:rsidRDefault="006F6378" w:rsidP="0094020B">
            <w:pPr>
              <w:pStyle w:val="TAC"/>
              <w:rPr>
                <w:rFonts w:eastAsiaTheme="minorEastAsia"/>
                <w:lang w:val="en-US"/>
              </w:rPr>
            </w:pPr>
            <w:r w:rsidRPr="00C30686">
              <w:rPr>
                <w:rFonts w:eastAsiaTheme="minorEastAsia"/>
                <w:lang w:val="en-US"/>
              </w:rPr>
              <w:t>CA_n30A-n66A</w:t>
            </w:r>
          </w:p>
          <w:p w14:paraId="6BB5B1A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46C6453" w14:textId="77777777" w:rsidR="006F6378" w:rsidRPr="00C30686" w:rsidRDefault="006F6378" w:rsidP="0094020B">
            <w:pPr>
              <w:pStyle w:val="TAC"/>
              <w:rPr>
                <w:rFonts w:eastAsiaTheme="minorEastAsia"/>
                <w:lang w:val="en-US" w:eastAsia="zh-CN"/>
              </w:rPr>
            </w:pPr>
            <w:r w:rsidRPr="00C30686">
              <w:rPr>
                <w:rFonts w:eastAsiaTheme="minorEastAsia"/>
                <w:lang w:val="en-US"/>
              </w:rPr>
              <w:t>n2</w:t>
            </w:r>
          </w:p>
        </w:tc>
        <w:tc>
          <w:tcPr>
            <w:tcW w:w="4356" w:type="dxa"/>
            <w:tcBorders>
              <w:top w:val="single" w:sz="4" w:space="0" w:color="auto"/>
              <w:left w:val="single" w:sz="4" w:space="0" w:color="auto"/>
              <w:bottom w:val="single" w:sz="4" w:space="0" w:color="auto"/>
              <w:right w:val="single" w:sz="4" w:space="0" w:color="auto"/>
            </w:tcBorders>
            <w:vAlign w:val="center"/>
          </w:tcPr>
          <w:p w14:paraId="3D51A14A"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CA_n2(2A)_BCS0</w:t>
            </w:r>
          </w:p>
        </w:tc>
        <w:tc>
          <w:tcPr>
            <w:tcW w:w="2445" w:type="dxa"/>
            <w:tcBorders>
              <w:top w:val="nil"/>
              <w:left w:val="single" w:sz="4" w:space="0" w:color="auto"/>
              <w:bottom w:val="nil"/>
              <w:right w:val="single" w:sz="4" w:space="0" w:color="auto"/>
            </w:tcBorders>
            <w:vAlign w:val="center"/>
          </w:tcPr>
          <w:p w14:paraId="7FA5654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0359332E" w14:textId="77777777" w:rsidTr="004F423A">
        <w:trPr>
          <w:trHeight w:val="29"/>
        </w:trPr>
        <w:tc>
          <w:tcPr>
            <w:tcW w:w="2742" w:type="dxa"/>
            <w:tcBorders>
              <w:top w:val="nil"/>
              <w:left w:val="single" w:sz="4" w:space="0" w:color="auto"/>
              <w:bottom w:val="nil"/>
              <w:right w:val="single" w:sz="4" w:space="0" w:color="auto"/>
            </w:tcBorders>
            <w:vAlign w:val="center"/>
          </w:tcPr>
          <w:p w14:paraId="7DAB8A8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8EF612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26FAAED" w14:textId="77777777" w:rsidR="006F6378" w:rsidRPr="00C30686" w:rsidRDefault="006F6378" w:rsidP="0094020B">
            <w:pPr>
              <w:pStyle w:val="TAC"/>
              <w:rPr>
                <w:rFonts w:eastAsiaTheme="minorEastAsia"/>
                <w:lang w:val="en-US" w:eastAsia="zh-CN"/>
              </w:rPr>
            </w:pPr>
            <w:r w:rsidRPr="00C30686">
              <w:rPr>
                <w:rFonts w:eastAsiaTheme="minorEastAsia"/>
                <w:lang w:val="en-US"/>
              </w:rPr>
              <w:t>n30</w:t>
            </w:r>
          </w:p>
        </w:tc>
        <w:tc>
          <w:tcPr>
            <w:tcW w:w="4356" w:type="dxa"/>
            <w:tcBorders>
              <w:top w:val="single" w:sz="4" w:space="0" w:color="auto"/>
              <w:left w:val="single" w:sz="4" w:space="0" w:color="auto"/>
              <w:bottom w:val="single" w:sz="4" w:space="0" w:color="auto"/>
              <w:right w:val="single" w:sz="4" w:space="0" w:color="auto"/>
            </w:tcBorders>
            <w:vAlign w:val="center"/>
          </w:tcPr>
          <w:p w14:paraId="20FD2D0D"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w:t>
            </w:r>
          </w:p>
        </w:tc>
        <w:tc>
          <w:tcPr>
            <w:tcW w:w="2445" w:type="dxa"/>
            <w:tcBorders>
              <w:top w:val="nil"/>
              <w:left w:val="single" w:sz="4" w:space="0" w:color="auto"/>
              <w:bottom w:val="nil"/>
              <w:right w:val="single" w:sz="4" w:space="0" w:color="auto"/>
            </w:tcBorders>
            <w:vAlign w:val="center"/>
          </w:tcPr>
          <w:p w14:paraId="2BB6153B" w14:textId="77777777" w:rsidR="006F6378" w:rsidRPr="00C30686" w:rsidRDefault="006F6378" w:rsidP="0094020B">
            <w:pPr>
              <w:pStyle w:val="TAC"/>
              <w:rPr>
                <w:rFonts w:eastAsiaTheme="minorEastAsia"/>
                <w:lang w:val="en-US" w:eastAsia="zh-CN"/>
              </w:rPr>
            </w:pPr>
          </w:p>
        </w:tc>
      </w:tr>
      <w:tr w:rsidR="006F6378" w:rsidRPr="00C30686" w14:paraId="121F70FC"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00D2EC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64C82B3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E2E82D1" w14:textId="77777777" w:rsidR="006F6378" w:rsidRPr="00C30686" w:rsidRDefault="006F6378" w:rsidP="0094020B">
            <w:pPr>
              <w:pStyle w:val="TAC"/>
              <w:rPr>
                <w:rFonts w:eastAsiaTheme="minorEastAsia"/>
                <w:lang w:val="en-US" w:eastAsia="zh-CN"/>
              </w:rPr>
            </w:pPr>
            <w:r w:rsidRPr="00C30686">
              <w:rPr>
                <w:rFonts w:eastAsiaTheme="minorEastAsia"/>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095D81B7"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5, 10, 15, 20, 40</w:t>
            </w:r>
          </w:p>
        </w:tc>
        <w:tc>
          <w:tcPr>
            <w:tcW w:w="2445" w:type="dxa"/>
            <w:tcBorders>
              <w:top w:val="nil"/>
              <w:left w:val="single" w:sz="4" w:space="0" w:color="auto"/>
              <w:bottom w:val="single" w:sz="4" w:space="0" w:color="auto"/>
              <w:right w:val="single" w:sz="4" w:space="0" w:color="auto"/>
            </w:tcBorders>
            <w:vAlign w:val="center"/>
          </w:tcPr>
          <w:p w14:paraId="634611A2" w14:textId="77777777" w:rsidR="006F6378" w:rsidRPr="00C30686" w:rsidRDefault="006F6378" w:rsidP="0094020B">
            <w:pPr>
              <w:pStyle w:val="TAC"/>
              <w:rPr>
                <w:rFonts w:eastAsiaTheme="minorEastAsia"/>
                <w:lang w:val="en-US" w:eastAsia="zh-CN"/>
              </w:rPr>
            </w:pPr>
          </w:p>
        </w:tc>
      </w:tr>
      <w:tr w:rsidR="006F6378" w:rsidRPr="00C30686" w14:paraId="63AED2ED"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B3E340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CA_n2(2A)-n30A-n66(2A)</w:t>
            </w:r>
          </w:p>
        </w:tc>
        <w:tc>
          <w:tcPr>
            <w:tcW w:w="2785" w:type="dxa"/>
            <w:tcBorders>
              <w:top w:val="single" w:sz="4" w:space="0" w:color="auto"/>
              <w:left w:val="single" w:sz="4" w:space="0" w:color="auto"/>
              <w:bottom w:val="nil"/>
              <w:right w:val="single" w:sz="4" w:space="0" w:color="auto"/>
            </w:tcBorders>
            <w:vAlign w:val="center"/>
          </w:tcPr>
          <w:p w14:paraId="7C600C58" w14:textId="77777777" w:rsidR="006F6378" w:rsidRPr="00C30686" w:rsidRDefault="006F6378" w:rsidP="0094020B">
            <w:pPr>
              <w:pStyle w:val="TAC"/>
              <w:rPr>
                <w:rFonts w:eastAsiaTheme="minorEastAsia"/>
                <w:lang w:val="en-US"/>
              </w:rPr>
            </w:pPr>
            <w:r w:rsidRPr="00C30686">
              <w:rPr>
                <w:rFonts w:eastAsiaTheme="minorEastAsia"/>
                <w:lang w:val="en-US"/>
              </w:rPr>
              <w:t>CA_n2A-n30A</w:t>
            </w:r>
          </w:p>
          <w:p w14:paraId="0BC69790" w14:textId="77777777" w:rsidR="006F6378" w:rsidRPr="00C30686" w:rsidRDefault="006F6378" w:rsidP="0094020B">
            <w:pPr>
              <w:pStyle w:val="TAC"/>
              <w:rPr>
                <w:rFonts w:eastAsiaTheme="minorEastAsia"/>
                <w:lang w:val="en-US"/>
              </w:rPr>
            </w:pPr>
            <w:r w:rsidRPr="00C30686">
              <w:rPr>
                <w:rFonts w:eastAsiaTheme="minorEastAsia"/>
                <w:lang w:val="en-US"/>
              </w:rPr>
              <w:t>CA_n2A-n66A</w:t>
            </w:r>
          </w:p>
          <w:p w14:paraId="5CB13212" w14:textId="77777777" w:rsidR="006F6378" w:rsidRPr="00C30686" w:rsidRDefault="006F6378" w:rsidP="0094020B">
            <w:pPr>
              <w:pStyle w:val="TAC"/>
              <w:rPr>
                <w:rFonts w:eastAsiaTheme="minorEastAsia"/>
                <w:lang w:val="en-US"/>
              </w:rPr>
            </w:pPr>
            <w:r w:rsidRPr="00C30686">
              <w:rPr>
                <w:rFonts w:eastAsiaTheme="minorEastAsia"/>
                <w:lang w:val="en-US"/>
              </w:rPr>
              <w:t>CA_n30A-n66A</w:t>
            </w:r>
          </w:p>
          <w:p w14:paraId="14DAD6A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A6A612C" w14:textId="77777777" w:rsidR="006F6378" w:rsidRPr="00C30686" w:rsidRDefault="006F6378" w:rsidP="0094020B">
            <w:pPr>
              <w:pStyle w:val="TAC"/>
              <w:rPr>
                <w:rFonts w:eastAsiaTheme="minorEastAsia"/>
                <w:lang w:val="en-US"/>
              </w:rPr>
            </w:pPr>
            <w:r w:rsidRPr="00C30686">
              <w:rPr>
                <w:rFonts w:eastAsiaTheme="minorEastAsia"/>
                <w:lang w:val="en-US"/>
              </w:rPr>
              <w:t>n2</w:t>
            </w:r>
          </w:p>
        </w:tc>
        <w:tc>
          <w:tcPr>
            <w:tcW w:w="4356" w:type="dxa"/>
            <w:tcBorders>
              <w:top w:val="single" w:sz="4" w:space="0" w:color="auto"/>
              <w:left w:val="single" w:sz="4" w:space="0" w:color="auto"/>
              <w:bottom w:val="single" w:sz="4" w:space="0" w:color="auto"/>
              <w:right w:val="single" w:sz="4" w:space="0" w:color="auto"/>
            </w:tcBorders>
            <w:vAlign w:val="center"/>
          </w:tcPr>
          <w:p w14:paraId="4E1EA2E9"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CA_n2(2A)_BCS0</w:t>
            </w:r>
          </w:p>
        </w:tc>
        <w:tc>
          <w:tcPr>
            <w:tcW w:w="2445" w:type="dxa"/>
            <w:tcBorders>
              <w:top w:val="single" w:sz="4" w:space="0" w:color="auto"/>
              <w:left w:val="single" w:sz="4" w:space="0" w:color="auto"/>
              <w:bottom w:val="nil"/>
              <w:right w:val="single" w:sz="4" w:space="0" w:color="auto"/>
            </w:tcBorders>
            <w:vAlign w:val="center"/>
          </w:tcPr>
          <w:p w14:paraId="085C9AE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25810545" w14:textId="77777777" w:rsidTr="004F423A">
        <w:trPr>
          <w:trHeight w:val="29"/>
        </w:trPr>
        <w:tc>
          <w:tcPr>
            <w:tcW w:w="2742" w:type="dxa"/>
            <w:tcBorders>
              <w:top w:val="nil"/>
              <w:left w:val="single" w:sz="4" w:space="0" w:color="auto"/>
              <w:bottom w:val="nil"/>
              <w:right w:val="single" w:sz="4" w:space="0" w:color="auto"/>
            </w:tcBorders>
            <w:vAlign w:val="center"/>
          </w:tcPr>
          <w:p w14:paraId="44DEAD7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DB22A4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70D3439" w14:textId="77777777" w:rsidR="006F6378" w:rsidRPr="00C30686" w:rsidRDefault="006F6378" w:rsidP="0094020B">
            <w:pPr>
              <w:pStyle w:val="TAC"/>
              <w:rPr>
                <w:rFonts w:eastAsiaTheme="minorEastAsia"/>
                <w:lang w:val="en-US"/>
              </w:rPr>
            </w:pPr>
            <w:r w:rsidRPr="00C30686">
              <w:rPr>
                <w:rFonts w:eastAsiaTheme="minorEastAsia"/>
                <w:lang w:val="en-US"/>
              </w:rPr>
              <w:t>n30</w:t>
            </w:r>
          </w:p>
        </w:tc>
        <w:tc>
          <w:tcPr>
            <w:tcW w:w="4356" w:type="dxa"/>
            <w:tcBorders>
              <w:top w:val="single" w:sz="4" w:space="0" w:color="auto"/>
              <w:left w:val="single" w:sz="4" w:space="0" w:color="auto"/>
              <w:bottom w:val="single" w:sz="4" w:space="0" w:color="auto"/>
              <w:right w:val="single" w:sz="4" w:space="0" w:color="auto"/>
            </w:tcBorders>
            <w:vAlign w:val="center"/>
          </w:tcPr>
          <w:p w14:paraId="4099324B"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w:t>
            </w:r>
          </w:p>
        </w:tc>
        <w:tc>
          <w:tcPr>
            <w:tcW w:w="2445" w:type="dxa"/>
            <w:tcBorders>
              <w:top w:val="nil"/>
              <w:left w:val="single" w:sz="4" w:space="0" w:color="auto"/>
              <w:bottom w:val="nil"/>
              <w:right w:val="single" w:sz="4" w:space="0" w:color="auto"/>
            </w:tcBorders>
            <w:vAlign w:val="center"/>
          </w:tcPr>
          <w:p w14:paraId="502B3AF1" w14:textId="77777777" w:rsidR="006F6378" w:rsidRPr="00C30686" w:rsidRDefault="006F6378" w:rsidP="0094020B">
            <w:pPr>
              <w:pStyle w:val="TAC"/>
              <w:rPr>
                <w:rFonts w:eastAsiaTheme="minorEastAsia"/>
                <w:lang w:val="en-US" w:eastAsia="zh-CN"/>
              </w:rPr>
            </w:pPr>
          </w:p>
        </w:tc>
      </w:tr>
      <w:tr w:rsidR="006F6378" w:rsidRPr="00C30686" w14:paraId="4C8CEA97"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1B3FA1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08F006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90F4F67" w14:textId="77777777" w:rsidR="006F6378" w:rsidRPr="00C30686" w:rsidRDefault="006F6378" w:rsidP="0094020B">
            <w:pPr>
              <w:pStyle w:val="TAC"/>
              <w:rPr>
                <w:rFonts w:eastAsiaTheme="minorEastAsia"/>
                <w:lang w:val="en-US"/>
              </w:rPr>
            </w:pPr>
            <w:r w:rsidRPr="00C30686">
              <w:rPr>
                <w:rFonts w:eastAsiaTheme="minorEastAsia"/>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7B65F00A"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CA_n66(2A)_BCS1</w:t>
            </w:r>
          </w:p>
        </w:tc>
        <w:tc>
          <w:tcPr>
            <w:tcW w:w="2445" w:type="dxa"/>
            <w:tcBorders>
              <w:top w:val="nil"/>
              <w:left w:val="single" w:sz="4" w:space="0" w:color="auto"/>
              <w:bottom w:val="single" w:sz="4" w:space="0" w:color="auto"/>
              <w:right w:val="single" w:sz="4" w:space="0" w:color="auto"/>
            </w:tcBorders>
            <w:vAlign w:val="center"/>
          </w:tcPr>
          <w:p w14:paraId="10B6B6BB" w14:textId="77777777" w:rsidR="006F6378" w:rsidRPr="00C30686" w:rsidRDefault="006F6378" w:rsidP="0094020B">
            <w:pPr>
              <w:pStyle w:val="TAC"/>
              <w:rPr>
                <w:rFonts w:eastAsiaTheme="minorEastAsia"/>
                <w:lang w:val="en-US" w:eastAsia="zh-CN"/>
              </w:rPr>
            </w:pPr>
          </w:p>
        </w:tc>
      </w:tr>
      <w:tr w:rsidR="006F6378" w:rsidRPr="00C30686" w14:paraId="3BD954A7" w14:textId="77777777" w:rsidTr="004F423A">
        <w:trPr>
          <w:trHeight w:val="29"/>
        </w:trPr>
        <w:tc>
          <w:tcPr>
            <w:tcW w:w="2742" w:type="dxa"/>
            <w:tcBorders>
              <w:top w:val="nil"/>
              <w:left w:val="single" w:sz="4" w:space="0" w:color="auto"/>
              <w:bottom w:val="nil"/>
              <w:right w:val="single" w:sz="4" w:space="0" w:color="auto"/>
            </w:tcBorders>
            <w:vAlign w:val="center"/>
          </w:tcPr>
          <w:p w14:paraId="551087B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CA_n2A-n30A-n66(2A)</w:t>
            </w:r>
          </w:p>
        </w:tc>
        <w:tc>
          <w:tcPr>
            <w:tcW w:w="2785" w:type="dxa"/>
            <w:tcBorders>
              <w:top w:val="nil"/>
              <w:left w:val="single" w:sz="4" w:space="0" w:color="auto"/>
              <w:bottom w:val="nil"/>
              <w:right w:val="single" w:sz="4" w:space="0" w:color="auto"/>
            </w:tcBorders>
            <w:vAlign w:val="center"/>
          </w:tcPr>
          <w:p w14:paraId="76331752" w14:textId="77777777" w:rsidR="006F6378" w:rsidRPr="00C30686" w:rsidRDefault="006F6378" w:rsidP="0094020B">
            <w:pPr>
              <w:pStyle w:val="TAC"/>
              <w:rPr>
                <w:rFonts w:eastAsiaTheme="minorEastAsia"/>
                <w:lang w:val="en-US"/>
              </w:rPr>
            </w:pPr>
            <w:r w:rsidRPr="00C30686">
              <w:rPr>
                <w:rFonts w:eastAsiaTheme="minorEastAsia"/>
                <w:lang w:val="en-US"/>
              </w:rPr>
              <w:t>CA_n2A-n30A</w:t>
            </w:r>
          </w:p>
          <w:p w14:paraId="2112AC90" w14:textId="77777777" w:rsidR="006F6378" w:rsidRPr="00C30686" w:rsidRDefault="006F6378" w:rsidP="0094020B">
            <w:pPr>
              <w:pStyle w:val="TAC"/>
              <w:rPr>
                <w:rFonts w:eastAsiaTheme="minorEastAsia"/>
                <w:lang w:val="en-US"/>
              </w:rPr>
            </w:pPr>
            <w:r w:rsidRPr="00C30686">
              <w:rPr>
                <w:rFonts w:eastAsiaTheme="minorEastAsia"/>
                <w:lang w:val="en-US"/>
              </w:rPr>
              <w:t>CA_n2A-n66A</w:t>
            </w:r>
          </w:p>
          <w:p w14:paraId="6472C8E2" w14:textId="77777777" w:rsidR="006F6378" w:rsidRPr="00C30686" w:rsidRDefault="006F6378" w:rsidP="0094020B">
            <w:pPr>
              <w:pStyle w:val="TAC"/>
              <w:rPr>
                <w:rFonts w:eastAsiaTheme="minorEastAsia"/>
                <w:lang w:val="en-US"/>
              </w:rPr>
            </w:pPr>
            <w:r w:rsidRPr="00C30686">
              <w:rPr>
                <w:rFonts w:eastAsiaTheme="minorEastAsia"/>
                <w:lang w:val="en-US"/>
              </w:rPr>
              <w:t>CA_n30A-n66A</w:t>
            </w:r>
          </w:p>
          <w:p w14:paraId="2291654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EE6890A" w14:textId="77777777" w:rsidR="006F6378" w:rsidRPr="00C30686" w:rsidRDefault="006F6378" w:rsidP="0094020B">
            <w:pPr>
              <w:pStyle w:val="TAC"/>
              <w:rPr>
                <w:rFonts w:eastAsiaTheme="minorEastAsia"/>
                <w:lang w:val="en-US" w:eastAsia="zh-CN"/>
              </w:rPr>
            </w:pPr>
            <w:r w:rsidRPr="00C30686">
              <w:rPr>
                <w:rFonts w:eastAsiaTheme="minorEastAsia"/>
                <w:lang w:val="en-US"/>
              </w:rPr>
              <w:t>n2</w:t>
            </w:r>
          </w:p>
        </w:tc>
        <w:tc>
          <w:tcPr>
            <w:tcW w:w="4356" w:type="dxa"/>
            <w:tcBorders>
              <w:top w:val="single" w:sz="4" w:space="0" w:color="auto"/>
              <w:left w:val="single" w:sz="4" w:space="0" w:color="auto"/>
              <w:bottom w:val="single" w:sz="4" w:space="0" w:color="auto"/>
              <w:right w:val="single" w:sz="4" w:space="0" w:color="auto"/>
            </w:tcBorders>
            <w:vAlign w:val="center"/>
          </w:tcPr>
          <w:p w14:paraId="2D242C56"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5FC5A1B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25B0D6DD" w14:textId="77777777" w:rsidTr="004F423A">
        <w:trPr>
          <w:trHeight w:val="29"/>
        </w:trPr>
        <w:tc>
          <w:tcPr>
            <w:tcW w:w="2742" w:type="dxa"/>
            <w:tcBorders>
              <w:top w:val="nil"/>
              <w:left w:val="single" w:sz="4" w:space="0" w:color="auto"/>
              <w:bottom w:val="nil"/>
              <w:right w:val="single" w:sz="4" w:space="0" w:color="auto"/>
            </w:tcBorders>
            <w:vAlign w:val="center"/>
          </w:tcPr>
          <w:p w14:paraId="1B91517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0EF81C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F5160B7" w14:textId="77777777" w:rsidR="006F6378" w:rsidRPr="00C30686" w:rsidRDefault="006F6378" w:rsidP="0094020B">
            <w:pPr>
              <w:pStyle w:val="TAC"/>
              <w:rPr>
                <w:rFonts w:eastAsiaTheme="minorEastAsia"/>
                <w:lang w:val="en-US" w:eastAsia="zh-CN"/>
              </w:rPr>
            </w:pPr>
            <w:r w:rsidRPr="00C30686">
              <w:rPr>
                <w:rFonts w:eastAsiaTheme="minorEastAsia"/>
                <w:lang w:val="en-US"/>
              </w:rPr>
              <w:t>n30</w:t>
            </w:r>
          </w:p>
        </w:tc>
        <w:tc>
          <w:tcPr>
            <w:tcW w:w="4356" w:type="dxa"/>
            <w:tcBorders>
              <w:top w:val="single" w:sz="4" w:space="0" w:color="auto"/>
              <w:left w:val="single" w:sz="4" w:space="0" w:color="auto"/>
              <w:bottom w:val="single" w:sz="4" w:space="0" w:color="auto"/>
              <w:right w:val="single" w:sz="4" w:space="0" w:color="auto"/>
            </w:tcBorders>
            <w:vAlign w:val="center"/>
          </w:tcPr>
          <w:p w14:paraId="1FF82EA4"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w:t>
            </w:r>
          </w:p>
        </w:tc>
        <w:tc>
          <w:tcPr>
            <w:tcW w:w="2445" w:type="dxa"/>
            <w:tcBorders>
              <w:top w:val="nil"/>
              <w:left w:val="single" w:sz="4" w:space="0" w:color="auto"/>
              <w:bottom w:val="nil"/>
              <w:right w:val="single" w:sz="4" w:space="0" w:color="auto"/>
            </w:tcBorders>
            <w:vAlign w:val="center"/>
          </w:tcPr>
          <w:p w14:paraId="0F21FB42" w14:textId="77777777" w:rsidR="006F6378" w:rsidRPr="00C30686" w:rsidRDefault="006F6378" w:rsidP="0094020B">
            <w:pPr>
              <w:pStyle w:val="TAC"/>
              <w:rPr>
                <w:rFonts w:eastAsiaTheme="minorEastAsia"/>
                <w:lang w:val="en-US" w:eastAsia="zh-CN"/>
              </w:rPr>
            </w:pPr>
          </w:p>
        </w:tc>
      </w:tr>
      <w:tr w:rsidR="006F6378" w:rsidRPr="00C30686" w14:paraId="505916E7"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C2FA57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1AEC980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1905847" w14:textId="77777777" w:rsidR="006F6378" w:rsidRPr="00C30686" w:rsidRDefault="006F6378" w:rsidP="0094020B">
            <w:pPr>
              <w:pStyle w:val="TAC"/>
              <w:rPr>
                <w:rFonts w:eastAsiaTheme="minorEastAsia"/>
                <w:lang w:val="en-US" w:eastAsia="zh-CN"/>
              </w:rPr>
            </w:pPr>
            <w:r w:rsidRPr="00C30686">
              <w:rPr>
                <w:rFonts w:eastAsiaTheme="minorEastAsia"/>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19973D37"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CA_n66(2A)_BCS0</w:t>
            </w:r>
          </w:p>
        </w:tc>
        <w:tc>
          <w:tcPr>
            <w:tcW w:w="2445" w:type="dxa"/>
            <w:tcBorders>
              <w:top w:val="nil"/>
              <w:left w:val="single" w:sz="4" w:space="0" w:color="auto"/>
              <w:bottom w:val="single" w:sz="4" w:space="0" w:color="auto"/>
              <w:right w:val="single" w:sz="4" w:space="0" w:color="auto"/>
            </w:tcBorders>
            <w:vAlign w:val="center"/>
          </w:tcPr>
          <w:p w14:paraId="5A141AE8" w14:textId="77777777" w:rsidR="006F6378" w:rsidRPr="00C30686" w:rsidRDefault="006F6378" w:rsidP="0094020B">
            <w:pPr>
              <w:pStyle w:val="TAC"/>
              <w:rPr>
                <w:rFonts w:eastAsiaTheme="minorEastAsia"/>
                <w:lang w:val="en-US" w:eastAsia="zh-CN"/>
              </w:rPr>
            </w:pPr>
          </w:p>
        </w:tc>
      </w:tr>
      <w:tr w:rsidR="006F6378" w:rsidRPr="00C30686" w14:paraId="6268C94E"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4D06B3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CA_n2A-n30A-n66(3A)</w:t>
            </w:r>
          </w:p>
        </w:tc>
        <w:tc>
          <w:tcPr>
            <w:tcW w:w="2785" w:type="dxa"/>
            <w:tcBorders>
              <w:top w:val="single" w:sz="4" w:space="0" w:color="auto"/>
              <w:left w:val="single" w:sz="4" w:space="0" w:color="auto"/>
              <w:bottom w:val="nil"/>
              <w:right w:val="single" w:sz="4" w:space="0" w:color="auto"/>
            </w:tcBorders>
            <w:vAlign w:val="center"/>
          </w:tcPr>
          <w:p w14:paraId="4AAD1762" w14:textId="77777777" w:rsidR="006F6378" w:rsidRPr="00C30686" w:rsidRDefault="006F6378" w:rsidP="0094020B">
            <w:pPr>
              <w:pStyle w:val="TAC"/>
              <w:rPr>
                <w:rFonts w:eastAsiaTheme="minorEastAsia"/>
                <w:lang w:val="en-US"/>
              </w:rPr>
            </w:pPr>
            <w:r w:rsidRPr="00C30686">
              <w:rPr>
                <w:rFonts w:eastAsiaTheme="minorEastAsia"/>
                <w:lang w:val="en-US"/>
              </w:rPr>
              <w:t>CA_n2A-n30A</w:t>
            </w:r>
          </w:p>
          <w:p w14:paraId="6D66E99C" w14:textId="77777777" w:rsidR="006F6378" w:rsidRPr="00C30686" w:rsidRDefault="006F6378" w:rsidP="0094020B">
            <w:pPr>
              <w:pStyle w:val="TAC"/>
              <w:rPr>
                <w:rFonts w:eastAsiaTheme="minorEastAsia"/>
                <w:lang w:val="en-US"/>
              </w:rPr>
            </w:pPr>
            <w:r w:rsidRPr="00C30686">
              <w:rPr>
                <w:rFonts w:eastAsiaTheme="minorEastAsia"/>
                <w:lang w:val="en-US"/>
              </w:rPr>
              <w:t>CA_n2A-n66A</w:t>
            </w:r>
          </w:p>
          <w:p w14:paraId="201CEBCD" w14:textId="77777777" w:rsidR="006F6378" w:rsidRPr="00C30686" w:rsidRDefault="006F6378" w:rsidP="0094020B">
            <w:pPr>
              <w:pStyle w:val="TAC"/>
              <w:rPr>
                <w:rFonts w:eastAsiaTheme="minorEastAsia"/>
                <w:lang w:val="en-US"/>
              </w:rPr>
            </w:pPr>
            <w:r w:rsidRPr="00C30686">
              <w:rPr>
                <w:rFonts w:eastAsiaTheme="minorEastAsia"/>
                <w:lang w:val="en-US"/>
              </w:rPr>
              <w:t>CA_n30A-n66A</w:t>
            </w:r>
          </w:p>
          <w:p w14:paraId="108EE12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45F77AB" w14:textId="77777777" w:rsidR="006F6378" w:rsidRPr="00C30686" w:rsidRDefault="006F6378" w:rsidP="0094020B">
            <w:pPr>
              <w:pStyle w:val="TAC"/>
              <w:rPr>
                <w:rFonts w:eastAsiaTheme="minorEastAsia"/>
                <w:lang w:val="en-US"/>
              </w:rPr>
            </w:pPr>
            <w:r w:rsidRPr="00C30686">
              <w:rPr>
                <w:rFonts w:eastAsiaTheme="minorEastAsia"/>
                <w:lang w:val="en-US"/>
              </w:rPr>
              <w:t>n2</w:t>
            </w:r>
          </w:p>
        </w:tc>
        <w:tc>
          <w:tcPr>
            <w:tcW w:w="4356" w:type="dxa"/>
            <w:tcBorders>
              <w:top w:val="single" w:sz="4" w:space="0" w:color="auto"/>
              <w:left w:val="single" w:sz="4" w:space="0" w:color="auto"/>
              <w:bottom w:val="single" w:sz="4" w:space="0" w:color="auto"/>
              <w:right w:val="single" w:sz="4" w:space="0" w:color="auto"/>
            </w:tcBorders>
            <w:vAlign w:val="center"/>
          </w:tcPr>
          <w:p w14:paraId="6D7EBC4D"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320AC65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3A82FB45" w14:textId="77777777" w:rsidTr="004F423A">
        <w:trPr>
          <w:trHeight w:val="29"/>
        </w:trPr>
        <w:tc>
          <w:tcPr>
            <w:tcW w:w="2742" w:type="dxa"/>
            <w:tcBorders>
              <w:top w:val="nil"/>
              <w:left w:val="single" w:sz="4" w:space="0" w:color="auto"/>
              <w:bottom w:val="nil"/>
              <w:right w:val="single" w:sz="4" w:space="0" w:color="auto"/>
            </w:tcBorders>
            <w:vAlign w:val="center"/>
          </w:tcPr>
          <w:p w14:paraId="68FFA84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2E777B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4E7C193" w14:textId="77777777" w:rsidR="006F6378" w:rsidRPr="00C30686" w:rsidRDefault="006F6378" w:rsidP="0094020B">
            <w:pPr>
              <w:pStyle w:val="TAC"/>
              <w:rPr>
                <w:rFonts w:eastAsiaTheme="minorEastAsia"/>
                <w:lang w:val="en-US"/>
              </w:rPr>
            </w:pPr>
            <w:r w:rsidRPr="00C30686">
              <w:rPr>
                <w:rFonts w:eastAsiaTheme="minorEastAsia"/>
                <w:lang w:val="en-US"/>
              </w:rPr>
              <w:t>n30</w:t>
            </w:r>
          </w:p>
        </w:tc>
        <w:tc>
          <w:tcPr>
            <w:tcW w:w="4356" w:type="dxa"/>
            <w:tcBorders>
              <w:top w:val="single" w:sz="4" w:space="0" w:color="auto"/>
              <w:left w:val="single" w:sz="4" w:space="0" w:color="auto"/>
              <w:bottom w:val="single" w:sz="4" w:space="0" w:color="auto"/>
              <w:right w:val="single" w:sz="4" w:space="0" w:color="auto"/>
            </w:tcBorders>
            <w:vAlign w:val="center"/>
          </w:tcPr>
          <w:p w14:paraId="79FA2367"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w:t>
            </w:r>
          </w:p>
        </w:tc>
        <w:tc>
          <w:tcPr>
            <w:tcW w:w="2445" w:type="dxa"/>
            <w:tcBorders>
              <w:top w:val="nil"/>
              <w:left w:val="single" w:sz="4" w:space="0" w:color="auto"/>
              <w:bottom w:val="nil"/>
              <w:right w:val="single" w:sz="4" w:space="0" w:color="auto"/>
            </w:tcBorders>
            <w:vAlign w:val="center"/>
          </w:tcPr>
          <w:p w14:paraId="0C2D2221" w14:textId="77777777" w:rsidR="006F6378" w:rsidRPr="00C30686" w:rsidRDefault="006F6378" w:rsidP="0094020B">
            <w:pPr>
              <w:pStyle w:val="TAC"/>
              <w:rPr>
                <w:rFonts w:eastAsiaTheme="minorEastAsia"/>
                <w:lang w:val="en-US" w:eastAsia="zh-CN"/>
              </w:rPr>
            </w:pPr>
          </w:p>
        </w:tc>
      </w:tr>
      <w:tr w:rsidR="006F6378" w:rsidRPr="00C30686" w14:paraId="7277A25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DEE512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4AABD26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CB4A592" w14:textId="77777777" w:rsidR="006F6378" w:rsidRPr="00C30686" w:rsidRDefault="006F6378" w:rsidP="0094020B">
            <w:pPr>
              <w:pStyle w:val="TAC"/>
              <w:rPr>
                <w:rFonts w:eastAsiaTheme="minorEastAsia"/>
                <w:lang w:val="en-US"/>
              </w:rPr>
            </w:pPr>
            <w:r w:rsidRPr="00C30686">
              <w:rPr>
                <w:rFonts w:eastAsiaTheme="minorEastAsia"/>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7940A32F"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CA_n66(3A)_BCS0</w:t>
            </w:r>
          </w:p>
        </w:tc>
        <w:tc>
          <w:tcPr>
            <w:tcW w:w="2445" w:type="dxa"/>
            <w:tcBorders>
              <w:top w:val="nil"/>
              <w:left w:val="single" w:sz="4" w:space="0" w:color="auto"/>
              <w:bottom w:val="single" w:sz="4" w:space="0" w:color="auto"/>
              <w:right w:val="single" w:sz="4" w:space="0" w:color="auto"/>
            </w:tcBorders>
            <w:vAlign w:val="center"/>
          </w:tcPr>
          <w:p w14:paraId="3FC1376A" w14:textId="77777777" w:rsidR="006F6378" w:rsidRPr="00C30686" w:rsidRDefault="006F6378" w:rsidP="0094020B">
            <w:pPr>
              <w:pStyle w:val="TAC"/>
              <w:rPr>
                <w:rFonts w:eastAsiaTheme="minorEastAsia"/>
                <w:lang w:val="en-US" w:eastAsia="zh-CN"/>
              </w:rPr>
            </w:pPr>
          </w:p>
        </w:tc>
      </w:tr>
      <w:tr w:rsidR="006F6378" w:rsidRPr="00C30686" w14:paraId="34CF2805" w14:textId="77777777" w:rsidTr="004F423A">
        <w:trPr>
          <w:trHeight w:val="29"/>
        </w:trPr>
        <w:tc>
          <w:tcPr>
            <w:tcW w:w="2742" w:type="dxa"/>
            <w:tcBorders>
              <w:top w:val="nil"/>
              <w:left w:val="single" w:sz="4" w:space="0" w:color="auto"/>
              <w:bottom w:val="nil"/>
              <w:right w:val="single" w:sz="4" w:space="0" w:color="auto"/>
            </w:tcBorders>
            <w:vAlign w:val="center"/>
          </w:tcPr>
          <w:p w14:paraId="729CC73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lastRenderedPageBreak/>
              <w:t>CA_n2A-n30A-n77A</w:t>
            </w:r>
          </w:p>
        </w:tc>
        <w:tc>
          <w:tcPr>
            <w:tcW w:w="2785" w:type="dxa"/>
            <w:tcBorders>
              <w:top w:val="nil"/>
              <w:left w:val="single" w:sz="4" w:space="0" w:color="auto"/>
              <w:bottom w:val="nil"/>
              <w:right w:val="single" w:sz="4" w:space="0" w:color="auto"/>
            </w:tcBorders>
            <w:vAlign w:val="center"/>
          </w:tcPr>
          <w:p w14:paraId="03936585" w14:textId="77777777" w:rsidR="006F6378" w:rsidRPr="00C30686" w:rsidRDefault="006F6378" w:rsidP="0094020B">
            <w:pPr>
              <w:pStyle w:val="TAC"/>
              <w:rPr>
                <w:rFonts w:eastAsiaTheme="minorEastAsia"/>
                <w:lang w:val="en-US"/>
              </w:rPr>
            </w:pPr>
            <w:r w:rsidRPr="00C30686">
              <w:rPr>
                <w:rFonts w:eastAsiaTheme="minorEastAsia"/>
                <w:lang w:val="en-US"/>
              </w:rPr>
              <w:t>n77</w:t>
            </w:r>
            <w:r w:rsidRPr="00C30686">
              <w:rPr>
                <w:rFonts w:eastAsiaTheme="minorEastAsia"/>
                <w:vertAlign w:val="superscript"/>
                <w:lang w:val="en-US"/>
              </w:rPr>
              <w:t>7</w:t>
            </w:r>
          </w:p>
          <w:p w14:paraId="48AA5F61" w14:textId="77777777" w:rsidR="006F6378" w:rsidRPr="00C30686" w:rsidRDefault="006F6378" w:rsidP="0094020B">
            <w:pPr>
              <w:pStyle w:val="TAC"/>
              <w:rPr>
                <w:rFonts w:eastAsiaTheme="minorEastAsia"/>
                <w:lang w:val="en-US"/>
              </w:rPr>
            </w:pPr>
            <w:r w:rsidRPr="00C30686">
              <w:rPr>
                <w:rFonts w:eastAsiaTheme="minorEastAsia"/>
                <w:lang w:val="en-US"/>
              </w:rPr>
              <w:t>CA_n2A-n30A</w:t>
            </w:r>
          </w:p>
          <w:p w14:paraId="4B19F1B1" w14:textId="77777777" w:rsidR="006F6378" w:rsidRPr="00C30686" w:rsidRDefault="006F6378" w:rsidP="0094020B">
            <w:pPr>
              <w:pStyle w:val="TAC"/>
              <w:rPr>
                <w:rFonts w:eastAsiaTheme="minorEastAsia"/>
                <w:vertAlign w:val="superscript"/>
                <w:lang w:val="en-US"/>
              </w:rPr>
            </w:pPr>
            <w:r w:rsidRPr="00C30686">
              <w:rPr>
                <w:rFonts w:eastAsiaTheme="minorEastAsia"/>
                <w:lang w:val="en-US"/>
              </w:rPr>
              <w:t>CA_n2A-n77A</w:t>
            </w:r>
            <w:r w:rsidRPr="00C30686">
              <w:rPr>
                <w:rFonts w:eastAsiaTheme="minorEastAsia"/>
                <w:vertAlign w:val="superscript"/>
                <w:lang w:val="en-US"/>
              </w:rPr>
              <w:t>7</w:t>
            </w:r>
          </w:p>
          <w:p w14:paraId="3D59EAE4" w14:textId="77777777" w:rsidR="006F6378" w:rsidRPr="00C30686" w:rsidRDefault="006F6378" w:rsidP="0094020B">
            <w:pPr>
              <w:pStyle w:val="TAC"/>
              <w:rPr>
                <w:rFonts w:eastAsiaTheme="minorEastAsia"/>
                <w:lang w:val="en-US" w:eastAsia="zh-CN"/>
              </w:rPr>
            </w:pPr>
            <w:r w:rsidRPr="00C30686">
              <w:rPr>
                <w:rFonts w:eastAsiaTheme="minorEastAsia"/>
                <w:lang w:val="en-US"/>
              </w:rPr>
              <w:t>CA_n30A-n77A</w:t>
            </w:r>
            <w:r w:rsidRPr="00C30686">
              <w:rPr>
                <w:rFonts w:eastAsiaTheme="minorEastAsia"/>
                <w:vertAlign w:val="superscript"/>
                <w:lang w:val="en-US"/>
              </w:rPr>
              <w:t>7</w:t>
            </w:r>
          </w:p>
        </w:tc>
        <w:tc>
          <w:tcPr>
            <w:tcW w:w="1259" w:type="dxa"/>
            <w:tcBorders>
              <w:top w:val="single" w:sz="4" w:space="0" w:color="auto"/>
              <w:left w:val="single" w:sz="4" w:space="0" w:color="auto"/>
              <w:bottom w:val="single" w:sz="4" w:space="0" w:color="auto"/>
              <w:right w:val="single" w:sz="4" w:space="0" w:color="auto"/>
            </w:tcBorders>
            <w:vAlign w:val="center"/>
          </w:tcPr>
          <w:p w14:paraId="3D9513A1" w14:textId="77777777" w:rsidR="006F6378" w:rsidRPr="00C30686" w:rsidRDefault="006F6378" w:rsidP="0094020B">
            <w:pPr>
              <w:pStyle w:val="TAC"/>
              <w:rPr>
                <w:rFonts w:eastAsiaTheme="minorEastAsia"/>
                <w:lang w:val="en-US" w:eastAsia="zh-CN"/>
              </w:rPr>
            </w:pPr>
            <w:r w:rsidRPr="00C30686">
              <w:rPr>
                <w:rFonts w:eastAsiaTheme="minorEastAsia"/>
                <w:lang w:val="en-US"/>
              </w:rPr>
              <w:t>n2</w:t>
            </w:r>
          </w:p>
        </w:tc>
        <w:tc>
          <w:tcPr>
            <w:tcW w:w="4356" w:type="dxa"/>
            <w:tcBorders>
              <w:top w:val="single" w:sz="4" w:space="0" w:color="auto"/>
              <w:left w:val="single" w:sz="4" w:space="0" w:color="auto"/>
              <w:bottom w:val="single" w:sz="4" w:space="0" w:color="auto"/>
              <w:right w:val="single" w:sz="4" w:space="0" w:color="auto"/>
            </w:tcBorders>
            <w:vAlign w:val="center"/>
          </w:tcPr>
          <w:p w14:paraId="1B1EE96C"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0BED973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53FA4C6B" w14:textId="77777777" w:rsidTr="004F423A">
        <w:trPr>
          <w:trHeight w:val="29"/>
        </w:trPr>
        <w:tc>
          <w:tcPr>
            <w:tcW w:w="2742" w:type="dxa"/>
            <w:tcBorders>
              <w:top w:val="nil"/>
              <w:left w:val="single" w:sz="4" w:space="0" w:color="auto"/>
              <w:bottom w:val="nil"/>
              <w:right w:val="single" w:sz="4" w:space="0" w:color="auto"/>
            </w:tcBorders>
            <w:vAlign w:val="center"/>
          </w:tcPr>
          <w:p w14:paraId="0A3F182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18DEC2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CA879AB" w14:textId="77777777" w:rsidR="006F6378" w:rsidRPr="00C30686" w:rsidRDefault="006F6378" w:rsidP="0094020B">
            <w:pPr>
              <w:pStyle w:val="TAC"/>
              <w:rPr>
                <w:rFonts w:eastAsiaTheme="minorEastAsia"/>
                <w:lang w:val="en-US" w:eastAsia="zh-CN"/>
              </w:rPr>
            </w:pPr>
            <w:r w:rsidRPr="00C30686">
              <w:rPr>
                <w:rFonts w:eastAsiaTheme="minorEastAsia"/>
                <w:lang w:val="en-US"/>
              </w:rPr>
              <w:t>n30</w:t>
            </w:r>
          </w:p>
        </w:tc>
        <w:tc>
          <w:tcPr>
            <w:tcW w:w="4356" w:type="dxa"/>
            <w:tcBorders>
              <w:top w:val="single" w:sz="4" w:space="0" w:color="auto"/>
              <w:left w:val="single" w:sz="4" w:space="0" w:color="auto"/>
              <w:bottom w:val="single" w:sz="4" w:space="0" w:color="auto"/>
              <w:right w:val="single" w:sz="4" w:space="0" w:color="auto"/>
            </w:tcBorders>
            <w:vAlign w:val="center"/>
          </w:tcPr>
          <w:p w14:paraId="56505A2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w:t>
            </w:r>
          </w:p>
        </w:tc>
        <w:tc>
          <w:tcPr>
            <w:tcW w:w="2445" w:type="dxa"/>
            <w:tcBorders>
              <w:top w:val="nil"/>
              <w:left w:val="single" w:sz="4" w:space="0" w:color="auto"/>
              <w:bottom w:val="nil"/>
              <w:right w:val="single" w:sz="4" w:space="0" w:color="auto"/>
            </w:tcBorders>
            <w:vAlign w:val="center"/>
          </w:tcPr>
          <w:p w14:paraId="639E88FD" w14:textId="77777777" w:rsidR="006F6378" w:rsidRPr="00C30686" w:rsidRDefault="006F6378" w:rsidP="0094020B">
            <w:pPr>
              <w:pStyle w:val="TAC"/>
              <w:rPr>
                <w:rFonts w:eastAsiaTheme="minorEastAsia"/>
                <w:lang w:val="en-US" w:eastAsia="zh-CN"/>
              </w:rPr>
            </w:pPr>
          </w:p>
        </w:tc>
      </w:tr>
      <w:tr w:rsidR="006F6378" w:rsidRPr="00C30686" w14:paraId="7CE4917C"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4527E0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2BB9FEF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976AEC2" w14:textId="77777777" w:rsidR="006F6378" w:rsidRPr="00C30686" w:rsidRDefault="006F6378" w:rsidP="0094020B">
            <w:pPr>
              <w:pStyle w:val="TAC"/>
              <w:rPr>
                <w:rFonts w:eastAsiaTheme="minorEastAsia"/>
                <w:lang w:val="en-US" w:eastAsia="zh-CN"/>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791B1354"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1EC168F7" w14:textId="77777777" w:rsidR="006F6378" w:rsidRPr="00C30686" w:rsidRDefault="006F6378" w:rsidP="0094020B">
            <w:pPr>
              <w:pStyle w:val="TAC"/>
              <w:rPr>
                <w:rFonts w:eastAsiaTheme="minorEastAsia"/>
                <w:lang w:val="en-US" w:eastAsia="zh-CN"/>
              </w:rPr>
            </w:pPr>
          </w:p>
        </w:tc>
      </w:tr>
      <w:tr w:rsidR="006F6378" w:rsidRPr="00C30686" w14:paraId="4F2D4ECE"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7AE465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CA_n2A-n30A-n77(2A)</w:t>
            </w:r>
          </w:p>
        </w:tc>
        <w:tc>
          <w:tcPr>
            <w:tcW w:w="2785" w:type="dxa"/>
            <w:tcBorders>
              <w:top w:val="single" w:sz="4" w:space="0" w:color="auto"/>
              <w:left w:val="single" w:sz="4" w:space="0" w:color="auto"/>
              <w:bottom w:val="nil"/>
              <w:right w:val="single" w:sz="4" w:space="0" w:color="auto"/>
            </w:tcBorders>
            <w:vAlign w:val="center"/>
          </w:tcPr>
          <w:p w14:paraId="23CE7BF6" w14:textId="77777777" w:rsidR="006F6378" w:rsidRPr="00C30686" w:rsidRDefault="006F6378" w:rsidP="0094020B">
            <w:pPr>
              <w:pStyle w:val="TAC"/>
              <w:rPr>
                <w:rFonts w:eastAsiaTheme="minorEastAsia"/>
              </w:rPr>
            </w:pPr>
            <w:r w:rsidRPr="00C30686">
              <w:rPr>
                <w:rFonts w:eastAsiaTheme="minorEastAsia"/>
              </w:rPr>
              <w:t>n77</w:t>
            </w:r>
            <w:r w:rsidRPr="00C30686">
              <w:rPr>
                <w:rFonts w:eastAsiaTheme="minorEastAsia"/>
                <w:vertAlign w:val="superscript"/>
              </w:rPr>
              <w:t>7</w:t>
            </w:r>
          </w:p>
          <w:p w14:paraId="437650DA" w14:textId="77777777" w:rsidR="006F6378" w:rsidRPr="00C30686" w:rsidRDefault="006F6378" w:rsidP="0094020B">
            <w:pPr>
              <w:pStyle w:val="TAC"/>
              <w:rPr>
                <w:rFonts w:eastAsiaTheme="minorEastAsia"/>
                <w:lang w:val="en-US" w:eastAsia="zh-CN"/>
              </w:rPr>
            </w:pPr>
            <w:r w:rsidRPr="00C30686">
              <w:rPr>
                <w:rFonts w:eastAsiaTheme="minorEastAsia"/>
              </w:rPr>
              <w:t>CA_n2A-n30A CA_n2A-n77A</w:t>
            </w:r>
            <w:r w:rsidRPr="00C30686">
              <w:rPr>
                <w:rFonts w:eastAsiaTheme="minorEastAsia"/>
                <w:vertAlign w:val="superscript"/>
              </w:rPr>
              <w:t>7</w:t>
            </w:r>
            <w:r w:rsidRPr="00C30686">
              <w:rPr>
                <w:rFonts w:eastAsiaTheme="minorEastAsia"/>
              </w:rPr>
              <w:t xml:space="preserve"> CA_n30A-n77A</w:t>
            </w:r>
            <w:r w:rsidRPr="00C30686">
              <w:rPr>
                <w:rFonts w:eastAsiaTheme="minorEastAsia"/>
                <w:vertAlign w:val="superscript"/>
              </w:rPr>
              <w:t>7</w:t>
            </w:r>
          </w:p>
        </w:tc>
        <w:tc>
          <w:tcPr>
            <w:tcW w:w="1259" w:type="dxa"/>
            <w:tcBorders>
              <w:top w:val="single" w:sz="4" w:space="0" w:color="auto"/>
              <w:left w:val="single" w:sz="4" w:space="0" w:color="auto"/>
              <w:bottom w:val="single" w:sz="4" w:space="0" w:color="auto"/>
              <w:right w:val="single" w:sz="4" w:space="0" w:color="auto"/>
            </w:tcBorders>
            <w:vAlign w:val="center"/>
          </w:tcPr>
          <w:p w14:paraId="2D0895C9" w14:textId="77777777" w:rsidR="006F6378" w:rsidRPr="00C30686" w:rsidRDefault="006F6378" w:rsidP="0094020B">
            <w:pPr>
              <w:pStyle w:val="TAC"/>
              <w:rPr>
                <w:rFonts w:eastAsiaTheme="minorEastAsia"/>
                <w:lang w:val="en-US"/>
              </w:rPr>
            </w:pPr>
            <w:r w:rsidRPr="00C30686">
              <w:rPr>
                <w:rFonts w:eastAsiaTheme="minorEastAsia"/>
                <w:lang w:val="en-US"/>
              </w:rPr>
              <w:t>n2</w:t>
            </w:r>
          </w:p>
        </w:tc>
        <w:tc>
          <w:tcPr>
            <w:tcW w:w="4356" w:type="dxa"/>
            <w:tcBorders>
              <w:top w:val="single" w:sz="4" w:space="0" w:color="auto"/>
              <w:left w:val="single" w:sz="4" w:space="0" w:color="auto"/>
              <w:bottom w:val="single" w:sz="4" w:space="0" w:color="auto"/>
              <w:right w:val="single" w:sz="4" w:space="0" w:color="auto"/>
            </w:tcBorders>
            <w:vAlign w:val="center"/>
          </w:tcPr>
          <w:p w14:paraId="3D670AA6"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351058D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598B2E91" w14:textId="77777777" w:rsidTr="004F423A">
        <w:trPr>
          <w:trHeight w:val="29"/>
        </w:trPr>
        <w:tc>
          <w:tcPr>
            <w:tcW w:w="2742" w:type="dxa"/>
            <w:tcBorders>
              <w:top w:val="nil"/>
              <w:left w:val="single" w:sz="4" w:space="0" w:color="auto"/>
              <w:bottom w:val="nil"/>
              <w:right w:val="single" w:sz="4" w:space="0" w:color="auto"/>
            </w:tcBorders>
            <w:vAlign w:val="center"/>
          </w:tcPr>
          <w:p w14:paraId="183503B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4DD276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33D67AB" w14:textId="77777777" w:rsidR="006F6378" w:rsidRPr="00C30686" w:rsidRDefault="006F6378" w:rsidP="0094020B">
            <w:pPr>
              <w:pStyle w:val="TAC"/>
              <w:rPr>
                <w:rFonts w:eastAsiaTheme="minorEastAsia"/>
                <w:lang w:val="en-US"/>
              </w:rPr>
            </w:pPr>
            <w:r w:rsidRPr="00C30686">
              <w:rPr>
                <w:rFonts w:eastAsiaTheme="minorEastAsia"/>
                <w:lang w:val="en-US"/>
              </w:rPr>
              <w:t>n30</w:t>
            </w:r>
          </w:p>
        </w:tc>
        <w:tc>
          <w:tcPr>
            <w:tcW w:w="4356" w:type="dxa"/>
            <w:tcBorders>
              <w:top w:val="single" w:sz="4" w:space="0" w:color="auto"/>
              <w:left w:val="single" w:sz="4" w:space="0" w:color="auto"/>
              <w:bottom w:val="single" w:sz="4" w:space="0" w:color="auto"/>
              <w:right w:val="single" w:sz="4" w:space="0" w:color="auto"/>
            </w:tcBorders>
            <w:vAlign w:val="center"/>
          </w:tcPr>
          <w:p w14:paraId="15BEEF6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w:t>
            </w:r>
          </w:p>
        </w:tc>
        <w:tc>
          <w:tcPr>
            <w:tcW w:w="2445" w:type="dxa"/>
            <w:tcBorders>
              <w:top w:val="nil"/>
              <w:left w:val="single" w:sz="4" w:space="0" w:color="auto"/>
              <w:bottom w:val="nil"/>
              <w:right w:val="single" w:sz="4" w:space="0" w:color="auto"/>
            </w:tcBorders>
            <w:vAlign w:val="center"/>
          </w:tcPr>
          <w:p w14:paraId="58F21136" w14:textId="77777777" w:rsidR="006F6378" w:rsidRPr="00C30686" w:rsidRDefault="006F6378" w:rsidP="0094020B">
            <w:pPr>
              <w:pStyle w:val="TAC"/>
              <w:rPr>
                <w:rFonts w:eastAsiaTheme="minorEastAsia"/>
                <w:lang w:val="en-US" w:eastAsia="zh-CN"/>
              </w:rPr>
            </w:pPr>
          </w:p>
        </w:tc>
      </w:tr>
      <w:tr w:rsidR="006F6378" w:rsidRPr="00C30686" w14:paraId="4EA4DCC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B86445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78F9C63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136977B" w14:textId="77777777" w:rsidR="006F6378" w:rsidRPr="00C30686" w:rsidRDefault="006F6378" w:rsidP="0094020B">
            <w:pPr>
              <w:pStyle w:val="TAC"/>
              <w:rPr>
                <w:rFonts w:eastAsiaTheme="minorEastAsia"/>
                <w:lang w:val="en-US"/>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465E1FA0"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23F02414" w14:textId="77777777" w:rsidR="006F6378" w:rsidRPr="00C30686" w:rsidRDefault="006F6378" w:rsidP="0094020B">
            <w:pPr>
              <w:pStyle w:val="TAC"/>
              <w:rPr>
                <w:rFonts w:eastAsiaTheme="minorEastAsia"/>
                <w:lang w:val="en-US" w:eastAsia="zh-CN"/>
              </w:rPr>
            </w:pPr>
          </w:p>
        </w:tc>
      </w:tr>
      <w:tr w:rsidR="006F6378" w:rsidRPr="00C30686" w14:paraId="27C9B46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5B652A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CA_n2(2A)-n30A-n77A</w:t>
            </w:r>
          </w:p>
        </w:tc>
        <w:tc>
          <w:tcPr>
            <w:tcW w:w="2785" w:type="dxa"/>
            <w:tcBorders>
              <w:top w:val="single" w:sz="4" w:space="0" w:color="auto"/>
              <w:left w:val="single" w:sz="4" w:space="0" w:color="auto"/>
              <w:bottom w:val="nil"/>
              <w:right w:val="single" w:sz="4" w:space="0" w:color="auto"/>
            </w:tcBorders>
            <w:vAlign w:val="center"/>
          </w:tcPr>
          <w:p w14:paraId="5E8E79E8" w14:textId="77777777" w:rsidR="006F6378" w:rsidRPr="00C30686" w:rsidRDefault="006F6378" w:rsidP="0094020B">
            <w:pPr>
              <w:pStyle w:val="TAC"/>
              <w:rPr>
                <w:rFonts w:eastAsiaTheme="minorEastAsia"/>
                <w:lang w:eastAsia="zh-CN"/>
              </w:rPr>
            </w:pPr>
            <w:r w:rsidRPr="00C30686">
              <w:rPr>
                <w:rFonts w:eastAsiaTheme="minorEastAsia"/>
              </w:rPr>
              <w:t>n77</w:t>
            </w:r>
            <w:r w:rsidRPr="00C30686">
              <w:rPr>
                <w:rFonts w:eastAsiaTheme="minorEastAsia"/>
                <w:vertAlign w:val="superscript"/>
              </w:rPr>
              <w:t>7</w:t>
            </w:r>
          </w:p>
          <w:p w14:paraId="1AE7A8ED" w14:textId="77777777" w:rsidR="006F6378" w:rsidRPr="00C30686" w:rsidRDefault="006F6378" w:rsidP="0094020B">
            <w:pPr>
              <w:pStyle w:val="TAC"/>
              <w:rPr>
                <w:rFonts w:eastAsiaTheme="minorEastAsia"/>
                <w:lang w:val="en-US" w:eastAsia="zh-CN"/>
              </w:rPr>
            </w:pPr>
            <w:r w:rsidRPr="00C30686">
              <w:rPr>
                <w:rFonts w:eastAsiaTheme="minorEastAsia"/>
                <w:lang w:eastAsia="zh-CN"/>
              </w:rPr>
              <w:t>CA_n2A-n30A CA_n2A-n77A</w:t>
            </w:r>
            <w:r w:rsidRPr="00C30686">
              <w:rPr>
                <w:rFonts w:eastAsiaTheme="minorEastAsia"/>
                <w:vertAlign w:val="superscript"/>
                <w:lang w:eastAsia="zh-CN"/>
              </w:rPr>
              <w:t>7</w:t>
            </w:r>
            <w:r w:rsidRPr="00C30686">
              <w:rPr>
                <w:rFonts w:eastAsiaTheme="minorEastAsia"/>
                <w:lang w:eastAsia="zh-CN"/>
              </w:rPr>
              <w:t xml:space="preserve"> CA_n30A-n77A</w:t>
            </w:r>
            <w:r w:rsidRPr="00C30686">
              <w:rPr>
                <w:rFonts w:eastAsiaTheme="minorEastAsia"/>
                <w:vertAlign w:val="superscript"/>
                <w:lang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4448584D" w14:textId="77777777" w:rsidR="006F6378" w:rsidRPr="00C30686" w:rsidRDefault="006F6378" w:rsidP="0094020B">
            <w:pPr>
              <w:pStyle w:val="TAC"/>
              <w:rPr>
                <w:rFonts w:eastAsiaTheme="minorEastAsia"/>
                <w:lang w:val="en-US"/>
              </w:rPr>
            </w:pPr>
            <w:r w:rsidRPr="00C30686">
              <w:rPr>
                <w:rFonts w:eastAsiaTheme="minorEastAsia"/>
                <w:lang w:val="en-US"/>
              </w:rPr>
              <w:t>n2</w:t>
            </w:r>
          </w:p>
        </w:tc>
        <w:tc>
          <w:tcPr>
            <w:tcW w:w="4356" w:type="dxa"/>
            <w:tcBorders>
              <w:top w:val="single" w:sz="4" w:space="0" w:color="auto"/>
              <w:left w:val="single" w:sz="4" w:space="0" w:color="auto"/>
              <w:bottom w:val="single" w:sz="4" w:space="0" w:color="auto"/>
              <w:right w:val="single" w:sz="4" w:space="0" w:color="auto"/>
            </w:tcBorders>
            <w:vAlign w:val="center"/>
          </w:tcPr>
          <w:p w14:paraId="26705166"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CA_n2(2A)_BCS0</w:t>
            </w:r>
          </w:p>
        </w:tc>
        <w:tc>
          <w:tcPr>
            <w:tcW w:w="2445" w:type="dxa"/>
            <w:tcBorders>
              <w:top w:val="single" w:sz="4" w:space="0" w:color="auto"/>
              <w:left w:val="single" w:sz="4" w:space="0" w:color="auto"/>
              <w:bottom w:val="nil"/>
              <w:right w:val="single" w:sz="4" w:space="0" w:color="auto"/>
            </w:tcBorders>
            <w:vAlign w:val="center"/>
          </w:tcPr>
          <w:p w14:paraId="3DEF7E3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1D60EE55" w14:textId="77777777" w:rsidTr="004F423A">
        <w:trPr>
          <w:trHeight w:val="29"/>
        </w:trPr>
        <w:tc>
          <w:tcPr>
            <w:tcW w:w="2742" w:type="dxa"/>
            <w:tcBorders>
              <w:top w:val="nil"/>
              <w:left w:val="single" w:sz="4" w:space="0" w:color="auto"/>
              <w:bottom w:val="nil"/>
              <w:right w:val="single" w:sz="4" w:space="0" w:color="auto"/>
            </w:tcBorders>
            <w:vAlign w:val="center"/>
          </w:tcPr>
          <w:p w14:paraId="0019FA7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FAB033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EA76092" w14:textId="77777777" w:rsidR="006F6378" w:rsidRPr="00C30686" w:rsidRDefault="006F6378" w:rsidP="0094020B">
            <w:pPr>
              <w:pStyle w:val="TAC"/>
              <w:rPr>
                <w:rFonts w:eastAsiaTheme="minorEastAsia"/>
                <w:lang w:val="en-US"/>
              </w:rPr>
            </w:pPr>
            <w:r w:rsidRPr="00C30686">
              <w:rPr>
                <w:rFonts w:eastAsiaTheme="minorEastAsia"/>
                <w:lang w:val="en-US"/>
              </w:rPr>
              <w:t>n30</w:t>
            </w:r>
          </w:p>
        </w:tc>
        <w:tc>
          <w:tcPr>
            <w:tcW w:w="4356" w:type="dxa"/>
            <w:tcBorders>
              <w:top w:val="single" w:sz="4" w:space="0" w:color="auto"/>
              <w:left w:val="single" w:sz="4" w:space="0" w:color="auto"/>
              <w:bottom w:val="single" w:sz="4" w:space="0" w:color="auto"/>
              <w:right w:val="single" w:sz="4" w:space="0" w:color="auto"/>
            </w:tcBorders>
            <w:vAlign w:val="center"/>
          </w:tcPr>
          <w:p w14:paraId="5630B7CD"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w:t>
            </w:r>
          </w:p>
        </w:tc>
        <w:tc>
          <w:tcPr>
            <w:tcW w:w="2445" w:type="dxa"/>
            <w:tcBorders>
              <w:top w:val="nil"/>
              <w:left w:val="single" w:sz="4" w:space="0" w:color="auto"/>
              <w:bottom w:val="nil"/>
              <w:right w:val="single" w:sz="4" w:space="0" w:color="auto"/>
            </w:tcBorders>
            <w:vAlign w:val="center"/>
          </w:tcPr>
          <w:p w14:paraId="2608097E" w14:textId="77777777" w:rsidR="006F6378" w:rsidRPr="00C30686" w:rsidRDefault="006F6378" w:rsidP="0094020B">
            <w:pPr>
              <w:pStyle w:val="TAC"/>
              <w:rPr>
                <w:rFonts w:eastAsiaTheme="minorEastAsia"/>
                <w:lang w:val="en-US" w:eastAsia="zh-CN"/>
              </w:rPr>
            </w:pPr>
          </w:p>
        </w:tc>
      </w:tr>
      <w:tr w:rsidR="006F6378" w:rsidRPr="00C30686" w14:paraId="78958209"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AA3F84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6F7803D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A377530" w14:textId="77777777" w:rsidR="006F6378" w:rsidRPr="00C30686" w:rsidRDefault="006F6378" w:rsidP="0094020B">
            <w:pPr>
              <w:pStyle w:val="TAC"/>
              <w:rPr>
                <w:rFonts w:eastAsiaTheme="minorEastAsia"/>
                <w:lang w:val="en-US"/>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6C97B3D6"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12DB0D2F" w14:textId="77777777" w:rsidR="006F6378" w:rsidRPr="00C30686" w:rsidRDefault="006F6378" w:rsidP="0094020B">
            <w:pPr>
              <w:pStyle w:val="TAC"/>
              <w:rPr>
                <w:rFonts w:eastAsiaTheme="minorEastAsia"/>
                <w:lang w:val="en-US" w:eastAsia="zh-CN"/>
              </w:rPr>
            </w:pPr>
          </w:p>
        </w:tc>
      </w:tr>
      <w:tr w:rsidR="006F6378" w:rsidRPr="00C30686" w14:paraId="56F69618"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AAA9BCB" w14:textId="77777777" w:rsidR="006F6378" w:rsidRPr="00C30686" w:rsidRDefault="006F6378" w:rsidP="0094020B">
            <w:pPr>
              <w:pStyle w:val="TAC"/>
              <w:rPr>
                <w:rFonts w:eastAsiaTheme="minorEastAsia"/>
                <w:lang w:val="en-US" w:eastAsia="zh-CN"/>
              </w:rPr>
            </w:pPr>
            <w:r w:rsidRPr="00C30686">
              <w:rPr>
                <w:kern w:val="2"/>
                <w:szCs w:val="22"/>
                <w:lang w:val="en-US" w:eastAsia="zh-CN"/>
              </w:rPr>
              <w:t>CA_n2(2A)-n30A-n77(2A)</w:t>
            </w:r>
          </w:p>
        </w:tc>
        <w:tc>
          <w:tcPr>
            <w:tcW w:w="2785" w:type="dxa"/>
            <w:tcBorders>
              <w:top w:val="single" w:sz="4" w:space="0" w:color="auto"/>
              <w:left w:val="single" w:sz="4" w:space="0" w:color="auto"/>
              <w:bottom w:val="nil"/>
              <w:right w:val="single" w:sz="4" w:space="0" w:color="auto"/>
            </w:tcBorders>
            <w:vAlign w:val="center"/>
          </w:tcPr>
          <w:p w14:paraId="1E276C6D" w14:textId="77777777" w:rsidR="006F6378" w:rsidRPr="00C30686" w:rsidRDefault="006F6378" w:rsidP="0094020B">
            <w:pPr>
              <w:pStyle w:val="TAC"/>
              <w:rPr>
                <w:rFonts w:eastAsiaTheme="minorEastAsia"/>
              </w:rPr>
            </w:pPr>
            <w:r w:rsidRPr="00C30686">
              <w:rPr>
                <w:rFonts w:eastAsiaTheme="minorEastAsia"/>
              </w:rPr>
              <w:t>n77</w:t>
            </w:r>
            <w:r w:rsidRPr="00C30686">
              <w:rPr>
                <w:rFonts w:eastAsiaTheme="minorEastAsia"/>
                <w:vertAlign w:val="superscript"/>
              </w:rPr>
              <w:t>7</w:t>
            </w:r>
          </w:p>
          <w:p w14:paraId="6977557B" w14:textId="77777777" w:rsidR="006F6378" w:rsidRPr="00C30686" w:rsidRDefault="006F6378" w:rsidP="0094020B">
            <w:pPr>
              <w:pStyle w:val="TAC"/>
              <w:rPr>
                <w:rFonts w:eastAsiaTheme="minorEastAsia"/>
                <w:lang w:val="en-US" w:eastAsia="zh-CN"/>
              </w:rPr>
            </w:pPr>
            <w:r w:rsidRPr="00C30686">
              <w:rPr>
                <w:kern w:val="2"/>
                <w:szCs w:val="22"/>
                <w:lang w:val="en-US" w:eastAsia="zh-CN"/>
              </w:rPr>
              <w:t>CA_n2A-n30A CA_n2A-n77A</w:t>
            </w:r>
            <w:r w:rsidRPr="00C30686">
              <w:rPr>
                <w:rFonts w:eastAsiaTheme="minorEastAsia"/>
                <w:vertAlign w:val="superscript"/>
                <w:lang w:eastAsia="zh-CN"/>
              </w:rPr>
              <w:t>7</w:t>
            </w:r>
            <w:r w:rsidRPr="00C30686">
              <w:rPr>
                <w:kern w:val="2"/>
                <w:szCs w:val="22"/>
                <w:lang w:val="en-US" w:eastAsia="zh-CN"/>
              </w:rPr>
              <w:t xml:space="preserve"> CA_n30A-n77A</w:t>
            </w:r>
            <w:r w:rsidRPr="00C30686">
              <w:rPr>
                <w:rFonts w:eastAsiaTheme="minorEastAsia"/>
                <w:vertAlign w:val="superscript"/>
                <w:lang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22173F41" w14:textId="77777777" w:rsidR="006F6378" w:rsidRPr="00C30686" w:rsidRDefault="006F6378" w:rsidP="0094020B">
            <w:pPr>
              <w:pStyle w:val="TAC"/>
              <w:rPr>
                <w:rFonts w:eastAsiaTheme="minorEastAsia"/>
                <w:lang w:val="en-US"/>
              </w:rPr>
            </w:pPr>
            <w:r w:rsidRPr="00C30686">
              <w:rPr>
                <w:kern w:val="2"/>
                <w:szCs w:val="22"/>
                <w:lang w:val="en-US"/>
              </w:rPr>
              <w:t>n2</w:t>
            </w:r>
          </w:p>
        </w:tc>
        <w:tc>
          <w:tcPr>
            <w:tcW w:w="4356" w:type="dxa"/>
            <w:tcBorders>
              <w:top w:val="single" w:sz="4" w:space="0" w:color="auto"/>
              <w:left w:val="single" w:sz="4" w:space="0" w:color="auto"/>
              <w:bottom w:val="single" w:sz="4" w:space="0" w:color="auto"/>
              <w:right w:val="single" w:sz="4" w:space="0" w:color="auto"/>
            </w:tcBorders>
            <w:vAlign w:val="center"/>
          </w:tcPr>
          <w:p w14:paraId="70E265D8"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color w:val="000000"/>
                <w:szCs w:val="18"/>
                <w:lang w:val="en-US" w:eastAsia="zh-CN" w:bidi="ar"/>
              </w:rPr>
              <w:t>CA_n2(2A)_BCS0</w:t>
            </w:r>
          </w:p>
        </w:tc>
        <w:tc>
          <w:tcPr>
            <w:tcW w:w="2445" w:type="dxa"/>
            <w:tcBorders>
              <w:top w:val="single" w:sz="4" w:space="0" w:color="auto"/>
              <w:left w:val="single" w:sz="4" w:space="0" w:color="auto"/>
              <w:bottom w:val="nil"/>
              <w:right w:val="single" w:sz="4" w:space="0" w:color="auto"/>
            </w:tcBorders>
            <w:vAlign w:val="center"/>
          </w:tcPr>
          <w:p w14:paraId="386A0961" w14:textId="77777777" w:rsidR="006F6378" w:rsidRPr="00C30686" w:rsidRDefault="006F6378" w:rsidP="0094020B">
            <w:pPr>
              <w:pStyle w:val="TAC"/>
              <w:rPr>
                <w:rFonts w:eastAsiaTheme="minorEastAsia"/>
                <w:lang w:val="en-US" w:eastAsia="zh-CN"/>
              </w:rPr>
            </w:pPr>
            <w:r w:rsidRPr="00C30686">
              <w:rPr>
                <w:kern w:val="2"/>
                <w:szCs w:val="22"/>
                <w:lang w:val="en-US" w:eastAsia="zh-CN"/>
              </w:rPr>
              <w:t>0</w:t>
            </w:r>
          </w:p>
        </w:tc>
      </w:tr>
      <w:tr w:rsidR="006F6378" w:rsidRPr="00C30686" w14:paraId="71698D20" w14:textId="77777777" w:rsidTr="004F423A">
        <w:trPr>
          <w:trHeight w:val="29"/>
        </w:trPr>
        <w:tc>
          <w:tcPr>
            <w:tcW w:w="2742" w:type="dxa"/>
            <w:tcBorders>
              <w:top w:val="nil"/>
              <w:left w:val="single" w:sz="4" w:space="0" w:color="auto"/>
              <w:bottom w:val="nil"/>
              <w:right w:val="single" w:sz="4" w:space="0" w:color="auto"/>
            </w:tcBorders>
            <w:vAlign w:val="center"/>
          </w:tcPr>
          <w:p w14:paraId="4CE8F7F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07E02D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D3EF354" w14:textId="77777777" w:rsidR="006F6378" w:rsidRPr="00C30686" w:rsidRDefault="006F6378" w:rsidP="0094020B">
            <w:pPr>
              <w:pStyle w:val="TAC"/>
              <w:rPr>
                <w:rFonts w:eastAsiaTheme="minorEastAsia"/>
                <w:lang w:val="en-US"/>
              </w:rPr>
            </w:pPr>
            <w:r w:rsidRPr="00C30686">
              <w:rPr>
                <w:kern w:val="2"/>
                <w:szCs w:val="22"/>
                <w:lang w:val="en-US"/>
              </w:rPr>
              <w:t>n30</w:t>
            </w:r>
          </w:p>
        </w:tc>
        <w:tc>
          <w:tcPr>
            <w:tcW w:w="4356" w:type="dxa"/>
            <w:tcBorders>
              <w:top w:val="single" w:sz="4" w:space="0" w:color="auto"/>
              <w:left w:val="single" w:sz="4" w:space="0" w:color="auto"/>
              <w:bottom w:val="single" w:sz="4" w:space="0" w:color="auto"/>
              <w:right w:val="single" w:sz="4" w:space="0" w:color="auto"/>
            </w:tcBorders>
            <w:vAlign w:val="center"/>
          </w:tcPr>
          <w:p w14:paraId="1309AA78"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color w:val="000000"/>
                <w:szCs w:val="18"/>
                <w:lang w:val="en-US" w:eastAsia="zh-CN" w:bidi="ar"/>
              </w:rPr>
              <w:t>5, 10</w:t>
            </w:r>
          </w:p>
        </w:tc>
        <w:tc>
          <w:tcPr>
            <w:tcW w:w="2445" w:type="dxa"/>
            <w:tcBorders>
              <w:top w:val="nil"/>
              <w:left w:val="single" w:sz="4" w:space="0" w:color="auto"/>
              <w:bottom w:val="nil"/>
              <w:right w:val="single" w:sz="4" w:space="0" w:color="auto"/>
            </w:tcBorders>
            <w:vAlign w:val="center"/>
          </w:tcPr>
          <w:p w14:paraId="74DD85F9" w14:textId="77777777" w:rsidR="006F6378" w:rsidRPr="00C30686" w:rsidRDefault="006F6378" w:rsidP="0094020B">
            <w:pPr>
              <w:pStyle w:val="TAC"/>
              <w:rPr>
                <w:rFonts w:eastAsiaTheme="minorEastAsia"/>
                <w:lang w:val="en-US" w:eastAsia="zh-CN"/>
              </w:rPr>
            </w:pPr>
          </w:p>
        </w:tc>
      </w:tr>
      <w:tr w:rsidR="006F6378" w:rsidRPr="00C30686" w14:paraId="5167E1FB"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958059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40DAC97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46FDE2E" w14:textId="77777777" w:rsidR="006F6378" w:rsidRPr="00C30686" w:rsidRDefault="006F6378" w:rsidP="0094020B">
            <w:pPr>
              <w:pStyle w:val="TAC"/>
              <w:rPr>
                <w:rFonts w:eastAsiaTheme="minorEastAsia"/>
                <w:lang w:val="en-US"/>
              </w:rPr>
            </w:pPr>
            <w:r w:rsidRPr="00C30686">
              <w:rPr>
                <w:kern w:val="2"/>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72AB5F87"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color w:val="000000"/>
                <w:szCs w:val="18"/>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337CAF8F" w14:textId="77777777" w:rsidR="006F6378" w:rsidRPr="00C30686" w:rsidRDefault="006F6378" w:rsidP="0094020B">
            <w:pPr>
              <w:pStyle w:val="TAC"/>
              <w:rPr>
                <w:rFonts w:eastAsiaTheme="minorEastAsia"/>
                <w:lang w:val="en-US" w:eastAsia="zh-CN"/>
              </w:rPr>
            </w:pPr>
          </w:p>
        </w:tc>
      </w:tr>
      <w:tr w:rsidR="006F6378" w:rsidRPr="00C30686" w14:paraId="6A05FA0D"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9553CA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CA_n2A-n48A-n66A</w:t>
            </w:r>
          </w:p>
        </w:tc>
        <w:tc>
          <w:tcPr>
            <w:tcW w:w="2785" w:type="dxa"/>
            <w:tcBorders>
              <w:top w:val="single" w:sz="4" w:space="0" w:color="auto"/>
              <w:left w:val="single" w:sz="4" w:space="0" w:color="auto"/>
              <w:bottom w:val="nil"/>
              <w:right w:val="single" w:sz="4" w:space="0" w:color="auto"/>
            </w:tcBorders>
            <w:vAlign w:val="center"/>
          </w:tcPr>
          <w:p w14:paraId="76042CFA" w14:textId="77777777" w:rsidR="006F6378" w:rsidRPr="00C30686" w:rsidRDefault="006F6378" w:rsidP="0094020B">
            <w:pPr>
              <w:pStyle w:val="TAC"/>
              <w:rPr>
                <w:rFonts w:eastAsia="MS Mincho" w:cs="Arial"/>
                <w:color w:val="000000"/>
                <w:szCs w:val="18"/>
                <w:lang w:val="en-US"/>
              </w:rPr>
            </w:pPr>
            <w:r w:rsidRPr="00C30686">
              <w:rPr>
                <w:rFonts w:eastAsia="MS Mincho" w:cs="Arial"/>
                <w:color w:val="000000"/>
                <w:szCs w:val="18"/>
                <w:lang w:val="en-US"/>
              </w:rPr>
              <w:t>CA_n2A-n48A</w:t>
            </w:r>
          </w:p>
          <w:p w14:paraId="193E6504" w14:textId="77777777" w:rsidR="006F6378" w:rsidRPr="00C30686" w:rsidRDefault="006F6378" w:rsidP="0094020B">
            <w:pPr>
              <w:pStyle w:val="TAC"/>
              <w:rPr>
                <w:rFonts w:eastAsia="MS Mincho" w:cs="Arial"/>
                <w:color w:val="000000"/>
                <w:szCs w:val="18"/>
                <w:lang w:val="en-US"/>
              </w:rPr>
            </w:pPr>
            <w:r w:rsidRPr="00C30686">
              <w:rPr>
                <w:rFonts w:eastAsia="MS Mincho" w:cs="Arial"/>
                <w:color w:val="000000"/>
                <w:szCs w:val="18"/>
                <w:lang w:val="en-US"/>
              </w:rPr>
              <w:t>CA_n2A-n66A</w:t>
            </w:r>
          </w:p>
          <w:p w14:paraId="09B5F70A" w14:textId="77777777" w:rsidR="006F6378" w:rsidRPr="00C30686" w:rsidRDefault="006F6378" w:rsidP="0094020B">
            <w:pPr>
              <w:pStyle w:val="TAC"/>
              <w:rPr>
                <w:rFonts w:eastAsiaTheme="minorEastAsia"/>
                <w:lang w:val="en-US" w:eastAsia="zh-CN"/>
              </w:rPr>
            </w:pPr>
            <w:r w:rsidRPr="00C30686">
              <w:rPr>
                <w:rFonts w:eastAsia="MS Mincho" w:cs="Arial"/>
                <w:color w:val="000000"/>
                <w:szCs w:val="18"/>
                <w:lang w:val="en-US"/>
              </w:rPr>
              <w:t>CA_n48A-n66A</w:t>
            </w:r>
          </w:p>
        </w:tc>
        <w:tc>
          <w:tcPr>
            <w:tcW w:w="1259" w:type="dxa"/>
            <w:tcBorders>
              <w:top w:val="single" w:sz="4" w:space="0" w:color="auto"/>
              <w:left w:val="single" w:sz="4" w:space="0" w:color="auto"/>
              <w:bottom w:val="single" w:sz="4" w:space="0" w:color="auto"/>
              <w:right w:val="single" w:sz="4" w:space="0" w:color="auto"/>
            </w:tcBorders>
            <w:vAlign w:val="center"/>
          </w:tcPr>
          <w:p w14:paraId="24D2F10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w:t>
            </w:r>
          </w:p>
        </w:tc>
        <w:tc>
          <w:tcPr>
            <w:tcW w:w="4356" w:type="dxa"/>
            <w:tcBorders>
              <w:top w:val="single" w:sz="4" w:space="0" w:color="auto"/>
              <w:left w:val="single" w:sz="4" w:space="0" w:color="auto"/>
              <w:bottom w:val="single" w:sz="4" w:space="0" w:color="auto"/>
              <w:right w:val="single" w:sz="4" w:space="0" w:color="auto"/>
            </w:tcBorders>
            <w:vAlign w:val="center"/>
          </w:tcPr>
          <w:p w14:paraId="4B7594CD"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78DA4E97"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0</w:t>
            </w:r>
          </w:p>
        </w:tc>
      </w:tr>
      <w:tr w:rsidR="006F6378" w:rsidRPr="00C30686" w14:paraId="70049E60" w14:textId="77777777" w:rsidTr="004F423A">
        <w:trPr>
          <w:trHeight w:val="29"/>
        </w:trPr>
        <w:tc>
          <w:tcPr>
            <w:tcW w:w="2742" w:type="dxa"/>
            <w:tcBorders>
              <w:top w:val="nil"/>
              <w:left w:val="single" w:sz="4" w:space="0" w:color="auto"/>
              <w:bottom w:val="nil"/>
              <w:right w:val="single" w:sz="4" w:space="0" w:color="auto"/>
            </w:tcBorders>
            <w:vAlign w:val="center"/>
          </w:tcPr>
          <w:p w14:paraId="0256C70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61E062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8DEB8E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736818E8"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5, 10, 15, 20, 30, 40, 50, 60, 70, 80, 90, 100</w:t>
            </w:r>
          </w:p>
        </w:tc>
        <w:tc>
          <w:tcPr>
            <w:tcW w:w="2445" w:type="dxa"/>
            <w:tcBorders>
              <w:top w:val="nil"/>
              <w:left w:val="single" w:sz="4" w:space="0" w:color="auto"/>
              <w:bottom w:val="nil"/>
              <w:right w:val="single" w:sz="4" w:space="0" w:color="auto"/>
            </w:tcBorders>
            <w:vAlign w:val="center"/>
          </w:tcPr>
          <w:p w14:paraId="7B9075D0"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5D3E743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C3CC5C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427C5BB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7D6DE5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491C49D5"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single" w:sz="4" w:space="0" w:color="auto"/>
              <w:right w:val="single" w:sz="4" w:space="0" w:color="auto"/>
            </w:tcBorders>
            <w:vAlign w:val="center"/>
          </w:tcPr>
          <w:p w14:paraId="5D4939E2"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0834B262"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FFCFEAE"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rPr>
              <w:t>CA_n2A-n48(A-B)-n66A</w:t>
            </w:r>
          </w:p>
        </w:tc>
        <w:tc>
          <w:tcPr>
            <w:tcW w:w="2785" w:type="dxa"/>
            <w:tcBorders>
              <w:top w:val="single" w:sz="4" w:space="0" w:color="auto"/>
              <w:left w:val="single" w:sz="4" w:space="0" w:color="auto"/>
              <w:bottom w:val="nil"/>
              <w:right w:val="single" w:sz="4" w:space="0" w:color="auto"/>
            </w:tcBorders>
            <w:vAlign w:val="center"/>
          </w:tcPr>
          <w:p w14:paraId="67C3227D" w14:textId="77777777" w:rsidR="006F6378" w:rsidRPr="00C30686" w:rsidRDefault="006F6378" w:rsidP="0094020B">
            <w:pPr>
              <w:pStyle w:val="TAC"/>
              <w:rPr>
                <w:rFonts w:eastAsia="MS Mincho" w:cs="Arial"/>
                <w:color w:val="000000"/>
                <w:szCs w:val="18"/>
                <w:lang w:val="en-US"/>
              </w:rPr>
            </w:pPr>
            <w:r w:rsidRPr="00C30686">
              <w:rPr>
                <w:rFonts w:eastAsia="MS Mincho" w:cs="Arial"/>
                <w:color w:val="000000"/>
                <w:szCs w:val="18"/>
                <w:lang w:val="en-US"/>
              </w:rPr>
              <w:t>CA_n2A-n48A</w:t>
            </w:r>
          </w:p>
          <w:p w14:paraId="440F07FA" w14:textId="77777777" w:rsidR="006F6378" w:rsidRPr="00C30686" w:rsidRDefault="006F6378" w:rsidP="0094020B">
            <w:pPr>
              <w:pStyle w:val="TAC"/>
              <w:rPr>
                <w:rFonts w:eastAsia="MS Mincho" w:cs="Arial"/>
                <w:color w:val="000000"/>
                <w:szCs w:val="18"/>
                <w:lang w:val="en-US"/>
              </w:rPr>
            </w:pPr>
            <w:r w:rsidRPr="00C30686">
              <w:rPr>
                <w:rFonts w:eastAsia="MS Mincho" w:cs="Arial"/>
                <w:color w:val="000000"/>
                <w:szCs w:val="18"/>
                <w:lang w:val="en-US"/>
              </w:rPr>
              <w:t>CA_n2A-n66A</w:t>
            </w:r>
          </w:p>
          <w:p w14:paraId="0FB1D13F" w14:textId="77777777" w:rsidR="006F6378" w:rsidRPr="00C30686" w:rsidRDefault="006F6378" w:rsidP="0094020B">
            <w:pPr>
              <w:pStyle w:val="TAC"/>
              <w:rPr>
                <w:rFonts w:eastAsiaTheme="minorEastAsia"/>
                <w:lang w:val="en-US" w:eastAsia="zh-CN"/>
              </w:rPr>
            </w:pPr>
            <w:r w:rsidRPr="00C30686">
              <w:rPr>
                <w:rFonts w:eastAsia="MS Mincho" w:cs="Arial"/>
                <w:color w:val="000000"/>
                <w:szCs w:val="18"/>
                <w:lang w:val="en-US"/>
              </w:rPr>
              <w:t>CA_n48A-n66A</w:t>
            </w:r>
          </w:p>
        </w:tc>
        <w:tc>
          <w:tcPr>
            <w:tcW w:w="1259" w:type="dxa"/>
            <w:tcBorders>
              <w:top w:val="single" w:sz="4" w:space="0" w:color="auto"/>
              <w:left w:val="single" w:sz="4" w:space="0" w:color="auto"/>
              <w:bottom w:val="single" w:sz="4" w:space="0" w:color="auto"/>
              <w:right w:val="single" w:sz="4" w:space="0" w:color="auto"/>
            </w:tcBorders>
            <w:vAlign w:val="center"/>
          </w:tcPr>
          <w:p w14:paraId="33B5260B"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rPr>
              <w:t>n2</w:t>
            </w:r>
          </w:p>
        </w:tc>
        <w:tc>
          <w:tcPr>
            <w:tcW w:w="4356" w:type="dxa"/>
            <w:tcBorders>
              <w:top w:val="single" w:sz="4" w:space="0" w:color="auto"/>
              <w:left w:val="single" w:sz="4" w:space="0" w:color="auto"/>
              <w:bottom w:val="single" w:sz="4" w:space="0" w:color="auto"/>
              <w:right w:val="single" w:sz="4" w:space="0" w:color="auto"/>
            </w:tcBorders>
            <w:vAlign w:val="center"/>
          </w:tcPr>
          <w:p w14:paraId="47814AC3" w14:textId="77777777" w:rsidR="006F6378" w:rsidRPr="00C30686" w:rsidRDefault="006F6378" w:rsidP="0094020B">
            <w:pPr>
              <w:pStyle w:val="TAC"/>
              <w:rPr>
                <w:rFonts w:ascii="Calibri" w:eastAsiaTheme="minorEastAsia" w:hAnsi="Calibri" w:cs="Arial"/>
                <w:sz w:val="21"/>
                <w:szCs w:val="18"/>
                <w:lang w:val="en-US" w:eastAsia="zh-CN"/>
              </w:rPr>
            </w:pPr>
            <w:r w:rsidRPr="00C30686">
              <w:rPr>
                <w:rFonts w:eastAsiaTheme="minorEastAsia" w:cs="Arial"/>
                <w:color w:val="000000"/>
                <w:szCs w:val="18"/>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461E01B7"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0</w:t>
            </w:r>
          </w:p>
        </w:tc>
      </w:tr>
      <w:tr w:rsidR="006F6378" w:rsidRPr="00C30686" w14:paraId="128E7A61" w14:textId="77777777" w:rsidTr="004F423A">
        <w:trPr>
          <w:trHeight w:val="29"/>
        </w:trPr>
        <w:tc>
          <w:tcPr>
            <w:tcW w:w="2742" w:type="dxa"/>
            <w:tcBorders>
              <w:top w:val="nil"/>
              <w:left w:val="single" w:sz="4" w:space="0" w:color="auto"/>
              <w:bottom w:val="nil"/>
              <w:right w:val="single" w:sz="4" w:space="0" w:color="auto"/>
            </w:tcBorders>
            <w:vAlign w:val="center"/>
          </w:tcPr>
          <w:p w14:paraId="68AC187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D33764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A4D74F6"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788CBBCF" w14:textId="77777777" w:rsidR="006F6378" w:rsidRPr="00C30686" w:rsidRDefault="006F6378" w:rsidP="0094020B">
            <w:pPr>
              <w:pStyle w:val="TAC"/>
              <w:rPr>
                <w:rFonts w:ascii="Calibri" w:eastAsiaTheme="minorEastAsia" w:hAnsi="Calibri" w:cs="Arial"/>
                <w:sz w:val="21"/>
                <w:szCs w:val="18"/>
                <w:lang w:val="en-US" w:eastAsia="zh-CN"/>
              </w:rPr>
            </w:pPr>
            <w:r w:rsidRPr="00C30686">
              <w:rPr>
                <w:rFonts w:eastAsiaTheme="minorEastAsia" w:cs="Arial"/>
                <w:color w:val="000000"/>
                <w:szCs w:val="18"/>
                <w:lang w:val="en-US" w:eastAsia="zh-CN" w:bidi="ar"/>
              </w:rPr>
              <w:t>CA_n48(A-B)_BCS0</w:t>
            </w:r>
          </w:p>
        </w:tc>
        <w:tc>
          <w:tcPr>
            <w:tcW w:w="2445" w:type="dxa"/>
            <w:tcBorders>
              <w:top w:val="nil"/>
              <w:left w:val="single" w:sz="4" w:space="0" w:color="auto"/>
              <w:bottom w:val="nil"/>
              <w:right w:val="single" w:sz="4" w:space="0" w:color="auto"/>
            </w:tcBorders>
            <w:vAlign w:val="center"/>
          </w:tcPr>
          <w:p w14:paraId="4A0DE81D" w14:textId="77777777" w:rsidR="006F6378" w:rsidRPr="00C30686" w:rsidRDefault="006F6378" w:rsidP="0094020B">
            <w:pPr>
              <w:pStyle w:val="TAC"/>
              <w:rPr>
                <w:rFonts w:ascii="Calibri" w:eastAsiaTheme="minorEastAsia" w:hAnsi="Calibri" w:cs="Arial"/>
                <w:sz w:val="21"/>
                <w:szCs w:val="18"/>
                <w:lang w:val="en-US" w:eastAsia="zh-CN"/>
              </w:rPr>
            </w:pPr>
          </w:p>
        </w:tc>
      </w:tr>
      <w:tr w:rsidR="006F6378" w:rsidRPr="00C30686" w14:paraId="56574BD3" w14:textId="77777777" w:rsidTr="004F423A">
        <w:trPr>
          <w:trHeight w:val="29"/>
        </w:trPr>
        <w:tc>
          <w:tcPr>
            <w:tcW w:w="2742" w:type="dxa"/>
            <w:tcBorders>
              <w:top w:val="nil"/>
              <w:left w:val="single" w:sz="4" w:space="0" w:color="auto"/>
              <w:bottom w:val="nil"/>
              <w:right w:val="single" w:sz="4" w:space="0" w:color="auto"/>
            </w:tcBorders>
            <w:vAlign w:val="center"/>
          </w:tcPr>
          <w:p w14:paraId="7EF9868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5AB824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FB09F8C"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15E5B6F2" w14:textId="77777777" w:rsidR="006F6378" w:rsidRPr="00C30686" w:rsidRDefault="006F6378" w:rsidP="0094020B">
            <w:pPr>
              <w:pStyle w:val="TAC"/>
              <w:rPr>
                <w:rFonts w:ascii="Calibri" w:eastAsiaTheme="minorEastAsia" w:hAnsi="Calibri" w:cs="Arial"/>
                <w:sz w:val="21"/>
                <w:szCs w:val="18"/>
                <w:lang w:val="en-US" w:eastAsia="zh-CN"/>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single" w:sz="4" w:space="0" w:color="auto"/>
              <w:right w:val="single" w:sz="4" w:space="0" w:color="auto"/>
            </w:tcBorders>
            <w:vAlign w:val="center"/>
          </w:tcPr>
          <w:p w14:paraId="28A829C6"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04FB85B2" w14:textId="77777777" w:rsidTr="004F423A">
        <w:trPr>
          <w:trHeight w:val="29"/>
        </w:trPr>
        <w:tc>
          <w:tcPr>
            <w:tcW w:w="2742" w:type="dxa"/>
            <w:tcBorders>
              <w:top w:val="nil"/>
              <w:left w:val="single" w:sz="4" w:space="0" w:color="auto"/>
              <w:bottom w:val="nil"/>
              <w:right w:val="single" w:sz="4" w:space="0" w:color="auto"/>
            </w:tcBorders>
            <w:vAlign w:val="center"/>
          </w:tcPr>
          <w:p w14:paraId="6E04AEA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4ACFDB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B8DD5B5"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rPr>
              <w:t>n2</w:t>
            </w:r>
          </w:p>
        </w:tc>
        <w:tc>
          <w:tcPr>
            <w:tcW w:w="4356" w:type="dxa"/>
            <w:tcBorders>
              <w:top w:val="single" w:sz="4" w:space="0" w:color="auto"/>
              <w:left w:val="single" w:sz="4" w:space="0" w:color="auto"/>
              <w:bottom w:val="single" w:sz="4" w:space="0" w:color="auto"/>
              <w:right w:val="single" w:sz="4" w:space="0" w:color="auto"/>
            </w:tcBorders>
            <w:vAlign w:val="center"/>
          </w:tcPr>
          <w:p w14:paraId="4B4C4922" w14:textId="77777777" w:rsidR="006F6378" w:rsidRPr="00C30686" w:rsidRDefault="006F6378" w:rsidP="0094020B">
            <w:pPr>
              <w:pStyle w:val="TAC"/>
              <w:rPr>
                <w:rFonts w:ascii="Calibri" w:eastAsiaTheme="minorEastAsia" w:hAnsi="Calibri" w:cs="Arial"/>
                <w:sz w:val="21"/>
                <w:szCs w:val="18"/>
                <w:lang w:val="en-US" w:eastAsia="zh-CN"/>
              </w:rPr>
            </w:pPr>
            <w:r w:rsidRPr="00C30686">
              <w:rPr>
                <w:rFonts w:eastAsiaTheme="minorEastAsia" w:cs="Arial"/>
                <w:color w:val="000000"/>
                <w:szCs w:val="18"/>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489E8906"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1</w:t>
            </w:r>
          </w:p>
        </w:tc>
      </w:tr>
      <w:tr w:rsidR="006F6378" w:rsidRPr="00C30686" w14:paraId="6FCAD71F" w14:textId="77777777" w:rsidTr="004F423A">
        <w:trPr>
          <w:trHeight w:val="29"/>
        </w:trPr>
        <w:tc>
          <w:tcPr>
            <w:tcW w:w="2742" w:type="dxa"/>
            <w:tcBorders>
              <w:top w:val="nil"/>
              <w:left w:val="single" w:sz="4" w:space="0" w:color="auto"/>
              <w:bottom w:val="nil"/>
              <w:right w:val="single" w:sz="4" w:space="0" w:color="auto"/>
            </w:tcBorders>
            <w:vAlign w:val="center"/>
          </w:tcPr>
          <w:p w14:paraId="4044C15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8B967D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BD08E85"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3AF87D1A" w14:textId="77777777" w:rsidR="006F6378" w:rsidRPr="00C30686" w:rsidRDefault="006F6378" w:rsidP="0094020B">
            <w:pPr>
              <w:pStyle w:val="TAC"/>
              <w:rPr>
                <w:rFonts w:ascii="Calibri" w:eastAsiaTheme="minorEastAsia" w:hAnsi="Calibri" w:cs="Arial"/>
                <w:sz w:val="21"/>
                <w:szCs w:val="18"/>
                <w:lang w:val="en-US" w:eastAsia="zh-CN"/>
              </w:rPr>
            </w:pPr>
            <w:r w:rsidRPr="00C30686">
              <w:rPr>
                <w:rFonts w:eastAsiaTheme="minorEastAsia" w:cs="Arial"/>
                <w:color w:val="000000"/>
                <w:szCs w:val="18"/>
                <w:lang w:val="en-US" w:eastAsia="zh-CN" w:bidi="ar"/>
              </w:rPr>
              <w:t>CA_n48(A-B)_BCS1</w:t>
            </w:r>
          </w:p>
        </w:tc>
        <w:tc>
          <w:tcPr>
            <w:tcW w:w="2445" w:type="dxa"/>
            <w:tcBorders>
              <w:top w:val="nil"/>
              <w:left w:val="single" w:sz="4" w:space="0" w:color="auto"/>
              <w:bottom w:val="nil"/>
              <w:right w:val="single" w:sz="4" w:space="0" w:color="auto"/>
            </w:tcBorders>
            <w:vAlign w:val="center"/>
          </w:tcPr>
          <w:p w14:paraId="69E420CA"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7C174D73"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3ABB62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7D76B8D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E9D5044"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041D23D6" w14:textId="77777777" w:rsidR="006F6378" w:rsidRPr="00C30686" w:rsidRDefault="006F6378" w:rsidP="0094020B">
            <w:pPr>
              <w:pStyle w:val="TAC"/>
              <w:rPr>
                <w:rFonts w:ascii="Calibri" w:eastAsiaTheme="minorEastAsia" w:hAnsi="Calibri" w:cs="Arial"/>
                <w:sz w:val="21"/>
                <w:szCs w:val="18"/>
                <w:lang w:val="en-US" w:eastAsia="zh-CN"/>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single" w:sz="4" w:space="0" w:color="auto"/>
              <w:right w:val="single" w:sz="4" w:space="0" w:color="auto"/>
            </w:tcBorders>
            <w:vAlign w:val="center"/>
          </w:tcPr>
          <w:p w14:paraId="6CF48821"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24644081" w14:textId="77777777" w:rsidTr="004F423A">
        <w:trPr>
          <w:trHeight w:val="29"/>
        </w:trPr>
        <w:tc>
          <w:tcPr>
            <w:tcW w:w="2742" w:type="dxa"/>
            <w:tcBorders>
              <w:top w:val="single" w:sz="4" w:space="0" w:color="auto"/>
              <w:left w:val="single" w:sz="4" w:space="0" w:color="auto"/>
              <w:bottom w:val="nil"/>
              <w:right w:val="single" w:sz="4" w:space="0" w:color="auto"/>
            </w:tcBorders>
          </w:tcPr>
          <w:p w14:paraId="2503318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CA_n2A-n48B-n66A</w:t>
            </w:r>
          </w:p>
        </w:tc>
        <w:tc>
          <w:tcPr>
            <w:tcW w:w="2785" w:type="dxa"/>
            <w:tcBorders>
              <w:top w:val="single" w:sz="4" w:space="0" w:color="auto"/>
              <w:left w:val="single" w:sz="4" w:space="0" w:color="auto"/>
              <w:bottom w:val="nil"/>
              <w:right w:val="single" w:sz="4" w:space="0" w:color="auto"/>
            </w:tcBorders>
            <w:vAlign w:val="center"/>
          </w:tcPr>
          <w:p w14:paraId="069018E2" w14:textId="77777777" w:rsidR="006F6378" w:rsidRPr="00C30686" w:rsidRDefault="006F6378" w:rsidP="0094020B">
            <w:pPr>
              <w:pStyle w:val="TAC"/>
              <w:rPr>
                <w:rFonts w:eastAsia="MS Mincho" w:cs="Arial"/>
                <w:color w:val="000000"/>
                <w:szCs w:val="18"/>
                <w:lang w:val="en-US"/>
              </w:rPr>
            </w:pPr>
            <w:r w:rsidRPr="00C30686">
              <w:rPr>
                <w:rFonts w:eastAsia="MS Mincho" w:cs="Arial"/>
                <w:color w:val="000000"/>
                <w:szCs w:val="18"/>
                <w:lang w:val="en-US"/>
              </w:rPr>
              <w:t>CA_n48B</w:t>
            </w:r>
          </w:p>
          <w:p w14:paraId="61174DD9" w14:textId="77777777" w:rsidR="006F6378" w:rsidRPr="00C30686" w:rsidRDefault="006F6378" w:rsidP="0094020B">
            <w:pPr>
              <w:pStyle w:val="TAC"/>
              <w:rPr>
                <w:rFonts w:eastAsia="MS Mincho" w:cs="Arial"/>
                <w:color w:val="000000"/>
                <w:szCs w:val="18"/>
                <w:lang w:val="en-US"/>
              </w:rPr>
            </w:pPr>
            <w:r w:rsidRPr="00C30686">
              <w:rPr>
                <w:rFonts w:eastAsia="MS Mincho" w:cs="Arial"/>
                <w:color w:val="000000"/>
                <w:szCs w:val="18"/>
                <w:lang w:val="en-US"/>
              </w:rPr>
              <w:t>CA_n2A-n48A</w:t>
            </w:r>
          </w:p>
          <w:p w14:paraId="56125D11" w14:textId="77777777" w:rsidR="006F6378" w:rsidRPr="00C30686" w:rsidRDefault="006F6378" w:rsidP="0094020B">
            <w:pPr>
              <w:pStyle w:val="TAC"/>
              <w:rPr>
                <w:rFonts w:eastAsia="MS Mincho" w:cs="Arial"/>
                <w:color w:val="000000"/>
                <w:szCs w:val="18"/>
                <w:lang w:val="en-US"/>
              </w:rPr>
            </w:pPr>
            <w:r w:rsidRPr="00C30686">
              <w:rPr>
                <w:rFonts w:eastAsia="MS Mincho" w:cs="Arial"/>
                <w:color w:val="000000"/>
                <w:szCs w:val="18"/>
                <w:lang w:val="en-US"/>
              </w:rPr>
              <w:t>CA_n2A-n66A</w:t>
            </w:r>
          </w:p>
          <w:p w14:paraId="198929D9" w14:textId="77777777" w:rsidR="006F6378" w:rsidRPr="00C30686" w:rsidRDefault="006F6378" w:rsidP="0094020B">
            <w:pPr>
              <w:pStyle w:val="TAC"/>
              <w:rPr>
                <w:rFonts w:eastAsiaTheme="minorEastAsia"/>
                <w:lang w:val="en-US" w:eastAsia="zh-CN"/>
              </w:rPr>
            </w:pPr>
            <w:r w:rsidRPr="00C30686">
              <w:rPr>
                <w:rFonts w:eastAsia="MS Mincho" w:cs="Arial"/>
                <w:color w:val="000000"/>
                <w:szCs w:val="18"/>
                <w:lang w:val="en-US"/>
              </w:rPr>
              <w:t>CA_n48A-n66A</w:t>
            </w:r>
          </w:p>
        </w:tc>
        <w:tc>
          <w:tcPr>
            <w:tcW w:w="1259" w:type="dxa"/>
            <w:tcBorders>
              <w:top w:val="single" w:sz="4" w:space="0" w:color="auto"/>
              <w:left w:val="single" w:sz="4" w:space="0" w:color="auto"/>
              <w:bottom w:val="single" w:sz="4" w:space="0" w:color="auto"/>
              <w:right w:val="single" w:sz="4" w:space="0" w:color="auto"/>
            </w:tcBorders>
            <w:vAlign w:val="center"/>
          </w:tcPr>
          <w:p w14:paraId="3E17270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w:t>
            </w:r>
          </w:p>
        </w:tc>
        <w:tc>
          <w:tcPr>
            <w:tcW w:w="4356" w:type="dxa"/>
            <w:tcBorders>
              <w:top w:val="single" w:sz="4" w:space="0" w:color="auto"/>
              <w:left w:val="single" w:sz="4" w:space="0" w:color="auto"/>
              <w:bottom w:val="single" w:sz="4" w:space="0" w:color="auto"/>
              <w:right w:val="single" w:sz="4" w:space="0" w:color="auto"/>
            </w:tcBorders>
            <w:vAlign w:val="center"/>
          </w:tcPr>
          <w:p w14:paraId="1941E090"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0F50A8B1"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0</w:t>
            </w:r>
          </w:p>
        </w:tc>
      </w:tr>
      <w:tr w:rsidR="006F6378" w:rsidRPr="00C30686" w14:paraId="4311620E" w14:textId="77777777" w:rsidTr="004F423A">
        <w:trPr>
          <w:trHeight w:val="29"/>
        </w:trPr>
        <w:tc>
          <w:tcPr>
            <w:tcW w:w="2742" w:type="dxa"/>
            <w:tcBorders>
              <w:top w:val="nil"/>
              <w:left w:val="single" w:sz="4" w:space="0" w:color="auto"/>
              <w:bottom w:val="nil"/>
              <w:right w:val="single" w:sz="4" w:space="0" w:color="auto"/>
            </w:tcBorders>
            <w:vAlign w:val="center"/>
          </w:tcPr>
          <w:p w14:paraId="350B632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0E814F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279A90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0056C5E5"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CA_n48B_BCS0</w:t>
            </w:r>
          </w:p>
        </w:tc>
        <w:tc>
          <w:tcPr>
            <w:tcW w:w="2445" w:type="dxa"/>
            <w:tcBorders>
              <w:top w:val="nil"/>
              <w:left w:val="single" w:sz="4" w:space="0" w:color="auto"/>
              <w:bottom w:val="nil"/>
              <w:right w:val="single" w:sz="4" w:space="0" w:color="auto"/>
            </w:tcBorders>
            <w:vAlign w:val="center"/>
          </w:tcPr>
          <w:p w14:paraId="1BF28CD4"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6CFEB28B" w14:textId="77777777" w:rsidTr="004F423A">
        <w:trPr>
          <w:trHeight w:val="29"/>
        </w:trPr>
        <w:tc>
          <w:tcPr>
            <w:tcW w:w="2742" w:type="dxa"/>
            <w:tcBorders>
              <w:top w:val="nil"/>
              <w:left w:val="single" w:sz="4" w:space="0" w:color="auto"/>
              <w:bottom w:val="nil"/>
              <w:right w:val="single" w:sz="4" w:space="0" w:color="auto"/>
            </w:tcBorders>
            <w:vAlign w:val="center"/>
          </w:tcPr>
          <w:p w14:paraId="0CEB8E6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3C3AF2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52471C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222D6849"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single" w:sz="4" w:space="0" w:color="auto"/>
              <w:right w:val="single" w:sz="4" w:space="0" w:color="auto"/>
            </w:tcBorders>
            <w:vAlign w:val="center"/>
          </w:tcPr>
          <w:p w14:paraId="43068A91"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115826C1" w14:textId="77777777" w:rsidTr="004F423A">
        <w:trPr>
          <w:trHeight w:val="29"/>
        </w:trPr>
        <w:tc>
          <w:tcPr>
            <w:tcW w:w="2742" w:type="dxa"/>
            <w:tcBorders>
              <w:top w:val="nil"/>
              <w:left w:val="single" w:sz="4" w:space="0" w:color="auto"/>
              <w:bottom w:val="nil"/>
              <w:right w:val="single" w:sz="4" w:space="0" w:color="auto"/>
            </w:tcBorders>
            <w:vAlign w:val="center"/>
          </w:tcPr>
          <w:p w14:paraId="02145E7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279626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5C0314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w:t>
            </w:r>
          </w:p>
        </w:tc>
        <w:tc>
          <w:tcPr>
            <w:tcW w:w="4356" w:type="dxa"/>
            <w:tcBorders>
              <w:top w:val="single" w:sz="4" w:space="0" w:color="auto"/>
              <w:left w:val="single" w:sz="4" w:space="0" w:color="auto"/>
              <w:bottom w:val="single" w:sz="4" w:space="0" w:color="auto"/>
              <w:right w:val="single" w:sz="4" w:space="0" w:color="auto"/>
            </w:tcBorders>
            <w:vAlign w:val="center"/>
          </w:tcPr>
          <w:p w14:paraId="193056CE"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6E7ECBAA"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1</w:t>
            </w:r>
          </w:p>
        </w:tc>
      </w:tr>
      <w:tr w:rsidR="006F6378" w:rsidRPr="00C30686" w14:paraId="5D7272E2" w14:textId="77777777" w:rsidTr="004F423A">
        <w:trPr>
          <w:trHeight w:val="29"/>
        </w:trPr>
        <w:tc>
          <w:tcPr>
            <w:tcW w:w="2742" w:type="dxa"/>
            <w:tcBorders>
              <w:top w:val="nil"/>
              <w:left w:val="single" w:sz="4" w:space="0" w:color="auto"/>
              <w:bottom w:val="nil"/>
              <w:right w:val="single" w:sz="4" w:space="0" w:color="auto"/>
            </w:tcBorders>
            <w:vAlign w:val="center"/>
          </w:tcPr>
          <w:p w14:paraId="7DD3867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6DA609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2B8674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275F1A9C"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CA_n48B_BCS1</w:t>
            </w:r>
          </w:p>
        </w:tc>
        <w:tc>
          <w:tcPr>
            <w:tcW w:w="2445" w:type="dxa"/>
            <w:tcBorders>
              <w:top w:val="nil"/>
              <w:left w:val="single" w:sz="4" w:space="0" w:color="auto"/>
              <w:bottom w:val="nil"/>
              <w:right w:val="single" w:sz="4" w:space="0" w:color="auto"/>
            </w:tcBorders>
            <w:vAlign w:val="center"/>
          </w:tcPr>
          <w:p w14:paraId="068CAA6B"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5385970C" w14:textId="77777777" w:rsidTr="004F423A">
        <w:trPr>
          <w:trHeight w:val="29"/>
        </w:trPr>
        <w:tc>
          <w:tcPr>
            <w:tcW w:w="2742" w:type="dxa"/>
            <w:tcBorders>
              <w:top w:val="nil"/>
              <w:left w:val="single" w:sz="4" w:space="0" w:color="auto"/>
              <w:bottom w:val="nil"/>
              <w:right w:val="single" w:sz="4" w:space="0" w:color="auto"/>
            </w:tcBorders>
            <w:vAlign w:val="center"/>
          </w:tcPr>
          <w:p w14:paraId="0AAE21C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5532C7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2DE4C5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55228CE7"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single" w:sz="4" w:space="0" w:color="auto"/>
              <w:right w:val="single" w:sz="4" w:space="0" w:color="auto"/>
            </w:tcBorders>
            <w:vAlign w:val="center"/>
          </w:tcPr>
          <w:p w14:paraId="29844CDE"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7F482F48" w14:textId="77777777" w:rsidTr="004F423A">
        <w:trPr>
          <w:trHeight w:val="29"/>
        </w:trPr>
        <w:tc>
          <w:tcPr>
            <w:tcW w:w="2742" w:type="dxa"/>
            <w:tcBorders>
              <w:top w:val="nil"/>
              <w:left w:val="single" w:sz="4" w:space="0" w:color="auto"/>
              <w:bottom w:val="nil"/>
              <w:right w:val="single" w:sz="4" w:space="0" w:color="auto"/>
            </w:tcBorders>
            <w:vAlign w:val="center"/>
          </w:tcPr>
          <w:p w14:paraId="47007C4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8AB9BB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A82582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w:t>
            </w:r>
          </w:p>
        </w:tc>
        <w:tc>
          <w:tcPr>
            <w:tcW w:w="4356" w:type="dxa"/>
            <w:tcBorders>
              <w:top w:val="single" w:sz="4" w:space="0" w:color="auto"/>
              <w:left w:val="single" w:sz="4" w:space="0" w:color="auto"/>
              <w:bottom w:val="single" w:sz="4" w:space="0" w:color="auto"/>
              <w:right w:val="single" w:sz="4" w:space="0" w:color="auto"/>
            </w:tcBorders>
            <w:vAlign w:val="center"/>
          </w:tcPr>
          <w:p w14:paraId="257BEC4A"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1E24A7DB"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2</w:t>
            </w:r>
          </w:p>
        </w:tc>
      </w:tr>
      <w:tr w:rsidR="006F6378" w:rsidRPr="00C30686" w14:paraId="12C48795" w14:textId="77777777" w:rsidTr="004F423A">
        <w:trPr>
          <w:trHeight w:val="29"/>
        </w:trPr>
        <w:tc>
          <w:tcPr>
            <w:tcW w:w="2742" w:type="dxa"/>
            <w:tcBorders>
              <w:top w:val="nil"/>
              <w:left w:val="single" w:sz="4" w:space="0" w:color="auto"/>
              <w:bottom w:val="nil"/>
              <w:right w:val="single" w:sz="4" w:space="0" w:color="auto"/>
            </w:tcBorders>
            <w:vAlign w:val="center"/>
          </w:tcPr>
          <w:p w14:paraId="0F4ADC3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5EFC60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A8D11C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30EEBB5B"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CA_n48B_BCS2</w:t>
            </w:r>
          </w:p>
        </w:tc>
        <w:tc>
          <w:tcPr>
            <w:tcW w:w="2445" w:type="dxa"/>
            <w:tcBorders>
              <w:top w:val="nil"/>
              <w:left w:val="single" w:sz="4" w:space="0" w:color="auto"/>
              <w:bottom w:val="nil"/>
              <w:right w:val="single" w:sz="4" w:space="0" w:color="auto"/>
            </w:tcBorders>
            <w:vAlign w:val="center"/>
          </w:tcPr>
          <w:p w14:paraId="51966C46"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36E161E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89223E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978981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270245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032E0F78"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single" w:sz="4" w:space="0" w:color="auto"/>
              <w:right w:val="single" w:sz="4" w:space="0" w:color="auto"/>
            </w:tcBorders>
            <w:vAlign w:val="center"/>
          </w:tcPr>
          <w:p w14:paraId="1914327B"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175AE2AE"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F75441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CA_n2A-n48(2A)-n66A</w:t>
            </w:r>
          </w:p>
        </w:tc>
        <w:tc>
          <w:tcPr>
            <w:tcW w:w="2785" w:type="dxa"/>
            <w:tcBorders>
              <w:top w:val="single" w:sz="4" w:space="0" w:color="auto"/>
              <w:left w:val="single" w:sz="4" w:space="0" w:color="auto"/>
              <w:bottom w:val="nil"/>
              <w:right w:val="single" w:sz="4" w:space="0" w:color="auto"/>
            </w:tcBorders>
            <w:vAlign w:val="center"/>
          </w:tcPr>
          <w:p w14:paraId="50C10AA7" w14:textId="77777777" w:rsidR="006F6378" w:rsidRPr="00C30686" w:rsidRDefault="006F6378" w:rsidP="0094020B">
            <w:pPr>
              <w:pStyle w:val="TAC"/>
              <w:rPr>
                <w:rFonts w:eastAsia="MS Mincho" w:cs="Arial"/>
                <w:color w:val="000000"/>
                <w:szCs w:val="18"/>
                <w:lang w:val="en-US"/>
              </w:rPr>
            </w:pPr>
            <w:r w:rsidRPr="00C30686">
              <w:rPr>
                <w:rFonts w:eastAsia="MS Mincho" w:cs="Arial"/>
                <w:color w:val="000000"/>
                <w:szCs w:val="18"/>
                <w:lang w:val="en-US"/>
              </w:rPr>
              <w:t>CA_n2A-n48A</w:t>
            </w:r>
          </w:p>
          <w:p w14:paraId="18C297CA" w14:textId="77777777" w:rsidR="006F6378" w:rsidRPr="00C30686" w:rsidRDefault="006F6378" w:rsidP="0094020B">
            <w:pPr>
              <w:pStyle w:val="TAC"/>
              <w:rPr>
                <w:rFonts w:eastAsia="MS Mincho" w:cs="Arial"/>
                <w:color w:val="000000"/>
                <w:szCs w:val="18"/>
                <w:lang w:val="en-US"/>
              </w:rPr>
            </w:pPr>
            <w:r w:rsidRPr="00C30686">
              <w:rPr>
                <w:rFonts w:eastAsia="MS Mincho" w:cs="Arial"/>
                <w:color w:val="000000"/>
                <w:szCs w:val="18"/>
                <w:lang w:val="en-US"/>
              </w:rPr>
              <w:t>CA_n2A-n66A</w:t>
            </w:r>
          </w:p>
          <w:p w14:paraId="7C45E22B" w14:textId="77777777" w:rsidR="006F6378" w:rsidRPr="00C30686" w:rsidRDefault="006F6378" w:rsidP="0094020B">
            <w:pPr>
              <w:pStyle w:val="TAC"/>
              <w:rPr>
                <w:rFonts w:eastAsiaTheme="minorEastAsia"/>
                <w:lang w:val="en-US" w:eastAsia="zh-CN"/>
              </w:rPr>
            </w:pPr>
            <w:r w:rsidRPr="00C30686">
              <w:rPr>
                <w:rFonts w:eastAsia="MS Mincho" w:cs="Arial"/>
                <w:color w:val="000000"/>
                <w:szCs w:val="18"/>
                <w:lang w:val="en-US"/>
              </w:rPr>
              <w:t>CA_n48A-n66A</w:t>
            </w:r>
          </w:p>
        </w:tc>
        <w:tc>
          <w:tcPr>
            <w:tcW w:w="1259" w:type="dxa"/>
            <w:tcBorders>
              <w:top w:val="single" w:sz="4" w:space="0" w:color="auto"/>
              <w:left w:val="single" w:sz="4" w:space="0" w:color="auto"/>
              <w:bottom w:val="single" w:sz="4" w:space="0" w:color="auto"/>
              <w:right w:val="single" w:sz="4" w:space="0" w:color="auto"/>
            </w:tcBorders>
            <w:vAlign w:val="center"/>
          </w:tcPr>
          <w:p w14:paraId="200277E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w:t>
            </w:r>
          </w:p>
        </w:tc>
        <w:tc>
          <w:tcPr>
            <w:tcW w:w="4356" w:type="dxa"/>
            <w:tcBorders>
              <w:top w:val="single" w:sz="4" w:space="0" w:color="auto"/>
              <w:left w:val="single" w:sz="4" w:space="0" w:color="auto"/>
              <w:bottom w:val="single" w:sz="4" w:space="0" w:color="auto"/>
              <w:right w:val="single" w:sz="4" w:space="0" w:color="auto"/>
            </w:tcBorders>
            <w:vAlign w:val="center"/>
          </w:tcPr>
          <w:p w14:paraId="19BE51CD"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3554F57F"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0</w:t>
            </w:r>
          </w:p>
        </w:tc>
      </w:tr>
      <w:tr w:rsidR="006F6378" w:rsidRPr="00C30686" w14:paraId="03AD5232" w14:textId="77777777" w:rsidTr="004F423A">
        <w:trPr>
          <w:trHeight w:val="29"/>
        </w:trPr>
        <w:tc>
          <w:tcPr>
            <w:tcW w:w="2742" w:type="dxa"/>
            <w:tcBorders>
              <w:top w:val="nil"/>
              <w:left w:val="single" w:sz="4" w:space="0" w:color="auto"/>
              <w:bottom w:val="nil"/>
              <w:right w:val="single" w:sz="4" w:space="0" w:color="auto"/>
            </w:tcBorders>
            <w:vAlign w:val="center"/>
          </w:tcPr>
          <w:p w14:paraId="14B6E30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72FAD9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B23B9A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7496D552"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CA_n48(2A)_BCS0</w:t>
            </w:r>
          </w:p>
        </w:tc>
        <w:tc>
          <w:tcPr>
            <w:tcW w:w="2445" w:type="dxa"/>
            <w:tcBorders>
              <w:top w:val="nil"/>
              <w:left w:val="single" w:sz="4" w:space="0" w:color="auto"/>
              <w:bottom w:val="nil"/>
              <w:right w:val="single" w:sz="4" w:space="0" w:color="auto"/>
            </w:tcBorders>
            <w:vAlign w:val="center"/>
          </w:tcPr>
          <w:p w14:paraId="5982A2D3"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31E975EF" w14:textId="77777777" w:rsidTr="004F423A">
        <w:trPr>
          <w:trHeight w:val="29"/>
        </w:trPr>
        <w:tc>
          <w:tcPr>
            <w:tcW w:w="2742" w:type="dxa"/>
            <w:tcBorders>
              <w:top w:val="nil"/>
              <w:left w:val="single" w:sz="4" w:space="0" w:color="auto"/>
              <w:bottom w:val="nil"/>
              <w:right w:val="single" w:sz="4" w:space="0" w:color="auto"/>
            </w:tcBorders>
            <w:vAlign w:val="center"/>
          </w:tcPr>
          <w:p w14:paraId="2B36FDF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7B9B03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9AB074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2141FC17"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single" w:sz="4" w:space="0" w:color="auto"/>
              <w:right w:val="single" w:sz="4" w:space="0" w:color="auto"/>
            </w:tcBorders>
            <w:vAlign w:val="center"/>
          </w:tcPr>
          <w:p w14:paraId="7B70D006"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3AA2F9CC" w14:textId="77777777" w:rsidTr="004F423A">
        <w:trPr>
          <w:trHeight w:val="29"/>
        </w:trPr>
        <w:tc>
          <w:tcPr>
            <w:tcW w:w="2742" w:type="dxa"/>
            <w:tcBorders>
              <w:top w:val="nil"/>
              <w:left w:val="single" w:sz="4" w:space="0" w:color="auto"/>
              <w:bottom w:val="nil"/>
              <w:right w:val="single" w:sz="4" w:space="0" w:color="auto"/>
            </w:tcBorders>
            <w:vAlign w:val="center"/>
          </w:tcPr>
          <w:p w14:paraId="645E201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A033E5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97BA43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w:t>
            </w:r>
          </w:p>
        </w:tc>
        <w:tc>
          <w:tcPr>
            <w:tcW w:w="4356" w:type="dxa"/>
            <w:tcBorders>
              <w:top w:val="single" w:sz="4" w:space="0" w:color="auto"/>
              <w:left w:val="single" w:sz="4" w:space="0" w:color="auto"/>
              <w:bottom w:val="single" w:sz="4" w:space="0" w:color="auto"/>
              <w:right w:val="single" w:sz="4" w:space="0" w:color="auto"/>
            </w:tcBorders>
            <w:vAlign w:val="center"/>
          </w:tcPr>
          <w:p w14:paraId="5756A6B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3245CBAA"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1</w:t>
            </w:r>
          </w:p>
        </w:tc>
      </w:tr>
      <w:tr w:rsidR="006F6378" w:rsidRPr="00C30686" w14:paraId="5684B610" w14:textId="77777777" w:rsidTr="004F423A">
        <w:trPr>
          <w:trHeight w:val="29"/>
        </w:trPr>
        <w:tc>
          <w:tcPr>
            <w:tcW w:w="2742" w:type="dxa"/>
            <w:tcBorders>
              <w:top w:val="nil"/>
              <w:left w:val="single" w:sz="4" w:space="0" w:color="auto"/>
              <w:bottom w:val="nil"/>
              <w:right w:val="single" w:sz="4" w:space="0" w:color="auto"/>
            </w:tcBorders>
            <w:vAlign w:val="center"/>
          </w:tcPr>
          <w:p w14:paraId="1955D41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CB5323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E536D7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019B9579"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CA_n48(2A)_BCS1</w:t>
            </w:r>
          </w:p>
        </w:tc>
        <w:tc>
          <w:tcPr>
            <w:tcW w:w="2445" w:type="dxa"/>
            <w:tcBorders>
              <w:top w:val="nil"/>
              <w:left w:val="single" w:sz="4" w:space="0" w:color="auto"/>
              <w:bottom w:val="nil"/>
              <w:right w:val="single" w:sz="4" w:space="0" w:color="auto"/>
            </w:tcBorders>
            <w:vAlign w:val="center"/>
          </w:tcPr>
          <w:p w14:paraId="48C2069E"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45C0697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C4960E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66163BC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E00294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673D0094"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single" w:sz="4" w:space="0" w:color="auto"/>
              <w:right w:val="single" w:sz="4" w:space="0" w:color="auto"/>
            </w:tcBorders>
            <w:vAlign w:val="center"/>
          </w:tcPr>
          <w:p w14:paraId="2A4C21FB"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71BEFCAE"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19A8E1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CA_n2A-n48A-n77A</w:t>
            </w:r>
          </w:p>
        </w:tc>
        <w:tc>
          <w:tcPr>
            <w:tcW w:w="2785" w:type="dxa"/>
            <w:tcBorders>
              <w:top w:val="single" w:sz="4" w:space="0" w:color="auto"/>
              <w:left w:val="single" w:sz="4" w:space="0" w:color="auto"/>
              <w:bottom w:val="nil"/>
              <w:right w:val="single" w:sz="4" w:space="0" w:color="auto"/>
            </w:tcBorders>
            <w:vAlign w:val="center"/>
          </w:tcPr>
          <w:p w14:paraId="2149C101" w14:textId="77777777" w:rsidR="006F6378" w:rsidRPr="00C30686" w:rsidRDefault="006F6378" w:rsidP="0094020B">
            <w:pPr>
              <w:pStyle w:val="TAC"/>
              <w:rPr>
                <w:rFonts w:eastAsiaTheme="minorEastAsia" w:cs="Arial"/>
                <w:color w:val="000000"/>
                <w:kern w:val="2"/>
                <w:szCs w:val="18"/>
              </w:rPr>
            </w:pPr>
            <w:r w:rsidRPr="00C30686">
              <w:rPr>
                <w:rFonts w:eastAsiaTheme="minorEastAsia" w:cs="Arial"/>
                <w:color w:val="000000"/>
                <w:kern w:val="2"/>
                <w:szCs w:val="18"/>
              </w:rPr>
              <w:t>n77</w:t>
            </w:r>
            <w:r w:rsidRPr="00C30686">
              <w:rPr>
                <w:rFonts w:eastAsiaTheme="minorEastAsia" w:cs="Arial"/>
                <w:color w:val="000000"/>
                <w:kern w:val="2"/>
                <w:szCs w:val="18"/>
                <w:vertAlign w:val="superscript"/>
              </w:rPr>
              <w:t>7,9</w:t>
            </w:r>
          </w:p>
          <w:p w14:paraId="257E0321" w14:textId="77777777" w:rsidR="006F6378" w:rsidRPr="00C30686" w:rsidRDefault="006F6378" w:rsidP="0094020B">
            <w:pPr>
              <w:pStyle w:val="TAC"/>
              <w:rPr>
                <w:rFonts w:eastAsia="MS Mincho" w:cs="Arial"/>
                <w:color w:val="000000"/>
                <w:szCs w:val="18"/>
                <w:lang w:val="en-US"/>
              </w:rPr>
            </w:pPr>
            <w:r w:rsidRPr="00C30686">
              <w:rPr>
                <w:rFonts w:eastAsia="MS Mincho" w:cs="Arial"/>
                <w:color w:val="000000"/>
                <w:szCs w:val="18"/>
                <w:lang w:val="en-US"/>
              </w:rPr>
              <w:t>CA_n2A-n48A</w:t>
            </w:r>
          </w:p>
          <w:p w14:paraId="6E4ADE11" w14:textId="77777777" w:rsidR="006F6378" w:rsidRPr="00C30686" w:rsidRDefault="006F6378" w:rsidP="0094020B">
            <w:pPr>
              <w:pStyle w:val="TAC"/>
              <w:rPr>
                <w:rFonts w:eastAsiaTheme="minorEastAsia"/>
                <w:lang w:val="en-US" w:eastAsia="zh-CN"/>
              </w:rPr>
            </w:pPr>
            <w:r w:rsidRPr="00C30686">
              <w:rPr>
                <w:rFonts w:eastAsia="MS Mincho" w:cs="Arial"/>
                <w:color w:val="000000"/>
                <w:szCs w:val="18"/>
                <w:lang w:val="en-US"/>
              </w:rPr>
              <w:t>CA_n2A-n77A</w:t>
            </w:r>
            <w:r w:rsidRPr="00C30686">
              <w:rPr>
                <w:rFonts w:eastAsiaTheme="minorEastAsia" w:cs="Arial"/>
                <w:color w:val="000000"/>
                <w:kern w:val="2"/>
                <w:szCs w:val="18"/>
                <w:vertAlign w:val="superscript"/>
              </w:rPr>
              <w:t>7</w:t>
            </w:r>
          </w:p>
        </w:tc>
        <w:tc>
          <w:tcPr>
            <w:tcW w:w="1259" w:type="dxa"/>
            <w:tcBorders>
              <w:top w:val="single" w:sz="4" w:space="0" w:color="auto"/>
              <w:left w:val="single" w:sz="4" w:space="0" w:color="auto"/>
              <w:bottom w:val="single" w:sz="4" w:space="0" w:color="auto"/>
              <w:right w:val="single" w:sz="4" w:space="0" w:color="auto"/>
            </w:tcBorders>
            <w:vAlign w:val="center"/>
          </w:tcPr>
          <w:p w14:paraId="493628E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w:t>
            </w:r>
          </w:p>
        </w:tc>
        <w:tc>
          <w:tcPr>
            <w:tcW w:w="4356" w:type="dxa"/>
            <w:tcBorders>
              <w:top w:val="single" w:sz="4" w:space="0" w:color="auto"/>
              <w:left w:val="single" w:sz="4" w:space="0" w:color="auto"/>
              <w:bottom w:val="single" w:sz="4" w:space="0" w:color="auto"/>
              <w:right w:val="single" w:sz="4" w:space="0" w:color="auto"/>
            </w:tcBorders>
            <w:vAlign w:val="center"/>
          </w:tcPr>
          <w:p w14:paraId="3DCBE562"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522BB4AC"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0</w:t>
            </w:r>
          </w:p>
        </w:tc>
      </w:tr>
      <w:tr w:rsidR="006F6378" w:rsidRPr="00C30686" w14:paraId="53DB3477" w14:textId="77777777" w:rsidTr="004F423A">
        <w:trPr>
          <w:trHeight w:val="29"/>
        </w:trPr>
        <w:tc>
          <w:tcPr>
            <w:tcW w:w="2742" w:type="dxa"/>
            <w:tcBorders>
              <w:top w:val="nil"/>
              <w:left w:val="single" w:sz="4" w:space="0" w:color="auto"/>
              <w:bottom w:val="nil"/>
              <w:right w:val="single" w:sz="4" w:space="0" w:color="auto"/>
            </w:tcBorders>
            <w:vAlign w:val="center"/>
          </w:tcPr>
          <w:p w14:paraId="46F0830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3DF083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E4A348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2FCE6BD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5, 10, 15, 20, 30, 40, 50, 60, 70, 80, 90, 100</w:t>
            </w:r>
          </w:p>
        </w:tc>
        <w:tc>
          <w:tcPr>
            <w:tcW w:w="2445" w:type="dxa"/>
            <w:tcBorders>
              <w:top w:val="nil"/>
              <w:left w:val="single" w:sz="4" w:space="0" w:color="auto"/>
              <w:bottom w:val="nil"/>
              <w:right w:val="single" w:sz="4" w:space="0" w:color="auto"/>
            </w:tcBorders>
            <w:vAlign w:val="center"/>
          </w:tcPr>
          <w:p w14:paraId="1D0B4177"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63240F3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B78A8F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7EF6457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8D3181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654FA63C"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3BA92603"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009AF0E2"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969824E"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rPr>
              <w:t>CA_n2A-n48A-n77C</w:t>
            </w:r>
          </w:p>
        </w:tc>
        <w:tc>
          <w:tcPr>
            <w:tcW w:w="2785" w:type="dxa"/>
            <w:tcBorders>
              <w:top w:val="single" w:sz="4" w:space="0" w:color="auto"/>
              <w:left w:val="single" w:sz="4" w:space="0" w:color="auto"/>
              <w:bottom w:val="nil"/>
              <w:right w:val="single" w:sz="4" w:space="0" w:color="auto"/>
            </w:tcBorders>
            <w:vAlign w:val="center"/>
          </w:tcPr>
          <w:p w14:paraId="5FB8E0CC" w14:textId="77777777" w:rsidR="006F6378" w:rsidRPr="00C30686" w:rsidRDefault="006F6378" w:rsidP="0094020B">
            <w:pPr>
              <w:pStyle w:val="TAC"/>
              <w:rPr>
                <w:kern w:val="2"/>
              </w:rPr>
            </w:pPr>
            <w:r w:rsidRPr="00C30686">
              <w:rPr>
                <w:kern w:val="2"/>
              </w:rPr>
              <w:t>n77</w:t>
            </w:r>
            <w:r w:rsidRPr="00C30686">
              <w:rPr>
                <w:kern w:val="2"/>
                <w:vertAlign w:val="superscript"/>
              </w:rPr>
              <w:t>7,9</w:t>
            </w:r>
          </w:p>
          <w:p w14:paraId="5294D2B1" w14:textId="77777777" w:rsidR="006F6378" w:rsidRPr="00C30686" w:rsidRDefault="006F6378" w:rsidP="0094020B">
            <w:pPr>
              <w:pStyle w:val="TAC"/>
              <w:rPr>
                <w:rFonts w:eastAsia="MS Mincho" w:cs="Arial"/>
                <w:color w:val="000000"/>
                <w:szCs w:val="18"/>
                <w:lang w:val="en-US"/>
              </w:rPr>
            </w:pPr>
            <w:r w:rsidRPr="00C30686">
              <w:rPr>
                <w:rFonts w:eastAsia="MS Mincho" w:cs="Arial"/>
                <w:color w:val="000000"/>
                <w:szCs w:val="18"/>
                <w:lang w:val="en-US"/>
              </w:rPr>
              <w:t>CA_n2A-n48A</w:t>
            </w:r>
          </w:p>
          <w:p w14:paraId="3263AF50" w14:textId="77777777" w:rsidR="006F6378" w:rsidRPr="00C30686" w:rsidRDefault="006F6378" w:rsidP="0094020B">
            <w:pPr>
              <w:pStyle w:val="TAC"/>
              <w:rPr>
                <w:rFonts w:eastAsia="MS Mincho" w:cs="Arial"/>
                <w:color w:val="000000"/>
                <w:szCs w:val="18"/>
                <w:lang w:val="en-US"/>
              </w:rPr>
            </w:pPr>
            <w:r w:rsidRPr="00C30686">
              <w:rPr>
                <w:rFonts w:eastAsia="MS Mincho" w:cs="Arial"/>
                <w:color w:val="000000"/>
                <w:szCs w:val="18"/>
                <w:lang w:val="en-US"/>
              </w:rPr>
              <w:t>CA_n2A-n77A</w:t>
            </w:r>
          </w:p>
          <w:p w14:paraId="35494FD4" w14:textId="77777777" w:rsidR="006F6378" w:rsidRPr="00C30686" w:rsidRDefault="006F6378" w:rsidP="0094020B">
            <w:pPr>
              <w:pStyle w:val="TAC"/>
              <w:rPr>
                <w:rFonts w:eastAsiaTheme="minorEastAsia"/>
                <w:lang w:val="en-US" w:eastAsia="zh-CN"/>
              </w:rPr>
            </w:pPr>
            <w:r w:rsidRPr="00C30686">
              <w:rPr>
                <w:rFonts w:eastAsia="MS Mincho" w:cs="Arial"/>
                <w:color w:val="000000"/>
                <w:szCs w:val="18"/>
                <w:lang w:val="en-US"/>
              </w:rPr>
              <w:t>CA_n77C</w:t>
            </w:r>
          </w:p>
        </w:tc>
        <w:tc>
          <w:tcPr>
            <w:tcW w:w="1259" w:type="dxa"/>
            <w:tcBorders>
              <w:top w:val="single" w:sz="4" w:space="0" w:color="auto"/>
              <w:left w:val="single" w:sz="4" w:space="0" w:color="auto"/>
              <w:bottom w:val="single" w:sz="4" w:space="0" w:color="auto"/>
              <w:right w:val="single" w:sz="4" w:space="0" w:color="auto"/>
            </w:tcBorders>
            <w:vAlign w:val="center"/>
          </w:tcPr>
          <w:p w14:paraId="58884198"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rPr>
              <w:t>n2</w:t>
            </w:r>
          </w:p>
        </w:tc>
        <w:tc>
          <w:tcPr>
            <w:tcW w:w="4356" w:type="dxa"/>
            <w:tcBorders>
              <w:top w:val="single" w:sz="4" w:space="0" w:color="auto"/>
              <w:left w:val="single" w:sz="4" w:space="0" w:color="auto"/>
              <w:bottom w:val="single" w:sz="4" w:space="0" w:color="auto"/>
              <w:right w:val="single" w:sz="4" w:space="0" w:color="auto"/>
            </w:tcBorders>
            <w:vAlign w:val="center"/>
          </w:tcPr>
          <w:p w14:paraId="7E494C4A" w14:textId="77777777" w:rsidR="006F6378" w:rsidRPr="00C30686" w:rsidRDefault="006F6378" w:rsidP="0094020B">
            <w:pPr>
              <w:pStyle w:val="TAC"/>
              <w:rPr>
                <w:rFonts w:ascii="Calibri" w:eastAsiaTheme="minorEastAsia" w:hAnsi="Calibri" w:cs="Arial"/>
                <w:color w:val="000000"/>
                <w:sz w:val="21"/>
                <w:szCs w:val="18"/>
                <w:lang w:val="en-US" w:eastAsia="zh-CN"/>
              </w:rPr>
            </w:pPr>
            <w:r w:rsidRPr="00C30686">
              <w:rPr>
                <w:rFonts w:eastAsiaTheme="minorEastAsia" w:cs="Arial"/>
                <w:color w:val="000000"/>
                <w:szCs w:val="18"/>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5D00BE8C"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0</w:t>
            </w:r>
          </w:p>
        </w:tc>
      </w:tr>
      <w:tr w:rsidR="006F6378" w:rsidRPr="00C30686" w14:paraId="183CF079" w14:textId="77777777" w:rsidTr="004F423A">
        <w:trPr>
          <w:trHeight w:val="29"/>
        </w:trPr>
        <w:tc>
          <w:tcPr>
            <w:tcW w:w="2742" w:type="dxa"/>
            <w:tcBorders>
              <w:top w:val="nil"/>
              <w:left w:val="single" w:sz="4" w:space="0" w:color="auto"/>
              <w:bottom w:val="nil"/>
              <w:right w:val="single" w:sz="4" w:space="0" w:color="auto"/>
            </w:tcBorders>
            <w:vAlign w:val="center"/>
          </w:tcPr>
          <w:p w14:paraId="5317B06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ED7DA0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9D52094"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104FB146" w14:textId="77777777" w:rsidR="006F6378" w:rsidRPr="00C30686" w:rsidRDefault="006F6378" w:rsidP="0094020B">
            <w:pPr>
              <w:pStyle w:val="TAC"/>
              <w:rPr>
                <w:rFonts w:ascii="Calibri" w:eastAsiaTheme="minorEastAsia" w:hAnsi="Calibri" w:cs="Arial"/>
                <w:color w:val="000000"/>
                <w:sz w:val="21"/>
                <w:szCs w:val="18"/>
                <w:lang w:val="en-US" w:eastAsia="zh-CN"/>
              </w:rPr>
            </w:pPr>
            <w:r w:rsidRPr="00C30686">
              <w:rPr>
                <w:rFonts w:eastAsiaTheme="minorEastAsia" w:cs="Arial"/>
                <w:color w:val="000000"/>
                <w:szCs w:val="18"/>
                <w:lang w:val="en-US" w:eastAsia="zh-CN" w:bidi="ar"/>
              </w:rPr>
              <w:t>5, 10, 15, 20, 30, 40, 50, 60, 70, 80, 90, 100</w:t>
            </w:r>
          </w:p>
        </w:tc>
        <w:tc>
          <w:tcPr>
            <w:tcW w:w="2445" w:type="dxa"/>
            <w:tcBorders>
              <w:top w:val="nil"/>
              <w:left w:val="single" w:sz="4" w:space="0" w:color="auto"/>
              <w:bottom w:val="nil"/>
              <w:right w:val="single" w:sz="4" w:space="0" w:color="auto"/>
            </w:tcBorders>
            <w:vAlign w:val="center"/>
          </w:tcPr>
          <w:p w14:paraId="5C50864C"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3640C0D3" w14:textId="77777777" w:rsidTr="004F423A">
        <w:trPr>
          <w:trHeight w:val="29"/>
        </w:trPr>
        <w:tc>
          <w:tcPr>
            <w:tcW w:w="2742" w:type="dxa"/>
            <w:tcBorders>
              <w:top w:val="nil"/>
              <w:left w:val="single" w:sz="4" w:space="0" w:color="auto"/>
              <w:bottom w:val="nil"/>
              <w:right w:val="single" w:sz="4" w:space="0" w:color="auto"/>
            </w:tcBorders>
            <w:vAlign w:val="center"/>
          </w:tcPr>
          <w:p w14:paraId="74E203C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DB807D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811AA6F"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sv-SE"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8C42A4F" w14:textId="77777777" w:rsidR="006F6378" w:rsidRPr="00C30686" w:rsidRDefault="006F6378" w:rsidP="0094020B">
            <w:pPr>
              <w:pStyle w:val="TAC"/>
              <w:rPr>
                <w:rFonts w:ascii="Calibri" w:eastAsiaTheme="minorEastAsia" w:hAnsi="Calibri" w:cs="Arial"/>
                <w:sz w:val="21"/>
                <w:szCs w:val="18"/>
                <w:lang w:val="en-US" w:eastAsia="zh-CN"/>
              </w:rPr>
            </w:pPr>
            <w:r w:rsidRPr="00C30686">
              <w:rPr>
                <w:rFonts w:eastAsiaTheme="minorEastAsia" w:cs="Arial"/>
                <w:color w:val="000000"/>
                <w:szCs w:val="18"/>
                <w:lang w:val="en-US" w:eastAsia="zh-CN" w:bidi="ar"/>
              </w:rPr>
              <w:t>CA_n77C_BCS0</w:t>
            </w:r>
          </w:p>
        </w:tc>
        <w:tc>
          <w:tcPr>
            <w:tcW w:w="2445" w:type="dxa"/>
            <w:tcBorders>
              <w:top w:val="nil"/>
              <w:left w:val="single" w:sz="4" w:space="0" w:color="auto"/>
              <w:bottom w:val="single" w:sz="4" w:space="0" w:color="auto"/>
              <w:right w:val="single" w:sz="4" w:space="0" w:color="auto"/>
            </w:tcBorders>
            <w:vAlign w:val="center"/>
          </w:tcPr>
          <w:p w14:paraId="3897E534"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16F20CD2" w14:textId="77777777" w:rsidTr="004F423A">
        <w:trPr>
          <w:trHeight w:val="29"/>
        </w:trPr>
        <w:tc>
          <w:tcPr>
            <w:tcW w:w="2742" w:type="dxa"/>
            <w:tcBorders>
              <w:top w:val="nil"/>
              <w:left w:val="single" w:sz="4" w:space="0" w:color="auto"/>
              <w:bottom w:val="nil"/>
              <w:right w:val="single" w:sz="4" w:space="0" w:color="auto"/>
            </w:tcBorders>
            <w:vAlign w:val="center"/>
          </w:tcPr>
          <w:p w14:paraId="6D323CA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B4F043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16117D4" w14:textId="77777777" w:rsidR="006F6378" w:rsidRPr="00C30686" w:rsidRDefault="006F6378" w:rsidP="0094020B">
            <w:pPr>
              <w:pStyle w:val="TAC"/>
              <w:rPr>
                <w:rFonts w:eastAsiaTheme="minorEastAsia"/>
                <w:lang w:val="en-US" w:eastAsia="zh-CN"/>
              </w:rPr>
            </w:pPr>
            <w:r w:rsidRPr="00C30686">
              <w:rPr>
                <w:rFonts w:eastAsiaTheme="minorEastAsia"/>
                <w:lang w:val="en-US"/>
              </w:rPr>
              <w:t>n2</w:t>
            </w:r>
          </w:p>
        </w:tc>
        <w:tc>
          <w:tcPr>
            <w:tcW w:w="4356" w:type="dxa"/>
            <w:tcBorders>
              <w:top w:val="single" w:sz="4" w:space="0" w:color="auto"/>
              <w:left w:val="single" w:sz="4" w:space="0" w:color="auto"/>
              <w:bottom w:val="single" w:sz="4" w:space="0" w:color="auto"/>
              <w:right w:val="single" w:sz="4" w:space="0" w:color="auto"/>
            </w:tcBorders>
            <w:vAlign w:val="center"/>
          </w:tcPr>
          <w:p w14:paraId="64DC1128"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698B1002"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1</w:t>
            </w:r>
          </w:p>
        </w:tc>
      </w:tr>
      <w:tr w:rsidR="006F6378" w:rsidRPr="00C30686" w14:paraId="7231DA47" w14:textId="77777777" w:rsidTr="004F423A">
        <w:trPr>
          <w:trHeight w:val="29"/>
        </w:trPr>
        <w:tc>
          <w:tcPr>
            <w:tcW w:w="2742" w:type="dxa"/>
            <w:tcBorders>
              <w:top w:val="nil"/>
              <w:left w:val="single" w:sz="4" w:space="0" w:color="auto"/>
              <w:bottom w:val="nil"/>
              <w:right w:val="single" w:sz="4" w:space="0" w:color="auto"/>
            </w:tcBorders>
            <w:vAlign w:val="center"/>
          </w:tcPr>
          <w:p w14:paraId="5EE2A3F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7B80B4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A9460A8"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194CCEAC" w14:textId="77777777" w:rsidR="006F6378" w:rsidRPr="00C30686" w:rsidRDefault="006F6378" w:rsidP="0094020B">
            <w:pPr>
              <w:pStyle w:val="TAC"/>
              <w:rPr>
                <w:rFonts w:ascii="Calibri" w:eastAsiaTheme="minorEastAsia" w:hAnsi="Calibri" w:cs="Arial"/>
                <w:color w:val="000000"/>
                <w:sz w:val="21"/>
                <w:szCs w:val="18"/>
                <w:lang w:val="en-US" w:eastAsia="zh-CN"/>
              </w:rPr>
            </w:pPr>
            <w:r w:rsidRPr="00C30686">
              <w:rPr>
                <w:rFonts w:eastAsiaTheme="minorEastAsia" w:cs="Arial"/>
                <w:color w:val="000000"/>
                <w:szCs w:val="18"/>
                <w:lang w:val="en-US" w:eastAsia="zh-CN" w:bidi="ar"/>
              </w:rPr>
              <w:t>5, 10, 15, 20, 30, 40, 50, 60, 70, 80, 90, 100</w:t>
            </w:r>
          </w:p>
        </w:tc>
        <w:tc>
          <w:tcPr>
            <w:tcW w:w="2445" w:type="dxa"/>
            <w:tcBorders>
              <w:top w:val="nil"/>
              <w:left w:val="single" w:sz="4" w:space="0" w:color="auto"/>
              <w:bottom w:val="nil"/>
              <w:right w:val="single" w:sz="4" w:space="0" w:color="auto"/>
            </w:tcBorders>
            <w:vAlign w:val="center"/>
          </w:tcPr>
          <w:p w14:paraId="32A15475"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4B72558B"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D8FC47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0F70C7A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4A7EA9E"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sv-SE"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68E09BE4" w14:textId="77777777" w:rsidR="006F6378" w:rsidRPr="00C30686" w:rsidRDefault="006F6378" w:rsidP="0094020B">
            <w:pPr>
              <w:pStyle w:val="TAC"/>
              <w:rPr>
                <w:rFonts w:ascii="Calibri" w:eastAsiaTheme="minorEastAsia" w:hAnsi="Calibri" w:cs="Arial"/>
                <w:sz w:val="21"/>
                <w:szCs w:val="18"/>
                <w:lang w:val="en-US" w:eastAsia="zh-CN"/>
              </w:rPr>
            </w:pPr>
            <w:r w:rsidRPr="00C30686">
              <w:rPr>
                <w:rFonts w:eastAsiaTheme="minorEastAsia" w:cs="Arial"/>
                <w:color w:val="000000"/>
                <w:szCs w:val="18"/>
                <w:lang w:val="en-US" w:eastAsia="zh-CN" w:bidi="ar"/>
              </w:rPr>
              <w:t>CA_n77C_BCS1</w:t>
            </w:r>
          </w:p>
        </w:tc>
        <w:tc>
          <w:tcPr>
            <w:tcW w:w="2445" w:type="dxa"/>
            <w:tcBorders>
              <w:top w:val="nil"/>
              <w:left w:val="single" w:sz="4" w:space="0" w:color="auto"/>
              <w:bottom w:val="single" w:sz="4" w:space="0" w:color="auto"/>
              <w:right w:val="single" w:sz="4" w:space="0" w:color="auto"/>
            </w:tcBorders>
            <w:vAlign w:val="center"/>
          </w:tcPr>
          <w:p w14:paraId="0BC97AA2"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7E6951B5"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C489447"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rPr>
              <w:t>CA_n2A-n48(2A)-n77C</w:t>
            </w:r>
          </w:p>
        </w:tc>
        <w:tc>
          <w:tcPr>
            <w:tcW w:w="2785" w:type="dxa"/>
            <w:tcBorders>
              <w:top w:val="single" w:sz="4" w:space="0" w:color="auto"/>
              <w:left w:val="single" w:sz="4" w:space="0" w:color="auto"/>
              <w:bottom w:val="nil"/>
              <w:right w:val="single" w:sz="4" w:space="0" w:color="auto"/>
            </w:tcBorders>
            <w:vAlign w:val="center"/>
          </w:tcPr>
          <w:p w14:paraId="076D5F62" w14:textId="77777777" w:rsidR="006F6378" w:rsidRPr="00C30686" w:rsidRDefault="006F6378" w:rsidP="0094020B">
            <w:pPr>
              <w:pStyle w:val="TAC"/>
              <w:rPr>
                <w:rFonts w:eastAsia="MS Mincho" w:cs="Arial"/>
                <w:color w:val="000000"/>
                <w:szCs w:val="18"/>
                <w:lang w:val="en-US"/>
              </w:rPr>
            </w:pPr>
            <w:r w:rsidRPr="00C30686">
              <w:rPr>
                <w:rFonts w:eastAsia="MS Mincho" w:cs="Arial"/>
                <w:color w:val="000000"/>
                <w:szCs w:val="18"/>
                <w:lang w:val="en-US"/>
              </w:rPr>
              <w:t>CA_n2A-n48A</w:t>
            </w:r>
          </w:p>
          <w:p w14:paraId="09F0E22F" w14:textId="77777777" w:rsidR="006F6378" w:rsidRPr="00C30686" w:rsidRDefault="006F6378" w:rsidP="0094020B">
            <w:pPr>
              <w:pStyle w:val="TAC"/>
              <w:rPr>
                <w:rFonts w:eastAsiaTheme="minorEastAsia"/>
                <w:lang w:val="en-US" w:eastAsia="zh-CN"/>
              </w:rPr>
            </w:pPr>
            <w:r w:rsidRPr="00C30686">
              <w:rPr>
                <w:rFonts w:eastAsia="MS Mincho" w:cs="Arial"/>
                <w:color w:val="000000"/>
                <w:szCs w:val="18"/>
                <w:lang w:val="en-US"/>
              </w:rPr>
              <w:t>CA_n2A-n77A</w:t>
            </w:r>
          </w:p>
        </w:tc>
        <w:tc>
          <w:tcPr>
            <w:tcW w:w="1259" w:type="dxa"/>
            <w:tcBorders>
              <w:top w:val="single" w:sz="4" w:space="0" w:color="auto"/>
              <w:left w:val="single" w:sz="4" w:space="0" w:color="auto"/>
              <w:bottom w:val="single" w:sz="4" w:space="0" w:color="auto"/>
              <w:right w:val="single" w:sz="4" w:space="0" w:color="auto"/>
            </w:tcBorders>
            <w:vAlign w:val="center"/>
          </w:tcPr>
          <w:p w14:paraId="7921E5A9" w14:textId="77777777" w:rsidR="006F6378" w:rsidRPr="00C30686" w:rsidRDefault="006F6378" w:rsidP="0094020B">
            <w:pPr>
              <w:pStyle w:val="TAC"/>
              <w:rPr>
                <w:rFonts w:eastAsiaTheme="minorEastAsia" w:cs="Arial"/>
                <w:szCs w:val="18"/>
                <w:lang w:val="sv-SE" w:eastAsia="zh-CN"/>
              </w:rPr>
            </w:pPr>
            <w:r w:rsidRPr="00C30686">
              <w:rPr>
                <w:rFonts w:eastAsiaTheme="minorEastAsia" w:cs="Arial"/>
                <w:color w:val="000000"/>
                <w:szCs w:val="18"/>
                <w:lang w:val="en-US" w:eastAsia="zh-CN"/>
              </w:rPr>
              <w:t>n2</w:t>
            </w:r>
          </w:p>
        </w:tc>
        <w:tc>
          <w:tcPr>
            <w:tcW w:w="4356" w:type="dxa"/>
            <w:tcBorders>
              <w:top w:val="single" w:sz="4" w:space="0" w:color="auto"/>
              <w:left w:val="single" w:sz="4" w:space="0" w:color="auto"/>
              <w:bottom w:val="single" w:sz="4" w:space="0" w:color="auto"/>
              <w:right w:val="single" w:sz="4" w:space="0" w:color="auto"/>
            </w:tcBorders>
            <w:vAlign w:val="center"/>
          </w:tcPr>
          <w:p w14:paraId="24747444"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229D0F86"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0</w:t>
            </w:r>
          </w:p>
        </w:tc>
      </w:tr>
      <w:tr w:rsidR="006F6378" w:rsidRPr="00C30686" w14:paraId="5DF91503" w14:textId="77777777" w:rsidTr="004F423A">
        <w:trPr>
          <w:trHeight w:val="29"/>
        </w:trPr>
        <w:tc>
          <w:tcPr>
            <w:tcW w:w="2742" w:type="dxa"/>
            <w:tcBorders>
              <w:top w:val="nil"/>
              <w:left w:val="single" w:sz="4" w:space="0" w:color="auto"/>
              <w:bottom w:val="nil"/>
              <w:right w:val="single" w:sz="4" w:space="0" w:color="auto"/>
            </w:tcBorders>
            <w:vAlign w:val="center"/>
          </w:tcPr>
          <w:p w14:paraId="2970784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AC3087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727D04A" w14:textId="77777777" w:rsidR="006F6378" w:rsidRPr="00C30686" w:rsidRDefault="006F6378" w:rsidP="0094020B">
            <w:pPr>
              <w:pStyle w:val="TAC"/>
              <w:rPr>
                <w:rFonts w:eastAsiaTheme="minorEastAsia" w:cs="Arial"/>
                <w:szCs w:val="18"/>
                <w:lang w:val="sv-SE" w:eastAsia="zh-CN"/>
              </w:rPr>
            </w:pPr>
            <w:r w:rsidRPr="00C30686">
              <w:rPr>
                <w:rFonts w:eastAsiaTheme="minorEastAsia" w:cs="Arial"/>
                <w:color w:val="000000"/>
                <w:szCs w:val="18"/>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1D6E5651"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szCs w:val="18"/>
                <w:lang w:val="en-US"/>
              </w:rPr>
              <w:t>CA_n48(2A)_BCS1</w:t>
            </w:r>
          </w:p>
        </w:tc>
        <w:tc>
          <w:tcPr>
            <w:tcW w:w="2445" w:type="dxa"/>
            <w:tcBorders>
              <w:top w:val="nil"/>
              <w:left w:val="single" w:sz="4" w:space="0" w:color="auto"/>
              <w:bottom w:val="nil"/>
              <w:right w:val="single" w:sz="4" w:space="0" w:color="auto"/>
            </w:tcBorders>
            <w:vAlign w:val="center"/>
          </w:tcPr>
          <w:p w14:paraId="2CF21414"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7712BF33"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7A7F47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4159A9E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7D70F3B" w14:textId="77777777" w:rsidR="006F6378" w:rsidRPr="00C30686" w:rsidRDefault="006F6378" w:rsidP="0094020B">
            <w:pPr>
              <w:pStyle w:val="TAC"/>
              <w:rPr>
                <w:rFonts w:eastAsiaTheme="minorEastAsia" w:cs="Arial"/>
                <w:szCs w:val="18"/>
                <w:lang w:val="sv-SE" w:eastAsia="zh-CN"/>
              </w:rPr>
            </w:pPr>
            <w:r w:rsidRPr="00C30686">
              <w:rPr>
                <w:rFonts w:eastAsiaTheme="minorEastAsia" w:cs="Arial"/>
                <w:szCs w:val="18"/>
                <w:lang w:val="sv-SE"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007012E5"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CA_n77C_BCS1</w:t>
            </w:r>
          </w:p>
        </w:tc>
        <w:tc>
          <w:tcPr>
            <w:tcW w:w="2445" w:type="dxa"/>
            <w:tcBorders>
              <w:top w:val="nil"/>
              <w:left w:val="single" w:sz="4" w:space="0" w:color="auto"/>
              <w:bottom w:val="single" w:sz="4" w:space="0" w:color="auto"/>
              <w:right w:val="single" w:sz="4" w:space="0" w:color="auto"/>
            </w:tcBorders>
            <w:vAlign w:val="center"/>
          </w:tcPr>
          <w:p w14:paraId="6691811A"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618B0D83" w14:textId="77777777" w:rsidTr="004F423A">
        <w:trPr>
          <w:trHeight w:val="29"/>
        </w:trPr>
        <w:tc>
          <w:tcPr>
            <w:tcW w:w="2742" w:type="dxa"/>
            <w:tcBorders>
              <w:top w:val="single" w:sz="4" w:space="0" w:color="auto"/>
              <w:left w:val="single" w:sz="4" w:space="0" w:color="auto"/>
              <w:bottom w:val="nil"/>
              <w:right w:val="single" w:sz="4" w:space="0" w:color="auto"/>
            </w:tcBorders>
          </w:tcPr>
          <w:p w14:paraId="253DFD64"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rPr>
              <w:t>CA_n2A-n48B-n77C</w:t>
            </w:r>
          </w:p>
        </w:tc>
        <w:tc>
          <w:tcPr>
            <w:tcW w:w="2785" w:type="dxa"/>
            <w:tcBorders>
              <w:top w:val="single" w:sz="4" w:space="0" w:color="auto"/>
              <w:left w:val="single" w:sz="4" w:space="0" w:color="auto"/>
              <w:bottom w:val="nil"/>
              <w:right w:val="single" w:sz="4" w:space="0" w:color="auto"/>
            </w:tcBorders>
            <w:vAlign w:val="center"/>
          </w:tcPr>
          <w:p w14:paraId="562EB487" w14:textId="77777777" w:rsidR="006F6378" w:rsidRPr="00C30686" w:rsidRDefault="006F6378" w:rsidP="0094020B">
            <w:pPr>
              <w:pStyle w:val="TAC"/>
              <w:rPr>
                <w:rFonts w:eastAsia="MS Mincho" w:cs="Arial"/>
                <w:color w:val="000000"/>
                <w:szCs w:val="18"/>
                <w:lang w:val="en-US"/>
              </w:rPr>
            </w:pPr>
            <w:r w:rsidRPr="00C30686">
              <w:rPr>
                <w:rFonts w:eastAsia="MS Mincho" w:cs="Arial"/>
                <w:color w:val="000000"/>
                <w:szCs w:val="18"/>
                <w:lang w:val="en-US"/>
              </w:rPr>
              <w:t>CA_n48B</w:t>
            </w:r>
          </w:p>
          <w:p w14:paraId="58D078A8" w14:textId="77777777" w:rsidR="006F6378" w:rsidRPr="00C30686" w:rsidRDefault="006F6378" w:rsidP="0094020B">
            <w:pPr>
              <w:pStyle w:val="TAC"/>
              <w:rPr>
                <w:rFonts w:eastAsia="MS Mincho" w:cs="Arial"/>
                <w:color w:val="000000"/>
                <w:szCs w:val="18"/>
                <w:lang w:val="en-US"/>
              </w:rPr>
            </w:pPr>
            <w:r w:rsidRPr="00C30686">
              <w:rPr>
                <w:rFonts w:eastAsia="MS Mincho" w:cs="Arial"/>
                <w:color w:val="000000"/>
                <w:szCs w:val="18"/>
                <w:lang w:val="en-US"/>
              </w:rPr>
              <w:t>CA_n2A-n48A</w:t>
            </w:r>
          </w:p>
          <w:p w14:paraId="50B1A829" w14:textId="77777777" w:rsidR="006F6378" w:rsidRPr="00C30686" w:rsidRDefault="006F6378" w:rsidP="0094020B">
            <w:pPr>
              <w:pStyle w:val="TAC"/>
              <w:rPr>
                <w:rFonts w:eastAsiaTheme="minorEastAsia"/>
                <w:lang w:val="en-US" w:eastAsia="zh-CN"/>
              </w:rPr>
            </w:pPr>
            <w:r w:rsidRPr="00C30686">
              <w:rPr>
                <w:rFonts w:eastAsia="MS Mincho" w:cs="Arial"/>
                <w:color w:val="000000"/>
                <w:szCs w:val="18"/>
                <w:lang w:val="en-US"/>
              </w:rPr>
              <w:t>CA_n2A-n77A</w:t>
            </w:r>
          </w:p>
        </w:tc>
        <w:tc>
          <w:tcPr>
            <w:tcW w:w="1259" w:type="dxa"/>
            <w:tcBorders>
              <w:top w:val="single" w:sz="4" w:space="0" w:color="auto"/>
              <w:left w:val="single" w:sz="4" w:space="0" w:color="auto"/>
              <w:bottom w:val="single" w:sz="4" w:space="0" w:color="auto"/>
              <w:right w:val="single" w:sz="4" w:space="0" w:color="auto"/>
            </w:tcBorders>
            <w:vAlign w:val="center"/>
          </w:tcPr>
          <w:p w14:paraId="4A8D12A6" w14:textId="77777777" w:rsidR="006F6378" w:rsidRPr="00C30686" w:rsidRDefault="006F6378" w:rsidP="0094020B">
            <w:pPr>
              <w:pStyle w:val="TAC"/>
              <w:rPr>
                <w:rFonts w:eastAsiaTheme="minorEastAsia" w:cs="Arial"/>
                <w:szCs w:val="18"/>
                <w:lang w:val="sv-SE" w:eastAsia="zh-CN"/>
              </w:rPr>
            </w:pPr>
            <w:r w:rsidRPr="00C30686">
              <w:rPr>
                <w:rFonts w:eastAsiaTheme="minorEastAsia" w:cs="Arial"/>
                <w:color w:val="000000"/>
                <w:szCs w:val="18"/>
                <w:lang w:val="en-US" w:eastAsia="zh-CN"/>
              </w:rPr>
              <w:t>n2</w:t>
            </w:r>
          </w:p>
        </w:tc>
        <w:tc>
          <w:tcPr>
            <w:tcW w:w="4356" w:type="dxa"/>
            <w:tcBorders>
              <w:top w:val="single" w:sz="4" w:space="0" w:color="auto"/>
              <w:left w:val="single" w:sz="4" w:space="0" w:color="auto"/>
              <w:bottom w:val="single" w:sz="4" w:space="0" w:color="auto"/>
              <w:right w:val="single" w:sz="4" w:space="0" w:color="auto"/>
            </w:tcBorders>
            <w:vAlign w:val="center"/>
          </w:tcPr>
          <w:p w14:paraId="21113768"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2C87671A"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0</w:t>
            </w:r>
          </w:p>
        </w:tc>
      </w:tr>
      <w:tr w:rsidR="006F6378" w:rsidRPr="00C30686" w14:paraId="49923E10" w14:textId="77777777" w:rsidTr="004F423A">
        <w:trPr>
          <w:trHeight w:val="29"/>
        </w:trPr>
        <w:tc>
          <w:tcPr>
            <w:tcW w:w="2742" w:type="dxa"/>
            <w:tcBorders>
              <w:top w:val="nil"/>
              <w:left w:val="single" w:sz="4" w:space="0" w:color="auto"/>
              <w:bottom w:val="nil"/>
              <w:right w:val="single" w:sz="4" w:space="0" w:color="auto"/>
            </w:tcBorders>
            <w:vAlign w:val="center"/>
          </w:tcPr>
          <w:p w14:paraId="2E9235D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A28CF2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AA0C92A" w14:textId="77777777" w:rsidR="006F6378" w:rsidRPr="00C30686" w:rsidRDefault="006F6378" w:rsidP="0094020B">
            <w:pPr>
              <w:pStyle w:val="TAC"/>
              <w:rPr>
                <w:rFonts w:eastAsiaTheme="minorEastAsia" w:cs="Arial"/>
                <w:szCs w:val="18"/>
                <w:lang w:val="sv-SE" w:eastAsia="zh-CN"/>
              </w:rPr>
            </w:pPr>
            <w:r w:rsidRPr="00C30686">
              <w:rPr>
                <w:rFonts w:eastAsiaTheme="minorEastAsia" w:cs="Arial"/>
                <w:color w:val="000000"/>
                <w:szCs w:val="18"/>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1552259B"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szCs w:val="18"/>
                <w:lang w:val="en-US"/>
              </w:rPr>
              <w:t>CA_n48B_BCS2</w:t>
            </w:r>
          </w:p>
        </w:tc>
        <w:tc>
          <w:tcPr>
            <w:tcW w:w="2445" w:type="dxa"/>
            <w:tcBorders>
              <w:top w:val="nil"/>
              <w:left w:val="single" w:sz="4" w:space="0" w:color="auto"/>
              <w:bottom w:val="nil"/>
              <w:right w:val="single" w:sz="4" w:space="0" w:color="auto"/>
            </w:tcBorders>
            <w:vAlign w:val="center"/>
          </w:tcPr>
          <w:p w14:paraId="0B795A84"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1E2A5A3A"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A63C9E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14641F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F5D9BC3" w14:textId="77777777" w:rsidR="006F6378" w:rsidRPr="00C30686" w:rsidRDefault="006F6378" w:rsidP="0094020B">
            <w:pPr>
              <w:pStyle w:val="TAC"/>
              <w:rPr>
                <w:rFonts w:eastAsiaTheme="minorEastAsia" w:cs="Arial"/>
                <w:szCs w:val="18"/>
                <w:lang w:val="sv-SE" w:eastAsia="zh-CN"/>
              </w:rPr>
            </w:pPr>
            <w:r w:rsidRPr="00C30686">
              <w:rPr>
                <w:rFonts w:eastAsiaTheme="minorEastAsia" w:cs="Arial"/>
                <w:szCs w:val="18"/>
                <w:lang w:val="sv-SE"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752D6B6B"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CA_n77C_BCS1</w:t>
            </w:r>
          </w:p>
        </w:tc>
        <w:tc>
          <w:tcPr>
            <w:tcW w:w="2445" w:type="dxa"/>
            <w:tcBorders>
              <w:top w:val="nil"/>
              <w:left w:val="single" w:sz="4" w:space="0" w:color="auto"/>
              <w:bottom w:val="single" w:sz="4" w:space="0" w:color="auto"/>
              <w:right w:val="single" w:sz="4" w:space="0" w:color="auto"/>
            </w:tcBorders>
            <w:vAlign w:val="center"/>
          </w:tcPr>
          <w:p w14:paraId="6A7ED125"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05946A47" w14:textId="77777777" w:rsidTr="004F423A">
        <w:trPr>
          <w:trHeight w:val="29"/>
        </w:trPr>
        <w:tc>
          <w:tcPr>
            <w:tcW w:w="2742" w:type="dxa"/>
            <w:tcBorders>
              <w:top w:val="single" w:sz="4" w:space="0" w:color="auto"/>
              <w:left w:val="single" w:sz="4" w:space="0" w:color="auto"/>
              <w:bottom w:val="nil"/>
              <w:right w:val="single" w:sz="4" w:space="0" w:color="auto"/>
            </w:tcBorders>
          </w:tcPr>
          <w:p w14:paraId="59D4181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CA_n2A-n48B-n77A</w:t>
            </w:r>
          </w:p>
        </w:tc>
        <w:tc>
          <w:tcPr>
            <w:tcW w:w="2785" w:type="dxa"/>
            <w:tcBorders>
              <w:top w:val="single" w:sz="4" w:space="0" w:color="auto"/>
              <w:left w:val="single" w:sz="4" w:space="0" w:color="auto"/>
              <w:bottom w:val="nil"/>
              <w:right w:val="single" w:sz="4" w:space="0" w:color="auto"/>
            </w:tcBorders>
            <w:vAlign w:val="center"/>
          </w:tcPr>
          <w:p w14:paraId="38AE27D1" w14:textId="77777777" w:rsidR="006F6378" w:rsidRPr="00C30686" w:rsidRDefault="006F6378" w:rsidP="0094020B">
            <w:pPr>
              <w:pStyle w:val="TAC"/>
              <w:rPr>
                <w:rFonts w:eastAsiaTheme="minorEastAsia" w:cs="Arial"/>
                <w:color w:val="000000"/>
                <w:szCs w:val="18"/>
                <w:lang w:val="en-US"/>
              </w:rPr>
            </w:pPr>
            <w:r w:rsidRPr="00C30686">
              <w:rPr>
                <w:rFonts w:eastAsia="MS Mincho" w:cs="Arial"/>
                <w:color w:val="000000"/>
                <w:szCs w:val="18"/>
                <w:lang w:val="en-US"/>
              </w:rPr>
              <w:t>CA_n48B</w:t>
            </w:r>
          </w:p>
          <w:p w14:paraId="0C3A4C81" w14:textId="77777777" w:rsidR="006F6378" w:rsidRPr="00C30686" w:rsidRDefault="006F6378" w:rsidP="0094020B">
            <w:pPr>
              <w:pStyle w:val="TAC"/>
              <w:rPr>
                <w:rFonts w:eastAsiaTheme="minorEastAsia" w:cs="Arial"/>
                <w:color w:val="000000"/>
                <w:szCs w:val="18"/>
                <w:lang w:val="en-US"/>
              </w:rPr>
            </w:pPr>
            <w:r w:rsidRPr="00C30686">
              <w:rPr>
                <w:rFonts w:eastAsiaTheme="minorEastAsia" w:cs="Arial"/>
                <w:color w:val="000000"/>
                <w:szCs w:val="18"/>
                <w:lang w:val="en-US"/>
              </w:rPr>
              <w:t>CA_n2A-n48A</w:t>
            </w:r>
          </w:p>
          <w:p w14:paraId="3395A098" w14:textId="77777777" w:rsidR="006F6378" w:rsidRPr="00C30686" w:rsidRDefault="006F6378" w:rsidP="0094020B">
            <w:pPr>
              <w:pStyle w:val="TAC"/>
              <w:rPr>
                <w:rFonts w:eastAsiaTheme="minorEastAsia" w:cs="Arial"/>
                <w:color w:val="000000"/>
                <w:szCs w:val="18"/>
                <w:lang w:val="en-US"/>
              </w:rPr>
            </w:pPr>
            <w:r w:rsidRPr="00C30686">
              <w:rPr>
                <w:rFonts w:eastAsiaTheme="minorEastAsia" w:cs="Arial"/>
                <w:color w:val="000000"/>
                <w:szCs w:val="18"/>
                <w:lang w:val="en-US"/>
              </w:rPr>
              <w:t>CA_n2A-n77A</w:t>
            </w:r>
          </w:p>
        </w:tc>
        <w:tc>
          <w:tcPr>
            <w:tcW w:w="1259" w:type="dxa"/>
            <w:tcBorders>
              <w:top w:val="single" w:sz="4" w:space="0" w:color="auto"/>
              <w:left w:val="single" w:sz="4" w:space="0" w:color="auto"/>
              <w:bottom w:val="single" w:sz="4" w:space="0" w:color="auto"/>
              <w:right w:val="single" w:sz="4" w:space="0" w:color="auto"/>
            </w:tcBorders>
            <w:vAlign w:val="center"/>
          </w:tcPr>
          <w:p w14:paraId="0E3EB5B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w:t>
            </w:r>
          </w:p>
        </w:tc>
        <w:tc>
          <w:tcPr>
            <w:tcW w:w="4356" w:type="dxa"/>
            <w:tcBorders>
              <w:top w:val="single" w:sz="4" w:space="0" w:color="auto"/>
              <w:left w:val="single" w:sz="4" w:space="0" w:color="auto"/>
              <w:bottom w:val="single" w:sz="4" w:space="0" w:color="auto"/>
              <w:right w:val="single" w:sz="4" w:space="0" w:color="auto"/>
            </w:tcBorders>
            <w:vAlign w:val="center"/>
          </w:tcPr>
          <w:p w14:paraId="16CF21A7"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234ABF2A"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0</w:t>
            </w:r>
          </w:p>
        </w:tc>
      </w:tr>
      <w:tr w:rsidR="006F6378" w:rsidRPr="00C30686" w14:paraId="092FB8FF" w14:textId="77777777" w:rsidTr="004F423A">
        <w:trPr>
          <w:trHeight w:val="29"/>
        </w:trPr>
        <w:tc>
          <w:tcPr>
            <w:tcW w:w="2742" w:type="dxa"/>
            <w:tcBorders>
              <w:top w:val="nil"/>
              <w:left w:val="single" w:sz="4" w:space="0" w:color="auto"/>
              <w:bottom w:val="nil"/>
              <w:right w:val="single" w:sz="4" w:space="0" w:color="auto"/>
            </w:tcBorders>
            <w:vAlign w:val="center"/>
          </w:tcPr>
          <w:p w14:paraId="29BDEC3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61C3D0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45DBB6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0AEAA567"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CA_n48B_BCS0</w:t>
            </w:r>
          </w:p>
        </w:tc>
        <w:tc>
          <w:tcPr>
            <w:tcW w:w="2445" w:type="dxa"/>
            <w:tcBorders>
              <w:top w:val="nil"/>
              <w:left w:val="single" w:sz="4" w:space="0" w:color="auto"/>
              <w:bottom w:val="nil"/>
              <w:right w:val="single" w:sz="4" w:space="0" w:color="auto"/>
            </w:tcBorders>
            <w:vAlign w:val="center"/>
          </w:tcPr>
          <w:p w14:paraId="66D80B20"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49237230" w14:textId="77777777" w:rsidTr="004F423A">
        <w:trPr>
          <w:trHeight w:val="29"/>
        </w:trPr>
        <w:tc>
          <w:tcPr>
            <w:tcW w:w="2742" w:type="dxa"/>
            <w:tcBorders>
              <w:top w:val="nil"/>
              <w:left w:val="single" w:sz="4" w:space="0" w:color="auto"/>
              <w:bottom w:val="nil"/>
              <w:right w:val="single" w:sz="4" w:space="0" w:color="auto"/>
            </w:tcBorders>
            <w:vAlign w:val="center"/>
          </w:tcPr>
          <w:p w14:paraId="06D8D77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7CEDF5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65B417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55EBF7F4"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58943789"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7336502A" w14:textId="77777777" w:rsidTr="004F423A">
        <w:trPr>
          <w:trHeight w:val="29"/>
        </w:trPr>
        <w:tc>
          <w:tcPr>
            <w:tcW w:w="2742" w:type="dxa"/>
            <w:tcBorders>
              <w:top w:val="nil"/>
              <w:left w:val="single" w:sz="4" w:space="0" w:color="auto"/>
              <w:bottom w:val="nil"/>
              <w:right w:val="single" w:sz="4" w:space="0" w:color="auto"/>
            </w:tcBorders>
            <w:vAlign w:val="center"/>
          </w:tcPr>
          <w:p w14:paraId="6FE0791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1928FD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EA6251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w:t>
            </w:r>
          </w:p>
        </w:tc>
        <w:tc>
          <w:tcPr>
            <w:tcW w:w="4356" w:type="dxa"/>
            <w:tcBorders>
              <w:top w:val="single" w:sz="4" w:space="0" w:color="auto"/>
              <w:left w:val="single" w:sz="4" w:space="0" w:color="auto"/>
              <w:bottom w:val="single" w:sz="4" w:space="0" w:color="auto"/>
              <w:right w:val="single" w:sz="4" w:space="0" w:color="auto"/>
            </w:tcBorders>
            <w:vAlign w:val="center"/>
          </w:tcPr>
          <w:p w14:paraId="06EAD834"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7A74F05E"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1</w:t>
            </w:r>
          </w:p>
        </w:tc>
      </w:tr>
      <w:tr w:rsidR="006F6378" w:rsidRPr="00C30686" w14:paraId="5D16B873" w14:textId="77777777" w:rsidTr="004F423A">
        <w:trPr>
          <w:trHeight w:val="29"/>
        </w:trPr>
        <w:tc>
          <w:tcPr>
            <w:tcW w:w="2742" w:type="dxa"/>
            <w:tcBorders>
              <w:top w:val="nil"/>
              <w:left w:val="single" w:sz="4" w:space="0" w:color="auto"/>
              <w:bottom w:val="nil"/>
              <w:right w:val="single" w:sz="4" w:space="0" w:color="auto"/>
            </w:tcBorders>
            <w:vAlign w:val="center"/>
          </w:tcPr>
          <w:p w14:paraId="05AE4B9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A962B0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DFDA99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475F33CF"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CA_n48B_BCS1</w:t>
            </w:r>
          </w:p>
        </w:tc>
        <w:tc>
          <w:tcPr>
            <w:tcW w:w="2445" w:type="dxa"/>
            <w:tcBorders>
              <w:top w:val="nil"/>
              <w:left w:val="single" w:sz="4" w:space="0" w:color="auto"/>
              <w:bottom w:val="nil"/>
              <w:right w:val="single" w:sz="4" w:space="0" w:color="auto"/>
            </w:tcBorders>
            <w:vAlign w:val="center"/>
          </w:tcPr>
          <w:p w14:paraId="2A536A03"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38836F27" w14:textId="77777777" w:rsidTr="004F423A">
        <w:trPr>
          <w:trHeight w:val="29"/>
        </w:trPr>
        <w:tc>
          <w:tcPr>
            <w:tcW w:w="2742" w:type="dxa"/>
            <w:tcBorders>
              <w:top w:val="nil"/>
              <w:left w:val="single" w:sz="4" w:space="0" w:color="auto"/>
              <w:bottom w:val="nil"/>
              <w:right w:val="single" w:sz="4" w:space="0" w:color="auto"/>
            </w:tcBorders>
            <w:vAlign w:val="center"/>
          </w:tcPr>
          <w:p w14:paraId="4BAEF8E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290A48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205396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2D789E4E"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075DE76A"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4BA58FE0" w14:textId="77777777" w:rsidTr="004F423A">
        <w:trPr>
          <w:trHeight w:val="29"/>
        </w:trPr>
        <w:tc>
          <w:tcPr>
            <w:tcW w:w="2742" w:type="dxa"/>
            <w:tcBorders>
              <w:top w:val="nil"/>
              <w:left w:val="single" w:sz="4" w:space="0" w:color="auto"/>
              <w:bottom w:val="nil"/>
              <w:right w:val="single" w:sz="4" w:space="0" w:color="auto"/>
            </w:tcBorders>
            <w:vAlign w:val="center"/>
          </w:tcPr>
          <w:p w14:paraId="254BF40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DDC6CC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C45104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w:t>
            </w:r>
          </w:p>
        </w:tc>
        <w:tc>
          <w:tcPr>
            <w:tcW w:w="4356" w:type="dxa"/>
            <w:tcBorders>
              <w:top w:val="single" w:sz="4" w:space="0" w:color="auto"/>
              <w:left w:val="single" w:sz="4" w:space="0" w:color="auto"/>
              <w:bottom w:val="single" w:sz="4" w:space="0" w:color="auto"/>
              <w:right w:val="single" w:sz="4" w:space="0" w:color="auto"/>
            </w:tcBorders>
            <w:vAlign w:val="center"/>
          </w:tcPr>
          <w:p w14:paraId="408DC6C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1A0EFA50"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2</w:t>
            </w:r>
          </w:p>
        </w:tc>
      </w:tr>
      <w:tr w:rsidR="006F6378" w:rsidRPr="00C30686" w14:paraId="672F6316" w14:textId="77777777" w:rsidTr="004F423A">
        <w:trPr>
          <w:trHeight w:val="29"/>
        </w:trPr>
        <w:tc>
          <w:tcPr>
            <w:tcW w:w="2742" w:type="dxa"/>
            <w:tcBorders>
              <w:top w:val="nil"/>
              <w:left w:val="single" w:sz="4" w:space="0" w:color="auto"/>
              <w:bottom w:val="nil"/>
              <w:right w:val="single" w:sz="4" w:space="0" w:color="auto"/>
            </w:tcBorders>
            <w:vAlign w:val="center"/>
          </w:tcPr>
          <w:p w14:paraId="298D62C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0138DC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9325C6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1C0F270C"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CA_n48B_BCS2</w:t>
            </w:r>
          </w:p>
        </w:tc>
        <w:tc>
          <w:tcPr>
            <w:tcW w:w="2445" w:type="dxa"/>
            <w:tcBorders>
              <w:top w:val="nil"/>
              <w:left w:val="single" w:sz="4" w:space="0" w:color="auto"/>
              <w:bottom w:val="nil"/>
              <w:right w:val="single" w:sz="4" w:space="0" w:color="auto"/>
            </w:tcBorders>
            <w:vAlign w:val="center"/>
          </w:tcPr>
          <w:p w14:paraId="0C59AC30"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011D639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FF91EE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324656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654060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3078F970"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2C0619ED"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4A6BA90E"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F81ED5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lastRenderedPageBreak/>
              <w:t>CA_n2A-n48(2A)-n77A</w:t>
            </w:r>
          </w:p>
        </w:tc>
        <w:tc>
          <w:tcPr>
            <w:tcW w:w="2785" w:type="dxa"/>
            <w:tcBorders>
              <w:top w:val="single" w:sz="4" w:space="0" w:color="auto"/>
              <w:left w:val="single" w:sz="4" w:space="0" w:color="auto"/>
              <w:bottom w:val="nil"/>
              <w:right w:val="single" w:sz="4" w:space="0" w:color="auto"/>
            </w:tcBorders>
            <w:vAlign w:val="center"/>
          </w:tcPr>
          <w:p w14:paraId="167C2FBB" w14:textId="77777777" w:rsidR="006F6378" w:rsidRPr="00C30686" w:rsidRDefault="006F6378" w:rsidP="0094020B">
            <w:pPr>
              <w:pStyle w:val="TAC"/>
              <w:rPr>
                <w:rFonts w:eastAsiaTheme="minorEastAsia" w:cs="Arial"/>
                <w:color w:val="000000"/>
                <w:szCs w:val="18"/>
                <w:lang w:val="en-US"/>
              </w:rPr>
            </w:pPr>
            <w:r w:rsidRPr="00C30686">
              <w:rPr>
                <w:rFonts w:eastAsiaTheme="minorEastAsia" w:cs="Arial"/>
                <w:color w:val="000000"/>
                <w:szCs w:val="18"/>
                <w:lang w:val="en-US"/>
              </w:rPr>
              <w:t>CA_n2A-n48A</w:t>
            </w:r>
          </w:p>
          <w:p w14:paraId="353FCC2F" w14:textId="77777777" w:rsidR="006F6378" w:rsidRPr="00C30686" w:rsidRDefault="006F6378" w:rsidP="0094020B">
            <w:pPr>
              <w:pStyle w:val="TAC"/>
              <w:rPr>
                <w:rFonts w:eastAsiaTheme="minorEastAsia" w:cs="Arial"/>
                <w:color w:val="000000"/>
                <w:szCs w:val="18"/>
                <w:lang w:val="en-US"/>
              </w:rPr>
            </w:pPr>
            <w:r w:rsidRPr="00C30686">
              <w:rPr>
                <w:rFonts w:eastAsiaTheme="minorEastAsia" w:cs="Arial"/>
                <w:color w:val="000000"/>
                <w:szCs w:val="18"/>
                <w:lang w:val="en-US"/>
              </w:rPr>
              <w:t>CA_n2A-n77A</w:t>
            </w:r>
          </w:p>
        </w:tc>
        <w:tc>
          <w:tcPr>
            <w:tcW w:w="1259" w:type="dxa"/>
            <w:tcBorders>
              <w:top w:val="single" w:sz="4" w:space="0" w:color="auto"/>
              <w:left w:val="single" w:sz="4" w:space="0" w:color="auto"/>
              <w:bottom w:val="single" w:sz="4" w:space="0" w:color="auto"/>
              <w:right w:val="single" w:sz="4" w:space="0" w:color="auto"/>
            </w:tcBorders>
            <w:vAlign w:val="center"/>
          </w:tcPr>
          <w:p w14:paraId="6B890A3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w:t>
            </w:r>
          </w:p>
        </w:tc>
        <w:tc>
          <w:tcPr>
            <w:tcW w:w="4356" w:type="dxa"/>
            <w:tcBorders>
              <w:top w:val="single" w:sz="4" w:space="0" w:color="auto"/>
              <w:left w:val="single" w:sz="4" w:space="0" w:color="auto"/>
              <w:bottom w:val="single" w:sz="4" w:space="0" w:color="auto"/>
              <w:right w:val="single" w:sz="4" w:space="0" w:color="auto"/>
            </w:tcBorders>
            <w:vAlign w:val="center"/>
          </w:tcPr>
          <w:p w14:paraId="035952A6"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14C45132"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0</w:t>
            </w:r>
          </w:p>
        </w:tc>
      </w:tr>
      <w:tr w:rsidR="006F6378" w:rsidRPr="00C30686" w14:paraId="50B31BBB" w14:textId="77777777" w:rsidTr="004F423A">
        <w:trPr>
          <w:trHeight w:val="29"/>
        </w:trPr>
        <w:tc>
          <w:tcPr>
            <w:tcW w:w="2742" w:type="dxa"/>
            <w:tcBorders>
              <w:top w:val="nil"/>
              <w:left w:val="single" w:sz="4" w:space="0" w:color="auto"/>
              <w:bottom w:val="nil"/>
              <w:right w:val="single" w:sz="4" w:space="0" w:color="auto"/>
            </w:tcBorders>
            <w:vAlign w:val="center"/>
          </w:tcPr>
          <w:p w14:paraId="1F41594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90AAE7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9D300F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4ED9BEE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CA_n48(2A)_BCS0</w:t>
            </w:r>
          </w:p>
        </w:tc>
        <w:tc>
          <w:tcPr>
            <w:tcW w:w="2445" w:type="dxa"/>
            <w:tcBorders>
              <w:top w:val="nil"/>
              <w:left w:val="single" w:sz="4" w:space="0" w:color="auto"/>
              <w:bottom w:val="nil"/>
              <w:right w:val="single" w:sz="4" w:space="0" w:color="auto"/>
            </w:tcBorders>
            <w:vAlign w:val="center"/>
          </w:tcPr>
          <w:p w14:paraId="127C96D5"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1EC383C0" w14:textId="77777777" w:rsidTr="004F423A">
        <w:trPr>
          <w:trHeight w:val="29"/>
        </w:trPr>
        <w:tc>
          <w:tcPr>
            <w:tcW w:w="2742" w:type="dxa"/>
            <w:tcBorders>
              <w:top w:val="nil"/>
              <w:left w:val="single" w:sz="4" w:space="0" w:color="auto"/>
              <w:bottom w:val="nil"/>
              <w:right w:val="single" w:sz="4" w:space="0" w:color="auto"/>
            </w:tcBorders>
            <w:vAlign w:val="center"/>
          </w:tcPr>
          <w:p w14:paraId="023BB12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708AF7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34030D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409E72F6"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19AD0C74"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41ED260E" w14:textId="77777777" w:rsidTr="004F423A">
        <w:trPr>
          <w:trHeight w:val="29"/>
        </w:trPr>
        <w:tc>
          <w:tcPr>
            <w:tcW w:w="2742" w:type="dxa"/>
            <w:tcBorders>
              <w:top w:val="nil"/>
              <w:left w:val="single" w:sz="4" w:space="0" w:color="auto"/>
              <w:bottom w:val="nil"/>
              <w:right w:val="single" w:sz="4" w:space="0" w:color="auto"/>
            </w:tcBorders>
            <w:vAlign w:val="center"/>
          </w:tcPr>
          <w:p w14:paraId="4DA22CC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19C817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C1FB4C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w:t>
            </w:r>
          </w:p>
        </w:tc>
        <w:tc>
          <w:tcPr>
            <w:tcW w:w="4356" w:type="dxa"/>
            <w:tcBorders>
              <w:top w:val="single" w:sz="4" w:space="0" w:color="auto"/>
              <w:left w:val="single" w:sz="4" w:space="0" w:color="auto"/>
              <w:bottom w:val="single" w:sz="4" w:space="0" w:color="auto"/>
              <w:right w:val="single" w:sz="4" w:space="0" w:color="auto"/>
            </w:tcBorders>
            <w:vAlign w:val="center"/>
          </w:tcPr>
          <w:p w14:paraId="776639FC"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27CB6BA3"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1</w:t>
            </w:r>
          </w:p>
        </w:tc>
      </w:tr>
      <w:tr w:rsidR="006F6378" w:rsidRPr="00C30686" w14:paraId="382FFF8F" w14:textId="77777777" w:rsidTr="004F423A">
        <w:trPr>
          <w:trHeight w:val="29"/>
        </w:trPr>
        <w:tc>
          <w:tcPr>
            <w:tcW w:w="2742" w:type="dxa"/>
            <w:tcBorders>
              <w:top w:val="nil"/>
              <w:left w:val="single" w:sz="4" w:space="0" w:color="auto"/>
              <w:bottom w:val="nil"/>
              <w:right w:val="single" w:sz="4" w:space="0" w:color="auto"/>
            </w:tcBorders>
            <w:vAlign w:val="center"/>
          </w:tcPr>
          <w:p w14:paraId="41D9B8C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891C3D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B13E9D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76000220"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CA_n48(2A)_BCS1</w:t>
            </w:r>
          </w:p>
        </w:tc>
        <w:tc>
          <w:tcPr>
            <w:tcW w:w="2445" w:type="dxa"/>
            <w:tcBorders>
              <w:top w:val="nil"/>
              <w:left w:val="single" w:sz="4" w:space="0" w:color="auto"/>
              <w:bottom w:val="nil"/>
              <w:right w:val="single" w:sz="4" w:space="0" w:color="auto"/>
            </w:tcBorders>
            <w:vAlign w:val="center"/>
          </w:tcPr>
          <w:p w14:paraId="795E780A"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28344D1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46BE86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ABF1D3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0CFCAF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6EAA9B0E"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220B57CE"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14405084"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97DF0E6" w14:textId="77777777" w:rsidR="006F6378" w:rsidRPr="00C30686" w:rsidRDefault="006F6378" w:rsidP="0094020B">
            <w:pPr>
              <w:pStyle w:val="TAC"/>
              <w:rPr>
                <w:rFonts w:eastAsiaTheme="minorEastAsia"/>
                <w:lang w:val="en-US" w:eastAsia="zh-CN"/>
              </w:rPr>
            </w:pPr>
            <w:r w:rsidRPr="00C30686">
              <w:rPr>
                <w:lang w:val="en-US" w:eastAsia="zh-CN"/>
              </w:rPr>
              <w:t>CA_n2A-n66A-n71A</w:t>
            </w:r>
          </w:p>
        </w:tc>
        <w:tc>
          <w:tcPr>
            <w:tcW w:w="2785" w:type="dxa"/>
            <w:tcBorders>
              <w:top w:val="single" w:sz="4" w:space="0" w:color="auto"/>
              <w:left w:val="single" w:sz="4" w:space="0" w:color="auto"/>
              <w:bottom w:val="nil"/>
              <w:right w:val="single" w:sz="4" w:space="0" w:color="auto"/>
            </w:tcBorders>
            <w:vAlign w:val="center"/>
          </w:tcPr>
          <w:p w14:paraId="6F8F9253" w14:textId="77777777" w:rsidR="006F6378" w:rsidRPr="00C30686" w:rsidRDefault="006F6378" w:rsidP="0094020B">
            <w:pPr>
              <w:pStyle w:val="TAC"/>
              <w:rPr>
                <w:rFonts w:eastAsiaTheme="minorEastAsia"/>
                <w:lang w:val="en-US" w:eastAsia="zh-CN"/>
              </w:rPr>
            </w:pPr>
            <w:r w:rsidRPr="00C30686">
              <w:rPr>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71ED7435" w14:textId="77777777" w:rsidR="006F6378" w:rsidRPr="00C30686" w:rsidRDefault="006F6378" w:rsidP="0094020B">
            <w:pPr>
              <w:pStyle w:val="TAC"/>
              <w:rPr>
                <w:rFonts w:eastAsiaTheme="minorEastAsia"/>
                <w:lang w:val="en-US" w:eastAsia="zh-CN"/>
              </w:rPr>
            </w:pPr>
            <w:r w:rsidRPr="00C30686">
              <w:rPr>
                <w:lang w:val="en-US" w:eastAsia="zh-CN"/>
              </w:rPr>
              <w:t>n2</w:t>
            </w:r>
          </w:p>
        </w:tc>
        <w:tc>
          <w:tcPr>
            <w:tcW w:w="4356" w:type="dxa"/>
            <w:tcBorders>
              <w:top w:val="single" w:sz="4" w:space="0" w:color="auto"/>
              <w:left w:val="single" w:sz="4" w:space="0" w:color="auto"/>
              <w:bottom w:val="single" w:sz="4" w:space="0" w:color="auto"/>
              <w:right w:val="single" w:sz="4" w:space="0" w:color="auto"/>
            </w:tcBorders>
            <w:vAlign w:val="center"/>
          </w:tcPr>
          <w:p w14:paraId="3D901169"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5AF8C23C"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color w:val="000000"/>
                <w:szCs w:val="18"/>
                <w:lang w:val="en-US" w:eastAsia="zh-CN" w:bidi="ar"/>
              </w:rPr>
              <w:t>0</w:t>
            </w:r>
          </w:p>
        </w:tc>
      </w:tr>
      <w:tr w:rsidR="006F6378" w:rsidRPr="00C30686" w14:paraId="3E582B6E" w14:textId="77777777" w:rsidTr="004F423A">
        <w:trPr>
          <w:trHeight w:val="29"/>
        </w:trPr>
        <w:tc>
          <w:tcPr>
            <w:tcW w:w="2742" w:type="dxa"/>
            <w:tcBorders>
              <w:top w:val="nil"/>
              <w:left w:val="single" w:sz="4" w:space="0" w:color="auto"/>
              <w:bottom w:val="nil"/>
              <w:right w:val="single" w:sz="4" w:space="0" w:color="auto"/>
            </w:tcBorders>
            <w:vAlign w:val="center"/>
          </w:tcPr>
          <w:p w14:paraId="025D8DD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A16C87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71678BF" w14:textId="77777777" w:rsidR="006F6378" w:rsidRPr="00C30686" w:rsidRDefault="006F6378" w:rsidP="0094020B">
            <w:pPr>
              <w:pStyle w:val="TAC"/>
              <w:rPr>
                <w:rFonts w:eastAsiaTheme="minorEastAsia"/>
                <w:lang w:val="en-US" w:eastAsia="zh-CN"/>
              </w:rPr>
            </w:pPr>
            <w:r w:rsidRPr="00C30686">
              <w:rPr>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7423023D"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color w:val="000000"/>
                <w:szCs w:val="18"/>
                <w:lang w:val="en-US" w:eastAsia="zh-CN" w:bidi="ar"/>
              </w:rPr>
              <w:t>5, 10, 15, 20, 25, 30, 40</w:t>
            </w:r>
          </w:p>
        </w:tc>
        <w:tc>
          <w:tcPr>
            <w:tcW w:w="2445" w:type="dxa"/>
            <w:tcBorders>
              <w:top w:val="nil"/>
              <w:left w:val="single" w:sz="4" w:space="0" w:color="auto"/>
              <w:bottom w:val="nil"/>
              <w:right w:val="single" w:sz="4" w:space="0" w:color="auto"/>
            </w:tcBorders>
            <w:vAlign w:val="center"/>
          </w:tcPr>
          <w:p w14:paraId="7E19C99B"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36110F50"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786F8F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700B26E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6E044B4" w14:textId="77777777" w:rsidR="006F6378" w:rsidRPr="00C30686" w:rsidRDefault="006F6378" w:rsidP="0094020B">
            <w:pPr>
              <w:pStyle w:val="TAC"/>
              <w:rPr>
                <w:rFonts w:eastAsiaTheme="minorEastAsia"/>
                <w:lang w:val="en-US" w:eastAsia="zh-CN"/>
              </w:rPr>
            </w:pPr>
            <w:r w:rsidRPr="00C30686">
              <w:rPr>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14B8B709"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color w:val="000000"/>
                <w:szCs w:val="18"/>
                <w:lang w:val="en-US" w:eastAsia="zh-CN" w:bidi="ar"/>
              </w:rPr>
              <w:t>5, 10, 15, 20</w:t>
            </w:r>
          </w:p>
        </w:tc>
        <w:tc>
          <w:tcPr>
            <w:tcW w:w="2445" w:type="dxa"/>
            <w:tcBorders>
              <w:top w:val="nil"/>
              <w:left w:val="single" w:sz="4" w:space="0" w:color="auto"/>
              <w:bottom w:val="single" w:sz="4" w:space="0" w:color="auto"/>
              <w:right w:val="single" w:sz="4" w:space="0" w:color="auto"/>
            </w:tcBorders>
            <w:vAlign w:val="center"/>
          </w:tcPr>
          <w:p w14:paraId="0D52A1AD"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6AE4EE19"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785430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CA_n2A-n66A-n77A</w:t>
            </w:r>
          </w:p>
        </w:tc>
        <w:tc>
          <w:tcPr>
            <w:tcW w:w="2785" w:type="dxa"/>
            <w:tcBorders>
              <w:top w:val="single" w:sz="4" w:space="0" w:color="auto"/>
              <w:left w:val="single" w:sz="4" w:space="0" w:color="auto"/>
              <w:bottom w:val="nil"/>
              <w:right w:val="single" w:sz="4" w:space="0" w:color="auto"/>
            </w:tcBorders>
            <w:vAlign w:val="center"/>
          </w:tcPr>
          <w:p w14:paraId="5E68807C" w14:textId="77777777" w:rsidR="006F6378" w:rsidRPr="00C30686" w:rsidRDefault="006F6378" w:rsidP="0094020B">
            <w:pPr>
              <w:pStyle w:val="TAC"/>
              <w:rPr>
                <w:rFonts w:eastAsiaTheme="minorEastAsia"/>
                <w:szCs w:val="18"/>
                <w:lang w:val="en-US" w:eastAsia="zh-CN"/>
              </w:rPr>
            </w:pPr>
            <w:r w:rsidRPr="00C30686">
              <w:rPr>
                <w:rFonts w:eastAsiaTheme="minorEastAsia"/>
              </w:rPr>
              <w:t>n77</w:t>
            </w:r>
            <w:r w:rsidRPr="00C30686">
              <w:rPr>
                <w:rFonts w:eastAsiaTheme="minorEastAsia"/>
                <w:vertAlign w:val="superscript"/>
              </w:rPr>
              <w:t>7, 9</w:t>
            </w:r>
          </w:p>
          <w:p w14:paraId="6A16104D"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CA_n2A-n66A</w:t>
            </w:r>
          </w:p>
          <w:p w14:paraId="6B7C5274"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CA_n2A-n77A</w:t>
            </w:r>
            <w:r w:rsidRPr="00C30686">
              <w:rPr>
                <w:rFonts w:eastAsiaTheme="minorEastAsia"/>
                <w:szCs w:val="18"/>
                <w:vertAlign w:val="superscript"/>
                <w:lang w:val="en-US" w:eastAsia="zh-CN"/>
              </w:rPr>
              <w:t>7</w:t>
            </w:r>
          </w:p>
          <w:p w14:paraId="1B742F58"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CA_n66A-n77A</w:t>
            </w:r>
            <w:r w:rsidRPr="00C30686">
              <w:rPr>
                <w:rFonts w:eastAsiaTheme="minorEastAsia"/>
                <w:szCs w:val="18"/>
                <w:vertAlign w:val="superscript"/>
                <w:lang w:val="en-US" w:eastAsia="zh-CN"/>
              </w:rPr>
              <w:t>7</w:t>
            </w:r>
          </w:p>
          <w:p w14:paraId="5348F88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173C17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w:t>
            </w:r>
          </w:p>
        </w:tc>
        <w:tc>
          <w:tcPr>
            <w:tcW w:w="4356" w:type="dxa"/>
            <w:tcBorders>
              <w:top w:val="single" w:sz="4" w:space="0" w:color="auto"/>
              <w:left w:val="single" w:sz="4" w:space="0" w:color="auto"/>
              <w:bottom w:val="single" w:sz="4" w:space="0" w:color="auto"/>
              <w:right w:val="single" w:sz="4" w:space="0" w:color="auto"/>
            </w:tcBorders>
            <w:vAlign w:val="center"/>
          </w:tcPr>
          <w:p w14:paraId="40D1CB52"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4B71E18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61A0BA99" w14:textId="77777777" w:rsidTr="004F423A">
        <w:trPr>
          <w:trHeight w:val="29"/>
        </w:trPr>
        <w:tc>
          <w:tcPr>
            <w:tcW w:w="2742" w:type="dxa"/>
            <w:tcBorders>
              <w:top w:val="nil"/>
              <w:left w:val="single" w:sz="4" w:space="0" w:color="auto"/>
              <w:bottom w:val="nil"/>
              <w:right w:val="single" w:sz="4" w:space="0" w:color="auto"/>
            </w:tcBorders>
            <w:vAlign w:val="center"/>
          </w:tcPr>
          <w:p w14:paraId="6B8F25E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DAEBDD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3B63C6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6138C82F"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nil"/>
              <w:right w:val="single" w:sz="4" w:space="0" w:color="auto"/>
            </w:tcBorders>
            <w:vAlign w:val="center"/>
          </w:tcPr>
          <w:p w14:paraId="5A64A1D1" w14:textId="77777777" w:rsidR="006F6378" w:rsidRPr="00C30686" w:rsidRDefault="006F6378" w:rsidP="0094020B">
            <w:pPr>
              <w:pStyle w:val="TAC"/>
              <w:rPr>
                <w:rFonts w:eastAsiaTheme="minorEastAsia"/>
                <w:lang w:val="en-US" w:eastAsia="zh-CN"/>
              </w:rPr>
            </w:pPr>
          </w:p>
        </w:tc>
      </w:tr>
      <w:tr w:rsidR="006F6378" w:rsidRPr="00C30686" w14:paraId="0C0DB86E"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E235A1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D4434B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CA837C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7C700C67"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7198C014" w14:textId="77777777" w:rsidR="006F6378" w:rsidRPr="00C30686" w:rsidRDefault="006F6378" w:rsidP="0094020B">
            <w:pPr>
              <w:pStyle w:val="TAC"/>
              <w:rPr>
                <w:rFonts w:eastAsiaTheme="minorEastAsia"/>
                <w:lang w:val="en-US" w:eastAsia="zh-CN"/>
              </w:rPr>
            </w:pPr>
          </w:p>
        </w:tc>
      </w:tr>
      <w:tr w:rsidR="006F6378" w:rsidRPr="00C30686" w14:paraId="28B43624"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568FC8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CA_n2(2A)-n66A-n77A</w:t>
            </w:r>
          </w:p>
        </w:tc>
        <w:tc>
          <w:tcPr>
            <w:tcW w:w="2785" w:type="dxa"/>
            <w:tcBorders>
              <w:top w:val="single" w:sz="4" w:space="0" w:color="auto"/>
              <w:left w:val="single" w:sz="4" w:space="0" w:color="auto"/>
              <w:bottom w:val="nil"/>
              <w:right w:val="single" w:sz="4" w:space="0" w:color="auto"/>
            </w:tcBorders>
            <w:vAlign w:val="center"/>
          </w:tcPr>
          <w:p w14:paraId="27AB783E" w14:textId="77777777" w:rsidR="006F6378" w:rsidRPr="00C30686" w:rsidRDefault="006F6378" w:rsidP="0094020B">
            <w:pPr>
              <w:pStyle w:val="TAC"/>
              <w:rPr>
                <w:rFonts w:eastAsiaTheme="minorEastAsia" w:cs="Arial"/>
                <w:sz w:val="16"/>
                <w:szCs w:val="16"/>
                <w:lang w:val="en-US" w:eastAsia="zh-CN"/>
              </w:rPr>
            </w:pPr>
            <w:r w:rsidRPr="00C30686">
              <w:rPr>
                <w:rFonts w:eastAsiaTheme="minorEastAsia" w:cs="Arial"/>
                <w:szCs w:val="18"/>
                <w:lang w:val="en-US" w:eastAsia="zh-CN"/>
              </w:rPr>
              <w:t>n77</w:t>
            </w:r>
            <w:r w:rsidRPr="00C30686">
              <w:rPr>
                <w:rFonts w:eastAsiaTheme="minorEastAsia" w:cs="Arial"/>
                <w:szCs w:val="18"/>
                <w:vertAlign w:val="superscript"/>
                <w:lang w:val="en-US" w:eastAsia="zh-CN"/>
              </w:rPr>
              <w:t>7</w:t>
            </w:r>
          </w:p>
          <w:p w14:paraId="7830AFC5"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CA_n2A-n66A</w:t>
            </w:r>
          </w:p>
          <w:p w14:paraId="7ED4232E"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CA_n2A-n77A</w:t>
            </w:r>
            <w:r w:rsidRPr="00C30686">
              <w:rPr>
                <w:rFonts w:eastAsiaTheme="minorEastAsia"/>
                <w:szCs w:val="18"/>
                <w:vertAlign w:val="superscript"/>
                <w:lang w:val="en-US" w:eastAsia="zh-CN"/>
              </w:rPr>
              <w:t>7</w:t>
            </w:r>
          </w:p>
          <w:p w14:paraId="2B569D6A"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CA_n66A-n77A</w:t>
            </w:r>
            <w:r w:rsidRPr="00C30686">
              <w:rPr>
                <w:rFonts w:eastAsiaTheme="minorEastAsia"/>
                <w:szCs w:val="18"/>
                <w:vertAlign w:val="superscript"/>
                <w:lang w:val="en-US" w:eastAsia="zh-CN"/>
              </w:rPr>
              <w:t>7</w:t>
            </w:r>
          </w:p>
          <w:p w14:paraId="34E1AF2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109DF4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w:t>
            </w:r>
          </w:p>
        </w:tc>
        <w:tc>
          <w:tcPr>
            <w:tcW w:w="4356" w:type="dxa"/>
            <w:tcBorders>
              <w:top w:val="single" w:sz="4" w:space="0" w:color="auto"/>
              <w:left w:val="single" w:sz="4" w:space="0" w:color="auto"/>
              <w:bottom w:val="single" w:sz="4" w:space="0" w:color="auto"/>
              <w:right w:val="single" w:sz="4" w:space="0" w:color="auto"/>
            </w:tcBorders>
            <w:vAlign w:val="center"/>
          </w:tcPr>
          <w:p w14:paraId="02C7C51F"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CA_n2(2A)_BCS0</w:t>
            </w:r>
          </w:p>
        </w:tc>
        <w:tc>
          <w:tcPr>
            <w:tcW w:w="2445" w:type="dxa"/>
            <w:tcBorders>
              <w:top w:val="single" w:sz="4" w:space="0" w:color="auto"/>
              <w:left w:val="single" w:sz="4" w:space="0" w:color="auto"/>
              <w:bottom w:val="nil"/>
              <w:right w:val="single" w:sz="4" w:space="0" w:color="auto"/>
            </w:tcBorders>
            <w:vAlign w:val="center"/>
          </w:tcPr>
          <w:p w14:paraId="44E1E25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14F273B2" w14:textId="77777777" w:rsidTr="004F423A">
        <w:trPr>
          <w:trHeight w:val="29"/>
        </w:trPr>
        <w:tc>
          <w:tcPr>
            <w:tcW w:w="2742" w:type="dxa"/>
            <w:tcBorders>
              <w:top w:val="nil"/>
              <w:left w:val="single" w:sz="4" w:space="0" w:color="auto"/>
              <w:bottom w:val="nil"/>
              <w:right w:val="single" w:sz="4" w:space="0" w:color="auto"/>
            </w:tcBorders>
            <w:vAlign w:val="center"/>
          </w:tcPr>
          <w:p w14:paraId="248DBF1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CE8E88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E2CDFE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5A967390"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nil"/>
              <w:right w:val="single" w:sz="4" w:space="0" w:color="auto"/>
            </w:tcBorders>
            <w:vAlign w:val="center"/>
          </w:tcPr>
          <w:p w14:paraId="58DC4290" w14:textId="77777777" w:rsidR="006F6378" w:rsidRPr="00C30686" w:rsidRDefault="006F6378" w:rsidP="0094020B">
            <w:pPr>
              <w:pStyle w:val="TAC"/>
              <w:rPr>
                <w:rFonts w:eastAsiaTheme="minorEastAsia"/>
                <w:lang w:val="en-US" w:eastAsia="zh-CN"/>
              </w:rPr>
            </w:pPr>
          </w:p>
        </w:tc>
      </w:tr>
      <w:tr w:rsidR="006F6378" w:rsidRPr="00C30686" w14:paraId="66DD7BD7"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44D1DE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0D81D1A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854FB9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7F44965C"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054944B5" w14:textId="77777777" w:rsidR="006F6378" w:rsidRPr="00C30686" w:rsidRDefault="006F6378" w:rsidP="0094020B">
            <w:pPr>
              <w:pStyle w:val="TAC"/>
              <w:rPr>
                <w:rFonts w:eastAsiaTheme="minorEastAsia"/>
                <w:lang w:val="en-US" w:eastAsia="zh-CN"/>
              </w:rPr>
            </w:pPr>
          </w:p>
        </w:tc>
      </w:tr>
      <w:tr w:rsidR="006F6378" w:rsidRPr="00C30686" w14:paraId="0667EA1B"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9E4C7C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CA_n2A-n66(2A)-n77A</w:t>
            </w:r>
          </w:p>
        </w:tc>
        <w:tc>
          <w:tcPr>
            <w:tcW w:w="2785" w:type="dxa"/>
            <w:tcBorders>
              <w:top w:val="single" w:sz="4" w:space="0" w:color="auto"/>
              <w:left w:val="single" w:sz="4" w:space="0" w:color="auto"/>
              <w:bottom w:val="nil"/>
              <w:right w:val="single" w:sz="4" w:space="0" w:color="auto"/>
            </w:tcBorders>
            <w:vAlign w:val="center"/>
          </w:tcPr>
          <w:p w14:paraId="38D069D1" w14:textId="77777777" w:rsidR="006F6378" w:rsidRPr="00C30686" w:rsidRDefault="006F6378" w:rsidP="0094020B">
            <w:pPr>
              <w:pStyle w:val="TAC"/>
              <w:rPr>
                <w:rFonts w:eastAsiaTheme="minorEastAsia" w:cs="Arial"/>
                <w:sz w:val="16"/>
                <w:szCs w:val="16"/>
                <w:lang w:val="en-US" w:eastAsia="zh-CN"/>
              </w:rPr>
            </w:pPr>
            <w:r w:rsidRPr="00C30686">
              <w:rPr>
                <w:rFonts w:eastAsiaTheme="minorEastAsia" w:cs="Arial"/>
                <w:szCs w:val="18"/>
                <w:lang w:val="en-US" w:eastAsia="zh-CN"/>
              </w:rPr>
              <w:t>n77</w:t>
            </w:r>
            <w:r w:rsidRPr="00C30686">
              <w:rPr>
                <w:rFonts w:eastAsiaTheme="minorEastAsia" w:cs="Arial"/>
                <w:szCs w:val="18"/>
                <w:vertAlign w:val="superscript"/>
                <w:lang w:val="en-US" w:eastAsia="zh-CN"/>
              </w:rPr>
              <w:t>7</w:t>
            </w:r>
          </w:p>
          <w:p w14:paraId="2E7858EF"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CA_n2A-n66A</w:t>
            </w:r>
          </w:p>
          <w:p w14:paraId="59F892C7"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CA_n2A-n77A</w:t>
            </w:r>
            <w:r w:rsidRPr="00C30686">
              <w:rPr>
                <w:rFonts w:eastAsiaTheme="minorEastAsia"/>
                <w:szCs w:val="18"/>
                <w:vertAlign w:val="superscript"/>
                <w:lang w:val="en-US" w:eastAsia="zh-CN"/>
              </w:rPr>
              <w:t>7</w:t>
            </w:r>
          </w:p>
          <w:p w14:paraId="3023C0D9"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CA_n66A-n77A</w:t>
            </w:r>
            <w:r w:rsidRPr="00C30686">
              <w:rPr>
                <w:rFonts w:eastAsiaTheme="minorEastAsia"/>
                <w:szCs w:val="18"/>
                <w:vertAlign w:val="superscript"/>
                <w:lang w:val="en-US" w:eastAsia="zh-CN"/>
              </w:rPr>
              <w:t>7</w:t>
            </w:r>
          </w:p>
          <w:p w14:paraId="66AA158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608CDF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w:t>
            </w:r>
          </w:p>
        </w:tc>
        <w:tc>
          <w:tcPr>
            <w:tcW w:w="4356" w:type="dxa"/>
            <w:tcBorders>
              <w:top w:val="single" w:sz="4" w:space="0" w:color="auto"/>
              <w:left w:val="single" w:sz="4" w:space="0" w:color="auto"/>
              <w:bottom w:val="single" w:sz="4" w:space="0" w:color="auto"/>
              <w:right w:val="single" w:sz="4" w:space="0" w:color="auto"/>
            </w:tcBorders>
            <w:vAlign w:val="center"/>
          </w:tcPr>
          <w:p w14:paraId="3AD1274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04DBFC3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6F2EB8A2" w14:textId="77777777" w:rsidTr="004F423A">
        <w:trPr>
          <w:trHeight w:val="29"/>
        </w:trPr>
        <w:tc>
          <w:tcPr>
            <w:tcW w:w="2742" w:type="dxa"/>
            <w:tcBorders>
              <w:top w:val="nil"/>
              <w:left w:val="single" w:sz="4" w:space="0" w:color="auto"/>
              <w:bottom w:val="nil"/>
              <w:right w:val="single" w:sz="4" w:space="0" w:color="auto"/>
            </w:tcBorders>
            <w:vAlign w:val="center"/>
          </w:tcPr>
          <w:p w14:paraId="5B8CC7A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2D4343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1E35CE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6A6FAB42"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CA_n66(2A)_BCS1</w:t>
            </w:r>
          </w:p>
        </w:tc>
        <w:tc>
          <w:tcPr>
            <w:tcW w:w="2445" w:type="dxa"/>
            <w:tcBorders>
              <w:top w:val="nil"/>
              <w:left w:val="single" w:sz="4" w:space="0" w:color="auto"/>
              <w:bottom w:val="nil"/>
              <w:right w:val="single" w:sz="4" w:space="0" w:color="auto"/>
            </w:tcBorders>
            <w:vAlign w:val="center"/>
          </w:tcPr>
          <w:p w14:paraId="5909FCA9" w14:textId="77777777" w:rsidR="006F6378" w:rsidRPr="00C30686" w:rsidRDefault="006F6378" w:rsidP="0094020B">
            <w:pPr>
              <w:pStyle w:val="TAC"/>
              <w:rPr>
                <w:rFonts w:eastAsiaTheme="minorEastAsia"/>
                <w:lang w:val="en-US" w:eastAsia="zh-CN"/>
              </w:rPr>
            </w:pPr>
          </w:p>
        </w:tc>
      </w:tr>
      <w:tr w:rsidR="006F6378" w:rsidRPr="00C30686" w14:paraId="41F7DCC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E6E058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0DD5FA0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4E4F7F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3F09A562"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701A7498" w14:textId="77777777" w:rsidR="006F6378" w:rsidRPr="00C30686" w:rsidRDefault="006F6378" w:rsidP="0094020B">
            <w:pPr>
              <w:pStyle w:val="TAC"/>
              <w:rPr>
                <w:rFonts w:eastAsiaTheme="minorEastAsia"/>
                <w:lang w:val="en-US" w:eastAsia="zh-CN"/>
              </w:rPr>
            </w:pPr>
          </w:p>
        </w:tc>
      </w:tr>
      <w:tr w:rsidR="006F6378" w:rsidRPr="00C30686" w14:paraId="5AE25217"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CDED920"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rPr>
              <w:t>CA_n2A-n66A-n77C</w:t>
            </w:r>
          </w:p>
        </w:tc>
        <w:tc>
          <w:tcPr>
            <w:tcW w:w="2785" w:type="dxa"/>
            <w:tcBorders>
              <w:top w:val="single" w:sz="4" w:space="0" w:color="auto"/>
              <w:left w:val="single" w:sz="4" w:space="0" w:color="auto"/>
              <w:bottom w:val="nil"/>
              <w:right w:val="single" w:sz="4" w:space="0" w:color="auto"/>
            </w:tcBorders>
            <w:vAlign w:val="center"/>
          </w:tcPr>
          <w:p w14:paraId="6C3C77FD" w14:textId="77777777" w:rsidR="006F6378" w:rsidRPr="00C30686" w:rsidRDefault="006F6378" w:rsidP="0094020B">
            <w:pPr>
              <w:pStyle w:val="TAC"/>
              <w:rPr>
                <w:kern w:val="2"/>
              </w:rPr>
            </w:pPr>
            <w:r w:rsidRPr="00C30686">
              <w:rPr>
                <w:kern w:val="2"/>
              </w:rPr>
              <w:t>n77</w:t>
            </w:r>
            <w:r w:rsidRPr="00C30686">
              <w:rPr>
                <w:kern w:val="2"/>
                <w:vertAlign w:val="superscript"/>
              </w:rPr>
              <w:t>7, 9</w:t>
            </w:r>
          </w:p>
          <w:p w14:paraId="66D41D2B"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CA_n2A-n66A</w:t>
            </w:r>
          </w:p>
          <w:p w14:paraId="726FE8FD"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CA_n2A-n77A</w:t>
            </w:r>
          </w:p>
          <w:p w14:paraId="4A4A211A"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CA_n66A-n77A</w:t>
            </w:r>
          </w:p>
          <w:p w14:paraId="18E4D19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D486977"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n2</w:t>
            </w:r>
          </w:p>
        </w:tc>
        <w:tc>
          <w:tcPr>
            <w:tcW w:w="4356" w:type="dxa"/>
            <w:tcBorders>
              <w:top w:val="single" w:sz="4" w:space="0" w:color="auto"/>
              <w:left w:val="single" w:sz="4" w:space="0" w:color="auto"/>
              <w:bottom w:val="single" w:sz="4" w:space="0" w:color="auto"/>
              <w:right w:val="single" w:sz="4" w:space="0" w:color="auto"/>
            </w:tcBorders>
            <w:vAlign w:val="center"/>
          </w:tcPr>
          <w:p w14:paraId="7E02C023" w14:textId="77777777" w:rsidR="006F6378" w:rsidRPr="00C30686" w:rsidRDefault="006F6378" w:rsidP="0094020B">
            <w:pPr>
              <w:pStyle w:val="TAC"/>
              <w:rPr>
                <w:rFonts w:ascii="Calibri" w:eastAsiaTheme="minorEastAsia" w:hAnsi="Calibri" w:cs="Arial"/>
                <w:sz w:val="21"/>
                <w:szCs w:val="18"/>
                <w:lang w:val="en-US" w:eastAsia="zh-CN"/>
              </w:rPr>
            </w:pPr>
            <w:r w:rsidRPr="00C30686">
              <w:rPr>
                <w:rFonts w:eastAsiaTheme="minorEastAsia" w:cs="Arial"/>
                <w:color w:val="000000"/>
                <w:szCs w:val="18"/>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4A91EA9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287C8D86" w14:textId="77777777" w:rsidTr="004F423A">
        <w:trPr>
          <w:trHeight w:val="29"/>
        </w:trPr>
        <w:tc>
          <w:tcPr>
            <w:tcW w:w="2742" w:type="dxa"/>
            <w:tcBorders>
              <w:top w:val="nil"/>
              <w:left w:val="single" w:sz="4" w:space="0" w:color="auto"/>
              <w:bottom w:val="nil"/>
              <w:right w:val="single" w:sz="4" w:space="0" w:color="auto"/>
            </w:tcBorders>
            <w:vAlign w:val="center"/>
          </w:tcPr>
          <w:p w14:paraId="37741A0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C16E73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5B1FC8F"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6832B4EA" w14:textId="77777777" w:rsidR="006F6378" w:rsidRPr="00C30686" w:rsidRDefault="006F6378" w:rsidP="0094020B">
            <w:pPr>
              <w:pStyle w:val="TAC"/>
              <w:rPr>
                <w:rFonts w:ascii="Calibri" w:eastAsiaTheme="minorEastAsia" w:hAnsi="Calibri" w:cs="Arial"/>
                <w:sz w:val="21"/>
                <w:szCs w:val="18"/>
                <w:lang w:val="en-US" w:eastAsia="zh-CN"/>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nil"/>
              <w:right w:val="single" w:sz="4" w:space="0" w:color="auto"/>
            </w:tcBorders>
            <w:vAlign w:val="center"/>
          </w:tcPr>
          <w:p w14:paraId="7C537355" w14:textId="77777777" w:rsidR="006F6378" w:rsidRPr="00C30686" w:rsidRDefault="006F6378" w:rsidP="0094020B">
            <w:pPr>
              <w:pStyle w:val="TAC"/>
              <w:rPr>
                <w:rFonts w:eastAsiaTheme="minorEastAsia"/>
                <w:lang w:val="en-US" w:eastAsia="zh-CN"/>
              </w:rPr>
            </w:pPr>
          </w:p>
        </w:tc>
      </w:tr>
      <w:tr w:rsidR="006F6378" w:rsidRPr="00C30686" w14:paraId="02D2D4AB" w14:textId="77777777" w:rsidTr="004F423A">
        <w:trPr>
          <w:trHeight w:val="29"/>
        </w:trPr>
        <w:tc>
          <w:tcPr>
            <w:tcW w:w="2742" w:type="dxa"/>
            <w:tcBorders>
              <w:top w:val="nil"/>
              <w:left w:val="single" w:sz="4" w:space="0" w:color="auto"/>
              <w:bottom w:val="nil"/>
              <w:right w:val="single" w:sz="4" w:space="0" w:color="auto"/>
            </w:tcBorders>
            <w:vAlign w:val="center"/>
          </w:tcPr>
          <w:p w14:paraId="4D4E1B1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871C07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EF11B73"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sv-SE"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2B6E78B" w14:textId="77777777" w:rsidR="006F6378" w:rsidRPr="00C30686" w:rsidRDefault="006F6378" w:rsidP="0094020B">
            <w:pPr>
              <w:pStyle w:val="TAC"/>
              <w:rPr>
                <w:rFonts w:ascii="Calibri" w:eastAsiaTheme="minorEastAsia" w:hAnsi="Calibri" w:cs="Arial"/>
                <w:sz w:val="21"/>
                <w:szCs w:val="18"/>
                <w:lang w:val="sv-SE" w:eastAsia="zh-CN"/>
              </w:rPr>
            </w:pPr>
            <w:r w:rsidRPr="00C30686">
              <w:rPr>
                <w:rFonts w:eastAsiaTheme="minorEastAsia" w:cs="Arial"/>
                <w:color w:val="000000"/>
                <w:szCs w:val="18"/>
                <w:lang w:val="en-US" w:eastAsia="zh-CN" w:bidi="ar"/>
              </w:rPr>
              <w:t>CA_n77C_BCS0</w:t>
            </w:r>
          </w:p>
        </w:tc>
        <w:tc>
          <w:tcPr>
            <w:tcW w:w="2445" w:type="dxa"/>
            <w:tcBorders>
              <w:top w:val="nil"/>
              <w:left w:val="single" w:sz="4" w:space="0" w:color="auto"/>
              <w:bottom w:val="single" w:sz="4" w:space="0" w:color="auto"/>
              <w:right w:val="single" w:sz="4" w:space="0" w:color="auto"/>
            </w:tcBorders>
            <w:vAlign w:val="center"/>
          </w:tcPr>
          <w:p w14:paraId="0DDD6E08" w14:textId="77777777" w:rsidR="006F6378" w:rsidRPr="00C30686" w:rsidRDefault="006F6378" w:rsidP="0094020B">
            <w:pPr>
              <w:pStyle w:val="TAC"/>
              <w:rPr>
                <w:rFonts w:eastAsiaTheme="minorEastAsia"/>
                <w:lang w:val="en-US" w:eastAsia="zh-CN"/>
              </w:rPr>
            </w:pPr>
          </w:p>
        </w:tc>
      </w:tr>
      <w:tr w:rsidR="006F6378" w:rsidRPr="00C30686" w14:paraId="4EDB5C5C" w14:textId="77777777" w:rsidTr="004F423A">
        <w:trPr>
          <w:trHeight w:val="29"/>
        </w:trPr>
        <w:tc>
          <w:tcPr>
            <w:tcW w:w="2742" w:type="dxa"/>
            <w:tcBorders>
              <w:top w:val="nil"/>
              <w:left w:val="single" w:sz="4" w:space="0" w:color="auto"/>
              <w:bottom w:val="nil"/>
              <w:right w:val="single" w:sz="4" w:space="0" w:color="auto"/>
            </w:tcBorders>
            <w:vAlign w:val="center"/>
          </w:tcPr>
          <w:p w14:paraId="6D355A9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2E1551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989EBB6"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n2</w:t>
            </w:r>
          </w:p>
        </w:tc>
        <w:tc>
          <w:tcPr>
            <w:tcW w:w="4356" w:type="dxa"/>
            <w:tcBorders>
              <w:top w:val="single" w:sz="4" w:space="0" w:color="auto"/>
              <w:left w:val="single" w:sz="4" w:space="0" w:color="auto"/>
              <w:bottom w:val="single" w:sz="4" w:space="0" w:color="auto"/>
              <w:right w:val="single" w:sz="4" w:space="0" w:color="auto"/>
            </w:tcBorders>
            <w:vAlign w:val="center"/>
          </w:tcPr>
          <w:p w14:paraId="0B2459DF" w14:textId="77777777" w:rsidR="006F6378" w:rsidRPr="00C30686" w:rsidRDefault="006F6378" w:rsidP="0094020B">
            <w:pPr>
              <w:pStyle w:val="TAC"/>
              <w:rPr>
                <w:rFonts w:ascii="Calibri" w:eastAsiaTheme="minorEastAsia" w:hAnsi="Calibri" w:cs="Arial"/>
                <w:sz w:val="21"/>
                <w:szCs w:val="18"/>
                <w:lang w:val="en-US" w:eastAsia="zh-CN"/>
              </w:rPr>
            </w:pPr>
            <w:r w:rsidRPr="00C30686">
              <w:rPr>
                <w:rFonts w:eastAsiaTheme="minorEastAsia" w:cs="Arial"/>
                <w:color w:val="000000"/>
                <w:szCs w:val="18"/>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0C986EB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1</w:t>
            </w:r>
          </w:p>
        </w:tc>
      </w:tr>
      <w:tr w:rsidR="006F6378" w:rsidRPr="00C30686" w14:paraId="6DAFBE52" w14:textId="77777777" w:rsidTr="004F423A">
        <w:trPr>
          <w:trHeight w:val="29"/>
        </w:trPr>
        <w:tc>
          <w:tcPr>
            <w:tcW w:w="2742" w:type="dxa"/>
            <w:tcBorders>
              <w:top w:val="nil"/>
              <w:left w:val="single" w:sz="4" w:space="0" w:color="auto"/>
              <w:bottom w:val="nil"/>
              <w:right w:val="single" w:sz="4" w:space="0" w:color="auto"/>
            </w:tcBorders>
            <w:vAlign w:val="center"/>
          </w:tcPr>
          <w:p w14:paraId="50730A0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854181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D2C0B21"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1DB3F1B8" w14:textId="77777777" w:rsidR="006F6378" w:rsidRPr="00C30686" w:rsidRDefault="006F6378" w:rsidP="0094020B">
            <w:pPr>
              <w:pStyle w:val="TAC"/>
              <w:rPr>
                <w:rFonts w:ascii="Calibri" w:eastAsiaTheme="minorEastAsia" w:hAnsi="Calibri" w:cs="Arial"/>
                <w:sz w:val="21"/>
                <w:szCs w:val="18"/>
                <w:lang w:val="en-US" w:eastAsia="zh-CN"/>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nil"/>
              <w:right w:val="single" w:sz="4" w:space="0" w:color="auto"/>
            </w:tcBorders>
            <w:vAlign w:val="center"/>
          </w:tcPr>
          <w:p w14:paraId="1B4CD5B8" w14:textId="77777777" w:rsidR="006F6378" w:rsidRPr="00C30686" w:rsidRDefault="006F6378" w:rsidP="0094020B">
            <w:pPr>
              <w:pStyle w:val="TAC"/>
              <w:rPr>
                <w:rFonts w:eastAsiaTheme="minorEastAsia"/>
                <w:lang w:val="en-US" w:eastAsia="zh-CN"/>
              </w:rPr>
            </w:pPr>
          </w:p>
        </w:tc>
      </w:tr>
      <w:tr w:rsidR="006F6378" w:rsidRPr="00C30686" w14:paraId="000A4632"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A253EC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1E572C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A709E52"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sv-SE"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7D7696D0" w14:textId="77777777" w:rsidR="006F6378" w:rsidRPr="00C30686" w:rsidRDefault="006F6378" w:rsidP="0094020B">
            <w:pPr>
              <w:pStyle w:val="TAC"/>
              <w:rPr>
                <w:rFonts w:ascii="Calibri" w:eastAsiaTheme="minorEastAsia" w:hAnsi="Calibri" w:cs="Arial"/>
                <w:sz w:val="21"/>
                <w:szCs w:val="18"/>
                <w:lang w:val="sv-SE" w:eastAsia="zh-CN"/>
              </w:rPr>
            </w:pPr>
            <w:r w:rsidRPr="00C30686">
              <w:rPr>
                <w:rFonts w:eastAsiaTheme="minorEastAsia" w:cs="Arial"/>
                <w:color w:val="000000"/>
                <w:szCs w:val="18"/>
                <w:lang w:val="en-US" w:eastAsia="zh-CN" w:bidi="ar"/>
              </w:rPr>
              <w:t>CA_n77C_BCS1</w:t>
            </w:r>
          </w:p>
        </w:tc>
        <w:tc>
          <w:tcPr>
            <w:tcW w:w="2445" w:type="dxa"/>
            <w:tcBorders>
              <w:top w:val="nil"/>
              <w:left w:val="single" w:sz="4" w:space="0" w:color="auto"/>
              <w:bottom w:val="single" w:sz="4" w:space="0" w:color="auto"/>
              <w:right w:val="single" w:sz="4" w:space="0" w:color="auto"/>
            </w:tcBorders>
            <w:vAlign w:val="center"/>
          </w:tcPr>
          <w:p w14:paraId="4984A066" w14:textId="77777777" w:rsidR="006F6378" w:rsidRPr="00C30686" w:rsidRDefault="006F6378" w:rsidP="0094020B">
            <w:pPr>
              <w:pStyle w:val="TAC"/>
              <w:rPr>
                <w:rFonts w:eastAsiaTheme="minorEastAsia"/>
                <w:lang w:val="en-US" w:eastAsia="zh-CN"/>
              </w:rPr>
            </w:pPr>
          </w:p>
        </w:tc>
      </w:tr>
      <w:tr w:rsidR="006F6378" w:rsidRPr="00C30686" w14:paraId="2348560A"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533972D" w14:textId="77777777" w:rsidR="006F6378" w:rsidRPr="00C30686" w:rsidRDefault="006F6378" w:rsidP="0094020B">
            <w:pPr>
              <w:pStyle w:val="TAC"/>
              <w:rPr>
                <w:rFonts w:eastAsiaTheme="minorEastAsia"/>
                <w:color w:val="000000"/>
                <w:lang w:val="en-US" w:eastAsia="zh-CN"/>
              </w:rPr>
            </w:pPr>
            <w:r w:rsidRPr="00C30686">
              <w:rPr>
                <w:rFonts w:eastAsiaTheme="minorEastAsia"/>
                <w:lang w:val="en-US" w:eastAsia="zh-CN"/>
              </w:rPr>
              <w:lastRenderedPageBreak/>
              <w:t>CA_n2A-n66A-n77(2A)</w:t>
            </w:r>
          </w:p>
        </w:tc>
        <w:tc>
          <w:tcPr>
            <w:tcW w:w="2785" w:type="dxa"/>
            <w:tcBorders>
              <w:top w:val="single" w:sz="4" w:space="0" w:color="auto"/>
              <w:left w:val="single" w:sz="4" w:space="0" w:color="auto"/>
              <w:bottom w:val="nil"/>
              <w:right w:val="single" w:sz="4" w:space="0" w:color="auto"/>
            </w:tcBorders>
            <w:vAlign w:val="center"/>
          </w:tcPr>
          <w:p w14:paraId="473B56D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r w:rsidRPr="00C30686">
              <w:rPr>
                <w:rFonts w:eastAsiaTheme="minorEastAsia"/>
                <w:vertAlign w:val="superscript"/>
                <w:lang w:val="en-US" w:eastAsia="zh-CN"/>
              </w:rPr>
              <w:t>7</w:t>
            </w:r>
          </w:p>
          <w:p w14:paraId="4A8048A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CA_n2A-n66A</w:t>
            </w:r>
          </w:p>
          <w:p w14:paraId="366F3B5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CA_n2A-n77A</w:t>
            </w:r>
            <w:r w:rsidRPr="00C30686">
              <w:rPr>
                <w:rFonts w:eastAsiaTheme="minorEastAsia"/>
                <w:vertAlign w:val="superscript"/>
                <w:lang w:val="en-US" w:eastAsia="zh-CN"/>
              </w:rPr>
              <w:t>7</w:t>
            </w:r>
          </w:p>
          <w:p w14:paraId="6444D6F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CA_n66A-n77A</w:t>
            </w:r>
            <w:r w:rsidRPr="00C30686">
              <w:rPr>
                <w:rFonts w:eastAsiaTheme="minorEastAsia"/>
                <w:vertAlign w:val="superscript"/>
                <w:lang w:val="en-US" w:eastAsia="zh-CN"/>
              </w:rPr>
              <w:t>7</w:t>
            </w:r>
          </w:p>
          <w:p w14:paraId="3FF8AC4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1F72AF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w:t>
            </w:r>
          </w:p>
        </w:tc>
        <w:tc>
          <w:tcPr>
            <w:tcW w:w="4356" w:type="dxa"/>
            <w:tcBorders>
              <w:top w:val="single" w:sz="4" w:space="0" w:color="auto"/>
              <w:left w:val="single" w:sz="4" w:space="0" w:color="auto"/>
              <w:bottom w:val="single" w:sz="4" w:space="0" w:color="auto"/>
              <w:right w:val="single" w:sz="4" w:space="0" w:color="auto"/>
            </w:tcBorders>
            <w:vAlign w:val="center"/>
          </w:tcPr>
          <w:p w14:paraId="42381E85"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7DF7B78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090D80FC" w14:textId="77777777" w:rsidTr="004F423A">
        <w:trPr>
          <w:trHeight w:val="29"/>
        </w:trPr>
        <w:tc>
          <w:tcPr>
            <w:tcW w:w="2742" w:type="dxa"/>
            <w:tcBorders>
              <w:top w:val="nil"/>
              <w:left w:val="single" w:sz="4" w:space="0" w:color="auto"/>
              <w:bottom w:val="nil"/>
              <w:right w:val="single" w:sz="4" w:space="0" w:color="auto"/>
            </w:tcBorders>
            <w:vAlign w:val="center"/>
          </w:tcPr>
          <w:p w14:paraId="291986B1" w14:textId="77777777" w:rsidR="006F6378" w:rsidRPr="00C30686" w:rsidRDefault="006F6378" w:rsidP="0094020B">
            <w:pPr>
              <w:pStyle w:val="TAC"/>
              <w:rPr>
                <w:rFonts w:eastAsiaTheme="minorEastAsia"/>
                <w:color w:val="000000"/>
                <w:lang w:val="en-US" w:eastAsia="zh-CN"/>
              </w:rPr>
            </w:pPr>
          </w:p>
        </w:tc>
        <w:tc>
          <w:tcPr>
            <w:tcW w:w="2785" w:type="dxa"/>
            <w:tcBorders>
              <w:top w:val="nil"/>
              <w:left w:val="single" w:sz="4" w:space="0" w:color="auto"/>
              <w:bottom w:val="nil"/>
              <w:right w:val="single" w:sz="4" w:space="0" w:color="auto"/>
            </w:tcBorders>
            <w:vAlign w:val="center"/>
          </w:tcPr>
          <w:p w14:paraId="5350EB99"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26B285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43F88B8B"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nil"/>
              <w:right w:val="single" w:sz="4" w:space="0" w:color="auto"/>
            </w:tcBorders>
            <w:vAlign w:val="center"/>
          </w:tcPr>
          <w:p w14:paraId="310E34D4" w14:textId="77777777" w:rsidR="006F6378" w:rsidRPr="00C30686" w:rsidRDefault="006F6378" w:rsidP="0094020B">
            <w:pPr>
              <w:pStyle w:val="TAC"/>
              <w:rPr>
                <w:rFonts w:eastAsiaTheme="minorEastAsia"/>
                <w:lang w:val="en-US" w:eastAsia="zh-CN"/>
              </w:rPr>
            </w:pPr>
          </w:p>
        </w:tc>
      </w:tr>
      <w:tr w:rsidR="006F6378" w:rsidRPr="00C30686" w14:paraId="0336FBC6"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61A0076" w14:textId="77777777" w:rsidR="006F6378" w:rsidRPr="00C30686" w:rsidRDefault="006F6378" w:rsidP="0094020B">
            <w:pPr>
              <w:pStyle w:val="TAC"/>
              <w:rPr>
                <w:rFonts w:eastAsiaTheme="minorEastAsia"/>
                <w:color w:val="000000"/>
                <w:lang w:val="en-US" w:eastAsia="zh-CN"/>
              </w:rPr>
            </w:pPr>
          </w:p>
        </w:tc>
        <w:tc>
          <w:tcPr>
            <w:tcW w:w="2785" w:type="dxa"/>
            <w:tcBorders>
              <w:top w:val="nil"/>
              <w:left w:val="single" w:sz="4" w:space="0" w:color="auto"/>
              <w:bottom w:val="single" w:sz="4" w:space="0" w:color="auto"/>
              <w:right w:val="single" w:sz="4" w:space="0" w:color="auto"/>
            </w:tcBorders>
            <w:vAlign w:val="center"/>
          </w:tcPr>
          <w:p w14:paraId="0E90A28F"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DB90CC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F2D3845"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24D46517" w14:textId="77777777" w:rsidR="006F6378" w:rsidRPr="00C30686" w:rsidRDefault="006F6378" w:rsidP="0094020B">
            <w:pPr>
              <w:pStyle w:val="TAC"/>
              <w:rPr>
                <w:rFonts w:eastAsiaTheme="minorEastAsia"/>
                <w:lang w:val="en-US" w:eastAsia="zh-CN"/>
              </w:rPr>
            </w:pPr>
          </w:p>
        </w:tc>
      </w:tr>
      <w:tr w:rsidR="006F6378" w:rsidRPr="00C30686" w14:paraId="3A9AA8A1"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F659B4A" w14:textId="77777777" w:rsidR="006F6378" w:rsidRPr="00C30686" w:rsidRDefault="006F6378" w:rsidP="0094020B">
            <w:pPr>
              <w:pStyle w:val="TAC"/>
              <w:rPr>
                <w:rFonts w:eastAsiaTheme="minorEastAsia"/>
                <w:color w:val="000000"/>
                <w:lang w:val="en-US" w:eastAsia="zh-CN"/>
              </w:rPr>
            </w:pPr>
            <w:r w:rsidRPr="00C30686">
              <w:rPr>
                <w:kern w:val="2"/>
                <w:szCs w:val="22"/>
                <w:lang w:val="en-US" w:eastAsia="zh-CN"/>
              </w:rPr>
              <w:t>CA_n2(2A)-n66(2A)-n77A</w:t>
            </w:r>
          </w:p>
        </w:tc>
        <w:tc>
          <w:tcPr>
            <w:tcW w:w="2785" w:type="dxa"/>
            <w:tcBorders>
              <w:top w:val="single" w:sz="4" w:space="0" w:color="auto"/>
              <w:left w:val="single" w:sz="4" w:space="0" w:color="auto"/>
              <w:bottom w:val="nil"/>
              <w:right w:val="single" w:sz="4" w:space="0" w:color="auto"/>
            </w:tcBorders>
            <w:vAlign w:val="center"/>
          </w:tcPr>
          <w:p w14:paraId="2803673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r w:rsidRPr="00C30686">
              <w:rPr>
                <w:rFonts w:eastAsiaTheme="minorEastAsia"/>
                <w:vertAlign w:val="superscript"/>
                <w:lang w:val="en-US" w:eastAsia="zh-CN"/>
              </w:rPr>
              <w:t>7</w:t>
            </w:r>
          </w:p>
          <w:p w14:paraId="259B60C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CA_n2A-n66A</w:t>
            </w:r>
          </w:p>
          <w:p w14:paraId="54DD7EA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CA_n66A-n77A</w:t>
            </w:r>
            <w:r w:rsidRPr="00C30686">
              <w:rPr>
                <w:rFonts w:eastAsiaTheme="minorEastAsia"/>
                <w:vertAlign w:val="superscript"/>
                <w:lang w:val="en-US" w:eastAsia="zh-CN"/>
              </w:rPr>
              <w:t>7</w:t>
            </w:r>
          </w:p>
          <w:p w14:paraId="50518365" w14:textId="77777777" w:rsidR="006F6378" w:rsidRPr="00C30686" w:rsidRDefault="006F6378" w:rsidP="0094020B">
            <w:pPr>
              <w:pStyle w:val="TAC"/>
              <w:rPr>
                <w:rFonts w:eastAsiaTheme="minorEastAsia"/>
                <w:szCs w:val="18"/>
                <w:lang w:val="en-US" w:eastAsia="zh-CN"/>
              </w:rPr>
            </w:pPr>
            <w:r w:rsidRPr="00C30686">
              <w:rPr>
                <w:rFonts w:eastAsiaTheme="minorEastAsia"/>
                <w:lang w:val="en-US" w:eastAsia="zh-CN"/>
              </w:rPr>
              <w:t>CA_n2A-n77A</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622A9DA5" w14:textId="77777777" w:rsidR="006F6378" w:rsidRPr="00C30686" w:rsidRDefault="006F6378" w:rsidP="0094020B">
            <w:pPr>
              <w:pStyle w:val="TAC"/>
              <w:rPr>
                <w:rFonts w:eastAsiaTheme="minorEastAsia"/>
                <w:lang w:val="en-US" w:eastAsia="zh-CN"/>
              </w:rPr>
            </w:pPr>
            <w:r w:rsidRPr="00C30686">
              <w:rPr>
                <w:kern w:val="2"/>
                <w:szCs w:val="22"/>
                <w:lang w:val="en-US" w:eastAsia="zh-CN"/>
              </w:rPr>
              <w:t>n2</w:t>
            </w:r>
          </w:p>
        </w:tc>
        <w:tc>
          <w:tcPr>
            <w:tcW w:w="4356" w:type="dxa"/>
            <w:tcBorders>
              <w:top w:val="single" w:sz="4" w:space="0" w:color="auto"/>
              <w:left w:val="single" w:sz="4" w:space="0" w:color="auto"/>
              <w:bottom w:val="single" w:sz="4" w:space="0" w:color="auto"/>
              <w:right w:val="single" w:sz="4" w:space="0" w:color="auto"/>
            </w:tcBorders>
            <w:vAlign w:val="center"/>
          </w:tcPr>
          <w:p w14:paraId="17EEA89F"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color w:val="000000"/>
                <w:szCs w:val="18"/>
                <w:lang w:val="en-US" w:eastAsia="zh-CN" w:bidi="ar"/>
              </w:rPr>
              <w:t>CA_n2(2A)_BCS0</w:t>
            </w:r>
          </w:p>
        </w:tc>
        <w:tc>
          <w:tcPr>
            <w:tcW w:w="2445" w:type="dxa"/>
            <w:tcBorders>
              <w:top w:val="single" w:sz="4" w:space="0" w:color="auto"/>
              <w:left w:val="single" w:sz="4" w:space="0" w:color="auto"/>
              <w:bottom w:val="nil"/>
              <w:right w:val="single" w:sz="4" w:space="0" w:color="auto"/>
            </w:tcBorders>
            <w:vAlign w:val="center"/>
          </w:tcPr>
          <w:p w14:paraId="39C7A1E5" w14:textId="77777777" w:rsidR="006F6378" w:rsidRPr="00C30686" w:rsidRDefault="006F6378" w:rsidP="0094020B">
            <w:pPr>
              <w:pStyle w:val="TAC"/>
              <w:rPr>
                <w:rFonts w:eastAsiaTheme="minorEastAsia"/>
                <w:lang w:val="en-US" w:eastAsia="zh-CN"/>
              </w:rPr>
            </w:pPr>
            <w:r w:rsidRPr="00C30686">
              <w:rPr>
                <w:kern w:val="2"/>
                <w:szCs w:val="22"/>
                <w:lang w:val="en-US" w:eastAsia="zh-CN"/>
              </w:rPr>
              <w:t>0</w:t>
            </w:r>
          </w:p>
        </w:tc>
      </w:tr>
      <w:tr w:rsidR="006F6378" w:rsidRPr="00C30686" w14:paraId="1241F244" w14:textId="77777777" w:rsidTr="004F423A">
        <w:trPr>
          <w:trHeight w:val="29"/>
        </w:trPr>
        <w:tc>
          <w:tcPr>
            <w:tcW w:w="2742" w:type="dxa"/>
            <w:tcBorders>
              <w:top w:val="nil"/>
              <w:left w:val="single" w:sz="4" w:space="0" w:color="auto"/>
              <w:bottom w:val="nil"/>
              <w:right w:val="single" w:sz="4" w:space="0" w:color="auto"/>
            </w:tcBorders>
            <w:vAlign w:val="center"/>
          </w:tcPr>
          <w:p w14:paraId="5A440B8B" w14:textId="77777777" w:rsidR="006F6378" w:rsidRPr="00C30686" w:rsidRDefault="006F6378" w:rsidP="0094020B">
            <w:pPr>
              <w:pStyle w:val="TAC"/>
              <w:rPr>
                <w:rFonts w:eastAsiaTheme="minorEastAsia"/>
                <w:color w:val="000000"/>
                <w:lang w:val="en-US" w:eastAsia="zh-CN"/>
              </w:rPr>
            </w:pPr>
          </w:p>
        </w:tc>
        <w:tc>
          <w:tcPr>
            <w:tcW w:w="2785" w:type="dxa"/>
            <w:tcBorders>
              <w:top w:val="nil"/>
              <w:left w:val="single" w:sz="4" w:space="0" w:color="auto"/>
              <w:bottom w:val="nil"/>
              <w:right w:val="single" w:sz="4" w:space="0" w:color="auto"/>
            </w:tcBorders>
            <w:vAlign w:val="center"/>
          </w:tcPr>
          <w:p w14:paraId="7F7BB247"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7734561" w14:textId="77777777" w:rsidR="006F6378" w:rsidRPr="00C30686" w:rsidRDefault="006F6378" w:rsidP="0094020B">
            <w:pPr>
              <w:pStyle w:val="TAC"/>
              <w:rPr>
                <w:rFonts w:eastAsiaTheme="minorEastAsia"/>
                <w:lang w:val="en-US" w:eastAsia="zh-CN"/>
              </w:rPr>
            </w:pPr>
            <w:r w:rsidRPr="00C30686">
              <w:rPr>
                <w:kern w:val="2"/>
                <w:szCs w:val="22"/>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2C39702F"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color w:val="000000"/>
                <w:szCs w:val="18"/>
                <w:lang w:val="en-US" w:eastAsia="zh-CN" w:bidi="ar"/>
              </w:rPr>
              <w:t>CA_n66(2A)_BCS1</w:t>
            </w:r>
          </w:p>
        </w:tc>
        <w:tc>
          <w:tcPr>
            <w:tcW w:w="2445" w:type="dxa"/>
            <w:tcBorders>
              <w:top w:val="nil"/>
              <w:left w:val="single" w:sz="4" w:space="0" w:color="auto"/>
              <w:bottom w:val="nil"/>
              <w:right w:val="single" w:sz="4" w:space="0" w:color="auto"/>
            </w:tcBorders>
            <w:vAlign w:val="center"/>
          </w:tcPr>
          <w:p w14:paraId="32917BAA" w14:textId="77777777" w:rsidR="006F6378" w:rsidRPr="00C30686" w:rsidRDefault="006F6378" w:rsidP="0094020B">
            <w:pPr>
              <w:pStyle w:val="TAC"/>
              <w:rPr>
                <w:rFonts w:eastAsiaTheme="minorEastAsia"/>
                <w:lang w:val="en-US" w:eastAsia="zh-CN"/>
              </w:rPr>
            </w:pPr>
          </w:p>
        </w:tc>
      </w:tr>
      <w:tr w:rsidR="006F6378" w:rsidRPr="00C30686" w14:paraId="68BFCB4B"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6F7D573" w14:textId="77777777" w:rsidR="006F6378" w:rsidRPr="00C30686" w:rsidRDefault="006F6378" w:rsidP="0094020B">
            <w:pPr>
              <w:pStyle w:val="TAC"/>
              <w:rPr>
                <w:rFonts w:eastAsiaTheme="minorEastAsia"/>
                <w:color w:val="000000"/>
                <w:lang w:val="en-US" w:eastAsia="zh-CN"/>
              </w:rPr>
            </w:pPr>
          </w:p>
        </w:tc>
        <w:tc>
          <w:tcPr>
            <w:tcW w:w="2785" w:type="dxa"/>
            <w:tcBorders>
              <w:top w:val="nil"/>
              <w:left w:val="single" w:sz="4" w:space="0" w:color="auto"/>
              <w:bottom w:val="single" w:sz="4" w:space="0" w:color="auto"/>
              <w:right w:val="single" w:sz="4" w:space="0" w:color="auto"/>
            </w:tcBorders>
            <w:vAlign w:val="center"/>
          </w:tcPr>
          <w:p w14:paraId="6CC45FD6"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49D8463" w14:textId="77777777" w:rsidR="006F6378" w:rsidRPr="00C30686" w:rsidRDefault="006F6378" w:rsidP="0094020B">
            <w:pPr>
              <w:pStyle w:val="TAC"/>
              <w:rPr>
                <w:rFonts w:eastAsiaTheme="minorEastAsia"/>
                <w:lang w:val="en-US" w:eastAsia="zh-CN"/>
              </w:rPr>
            </w:pPr>
            <w:r w:rsidRPr="00C30686">
              <w:rPr>
                <w:kern w:val="2"/>
                <w:szCs w:val="22"/>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69EC9651"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344F7ECA" w14:textId="77777777" w:rsidR="006F6378" w:rsidRPr="00C30686" w:rsidRDefault="006F6378" w:rsidP="0094020B">
            <w:pPr>
              <w:pStyle w:val="TAC"/>
              <w:rPr>
                <w:rFonts w:eastAsiaTheme="minorEastAsia"/>
                <w:lang w:val="en-US" w:eastAsia="zh-CN"/>
              </w:rPr>
            </w:pPr>
          </w:p>
        </w:tc>
      </w:tr>
      <w:tr w:rsidR="006F6378" w:rsidRPr="00C30686" w14:paraId="67E96268"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0E6FA21" w14:textId="77777777" w:rsidR="006F6378" w:rsidRPr="00C30686" w:rsidRDefault="006F6378" w:rsidP="0094020B">
            <w:pPr>
              <w:pStyle w:val="TAC"/>
              <w:rPr>
                <w:kern w:val="2"/>
                <w:szCs w:val="22"/>
                <w:lang w:val="en-US" w:eastAsia="zh-CN"/>
              </w:rPr>
            </w:pPr>
            <w:r w:rsidRPr="00C30686">
              <w:rPr>
                <w:rFonts w:eastAsiaTheme="minorEastAsia"/>
                <w:color w:val="000000"/>
                <w:lang w:val="en-US" w:eastAsia="zh-CN"/>
              </w:rPr>
              <w:t>CA_n2(2A)-n66(2A)-n77(2A)</w:t>
            </w:r>
          </w:p>
        </w:tc>
        <w:tc>
          <w:tcPr>
            <w:tcW w:w="2785" w:type="dxa"/>
            <w:tcBorders>
              <w:top w:val="single" w:sz="4" w:space="0" w:color="auto"/>
              <w:left w:val="single" w:sz="4" w:space="0" w:color="auto"/>
              <w:bottom w:val="nil"/>
              <w:right w:val="single" w:sz="4" w:space="0" w:color="auto"/>
            </w:tcBorders>
            <w:vAlign w:val="center"/>
          </w:tcPr>
          <w:p w14:paraId="58167D75"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n77</w:t>
            </w:r>
            <w:r w:rsidRPr="00C30686">
              <w:rPr>
                <w:rFonts w:eastAsiaTheme="minorEastAsia"/>
                <w:vertAlign w:val="superscript"/>
                <w:lang w:val="en-US" w:eastAsia="zh-CN"/>
              </w:rPr>
              <w:t>7</w:t>
            </w:r>
          </w:p>
          <w:p w14:paraId="71D7D78E"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CA_n2A-n66A</w:t>
            </w:r>
          </w:p>
          <w:p w14:paraId="00754B91"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CA_n2A-n77A</w:t>
            </w:r>
            <w:r w:rsidRPr="00C30686">
              <w:rPr>
                <w:rFonts w:eastAsiaTheme="minorEastAsia"/>
                <w:vertAlign w:val="superscript"/>
                <w:lang w:val="en-US" w:eastAsia="zh-CN"/>
              </w:rPr>
              <w:t>7</w:t>
            </w:r>
          </w:p>
          <w:p w14:paraId="2EE09939"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CA_n66A-n77A</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7962E53D" w14:textId="77777777" w:rsidR="006F6378" w:rsidRPr="00C30686" w:rsidRDefault="006F6378" w:rsidP="0094020B">
            <w:pPr>
              <w:pStyle w:val="TAC"/>
              <w:rPr>
                <w:kern w:val="2"/>
                <w:szCs w:val="22"/>
                <w:lang w:val="en-US" w:eastAsia="zh-CN"/>
              </w:rPr>
            </w:pPr>
            <w:r w:rsidRPr="00C30686">
              <w:rPr>
                <w:kern w:val="2"/>
                <w:szCs w:val="22"/>
                <w:lang w:val="en-US" w:eastAsia="zh-CN"/>
              </w:rPr>
              <w:t>n2</w:t>
            </w:r>
          </w:p>
        </w:tc>
        <w:tc>
          <w:tcPr>
            <w:tcW w:w="4356" w:type="dxa"/>
            <w:tcBorders>
              <w:top w:val="single" w:sz="4" w:space="0" w:color="auto"/>
              <w:left w:val="single" w:sz="4" w:space="0" w:color="auto"/>
              <w:bottom w:val="single" w:sz="4" w:space="0" w:color="auto"/>
              <w:right w:val="single" w:sz="4" w:space="0" w:color="auto"/>
            </w:tcBorders>
            <w:vAlign w:val="center"/>
          </w:tcPr>
          <w:p w14:paraId="62015014" w14:textId="77777777" w:rsidR="006F6378" w:rsidRPr="00C30686" w:rsidRDefault="006F6378" w:rsidP="0094020B">
            <w:pPr>
              <w:pStyle w:val="TAC"/>
              <w:rPr>
                <w:rFonts w:cs="Arial"/>
                <w:color w:val="000000"/>
                <w:szCs w:val="18"/>
                <w:lang w:val="en-US" w:eastAsia="zh-CN" w:bidi="ar"/>
              </w:rPr>
            </w:pPr>
            <w:r w:rsidRPr="00C30686">
              <w:rPr>
                <w:rFonts w:cs="Arial"/>
                <w:color w:val="000000"/>
                <w:szCs w:val="18"/>
                <w:lang w:val="en-US" w:eastAsia="zh-CN" w:bidi="ar"/>
              </w:rPr>
              <w:t>CA_n2(2A)_BCS0</w:t>
            </w:r>
          </w:p>
        </w:tc>
        <w:tc>
          <w:tcPr>
            <w:tcW w:w="2445" w:type="dxa"/>
            <w:tcBorders>
              <w:top w:val="single" w:sz="4" w:space="0" w:color="auto"/>
              <w:left w:val="single" w:sz="4" w:space="0" w:color="auto"/>
              <w:bottom w:val="nil"/>
              <w:right w:val="single" w:sz="4" w:space="0" w:color="auto"/>
            </w:tcBorders>
            <w:vAlign w:val="center"/>
          </w:tcPr>
          <w:p w14:paraId="6769FBAF" w14:textId="77777777" w:rsidR="006F6378" w:rsidRPr="00C30686" w:rsidRDefault="006F6378" w:rsidP="0094020B">
            <w:pPr>
              <w:pStyle w:val="TAC"/>
              <w:rPr>
                <w:kern w:val="2"/>
                <w:szCs w:val="22"/>
                <w:lang w:val="en-US" w:eastAsia="zh-CN"/>
              </w:rPr>
            </w:pPr>
            <w:r w:rsidRPr="00C30686">
              <w:rPr>
                <w:rFonts w:eastAsiaTheme="minorEastAsia"/>
                <w:lang w:val="en-US" w:eastAsia="zh-CN"/>
              </w:rPr>
              <w:t>0</w:t>
            </w:r>
          </w:p>
        </w:tc>
      </w:tr>
      <w:tr w:rsidR="006F6378" w:rsidRPr="00C30686" w14:paraId="1C3F268E" w14:textId="77777777" w:rsidTr="004F423A">
        <w:trPr>
          <w:trHeight w:val="29"/>
        </w:trPr>
        <w:tc>
          <w:tcPr>
            <w:tcW w:w="2742" w:type="dxa"/>
            <w:tcBorders>
              <w:top w:val="nil"/>
              <w:left w:val="single" w:sz="4" w:space="0" w:color="auto"/>
              <w:bottom w:val="nil"/>
              <w:right w:val="single" w:sz="4" w:space="0" w:color="auto"/>
            </w:tcBorders>
            <w:vAlign w:val="center"/>
          </w:tcPr>
          <w:p w14:paraId="7F7116F4" w14:textId="77777777" w:rsidR="006F6378" w:rsidRPr="00C30686" w:rsidRDefault="006F6378" w:rsidP="0094020B">
            <w:pPr>
              <w:pStyle w:val="TAC"/>
              <w:rPr>
                <w:kern w:val="2"/>
                <w:szCs w:val="22"/>
                <w:lang w:val="en-US" w:eastAsia="zh-CN"/>
              </w:rPr>
            </w:pPr>
          </w:p>
        </w:tc>
        <w:tc>
          <w:tcPr>
            <w:tcW w:w="2785" w:type="dxa"/>
            <w:tcBorders>
              <w:top w:val="nil"/>
              <w:left w:val="single" w:sz="4" w:space="0" w:color="auto"/>
              <w:bottom w:val="nil"/>
              <w:right w:val="single" w:sz="4" w:space="0" w:color="auto"/>
            </w:tcBorders>
            <w:vAlign w:val="center"/>
          </w:tcPr>
          <w:p w14:paraId="308A936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F461E40" w14:textId="77777777" w:rsidR="006F6378" w:rsidRPr="00C30686" w:rsidRDefault="006F6378" w:rsidP="0094020B">
            <w:pPr>
              <w:pStyle w:val="TAC"/>
              <w:rPr>
                <w:kern w:val="2"/>
                <w:szCs w:val="22"/>
                <w:lang w:val="en-US" w:eastAsia="zh-CN"/>
              </w:rPr>
            </w:pPr>
            <w:r w:rsidRPr="00C30686">
              <w:rPr>
                <w:kern w:val="2"/>
                <w:szCs w:val="22"/>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500367CC" w14:textId="77777777" w:rsidR="006F6378" w:rsidRPr="00C30686" w:rsidRDefault="006F6378" w:rsidP="0094020B">
            <w:pPr>
              <w:pStyle w:val="TAC"/>
              <w:rPr>
                <w:rFonts w:cs="Arial"/>
                <w:color w:val="000000"/>
                <w:szCs w:val="18"/>
                <w:lang w:val="en-US" w:eastAsia="zh-CN" w:bidi="ar"/>
              </w:rPr>
            </w:pPr>
            <w:r w:rsidRPr="00C30686">
              <w:rPr>
                <w:rFonts w:cs="Arial"/>
                <w:color w:val="000000"/>
                <w:szCs w:val="18"/>
                <w:lang w:val="en-US" w:eastAsia="zh-CN" w:bidi="ar"/>
              </w:rPr>
              <w:t>CA_n66(2A)_BCS1</w:t>
            </w:r>
          </w:p>
        </w:tc>
        <w:tc>
          <w:tcPr>
            <w:tcW w:w="2445" w:type="dxa"/>
            <w:tcBorders>
              <w:top w:val="nil"/>
              <w:left w:val="single" w:sz="4" w:space="0" w:color="auto"/>
              <w:bottom w:val="nil"/>
              <w:right w:val="single" w:sz="4" w:space="0" w:color="auto"/>
            </w:tcBorders>
            <w:vAlign w:val="center"/>
          </w:tcPr>
          <w:p w14:paraId="2DB1E230" w14:textId="77777777" w:rsidR="006F6378" w:rsidRPr="00C30686" w:rsidRDefault="006F6378" w:rsidP="0094020B">
            <w:pPr>
              <w:pStyle w:val="TAC"/>
              <w:rPr>
                <w:kern w:val="2"/>
                <w:szCs w:val="22"/>
                <w:lang w:val="en-US" w:eastAsia="zh-CN"/>
              </w:rPr>
            </w:pPr>
          </w:p>
        </w:tc>
      </w:tr>
      <w:tr w:rsidR="006F6378" w:rsidRPr="00C30686" w14:paraId="5A8B1EE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DB6C444" w14:textId="77777777" w:rsidR="006F6378" w:rsidRPr="00C30686" w:rsidRDefault="006F6378" w:rsidP="0094020B">
            <w:pPr>
              <w:pStyle w:val="TAC"/>
              <w:rPr>
                <w:kern w:val="2"/>
                <w:szCs w:val="22"/>
                <w:lang w:val="en-US" w:eastAsia="zh-CN"/>
              </w:rPr>
            </w:pPr>
          </w:p>
        </w:tc>
        <w:tc>
          <w:tcPr>
            <w:tcW w:w="2785" w:type="dxa"/>
            <w:tcBorders>
              <w:top w:val="nil"/>
              <w:left w:val="single" w:sz="4" w:space="0" w:color="auto"/>
              <w:bottom w:val="single" w:sz="4" w:space="0" w:color="auto"/>
              <w:right w:val="single" w:sz="4" w:space="0" w:color="auto"/>
            </w:tcBorders>
            <w:vAlign w:val="center"/>
          </w:tcPr>
          <w:p w14:paraId="279444C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E1EC16E" w14:textId="77777777" w:rsidR="006F6378" w:rsidRPr="00C30686" w:rsidRDefault="006F6378" w:rsidP="0094020B">
            <w:pPr>
              <w:pStyle w:val="TAC"/>
              <w:rPr>
                <w:kern w:val="2"/>
                <w:szCs w:val="22"/>
                <w:lang w:val="en-US" w:eastAsia="zh-CN"/>
              </w:rPr>
            </w:pPr>
            <w:r w:rsidRPr="00C30686">
              <w:rPr>
                <w:kern w:val="2"/>
                <w:szCs w:val="22"/>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7CEF9BEF" w14:textId="77777777" w:rsidR="006F6378" w:rsidRPr="00C30686" w:rsidRDefault="006F6378" w:rsidP="0094020B">
            <w:pPr>
              <w:pStyle w:val="TAC"/>
              <w:rPr>
                <w:rFonts w:cs="Arial"/>
                <w:color w:val="000000"/>
                <w:szCs w:val="18"/>
                <w:lang w:val="en-US" w:eastAsia="zh-CN" w:bidi="ar"/>
              </w:rPr>
            </w:pPr>
            <w:r w:rsidRPr="00C30686">
              <w:rPr>
                <w:rFonts w:eastAsiaTheme="minorEastAsia" w:cs="Arial"/>
                <w:color w:val="000000"/>
                <w:szCs w:val="18"/>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0F3E0D26" w14:textId="77777777" w:rsidR="006F6378" w:rsidRPr="00C30686" w:rsidRDefault="006F6378" w:rsidP="0094020B">
            <w:pPr>
              <w:pStyle w:val="TAC"/>
              <w:rPr>
                <w:kern w:val="2"/>
                <w:szCs w:val="22"/>
                <w:lang w:val="en-US" w:eastAsia="zh-CN"/>
              </w:rPr>
            </w:pPr>
          </w:p>
        </w:tc>
      </w:tr>
      <w:tr w:rsidR="006F6378" w:rsidRPr="00C30686" w14:paraId="1643B92A"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62C80CC" w14:textId="77777777" w:rsidR="006F6378" w:rsidRPr="00C30686" w:rsidRDefault="006F6378" w:rsidP="0094020B">
            <w:pPr>
              <w:pStyle w:val="TAC"/>
              <w:rPr>
                <w:rFonts w:eastAsiaTheme="minorEastAsia"/>
                <w:color w:val="000000"/>
                <w:lang w:val="en-US" w:eastAsia="zh-CN"/>
              </w:rPr>
            </w:pPr>
            <w:r w:rsidRPr="00C30686">
              <w:rPr>
                <w:kern w:val="2"/>
                <w:szCs w:val="22"/>
                <w:lang w:val="en-US" w:eastAsia="zh-CN"/>
              </w:rPr>
              <w:t>CA_n2(2A)-n66A-n77(2A)</w:t>
            </w:r>
          </w:p>
        </w:tc>
        <w:tc>
          <w:tcPr>
            <w:tcW w:w="2785" w:type="dxa"/>
            <w:tcBorders>
              <w:top w:val="single" w:sz="4" w:space="0" w:color="auto"/>
              <w:left w:val="single" w:sz="4" w:space="0" w:color="auto"/>
              <w:bottom w:val="nil"/>
              <w:right w:val="single" w:sz="4" w:space="0" w:color="auto"/>
            </w:tcBorders>
            <w:vAlign w:val="center"/>
          </w:tcPr>
          <w:p w14:paraId="1455CA8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r w:rsidRPr="00C30686">
              <w:rPr>
                <w:rFonts w:eastAsiaTheme="minorEastAsia"/>
                <w:vertAlign w:val="superscript"/>
                <w:lang w:val="en-US" w:eastAsia="zh-CN"/>
              </w:rPr>
              <w:t>7</w:t>
            </w:r>
          </w:p>
          <w:p w14:paraId="3A4794A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CA_n2A-n66A</w:t>
            </w:r>
          </w:p>
          <w:p w14:paraId="671DBA6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CA_n66A-n77A</w:t>
            </w:r>
            <w:r w:rsidRPr="00C30686">
              <w:rPr>
                <w:rFonts w:eastAsiaTheme="minorEastAsia"/>
                <w:vertAlign w:val="superscript"/>
                <w:lang w:val="en-US" w:eastAsia="zh-CN"/>
              </w:rPr>
              <w:t>7</w:t>
            </w:r>
          </w:p>
          <w:p w14:paraId="7A85F4E9" w14:textId="77777777" w:rsidR="006F6378" w:rsidRPr="00C30686" w:rsidRDefault="006F6378" w:rsidP="0094020B">
            <w:pPr>
              <w:pStyle w:val="TAC"/>
              <w:rPr>
                <w:rFonts w:eastAsiaTheme="minorEastAsia"/>
                <w:szCs w:val="18"/>
                <w:lang w:val="en-US" w:eastAsia="zh-CN"/>
              </w:rPr>
            </w:pPr>
            <w:r w:rsidRPr="00C30686">
              <w:rPr>
                <w:rFonts w:eastAsiaTheme="minorEastAsia"/>
                <w:lang w:val="en-US" w:eastAsia="zh-CN"/>
              </w:rPr>
              <w:t>CA_n2A-n77A</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00117E84" w14:textId="77777777" w:rsidR="006F6378" w:rsidRPr="00C30686" w:rsidRDefault="006F6378" w:rsidP="0094020B">
            <w:pPr>
              <w:pStyle w:val="TAC"/>
              <w:rPr>
                <w:rFonts w:eastAsiaTheme="minorEastAsia"/>
                <w:lang w:val="en-US" w:eastAsia="zh-CN"/>
              </w:rPr>
            </w:pPr>
            <w:r w:rsidRPr="00C30686">
              <w:rPr>
                <w:kern w:val="2"/>
                <w:szCs w:val="22"/>
                <w:lang w:val="en-US" w:eastAsia="zh-CN"/>
              </w:rPr>
              <w:t>n2</w:t>
            </w:r>
          </w:p>
        </w:tc>
        <w:tc>
          <w:tcPr>
            <w:tcW w:w="4356" w:type="dxa"/>
            <w:tcBorders>
              <w:top w:val="single" w:sz="4" w:space="0" w:color="auto"/>
              <w:left w:val="single" w:sz="4" w:space="0" w:color="auto"/>
              <w:bottom w:val="single" w:sz="4" w:space="0" w:color="auto"/>
              <w:right w:val="single" w:sz="4" w:space="0" w:color="auto"/>
            </w:tcBorders>
            <w:vAlign w:val="center"/>
          </w:tcPr>
          <w:p w14:paraId="3A2F48C6"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color w:val="000000"/>
                <w:szCs w:val="18"/>
                <w:lang w:val="en-US" w:eastAsia="zh-CN" w:bidi="ar"/>
              </w:rPr>
              <w:t>CA_n2(2A)_BCS0</w:t>
            </w:r>
          </w:p>
        </w:tc>
        <w:tc>
          <w:tcPr>
            <w:tcW w:w="2445" w:type="dxa"/>
            <w:tcBorders>
              <w:top w:val="single" w:sz="4" w:space="0" w:color="auto"/>
              <w:left w:val="single" w:sz="4" w:space="0" w:color="auto"/>
              <w:bottom w:val="nil"/>
              <w:right w:val="single" w:sz="4" w:space="0" w:color="auto"/>
            </w:tcBorders>
            <w:vAlign w:val="center"/>
          </w:tcPr>
          <w:p w14:paraId="43079DF6" w14:textId="77777777" w:rsidR="006F6378" w:rsidRPr="00C30686" w:rsidRDefault="006F6378" w:rsidP="0094020B">
            <w:pPr>
              <w:pStyle w:val="TAC"/>
              <w:rPr>
                <w:rFonts w:eastAsiaTheme="minorEastAsia"/>
                <w:lang w:val="en-US" w:eastAsia="zh-CN"/>
              </w:rPr>
            </w:pPr>
            <w:r w:rsidRPr="00C30686">
              <w:rPr>
                <w:kern w:val="2"/>
                <w:szCs w:val="22"/>
                <w:lang w:val="en-US" w:eastAsia="zh-CN"/>
              </w:rPr>
              <w:t>0</w:t>
            </w:r>
          </w:p>
        </w:tc>
      </w:tr>
      <w:tr w:rsidR="006F6378" w:rsidRPr="00C30686" w14:paraId="4A864EE7" w14:textId="77777777" w:rsidTr="004F423A">
        <w:trPr>
          <w:trHeight w:val="29"/>
        </w:trPr>
        <w:tc>
          <w:tcPr>
            <w:tcW w:w="2742" w:type="dxa"/>
            <w:tcBorders>
              <w:top w:val="nil"/>
              <w:left w:val="single" w:sz="4" w:space="0" w:color="auto"/>
              <w:bottom w:val="nil"/>
              <w:right w:val="single" w:sz="4" w:space="0" w:color="auto"/>
            </w:tcBorders>
            <w:vAlign w:val="center"/>
          </w:tcPr>
          <w:p w14:paraId="3F234F15" w14:textId="77777777" w:rsidR="006F6378" w:rsidRPr="00C30686" w:rsidRDefault="006F6378" w:rsidP="0094020B">
            <w:pPr>
              <w:pStyle w:val="TAC"/>
              <w:rPr>
                <w:rFonts w:eastAsiaTheme="minorEastAsia"/>
                <w:color w:val="000000"/>
                <w:lang w:val="en-US" w:eastAsia="zh-CN"/>
              </w:rPr>
            </w:pPr>
          </w:p>
        </w:tc>
        <w:tc>
          <w:tcPr>
            <w:tcW w:w="2785" w:type="dxa"/>
            <w:tcBorders>
              <w:top w:val="nil"/>
              <w:left w:val="single" w:sz="4" w:space="0" w:color="auto"/>
              <w:bottom w:val="nil"/>
              <w:right w:val="single" w:sz="4" w:space="0" w:color="auto"/>
            </w:tcBorders>
            <w:vAlign w:val="center"/>
          </w:tcPr>
          <w:p w14:paraId="489DB5C4"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552F193" w14:textId="77777777" w:rsidR="006F6378" w:rsidRPr="00C30686" w:rsidRDefault="006F6378" w:rsidP="0094020B">
            <w:pPr>
              <w:pStyle w:val="TAC"/>
              <w:rPr>
                <w:rFonts w:eastAsiaTheme="minorEastAsia"/>
                <w:lang w:val="en-US" w:eastAsia="zh-CN"/>
              </w:rPr>
            </w:pPr>
            <w:r w:rsidRPr="00C30686">
              <w:rPr>
                <w:kern w:val="2"/>
                <w:szCs w:val="22"/>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3A0A7848"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color w:val="000000"/>
                <w:szCs w:val="18"/>
                <w:lang w:val="en-US" w:eastAsia="zh-CN" w:bidi="ar"/>
              </w:rPr>
              <w:t>5, 10, 15, 20, 25, 30, 40</w:t>
            </w:r>
          </w:p>
        </w:tc>
        <w:tc>
          <w:tcPr>
            <w:tcW w:w="2445" w:type="dxa"/>
            <w:tcBorders>
              <w:top w:val="nil"/>
              <w:left w:val="single" w:sz="4" w:space="0" w:color="auto"/>
              <w:bottom w:val="nil"/>
              <w:right w:val="single" w:sz="4" w:space="0" w:color="auto"/>
            </w:tcBorders>
            <w:vAlign w:val="center"/>
          </w:tcPr>
          <w:p w14:paraId="3EB540DE" w14:textId="77777777" w:rsidR="006F6378" w:rsidRPr="00C30686" w:rsidRDefault="006F6378" w:rsidP="0094020B">
            <w:pPr>
              <w:pStyle w:val="TAC"/>
              <w:rPr>
                <w:rFonts w:eastAsiaTheme="minorEastAsia"/>
                <w:lang w:val="en-US" w:eastAsia="zh-CN"/>
              </w:rPr>
            </w:pPr>
          </w:p>
        </w:tc>
      </w:tr>
      <w:tr w:rsidR="006F6378" w:rsidRPr="00C30686" w14:paraId="51CCB27A"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D8DCDFC" w14:textId="77777777" w:rsidR="006F6378" w:rsidRPr="00C30686" w:rsidRDefault="006F6378" w:rsidP="0094020B">
            <w:pPr>
              <w:pStyle w:val="TAC"/>
              <w:rPr>
                <w:rFonts w:eastAsiaTheme="minorEastAsia"/>
                <w:color w:val="000000"/>
                <w:lang w:val="en-US" w:eastAsia="zh-CN"/>
              </w:rPr>
            </w:pPr>
          </w:p>
        </w:tc>
        <w:tc>
          <w:tcPr>
            <w:tcW w:w="2785" w:type="dxa"/>
            <w:tcBorders>
              <w:top w:val="nil"/>
              <w:left w:val="single" w:sz="4" w:space="0" w:color="auto"/>
              <w:bottom w:val="single" w:sz="4" w:space="0" w:color="auto"/>
              <w:right w:val="single" w:sz="4" w:space="0" w:color="auto"/>
            </w:tcBorders>
            <w:vAlign w:val="center"/>
          </w:tcPr>
          <w:p w14:paraId="6423FCC2"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3A491DE" w14:textId="77777777" w:rsidR="006F6378" w:rsidRPr="00C30686" w:rsidRDefault="006F6378" w:rsidP="0094020B">
            <w:pPr>
              <w:pStyle w:val="TAC"/>
              <w:rPr>
                <w:rFonts w:eastAsiaTheme="minorEastAsia"/>
                <w:lang w:val="en-US" w:eastAsia="zh-CN"/>
              </w:rPr>
            </w:pPr>
            <w:r w:rsidRPr="00C30686">
              <w:rPr>
                <w:kern w:val="2"/>
                <w:szCs w:val="22"/>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6B7CC0FF"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color w:val="000000"/>
                <w:szCs w:val="18"/>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2C04DE30" w14:textId="77777777" w:rsidR="006F6378" w:rsidRPr="00C30686" w:rsidRDefault="006F6378" w:rsidP="0094020B">
            <w:pPr>
              <w:pStyle w:val="TAC"/>
              <w:rPr>
                <w:rFonts w:eastAsiaTheme="minorEastAsia"/>
                <w:lang w:val="en-US" w:eastAsia="zh-CN"/>
              </w:rPr>
            </w:pPr>
          </w:p>
        </w:tc>
      </w:tr>
      <w:tr w:rsidR="006F6378" w:rsidRPr="00C30686" w14:paraId="2B8A7F1A"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4E7C066" w14:textId="77777777" w:rsidR="006F6378" w:rsidRPr="00C30686" w:rsidRDefault="006F6378" w:rsidP="0094020B">
            <w:pPr>
              <w:pStyle w:val="TAC"/>
              <w:rPr>
                <w:rFonts w:eastAsiaTheme="minorEastAsia"/>
                <w:color w:val="000000"/>
                <w:lang w:val="en-US" w:eastAsia="zh-CN"/>
              </w:rPr>
            </w:pPr>
            <w:r w:rsidRPr="00C30686">
              <w:rPr>
                <w:kern w:val="2"/>
                <w:szCs w:val="22"/>
                <w:lang w:val="en-US" w:eastAsia="zh-CN"/>
              </w:rPr>
              <w:t>CA_n2A-n66(2A)-n77(2A)</w:t>
            </w:r>
          </w:p>
        </w:tc>
        <w:tc>
          <w:tcPr>
            <w:tcW w:w="2785" w:type="dxa"/>
            <w:tcBorders>
              <w:top w:val="single" w:sz="4" w:space="0" w:color="auto"/>
              <w:left w:val="single" w:sz="4" w:space="0" w:color="auto"/>
              <w:bottom w:val="nil"/>
              <w:right w:val="single" w:sz="4" w:space="0" w:color="auto"/>
            </w:tcBorders>
            <w:vAlign w:val="center"/>
          </w:tcPr>
          <w:p w14:paraId="39CCC6D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r w:rsidRPr="00C30686">
              <w:rPr>
                <w:rFonts w:eastAsiaTheme="minorEastAsia"/>
                <w:vertAlign w:val="superscript"/>
                <w:lang w:val="en-US" w:eastAsia="zh-CN"/>
              </w:rPr>
              <w:t>7</w:t>
            </w:r>
          </w:p>
          <w:p w14:paraId="7FF62D3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CA_n2A-n66A</w:t>
            </w:r>
          </w:p>
          <w:p w14:paraId="2232109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CA_n66A-n77A</w:t>
            </w:r>
            <w:r w:rsidRPr="00C30686">
              <w:rPr>
                <w:rFonts w:eastAsiaTheme="minorEastAsia"/>
                <w:vertAlign w:val="superscript"/>
                <w:lang w:val="en-US" w:eastAsia="zh-CN"/>
              </w:rPr>
              <w:t>7</w:t>
            </w:r>
          </w:p>
          <w:p w14:paraId="75B2664F" w14:textId="77777777" w:rsidR="006F6378" w:rsidRPr="00C30686" w:rsidRDefault="006F6378" w:rsidP="0094020B">
            <w:pPr>
              <w:pStyle w:val="TAC"/>
              <w:rPr>
                <w:rFonts w:eastAsiaTheme="minorEastAsia"/>
                <w:szCs w:val="18"/>
                <w:lang w:val="en-US" w:eastAsia="zh-CN"/>
              </w:rPr>
            </w:pPr>
            <w:r w:rsidRPr="00C30686">
              <w:rPr>
                <w:rFonts w:eastAsiaTheme="minorEastAsia"/>
                <w:lang w:val="en-US" w:eastAsia="zh-CN"/>
              </w:rPr>
              <w:t>CA_n2A-n77A</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580BEA85" w14:textId="77777777" w:rsidR="006F6378" w:rsidRPr="00C30686" w:rsidRDefault="006F6378" w:rsidP="0094020B">
            <w:pPr>
              <w:pStyle w:val="TAC"/>
              <w:rPr>
                <w:rFonts w:eastAsiaTheme="minorEastAsia"/>
                <w:lang w:val="en-US" w:eastAsia="zh-CN"/>
              </w:rPr>
            </w:pPr>
            <w:r w:rsidRPr="00C30686">
              <w:rPr>
                <w:kern w:val="2"/>
                <w:szCs w:val="22"/>
                <w:lang w:val="en-US" w:eastAsia="zh-CN"/>
              </w:rPr>
              <w:t>n2</w:t>
            </w:r>
          </w:p>
        </w:tc>
        <w:tc>
          <w:tcPr>
            <w:tcW w:w="4356" w:type="dxa"/>
            <w:tcBorders>
              <w:top w:val="single" w:sz="4" w:space="0" w:color="auto"/>
              <w:left w:val="single" w:sz="4" w:space="0" w:color="auto"/>
              <w:bottom w:val="single" w:sz="4" w:space="0" w:color="auto"/>
              <w:right w:val="single" w:sz="4" w:space="0" w:color="auto"/>
            </w:tcBorders>
            <w:vAlign w:val="center"/>
          </w:tcPr>
          <w:p w14:paraId="5C30DA0A"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592996C9" w14:textId="77777777" w:rsidR="006F6378" w:rsidRPr="00C30686" w:rsidRDefault="006F6378" w:rsidP="0094020B">
            <w:pPr>
              <w:pStyle w:val="TAC"/>
              <w:rPr>
                <w:rFonts w:eastAsiaTheme="minorEastAsia"/>
                <w:lang w:val="en-US" w:eastAsia="zh-CN"/>
              </w:rPr>
            </w:pPr>
            <w:r w:rsidRPr="00C30686">
              <w:rPr>
                <w:kern w:val="2"/>
                <w:szCs w:val="22"/>
                <w:lang w:val="en-US" w:eastAsia="zh-CN"/>
              </w:rPr>
              <w:t>0</w:t>
            </w:r>
          </w:p>
        </w:tc>
      </w:tr>
      <w:tr w:rsidR="006F6378" w:rsidRPr="00C30686" w14:paraId="636E44EC" w14:textId="77777777" w:rsidTr="004F423A">
        <w:trPr>
          <w:trHeight w:val="29"/>
        </w:trPr>
        <w:tc>
          <w:tcPr>
            <w:tcW w:w="2742" w:type="dxa"/>
            <w:tcBorders>
              <w:top w:val="nil"/>
              <w:left w:val="single" w:sz="4" w:space="0" w:color="auto"/>
              <w:bottom w:val="nil"/>
              <w:right w:val="single" w:sz="4" w:space="0" w:color="auto"/>
            </w:tcBorders>
            <w:vAlign w:val="center"/>
          </w:tcPr>
          <w:p w14:paraId="7B3AD95D" w14:textId="77777777" w:rsidR="006F6378" w:rsidRPr="00C30686" w:rsidRDefault="006F6378" w:rsidP="0094020B">
            <w:pPr>
              <w:pStyle w:val="TAC"/>
              <w:rPr>
                <w:rFonts w:eastAsiaTheme="minorEastAsia"/>
                <w:color w:val="000000"/>
                <w:lang w:val="en-US" w:eastAsia="zh-CN"/>
              </w:rPr>
            </w:pPr>
          </w:p>
        </w:tc>
        <w:tc>
          <w:tcPr>
            <w:tcW w:w="2785" w:type="dxa"/>
            <w:tcBorders>
              <w:top w:val="nil"/>
              <w:left w:val="single" w:sz="4" w:space="0" w:color="auto"/>
              <w:bottom w:val="nil"/>
              <w:right w:val="single" w:sz="4" w:space="0" w:color="auto"/>
            </w:tcBorders>
            <w:vAlign w:val="center"/>
          </w:tcPr>
          <w:p w14:paraId="1BB1CB95"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EDBE448" w14:textId="77777777" w:rsidR="006F6378" w:rsidRPr="00C30686" w:rsidRDefault="006F6378" w:rsidP="0094020B">
            <w:pPr>
              <w:pStyle w:val="TAC"/>
              <w:rPr>
                <w:rFonts w:eastAsiaTheme="minorEastAsia"/>
                <w:lang w:val="en-US" w:eastAsia="zh-CN"/>
              </w:rPr>
            </w:pPr>
            <w:r w:rsidRPr="00C30686">
              <w:rPr>
                <w:kern w:val="2"/>
                <w:szCs w:val="22"/>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24D146C5"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color w:val="000000"/>
                <w:szCs w:val="18"/>
                <w:lang w:val="en-US" w:eastAsia="zh-CN" w:bidi="ar"/>
              </w:rPr>
              <w:t>CA_n66(2A)_BCS1</w:t>
            </w:r>
          </w:p>
        </w:tc>
        <w:tc>
          <w:tcPr>
            <w:tcW w:w="2445" w:type="dxa"/>
            <w:tcBorders>
              <w:top w:val="nil"/>
              <w:left w:val="single" w:sz="4" w:space="0" w:color="auto"/>
              <w:bottom w:val="nil"/>
              <w:right w:val="single" w:sz="4" w:space="0" w:color="auto"/>
            </w:tcBorders>
            <w:vAlign w:val="center"/>
          </w:tcPr>
          <w:p w14:paraId="0B94B847" w14:textId="77777777" w:rsidR="006F6378" w:rsidRPr="00C30686" w:rsidRDefault="006F6378" w:rsidP="0094020B">
            <w:pPr>
              <w:pStyle w:val="TAC"/>
              <w:rPr>
                <w:rFonts w:eastAsiaTheme="minorEastAsia"/>
                <w:lang w:val="en-US" w:eastAsia="zh-CN"/>
              </w:rPr>
            </w:pPr>
          </w:p>
        </w:tc>
      </w:tr>
      <w:tr w:rsidR="006F6378" w:rsidRPr="00C30686" w14:paraId="6543A29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856F65E" w14:textId="77777777" w:rsidR="006F6378" w:rsidRPr="00C30686" w:rsidRDefault="006F6378" w:rsidP="0094020B">
            <w:pPr>
              <w:pStyle w:val="TAC"/>
              <w:rPr>
                <w:rFonts w:eastAsiaTheme="minorEastAsia"/>
                <w:color w:val="000000"/>
                <w:lang w:val="en-US" w:eastAsia="zh-CN"/>
              </w:rPr>
            </w:pPr>
          </w:p>
        </w:tc>
        <w:tc>
          <w:tcPr>
            <w:tcW w:w="2785" w:type="dxa"/>
            <w:tcBorders>
              <w:top w:val="nil"/>
              <w:left w:val="single" w:sz="4" w:space="0" w:color="auto"/>
              <w:bottom w:val="single" w:sz="4" w:space="0" w:color="auto"/>
              <w:right w:val="single" w:sz="4" w:space="0" w:color="auto"/>
            </w:tcBorders>
            <w:vAlign w:val="center"/>
          </w:tcPr>
          <w:p w14:paraId="5B362573"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7479A8C" w14:textId="77777777" w:rsidR="006F6378" w:rsidRPr="00C30686" w:rsidRDefault="006F6378" w:rsidP="0094020B">
            <w:pPr>
              <w:pStyle w:val="TAC"/>
              <w:rPr>
                <w:rFonts w:eastAsiaTheme="minorEastAsia"/>
                <w:lang w:val="en-US" w:eastAsia="zh-CN"/>
              </w:rPr>
            </w:pPr>
            <w:r w:rsidRPr="00C30686">
              <w:rPr>
                <w:kern w:val="2"/>
                <w:szCs w:val="22"/>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2100CAAC"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color w:val="000000"/>
                <w:szCs w:val="18"/>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366BEBD9" w14:textId="77777777" w:rsidR="006F6378" w:rsidRPr="00C30686" w:rsidRDefault="006F6378" w:rsidP="0094020B">
            <w:pPr>
              <w:pStyle w:val="TAC"/>
              <w:rPr>
                <w:rFonts w:eastAsiaTheme="minorEastAsia"/>
                <w:lang w:val="en-US" w:eastAsia="zh-CN"/>
              </w:rPr>
            </w:pPr>
          </w:p>
        </w:tc>
      </w:tr>
      <w:tr w:rsidR="006F6378" w:rsidRPr="00C30686" w14:paraId="088268C7"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EC28FD7" w14:textId="77777777" w:rsidR="006F6378" w:rsidRPr="00C30686" w:rsidRDefault="006F6378" w:rsidP="0094020B">
            <w:pPr>
              <w:pStyle w:val="TAC"/>
              <w:rPr>
                <w:rFonts w:eastAsiaTheme="minorEastAsia"/>
                <w:color w:val="000000"/>
                <w:lang w:val="en-US" w:eastAsia="zh-CN"/>
              </w:rPr>
            </w:pPr>
            <w:r w:rsidRPr="00C30686">
              <w:rPr>
                <w:kern w:val="2"/>
                <w:szCs w:val="22"/>
                <w:lang w:val="en-US" w:eastAsia="zh-CN"/>
              </w:rPr>
              <w:t>CA_n2A-n66(3A)-n77A</w:t>
            </w:r>
          </w:p>
        </w:tc>
        <w:tc>
          <w:tcPr>
            <w:tcW w:w="2785" w:type="dxa"/>
            <w:tcBorders>
              <w:top w:val="single" w:sz="4" w:space="0" w:color="auto"/>
              <w:left w:val="single" w:sz="4" w:space="0" w:color="auto"/>
              <w:bottom w:val="nil"/>
              <w:right w:val="single" w:sz="4" w:space="0" w:color="auto"/>
            </w:tcBorders>
            <w:vAlign w:val="center"/>
          </w:tcPr>
          <w:p w14:paraId="3915226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r w:rsidRPr="00C30686">
              <w:rPr>
                <w:rFonts w:eastAsiaTheme="minorEastAsia"/>
                <w:vertAlign w:val="superscript"/>
                <w:lang w:val="en-US" w:eastAsia="zh-CN"/>
              </w:rPr>
              <w:t>7</w:t>
            </w:r>
          </w:p>
          <w:p w14:paraId="7AD536C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CA_n2A-n66A</w:t>
            </w:r>
          </w:p>
          <w:p w14:paraId="60A2A7E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CA_n66A-n77A</w:t>
            </w:r>
            <w:r w:rsidRPr="00C30686">
              <w:rPr>
                <w:rFonts w:eastAsiaTheme="minorEastAsia"/>
                <w:vertAlign w:val="superscript"/>
                <w:lang w:val="en-US" w:eastAsia="zh-CN"/>
              </w:rPr>
              <w:t>7</w:t>
            </w:r>
          </w:p>
          <w:p w14:paraId="5B10842A" w14:textId="77777777" w:rsidR="006F6378" w:rsidRPr="00C30686" w:rsidRDefault="006F6378" w:rsidP="0094020B">
            <w:pPr>
              <w:pStyle w:val="TAC"/>
              <w:rPr>
                <w:rFonts w:eastAsiaTheme="minorEastAsia"/>
                <w:szCs w:val="18"/>
                <w:lang w:val="en-US" w:eastAsia="zh-CN"/>
              </w:rPr>
            </w:pPr>
            <w:r w:rsidRPr="00C30686">
              <w:rPr>
                <w:rFonts w:eastAsiaTheme="minorEastAsia"/>
                <w:lang w:val="en-US" w:eastAsia="zh-CN"/>
              </w:rPr>
              <w:t>CA_n2A-n77A</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23AB1607" w14:textId="77777777" w:rsidR="006F6378" w:rsidRPr="00C30686" w:rsidRDefault="006F6378" w:rsidP="0094020B">
            <w:pPr>
              <w:pStyle w:val="TAC"/>
              <w:rPr>
                <w:rFonts w:eastAsiaTheme="minorEastAsia"/>
                <w:lang w:val="en-US" w:eastAsia="zh-CN"/>
              </w:rPr>
            </w:pPr>
            <w:r w:rsidRPr="00C30686">
              <w:rPr>
                <w:kern w:val="2"/>
                <w:szCs w:val="22"/>
                <w:lang w:val="en-US" w:eastAsia="zh-CN"/>
              </w:rPr>
              <w:t>n2</w:t>
            </w:r>
          </w:p>
        </w:tc>
        <w:tc>
          <w:tcPr>
            <w:tcW w:w="4356" w:type="dxa"/>
            <w:tcBorders>
              <w:top w:val="single" w:sz="4" w:space="0" w:color="auto"/>
              <w:left w:val="single" w:sz="4" w:space="0" w:color="auto"/>
              <w:bottom w:val="single" w:sz="4" w:space="0" w:color="auto"/>
              <w:right w:val="single" w:sz="4" w:space="0" w:color="auto"/>
            </w:tcBorders>
            <w:vAlign w:val="center"/>
          </w:tcPr>
          <w:p w14:paraId="7578CB0E"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3612C0FD" w14:textId="77777777" w:rsidR="006F6378" w:rsidRPr="00C30686" w:rsidRDefault="006F6378" w:rsidP="0094020B">
            <w:pPr>
              <w:pStyle w:val="TAC"/>
              <w:rPr>
                <w:rFonts w:eastAsiaTheme="minorEastAsia"/>
                <w:lang w:val="en-US" w:eastAsia="zh-CN"/>
              </w:rPr>
            </w:pPr>
            <w:r w:rsidRPr="00C30686">
              <w:rPr>
                <w:kern w:val="2"/>
                <w:szCs w:val="22"/>
                <w:lang w:val="en-US" w:eastAsia="zh-CN"/>
              </w:rPr>
              <w:t>0</w:t>
            </w:r>
          </w:p>
        </w:tc>
      </w:tr>
      <w:tr w:rsidR="006F6378" w:rsidRPr="00C30686" w14:paraId="69328E42" w14:textId="77777777" w:rsidTr="004F423A">
        <w:trPr>
          <w:trHeight w:val="29"/>
        </w:trPr>
        <w:tc>
          <w:tcPr>
            <w:tcW w:w="2742" w:type="dxa"/>
            <w:tcBorders>
              <w:top w:val="nil"/>
              <w:left w:val="single" w:sz="4" w:space="0" w:color="auto"/>
              <w:bottom w:val="nil"/>
              <w:right w:val="single" w:sz="4" w:space="0" w:color="auto"/>
            </w:tcBorders>
            <w:vAlign w:val="center"/>
          </w:tcPr>
          <w:p w14:paraId="0DFA5CFC" w14:textId="77777777" w:rsidR="006F6378" w:rsidRPr="00C30686" w:rsidRDefault="006F6378" w:rsidP="0094020B">
            <w:pPr>
              <w:pStyle w:val="TAC"/>
              <w:rPr>
                <w:rFonts w:eastAsiaTheme="minorEastAsia"/>
                <w:color w:val="000000"/>
                <w:lang w:val="en-US" w:eastAsia="zh-CN"/>
              </w:rPr>
            </w:pPr>
          </w:p>
        </w:tc>
        <w:tc>
          <w:tcPr>
            <w:tcW w:w="2785" w:type="dxa"/>
            <w:tcBorders>
              <w:top w:val="nil"/>
              <w:left w:val="single" w:sz="4" w:space="0" w:color="auto"/>
              <w:bottom w:val="nil"/>
              <w:right w:val="single" w:sz="4" w:space="0" w:color="auto"/>
            </w:tcBorders>
            <w:vAlign w:val="center"/>
          </w:tcPr>
          <w:p w14:paraId="58CDD5FC"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B97055A" w14:textId="77777777" w:rsidR="006F6378" w:rsidRPr="00C30686" w:rsidRDefault="006F6378" w:rsidP="0094020B">
            <w:pPr>
              <w:pStyle w:val="TAC"/>
              <w:rPr>
                <w:rFonts w:eastAsiaTheme="minorEastAsia"/>
                <w:lang w:val="en-US" w:eastAsia="zh-CN"/>
              </w:rPr>
            </w:pPr>
            <w:r w:rsidRPr="00C30686">
              <w:rPr>
                <w:kern w:val="2"/>
                <w:szCs w:val="22"/>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1BB5419D"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color w:val="000000"/>
                <w:szCs w:val="18"/>
                <w:lang w:val="en-US" w:eastAsia="zh-CN" w:bidi="ar"/>
              </w:rPr>
              <w:t>CA_n66(3A)_BCS0</w:t>
            </w:r>
          </w:p>
        </w:tc>
        <w:tc>
          <w:tcPr>
            <w:tcW w:w="2445" w:type="dxa"/>
            <w:tcBorders>
              <w:top w:val="nil"/>
              <w:left w:val="single" w:sz="4" w:space="0" w:color="auto"/>
              <w:bottom w:val="nil"/>
              <w:right w:val="single" w:sz="4" w:space="0" w:color="auto"/>
            </w:tcBorders>
            <w:vAlign w:val="center"/>
          </w:tcPr>
          <w:p w14:paraId="13A2D784" w14:textId="77777777" w:rsidR="006F6378" w:rsidRPr="00C30686" w:rsidRDefault="006F6378" w:rsidP="0094020B">
            <w:pPr>
              <w:pStyle w:val="TAC"/>
              <w:rPr>
                <w:rFonts w:eastAsiaTheme="minorEastAsia"/>
                <w:lang w:val="en-US" w:eastAsia="zh-CN"/>
              </w:rPr>
            </w:pPr>
          </w:p>
        </w:tc>
      </w:tr>
      <w:tr w:rsidR="006F6378" w:rsidRPr="00C30686" w14:paraId="734D4826"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38879BA" w14:textId="77777777" w:rsidR="006F6378" w:rsidRPr="00C30686" w:rsidRDefault="006F6378" w:rsidP="0094020B">
            <w:pPr>
              <w:pStyle w:val="TAC"/>
              <w:rPr>
                <w:rFonts w:eastAsiaTheme="minorEastAsia"/>
                <w:color w:val="000000"/>
                <w:lang w:val="en-US" w:eastAsia="zh-CN"/>
              </w:rPr>
            </w:pPr>
          </w:p>
        </w:tc>
        <w:tc>
          <w:tcPr>
            <w:tcW w:w="2785" w:type="dxa"/>
            <w:tcBorders>
              <w:top w:val="nil"/>
              <w:left w:val="single" w:sz="4" w:space="0" w:color="auto"/>
              <w:bottom w:val="single" w:sz="4" w:space="0" w:color="auto"/>
              <w:right w:val="single" w:sz="4" w:space="0" w:color="auto"/>
            </w:tcBorders>
            <w:vAlign w:val="center"/>
          </w:tcPr>
          <w:p w14:paraId="35B2C929"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6DBF5A6" w14:textId="77777777" w:rsidR="006F6378" w:rsidRPr="00C30686" w:rsidRDefault="006F6378" w:rsidP="0094020B">
            <w:pPr>
              <w:pStyle w:val="TAC"/>
              <w:rPr>
                <w:rFonts w:eastAsiaTheme="minorEastAsia"/>
                <w:lang w:val="en-US" w:eastAsia="zh-CN"/>
              </w:rPr>
            </w:pPr>
            <w:r w:rsidRPr="00C30686">
              <w:rPr>
                <w:kern w:val="2"/>
                <w:szCs w:val="22"/>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5F6BAD48"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40E3840A" w14:textId="77777777" w:rsidR="006F6378" w:rsidRPr="00C30686" w:rsidRDefault="006F6378" w:rsidP="0094020B">
            <w:pPr>
              <w:pStyle w:val="TAC"/>
              <w:rPr>
                <w:rFonts w:eastAsiaTheme="minorEastAsia"/>
                <w:lang w:val="en-US" w:eastAsia="zh-CN"/>
              </w:rPr>
            </w:pPr>
          </w:p>
        </w:tc>
      </w:tr>
      <w:tr w:rsidR="006F6378" w:rsidRPr="00C30686" w14:paraId="14FEB816"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6D5D5CF" w14:textId="77777777" w:rsidR="006F6378" w:rsidRPr="00C30686" w:rsidRDefault="006F6378" w:rsidP="0094020B">
            <w:pPr>
              <w:pStyle w:val="TAC"/>
              <w:rPr>
                <w:rFonts w:eastAsiaTheme="minorEastAsia"/>
                <w:color w:val="000000"/>
                <w:lang w:eastAsia="zh-CN"/>
              </w:rPr>
            </w:pPr>
            <w:r w:rsidRPr="00C30686">
              <w:rPr>
                <w:rFonts w:eastAsiaTheme="minorEastAsia"/>
                <w:color w:val="000000"/>
                <w:lang w:val="en-US" w:eastAsia="zh-CN"/>
              </w:rPr>
              <w:t>CA_n2A-n66(3A)-n77(2A)</w:t>
            </w:r>
          </w:p>
        </w:tc>
        <w:tc>
          <w:tcPr>
            <w:tcW w:w="2785" w:type="dxa"/>
            <w:tcBorders>
              <w:top w:val="single" w:sz="4" w:space="0" w:color="auto"/>
              <w:left w:val="single" w:sz="4" w:space="0" w:color="auto"/>
              <w:bottom w:val="nil"/>
              <w:right w:val="single" w:sz="4" w:space="0" w:color="auto"/>
            </w:tcBorders>
            <w:vAlign w:val="center"/>
          </w:tcPr>
          <w:p w14:paraId="047857B8"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n77</w:t>
            </w:r>
            <w:r w:rsidRPr="00C30686">
              <w:rPr>
                <w:rFonts w:eastAsiaTheme="minorEastAsia"/>
                <w:vertAlign w:val="superscript"/>
                <w:lang w:val="en-US" w:eastAsia="zh-CN"/>
              </w:rPr>
              <w:t>7</w:t>
            </w:r>
          </w:p>
          <w:p w14:paraId="17C9E884"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CA_n2A-n66A</w:t>
            </w:r>
          </w:p>
          <w:p w14:paraId="37E9CC0C"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CA_n2A-n77A</w:t>
            </w:r>
            <w:r w:rsidRPr="00C30686">
              <w:rPr>
                <w:rFonts w:eastAsiaTheme="minorEastAsia"/>
                <w:vertAlign w:val="superscript"/>
                <w:lang w:val="en-US" w:eastAsia="zh-CN"/>
              </w:rPr>
              <w:t>7</w:t>
            </w:r>
          </w:p>
          <w:p w14:paraId="1F45B5C3" w14:textId="77777777" w:rsidR="006F6378" w:rsidRPr="00C30686" w:rsidRDefault="006F6378" w:rsidP="0094020B">
            <w:pPr>
              <w:pStyle w:val="TAC"/>
              <w:rPr>
                <w:rFonts w:eastAsiaTheme="minorEastAsia"/>
                <w:szCs w:val="18"/>
                <w:lang w:eastAsia="zh-CN"/>
              </w:rPr>
            </w:pPr>
            <w:r w:rsidRPr="00C30686">
              <w:rPr>
                <w:rFonts w:eastAsiaTheme="minorEastAsia"/>
                <w:szCs w:val="18"/>
                <w:lang w:val="en-US" w:eastAsia="zh-CN"/>
              </w:rPr>
              <w:t>CA_n66A-n77A</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505AC5AB" w14:textId="77777777" w:rsidR="006F6378" w:rsidRPr="00C30686" w:rsidRDefault="006F6378" w:rsidP="0094020B">
            <w:pPr>
              <w:pStyle w:val="TAC"/>
              <w:rPr>
                <w:rFonts w:eastAsiaTheme="minorEastAsia"/>
                <w:lang w:val="en-US" w:eastAsia="zh-CN"/>
              </w:rPr>
            </w:pPr>
            <w:r w:rsidRPr="00C30686">
              <w:rPr>
                <w:kern w:val="2"/>
                <w:szCs w:val="22"/>
                <w:lang w:val="en-US" w:eastAsia="zh-CN"/>
              </w:rPr>
              <w:t>n2</w:t>
            </w:r>
          </w:p>
        </w:tc>
        <w:tc>
          <w:tcPr>
            <w:tcW w:w="4356" w:type="dxa"/>
            <w:tcBorders>
              <w:top w:val="single" w:sz="4" w:space="0" w:color="auto"/>
              <w:left w:val="single" w:sz="4" w:space="0" w:color="auto"/>
              <w:bottom w:val="single" w:sz="4" w:space="0" w:color="auto"/>
              <w:right w:val="single" w:sz="4" w:space="0" w:color="auto"/>
            </w:tcBorders>
            <w:vAlign w:val="center"/>
          </w:tcPr>
          <w:p w14:paraId="455E0411"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42CEDCF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3F92A3BC" w14:textId="77777777" w:rsidTr="004F423A">
        <w:trPr>
          <w:trHeight w:val="29"/>
        </w:trPr>
        <w:tc>
          <w:tcPr>
            <w:tcW w:w="2742" w:type="dxa"/>
            <w:tcBorders>
              <w:top w:val="nil"/>
              <w:left w:val="single" w:sz="4" w:space="0" w:color="auto"/>
              <w:bottom w:val="nil"/>
              <w:right w:val="single" w:sz="4" w:space="0" w:color="auto"/>
            </w:tcBorders>
            <w:vAlign w:val="center"/>
          </w:tcPr>
          <w:p w14:paraId="0AE8CFC1" w14:textId="77777777" w:rsidR="006F6378" w:rsidRPr="00C30686" w:rsidRDefault="006F6378" w:rsidP="0094020B">
            <w:pPr>
              <w:pStyle w:val="TAC"/>
              <w:rPr>
                <w:rFonts w:eastAsiaTheme="minorEastAsia"/>
                <w:color w:val="000000"/>
                <w:lang w:eastAsia="zh-CN"/>
              </w:rPr>
            </w:pPr>
          </w:p>
        </w:tc>
        <w:tc>
          <w:tcPr>
            <w:tcW w:w="2785" w:type="dxa"/>
            <w:tcBorders>
              <w:top w:val="nil"/>
              <w:left w:val="single" w:sz="4" w:space="0" w:color="auto"/>
              <w:bottom w:val="nil"/>
              <w:right w:val="single" w:sz="4" w:space="0" w:color="auto"/>
            </w:tcBorders>
            <w:vAlign w:val="center"/>
          </w:tcPr>
          <w:p w14:paraId="2076D597" w14:textId="77777777" w:rsidR="006F6378" w:rsidRPr="00C30686" w:rsidRDefault="006F6378" w:rsidP="0094020B">
            <w:pPr>
              <w:pStyle w:val="TAC"/>
              <w:rPr>
                <w:rFonts w:eastAsiaTheme="minorEastAsia"/>
                <w:szCs w:val="18"/>
                <w:lang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9ECB75C" w14:textId="77777777" w:rsidR="006F6378" w:rsidRPr="00C30686" w:rsidRDefault="006F6378" w:rsidP="0094020B">
            <w:pPr>
              <w:pStyle w:val="TAC"/>
              <w:rPr>
                <w:rFonts w:eastAsiaTheme="minorEastAsia"/>
                <w:lang w:val="en-US" w:eastAsia="zh-CN"/>
              </w:rPr>
            </w:pPr>
            <w:r w:rsidRPr="00C30686">
              <w:rPr>
                <w:kern w:val="2"/>
                <w:szCs w:val="22"/>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5942EC0F"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color w:val="000000"/>
                <w:szCs w:val="18"/>
                <w:lang w:val="en-US" w:eastAsia="zh-CN" w:bidi="ar"/>
              </w:rPr>
              <w:t>CA_n66(3A)_BCS0</w:t>
            </w:r>
          </w:p>
        </w:tc>
        <w:tc>
          <w:tcPr>
            <w:tcW w:w="2445" w:type="dxa"/>
            <w:tcBorders>
              <w:top w:val="nil"/>
              <w:left w:val="single" w:sz="4" w:space="0" w:color="auto"/>
              <w:bottom w:val="nil"/>
              <w:right w:val="single" w:sz="4" w:space="0" w:color="auto"/>
            </w:tcBorders>
            <w:vAlign w:val="center"/>
          </w:tcPr>
          <w:p w14:paraId="7766D8A8" w14:textId="77777777" w:rsidR="006F6378" w:rsidRPr="00C30686" w:rsidRDefault="006F6378" w:rsidP="0094020B">
            <w:pPr>
              <w:pStyle w:val="TAC"/>
              <w:rPr>
                <w:rFonts w:eastAsiaTheme="minorEastAsia"/>
                <w:lang w:val="en-US" w:eastAsia="zh-CN"/>
              </w:rPr>
            </w:pPr>
          </w:p>
        </w:tc>
      </w:tr>
      <w:tr w:rsidR="006F6378" w:rsidRPr="00C30686" w14:paraId="60F1CB67"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7A04321" w14:textId="77777777" w:rsidR="006F6378" w:rsidRPr="00C30686" w:rsidRDefault="006F6378" w:rsidP="0094020B">
            <w:pPr>
              <w:pStyle w:val="TAC"/>
              <w:rPr>
                <w:rFonts w:eastAsiaTheme="minorEastAsia"/>
                <w:color w:val="000000"/>
                <w:lang w:eastAsia="zh-CN"/>
              </w:rPr>
            </w:pPr>
          </w:p>
        </w:tc>
        <w:tc>
          <w:tcPr>
            <w:tcW w:w="2785" w:type="dxa"/>
            <w:tcBorders>
              <w:top w:val="nil"/>
              <w:left w:val="single" w:sz="4" w:space="0" w:color="auto"/>
              <w:bottom w:val="single" w:sz="4" w:space="0" w:color="auto"/>
              <w:right w:val="single" w:sz="4" w:space="0" w:color="auto"/>
            </w:tcBorders>
            <w:vAlign w:val="center"/>
          </w:tcPr>
          <w:p w14:paraId="5A3C2F0A" w14:textId="77777777" w:rsidR="006F6378" w:rsidRPr="00C30686" w:rsidRDefault="006F6378" w:rsidP="0094020B">
            <w:pPr>
              <w:pStyle w:val="TAC"/>
              <w:rPr>
                <w:rFonts w:eastAsiaTheme="minorEastAsia"/>
                <w:szCs w:val="18"/>
                <w:lang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1E57BC2" w14:textId="77777777" w:rsidR="006F6378" w:rsidRPr="00C30686" w:rsidRDefault="006F6378" w:rsidP="0094020B">
            <w:pPr>
              <w:pStyle w:val="TAC"/>
              <w:rPr>
                <w:rFonts w:eastAsiaTheme="minorEastAsia"/>
                <w:lang w:val="en-US" w:eastAsia="zh-CN"/>
              </w:rPr>
            </w:pPr>
            <w:r w:rsidRPr="00C30686">
              <w:rPr>
                <w:kern w:val="2"/>
                <w:szCs w:val="22"/>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6BC9953E"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color w:val="000000"/>
                <w:szCs w:val="18"/>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2F6F6E93" w14:textId="77777777" w:rsidR="006F6378" w:rsidRPr="00C30686" w:rsidRDefault="006F6378" w:rsidP="0094020B">
            <w:pPr>
              <w:pStyle w:val="TAC"/>
              <w:rPr>
                <w:rFonts w:eastAsiaTheme="minorEastAsia"/>
                <w:lang w:val="en-US" w:eastAsia="zh-CN"/>
              </w:rPr>
            </w:pPr>
          </w:p>
        </w:tc>
      </w:tr>
      <w:tr w:rsidR="006F6378" w:rsidRPr="00C30686" w14:paraId="66BDB4C4" w14:textId="77777777" w:rsidTr="004F423A">
        <w:trPr>
          <w:trHeight w:val="29"/>
        </w:trPr>
        <w:tc>
          <w:tcPr>
            <w:tcW w:w="2742" w:type="dxa"/>
            <w:tcBorders>
              <w:top w:val="single" w:sz="4" w:space="0" w:color="auto"/>
              <w:left w:val="single" w:sz="4" w:space="0" w:color="auto"/>
              <w:bottom w:val="nil"/>
              <w:right w:val="single" w:sz="4" w:space="0" w:color="auto"/>
            </w:tcBorders>
          </w:tcPr>
          <w:p w14:paraId="37150BA1" w14:textId="77777777" w:rsidR="006F6378" w:rsidRPr="00C30686" w:rsidRDefault="006F6378" w:rsidP="0094020B">
            <w:pPr>
              <w:pStyle w:val="TAC"/>
              <w:rPr>
                <w:rFonts w:eastAsiaTheme="minorEastAsia"/>
                <w:color w:val="000000"/>
                <w:lang w:val="en-US" w:eastAsia="zh-CN"/>
              </w:rPr>
            </w:pPr>
            <w:r w:rsidRPr="00C30686">
              <w:rPr>
                <w:rFonts w:eastAsiaTheme="minorEastAsia"/>
                <w:color w:val="000000"/>
                <w:lang w:eastAsia="zh-CN"/>
              </w:rPr>
              <w:t>CA_n2A-n66A-n78A</w:t>
            </w:r>
          </w:p>
        </w:tc>
        <w:tc>
          <w:tcPr>
            <w:tcW w:w="2785" w:type="dxa"/>
            <w:tcBorders>
              <w:top w:val="single" w:sz="4" w:space="0" w:color="auto"/>
              <w:left w:val="single" w:sz="4" w:space="0" w:color="auto"/>
              <w:bottom w:val="nil"/>
              <w:right w:val="single" w:sz="4" w:space="0" w:color="auto"/>
            </w:tcBorders>
          </w:tcPr>
          <w:p w14:paraId="3D6BF7D4" w14:textId="77777777" w:rsidR="006F6378" w:rsidRPr="00C30686" w:rsidRDefault="006F6378" w:rsidP="0094020B">
            <w:pPr>
              <w:pStyle w:val="TAC"/>
              <w:rPr>
                <w:rFonts w:eastAsiaTheme="minorEastAsia"/>
                <w:lang w:val="en-US" w:eastAsia="zh-CN"/>
              </w:rPr>
            </w:pPr>
            <w:r w:rsidRPr="00C30686">
              <w:rPr>
                <w:rFonts w:eastAsiaTheme="minorEastAsia"/>
                <w:szCs w:val="18"/>
                <w:lang w:eastAsia="zh-CN"/>
              </w:rPr>
              <w:t>-</w:t>
            </w:r>
          </w:p>
        </w:tc>
        <w:tc>
          <w:tcPr>
            <w:tcW w:w="1259" w:type="dxa"/>
            <w:tcBorders>
              <w:top w:val="single" w:sz="4" w:space="0" w:color="auto"/>
              <w:left w:val="single" w:sz="4" w:space="0" w:color="auto"/>
              <w:bottom w:val="single" w:sz="4" w:space="0" w:color="auto"/>
              <w:right w:val="single" w:sz="4" w:space="0" w:color="auto"/>
            </w:tcBorders>
          </w:tcPr>
          <w:p w14:paraId="720F5FC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w:t>
            </w:r>
          </w:p>
        </w:tc>
        <w:tc>
          <w:tcPr>
            <w:tcW w:w="4356" w:type="dxa"/>
            <w:tcBorders>
              <w:top w:val="single" w:sz="4" w:space="0" w:color="auto"/>
              <w:left w:val="single" w:sz="4" w:space="0" w:color="auto"/>
              <w:bottom w:val="single" w:sz="4" w:space="0" w:color="auto"/>
              <w:right w:val="single" w:sz="4" w:space="0" w:color="auto"/>
            </w:tcBorders>
            <w:vAlign w:val="center"/>
          </w:tcPr>
          <w:p w14:paraId="52DA0E0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1258764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5C840317" w14:textId="77777777" w:rsidTr="004F423A">
        <w:trPr>
          <w:trHeight w:val="29"/>
        </w:trPr>
        <w:tc>
          <w:tcPr>
            <w:tcW w:w="2742" w:type="dxa"/>
            <w:tcBorders>
              <w:top w:val="nil"/>
              <w:left w:val="single" w:sz="4" w:space="0" w:color="auto"/>
              <w:bottom w:val="nil"/>
              <w:right w:val="single" w:sz="4" w:space="0" w:color="auto"/>
            </w:tcBorders>
          </w:tcPr>
          <w:p w14:paraId="16CCA789" w14:textId="77777777" w:rsidR="006F6378" w:rsidRPr="00C30686" w:rsidRDefault="006F6378" w:rsidP="0094020B">
            <w:pPr>
              <w:pStyle w:val="TAC"/>
              <w:rPr>
                <w:rFonts w:eastAsiaTheme="minorEastAsia"/>
                <w:color w:val="000000"/>
                <w:lang w:val="en-US" w:eastAsia="zh-CN"/>
              </w:rPr>
            </w:pPr>
          </w:p>
        </w:tc>
        <w:tc>
          <w:tcPr>
            <w:tcW w:w="2785" w:type="dxa"/>
            <w:tcBorders>
              <w:top w:val="nil"/>
              <w:left w:val="single" w:sz="4" w:space="0" w:color="auto"/>
              <w:bottom w:val="nil"/>
              <w:right w:val="single" w:sz="4" w:space="0" w:color="auto"/>
            </w:tcBorders>
          </w:tcPr>
          <w:p w14:paraId="4443EE90"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7D23E23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64A9C13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nil"/>
              <w:right w:val="single" w:sz="4" w:space="0" w:color="auto"/>
            </w:tcBorders>
            <w:vAlign w:val="center"/>
          </w:tcPr>
          <w:p w14:paraId="5F65B956" w14:textId="77777777" w:rsidR="006F6378" w:rsidRPr="00C30686" w:rsidRDefault="006F6378" w:rsidP="0094020B">
            <w:pPr>
              <w:pStyle w:val="TAC"/>
              <w:rPr>
                <w:rFonts w:eastAsiaTheme="minorEastAsia"/>
                <w:lang w:val="en-US" w:eastAsia="zh-CN"/>
              </w:rPr>
            </w:pPr>
          </w:p>
        </w:tc>
      </w:tr>
      <w:tr w:rsidR="006F6378" w:rsidRPr="00C30686" w14:paraId="0DB61F5D" w14:textId="77777777" w:rsidTr="004F423A">
        <w:trPr>
          <w:trHeight w:val="29"/>
        </w:trPr>
        <w:tc>
          <w:tcPr>
            <w:tcW w:w="2742" w:type="dxa"/>
            <w:tcBorders>
              <w:top w:val="nil"/>
              <w:left w:val="single" w:sz="4" w:space="0" w:color="auto"/>
              <w:bottom w:val="single" w:sz="4" w:space="0" w:color="auto"/>
              <w:right w:val="single" w:sz="4" w:space="0" w:color="auto"/>
            </w:tcBorders>
          </w:tcPr>
          <w:p w14:paraId="4F7763F1" w14:textId="77777777" w:rsidR="006F6378" w:rsidRPr="00C30686" w:rsidRDefault="006F6378" w:rsidP="0094020B">
            <w:pPr>
              <w:pStyle w:val="TAC"/>
              <w:rPr>
                <w:rFonts w:eastAsiaTheme="minorEastAsia"/>
                <w:color w:val="000000"/>
                <w:lang w:val="en-US" w:eastAsia="zh-CN"/>
              </w:rPr>
            </w:pPr>
          </w:p>
        </w:tc>
        <w:tc>
          <w:tcPr>
            <w:tcW w:w="2785" w:type="dxa"/>
            <w:tcBorders>
              <w:top w:val="nil"/>
              <w:left w:val="single" w:sz="4" w:space="0" w:color="auto"/>
              <w:bottom w:val="single" w:sz="4" w:space="0" w:color="auto"/>
              <w:right w:val="single" w:sz="4" w:space="0" w:color="auto"/>
            </w:tcBorders>
          </w:tcPr>
          <w:p w14:paraId="3242058B"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29DB7C0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64325D9A"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7B3DD234" w14:textId="77777777" w:rsidR="006F6378" w:rsidRPr="00C30686" w:rsidRDefault="006F6378" w:rsidP="0094020B">
            <w:pPr>
              <w:pStyle w:val="TAC"/>
              <w:rPr>
                <w:rFonts w:eastAsiaTheme="minorEastAsia"/>
                <w:lang w:val="en-US" w:eastAsia="zh-CN"/>
              </w:rPr>
            </w:pPr>
          </w:p>
        </w:tc>
      </w:tr>
      <w:tr w:rsidR="006F6378" w:rsidRPr="00C30686" w14:paraId="67516CBF" w14:textId="77777777" w:rsidTr="004F423A">
        <w:trPr>
          <w:trHeight w:val="29"/>
        </w:trPr>
        <w:tc>
          <w:tcPr>
            <w:tcW w:w="2742" w:type="dxa"/>
            <w:tcBorders>
              <w:top w:val="single" w:sz="4" w:space="0" w:color="auto"/>
              <w:left w:val="single" w:sz="4" w:space="0" w:color="auto"/>
              <w:bottom w:val="nil"/>
              <w:right w:val="single" w:sz="4" w:space="0" w:color="auto"/>
            </w:tcBorders>
          </w:tcPr>
          <w:p w14:paraId="1EDDD9AD" w14:textId="77777777" w:rsidR="006F6378" w:rsidRPr="00C30686" w:rsidRDefault="006F6378" w:rsidP="0094020B">
            <w:pPr>
              <w:pStyle w:val="TAC"/>
              <w:rPr>
                <w:rFonts w:eastAsiaTheme="minorEastAsia"/>
                <w:color w:val="000000"/>
                <w:lang w:val="en-US" w:eastAsia="zh-CN"/>
              </w:rPr>
            </w:pPr>
            <w:r w:rsidRPr="00C30686">
              <w:rPr>
                <w:rFonts w:eastAsiaTheme="minorEastAsia"/>
                <w:color w:val="000000"/>
                <w:lang w:eastAsia="zh-CN"/>
              </w:rPr>
              <w:t>CA_n2A-n66A-n78(2A)</w:t>
            </w:r>
          </w:p>
        </w:tc>
        <w:tc>
          <w:tcPr>
            <w:tcW w:w="2785" w:type="dxa"/>
            <w:tcBorders>
              <w:top w:val="single" w:sz="4" w:space="0" w:color="auto"/>
              <w:left w:val="single" w:sz="4" w:space="0" w:color="auto"/>
              <w:bottom w:val="nil"/>
              <w:right w:val="single" w:sz="4" w:space="0" w:color="auto"/>
            </w:tcBorders>
          </w:tcPr>
          <w:p w14:paraId="3FF47FBD" w14:textId="77777777" w:rsidR="006F6378" w:rsidRPr="00C30686" w:rsidRDefault="006F6378" w:rsidP="0094020B">
            <w:pPr>
              <w:pStyle w:val="TAC"/>
              <w:rPr>
                <w:rFonts w:eastAsiaTheme="minorEastAsia"/>
                <w:lang w:val="en-US" w:eastAsia="zh-CN"/>
              </w:rPr>
            </w:pPr>
            <w:r w:rsidRPr="00C30686">
              <w:rPr>
                <w:rFonts w:eastAsiaTheme="minorEastAsia"/>
                <w:szCs w:val="18"/>
                <w:lang w:eastAsia="zh-CN"/>
              </w:rPr>
              <w:t>-</w:t>
            </w:r>
          </w:p>
        </w:tc>
        <w:tc>
          <w:tcPr>
            <w:tcW w:w="1259" w:type="dxa"/>
            <w:tcBorders>
              <w:top w:val="single" w:sz="4" w:space="0" w:color="auto"/>
              <w:left w:val="single" w:sz="4" w:space="0" w:color="auto"/>
              <w:bottom w:val="single" w:sz="4" w:space="0" w:color="auto"/>
              <w:right w:val="single" w:sz="4" w:space="0" w:color="auto"/>
            </w:tcBorders>
          </w:tcPr>
          <w:p w14:paraId="21D550D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w:t>
            </w:r>
          </w:p>
        </w:tc>
        <w:tc>
          <w:tcPr>
            <w:tcW w:w="4356" w:type="dxa"/>
            <w:tcBorders>
              <w:top w:val="single" w:sz="4" w:space="0" w:color="auto"/>
              <w:left w:val="single" w:sz="4" w:space="0" w:color="auto"/>
              <w:bottom w:val="single" w:sz="4" w:space="0" w:color="auto"/>
              <w:right w:val="single" w:sz="4" w:space="0" w:color="auto"/>
            </w:tcBorders>
            <w:vAlign w:val="center"/>
          </w:tcPr>
          <w:p w14:paraId="0F8B70D9"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7374EA6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69817670" w14:textId="77777777" w:rsidTr="004F423A">
        <w:trPr>
          <w:trHeight w:val="29"/>
        </w:trPr>
        <w:tc>
          <w:tcPr>
            <w:tcW w:w="2742" w:type="dxa"/>
            <w:tcBorders>
              <w:top w:val="nil"/>
              <w:left w:val="single" w:sz="4" w:space="0" w:color="auto"/>
              <w:bottom w:val="nil"/>
              <w:right w:val="single" w:sz="4" w:space="0" w:color="auto"/>
            </w:tcBorders>
          </w:tcPr>
          <w:p w14:paraId="39C5DAFE" w14:textId="77777777" w:rsidR="006F6378" w:rsidRPr="00C30686" w:rsidRDefault="006F6378" w:rsidP="0094020B">
            <w:pPr>
              <w:pStyle w:val="TAC"/>
              <w:rPr>
                <w:rFonts w:eastAsiaTheme="minorEastAsia"/>
                <w:color w:val="000000"/>
                <w:lang w:val="en-US" w:eastAsia="zh-CN"/>
              </w:rPr>
            </w:pPr>
          </w:p>
        </w:tc>
        <w:tc>
          <w:tcPr>
            <w:tcW w:w="2785" w:type="dxa"/>
            <w:tcBorders>
              <w:top w:val="nil"/>
              <w:left w:val="single" w:sz="4" w:space="0" w:color="auto"/>
              <w:bottom w:val="nil"/>
              <w:right w:val="single" w:sz="4" w:space="0" w:color="auto"/>
            </w:tcBorders>
          </w:tcPr>
          <w:p w14:paraId="766F028F"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1BC2224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01AAFC02"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nil"/>
              <w:right w:val="single" w:sz="4" w:space="0" w:color="auto"/>
            </w:tcBorders>
            <w:vAlign w:val="center"/>
          </w:tcPr>
          <w:p w14:paraId="17927AE6" w14:textId="77777777" w:rsidR="006F6378" w:rsidRPr="00C30686" w:rsidRDefault="006F6378" w:rsidP="0094020B">
            <w:pPr>
              <w:pStyle w:val="TAC"/>
              <w:rPr>
                <w:rFonts w:eastAsiaTheme="minorEastAsia"/>
                <w:lang w:val="en-US" w:eastAsia="zh-CN"/>
              </w:rPr>
            </w:pPr>
          </w:p>
        </w:tc>
      </w:tr>
      <w:tr w:rsidR="006F6378" w:rsidRPr="00C30686" w14:paraId="07B6ECCA" w14:textId="77777777" w:rsidTr="004F423A">
        <w:trPr>
          <w:trHeight w:val="29"/>
        </w:trPr>
        <w:tc>
          <w:tcPr>
            <w:tcW w:w="2742" w:type="dxa"/>
            <w:tcBorders>
              <w:top w:val="nil"/>
              <w:left w:val="single" w:sz="4" w:space="0" w:color="auto"/>
              <w:bottom w:val="single" w:sz="4" w:space="0" w:color="auto"/>
              <w:right w:val="single" w:sz="4" w:space="0" w:color="auto"/>
            </w:tcBorders>
          </w:tcPr>
          <w:p w14:paraId="26A98FF7" w14:textId="77777777" w:rsidR="006F6378" w:rsidRPr="00C30686" w:rsidRDefault="006F6378" w:rsidP="0094020B">
            <w:pPr>
              <w:pStyle w:val="TAC"/>
              <w:rPr>
                <w:rFonts w:eastAsiaTheme="minorEastAsia"/>
                <w:color w:val="000000"/>
                <w:lang w:val="en-US" w:eastAsia="zh-CN"/>
              </w:rPr>
            </w:pPr>
          </w:p>
        </w:tc>
        <w:tc>
          <w:tcPr>
            <w:tcW w:w="2785" w:type="dxa"/>
            <w:tcBorders>
              <w:top w:val="nil"/>
              <w:left w:val="single" w:sz="4" w:space="0" w:color="auto"/>
              <w:bottom w:val="single" w:sz="4" w:space="0" w:color="auto"/>
              <w:right w:val="single" w:sz="4" w:space="0" w:color="auto"/>
            </w:tcBorders>
          </w:tcPr>
          <w:p w14:paraId="5204B213"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1930575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6E93C00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CA_n78(2A)</w:t>
            </w:r>
            <w:r w:rsidRPr="00C30686">
              <w:rPr>
                <w:rFonts w:eastAsiaTheme="minorEastAsia" w:cs="Arial" w:hint="eastAsia"/>
                <w:color w:val="000000"/>
                <w:szCs w:val="18"/>
                <w:lang w:val="en-US" w:eastAsia="zh-CN" w:bidi="ar"/>
              </w:rPr>
              <w:t>_BCS2</w:t>
            </w:r>
          </w:p>
        </w:tc>
        <w:tc>
          <w:tcPr>
            <w:tcW w:w="2445" w:type="dxa"/>
            <w:tcBorders>
              <w:top w:val="nil"/>
              <w:left w:val="single" w:sz="4" w:space="0" w:color="auto"/>
              <w:bottom w:val="single" w:sz="4" w:space="0" w:color="auto"/>
              <w:right w:val="single" w:sz="4" w:space="0" w:color="auto"/>
            </w:tcBorders>
            <w:vAlign w:val="center"/>
          </w:tcPr>
          <w:p w14:paraId="3539DBED" w14:textId="77777777" w:rsidR="006F6378" w:rsidRPr="00C30686" w:rsidRDefault="006F6378" w:rsidP="0094020B">
            <w:pPr>
              <w:pStyle w:val="TAC"/>
              <w:rPr>
                <w:rFonts w:eastAsiaTheme="minorEastAsia"/>
                <w:lang w:val="en-US" w:eastAsia="zh-CN"/>
              </w:rPr>
            </w:pPr>
          </w:p>
        </w:tc>
      </w:tr>
      <w:tr w:rsidR="006F6378" w:rsidRPr="00C30686" w14:paraId="6FB9AB5F" w14:textId="77777777" w:rsidTr="004F423A">
        <w:trPr>
          <w:trHeight w:val="29"/>
        </w:trPr>
        <w:tc>
          <w:tcPr>
            <w:tcW w:w="2742" w:type="dxa"/>
            <w:tcBorders>
              <w:top w:val="single" w:sz="4" w:space="0" w:color="auto"/>
              <w:left w:val="single" w:sz="4" w:space="0" w:color="auto"/>
              <w:bottom w:val="nil"/>
              <w:right w:val="single" w:sz="4" w:space="0" w:color="auto"/>
            </w:tcBorders>
          </w:tcPr>
          <w:p w14:paraId="0FA6C51F" w14:textId="77777777" w:rsidR="006F6378" w:rsidRPr="00C30686" w:rsidRDefault="006F6378" w:rsidP="0094020B">
            <w:pPr>
              <w:pStyle w:val="TAC"/>
              <w:rPr>
                <w:rFonts w:eastAsiaTheme="minorEastAsia"/>
                <w:color w:val="000000"/>
                <w:lang w:val="en-US" w:eastAsia="zh-CN"/>
              </w:rPr>
            </w:pPr>
            <w:r w:rsidRPr="00C30686">
              <w:rPr>
                <w:rFonts w:eastAsiaTheme="minorEastAsia"/>
                <w:color w:val="000000"/>
                <w:lang w:eastAsia="zh-CN"/>
              </w:rPr>
              <w:t>CA_n2A-n71A-n78A</w:t>
            </w:r>
          </w:p>
        </w:tc>
        <w:tc>
          <w:tcPr>
            <w:tcW w:w="2785" w:type="dxa"/>
            <w:tcBorders>
              <w:top w:val="single" w:sz="4" w:space="0" w:color="auto"/>
              <w:left w:val="single" w:sz="4" w:space="0" w:color="auto"/>
              <w:bottom w:val="nil"/>
              <w:right w:val="single" w:sz="4" w:space="0" w:color="auto"/>
            </w:tcBorders>
          </w:tcPr>
          <w:p w14:paraId="0BE4F189" w14:textId="77777777" w:rsidR="006F6378" w:rsidRPr="00C30686" w:rsidRDefault="006F6378" w:rsidP="0094020B">
            <w:pPr>
              <w:pStyle w:val="TAC"/>
              <w:rPr>
                <w:rFonts w:eastAsiaTheme="minorEastAsia"/>
                <w:lang w:val="en-US" w:eastAsia="zh-CN"/>
              </w:rPr>
            </w:pPr>
            <w:r w:rsidRPr="00C30686">
              <w:rPr>
                <w:rFonts w:eastAsiaTheme="minorEastAsia"/>
                <w:szCs w:val="18"/>
                <w:lang w:eastAsia="zh-CN"/>
              </w:rPr>
              <w:t>-</w:t>
            </w:r>
          </w:p>
        </w:tc>
        <w:tc>
          <w:tcPr>
            <w:tcW w:w="1259" w:type="dxa"/>
            <w:tcBorders>
              <w:top w:val="single" w:sz="4" w:space="0" w:color="auto"/>
              <w:left w:val="single" w:sz="4" w:space="0" w:color="auto"/>
              <w:bottom w:val="single" w:sz="4" w:space="0" w:color="auto"/>
              <w:right w:val="single" w:sz="4" w:space="0" w:color="auto"/>
            </w:tcBorders>
          </w:tcPr>
          <w:p w14:paraId="6912BBE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w:t>
            </w:r>
          </w:p>
        </w:tc>
        <w:tc>
          <w:tcPr>
            <w:tcW w:w="4356" w:type="dxa"/>
            <w:tcBorders>
              <w:top w:val="single" w:sz="4" w:space="0" w:color="auto"/>
              <w:left w:val="single" w:sz="4" w:space="0" w:color="auto"/>
              <w:bottom w:val="single" w:sz="4" w:space="0" w:color="auto"/>
              <w:right w:val="single" w:sz="4" w:space="0" w:color="auto"/>
            </w:tcBorders>
            <w:vAlign w:val="center"/>
          </w:tcPr>
          <w:p w14:paraId="0EBE9FE7"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4209096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64BB67BB" w14:textId="77777777" w:rsidTr="004F423A">
        <w:trPr>
          <w:trHeight w:val="29"/>
        </w:trPr>
        <w:tc>
          <w:tcPr>
            <w:tcW w:w="2742" w:type="dxa"/>
            <w:tcBorders>
              <w:top w:val="nil"/>
              <w:left w:val="single" w:sz="4" w:space="0" w:color="auto"/>
              <w:bottom w:val="nil"/>
              <w:right w:val="single" w:sz="4" w:space="0" w:color="auto"/>
            </w:tcBorders>
          </w:tcPr>
          <w:p w14:paraId="40F0533F" w14:textId="77777777" w:rsidR="006F6378" w:rsidRPr="00C30686" w:rsidRDefault="006F6378" w:rsidP="0094020B">
            <w:pPr>
              <w:pStyle w:val="TAC"/>
              <w:rPr>
                <w:rFonts w:eastAsiaTheme="minorEastAsia"/>
                <w:color w:val="000000"/>
                <w:lang w:val="en-US" w:eastAsia="zh-CN"/>
              </w:rPr>
            </w:pPr>
          </w:p>
        </w:tc>
        <w:tc>
          <w:tcPr>
            <w:tcW w:w="2785" w:type="dxa"/>
            <w:tcBorders>
              <w:top w:val="nil"/>
              <w:left w:val="single" w:sz="4" w:space="0" w:color="auto"/>
              <w:bottom w:val="nil"/>
              <w:right w:val="single" w:sz="4" w:space="0" w:color="auto"/>
            </w:tcBorders>
          </w:tcPr>
          <w:p w14:paraId="5EB67BEA"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19BCACA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76386B0A"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6D6F5FCF" w14:textId="77777777" w:rsidR="006F6378" w:rsidRPr="00C30686" w:rsidRDefault="006F6378" w:rsidP="0094020B">
            <w:pPr>
              <w:pStyle w:val="TAC"/>
              <w:rPr>
                <w:rFonts w:eastAsiaTheme="minorEastAsia"/>
                <w:lang w:val="en-US" w:eastAsia="zh-CN"/>
              </w:rPr>
            </w:pPr>
          </w:p>
        </w:tc>
      </w:tr>
      <w:tr w:rsidR="006F6378" w:rsidRPr="00C30686" w14:paraId="7B8909F0" w14:textId="77777777" w:rsidTr="004F423A">
        <w:trPr>
          <w:trHeight w:val="29"/>
        </w:trPr>
        <w:tc>
          <w:tcPr>
            <w:tcW w:w="2742" w:type="dxa"/>
            <w:tcBorders>
              <w:top w:val="nil"/>
              <w:left w:val="single" w:sz="4" w:space="0" w:color="auto"/>
              <w:bottom w:val="single" w:sz="4" w:space="0" w:color="auto"/>
              <w:right w:val="single" w:sz="4" w:space="0" w:color="auto"/>
            </w:tcBorders>
          </w:tcPr>
          <w:p w14:paraId="0487618E" w14:textId="77777777" w:rsidR="006F6378" w:rsidRPr="00C30686" w:rsidRDefault="006F6378" w:rsidP="0094020B">
            <w:pPr>
              <w:pStyle w:val="TAC"/>
              <w:rPr>
                <w:rFonts w:eastAsiaTheme="minorEastAsia"/>
                <w:color w:val="000000"/>
                <w:lang w:val="en-US" w:eastAsia="zh-CN"/>
              </w:rPr>
            </w:pPr>
          </w:p>
        </w:tc>
        <w:tc>
          <w:tcPr>
            <w:tcW w:w="2785" w:type="dxa"/>
            <w:tcBorders>
              <w:top w:val="nil"/>
              <w:left w:val="single" w:sz="4" w:space="0" w:color="auto"/>
              <w:bottom w:val="single" w:sz="4" w:space="0" w:color="auto"/>
              <w:right w:val="single" w:sz="4" w:space="0" w:color="auto"/>
            </w:tcBorders>
          </w:tcPr>
          <w:p w14:paraId="58B63849"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619A2F1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730D9F1B"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6C9DC485" w14:textId="77777777" w:rsidR="006F6378" w:rsidRPr="00C30686" w:rsidRDefault="006F6378" w:rsidP="0094020B">
            <w:pPr>
              <w:pStyle w:val="TAC"/>
              <w:rPr>
                <w:rFonts w:eastAsiaTheme="minorEastAsia"/>
                <w:lang w:val="en-US" w:eastAsia="zh-CN"/>
              </w:rPr>
            </w:pPr>
          </w:p>
        </w:tc>
      </w:tr>
      <w:tr w:rsidR="006F6378" w:rsidRPr="00C30686" w14:paraId="2FCD5ED9" w14:textId="77777777" w:rsidTr="004F423A">
        <w:trPr>
          <w:trHeight w:val="29"/>
        </w:trPr>
        <w:tc>
          <w:tcPr>
            <w:tcW w:w="2742" w:type="dxa"/>
            <w:tcBorders>
              <w:top w:val="single" w:sz="4" w:space="0" w:color="auto"/>
              <w:left w:val="single" w:sz="4" w:space="0" w:color="auto"/>
              <w:bottom w:val="nil"/>
              <w:right w:val="single" w:sz="4" w:space="0" w:color="auto"/>
            </w:tcBorders>
          </w:tcPr>
          <w:p w14:paraId="534F447B" w14:textId="77777777" w:rsidR="006F6378" w:rsidRPr="00C30686" w:rsidRDefault="006F6378" w:rsidP="0094020B">
            <w:pPr>
              <w:pStyle w:val="TAC"/>
              <w:rPr>
                <w:rFonts w:eastAsiaTheme="minorEastAsia"/>
                <w:color w:val="000000"/>
                <w:lang w:val="en-US" w:eastAsia="zh-CN"/>
              </w:rPr>
            </w:pPr>
            <w:r w:rsidRPr="00C30686">
              <w:rPr>
                <w:rFonts w:eastAsiaTheme="minorEastAsia"/>
                <w:color w:val="000000"/>
                <w:lang w:eastAsia="zh-CN"/>
              </w:rPr>
              <w:t>CA_n2A-n71A-n78(2A)</w:t>
            </w:r>
          </w:p>
        </w:tc>
        <w:tc>
          <w:tcPr>
            <w:tcW w:w="2785" w:type="dxa"/>
            <w:tcBorders>
              <w:top w:val="single" w:sz="4" w:space="0" w:color="auto"/>
              <w:left w:val="single" w:sz="4" w:space="0" w:color="auto"/>
              <w:bottom w:val="nil"/>
              <w:right w:val="single" w:sz="4" w:space="0" w:color="auto"/>
            </w:tcBorders>
          </w:tcPr>
          <w:p w14:paraId="23030C1C" w14:textId="77777777" w:rsidR="006F6378" w:rsidRPr="00C30686" w:rsidRDefault="006F6378" w:rsidP="0094020B">
            <w:pPr>
              <w:pStyle w:val="TAC"/>
              <w:rPr>
                <w:rFonts w:eastAsiaTheme="minorEastAsia"/>
                <w:lang w:val="en-US" w:eastAsia="zh-CN"/>
              </w:rPr>
            </w:pPr>
            <w:r w:rsidRPr="00C30686">
              <w:rPr>
                <w:rFonts w:eastAsiaTheme="minorEastAsia"/>
                <w:szCs w:val="18"/>
                <w:lang w:eastAsia="zh-CN"/>
              </w:rPr>
              <w:t>-</w:t>
            </w:r>
          </w:p>
        </w:tc>
        <w:tc>
          <w:tcPr>
            <w:tcW w:w="1259" w:type="dxa"/>
            <w:tcBorders>
              <w:top w:val="single" w:sz="4" w:space="0" w:color="auto"/>
              <w:left w:val="single" w:sz="4" w:space="0" w:color="auto"/>
              <w:bottom w:val="single" w:sz="4" w:space="0" w:color="auto"/>
              <w:right w:val="single" w:sz="4" w:space="0" w:color="auto"/>
            </w:tcBorders>
          </w:tcPr>
          <w:p w14:paraId="46F4577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w:t>
            </w:r>
          </w:p>
        </w:tc>
        <w:tc>
          <w:tcPr>
            <w:tcW w:w="4356" w:type="dxa"/>
            <w:tcBorders>
              <w:top w:val="single" w:sz="4" w:space="0" w:color="auto"/>
              <w:left w:val="single" w:sz="4" w:space="0" w:color="auto"/>
              <w:bottom w:val="single" w:sz="4" w:space="0" w:color="auto"/>
              <w:right w:val="single" w:sz="4" w:space="0" w:color="auto"/>
            </w:tcBorders>
            <w:vAlign w:val="center"/>
          </w:tcPr>
          <w:p w14:paraId="26CBC958"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72F8046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5F1DAE47" w14:textId="77777777" w:rsidTr="004F423A">
        <w:trPr>
          <w:trHeight w:val="29"/>
        </w:trPr>
        <w:tc>
          <w:tcPr>
            <w:tcW w:w="2742" w:type="dxa"/>
            <w:tcBorders>
              <w:top w:val="nil"/>
              <w:left w:val="single" w:sz="4" w:space="0" w:color="auto"/>
              <w:bottom w:val="nil"/>
              <w:right w:val="single" w:sz="4" w:space="0" w:color="auto"/>
            </w:tcBorders>
          </w:tcPr>
          <w:p w14:paraId="74BC81AC" w14:textId="77777777" w:rsidR="006F6378" w:rsidRPr="00C30686" w:rsidRDefault="006F6378" w:rsidP="0094020B">
            <w:pPr>
              <w:pStyle w:val="TAC"/>
              <w:rPr>
                <w:rFonts w:eastAsiaTheme="minorEastAsia"/>
                <w:color w:val="000000"/>
                <w:lang w:val="en-US" w:eastAsia="zh-CN"/>
              </w:rPr>
            </w:pPr>
          </w:p>
        </w:tc>
        <w:tc>
          <w:tcPr>
            <w:tcW w:w="2785" w:type="dxa"/>
            <w:tcBorders>
              <w:top w:val="nil"/>
              <w:left w:val="single" w:sz="4" w:space="0" w:color="auto"/>
              <w:bottom w:val="nil"/>
              <w:right w:val="single" w:sz="4" w:space="0" w:color="auto"/>
            </w:tcBorders>
          </w:tcPr>
          <w:p w14:paraId="7EC79153"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491F287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4B5F6AAA"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268BE004" w14:textId="77777777" w:rsidR="006F6378" w:rsidRPr="00C30686" w:rsidRDefault="006F6378" w:rsidP="0094020B">
            <w:pPr>
              <w:pStyle w:val="TAC"/>
              <w:rPr>
                <w:rFonts w:eastAsiaTheme="minorEastAsia"/>
                <w:lang w:val="en-US" w:eastAsia="zh-CN"/>
              </w:rPr>
            </w:pPr>
          </w:p>
        </w:tc>
      </w:tr>
      <w:tr w:rsidR="006F6378" w:rsidRPr="00C30686" w14:paraId="3955CE45" w14:textId="77777777" w:rsidTr="004F423A">
        <w:trPr>
          <w:trHeight w:val="29"/>
        </w:trPr>
        <w:tc>
          <w:tcPr>
            <w:tcW w:w="2742" w:type="dxa"/>
            <w:tcBorders>
              <w:top w:val="nil"/>
              <w:left w:val="single" w:sz="4" w:space="0" w:color="auto"/>
              <w:bottom w:val="single" w:sz="4" w:space="0" w:color="auto"/>
              <w:right w:val="single" w:sz="4" w:space="0" w:color="auto"/>
            </w:tcBorders>
          </w:tcPr>
          <w:p w14:paraId="10B3B5CF" w14:textId="77777777" w:rsidR="006F6378" w:rsidRPr="00C30686" w:rsidRDefault="006F6378" w:rsidP="0094020B">
            <w:pPr>
              <w:pStyle w:val="TAC"/>
              <w:rPr>
                <w:rFonts w:eastAsiaTheme="minorEastAsia"/>
                <w:color w:val="000000"/>
                <w:lang w:val="en-US" w:eastAsia="zh-CN"/>
              </w:rPr>
            </w:pPr>
          </w:p>
        </w:tc>
        <w:tc>
          <w:tcPr>
            <w:tcW w:w="2785" w:type="dxa"/>
            <w:tcBorders>
              <w:top w:val="nil"/>
              <w:left w:val="single" w:sz="4" w:space="0" w:color="auto"/>
              <w:bottom w:val="single" w:sz="4" w:space="0" w:color="auto"/>
              <w:right w:val="single" w:sz="4" w:space="0" w:color="auto"/>
            </w:tcBorders>
          </w:tcPr>
          <w:p w14:paraId="59527BC6"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4C632FE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143163A6"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CA_n78(2A)</w:t>
            </w:r>
            <w:r w:rsidRPr="00C30686">
              <w:rPr>
                <w:rFonts w:eastAsiaTheme="minorEastAsia" w:cs="Arial" w:hint="eastAsia"/>
                <w:color w:val="000000"/>
                <w:szCs w:val="18"/>
                <w:lang w:val="en-US" w:eastAsia="zh-CN" w:bidi="ar"/>
              </w:rPr>
              <w:t>_BCS2</w:t>
            </w:r>
          </w:p>
        </w:tc>
        <w:tc>
          <w:tcPr>
            <w:tcW w:w="2445" w:type="dxa"/>
            <w:tcBorders>
              <w:top w:val="nil"/>
              <w:left w:val="single" w:sz="4" w:space="0" w:color="auto"/>
              <w:bottom w:val="single" w:sz="4" w:space="0" w:color="auto"/>
              <w:right w:val="single" w:sz="4" w:space="0" w:color="auto"/>
            </w:tcBorders>
            <w:vAlign w:val="center"/>
          </w:tcPr>
          <w:p w14:paraId="45C889A8" w14:textId="77777777" w:rsidR="006F6378" w:rsidRPr="00C30686" w:rsidRDefault="006F6378" w:rsidP="0094020B">
            <w:pPr>
              <w:pStyle w:val="TAC"/>
              <w:rPr>
                <w:rFonts w:eastAsiaTheme="minorEastAsia"/>
                <w:lang w:val="en-US" w:eastAsia="zh-CN"/>
              </w:rPr>
            </w:pPr>
          </w:p>
        </w:tc>
      </w:tr>
      <w:tr w:rsidR="006F6378" w:rsidRPr="00C30686" w14:paraId="7C4C25F6"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BD6F78C" w14:textId="77777777" w:rsidR="006F6378" w:rsidRPr="00C30686" w:rsidRDefault="006F6378" w:rsidP="0094020B">
            <w:pPr>
              <w:pStyle w:val="TAC"/>
              <w:rPr>
                <w:rFonts w:eastAsiaTheme="minorEastAsia"/>
                <w:lang w:val="en-US" w:eastAsia="zh-CN"/>
              </w:rPr>
            </w:pPr>
            <w:r w:rsidRPr="00C30686">
              <w:rPr>
                <w:rFonts w:eastAsiaTheme="minorEastAsia"/>
                <w:color w:val="000000"/>
                <w:lang w:val="en-US" w:eastAsia="zh-CN"/>
              </w:rPr>
              <w:t>CA_n3A-n5A-n7A</w:t>
            </w:r>
          </w:p>
        </w:tc>
        <w:tc>
          <w:tcPr>
            <w:tcW w:w="2785" w:type="dxa"/>
            <w:tcBorders>
              <w:top w:val="single" w:sz="4" w:space="0" w:color="auto"/>
              <w:left w:val="single" w:sz="4" w:space="0" w:color="auto"/>
              <w:bottom w:val="nil"/>
              <w:right w:val="single" w:sz="4" w:space="0" w:color="auto"/>
            </w:tcBorders>
            <w:vAlign w:val="center"/>
          </w:tcPr>
          <w:p w14:paraId="70E37E76"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6277757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1BE16491"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bidi="ar"/>
              </w:rPr>
              <w:t>5, 10, 15, 20, 25, 30</w:t>
            </w:r>
          </w:p>
        </w:tc>
        <w:tc>
          <w:tcPr>
            <w:tcW w:w="2445" w:type="dxa"/>
            <w:tcBorders>
              <w:top w:val="single" w:sz="4" w:space="0" w:color="auto"/>
              <w:left w:val="single" w:sz="4" w:space="0" w:color="auto"/>
              <w:bottom w:val="nil"/>
              <w:right w:val="single" w:sz="4" w:space="0" w:color="auto"/>
            </w:tcBorders>
            <w:vAlign w:val="center"/>
          </w:tcPr>
          <w:p w14:paraId="30DBD37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3A862CD8" w14:textId="77777777" w:rsidTr="004F423A">
        <w:trPr>
          <w:trHeight w:val="29"/>
        </w:trPr>
        <w:tc>
          <w:tcPr>
            <w:tcW w:w="2742" w:type="dxa"/>
            <w:tcBorders>
              <w:top w:val="nil"/>
              <w:left w:val="single" w:sz="4" w:space="0" w:color="auto"/>
              <w:bottom w:val="nil"/>
              <w:right w:val="single" w:sz="4" w:space="0" w:color="auto"/>
            </w:tcBorders>
            <w:vAlign w:val="center"/>
          </w:tcPr>
          <w:p w14:paraId="1059553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E27DD3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A5DD7C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2D2BB680"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010511BD" w14:textId="77777777" w:rsidR="006F6378" w:rsidRPr="00C30686" w:rsidRDefault="006F6378" w:rsidP="0094020B">
            <w:pPr>
              <w:pStyle w:val="TAC"/>
              <w:rPr>
                <w:rFonts w:eastAsiaTheme="minorEastAsia"/>
                <w:lang w:val="en-US" w:eastAsia="zh-CN"/>
              </w:rPr>
            </w:pPr>
          </w:p>
        </w:tc>
      </w:tr>
      <w:tr w:rsidR="006F6378" w:rsidRPr="00C30686" w14:paraId="74FB2125" w14:textId="77777777" w:rsidTr="004F423A">
        <w:trPr>
          <w:trHeight w:val="29"/>
        </w:trPr>
        <w:tc>
          <w:tcPr>
            <w:tcW w:w="2742" w:type="dxa"/>
            <w:tcBorders>
              <w:top w:val="nil"/>
              <w:left w:val="single" w:sz="4" w:space="0" w:color="auto"/>
              <w:bottom w:val="nil"/>
              <w:right w:val="single" w:sz="4" w:space="0" w:color="auto"/>
            </w:tcBorders>
            <w:vAlign w:val="center"/>
          </w:tcPr>
          <w:p w14:paraId="4873224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03F5D70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9460E7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5FA5C18C"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single" w:sz="4" w:space="0" w:color="auto"/>
              <w:right w:val="single" w:sz="4" w:space="0" w:color="auto"/>
            </w:tcBorders>
            <w:vAlign w:val="center"/>
          </w:tcPr>
          <w:p w14:paraId="74FEFB49" w14:textId="77777777" w:rsidR="006F6378" w:rsidRPr="00C30686" w:rsidRDefault="006F6378" w:rsidP="0094020B">
            <w:pPr>
              <w:pStyle w:val="TAC"/>
              <w:rPr>
                <w:rFonts w:eastAsiaTheme="minorEastAsia"/>
                <w:lang w:val="en-US" w:eastAsia="zh-CN"/>
              </w:rPr>
            </w:pPr>
          </w:p>
        </w:tc>
      </w:tr>
      <w:tr w:rsidR="006F6378" w:rsidRPr="00C30686" w14:paraId="3127F7EF" w14:textId="77777777" w:rsidTr="004F423A">
        <w:trPr>
          <w:trHeight w:val="29"/>
        </w:trPr>
        <w:tc>
          <w:tcPr>
            <w:tcW w:w="2742" w:type="dxa"/>
            <w:tcBorders>
              <w:top w:val="nil"/>
              <w:left w:val="single" w:sz="4" w:space="0" w:color="auto"/>
              <w:bottom w:val="nil"/>
              <w:right w:val="single" w:sz="4" w:space="0" w:color="auto"/>
            </w:tcBorders>
            <w:vAlign w:val="center"/>
          </w:tcPr>
          <w:p w14:paraId="61336B92" w14:textId="77777777" w:rsidR="006F6378" w:rsidRPr="00C30686" w:rsidRDefault="006F6378" w:rsidP="0094020B">
            <w:pPr>
              <w:pStyle w:val="TAC"/>
              <w:rPr>
                <w:rFonts w:eastAsiaTheme="minorEastAsia"/>
                <w:lang w:val="en-US" w:eastAsia="zh-CN"/>
              </w:rPr>
            </w:pPr>
          </w:p>
        </w:tc>
        <w:tc>
          <w:tcPr>
            <w:tcW w:w="2785" w:type="dxa"/>
            <w:tcBorders>
              <w:top w:val="single" w:sz="4" w:space="0" w:color="auto"/>
              <w:left w:val="single" w:sz="4" w:space="0" w:color="auto"/>
              <w:bottom w:val="nil"/>
              <w:right w:val="single" w:sz="4" w:space="0" w:color="auto"/>
            </w:tcBorders>
            <w:vAlign w:val="center"/>
          </w:tcPr>
          <w:p w14:paraId="0CB2A5DF"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CA_n3A-n5A</w:t>
            </w:r>
          </w:p>
          <w:p w14:paraId="3C9209B8"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CA_n3A-n7A</w:t>
            </w:r>
          </w:p>
          <w:p w14:paraId="498BAA0A"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CA_n5A-n7A</w:t>
            </w:r>
          </w:p>
        </w:tc>
        <w:tc>
          <w:tcPr>
            <w:tcW w:w="1259" w:type="dxa"/>
            <w:tcBorders>
              <w:top w:val="single" w:sz="4" w:space="0" w:color="auto"/>
              <w:left w:val="single" w:sz="4" w:space="0" w:color="auto"/>
              <w:bottom w:val="single" w:sz="4" w:space="0" w:color="auto"/>
              <w:right w:val="single" w:sz="4" w:space="0" w:color="auto"/>
            </w:tcBorders>
            <w:vAlign w:val="center"/>
          </w:tcPr>
          <w:p w14:paraId="0E07257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4334116E"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3F8D775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1</w:t>
            </w:r>
          </w:p>
        </w:tc>
      </w:tr>
      <w:tr w:rsidR="006F6378" w:rsidRPr="00C30686" w14:paraId="1B0DB1DC" w14:textId="77777777" w:rsidTr="004F423A">
        <w:trPr>
          <w:trHeight w:val="29"/>
        </w:trPr>
        <w:tc>
          <w:tcPr>
            <w:tcW w:w="2742" w:type="dxa"/>
            <w:tcBorders>
              <w:top w:val="nil"/>
              <w:left w:val="single" w:sz="4" w:space="0" w:color="auto"/>
              <w:bottom w:val="nil"/>
              <w:right w:val="single" w:sz="4" w:space="0" w:color="auto"/>
            </w:tcBorders>
            <w:vAlign w:val="center"/>
          </w:tcPr>
          <w:p w14:paraId="655F4F8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47C029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47BDB9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4EA49C1B"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1C0586B6" w14:textId="77777777" w:rsidR="006F6378" w:rsidRPr="00C30686" w:rsidRDefault="006F6378" w:rsidP="0094020B">
            <w:pPr>
              <w:pStyle w:val="TAC"/>
              <w:rPr>
                <w:rFonts w:eastAsiaTheme="minorEastAsia"/>
                <w:lang w:val="en-US" w:eastAsia="zh-CN"/>
              </w:rPr>
            </w:pPr>
          </w:p>
        </w:tc>
      </w:tr>
      <w:tr w:rsidR="006F6378" w:rsidRPr="00C30686" w14:paraId="7EFF5BA7"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76D122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2E5F063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E7F2D8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40014B16"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5, 10, 15, 20, 25, 30, 40, 50</w:t>
            </w:r>
          </w:p>
        </w:tc>
        <w:tc>
          <w:tcPr>
            <w:tcW w:w="2445" w:type="dxa"/>
            <w:tcBorders>
              <w:top w:val="nil"/>
              <w:left w:val="single" w:sz="4" w:space="0" w:color="auto"/>
              <w:bottom w:val="single" w:sz="4" w:space="0" w:color="auto"/>
              <w:right w:val="single" w:sz="4" w:space="0" w:color="auto"/>
            </w:tcBorders>
            <w:vAlign w:val="center"/>
          </w:tcPr>
          <w:p w14:paraId="0CAA5EB1" w14:textId="77777777" w:rsidR="006F6378" w:rsidRPr="00C30686" w:rsidRDefault="006F6378" w:rsidP="0094020B">
            <w:pPr>
              <w:pStyle w:val="TAC"/>
              <w:rPr>
                <w:rFonts w:eastAsiaTheme="minorEastAsia"/>
                <w:lang w:val="en-US" w:eastAsia="zh-CN"/>
              </w:rPr>
            </w:pPr>
          </w:p>
        </w:tc>
      </w:tr>
      <w:tr w:rsidR="006F6378" w:rsidRPr="00C30686" w14:paraId="7C23A18D" w14:textId="77777777" w:rsidTr="004F423A">
        <w:trPr>
          <w:trHeight w:val="29"/>
        </w:trPr>
        <w:tc>
          <w:tcPr>
            <w:tcW w:w="2742" w:type="dxa"/>
            <w:tcBorders>
              <w:top w:val="nil"/>
              <w:left w:val="single" w:sz="4" w:space="0" w:color="auto"/>
              <w:bottom w:val="nil"/>
              <w:right w:val="single" w:sz="4" w:space="0" w:color="auto"/>
            </w:tcBorders>
            <w:vAlign w:val="center"/>
          </w:tcPr>
          <w:p w14:paraId="256C0E14" w14:textId="77777777" w:rsidR="006F6378" w:rsidRPr="00C30686" w:rsidRDefault="006F6378" w:rsidP="0094020B">
            <w:pPr>
              <w:pStyle w:val="TAC"/>
              <w:rPr>
                <w:rFonts w:eastAsiaTheme="minorEastAsia"/>
                <w:lang w:val="en-US" w:eastAsia="zh-CN"/>
              </w:rPr>
            </w:pPr>
            <w:r w:rsidRPr="00C30686">
              <w:rPr>
                <w:rFonts w:eastAsiaTheme="minorEastAsia"/>
                <w:color w:val="000000"/>
                <w:lang w:val="en-US" w:eastAsia="zh-CN"/>
              </w:rPr>
              <w:t>CA_n3A-n5A-n7B</w:t>
            </w:r>
          </w:p>
        </w:tc>
        <w:tc>
          <w:tcPr>
            <w:tcW w:w="2785" w:type="dxa"/>
            <w:tcBorders>
              <w:top w:val="nil"/>
              <w:left w:val="single" w:sz="4" w:space="0" w:color="auto"/>
              <w:bottom w:val="nil"/>
              <w:right w:val="single" w:sz="4" w:space="0" w:color="auto"/>
            </w:tcBorders>
            <w:vAlign w:val="center"/>
          </w:tcPr>
          <w:p w14:paraId="3D64EB35"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63A0373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1472B5C3"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bidi="ar"/>
              </w:rPr>
              <w:t>5, 10, 15, 20, 25, 30</w:t>
            </w:r>
          </w:p>
        </w:tc>
        <w:tc>
          <w:tcPr>
            <w:tcW w:w="2445" w:type="dxa"/>
            <w:tcBorders>
              <w:top w:val="nil"/>
              <w:left w:val="single" w:sz="4" w:space="0" w:color="auto"/>
              <w:bottom w:val="nil"/>
              <w:right w:val="single" w:sz="4" w:space="0" w:color="auto"/>
            </w:tcBorders>
            <w:vAlign w:val="center"/>
          </w:tcPr>
          <w:p w14:paraId="0FB3B49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3927E888" w14:textId="77777777" w:rsidTr="004F423A">
        <w:trPr>
          <w:trHeight w:val="29"/>
        </w:trPr>
        <w:tc>
          <w:tcPr>
            <w:tcW w:w="2742" w:type="dxa"/>
            <w:tcBorders>
              <w:top w:val="nil"/>
              <w:left w:val="single" w:sz="4" w:space="0" w:color="auto"/>
              <w:bottom w:val="nil"/>
              <w:right w:val="single" w:sz="4" w:space="0" w:color="auto"/>
            </w:tcBorders>
            <w:vAlign w:val="center"/>
          </w:tcPr>
          <w:p w14:paraId="7DF98DD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9C44A0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A57BF7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0357F293"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60019E6F" w14:textId="77777777" w:rsidR="006F6378" w:rsidRPr="00C30686" w:rsidRDefault="006F6378" w:rsidP="0094020B">
            <w:pPr>
              <w:pStyle w:val="TAC"/>
              <w:rPr>
                <w:rFonts w:eastAsiaTheme="minorEastAsia"/>
                <w:lang w:val="en-US" w:eastAsia="zh-CN"/>
              </w:rPr>
            </w:pPr>
          </w:p>
        </w:tc>
      </w:tr>
      <w:tr w:rsidR="006F6378" w:rsidRPr="00C30686" w14:paraId="7E300B79" w14:textId="77777777" w:rsidTr="004F423A">
        <w:trPr>
          <w:trHeight w:val="29"/>
        </w:trPr>
        <w:tc>
          <w:tcPr>
            <w:tcW w:w="2742" w:type="dxa"/>
            <w:tcBorders>
              <w:top w:val="nil"/>
              <w:left w:val="single" w:sz="4" w:space="0" w:color="auto"/>
              <w:bottom w:val="nil"/>
              <w:right w:val="single" w:sz="4" w:space="0" w:color="auto"/>
            </w:tcBorders>
            <w:vAlign w:val="center"/>
          </w:tcPr>
          <w:p w14:paraId="4B108BF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4D54A8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59A17A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538A5B5A"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bidi="ar"/>
              </w:rPr>
              <w:t>CA_n7B_BCS0</w:t>
            </w:r>
          </w:p>
        </w:tc>
        <w:tc>
          <w:tcPr>
            <w:tcW w:w="2445" w:type="dxa"/>
            <w:tcBorders>
              <w:top w:val="nil"/>
              <w:left w:val="single" w:sz="4" w:space="0" w:color="auto"/>
              <w:bottom w:val="single" w:sz="4" w:space="0" w:color="auto"/>
              <w:right w:val="single" w:sz="4" w:space="0" w:color="auto"/>
            </w:tcBorders>
            <w:vAlign w:val="center"/>
          </w:tcPr>
          <w:p w14:paraId="7DDF64EE" w14:textId="77777777" w:rsidR="006F6378" w:rsidRPr="00C30686" w:rsidRDefault="006F6378" w:rsidP="0094020B">
            <w:pPr>
              <w:pStyle w:val="TAC"/>
              <w:rPr>
                <w:rFonts w:eastAsiaTheme="minorEastAsia"/>
                <w:lang w:val="en-US" w:eastAsia="zh-CN"/>
              </w:rPr>
            </w:pPr>
          </w:p>
        </w:tc>
      </w:tr>
      <w:tr w:rsidR="006F6378" w:rsidRPr="00C30686" w14:paraId="052BAB94" w14:textId="77777777" w:rsidTr="004F423A">
        <w:trPr>
          <w:trHeight w:val="29"/>
        </w:trPr>
        <w:tc>
          <w:tcPr>
            <w:tcW w:w="2742" w:type="dxa"/>
            <w:tcBorders>
              <w:top w:val="nil"/>
              <w:left w:val="single" w:sz="4" w:space="0" w:color="auto"/>
              <w:bottom w:val="nil"/>
              <w:right w:val="single" w:sz="4" w:space="0" w:color="auto"/>
            </w:tcBorders>
            <w:vAlign w:val="center"/>
          </w:tcPr>
          <w:p w14:paraId="14351B78" w14:textId="77777777" w:rsidR="006F6378" w:rsidRPr="00C30686" w:rsidRDefault="006F6378" w:rsidP="0094020B">
            <w:pPr>
              <w:pStyle w:val="TAC"/>
              <w:rPr>
                <w:rFonts w:eastAsiaTheme="minorEastAsia"/>
                <w:lang w:val="en-US" w:eastAsia="zh-CN"/>
              </w:rPr>
            </w:pPr>
          </w:p>
        </w:tc>
        <w:tc>
          <w:tcPr>
            <w:tcW w:w="2785" w:type="dxa"/>
            <w:tcBorders>
              <w:top w:val="single" w:sz="4" w:space="0" w:color="auto"/>
              <w:left w:val="single" w:sz="4" w:space="0" w:color="auto"/>
              <w:bottom w:val="nil"/>
              <w:right w:val="single" w:sz="4" w:space="0" w:color="auto"/>
            </w:tcBorders>
            <w:vAlign w:val="center"/>
          </w:tcPr>
          <w:p w14:paraId="546B7D78"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CA_n3A-n5A</w:t>
            </w:r>
          </w:p>
          <w:p w14:paraId="3AB94B3F"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CA_n3A-n7A</w:t>
            </w:r>
          </w:p>
          <w:p w14:paraId="718883E1"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CA_n5A-n7A</w:t>
            </w:r>
          </w:p>
          <w:p w14:paraId="1D384055"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CA_n7B</w:t>
            </w:r>
          </w:p>
        </w:tc>
        <w:tc>
          <w:tcPr>
            <w:tcW w:w="1259" w:type="dxa"/>
            <w:tcBorders>
              <w:top w:val="single" w:sz="4" w:space="0" w:color="auto"/>
              <w:left w:val="single" w:sz="4" w:space="0" w:color="auto"/>
              <w:bottom w:val="single" w:sz="4" w:space="0" w:color="auto"/>
              <w:right w:val="single" w:sz="4" w:space="0" w:color="auto"/>
            </w:tcBorders>
            <w:vAlign w:val="center"/>
          </w:tcPr>
          <w:p w14:paraId="1208BE7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747ECC6A"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3F74F6C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1</w:t>
            </w:r>
          </w:p>
        </w:tc>
      </w:tr>
      <w:tr w:rsidR="006F6378" w:rsidRPr="00C30686" w14:paraId="1778CF22" w14:textId="77777777" w:rsidTr="004F423A">
        <w:trPr>
          <w:trHeight w:val="29"/>
        </w:trPr>
        <w:tc>
          <w:tcPr>
            <w:tcW w:w="2742" w:type="dxa"/>
            <w:tcBorders>
              <w:top w:val="nil"/>
              <w:left w:val="single" w:sz="4" w:space="0" w:color="auto"/>
              <w:bottom w:val="nil"/>
              <w:right w:val="single" w:sz="4" w:space="0" w:color="auto"/>
            </w:tcBorders>
            <w:vAlign w:val="center"/>
          </w:tcPr>
          <w:p w14:paraId="7761EF3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323998E"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7C69E7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69B96EA7"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09D6FB71" w14:textId="77777777" w:rsidR="006F6378" w:rsidRPr="00C30686" w:rsidRDefault="006F6378" w:rsidP="0094020B">
            <w:pPr>
              <w:pStyle w:val="TAC"/>
              <w:rPr>
                <w:rFonts w:eastAsiaTheme="minorEastAsia"/>
                <w:lang w:val="en-US" w:eastAsia="zh-CN"/>
              </w:rPr>
            </w:pPr>
          </w:p>
        </w:tc>
      </w:tr>
      <w:tr w:rsidR="006F6378" w:rsidRPr="00C30686" w14:paraId="2D68297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0AEFDD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244D7E5F"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BF5C4B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2E89C31B"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bidi="ar"/>
              </w:rPr>
              <w:t>CA_n7B_BCS0</w:t>
            </w:r>
          </w:p>
        </w:tc>
        <w:tc>
          <w:tcPr>
            <w:tcW w:w="2445" w:type="dxa"/>
            <w:tcBorders>
              <w:top w:val="nil"/>
              <w:left w:val="single" w:sz="4" w:space="0" w:color="auto"/>
              <w:bottom w:val="single" w:sz="4" w:space="0" w:color="auto"/>
              <w:right w:val="single" w:sz="4" w:space="0" w:color="auto"/>
            </w:tcBorders>
            <w:vAlign w:val="center"/>
          </w:tcPr>
          <w:p w14:paraId="760EB5FA" w14:textId="77777777" w:rsidR="006F6378" w:rsidRPr="00C30686" w:rsidRDefault="006F6378" w:rsidP="0094020B">
            <w:pPr>
              <w:pStyle w:val="TAC"/>
              <w:rPr>
                <w:rFonts w:eastAsiaTheme="minorEastAsia"/>
                <w:lang w:val="en-US" w:eastAsia="zh-CN"/>
              </w:rPr>
            </w:pPr>
          </w:p>
        </w:tc>
      </w:tr>
      <w:tr w:rsidR="006F6378" w:rsidRPr="00C30686" w14:paraId="2E5005C6"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00C6905" w14:textId="77777777" w:rsidR="006F6378" w:rsidRPr="00C30686" w:rsidRDefault="006F6378" w:rsidP="0094020B">
            <w:pPr>
              <w:pStyle w:val="TAC"/>
              <w:rPr>
                <w:rFonts w:eastAsiaTheme="minorEastAsia"/>
                <w:color w:val="000000"/>
                <w:lang w:val="en-US" w:eastAsia="zh-CN"/>
              </w:rPr>
            </w:pPr>
            <w:r w:rsidRPr="00C30686">
              <w:rPr>
                <w:rFonts w:eastAsiaTheme="minorEastAsia"/>
                <w:lang w:val="en-US" w:eastAsia="zh-CN"/>
              </w:rPr>
              <w:t>CA_n3A-n5A-n28A</w:t>
            </w:r>
          </w:p>
        </w:tc>
        <w:tc>
          <w:tcPr>
            <w:tcW w:w="2785" w:type="dxa"/>
            <w:tcBorders>
              <w:top w:val="single" w:sz="4" w:space="0" w:color="auto"/>
              <w:left w:val="single" w:sz="4" w:space="0" w:color="auto"/>
              <w:bottom w:val="nil"/>
              <w:right w:val="single" w:sz="4" w:space="0" w:color="auto"/>
            </w:tcBorders>
            <w:vAlign w:val="center"/>
          </w:tcPr>
          <w:p w14:paraId="472598A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085EA64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321D9037"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33325E1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766D1984" w14:textId="77777777" w:rsidTr="004F423A">
        <w:trPr>
          <w:trHeight w:val="29"/>
        </w:trPr>
        <w:tc>
          <w:tcPr>
            <w:tcW w:w="2742" w:type="dxa"/>
            <w:tcBorders>
              <w:top w:val="nil"/>
              <w:left w:val="single" w:sz="4" w:space="0" w:color="auto"/>
              <w:bottom w:val="nil"/>
              <w:right w:val="single" w:sz="4" w:space="0" w:color="auto"/>
            </w:tcBorders>
            <w:vAlign w:val="center"/>
          </w:tcPr>
          <w:p w14:paraId="4EFA54F8" w14:textId="77777777" w:rsidR="006F6378" w:rsidRPr="00C30686" w:rsidRDefault="006F6378" w:rsidP="0094020B">
            <w:pPr>
              <w:pStyle w:val="TAC"/>
              <w:rPr>
                <w:rFonts w:eastAsiaTheme="minorEastAsia"/>
                <w:color w:val="000000"/>
                <w:lang w:val="en-US" w:eastAsia="zh-CN"/>
              </w:rPr>
            </w:pPr>
          </w:p>
        </w:tc>
        <w:tc>
          <w:tcPr>
            <w:tcW w:w="2785" w:type="dxa"/>
            <w:tcBorders>
              <w:top w:val="nil"/>
              <w:left w:val="single" w:sz="4" w:space="0" w:color="auto"/>
              <w:bottom w:val="nil"/>
              <w:right w:val="single" w:sz="4" w:space="0" w:color="auto"/>
            </w:tcBorders>
            <w:vAlign w:val="center"/>
          </w:tcPr>
          <w:p w14:paraId="749A985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9D3312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661250A8"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67AD178B" w14:textId="77777777" w:rsidR="006F6378" w:rsidRPr="00C30686" w:rsidRDefault="006F6378" w:rsidP="0094020B">
            <w:pPr>
              <w:pStyle w:val="TAC"/>
              <w:rPr>
                <w:rFonts w:eastAsiaTheme="minorEastAsia"/>
                <w:lang w:val="en-US" w:eastAsia="zh-CN"/>
              </w:rPr>
            </w:pPr>
          </w:p>
        </w:tc>
      </w:tr>
      <w:tr w:rsidR="006F6378" w:rsidRPr="00C30686" w14:paraId="1FF31A0B"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278DDFB" w14:textId="77777777" w:rsidR="006F6378" w:rsidRPr="00C30686" w:rsidRDefault="006F6378" w:rsidP="0094020B">
            <w:pPr>
              <w:pStyle w:val="TAC"/>
              <w:rPr>
                <w:rFonts w:eastAsiaTheme="minorEastAsia"/>
                <w:color w:val="000000"/>
                <w:lang w:val="en-US" w:eastAsia="zh-CN"/>
              </w:rPr>
            </w:pPr>
          </w:p>
        </w:tc>
        <w:tc>
          <w:tcPr>
            <w:tcW w:w="2785" w:type="dxa"/>
            <w:tcBorders>
              <w:top w:val="nil"/>
              <w:left w:val="single" w:sz="4" w:space="0" w:color="auto"/>
              <w:bottom w:val="single" w:sz="4" w:space="0" w:color="auto"/>
              <w:right w:val="single" w:sz="4" w:space="0" w:color="auto"/>
            </w:tcBorders>
            <w:vAlign w:val="center"/>
          </w:tcPr>
          <w:p w14:paraId="01E8B7E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7E505D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081D1366"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5, 10, 15, 20, 30</w:t>
            </w:r>
          </w:p>
        </w:tc>
        <w:tc>
          <w:tcPr>
            <w:tcW w:w="2445" w:type="dxa"/>
            <w:tcBorders>
              <w:top w:val="nil"/>
              <w:left w:val="single" w:sz="4" w:space="0" w:color="auto"/>
              <w:bottom w:val="single" w:sz="4" w:space="0" w:color="auto"/>
              <w:right w:val="single" w:sz="4" w:space="0" w:color="auto"/>
            </w:tcBorders>
            <w:vAlign w:val="center"/>
          </w:tcPr>
          <w:p w14:paraId="5E7DECD2" w14:textId="77777777" w:rsidR="006F6378" w:rsidRPr="00C30686" w:rsidRDefault="006F6378" w:rsidP="0094020B">
            <w:pPr>
              <w:pStyle w:val="TAC"/>
              <w:rPr>
                <w:rFonts w:eastAsiaTheme="minorEastAsia"/>
                <w:lang w:val="en-US" w:eastAsia="zh-CN"/>
              </w:rPr>
            </w:pPr>
          </w:p>
        </w:tc>
      </w:tr>
      <w:tr w:rsidR="006F6378" w:rsidRPr="00C30686" w14:paraId="23FE3909"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C3AE519" w14:textId="77777777" w:rsidR="006F6378" w:rsidRPr="00C30686" w:rsidRDefault="006F6378" w:rsidP="0094020B">
            <w:pPr>
              <w:pStyle w:val="TAC"/>
              <w:rPr>
                <w:rFonts w:eastAsiaTheme="minorEastAsia"/>
                <w:lang w:val="sv-SE" w:eastAsia="zh-CN"/>
              </w:rPr>
            </w:pPr>
            <w:r w:rsidRPr="00C30686">
              <w:rPr>
                <w:rFonts w:eastAsiaTheme="minorEastAsia"/>
                <w:color w:val="000000"/>
                <w:lang w:val="en-US" w:eastAsia="zh-CN"/>
              </w:rPr>
              <w:t>CA_n3A-n5A-n78A</w:t>
            </w:r>
          </w:p>
        </w:tc>
        <w:tc>
          <w:tcPr>
            <w:tcW w:w="2785" w:type="dxa"/>
            <w:tcBorders>
              <w:top w:val="single" w:sz="4" w:space="0" w:color="auto"/>
              <w:left w:val="single" w:sz="4" w:space="0" w:color="auto"/>
              <w:bottom w:val="nil"/>
              <w:right w:val="single" w:sz="4" w:space="0" w:color="auto"/>
            </w:tcBorders>
            <w:vAlign w:val="center"/>
          </w:tcPr>
          <w:p w14:paraId="0A73C66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CA_n3A-n5A</w:t>
            </w:r>
          </w:p>
          <w:p w14:paraId="168F1A7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CA_n3A-n78A</w:t>
            </w:r>
          </w:p>
          <w:p w14:paraId="0AF7E250" w14:textId="77777777" w:rsidR="006F6378" w:rsidRPr="00C30686" w:rsidRDefault="006F6378" w:rsidP="0094020B">
            <w:pPr>
              <w:pStyle w:val="TAC"/>
              <w:rPr>
                <w:rFonts w:eastAsiaTheme="minorEastAsia"/>
                <w:lang w:val="sv-SE" w:eastAsia="zh-CN"/>
              </w:rPr>
            </w:pPr>
            <w:r w:rsidRPr="00C30686">
              <w:rPr>
                <w:rFonts w:eastAsiaTheme="minorEastAsia"/>
                <w:lang w:val="en-US" w:eastAsia="zh-CN"/>
              </w:rPr>
              <w:t>CA_n5A-n78A</w:t>
            </w:r>
          </w:p>
        </w:tc>
        <w:tc>
          <w:tcPr>
            <w:tcW w:w="1259" w:type="dxa"/>
            <w:tcBorders>
              <w:top w:val="single" w:sz="4" w:space="0" w:color="auto"/>
              <w:left w:val="single" w:sz="4" w:space="0" w:color="auto"/>
              <w:bottom w:val="single" w:sz="4" w:space="0" w:color="auto"/>
              <w:right w:val="single" w:sz="4" w:space="0" w:color="auto"/>
            </w:tcBorders>
            <w:vAlign w:val="center"/>
          </w:tcPr>
          <w:p w14:paraId="62B1D3AD" w14:textId="77777777" w:rsidR="006F6378" w:rsidRPr="00C30686" w:rsidRDefault="006F6378" w:rsidP="0094020B">
            <w:pPr>
              <w:pStyle w:val="TAC"/>
              <w:rPr>
                <w:rFonts w:eastAsiaTheme="minorEastAsia"/>
                <w:lang w:val="sv-SE" w:eastAsia="zh-CN"/>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5B129207"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7278EBE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747D6E6F" w14:textId="77777777" w:rsidTr="004F423A">
        <w:trPr>
          <w:trHeight w:val="29"/>
        </w:trPr>
        <w:tc>
          <w:tcPr>
            <w:tcW w:w="2742" w:type="dxa"/>
            <w:tcBorders>
              <w:top w:val="nil"/>
              <w:left w:val="single" w:sz="4" w:space="0" w:color="auto"/>
              <w:bottom w:val="nil"/>
              <w:right w:val="single" w:sz="4" w:space="0" w:color="auto"/>
            </w:tcBorders>
            <w:vAlign w:val="center"/>
          </w:tcPr>
          <w:p w14:paraId="6ADED287" w14:textId="77777777" w:rsidR="006F6378" w:rsidRPr="00C30686" w:rsidRDefault="006F6378" w:rsidP="0094020B">
            <w:pPr>
              <w:pStyle w:val="TAC"/>
              <w:rPr>
                <w:rFonts w:eastAsiaTheme="minorEastAsia"/>
                <w:lang w:val="sv-SE" w:eastAsia="zh-CN"/>
              </w:rPr>
            </w:pPr>
          </w:p>
        </w:tc>
        <w:tc>
          <w:tcPr>
            <w:tcW w:w="2785" w:type="dxa"/>
            <w:tcBorders>
              <w:top w:val="nil"/>
              <w:left w:val="single" w:sz="4" w:space="0" w:color="auto"/>
              <w:bottom w:val="nil"/>
              <w:right w:val="single" w:sz="4" w:space="0" w:color="auto"/>
            </w:tcBorders>
            <w:vAlign w:val="center"/>
          </w:tcPr>
          <w:p w14:paraId="013F7118" w14:textId="77777777" w:rsidR="006F6378" w:rsidRPr="00C30686" w:rsidRDefault="006F6378" w:rsidP="0094020B">
            <w:pPr>
              <w:pStyle w:val="TAC"/>
              <w:rPr>
                <w:rFonts w:eastAsiaTheme="minorEastAsia"/>
                <w:lang w:val="sv-SE"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9E2567E" w14:textId="77777777" w:rsidR="006F6378" w:rsidRPr="00C30686" w:rsidRDefault="006F6378" w:rsidP="0094020B">
            <w:pPr>
              <w:pStyle w:val="TAC"/>
              <w:rPr>
                <w:rFonts w:eastAsiaTheme="minorEastAsia"/>
                <w:lang w:val="sv-SE" w:eastAsia="zh-CN"/>
              </w:rPr>
            </w:pPr>
            <w:r w:rsidRPr="00C30686">
              <w:rPr>
                <w:rFonts w:eastAsiaTheme="minorEastAsia"/>
                <w:lang w:val="en-US"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7B1D297D"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28CDA69C" w14:textId="77777777" w:rsidR="006F6378" w:rsidRPr="00C30686" w:rsidRDefault="006F6378" w:rsidP="0094020B">
            <w:pPr>
              <w:pStyle w:val="TAC"/>
              <w:rPr>
                <w:rFonts w:eastAsiaTheme="minorEastAsia"/>
                <w:lang w:val="en-US" w:eastAsia="zh-CN"/>
              </w:rPr>
            </w:pPr>
          </w:p>
        </w:tc>
      </w:tr>
      <w:tr w:rsidR="006F6378" w:rsidRPr="00C30686" w14:paraId="74A819CE"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B028845" w14:textId="77777777" w:rsidR="006F6378" w:rsidRPr="00C30686" w:rsidRDefault="006F6378" w:rsidP="0094020B">
            <w:pPr>
              <w:pStyle w:val="TAC"/>
              <w:rPr>
                <w:rFonts w:eastAsiaTheme="minorEastAsia"/>
                <w:lang w:val="sv-SE" w:eastAsia="zh-CN"/>
              </w:rPr>
            </w:pPr>
          </w:p>
        </w:tc>
        <w:tc>
          <w:tcPr>
            <w:tcW w:w="2785" w:type="dxa"/>
            <w:tcBorders>
              <w:top w:val="nil"/>
              <w:left w:val="single" w:sz="4" w:space="0" w:color="auto"/>
              <w:bottom w:val="single" w:sz="4" w:space="0" w:color="auto"/>
              <w:right w:val="single" w:sz="4" w:space="0" w:color="auto"/>
            </w:tcBorders>
            <w:vAlign w:val="center"/>
          </w:tcPr>
          <w:p w14:paraId="7B3280ED" w14:textId="77777777" w:rsidR="006F6378" w:rsidRPr="00C30686" w:rsidRDefault="006F6378" w:rsidP="0094020B">
            <w:pPr>
              <w:pStyle w:val="TAC"/>
              <w:rPr>
                <w:rFonts w:eastAsiaTheme="minorEastAsia"/>
                <w:lang w:val="sv-SE"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B88F756" w14:textId="77777777" w:rsidR="006F6378" w:rsidRPr="00C30686" w:rsidRDefault="006F6378" w:rsidP="0094020B">
            <w:pPr>
              <w:pStyle w:val="TAC"/>
              <w:rPr>
                <w:rFonts w:eastAsiaTheme="minorEastAsia"/>
                <w:lang w:val="sv-SE"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3085862B"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0D78F6FE" w14:textId="77777777" w:rsidR="006F6378" w:rsidRPr="00C30686" w:rsidRDefault="006F6378" w:rsidP="0094020B">
            <w:pPr>
              <w:pStyle w:val="TAC"/>
              <w:rPr>
                <w:rFonts w:eastAsiaTheme="minorEastAsia"/>
                <w:lang w:val="en-US" w:eastAsia="zh-CN"/>
              </w:rPr>
            </w:pPr>
          </w:p>
        </w:tc>
      </w:tr>
      <w:tr w:rsidR="006F6378" w:rsidRPr="00C30686" w14:paraId="5C8F7AA8"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FF2E22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CA_n3A-n7A-n8A</w:t>
            </w:r>
          </w:p>
        </w:tc>
        <w:tc>
          <w:tcPr>
            <w:tcW w:w="2785" w:type="dxa"/>
            <w:tcBorders>
              <w:top w:val="single" w:sz="4" w:space="0" w:color="auto"/>
              <w:left w:val="single" w:sz="4" w:space="0" w:color="auto"/>
              <w:bottom w:val="nil"/>
              <w:right w:val="single" w:sz="4" w:space="0" w:color="auto"/>
            </w:tcBorders>
            <w:vAlign w:val="center"/>
          </w:tcPr>
          <w:p w14:paraId="53D9F436" w14:textId="77777777" w:rsidR="006F6378" w:rsidRPr="002176FE" w:rsidRDefault="006F6378" w:rsidP="0094020B">
            <w:pPr>
              <w:pStyle w:val="TAC"/>
              <w:rPr>
                <w:rFonts w:eastAsiaTheme="minorEastAsia"/>
                <w:szCs w:val="18"/>
                <w:lang w:val="en-US" w:eastAsia="ja-JP"/>
              </w:rPr>
            </w:pPr>
            <w:r w:rsidRPr="002176FE">
              <w:rPr>
                <w:rFonts w:eastAsiaTheme="minorEastAsia"/>
                <w:szCs w:val="18"/>
                <w:lang w:eastAsia="zh-CN"/>
              </w:rPr>
              <w:t>CA</w:t>
            </w:r>
            <w:r w:rsidRPr="002176FE">
              <w:rPr>
                <w:rFonts w:eastAsiaTheme="minorEastAsia"/>
                <w:szCs w:val="18"/>
              </w:rPr>
              <w:t>_</w:t>
            </w:r>
            <w:r w:rsidRPr="002176FE">
              <w:rPr>
                <w:rFonts w:eastAsiaTheme="minorEastAsia"/>
                <w:szCs w:val="18"/>
                <w:lang w:val="en-US" w:eastAsia="zh-CN"/>
              </w:rPr>
              <w:t>n</w:t>
            </w:r>
            <w:r w:rsidRPr="002176FE">
              <w:rPr>
                <w:rFonts w:eastAsiaTheme="minorEastAsia"/>
                <w:szCs w:val="18"/>
                <w:lang w:val="en-US" w:eastAsia="zh-TW"/>
              </w:rPr>
              <w:t>3</w:t>
            </w:r>
            <w:r w:rsidRPr="002176FE">
              <w:rPr>
                <w:rFonts w:eastAsiaTheme="minorEastAsia"/>
                <w:szCs w:val="18"/>
                <w:lang w:val="en-US" w:eastAsia="ja-JP"/>
              </w:rPr>
              <w:t>A-</w:t>
            </w:r>
            <w:r w:rsidRPr="002176FE">
              <w:rPr>
                <w:rFonts w:eastAsiaTheme="minorEastAsia"/>
                <w:szCs w:val="18"/>
                <w:lang w:val="en-US" w:eastAsia="zh-CN"/>
              </w:rPr>
              <w:t>n</w:t>
            </w:r>
            <w:r w:rsidRPr="002176FE">
              <w:rPr>
                <w:rFonts w:eastAsiaTheme="minorEastAsia"/>
                <w:szCs w:val="18"/>
                <w:lang w:val="en-US" w:eastAsia="zh-TW"/>
              </w:rPr>
              <w:t>7</w:t>
            </w:r>
            <w:r w:rsidRPr="002176FE">
              <w:rPr>
                <w:rFonts w:eastAsiaTheme="minorEastAsia"/>
                <w:szCs w:val="18"/>
                <w:lang w:val="en-US" w:eastAsia="ja-JP"/>
              </w:rPr>
              <w:t>A</w:t>
            </w:r>
          </w:p>
          <w:p w14:paraId="6B7AAEEE" w14:textId="77777777" w:rsidR="006F6378" w:rsidRPr="002176FE" w:rsidRDefault="006F6378" w:rsidP="0094020B">
            <w:pPr>
              <w:pStyle w:val="TAC"/>
              <w:rPr>
                <w:rFonts w:eastAsiaTheme="minorEastAsia"/>
                <w:szCs w:val="18"/>
                <w:lang w:val="en-US" w:eastAsia="ja-JP"/>
              </w:rPr>
            </w:pPr>
            <w:r w:rsidRPr="002176FE">
              <w:rPr>
                <w:rFonts w:eastAsiaTheme="minorEastAsia"/>
                <w:szCs w:val="18"/>
                <w:lang w:eastAsia="zh-CN"/>
              </w:rPr>
              <w:t>CA</w:t>
            </w:r>
            <w:r w:rsidRPr="002176FE">
              <w:rPr>
                <w:rFonts w:eastAsiaTheme="minorEastAsia"/>
                <w:szCs w:val="18"/>
              </w:rPr>
              <w:t>_</w:t>
            </w:r>
            <w:r w:rsidRPr="002176FE">
              <w:rPr>
                <w:rFonts w:eastAsiaTheme="minorEastAsia"/>
                <w:szCs w:val="18"/>
                <w:lang w:val="en-US" w:eastAsia="zh-CN"/>
              </w:rPr>
              <w:t>n</w:t>
            </w:r>
            <w:r w:rsidRPr="002176FE">
              <w:rPr>
                <w:rFonts w:eastAsiaTheme="minorEastAsia"/>
                <w:szCs w:val="18"/>
                <w:lang w:val="en-US" w:eastAsia="zh-TW"/>
              </w:rPr>
              <w:t>3</w:t>
            </w:r>
            <w:r w:rsidRPr="002176FE">
              <w:rPr>
                <w:rFonts w:eastAsiaTheme="minorEastAsia"/>
                <w:szCs w:val="18"/>
                <w:lang w:val="en-US" w:eastAsia="ja-JP"/>
              </w:rPr>
              <w:t>A-</w:t>
            </w:r>
            <w:r w:rsidRPr="002176FE">
              <w:rPr>
                <w:rFonts w:eastAsiaTheme="minorEastAsia"/>
                <w:szCs w:val="18"/>
                <w:lang w:val="en-US" w:eastAsia="zh-CN"/>
              </w:rPr>
              <w:t>n</w:t>
            </w:r>
            <w:r w:rsidRPr="002176FE">
              <w:rPr>
                <w:rFonts w:eastAsiaTheme="minorEastAsia"/>
                <w:szCs w:val="18"/>
                <w:lang w:val="en-US" w:eastAsia="zh-TW"/>
              </w:rPr>
              <w:t>8</w:t>
            </w:r>
            <w:r w:rsidRPr="002176FE">
              <w:rPr>
                <w:rFonts w:eastAsiaTheme="minorEastAsia"/>
                <w:szCs w:val="18"/>
                <w:lang w:val="en-US" w:eastAsia="ja-JP"/>
              </w:rPr>
              <w:t>A</w:t>
            </w:r>
          </w:p>
          <w:p w14:paraId="5C95CF34" w14:textId="77777777" w:rsidR="006F6378" w:rsidRPr="00C30686" w:rsidRDefault="006F6378" w:rsidP="0094020B">
            <w:pPr>
              <w:pStyle w:val="TAC"/>
              <w:rPr>
                <w:rFonts w:eastAsiaTheme="minorEastAsia"/>
                <w:lang w:val="en-US" w:eastAsia="zh-CN"/>
              </w:rPr>
            </w:pPr>
            <w:r w:rsidRPr="002176FE">
              <w:rPr>
                <w:rFonts w:eastAsiaTheme="minorEastAsia"/>
                <w:szCs w:val="18"/>
                <w:lang w:eastAsia="zh-CN"/>
              </w:rPr>
              <w:t>CA</w:t>
            </w:r>
            <w:r w:rsidRPr="002176FE">
              <w:rPr>
                <w:rFonts w:eastAsiaTheme="minorEastAsia"/>
                <w:szCs w:val="18"/>
              </w:rPr>
              <w:t>_</w:t>
            </w:r>
            <w:r w:rsidRPr="002176FE">
              <w:rPr>
                <w:rFonts w:eastAsiaTheme="minorEastAsia"/>
                <w:szCs w:val="18"/>
                <w:lang w:val="en-US" w:eastAsia="zh-CN"/>
              </w:rPr>
              <w:t>n</w:t>
            </w:r>
            <w:r w:rsidRPr="002176FE">
              <w:rPr>
                <w:rFonts w:eastAsiaTheme="minorEastAsia"/>
                <w:szCs w:val="18"/>
                <w:lang w:val="en-US" w:eastAsia="zh-TW"/>
              </w:rPr>
              <w:t>7</w:t>
            </w:r>
            <w:r w:rsidRPr="002176FE">
              <w:rPr>
                <w:rFonts w:eastAsiaTheme="minorEastAsia"/>
                <w:szCs w:val="18"/>
                <w:lang w:val="sv-SE" w:eastAsia="ja-JP"/>
              </w:rPr>
              <w:t>A-</w:t>
            </w:r>
            <w:r w:rsidRPr="002176FE">
              <w:rPr>
                <w:rFonts w:eastAsiaTheme="minorEastAsia"/>
                <w:szCs w:val="18"/>
                <w:lang w:val="en-US" w:eastAsia="zh-CN"/>
              </w:rPr>
              <w:t>n</w:t>
            </w:r>
            <w:r w:rsidRPr="002176FE">
              <w:rPr>
                <w:rFonts w:eastAsiaTheme="minorEastAsia"/>
                <w:szCs w:val="18"/>
                <w:lang w:val="en-US" w:eastAsia="zh-TW"/>
              </w:rPr>
              <w:t>8</w:t>
            </w:r>
            <w:r w:rsidRPr="002176FE">
              <w:rPr>
                <w:rFonts w:eastAsiaTheme="minorEastAsia"/>
                <w:szCs w:val="18"/>
                <w:lang w:val="sv-SE" w:eastAsia="ja-JP"/>
              </w:rPr>
              <w:t>A</w:t>
            </w:r>
          </w:p>
        </w:tc>
        <w:tc>
          <w:tcPr>
            <w:tcW w:w="1259" w:type="dxa"/>
            <w:tcBorders>
              <w:top w:val="single" w:sz="4" w:space="0" w:color="auto"/>
              <w:left w:val="single" w:sz="4" w:space="0" w:color="auto"/>
              <w:bottom w:val="single" w:sz="4" w:space="0" w:color="auto"/>
              <w:right w:val="single" w:sz="4" w:space="0" w:color="auto"/>
            </w:tcBorders>
            <w:vAlign w:val="center"/>
          </w:tcPr>
          <w:p w14:paraId="7A3AE9B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4124D39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5, 10, 15, 20, 25, 30, 35, 40, 50</w:t>
            </w:r>
          </w:p>
        </w:tc>
        <w:tc>
          <w:tcPr>
            <w:tcW w:w="2445" w:type="dxa"/>
            <w:tcBorders>
              <w:top w:val="single" w:sz="4" w:space="0" w:color="auto"/>
              <w:left w:val="single" w:sz="4" w:space="0" w:color="auto"/>
              <w:bottom w:val="nil"/>
              <w:right w:val="single" w:sz="4" w:space="0" w:color="auto"/>
            </w:tcBorders>
            <w:vAlign w:val="center"/>
          </w:tcPr>
          <w:p w14:paraId="3CD5439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356E7EAC" w14:textId="77777777" w:rsidTr="004F423A">
        <w:trPr>
          <w:trHeight w:val="29"/>
        </w:trPr>
        <w:tc>
          <w:tcPr>
            <w:tcW w:w="2742" w:type="dxa"/>
            <w:tcBorders>
              <w:top w:val="nil"/>
              <w:left w:val="single" w:sz="4" w:space="0" w:color="auto"/>
              <w:bottom w:val="nil"/>
              <w:right w:val="single" w:sz="4" w:space="0" w:color="auto"/>
            </w:tcBorders>
            <w:vAlign w:val="center"/>
          </w:tcPr>
          <w:p w14:paraId="076167B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ED45B1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3B6DD5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4955381A"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5, 10, 15, 20, 25, 30, 35, 40, 50</w:t>
            </w:r>
          </w:p>
        </w:tc>
        <w:tc>
          <w:tcPr>
            <w:tcW w:w="2445" w:type="dxa"/>
            <w:tcBorders>
              <w:top w:val="nil"/>
              <w:left w:val="single" w:sz="4" w:space="0" w:color="auto"/>
              <w:bottom w:val="nil"/>
              <w:right w:val="single" w:sz="4" w:space="0" w:color="auto"/>
            </w:tcBorders>
            <w:vAlign w:val="center"/>
          </w:tcPr>
          <w:p w14:paraId="655628F7" w14:textId="77777777" w:rsidR="006F6378" w:rsidRPr="00C30686" w:rsidRDefault="006F6378" w:rsidP="0094020B">
            <w:pPr>
              <w:pStyle w:val="TAC"/>
              <w:rPr>
                <w:rFonts w:eastAsiaTheme="minorEastAsia"/>
                <w:lang w:val="en-US" w:eastAsia="zh-CN"/>
              </w:rPr>
            </w:pPr>
          </w:p>
        </w:tc>
      </w:tr>
      <w:tr w:rsidR="006F6378" w:rsidRPr="00C30686" w14:paraId="432312B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AFE586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A91A7E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0E23B6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n8</w:t>
            </w:r>
          </w:p>
        </w:tc>
        <w:tc>
          <w:tcPr>
            <w:tcW w:w="4356" w:type="dxa"/>
            <w:tcBorders>
              <w:top w:val="single" w:sz="4" w:space="0" w:color="auto"/>
              <w:left w:val="single" w:sz="4" w:space="0" w:color="auto"/>
              <w:bottom w:val="single" w:sz="4" w:space="0" w:color="auto"/>
              <w:right w:val="single" w:sz="4" w:space="0" w:color="auto"/>
            </w:tcBorders>
            <w:vAlign w:val="center"/>
          </w:tcPr>
          <w:p w14:paraId="020CCD8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5, 10, 15, 20, 35</w:t>
            </w:r>
          </w:p>
        </w:tc>
        <w:tc>
          <w:tcPr>
            <w:tcW w:w="2445" w:type="dxa"/>
            <w:tcBorders>
              <w:top w:val="nil"/>
              <w:left w:val="single" w:sz="4" w:space="0" w:color="auto"/>
              <w:bottom w:val="single" w:sz="4" w:space="0" w:color="auto"/>
              <w:right w:val="single" w:sz="4" w:space="0" w:color="auto"/>
            </w:tcBorders>
            <w:vAlign w:val="center"/>
          </w:tcPr>
          <w:p w14:paraId="4034C2D4" w14:textId="77777777" w:rsidR="006F6378" w:rsidRPr="00C30686" w:rsidRDefault="006F6378" w:rsidP="0094020B">
            <w:pPr>
              <w:pStyle w:val="TAC"/>
              <w:rPr>
                <w:rFonts w:eastAsiaTheme="minorEastAsia"/>
                <w:lang w:val="en-US" w:eastAsia="zh-CN"/>
              </w:rPr>
            </w:pPr>
          </w:p>
        </w:tc>
      </w:tr>
      <w:tr w:rsidR="006F6378" w:rsidRPr="00C30686" w14:paraId="10ADCCE8"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392FECE" w14:textId="77777777" w:rsidR="006F6378" w:rsidRPr="00C30686" w:rsidRDefault="006F6378" w:rsidP="0094020B">
            <w:pPr>
              <w:pStyle w:val="TAC"/>
              <w:rPr>
                <w:rFonts w:eastAsiaTheme="minorEastAsia"/>
                <w:lang w:val="en-US" w:eastAsia="zh-CN"/>
              </w:rPr>
            </w:pPr>
            <w:r w:rsidRPr="00C30686">
              <w:rPr>
                <w:rFonts w:eastAsiaTheme="minorEastAsia"/>
              </w:rPr>
              <w:t>CA_n3A-n7A-n26A</w:t>
            </w:r>
          </w:p>
        </w:tc>
        <w:tc>
          <w:tcPr>
            <w:tcW w:w="2785" w:type="dxa"/>
            <w:tcBorders>
              <w:top w:val="single" w:sz="4" w:space="0" w:color="auto"/>
              <w:left w:val="single" w:sz="4" w:space="0" w:color="auto"/>
              <w:bottom w:val="nil"/>
              <w:right w:val="single" w:sz="4" w:space="0" w:color="auto"/>
            </w:tcBorders>
            <w:vAlign w:val="center"/>
          </w:tcPr>
          <w:p w14:paraId="29460160"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CA_n3A-n26A</w:t>
            </w:r>
          </w:p>
          <w:p w14:paraId="7DAF7FDC"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CA_n3A-n7A</w:t>
            </w:r>
          </w:p>
          <w:p w14:paraId="50C91FC5"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CA_n7A-n26A</w:t>
            </w:r>
          </w:p>
        </w:tc>
        <w:tc>
          <w:tcPr>
            <w:tcW w:w="1259" w:type="dxa"/>
            <w:tcBorders>
              <w:top w:val="single" w:sz="4" w:space="0" w:color="auto"/>
              <w:left w:val="single" w:sz="4" w:space="0" w:color="auto"/>
              <w:bottom w:val="single" w:sz="4" w:space="0" w:color="auto"/>
              <w:right w:val="single" w:sz="4" w:space="0" w:color="auto"/>
            </w:tcBorders>
            <w:vAlign w:val="center"/>
          </w:tcPr>
          <w:p w14:paraId="4ED4A45A" w14:textId="77777777" w:rsidR="006F6378" w:rsidRPr="00C30686" w:rsidRDefault="006F6378" w:rsidP="0094020B">
            <w:pPr>
              <w:pStyle w:val="TAC"/>
              <w:rPr>
                <w:rFonts w:eastAsiaTheme="minorEastAsia"/>
                <w:lang w:val="en-US" w:eastAsia="zh-CN"/>
              </w:rPr>
            </w:pPr>
            <w:r w:rsidRPr="00C30686">
              <w:rPr>
                <w:rFonts w:eastAsiaTheme="minorEastAsia"/>
                <w:color w:val="000000"/>
              </w:rPr>
              <w:t>n3</w:t>
            </w:r>
          </w:p>
        </w:tc>
        <w:tc>
          <w:tcPr>
            <w:tcW w:w="4356" w:type="dxa"/>
            <w:tcBorders>
              <w:top w:val="single" w:sz="4" w:space="0" w:color="auto"/>
              <w:left w:val="single" w:sz="4" w:space="0" w:color="auto"/>
              <w:bottom w:val="single" w:sz="4" w:space="0" w:color="auto"/>
              <w:right w:val="single" w:sz="4" w:space="0" w:color="auto"/>
            </w:tcBorders>
            <w:vAlign w:val="center"/>
          </w:tcPr>
          <w:p w14:paraId="4EB1FE17"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szCs w:val="18"/>
                <w:lang w:val="en-US" w:eastAsia="zh-CN" w:bidi="ar"/>
              </w:rPr>
              <w:t>5, 10, 15, 20, 25, 30</w:t>
            </w:r>
            <w:r w:rsidRPr="00C30686">
              <w:rPr>
                <w:rFonts w:cs="Arial" w:hint="eastAsia"/>
                <w:szCs w:val="18"/>
                <w:lang w:val="en-US" w:eastAsia="zh-CN" w:bidi="ar"/>
              </w:rPr>
              <w:t>, 40</w:t>
            </w:r>
          </w:p>
        </w:tc>
        <w:tc>
          <w:tcPr>
            <w:tcW w:w="2445" w:type="dxa"/>
            <w:tcBorders>
              <w:top w:val="single" w:sz="4" w:space="0" w:color="auto"/>
              <w:left w:val="single" w:sz="4" w:space="0" w:color="auto"/>
              <w:bottom w:val="nil"/>
              <w:right w:val="single" w:sz="4" w:space="0" w:color="auto"/>
            </w:tcBorders>
            <w:vAlign w:val="center"/>
          </w:tcPr>
          <w:p w14:paraId="1D6D99B1" w14:textId="77777777" w:rsidR="006F6378" w:rsidRPr="00C30686" w:rsidRDefault="006F6378" w:rsidP="0094020B">
            <w:pPr>
              <w:pStyle w:val="TAC"/>
              <w:rPr>
                <w:rFonts w:eastAsiaTheme="minorEastAsia"/>
                <w:lang w:val="en-US" w:eastAsia="zh-CN"/>
              </w:rPr>
            </w:pPr>
            <w:r w:rsidRPr="00C30686">
              <w:rPr>
                <w:rFonts w:eastAsiaTheme="minorEastAsia" w:hint="eastAsia"/>
                <w:szCs w:val="18"/>
                <w:lang w:val="en-US" w:eastAsia="zh-CN"/>
              </w:rPr>
              <w:t>0</w:t>
            </w:r>
          </w:p>
        </w:tc>
      </w:tr>
      <w:tr w:rsidR="006F6378" w:rsidRPr="00C30686" w14:paraId="012A25E6" w14:textId="77777777" w:rsidTr="004F423A">
        <w:trPr>
          <w:trHeight w:val="29"/>
        </w:trPr>
        <w:tc>
          <w:tcPr>
            <w:tcW w:w="2742" w:type="dxa"/>
            <w:tcBorders>
              <w:top w:val="nil"/>
              <w:left w:val="single" w:sz="4" w:space="0" w:color="auto"/>
              <w:bottom w:val="nil"/>
              <w:right w:val="single" w:sz="4" w:space="0" w:color="auto"/>
            </w:tcBorders>
            <w:vAlign w:val="center"/>
          </w:tcPr>
          <w:p w14:paraId="769A9D3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48D7AD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2AEE86A" w14:textId="77777777" w:rsidR="006F6378" w:rsidRPr="00C30686" w:rsidRDefault="006F6378" w:rsidP="0094020B">
            <w:pPr>
              <w:pStyle w:val="TAC"/>
              <w:rPr>
                <w:rFonts w:eastAsiaTheme="minorEastAsia"/>
                <w:lang w:val="en-US" w:eastAsia="zh-CN"/>
              </w:rPr>
            </w:pPr>
            <w:r w:rsidRPr="00C30686">
              <w:rPr>
                <w:rFonts w:eastAsiaTheme="minorEastAsia"/>
                <w:color w:val="000000"/>
              </w:rPr>
              <w:t>n7</w:t>
            </w:r>
          </w:p>
        </w:tc>
        <w:tc>
          <w:tcPr>
            <w:tcW w:w="4356" w:type="dxa"/>
            <w:tcBorders>
              <w:top w:val="single" w:sz="4" w:space="0" w:color="auto"/>
              <w:left w:val="single" w:sz="4" w:space="0" w:color="auto"/>
              <w:bottom w:val="single" w:sz="4" w:space="0" w:color="auto"/>
              <w:right w:val="single" w:sz="4" w:space="0" w:color="auto"/>
            </w:tcBorders>
            <w:vAlign w:val="center"/>
          </w:tcPr>
          <w:p w14:paraId="6B1727EF"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szCs w:val="18"/>
                <w:lang w:val="en-US" w:eastAsia="zh-CN" w:bidi="ar"/>
              </w:rPr>
              <w:t>5, 10, 15, 20, 25, 30</w:t>
            </w:r>
            <w:r w:rsidRPr="00C30686">
              <w:rPr>
                <w:rFonts w:cs="Arial" w:hint="eastAsia"/>
                <w:szCs w:val="18"/>
                <w:lang w:val="en-US" w:eastAsia="zh-CN" w:bidi="ar"/>
              </w:rPr>
              <w:t>, 40</w:t>
            </w:r>
            <w:r w:rsidRPr="00C30686">
              <w:rPr>
                <w:rFonts w:cs="Arial"/>
                <w:szCs w:val="18"/>
                <w:lang w:val="en-US" w:eastAsia="zh-CN" w:bidi="ar"/>
              </w:rPr>
              <w:t>, 50</w:t>
            </w:r>
          </w:p>
        </w:tc>
        <w:tc>
          <w:tcPr>
            <w:tcW w:w="2445" w:type="dxa"/>
            <w:tcBorders>
              <w:top w:val="nil"/>
              <w:left w:val="single" w:sz="4" w:space="0" w:color="auto"/>
              <w:bottom w:val="nil"/>
              <w:right w:val="single" w:sz="4" w:space="0" w:color="auto"/>
            </w:tcBorders>
            <w:vAlign w:val="center"/>
          </w:tcPr>
          <w:p w14:paraId="7263FE92" w14:textId="77777777" w:rsidR="006F6378" w:rsidRPr="00C30686" w:rsidRDefault="006F6378" w:rsidP="0094020B">
            <w:pPr>
              <w:pStyle w:val="TAC"/>
              <w:rPr>
                <w:rFonts w:eastAsiaTheme="minorEastAsia"/>
                <w:lang w:val="en-US" w:eastAsia="zh-CN"/>
              </w:rPr>
            </w:pPr>
          </w:p>
        </w:tc>
      </w:tr>
      <w:tr w:rsidR="006F6378" w:rsidRPr="00C30686" w14:paraId="6D95EC99"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8FC899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1B37906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DAB4184" w14:textId="77777777" w:rsidR="006F6378" w:rsidRPr="00C30686" w:rsidRDefault="006F6378" w:rsidP="0094020B">
            <w:pPr>
              <w:pStyle w:val="TAC"/>
              <w:rPr>
                <w:rFonts w:eastAsiaTheme="minorEastAsia"/>
                <w:lang w:val="en-US" w:eastAsia="zh-CN"/>
              </w:rPr>
            </w:pPr>
            <w:r w:rsidRPr="00C30686">
              <w:rPr>
                <w:color w:val="000000"/>
                <w:lang w:eastAsia="zh-CN"/>
              </w:rPr>
              <w:t>n26</w:t>
            </w:r>
          </w:p>
        </w:tc>
        <w:tc>
          <w:tcPr>
            <w:tcW w:w="4356" w:type="dxa"/>
            <w:tcBorders>
              <w:top w:val="single" w:sz="4" w:space="0" w:color="auto"/>
              <w:left w:val="single" w:sz="4" w:space="0" w:color="auto"/>
              <w:bottom w:val="single" w:sz="4" w:space="0" w:color="auto"/>
              <w:right w:val="single" w:sz="4" w:space="0" w:color="auto"/>
            </w:tcBorders>
            <w:vAlign w:val="center"/>
          </w:tcPr>
          <w:p w14:paraId="6DFD4216"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szCs w:val="18"/>
                <w:lang w:val="en-US" w:eastAsia="zh-CN" w:bidi="ar"/>
              </w:rPr>
              <w:t>5, 10, 15, 20</w:t>
            </w:r>
          </w:p>
        </w:tc>
        <w:tc>
          <w:tcPr>
            <w:tcW w:w="2445" w:type="dxa"/>
            <w:tcBorders>
              <w:top w:val="nil"/>
              <w:left w:val="single" w:sz="4" w:space="0" w:color="auto"/>
              <w:bottom w:val="single" w:sz="4" w:space="0" w:color="auto"/>
              <w:right w:val="single" w:sz="4" w:space="0" w:color="auto"/>
            </w:tcBorders>
            <w:vAlign w:val="center"/>
          </w:tcPr>
          <w:p w14:paraId="27DD3DBB" w14:textId="77777777" w:rsidR="006F6378" w:rsidRPr="00C30686" w:rsidRDefault="006F6378" w:rsidP="0094020B">
            <w:pPr>
              <w:pStyle w:val="TAC"/>
              <w:rPr>
                <w:rFonts w:eastAsiaTheme="minorEastAsia"/>
                <w:lang w:val="en-US" w:eastAsia="zh-CN"/>
              </w:rPr>
            </w:pPr>
          </w:p>
        </w:tc>
      </w:tr>
      <w:tr w:rsidR="006F6378" w:rsidRPr="00C30686" w14:paraId="255E3525" w14:textId="77777777" w:rsidTr="004F423A">
        <w:trPr>
          <w:trHeight w:val="29"/>
        </w:trPr>
        <w:tc>
          <w:tcPr>
            <w:tcW w:w="2742" w:type="dxa"/>
            <w:tcBorders>
              <w:top w:val="single" w:sz="4" w:space="0" w:color="auto"/>
              <w:left w:val="single" w:sz="4" w:space="0" w:color="auto"/>
              <w:bottom w:val="nil"/>
              <w:right w:val="single" w:sz="4" w:space="0" w:color="auto"/>
            </w:tcBorders>
          </w:tcPr>
          <w:p w14:paraId="2BA2963B" w14:textId="77777777" w:rsidR="006F6378" w:rsidRPr="00C30686" w:rsidRDefault="006F6378" w:rsidP="0094020B">
            <w:pPr>
              <w:pStyle w:val="TAC"/>
              <w:rPr>
                <w:rFonts w:eastAsiaTheme="minorEastAsia"/>
              </w:rPr>
            </w:pPr>
            <w:r w:rsidRPr="00C30686">
              <w:rPr>
                <w:rFonts w:eastAsiaTheme="minorEastAsia"/>
              </w:rPr>
              <w:t>CA_n3A-n7A-n26(2A)</w:t>
            </w:r>
          </w:p>
        </w:tc>
        <w:tc>
          <w:tcPr>
            <w:tcW w:w="2785" w:type="dxa"/>
            <w:tcBorders>
              <w:top w:val="single" w:sz="4" w:space="0" w:color="auto"/>
              <w:left w:val="single" w:sz="4" w:space="0" w:color="auto"/>
              <w:bottom w:val="nil"/>
              <w:right w:val="single" w:sz="4" w:space="0" w:color="auto"/>
            </w:tcBorders>
            <w:vAlign w:val="center"/>
          </w:tcPr>
          <w:p w14:paraId="176A1799"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CA_n3A-n26A</w:t>
            </w:r>
          </w:p>
          <w:p w14:paraId="5C180AF8"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CA_n3A-n7A</w:t>
            </w:r>
          </w:p>
          <w:p w14:paraId="2169A363"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CA_n7A-n26A</w:t>
            </w:r>
          </w:p>
        </w:tc>
        <w:tc>
          <w:tcPr>
            <w:tcW w:w="1259" w:type="dxa"/>
            <w:tcBorders>
              <w:top w:val="single" w:sz="4" w:space="0" w:color="auto"/>
              <w:left w:val="single" w:sz="4" w:space="0" w:color="auto"/>
              <w:bottom w:val="single" w:sz="4" w:space="0" w:color="auto"/>
              <w:right w:val="single" w:sz="4" w:space="0" w:color="auto"/>
            </w:tcBorders>
            <w:vAlign w:val="center"/>
          </w:tcPr>
          <w:p w14:paraId="6CADD7E4" w14:textId="77777777" w:rsidR="006F6378" w:rsidRPr="00C30686" w:rsidRDefault="006F6378" w:rsidP="0094020B">
            <w:pPr>
              <w:pStyle w:val="TAC"/>
              <w:rPr>
                <w:rFonts w:eastAsiaTheme="minorEastAsia"/>
                <w:color w:val="000000"/>
              </w:rPr>
            </w:pPr>
            <w:r w:rsidRPr="00C30686">
              <w:rPr>
                <w:rFonts w:eastAsiaTheme="minorEastAsia"/>
                <w:color w:val="000000"/>
              </w:rPr>
              <w:t>n3</w:t>
            </w:r>
          </w:p>
        </w:tc>
        <w:tc>
          <w:tcPr>
            <w:tcW w:w="4356" w:type="dxa"/>
            <w:tcBorders>
              <w:top w:val="single" w:sz="4" w:space="0" w:color="auto"/>
              <w:left w:val="single" w:sz="4" w:space="0" w:color="auto"/>
              <w:bottom w:val="single" w:sz="4" w:space="0" w:color="auto"/>
              <w:right w:val="single" w:sz="4" w:space="0" w:color="auto"/>
            </w:tcBorders>
            <w:vAlign w:val="center"/>
          </w:tcPr>
          <w:p w14:paraId="6440383E"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5, 10, 15, 20, 25, 30</w:t>
            </w:r>
            <w:r w:rsidRPr="00C30686">
              <w:rPr>
                <w:rFonts w:cs="Arial" w:hint="eastAsia"/>
                <w:szCs w:val="18"/>
                <w:lang w:val="en-US" w:eastAsia="zh-CN" w:bidi="ar"/>
              </w:rPr>
              <w:t>,</w:t>
            </w:r>
            <w:r w:rsidRPr="00C30686">
              <w:rPr>
                <w:rFonts w:cs="Arial"/>
                <w:szCs w:val="18"/>
                <w:lang w:val="en-US" w:eastAsia="zh-CN" w:bidi="ar"/>
              </w:rPr>
              <w:t xml:space="preserve"> 35,</w:t>
            </w:r>
            <w:r w:rsidRPr="00C30686">
              <w:rPr>
                <w:rFonts w:cs="Arial" w:hint="eastAsia"/>
                <w:szCs w:val="18"/>
                <w:lang w:val="en-US" w:eastAsia="zh-CN" w:bidi="ar"/>
              </w:rPr>
              <w:t xml:space="preserve"> 40</w:t>
            </w:r>
            <w:r w:rsidRPr="00C30686">
              <w:rPr>
                <w:rFonts w:cs="Arial"/>
                <w:szCs w:val="18"/>
                <w:lang w:val="en-US" w:eastAsia="zh-CN" w:bidi="ar"/>
              </w:rPr>
              <w:t>, 45, 50</w:t>
            </w:r>
          </w:p>
        </w:tc>
        <w:tc>
          <w:tcPr>
            <w:tcW w:w="2445" w:type="dxa"/>
            <w:tcBorders>
              <w:top w:val="single" w:sz="4" w:space="0" w:color="auto"/>
              <w:left w:val="single" w:sz="4" w:space="0" w:color="auto"/>
              <w:bottom w:val="nil"/>
              <w:right w:val="single" w:sz="4" w:space="0" w:color="auto"/>
            </w:tcBorders>
            <w:vAlign w:val="center"/>
          </w:tcPr>
          <w:p w14:paraId="0EBA8A74" w14:textId="77777777" w:rsidR="006F6378" w:rsidRPr="00C30686" w:rsidRDefault="006F6378" w:rsidP="0094020B">
            <w:pPr>
              <w:pStyle w:val="TAC"/>
              <w:rPr>
                <w:rFonts w:eastAsiaTheme="minorEastAsia"/>
                <w:szCs w:val="18"/>
                <w:lang w:val="en-US" w:eastAsia="zh-CN"/>
              </w:rPr>
            </w:pPr>
            <w:r w:rsidRPr="00C30686">
              <w:rPr>
                <w:rFonts w:eastAsiaTheme="minorEastAsia"/>
                <w:lang w:val="en-US" w:eastAsia="zh-CN"/>
              </w:rPr>
              <w:t>0</w:t>
            </w:r>
          </w:p>
        </w:tc>
      </w:tr>
      <w:tr w:rsidR="006F6378" w:rsidRPr="00C30686" w14:paraId="4EA5D152" w14:textId="77777777" w:rsidTr="004F423A">
        <w:trPr>
          <w:trHeight w:val="29"/>
        </w:trPr>
        <w:tc>
          <w:tcPr>
            <w:tcW w:w="2742" w:type="dxa"/>
            <w:tcBorders>
              <w:top w:val="nil"/>
              <w:left w:val="single" w:sz="4" w:space="0" w:color="auto"/>
              <w:bottom w:val="nil"/>
              <w:right w:val="single" w:sz="4" w:space="0" w:color="auto"/>
            </w:tcBorders>
            <w:vAlign w:val="center"/>
          </w:tcPr>
          <w:p w14:paraId="2A299E57" w14:textId="77777777" w:rsidR="006F6378" w:rsidRPr="00C30686" w:rsidRDefault="006F6378" w:rsidP="0094020B">
            <w:pPr>
              <w:pStyle w:val="TAC"/>
              <w:rPr>
                <w:rFonts w:eastAsiaTheme="minorEastAsia"/>
              </w:rPr>
            </w:pPr>
          </w:p>
        </w:tc>
        <w:tc>
          <w:tcPr>
            <w:tcW w:w="2785" w:type="dxa"/>
            <w:tcBorders>
              <w:top w:val="nil"/>
              <w:left w:val="single" w:sz="4" w:space="0" w:color="auto"/>
              <w:bottom w:val="nil"/>
              <w:right w:val="single" w:sz="4" w:space="0" w:color="auto"/>
            </w:tcBorders>
            <w:vAlign w:val="center"/>
          </w:tcPr>
          <w:p w14:paraId="19AC378A"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EDB6AFE" w14:textId="77777777" w:rsidR="006F6378" w:rsidRPr="00C30686" w:rsidRDefault="006F6378" w:rsidP="0094020B">
            <w:pPr>
              <w:pStyle w:val="TAC"/>
              <w:rPr>
                <w:rFonts w:eastAsiaTheme="minorEastAsia"/>
                <w:color w:val="000000"/>
              </w:rPr>
            </w:pPr>
            <w:r w:rsidRPr="00C30686">
              <w:rPr>
                <w:rFonts w:eastAsiaTheme="minorEastAsia"/>
                <w:color w:val="000000"/>
              </w:rPr>
              <w:t>n7</w:t>
            </w:r>
          </w:p>
        </w:tc>
        <w:tc>
          <w:tcPr>
            <w:tcW w:w="4356" w:type="dxa"/>
            <w:tcBorders>
              <w:top w:val="single" w:sz="4" w:space="0" w:color="auto"/>
              <w:left w:val="single" w:sz="4" w:space="0" w:color="auto"/>
              <w:bottom w:val="single" w:sz="4" w:space="0" w:color="auto"/>
              <w:right w:val="single" w:sz="4" w:space="0" w:color="auto"/>
            </w:tcBorders>
            <w:vAlign w:val="center"/>
          </w:tcPr>
          <w:p w14:paraId="42A48583"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5, 10, 15, 20, 25, 30</w:t>
            </w:r>
            <w:r w:rsidRPr="00C30686">
              <w:rPr>
                <w:rFonts w:cs="Arial" w:hint="eastAsia"/>
                <w:szCs w:val="18"/>
                <w:lang w:val="en-US" w:eastAsia="zh-CN" w:bidi="ar"/>
              </w:rPr>
              <w:t xml:space="preserve">, </w:t>
            </w:r>
            <w:r w:rsidRPr="00C30686">
              <w:rPr>
                <w:rFonts w:cs="Arial"/>
                <w:szCs w:val="18"/>
                <w:lang w:val="en-US" w:eastAsia="zh-CN" w:bidi="ar"/>
              </w:rPr>
              <w:t xml:space="preserve">35, </w:t>
            </w:r>
            <w:r w:rsidRPr="00C30686">
              <w:rPr>
                <w:rFonts w:cs="Arial" w:hint="eastAsia"/>
                <w:szCs w:val="18"/>
                <w:lang w:val="en-US" w:eastAsia="zh-CN" w:bidi="ar"/>
              </w:rPr>
              <w:t>40</w:t>
            </w:r>
            <w:r w:rsidRPr="00C30686">
              <w:rPr>
                <w:rFonts w:cs="Arial"/>
                <w:szCs w:val="18"/>
                <w:lang w:val="en-US" w:eastAsia="zh-CN" w:bidi="ar"/>
              </w:rPr>
              <w:t>, 50</w:t>
            </w:r>
          </w:p>
        </w:tc>
        <w:tc>
          <w:tcPr>
            <w:tcW w:w="2445" w:type="dxa"/>
            <w:tcBorders>
              <w:top w:val="nil"/>
              <w:left w:val="single" w:sz="4" w:space="0" w:color="auto"/>
              <w:bottom w:val="nil"/>
              <w:right w:val="single" w:sz="4" w:space="0" w:color="auto"/>
            </w:tcBorders>
            <w:vAlign w:val="center"/>
          </w:tcPr>
          <w:p w14:paraId="3CA2DA84" w14:textId="77777777" w:rsidR="006F6378" w:rsidRPr="00C30686" w:rsidRDefault="006F6378" w:rsidP="0094020B">
            <w:pPr>
              <w:pStyle w:val="TAC"/>
              <w:rPr>
                <w:rFonts w:eastAsiaTheme="minorEastAsia"/>
                <w:szCs w:val="18"/>
                <w:lang w:val="en-US" w:eastAsia="zh-CN"/>
              </w:rPr>
            </w:pPr>
          </w:p>
        </w:tc>
      </w:tr>
      <w:tr w:rsidR="006F6378" w:rsidRPr="00C30686" w14:paraId="04E3E1FA"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A5C08AF" w14:textId="77777777" w:rsidR="006F6378" w:rsidRPr="00C30686" w:rsidRDefault="006F6378" w:rsidP="0094020B">
            <w:pPr>
              <w:pStyle w:val="TAC"/>
              <w:rPr>
                <w:rFonts w:eastAsiaTheme="minorEastAsia"/>
              </w:rPr>
            </w:pPr>
          </w:p>
        </w:tc>
        <w:tc>
          <w:tcPr>
            <w:tcW w:w="2785" w:type="dxa"/>
            <w:tcBorders>
              <w:top w:val="nil"/>
              <w:left w:val="single" w:sz="4" w:space="0" w:color="auto"/>
              <w:bottom w:val="single" w:sz="4" w:space="0" w:color="auto"/>
              <w:right w:val="single" w:sz="4" w:space="0" w:color="auto"/>
            </w:tcBorders>
            <w:vAlign w:val="center"/>
          </w:tcPr>
          <w:p w14:paraId="47C60FDE"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45B9FE0" w14:textId="77777777" w:rsidR="006F6378" w:rsidRPr="00C30686" w:rsidRDefault="006F6378" w:rsidP="0094020B">
            <w:pPr>
              <w:pStyle w:val="TAC"/>
              <w:rPr>
                <w:rFonts w:eastAsiaTheme="minorEastAsia"/>
                <w:color w:val="000000"/>
              </w:rPr>
            </w:pPr>
            <w:r w:rsidRPr="00C30686">
              <w:rPr>
                <w:color w:val="000000"/>
                <w:lang w:eastAsia="zh-CN"/>
              </w:rPr>
              <w:t>n26</w:t>
            </w:r>
          </w:p>
        </w:tc>
        <w:tc>
          <w:tcPr>
            <w:tcW w:w="4356" w:type="dxa"/>
            <w:tcBorders>
              <w:top w:val="single" w:sz="4" w:space="0" w:color="auto"/>
              <w:left w:val="single" w:sz="4" w:space="0" w:color="auto"/>
              <w:bottom w:val="single" w:sz="4" w:space="0" w:color="auto"/>
              <w:right w:val="single" w:sz="4" w:space="0" w:color="auto"/>
            </w:tcBorders>
            <w:vAlign w:val="center"/>
          </w:tcPr>
          <w:p w14:paraId="1A112141"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CA_n26(2A)_BCS0</w:t>
            </w:r>
          </w:p>
        </w:tc>
        <w:tc>
          <w:tcPr>
            <w:tcW w:w="2445" w:type="dxa"/>
            <w:tcBorders>
              <w:top w:val="nil"/>
              <w:left w:val="single" w:sz="4" w:space="0" w:color="auto"/>
              <w:bottom w:val="single" w:sz="4" w:space="0" w:color="auto"/>
              <w:right w:val="single" w:sz="4" w:space="0" w:color="auto"/>
            </w:tcBorders>
            <w:vAlign w:val="center"/>
          </w:tcPr>
          <w:p w14:paraId="1E357C07" w14:textId="77777777" w:rsidR="006F6378" w:rsidRPr="00C30686" w:rsidRDefault="006F6378" w:rsidP="0094020B">
            <w:pPr>
              <w:pStyle w:val="TAC"/>
              <w:rPr>
                <w:rFonts w:eastAsiaTheme="minorEastAsia"/>
                <w:szCs w:val="18"/>
                <w:lang w:val="en-US" w:eastAsia="zh-CN"/>
              </w:rPr>
            </w:pPr>
          </w:p>
        </w:tc>
      </w:tr>
      <w:tr w:rsidR="006F6378" w:rsidRPr="00C30686" w14:paraId="1E90C632"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560E799" w14:textId="77777777" w:rsidR="006F6378" w:rsidRPr="00C30686" w:rsidRDefault="006F6378" w:rsidP="0094020B">
            <w:pPr>
              <w:pStyle w:val="TAC"/>
              <w:rPr>
                <w:rFonts w:eastAsiaTheme="minorEastAsia"/>
                <w:lang w:val="en-US" w:eastAsia="zh-CN"/>
              </w:rPr>
            </w:pPr>
            <w:r w:rsidRPr="00C30686">
              <w:rPr>
                <w:rFonts w:eastAsiaTheme="minorEastAsia"/>
              </w:rPr>
              <w:t>CA_n3A-n7B-n26A</w:t>
            </w:r>
          </w:p>
        </w:tc>
        <w:tc>
          <w:tcPr>
            <w:tcW w:w="2785" w:type="dxa"/>
            <w:tcBorders>
              <w:top w:val="single" w:sz="4" w:space="0" w:color="auto"/>
              <w:left w:val="single" w:sz="4" w:space="0" w:color="auto"/>
              <w:bottom w:val="nil"/>
              <w:right w:val="single" w:sz="4" w:space="0" w:color="auto"/>
            </w:tcBorders>
            <w:vAlign w:val="center"/>
          </w:tcPr>
          <w:p w14:paraId="61A19FC3"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CA_n3A-n26A</w:t>
            </w:r>
          </w:p>
          <w:p w14:paraId="107AEB1D"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CA_n3A-n7A</w:t>
            </w:r>
          </w:p>
          <w:p w14:paraId="569A60E5"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CA_n7A-n26A</w:t>
            </w:r>
          </w:p>
          <w:p w14:paraId="7B841538"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CA_n7B</w:t>
            </w:r>
          </w:p>
        </w:tc>
        <w:tc>
          <w:tcPr>
            <w:tcW w:w="1259" w:type="dxa"/>
            <w:tcBorders>
              <w:top w:val="single" w:sz="4" w:space="0" w:color="auto"/>
              <w:left w:val="single" w:sz="4" w:space="0" w:color="auto"/>
              <w:bottom w:val="single" w:sz="4" w:space="0" w:color="auto"/>
              <w:right w:val="single" w:sz="4" w:space="0" w:color="auto"/>
            </w:tcBorders>
            <w:vAlign w:val="center"/>
          </w:tcPr>
          <w:p w14:paraId="152EF1FE" w14:textId="77777777" w:rsidR="006F6378" w:rsidRPr="00C30686" w:rsidRDefault="006F6378" w:rsidP="0094020B">
            <w:pPr>
              <w:pStyle w:val="TAC"/>
              <w:rPr>
                <w:rFonts w:eastAsiaTheme="minorEastAsia"/>
                <w:lang w:val="en-US" w:eastAsia="zh-CN"/>
              </w:rPr>
            </w:pPr>
            <w:r w:rsidRPr="00C30686">
              <w:rPr>
                <w:rFonts w:eastAsiaTheme="minorEastAsia"/>
                <w:color w:val="000000"/>
              </w:rPr>
              <w:t>n3</w:t>
            </w:r>
          </w:p>
        </w:tc>
        <w:tc>
          <w:tcPr>
            <w:tcW w:w="4356" w:type="dxa"/>
            <w:tcBorders>
              <w:top w:val="single" w:sz="4" w:space="0" w:color="auto"/>
              <w:left w:val="single" w:sz="4" w:space="0" w:color="auto"/>
              <w:bottom w:val="single" w:sz="4" w:space="0" w:color="auto"/>
              <w:right w:val="single" w:sz="4" w:space="0" w:color="auto"/>
            </w:tcBorders>
            <w:vAlign w:val="center"/>
          </w:tcPr>
          <w:p w14:paraId="45065F6F"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szCs w:val="18"/>
                <w:lang w:val="en-US" w:eastAsia="zh-CN" w:bidi="ar"/>
              </w:rPr>
              <w:t>5, 10, 15, 20, 25, 30</w:t>
            </w:r>
            <w:r w:rsidRPr="00C30686">
              <w:rPr>
                <w:rFonts w:cs="Arial" w:hint="eastAsia"/>
                <w:szCs w:val="18"/>
                <w:lang w:val="en-US" w:eastAsia="zh-CN" w:bidi="ar"/>
              </w:rPr>
              <w:t>, 40</w:t>
            </w:r>
          </w:p>
        </w:tc>
        <w:tc>
          <w:tcPr>
            <w:tcW w:w="2445" w:type="dxa"/>
            <w:tcBorders>
              <w:top w:val="single" w:sz="4" w:space="0" w:color="auto"/>
              <w:left w:val="single" w:sz="4" w:space="0" w:color="auto"/>
              <w:bottom w:val="nil"/>
              <w:right w:val="single" w:sz="4" w:space="0" w:color="auto"/>
            </w:tcBorders>
            <w:vAlign w:val="center"/>
          </w:tcPr>
          <w:p w14:paraId="20880E14" w14:textId="77777777" w:rsidR="006F6378" w:rsidRPr="00C30686" w:rsidRDefault="006F6378" w:rsidP="0094020B">
            <w:pPr>
              <w:pStyle w:val="TAC"/>
              <w:rPr>
                <w:rFonts w:eastAsiaTheme="minorEastAsia"/>
                <w:lang w:val="en-US" w:eastAsia="zh-CN"/>
              </w:rPr>
            </w:pPr>
            <w:r w:rsidRPr="00C30686">
              <w:rPr>
                <w:rFonts w:eastAsiaTheme="minorEastAsia" w:hint="eastAsia"/>
                <w:szCs w:val="18"/>
                <w:lang w:val="en-US" w:eastAsia="zh-CN"/>
              </w:rPr>
              <w:t>0</w:t>
            </w:r>
          </w:p>
        </w:tc>
      </w:tr>
      <w:tr w:rsidR="006F6378" w:rsidRPr="00C30686" w14:paraId="25085D6C" w14:textId="77777777" w:rsidTr="004F423A">
        <w:trPr>
          <w:trHeight w:val="29"/>
        </w:trPr>
        <w:tc>
          <w:tcPr>
            <w:tcW w:w="2742" w:type="dxa"/>
            <w:tcBorders>
              <w:top w:val="nil"/>
              <w:left w:val="single" w:sz="4" w:space="0" w:color="auto"/>
              <w:bottom w:val="nil"/>
              <w:right w:val="single" w:sz="4" w:space="0" w:color="auto"/>
            </w:tcBorders>
            <w:vAlign w:val="center"/>
          </w:tcPr>
          <w:p w14:paraId="3310371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01E5FC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84CF06A" w14:textId="77777777" w:rsidR="006F6378" w:rsidRPr="00C30686" w:rsidRDefault="006F6378" w:rsidP="0094020B">
            <w:pPr>
              <w:pStyle w:val="TAC"/>
              <w:rPr>
                <w:rFonts w:eastAsiaTheme="minorEastAsia"/>
                <w:lang w:val="en-US" w:eastAsia="zh-CN"/>
              </w:rPr>
            </w:pPr>
            <w:r w:rsidRPr="00C30686">
              <w:rPr>
                <w:rFonts w:eastAsiaTheme="minorEastAsia"/>
                <w:color w:val="000000"/>
              </w:rPr>
              <w:t>n7</w:t>
            </w:r>
          </w:p>
        </w:tc>
        <w:tc>
          <w:tcPr>
            <w:tcW w:w="4356" w:type="dxa"/>
            <w:tcBorders>
              <w:top w:val="single" w:sz="4" w:space="0" w:color="auto"/>
              <w:left w:val="single" w:sz="4" w:space="0" w:color="auto"/>
              <w:bottom w:val="single" w:sz="4" w:space="0" w:color="auto"/>
              <w:right w:val="single" w:sz="4" w:space="0" w:color="auto"/>
            </w:tcBorders>
            <w:vAlign w:val="center"/>
          </w:tcPr>
          <w:p w14:paraId="3AB00945"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szCs w:val="18"/>
                <w:lang w:val="en-US" w:eastAsia="zh-CN" w:bidi="ar"/>
              </w:rPr>
              <w:t>CA_n7B_BCS0</w:t>
            </w:r>
          </w:p>
        </w:tc>
        <w:tc>
          <w:tcPr>
            <w:tcW w:w="2445" w:type="dxa"/>
            <w:tcBorders>
              <w:top w:val="nil"/>
              <w:left w:val="single" w:sz="4" w:space="0" w:color="auto"/>
              <w:bottom w:val="nil"/>
              <w:right w:val="single" w:sz="4" w:space="0" w:color="auto"/>
            </w:tcBorders>
            <w:vAlign w:val="center"/>
          </w:tcPr>
          <w:p w14:paraId="0E60722A" w14:textId="77777777" w:rsidR="006F6378" w:rsidRPr="00C30686" w:rsidRDefault="006F6378" w:rsidP="0094020B">
            <w:pPr>
              <w:pStyle w:val="TAC"/>
              <w:rPr>
                <w:rFonts w:eastAsiaTheme="minorEastAsia"/>
                <w:lang w:val="en-US" w:eastAsia="zh-CN"/>
              </w:rPr>
            </w:pPr>
          </w:p>
        </w:tc>
      </w:tr>
      <w:tr w:rsidR="006F6378" w:rsidRPr="00C30686" w14:paraId="3F2CAB5B"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CF4B97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637D1EF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21AD8A7" w14:textId="77777777" w:rsidR="006F6378" w:rsidRPr="00C30686" w:rsidRDefault="006F6378" w:rsidP="0094020B">
            <w:pPr>
              <w:pStyle w:val="TAC"/>
              <w:rPr>
                <w:rFonts w:eastAsiaTheme="minorEastAsia"/>
                <w:lang w:val="en-US" w:eastAsia="zh-CN"/>
              </w:rPr>
            </w:pPr>
            <w:r w:rsidRPr="00C30686">
              <w:rPr>
                <w:color w:val="000000"/>
                <w:lang w:eastAsia="zh-CN"/>
              </w:rPr>
              <w:t>n26</w:t>
            </w:r>
          </w:p>
        </w:tc>
        <w:tc>
          <w:tcPr>
            <w:tcW w:w="4356" w:type="dxa"/>
            <w:tcBorders>
              <w:top w:val="single" w:sz="4" w:space="0" w:color="auto"/>
              <w:left w:val="single" w:sz="4" w:space="0" w:color="auto"/>
              <w:bottom w:val="single" w:sz="4" w:space="0" w:color="auto"/>
              <w:right w:val="single" w:sz="4" w:space="0" w:color="auto"/>
            </w:tcBorders>
            <w:vAlign w:val="center"/>
          </w:tcPr>
          <w:p w14:paraId="6AF66B76"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szCs w:val="18"/>
                <w:lang w:val="en-US" w:eastAsia="zh-CN" w:bidi="ar"/>
              </w:rPr>
              <w:t>5, 10, 15, 20</w:t>
            </w:r>
          </w:p>
        </w:tc>
        <w:tc>
          <w:tcPr>
            <w:tcW w:w="2445" w:type="dxa"/>
            <w:tcBorders>
              <w:top w:val="nil"/>
              <w:left w:val="single" w:sz="4" w:space="0" w:color="auto"/>
              <w:bottom w:val="single" w:sz="4" w:space="0" w:color="auto"/>
              <w:right w:val="single" w:sz="4" w:space="0" w:color="auto"/>
            </w:tcBorders>
            <w:vAlign w:val="center"/>
          </w:tcPr>
          <w:p w14:paraId="0A85842F" w14:textId="77777777" w:rsidR="006F6378" w:rsidRPr="00C30686" w:rsidRDefault="006F6378" w:rsidP="0094020B">
            <w:pPr>
              <w:pStyle w:val="TAC"/>
              <w:rPr>
                <w:rFonts w:eastAsiaTheme="minorEastAsia"/>
                <w:lang w:val="en-US" w:eastAsia="zh-CN"/>
              </w:rPr>
            </w:pPr>
          </w:p>
        </w:tc>
      </w:tr>
      <w:tr w:rsidR="006F6378" w:rsidRPr="00C30686" w14:paraId="62FCDA82" w14:textId="77777777" w:rsidTr="004F423A">
        <w:trPr>
          <w:trHeight w:val="29"/>
        </w:trPr>
        <w:tc>
          <w:tcPr>
            <w:tcW w:w="2742" w:type="dxa"/>
            <w:tcBorders>
              <w:top w:val="single" w:sz="4" w:space="0" w:color="auto"/>
              <w:left w:val="single" w:sz="4" w:space="0" w:color="auto"/>
              <w:bottom w:val="nil"/>
              <w:right w:val="single" w:sz="4" w:space="0" w:color="auto"/>
            </w:tcBorders>
          </w:tcPr>
          <w:p w14:paraId="2FB6A950" w14:textId="77777777" w:rsidR="006F6378" w:rsidRPr="00C30686" w:rsidRDefault="006F6378" w:rsidP="0094020B">
            <w:pPr>
              <w:pStyle w:val="TAC"/>
              <w:rPr>
                <w:rFonts w:eastAsiaTheme="minorEastAsia"/>
                <w:lang w:val="en-US" w:eastAsia="zh-CN"/>
              </w:rPr>
            </w:pPr>
            <w:r w:rsidRPr="00C30686">
              <w:rPr>
                <w:rFonts w:eastAsiaTheme="minorEastAsia"/>
              </w:rPr>
              <w:t>CA_n3A-n7B-n26(2A)</w:t>
            </w:r>
          </w:p>
        </w:tc>
        <w:tc>
          <w:tcPr>
            <w:tcW w:w="2785" w:type="dxa"/>
            <w:tcBorders>
              <w:top w:val="single" w:sz="4" w:space="0" w:color="auto"/>
              <w:left w:val="single" w:sz="4" w:space="0" w:color="auto"/>
              <w:bottom w:val="nil"/>
              <w:right w:val="single" w:sz="4" w:space="0" w:color="auto"/>
            </w:tcBorders>
            <w:vAlign w:val="center"/>
          </w:tcPr>
          <w:p w14:paraId="0D8A2115"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CA_n3A-n26A</w:t>
            </w:r>
          </w:p>
          <w:p w14:paraId="0723CCE4"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CA_n3A-n7A</w:t>
            </w:r>
          </w:p>
          <w:p w14:paraId="03780B64"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CA_n7A-n26A</w:t>
            </w:r>
          </w:p>
        </w:tc>
        <w:tc>
          <w:tcPr>
            <w:tcW w:w="1259" w:type="dxa"/>
            <w:tcBorders>
              <w:top w:val="single" w:sz="4" w:space="0" w:color="auto"/>
              <w:left w:val="single" w:sz="4" w:space="0" w:color="auto"/>
              <w:bottom w:val="single" w:sz="4" w:space="0" w:color="auto"/>
              <w:right w:val="single" w:sz="4" w:space="0" w:color="auto"/>
            </w:tcBorders>
            <w:vAlign w:val="center"/>
          </w:tcPr>
          <w:p w14:paraId="2F59B686" w14:textId="77777777" w:rsidR="006F6378" w:rsidRPr="00C30686" w:rsidRDefault="006F6378" w:rsidP="0094020B">
            <w:pPr>
              <w:pStyle w:val="TAC"/>
              <w:rPr>
                <w:rFonts w:eastAsiaTheme="minorEastAsia"/>
                <w:lang w:val="en-US" w:eastAsia="zh-CN"/>
              </w:rPr>
            </w:pPr>
            <w:r w:rsidRPr="00C30686">
              <w:rPr>
                <w:rFonts w:eastAsiaTheme="minorEastAsia"/>
                <w:color w:val="000000"/>
              </w:rPr>
              <w:t>n3</w:t>
            </w:r>
          </w:p>
        </w:tc>
        <w:tc>
          <w:tcPr>
            <w:tcW w:w="4356" w:type="dxa"/>
            <w:tcBorders>
              <w:top w:val="single" w:sz="4" w:space="0" w:color="auto"/>
              <w:left w:val="single" w:sz="4" w:space="0" w:color="auto"/>
              <w:bottom w:val="single" w:sz="4" w:space="0" w:color="auto"/>
              <w:right w:val="single" w:sz="4" w:space="0" w:color="auto"/>
            </w:tcBorders>
            <w:vAlign w:val="center"/>
          </w:tcPr>
          <w:p w14:paraId="1FBBF931"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szCs w:val="18"/>
                <w:lang w:val="en-US" w:eastAsia="zh-CN" w:bidi="ar"/>
              </w:rPr>
              <w:t>5, 10, 15, 20, 25, 30</w:t>
            </w:r>
            <w:r w:rsidRPr="00C30686">
              <w:rPr>
                <w:rFonts w:cs="Arial" w:hint="eastAsia"/>
                <w:szCs w:val="18"/>
                <w:lang w:val="en-US" w:eastAsia="zh-CN" w:bidi="ar"/>
              </w:rPr>
              <w:t>,</w:t>
            </w:r>
            <w:r w:rsidRPr="00C30686">
              <w:rPr>
                <w:rFonts w:cs="Arial"/>
                <w:szCs w:val="18"/>
                <w:lang w:val="en-US" w:eastAsia="zh-CN" w:bidi="ar"/>
              </w:rPr>
              <w:t xml:space="preserve"> 35,</w:t>
            </w:r>
            <w:r w:rsidRPr="00C30686">
              <w:rPr>
                <w:rFonts w:cs="Arial" w:hint="eastAsia"/>
                <w:szCs w:val="18"/>
                <w:lang w:val="en-US" w:eastAsia="zh-CN" w:bidi="ar"/>
              </w:rPr>
              <w:t xml:space="preserve"> 40</w:t>
            </w:r>
            <w:r w:rsidRPr="00C30686">
              <w:rPr>
                <w:rFonts w:cs="Arial"/>
                <w:szCs w:val="18"/>
                <w:lang w:val="en-US" w:eastAsia="zh-CN" w:bidi="ar"/>
              </w:rPr>
              <w:t>, 45, 50</w:t>
            </w:r>
          </w:p>
        </w:tc>
        <w:tc>
          <w:tcPr>
            <w:tcW w:w="2445" w:type="dxa"/>
            <w:tcBorders>
              <w:top w:val="single" w:sz="4" w:space="0" w:color="auto"/>
              <w:left w:val="single" w:sz="4" w:space="0" w:color="auto"/>
              <w:bottom w:val="nil"/>
              <w:right w:val="single" w:sz="4" w:space="0" w:color="auto"/>
            </w:tcBorders>
            <w:vAlign w:val="center"/>
          </w:tcPr>
          <w:p w14:paraId="09537D5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757C443A" w14:textId="77777777" w:rsidTr="004F423A">
        <w:trPr>
          <w:trHeight w:val="29"/>
        </w:trPr>
        <w:tc>
          <w:tcPr>
            <w:tcW w:w="2742" w:type="dxa"/>
            <w:tcBorders>
              <w:top w:val="nil"/>
              <w:left w:val="single" w:sz="4" w:space="0" w:color="auto"/>
              <w:bottom w:val="nil"/>
              <w:right w:val="single" w:sz="4" w:space="0" w:color="auto"/>
            </w:tcBorders>
          </w:tcPr>
          <w:p w14:paraId="19578DE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EEAFD1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7FBCA46" w14:textId="77777777" w:rsidR="006F6378" w:rsidRPr="00C30686" w:rsidRDefault="006F6378" w:rsidP="0094020B">
            <w:pPr>
              <w:pStyle w:val="TAC"/>
              <w:rPr>
                <w:rFonts w:eastAsiaTheme="minorEastAsia"/>
                <w:lang w:val="en-US" w:eastAsia="zh-CN"/>
              </w:rPr>
            </w:pPr>
            <w:r w:rsidRPr="00C30686">
              <w:rPr>
                <w:rFonts w:eastAsiaTheme="minorEastAsia"/>
                <w:color w:val="000000"/>
              </w:rPr>
              <w:t>n7</w:t>
            </w:r>
          </w:p>
        </w:tc>
        <w:tc>
          <w:tcPr>
            <w:tcW w:w="4356" w:type="dxa"/>
            <w:tcBorders>
              <w:top w:val="single" w:sz="4" w:space="0" w:color="auto"/>
              <w:left w:val="single" w:sz="4" w:space="0" w:color="auto"/>
              <w:bottom w:val="single" w:sz="4" w:space="0" w:color="auto"/>
              <w:right w:val="single" w:sz="4" w:space="0" w:color="auto"/>
            </w:tcBorders>
            <w:vAlign w:val="center"/>
          </w:tcPr>
          <w:p w14:paraId="018BA963"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szCs w:val="18"/>
                <w:lang w:val="en-US" w:eastAsia="zh-CN" w:bidi="ar"/>
              </w:rPr>
              <w:t>CA_n7B_BCS0</w:t>
            </w:r>
          </w:p>
        </w:tc>
        <w:tc>
          <w:tcPr>
            <w:tcW w:w="2445" w:type="dxa"/>
            <w:tcBorders>
              <w:top w:val="nil"/>
              <w:left w:val="single" w:sz="4" w:space="0" w:color="auto"/>
              <w:bottom w:val="nil"/>
              <w:right w:val="single" w:sz="4" w:space="0" w:color="auto"/>
            </w:tcBorders>
            <w:vAlign w:val="center"/>
          </w:tcPr>
          <w:p w14:paraId="65EDF927" w14:textId="77777777" w:rsidR="006F6378" w:rsidRPr="00C30686" w:rsidRDefault="006F6378" w:rsidP="0094020B">
            <w:pPr>
              <w:pStyle w:val="TAC"/>
              <w:rPr>
                <w:rFonts w:eastAsiaTheme="minorEastAsia"/>
                <w:lang w:val="en-US" w:eastAsia="zh-CN"/>
              </w:rPr>
            </w:pPr>
          </w:p>
        </w:tc>
      </w:tr>
      <w:tr w:rsidR="006F6378" w:rsidRPr="00C30686" w14:paraId="2E0A07BC" w14:textId="77777777" w:rsidTr="004F423A">
        <w:trPr>
          <w:trHeight w:val="29"/>
        </w:trPr>
        <w:tc>
          <w:tcPr>
            <w:tcW w:w="2742" w:type="dxa"/>
            <w:tcBorders>
              <w:top w:val="nil"/>
              <w:left w:val="single" w:sz="4" w:space="0" w:color="auto"/>
              <w:bottom w:val="single" w:sz="4" w:space="0" w:color="auto"/>
              <w:right w:val="single" w:sz="4" w:space="0" w:color="auto"/>
            </w:tcBorders>
          </w:tcPr>
          <w:p w14:paraId="3B52626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6296C51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D13E6DC" w14:textId="77777777" w:rsidR="006F6378" w:rsidRPr="00C30686" w:rsidRDefault="006F6378" w:rsidP="0094020B">
            <w:pPr>
              <w:pStyle w:val="TAC"/>
              <w:rPr>
                <w:rFonts w:eastAsiaTheme="minorEastAsia"/>
                <w:lang w:val="en-US" w:eastAsia="zh-CN"/>
              </w:rPr>
            </w:pPr>
            <w:r w:rsidRPr="00C30686">
              <w:rPr>
                <w:color w:val="000000"/>
                <w:lang w:eastAsia="zh-CN"/>
              </w:rPr>
              <w:t>n26</w:t>
            </w:r>
          </w:p>
        </w:tc>
        <w:tc>
          <w:tcPr>
            <w:tcW w:w="4356" w:type="dxa"/>
            <w:tcBorders>
              <w:top w:val="single" w:sz="4" w:space="0" w:color="auto"/>
              <w:left w:val="single" w:sz="4" w:space="0" w:color="auto"/>
              <w:bottom w:val="single" w:sz="4" w:space="0" w:color="auto"/>
              <w:right w:val="single" w:sz="4" w:space="0" w:color="auto"/>
            </w:tcBorders>
            <w:vAlign w:val="center"/>
          </w:tcPr>
          <w:p w14:paraId="0F8C6828"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szCs w:val="18"/>
                <w:lang w:val="en-US" w:eastAsia="zh-CN" w:bidi="ar"/>
              </w:rPr>
              <w:t>CA_n26(2A)_BCS0</w:t>
            </w:r>
          </w:p>
        </w:tc>
        <w:tc>
          <w:tcPr>
            <w:tcW w:w="2445" w:type="dxa"/>
            <w:tcBorders>
              <w:top w:val="nil"/>
              <w:left w:val="single" w:sz="4" w:space="0" w:color="auto"/>
              <w:bottom w:val="single" w:sz="4" w:space="0" w:color="auto"/>
              <w:right w:val="single" w:sz="4" w:space="0" w:color="auto"/>
            </w:tcBorders>
            <w:vAlign w:val="center"/>
          </w:tcPr>
          <w:p w14:paraId="18847F08" w14:textId="77777777" w:rsidR="006F6378" w:rsidRPr="00C30686" w:rsidRDefault="006F6378" w:rsidP="0094020B">
            <w:pPr>
              <w:pStyle w:val="TAC"/>
              <w:rPr>
                <w:rFonts w:eastAsiaTheme="minorEastAsia"/>
                <w:lang w:val="en-US" w:eastAsia="zh-CN"/>
              </w:rPr>
            </w:pPr>
          </w:p>
        </w:tc>
      </w:tr>
      <w:tr w:rsidR="006F6378" w:rsidRPr="00C30686" w14:paraId="635B9B81" w14:textId="77777777" w:rsidTr="004F423A">
        <w:trPr>
          <w:trHeight w:val="29"/>
        </w:trPr>
        <w:tc>
          <w:tcPr>
            <w:tcW w:w="2742" w:type="dxa"/>
            <w:tcBorders>
              <w:top w:val="single" w:sz="4" w:space="0" w:color="auto"/>
              <w:left w:val="single" w:sz="4" w:space="0" w:color="auto"/>
              <w:bottom w:val="nil"/>
              <w:right w:val="single" w:sz="4" w:space="0" w:color="auto"/>
            </w:tcBorders>
          </w:tcPr>
          <w:p w14:paraId="51D7891E" w14:textId="77777777" w:rsidR="006F6378" w:rsidRPr="00C30686" w:rsidRDefault="006F6378" w:rsidP="0094020B">
            <w:pPr>
              <w:pStyle w:val="TAC"/>
              <w:rPr>
                <w:rFonts w:eastAsiaTheme="minorEastAsia"/>
                <w:lang w:val="en-US" w:eastAsia="zh-CN"/>
              </w:rPr>
            </w:pPr>
            <w:r w:rsidRPr="00C30686">
              <w:rPr>
                <w:rFonts w:eastAsiaTheme="minorEastAsia"/>
              </w:rPr>
              <w:t>CA_n3B-n7A-n26A</w:t>
            </w:r>
          </w:p>
        </w:tc>
        <w:tc>
          <w:tcPr>
            <w:tcW w:w="2785" w:type="dxa"/>
            <w:tcBorders>
              <w:top w:val="single" w:sz="4" w:space="0" w:color="auto"/>
              <w:left w:val="single" w:sz="4" w:space="0" w:color="auto"/>
              <w:bottom w:val="nil"/>
              <w:right w:val="single" w:sz="4" w:space="0" w:color="auto"/>
            </w:tcBorders>
            <w:vAlign w:val="center"/>
          </w:tcPr>
          <w:p w14:paraId="54B42B3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CA_n3A-n7A</w:t>
            </w:r>
          </w:p>
          <w:p w14:paraId="1EEB160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CA_n3A-n26A</w:t>
            </w:r>
          </w:p>
          <w:p w14:paraId="3BB9E39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CA_n7A-n26A</w:t>
            </w:r>
          </w:p>
        </w:tc>
        <w:tc>
          <w:tcPr>
            <w:tcW w:w="1259" w:type="dxa"/>
            <w:tcBorders>
              <w:top w:val="single" w:sz="4" w:space="0" w:color="auto"/>
              <w:left w:val="single" w:sz="4" w:space="0" w:color="auto"/>
              <w:bottom w:val="single" w:sz="4" w:space="0" w:color="auto"/>
              <w:right w:val="single" w:sz="4" w:space="0" w:color="auto"/>
            </w:tcBorders>
            <w:vAlign w:val="center"/>
          </w:tcPr>
          <w:p w14:paraId="655CDCCA" w14:textId="77777777" w:rsidR="006F6378" w:rsidRPr="00C30686" w:rsidRDefault="006F6378" w:rsidP="0094020B">
            <w:pPr>
              <w:pStyle w:val="TAC"/>
              <w:rPr>
                <w:rFonts w:eastAsiaTheme="minorEastAsia"/>
                <w:lang w:val="en-US" w:eastAsia="zh-CN"/>
              </w:rPr>
            </w:pPr>
            <w:r w:rsidRPr="00C30686">
              <w:rPr>
                <w:rFonts w:eastAsiaTheme="minorEastAsia"/>
                <w:color w:val="000000"/>
              </w:rPr>
              <w:t>n3</w:t>
            </w:r>
          </w:p>
        </w:tc>
        <w:tc>
          <w:tcPr>
            <w:tcW w:w="4356" w:type="dxa"/>
            <w:tcBorders>
              <w:top w:val="single" w:sz="4" w:space="0" w:color="auto"/>
              <w:left w:val="single" w:sz="4" w:space="0" w:color="auto"/>
              <w:bottom w:val="single" w:sz="4" w:space="0" w:color="auto"/>
              <w:right w:val="single" w:sz="4" w:space="0" w:color="auto"/>
            </w:tcBorders>
            <w:vAlign w:val="center"/>
          </w:tcPr>
          <w:p w14:paraId="368F0F6B"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szCs w:val="18"/>
                <w:lang w:val="en-US" w:eastAsia="zh-CN" w:bidi="ar"/>
              </w:rPr>
              <w:t>CA_n3B_BCS0</w:t>
            </w:r>
          </w:p>
        </w:tc>
        <w:tc>
          <w:tcPr>
            <w:tcW w:w="2445" w:type="dxa"/>
            <w:tcBorders>
              <w:top w:val="single" w:sz="4" w:space="0" w:color="auto"/>
              <w:left w:val="single" w:sz="4" w:space="0" w:color="auto"/>
              <w:bottom w:val="nil"/>
              <w:right w:val="single" w:sz="4" w:space="0" w:color="auto"/>
            </w:tcBorders>
            <w:vAlign w:val="center"/>
          </w:tcPr>
          <w:p w14:paraId="294F542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119C2FF4" w14:textId="77777777" w:rsidTr="004F423A">
        <w:trPr>
          <w:trHeight w:val="29"/>
        </w:trPr>
        <w:tc>
          <w:tcPr>
            <w:tcW w:w="2742" w:type="dxa"/>
            <w:tcBorders>
              <w:top w:val="nil"/>
              <w:left w:val="single" w:sz="4" w:space="0" w:color="auto"/>
              <w:bottom w:val="nil"/>
              <w:right w:val="single" w:sz="4" w:space="0" w:color="auto"/>
            </w:tcBorders>
          </w:tcPr>
          <w:p w14:paraId="4C69871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76F83E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C23D789" w14:textId="77777777" w:rsidR="006F6378" w:rsidRPr="00C30686" w:rsidRDefault="006F6378" w:rsidP="0094020B">
            <w:pPr>
              <w:pStyle w:val="TAC"/>
              <w:rPr>
                <w:rFonts w:eastAsiaTheme="minorEastAsia"/>
                <w:lang w:val="en-US" w:eastAsia="zh-CN"/>
              </w:rPr>
            </w:pPr>
            <w:r w:rsidRPr="00C30686">
              <w:rPr>
                <w:rFonts w:eastAsiaTheme="minorEastAsia"/>
                <w:color w:val="000000"/>
              </w:rPr>
              <w:t>n7</w:t>
            </w:r>
          </w:p>
        </w:tc>
        <w:tc>
          <w:tcPr>
            <w:tcW w:w="4356" w:type="dxa"/>
            <w:tcBorders>
              <w:top w:val="single" w:sz="4" w:space="0" w:color="auto"/>
              <w:left w:val="single" w:sz="4" w:space="0" w:color="auto"/>
              <w:bottom w:val="single" w:sz="4" w:space="0" w:color="auto"/>
              <w:right w:val="single" w:sz="4" w:space="0" w:color="auto"/>
            </w:tcBorders>
            <w:vAlign w:val="center"/>
          </w:tcPr>
          <w:p w14:paraId="66107976"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szCs w:val="18"/>
                <w:lang w:val="en-US" w:eastAsia="zh-CN" w:bidi="ar"/>
              </w:rPr>
              <w:t>5, 10, 15, 20, 25, 30</w:t>
            </w:r>
            <w:r w:rsidRPr="00C30686">
              <w:rPr>
                <w:rFonts w:cs="Arial" w:hint="eastAsia"/>
                <w:szCs w:val="18"/>
                <w:lang w:val="en-US" w:eastAsia="zh-CN" w:bidi="ar"/>
              </w:rPr>
              <w:t xml:space="preserve">, </w:t>
            </w:r>
            <w:r w:rsidRPr="00C30686">
              <w:rPr>
                <w:rFonts w:cs="Arial"/>
                <w:szCs w:val="18"/>
                <w:lang w:val="en-US" w:eastAsia="zh-CN" w:bidi="ar"/>
              </w:rPr>
              <w:t xml:space="preserve">35, </w:t>
            </w:r>
            <w:r w:rsidRPr="00C30686">
              <w:rPr>
                <w:rFonts w:cs="Arial" w:hint="eastAsia"/>
                <w:szCs w:val="18"/>
                <w:lang w:val="en-US" w:eastAsia="zh-CN" w:bidi="ar"/>
              </w:rPr>
              <w:t>40</w:t>
            </w:r>
            <w:r w:rsidRPr="00C30686">
              <w:rPr>
                <w:rFonts w:cs="Arial"/>
                <w:szCs w:val="18"/>
                <w:lang w:val="en-US" w:eastAsia="zh-CN" w:bidi="ar"/>
              </w:rPr>
              <w:t>, 50</w:t>
            </w:r>
          </w:p>
        </w:tc>
        <w:tc>
          <w:tcPr>
            <w:tcW w:w="2445" w:type="dxa"/>
            <w:tcBorders>
              <w:top w:val="nil"/>
              <w:left w:val="single" w:sz="4" w:space="0" w:color="auto"/>
              <w:bottom w:val="nil"/>
              <w:right w:val="single" w:sz="4" w:space="0" w:color="auto"/>
            </w:tcBorders>
            <w:vAlign w:val="center"/>
          </w:tcPr>
          <w:p w14:paraId="211083C7" w14:textId="77777777" w:rsidR="006F6378" w:rsidRPr="00C30686" w:rsidRDefault="006F6378" w:rsidP="0094020B">
            <w:pPr>
              <w:pStyle w:val="TAC"/>
              <w:rPr>
                <w:rFonts w:eastAsiaTheme="minorEastAsia"/>
                <w:lang w:val="en-US" w:eastAsia="zh-CN"/>
              </w:rPr>
            </w:pPr>
          </w:p>
        </w:tc>
      </w:tr>
      <w:tr w:rsidR="006F6378" w:rsidRPr="00C30686" w14:paraId="4042DB3D" w14:textId="77777777" w:rsidTr="004F423A">
        <w:trPr>
          <w:trHeight w:val="29"/>
        </w:trPr>
        <w:tc>
          <w:tcPr>
            <w:tcW w:w="2742" w:type="dxa"/>
            <w:tcBorders>
              <w:top w:val="nil"/>
              <w:left w:val="single" w:sz="4" w:space="0" w:color="auto"/>
              <w:bottom w:val="single" w:sz="4" w:space="0" w:color="auto"/>
              <w:right w:val="single" w:sz="4" w:space="0" w:color="auto"/>
            </w:tcBorders>
          </w:tcPr>
          <w:p w14:paraId="2FE8622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0109789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362E75B" w14:textId="77777777" w:rsidR="006F6378" w:rsidRPr="00C30686" w:rsidRDefault="006F6378" w:rsidP="0094020B">
            <w:pPr>
              <w:pStyle w:val="TAC"/>
              <w:rPr>
                <w:rFonts w:eastAsiaTheme="minorEastAsia"/>
                <w:lang w:val="en-US" w:eastAsia="zh-CN"/>
              </w:rPr>
            </w:pPr>
            <w:r w:rsidRPr="00C30686">
              <w:rPr>
                <w:color w:val="000000"/>
                <w:lang w:eastAsia="zh-CN"/>
              </w:rPr>
              <w:t>n26</w:t>
            </w:r>
          </w:p>
        </w:tc>
        <w:tc>
          <w:tcPr>
            <w:tcW w:w="4356" w:type="dxa"/>
            <w:tcBorders>
              <w:top w:val="single" w:sz="4" w:space="0" w:color="auto"/>
              <w:left w:val="single" w:sz="4" w:space="0" w:color="auto"/>
              <w:bottom w:val="single" w:sz="4" w:space="0" w:color="auto"/>
              <w:right w:val="single" w:sz="4" w:space="0" w:color="auto"/>
            </w:tcBorders>
            <w:vAlign w:val="center"/>
          </w:tcPr>
          <w:p w14:paraId="64526CFE"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5, 10, 15, 20, 25, 30</w:t>
            </w:r>
          </w:p>
        </w:tc>
        <w:tc>
          <w:tcPr>
            <w:tcW w:w="2445" w:type="dxa"/>
            <w:tcBorders>
              <w:top w:val="nil"/>
              <w:left w:val="single" w:sz="4" w:space="0" w:color="auto"/>
              <w:bottom w:val="single" w:sz="4" w:space="0" w:color="auto"/>
              <w:right w:val="single" w:sz="4" w:space="0" w:color="auto"/>
            </w:tcBorders>
            <w:vAlign w:val="center"/>
          </w:tcPr>
          <w:p w14:paraId="492C36E5" w14:textId="77777777" w:rsidR="006F6378" w:rsidRPr="00C30686" w:rsidRDefault="006F6378" w:rsidP="0094020B">
            <w:pPr>
              <w:pStyle w:val="TAC"/>
              <w:rPr>
                <w:rFonts w:eastAsiaTheme="minorEastAsia"/>
                <w:lang w:val="en-US" w:eastAsia="zh-CN"/>
              </w:rPr>
            </w:pPr>
          </w:p>
        </w:tc>
      </w:tr>
      <w:tr w:rsidR="006F6378" w:rsidRPr="00C30686" w14:paraId="3438B3BC" w14:textId="77777777" w:rsidTr="004F423A">
        <w:trPr>
          <w:trHeight w:val="29"/>
        </w:trPr>
        <w:tc>
          <w:tcPr>
            <w:tcW w:w="2742" w:type="dxa"/>
            <w:tcBorders>
              <w:top w:val="single" w:sz="4" w:space="0" w:color="auto"/>
              <w:left w:val="single" w:sz="4" w:space="0" w:color="auto"/>
              <w:bottom w:val="nil"/>
              <w:right w:val="single" w:sz="4" w:space="0" w:color="auto"/>
            </w:tcBorders>
          </w:tcPr>
          <w:p w14:paraId="5FE18A2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CA_n3B-n7A-n26(2A)</w:t>
            </w:r>
          </w:p>
        </w:tc>
        <w:tc>
          <w:tcPr>
            <w:tcW w:w="2785" w:type="dxa"/>
            <w:tcBorders>
              <w:top w:val="single" w:sz="4" w:space="0" w:color="auto"/>
              <w:left w:val="single" w:sz="4" w:space="0" w:color="auto"/>
              <w:bottom w:val="nil"/>
              <w:right w:val="single" w:sz="4" w:space="0" w:color="auto"/>
            </w:tcBorders>
            <w:vAlign w:val="center"/>
          </w:tcPr>
          <w:p w14:paraId="6A7DCF9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CA_n3A-n7A</w:t>
            </w:r>
          </w:p>
          <w:p w14:paraId="77918A0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CA_n3A-n26A</w:t>
            </w:r>
          </w:p>
          <w:p w14:paraId="256914E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CA_n7A-n26A</w:t>
            </w:r>
          </w:p>
        </w:tc>
        <w:tc>
          <w:tcPr>
            <w:tcW w:w="1259" w:type="dxa"/>
            <w:tcBorders>
              <w:top w:val="single" w:sz="4" w:space="0" w:color="auto"/>
              <w:left w:val="single" w:sz="4" w:space="0" w:color="auto"/>
              <w:bottom w:val="single" w:sz="4" w:space="0" w:color="auto"/>
              <w:right w:val="single" w:sz="4" w:space="0" w:color="auto"/>
            </w:tcBorders>
            <w:vAlign w:val="center"/>
          </w:tcPr>
          <w:p w14:paraId="4B5373D3" w14:textId="77777777" w:rsidR="006F6378" w:rsidRPr="00C30686" w:rsidRDefault="006F6378" w:rsidP="0094020B">
            <w:pPr>
              <w:pStyle w:val="TAC"/>
              <w:rPr>
                <w:rFonts w:eastAsiaTheme="minorEastAsia"/>
                <w:lang w:val="en-US" w:eastAsia="zh-CN"/>
              </w:rPr>
            </w:pPr>
            <w:r w:rsidRPr="00C30686">
              <w:rPr>
                <w:rFonts w:eastAsiaTheme="minorEastAsia"/>
                <w:color w:val="000000"/>
              </w:rPr>
              <w:t>n3</w:t>
            </w:r>
          </w:p>
        </w:tc>
        <w:tc>
          <w:tcPr>
            <w:tcW w:w="4356" w:type="dxa"/>
            <w:tcBorders>
              <w:top w:val="single" w:sz="4" w:space="0" w:color="auto"/>
              <w:left w:val="single" w:sz="4" w:space="0" w:color="auto"/>
              <w:bottom w:val="single" w:sz="4" w:space="0" w:color="auto"/>
              <w:right w:val="single" w:sz="4" w:space="0" w:color="auto"/>
            </w:tcBorders>
            <w:vAlign w:val="center"/>
          </w:tcPr>
          <w:p w14:paraId="5B8F4F4D"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szCs w:val="18"/>
                <w:lang w:val="en-US" w:eastAsia="zh-CN" w:bidi="ar"/>
              </w:rPr>
              <w:t>CA_n3B_BCS0</w:t>
            </w:r>
          </w:p>
        </w:tc>
        <w:tc>
          <w:tcPr>
            <w:tcW w:w="2445" w:type="dxa"/>
            <w:tcBorders>
              <w:top w:val="single" w:sz="4" w:space="0" w:color="auto"/>
              <w:left w:val="single" w:sz="4" w:space="0" w:color="auto"/>
              <w:bottom w:val="nil"/>
              <w:right w:val="single" w:sz="4" w:space="0" w:color="auto"/>
            </w:tcBorders>
            <w:vAlign w:val="center"/>
          </w:tcPr>
          <w:p w14:paraId="23E21B2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3EF2744E" w14:textId="77777777" w:rsidTr="004F423A">
        <w:trPr>
          <w:trHeight w:val="29"/>
        </w:trPr>
        <w:tc>
          <w:tcPr>
            <w:tcW w:w="2742" w:type="dxa"/>
            <w:tcBorders>
              <w:top w:val="nil"/>
              <w:left w:val="single" w:sz="4" w:space="0" w:color="auto"/>
              <w:bottom w:val="nil"/>
              <w:right w:val="single" w:sz="4" w:space="0" w:color="auto"/>
            </w:tcBorders>
            <w:vAlign w:val="center"/>
          </w:tcPr>
          <w:p w14:paraId="7E5403D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824596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5876A10" w14:textId="77777777" w:rsidR="006F6378" w:rsidRPr="00C30686" w:rsidRDefault="006F6378" w:rsidP="0094020B">
            <w:pPr>
              <w:pStyle w:val="TAC"/>
              <w:rPr>
                <w:rFonts w:eastAsiaTheme="minorEastAsia"/>
                <w:lang w:val="en-US" w:eastAsia="zh-CN"/>
              </w:rPr>
            </w:pPr>
            <w:r w:rsidRPr="00C30686">
              <w:rPr>
                <w:rFonts w:eastAsiaTheme="minorEastAsia"/>
                <w:color w:val="000000"/>
              </w:rPr>
              <w:t>n7</w:t>
            </w:r>
          </w:p>
        </w:tc>
        <w:tc>
          <w:tcPr>
            <w:tcW w:w="4356" w:type="dxa"/>
            <w:tcBorders>
              <w:top w:val="single" w:sz="4" w:space="0" w:color="auto"/>
              <w:left w:val="single" w:sz="4" w:space="0" w:color="auto"/>
              <w:bottom w:val="single" w:sz="4" w:space="0" w:color="auto"/>
              <w:right w:val="single" w:sz="4" w:space="0" w:color="auto"/>
            </w:tcBorders>
            <w:vAlign w:val="center"/>
          </w:tcPr>
          <w:p w14:paraId="56FCBBF5"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szCs w:val="18"/>
                <w:lang w:val="en-US" w:eastAsia="zh-CN" w:bidi="ar"/>
              </w:rPr>
              <w:t>5, 10, 15, 20, 25, 30</w:t>
            </w:r>
            <w:r w:rsidRPr="00C30686">
              <w:rPr>
                <w:rFonts w:cs="Arial" w:hint="eastAsia"/>
                <w:szCs w:val="18"/>
                <w:lang w:val="en-US" w:eastAsia="zh-CN" w:bidi="ar"/>
              </w:rPr>
              <w:t xml:space="preserve">, </w:t>
            </w:r>
            <w:r w:rsidRPr="00C30686">
              <w:rPr>
                <w:rFonts w:cs="Arial"/>
                <w:szCs w:val="18"/>
                <w:lang w:val="en-US" w:eastAsia="zh-CN" w:bidi="ar"/>
              </w:rPr>
              <w:t xml:space="preserve">35, </w:t>
            </w:r>
            <w:r w:rsidRPr="00C30686">
              <w:rPr>
                <w:rFonts w:cs="Arial" w:hint="eastAsia"/>
                <w:szCs w:val="18"/>
                <w:lang w:val="en-US" w:eastAsia="zh-CN" w:bidi="ar"/>
              </w:rPr>
              <w:t>40</w:t>
            </w:r>
            <w:r w:rsidRPr="00C30686">
              <w:rPr>
                <w:rFonts w:cs="Arial"/>
                <w:szCs w:val="18"/>
                <w:lang w:val="en-US" w:eastAsia="zh-CN" w:bidi="ar"/>
              </w:rPr>
              <w:t>, 50</w:t>
            </w:r>
          </w:p>
        </w:tc>
        <w:tc>
          <w:tcPr>
            <w:tcW w:w="2445" w:type="dxa"/>
            <w:tcBorders>
              <w:top w:val="nil"/>
              <w:left w:val="single" w:sz="4" w:space="0" w:color="auto"/>
              <w:bottom w:val="nil"/>
              <w:right w:val="single" w:sz="4" w:space="0" w:color="auto"/>
            </w:tcBorders>
            <w:vAlign w:val="center"/>
          </w:tcPr>
          <w:p w14:paraId="38C37F2B" w14:textId="77777777" w:rsidR="006F6378" w:rsidRPr="00C30686" w:rsidRDefault="006F6378" w:rsidP="0094020B">
            <w:pPr>
              <w:pStyle w:val="TAC"/>
              <w:rPr>
                <w:rFonts w:eastAsiaTheme="minorEastAsia"/>
                <w:lang w:val="en-US" w:eastAsia="zh-CN"/>
              </w:rPr>
            </w:pPr>
          </w:p>
        </w:tc>
      </w:tr>
      <w:tr w:rsidR="006F6378" w:rsidRPr="00C30686" w14:paraId="3A2C8E0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664AC7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0F38A8F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BB803CD" w14:textId="77777777" w:rsidR="006F6378" w:rsidRPr="00C30686" w:rsidRDefault="006F6378" w:rsidP="0094020B">
            <w:pPr>
              <w:pStyle w:val="TAC"/>
              <w:rPr>
                <w:rFonts w:eastAsiaTheme="minorEastAsia"/>
                <w:lang w:val="en-US" w:eastAsia="zh-CN"/>
              </w:rPr>
            </w:pPr>
            <w:r w:rsidRPr="00C30686">
              <w:rPr>
                <w:color w:val="000000"/>
                <w:lang w:eastAsia="zh-CN"/>
              </w:rPr>
              <w:t>n26</w:t>
            </w:r>
          </w:p>
        </w:tc>
        <w:tc>
          <w:tcPr>
            <w:tcW w:w="4356" w:type="dxa"/>
            <w:tcBorders>
              <w:top w:val="single" w:sz="4" w:space="0" w:color="auto"/>
              <w:left w:val="single" w:sz="4" w:space="0" w:color="auto"/>
              <w:bottom w:val="single" w:sz="4" w:space="0" w:color="auto"/>
              <w:right w:val="single" w:sz="4" w:space="0" w:color="auto"/>
            </w:tcBorders>
            <w:vAlign w:val="center"/>
          </w:tcPr>
          <w:p w14:paraId="2D7675B0"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szCs w:val="18"/>
                <w:lang w:val="en-US" w:eastAsia="zh-CN" w:bidi="ar"/>
              </w:rPr>
              <w:t>CA_n26(2A)_BCS0</w:t>
            </w:r>
          </w:p>
        </w:tc>
        <w:tc>
          <w:tcPr>
            <w:tcW w:w="2445" w:type="dxa"/>
            <w:tcBorders>
              <w:top w:val="nil"/>
              <w:left w:val="single" w:sz="4" w:space="0" w:color="auto"/>
              <w:bottom w:val="single" w:sz="4" w:space="0" w:color="auto"/>
              <w:right w:val="single" w:sz="4" w:space="0" w:color="auto"/>
            </w:tcBorders>
            <w:vAlign w:val="center"/>
          </w:tcPr>
          <w:p w14:paraId="348DACD7" w14:textId="77777777" w:rsidR="006F6378" w:rsidRPr="00C30686" w:rsidRDefault="006F6378" w:rsidP="0094020B">
            <w:pPr>
              <w:pStyle w:val="TAC"/>
              <w:rPr>
                <w:rFonts w:eastAsiaTheme="minorEastAsia"/>
                <w:lang w:val="en-US" w:eastAsia="zh-CN"/>
              </w:rPr>
            </w:pPr>
          </w:p>
        </w:tc>
      </w:tr>
      <w:tr w:rsidR="006F6378" w:rsidRPr="00C30686" w14:paraId="674F6338" w14:textId="77777777" w:rsidTr="004F423A">
        <w:trPr>
          <w:trHeight w:val="29"/>
        </w:trPr>
        <w:tc>
          <w:tcPr>
            <w:tcW w:w="2742" w:type="dxa"/>
            <w:tcBorders>
              <w:top w:val="single" w:sz="4" w:space="0" w:color="auto"/>
              <w:left w:val="single" w:sz="4" w:space="0" w:color="auto"/>
              <w:bottom w:val="nil"/>
              <w:right w:val="single" w:sz="4" w:space="0" w:color="auto"/>
            </w:tcBorders>
          </w:tcPr>
          <w:p w14:paraId="5A512E7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CA_n3B-n7B-n26A</w:t>
            </w:r>
          </w:p>
        </w:tc>
        <w:tc>
          <w:tcPr>
            <w:tcW w:w="2785" w:type="dxa"/>
            <w:tcBorders>
              <w:top w:val="single" w:sz="4" w:space="0" w:color="auto"/>
              <w:left w:val="single" w:sz="4" w:space="0" w:color="auto"/>
              <w:bottom w:val="nil"/>
              <w:right w:val="single" w:sz="4" w:space="0" w:color="auto"/>
            </w:tcBorders>
            <w:vAlign w:val="center"/>
          </w:tcPr>
          <w:p w14:paraId="777013C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CA_n3A-n7A</w:t>
            </w:r>
          </w:p>
          <w:p w14:paraId="21B3618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CA_n3A-n26A</w:t>
            </w:r>
          </w:p>
          <w:p w14:paraId="79B166B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CA_n7A-n26A</w:t>
            </w:r>
          </w:p>
          <w:p w14:paraId="25BE38D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CA_n7B</w:t>
            </w:r>
          </w:p>
        </w:tc>
        <w:tc>
          <w:tcPr>
            <w:tcW w:w="1259" w:type="dxa"/>
            <w:tcBorders>
              <w:top w:val="single" w:sz="4" w:space="0" w:color="auto"/>
              <w:left w:val="single" w:sz="4" w:space="0" w:color="auto"/>
              <w:bottom w:val="single" w:sz="4" w:space="0" w:color="auto"/>
              <w:right w:val="single" w:sz="4" w:space="0" w:color="auto"/>
            </w:tcBorders>
            <w:vAlign w:val="center"/>
          </w:tcPr>
          <w:p w14:paraId="0D96AEED" w14:textId="77777777" w:rsidR="006F6378" w:rsidRPr="00C30686" w:rsidRDefault="006F6378" w:rsidP="0094020B">
            <w:pPr>
              <w:pStyle w:val="TAC"/>
              <w:rPr>
                <w:rFonts w:eastAsiaTheme="minorEastAsia"/>
                <w:lang w:val="en-US" w:eastAsia="zh-CN"/>
              </w:rPr>
            </w:pPr>
            <w:r w:rsidRPr="00C30686">
              <w:rPr>
                <w:rFonts w:eastAsiaTheme="minorEastAsia"/>
                <w:color w:val="000000"/>
              </w:rPr>
              <w:t>n3</w:t>
            </w:r>
          </w:p>
        </w:tc>
        <w:tc>
          <w:tcPr>
            <w:tcW w:w="4356" w:type="dxa"/>
            <w:tcBorders>
              <w:top w:val="single" w:sz="4" w:space="0" w:color="auto"/>
              <w:left w:val="single" w:sz="4" w:space="0" w:color="auto"/>
              <w:bottom w:val="single" w:sz="4" w:space="0" w:color="auto"/>
              <w:right w:val="single" w:sz="4" w:space="0" w:color="auto"/>
            </w:tcBorders>
            <w:vAlign w:val="center"/>
          </w:tcPr>
          <w:p w14:paraId="68C17D62"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szCs w:val="18"/>
                <w:lang w:val="en-US" w:eastAsia="zh-CN" w:bidi="ar"/>
              </w:rPr>
              <w:t>CA_n3B_BCS0</w:t>
            </w:r>
          </w:p>
        </w:tc>
        <w:tc>
          <w:tcPr>
            <w:tcW w:w="2445" w:type="dxa"/>
            <w:tcBorders>
              <w:top w:val="single" w:sz="4" w:space="0" w:color="auto"/>
              <w:left w:val="single" w:sz="4" w:space="0" w:color="auto"/>
              <w:bottom w:val="nil"/>
              <w:right w:val="single" w:sz="4" w:space="0" w:color="auto"/>
            </w:tcBorders>
            <w:vAlign w:val="center"/>
          </w:tcPr>
          <w:p w14:paraId="61F3F6C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0469BDA0" w14:textId="77777777" w:rsidTr="004F423A">
        <w:trPr>
          <w:trHeight w:val="29"/>
        </w:trPr>
        <w:tc>
          <w:tcPr>
            <w:tcW w:w="2742" w:type="dxa"/>
            <w:tcBorders>
              <w:top w:val="nil"/>
              <w:left w:val="single" w:sz="4" w:space="0" w:color="auto"/>
              <w:bottom w:val="nil"/>
              <w:right w:val="single" w:sz="4" w:space="0" w:color="auto"/>
            </w:tcBorders>
          </w:tcPr>
          <w:p w14:paraId="6B9E524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3C66B9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E197F80" w14:textId="77777777" w:rsidR="006F6378" w:rsidRPr="00C30686" w:rsidRDefault="006F6378" w:rsidP="0094020B">
            <w:pPr>
              <w:pStyle w:val="TAC"/>
              <w:rPr>
                <w:rFonts w:eastAsiaTheme="minorEastAsia"/>
                <w:lang w:val="en-US" w:eastAsia="zh-CN"/>
              </w:rPr>
            </w:pPr>
            <w:r w:rsidRPr="00C30686">
              <w:rPr>
                <w:rFonts w:eastAsiaTheme="minorEastAsia"/>
                <w:color w:val="000000"/>
              </w:rPr>
              <w:t>n7</w:t>
            </w:r>
          </w:p>
        </w:tc>
        <w:tc>
          <w:tcPr>
            <w:tcW w:w="4356" w:type="dxa"/>
            <w:tcBorders>
              <w:top w:val="single" w:sz="4" w:space="0" w:color="auto"/>
              <w:left w:val="single" w:sz="4" w:space="0" w:color="auto"/>
              <w:bottom w:val="single" w:sz="4" w:space="0" w:color="auto"/>
              <w:right w:val="single" w:sz="4" w:space="0" w:color="auto"/>
            </w:tcBorders>
            <w:vAlign w:val="center"/>
          </w:tcPr>
          <w:p w14:paraId="133D4BF0"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szCs w:val="18"/>
                <w:lang w:val="en-US" w:eastAsia="zh-CN" w:bidi="ar"/>
              </w:rPr>
              <w:t>CA_n7B_BCS0</w:t>
            </w:r>
          </w:p>
        </w:tc>
        <w:tc>
          <w:tcPr>
            <w:tcW w:w="2445" w:type="dxa"/>
            <w:tcBorders>
              <w:top w:val="nil"/>
              <w:left w:val="single" w:sz="4" w:space="0" w:color="auto"/>
              <w:bottom w:val="nil"/>
              <w:right w:val="single" w:sz="4" w:space="0" w:color="auto"/>
            </w:tcBorders>
            <w:vAlign w:val="center"/>
          </w:tcPr>
          <w:p w14:paraId="3196E206" w14:textId="77777777" w:rsidR="006F6378" w:rsidRPr="00C30686" w:rsidRDefault="006F6378" w:rsidP="0094020B">
            <w:pPr>
              <w:pStyle w:val="TAC"/>
              <w:rPr>
                <w:rFonts w:eastAsiaTheme="minorEastAsia"/>
                <w:lang w:val="en-US" w:eastAsia="zh-CN"/>
              </w:rPr>
            </w:pPr>
          </w:p>
        </w:tc>
      </w:tr>
      <w:tr w:rsidR="006F6378" w:rsidRPr="00C30686" w14:paraId="12745217" w14:textId="77777777" w:rsidTr="004F423A">
        <w:trPr>
          <w:trHeight w:val="29"/>
        </w:trPr>
        <w:tc>
          <w:tcPr>
            <w:tcW w:w="2742" w:type="dxa"/>
            <w:tcBorders>
              <w:top w:val="nil"/>
              <w:left w:val="single" w:sz="4" w:space="0" w:color="auto"/>
              <w:bottom w:val="single" w:sz="4" w:space="0" w:color="auto"/>
              <w:right w:val="single" w:sz="4" w:space="0" w:color="auto"/>
            </w:tcBorders>
          </w:tcPr>
          <w:p w14:paraId="679C548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7362A73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AB6A8DA" w14:textId="77777777" w:rsidR="006F6378" w:rsidRPr="00C30686" w:rsidRDefault="006F6378" w:rsidP="0094020B">
            <w:pPr>
              <w:pStyle w:val="TAC"/>
              <w:rPr>
                <w:rFonts w:eastAsiaTheme="minorEastAsia"/>
                <w:lang w:val="en-US" w:eastAsia="zh-CN"/>
              </w:rPr>
            </w:pPr>
            <w:r w:rsidRPr="00C30686">
              <w:rPr>
                <w:color w:val="000000"/>
                <w:lang w:eastAsia="zh-CN"/>
              </w:rPr>
              <w:t>n26</w:t>
            </w:r>
          </w:p>
        </w:tc>
        <w:tc>
          <w:tcPr>
            <w:tcW w:w="4356" w:type="dxa"/>
            <w:tcBorders>
              <w:top w:val="single" w:sz="4" w:space="0" w:color="auto"/>
              <w:left w:val="single" w:sz="4" w:space="0" w:color="auto"/>
              <w:bottom w:val="single" w:sz="4" w:space="0" w:color="auto"/>
              <w:right w:val="single" w:sz="4" w:space="0" w:color="auto"/>
            </w:tcBorders>
            <w:vAlign w:val="center"/>
          </w:tcPr>
          <w:p w14:paraId="3C787702"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5, 10, 15, 20, 25, 30</w:t>
            </w:r>
          </w:p>
        </w:tc>
        <w:tc>
          <w:tcPr>
            <w:tcW w:w="2445" w:type="dxa"/>
            <w:tcBorders>
              <w:top w:val="nil"/>
              <w:left w:val="single" w:sz="4" w:space="0" w:color="auto"/>
              <w:bottom w:val="single" w:sz="4" w:space="0" w:color="auto"/>
              <w:right w:val="single" w:sz="4" w:space="0" w:color="auto"/>
            </w:tcBorders>
            <w:vAlign w:val="center"/>
          </w:tcPr>
          <w:p w14:paraId="747A49F6" w14:textId="77777777" w:rsidR="006F6378" w:rsidRPr="00C30686" w:rsidRDefault="006F6378" w:rsidP="0094020B">
            <w:pPr>
              <w:pStyle w:val="TAC"/>
              <w:rPr>
                <w:rFonts w:eastAsiaTheme="minorEastAsia"/>
                <w:lang w:val="en-US" w:eastAsia="zh-CN"/>
              </w:rPr>
            </w:pPr>
          </w:p>
        </w:tc>
      </w:tr>
      <w:tr w:rsidR="006F6378" w:rsidRPr="00C30686" w14:paraId="0A6423A6" w14:textId="77777777" w:rsidTr="004F423A">
        <w:trPr>
          <w:trHeight w:val="29"/>
        </w:trPr>
        <w:tc>
          <w:tcPr>
            <w:tcW w:w="2742" w:type="dxa"/>
            <w:tcBorders>
              <w:top w:val="single" w:sz="4" w:space="0" w:color="auto"/>
              <w:left w:val="single" w:sz="4" w:space="0" w:color="auto"/>
              <w:bottom w:val="nil"/>
              <w:right w:val="single" w:sz="4" w:space="0" w:color="auto"/>
            </w:tcBorders>
          </w:tcPr>
          <w:p w14:paraId="137DE93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CA_n3B-n7B-n26(2A)</w:t>
            </w:r>
          </w:p>
        </w:tc>
        <w:tc>
          <w:tcPr>
            <w:tcW w:w="2785" w:type="dxa"/>
            <w:tcBorders>
              <w:top w:val="single" w:sz="4" w:space="0" w:color="auto"/>
              <w:left w:val="single" w:sz="4" w:space="0" w:color="auto"/>
              <w:bottom w:val="nil"/>
              <w:right w:val="single" w:sz="4" w:space="0" w:color="auto"/>
            </w:tcBorders>
            <w:vAlign w:val="center"/>
          </w:tcPr>
          <w:p w14:paraId="60699B6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CA_n3A-n7A</w:t>
            </w:r>
          </w:p>
          <w:p w14:paraId="4E7CB5B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CA_n3A-n26A</w:t>
            </w:r>
          </w:p>
          <w:p w14:paraId="2154C0E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CA_n7A-n26A</w:t>
            </w:r>
          </w:p>
        </w:tc>
        <w:tc>
          <w:tcPr>
            <w:tcW w:w="1259" w:type="dxa"/>
            <w:tcBorders>
              <w:top w:val="single" w:sz="4" w:space="0" w:color="auto"/>
              <w:left w:val="single" w:sz="4" w:space="0" w:color="auto"/>
              <w:bottom w:val="single" w:sz="4" w:space="0" w:color="auto"/>
              <w:right w:val="single" w:sz="4" w:space="0" w:color="auto"/>
            </w:tcBorders>
            <w:vAlign w:val="center"/>
          </w:tcPr>
          <w:p w14:paraId="4B79C61F" w14:textId="77777777" w:rsidR="006F6378" w:rsidRPr="00C30686" w:rsidRDefault="006F6378" w:rsidP="0094020B">
            <w:pPr>
              <w:pStyle w:val="TAC"/>
              <w:rPr>
                <w:rFonts w:eastAsiaTheme="minorEastAsia"/>
                <w:lang w:val="en-US" w:eastAsia="zh-CN"/>
              </w:rPr>
            </w:pPr>
            <w:r w:rsidRPr="00C30686">
              <w:rPr>
                <w:rFonts w:eastAsiaTheme="minorEastAsia"/>
                <w:color w:val="000000"/>
              </w:rPr>
              <w:t>n3</w:t>
            </w:r>
          </w:p>
        </w:tc>
        <w:tc>
          <w:tcPr>
            <w:tcW w:w="4356" w:type="dxa"/>
            <w:tcBorders>
              <w:top w:val="single" w:sz="4" w:space="0" w:color="auto"/>
              <w:left w:val="single" w:sz="4" w:space="0" w:color="auto"/>
              <w:bottom w:val="single" w:sz="4" w:space="0" w:color="auto"/>
              <w:right w:val="single" w:sz="4" w:space="0" w:color="auto"/>
            </w:tcBorders>
            <w:vAlign w:val="center"/>
          </w:tcPr>
          <w:p w14:paraId="19B2696F"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szCs w:val="18"/>
                <w:lang w:val="en-US" w:eastAsia="zh-CN" w:bidi="ar"/>
              </w:rPr>
              <w:t>CA_n3B_BCS0</w:t>
            </w:r>
          </w:p>
        </w:tc>
        <w:tc>
          <w:tcPr>
            <w:tcW w:w="2445" w:type="dxa"/>
            <w:tcBorders>
              <w:top w:val="single" w:sz="4" w:space="0" w:color="auto"/>
              <w:left w:val="single" w:sz="4" w:space="0" w:color="auto"/>
              <w:bottom w:val="nil"/>
              <w:right w:val="single" w:sz="4" w:space="0" w:color="auto"/>
            </w:tcBorders>
            <w:vAlign w:val="center"/>
          </w:tcPr>
          <w:p w14:paraId="6C83767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0D9155C3" w14:textId="77777777" w:rsidTr="004F423A">
        <w:trPr>
          <w:trHeight w:val="29"/>
        </w:trPr>
        <w:tc>
          <w:tcPr>
            <w:tcW w:w="2742" w:type="dxa"/>
            <w:tcBorders>
              <w:top w:val="nil"/>
              <w:left w:val="single" w:sz="4" w:space="0" w:color="auto"/>
              <w:bottom w:val="nil"/>
              <w:right w:val="single" w:sz="4" w:space="0" w:color="auto"/>
            </w:tcBorders>
            <w:vAlign w:val="center"/>
          </w:tcPr>
          <w:p w14:paraId="3EB8532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05B9DD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5C33FAA" w14:textId="77777777" w:rsidR="006F6378" w:rsidRPr="00C30686" w:rsidRDefault="006F6378" w:rsidP="0094020B">
            <w:pPr>
              <w:pStyle w:val="TAC"/>
              <w:rPr>
                <w:rFonts w:eastAsiaTheme="minorEastAsia"/>
                <w:lang w:val="en-US" w:eastAsia="zh-CN"/>
              </w:rPr>
            </w:pPr>
            <w:r w:rsidRPr="00C30686">
              <w:rPr>
                <w:rFonts w:eastAsiaTheme="minorEastAsia"/>
                <w:color w:val="000000"/>
              </w:rPr>
              <w:t>n7</w:t>
            </w:r>
          </w:p>
        </w:tc>
        <w:tc>
          <w:tcPr>
            <w:tcW w:w="4356" w:type="dxa"/>
            <w:tcBorders>
              <w:top w:val="single" w:sz="4" w:space="0" w:color="auto"/>
              <w:left w:val="single" w:sz="4" w:space="0" w:color="auto"/>
              <w:bottom w:val="single" w:sz="4" w:space="0" w:color="auto"/>
              <w:right w:val="single" w:sz="4" w:space="0" w:color="auto"/>
            </w:tcBorders>
            <w:vAlign w:val="center"/>
          </w:tcPr>
          <w:p w14:paraId="7E6E0836"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szCs w:val="18"/>
                <w:lang w:val="en-US" w:eastAsia="zh-CN" w:bidi="ar"/>
              </w:rPr>
              <w:t>CA_n7B_BCS0</w:t>
            </w:r>
          </w:p>
        </w:tc>
        <w:tc>
          <w:tcPr>
            <w:tcW w:w="2445" w:type="dxa"/>
            <w:tcBorders>
              <w:top w:val="nil"/>
              <w:left w:val="single" w:sz="4" w:space="0" w:color="auto"/>
              <w:bottom w:val="nil"/>
              <w:right w:val="single" w:sz="4" w:space="0" w:color="auto"/>
            </w:tcBorders>
            <w:vAlign w:val="center"/>
          </w:tcPr>
          <w:p w14:paraId="5E3E0D4E" w14:textId="77777777" w:rsidR="006F6378" w:rsidRPr="00C30686" w:rsidRDefault="006F6378" w:rsidP="0094020B">
            <w:pPr>
              <w:pStyle w:val="TAC"/>
              <w:rPr>
                <w:rFonts w:eastAsiaTheme="minorEastAsia"/>
                <w:lang w:val="en-US" w:eastAsia="zh-CN"/>
              </w:rPr>
            </w:pPr>
          </w:p>
        </w:tc>
      </w:tr>
      <w:tr w:rsidR="006F6378" w:rsidRPr="00C30686" w14:paraId="04124DF3"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B93C6F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0F44191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28365C4" w14:textId="77777777" w:rsidR="006F6378" w:rsidRPr="00C30686" w:rsidRDefault="006F6378" w:rsidP="0094020B">
            <w:pPr>
              <w:pStyle w:val="TAC"/>
              <w:rPr>
                <w:rFonts w:eastAsiaTheme="minorEastAsia"/>
                <w:lang w:val="en-US" w:eastAsia="zh-CN"/>
              </w:rPr>
            </w:pPr>
            <w:r w:rsidRPr="00C30686">
              <w:rPr>
                <w:color w:val="000000"/>
                <w:lang w:eastAsia="zh-CN"/>
              </w:rPr>
              <w:t>n26</w:t>
            </w:r>
          </w:p>
        </w:tc>
        <w:tc>
          <w:tcPr>
            <w:tcW w:w="4356" w:type="dxa"/>
            <w:tcBorders>
              <w:top w:val="single" w:sz="4" w:space="0" w:color="auto"/>
              <w:left w:val="single" w:sz="4" w:space="0" w:color="auto"/>
              <w:bottom w:val="single" w:sz="4" w:space="0" w:color="auto"/>
              <w:right w:val="single" w:sz="4" w:space="0" w:color="auto"/>
            </w:tcBorders>
            <w:vAlign w:val="center"/>
          </w:tcPr>
          <w:p w14:paraId="45E3E4F2"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szCs w:val="18"/>
                <w:lang w:val="en-US" w:eastAsia="zh-CN" w:bidi="ar"/>
              </w:rPr>
              <w:t>CA_n26(2A)_BCS0</w:t>
            </w:r>
          </w:p>
        </w:tc>
        <w:tc>
          <w:tcPr>
            <w:tcW w:w="2445" w:type="dxa"/>
            <w:tcBorders>
              <w:top w:val="nil"/>
              <w:left w:val="single" w:sz="4" w:space="0" w:color="auto"/>
              <w:bottom w:val="single" w:sz="4" w:space="0" w:color="auto"/>
              <w:right w:val="single" w:sz="4" w:space="0" w:color="auto"/>
            </w:tcBorders>
            <w:vAlign w:val="center"/>
          </w:tcPr>
          <w:p w14:paraId="52D30276" w14:textId="77777777" w:rsidR="006F6378" w:rsidRPr="00C30686" w:rsidRDefault="006F6378" w:rsidP="0094020B">
            <w:pPr>
              <w:pStyle w:val="TAC"/>
              <w:rPr>
                <w:rFonts w:eastAsiaTheme="minorEastAsia"/>
                <w:lang w:val="en-US" w:eastAsia="zh-CN"/>
              </w:rPr>
            </w:pPr>
          </w:p>
        </w:tc>
      </w:tr>
      <w:tr w:rsidR="006F6378" w:rsidRPr="00C30686" w14:paraId="468D06DF"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D45180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w:t>
            </w:r>
            <w:r w:rsidRPr="00C30686">
              <w:rPr>
                <w:rFonts w:eastAsiaTheme="minorEastAsia"/>
                <w:lang w:val="sv-SE" w:eastAsia="ja-JP"/>
              </w:rPr>
              <w:t>A</w:t>
            </w:r>
            <w:r w:rsidRPr="00C30686">
              <w:rPr>
                <w:rFonts w:eastAsiaTheme="minorEastAsia"/>
                <w:lang w:val="sv-SE" w:eastAsia="zh-CN"/>
              </w:rPr>
              <w:t>-n7A-n28A</w:t>
            </w:r>
          </w:p>
        </w:tc>
        <w:tc>
          <w:tcPr>
            <w:tcW w:w="2785" w:type="dxa"/>
            <w:tcBorders>
              <w:top w:val="single" w:sz="4" w:space="0" w:color="auto"/>
              <w:left w:val="single" w:sz="4" w:space="0" w:color="auto"/>
              <w:bottom w:val="nil"/>
              <w:right w:val="single" w:sz="4" w:space="0" w:color="auto"/>
            </w:tcBorders>
            <w:vAlign w:val="center"/>
          </w:tcPr>
          <w:p w14:paraId="6EB7999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148BEF8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5771C8F7"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bidi="ar"/>
              </w:rPr>
              <w:t>5, 10, 15, 20, 25, 30</w:t>
            </w:r>
          </w:p>
        </w:tc>
        <w:tc>
          <w:tcPr>
            <w:tcW w:w="2445" w:type="dxa"/>
            <w:tcBorders>
              <w:top w:val="single" w:sz="4" w:space="0" w:color="auto"/>
              <w:left w:val="single" w:sz="4" w:space="0" w:color="auto"/>
              <w:bottom w:val="nil"/>
              <w:right w:val="single" w:sz="4" w:space="0" w:color="auto"/>
            </w:tcBorders>
            <w:vAlign w:val="center"/>
          </w:tcPr>
          <w:p w14:paraId="4337964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0D5DD23D" w14:textId="77777777" w:rsidTr="004F423A">
        <w:trPr>
          <w:trHeight w:val="29"/>
        </w:trPr>
        <w:tc>
          <w:tcPr>
            <w:tcW w:w="2742" w:type="dxa"/>
            <w:tcBorders>
              <w:top w:val="nil"/>
              <w:left w:val="single" w:sz="4" w:space="0" w:color="auto"/>
              <w:bottom w:val="nil"/>
              <w:right w:val="single" w:sz="4" w:space="0" w:color="auto"/>
            </w:tcBorders>
            <w:vAlign w:val="center"/>
          </w:tcPr>
          <w:p w14:paraId="2B4D742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56CC4A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8C1B42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4A2A1D4E"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bidi="ar"/>
              </w:rPr>
              <w:t>5, 10, 15, 20, 25, 30, 40, 50</w:t>
            </w:r>
          </w:p>
        </w:tc>
        <w:tc>
          <w:tcPr>
            <w:tcW w:w="2445" w:type="dxa"/>
            <w:tcBorders>
              <w:top w:val="nil"/>
              <w:left w:val="single" w:sz="4" w:space="0" w:color="auto"/>
              <w:bottom w:val="nil"/>
              <w:right w:val="single" w:sz="4" w:space="0" w:color="auto"/>
            </w:tcBorders>
            <w:vAlign w:val="center"/>
          </w:tcPr>
          <w:p w14:paraId="4CB315F2" w14:textId="77777777" w:rsidR="006F6378" w:rsidRPr="00C30686" w:rsidRDefault="006F6378" w:rsidP="0094020B">
            <w:pPr>
              <w:pStyle w:val="TAC"/>
              <w:rPr>
                <w:rFonts w:eastAsiaTheme="minorEastAsia"/>
                <w:lang w:val="en-US" w:eastAsia="zh-CN"/>
              </w:rPr>
            </w:pPr>
          </w:p>
        </w:tc>
      </w:tr>
      <w:tr w:rsidR="006F6378" w:rsidRPr="00C30686" w14:paraId="0C528120" w14:textId="77777777" w:rsidTr="004F423A">
        <w:trPr>
          <w:trHeight w:val="29"/>
        </w:trPr>
        <w:tc>
          <w:tcPr>
            <w:tcW w:w="2742" w:type="dxa"/>
            <w:tcBorders>
              <w:top w:val="nil"/>
              <w:left w:val="single" w:sz="4" w:space="0" w:color="auto"/>
              <w:bottom w:val="nil"/>
              <w:right w:val="single" w:sz="4" w:space="0" w:color="auto"/>
            </w:tcBorders>
            <w:vAlign w:val="center"/>
          </w:tcPr>
          <w:p w14:paraId="6357222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20C65AF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49D321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4D976D34"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single" w:sz="4" w:space="0" w:color="auto"/>
              <w:right w:val="single" w:sz="4" w:space="0" w:color="auto"/>
            </w:tcBorders>
            <w:vAlign w:val="center"/>
          </w:tcPr>
          <w:p w14:paraId="45453D6E" w14:textId="77777777" w:rsidR="006F6378" w:rsidRPr="00C30686" w:rsidRDefault="006F6378" w:rsidP="0094020B">
            <w:pPr>
              <w:pStyle w:val="TAC"/>
              <w:rPr>
                <w:rFonts w:eastAsiaTheme="minorEastAsia"/>
                <w:lang w:val="en-US" w:eastAsia="zh-CN"/>
              </w:rPr>
            </w:pPr>
          </w:p>
        </w:tc>
      </w:tr>
      <w:tr w:rsidR="006F6378" w:rsidRPr="00C30686" w14:paraId="246E4F16" w14:textId="77777777" w:rsidTr="004F423A">
        <w:trPr>
          <w:trHeight w:val="29"/>
        </w:trPr>
        <w:tc>
          <w:tcPr>
            <w:tcW w:w="2742" w:type="dxa"/>
            <w:tcBorders>
              <w:top w:val="nil"/>
              <w:left w:val="single" w:sz="4" w:space="0" w:color="auto"/>
              <w:bottom w:val="nil"/>
              <w:right w:val="single" w:sz="4" w:space="0" w:color="auto"/>
            </w:tcBorders>
            <w:vAlign w:val="center"/>
          </w:tcPr>
          <w:p w14:paraId="54306C22" w14:textId="77777777" w:rsidR="006F6378" w:rsidRPr="00C30686" w:rsidRDefault="006F6378" w:rsidP="0094020B">
            <w:pPr>
              <w:pStyle w:val="TAC"/>
              <w:rPr>
                <w:rFonts w:eastAsiaTheme="minorEastAsia"/>
                <w:lang w:val="en-US" w:eastAsia="zh-CN"/>
              </w:rPr>
            </w:pPr>
          </w:p>
        </w:tc>
        <w:tc>
          <w:tcPr>
            <w:tcW w:w="2785" w:type="dxa"/>
            <w:tcBorders>
              <w:top w:val="single" w:sz="4" w:space="0" w:color="auto"/>
              <w:left w:val="single" w:sz="4" w:space="0" w:color="auto"/>
              <w:bottom w:val="nil"/>
              <w:right w:val="single" w:sz="4" w:space="0" w:color="auto"/>
            </w:tcBorders>
            <w:vAlign w:val="center"/>
          </w:tcPr>
          <w:p w14:paraId="60B14771" w14:textId="77777777" w:rsidR="006F6378" w:rsidRPr="00CB3F59" w:rsidRDefault="006F6378" w:rsidP="0094020B">
            <w:pPr>
              <w:pStyle w:val="TAC"/>
              <w:rPr>
                <w:rFonts w:eastAsiaTheme="minorEastAsia" w:cs="Arial"/>
                <w:szCs w:val="18"/>
                <w:lang w:val="en-US" w:eastAsia="ja-JP"/>
              </w:rPr>
            </w:pPr>
            <w:r w:rsidRPr="00C30686">
              <w:rPr>
                <w:rFonts w:eastAsiaTheme="minorEastAsia" w:cs="Arial"/>
                <w:szCs w:val="18"/>
                <w:lang w:val="es-US" w:eastAsia="zh-CN"/>
              </w:rPr>
              <w:t>CA_n3</w:t>
            </w:r>
            <w:r w:rsidRPr="00CB3F59">
              <w:rPr>
                <w:rFonts w:eastAsiaTheme="minorEastAsia" w:cs="Arial"/>
                <w:szCs w:val="18"/>
                <w:lang w:val="en-US" w:eastAsia="ja-JP"/>
              </w:rPr>
              <w:t>A-n</w:t>
            </w:r>
            <w:r w:rsidRPr="00C30686">
              <w:rPr>
                <w:rFonts w:eastAsiaTheme="minorEastAsia" w:cs="Arial"/>
                <w:szCs w:val="18"/>
                <w:lang w:val="es-US" w:eastAsia="zh-CN"/>
              </w:rPr>
              <w:t>7</w:t>
            </w:r>
            <w:r w:rsidRPr="00CB3F59">
              <w:rPr>
                <w:rFonts w:eastAsiaTheme="minorEastAsia" w:cs="Arial"/>
                <w:szCs w:val="18"/>
                <w:lang w:val="en-US" w:eastAsia="ja-JP"/>
              </w:rPr>
              <w:t>A</w:t>
            </w:r>
          </w:p>
          <w:p w14:paraId="0C0E93E5" w14:textId="77777777" w:rsidR="006F6378" w:rsidRPr="00CB3F59" w:rsidRDefault="006F6378" w:rsidP="0094020B">
            <w:pPr>
              <w:pStyle w:val="TAC"/>
              <w:rPr>
                <w:rFonts w:eastAsiaTheme="minorEastAsia" w:cs="Arial"/>
                <w:szCs w:val="18"/>
                <w:lang w:val="en-US" w:eastAsia="ja-JP"/>
              </w:rPr>
            </w:pPr>
            <w:r w:rsidRPr="00CB3F59">
              <w:rPr>
                <w:rFonts w:eastAsiaTheme="minorEastAsia" w:cs="Arial"/>
                <w:szCs w:val="18"/>
                <w:lang w:val="en-US" w:eastAsia="ja-JP"/>
              </w:rPr>
              <w:t>CA_n3A-n28A</w:t>
            </w:r>
          </w:p>
          <w:p w14:paraId="264C6380"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s-US" w:eastAsia="zh-CN"/>
              </w:rPr>
              <w:t>CA_n7A-n28A</w:t>
            </w:r>
          </w:p>
        </w:tc>
        <w:tc>
          <w:tcPr>
            <w:tcW w:w="1259" w:type="dxa"/>
            <w:tcBorders>
              <w:top w:val="single" w:sz="4" w:space="0" w:color="auto"/>
              <w:left w:val="single" w:sz="4" w:space="0" w:color="auto"/>
              <w:bottom w:val="single" w:sz="4" w:space="0" w:color="auto"/>
              <w:right w:val="single" w:sz="4" w:space="0" w:color="auto"/>
            </w:tcBorders>
            <w:vAlign w:val="center"/>
          </w:tcPr>
          <w:p w14:paraId="5B91FEE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0AEC3F0F"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243BC7D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1</w:t>
            </w:r>
          </w:p>
        </w:tc>
      </w:tr>
      <w:tr w:rsidR="006F6378" w:rsidRPr="00C30686" w14:paraId="15D9DF4F" w14:textId="77777777" w:rsidTr="004F423A">
        <w:trPr>
          <w:trHeight w:val="29"/>
        </w:trPr>
        <w:tc>
          <w:tcPr>
            <w:tcW w:w="2742" w:type="dxa"/>
            <w:tcBorders>
              <w:top w:val="nil"/>
              <w:left w:val="single" w:sz="4" w:space="0" w:color="auto"/>
              <w:bottom w:val="nil"/>
              <w:right w:val="single" w:sz="4" w:space="0" w:color="auto"/>
            </w:tcBorders>
            <w:vAlign w:val="center"/>
          </w:tcPr>
          <w:p w14:paraId="36DCB98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CC5AB1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64226D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42D7EB0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5, 10, 15, 20, 25, 30, 40, 50</w:t>
            </w:r>
          </w:p>
        </w:tc>
        <w:tc>
          <w:tcPr>
            <w:tcW w:w="2445" w:type="dxa"/>
            <w:tcBorders>
              <w:top w:val="nil"/>
              <w:left w:val="single" w:sz="4" w:space="0" w:color="auto"/>
              <w:bottom w:val="nil"/>
              <w:right w:val="single" w:sz="4" w:space="0" w:color="auto"/>
            </w:tcBorders>
            <w:vAlign w:val="center"/>
          </w:tcPr>
          <w:p w14:paraId="705F5F59" w14:textId="77777777" w:rsidR="006F6378" w:rsidRPr="00C30686" w:rsidRDefault="006F6378" w:rsidP="0094020B">
            <w:pPr>
              <w:pStyle w:val="TAC"/>
              <w:rPr>
                <w:rFonts w:eastAsiaTheme="minorEastAsia"/>
                <w:lang w:val="en-US" w:eastAsia="zh-CN"/>
              </w:rPr>
            </w:pPr>
          </w:p>
        </w:tc>
      </w:tr>
      <w:tr w:rsidR="006F6378" w:rsidRPr="00C30686" w14:paraId="7289CC68" w14:textId="77777777" w:rsidTr="004F423A">
        <w:trPr>
          <w:trHeight w:val="29"/>
        </w:trPr>
        <w:tc>
          <w:tcPr>
            <w:tcW w:w="2742" w:type="dxa"/>
            <w:tcBorders>
              <w:top w:val="nil"/>
              <w:left w:val="single" w:sz="4" w:space="0" w:color="auto"/>
              <w:bottom w:val="nil"/>
              <w:right w:val="single" w:sz="4" w:space="0" w:color="auto"/>
            </w:tcBorders>
            <w:vAlign w:val="center"/>
          </w:tcPr>
          <w:p w14:paraId="6258847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8DF580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B40A2E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69B5CE08"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single" w:sz="4" w:space="0" w:color="auto"/>
              <w:right w:val="single" w:sz="4" w:space="0" w:color="auto"/>
            </w:tcBorders>
            <w:vAlign w:val="center"/>
          </w:tcPr>
          <w:p w14:paraId="7EADF480" w14:textId="77777777" w:rsidR="006F6378" w:rsidRPr="00C30686" w:rsidRDefault="006F6378" w:rsidP="0094020B">
            <w:pPr>
              <w:pStyle w:val="TAC"/>
              <w:rPr>
                <w:rFonts w:eastAsiaTheme="minorEastAsia"/>
                <w:lang w:val="en-US" w:eastAsia="zh-CN"/>
              </w:rPr>
            </w:pPr>
          </w:p>
        </w:tc>
      </w:tr>
      <w:tr w:rsidR="006F6378" w:rsidRPr="00C30686" w14:paraId="2A36E920" w14:textId="77777777" w:rsidTr="004F423A">
        <w:trPr>
          <w:trHeight w:val="29"/>
        </w:trPr>
        <w:tc>
          <w:tcPr>
            <w:tcW w:w="2742" w:type="dxa"/>
            <w:tcBorders>
              <w:top w:val="nil"/>
              <w:left w:val="single" w:sz="4" w:space="0" w:color="auto"/>
              <w:bottom w:val="nil"/>
              <w:right w:val="single" w:sz="4" w:space="0" w:color="auto"/>
            </w:tcBorders>
            <w:vAlign w:val="center"/>
          </w:tcPr>
          <w:p w14:paraId="2B73A00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DCE015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315F1D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6BEBCEBF"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5067691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2</w:t>
            </w:r>
          </w:p>
        </w:tc>
      </w:tr>
      <w:tr w:rsidR="006F6378" w:rsidRPr="00C30686" w14:paraId="62FC9DA2" w14:textId="77777777" w:rsidTr="004F423A">
        <w:trPr>
          <w:trHeight w:val="29"/>
        </w:trPr>
        <w:tc>
          <w:tcPr>
            <w:tcW w:w="2742" w:type="dxa"/>
            <w:tcBorders>
              <w:top w:val="nil"/>
              <w:left w:val="single" w:sz="4" w:space="0" w:color="auto"/>
              <w:bottom w:val="nil"/>
              <w:right w:val="single" w:sz="4" w:space="0" w:color="auto"/>
            </w:tcBorders>
            <w:vAlign w:val="center"/>
          </w:tcPr>
          <w:p w14:paraId="179A47B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4BD2DB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88E915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506B106C"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5, 10, 15, 20, 25, 30, 40, 50</w:t>
            </w:r>
          </w:p>
        </w:tc>
        <w:tc>
          <w:tcPr>
            <w:tcW w:w="2445" w:type="dxa"/>
            <w:tcBorders>
              <w:top w:val="nil"/>
              <w:left w:val="single" w:sz="4" w:space="0" w:color="auto"/>
              <w:bottom w:val="nil"/>
              <w:right w:val="single" w:sz="4" w:space="0" w:color="auto"/>
            </w:tcBorders>
            <w:vAlign w:val="center"/>
          </w:tcPr>
          <w:p w14:paraId="3661DA33" w14:textId="77777777" w:rsidR="006F6378" w:rsidRPr="00C30686" w:rsidRDefault="006F6378" w:rsidP="0094020B">
            <w:pPr>
              <w:pStyle w:val="TAC"/>
              <w:rPr>
                <w:rFonts w:eastAsiaTheme="minorEastAsia"/>
                <w:lang w:val="en-US" w:eastAsia="zh-CN"/>
              </w:rPr>
            </w:pPr>
          </w:p>
        </w:tc>
      </w:tr>
      <w:tr w:rsidR="006F6378" w:rsidRPr="00C30686" w14:paraId="7C5EFAC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038382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7CF040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BD9CAB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2D43CB3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single" w:sz="4" w:space="0" w:color="auto"/>
              <w:right w:val="single" w:sz="4" w:space="0" w:color="auto"/>
            </w:tcBorders>
            <w:vAlign w:val="center"/>
          </w:tcPr>
          <w:p w14:paraId="1CD6ED6C" w14:textId="77777777" w:rsidR="006F6378" w:rsidRPr="00C30686" w:rsidRDefault="006F6378" w:rsidP="0094020B">
            <w:pPr>
              <w:pStyle w:val="TAC"/>
              <w:rPr>
                <w:rFonts w:eastAsiaTheme="minorEastAsia"/>
                <w:lang w:val="en-US" w:eastAsia="zh-CN"/>
              </w:rPr>
            </w:pPr>
          </w:p>
        </w:tc>
      </w:tr>
      <w:tr w:rsidR="006F6378" w:rsidRPr="00C30686" w14:paraId="137429E8"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2C8C85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w:t>
            </w:r>
            <w:r w:rsidRPr="00C30686">
              <w:rPr>
                <w:rFonts w:eastAsiaTheme="minorEastAsia"/>
                <w:lang w:val="en-US"/>
              </w:rPr>
              <w:t>_</w:t>
            </w:r>
            <w:r w:rsidRPr="00C30686">
              <w:rPr>
                <w:rFonts w:eastAsiaTheme="minorEastAsia"/>
                <w:lang w:val="en-US" w:eastAsia="zh-CN"/>
              </w:rPr>
              <w:t>n3</w:t>
            </w:r>
            <w:r w:rsidRPr="00C30686">
              <w:rPr>
                <w:rFonts w:eastAsiaTheme="minorEastAsia"/>
                <w:lang w:val="sv-SE" w:eastAsia="ja-JP"/>
              </w:rPr>
              <w:t>A</w:t>
            </w:r>
            <w:r w:rsidRPr="00C30686">
              <w:rPr>
                <w:rFonts w:eastAsiaTheme="minorEastAsia"/>
                <w:lang w:val="sv-SE" w:eastAsia="zh-CN"/>
              </w:rPr>
              <w:t>-n7B-n28A</w:t>
            </w:r>
          </w:p>
        </w:tc>
        <w:tc>
          <w:tcPr>
            <w:tcW w:w="2785" w:type="dxa"/>
            <w:tcBorders>
              <w:top w:val="single" w:sz="4" w:space="0" w:color="auto"/>
              <w:left w:val="single" w:sz="4" w:space="0" w:color="auto"/>
              <w:bottom w:val="nil"/>
              <w:right w:val="single" w:sz="4" w:space="0" w:color="auto"/>
            </w:tcBorders>
            <w:vAlign w:val="center"/>
          </w:tcPr>
          <w:p w14:paraId="4BBA963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5022537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4FE8C3A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w:t>
            </w:r>
          </w:p>
        </w:tc>
        <w:tc>
          <w:tcPr>
            <w:tcW w:w="2445" w:type="dxa"/>
            <w:tcBorders>
              <w:top w:val="single" w:sz="4" w:space="0" w:color="auto"/>
              <w:left w:val="single" w:sz="4" w:space="0" w:color="auto"/>
              <w:bottom w:val="nil"/>
              <w:right w:val="single" w:sz="4" w:space="0" w:color="auto"/>
            </w:tcBorders>
            <w:vAlign w:val="center"/>
          </w:tcPr>
          <w:p w14:paraId="2FA6220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5515C3A1" w14:textId="77777777" w:rsidTr="004F423A">
        <w:trPr>
          <w:trHeight w:val="29"/>
        </w:trPr>
        <w:tc>
          <w:tcPr>
            <w:tcW w:w="2742" w:type="dxa"/>
            <w:tcBorders>
              <w:top w:val="nil"/>
              <w:left w:val="single" w:sz="4" w:space="0" w:color="auto"/>
              <w:bottom w:val="nil"/>
              <w:right w:val="single" w:sz="4" w:space="0" w:color="auto"/>
            </w:tcBorders>
            <w:vAlign w:val="center"/>
          </w:tcPr>
          <w:p w14:paraId="6A78681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83D5C9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51710AF" w14:textId="77777777" w:rsidR="006F6378" w:rsidRPr="00C30686" w:rsidRDefault="006F6378" w:rsidP="0094020B">
            <w:pPr>
              <w:pStyle w:val="TAC"/>
              <w:rPr>
                <w:rFonts w:eastAsiaTheme="minorEastAsia"/>
                <w:lang w:val="en-US" w:eastAsia="zh-CN"/>
              </w:rPr>
            </w:pPr>
            <w:r w:rsidRPr="00C30686">
              <w:rPr>
                <w:rFonts w:eastAsiaTheme="minorEastAsia"/>
                <w:bCs/>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70E7EA01" w14:textId="77777777" w:rsidR="006F6378" w:rsidRPr="00C30686" w:rsidRDefault="006F6378" w:rsidP="0094020B">
            <w:pPr>
              <w:pStyle w:val="TAC"/>
              <w:rPr>
                <w:rFonts w:ascii="Calibri" w:eastAsiaTheme="minorEastAsia" w:hAnsi="Calibri"/>
                <w:bCs/>
                <w:sz w:val="21"/>
                <w:lang w:val="en-US" w:eastAsia="zh-CN"/>
              </w:rPr>
            </w:pPr>
            <w:r w:rsidRPr="00C30686">
              <w:rPr>
                <w:rFonts w:eastAsiaTheme="minorEastAsia" w:cs="Arial"/>
                <w:color w:val="000000"/>
                <w:szCs w:val="18"/>
                <w:lang w:val="en-US" w:eastAsia="zh-CN" w:bidi="ar"/>
              </w:rPr>
              <w:t>CA_n7B_BCS0</w:t>
            </w:r>
          </w:p>
        </w:tc>
        <w:tc>
          <w:tcPr>
            <w:tcW w:w="2445" w:type="dxa"/>
            <w:tcBorders>
              <w:top w:val="nil"/>
              <w:left w:val="single" w:sz="4" w:space="0" w:color="auto"/>
              <w:bottom w:val="nil"/>
              <w:right w:val="single" w:sz="4" w:space="0" w:color="auto"/>
            </w:tcBorders>
            <w:vAlign w:val="center"/>
          </w:tcPr>
          <w:p w14:paraId="0C091FCD" w14:textId="77777777" w:rsidR="006F6378" w:rsidRPr="00C30686" w:rsidRDefault="006F6378" w:rsidP="0094020B">
            <w:pPr>
              <w:pStyle w:val="TAC"/>
              <w:rPr>
                <w:rFonts w:eastAsiaTheme="minorEastAsia"/>
                <w:lang w:val="en-US" w:eastAsia="zh-CN"/>
              </w:rPr>
            </w:pPr>
          </w:p>
        </w:tc>
      </w:tr>
      <w:tr w:rsidR="006F6378" w:rsidRPr="00C30686" w14:paraId="53B4B89B" w14:textId="77777777" w:rsidTr="004F423A">
        <w:trPr>
          <w:trHeight w:val="29"/>
        </w:trPr>
        <w:tc>
          <w:tcPr>
            <w:tcW w:w="2742" w:type="dxa"/>
            <w:tcBorders>
              <w:top w:val="nil"/>
              <w:left w:val="single" w:sz="4" w:space="0" w:color="auto"/>
              <w:bottom w:val="nil"/>
              <w:right w:val="single" w:sz="4" w:space="0" w:color="auto"/>
            </w:tcBorders>
            <w:vAlign w:val="center"/>
          </w:tcPr>
          <w:p w14:paraId="3EFECE4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03B7A7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4D6F65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15B419EE"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single" w:sz="4" w:space="0" w:color="auto"/>
              <w:right w:val="single" w:sz="4" w:space="0" w:color="auto"/>
            </w:tcBorders>
            <w:vAlign w:val="center"/>
          </w:tcPr>
          <w:p w14:paraId="39538226" w14:textId="77777777" w:rsidR="006F6378" w:rsidRPr="00C30686" w:rsidRDefault="006F6378" w:rsidP="0094020B">
            <w:pPr>
              <w:pStyle w:val="TAC"/>
              <w:rPr>
                <w:rFonts w:eastAsiaTheme="minorEastAsia"/>
                <w:lang w:val="en-US" w:eastAsia="zh-CN"/>
              </w:rPr>
            </w:pPr>
          </w:p>
        </w:tc>
      </w:tr>
      <w:tr w:rsidR="006F6378" w:rsidRPr="00C30686" w14:paraId="7A2ED384" w14:textId="77777777" w:rsidTr="004F423A">
        <w:trPr>
          <w:trHeight w:val="29"/>
        </w:trPr>
        <w:tc>
          <w:tcPr>
            <w:tcW w:w="2742" w:type="dxa"/>
            <w:tcBorders>
              <w:top w:val="nil"/>
              <w:left w:val="single" w:sz="4" w:space="0" w:color="auto"/>
              <w:bottom w:val="nil"/>
              <w:right w:val="single" w:sz="4" w:space="0" w:color="auto"/>
            </w:tcBorders>
            <w:vAlign w:val="center"/>
          </w:tcPr>
          <w:p w14:paraId="571AF31D" w14:textId="77777777" w:rsidR="006F6378" w:rsidRPr="00C30686" w:rsidRDefault="006F6378" w:rsidP="0094020B">
            <w:pPr>
              <w:pStyle w:val="TAC"/>
              <w:rPr>
                <w:rFonts w:eastAsiaTheme="minorEastAsia"/>
                <w:lang w:val="en-US" w:eastAsia="zh-CN"/>
              </w:rPr>
            </w:pPr>
          </w:p>
        </w:tc>
        <w:tc>
          <w:tcPr>
            <w:tcW w:w="2785" w:type="dxa"/>
            <w:tcBorders>
              <w:top w:val="single" w:sz="4" w:space="0" w:color="auto"/>
              <w:left w:val="single" w:sz="4" w:space="0" w:color="auto"/>
              <w:bottom w:val="nil"/>
              <w:right w:val="single" w:sz="4" w:space="0" w:color="auto"/>
            </w:tcBorders>
            <w:vAlign w:val="center"/>
          </w:tcPr>
          <w:p w14:paraId="3FED9373" w14:textId="77777777" w:rsidR="006F6378" w:rsidRPr="00C30686" w:rsidRDefault="006F6378" w:rsidP="0094020B">
            <w:pPr>
              <w:pStyle w:val="TAC"/>
              <w:rPr>
                <w:rFonts w:eastAsiaTheme="minorEastAsia"/>
                <w:lang w:val="es-US" w:eastAsia="zh-CN"/>
              </w:rPr>
            </w:pPr>
            <w:r w:rsidRPr="00C30686">
              <w:rPr>
                <w:rFonts w:eastAsiaTheme="minorEastAsia"/>
                <w:lang w:val="es-US" w:eastAsia="zh-CN"/>
              </w:rPr>
              <w:t>CA_n3A-n7A</w:t>
            </w:r>
          </w:p>
          <w:p w14:paraId="183E7C8B" w14:textId="77777777" w:rsidR="006F6378" w:rsidRPr="00C30686" w:rsidRDefault="006F6378" w:rsidP="0094020B">
            <w:pPr>
              <w:pStyle w:val="TAC"/>
              <w:rPr>
                <w:rFonts w:eastAsiaTheme="minorEastAsia"/>
                <w:lang w:val="es-US" w:eastAsia="zh-CN"/>
              </w:rPr>
            </w:pPr>
            <w:r w:rsidRPr="00C30686">
              <w:rPr>
                <w:rFonts w:eastAsiaTheme="minorEastAsia"/>
                <w:lang w:val="es-US" w:eastAsia="zh-CN"/>
              </w:rPr>
              <w:t>CA_n3A-n28A</w:t>
            </w:r>
          </w:p>
          <w:p w14:paraId="303CAB33" w14:textId="77777777" w:rsidR="006F6378" w:rsidRPr="00C30686" w:rsidRDefault="006F6378" w:rsidP="0094020B">
            <w:pPr>
              <w:pStyle w:val="TAC"/>
              <w:rPr>
                <w:rFonts w:eastAsiaTheme="minorEastAsia"/>
                <w:lang w:val="es-US" w:eastAsia="zh-CN"/>
              </w:rPr>
            </w:pPr>
            <w:r w:rsidRPr="00C30686">
              <w:rPr>
                <w:rFonts w:eastAsiaTheme="minorEastAsia"/>
                <w:lang w:val="es-US" w:eastAsia="zh-CN"/>
              </w:rPr>
              <w:t>CA_n7A-n28A</w:t>
            </w:r>
          </w:p>
          <w:p w14:paraId="2280A10A" w14:textId="77777777" w:rsidR="006F6378" w:rsidRPr="00C30686" w:rsidRDefault="006F6378" w:rsidP="0094020B">
            <w:pPr>
              <w:pStyle w:val="TAC"/>
              <w:rPr>
                <w:rFonts w:eastAsiaTheme="minorEastAsia"/>
                <w:lang w:val="en-US" w:eastAsia="zh-CN"/>
              </w:rPr>
            </w:pPr>
            <w:r w:rsidRPr="00C30686">
              <w:rPr>
                <w:rFonts w:eastAsiaTheme="minorEastAsia"/>
                <w:lang w:val="es-US" w:eastAsia="zh-CN"/>
              </w:rPr>
              <w:t>CA_n7B</w:t>
            </w:r>
          </w:p>
        </w:tc>
        <w:tc>
          <w:tcPr>
            <w:tcW w:w="1259" w:type="dxa"/>
            <w:tcBorders>
              <w:top w:val="single" w:sz="4" w:space="0" w:color="auto"/>
              <w:left w:val="single" w:sz="4" w:space="0" w:color="auto"/>
              <w:bottom w:val="single" w:sz="4" w:space="0" w:color="auto"/>
              <w:right w:val="single" w:sz="4" w:space="0" w:color="auto"/>
            </w:tcBorders>
            <w:vAlign w:val="center"/>
          </w:tcPr>
          <w:p w14:paraId="3BAECA7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3B9AC652"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3BB7185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1</w:t>
            </w:r>
          </w:p>
        </w:tc>
      </w:tr>
      <w:tr w:rsidR="006F6378" w:rsidRPr="00C30686" w14:paraId="455B0101" w14:textId="77777777" w:rsidTr="004F423A">
        <w:trPr>
          <w:trHeight w:val="29"/>
        </w:trPr>
        <w:tc>
          <w:tcPr>
            <w:tcW w:w="2742" w:type="dxa"/>
            <w:tcBorders>
              <w:top w:val="nil"/>
              <w:left w:val="single" w:sz="4" w:space="0" w:color="auto"/>
              <w:bottom w:val="nil"/>
              <w:right w:val="single" w:sz="4" w:space="0" w:color="auto"/>
            </w:tcBorders>
            <w:vAlign w:val="center"/>
          </w:tcPr>
          <w:p w14:paraId="71757B7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30D8E1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A10114B"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55745265" w14:textId="77777777" w:rsidR="006F6378" w:rsidRPr="00C30686" w:rsidRDefault="006F6378" w:rsidP="0094020B">
            <w:pPr>
              <w:pStyle w:val="TAC"/>
              <w:rPr>
                <w:rFonts w:ascii="Calibri" w:eastAsiaTheme="minorEastAsia" w:hAnsi="Calibri" w:cs="Arial"/>
                <w:sz w:val="21"/>
                <w:szCs w:val="18"/>
                <w:lang w:val="en-US" w:eastAsia="zh-CN"/>
              </w:rPr>
            </w:pPr>
            <w:r w:rsidRPr="00C30686">
              <w:rPr>
                <w:rFonts w:eastAsiaTheme="minorEastAsia" w:cs="Arial"/>
                <w:color w:val="000000"/>
                <w:szCs w:val="18"/>
                <w:lang w:val="en-US" w:eastAsia="zh-CN" w:bidi="ar"/>
              </w:rPr>
              <w:t>CA_n7B_BCS0</w:t>
            </w:r>
          </w:p>
        </w:tc>
        <w:tc>
          <w:tcPr>
            <w:tcW w:w="2445" w:type="dxa"/>
            <w:tcBorders>
              <w:top w:val="nil"/>
              <w:left w:val="single" w:sz="4" w:space="0" w:color="auto"/>
              <w:bottom w:val="nil"/>
              <w:right w:val="single" w:sz="4" w:space="0" w:color="auto"/>
            </w:tcBorders>
            <w:vAlign w:val="center"/>
          </w:tcPr>
          <w:p w14:paraId="6A89D91C" w14:textId="77777777" w:rsidR="006F6378" w:rsidRPr="00C30686" w:rsidRDefault="006F6378" w:rsidP="0094020B">
            <w:pPr>
              <w:pStyle w:val="TAC"/>
              <w:rPr>
                <w:rFonts w:eastAsiaTheme="minorEastAsia"/>
                <w:lang w:val="en-US" w:eastAsia="zh-CN"/>
              </w:rPr>
            </w:pPr>
          </w:p>
        </w:tc>
      </w:tr>
      <w:tr w:rsidR="006F6378" w:rsidRPr="00C30686" w14:paraId="5EB0F37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F426A8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41FE0E8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A80BF3D"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483571B5" w14:textId="77777777" w:rsidR="006F6378" w:rsidRPr="00C30686" w:rsidRDefault="006F6378" w:rsidP="0094020B">
            <w:pPr>
              <w:pStyle w:val="TAC"/>
              <w:rPr>
                <w:rFonts w:ascii="Calibri" w:eastAsiaTheme="minorEastAsia" w:hAnsi="Calibri" w:cs="Arial"/>
                <w:sz w:val="21"/>
                <w:szCs w:val="18"/>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single" w:sz="4" w:space="0" w:color="auto"/>
              <w:right w:val="single" w:sz="4" w:space="0" w:color="auto"/>
            </w:tcBorders>
            <w:vAlign w:val="center"/>
          </w:tcPr>
          <w:p w14:paraId="455811D5" w14:textId="77777777" w:rsidR="006F6378" w:rsidRPr="00C30686" w:rsidRDefault="006F6378" w:rsidP="0094020B">
            <w:pPr>
              <w:pStyle w:val="TAC"/>
              <w:rPr>
                <w:rFonts w:eastAsiaTheme="minorEastAsia"/>
                <w:lang w:val="en-US" w:eastAsia="zh-CN"/>
              </w:rPr>
            </w:pPr>
          </w:p>
        </w:tc>
      </w:tr>
      <w:tr w:rsidR="00E0466A" w:rsidRPr="00C30686" w14:paraId="659665CF" w14:textId="77777777" w:rsidTr="0094020B">
        <w:trPr>
          <w:trHeight w:val="29"/>
          <w:ins w:id="44" w:author="Per Lindell" w:date="2023-08-04T08:46:00Z"/>
        </w:trPr>
        <w:tc>
          <w:tcPr>
            <w:tcW w:w="2742" w:type="dxa"/>
            <w:tcBorders>
              <w:top w:val="single" w:sz="4" w:space="0" w:color="auto"/>
              <w:left w:val="single" w:sz="4" w:space="0" w:color="auto"/>
              <w:bottom w:val="nil"/>
              <w:right w:val="single" w:sz="4" w:space="0" w:color="auto"/>
            </w:tcBorders>
            <w:vAlign w:val="center"/>
          </w:tcPr>
          <w:p w14:paraId="64C4E24D" w14:textId="60A3EB42" w:rsidR="00E0466A" w:rsidRPr="00C30686" w:rsidRDefault="00E0466A" w:rsidP="0094020B">
            <w:pPr>
              <w:pStyle w:val="TAC"/>
              <w:rPr>
                <w:ins w:id="45" w:author="Per Lindell" w:date="2023-08-04T08:46:00Z"/>
                <w:rFonts w:eastAsiaTheme="minorEastAsia"/>
                <w:lang w:val="en-US" w:eastAsia="zh-CN"/>
              </w:rPr>
            </w:pPr>
            <w:ins w:id="46" w:author="Per Lindell" w:date="2023-08-04T08:46:00Z">
              <w:r w:rsidRPr="00AA0C49">
                <w:rPr>
                  <w:rFonts w:eastAsiaTheme="minorEastAsia"/>
                  <w:lang w:val="en-US" w:eastAsia="zh-CN"/>
                </w:rPr>
                <w:t>CA_n3B-n7</w:t>
              </w:r>
              <w:r>
                <w:rPr>
                  <w:rFonts w:eastAsiaTheme="minorEastAsia"/>
                  <w:lang w:val="en-US" w:eastAsia="zh-CN"/>
                </w:rPr>
                <w:t>A</w:t>
              </w:r>
              <w:r w:rsidRPr="00AA0C49">
                <w:rPr>
                  <w:rFonts w:eastAsiaTheme="minorEastAsia"/>
                  <w:lang w:val="en-US" w:eastAsia="zh-CN"/>
                </w:rPr>
                <w:t>-n28A</w:t>
              </w:r>
            </w:ins>
          </w:p>
        </w:tc>
        <w:tc>
          <w:tcPr>
            <w:tcW w:w="2785" w:type="dxa"/>
            <w:tcBorders>
              <w:top w:val="single" w:sz="4" w:space="0" w:color="auto"/>
              <w:left w:val="single" w:sz="4" w:space="0" w:color="auto"/>
              <w:bottom w:val="nil"/>
              <w:right w:val="single" w:sz="4" w:space="0" w:color="auto"/>
            </w:tcBorders>
            <w:vAlign w:val="center"/>
          </w:tcPr>
          <w:p w14:paraId="1A9B3902" w14:textId="77777777" w:rsidR="00A54BD9" w:rsidRPr="00A54BD9" w:rsidRDefault="00A54BD9" w:rsidP="00A54BD9">
            <w:pPr>
              <w:pStyle w:val="TAC"/>
              <w:rPr>
                <w:ins w:id="47" w:author="Per Lindell" w:date="2023-08-04T08:46:00Z"/>
                <w:rFonts w:eastAsiaTheme="minorEastAsia"/>
                <w:lang w:val="en-US" w:eastAsia="zh-CN"/>
              </w:rPr>
            </w:pPr>
            <w:ins w:id="48" w:author="Per Lindell" w:date="2023-08-04T08:46:00Z">
              <w:r w:rsidRPr="00A54BD9">
                <w:rPr>
                  <w:rFonts w:eastAsiaTheme="minorEastAsia"/>
                  <w:lang w:val="en-US" w:eastAsia="zh-CN"/>
                </w:rPr>
                <w:t>CA_n3A-n7A</w:t>
              </w:r>
            </w:ins>
          </w:p>
          <w:p w14:paraId="4FE6C9E2" w14:textId="77777777" w:rsidR="00A54BD9" w:rsidRPr="00A54BD9" w:rsidRDefault="00A54BD9" w:rsidP="00A54BD9">
            <w:pPr>
              <w:pStyle w:val="TAC"/>
              <w:rPr>
                <w:ins w:id="49" w:author="Per Lindell" w:date="2023-08-04T08:46:00Z"/>
                <w:rFonts w:eastAsiaTheme="minorEastAsia"/>
                <w:lang w:val="en-US" w:eastAsia="zh-CN"/>
              </w:rPr>
            </w:pPr>
            <w:ins w:id="50" w:author="Per Lindell" w:date="2023-08-04T08:46:00Z">
              <w:r w:rsidRPr="00A54BD9">
                <w:rPr>
                  <w:rFonts w:eastAsiaTheme="minorEastAsia"/>
                  <w:lang w:val="en-US" w:eastAsia="zh-CN"/>
                </w:rPr>
                <w:t>CA_n3A-n28A</w:t>
              </w:r>
            </w:ins>
          </w:p>
          <w:p w14:paraId="277824DF" w14:textId="63DBB9DE" w:rsidR="00E0466A" w:rsidRPr="00C30686" w:rsidRDefault="00A54BD9" w:rsidP="00A54BD9">
            <w:pPr>
              <w:pStyle w:val="TAC"/>
              <w:rPr>
                <w:ins w:id="51" w:author="Per Lindell" w:date="2023-08-04T08:46:00Z"/>
                <w:rFonts w:eastAsiaTheme="minorEastAsia"/>
                <w:lang w:val="en-US" w:eastAsia="zh-CN"/>
              </w:rPr>
            </w:pPr>
            <w:ins w:id="52" w:author="Per Lindell" w:date="2023-08-04T08:46:00Z">
              <w:r w:rsidRPr="00A54BD9">
                <w:rPr>
                  <w:rFonts w:eastAsiaTheme="minorEastAsia"/>
                  <w:lang w:val="en-US" w:eastAsia="zh-CN"/>
                </w:rPr>
                <w:t>CA_n7A-n28A</w:t>
              </w:r>
            </w:ins>
          </w:p>
        </w:tc>
        <w:tc>
          <w:tcPr>
            <w:tcW w:w="1259" w:type="dxa"/>
            <w:tcBorders>
              <w:top w:val="single" w:sz="4" w:space="0" w:color="auto"/>
              <w:left w:val="single" w:sz="4" w:space="0" w:color="auto"/>
              <w:bottom w:val="single" w:sz="4" w:space="0" w:color="auto"/>
              <w:right w:val="single" w:sz="4" w:space="0" w:color="auto"/>
            </w:tcBorders>
            <w:vAlign w:val="center"/>
          </w:tcPr>
          <w:p w14:paraId="472B522F" w14:textId="77777777" w:rsidR="00E0466A" w:rsidRPr="00C30686" w:rsidRDefault="00E0466A" w:rsidP="0094020B">
            <w:pPr>
              <w:pStyle w:val="TAC"/>
              <w:rPr>
                <w:ins w:id="53" w:author="Per Lindell" w:date="2023-08-04T08:46:00Z"/>
                <w:rFonts w:eastAsiaTheme="minorEastAsia"/>
                <w:lang w:val="en-US" w:eastAsia="zh-CN"/>
              </w:rPr>
            </w:pPr>
            <w:ins w:id="54" w:author="Per Lindell" w:date="2023-08-04T08:46:00Z">
              <w:r w:rsidRPr="00C30686">
                <w:rPr>
                  <w:rFonts w:eastAsiaTheme="minorEastAsia"/>
                  <w:lang w:val="en-US" w:eastAsia="zh-CN"/>
                </w:rPr>
                <w:t>n3</w:t>
              </w:r>
            </w:ins>
          </w:p>
        </w:tc>
        <w:tc>
          <w:tcPr>
            <w:tcW w:w="4356" w:type="dxa"/>
            <w:tcBorders>
              <w:top w:val="single" w:sz="4" w:space="0" w:color="auto"/>
              <w:left w:val="single" w:sz="4" w:space="0" w:color="auto"/>
              <w:bottom w:val="single" w:sz="4" w:space="0" w:color="auto"/>
              <w:right w:val="single" w:sz="4" w:space="0" w:color="auto"/>
            </w:tcBorders>
            <w:vAlign w:val="center"/>
          </w:tcPr>
          <w:p w14:paraId="63FCA060" w14:textId="77777777" w:rsidR="00E0466A" w:rsidRPr="00C30686" w:rsidRDefault="00E0466A" w:rsidP="0094020B">
            <w:pPr>
              <w:pStyle w:val="TAC"/>
              <w:rPr>
                <w:ins w:id="55" w:author="Per Lindell" w:date="2023-08-04T08:46:00Z"/>
                <w:rFonts w:eastAsiaTheme="minorEastAsia"/>
                <w:lang w:val="en-US" w:eastAsia="zh-CN"/>
              </w:rPr>
            </w:pPr>
            <w:ins w:id="56" w:author="Per Lindell" w:date="2023-08-04T08:46:00Z">
              <w:r w:rsidRPr="00C30686">
                <w:rPr>
                  <w:rFonts w:eastAsiaTheme="minorEastAsia" w:cs="Arial"/>
                  <w:color w:val="000000"/>
                  <w:szCs w:val="18"/>
                  <w:lang w:val="en-US" w:eastAsia="zh-CN" w:bidi="ar"/>
                </w:rPr>
                <w:t>CA_n</w:t>
              </w:r>
              <w:r>
                <w:rPr>
                  <w:rFonts w:eastAsiaTheme="minorEastAsia" w:cs="Arial"/>
                  <w:color w:val="000000"/>
                  <w:szCs w:val="18"/>
                  <w:lang w:val="en-US" w:eastAsia="zh-CN" w:bidi="ar"/>
                </w:rPr>
                <w:t>3</w:t>
              </w:r>
              <w:r w:rsidRPr="00C30686">
                <w:rPr>
                  <w:rFonts w:eastAsiaTheme="minorEastAsia" w:cs="Arial"/>
                  <w:color w:val="000000"/>
                  <w:szCs w:val="18"/>
                  <w:lang w:val="en-US" w:eastAsia="zh-CN" w:bidi="ar"/>
                </w:rPr>
                <w:t>B_BCS0</w:t>
              </w:r>
            </w:ins>
          </w:p>
        </w:tc>
        <w:tc>
          <w:tcPr>
            <w:tcW w:w="2445" w:type="dxa"/>
            <w:tcBorders>
              <w:top w:val="single" w:sz="4" w:space="0" w:color="auto"/>
              <w:left w:val="single" w:sz="4" w:space="0" w:color="auto"/>
              <w:bottom w:val="nil"/>
              <w:right w:val="single" w:sz="4" w:space="0" w:color="auto"/>
            </w:tcBorders>
            <w:vAlign w:val="center"/>
          </w:tcPr>
          <w:p w14:paraId="6DA171C4" w14:textId="77777777" w:rsidR="00E0466A" w:rsidRPr="00C30686" w:rsidRDefault="00E0466A" w:rsidP="0094020B">
            <w:pPr>
              <w:pStyle w:val="TAC"/>
              <w:rPr>
                <w:ins w:id="57" w:author="Per Lindell" w:date="2023-08-04T08:46:00Z"/>
                <w:rFonts w:eastAsiaTheme="minorEastAsia"/>
                <w:lang w:val="en-US" w:eastAsia="zh-CN"/>
              </w:rPr>
            </w:pPr>
            <w:ins w:id="58" w:author="Per Lindell" w:date="2023-08-04T08:46:00Z">
              <w:r w:rsidRPr="00C30686">
                <w:rPr>
                  <w:rFonts w:eastAsiaTheme="minorEastAsia"/>
                  <w:lang w:val="en-US" w:eastAsia="zh-CN"/>
                </w:rPr>
                <w:t>0</w:t>
              </w:r>
            </w:ins>
          </w:p>
        </w:tc>
      </w:tr>
      <w:tr w:rsidR="00E0466A" w:rsidRPr="00C30686" w14:paraId="7AE453B6" w14:textId="77777777" w:rsidTr="0094020B">
        <w:trPr>
          <w:trHeight w:val="29"/>
          <w:ins w:id="59" w:author="Per Lindell" w:date="2023-08-04T08:46:00Z"/>
        </w:trPr>
        <w:tc>
          <w:tcPr>
            <w:tcW w:w="2742" w:type="dxa"/>
            <w:tcBorders>
              <w:top w:val="nil"/>
              <w:left w:val="single" w:sz="4" w:space="0" w:color="auto"/>
              <w:bottom w:val="nil"/>
              <w:right w:val="single" w:sz="4" w:space="0" w:color="auto"/>
            </w:tcBorders>
            <w:vAlign w:val="center"/>
          </w:tcPr>
          <w:p w14:paraId="55CCAEE8" w14:textId="77777777" w:rsidR="00E0466A" w:rsidRPr="00C30686" w:rsidRDefault="00E0466A" w:rsidP="0094020B">
            <w:pPr>
              <w:pStyle w:val="TAC"/>
              <w:rPr>
                <w:ins w:id="60" w:author="Per Lindell" w:date="2023-08-04T08:46:00Z"/>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85EEC06" w14:textId="77777777" w:rsidR="00E0466A" w:rsidRPr="00C30686" w:rsidRDefault="00E0466A" w:rsidP="0094020B">
            <w:pPr>
              <w:pStyle w:val="TAC"/>
              <w:rPr>
                <w:ins w:id="61" w:author="Per Lindell" w:date="2023-08-04T08:46:00Z"/>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C9171AD" w14:textId="77777777" w:rsidR="00E0466A" w:rsidRPr="00C30686" w:rsidRDefault="00E0466A" w:rsidP="0094020B">
            <w:pPr>
              <w:pStyle w:val="TAC"/>
              <w:rPr>
                <w:ins w:id="62" w:author="Per Lindell" w:date="2023-08-04T08:46:00Z"/>
                <w:rFonts w:eastAsiaTheme="minorEastAsia"/>
                <w:lang w:val="en-US" w:eastAsia="zh-CN"/>
              </w:rPr>
            </w:pPr>
            <w:ins w:id="63" w:author="Per Lindell" w:date="2023-08-04T08:46:00Z">
              <w:r w:rsidRPr="00C30686">
                <w:rPr>
                  <w:rFonts w:eastAsiaTheme="minorEastAsia"/>
                  <w:lang w:val="en-US" w:eastAsia="zh-CN"/>
                </w:rPr>
                <w:t>n7</w:t>
              </w:r>
            </w:ins>
          </w:p>
        </w:tc>
        <w:tc>
          <w:tcPr>
            <w:tcW w:w="4356" w:type="dxa"/>
            <w:tcBorders>
              <w:top w:val="single" w:sz="4" w:space="0" w:color="auto"/>
              <w:left w:val="single" w:sz="4" w:space="0" w:color="auto"/>
              <w:bottom w:val="single" w:sz="4" w:space="0" w:color="auto"/>
              <w:right w:val="single" w:sz="4" w:space="0" w:color="auto"/>
            </w:tcBorders>
            <w:vAlign w:val="center"/>
          </w:tcPr>
          <w:p w14:paraId="52C2EF56" w14:textId="2AB6F10B" w:rsidR="00E0466A" w:rsidRPr="00C30686" w:rsidRDefault="00A54BD9" w:rsidP="0094020B">
            <w:pPr>
              <w:pStyle w:val="TAC"/>
              <w:rPr>
                <w:ins w:id="64" w:author="Per Lindell" w:date="2023-08-04T08:46:00Z"/>
                <w:rFonts w:eastAsiaTheme="minorEastAsia"/>
                <w:lang w:val="en-US" w:eastAsia="zh-CN"/>
              </w:rPr>
            </w:pPr>
            <w:ins w:id="65" w:author="Per Lindell" w:date="2023-08-04T08:47:00Z">
              <w:r w:rsidRPr="00A54BD9">
                <w:rPr>
                  <w:rFonts w:eastAsiaTheme="minorEastAsia" w:cs="Arial"/>
                  <w:color w:val="000000"/>
                  <w:szCs w:val="18"/>
                  <w:lang w:val="en-US" w:eastAsia="zh-CN" w:bidi="ar"/>
                </w:rPr>
                <w:t>5, 10, 15, 20, 25, 30, 40, 50</w:t>
              </w:r>
            </w:ins>
          </w:p>
        </w:tc>
        <w:tc>
          <w:tcPr>
            <w:tcW w:w="2445" w:type="dxa"/>
            <w:tcBorders>
              <w:top w:val="nil"/>
              <w:left w:val="single" w:sz="4" w:space="0" w:color="auto"/>
              <w:bottom w:val="nil"/>
              <w:right w:val="single" w:sz="4" w:space="0" w:color="auto"/>
            </w:tcBorders>
            <w:vAlign w:val="center"/>
          </w:tcPr>
          <w:p w14:paraId="1B6488E4" w14:textId="77777777" w:rsidR="00E0466A" w:rsidRPr="00C30686" w:rsidRDefault="00E0466A" w:rsidP="0094020B">
            <w:pPr>
              <w:pStyle w:val="TAC"/>
              <w:rPr>
                <w:ins w:id="66" w:author="Per Lindell" w:date="2023-08-04T08:46:00Z"/>
                <w:rFonts w:eastAsiaTheme="minorEastAsia"/>
                <w:lang w:val="en-US" w:eastAsia="zh-CN"/>
              </w:rPr>
            </w:pPr>
          </w:p>
        </w:tc>
      </w:tr>
      <w:tr w:rsidR="00E0466A" w:rsidRPr="00C30686" w14:paraId="69E958BF" w14:textId="77777777" w:rsidTr="0094020B">
        <w:trPr>
          <w:trHeight w:val="29"/>
          <w:ins w:id="67" w:author="Per Lindell" w:date="2023-08-04T08:46:00Z"/>
        </w:trPr>
        <w:tc>
          <w:tcPr>
            <w:tcW w:w="2742" w:type="dxa"/>
            <w:tcBorders>
              <w:top w:val="nil"/>
              <w:left w:val="single" w:sz="4" w:space="0" w:color="auto"/>
              <w:bottom w:val="nil"/>
              <w:right w:val="single" w:sz="4" w:space="0" w:color="auto"/>
            </w:tcBorders>
            <w:vAlign w:val="center"/>
          </w:tcPr>
          <w:p w14:paraId="246C78DC" w14:textId="77777777" w:rsidR="00E0466A" w:rsidRPr="00C30686" w:rsidRDefault="00E0466A" w:rsidP="0094020B">
            <w:pPr>
              <w:pStyle w:val="TAC"/>
              <w:rPr>
                <w:ins w:id="68" w:author="Per Lindell" w:date="2023-08-04T08:46:00Z"/>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7065609E" w14:textId="77777777" w:rsidR="00E0466A" w:rsidRPr="00C30686" w:rsidRDefault="00E0466A" w:rsidP="0094020B">
            <w:pPr>
              <w:pStyle w:val="TAC"/>
              <w:rPr>
                <w:ins w:id="69" w:author="Per Lindell" w:date="2023-08-04T08:46:00Z"/>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C387F49" w14:textId="77777777" w:rsidR="00E0466A" w:rsidRPr="00C30686" w:rsidRDefault="00E0466A" w:rsidP="0094020B">
            <w:pPr>
              <w:pStyle w:val="TAC"/>
              <w:rPr>
                <w:ins w:id="70" w:author="Per Lindell" w:date="2023-08-04T08:46:00Z"/>
                <w:rFonts w:eastAsiaTheme="minorEastAsia"/>
                <w:lang w:val="en-US" w:eastAsia="zh-CN"/>
              </w:rPr>
            </w:pPr>
            <w:ins w:id="71" w:author="Per Lindell" w:date="2023-08-04T08:46:00Z">
              <w:r w:rsidRPr="00C30686">
                <w:rPr>
                  <w:rFonts w:eastAsiaTheme="minorEastAsia"/>
                  <w:lang w:val="en-US" w:eastAsia="zh-CN"/>
                </w:rPr>
                <w:t>n28</w:t>
              </w:r>
            </w:ins>
          </w:p>
        </w:tc>
        <w:tc>
          <w:tcPr>
            <w:tcW w:w="4356" w:type="dxa"/>
            <w:tcBorders>
              <w:top w:val="single" w:sz="4" w:space="0" w:color="auto"/>
              <w:left w:val="single" w:sz="4" w:space="0" w:color="auto"/>
              <w:bottom w:val="single" w:sz="4" w:space="0" w:color="auto"/>
              <w:right w:val="single" w:sz="4" w:space="0" w:color="auto"/>
            </w:tcBorders>
            <w:vAlign w:val="center"/>
          </w:tcPr>
          <w:p w14:paraId="1E781752" w14:textId="77777777" w:rsidR="00E0466A" w:rsidRPr="00C30686" w:rsidRDefault="00E0466A" w:rsidP="0094020B">
            <w:pPr>
              <w:pStyle w:val="TAC"/>
              <w:rPr>
                <w:ins w:id="72" w:author="Per Lindell" w:date="2023-08-04T08:46:00Z"/>
                <w:rFonts w:eastAsiaTheme="minorEastAsia"/>
                <w:lang w:val="en-US" w:eastAsia="zh-CN"/>
              </w:rPr>
            </w:pPr>
            <w:ins w:id="73" w:author="Per Lindell" w:date="2023-08-04T08:46:00Z">
              <w:r w:rsidRPr="00C30686">
                <w:rPr>
                  <w:rFonts w:eastAsiaTheme="minorEastAsia" w:cs="Arial"/>
                  <w:color w:val="000000"/>
                  <w:szCs w:val="18"/>
                  <w:lang w:val="en-US" w:eastAsia="zh-CN" w:bidi="ar"/>
                </w:rPr>
                <w:t>5, 10, 15, 20</w:t>
              </w:r>
            </w:ins>
          </w:p>
        </w:tc>
        <w:tc>
          <w:tcPr>
            <w:tcW w:w="2445" w:type="dxa"/>
            <w:tcBorders>
              <w:top w:val="nil"/>
              <w:left w:val="single" w:sz="4" w:space="0" w:color="auto"/>
              <w:bottom w:val="single" w:sz="4" w:space="0" w:color="auto"/>
              <w:right w:val="single" w:sz="4" w:space="0" w:color="auto"/>
            </w:tcBorders>
            <w:vAlign w:val="center"/>
          </w:tcPr>
          <w:p w14:paraId="00236BC0" w14:textId="77777777" w:rsidR="00E0466A" w:rsidRPr="00C30686" w:rsidRDefault="00E0466A" w:rsidP="0094020B">
            <w:pPr>
              <w:pStyle w:val="TAC"/>
              <w:rPr>
                <w:ins w:id="74" w:author="Per Lindell" w:date="2023-08-04T08:46:00Z"/>
                <w:rFonts w:eastAsiaTheme="minorEastAsia"/>
                <w:lang w:val="en-US" w:eastAsia="zh-CN"/>
              </w:rPr>
            </w:pPr>
          </w:p>
        </w:tc>
      </w:tr>
      <w:tr w:rsidR="00CB3F59" w:rsidRPr="00C30686" w14:paraId="77288EF8" w14:textId="77777777" w:rsidTr="0094020B">
        <w:trPr>
          <w:trHeight w:val="29"/>
          <w:ins w:id="75" w:author="Per Lindell" w:date="2023-08-04T08:44:00Z"/>
        </w:trPr>
        <w:tc>
          <w:tcPr>
            <w:tcW w:w="2742" w:type="dxa"/>
            <w:tcBorders>
              <w:top w:val="single" w:sz="4" w:space="0" w:color="auto"/>
              <w:left w:val="single" w:sz="4" w:space="0" w:color="auto"/>
              <w:bottom w:val="nil"/>
              <w:right w:val="single" w:sz="4" w:space="0" w:color="auto"/>
            </w:tcBorders>
            <w:vAlign w:val="center"/>
          </w:tcPr>
          <w:p w14:paraId="71678CA7" w14:textId="012D3FC0" w:rsidR="00CB3F59" w:rsidRPr="00C30686" w:rsidRDefault="00AA0C49" w:rsidP="0094020B">
            <w:pPr>
              <w:pStyle w:val="TAC"/>
              <w:rPr>
                <w:ins w:id="76" w:author="Per Lindell" w:date="2023-08-04T08:44:00Z"/>
                <w:rFonts w:eastAsiaTheme="minorEastAsia"/>
                <w:lang w:val="en-US" w:eastAsia="zh-CN"/>
              </w:rPr>
            </w:pPr>
            <w:ins w:id="77" w:author="Per Lindell" w:date="2023-08-04T08:44:00Z">
              <w:r w:rsidRPr="00AA0C49">
                <w:rPr>
                  <w:rFonts w:eastAsiaTheme="minorEastAsia"/>
                  <w:lang w:val="en-US" w:eastAsia="zh-CN"/>
                </w:rPr>
                <w:t>CA_n3B-n7B-n28A</w:t>
              </w:r>
            </w:ins>
          </w:p>
        </w:tc>
        <w:tc>
          <w:tcPr>
            <w:tcW w:w="2785" w:type="dxa"/>
            <w:tcBorders>
              <w:top w:val="single" w:sz="4" w:space="0" w:color="auto"/>
              <w:left w:val="single" w:sz="4" w:space="0" w:color="auto"/>
              <w:bottom w:val="nil"/>
              <w:right w:val="single" w:sz="4" w:space="0" w:color="auto"/>
            </w:tcBorders>
            <w:vAlign w:val="center"/>
          </w:tcPr>
          <w:p w14:paraId="62733E64" w14:textId="77777777" w:rsidR="00AA0C49" w:rsidRPr="00AA0C49" w:rsidRDefault="00AA0C49" w:rsidP="00AA0C49">
            <w:pPr>
              <w:pStyle w:val="TAC"/>
              <w:rPr>
                <w:ins w:id="78" w:author="Per Lindell" w:date="2023-08-04T08:45:00Z"/>
                <w:rFonts w:eastAsiaTheme="minorEastAsia"/>
                <w:lang w:val="en-US" w:eastAsia="zh-CN"/>
              </w:rPr>
            </w:pPr>
            <w:ins w:id="79" w:author="Per Lindell" w:date="2023-08-04T08:45:00Z">
              <w:r w:rsidRPr="00AA0C49">
                <w:rPr>
                  <w:rFonts w:eastAsiaTheme="minorEastAsia"/>
                  <w:lang w:val="en-US" w:eastAsia="zh-CN"/>
                </w:rPr>
                <w:t>CA_n7B</w:t>
              </w:r>
            </w:ins>
          </w:p>
          <w:p w14:paraId="7A2D774A" w14:textId="77777777" w:rsidR="00AA0C49" w:rsidRPr="00AA0C49" w:rsidRDefault="00AA0C49" w:rsidP="00AA0C49">
            <w:pPr>
              <w:pStyle w:val="TAC"/>
              <w:rPr>
                <w:ins w:id="80" w:author="Per Lindell" w:date="2023-08-04T08:45:00Z"/>
                <w:rFonts w:eastAsiaTheme="minorEastAsia"/>
                <w:lang w:val="en-US" w:eastAsia="zh-CN"/>
              </w:rPr>
            </w:pPr>
            <w:ins w:id="81" w:author="Per Lindell" w:date="2023-08-04T08:45:00Z">
              <w:r w:rsidRPr="00AA0C49">
                <w:rPr>
                  <w:rFonts w:eastAsiaTheme="minorEastAsia"/>
                  <w:lang w:val="en-US" w:eastAsia="zh-CN"/>
                </w:rPr>
                <w:t>CA_n3A-n7A</w:t>
              </w:r>
            </w:ins>
          </w:p>
          <w:p w14:paraId="3D46577B" w14:textId="77777777" w:rsidR="00AA0C49" w:rsidRPr="00AA0C49" w:rsidRDefault="00AA0C49" w:rsidP="00AA0C49">
            <w:pPr>
              <w:pStyle w:val="TAC"/>
              <w:rPr>
                <w:ins w:id="82" w:author="Per Lindell" w:date="2023-08-04T08:45:00Z"/>
                <w:rFonts w:eastAsiaTheme="minorEastAsia"/>
                <w:lang w:val="en-US" w:eastAsia="zh-CN"/>
              </w:rPr>
            </w:pPr>
            <w:ins w:id="83" w:author="Per Lindell" w:date="2023-08-04T08:45:00Z">
              <w:r w:rsidRPr="00AA0C49">
                <w:rPr>
                  <w:rFonts w:eastAsiaTheme="minorEastAsia"/>
                  <w:lang w:val="en-US" w:eastAsia="zh-CN"/>
                </w:rPr>
                <w:t>CA_n3A-n28A</w:t>
              </w:r>
            </w:ins>
          </w:p>
          <w:p w14:paraId="2C8BCFFD" w14:textId="4E96DE6D" w:rsidR="00CB3F59" w:rsidRPr="00C30686" w:rsidRDefault="00AA0C49" w:rsidP="00AA0C49">
            <w:pPr>
              <w:pStyle w:val="TAC"/>
              <w:rPr>
                <w:ins w:id="84" w:author="Per Lindell" w:date="2023-08-04T08:44:00Z"/>
                <w:rFonts w:eastAsiaTheme="minorEastAsia"/>
                <w:lang w:val="en-US" w:eastAsia="zh-CN"/>
              </w:rPr>
            </w:pPr>
            <w:ins w:id="85" w:author="Per Lindell" w:date="2023-08-04T08:45:00Z">
              <w:r w:rsidRPr="00AA0C49">
                <w:rPr>
                  <w:rFonts w:eastAsiaTheme="minorEastAsia"/>
                  <w:lang w:val="en-US" w:eastAsia="zh-CN"/>
                </w:rPr>
                <w:t>CA_n7A-n28A</w:t>
              </w:r>
            </w:ins>
          </w:p>
        </w:tc>
        <w:tc>
          <w:tcPr>
            <w:tcW w:w="1259" w:type="dxa"/>
            <w:tcBorders>
              <w:top w:val="single" w:sz="4" w:space="0" w:color="auto"/>
              <w:left w:val="single" w:sz="4" w:space="0" w:color="auto"/>
              <w:bottom w:val="single" w:sz="4" w:space="0" w:color="auto"/>
              <w:right w:val="single" w:sz="4" w:space="0" w:color="auto"/>
            </w:tcBorders>
            <w:vAlign w:val="center"/>
          </w:tcPr>
          <w:p w14:paraId="0AB6F75A" w14:textId="77777777" w:rsidR="00CB3F59" w:rsidRPr="00C30686" w:rsidRDefault="00CB3F59" w:rsidP="0094020B">
            <w:pPr>
              <w:pStyle w:val="TAC"/>
              <w:rPr>
                <w:ins w:id="86" w:author="Per Lindell" w:date="2023-08-04T08:44:00Z"/>
                <w:rFonts w:eastAsiaTheme="minorEastAsia"/>
                <w:lang w:val="en-US" w:eastAsia="zh-CN"/>
              </w:rPr>
            </w:pPr>
            <w:ins w:id="87" w:author="Per Lindell" w:date="2023-08-04T08:44:00Z">
              <w:r w:rsidRPr="00C30686">
                <w:rPr>
                  <w:rFonts w:eastAsiaTheme="minorEastAsia"/>
                  <w:lang w:val="en-US" w:eastAsia="zh-CN"/>
                </w:rPr>
                <w:t>n3</w:t>
              </w:r>
            </w:ins>
          </w:p>
        </w:tc>
        <w:tc>
          <w:tcPr>
            <w:tcW w:w="4356" w:type="dxa"/>
            <w:tcBorders>
              <w:top w:val="single" w:sz="4" w:space="0" w:color="auto"/>
              <w:left w:val="single" w:sz="4" w:space="0" w:color="auto"/>
              <w:bottom w:val="single" w:sz="4" w:space="0" w:color="auto"/>
              <w:right w:val="single" w:sz="4" w:space="0" w:color="auto"/>
            </w:tcBorders>
            <w:vAlign w:val="center"/>
          </w:tcPr>
          <w:p w14:paraId="283BF464" w14:textId="2A6B3D78" w:rsidR="00CB3F59" w:rsidRPr="00C30686" w:rsidRDefault="002B7B86" w:rsidP="0094020B">
            <w:pPr>
              <w:pStyle w:val="TAC"/>
              <w:rPr>
                <w:ins w:id="88" w:author="Per Lindell" w:date="2023-08-04T08:44:00Z"/>
                <w:rFonts w:eastAsiaTheme="minorEastAsia"/>
                <w:lang w:val="en-US" w:eastAsia="zh-CN"/>
              </w:rPr>
            </w:pPr>
            <w:ins w:id="89" w:author="Per Lindell" w:date="2023-08-04T08:45:00Z">
              <w:r w:rsidRPr="00C30686">
                <w:rPr>
                  <w:rFonts w:eastAsiaTheme="minorEastAsia" w:cs="Arial"/>
                  <w:color w:val="000000"/>
                  <w:szCs w:val="18"/>
                  <w:lang w:val="en-US" w:eastAsia="zh-CN" w:bidi="ar"/>
                </w:rPr>
                <w:t>CA_n</w:t>
              </w:r>
              <w:r>
                <w:rPr>
                  <w:rFonts w:eastAsiaTheme="minorEastAsia" w:cs="Arial"/>
                  <w:color w:val="000000"/>
                  <w:szCs w:val="18"/>
                  <w:lang w:val="en-US" w:eastAsia="zh-CN" w:bidi="ar"/>
                </w:rPr>
                <w:t>3</w:t>
              </w:r>
              <w:r w:rsidRPr="00C30686">
                <w:rPr>
                  <w:rFonts w:eastAsiaTheme="minorEastAsia" w:cs="Arial"/>
                  <w:color w:val="000000"/>
                  <w:szCs w:val="18"/>
                  <w:lang w:val="en-US" w:eastAsia="zh-CN" w:bidi="ar"/>
                </w:rPr>
                <w:t>B_BCS0</w:t>
              </w:r>
            </w:ins>
          </w:p>
        </w:tc>
        <w:tc>
          <w:tcPr>
            <w:tcW w:w="2445" w:type="dxa"/>
            <w:tcBorders>
              <w:top w:val="single" w:sz="4" w:space="0" w:color="auto"/>
              <w:left w:val="single" w:sz="4" w:space="0" w:color="auto"/>
              <w:bottom w:val="nil"/>
              <w:right w:val="single" w:sz="4" w:space="0" w:color="auto"/>
            </w:tcBorders>
            <w:vAlign w:val="center"/>
          </w:tcPr>
          <w:p w14:paraId="1F1B58C0" w14:textId="77777777" w:rsidR="00CB3F59" w:rsidRPr="00C30686" w:rsidRDefault="00CB3F59" w:rsidP="0094020B">
            <w:pPr>
              <w:pStyle w:val="TAC"/>
              <w:rPr>
                <w:ins w:id="90" w:author="Per Lindell" w:date="2023-08-04T08:44:00Z"/>
                <w:rFonts w:eastAsiaTheme="minorEastAsia"/>
                <w:lang w:val="en-US" w:eastAsia="zh-CN"/>
              </w:rPr>
            </w:pPr>
            <w:ins w:id="91" w:author="Per Lindell" w:date="2023-08-04T08:44:00Z">
              <w:r w:rsidRPr="00C30686">
                <w:rPr>
                  <w:rFonts w:eastAsiaTheme="minorEastAsia"/>
                  <w:lang w:val="en-US" w:eastAsia="zh-CN"/>
                </w:rPr>
                <w:t>0</w:t>
              </w:r>
            </w:ins>
          </w:p>
        </w:tc>
      </w:tr>
      <w:tr w:rsidR="00CB3F59" w:rsidRPr="00C30686" w14:paraId="1BB60B9A" w14:textId="77777777" w:rsidTr="0094020B">
        <w:trPr>
          <w:trHeight w:val="29"/>
          <w:ins w:id="92" w:author="Per Lindell" w:date="2023-08-04T08:44:00Z"/>
        </w:trPr>
        <w:tc>
          <w:tcPr>
            <w:tcW w:w="2742" w:type="dxa"/>
            <w:tcBorders>
              <w:top w:val="nil"/>
              <w:left w:val="single" w:sz="4" w:space="0" w:color="auto"/>
              <w:bottom w:val="nil"/>
              <w:right w:val="single" w:sz="4" w:space="0" w:color="auto"/>
            </w:tcBorders>
            <w:vAlign w:val="center"/>
          </w:tcPr>
          <w:p w14:paraId="6A01BC66" w14:textId="77777777" w:rsidR="00CB3F59" w:rsidRPr="00C30686" w:rsidRDefault="00CB3F59" w:rsidP="0094020B">
            <w:pPr>
              <w:pStyle w:val="TAC"/>
              <w:rPr>
                <w:ins w:id="93" w:author="Per Lindell" w:date="2023-08-04T08:44:00Z"/>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FA57C14" w14:textId="77777777" w:rsidR="00CB3F59" w:rsidRPr="00C30686" w:rsidRDefault="00CB3F59" w:rsidP="0094020B">
            <w:pPr>
              <w:pStyle w:val="TAC"/>
              <w:rPr>
                <w:ins w:id="94" w:author="Per Lindell" w:date="2023-08-04T08:44:00Z"/>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A96021A" w14:textId="77777777" w:rsidR="00CB3F59" w:rsidRPr="00C30686" w:rsidRDefault="00CB3F59" w:rsidP="0094020B">
            <w:pPr>
              <w:pStyle w:val="TAC"/>
              <w:rPr>
                <w:ins w:id="95" w:author="Per Lindell" w:date="2023-08-04T08:44:00Z"/>
                <w:rFonts w:eastAsiaTheme="minorEastAsia"/>
                <w:lang w:val="en-US" w:eastAsia="zh-CN"/>
              </w:rPr>
            </w:pPr>
            <w:ins w:id="96" w:author="Per Lindell" w:date="2023-08-04T08:44:00Z">
              <w:r w:rsidRPr="00C30686">
                <w:rPr>
                  <w:rFonts w:eastAsiaTheme="minorEastAsia"/>
                  <w:lang w:val="en-US" w:eastAsia="zh-CN"/>
                </w:rPr>
                <w:t>n7</w:t>
              </w:r>
            </w:ins>
          </w:p>
        </w:tc>
        <w:tc>
          <w:tcPr>
            <w:tcW w:w="4356" w:type="dxa"/>
            <w:tcBorders>
              <w:top w:val="single" w:sz="4" w:space="0" w:color="auto"/>
              <w:left w:val="single" w:sz="4" w:space="0" w:color="auto"/>
              <w:bottom w:val="single" w:sz="4" w:space="0" w:color="auto"/>
              <w:right w:val="single" w:sz="4" w:space="0" w:color="auto"/>
            </w:tcBorders>
            <w:vAlign w:val="center"/>
          </w:tcPr>
          <w:p w14:paraId="17DB7C6F" w14:textId="707B7180" w:rsidR="00CB3F59" w:rsidRPr="00C30686" w:rsidRDefault="002B7B86" w:rsidP="0094020B">
            <w:pPr>
              <w:pStyle w:val="TAC"/>
              <w:rPr>
                <w:ins w:id="97" w:author="Per Lindell" w:date="2023-08-04T08:44:00Z"/>
                <w:rFonts w:eastAsiaTheme="minorEastAsia"/>
                <w:lang w:val="en-US" w:eastAsia="zh-CN"/>
              </w:rPr>
            </w:pPr>
            <w:ins w:id="98" w:author="Per Lindell" w:date="2023-08-04T08:45:00Z">
              <w:r w:rsidRPr="00C30686">
                <w:rPr>
                  <w:rFonts w:eastAsiaTheme="minorEastAsia" w:cs="Arial"/>
                  <w:color w:val="000000"/>
                  <w:szCs w:val="18"/>
                  <w:lang w:val="en-US" w:eastAsia="zh-CN" w:bidi="ar"/>
                </w:rPr>
                <w:t>CA_n7B_BCS0</w:t>
              </w:r>
            </w:ins>
          </w:p>
        </w:tc>
        <w:tc>
          <w:tcPr>
            <w:tcW w:w="2445" w:type="dxa"/>
            <w:tcBorders>
              <w:top w:val="nil"/>
              <w:left w:val="single" w:sz="4" w:space="0" w:color="auto"/>
              <w:bottom w:val="nil"/>
              <w:right w:val="single" w:sz="4" w:space="0" w:color="auto"/>
            </w:tcBorders>
            <w:vAlign w:val="center"/>
          </w:tcPr>
          <w:p w14:paraId="5A4171C2" w14:textId="77777777" w:rsidR="00CB3F59" w:rsidRPr="00C30686" w:rsidRDefault="00CB3F59" w:rsidP="0094020B">
            <w:pPr>
              <w:pStyle w:val="TAC"/>
              <w:rPr>
                <w:ins w:id="99" w:author="Per Lindell" w:date="2023-08-04T08:44:00Z"/>
                <w:rFonts w:eastAsiaTheme="minorEastAsia"/>
                <w:lang w:val="en-US" w:eastAsia="zh-CN"/>
              </w:rPr>
            </w:pPr>
          </w:p>
        </w:tc>
      </w:tr>
      <w:tr w:rsidR="00CB3F59" w:rsidRPr="00C30686" w14:paraId="1E0936B7" w14:textId="77777777" w:rsidTr="0094020B">
        <w:trPr>
          <w:trHeight w:val="29"/>
          <w:ins w:id="100" w:author="Per Lindell" w:date="2023-08-04T08:44:00Z"/>
        </w:trPr>
        <w:tc>
          <w:tcPr>
            <w:tcW w:w="2742" w:type="dxa"/>
            <w:tcBorders>
              <w:top w:val="nil"/>
              <w:left w:val="single" w:sz="4" w:space="0" w:color="auto"/>
              <w:bottom w:val="nil"/>
              <w:right w:val="single" w:sz="4" w:space="0" w:color="auto"/>
            </w:tcBorders>
            <w:vAlign w:val="center"/>
          </w:tcPr>
          <w:p w14:paraId="31E7CA8B" w14:textId="77777777" w:rsidR="00CB3F59" w:rsidRPr="00C30686" w:rsidRDefault="00CB3F59" w:rsidP="0094020B">
            <w:pPr>
              <w:pStyle w:val="TAC"/>
              <w:rPr>
                <w:ins w:id="101" w:author="Per Lindell" w:date="2023-08-04T08:44:00Z"/>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245207CC" w14:textId="77777777" w:rsidR="00CB3F59" w:rsidRPr="00C30686" w:rsidRDefault="00CB3F59" w:rsidP="0094020B">
            <w:pPr>
              <w:pStyle w:val="TAC"/>
              <w:rPr>
                <w:ins w:id="102" w:author="Per Lindell" w:date="2023-08-04T08:44:00Z"/>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A01D3A7" w14:textId="77777777" w:rsidR="00CB3F59" w:rsidRPr="00C30686" w:rsidRDefault="00CB3F59" w:rsidP="0094020B">
            <w:pPr>
              <w:pStyle w:val="TAC"/>
              <w:rPr>
                <w:ins w:id="103" w:author="Per Lindell" w:date="2023-08-04T08:44:00Z"/>
                <w:rFonts w:eastAsiaTheme="minorEastAsia"/>
                <w:lang w:val="en-US" w:eastAsia="zh-CN"/>
              </w:rPr>
            </w:pPr>
            <w:ins w:id="104" w:author="Per Lindell" w:date="2023-08-04T08:44:00Z">
              <w:r w:rsidRPr="00C30686">
                <w:rPr>
                  <w:rFonts w:eastAsiaTheme="minorEastAsia"/>
                  <w:lang w:val="en-US" w:eastAsia="zh-CN"/>
                </w:rPr>
                <w:t>n28</w:t>
              </w:r>
            </w:ins>
          </w:p>
        </w:tc>
        <w:tc>
          <w:tcPr>
            <w:tcW w:w="4356" w:type="dxa"/>
            <w:tcBorders>
              <w:top w:val="single" w:sz="4" w:space="0" w:color="auto"/>
              <w:left w:val="single" w:sz="4" w:space="0" w:color="auto"/>
              <w:bottom w:val="single" w:sz="4" w:space="0" w:color="auto"/>
              <w:right w:val="single" w:sz="4" w:space="0" w:color="auto"/>
            </w:tcBorders>
            <w:vAlign w:val="center"/>
          </w:tcPr>
          <w:p w14:paraId="3321B6DD" w14:textId="77777777" w:rsidR="00CB3F59" w:rsidRPr="00C30686" w:rsidRDefault="00CB3F59" w:rsidP="0094020B">
            <w:pPr>
              <w:pStyle w:val="TAC"/>
              <w:rPr>
                <w:ins w:id="105" w:author="Per Lindell" w:date="2023-08-04T08:44:00Z"/>
                <w:rFonts w:eastAsiaTheme="minorEastAsia"/>
                <w:lang w:val="en-US" w:eastAsia="zh-CN"/>
              </w:rPr>
            </w:pPr>
            <w:ins w:id="106" w:author="Per Lindell" w:date="2023-08-04T08:44:00Z">
              <w:r w:rsidRPr="00C30686">
                <w:rPr>
                  <w:rFonts w:eastAsiaTheme="minorEastAsia" w:cs="Arial"/>
                  <w:color w:val="000000"/>
                  <w:szCs w:val="18"/>
                  <w:lang w:val="en-US" w:eastAsia="zh-CN" w:bidi="ar"/>
                </w:rPr>
                <w:t>5, 10, 15, 20</w:t>
              </w:r>
            </w:ins>
          </w:p>
        </w:tc>
        <w:tc>
          <w:tcPr>
            <w:tcW w:w="2445" w:type="dxa"/>
            <w:tcBorders>
              <w:top w:val="nil"/>
              <w:left w:val="single" w:sz="4" w:space="0" w:color="auto"/>
              <w:bottom w:val="single" w:sz="4" w:space="0" w:color="auto"/>
              <w:right w:val="single" w:sz="4" w:space="0" w:color="auto"/>
            </w:tcBorders>
            <w:vAlign w:val="center"/>
          </w:tcPr>
          <w:p w14:paraId="2F71063E" w14:textId="77777777" w:rsidR="00CB3F59" w:rsidRPr="00C30686" w:rsidRDefault="00CB3F59" w:rsidP="0094020B">
            <w:pPr>
              <w:pStyle w:val="TAC"/>
              <w:rPr>
                <w:ins w:id="107" w:author="Per Lindell" w:date="2023-08-04T08:44:00Z"/>
                <w:rFonts w:eastAsiaTheme="minorEastAsia"/>
                <w:lang w:val="en-US" w:eastAsia="zh-CN"/>
              </w:rPr>
            </w:pPr>
          </w:p>
        </w:tc>
      </w:tr>
      <w:tr w:rsidR="006F6378" w:rsidRPr="00C30686" w14:paraId="4C8A1FE5"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579FDD1" w14:textId="77777777" w:rsidR="006F6378" w:rsidRPr="00C30686" w:rsidRDefault="006F6378" w:rsidP="0094020B">
            <w:pPr>
              <w:pStyle w:val="TAC"/>
              <w:rPr>
                <w:rFonts w:eastAsiaTheme="minorEastAsia"/>
                <w:szCs w:val="18"/>
                <w:lang w:eastAsia="zh-CN"/>
              </w:rPr>
            </w:pPr>
            <w:r w:rsidRPr="00C30686">
              <w:rPr>
                <w:rFonts w:eastAsiaTheme="minorEastAsia"/>
                <w:szCs w:val="18"/>
                <w:lang w:eastAsia="zh-CN"/>
              </w:rPr>
              <w:t>CA_n3A-n7A-n38A</w:t>
            </w:r>
            <w:r w:rsidRPr="00C30686">
              <w:rPr>
                <w:rFonts w:eastAsiaTheme="minorEastAsia"/>
                <w:szCs w:val="18"/>
                <w:vertAlign w:val="superscript"/>
                <w:lang w:eastAsia="zh-CN"/>
              </w:rPr>
              <w:t>10</w:t>
            </w:r>
          </w:p>
        </w:tc>
        <w:tc>
          <w:tcPr>
            <w:tcW w:w="2785" w:type="dxa"/>
            <w:tcBorders>
              <w:top w:val="single" w:sz="4" w:space="0" w:color="auto"/>
              <w:left w:val="single" w:sz="4" w:space="0" w:color="auto"/>
              <w:bottom w:val="nil"/>
              <w:right w:val="single" w:sz="4" w:space="0" w:color="auto"/>
            </w:tcBorders>
            <w:vAlign w:val="center"/>
          </w:tcPr>
          <w:p w14:paraId="740B1AFB" w14:textId="77777777" w:rsidR="006F6378" w:rsidRPr="00C30686" w:rsidRDefault="006F6378" w:rsidP="0094020B">
            <w:pPr>
              <w:pStyle w:val="TAC"/>
              <w:rPr>
                <w:szCs w:val="18"/>
                <w:lang w:val="en-US" w:eastAsia="zh-CN"/>
              </w:rPr>
            </w:pPr>
            <w:r w:rsidRPr="00C30686">
              <w:rPr>
                <w:szCs w:val="18"/>
                <w:lang w:val="en-US" w:eastAsia="zh-CN"/>
              </w:rPr>
              <w:t>n3A</w:t>
            </w:r>
          </w:p>
          <w:p w14:paraId="69170A2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3ECE3C4"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21EAA421"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41A75C3B"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0</w:t>
            </w:r>
          </w:p>
        </w:tc>
      </w:tr>
      <w:tr w:rsidR="006F6378" w:rsidRPr="00C30686" w14:paraId="2E4D0990" w14:textId="77777777" w:rsidTr="004F423A">
        <w:trPr>
          <w:trHeight w:val="29"/>
        </w:trPr>
        <w:tc>
          <w:tcPr>
            <w:tcW w:w="2742" w:type="dxa"/>
            <w:tcBorders>
              <w:top w:val="nil"/>
              <w:left w:val="single" w:sz="4" w:space="0" w:color="auto"/>
              <w:bottom w:val="nil"/>
              <w:right w:val="single" w:sz="4" w:space="0" w:color="auto"/>
            </w:tcBorders>
            <w:vAlign w:val="center"/>
          </w:tcPr>
          <w:p w14:paraId="69F67393" w14:textId="77777777" w:rsidR="006F6378" w:rsidRPr="00C30686" w:rsidRDefault="006F6378" w:rsidP="0094020B">
            <w:pPr>
              <w:pStyle w:val="TAC"/>
              <w:rPr>
                <w:rFonts w:eastAsiaTheme="minorEastAsia"/>
                <w:szCs w:val="18"/>
                <w:lang w:eastAsia="zh-CN"/>
              </w:rPr>
            </w:pPr>
          </w:p>
        </w:tc>
        <w:tc>
          <w:tcPr>
            <w:tcW w:w="2785" w:type="dxa"/>
            <w:tcBorders>
              <w:top w:val="nil"/>
              <w:left w:val="single" w:sz="4" w:space="0" w:color="auto"/>
              <w:bottom w:val="nil"/>
              <w:right w:val="single" w:sz="4" w:space="0" w:color="auto"/>
            </w:tcBorders>
            <w:vAlign w:val="center"/>
          </w:tcPr>
          <w:p w14:paraId="2EBCB10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7DF7511"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729AD0C2"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5, 10, 15, 20, 25, 30, 40, 50</w:t>
            </w:r>
          </w:p>
        </w:tc>
        <w:tc>
          <w:tcPr>
            <w:tcW w:w="2445" w:type="dxa"/>
            <w:tcBorders>
              <w:top w:val="nil"/>
              <w:left w:val="single" w:sz="4" w:space="0" w:color="auto"/>
              <w:bottom w:val="nil"/>
              <w:right w:val="single" w:sz="4" w:space="0" w:color="auto"/>
            </w:tcBorders>
            <w:vAlign w:val="center"/>
          </w:tcPr>
          <w:p w14:paraId="38479C89" w14:textId="77777777" w:rsidR="006F6378" w:rsidRPr="00C30686" w:rsidRDefault="006F6378" w:rsidP="0094020B">
            <w:pPr>
              <w:pStyle w:val="TAC"/>
              <w:rPr>
                <w:rFonts w:eastAsiaTheme="minorEastAsia"/>
                <w:szCs w:val="18"/>
                <w:lang w:val="en-US" w:eastAsia="zh-CN"/>
              </w:rPr>
            </w:pPr>
          </w:p>
        </w:tc>
      </w:tr>
      <w:tr w:rsidR="006F6378" w:rsidRPr="00C30686" w14:paraId="3813942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C74B253" w14:textId="77777777" w:rsidR="006F6378" w:rsidRPr="00C30686" w:rsidRDefault="006F6378" w:rsidP="0094020B">
            <w:pPr>
              <w:pStyle w:val="TAC"/>
              <w:rPr>
                <w:rFonts w:eastAsiaTheme="minorEastAsia"/>
                <w:szCs w:val="18"/>
                <w:lang w:eastAsia="zh-CN"/>
              </w:rPr>
            </w:pPr>
          </w:p>
        </w:tc>
        <w:tc>
          <w:tcPr>
            <w:tcW w:w="2785" w:type="dxa"/>
            <w:tcBorders>
              <w:top w:val="nil"/>
              <w:left w:val="single" w:sz="4" w:space="0" w:color="auto"/>
              <w:bottom w:val="single" w:sz="4" w:space="0" w:color="auto"/>
              <w:right w:val="single" w:sz="4" w:space="0" w:color="auto"/>
            </w:tcBorders>
            <w:vAlign w:val="center"/>
          </w:tcPr>
          <w:p w14:paraId="03EA124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5CB74B3"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n38</w:t>
            </w:r>
          </w:p>
        </w:tc>
        <w:tc>
          <w:tcPr>
            <w:tcW w:w="4356" w:type="dxa"/>
            <w:tcBorders>
              <w:top w:val="single" w:sz="4" w:space="0" w:color="auto"/>
              <w:left w:val="single" w:sz="4" w:space="0" w:color="auto"/>
              <w:bottom w:val="single" w:sz="4" w:space="0" w:color="auto"/>
              <w:right w:val="single" w:sz="4" w:space="0" w:color="auto"/>
            </w:tcBorders>
            <w:vAlign w:val="center"/>
          </w:tcPr>
          <w:p w14:paraId="2948C122"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5, 10, 15, 20, 25, 30, 40</w:t>
            </w:r>
          </w:p>
        </w:tc>
        <w:tc>
          <w:tcPr>
            <w:tcW w:w="2445" w:type="dxa"/>
            <w:tcBorders>
              <w:top w:val="nil"/>
              <w:left w:val="single" w:sz="4" w:space="0" w:color="auto"/>
              <w:bottom w:val="single" w:sz="4" w:space="0" w:color="auto"/>
              <w:right w:val="single" w:sz="4" w:space="0" w:color="auto"/>
            </w:tcBorders>
            <w:vAlign w:val="center"/>
          </w:tcPr>
          <w:p w14:paraId="6726017A" w14:textId="77777777" w:rsidR="006F6378" w:rsidRPr="00C30686" w:rsidRDefault="006F6378" w:rsidP="0094020B">
            <w:pPr>
              <w:pStyle w:val="TAC"/>
              <w:rPr>
                <w:rFonts w:eastAsiaTheme="minorEastAsia"/>
                <w:szCs w:val="18"/>
                <w:lang w:val="en-US" w:eastAsia="zh-CN"/>
              </w:rPr>
            </w:pPr>
          </w:p>
        </w:tc>
      </w:tr>
      <w:tr w:rsidR="006F6378" w:rsidRPr="00C30686" w14:paraId="580AFCE2"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226F55A" w14:textId="77777777" w:rsidR="006F6378" w:rsidRPr="00C30686" w:rsidRDefault="006F6378" w:rsidP="0094020B">
            <w:pPr>
              <w:pStyle w:val="TAC"/>
              <w:rPr>
                <w:rFonts w:eastAsiaTheme="minorEastAsia"/>
                <w:szCs w:val="18"/>
                <w:lang w:eastAsia="zh-CN"/>
              </w:rPr>
            </w:pPr>
            <w:r w:rsidRPr="00C30686">
              <w:rPr>
                <w:rFonts w:eastAsiaTheme="minorEastAsia"/>
                <w:szCs w:val="18"/>
                <w:lang w:val="en-US" w:eastAsia="zh-CN"/>
              </w:rPr>
              <w:t>CA_n3B-n7A-n38A</w:t>
            </w:r>
            <w:r w:rsidRPr="00C30686">
              <w:rPr>
                <w:rFonts w:eastAsiaTheme="minorEastAsia"/>
                <w:szCs w:val="18"/>
                <w:vertAlign w:val="superscript"/>
                <w:lang w:eastAsia="zh-CN"/>
              </w:rPr>
              <w:t>10</w:t>
            </w:r>
          </w:p>
        </w:tc>
        <w:tc>
          <w:tcPr>
            <w:tcW w:w="2785" w:type="dxa"/>
            <w:tcBorders>
              <w:top w:val="single" w:sz="4" w:space="0" w:color="auto"/>
              <w:left w:val="single" w:sz="4" w:space="0" w:color="auto"/>
              <w:bottom w:val="nil"/>
              <w:right w:val="single" w:sz="4" w:space="0" w:color="auto"/>
            </w:tcBorders>
            <w:vAlign w:val="center"/>
          </w:tcPr>
          <w:p w14:paraId="0B9F7A74" w14:textId="77777777" w:rsidR="006F6378" w:rsidRPr="00C30686" w:rsidRDefault="006F6378" w:rsidP="0094020B">
            <w:pPr>
              <w:pStyle w:val="TAC"/>
              <w:rPr>
                <w:rFonts w:eastAsiaTheme="minorEastAsia"/>
                <w:lang w:val="en-US" w:eastAsia="zh-CN"/>
              </w:rPr>
            </w:pPr>
            <w:r w:rsidRPr="00C30686">
              <w:rPr>
                <w:szCs w:val="18"/>
                <w:lang w:val="en-US" w:eastAsia="zh-CN"/>
              </w:rPr>
              <w:t>n3A</w:t>
            </w:r>
          </w:p>
        </w:tc>
        <w:tc>
          <w:tcPr>
            <w:tcW w:w="1259" w:type="dxa"/>
            <w:tcBorders>
              <w:top w:val="single" w:sz="4" w:space="0" w:color="auto"/>
              <w:left w:val="single" w:sz="4" w:space="0" w:color="auto"/>
              <w:bottom w:val="single" w:sz="4" w:space="0" w:color="auto"/>
              <w:right w:val="single" w:sz="4" w:space="0" w:color="auto"/>
            </w:tcBorders>
            <w:vAlign w:val="center"/>
          </w:tcPr>
          <w:p w14:paraId="0029782E"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51F42D7D"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CA_n3B_BCS0</w:t>
            </w:r>
          </w:p>
        </w:tc>
        <w:tc>
          <w:tcPr>
            <w:tcW w:w="2445" w:type="dxa"/>
            <w:tcBorders>
              <w:top w:val="single" w:sz="4" w:space="0" w:color="auto"/>
              <w:left w:val="single" w:sz="4" w:space="0" w:color="auto"/>
              <w:bottom w:val="nil"/>
              <w:right w:val="single" w:sz="4" w:space="0" w:color="auto"/>
            </w:tcBorders>
            <w:vAlign w:val="center"/>
          </w:tcPr>
          <w:p w14:paraId="1F81F7C5" w14:textId="77777777" w:rsidR="006F6378" w:rsidRPr="00C30686" w:rsidRDefault="006F6378" w:rsidP="0094020B">
            <w:pPr>
              <w:pStyle w:val="TAC"/>
              <w:rPr>
                <w:rFonts w:eastAsiaTheme="minorEastAsia"/>
                <w:szCs w:val="18"/>
                <w:lang w:val="en-US" w:eastAsia="zh-CN"/>
              </w:rPr>
            </w:pPr>
            <w:r w:rsidRPr="00C30686">
              <w:rPr>
                <w:rFonts w:hint="eastAsia"/>
                <w:szCs w:val="18"/>
                <w:lang w:val="en-US" w:eastAsia="zh-CN"/>
              </w:rPr>
              <w:t>0</w:t>
            </w:r>
          </w:p>
        </w:tc>
      </w:tr>
      <w:tr w:rsidR="006F6378" w:rsidRPr="00C30686" w14:paraId="74755F8B" w14:textId="77777777" w:rsidTr="004F423A">
        <w:trPr>
          <w:trHeight w:val="29"/>
        </w:trPr>
        <w:tc>
          <w:tcPr>
            <w:tcW w:w="2742" w:type="dxa"/>
            <w:tcBorders>
              <w:top w:val="nil"/>
              <w:left w:val="single" w:sz="4" w:space="0" w:color="auto"/>
              <w:bottom w:val="nil"/>
              <w:right w:val="single" w:sz="4" w:space="0" w:color="auto"/>
            </w:tcBorders>
            <w:vAlign w:val="center"/>
          </w:tcPr>
          <w:p w14:paraId="38944C69" w14:textId="77777777" w:rsidR="006F6378" w:rsidRPr="00C30686" w:rsidRDefault="006F6378" w:rsidP="0094020B">
            <w:pPr>
              <w:pStyle w:val="TAC"/>
              <w:rPr>
                <w:rFonts w:eastAsiaTheme="minorEastAsia"/>
                <w:szCs w:val="18"/>
                <w:lang w:eastAsia="zh-CN"/>
              </w:rPr>
            </w:pPr>
          </w:p>
        </w:tc>
        <w:tc>
          <w:tcPr>
            <w:tcW w:w="2785" w:type="dxa"/>
            <w:tcBorders>
              <w:top w:val="nil"/>
              <w:left w:val="single" w:sz="4" w:space="0" w:color="auto"/>
              <w:bottom w:val="nil"/>
              <w:right w:val="single" w:sz="4" w:space="0" w:color="auto"/>
            </w:tcBorders>
            <w:vAlign w:val="center"/>
          </w:tcPr>
          <w:p w14:paraId="2C44179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B4A8FBE"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06793E39"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5, 10, 15, 20, 25, 30, 40, 50</w:t>
            </w:r>
          </w:p>
        </w:tc>
        <w:tc>
          <w:tcPr>
            <w:tcW w:w="2445" w:type="dxa"/>
            <w:tcBorders>
              <w:top w:val="nil"/>
              <w:left w:val="single" w:sz="4" w:space="0" w:color="auto"/>
              <w:bottom w:val="nil"/>
              <w:right w:val="single" w:sz="4" w:space="0" w:color="auto"/>
            </w:tcBorders>
            <w:vAlign w:val="center"/>
          </w:tcPr>
          <w:p w14:paraId="7454CE25" w14:textId="77777777" w:rsidR="006F6378" w:rsidRPr="00C30686" w:rsidRDefault="006F6378" w:rsidP="0094020B">
            <w:pPr>
              <w:pStyle w:val="TAC"/>
              <w:rPr>
                <w:rFonts w:eastAsiaTheme="minorEastAsia"/>
                <w:szCs w:val="18"/>
                <w:lang w:val="en-US" w:eastAsia="zh-CN"/>
              </w:rPr>
            </w:pPr>
          </w:p>
        </w:tc>
      </w:tr>
      <w:tr w:rsidR="006F6378" w:rsidRPr="00C30686" w14:paraId="56A78B17"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5DF4C4F" w14:textId="77777777" w:rsidR="006F6378" w:rsidRPr="00C30686" w:rsidRDefault="006F6378" w:rsidP="0094020B">
            <w:pPr>
              <w:pStyle w:val="TAC"/>
              <w:rPr>
                <w:rFonts w:eastAsiaTheme="minorEastAsia"/>
                <w:szCs w:val="18"/>
                <w:lang w:eastAsia="zh-CN"/>
              </w:rPr>
            </w:pPr>
          </w:p>
        </w:tc>
        <w:tc>
          <w:tcPr>
            <w:tcW w:w="2785" w:type="dxa"/>
            <w:tcBorders>
              <w:top w:val="nil"/>
              <w:left w:val="single" w:sz="4" w:space="0" w:color="auto"/>
              <w:bottom w:val="single" w:sz="4" w:space="0" w:color="auto"/>
              <w:right w:val="single" w:sz="4" w:space="0" w:color="auto"/>
            </w:tcBorders>
            <w:vAlign w:val="center"/>
          </w:tcPr>
          <w:p w14:paraId="727F536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9B08FE9"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n38</w:t>
            </w:r>
          </w:p>
        </w:tc>
        <w:tc>
          <w:tcPr>
            <w:tcW w:w="4356" w:type="dxa"/>
            <w:tcBorders>
              <w:top w:val="single" w:sz="4" w:space="0" w:color="auto"/>
              <w:left w:val="single" w:sz="4" w:space="0" w:color="auto"/>
              <w:bottom w:val="single" w:sz="4" w:space="0" w:color="auto"/>
              <w:right w:val="single" w:sz="4" w:space="0" w:color="auto"/>
            </w:tcBorders>
            <w:vAlign w:val="center"/>
          </w:tcPr>
          <w:p w14:paraId="258D9551"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5, 10, 15, 20, 25, 30, 40</w:t>
            </w:r>
          </w:p>
        </w:tc>
        <w:tc>
          <w:tcPr>
            <w:tcW w:w="2445" w:type="dxa"/>
            <w:tcBorders>
              <w:top w:val="nil"/>
              <w:left w:val="single" w:sz="4" w:space="0" w:color="auto"/>
              <w:bottom w:val="single" w:sz="4" w:space="0" w:color="auto"/>
              <w:right w:val="single" w:sz="4" w:space="0" w:color="auto"/>
            </w:tcBorders>
            <w:vAlign w:val="center"/>
          </w:tcPr>
          <w:p w14:paraId="43A61CB1" w14:textId="77777777" w:rsidR="006F6378" w:rsidRPr="00C30686" w:rsidRDefault="006F6378" w:rsidP="0094020B">
            <w:pPr>
              <w:pStyle w:val="TAC"/>
              <w:rPr>
                <w:rFonts w:eastAsiaTheme="minorEastAsia"/>
                <w:szCs w:val="18"/>
                <w:lang w:val="en-US" w:eastAsia="zh-CN"/>
              </w:rPr>
            </w:pPr>
          </w:p>
        </w:tc>
      </w:tr>
      <w:tr w:rsidR="006F6378" w:rsidRPr="00C30686" w14:paraId="0AF0858C"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48FD48F" w14:textId="77777777" w:rsidR="006F6378" w:rsidRPr="00C30686" w:rsidRDefault="006F6378" w:rsidP="0094020B">
            <w:pPr>
              <w:pStyle w:val="TAC"/>
              <w:rPr>
                <w:rFonts w:eastAsiaTheme="minorEastAsia"/>
                <w:szCs w:val="18"/>
                <w:lang w:eastAsia="zh-CN"/>
              </w:rPr>
            </w:pPr>
            <w:r w:rsidRPr="00C30686">
              <w:rPr>
                <w:rFonts w:eastAsiaTheme="minorEastAsia"/>
                <w:szCs w:val="18"/>
                <w:lang w:val="en-US" w:eastAsia="zh-CN"/>
              </w:rPr>
              <w:t>CA_n3(2A)-n7A-n38A</w:t>
            </w:r>
            <w:r w:rsidRPr="00C30686">
              <w:rPr>
                <w:rFonts w:eastAsiaTheme="minorEastAsia"/>
                <w:szCs w:val="18"/>
                <w:vertAlign w:val="superscript"/>
                <w:lang w:eastAsia="zh-CN"/>
              </w:rPr>
              <w:t>10</w:t>
            </w:r>
          </w:p>
        </w:tc>
        <w:tc>
          <w:tcPr>
            <w:tcW w:w="2785" w:type="dxa"/>
            <w:tcBorders>
              <w:top w:val="single" w:sz="4" w:space="0" w:color="auto"/>
              <w:left w:val="single" w:sz="4" w:space="0" w:color="auto"/>
              <w:bottom w:val="nil"/>
              <w:right w:val="single" w:sz="4" w:space="0" w:color="auto"/>
            </w:tcBorders>
            <w:vAlign w:val="center"/>
          </w:tcPr>
          <w:p w14:paraId="4CDA5EAB" w14:textId="77777777" w:rsidR="006F6378" w:rsidRPr="00C30686" w:rsidRDefault="006F6378" w:rsidP="0094020B">
            <w:pPr>
              <w:pStyle w:val="TAC"/>
              <w:rPr>
                <w:rFonts w:eastAsiaTheme="minorEastAsia"/>
                <w:lang w:val="en-US" w:eastAsia="zh-CN"/>
              </w:rPr>
            </w:pPr>
            <w:r w:rsidRPr="00C30686">
              <w:rPr>
                <w:szCs w:val="18"/>
                <w:lang w:val="en-US" w:eastAsia="zh-CN"/>
              </w:rPr>
              <w:t>n3A</w:t>
            </w:r>
          </w:p>
        </w:tc>
        <w:tc>
          <w:tcPr>
            <w:tcW w:w="1259" w:type="dxa"/>
            <w:tcBorders>
              <w:top w:val="single" w:sz="4" w:space="0" w:color="auto"/>
              <w:left w:val="single" w:sz="4" w:space="0" w:color="auto"/>
              <w:bottom w:val="single" w:sz="4" w:space="0" w:color="auto"/>
              <w:right w:val="single" w:sz="4" w:space="0" w:color="auto"/>
            </w:tcBorders>
            <w:vAlign w:val="center"/>
          </w:tcPr>
          <w:p w14:paraId="706EB589"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62374CCB"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CA_n3(2A)_BCS1</w:t>
            </w:r>
          </w:p>
        </w:tc>
        <w:tc>
          <w:tcPr>
            <w:tcW w:w="2445" w:type="dxa"/>
            <w:tcBorders>
              <w:top w:val="single" w:sz="4" w:space="0" w:color="auto"/>
              <w:left w:val="single" w:sz="4" w:space="0" w:color="auto"/>
              <w:bottom w:val="nil"/>
              <w:right w:val="single" w:sz="4" w:space="0" w:color="auto"/>
            </w:tcBorders>
            <w:vAlign w:val="center"/>
          </w:tcPr>
          <w:p w14:paraId="7E89E3AE" w14:textId="77777777" w:rsidR="006F6378" w:rsidRPr="00C30686" w:rsidRDefault="006F6378" w:rsidP="0094020B">
            <w:pPr>
              <w:pStyle w:val="TAC"/>
              <w:rPr>
                <w:rFonts w:eastAsiaTheme="minorEastAsia"/>
                <w:szCs w:val="18"/>
                <w:lang w:val="en-US" w:eastAsia="zh-CN"/>
              </w:rPr>
            </w:pPr>
            <w:r w:rsidRPr="00C30686">
              <w:rPr>
                <w:rFonts w:hint="eastAsia"/>
                <w:szCs w:val="18"/>
                <w:lang w:val="en-US" w:eastAsia="zh-CN"/>
              </w:rPr>
              <w:t>0</w:t>
            </w:r>
          </w:p>
        </w:tc>
      </w:tr>
      <w:tr w:rsidR="006F6378" w:rsidRPr="00C30686" w14:paraId="5F60685E" w14:textId="77777777" w:rsidTr="004F423A">
        <w:trPr>
          <w:trHeight w:val="29"/>
        </w:trPr>
        <w:tc>
          <w:tcPr>
            <w:tcW w:w="2742" w:type="dxa"/>
            <w:tcBorders>
              <w:top w:val="nil"/>
              <w:left w:val="single" w:sz="4" w:space="0" w:color="auto"/>
              <w:bottom w:val="nil"/>
              <w:right w:val="single" w:sz="4" w:space="0" w:color="auto"/>
            </w:tcBorders>
            <w:vAlign w:val="center"/>
          </w:tcPr>
          <w:p w14:paraId="483FFEBC" w14:textId="77777777" w:rsidR="006F6378" w:rsidRPr="00C30686" w:rsidRDefault="006F6378" w:rsidP="0094020B">
            <w:pPr>
              <w:pStyle w:val="TAC"/>
              <w:rPr>
                <w:rFonts w:eastAsiaTheme="minorEastAsia"/>
                <w:szCs w:val="18"/>
                <w:lang w:eastAsia="zh-CN"/>
              </w:rPr>
            </w:pPr>
          </w:p>
        </w:tc>
        <w:tc>
          <w:tcPr>
            <w:tcW w:w="2785" w:type="dxa"/>
            <w:tcBorders>
              <w:top w:val="nil"/>
              <w:left w:val="single" w:sz="4" w:space="0" w:color="auto"/>
              <w:bottom w:val="nil"/>
              <w:right w:val="single" w:sz="4" w:space="0" w:color="auto"/>
            </w:tcBorders>
            <w:vAlign w:val="center"/>
          </w:tcPr>
          <w:p w14:paraId="5A1C58F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C8D3647"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2067E6A9"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5, 10, 15, 20, 25, 30, 40, 50</w:t>
            </w:r>
          </w:p>
        </w:tc>
        <w:tc>
          <w:tcPr>
            <w:tcW w:w="2445" w:type="dxa"/>
            <w:tcBorders>
              <w:top w:val="nil"/>
              <w:left w:val="single" w:sz="4" w:space="0" w:color="auto"/>
              <w:bottom w:val="nil"/>
              <w:right w:val="single" w:sz="4" w:space="0" w:color="auto"/>
            </w:tcBorders>
            <w:vAlign w:val="center"/>
          </w:tcPr>
          <w:p w14:paraId="4D08A2F5" w14:textId="77777777" w:rsidR="006F6378" w:rsidRPr="00C30686" w:rsidRDefault="006F6378" w:rsidP="0094020B">
            <w:pPr>
              <w:pStyle w:val="TAC"/>
              <w:rPr>
                <w:rFonts w:eastAsiaTheme="minorEastAsia"/>
                <w:szCs w:val="18"/>
                <w:lang w:val="en-US" w:eastAsia="zh-CN"/>
              </w:rPr>
            </w:pPr>
          </w:p>
        </w:tc>
      </w:tr>
      <w:tr w:rsidR="006F6378" w:rsidRPr="00C30686" w14:paraId="17983252"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090D669" w14:textId="77777777" w:rsidR="006F6378" w:rsidRPr="00C30686" w:rsidRDefault="006F6378" w:rsidP="0094020B">
            <w:pPr>
              <w:pStyle w:val="TAC"/>
              <w:rPr>
                <w:rFonts w:eastAsiaTheme="minorEastAsia"/>
                <w:szCs w:val="18"/>
                <w:lang w:eastAsia="zh-CN"/>
              </w:rPr>
            </w:pPr>
          </w:p>
        </w:tc>
        <w:tc>
          <w:tcPr>
            <w:tcW w:w="2785" w:type="dxa"/>
            <w:tcBorders>
              <w:top w:val="nil"/>
              <w:left w:val="single" w:sz="4" w:space="0" w:color="auto"/>
              <w:bottom w:val="single" w:sz="4" w:space="0" w:color="auto"/>
              <w:right w:val="single" w:sz="4" w:space="0" w:color="auto"/>
            </w:tcBorders>
            <w:vAlign w:val="center"/>
          </w:tcPr>
          <w:p w14:paraId="1F7E421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9B9BB21"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n38</w:t>
            </w:r>
          </w:p>
        </w:tc>
        <w:tc>
          <w:tcPr>
            <w:tcW w:w="4356" w:type="dxa"/>
            <w:tcBorders>
              <w:top w:val="single" w:sz="4" w:space="0" w:color="auto"/>
              <w:left w:val="single" w:sz="4" w:space="0" w:color="auto"/>
              <w:bottom w:val="single" w:sz="4" w:space="0" w:color="auto"/>
              <w:right w:val="single" w:sz="4" w:space="0" w:color="auto"/>
            </w:tcBorders>
            <w:vAlign w:val="center"/>
          </w:tcPr>
          <w:p w14:paraId="754CADDD"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5, 10, 15, 20, 25, 30, 40</w:t>
            </w:r>
          </w:p>
        </w:tc>
        <w:tc>
          <w:tcPr>
            <w:tcW w:w="2445" w:type="dxa"/>
            <w:tcBorders>
              <w:top w:val="nil"/>
              <w:left w:val="single" w:sz="4" w:space="0" w:color="auto"/>
              <w:bottom w:val="single" w:sz="4" w:space="0" w:color="auto"/>
              <w:right w:val="single" w:sz="4" w:space="0" w:color="auto"/>
            </w:tcBorders>
            <w:vAlign w:val="center"/>
          </w:tcPr>
          <w:p w14:paraId="19B6DF10" w14:textId="77777777" w:rsidR="006F6378" w:rsidRPr="00C30686" w:rsidRDefault="006F6378" w:rsidP="0094020B">
            <w:pPr>
              <w:pStyle w:val="TAC"/>
              <w:rPr>
                <w:rFonts w:eastAsiaTheme="minorEastAsia"/>
                <w:szCs w:val="18"/>
                <w:lang w:val="en-US" w:eastAsia="zh-CN"/>
              </w:rPr>
            </w:pPr>
          </w:p>
        </w:tc>
      </w:tr>
      <w:tr w:rsidR="006F6378" w:rsidRPr="00C30686" w14:paraId="14F098E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4CF2E88"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w:t>
            </w:r>
            <w:r w:rsidRPr="00C30686">
              <w:rPr>
                <w:rFonts w:eastAsiaTheme="minorEastAsia"/>
                <w:lang w:eastAsia="zh-CN"/>
              </w:rPr>
              <w:t>3</w:t>
            </w:r>
            <w:r w:rsidRPr="00C30686">
              <w:rPr>
                <w:rFonts w:eastAsiaTheme="minorEastAsia"/>
                <w:lang w:val="sv-SE"/>
              </w:rPr>
              <w:t>A-</w:t>
            </w:r>
            <w:r w:rsidRPr="00C30686">
              <w:rPr>
                <w:rFonts w:eastAsiaTheme="minorEastAsia" w:hint="eastAsia"/>
                <w:lang w:eastAsia="zh-CN"/>
              </w:rPr>
              <w:t>n</w:t>
            </w:r>
            <w:r w:rsidRPr="00C30686">
              <w:rPr>
                <w:rFonts w:eastAsiaTheme="minorEastAsia"/>
                <w:lang w:eastAsia="zh-CN"/>
              </w:rPr>
              <w:t>7</w:t>
            </w:r>
            <w:r w:rsidRPr="00C30686">
              <w:rPr>
                <w:rFonts w:eastAsiaTheme="minorEastAsia"/>
                <w:lang w:val="sv-SE"/>
              </w:rPr>
              <w:t>A</w:t>
            </w:r>
            <w:r w:rsidRPr="00C30686">
              <w:rPr>
                <w:rFonts w:hint="eastAsia"/>
                <w:lang w:eastAsia="zh-CN"/>
              </w:rPr>
              <w:t>-n</w:t>
            </w:r>
            <w:r w:rsidRPr="00C30686">
              <w:rPr>
                <w:lang w:eastAsia="zh-CN"/>
              </w:rPr>
              <w:t>67</w:t>
            </w:r>
            <w:r w:rsidRPr="00C30686">
              <w:rPr>
                <w:rFonts w:hint="eastAsia"/>
                <w:lang w:eastAsia="zh-CN"/>
              </w:rPr>
              <w:t>A</w:t>
            </w:r>
          </w:p>
        </w:tc>
        <w:tc>
          <w:tcPr>
            <w:tcW w:w="2785" w:type="dxa"/>
            <w:tcBorders>
              <w:top w:val="single" w:sz="4" w:space="0" w:color="auto"/>
              <w:left w:val="single" w:sz="4" w:space="0" w:color="auto"/>
              <w:bottom w:val="nil"/>
              <w:right w:val="single" w:sz="4" w:space="0" w:color="auto"/>
            </w:tcBorders>
            <w:vAlign w:val="center"/>
          </w:tcPr>
          <w:p w14:paraId="5B3900D4"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w:t>
            </w:r>
            <w:r w:rsidRPr="00C30686">
              <w:rPr>
                <w:rFonts w:eastAsiaTheme="minorEastAsia"/>
                <w:lang w:eastAsia="zh-CN"/>
              </w:rPr>
              <w:t>3</w:t>
            </w:r>
            <w:r w:rsidRPr="00C30686">
              <w:rPr>
                <w:rFonts w:eastAsiaTheme="minorEastAsia"/>
                <w:lang w:val="en-US"/>
              </w:rPr>
              <w:t>A-</w:t>
            </w:r>
            <w:r w:rsidRPr="00C30686">
              <w:rPr>
                <w:rFonts w:eastAsiaTheme="minorEastAsia" w:hint="eastAsia"/>
                <w:lang w:eastAsia="zh-CN"/>
              </w:rPr>
              <w:t>n</w:t>
            </w:r>
            <w:r w:rsidRPr="00C30686">
              <w:rPr>
                <w:rFonts w:eastAsiaTheme="minorEastAsia"/>
                <w:lang w:eastAsia="zh-CN"/>
              </w:rPr>
              <w:t>7</w:t>
            </w:r>
            <w:r w:rsidRPr="00C30686">
              <w:rPr>
                <w:rFonts w:eastAsiaTheme="minorEastAsia"/>
                <w:lang w:val="en-US"/>
              </w:rPr>
              <w:t>A</w:t>
            </w:r>
          </w:p>
        </w:tc>
        <w:tc>
          <w:tcPr>
            <w:tcW w:w="1259" w:type="dxa"/>
            <w:tcBorders>
              <w:top w:val="single" w:sz="4" w:space="0" w:color="auto"/>
              <w:left w:val="single" w:sz="4" w:space="0" w:color="auto"/>
              <w:bottom w:val="single" w:sz="4" w:space="0" w:color="auto"/>
              <w:right w:val="single" w:sz="4" w:space="0" w:color="auto"/>
            </w:tcBorders>
            <w:vAlign w:val="center"/>
          </w:tcPr>
          <w:p w14:paraId="34E1B4A9"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n</w:t>
            </w:r>
            <w:r w:rsidRPr="00C30686">
              <w:rPr>
                <w:rFonts w:eastAsiaTheme="minorEastAsia"/>
                <w:lang w:eastAsia="zh-CN"/>
              </w:rPr>
              <w:t>3</w:t>
            </w:r>
          </w:p>
        </w:tc>
        <w:tc>
          <w:tcPr>
            <w:tcW w:w="4356" w:type="dxa"/>
            <w:tcBorders>
              <w:top w:val="single" w:sz="4" w:space="0" w:color="auto"/>
              <w:left w:val="single" w:sz="4" w:space="0" w:color="auto"/>
              <w:bottom w:val="single" w:sz="4" w:space="0" w:color="auto"/>
              <w:right w:val="single" w:sz="4" w:space="0" w:color="auto"/>
            </w:tcBorders>
            <w:vAlign w:val="center"/>
          </w:tcPr>
          <w:p w14:paraId="51DC8399"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rPr>
              <w:t xml:space="preserve">5, </w:t>
            </w:r>
            <w:r w:rsidRPr="00C30686">
              <w:rPr>
                <w:rFonts w:eastAsiaTheme="minorEastAsia" w:hint="eastAsia"/>
              </w:rPr>
              <w:t>1</w:t>
            </w:r>
            <w:r w:rsidRPr="00C30686">
              <w:rPr>
                <w:rFonts w:eastAsiaTheme="minorEastAsia"/>
              </w:rPr>
              <w:t>0, 15, 20, 25, 30, 40</w:t>
            </w:r>
          </w:p>
        </w:tc>
        <w:tc>
          <w:tcPr>
            <w:tcW w:w="2445" w:type="dxa"/>
            <w:tcBorders>
              <w:top w:val="single" w:sz="4" w:space="0" w:color="auto"/>
              <w:left w:val="single" w:sz="4" w:space="0" w:color="auto"/>
              <w:bottom w:val="nil"/>
              <w:right w:val="single" w:sz="4" w:space="0" w:color="auto"/>
            </w:tcBorders>
            <w:vAlign w:val="center"/>
          </w:tcPr>
          <w:p w14:paraId="13B15402"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0</w:t>
            </w:r>
          </w:p>
        </w:tc>
      </w:tr>
      <w:tr w:rsidR="006F6378" w:rsidRPr="00C30686" w14:paraId="7769AC27" w14:textId="77777777" w:rsidTr="004F423A">
        <w:trPr>
          <w:trHeight w:val="29"/>
        </w:trPr>
        <w:tc>
          <w:tcPr>
            <w:tcW w:w="2742" w:type="dxa"/>
            <w:tcBorders>
              <w:top w:val="nil"/>
              <w:left w:val="single" w:sz="4" w:space="0" w:color="auto"/>
              <w:bottom w:val="nil"/>
              <w:right w:val="single" w:sz="4" w:space="0" w:color="auto"/>
            </w:tcBorders>
            <w:vAlign w:val="center"/>
          </w:tcPr>
          <w:p w14:paraId="6D25ECD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2FCE78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B4AE8A8"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n</w:t>
            </w:r>
            <w:r w:rsidRPr="00C30686">
              <w:rPr>
                <w:rFonts w:eastAsiaTheme="minorEastAsia"/>
                <w:lang w:eastAsia="zh-CN"/>
              </w:rPr>
              <w:t>7</w:t>
            </w:r>
          </w:p>
        </w:tc>
        <w:tc>
          <w:tcPr>
            <w:tcW w:w="4356" w:type="dxa"/>
            <w:tcBorders>
              <w:top w:val="single" w:sz="4" w:space="0" w:color="auto"/>
              <w:left w:val="single" w:sz="4" w:space="0" w:color="auto"/>
              <w:bottom w:val="single" w:sz="4" w:space="0" w:color="auto"/>
              <w:right w:val="single" w:sz="4" w:space="0" w:color="auto"/>
            </w:tcBorders>
            <w:vAlign w:val="center"/>
          </w:tcPr>
          <w:p w14:paraId="23CC3ADE"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rPr>
              <w:t xml:space="preserve">5, </w:t>
            </w:r>
            <w:r w:rsidRPr="00C30686">
              <w:rPr>
                <w:rFonts w:eastAsiaTheme="minorEastAsia" w:hint="eastAsia"/>
              </w:rPr>
              <w:t>1</w:t>
            </w:r>
            <w:r w:rsidRPr="00C30686">
              <w:rPr>
                <w:rFonts w:eastAsiaTheme="minorEastAsia"/>
              </w:rPr>
              <w:t>0, 15, 20, 25, 30, 35, 40, 50</w:t>
            </w:r>
          </w:p>
        </w:tc>
        <w:tc>
          <w:tcPr>
            <w:tcW w:w="2445" w:type="dxa"/>
            <w:tcBorders>
              <w:top w:val="nil"/>
              <w:left w:val="single" w:sz="4" w:space="0" w:color="auto"/>
              <w:bottom w:val="nil"/>
              <w:right w:val="single" w:sz="4" w:space="0" w:color="auto"/>
            </w:tcBorders>
            <w:vAlign w:val="center"/>
          </w:tcPr>
          <w:p w14:paraId="6CFB1536" w14:textId="77777777" w:rsidR="006F6378" w:rsidRPr="00C30686" w:rsidRDefault="006F6378" w:rsidP="0094020B">
            <w:pPr>
              <w:pStyle w:val="TAC"/>
              <w:rPr>
                <w:rFonts w:eastAsiaTheme="minorEastAsia"/>
                <w:lang w:val="en-US" w:eastAsia="zh-CN"/>
              </w:rPr>
            </w:pPr>
          </w:p>
        </w:tc>
      </w:tr>
      <w:tr w:rsidR="006F6378" w:rsidRPr="00C30686" w14:paraId="6F2537D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BFE57F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7818C0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FE6A917"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n</w:t>
            </w:r>
            <w:r w:rsidRPr="00C30686">
              <w:rPr>
                <w:rFonts w:eastAsiaTheme="minorEastAsia"/>
                <w:lang w:eastAsia="zh-CN"/>
              </w:rPr>
              <w:t>67</w:t>
            </w:r>
          </w:p>
        </w:tc>
        <w:tc>
          <w:tcPr>
            <w:tcW w:w="4356" w:type="dxa"/>
            <w:tcBorders>
              <w:top w:val="single" w:sz="4" w:space="0" w:color="auto"/>
              <w:left w:val="single" w:sz="4" w:space="0" w:color="auto"/>
              <w:bottom w:val="single" w:sz="4" w:space="0" w:color="auto"/>
              <w:right w:val="single" w:sz="4" w:space="0" w:color="auto"/>
            </w:tcBorders>
            <w:vAlign w:val="center"/>
          </w:tcPr>
          <w:p w14:paraId="6EF18D14"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rPr>
              <w:t xml:space="preserve">5, </w:t>
            </w:r>
            <w:r w:rsidRPr="00C30686">
              <w:rPr>
                <w:rFonts w:eastAsiaTheme="minorEastAsia" w:hint="eastAsia"/>
              </w:rPr>
              <w:t>1</w:t>
            </w:r>
            <w:r w:rsidRPr="00C30686">
              <w:rPr>
                <w:rFonts w:eastAsiaTheme="minorEastAsia"/>
              </w:rPr>
              <w:t>0, 15, 20</w:t>
            </w:r>
          </w:p>
        </w:tc>
        <w:tc>
          <w:tcPr>
            <w:tcW w:w="2445" w:type="dxa"/>
            <w:tcBorders>
              <w:top w:val="nil"/>
              <w:left w:val="single" w:sz="4" w:space="0" w:color="auto"/>
              <w:bottom w:val="single" w:sz="4" w:space="0" w:color="auto"/>
              <w:right w:val="single" w:sz="4" w:space="0" w:color="auto"/>
            </w:tcBorders>
            <w:vAlign w:val="center"/>
          </w:tcPr>
          <w:p w14:paraId="43BE1B2C" w14:textId="77777777" w:rsidR="006F6378" w:rsidRPr="00C30686" w:rsidRDefault="006F6378" w:rsidP="0094020B">
            <w:pPr>
              <w:pStyle w:val="TAC"/>
              <w:rPr>
                <w:rFonts w:eastAsiaTheme="minorEastAsia"/>
                <w:lang w:val="en-US" w:eastAsia="zh-CN"/>
              </w:rPr>
            </w:pPr>
          </w:p>
        </w:tc>
      </w:tr>
      <w:tr w:rsidR="006F6378" w:rsidRPr="00C30686" w14:paraId="36B9657D"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1DBBFD9" w14:textId="77777777" w:rsidR="006F6378" w:rsidRPr="00C30686" w:rsidRDefault="006F6378" w:rsidP="0094020B">
            <w:pPr>
              <w:pStyle w:val="TAC"/>
              <w:rPr>
                <w:rFonts w:eastAsiaTheme="minorEastAsia"/>
                <w:lang w:val="en-US" w:eastAsia="zh-CN"/>
              </w:rPr>
            </w:pPr>
            <w:r w:rsidRPr="00C30686">
              <w:rPr>
                <w:lang w:eastAsia="zh-CN"/>
              </w:rPr>
              <w:t>CA_n3A-n7A-n75A</w:t>
            </w:r>
          </w:p>
        </w:tc>
        <w:tc>
          <w:tcPr>
            <w:tcW w:w="2785" w:type="dxa"/>
            <w:tcBorders>
              <w:top w:val="single" w:sz="4" w:space="0" w:color="auto"/>
              <w:left w:val="single" w:sz="4" w:space="0" w:color="auto"/>
              <w:bottom w:val="nil"/>
              <w:right w:val="single" w:sz="4" w:space="0" w:color="auto"/>
            </w:tcBorders>
            <w:vAlign w:val="center"/>
          </w:tcPr>
          <w:p w14:paraId="665B96CF" w14:textId="77777777" w:rsidR="006F6378" w:rsidRPr="00C30686" w:rsidRDefault="006F6378" w:rsidP="0094020B">
            <w:pPr>
              <w:pStyle w:val="TAC"/>
              <w:rPr>
                <w:rFonts w:eastAsiaTheme="minorEastAsia"/>
                <w:lang w:val="en-US" w:eastAsia="zh-CN"/>
              </w:rPr>
            </w:pPr>
            <w:r w:rsidRPr="00C30686">
              <w:rPr>
                <w:rFonts w:eastAsiaTheme="minorEastAsia"/>
                <w:lang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62B57F22" w14:textId="77777777" w:rsidR="006F6378" w:rsidRPr="00C30686" w:rsidRDefault="006F6378" w:rsidP="0094020B">
            <w:pPr>
              <w:pStyle w:val="TAC"/>
              <w:rPr>
                <w:rFonts w:eastAsiaTheme="minorEastAsia"/>
                <w:lang w:eastAsia="zh-CN"/>
              </w:rPr>
            </w:pPr>
            <w:r w:rsidRPr="00C30686">
              <w:rPr>
                <w:rFonts w:eastAsiaTheme="minorEastAsia" w:hint="eastAsia"/>
                <w:lang w:eastAsia="zh-CN"/>
              </w:rPr>
              <w:t>n</w:t>
            </w:r>
            <w:r w:rsidRPr="00C30686">
              <w:rPr>
                <w:lang w:eastAsia="zh-CN"/>
              </w:rPr>
              <w:t>3</w:t>
            </w:r>
          </w:p>
        </w:tc>
        <w:tc>
          <w:tcPr>
            <w:tcW w:w="4356" w:type="dxa"/>
            <w:tcBorders>
              <w:top w:val="single" w:sz="4" w:space="0" w:color="auto"/>
              <w:left w:val="single" w:sz="4" w:space="0" w:color="auto"/>
              <w:bottom w:val="single" w:sz="4" w:space="0" w:color="auto"/>
              <w:right w:val="single" w:sz="4" w:space="0" w:color="auto"/>
            </w:tcBorders>
            <w:vAlign w:val="center"/>
          </w:tcPr>
          <w:p w14:paraId="67DB1676" w14:textId="77777777" w:rsidR="006F6378" w:rsidRPr="00C30686" w:rsidRDefault="006F6378" w:rsidP="0094020B">
            <w:pPr>
              <w:pStyle w:val="TAC"/>
              <w:rPr>
                <w:rFonts w:eastAsiaTheme="minorEastAsia"/>
              </w:rPr>
            </w:pPr>
            <w:r w:rsidRPr="00C30686">
              <w:rPr>
                <w:rFonts w:eastAsiaTheme="minorEastAsia" w:cs="Arial"/>
                <w:color w:val="000000"/>
                <w:szCs w:val="18"/>
              </w:rPr>
              <w:t>n</w:t>
            </w:r>
            <w:r w:rsidRPr="00C30686">
              <w:rPr>
                <w:lang w:eastAsia="zh-CN"/>
              </w:rPr>
              <w:t>3</w:t>
            </w:r>
            <w:r w:rsidRPr="00C30686">
              <w:rPr>
                <w:rFonts w:eastAsiaTheme="minorEastAsia" w:cs="Arial"/>
                <w:color w:val="000000"/>
                <w:szCs w:val="18"/>
              </w:rPr>
              <w:t xml:space="preserve"> channel bandwidths in Table 5.3.5-1 </w:t>
            </w:r>
          </w:p>
        </w:tc>
        <w:tc>
          <w:tcPr>
            <w:tcW w:w="2445" w:type="dxa"/>
            <w:tcBorders>
              <w:top w:val="single" w:sz="4" w:space="0" w:color="auto"/>
              <w:left w:val="single" w:sz="4" w:space="0" w:color="auto"/>
              <w:bottom w:val="nil"/>
              <w:right w:val="single" w:sz="4" w:space="0" w:color="auto"/>
            </w:tcBorders>
            <w:vAlign w:val="center"/>
          </w:tcPr>
          <w:p w14:paraId="5AF9A846" w14:textId="77777777" w:rsidR="006F6378" w:rsidRPr="00C30686" w:rsidRDefault="006F6378" w:rsidP="0094020B">
            <w:pPr>
              <w:pStyle w:val="TAC"/>
              <w:rPr>
                <w:rFonts w:eastAsiaTheme="minorEastAsia"/>
                <w:lang w:val="en-US" w:eastAsia="zh-CN"/>
              </w:rPr>
            </w:pPr>
            <w:r w:rsidRPr="00C30686">
              <w:rPr>
                <w:rFonts w:eastAsiaTheme="minorEastAsia"/>
                <w:lang w:eastAsia="zh-CN"/>
              </w:rPr>
              <w:t>4 and 5</w:t>
            </w:r>
          </w:p>
        </w:tc>
      </w:tr>
      <w:tr w:rsidR="006F6378" w:rsidRPr="00C30686" w14:paraId="6BFDFC13" w14:textId="77777777" w:rsidTr="004F423A">
        <w:trPr>
          <w:trHeight w:val="29"/>
        </w:trPr>
        <w:tc>
          <w:tcPr>
            <w:tcW w:w="2742" w:type="dxa"/>
            <w:tcBorders>
              <w:top w:val="nil"/>
              <w:left w:val="single" w:sz="4" w:space="0" w:color="auto"/>
              <w:bottom w:val="nil"/>
              <w:right w:val="single" w:sz="4" w:space="0" w:color="auto"/>
            </w:tcBorders>
            <w:vAlign w:val="center"/>
          </w:tcPr>
          <w:p w14:paraId="0177410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7059FF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DD700C8" w14:textId="77777777" w:rsidR="006F6378" w:rsidRPr="00C30686" w:rsidRDefault="006F6378" w:rsidP="0094020B">
            <w:pPr>
              <w:pStyle w:val="TAC"/>
              <w:rPr>
                <w:rFonts w:eastAsiaTheme="minorEastAsia"/>
                <w:lang w:eastAsia="zh-CN"/>
              </w:rPr>
            </w:pPr>
            <w:r w:rsidRPr="00C30686">
              <w:rPr>
                <w:rFonts w:eastAsiaTheme="minorEastAsia" w:hint="eastAsia"/>
                <w:lang w:eastAsia="zh-CN"/>
              </w:rPr>
              <w:t>n</w:t>
            </w:r>
            <w:r w:rsidRPr="00C30686">
              <w:rPr>
                <w:lang w:eastAsia="zh-CN"/>
              </w:rPr>
              <w:t>7</w:t>
            </w:r>
          </w:p>
        </w:tc>
        <w:tc>
          <w:tcPr>
            <w:tcW w:w="4356" w:type="dxa"/>
            <w:tcBorders>
              <w:top w:val="single" w:sz="4" w:space="0" w:color="auto"/>
              <w:left w:val="single" w:sz="4" w:space="0" w:color="auto"/>
              <w:bottom w:val="single" w:sz="4" w:space="0" w:color="auto"/>
              <w:right w:val="single" w:sz="4" w:space="0" w:color="auto"/>
            </w:tcBorders>
            <w:vAlign w:val="center"/>
          </w:tcPr>
          <w:p w14:paraId="0C45B820" w14:textId="77777777" w:rsidR="006F6378" w:rsidRPr="00C30686" w:rsidRDefault="006F6378" w:rsidP="0094020B">
            <w:pPr>
              <w:pStyle w:val="TAC"/>
              <w:rPr>
                <w:rFonts w:eastAsiaTheme="minorEastAsia"/>
              </w:rPr>
            </w:pPr>
            <w:r w:rsidRPr="00C30686">
              <w:rPr>
                <w:rFonts w:eastAsiaTheme="minorEastAsia" w:cs="Arial"/>
                <w:color w:val="000000"/>
                <w:szCs w:val="18"/>
              </w:rPr>
              <w:t>n</w:t>
            </w:r>
            <w:r w:rsidRPr="00C30686">
              <w:rPr>
                <w:lang w:eastAsia="zh-CN"/>
              </w:rPr>
              <w:t>7</w:t>
            </w:r>
            <w:r w:rsidRPr="00C30686">
              <w:rPr>
                <w:rFonts w:eastAsiaTheme="minorEastAsia" w:cs="Arial"/>
                <w:color w:val="000000"/>
                <w:szCs w:val="18"/>
              </w:rPr>
              <w:t xml:space="preserve"> channel bandwidths in Table 5.3.5-1 </w:t>
            </w:r>
          </w:p>
        </w:tc>
        <w:tc>
          <w:tcPr>
            <w:tcW w:w="2445" w:type="dxa"/>
            <w:tcBorders>
              <w:top w:val="nil"/>
              <w:left w:val="single" w:sz="4" w:space="0" w:color="auto"/>
              <w:bottom w:val="nil"/>
              <w:right w:val="single" w:sz="4" w:space="0" w:color="auto"/>
            </w:tcBorders>
            <w:vAlign w:val="center"/>
          </w:tcPr>
          <w:p w14:paraId="69B55154" w14:textId="77777777" w:rsidR="006F6378" w:rsidRPr="00C30686" w:rsidRDefault="006F6378" w:rsidP="0094020B">
            <w:pPr>
              <w:pStyle w:val="TAC"/>
              <w:rPr>
                <w:rFonts w:eastAsiaTheme="minorEastAsia"/>
                <w:lang w:val="en-US" w:eastAsia="zh-CN"/>
              </w:rPr>
            </w:pPr>
          </w:p>
        </w:tc>
      </w:tr>
      <w:tr w:rsidR="006F6378" w:rsidRPr="00C30686" w14:paraId="1EFA5576"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9BC48B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173E1F7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54B1983" w14:textId="77777777" w:rsidR="006F6378" w:rsidRPr="00C30686" w:rsidRDefault="006F6378" w:rsidP="0094020B">
            <w:pPr>
              <w:pStyle w:val="TAC"/>
              <w:rPr>
                <w:rFonts w:eastAsiaTheme="minorEastAsia"/>
                <w:lang w:eastAsia="zh-CN"/>
              </w:rPr>
            </w:pPr>
            <w:r w:rsidRPr="00C30686">
              <w:rPr>
                <w:rFonts w:eastAsiaTheme="minorEastAsia" w:hint="eastAsia"/>
                <w:lang w:eastAsia="zh-CN"/>
              </w:rPr>
              <w:t>n</w:t>
            </w:r>
            <w:r w:rsidRPr="00C30686">
              <w:rPr>
                <w:lang w:eastAsia="zh-CN"/>
              </w:rPr>
              <w:t>75</w:t>
            </w:r>
          </w:p>
        </w:tc>
        <w:tc>
          <w:tcPr>
            <w:tcW w:w="4356" w:type="dxa"/>
            <w:tcBorders>
              <w:top w:val="single" w:sz="4" w:space="0" w:color="auto"/>
              <w:left w:val="single" w:sz="4" w:space="0" w:color="auto"/>
              <w:bottom w:val="single" w:sz="4" w:space="0" w:color="auto"/>
              <w:right w:val="single" w:sz="4" w:space="0" w:color="auto"/>
            </w:tcBorders>
            <w:vAlign w:val="center"/>
          </w:tcPr>
          <w:p w14:paraId="6D1E9047" w14:textId="77777777" w:rsidR="006F6378" w:rsidRPr="00C30686" w:rsidRDefault="006F6378" w:rsidP="0094020B">
            <w:pPr>
              <w:pStyle w:val="TAC"/>
              <w:rPr>
                <w:rFonts w:eastAsiaTheme="minorEastAsia"/>
              </w:rPr>
            </w:pPr>
            <w:r w:rsidRPr="00C30686">
              <w:rPr>
                <w:rFonts w:eastAsiaTheme="minorEastAsia" w:cs="Arial"/>
                <w:color w:val="000000"/>
                <w:szCs w:val="18"/>
              </w:rPr>
              <w:t>n</w:t>
            </w:r>
            <w:r w:rsidRPr="00C30686">
              <w:rPr>
                <w:lang w:eastAsia="zh-CN"/>
              </w:rPr>
              <w:t>75</w:t>
            </w:r>
            <w:r w:rsidRPr="00C30686">
              <w:rPr>
                <w:rFonts w:eastAsiaTheme="minorEastAsia" w:cs="Arial"/>
                <w:color w:val="000000"/>
                <w:szCs w:val="18"/>
              </w:rPr>
              <w:t xml:space="preserve"> channel bandwidths in Table 5.3.5-1 </w:t>
            </w:r>
          </w:p>
        </w:tc>
        <w:tc>
          <w:tcPr>
            <w:tcW w:w="2445" w:type="dxa"/>
            <w:tcBorders>
              <w:top w:val="nil"/>
              <w:left w:val="single" w:sz="4" w:space="0" w:color="auto"/>
              <w:bottom w:val="single" w:sz="4" w:space="0" w:color="auto"/>
              <w:right w:val="single" w:sz="4" w:space="0" w:color="auto"/>
            </w:tcBorders>
            <w:vAlign w:val="center"/>
          </w:tcPr>
          <w:p w14:paraId="4891DDE4" w14:textId="77777777" w:rsidR="006F6378" w:rsidRPr="00C30686" w:rsidRDefault="006F6378" w:rsidP="0094020B">
            <w:pPr>
              <w:pStyle w:val="TAC"/>
              <w:rPr>
                <w:rFonts w:eastAsiaTheme="minorEastAsia"/>
                <w:lang w:val="en-US" w:eastAsia="zh-CN"/>
              </w:rPr>
            </w:pPr>
          </w:p>
        </w:tc>
      </w:tr>
      <w:tr w:rsidR="006F6378" w:rsidRPr="00C30686" w14:paraId="2FA49E02"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4AD5D5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w:t>
            </w:r>
            <w:r w:rsidRPr="00C30686">
              <w:rPr>
                <w:rFonts w:eastAsiaTheme="minorEastAsia"/>
                <w:lang w:val="en-US"/>
              </w:rPr>
              <w:t>_</w:t>
            </w:r>
            <w:r w:rsidRPr="00C30686">
              <w:rPr>
                <w:rFonts w:eastAsiaTheme="minorEastAsia"/>
                <w:lang w:val="en-US" w:eastAsia="zh-CN"/>
              </w:rPr>
              <w:t>n3</w:t>
            </w:r>
            <w:r w:rsidRPr="00C30686">
              <w:rPr>
                <w:rFonts w:eastAsiaTheme="minorEastAsia"/>
                <w:lang w:val="sv-SE" w:eastAsia="ja-JP"/>
              </w:rPr>
              <w:t>A</w:t>
            </w:r>
            <w:r w:rsidRPr="00C30686">
              <w:rPr>
                <w:rFonts w:eastAsiaTheme="minorEastAsia"/>
                <w:lang w:val="sv-SE" w:eastAsia="zh-CN"/>
              </w:rPr>
              <w:t>-n7A-n78A</w:t>
            </w:r>
          </w:p>
        </w:tc>
        <w:tc>
          <w:tcPr>
            <w:tcW w:w="2785" w:type="dxa"/>
            <w:tcBorders>
              <w:top w:val="single" w:sz="4" w:space="0" w:color="auto"/>
              <w:left w:val="single" w:sz="4" w:space="0" w:color="auto"/>
              <w:bottom w:val="nil"/>
              <w:right w:val="single" w:sz="4" w:space="0" w:color="auto"/>
            </w:tcBorders>
            <w:vAlign w:val="center"/>
          </w:tcPr>
          <w:p w14:paraId="09E2CBC5"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5CAFED07" w14:textId="77777777" w:rsidR="006F6378" w:rsidRPr="00C30686" w:rsidRDefault="006F6378" w:rsidP="0094020B">
            <w:pPr>
              <w:pStyle w:val="TAC"/>
              <w:rPr>
                <w:rFonts w:eastAsiaTheme="minorEastAsia"/>
                <w:lang w:eastAsia="zh-CN"/>
              </w:rPr>
            </w:pPr>
            <w:r w:rsidRPr="00C30686">
              <w:rPr>
                <w:rFonts w:eastAsiaTheme="minorEastAsia" w:hint="eastAsia"/>
                <w:lang w:eastAsia="zh-CN"/>
              </w:rPr>
              <w:t>n</w:t>
            </w:r>
            <w:r w:rsidRPr="00C30686">
              <w:rPr>
                <w:lang w:eastAsia="zh-CN"/>
              </w:rPr>
              <w:t>3</w:t>
            </w:r>
          </w:p>
        </w:tc>
        <w:tc>
          <w:tcPr>
            <w:tcW w:w="4356" w:type="dxa"/>
            <w:tcBorders>
              <w:top w:val="single" w:sz="4" w:space="0" w:color="auto"/>
              <w:left w:val="single" w:sz="4" w:space="0" w:color="auto"/>
              <w:bottom w:val="single" w:sz="4" w:space="0" w:color="auto"/>
              <w:right w:val="single" w:sz="4" w:space="0" w:color="auto"/>
            </w:tcBorders>
            <w:vAlign w:val="center"/>
          </w:tcPr>
          <w:p w14:paraId="642502AD" w14:textId="77777777" w:rsidR="006F6378" w:rsidRPr="00C30686" w:rsidRDefault="006F6378" w:rsidP="0094020B">
            <w:pPr>
              <w:pStyle w:val="TAC"/>
              <w:rPr>
                <w:rFonts w:eastAsiaTheme="minorEastAsia"/>
              </w:rPr>
            </w:pPr>
            <w:r w:rsidRPr="00C30686">
              <w:rPr>
                <w:rFonts w:eastAsiaTheme="minorEastAsia" w:cs="Arial"/>
                <w:color w:val="000000"/>
                <w:szCs w:val="18"/>
              </w:rPr>
              <w:t>n</w:t>
            </w:r>
            <w:r w:rsidRPr="00C30686">
              <w:rPr>
                <w:lang w:eastAsia="zh-CN"/>
              </w:rPr>
              <w:t>3</w:t>
            </w:r>
            <w:r w:rsidRPr="00C30686">
              <w:rPr>
                <w:rFonts w:eastAsiaTheme="minorEastAsia" w:cs="Arial"/>
                <w:color w:val="000000"/>
                <w:szCs w:val="18"/>
              </w:rPr>
              <w:t xml:space="preserve"> channel bandwidths in Table 5.3.5-1 </w:t>
            </w:r>
          </w:p>
        </w:tc>
        <w:tc>
          <w:tcPr>
            <w:tcW w:w="2445" w:type="dxa"/>
            <w:tcBorders>
              <w:top w:val="single" w:sz="4" w:space="0" w:color="auto"/>
              <w:left w:val="single" w:sz="4" w:space="0" w:color="auto"/>
              <w:bottom w:val="nil"/>
              <w:right w:val="single" w:sz="4" w:space="0" w:color="auto"/>
            </w:tcBorders>
            <w:vAlign w:val="center"/>
          </w:tcPr>
          <w:p w14:paraId="7AE49E94" w14:textId="77777777" w:rsidR="006F6378" w:rsidRPr="00C30686" w:rsidRDefault="006F6378" w:rsidP="0094020B">
            <w:pPr>
              <w:pStyle w:val="TAC"/>
              <w:rPr>
                <w:rFonts w:eastAsiaTheme="minorEastAsia"/>
                <w:lang w:val="en-US" w:eastAsia="zh-CN"/>
              </w:rPr>
            </w:pPr>
            <w:r w:rsidRPr="00C30686">
              <w:rPr>
                <w:rFonts w:eastAsiaTheme="minorEastAsia"/>
                <w:lang w:eastAsia="zh-CN"/>
              </w:rPr>
              <w:t>4 and 5</w:t>
            </w:r>
          </w:p>
        </w:tc>
      </w:tr>
      <w:tr w:rsidR="006F6378" w:rsidRPr="00C30686" w14:paraId="4039D325" w14:textId="77777777" w:rsidTr="004F423A">
        <w:trPr>
          <w:trHeight w:val="29"/>
        </w:trPr>
        <w:tc>
          <w:tcPr>
            <w:tcW w:w="2742" w:type="dxa"/>
            <w:tcBorders>
              <w:top w:val="nil"/>
              <w:left w:val="single" w:sz="4" w:space="0" w:color="auto"/>
              <w:bottom w:val="nil"/>
              <w:right w:val="single" w:sz="4" w:space="0" w:color="auto"/>
            </w:tcBorders>
            <w:vAlign w:val="center"/>
          </w:tcPr>
          <w:p w14:paraId="594E918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6311FD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59E4482" w14:textId="77777777" w:rsidR="006F6378" w:rsidRPr="00C30686" w:rsidRDefault="006F6378" w:rsidP="0094020B">
            <w:pPr>
              <w:pStyle w:val="TAC"/>
              <w:rPr>
                <w:rFonts w:eastAsiaTheme="minorEastAsia"/>
                <w:lang w:eastAsia="zh-CN"/>
              </w:rPr>
            </w:pPr>
            <w:r w:rsidRPr="00C30686">
              <w:rPr>
                <w:rFonts w:eastAsiaTheme="minorEastAsia" w:hint="eastAsia"/>
                <w:lang w:eastAsia="zh-CN"/>
              </w:rPr>
              <w:t>n</w:t>
            </w:r>
            <w:r w:rsidRPr="00C30686">
              <w:rPr>
                <w:lang w:eastAsia="zh-CN"/>
              </w:rPr>
              <w:t>7</w:t>
            </w:r>
          </w:p>
        </w:tc>
        <w:tc>
          <w:tcPr>
            <w:tcW w:w="4356" w:type="dxa"/>
            <w:tcBorders>
              <w:top w:val="single" w:sz="4" w:space="0" w:color="auto"/>
              <w:left w:val="single" w:sz="4" w:space="0" w:color="auto"/>
              <w:bottom w:val="single" w:sz="4" w:space="0" w:color="auto"/>
              <w:right w:val="single" w:sz="4" w:space="0" w:color="auto"/>
            </w:tcBorders>
            <w:vAlign w:val="center"/>
          </w:tcPr>
          <w:p w14:paraId="73B6EFD0" w14:textId="77777777" w:rsidR="006F6378" w:rsidRPr="00C30686" w:rsidRDefault="006F6378" w:rsidP="0094020B">
            <w:pPr>
              <w:pStyle w:val="TAC"/>
              <w:rPr>
                <w:rFonts w:eastAsiaTheme="minorEastAsia"/>
              </w:rPr>
            </w:pPr>
            <w:r w:rsidRPr="00C30686">
              <w:rPr>
                <w:rFonts w:eastAsiaTheme="minorEastAsia" w:cs="Arial"/>
                <w:color w:val="000000"/>
                <w:szCs w:val="18"/>
              </w:rPr>
              <w:t>n</w:t>
            </w:r>
            <w:r w:rsidRPr="00C30686">
              <w:rPr>
                <w:lang w:eastAsia="zh-CN"/>
              </w:rPr>
              <w:t>7</w:t>
            </w:r>
            <w:r w:rsidRPr="00C30686">
              <w:rPr>
                <w:rFonts w:eastAsiaTheme="minorEastAsia" w:cs="Arial"/>
                <w:color w:val="000000"/>
                <w:szCs w:val="18"/>
              </w:rPr>
              <w:t xml:space="preserve"> channel bandwidths in Table 5.3.5-1 </w:t>
            </w:r>
          </w:p>
        </w:tc>
        <w:tc>
          <w:tcPr>
            <w:tcW w:w="2445" w:type="dxa"/>
            <w:tcBorders>
              <w:top w:val="nil"/>
              <w:left w:val="single" w:sz="4" w:space="0" w:color="auto"/>
              <w:bottom w:val="nil"/>
              <w:right w:val="single" w:sz="4" w:space="0" w:color="auto"/>
            </w:tcBorders>
            <w:vAlign w:val="center"/>
          </w:tcPr>
          <w:p w14:paraId="4C1AEE6E" w14:textId="77777777" w:rsidR="006F6378" w:rsidRPr="00C30686" w:rsidRDefault="006F6378" w:rsidP="0094020B">
            <w:pPr>
              <w:pStyle w:val="TAC"/>
              <w:rPr>
                <w:rFonts w:eastAsiaTheme="minorEastAsia"/>
                <w:lang w:val="en-US" w:eastAsia="zh-CN"/>
              </w:rPr>
            </w:pPr>
          </w:p>
        </w:tc>
      </w:tr>
      <w:tr w:rsidR="006F6378" w:rsidRPr="00C30686" w14:paraId="42810E67"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565FC7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493731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7B4127A" w14:textId="77777777" w:rsidR="006F6378" w:rsidRPr="00C30686" w:rsidRDefault="006F6378" w:rsidP="0094020B">
            <w:pPr>
              <w:pStyle w:val="TAC"/>
              <w:rPr>
                <w:rFonts w:eastAsiaTheme="minorEastAsia"/>
                <w:lang w:eastAsia="zh-CN"/>
              </w:rPr>
            </w:pPr>
            <w:r w:rsidRPr="00C30686">
              <w:rPr>
                <w:rFonts w:eastAsiaTheme="minorEastAsia" w:hint="eastAsia"/>
                <w:lang w:eastAsia="zh-CN"/>
              </w:rPr>
              <w:t>n</w:t>
            </w:r>
            <w:r w:rsidRPr="00C30686">
              <w:rPr>
                <w:lang w:eastAsia="zh-CN"/>
              </w:rPr>
              <w:t>78</w:t>
            </w:r>
          </w:p>
        </w:tc>
        <w:tc>
          <w:tcPr>
            <w:tcW w:w="4356" w:type="dxa"/>
            <w:tcBorders>
              <w:top w:val="single" w:sz="4" w:space="0" w:color="auto"/>
              <w:left w:val="single" w:sz="4" w:space="0" w:color="auto"/>
              <w:bottom w:val="single" w:sz="4" w:space="0" w:color="auto"/>
              <w:right w:val="single" w:sz="4" w:space="0" w:color="auto"/>
            </w:tcBorders>
            <w:vAlign w:val="center"/>
          </w:tcPr>
          <w:p w14:paraId="72359E38" w14:textId="77777777" w:rsidR="006F6378" w:rsidRPr="00C30686" w:rsidRDefault="006F6378" w:rsidP="0094020B">
            <w:pPr>
              <w:pStyle w:val="TAC"/>
              <w:rPr>
                <w:rFonts w:eastAsiaTheme="minorEastAsia"/>
              </w:rPr>
            </w:pPr>
            <w:r w:rsidRPr="00C30686">
              <w:rPr>
                <w:rFonts w:eastAsiaTheme="minorEastAsia" w:cs="Arial"/>
                <w:color w:val="000000"/>
                <w:szCs w:val="18"/>
              </w:rPr>
              <w:t>n</w:t>
            </w:r>
            <w:r w:rsidRPr="00C30686">
              <w:rPr>
                <w:lang w:eastAsia="zh-CN"/>
              </w:rPr>
              <w:t>78</w:t>
            </w:r>
            <w:r w:rsidRPr="00C30686">
              <w:rPr>
                <w:rFonts w:eastAsiaTheme="minorEastAsia" w:cs="Arial"/>
                <w:color w:val="000000"/>
                <w:szCs w:val="18"/>
              </w:rPr>
              <w:t xml:space="preserve"> channel bandwidths in Table 5.3.5-1 </w:t>
            </w:r>
          </w:p>
        </w:tc>
        <w:tc>
          <w:tcPr>
            <w:tcW w:w="2445" w:type="dxa"/>
            <w:tcBorders>
              <w:top w:val="nil"/>
              <w:left w:val="single" w:sz="4" w:space="0" w:color="auto"/>
              <w:bottom w:val="single" w:sz="4" w:space="0" w:color="auto"/>
              <w:right w:val="single" w:sz="4" w:space="0" w:color="auto"/>
            </w:tcBorders>
            <w:vAlign w:val="center"/>
          </w:tcPr>
          <w:p w14:paraId="0E03CAA0" w14:textId="77777777" w:rsidR="006F6378" w:rsidRPr="00C30686" w:rsidRDefault="006F6378" w:rsidP="0094020B">
            <w:pPr>
              <w:pStyle w:val="TAC"/>
              <w:rPr>
                <w:rFonts w:eastAsiaTheme="minorEastAsia"/>
                <w:lang w:val="en-US" w:eastAsia="zh-CN"/>
              </w:rPr>
            </w:pPr>
          </w:p>
        </w:tc>
      </w:tr>
      <w:tr w:rsidR="006F6378" w:rsidRPr="00C30686" w14:paraId="7B816A6A"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C125AAF" w14:textId="77777777" w:rsidR="006F6378" w:rsidRPr="00C30686" w:rsidRDefault="006F6378" w:rsidP="0094020B">
            <w:pPr>
              <w:pStyle w:val="TAC"/>
              <w:rPr>
                <w:rFonts w:eastAsiaTheme="minorEastAsia"/>
                <w:lang w:val="en-US"/>
              </w:rPr>
            </w:pPr>
            <w:r w:rsidRPr="00C30686">
              <w:rPr>
                <w:rFonts w:eastAsiaTheme="minorEastAsia"/>
                <w:lang w:val="en-US" w:eastAsia="zh-CN"/>
              </w:rPr>
              <w:lastRenderedPageBreak/>
              <w:t>CA</w:t>
            </w:r>
            <w:r w:rsidRPr="00C30686">
              <w:rPr>
                <w:rFonts w:eastAsiaTheme="minorEastAsia"/>
                <w:lang w:val="en-US"/>
              </w:rPr>
              <w:t>_</w:t>
            </w:r>
            <w:r w:rsidRPr="00C30686">
              <w:rPr>
                <w:rFonts w:eastAsiaTheme="minorEastAsia"/>
                <w:lang w:val="en-US" w:eastAsia="zh-CN"/>
              </w:rPr>
              <w:t>n3</w:t>
            </w:r>
            <w:r w:rsidRPr="00C30686">
              <w:rPr>
                <w:rFonts w:eastAsiaTheme="minorEastAsia"/>
                <w:lang w:val="sv-SE" w:eastAsia="ja-JP"/>
              </w:rPr>
              <w:t>A</w:t>
            </w:r>
            <w:r w:rsidRPr="00C30686">
              <w:rPr>
                <w:rFonts w:eastAsiaTheme="minorEastAsia"/>
                <w:lang w:val="sv-SE" w:eastAsia="zh-CN"/>
              </w:rPr>
              <w:t>-n7A-n78A</w:t>
            </w:r>
          </w:p>
        </w:tc>
        <w:tc>
          <w:tcPr>
            <w:tcW w:w="2785" w:type="dxa"/>
            <w:tcBorders>
              <w:top w:val="single" w:sz="4" w:space="0" w:color="auto"/>
              <w:left w:val="single" w:sz="4" w:space="0" w:color="auto"/>
              <w:bottom w:val="nil"/>
              <w:right w:val="single" w:sz="4" w:space="0" w:color="auto"/>
            </w:tcBorders>
            <w:vAlign w:val="center"/>
          </w:tcPr>
          <w:p w14:paraId="172DE08A" w14:textId="77777777" w:rsidR="006F6378" w:rsidRPr="00C30686" w:rsidRDefault="006F6378" w:rsidP="0094020B">
            <w:pPr>
              <w:pStyle w:val="TAC"/>
              <w:rPr>
                <w:rFonts w:eastAsiaTheme="minorEastAsia"/>
                <w:lang w:val="es-US"/>
              </w:rPr>
            </w:pPr>
            <w:r w:rsidRPr="00C30686">
              <w:rPr>
                <w:rFonts w:eastAsiaTheme="minorEastAsia"/>
                <w:lang w:val="es-US" w:eastAsia="zh-CN"/>
              </w:rPr>
              <w:t>CA_n3A-n7A</w:t>
            </w:r>
          </w:p>
          <w:p w14:paraId="560BD670" w14:textId="77777777" w:rsidR="006F6378" w:rsidRPr="00C30686" w:rsidRDefault="006F6378" w:rsidP="0094020B">
            <w:pPr>
              <w:pStyle w:val="TAC"/>
              <w:rPr>
                <w:rFonts w:eastAsiaTheme="minorEastAsia"/>
                <w:lang w:val="es-US"/>
              </w:rPr>
            </w:pPr>
            <w:r w:rsidRPr="00C30686">
              <w:rPr>
                <w:rFonts w:eastAsiaTheme="minorEastAsia"/>
                <w:lang w:val="es-US" w:eastAsia="zh-CN"/>
              </w:rPr>
              <w:t>CA_n3A-n78A</w:t>
            </w:r>
          </w:p>
          <w:p w14:paraId="1F2E6B65" w14:textId="77777777" w:rsidR="006F6378" w:rsidRPr="00C30686" w:rsidRDefault="006F6378" w:rsidP="0094020B">
            <w:pPr>
              <w:pStyle w:val="TAC"/>
              <w:rPr>
                <w:rFonts w:eastAsiaTheme="minorEastAsia"/>
                <w:lang w:val="en-US"/>
              </w:rPr>
            </w:pPr>
            <w:r w:rsidRPr="00C30686">
              <w:rPr>
                <w:rFonts w:eastAsiaTheme="minorEastAsia"/>
                <w:lang w:val="es-US" w:eastAsia="zh-CN"/>
              </w:rPr>
              <w:t>CA_n7A-n78A</w:t>
            </w:r>
          </w:p>
        </w:tc>
        <w:tc>
          <w:tcPr>
            <w:tcW w:w="1259" w:type="dxa"/>
            <w:tcBorders>
              <w:top w:val="single" w:sz="4" w:space="0" w:color="auto"/>
              <w:left w:val="single" w:sz="4" w:space="0" w:color="auto"/>
              <w:bottom w:val="single" w:sz="4" w:space="0" w:color="auto"/>
              <w:right w:val="single" w:sz="4" w:space="0" w:color="auto"/>
            </w:tcBorders>
            <w:vAlign w:val="center"/>
          </w:tcPr>
          <w:p w14:paraId="52DAB9F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2C1CFC05"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w:t>
            </w:r>
          </w:p>
        </w:tc>
        <w:tc>
          <w:tcPr>
            <w:tcW w:w="2445" w:type="dxa"/>
            <w:tcBorders>
              <w:top w:val="single" w:sz="4" w:space="0" w:color="auto"/>
              <w:left w:val="single" w:sz="4" w:space="0" w:color="auto"/>
              <w:bottom w:val="nil"/>
              <w:right w:val="single" w:sz="4" w:space="0" w:color="auto"/>
            </w:tcBorders>
            <w:vAlign w:val="center"/>
          </w:tcPr>
          <w:p w14:paraId="6EFD03A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38274878" w14:textId="77777777" w:rsidTr="004F423A">
        <w:trPr>
          <w:trHeight w:val="29"/>
        </w:trPr>
        <w:tc>
          <w:tcPr>
            <w:tcW w:w="2742" w:type="dxa"/>
            <w:tcBorders>
              <w:top w:val="nil"/>
              <w:left w:val="single" w:sz="4" w:space="0" w:color="auto"/>
              <w:bottom w:val="nil"/>
              <w:right w:val="single" w:sz="4" w:space="0" w:color="auto"/>
            </w:tcBorders>
            <w:vAlign w:val="center"/>
          </w:tcPr>
          <w:p w14:paraId="2EDC5B6C"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56ABFBE6"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EEB933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4E7AF3E7"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5, 10, 15, 20, 25, 30, 40, 50</w:t>
            </w:r>
          </w:p>
        </w:tc>
        <w:tc>
          <w:tcPr>
            <w:tcW w:w="2445" w:type="dxa"/>
            <w:tcBorders>
              <w:top w:val="nil"/>
              <w:left w:val="single" w:sz="4" w:space="0" w:color="auto"/>
              <w:bottom w:val="nil"/>
              <w:right w:val="single" w:sz="4" w:space="0" w:color="auto"/>
            </w:tcBorders>
            <w:vAlign w:val="center"/>
          </w:tcPr>
          <w:p w14:paraId="5DEBBFBB" w14:textId="77777777" w:rsidR="006F6378" w:rsidRPr="00C30686" w:rsidRDefault="006F6378" w:rsidP="0094020B">
            <w:pPr>
              <w:pStyle w:val="TAC"/>
              <w:rPr>
                <w:rFonts w:eastAsiaTheme="minorEastAsia"/>
                <w:lang w:val="en-US" w:eastAsia="zh-CN"/>
              </w:rPr>
            </w:pPr>
          </w:p>
        </w:tc>
      </w:tr>
      <w:tr w:rsidR="006F6378" w:rsidRPr="00C30686" w14:paraId="10F07953" w14:textId="77777777" w:rsidTr="004F423A">
        <w:trPr>
          <w:trHeight w:val="29"/>
        </w:trPr>
        <w:tc>
          <w:tcPr>
            <w:tcW w:w="2742" w:type="dxa"/>
            <w:tcBorders>
              <w:top w:val="nil"/>
              <w:left w:val="single" w:sz="4" w:space="0" w:color="auto"/>
              <w:bottom w:val="nil"/>
              <w:right w:val="single" w:sz="4" w:space="0" w:color="auto"/>
            </w:tcBorders>
            <w:vAlign w:val="center"/>
          </w:tcPr>
          <w:p w14:paraId="5613EDC6"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55959806"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6F608E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07BF6C65"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10, 15, 20, 25, 30, 40, 50, 60, 80, 90, 100</w:t>
            </w:r>
          </w:p>
        </w:tc>
        <w:tc>
          <w:tcPr>
            <w:tcW w:w="2445" w:type="dxa"/>
            <w:tcBorders>
              <w:top w:val="nil"/>
              <w:left w:val="single" w:sz="4" w:space="0" w:color="auto"/>
              <w:bottom w:val="single" w:sz="4" w:space="0" w:color="auto"/>
              <w:right w:val="single" w:sz="4" w:space="0" w:color="auto"/>
            </w:tcBorders>
            <w:vAlign w:val="center"/>
          </w:tcPr>
          <w:p w14:paraId="55AE0B33" w14:textId="77777777" w:rsidR="006F6378" w:rsidRPr="00C30686" w:rsidRDefault="006F6378" w:rsidP="0094020B">
            <w:pPr>
              <w:pStyle w:val="TAC"/>
              <w:rPr>
                <w:rFonts w:eastAsiaTheme="minorEastAsia"/>
                <w:lang w:val="en-US" w:eastAsia="zh-CN"/>
              </w:rPr>
            </w:pPr>
          </w:p>
        </w:tc>
      </w:tr>
      <w:tr w:rsidR="006F6378" w:rsidRPr="00C30686" w14:paraId="4FED6E5D" w14:textId="77777777" w:rsidTr="004F423A">
        <w:trPr>
          <w:trHeight w:val="29"/>
        </w:trPr>
        <w:tc>
          <w:tcPr>
            <w:tcW w:w="2742" w:type="dxa"/>
            <w:tcBorders>
              <w:top w:val="nil"/>
              <w:left w:val="single" w:sz="4" w:space="0" w:color="auto"/>
              <w:bottom w:val="nil"/>
              <w:right w:val="single" w:sz="4" w:space="0" w:color="auto"/>
            </w:tcBorders>
            <w:vAlign w:val="center"/>
          </w:tcPr>
          <w:p w14:paraId="746B17CD"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4B7D0B95"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tcPr>
          <w:p w14:paraId="1732339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7BF0EC62"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bidi="ar"/>
              </w:rPr>
              <w:t>5, 10, 15, 20, 25, 30, 40</w:t>
            </w:r>
          </w:p>
        </w:tc>
        <w:tc>
          <w:tcPr>
            <w:tcW w:w="2445" w:type="dxa"/>
            <w:tcBorders>
              <w:top w:val="single" w:sz="4" w:space="0" w:color="auto"/>
              <w:left w:val="single" w:sz="4" w:space="0" w:color="auto"/>
              <w:bottom w:val="nil"/>
              <w:right w:val="single" w:sz="4" w:space="0" w:color="auto"/>
            </w:tcBorders>
            <w:vAlign w:val="center"/>
          </w:tcPr>
          <w:p w14:paraId="64A959F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1</w:t>
            </w:r>
          </w:p>
        </w:tc>
      </w:tr>
      <w:tr w:rsidR="006F6378" w:rsidRPr="00C30686" w14:paraId="7B9C93C2" w14:textId="77777777" w:rsidTr="004F423A">
        <w:trPr>
          <w:trHeight w:val="29"/>
        </w:trPr>
        <w:tc>
          <w:tcPr>
            <w:tcW w:w="2742" w:type="dxa"/>
            <w:tcBorders>
              <w:top w:val="nil"/>
              <w:left w:val="single" w:sz="4" w:space="0" w:color="auto"/>
              <w:bottom w:val="nil"/>
              <w:right w:val="single" w:sz="4" w:space="0" w:color="auto"/>
            </w:tcBorders>
            <w:vAlign w:val="center"/>
          </w:tcPr>
          <w:p w14:paraId="62AFB582"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09D32042"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tcPr>
          <w:p w14:paraId="03894A4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44F2AE5A"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bidi="ar"/>
              </w:rPr>
              <w:t>5, 10, 15, 20, 25, 30, 40, 50</w:t>
            </w:r>
          </w:p>
        </w:tc>
        <w:tc>
          <w:tcPr>
            <w:tcW w:w="2445" w:type="dxa"/>
            <w:tcBorders>
              <w:top w:val="nil"/>
              <w:left w:val="single" w:sz="4" w:space="0" w:color="auto"/>
              <w:bottom w:val="nil"/>
              <w:right w:val="single" w:sz="4" w:space="0" w:color="auto"/>
            </w:tcBorders>
            <w:vAlign w:val="center"/>
          </w:tcPr>
          <w:p w14:paraId="2D178D83" w14:textId="77777777" w:rsidR="006F6378" w:rsidRPr="00C30686" w:rsidRDefault="006F6378" w:rsidP="0094020B">
            <w:pPr>
              <w:pStyle w:val="TAC"/>
              <w:rPr>
                <w:rFonts w:eastAsiaTheme="minorEastAsia"/>
                <w:lang w:val="en-US" w:eastAsia="zh-CN"/>
              </w:rPr>
            </w:pPr>
          </w:p>
        </w:tc>
      </w:tr>
      <w:tr w:rsidR="006F6378" w:rsidRPr="00C30686" w14:paraId="63CD5240"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0DD6A05"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09391511"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tcPr>
          <w:p w14:paraId="6DE9D91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3F39E567"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bidi="ar"/>
              </w:rPr>
              <w:t>10, 15, 20, 25, 30, 40, 50, 60, 70</w:t>
            </w:r>
            <w:r w:rsidRPr="00C30686">
              <w:rPr>
                <w:rFonts w:eastAsiaTheme="minorEastAsia" w:cs="Arial"/>
                <w:color w:val="000000"/>
                <w:szCs w:val="18"/>
                <w:vertAlign w:val="superscript"/>
                <w:lang w:val="en-US" w:bidi="ar"/>
              </w:rPr>
              <w:t>4</w:t>
            </w:r>
            <w:r w:rsidRPr="00C30686">
              <w:rPr>
                <w:rFonts w:eastAsiaTheme="minorEastAsia" w:cs="Arial"/>
                <w:color w:val="000000"/>
                <w:szCs w:val="18"/>
                <w:lang w:val="en-US" w:bidi="ar"/>
              </w:rPr>
              <w:t>, 80, 90, 100</w:t>
            </w:r>
          </w:p>
        </w:tc>
        <w:tc>
          <w:tcPr>
            <w:tcW w:w="2445" w:type="dxa"/>
            <w:tcBorders>
              <w:top w:val="nil"/>
              <w:left w:val="single" w:sz="4" w:space="0" w:color="auto"/>
              <w:bottom w:val="single" w:sz="4" w:space="0" w:color="auto"/>
              <w:right w:val="single" w:sz="4" w:space="0" w:color="auto"/>
            </w:tcBorders>
            <w:vAlign w:val="center"/>
          </w:tcPr>
          <w:p w14:paraId="2B22741D" w14:textId="77777777" w:rsidR="006F6378" w:rsidRPr="00C30686" w:rsidRDefault="006F6378" w:rsidP="0094020B">
            <w:pPr>
              <w:pStyle w:val="TAC"/>
              <w:rPr>
                <w:rFonts w:eastAsiaTheme="minorEastAsia"/>
                <w:lang w:val="en-US" w:eastAsia="zh-CN"/>
              </w:rPr>
            </w:pPr>
          </w:p>
        </w:tc>
      </w:tr>
      <w:tr w:rsidR="006F6378" w:rsidRPr="00C30686" w14:paraId="1DBF9905"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6D959A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w:t>
            </w:r>
            <w:r w:rsidRPr="00C30686">
              <w:rPr>
                <w:rFonts w:eastAsiaTheme="minorEastAsia"/>
                <w:lang w:val="en-US"/>
              </w:rPr>
              <w:t>_</w:t>
            </w:r>
            <w:r w:rsidRPr="00C30686">
              <w:rPr>
                <w:rFonts w:eastAsiaTheme="minorEastAsia"/>
                <w:lang w:val="en-US" w:eastAsia="zh-CN"/>
              </w:rPr>
              <w:t>n3</w:t>
            </w:r>
            <w:r w:rsidRPr="00C30686">
              <w:rPr>
                <w:rFonts w:eastAsiaTheme="minorEastAsia"/>
                <w:lang w:val="sv-SE" w:eastAsia="ja-JP"/>
              </w:rPr>
              <w:t>A</w:t>
            </w:r>
            <w:r w:rsidRPr="00C30686">
              <w:rPr>
                <w:rFonts w:eastAsiaTheme="minorEastAsia"/>
                <w:lang w:val="sv-SE" w:eastAsia="zh-CN"/>
              </w:rPr>
              <w:t>-n7A-n78C</w:t>
            </w:r>
          </w:p>
        </w:tc>
        <w:tc>
          <w:tcPr>
            <w:tcW w:w="2785" w:type="dxa"/>
            <w:tcBorders>
              <w:top w:val="single" w:sz="4" w:space="0" w:color="auto"/>
              <w:left w:val="single" w:sz="4" w:space="0" w:color="auto"/>
              <w:bottom w:val="nil"/>
              <w:right w:val="single" w:sz="4" w:space="0" w:color="auto"/>
            </w:tcBorders>
            <w:vAlign w:val="center"/>
          </w:tcPr>
          <w:p w14:paraId="6B517E43"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w:t>
            </w:r>
          </w:p>
        </w:tc>
        <w:tc>
          <w:tcPr>
            <w:tcW w:w="1259" w:type="dxa"/>
            <w:tcBorders>
              <w:top w:val="single" w:sz="4" w:space="0" w:color="auto"/>
              <w:left w:val="single" w:sz="4" w:space="0" w:color="auto"/>
              <w:bottom w:val="single" w:sz="4" w:space="0" w:color="auto"/>
              <w:right w:val="single" w:sz="4" w:space="0" w:color="auto"/>
            </w:tcBorders>
          </w:tcPr>
          <w:p w14:paraId="3065B05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482A2DDA"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bidi="ar"/>
              </w:rPr>
              <w:t>5, 10, 15, 20, 25, 30, 40</w:t>
            </w:r>
          </w:p>
        </w:tc>
        <w:tc>
          <w:tcPr>
            <w:tcW w:w="2445" w:type="dxa"/>
            <w:tcBorders>
              <w:top w:val="single" w:sz="4" w:space="0" w:color="auto"/>
              <w:left w:val="single" w:sz="4" w:space="0" w:color="auto"/>
              <w:bottom w:val="nil"/>
              <w:right w:val="single" w:sz="4" w:space="0" w:color="auto"/>
            </w:tcBorders>
            <w:vAlign w:val="center"/>
          </w:tcPr>
          <w:p w14:paraId="152DEBE6"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0</w:t>
            </w:r>
          </w:p>
        </w:tc>
      </w:tr>
      <w:tr w:rsidR="006F6378" w:rsidRPr="00C30686" w14:paraId="720C21EA" w14:textId="77777777" w:rsidTr="004F423A">
        <w:trPr>
          <w:trHeight w:val="29"/>
        </w:trPr>
        <w:tc>
          <w:tcPr>
            <w:tcW w:w="2742" w:type="dxa"/>
            <w:tcBorders>
              <w:top w:val="nil"/>
              <w:left w:val="single" w:sz="4" w:space="0" w:color="auto"/>
              <w:bottom w:val="nil"/>
              <w:right w:val="single" w:sz="4" w:space="0" w:color="auto"/>
            </w:tcBorders>
            <w:vAlign w:val="center"/>
          </w:tcPr>
          <w:p w14:paraId="5A5E0CB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51A8F4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46F7D64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2CE57908"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bidi="ar"/>
              </w:rPr>
              <w:t>5, 10, 15, 20, 25, 30, 40, 50</w:t>
            </w:r>
          </w:p>
        </w:tc>
        <w:tc>
          <w:tcPr>
            <w:tcW w:w="2445" w:type="dxa"/>
            <w:tcBorders>
              <w:top w:val="nil"/>
              <w:left w:val="single" w:sz="4" w:space="0" w:color="auto"/>
              <w:bottom w:val="nil"/>
              <w:right w:val="single" w:sz="4" w:space="0" w:color="auto"/>
            </w:tcBorders>
            <w:vAlign w:val="center"/>
          </w:tcPr>
          <w:p w14:paraId="7A60E3B2" w14:textId="77777777" w:rsidR="006F6378" w:rsidRPr="00C30686" w:rsidRDefault="006F6378" w:rsidP="0094020B">
            <w:pPr>
              <w:pStyle w:val="TAC"/>
              <w:rPr>
                <w:rFonts w:eastAsiaTheme="minorEastAsia"/>
                <w:lang w:val="en-US" w:eastAsia="zh-CN"/>
              </w:rPr>
            </w:pPr>
          </w:p>
        </w:tc>
      </w:tr>
      <w:tr w:rsidR="006F6378" w:rsidRPr="00C30686" w14:paraId="05687F30"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67E10C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D55BAF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1CF2836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1EA8C371"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bidi="ar"/>
              </w:rPr>
              <w:t>CA_n78C_BCS1</w:t>
            </w:r>
          </w:p>
        </w:tc>
        <w:tc>
          <w:tcPr>
            <w:tcW w:w="2445" w:type="dxa"/>
            <w:tcBorders>
              <w:top w:val="nil"/>
              <w:left w:val="single" w:sz="4" w:space="0" w:color="auto"/>
              <w:bottom w:val="single" w:sz="4" w:space="0" w:color="auto"/>
              <w:right w:val="single" w:sz="4" w:space="0" w:color="auto"/>
            </w:tcBorders>
            <w:vAlign w:val="center"/>
          </w:tcPr>
          <w:p w14:paraId="4B5E8D88" w14:textId="77777777" w:rsidR="006F6378" w:rsidRPr="00C30686" w:rsidRDefault="006F6378" w:rsidP="0094020B">
            <w:pPr>
              <w:pStyle w:val="TAC"/>
              <w:rPr>
                <w:rFonts w:eastAsiaTheme="minorEastAsia"/>
                <w:lang w:val="en-US" w:eastAsia="zh-CN"/>
              </w:rPr>
            </w:pPr>
          </w:p>
        </w:tc>
      </w:tr>
      <w:tr w:rsidR="006F6378" w:rsidRPr="00C30686" w14:paraId="5C0A28F2"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4E413AE" w14:textId="77777777" w:rsidR="006F6378" w:rsidRPr="00C30686" w:rsidRDefault="006F6378" w:rsidP="0094020B">
            <w:pPr>
              <w:pStyle w:val="TAC"/>
              <w:rPr>
                <w:rFonts w:eastAsiaTheme="minorEastAsia"/>
                <w:lang w:val="en-US"/>
              </w:rPr>
            </w:pPr>
            <w:r w:rsidRPr="00C30686">
              <w:rPr>
                <w:rFonts w:eastAsiaTheme="minorEastAsia"/>
                <w:lang w:val="en-US" w:eastAsia="zh-CN"/>
              </w:rPr>
              <w:t>CA</w:t>
            </w:r>
            <w:r w:rsidRPr="00C30686">
              <w:rPr>
                <w:rFonts w:eastAsiaTheme="minorEastAsia"/>
                <w:lang w:val="en-US"/>
              </w:rPr>
              <w:t>_</w:t>
            </w:r>
            <w:r w:rsidRPr="00C30686">
              <w:rPr>
                <w:rFonts w:eastAsiaTheme="minorEastAsia"/>
                <w:lang w:val="en-US" w:eastAsia="zh-CN"/>
              </w:rPr>
              <w:t>n3</w:t>
            </w:r>
            <w:r w:rsidRPr="00C30686">
              <w:rPr>
                <w:rFonts w:eastAsiaTheme="minorEastAsia"/>
                <w:lang w:val="sv-SE" w:eastAsia="ja-JP"/>
              </w:rPr>
              <w:t>A</w:t>
            </w:r>
            <w:r w:rsidRPr="00C30686">
              <w:rPr>
                <w:rFonts w:eastAsiaTheme="minorEastAsia"/>
                <w:lang w:val="sv-SE" w:eastAsia="zh-CN"/>
              </w:rPr>
              <w:t>-n7B-n78A</w:t>
            </w:r>
          </w:p>
        </w:tc>
        <w:tc>
          <w:tcPr>
            <w:tcW w:w="2785" w:type="dxa"/>
            <w:tcBorders>
              <w:top w:val="single" w:sz="4" w:space="0" w:color="auto"/>
              <w:left w:val="single" w:sz="4" w:space="0" w:color="auto"/>
              <w:bottom w:val="nil"/>
              <w:right w:val="single" w:sz="4" w:space="0" w:color="auto"/>
            </w:tcBorders>
            <w:vAlign w:val="center"/>
          </w:tcPr>
          <w:p w14:paraId="0CD3B961" w14:textId="77777777" w:rsidR="006F6378" w:rsidRPr="00C30686" w:rsidRDefault="006F6378" w:rsidP="0094020B">
            <w:pPr>
              <w:pStyle w:val="TAC"/>
              <w:rPr>
                <w:rFonts w:eastAsiaTheme="minorEastAsia"/>
                <w:lang w:val="en-US"/>
              </w:rPr>
            </w:pPr>
            <w:r w:rsidRPr="00C30686">
              <w:rPr>
                <w:rFonts w:eastAsiaTheme="minorEastAsia"/>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317B7670" w14:textId="77777777" w:rsidR="006F6378" w:rsidRPr="00C30686" w:rsidRDefault="006F6378" w:rsidP="0094020B">
            <w:pPr>
              <w:pStyle w:val="TAC"/>
              <w:rPr>
                <w:rFonts w:eastAsiaTheme="minorEastAsia"/>
                <w:lang w:val="en-US"/>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687B630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w:t>
            </w:r>
          </w:p>
        </w:tc>
        <w:tc>
          <w:tcPr>
            <w:tcW w:w="2445" w:type="dxa"/>
            <w:tcBorders>
              <w:top w:val="single" w:sz="4" w:space="0" w:color="auto"/>
              <w:left w:val="single" w:sz="4" w:space="0" w:color="auto"/>
              <w:bottom w:val="nil"/>
              <w:right w:val="single" w:sz="4" w:space="0" w:color="auto"/>
            </w:tcBorders>
            <w:vAlign w:val="center"/>
          </w:tcPr>
          <w:p w14:paraId="6091FFA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6120B4DA" w14:textId="77777777" w:rsidTr="004F423A">
        <w:trPr>
          <w:trHeight w:val="29"/>
        </w:trPr>
        <w:tc>
          <w:tcPr>
            <w:tcW w:w="2742" w:type="dxa"/>
            <w:tcBorders>
              <w:top w:val="nil"/>
              <w:left w:val="single" w:sz="4" w:space="0" w:color="auto"/>
              <w:bottom w:val="nil"/>
              <w:right w:val="single" w:sz="4" w:space="0" w:color="auto"/>
            </w:tcBorders>
            <w:vAlign w:val="center"/>
          </w:tcPr>
          <w:p w14:paraId="0CD1C65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6B3168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F741CD8" w14:textId="77777777" w:rsidR="006F6378" w:rsidRPr="00C30686" w:rsidRDefault="006F6378" w:rsidP="0094020B">
            <w:pPr>
              <w:pStyle w:val="TAC"/>
              <w:rPr>
                <w:rFonts w:eastAsiaTheme="minorEastAsia"/>
                <w:bCs/>
                <w:lang w:val="en-US" w:eastAsia="zh-CN"/>
              </w:rPr>
            </w:pPr>
            <w:r w:rsidRPr="00C30686">
              <w:rPr>
                <w:rFonts w:eastAsiaTheme="minorEastAsia"/>
                <w:bCs/>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24838893" w14:textId="77777777" w:rsidR="006F6378" w:rsidRPr="00C30686" w:rsidRDefault="006F6378" w:rsidP="0094020B">
            <w:pPr>
              <w:pStyle w:val="TAC"/>
              <w:rPr>
                <w:rFonts w:ascii="Calibri" w:eastAsiaTheme="minorEastAsia" w:hAnsi="Calibri"/>
                <w:bCs/>
                <w:sz w:val="21"/>
                <w:lang w:val="en-US" w:eastAsia="zh-CN"/>
              </w:rPr>
            </w:pPr>
            <w:r w:rsidRPr="00C30686">
              <w:rPr>
                <w:rFonts w:eastAsiaTheme="minorEastAsia" w:cs="Arial"/>
                <w:color w:val="000000"/>
                <w:szCs w:val="18"/>
                <w:lang w:val="en-US" w:eastAsia="zh-CN" w:bidi="ar"/>
              </w:rPr>
              <w:t>CA_n7B_BCS0</w:t>
            </w:r>
          </w:p>
        </w:tc>
        <w:tc>
          <w:tcPr>
            <w:tcW w:w="2445" w:type="dxa"/>
            <w:tcBorders>
              <w:top w:val="nil"/>
              <w:left w:val="single" w:sz="4" w:space="0" w:color="auto"/>
              <w:bottom w:val="nil"/>
              <w:right w:val="single" w:sz="4" w:space="0" w:color="auto"/>
            </w:tcBorders>
            <w:vAlign w:val="center"/>
          </w:tcPr>
          <w:p w14:paraId="651B3DDA" w14:textId="77777777" w:rsidR="006F6378" w:rsidRPr="00C30686" w:rsidRDefault="006F6378" w:rsidP="0094020B">
            <w:pPr>
              <w:pStyle w:val="TAC"/>
              <w:rPr>
                <w:rFonts w:eastAsiaTheme="minorEastAsia"/>
                <w:lang w:val="en-US" w:eastAsia="zh-CN"/>
              </w:rPr>
            </w:pPr>
          </w:p>
        </w:tc>
      </w:tr>
      <w:tr w:rsidR="006F6378" w:rsidRPr="00C30686" w14:paraId="7ABF0F11" w14:textId="77777777" w:rsidTr="004F423A">
        <w:trPr>
          <w:trHeight w:val="29"/>
        </w:trPr>
        <w:tc>
          <w:tcPr>
            <w:tcW w:w="2742" w:type="dxa"/>
            <w:tcBorders>
              <w:top w:val="nil"/>
              <w:left w:val="single" w:sz="4" w:space="0" w:color="auto"/>
              <w:bottom w:val="nil"/>
              <w:right w:val="single" w:sz="4" w:space="0" w:color="auto"/>
            </w:tcBorders>
            <w:vAlign w:val="center"/>
          </w:tcPr>
          <w:p w14:paraId="3EC6F52C"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71B87AFD"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D532C3A" w14:textId="77777777" w:rsidR="006F6378" w:rsidRPr="00C30686" w:rsidRDefault="006F6378" w:rsidP="0094020B">
            <w:pPr>
              <w:pStyle w:val="TAC"/>
              <w:rPr>
                <w:rFonts w:eastAsiaTheme="minorEastAsia"/>
                <w:lang w:val="en-US"/>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0AD491B4"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10, 15, 20, 25, 30, 40, 50, 60, 80, 90, 100</w:t>
            </w:r>
          </w:p>
        </w:tc>
        <w:tc>
          <w:tcPr>
            <w:tcW w:w="2445" w:type="dxa"/>
            <w:tcBorders>
              <w:top w:val="nil"/>
              <w:left w:val="single" w:sz="4" w:space="0" w:color="auto"/>
              <w:bottom w:val="single" w:sz="4" w:space="0" w:color="auto"/>
              <w:right w:val="single" w:sz="4" w:space="0" w:color="auto"/>
            </w:tcBorders>
            <w:vAlign w:val="center"/>
          </w:tcPr>
          <w:p w14:paraId="17E657B2" w14:textId="77777777" w:rsidR="006F6378" w:rsidRPr="00C30686" w:rsidRDefault="006F6378" w:rsidP="0094020B">
            <w:pPr>
              <w:pStyle w:val="TAC"/>
              <w:rPr>
                <w:rFonts w:eastAsiaTheme="minorEastAsia"/>
                <w:lang w:val="en-US" w:eastAsia="zh-CN"/>
              </w:rPr>
            </w:pPr>
          </w:p>
        </w:tc>
      </w:tr>
      <w:tr w:rsidR="006F6378" w:rsidRPr="00C30686" w14:paraId="6E6ACBB6" w14:textId="77777777" w:rsidTr="004F423A">
        <w:trPr>
          <w:trHeight w:val="29"/>
        </w:trPr>
        <w:tc>
          <w:tcPr>
            <w:tcW w:w="2742" w:type="dxa"/>
            <w:tcBorders>
              <w:top w:val="nil"/>
              <w:left w:val="single" w:sz="4" w:space="0" w:color="auto"/>
              <w:bottom w:val="nil"/>
              <w:right w:val="single" w:sz="4" w:space="0" w:color="auto"/>
            </w:tcBorders>
            <w:vAlign w:val="center"/>
          </w:tcPr>
          <w:p w14:paraId="0EB2035A" w14:textId="77777777" w:rsidR="006F6378" w:rsidRPr="00C30686" w:rsidRDefault="006F6378" w:rsidP="0094020B">
            <w:pPr>
              <w:pStyle w:val="TAC"/>
              <w:rPr>
                <w:rFonts w:eastAsiaTheme="minorEastAsia"/>
                <w:lang w:val="en-US"/>
              </w:rPr>
            </w:pPr>
          </w:p>
        </w:tc>
        <w:tc>
          <w:tcPr>
            <w:tcW w:w="2785" w:type="dxa"/>
            <w:tcBorders>
              <w:top w:val="single" w:sz="4" w:space="0" w:color="auto"/>
              <w:left w:val="single" w:sz="4" w:space="0" w:color="auto"/>
              <w:bottom w:val="nil"/>
              <w:right w:val="single" w:sz="4" w:space="0" w:color="auto"/>
            </w:tcBorders>
            <w:vAlign w:val="center"/>
          </w:tcPr>
          <w:p w14:paraId="5E37570E" w14:textId="77777777" w:rsidR="006F6378" w:rsidRPr="00C30686" w:rsidRDefault="006F6378" w:rsidP="0094020B">
            <w:pPr>
              <w:pStyle w:val="TAC"/>
              <w:rPr>
                <w:rFonts w:eastAsiaTheme="minorEastAsia"/>
                <w:lang w:val="es-US"/>
              </w:rPr>
            </w:pPr>
            <w:r w:rsidRPr="00C30686">
              <w:rPr>
                <w:rFonts w:eastAsiaTheme="minorEastAsia"/>
                <w:lang w:val="es-US" w:eastAsia="zh-CN"/>
              </w:rPr>
              <w:t>CA_n3A-n7A</w:t>
            </w:r>
          </w:p>
          <w:p w14:paraId="0C13993E" w14:textId="77777777" w:rsidR="006F6378" w:rsidRPr="00C30686" w:rsidRDefault="006F6378" w:rsidP="0094020B">
            <w:pPr>
              <w:pStyle w:val="TAC"/>
              <w:rPr>
                <w:rFonts w:eastAsiaTheme="minorEastAsia"/>
                <w:lang w:val="es-US"/>
              </w:rPr>
            </w:pPr>
            <w:r w:rsidRPr="00C30686">
              <w:rPr>
                <w:rFonts w:eastAsiaTheme="minorEastAsia"/>
                <w:lang w:val="es-US" w:eastAsia="zh-CN"/>
              </w:rPr>
              <w:t>CA_n3A-n78A</w:t>
            </w:r>
          </w:p>
          <w:p w14:paraId="66EA9B3D" w14:textId="77777777" w:rsidR="006F6378" w:rsidRPr="00C30686" w:rsidRDefault="006F6378" w:rsidP="0094020B">
            <w:pPr>
              <w:pStyle w:val="TAC"/>
              <w:rPr>
                <w:rFonts w:eastAsiaTheme="minorEastAsia"/>
                <w:lang w:val="es-US"/>
              </w:rPr>
            </w:pPr>
            <w:r w:rsidRPr="00C30686">
              <w:rPr>
                <w:rFonts w:eastAsiaTheme="minorEastAsia"/>
                <w:lang w:val="es-US" w:eastAsia="zh-CN"/>
              </w:rPr>
              <w:t>CA_n7A-n78A</w:t>
            </w:r>
          </w:p>
          <w:p w14:paraId="51526A72" w14:textId="77777777" w:rsidR="006F6378" w:rsidRPr="00C30686" w:rsidRDefault="006F6378" w:rsidP="0094020B">
            <w:pPr>
              <w:pStyle w:val="TAC"/>
              <w:rPr>
                <w:rFonts w:eastAsiaTheme="minorEastAsia"/>
                <w:lang w:val="en-US"/>
              </w:rPr>
            </w:pPr>
            <w:r w:rsidRPr="00C30686">
              <w:rPr>
                <w:rFonts w:eastAsiaTheme="minorEastAsia"/>
                <w:lang w:val="es-US" w:eastAsia="zh-CN"/>
              </w:rPr>
              <w:t>CA_n7B</w:t>
            </w:r>
          </w:p>
        </w:tc>
        <w:tc>
          <w:tcPr>
            <w:tcW w:w="1259" w:type="dxa"/>
            <w:tcBorders>
              <w:top w:val="single" w:sz="4" w:space="0" w:color="auto"/>
              <w:left w:val="single" w:sz="4" w:space="0" w:color="auto"/>
              <w:bottom w:val="single" w:sz="4" w:space="0" w:color="auto"/>
              <w:right w:val="single" w:sz="4" w:space="0" w:color="auto"/>
            </w:tcBorders>
            <w:vAlign w:val="center"/>
          </w:tcPr>
          <w:p w14:paraId="61CA77D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2F6490E8"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bidi="ar"/>
              </w:rPr>
              <w:t>5, 10, 15, 20, 25, 30, 40</w:t>
            </w:r>
          </w:p>
        </w:tc>
        <w:tc>
          <w:tcPr>
            <w:tcW w:w="2445" w:type="dxa"/>
            <w:tcBorders>
              <w:top w:val="single" w:sz="4" w:space="0" w:color="auto"/>
              <w:left w:val="single" w:sz="4" w:space="0" w:color="auto"/>
              <w:bottom w:val="nil"/>
              <w:right w:val="single" w:sz="4" w:space="0" w:color="auto"/>
            </w:tcBorders>
            <w:vAlign w:val="center"/>
          </w:tcPr>
          <w:p w14:paraId="4017DC4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1</w:t>
            </w:r>
          </w:p>
        </w:tc>
      </w:tr>
      <w:tr w:rsidR="006F6378" w:rsidRPr="00C30686" w14:paraId="1F7D2E67" w14:textId="77777777" w:rsidTr="004F423A">
        <w:trPr>
          <w:trHeight w:val="29"/>
        </w:trPr>
        <w:tc>
          <w:tcPr>
            <w:tcW w:w="2742" w:type="dxa"/>
            <w:tcBorders>
              <w:top w:val="nil"/>
              <w:left w:val="single" w:sz="4" w:space="0" w:color="auto"/>
              <w:bottom w:val="nil"/>
              <w:right w:val="single" w:sz="4" w:space="0" w:color="auto"/>
            </w:tcBorders>
            <w:vAlign w:val="center"/>
          </w:tcPr>
          <w:p w14:paraId="1215F43D"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6F478A05"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686D50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1DA86204"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bidi="ar"/>
              </w:rPr>
              <w:t>CA_n7B_BCS0</w:t>
            </w:r>
          </w:p>
        </w:tc>
        <w:tc>
          <w:tcPr>
            <w:tcW w:w="2445" w:type="dxa"/>
            <w:tcBorders>
              <w:top w:val="nil"/>
              <w:left w:val="single" w:sz="4" w:space="0" w:color="auto"/>
              <w:bottom w:val="nil"/>
              <w:right w:val="single" w:sz="4" w:space="0" w:color="auto"/>
            </w:tcBorders>
            <w:vAlign w:val="center"/>
          </w:tcPr>
          <w:p w14:paraId="5FC4E474" w14:textId="77777777" w:rsidR="006F6378" w:rsidRPr="00C30686" w:rsidRDefault="006F6378" w:rsidP="0094020B">
            <w:pPr>
              <w:pStyle w:val="TAC"/>
              <w:rPr>
                <w:rFonts w:eastAsiaTheme="minorEastAsia"/>
                <w:lang w:val="en-US" w:eastAsia="zh-CN"/>
              </w:rPr>
            </w:pPr>
          </w:p>
        </w:tc>
      </w:tr>
      <w:tr w:rsidR="006F6378" w:rsidRPr="00C30686" w14:paraId="60554677"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069ED5A"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1AC3578F"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302D5D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2ED1E76E"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bidi="ar"/>
              </w:rPr>
              <w:t>10, 15, 20, 25, 30, 40, 50, 60, 70</w:t>
            </w:r>
            <w:r w:rsidRPr="00C30686">
              <w:rPr>
                <w:rFonts w:eastAsiaTheme="minorEastAsia" w:cs="Arial"/>
                <w:color w:val="000000"/>
                <w:szCs w:val="18"/>
                <w:vertAlign w:val="superscript"/>
                <w:lang w:val="en-US" w:bidi="ar"/>
              </w:rPr>
              <w:t>4</w:t>
            </w:r>
            <w:r w:rsidRPr="00C30686">
              <w:rPr>
                <w:rFonts w:eastAsiaTheme="minorEastAsia" w:cs="Arial"/>
                <w:color w:val="000000"/>
                <w:szCs w:val="18"/>
                <w:lang w:val="en-US" w:bidi="ar"/>
              </w:rPr>
              <w:t>, 80, 90, 100</w:t>
            </w:r>
          </w:p>
        </w:tc>
        <w:tc>
          <w:tcPr>
            <w:tcW w:w="2445" w:type="dxa"/>
            <w:tcBorders>
              <w:top w:val="nil"/>
              <w:left w:val="single" w:sz="4" w:space="0" w:color="auto"/>
              <w:bottom w:val="single" w:sz="4" w:space="0" w:color="auto"/>
              <w:right w:val="single" w:sz="4" w:space="0" w:color="auto"/>
            </w:tcBorders>
            <w:vAlign w:val="center"/>
          </w:tcPr>
          <w:p w14:paraId="45A83064" w14:textId="77777777" w:rsidR="006F6378" w:rsidRPr="00C30686" w:rsidRDefault="006F6378" w:rsidP="0094020B">
            <w:pPr>
              <w:pStyle w:val="TAC"/>
              <w:rPr>
                <w:rFonts w:eastAsiaTheme="minorEastAsia"/>
                <w:lang w:val="en-US" w:eastAsia="zh-CN"/>
              </w:rPr>
            </w:pPr>
          </w:p>
        </w:tc>
      </w:tr>
      <w:tr w:rsidR="006F6378" w:rsidRPr="00C30686" w14:paraId="1FF36894"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27D30C7" w14:textId="77777777" w:rsidR="006F6378" w:rsidRPr="00C30686" w:rsidRDefault="006F6378" w:rsidP="0094020B">
            <w:pPr>
              <w:pStyle w:val="TAC"/>
              <w:rPr>
                <w:rFonts w:eastAsiaTheme="minorEastAsia"/>
                <w:lang w:val="sv-SE" w:eastAsia="zh-CN"/>
              </w:rPr>
            </w:pPr>
            <w:r w:rsidRPr="00C30686">
              <w:rPr>
                <w:rFonts w:eastAsiaTheme="minorEastAsia"/>
              </w:rPr>
              <w:t>CA_n3A-n7B-n78(2A)</w:t>
            </w:r>
          </w:p>
        </w:tc>
        <w:tc>
          <w:tcPr>
            <w:tcW w:w="2785" w:type="dxa"/>
            <w:tcBorders>
              <w:top w:val="single" w:sz="4" w:space="0" w:color="auto"/>
              <w:left w:val="single" w:sz="4" w:space="0" w:color="auto"/>
              <w:bottom w:val="nil"/>
              <w:right w:val="single" w:sz="4" w:space="0" w:color="auto"/>
            </w:tcBorders>
            <w:vAlign w:val="center"/>
          </w:tcPr>
          <w:p w14:paraId="57C50B32"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CA_n3A-n7A</w:t>
            </w:r>
          </w:p>
          <w:p w14:paraId="3D4B7340"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CA_n3A-n78A</w:t>
            </w:r>
          </w:p>
          <w:p w14:paraId="12914248"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CA_n7A-n78A</w:t>
            </w:r>
          </w:p>
          <w:p w14:paraId="69A88A70" w14:textId="77777777" w:rsidR="006F6378" w:rsidRPr="00C30686" w:rsidRDefault="006F6378" w:rsidP="0094020B">
            <w:pPr>
              <w:pStyle w:val="TAC"/>
              <w:rPr>
                <w:rFonts w:eastAsiaTheme="minorEastAsia"/>
                <w:lang w:val="es-US" w:eastAsia="zh-CN"/>
              </w:rPr>
            </w:pPr>
            <w:r w:rsidRPr="00C30686">
              <w:rPr>
                <w:rFonts w:eastAsiaTheme="minorEastAsia"/>
                <w:lang w:val="es-US" w:eastAsia="zh-CN"/>
              </w:rPr>
              <w:t>CA_n7B</w:t>
            </w:r>
          </w:p>
        </w:tc>
        <w:tc>
          <w:tcPr>
            <w:tcW w:w="1259" w:type="dxa"/>
            <w:tcBorders>
              <w:top w:val="single" w:sz="4" w:space="0" w:color="auto"/>
              <w:left w:val="single" w:sz="4" w:space="0" w:color="auto"/>
              <w:bottom w:val="single" w:sz="4" w:space="0" w:color="auto"/>
              <w:right w:val="single" w:sz="4" w:space="0" w:color="auto"/>
            </w:tcBorders>
            <w:vAlign w:val="center"/>
          </w:tcPr>
          <w:p w14:paraId="01D3D311"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3654E7A0" w14:textId="77777777" w:rsidR="006F6378" w:rsidRPr="00C30686" w:rsidRDefault="006F6378" w:rsidP="0094020B">
            <w:pPr>
              <w:pStyle w:val="TAC"/>
              <w:rPr>
                <w:rFonts w:eastAsiaTheme="minorEastAsia" w:cs="Arial"/>
                <w:color w:val="000000"/>
                <w:szCs w:val="18"/>
                <w:lang w:val="en-US" w:bidi="ar"/>
              </w:rPr>
            </w:pPr>
            <w:r w:rsidRPr="00C30686">
              <w:rPr>
                <w:rFonts w:cs="Arial"/>
                <w:szCs w:val="18"/>
                <w:lang w:val="en-US" w:eastAsia="zh-CN" w:bidi="ar"/>
              </w:rPr>
              <w:t>5, 10, 15, 20, 25, 30</w:t>
            </w:r>
            <w:r w:rsidRPr="00C30686">
              <w:rPr>
                <w:rFonts w:cs="Arial" w:hint="eastAsia"/>
                <w:szCs w:val="18"/>
                <w:lang w:val="en-US" w:eastAsia="zh-CN" w:bidi="ar"/>
              </w:rPr>
              <w:t>,</w:t>
            </w:r>
            <w:r w:rsidRPr="00C30686">
              <w:rPr>
                <w:rFonts w:cs="Arial"/>
                <w:szCs w:val="18"/>
                <w:lang w:val="en-US" w:eastAsia="zh-CN" w:bidi="ar"/>
              </w:rPr>
              <w:t xml:space="preserve"> 35,</w:t>
            </w:r>
            <w:r w:rsidRPr="00C30686">
              <w:rPr>
                <w:rFonts w:cs="Arial" w:hint="eastAsia"/>
                <w:szCs w:val="18"/>
                <w:lang w:val="en-US" w:eastAsia="zh-CN" w:bidi="ar"/>
              </w:rPr>
              <w:t xml:space="preserve"> 40</w:t>
            </w:r>
            <w:r w:rsidRPr="00C30686">
              <w:rPr>
                <w:rFonts w:cs="Arial"/>
                <w:szCs w:val="18"/>
                <w:lang w:val="en-US" w:eastAsia="zh-CN" w:bidi="ar"/>
              </w:rPr>
              <w:t>, 45, 50</w:t>
            </w:r>
          </w:p>
        </w:tc>
        <w:tc>
          <w:tcPr>
            <w:tcW w:w="2445" w:type="dxa"/>
            <w:tcBorders>
              <w:top w:val="single" w:sz="4" w:space="0" w:color="auto"/>
              <w:left w:val="single" w:sz="4" w:space="0" w:color="auto"/>
              <w:bottom w:val="nil"/>
              <w:right w:val="single" w:sz="4" w:space="0" w:color="auto"/>
            </w:tcBorders>
            <w:vAlign w:val="center"/>
          </w:tcPr>
          <w:p w14:paraId="7246C4A8" w14:textId="77777777" w:rsidR="006F6378" w:rsidRPr="00C30686" w:rsidRDefault="006F6378" w:rsidP="0094020B">
            <w:pPr>
              <w:pStyle w:val="TAC"/>
              <w:rPr>
                <w:rFonts w:eastAsiaTheme="minorEastAsia"/>
                <w:lang w:val="en-US" w:eastAsia="zh-CN"/>
              </w:rPr>
            </w:pPr>
            <w:r w:rsidRPr="00C30686">
              <w:rPr>
                <w:rFonts w:eastAsia="MS Mincho"/>
                <w:lang w:val="en-US" w:eastAsia="zh-CN"/>
              </w:rPr>
              <w:t>0</w:t>
            </w:r>
          </w:p>
        </w:tc>
      </w:tr>
      <w:tr w:rsidR="006F6378" w:rsidRPr="00C30686" w14:paraId="441C1926" w14:textId="77777777" w:rsidTr="004F423A">
        <w:trPr>
          <w:trHeight w:val="29"/>
        </w:trPr>
        <w:tc>
          <w:tcPr>
            <w:tcW w:w="2742" w:type="dxa"/>
            <w:tcBorders>
              <w:top w:val="nil"/>
              <w:left w:val="single" w:sz="4" w:space="0" w:color="auto"/>
              <w:bottom w:val="nil"/>
              <w:right w:val="single" w:sz="4" w:space="0" w:color="auto"/>
            </w:tcBorders>
            <w:vAlign w:val="center"/>
          </w:tcPr>
          <w:p w14:paraId="57FFBFDE" w14:textId="77777777" w:rsidR="006F6378" w:rsidRPr="00C30686" w:rsidRDefault="006F6378" w:rsidP="0094020B">
            <w:pPr>
              <w:pStyle w:val="TAC"/>
              <w:rPr>
                <w:rFonts w:eastAsiaTheme="minorEastAsia"/>
                <w:lang w:val="sv-SE" w:eastAsia="zh-CN"/>
              </w:rPr>
            </w:pPr>
          </w:p>
        </w:tc>
        <w:tc>
          <w:tcPr>
            <w:tcW w:w="2785" w:type="dxa"/>
            <w:tcBorders>
              <w:top w:val="nil"/>
              <w:left w:val="single" w:sz="4" w:space="0" w:color="auto"/>
              <w:bottom w:val="nil"/>
              <w:right w:val="single" w:sz="4" w:space="0" w:color="auto"/>
            </w:tcBorders>
            <w:vAlign w:val="center"/>
          </w:tcPr>
          <w:p w14:paraId="09709A24" w14:textId="77777777" w:rsidR="006F6378" w:rsidRPr="00C30686" w:rsidRDefault="006F6378" w:rsidP="0094020B">
            <w:pPr>
              <w:pStyle w:val="TAC"/>
              <w:rPr>
                <w:rFonts w:eastAsiaTheme="minorEastAsia"/>
                <w:lang w:val="es-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FD61F89" w14:textId="77777777" w:rsidR="006F6378" w:rsidRPr="00C30686" w:rsidRDefault="006F6378" w:rsidP="0094020B">
            <w:pPr>
              <w:pStyle w:val="TAC"/>
              <w:rPr>
                <w:rFonts w:eastAsiaTheme="minorEastAsia"/>
                <w:lang w:val="en-US" w:eastAsia="zh-CN"/>
              </w:rPr>
            </w:pPr>
            <w:r w:rsidRPr="00C30686">
              <w:rPr>
                <w:rFonts w:eastAsia="DengXian"/>
                <w:color w:val="000000"/>
                <w:szCs w:val="18"/>
                <w:lang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1484970D" w14:textId="77777777" w:rsidR="006F6378" w:rsidRPr="00C30686" w:rsidRDefault="006F6378" w:rsidP="0094020B">
            <w:pPr>
              <w:pStyle w:val="TAC"/>
              <w:rPr>
                <w:rFonts w:eastAsiaTheme="minorEastAsia" w:cs="Arial"/>
                <w:color w:val="000000"/>
                <w:szCs w:val="18"/>
                <w:lang w:val="en-US" w:bidi="ar"/>
              </w:rPr>
            </w:pPr>
            <w:r w:rsidRPr="00C30686">
              <w:rPr>
                <w:rFonts w:eastAsiaTheme="minorEastAsia"/>
                <w:lang w:val="es-US" w:eastAsia="zh-CN"/>
              </w:rPr>
              <w:t>CA_n7B_BCS0</w:t>
            </w:r>
          </w:p>
        </w:tc>
        <w:tc>
          <w:tcPr>
            <w:tcW w:w="2445" w:type="dxa"/>
            <w:tcBorders>
              <w:top w:val="nil"/>
              <w:left w:val="single" w:sz="4" w:space="0" w:color="auto"/>
              <w:bottom w:val="nil"/>
              <w:right w:val="single" w:sz="4" w:space="0" w:color="auto"/>
            </w:tcBorders>
            <w:vAlign w:val="center"/>
          </w:tcPr>
          <w:p w14:paraId="3DA37DC1" w14:textId="77777777" w:rsidR="006F6378" w:rsidRPr="00C30686" w:rsidRDefault="006F6378" w:rsidP="0094020B">
            <w:pPr>
              <w:pStyle w:val="TAC"/>
              <w:rPr>
                <w:rFonts w:eastAsiaTheme="minorEastAsia"/>
                <w:lang w:val="en-US" w:eastAsia="zh-CN"/>
              </w:rPr>
            </w:pPr>
          </w:p>
        </w:tc>
      </w:tr>
      <w:tr w:rsidR="006F6378" w:rsidRPr="00C30686" w14:paraId="24E7712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4FD9DF3" w14:textId="77777777" w:rsidR="006F6378" w:rsidRPr="00C30686" w:rsidRDefault="006F6378" w:rsidP="0094020B">
            <w:pPr>
              <w:pStyle w:val="TAC"/>
              <w:rPr>
                <w:rFonts w:eastAsiaTheme="minorEastAsia"/>
                <w:lang w:val="sv-SE" w:eastAsia="zh-CN"/>
              </w:rPr>
            </w:pPr>
          </w:p>
        </w:tc>
        <w:tc>
          <w:tcPr>
            <w:tcW w:w="2785" w:type="dxa"/>
            <w:tcBorders>
              <w:top w:val="nil"/>
              <w:left w:val="single" w:sz="4" w:space="0" w:color="auto"/>
              <w:bottom w:val="single" w:sz="4" w:space="0" w:color="auto"/>
              <w:right w:val="single" w:sz="4" w:space="0" w:color="auto"/>
            </w:tcBorders>
            <w:vAlign w:val="center"/>
          </w:tcPr>
          <w:p w14:paraId="10A13046" w14:textId="77777777" w:rsidR="006F6378" w:rsidRPr="00C30686" w:rsidRDefault="006F6378" w:rsidP="0094020B">
            <w:pPr>
              <w:pStyle w:val="TAC"/>
              <w:rPr>
                <w:rFonts w:eastAsiaTheme="minorEastAsia"/>
                <w:lang w:val="es-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2C59B5D" w14:textId="77777777" w:rsidR="006F6378" w:rsidRPr="00C30686" w:rsidRDefault="006F6378" w:rsidP="0094020B">
            <w:pPr>
              <w:pStyle w:val="TAC"/>
              <w:rPr>
                <w:rFonts w:eastAsiaTheme="minorEastAsia"/>
                <w:lang w:val="en-US" w:eastAsia="zh-CN"/>
              </w:rPr>
            </w:pPr>
            <w:r w:rsidRPr="00C30686">
              <w:rPr>
                <w:rFonts w:eastAsia="DengXian"/>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41E5FF86" w14:textId="77777777" w:rsidR="006F6378" w:rsidRPr="00C30686" w:rsidRDefault="006F6378" w:rsidP="0094020B">
            <w:pPr>
              <w:pStyle w:val="TAC"/>
              <w:rPr>
                <w:rFonts w:eastAsiaTheme="minorEastAsia" w:cs="Arial"/>
                <w:color w:val="000000"/>
                <w:szCs w:val="18"/>
                <w:lang w:val="en-US" w:bidi="ar"/>
              </w:rPr>
            </w:pPr>
            <w:r w:rsidRPr="00C30686">
              <w:rPr>
                <w:rFonts w:cs="Arial"/>
                <w:color w:val="000000"/>
                <w:szCs w:val="18"/>
                <w:lang w:val="en-US" w:eastAsia="zh-CN" w:bidi="ar"/>
              </w:rPr>
              <w:t>CA_n78(2A)_BCS0</w:t>
            </w:r>
          </w:p>
        </w:tc>
        <w:tc>
          <w:tcPr>
            <w:tcW w:w="2445" w:type="dxa"/>
            <w:tcBorders>
              <w:top w:val="nil"/>
              <w:left w:val="single" w:sz="4" w:space="0" w:color="auto"/>
              <w:bottom w:val="single" w:sz="4" w:space="0" w:color="auto"/>
              <w:right w:val="single" w:sz="4" w:space="0" w:color="auto"/>
            </w:tcBorders>
            <w:vAlign w:val="center"/>
          </w:tcPr>
          <w:p w14:paraId="2F888F1F" w14:textId="77777777" w:rsidR="006F6378" w:rsidRPr="00C30686" w:rsidRDefault="006F6378" w:rsidP="0094020B">
            <w:pPr>
              <w:pStyle w:val="TAC"/>
              <w:rPr>
                <w:rFonts w:eastAsiaTheme="minorEastAsia"/>
                <w:lang w:val="en-US" w:eastAsia="zh-CN"/>
              </w:rPr>
            </w:pPr>
          </w:p>
        </w:tc>
      </w:tr>
      <w:tr w:rsidR="006F6378" w:rsidRPr="00C30686" w14:paraId="7B239BB5"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DEBC2CC" w14:textId="77777777" w:rsidR="006F6378" w:rsidRPr="00C30686" w:rsidRDefault="006F6378" w:rsidP="0094020B">
            <w:pPr>
              <w:pStyle w:val="TAC"/>
              <w:rPr>
                <w:rFonts w:eastAsiaTheme="minorEastAsia"/>
                <w:lang w:val="en-US"/>
              </w:rPr>
            </w:pPr>
            <w:r w:rsidRPr="00C30686">
              <w:rPr>
                <w:rFonts w:eastAsiaTheme="minorEastAsia"/>
                <w:lang w:val="sv-SE" w:eastAsia="zh-CN"/>
              </w:rPr>
              <w:t>CA_n3A-n7A-n78(2A)</w:t>
            </w:r>
          </w:p>
        </w:tc>
        <w:tc>
          <w:tcPr>
            <w:tcW w:w="2785" w:type="dxa"/>
            <w:tcBorders>
              <w:top w:val="single" w:sz="4" w:space="0" w:color="auto"/>
              <w:left w:val="single" w:sz="4" w:space="0" w:color="auto"/>
              <w:bottom w:val="nil"/>
              <w:right w:val="single" w:sz="4" w:space="0" w:color="auto"/>
            </w:tcBorders>
            <w:vAlign w:val="center"/>
          </w:tcPr>
          <w:p w14:paraId="389CF4B6" w14:textId="77777777" w:rsidR="006F6378" w:rsidRPr="00C30686" w:rsidRDefault="006F6378" w:rsidP="0094020B">
            <w:pPr>
              <w:pStyle w:val="TAC"/>
              <w:rPr>
                <w:rFonts w:eastAsiaTheme="minorEastAsia"/>
                <w:lang w:val="es-US" w:eastAsia="zh-CN"/>
              </w:rPr>
            </w:pPr>
            <w:r w:rsidRPr="00C30686">
              <w:rPr>
                <w:rFonts w:eastAsiaTheme="minorEastAsia"/>
                <w:lang w:val="es-US" w:eastAsia="zh-CN"/>
              </w:rPr>
              <w:t>CA_n78(2A)</w:t>
            </w:r>
          </w:p>
          <w:p w14:paraId="7864B378" w14:textId="77777777" w:rsidR="006F6378" w:rsidRPr="00C30686" w:rsidRDefault="006F6378" w:rsidP="0094020B">
            <w:pPr>
              <w:pStyle w:val="TAC"/>
              <w:rPr>
                <w:rFonts w:eastAsiaTheme="minorEastAsia"/>
                <w:lang w:val="es-US"/>
              </w:rPr>
            </w:pPr>
            <w:r w:rsidRPr="00C30686">
              <w:rPr>
                <w:rFonts w:eastAsiaTheme="minorEastAsia"/>
                <w:lang w:val="es-US" w:eastAsia="zh-CN"/>
              </w:rPr>
              <w:t>CA_n3A-n7A</w:t>
            </w:r>
          </w:p>
          <w:p w14:paraId="4A45FC21" w14:textId="77777777" w:rsidR="006F6378" w:rsidRPr="00C30686" w:rsidRDefault="006F6378" w:rsidP="0094020B">
            <w:pPr>
              <w:pStyle w:val="TAC"/>
              <w:rPr>
                <w:rFonts w:eastAsiaTheme="minorEastAsia"/>
                <w:lang w:val="es-US"/>
              </w:rPr>
            </w:pPr>
            <w:r w:rsidRPr="00C30686">
              <w:rPr>
                <w:rFonts w:eastAsiaTheme="minorEastAsia"/>
                <w:lang w:val="es-US" w:eastAsia="zh-CN"/>
              </w:rPr>
              <w:t>CA_n3A-n78A</w:t>
            </w:r>
          </w:p>
          <w:p w14:paraId="79E64970" w14:textId="77777777" w:rsidR="006F6378" w:rsidRPr="00C30686" w:rsidRDefault="006F6378" w:rsidP="0094020B">
            <w:pPr>
              <w:pStyle w:val="TAC"/>
              <w:rPr>
                <w:rFonts w:eastAsiaTheme="minorEastAsia"/>
                <w:lang w:val="en-US"/>
              </w:rPr>
            </w:pPr>
            <w:r w:rsidRPr="00C30686">
              <w:rPr>
                <w:rFonts w:eastAsiaTheme="minorEastAsia"/>
                <w:lang w:val="es-US" w:eastAsia="zh-CN"/>
              </w:rPr>
              <w:t>CA_n7A-n78A</w:t>
            </w:r>
          </w:p>
        </w:tc>
        <w:tc>
          <w:tcPr>
            <w:tcW w:w="1259" w:type="dxa"/>
            <w:tcBorders>
              <w:top w:val="single" w:sz="4" w:space="0" w:color="auto"/>
              <w:left w:val="single" w:sz="4" w:space="0" w:color="auto"/>
              <w:bottom w:val="single" w:sz="4" w:space="0" w:color="auto"/>
              <w:right w:val="single" w:sz="4" w:space="0" w:color="auto"/>
            </w:tcBorders>
          </w:tcPr>
          <w:p w14:paraId="129C4A8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10E39B79" w14:textId="77777777" w:rsidR="006F6378" w:rsidRPr="00C30686" w:rsidRDefault="006F6378" w:rsidP="0094020B">
            <w:pPr>
              <w:pStyle w:val="TAC"/>
              <w:rPr>
                <w:rFonts w:eastAsiaTheme="minorEastAsia" w:cs="Arial"/>
                <w:color w:val="000000"/>
                <w:szCs w:val="18"/>
                <w:lang w:val="en-US" w:bidi="ar"/>
              </w:rPr>
            </w:pPr>
            <w:r w:rsidRPr="00C30686">
              <w:rPr>
                <w:rFonts w:eastAsiaTheme="minorEastAsia" w:cs="Arial"/>
                <w:color w:val="000000"/>
                <w:szCs w:val="18"/>
                <w:lang w:val="en-US" w:bidi="ar"/>
              </w:rPr>
              <w:t>5, 10, 15, 20, 25, 30, 40</w:t>
            </w:r>
          </w:p>
        </w:tc>
        <w:tc>
          <w:tcPr>
            <w:tcW w:w="2445" w:type="dxa"/>
            <w:tcBorders>
              <w:top w:val="single" w:sz="4" w:space="0" w:color="auto"/>
              <w:left w:val="single" w:sz="4" w:space="0" w:color="auto"/>
              <w:bottom w:val="nil"/>
              <w:right w:val="single" w:sz="4" w:space="0" w:color="auto"/>
            </w:tcBorders>
            <w:vAlign w:val="center"/>
          </w:tcPr>
          <w:p w14:paraId="06D02B8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7D929734" w14:textId="77777777" w:rsidTr="004F423A">
        <w:trPr>
          <w:trHeight w:val="29"/>
        </w:trPr>
        <w:tc>
          <w:tcPr>
            <w:tcW w:w="2742" w:type="dxa"/>
            <w:tcBorders>
              <w:top w:val="nil"/>
              <w:left w:val="single" w:sz="4" w:space="0" w:color="auto"/>
              <w:bottom w:val="nil"/>
              <w:right w:val="single" w:sz="4" w:space="0" w:color="auto"/>
            </w:tcBorders>
            <w:vAlign w:val="center"/>
          </w:tcPr>
          <w:p w14:paraId="201966A4" w14:textId="77777777" w:rsidR="006F6378" w:rsidRPr="00C30686" w:rsidRDefault="006F6378" w:rsidP="0094020B">
            <w:pPr>
              <w:pStyle w:val="TAC"/>
              <w:rPr>
                <w:rFonts w:eastAsiaTheme="minorEastAsia"/>
                <w:color w:val="000000"/>
                <w:szCs w:val="18"/>
                <w:lang w:eastAsia="zh-CN"/>
              </w:rPr>
            </w:pPr>
          </w:p>
        </w:tc>
        <w:tc>
          <w:tcPr>
            <w:tcW w:w="2785" w:type="dxa"/>
            <w:tcBorders>
              <w:top w:val="nil"/>
              <w:left w:val="single" w:sz="4" w:space="0" w:color="auto"/>
              <w:bottom w:val="nil"/>
              <w:right w:val="single" w:sz="4" w:space="0" w:color="auto"/>
            </w:tcBorders>
            <w:vAlign w:val="center"/>
          </w:tcPr>
          <w:p w14:paraId="09836D09" w14:textId="77777777" w:rsidR="006F6378" w:rsidRPr="00C30686" w:rsidRDefault="006F6378" w:rsidP="0094020B">
            <w:pPr>
              <w:pStyle w:val="TAC"/>
              <w:rPr>
                <w:rFonts w:eastAsiaTheme="minorEastAsia"/>
                <w:lang w:val="es-US" w:eastAsia="zh-CN"/>
              </w:rPr>
            </w:pPr>
          </w:p>
        </w:tc>
        <w:tc>
          <w:tcPr>
            <w:tcW w:w="1259" w:type="dxa"/>
            <w:tcBorders>
              <w:top w:val="single" w:sz="4" w:space="0" w:color="auto"/>
              <w:left w:val="single" w:sz="4" w:space="0" w:color="auto"/>
              <w:bottom w:val="single" w:sz="4" w:space="0" w:color="auto"/>
              <w:right w:val="single" w:sz="4" w:space="0" w:color="auto"/>
            </w:tcBorders>
          </w:tcPr>
          <w:p w14:paraId="11FAA26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573407E1" w14:textId="77777777" w:rsidR="006F6378" w:rsidRPr="00C30686" w:rsidRDefault="006F6378" w:rsidP="0094020B">
            <w:pPr>
              <w:pStyle w:val="TAC"/>
              <w:rPr>
                <w:rFonts w:eastAsiaTheme="minorEastAsia" w:cs="Arial"/>
                <w:color w:val="000000"/>
                <w:szCs w:val="18"/>
                <w:lang w:val="en-US" w:bidi="ar"/>
              </w:rPr>
            </w:pPr>
            <w:r w:rsidRPr="00C30686">
              <w:rPr>
                <w:rFonts w:eastAsiaTheme="minorEastAsia" w:cs="Arial"/>
                <w:color w:val="000000"/>
                <w:szCs w:val="18"/>
                <w:lang w:val="en-US" w:bidi="ar"/>
              </w:rPr>
              <w:t>5, 10, 15, 20, 25, 30, 40, 50</w:t>
            </w:r>
          </w:p>
        </w:tc>
        <w:tc>
          <w:tcPr>
            <w:tcW w:w="2445" w:type="dxa"/>
            <w:tcBorders>
              <w:top w:val="nil"/>
              <w:left w:val="single" w:sz="4" w:space="0" w:color="auto"/>
              <w:bottom w:val="nil"/>
              <w:right w:val="single" w:sz="4" w:space="0" w:color="auto"/>
            </w:tcBorders>
            <w:vAlign w:val="center"/>
          </w:tcPr>
          <w:p w14:paraId="021F15C3" w14:textId="77777777" w:rsidR="006F6378" w:rsidRPr="00C30686" w:rsidRDefault="006F6378" w:rsidP="0094020B">
            <w:pPr>
              <w:pStyle w:val="TAC"/>
              <w:rPr>
                <w:rFonts w:eastAsiaTheme="minorEastAsia"/>
                <w:lang w:val="en-US" w:eastAsia="zh-CN"/>
              </w:rPr>
            </w:pPr>
          </w:p>
        </w:tc>
      </w:tr>
      <w:tr w:rsidR="006F6378" w:rsidRPr="00C30686" w14:paraId="6E43F39C"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BBF9D07" w14:textId="77777777" w:rsidR="006F6378" w:rsidRPr="00C30686" w:rsidRDefault="006F6378" w:rsidP="0094020B">
            <w:pPr>
              <w:pStyle w:val="TAC"/>
              <w:rPr>
                <w:rFonts w:eastAsiaTheme="minorEastAsia"/>
                <w:color w:val="000000"/>
                <w:szCs w:val="18"/>
                <w:lang w:eastAsia="zh-CN"/>
              </w:rPr>
            </w:pPr>
          </w:p>
        </w:tc>
        <w:tc>
          <w:tcPr>
            <w:tcW w:w="2785" w:type="dxa"/>
            <w:tcBorders>
              <w:top w:val="nil"/>
              <w:left w:val="single" w:sz="4" w:space="0" w:color="auto"/>
              <w:bottom w:val="single" w:sz="4" w:space="0" w:color="auto"/>
              <w:right w:val="single" w:sz="4" w:space="0" w:color="auto"/>
            </w:tcBorders>
            <w:vAlign w:val="center"/>
          </w:tcPr>
          <w:p w14:paraId="00F7FF1F" w14:textId="77777777" w:rsidR="006F6378" w:rsidRPr="00C30686" w:rsidRDefault="006F6378" w:rsidP="0094020B">
            <w:pPr>
              <w:pStyle w:val="TAC"/>
              <w:rPr>
                <w:rFonts w:eastAsiaTheme="minorEastAsia"/>
                <w:lang w:val="es-US" w:eastAsia="zh-CN"/>
              </w:rPr>
            </w:pPr>
          </w:p>
        </w:tc>
        <w:tc>
          <w:tcPr>
            <w:tcW w:w="1259" w:type="dxa"/>
            <w:tcBorders>
              <w:top w:val="single" w:sz="4" w:space="0" w:color="auto"/>
              <w:left w:val="single" w:sz="4" w:space="0" w:color="auto"/>
              <w:bottom w:val="single" w:sz="4" w:space="0" w:color="auto"/>
              <w:right w:val="single" w:sz="4" w:space="0" w:color="auto"/>
            </w:tcBorders>
          </w:tcPr>
          <w:p w14:paraId="4502F93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1E1E97BC" w14:textId="77777777" w:rsidR="006F6378" w:rsidRPr="00C30686" w:rsidRDefault="006F6378" w:rsidP="0094020B">
            <w:pPr>
              <w:pStyle w:val="TAC"/>
              <w:rPr>
                <w:rFonts w:eastAsiaTheme="minorEastAsia" w:cs="Arial"/>
                <w:color w:val="000000"/>
                <w:szCs w:val="18"/>
                <w:lang w:val="en-US" w:bidi="ar"/>
              </w:rPr>
            </w:pPr>
            <w:r w:rsidRPr="00C30686">
              <w:rPr>
                <w:rFonts w:eastAsiaTheme="minorEastAsia" w:cs="Arial"/>
                <w:color w:val="000000"/>
                <w:szCs w:val="18"/>
                <w:lang w:val="en-US" w:bidi="ar"/>
              </w:rPr>
              <w:t>CA_n78(2A)_BCS2</w:t>
            </w:r>
          </w:p>
        </w:tc>
        <w:tc>
          <w:tcPr>
            <w:tcW w:w="2445" w:type="dxa"/>
            <w:tcBorders>
              <w:top w:val="nil"/>
              <w:left w:val="single" w:sz="4" w:space="0" w:color="auto"/>
              <w:bottom w:val="single" w:sz="4" w:space="0" w:color="auto"/>
              <w:right w:val="single" w:sz="4" w:space="0" w:color="auto"/>
            </w:tcBorders>
            <w:vAlign w:val="center"/>
          </w:tcPr>
          <w:p w14:paraId="16AFB874" w14:textId="77777777" w:rsidR="006F6378" w:rsidRPr="00C30686" w:rsidRDefault="006F6378" w:rsidP="0094020B">
            <w:pPr>
              <w:pStyle w:val="TAC"/>
              <w:rPr>
                <w:rFonts w:eastAsiaTheme="minorEastAsia"/>
                <w:lang w:val="en-US" w:eastAsia="zh-CN"/>
              </w:rPr>
            </w:pPr>
          </w:p>
        </w:tc>
      </w:tr>
      <w:tr w:rsidR="006F6378" w:rsidRPr="00C30686" w14:paraId="685FD4ED"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FE58DB9" w14:textId="77777777" w:rsidR="006F6378" w:rsidRPr="00C30686" w:rsidRDefault="006F6378" w:rsidP="0094020B">
            <w:pPr>
              <w:pStyle w:val="TAC"/>
              <w:rPr>
                <w:rFonts w:eastAsiaTheme="minorEastAsia"/>
                <w:lang w:val="en-US" w:eastAsia="zh-CN"/>
              </w:rPr>
            </w:pPr>
            <w:r w:rsidRPr="00C30686">
              <w:rPr>
                <w:rFonts w:eastAsiaTheme="minorEastAsia"/>
              </w:rPr>
              <w:t>CA_n3B-n7A-n78A</w:t>
            </w:r>
          </w:p>
        </w:tc>
        <w:tc>
          <w:tcPr>
            <w:tcW w:w="2785" w:type="dxa"/>
            <w:tcBorders>
              <w:top w:val="single" w:sz="4" w:space="0" w:color="auto"/>
              <w:left w:val="single" w:sz="4" w:space="0" w:color="auto"/>
              <w:bottom w:val="nil"/>
              <w:right w:val="single" w:sz="4" w:space="0" w:color="auto"/>
            </w:tcBorders>
            <w:vAlign w:val="center"/>
          </w:tcPr>
          <w:p w14:paraId="647ADB54"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CA_n3A-n7A</w:t>
            </w:r>
          </w:p>
          <w:p w14:paraId="583D1FA6"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CA_n3A-n78A</w:t>
            </w:r>
          </w:p>
          <w:p w14:paraId="3BF3FFFE"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CA_n7A-n78A</w:t>
            </w:r>
          </w:p>
        </w:tc>
        <w:tc>
          <w:tcPr>
            <w:tcW w:w="1259" w:type="dxa"/>
            <w:tcBorders>
              <w:top w:val="single" w:sz="4" w:space="0" w:color="auto"/>
              <w:left w:val="single" w:sz="4" w:space="0" w:color="auto"/>
              <w:bottom w:val="single" w:sz="4" w:space="0" w:color="auto"/>
              <w:right w:val="single" w:sz="4" w:space="0" w:color="auto"/>
            </w:tcBorders>
            <w:vAlign w:val="center"/>
          </w:tcPr>
          <w:p w14:paraId="1AB08134" w14:textId="77777777" w:rsidR="006F6378" w:rsidRPr="00C30686" w:rsidRDefault="006F6378" w:rsidP="0094020B">
            <w:pPr>
              <w:pStyle w:val="TAC"/>
              <w:rPr>
                <w:rFonts w:eastAsiaTheme="minorEastAsia"/>
                <w:lang w:val="en-US"/>
              </w:rPr>
            </w:pPr>
            <w:r w:rsidRPr="00C30686">
              <w:rPr>
                <w:rFonts w:eastAsiaTheme="minorEastAsia"/>
                <w:szCs w:val="18"/>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005957C6"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lang w:val="es-US" w:eastAsia="zh-CN"/>
              </w:rPr>
              <w:t>CA_n3B_BCS0</w:t>
            </w:r>
          </w:p>
        </w:tc>
        <w:tc>
          <w:tcPr>
            <w:tcW w:w="2445" w:type="dxa"/>
            <w:tcBorders>
              <w:top w:val="single" w:sz="4" w:space="0" w:color="auto"/>
              <w:left w:val="single" w:sz="4" w:space="0" w:color="auto"/>
              <w:bottom w:val="nil"/>
              <w:right w:val="single" w:sz="4" w:space="0" w:color="auto"/>
            </w:tcBorders>
            <w:vAlign w:val="center"/>
          </w:tcPr>
          <w:p w14:paraId="7E88FD06" w14:textId="77777777" w:rsidR="006F6378" w:rsidRPr="00C30686" w:rsidRDefault="006F6378" w:rsidP="0094020B">
            <w:pPr>
              <w:pStyle w:val="TAC"/>
              <w:rPr>
                <w:rFonts w:eastAsiaTheme="minorEastAsia"/>
                <w:lang w:val="en-US"/>
              </w:rPr>
            </w:pPr>
            <w:r w:rsidRPr="00C30686">
              <w:rPr>
                <w:rFonts w:eastAsia="MS Mincho"/>
                <w:lang w:val="en-US" w:eastAsia="zh-CN"/>
              </w:rPr>
              <w:t>0</w:t>
            </w:r>
          </w:p>
        </w:tc>
      </w:tr>
      <w:tr w:rsidR="006F6378" w:rsidRPr="00C30686" w14:paraId="34AFE531" w14:textId="77777777" w:rsidTr="004F423A">
        <w:trPr>
          <w:trHeight w:val="29"/>
        </w:trPr>
        <w:tc>
          <w:tcPr>
            <w:tcW w:w="2742" w:type="dxa"/>
            <w:tcBorders>
              <w:top w:val="nil"/>
              <w:left w:val="single" w:sz="4" w:space="0" w:color="auto"/>
              <w:bottom w:val="nil"/>
              <w:right w:val="single" w:sz="4" w:space="0" w:color="auto"/>
            </w:tcBorders>
            <w:vAlign w:val="center"/>
          </w:tcPr>
          <w:p w14:paraId="3F78792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BCD1DC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6FBDC6A" w14:textId="77777777" w:rsidR="006F6378" w:rsidRPr="00C30686" w:rsidRDefault="006F6378" w:rsidP="0094020B">
            <w:pPr>
              <w:pStyle w:val="TAC"/>
              <w:rPr>
                <w:rFonts w:eastAsiaTheme="minorEastAsia"/>
                <w:lang w:val="en-US"/>
              </w:rPr>
            </w:pPr>
            <w:r w:rsidRPr="00C30686">
              <w:rPr>
                <w:rFonts w:eastAsia="DengXian"/>
                <w:color w:val="000000"/>
                <w:szCs w:val="18"/>
                <w:lang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1743C426"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szCs w:val="18"/>
                <w:lang w:val="en-US" w:eastAsia="zh-CN" w:bidi="ar"/>
              </w:rPr>
              <w:t>5, 10, 15, 20, 25, 30</w:t>
            </w:r>
            <w:r w:rsidRPr="00C30686">
              <w:rPr>
                <w:rFonts w:cs="Arial" w:hint="eastAsia"/>
                <w:szCs w:val="18"/>
                <w:lang w:val="en-US" w:eastAsia="zh-CN" w:bidi="ar"/>
              </w:rPr>
              <w:t xml:space="preserve">, </w:t>
            </w:r>
            <w:r w:rsidRPr="00C30686">
              <w:rPr>
                <w:rFonts w:cs="Arial"/>
                <w:szCs w:val="18"/>
                <w:lang w:val="en-US" w:eastAsia="zh-CN" w:bidi="ar"/>
              </w:rPr>
              <w:t xml:space="preserve">35, </w:t>
            </w:r>
            <w:r w:rsidRPr="00C30686">
              <w:rPr>
                <w:rFonts w:cs="Arial" w:hint="eastAsia"/>
                <w:szCs w:val="18"/>
                <w:lang w:val="en-US" w:eastAsia="zh-CN" w:bidi="ar"/>
              </w:rPr>
              <w:t>40</w:t>
            </w:r>
            <w:r w:rsidRPr="00C30686">
              <w:rPr>
                <w:rFonts w:cs="Arial"/>
                <w:szCs w:val="18"/>
                <w:lang w:val="en-US" w:eastAsia="zh-CN" w:bidi="ar"/>
              </w:rPr>
              <w:t>, 50</w:t>
            </w:r>
          </w:p>
        </w:tc>
        <w:tc>
          <w:tcPr>
            <w:tcW w:w="2445" w:type="dxa"/>
            <w:tcBorders>
              <w:top w:val="nil"/>
              <w:left w:val="single" w:sz="4" w:space="0" w:color="auto"/>
              <w:bottom w:val="nil"/>
              <w:right w:val="single" w:sz="4" w:space="0" w:color="auto"/>
            </w:tcBorders>
            <w:vAlign w:val="center"/>
          </w:tcPr>
          <w:p w14:paraId="1DC8A007" w14:textId="77777777" w:rsidR="006F6378" w:rsidRPr="00C30686" w:rsidRDefault="006F6378" w:rsidP="0094020B">
            <w:pPr>
              <w:pStyle w:val="TAC"/>
              <w:rPr>
                <w:rFonts w:eastAsiaTheme="minorEastAsia"/>
                <w:lang w:val="en-US"/>
              </w:rPr>
            </w:pPr>
          </w:p>
        </w:tc>
      </w:tr>
      <w:tr w:rsidR="006F6378" w:rsidRPr="00C30686" w14:paraId="45A6DFB7"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AF8489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0204AC4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85121B1" w14:textId="77777777" w:rsidR="006F6378" w:rsidRPr="00C30686" w:rsidRDefault="006F6378" w:rsidP="0094020B">
            <w:pPr>
              <w:pStyle w:val="TAC"/>
              <w:rPr>
                <w:rFonts w:eastAsiaTheme="minorEastAsia"/>
                <w:lang w:val="en-US"/>
              </w:rPr>
            </w:pPr>
            <w:r w:rsidRPr="00C30686">
              <w:rPr>
                <w:rFonts w:eastAsia="DengXian"/>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2B86423F"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58A8252C" w14:textId="77777777" w:rsidR="006F6378" w:rsidRPr="00C30686" w:rsidRDefault="006F6378" w:rsidP="0094020B">
            <w:pPr>
              <w:pStyle w:val="TAC"/>
              <w:rPr>
                <w:rFonts w:eastAsiaTheme="minorEastAsia"/>
                <w:lang w:val="en-US"/>
              </w:rPr>
            </w:pPr>
          </w:p>
        </w:tc>
      </w:tr>
      <w:tr w:rsidR="006F6378" w:rsidRPr="00C30686" w14:paraId="1E71AC55"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DE13FA8" w14:textId="77777777" w:rsidR="006F6378" w:rsidRPr="00C30686" w:rsidRDefault="006F6378" w:rsidP="0094020B">
            <w:pPr>
              <w:pStyle w:val="TAC"/>
              <w:rPr>
                <w:rFonts w:eastAsiaTheme="minorEastAsia"/>
                <w:lang w:val="en-US" w:eastAsia="zh-CN"/>
              </w:rPr>
            </w:pPr>
            <w:r w:rsidRPr="00C30686">
              <w:rPr>
                <w:rFonts w:eastAsiaTheme="minorEastAsia"/>
              </w:rPr>
              <w:t>CA_n3B-n7A-n78(2A)</w:t>
            </w:r>
          </w:p>
        </w:tc>
        <w:tc>
          <w:tcPr>
            <w:tcW w:w="2785" w:type="dxa"/>
            <w:tcBorders>
              <w:top w:val="single" w:sz="4" w:space="0" w:color="auto"/>
              <w:left w:val="single" w:sz="4" w:space="0" w:color="auto"/>
              <w:bottom w:val="nil"/>
              <w:right w:val="single" w:sz="4" w:space="0" w:color="auto"/>
            </w:tcBorders>
            <w:vAlign w:val="center"/>
          </w:tcPr>
          <w:p w14:paraId="3553D125"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CA_n3A-n7A</w:t>
            </w:r>
          </w:p>
          <w:p w14:paraId="6B8B4C5C"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CA_n3A-n78A</w:t>
            </w:r>
          </w:p>
          <w:p w14:paraId="59FD500B"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CA_n7A-n78A</w:t>
            </w:r>
          </w:p>
        </w:tc>
        <w:tc>
          <w:tcPr>
            <w:tcW w:w="1259" w:type="dxa"/>
            <w:tcBorders>
              <w:top w:val="single" w:sz="4" w:space="0" w:color="auto"/>
              <w:left w:val="single" w:sz="4" w:space="0" w:color="auto"/>
              <w:bottom w:val="single" w:sz="4" w:space="0" w:color="auto"/>
              <w:right w:val="single" w:sz="4" w:space="0" w:color="auto"/>
            </w:tcBorders>
            <w:vAlign w:val="center"/>
          </w:tcPr>
          <w:p w14:paraId="65F4A21E" w14:textId="77777777" w:rsidR="006F6378" w:rsidRPr="00C30686" w:rsidRDefault="006F6378" w:rsidP="0094020B">
            <w:pPr>
              <w:pStyle w:val="TAC"/>
              <w:rPr>
                <w:rFonts w:eastAsiaTheme="minorEastAsia"/>
                <w:lang w:val="en-US"/>
              </w:rPr>
            </w:pPr>
            <w:r w:rsidRPr="00C30686">
              <w:rPr>
                <w:rFonts w:eastAsiaTheme="minorEastAsia"/>
                <w:szCs w:val="18"/>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74FC36DB"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lang w:val="es-US" w:eastAsia="zh-CN"/>
              </w:rPr>
              <w:t>CA_n3B_BCS0</w:t>
            </w:r>
          </w:p>
        </w:tc>
        <w:tc>
          <w:tcPr>
            <w:tcW w:w="2445" w:type="dxa"/>
            <w:tcBorders>
              <w:top w:val="single" w:sz="4" w:space="0" w:color="auto"/>
              <w:left w:val="single" w:sz="4" w:space="0" w:color="auto"/>
              <w:bottom w:val="nil"/>
              <w:right w:val="single" w:sz="4" w:space="0" w:color="auto"/>
            </w:tcBorders>
            <w:vAlign w:val="center"/>
          </w:tcPr>
          <w:p w14:paraId="0AD16739" w14:textId="77777777" w:rsidR="006F6378" w:rsidRPr="00C30686" w:rsidRDefault="006F6378" w:rsidP="0094020B">
            <w:pPr>
              <w:pStyle w:val="TAC"/>
              <w:rPr>
                <w:rFonts w:eastAsiaTheme="minorEastAsia"/>
                <w:lang w:val="en-US"/>
              </w:rPr>
            </w:pPr>
            <w:r w:rsidRPr="00C30686">
              <w:rPr>
                <w:rFonts w:eastAsia="MS Mincho"/>
                <w:lang w:val="en-US" w:eastAsia="zh-CN"/>
              </w:rPr>
              <w:t>0</w:t>
            </w:r>
          </w:p>
        </w:tc>
      </w:tr>
      <w:tr w:rsidR="006F6378" w:rsidRPr="00C30686" w14:paraId="09382446" w14:textId="77777777" w:rsidTr="004F423A">
        <w:trPr>
          <w:trHeight w:val="29"/>
        </w:trPr>
        <w:tc>
          <w:tcPr>
            <w:tcW w:w="2742" w:type="dxa"/>
            <w:tcBorders>
              <w:top w:val="nil"/>
              <w:left w:val="single" w:sz="4" w:space="0" w:color="auto"/>
              <w:bottom w:val="nil"/>
              <w:right w:val="single" w:sz="4" w:space="0" w:color="auto"/>
            </w:tcBorders>
            <w:vAlign w:val="center"/>
          </w:tcPr>
          <w:p w14:paraId="09ECFC5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398752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AD46A08" w14:textId="77777777" w:rsidR="006F6378" w:rsidRPr="00C30686" w:rsidRDefault="006F6378" w:rsidP="0094020B">
            <w:pPr>
              <w:pStyle w:val="TAC"/>
              <w:rPr>
                <w:rFonts w:eastAsiaTheme="minorEastAsia"/>
                <w:lang w:val="en-US"/>
              </w:rPr>
            </w:pPr>
            <w:r w:rsidRPr="00C30686">
              <w:rPr>
                <w:rFonts w:eastAsia="DengXian"/>
                <w:color w:val="000000"/>
                <w:szCs w:val="18"/>
                <w:lang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71F4AC90"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szCs w:val="18"/>
                <w:lang w:val="en-US" w:eastAsia="zh-CN" w:bidi="ar"/>
              </w:rPr>
              <w:t>5, 10, 15, 20, 25, 30</w:t>
            </w:r>
            <w:r w:rsidRPr="00C30686">
              <w:rPr>
                <w:rFonts w:cs="Arial" w:hint="eastAsia"/>
                <w:szCs w:val="18"/>
                <w:lang w:val="en-US" w:eastAsia="zh-CN" w:bidi="ar"/>
              </w:rPr>
              <w:t xml:space="preserve">, </w:t>
            </w:r>
            <w:r w:rsidRPr="00C30686">
              <w:rPr>
                <w:rFonts w:cs="Arial"/>
                <w:szCs w:val="18"/>
                <w:lang w:val="en-US" w:eastAsia="zh-CN" w:bidi="ar"/>
              </w:rPr>
              <w:t xml:space="preserve">35, </w:t>
            </w:r>
            <w:r w:rsidRPr="00C30686">
              <w:rPr>
                <w:rFonts w:cs="Arial" w:hint="eastAsia"/>
                <w:szCs w:val="18"/>
                <w:lang w:val="en-US" w:eastAsia="zh-CN" w:bidi="ar"/>
              </w:rPr>
              <w:t>40</w:t>
            </w:r>
            <w:r w:rsidRPr="00C30686">
              <w:rPr>
                <w:rFonts w:cs="Arial"/>
                <w:szCs w:val="18"/>
                <w:lang w:val="en-US" w:eastAsia="zh-CN" w:bidi="ar"/>
              </w:rPr>
              <w:t>, 50</w:t>
            </w:r>
          </w:p>
        </w:tc>
        <w:tc>
          <w:tcPr>
            <w:tcW w:w="2445" w:type="dxa"/>
            <w:tcBorders>
              <w:top w:val="nil"/>
              <w:left w:val="single" w:sz="4" w:space="0" w:color="auto"/>
              <w:bottom w:val="nil"/>
              <w:right w:val="single" w:sz="4" w:space="0" w:color="auto"/>
            </w:tcBorders>
            <w:vAlign w:val="center"/>
          </w:tcPr>
          <w:p w14:paraId="528D13A9" w14:textId="77777777" w:rsidR="006F6378" w:rsidRPr="00C30686" w:rsidRDefault="006F6378" w:rsidP="0094020B">
            <w:pPr>
              <w:pStyle w:val="TAC"/>
              <w:rPr>
                <w:rFonts w:eastAsiaTheme="minorEastAsia"/>
                <w:lang w:val="en-US"/>
              </w:rPr>
            </w:pPr>
          </w:p>
        </w:tc>
      </w:tr>
      <w:tr w:rsidR="006F6378" w:rsidRPr="00C30686" w14:paraId="35CF36F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9D437C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6D6D409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3538C2B" w14:textId="77777777" w:rsidR="006F6378" w:rsidRPr="00C30686" w:rsidRDefault="006F6378" w:rsidP="0094020B">
            <w:pPr>
              <w:pStyle w:val="TAC"/>
              <w:rPr>
                <w:rFonts w:eastAsiaTheme="minorEastAsia"/>
                <w:lang w:val="en-US"/>
              </w:rPr>
            </w:pPr>
            <w:r w:rsidRPr="00C30686">
              <w:rPr>
                <w:rFonts w:eastAsia="DengXian"/>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073500CD"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lang w:val="es-US" w:eastAsia="zh-CN"/>
              </w:rPr>
              <w:t>CA_n78(2A)_BCS0</w:t>
            </w:r>
          </w:p>
        </w:tc>
        <w:tc>
          <w:tcPr>
            <w:tcW w:w="2445" w:type="dxa"/>
            <w:tcBorders>
              <w:top w:val="nil"/>
              <w:left w:val="single" w:sz="4" w:space="0" w:color="auto"/>
              <w:bottom w:val="single" w:sz="4" w:space="0" w:color="auto"/>
              <w:right w:val="single" w:sz="4" w:space="0" w:color="auto"/>
            </w:tcBorders>
            <w:vAlign w:val="center"/>
          </w:tcPr>
          <w:p w14:paraId="176C6E46" w14:textId="77777777" w:rsidR="006F6378" w:rsidRPr="00C30686" w:rsidRDefault="006F6378" w:rsidP="0094020B">
            <w:pPr>
              <w:pStyle w:val="TAC"/>
              <w:rPr>
                <w:rFonts w:eastAsiaTheme="minorEastAsia"/>
                <w:lang w:val="en-US"/>
              </w:rPr>
            </w:pPr>
          </w:p>
        </w:tc>
      </w:tr>
      <w:tr w:rsidR="006F6378" w:rsidRPr="00C30686" w14:paraId="3424D59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97B8846" w14:textId="77777777" w:rsidR="006F6378" w:rsidRPr="00C30686" w:rsidRDefault="006F6378" w:rsidP="0094020B">
            <w:pPr>
              <w:pStyle w:val="TAC"/>
              <w:rPr>
                <w:rFonts w:eastAsiaTheme="minorEastAsia"/>
                <w:lang w:val="en-US" w:eastAsia="zh-CN"/>
              </w:rPr>
            </w:pPr>
            <w:r w:rsidRPr="00C30686">
              <w:rPr>
                <w:rFonts w:eastAsiaTheme="minorEastAsia"/>
              </w:rPr>
              <w:lastRenderedPageBreak/>
              <w:t>CA_n3B-n7B-n78A</w:t>
            </w:r>
          </w:p>
        </w:tc>
        <w:tc>
          <w:tcPr>
            <w:tcW w:w="2785" w:type="dxa"/>
            <w:tcBorders>
              <w:top w:val="single" w:sz="4" w:space="0" w:color="auto"/>
              <w:left w:val="single" w:sz="4" w:space="0" w:color="auto"/>
              <w:bottom w:val="nil"/>
              <w:right w:val="single" w:sz="4" w:space="0" w:color="auto"/>
            </w:tcBorders>
            <w:vAlign w:val="center"/>
          </w:tcPr>
          <w:p w14:paraId="4327E5A2"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CA_n3A-n7A</w:t>
            </w:r>
          </w:p>
          <w:p w14:paraId="6CA14985"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CA_n3A-n78A</w:t>
            </w:r>
          </w:p>
          <w:p w14:paraId="028E7313"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CA_n7A-n78A</w:t>
            </w:r>
          </w:p>
          <w:p w14:paraId="2DE147D7" w14:textId="77777777" w:rsidR="006F6378" w:rsidRPr="00C30686" w:rsidRDefault="006F6378" w:rsidP="0094020B">
            <w:pPr>
              <w:pStyle w:val="TAC"/>
              <w:rPr>
                <w:rFonts w:eastAsiaTheme="minorEastAsia"/>
                <w:lang w:val="en-US" w:eastAsia="zh-CN"/>
              </w:rPr>
            </w:pPr>
            <w:r w:rsidRPr="00C30686">
              <w:rPr>
                <w:rFonts w:eastAsiaTheme="minorEastAsia"/>
                <w:lang w:val="es-US" w:eastAsia="zh-CN"/>
              </w:rPr>
              <w:t>CA_n7B</w:t>
            </w:r>
          </w:p>
        </w:tc>
        <w:tc>
          <w:tcPr>
            <w:tcW w:w="1259" w:type="dxa"/>
            <w:tcBorders>
              <w:top w:val="single" w:sz="4" w:space="0" w:color="auto"/>
              <w:left w:val="single" w:sz="4" w:space="0" w:color="auto"/>
              <w:bottom w:val="single" w:sz="4" w:space="0" w:color="auto"/>
              <w:right w:val="single" w:sz="4" w:space="0" w:color="auto"/>
            </w:tcBorders>
            <w:vAlign w:val="center"/>
          </w:tcPr>
          <w:p w14:paraId="368DD5D4" w14:textId="77777777" w:rsidR="006F6378" w:rsidRPr="00C30686" w:rsidRDefault="006F6378" w:rsidP="0094020B">
            <w:pPr>
              <w:pStyle w:val="TAC"/>
              <w:rPr>
                <w:rFonts w:eastAsiaTheme="minorEastAsia"/>
                <w:lang w:val="en-US"/>
              </w:rPr>
            </w:pPr>
            <w:r w:rsidRPr="00C30686">
              <w:rPr>
                <w:rFonts w:eastAsiaTheme="minorEastAsia"/>
                <w:szCs w:val="18"/>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7A5104DF"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lang w:val="es-US" w:eastAsia="zh-CN"/>
              </w:rPr>
              <w:t>CA_n3B_BCS0</w:t>
            </w:r>
          </w:p>
        </w:tc>
        <w:tc>
          <w:tcPr>
            <w:tcW w:w="2445" w:type="dxa"/>
            <w:tcBorders>
              <w:top w:val="single" w:sz="4" w:space="0" w:color="auto"/>
              <w:left w:val="single" w:sz="4" w:space="0" w:color="auto"/>
              <w:bottom w:val="nil"/>
              <w:right w:val="single" w:sz="4" w:space="0" w:color="auto"/>
            </w:tcBorders>
            <w:vAlign w:val="center"/>
          </w:tcPr>
          <w:p w14:paraId="1134DD92" w14:textId="77777777" w:rsidR="006F6378" w:rsidRPr="00C30686" w:rsidRDefault="006F6378" w:rsidP="0094020B">
            <w:pPr>
              <w:pStyle w:val="TAC"/>
              <w:rPr>
                <w:rFonts w:eastAsiaTheme="minorEastAsia"/>
                <w:lang w:val="en-US"/>
              </w:rPr>
            </w:pPr>
            <w:r w:rsidRPr="00C30686">
              <w:rPr>
                <w:rFonts w:eastAsia="MS Mincho"/>
                <w:lang w:val="en-US" w:eastAsia="zh-CN"/>
              </w:rPr>
              <w:t>0</w:t>
            </w:r>
          </w:p>
        </w:tc>
      </w:tr>
      <w:tr w:rsidR="006F6378" w:rsidRPr="00C30686" w14:paraId="066459C4" w14:textId="77777777" w:rsidTr="004F423A">
        <w:trPr>
          <w:trHeight w:val="29"/>
        </w:trPr>
        <w:tc>
          <w:tcPr>
            <w:tcW w:w="2742" w:type="dxa"/>
            <w:tcBorders>
              <w:top w:val="nil"/>
              <w:left w:val="single" w:sz="4" w:space="0" w:color="auto"/>
              <w:bottom w:val="nil"/>
              <w:right w:val="single" w:sz="4" w:space="0" w:color="auto"/>
            </w:tcBorders>
            <w:vAlign w:val="center"/>
          </w:tcPr>
          <w:p w14:paraId="0422305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EA5151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E2779B0" w14:textId="77777777" w:rsidR="006F6378" w:rsidRPr="00C30686" w:rsidRDefault="006F6378" w:rsidP="0094020B">
            <w:pPr>
              <w:pStyle w:val="TAC"/>
              <w:rPr>
                <w:rFonts w:eastAsiaTheme="minorEastAsia"/>
                <w:lang w:val="en-US"/>
              </w:rPr>
            </w:pPr>
            <w:r w:rsidRPr="00C30686">
              <w:rPr>
                <w:rFonts w:eastAsia="DengXian"/>
                <w:color w:val="000000"/>
                <w:szCs w:val="18"/>
                <w:lang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1B74165A"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szCs w:val="18"/>
                <w:lang w:val="en-US" w:eastAsia="zh-CN" w:bidi="ar"/>
              </w:rPr>
              <w:t>CA_n7B_BCS0</w:t>
            </w:r>
          </w:p>
        </w:tc>
        <w:tc>
          <w:tcPr>
            <w:tcW w:w="2445" w:type="dxa"/>
            <w:tcBorders>
              <w:top w:val="nil"/>
              <w:left w:val="single" w:sz="4" w:space="0" w:color="auto"/>
              <w:bottom w:val="nil"/>
              <w:right w:val="single" w:sz="4" w:space="0" w:color="auto"/>
            </w:tcBorders>
            <w:vAlign w:val="center"/>
          </w:tcPr>
          <w:p w14:paraId="4F8A4420" w14:textId="77777777" w:rsidR="006F6378" w:rsidRPr="00C30686" w:rsidRDefault="006F6378" w:rsidP="0094020B">
            <w:pPr>
              <w:pStyle w:val="TAC"/>
              <w:rPr>
                <w:rFonts w:eastAsiaTheme="minorEastAsia"/>
                <w:lang w:val="en-US"/>
              </w:rPr>
            </w:pPr>
          </w:p>
        </w:tc>
      </w:tr>
      <w:tr w:rsidR="006F6378" w:rsidRPr="00C30686" w14:paraId="0F76757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2D47B6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C8E4DD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A4E33BC" w14:textId="77777777" w:rsidR="006F6378" w:rsidRPr="00C30686" w:rsidRDefault="006F6378" w:rsidP="0094020B">
            <w:pPr>
              <w:pStyle w:val="TAC"/>
              <w:rPr>
                <w:rFonts w:eastAsiaTheme="minorEastAsia"/>
                <w:lang w:val="en-US"/>
              </w:rPr>
            </w:pPr>
            <w:r w:rsidRPr="00C30686">
              <w:rPr>
                <w:rFonts w:eastAsia="DengXian"/>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65239753"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217137CD" w14:textId="77777777" w:rsidR="006F6378" w:rsidRPr="00C30686" w:rsidRDefault="006F6378" w:rsidP="0094020B">
            <w:pPr>
              <w:pStyle w:val="TAC"/>
              <w:rPr>
                <w:rFonts w:eastAsiaTheme="minorEastAsia"/>
                <w:lang w:val="en-US"/>
              </w:rPr>
            </w:pPr>
          </w:p>
        </w:tc>
      </w:tr>
      <w:tr w:rsidR="006F6378" w:rsidRPr="00C30686" w14:paraId="7250D5A1"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E85F0DC" w14:textId="77777777" w:rsidR="006F6378" w:rsidRPr="00C30686" w:rsidRDefault="006F6378" w:rsidP="0094020B">
            <w:pPr>
              <w:pStyle w:val="TAC"/>
              <w:rPr>
                <w:rFonts w:eastAsiaTheme="minorEastAsia"/>
                <w:lang w:val="en-US" w:eastAsia="zh-CN"/>
              </w:rPr>
            </w:pPr>
            <w:r w:rsidRPr="00C30686">
              <w:rPr>
                <w:rFonts w:eastAsiaTheme="minorEastAsia"/>
              </w:rPr>
              <w:t>CA_n3B-n7B-n78(2A)</w:t>
            </w:r>
          </w:p>
        </w:tc>
        <w:tc>
          <w:tcPr>
            <w:tcW w:w="2785" w:type="dxa"/>
            <w:tcBorders>
              <w:top w:val="single" w:sz="4" w:space="0" w:color="auto"/>
              <w:left w:val="single" w:sz="4" w:space="0" w:color="auto"/>
              <w:bottom w:val="nil"/>
              <w:right w:val="single" w:sz="4" w:space="0" w:color="auto"/>
            </w:tcBorders>
            <w:vAlign w:val="center"/>
          </w:tcPr>
          <w:p w14:paraId="03760776"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CA_n3A-n7A</w:t>
            </w:r>
          </w:p>
          <w:p w14:paraId="6208DDAE"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CA_n3A-n78A</w:t>
            </w:r>
          </w:p>
          <w:p w14:paraId="092D55AC"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CA_n7A-n78A</w:t>
            </w:r>
          </w:p>
          <w:p w14:paraId="2B3C6BD2" w14:textId="77777777" w:rsidR="006F6378" w:rsidRPr="00C30686" w:rsidRDefault="006F6378" w:rsidP="0094020B">
            <w:pPr>
              <w:pStyle w:val="TAC"/>
              <w:rPr>
                <w:rFonts w:eastAsiaTheme="minorEastAsia"/>
                <w:lang w:val="en-US" w:eastAsia="zh-CN"/>
              </w:rPr>
            </w:pPr>
            <w:r w:rsidRPr="00C30686">
              <w:rPr>
                <w:rFonts w:eastAsiaTheme="minorEastAsia"/>
                <w:lang w:val="es-US" w:eastAsia="zh-CN"/>
              </w:rPr>
              <w:t>CA_n7B</w:t>
            </w:r>
          </w:p>
        </w:tc>
        <w:tc>
          <w:tcPr>
            <w:tcW w:w="1259" w:type="dxa"/>
            <w:tcBorders>
              <w:top w:val="single" w:sz="4" w:space="0" w:color="auto"/>
              <w:left w:val="single" w:sz="4" w:space="0" w:color="auto"/>
              <w:bottom w:val="single" w:sz="4" w:space="0" w:color="auto"/>
              <w:right w:val="single" w:sz="4" w:space="0" w:color="auto"/>
            </w:tcBorders>
            <w:vAlign w:val="center"/>
          </w:tcPr>
          <w:p w14:paraId="480123F1" w14:textId="77777777" w:rsidR="006F6378" w:rsidRPr="00C30686" w:rsidRDefault="006F6378" w:rsidP="0094020B">
            <w:pPr>
              <w:pStyle w:val="TAC"/>
              <w:rPr>
                <w:rFonts w:eastAsiaTheme="minorEastAsia"/>
                <w:lang w:val="en-US"/>
              </w:rPr>
            </w:pPr>
            <w:r w:rsidRPr="00C30686">
              <w:rPr>
                <w:rFonts w:eastAsiaTheme="minorEastAsia"/>
                <w:szCs w:val="18"/>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6ECCA76B"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lang w:val="es-US" w:eastAsia="zh-CN"/>
              </w:rPr>
              <w:t>CA_n3B_BCS0</w:t>
            </w:r>
          </w:p>
        </w:tc>
        <w:tc>
          <w:tcPr>
            <w:tcW w:w="2445" w:type="dxa"/>
            <w:tcBorders>
              <w:top w:val="single" w:sz="4" w:space="0" w:color="auto"/>
              <w:left w:val="single" w:sz="4" w:space="0" w:color="auto"/>
              <w:bottom w:val="nil"/>
              <w:right w:val="single" w:sz="4" w:space="0" w:color="auto"/>
            </w:tcBorders>
            <w:vAlign w:val="center"/>
          </w:tcPr>
          <w:p w14:paraId="3C3FB007" w14:textId="77777777" w:rsidR="006F6378" w:rsidRPr="00C30686" w:rsidRDefault="006F6378" w:rsidP="0094020B">
            <w:pPr>
              <w:pStyle w:val="TAC"/>
              <w:rPr>
                <w:rFonts w:eastAsiaTheme="minorEastAsia"/>
                <w:lang w:val="en-US"/>
              </w:rPr>
            </w:pPr>
            <w:r w:rsidRPr="00C30686">
              <w:rPr>
                <w:rFonts w:eastAsia="MS Mincho"/>
                <w:lang w:val="en-US" w:eastAsia="zh-CN"/>
              </w:rPr>
              <w:t>0</w:t>
            </w:r>
          </w:p>
        </w:tc>
      </w:tr>
      <w:tr w:rsidR="006F6378" w:rsidRPr="00C30686" w14:paraId="2E021646" w14:textId="77777777" w:rsidTr="004F423A">
        <w:trPr>
          <w:trHeight w:val="29"/>
        </w:trPr>
        <w:tc>
          <w:tcPr>
            <w:tcW w:w="2742" w:type="dxa"/>
            <w:tcBorders>
              <w:top w:val="nil"/>
              <w:left w:val="single" w:sz="4" w:space="0" w:color="auto"/>
              <w:bottom w:val="nil"/>
              <w:right w:val="single" w:sz="4" w:space="0" w:color="auto"/>
            </w:tcBorders>
            <w:vAlign w:val="center"/>
          </w:tcPr>
          <w:p w14:paraId="2220809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3F116E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308D97C" w14:textId="77777777" w:rsidR="006F6378" w:rsidRPr="00C30686" w:rsidRDefault="006F6378" w:rsidP="0094020B">
            <w:pPr>
              <w:pStyle w:val="TAC"/>
              <w:rPr>
                <w:rFonts w:eastAsiaTheme="minorEastAsia"/>
                <w:lang w:val="en-US"/>
              </w:rPr>
            </w:pPr>
            <w:r w:rsidRPr="00C30686">
              <w:rPr>
                <w:rFonts w:eastAsia="DengXian"/>
                <w:color w:val="000000"/>
                <w:szCs w:val="18"/>
                <w:lang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658C5904"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szCs w:val="18"/>
                <w:lang w:val="en-US" w:eastAsia="zh-CN" w:bidi="ar"/>
              </w:rPr>
              <w:t>CA_n7B_BCS0</w:t>
            </w:r>
          </w:p>
        </w:tc>
        <w:tc>
          <w:tcPr>
            <w:tcW w:w="2445" w:type="dxa"/>
            <w:tcBorders>
              <w:top w:val="nil"/>
              <w:left w:val="single" w:sz="4" w:space="0" w:color="auto"/>
              <w:bottom w:val="nil"/>
              <w:right w:val="single" w:sz="4" w:space="0" w:color="auto"/>
            </w:tcBorders>
            <w:vAlign w:val="center"/>
          </w:tcPr>
          <w:p w14:paraId="543FC8AA" w14:textId="77777777" w:rsidR="006F6378" w:rsidRPr="00C30686" w:rsidRDefault="006F6378" w:rsidP="0094020B">
            <w:pPr>
              <w:pStyle w:val="TAC"/>
              <w:rPr>
                <w:rFonts w:eastAsiaTheme="minorEastAsia"/>
                <w:lang w:val="en-US"/>
              </w:rPr>
            </w:pPr>
          </w:p>
        </w:tc>
      </w:tr>
      <w:tr w:rsidR="006F6378" w:rsidRPr="00C30686" w14:paraId="11C9212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11D403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7A354E1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A0135C5" w14:textId="77777777" w:rsidR="006F6378" w:rsidRPr="00C30686" w:rsidRDefault="006F6378" w:rsidP="0094020B">
            <w:pPr>
              <w:pStyle w:val="TAC"/>
              <w:rPr>
                <w:rFonts w:eastAsiaTheme="minorEastAsia"/>
                <w:lang w:val="en-US"/>
              </w:rPr>
            </w:pPr>
            <w:r w:rsidRPr="00C30686">
              <w:rPr>
                <w:rFonts w:eastAsia="DengXian"/>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4B78C4F8"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lang w:val="es-US" w:eastAsia="zh-CN"/>
              </w:rPr>
              <w:t>CA_n78(2A)_BCS0</w:t>
            </w:r>
          </w:p>
        </w:tc>
        <w:tc>
          <w:tcPr>
            <w:tcW w:w="2445" w:type="dxa"/>
            <w:tcBorders>
              <w:top w:val="nil"/>
              <w:left w:val="single" w:sz="4" w:space="0" w:color="auto"/>
              <w:bottom w:val="single" w:sz="4" w:space="0" w:color="auto"/>
              <w:right w:val="single" w:sz="4" w:space="0" w:color="auto"/>
            </w:tcBorders>
            <w:vAlign w:val="center"/>
          </w:tcPr>
          <w:p w14:paraId="73294857" w14:textId="77777777" w:rsidR="006F6378" w:rsidRPr="00C30686" w:rsidRDefault="006F6378" w:rsidP="0094020B">
            <w:pPr>
              <w:pStyle w:val="TAC"/>
              <w:rPr>
                <w:rFonts w:eastAsiaTheme="minorEastAsia"/>
                <w:lang w:val="en-US"/>
              </w:rPr>
            </w:pPr>
          </w:p>
        </w:tc>
      </w:tr>
      <w:tr w:rsidR="006F6378" w:rsidRPr="00C30686" w14:paraId="41E3B614"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C0A80A7" w14:textId="77777777" w:rsidR="006F6378" w:rsidRPr="00C30686" w:rsidRDefault="006F6378" w:rsidP="0094020B">
            <w:pPr>
              <w:pStyle w:val="TAC"/>
              <w:rPr>
                <w:rFonts w:eastAsiaTheme="minorEastAsia"/>
                <w:lang w:val="en-US" w:eastAsia="zh-CN"/>
              </w:rPr>
            </w:pPr>
            <w:r w:rsidRPr="00C30686">
              <w:rPr>
                <w:rFonts w:eastAsiaTheme="minorEastAsia"/>
                <w:kern w:val="2"/>
                <w:szCs w:val="22"/>
                <w:lang w:val="en-US"/>
              </w:rPr>
              <w:t>CA_n3A-n7A-n79A</w:t>
            </w:r>
          </w:p>
        </w:tc>
        <w:tc>
          <w:tcPr>
            <w:tcW w:w="2785" w:type="dxa"/>
            <w:tcBorders>
              <w:top w:val="single" w:sz="4" w:space="0" w:color="auto"/>
              <w:left w:val="single" w:sz="4" w:space="0" w:color="auto"/>
              <w:bottom w:val="nil"/>
              <w:right w:val="single" w:sz="4" w:space="0" w:color="auto"/>
            </w:tcBorders>
            <w:vAlign w:val="center"/>
          </w:tcPr>
          <w:p w14:paraId="69F6878B" w14:textId="77777777" w:rsidR="006F6378" w:rsidRPr="00C30686" w:rsidRDefault="006F6378" w:rsidP="0094020B">
            <w:pPr>
              <w:pStyle w:val="TAC"/>
              <w:rPr>
                <w:rFonts w:eastAsiaTheme="minorEastAsia"/>
                <w:lang w:val="en-US" w:eastAsia="zh-CN"/>
              </w:rPr>
            </w:pPr>
            <w:r w:rsidRPr="00C30686">
              <w:rPr>
                <w:rFonts w:eastAsiaTheme="minorEastAsia"/>
                <w:kern w:val="2"/>
                <w:szCs w:val="18"/>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31BAC985" w14:textId="77777777" w:rsidR="006F6378" w:rsidRPr="00C30686" w:rsidRDefault="006F6378" w:rsidP="0094020B">
            <w:pPr>
              <w:pStyle w:val="TAC"/>
              <w:rPr>
                <w:rFonts w:eastAsiaTheme="minorEastAsia"/>
                <w:lang w:val="en-US"/>
              </w:rPr>
            </w:pPr>
            <w:r w:rsidRPr="00C30686">
              <w:rPr>
                <w:rFonts w:eastAsiaTheme="minorEastAsia"/>
                <w:color w:val="000000"/>
              </w:rPr>
              <w:t>n3</w:t>
            </w:r>
          </w:p>
        </w:tc>
        <w:tc>
          <w:tcPr>
            <w:tcW w:w="4356" w:type="dxa"/>
            <w:tcBorders>
              <w:top w:val="single" w:sz="4" w:space="0" w:color="auto"/>
              <w:left w:val="single" w:sz="4" w:space="0" w:color="auto"/>
              <w:bottom w:val="single" w:sz="4" w:space="0" w:color="auto"/>
              <w:right w:val="single" w:sz="4" w:space="0" w:color="auto"/>
            </w:tcBorders>
            <w:vAlign w:val="center"/>
          </w:tcPr>
          <w:p w14:paraId="65D1CDFA"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3CD7E7C8" w14:textId="77777777" w:rsidR="006F6378" w:rsidRPr="00C30686" w:rsidRDefault="006F6378" w:rsidP="0094020B">
            <w:pPr>
              <w:pStyle w:val="TAC"/>
              <w:rPr>
                <w:rFonts w:eastAsiaTheme="minorEastAsia"/>
                <w:lang w:val="en-US"/>
              </w:rPr>
            </w:pPr>
            <w:r w:rsidRPr="00C30686">
              <w:rPr>
                <w:rFonts w:eastAsiaTheme="minorEastAsia"/>
                <w:kern w:val="2"/>
                <w:szCs w:val="22"/>
                <w:lang w:val="en-US"/>
              </w:rPr>
              <w:t>0</w:t>
            </w:r>
          </w:p>
        </w:tc>
      </w:tr>
      <w:tr w:rsidR="006F6378" w:rsidRPr="00C30686" w14:paraId="2142D440" w14:textId="77777777" w:rsidTr="004F423A">
        <w:trPr>
          <w:trHeight w:val="29"/>
        </w:trPr>
        <w:tc>
          <w:tcPr>
            <w:tcW w:w="2742" w:type="dxa"/>
            <w:tcBorders>
              <w:top w:val="nil"/>
              <w:left w:val="single" w:sz="4" w:space="0" w:color="auto"/>
              <w:bottom w:val="nil"/>
              <w:right w:val="single" w:sz="4" w:space="0" w:color="auto"/>
            </w:tcBorders>
            <w:vAlign w:val="center"/>
          </w:tcPr>
          <w:p w14:paraId="57CCEF9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C11256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8D52301" w14:textId="77777777" w:rsidR="006F6378" w:rsidRPr="00C30686" w:rsidRDefault="006F6378" w:rsidP="0094020B">
            <w:pPr>
              <w:pStyle w:val="TAC"/>
              <w:rPr>
                <w:rFonts w:eastAsiaTheme="minorEastAsia"/>
                <w:lang w:val="en-US"/>
              </w:rPr>
            </w:pPr>
            <w:r w:rsidRPr="00C30686">
              <w:rPr>
                <w:rFonts w:eastAsiaTheme="minorEastAsia"/>
                <w:color w:val="000000"/>
              </w:rPr>
              <w:t>n7</w:t>
            </w:r>
          </w:p>
        </w:tc>
        <w:tc>
          <w:tcPr>
            <w:tcW w:w="4356" w:type="dxa"/>
            <w:tcBorders>
              <w:top w:val="single" w:sz="4" w:space="0" w:color="auto"/>
              <w:left w:val="single" w:sz="4" w:space="0" w:color="auto"/>
              <w:bottom w:val="single" w:sz="4" w:space="0" w:color="auto"/>
              <w:right w:val="single" w:sz="4" w:space="0" w:color="auto"/>
            </w:tcBorders>
            <w:vAlign w:val="center"/>
          </w:tcPr>
          <w:p w14:paraId="53ACD2ED"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lang w:val="en-US" w:eastAsia="zh-CN" w:bidi="ar"/>
              </w:rPr>
              <w:t>5, 10, 15, 20, 25, 30, 40, 50</w:t>
            </w:r>
          </w:p>
        </w:tc>
        <w:tc>
          <w:tcPr>
            <w:tcW w:w="2445" w:type="dxa"/>
            <w:tcBorders>
              <w:top w:val="nil"/>
              <w:left w:val="single" w:sz="4" w:space="0" w:color="auto"/>
              <w:bottom w:val="nil"/>
              <w:right w:val="single" w:sz="4" w:space="0" w:color="auto"/>
            </w:tcBorders>
            <w:vAlign w:val="center"/>
          </w:tcPr>
          <w:p w14:paraId="2824A7B7" w14:textId="77777777" w:rsidR="006F6378" w:rsidRPr="00C30686" w:rsidRDefault="006F6378" w:rsidP="0094020B">
            <w:pPr>
              <w:pStyle w:val="TAC"/>
              <w:rPr>
                <w:rFonts w:eastAsiaTheme="minorEastAsia"/>
                <w:lang w:val="en-US"/>
              </w:rPr>
            </w:pPr>
          </w:p>
        </w:tc>
      </w:tr>
      <w:tr w:rsidR="006F6378" w:rsidRPr="00C30686" w14:paraId="7B95FD52"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BD55AA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630312A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7F07388" w14:textId="77777777" w:rsidR="006F6378" w:rsidRPr="00C30686" w:rsidRDefault="006F6378" w:rsidP="0094020B">
            <w:pPr>
              <w:pStyle w:val="TAC"/>
              <w:rPr>
                <w:rFonts w:eastAsiaTheme="minorEastAsia"/>
                <w:lang w:val="en-US"/>
              </w:rPr>
            </w:pPr>
            <w:r w:rsidRPr="00C30686">
              <w:rPr>
                <w:rFonts w:eastAsiaTheme="minorEastAsia"/>
                <w:color w:val="000000"/>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2E8CE579"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lang w:val="en-US" w:eastAsia="zh-CN" w:bidi="ar"/>
              </w:rPr>
              <w:t>40, 50, 60, 70, 80, 90, 100</w:t>
            </w:r>
          </w:p>
        </w:tc>
        <w:tc>
          <w:tcPr>
            <w:tcW w:w="2445" w:type="dxa"/>
            <w:tcBorders>
              <w:top w:val="nil"/>
              <w:left w:val="single" w:sz="4" w:space="0" w:color="auto"/>
              <w:bottom w:val="single" w:sz="4" w:space="0" w:color="auto"/>
              <w:right w:val="single" w:sz="4" w:space="0" w:color="auto"/>
            </w:tcBorders>
            <w:vAlign w:val="center"/>
          </w:tcPr>
          <w:p w14:paraId="6E4C2E38" w14:textId="77777777" w:rsidR="006F6378" w:rsidRPr="00C30686" w:rsidRDefault="006F6378" w:rsidP="0094020B">
            <w:pPr>
              <w:pStyle w:val="TAC"/>
              <w:rPr>
                <w:rFonts w:eastAsiaTheme="minorEastAsia"/>
                <w:lang w:val="en-US"/>
              </w:rPr>
            </w:pPr>
          </w:p>
        </w:tc>
      </w:tr>
      <w:tr w:rsidR="006F6378" w:rsidRPr="00C30686" w14:paraId="5B33BE1A"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424310B" w14:textId="77777777" w:rsidR="006F6378" w:rsidRPr="00C30686" w:rsidRDefault="006F6378" w:rsidP="0094020B">
            <w:pPr>
              <w:pStyle w:val="TAC"/>
              <w:rPr>
                <w:rFonts w:eastAsiaTheme="minorEastAsia"/>
                <w:lang w:val="en-US" w:eastAsia="zh-CN"/>
              </w:rPr>
            </w:pPr>
            <w:r w:rsidRPr="00C30686">
              <w:rPr>
                <w:rFonts w:eastAsiaTheme="minorEastAsia"/>
                <w:kern w:val="2"/>
                <w:szCs w:val="22"/>
                <w:lang w:val="en-US"/>
              </w:rPr>
              <w:t>CA_n3B-n7A-n79A</w:t>
            </w:r>
          </w:p>
        </w:tc>
        <w:tc>
          <w:tcPr>
            <w:tcW w:w="2785" w:type="dxa"/>
            <w:tcBorders>
              <w:top w:val="single" w:sz="4" w:space="0" w:color="auto"/>
              <w:left w:val="single" w:sz="4" w:space="0" w:color="auto"/>
              <w:bottom w:val="nil"/>
              <w:right w:val="single" w:sz="4" w:space="0" w:color="auto"/>
            </w:tcBorders>
            <w:vAlign w:val="center"/>
          </w:tcPr>
          <w:p w14:paraId="3B7A4F62" w14:textId="77777777" w:rsidR="006F6378" w:rsidRPr="00C30686" w:rsidRDefault="006F6378" w:rsidP="0094020B">
            <w:pPr>
              <w:pStyle w:val="TAC"/>
              <w:rPr>
                <w:rFonts w:eastAsiaTheme="minorEastAsia"/>
                <w:lang w:val="en-US" w:eastAsia="zh-CN"/>
              </w:rPr>
            </w:pPr>
            <w:r w:rsidRPr="00C30686">
              <w:rPr>
                <w:rFonts w:eastAsiaTheme="minorEastAsia"/>
                <w:kern w:val="2"/>
                <w:szCs w:val="18"/>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5E443B04" w14:textId="77777777" w:rsidR="006F6378" w:rsidRPr="00C30686" w:rsidRDefault="006F6378" w:rsidP="0094020B">
            <w:pPr>
              <w:pStyle w:val="TAC"/>
              <w:rPr>
                <w:rFonts w:eastAsiaTheme="minorEastAsia"/>
                <w:color w:val="000000"/>
              </w:rPr>
            </w:pPr>
            <w:r w:rsidRPr="00C30686">
              <w:rPr>
                <w:rFonts w:eastAsiaTheme="minorEastAsia"/>
                <w:color w:val="000000"/>
              </w:rPr>
              <w:t>n3</w:t>
            </w:r>
          </w:p>
        </w:tc>
        <w:tc>
          <w:tcPr>
            <w:tcW w:w="4356" w:type="dxa"/>
            <w:tcBorders>
              <w:top w:val="single" w:sz="4" w:space="0" w:color="auto"/>
              <w:left w:val="single" w:sz="4" w:space="0" w:color="auto"/>
              <w:bottom w:val="single" w:sz="4" w:space="0" w:color="auto"/>
              <w:right w:val="single" w:sz="4" w:space="0" w:color="auto"/>
            </w:tcBorders>
            <w:vAlign w:val="center"/>
          </w:tcPr>
          <w:p w14:paraId="7A98EF2D" w14:textId="77777777" w:rsidR="006F6378" w:rsidRPr="00C30686" w:rsidRDefault="006F6378" w:rsidP="0094020B">
            <w:pPr>
              <w:pStyle w:val="TAC"/>
              <w:rPr>
                <w:rFonts w:eastAsiaTheme="minorEastAsia"/>
                <w:lang w:val="en-US" w:eastAsia="zh-CN" w:bidi="ar"/>
              </w:rPr>
            </w:pPr>
            <w:r w:rsidRPr="00C30686">
              <w:rPr>
                <w:rFonts w:eastAsiaTheme="minorEastAsia" w:cs="Arial"/>
                <w:szCs w:val="18"/>
                <w:lang w:val="en-US" w:eastAsia="zh-CN" w:bidi="ar"/>
              </w:rPr>
              <w:t>CA_n3</w:t>
            </w:r>
            <w:r w:rsidRPr="00C30686">
              <w:rPr>
                <w:rFonts w:eastAsiaTheme="minorEastAsia" w:cs="Arial" w:hint="eastAsia"/>
                <w:szCs w:val="18"/>
                <w:lang w:val="en-US" w:eastAsia="zh-CN" w:bidi="ar"/>
              </w:rPr>
              <w:t>B</w:t>
            </w:r>
            <w:r w:rsidRPr="00C30686">
              <w:rPr>
                <w:rFonts w:eastAsiaTheme="minorEastAsia" w:cs="Arial"/>
                <w:szCs w:val="18"/>
                <w:lang w:val="en-US" w:eastAsia="zh-CN" w:bidi="ar"/>
              </w:rPr>
              <w:t>_BCS0</w:t>
            </w:r>
          </w:p>
        </w:tc>
        <w:tc>
          <w:tcPr>
            <w:tcW w:w="2445" w:type="dxa"/>
            <w:tcBorders>
              <w:top w:val="single" w:sz="4" w:space="0" w:color="auto"/>
              <w:left w:val="single" w:sz="4" w:space="0" w:color="auto"/>
              <w:bottom w:val="nil"/>
              <w:right w:val="single" w:sz="4" w:space="0" w:color="auto"/>
            </w:tcBorders>
            <w:vAlign w:val="center"/>
          </w:tcPr>
          <w:p w14:paraId="581C92AC" w14:textId="77777777" w:rsidR="006F6378" w:rsidRPr="00C30686" w:rsidRDefault="006F6378" w:rsidP="0094020B">
            <w:pPr>
              <w:pStyle w:val="TAC"/>
              <w:rPr>
                <w:rFonts w:eastAsiaTheme="minorEastAsia"/>
                <w:lang w:val="en-US"/>
              </w:rPr>
            </w:pPr>
            <w:r w:rsidRPr="00C30686">
              <w:rPr>
                <w:rFonts w:eastAsiaTheme="minorEastAsia" w:hint="eastAsia"/>
                <w:kern w:val="2"/>
                <w:szCs w:val="22"/>
                <w:lang w:val="en-US" w:eastAsia="zh-CN"/>
              </w:rPr>
              <w:t>0</w:t>
            </w:r>
          </w:p>
        </w:tc>
      </w:tr>
      <w:tr w:rsidR="006F6378" w:rsidRPr="00C30686" w14:paraId="23860BC8" w14:textId="77777777" w:rsidTr="004F423A">
        <w:trPr>
          <w:trHeight w:val="29"/>
        </w:trPr>
        <w:tc>
          <w:tcPr>
            <w:tcW w:w="2742" w:type="dxa"/>
            <w:tcBorders>
              <w:top w:val="nil"/>
              <w:left w:val="single" w:sz="4" w:space="0" w:color="auto"/>
              <w:bottom w:val="nil"/>
              <w:right w:val="single" w:sz="4" w:space="0" w:color="auto"/>
            </w:tcBorders>
            <w:vAlign w:val="center"/>
          </w:tcPr>
          <w:p w14:paraId="6B10E1A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1AEC22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85C1CD4" w14:textId="77777777" w:rsidR="006F6378" w:rsidRPr="00C30686" w:rsidRDefault="006F6378" w:rsidP="0094020B">
            <w:pPr>
              <w:pStyle w:val="TAC"/>
              <w:rPr>
                <w:rFonts w:eastAsiaTheme="minorEastAsia"/>
                <w:color w:val="000000"/>
              </w:rPr>
            </w:pPr>
            <w:r w:rsidRPr="00C30686">
              <w:rPr>
                <w:rFonts w:eastAsiaTheme="minorEastAsia"/>
                <w:color w:val="000000"/>
              </w:rPr>
              <w:t>n7</w:t>
            </w:r>
          </w:p>
        </w:tc>
        <w:tc>
          <w:tcPr>
            <w:tcW w:w="4356" w:type="dxa"/>
            <w:tcBorders>
              <w:top w:val="single" w:sz="4" w:space="0" w:color="auto"/>
              <w:left w:val="single" w:sz="4" w:space="0" w:color="auto"/>
              <w:bottom w:val="single" w:sz="4" w:space="0" w:color="auto"/>
              <w:right w:val="single" w:sz="4" w:space="0" w:color="auto"/>
            </w:tcBorders>
            <w:vAlign w:val="center"/>
          </w:tcPr>
          <w:p w14:paraId="70CABABF"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5, 10, 15, 20, 25, 30, 40, 50</w:t>
            </w:r>
          </w:p>
        </w:tc>
        <w:tc>
          <w:tcPr>
            <w:tcW w:w="2445" w:type="dxa"/>
            <w:tcBorders>
              <w:top w:val="nil"/>
              <w:left w:val="single" w:sz="4" w:space="0" w:color="auto"/>
              <w:bottom w:val="nil"/>
              <w:right w:val="single" w:sz="4" w:space="0" w:color="auto"/>
            </w:tcBorders>
            <w:vAlign w:val="center"/>
          </w:tcPr>
          <w:p w14:paraId="2C6B180A" w14:textId="77777777" w:rsidR="006F6378" w:rsidRPr="00C30686" w:rsidRDefault="006F6378" w:rsidP="0094020B">
            <w:pPr>
              <w:pStyle w:val="TAC"/>
              <w:rPr>
                <w:rFonts w:eastAsiaTheme="minorEastAsia"/>
                <w:lang w:val="en-US"/>
              </w:rPr>
            </w:pPr>
          </w:p>
        </w:tc>
      </w:tr>
      <w:tr w:rsidR="006F6378" w:rsidRPr="00C30686" w14:paraId="07D1015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87EAA7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E5E2A3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D854B8D" w14:textId="77777777" w:rsidR="006F6378" w:rsidRPr="00C30686" w:rsidRDefault="006F6378" w:rsidP="0094020B">
            <w:pPr>
              <w:pStyle w:val="TAC"/>
              <w:rPr>
                <w:rFonts w:eastAsiaTheme="minorEastAsia"/>
                <w:color w:val="000000"/>
              </w:rPr>
            </w:pPr>
            <w:r w:rsidRPr="00C30686">
              <w:rPr>
                <w:rFonts w:eastAsiaTheme="minorEastAsia"/>
                <w:color w:val="000000"/>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5DB05170"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40, 50, 60, 70, 80, 90, 100</w:t>
            </w:r>
          </w:p>
        </w:tc>
        <w:tc>
          <w:tcPr>
            <w:tcW w:w="2445" w:type="dxa"/>
            <w:tcBorders>
              <w:top w:val="nil"/>
              <w:left w:val="single" w:sz="4" w:space="0" w:color="auto"/>
              <w:bottom w:val="single" w:sz="4" w:space="0" w:color="auto"/>
              <w:right w:val="single" w:sz="4" w:space="0" w:color="auto"/>
            </w:tcBorders>
            <w:vAlign w:val="center"/>
          </w:tcPr>
          <w:p w14:paraId="50312122" w14:textId="77777777" w:rsidR="006F6378" w:rsidRPr="00C30686" w:rsidRDefault="006F6378" w:rsidP="0094020B">
            <w:pPr>
              <w:pStyle w:val="TAC"/>
              <w:rPr>
                <w:rFonts w:eastAsiaTheme="minorEastAsia"/>
                <w:lang w:val="en-US"/>
              </w:rPr>
            </w:pPr>
          </w:p>
        </w:tc>
      </w:tr>
      <w:tr w:rsidR="006F6378" w:rsidRPr="00C30686" w14:paraId="5EF129AF"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82C9D2C" w14:textId="77777777" w:rsidR="006F6378" w:rsidRPr="00C30686" w:rsidRDefault="006F6378" w:rsidP="0094020B">
            <w:pPr>
              <w:pStyle w:val="TAC"/>
              <w:rPr>
                <w:rFonts w:eastAsiaTheme="minorEastAsia"/>
                <w:lang w:val="en-US" w:eastAsia="zh-CN"/>
              </w:rPr>
            </w:pPr>
            <w:r w:rsidRPr="00C30686">
              <w:rPr>
                <w:rFonts w:eastAsiaTheme="minorEastAsia"/>
                <w:kern w:val="2"/>
                <w:szCs w:val="22"/>
                <w:lang w:val="en-US"/>
              </w:rPr>
              <w:t>CA_n3(2A)-n7A-n79A</w:t>
            </w:r>
          </w:p>
        </w:tc>
        <w:tc>
          <w:tcPr>
            <w:tcW w:w="2785" w:type="dxa"/>
            <w:tcBorders>
              <w:top w:val="single" w:sz="4" w:space="0" w:color="auto"/>
              <w:left w:val="single" w:sz="4" w:space="0" w:color="auto"/>
              <w:bottom w:val="nil"/>
              <w:right w:val="single" w:sz="4" w:space="0" w:color="auto"/>
            </w:tcBorders>
            <w:vAlign w:val="center"/>
          </w:tcPr>
          <w:p w14:paraId="6296A0E3" w14:textId="77777777" w:rsidR="006F6378" w:rsidRPr="00C30686" w:rsidRDefault="006F6378" w:rsidP="0094020B">
            <w:pPr>
              <w:pStyle w:val="TAC"/>
              <w:rPr>
                <w:rFonts w:eastAsiaTheme="minorEastAsia"/>
                <w:lang w:val="en-US" w:eastAsia="zh-CN"/>
              </w:rPr>
            </w:pPr>
            <w:r w:rsidRPr="00C30686">
              <w:rPr>
                <w:rFonts w:eastAsiaTheme="minorEastAsia"/>
                <w:kern w:val="2"/>
                <w:szCs w:val="18"/>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47A700B4" w14:textId="77777777" w:rsidR="006F6378" w:rsidRPr="00C30686" w:rsidRDefault="006F6378" w:rsidP="0094020B">
            <w:pPr>
              <w:pStyle w:val="TAC"/>
              <w:rPr>
                <w:rFonts w:eastAsiaTheme="minorEastAsia"/>
                <w:color w:val="000000"/>
              </w:rPr>
            </w:pPr>
            <w:r w:rsidRPr="00C30686">
              <w:rPr>
                <w:rFonts w:eastAsiaTheme="minorEastAsia"/>
                <w:color w:val="000000"/>
              </w:rPr>
              <w:t>n3</w:t>
            </w:r>
          </w:p>
        </w:tc>
        <w:tc>
          <w:tcPr>
            <w:tcW w:w="4356" w:type="dxa"/>
            <w:tcBorders>
              <w:top w:val="single" w:sz="4" w:space="0" w:color="auto"/>
              <w:left w:val="single" w:sz="4" w:space="0" w:color="auto"/>
              <w:bottom w:val="single" w:sz="4" w:space="0" w:color="auto"/>
              <w:right w:val="single" w:sz="4" w:space="0" w:color="auto"/>
            </w:tcBorders>
            <w:vAlign w:val="center"/>
          </w:tcPr>
          <w:p w14:paraId="6CD2C3DE" w14:textId="77777777" w:rsidR="006F6378" w:rsidRPr="00C30686" w:rsidRDefault="006F6378" w:rsidP="0094020B">
            <w:pPr>
              <w:pStyle w:val="TAC"/>
              <w:rPr>
                <w:rFonts w:eastAsiaTheme="minorEastAsia"/>
                <w:lang w:val="en-US" w:eastAsia="zh-CN" w:bidi="ar"/>
              </w:rPr>
            </w:pPr>
            <w:r w:rsidRPr="00C30686">
              <w:rPr>
                <w:rFonts w:eastAsiaTheme="minorEastAsia" w:cs="Arial"/>
                <w:szCs w:val="18"/>
                <w:lang w:val="en-US" w:eastAsia="zh-CN" w:bidi="ar"/>
              </w:rPr>
              <w:t>CA_n3(2A)_BCS0</w:t>
            </w:r>
          </w:p>
        </w:tc>
        <w:tc>
          <w:tcPr>
            <w:tcW w:w="2445" w:type="dxa"/>
            <w:tcBorders>
              <w:top w:val="single" w:sz="4" w:space="0" w:color="auto"/>
              <w:left w:val="single" w:sz="4" w:space="0" w:color="auto"/>
              <w:bottom w:val="nil"/>
              <w:right w:val="single" w:sz="4" w:space="0" w:color="auto"/>
            </w:tcBorders>
            <w:vAlign w:val="center"/>
          </w:tcPr>
          <w:p w14:paraId="6CB10A9D" w14:textId="77777777" w:rsidR="006F6378" w:rsidRPr="00C30686" w:rsidRDefault="006F6378" w:rsidP="0094020B">
            <w:pPr>
              <w:pStyle w:val="TAC"/>
              <w:rPr>
                <w:rFonts w:eastAsiaTheme="minorEastAsia"/>
                <w:lang w:val="en-US"/>
              </w:rPr>
            </w:pPr>
            <w:r w:rsidRPr="00C30686">
              <w:rPr>
                <w:rFonts w:eastAsiaTheme="minorEastAsia" w:hint="eastAsia"/>
                <w:kern w:val="2"/>
                <w:szCs w:val="22"/>
                <w:lang w:val="en-US" w:eastAsia="zh-CN"/>
              </w:rPr>
              <w:t>0</w:t>
            </w:r>
          </w:p>
        </w:tc>
      </w:tr>
      <w:tr w:rsidR="006F6378" w:rsidRPr="00C30686" w14:paraId="04BEACCD" w14:textId="77777777" w:rsidTr="004F423A">
        <w:trPr>
          <w:trHeight w:val="29"/>
        </w:trPr>
        <w:tc>
          <w:tcPr>
            <w:tcW w:w="2742" w:type="dxa"/>
            <w:tcBorders>
              <w:top w:val="nil"/>
              <w:left w:val="single" w:sz="4" w:space="0" w:color="auto"/>
              <w:bottom w:val="nil"/>
              <w:right w:val="single" w:sz="4" w:space="0" w:color="auto"/>
            </w:tcBorders>
            <w:vAlign w:val="center"/>
          </w:tcPr>
          <w:p w14:paraId="64D91A2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7CC51F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471FCE5" w14:textId="77777777" w:rsidR="006F6378" w:rsidRPr="00C30686" w:rsidRDefault="006F6378" w:rsidP="0094020B">
            <w:pPr>
              <w:pStyle w:val="TAC"/>
              <w:rPr>
                <w:rFonts w:eastAsiaTheme="minorEastAsia"/>
                <w:color w:val="000000"/>
              </w:rPr>
            </w:pPr>
            <w:r w:rsidRPr="00C30686">
              <w:rPr>
                <w:rFonts w:eastAsiaTheme="minorEastAsia"/>
                <w:color w:val="000000"/>
              </w:rPr>
              <w:t>n7</w:t>
            </w:r>
          </w:p>
        </w:tc>
        <w:tc>
          <w:tcPr>
            <w:tcW w:w="4356" w:type="dxa"/>
            <w:tcBorders>
              <w:top w:val="single" w:sz="4" w:space="0" w:color="auto"/>
              <w:left w:val="single" w:sz="4" w:space="0" w:color="auto"/>
              <w:bottom w:val="single" w:sz="4" w:space="0" w:color="auto"/>
              <w:right w:val="single" w:sz="4" w:space="0" w:color="auto"/>
            </w:tcBorders>
            <w:vAlign w:val="center"/>
          </w:tcPr>
          <w:p w14:paraId="53FFE0FD"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5, 10, 15, 20, 25, 30, 40, 50</w:t>
            </w:r>
          </w:p>
        </w:tc>
        <w:tc>
          <w:tcPr>
            <w:tcW w:w="2445" w:type="dxa"/>
            <w:tcBorders>
              <w:top w:val="nil"/>
              <w:left w:val="single" w:sz="4" w:space="0" w:color="auto"/>
              <w:bottom w:val="nil"/>
              <w:right w:val="single" w:sz="4" w:space="0" w:color="auto"/>
            </w:tcBorders>
            <w:vAlign w:val="center"/>
          </w:tcPr>
          <w:p w14:paraId="1A67373C" w14:textId="77777777" w:rsidR="006F6378" w:rsidRPr="00C30686" w:rsidRDefault="006F6378" w:rsidP="0094020B">
            <w:pPr>
              <w:pStyle w:val="TAC"/>
              <w:rPr>
                <w:rFonts w:eastAsiaTheme="minorEastAsia"/>
                <w:lang w:val="en-US"/>
              </w:rPr>
            </w:pPr>
          </w:p>
        </w:tc>
      </w:tr>
      <w:tr w:rsidR="006F6378" w:rsidRPr="00C30686" w14:paraId="3459FC2A"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1F7EA3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EE0631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1457A63" w14:textId="77777777" w:rsidR="006F6378" w:rsidRPr="00C30686" w:rsidRDefault="006F6378" w:rsidP="0094020B">
            <w:pPr>
              <w:pStyle w:val="TAC"/>
              <w:rPr>
                <w:rFonts w:eastAsiaTheme="minorEastAsia"/>
                <w:color w:val="000000"/>
              </w:rPr>
            </w:pPr>
            <w:r w:rsidRPr="00C30686">
              <w:rPr>
                <w:rFonts w:eastAsiaTheme="minorEastAsia"/>
                <w:color w:val="000000"/>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2175016E"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40, 50, 60, 70, 80, 90, 100</w:t>
            </w:r>
          </w:p>
        </w:tc>
        <w:tc>
          <w:tcPr>
            <w:tcW w:w="2445" w:type="dxa"/>
            <w:tcBorders>
              <w:top w:val="nil"/>
              <w:left w:val="single" w:sz="4" w:space="0" w:color="auto"/>
              <w:bottom w:val="single" w:sz="4" w:space="0" w:color="auto"/>
              <w:right w:val="single" w:sz="4" w:space="0" w:color="auto"/>
            </w:tcBorders>
            <w:vAlign w:val="center"/>
          </w:tcPr>
          <w:p w14:paraId="20C4AE28" w14:textId="77777777" w:rsidR="006F6378" w:rsidRPr="00C30686" w:rsidRDefault="006F6378" w:rsidP="0094020B">
            <w:pPr>
              <w:pStyle w:val="TAC"/>
              <w:rPr>
                <w:rFonts w:eastAsiaTheme="minorEastAsia"/>
                <w:lang w:val="en-US"/>
              </w:rPr>
            </w:pPr>
          </w:p>
        </w:tc>
      </w:tr>
      <w:tr w:rsidR="006F6378" w:rsidRPr="00C30686" w14:paraId="518CDA65"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B2BA39B" w14:textId="77777777" w:rsidR="006F6378" w:rsidRPr="00C30686" w:rsidRDefault="006F6378" w:rsidP="0094020B">
            <w:pPr>
              <w:pStyle w:val="TAC"/>
              <w:rPr>
                <w:rFonts w:eastAsiaTheme="minorEastAsia"/>
                <w:lang w:val="en-US"/>
              </w:rPr>
            </w:pPr>
            <w:r w:rsidRPr="00C30686">
              <w:rPr>
                <w:rFonts w:eastAsiaTheme="minorEastAsia"/>
                <w:lang w:val="en-US" w:eastAsia="zh-CN"/>
              </w:rPr>
              <w:t>CA_n3A-n8A-n28A</w:t>
            </w:r>
          </w:p>
        </w:tc>
        <w:tc>
          <w:tcPr>
            <w:tcW w:w="2785" w:type="dxa"/>
            <w:tcBorders>
              <w:top w:val="single" w:sz="4" w:space="0" w:color="auto"/>
              <w:left w:val="single" w:sz="4" w:space="0" w:color="auto"/>
              <w:bottom w:val="nil"/>
              <w:right w:val="single" w:sz="4" w:space="0" w:color="auto"/>
            </w:tcBorders>
            <w:vAlign w:val="center"/>
          </w:tcPr>
          <w:p w14:paraId="54307508" w14:textId="77777777" w:rsidR="006F6378" w:rsidRPr="00C30686" w:rsidRDefault="006F6378" w:rsidP="0094020B">
            <w:pPr>
              <w:pStyle w:val="TAC"/>
              <w:rPr>
                <w:rFonts w:eastAsiaTheme="minorEastAsia"/>
                <w:lang w:val="en-US"/>
              </w:rPr>
            </w:pPr>
            <w:r w:rsidRPr="00C30686">
              <w:rPr>
                <w:rFonts w:eastAsiaTheme="minorEastAsia"/>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62069A55" w14:textId="77777777" w:rsidR="006F6378" w:rsidRPr="00C30686" w:rsidRDefault="006F6378" w:rsidP="0094020B">
            <w:pPr>
              <w:pStyle w:val="TAC"/>
              <w:rPr>
                <w:rFonts w:eastAsiaTheme="minorEastAsia"/>
                <w:lang w:val="en-US"/>
              </w:rPr>
            </w:pPr>
            <w:r w:rsidRPr="00C30686">
              <w:rPr>
                <w:rFonts w:eastAsiaTheme="minorEastAsia"/>
                <w:lang w:val="en-US"/>
              </w:rPr>
              <w:t>n3</w:t>
            </w:r>
          </w:p>
        </w:tc>
        <w:tc>
          <w:tcPr>
            <w:tcW w:w="4356" w:type="dxa"/>
            <w:tcBorders>
              <w:top w:val="single" w:sz="4" w:space="0" w:color="auto"/>
              <w:left w:val="single" w:sz="4" w:space="0" w:color="auto"/>
              <w:bottom w:val="single" w:sz="4" w:space="0" w:color="auto"/>
              <w:right w:val="single" w:sz="4" w:space="0" w:color="auto"/>
            </w:tcBorders>
            <w:vAlign w:val="center"/>
          </w:tcPr>
          <w:p w14:paraId="325B9455"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5, 10, 15, 20, 25, 30, 35, 40, 50</w:t>
            </w:r>
          </w:p>
        </w:tc>
        <w:tc>
          <w:tcPr>
            <w:tcW w:w="2445" w:type="dxa"/>
            <w:tcBorders>
              <w:top w:val="single" w:sz="4" w:space="0" w:color="auto"/>
              <w:left w:val="single" w:sz="4" w:space="0" w:color="auto"/>
              <w:bottom w:val="nil"/>
              <w:right w:val="single" w:sz="4" w:space="0" w:color="auto"/>
            </w:tcBorders>
            <w:vAlign w:val="center"/>
          </w:tcPr>
          <w:p w14:paraId="7E565877" w14:textId="77777777" w:rsidR="006F6378" w:rsidRPr="00C30686" w:rsidRDefault="006F6378" w:rsidP="0094020B">
            <w:pPr>
              <w:pStyle w:val="TAC"/>
              <w:rPr>
                <w:rFonts w:eastAsiaTheme="minorEastAsia"/>
                <w:lang w:val="en-US"/>
              </w:rPr>
            </w:pPr>
            <w:r w:rsidRPr="00C30686">
              <w:rPr>
                <w:rFonts w:eastAsiaTheme="minorEastAsia"/>
                <w:lang w:val="en-US"/>
              </w:rPr>
              <w:t>0</w:t>
            </w:r>
          </w:p>
        </w:tc>
      </w:tr>
      <w:tr w:rsidR="006F6378" w:rsidRPr="00C30686" w14:paraId="652E22CE" w14:textId="77777777" w:rsidTr="004F423A">
        <w:trPr>
          <w:trHeight w:val="29"/>
        </w:trPr>
        <w:tc>
          <w:tcPr>
            <w:tcW w:w="2742" w:type="dxa"/>
            <w:tcBorders>
              <w:top w:val="nil"/>
              <w:left w:val="single" w:sz="4" w:space="0" w:color="auto"/>
              <w:bottom w:val="nil"/>
              <w:right w:val="single" w:sz="4" w:space="0" w:color="auto"/>
            </w:tcBorders>
            <w:vAlign w:val="center"/>
          </w:tcPr>
          <w:p w14:paraId="23A336A0"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47735B1C"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F7B29D9" w14:textId="77777777" w:rsidR="006F6378" w:rsidRPr="00C30686" w:rsidRDefault="006F6378" w:rsidP="0094020B">
            <w:pPr>
              <w:pStyle w:val="TAC"/>
              <w:rPr>
                <w:rFonts w:eastAsiaTheme="minorEastAsia"/>
                <w:lang w:val="en-US"/>
              </w:rPr>
            </w:pPr>
            <w:r w:rsidRPr="00C30686">
              <w:rPr>
                <w:rFonts w:eastAsiaTheme="minorEastAsia"/>
                <w:lang w:val="en-US"/>
              </w:rPr>
              <w:t>n8</w:t>
            </w:r>
          </w:p>
        </w:tc>
        <w:tc>
          <w:tcPr>
            <w:tcW w:w="4356" w:type="dxa"/>
            <w:tcBorders>
              <w:top w:val="single" w:sz="4" w:space="0" w:color="auto"/>
              <w:left w:val="single" w:sz="4" w:space="0" w:color="auto"/>
              <w:bottom w:val="single" w:sz="4" w:space="0" w:color="auto"/>
              <w:right w:val="single" w:sz="4" w:space="0" w:color="auto"/>
            </w:tcBorders>
            <w:vAlign w:val="center"/>
          </w:tcPr>
          <w:p w14:paraId="23013A28"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5, 10, 15, 20, 35</w:t>
            </w:r>
          </w:p>
        </w:tc>
        <w:tc>
          <w:tcPr>
            <w:tcW w:w="2445" w:type="dxa"/>
            <w:tcBorders>
              <w:top w:val="nil"/>
              <w:left w:val="single" w:sz="4" w:space="0" w:color="auto"/>
              <w:bottom w:val="nil"/>
              <w:right w:val="single" w:sz="4" w:space="0" w:color="auto"/>
            </w:tcBorders>
            <w:vAlign w:val="center"/>
          </w:tcPr>
          <w:p w14:paraId="0120DF96" w14:textId="77777777" w:rsidR="006F6378" w:rsidRPr="00C30686" w:rsidRDefault="006F6378" w:rsidP="0094020B">
            <w:pPr>
              <w:pStyle w:val="TAC"/>
              <w:rPr>
                <w:rFonts w:eastAsiaTheme="minorEastAsia"/>
                <w:lang w:val="en-US"/>
              </w:rPr>
            </w:pPr>
          </w:p>
        </w:tc>
      </w:tr>
      <w:tr w:rsidR="006F6378" w:rsidRPr="00C30686" w14:paraId="3DC90A99"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5FA2436"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584BF5B8"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51E8655" w14:textId="77777777" w:rsidR="006F6378" w:rsidRPr="00C30686" w:rsidRDefault="006F6378" w:rsidP="0094020B">
            <w:pPr>
              <w:pStyle w:val="TAC"/>
              <w:rPr>
                <w:rFonts w:eastAsiaTheme="minorEastAsia"/>
                <w:lang w:val="en-US"/>
              </w:rPr>
            </w:pPr>
            <w:r w:rsidRPr="00C30686">
              <w:rPr>
                <w:rFonts w:eastAsiaTheme="minorEastAsia"/>
                <w:lang w:val="en-US"/>
              </w:rPr>
              <w:t>n</w:t>
            </w:r>
            <w:r w:rsidRPr="00C30686">
              <w:rPr>
                <w:rFonts w:eastAsiaTheme="minorEastAsia"/>
                <w:lang w:val="en-US" w:eastAsia="zh-CN"/>
              </w:rPr>
              <w:t>28</w:t>
            </w:r>
          </w:p>
        </w:tc>
        <w:tc>
          <w:tcPr>
            <w:tcW w:w="4356" w:type="dxa"/>
            <w:tcBorders>
              <w:top w:val="single" w:sz="4" w:space="0" w:color="auto"/>
              <w:left w:val="single" w:sz="4" w:space="0" w:color="auto"/>
              <w:bottom w:val="single" w:sz="4" w:space="0" w:color="auto"/>
              <w:right w:val="single" w:sz="4" w:space="0" w:color="auto"/>
            </w:tcBorders>
            <w:vAlign w:val="center"/>
          </w:tcPr>
          <w:p w14:paraId="2F1459B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5, 10, 15, 20, 30</w:t>
            </w:r>
          </w:p>
        </w:tc>
        <w:tc>
          <w:tcPr>
            <w:tcW w:w="2445" w:type="dxa"/>
            <w:tcBorders>
              <w:top w:val="nil"/>
              <w:left w:val="single" w:sz="4" w:space="0" w:color="auto"/>
              <w:bottom w:val="single" w:sz="4" w:space="0" w:color="auto"/>
              <w:right w:val="single" w:sz="4" w:space="0" w:color="auto"/>
            </w:tcBorders>
            <w:vAlign w:val="center"/>
          </w:tcPr>
          <w:p w14:paraId="3AC1F461" w14:textId="77777777" w:rsidR="006F6378" w:rsidRPr="00C30686" w:rsidRDefault="006F6378" w:rsidP="0094020B">
            <w:pPr>
              <w:pStyle w:val="TAC"/>
              <w:rPr>
                <w:rFonts w:eastAsiaTheme="minorEastAsia"/>
                <w:lang w:val="en-US"/>
              </w:rPr>
            </w:pPr>
          </w:p>
        </w:tc>
      </w:tr>
      <w:tr w:rsidR="006F6378" w:rsidRPr="00C30686" w14:paraId="375252CC" w14:textId="77777777" w:rsidTr="004F423A">
        <w:trPr>
          <w:trHeight w:val="29"/>
        </w:trPr>
        <w:tc>
          <w:tcPr>
            <w:tcW w:w="2742" w:type="dxa"/>
            <w:tcBorders>
              <w:top w:val="single" w:sz="4" w:space="0" w:color="auto"/>
              <w:left w:val="single" w:sz="4" w:space="0" w:color="auto"/>
              <w:bottom w:val="nil"/>
              <w:right w:val="single" w:sz="4" w:space="0" w:color="auto"/>
            </w:tcBorders>
          </w:tcPr>
          <w:p w14:paraId="64A875DB" w14:textId="77777777" w:rsidR="006F6378" w:rsidRPr="00C30686" w:rsidRDefault="006F6378" w:rsidP="0094020B">
            <w:pPr>
              <w:pStyle w:val="TAC"/>
              <w:rPr>
                <w:rFonts w:eastAsiaTheme="minorEastAsia"/>
                <w:lang w:val="en-US"/>
              </w:rPr>
            </w:pPr>
            <w:r w:rsidRPr="00C30686">
              <w:rPr>
                <w:rFonts w:eastAsiaTheme="minorEastAsia"/>
                <w:lang w:val="en-US" w:eastAsia="zh-CN"/>
              </w:rPr>
              <w:t>CA_n3A-n8A-n41A</w:t>
            </w:r>
          </w:p>
        </w:tc>
        <w:tc>
          <w:tcPr>
            <w:tcW w:w="2785" w:type="dxa"/>
            <w:tcBorders>
              <w:top w:val="single" w:sz="4" w:space="0" w:color="auto"/>
              <w:left w:val="single" w:sz="4" w:space="0" w:color="auto"/>
              <w:bottom w:val="nil"/>
              <w:right w:val="single" w:sz="4" w:space="0" w:color="auto"/>
            </w:tcBorders>
          </w:tcPr>
          <w:p w14:paraId="2DBE5071" w14:textId="77777777" w:rsidR="006F6378" w:rsidRPr="002954BC" w:rsidRDefault="006F6378" w:rsidP="0094020B">
            <w:pPr>
              <w:pStyle w:val="TAC"/>
              <w:rPr>
                <w:rFonts w:eastAsiaTheme="minorEastAsia"/>
                <w:szCs w:val="18"/>
                <w:lang w:val="en-US" w:eastAsia="ja-JP"/>
              </w:rPr>
            </w:pPr>
            <w:r w:rsidRPr="00C30686">
              <w:rPr>
                <w:rFonts w:eastAsiaTheme="minorEastAsia" w:hint="eastAsia"/>
                <w:szCs w:val="18"/>
                <w:lang w:eastAsia="zh-CN"/>
              </w:rPr>
              <w:t>CA</w:t>
            </w:r>
            <w:r w:rsidRPr="00C30686">
              <w:rPr>
                <w:rFonts w:eastAsiaTheme="minorEastAsia"/>
                <w:szCs w:val="18"/>
              </w:rPr>
              <w:t>_</w:t>
            </w:r>
            <w:r w:rsidRPr="00C30686">
              <w:rPr>
                <w:rFonts w:eastAsiaTheme="minorEastAsia" w:hint="eastAsia"/>
                <w:szCs w:val="18"/>
                <w:lang w:val="en-US" w:eastAsia="zh-CN"/>
              </w:rPr>
              <w:t>n3</w:t>
            </w:r>
            <w:r w:rsidRPr="002954BC">
              <w:rPr>
                <w:rFonts w:eastAsiaTheme="minorEastAsia"/>
                <w:szCs w:val="18"/>
                <w:lang w:val="en-US" w:eastAsia="ja-JP"/>
              </w:rPr>
              <w:t>A-</w:t>
            </w:r>
            <w:r w:rsidRPr="00C30686">
              <w:rPr>
                <w:rFonts w:eastAsiaTheme="minorEastAsia" w:hint="eastAsia"/>
                <w:szCs w:val="18"/>
                <w:lang w:val="en-US" w:eastAsia="zh-CN"/>
              </w:rPr>
              <w:t>n8</w:t>
            </w:r>
            <w:r w:rsidRPr="002954BC">
              <w:rPr>
                <w:rFonts w:eastAsiaTheme="minorEastAsia"/>
                <w:szCs w:val="18"/>
                <w:lang w:val="en-US" w:eastAsia="ja-JP"/>
              </w:rPr>
              <w:t>A</w:t>
            </w:r>
          </w:p>
          <w:p w14:paraId="7920B885" w14:textId="77777777" w:rsidR="006F6378" w:rsidRPr="002954BC" w:rsidRDefault="006F6378" w:rsidP="0094020B">
            <w:pPr>
              <w:pStyle w:val="TAC"/>
              <w:rPr>
                <w:rFonts w:eastAsiaTheme="minorEastAsia"/>
                <w:szCs w:val="18"/>
                <w:lang w:val="en-US" w:eastAsia="ja-JP"/>
              </w:rPr>
            </w:pPr>
            <w:r w:rsidRPr="00C30686">
              <w:rPr>
                <w:rFonts w:eastAsiaTheme="minorEastAsia" w:hint="eastAsia"/>
                <w:szCs w:val="18"/>
                <w:lang w:eastAsia="zh-CN"/>
              </w:rPr>
              <w:t>CA</w:t>
            </w:r>
            <w:r w:rsidRPr="00C30686">
              <w:rPr>
                <w:rFonts w:eastAsiaTheme="minorEastAsia"/>
                <w:szCs w:val="18"/>
              </w:rPr>
              <w:t>_</w:t>
            </w:r>
            <w:r w:rsidRPr="00C30686">
              <w:rPr>
                <w:rFonts w:eastAsiaTheme="minorEastAsia" w:hint="eastAsia"/>
                <w:szCs w:val="18"/>
                <w:lang w:val="en-US" w:eastAsia="zh-CN"/>
              </w:rPr>
              <w:t>n3</w:t>
            </w:r>
            <w:r w:rsidRPr="002954BC">
              <w:rPr>
                <w:rFonts w:eastAsiaTheme="minorEastAsia"/>
                <w:szCs w:val="18"/>
                <w:lang w:val="en-US" w:eastAsia="ja-JP"/>
              </w:rPr>
              <w:t>A-</w:t>
            </w:r>
            <w:r w:rsidRPr="00C30686">
              <w:rPr>
                <w:rFonts w:eastAsiaTheme="minorEastAsia" w:hint="eastAsia"/>
                <w:szCs w:val="18"/>
                <w:lang w:val="en-US" w:eastAsia="zh-CN"/>
              </w:rPr>
              <w:t>n41</w:t>
            </w:r>
            <w:r w:rsidRPr="002954BC">
              <w:rPr>
                <w:rFonts w:eastAsiaTheme="minorEastAsia"/>
                <w:szCs w:val="18"/>
                <w:lang w:val="en-US" w:eastAsia="ja-JP"/>
              </w:rPr>
              <w:t>A</w:t>
            </w:r>
          </w:p>
          <w:p w14:paraId="7753AC5E" w14:textId="77777777" w:rsidR="006F6378" w:rsidRPr="00C30686" w:rsidRDefault="006F6378" w:rsidP="0094020B">
            <w:pPr>
              <w:pStyle w:val="TAC"/>
              <w:rPr>
                <w:rFonts w:eastAsiaTheme="minorEastAsia"/>
                <w:lang w:val="en-US"/>
              </w:rPr>
            </w:pPr>
            <w:r w:rsidRPr="00C30686">
              <w:rPr>
                <w:rFonts w:eastAsiaTheme="minorEastAsia" w:hint="eastAsia"/>
                <w:szCs w:val="18"/>
                <w:lang w:eastAsia="zh-CN"/>
              </w:rPr>
              <w:t>CA</w:t>
            </w:r>
            <w:r w:rsidRPr="00C30686">
              <w:rPr>
                <w:rFonts w:eastAsiaTheme="minorEastAsia"/>
                <w:szCs w:val="18"/>
              </w:rPr>
              <w:t>_</w:t>
            </w:r>
            <w:r w:rsidRPr="00C30686">
              <w:rPr>
                <w:rFonts w:eastAsiaTheme="minorEastAsia" w:hint="eastAsia"/>
                <w:szCs w:val="18"/>
                <w:lang w:val="en-US" w:eastAsia="zh-CN"/>
              </w:rPr>
              <w:t>n8</w:t>
            </w:r>
            <w:r w:rsidRPr="00C30686">
              <w:rPr>
                <w:rFonts w:eastAsiaTheme="minorEastAsia"/>
                <w:szCs w:val="18"/>
                <w:lang w:val="sv-SE" w:eastAsia="ja-JP"/>
              </w:rPr>
              <w:t>A-</w:t>
            </w:r>
            <w:r w:rsidRPr="00C30686">
              <w:rPr>
                <w:rFonts w:eastAsiaTheme="minorEastAsia" w:hint="eastAsia"/>
                <w:szCs w:val="18"/>
                <w:lang w:val="en-US" w:eastAsia="zh-CN"/>
              </w:rPr>
              <w:t>n41</w:t>
            </w:r>
            <w:r w:rsidRPr="00C30686">
              <w:rPr>
                <w:rFonts w:eastAsiaTheme="minorEastAsia"/>
                <w:szCs w:val="18"/>
                <w:lang w:val="sv-SE" w:eastAsia="ja-JP"/>
              </w:rPr>
              <w:t>A</w:t>
            </w:r>
          </w:p>
        </w:tc>
        <w:tc>
          <w:tcPr>
            <w:tcW w:w="1259" w:type="dxa"/>
            <w:tcBorders>
              <w:top w:val="single" w:sz="4" w:space="0" w:color="auto"/>
              <w:left w:val="single" w:sz="4" w:space="0" w:color="auto"/>
              <w:bottom w:val="single" w:sz="4" w:space="0" w:color="auto"/>
              <w:right w:val="single" w:sz="4" w:space="0" w:color="auto"/>
            </w:tcBorders>
            <w:vAlign w:val="center"/>
          </w:tcPr>
          <w:p w14:paraId="60087B45" w14:textId="77777777" w:rsidR="006F6378" w:rsidRPr="00C30686" w:rsidRDefault="006F6378" w:rsidP="0094020B">
            <w:pPr>
              <w:pStyle w:val="TAC"/>
              <w:rPr>
                <w:rFonts w:eastAsiaTheme="minorEastAsia"/>
                <w:lang w:val="en-US"/>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406E0046"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lang w:val="en-US" w:eastAsia="zh-CN"/>
              </w:rPr>
              <w:t>5, 10, 15, 20, 25, 30</w:t>
            </w:r>
          </w:p>
        </w:tc>
        <w:tc>
          <w:tcPr>
            <w:tcW w:w="2445" w:type="dxa"/>
            <w:tcBorders>
              <w:top w:val="single" w:sz="4" w:space="0" w:color="auto"/>
              <w:left w:val="single" w:sz="4" w:space="0" w:color="auto"/>
              <w:bottom w:val="nil"/>
              <w:right w:val="single" w:sz="4" w:space="0" w:color="auto"/>
            </w:tcBorders>
          </w:tcPr>
          <w:p w14:paraId="570D6115" w14:textId="77777777" w:rsidR="006F6378" w:rsidRPr="00C30686" w:rsidRDefault="006F6378" w:rsidP="0094020B">
            <w:pPr>
              <w:pStyle w:val="TAC"/>
              <w:rPr>
                <w:rFonts w:eastAsiaTheme="minorEastAsia"/>
                <w:lang w:val="en-US"/>
              </w:rPr>
            </w:pPr>
            <w:r w:rsidRPr="00C30686">
              <w:rPr>
                <w:rFonts w:eastAsiaTheme="minorEastAsia"/>
                <w:lang w:val="en-US" w:eastAsia="zh-CN"/>
              </w:rPr>
              <w:t>0</w:t>
            </w:r>
          </w:p>
        </w:tc>
      </w:tr>
      <w:tr w:rsidR="006F6378" w:rsidRPr="00C30686" w14:paraId="37CE2DF0" w14:textId="77777777" w:rsidTr="004F423A">
        <w:trPr>
          <w:trHeight w:val="29"/>
        </w:trPr>
        <w:tc>
          <w:tcPr>
            <w:tcW w:w="2742" w:type="dxa"/>
            <w:tcBorders>
              <w:top w:val="nil"/>
              <w:left w:val="single" w:sz="4" w:space="0" w:color="auto"/>
              <w:bottom w:val="nil"/>
              <w:right w:val="single" w:sz="4" w:space="0" w:color="auto"/>
            </w:tcBorders>
          </w:tcPr>
          <w:p w14:paraId="6C3F32B9"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tcPr>
          <w:p w14:paraId="4F89E282"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7C38671" w14:textId="77777777" w:rsidR="006F6378" w:rsidRPr="00C30686" w:rsidRDefault="006F6378" w:rsidP="0094020B">
            <w:pPr>
              <w:pStyle w:val="TAC"/>
              <w:rPr>
                <w:rFonts w:eastAsiaTheme="minorEastAsia"/>
                <w:lang w:val="en-US"/>
              </w:rPr>
            </w:pPr>
            <w:r w:rsidRPr="00C30686">
              <w:rPr>
                <w:rFonts w:eastAsiaTheme="minorEastAsia"/>
                <w:lang w:val="en-US" w:eastAsia="zh-CN"/>
              </w:rPr>
              <w:t>n8</w:t>
            </w:r>
          </w:p>
        </w:tc>
        <w:tc>
          <w:tcPr>
            <w:tcW w:w="4356" w:type="dxa"/>
            <w:tcBorders>
              <w:top w:val="single" w:sz="4" w:space="0" w:color="auto"/>
              <w:left w:val="single" w:sz="4" w:space="0" w:color="auto"/>
              <w:bottom w:val="single" w:sz="4" w:space="0" w:color="auto"/>
              <w:right w:val="single" w:sz="4" w:space="0" w:color="auto"/>
            </w:tcBorders>
            <w:vAlign w:val="center"/>
          </w:tcPr>
          <w:p w14:paraId="23098880"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lang w:val="en-US" w:eastAsia="zh-CN"/>
              </w:rPr>
              <w:t>5, 10, 15, 20</w:t>
            </w:r>
          </w:p>
        </w:tc>
        <w:tc>
          <w:tcPr>
            <w:tcW w:w="2445" w:type="dxa"/>
            <w:tcBorders>
              <w:top w:val="nil"/>
              <w:left w:val="single" w:sz="4" w:space="0" w:color="auto"/>
              <w:bottom w:val="nil"/>
              <w:right w:val="single" w:sz="4" w:space="0" w:color="auto"/>
            </w:tcBorders>
          </w:tcPr>
          <w:p w14:paraId="3FC65C42" w14:textId="77777777" w:rsidR="006F6378" w:rsidRPr="00C30686" w:rsidRDefault="006F6378" w:rsidP="0094020B">
            <w:pPr>
              <w:pStyle w:val="TAC"/>
              <w:rPr>
                <w:rFonts w:eastAsiaTheme="minorEastAsia"/>
                <w:lang w:val="en-US"/>
              </w:rPr>
            </w:pPr>
          </w:p>
        </w:tc>
      </w:tr>
      <w:tr w:rsidR="006F6378" w:rsidRPr="00C30686" w14:paraId="57FEF5E4" w14:textId="77777777" w:rsidTr="004F423A">
        <w:trPr>
          <w:trHeight w:val="29"/>
        </w:trPr>
        <w:tc>
          <w:tcPr>
            <w:tcW w:w="2742" w:type="dxa"/>
            <w:tcBorders>
              <w:top w:val="nil"/>
              <w:left w:val="single" w:sz="4" w:space="0" w:color="auto"/>
              <w:bottom w:val="single" w:sz="4" w:space="0" w:color="auto"/>
              <w:right w:val="single" w:sz="4" w:space="0" w:color="auto"/>
            </w:tcBorders>
          </w:tcPr>
          <w:p w14:paraId="7BC5217B"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tcPr>
          <w:p w14:paraId="54A26EF5"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6878FD5" w14:textId="77777777" w:rsidR="006F6378" w:rsidRPr="00C30686" w:rsidRDefault="006F6378" w:rsidP="0094020B">
            <w:pPr>
              <w:pStyle w:val="TAC"/>
              <w:rPr>
                <w:rFonts w:eastAsiaTheme="minorEastAsia"/>
                <w:lang w:val="en-US"/>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tcPr>
          <w:p w14:paraId="49A5CE9F"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lang w:val="en-US" w:eastAsia="zh-CN"/>
              </w:rPr>
              <w:t>10, 15, 20, 30, 40, 50, 60, 80, 90, 100</w:t>
            </w:r>
          </w:p>
        </w:tc>
        <w:tc>
          <w:tcPr>
            <w:tcW w:w="2445" w:type="dxa"/>
            <w:tcBorders>
              <w:top w:val="nil"/>
              <w:left w:val="single" w:sz="4" w:space="0" w:color="auto"/>
              <w:bottom w:val="single" w:sz="4" w:space="0" w:color="auto"/>
              <w:right w:val="single" w:sz="4" w:space="0" w:color="auto"/>
            </w:tcBorders>
          </w:tcPr>
          <w:p w14:paraId="78F4877E" w14:textId="77777777" w:rsidR="006F6378" w:rsidRPr="00C30686" w:rsidRDefault="006F6378" w:rsidP="0094020B">
            <w:pPr>
              <w:pStyle w:val="TAC"/>
              <w:rPr>
                <w:rFonts w:eastAsiaTheme="minorEastAsia"/>
                <w:lang w:val="en-US"/>
              </w:rPr>
            </w:pPr>
          </w:p>
        </w:tc>
      </w:tr>
      <w:tr w:rsidR="006F6378" w:rsidRPr="00C30686" w14:paraId="082FC54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B2C1540" w14:textId="77777777" w:rsidR="006F6378" w:rsidRPr="00C30686" w:rsidRDefault="006F6378" w:rsidP="0094020B">
            <w:pPr>
              <w:pStyle w:val="TAC"/>
              <w:rPr>
                <w:rFonts w:eastAsiaTheme="minorEastAsia"/>
                <w:lang w:val="en-US"/>
              </w:rPr>
            </w:pPr>
            <w:r w:rsidRPr="00C30686">
              <w:rPr>
                <w:rFonts w:eastAsiaTheme="minorEastAsia"/>
                <w:lang w:val="en-US"/>
              </w:rPr>
              <w:t>CA_n3A-n8A-n77A</w:t>
            </w:r>
          </w:p>
        </w:tc>
        <w:tc>
          <w:tcPr>
            <w:tcW w:w="2785" w:type="dxa"/>
            <w:tcBorders>
              <w:top w:val="single" w:sz="4" w:space="0" w:color="auto"/>
              <w:left w:val="single" w:sz="4" w:space="0" w:color="auto"/>
              <w:bottom w:val="nil"/>
              <w:right w:val="single" w:sz="4" w:space="0" w:color="auto"/>
            </w:tcBorders>
            <w:vAlign w:val="center"/>
          </w:tcPr>
          <w:p w14:paraId="153827E5" w14:textId="77777777" w:rsidR="006F6378" w:rsidRPr="00C30686" w:rsidRDefault="006F6378" w:rsidP="0094020B">
            <w:pPr>
              <w:pStyle w:val="TAC"/>
              <w:rPr>
                <w:rFonts w:eastAsiaTheme="minorEastAsia"/>
                <w:lang w:val="en-US"/>
              </w:rPr>
            </w:pPr>
            <w:r w:rsidRPr="00C30686">
              <w:rPr>
                <w:rFonts w:eastAsiaTheme="minorEastAsia"/>
                <w:lang w:val="en-US"/>
              </w:rPr>
              <w:t>-</w:t>
            </w:r>
          </w:p>
        </w:tc>
        <w:tc>
          <w:tcPr>
            <w:tcW w:w="1259" w:type="dxa"/>
            <w:tcBorders>
              <w:top w:val="single" w:sz="4" w:space="0" w:color="auto"/>
              <w:left w:val="single" w:sz="4" w:space="0" w:color="auto"/>
              <w:bottom w:val="single" w:sz="4" w:space="0" w:color="auto"/>
              <w:right w:val="single" w:sz="4" w:space="0" w:color="auto"/>
            </w:tcBorders>
            <w:vAlign w:val="center"/>
          </w:tcPr>
          <w:p w14:paraId="265F488C" w14:textId="77777777" w:rsidR="006F6378" w:rsidRPr="00C30686" w:rsidRDefault="006F6378" w:rsidP="0094020B">
            <w:pPr>
              <w:pStyle w:val="TAC"/>
              <w:rPr>
                <w:rFonts w:eastAsiaTheme="minorEastAsia"/>
                <w:lang w:val="en-US"/>
              </w:rPr>
            </w:pPr>
            <w:r w:rsidRPr="00C30686">
              <w:rPr>
                <w:rFonts w:eastAsiaTheme="minorEastAsia"/>
                <w:lang w:val="en-US"/>
              </w:rPr>
              <w:t>n3</w:t>
            </w:r>
          </w:p>
        </w:tc>
        <w:tc>
          <w:tcPr>
            <w:tcW w:w="4356" w:type="dxa"/>
            <w:tcBorders>
              <w:top w:val="single" w:sz="4" w:space="0" w:color="auto"/>
              <w:left w:val="single" w:sz="4" w:space="0" w:color="auto"/>
              <w:bottom w:val="single" w:sz="4" w:space="0" w:color="auto"/>
              <w:right w:val="single" w:sz="4" w:space="0" w:color="auto"/>
            </w:tcBorders>
            <w:vAlign w:val="center"/>
          </w:tcPr>
          <w:p w14:paraId="306ED9DC"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w:t>
            </w:r>
          </w:p>
        </w:tc>
        <w:tc>
          <w:tcPr>
            <w:tcW w:w="2445" w:type="dxa"/>
            <w:tcBorders>
              <w:top w:val="single" w:sz="4" w:space="0" w:color="auto"/>
              <w:left w:val="single" w:sz="4" w:space="0" w:color="auto"/>
              <w:bottom w:val="nil"/>
              <w:right w:val="single" w:sz="4" w:space="0" w:color="auto"/>
            </w:tcBorders>
            <w:vAlign w:val="center"/>
          </w:tcPr>
          <w:p w14:paraId="27A88CD6" w14:textId="77777777" w:rsidR="006F6378" w:rsidRPr="00C30686" w:rsidRDefault="006F6378" w:rsidP="0094020B">
            <w:pPr>
              <w:pStyle w:val="TAC"/>
              <w:rPr>
                <w:rFonts w:eastAsiaTheme="minorEastAsia"/>
                <w:lang w:val="en-US"/>
              </w:rPr>
            </w:pPr>
            <w:r w:rsidRPr="00C30686">
              <w:rPr>
                <w:rFonts w:eastAsiaTheme="minorEastAsia"/>
                <w:lang w:val="en-US"/>
              </w:rPr>
              <w:t>0</w:t>
            </w:r>
          </w:p>
        </w:tc>
      </w:tr>
      <w:tr w:rsidR="006F6378" w:rsidRPr="00C30686" w14:paraId="51B43840" w14:textId="77777777" w:rsidTr="004F423A">
        <w:trPr>
          <w:trHeight w:val="29"/>
        </w:trPr>
        <w:tc>
          <w:tcPr>
            <w:tcW w:w="2742" w:type="dxa"/>
            <w:tcBorders>
              <w:top w:val="nil"/>
              <w:left w:val="single" w:sz="4" w:space="0" w:color="auto"/>
              <w:bottom w:val="nil"/>
              <w:right w:val="single" w:sz="4" w:space="0" w:color="auto"/>
            </w:tcBorders>
            <w:vAlign w:val="center"/>
          </w:tcPr>
          <w:p w14:paraId="2BAF54D0"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00556F41"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899D339" w14:textId="77777777" w:rsidR="006F6378" w:rsidRPr="00C30686" w:rsidRDefault="006F6378" w:rsidP="0094020B">
            <w:pPr>
              <w:pStyle w:val="TAC"/>
              <w:rPr>
                <w:rFonts w:eastAsiaTheme="minorEastAsia"/>
                <w:lang w:val="en-US"/>
              </w:rPr>
            </w:pPr>
            <w:r w:rsidRPr="00C30686">
              <w:rPr>
                <w:rFonts w:eastAsiaTheme="minorEastAsia"/>
                <w:lang w:val="en-US"/>
              </w:rPr>
              <w:t>n8</w:t>
            </w:r>
          </w:p>
        </w:tc>
        <w:tc>
          <w:tcPr>
            <w:tcW w:w="4356" w:type="dxa"/>
            <w:tcBorders>
              <w:top w:val="single" w:sz="4" w:space="0" w:color="auto"/>
              <w:left w:val="single" w:sz="4" w:space="0" w:color="auto"/>
              <w:bottom w:val="single" w:sz="4" w:space="0" w:color="auto"/>
              <w:right w:val="single" w:sz="4" w:space="0" w:color="auto"/>
            </w:tcBorders>
            <w:vAlign w:val="center"/>
          </w:tcPr>
          <w:p w14:paraId="70491DE7"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400D1A3C" w14:textId="77777777" w:rsidR="006F6378" w:rsidRPr="00C30686" w:rsidRDefault="006F6378" w:rsidP="0094020B">
            <w:pPr>
              <w:pStyle w:val="TAC"/>
              <w:rPr>
                <w:rFonts w:eastAsiaTheme="minorEastAsia"/>
                <w:lang w:val="en-US"/>
              </w:rPr>
            </w:pPr>
          </w:p>
        </w:tc>
      </w:tr>
      <w:tr w:rsidR="006F6378" w:rsidRPr="00C30686" w14:paraId="3D23855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9DEE1E5"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468CBE38"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06A54BF" w14:textId="77777777" w:rsidR="006F6378" w:rsidRPr="00C30686" w:rsidRDefault="006F6378" w:rsidP="0094020B">
            <w:pPr>
              <w:pStyle w:val="TAC"/>
              <w:rPr>
                <w:rFonts w:eastAsiaTheme="minorEastAsia"/>
                <w:lang w:val="en-US"/>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2A41D42B"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10, 15, 20, 40, 50, 60, 80, 90, 100</w:t>
            </w:r>
          </w:p>
        </w:tc>
        <w:tc>
          <w:tcPr>
            <w:tcW w:w="2445" w:type="dxa"/>
            <w:tcBorders>
              <w:top w:val="nil"/>
              <w:left w:val="single" w:sz="4" w:space="0" w:color="auto"/>
              <w:bottom w:val="single" w:sz="4" w:space="0" w:color="auto"/>
              <w:right w:val="single" w:sz="4" w:space="0" w:color="auto"/>
            </w:tcBorders>
            <w:vAlign w:val="center"/>
          </w:tcPr>
          <w:p w14:paraId="3A75329D" w14:textId="77777777" w:rsidR="006F6378" w:rsidRPr="00C30686" w:rsidRDefault="006F6378" w:rsidP="0094020B">
            <w:pPr>
              <w:pStyle w:val="TAC"/>
              <w:rPr>
                <w:rFonts w:eastAsiaTheme="minorEastAsia"/>
                <w:lang w:val="en-US"/>
              </w:rPr>
            </w:pPr>
          </w:p>
        </w:tc>
      </w:tr>
      <w:tr w:rsidR="006F6378" w:rsidRPr="00C30686" w14:paraId="17820CB2"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6BECE9F" w14:textId="77777777" w:rsidR="006F6378" w:rsidRPr="00C30686" w:rsidRDefault="006F6378" w:rsidP="0094020B">
            <w:pPr>
              <w:pStyle w:val="TAC"/>
              <w:rPr>
                <w:rFonts w:eastAsiaTheme="minorEastAsia"/>
                <w:lang w:val="en-US"/>
              </w:rPr>
            </w:pPr>
            <w:r w:rsidRPr="00C30686">
              <w:rPr>
                <w:rFonts w:eastAsiaTheme="minorEastAsia"/>
                <w:lang w:val="en-US"/>
              </w:rPr>
              <w:t>CA_n3A-n8A-n77(2A)</w:t>
            </w:r>
          </w:p>
        </w:tc>
        <w:tc>
          <w:tcPr>
            <w:tcW w:w="2785" w:type="dxa"/>
            <w:tcBorders>
              <w:top w:val="single" w:sz="4" w:space="0" w:color="auto"/>
              <w:left w:val="single" w:sz="4" w:space="0" w:color="auto"/>
              <w:bottom w:val="nil"/>
              <w:right w:val="single" w:sz="4" w:space="0" w:color="auto"/>
            </w:tcBorders>
            <w:vAlign w:val="center"/>
          </w:tcPr>
          <w:p w14:paraId="31095AD7" w14:textId="77777777" w:rsidR="006F6378" w:rsidRPr="00C30686" w:rsidRDefault="006F6378" w:rsidP="0094020B">
            <w:pPr>
              <w:pStyle w:val="TAC"/>
              <w:rPr>
                <w:rFonts w:eastAsiaTheme="minorEastAsia"/>
                <w:lang w:val="en-US"/>
              </w:rPr>
            </w:pPr>
            <w:r w:rsidRPr="00C30686">
              <w:rPr>
                <w:rFonts w:eastAsiaTheme="minorEastAsia"/>
                <w:lang w:val="en-US"/>
              </w:rPr>
              <w:t>-</w:t>
            </w:r>
          </w:p>
        </w:tc>
        <w:tc>
          <w:tcPr>
            <w:tcW w:w="1259" w:type="dxa"/>
            <w:tcBorders>
              <w:top w:val="single" w:sz="4" w:space="0" w:color="auto"/>
              <w:left w:val="single" w:sz="4" w:space="0" w:color="auto"/>
              <w:bottom w:val="single" w:sz="4" w:space="0" w:color="auto"/>
              <w:right w:val="single" w:sz="4" w:space="0" w:color="auto"/>
            </w:tcBorders>
            <w:vAlign w:val="center"/>
          </w:tcPr>
          <w:p w14:paraId="4EEEC2F8" w14:textId="77777777" w:rsidR="006F6378" w:rsidRPr="00C30686" w:rsidRDefault="006F6378" w:rsidP="0094020B">
            <w:pPr>
              <w:pStyle w:val="TAC"/>
              <w:rPr>
                <w:rFonts w:eastAsiaTheme="minorEastAsia"/>
                <w:lang w:val="en-US"/>
              </w:rPr>
            </w:pPr>
            <w:r w:rsidRPr="00C30686">
              <w:rPr>
                <w:rFonts w:eastAsiaTheme="minorEastAsia"/>
                <w:lang w:val="en-US"/>
              </w:rPr>
              <w:t>n3</w:t>
            </w:r>
          </w:p>
        </w:tc>
        <w:tc>
          <w:tcPr>
            <w:tcW w:w="4356" w:type="dxa"/>
            <w:tcBorders>
              <w:top w:val="single" w:sz="4" w:space="0" w:color="auto"/>
              <w:left w:val="single" w:sz="4" w:space="0" w:color="auto"/>
              <w:bottom w:val="single" w:sz="4" w:space="0" w:color="auto"/>
              <w:right w:val="single" w:sz="4" w:space="0" w:color="auto"/>
            </w:tcBorders>
            <w:vAlign w:val="center"/>
          </w:tcPr>
          <w:p w14:paraId="38BA8E45"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w:t>
            </w:r>
          </w:p>
        </w:tc>
        <w:tc>
          <w:tcPr>
            <w:tcW w:w="2445" w:type="dxa"/>
            <w:tcBorders>
              <w:top w:val="single" w:sz="4" w:space="0" w:color="auto"/>
              <w:left w:val="single" w:sz="4" w:space="0" w:color="auto"/>
              <w:bottom w:val="nil"/>
              <w:right w:val="single" w:sz="4" w:space="0" w:color="auto"/>
            </w:tcBorders>
            <w:vAlign w:val="center"/>
          </w:tcPr>
          <w:p w14:paraId="67F0AF4D" w14:textId="77777777" w:rsidR="006F6378" w:rsidRPr="00C30686" w:rsidRDefault="006F6378" w:rsidP="0094020B">
            <w:pPr>
              <w:pStyle w:val="TAC"/>
              <w:rPr>
                <w:rFonts w:eastAsiaTheme="minorEastAsia"/>
                <w:lang w:val="en-US"/>
              </w:rPr>
            </w:pPr>
            <w:r w:rsidRPr="00C30686">
              <w:rPr>
                <w:rFonts w:eastAsiaTheme="minorEastAsia"/>
                <w:lang w:val="en-US"/>
              </w:rPr>
              <w:t>0</w:t>
            </w:r>
          </w:p>
        </w:tc>
      </w:tr>
      <w:tr w:rsidR="006F6378" w:rsidRPr="00C30686" w14:paraId="71149FEF" w14:textId="77777777" w:rsidTr="004F423A">
        <w:trPr>
          <w:trHeight w:val="29"/>
        </w:trPr>
        <w:tc>
          <w:tcPr>
            <w:tcW w:w="2742" w:type="dxa"/>
            <w:tcBorders>
              <w:top w:val="nil"/>
              <w:left w:val="single" w:sz="4" w:space="0" w:color="auto"/>
              <w:bottom w:val="nil"/>
              <w:right w:val="single" w:sz="4" w:space="0" w:color="auto"/>
            </w:tcBorders>
            <w:vAlign w:val="center"/>
          </w:tcPr>
          <w:p w14:paraId="732DB578"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3B97AE43"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50508F2" w14:textId="77777777" w:rsidR="006F6378" w:rsidRPr="00C30686" w:rsidRDefault="006F6378" w:rsidP="0094020B">
            <w:pPr>
              <w:pStyle w:val="TAC"/>
              <w:rPr>
                <w:rFonts w:eastAsiaTheme="minorEastAsia"/>
                <w:lang w:val="en-US"/>
              </w:rPr>
            </w:pPr>
            <w:r w:rsidRPr="00C30686">
              <w:rPr>
                <w:rFonts w:eastAsiaTheme="minorEastAsia"/>
                <w:lang w:val="en-US"/>
              </w:rPr>
              <w:t>n8</w:t>
            </w:r>
          </w:p>
        </w:tc>
        <w:tc>
          <w:tcPr>
            <w:tcW w:w="4356" w:type="dxa"/>
            <w:tcBorders>
              <w:top w:val="single" w:sz="4" w:space="0" w:color="auto"/>
              <w:left w:val="single" w:sz="4" w:space="0" w:color="auto"/>
              <w:bottom w:val="single" w:sz="4" w:space="0" w:color="auto"/>
              <w:right w:val="single" w:sz="4" w:space="0" w:color="auto"/>
            </w:tcBorders>
            <w:vAlign w:val="center"/>
          </w:tcPr>
          <w:p w14:paraId="6D350620"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2638EE24" w14:textId="77777777" w:rsidR="006F6378" w:rsidRPr="00C30686" w:rsidRDefault="006F6378" w:rsidP="0094020B">
            <w:pPr>
              <w:pStyle w:val="TAC"/>
              <w:rPr>
                <w:rFonts w:eastAsiaTheme="minorEastAsia"/>
                <w:lang w:val="en-US"/>
              </w:rPr>
            </w:pPr>
          </w:p>
        </w:tc>
      </w:tr>
      <w:tr w:rsidR="006F6378" w:rsidRPr="00C30686" w14:paraId="3A7E26A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F489141"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5DF94726"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F2B6328" w14:textId="77777777" w:rsidR="006F6378" w:rsidRPr="00C30686" w:rsidRDefault="006F6378" w:rsidP="0094020B">
            <w:pPr>
              <w:pStyle w:val="TAC"/>
              <w:rPr>
                <w:rFonts w:eastAsiaTheme="minorEastAsia"/>
                <w:lang w:val="en-US"/>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7E87D40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3BDD792A" w14:textId="77777777" w:rsidR="006F6378" w:rsidRPr="00C30686" w:rsidRDefault="006F6378" w:rsidP="0094020B">
            <w:pPr>
              <w:pStyle w:val="TAC"/>
              <w:rPr>
                <w:rFonts w:eastAsiaTheme="minorEastAsia"/>
                <w:lang w:val="en-US"/>
              </w:rPr>
            </w:pPr>
          </w:p>
        </w:tc>
      </w:tr>
      <w:tr w:rsidR="006F6378" w:rsidRPr="00C30686" w14:paraId="3406142F"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49EED08" w14:textId="77777777" w:rsidR="006F6378" w:rsidRPr="00C30686" w:rsidRDefault="006F6378" w:rsidP="0094020B">
            <w:pPr>
              <w:pStyle w:val="TAC"/>
              <w:rPr>
                <w:rFonts w:eastAsiaTheme="minorEastAsia"/>
                <w:lang w:val="en-US"/>
              </w:rPr>
            </w:pPr>
            <w:r w:rsidRPr="00C30686">
              <w:rPr>
                <w:rFonts w:eastAsiaTheme="minorEastAsia"/>
                <w:szCs w:val="18"/>
                <w:lang w:val="en-US"/>
              </w:rPr>
              <w:t>CA_n3A-n8A-n78A</w:t>
            </w:r>
          </w:p>
        </w:tc>
        <w:tc>
          <w:tcPr>
            <w:tcW w:w="2785" w:type="dxa"/>
            <w:tcBorders>
              <w:top w:val="single" w:sz="4" w:space="0" w:color="auto"/>
              <w:left w:val="single" w:sz="4" w:space="0" w:color="auto"/>
              <w:bottom w:val="nil"/>
              <w:right w:val="single" w:sz="4" w:space="0" w:color="auto"/>
            </w:tcBorders>
            <w:vAlign w:val="center"/>
          </w:tcPr>
          <w:p w14:paraId="2FF7FD2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CA_n3A-n8A</w:t>
            </w:r>
          </w:p>
          <w:p w14:paraId="57B6E827" w14:textId="77777777" w:rsidR="006F6378" w:rsidRPr="00C30686" w:rsidRDefault="006F6378" w:rsidP="0094020B">
            <w:pPr>
              <w:pStyle w:val="TAC"/>
              <w:rPr>
                <w:kern w:val="2"/>
                <w:szCs w:val="22"/>
                <w:lang w:val="en-US" w:eastAsia="zh-CN"/>
              </w:rPr>
            </w:pPr>
            <w:r w:rsidRPr="00C30686">
              <w:rPr>
                <w:kern w:val="2"/>
                <w:szCs w:val="22"/>
                <w:lang w:val="en-US" w:eastAsia="zh-CN"/>
              </w:rPr>
              <w:t>CA_n3A-n78A</w:t>
            </w:r>
          </w:p>
          <w:p w14:paraId="1EF5021A" w14:textId="77777777" w:rsidR="006F6378" w:rsidRPr="00C30686" w:rsidRDefault="006F6378" w:rsidP="0094020B">
            <w:pPr>
              <w:pStyle w:val="TAC"/>
              <w:rPr>
                <w:rFonts w:eastAsiaTheme="minorEastAsia"/>
                <w:lang w:val="en-US"/>
              </w:rPr>
            </w:pPr>
            <w:r w:rsidRPr="00C30686">
              <w:rPr>
                <w:rFonts w:eastAsiaTheme="minorEastAsia"/>
                <w:lang w:val="en-US" w:eastAsia="zh-CN"/>
              </w:rPr>
              <w:t>CA_n8A-n78A</w:t>
            </w:r>
          </w:p>
        </w:tc>
        <w:tc>
          <w:tcPr>
            <w:tcW w:w="1259" w:type="dxa"/>
            <w:tcBorders>
              <w:top w:val="single" w:sz="4" w:space="0" w:color="auto"/>
              <w:left w:val="single" w:sz="4" w:space="0" w:color="auto"/>
              <w:bottom w:val="single" w:sz="4" w:space="0" w:color="auto"/>
              <w:right w:val="single" w:sz="4" w:space="0" w:color="auto"/>
            </w:tcBorders>
            <w:vAlign w:val="center"/>
          </w:tcPr>
          <w:p w14:paraId="385E626F" w14:textId="77777777" w:rsidR="006F6378" w:rsidRPr="00C30686" w:rsidRDefault="006F6378" w:rsidP="0094020B">
            <w:pPr>
              <w:pStyle w:val="TAC"/>
              <w:rPr>
                <w:rFonts w:eastAsiaTheme="minorEastAsia"/>
                <w:lang w:val="en-US"/>
              </w:rPr>
            </w:pPr>
            <w:r w:rsidRPr="00C30686">
              <w:rPr>
                <w:rFonts w:eastAsiaTheme="minorEastAsia"/>
                <w:szCs w:val="18"/>
                <w:lang w:val="en-US"/>
              </w:rPr>
              <w:t>n3</w:t>
            </w:r>
          </w:p>
        </w:tc>
        <w:tc>
          <w:tcPr>
            <w:tcW w:w="4356" w:type="dxa"/>
            <w:tcBorders>
              <w:top w:val="single" w:sz="4" w:space="0" w:color="auto"/>
              <w:left w:val="single" w:sz="4" w:space="0" w:color="auto"/>
              <w:bottom w:val="single" w:sz="4" w:space="0" w:color="auto"/>
              <w:right w:val="single" w:sz="4" w:space="0" w:color="auto"/>
            </w:tcBorders>
            <w:vAlign w:val="center"/>
          </w:tcPr>
          <w:p w14:paraId="17F2FEA3" w14:textId="77777777" w:rsidR="006F6378" w:rsidRPr="00C30686" w:rsidRDefault="006F6378" w:rsidP="0094020B">
            <w:pPr>
              <w:pStyle w:val="TAC"/>
              <w:rPr>
                <w:rFonts w:ascii="Calibri" w:eastAsiaTheme="minorEastAsia" w:hAnsi="Calibri"/>
                <w:sz w:val="21"/>
                <w:szCs w:val="18"/>
                <w:lang w:val="en-US" w:eastAsia="zh-CN"/>
              </w:rPr>
            </w:pPr>
            <w:r w:rsidRPr="00C30686">
              <w:rPr>
                <w:rFonts w:eastAsiaTheme="minorEastAsia" w:cs="Arial"/>
                <w:color w:val="000000"/>
                <w:szCs w:val="18"/>
                <w:lang w:val="en-US" w:eastAsia="zh-CN" w:bidi="ar"/>
              </w:rPr>
              <w:t>5, 10, 15, 20, 25, 30</w:t>
            </w:r>
          </w:p>
        </w:tc>
        <w:tc>
          <w:tcPr>
            <w:tcW w:w="2445" w:type="dxa"/>
            <w:tcBorders>
              <w:top w:val="single" w:sz="4" w:space="0" w:color="auto"/>
              <w:left w:val="single" w:sz="4" w:space="0" w:color="auto"/>
              <w:bottom w:val="nil"/>
              <w:right w:val="single" w:sz="4" w:space="0" w:color="auto"/>
            </w:tcBorders>
            <w:vAlign w:val="center"/>
          </w:tcPr>
          <w:p w14:paraId="601F838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014A2832" w14:textId="77777777" w:rsidTr="004F423A">
        <w:trPr>
          <w:trHeight w:val="29"/>
        </w:trPr>
        <w:tc>
          <w:tcPr>
            <w:tcW w:w="2742" w:type="dxa"/>
            <w:tcBorders>
              <w:top w:val="nil"/>
              <w:left w:val="single" w:sz="4" w:space="0" w:color="auto"/>
              <w:bottom w:val="nil"/>
              <w:right w:val="single" w:sz="4" w:space="0" w:color="auto"/>
            </w:tcBorders>
            <w:vAlign w:val="center"/>
          </w:tcPr>
          <w:p w14:paraId="68411AC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4AC232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ACC4143"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n8</w:t>
            </w:r>
          </w:p>
        </w:tc>
        <w:tc>
          <w:tcPr>
            <w:tcW w:w="4356" w:type="dxa"/>
            <w:tcBorders>
              <w:top w:val="single" w:sz="4" w:space="0" w:color="auto"/>
              <w:left w:val="single" w:sz="4" w:space="0" w:color="auto"/>
              <w:bottom w:val="single" w:sz="4" w:space="0" w:color="auto"/>
              <w:right w:val="single" w:sz="4" w:space="0" w:color="auto"/>
            </w:tcBorders>
            <w:vAlign w:val="center"/>
          </w:tcPr>
          <w:p w14:paraId="08F0A1DA" w14:textId="77777777" w:rsidR="006F6378" w:rsidRPr="00C30686" w:rsidRDefault="006F6378" w:rsidP="0094020B">
            <w:pPr>
              <w:pStyle w:val="TAC"/>
              <w:rPr>
                <w:rFonts w:eastAsiaTheme="minorEastAsia"/>
                <w:szCs w:val="18"/>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127DDB13" w14:textId="77777777" w:rsidR="006F6378" w:rsidRPr="00C30686" w:rsidRDefault="006F6378" w:rsidP="0094020B">
            <w:pPr>
              <w:pStyle w:val="TAC"/>
              <w:rPr>
                <w:rFonts w:eastAsiaTheme="minorEastAsia"/>
                <w:lang w:val="en-US" w:eastAsia="zh-CN"/>
              </w:rPr>
            </w:pPr>
          </w:p>
        </w:tc>
      </w:tr>
      <w:tr w:rsidR="006F6378" w:rsidRPr="00C30686" w14:paraId="78D1F640"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4F4B3C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0AA2645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2F02AAC"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22A1C823" w14:textId="77777777" w:rsidR="006F6378" w:rsidRPr="00C30686" w:rsidRDefault="006F6378" w:rsidP="0094020B">
            <w:pPr>
              <w:pStyle w:val="TAC"/>
              <w:rPr>
                <w:rFonts w:eastAsiaTheme="minorEastAsia"/>
                <w:szCs w:val="18"/>
                <w:lang w:val="en-US" w:eastAsia="zh-CN"/>
              </w:rPr>
            </w:pPr>
            <w:r w:rsidRPr="00C30686">
              <w:rPr>
                <w:rFonts w:eastAsiaTheme="minorEastAsia" w:cs="Arial"/>
                <w:color w:val="000000"/>
                <w:szCs w:val="18"/>
                <w:lang w:val="en-US" w:eastAsia="zh-CN" w:bidi="ar"/>
              </w:rPr>
              <w:t>10, 15, 20, 40, 50, 60, 80, 90, 100</w:t>
            </w:r>
          </w:p>
        </w:tc>
        <w:tc>
          <w:tcPr>
            <w:tcW w:w="2445" w:type="dxa"/>
            <w:tcBorders>
              <w:top w:val="nil"/>
              <w:left w:val="single" w:sz="4" w:space="0" w:color="auto"/>
              <w:bottom w:val="single" w:sz="4" w:space="0" w:color="auto"/>
              <w:right w:val="single" w:sz="4" w:space="0" w:color="auto"/>
            </w:tcBorders>
            <w:vAlign w:val="center"/>
          </w:tcPr>
          <w:p w14:paraId="3387B906" w14:textId="77777777" w:rsidR="006F6378" w:rsidRPr="00C30686" w:rsidRDefault="006F6378" w:rsidP="0094020B">
            <w:pPr>
              <w:pStyle w:val="TAC"/>
              <w:rPr>
                <w:rFonts w:eastAsiaTheme="minorEastAsia"/>
                <w:lang w:val="en-US" w:eastAsia="zh-CN"/>
              </w:rPr>
            </w:pPr>
          </w:p>
        </w:tc>
      </w:tr>
      <w:tr w:rsidR="006F6378" w:rsidRPr="00C30686" w14:paraId="252B0477" w14:textId="77777777" w:rsidTr="004F423A">
        <w:trPr>
          <w:trHeight w:val="29"/>
        </w:trPr>
        <w:tc>
          <w:tcPr>
            <w:tcW w:w="2742" w:type="dxa"/>
            <w:tcBorders>
              <w:top w:val="nil"/>
              <w:left w:val="single" w:sz="4" w:space="0" w:color="auto"/>
              <w:bottom w:val="nil"/>
              <w:right w:val="single" w:sz="4" w:space="0" w:color="auto"/>
            </w:tcBorders>
          </w:tcPr>
          <w:p w14:paraId="29E1005B" w14:textId="77777777" w:rsidR="006F6378" w:rsidRPr="00C30686" w:rsidRDefault="006F6378" w:rsidP="0094020B">
            <w:pPr>
              <w:pStyle w:val="TAC"/>
              <w:rPr>
                <w:rFonts w:eastAsiaTheme="minorEastAsia"/>
                <w:lang w:val="en-US"/>
              </w:rPr>
            </w:pPr>
            <w:r w:rsidRPr="00C30686">
              <w:rPr>
                <w:rFonts w:eastAsiaTheme="minorEastAsia"/>
                <w:szCs w:val="18"/>
              </w:rPr>
              <w:t>CA_n3</w:t>
            </w:r>
            <w:r w:rsidRPr="00C30686">
              <w:rPr>
                <w:rFonts w:eastAsiaTheme="minorEastAsia"/>
                <w:szCs w:val="18"/>
                <w:lang w:val="sv-SE"/>
              </w:rPr>
              <w:t>A-</w:t>
            </w:r>
            <w:r w:rsidRPr="00C30686">
              <w:rPr>
                <w:rFonts w:eastAsiaTheme="minorEastAsia"/>
                <w:szCs w:val="18"/>
              </w:rPr>
              <w:t>n18</w:t>
            </w:r>
            <w:r w:rsidRPr="00C30686">
              <w:rPr>
                <w:rFonts w:eastAsiaTheme="minorEastAsia"/>
                <w:szCs w:val="18"/>
                <w:lang w:val="sv-SE"/>
              </w:rPr>
              <w:t>A-n28A</w:t>
            </w:r>
          </w:p>
        </w:tc>
        <w:tc>
          <w:tcPr>
            <w:tcW w:w="2785" w:type="dxa"/>
            <w:tcBorders>
              <w:top w:val="nil"/>
              <w:left w:val="single" w:sz="4" w:space="0" w:color="auto"/>
              <w:bottom w:val="nil"/>
              <w:right w:val="single" w:sz="4" w:space="0" w:color="auto"/>
            </w:tcBorders>
          </w:tcPr>
          <w:p w14:paraId="37D7721C" w14:textId="77777777" w:rsidR="006F6378" w:rsidRPr="00C30686" w:rsidRDefault="006F6378" w:rsidP="0094020B">
            <w:pPr>
              <w:pStyle w:val="TAC"/>
              <w:rPr>
                <w:rFonts w:eastAsiaTheme="minorEastAsia"/>
                <w:lang w:val="en-US"/>
              </w:rPr>
            </w:pPr>
            <w:r w:rsidRPr="00C30686">
              <w:rPr>
                <w:rFonts w:eastAsiaTheme="minorEastAsia"/>
                <w:lang w:val="en-US"/>
              </w:rPr>
              <w:t>CA_n3A-n18A</w:t>
            </w:r>
          </w:p>
          <w:p w14:paraId="5F4167D9" w14:textId="77777777" w:rsidR="006F6378" w:rsidRPr="00C30686" w:rsidRDefault="006F6378" w:rsidP="0094020B">
            <w:pPr>
              <w:pStyle w:val="TAC"/>
              <w:rPr>
                <w:rFonts w:eastAsiaTheme="minorEastAsia"/>
                <w:lang w:val="en-US"/>
              </w:rPr>
            </w:pPr>
            <w:r w:rsidRPr="00C30686">
              <w:rPr>
                <w:rFonts w:eastAsiaTheme="minorEastAsia"/>
                <w:lang w:val="en-US"/>
              </w:rPr>
              <w:t>CA_n3A-n28A</w:t>
            </w:r>
          </w:p>
          <w:p w14:paraId="6B39DB34" w14:textId="77777777" w:rsidR="006F6378" w:rsidRPr="00C30686" w:rsidRDefault="006F6378" w:rsidP="0094020B">
            <w:pPr>
              <w:pStyle w:val="TAC"/>
              <w:rPr>
                <w:rFonts w:eastAsiaTheme="minorEastAsia"/>
                <w:lang w:val="en-US"/>
              </w:rPr>
            </w:pPr>
            <w:r w:rsidRPr="00C30686">
              <w:rPr>
                <w:rFonts w:eastAsiaTheme="minorEastAsia"/>
                <w:lang w:val="en-US"/>
              </w:rPr>
              <w:t>CA_n18A-n28A</w:t>
            </w:r>
          </w:p>
        </w:tc>
        <w:tc>
          <w:tcPr>
            <w:tcW w:w="1259" w:type="dxa"/>
            <w:tcBorders>
              <w:top w:val="single" w:sz="4" w:space="0" w:color="auto"/>
              <w:left w:val="single" w:sz="4" w:space="0" w:color="auto"/>
              <w:bottom w:val="single" w:sz="4" w:space="0" w:color="auto"/>
              <w:right w:val="single" w:sz="4" w:space="0" w:color="auto"/>
            </w:tcBorders>
          </w:tcPr>
          <w:p w14:paraId="259B3EE5" w14:textId="77777777" w:rsidR="006F6378" w:rsidRPr="00C30686" w:rsidRDefault="006F6378" w:rsidP="0094020B">
            <w:pPr>
              <w:pStyle w:val="TAC"/>
              <w:rPr>
                <w:rFonts w:eastAsiaTheme="minorEastAsia"/>
                <w:lang w:val="en-US"/>
              </w:rPr>
            </w:pPr>
            <w:r w:rsidRPr="00C30686">
              <w:rPr>
                <w:rFonts w:eastAsiaTheme="minorEastAsia"/>
                <w:szCs w:val="18"/>
              </w:rPr>
              <w:t>n3</w:t>
            </w:r>
          </w:p>
        </w:tc>
        <w:tc>
          <w:tcPr>
            <w:tcW w:w="4356" w:type="dxa"/>
            <w:tcBorders>
              <w:top w:val="single" w:sz="4" w:space="0" w:color="auto"/>
              <w:left w:val="single" w:sz="4" w:space="0" w:color="auto"/>
              <w:bottom w:val="single" w:sz="4" w:space="0" w:color="auto"/>
              <w:right w:val="single" w:sz="4" w:space="0" w:color="auto"/>
            </w:tcBorders>
            <w:vAlign w:val="center"/>
          </w:tcPr>
          <w:p w14:paraId="4FC8AB56"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w:t>
            </w:r>
          </w:p>
        </w:tc>
        <w:tc>
          <w:tcPr>
            <w:tcW w:w="2445" w:type="dxa"/>
            <w:vMerge w:val="restart"/>
            <w:tcBorders>
              <w:top w:val="nil"/>
              <w:left w:val="single" w:sz="4" w:space="0" w:color="auto"/>
              <w:right w:val="single" w:sz="4" w:space="0" w:color="auto"/>
            </w:tcBorders>
            <w:vAlign w:val="center"/>
          </w:tcPr>
          <w:p w14:paraId="6061DB6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2A6A3BC9" w14:textId="77777777" w:rsidTr="004F423A">
        <w:trPr>
          <w:trHeight w:val="29"/>
        </w:trPr>
        <w:tc>
          <w:tcPr>
            <w:tcW w:w="2742" w:type="dxa"/>
            <w:tcBorders>
              <w:top w:val="nil"/>
              <w:left w:val="single" w:sz="4" w:space="0" w:color="auto"/>
              <w:bottom w:val="nil"/>
              <w:right w:val="single" w:sz="4" w:space="0" w:color="auto"/>
            </w:tcBorders>
          </w:tcPr>
          <w:p w14:paraId="7E572158"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tcPr>
          <w:p w14:paraId="6FA71E2F"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tcPr>
          <w:p w14:paraId="793DDC98" w14:textId="77777777" w:rsidR="006F6378" w:rsidRPr="00C30686" w:rsidRDefault="006F6378" w:rsidP="0094020B">
            <w:pPr>
              <w:pStyle w:val="TAC"/>
              <w:rPr>
                <w:rFonts w:eastAsiaTheme="minorEastAsia"/>
                <w:lang w:val="en-US"/>
              </w:rPr>
            </w:pPr>
            <w:r w:rsidRPr="00C30686">
              <w:rPr>
                <w:rFonts w:eastAsiaTheme="minorEastAsia"/>
                <w:szCs w:val="18"/>
              </w:rPr>
              <w:t>n18</w:t>
            </w:r>
          </w:p>
        </w:tc>
        <w:tc>
          <w:tcPr>
            <w:tcW w:w="4356" w:type="dxa"/>
            <w:tcBorders>
              <w:top w:val="single" w:sz="4" w:space="0" w:color="auto"/>
              <w:left w:val="single" w:sz="4" w:space="0" w:color="auto"/>
              <w:bottom w:val="single" w:sz="4" w:space="0" w:color="auto"/>
              <w:right w:val="single" w:sz="4" w:space="0" w:color="auto"/>
            </w:tcBorders>
            <w:vAlign w:val="center"/>
          </w:tcPr>
          <w:p w14:paraId="5544A63C"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w:t>
            </w:r>
          </w:p>
        </w:tc>
        <w:tc>
          <w:tcPr>
            <w:tcW w:w="2445" w:type="dxa"/>
            <w:vMerge/>
            <w:tcBorders>
              <w:left w:val="single" w:sz="4" w:space="0" w:color="auto"/>
              <w:right w:val="single" w:sz="4" w:space="0" w:color="auto"/>
            </w:tcBorders>
            <w:vAlign w:val="center"/>
          </w:tcPr>
          <w:p w14:paraId="45AA1EBE" w14:textId="77777777" w:rsidR="006F6378" w:rsidRPr="00C30686" w:rsidRDefault="006F6378" w:rsidP="0094020B">
            <w:pPr>
              <w:pStyle w:val="TAC"/>
              <w:rPr>
                <w:rFonts w:eastAsiaTheme="minorEastAsia"/>
                <w:lang w:val="en-US" w:eastAsia="zh-CN"/>
              </w:rPr>
            </w:pPr>
          </w:p>
        </w:tc>
      </w:tr>
      <w:tr w:rsidR="006F6378" w:rsidRPr="00C30686" w14:paraId="05606BDB" w14:textId="77777777" w:rsidTr="004F423A">
        <w:trPr>
          <w:trHeight w:val="29"/>
        </w:trPr>
        <w:tc>
          <w:tcPr>
            <w:tcW w:w="2742" w:type="dxa"/>
            <w:tcBorders>
              <w:top w:val="nil"/>
              <w:left w:val="single" w:sz="4" w:space="0" w:color="auto"/>
              <w:bottom w:val="single" w:sz="4" w:space="0" w:color="auto"/>
              <w:right w:val="single" w:sz="4" w:space="0" w:color="auto"/>
            </w:tcBorders>
          </w:tcPr>
          <w:p w14:paraId="488462EA"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tcPr>
          <w:p w14:paraId="19D37D22"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tcPr>
          <w:p w14:paraId="617437D3" w14:textId="77777777" w:rsidR="006F6378" w:rsidRPr="00C30686" w:rsidRDefault="006F6378" w:rsidP="0094020B">
            <w:pPr>
              <w:pStyle w:val="TAC"/>
              <w:rPr>
                <w:rFonts w:eastAsiaTheme="minorEastAsia"/>
                <w:lang w:val="en-US"/>
              </w:rPr>
            </w:pPr>
            <w:r w:rsidRPr="00C30686">
              <w:rPr>
                <w:rFonts w:eastAsiaTheme="minorEastAsia"/>
                <w:szCs w:val="18"/>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428E7584"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w:t>
            </w:r>
          </w:p>
        </w:tc>
        <w:tc>
          <w:tcPr>
            <w:tcW w:w="2445" w:type="dxa"/>
            <w:vMerge/>
            <w:tcBorders>
              <w:left w:val="single" w:sz="4" w:space="0" w:color="auto"/>
              <w:bottom w:val="single" w:sz="4" w:space="0" w:color="auto"/>
              <w:right w:val="single" w:sz="4" w:space="0" w:color="auto"/>
            </w:tcBorders>
            <w:vAlign w:val="center"/>
          </w:tcPr>
          <w:p w14:paraId="6E3F16F3" w14:textId="77777777" w:rsidR="006F6378" w:rsidRPr="00C30686" w:rsidRDefault="006F6378" w:rsidP="0094020B">
            <w:pPr>
              <w:pStyle w:val="TAC"/>
              <w:rPr>
                <w:rFonts w:eastAsiaTheme="minorEastAsia"/>
                <w:lang w:val="en-US" w:eastAsia="zh-CN"/>
              </w:rPr>
            </w:pPr>
          </w:p>
        </w:tc>
      </w:tr>
      <w:tr w:rsidR="006F6378" w:rsidRPr="00C30686" w14:paraId="2E8C7E0D" w14:textId="77777777" w:rsidTr="004F423A">
        <w:trPr>
          <w:trHeight w:val="29"/>
        </w:trPr>
        <w:tc>
          <w:tcPr>
            <w:tcW w:w="2742" w:type="dxa"/>
            <w:tcBorders>
              <w:top w:val="nil"/>
              <w:left w:val="single" w:sz="4" w:space="0" w:color="auto"/>
              <w:bottom w:val="nil"/>
              <w:right w:val="single" w:sz="4" w:space="0" w:color="auto"/>
            </w:tcBorders>
            <w:vAlign w:val="center"/>
          </w:tcPr>
          <w:p w14:paraId="5F166289" w14:textId="77777777" w:rsidR="006F6378" w:rsidRPr="00C30686" w:rsidRDefault="006F6378" w:rsidP="0094020B">
            <w:pPr>
              <w:pStyle w:val="TAC"/>
              <w:rPr>
                <w:rFonts w:eastAsiaTheme="minorEastAsia"/>
                <w:lang w:val="en-US"/>
              </w:rPr>
            </w:pPr>
            <w:r w:rsidRPr="00C30686">
              <w:rPr>
                <w:rFonts w:eastAsia="MS Mincho"/>
                <w:lang w:val="en-US" w:eastAsia="zh-CN"/>
              </w:rPr>
              <w:t>CA</w:t>
            </w:r>
            <w:r w:rsidRPr="00C30686">
              <w:rPr>
                <w:rFonts w:eastAsia="MS Mincho"/>
                <w:lang w:val="en-US"/>
              </w:rPr>
              <w:t>_</w:t>
            </w:r>
            <w:r w:rsidRPr="00C30686">
              <w:rPr>
                <w:rFonts w:eastAsiaTheme="minorEastAsia"/>
                <w:lang w:val="en-US" w:eastAsia="zh-CN"/>
              </w:rPr>
              <w:t>n3</w:t>
            </w:r>
            <w:r w:rsidRPr="00C30686">
              <w:rPr>
                <w:rFonts w:eastAsia="MS Mincho"/>
                <w:lang w:val="en-US" w:eastAsia="ja-JP"/>
              </w:rPr>
              <w:t>A-</w:t>
            </w:r>
            <w:r w:rsidRPr="00C30686">
              <w:rPr>
                <w:rFonts w:eastAsiaTheme="minorEastAsia"/>
                <w:lang w:val="en-US" w:eastAsia="zh-CN"/>
              </w:rPr>
              <w:t>n18</w:t>
            </w:r>
            <w:r w:rsidRPr="00C30686">
              <w:rPr>
                <w:rFonts w:eastAsia="MS Mincho"/>
                <w:lang w:val="en-US" w:eastAsia="ja-JP"/>
              </w:rPr>
              <w:t>A</w:t>
            </w:r>
            <w:r w:rsidRPr="00C30686">
              <w:rPr>
                <w:rFonts w:eastAsiaTheme="minorEastAsia"/>
                <w:lang w:val="en-US" w:eastAsia="zh-CN"/>
              </w:rPr>
              <w:t>-n41A</w:t>
            </w:r>
          </w:p>
        </w:tc>
        <w:tc>
          <w:tcPr>
            <w:tcW w:w="2785" w:type="dxa"/>
            <w:tcBorders>
              <w:top w:val="nil"/>
              <w:left w:val="single" w:sz="4" w:space="0" w:color="auto"/>
              <w:bottom w:val="nil"/>
              <w:right w:val="single" w:sz="4" w:space="0" w:color="auto"/>
            </w:tcBorders>
            <w:vAlign w:val="center"/>
          </w:tcPr>
          <w:p w14:paraId="78CF0186" w14:textId="77777777" w:rsidR="006F6378" w:rsidRPr="00C30686" w:rsidRDefault="006F6378" w:rsidP="0094020B">
            <w:pPr>
              <w:pStyle w:val="TAC"/>
              <w:rPr>
                <w:rFonts w:eastAsiaTheme="minorEastAsia"/>
                <w:lang w:val="en-US"/>
              </w:rPr>
            </w:pPr>
            <w:r w:rsidRPr="00C30686">
              <w:rPr>
                <w:rFonts w:eastAsiaTheme="minorEastAsia"/>
                <w:lang w:val="en-US"/>
              </w:rPr>
              <w:t>CA_n3A-n41A</w:t>
            </w:r>
          </w:p>
          <w:p w14:paraId="387A7721" w14:textId="77777777" w:rsidR="006F6378" w:rsidRPr="00C30686" w:rsidRDefault="006F6378" w:rsidP="0094020B">
            <w:pPr>
              <w:pStyle w:val="TAC"/>
              <w:rPr>
                <w:rFonts w:eastAsiaTheme="minorEastAsia"/>
                <w:lang w:val="en-US"/>
              </w:rPr>
            </w:pPr>
            <w:r w:rsidRPr="00C30686">
              <w:rPr>
                <w:rFonts w:eastAsiaTheme="minorEastAsia"/>
                <w:lang w:val="en-US"/>
              </w:rPr>
              <w:t>CA_n3A-n18A</w:t>
            </w:r>
          </w:p>
          <w:p w14:paraId="4D38F3CC" w14:textId="77777777" w:rsidR="006F6378" w:rsidRPr="00C30686" w:rsidRDefault="006F6378" w:rsidP="0094020B">
            <w:pPr>
              <w:pStyle w:val="TAC"/>
              <w:rPr>
                <w:rFonts w:eastAsiaTheme="minorEastAsia"/>
                <w:lang w:val="en-US"/>
              </w:rPr>
            </w:pPr>
            <w:r w:rsidRPr="00C30686">
              <w:rPr>
                <w:rFonts w:eastAsiaTheme="minorEastAsia"/>
                <w:lang w:val="en-US"/>
              </w:rPr>
              <w:t>CA_n18A-n41A</w:t>
            </w:r>
          </w:p>
        </w:tc>
        <w:tc>
          <w:tcPr>
            <w:tcW w:w="1259" w:type="dxa"/>
            <w:tcBorders>
              <w:top w:val="single" w:sz="4" w:space="0" w:color="auto"/>
              <w:left w:val="single" w:sz="4" w:space="0" w:color="auto"/>
              <w:bottom w:val="single" w:sz="4" w:space="0" w:color="auto"/>
              <w:right w:val="single" w:sz="4" w:space="0" w:color="auto"/>
            </w:tcBorders>
            <w:vAlign w:val="center"/>
          </w:tcPr>
          <w:p w14:paraId="1CEDA58A" w14:textId="77777777" w:rsidR="006F6378" w:rsidRPr="00C30686" w:rsidRDefault="006F6378" w:rsidP="0094020B">
            <w:pPr>
              <w:pStyle w:val="TAC"/>
              <w:rPr>
                <w:rFonts w:eastAsiaTheme="minorEastAsia"/>
                <w:lang w:val="en-US"/>
              </w:rPr>
            </w:pPr>
            <w:r w:rsidRPr="00C30686">
              <w:rPr>
                <w:rFonts w:eastAsiaTheme="minorEastAsia"/>
                <w:lang w:val="en-US"/>
              </w:rPr>
              <w:t>n3</w:t>
            </w:r>
          </w:p>
        </w:tc>
        <w:tc>
          <w:tcPr>
            <w:tcW w:w="4356" w:type="dxa"/>
            <w:tcBorders>
              <w:top w:val="single" w:sz="4" w:space="0" w:color="auto"/>
              <w:left w:val="single" w:sz="4" w:space="0" w:color="auto"/>
              <w:bottom w:val="single" w:sz="4" w:space="0" w:color="auto"/>
              <w:right w:val="single" w:sz="4" w:space="0" w:color="auto"/>
            </w:tcBorders>
            <w:vAlign w:val="center"/>
          </w:tcPr>
          <w:p w14:paraId="63F45D19"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w:t>
            </w:r>
          </w:p>
        </w:tc>
        <w:tc>
          <w:tcPr>
            <w:tcW w:w="2445" w:type="dxa"/>
            <w:vMerge w:val="restart"/>
            <w:tcBorders>
              <w:top w:val="nil"/>
              <w:left w:val="single" w:sz="4" w:space="0" w:color="auto"/>
              <w:right w:val="single" w:sz="4" w:space="0" w:color="auto"/>
            </w:tcBorders>
            <w:vAlign w:val="center"/>
          </w:tcPr>
          <w:p w14:paraId="30A46A3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5F70043A" w14:textId="77777777" w:rsidTr="004F423A">
        <w:trPr>
          <w:trHeight w:val="29"/>
        </w:trPr>
        <w:tc>
          <w:tcPr>
            <w:tcW w:w="2742" w:type="dxa"/>
            <w:tcBorders>
              <w:top w:val="nil"/>
              <w:left w:val="single" w:sz="4" w:space="0" w:color="auto"/>
              <w:bottom w:val="nil"/>
              <w:right w:val="single" w:sz="4" w:space="0" w:color="auto"/>
            </w:tcBorders>
            <w:vAlign w:val="center"/>
          </w:tcPr>
          <w:p w14:paraId="5ECC9508"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697E4BB7"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D2B9654" w14:textId="77777777" w:rsidR="006F6378" w:rsidRPr="00C30686" w:rsidRDefault="006F6378" w:rsidP="0094020B">
            <w:pPr>
              <w:pStyle w:val="TAC"/>
              <w:rPr>
                <w:rFonts w:eastAsiaTheme="minorEastAsia"/>
                <w:lang w:val="en-US"/>
              </w:rPr>
            </w:pPr>
            <w:r w:rsidRPr="00C30686">
              <w:rPr>
                <w:rFonts w:eastAsiaTheme="minorEastAsia"/>
                <w:lang w:val="en-US"/>
              </w:rPr>
              <w:t>n18</w:t>
            </w:r>
          </w:p>
        </w:tc>
        <w:tc>
          <w:tcPr>
            <w:tcW w:w="4356" w:type="dxa"/>
            <w:tcBorders>
              <w:top w:val="single" w:sz="4" w:space="0" w:color="auto"/>
              <w:left w:val="single" w:sz="4" w:space="0" w:color="auto"/>
              <w:bottom w:val="single" w:sz="4" w:space="0" w:color="auto"/>
              <w:right w:val="single" w:sz="4" w:space="0" w:color="auto"/>
            </w:tcBorders>
            <w:vAlign w:val="center"/>
          </w:tcPr>
          <w:p w14:paraId="7C32EF1A"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w:t>
            </w:r>
          </w:p>
        </w:tc>
        <w:tc>
          <w:tcPr>
            <w:tcW w:w="2445" w:type="dxa"/>
            <w:vMerge/>
            <w:tcBorders>
              <w:left w:val="single" w:sz="4" w:space="0" w:color="auto"/>
              <w:right w:val="single" w:sz="4" w:space="0" w:color="auto"/>
            </w:tcBorders>
            <w:vAlign w:val="center"/>
          </w:tcPr>
          <w:p w14:paraId="490BA970" w14:textId="77777777" w:rsidR="006F6378" w:rsidRPr="00C30686" w:rsidRDefault="006F6378" w:rsidP="0094020B">
            <w:pPr>
              <w:pStyle w:val="TAC"/>
              <w:rPr>
                <w:rFonts w:eastAsiaTheme="minorEastAsia"/>
                <w:lang w:val="en-US" w:eastAsia="zh-CN"/>
              </w:rPr>
            </w:pPr>
          </w:p>
        </w:tc>
      </w:tr>
      <w:tr w:rsidR="006F6378" w:rsidRPr="00C30686" w14:paraId="59736DA2"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75F1D67"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46F7EDAE"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0661051" w14:textId="77777777" w:rsidR="006F6378" w:rsidRPr="00C30686" w:rsidRDefault="006F6378" w:rsidP="0094020B">
            <w:pPr>
              <w:pStyle w:val="TAC"/>
              <w:rPr>
                <w:rFonts w:eastAsiaTheme="minorEastAsia"/>
                <w:lang w:val="en-US"/>
              </w:rPr>
            </w:pPr>
            <w:r w:rsidRPr="00C30686">
              <w:rPr>
                <w:rFonts w:eastAsiaTheme="minorEastAsia"/>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568CC0AD"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10, 15, 20, 30, 40, 50, 60, 80, 90, 100</w:t>
            </w:r>
          </w:p>
        </w:tc>
        <w:tc>
          <w:tcPr>
            <w:tcW w:w="2445" w:type="dxa"/>
            <w:vMerge/>
            <w:tcBorders>
              <w:left w:val="single" w:sz="4" w:space="0" w:color="auto"/>
              <w:bottom w:val="single" w:sz="4" w:space="0" w:color="auto"/>
              <w:right w:val="single" w:sz="4" w:space="0" w:color="auto"/>
            </w:tcBorders>
            <w:vAlign w:val="center"/>
          </w:tcPr>
          <w:p w14:paraId="70C89119" w14:textId="77777777" w:rsidR="006F6378" w:rsidRPr="00C30686" w:rsidRDefault="006F6378" w:rsidP="0094020B">
            <w:pPr>
              <w:pStyle w:val="TAC"/>
              <w:rPr>
                <w:rFonts w:eastAsiaTheme="minorEastAsia"/>
                <w:lang w:val="en-US" w:eastAsia="zh-CN"/>
              </w:rPr>
            </w:pPr>
          </w:p>
        </w:tc>
      </w:tr>
      <w:tr w:rsidR="006F6378" w:rsidRPr="00C30686" w14:paraId="10F84B9F" w14:textId="77777777" w:rsidTr="004F423A">
        <w:trPr>
          <w:trHeight w:val="29"/>
        </w:trPr>
        <w:tc>
          <w:tcPr>
            <w:tcW w:w="2742" w:type="dxa"/>
            <w:tcBorders>
              <w:top w:val="nil"/>
              <w:left w:val="single" w:sz="4" w:space="0" w:color="auto"/>
              <w:bottom w:val="nil"/>
              <w:right w:val="single" w:sz="4" w:space="0" w:color="auto"/>
            </w:tcBorders>
          </w:tcPr>
          <w:p w14:paraId="3C41BBF0" w14:textId="77777777" w:rsidR="006F6378" w:rsidRPr="00C30686" w:rsidRDefault="006F6378" w:rsidP="0094020B">
            <w:pPr>
              <w:pStyle w:val="TAC"/>
              <w:rPr>
                <w:rFonts w:eastAsiaTheme="minorEastAsia"/>
                <w:lang w:val="en-US"/>
              </w:rPr>
            </w:pPr>
            <w:r w:rsidRPr="00C30686">
              <w:rPr>
                <w:rFonts w:eastAsiaTheme="minorEastAsia"/>
                <w:szCs w:val="18"/>
              </w:rPr>
              <w:t>CA_n3</w:t>
            </w:r>
            <w:r w:rsidRPr="00C30686">
              <w:rPr>
                <w:rFonts w:eastAsiaTheme="minorEastAsia"/>
                <w:szCs w:val="18"/>
                <w:lang w:val="sv-SE"/>
              </w:rPr>
              <w:t>A-</w:t>
            </w:r>
            <w:r w:rsidRPr="00C30686">
              <w:rPr>
                <w:rFonts w:eastAsiaTheme="minorEastAsia"/>
                <w:szCs w:val="18"/>
              </w:rPr>
              <w:t>n18</w:t>
            </w:r>
            <w:r w:rsidRPr="00C30686">
              <w:rPr>
                <w:rFonts w:eastAsiaTheme="minorEastAsia"/>
                <w:szCs w:val="18"/>
                <w:lang w:val="sv-SE"/>
              </w:rPr>
              <w:t>A-n77A</w:t>
            </w:r>
          </w:p>
        </w:tc>
        <w:tc>
          <w:tcPr>
            <w:tcW w:w="2785" w:type="dxa"/>
            <w:tcBorders>
              <w:top w:val="nil"/>
              <w:left w:val="single" w:sz="4" w:space="0" w:color="auto"/>
              <w:bottom w:val="nil"/>
              <w:right w:val="single" w:sz="4" w:space="0" w:color="auto"/>
            </w:tcBorders>
          </w:tcPr>
          <w:p w14:paraId="40D3C91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CA_n3A-n18A</w:t>
            </w:r>
          </w:p>
          <w:p w14:paraId="17D66E9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CA_n3A-n77A</w:t>
            </w:r>
          </w:p>
          <w:p w14:paraId="185C8A25" w14:textId="77777777" w:rsidR="006F6378" w:rsidRPr="00C30686" w:rsidRDefault="006F6378" w:rsidP="0094020B">
            <w:pPr>
              <w:pStyle w:val="TAC"/>
              <w:rPr>
                <w:rFonts w:eastAsiaTheme="minorEastAsia"/>
                <w:lang w:val="en-US"/>
              </w:rPr>
            </w:pPr>
            <w:r w:rsidRPr="00C30686">
              <w:rPr>
                <w:rFonts w:eastAsiaTheme="minorEastAsia"/>
                <w:lang w:val="en-US" w:eastAsia="zh-CN"/>
              </w:rPr>
              <w:t>CA_n18A-n77A</w:t>
            </w:r>
          </w:p>
        </w:tc>
        <w:tc>
          <w:tcPr>
            <w:tcW w:w="1259" w:type="dxa"/>
            <w:tcBorders>
              <w:top w:val="single" w:sz="4" w:space="0" w:color="auto"/>
              <w:left w:val="single" w:sz="4" w:space="0" w:color="auto"/>
              <w:bottom w:val="single" w:sz="4" w:space="0" w:color="auto"/>
              <w:right w:val="single" w:sz="4" w:space="0" w:color="auto"/>
            </w:tcBorders>
          </w:tcPr>
          <w:p w14:paraId="312C5C46" w14:textId="77777777" w:rsidR="006F6378" w:rsidRPr="00C30686" w:rsidRDefault="006F6378" w:rsidP="0094020B">
            <w:pPr>
              <w:pStyle w:val="TAC"/>
              <w:rPr>
                <w:rFonts w:eastAsiaTheme="minorEastAsia"/>
                <w:lang w:val="en-US"/>
              </w:rPr>
            </w:pPr>
            <w:r w:rsidRPr="00C30686">
              <w:rPr>
                <w:rFonts w:eastAsiaTheme="minorEastAsia"/>
                <w:szCs w:val="18"/>
              </w:rPr>
              <w:t>n3</w:t>
            </w:r>
          </w:p>
        </w:tc>
        <w:tc>
          <w:tcPr>
            <w:tcW w:w="4356" w:type="dxa"/>
            <w:tcBorders>
              <w:top w:val="single" w:sz="4" w:space="0" w:color="auto"/>
              <w:left w:val="single" w:sz="4" w:space="0" w:color="auto"/>
              <w:bottom w:val="single" w:sz="4" w:space="0" w:color="auto"/>
              <w:right w:val="single" w:sz="4" w:space="0" w:color="auto"/>
            </w:tcBorders>
            <w:vAlign w:val="center"/>
          </w:tcPr>
          <w:p w14:paraId="0DDCB11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w:t>
            </w:r>
          </w:p>
        </w:tc>
        <w:tc>
          <w:tcPr>
            <w:tcW w:w="2445" w:type="dxa"/>
            <w:vMerge w:val="restart"/>
            <w:tcBorders>
              <w:top w:val="nil"/>
              <w:left w:val="single" w:sz="4" w:space="0" w:color="auto"/>
              <w:right w:val="single" w:sz="4" w:space="0" w:color="auto"/>
            </w:tcBorders>
            <w:vAlign w:val="center"/>
          </w:tcPr>
          <w:p w14:paraId="66817F2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76B913FC" w14:textId="77777777" w:rsidTr="004F423A">
        <w:trPr>
          <w:trHeight w:val="29"/>
        </w:trPr>
        <w:tc>
          <w:tcPr>
            <w:tcW w:w="2742" w:type="dxa"/>
            <w:tcBorders>
              <w:top w:val="nil"/>
              <w:left w:val="single" w:sz="4" w:space="0" w:color="auto"/>
              <w:bottom w:val="nil"/>
              <w:right w:val="single" w:sz="4" w:space="0" w:color="auto"/>
            </w:tcBorders>
          </w:tcPr>
          <w:p w14:paraId="2079D2AE"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tcPr>
          <w:p w14:paraId="7C940E5C"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tcPr>
          <w:p w14:paraId="56F7E59E" w14:textId="77777777" w:rsidR="006F6378" w:rsidRPr="00C30686" w:rsidRDefault="006F6378" w:rsidP="0094020B">
            <w:pPr>
              <w:pStyle w:val="TAC"/>
              <w:rPr>
                <w:rFonts w:eastAsiaTheme="minorEastAsia"/>
                <w:lang w:val="en-US"/>
              </w:rPr>
            </w:pPr>
            <w:r w:rsidRPr="00C30686">
              <w:rPr>
                <w:rFonts w:eastAsiaTheme="minorEastAsia"/>
                <w:szCs w:val="18"/>
              </w:rPr>
              <w:t>n18</w:t>
            </w:r>
          </w:p>
        </w:tc>
        <w:tc>
          <w:tcPr>
            <w:tcW w:w="4356" w:type="dxa"/>
            <w:tcBorders>
              <w:top w:val="single" w:sz="4" w:space="0" w:color="auto"/>
              <w:left w:val="single" w:sz="4" w:space="0" w:color="auto"/>
              <w:bottom w:val="single" w:sz="4" w:space="0" w:color="auto"/>
              <w:right w:val="single" w:sz="4" w:space="0" w:color="auto"/>
            </w:tcBorders>
            <w:vAlign w:val="center"/>
          </w:tcPr>
          <w:p w14:paraId="7F30C486"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w:t>
            </w:r>
          </w:p>
        </w:tc>
        <w:tc>
          <w:tcPr>
            <w:tcW w:w="2445" w:type="dxa"/>
            <w:vMerge/>
            <w:tcBorders>
              <w:left w:val="single" w:sz="4" w:space="0" w:color="auto"/>
              <w:right w:val="single" w:sz="4" w:space="0" w:color="auto"/>
            </w:tcBorders>
            <w:vAlign w:val="center"/>
          </w:tcPr>
          <w:p w14:paraId="0CF038A0" w14:textId="77777777" w:rsidR="006F6378" w:rsidRPr="00C30686" w:rsidRDefault="006F6378" w:rsidP="0094020B">
            <w:pPr>
              <w:pStyle w:val="TAC"/>
              <w:rPr>
                <w:rFonts w:eastAsiaTheme="minorEastAsia"/>
                <w:lang w:val="en-US" w:eastAsia="zh-CN"/>
              </w:rPr>
            </w:pPr>
          </w:p>
        </w:tc>
      </w:tr>
      <w:tr w:rsidR="006F6378" w:rsidRPr="00C30686" w14:paraId="164580AE" w14:textId="77777777" w:rsidTr="004F423A">
        <w:trPr>
          <w:trHeight w:val="29"/>
        </w:trPr>
        <w:tc>
          <w:tcPr>
            <w:tcW w:w="2742" w:type="dxa"/>
            <w:tcBorders>
              <w:top w:val="nil"/>
              <w:left w:val="single" w:sz="4" w:space="0" w:color="auto"/>
              <w:bottom w:val="single" w:sz="4" w:space="0" w:color="auto"/>
              <w:right w:val="single" w:sz="4" w:space="0" w:color="auto"/>
            </w:tcBorders>
          </w:tcPr>
          <w:p w14:paraId="35409DCA"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tcPr>
          <w:p w14:paraId="0AF20FF3"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tcPr>
          <w:p w14:paraId="035A8E49" w14:textId="77777777" w:rsidR="006F6378" w:rsidRPr="00C30686" w:rsidRDefault="006F6378" w:rsidP="0094020B">
            <w:pPr>
              <w:pStyle w:val="TAC"/>
              <w:rPr>
                <w:rFonts w:eastAsiaTheme="minorEastAsia"/>
                <w:lang w:val="en-US"/>
              </w:rPr>
            </w:pPr>
            <w:r w:rsidRPr="00C30686">
              <w:rPr>
                <w:rFonts w:eastAsiaTheme="minorEastAsia"/>
                <w:szCs w:val="18"/>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4411320E"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10, 15, 20, 40, 50, 60, 80, 90, 100</w:t>
            </w:r>
          </w:p>
        </w:tc>
        <w:tc>
          <w:tcPr>
            <w:tcW w:w="2445" w:type="dxa"/>
            <w:vMerge/>
            <w:tcBorders>
              <w:left w:val="single" w:sz="4" w:space="0" w:color="auto"/>
              <w:bottom w:val="single" w:sz="4" w:space="0" w:color="auto"/>
              <w:right w:val="single" w:sz="4" w:space="0" w:color="auto"/>
            </w:tcBorders>
            <w:vAlign w:val="center"/>
          </w:tcPr>
          <w:p w14:paraId="62BA0B04" w14:textId="77777777" w:rsidR="006F6378" w:rsidRPr="00C30686" w:rsidRDefault="006F6378" w:rsidP="0094020B">
            <w:pPr>
              <w:pStyle w:val="TAC"/>
              <w:rPr>
                <w:rFonts w:eastAsiaTheme="minorEastAsia"/>
                <w:lang w:val="en-US" w:eastAsia="zh-CN"/>
              </w:rPr>
            </w:pPr>
          </w:p>
        </w:tc>
      </w:tr>
      <w:tr w:rsidR="006F6378" w:rsidRPr="00C30686" w14:paraId="1EE65DC8" w14:textId="77777777" w:rsidTr="004F423A">
        <w:trPr>
          <w:trHeight w:val="29"/>
        </w:trPr>
        <w:tc>
          <w:tcPr>
            <w:tcW w:w="2742" w:type="dxa"/>
            <w:tcBorders>
              <w:top w:val="single" w:sz="4" w:space="0" w:color="auto"/>
              <w:left w:val="single" w:sz="4" w:space="0" w:color="auto"/>
              <w:bottom w:val="nil"/>
              <w:right w:val="single" w:sz="4" w:space="0" w:color="auto"/>
            </w:tcBorders>
          </w:tcPr>
          <w:p w14:paraId="03666017" w14:textId="77777777" w:rsidR="006F6378" w:rsidRPr="00C30686" w:rsidRDefault="006F6378" w:rsidP="0094020B">
            <w:pPr>
              <w:pStyle w:val="TAC"/>
              <w:rPr>
                <w:rFonts w:eastAsiaTheme="minorEastAsia"/>
                <w:lang w:val="en-US"/>
              </w:rPr>
            </w:pPr>
            <w:r w:rsidRPr="00C30686">
              <w:rPr>
                <w:rFonts w:eastAsiaTheme="minorEastAsia"/>
                <w:lang w:val="en-US"/>
              </w:rPr>
              <w:t>CA_n3A-n18A-n77(2A)</w:t>
            </w:r>
          </w:p>
        </w:tc>
        <w:tc>
          <w:tcPr>
            <w:tcW w:w="2785" w:type="dxa"/>
            <w:tcBorders>
              <w:top w:val="single" w:sz="4" w:space="0" w:color="auto"/>
              <w:left w:val="single" w:sz="4" w:space="0" w:color="auto"/>
              <w:bottom w:val="nil"/>
              <w:right w:val="single" w:sz="4" w:space="0" w:color="auto"/>
            </w:tcBorders>
          </w:tcPr>
          <w:p w14:paraId="098113C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CA_n3A-n18A</w:t>
            </w:r>
          </w:p>
          <w:p w14:paraId="37E035F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CA_n3A-n77A</w:t>
            </w:r>
          </w:p>
          <w:p w14:paraId="2F8451C7" w14:textId="77777777" w:rsidR="006F6378" w:rsidRPr="00C30686" w:rsidRDefault="006F6378" w:rsidP="0094020B">
            <w:pPr>
              <w:pStyle w:val="TAC"/>
              <w:rPr>
                <w:rFonts w:eastAsiaTheme="minorEastAsia"/>
                <w:lang w:val="en-US"/>
              </w:rPr>
            </w:pPr>
            <w:r w:rsidRPr="00C30686">
              <w:rPr>
                <w:rFonts w:eastAsiaTheme="minorEastAsia"/>
                <w:lang w:val="en-US" w:eastAsia="zh-CN"/>
              </w:rPr>
              <w:t>CA_n18A-n77A</w:t>
            </w:r>
          </w:p>
        </w:tc>
        <w:tc>
          <w:tcPr>
            <w:tcW w:w="1259" w:type="dxa"/>
            <w:tcBorders>
              <w:top w:val="single" w:sz="4" w:space="0" w:color="auto"/>
              <w:left w:val="single" w:sz="4" w:space="0" w:color="auto"/>
              <w:bottom w:val="single" w:sz="4" w:space="0" w:color="auto"/>
              <w:right w:val="single" w:sz="4" w:space="0" w:color="auto"/>
            </w:tcBorders>
          </w:tcPr>
          <w:p w14:paraId="0242067B" w14:textId="77777777" w:rsidR="006F6378" w:rsidRPr="00C30686" w:rsidRDefault="006F6378" w:rsidP="0094020B">
            <w:pPr>
              <w:pStyle w:val="TAC"/>
              <w:rPr>
                <w:rFonts w:eastAsiaTheme="minorEastAsia"/>
                <w:szCs w:val="18"/>
              </w:rPr>
            </w:pPr>
            <w:r w:rsidRPr="00C30686">
              <w:rPr>
                <w:rFonts w:eastAsiaTheme="minorEastAsia"/>
                <w:szCs w:val="18"/>
              </w:rPr>
              <w:t>n3</w:t>
            </w:r>
          </w:p>
        </w:tc>
        <w:tc>
          <w:tcPr>
            <w:tcW w:w="4356" w:type="dxa"/>
            <w:tcBorders>
              <w:top w:val="single" w:sz="4" w:space="0" w:color="auto"/>
              <w:left w:val="single" w:sz="4" w:space="0" w:color="auto"/>
              <w:bottom w:val="single" w:sz="4" w:space="0" w:color="auto"/>
              <w:right w:val="single" w:sz="4" w:space="0" w:color="auto"/>
            </w:tcBorders>
            <w:vAlign w:val="center"/>
          </w:tcPr>
          <w:p w14:paraId="39FF3F3A"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5, 10, 15, 20</w:t>
            </w:r>
          </w:p>
        </w:tc>
        <w:tc>
          <w:tcPr>
            <w:tcW w:w="2445" w:type="dxa"/>
            <w:tcBorders>
              <w:left w:val="single" w:sz="4" w:space="0" w:color="auto"/>
              <w:bottom w:val="nil"/>
              <w:right w:val="single" w:sz="4" w:space="0" w:color="auto"/>
            </w:tcBorders>
            <w:vAlign w:val="center"/>
          </w:tcPr>
          <w:p w14:paraId="102963CD"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0</w:t>
            </w:r>
          </w:p>
        </w:tc>
      </w:tr>
      <w:tr w:rsidR="006F6378" w:rsidRPr="00C30686" w14:paraId="4065170F" w14:textId="77777777" w:rsidTr="004F423A">
        <w:trPr>
          <w:trHeight w:val="29"/>
        </w:trPr>
        <w:tc>
          <w:tcPr>
            <w:tcW w:w="2742" w:type="dxa"/>
            <w:tcBorders>
              <w:top w:val="nil"/>
              <w:left w:val="single" w:sz="4" w:space="0" w:color="auto"/>
              <w:bottom w:val="nil"/>
              <w:right w:val="single" w:sz="4" w:space="0" w:color="auto"/>
            </w:tcBorders>
          </w:tcPr>
          <w:p w14:paraId="06A87EE0"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tcPr>
          <w:p w14:paraId="09181A37"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tcPr>
          <w:p w14:paraId="7CB2645A" w14:textId="77777777" w:rsidR="006F6378" w:rsidRPr="00C30686" w:rsidRDefault="006F6378" w:rsidP="0094020B">
            <w:pPr>
              <w:pStyle w:val="TAC"/>
              <w:rPr>
                <w:rFonts w:eastAsiaTheme="minorEastAsia"/>
                <w:szCs w:val="18"/>
              </w:rPr>
            </w:pPr>
            <w:r w:rsidRPr="00C30686">
              <w:rPr>
                <w:rFonts w:eastAsiaTheme="minorEastAsia"/>
                <w:szCs w:val="18"/>
              </w:rPr>
              <w:t>n18</w:t>
            </w:r>
          </w:p>
        </w:tc>
        <w:tc>
          <w:tcPr>
            <w:tcW w:w="4356" w:type="dxa"/>
            <w:tcBorders>
              <w:top w:val="single" w:sz="4" w:space="0" w:color="auto"/>
              <w:left w:val="single" w:sz="4" w:space="0" w:color="auto"/>
              <w:bottom w:val="single" w:sz="4" w:space="0" w:color="auto"/>
              <w:right w:val="single" w:sz="4" w:space="0" w:color="auto"/>
            </w:tcBorders>
            <w:vAlign w:val="center"/>
          </w:tcPr>
          <w:p w14:paraId="62C0CF9F"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w:t>
            </w:r>
          </w:p>
        </w:tc>
        <w:tc>
          <w:tcPr>
            <w:tcW w:w="2445" w:type="dxa"/>
            <w:tcBorders>
              <w:top w:val="nil"/>
              <w:left w:val="single" w:sz="4" w:space="0" w:color="auto"/>
              <w:bottom w:val="nil"/>
              <w:right w:val="single" w:sz="4" w:space="0" w:color="auto"/>
            </w:tcBorders>
            <w:vAlign w:val="center"/>
          </w:tcPr>
          <w:p w14:paraId="19E9FB94" w14:textId="77777777" w:rsidR="006F6378" w:rsidRPr="00C30686" w:rsidRDefault="006F6378" w:rsidP="0094020B">
            <w:pPr>
              <w:pStyle w:val="TAC"/>
              <w:rPr>
                <w:rFonts w:eastAsiaTheme="minorEastAsia"/>
                <w:lang w:val="en-US" w:eastAsia="zh-CN"/>
              </w:rPr>
            </w:pPr>
          </w:p>
        </w:tc>
      </w:tr>
      <w:tr w:rsidR="006F6378" w:rsidRPr="00C30686" w14:paraId="4AB2CA93" w14:textId="77777777" w:rsidTr="004F423A">
        <w:trPr>
          <w:trHeight w:val="29"/>
        </w:trPr>
        <w:tc>
          <w:tcPr>
            <w:tcW w:w="2742" w:type="dxa"/>
            <w:tcBorders>
              <w:top w:val="nil"/>
              <w:left w:val="single" w:sz="4" w:space="0" w:color="auto"/>
              <w:bottom w:val="single" w:sz="4" w:space="0" w:color="auto"/>
              <w:right w:val="single" w:sz="4" w:space="0" w:color="auto"/>
            </w:tcBorders>
          </w:tcPr>
          <w:p w14:paraId="0132806E"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tcPr>
          <w:p w14:paraId="0975B79C"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tcPr>
          <w:p w14:paraId="04117F45" w14:textId="77777777" w:rsidR="006F6378" w:rsidRPr="00C30686" w:rsidRDefault="006F6378" w:rsidP="0094020B">
            <w:pPr>
              <w:pStyle w:val="TAC"/>
              <w:rPr>
                <w:rFonts w:eastAsiaTheme="minorEastAsia"/>
                <w:szCs w:val="18"/>
              </w:rPr>
            </w:pPr>
            <w:r w:rsidRPr="00C30686">
              <w:rPr>
                <w:rFonts w:eastAsiaTheme="minorEastAsia"/>
                <w:szCs w:val="18"/>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2E4C1D66"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39108B0A" w14:textId="77777777" w:rsidR="006F6378" w:rsidRPr="00C30686" w:rsidRDefault="006F6378" w:rsidP="0094020B">
            <w:pPr>
              <w:pStyle w:val="TAC"/>
              <w:rPr>
                <w:rFonts w:eastAsiaTheme="minorEastAsia"/>
                <w:lang w:val="en-US" w:eastAsia="zh-CN"/>
              </w:rPr>
            </w:pPr>
          </w:p>
        </w:tc>
      </w:tr>
      <w:tr w:rsidR="006F6378" w:rsidRPr="00C30686" w14:paraId="2B63A691" w14:textId="77777777" w:rsidTr="004F423A">
        <w:trPr>
          <w:trHeight w:val="29"/>
        </w:trPr>
        <w:tc>
          <w:tcPr>
            <w:tcW w:w="2742" w:type="dxa"/>
            <w:vMerge w:val="restart"/>
            <w:tcBorders>
              <w:top w:val="nil"/>
              <w:left w:val="single" w:sz="4" w:space="0" w:color="auto"/>
              <w:bottom w:val="single" w:sz="4" w:space="0" w:color="auto"/>
              <w:right w:val="single" w:sz="4" w:space="0" w:color="auto"/>
            </w:tcBorders>
          </w:tcPr>
          <w:p w14:paraId="48123395" w14:textId="77777777" w:rsidR="006F6378" w:rsidRPr="00C30686" w:rsidRDefault="006F6378" w:rsidP="0094020B">
            <w:pPr>
              <w:pStyle w:val="TAC"/>
              <w:rPr>
                <w:rFonts w:eastAsia="MS Mincho"/>
                <w:lang w:val="en-US" w:eastAsia="zh-CN"/>
              </w:rPr>
            </w:pPr>
            <w:r w:rsidRPr="00C30686">
              <w:rPr>
                <w:rFonts w:eastAsiaTheme="minorEastAsia"/>
                <w:lang w:val="en-US" w:eastAsia="zh-CN"/>
              </w:rPr>
              <w:t>CA_n3A-n20A-n67A</w:t>
            </w:r>
          </w:p>
          <w:p w14:paraId="7D51AE39" w14:textId="77777777" w:rsidR="006F6378" w:rsidRPr="00C30686" w:rsidRDefault="006F6378" w:rsidP="0094020B">
            <w:pPr>
              <w:pStyle w:val="TAC"/>
              <w:rPr>
                <w:rFonts w:eastAsia="MS Mincho"/>
                <w:lang w:val="en-US" w:eastAsia="zh-CN"/>
              </w:rPr>
            </w:pPr>
          </w:p>
        </w:tc>
        <w:tc>
          <w:tcPr>
            <w:tcW w:w="2785" w:type="dxa"/>
            <w:vMerge w:val="restart"/>
            <w:tcBorders>
              <w:top w:val="nil"/>
              <w:left w:val="single" w:sz="4" w:space="0" w:color="auto"/>
              <w:bottom w:val="single" w:sz="4" w:space="0" w:color="auto"/>
              <w:right w:val="single" w:sz="4" w:space="0" w:color="auto"/>
            </w:tcBorders>
          </w:tcPr>
          <w:p w14:paraId="4195AB68" w14:textId="77777777" w:rsidR="006F6378" w:rsidRPr="00C30686" w:rsidRDefault="006F6378" w:rsidP="0094020B">
            <w:pPr>
              <w:pStyle w:val="TAC"/>
              <w:rPr>
                <w:rFonts w:eastAsia="MS Mincho"/>
                <w:lang w:val="en-US" w:eastAsia="zh-CN"/>
              </w:rPr>
            </w:pPr>
            <w:r w:rsidRPr="00C30686">
              <w:rPr>
                <w:rFonts w:eastAsiaTheme="minorEastAsia"/>
                <w:lang w:val="en-US" w:eastAsia="zh-CN"/>
              </w:rPr>
              <w:t>CA_n3A-n20A</w:t>
            </w:r>
          </w:p>
          <w:p w14:paraId="25DD816F" w14:textId="77777777" w:rsidR="006F6378" w:rsidRPr="00C30686" w:rsidRDefault="006F6378" w:rsidP="0094020B">
            <w:pPr>
              <w:pStyle w:val="TAC"/>
              <w:rPr>
                <w:rFonts w:eastAsia="MS Mincho"/>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3DBB5232" w14:textId="77777777" w:rsidR="006F6378" w:rsidRPr="00C30686" w:rsidRDefault="006F6378" w:rsidP="0094020B">
            <w:pPr>
              <w:pStyle w:val="TAC"/>
              <w:rPr>
                <w:rFonts w:eastAsia="MS Mincho"/>
                <w:lang w:val="en-US" w:eastAsia="zh-CN"/>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564D1DF5" w14:textId="77777777" w:rsidR="006F6378" w:rsidRPr="00C30686" w:rsidRDefault="006F6378" w:rsidP="0094020B">
            <w:pPr>
              <w:pStyle w:val="TAC"/>
              <w:rPr>
                <w:rFonts w:ascii="Calibri" w:eastAsia="MS Mincho" w:hAnsi="Calibri"/>
                <w:sz w:val="21"/>
                <w:lang w:val="en-US" w:eastAsia="zh-CN"/>
              </w:rPr>
            </w:pPr>
            <w:r w:rsidRPr="00C30686">
              <w:rPr>
                <w:rFonts w:eastAsiaTheme="minorEastAsia" w:cs="Arial"/>
                <w:color w:val="000000"/>
                <w:szCs w:val="18"/>
                <w:lang w:val="en-US" w:eastAsia="zh-CN" w:bidi="ar"/>
              </w:rPr>
              <w:t>5, 10, 15, 20, 25, 30, 40</w:t>
            </w:r>
          </w:p>
        </w:tc>
        <w:tc>
          <w:tcPr>
            <w:tcW w:w="2445" w:type="dxa"/>
            <w:vMerge w:val="restart"/>
            <w:tcBorders>
              <w:top w:val="nil"/>
              <w:left w:val="single" w:sz="4" w:space="0" w:color="auto"/>
              <w:bottom w:val="single" w:sz="4" w:space="0" w:color="auto"/>
              <w:right w:val="single" w:sz="4" w:space="0" w:color="auto"/>
            </w:tcBorders>
            <w:vAlign w:val="center"/>
          </w:tcPr>
          <w:p w14:paraId="67831904" w14:textId="77777777" w:rsidR="006F6378" w:rsidRPr="00C30686" w:rsidRDefault="006F6378" w:rsidP="0094020B">
            <w:pPr>
              <w:pStyle w:val="TAC"/>
              <w:rPr>
                <w:rFonts w:eastAsia="MS Mincho"/>
                <w:lang w:val="en-US" w:eastAsia="zh-CN"/>
              </w:rPr>
            </w:pPr>
            <w:r w:rsidRPr="00C30686">
              <w:rPr>
                <w:rFonts w:eastAsia="MS Mincho"/>
                <w:lang w:val="en-US" w:eastAsia="zh-CN"/>
              </w:rPr>
              <w:t>0</w:t>
            </w:r>
          </w:p>
        </w:tc>
      </w:tr>
      <w:tr w:rsidR="006F6378" w:rsidRPr="00C30686" w14:paraId="170165D8" w14:textId="77777777" w:rsidTr="004F423A">
        <w:trPr>
          <w:trHeight w:val="29"/>
        </w:trPr>
        <w:tc>
          <w:tcPr>
            <w:tcW w:w="0" w:type="auto"/>
            <w:vMerge/>
            <w:tcBorders>
              <w:top w:val="nil"/>
              <w:left w:val="single" w:sz="4" w:space="0" w:color="auto"/>
              <w:bottom w:val="single" w:sz="4" w:space="0" w:color="auto"/>
              <w:right w:val="single" w:sz="4" w:space="0" w:color="auto"/>
            </w:tcBorders>
          </w:tcPr>
          <w:p w14:paraId="28F9C2AC" w14:textId="77777777" w:rsidR="006F6378" w:rsidRPr="00C30686" w:rsidRDefault="006F6378" w:rsidP="0094020B">
            <w:pPr>
              <w:pStyle w:val="TAC"/>
              <w:rPr>
                <w:rFonts w:eastAsia="MS Mincho"/>
                <w:lang w:val="en-US" w:eastAsia="zh-CN"/>
              </w:rPr>
            </w:pPr>
          </w:p>
        </w:tc>
        <w:tc>
          <w:tcPr>
            <w:tcW w:w="0" w:type="auto"/>
            <w:vMerge/>
            <w:tcBorders>
              <w:top w:val="nil"/>
              <w:left w:val="single" w:sz="4" w:space="0" w:color="auto"/>
              <w:bottom w:val="single" w:sz="4" w:space="0" w:color="auto"/>
              <w:right w:val="single" w:sz="4" w:space="0" w:color="auto"/>
            </w:tcBorders>
          </w:tcPr>
          <w:p w14:paraId="10AE0A97" w14:textId="77777777" w:rsidR="006F6378" w:rsidRPr="00C30686" w:rsidRDefault="006F6378" w:rsidP="0094020B">
            <w:pPr>
              <w:pStyle w:val="TAC"/>
              <w:rPr>
                <w:rFonts w:eastAsia="MS Mincho"/>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7FD90EFB" w14:textId="77777777" w:rsidR="006F6378" w:rsidRPr="00C30686" w:rsidRDefault="006F6378" w:rsidP="0094020B">
            <w:pPr>
              <w:pStyle w:val="TAC"/>
              <w:rPr>
                <w:rFonts w:eastAsia="MS Mincho"/>
                <w:lang w:val="en-US" w:eastAsia="zh-CN"/>
              </w:rPr>
            </w:pPr>
            <w:r w:rsidRPr="00C30686">
              <w:rPr>
                <w:rFonts w:eastAsiaTheme="minorEastAsia"/>
                <w:lang w:val="en-US" w:eastAsia="zh-CN"/>
              </w:rPr>
              <w:t>n20</w:t>
            </w:r>
          </w:p>
        </w:tc>
        <w:tc>
          <w:tcPr>
            <w:tcW w:w="4356" w:type="dxa"/>
            <w:tcBorders>
              <w:top w:val="single" w:sz="4" w:space="0" w:color="auto"/>
              <w:left w:val="single" w:sz="4" w:space="0" w:color="auto"/>
              <w:bottom w:val="single" w:sz="4" w:space="0" w:color="auto"/>
              <w:right w:val="single" w:sz="4" w:space="0" w:color="auto"/>
            </w:tcBorders>
            <w:vAlign w:val="center"/>
          </w:tcPr>
          <w:p w14:paraId="4520A201" w14:textId="77777777" w:rsidR="006F6378" w:rsidRPr="00C30686" w:rsidRDefault="006F6378" w:rsidP="0094020B">
            <w:pPr>
              <w:pStyle w:val="TAC"/>
              <w:rPr>
                <w:rFonts w:ascii="Calibri" w:eastAsia="MS Mincho" w:hAnsi="Calibri"/>
                <w:sz w:val="21"/>
                <w:lang w:val="en-US" w:eastAsia="zh-CN"/>
              </w:rPr>
            </w:pPr>
            <w:r w:rsidRPr="00C30686">
              <w:rPr>
                <w:rFonts w:eastAsiaTheme="minorEastAsia" w:cs="Arial"/>
                <w:color w:val="000000"/>
                <w:szCs w:val="18"/>
                <w:lang w:val="en-US" w:eastAsia="zh-CN" w:bidi="ar"/>
              </w:rPr>
              <w:t>5, 10, 15, 20</w:t>
            </w:r>
          </w:p>
        </w:tc>
        <w:tc>
          <w:tcPr>
            <w:tcW w:w="0" w:type="auto"/>
            <w:vMerge/>
            <w:tcBorders>
              <w:top w:val="nil"/>
              <w:left w:val="single" w:sz="4" w:space="0" w:color="auto"/>
              <w:bottom w:val="single" w:sz="4" w:space="0" w:color="auto"/>
              <w:right w:val="single" w:sz="4" w:space="0" w:color="auto"/>
            </w:tcBorders>
            <w:vAlign w:val="center"/>
          </w:tcPr>
          <w:p w14:paraId="0FF3CCB8" w14:textId="77777777" w:rsidR="006F6378" w:rsidRPr="00C30686" w:rsidRDefault="006F6378" w:rsidP="0094020B">
            <w:pPr>
              <w:pStyle w:val="TAC"/>
              <w:rPr>
                <w:rFonts w:eastAsia="MS Mincho"/>
                <w:lang w:val="en-US" w:eastAsia="zh-CN"/>
              </w:rPr>
            </w:pPr>
          </w:p>
        </w:tc>
      </w:tr>
      <w:tr w:rsidR="006F6378" w:rsidRPr="00C30686" w14:paraId="10418984" w14:textId="77777777" w:rsidTr="004F423A">
        <w:trPr>
          <w:trHeight w:val="29"/>
        </w:trPr>
        <w:tc>
          <w:tcPr>
            <w:tcW w:w="0" w:type="auto"/>
            <w:vMerge/>
            <w:tcBorders>
              <w:top w:val="nil"/>
              <w:left w:val="single" w:sz="4" w:space="0" w:color="auto"/>
              <w:bottom w:val="single" w:sz="4" w:space="0" w:color="auto"/>
              <w:right w:val="single" w:sz="4" w:space="0" w:color="auto"/>
            </w:tcBorders>
          </w:tcPr>
          <w:p w14:paraId="2BACCF62" w14:textId="77777777" w:rsidR="006F6378" w:rsidRPr="00C30686" w:rsidRDefault="006F6378" w:rsidP="0094020B">
            <w:pPr>
              <w:pStyle w:val="TAC"/>
              <w:rPr>
                <w:rFonts w:eastAsia="MS Mincho"/>
                <w:lang w:val="en-US" w:eastAsia="zh-CN"/>
              </w:rPr>
            </w:pPr>
          </w:p>
        </w:tc>
        <w:tc>
          <w:tcPr>
            <w:tcW w:w="0" w:type="auto"/>
            <w:vMerge/>
            <w:tcBorders>
              <w:top w:val="nil"/>
              <w:left w:val="single" w:sz="4" w:space="0" w:color="auto"/>
              <w:bottom w:val="single" w:sz="4" w:space="0" w:color="auto"/>
              <w:right w:val="single" w:sz="4" w:space="0" w:color="auto"/>
            </w:tcBorders>
          </w:tcPr>
          <w:p w14:paraId="1F9CBA1F" w14:textId="77777777" w:rsidR="006F6378" w:rsidRPr="00C30686" w:rsidRDefault="006F6378" w:rsidP="0094020B">
            <w:pPr>
              <w:pStyle w:val="TAC"/>
              <w:rPr>
                <w:rFonts w:eastAsia="MS Mincho"/>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5A9CF0BB" w14:textId="77777777" w:rsidR="006F6378" w:rsidRPr="00C30686" w:rsidRDefault="006F6378" w:rsidP="0094020B">
            <w:pPr>
              <w:pStyle w:val="TAC"/>
              <w:rPr>
                <w:rFonts w:eastAsia="MS Mincho"/>
                <w:lang w:val="en-US" w:eastAsia="zh-CN"/>
              </w:rPr>
            </w:pPr>
            <w:r w:rsidRPr="00C30686">
              <w:rPr>
                <w:rFonts w:eastAsiaTheme="minorEastAsia"/>
                <w:lang w:val="en-US" w:eastAsia="zh-CN"/>
              </w:rPr>
              <w:t>n67</w:t>
            </w:r>
          </w:p>
        </w:tc>
        <w:tc>
          <w:tcPr>
            <w:tcW w:w="4356" w:type="dxa"/>
            <w:tcBorders>
              <w:top w:val="single" w:sz="4" w:space="0" w:color="auto"/>
              <w:left w:val="single" w:sz="4" w:space="0" w:color="auto"/>
              <w:bottom w:val="single" w:sz="4" w:space="0" w:color="auto"/>
              <w:right w:val="single" w:sz="4" w:space="0" w:color="auto"/>
            </w:tcBorders>
            <w:vAlign w:val="center"/>
          </w:tcPr>
          <w:p w14:paraId="51CC1BFC" w14:textId="77777777" w:rsidR="006F6378" w:rsidRPr="00C30686" w:rsidRDefault="006F6378" w:rsidP="0094020B">
            <w:pPr>
              <w:pStyle w:val="TAC"/>
              <w:rPr>
                <w:rFonts w:ascii="Calibri" w:eastAsia="MS Mincho" w:hAnsi="Calibri"/>
                <w:sz w:val="21"/>
                <w:lang w:val="en-US" w:eastAsia="zh-CN"/>
              </w:rPr>
            </w:pPr>
            <w:r w:rsidRPr="00C30686">
              <w:rPr>
                <w:rFonts w:eastAsiaTheme="minorEastAsia" w:cs="Arial"/>
                <w:color w:val="000000"/>
                <w:szCs w:val="18"/>
                <w:lang w:val="en-US" w:eastAsia="zh-CN" w:bidi="ar"/>
              </w:rPr>
              <w:t>5, 10, 15, 20</w:t>
            </w:r>
          </w:p>
        </w:tc>
        <w:tc>
          <w:tcPr>
            <w:tcW w:w="0" w:type="auto"/>
            <w:vMerge/>
            <w:tcBorders>
              <w:top w:val="nil"/>
              <w:left w:val="single" w:sz="4" w:space="0" w:color="auto"/>
              <w:bottom w:val="single" w:sz="4" w:space="0" w:color="auto"/>
              <w:right w:val="single" w:sz="4" w:space="0" w:color="auto"/>
            </w:tcBorders>
            <w:vAlign w:val="center"/>
          </w:tcPr>
          <w:p w14:paraId="1E5A7B86" w14:textId="77777777" w:rsidR="006F6378" w:rsidRPr="00C30686" w:rsidRDefault="006F6378" w:rsidP="0094020B">
            <w:pPr>
              <w:pStyle w:val="TAC"/>
              <w:rPr>
                <w:rFonts w:eastAsia="MS Mincho"/>
                <w:lang w:val="en-US" w:eastAsia="zh-CN"/>
              </w:rPr>
            </w:pPr>
          </w:p>
        </w:tc>
      </w:tr>
      <w:tr w:rsidR="006F6378" w:rsidRPr="00C30686" w14:paraId="0F74C778"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D454B85" w14:textId="77777777" w:rsidR="006F6378" w:rsidRPr="00C30686" w:rsidRDefault="006F6378" w:rsidP="0094020B">
            <w:pPr>
              <w:pStyle w:val="TAC"/>
              <w:rPr>
                <w:rFonts w:eastAsia="MS Mincho"/>
                <w:lang w:val="en-US" w:eastAsia="zh-CN"/>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w:t>
            </w:r>
            <w:r w:rsidRPr="00C30686">
              <w:rPr>
                <w:rFonts w:eastAsiaTheme="minorEastAsia"/>
                <w:lang w:eastAsia="zh-CN"/>
              </w:rPr>
              <w:t>3</w:t>
            </w:r>
            <w:r w:rsidRPr="00C30686">
              <w:rPr>
                <w:rFonts w:eastAsiaTheme="minorEastAsia"/>
                <w:lang w:val="sv-SE"/>
              </w:rPr>
              <w:t>A-</w:t>
            </w:r>
            <w:r w:rsidRPr="00C30686">
              <w:rPr>
                <w:rFonts w:eastAsiaTheme="minorEastAsia" w:hint="eastAsia"/>
                <w:lang w:eastAsia="zh-CN"/>
              </w:rPr>
              <w:t>n</w:t>
            </w:r>
            <w:r w:rsidRPr="00C30686">
              <w:rPr>
                <w:rFonts w:eastAsiaTheme="minorEastAsia"/>
                <w:lang w:eastAsia="zh-CN"/>
              </w:rPr>
              <w:t>20</w:t>
            </w:r>
            <w:r w:rsidRPr="00C30686">
              <w:rPr>
                <w:rFonts w:eastAsiaTheme="minorEastAsia"/>
                <w:lang w:val="sv-SE"/>
              </w:rPr>
              <w:t>A</w:t>
            </w:r>
            <w:r w:rsidRPr="00C30686">
              <w:rPr>
                <w:rFonts w:hint="eastAsia"/>
                <w:lang w:eastAsia="zh-CN"/>
              </w:rPr>
              <w:t>-n</w:t>
            </w:r>
            <w:r w:rsidRPr="00C30686">
              <w:rPr>
                <w:lang w:eastAsia="zh-CN"/>
              </w:rPr>
              <w:t>28</w:t>
            </w:r>
            <w:r w:rsidRPr="00C30686">
              <w:rPr>
                <w:rFonts w:hint="eastAsia"/>
                <w:lang w:eastAsia="zh-CN"/>
              </w:rPr>
              <w:t>A</w:t>
            </w:r>
          </w:p>
        </w:tc>
        <w:tc>
          <w:tcPr>
            <w:tcW w:w="2785" w:type="dxa"/>
            <w:tcBorders>
              <w:top w:val="single" w:sz="4" w:space="0" w:color="auto"/>
              <w:left w:val="single" w:sz="4" w:space="0" w:color="auto"/>
              <w:bottom w:val="nil"/>
              <w:right w:val="single" w:sz="4" w:space="0" w:color="auto"/>
            </w:tcBorders>
            <w:vAlign w:val="center"/>
          </w:tcPr>
          <w:p w14:paraId="266EFA7F" w14:textId="77777777" w:rsidR="006F6378" w:rsidRPr="00C30686" w:rsidRDefault="006F6378" w:rsidP="0094020B">
            <w:pPr>
              <w:pStyle w:val="TAC"/>
              <w:rPr>
                <w:lang w:eastAsia="zh-CN"/>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w:t>
            </w:r>
            <w:r w:rsidRPr="00C30686">
              <w:rPr>
                <w:rFonts w:eastAsiaTheme="minorEastAsia"/>
                <w:lang w:eastAsia="zh-CN"/>
              </w:rPr>
              <w:t>3</w:t>
            </w:r>
            <w:r w:rsidRPr="00C30686">
              <w:rPr>
                <w:rFonts w:eastAsiaTheme="minorEastAsia"/>
                <w:lang w:val="en-US"/>
              </w:rPr>
              <w:t>A-</w:t>
            </w:r>
            <w:r w:rsidRPr="00C30686">
              <w:rPr>
                <w:rFonts w:eastAsiaTheme="minorEastAsia" w:hint="eastAsia"/>
                <w:lang w:eastAsia="zh-CN"/>
              </w:rPr>
              <w:t>n</w:t>
            </w:r>
            <w:r w:rsidRPr="00C30686">
              <w:rPr>
                <w:rFonts w:eastAsiaTheme="minorEastAsia"/>
                <w:lang w:eastAsia="zh-CN"/>
              </w:rPr>
              <w:t>20</w:t>
            </w:r>
            <w:r w:rsidRPr="00C30686">
              <w:rPr>
                <w:rFonts w:eastAsiaTheme="minorEastAsia"/>
                <w:lang w:val="en-US"/>
              </w:rPr>
              <w:t>A</w:t>
            </w:r>
          </w:p>
          <w:p w14:paraId="0A8C9110" w14:textId="77777777" w:rsidR="006F6378" w:rsidRPr="00C30686" w:rsidRDefault="006F6378" w:rsidP="0094020B">
            <w:pPr>
              <w:pStyle w:val="TAC"/>
              <w:rPr>
                <w:lang w:eastAsia="zh-CN"/>
              </w:rPr>
            </w:pPr>
            <w:r w:rsidRPr="00C30686">
              <w:rPr>
                <w:rFonts w:eastAsiaTheme="minorEastAsia"/>
                <w:lang w:eastAsia="zh-CN"/>
              </w:rPr>
              <w:t>CA_n3A-n28A</w:t>
            </w:r>
          </w:p>
          <w:p w14:paraId="4DA5CBC2" w14:textId="77777777" w:rsidR="006F6378" w:rsidRPr="00C30686" w:rsidRDefault="006F6378" w:rsidP="0094020B">
            <w:pPr>
              <w:pStyle w:val="TAC"/>
              <w:rPr>
                <w:lang w:eastAsia="zh-CN"/>
              </w:rPr>
            </w:pPr>
            <w:r w:rsidRPr="00C30686">
              <w:rPr>
                <w:rFonts w:eastAsiaTheme="minorEastAsia"/>
                <w:lang w:eastAsia="zh-CN"/>
              </w:rPr>
              <w:t>CA_n20A-n28A</w:t>
            </w:r>
          </w:p>
          <w:p w14:paraId="6C86AD1D" w14:textId="77777777" w:rsidR="006F6378" w:rsidRPr="00C30686" w:rsidRDefault="006F6378" w:rsidP="0094020B">
            <w:pPr>
              <w:pStyle w:val="TAC"/>
              <w:rPr>
                <w:rFonts w:eastAsia="MS Mincho"/>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5AC10FF" w14:textId="77777777" w:rsidR="006F6378" w:rsidRPr="00C30686" w:rsidRDefault="006F6378" w:rsidP="0094020B">
            <w:pPr>
              <w:pStyle w:val="TAC"/>
              <w:rPr>
                <w:rFonts w:eastAsia="MS Mincho"/>
                <w:lang w:val="en-US" w:eastAsia="zh-CN"/>
              </w:rPr>
            </w:pPr>
            <w:r w:rsidRPr="00C30686">
              <w:rPr>
                <w:rFonts w:eastAsiaTheme="minorEastAsia" w:hint="eastAsia"/>
                <w:lang w:eastAsia="zh-CN"/>
              </w:rPr>
              <w:t>n</w:t>
            </w:r>
            <w:r w:rsidRPr="00C30686">
              <w:rPr>
                <w:rFonts w:eastAsiaTheme="minorEastAsia"/>
                <w:lang w:eastAsia="zh-CN"/>
              </w:rPr>
              <w:t>3</w:t>
            </w:r>
          </w:p>
        </w:tc>
        <w:tc>
          <w:tcPr>
            <w:tcW w:w="4356" w:type="dxa"/>
            <w:tcBorders>
              <w:top w:val="single" w:sz="4" w:space="0" w:color="auto"/>
              <w:left w:val="single" w:sz="4" w:space="0" w:color="auto"/>
              <w:bottom w:val="single" w:sz="4" w:space="0" w:color="auto"/>
              <w:right w:val="single" w:sz="4" w:space="0" w:color="auto"/>
            </w:tcBorders>
            <w:vAlign w:val="center"/>
          </w:tcPr>
          <w:p w14:paraId="3514CA00"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rPr>
              <w:t xml:space="preserve">5, </w:t>
            </w:r>
            <w:r w:rsidRPr="00C30686">
              <w:rPr>
                <w:rFonts w:eastAsiaTheme="minorEastAsia" w:hint="eastAsia"/>
              </w:rPr>
              <w:t>1</w:t>
            </w:r>
            <w:r w:rsidRPr="00C30686">
              <w:rPr>
                <w:rFonts w:eastAsiaTheme="minorEastAsia"/>
              </w:rPr>
              <w:t>0, 15, 20, 25, 30, 40</w:t>
            </w:r>
          </w:p>
        </w:tc>
        <w:tc>
          <w:tcPr>
            <w:tcW w:w="2445" w:type="dxa"/>
            <w:tcBorders>
              <w:top w:val="single" w:sz="4" w:space="0" w:color="auto"/>
              <w:left w:val="single" w:sz="4" w:space="0" w:color="auto"/>
              <w:bottom w:val="nil"/>
              <w:right w:val="single" w:sz="4" w:space="0" w:color="auto"/>
            </w:tcBorders>
            <w:vAlign w:val="center"/>
          </w:tcPr>
          <w:p w14:paraId="799620C9" w14:textId="77777777" w:rsidR="006F6378" w:rsidRPr="00C30686" w:rsidRDefault="006F6378" w:rsidP="0094020B">
            <w:pPr>
              <w:pStyle w:val="TAC"/>
              <w:rPr>
                <w:rFonts w:eastAsia="MS Mincho"/>
                <w:lang w:val="en-US" w:eastAsia="zh-CN"/>
              </w:rPr>
            </w:pPr>
            <w:r w:rsidRPr="00C30686">
              <w:rPr>
                <w:rFonts w:eastAsiaTheme="minorEastAsia" w:hint="eastAsia"/>
                <w:lang w:eastAsia="zh-CN"/>
              </w:rPr>
              <w:t>0</w:t>
            </w:r>
          </w:p>
        </w:tc>
      </w:tr>
      <w:tr w:rsidR="006F6378" w:rsidRPr="00C30686" w14:paraId="798B9886" w14:textId="77777777" w:rsidTr="004F423A">
        <w:trPr>
          <w:trHeight w:val="29"/>
        </w:trPr>
        <w:tc>
          <w:tcPr>
            <w:tcW w:w="2742" w:type="dxa"/>
            <w:tcBorders>
              <w:top w:val="nil"/>
              <w:left w:val="single" w:sz="4" w:space="0" w:color="auto"/>
              <w:bottom w:val="nil"/>
              <w:right w:val="single" w:sz="4" w:space="0" w:color="auto"/>
            </w:tcBorders>
            <w:vAlign w:val="center"/>
          </w:tcPr>
          <w:p w14:paraId="0E14F13B" w14:textId="77777777" w:rsidR="006F6378" w:rsidRPr="00C30686" w:rsidRDefault="006F6378" w:rsidP="0094020B">
            <w:pPr>
              <w:pStyle w:val="TAC"/>
              <w:rPr>
                <w:rFonts w:eastAsia="MS Mincho"/>
                <w:lang w:val="en-US" w:eastAsia="zh-CN"/>
              </w:rPr>
            </w:pPr>
          </w:p>
        </w:tc>
        <w:tc>
          <w:tcPr>
            <w:tcW w:w="2785" w:type="dxa"/>
            <w:tcBorders>
              <w:top w:val="nil"/>
              <w:left w:val="single" w:sz="4" w:space="0" w:color="auto"/>
              <w:bottom w:val="nil"/>
              <w:right w:val="single" w:sz="4" w:space="0" w:color="auto"/>
            </w:tcBorders>
            <w:vAlign w:val="center"/>
          </w:tcPr>
          <w:p w14:paraId="54772578" w14:textId="77777777" w:rsidR="006F6378" w:rsidRPr="00C30686" w:rsidRDefault="006F6378" w:rsidP="0094020B">
            <w:pPr>
              <w:pStyle w:val="TAC"/>
              <w:rPr>
                <w:rFonts w:eastAsia="MS Mincho"/>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9E55FE8" w14:textId="77777777" w:rsidR="006F6378" w:rsidRPr="00C30686" w:rsidRDefault="006F6378" w:rsidP="0094020B">
            <w:pPr>
              <w:pStyle w:val="TAC"/>
              <w:rPr>
                <w:rFonts w:eastAsia="MS Mincho"/>
                <w:lang w:val="en-US" w:eastAsia="zh-CN"/>
              </w:rPr>
            </w:pPr>
            <w:r w:rsidRPr="00C30686">
              <w:rPr>
                <w:rFonts w:eastAsiaTheme="minorEastAsia" w:hint="eastAsia"/>
                <w:lang w:eastAsia="zh-CN"/>
              </w:rPr>
              <w:t>n</w:t>
            </w:r>
            <w:r w:rsidRPr="00C30686">
              <w:rPr>
                <w:rFonts w:eastAsiaTheme="minorEastAsia"/>
                <w:lang w:eastAsia="zh-CN"/>
              </w:rPr>
              <w:t>20</w:t>
            </w:r>
          </w:p>
        </w:tc>
        <w:tc>
          <w:tcPr>
            <w:tcW w:w="4356" w:type="dxa"/>
            <w:tcBorders>
              <w:top w:val="single" w:sz="4" w:space="0" w:color="auto"/>
              <w:left w:val="single" w:sz="4" w:space="0" w:color="auto"/>
              <w:bottom w:val="single" w:sz="4" w:space="0" w:color="auto"/>
              <w:right w:val="single" w:sz="4" w:space="0" w:color="auto"/>
            </w:tcBorders>
            <w:vAlign w:val="center"/>
          </w:tcPr>
          <w:p w14:paraId="6F9D3606"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rPr>
              <w:t xml:space="preserve">5, </w:t>
            </w:r>
            <w:r w:rsidRPr="00C30686">
              <w:rPr>
                <w:rFonts w:eastAsiaTheme="minorEastAsia" w:hint="eastAsia"/>
              </w:rPr>
              <w:t>1</w:t>
            </w:r>
            <w:r w:rsidRPr="00C30686">
              <w:rPr>
                <w:rFonts w:eastAsiaTheme="minorEastAsia"/>
              </w:rPr>
              <w:t>0, 15, 20</w:t>
            </w:r>
          </w:p>
        </w:tc>
        <w:tc>
          <w:tcPr>
            <w:tcW w:w="2445" w:type="dxa"/>
            <w:tcBorders>
              <w:top w:val="nil"/>
              <w:left w:val="single" w:sz="4" w:space="0" w:color="auto"/>
              <w:bottom w:val="nil"/>
              <w:right w:val="single" w:sz="4" w:space="0" w:color="auto"/>
            </w:tcBorders>
            <w:vAlign w:val="center"/>
          </w:tcPr>
          <w:p w14:paraId="7D2E7000" w14:textId="77777777" w:rsidR="006F6378" w:rsidRPr="00C30686" w:rsidRDefault="006F6378" w:rsidP="0094020B">
            <w:pPr>
              <w:pStyle w:val="TAC"/>
              <w:rPr>
                <w:rFonts w:eastAsia="MS Mincho"/>
                <w:lang w:val="en-US" w:eastAsia="zh-CN"/>
              </w:rPr>
            </w:pPr>
          </w:p>
        </w:tc>
      </w:tr>
      <w:tr w:rsidR="006F6378" w:rsidRPr="00C30686" w14:paraId="695BB6FE"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B673580" w14:textId="77777777" w:rsidR="006F6378" w:rsidRPr="00C30686" w:rsidRDefault="006F6378" w:rsidP="0094020B">
            <w:pPr>
              <w:pStyle w:val="TAC"/>
              <w:rPr>
                <w:rFonts w:eastAsia="MS Mincho"/>
                <w:lang w:val="en-US" w:eastAsia="zh-CN"/>
              </w:rPr>
            </w:pPr>
          </w:p>
        </w:tc>
        <w:tc>
          <w:tcPr>
            <w:tcW w:w="2785" w:type="dxa"/>
            <w:tcBorders>
              <w:top w:val="nil"/>
              <w:left w:val="single" w:sz="4" w:space="0" w:color="auto"/>
              <w:bottom w:val="single" w:sz="4" w:space="0" w:color="auto"/>
              <w:right w:val="single" w:sz="4" w:space="0" w:color="auto"/>
            </w:tcBorders>
            <w:vAlign w:val="center"/>
          </w:tcPr>
          <w:p w14:paraId="417C7433" w14:textId="77777777" w:rsidR="006F6378" w:rsidRPr="00C30686" w:rsidRDefault="006F6378" w:rsidP="0094020B">
            <w:pPr>
              <w:pStyle w:val="TAC"/>
              <w:rPr>
                <w:rFonts w:eastAsia="MS Mincho"/>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E829660" w14:textId="77777777" w:rsidR="006F6378" w:rsidRPr="00C30686" w:rsidRDefault="006F6378" w:rsidP="0094020B">
            <w:pPr>
              <w:pStyle w:val="TAC"/>
              <w:rPr>
                <w:rFonts w:eastAsia="MS Mincho"/>
                <w:lang w:val="en-US" w:eastAsia="zh-CN"/>
              </w:rPr>
            </w:pPr>
            <w:r w:rsidRPr="00C30686">
              <w:rPr>
                <w:rFonts w:eastAsiaTheme="minorEastAsia" w:hint="eastAsia"/>
                <w:lang w:eastAsia="zh-CN"/>
              </w:rPr>
              <w:t>n</w:t>
            </w:r>
            <w:r w:rsidRPr="00C30686">
              <w:rPr>
                <w:rFonts w:eastAsiaTheme="minorEastAsia"/>
                <w:lang w:eastAsia="zh-CN"/>
              </w:rPr>
              <w:t>28</w:t>
            </w:r>
          </w:p>
        </w:tc>
        <w:tc>
          <w:tcPr>
            <w:tcW w:w="4356" w:type="dxa"/>
            <w:tcBorders>
              <w:top w:val="single" w:sz="4" w:space="0" w:color="auto"/>
              <w:left w:val="single" w:sz="4" w:space="0" w:color="auto"/>
              <w:bottom w:val="single" w:sz="4" w:space="0" w:color="auto"/>
              <w:right w:val="single" w:sz="4" w:space="0" w:color="auto"/>
            </w:tcBorders>
            <w:vAlign w:val="center"/>
          </w:tcPr>
          <w:p w14:paraId="52CFD683"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rPr>
              <w:t xml:space="preserve">5, </w:t>
            </w:r>
            <w:r w:rsidRPr="00C30686">
              <w:rPr>
                <w:rFonts w:eastAsiaTheme="minorEastAsia" w:hint="eastAsia"/>
              </w:rPr>
              <w:t>1</w:t>
            </w:r>
            <w:r w:rsidRPr="00C30686">
              <w:rPr>
                <w:rFonts w:eastAsiaTheme="minorEastAsia"/>
              </w:rPr>
              <w:t>0, 15, 20, 30</w:t>
            </w:r>
          </w:p>
        </w:tc>
        <w:tc>
          <w:tcPr>
            <w:tcW w:w="2445" w:type="dxa"/>
            <w:tcBorders>
              <w:top w:val="nil"/>
              <w:left w:val="single" w:sz="4" w:space="0" w:color="auto"/>
              <w:bottom w:val="single" w:sz="4" w:space="0" w:color="auto"/>
              <w:right w:val="single" w:sz="4" w:space="0" w:color="auto"/>
            </w:tcBorders>
            <w:vAlign w:val="center"/>
          </w:tcPr>
          <w:p w14:paraId="0A65402D" w14:textId="77777777" w:rsidR="006F6378" w:rsidRPr="00C30686" w:rsidRDefault="006F6378" w:rsidP="0094020B">
            <w:pPr>
              <w:pStyle w:val="TAC"/>
              <w:rPr>
                <w:rFonts w:eastAsia="MS Mincho"/>
                <w:lang w:val="en-US" w:eastAsia="zh-CN"/>
              </w:rPr>
            </w:pPr>
          </w:p>
        </w:tc>
      </w:tr>
      <w:tr w:rsidR="006F6378" w:rsidRPr="00C30686" w14:paraId="301240EA" w14:textId="77777777" w:rsidTr="004F423A">
        <w:trPr>
          <w:trHeight w:val="29"/>
        </w:trPr>
        <w:tc>
          <w:tcPr>
            <w:tcW w:w="2742" w:type="dxa"/>
            <w:vMerge w:val="restart"/>
            <w:tcBorders>
              <w:top w:val="nil"/>
              <w:left w:val="single" w:sz="4" w:space="0" w:color="auto"/>
              <w:bottom w:val="single" w:sz="4" w:space="0" w:color="auto"/>
              <w:right w:val="single" w:sz="4" w:space="0" w:color="auto"/>
            </w:tcBorders>
            <w:vAlign w:val="center"/>
          </w:tcPr>
          <w:p w14:paraId="7E881466" w14:textId="77777777" w:rsidR="006F6378" w:rsidRPr="00C30686" w:rsidRDefault="006F6378" w:rsidP="0094020B">
            <w:pPr>
              <w:pStyle w:val="TAC"/>
              <w:rPr>
                <w:rFonts w:eastAsia="MS Mincho"/>
                <w:lang w:val="en-US" w:eastAsia="zh-CN"/>
              </w:rPr>
            </w:pPr>
            <w:r w:rsidRPr="00C30686">
              <w:rPr>
                <w:rFonts w:eastAsia="MS Mincho"/>
                <w:lang w:val="en-US" w:eastAsia="zh-CN"/>
              </w:rPr>
              <w:t>CA_n3A-n20A-n78A</w:t>
            </w:r>
          </w:p>
        </w:tc>
        <w:tc>
          <w:tcPr>
            <w:tcW w:w="2785" w:type="dxa"/>
            <w:tcBorders>
              <w:top w:val="nil"/>
              <w:left w:val="single" w:sz="4" w:space="0" w:color="auto"/>
              <w:bottom w:val="nil"/>
              <w:right w:val="single" w:sz="4" w:space="0" w:color="auto"/>
            </w:tcBorders>
            <w:vAlign w:val="center"/>
          </w:tcPr>
          <w:p w14:paraId="45837CFF" w14:textId="77777777" w:rsidR="006F6378" w:rsidRPr="00C30686" w:rsidRDefault="006F6378" w:rsidP="0094020B">
            <w:pPr>
              <w:pStyle w:val="TAC"/>
              <w:rPr>
                <w:rFonts w:eastAsia="MS Mincho"/>
                <w:lang w:val="en-US" w:eastAsia="zh-CN"/>
              </w:rPr>
            </w:pPr>
            <w:r w:rsidRPr="00C30686">
              <w:rPr>
                <w:rFonts w:eastAsia="MS Mincho"/>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605F2ADC" w14:textId="77777777" w:rsidR="006F6378" w:rsidRPr="00C30686" w:rsidRDefault="006F6378" w:rsidP="0094020B">
            <w:pPr>
              <w:pStyle w:val="TAC"/>
              <w:rPr>
                <w:rFonts w:eastAsia="MS Mincho"/>
                <w:lang w:val="en-US" w:eastAsia="zh-CN"/>
              </w:rPr>
            </w:pPr>
            <w:r w:rsidRPr="00C30686">
              <w:rPr>
                <w:rFonts w:eastAsia="MS Mincho"/>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3DFC2D29" w14:textId="77777777" w:rsidR="006F6378" w:rsidRPr="00C30686" w:rsidRDefault="006F6378" w:rsidP="0094020B">
            <w:pPr>
              <w:pStyle w:val="TAC"/>
              <w:rPr>
                <w:rFonts w:ascii="Calibri" w:eastAsia="MS Mincho" w:hAnsi="Calibri"/>
                <w:sz w:val="21"/>
                <w:lang w:val="en-US" w:eastAsia="zh-CN"/>
              </w:rPr>
            </w:pPr>
            <w:r w:rsidRPr="00C30686">
              <w:rPr>
                <w:rFonts w:eastAsiaTheme="minorEastAsia" w:cs="Arial"/>
                <w:color w:val="000000"/>
                <w:szCs w:val="18"/>
                <w:lang w:val="en-US" w:eastAsia="zh-CN" w:bidi="ar"/>
              </w:rPr>
              <w:t>5, 10, 15, 20, 25, 30, 40</w:t>
            </w:r>
          </w:p>
        </w:tc>
        <w:tc>
          <w:tcPr>
            <w:tcW w:w="2445" w:type="dxa"/>
            <w:vMerge w:val="restart"/>
            <w:tcBorders>
              <w:top w:val="nil"/>
              <w:left w:val="single" w:sz="4" w:space="0" w:color="auto"/>
              <w:bottom w:val="single" w:sz="4" w:space="0" w:color="auto"/>
              <w:right w:val="single" w:sz="4" w:space="0" w:color="auto"/>
            </w:tcBorders>
            <w:vAlign w:val="center"/>
          </w:tcPr>
          <w:p w14:paraId="0E5D65AC" w14:textId="77777777" w:rsidR="006F6378" w:rsidRPr="00C30686" w:rsidRDefault="006F6378" w:rsidP="0094020B">
            <w:pPr>
              <w:pStyle w:val="TAC"/>
              <w:rPr>
                <w:rFonts w:eastAsia="MS Mincho"/>
                <w:lang w:val="en-US" w:eastAsia="zh-CN"/>
              </w:rPr>
            </w:pPr>
            <w:r w:rsidRPr="00C30686">
              <w:rPr>
                <w:rFonts w:eastAsia="MS Mincho"/>
                <w:lang w:val="en-US" w:eastAsia="zh-CN"/>
              </w:rPr>
              <w:t>0</w:t>
            </w:r>
          </w:p>
        </w:tc>
      </w:tr>
      <w:tr w:rsidR="006F6378" w:rsidRPr="00C30686" w14:paraId="590F0786" w14:textId="77777777" w:rsidTr="004F423A">
        <w:trPr>
          <w:trHeight w:val="29"/>
        </w:trPr>
        <w:tc>
          <w:tcPr>
            <w:tcW w:w="0" w:type="auto"/>
            <w:vMerge/>
            <w:tcBorders>
              <w:top w:val="nil"/>
              <w:left w:val="single" w:sz="4" w:space="0" w:color="auto"/>
              <w:bottom w:val="single" w:sz="4" w:space="0" w:color="auto"/>
              <w:right w:val="single" w:sz="4" w:space="0" w:color="auto"/>
            </w:tcBorders>
            <w:vAlign w:val="center"/>
          </w:tcPr>
          <w:p w14:paraId="47512B25" w14:textId="77777777" w:rsidR="006F6378" w:rsidRPr="00C30686" w:rsidRDefault="006F6378" w:rsidP="0094020B">
            <w:pPr>
              <w:pStyle w:val="TAC"/>
              <w:rPr>
                <w:rFonts w:eastAsia="MS Mincho"/>
                <w:lang w:val="en-US" w:eastAsia="zh-CN"/>
              </w:rPr>
            </w:pPr>
          </w:p>
        </w:tc>
        <w:tc>
          <w:tcPr>
            <w:tcW w:w="0" w:type="auto"/>
            <w:tcBorders>
              <w:top w:val="nil"/>
              <w:left w:val="single" w:sz="4" w:space="0" w:color="auto"/>
              <w:bottom w:val="nil"/>
              <w:right w:val="single" w:sz="4" w:space="0" w:color="auto"/>
            </w:tcBorders>
            <w:vAlign w:val="center"/>
          </w:tcPr>
          <w:p w14:paraId="0FF117FD" w14:textId="77777777" w:rsidR="006F6378" w:rsidRPr="00C30686" w:rsidRDefault="006F6378" w:rsidP="0094020B">
            <w:pPr>
              <w:pStyle w:val="TAC"/>
              <w:rPr>
                <w:rFonts w:eastAsia="MS Mincho"/>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F320DD1" w14:textId="77777777" w:rsidR="006F6378" w:rsidRPr="00C30686" w:rsidRDefault="006F6378" w:rsidP="0094020B">
            <w:pPr>
              <w:pStyle w:val="TAC"/>
              <w:rPr>
                <w:rFonts w:eastAsia="MS Mincho"/>
                <w:lang w:val="en-US" w:eastAsia="zh-CN"/>
              </w:rPr>
            </w:pPr>
            <w:r w:rsidRPr="00C30686">
              <w:rPr>
                <w:rFonts w:eastAsia="MS Mincho"/>
                <w:lang w:val="en-US" w:eastAsia="zh-CN"/>
              </w:rPr>
              <w:t>n20</w:t>
            </w:r>
          </w:p>
        </w:tc>
        <w:tc>
          <w:tcPr>
            <w:tcW w:w="4356" w:type="dxa"/>
            <w:tcBorders>
              <w:top w:val="single" w:sz="4" w:space="0" w:color="auto"/>
              <w:left w:val="single" w:sz="4" w:space="0" w:color="auto"/>
              <w:bottom w:val="single" w:sz="4" w:space="0" w:color="auto"/>
              <w:right w:val="single" w:sz="4" w:space="0" w:color="auto"/>
            </w:tcBorders>
            <w:vAlign w:val="center"/>
          </w:tcPr>
          <w:p w14:paraId="2E48DAA7" w14:textId="77777777" w:rsidR="006F6378" w:rsidRPr="00C30686" w:rsidRDefault="006F6378" w:rsidP="0094020B">
            <w:pPr>
              <w:pStyle w:val="TAC"/>
              <w:rPr>
                <w:rFonts w:ascii="Calibri" w:eastAsia="MS Mincho" w:hAnsi="Calibri"/>
                <w:sz w:val="21"/>
                <w:lang w:val="en-US" w:eastAsia="zh-CN"/>
              </w:rPr>
            </w:pPr>
            <w:r w:rsidRPr="00C30686">
              <w:rPr>
                <w:rFonts w:eastAsiaTheme="minorEastAsia" w:cs="Arial"/>
                <w:color w:val="000000"/>
                <w:szCs w:val="18"/>
                <w:lang w:val="en-US" w:eastAsia="zh-CN" w:bidi="ar"/>
              </w:rPr>
              <w:t>5, 10, 15, 20</w:t>
            </w:r>
          </w:p>
        </w:tc>
        <w:tc>
          <w:tcPr>
            <w:tcW w:w="0" w:type="auto"/>
            <w:vMerge/>
            <w:tcBorders>
              <w:top w:val="nil"/>
              <w:left w:val="single" w:sz="4" w:space="0" w:color="auto"/>
              <w:bottom w:val="single" w:sz="4" w:space="0" w:color="auto"/>
              <w:right w:val="single" w:sz="4" w:space="0" w:color="auto"/>
            </w:tcBorders>
            <w:vAlign w:val="center"/>
          </w:tcPr>
          <w:p w14:paraId="3BF8F656" w14:textId="77777777" w:rsidR="006F6378" w:rsidRPr="00C30686" w:rsidRDefault="006F6378" w:rsidP="0094020B">
            <w:pPr>
              <w:pStyle w:val="TAC"/>
              <w:rPr>
                <w:rFonts w:eastAsia="MS Mincho"/>
                <w:lang w:val="en-US" w:eastAsia="zh-CN"/>
              </w:rPr>
            </w:pPr>
          </w:p>
        </w:tc>
      </w:tr>
      <w:tr w:rsidR="006F6378" w:rsidRPr="00C30686" w14:paraId="760ED4FB" w14:textId="77777777" w:rsidTr="004F423A">
        <w:trPr>
          <w:trHeight w:val="29"/>
        </w:trPr>
        <w:tc>
          <w:tcPr>
            <w:tcW w:w="0" w:type="auto"/>
            <w:vMerge/>
            <w:tcBorders>
              <w:top w:val="nil"/>
              <w:left w:val="single" w:sz="4" w:space="0" w:color="auto"/>
              <w:bottom w:val="single" w:sz="4" w:space="0" w:color="auto"/>
              <w:right w:val="single" w:sz="4" w:space="0" w:color="auto"/>
            </w:tcBorders>
            <w:vAlign w:val="center"/>
          </w:tcPr>
          <w:p w14:paraId="30A0880E" w14:textId="77777777" w:rsidR="006F6378" w:rsidRPr="00C30686" w:rsidRDefault="006F6378" w:rsidP="0094020B">
            <w:pPr>
              <w:pStyle w:val="TAC"/>
              <w:rPr>
                <w:rFonts w:eastAsia="MS Mincho"/>
                <w:lang w:val="en-US" w:eastAsia="zh-CN"/>
              </w:rPr>
            </w:pPr>
          </w:p>
        </w:tc>
        <w:tc>
          <w:tcPr>
            <w:tcW w:w="0" w:type="auto"/>
            <w:tcBorders>
              <w:top w:val="nil"/>
              <w:left w:val="single" w:sz="4" w:space="0" w:color="auto"/>
              <w:bottom w:val="single" w:sz="4" w:space="0" w:color="auto"/>
              <w:right w:val="single" w:sz="4" w:space="0" w:color="auto"/>
            </w:tcBorders>
            <w:vAlign w:val="center"/>
          </w:tcPr>
          <w:p w14:paraId="19905BE7" w14:textId="77777777" w:rsidR="006F6378" w:rsidRPr="00C30686" w:rsidRDefault="006F6378" w:rsidP="0094020B">
            <w:pPr>
              <w:pStyle w:val="TAC"/>
              <w:rPr>
                <w:rFonts w:eastAsia="MS Mincho"/>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2226616" w14:textId="77777777" w:rsidR="006F6378" w:rsidRPr="00C30686" w:rsidRDefault="006F6378" w:rsidP="0094020B">
            <w:pPr>
              <w:pStyle w:val="TAC"/>
              <w:rPr>
                <w:rFonts w:eastAsia="MS Mincho"/>
                <w:lang w:val="en-US" w:eastAsia="zh-CN"/>
              </w:rPr>
            </w:pPr>
            <w:r w:rsidRPr="00C30686">
              <w:rPr>
                <w:rFonts w:eastAsia="MS Mincho"/>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0CB34A8A" w14:textId="77777777" w:rsidR="006F6378" w:rsidRPr="00C30686" w:rsidRDefault="006F6378" w:rsidP="0094020B">
            <w:pPr>
              <w:pStyle w:val="TAC"/>
              <w:rPr>
                <w:rFonts w:ascii="Calibri" w:eastAsia="MS Mincho" w:hAnsi="Calibri"/>
                <w:sz w:val="21"/>
                <w:lang w:val="en-US" w:eastAsia="zh-CN"/>
              </w:rPr>
            </w:pPr>
            <w:r w:rsidRPr="00C30686">
              <w:rPr>
                <w:rFonts w:eastAsiaTheme="minorEastAsia" w:cs="Arial"/>
                <w:color w:val="000000"/>
                <w:szCs w:val="18"/>
                <w:lang w:val="en-US" w:eastAsia="zh-CN" w:bidi="ar"/>
              </w:rPr>
              <w:t>10, 15, 20, 25, 30, 40, 50, 60, 70, 80, 90, 100</w:t>
            </w:r>
          </w:p>
        </w:tc>
        <w:tc>
          <w:tcPr>
            <w:tcW w:w="0" w:type="auto"/>
            <w:vMerge/>
            <w:tcBorders>
              <w:top w:val="nil"/>
              <w:left w:val="single" w:sz="4" w:space="0" w:color="auto"/>
              <w:bottom w:val="single" w:sz="4" w:space="0" w:color="auto"/>
              <w:right w:val="single" w:sz="4" w:space="0" w:color="auto"/>
            </w:tcBorders>
            <w:vAlign w:val="center"/>
          </w:tcPr>
          <w:p w14:paraId="553F3CDD" w14:textId="77777777" w:rsidR="006F6378" w:rsidRPr="00C30686" w:rsidRDefault="006F6378" w:rsidP="0094020B">
            <w:pPr>
              <w:pStyle w:val="TAC"/>
              <w:rPr>
                <w:rFonts w:eastAsia="MS Mincho"/>
                <w:lang w:val="en-US" w:eastAsia="zh-CN"/>
              </w:rPr>
            </w:pPr>
          </w:p>
        </w:tc>
      </w:tr>
      <w:tr w:rsidR="006F6378" w:rsidRPr="00C30686" w14:paraId="16A9D538" w14:textId="77777777" w:rsidTr="004F423A">
        <w:trPr>
          <w:trHeight w:val="29"/>
        </w:trPr>
        <w:tc>
          <w:tcPr>
            <w:tcW w:w="0" w:type="auto"/>
            <w:tcBorders>
              <w:top w:val="single" w:sz="4" w:space="0" w:color="auto"/>
              <w:left w:val="single" w:sz="4" w:space="0" w:color="auto"/>
              <w:bottom w:val="nil"/>
              <w:right w:val="single" w:sz="4" w:space="0" w:color="auto"/>
            </w:tcBorders>
            <w:vAlign w:val="center"/>
          </w:tcPr>
          <w:p w14:paraId="320D9433" w14:textId="77777777" w:rsidR="006F6378" w:rsidRPr="00C30686" w:rsidRDefault="006F6378" w:rsidP="0094020B">
            <w:pPr>
              <w:pStyle w:val="TAC"/>
              <w:rPr>
                <w:rFonts w:eastAsia="MS Mincho"/>
                <w:lang w:val="en-US" w:eastAsia="zh-CN"/>
              </w:rPr>
            </w:pPr>
            <w:r w:rsidRPr="00C30686">
              <w:rPr>
                <w:rFonts w:eastAsiaTheme="minorEastAsia"/>
              </w:rPr>
              <w:t>CA_n3A-n26A-n78A</w:t>
            </w:r>
          </w:p>
        </w:tc>
        <w:tc>
          <w:tcPr>
            <w:tcW w:w="0" w:type="auto"/>
            <w:tcBorders>
              <w:top w:val="single" w:sz="4" w:space="0" w:color="auto"/>
              <w:left w:val="single" w:sz="4" w:space="0" w:color="auto"/>
              <w:bottom w:val="nil"/>
              <w:right w:val="single" w:sz="4" w:space="0" w:color="auto"/>
            </w:tcBorders>
            <w:vAlign w:val="center"/>
          </w:tcPr>
          <w:p w14:paraId="4DFB3B79"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CA_n3A-n26A</w:t>
            </w:r>
          </w:p>
          <w:p w14:paraId="3A256DB8"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CA_n3A-n78A</w:t>
            </w:r>
          </w:p>
          <w:p w14:paraId="48EF00BD" w14:textId="77777777" w:rsidR="006F6378" w:rsidRPr="00C30686" w:rsidRDefault="006F6378" w:rsidP="0094020B">
            <w:pPr>
              <w:pStyle w:val="TAC"/>
              <w:rPr>
                <w:rFonts w:eastAsia="MS Mincho"/>
                <w:lang w:val="en-US" w:eastAsia="zh-CN"/>
              </w:rPr>
            </w:pPr>
            <w:r w:rsidRPr="00C30686">
              <w:rPr>
                <w:rFonts w:eastAsiaTheme="minorEastAsia"/>
                <w:szCs w:val="18"/>
                <w:lang w:val="en-US" w:eastAsia="zh-CN"/>
              </w:rPr>
              <w:t>CA_n26A-n78A</w:t>
            </w:r>
          </w:p>
        </w:tc>
        <w:tc>
          <w:tcPr>
            <w:tcW w:w="1259" w:type="dxa"/>
            <w:tcBorders>
              <w:top w:val="single" w:sz="4" w:space="0" w:color="auto"/>
              <w:left w:val="single" w:sz="4" w:space="0" w:color="auto"/>
              <w:bottom w:val="single" w:sz="4" w:space="0" w:color="auto"/>
              <w:right w:val="single" w:sz="4" w:space="0" w:color="auto"/>
            </w:tcBorders>
            <w:vAlign w:val="center"/>
          </w:tcPr>
          <w:p w14:paraId="13FC24C9" w14:textId="77777777" w:rsidR="006F6378" w:rsidRPr="00C30686" w:rsidRDefault="006F6378" w:rsidP="0094020B">
            <w:pPr>
              <w:pStyle w:val="TAC"/>
              <w:rPr>
                <w:rFonts w:eastAsia="MS Mincho"/>
                <w:lang w:val="en-US" w:eastAsia="zh-CN"/>
              </w:rPr>
            </w:pPr>
            <w:r w:rsidRPr="00C30686">
              <w:rPr>
                <w:rFonts w:eastAsiaTheme="minorEastAsia"/>
                <w:color w:val="000000"/>
              </w:rPr>
              <w:t>n3</w:t>
            </w:r>
          </w:p>
        </w:tc>
        <w:tc>
          <w:tcPr>
            <w:tcW w:w="4356" w:type="dxa"/>
            <w:tcBorders>
              <w:top w:val="single" w:sz="4" w:space="0" w:color="auto"/>
              <w:left w:val="single" w:sz="4" w:space="0" w:color="auto"/>
              <w:bottom w:val="single" w:sz="4" w:space="0" w:color="auto"/>
              <w:right w:val="single" w:sz="4" w:space="0" w:color="auto"/>
            </w:tcBorders>
            <w:vAlign w:val="center"/>
          </w:tcPr>
          <w:p w14:paraId="4B1BE97E"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szCs w:val="18"/>
                <w:lang w:val="en-US" w:eastAsia="zh-CN" w:bidi="ar"/>
              </w:rPr>
              <w:t>5, 10, 15, 20, 25, 30</w:t>
            </w:r>
            <w:r w:rsidRPr="00C30686">
              <w:rPr>
                <w:rFonts w:cs="Arial" w:hint="eastAsia"/>
                <w:szCs w:val="18"/>
                <w:lang w:val="en-US" w:eastAsia="zh-CN" w:bidi="ar"/>
              </w:rPr>
              <w:t>, 40</w:t>
            </w:r>
          </w:p>
        </w:tc>
        <w:tc>
          <w:tcPr>
            <w:tcW w:w="0" w:type="auto"/>
            <w:tcBorders>
              <w:top w:val="single" w:sz="4" w:space="0" w:color="auto"/>
              <w:left w:val="single" w:sz="4" w:space="0" w:color="auto"/>
              <w:bottom w:val="nil"/>
              <w:right w:val="single" w:sz="4" w:space="0" w:color="auto"/>
            </w:tcBorders>
            <w:vAlign w:val="center"/>
          </w:tcPr>
          <w:p w14:paraId="08D962A4" w14:textId="77777777" w:rsidR="006F6378" w:rsidRPr="00C30686" w:rsidRDefault="006F6378" w:rsidP="0094020B">
            <w:pPr>
              <w:pStyle w:val="TAC"/>
              <w:rPr>
                <w:rFonts w:eastAsia="MS Mincho"/>
                <w:lang w:val="en-US" w:eastAsia="zh-CN"/>
              </w:rPr>
            </w:pPr>
            <w:r w:rsidRPr="00C30686">
              <w:rPr>
                <w:rFonts w:eastAsiaTheme="minorEastAsia" w:hint="eastAsia"/>
                <w:szCs w:val="18"/>
                <w:lang w:val="en-US" w:eastAsia="zh-CN"/>
              </w:rPr>
              <w:t>0</w:t>
            </w:r>
          </w:p>
        </w:tc>
      </w:tr>
      <w:tr w:rsidR="006F6378" w:rsidRPr="00C30686" w14:paraId="06BCCA36" w14:textId="77777777" w:rsidTr="004F423A">
        <w:trPr>
          <w:trHeight w:val="29"/>
        </w:trPr>
        <w:tc>
          <w:tcPr>
            <w:tcW w:w="0" w:type="auto"/>
            <w:tcBorders>
              <w:top w:val="nil"/>
              <w:left w:val="single" w:sz="4" w:space="0" w:color="auto"/>
              <w:bottom w:val="nil"/>
              <w:right w:val="single" w:sz="4" w:space="0" w:color="auto"/>
            </w:tcBorders>
            <w:vAlign w:val="center"/>
          </w:tcPr>
          <w:p w14:paraId="0C657C32" w14:textId="77777777" w:rsidR="006F6378" w:rsidRPr="00C30686" w:rsidRDefault="006F6378" w:rsidP="0094020B">
            <w:pPr>
              <w:pStyle w:val="TAC"/>
              <w:rPr>
                <w:rFonts w:eastAsia="MS Mincho"/>
                <w:lang w:val="en-US" w:eastAsia="zh-CN"/>
              </w:rPr>
            </w:pPr>
          </w:p>
        </w:tc>
        <w:tc>
          <w:tcPr>
            <w:tcW w:w="0" w:type="auto"/>
            <w:tcBorders>
              <w:top w:val="nil"/>
              <w:left w:val="single" w:sz="4" w:space="0" w:color="auto"/>
              <w:bottom w:val="nil"/>
              <w:right w:val="single" w:sz="4" w:space="0" w:color="auto"/>
            </w:tcBorders>
            <w:vAlign w:val="center"/>
          </w:tcPr>
          <w:p w14:paraId="2C5A3C25" w14:textId="77777777" w:rsidR="006F6378" w:rsidRPr="00C30686" w:rsidRDefault="006F6378" w:rsidP="0094020B">
            <w:pPr>
              <w:pStyle w:val="TAC"/>
              <w:rPr>
                <w:rFonts w:eastAsia="MS Mincho"/>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CC210D7" w14:textId="77777777" w:rsidR="006F6378" w:rsidRPr="00C30686" w:rsidRDefault="006F6378" w:rsidP="0094020B">
            <w:pPr>
              <w:pStyle w:val="TAC"/>
              <w:rPr>
                <w:rFonts w:eastAsia="MS Mincho"/>
                <w:lang w:val="en-US" w:eastAsia="zh-CN"/>
              </w:rPr>
            </w:pPr>
            <w:r w:rsidRPr="00C30686">
              <w:rPr>
                <w:color w:val="000000"/>
                <w:lang w:eastAsia="zh-CN"/>
              </w:rPr>
              <w:t>n26</w:t>
            </w:r>
          </w:p>
        </w:tc>
        <w:tc>
          <w:tcPr>
            <w:tcW w:w="4356" w:type="dxa"/>
            <w:tcBorders>
              <w:top w:val="single" w:sz="4" w:space="0" w:color="auto"/>
              <w:left w:val="single" w:sz="4" w:space="0" w:color="auto"/>
              <w:bottom w:val="single" w:sz="4" w:space="0" w:color="auto"/>
              <w:right w:val="single" w:sz="4" w:space="0" w:color="auto"/>
            </w:tcBorders>
            <w:vAlign w:val="center"/>
          </w:tcPr>
          <w:p w14:paraId="5C0CC0D3"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szCs w:val="18"/>
                <w:lang w:val="en-US" w:eastAsia="zh-CN" w:bidi="ar"/>
              </w:rPr>
              <w:t>5, 10, 15, 20</w:t>
            </w:r>
          </w:p>
        </w:tc>
        <w:tc>
          <w:tcPr>
            <w:tcW w:w="0" w:type="auto"/>
            <w:tcBorders>
              <w:top w:val="nil"/>
              <w:left w:val="single" w:sz="4" w:space="0" w:color="auto"/>
              <w:bottom w:val="nil"/>
              <w:right w:val="single" w:sz="4" w:space="0" w:color="auto"/>
            </w:tcBorders>
            <w:vAlign w:val="center"/>
          </w:tcPr>
          <w:p w14:paraId="704E4BBF" w14:textId="77777777" w:rsidR="006F6378" w:rsidRPr="00C30686" w:rsidRDefault="006F6378" w:rsidP="0094020B">
            <w:pPr>
              <w:pStyle w:val="TAC"/>
              <w:rPr>
                <w:rFonts w:eastAsia="MS Mincho"/>
                <w:lang w:val="en-US" w:eastAsia="zh-CN"/>
              </w:rPr>
            </w:pPr>
          </w:p>
        </w:tc>
      </w:tr>
      <w:tr w:rsidR="006F6378" w:rsidRPr="00C30686" w14:paraId="3235D7A6" w14:textId="77777777" w:rsidTr="004F423A">
        <w:trPr>
          <w:trHeight w:val="29"/>
        </w:trPr>
        <w:tc>
          <w:tcPr>
            <w:tcW w:w="0" w:type="auto"/>
            <w:tcBorders>
              <w:top w:val="nil"/>
              <w:left w:val="single" w:sz="4" w:space="0" w:color="auto"/>
              <w:bottom w:val="single" w:sz="4" w:space="0" w:color="auto"/>
              <w:right w:val="single" w:sz="4" w:space="0" w:color="auto"/>
            </w:tcBorders>
            <w:vAlign w:val="center"/>
          </w:tcPr>
          <w:p w14:paraId="13A63BC8" w14:textId="77777777" w:rsidR="006F6378" w:rsidRPr="00C30686" w:rsidRDefault="006F6378" w:rsidP="0094020B">
            <w:pPr>
              <w:pStyle w:val="TAC"/>
              <w:rPr>
                <w:rFonts w:eastAsia="MS Mincho"/>
                <w:lang w:val="en-US" w:eastAsia="zh-CN"/>
              </w:rPr>
            </w:pPr>
          </w:p>
        </w:tc>
        <w:tc>
          <w:tcPr>
            <w:tcW w:w="0" w:type="auto"/>
            <w:tcBorders>
              <w:top w:val="nil"/>
              <w:left w:val="single" w:sz="4" w:space="0" w:color="auto"/>
              <w:bottom w:val="single" w:sz="4" w:space="0" w:color="auto"/>
              <w:right w:val="single" w:sz="4" w:space="0" w:color="auto"/>
            </w:tcBorders>
            <w:vAlign w:val="center"/>
          </w:tcPr>
          <w:p w14:paraId="6B502A0A" w14:textId="77777777" w:rsidR="006F6378" w:rsidRPr="00C30686" w:rsidRDefault="006F6378" w:rsidP="0094020B">
            <w:pPr>
              <w:pStyle w:val="TAC"/>
              <w:rPr>
                <w:rFonts w:eastAsia="MS Mincho"/>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D69BF49" w14:textId="77777777" w:rsidR="006F6378" w:rsidRPr="00C30686" w:rsidRDefault="006F6378" w:rsidP="0094020B">
            <w:pPr>
              <w:pStyle w:val="TAC"/>
              <w:rPr>
                <w:rFonts w:eastAsia="MS Mincho"/>
                <w:lang w:val="en-US" w:eastAsia="zh-CN"/>
              </w:rPr>
            </w:pPr>
            <w:r w:rsidRPr="00C30686">
              <w:rPr>
                <w:rFonts w:eastAsiaTheme="minorEastAsia"/>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5CDC44E2"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szCs w:val="18"/>
                <w:lang w:val="en-US" w:eastAsia="zh-CN" w:bidi="ar"/>
              </w:rPr>
              <w:t>10, 15, 20, 25, 30, 40, 50, 60, 70, 80, 90, 100</w:t>
            </w:r>
          </w:p>
        </w:tc>
        <w:tc>
          <w:tcPr>
            <w:tcW w:w="0" w:type="auto"/>
            <w:tcBorders>
              <w:top w:val="nil"/>
              <w:left w:val="single" w:sz="4" w:space="0" w:color="auto"/>
              <w:bottom w:val="single" w:sz="4" w:space="0" w:color="auto"/>
              <w:right w:val="single" w:sz="4" w:space="0" w:color="auto"/>
            </w:tcBorders>
            <w:vAlign w:val="center"/>
          </w:tcPr>
          <w:p w14:paraId="094B8B90" w14:textId="77777777" w:rsidR="006F6378" w:rsidRPr="00C30686" w:rsidRDefault="006F6378" w:rsidP="0094020B">
            <w:pPr>
              <w:pStyle w:val="TAC"/>
              <w:rPr>
                <w:rFonts w:eastAsia="MS Mincho"/>
                <w:lang w:val="en-US" w:eastAsia="zh-CN"/>
              </w:rPr>
            </w:pPr>
          </w:p>
        </w:tc>
      </w:tr>
      <w:tr w:rsidR="006F6378" w:rsidRPr="00C30686" w14:paraId="5D7731F9" w14:textId="77777777" w:rsidTr="004F423A">
        <w:trPr>
          <w:trHeight w:val="29"/>
        </w:trPr>
        <w:tc>
          <w:tcPr>
            <w:tcW w:w="2742" w:type="dxa"/>
            <w:tcBorders>
              <w:top w:val="single" w:sz="4" w:space="0" w:color="auto"/>
              <w:left w:val="single" w:sz="4" w:space="0" w:color="auto"/>
              <w:bottom w:val="nil"/>
              <w:right w:val="single" w:sz="4" w:space="0" w:color="auto"/>
            </w:tcBorders>
          </w:tcPr>
          <w:p w14:paraId="569EC7F5" w14:textId="77777777" w:rsidR="006F6378" w:rsidRPr="00C30686" w:rsidRDefault="006F6378" w:rsidP="0094020B">
            <w:pPr>
              <w:pStyle w:val="TAC"/>
              <w:rPr>
                <w:rFonts w:eastAsiaTheme="minorEastAsia"/>
                <w:lang w:eastAsia="zh-CN"/>
              </w:rPr>
            </w:pPr>
            <w:r w:rsidRPr="00C30686">
              <w:rPr>
                <w:rFonts w:eastAsiaTheme="minorEastAsia"/>
              </w:rPr>
              <w:t>CA_n3A-n26A-n78(2A)</w:t>
            </w:r>
          </w:p>
        </w:tc>
        <w:tc>
          <w:tcPr>
            <w:tcW w:w="2785" w:type="dxa"/>
            <w:tcBorders>
              <w:top w:val="single" w:sz="4" w:space="0" w:color="auto"/>
              <w:left w:val="single" w:sz="4" w:space="0" w:color="auto"/>
              <w:bottom w:val="nil"/>
              <w:right w:val="single" w:sz="4" w:space="0" w:color="auto"/>
            </w:tcBorders>
            <w:vAlign w:val="center"/>
          </w:tcPr>
          <w:p w14:paraId="2469D4E0"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CA_n3A-n26A</w:t>
            </w:r>
          </w:p>
          <w:p w14:paraId="0B186B2C"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CA_n3A-n78A</w:t>
            </w:r>
          </w:p>
          <w:p w14:paraId="42D429A3" w14:textId="77777777" w:rsidR="006F6378" w:rsidRPr="00C30686" w:rsidRDefault="006F6378" w:rsidP="0094020B">
            <w:pPr>
              <w:pStyle w:val="TAC"/>
              <w:rPr>
                <w:rFonts w:eastAsiaTheme="minorEastAsia"/>
                <w:lang w:eastAsia="zh-CN"/>
              </w:rPr>
            </w:pPr>
            <w:r w:rsidRPr="00C30686">
              <w:rPr>
                <w:rFonts w:eastAsiaTheme="minorEastAsia"/>
                <w:szCs w:val="18"/>
                <w:lang w:val="en-US" w:eastAsia="zh-CN"/>
              </w:rPr>
              <w:t>CA_n26A-n78A</w:t>
            </w:r>
          </w:p>
        </w:tc>
        <w:tc>
          <w:tcPr>
            <w:tcW w:w="1259" w:type="dxa"/>
            <w:tcBorders>
              <w:top w:val="single" w:sz="4" w:space="0" w:color="auto"/>
              <w:left w:val="single" w:sz="4" w:space="0" w:color="auto"/>
              <w:bottom w:val="single" w:sz="4" w:space="0" w:color="auto"/>
              <w:right w:val="single" w:sz="4" w:space="0" w:color="auto"/>
            </w:tcBorders>
            <w:vAlign w:val="center"/>
          </w:tcPr>
          <w:p w14:paraId="604E23F6" w14:textId="77777777" w:rsidR="006F6378" w:rsidRPr="00C30686" w:rsidRDefault="006F6378" w:rsidP="0094020B">
            <w:pPr>
              <w:pStyle w:val="TAC"/>
              <w:rPr>
                <w:rFonts w:eastAsiaTheme="minorEastAsia"/>
                <w:lang w:eastAsia="zh-CN"/>
              </w:rPr>
            </w:pPr>
            <w:r w:rsidRPr="00C30686">
              <w:rPr>
                <w:rFonts w:eastAsiaTheme="minorEastAsia"/>
                <w:szCs w:val="18"/>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30C674BA" w14:textId="77777777" w:rsidR="006F6378" w:rsidRPr="00C30686" w:rsidRDefault="006F6378" w:rsidP="0094020B">
            <w:pPr>
              <w:pStyle w:val="TAC"/>
              <w:rPr>
                <w:rFonts w:eastAsiaTheme="minorEastAsia"/>
              </w:rPr>
            </w:pPr>
            <w:r w:rsidRPr="00C30686">
              <w:rPr>
                <w:rFonts w:cs="Arial"/>
                <w:szCs w:val="18"/>
                <w:lang w:val="en-US" w:eastAsia="zh-CN" w:bidi="ar"/>
              </w:rPr>
              <w:t>5, 10, 15, 20, 25, 30</w:t>
            </w:r>
            <w:r w:rsidRPr="00C30686">
              <w:rPr>
                <w:rFonts w:cs="Arial" w:hint="eastAsia"/>
                <w:szCs w:val="18"/>
                <w:lang w:val="en-US" w:eastAsia="zh-CN" w:bidi="ar"/>
              </w:rPr>
              <w:t>,</w:t>
            </w:r>
            <w:r w:rsidRPr="00C30686">
              <w:rPr>
                <w:rFonts w:cs="Arial"/>
                <w:szCs w:val="18"/>
                <w:lang w:val="en-US" w:eastAsia="zh-CN" w:bidi="ar"/>
              </w:rPr>
              <w:t xml:space="preserve"> 35,</w:t>
            </w:r>
            <w:r w:rsidRPr="00C30686">
              <w:rPr>
                <w:rFonts w:cs="Arial" w:hint="eastAsia"/>
                <w:szCs w:val="18"/>
                <w:lang w:val="en-US" w:eastAsia="zh-CN" w:bidi="ar"/>
              </w:rPr>
              <w:t xml:space="preserve"> 40</w:t>
            </w:r>
            <w:r w:rsidRPr="00C30686">
              <w:rPr>
                <w:rFonts w:cs="Arial"/>
                <w:szCs w:val="18"/>
                <w:lang w:val="en-US" w:eastAsia="zh-CN" w:bidi="ar"/>
              </w:rPr>
              <w:t>, 45, 50</w:t>
            </w:r>
          </w:p>
        </w:tc>
        <w:tc>
          <w:tcPr>
            <w:tcW w:w="2445" w:type="dxa"/>
            <w:tcBorders>
              <w:top w:val="single" w:sz="4" w:space="0" w:color="auto"/>
              <w:left w:val="single" w:sz="4" w:space="0" w:color="auto"/>
              <w:bottom w:val="nil"/>
              <w:right w:val="single" w:sz="4" w:space="0" w:color="auto"/>
            </w:tcBorders>
            <w:vAlign w:val="center"/>
          </w:tcPr>
          <w:p w14:paraId="4878CDAD" w14:textId="77777777" w:rsidR="006F6378" w:rsidRPr="00C30686" w:rsidRDefault="006F6378" w:rsidP="0094020B">
            <w:pPr>
              <w:pStyle w:val="TAC"/>
              <w:rPr>
                <w:rFonts w:eastAsiaTheme="minorEastAsia"/>
                <w:lang w:eastAsia="zh-CN"/>
              </w:rPr>
            </w:pPr>
            <w:r w:rsidRPr="00C30686">
              <w:rPr>
                <w:rFonts w:eastAsia="MS Mincho"/>
                <w:lang w:val="en-US" w:eastAsia="zh-CN"/>
              </w:rPr>
              <w:t>0</w:t>
            </w:r>
          </w:p>
        </w:tc>
      </w:tr>
      <w:tr w:rsidR="006F6378" w:rsidRPr="00C30686" w14:paraId="0AD1E43F" w14:textId="77777777" w:rsidTr="004F423A">
        <w:trPr>
          <w:trHeight w:val="29"/>
        </w:trPr>
        <w:tc>
          <w:tcPr>
            <w:tcW w:w="2742" w:type="dxa"/>
            <w:tcBorders>
              <w:top w:val="nil"/>
              <w:left w:val="single" w:sz="4" w:space="0" w:color="auto"/>
              <w:bottom w:val="nil"/>
              <w:right w:val="single" w:sz="4" w:space="0" w:color="auto"/>
            </w:tcBorders>
          </w:tcPr>
          <w:p w14:paraId="40C50C47" w14:textId="77777777" w:rsidR="006F6378" w:rsidRPr="00C30686" w:rsidRDefault="006F6378" w:rsidP="0094020B">
            <w:pPr>
              <w:pStyle w:val="TAC"/>
              <w:rPr>
                <w:rFonts w:eastAsiaTheme="minorEastAsia"/>
                <w:lang w:eastAsia="zh-CN"/>
              </w:rPr>
            </w:pPr>
          </w:p>
        </w:tc>
        <w:tc>
          <w:tcPr>
            <w:tcW w:w="2785" w:type="dxa"/>
            <w:tcBorders>
              <w:top w:val="nil"/>
              <w:left w:val="single" w:sz="4" w:space="0" w:color="auto"/>
              <w:bottom w:val="nil"/>
              <w:right w:val="single" w:sz="4" w:space="0" w:color="auto"/>
            </w:tcBorders>
            <w:vAlign w:val="center"/>
          </w:tcPr>
          <w:p w14:paraId="6274CC11" w14:textId="77777777" w:rsidR="006F6378" w:rsidRPr="00C30686" w:rsidRDefault="006F6378" w:rsidP="0094020B">
            <w:pPr>
              <w:pStyle w:val="TAC"/>
              <w:rPr>
                <w:rFonts w:eastAsiaTheme="minorEastAsia"/>
                <w:lang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5C5A4EF" w14:textId="77777777" w:rsidR="006F6378" w:rsidRPr="00C30686" w:rsidRDefault="006F6378" w:rsidP="0094020B">
            <w:pPr>
              <w:pStyle w:val="TAC"/>
              <w:rPr>
                <w:rFonts w:eastAsiaTheme="minorEastAsia"/>
                <w:lang w:eastAsia="zh-CN"/>
              </w:rPr>
            </w:pPr>
            <w:r w:rsidRPr="00C30686">
              <w:rPr>
                <w:rFonts w:eastAsia="DengXian"/>
                <w:color w:val="000000"/>
                <w:szCs w:val="18"/>
                <w:lang w:eastAsia="zh-CN"/>
              </w:rPr>
              <w:t>n26</w:t>
            </w:r>
          </w:p>
        </w:tc>
        <w:tc>
          <w:tcPr>
            <w:tcW w:w="4356" w:type="dxa"/>
            <w:tcBorders>
              <w:top w:val="single" w:sz="4" w:space="0" w:color="auto"/>
              <w:left w:val="single" w:sz="4" w:space="0" w:color="auto"/>
              <w:bottom w:val="single" w:sz="4" w:space="0" w:color="auto"/>
              <w:right w:val="single" w:sz="4" w:space="0" w:color="auto"/>
            </w:tcBorders>
            <w:vAlign w:val="center"/>
          </w:tcPr>
          <w:p w14:paraId="7A5528DB" w14:textId="77777777" w:rsidR="006F6378" w:rsidRPr="00C30686" w:rsidRDefault="006F6378" w:rsidP="0094020B">
            <w:pPr>
              <w:pStyle w:val="TAC"/>
              <w:rPr>
                <w:rFonts w:eastAsiaTheme="minorEastAsia"/>
              </w:rPr>
            </w:pPr>
            <w:r w:rsidRPr="00C30686">
              <w:rPr>
                <w:rFonts w:eastAsiaTheme="minorEastAsia" w:cs="Arial"/>
                <w:color w:val="000000"/>
                <w:szCs w:val="18"/>
                <w:lang w:val="en-US" w:eastAsia="zh-CN" w:bidi="ar"/>
              </w:rPr>
              <w:t>5, 10, 15, 20, 25, 30</w:t>
            </w:r>
          </w:p>
        </w:tc>
        <w:tc>
          <w:tcPr>
            <w:tcW w:w="2445" w:type="dxa"/>
            <w:tcBorders>
              <w:top w:val="nil"/>
              <w:left w:val="single" w:sz="4" w:space="0" w:color="auto"/>
              <w:bottom w:val="nil"/>
              <w:right w:val="single" w:sz="4" w:space="0" w:color="auto"/>
            </w:tcBorders>
            <w:vAlign w:val="center"/>
          </w:tcPr>
          <w:p w14:paraId="300D5711" w14:textId="77777777" w:rsidR="006F6378" w:rsidRPr="00C30686" w:rsidRDefault="006F6378" w:rsidP="0094020B">
            <w:pPr>
              <w:pStyle w:val="TAC"/>
              <w:rPr>
                <w:rFonts w:eastAsiaTheme="minorEastAsia"/>
                <w:lang w:eastAsia="zh-CN"/>
              </w:rPr>
            </w:pPr>
          </w:p>
        </w:tc>
      </w:tr>
      <w:tr w:rsidR="006F6378" w:rsidRPr="00C30686" w14:paraId="731C2652" w14:textId="77777777" w:rsidTr="004F423A">
        <w:trPr>
          <w:trHeight w:val="29"/>
        </w:trPr>
        <w:tc>
          <w:tcPr>
            <w:tcW w:w="2742" w:type="dxa"/>
            <w:tcBorders>
              <w:top w:val="nil"/>
              <w:left w:val="single" w:sz="4" w:space="0" w:color="auto"/>
              <w:bottom w:val="single" w:sz="4" w:space="0" w:color="auto"/>
              <w:right w:val="single" w:sz="4" w:space="0" w:color="auto"/>
            </w:tcBorders>
          </w:tcPr>
          <w:p w14:paraId="312DF9CA" w14:textId="77777777" w:rsidR="006F6378" w:rsidRPr="00C30686" w:rsidRDefault="006F6378" w:rsidP="0094020B">
            <w:pPr>
              <w:pStyle w:val="TAC"/>
              <w:rPr>
                <w:rFonts w:eastAsiaTheme="minorEastAsia"/>
                <w:lang w:eastAsia="zh-CN"/>
              </w:rPr>
            </w:pPr>
          </w:p>
        </w:tc>
        <w:tc>
          <w:tcPr>
            <w:tcW w:w="2785" w:type="dxa"/>
            <w:tcBorders>
              <w:top w:val="nil"/>
              <w:left w:val="single" w:sz="4" w:space="0" w:color="auto"/>
              <w:bottom w:val="single" w:sz="4" w:space="0" w:color="auto"/>
              <w:right w:val="single" w:sz="4" w:space="0" w:color="auto"/>
            </w:tcBorders>
            <w:vAlign w:val="center"/>
          </w:tcPr>
          <w:p w14:paraId="4BD47700" w14:textId="77777777" w:rsidR="006F6378" w:rsidRPr="00C30686" w:rsidRDefault="006F6378" w:rsidP="0094020B">
            <w:pPr>
              <w:pStyle w:val="TAC"/>
              <w:rPr>
                <w:rFonts w:eastAsiaTheme="minorEastAsia"/>
                <w:lang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0E612D1" w14:textId="77777777" w:rsidR="006F6378" w:rsidRPr="00C30686" w:rsidRDefault="006F6378" w:rsidP="0094020B">
            <w:pPr>
              <w:pStyle w:val="TAC"/>
              <w:rPr>
                <w:rFonts w:eastAsiaTheme="minorEastAsia"/>
                <w:lang w:eastAsia="zh-CN"/>
              </w:rPr>
            </w:pPr>
            <w:r w:rsidRPr="00C30686">
              <w:rPr>
                <w:rFonts w:eastAsia="DengXian"/>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056CB146" w14:textId="77777777" w:rsidR="006F6378" w:rsidRPr="00C30686" w:rsidRDefault="006F6378" w:rsidP="0094020B">
            <w:pPr>
              <w:pStyle w:val="TAC"/>
              <w:rPr>
                <w:rFonts w:eastAsiaTheme="minorEastAsia"/>
              </w:rPr>
            </w:pPr>
            <w:r w:rsidRPr="00C30686">
              <w:rPr>
                <w:rFonts w:cs="Arial"/>
                <w:color w:val="000000"/>
                <w:szCs w:val="18"/>
                <w:lang w:val="en-US" w:eastAsia="zh-CN" w:bidi="ar"/>
              </w:rPr>
              <w:t>CA_n78(2A)_BCS0</w:t>
            </w:r>
          </w:p>
        </w:tc>
        <w:tc>
          <w:tcPr>
            <w:tcW w:w="2445" w:type="dxa"/>
            <w:tcBorders>
              <w:top w:val="nil"/>
              <w:left w:val="single" w:sz="4" w:space="0" w:color="auto"/>
              <w:bottom w:val="single" w:sz="4" w:space="0" w:color="auto"/>
              <w:right w:val="single" w:sz="4" w:space="0" w:color="auto"/>
            </w:tcBorders>
            <w:vAlign w:val="center"/>
          </w:tcPr>
          <w:p w14:paraId="35D979A3" w14:textId="77777777" w:rsidR="006F6378" w:rsidRPr="00C30686" w:rsidRDefault="006F6378" w:rsidP="0094020B">
            <w:pPr>
              <w:pStyle w:val="TAC"/>
              <w:rPr>
                <w:rFonts w:eastAsiaTheme="minorEastAsia"/>
                <w:lang w:eastAsia="zh-CN"/>
              </w:rPr>
            </w:pPr>
          </w:p>
        </w:tc>
      </w:tr>
      <w:tr w:rsidR="006F6378" w:rsidRPr="00C30686" w14:paraId="1F1A07DC" w14:textId="77777777" w:rsidTr="004F423A">
        <w:trPr>
          <w:trHeight w:val="29"/>
        </w:trPr>
        <w:tc>
          <w:tcPr>
            <w:tcW w:w="2742" w:type="dxa"/>
            <w:tcBorders>
              <w:top w:val="single" w:sz="4" w:space="0" w:color="auto"/>
              <w:left w:val="single" w:sz="4" w:space="0" w:color="auto"/>
              <w:bottom w:val="nil"/>
              <w:right w:val="single" w:sz="4" w:space="0" w:color="auto"/>
            </w:tcBorders>
          </w:tcPr>
          <w:p w14:paraId="19F71C44" w14:textId="77777777" w:rsidR="006F6378" w:rsidRPr="00C30686" w:rsidRDefault="006F6378" w:rsidP="0094020B">
            <w:pPr>
              <w:pStyle w:val="TAC"/>
              <w:rPr>
                <w:rFonts w:eastAsiaTheme="minorEastAsia"/>
                <w:lang w:eastAsia="zh-CN"/>
              </w:rPr>
            </w:pPr>
            <w:r w:rsidRPr="00C30686">
              <w:rPr>
                <w:rFonts w:eastAsiaTheme="minorEastAsia"/>
              </w:rPr>
              <w:t>CA_n3A-n26(2A)-n78A</w:t>
            </w:r>
          </w:p>
        </w:tc>
        <w:tc>
          <w:tcPr>
            <w:tcW w:w="2785" w:type="dxa"/>
            <w:tcBorders>
              <w:top w:val="single" w:sz="4" w:space="0" w:color="auto"/>
              <w:left w:val="single" w:sz="4" w:space="0" w:color="auto"/>
              <w:bottom w:val="nil"/>
              <w:right w:val="single" w:sz="4" w:space="0" w:color="auto"/>
            </w:tcBorders>
            <w:vAlign w:val="center"/>
          </w:tcPr>
          <w:p w14:paraId="38041593"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CA_n3A-n26A</w:t>
            </w:r>
          </w:p>
          <w:p w14:paraId="0FBC7D13"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CA_n3A-n78A</w:t>
            </w:r>
          </w:p>
          <w:p w14:paraId="4D16FF1E" w14:textId="77777777" w:rsidR="006F6378" w:rsidRPr="00C30686" w:rsidRDefault="006F6378" w:rsidP="0094020B">
            <w:pPr>
              <w:pStyle w:val="TAC"/>
              <w:rPr>
                <w:rFonts w:eastAsiaTheme="minorEastAsia"/>
                <w:lang w:eastAsia="zh-CN"/>
              </w:rPr>
            </w:pPr>
            <w:r w:rsidRPr="00C30686">
              <w:rPr>
                <w:rFonts w:eastAsiaTheme="minorEastAsia"/>
                <w:szCs w:val="18"/>
                <w:lang w:val="en-US" w:eastAsia="zh-CN"/>
              </w:rPr>
              <w:t>CA_n26A-n78A</w:t>
            </w:r>
          </w:p>
        </w:tc>
        <w:tc>
          <w:tcPr>
            <w:tcW w:w="1259" w:type="dxa"/>
            <w:tcBorders>
              <w:top w:val="single" w:sz="4" w:space="0" w:color="auto"/>
              <w:left w:val="single" w:sz="4" w:space="0" w:color="auto"/>
              <w:bottom w:val="single" w:sz="4" w:space="0" w:color="auto"/>
              <w:right w:val="single" w:sz="4" w:space="0" w:color="auto"/>
            </w:tcBorders>
            <w:vAlign w:val="center"/>
          </w:tcPr>
          <w:p w14:paraId="06460B1A" w14:textId="77777777" w:rsidR="006F6378" w:rsidRPr="00C30686" w:rsidRDefault="006F6378" w:rsidP="0094020B">
            <w:pPr>
              <w:pStyle w:val="TAC"/>
              <w:rPr>
                <w:rFonts w:eastAsiaTheme="minorEastAsia"/>
                <w:lang w:eastAsia="zh-CN"/>
              </w:rPr>
            </w:pPr>
            <w:r w:rsidRPr="00C30686">
              <w:rPr>
                <w:rFonts w:eastAsiaTheme="minorEastAsia"/>
                <w:szCs w:val="18"/>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482498D2" w14:textId="77777777" w:rsidR="006F6378" w:rsidRPr="00C30686" w:rsidRDefault="006F6378" w:rsidP="0094020B">
            <w:pPr>
              <w:pStyle w:val="TAC"/>
              <w:rPr>
                <w:rFonts w:eastAsiaTheme="minorEastAsia"/>
              </w:rPr>
            </w:pPr>
            <w:r w:rsidRPr="00C30686">
              <w:rPr>
                <w:rFonts w:cs="Arial"/>
                <w:szCs w:val="18"/>
                <w:lang w:val="en-US" w:eastAsia="zh-CN" w:bidi="ar"/>
              </w:rPr>
              <w:t>5, 10, 15, 20, 25, 30</w:t>
            </w:r>
            <w:r w:rsidRPr="00C30686">
              <w:rPr>
                <w:rFonts w:cs="Arial" w:hint="eastAsia"/>
                <w:szCs w:val="18"/>
                <w:lang w:val="en-US" w:eastAsia="zh-CN" w:bidi="ar"/>
              </w:rPr>
              <w:t>,</w:t>
            </w:r>
            <w:r w:rsidRPr="00C30686">
              <w:rPr>
                <w:rFonts w:cs="Arial"/>
                <w:szCs w:val="18"/>
                <w:lang w:val="en-US" w:eastAsia="zh-CN" w:bidi="ar"/>
              </w:rPr>
              <w:t xml:space="preserve"> 35,</w:t>
            </w:r>
            <w:r w:rsidRPr="00C30686">
              <w:rPr>
                <w:rFonts w:cs="Arial" w:hint="eastAsia"/>
                <w:szCs w:val="18"/>
                <w:lang w:val="en-US" w:eastAsia="zh-CN" w:bidi="ar"/>
              </w:rPr>
              <w:t xml:space="preserve"> 40</w:t>
            </w:r>
            <w:r w:rsidRPr="00C30686">
              <w:rPr>
                <w:rFonts w:cs="Arial"/>
                <w:szCs w:val="18"/>
                <w:lang w:val="en-US" w:eastAsia="zh-CN" w:bidi="ar"/>
              </w:rPr>
              <w:t>, 45, 50</w:t>
            </w:r>
          </w:p>
        </w:tc>
        <w:tc>
          <w:tcPr>
            <w:tcW w:w="2445" w:type="dxa"/>
            <w:tcBorders>
              <w:top w:val="single" w:sz="4" w:space="0" w:color="auto"/>
              <w:left w:val="single" w:sz="4" w:space="0" w:color="auto"/>
              <w:bottom w:val="nil"/>
              <w:right w:val="single" w:sz="4" w:space="0" w:color="auto"/>
            </w:tcBorders>
            <w:vAlign w:val="center"/>
          </w:tcPr>
          <w:p w14:paraId="3F0788DB" w14:textId="77777777" w:rsidR="006F6378" w:rsidRPr="00C30686" w:rsidRDefault="006F6378" w:rsidP="0094020B">
            <w:pPr>
              <w:pStyle w:val="TAC"/>
              <w:rPr>
                <w:rFonts w:eastAsiaTheme="minorEastAsia"/>
                <w:lang w:eastAsia="zh-CN"/>
              </w:rPr>
            </w:pPr>
            <w:r w:rsidRPr="00C30686">
              <w:rPr>
                <w:rFonts w:eastAsia="MS Mincho"/>
                <w:lang w:val="en-US" w:eastAsia="zh-CN"/>
              </w:rPr>
              <w:t>0</w:t>
            </w:r>
          </w:p>
        </w:tc>
      </w:tr>
      <w:tr w:rsidR="006F6378" w:rsidRPr="00C30686" w14:paraId="36A4356C" w14:textId="77777777" w:rsidTr="004F423A">
        <w:trPr>
          <w:trHeight w:val="29"/>
        </w:trPr>
        <w:tc>
          <w:tcPr>
            <w:tcW w:w="2742" w:type="dxa"/>
            <w:tcBorders>
              <w:top w:val="nil"/>
              <w:left w:val="single" w:sz="4" w:space="0" w:color="auto"/>
              <w:bottom w:val="nil"/>
              <w:right w:val="single" w:sz="4" w:space="0" w:color="auto"/>
            </w:tcBorders>
          </w:tcPr>
          <w:p w14:paraId="44AC55A5" w14:textId="77777777" w:rsidR="006F6378" w:rsidRPr="00C30686" w:rsidRDefault="006F6378" w:rsidP="0094020B">
            <w:pPr>
              <w:pStyle w:val="TAC"/>
              <w:rPr>
                <w:rFonts w:eastAsiaTheme="minorEastAsia"/>
                <w:lang w:eastAsia="zh-CN"/>
              </w:rPr>
            </w:pPr>
          </w:p>
        </w:tc>
        <w:tc>
          <w:tcPr>
            <w:tcW w:w="2785" w:type="dxa"/>
            <w:tcBorders>
              <w:top w:val="nil"/>
              <w:left w:val="single" w:sz="4" w:space="0" w:color="auto"/>
              <w:bottom w:val="nil"/>
              <w:right w:val="single" w:sz="4" w:space="0" w:color="auto"/>
            </w:tcBorders>
            <w:vAlign w:val="center"/>
          </w:tcPr>
          <w:p w14:paraId="225E62CD" w14:textId="77777777" w:rsidR="006F6378" w:rsidRPr="00C30686" w:rsidRDefault="006F6378" w:rsidP="0094020B">
            <w:pPr>
              <w:pStyle w:val="TAC"/>
              <w:rPr>
                <w:rFonts w:eastAsiaTheme="minorEastAsia"/>
                <w:lang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A010D5E" w14:textId="77777777" w:rsidR="006F6378" w:rsidRPr="00C30686" w:rsidRDefault="006F6378" w:rsidP="0094020B">
            <w:pPr>
              <w:pStyle w:val="TAC"/>
              <w:rPr>
                <w:rFonts w:eastAsiaTheme="minorEastAsia"/>
                <w:lang w:eastAsia="zh-CN"/>
              </w:rPr>
            </w:pPr>
            <w:r w:rsidRPr="00C30686">
              <w:rPr>
                <w:rFonts w:eastAsia="DengXian"/>
                <w:color w:val="000000"/>
                <w:szCs w:val="18"/>
                <w:lang w:eastAsia="zh-CN"/>
              </w:rPr>
              <w:t>n26</w:t>
            </w:r>
          </w:p>
        </w:tc>
        <w:tc>
          <w:tcPr>
            <w:tcW w:w="4356" w:type="dxa"/>
            <w:tcBorders>
              <w:top w:val="single" w:sz="4" w:space="0" w:color="auto"/>
              <w:left w:val="single" w:sz="4" w:space="0" w:color="auto"/>
              <w:bottom w:val="single" w:sz="4" w:space="0" w:color="auto"/>
              <w:right w:val="single" w:sz="4" w:space="0" w:color="auto"/>
            </w:tcBorders>
            <w:vAlign w:val="center"/>
          </w:tcPr>
          <w:p w14:paraId="356AA026" w14:textId="77777777" w:rsidR="006F6378" w:rsidRPr="00C30686" w:rsidRDefault="006F6378" w:rsidP="0094020B">
            <w:pPr>
              <w:pStyle w:val="TAC"/>
              <w:rPr>
                <w:rFonts w:eastAsiaTheme="minorEastAsia"/>
              </w:rPr>
            </w:pPr>
            <w:r w:rsidRPr="00C30686">
              <w:rPr>
                <w:rFonts w:eastAsiaTheme="minorEastAsia" w:cs="Arial"/>
                <w:color w:val="000000"/>
                <w:szCs w:val="18"/>
                <w:lang w:val="en-US" w:eastAsia="zh-CN" w:bidi="ar"/>
              </w:rPr>
              <w:t>CA_n26(2A)_BCS0</w:t>
            </w:r>
          </w:p>
        </w:tc>
        <w:tc>
          <w:tcPr>
            <w:tcW w:w="2445" w:type="dxa"/>
            <w:tcBorders>
              <w:top w:val="nil"/>
              <w:left w:val="single" w:sz="4" w:space="0" w:color="auto"/>
              <w:bottom w:val="nil"/>
              <w:right w:val="single" w:sz="4" w:space="0" w:color="auto"/>
            </w:tcBorders>
            <w:vAlign w:val="center"/>
          </w:tcPr>
          <w:p w14:paraId="568E92D7" w14:textId="77777777" w:rsidR="006F6378" w:rsidRPr="00C30686" w:rsidRDefault="006F6378" w:rsidP="0094020B">
            <w:pPr>
              <w:pStyle w:val="TAC"/>
              <w:rPr>
                <w:rFonts w:eastAsiaTheme="minorEastAsia"/>
                <w:lang w:eastAsia="zh-CN"/>
              </w:rPr>
            </w:pPr>
          </w:p>
        </w:tc>
      </w:tr>
      <w:tr w:rsidR="006F6378" w:rsidRPr="00C30686" w14:paraId="2CD79765" w14:textId="77777777" w:rsidTr="004F423A">
        <w:trPr>
          <w:trHeight w:val="29"/>
        </w:trPr>
        <w:tc>
          <w:tcPr>
            <w:tcW w:w="2742" w:type="dxa"/>
            <w:tcBorders>
              <w:top w:val="nil"/>
              <w:left w:val="single" w:sz="4" w:space="0" w:color="auto"/>
              <w:bottom w:val="single" w:sz="4" w:space="0" w:color="auto"/>
              <w:right w:val="single" w:sz="4" w:space="0" w:color="auto"/>
            </w:tcBorders>
          </w:tcPr>
          <w:p w14:paraId="54A2389D" w14:textId="77777777" w:rsidR="006F6378" w:rsidRPr="00C30686" w:rsidRDefault="006F6378" w:rsidP="0094020B">
            <w:pPr>
              <w:pStyle w:val="TAC"/>
              <w:rPr>
                <w:rFonts w:eastAsiaTheme="minorEastAsia"/>
                <w:lang w:eastAsia="zh-CN"/>
              </w:rPr>
            </w:pPr>
          </w:p>
        </w:tc>
        <w:tc>
          <w:tcPr>
            <w:tcW w:w="2785" w:type="dxa"/>
            <w:tcBorders>
              <w:top w:val="nil"/>
              <w:left w:val="single" w:sz="4" w:space="0" w:color="auto"/>
              <w:bottom w:val="single" w:sz="4" w:space="0" w:color="auto"/>
              <w:right w:val="single" w:sz="4" w:space="0" w:color="auto"/>
            </w:tcBorders>
            <w:vAlign w:val="center"/>
          </w:tcPr>
          <w:p w14:paraId="6E62CAB4" w14:textId="77777777" w:rsidR="006F6378" w:rsidRPr="00C30686" w:rsidRDefault="006F6378" w:rsidP="0094020B">
            <w:pPr>
              <w:pStyle w:val="TAC"/>
              <w:rPr>
                <w:rFonts w:eastAsiaTheme="minorEastAsia"/>
                <w:lang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F075C44" w14:textId="77777777" w:rsidR="006F6378" w:rsidRPr="00C30686" w:rsidRDefault="006F6378" w:rsidP="0094020B">
            <w:pPr>
              <w:pStyle w:val="TAC"/>
              <w:rPr>
                <w:rFonts w:eastAsiaTheme="minorEastAsia"/>
                <w:lang w:eastAsia="zh-CN"/>
              </w:rPr>
            </w:pPr>
            <w:r w:rsidRPr="00C30686">
              <w:rPr>
                <w:rFonts w:eastAsia="DengXian"/>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386B86BA" w14:textId="77777777" w:rsidR="006F6378" w:rsidRPr="00C30686" w:rsidRDefault="006F6378" w:rsidP="0094020B">
            <w:pPr>
              <w:pStyle w:val="TAC"/>
              <w:rPr>
                <w:rFonts w:eastAsiaTheme="minorEastAsia"/>
              </w:rPr>
            </w:pPr>
            <w:r w:rsidRPr="00C30686">
              <w:rPr>
                <w:rFonts w:eastAsiaTheme="minorEastAsia"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101C683D" w14:textId="77777777" w:rsidR="006F6378" w:rsidRPr="00C30686" w:rsidRDefault="006F6378" w:rsidP="0094020B">
            <w:pPr>
              <w:pStyle w:val="TAC"/>
              <w:rPr>
                <w:rFonts w:eastAsiaTheme="minorEastAsia"/>
                <w:lang w:eastAsia="zh-CN"/>
              </w:rPr>
            </w:pPr>
          </w:p>
        </w:tc>
      </w:tr>
      <w:tr w:rsidR="006F6378" w:rsidRPr="00C30686" w14:paraId="58645B61" w14:textId="77777777" w:rsidTr="004F423A">
        <w:trPr>
          <w:trHeight w:val="29"/>
        </w:trPr>
        <w:tc>
          <w:tcPr>
            <w:tcW w:w="2742" w:type="dxa"/>
            <w:tcBorders>
              <w:top w:val="single" w:sz="4" w:space="0" w:color="auto"/>
              <w:left w:val="single" w:sz="4" w:space="0" w:color="auto"/>
              <w:bottom w:val="nil"/>
              <w:right w:val="single" w:sz="4" w:space="0" w:color="auto"/>
            </w:tcBorders>
          </w:tcPr>
          <w:p w14:paraId="65D7D01C" w14:textId="77777777" w:rsidR="006F6378" w:rsidRPr="00C30686" w:rsidRDefault="006F6378" w:rsidP="0094020B">
            <w:pPr>
              <w:pStyle w:val="TAC"/>
              <w:rPr>
                <w:rFonts w:eastAsiaTheme="minorEastAsia"/>
                <w:lang w:eastAsia="zh-CN"/>
              </w:rPr>
            </w:pPr>
            <w:r w:rsidRPr="00C30686">
              <w:rPr>
                <w:rFonts w:eastAsiaTheme="minorEastAsia"/>
              </w:rPr>
              <w:lastRenderedPageBreak/>
              <w:t>CA_n3A-n26(2A)-n78(2A)</w:t>
            </w:r>
          </w:p>
        </w:tc>
        <w:tc>
          <w:tcPr>
            <w:tcW w:w="2785" w:type="dxa"/>
            <w:tcBorders>
              <w:top w:val="single" w:sz="4" w:space="0" w:color="auto"/>
              <w:left w:val="single" w:sz="4" w:space="0" w:color="auto"/>
              <w:bottom w:val="nil"/>
              <w:right w:val="single" w:sz="4" w:space="0" w:color="auto"/>
            </w:tcBorders>
            <w:vAlign w:val="center"/>
          </w:tcPr>
          <w:p w14:paraId="2357BAE2"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CA_n3A-n26A</w:t>
            </w:r>
          </w:p>
          <w:p w14:paraId="77A93B7A"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CA_n3A-n78A</w:t>
            </w:r>
          </w:p>
          <w:p w14:paraId="325BAD2F" w14:textId="77777777" w:rsidR="006F6378" w:rsidRPr="00C30686" w:rsidRDefault="006F6378" w:rsidP="0094020B">
            <w:pPr>
              <w:pStyle w:val="TAC"/>
              <w:rPr>
                <w:rFonts w:eastAsiaTheme="minorEastAsia"/>
                <w:lang w:eastAsia="zh-CN"/>
              </w:rPr>
            </w:pPr>
            <w:r w:rsidRPr="00C30686">
              <w:rPr>
                <w:rFonts w:eastAsiaTheme="minorEastAsia"/>
                <w:szCs w:val="18"/>
                <w:lang w:val="en-US" w:eastAsia="zh-CN"/>
              </w:rPr>
              <w:t>CA_n26A-n78A</w:t>
            </w:r>
          </w:p>
        </w:tc>
        <w:tc>
          <w:tcPr>
            <w:tcW w:w="1259" w:type="dxa"/>
            <w:tcBorders>
              <w:top w:val="single" w:sz="4" w:space="0" w:color="auto"/>
              <w:left w:val="single" w:sz="4" w:space="0" w:color="auto"/>
              <w:bottom w:val="single" w:sz="4" w:space="0" w:color="auto"/>
              <w:right w:val="single" w:sz="4" w:space="0" w:color="auto"/>
            </w:tcBorders>
            <w:vAlign w:val="center"/>
          </w:tcPr>
          <w:p w14:paraId="020FB347" w14:textId="77777777" w:rsidR="006F6378" w:rsidRPr="00C30686" w:rsidRDefault="006F6378" w:rsidP="0094020B">
            <w:pPr>
              <w:pStyle w:val="TAC"/>
              <w:rPr>
                <w:rFonts w:eastAsiaTheme="minorEastAsia"/>
                <w:lang w:eastAsia="zh-CN"/>
              </w:rPr>
            </w:pPr>
            <w:r w:rsidRPr="00C30686">
              <w:rPr>
                <w:rFonts w:eastAsiaTheme="minorEastAsia"/>
                <w:szCs w:val="18"/>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2F5D5E0C" w14:textId="77777777" w:rsidR="006F6378" w:rsidRPr="00C30686" w:rsidRDefault="006F6378" w:rsidP="0094020B">
            <w:pPr>
              <w:pStyle w:val="TAC"/>
              <w:rPr>
                <w:rFonts w:eastAsiaTheme="minorEastAsia"/>
              </w:rPr>
            </w:pPr>
            <w:r w:rsidRPr="00C30686">
              <w:rPr>
                <w:rFonts w:cs="Arial"/>
                <w:szCs w:val="18"/>
                <w:lang w:val="en-US" w:eastAsia="zh-CN" w:bidi="ar"/>
              </w:rPr>
              <w:t>5, 10, 15, 20, 25, 30</w:t>
            </w:r>
            <w:r w:rsidRPr="00C30686">
              <w:rPr>
                <w:rFonts w:cs="Arial" w:hint="eastAsia"/>
                <w:szCs w:val="18"/>
                <w:lang w:val="en-US" w:eastAsia="zh-CN" w:bidi="ar"/>
              </w:rPr>
              <w:t>,</w:t>
            </w:r>
            <w:r w:rsidRPr="00C30686">
              <w:rPr>
                <w:rFonts w:cs="Arial"/>
                <w:szCs w:val="18"/>
                <w:lang w:val="en-US" w:eastAsia="zh-CN" w:bidi="ar"/>
              </w:rPr>
              <w:t xml:space="preserve"> 35,</w:t>
            </w:r>
            <w:r w:rsidRPr="00C30686">
              <w:rPr>
                <w:rFonts w:cs="Arial" w:hint="eastAsia"/>
                <w:szCs w:val="18"/>
                <w:lang w:val="en-US" w:eastAsia="zh-CN" w:bidi="ar"/>
              </w:rPr>
              <w:t xml:space="preserve"> 40</w:t>
            </w:r>
            <w:r w:rsidRPr="00C30686">
              <w:rPr>
                <w:rFonts w:cs="Arial"/>
                <w:szCs w:val="18"/>
                <w:lang w:val="en-US" w:eastAsia="zh-CN" w:bidi="ar"/>
              </w:rPr>
              <w:t>, 45, 50</w:t>
            </w:r>
          </w:p>
        </w:tc>
        <w:tc>
          <w:tcPr>
            <w:tcW w:w="2445" w:type="dxa"/>
            <w:tcBorders>
              <w:top w:val="single" w:sz="4" w:space="0" w:color="auto"/>
              <w:left w:val="single" w:sz="4" w:space="0" w:color="auto"/>
              <w:bottom w:val="nil"/>
              <w:right w:val="single" w:sz="4" w:space="0" w:color="auto"/>
            </w:tcBorders>
            <w:vAlign w:val="center"/>
          </w:tcPr>
          <w:p w14:paraId="2BEDAF21" w14:textId="77777777" w:rsidR="006F6378" w:rsidRPr="00C30686" w:rsidRDefault="006F6378" w:rsidP="0094020B">
            <w:pPr>
              <w:pStyle w:val="TAC"/>
              <w:rPr>
                <w:rFonts w:eastAsiaTheme="minorEastAsia"/>
                <w:lang w:eastAsia="zh-CN"/>
              </w:rPr>
            </w:pPr>
            <w:r w:rsidRPr="00C30686">
              <w:rPr>
                <w:rFonts w:eastAsia="MS Mincho"/>
                <w:lang w:val="en-US" w:eastAsia="zh-CN"/>
              </w:rPr>
              <w:t>0</w:t>
            </w:r>
          </w:p>
        </w:tc>
      </w:tr>
      <w:tr w:rsidR="006F6378" w:rsidRPr="00C30686" w14:paraId="7118E3B6" w14:textId="77777777" w:rsidTr="004F423A">
        <w:trPr>
          <w:trHeight w:val="29"/>
        </w:trPr>
        <w:tc>
          <w:tcPr>
            <w:tcW w:w="2742" w:type="dxa"/>
            <w:tcBorders>
              <w:top w:val="nil"/>
              <w:left w:val="single" w:sz="4" w:space="0" w:color="auto"/>
              <w:bottom w:val="nil"/>
              <w:right w:val="single" w:sz="4" w:space="0" w:color="auto"/>
            </w:tcBorders>
          </w:tcPr>
          <w:p w14:paraId="1D1282A4" w14:textId="77777777" w:rsidR="006F6378" w:rsidRPr="00C30686" w:rsidRDefault="006F6378" w:rsidP="0094020B">
            <w:pPr>
              <w:pStyle w:val="TAC"/>
              <w:rPr>
                <w:rFonts w:eastAsiaTheme="minorEastAsia"/>
                <w:lang w:eastAsia="zh-CN"/>
              </w:rPr>
            </w:pPr>
          </w:p>
        </w:tc>
        <w:tc>
          <w:tcPr>
            <w:tcW w:w="2785" w:type="dxa"/>
            <w:tcBorders>
              <w:top w:val="nil"/>
              <w:left w:val="single" w:sz="4" w:space="0" w:color="auto"/>
              <w:bottom w:val="nil"/>
              <w:right w:val="single" w:sz="4" w:space="0" w:color="auto"/>
            </w:tcBorders>
            <w:vAlign w:val="center"/>
          </w:tcPr>
          <w:p w14:paraId="6A2A7E5B" w14:textId="77777777" w:rsidR="006F6378" w:rsidRPr="00C30686" w:rsidRDefault="006F6378" w:rsidP="0094020B">
            <w:pPr>
              <w:pStyle w:val="TAC"/>
              <w:rPr>
                <w:rFonts w:eastAsiaTheme="minorEastAsia"/>
                <w:lang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B3E4C69" w14:textId="77777777" w:rsidR="006F6378" w:rsidRPr="00C30686" w:rsidRDefault="006F6378" w:rsidP="0094020B">
            <w:pPr>
              <w:pStyle w:val="TAC"/>
              <w:rPr>
                <w:rFonts w:eastAsiaTheme="minorEastAsia"/>
                <w:lang w:eastAsia="zh-CN"/>
              </w:rPr>
            </w:pPr>
            <w:r w:rsidRPr="00C30686">
              <w:rPr>
                <w:rFonts w:eastAsia="DengXian"/>
                <w:color w:val="000000"/>
                <w:szCs w:val="18"/>
                <w:lang w:eastAsia="zh-CN"/>
              </w:rPr>
              <w:t>n26</w:t>
            </w:r>
          </w:p>
        </w:tc>
        <w:tc>
          <w:tcPr>
            <w:tcW w:w="4356" w:type="dxa"/>
            <w:tcBorders>
              <w:top w:val="single" w:sz="4" w:space="0" w:color="auto"/>
              <w:left w:val="single" w:sz="4" w:space="0" w:color="auto"/>
              <w:bottom w:val="single" w:sz="4" w:space="0" w:color="auto"/>
              <w:right w:val="single" w:sz="4" w:space="0" w:color="auto"/>
            </w:tcBorders>
            <w:vAlign w:val="center"/>
          </w:tcPr>
          <w:p w14:paraId="200652CE" w14:textId="77777777" w:rsidR="006F6378" w:rsidRPr="00C30686" w:rsidRDefault="006F6378" w:rsidP="0094020B">
            <w:pPr>
              <w:pStyle w:val="TAC"/>
              <w:rPr>
                <w:rFonts w:eastAsiaTheme="minorEastAsia"/>
              </w:rPr>
            </w:pPr>
            <w:r w:rsidRPr="00C30686">
              <w:rPr>
                <w:rFonts w:eastAsiaTheme="minorEastAsia" w:cs="Arial"/>
                <w:color w:val="000000"/>
                <w:szCs w:val="18"/>
                <w:lang w:val="en-US" w:eastAsia="zh-CN" w:bidi="ar"/>
              </w:rPr>
              <w:t>CA_n26(2A)_BCS0</w:t>
            </w:r>
          </w:p>
        </w:tc>
        <w:tc>
          <w:tcPr>
            <w:tcW w:w="2445" w:type="dxa"/>
            <w:tcBorders>
              <w:top w:val="nil"/>
              <w:left w:val="single" w:sz="4" w:space="0" w:color="auto"/>
              <w:bottom w:val="nil"/>
              <w:right w:val="single" w:sz="4" w:space="0" w:color="auto"/>
            </w:tcBorders>
            <w:vAlign w:val="center"/>
          </w:tcPr>
          <w:p w14:paraId="2DA369A6" w14:textId="77777777" w:rsidR="006F6378" w:rsidRPr="00C30686" w:rsidRDefault="006F6378" w:rsidP="0094020B">
            <w:pPr>
              <w:pStyle w:val="TAC"/>
              <w:rPr>
                <w:rFonts w:eastAsiaTheme="minorEastAsia"/>
                <w:lang w:eastAsia="zh-CN"/>
              </w:rPr>
            </w:pPr>
          </w:p>
        </w:tc>
      </w:tr>
      <w:tr w:rsidR="006F6378" w:rsidRPr="00C30686" w14:paraId="0DE7576F" w14:textId="77777777" w:rsidTr="004F423A">
        <w:trPr>
          <w:trHeight w:val="29"/>
        </w:trPr>
        <w:tc>
          <w:tcPr>
            <w:tcW w:w="2742" w:type="dxa"/>
            <w:tcBorders>
              <w:top w:val="nil"/>
              <w:left w:val="single" w:sz="4" w:space="0" w:color="auto"/>
              <w:bottom w:val="single" w:sz="4" w:space="0" w:color="auto"/>
              <w:right w:val="single" w:sz="4" w:space="0" w:color="auto"/>
            </w:tcBorders>
          </w:tcPr>
          <w:p w14:paraId="62E4B839" w14:textId="77777777" w:rsidR="006F6378" w:rsidRPr="00C30686" w:rsidRDefault="006F6378" w:rsidP="0094020B">
            <w:pPr>
              <w:pStyle w:val="TAC"/>
              <w:rPr>
                <w:rFonts w:eastAsiaTheme="minorEastAsia"/>
                <w:lang w:eastAsia="zh-CN"/>
              </w:rPr>
            </w:pPr>
          </w:p>
        </w:tc>
        <w:tc>
          <w:tcPr>
            <w:tcW w:w="2785" w:type="dxa"/>
            <w:tcBorders>
              <w:top w:val="nil"/>
              <w:left w:val="single" w:sz="4" w:space="0" w:color="auto"/>
              <w:bottom w:val="single" w:sz="4" w:space="0" w:color="auto"/>
              <w:right w:val="single" w:sz="4" w:space="0" w:color="auto"/>
            </w:tcBorders>
            <w:vAlign w:val="center"/>
          </w:tcPr>
          <w:p w14:paraId="7B7C4D54" w14:textId="77777777" w:rsidR="006F6378" w:rsidRPr="00C30686" w:rsidRDefault="006F6378" w:rsidP="0094020B">
            <w:pPr>
              <w:pStyle w:val="TAC"/>
              <w:rPr>
                <w:rFonts w:eastAsiaTheme="minorEastAsia"/>
                <w:lang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AAF7B8F" w14:textId="77777777" w:rsidR="006F6378" w:rsidRPr="00C30686" w:rsidRDefault="006F6378" w:rsidP="0094020B">
            <w:pPr>
              <w:pStyle w:val="TAC"/>
              <w:rPr>
                <w:rFonts w:eastAsiaTheme="minorEastAsia"/>
                <w:lang w:eastAsia="zh-CN"/>
              </w:rPr>
            </w:pPr>
            <w:r w:rsidRPr="00C30686">
              <w:rPr>
                <w:rFonts w:eastAsia="DengXian"/>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69241A74" w14:textId="77777777" w:rsidR="006F6378" w:rsidRPr="00C30686" w:rsidRDefault="006F6378" w:rsidP="0094020B">
            <w:pPr>
              <w:pStyle w:val="TAC"/>
              <w:rPr>
                <w:rFonts w:eastAsiaTheme="minorEastAsia"/>
              </w:rPr>
            </w:pPr>
            <w:r w:rsidRPr="00C30686">
              <w:rPr>
                <w:rFonts w:cs="Arial"/>
                <w:color w:val="000000"/>
                <w:szCs w:val="18"/>
                <w:lang w:val="en-US" w:eastAsia="zh-CN" w:bidi="ar"/>
              </w:rPr>
              <w:t>CA_n78(2A)_BCS0</w:t>
            </w:r>
          </w:p>
        </w:tc>
        <w:tc>
          <w:tcPr>
            <w:tcW w:w="2445" w:type="dxa"/>
            <w:tcBorders>
              <w:top w:val="nil"/>
              <w:left w:val="single" w:sz="4" w:space="0" w:color="auto"/>
              <w:bottom w:val="single" w:sz="4" w:space="0" w:color="auto"/>
              <w:right w:val="single" w:sz="4" w:space="0" w:color="auto"/>
            </w:tcBorders>
            <w:vAlign w:val="center"/>
          </w:tcPr>
          <w:p w14:paraId="2917B77F" w14:textId="77777777" w:rsidR="006F6378" w:rsidRPr="00C30686" w:rsidRDefault="006F6378" w:rsidP="0094020B">
            <w:pPr>
              <w:pStyle w:val="TAC"/>
              <w:rPr>
                <w:rFonts w:eastAsiaTheme="minorEastAsia"/>
                <w:lang w:eastAsia="zh-CN"/>
              </w:rPr>
            </w:pPr>
          </w:p>
        </w:tc>
      </w:tr>
      <w:tr w:rsidR="006F6378" w:rsidRPr="00C30686" w14:paraId="4015DAE3" w14:textId="77777777" w:rsidTr="004F423A">
        <w:trPr>
          <w:trHeight w:val="29"/>
        </w:trPr>
        <w:tc>
          <w:tcPr>
            <w:tcW w:w="2742" w:type="dxa"/>
            <w:tcBorders>
              <w:top w:val="single" w:sz="4" w:space="0" w:color="auto"/>
              <w:left w:val="single" w:sz="4" w:space="0" w:color="auto"/>
              <w:bottom w:val="nil"/>
              <w:right w:val="single" w:sz="4" w:space="0" w:color="auto"/>
            </w:tcBorders>
          </w:tcPr>
          <w:p w14:paraId="7F11FE0F" w14:textId="77777777" w:rsidR="006F6378" w:rsidRPr="00C30686" w:rsidRDefault="006F6378" w:rsidP="0094020B">
            <w:pPr>
              <w:pStyle w:val="TAC"/>
              <w:rPr>
                <w:rFonts w:eastAsiaTheme="minorEastAsia"/>
                <w:lang w:eastAsia="zh-CN"/>
              </w:rPr>
            </w:pPr>
            <w:r w:rsidRPr="00C30686">
              <w:rPr>
                <w:rFonts w:eastAsiaTheme="minorEastAsia"/>
              </w:rPr>
              <w:t>CA_n3B-n26A-n78A</w:t>
            </w:r>
          </w:p>
        </w:tc>
        <w:tc>
          <w:tcPr>
            <w:tcW w:w="2785" w:type="dxa"/>
            <w:tcBorders>
              <w:top w:val="single" w:sz="4" w:space="0" w:color="auto"/>
              <w:left w:val="single" w:sz="4" w:space="0" w:color="auto"/>
              <w:bottom w:val="nil"/>
              <w:right w:val="single" w:sz="4" w:space="0" w:color="auto"/>
            </w:tcBorders>
            <w:vAlign w:val="center"/>
          </w:tcPr>
          <w:p w14:paraId="704C8340"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CA_n3A-n26A</w:t>
            </w:r>
          </w:p>
          <w:p w14:paraId="42542D8E"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CA_n3A-n78A</w:t>
            </w:r>
          </w:p>
          <w:p w14:paraId="32646B71" w14:textId="77777777" w:rsidR="006F6378" w:rsidRPr="00C30686" w:rsidRDefault="006F6378" w:rsidP="0094020B">
            <w:pPr>
              <w:pStyle w:val="TAC"/>
              <w:rPr>
                <w:rFonts w:eastAsiaTheme="minorEastAsia"/>
                <w:lang w:eastAsia="zh-CN"/>
              </w:rPr>
            </w:pPr>
            <w:r w:rsidRPr="00C30686">
              <w:rPr>
                <w:rFonts w:eastAsiaTheme="minorEastAsia"/>
                <w:szCs w:val="18"/>
                <w:lang w:val="en-US" w:eastAsia="zh-CN"/>
              </w:rPr>
              <w:t>CA_n26A-n78A</w:t>
            </w:r>
          </w:p>
        </w:tc>
        <w:tc>
          <w:tcPr>
            <w:tcW w:w="1259" w:type="dxa"/>
            <w:tcBorders>
              <w:top w:val="single" w:sz="4" w:space="0" w:color="auto"/>
              <w:left w:val="single" w:sz="4" w:space="0" w:color="auto"/>
              <w:bottom w:val="single" w:sz="4" w:space="0" w:color="auto"/>
              <w:right w:val="single" w:sz="4" w:space="0" w:color="auto"/>
            </w:tcBorders>
            <w:vAlign w:val="center"/>
          </w:tcPr>
          <w:p w14:paraId="517A9322" w14:textId="77777777" w:rsidR="006F6378" w:rsidRPr="00C30686" w:rsidRDefault="006F6378" w:rsidP="0094020B">
            <w:pPr>
              <w:pStyle w:val="TAC"/>
              <w:rPr>
                <w:rFonts w:eastAsiaTheme="minorEastAsia"/>
                <w:lang w:eastAsia="zh-CN"/>
              </w:rPr>
            </w:pPr>
            <w:r w:rsidRPr="00C30686">
              <w:rPr>
                <w:rFonts w:eastAsiaTheme="minorEastAsia"/>
                <w:szCs w:val="18"/>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666B6B52" w14:textId="77777777" w:rsidR="006F6378" w:rsidRPr="00C30686" w:rsidRDefault="006F6378" w:rsidP="0094020B">
            <w:pPr>
              <w:pStyle w:val="TAC"/>
              <w:rPr>
                <w:rFonts w:eastAsiaTheme="minorEastAsia"/>
              </w:rPr>
            </w:pPr>
            <w:r w:rsidRPr="00C30686">
              <w:rPr>
                <w:rFonts w:eastAsiaTheme="minorEastAsia" w:cs="Arial"/>
                <w:color w:val="000000"/>
                <w:szCs w:val="18"/>
                <w:lang w:val="en-US" w:eastAsia="zh-CN" w:bidi="ar"/>
              </w:rPr>
              <w:t>CA_n3B_BCS0</w:t>
            </w:r>
          </w:p>
        </w:tc>
        <w:tc>
          <w:tcPr>
            <w:tcW w:w="2445" w:type="dxa"/>
            <w:tcBorders>
              <w:top w:val="single" w:sz="4" w:space="0" w:color="auto"/>
              <w:left w:val="single" w:sz="4" w:space="0" w:color="auto"/>
              <w:bottom w:val="nil"/>
              <w:right w:val="single" w:sz="4" w:space="0" w:color="auto"/>
            </w:tcBorders>
            <w:vAlign w:val="center"/>
          </w:tcPr>
          <w:p w14:paraId="42011F2D" w14:textId="77777777" w:rsidR="006F6378" w:rsidRPr="00C30686" w:rsidRDefault="006F6378" w:rsidP="0094020B">
            <w:pPr>
              <w:pStyle w:val="TAC"/>
              <w:rPr>
                <w:rFonts w:eastAsiaTheme="minorEastAsia"/>
                <w:lang w:eastAsia="zh-CN"/>
              </w:rPr>
            </w:pPr>
            <w:r w:rsidRPr="00C30686">
              <w:rPr>
                <w:rFonts w:eastAsia="MS Mincho"/>
                <w:lang w:val="en-US" w:eastAsia="zh-CN"/>
              </w:rPr>
              <w:t>0</w:t>
            </w:r>
          </w:p>
        </w:tc>
      </w:tr>
      <w:tr w:rsidR="006F6378" w:rsidRPr="00C30686" w14:paraId="63A96F50" w14:textId="77777777" w:rsidTr="004F423A">
        <w:trPr>
          <w:trHeight w:val="29"/>
        </w:trPr>
        <w:tc>
          <w:tcPr>
            <w:tcW w:w="2742" w:type="dxa"/>
            <w:tcBorders>
              <w:top w:val="nil"/>
              <w:left w:val="single" w:sz="4" w:space="0" w:color="auto"/>
              <w:bottom w:val="nil"/>
              <w:right w:val="single" w:sz="4" w:space="0" w:color="auto"/>
            </w:tcBorders>
          </w:tcPr>
          <w:p w14:paraId="217B12A1" w14:textId="77777777" w:rsidR="006F6378" w:rsidRPr="00C30686" w:rsidRDefault="006F6378" w:rsidP="0094020B">
            <w:pPr>
              <w:pStyle w:val="TAC"/>
              <w:rPr>
                <w:rFonts w:eastAsiaTheme="minorEastAsia"/>
                <w:lang w:eastAsia="zh-CN"/>
              </w:rPr>
            </w:pPr>
          </w:p>
        </w:tc>
        <w:tc>
          <w:tcPr>
            <w:tcW w:w="2785" w:type="dxa"/>
            <w:tcBorders>
              <w:top w:val="nil"/>
              <w:left w:val="single" w:sz="4" w:space="0" w:color="auto"/>
              <w:bottom w:val="nil"/>
              <w:right w:val="single" w:sz="4" w:space="0" w:color="auto"/>
            </w:tcBorders>
            <w:vAlign w:val="center"/>
          </w:tcPr>
          <w:p w14:paraId="09866E01" w14:textId="77777777" w:rsidR="006F6378" w:rsidRPr="00C30686" w:rsidRDefault="006F6378" w:rsidP="0094020B">
            <w:pPr>
              <w:pStyle w:val="TAC"/>
              <w:rPr>
                <w:rFonts w:eastAsiaTheme="minorEastAsia"/>
                <w:lang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536C2BB" w14:textId="77777777" w:rsidR="006F6378" w:rsidRPr="00C30686" w:rsidRDefault="006F6378" w:rsidP="0094020B">
            <w:pPr>
              <w:pStyle w:val="TAC"/>
              <w:rPr>
                <w:rFonts w:eastAsiaTheme="minorEastAsia"/>
                <w:lang w:eastAsia="zh-CN"/>
              </w:rPr>
            </w:pPr>
            <w:r w:rsidRPr="00C30686">
              <w:rPr>
                <w:rFonts w:eastAsia="DengXian"/>
                <w:color w:val="000000"/>
                <w:szCs w:val="18"/>
                <w:lang w:eastAsia="zh-CN"/>
              </w:rPr>
              <w:t>n26</w:t>
            </w:r>
          </w:p>
        </w:tc>
        <w:tc>
          <w:tcPr>
            <w:tcW w:w="4356" w:type="dxa"/>
            <w:tcBorders>
              <w:top w:val="single" w:sz="4" w:space="0" w:color="auto"/>
              <w:left w:val="single" w:sz="4" w:space="0" w:color="auto"/>
              <w:bottom w:val="single" w:sz="4" w:space="0" w:color="auto"/>
              <w:right w:val="single" w:sz="4" w:space="0" w:color="auto"/>
            </w:tcBorders>
            <w:vAlign w:val="center"/>
          </w:tcPr>
          <w:p w14:paraId="20D93369" w14:textId="77777777" w:rsidR="006F6378" w:rsidRPr="00C30686" w:rsidRDefault="006F6378" w:rsidP="0094020B">
            <w:pPr>
              <w:pStyle w:val="TAC"/>
              <w:rPr>
                <w:rFonts w:eastAsiaTheme="minorEastAsia"/>
              </w:rPr>
            </w:pPr>
            <w:r w:rsidRPr="00C30686">
              <w:rPr>
                <w:rFonts w:eastAsiaTheme="minorEastAsia" w:cs="Arial"/>
                <w:color w:val="000000"/>
                <w:szCs w:val="18"/>
                <w:lang w:val="en-US" w:eastAsia="zh-CN" w:bidi="ar"/>
              </w:rPr>
              <w:t>5, 10, 15, 20, 25, 30</w:t>
            </w:r>
          </w:p>
        </w:tc>
        <w:tc>
          <w:tcPr>
            <w:tcW w:w="2445" w:type="dxa"/>
            <w:tcBorders>
              <w:top w:val="nil"/>
              <w:left w:val="single" w:sz="4" w:space="0" w:color="auto"/>
              <w:bottom w:val="nil"/>
              <w:right w:val="single" w:sz="4" w:space="0" w:color="auto"/>
            </w:tcBorders>
            <w:vAlign w:val="center"/>
          </w:tcPr>
          <w:p w14:paraId="479614D1" w14:textId="77777777" w:rsidR="006F6378" w:rsidRPr="00C30686" w:rsidRDefault="006F6378" w:rsidP="0094020B">
            <w:pPr>
              <w:pStyle w:val="TAC"/>
              <w:rPr>
                <w:rFonts w:eastAsiaTheme="minorEastAsia"/>
                <w:lang w:eastAsia="zh-CN"/>
              </w:rPr>
            </w:pPr>
          </w:p>
        </w:tc>
      </w:tr>
      <w:tr w:rsidR="006F6378" w:rsidRPr="00C30686" w14:paraId="73D201A9" w14:textId="77777777" w:rsidTr="004F423A">
        <w:trPr>
          <w:trHeight w:val="29"/>
        </w:trPr>
        <w:tc>
          <w:tcPr>
            <w:tcW w:w="2742" w:type="dxa"/>
            <w:tcBorders>
              <w:top w:val="nil"/>
              <w:left w:val="single" w:sz="4" w:space="0" w:color="auto"/>
              <w:bottom w:val="single" w:sz="4" w:space="0" w:color="auto"/>
              <w:right w:val="single" w:sz="4" w:space="0" w:color="auto"/>
            </w:tcBorders>
          </w:tcPr>
          <w:p w14:paraId="762044A6" w14:textId="77777777" w:rsidR="006F6378" w:rsidRPr="00C30686" w:rsidRDefault="006F6378" w:rsidP="0094020B">
            <w:pPr>
              <w:pStyle w:val="TAC"/>
              <w:rPr>
                <w:rFonts w:eastAsiaTheme="minorEastAsia"/>
                <w:lang w:eastAsia="zh-CN"/>
              </w:rPr>
            </w:pPr>
          </w:p>
        </w:tc>
        <w:tc>
          <w:tcPr>
            <w:tcW w:w="2785" w:type="dxa"/>
            <w:tcBorders>
              <w:top w:val="nil"/>
              <w:left w:val="single" w:sz="4" w:space="0" w:color="auto"/>
              <w:bottom w:val="single" w:sz="4" w:space="0" w:color="auto"/>
              <w:right w:val="single" w:sz="4" w:space="0" w:color="auto"/>
            </w:tcBorders>
            <w:vAlign w:val="center"/>
          </w:tcPr>
          <w:p w14:paraId="4EF6866B" w14:textId="77777777" w:rsidR="006F6378" w:rsidRPr="00C30686" w:rsidRDefault="006F6378" w:rsidP="0094020B">
            <w:pPr>
              <w:pStyle w:val="TAC"/>
              <w:rPr>
                <w:rFonts w:eastAsiaTheme="minorEastAsia"/>
                <w:lang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28FA949" w14:textId="77777777" w:rsidR="006F6378" w:rsidRPr="00C30686" w:rsidRDefault="006F6378" w:rsidP="0094020B">
            <w:pPr>
              <w:pStyle w:val="TAC"/>
              <w:rPr>
                <w:rFonts w:eastAsiaTheme="minorEastAsia"/>
                <w:lang w:eastAsia="zh-CN"/>
              </w:rPr>
            </w:pPr>
            <w:r w:rsidRPr="00C30686">
              <w:rPr>
                <w:rFonts w:eastAsia="DengXian"/>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3C5E3D5F" w14:textId="77777777" w:rsidR="006F6378" w:rsidRPr="00C30686" w:rsidRDefault="006F6378" w:rsidP="0094020B">
            <w:pPr>
              <w:pStyle w:val="TAC"/>
              <w:rPr>
                <w:rFonts w:eastAsiaTheme="minorEastAsia"/>
              </w:rPr>
            </w:pPr>
            <w:r w:rsidRPr="00C30686">
              <w:rPr>
                <w:rFonts w:cs="Arial"/>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066535EA" w14:textId="77777777" w:rsidR="006F6378" w:rsidRPr="00C30686" w:rsidRDefault="006F6378" w:rsidP="0094020B">
            <w:pPr>
              <w:pStyle w:val="TAC"/>
              <w:rPr>
                <w:rFonts w:eastAsiaTheme="minorEastAsia"/>
                <w:lang w:eastAsia="zh-CN"/>
              </w:rPr>
            </w:pPr>
          </w:p>
        </w:tc>
      </w:tr>
      <w:tr w:rsidR="006F6378" w:rsidRPr="00C30686" w14:paraId="066FCFE1" w14:textId="77777777" w:rsidTr="004F423A">
        <w:trPr>
          <w:trHeight w:val="29"/>
        </w:trPr>
        <w:tc>
          <w:tcPr>
            <w:tcW w:w="2742" w:type="dxa"/>
            <w:tcBorders>
              <w:top w:val="single" w:sz="4" w:space="0" w:color="auto"/>
              <w:left w:val="single" w:sz="4" w:space="0" w:color="auto"/>
              <w:bottom w:val="nil"/>
              <w:right w:val="single" w:sz="4" w:space="0" w:color="auto"/>
            </w:tcBorders>
          </w:tcPr>
          <w:p w14:paraId="5A969E50" w14:textId="77777777" w:rsidR="006F6378" w:rsidRPr="00C30686" w:rsidRDefault="006F6378" w:rsidP="0094020B">
            <w:pPr>
              <w:pStyle w:val="TAC"/>
              <w:rPr>
                <w:rFonts w:eastAsiaTheme="minorEastAsia"/>
                <w:lang w:eastAsia="zh-CN"/>
              </w:rPr>
            </w:pPr>
            <w:r w:rsidRPr="00C30686">
              <w:rPr>
                <w:rFonts w:eastAsiaTheme="minorEastAsia"/>
              </w:rPr>
              <w:t>CA_n3B-n26A-n78(2A)</w:t>
            </w:r>
          </w:p>
        </w:tc>
        <w:tc>
          <w:tcPr>
            <w:tcW w:w="2785" w:type="dxa"/>
            <w:tcBorders>
              <w:top w:val="single" w:sz="4" w:space="0" w:color="auto"/>
              <w:left w:val="single" w:sz="4" w:space="0" w:color="auto"/>
              <w:bottom w:val="nil"/>
              <w:right w:val="single" w:sz="4" w:space="0" w:color="auto"/>
            </w:tcBorders>
            <w:vAlign w:val="center"/>
          </w:tcPr>
          <w:p w14:paraId="5F444EE2"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CA_n3A-n26A</w:t>
            </w:r>
          </w:p>
          <w:p w14:paraId="5A931C8D"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CA_n3A-n78A</w:t>
            </w:r>
          </w:p>
          <w:p w14:paraId="58BB2F01" w14:textId="77777777" w:rsidR="006F6378" w:rsidRPr="00C30686" w:rsidRDefault="006F6378" w:rsidP="0094020B">
            <w:pPr>
              <w:pStyle w:val="TAC"/>
              <w:rPr>
                <w:rFonts w:eastAsiaTheme="minorEastAsia"/>
                <w:lang w:eastAsia="zh-CN"/>
              </w:rPr>
            </w:pPr>
            <w:r w:rsidRPr="00C30686">
              <w:rPr>
                <w:rFonts w:eastAsiaTheme="minorEastAsia"/>
                <w:szCs w:val="18"/>
                <w:lang w:val="en-US" w:eastAsia="zh-CN"/>
              </w:rPr>
              <w:t>CA_n26A-n78A</w:t>
            </w:r>
          </w:p>
        </w:tc>
        <w:tc>
          <w:tcPr>
            <w:tcW w:w="1259" w:type="dxa"/>
            <w:tcBorders>
              <w:top w:val="single" w:sz="4" w:space="0" w:color="auto"/>
              <w:left w:val="single" w:sz="4" w:space="0" w:color="auto"/>
              <w:bottom w:val="single" w:sz="4" w:space="0" w:color="auto"/>
              <w:right w:val="single" w:sz="4" w:space="0" w:color="auto"/>
            </w:tcBorders>
            <w:vAlign w:val="center"/>
          </w:tcPr>
          <w:p w14:paraId="200714C7" w14:textId="77777777" w:rsidR="006F6378" w:rsidRPr="00C30686" w:rsidRDefault="006F6378" w:rsidP="0094020B">
            <w:pPr>
              <w:pStyle w:val="TAC"/>
              <w:rPr>
                <w:rFonts w:eastAsiaTheme="minorEastAsia"/>
                <w:lang w:eastAsia="zh-CN"/>
              </w:rPr>
            </w:pPr>
            <w:r w:rsidRPr="00C30686">
              <w:rPr>
                <w:rFonts w:eastAsiaTheme="minorEastAsia"/>
                <w:szCs w:val="18"/>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4AB4E0D9" w14:textId="77777777" w:rsidR="006F6378" w:rsidRPr="00C30686" w:rsidRDefault="006F6378" w:rsidP="0094020B">
            <w:pPr>
              <w:pStyle w:val="TAC"/>
              <w:rPr>
                <w:rFonts w:eastAsiaTheme="minorEastAsia"/>
              </w:rPr>
            </w:pPr>
            <w:r w:rsidRPr="00C30686">
              <w:rPr>
                <w:rFonts w:eastAsiaTheme="minorEastAsia" w:cs="Arial"/>
                <w:color w:val="000000"/>
                <w:szCs w:val="18"/>
                <w:lang w:val="en-US" w:eastAsia="zh-CN" w:bidi="ar"/>
              </w:rPr>
              <w:t>CA_n3B_BCS0</w:t>
            </w:r>
          </w:p>
        </w:tc>
        <w:tc>
          <w:tcPr>
            <w:tcW w:w="2445" w:type="dxa"/>
            <w:tcBorders>
              <w:top w:val="single" w:sz="4" w:space="0" w:color="auto"/>
              <w:left w:val="single" w:sz="4" w:space="0" w:color="auto"/>
              <w:bottom w:val="nil"/>
              <w:right w:val="single" w:sz="4" w:space="0" w:color="auto"/>
            </w:tcBorders>
            <w:vAlign w:val="center"/>
          </w:tcPr>
          <w:p w14:paraId="1822B469" w14:textId="77777777" w:rsidR="006F6378" w:rsidRPr="00C30686" w:rsidRDefault="006F6378" w:rsidP="0094020B">
            <w:pPr>
              <w:pStyle w:val="TAC"/>
              <w:rPr>
                <w:rFonts w:eastAsiaTheme="minorEastAsia"/>
                <w:lang w:eastAsia="zh-CN"/>
              </w:rPr>
            </w:pPr>
            <w:r w:rsidRPr="00C30686">
              <w:rPr>
                <w:rFonts w:eastAsia="MS Mincho"/>
                <w:lang w:val="en-US" w:eastAsia="zh-CN"/>
              </w:rPr>
              <w:t>0</w:t>
            </w:r>
          </w:p>
        </w:tc>
      </w:tr>
      <w:tr w:rsidR="006F6378" w:rsidRPr="00C30686" w14:paraId="443D5B0D" w14:textId="77777777" w:rsidTr="004F423A">
        <w:trPr>
          <w:trHeight w:val="29"/>
        </w:trPr>
        <w:tc>
          <w:tcPr>
            <w:tcW w:w="2742" w:type="dxa"/>
            <w:tcBorders>
              <w:top w:val="nil"/>
              <w:left w:val="single" w:sz="4" w:space="0" w:color="auto"/>
              <w:bottom w:val="nil"/>
              <w:right w:val="single" w:sz="4" w:space="0" w:color="auto"/>
            </w:tcBorders>
          </w:tcPr>
          <w:p w14:paraId="0A8692E7" w14:textId="77777777" w:rsidR="006F6378" w:rsidRPr="00C30686" w:rsidRDefault="006F6378" w:rsidP="0094020B">
            <w:pPr>
              <w:pStyle w:val="TAC"/>
              <w:rPr>
                <w:rFonts w:eastAsiaTheme="minorEastAsia"/>
                <w:lang w:eastAsia="zh-CN"/>
              </w:rPr>
            </w:pPr>
          </w:p>
        </w:tc>
        <w:tc>
          <w:tcPr>
            <w:tcW w:w="2785" w:type="dxa"/>
            <w:tcBorders>
              <w:top w:val="nil"/>
              <w:left w:val="single" w:sz="4" w:space="0" w:color="auto"/>
              <w:bottom w:val="nil"/>
              <w:right w:val="single" w:sz="4" w:space="0" w:color="auto"/>
            </w:tcBorders>
            <w:vAlign w:val="center"/>
          </w:tcPr>
          <w:p w14:paraId="67BE692E" w14:textId="77777777" w:rsidR="006F6378" w:rsidRPr="00C30686" w:rsidRDefault="006F6378" w:rsidP="0094020B">
            <w:pPr>
              <w:pStyle w:val="TAC"/>
              <w:rPr>
                <w:rFonts w:eastAsiaTheme="minorEastAsia"/>
                <w:lang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ED5EB92" w14:textId="77777777" w:rsidR="006F6378" w:rsidRPr="00C30686" w:rsidRDefault="006F6378" w:rsidP="0094020B">
            <w:pPr>
              <w:pStyle w:val="TAC"/>
              <w:rPr>
                <w:rFonts w:eastAsiaTheme="minorEastAsia"/>
                <w:lang w:eastAsia="zh-CN"/>
              </w:rPr>
            </w:pPr>
            <w:r w:rsidRPr="00C30686">
              <w:rPr>
                <w:rFonts w:eastAsia="DengXian"/>
                <w:color w:val="000000"/>
                <w:szCs w:val="18"/>
                <w:lang w:eastAsia="zh-CN"/>
              </w:rPr>
              <w:t>n26</w:t>
            </w:r>
          </w:p>
        </w:tc>
        <w:tc>
          <w:tcPr>
            <w:tcW w:w="4356" w:type="dxa"/>
            <w:tcBorders>
              <w:top w:val="single" w:sz="4" w:space="0" w:color="auto"/>
              <w:left w:val="single" w:sz="4" w:space="0" w:color="auto"/>
              <w:bottom w:val="single" w:sz="4" w:space="0" w:color="auto"/>
              <w:right w:val="single" w:sz="4" w:space="0" w:color="auto"/>
            </w:tcBorders>
            <w:vAlign w:val="center"/>
          </w:tcPr>
          <w:p w14:paraId="3FBAFC0F" w14:textId="77777777" w:rsidR="006F6378" w:rsidRPr="00C30686" w:rsidRDefault="006F6378" w:rsidP="0094020B">
            <w:pPr>
              <w:pStyle w:val="TAC"/>
              <w:rPr>
                <w:rFonts w:eastAsiaTheme="minorEastAsia"/>
              </w:rPr>
            </w:pPr>
            <w:r w:rsidRPr="00C30686">
              <w:rPr>
                <w:rFonts w:eastAsiaTheme="minorEastAsia" w:cs="Arial"/>
                <w:color w:val="000000"/>
                <w:szCs w:val="18"/>
                <w:lang w:val="en-US" w:eastAsia="zh-CN" w:bidi="ar"/>
              </w:rPr>
              <w:t>5, 10, 15, 20, 25, 30</w:t>
            </w:r>
          </w:p>
        </w:tc>
        <w:tc>
          <w:tcPr>
            <w:tcW w:w="2445" w:type="dxa"/>
            <w:tcBorders>
              <w:top w:val="nil"/>
              <w:left w:val="single" w:sz="4" w:space="0" w:color="auto"/>
              <w:bottom w:val="nil"/>
              <w:right w:val="single" w:sz="4" w:space="0" w:color="auto"/>
            </w:tcBorders>
            <w:vAlign w:val="center"/>
          </w:tcPr>
          <w:p w14:paraId="036491E3" w14:textId="77777777" w:rsidR="006F6378" w:rsidRPr="00C30686" w:rsidRDefault="006F6378" w:rsidP="0094020B">
            <w:pPr>
              <w:pStyle w:val="TAC"/>
              <w:rPr>
                <w:rFonts w:eastAsiaTheme="minorEastAsia"/>
                <w:lang w:eastAsia="zh-CN"/>
              </w:rPr>
            </w:pPr>
          </w:p>
        </w:tc>
      </w:tr>
      <w:tr w:rsidR="006F6378" w:rsidRPr="00C30686" w14:paraId="266CE8AA" w14:textId="77777777" w:rsidTr="004F423A">
        <w:trPr>
          <w:trHeight w:val="29"/>
        </w:trPr>
        <w:tc>
          <w:tcPr>
            <w:tcW w:w="2742" w:type="dxa"/>
            <w:tcBorders>
              <w:top w:val="nil"/>
              <w:left w:val="single" w:sz="4" w:space="0" w:color="auto"/>
              <w:bottom w:val="single" w:sz="4" w:space="0" w:color="auto"/>
              <w:right w:val="single" w:sz="4" w:space="0" w:color="auto"/>
            </w:tcBorders>
          </w:tcPr>
          <w:p w14:paraId="00DAD44C" w14:textId="77777777" w:rsidR="006F6378" w:rsidRPr="00C30686" w:rsidRDefault="006F6378" w:rsidP="0094020B">
            <w:pPr>
              <w:pStyle w:val="TAC"/>
              <w:rPr>
                <w:rFonts w:eastAsiaTheme="minorEastAsia"/>
                <w:lang w:eastAsia="zh-CN"/>
              </w:rPr>
            </w:pPr>
          </w:p>
        </w:tc>
        <w:tc>
          <w:tcPr>
            <w:tcW w:w="2785" w:type="dxa"/>
            <w:tcBorders>
              <w:top w:val="nil"/>
              <w:left w:val="single" w:sz="4" w:space="0" w:color="auto"/>
              <w:bottom w:val="single" w:sz="4" w:space="0" w:color="auto"/>
              <w:right w:val="single" w:sz="4" w:space="0" w:color="auto"/>
            </w:tcBorders>
            <w:vAlign w:val="center"/>
          </w:tcPr>
          <w:p w14:paraId="660F2187" w14:textId="77777777" w:rsidR="006F6378" w:rsidRPr="00C30686" w:rsidRDefault="006F6378" w:rsidP="0094020B">
            <w:pPr>
              <w:pStyle w:val="TAC"/>
              <w:rPr>
                <w:rFonts w:eastAsiaTheme="minorEastAsia"/>
                <w:lang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D86218A" w14:textId="77777777" w:rsidR="006F6378" w:rsidRPr="00C30686" w:rsidRDefault="006F6378" w:rsidP="0094020B">
            <w:pPr>
              <w:pStyle w:val="TAC"/>
              <w:rPr>
                <w:rFonts w:eastAsiaTheme="minorEastAsia"/>
                <w:lang w:eastAsia="zh-CN"/>
              </w:rPr>
            </w:pPr>
            <w:r w:rsidRPr="00C30686">
              <w:rPr>
                <w:rFonts w:eastAsia="DengXian"/>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4DC1AD35" w14:textId="77777777" w:rsidR="006F6378" w:rsidRPr="00C30686" w:rsidRDefault="006F6378" w:rsidP="0094020B">
            <w:pPr>
              <w:pStyle w:val="TAC"/>
              <w:rPr>
                <w:rFonts w:eastAsiaTheme="minorEastAsia"/>
              </w:rPr>
            </w:pPr>
            <w:r w:rsidRPr="00C30686">
              <w:rPr>
                <w:rFonts w:eastAsiaTheme="minorEastAsia" w:cs="Arial"/>
                <w:color w:val="000000"/>
                <w:szCs w:val="18"/>
                <w:lang w:val="en-US" w:eastAsia="zh-CN" w:bidi="ar"/>
              </w:rPr>
              <w:t>CA_n78(2A)_BCS0</w:t>
            </w:r>
          </w:p>
        </w:tc>
        <w:tc>
          <w:tcPr>
            <w:tcW w:w="2445" w:type="dxa"/>
            <w:tcBorders>
              <w:top w:val="nil"/>
              <w:left w:val="single" w:sz="4" w:space="0" w:color="auto"/>
              <w:bottom w:val="single" w:sz="4" w:space="0" w:color="auto"/>
              <w:right w:val="single" w:sz="4" w:space="0" w:color="auto"/>
            </w:tcBorders>
            <w:vAlign w:val="center"/>
          </w:tcPr>
          <w:p w14:paraId="1A1EB0AF" w14:textId="77777777" w:rsidR="006F6378" w:rsidRPr="00C30686" w:rsidRDefault="006F6378" w:rsidP="0094020B">
            <w:pPr>
              <w:pStyle w:val="TAC"/>
              <w:rPr>
                <w:rFonts w:eastAsiaTheme="minorEastAsia"/>
                <w:lang w:eastAsia="zh-CN"/>
              </w:rPr>
            </w:pPr>
          </w:p>
        </w:tc>
      </w:tr>
      <w:tr w:rsidR="006F6378" w:rsidRPr="00C30686" w14:paraId="266184AC" w14:textId="77777777" w:rsidTr="004F423A">
        <w:trPr>
          <w:trHeight w:val="29"/>
        </w:trPr>
        <w:tc>
          <w:tcPr>
            <w:tcW w:w="2742" w:type="dxa"/>
            <w:tcBorders>
              <w:top w:val="single" w:sz="4" w:space="0" w:color="auto"/>
              <w:left w:val="single" w:sz="4" w:space="0" w:color="auto"/>
              <w:bottom w:val="nil"/>
              <w:right w:val="single" w:sz="4" w:space="0" w:color="auto"/>
            </w:tcBorders>
          </w:tcPr>
          <w:p w14:paraId="3B269959" w14:textId="77777777" w:rsidR="006F6378" w:rsidRPr="00C30686" w:rsidRDefault="006F6378" w:rsidP="0094020B">
            <w:pPr>
              <w:pStyle w:val="TAC"/>
              <w:rPr>
                <w:rFonts w:eastAsiaTheme="minorEastAsia"/>
                <w:lang w:eastAsia="zh-CN"/>
              </w:rPr>
            </w:pPr>
            <w:r w:rsidRPr="00C30686">
              <w:rPr>
                <w:rFonts w:eastAsiaTheme="minorEastAsia"/>
              </w:rPr>
              <w:t>CA_n3B-n26(2A)-n78A</w:t>
            </w:r>
          </w:p>
        </w:tc>
        <w:tc>
          <w:tcPr>
            <w:tcW w:w="2785" w:type="dxa"/>
            <w:tcBorders>
              <w:top w:val="single" w:sz="4" w:space="0" w:color="auto"/>
              <w:left w:val="single" w:sz="4" w:space="0" w:color="auto"/>
              <w:bottom w:val="nil"/>
              <w:right w:val="single" w:sz="4" w:space="0" w:color="auto"/>
            </w:tcBorders>
            <w:vAlign w:val="center"/>
          </w:tcPr>
          <w:p w14:paraId="52D5D222"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CA_n3A-n26A</w:t>
            </w:r>
          </w:p>
          <w:p w14:paraId="6FEB4448"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CA_n3A-n78A</w:t>
            </w:r>
          </w:p>
          <w:p w14:paraId="2FA76782" w14:textId="77777777" w:rsidR="006F6378" w:rsidRPr="00C30686" w:rsidRDefault="006F6378" w:rsidP="0094020B">
            <w:pPr>
              <w:pStyle w:val="TAC"/>
              <w:rPr>
                <w:rFonts w:eastAsiaTheme="minorEastAsia"/>
                <w:lang w:eastAsia="zh-CN"/>
              </w:rPr>
            </w:pPr>
            <w:r w:rsidRPr="00C30686">
              <w:rPr>
                <w:rFonts w:eastAsiaTheme="minorEastAsia"/>
                <w:szCs w:val="18"/>
                <w:lang w:val="en-US" w:eastAsia="zh-CN"/>
              </w:rPr>
              <w:t>CA_n26A-n78A</w:t>
            </w:r>
          </w:p>
        </w:tc>
        <w:tc>
          <w:tcPr>
            <w:tcW w:w="1259" w:type="dxa"/>
            <w:tcBorders>
              <w:top w:val="single" w:sz="4" w:space="0" w:color="auto"/>
              <w:left w:val="single" w:sz="4" w:space="0" w:color="auto"/>
              <w:bottom w:val="single" w:sz="4" w:space="0" w:color="auto"/>
              <w:right w:val="single" w:sz="4" w:space="0" w:color="auto"/>
            </w:tcBorders>
            <w:vAlign w:val="center"/>
          </w:tcPr>
          <w:p w14:paraId="443AA8B0" w14:textId="77777777" w:rsidR="006F6378" w:rsidRPr="00C30686" w:rsidRDefault="006F6378" w:rsidP="0094020B">
            <w:pPr>
              <w:pStyle w:val="TAC"/>
              <w:rPr>
                <w:rFonts w:eastAsiaTheme="minorEastAsia"/>
                <w:lang w:eastAsia="zh-CN"/>
              </w:rPr>
            </w:pPr>
            <w:r w:rsidRPr="00C30686">
              <w:rPr>
                <w:rFonts w:eastAsiaTheme="minorEastAsia"/>
                <w:szCs w:val="18"/>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19664633" w14:textId="77777777" w:rsidR="006F6378" w:rsidRPr="00C30686" w:rsidRDefault="006F6378" w:rsidP="0094020B">
            <w:pPr>
              <w:pStyle w:val="TAC"/>
              <w:rPr>
                <w:rFonts w:eastAsiaTheme="minorEastAsia"/>
              </w:rPr>
            </w:pPr>
            <w:r w:rsidRPr="00C30686">
              <w:rPr>
                <w:rFonts w:eastAsiaTheme="minorEastAsia" w:cs="Arial"/>
                <w:color w:val="000000"/>
                <w:szCs w:val="18"/>
                <w:lang w:val="en-US" w:eastAsia="zh-CN" w:bidi="ar"/>
              </w:rPr>
              <w:t>CA_n3B_BCS0</w:t>
            </w:r>
          </w:p>
        </w:tc>
        <w:tc>
          <w:tcPr>
            <w:tcW w:w="2445" w:type="dxa"/>
            <w:tcBorders>
              <w:top w:val="single" w:sz="4" w:space="0" w:color="auto"/>
              <w:left w:val="single" w:sz="4" w:space="0" w:color="auto"/>
              <w:bottom w:val="nil"/>
              <w:right w:val="single" w:sz="4" w:space="0" w:color="auto"/>
            </w:tcBorders>
            <w:vAlign w:val="center"/>
          </w:tcPr>
          <w:p w14:paraId="039FD957" w14:textId="77777777" w:rsidR="006F6378" w:rsidRPr="00C30686" w:rsidRDefault="006F6378" w:rsidP="0094020B">
            <w:pPr>
              <w:pStyle w:val="TAC"/>
              <w:rPr>
                <w:rFonts w:eastAsiaTheme="minorEastAsia"/>
                <w:lang w:eastAsia="zh-CN"/>
              </w:rPr>
            </w:pPr>
            <w:r w:rsidRPr="00C30686">
              <w:rPr>
                <w:rFonts w:eastAsia="MS Mincho"/>
                <w:lang w:val="en-US" w:eastAsia="zh-CN"/>
              </w:rPr>
              <w:t>0</w:t>
            </w:r>
          </w:p>
        </w:tc>
      </w:tr>
      <w:tr w:rsidR="006F6378" w:rsidRPr="00C30686" w14:paraId="437200A6" w14:textId="77777777" w:rsidTr="004F423A">
        <w:trPr>
          <w:trHeight w:val="29"/>
        </w:trPr>
        <w:tc>
          <w:tcPr>
            <w:tcW w:w="2742" w:type="dxa"/>
            <w:tcBorders>
              <w:top w:val="nil"/>
              <w:left w:val="single" w:sz="4" w:space="0" w:color="auto"/>
              <w:bottom w:val="nil"/>
              <w:right w:val="single" w:sz="4" w:space="0" w:color="auto"/>
            </w:tcBorders>
            <w:vAlign w:val="center"/>
          </w:tcPr>
          <w:p w14:paraId="062B7874" w14:textId="77777777" w:rsidR="006F6378" w:rsidRPr="00C30686" w:rsidRDefault="006F6378" w:rsidP="0094020B">
            <w:pPr>
              <w:pStyle w:val="TAC"/>
              <w:rPr>
                <w:rFonts w:eastAsiaTheme="minorEastAsia"/>
                <w:lang w:eastAsia="zh-CN"/>
              </w:rPr>
            </w:pPr>
          </w:p>
        </w:tc>
        <w:tc>
          <w:tcPr>
            <w:tcW w:w="2785" w:type="dxa"/>
            <w:tcBorders>
              <w:top w:val="nil"/>
              <w:left w:val="single" w:sz="4" w:space="0" w:color="auto"/>
              <w:bottom w:val="nil"/>
              <w:right w:val="single" w:sz="4" w:space="0" w:color="auto"/>
            </w:tcBorders>
            <w:vAlign w:val="center"/>
          </w:tcPr>
          <w:p w14:paraId="4CB8B5EF" w14:textId="77777777" w:rsidR="006F6378" w:rsidRPr="00C30686" w:rsidRDefault="006F6378" w:rsidP="0094020B">
            <w:pPr>
              <w:pStyle w:val="TAC"/>
              <w:rPr>
                <w:rFonts w:eastAsiaTheme="minorEastAsia"/>
                <w:lang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52869B7" w14:textId="77777777" w:rsidR="006F6378" w:rsidRPr="00C30686" w:rsidRDefault="006F6378" w:rsidP="0094020B">
            <w:pPr>
              <w:pStyle w:val="TAC"/>
              <w:rPr>
                <w:rFonts w:eastAsiaTheme="minorEastAsia"/>
                <w:lang w:eastAsia="zh-CN"/>
              </w:rPr>
            </w:pPr>
            <w:r w:rsidRPr="00C30686">
              <w:rPr>
                <w:rFonts w:eastAsia="DengXian"/>
                <w:color w:val="000000"/>
                <w:szCs w:val="18"/>
                <w:lang w:eastAsia="zh-CN"/>
              </w:rPr>
              <w:t>n26</w:t>
            </w:r>
          </w:p>
        </w:tc>
        <w:tc>
          <w:tcPr>
            <w:tcW w:w="4356" w:type="dxa"/>
            <w:tcBorders>
              <w:top w:val="single" w:sz="4" w:space="0" w:color="auto"/>
              <w:left w:val="single" w:sz="4" w:space="0" w:color="auto"/>
              <w:bottom w:val="single" w:sz="4" w:space="0" w:color="auto"/>
              <w:right w:val="single" w:sz="4" w:space="0" w:color="auto"/>
            </w:tcBorders>
            <w:vAlign w:val="center"/>
          </w:tcPr>
          <w:p w14:paraId="5A6C6DCA" w14:textId="77777777" w:rsidR="006F6378" w:rsidRPr="00C30686" w:rsidRDefault="006F6378" w:rsidP="0094020B">
            <w:pPr>
              <w:pStyle w:val="TAC"/>
              <w:rPr>
                <w:rFonts w:eastAsiaTheme="minorEastAsia"/>
              </w:rPr>
            </w:pPr>
            <w:r w:rsidRPr="00C30686">
              <w:rPr>
                <w:rFonts w:eastAsiaTheme="minorEastAsia" w:cs="Arial"/>
                <w:color w:val="000000"/>
                <w:szCs w:val="18"/>
                <w:lang w:val="en-US" w:eastAsia="zh-CN" w:bidi="ar"/>
              </w:rPr>
              <w:t>CA_n26(2A)_BCS0</w:t>
            </w:r>
          </w:p>
        </w:tc>
        <w:tc>
          <w:tcPr>
            <w:tcW w:w="2445" w:type="dxa"/>
            <w:tcBorders>
              <w:top w:val="nil"/>
              <w:left w:val="single" w:sz="4" w:space="0" w:color="auto"/>
              <w:bottom w:val="nil"/>
              <w:right w:val="single" w:sz="4" w:space="0" w:color="auto"/>
            </w:tcBorders>
            <w:vAlign w:val="center"/>
          </w:tcPr>
          <w:p w14:paraId="0CBCD632" w14:textId="77777777" w:rsidR="006F6378" w:rsidRPr="00C30686" w:rsidRDefault="006F6378" w:rsidP="0094020B">
            <w:pPr>
              <w:pStyle w:val="TAC"/>
              <w:rPr>
                <w:rFonts w:eastAsiaTheme="minorEastAsia"/>
                <w:lang w:eastAsia="zh-CN"/>
              </w:rPr>
            </w:pPr>
          </w:p>
        </w:tc>
      </w:tr>
      <w:tr w:rsidR="006F6378" w:rsidRPr="00C30686" w14:paraId="28431253"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78FBAE6" w14:textId="77777777" w:rsidR="006F6378" w:rsidRPr="00C30686" w:rsidRDefault="006F6378" w:rsidP="0094020B">
            <w:pPr>
              <w:pStyle w:val="TAC"/>
              <w:rPr>
                <w:rFonts w:eastAsiaTheme="minorEastAsia"/>
                <w:lang w:eastAsia="zh-CN"/>
              </w:rPr>
            </w:pPr>
          </w:p>
        </w:tc>
        <w:tc>
          <w:tcPr>
            <w:tcW w:w="2785" w:type="dxa"/>
            <w:tcBorders>
              <w:top w:val="nil"/>
              <w:left w:val="single" w:sz="4" w:space="0" w:color="auto"/>
              <w:bottom w:val="single" w:sz="4" w:space="0" w:color="auto"/>
              <w:right w:val="single" w:sz="4" w:space="0" w:color="auto"/>
            </w:tcBorders>
            <w:vAlign w:val="center"/>
          </w:tcPr>
          <w:p w14:paraId="3001ADD2" w14:textId="77777777" w:rsidR="006F6378" w:rsidRPr="00C30686" w:rsidRDefault="006F6378" w:rsidP="0094020B">
            <w:pPr>
              <w:pStyle w:val="TAC"/>
              <w:rPr>
                <w:rFonts w:eastAsiaTheme="minorEastAsia"/>
                <w:lang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B7627D5" w14:textId="77777777" w:rsidR="006F6378" w:rsidRPr="00C30686" w:rsidRDefault="006F6378" w:rsidP="0094020B">
            <w:pPr>
              <w:pStyle w:val="TAC"/>
              <w:rPr>
                <w:rFonts w:eastAsiaTheme="minorEastAsia"/>
                <w:lang w:eastAsia="zh-CN"/>
              </w:rPr>
            </w:pPr>
            <w:r w:rsidRPr="00C30686">
              <w:rPr>
                <w:rFonts w:eastAsia="DengXian"/>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0EE2E85B" w14:textId="77777777" w:rsidR="006F6378" w:rsidRPr="00C30686" w:rsidRDefault="006F6378" w:rsidP="0094020B">
            <w:pPr>
              <w:pStyle w:val="TAC"/>
              <w:rPr>
                <w:rFonts w:eastAsiaTheme="minorEastAsia"/>
              </w:rPr>
            </w:pPr>
            <w:r w:rsidRPr="00C30686">
              <w:rPr>
                <w:rFonts w:cs="Arial"/>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31F89399" w14:textId="77777777" w:rsidR="006F6378" w:rsidRPr="00C30686" w:rsidRDefault="006F6378" w:rsidP="0094020B">
            <w:pPr>
              <w:pStyle w:val="TAC"/>
              <w:rPr>
                <w:rFonts w:eastAsiaTheme="minorEastAsia"/>
                <w:lang w:eastAsia="zh-CN"/>
              </w:rPr>
            </w:pPr>
          </w:p>
        </w:tc>
      </w:tr>
      <w:tr w:rsidR="006F6378" w:rsidRPr="00C30686" w14:paraId="6533E20D"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022C768" w14:textId="77777777" w:rsidR="006F6378" w:rsidRPr="00C30686" w:rsidRDefault="006F6378" w:rsidP="0094020B">
            <w:pPr>
              <w:pStyle w:val="TAC"/>
              <w:rPr>
                <w:rFonts w:eastAsiaTheme="minorEastAsia"/>
                <w:lang w:eastAsia="zh-CN"/>
              </w:rPr>
            </w:pPr>
            <w:r w:rsidRPr="00C30686">
              <w:rPr>
                <w:rFonts w:eastAsiaTheme="minorEastAsia"/>
              </w:rPr>
              <w:t>CA_n3B-n26(2A)-n78(2A)</w:t>
            </w:r>
          </w:p>
        </w:tc>
        <w:tc>
          <w:tcPr>
            <w:tcW w:w="2785" w:type="dxa"/>
            <w:tcBorders>
              <w:top w:val="single" w:sz="4" w:space="0" w:color="auto"/>
              <w:left w:val="single" w:sz="4" w:space="0" w:color="auto"/>
              <w:bottom w:val="nil"/>
              <w:right w:val="single" w:sz="4" w:space="0" w:color="auto"/>
            </w:tcBorders>
            <w:vAlign w:val="center"/>
          </w:tcPr>
          <w:p w14:paraId="41489EAC"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CA_n3A-n26A</w:t>
            </w:r>
          </w:p>
          <w:p w14:paraId="19FC07AD"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CA_n3A-n78A</w:t>
            </w:r>
          </w:p>
          <w:p w14:paraId="74BF2D7E" w14:textId="77777777" w:rsidR="006F6378" w:rsidRPr="00C30686" w:rsidRDefault="006F6378" w:rsidP="0094020B">
            <w:pPr>
              <w:pStyle w:val="TAC"/>
              <w:rPr>
                <w:rFonts w:eastAsiaTheme="minorEastAsia"/>
                <w:lang w:eastAsia="zh-CN"/>
              </w:rPr>
            </w:pPr>
            <w:r w:rsidRPr="00C30686">
              <w:rPr>
                <w:rFonts w:eastAsiaTheme="minorEastAsia"/>
                <w:szCs w:val="18"/>
                <w:lang w:val="en-US" w:eastAsia="zh-CN"/>
              </w:rPr>
              <w:t>CA_n26A-n78A</w:t>
            </w:r>
          </w:p>
        </w:tc>
        <w:tc>
          <w:tcPr>
            <w:tcW w:w="1259" w:type="dxa"/>
            <w:tcBorders>
              <w:top w:val="single" w:sz="4" w:space="0" w:color="auto"/>
              <w:left w:val="single" w:sz="4" w:space="0" w:color="auto"/>
              <w:bottom w:val="single" w:sz="4" w:space="0" w:color="auto"/>
              <w:right w:val="single" w:sz="4" w:space="0" w:color="auto"/>
            </w:tcBorders>
            <w:vAlign w:val="center"/>
          </w:tcPr>
          <w:p w14:paraId="65413D12" w14:textId="77777777" w:rsidR="006F6378" w:rsidRPr="00C30686" w:rsidRDefault="006F6378" w:rsidP="0094020B">
            <w:pPr>
              <w:pStyle w:val="TAC"/>
              <w:rPr>
                <w:rFonts w:eastAsiaTheme="minorEastAsia"/>
                <w:lang w:eastAsia="zh-CN"/>
              </w:rPr>
            </w:pPr>
            <w:r w:rsidRPr="00C30686">
              <w:rPr>
                <w:rFonts w:eastAsiaTheme="minorEastAsia"/>
                <w:szCs w:val="18"/>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12D0D6F3" w14:textId="77777777" w:rsidR="006F6378" w:rsidRPr="00C30686" w:rsidRDefault="006F6378" w:rsidP="0094020B">
            <w:pPr>
              <w:pStyle w:val="TAC"/>
              <w:rPr>
                <w:rFonts w:eastAsiaTheme="minorEastAsia"/>
              </w:rPr>
            </w:pPr>
            <w:r w:rsidRPr="00C30686">
              <w:rPr>
                <w:rFonts w:eastAsiaTheme="minorEastAsia" w:cs="Arial"/>
                <w:color w:val="000000"/>
                <w:szCs w:val="18"/>
                <w:lang w:val="en-US" w:eastAsia="zh-CN" w:bidi="ar"/>
              </w:rPr>
              <w:t>CA_n3B_BCS0</w:t>
            </w:r>
          </w:p>
        </w:tc>
        <w:tc>
          <w:tcPr>
            <w:tcW w:w="2445" w:type="dxa"/>
            <w:tcBorders>
              <w:top w:val="single" w:sz="4" w:space="0" w:color="auto"/>
              <w:left w:val="single" w:sz="4" w:space="0" w:color="auto"/>
              <w:bottom w:val="nil"/>
              <w:right w:val="single" w:sz="4" w:space="0" w:color="auto"/>
            </w:tcBorders>
            <w:vAlign w:val="center"/>
          </w:tcPr>
          <w:p w14:paraId="70D2E1F8" w14:textId="77777777" w:rsidR="006F6378" w:rsidRPr="00C30686" w:rsidRDefault="006F6378" w:rsidP="0094020B">
            <w:pPr>
              <w:pStyle w:val="TAC"/>
              <w:rPr>
                <w:rFonts w:eastAsiaTheme="minorEastAsia"/>
                <w:lang w:eastAsia="zh-CN"/>
              </w:rPr>
            </w:pPr>
            <w:r w:rsidRPr="00C30686">
              <w:rPr>
                <w:rFonts w:eastAsia="MS Mincho"/>
                <w:lang w:val="en-US" w:eastAsia="zh-CN"/>
              </w:rPr>
              <w:t>0</w:t>
            </w:r>
          </w:p>
        </w:tc>
      </w:tr>
      <w:tr w:rsidR="006F6378" w:rsidRPr="00C30686" w14:paraId="150816C4" w14:textId="77777777" w:rsidTr="004F423A">
        <w:trPr>
          <w:trHeight w:val="29"/>
        </w:trPr>
        <w:tc>
          <w:tcPr>
            <w:tcW w:w="2742" w:type="dxa"/>
            <w:tcBorders>
              <w:top w:val="nil"/>
              <w:left w:val="single" w:sz="4" w:space="0" w:color="auto"/>
              <w:bottom w:val="nil"/>
              <w:right w:val="single" w:sz="4" w:space="0" w:color="auto"/>
            </w:tcBorders>
            <w:vAlign w:val="center"/>
          </w:tcPr>
          <w:p w14:paraId="1273E969" w14:textId="77777777" w:rsidR="006F6378" w:rsidRPr="00C30686" w:rsidRDefault="006F6378" w:rsidP="0094020B">
            <w:pPr>
              <w:pStyle w:val="TAC"/>
              <w:rPr>
                <w:rFonts w:eastAsiaTheme="minorEastAsia"/>
                <w:lang w:eastAsia="zh-CN"/>
              </w:rPr>
            </w:pPr>
          </w:p>
        </w:tc>
        <w:tc>
          <w:tcPr>
            <w:tcW w:w="2785" w:type="dxa"/>
            <w:tcBorders>
              <w:top w:val="nil"/>
              <w:left w:val="single" w:sz="4" w:space="0" w:color="auto"/>
              <w:bottom w:val="nil"/>
              <w:right w:val="single" w:sz="4" w:space="0" w:color="auto"/>
            </w:tcBorders>
            <w:vAlign w:val="center"/>
          </w:tcPr>
          <w:p w14:paraId="03CE2F13" w14:textId="77777777" w:rsidR="006F6378" w:rsidRPr="00C30686" w:rsidRDefault="006F6378" w:rsidP="0094020B">
            <w:pPr>
              <w:pStyle w:val="TAC"/>
              <w:rPr>
                <w:rFonts w:eastAsiaTheme="minorEastAsia"/>
                <w:lang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7F09BC9" w14:textId="77777777" w:rsidR="006F6378" w:rsidRPr="00C30686" w:rsidRDefault="006F6378" w:rsidP="0094020B">
            <w:pPr>
              <w:pStyle w:val="TAC"/>
              <w:rPr>
                <w:rFonts w:eastAsiaTheme="minorEastAsia"/>
                <w:lang w:eastAsia="zh-CN"/>
              </w:rPr>
            </w:pPr>
            <w:r w:rsidRPr="00C30686">
              <w:rPr>
                <w:rFonts w:eastAsia="DengXian"/>
                <w:color w:val="000000"/>
                <w:szCs w:val="18"/>
                <w:lang w:eastAsia="zh-CN"/>
              </w:rPr>
              <w:t>n26</w:t>
            </w:r>
          </w:p>
        </w:tc>
        <w:tc>
          <w:tcPr>
            <w:tcW w:w="4356" w:type="dxa"/>
            <w:tcBorders>
              <w:top w:val="single" w:sz="4" w:space="0" w:color="auto"/>
              <w:left w:val="single" w:sz="4" w:space="0" w:color="auto"/>
              <w:bottom w:val="single" w:sz="4" w:space="0" w:color="auto"/>
              <w:right w:val="single" w:sz="4" w:space="0" w:color="auto"/>
            </w:tcBorders>
            <w:vAlign w:val="center"/>
          </w:tcPr>
          <w:p w14:paraId="0495241F" w14:textId="77777777" w:rsidR="006F6378" w:rsidRPr="00C30686" w:rsidRDefault="006F6378" w:rsidP="0094020B">
            <w:pPr>
              <w:pStyle w:val="TAC"/>
              <w:rPr>
                <w:rFonts w:eastAsiaTheme="minorEastAsia"/>
              </w:rPr>
            </w:pPr>
            <w:r w:rsidRPr="00C30686">
              <w:rPr>
                <w:rFonts w:eastAsiaTheme="minorEastAsia" w:cs="Arial"/>
                <w:color w:val="000000"/>
                <w:szCs w:val="18"/>
                <w:lang w:val="en-US" w:eastAsia="zh-CN" w:bidi="ar"/>
              </w:rPr>
              <w:t>CA_n26(2A)_BCS0</w:t>
            </w:r>
          </w:p>
        </w:tc>
        <w:tc>
          <w:tcPr>
            <w:tcW w:w="2445" w:type="dxa"/>
            <w:tcBorders>
              <w:top w:val="nil"/>
              <w:left w:val="single" w:sz="4" w:space="0" w:color="auto"/>
              <w:bottom w:val="nil"/>
              <w:right w:val="single" w:sz="4" w:space="0" w:color="auto"/>
            </w:tcBorders>
            <w:vAlign w:val="center"/>
          </w:tcPr>
          <w:p w14:paraId="68977248" w14:textId="77777777" w:rsidR="006F6378" w:rsidRPr="00C30686" w:rsidRDefault="006F6378" w:rsidP="0094020B">
            <w:pPr>
              <w:pStyle w:val="TAC"/>
              <w:rPr>
                <w:rFonts w:eastAsiaTheme="minorEastAsia"/>
                <w:lang w:eastAsia="zh-CN"/>
              </w:rPr>
            </w:pPr>
          </w:p>
        </w:tc>
      </w:tr>
      <w:tr w:rsidR="006F6378" w:rsidRPr="00C30686" w14:paraId="058B08A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25E122D" w14:textId="77777777" w:rsidR="006F6378" w:rsidRPr="00C30686" w:rsidRDefault="006F6378" w:rsidP="0094020B">
            <w:pPr>
              <w:pStyle w:val="TAC"/>
              <w:rPr>
                <w:rFonts w:eastAsiaTheme="minorEastAsia"/>
                <w:lang w:eastAsia="zh-CN"/>
              </w:rPr>
            </w:pPr>
          </w:p>
        </w:tc>
        <w:tc>
          <w:tcPr>
            <w:tcW w:w="2785" w:type="dxa"/>
            <w:tcBorders>
              <w:top w:val="nil"/>
              <w:left w:val="single" w:sz="4" w:space="0" w:color="auto"/>
              <w:bottom w:val="single" w:sz="4" w:space="0" w:color="auto"/>
              <w:right w:val="single" w:sz="4" w:space="0" w:color="auto"/>
            </w:tcBorders>
            <w:vAlign w:val="center"/>
          </w:tcPr>
          <w:p w14:paraId="1DEC324C" w14:textId="77777777" w:rsidR="006F6378" w:rsidRPr="00C30686" w:rsidRDefault="006F6378" w:rsidP="0094020B">
            <w:pPr>
              <w:pStyle w:val="TAC"/>
              <w:rPr>
                <w:rFonts w:eastAsiaTheme="minorEastAsia"/>
                <w:lang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9526175" w14:textId="77777777" w:rsidR="006F6378" w:rsidRPr="00C30686" w:rsidRDefault="006F6378" w:rsidP="0094020B">
            <w:pPr>
              <w:pStyle w:val="TAC"/>
              <w:rPr>
                <w:rFonts w:eastAsiaTheme="minorEastAsia"/>
                <w:lang w:eastAsia="zh-CN"/>
              </w:rPr>
            </w:pPr>
            <w:r w:rsidRPr="00C30686">
              <w:rPr>
                <w:rFonts w:eastAsia="DengXian"/>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387182CC" w14:textId="77777777" w:rsidR="006F6378" w:rsidRPr="00C30686" w:rsidRDefault="006F6378" w:rsidP="0094020B">
            <w:pPr>
              <w:pStyle w:val="TAC"/>
              <w:rPr>
                <w:rFonts w:eastAsiaTheme="minorEastAsia"/>
              </w:rPr>
            </w:pPr>
            <w:r w:rsidRPr="00C30686">
              <w:rPr>
                <w:rFonts w:cs="Arial"/>
                <w:color w:val="000000"/>
                <w:szCs w:val="18"/>
                <w:lang w:val="en-US" w:eastAsia="zh-CN" w:bidi="ar"/>
              </w:rPr>
              <w:t>CA_n78(2A)_BCS0</w:t>
            </w:r>
          </w:p>
        </w:tc>
        <w:tc>
          <w:tcPr>
            <w:tcW w:w="2445" w:type="dxa"/>
            <w:tcBorders>
              <w:top w:val="nil"/>
              <w:left w:val="single" w:sz="4" w:space="0" w:color="auto"/>
              <w:bottom w:val="single" w:sz="4" w:space="0" w:color="auto"/>
              <w:right w:val="single" w:sz="4" w:space="0" w:color="auto"/>
            </w:tcBorders>
            <w:vAlign w:val="center"/>
          </w:tcPr>
          <w:p w14:paraId="75B395E9" w14:textId="77777777" w:rsidR="006F6378" w:rsidRPr="00C30686" w:rsidRDefault="006F6378" w:rsidP="0094020B">
            <w:pPr>
              <w:pStyle w:val="TAC"/>
              <w:rPr>
                <w:rFonts w:eastAsiaTheme="minorEastAsia"/>
                <w:lang w:eastAsia="zh-CN"/>
              </w:rPr>
            </w:pPr>
          </w:p>
        </w:tc>
      </w:tr>
      <w:tr w:rsidR="006F6378" w:rsidRPr="00C30686" w14:paraId="174839CC"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1D6BB11" w14:textId="77777777" w:rsidR="006F6378" w:rsidRPr="00C30686" w:rsidRDefault="006F6378" w:rsidP="0094020B">
            <w:pPr>
              <w:pStyle w:val="TAC"/>
              <w:rPr>
                <w:rFonts w:eastAsiaTheme="minorEastAsia"/>
                <w:lang w:val="en-US"/>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w:t>
            </w:r>
            <w:r w:rsidRPr="00C30686">
              <w:rPr>
                <w:rFonts w:eastAsiaTheme="minorEastAsia"/>
                <w:lang w:eastAsia="zh-CN"/>
              </w:rPr>
              <w:t>3</w:t>
            </w:r>
            <w:r w:rsidRPr="00C30686">
              <w:rPr>
                <w:rFonts w:eastAsiaTheme="minorEastAsia"/>
                <w:lang w:val="sv-SE"/>
              </w:rPr>
              <w:t>A-</w:t>
            </w:r>
            <w:r w:rsidRPr="00C30686">
              <w:rPr>
                <w:rFonts w:eastAsiaTheme="minorEastAsia" w:hint="eastAsia"/>
                <w:lang w:eastAsia="zh-CN"/>
              </w:rPr>
              <w:t>n</w:t>
            </w:r>
            <w:r w:rsidRPr="00C30686">
              <w:rPr>
                <w:rFonts w:eastAsiaTheme="minorEastAsia"/>
                <w:lang w:eastAsia="zh-CN"/>
              </w:rPr>
              <w:t>28</w:t>
            </w:r>
            <w:r w:rsidRPr="00C30686">
              <w:rPr>
                <w:rFonts w:eastAsiaTheme="minorEastAsia"/>
                <w:lang w:val="sv-SE"/>
              </w:rPr>
              <w:t>A</w:t>
            </w:r>
            <w:r w:rsidRPr="00C30686">
              <w:rPr>
                <w:rFonts w:hint="eastAsia"/>
                <w:lang w:eastAsia="zh-CN"/>
              </w:rPr>
              <w:t>-n</w:t>
            </w:r>
            <w:r w:rsidRPr="00C30686">
              <w:rPr>
                <w:lang w:eastAsia="zh-CN"/>
              </w:rPr>
              <w:t>38</w:t>
            </w:r>
            <w:r w:rsidRPr="00C30686">
              <w:rPr>
                <w:rFonts w:hint="eastAsia"/>
                <w:lang w:eastAsia="zh-CN"/>
              </w:rPr>
              <w:t>A</w:t>
            </w:r>
          </w:p>
        </w:tc>
        <w:tc>
          <w:tcPr>
            <w:tcW w:w="2785" w:type="dxa"/>
            <w:tcBorders>
              <w:top w:val="single" w:sz="4" w:space="0" w:color="auto"/>
              <w:left w:val="single" w:sz="4" w:space="0" w:color="auto"/>
              <w:bottom w:val="nil"/>
              <w:right w:val="single" w:sz="4" w:space="0" w:color="auto"/>
            </w:tcBorders>
            <w:vAlign w:val="center"/>
          </w:tcPr>
          <w:p w14:paraId="65D345F4" w14:textId="77777777" w:rsidR="006F6378" w:rsidRPr="00C30686" w:rsidRDefault="006F6378" w:rsidP="0094020B">
            <w:pPr>
              <w:pStyle w:val="TAC"/>
              <w:rPr>
                <w:rFonts w:eastAsiaTheme="minorEastAsia"/>
                <w:lang w:val="en-US"/>
              </w:rPr>
            </w:pPr>
            <w:r w:rsidRPr="00C30686">
              <w:rPr>
                <w:rFonts w:eastAsiaTheme="minorEastAsia"/>
                <w:lang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752F861E" w14:textId="77777777" w:rsidR="006F6378" w:rsidRPr="00C30686" w:rsidRDefault="006F6378" w:rsidP="0094020B">
            <w:pPr>
              <w:pStyle w:val="TAC"/>
              <w:rPr>
                <w:rFonts w:eastAsiaTheme="minorEastAsia"/>
                <w:lang w:val="en-US"/>
              </w:rPr>
            </w:pPr>
            <w:r w:rsidRPr="00C30686">
              <w:rPr>
                <w:rFonts w:eastAsiaTheme="minorEastAsia" w:hint="eastAsia"/>
                <w:lang w:eastAsia="zh-CN"/>
              </w:rPr>
              <w:t>n</w:t>
            </w:r>
            <w:r w:rsidRPr="00C30686">
              <w:rPr>
                <w:rFonts w:eastAsiaTheme="minorEastAsia"/>
                <w:lang w:eastAsia="zh-CN"/>
              </w:rPr>
              <w:t>3</w:t>
            </w:r>
          </w:p>
        </w:tc>
        <w:tc>
          <w:tcPr>
            <w:tcW w:w="4356" w:type="dxa"/>
            <w:tcBorders>
              <w:top w:val="single" w:sz="4" w:space="0" w:color="auto"/>
              <w:left w:val="single" w:sz="4" w:space="0" w:color="auto"/>
              <w:bottom w:val="single" w:sz="4" w:space="0" w:color="auto"/>
              <w:right w:val="single" w:sz="4" w:space="0" w:color="auto"/>
            </w:tcBorders>
            <w:vAlign w:val="center"/>
          </w:tcPr>
          <w:p w14:paraId="3B391CFE"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rPr>
              <w:t xml:space="preserve">5, </w:t>
            </w:r>
            <w:r w:rsidRPr="00C30686">
              <w:rPr>
                <w:rFonts w:eastAsiaTheme="minorEastAsia" w:hint="eastAsia"/>
              </w:rPr>
              <w:t>1</w:t>
            </w:r>
            <w:r w:rsidRPr="00C30686">
              <w:rPr>
                <w:rFonts w:eastAsiaTheme="minorEastAsia"/>
              </w:rPr>
              <w:t>0, 15, 20, 30, 40, 50</w:t>
            </w:r>
          </w:p>
        </w:tc>
        <w:tc>
          <w:tcPr>
            <w:tcW w:w="2445" w:type="dxa"/>
            <w:tcBorders>
              <w:left w:val="single" w:sz="4" w:space="0" w:color="auto"/>
              <w:bottom w:val="nil"/>
              <w:right w:val="single" w:sz="4" w:space="0" w:color="auto"/>
            </w:tcBorders>
            <w:vAlign w:val="center"/>
          </w:tcPr>
          <w:p w14:paraId="191A0BED"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0</w:t>
            </w:r>
          </w:p>
        </w:tc>
      </w:tr>
      <w:tr w:rsidR="006F6378" w:rsidRPr="00C30686" w14:paraId="4913133E" w14:textId="77777777" w:rsidTr="004F423A">
        <w:trPr>
          <w:trHeight w:val="29"/>
        </w:trPr>
        <w:tc>
          <w:tcPr>
            <w:tcW w:w="2742" w:type="dxa"/>
            <w:tcBorders>
              <w:top w:val="nil"/>
              <w:left w:val="single" w:sz="4" w:space="0" w:color="auto"/>
              <w:bottom w:val="nil"/>
              <w:right w:val="single" w:sz="4" w:space="0" w:color="auto"/>
            </w:tcBorders>
            <w:vAlign w:val="center"/>
          </w:tcPr>
          <w:p w14:paraId="48DE1183"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0A52B698"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2339D31" w14:textId="77777777" w:rsidR="006F6378" w:rsidRPr="00C30686" w:rsidRDefault="006F6378" w:rsidP="0094020B">
            <w:pPr>
              <w:pStyle w:val="TAC"/>
              <w:rPr>
                <w:rFonts w:eastAsiaTheme="minorEastAsia"/>
                <w:lang w:val="en-US"/>
              </w:rPr>
            </w:pPr>
            <w:r w:rsidRPr="00C30686">
              <w:rPr>
                <w:rFonts w:eastAsiaTheme="minorEastAsia" w:hint="eastAsia"/>
                <w:lang w:eastAsia="zh-CN"/>
              </w:rPr>
              <w:t>n</w:t>
            </w:r>
            <w:r w:rsidRPr="00C30686">
              <w:rPr>
                <w:rFonts w:eastAsiaTheme="minorEastAsia"/>
                <w:lang w:eastAsia="zh-CN"/>
              </w:rPr>
              <w:t>28</w:t>
            </w:r>
          </w:p>
        </w:tc>
        <w:tc>
          <w:tcPr>
            <w:tcW w:w="4356" w:type="dxa"/>
            <w:tcBorders>
              <w:top w:val="single" w:sz="4" w:space="0" w:color="auto"/>
              <w:left w:val="single" w:sz="4" w:space="0" w:color="auto"/>
              <w:bottom w:val="single" w:sz="4" w:space="0" w:color="auto"/>
              <w:right w:val="single" w:sz="4" w:space="0" w:color="auto"/>
            </w:tcBorders>
            <w:vAlign w:val="center"/>
          </w:tcPr>
          <w:p w14:paraId="31222E94"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rPr>
              <w:t xml:space="preserve">5, </w:t>
            </w:r>
            <w:r w:rsidRPr="00C30686">
              <w:rPr>
                <w:rFonts w:eastAsiaTheme="minorEastAsia" w:hint="eastAsia"/>
              </w:rPr>
              <w:t>1</w:t>
            </w:r>
            <w:r w:rsidRPr="00C30686">
              <w:rPr>
                <w:rFonts w:eastAsiaTheme="minorEastAsia"/>
              </w:rPr>
              <w:t>0, 15, 20</w:t>
            </w:r>
          </w:p>
        </w:tc>
        <w:tc>
          <w:tcPr>
            <w:tcW w:w="2445" w:type="dxa"/>
            <w:tcBorders>
              <w:top w:val="nil"/>
              <w:left w:val="single" w:sz="4" w:space="0" w:color="auto"/>
              <w:bottom w:val="nil"/>
              <w:right w:val="single" w:sz="4" w:space="0" w:color="auto"/>
            </w:tcBorders>
            <w:vAlign w:val="center"/>
          </w:tcPr>
          <w:p w14:paraId="0761AC13" w14:textId="77777777" w:rsidR="006F6378" w:rsidRPr="00C30686" w:rsidRDefault="006F6378" w:rsidP="0094020B">
            <w:pPr>
              <w:pStyle w:val="TAC"/>
              <w:rPr>
                <w:rFonts w:eastAsiaTheme="minorEastAsia"/>
                <w:lang w:val="en-US" w:eastAsia="zh-CN"/>
              </w:rPr>
            </w:pPr>
          </w:p>
        </w:tc>
      </w:tr>
      <w:tr w:rsidR="006F6378" w:rsidRPr="00C30686" w14:paraId="2941E043"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BD61028"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5E36B82E"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4449B0B" w14:textId="77777777" w:rsidR="006F6378" w:rsidRPr="00C30686" w:rsidRDefault="006F6378" w:rsidP="0094020B">
            <w:pPr>
              <w:pStyle w:val="TAC"/>
              <w:rPr>
                <w:rFonts w:eastAsiaTheme="minorEastAsia"/>
                <w:lang w:val="en-US"/>
              </w:rPr>
            </w:pPr>
            <w:r w:rsidRPr="00C30686">
              <w:rPr>
                <w:rFonts w:eastAsiaTheme="minorEastAsia" w:hint="eastAsia"/>
                <w:lang w:eastAsia="zh-CN"/>
              </w:rPr>
              <w:t>n</w:t>
            </w:r>
            <w:r w:rsidRPr="00C30686">
              <w:rPr>
                <w:rFonts w:eastAsiaTheme="minorEastAsia"/>
                <w:lang w:eastAsia="zh-CN"/>
              </w:rPr>
              <w:t>38</w:t>
            </w:r>
          </w:p>
        </w:tc>
        <w:tc>
          <w:tcPr>
            <w:tcW w:w="4356" w:type="dxa"/>
            <w:tcBorders>
              <w:top w:val="single" w:sz="4" w:space="0" w:color="auto"/>
              <w:left w:val="single" w:sz="4" w:space="0" w:color="auto"/>
              <w:bottom w:val="single" w:sz="4" w:space="0" w:color="auto"/>
              <w:right w:val="single" w:sz="4" w:space="0" w:color="auto"/>
            </w:tcBorders>
            <w:vAlign w:val="center"/>
          </w:tcPr>
          <w:p w14:paraId="06FCE924"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rPr>
              <w:t xml:space="preserve">5, </w:t>
            </w:r>
            <w:r w:rsidRPr="00C30686">
              <w:rPr>
                <w:rFonts w:eastAsiaTheme="minorEastAsia" w:hint="eastAsia"/>
              </w:rPr>
              <w:t>1</w:t>
            </w:r>
            <w:r w:rsidRPr="00C30686">
              <w:rPr>
                <w:rFonts w:eastAsiaTheme="minorEastAsia"/>
              </w:rPr>
              <w:t>0, 15, 20, 30, 40</w:t>
            </w:r>
          </w:p>
        </w:tc>
        <w:tc>
          <w:tcPr>
            <w:tcW w:w="2445" w:type="dxa"/>
            <w:tcBorders>
              <w:top w:val="nil"/>
              <w:left w:val="single" w:sz="4" w:space="0" w:color="auto"/>
              <w:bottom w:val="single" w:sz="4" w:space="0" w:color="auto"/>
              <w:right w:val="single" w:sz="4" w:space="0" w:color="auto"/>
            </w:tcBorders>
            <w:vAlign w:val="center"/>
          </w:tcPr>
          <w:p w14:paraId="2F88AC2C" w14:textId="77777777" w:rsidR="006F6378" w:rsidRPr="00C30686" w:rsidRDefault="006F6378" w:rsidP="0094020B">
            <w:pPr>
              <w:pStyle w:val="TAC"/>
              <w:rPr>
                <w:rFonts w:eastAsiaTheme="minorEastAsia"/>
                <w:lang w:val="en-US" w:eastAsia="zh-CN"/>
              </w:rPr>
            </w:pPr>
          </w:p>
        </w:tc>
      </w:tr>
      <w:tr w:rsidR="006F6378" w:rsidRPr="00C30686" w14:paraId="0978D318" w14:textId="77777777" w:rsidTr="004F423A">
        <w:trPr>
          <w:trHeight w:val="29"/>
        </w:trPr>
        <w:tc>
          <w:tcPr>
            <w:tcW w:w="0" w:type="auto"/>
            <w:tcBorders>
              <w:top w:val="single" w:sz="4" w:space="0" w:color="auto"/>
              <w:left w:val="single" w:sz="4" w:space="0" w:color="auto"/>
              <w:bottom w:val="nil"/>
              <w:right w:val="single" w:sz="4" w:space="0" w:color="auto"/>
            </w:tcBorders>
            <w:vAlign w:val="center"/>
          </w:tcPr>
          <w:p w14:paraId="5F4540BB" w14:textId="77777777" w:rsidR="006F6378" w:rsidRPr="00C30686" w:rsidRDefault="006F6378" w:rsidP="0094020B">
            <w:pPr>
              <w:pStyle w:val="TAC"/>
              <w:rPr>
                <w:rFonts w:eastAsia="MS Mincho"/>
                <w:lang w:val="en-US" w:eastAsia="zh-CN"/>
              </w:rPr>
            </w:pPr>
            <w:r w:rsidRPr="00C30686">
              <w:rPr>
                <w:rFonts w:eastAsia="DengXian" w:hint="eastAsia"/>
                <w:szCs w:val="18"/>
                <w:lang w:eastAsia="zh-CN"/>
              </w:rPr>
              <w:t>CA</w:t>
            </w:r>
            <w:r w:rsidRPr="00C30686">
              <w:rPr>
                <w:rFonts w:eastAsia="DengXian"/>
                <w:szCs w:val="18"/>
              </w:rPr>
              <w:t>_</w:t>
            </w:r>
            <w:r w:rsidRPr="00C30686">
              <w:rPr>
                <w:rFonts w:eastAsia="DengXian" w:hint="eastAsia"/>
                <w:szCs w:val="18"/>
                <w:lang w:val="en-US" w:eastAsia="zh-CN"/>
              </w:rPr>
              <w:t>n</w:t>
            </w:r>
            <w:r w:rsidRPr="00C30686">
              <w:rPr>
                <w:rFonts w:eastAsia="DengXian"/>
                <w:szCs w:val="18"/>
                <w:lang w:val="en-US" w:eastAsia="zh-CN"/>
              </w:rPr>
              <w:t>3</w:t>
            </w:r>
            <w:r w:rsidRPr="00C30686">
              <w:rPr>
                <w:rFonts w:eastAsia="DengXian"/>
                <w:szCs w:val="18"/>
                <w:lang w:val="sv-SE" w:eastAsia="ja-JP"/>
              </w:rPr>
              <w:t>A-</w:t>
            </w:r>
            <w:r w:rsidRPr="00C30686">
              <w:rPr>
                <w:rFonts w:eastAsia="DengXian" w:hint="eastAsia"/>
                <w:szCs w:val="18"/>
                <w:lang w:val="en-US" w:eastAsia="zh-CN"/>
              </w:rPr>
              <w:t>n</w:t>
            </w:r>
            <w:r w:rsidRPr="00C30686">
              <w:rPr>
                <w:rFonts w:eastAsia="DengXian"/>
                <w:szCs w:val="18"/>
                <w:lang w:val="en-US" w:eastAsia="zh-CN"/>
              </w:rPr>
              <w:t>28</w:t>
            </w:r>
            <w:r w:rsidRPr="00C30686">
              <w:rPr>
                <w:rFonts w:eastAsia="DengXian"/>
                <w:szCs w:val="18"/>
                <w:lang w:val="sv-SE" w:eastAsia="ja-JP"/>
              </w:rPr>
              <w:t>A</w:t>
            </w:r>
            <w:r w:rsidRPr="00C30686">
              <w:rPr>
                <w:rFonts w:eastAsiaTheme="minorEastAsia" w:hint="eastAsia"/>
                <w:szCs w:val="18"/>
                <w:lang w:val="en-US" w:eastAsia="zh-CN"/>
              </w:rPr>
              <w:t>-n</w:t>
            </w:r>
            <w:r w:rsidRPr="00C30686">
              <w:rPr>
                <w:rFonts w:eastAsiaTheme="minorEastAsia"/>
                <w:szCs w:val="18"/>
                <w:lang w:val="en-US" w:eastAsia="zh-CN"/>
              </w:rPr>
              <w:t>40</w:t>
            </w:r>
            <w:r w:rsidRPr="00C30686">
              <w:rPr>
                <w:rFonts w:eastAsiaTheme="minorEastAsia" w:hint="eastAsia"/>
                <w:szCs w:val="18"/>
                <w:lang w:val="en-US" w:eastAsia="zh-CN"/>
              </w:rPr>
              <w:t>A</w:t>
            </w:r>
          </w:p>
        </w:tc>
        <w:tc>
          <w:tcPr>
            <w:tcW w:w="0" w:type="auto"/>
            <w:tcBorders>
              <w:top w:val="single" w:sz="4" w:space="0" w:color="auto"/>
              <w:left w:val="single" w:sz="4" w:space="0" w:color="auto"/>
              <w:bottom w:val="nil"/>
              <w:right w:val="single" w:sz="4" w:space="0" w:color="auto"/>
            </w:tcBorders>
            <w:vAlign w:val="center"/>
          </w:tcPr>
          <w:p w14:paraId="7ED13054"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CA_n3A-n28A</w:t>
            </w:r>
          </w:p>
          <w:p w14:paraId="3A380405"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CA_n3A-n40A</w:t>
            </w:r>
          </w:p>
          <w:p w14:paraId="11FF1740" w14:textId="77777777" w:rsidR="006F6378" w:rsidRPr="00C30686" w:rsidRDefault="006F6378" w:rsidP="0094020B">
            <w:pPr>
              <w:pStyle w:val="TAC"/>
              <w:rPr>
                <w:rFonts w:eastAsia="MS Mincho"/>
                <w:lang w:val="en-US" w:eastAsia="zh-CN"/>
              </w:rPr>
            </w:pPr>
            <w:r w:rsidRPr="00C30686">
              <w:rPr>
                <w:rFonts w:eastAsiaTheme="minorEastAsia"/>
                <w:szCs w:val="18"/>
                <w:lang w:val="en-US" w:eastAsia="zh-CN"/>
              </w:rPr>
              <w:t>CA_n28A-n40A</w:t>
            </w:r>
          </w:p>
        </w:tc>
        <w:tc>
          <w:tcPr>
            <w:tcW w:w="1259" w:type="dxa"/>
            <w:tcBorders>
              <w:top w:val="single" w:sz="4" w:space="0" w:color="auto"/>
              <w:left w:val="single" w:sz="4" w:space="0" w:color="auto"/>
              <w:bottom w:val="single" w:sz="4" w:space="0" w:color="auto"/>
              <w:right w:val="single" w:sz="4" w:space="0" w:color="auto"/>
            </w:tcBorders>
            <w:vAlign w:val="center"/>
          </w:tcPr>
          <w:p w14:paraId="022BA727" w14:textId="77777777" w:rsidR="006F6378" w:rsidRPr="00C30686" w:rsidRDefault="006F6378" w:rsidP="0094020B">
            <w:pPr>
              <w:pStyle w:val="TAC"/>
              <w:rPr>
                <w:rFonts w:eastAsia="MS Mincho"/>
                <w:lang w:val="en-US" w:eastAsia="zh-CN"/>
              </w:rPr>
            </w:pPr>
            <w:r w:rsidRPr="00C30686">
              <w:rPr>
                <w:rFonts w:eastAsia="DengXian" w:hint="eastAsia"/>
                <w:szCs w:val="18"/>
                <w:lang w:val="en-US" w:eastAsia="zh-CN"/>
              </w:rPr>
              <w:t>n</w:t>
            </w:r>
            <w:r w:rsidRPr="00C30686">
              <w:rPr>
                <w:rFonts w:eastAsia="DengXian"/>
                <w:szCs w:val="18"/>
                <w:lang w:val="en-US" w:eastAsia="zh-CN"/>
              </w:rPr>
              <w:t>3</w:t>
            </w:r>
          </w:p>
        </w:tc>
        <w:tc>
          <w:tcPr>
            <w:tcW w:w="4356" w:type="dxa"/>
            <w:tcBorders>
              <w:top w:val="single" w:sz="4" w:space="0" w:color="auto"/>
              <w:left w:val="single" w:sz="4" w:space="0" w:color="auto"/>
              <w:bottom w:val="single" w:sz="4" w:space="0" w:color="auto"/>
              <w:right w:val="single" w:sz="4" w:space="0" w:color="auto"/>
            </w:tcBorders>
            <w:vAlign w:val="center"/>
          </w:tcPr>
          <w:p w14:paraId="5FB83FC9"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szCs w:val="18"/>
                <w:lang w:val="en-US" w:eastAsia="zh-CN" w:bidi="ar"/>
              </w:rPr>
              <w:t>5, 10, 15, 20</w:t>
            </w:r>
          </w:p>
        </w:tc>
        <w:tc>
          <w:tcPr>
            <w:tcW w:w="0" w:type="auto"/>
            <w:tcBorders>
              <w:top w:val="single" w:sz="4" w:space="0" w:color="auto"/>
              <w:left w:val="single" w:sz="4" w:space="0" w:color="auto"/>
              <w:bottom w:val="nil"/>
              <w:right w:val="single" w:sz="4" w:space="0" w:color="auto"/>
            </w:tcBorders>
            <w:vAlign w:val="center"/>
          </w:tcPr>
          <w:p w14:paraId="3A73D9D7" w14:textId="77777777" w:rsidR="006F6378" w:rsidRPr="00C30686" w:rsidRDefault="006F6378" w:rsidP="0094020B">
            <w:pPr>
              <w:pStyle w:val="TAC"/>
              <w:rPr>
                <w:rFonts w:eastAsia="MS Mincho"/>
                <w:lang w:val="en-US" w:eastAsia="zh-CN"/>
              </w:rPr>
            </w:pPr>
            <w:r w:rsidRPr="00C30686">
              <w:rPr>
                <w:rFonts w:eastAsia="DengXian" w:hint="eastAsia"/>
                <w:szCs w:val="18"/>
                <w:lang w:val="en-US" w:eastAsia="zh-CN"/>
              </w:rPr>
              <w:t>0</w:t>
            </w:r>
          </w:p>
        </w:tc>
      </w:tr>
      <w:tr w:rsidR="006F6378" w:rsidRPr="00C30686" w14:paraId="3F854CF3" w14:textId="77777777" w:rsidTr="004F423A">
        <w:trPr>
          <w:trHeight w:val="29"/>
        </w:trPr>
        <w:tc>
          <w:tcPr>
            <w:tcW w:w="0" w:type="auto"/>
            <w:tcBorders>
              <w:top w:val="nil"/>
              <w:left w:val="single" w:sz="4" w:space="0" w:color="auto"/>
              <w:bottom w:val="nil"/>
              <w:right w:val="single" w:sz="4" w:space="0" w:color="auto"/>
            </w:tcBorders>
            <w:vAlign w:val="center"/>
          </w:tcPr>
          <w:p w14:paraId="7B46E5DB" w14:textId="77777777" w:rsidR="006F6378" w:rsidRPr="00C30686" w:rsidRDefault="006F6378" w:rsidP="0094020B">
            <w:pPr>
              <w:pStyle w:val="TAC"/>
              <w:rPr>
                <w:rFonts w:eastAsia="MS Mincho"/>
                <w:lang w:val="en-US" w:eastAsia="zh-CN"/>
              </w:rPr>
            </w:pPr>
          </w:p>
        </w:tc>
        <w:tc>
          <w:tcPr>
            <w:tcW w:w="0" w:type="auto"/>
            <w:tcBorders>
              <w:top w:val="nil"/>
              <w:left w:val="single" w:sz="4" w:space="0" w:color="auto"/>
              <w:bottom w:val="nil"/>
              <w:right w:val="single" w:sz="4" w:space="0" w:color="auto"/>
            </w:tcBorders>
            <w:vAlign w:val="center"/>
          </w:tcPr>
          <w:p w14:paraId="69ECEDDB" w14:textId="77777777" w:rsidR="006F6378" w:rsidRPr="00C30686" w:rsidRDefault="006F6378" w:rsidP="0094020B">
            <w:pPr>
              <w:pStyle w:val="TAC"/>
              <w:rPr>
                <w:rFonts w:eastAsia="MS Mincho"/>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16DC898" w14:textId="77777777" w:rsidR="006F6378" w:rsidRPr="00C30686" w:rsidRDefault="006F6378" w:rsidP="0094020B">
            <w:pPr>
              <w:pStyle w:val="TAC"/>
              <w:rPr>
                <w:rFonts w:eastAsia="MS Mincho"/>
                <w:lang w:val="en-US" w:eastAsia="zh-CN"/>
              </w:rPr>
            </w:pPr>
            <w:r w:rsidRPr="00C30686">
              <w:rPr>
                <w:rFonts w:eastAsia="DengXian" w:hint="eastAsia"/>
                <w:szCs w:val="18"/>
                <w:lang w:val="en-US" w:eastAsia="zh-CN"/>
              </w:rPr>
              <w:t>n</w:t>
            </w:r>
            <w:r w:rsidRPr="00C30686">
              <w:rPr>
                <w:rFonts w:eastAsia="DengXian"/>
                <w:szCs w:val="18"/>
                <w:lang w:val="en-US" w:eastAsia="zh-CN"/>
              </w:rPr>
              <w:t>28</w:t>
            </w:r>
          </w:p>
        </w:tc>
        <w:tc>
          <w:tcPr>
            <w:tcW w:w="4356" w:type="dxa"/>
            <w:tcBorders>
              <w:top w:val="single" w:sz="4" w:space="0" w:color="auto"/>
              <w:left w:val="single" w:sz="4" w:space="0" w:color="auto"/>
              <w:bottom w:val="single" w:sz="4" w:space="0" w:color="auto"/>
              <w:right w:val="single" w:sz="4" w:space="0" w:color="auto"/>
            </w:tcBorders>
            <w:vAlign w:val="center"/>
          </w:tcPr>
          <w:p w14:paraId="2BB5477C"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szCs w:val="18"/>
                <w:lang w:val="en-US" w:eastAsia="zh-CN" w:bidi="ar"/>
              </w:rPr>
              <w:t>5, 10</w:t>
            </w:r>
          </w:p>
        </w:tc>
        <w:tc>
          <w:tcPr>
            <w:tcW w:w="0" w:type="auto"/>
            <w:tcBorders>
              <w:top w:val="nil"/>
              <w:left w:val="single" w:sz="4" w:space="0" w:color="auto"/>
              <w:bottom w:val="nil"/>
              <w:right w:val="single" w:sz="4" w:space="0" w:color="auto"/>
            </w:tcBorders>
            <w:vAlign w:val="center"/>
          </w:tcPr>
          <w:p w14:paraId="648438D6" w14:textId="77777777" w:rsidR="006F6378" w:rsidRPr="00C30686" w:rsidRDefault="006F6378" w:rsidP="0094020B">
            <w:pPr>
              <w:pStyle w:val="TAC"/>
              <w:rPr>
                <w:rFonts w:eastAsia="MS Mincho"/>
                <w:lang w:val="en-US" w:eastAsia="zh-CN"/>
              </w:rPr>
            </w:pPr>
          </w:p>
        </w:tc>
      </w:tr>
      <w:tr w:rsidR="006F6378" w:rsidRPr="00C30686" w14:paraId="1EE8E541" w14:textId="77777777" w:rsidTr="004F423A">
        <w:trPr>
          <w:trHeight w:val="29"/>
        </w:trPr>
        <w:tc>
          <w:tcPr>
            <w:tcW w:w="0" w:type="auto"/>
            <w:tcBorders>
              <w:top w:val="nil"/>
              <w:left w:val="single" w:sz="4" w:space="0" w:color="auto"/>
              <w:bottom w:val="nil"/>
              <w:right w:val="single" w:sz="4" w:space="0" w:color="auto"/>
            </w:tcBorders>
            <w:vAlign w:val="center"/>
          </w:tcPr>
          <w:p w14:paraId="77E5CCA2" w14:textId="77777777" w:rsidR="006F6378" w:rsidRPr="00C30686" w:rsidRDefault="006F6378" w:rsidP="0094020B">
            <w:pPr>
              <w:pStyle w:val="TAC"/>
              <w:rPr>
                <w:rFonts w:eastAsia="MS Mincho"/>
                <w:lang w:val="en-US" w:eastAsia="zh-CN"/>
              </w:rPr>
            </w:pPr>
          </w:p>
        </w:tc>
        <w:tc>
          <w:tcPr>
            <w:tcW w:w="0" w:type="auto"/>
            <w:tcBorders>
              <w:top w:val="nil"/>
              <w:left w:val="single" w:sz="4" w:space="0" w:color="auto"/>
              <w:bottom w:val="nil"/>
              <w:right w:val="single" w:sz="4" w:space="0" w:color="auto"/>
            </w:tcBorders>
            <w:vAlign w:val="center"/>
          </w:tcPr>
          <w:p w14:paraId="45E85232" w14:textId="77777777" w:rsidR="006F6378" w:rsidRPr="00C30686" w:rsidRDefault="006F6378" w:rsidP="0094020B">
            <w:pPr>
              <w:pStyle w:val="TAC"/>
              <w:rPr>
                <w:rFonts w:eastAsia="MS Mincho"/>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CA61F01" w14:textId="77777777" w:rsidR="006F6378" w:rsidRPr="00C30686" w:rsidRDefault="006F6378" w:rsidP="0094020B">
            <w:pPr>
              <w:pStyle w:val="TAC"/>
              <w:rPr>
                <w:rFonts w:eastAsia="MS Mincho"/>
                <w:lang w:val="en-US" w:eastAsia="zh-CN"/>
              </w:rPr>
            </w:pPr>
            <w:r w:rsidRPr="00C30686">
              <w:rPr>
                <w:rFonts w:eastAsia="DengXian" w:hint="eastAsia"/>
                <w:szCs w:val="18"/>
                <w:lang w:val="en-US" w:eastAsia="zh-CN"/>
              </w:rPr>
              <w:t>n</w:t>
            </w:r>
            <w:r w:rsidRPr="00C30686">
              <w:rPr>
                <w:rFonts w:eastAsia="DengXian"/>
                <w:szCs w:val="18"/>
                <w:lang w:val="en-US" w:eastAsia="zh-CN"/>
              </w:rPr>
              <w:t>40</w:t>
            </w:r>
          </w:p>
        </w:tc>
        <w:tc>
          <w:tcPr>
            <w:tcW w:w="4356" w:type="dxa"/>
            <w:tcBorders>
              <w:top w:val="single" w:sz="4" w:space="0" w:color="auto"/>
              <w:left w:val="single" w:sz="4" w:space="0" w:color="auto"/>
              <w:bottom w:val="single" w:sz="4" w:space="0" w:color="auto"/>
              <w:right w:val="single" w:sz="4" w:space="0" w:color="auto"/>
            </w:tcBorders>
            <w:vAlign w:val="center"/>
          </w:tcPr>
          <w:p w14:paraId="0C005736"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szCs w:val="18"/>
                <w:lang w:val="en-US" w:eastAsia="zh-CN" w:bidi="ar"/>
              </w:rPr>
              <w:t>20, 40</w:t>
            </w:r>
          </w:p>
        </w:tc>
        <w:tc>
          <w:tcPr>
            <w:tcW w:w="0" w:type="auto"/>
            <w:tcBorders>
              <w:top w:val="nil"/>
              <w:left w:val="single" w:sz="4" w:space="0" w:color="auto"/>
              <w:bottom w:val="single" w:sz="4" w:space="0" w:color="auto"/>
              <w:right w:val="single" w:sz="4" w:space="0" w:color="auto"/>
            </w:tcBorders>
            <w:vAlign w:val="center"/>
          </w:tcPr>
          <w:p w14:paraId="041E7130" w14:textId="77777777" w:rsidR="006F6378" w:rsidRPr="00C30686" w:rsidRDefault="006F6378" w:rsidP="0094020B">
            <w:pPr>
              <w:pStyle w:val="TAC"/>
              <w:rPr>
                <w:rFonts w:eastAsia="MS Mincho"/>
                <w:lang w:val="en-US" w:eastAsia="zh-CN"/>
              </w:rPr>
            </w:pPr>
          </w:p>
        </w:tc>
      </w:tr>
      <w:tr w:rsidR="006F6378" w:rsidRPr="00C30686" w14:paraId="5AFFEDFE" w14:textId="77777777" w:rsidTr="004F423A">
        <w:trPr>
          <w:trHeight w:val="29"/>
        </w:trPr>
        <w:tc>
          <w:tcPr>
            <w:tcW w:w="2742" w:type="dxa"/>
            <w:tcBorders>
              <w:top w:val="nil"/>
              <w:left w:val="single" w:sz="4" w:space="0" w:color="auto"/>
              <w:bottom w:val="nil"/>
              <w:right w:val="single" w:sz="4" w:space="0" w:color="auto"/>
            </w:tcBorders>
            <w:vAlign w:val="center"/>
          </w:tcPr>
          <w:p w14:paraId="67AFA589" w14:textId="77777777" w:rsidR="006F6378" w:rsidRPr="00C30686" w:rsidRDefault="006F6378" w:rsidP="0094020B">
            <w:pPr>
              <w:pStyle w:val="TAC"/>
              <w:rPr>
                <w:rFonts w:eastAsiaTheme="minorEastAsia" w:cs="Arial"/>
                <w:lang w:val="en-US"/>
              </w:rPr>
            </w:pPr>
          </w:p>
        </w:tc>
        <w:tc>
          <w:tcPr>
            <w:tcW w:w="2785" w:type="dxa"/>
            <w:tcBorders>
              <w:top w:val="nil"/>
              <w:left w:val="single" w:sz="4" w:space="0" w:color="auto"/>
              <w:bottom w:val="nil"/>
              <w:right w:val="single" w:sz="4" w:space="0" w:color="auto"/>
            </w:tcBorders>
            <w:vAlign w:val="center"/>
          </w:tcPr>
          <w:p w14:paraId="586E5814" w14:textId="77777777" w:rsidR="006F6378" w:rsidRPr="00C30686" w:rsidRDefault="006F6378" w:rsidP="0094020B">
            <w:pPr>
              <w:pStyle w:val="TAC"/>
              <w:rPr>
                <w:rFonts w:eastAsiaTheme="minorEastAsia" w:cs="Arial"/>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C35D2E8" w14:textId="77777777" w:rsidR="006F6378" w:rsidRPr="00C30686" w:rsidRDefault="006F6378" w:rsidP="0094020B">
            <w:pPr>
              <w:pStyle w:val="TAC"/>
              <w:rPr>
                <w:rFonts w:eastAsiaTheme="minorEastAsia" w:cs="Arial"/>
                <w:lang w:val="en-US"/>
              </w:rPr>
            </w:pPr>
            <w:r w:rsidRPr="00C30686">
              <w:rPr>
                <w:rFonts w:eastAsiaTheme="minorEastAsia" w:cs="Arial"/>
                <w:szCs w:val="18"/>
                <w:lang w:val="en-US" w:eastAsia="zh-CN" w:bidi="ar"/>
              </w:rPr>
              <w:t>n3</w:t>
            </w:r>
          </w:p>
        </w:tc>
        <w:tc>
          <w:tcPr>
            <w:tcW w:w="4356" w:type="dxa"/>
            <w:tcBorders>
              <w:top w:val="single" w:sz="4" w:space="0" w:color="auto"/>
              <w:left w:val="single" w:sz="4" w:space="0" w:color="auto"/>
              <w:bottom w:val="single" w:sz="4" w:space="0" w:color="auto"/>
              <w:right w:val="single" w:sz="4" w:space="0" w:color="auto"/>
            </w:tcBorders>
            <w:vAlign w:val="center"/>
          </w:tcPr>
          <w:p w14:paraId="57E8C760"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szCs w:val="18"/>
                <w:lang w:val="en-US" w:eastAsia="zh-CN" w:bidi="ar"/>
              </w:rPr>
              <w:t>5, 10, 15, 20, 25, 30, 35,40</w:t>
            </w:r>
          </w:p>
        </w:tc>
        <w:tc>
          <w:tcPr>
            <w:tcW w:w="2445" w:type="dxa"/>
            <w:tcBorders>
              <w:top w:val="single" w:sz="4" w:space="0" w:color="auto"/>
              <w:left w:val="single" w:sz="4" w:space="0" w:color="auto"/>
              <w:bottom w:val="nil"/>
              <w:right w:val="single" w:sz="4" w:space="0" w:color="auto"/>
            </w:tcBorders>
            <w:vAlign w:val="center"/>
          </w:tcPr>
          <w:p w14:paraId="18359774" w14:textId="77777777" w:rsidR="006F6378" w:rsidRPr="00C30686" w:rsidRDefault="006F6378" w:rsidP="0094020B">
            <w:pPr>
              <w:pStyle w:val="TAC"/>
              <w:rPr>
                <w:rFonts w:eastAsiaTheme="minorEastAsia"/>
                <w:lang w:val="en-US"/>
              </w:rPr>
            </w:pPr>
            <w:r w:rsidRPr="00C30686">
              <w:rPr>
                <w:rFonts w:eastAsia="DengXian"/>
                <w:szCs w:val="18"/>
                <w:lang w:val="en-US" w:eastAsia="zh-CN"/>
              </w:rPr>
              <w:t>1</w:t>
            </w:r>
          </w:p>
        </w:tc>
      </w:tr>
      <w:tr w:rsidR="006F6378" w:rsidRPr="00C30686" w14:paraId="1891A246" w14:textId="77777777" w:rsidTr="004F423A">
        <w:trPr>
          <w:trHeight w:val="29"/>
        </w:trPr>
        <w:tc>
          <w:tcPr>
            <w:tcW w:w="2742" w:type="dxa"/>
            <w:tcBorders>
              <w:top w:val="nil"/>
              <w:left w:val="single" w:sz="4" w:space="0" w:color="auto"/>
              <w:bottom w:val="nil"/>
              <w:right w:val="single" w:sz="4" w:space="0" w:color="auto"/>
            </w:tcBorders>
            <w:vAlign w:val="center"/>
          </w:tcPr>
          <w:p w14:paraId="275A1399" w14:textId="77777777" w:rsidR="006F6378" w:rsidRPr="00C30686" w:rsidRDefault="006F6378" w:rsidP="0094020B">
            <w:pPr>
              <w:pStyle w:val="TAC"/>
              <w:rPr>
                <w:rFonts w:eastAsiaTheme="minorEastAsia" w:cs="Arial"/>
                <w:lang w:val="en-US"/>
              </w:rPr>
            </w:pPr>
          </w:p>
        </w:tc>
        <w:tc>
          <w:tcPr>
            <w:tcW w:w="2785" w:type="dxa"/>
            <w:tcBorders>
              <w:top w:val="nil"/>
              <w:left w:val="single" w:sz="4" w:space="0" w:color="auto"/>
              <w:bottom w:val="nil"/>
              <w:right w:val="single" w:sz="4" w:space="0" w:color="auto"/>
            </w:tcBorders>
            <w:vAlign w:val="center"/>
          </w:tcPr>
          <w:p w14:paraId="45AEA4C1" w14:textId="77777777" w:rsidR="006F6378" w:rsidRPr="00C30686" w:rsidRDefault="006F6378" w:rsidP="0094020B">
            <w:pPr>
              <w:pStyle w:val="TAC"/>
              <w:rPr>
                <w:rFonts w:eastAsiaTheme="minorEastAsia" w:cs="Arial"/>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7F36797" w14:textId="77777777" w:rsidR="006F6378" w:rsidRPr="00C30686" w:rsidRDefault="006F6378" w:rsidP="0094020B">
            <w:pPr>
              <w:pStyle w:val="TAC"/>
              <w:rPr>
                <w:rFonts w:eastAsiaTheme="minorEastAsia" w:cs="Arial"/>
                <w:lang w:val="en-US"/>
              </w:rPr>
            </w:pPr>
            <w:r w:rsidRPr="00C30686">
              <w:rPr>
                <w:rFonts w:eastAsiaTheme="minorEastAsia" w:cs="Arial"/>
                <w:szCs w:val="18"/>
                <w:lang w:val="en-US" w:eastAsia="zh-CN" w:bidi="ar"/>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2FD9DFC7"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szCs w:val="18"/>
                <w:lang w:val="en-US" w:eastAsia="zh-CN" w:bidi="ar"/>
              </w:rPr>
              <w:t>5, 10, 15, 20, 25, 30</w:t>
            </w:r>
          </w:p>
        </w:tc>
        <w:tc>
          <w:tcPr>
            <w:tcW w:w="2445" w:type="dxa"/>
            <w:tcBorders>
              <w:top w:val="nil"/>
              <w:left w:val="single" w:sz="4" w:space="0" w:color="auto"/>
              <w:bottom w:val="nil"/>
              <w:right w:val="single" w:sz="4" w:space="0" w:color="auto"/>
            </w:tcBorders>
            <w:vAlign w:val="center"/>
          </w:tcPr>
          <w:p w14:paraId="546A998D" w14:textId="77777777" w:rsidR="006F6378" w:rsidRPr="00C30686" w:rsidRDefault="006F6378" w:rsidP="0094020B">
            <w:pPr>
              <w:pStyle w:val="TAC"/>
              <w:rPr>
                <w:rFonts w:eastAsiaTheme="minorEastAsia"/>
                <w:lang w:val="en-US"/>
              </w:rPr>
            </w:pPr>
          </w:p>
        </w:tc>
      </w:tr>
      <w:tr w:rsidR="006F6378" w:rsidRPr="00C30686" w14:paraId="44197F57"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60B080F" w14:textId="77777777" w:rsidR="006F6378" w:rsidRPr="00C30686" w:rsidRDefault="006F6378" w:rsidP="0094020B">
            <w:pPr>
              <w:pStyle w:val="TAC"/>
              <w:rPr>
                <w:rFonts w:eastAsiaTheme="minorEastAsia" w:cs="Arial"/>
                <w:lang w:val="en-US"/>
              </w:rPr>
            </w:pPr>
          </w:p>
        </w:tc>
        <w:tc>
          <w:tcPr>
            <w:tcW w:w="2785" w:type="dxa"/>
            <w:tcBorders>
              <w:top w:val="nil"/>
              <w:left w:val="single" w:sz="4" w:space="0" w:color="auto"/>
              <w:bottom w:val="single" w:sz="4" w:space="0" w:color="auto"/>
              <w:right w:val="single" w:sz="4" w:space="0" w:color="auto"/>
            </w:tcBorders>
            <w:vAlign w:val="center"/>
          </w:tcPr>
          <w:p w14:paraId="1040FCDF" w14:textId="77777777" w:rsidR="006F6378" w:rsidRPr="00C30686" w:rsidRDefault="006F6378" w:rsidP="0094020B">
            <w:pPr>
              <w:pStyle w:val="TAC"/>
              <w:rPr>
                <w:rFonts w:eastAsiaTheme="minorEastAsia" w:cs="Arial"/>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831AD30" w14:textId="77777777" w:rsidR="006F6378" w:rsidRPr="00C30686" w:rsidRDefault="006F6378" w:rsidP="0094020B">
            <w:pPr>
              <w:pStyle w:val="TAC"/>
              <w:rPr>
                <w:rFonts w:eastAsiaTheme="minorEastAsia" w:cs="Arial"/>
                <w:lang w:val="en-US"/>
              </w:rPr>
            </w:pPr>
            <w:r w:rsidRPr="00C30686">
              <w:rPr>
                <w:rFonts w:eastAsiaTheme="minorEastAsia" w:cs="Arial"/>
                <w:szCs w:val="18"/>
                <w:lang w:val="en-US" w:eastAsia="zh-CN" w:bidi="ar"/>
              </w:rPr>
              <w:t>n40</w:t>
            </w:r>
          </w:p>
        </w:tc>
        <w:tc>
          <w:tcPr>
            <w:tcW w:w="4356" w:type="dxa"/>
            <w:tcBorders>
              <w:top w:val="single" w:sz="4" w:space="0" w:color="auto"/>
              <w:left w:val="single" w:sz="4" w:space="0" w:color="auto"/>
              <w:bottom w:val="single" w:sz="4" w:space="0" w:color="auto"/>
              <w:right w:val="single" w:sz="4" w:space="0" w:color="auto"/>
            </w:tcBorders>
            <w:vAlign w:val="center"/>
          </w:tcPr>
          <w:p w14:paraId="14CDCA6E"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35DB9615" w14:textId="77777777" w:rsidR="006F6378" w:rsidRPr="00C30686" w:rsidRDefault="006F6378" w:rsidP="0094020B">
            <w:pPr>
              <w:pStyle w:val="TAC"/>
              <w:rPr>
                <w:rFonts w:eastAsiaTheme="minorEastAsia"/>
                <w:lang w:val="en-US"/>
              </w:rPr>
            </w:pPr>
          </w:p>
        </w:tc>
      </w:tr>
      <w:tr w:rsidR="006F6378" w:rsidRPr="00C30686" w14:paraId="243BA3F0"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1371309" w14:textId="77777777" w:rsidR="006F6378" w:rsidRPr="00C30686" w:rsidRDefault="006F6378" w:rsidP="0094020B">
            <w:pPr>
              <w:pStyle w:val="TAC"/>
              <w:rPr>
                <w:rFonts w:eastAsiaTheme="minorEastAsia"/>
                <w:lang w:val="en-US"/>
              </w:rPr>
            </w:pPr>
            <w:r w:rsidRPr="00C30686">
              <w:rPr>
                <w:rFonts w:eastAsiaTheme="minorEastAsia" w:cs="Arial"/>
                <w:lang w:val="en-US"/>
              </w:rPr>
              <w:t>CA_n3A-n28A-n41A</w:t>
            </w:r>
          </w:p>
        </w:tc>
        <w:tc>
          <w:tcPr>
            <w:tcW w:w="2785" w:type="dxa"/>
            <w:tcBorders>
              <w:top w:val="single" w:sz="4" w:space="0" w:color="auto"/>
              <w:left w:val="single" w:sz="4" w:space="0" w:color="auto"/>
              <w:bottom w:val="nil"/>
              <w:right w:val="single" w:sz="4" w:space="0" w:color="auto"/>
            </w:tcBorders>
            <w:vAlign w:val="center"/>
          </w:tcPr>
          <w:p w14:paraId="58E1FF5C" w14:textId="77777777" w:rsidR="006F6378" w:rsidRPr="00C30686" w:rsidRDefault="006F6378" w:rsidP="0094020B">
            <w:pPr>
              <w:pStyle w:val="TAC"/>
              <w:rPr>
                <w:rFonts w:eastAsiaTheme="minorEastAsia" w:cs="Arial"/>
                <w:lang w:val="en-US"/>
              </w:rPr>
            </w:pPr>
            <w:r w:rsidRPr="00C30686">
              <w:rPr>
                <w:rFonts w:eastAsiaTheme="minorEastAsia" w:cs="Arial"/>
                <w:lang w:val="en-US"/>
              </w:rPr>
              <w:t>n41</w:t>
            </w:r>
            <w:r w:rsidRPr="00C30686">
              <w:rPr>
                <w:rFonts w:eastAsiaTheme="minorEastAsia" w:cs="Arial"/>
                <w:vertAlign w:val="superscript"/>
                <w:lang w:val="en-US"/>
              </w:rPr>
              <w:t>7</w:t>
            </w:r>
          </w:p>
          <w:p w14:paraId="710E4403" w14:textId="77777777" w:rsidR="006F6378" w:rsidRPr="00C30686" w:rsidRDefault="006F6378" w:rsidP="0094020B">
            <w:pPr>
              <w:pStyle w:val="TAC"/>
              <w:rPr>
                <w:rFonts w:eastAsiaTheme="minorEastAsia" w:cs="Arial"/>
                <w:lang w:val="en-US"/>
              </w:rPr>
            </w:pPr>
            <w:r w:rsidRPr="00C30686">
              <w:rPr>
                <w:rFonts w:eastAsiaTheme="minorEastAsia" w:cs="Arial"/>
                <w:lang w:val="en-US"/>
              </w:rPr>
              <w:t>CA_n3A-n28A</w:t>
            </w:r>
          </w:p>
          <w:p w14:paraId="4B540DE4" w14:textId="77777777" w:rsidR="006F6378" w:rsidRPr="00C30686" w:rsidRDefault="006F6378" w:rsidP="0094020B">
            <w:pPr>
              <w:pStyle w:val="TAC"/>
              <w:rPr>
                <w:rFonts w:eastAsiaTheme="minorEastAsia"/>
                <w:lang w:val="en-US"/>
              </w:rPr>
            </w:pPr>
            <w:r w:rsidRPr="00C30686">
              <w:rPr>
                <w:rFonts w:eastAsiaTheme="minorEastAsia"/>
                <w:lang w:val="en-US"/>
              </w:rPr>
              <w:t>CA_n3A-n41A</w:t>
            </w:r>
            <w:r w:rsidRPr="00C30686">
              <w:rPr>
                <w:rFonts w:eastAsiaTheme="minorEastAsia"/>
                <w:vertAlign w:val="superscript"/>
                <w:lang w:val="en-US"/>
              </w:rPr>
              <w:t>7</w:t>
            </w:r>
          </w:p>
          <w:p w14:paraId="72A5C5C2" w14:textId="77777777" w:rsidR="006F6378" w:rsidRPr="00C30686" w:rsidRDefault="006F6378" w:rsidP="0094020B">
            <w:pPr>
              <w:pStyle w:val="TAC"/>
              <w:rPr>
                <w:rFonts w:eastAsiaTheme="minorEastAsia"/>
                <w:lang w:val="en-US"/>
              </w:rPr>
            </w:pPr>
            <w:r w:rsidRPr="00C30686">
              <w:rPr>
                <w:rFonts w:eastAsiaTheme="minorEastAsia"/>
                <w:lang w:val="en-US"/>
              </w:rPr>
              <w:t>CA_n28A-n41A</w:t>
            </w:r>
            <w:r w:rsidRPr="00C30686">
              <w:rPr>
                <w:rFonts w:eastAsiaTheme="minorEastAsia"/>
                <w:vertAlign w:val="superscript"/>
                <w:lang w:val="en-US"/>
              </w:rPr>
              <w:t>7</w:t>
            </w:r>
          </w:p>
        </w:tc>
        <w:tc>
          <w:tcPr>
            <w:tcW w:w="1259" w:type="dxa"/>
            <w:tcBorders>
              <w:top w:val="single" w:sz="4" w:space="0" w:color="auto"/>
              <w:left w:val="single" w:sz="4" w:space="0" w:color="auto"/>
              <w:bottom w:val="single" w:sz="4" w:space="0" w:color="auto"/>
              <w:right w:val="single" w:sz="4" w:space="0" w:color="auto"/>
            </w:tcBorders>
            <w:vAlign w:val="center"/>
          </w:tcPr>
          <w:p w14:paraId="5CA08CD3" w14:textId="77777777" w:rsidR="006F6378" w:rsidRPr="00C30686" w:rsidRDefault="006F6378" w:rsidP="0094020B">
            <w:pPr>
              <w:pStyle w:val="TAC"/>
              <w:rPr>
                <w:rFonts w:eastAsiaTheme="minorEastAsia"/>
                <w:lang w:val="en-US"/>
              </w:rPr>
            </w:pPr>
            <w:r w:rsidRPr="00C30686">
              <w:rPr>
                <w:rFonts w:eastAsiaTheme="minorEastAsia" w:cs="Arial"/>
                <w:lang w:val="en-US"/>
              </w:rPr>
              <w:t>n</w:t>
            </w:r>
            <w:r w:rsidRPr="00C30686">
              <w:rPr>
                <w:rFonts w:eastAsiaTheme="minorEastAsia" w:cs="Arial"/>
                <w:lang w:val="en-US" w:eastAsia="zh-CN"/>
              </w:rPr>
              <w:t>3</w:t>
            </w:r>
          </w:p>
        </w:tc>
        <w:tc>
          <w:tcPr>
            <w:tcW w:w="4356" w:type="dxa"/>
            <w:tcBorders>
              <w:top w:val="single" w:sz="4" w:space="0" w:color="auto"/>
              <w:left w:val="single" w:sz="4" w:space="0" w:color="auto"/>
              <w:bottom w:val="single" w:sz="4" w:space="0" w:color="auto"/>
              <w:right w:val="single" w:sz="4" w:space="0" w:color="auto"/>
            </w:tcBorders>
            <w:vAlign w:val="center"/>
          </w:tcPr>
          <w:p w14:paraId="1647637B" w14:textId="77777777" w:rsidR="006F6378" w:rsidRPr="00C30686" w:rsidRDefault="006F6378" w:rsidP="0094020B">
            <w:pPr>
              <w:pStyle w:val="TAC"/>
              <w:rPr>
                <w:rFonts w:ascii="Calibri" w:eastAsiaTheme="minorEastAsia" w:hAnsi="Calibri" w:cs="Arial"/>
                <w:sz w:val="21"/>
                <w:lang w:val="en-US" w:eastAsia="zh-CN"/>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nil"/>
              <w:right w:val="single" w:sz="4" w:space="0" w:color="auto"/>
            </w:tcBorders>
            <w:vAlign w:val="center"/>
          </w:tcPr>
          <w:p w14:paraId="4BC01D94" w14:textId="77777777" w:rsidR="006F6378" w:rsidRPr="00C30686" w:rsidRDefault="006F6378" w:rsidP="0094020B">
            <w:pPr>
              <w:pStyle w:val="TAC"/>
              <w:rPr>
                <w:rFonts w:eastAsiaTheme="minorEastAsia"/>
                <w:lang w:val="en-US" w:eastAsia="zh-CN"/>
              </w:rPr>
            </w:pPr>
            <w:r w:rsidRPr="00C30686">
              <w:rPr>
                <w:rFonts w:eastAsiaTheme="minorEastAsia"/>
                <w:lang w:val="en-US"/>
              </w:rPr>
              <w:t>0</w:t>
            </w:r>
          </w:p>
        </w:tc>
      </w:tr>
      <w:tr w:rsidR="006F6378" w:rsidRPr="00C30686" w14:paraId="4A92BF3B" w14:textId="77777777" w:rsidTr="004F423A">
        <w:trPr>
          <w:trHeight w:val="29"/>
        </w:trPr>
        <w:tc>
          <w:tcPr>
            <w:tcW w:w="2742" w:type="dxa"/>
            <w:tcBorders>
              <w:top w:val="nil"/>
              <w:left w:val="single" w:sz="4" w:space="0" w:color="auto"/>
              <w:bottom w:val="nil"/>
              <w:right w:val="single" w:sz="4" w:space="0" w:color="auto"/>
            </w:tcBorders>
            <w:vAlign w:val="center"/>
          </w:tcPr>
          <w:p w14:paraId="1F0CFA9E"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4FF73D5D"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AF9FAF1" w14:textId="77777777" w:rsidR="006F6378" w:rsidRPr="00C30686" w:rsidRDefault="006F6378" w:rsidP="0094020B">
            <w:pPr>
              <w:pStyle w:val="TAC"/>
              <w:rPr>
                <w:rFonts w:eastAsiaTheme="minorEastAsia"/>
                <w:lang w:val="en-US"/>
              </w:rPr>
            </w:pPr>
            <w:r w:rsidRPr="00C30686">
              <w:rPr>
                <w:rFonts w:eastAsiaTheme="minorEastAsia" w:cs="Arial"/>
                <w:lang w:val="en-US"/>
              </w:rPr>
              <w:t>n</w:t>
            </w:r>
            <w:r w:rsidRPr="00C30686">
              <w:rPr>
                <w:rFonts w:eastAsiaTheme="minorEastAsia" w:cs="Arial"/>
                <w:lang w:val="en-US" w:eastAsia="zh-CN"/>
              </w:rPr>
              <w:t>28</w:t>
            </w:r>
          </w:p>
        </w:tc>
        <w:tc>
          <w:tcPr>
            <w:tcW w:w="4356" w:type="dxa"/>
            <w:tcBorders>
              <w:top w:val="single" w:sz="4" w:space="0" w:color="auto"/>
              <w:left w:val="single" w:sz="4" w:space="0" w:color="auto"/>
              <w:bottom w:val="single" w:sz="4" w:space="0" w:color="auto"/>
              <w:right w:val="single" w:sz="4" w:space="0" w:color="auto"/>
            </w:tcBorders>
            <w:vAlign w:val="center"/>
          </w:tcPr>
          <w:p w14:paraId="431CC771" w14:textId="77777777" w:rsidR="006F6378" w:rsidRPr="00C30686" w:rsidRDefault="006F6378" w:rsidP="0094020B">
            <w:pPr>
              <w:pStyle w:val="TAC"/>
              <w:rPr>
                <w:rFonts w:ascii="Calibri" w:eastAsiaTheme="minorEastAsia" w:hAnsi="Calibri" w:cs="Arial"/>
                <w:sz w:val="21"/>
                <w:lang w:val="en-US" w:eastAsia="zh-CN"/>
              </w:rPr>
            </w:pPr>
            <w:r w:rsidRPr="00C30686">
              <w:rPr>
                <w:rFonts w:eastAsiaTheme="minorEastAsia" w:cs="Arial"/>
                <w:color w:val="000000"/>
                <w:szCs w:val="18"/>
                <w:lang w:val="en-US" w:eastAsia="zh-CN" w:bidi="ar"/>
              </w:rPr>
              <w:t>5, 10, 15, 20, 30</w:t>
            </w:r>
          </w:p>
        </w:tc>
        <w:tc>
          <w:tcPr>
            <w:tcW w:w="2445" w:type="dxa"/>
            <w:tcBorders>
              <w:top w:val="nil"/>
              <w:left w:val="single" w:sz="4" w:space="0" w:color="auto"/>
              <w:bottom w:val="nil"/>
              <w:right w:val="single" w:sz="4" w:space="0" w:color="auto"/>
            </w:tcBorders>
            <w:vAlign w:val="center"/>
          </w:tcPr>
          <w:p w14:paraId="421C165D" w14:textId="77777777" w:rsidR="006F6378" w:rsidRPr="00C30686" w:rsidRDefault="006F6378" w:rsidP="0094020B">
            <w:pPr>
              <w:pStyle w:val="TAC"/>
              <w:rPr>
                <w:rFonts w:eastAsiaTheme="minorEastAsia"/>
                <w:lang w:val="en-US" w:eastAsia="zh-CN"/>
              </w:rPr>
            </w:pPr>
          </w:p>
        </w:tc>
      </w:tr>
      <w:tr w:rsidR="006F6378" w:rsidRPr="00C30686" w14:paraId="16B2C5DA"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ABF2547"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120615BF"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E7D0B18" w14:textId="77777777" w:rsidR="006F6378" w:rsidRPr="00C30686" w:rsidRDefault="006F6378" w:rsidP="0094020B">
            <w:pPr>
              <w:pStyle w:val="TAC"/>
              <w:rPr>
                <w:rFonts w:eastAsiaTheme="minorEastAsia"/>
                <w:lang w:val="en-US"/>
              </w:rPr>
            </w:pPr>
            <w:r w:rsidRPr="00C30686">
              <w:rPr>
                <w:rFonts w:eastAsiaTheme="minorEastAsia" w:cs="Arial"/>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6E1F4EDD" w14:textId="77777777" w:rsidR="006F6378" w:rsidRPr="00C30686" w:rsidRDefault="006F6378" w:rsidP="0094020B">
            <w:pPr>
              <w:pStyle w:val="TAC"/>
              <w:rPr>
                <w:rFonts w:ascii="Calibri" w:eastAsiaTheme="minorEastAsia" w:hAnsi="Calibri" w:cs="Arial"/>
                <w:sz w:val="21"/>
                <w:lang w:val="en-US" w:eastAsia="zh-CN"/>
              </w:rPr>
            </w:pPr>
            <w:r w:rsidRPr="00C30686">
              <w:rPr>
                <w:rFonts w:eastAsiaTheme="minorEastAsia" w:cs="Arial"/>
                <w:color w:val="000000"/>
                <w:szCs w:val="18"/>
                <w:lang w:val="en-US" w:eastAsia="zh-CN" w:bidi="ar"/>
              </w:rPr>
              <w:t>10, 15, 20, 30, 40, 50, 60, 80, 90, 100</w:t>
            </w:r>
          </w:p>
        </w:tc>
        <w:tc>
          <w:tcPr>
            <w:tcW w:w="2445" w:type="dxa"/>
            <w:tcBorders>
              <w:top w:val="nil"/>
              <w:left w:val="single" w:sz="4" w:space="0" w:color="auto"/>
              <w:bottom w:val="single" w:sz="4" w:space="0" w:color="auto"/>
              <w:right w:val="single" w:sz="4" w:space="0" w:color="auto"/>
            </w:tcBorders>
            <w:vAlign w:val="center"/>
          </w:tcPr>
          <w:p w14:paraId="42216880" w14:textId="77777777" w:rsidR="006F6378" w:rsidRPr="00C30686" w:rsidRDefault="006F6378" w:rsidP="0094020B">
            <w:pPr>
              <w:pStyle w:val="TAC"/>
              <w:rPr>
                <w:rFonts w:eastAsiaTheme="minorEastAsia"/>
                <w:lang w:val="en-US" w:eastAsia="zh-CN"/>
              </w:rPr>
            </w:pPr>
          </w:p>
        </w:tc>
      </w:tr>
      <w:tr w:rsidR="006F6378" w:rsidRPr="00C30686" w14:paraId="37EF16F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35CFD62" w14:textId="77777777" w:rsidR="006F6378" w:rsidRPr="00C30686" w:rsidRDefault="006F6378" w:rsidP="0094020B">
            <w:pPr>
              <w:pStyle w:val="TAC"/>
              <w:rPr>
                <w:rFonts w:eastAsiaTheme="minorEastAsia"/>
                <w:lang w:val="en-US"/>
              </w:rPr>
            </w:pPr>
            <w:r w:rsidRPr="00C30686">
              <w:rPr>
                <w:rFonts w:eastAsiaTheme="minorEastAsia" w:cs="Arial"/>
                <w:lang w:val="en-US"/>
              </w:rPr>
              <w:t>CA_n3A-n28A-n41B</w:t>
            </w:r>
          </w:p>
        </w:tc>
        <w:tc>
          <w:tcPr>
            <w:tcW w:w="2785" w:type="dxa"/>
            <w:tcBorders>
              <w:top w:val="single" w:sz="4" w:space="0" w:color="auto"/>
              <w:left w:val="single" w:sz="4" w:space="0" w:color="auto"/>
              <w:bottom w:val="nil"/>
              <w:right w:val="single" w:sz="4" w:space="0" w:color="auto"/>
            </w:tcBorders>
            <w:vAlign w:val="center"/>
          </w:tcPr>
          <w:p w14:paraId="0171737E" w14:textId="77777777" w:rsidR="006F6378" w:rsidRPr="00C30686" w:rsidRDefault="006F6378" w:rsidP="0094020B">
            <w:pPr>
              <w:pStyle w:val="TAC"/>
              <w:rPr>
                <w:rFonts w:eastAsiaTheme="minorEastAsia" w:cs="Arial"/>
                <w:lang w:val="en-US"/>
              </w:rPr>
            </w:pPr>
            <w:r w:rsidRPr="00C30686">
              <w:rPr>
                <w:rFonts w:eastAsiaTheme="minorEastAsia" w:cs="Arial"/>
                <w:lang w:val="en-US"/>
              </w:rPr>
              <w:t>CA_n3A-n28A</w:t>
            </w:r>
          </w:p>
          <w:p w14:paraId="786868E9" w14:textId="77777777" w:rsidR="006F6378" w:rsidRPr="00C30686" w:rsidRDefault="006F6378" w:rsidP="0094020B">
            <w:pPr>
              <w:pStyle w:val="TAC"/>
              <w:rPr>
                <w:rFonts w:eastAsia="MS Mincho"/>
                <w:lang w:val="en-US" w:eastAsia="ja-JP"/>
              </w:rPr>
            </w:pPr>
            <w:r w:rsidRPr="00C30686">
              <w:rPr>
                <w:rFonts w:eastAsia="MS Mincho" w:hint="eastAsia"/>
                <w:lang w:val="en-US" w:eastAsia="ja-JP"/>
              </w:rPr>
              <w:t>CA_n</w:t>
            </w:r>
            <w:r w:rsidRPr="00C30686">
              <w:rPr>
                <w:rFonts w:eastAsia="MS Mincho"/>
                <w:lang w:val="en-US" w:eastAsia="ja-JP"/>
              </w:rPr>
              <w:t>3A-n41</w:t>
            </w:r>
            <w:r w:rsidRPr="00C30686">
              <w:rPr>
                <w:rFonts w:eastAsia="MS Mincho" w:hint="eastAsia"/>
                <w:lang w:val="en-US" w:eastAsia="ja-JP"/>
              </w:rPr>
              <w:t>A</w:t>
            </w:r>
          </w:p>
          <w:p w14:paraId="588D9F11" w14:textId="77777777" w:rsidR="006F6378" w:rsidRPr="00C30686" w:rsidRDefault="006F6378" w:rsidP="0094020B">
            <w:pPr>
              <w:pStyle w:val="TAC"/>
              <w:rPr>
                <w:rFonts w:eastAsiaTheme="minorEastAsia"/>
                <w:lang w:val="en-US"/>
              </w:rPr>
            </w:pPr>
            <w:r w:rsidRPr="00C30686">
              <w:rPr>
                <w:rFonts w:eastAsia="MS Mincho" w:hint="eastAsia"/>
                <w:lang w:val="en-US" w:eastAsia="ja-JP"/>
              </w:rPr>
              <w:t>CA_n28A-n41A</w:t>
            </w:r>
          </w:p>
        </w:tc>
        <w:tc>
          <w:tcPr>
            <w:tcW w:w="1259" w:type="dxa"/>
            <w:tcBorders>
              <w:top w:val="single" w:sz="4" w:space="0" w:color="auto"/>
              <w:left w:val="single" w:sz="4" w:space="0" w:color="auto"/>
              <w:bottom w:val="single" w:sz="4" w:space="0" w:color="auto"/>
              <w:right w:val="single" w:sz="4" w:space="0" w:color="auto"/>
            </w:tcBorders>
            <w:vAlign w:val="center"/>
          </w:tcPr>
          <w:p w14:paraId="4C1C2E42" w14:textId="77777777" w:rsidR="006F6378" w:rsidRPr="00C30686" w:rsidRDefault="006F6378" w:rsidP="0094020B">
            <w:pPr>
              <w:pStyle w:val="TAC"/>
              <w:rPr>
                <w:rFonts w:eastAsiaTheme="minorEastAsia" w:cs="Arial"/>
                <w:lang w:val="en-US"/>
              </w:rPr>
            </w:pPr>
            <w:r w:rsidRPr="00C30686">
              <w:rPr>
                <w:rFonts w:eastAsiaTheme="minorEastAsia" w:cs="Arial"/>
                <w:lang w:val="en-US"/>
              </w:rPr>
              <w:t>n</w:t>
            </w:r>
            <w:r w:rsidRPr="00C30686">
              <w:rPr>
                <w:rFonts w:eastAsiaTheme="minorEastAsia" w:cs="Arial"/>
                <w:lang w:val="en-US" w:eastAsia="zh-CN"/>
              </w:rPr>
              <w:t>3</w:t>
            </w:r>
          </w:p>
        </w:tc>
        <w:tc>
          <w:tcPr>
            <w:tcW w:w="4356" w:type="dxa"/>
            <w:tcBorders>
              <w:top w:val="single" w:sz="4" w:space="0" w:color="auto"/>
              <w:left w:val="single" w:sz="4" w:space="0" w:color="auto"/>
              <w:bottom w:val="single" w:sz="4" w:space="0" w:color="auto"/>
              <w:right w:val="single" w:sz="4" w:space="0" w:color="auto"/>
            </w:tcBorders>
            <w:vAlign w:val="center"/>
          </w:tcPr>
          <w:p w14:paraId="70278712"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3775A95D"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0</w:t>
            </w:r>
          </w:p>
        </w:tc>
      </w:tr>
      <w:tr w:rsidR="006F6378" w:rsidRPr="00C30686" w14:paraId="43936536" w14:textId="77777777" w:rsidTr="004F423A">
        <w:trPr>
          <w:trHeight w:val="29"/>
        </w:trPr>
        <w:tc>
          <w:tcPr>
            <w:tcW w:w="2742" w:type="dxa"/>
            <w:tcBorders>
              <w:top w:val="nil"/>
              <w:left w:val="single" w:sz="4" w:space="0" w:color="auto"/>
              <w:bottom w:val="nil"/>
              <w:right w:val="single" w:sz="4" w:space="0" w:color="auto"/>
            </w:tcBorders>
            <w:vAlign w:val="center"/>
          </w:tcPr>
          <w:p w14:paraId="6A502AA9"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2081930D"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5F324A7" w14:textId="77777777" w:rsidR="006F6378" w:rsidRPr="00C30686" w:rsidRDefault="006F6378" w:rsidP="0094020B">
            <w:pPr>
              <w:pStyle w:val="TAC"/>
              <w:rPr>
                <w:rFonts w:eastAsiaTheme="minorEastAsia" w:cs="Arial"/>
                <w:lang w:val="en-US"/>
              </w:rPr>
            </w:pPr>
            <w:r w:rsidRPr="00C30686">
              <w:rPr>
                <w:rFonts w:eastAsiaTheme="minorEastAsia" w:cs="Arial"/>
                <w:lang w:val="en-US"/>
              </w:rPr>
              <w:t>n</w:t>
            </w:r>
            <w:r w:rsidRPr="00C30686">
              <w:rPr>
                <w:rFonts w:eastAsiaTheme="minorEastAsia" w:cs="Arial"/>
                <w:lang w:val="en-US" w:eastAsia="zh-CN"/>
              </w:rPr>
              <w:t>28</w:t>
            </w:r>
          </w:p>
        </w:tc>
        <w:tc>
          <w:tcPr>
            <w:tcW w:w="4356" w:type="dxa"/>
            <w:tcBorders>
              <w:top w:val="single" w:sz="4" w:space="0" w:color="auto"/>
              <w:left w:val="single" w:sz="4" w:space="0" w:color="auto"/>
              <w:bottom w:val="single" w:sz="4" w:space="0" w:color="auto"/>
              <w:right w:val="single" w:sz="4" w:space="0" w:color="auto"/>
            </w:tcBorders>
            <w:vAlign w:val="center"/>
          </w:tcPr>
          <w:p w14:paraId="7BD1E6B8"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w:t>
            </w:r>
          </w:p>
        </w:tc>
        <w:tc>
          <w:tcPr>
            <w:tcW w:w="2445" w:type="dxa"/>
            <w:tcBorders>
              <w:top w:val="nil"/>
              <w:left w:val="single" w:sz="4" w:space="0" w:color="auto"/>
              <w:bottom w:val="nil"/>
              <w:right w:val="single" w:sz="4" w:space="0" w:color="auto"/>
            </w:tcBorders>
            <w:vAlign w:val="center"/>
          </w:tcPr>
          <w:p w14:paraId="3E8D08B2" w14:textId="77777777" w:rsidR="006F6378" w:rsidRPr="00C30686" w:rsidRDefault="006F6378" w:rsidP="0094020B">
            <w:pPr>
              <w:pStyle w:val="TAC"/>
              <w:rPr>
                <w:rFonts w:eastAsiaTheme="minorEastAsia"/>
                <w:lang w:val="en-US" w:eastAsia="zh-CN"/>
              </w:rPr>
            </w:pPr>
          </w:p>
        </w:tc>
      </w:tr>
      <w:tr w:rsidR="006F6378" w:rsidRPr="00C30686" w14:paraId="25F98FB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89EAC93"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4A4F42B7"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DBF52FA" w14:textId="77777777" w:rsidR="006F6378" w:rsidRPr="00C30686" w:rsidRDefault="006F6378" w:rsidP="0094020B">
            <w:pPr>
              <w:pStyle w:val="TAC"/>
              <w:rPr>
                <w:rFonts w:eastAsiaTheme="minorEastAsia" w:cs="Arial"/>
                <w:lang w:val="en-US"/>
              </w:rPr>
            </w:pPr>
            <w:r w:rsidRPr="00C30686">
              <w:rPr>
                <w:rFonts w:eastAsiaTheme="minorEastAsia" w:cs="Arial"/>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0FDF1B43"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CA_n41B_BCS0</w:t>
            </w:r>
          </w:p>
        </w:tc>
        <w:tc>
          <w:tcPr>
            <w:tcW w:w="2445" w:type="dxa"/>
            <w:tcBorders>
              <w:top w:val="nil"/>
              <w:left w:val="single" w:sz="4" w:space="0" w:color="auto"/>
              <w:bottom w:val="single" w:sz="4" w:space="0" w:color="auto"/>
              <w:right w:val="single" w:sz="4" w:space="0" w:color="auto"/>
            </w:tcBorders>
            <w:vAlign w:val="center"/>
          </w:tcPr>
          <w:p w14:paraId="7D259607" w14:textId="77777777" w:rsidR="006F6378" w:rsidRPr="00C30686" w:rsidRDefault="006F6378" w:rsidP="0094020B">
            <w:pPr>
              <w:pStyle w:val="TAC"/>
              <w:rPr>
                <w:rFonts w:eastAsiaTheme="minorEastAsia"/>
                <w:lang w:val="en-US" w:eastAsia="zh-CN"/>
              </w:rPr>
            </w:pPr>
          </w:p>
        </w:tc>
      </w:tr>
      <w:tr w:rsidR="006F6378" w:rsidRPr="00C30686" w14:paraId="46D7F8FC"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20A4A9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CA_n3A-n28A-n77A</w:t>
            </w:r>
          </w:p>
        </w:tc>
        <w:tc>
          <w:tcPr>
            <w:tcW w:w="2785" w:type="dxa"/>
            <w:tcBorders>
              <w:top w:val="single" w:sz="4" w:space="0" w:color="auto"/>
              <w:left w:val="single" w:sz="4" w:space="0" w:color="auto"/>
              <w:bottom w:val="nil"/>
              <w:right w:val="single" w:sz="4" w:space="0" w:color="auto"/>
            </w:tcBorders>
            <w:vAlign w:val="center"/>
          </w:tcPr>
          <w:p w14:paraId="0FDCAC7F" w14:textId="77777777" w:rsidR="006F6378" w:rsidRPr="00C30686" w:rsidRDefault="006F6378" w:rsidP="0094020B">
            <w:pPr>
              <w:pStyle w:val="TAC"/>
              <w:rPr>
                <w:rFonts w:eastAsiaTheme="minorEastAsia" w:cs="Arial"/>
                <w:lang w:val="en-US" w:eastAsia="zh-CN"/>
              </w:rPr>
            </w:pPr>
            <w:r w:rsidRPr="00C30686">
              <w:rPr>
                <w:rFonts w:eastAsiaTheme="minorEastAsia" w:cs="Arial" w:hint="eastAsia"/>
                <w:lang w:val="en-US" w:eastAsia="zh-CN"/>
              </w:rPr>
              <w:t>n</w:t>
            </w:r>
            <w:r w:rsidRPr="00C30686">
              <w:rPr>
                <w:rFonts w:eastAsiaTheme="minorEastAsia" w:cs="Arial"/>
                <w:lang w:val="en-US" w:eastAsia="zh-CN"/>
              </w:rPr>
              <w:t>77</w:t>
            </w:r>
            <w:r w:rsidRPr="00C30686">
              <w:rPr>
                <w:rFonts w:eastAsiaTheme="minorEastAsia" w:cs="Arial"/>
                <w:vertAlign w:val="superscript"/>
                <w:lang w:val="en-US" w:eastAsia="zh-CN"/>
              </w:rPr>
              <w:t>7</w:t>
            </w:r>
          </w:p>
          <w:p w14:paraId="1FD2409B" w14:textId="77777777" w:rsidR="006F6378" w:rsidRPr="00C30686" w:rsidRDefault="006F6378" w:rsidP="0094020B">
            <w:pPr>
              <w:pStyle w:val="TAC"/>
              <w:rPr>
                <w:rFonts w:eastAsiaTheme="minorEastAsia" w:cs="Arial"/>
                <w:lang w:val="en-US" w:eastAsia="zh-CN"/>
              </w:rPr>
            </w:pPr>
            <w:r w:rsidRPr="00C30686">
              <w:rPr>
                <w:rFonts w:eastAsiaTheme="minorEastAsia" w:cs="Arial"/>
                <w:lang w:val="en-US" w:eastAsia="zh-CN"/>
              </w:rPr>
              <w:t>CA_n3A-n28A</w:t>
            </w:r>
          </w:p>
          <w:p w14:paraId="60054430" w14:textId="77777777" w:rsidR="006F6378" w:rsidRPr="00C30686" w:rsidRDefault="006F6378" w:rsidP="0094020B">
            <w:pPr>
              <w:pStyle w:val="TAC"/>
              <w:rPr>
                <w:rFonts w:eastAsiaTheme="minorEastAsia" w:cs="Arial"/>
                <w:lang w:val="en-US" w:eastAsia="zh-CN"/>
              </w:rPr>
            </w:pPr>
            <w:r w:rsidRPr="00C30686">
              <w:rPr>
                <w:rFonts w:eastAsiaTheme="minorEastAsia" w:cs="Arial"/>
                <w:lang w:val="en-US" w:eastAsia="zh-CN"/>
              </w:rPr>
              <w:t>CA_n3A-n77A</w:t>
            </w:r>
            <w:r w:rsidRPr="00C30686">
              <w:rPr>
                <w:rFonts w:eastAsiaTheme="minorEastAsia" w:cs="Arial"/>
                <w:vertAlign w:val="superscript"/>
                <w:lang w:val="en-US" w:eastAsia="zh-CN"/>
              </w:rPr>
              <w:t>7</w:t>
            </w:r>
          </w:p>
          <w:p w14:paraId="4515C306" w14:textId="77777777" w:rsidR="006F6378" w:rsidRPr="00C30686" w:rsidRDefault="006F6378" w:rsidP="0094020B">
            <w:pPr>
              <w:pStyle w:val="TAC"/>
              <w:rPr>
                <w:rFonts w:eastAsiaTheme="minorEastAsia"/>
                <w:lang w:val="en-US" w:eastAsia="zh-CN"/>
              </w:rPr>
            </w:pPr>
            <w:r w:rsidRPr="00C30686">
              <w:rPr>
                <w:rFonts w:eastAsiaTheme="minorEastAsia" w:cs="Arial"/>
                <w:lang w:val="en-US" w:eastAsia="zh-CN"/>
              </w:rPr>
              <w:t>CA_n28A-n77A</w:t>
            </w:r>
            <w:r w:rsidRPr="00C30686">
              <w:rPr>
                <w:rFonts w:eastAsiaTheme="minorEastAsia" w:cs="Arial"/>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6EE791F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44D8D527"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w:t>
            </w:r>
          </w:p>
        </w:tc>
        <w:tc>
          <w:tcPr>
            <w:tcW w:w="2445" w:type="dxa"/>
            <w:tcBorders>
              <w:top w:val="single" w:sz="4" w:space="0" w:color="auto"/>
              <w:left w:val="single" w:sz="4" w:space="0" w:color="auto"/>
              <w:bottom w:val="nil"/>
              <w:right w:val="single" w:sz="4" w:space="0" w:color="auto"/>
            </w:tcBorders>
            <w:vAlign w:val="center"/>
          </w:tcPr>
          <w:p w14:paraId="4D761A33"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0</w:t>
            </w:r>
          </w:p>
        </w:tc>
      </w:tr>
      <w:tr w:rsidR="006F6378" w:rsidRPr="00C30686" w14:paraId="1D63F2EE" w14:textId="77777777" w:rsidTr="004F423A">
        <w:trPr>
          <w:trHeight w:val="29"/>
        </w:trPr>
        <w:tc>
          <w:tcPr>
            <w:tcW w:w="2742" w:type="dxa"/>
            <w:tcBorders>
              <w:top w:val="nil"/>
              <w:left w:val="single" w:sz="4" w:space="0" w:color="auto"/>
              <w:bottom w:val="nil"/>
              <w:right w:val="single" w:sz="4" w:space="0" w:color="auto"/>
            </w:tcBorders>
            <w:vAlign w:val="center"/>
          </w:tcPr>
          <w:p w14:paraId="6677A8F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7993E1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CF064C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5D561CE0"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4B9E926B" w14:textId="77777777" w:rsidR="006F6378" w:rsidRPr="00C30686" w:rsidRDefault="006F6378" w:rsidP="0094020B">
            <w:pPr>
              <w:pStyle w:val="TAC"/>
              <w:rPr>
                <w:rFonts w:eastAsiaTheme="minorEastAsia"/>
                <w:szCs w:val="18"/>
                <w:lang w:val="en-US"/>
              </w:rPr>
            </w:pPr>
          </w:p>
        </w:tc>
      </w:tr>
      <w:tr w:rsidR="006F6378" w:rsidRPr="00C30686" w14:paraId="253152EA" w14:textId="77777777" w:rsidTr="004F423A">
        <w:trPr>
          <w:trHeight w:val="29"/>
        </w:trPr>
        <w:tc>
          <w:tcPr>
            <w:tcW w:w="2742" w:type="dxa"/>
            <w:tcBorders>
              <w:top w:val="nil"/>
              <w:left w:val="single" w:sz="4" w:space="0" w:color="auto"/>
              <w:bottom w:val="nil"/>
              <w:right w:val="single" w:sz="4" w:space="0" w:color="auto"/>
            </w:tcBorders>
            <w:vAlign w:val="center"/>
          </w:tcPr>
          <w:p w14:paraId="1E6B690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9AA1AB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DCF0BF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7B0B9CE8"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10, 15, 20, 40, 50, 60, 80, 90, 100</w:t>
            </w:r>
          </w:p>
        </w:tc>
        <w:tc>
          <w:tcPr>
            <w:tcW w:w="2445" w:type="dxa"/>
            <w:tcBorders>
              <w:top w:val="nil"/>
              <w:left w:val="single" w:sz="4" w:space="0" w:color="auto"/>
              <w:bottom w:val="single" w:sz="4" w:space="0" w:color="auto"/>
              <w:right w:val="single" w:sz="4" w:space="0" w:color="auto"/>
            </w:tcBorders>
            <w:vAlign w:val="center"/>
          </w:tcPr>
          <w:p w14:paraId="078F72BC" w14:textId="77777777" w:rsidR="006F6378" w:rsidRPr="00C30686" w:rsidRDefault="006F6378" w:rsidP="0094020B">
            <w:pPr>
              <w:pStyle w:val="TAC"/>
              <w:rPr>
                <w:rFonts w:eastAsiaTheme="minorEastAsia"/>
                <w:szCs w:val="18"/>
                <w:lang w:val="en-US"/>
              </w:rPr>
            </w:pPr>
          </w:p>
        </w:tc>
      </w:tr>
      <w:tr w:rsidR="006F6378" w:rsidRPr="00C30686" w14:paraId="20A1FFA1" w14:textId="77777777" w:rsidTr="004F423A">
        <w:trPr>
          <w:trHeight w:val="29"/>
        </w:trPr>
        <w:tc>
          <w:tcPr>
            <w:tcW w:w="2742" w:type="dxa"/>
            <w:tcBorders>
              <w:top w:val="nil"/>
              <w:left w:val="single" w:sz="4" w:space="0" w:color="auto"/>
              <w:bottom w:val="nil"/>
              <w:right w:val="single" w:sz="4" w:space="0" w:color="auto"/>
            </w:tcBorders>
            <w:vAlign w:val="center"/>
          </w:tcPr>
          <w:p w14:paraId="7046B2D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3471DF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A569548" w14:textId="77777777" w:rsidR="006F6378" w:rsidRPr="00C30686" w:rsidRDefault="006F6378" w:rsidP="0094020B">
            <w:pPr>
              <w:pStyle w:val="TAC"/>
              <w:rPr>
                <w:rFonts w:eastAsiaTheme="minorEastAsia"/>
                <w:lang w:val="en-US" w:eastAsia="zh-CN"/>
              </w:rPr>
            </w:pPr>
            <w:r w:rsidRPr="00C30686">
              <w:rPr>
                <w:rFonts w:eastAsiaTheme="minorEastAsia"/>
                <w:lang w:val="en-US"/>
              </w:rPr>
              <w:t>n3</w:t>
            </w:r>
          </w:p>
        </w:tc>
        <w:tc>
          <w:tcPr>
            <w:tcW w:w="4356" w:type="dxa"/>
            <w:tcBorders>
              <w:top w:val="single" w:sz="4" w:space="0" w:color="auto"/>
              <w:left w:val="single" w:sz="4" w:space="0" w:color="auto"/>
              <w:bottom w:val="single" w:sz="4" w:space="0" w:color="auto"/>
              <w:right w:val="single" w:sz="4" w:space="0" w:color="auto"/>
            </w:tcBorders>
            <w:vAlign w:val="center"/>
          </w:tcPr>
          <w:p w14:paraId="26A9B63C"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nil"/>
              <w:right w:val="single" w:sz="4" w:space="0" w:color="auto"/>
            </w:tcBorders>
            <w:vAlign w:val="center"/>
          </w:tcPr>
          <w:p w14:paraId="57C0F5C9" w14:textId="77777777" w:rsidR="006F6378" w:rsidRPr="00C30686" w:rsidRDefault="006F6378" w:rsidP="0094020B">
            <w:pPr>
              <w:pStyle w:val="TAC"/>
              <w:rPr>
                <w:rFonts w:eastAsiaTheme="minorEastAsia"/>
                <w:szCs w:val="18"/>
                <w:lang w:val="en-US"/>
              </w:rPr>
            </w:pPr>
            <w:r w:rsidRPr="00C30686">
              <w:rPr>
                <w:rFonts w:eastAsiaTheme="minorEastAsia"/>
                <w:szCs w:val="18"/>
                <w:lang w:val="en-US"/>
              </w:rPr>
              <w:t>1</w:t>
            </w:r>
          </w:p>
        </w:tc>
      </w:tr>
      <w:tr w:rsidR="006F6378" w:rsidRPr="00C30686" w14:paraId="59A1F70E" w14:textId="77777777" w:rsidTr="004F423A">
        <w:trPr>
          <w:trHeight w:val="29"/>
        </w:trPr>
        <w:tc>
          <w:tcPr>
            <w:tcW w:w="2742" w:type="dxa"/>
            <w:tcBorders>
              <w:top w:val="nil"/>
              <w:left w:val="single" w:sz="4" w:space="0" w:color="auto"/>
              <w:bottom w:val="nil"/>
              <w:right w:val="single" w:sz="4" w:space="0" w:color="auto"/>
            </w:tcBorders>
            <w:vAlign w:val="center"/>
          </w:tcPr>
          <w:p w14:paraId="01D894A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CCB003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2D31C83" w14:textId="77777777" w:rsidR="006F6378" w:rsidRPr="00C30686" w:rsidRDefault="006F6378" w:rsidP="0094020B">
            <w:pPr>
              <w:pStyle w:val="TAC"/>
              <w:rPr>
                <w:rFonts w:eastAsiaTheme="minorEastAsia"/>
                <w:lang w:val="en-US" w:eastAsia="zh-CN"/>
              </w:rPr>
            </w:pPr>
            <w:r w:rsidRPr="00C30686">
              <w:rPr>
                <w:rFonts w:eastAsiaTheme="minorEastAsia"/>
                <w:lang w:val="en-US"/>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37F9ADB9"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5, 10, 15, 20, 30</w:t>
            </w:r>
          </w:p>
        </w:tc>
        <w:tc>
          <w:tcPr>
            <w:tcW w:w="2445" w:type="dxa"/>
            <w:tcBorders>
              <w:top w:val="nil"/>
              <w:left w:val="single" w:sz="4" w:space="0" w:color="auto"/>
              <w:bottom w:val="nil"/>
              <w:right w:val="single" w:sz="4" w:space="0" w:color="auto"/>
            </w:tcBorders>
            <w:vAlign w:val="center"/>
          </w:tcPr>
          <w:p w14:paraId="008A6DC6" w14:textId="77777777" w:rsidR="006F6378" w:rsidRPr="00C30686" w:rsidRDefault="006F6378" w:rsidP="0094020B">
            <w:pPr>
              <w:pStyle w:val="TAC"/>
              <w:rPr>
                <w:rFonts w:eastAsiaTheme="minorEastAsia"/>
                <w:szCs w:val="18"/>
                <w:lang w:val="en-US"/>
              </w:rPr>
            </w:pPr>
          </w:p>
        </w:tc>
      </w:tr>
      <w:tr w:rsidR="006F6378" w:rsidRPr="00C30686" w14:paraId="432BFF14" w14:textId="77777777" w:rsidTr="004F423A">
        <w:trPr>
          <w:trHeight w:val="29"/>
        </w:trPr>
        <w:tc>
          <w:tcPr>
            <w:tcW w:w="2742" w:type="dxa"/>
            <w:tcBorders>
              <w:top w:val="nil"/>
              <w:left w:val="single" w:sz="4" w:space="0" w:color="auto"/>
              <w:bottom w:val="nil"/>
              <w:right w:val="single" w:sz="4" w:space="0" w:color="auto"/>
            </w:tcBorders>
            <w:vAlign w:val="center"/>
          </w:tcPr>
          <w:p w14:paraId="358FC1C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709F7F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47A7E33" w14:textId="77777777" w:rsidR="006F6378" w:rsidRPr="00C30686" w:rsidRDefault="006F6378" w:rsidP="0094020B">
            <w:pPr>
              <w:pStyle w:val="TAC"/>
              <w:rPr>
                <w:rFonts w:eastAsiaTheme="minorEastAsia"/>
                <w:lang w:val="en-US" w:eastAsia="zh-CN"/>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6A48183B"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10, 15, 20, 40, 50, 60, 80, 90, 100</w:t>
            </w:r>
          </w:p>
        </w:tc>
        <w:tc>
          <w:tcPr>
            <w:tcW w:w="2445" w:type="dxa"/>
            <w:tcBorders>
              <w:top w:val="nil"/>
              <w:left w:val="single" w:sz="4" w:space="0" w:color="auto"/>
              <w:bottom w:val="single" w:sz="4" w:space="0" w:color="auto"/>
              <w:right w:val="single" w:sz="4" w:space="0" w:color="auto"/>
            </w:tcBorders>
            <w:vAlign w:val="center"/>
          </w:tcPr>
          <w:p w14:paraId="6AD687FE" w14:textId="77777777" w:rsidR="006F6378" w:rsidRPr="00C30686" w:rsidRDefault="006F6378" w:rsidP="0094020B">
            <w:pPr>
              <w:pStyle w:val="TAC"/>
              <w:rPr>
                <w:rFonts w:eastAsiaTheme="minorEastAsia"/>
                <w:szCs w:val="18"/>
                <w:lang w:val="en-US"/>
              </w:rPr>
            </w:pPr>
          </w:p>
        </w:tc>
      </w:tr>
      <w:tr w:rsidR="006F6378" w:rsidRPr="00C30686" w14:paraId="581E5C9F" w14:textId="77777777" w:rsidTr="004F423A">
        <w:trPr>
          <w:trHeight w:val="29"/>
        </w:trPr>
        <w:tc>
          <w:tcPr>
            <w:tcW w:w="2742" w:type="dxa"/>
            <w:tcBorders>
              <w:top w:val="nil"/>
              <w:left w:val="single" w:sz="4" w:space="0" w:color="auto"/>
              <w:bottom w:val="nil"/>
              <w:right w:val="single" w:sz="4" w:space="0" w:color="auto"/>
            </w:tcBorders>
            <w:vAlign w:val="center"/>
          </w:tcPr>
          <w:p w14:paraId="09E57A0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3866D1A" w14:textId="77777777" w:rsidR="006F6378" w:rsidRPr="00C30686" w:rsidRDefault="006F6378" w:rsidP="0094020B">
            <w:pPr>
              <w:pStyle w:val="TAC"/>
              <w:rPr>
                <w:rFonts w:eastAsiaTheme="minorEastAsia" w:cs="Arial"/>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7145823"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bidi="ar"/>
              </w:rPr>
              <w:t>n3</w:t>
            </w:r>
          </w:p>
        </w:tc>
        <w:tc>
          <w:tcPr>
            <w:tcW w:w="4356" w:type="dxa"/>
            <w:tcBorders>
              <w:top w:val="single" w:sz="4" w:space="0" w:color="auto"/>
              <w:left w:val="single" w:sz="4" w:space="0" w:color="auto"/>
              <w:bottom w:val="single" w:sz="4" w:space="0" w:color="auto"/>
              <w:right w:val="single" w:sz="4" w:space="0" w:color="auto"/>
            </w:tcBorders>
            <w:vAlign w:val="center"/>
          </w:tcPr>
          <w:p w14:paraId="0285FA74"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5, 10, 15, 20, 25, 30, 35,40</w:t>
            </w:r>
          </w:p>
        </w:tc>
        <w:tc>
          <w:tcPr>
            <w:tcW w:w="2445" w:type="dxa"/>
            <w:tcBorders>
              <w:top w:val="single" w:sz="4" w:space="0" w:color="auto"/>
              <w:left w:val="single" w:sz="4" w:space="0" w:color="auto"/>
              <w:bottom w:val="nil"/>
              <w:right w:val="single" w:sz="4" w:space="0" w:color="auto"/>
            </w:tcBorders>
            <w:vAlign w:val="center"/>
          </w:tcPr>
          <w:p w14:paraId="68E5EF68"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2</w:t>
            </w:r>
          </w:p>
        </w:tc>
      </w:tr>
      <w:tr w:rsidR="006F6378" w:rsidRPr="00C30686" w14:paraId="55466BA5" w14:textId="77777777" w:rsidTr="004F423A">
        <w:trPr>
          <w:trHeight w:val="29"/>
        </w:trPr>
        <w:tc>
          <w:tcPr>
            <w:tcW w:w="2742" w:type="dxa"/>
            <w:tcBorders>
              <w:top w:val="nil"/>
              <w:left w:val="single" w:sz="4" w:space="0" w:color="auto"/>
              <w:bottom w:val="nil"/>
              <w:right w:val="single" w:sz="4" w:space="0" w:color="auto"/>
            </w:tcBorders>
            <w:vAlign w:val="center"/>
          </w:tcPr>
          <w:p w14:paraId="1FD4299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94B3F13" w14:textId="77777777" w:rsidR="006F6378" w:rsidRPr="00C30686" w:rsidRDefault="006F6378" w:rsidP="0094020B">
            <w:pPr>
              <w:pStyle w:val="TAC"/>
              <w:rPr>
                <w:rFonts w:eastAsiaTheme="minorEastAsia" w:cs="Arial"/>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6BF7380"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bidi="ar"/>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39BEC6CC"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5, 10, 15, 20, 25, 30</w:t>
            </w:r>
          </w:p>
        </w:tc>
        <w:tc>
          <w:tcPr>
            <w:tcW w:w="2445" w:type="dxa"/>
            <w:tcBorders>
              <w:top w:val="nil"/>
              <w:left w:val="single" w:sz="4" w:space="0" w:color="auto"/>
              <w:bottom w:val="nil"/>
              <w:right w:val="single" w:sz="4" w:space="0" w:color="auto"/>
            </w:tcBorders>
            <w:vAlign w:val="center"/>
          </w:tcPr>
          <w:p w14:paraId="66DD5D05" w14:textId="77777777" w:rsidR="006F6378" w:rsidRPr="00C30686" w:rsidRDefault="006F6378" w:rsidP="0094020B">
            <w:pPr>
              <w:pStyle w:val="TAC"/>
              <w:rPr>
                <w:rFonts w:eastAsiaTheme="minorEastAsia"/>
                <w:lang w:val="en-US" w:eastAsia="zh-CN"/>
              </w:rPr>
            </w:pPr>
          </w:p>
        </w:tc>
      </w:tr>
      <w:tr w:rsidR="006F6378" w:rsidRPr="00C30686" w14:paraId="02DD3D3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99C893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547ADA9" w14:textId="77777777" w:rsidR="006F6378" w:rsidRPr="00C30686" w:rsidRDefault="006F6378" w:rsidP="0094020B">
            <w:pPr>
              <w:pStyle w:val="TAC"/>
              <w:rPr>
                <w:rFonts w:eastAsiaTheme="minorEastAsia" w:cs="Arial"/>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9DE0137"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bidi="ar"/>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4E16623"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26180750" w14:textId="77777777" w:rsidR="006F6378" w:rsidRPr="00C30686" w:rsidRDefault="006F6378" w:rsidP="0094020B">
            <w:pPr>
              <w:pStyle w:val="TAC"/>
              <w:rPr>
                <w:rFonts w:eastAsiaTheme="minorEastAsia"/>
                <w:lang w:val="en-US" w:eastAsia="zh-CN"/>
              </w:rPr>
            </w:pPr>
          </w:p>
        </w:tc>
      </w:tr>
      <w:tr w:rsidR="006F6378" w:rsidRPr="00C30686" w14:paraId="6FDB091B"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C812BF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CA_n3A-n28A-n77(2A)</w:t>
            </w:r>
          </w:p>
        </w:tc>
        <w:tc>
          <w:tcPr>
            <w:tcW w:w="2785" w:type="dxa"/>
            <w:tcBorders>
              <w:top w:val="single" w:sz="4" w:space="0" w:color="auto"/>
              <w:left w:val="single" w:sz="4" w:space="0" w:color="auto"/>
              <w:bottom w:val="nil"/>
              <w:right w:val="single" w:sz="4" w:space="0" w:color="auto"/>
            </w:tcBorders>
            <w:vAlign w:val="center"/>
          </w:tcPr>
          <w:p w14:paraId="028047D4" w14:textId="77777777" w:rsidR="006F6378" w:rsidRPr="00C30686" w:rsidRDefault="006F6378" w:rsidP="0094020B">
            <w:pPr>
              <w:pStyle w:val="TAC"/>
              <w:rPr>
                <w:rFonts w:eastAsiaTheme="minorEastAsia" w:cs="Arial"/>
                <w:lang w:val="en-US" w:eastAsia="zh-CN"/>
              </w:rPr>
            </w:pPr>
            <w:r w:rsidRPr="00C30686">
              <w:rPr>
                <w:rFonts w:eastAsiaTheme="minorEastAsia" w:cs="Arial" w:hint="eastAsia"/>
                <w:lang w:val="en-US" w:eastAsia="zh-CN"/>
              </w:rPr>
              <w:t>n</w:t>
            </w:r>
            <w:r w:rsidRPr="00C30686">
              <w:rPr>
                <w:rFonts w:eastAsiaTheme="minorEastAsia" w:cs="Arial"/>
                <w:lang w:val="en-US" w:eastAsia="zh-CN"/>
              </w:rPr>
              <w:t>77</w:t>
            </w:r>
            <w:r w:rsidRPr="00C30686">
              <w:rPr>
                <w:rFonts w:eastAsiaTheme="minorEastAsia" w:cs="Arial"/>
                <w:vertAlign w:val="superscript"/>
                <w:lang w:val="en-US" w:eastAsia="zh-CN"/>
              </w:rPr>
              <w:t>7</w:t>
            </w:r>
          </w:p>
          <w:p w14:paraId="0E5030C3" w14:textId="77777777" w:rsidR="006F6378" w:rsidRPr="00C30686" w:rsidRDefault="006F6378" w:rsidP="0094020B">
            <w:pPr>
              <w:pStyle w:val="TAC"/>
              <w:rPr>
                <w:rFonts w:eastAsiaTheme="minorEastAsia" w:cs="Arial"/>
                <w:lang w:val="en-US" w:eastAsia="zh-CN"/>
              </w:rPr>
            </w:pPr>
            <w:r w:rsidRPr="00C30686">
              <w:rPr>
                <w:rFonts w:eastAsiaTheme="minorEastAsia" w:cs="Arial"/>
                <w:lang w:val="en-US" w:eastAsia="zh-CN"/>
              </w:rPr>
              <w:t>CA_n3A-n28A</w:t>
            </w:r>
          </w:p>
          <w:p w14:paraId="356B6AC8" w14:textId="77777777" w:rsidR="006F6378" w:rsidRPr="00C30686" w:rsidRDefault="006F6378" w:rsidP="0094020B">
            <w:pPr>
              <w:pStyle w:val="TAC"/>
              <w:rPr>
                <w:rFonts w:eastAsiaTheme="minorEastAsia" w:cs="Arial"/>
                <w:lang w:val="en-US" w:eastAsia="zh-CN"/>
              </w:rPr>
            </w:pPr>
            <w:r w:rsidRPr="00C30686">
              <w:rPr>
                <w:rFonts w:eastAsiaTheme="minorEastAsia" w:cs="Arial"/>
                <w:lang w:val="en-US" w:eastAsia="zh-CN"/>
              </w:rPr>
              <w:t>CA_n3A-n77A</w:t>
            </w:r>
            <w:r w:rsidRPr="00C30686">
              <w:rPr>
                <w:rFonts w:eastAsiaTheme="minorEastAsia" w:cs="Arial"/>
                <w:vertAlign w:val="superscript"/>
                <w:lang w:val="en-US" w:eastAsia="zh-CN"/>
              </w:rPr>
              <w:t>7</w:t>
            </w:r>
          </w:p>
          <w:p w14:paraId="74EC3F23" w14:textId="77777777" w:rsidR="006F6378" w:rsidRPr="00C30686" w:rsidRDefault="006F6378" w:rsidP="0094020B">
            <w:pPr>
              <w:pStyle w:val="TAC"/>
              <w:rPr>
                <w:rFonts w:eastAsiaTheme="minorEastAsia"/>
                <w:lang w:val="en-US" w:eastAsia="zh-CN"/>
              </w:rPr>
            </w:pPr>
            <w:r w:rsidRPr="00C30686">
              <w:rPr>
                <w:rFonts w:eastAsiaTheme="minorEastAsia" w:cs="Arial"/>
                <w:lang w:val="en-US" w:eastAsia="zh-CN"/>
              </w:rPr>
              <w:t>CA_n28A-n77A</w:t>
            </w:r>
            <w:r w:rsidRPr="00C30686">
              <w:rPr>
                <w:rFonts w:eastAsiaTheme="minorEastAsia" w:cs="Arial"/>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263F22A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5F21C4D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w:t>
            </w:r>
          </w:p>
        </w:tc>
        <w:tc>
          <w:tcPr>
            <w:tcW w:w="2445" w:type="dxa"/>
            <w:tcBorders>
              <w:top w:val="single" w:sz="4" w:space="0" w:color="auto"/>
              <w:left w:val="single" w:sz="4" w:space="0" w:color="auto"/>
              <w:bottom w:val="nil"/>
              <w:right w:val="single" w:sz="4" w:space="0" w:color="auto"/>
            </w:tcBorders>
            <w:vAlign w:val="center"/>
          </w:tcPr>
          <w:p w14:paraId="2D88B02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1BA2FDB7" w14:textId="77777777" w:rsidTr="004F423A">
        <w:trPr>
          <w:trHeight w:val="29"/>
        </w:trPr>
        <w:tc>
          <w:tcPr>
            <w:tcW w:w="2742" w:type="dxa"/>
            <w:tcBorders>
              <w:top w:val="nil"/>
              <w:left w:val="single" w:sz="4" w:space="0" w:color="auto"/>
              <w:bottom w:val="nil"/>
              <w:right w:val="single" w:sz="4" w:space="0" w:color="auto"/>
            </w:tcBorders>
            <w:vAlign w:val="center"/>
          </w:tcPr>
          <w:p w14:paraId="40F9467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610642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CA_n77(2A)</w:t>
            </w:r>
          </w:p>
        </w:tc>
        <w:tc>
          <w:tcPr>
            <w:tcW w:w="1259" w:type="dxa"/>
            <w:tcBorders>
              <w:top w:val="single" w:sz="4" w:space="0" w:color="auto"/>
              <w:left w:val="single" w:sz="4" w:space="0" w:color="auto"/>
              <w:bottom w:val="single" w:sz="4" w:space="0" w:color="auto"/>
              <w:right w:val="single" w:sz="4" w:space="0" w:color="auto"/>
            </w:tcBorders>
            <w:vAlign w:val="center"/>
          </w:tcPr>
          <w:p w14:paraId="2DDECC6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5753CFD9"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4559A886" w14:textId="77777777" w:rsidR="006F6378" w:rsidRPr="00C30686" w:rsidRDefault="006F6378" w:rsidP="0094020B">
            <w:pPr>
              <w:pStyle w:val="TAC"/>
              <w:rPr>
                <w:rFonts w:eastAsiaTheme="minorEastAsia"/>
                <w:lang w:val="en-US" w:eastAsia="zh-CN"/>
              </w:rPr>
            </w:pPr>
          </w:p>
        </w:tc>
      </w:tr>
      <w:tr w:rsidR="006F6378" w:rsidRPr="00C30686" w14:paraId="7DEA3A0F" w14:textId="77777777" w:rsidTr="004F423A">
        <w:trPr>
          <w:trHeight w:val="230"/>
        </w:trPr>
        <w:tc>
          <w:tcPr>
            <w:tcW w:w="2742" w:type="dxa"/>
            <w:tcBorders>
              <w:top w:val="nil"/>
              <w:left w:val="single" w:sz="4" w:space="0" w:color="auto"/>
              <w:bottom w:val="nil"/>
              <w:right w:val="single" w:sz="4" w:space="0" w:color="auto"/>
            </w:tcBorders>
            <w:vAlign w:val="center"/>
          </w:tcPr>
          <w:p w14:paraId="56EC119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96B01C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93107AA" w14:textId="77777777" w:rsidR="006F6378" w:rsidRPr="00C30686" w:rsidRDefault="006F6378" w:rsidP="0094020B">
            <w:pPr>
              <w:pStyle w:val="TAC"/>
              <w:rPr>
                <w:rFonts w:eastAsiaTheme="minorEastAsia"/>
                <w:lang w:val="en-US" w:eastAsia="zh-CN"/>
              </w:rPr>
            </w:pPr>
            <w:r w:rsidRPr="00C30686">
              <w:rPr>
                <w:rFonts w:eastAsiaTheme="minorEastAsia"/>
                <w:lang w:val="en-US" w:eastAsia="ja-JP"/>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48FFD7B4" w14:textId="77777777" w:rsidR="006F6378" w:rsidRPr="00C30686" w:rsidRDefault="006F6378" w:rsidP="0094020B">
            <w:pPr>
              <w:pStyle w:val="TAC"/>
              <w:rPr>
                <w:rFonts w:ascii="Calibri" w:eastAsiaTheme="minorEastAsia" w:hAnsi="Calibri"/>
                <w:sz w:val="21"/>
                <w:lang w:val="en-US" w:eastAsia="ja-JP"/>
              </w:rPr>
            </w:pPr>
            <w:r w:rsidRPr="00C30686">
              <w:rPr>
                <w:rFonts w:eastAsiaTheme="minorEastAsia" w:cs="Arial"/>
                <w:color w:val="000000"/>
                <w:szCs w:val="18"/>
                <w:lang w:val="en-US" w:eastAsia="zh-CN" w:bidi="ar"/>
              </w:rPr>
              <w:t>CA_n77(2A)_BCS0</w:t>
            </w:r>
          </w:p>
        </w:tc>
        <w:tc>
          <w:tcPr>
            <w:tcW w:w="2445" w:type="dxa"/>
            <w:tcBorders>
              <w:top w:val="nil"/>
              <w:left w:val="single" w:sz="4" w:space="0" w:color="auto"/>
              <w:bottom w:val="single" w:sz="4" w:space="0" w:color="auto"/>
              <w:right w:val="single" w:sz="4" w:space="0" w:color="auto"/>
            </w:tcBorders>
            <w:vAlign w:val="center"/>
          </w:tcPr>
          <w:p w14:paraId="1A02F128" w14:textId="77777777" w:rsidR="006F6378" w:rsidRPr="00C30686" w:rsidRDefault="006F6378" w:rsidP="0094020B">
            <w:pPr>
              <w:pStyle w:val="TAC"/>
              <w:rPr>
                <w:rFonts w:eastAsiaTheme="minorEastAsia"/>
                <w:lang w:val="en-US" w:eastAsia="zh-CN"/>
              </w:rPr>
            </w:pPr>
          </w:p>
        </w:tc>
      </w:tr>
      <w:tr w:rsidR="006F6378" w:rsidRPr="00C30686" w14:paraId="6398251E" w14:textId="77777777" w:rsidTr="004F423A">
        <w:trPr>
          <w:trHeight w:val="29"/>
        </w:trPr>
        <w:tc>
          <w:tcPr>
            <w:tcW w:w="2742" w:type="dxa"/>
            <w:tcBorders>
              <w:top w:val="nil"/>
              <w:left w:val="single" w:sz="4" w:space="0" w:color="auto"/>
              <w:bottom w:val="nil"/>
              <w:right w:val="single" w:sz="4" w:space="0" w:color="auto"/>
            </w:tcBorders>
            <w:vAlign w:val="center"/>
          </w:tcPr>
          <w:p w14:paraId="1DC249F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19B32A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9F35941" w14:textId="77777777" w:rsidR="006F6378" w:rsidRPr="00C30686" w:rsidRDefault="006F6378" w:rsidP="0094020B">
            <w:pPr>
              <w:pStyle w:val="TAC"/>
              <w:rPr>
                <w:rFonts w:eastAsiaTheme="minorEastAsia"/>
                <w:lang w:val="en-US" w:eastAsia="zh-CN"/>
              </w:rPr>
            </w:pPr>
            <w:r w:rsidRPr="00C30686">
              <w:rPr>
                <w:rFonts w:eastAsiaTheme="minorEastAsia"/>
                <w:lang w:val="en-US"/>
              </w:rPr>
              <w:t>n3</w:t>
            </w:r>
          </w:p>
        </w:tc>
        <w:tc>
          <w:tcPr>
            <w:tcW w:w="4356" w:type="dxa"/>
            <w:tcBorders>
              <w:top w:val="single" w:sz="4" w:space="0" w:color="auto"/>
              <w:left w:val="single" w:sz="4" w:space="0" w:color="auto"/>
              <w:bottom w:val="single" w:sz="4" w:space="0" w:color="auto"/>
              <w:right w:val="single" w:sz="4" w:space="0" w:color="auto"/>
            </w:tcBorders>
            <w:vAlign w:val="center"/>
          </w:tcPr>
          <w:p w14:paraId="07B406FB"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207C821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1</w:t>
            </w:r>
          </w:p>
        </w:tc>
      </w:tr>
      <w:tr w:rsidR="006F6378" w:rsidRPr="00C30686" w14:paraId="518DCABB" w14:textId="77777777" w:rsidTr="004F423A">
        <w:trPr>
          <w:trHeight w:val="29"/>
        </w:trPr>
        <w:tc>
          <w:tcPr>
            <w:tcW w:w="2742" w:type="dxa"/>
            <w:tcBorders>
              <w:top w:val="nil"/>
              <w:left w:val="single" w:sz="4" w:space="0" w:color="auto"/>
              <w:bottom w:val="nil"/>
              <w:right w:val="single" w:sz="4" w:space="0" w:color="auto"/>
            </w:tcBorders>
            <w:vAlign w:val="center"/>
          </w:tcPr>
          <w:p w14:paraId="5ED4CB8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491263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F7468A4" w14:textId="77777777" w:rsidR="006F6378" w:rsidRPr="00C30686" w:rsidRDefault="006F6378" w:rsidP="0094020B">
            <w:pPr>
              <w:pStyle w:val="TAC"/>
              <w:rPr>
                <w:rFonts w:eastAsiaTheme="minorEastAsia"/>
                <w:lang w:val="en-US" w:eastAsia="zh-CN"/>
              </w:rPr>
            </w:pPr>
            <w:r w:rsidRPr="00C30686">
              <w:rPr>
                <w:rFonts w:eastAsiaTheme="minorEastAsia"/>
                <w:lang w:val="en-US"/>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5FDF5928"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5, 10, 15, 20, 30</w:t>
            </w:r>
          </w:p>
        </w:tc>
        <w:tc>
          <w:tcPr>
            <w:tcW w:w="2445" w:type="dxa"/>
            <w:tcBorders>
              <w:top w:val="nil"/>
              <w:left w:val="single" w:sz="4" w:space="0" w:color="auto"/>
              <w:bottom w:val="nil"/>
              <w:right w:val="single" w:sz="4" w:space="0" w:color="auto"/>
            </w:tcBorders>
            <w:vAlign w:val="center"/>
          </w:tcPr>
          <w:p w14:paraId="166C3DDB" w14:textId="77777777" w:rsidR="006F6378" w:rsidRPr="00C30686" w:rsidRDefault="006F6378" w:rsidP="0094020B">
            <w:pPr>
              <w:pStyle w:val="TAC"/>
              <w:rPr>
                <w:rFonts w:eastAsiaTheme="minorEastAsia"/>
                <w:lang w:val="en-US" w:eastAsia="zh-CN"/>
              </w:rPr>
            </w:pPr>
          </w:p>
        </w:tc>
      </w:tr>
      <w:tr w:rsidR="006F6378" w:rsidRPr="00C30686" w14:paraId="690F3C2C"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7A74F6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789E431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A7FA76F" w14:textId="77777777" w:rsidR="006F6378" w:rsidRPr="00C30686" w:rsidRDefault="006F6378" w:rsidP="0094020B">
            <w:pPr>
              <w:pStyle w:val="TAC"/>
              <w:rPr>
                <w:rFonts w:eastAsiaTheme="minorEastAsia"/>
                <w:lang w:val="en-US" w:eastAsia="zh-CN"/>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3E473972"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CA_n77(2A)_BCS0</w:t>
            </w:r>
          </w:p>
        </w:tc>
        <w:tc>
          <w:tcPr>
            <w:tcW w:w="2445" w:type="dxa"/>
            <w:tcBorders>
              <w:top w:val="nil"/>
              <w:left w:val="single" w:sz="4" w:space="0" w:color="auto"/>
              <w:bottom w:val="single" w:sz="4" w:space="0" w:color="auto"/>
              <w:right w:val="single" w:sz="4" w:space="0" w:color="auto"/>
            </w:tcBorders>
            <w:vAlign w:val="center"/>
          </w:tcPr>
          <w:p w14:paraId="4D73A860" w14:textId="77777777" w:rsidR="006F6378" w:rsidRPr="00C30686" w:rsidRDefault="006F6378" w:rsidP="0094020B">
            <w:pPr>
              <w:pStyle w:val="TAC"/>
              <w:rPr>
                <w:rFonts w:eastAsiaTheme="minorEastAsia"/>
                <w:lang w:val="en-US" w:eastAsia="zh-CN"/>
              </w:rPr>
            </w:pPr>
          </w:p>
        </w:tc>
      </w:tr>
      <w:tr w:rsidR="006F6378" w:rsidRPr="00C30686" w14:paraId="15E00E91" w14:textId="77777777" w:rsidTr="004F423A">
        <w:trPr>
          <w:trHeight w:val="29"/>
        </w:trPr>
        <w:tc>
          <w:tcPr>
            <w:tcW w:w="2742" w:type="dxa"/>
            <w:tcBorders>
              <w:top w:val="nil"/>
              <w:left w:val="single" w:sz="4" w:space="0" w:color="auto"/>
              <w:bottom w:val="nil"/>
              <w:right w:val="single" w:sz="4" w:space="0" w:color="auto"/>
            </w:tcBorders>
            <w:vAlign w:val="center"/>
          </w:tcPr>
          <w:p w14:paraId="088440E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CA_n3A-n28A-n77(3A)</w:t>
            </w:r>
          </w:p>
        </w:tc>
        <w:tc>
          <w:tcPr>
            <w:tcW w:w="2785" w:type="dxa"/>
            <w:tcBorders>
              <w:top w:val="nil"/>
              <w:left w:val="single" w:sz="4" w:space="0" w:color="auto"/>
              <w:bottom w:val="nil"/>
              <w:right w:val="single" w:sz="4" w:space="0" w:color="auto"/>
            </w:tcBorders>
            <w:vAlign w:val="center"/>
          </w:tcPr>
          <w:p w14:paraId="54BA7405" w14:textId="77777777" w:rsidR="006F6378" w:rsidRPr="00C30686" w:rsidRDefault="006F6378" w:rsidP="0094020B">
            <w:pPr>
              <w:pStyle w:val="TAC"/>
              <w:rPr>
                <w:rFonts w:eastAsia="DengXian"/>
                <w:lang w:eastAsia="zh-CN"/>
              </w:rPr>
            </w:pPr>
            <w:r w:rsidRPr="00C30686">
              <w:rPr>
                <w:rFonts w:eastAsia="DengXian"/>
                <w:lang w:eastAsia="zh-CN"/>
              </w:rPr>
              <w:t>CA_n3A-n28A</w:t>
            </w:r>
          </w:p>
          <w:p w14:paraId="1001D410" w14:textId="77777777" w:rsidR="006F6378" w:rsidRPr="00C30686" w:rsidRDefault="006F6378" w:rsidP="0094020B">
            <w:pPr>
              <w:pStyle w:val="TAC"/>
              <w:rPr>
                <w:rFonts w:eastAsia="DengXian"/>
                <w:lang w:eastAsia="zh-CN"/>
              </w:rPr>
            </w:pPr>
            <w:r w:rsidRPr="00C30686">
              <w:rPr>
                <w:rFonts w:eastAsia="DengXian"/>
                <w:lang w:eastAsia="zh-CN"/>
              </w:rPr>
              <w:t>CA_n3A-n77A</w:t>
            </w:r>
          </w:p>
          <w:p w14:paraId="31312109" w14:textId="77777777" w:rsidR="006F6378" w:rsidRPr="00C30686" w:rsidRDefault="006F6378" w:rsidP="0094020B">
            <w:pPr>
              <w:pStyle w:val="TAC"/>
              <w:rPr>
                <w:rFonts w:eastAsia="DengXian"/>
                <w:lang w:eastAsia="zh-CN"/>
              </w:rPr>
            </w:pPr>
            <w:r w:rsidRPr="00C30686">
              <w:rPr>
                <w:rFonts w:eastAsia="DengXian"/>
                <w:lang w:eastAsia="zh-CN"/>
              </w:rPr>
              <w:t>CA_n28A-n77A</w:t>
            </w:r>
          </w:p>
        </w:tc>
        <w:tc>
          <w:tcPr>
            <w:tcW w:w="1259" w:type="dxa"/>
            <w:tcBorders>
              <w:top w:val="single" w:sz="4" w:space="0" w:color="auto"/>
              <w:left w:val="single" w:sz="4" w:space="0" w:color="auto"/>
              <w:bottom w:val="single" w:sz="4" w:space="0" w:color="auto"/>
              <w:right w:val="single" w:sz="4" w:space="0" w:color="auto"/>
            </w:tcBorders>
            <w:vAlign w:val="center"/>
          </w:tcPr>
          <w:p w14:paraId="44CD2B1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0DFADC8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w:t>
            </w:r>
          </w:p>
        </w:tc>
        <w:tc>
          <w:tcPr>
            <w:tcW w:w="2445" w:type="dxa"/>
            <w:tcBorders>
              <w:top w:val="single" w:sz="4" w:space="0" w:color="auto"/>
              <w:left w:val="single" w:sz="4" w:space="0" w:color="auto"/>
              <w:bottom w:val="nil"/>
              <w:right w:val="single" w:sz="4" w:space="0" w:color="auto"/>
            </w:tcBorders>
            <w:vAlign w:val="center"/>
          </w:tcPr>
          <w:p w14:paraId="6BEA482E" w14:textId="77777777" w:rsidR="006F6378" w:rsidRPr="00C30686" w:rsidRDefault="006F6378" w:rsidP="0094020B">
            <w:pPr>
              <w:pStyle w:val="TAC"/>
              <w:rPr>
                <w:rFonts w:eastAsiaTheme="minorEastAsia"/>
                <w:lang w:val="en-US" w:eastAsia="zh-CN"/>
              </w:rPr>
            </w:pPr>
            <w:r w:rsidRPr="00C30686">
              <w:rPr>
                <w:rFonts w:eastAsiaTheme="minorEastAsia"/>
                <w:lang w:val="en-US" w:eastAsia="ja-JP"/>
              </w:rPr>
              <w:t>0</w:t>
            </w:r>
          </w:p>
        </w:tc>
      </w:tr>
      <w:tr w:rsidR="006F6378" w:rsidRPr="00C30686" w14:paraId="62F33166" w14:textId="77777777" w:rsidTr="004F423A">
        <w:trPr>
          <w:trHeight w:val="29"/>
        </w:trPr>
        <w:tc>
          <w:tcPr>
            <w:tcW w:w="2742" w:type="dxa"/>
            <w:tcBorders>
              <w:top w:val="nil"/>
              <w:left w:val="single" w:sz="4" w:space="0" w:color="auto"/>
              <w:bottom w:val="nil"/>
              <w:right w:val="single" w:sz="4" w:space="0" w:color="auto"/>
            </w:tcBorders>
            <w:vAlign w:val="center"/>
          </w:tcPr>
          <w:p w14:paraId="4F9B7BE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AED6C1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1579A8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38CFD20F"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17BA58F3" w14:textId="77777777" w:rsidR="006F6378" w:rsidRPr="00C30686" w:rsidRDefault="006F6378" w:rsidP="0094020B">
            <w:pPr>
              <w:pStyle w:val="TAC"/>
              <w:rPr>
                <w:rFonts w:eastAsiaTheme="minorEastAsia"/>
                <w:lang w:val="en-US" w:eastAsia="zh-CN"/>
              </w:rPr>
            </w:pPr>
          </w:p>
        </w:tc>
      </w:tr>
      <w:tr w:rsidR="006F6378" w:rsidRPr="00C30686" w14:paraId="47B15AFA"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6BB0F1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713DC01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8FE0B30" w14:textId="77777777" w:rsidR="006F6378" w:rsidRPr="00C30686" w:rsidRDefault="006F6378" w:rsidP="0094020B">
            <w:pPr>
              <w:pStyle w:val="TAC"/>
              <w:rPr>
                <w:rFonts w:eastAsiaTheme="minorEastAsia"/>
                <w:lang w:val="en-US" w:eastAsia="zh-CN"/>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7500277F"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CA_n77(3A)_BCS0</w:t>
            </w:r>
          </w:p>
        </w:tc>
        <w:tc>
          <w:tcPr>
            <w:tcW w:w="2445" w:type="dxa"/>
            <w:tcBorders>
              <w:top w:val="nil"/>
              <w:left w:val="single" w:sz="4" w:space="0" w:color="auto"/>
              <w:bottom w:val="single" w:sz="4" w:space="0" w:color="auto"/>
              <w:right w:val="single" w:sz="4" w:space="0" w:color="auto"/>
            </w:tcBorders>
            <w:vAlign w:val="center"/>
          </w:tcPr>
          <w:p w14:paraId="21F82508" w14:textId="77777777" w:rsidR="006F6378" w:rsidRPr="00C30686" w:rsidRDefault="006F6378" w:rsidP="0094020B">
            <w:pPr>
              <w:pStyle w:val="TAC"/>
              <w:rPr>
                <w:rFonts w:eastAsiaTheme="minorEastAsia"/>
                <w:lang w:val="en-US" w:eastAsia="zh-CN"/>
              </w:rPr>
            </w:pPr>
          </w:p>
        </w:tc>
      </w:tr>
      <w:tr w:rsidR="006F6378" w:rsidRPr="00C30686" w14:paraId="3F30C242"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9FC1610" w14:textId="77777777" w:rsidR="006F6378" w:rsidRPr="00C30686" w:rsidRDefault="006F6378" w:rsidP="0094020B">
            <w:pPr>
              <w:pStyle w:val="TAC"/>
              <w:rPr>
                <w:rFonts w:eastAsiaTheme="minorEastAsia"/>
                <w:lang w:val="en-US"/>
              </w:rPr>
            </w:pPr>
            <w:r w:rsidRPr="00C30686">
              <w:rPr>
                <w:rFonts w:eastAsiaTheme="minorEastAsia"/>
                <w:lang w:val="en-US" w:eastAsia="zh-CN"/>
              </w:rPr>
              <w:t>CA</w:t>
            </w:r>
            <w:r w:rsidRPr="00C30686">
              <w:rPr>
                <w:rFonts w:eastAsiaTheme="minorEastAsia"/>
                <w:lang w:val="en-US"/>
              </w:rPr>
              <w:t>_</w:t>
            </w:r>
            <w:r w:rsidRPr="00C30686">
              <w:rPr>
                <w:rFonts w:eastAsiaTheme="minorEastAsia"/>
                <w:lang w:val="en-US" w:eastAsia="zh-CN"/>
              </w:rPr>
              <w:t>n3</w:t>
            </w:r>
            <w:r w:rsidRPr="00C30686">
              <w:rPr>
                <w:rFonts w:eastAsiaTheme="minorEastAsia"/>
                <w:lang w:val="sv-SE" w:eastAsia="ja-JP"/>
              </w:rPr>
              <w:t>A-</w:t>
            </w:r>
            <w:r w:rsidRPr="00C30686">
              <w:rPr>
                <w:rFonts w:eastAsiaTheme="minorEastAsia"/>
                <w:lang w:val="en-US" w:eastAsia="zh-CN"/>
              </w:rPr>
              <w:t>n28</w:t>
            </w:r>
            <w:r w:rsidRPr="00C30686">
              <w:rPr>
                <w:rFonts w:eastAsiaTheme="minorEastAsia"/>
                <w:lang w:val="sv-SE" w:eastAsia="ja-JP"/>
              </w:rPr>
              <w:t>A</w:t>
            </w:r>
            <w:r w:rsidRPr="00C30686">
              <w:rPr>
                <w:rFonts w:eastAsiaTheme="minorEastAsia"/>
                <w:lang w:val="sv-SE" w:eastAsia="zh-CN"/>
              </w:rPr>
              <w:t>-n78A</w:t>
            </w:r>
          </w:p>
        </w:tc>
        <w:tc>
          <w:tcPr>
            <w:tcW w:w="2785" w:type="dxa"/>
            <w:tcBorders>
              <w:top w:val="single" w:sz="4" w:space="0" w:color="auto"/>
              <w:left w:val="single" w:sz="4" w:space="0" w:color="auto"/>
              <w:bottom w:val="nil"/>
              <w:right w:val="single" w:sz="4" w:space="0" w:color="auto"/>
            </w:tcBorders>
            <w:vAlign w:val="center"/>
          </w:tcPr>
          <w:p w14:paraId="56E75D9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CA_n3A-n28A</w:t>
            </w:r>
          </w:p>
          <w:p w14:paraId="04FD8A5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CA_n3A-n78A</w:t>
            </w:r>
          </w:p>
          <w:p w14:paraId="0DB0554B" w14:textId="77777777" w:rsidR="006F6378" w:rsidRPr="00C30686" w:rsidRDefault="006F6378" w:rsidP="0094020B">
            <w:pPr>
              <w:pStyle w:val="TAC"/>
              <w:rPr>
                <w:rFonts w:eastAsiaTheme="minorEastAsia"/>
                <w:lang w:val="en-US"/>
              </w:rPr>
            </w:pPr>
            <w:r w:rsidRPr="00C30686">
              <w:rPr>
                <w:rFonts w:eastAsiaTheme="minorEastAsia"/>
                <w:lang w:val="en-US" w:eastAsia="zh-CN"/>
              </w:rPr>
              <w:t>CA_n28A-n78A</w:t>
            </w:r>
          </w:p>
        </w:tc>
        <w:tc>
          <w:tcPr>
            <w:tcW w:w="1259" w:type="dxa"/>
            <w:tcBorders>
              <w:top w:val="single" w:sz="4" w:space="0" w:color="auto"/>
              <w:left w:val="single" w:sz="4" w:space="0" w:color="auto"/>
              <w:bottom w:val="single" w:sz="4" w:space="0" w:color="auto"/>
              <w:right w:val="single" w:sz="4" w:space="0" w:color="auto"/>
            </w:tcBorders>
            <w:vAlign w:val="center"/>
          </w:tcPr>
          <w:p w14:paraId="40C4C822" w14:textId="77777777" w:rsidR="006F6378" w:rsidRPr="00C30686" w:rsidRDefault="006F6378" w:rsidP="0094020B">
            <w:pPr>
              <w:pStyle w:val="TAC"/>
              <w:rPr>
                <w:rFonts w:eastAsiaTheme="minorEastAsia"/>
                <w:lang w:val="en-US"/>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583E886E"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7204DA1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3B8B5728" w14:textId="77777777" w:rsidTr="004F423A">
        <w:trPr>
          <w:trHeight w:val="29"/>
        </w:trPr>
        <w:tc>
          <w:tcPr>
            <w:tcW w:w="2742" w:type="dxa"/>
            <w:tcBorders>
              <w:top w:val="nil"/>
              <w:left w:val="single" w:sz="4" w:space="0" w:color="auto"/>
              <w:bottom w:val="nil"/>
              <w:right w:val="single" w:sz="4" w:space="0" w:color="auto"/>
            </w:tcBorders>
            <w:vAlign w:val="center"/>
          </w:tcPr>
          <w:p w14:paraId="4C994680"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2F328540"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02EBF8B" w14:textId="77777777" w:rsidR="006F6378" w:rsidRPr="00C30686" w:rsidRDefault="006F6378" w:rsidP="0094020B">
            <w:pPr>
              <w:pStyle w:val="TAC"/>
              <w:rPr>
                <w:rFonts w:eastAsiaTheme="minorEastAsia"/>
                <w:lang w:val="en-US"/>
              </w:rPr>
            </w:pPr>
            <w:r w:rsidRPr="00C30686">
              <w:rPr>
                <w:rFonts w:eastAsiaTheme="minorEastAsia"/>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5C77026C"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r w:rsidRPr="00C30686">
              <w:rPr>
                <w:rFonts w:eastAsiaTheme="minorEastAsia" w:cs="Arial"/>
                <w:color w:val="000000"/>
                <w:szCs w:val="18"/>
                <w:vertAlign w:val="superscript"/>
                <w:lang w:val="en-US" w:eastAsia="zh-CN" w:bidi="ar"/>
              </w:rPr>
              <w:t>2</w:t>
            </w:r>
          </w:p>
        </w:tc>
        <w:tc>
          <w:tcPr>
            <w:tcW w:w="2445" w:type="dxa"/>
            <w:tcBorders>
              <w:top w:val="nil"/>
              <w:left w:val="single" w:sz="4" w:space="0" w:color="auto"/>
              <w:bottom w:val="nil"/>
              <w:right w:val="single" w:sz="4" w:space="0" w:color="auto"/>
            </w:tcBorders>
            <w:vAlign w:val="center"/>
          </w:tcPr>
          <w:p w14:paraId="5CA4DBA6" w14:textId="77777777" w:rsidR="006F6378" w:rsidRPr="00C30686" w:rsidRDefault="006F6378" w:rsidP="0094020B">
            <w:pPr>
              <w:pStyle w:val="TAC"/>
              <w:rPr>
                <w:rFonts w:eastAsiaTheme="minorEastAsia"/>
                <w:lang w:val="en-US" w:eastAsia="zh-CN"/>
              </w:rPr>
            </w:pPr>
          </w:p>
        </w:tc>
      </w:tr>
      <w:tr w:rsidR="006F6378" w:rsidRPr="00C30686" w14:paraId="0C3C99BF" w14:textId="77777777" w:rsidTr="004F423A">
        <w:trPr>
          <w:trHeight w:val="29"/>
        </w:trPr>
        <w:tc>
          <w:tcPr>
            <w:tcW w:w="2742" w:type="dxa"/>
            <w:tcBorders>
              <w:top w:val="nil"/>
              <w:left w:val="single" w:sz="4" w:space="0" w:color="auto"/>
              <w:bottom w:val="nil"/>
              <w:right w:val="single" w:sz="4" w:space="0" w:color="auto"/>
            </w:tcBorders>
            <w:vAlign w:val="center"/>
          </w:tcPr>
          <w:p w14:paraId="6B9B69ED"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443BA57B"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F48273E" w14:textId="77777777" w:rsidR="006F6378" w:rsidRPr="00C30686" w:rsidRDefault="006F6378" w:rsidP="0094020B">
            <w:pPr>
              <w:pStyle w:val="TAC"/>
              <w:rPr>
                <w:rFonts w:eastAsiaTheme="minorEastAsia"/>
                <w:lang w:val="en-US"/>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4E163AE8"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10, 15, 20, 40, 50, 60, 80, 90, 100</w:t>
            </w:r>
          </w:p>
        </w:tc>
        <w:tc>
          <w:tcPr>
            <w:tcW w:w="2445" w:type="dxa"/>
            <w:tcBorders>
              <w:top w:val="nil"/>
              <w:left w:val="single" w:sz="4" w:space="0" w:color="auto"/>
              <w:bottom w:val="single" w:sz="4" w:space="0" w:color="auto"/>
              <w:right w:val="single" w:sz="4" w:space="0" w:color="auto"/>
            </w:tcBorders>
            <w:vAlign w:val="center"/>
          </w:tcPr>
          <w:p w14:paraId="45DEB7C3" w14:textId="77777777" w:rsidR="006F6378" w:rsidRPr="00C30686" w:rsidRDefault="006F6378" w:rsidP="0094020B">
            <w:pPr>
              <w:pStyle w:val="TAC"/>
              <w:rPr>
                <w:rFonts w:eastAsiaTheme="minorEastAsia"/>
                <w:lang w:val="en-US" w:eastAsia="zh-CN"/>
              </w:rPr>
            </w:pPr>
          </w:p>
        </w:tc>
      </w:tr>
      <w:tr w:rsidR="006F6378" w:rsidRPr="00C30686" w14:paraId="3C4D171C" w14:textId="77777777" w:rsidTr="004F423A">
        <w:trPr>
          <w:trHeight w:val="29"/>
        </w:trPr>
        <w:tc>
          <w:tcPr>
            <w:tcW w:w="2742" w:type="dxa"/>
            <w:tcBorders>
              <w:top w:val="nil"/>
              <w:left w:val="single" w:sz="4" w:space="0" w:color="auto"/>
              <w:bottom w:val="nil"/>
              <w:right w:val="single" w:sz="4" w:space="0" w:color="auto"/>
            </w:tcBorders>
            <w:vAlign w:val="center"/>
          </w:tcPr>
          <w:p w14:paraId="0BE2E911"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1B13D8E4"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37460A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02AC6E2A"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2C0AFB0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1</w:t>
            </w:r>
          </w:p>
        </w:tc>
      </w:tr>
      <w:tr w:rsidR="006F6378" w:rsidRPr="00C30686" w14:paraId="49754EAA" w14:textId="77777777" w:rsidTr="004F423A">
        <w:trPr>
          <w:trHeight w:val="29"/>
        </w:trPr>
        <w:tc>
          <w:tcPr>
            <w:tcW w:w="2742" w:type="dxa"/>
            <w:tcBorders>
              <w:top w:val="nil"/>
              <w:left w:val="single" w:sz="4" w:space="0" w:color="auto"/>
              <w:bottom w:val="nil"/>
              <w:right w:val="single" w:sz="4" w:space="0" w:color="auto"/>
            </w:tcBorders>
            <w:vAlign w:val="center"/>
          </w:tcPr>
          <w:p w14:paraId="747C564D"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6107AC9A"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E7567A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7917994F"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r w:rsidRPr="00C30686">
              <w:rPr>
                <w:rFonts w:eastAsiaTheme="minorEastAsia" w:cs="Arial"/>
                <w:color w:val="000000"/>
                <w:szCs w:val="18"/>
                <w:vertAlign w:val="superscript"/>
                <w:lang w:val="en-US" w:eastAsia="zh-CN" w:bidi="ar"/>
              </w:rPr>
              <w:t>2</w:t>
            </w:r>
          </w:p>
        </w:tc>
        <w:tc>
          <w:tcPr>
            <w:tcW w:w="2445" w:type="dxa"/>
            <w:tcBorders>
              <w:top w:val="nil"/>
              <w:left w:val="single" w:sz="4" w:space="0" w:color="auto"/>
              <w:bottom w:val="nil"/>
              <w:right w:val="single" w:sz="4" w:space="0" w:color="auto"/>
            </w:tcBorders>
            <w:vAlign w:val="center"/>
          </w:tcPr>
          <w:p w14:paraId="19616BE7" w14:textId="77777777" w:rsidR="006F6378" w:rsidRPr="00C30686" w:rsidRDefault="006F6378" w:rsidP="0094020B">
            <w:pPr>
              <w:pStyle w:val="TAC"/>
              <w:rPr>
                <w:rFonts w:eastAsiaTheme="minorEastAsia"/>
                <w:lang w:val="en-US" w:eastAsia="zh-CN"/>
              </w:rPr>
            </w:pPr>
          </w:p>
        </w:tc>
      </w:tr>
      <w:tr w:rsidR="006F6378" w:rsidRPr="00C30686" w14:paraId="6CCF10A8" w14:textId="77777777" w:rsidTr="004F423A">
        <w:trPr>
          <w:trHeight w:val="29"/>
        </w:trPr>
        <w:tc>
          <w:tcPr>
            <w:tcW w:w="2742" w:type="dxa"/>
            <w:tcBorders>
              <w:top w:val="nil"/>
              <w:left w:val="single" w:sz="4" w:space="0" w:color="auto"/>
              <w:bottom w:val="nil"/>
              <w:right w:val="single" w:sz="4" w:space="0" w:color="auto"/>
            </w:tcBorders>
            <w:vAlign w:val="center"/>
          </w:tcPr>
          <w:p w14:paraId="3457B01E"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230C3901"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6F3A77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6C6D553A"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396B84B6" w14:textId="77777777" w:rsidR="006F6378" w:rsidRPr="00C30686" w:rsidRDefault="006F6378" w:rsidP="0094020B">
            <w:pPr>
              <w:pStyle w:val="TAC"/>
              <w:rPr>
                <w:rFonts w:eastAsiaTheme="minorEastAsia"/>
                <w:lang w:val="en-US" w:eastAsia="zh-CN"/>
              </w:rPr>
            </w:pPr>
          </w:p>
        </w:tc>
      </w:tr>
      <w:tr w:rsidR="006F6378" w:rsidRPr="00C30686" w14:paraId="0C3CB31E" w14:textId="77777777" w:rsidTr="004F423A">
        <w:trPr>
          <w:trHeight w:val="29"/>
        </w:trPr>
        <w:tc>
          <w:tcPr>
            <w:tcW w:w="2742" w:type="dxa"/>
            <w:tcBorders>
              <w:top w:val="nil"/>
              <w:left w:val="single" w:sz="4" w:space="0" w:color="auto"/>
              <w:bottom w:val="nil"/>
              <w:right w:val="single" w:sz="4" w:space="0" w:color="auto"/>
            </w:tcBorders>
            <w:vAlign w:val="center"/>
          </w:tcPr>
          <w:p w14:paraId="5EBEF55D"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5ED7E632"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BA6FE35" w14:textId="77777777" w:rsidR="006F6378" w:rsidRPr="00C30686" w:rsidRDefault="006F6378" w:rsidP="0094020B">
            <w:pPr>
              <w:pStyle w:val="TAC"/>
              <w:rPr>
                <w:rFonts w:eastAsiaTheme="minorEastAsia"/>
                <w:lang w:val="en-US" w:eastAsia="zh-CN"/>
              </w:rPr>
            </w:pPr>
            <w:r w:rsidRPr="00C30686">
              <w:rPr>
                <w:rFonts w:eastAsia="DengXian"/>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7072FC43" w14:textId="77777777" w:rsidR="006F6378" w:rsidRPr="00C30686" w:rsidRDefault="006F6378" w:rsidP="0094020B">
            <w:pPr>
              <w:pStyle w:val="TAC"/>
              <w:rPr>
                <w:rFonts w:ascii="Calibri" w:eastAsia="DengXian" w:hAnsi="Calibri"/>
                <w:sz w:val="21"/>
                <w:lang w:val="en-US" w:eastAsia="zh-CN"/>
              </w:rPr>
            </w:pPr>
            <w:r w:rsidRPr="00C30686">
              <w:rPr>
                <w:rFonts w:eastAsiaTheme="minorEastAsia" w:cs="Arial"/>
                <w:color w:val="000000"/>
                <w:szCs w:val="18"/>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06447B5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2</w:t>
            </w:r>
          </w:p>
        </w:tc>
      </w:tr>
      <w:tr w:rsidR="006F6378" w:rsidRPr="00C30686" w14:paraId="214B38E0" w14:textId="77777777" w:rsidTr="004F423A">
        <w:trPr>
          <w:trHeight w:val="29"/>
        </w:trPr>
        <w:tc>
          <w:tcPr>
            <w:tcW w:w="2742" w:type="dxa"/>
            <w:tcBorders>
              <w:top w:val="nil"/>
              <w:left w:val="single" w:sz="4" w:space="0" w:color="auto"/>
              <w:bottom w:val="nil"/>
              <w:right w:val="single" w:sz="4" w:space="0" w:color="auto"/>
            </w:tcBorders>
            <w:vAlign w:val="center"/>
          </w:tcPr>
          <w:p w14:paraId="0FB038B4"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767C0AB5"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FB3C03C" w14:textId="77777777" w:rsidR="006F6378" w:rsidRPr="00C30686" w:rsidRDefault="006F6378" w:rsidP="0094020B">
            <w:pPr>
              <w:pStyle w:val="TAC"/>
              <w:rPr>
                <w:rFonts w:eastAsiaTheme="minorEastAsia"/>
                <w:lang w:val="en-US" w:eastAsia="zh-CN"/>
              </w:rPr>
            </w:pPr>
            <w:r w:rsidRPr="00C30686">
              <w:rPr>
                <w:rFonts w:eastAsia="DengXian"/>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7DE288A6" w14:textId="77777777" w:rsidR="006F6378" w:rsidRPr="00C30686" w:rsidRDefault="006F6378" w:rsidP="0094020B">
            <w:pPr>
              <w:pStyle w:val="TAC"/>
              <w:rPr>
                <w:rFonts w:ascii="Calibri" w:eastAsia="DengXian" w:hAnsi="Calibri"/>
                <w:sz w:val="21"/>
                <w:lang w:val="en-US" w:eastAsia="zh-CN"/>
              </w:rPr>
            </w:pPr>
            <w:r w:rsidRPr="00C30686">
              <w:rPr>
                <w:rFonts w:eastAsiaTheme="minorEastAsia" w:cs="Arial"/>
                <w:color w:val="000000"/>
                <w:szCs w:val="18"/>
                <w:lang w:val="en-US" w:eastAsia="zh-CN" w:bidi="ar"/>
              </w:rPr>
              <w:t>5, 10</w:t>
            </w:r>
          </w:p>
        </w:tc>
        <w:tc>
          <w:tcPr>
            <w:tcW w:w="2445" w:type="dxa"/>
            <w:tcBorders>
              <w:top w:val="nil"/>
              <w:left w:val="single" w:sz="4" w:space="0" w:color="auto"/>
              <w:bottom w:val="nil"/>
              <w:right w:val="single" w:sz="4" w:space="0" w:color="auto"/>
            </w:tcBorders>
            <w:vAlign w:val="center"/>
          </w:tcPr>
          <w:p w14:paraId="76A133C0" w14:textId="77777777" w:rsidR="006F6378" w:rsidRPr="00C30686" w:rsidRDefault="006F6378" w:rsidP="0094020B">
            <w:pPr>
              <w:pStyle w:val="TAC"/>
              <w:rPr>
                <w:rFonts w:eastAsiaTheme="minorEastAsia"/>
                <w:lang w:val="en-US" w:eastAsia="zh-CN"/>
              </w:rPr>
            </w:pPr>
          </w:p>
        </w:tc>
      </w:tr>
      <w:tr w:rsidR="006F6378" w:rsidRPr="00C30686" w14:paraId="7424E59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DD1A10C"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4E1C21A0"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842CFEB" w14:textId="77777777" w:rsidR="006F6378" w:rsidRPr="00C30686" w:rsidRDefault="006F6378" w:rsidP="0094020B">
            <w:pPr>
              <w:pStyle w:val="TAC"/>
              <w:rPr>
                <w:rFonts w:eastAsiaTheme="minorEastAsia"/>
                <w:lang w:val="en-US" w:eastAsia="zh-CN"/>
              </w:rPr>
            </w:pPr>
            <w:r w:rsidRPr="00C30686">
              <w:rPr>
                <w:rFonts w:eastAsia="DengXian"/>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262F2737" w14:textId="77777777" w:rsidR="006F6378" w:rsidRPr="00C30686" w:rsidRDefault="006F6378" w:rsidP="0094020B">
            <w:pPr>
              <w:pStyle w:val="TAC"/>
              <w:rPr>
                <w:rFonts w:ascii="Calibri" w:eastAsia="DengXian" w:hAnsi="Calibri"/>
                <w:sz w:val="21"/>
                <w:lang w:val="en-US" w:eastAsia="zh-CN"/>
              </w:rPr>
            </w:pPr>
            <w:r w:rsidRPr="00C30686">
              <w:rPr>
                <w:rFonts w:eastAsiaTheme="minorEastAsia" w:cs="Arial"/>
                <w:color w:val="000000"/>
                <w:szCs w:val="18"/>
                <w:lang w:val="en-US" w:eastAsia="zh-CN" w:bidi="ar"/>
              </w:rPr>
              <w:t>10, 15, 20, 40, 50, 60, 80, 90, 100</w:t>
            </w:r>
          </w:p>
        </w:tc>
        <w:tc>
          <w:tcPr>
            <w:tcW w:w="2445" w:type="dxa"/>
            <w:tcBorders>
              <w:top w:val="nil"/>
              <w:left w:val="single" w:sz="4" w:space="0" w:color="auto"/>
              <w:bottom w:val="single" w:sz="4" w:space="0" w:color="auto"/>
              <w:right w:val="single" w:sz="4" w:space="0" w:color="auto"/>
            </w:tcBorders>
            <w:vAlign w:val="center"/>
          </w:tcPr>
          <w:p w14:paraId="7A002F56" w14:textId="77777777" w:rsidR="006F6378" w:rsidRPr="00C30686" w:rsidRDefault="006F6378" w:rsidP="0094020B">
            <w:pPr>
              <w:pStyle w:val="TAC"/>
              <w:rPr>
                <w:rFonts w:eastAsiaTheme="minorEastAsia"/>
                <w:lang w:val="en-US" w:eastAsia="zh-CN"/>
              </w:rPr>
            </w:pPr>
          </w:p>
        </w:tc>
      </w:tr>
      <w:tr w:rsidR="006F6378" w:rsidRPr="00C30686" w14:paraId="33A30797"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688825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w:t>
            </w:r>
            <w:r w:rsidRPr="00C30686">
              <w:rPr>
                <w:rFonts w:eastAsiaTheme="minorEastAsia"/>
                <w:lang w:val="en-US"/>
              </w:rPr>
              <w:t>_</w:t>
            </w:r>
            <w:r w:rsidRPr="00C30686">
              <w:rPr>
                <w:rFonts w:eastAsiaTheme="minorEastAsia"/>
                <w:lang w:val="en-US" w:eastAsia="zh-CN"/>
              </w:rPr>
              <w:t>n3</w:t>
            </w:r>
            <w:r w:rsidRPr="00C30686">
              <w:rPr>
                <w:rFonts w:eastAsiaTheme="minorEastAsia"/>
                <w:lang w:val="sv-SE" w:eastAsia="ja-JP"/>
              </w:rPr>
              <w:t>A-</w:t>
            </w:r>
            <w:r w:rsidRPr="00C30686">
              <w:rPr>
                <w:rFonts w:eastAsiaTheme="minorEastAsia"/>
                <w:lang w:val="en-US" w:eastAsia="zh-CN"/>
              </w:rPr>
              <w:t>n28</w:t>
            </w:r>
            <w:r w:rsidRPr="00C30686">
              <w:rPr>
                <w:rFonts w:eastAsiaTheme="minorEastAsia"/>
                <w:lang w:val="sv-SE" w:eastAsia="ja-JP"/>
              </w:rPr>
              <w:t>A</w:t>
            </w:r>
            <w:r w:rsidRPr="00C30686">
              <w:rPr>
                <w:rFonts w:eastAsiaTheme="minorEastAsia"/>
                <w:lang w:val="sv-SE" w:eastAsia="zh-CN"/>
              </w:rPr>
              <w:t>-n78C</w:t>
            </w:r>
          </w:p>
        </w:tc>
        <w:tc>
          <w:tcPr>
            <w:tcW w:w="2785" w:type="dxa"/>
            <w:tcBorders>
              <w:top w:val="single" w:sz="4" w:space="0" w:color="auto"/>
              <w:left w:val="single" w:sz="4" w:space="0" w:color="auto"/>
              <w:bottom w:val="nil"/>
              <w:right w:val="single" w:sz="4" w:space="0" w:color="auto"/>
            </w:tcBorders>
            <w:vAlign w:val="center"/>
          </w:tcPr>
          <w:p w14:paraId="7DFCE4CC"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69E251D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2A6B2031"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6ABEC546" w14:textId="77777777" w:rsidR="006F6378" w:rsidRPr="00C30686" w:rsidRDefault="006F6378" w:rsidP="0094020B">
            <w:pPr>
              <w:pStyle w:val="TAC"/>
              <w:rPr>
                <w:rFonts w:eastAsiaTheme="minorEastAsia" w:cs="Arial"/>
                <w:szCs w:val="18"/>
                <w:lang w:val="en-US" w:eastAsia="zh-CN"/>
              </w:rPr>
            </w:pPr>
            <w:r w:rsidRPr="00C30686">
              <w:rPr>
                <w:rFonts w:eastAsiaTheme="minorEastAsia" w:hint="eastAsia"/>
                <w:lang w:val="en-US" w:eastAsia="zh-CN"/>
              </w:rPr>
              <w:t>0</w:t>
            </w:r>
          </w:p>
        </w:tc>
      </w:tr>
      <w:tr w:rsidR="006F6378" w:rsidRPr="00C30686" w14:paraId="332E878C" w14:textId="77777777" w:rsidTr="004F423A">
        <w:trPr>
          <w:trHeight w:val="29"/>
        </w:trPr>
        <w:tc>
          <w:tcPr>
            <w:tcW w:w="2742" w:type="dxa"/>
            <w:tcBorders>
              <w:top w:val="nil"/>
              <w:left w:val="single" w:sz="4" w:space="0" w:color="auto"/>
              <w:bottom w:val="nil"/>
              <w:right w:val="single" w:sz="4" w:space="0" w:color="auto"/>
            </w:tcBorders>
            <w:vAlign w:val="center"/>
          </w:tcPr>
          <w:p w14:paraId="1066FAA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9ABC25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D4BA1B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49875A45"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689EE7C6" w14:textId="77777777" w:rsidR="006F6378" w:rsidRPr="00C30686" w:rsidRDefault="006F6378" w:rsidP="0094020B">
            <w:pPr>
              <w:pStyle w:val="TAC"/>
              <w:rPr>
                <w:rFonts w:eastAsiaTheme="minorEastAsia" w:cs="Arial"/>
                <w:szCs w:val="18"/>
                <w:lang w:val="en-US" w:eastAsia="zh-CN"/>
              </w:rPr>
            </w:pPr>
          </w:p>
        </w:tc>
      </w:tr>
      <w:tr w:rsidR="006F6378" w:rsidRPr="00C30686" w14:paraId="21F94A7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B12DFE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E25475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72D951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6ABD62B4"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CA_n78C_BCS1</w:t>
            </w:r>
          </w:p>
        </w:tc>
        <w:tc>
          <w:tcPr>
            <w:tcW w:w="2445" w:type="dxa"/>
            <w:tcBorders>
              <w:top w:val="nil"/>
              <w:left w:val="single" w:sz="4" w:space="0" w:color="auto"/>
              <w:bottom w:val="single" w:sz="4" w:space="0" w:color="auto"/>
              <w:right w:val="single" w:sz="4" w:space="0" w:color="auto"/>
            </w:tcBorders>
            <w:vAlign w:val="center"/>
          </w:tcPr>
          <w:p w14:paraId="7E807AF0" w14:textId="77777777" w:rsidR="006F6378" w:rsidRPr="00C30686" w:rsidRDefault="006F6378" w:rsidP="0094020B">
            <w:pPr>
              <w:pStyle w:val="TAC"/>
              <w:rPr>
                <w:rFonts w:eastAsiaTheme="minorEastAsia" w:cs="Arial"/>
                <w:szCs w:val="18"/>
                <w:lang w:val="en-US" w:eastAsia="zh-CN"/>
              </w:rPr>
            </w:pPr>
          </w:p>
        </w:tc>
      </w:tr>
      <w:tr w:rsidR="006F6378" w:rsidRPr="00C30686" w14:paraId="61A68A68"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3A99143" w14:textId="77777777" w:rsidR="006F6378" w:rsidRPr="00C30686" w:rsidRDefault="006F6378" w:rsidP="0094020B">
            <w:pPr>
              <w:pStyle w:val="TAC"/>
              <w:rPr>
                <w:rFonts w:eastAsiaTheme="minorEastAsia" w:cs="Arial"/>
                <w:szCs w:val="18"/>
                <w:lang w:val="en-US" w:eastAsia="zh-CN"/>
              </w:rPr>
            </w:pPr>
            <w:r w:rsidRPr="00C30686">
              <w:rPr>
                <w:rFonts w:eastAsiaTheme="minorEastAsia"/>
                <w:lang w:val="en-US" w:eastAsia="zh-CN"/>
              </w:rPr>
              <w:lastRenderedPageBreak/>
              <w:t>CA</w:t>
            </w:r>
            <w:r w:rsidRPr="00C30686">
              <w:rPr>
                <w:rFonts w:eastAsiaTheme="minorEastAsia"/>
                <w:lang w:val="en-US"/>
              </w:rPr>
              <w:t>_</w:t>
            </w:r>
            <w:r w:rsidRPr="00C30686">
              <w:rPr>
                <w:rFonts w:eastAsiaTheme="minorEastAsia"/>
                <w:lang w:val="en-US" w:eastAsia="zh-CN"/>
              </w:rPr>
              <w:t>n3</w:t>
            </w:r>
            <w:r w:rsidRPr="00C30686">
              <w:rPr>
                <w:rFonts w:eastAsiaTheme="minorEastAsia"/>
                <w:lang w:val="sv-SE" w:eastAsia="ja-JP"/>
              </w:rPr>
              <w:t>A-</w:t>
            </w:r>
            <w:r w:rsidRPr="00C30686">
              <w:rPr>
                <w:rFonts w:eastAsiaTheme="minorEastAsia"/>
                <w:lang w:val="en-US" w:eastAsia="zh-CN"/>
              </w:rPr>
              <w:t>n28</w:t>
            </w:r>
            <w:r w:rsidRPr="00C30686">
              <w:rPr>
                <w:rFonts w:eastAsiaTheme="minorEastAsia"/>
                <w:lang w:val="sv-SE" w:eastAsia="ja-JP"/>
              </w:rPr>
              <w:t>A</w:t>
            </w:r>
            <w:r w:rsidRPr="00C30686">
              <w:rPr>
                <w:rFonts w:eastAsiaTheme="minorEastAsia"/>
                <w:lang w:val="sv-SE" w:eastAsia="zh-CN"/>
              </w:rPr>
              <w:t>-n78(2A)</w:t>
            </w:r>
          </w:p>
        </w:tc>
        <w:tc>
          <w:tcPr>
            <w:tcW w:w="2785" w:type="dxa"/>
            <w:tcBorders>
              <w:top w:val="single" w:sz="4" w:space="0" w:color="auto"/>
              <w:left w:val="single" w:sz="4" w:space="0" w:color="auto"/>
              <w:bottom w:val="nil"/>
              <w:right w:val="single" w:sz="4" w:space="0" w:color="auto"/>
            </w:tcBorders>
            <w:vAlign w:val="center"/>
          </w:tcPr>
          <w:p w14:paraId="4B36AAB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CA_n3A-n28A</w:t>
            </w:r>
          </w:p>
          <w:p w14:paraId="0B40974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CA_n3A-n78A</w:t>
            </w:r>
          </w:p>
          <w:p w14:paraId="47F88CB5" w14:textId="77777777" w:rsidR="006F6378" w:rsidRPr="00C30686" w:rsidRDefault="006F6378" w:rsidP="0094020B">
            <w:pPr>
              <w:pStyle w:val="TAC"/>
              <w:rPr>
                <w:rFonts w:eastAsiaTheme="minorEastAsia" w:cs="Arial"/>
                <w:szCs w:val="18"/>
                <w:lang w:val="en-US" w:eastAsia="zh-CN"/>
              </w:rPr>
            </w:pPr>
            <w:r w:rsidRPr="00C30686">
              <w:rPr>
                <w:rFonts w:eastAsiaTheme="minorEastAsia"/>
                <w:lang w:val="en-US" w:eastAsia="zh-CN"/>
              </w:rPr>
              <w:t>CA_n28A-n78A</w:t>
            </w:r>
          </w:p>
        </w:tc>
        <w:tc>
          <w:tcPr>
            <w:tcW w:w="1259" w:type="dxa"/>
            <w:tcBorders>
              <w:top w:val="single" w:sz="4" w:space="0" w:color="auto"/>
              <w:left w:val="single" w:sz="4" w:space="0" w:color="auto"/>
              <w:bottom w:val="single" w:sz="4" w:space="0" w:color="auto"/>
              <w:right w:val="single" w:sz="4" w:space="0" w:color="auto"/>
            </w:tcBorders>
            <w:vAlign w:val="center"/>
          </w:tcPr>
          <w:p w14:paraId="253AD6A5" w14:textId="77777777" w:rsidR="006F6378" w:rsidRPr="00C30686" w:rsidRDefault="006F6378" w:rsidP="0094020B">
            <w:pPr>
              <w:pStyle w:val="TAC"/>
              <w:rPr>
                <w:rFonts w:eastAsiaTheme="minorEastAsia" w:cs="Arial"/>
                <w:szCs w:val="18"/>
                <w:lang w:val="en-US" w:eastAsia="zh-CN"/>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5D493814"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5CF943AF"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0</w:t>
            </w:r>
          </w:p>
        </w:tc>
      </w:tr>
      <w:tr w:rsidR="006F6378" w:rsidRPr="00C30686" w14:paraId="783DCE4A" w14:textId="77777777" w:rsidTr="004F423A">
        <w:trPr>
          <w:trHeight w:val="29"/>
        </w:trPr>
        <w:tc>
          <w:tcPr>
            <w:tcW w:w="2742" w:type="dxa"/>
            <w:tcBorders>
              <w:top w:val="nil"/>
              <w:left w:val="single" w:sz="4" w:space="0" w:color="auto"/>
              <w:bottom w:val="nil"/>
              <w:right w:val="single" w:sz="4" w:space="0" w:color="auto"/>
            </w:tcBorders>
            <w:vAlign w:val="center"/>
          </w:tcPr>
          <w:p w14:paraId="4D189EF5" w14:textId="77777777" w:rsidR="006F6378" w:rsidRPr="00C30686" w:rsidRDefault="006F6378" w:rsidP="0094020B">
            <w:pPr>
              <w:pStyle w:val="TAC"/>
              <w:rPr>
                <w:rFonts w:eastAsiaTheme="minorEastAsia" w:cs="Arial"/>
                <w:szCs w:val="18"/>
                <w:lang w:val="en-US" w:eastAsia="zh-CN"/>
              </w:rPr>
            </w:pPr>
          </w:p>
        </w:tc>
        <w:tc>
          <w:tcPr>
            <w:tcW w:w="2785" w:type="dxa"/>
            <w:tcBorders>
              <w:top w:val="nil"/>
              <w:left w:val="single" w:sz="4" w:space="0" w:color="auto"/>
              <w:bottom w:val="nil"/>
              <w:right w:val="single" w:sz="4" w:space="0" w:color="auto"/>
            </w:tcBorders>
            <w:vAlign w:val="center"/>
          </w:tcPr>
          <w:p w14:paraId="4496FB6A"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F37E640" w14:textId="77777777" w:rsidR="006F6378" w:rsidRPr="00C30686" w:rsidRDefault="006F6378" w:rsidP="0094020B">
            <w:pPr>
              <w:pStyle w:val="TAC"/>
              <w:rPr>
                <w:rFonts w:eastAsiaTheme="minorEastAsia" w:cs="Arial"/>
                <w:szCs w:val="18"/>
                <w:lang w:val="en-US" w:eastAsia="zh-CN"/>
              </w:rPr>
            </w:pPr>
            <w:r w:rsidRPr="00C30686">
              <w:rPr>
                <w:rFonts w:eastAsiaTheme="minorEastAsia"/>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4E890FCC"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r w:rsidRPr="00C30686">
              <w:rPr>
                <w:rFonts w:eastAsiaTheme="minorEastAsia" w:cs="Arial"/>
                <w:color w:val="000000"/>
                <w:szCs w:val="18"/>
                <w:vertAlign w:val="superscript"/>
                <w:lang w:val="en-US" w:eastAsia="zh-CN" w:bidi="ar"/>
              </w:rPr>
              <w:t>2</w:t>
            </w:r>
          </w:p>
        </w:tc>
        <w:tc>
          <w:tcPr>
            <w:tcW w:w="2445" w:type="dxa"/>
            <w:tcBorders>
              <w:top w:val="nil"/>
              <w:left w:val="single" w:sz="4" w:space="0" w:color="auto"/>
              <w:bottom w:val="nil"/>
              <w:right w:val="single" w:sz="4" w:space="0" w:color="auto"/>
            </w:tcBorders>
            <w:vAlign w:val="center"/>
          </w:tcPr>
          <w:p w14:paraId="7B2FEA56" w14:textId="77777777" w:rsidR="006F6378" w:rsidRPr="00C30686" w:rsidRDefault="006F6378" w:rsidP="0094020B">
            <w:pPr>
              <w:pStyle w:val="TAC"/>
              <w:rPr>
                <w:rFonts w:eastAsiaTheme="minorEastAsia" w:cs="Arial"/>
                <w:szCs w:val="18"/>
                <w:lang w:val="en-US" w:eastAsia="zh-CN"/>
              </w:rPr>
            </w:pPr>
          </w:p>
        </w:tc>
      </w:tr>
      <w:tr w:rsidR="006F6378" w:rsidRPr="00C30686" w14:paraId="4B32CE09" w14:textId="77777777" w:rsidTr="004F423A">
        <w:trPr>
          <w:trHeight w:val="29"/>
        </w:trPr>
        <w:tc>
          <w:tcPr>
            <w:tcW w:w="2742" w:type="dxa"/>
            <w:tcBorders>
              <w:top w:val="nil"/>
              <w:left w:val="single" w:sz="4" w:space="0" w:color="auto"/>
              <w:bottom w:val="nil"/>
              <w:right w:val="single" w:sz="4" w:space="0" w:color="auto"/>
            </w:tcBorders>
            <w:vAlign w:val="center"/>
          </w:tcPr>
          <w:p w14:paraId="761FE032" w14:textId="77777777" w:rsidR="006F6378" w:rsidRPr="00C30686" w:rsidRDefault="006F6378" w:rsidP="0094020B">
            <w:pPr>
              <w:pStyle w:val="TAC"/>
              <w:rPr>
                <w:rFonts w:eastAsiaTheme="minorEastAsia" w:cs="Arial"/>
                <w:szCs w:val="18"/>
                <w:lang w:val="en-US" w:eastAsia="zh-CN"/>
              </w:rPr>
            </w:pPr>
          </w:p>
        </w:tc>
        <w:tc>
          <w:tcPr>
            <w:tcW w:w="2785" w:type="dxa"/>
            <w:tcBorders>
              <w:top w:val="nil"/>
              <w:left w:val="single" w:sz="4" w:space="0" w:color="auto"/>
              <w:bottom w:val="nil"/>
              <w:right w:val="single" w:sz="4" w:space="0" w:color="auto"/>
            </w:tcBorders>
            <w:vAlign w:val="center"/>
          </w:tcPr>
          <w:p w14:paraId="3FE8CCFC"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10CABE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3E2B73EA"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CA_n78(2A)_BCS0</w:t>
            </w:r>
          </w:p>
        </w:tc>
        <w:tc>
          <w:tcPr>
            <w:tcW w:w="2445" w:type="dxa"/>
            <w:tcBorders>
              <w:top w:val="nil"/>
              <w:left w:val="single" w:sz="4" w:space="0" w:color="auto"/>
              <w:bottom w:val="single" w:sz="4" w:space="0" w:color="auto"/>
              <w:right w:val="single" w:sz="4" w:space="0" w:color="auto"/>
            </w:tcBorders>
            <w:vAlign w:val="center"/>
          </w:tcPr>
          <w:p w14:paraId="240ABE49" w14:textId="77777777" w:rsidR="006F6378" w:rsidRPr="00C30686" w:rsidRDefault="006F6378" w:rsidP="0094020B">
            <w:pPr>
              <w:pStyle w:val="TAC"/>
              <w:rPr>
                <w:rFonts w:eastAsiaTheme="minorEastAsia" w:cs="Arial"/>
                <w:szCs w:val="18"/>
                <w:lang w:val="en-US" w:eastAsia="zh-CN"/>
              </w:rPr>
            </w:pPr>
          </w:p>
        </w:tc>
      </w:tr>
      <w:tr w:rsidR="006F6378" w:rsidRPr="00C30686" w14:paraId="7BF57CD9" w14:textId="77777777" w:rsidTr="004F423A">
        <w:trPr>
          <w:trHeight w:val="29"/>
        </w:trPr>
        <w:tc>
          <w:tcPr>
            <w:tcW w:w="2742" w:type="dxa"/>
            <w:tcBorders>
              <w:top w:val="nil"/>
              <w:left w:val="single" w:sz="4" w:space="0" w:color="auto"/>
              <w:bottom w:val="nil"/>
              <w:right w:val="single" w:sz="4" w:space="0" w:color="auto"/>
            </w:tcBorders>
            <w:vAlign w:val="center"/>
          </w:tcPr>
          <w:p w14:paraId="77170F1A" w14:textId="77777777" w:rsidR="006F6378" w:rsidRPr="00C30686" w:rsidRDefault="006F6378" w:rsidP="0094020B">
            <w:pPr>
              <w:pStyle w:val="TAC"/>
              <w:rPr>
                <w:rFonts w:eastAsia="MS Mincho"/>
                <w:szCs w:val="18"/>
                <w:lang w:val="en-US" w:eastAsia="zh-CN"/>
              </w:rPr>
            </w:pPr>
          </w:p>
        </w:tc>
        <w:tc>
          <w:tcPr>
            <w:tcW w:w="2785" w:type="dxa"/>
            <w:tcBorders>
              <w:top w:val="nil"/>
              <w:left w:val="single" w:sz="4" w:space="0" w:color="auto"/>
              <w:bottom w:val="nil"/>
              <w:right w:val="single" w:sz="4" w:space="0" w:color="auto"/>
            </w:tcBorders>
            <w:vAlign w:val="center"/>
          </w:tcPr>
          <w:p w14:paraId="4AAB3E7F" w14:textId="77777777" w:rsidR="006F6378" w:rsidRPr="00C30686" w:rsidRDefault="006F6378" w:rsidP="0094020B">
            <w:pPr>
              <w:pStyle w:val="TAC"/>
              <w:rPr>
                <w:rFonts w:eastAsia="MS Mincho"/>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6897743" w14:textId="77777777" w:rsidR="006F6378" w:rsidRPr="00C30686" w:rsidRDefault="006F6378" w:rsidP="0094020B">
            <w:pPr>
              <w:pStyle w:val="TAC"/>
              <w:rPr>
                <w:rFonts w:eastAsia="MS Mincho"/>
                <w:szCs w:val="18"/>
                <w:lang w:val="en-US" w:eastAsia="zh-CN"/>
              </w:rPr>
            </w:pPr>
            <w:r w:rsidRPr="00C30686">
              <w:rPr>
                <w:rFonts w:eastAsia="DengXian"/>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02B1191D" w14:textId="77777777" w:rsidR="006F6378" w:rsidRPr="00C30686" w:rsidRDefault="006F6378" w:rsidP="0094020B">
            <w:pPr>
              <w:pStyle w:val="TAC"/>
              <w:rPr>
                <w:rFonts w:ascii="Calibri" w:eastAsia="DengXian" w:hAnsi="Calibri"/>
                <w:sz w:val="21"/>
                <w:lang w:val="en-US" w:eastAsia="zh-CN"/>
              </w:rPr>
            </w:pPr>
            <w:r w:rsidRPr="00C30686">
              <w:rPr>
                <w:rFonts w:eastAsiaTheme="minorEastAsia" w:cs="Arial"/>
                <w:color w:val="000000"/>
                <w:szCs w:val="18"/>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5F1D23DB" w14:textId="77777777" w:rsidR="006F6378" w:rsidRPr="00C30686" w:rsidRDefault="006F6378" w:rsidP="0094020B">
            <w:pPr>
              <w:pStyle w:val="TAC"/>
              <w:rPr>
                <w:rFonts w:eastAsia="MS Mincho"/>
                <w:szCs w:val="18"/>
                <w:lang w:val="en-US" w:eastAsia="zh-CN"/>
              </w:rPr>
            </w:pPr>
            <w:r w:rsidRPr="00C30686">
              <w:rPr>
                <w:rFonts w:eastAsia="MS Mincho"/>
                <w:szCs w:val="18"/>
                <w:lang w:val="en-US" w:eastAsia="zh-CN"/>
              </w:rPr>
              <w:t>1</w:t>
            </w:r>
          </w:p>
        </w:tc>
      </w:tr>
      <w:tr w:rsidR="006F6378" w:rsidRPr="00C30686" w14:paraId="253B65BF" w14:textId="77777777" w:rsidTr="004F423A">
        <w:trPr>
          <w:trHeight w:val="29"/>
        </w:trPr>
        <w:tc>
          <w:tcPr>
            <w:tcW w:w="2742" w:type="dxa"/>
            <w:tcBorders>
              <w:top w:val="nil"/>
              <w:left w:val="single" w:sz="4" w:space="0" w:color="auto"/>
              <w:bottom w:val="nil"/>
              <w:right w:val="single" w:sz="4" w:space="0" w:color="auto"/>
            </w:tcBorders>
            <w:vAlign w:val="center"/>
          </w:tcPr>
          <w:p w14:paraId="13C37E15" w14:textId="77777777" w:rsidR="006F6378" w:rsidRPr="00C30686" w:rsidRDefault="006F6378" w:rsidP="0094020B">
            <w:pPr>
              <w:pStyle w:val="TAC"/>
              <w:rPr>
                <w:rFonts w:eastAsia="MS Mincho"/>
                <w:szCs w:val="18"/>
                <w:lang w:val="en-US" w:eastAsia="zh-CN"/>
              </w:rPr>
            </w:pPr>
          </w:p>
        </w:tc>
        <w:tc>
          <w:tcPr>
            <w:tcW w:w="2785" w:type="dxa"/>
            <w:tcBorders>
              <w:top w:val="nil"/>
              <w:left w:val="single" w:sz="4" w:space="0" w:color="auto"/>
              <w:bottom w:val="nil"/>
              <w:right w:val="single" w:sz="4" w:space="0" w:color="auto"/>
            </w:tcBorders>
            <w:vAlign w:val="center"/>
          </w:tcPr>
          <w:p w14:paraId="4DC898CF" w14:textId="77777777" w:rsidR="006F6378" w:rsidRPr="00C30686" w:rsidRDefault="006F6378" w:rsidP="0094020B">
            <w:pPr>
              <w:pStyle w:val="TAC"/>
              <w:rPr>
                <w:rFonts w:eastAsia="MS Mincho"/>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39B2B59" w14:textId="77777777" w:rsidR="006F6378" w:rsidRPr="00C30686" w:rsidRDefault="006F6378" w:rsidP="0094020B">
            <w:pPr>
              <w:pStyle w:val="TAC"/>
              <w:rPr>
                <w:rFonts w:eastAsia="MS Mincho"/>
                <w:szCs w:val="18"/>
                <w:lang w:val="en-US" w:eastAsia="zh-CN"/>
              </w:rPr>
            </w:pPr>
            <w:r w:rsidRPr="00C30686">
              <w:rPr>
                <w:rFonts w:eastAsia="DengXian"/>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12DAA943" w14:textId="77777777" w:rsidR="006F6378" w:rsidRPr="00C30686" w:rsidRDefault="006F6378" w:rsidP="0094020B">
            <w:pPr>
              <w:pStyle w:val="TAC"/>
              <w:rPr>
                <w:rFonts w:ascii="Calibri" w:eastAsia="DengXian" w:hAnsi="Calibri"/>
                <w:sz w:val="21"/>
                <w:lang w:val="en-US" w:eastAsia="zh-CN"/>
              </w:rPr>
            </w:pPr>
            <w:r w:rsidRPr="00C30686">
              <w:rPr>
                <w:rFonts w:eastAsiaTheme="minorEastAsia" w:cs="Arial"/>
                <w:color w:val="000000"/>
                <w:szCs w:val="18"/>
                <w:lang w:val="en-US" w:eastAsia="zh-CN" w:bidi="ar"/>
              </w:rPr>
              <w:t>5, 10</w:t>
            </w:r>
          </w:p>
        </w:tc>
        <w:tc>
          <w:tcPr>
            <w:tcW w:w="2445" w:type="dxa"/>
            <w:tcBorders>
              <w:top w:val="nil"/>
              <w:left w:val="single" w:sz="4" w:space="0" w:color="auto"/>
              <w:bottom w:val="nil"/>
              <w:right w:val="single" w:sz="4" w:space="0" w:color="auto"/>
            </w:tcBorders>
            <w:vAlign w:val="center"/>
          </w:tcPr>
          <w:p w14:paraId="699C1E18" w14:textId="77777777" w:rsidR="006F6378" w:rsidRPr="00C30686" w:rsidRDefault="006F6378" w:rsidP="0094020B">
            <w:pPr>
              <w:pStyle w:val="TAC"/>
              <w:rPr>
                <w:rFonts w:eastAsia="MS Mincho"/>
                <w:szCs w:val="18"/>
                <w:lang w:val="en-US" w:eastAsia="zh-CN"/>
              </w:rPr>
            </w:pPr>
          </w:p>
        </w:tc>
      </w:tr>
      <w:tr w:rsidR="006F6378" w:rsidRPr="00C30686" w14:paraId="1E6E499A" w14:textId="77777777" w:rsidTr="004F423A">
        <w:trPr>
          <w:trHeight w:val="29"/>
        </w:trPr>
        <w:tc>
          <w:tcPr>
            <w:tcW w:w="2742" w:type="dxa"/>
            <w:tcBorders>
              <w:top w:val="nil"/>
              <w:left w:val="single" w:sz="4" w:space="0" w:color="auto"/>
              <w:bottom w:val="nil"/>
              <w:right w:val="single" w:sz="4" w:space="0" w:color="auto"/>
            </w:tcBorders>
            <w:vAlign w:val="center"/>
          </w:tcPr>
          <w:p w14:paraId="72BB20DB" w14:textId="77777777" w:rsidR="006F6378" w:rsidRPr="00C30686" w:rsidRDefault="006F6378" w:rsidP="0094020B">
            <w:pPr>
              <w:pStyle w:val="TAC"/>
              <w:rPr>
                <w:rFonts w:eastAsia="MS Mincho"/>
                <w:szCs w:val="18"/>
                <w:lang w:val="en-US" w:eastAsia="zh-CN"/>
              </w:rPr>
            </w:pPr>
          </w:p>
        </w:tc>
        <w:tc>
          <w:tcPr>
            <w:tcW w:w="2785" w:type="dxa"/>
            <w:tcBorders>
              <w:top w:val="nil"/>
              <w:left w:val="single" w:sz="4" w:space="0" w:color="auto"/>
              <w:bottom w:val="single" w:sz="4" w:space="0" w:color="auto"/>
              <w:right w:val="single" w:sz="4" w:space="0" w:color="auto"/>
            </w:tcBorders>
            <w:vAlign w:val="center"/>
          </w:tcPr>
          <w:p w14:paraId="0FE874E9" w14:textId="77777777" w:rsidR="006F6378" w:rsidRPr="00C30686" w:rsidRDefault="006F6378" w:rsidP="0094020B">
            <w:pPr>
              <w:pStyle w:val="TAC"/>
              <w:rPr>
                <w:rFonts w:eastAsia="MS Mincho"/>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3D9D227" w14:textId="77777777" w:rsidR="006F6378" w:rsidRPr="00C30686" w:rsidRDefault="006F6378" w:rsidP="0094020B">
            <w:pPr>
              <w:pStyle w:val="TAC"/>
              <w:rPr>
                <w:rFonts w:eastAsia="MS Mincho"/>
                <w:szCs w:val="18"/>
                <w:lang w:val="en-US" w:eastAsia="zh-CN"/>
              </w:rPr>
            </w:pPr>
            <w:r w:rsidRPr="00C30686">
              <w:rPr>
                <w:rFonts w:eastAsia="DengXian"/>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36601542" w14:textId="77777777" w:rsidR="006F6378" w:rsidRPr="00C30686" w:rsidRDefault="006F6378" w:rsidP="0094020B">
            <w:pPr>
              <w:pStyle w:val="TAC"/>
              <w:rPr>
                <w:rFonts w:ascii="Calibri" w:eastAsia="DengXian" w:hAnsi="Calibri"/>
                <w:sz w:val="21"/>
                <w:lang w:val="en-US" w:eastAsia="zh-CN"/>
              </w:rPr>
            </w:pPr>
            <w:r w:rsidRPr="00C30686">
              <w:rPr>
                <w:rFonts w:eastAsiaTheme="minorEastAsia" w:cs="Arial"/>
                <w:color w:val="000000"/>
                <w:szCs w:val="18"/>
                <w:lang w:val="en-US" w:eastAsia="zh-CN" w:bidi="ar"/>
              </w:rPr>
              <w:t>CA_n78(2A)_BCS2</w:t>
            </w:r>
          </w:p>
        </w:tc>
        <w:tc>
          <w:tcPr>
            <w:tcW w:w="2445" w:type="dxa"/>
            <w:tcBorders>
              <w:top w:val="nil"/>
              <w:left w:val="single" w:sz="4" w:space="0" w:color="auto"/>
              <w:bottom w:val="single" w:sz="4" w:space="0" w:color="auto"/>
              <w:right w:val="single" w:sz="4" w:space="0" w:color="auto"/>
            </w:tcBorders>
            <w:vAlign w:val="center"/>
          </w:tcPr>
          <w:p w14:paraId="1F1C5ED1" w14:textId="77777777" w:rsidR="006F6378" w:rsidRPr="00C30686" w:rsidRDefault="006F6378" w:rsidP="0094020B">
            <w:pPr>
              <w:pStyle w:val="TAC"/>
              <w:rPr>
                <w:rFonts w:eastAsia="MS Mincho"/>
                <w:szCs w:val="18"/>
                <w:lang w:val="en-US" w:eastAsia="zh-CN"/>
              </w:rPr>
            </w:pPr>
          </w:p>
        </w:tc>
      </w:tr>
      <w:tr w:rsidR="006F6378" w:rsidRPr="00C30686" w14:paraId="7ECF8DFD" w14:textId="77777777" w:rsidTr="004F423A">
        <w:trPr>
          <w:trHeight w:val="29"/>
        </w:trPr>
        <w:tc>
          <w:tcPr>
            <w:tcW w:w="2742" w:type="dxa"/>
            <w:tcBorders>
              <w:top w:val="nil"/>
              <w:left w:val="single" w:sz="4" w:space="0" w:color="auto"/>
              <w:bottom w:val="nil"/>
              <w:right w:val="single" w:sz="4" w:space="0" w:color="auto"/>
            </w:tcBorders>
            <w:vAlign w:val="center"/>
          </w:tcPr>
          <w:p w14:paraId="080A4BFA" w14:textId="77777777" w:rsidR="006F6378" w:rsidRPr="00C30686" w:rsidRDefault="006F6378" w:rsidP="0094020B">
            <w:pPr>
              <w:pStyle w:val="TAC"/>
              <w:rPr>
                <w:rFonts w:eastAsia="MS Mincho"/>
                <w:szCs w:val="18"/>
                <w:lang w:val="en-US" w:eastAsia="zh-CN"/>
              </w:rPr>
            </w:pPr>
          </w:p>
        </w:tc>
        <w:tc>
          <w:tcPr>
            <w:tcW w:w="2785" w:type="dxa"/>
            <w:tcBorders>
              <w:top w:val="single" w:sz="4" w:space="0" w:color="auto"/>
              <w:left w:val="single" w:sz="4" w:space="0" w:color="auto"/>
              <w:bottom w:val="nil"/>
              <w:right w:val="single" w:sz="4" w:space="0" w:color="auto"/>
            </w:tcBorders>
            <w:vAlign w:val="center"/>
          </w:tcPr>
          <w:p w14:paraId="0E115DA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CA_n78(2A)</w:t>
            </w:r>
          </w:p>
          <w:p w14:paraId="4B43CE5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CA_n3A-n28A</w:t>
            </w:r>
          </w:p>
          <w:p w14:paraId="034F387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CA_n3A-n78A</w:t>
            </w:r>
          </w:p>
          <w:p w14:paraId="11371AA9" w14:textId="77777777" w:rsidR="006F6378" w:rsidRPr="00C30686" w:rsidRDefault="006F6378" w:rsidP="0094020B">
            <w:pPr>
              <w:pStyle w:val="TAC"/>
              <w:rPr>
                <w:rFonts w:eastAsia="MS Mincho"/>
                <w:szCs w:val="18"/>
                <w:lang w:val="en-US" w:eastAsia="zh-CN"/>
              </w:rPr>
            </w:pPr>
            <w:r w:rsidRPr="00C30686">
              <w:rPr>
                <w:rFonts w:eastAsiaTheme="minorEastAsia"/>
                <w:lang w:val="en-US" w:eastAsia="zh-CN"/>
              </w:rPr>
              <w:t>CA_n28A-n78A</w:t>
            </w:r>
          </w:p>
        </w:tc>
        <w:tc>
          <w:tcPr>
            <w:tcW w:w="1259" w:type="dxa"/>
            <w:tcBorders>
              <w:top w:val="single" w:sz="4" w:space="0" w:color="auto"/>
              <w:left w:val="single" w:sz="4" w:space="0" w:color="auto"/>
              <w:bottom w:val="single" w:sz="4" w:space="0" w:color="auto"/>
              <w:right w:val="single" w:sz="4" w:space="0" w:color="auto"/>
            </w:tcBorders>
            <w:vAlign w:val="center"/>
          </w:tcPr>
          <w:p w14:paraId="0A06738E" w14:textId="77777777" w:rsidR="006F6378" w:rsidRPr="00C30686" w:rsidRDefault="006F6378" w:rsidP="0094020B">
            <w:pPr>
              <w:pStyle w:val="TAC"/>
              <w:rPr>
                <w:rFonts w:eastAsia="DengXian"/>
                <w:lang w:val="en-US" w:eastAsia="zh-CN"/>
              </w:rPr>
            </w:pPr>
            <w:r w:rsidRPr="00C30686">
              <w:rPr>
                <w:rFonts w:eastAsia="DengXian"/>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348BD4DF" w14:textId="77777777" w:rsidR="006F6378" w:rsidRPr="00C30686" w:rsidRDefault="006F6378" w:rsidP="0094020B">
            <w:pPr>
              <w:pStyle w:val="TAC"/>
              <w:rPr>
                <w:rFonts w:eastAsia="DengXian"/>
                <w:lang w:val="en-US" w:eastAsia="zh-CN"/>
              </w:rPr>
            </w:pPr>
            <w:r w:rsidRPr="00C30686">
              <w:rPr>
                <w:rFonts w:eastAsia="DengXian"/>
                <w:lang w:val="en-US" w:eastAsia="zh-CN"/>
              </w:rPr>
              <w:t>5, 10, 15, 20, 25, 30, 40</w:t>
            </w:r>
          </w:p>
        </w:tc>
        <w:tc>
          <w:tcPr>
            <w:tcW w:w="2445" w:type="dxa"/>
            <w:tcBorders>
              <w:top w:val="single" w:sz="4" w:space="0" w:color="auto"/>
              <w:left w:val="single" w:sz="4" w:space="0" w:color="auto"/>
              <w:bottom w:val="nil"/>
              <w:right w:val="single" w:sz="4" w:space="0" w:color="auto"/>
            </w:tcBorders>
            <w:vAlign w:val="center"/>
          </w:tcPr>
          <w:p w14:paraId="73723105" w14:textId="77777777" w:rsidR="006F6378" w:rsidRPr="00C30686" w:rsidRDefault="006F6378" w:rsidP="0094020B">
            <w:pPr>
              <w:pStyle w:val="TAC"/>
              <w:rPr>
                <w:rFonts w:eastAsia="MS Mincho"/>
                <w:szCs w:val="18"/>
                <w:lang w:val="en-US" w:eastAsia="zh-CN"/>
              </w:rPr>
            </w:pPr>
            <w:r w:rsidRPr="00C30686">
              <w:rPr>
                <w:rFonts w:eastAsia="MS Mincho"/>
                <w:szCs w:val="18"/>
                <w:lang w:val="en-US" w:eastAsia="zh-CN"/>
              </w:rPr>
              <w:t>2</w:t>
            </w:r>
          </w:p>
        </w:tc>
      </w:tr>
      <w:tr w:rsidR="006F6378" w:rsidRPr="00C30686" w14:paraId="3A3FC750" w14:textId="77777777" w:rsidTr="004F423A">
        <w:trPr>
          <w:trHeight w:val="29"/>
        </w:trPr>
        <w:tc>
          <w:tcPr>
            <w:tcW w:w="2742" w:type="dxa"/>
            <w:tcBorders>
              <w:top w:val="nil"/>
              <w:left w:val="single" w:sz="4" w:space="0" w:color="auto"/>
              <w:bottom w:val="nil"/>
              <w:right w:val="single" w:sz="4" w:space="0" w:color="auto"/>
            </w:tcBorders>
            <w:vAlign w:val="center"/>
          </w:tcPr>
          <w:p w14:paraId="7B8728CE" w14:textId="77777777" w:rsidR="006F6378" w:rsidRPr="00C30686" w:rsidRDefault="006F6378" w:rsidP="0094020B">
            <w:pPr>
              <w:pStyle w:val="TAC"/>
              <w:rPr>
                <w:rFonts w:eastAsia="MS Mincho"/>
                <w:szCs w:val="18"/>
                <w:lang w:val="en-US" w:eastAsia="zh-CN"/>
              </w:rPr>
            </w:pPr>
          </w:p>
        </w:tc>
        <w:tc>
          <w:tcPr>
            <w:tcW w:w="2785" w:type="dxa"/>
            <w:tcBorders>
              <w:top w:val="nil"/>
              <w:left w:val="single" w:sz="4" w:space="0" w:color="auto"/>
              <w:bottom w:val="nil"/>
              <w:right w:val="single" w:sz="4" w:space="0" w:color="auto"/>
            </w:tcBorders>
            <w:vAlign w:val="center"/>
          </w:tcPr>
          <w:p w14:paraId="0B355775" w14:textId="77777777" w:rsidR="006F6378" w:rsidRPr="00C30686" w:rsidRDefault="006F6378" w:rsidP="0094020B">
            <w:pPr>
              <w:pStyle w:val="TAC"/>
              <w:rPr>
                <w:rFonts w:eastAsia="MS Mincho"/>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868D748" w14:textId="77777777" w:rsidR="006F6378" w:rsidRPr="00C30686" w:rsidRDefault="006F6378" w:rsidP="0094020B">
            <w:pPr>
              <w:pStyle w:val="TAC"/>
              <w:rPr>
                <w:rFonts w:eastAsia="DengXian"/>
                <w:lang w:val="en-US" w:eastAsia="zh-CN"/>
              </w:rPr>
            </w:pPr>
            <w:r w:rsidRPr="00C30686">
              <w:rPr>
                <w:rFonts w:eastAsia="DengXian"/>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0917AC58" w14:textId="77777777" w:rsidR="006F6378" w:rsidRPr="00C30686" w:rsidRDefault="006F6378" w:rsidP="0094020B">
            <w:pPr>
              <w:pStyle w:val="TAC"/>
              <w:rPr>
                <w:rFonts w:eastAsia="DengXian"/>
                <w:lang w:val="en-US" w:eastAsia="zh-CN"/>
              </w:rPr>
            </w:pPr>
            <w:r w:rsidRPr="00C30686">
              <w:rPr>
                <w:rFonts w:eastAsia="DengXian"/>
                <w:lang w:val="en-US" w:eastAsia="zh-CN"/>
              </w:rPr>
              <w:t>5, 10, 15, 20</w:t>
            </w:r>
          </w:p>
        </w:tc>
        <w:tc>
          <w:tcPr>
            <w:tcW w:w="2445" w:type="dxa"/>
            <w:tcBorders>
              <w:top w:val="nil"/>
              <w:left w:val="single" w:sz="4" w:space="0" w:color="auto"/>
              <w:bottom w:val="nil"/>
              <w:right w:val="single" w:sz="4" w:space="0" w:color="auto"/>
            </w:tcBorders>
            <w:vAlign w:val="center"/>
          </w:tcPr>
          <w:p w14:paraId="6C3B4E82" w14:textId="77777777" w:rsidR="006F6378" w:rsidRPr="00C30686" w:rsidRDefault="006F6378" w:rsidP="0094020B">
            <w:pPr>
              <w:pStyle w:val="TAC"/>
              <w:rPr>
                <w:rFonts w:eastAsia="MS Mincho"/>
                <w:szCs w:val="18"/>
                <w:lang w:val="en-US" w:eastAsia="zh-CN"/>
              </w:rPr>
            </w:pPr>
          </w:p>
        </w:tc>
      </w:tr>
      <w:tr w:rsidR="006F6378" w:rsidRPr="00C30686" w14:paraId="32B2F107"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BCE2C18" w14:textId="77777777" w:rsidR="006F6378" w:rsidRPr="00C30686" w:rsidRDefault="006F6378" w:rsidP="0094020B">
            <w:pPr>
              <w:pStyle w:val="TAC"/>
              <w:rPr>
                <w:rFonts w:eastAsia="MS Mincho"/>
                <w:szCs w:val="18"/>
                <w:lang w:val="en-US" w:eastAsia="zh-CN"/>
              </w:rPr>
            </w:pPr>
          </w:p>
        </w:tc>
        <w:tc>
          <w:tcPr>
            <w:tcW w:w="2785" w:type="dxa"/>
            <w:tcBorders>
              <w:top w:val="nil"/>
              <w:left w:val="single" w:sz="4" w:space="0" w:color="auto"/>
              <w:bottom w:val="single" w:sz="4" w:space="0" w:color="auto"/>
              <w:right w:val="single" w:sz="4" w:space="0" w:color="auto"/>
            </w:tcBorders>
            <w:vAlign w:val="center"/>
          </w:tcPr>
          <w:p w14:paraId="6F7E5B00" w14:textId="77777777" w:rsidR="006F6378" w:rsidRPr="00C30686" w:rsidRDefault="006F6378" w:rsidP="0094020B">
            <w:pPr>
              <w:pStyle w:val="TAC"/>
              <w:rPr>
                <w:rFonts w:eastAsia="MS Mincho"/>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D75F760" w14:textId="77777777" w:rsidR="006F6378" w:rsidRPr="00C30686" w:rsidRDefault="006F6378" w:rsidP="0094020B">
            <w:pPr>
              <w:pStyle w:val="TAC"/>
              <w:rPr>
                <w:rFonts w:eastAsia="DengXian"/>
                <w:lang w:val="en-US" w:eastAsia="zh-CN"/>
              </w:rPr>
            </w:pPr>
            <w:r w:rsidRPr="00C30686">
              <w:rPr>
                <w:rFonts w:eastAsia="DengXian"/>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119FF8C4" w14:textId="77777777" w:rsidR="006F6378" w:rsidRPr="00C30686" w:rsidRDefault="006F6378" w:rsidP="0094020B">
            <w:pPr>
              <w:pStyle w:val="TAC"/>
              <w:rPr>
                <w:rFonts w:eastAsia="DengXian"/>
                <w:lang w:val="en-US" w:eastAsia="zh-CN"/>
              </w:rPr>
            </w:pPr>
            <w:r w:rsidRPr="00C30686">
              <w:rPr>
                <w:rFonts w:eastAsia="DengXian"/>
                <w:lang w:val="en-US" w:eastAsia="zh-CN"/>
              </w:rPr>
              <w:t>CA_n78(2A)_BCS2</w:t>
            </w:r>
          </w:p>
        </w:tc>
        <w:tc>
          <w:tcPr>
            <w:tcW w:w="2445" w:type="dxa"/>
            <w:tcBorders>
              <w:top w:val="nil"/>
              <w:left w:val="single" w:sz="4" w:space="0" w:color="auto"/>
              <w:bottom w:val="single" w:sz="4" w:space="0" w:color="auto"/>
              <w:right w:val="single" w:sz="4" w:space="0" w:color="auto"/>
            </w:tcBorders>
            <w:vAlign w:val="center"/>
          </w:tcPr>
          <w:p w14:paraId="41173758" w14:textId="77777777" w:rsidR="006F6378" w:rsidRPr="00C30686" w:rsidRDefault="006F6378" w:rsidP="0094020B">
            <w:pPr>
              <w:pStyle w:val="TAC"/>
              <w:rPr>
                <w:rFonts w:eastAsia="MS Mincho"/>
                <w:szCs w:val="18"/>
                <w:lang w:val="en-US" w:eastAsia="zh-CN"/>
              </w:rPr>
            </w:pPr>
          </w:p>
        </w:tc>
      </w:tr>
      <w:tr w:rsidR="00927989" w:rsidRPr="00C30686" w14:paraId="34800DB2" w14:textId="77777777" w:rsidTr="0094020B">
        <w:trPr>
          <w:trHeight w:val="29"/>
          <w:ins w:id="108" w:author="Per Lindell" w:date="2023-08-04T08:48:00Z"/>
        </w:trPr>
        <w:tc>
          <w:tcPr>
            <w:tcW w:w="2742" w:type="dxa"/>
            <w:tcBorders>
              <w:top w:val="single" w:sz="4" w:space="0" w:color="auto"/>
              <w:left w:val="single" w:sz="4" w:space="0" w:color="auto"/>
              <w:bottom w:val="nil"/>
              <w:right w:val="single" w:sz="4" w:space="0" w:color="auto"/>
            </w:tcBorders>
            <w:vAlign w:val="center"/>
          </w:tcPr>
          <w:p w14:paraId="32AAC51D" w14:textId="4A8DF1E3" w:rsidR="00927989" w:rsidRPr="00C30686" w:rsidRDefault="00927989" w:rsidP="00927989">
            <w:pPr>
              <w:pStyle w:val="TAC"/>
              <w:rPr>
                <w:ins w:id="109" w:author="Per Lindell" w:date="2023-08-04T08:48:00Z"/>
                <w:rFonts w:eastAsiaTheme="minorEastAsia"/>
                <w:lang w:val="en-US" w:eastAsia="zh-CN"/>
              </w:rPr>
            </w:pPr>
            <w:ins w:id="110" w:author="Per Lindell" w:date="2023-08-04T08:48:00Z">
              <w:r w:rsidRPr="00BD0583">
                <w:rPr>
                  <w:rFonts w:eastAsiaTheme="minorEastAsia"/>
                  <w:lang w:val="en-US" w:eastAsia="zh-CN"/>
                </w:rPr>
                <w:t>CA_n3B-n28A-n78A</w:t>
              </w:r>
            </w:ins>
          </w:p>
        </w:tc>
        <w:tc>
          <w:tcPr>
            <w:tcW w:w="2785" w:type="dxa"/>
            <w:tcBorders>
              <w:top w:val="single" w:sz="4" w:space="0" w:color="auto"/>
              <w:left w:val="single" w:sz="4" w:space="0" w:color="auto"/>
              <w:bottom w:val="nil"/>
              <w:right w:val="single" w:sz="4" w:space="0" w:color="auto"/>
            </w:tcBorders>
            <w:vAlign w:val="center"/>
          </w:tcPr>
          <w:p w14:paraId="54395252" w14:textId="77777777" w:rsidR="00927989" w:rsidRPr="00BD0583" w:rsidRDefault="00927989" w:rsidP="00927989">
            <w:pPr>
              <w:pStyle w:val="TAC"/>
              <w:rPr>
                <w:ins w:id="111" w:author="Per Lindell" w:date="2023-08-04T08:49:00Z"/>
                <w:rFonts w:eastAsiaTheme="minorEastAsia"/>
                <w:lang w:val="en-US" w:eastAsia="zh-CN"/>
              </w:rPr>
            </w:pPr>
            <w:ins w:id="112" w:author="Per Lindell" w:date="2023-08-04T08:49:00Z">
              <w:r w:rsidRPr="00BD0583">
                <w:rPr>
                  <w:rFonts w:eastAsiaTheme="minorEastAsia"/>
                  <w:lang w:val="en-US" w:eastAsia="zh-CN"/>
                </w:rPr>
                <w:t>CA_n3A-n28A</w:t>
              </w:r>
            </w:ins>
          </w:p>
          <w:p w14:paraId="3617F26D" w14:textId="77777777" w:rsidR="00927989" w:rsidRPr="00BD0583" w:rsidRDefault="00927989" w:rsidP="00927989">
            <w:pPr>
              <w:pStyle w:val="TAC"/>
              <w:rPr>
                <w:ins w:id="113" w:author="Per Lindell" w:date="2023-08-04T08:49:00Z"/>
                <w:rFonts w:eastAsiaTheme="minorEastAsia"/>
                <w:lang w:val="en-US" w:eastAsia="zh-CN"/>
              </w:rPr>
            </w:pPr>
            <w:ins w:id="114" w:author="Per Lindell" w:date="2023-08-04T08:49:00Z">
              <w:r w:rsidRPr="00BD0583">
                <w:rPr>
                  <w:rFonts w:eastAsiaTheme="minorEastAsia"/>
                  <w:lang w:val="en-US" w:eastAsia="zh-CN"/>
                </w:rPr>
                <w:t>CA_n3A-n78A</w:t>
              </w:r>
            </w:ins>
          </w:p>
          <w:p w14:paraId="5C58B19D" w14:textId="4FBC02E2" w:rsidR="00927989" w:rsidRPr="00C30686" w:rsidRDefault="00927989" w:rsidP="00927989">
            <w:pPr>
              <w:pStyle w:val="TAC"/>
              <w:rPr>
                <w:ins w:id="115" w:author="Per Lindell" w:date="2023-08-04T08:48:00Z"/>
                <w:rFonts w:eastAsiaTheme="minorEastAsia"/>
                <w:lang w:val="en-US" w:eastAsia="zh-CN"/>
              </w:rPr>
            </w:pPr>
            <w:ins w:id="116" w:author="Per Lindell" w:date="2023-08-04T08:49:00Z">
              <w:r w:rsidRPr="00BD0583">
                <w:rPr>
                  <w:rFonts w:eastAsiaTheme="minorEastAsia"/>
                  <w:lang w:val="en-US" w:eastAsia="zh-CN"/>
                </w:rPr>
                <w:t>CA_n28A-n78A</w:t>
              </w:r>
            </w:ins>
          </w:p>
        </w:tc>
        <w:tc>
          <w:tcPr>
            <w:tcW w:w="1259" w:type="dxa"/>
            <w:tcBorders>
              <w:top w:val="single" w:sz="4" w:space="0" w:color="auto"/>
              <w:left w:val="single" w:sz="4" w:space="0" w:color="auto"/>
              <w:bottom w:val="single" w:sz="4" w:space="0" w:color="auto"/>
              <w:right w:val="single" w:sz="4" w:space="0" w:color="auto"/>
            </w:tcBorders>
            <w:vAlign w:val="center"/>
          </w:tcPr>
          <w:p w14:paraId="51A2CA32" w14:textId="77777777" w:rsidR="00927989" w:rsidRPr="00C30686" w:rsidRDefault="00927989" w:rsidP="00927989">
            <w:pPr>
              <w:pStyle w:val="TAC"/>
              <w:rPr>
                <w:ins w:id="117" w:author="Per Lindell" w:date="2023-08-04T08:48:00Z"/>
                <w:rFonts w:eastAsiaTheme="minorEastAsia"/>
                <w:lang w:val="en-US" w:eastAsia="zh-CN"/>
              </w:rPr>
            </w:pPr>
            <w:ins w:id="118" w:author="Per Lindell" w:date="2023-08-04T08:48:00Z">
              <w:r w:rsidRPr="00C30686">
                <w:rPr>
                  <w:rFonts w:eastAsiaTheme="minorEastAsia"/>
                  <w:lang w:val="en-US" w:eastAsia="zh-CN"/>
                </w:rPr>
                <w:t>n3</w:t>
              </w:r>
            </w:ins>
          </w:p>
        </w:tc>
        <w:tc>
          <w:tcPr>
            <w:tcW w:w="4356" w:type="dxa"/>
            <w:tcBorders>
              <w:top w:val="single" w:sz="4" w:space="0" w:color="auto"/>
              <w:left w:val="single" w:sz="4" w:space="0" w:color="auto"/>
              <w:bottom w:val="single" w:sz="4" w:space="0" w:color="auto"/>
              <w:right w:val="single" w:sz="4" w:space="0" w:color="auto"/>
            </w:tcBorders>
            <w:vAlign w:val="center"/>
          </w:tcPr>
          <w:p w14:paraId="6D33CB29" w14:textId="4BAC1A0F" w:rsidR="00927989" w:rsidRPr="003E541D" w:rsidRDefault="00927989" w:rsidP="00927989">
            <w:pPr>
              <w:pStyle w:val="TAC"/>
              <w:rPr>
                <w:ins w:id="119" w:author="Per Lindell" w:date="2023-08-04T08:48:00Z"/>
                <w:rFonts w:eastAsiaTheme="minorEastAsia"/>
                <w:lang w:val="en-US" w:eastAsia="zh-CN"/>
              </w:rPr>
            </w:pPr>
            <w:ins w:id="120" w:author="Per Lindell" w:date="2023-08-04T08:49:00Z">
              <w:r w:rsidRPr="003E541D">
                <w:rPr>
                  <w:rFonts w:eastAsiaTheme="minorEastAsia"/>
                  <w:lang w:val="en-US" w:eastAsia="zh-CN"/>
                </w:rPr>
                <w:t>CA_n3B</w:t>
              </w:r>
            </w:ins>
            <w:ins w:id="121" w:author="Per Lindell" w:date="2023-08-04T08:50:00Z">
              <w:r w:rsidRPr="003E541D">
                <w:rPr>
                  <w:rFonts w:eastAsiaTheme="minorEastAsia"/>
                  <w:lang w:val="en-US" w:eastAsia="zh-CN"/>
                </w:rPr>
                <w:t>_BCS0</w:t>
              </w:r>
            </w:ins>
          </w:p>
        </w:tc>
        <w:tc>
          <w:tcPr>
            <w:tcW w:w="2445" w:type="dxa"/>
            <w:tcBorders>
              <w:top w:val="single" w:sz="4" w:space="0" w:color="auto"/>
              <w:left w:val="single" w:sz="4" w:space="0" w:color="auto"/>
              <w:bottom w:val="nil"/>
              <w:right w:val="single" w:sz="4" w:space="0" w:color="auto"/>
            </w:tcBorders>
            <w:vAlign w:val="center"/>
          </w:tcPr>
          <w:p w14:paraId="7705CC6B" w14:textId="77777777" w:rsidR="00927989" w:rsidRPr="003E541D" w:rsidRDefault="00927989" w:rsidP="00927989">
            <w:pPr>
              <w:pStyle w:val="TAC"/>
              <w:rPr>
                <w:ins w:id="122" w:author="Per Lindell" w:date="2023-08-04T08:48:00Z"/>
                <w:rFonts w:eastAsiaTheme="minorEastAsia"/>
                <w:lang w:val="en-US" w:eastAsia="zh-CN"/>
              </w:rPr>
            </w:pPr>
            <w:ins w:id="123" w:author="Per Lindell" w:date="2023-08-04T08:48:00Z">
              <w:r w:rsidRPr="00C30686">
                <w:rPr>
                  <w:rFonts w:eastAsiaTheme="minorEastAsia" w:hint="eastAsia"/>
                  <w:lang w:val="en-US" w:eastAsia="zh-CN"/>
                </w:rPr>
                <w:t>0</w:t>
              </w:r>
            </w:ins>
          </w:p>
        </w:tc>
      </w:tr>
      <w:tr w:rsidR="00927989" w:rsidRPr="00C30686" w14:paraId="187129E5" w14:textId="77777777" w:rsidTr="0094020B">
        <w:trPr>
          <w:trHeight w:val="29"/>
          <w:ins w:id="124" w:author="Per Lindell" w:date="2023-08-04T08:48:00Z"/>
        </w:trPr>
        <w:tc>
          <w:tcPr>
            <w:tcW w:w="2742" w:type="dxa"/>
            <w:tcBorders>
              <w:top w:val="nil"/>
              <w:left w:val="single" w:sz="4" w:space="0" w:color="auto"/>
              <w:bottom w:val="nil"/>
              <w:right w:val="single" w:sz="4" w:space="0" w:color="auto"/>
            </w:tcBorders>
            <w:vAlign w:val="center"/>
          </w:tcPr>
          <w:p w14:paraId="2F9A4400" w14:textId="77777777" w:rsidR="00927989" w:rsidRPr="00C30686" w:rsidRDefault="00927989" w:rsidP="00927989">
            <w:pPr>
              <w:pStyle w:val="TAC"/>
              <w:rPr>
                <w:ins w:id="125" w:author="Per Lindell" w:date="2023-08-04T08:48:00Z"/>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C2F81C6" w14:textId="77777777" w:rsidR="00927989" w:rsidRPr="00C30686" w:rsidRDefault="00927989" w:rsidP="00927989">
            <w:pPr>
              <w:pStyle w:val="TAC"/>
              <w:rPr>
                <w:ins w:id="126" w:author="Per Lindell" w:date="2023-08-04T08:48:00Z"/>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5927799" w14:textId="77777777" w:rsidR="00927989" w:rsidRPr="00C30686" w:rsidRDefault="00927989" w:rsidP="00927989">
            <w:pPr>
              <w:pStyle w:val="TAC"/>
              <w:rPr>
                <w:ins w:id="127" w:author="Per Lindell" w:date="2023-08-04T08:48:00Z"/>
                <w:rFonts w:eastAsiaTheme="minorEastAsia"/>
                <w:lang w:val="en-US" w:eastAsia="zh-CN"/>
              </w:rPr>
            </w:pPr>
            <w:ins w:id="128" w:author="Per Lindell" w:date="2023-08-04T08:48:00Z">
              <w:r w:rsidRPr="00C30686">
                <w:rPr>
                  <w:rFonts w:eastAsiaTheme="minorEastAsia"/>
                  <w:lang w:val="en-US" w:eastAsia="zh-CN"/>
                </w:rPr>
                <w:t>n28</w:t>
              </w:r>
            </w:ins>
          </w:p>
        </w:tc>
        <w:tc>
          <w:tcPr>
            <w:tcW w:w="4356" w:type="dxa"/>
            <w:tcBorders>
              <w:top w:val="single" w:sz="4" w:space="0" w:color="auto"/>
              <w:left w:val="single" w:sz="4" w:space="0" w:color="auto"/>
              <w:bottom w:val="single" w:sz="4" w:space="0" w:color="auto"/>
              <w:right w:val="single" w:sz="4" w:space="0" w:color="auto"/>
            </w:tcBorders>
            <w:vAlign w:val="center"/>
          </w:tcPr>
          <w:p w14:paraId="6F030D48" w14:textId="7FC290E7" w:rsidR="00927989" w:rsidRPr="003E541D" w:rsidRDefault="00927989" w:rsidP="00927989">
            <w:pPr>
              <w:pStyle w:val="TAC"/>
              <w:rPr>
                <w:ins w:id="129" w:author="Per Lindell" w:date="2023-08-04T08:48:00Z"/>
                <w:rFonts w:eastAsiaTheme="minorEastAsia"/>
                <w:lang w:val="en-US" w:eastAsia="zh-CN"/>
              </w:rPr>
            </w:pPr>
            <w:ins w:id="130" w:author="Per Lindell" w:date="2023-08-04T08:49:00Z">
              <w:r w:rsidRPr="003E541D">
                <w:rPr>
                  <w:rFonts w:eastAsiaTheme="minorEastAsia"/>
                  <w:lang w:val="en-US" w:eastAsia="zh-CN"/>
                </w:rPr>
                <w:t>5, 10, 15, 20</w:t>
              </w:r>
            </w:ins>
          </w:p>
        </w:tc>
        <w:tc>
          <w:tcPr>
            <w:tcW w:w="2445" w:type="dxa"/>
            <w:tcBorders>
              <w:top w:val="nil"/>
              <w:left w:val="single" w:sz="4" w:space="0" w:color="auto"/>
              <w:bottom w:val="nil"/>
              <w:right w:val="single" w:sz="4" w:space="0" w:color="auto"/>
            </w:tcBorders>
            <w:vAlign w:val="center"/>
          </w:tcPr>
          <w:p w14:paraId="63218827" w14:textId="77777777" w:rsidR="00927989" w:rsidRPr="003E541D" w:rsidRDefault="00927989" w:rsidP="00927989">
            <w:pPr>
              <w:pStyle w:val="TAC"/>
              <w:rPr>
                <w:ins w:id="131" w:author="Per Lindell" w:date="2023-08-04T08:48:00Z"/>
                <w:rFonts w:eastAsiaTheme="minorEastAsia"/>
                <w:lang w:val="en-US" w:eastAsia="zh-CN"/>
              </w:rPr>
            </w:pPr>
          </w:p>
        </w:tc>
      </w:tr>
      <w:tr w:rsidR="00927989" w:rsidRPr="00C30686" w14:paraId="7C3C330E" w14:textId="77777777" w:rsidTr="0094020B">
        <w:trPr>
          <w:trHeight w:val="29"/>
          <w:ins w:id="132" w:author="Per Lindell" w:date="2023-08-04T08:48:00Z"/>
        </w:trPr>
        <w:tc>
          <w:tcPr>
            <w:tcW w:w="2742" w:type="dxa"/>
            <w:tcBorders>
              <w:top w:val="nil"/>
              <w:left w:val="single" w:sz="4" w:space="0" w:color="auto"/>
              <w:bottom w:val="single" w:sz="4" w:space="0" w:color="auto"/>
              <w:right w:val="single" w:sz="4" w:space="0" w:color="auto"/>
            </w:tcBorders>
            <w:vAlign w:val="center"/>
          </w:tcPr>
          <w:p w14:paraId="4860F4FB" w14:textId="77777777" w:rsidR="00927989" w:rsidRPr="00C30686" w:rsidRDefault="00927989" w:rsidP="00927989">
            <w:pPr>
              <w:pStyle w:val="TAC"/>
              <w:rPr>
                <w:ins w:id="133" w:author="Per Lindell" w:date="2023-08-04T08:48:00Z"/>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4AA32344" w14:textId="77777777" w:rsidR="00927989" w:rsidRPr="00C30686" w:rsidRDefault="00927989" w:rsidP="00927989">
            <w:pPr>
              <w:pStyle w:val="TAC"/>
              <w:rPr>
                <w:ins w:id="134" w:author="Per Lindell" w:date="2023-08-04T08:48:00Z"/>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F8CB8A0" w14:textId="77777777" w:rsidR="00927989" w:rsidRPr="00C30686" w:rsidRDefault="00927989" w:rsidP="00927989">
            <w:pPr>
              <w:pStyle w:val="TAC"/>
              <w:rPr>
                <w:ins w:id="135" w:author="Per Lindell" w:date="2023-08-04T08:48:00Z"/>
                <w:rFonts w:eastAsiaTheme="minorEastAsia"/>
                <w:lang w:val="en-US" w:eastAsia="zh-CN"/>
              </w:rPr>
            </w:pPr>
            <w:ins w:id="136" w:author="Per Lindell" w:date="2023-08-04T08:48:00Z">
              <w:r w:rsidRPr="00C30686">
                <w:rPr>
                  <w:rFonts w:eastAsiaTheme="minorEastAsia"/>
                  <w:lang w:val="en-US" w:eastAsia="zh-CN"/>
                </w:rPr>
                <w:t>n78</w:t>
              </w:r>
            </w:ins>
          </w:p>
        </w:tc>
        <w:tc>
          <w:tcPr>
            <w:tcW w:w="4356" w:type="dxa"/>
            <w:tcBorders>
              <w:top w:val="single" w:sz="4" w:space="0" w:color="auto"/>
              <w:left w:val="single" w:sz="4" w:space="0" w:color="auto"/>
              <w:bottom w:val="single" w:sz="4" w:space="0" w:color="auto"/>
              <w:right w:val="single" w:sz="4" w:space="0" w:color="auto"/>
            </w:tcBorders>
            <w:vAlign w:val="center"/>
          </w:tcPr>
          <w:p w14:paraId="0493B290" w14:textId="6DAED1FE" w:rsidR="00927989" w:rsidRPr="003E541D" w:rsidRDefault="00927989" w:rsidP="00927989">
            <w:pPr>
              <w:pStyle w:val="TAC"/>
              <w:rPr>
                <w:ins w:id="137" w:author="Per Lindell" w:date="2023-08-04T08:48:00Z"/>
                <w:rFonts w:eastAsiaTheme="minorEastAsia"/>
                <w:lang w:val="en-US" w:eastAsia="zh-CN"/>
              </w:rPr>
            </w:pPr>
            <w:ins w:id="138" w:author="Per Lindell" w:date="2023-08-04T08:49:00Z">
              <w:r w:rsidRPr="003E541D">
                <w:rPr>
                  <w:rFonts w:eastAsiaTheme="minorEastAsia"/>
                  <w:lang w:val="en-US" w:eastAsia="zh-CN"/>
                </w:rPr>
                <w:t>10, 15, 20, 25, 30, 40, 50, 60, 70, 80, 90, 100</w:t>
              </w:r>
            </w:ins>
          </w:p>
        </w:tc>
        <w:tc>
          <w:tcPr>
            <w:tcW w:w="2445" w:type="dxa"/>
            <w:tcBorders>
              <w:top w:val="nil"/>
              <w:left w:val="single" w:sz="4" w:space="0" w:color="auto"/>
              <w:bottom w:val="single" w:sz="4" w:space="0" w:color="auto"/>
              <w:right w:val="single" w:sz="4" w:space="0" w:color="auto"/>
            </w:tcBorders>
            <w:vAlign w:val="center"/>
          </w:tcPr>
          <w:p w14:paraId="3135E919" w14:textId="77777777" w:rsidR="00927989" w:rsidRPr="003E541D" w:rsidRDefault="00927989" w:rsidP="00927989">
            <w:pPr>
              <w:pStyle w:val="TAC"/>
              <w:rPr>
                <w:ins w:id="139" w:author="Per Lindell" w:date="2023-08-04T08:48:00Z"/>
                <w:rFonts w:eastAsiaTheme="minorEastAsia"/>
                <w:lang w:val="en-US" w:eastAsia="zh-CN"/>
              </w:rPr>
            </w:pPr>
          </w:p>
        </w:tc>
      </w:tr>
      <w:tr w:rsidR="003E541D" w:rsidRPr="00C30686" w14:paraId="7FFA88CB" w14:textId="77777777" w:rsidTr="0094020B">
        <w:trPr>
          <w:trHeight w:val="29"/>
          <w:ins w:id="140" w:author="Per Lindell" w:date="2023-08-04T08:48:00Z"/>
        </w:trPr>
        <w:tc>
          <w:tcPr>
            <w:tcW w:w="2742" w:type="dxa"/>
            <w:tcBorders>
              <w:top w:val="single" w:sz="4" w:space="0" w:color="auto"/>
              <w:left w:val="single" w:sz="4" w:space="0" w:color="auto"/>
              <w:bottom w:val="nil"/>
              <w:right w:val="single" w:sz="4" w:space="0" w:color="auto"/>
            </w:tcBorders>
            <w:vAlign w:val="center"/>
          </w:tcPr>
          <w:p w14:paraId="08CBD4B4" w14:textId="157E5D95" w:rsidR="003E541D" w:rsidRPr="00C30686" w:rsidRDefault="003E541D" w:rsidP="003E541D">
            <w:pPr>
              <w:pStyle w:val="TAC"/>
              <w:rPr>
                <w:ins w:id="141" w:author="Per Lindell" w:date="2023-08-04T08:48:00Z"/>
                <w:rFonts w:eastAsiaTheme="minorEastAsia"/>
                <w:lang w:val="en-US" w:eastAsia="zh-CN"/>
              </w:rPr>
            </w:pPr>
            <w:ins w:id="142" w:author="Per Lindell" w:date="2023-08-04T08:48:00Z">
              <w:r w:rsidRPr="00BD0583">
                <w:rPr>
                  <w:rFonts w:eastAsiaTheme="minorEastAsia"/>
                  <w:lang w:val="en-US" w:eastAsia="zh-CN"/>
                </w:rPr>
                <w:t>CA_n3B-n28A-n78(2A)</w:t>
              </w:r>
            </w:ins>
          </w:p>
        </w:tc>
        <w:tc>
          <w:tcPr>
            <w:tcW w:w="2785" w:type="dxa"/>
            <w:tcBorders>
              <w:top w:val="single" w:sz="4" w:space="0" w:color="auto"/>
              <w:left w:val="single" w:sz="4" w:space="0" w:color="auto"/>
              <w:bottom w:val="nil"/>
              <w:right w:val="single" w:sz="4" w:space="0" w:color="auto"/>
            </w:tcBorders>
            <w:vAlign w:val="center"/>
          </w:tcPr>
          <w:p w14:paraId="53A4BC15" w14:textId="77777777" w:rsidR="003E541D" w:rsidRPr="00FD14AE" w:rsidRDefault="003E541D" w:rsidP="003E541D">
            <w:pPr>
              <w:pStyle w:val="TAC"/>
              <w:rPr>
                <w:ins w:id="143" w:author="Per Lindell" w:date="2023-08-04T08:49:00Z"/>
                <w:rFonts w:eastAsiaTheme="minorEastAsia"/>
                <w:lang w:val="en-US" w:eastAsia="zh-CN"/>
              </w:rPr>
            </w:pPr>
            <w:ins w:id="144" w:author="Per Lindell" w:date="2023-08-04T08:49:00Z">
              <w:r w:rsidRPr="00FD14AE">
                <w:rPr>
                  <w:rFonts w:eastAsiaTheme="minorEastAsia"/>
                  <w:lang w:val="en-US" w:eastAsia="zh-CN"/>
                </w:rPr>
                <w:t>CA_n78(2A)</w:t>
              </w:r>
            </w:ins>
          </w:p>
          <w:p w14:paraId="71D04805" w14:textId="77777777" w:rsidR="003E541D" w:rsidRPr="00FD14AE" w:rsidRDefault="003E541D" w:rsidP="003E541D">
            <w:pPr>
              <w:pStyle w:val="TAC"/>
              <w:rPr>
                <w:ins w:id="145" w:author="Per Lindell" w:date="2023-08-04T08:49:00Z"/>
                <w:rFonts w:eastAsiaTheme="minorEastAsia"/>
                <w:lang w:val="en-US" w:eastAsia="zh-CN"/>
              </w:rPr>
            </w:pPr>
            <w:ins w:id="146" w:author="Per Lindell" w:date="2023-08-04T08:49:00Z">
              <w:r w:rsidRPr="00FD14AE">
                <w:rPr>
                  <w:rFonts w:eastAsiaTheme="minorEastAsia"/>
                  <w:lang w:val="en-US" w:eastAsia="zh-CN"/>
                </w:rPr>
                <w:t>CA_n3A-n28A</w:t>
              </w:r>
            </w:ins>
          </w:p>
          <w:p w14:paraId="5E67D237" w14:textId="77777777" w:rsidR="003E541D" w:rsidRPr="00FD14AE" w:rsidRDefault="003E541D" w:rsidP="003E541D">
            <w:pPr>
              <w:pStyle w:val="TAC"/>
              <w:rPr>
                <w:ins w:id="147" w:author="Per Lindell" w:date="2023-08-04T08:49:00Z"/>
                <w:rFonts w:eastAsiaTheme="minorEastAsia"/>
                <w:lang w:val="en-US" w:eastAsia="zh-CN"/>
              </w:rPr>
            </w:pPr>
            <w:ins w:id="148" w:author="Per Lindell" w:date="2023-08-04T08:49:00Z">
              <w:r w:rsidRPr="00FD14AE">
                <w:rPr>
                  <w:rFonts w:eastAsiaTheme="minorEastAsia"/>
                  <w:lang w:val="en-US" w:eastAsia="zh-CN"/>
                </w:rPr>
                <w:t>CA_n3A-n78A</w:t>
              </w:r>
            </w:ins>
          </w:p>
          <w:p w14:paraId="0EABC0AE" w14:textId="4FF85F1F" w:rsidR="003E541D" w:rsidRPr="00C30686" w:rsidRDefault="003E541D" w:rsidP="003E541D">
            <w:pPr>
              <w:pStyle w:val="TAC"/>
              <w:rPr>
                <w:ins w:id="149" w:author="Per Lindell" w:date="2023-08-04T08:48:00Z"/>
                <w:rFonts w:eastAsiaTheme="minorEastAsia"/>
                <w:lang w:val="en-US" w:eastAsia="zh-CN"/>
              </w:rPr>
            </w:pPr>
            <w:ins w:id="150" w:author="Per Lindell" w:date="2023-08-04T08:49:00Z">
              <w:r w:rsidRPr="00FD14AE">
                <w:rPr>
                  <w:rFonts w:eastAsiaTheme="minorEastAsia"/>
                  <w:lang w:val="en-US" w:eastAsia="zh-CN"/>
                </w:rPr>
                <w:t>CA_n28A-n78A</w:t>
              </w:r>
            </w:ins>
          </w:p>
        </w:tc>
        <w:tc>
          <w:tcPr>
            <w:tcW w:w="1259" w:type="dxa"/>
            <w:tcBorders>
              <w:top w:val="single" w:sz="4" w:space="0" w:color="auto"/>
              <w:left w:val="single" w:sz="4" w:space="0" w:color="auto"/>
              <w:bottom w:val="single" w:sz="4" w:space="0" w:color="auto"/>
              <w:right w:val="single" w:sz="4" w:space="0" w:color="auto"/>
            </w:tcBorders>
            <w:vAlign w:val="center"/>
          </w:tcPr>
          <w:p w14:paraId="6E0B8B08" w14:textId="77777777" w:rsidR="003E541D" w:rsidRPr="00C30686" w:rsidRDefault="003E541D" w:rsidP="003E541D">
            <w:pPr>
              <w:pStyle w:val="TAC"/>
              <w:rPr>
                <w:ins w:id="151" w:author="Per Lindell" w:date="2023-08-04T08:48:00Z"/>
                <w:rFonts w:eastAsiaTheme="minorEastAsia"/>
                <w:lang w:val="en-US" w:eastAsia="zh-CN"/>
              </w:rPr>
            </w:pPr>
            <w:ins w:id="152" w:author="Per Lindell" w:date="2023-08-04T08:48:00Z">
              <w:r w:rsidRPr="00C30686">
                <w:rPr>
                  <w:rFonts w:eastAsiaTheme="minorEastAsia"/>
                  <w:lang w:val="en-US" w:eastAsia="zh-CN"/>
                </w:rPr>
                <w:t>n3</w:t>
              </w:r>
            </w:ins>
          </w:p>
        </w:tc>
        <w:tc>
          <w:tcPr>
            <w:tcW w:w="4356" w:type="dxa"/>
            <w:tcBorders>
              <w:top w:val="single" w:sz="4" w:space="0" w:color="auto"/>
              <w:left w:val="single" w:sz="4" w:space="0" w:color="auto"/>
              <w:bottom w:val="single" w:sz="4" w:space="0" w:color="auto"/>
              <w:right w:val="single" w:sz="4" w:space="0" w:color="auto"/>
            </w:tcBorders>
            <w:vAlign w:val="center"/>
          </w:tcPr>
          <w:p w14:paraId="4BE1981C" w14:textId="71F0980D" w:rsidR="003E541D" w:rsidRPr="003E541D" w:rsidRDefault="003E541D" w:rsidP="003E541D">
            <w:pPr>
              <w:pStyle w:val="TAC"/>
              <w:rPr>
                <w:ins w:id="153" w:author="Per Lindell" w:date="2023-08-04T08:48:00Z"/>
                <w:rFonts w:eastAsiaTheme="minorEastAsia"/>
                <w:lang w:val="en-US" w:eastAsia="zh-CN"/>
              </w:rPr>
            </w:pPr>
            <w:ins w:id="154" w:author="Per Lindell" w:date="2023-08-04T08:51:00Z">
              <w:r w:rsidRPr="003E541D">
                <w:rPr>
                  <w:rFonts w:eastAsiaTheme="minorEastAsia"/>
                  <w:lang w:val="en-US" w:eastAsia="zh-CN"/>
                </w:rPr>
                <w:t>CA_n3B_BCS0</w:t>
              </w:r>
            </w:ins>
          </w:p>
        </w:tc>
        <w:tc>
          <w:tcPr>
            <w:tcW w:w="2445" w:type="dxa"/>
            <w:tcBorders>
              <w:top w:val="single" w:sz="4" w:space="0" w:color="auto"/>
              <w:left w:val="single" w:sz="4" w:space="0" w:color="auto"/>
              <w:bottom w:val="nil"/>
              <w:right w:val="single" w:sz="4" w:space="0" w:color="auto"/>
            </w:tcBorders>
            <w:vAlign w:val="center"/>
          </w:tcPr>
          <w:p w14:paraId="28953AB9" w14:textId="77777777" w:rsidR="003E541D" w:rsidRPr="003E541D" w:rsidRDefault="003E541D" w:rsidP="003E541D">
            <w:pPr>
              <w:pStyle w:val="TAC"/>
              <w:rPr>
                <w:ins w:id="155" w:author="Per Lindell" w:date="2023-08-04T08:48:00Z"/>
                <w:rFonts w:eastAsiaTheme="minorEastAsia"/>
                <w:lang w:val="en-US" w:eastAsia="zh-CN"/>
              </w:rPr>
            </w:pPr>
            <w:ins w:id="156" w:author="Per Lindell" w:date="2023-08-04T08:48:00Z">
              <w:r w:rsidRPr="00C30686">
                <w:rPr>
                  <w:rFonts w:eastAsiaTheme="minorEastAsia" w:hint="eastAsia"/>
                  <w:lang w:val="en-US" w:eastAsia="zh-CN"/>
                </w:rPr>
                <w:t>0</w:t>
              </w:r>
            </w:ins>
          </w:p>
        </w:tc>
      </w:tr>
      <w:tr w:rsidR="003E541D" w:rsidRPr="00C30686" w14:paraId="65B4C38E" w14:textId="77777777" w:rsidTr="0094020B">
        <w:trPr>
          <w:trHeight w:val="29"/>
          <w:ins w:id="157" w:author="Per Lindell" w:date="2023-08-04T08:48:00Z"/>
        </w:trPr>
        <w:tc>
          <w:tcPr>
            <w:tcW w:w="2742" w:type="dxa"/>
            <w:tcBorders>
              <w:top w:val="nil"/>
              <w:left w:val="single" w:sz="4" w:space="0" w:color="auto"/>
              <w:bottom w:val="nil"/>
              <w:right w:val="single" w:sz="4" w:space="0" w:color="auto"/>
            </w:tcBorders>
            <w:vAlign w:val="center"/>
          </w:tcPr>
          <w:p w14:paraId="495EDFC9" w14:textId="77777777" w:rsidR="003E541D" w:rsidRPr="00C30686" w:rsidRDefault="003E541D" w:rsidP="003E541D">
            <w:pPr>
              <w:pStyle w:val="TAC"/>
              <w:rPr>
                <w:ins w:id="158" w:author="Per Lindell" w:date="2023-08-04T08:48:00Z"/>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7BC0E97" w14:textId="77777777" w:rsidR="003E541D" w:rsidRPr="00C30686" w:rsidRDefault="003E541D" w:rsidP="003E541D">
            <w:pPr>
              <w:pStyle w:val="TAC"/>
              <w:rPr>
                <w:ins w:id="159" w:author="Per Lindell" w:date="2023-08-04T08:48:00Z"/>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4889843" w14:textId="77777777" w:rsidR="003E541D" w:rsidRPr="00C30686" w:rsidRDefault="003E541D" w:rsidP="003E541D">
            <w:pPr>
              <w:pStyle w:val="TAC"/>
              <w:rPr>
                <w:ins w:id="160" w:author="Per Lindell" w:date="2023-08-04T08:48:00Z"/>
                <w:rFonts w:eastAsiaTheme="minorEastAsia"/>
                <w:lang w:val="en-US" w:eastAsia="zh-CN"/>
              </w:rPr>
            </w:pPr>
            <w:ins w:id="161" w:author="Per Lindell" w:date="2023-08-04T08:48:00Z">
              <w:r w:rsidRPr="00C30686">
                <w:rPr>
                  <w:rFonts w:eastAsiaTheme="minorEastAsia"/>
                  <w:lang w:val="en-US" w:eastAsia="zh-CN"/>
                </w:rPr>
                <w:t>n28</w:t>
              </w:r>
            </w:ins>
          </w:p>
        </w:tc>
        <w:tc>
          <w:tcPr>
            <w:tcW w:w="4356" w:type="dxa"/>
            <w:tcBorders>
              <w:top w:val="single" w:sz="4" w:space="0" w:color="auto"/>
              <w:left w:val="single" w:sz="4" w:space="0" w:color="auto"/>
              <w:bottom w:val="single" w:sz="4" w:space="0" w:color="auto"/>
              <w:right w:val="single" w:sz="4" w:space="0" w:color="auto"/>
            </w:tcBorders>
            <w:vAlign w:val="center"/>
          </w:tcPr>
          <w:p w14:paraId="67462146" w14:textId="37387024" w:rsidR="003E541D" w:rsidRPr="003E541D" w:rsidRDefault="003E541D" w:rsidP="003E541D">
            <w:pPr>
              <w:pStyle w:val="TAC"/>
              <w:rPr>
                <w:ins w:id="162" w:author="Per Lindell" w:date="2023-08-04T08:48:00Z"/>
                <w:rFonts w:eastAsiaTheme="minorEastAsia"/>
                <w:lang w:val="en-US" w:eastAsia="zh-CN"/>
              </w:rPr>
            </w:pPr>
            <w:ins w:id="163" w:author="Per Lindell" w:date="2023-08-04T08:50:00Z">
              <w:r w:rsidRPr="003E541D">
                <w:rPr>
                  <w:rFonts w:eastAsiaTheme="minorEastAsia"/>
                  <w:lang w:val="en-US" w:eastAsia="zh-CN"/>
                </w:rPr>
                <w:t>5, 10, 15, 20</w:t>
              </w:r>
            </w:ins>
          </w:p>
        </w:tc>
        <w:tc>
          <w:tcPr>
            <w:tcW w:w="2445" w:type="dxa"/>
            <w:tcBorders>
              <w:top w:val="nil"/>
              <w:left w:val="single" w:sz="4" w:space="0" w:color="auto"/>
              <w:bottom w:val="nil"/>
              <w:right w:val="single" w:sz="4" w:space="0" w:color="auto"/>
            </w:tcBorders>
            <w:vAlign w:val="center"/>
          </w:tcPr>
          <w:p w14:paraId="08775998" w14:textId="77777777" w:rsidR="003E541D" w:rsidRPr="003E541D" w:rsidRDefault="003E541D" w:rsidP="003E541D">
            <w:pPr>
              <w:pStyle w:val="TAC"/>
              <w:rPr>
                <w:ins w:id="164" w:author="Per Lindell" w:date="2023-08-04T08:48:00Z"/>
                <w:rFonts w:eastAsiaTheme="minorEastAsia"/>
                <w:lang w:val="en-US" w:eastAsia="zh-CN"/>
              </w:rPr>
            </w:pPr>
          </w:p>
        </w:tc>
      </w:tr>
      <w:tr w:rsidR="003E541D" w:rsidRPr="00C30686" w14:paraId="5F94579B" w14:textId="77777777" w:rsidTr="0094020B">
        <w:trPr>
          <w:trHeight w:val="29"/>
          <w:ins w:id="165" w:author="Per Lindell" w:date="2023-08-04T08:48:00Z"/>
        </w:trPr>
        <w:tc>
          <w:tcPr>
            <w:tcW w:w="2742" w:type="dxa"/>
            <w:tcBorders>
              <w:top w:val="nil"/>
              <w:left w:val="single" w:sz="4" w:space="0" w:color="auto"/>
              <w:bottom w:val="single" w:sz="4" w:space="0" w:color="auto"/>
              <w:right w:val="single" w:sz="4" w:space="0" w:color="auto"/>
            </w:tcBorders>
            <w:vAlign w:val="center"/>
          </w:tcPr>
          <w:p w14:paraId="62BF0649" w14:textId="77777777" w:rsidR="003E541D" w:rsidRPr="00C30686" w:rsidRDefault="003E541D" w:rsidP="003E541D">
            <w:pPr>
              <w:pStyle w:val="TAC"/>
              <w:rPr>
                <w:ins w:id="166" w:author="Per Lindell" w:date="2023-08-04T08:48:00Z"/>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5610758" w14:textId="77777777" w:rsidR="003E541D" w:rsidRPr="00C30686" w:rsidRDefault="003E541D" w:rsidP="003E541D">
            <w:pPr>
              <w:pStyle w:val="TAC"/>
              <w:rPr>
                <w:ins w:id="167" w:author="Per Lindell" w:date="2023-08-04T08:48:00Z"/>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663993B" w14:textId="77777777" w:rsidR="003E541D" w:rsidRPr="00C30686" w:rsidRDefault="003E541D" w:rsidP="003E541D">
            <w:pPr>
              <w:pStyle w:val="TAC"/>
              <w:rPr>
                <w:ins w:id="168" w:author="Per Lindell" w:date="2023-08-04T08:48:00Z"/>
                <w:rFonts w:eastAsiaTheme="minorEastAsia"/>
                <w:lang w:val="en-US" w:eastAsia="zh-CN"/>
              </w:rPr>
            </w:pPr>
            <w:ins w:id="169" w:author="Per Lindell" w:date="2023-08-04T08:48:00Z">
              <w:r w:rsidRPr="00C30686">
                <w:rPr>
                  <w:rFonts w:eastAsiaTheme="minorEastAsia"/>
                  <w:lang w:val="en-US" w:eastAsia="zh-CN"/>
                </w:rPr>
                <w:t>n78</w:t>
              </w:r>
            </w:ins>
          </w:p>
        </w:tc>
        <w:tc>
          <w:tcPr>
            <w:tcW w:w="4356" w:type="dxa"/>
            <w:tcBorders>
              <w:top w:val="single" w:sz="4" w:space="0" w:color="auto"/>
              <w:left w:val="single" w:sz="4" w:space="0" w:color="auto"/>
              <w:bottom w:val="single" w:sz="4" w:space="0" w:color="auto"/>
              <w:right w:val="single" w:sz="4" w:space="0" w:color="auto"/>
            </w:tcBorders>
            <w:vAlign w:val="center"/>
          </w:tcPr>
          <w:p w14:paraId="35FA333E" w14:textId="110C28A6" w:rsidR="003E541D" w:rsidRPr="003E541D" w:rsidRDefault="003E541D" w:rsidP="003E541D">
            <w:pPr>
              <w:pStyle w:val="TAC"/>
              <w:rPr>
                <w:ins w:id="170" w:author="Per Lindell" w:date="2023-08-04T08:48:00Z"/>
                <w:rFonts w:eastAsiaTheme="minorEastAsia"/>
                <w:lang w:val="en-US" w:eastAsia="zh-CN"/>
              </w:rPr>
            </w:pPr>
            <w:ins w:id="171" w:author="Per Lindell" w:date="2023-08-04T08:50:00Z">
              <w:r w:rsidRPr="003E541D">
                <w:rPr>
                  <w:rFonts w:eastAsiaTheme="minorEastAsia"/>
                  <w:lang w:val="en-US" w:eastAsia="zh-CN"/>
                </w:rPr>
                <w:t>CA_n78(2A)</w:t>
              </w:r>
            </w:ins>
            <w:ins w:id="172" w:author="Per Lindell" w:date="2023-08-04T08:51:00Z">
              <w:r w:rsidRPr="003E541D">
                <w:rPr>
                  <w:rFonts w:eastAsiaTheme="minorEastAsia"/>
                  <w:lang w:val="en-US" w:eastAsia="zh-CN"/>
                </w:rPr>
                <w:t>_BCS</w:t>
              </w:r>
            </w:ins>
            <w:ins w:id="173" w:author="Per Lindell" w:date="2023-08-04T08:52:00Z">
              <w:r w:rsidR="00DD4C47">
                <w:rPr>
                  <w:rFonts w:eastAsiaTheme="minorEastAsia"/>
                  <w:lang w:val="en-US" w:eastAsia="zh-CN"/>
                </w:rPr>
                <w:t>2</w:t>
              </w:r>
            </w:ins>
          </w:p>
        </w:tc>
        <w:tc>
          <w:tcPr>
            <w:tcW w:w="2445" w:type="dxa"/>
            <w:tcBorders>
              <w:top w:val="nil"/>
              <w:left w:val="single" w:sz="4" w:space="0" w:color="auto"/>
              <w:bottom w:val="single" w:sz="4" w:space="0" w:color="auto"/>
              <w:right w:val="single" w:sz="4" w:space="0" w:color="auto"/>
            </w:tcBorders>
            <w:vAlign w:val="center"/>
          </w:tcPr>
          <w:p w14:paraId="5A8C9DF3" w14:textId="77777777" w:rsidR="003E541D" w:rsidRPr="003E541D" w:rsidRDefault="003E541D" w:rsidP="003E541D">
            <w:pPr>
              <w:pStyle w:val="TAC"/>
              <w:rPr>
                <w:ins w:id="174" w:author="Per Lindell" w:date="2023-08-04T08:48:00Z"/>
                <w:rFonts w:eastAsiaTheme="minorEastAsia"/>
                <w:lang w:val="en-US" w:eastAsia="zh-CN"/>
              </w:rPr>
            </w:pPr>
          </w:p>
        </w:tc>
      </w:tr>
      <w:tr w:rsidR="006F6378" w:rsidRPr="00C30686" w14:paraId="7D2B87EC" w14:textId="77777777" w:rsidTr="004F423A">
        <w:trPr>
          <w:trHeight w:val="29"/>
        </w:trPr>
        <w:tc>
          <w:tcPr>
            <w:tcW w:w="2742" w:type="dxa"/>
            <w:tcBorders>
              <w:top w:val="nil"/>
              <w:left w:val="single" w:sz="4" w:space="0" w:color="auto"/>
              <w:bottom w:val="nil"/>
              <w:right w:val="single" w:sz="4" w:space="0" w:color="auto"/>
            </w:tcBorders>
            <w:vAlign w:val="center"/>
          </w:tcPr>
          <w:p w14:paraId="15D56D04" w14:textId="77777777" w:rsidR="006F6378" w:rsidRPr="00C30686" w:rsidRDefault="006F6378" w:rsidP="0094020B">
            <w:pPr>
              <w:pStyle w:val="TAC"/>
              <w:rPr>
                <w:rFonts w:eastAsia="MS Mincho"/>
                <w:lang w:val="en-US" w:eastAsia="zh-CN"/>
              </w:rPr>
            </w:pPr>
            <w:r w:rsidRPr="00C30686">
              <w:rPr>
                <w:rFonts w:eastAsia="MS Mincho"/>
                <w:lang w:val="en-US" w:eastAsia="zh-CN"/>
              </w:rPr>
              <w:t>CA_n3A-n2</w:t>
            </w:r>
            <w:r w:rsidRPr="00C30686">
              <w:rPr>
                <w:rFonts w:eastAsiaTheme="minorEastAsia"/>
                <w:lang w:val="en-US" w:eastAsia="zh-CN"/>
              </w:rPr>
              <w:t>8</w:t>
            </w:r>
            <w:r w:rsidRPr="00C30686">
              <w:rPr>
                <w:rFonts w:eastAsia="MS Mincho"/>
                <w:lang w:val="en-US" w:eastAsia="zh-CN"/>
              </w:rPr>
              <w:t>A-n7</w:t>
            </w:r>
            <w:r w:rsidRPr="00C30686">
              <w:rPr>
                <w:rFonts w:eastAsiaTheme="minorEastAsia"/>
                <w:lang w:val="en-US" w:eastAsia="zh-CN"/>
              </w:rPr>
              <w:t>9</w:t>
            </w:r>
            <w:r w:rsidRPr="00C30686">
              <w:rPr>
                <w:rFonts w:eastAsia="MS Mincho"/>
                <w:lang w:val="en-US" w:eastAsia="zh-CN"/>
              </w:rPr>
              <w:t>A</w:t>
            </w:r>
          </w:p>
        </w:tc>
        <w:tc>
          <w:tcPr>
            <w:tcW w:w="2785" w:type="dxa"/>
            <w:tcBorders>
              <w:top w:val="nil"/>
              <w:left w:val="single" w:sz="4" w:space="0" w:color="auto"/>
              <w:bottom w:val="nil"/>
              <w:right w:val="single" w:sz="4" w:space="0" w:color="auto"/>
            </w:tcBorders>
            <w:vAlign w:val="center"/>
          </w:tcPr>
          <w:p w14:paraId="37C3F344" w14:textId="77777777" w:rsidR="006F6378" w:rsidRPr="00D65BD5" w:rsidRDefault="006F6378" w:rsidP="0094020B">
            <w:pPr>
              <w:pStyle w:val="TAC"/>
              <w:rPr>
                <w:rFonts w:eastAsiaTheme="minorEastAsia"/>
                <w:lang w:val="en-US" w:eastAsia="zh-CN"/>
              </w:rPr>
            </w:pPr>
            <w:r w:rsidRPr="00D65BD5">
              <w:rPr>
                <w:rFonts w:eastAsiaTheme="minorEastAsia"/>
                <w:lang w:val="en-US" w:eastAsia="zh-CN"/>
              </w:rPr>
              <w:t>CA_n3A-n28A</w:t>
            </w:r>
          </w:p>
          <w:p w14:paraId="7358561C" w14:textId="77777777" w:rsidR="006F6378" w:rsidRPr="00D65BD5" w:rsidRDefault="006F6378" w:rsidP="0094020B">
            <w:pPr>
              <w:pStyle w:val="TAC"/>
              <w:rPr>
                <w:rFonts w:eastAsiaTheme="minorEastAsia"/>
                <w:lang w:val="en-US" w:eastAsia="zh-CN"/>
              </w:rPr>
            </w:pPr>
            <w:r w:rsidRPr="00D65BD5">
              <w:rPr>
                <w:rFonts w:eastAsiaTheme="minorEastAsia"/>
                <w:lang w:val="en-US" w:eastAsia="zh-CN"/>
              </w:rPr>
              <w:t>CA_n3A-n79A</w:t>
            </w:r>
          </w:p>
          <w:p w14:paraId="1EEC6B48" w14:textId="77777777" w:rsidR="006F6378" w:rsidRPr="00C30686" w:rsidRDefault="006F6378" w:rsidP="0094020B">
            <w:pPr>
              <w:pStyle w:val="TAC"/>
              <w:rPr>
                <w:rFonts w:eastAsia="MS Mincho"/>
                <w:lang w:val="en-US" w:eastAsia="zh-CN"/>
              </w:rPr>
            </w:pPr>
            <w:r w:rsidRPr="00C30686">
              <w:rPr>
                <w:rFonts w:eastAsiaTheme="minorEastAsia"/>
                <w:lang w:val="sv-SE" w:eastAsia="zh-CN"/>
              </w:rPr>
              <w:t>CA_n28A-n79A</w:t>
            </w:r>
          </w:p>
        </w:tc>
        <w:tc>
          <w:tcPr>
            <w:tcW w:w="1259" w:type="dxa"/>
            <w:tcBorders>
              <w:top w:val="single" w:sz="4" w:space="0" w:color="auto"/>
              <w:left w:val="single" w:sz="4" w:space="0" w:color="auto"/>
              <w:bottom w:val="single" w:sz="4" w:space="0" w:color="auto"/>
              <w:right w:val="single" w:sz="4" w:space="0" w:color="auto"/>
            </w:tcBorders>
            <w:vAlign w:val="center"/>
          </w:tcPr>
          <w:p w14:paraId="6EDC6D6A" w14:textId="77777777" w:rsidR="006F6378" w:rsidRPr="00C30686" w:rsidRDefault="006F6378" w:rsidP="0094020B">
            <w:pPr>
              <w:pStyle w:val="TAC"/>
              <w:rPr>
                <w:rFonts w:eastAsia="DengXian"/>
                <w:lang w:val="en-US" w:eastAsia="zh-CN"/>
              </w:rPr>
            </w:pPr>
            <w:r w:rsidRPr="00C30686">
              <w:rPr>
                <w:rFonts w:eastAsia="DengXian"/>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195E678F" w14:textId="77777777" w:rsidR="006F6378" w:rsidRPr="00C30686" w:rsidRDefault="006F6378" w:rsidP="0094020B">
            <w:pPr>
              <w:pStyle w:val="TAC"/>
              <w:rPr>
                <w:rFonts w:eastAsia="DengXian"/>
                <w:lang w:val="en-US" w:eastAsia="zh-CN"/>
              </w:rPr>
            </w:pPr>
            <w:r w:rsidRPr="00C30686">
              <w:rPr>
                <w:rFonts w:eastAsia="DengXian"/>
                <w:lang w:val="en-US" w:eastAsia="zh-CN"/>
              </w:rPr>
              <w:t>5, 10, 15, 20, 25, 30</w:t>
            </w:r>
          </w:p>
        </w:tc>
        <w:tc>
          <w:tcPr>
            <w:tcW w:w="2445" w:type="dxa"/>
            <w:tcBorders>
              <w:top w:val="nil"/>
              <w:left w:val="single" w:sz="4" w:space="0" w:color="auto"/>
              <w:bottom w:val="nil"/>
              <w:right w:val="single" w:sz="4" w:space="0" w:color="auto"/>
            </w:tcBorders>
            <w:vAlign w:val="center"/>
          </w:tcPr>
          <w:p w14:paraId="55B789BA" w14:textId="77777777" w:rsidR="006F6378" w:rsidRPr="00C30686" w:rsidRDefault="006F6378" w:rsidP="0094020B">
            <w:pPr>
              <w:pStyle w:val="TAC"/>
              <w:rPr>
                <w:rFonts w:eastAsia="MS Mincho"/>
                <w:lang w:val="en-US" w:eastAsia="zh-CN"/>
              </w:rPr>
            </w:pPr>
            <w:r w:rsidRPr="00C30686">
              <w:rPr>
                <w:rFonts w:eastAsia="MS Mincho"/>
                <w:lang w:val="en-US" w:eastAsia="zh-CN"/>
              </w:rPr>
              <w:t>0</w:t>
            </w:r>
          </w:p>
        </w:tc>
      </w:tr>
      <w:tr w:rsidR="006F6378" w:rsidRPr="00C30686" w14:paraId="2A40F27D" w14:textId="77777777" w:rsidTr="004F423A">
        <w:trPr>
          <w:trHeight w:val="29"/>
        </w:trPr>
        <w:tc>
          <w:tcPr>
            <w:tcW w:w="2742" w:type="dxa"/>
            <w:tcBorders>
              <w:top w:val="nil"/>
              <w:left w:val="single" w:sz="4" w:space="0" w:color="auto"/>
              <w:bottom w:val="nil"/>
              <w:right w:val="single" w:sz="4" w:space="0" w:color="auto"/>
            </w:tcBorders>
            <w:vAlign w:val="center"/>
          </w:tcPr>
          <w:p w14:paraId="0A0A6365" w14:textId="77777777" w:rsidR="006F6378" w:rsidRPr="00C30686" w:rsidRDefault="006F6378" w:rsidP="0094020B">
            <w:pPr>
              <w:pStyle w:val="TAC"/>
              <w:rPr>
                <w:rFonts w:eastAsia="MS Mincho"/>
                <w:lang w:val="en-US" w:eastAsia="zh-CN"/>
              </w:rPr>
            </w:pPr>
          </w:p>
        </w:tc>
        <w:tc>
          <w:tcPr>
            <w:tcW w:w="2785" w:type="dxa"/>
            <w:tcBorders>
              <w:top w:val="nil"/>
              <w:left w:val="single" w:sz="4" w:space="0" w:color="auto"/>
              <w:bottom w:val="nil"/>
              <w:right w:val="single" w:sz="4" w:space="0" w:color="auto"/>
            </w:tcBorders>
            <w:vAlign w:val="center"/>
          </w:tcPr>
          <w:p w14:paraId="4B93DA81" w14:textId="77777777" w:rsidR="006F6378" w:rsidRPr="00C30686" w:rsidRDefault="006F6378" w:rsidP="0094020B">
            <w:pPr>
              <w:pStyle w:val="TAC"/>
              <w:rPr>
                <w:rFonts w:eastAsia="MS Mincho"/>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2326547" w14:textId="77777777" w:rsidR="006F6378" w:rsidRPr="00C30686" w:rsidRDefault="006F6378" w:rsidP="0094020B">
            <w:pPr>
              <w:pStyle w:val="TAC"/>
              <w:rPr>
                <w:rFonts w:eastAsiaTheme="minorEastAsia"/>
                <w:lang w:val="en-US" w:eastAsia="zh-CN"/>
              </w:rPr>
            </w:pPr>
            <w:r w:rsidRPr="00C30686">
              <w:rPr>
                <w:rFonts w:eastAsia="MS Mincho"/>
                <w:lang w:val="en-US" w:eastAsia="zh-CN"/>
              </w:rPr>
              <w:t>n2</w:t>
            </w:r>
            <w:r w:rsidRPr="00C30686">
              <w:rPr>
                <w:rFonts w:eastAsiaTheme="minorEastAsia"/>
                <w:lang w:val="en-US" w:eastAsia="zh-CN"/>
              </w:rPr>
              <w:t>8</w:t>
            </w:r>
          </w:p>
        </w:tc>
        <w:tc>
          <w:tcPr>
            <w:tcW w:w="4356" w:type="dxa"/>
            <w:tcBorders>
              <w:top w:val="single" w:sz="4" w:space="0" w:color="auto"/>
              <w:left w:val="single" w:sz="4" w:space="0" w:color="auto"/>
              <w:bottom w:val="single" w:sz="4" w:space="0" w:color="auto"/>
              <w:right w:val="single" w:sz="4" w:space="0" w:color="auto"/>
            </w:tcBorders>
            <w:vAlign w:val="center"/>
          </w:tcPr>
          <w:p w14:paraId="6264032C" w14:textId="77777777" w:rsidR="006F6378" w:rsidRPr="00C30686" w:rsidRDefault="006F6378" w:rsidP="0094020B">
            <w:pPr>
              <w:pStyle w:val="TAC"/>
              <w:rPr>
                <w:rFonts w:ascii="Calibri" w:eastAsia="MS Mincho"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31DA9989" w14:textId="77777777" w:rsidR="006F6378" w:rsidRPr="00C30686" w:rsidRDefault="006F6378" w:rsidP="0094020B">
            <w:pPr>
              <w:pStyle w:val="TAC"/>
              <w:rPr>
                <w:rFonts w:eastAsia="MS Mincho"/>
                <w:lang w:val="en-US" w:eastAsia="zh-CN"/>
              </w:rPr>
            </w:pPr>
          </w:p>
        </w:tc>
      </w:tr>
      <w:tr w:rsidR="006F6378" w:rsidRPr="00C30686" w14:paraId="122094F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8A37776" w14:textId="77777777" w:rsidR="006F6378" w:rsidRPr="00C30686" w:rsidRDefault="006F6378" w:rsidP="0094020B">
            <w:pPr>
              <w:pStyle w:val="TAC"/>
              <w:rPr>
                <w:rFonts w:eastAsia="MS Mincho"/>
                <w:lang w:val="en-US" w:eastAsia="zh-CN"/>
              </w:rPr>
            </w:pPr>
          </w:p>
        </w:tc>
        <w:tc>
          <w:tcPr>
            <w:tcW w:w="2785" w:type="dxa"/>
            <w:tcBorders>
              <w:top w:val="nil"/>
              <w:left w:val="single" w:sz="4" w:space="0" w:color="auto"/>
              <w:bottom w:val="single" w:sz="4" w:space="0" w:color="auto"/>
              <w:right w:val="single" w:sz="4" w:space="0" w:color="auto"/>
            </w:tcBorders>
            <w:vAlign w:val="center"/>
          </w:tcPr>
          <w:p w14:paraId="522A995F" w14:textId="77777777" w:rsidR="006F6378" w:rsidRPr="00C30686" w:rsidRDefault="006F6378" w:rsidP="0094020B">
            <w:pPr>
              <w:pStyle w:val="TAC"/>
              <w:rPr>
                <w:rFonts w:eastAsia="MS Mincho"/>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74AB17F" w14:textId="77777777" w:rsidR="006F6378" w:rsidRPr="00C30686" w:rsidRDefault="006F6378" w:rsidP="0094020B">
            <w:pPr>
              <w:pStyle w:val="TAC"/>
              <w:rPr>
                <w:rFonts w:eastAsiaTheme="minorEastAsia"/>
                <w:lang w:val="en-US" w:eastAsia="zh-CN"/>
              </w:rPr>
            </w:pPr>
            <w:r w:rsidRPr="00C30686">
              <w:rPr>
                <w:rFonts w:eastAsia="MS Mincho"/>
                <w:lang w:val="en-US" w:eastAsia="zh-CN"/>
              </w:rPr>
              <w:t>n7</w:t>
            </w:r>
            <w:r w:rsidRPr="00C30686">
              <w:rPr>
                <w:rFonts w:eastAsiaTheme="minorEastAsia"/>
                <w:lang w:val="en-US" w:eastAsia="zh-CN"/>
              </w:rPr>
              <w:t>9</w:t>
            </w:r>
          </w:p>
        </w:tc>
        <w:tc>
          <w:tcPr>
            <w:tcW w:w="4356" w:type="dxa"/>
            <w:tcBorders>
              <w:top w:val="single" w:sz="4" w:space="0" w:color="auto"/>
              <w:left w:val="single" w:sz="4" w:space="0" w:color="auto"/>
              <w:bottom w:val="single" w:sz="4" w:space="0" w:color="auto"/>
              <w:right w:val="single" w:sz="4" w:space="0" w:color="auto"/>
            </w:tcBorders>
            <w:vAlign w:val="center"/>
          </w:tcPr>
          <w:p w14:paraId="178822C4" w14:textId="77777777" w:rsidR="006F6378" w:rsidRPr="00C30686" w:rsidRDefault="006F6378" w:rsidP="0094020B">
            <w:pPr>
              <w:pStyle w:val="TAC"/>
              <w:rPr>
                <w:rFonts w:ascii="Calibri" w:eastAsia="MS Mincho" w:hAnsi="Calibri"/>
                <w:sz w:val="21"/>
                <w:lang w:val="en-US" w:eastAsia="zh-CN"/>
              </w:rPr>
            </w:pPr>
            <w:r w:rsidRPr="00C30686">
              <w:rPr>
                <w:rFonts w:eastAsiaTheme="minorEastAsia" w:cs="Arial"/>
                <w:color w:val="000000"/>
                <w:szCs w:val="18"/>
                <w:lang w:val="en-US" w:eastAsia="zh-CN" w:bidi="ar"/>
              </w:rPr>
              <w:t>40, 50, 80, 100</w:t>
            </w:r>
          </w:p>
        </w:tc>
        <w:tc>
          <w:tcPr>
            <w:tcW w:w="2445" w:type="dxa"/>
            <w:tcBorders>
              <w:top w:val="nil"/>
              <w:left w:val="single" w:sz="4" w:space="0" w:color="auto"/>
              <w:bottom w:val="single" w:sz="4" w:space="0" w:color="auto"/>
              <w:right w:val="single" w:sz="4" w:space="0" w:color="auto"/>
            </w:tcBorders>
            <w:vAlign w:val="center"/>
          </w:tcPr>
          <w:p w14:paraId="5CAA7392" w14:textId="77777777" w:rsidR="006F6378" w:rsidRPr="00C30686" w:rsidRDefault="006F6378" w:rsidP="0094020B">
            <w:pPr>
              <w:pStyle w:val="TAC"/>
              <w:rPr>
                <w:rFonts w:eastAsia="MS Mincho"/>
                <w:lang w:val="en-US" w:eastAsia="zh-CN"/>
              </w:rPr>
            </w:pPr>
          </w:p>
        </w:tc>
      </w:tr>
      <w:tr w:rsidR="006F6378" w:rsidRPr="00C30686" w14:paraId="3A1CAE59" w14:textId="77777777" w:rsidTr="004F423A">
        <w:trPr>
          <w:trHeight w:val="29"/>
        </w:trPr>
        <w:tc>
          <w:tcPr>
            <w:tcW w:w="2742" w:type="dxa"/>
            <w:tcBorders>
              <w:top w:val="nil"/>
              <w:left w:val="single" w:sz="4" w:space="0" w:color="auto"/>
              <w:bottom w:val="nil"/>
              <w:right w:val="single" w:sz="4" w:space="0" w:color="auto"/>
            </w:tcBorders>
          </w:tcPr>
          <w:p w14:paraId="07006570" w14:textId="77777777" w:rsidR="006F6378" w:rsidRPr="00C30686" w:rsidRDefault="006F6378" w:rsidP="0094020B">
            <w:pPr>
              <w:pStyle w:val="TAC"/>
              <w:rPr>
                <w:rFonts w:eastAsia="MS Mincho"/>
                <w:lang w:val="en-US" w:eastAsia="zh-CN"/>
              </w:rPr>
            </w:pPr>
            <w:r w:rsidRPr="00C30686">
              <w:rPr>
                <w:rFonts w:eastAsiaTheme="minorEastAsia"/>
                <w:lang w:eastAsia="zh-CN"/>
              </w:rPr>
              <w:t>CA_n3A-n38A-n40A</w:t>
            </w:r>
          </w:p>
        </w:tc>
        <w:tc>
          <w:tcPr>
            <w:tcW w:w="2785" w:type="dxa"/>
            <w:tcBorders>
              <w:top w:val="nil"/>
              <w:left w:val="single" w:sz="4" w:space="0" w:color="auto"/>
              <w:bottom w:val="nil"/>
              <w:right w:val="single" w:sz="4" w:space="0" w:color="auto"/>
            </w:tcBorders>
            <w:vAlign w:val="center"/>
          </w:tcPr>
          <w:p w14:paraId="35401DA7" w14:textId="77777777" w:rsidR="006F6378" w:rsidRPr="00C30686" w:rsidRDefault="006F6378" w:rsidP="0094020B">
            <w:pPr>
              <w:pStyle w:val="TAC"/>
              <w:rPr>
                <w:rFonts w:eastAsia="MS Mincho"/>
                <w:lang w:val="en-US" w:eastAsia="zh-CN"/>
              </w:rPr>
            </w:pPr>
            <w:r w:rsidRPr="00C30686">
              <w:rPr>
                <w:rFonts w:ascii="Calibri" w:eastAsiaTheme="minorEastAsia" w:hAnsi="Calibri" w:cs="Calibri"/>
                <w:szCs w:val="18"/>
              </w:rPr>
              <w:t>-</w:t>
            </w:r>
          </w:p>
        </w:tc>
        <w:tc>
          <w:tcPr>
            <w:tcW w:w="1259" w:type="dxa"/>
            <w:tcBorders>
              <w:top w:val="single" w:sz="4" w:space="0" w:color="auto"/>
              <w:left w:val="single" w:sz="4" w:space="0" w:color="auto"/>
              <w:bottom w:val="single" w:sz="4" w:space="0" w:color="auto"/>
              <w:right w:val="single" w:sz="4" w:space="0" w:color="auto"/>
            </w:tcBorders>
            <w:vAlign w:val="center"/>
          </w:tcPr>
          <w:p w14:paraId="77BE70B2" w14:textId="77777777" w:rsidR="006F6378" w:rsidRPr="00C30686" w:rsidRDefault="006F6378" w:rsidP="0094020B">
            <w:pPr>
              <w:pStyle w:val="TAC"/>
              <w:rPr>
                <w:rFonts w:eastAsia="MS Mincho"/>
                <w:lang w:val="en-US" w:eastAsia="zh-CN"/>
              </w:rPr>
            </w:pPr>
            <w:r w:rsidRPr="00C30686">
              <w:rPr>
                <w:rFonts w:eastAsiaTheme="minorEastAsia" w:cs="Arial"/>
                <w:szCs w:val="18"/>
                <w:lang w:eastAsia="en-GB"/>
              </w:rPr>
              <w:t>n3</w:t>
            </w:r>
          </w:p>
        </w:tc>
        <w:tc>
          <w:tcPr>
            <w:tcW w:w="4356" w:type="dxa"/>
            <w:tcBorders>
              <w:top w:val="single" w:sz="4" w:space="0" w:color="auto"/>
              <w:left w:val="single" w:sz="4" w:space="0" w:color="auto"/>
              <w:bottom w:val="single" w:sz="4" w:space="0" w:color="auto"/>
              <w:right w:val="single" w:sz="4" w:space="0" w:color="auto"/>
            </w:tcBorders>
            <w:vAlign w:val="center"/>
          </w:tcPr>
          <w:p w14:paraId="5FF6657B" w14:textId="77777777" w:rsidR="006F6378" w:rsidRPr="00C30686" w:rsidRDefault="006F6378" w:rsidP="0094020B">
            <w:pPr>
              <w:pStyle w:val="TAC"/>
              <w:rPr>
                <w:rFonts w:eastAsiaTheme="minorEastAsia" w:cs="Arial"/>
                <w:szCs w:val="18"/>
                <w:lang w:val="en-US" w:eastAsia="zh-CN" w:bidi="ar"/>
              </w:rPr>
            </w:pPr>
            <w:r w:rsidRPr="00C30686">
              <w:rPr>
                <w:rFonts w:eastAsia="DengXian" w:cs="Arial"/>
                <w:kern w:val="2"/>
                <w:szCs w:val="22"/>
                <w:lang w:val="en-US" w:eastAsia="zh-CN"/>
              </w:rPr>
              <w:t>5, 10, 15, 20, 25, 30</w:t>
            </w:r>
            <w:r w:rsidRPr="00C30686">
              <w:rPr>
                <w:rFonts w:eastAsia="DengXian" w:cs="Arial" w:hint="eastAsia"/>
                <w:kern w:val="2"/>
                <w:szCs w:val="22"/>
                <w:lang w:val="en-US" w:eastAsia="zh-CN"/>
              </w:rPr>
              <w:t>, 40, 50</w:t>
            </w:r>
          </w:p>
        </w:tc>
        <w:tc>
          <w:tcPr>
            <w:tcW w:w="2445" w:type="dxa"/>
            <w:tcBorders>
              <w:top w:val="nil"/>
              <w:left w:val="single" w:sz="4" w:space="0" w:color="auto"/>
              <w:bottom w:val="nil"/>
              <w:right w:val="single" w:sz="4" w:space="0" w:color="auto"/>
            </w:tcBorders>
            <w:vAlign w:val="center"/>
          </w:tcPr>
          <w:p w14:paraId="0AA0139A" w14:textId="77777777" w:rsidR="006F6378" w:rsidRPr="00C30686" w:rsidRDefault="006F6378" w:rsidP="0094020B">
            <w:pPr>
              <w:pStyle w:val="TAC"/>
              <w:rPr>
                <w:rFonts w:eastAsia="MS Mincho"/>
                <w:lang w:val="en-US" w:eastAsia="zh-CN"/>
              </w:rPr>
            </w:pPr>
            <w:r w:rsidRPr="00C30686">
              <w:rPr>
                <w:rFonts w:eastAsia="MS Mincho"/>
                <w:kern w:val="2"/>
                <w:szCs w:val="22"/>
                <w:lang w:val="en-US" w:eastAsia="zh-CN"/>
              </w:rPr>
              <w:t>0</w:t>
            </w:r>
          </w:p>
        </w:tc>
      </w:tr>
      <w:tr w:rsidR="006F6378" w:rsidRPr="00C30686" w14:paraId="47A57A87" w14:textId="77777777" w:rsidTr="004F423A">
        <w:trPr>
          <w:trHeight w:val="29"/>
        </w:trPr>
        <w:tc>
          <w:tcPr>
            <w:tcW w:w="2742" w:type="dxa"/>
            <w:tcBorders>
              <w:top w:val="nil"/>
              <w:left w:val="single" w:sz="4" w:space="0" w:color="auto"/>
              <w:bottom w:val="nil"/>
              <w:right w:val="single" w:sz="4" w:space="0" w:color="auto"/>
            </w:tcBorders>
          </w:tcPr>
          <w:p w14:paraId="79595708" w14:textId="77777777" w:rsidR="006F6378" w:rsidRPr="00C30686" w:rsidRDefault="006F6378" w:rsidP="0094020B">
            <w:pPr>
              <w:pStyle w:val="TAC"/>
              <w:rPr>
                <w:rFonts w:eastAsia="MS Mincho"/>
                <w:lang w:val="en-US" w:eastAsia="zh-CN"/>
              </w:rPr>
            </w:pPr>
          </w:p>
        </w:tc>
        <w:tc>
          <w:tcPr>
            <w:tcW w:w="2785" w:type="dxa"/>
            <w:tcBorders>
              <w:top w:val="nil"/>
              <w:left w:val="single" w:sz="4" w:space="0" w:color="auto"/>
              <w:bottom w:val="nil"/>
              <w:right w:val="single" w:sz="4" w:space="0" w:color="auto"/>
            </w:tcBorders>
            <w:vAlign w:val="center"/>
          </w:tcPr>
          <w:p w14:paraId="736CD1C7" w14:textId="77777777" w:rsidR="006F6378" w:rsidRPr="00C30686" w:rsidRDefault="006F6378" w:rsidP="0094020B">
            <w:pPr>
              <w:pStyle w:val="TAC"/>
              <w:rPr>
                <w:rFonts w:eastAsia="MS Mincho"/>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0B8B382" w14:textId="77777777" w:rsidR="006F6378" w:rsidRPr="00C30686" w:rsidRDefault="006F6378" w:rsidP="0094020B">
            <w:pPr>
              <w:pStyle w:val="TAC"/>
              <w:rPr>
                <w:rFonts w:eastAsia="MS Mincho"/>
                <w:lang w:val="en-US" w:eastAsia="zh-CN"/>
              </w:rPr>
            </w:pPr>
            <w:r w:rsidRPr="00C30686">
              <w:rPr>
                <w:rFonts w:eastAsiaTheme="minorEastAsia" w:cs="Arial"/>
                <w:szCs w:val="18"/>
                <w:lang w:eastAsia="en-GB"/>
              </w:rPr>
              <w:t>n38</w:t>
            </w:r>
          </w:p>
        </w:tc>
        <w:tc>
          <w:tcPr>
            <w:tcW w:w="4356" w:type="dxa"/>
            <w:tcBorders>
              <w:top w:val="single" w:sz="4" w:space="0" w:color="auto"/>
              <w:left w:val="single" w:sz="4" w:space="0" w:color="auto"/>
              <w:bottom w:val="single" w:sz="4" w:space="0" w:color="auto"/>
              <w:right w:val="single" w:sz="4" w:space="0" w:color="auto"/>
            </w:tcBorders>
            <w:vAlign w:val="center"/>
          </w:tcPr>
          <w:p w14:paraId="38CB5194" w14:textId="77777777" w:rsidR="006F6378" w:rsidRPr="00C30686" w:rsidRDefault="006F6378" w:rsidP="0094020B">
            <w:pPr>
              <w:pStyle w:val="TAC"/>
              <w:rPr>
                <w:rFonts w:eastAsiaTheme="minorEastAsia" w:cs="Arial"/>
                <w:szCs w:val="18"/>
                <w:lang w:val="en-US" w:eastAsia="zh-CN" w:bidi="ar"/>
              </w:rPr>
            </w:pPr>
            <w:r w:rsidRPr="00C30686">
              <w:rPr>
                <w:rFonts w:cs="Arial"/>
                <w:szCs w:val="18"/>
                <w:lang w:val="en-US" w:eastAsia="zh-CN" w:bidi="ar"/>
              </w:rPr>
              <w:t>5, 10, 15, 20</w:t>
            </w:r>
            <w:r w:rsidRPr="00C30686">
              <w:rPr>
                <w:rFonts w:cs="Arial" w:hint="eastAsia"/>
                <w:szCs w:val="18"/>
                <w:lang w:val="en-US" w:eastAsia="zh-CN" w:bidi="ar"/>
              </w:rPr>
              <w:t xml:space="preserve">, </w:t>
            </w:r>
            <w:r w:rsidRPr="00C30686">
              <w:rPr>
                <w:rFonts w:eastAsia="DengXian" w:cs="Arial"/>
                <w:kern w:val="2"/>
                <w:szCs w:val="22"/>
                <w:lang w:val="en-US" w:eastAsia="zh-CN"/>
              </w:rPr>
              <w:t>25, 30</w:t>
            </w:r>
            <w:r w:rsidRPr="00C30686">
              <w:rPr>
                <w:rFonts w:eastAsia="DengXian" w:cs="Arial" w:hint="eastAsia"/>
                <w:kern w:val="2"/>
                <w:szCs w:val="22"/>
                <w:lang w:val="en-US" w:eastAsia="zh-CN"/>
              </w:rPr>
              <w:t>, 40</w:t>
            </w:r>
          </w:p>
        </w:tc>
        <w:tc>
          <w:tcPr>
            <w:tcW w:w="2445" w:type="dxa"/>
            <w:tcBorders>
              <w:top w:val="nil"/>
              <w:left w:val="single" w:sz="4" w:space="0" w:color="auto"/>
              <w:bottom w:val="nil"/>
              <w:right w:val="single" w:sz="4" w:space="0" w:color="auto"/>
            </w:tcBorders>
            <w:vAlign w:val="center"/>
          </w:tcPr>
          <w:p w14:paraId="6B055BF3" w14:textId="77777777" w:rsidR="006F6378" w:rsidRPr="00C30686" w:rsidRDefault="006F6378" w:rsidP="0094020B">
            <w:pPr>
              <w:pStyle w:val="TAC"/>
              <w:rPr>
                <w:rFonts w:eastAsia="MS Mincho"/>
                <w:lang w:val="en-US" w:eastAsia="zh-CN"/>
              </w:rPr>
            </w:pPr>
          </w:p>
        </w:tc>
      </w:tr>
      <w:tr w:rsidR="006F6378" w:rsidRPr="00C30686" w14:paraId="421F9A54" w14:textId="77777777" w:rsidTr="004F423A">
        <w:trPr>
          <w:trHeight w:val="29"/>
        </w:trPr>
        <w:tc>
          <w:tcPr>
            <w:tcW w:w="2742" w:type="dxa"/>
            <w:tcBorders>
              <w:top w:val="nil"/>
              <w:left w:val="single" w:sz="4" w:space="0" w:color="auto"/>
              <w:bottom w:val="single" w:sz="4" w:space="0" w:color="auto"/>
              <w:right w:val="single" w:sz="4" w:space="0" w:color="auto"/>
            </w:tcBorders>
          </w:tcPr>
          <w:p w14:paraId="325A739F" w14:textId="77777777" w:rsidR="006F6378" w:rsidRPr="00C30686" w:rsidRDefault="006F6378" w:rsidP="0094020B">
            <w:pPr>
              <w:pStyle w:val="TAC"/>
              <w:rPr>
                <w:rFonts w:eastAsia="MS Mincho"/>
                <w:lang w:val="en-US" w:eastAsia="zh-CN"/>
              </w:rPr>
            </w:pPr>
          </w:p>
        </w:tc>
        <w:tc>
          <w:tcPr>
            <w:tcW w:w="2785" w:type="dxa"/>
            <w:tcBorders>
              <w:top w:val="nil"/>
              <w:left w:val="single" w:sz="4" w:space="0" w:color="auto"/>
              <w:bottom w:val="single" w:sz="4" w:space="0" w:color="auto"/>
              <w:right w:val="single" w:sz="4" w:space="0" w:color="auto"/>
            </w:tcBorders>
            <w:vAlign w:val="center"/>
          </w:tcPr>
          <w:p w14:paraId="531267CA" w14:textId="77777777" w:rsidR="006F6378" w:rsidRPr="00C30686" w:rsidRDefault="006F6378" w:rsidP="0094020B">
            <w:pPr>
              <w:pStyle w:val="TAC"/>
              <w:rPr>
                <w:rFonts w:eastAsia="MS Mincho"/>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4247FBC" w14:textId="77777777" w:rsidR="006F6378" w:rsidRPr="00C30686" w:rsidRDefault="006F6378" w:rsidP="0094020B">
            <w:pPr>
              <w:pStyle w:val="TAC"/>
              <w:rPr>
                <w:rFonts w:eastAsia="MS Mincho"/>
                <w:lang w:val="en-US" w:eastAsia="zh-CN"/>
              </w:rPr>
            </w:pPr>
            <w:r w:rsidRPr="00C30686">
              <w:rPr>
                <w:rFonts w:eastAsiaTheme="minorEastAsia" w:cs="Arial"/>
                <w:szCs w:val="18"/>
                <w:lang w:eastAsia="en-GB"/>
              </w:rPr>
              <w:t>n40</w:t>
            </w:r>
          </w:p>
        </w:tc>
        <w:tc>
          <w:tcPr>
            <w:tcW w:w="4356" w:type="dxa"/>
            <w:tcBorders>
              <w:top w:val="single" w:sz="4" w:space="0" w:color="auto"/>
              <w:left w:val="single" w:sz="4" w:space="0" w:color="auto"/>
              <w:bottom w:val="single" w:sz="4" w:space="0" w:color="auto"/>
              <w:right w:val="single" w:sz="4" w:space="0" w:color="auto"/>
            </w:tcBorders>
            <w:vAlign w:val="center"/>
          </w:tcPr>
          <w:p w14:paraId="0745107D" w14:textId="77777777" w:rsidR="006F6378" w:rsidRPr="00C30686" w:rsidRDefault="006F6378" w:rsidP="0094020B">
            <w:pPr>
              <w:pStyle w:val="TAC"/>
              <w:rPr>
                <w:rFonts w:eastAsiaTheme="minorEastAsia" w:cs="Arial"/>
                <w:szCs w:val="18"/>
                <w:lang w:val="en-US" w:eastAsia="zh-CN" w:bidi="ar"/>
              </w:rPr>
            </w:pPr>
            <w:r w:rsidRPr="00C30686">
              <w:rPr>
                <w:rFonts w:cs="Arial" w:hint="eastAsia"/>
                <w:kern w:val="2"/>
                <w:szCs w:val="18"/>
                <w:lang w:val="en-US" w:eastAsia="zh-CN" w:bidi="ar"/>
              </w:rPr>
              <w:t xml:space="preserve">5, </w:t>
            </w:r>
            <w:r w:rsidRPr="00C30686">
              <w:rPr>
                <w:rFonts w:cs="Arial"/>
                <w:kern w:val="2"/>
                <w:szCs w:val="18"/>
                <w:lang w:val="en-US" w:eastAsia="zh-CN" w:bidi="ar"/>
              </w:rPr>
              <w:t xml:space="preserve">10, </w:t>
            </w:r>
            <w:r w:rsidRPr="00C30686">
              <w:rPr>
                <w:rFonts w:cs="Arial"/>
                <w:szCs w:val="18"/>
                <w:lang w:val="en-US" w:eastAsia="zh-CN" w:bidi="ar"/>
              </w:rPr>
              <w:t>15</w:t>
            </w:r>
            <w:r w:rsidRPr="00C30686">
              <w:rPr>
                <w:rFonts w:cs="Arial"/>
                <w:kern w:val="2"/>
                <w:szCs w:val="18"/>
                <w:lang w:val="en-US" w:eastAsia="zh-CN" w:bidi="ar"/>
              </w:rPr>
              <w:t xml:space="preserve">, </w:t>
            </w:r>
            <w:r w:rsidRPr="00C30686">
              <w:rPr>
                <w:rFonts w:cs="Arial"/>
                <w:szCs w:val="18"/>
                <w:lang w:val="en-US" w:eastAsia="zh-CN" w:bidi="ar"/>
              </w:rPr>
              <w:t>20</w:t>
            </w:r>
            <w:r w:rsidRPr="00C30686">
              <w:rPr>
                <w:rFonts w:cs="Arial"/>
                <w:kern w:val="2"/>
                <w:szCs w:val="18"/>
                <w:lang w:val="en-US" w:eastAsia="zh-CN" w:bidi="ar"/>
              </w:rPr>
              <w:t xml:space="preserve">, </w:t>
            </w:r>
            <w:r w:rsidRPr="00C30686">
              <w:rPr>
                <w:rFonts w:cs="Arial" w:hint="eastAsia"/>
                <w:kern w:val="2"/>
                <w:szCs w:val="18"/>
                <w:lang w:val="en-US" w:eastAsia="zh-CN" w:bidi="ar"/>
              </w:rPr>
              <w:t xml:space="preserve">25, 30, </w:t>
            </w:r>
            <w:r w:rsidRPr="00C30686">
              <w:rPr>
                <w:rFonts w:cs="Arial"/>
                <w:szCs w:val="18"/>
                <w:lang w:val="en-US" w:eastAsia="zh-CN" w:bidi="ar"/>
              </w:rPr>
              <w:t>40</w:t>
            </w:r>
            <w:r w:rsidRPr="00C30686">
              <w:rPr>
                <w:rFonts w:cs="Arial"/>
                <w:kern w:val="2"/>
                <w:szCs w:val="18"/>
                <w:lang w:val="en-US" w:eastAsia="zh-CN" w:bidi="ar"/>
              </w:rPr>
              <w:t xml:space="preserve">, </w:t>
            </w:r>
            <w:r w:rsidRPr="00C30686">
              <w:rPr>
                <w:rFonts w:cs="Arial"/>
                <w:szCs w:val="18"/>
                <w:lang w:val="en-US" w:eastAsia="zh-CN" w:bidi="ar"/>
              </w:rPr>
              <w:t>50</w:t>
            </w:r>
            <w:r w:rsidRPr="00C30686">
              <w:rPr>
                <w:rFonts w:cs="Arial"/>
                <w:kern w:val="2"/>
                <w:szCs w:val="18"/>
                <w:lang w:val="en-US" w:eastAsia="zh-CN" w:bidi="ar"/>
              </w:rPr>
              <w:t xml:space="preserve">, </w:t>
            </w:r>
            <w:r w:rsidRPr="00C30686">
              <w:rPr>
                <w:rFonts w:cs="Arial"/>
                <w:szCs w:val="18"/>
                <w:lang w:val="en-US" w:eastAsia="zh-CN" w:bidi="ar"/>
              </w:rPr>
              <w:t>60</w:t>
            </w:r>
            <w:r w:rsidRPr="00C30686">
              <w:rPr>
                <w:rFonts w:cs="Arial"/>
                <w:kern w:val="2"/>
                <w:szCs w:val="18"/>
                <w:lang w:val="en-US" w:eastAsia="zh-CN" w:bidi="ar"/>
              </w:rPr>
              <w:t xml:space="preserve">, </w:t>
            </w:r>
            <w:r w:rsidRPr="00C30686">
              <w:rPr>
                <w:rFonts w:cs="Arial" w:hint="eastAsia"/>
                <w:kern w:val="2"/>
                <w:szCs w:val="18"/>
                <w:lang w:val="en-US" w:eastAsia="zh-CN" w:bidi="ar"/>
              </w:rPr>
              <w:t xml:space="preserve">70, </w:t>
            </w:r>
            <w:r w:rsidRPr="00C30686">
              <w:rPr>
                <w:rFonts w:cs="Arial"/>
                <w:szCs w:val="18"/>
                <w:lang w:val="en-US" w:eastAsia="zh-CN" w:bidi="ar"/>
              </w:rPr>
              <w:t>80</w:t>
            </w:r>
            <w:r w:rsidRPr="00C30686">
              <w:rPr>
                <w:rFonts w:cs="Arial"/>
                <w:kern w:val="2"/>
                <w:szCs w:val="18"/>
                <w:lang w:val="en-US" w:eastAsia="zh-CN" w:bidi="ar"/>
              </w:rPr>
              <w:t xml:space="preserve">, </w:t>
            </w:r>
            <w:r w:rsidRPr="00C30686">
              <w:rPr>
                <w:rFonts w:cs="Arial"/>
                <w:szCs w:val="18"/>
                <w:lang w:val="en-US" w:eastAsia="zh-CN" w:bidi="ar"/>
              </w:rPr>
              <w:t>90</w:t>
            </w:r>
            <w:r w:rsidRPr="00C30686">
              <w:rPr>
                <w:rFonts w:cs="Arial"/>
                <w:kern w:val="2"/>
                <w:szCs w:val="18"/>
                <w:lang w:val="en-US" w:eastAsia="zh-CN" w:bidi="ar"/>
              </w:rPr>
              <w:t xml:space="preserve">, </w:t>
            </w:r>
            <w:r w:rsidRPr="00C30686">
              <w:rPr>
                <w:rFonts w:cs="Arial"/>
                <w:szCs w:val="18"/>
                <w:lang w:val="en-US" w:eastAsia="zh-CN" w:bidi="ar"/>
              </w:rPr>
              <w:t>100</w:t>
            </w:r>
          </w:p>
        </w:tc>
        <w:tc>
          <w:tcPr>
            <w:tcW w:w="2445" w:type="dxa"/>
            <w:tcBorders>
              <w:top w:val="nil"/>
              <w:left w:val="single" w:sz="4" w:space="0" w:color="auto"/>
              <w:bottom w:val="single" w:sz="4" w:space="0" w:color="auto"/>
              <w:right w:val="single" w:sz="4" w:space="0" w:color="auto"/>
            </w:tcBorders>
            <w:vAlign w:val="center"/>
          </w:tcPr>
          <w:p w14:paraId="7F963FEE" w14:textId="77777777" w:rsidR="006F6378" w:rsidRPr="00C30686" w:rsidRDefault="006F6378" w:rsidP="0094020B">
            <w:pPr>
              <w:pStyle w:val="TAC"/>
              <w:rPr>
                <w:rFonts w:eastAsia="MS Mincho"/>
                <w:lang w:val="en-US" w:eastAsia="zh-CN"/>
              </w:rPr>
            </w:pPr>
          </w:p>
        </w:tc>
      </w:tr>
      <w:tr w:rsidR="006F6378" w:rsidRPr="00C30686" w14:paraId="1F976A82"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1704E93" w14:textId="77777777" w:rsidR="006F6378" w:rsidRPr="00C30686" w:rsidRDefault="006F6378" w:rsidP="0094020B">
            <w:pPr>
              <w:pStyle w:val="TAC"/>
              <w:rPr>
                <w:rFonts w:eastAsia="MS Mincho"/>
                <w:lang w:val="en-US" w:eastAsia="zh-CN"/>
              </w:rPr>
            </w:pPr>
            <w:r w:rsidRPr="00C30686">
              <w:rPr>
                <w:color w:val="000000"/>
                <w:lang w:eastAsia="zh-CN"/>
              </w:rPr>
              <w:t>CA_n3A-n40A-n105A</w:t>
            </w:r>
          </w:p>
        </w:tc>
        <w:tc>
          <w:tcPr>
            <w:tcW w:w="2785" w:type="dxa"/>
            <w:tcBorders>
              <w:top w:val="single" w:sz="4" w:space="0" w:color="auto"/>
              <w:left w:val="single" w:sz="4" w:space="0" w:color="auto"/>
              <w:bottom w:val="nil"/>
              <w:right w:val="single" w:sz="4" w:space="0" w:color="auto"/>
            </w:tcBorders>
            <w:vAlign w:val="center"/>
          </w:tcPr>
          <w:p w14:paraId="5C8330DF"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CA_n3A-n40A</w:t>
            </w:r>
          </w:p>
          <w:p w14:paraId="2FF6C230" w14:textId="77777777" w:rsidR="006F6378" w:rsidRPr="00C30686" w:rsidRDefault="006F6378" w:rsidP="0094020B">
            <w:pPr>
              <w:pStyle w:val="TAC"/>
              <w:rPr>
                <w:rFonts w:eastAsia="MS Mincho"/>
                <w:lang w:val="en-US" w:eastAsia="zh-CN"/>
              </w:rPr>
            </w:pPr>
            <w:r w:rsidRPr="00C30686">
              <w:rPr>
                <w:rFonts w:eastAsiaTheme="minorEastAsia" w:cs="Arial"/>
                <w:szCs w:val="18"/>
                <w:lang w:val="en-US" w:eastAsia="zh-CN"/>
              </w:rPr>
              <w:t>CA_n3A-n105A</w:t>
            </w:r>
          </w:p>
        </w:tc>
        <w:tc>
          <w:tcPr>
            <w:tcW w:w="1259" w:type="dxa"/>
            <w:tcBorders>
              <w:top w:val="single" w:sz="4" w:space="0" w:color="auto"/>
              <w:left w:val="single" w:sz="4" w:space="0" w:color="auto"/>
              <w:bottom w:val="single" w:sz="4" w:space="0" w:color="auto"/>
              <w:right w:val="single" w:sz="4" w:space="0" w:color="auto"/>
            </w:tcBorders>
            <w:vAlign w:val="center"/>
          </w:tcPr>
          <w:p w14:paraId="288489D9" w14:textId="77777777" w:rsidR="006F6378" w:rsidRPr="00C30686" w:rsidRDefault="006F6378" w:rsidP="0094020B">
            <w:pPr>
              <w:pStyle w:val="TAC"/>
              <w:rPr>
                <w:rFonts w:eastAsiaTheme="minorEastAsia" w:cs="Arial"/>
                <w:szCs w:val="18"/>
                <w:lang w:eastAsia="en-GB"/>
              </w:rPr>
            </w:pPr>
            <w:r w:rsidRPr="00C30686">
              <w:rPr>
                <w:rFonts w:eastAsiaTheme="minorEastAsia" w:cs="Arial"/>
                <w:color w:val="000000"/>
              </w:rPr>
              <w:t>n3</w:t>
            </w:r>
          </w:p>
        </w:tc>
        <w:tc>
          <w:tcPr>
            <w:tcW w:w="4356" w:type="dxa"/>
            <w:tcBorders>
              <w:top w:val="single" w:sz="4" w:space="0" w:color="auto"/>
              <w:left w:val="single" w:sz="4" w:space="0" w:color="auto"/>
              <w:bottom w:val="single" w:sz="4" w:space="0" w:color="auto"/>
              <w:right w:val="single" w:sz="4" w:space="0" w:color="auto"/>
            </w:tcBorders>
            <w:vAlign w:val="center"/>
          </w:tcPr>
          <w:p w14:paraId="7FA91E93" w14:textId="77777777" w:rsidR="006F6378" w:rsidRPr="00C30686" w:rsidRDefault="006F6378" w:rsidP="0094020B">
            <w:pPr>
              <w:pStyle w:val="TAC"/>
              <w:rPr>
                <w:rFonts w:cs="Arial"/>
                <w:kern w:val="2"/>
                <w:szCs w:val="18"/>
                <w:lang w:val="en-US" w:eastAsia="zh-CN" w:bidi="ar"/>
              </w:rPr>
            </w:pPr>
            <w:r w:rsidRPr="00C30686">
              <w:rPr>
                <w:rFonts w:eastAsiaTheme="minorEastAsia" w:cs="Arial"/>
                <w:szCs w:val="18"/>
              </w:rPr>
              <w:t>5, 10, 15, 20, 25, 30, 40, 50</w:t>
            </w:r>
          </w:p>
        </w:tc>
        <w:tc>
          <w:tcPr>
            <w:tcW w:w="2445" w:type="dxa"/>
            <w:tcBorders>
              <w:top w:val="single" w:sz="4" w:space="0" w:color="auto"/>
              <w:left w:val="single" w:sz="4" w:space="0" w:color="auto"/>
              <w:bottom w:val="nil"/>
              <w:right w:val="single" w:sz="4" w:space="0" w:color="auto"/>
            </w:tcBorders>
            <w:vAlign w:val="center"/>
          </w:tcPr>
          <w:p w14:paraId="1606D7F4" w14:textId="77777777" w:rsidR="006F6378" w:rsidRPr="00C30686" w:rsidRDefault="006F6378" w:rsidP="0094020B">
            <w:pPr>
              <w:pStyle w:val="TAC"/>
              <w:rPr>
                <w:rFonts w:eastAsia="MS Mincho"/>
                <w:lang w:val="en-US" w:eastAsia="zh-CN"/>
              </w:rPr>
            </w:pPr>
            <w:r w:rsidRPr="00C30686">
              <w:rPr>
                <w:rFonts w:eastAsiaTheme="minorEastAsia" w:hint="eastAsia"/>
                <w:szCs w:val="18"/>
                <w:lang w:val="en-US" w:eastAsia="zh-CN"/>
              </w:rPr>
              <w:t>0</w:t>
            </w:r>
          </w:p>
        </w:tc>
      </w:tr>
      <w:tr w:rsidR="006F6378" w:rsidRPr="00C30686" w14:paraId="25CEA986" w14:textId="77777777" w:rsidTr="004F423A">
        <w:trPr>
          <w:trHeight w:val="29"/>
        </w:trPr>
        <w:tc>
          <w:tcPr>
            <w:tcW w:w="2742" w:type="dxa"/>
            <w:tcBorders>
              <w:top w:val="nil"/>
              <w:left w:val="single" w:sz="4" w:space="0" w:color="auto"/>
              <w:bottom w:val="nil"/>
              <w:right w:val="single" w:sz="4" w:space="0" w:color="auto"/>
            </w:tcBorders>
            <w:vAlign w:val="center"/>
          </w:tcPr>
          <w:p w14:paraId="0EDDBFEB" w14:textId="77777777" w:rsidR="006F6378" w:rsidRPr="00C30686" w:rsidRDefault="006F6378" w:rsidP="0094020B">
            <w:pPr>
              <w:pStyle w:val="TAC"/>
              <w:rPr>
                <w:rFonts w:eastAsia="MS Mincho"/>
                <w:lang w:val="en-US" w:eastAsia="zh-CN"/>
              </w:rPr>
            </w:pPr>
          </w:p>
        </w:tc>
        <w:tc>
          <w:tcPr>
            <w:tcW w:w="2785" w:type="dxa"/>
            <w:tcBorders>
              <w:top w:val="nil"/>
              <w:left w:val="single" w:sz="4" w:space="0" w:color="auto"/>
              <w:bottom w:val="nil"/>
              <w:right w:val="single" w:sz="4" w:space="0" w:color="auto"/>
            </w:tcBorders>
            <w:vAlign w:val="center"/>
          </w:tcPr>
          <w:p w14:paraId="6C1840CF" w14:textId="77777777" w:rsidR="006F6378" w:rsidRPr="00C30686" w:rsidRDefault="006F6378" w:rsidP="0094020B">
            <w:pPr>
              <w:pStyle w:val="TAC"/>
              <w:rPr>
                <w:rFonts w:eastAsia="MS Mincho"/>
                <w:lang w:val="en-US" w:eastAsia="zh-CN"/>
              </w:rPr>
            </w:pPr>
            <w:r w:rsidRPr="00C30686">
              <w:rPr>
                <w:rFonts w:eastAsiaTheme="minorEastAsia" w:cs="Arial"/>
                <w:szCs w:val="18"/>
                <w:lang w:val="en-US" w:eastAsia="zh-CN"/>
              </w:rPr>
              <w:t>CA_n40A-n105A</w:t>
            </w:r>
          </w:p>
        </w:tc>
        <w:tc>
          <w:tcPr>
            <w:tcW w:w="1259" w:type="dxa"/>
            <w:tcBorders>
              <w:top w:val="single" w:sz="4" w:space="0" w:color="auto"/>
              <w:left w:val="single" w:sz="4" w:space="0" w:color="auto"/>
              <w:bottom w:val="single" w:sz="4" w:space="0" w:color="auto"/>
              <w:right w:val="single" w:sz="4" w:space="0" w:color="auto"/>
            </w:tcBorders>
            <w:vAlign w:val="center"/>
          </w:tcPr>
          <w:p w14:paraId="797B2601" w14:textId="77777777" w:rsidR="006F6378" w:rsidRPr="00C30686" w:rsidRDefault="006F6378" w:rsidP="0094020B">
            <w:pPr>
              <w:pStyle w:val="TAC"/>
              <w:rPr>
                <w:rFonts w:eastAsiaTheme="minorEastAsia" w:cs="Arial"/>
                <w:szCs w:val="18"/>
                <w:lang w:eastAsia="en-GB"/>
              </w:rPr>
            </w:pPr>
            <w:r w:rsidRPr="00C30686">
              <w:rPr>
                <w:rFonts w:cs="Arial"/>
                <w:color w:val="000000"/>
                <w:lang w:eastAsia="zh-CN"/>
              </w:rPr>
              <w:t>n40</w:t>
            </w:r>
          </w:p>
        </w:tc>
        <w:tc>
          <w:tcPr>
            <w:tcW w:w="4356" w:type="dxa"/>
            <w:tcBorders>
              <w:top w:val="single" w:sz="4" w:space="0" w:color="auto"/>
              <w:left w:val="single" w:sz="4" w:space="0" w:color="auto"/>
              <w:bottom w:val="single" w:sz="4" w:space="0" w:color="auto"/>
              <w:right w:val="single" w:sz="4" w:space="0" w:color="auto"/>
            </w:tcBorders>
            <w:vAlign w:val="center"/>
          </w:tcPr>
          <w:p w14:paraId="046DE848" w14:textId="77777777" w:rsidR="006F6378" w:rsidRPr="00C30686" w:rsidRDefault="006F6378" w:rsidP="0094020B">
            <w:pPr>
              <w:pStyle w:val="TAC"/>
              <w:rPr>
                <w:rFonts w:cs="Arial"/>
                <w:kern w:val="2"/>
                <w:szCs w:val="18"/>
                <w:lang w:val="en-US" w:eastAsia="zh-CN" w:bidi="ar"/>
              </w:rPr>
            </w:pPr>
            <w:r w:rsidRPr="00C30686">
              <w:rPr>
                <w:rFonts w:eastAsiaTheme="minorEastAsia" w:cs="Arial"/>
                <w:szCs w:val="18"/>
                <w:lang w:val="en-US" w:eastAsia="zh-CN" w:bidi="ar"/>
              </w:rPr>
              <w:t>10, 15, 20, 25, 30, 40, 50, 60, 70, 80, 90, 100</w:t>
            </w:r>
          </w:p>
        </w:tc>
        <w:tc>
          <w:tcPr>
            <w:tcW w:w="2445" w:type="dxa"/>
            <w:tcBorders>
              <w:top w:val="nil"/>
              <w:left w:val="single" w:sz="4" w:space="0" w:color="auto"/>
              <w:bottom w:val="nil"/>
              <w:right w:val="single" w:sz="4" w:space="0" w:color="auto"/>
            </w:tcBorders>
            <w:vAlign w:val="center"/>
          </w:tcPr>
          <w:p w14:paraId="0774C5A3" w14:textId="77777777" w:rsidR="006F6378" w:rsidRPr="00C30686" w:rsidRDefault="006F6378" w:rsidP="0094020B">
            <w:pPr>
              <w:pStyle w:val="TAC"/>
              <w:rPr>
                <w:rFonts w:eastAsia="MS Mincho"/>
                <w:lang w:val="en-US" w:eastAsia="zh-CN"/>
              </w:rPr>
            </w:pPr>
          </w:p>
        </w:tc>
      </w:tr>
      <w:tr w:rsidR="006F6378" w:rsidRPr="00C30686" w14:paraId="428161C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44A5313" w14:textId="77777777" w:rsidR="006F6378" w:rsidRPr="00C30686" w:rsidRDefault="006F6378" w:rsidP="0094020B">
            <w:pPr>
              <w:pStyle w:val="TAC"/>
              <w:rPr>
                <w:rFonts w:eastAsia="MS Mincho"/>
                <w:lang w:val="en-US" w:eastAsia="zh-CN"/>
              </w:rPr>
            </w:pPr>
          </w:p>
        </w:tc>
        <w:tc>
          <w:tcPr>
            <w:tcW w:w="2785" w:type="dxa"/>
            <w:tcBorders>
              <w:top w:val="nil"/>
              <w:left w:val="single" w:sz="4" w:space="0" w:color="auto"/>
              <w:bottom w:val="single" w:sz="4" w:space="0" w:color="auto"/>
              <w:right w:val="single" w:sz="4" w:space="0" w:color="auto"/>
            </w:tcBorders>
            <w:vAlign w:val="center"/>
          </w:tcPr>
          <w:p w14:paraId="3261A7C4" w14:textId="77777777" w:rsidR="006F6378" w:rsidRPr="00C30686" w:rsidRDefault="006F6378" w:rsidP="0094020B">
            <w:pPr>
              <w:pStyle w:val="TAC"/>
              <w:rPr>
                <w:rFonts w:eastAsia="MS Mincho"/>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76DD5F4" w14:textId="77777777" w:rsidR="006F6378" w:rsidRPr="00C30686" w:rsidRDefault="006F6378" w:rsidP="0094020B">
            <w:pPr>
              <w:pStyle w:val="TAC"/>
              <w:rPr>
                <w:rFonts w:eastAsiaTheme="minorEastAsia" w:cs="Arial"/>
                <w:szCs w:val="18"/>
                <w:lang w:eastAsia="en-GB"/>
              </w:rPr>
            </w:pPr>
            <w:r w:rsidRPr="00C30686">
              <w:rPr>
                <w:rFonts w:eastAsiaTheme="minorEastAsia" w:cs="Arial"/>
                <w:szCs w:val="18"/>
                <w:lang w:val="en-US" w:eastAsia="zh-CN"/>
              </w:rPr>
              <w:t>n105</w:t>
            </w:r>
          </w:p>
        </w:tc>
        <w:tc>
          <w:tcPr>
            <w:tcW w:w="4356" w:type="dxa"/>
            <w:tcBorders>
              <w:top w:val="single" w:sz="4" w:space="0" w:color="auto"/>
              <w:left w:val="single" w:sz="4" w:space="0" w:color="auto"/>
              <w:bottom w:val="single" w:sz="4" w:space="0" w:color="auto"/>
              <w:right w:val="single" w:sz="4" w:space="0" w:color="auto"/>
            </w:tcBorders>
            <w:vAlign w:val="center"/>
          </w:tcPr>
          <w:p w14:paraId="7BB5E3FA" w14:textId="77777777" w:rsidR="006F6378" w:rsidRPr="00C30686" w:rsidRDefault="006F6378" w:rsidP="0094020B">
            <w:pPr>
              <w:pStyle w:val="TAC"/>
              <w:rPr>
                <w:rFonts w:cs="Arial"/>
                <w:kern w:val="2"/>
                <w:szCs w:val="18"/>
                <w:lang w:val="en-US" w:eastAsia="zh-CN" w:bidi="ar"/>
              </w:rPr>
            </w:pPr>
            <w:r w:rsidRPr="00C30686">
              <w:rPr>
                <w:rFonts w:eastAsiaTheme="minorEastAsia" w:cs="Arial"/>
                <w:szCs w:val="18"/>
              </w:rPr>
              <w:t>5, 10, 15, 20, 25, 30, 35</w:t>
            </w:r>
          </w:p>
        </w:tc>
        <w:tc>
          <w:tcPr>
            <w:tcW w:w="2445" w:type="dxa"/>
            <w:tcBorders>
              <w:top w:val="nil"/>
              <w:left w:val="single" w:sz="4" w:space="0" w:color="auto"/>
              <w:bottom w:val="single" w:sz="4" w:space="0" w:color="auto"/>
              <w:right w:val="single" w:sz="4" w:space="0" w:color="auto"/>
            </w:tcBorders>
            <w:vAlign w:val="center"/>
          </w:tcPr>
          <w:p w14:paraId="0BF7F512" w14:textId="77777777" w:rsidR="006F6378" w:rsidRPr="00C30686" w:rsidRDefault="006F6378" w:rsidP="0094020B">
            <w:pPr>
              <w:pStyle w:val="TAC"/>
              <w:rPr>
                <w:rFonts w:eastAsia="MS Mincho"/>
                <w:lang w:val="en-US" w:eastAsia="zh-CN"/>
              </w:rPr>
            </w:pPr>
          </w:p>
        </w:tc>
      </w:tr>
      <w:tr w:rsidR="006F6378" w:rsidRPr="00C30686" w14:paraId="509A654B"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8909F2D" w14:textId="77777777" w:rsidR="006F6378" w:rsidRPr="00C30686" w:rsidRDefault="006F6378" w:rsidP="0094020B">
            <w:pPr>
              <w:pStyle w:val="TAC"/>
              <w:rPr>
                <w:rFonts w:eastAsiaTheme="minorEastAsia"/>
                <w:vertAlign w:val="superscript"/>
                <w:lang w:val="en-US" w:eastAsia="zh-CN"/>
              </w:rPr>
            </w:pPr>
            <w:r w:rsidRPr="00C30686">
              <w:rPr>
                <w:rFonts w:eastAsia="MS Mincho"/>
                <w:lang w:val="en-US" w:eastAsia="zh-CN"/>
              </w:rPr>
              <w:t>CA_n3A-n</w:t>
            </w:r>
            <w:r w:rsidRPr="00C30686">
              <w:rPr>
                <w:rFonts w:eastAsiaTheme="minorEastAsia"/>
                <w:lang w:val="en-US" w:eastAsia="zh-CN"/>
              </w:rPr>
              <w:t>77</w:t>
            </w:r>
            <w:r w:rsidRPr="00C30686">
              <w:rPr>
                <w:rFonts w:eastAsia="MS Mincho"/>
                <w:lang w:val="en-US" w:eastAsia="zh-CN"/>
              </w:rPr>
              <w:t>A-n7</w:t>
            </w:r>
            <w:r w:rsidRPr="00C30686">
              <w:rPr>
                <w:rFonts w:eastAsiaTheme="minorEastAsia"/>
                <w:lang w:val="en-US" w:eastAsia="zh-CN"/>
              </w:rPr>
              <w:t>9</w:t>
            </w:r>
            <w:r w:rsidRPr="00C30686">
              <w:rPr>
                <w:rFonts w:eastAsia="MS Mincho"/>
                <w:lang w:val="en-US" w:eastAsia="zh-CN"/>
              </w:rPr>
              <w:t>A</w:t>
            </w:r>
            <w:r w:rsidRPr="00C30686">
              <w:rPr>
                <w:rFonts w:eastAsiaTheme="minorEastAsia"/>
                <w:vertAlign w:val="superscript"/>
                <w:lang w:val="en-US" w:eastAsia="zh-CN"/>
              </w:rPr>
              <w:t>4</w:t>
            </w:r>
          </w:p>
        </w:tc>
        <w:tc>
          <w:tcPr>
            <w:tcW w:w="2785" w:type="dxa"/>
            <w:tcBorders>
              <w:top w:val="single" w:sz="4" w:space="0" w:color="auto"/>
              <w:left w:val="single" w:sz="4" w:space="0" w:color="auto"/>
              <w:bottom w:val="nil"/>
              <w:right w:val="single" w:sz="4" w:space="0" w:color="auto"/>
            </w:tcBorders>
            <w:vAlign w:val="center"/>
          </w:tcPr>
          <w:p w14:paraId="5F376EAB" w14:textId="77777777" w:rsidR="006F6378" w:rsidRPr="00C30686" w:rsidRDefault="006F6378" w:rsidP="0094020B">
            <w:pPr>
              <w:pStyle w:val="TAC"/>
              <w:rPr>
                <w:rFonts w:eastAsia="MS Mincho"/>
                <w:lang w:val="en-US" w:eastAsia="zh-CN"/>
              </w:rPr>
            </w:pPr>
            <w:r w:rsidRPr="00D65BD5">
              <w:rPr>
                <w:rFonts w:eastAsiaTheme="minorEastAsia"/>
                <w:lang w:val="en-US" w:eastAsia="zh-CN"/>
              </w:rPr>
              <w:t>CA_n3A-n77A</w:t>
            </w:r>
          </w:p>
          <w:p w14:paraId="6C9D708F" w14:textId="77777777" w:rsidR="006F6378" w:rsidRPr="00D65BD5" w:rsidRDefault="006F6378" w:rsidP="0094020B">
            <w:pPr>
              <w:pStyle w:val="TAC"/>
              <w:rPr>
                <w:rFonts w:eastAsiaTheme="minorEastAsia"/>
                <w:lang w:val="en-US" w:eastAsia="zh-CN"/>
              </w:rPr>
            </w:pPr>
            <w:r w:rsidRPr="00D65BD5">
              <w:rPr>
                <w:rFonts w:eastAsiaTheme="minorEastAsia"/>
                <w:lang w:val="en-US" w:eastAsia="zh-CN"/>
              </w:rPr>
              <w:t>CA_n3A-n79A</w:t>
            </w:r>
          </w:p>
          <w:p w14:paraId="6EF40100" w14:textId="77777777" w:rsidR="006F6378" w:rsidRPr="00C30686" w:rsidRDefault="006F6378" w:rsidP="0094020B">
            <w:pPr>
              <w:pStyle w:val="TAC"/>
              <w:rPr>
                <w:rFonts w:eastAsia="MS Mincho"/>
                <w:lang w:val="en-US" w:eastAsia="zh-CN"/>
              </w:rPr>
            </w:pPr>
            <w:r w:rsidRPr="00C30686">
              <w:rPr>
                <w:rFonts w:eastAsiaTheme="minorEastAsia"/>
                <w:lang w:val="sv-SE" w:eastAsia="zh-CN"/>
              </w:rPr>
              <w:t>CA_n77A-n79A</w:t>
            </w:r>
          </w:p>
        </w:tc>
        <w:tc>
          <w:tcPr>
            <w:tcW w:w="1259" w:type="dxa"/>
            <w:tcBorders>
              <w:top w:val="single" w:sz="4" w:space="0" w:color="auto"/>
              <w:left w:val="single" w:sz="4" w:space="0" w:color="auto"/>
              <w:bottom w:val="single" w:sz="4" w:space="0" w:color="auto"/>
              <w:right w:val="single" w:sz="4" w:space="0" w:color="auto"/>
            </w:tcBorders>
            <w:vAlign w:val="center"/>
          </w:tcPr>
          <w:p w14:paraId="21D7624D" w14:textId="77777777" w:rsidR="006F6378" w:rsidRPr="00C30686" w:rsidRDefault="006F6378" w:rsidP="0094020B">
            <w:pPr>
              <w:pStyle w:val="TAC"/>
              <w:rPr>
                <w:rFonts w:eastAsia="MS Mincho"/>
                <w:lang w:val="en-US" w:eastAsia="zh-CN"/>
              </w:rPr>
            </w:pPr>
            <w:r w:rsidRPr="00C30686">
              <w:rPr>
                <w:rFonts w:eastAsiaTheme="minorEastAsia" w:cs="Arial"/>
                <w:color w:val="000000"/>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5EE2DCD7" w14:textId="77777777" w:rsidR="006F6378" w:rsidRPr="00C30686" w:rsidRDefault="006F6378" w:rsidP="0094020B">
            <w:pPr>
              <w:pStyle w:val="TAC"/>
              <w:rPr>
                <w:rFonts w:ascii="Calibri" w:eastAsiaTheme="minorEastAsia" w:hAnsi="Calibri" w:cs="Arial"/>
                <w:color w:val="000000"/>
                <w:sz w:val="21"/>
                <w:lang w:val="en-US" w:eastAsia="zh-CN"/>
              </w:rPr>
            </w:pPr>
            <w:r w:rsidRPr="00C30686">
              <w:rPr>
                <w:rFonts w:eastAsiaTheme="minorEastAsia" w:cs="Arial"/>
                <w:color w:val="000000"/>
                <w:szCs w:val="18"/>
                <w:lang w:val="en-US" w:eastAsia="zh-CN" w:bidi="ar"/>
              </w:rPr>
              <w:t>5, 10, 15, 20, 25, 30</w:t>
            </w:r>
          </w:p>
        </w:tc>
        <w:tc>
          <w:tcPr>
            <w:tcW w:w="2445" w:type="dxa"/>
            <w:tcBorders>
              <w:top w:val="single" w:sz="4" w:space="0" w:color="auto"/>
              <w:left w:val="single" w:sz="4" w:space="0" w:color="auto"/>
              <w:bottom w:val="nil"/>
              <w:right w:val="single" w:sz="4" w:space="0" w:color="auto"/>
            </w:tcBorders>
            <w:vAlign w:val="center"/>
          </w:tcPr>
          <w:p w14:paraId="403F1F23" w14:textId="77777777" w:rsidR="006F6378" w:rsidRPr="00C30686" w:rsidRDefault="006F6378" w:rsidP="0094020B">
            <w:pPr>
              <w:pStyle w:val="TAC"/>
              <w:rPr>
                <w:rFonts w:eastAsia="MS Mincho"/>
                <w:lang w:val="en-US" w:eastAsia="zh-CN"/>
              </w:rPr>
            </w:pPr>
            <w:r w:rsidRPr="00C30686">
              <w:rPr>
                <w:rFonts w:eastAsia="MS Mincho"/>
                <w:lang w:val="en-US" w:eastAsia="zh-CN"/>
              </w:rPr>
              <w:t>0</w:t>
            </w:r>
          </w:p>
        </w:tc>
      </w:tr>
      <w:tr w:rsidR="006F6378" w:rsidRPr="00C30686" w14:paraId="2E98ED32" w14:textId="77777777" w:rsidTr="004F423A">
        <w:trPr>
          <w:trHeight w:val="29"/>
        </w:trPr>
        <w:tc>
          <w:tcPr>
            <w:tcW w:w="2742" w:type="dxa"/>
            <w:tcBorders>
              <w:top w:val="nil"/>
              <w:left w:val="single" w:sz="4" w:space="0" w:color="auto"/>
              <w:bottom w:val="nil"/>
              <w:right w:val="single" w:sz="4" w:space="0" w:color="auto"/>
            </w:tcBorders>
            <w:vAlign w:val="center"/>
          </w:tcPr>
          <w:p w14:paraId="4E2CD772" w14:textId="77777777" w:rsidR="006F6378" w:rsidRPr="00C30686" w:rsidRDefault="006F6378" w:rsidP="0094020B">
            <w:pPr>
              <w:pStyle w:val="TAC"/>
              <w:rPr>
                <w:rFonts w:eastAsia="MS Mincho"/>
                <w:lang w:val="en-US" w:eastAsia="zh-CN"/>
              </w:rPr>
            </w:pPr>
          </w:p>
        </w:tc>
        <w:tc>
          <w:tcPr>
            <w:tcW w:w="2785" w:type="dxa"/>
            <w:tcBorders>
              <w:top w:val="nil"/>
              <w:left w:val="single" w:sz="4" w:space="0" w:color="auto"/>
              <w:bottom w:val="nil"/>
              <w:right w:val="single" w:sz="4" w:space="0" w:color="auto"/>
            </w:tcBorders>
            <w:vAlign w:val="center"/>
          </w:tcPr>
          <w:p w14:paraId="29520B27" w14:textId="77777777" w:rsidR="006F6378" w:rsidRPr="00C30686" w:rsidRDefault="006F6378" w:rsidP="0094020B">
            <w:pPr>
              <w:pStyle w:val="TAC"/>
              <w:rPr>
                <w:rFonts w:eastAsia="MS Mincho"/>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B82AFBC" w14:textId="77777777" w:rsidR="006F6378" w:rsidRPr="00C30686" w:rsidRDefault="006F6378" w:rsidP="0094020B">
            <w:pPr>
              <w:pStyle w:val="TAC"/>
              <w:rPr>
                <w:rFonts w:eastAsiaTheme="minorEastAsia"/>
                <w:lang w:val="en-US" w:eastAsia="zh-CN"/>
              </w:rPr>
            </w:pPr>
            <w:r w:rsidRPr="00C30686">
              <w:rPr>
                <w:rFonts w:eastAsiaTheme="minorEastAsia" w:cs="Arial"/>
                <w:color w:val="000000"/>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6F9C8D98" w14:textId="77777777" w:rsidR="006F6378" w:rsidRPr="00C30686" w:rsidRDefault="006F6378" w:rsidP="0094020B">
            <w:pPr>
              <w:pStyle w:val="TAC"/>
              <w:rPr>
                <w:rFonts w:ascii="Calibri" w:eastAsiaTheme="minorEastAsia" w:hAnsi="Calibri" w:cs="Arial"/>
                <w:color w:val="000000"/>
                <w:sz w:val="21"/>
                <w:lang w:val="en-US" w:eastAsia="zh-CN"/>
              </w:rPr>
            </w:pPr>
            <w:r w:rsidRPr="00C30686">
              <w:rPr>
                <w:rFonts w:eastAsiaTheme="minorEastAsia" w:cs="Arial"/>
                <w:color w:val="000000"/>
                <w:szCs w:val="18"/>
                <w:lang w:val="en-US" w:eastAsia="zh-CN" w:bidi="ar"/>
              </w:rPr>
              <w:t>10, 15, 20, 40, 50, 60, 80, 90, 100</w:t>
            </w:r>
          </w:p>
        </w:tc>
        <w:tc>
          <w:tcPr>
            <w:tcW w:w="2445" w:type="dxa"/>
            <w:tcBorders>
              <w:top w:val="nil"/>
              <w:left w:val="single" w:sz="4" w:space="0" w:color="auto"/>
              <w:bottom w:val="nil"/>
              <w:right w:val="single" w:sz="4" w:space="0" w:color="auto"/>
            </w:tcBorders>
            <w:vAlign w:val="center"/>
          </w:tcPr>
          <w:p w14:paraId="63F0F94D" w14:textId="77777777" w:rsidR="006F6378" w:rsidRPr="00C30686" w:rsidRDefault="006F6378" w:rsidP="0094020B">
            <w:pPr>
              <w:pStyle w:val="TAC"/>
              <w:rPr>
                <w:rFonts w:eastAsia="MS Mincho"/>
                <w:lang w:val="en-US" w:eastAsia="zh-CN"/>
              </w:rPr>
            </w:pPr>
          </w:p>
        </w:tc>
      </w:tr>
      <w:tr w:rsidR="006F6378" w:rsidRPr="00C30686" w14:paraId="13055E93"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BD0520F" w14:textId="77777777" w:rsidR="006F6378" w:rsidRPr="00C30686" w:rsidRDefault="006F6378" w:rsidP="0094020B">
            <w:pPr>
              <w:pStyle w:val="TAC"/>
              <w:rPr>
                <w:rFonts w:eastAsia="MS Mincho"/>
                <w:lang w:val="en-US" w:eastAsia="zh-CN"/>
              </w:rPr>
            </w:pPr>
          </w:p>
        </w:tc>
        <w:tc>
          <w:tcPr>
            <w:tcW w:w="2785" w:type="dxa"/>
            <w:tcBorders>
              <w:top w:val="nil"/>
              <w:left w:val="single" w:sz="4" w:space="0" w:color="auto"/>
              <w:bottom w:val="single" w:sz="4" w:space="0" w:color="auto"/>
              <w:right w:val="single" w:sz="4" w:space="0" w:color="auto"/>
            </w:tcBorders>
            <w:vAlign w:val="center"/>
          </w:tcPr>
          <w:p w14:paraId="41E8DA72" w14:textId="77777777" w:rsidR="006F6378" w:rsidRPr="00C30686" w:rsidRDefault="006F6378" w:rsidP="0094020B">
            <w:pPr>
              <w:pStyle w:val="TAC"/>
              <w:rPr>
                <w:rFonts w:eastAsia="MS Mincho"/>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D112ED1" w14:textId="77777777" w:rsidR="006F6378" w:rsidRPr="00C30686" w:rsidRDefault="006F6378" w:rsidP="0094020B">
            <w:pPr>
              <w:pStyle w:val="TAC"/>
              <w:rPr>
                <w:rFonts w:eastAsiaTheme="minorEastAsia"/>
                <w:lang w:val="en-US" w:eastAsia="zh-CN"/>
              </w:rPr>
            </w:pPr>
            <w:r w:rsidRPr="00C30686">
              <w:rPr>
                <w:rFonts w:eastAsiaTheme="minorEastAsia" w:cs="Arial"/>
                <w:color w:val="000000"/>
                <w:lang w:val="en-US" w:eastAsia="zh-CN"/>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373DD4E1" w14:textId="77777777" w:rsidR="006F6378" w:rsidRPr="00C30686" w:rsidRDefault="006F6378" w:rsidP="0094020B">
            <w:pPr>
              <w:pStyle w:val="TAC"/>
              <w:rPr>
                <w:rFonts w:ascii="Calibri" w:eastAsiaTheme="minorEastAsia" w:hAnsi="Calibri" w:cs="Arial"/>
                <w:color w:val="000000"/>
                <w:sz w:val="21"/>
                <w:lang w:val="en-US" w:eastAsia="zh-CN"/>
              </w:rPr>
            </w:pPr>
            <w:r w:rsidRPr="00C30686">
              <w:rPr>
                <w:rFonts w:eastAsiaTheme="minorEastAsia" w:cs="Arial"/>
                <w:color w:val="000000"/>
                <w:szCs w:val="18"/>
                <w:lang w:val="en-US" w:eastAsia="zh-CN" w:bidi="ar"/>
              </w:rPr>
              <w:t>40, 50, 60, 80, 100</w:t>
            </w:r>
          </w:p>
        </w:tc>
        <w:tc>
          <w:tcPr>
            <w:tcW w:w="2445" w:type="dxa"/>
            <w:tcBorders>
              <w:top w:val="nil"/>
              <w:left w:val="single" w:sz="4" w:space="0" w:color="auto"/>
              <w:bottom w:val="single" w:sz="4" w:space="0" w:color="auto"/>
              <w:right w:val="single" w:sz="4" w:space="0" w:color="auto"/>
            </w:tcBorders>
            <w:vAlign w:val="center"/>
          </w:tcPr>
          <w:p w14:paraId="5A1C841E" w14:textId="77777777" w:rsidR="006F6378" w:rsidRPr="00C30686" w:rsidRDefault="006F6378" w:rsidP="0094020B">
            <w:pPr>
              <w:pStyle w:val="TAC"/>
              <w:rPr>
                <w:rFonts w:eastAsia="MS Mincho"/>
                <w:lang w:val="en-US" w:eastAsia="zh-CN"/>
              </w:rPr>
            </w:pPr>
          </w:p>
        </w:tc>
      </w:tr>
      <w:tr w:rsidR="006F6378" w:rsidRPr="00C30686" w14:paraId="1432232C" w14:textId="77777777" w:rsidTr="004F423A">
        <w:trPr>
          <w:trHeight w:val="29"/>
        </w:trPr>
        <w:tc>
          <w:tcPr>
            <w:tcW w:w="2742" w:type="dxa"/>
            <w:tcBorders>
              <w:top w:val="nil"/>
              <w:left w:val="single" w:sz="4" w:space="0" w:color="auto"/>
              <w:bottom w:val="nil"/>
              <w:right w:val="single" w:sz="4" w:space="0" w:color="auto"/>
            </w:tcBorders>
            <w:vAlign w:val="center"/>
          </w:tcPr>
          <w:p w14:paraId="5009E18D" w14:textId="77777777" w:rsidR="006F6378" w:rsidRPr="00C30686" w:rsidRDefault="006F6378" w:rsidP="0094020B">
            <w:pPr>
              <w:pStyle w:val="TAC"/>
              <w:rPr>
                <w:rFonts w:eastAsiaTheme="minorEastAsia"/>
                <w:vertAlign w:val="superscript"/>
                <w:lang w:val="en-US" w:eastAsia="zh-CN"/>
              </w:rPr>
            </w:pPr>
            <w:r w:rsidRPr="00C30686">
              <w:rPr>
                <w:rFonts w:eastAsia="MS Mincho"/>
                <w:lang w:val="en-US" w:eastAsia="zh-CN"/>
              </w:rPr>
              <w:t>CA_n3A-n</w:t>
            </w:r>
            <w:r w:rsidRPr="00C30686">
              <w:rPr>
                <w:rFonts w:eastAsiaTheme="minorEastAsia"/>
                <w:lang w:val="en-US" w:eastAsia="zh-CN"/>
              </w:rPr>
              <w:t>77(2A)</w:t>
            </w:r>
            <w:r w:rsidRPr="00C30686">
              <w:rPr>
                <w:rFonts w:eastAsia="MS Mincho"/>
                <w:lang w:val="en-US" w:eastAsia="zh-CN"/>
              </w:rPr>
              <w:t>-n7</w:t>
            </w:r>
            <w:r w:rsidRPr="00C30686">
              <w:rPr>
                <w:rFonts w:eastAsiaTheme="minorEastAsia"/>
                <w:lang w:val="en-US" w:eastAsia="zh-CN"/>
              </w:rPr>
              <w:t>9</w:t>
            </w:r>
            <w:r w:rsidRPr="00C30686">
              <w:rPr>
                <w:rFonts w:eastAsia="MS Mincho"/>
                <w:lang w:val="en-US" w:eastAsia="zh-CN"/>
              </w:rPr>
              <w:t>A</w:t>
            </w:r>
            <w:r w:rsidRPr="00C30686">
              <w:rPr>
                <w:rFonts w:eastAsiaTheme="minorEastAsia"/>
                <w:vertAlign w:val="superscript"/>
                <w:lang w:val="en-US" w:eastAsia="zh-CN"/>
              </w:rPr>
              <w:t>4</w:t>
            </w:r>
          </w:p>
        </w:tc>
        <w:tc>
          <w:tcPr>
            <w:tcW w:w="2785" w:type="dxa"/>
            <w:tcBorders>
              <w:top w:val="single" w:sz="4" w:space="0" w:color="auto"/>
              <w:left w:val="single" w:sz="4" w:space="0" w:color="auto"/>
              <w:bottom w:val="nil"/>
              <w:right w:val="single" w:sz="4" w:space="0" w:color="auto"/>
            </w:tcBorders>
            <w:vAlign w:val="center"/>
          </w:tcPr>
          <w:p w14:paraId="261EC840" w14:textId="77777777" w:rsidR="006F6378" w:rsidRPr="00C30686" w:rsidRDefault="006F6378" w:rsidP="0094020B">
            <w:pPr>
              <w:pStyle w:val="TAC"/>
              <w:rPr>
                <w:rFonts w:eastAsia="MS Mincho"/>
                <w:lang w:val="en-US" w:eastAsia="zh-CN"/>
              </w:rPr>
            </w:pPr>
            <w:r w:rsidRPr="00D65BD5">
              <w:rPr>
                <w:rFonts w:eastAsiaTheme="minorEastAsia"/>
                <w:lang w:val="en-US" w:eastAsia="zh-CN"/>
              </w:rPr>
              <w:t>CA_n3A-n77A</w:t>
            </w:r>
          </w:p>
          <w:p w14:paraId="05F4F38E" w14:textId="77777777" w:rsidR="006F6378" w:rsidRPr="00D65BD5" w:rsidRDefault="006F6378" w:rsidP="0094020B">
            <w:pPr>
              <w:pStyle w:val="TAC"/>
              <w:rPr>
                <w:rFonts w:eastAsiaTheme="minorEastAsia"/>
                <w:lang w:val="en-US" w:eastAsia="zh-CN"/>
              </w:rPr>
            </w:pPr>
            <w:r w:rsidRPr="00D65BD5">
              <w:rPr>
                <w:rFonts w:eastAsiaTheme="minorEastAsia"/>
                <w:lang w:val="en-US" w:eastAsia="zh-CN"/>
              </w:rPr>
              <w:t>CA_n3A-n79A</w:t>
            </w:r>
          </w:p>
          <w:p w14:paraId="213039D2" w14:textId="77777777" w:rsidR="006F6378" w:rsidRPr="00C30686" w:rsidRDefault="006F6378" w:rsidP="0094020B">
            <w:pPr>
              <w:pStyle w:val="TAC"/>
              <w:rPr>
                <w:rFonts w:eastAsia="MS Mincho"/>
                <w:lang w:val="en-US" w:eastAsia="zh-CN"/>
              </w:rPr>
            </w:pPr>
            <w:r w:rsidRPr="00C30686">
              <w:rPr>
                <w:rFonts w:eastAsiaTheme="minorEastAsia" w:cs="Arial"/>
                <w:lang w:val="sv-SE"/>
              </w:rPr>
              <w:t>C</w:t>
            </w:r>
            <w:r w:rsidRPr="00C30686">
              <w:rPr>
                <w:rFonts w:eastAsiaTheme="minorEastAsia"/>
                <w:lang w:val="sv-SE" w:eastAsia="zh-CN"/>
              </w:rPr>
              <w:t>A_n77A-n79A</w:t>
            </w:r>
          </w:p>
        </w:tc>
        <w:tc>
          <w:tcPr>
            <w:tcW w:w="1259" w:type="dxa"/>
            <w:tcBorders>
              <w:top w:val="single" w:sz="4" w:space="0" w:color="auto"/>
              <w:left w:val="single" w:sz="4" w:space="0" w:color="auto"/>
              <w:bottom w:val="single" w:sz="4" w:space="0" w:color="auto"/>
              <w:right w:val="single" w:sz="4" w:space="0" w:color="auto"/>
            </w:tcBorders>
            <w:vAlign w:val="center"/>
          </w:tcPr>
          <w:p w14:paraId="5226FFB6" w14:textId="77777777" w:rsidR="006F6378" w:rsidRPr="00C30686" w:rsidRDefault="006F6378" w:rsidP="0094020B">
            <w:pPr>
              <w:pStyle w:val="TAC"/>
              <w:rPr>
                <w:rFonts w:eastAsia="MS Mincho"/>
                <w:lang w:val="en-US" w:eastAsia="zh-CN"/>
              </w:rPr>
            </w:pPr>
            <w:r w:rsidRPr="00C30686">
              <w:rPr>
                <w:rFonts w:eastAsiaTheme="minorEastAsia" w:cs="Arial"/>
                <w:color w:val="000000"/>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3D2CBB77" w14:textId="77777777" w:rsidR="006F6378" w:rsidRPr="00C30686" w:rsidRDefault="006F6378" w:rsidP="0094020B">
            <w:pPr>
              <w:pStyle w:val="TAC"/>
              <w:rPr>
                <w:rFonts w:ascii="Calibri" w:eastAsiaTheme="minorEastAsia" w:hAnsi="Calibri" w:cs="Arial"/>
                <w:color w:val="000000"/>
                <w:sz w:val="21"/>
                <w:lang w:val="en-US" w:eastAsia="zh-CN"/>
              </w:rPr>
            </w:pPr>
            <w:r w:rsidRPr="00C30686">
              <w:rPr>
                <w:rFonts w:eastAsiaTheme="minorEastAsia" w:cs="Arial"/>
                <w:color w:val="000000"/>
                <w:szCs w:val="18"/>
                <w:lang w:val="en-US" w:eastAsia="zh-CN" w:bidi="ar"/>
              </w:rPr>
              <w:t>5, 10, 15, 20, 25, 30</w:t>
            </w:r>
          </w:p>
        </w:tc>
        <w:tc>
          <w:tcPr>
            <w:tcW w:w="2445" w:type="dxa"/>
            <w:tcBorders>
              <w:top w:val="nil"/>
              <w:left w:val="single" w:sz="4" w:space="0" w:color="auto"/>
              <w:bottom w:val="nil"/>
              <w:right w:val="single" w:sz="4" w:space="0" w:color="auto"/>
            </w:tcBorders>
            <w:vAlign w:val="center"/>
          </w:tcPr>
          <w:p w14:paraId="78208F9B" w14:textId="77777777" w:rsidR="006F6378" w:rsidRPr="00C30686" w:rsidRDefault="006F6378" w:rsidP="0094020B">
            <w:pPr>
              <w:pStyle w:val="TAC"/>
              <w:rPr>
                <w:rFonts w:eastAsia="MS Mincho"/>
                <w:lang w:val="en-US" w:eastAsia="zh-CN"/>
              </w:rPr>
            </w:pPr>
            <w:r w:rsidRPr="00C30686">
              <w:rPr>
                <w:rFonts w:eastAsia="MS Mincho"/>
                <w:lang w:val="en-US" w:eastAsia="zh-CN"/>
              </w:rPr>
              <w:t>0</w:t>
            </w:r>
          </w:p>
        </w:tc>
      </w:tr>
      <w:tr w:rsidR="006F6378" w:rsidRPr="00C30686" w14:paraId="61F997B4" w14:textId="77777777" w:rsidTr="004F423A">
        <w:trPr>
          <w:trHeight w:val="29"/>
        </w:trPr>
        <w:tc>
          <w:tcPr>
            <w:tcW w:w="2742" w:type="dxa"/>
            <w:tcBorders>
              <w:top w:val="nil"/>
              <w:left w:val="single" w:sz="4" w:space="0" w:color="auto"/>
              <w:bottom w:val="nil"/>
              <w:right w:val="single" w:sz="4" w:space="0" w:color="auto"/>
            </w:tcBorders>
            <w:vAlign w:val="center"/>
          </w:tcPr>
          <w:p w14:paraId="627C1E2F" w14:textId="77777777" w:rsidR="006F6378" w:rsidRPr="00C30686" w:rsidRDefault="006F6378" w:rsidP="0094020B">
            <w:pPr>
              <w:pStyle w:val="TAC"/>
              <w:rPr>
                <w:rFonts w:eastAsia="MS Mincho"/>
                <w:lang w:val="en-US" w:eastAsia="zh-CN"/>
              </w:rPr>
            </w:pPr>
          </w:p>
        </w:tc>
        <w:tc>
          <w:tcPr>
            <w:tcW w:w="2785" w:type="dxa"/>
            <w:tcBorders>
              <w:top w:val="nil"/>
              <w:left w:val="single" w:sz="4" w:space="0" w:color="auto"/>
              <w:bottom w:val="nil"/>
              <w:right w:val="single" w:sz="4" w:space="0" w:color="auto"/>
            </w:tcBorders>
            <w:vAlign w:val="center"/>
          </w:tcPr>
          <w:p w14:paraId="4E9ECAB0" w14:textId="77777777" w:rsidR="006F6378" w:rsidRPr="00C30686" w:rsidRDefault="006F6378" w:rsidP="0094020B">
            <w:pPr>
              <w:pStyle w:val="TAC"/>
              <w:rPr>
                <w:rFonts w:eastAsia="MS Mincho"/>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CD2A511" w14:textId="77777777" w:rsidR="006F6378" w:rsidRPr="00C30686" w:rsidRDefault="006F6378" w:rsidP="0094020B">
            <w:pPr>
              <w:pStyle w:val="TAC"/>
              <w:rPr>
                <w:rFonts w:eastAsiaTheme="minorEastAsia"/>
                <w:lang w:val="en-US" w:eastAsia="zh-CN"/>
              </w:rPr>
            </w:pPr>
            <w:r w:rsidRPr="00C30686">
              <w:rPr>
                <w:rFonts w:eastAsiaTheme="minorEastAsia" w:cs="Arial"/>
                <w:color w:val="000000"/>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781362ED" w14:textId="77777777" w:rsidR="006F6378" w:rsidRPr="00C30686" w:rsidRDefault="006F6378" w:rsidP="0094020B">
            <w:pPr>
              <w:pStyle w:val="TAC"/>
              <w:rPr>
                <w:rFonts w:ascii="Calibri" w:eastAsiaTheme="minorEastAsia" w:hAnsi="Calibri" w:cs="Arial"/>
                <w:color w:val="000000"/>
                <w:sz w:val="21"/>
                <w:lang w:val="en-US" w:eastAsia="zh-CN"/>
              </w:rPr>
            </w:pPr>
            <w:r w:rsidRPr="00C30686">
              <w:rPr>
                <w:rFonts w:eastAsiaTheme="minorEastAsia" w:cs="Arial"/>
                <w:color w:val="000000"/>
                <w:szCs w:val="18"/>
                <w:lang w:val="en-US" w:eastAsia="zh-CN" w:bidi="ar"/>
              </w:rPr>
              <w:t>CA_n77(2A)_BCS0</w:t>
            </w:r>
          </w:p>
        </w:tc>
        <w:tc>
          <w:tcPr>
            <w:tcW w:w="2445" w:type="dxa"/>
            <w:tcBorders>
              <w:top w:val="nil"/>
              <w:left w:val="single" w:sz="4" w:space="0" w:color="auto"/>
              <w:bottom w:val="nil"/>
              <w:right w:val="single" w:sz="4" w:space="0" w:color="auto"/>
            </w:tcBorders>
            <w:vAlign w:val="center"/>
          </w:tcPr>
          <w:p w14:paraId="1AC71191" w14:textId="77777777" w:rsidR="006F6378" w:rsidRPr="00C30686" w:rsidRDefault="006F6378" w:rsidP="0094020B">
            <w:pPr>
              <w:pStyle w:val="TAC"/>
              <w:rPr>
                <w:rFonts w:eastAsia="MS Mincho"/>
                <w:lang w:val="en-US" w:eastAsia="zh-CN"/>
              </w:rPr>
            </w:pPr>
          </w:p>
        </w:tc>
      </w:tr>
      <w:tr w:rsidR="006F6378" w:rsidRPr="00C30686" w14:paraId="1CCB57F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F3DBECA" w14:textId="77777777" w:rsidR="006F6378" w:rsidRPr="00C30686" w:rsidRDefault="006F6378" w:rsidP="0094020B">
            <w:pPr>
              <w:pStyle w:val="TAC"/>
              <w:rPr>
                <w:rFonts w:eastAsia="MS Mincho"/>
                <w:lang w:val="en-US" w:eastAsia="zh-CN"/>
              </w:rPr>
            </w:pPr>
          </w:p>
        </w:tc>
        <w:tc>
          <w:tcPr>
            <w:tcW w:w="2785" w:type="dxa"/>
            <w:tcBorders>
              <w:top w:val="nil"/>
              <w:left w:val="single" w:sz="4" w:space="0" w:color="auto"/>
              <w:bottom w:val="single" w:sz="4" w:space="0" w:color="auto"/>
              <w:right w:val="single" w:sz="4" w:space="0" w:color="auto"/>
            </w:tcBorders>
            <w:vAlign w:val="center"/>
          </w:tcPr>
          <w:p w14:paraId="3ECD2286" w14:textId="77777777" w:rsidR="006F6378" w:rsidRPr="00C30686" w:rsidRDefault="006F6378" w:rsidP="0094020B">
            <w:pPr>
              <w:pStyle w:val="TAC"/>
              <w:rPr>
                <w:rFonts w:eastAsia="MS Mincho"/>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EB25208" w14:textId="77777777" w:rsidR="006F6378" w:rsidRPr="00C30686" w:rsidRDefault="006F6378" w:rsidP="0094020B">
            <w:pPr>
              <w:pStyle w:val="TAC"/>
              <w:rPr>
                <w:rFonts w:eastAsiaTheme="minorEastAsia"/>
                <w:lang w:val="en-US" w:eastAsia="zh-CN"/>
              </w:rPr>
            </w:pPr>
            <w:r w:rsidRPr="00C30686">
              <w:rPr>
                <w:rFonts w:eastAsiaTheme="minorEastAsia" w:cs="Arial"/>
                <w:color w:val="000000"/>
                <w:lang w:val="en-US" w:eastAsia="zh-CN"/>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7A01F790" w14:textId="77777777" w:rsidR="006F6378" w:rsidRPr="00C30686" w:rsidRDefault="006F6378" w:rsidP="0094020B">
            <w:pPr>
              <w:pStyle w:val="TAC"/>
              <w:rPr>
                <w:rFonts w:ascii="Calibri" w:eastAsiaTheme="minorEastAsia" w:hAnsi="Calibri" w:cs="Arial"/>
                <w:color w:val="000000"/>
                <w:sz w:val="21"/>
                <w:lang w:val="en-US" w:eastAsia="zh-CN"/>
              </w:rPr>
            </w:pPr>
            <w:r w:rsidRPr="00C30686">
              <w:rPr>
                <w:rFonts w:eastAsiaTheme="minorEastAsia" w:cs="Arial"/>
                <w:color w:val="000000"/>
                <w:szCs w:val="18"/>
                <w:lang w:val="en-US" w:eastAsia="zh-CN" w:bidi="ar"/>
              </w:rPr>
              <w:t>40, 50, 60, 80, 100</w:t>
            </w:r>
          </w:p>
        </w:tc>
        <w:tc>
          <w:tcPr>
            <w:tcW w:w="2445" w:type="dxa"/>
            <w:tcBorders>
              <w:top w:val="nil"/>
              <w:left w:val="single" w:sz="4" w:space="0" w:color="auto"/>
              <w:bottom w:val="single" w:sz="4" w:space="0" w:color="auto"/>
              <w:right w:val="single" w:sz="4" w:space="0" w:color="auto"/>
            </w:tcBorders>
            <w:vAlign w:val="center"/>
          </w:tcPr>
          <w:p w14:paraId="3883366A" w14:textId="77777777" w:rsidR="006F6378" w:rsidRPr="00C30686" w:rsidRDefault="006F6378" w:rsidP="0094020B">
            <w:pPr>
              <w:pStyle w:val="TAC"/>
              <w:rPr>
                <w:rFonts w:eastAsia="MS Mincho"/>
                <w:lang w:val="en-US" w:eastAsia="zh-CN"/>
              </w:rPr>
            </w:pPr>
          </w:p>
        </w:tc>
      </w:tr>
      <w:tr w:rsidR="006F6378" w:rsidRPr="00C30686" w14:paraId="3410AEF6"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FF9DE25" w14:textId="77777777" w:rsidR="006F6378" w:rsidRPr="00C30686" w:rsidRDefault="006F6378" w:rsidP="0094020B">
            <w:pPr>
              <w:pStyle w:val="TAC"/>
              <w:rPr>
                <w:rFonts w:eastAsiaTheme="minorEastAsia"/>
                <w:lang w:val="en-US" w:eastAsia="zh-CN"/>
              </w:rPr>
            </w:pPr>
            <w:r w:rsidRPr="00C30686">
              <w:rPr>
                <w:rFonts w:eastAsia="MS Mincho"/>
                <w:lang w:val="en-US" w:eastAsia="zh-CN"/>
              </w:rPr>
              <w:t>CA_n3A-n</w:t>
            </w:r>
            <w:r w:rsidRPr="00C30686">
              <w:rPr>
                <w:rFonts w:eastAsiaTheme="minorEastAsia"/>
                <w:lang w:val="en-US" w:eastAsia="zh-CN"/>
              </w:rPr>
              <w:t>77(3A)</w:t>
            </w:r>
            <w:r w:rsidRPr="00C30686">
              <w:rPr>
                <w:rFonts w:eastAsia="MS Mincho"/>
                <w:lang w:val="en-US" w:eastAsia="zh-CN"/>
              </w:rPr>
              <w:t>-n7</w:t>
            </w:r>
            <w:r w:rsidRPr="00C30686">
              <w:rPr>
                <w:rFonts w:eastAsiaTheme="minorEastAsia"/>
                <w:lang w:val="en-US" w:eastAsia="zh-CN"/>
              </w:rPr>
              <w:t>9</w:t>
            </w:r>
            <w:r w:rsidRPr="00C30686">
              <w:rPr>
                <w:rFonts w:eastAsia="MS Mincho"/>
                <w:lang w:val="en-US" w:eastAsia="zh-CN"/>
              </w:rPr>
              <w:t>A</w:t>
            </w:r>
            <w:r w:rsidRPr="00C30686">
              <w:rPr>
                <w:rFonts w:eastAsiaTheme="minorEastAsia"/>
                <w:vertAlign w:val="superscript"/>
                <w:lang w:val="en-US" w:eastAsia="zh-CN"/>
              </w:rPr>
              <w:t>4</w:t>
            </w:r>
          </w:p>
        </w:tc>
        <w:tc>
          <w:tcPr>
            <w:tcW w:w="2785" w:type="dxa"/>
            <w:tcBorders>
              <w:top w:val="single" w:sz="4" w:space="0" w:color="auto"/>
              <w:left w:val="single" w:sz="4" w:space="0" w:color="auto"/>
              <w:bottom w:val="nil"/>
              <w:right w:val="single" w:sz="4" w:space="0" w:color="auto"/>
            </w:tcBorders>
            <w:vAlign w:val="center"/>
          </w:tcPr>
          <w:p w14:paraId="6FCBF540" w14:textId="77777777" w:rsidR="006F6378" w:rsidRPr="00C30686" w:rsidRDefault="006F6378" w:rsidP="0094020B">
            <w:pPr>
              <w:pStyle w:val="TAC"/>
              <w:rPr>
                <w:rFonts w:eastAsia="MS Mincho"/>
                <w:lang w:val="en-US" w:eastAsia="zh-CN"/>
              </w:rPr>
            </w:pPr>
            <w:r w:rsidRPr="00D65BD5">
              <w:rPr>
                <w:rFonts w:eastAsiaTheme="minorEastAsia"/>
                <w:lang w:val="en-US" w:eastAsia="zh-CN"/>
              </w:rPr>
              <w:t>CA_n3A-n77A</w:t>
            </w:r>
          </w:p>
          <w:p w14:paraId="7E8C80D9" w14:textId="77777777" w:rsidR="006F6378" w:rsidRPr="00D65BD5" w:rsidRDefault="006F6378" w:rsidP="0094020B">
            <w:pPr>
              <w:pStyle w:val="TAC"/>
              <w:rPr>
                <w:rFonts w:eastAsiaTheme="minorEastAsia"/>
                <w:lang w:val="en-US" w:eastAsia="zh-CN"/>
              </w:rPr>
            </w:pPr>
            <w:r w:rsidRPr="00D65BD5">
              <w:rPr>
                <w:rFonts w:eastAsiaTheme="minorEastAsia"/>
                <w:lang w:val="en-US" w:eastAsia="zh-CN"/>
              </w:rPr>
              <w:t>CA_n3A-n79A</w:t>
            </w:r>
          </w:p>
          <w:p w14:paraId="6F37F48C" w14:textId="77777777" w:rsidR="006F6378" w:rsidRPr="00C30686" w:rsidRDefault="006F6378" w:rsidP="0094020B">
            <w:pPr>
              <w:pStyle w:val="TAC"/>
              <w:rPr>
                <w:rFonts w:eastAsiaTheme="minorEastAsia"/>
                <w:lang w:val="en-US" w:eastAsia="zh-CN"/>
              </w:rPr>
            </w:pPr>
            <w:r w:rsidRPr="00C30686">
              <w:rPr>
                <w:rFonts w:eastAsiaTheme="minorEastAsia" w:cs="Arial"/>
                <w:lang w:val="sv-SE"/>
              </w:rPr>
              <w:t>C</w:t>
            </w:r>
            <w:r w:rsidRPr="00C30686">
              <w:rPr>
                <w:rFonts w:eastAsiaTheme="minorEastAsia"/>
                <w:lang w:val="sv-SE" w:eastAsia="zh-CN"/>
              </w:rPr>
              <w:t>A_n77A-n79A</w:t>
            </w:r>
          </w:p>
        </w:tc>
        <w:tc>
          <w:tcPr>
            <w:tcW w:w="1259" w:type="dxa"/>
            <w:tcBorders>
              <w:top w:val="single" w:sz="4" w:space="0" w:color="auto"/>
              <w:left w:val="single" w:sz="4" w:space="0" w:color="auto"/>
              <w:bottom w:val="single" w:sz="4" w:space="0" w:color="auto"/>
              <w:right w:val="single" w:sz="4" w:space="0" w:color="auto"/>
            </w:tcBorders>
            <w:vAlign w:val="center"/>
          </w:tcPr>
          <w:p w14:paraId="50AD9878" w14:textId="77777777" w:rsidR="006F6378" w:rsidRPr="00C30686" w:rsidRDefault="006F6378" w:rsidP="0094020B">
            <w:pPr>
              <w:pStyle w:val="TAC"/>
              <w:rPr>
                <w:rFonts w:eastAsiaTheme="minorEastAsia"/>
                <w:lang w:val="en-US" w:eastAsia="zh-CN"/>
              </w:rPr>
            </w:pPr>
            <w:r w:rsidRPr="00C30686">
              <w:rPr>
                <w:rFonts w:eastAsiaTheme="minorEastAsia" w:cs="Arial"/>
                <w:color w:val="000000"/>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2EBF05F1"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5, 10, 15, 20, 25, 30</w:t>
            </w:r>
          </w:p>
        </w:tc>
        <w:tc>
          <w:tcPr>
            <w:tcW w:w="2445" w:type="dxa"/>
            <w:tcBorders>
              <w:top w:val="single" w:sz="4" w:space="0" w:color="auto"/>
              <w:left w:val="single" w:sz="4" w:space="0" w:color="auto"/>
              <w:bottom w:val="nil"/>
              <w:right w:val="single" w:sz="4" w:space="0" w:color="auto"/>
            </w:tcBorders>
            <w:vAlign w:val="center"/>
          </w:tcPr>
          <w:p w14:paraId="7153B9ED" w14:textId="77777777" w:rsidR="006F6378" w:rsidRPr="00C30686" w:rsidRDefault="006F6378" w:rsidP="0094020B">
            <w:pPr>
              <w:pStyle w:val="TAC"/>
              <w:rPr>
                <w:rFonts w:eastAsiaTheme="minorEastAsia"/>
                <w:lang w:val="en-US" w:eastAsia="zh-CN"/>
              </w:rPr>
            </w:pPr>
            <w:r w:rsidRPr="00C30686">
              <w:rPr>
                <w:rFonts w:eastAsia="MS Mincho"/>
                <w:lang w:val="en-US" w:eastAsia="zh-CN"/>
              </w:rPr>
              <w:t>0</w:t>
            </w:r>
          </w:p>
        </w:tc>
      </w:tr>
      <w:tr w:rsidR="006F6378" w:rsidRPr="00C30686" w14:paraId="683B5E5B" w14:textId="77777777" w:rsidTr="004F423A">
        <w:trPr>
          <w:trHeight w:val="29"/>
        </w:trPr>
        <w:tc>
          <w:tcPr>
            <w:tcW w:w="2742" w:type="dxa"/>
            <w:tcBorders>
              <w:top w:val="nil"/>
              <w:left w:val="single" w:sz="4" w:space="0" w:color="auto"/>
              <w:bottom w:val="nil"/>
              <w:right w:val="single" w:sz="4" w:space="0" w:color="auto"/>
            </w:tcBorders>
            <w:vAlign w:val="center"/>
          </w:tcPr>
          <w:p w14:paraId="7F14E29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F44AE4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8DF3003" w14:textId="77777777" w:rsidR="006F6378" w:rsidRPr="00C30686" w:rsidRDefault="006F6378" w:rsidP="0094020B">
            <w:pPr>
              <w:pStyle w:val="TAC"/>
              <w:rPr>
                <w:rFonts w:eastAsiaTheme="minorEastAsia"/>
                <w:lang w:val="en-US" w:eastAsia="zh-CN"/>
              </w:rPr>
            </w:pPr>
            <w:r w:rsidRPr="00C30686">
              <w:rPr>
                <w:rFonts w:eastAsiaTheme="minorEastAsia" w:cs="Arial"/>
                <w:color w:val="000000"/>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5541C8D7"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CA_n77(3A)_BCS0</w:t>
            </w:r>
          </w:p>
        </w:tc>
        <w:tc>
          <w:tcPr>
            <w:tcW w:w="2445" w:type="dxa"/>
            <w:tcBorders>
              <w:top w:val="nil"/>
              <w:left w:val="single" w:sz="4" w:space="0" w:color="auto"/>
              <w:bottom w:val="nil"/>
              <w:right w:val="single" w:sz="4" w:space="0" w:color="auto"/>
            </w:tcBorders>
            <w:vAlign w:val="center"/>
          </w:tcPr>
          <w:p w14:paraId="57C2D392" w14:textId="77777777" w:rsidR="006F6378" w:rsidRPr="00C30686" w:rsidRDefault="006F6378" w:rsidP="0094020B">
            <w:pPr>
              <w:pStyle w:val="TAC"/>
              <w:rPr>
                <w:rFonts w:eastAsiaTheme="minorEastAsia"/>
                <w:lang w:val="en-US" w:eastAsia="zh-CN"/>
              </w:rPr>
            </w:pPr>
          </w:p>
        </w:tc>
      </w:tr>
      <w:tr w:rsidR="006F6378" w:rsidRPr="00C30686" w14:paraId="263C1FF6" w14:textId="77777777" w:rsidTr="004F423A">
        <w:trPr>
          <w:trHeight w:val="29"/>
        </w:trPr>
        <w:tc>
          <w:tcPr>
            <w:tcW w:w="2742" w:type="dxa"/>
            <w:tcBorders>
              <w:top w:val="nil"/>
              <w:left w:val="single" w:sz="4" w:space="0" w:color="auto"/>
              <w:bottom w:val="nil"/>
              <w:right w:val="single" w:sz="4" w:space="0" w:color="auto"/>
            </w:tcBorders>
            <w:vAlign w:val="center"/>
          </w:tcPr>
          <w:p w14:paraId="489FAC7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0A912A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13E3377" w14:textId="77777777" w:rsidR="006F6378" w:rsidRPr="00C30686" w:rsidRDefault="006F6378" w:rsidP="0094020B">
            <w:pPr>
              <w:pStyle w:val="TAC"/>
              <w:rPr>
                <w:rFonts w:eastAsiaTheme="minorEastAsia"/>
                <w:lang w:val="en-US" w:eastAsia="zh-CN"/>
              </w:rPr>
            </w:pPr>
            <w:r w:rsidRPr="00C30686">
              <w:rPr>
                <w:rFonts w:eastAsiaTheme="minorEastAsia" w:cs="Arial"/>
                <w:color w:val="000000"/>
                <w:lang w:val="en-US" w:eastAsia="zh-CN"/>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2A49340C"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40, 50, 60, 80, 100</w:t>
            </w:r>
          </w:p>
        </w:tc>
        <w:tc>
          <w:tcPr>
            <w:tcW w:w="2445" w:type="dxa"/>
            <w:tcBorders>
              <w:top w:val="nil"/>
              <w:left w:val="single" w:sz="4" w:space="0" w:color="auto"/>
              <w:bottom w:val="nil"/>
              <w:right w:val="single" w:sz="4" w:space="0" w:color="auto"/>
            </w:tcBorders>
            <w:vAlign w:val="center"/>
          </w:tcPr>
          <w:p w14:paraId="555E85B4" w14:textId="77777777" w:rsidR="006F6378" w:rsidRPr="00C30686" w:rsidRDefault="006F6378" w:rsidP="0094020B">
            <w:pPr>
              <w:pStyle w:val="TAC"/>
              <w:rPr>
                <w:rFonts w:eastAsiaTheme="minorEastAsia"/>
                <w:lang w:val="en-US" w:eastAsia="zh-CN"/>
              </w:rPr>
            </w:pPr>
          </w:p>
        </w:tc>
      </w:tr>
      <w:tr w:rsidR="006F6378" w:rsidRPr="00C30686" w14:paraId="0FDBCB76"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BA2E47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CA_n3A-n40A-n41A</w:t>
            </w:r>
          </w:p>
        </w:tc>
        <w:tc>
          <w:tcPr>
            <w:tcW w:w="2785" w:type="dxa"/>
            <w:tcBorders>
              <w:top w:val="single" w:sz="4" w:space="0" w:color="auto"/>
              <w:left w:val="single" w:sz="4" w:space="0" w:color="auto"/>
              <w:bottom w:val="nil"/>
              <w:right w:val="single" w:sz="4" w:space="0" w:color="auto"/>
            </w:tcBorders>
            <w:vAlign w:val="center"/>
          </w:tcPr>
          <w:p w14:paraId="6323FA6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CA_n3A-n40A</w:t>
            </w:r>
          </w:p>
          <w:p w14:paraId="764B2D3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CA_n3A-n41A</w:t>
            </w:r>
          </w:p>
          <w:p w14:paraId="3D11ABD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CA_n40A-n41A</w:t>
            </w:r>
          </w:p>
        </w:tc>
        <w:tc>
          <w:tcPr>
            <w:tcW w:w="1259" w:type="dxa"/>
            <w:tcBorders>
              <w:top w:val="single" w:sz="4" w:space="0" w:color="auto"/>
              <w:left w:val="single" w:sz="4" w:space="0" w:color="auto"/>
              <w:bottom w:val="single" w:sz="4" w:space="0" w:color="auto"/>
              <w:right w:val="single" w:sz="4" w:space="0" w:color="auto"/>
            </w:tcBorders>
            <w:vAlign w:val="center"/>
          </w:tcPr>
          <w:p w14:paraId="69F9EE1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343078F2"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w:t>
            </w:r>
          </w:p>
        </w:tc>
        <w:tc>
          <w:tcPr>
            <w:tcW w:w="2445" w:type="dxa"/>
            <w:tcBorders>
              <w:top w:val="single" w:sz="4" w:space="0" w:color="auto"/>
              <w:left w:val="single" w:sz="4" w:space="0" w:color="auto"/>
              <w:bottom w:val="nil"/>
              <w:right w:val="single" w:sz="4" w:space="0" w:color="auto"/>
            </w:tcBorders>
            <w:vAlign w:val="center"/>
          </w:tcPr>
          <w:p w14:paraId="429CAE6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40FA1341" w14:textId="77777777" w:rsidTr="004F423A">
        <w:trPr>
          <w:trHeight w:val="29"/>
        </w:trPr>
        <w:tc>
          <w:tcPr>
            <w:tcW w:w="2742" w:type="dxa"/>
            <w:tcBorders>
              <w:top w:val="nil"/>
              <w:left w:val="single" w:sz="4" w:space="0" w:color="auto"/>
              <w:bottom w:val="nil"/>
              <w:right w:val="single" w:sz="4" w:space="0" w:color="auto"/>
            </w:tcBorders>
            <w:vAlign w:val="center"/>
          </w:tcPr>
          <w:p w14:paraId="7E19351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817DC8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672E64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n40</w:t>
            </w:r>
          </w:p>
        </w:tc>
        <w:tc>
          <w:tcPr>
            <w:tcW w:w="4356" w:type="dxa"/>
            <w:tcBorders>
              <w:top w:val="single" w:sz="4" w:space="0" w:color="auto"/>
              <w:left w:val="single" w:sz="4" w:space="0" w:color="auto"/>
              <w:bottom w:val="single" w:sz="4" w:space="0" w:color="auto"/>
              <w:right w:val="single" w:sz="4" w:space="0" w:color="auto"/>
            </w:tcBorders>
            <w:vAlign w:val="center"/>
          </w:tcPr>
          <w:p w14:paraId="70F81797"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5, 10, 15, 20, 25, 30, 40, 50, 60, 80</w:t>
            </w:r>
          </w:p>
        </w:tc>
        <w:tc>
          <w:tcPr>
            <w:tcW w:w="2445" w:type="dxa"/>
            <w:tcBorders>
              <w:top w:val="nil"/>
              <w:left w:val="single" w:sz="4" w:space="0" w:color="auto"/>
              <w:bottom w:val="nil"/>
              <w:right w:val="single" w:sz="4" w:space="0" w:color="auto"/>
            </w:tcBorders>
            <w:vAlign w:val="center"/>
          </w:tcPr>
          <w:p w14:paraId="78ADDCBC" w14:textId="77777777" w:rsidR="006F6378" w:rsidRPr="00C30686" w:rsidRDefault="006F6378" w:rsidP="0094020B">
            <w:pPr>
              <w:pStyle w:val="TAC"/>
              <w:rPr>
                <w:rFonts w:eastAsiaTheme="minorEastAsia"/>
                <w:lang w:val="en-US" w:eastAsia="zh-CN"/>
              </w:rPr>
            </w:pPr>
          </w:p>
        </w:tc>
      </w:tr>
      <w:tr w:rsidR="006F6378" w:rsidRPr="00C30686" w14:paraId="136124D8"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4C1814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1E8A34E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71C31C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4FAF3B92"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10, 15, 20, 40, 50, 60, 80, 90, 100</w:t>
            </w:r>
          </w:p>
        </w:tc>
        <w:tc>
          <w:tcPr>
            <w:tcW w:w="2445" w:type="dxa"/>
            <w:tcBorders>
              <w:top w:val="nil"/>
              <w:left w:val="single" w:sz="4" w:space="0" w:color="auto"/>
              <w:bottom w:val="single" w:sz="4" w:space="0" w:color="auto"/>
              <w:right w:val="single" w:sz="4" w:space="0" w:color="auto"/>
            </w:tcBorders>
            <w:vAlign w:val="center"/>
          </w:tcPr>
          <w:p w14:paraId="108D2F6D" w14:textId="77777777" w:rsidR="006F6378" w:rsidRPr="00C30686" w:rsidRDefault="006F6378" w:rsidP="0094020B">
            <w:pPr>
              <w:pStyle w:val="TAC"/>
              <w:rPr>
                <w:rFonts w:eastAsiaTheme="minorEastAsia"/>
                <w:lang w:val="en-US" w:eastAsia="zh-CN"/>
              </w:rPr>
            </w:pPr>
          </w:p>
        </w:tc>
      </w:tr>
      <w:tr w:rsidR="006F6378" w:rsidRPr="00C30686" w14:paraId="467E5217"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0CF2772"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n3</w:t>
            </w:r>
            <w:r w:rsidRPr="00C30686">
              <w:rPr>
                <w:rFonts w:eastAsiaTheme="minorEastAsia"/>
                <w:lang w:val="sv-SE"/>
              </w:rPr>
              <w:t>A-</w:t>
            </w:r>
            <w:r w:rsidRPr="00C30686">
              <w:rPr>
                <w:rFonts w:hint="eastAsia"/>
                <w:lang w:eastAsia="zh-CN"/>
              </w:rPr>
              <w:t>n40A</w:t>
            </w:r>
            <w:r w:rsidRPr="00C30686">
              <w:rPr>
                <w:lang w:eastAsia="zh-CN"/>
              </w:rPr>
              <w:t>-n77A</w:t>
            </w:r>
          </w:p>
        </w:tc>
        <w:tc>
          <w:tcPr>
            <w:tcW w:w="2785" w:type="dxa"/>
            <w:tcBorders>
              <w:top w:val="single" w:sz="4" w:space="0" w:color="auto"/>
              <w:left w:val="single" w:sz="4" w:space="0" w:color="auto"/>
              <w:bottom w:val="nil"/>
              <w:right w:val="single" w:sz="4" w:space="0" w:color="auto"/>
            </w:tcBorders>
            <w:vAlign w:val="center"/>
          </w:tcPr>
          <w:p w14:paraId="762903FF" w14:textId="77777777" w:rsidR="006F6378" w:rsidRPr="00C30686" w:rsidRDefault="006F6378" w:rsidP="0094020B">
            <w:pPr>
              <w:pStyle w:val="TAC"/>
              <w:rPr>
                <w:lang w:eastAsia="zh-CN"/>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n3</w:t>
            </w:r>
            <w:r w:rsidRPr="00C30686">
              <w:rPr>
                <w:rFonts w:eastAsiaTheme="minorEastAsia"/>
                <w:lang w:val="en-US"/>
              </w:rPr>
              <w:t>A-</w:t>
            </w:r>
            <w:r w:rsidRPr="00C30686">
              <w:rPr>
                <w:rFonts w:hint="eastAsia"/>
                <w:lang w:eastAsia="zh-CN"/>
              </w:rPr>
              <w:t>n40A</w:t>
            </w:r>
          </w:p>
          <w:p w14:paraId="1E8B47B3" w14:textId="77777777" w:rsidR="006F6378" w:rsidRPr="00C30686" w:rsidRDefault="006F6378" w:rsidP="0094020B">
            <w:pPr>
              <w:pStyle w:val="TAC"/>
              <w:rPr>
                <w:lang w:eastAsia="zh-CN"/>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n3</w:t>
            </w:r>
            <w:r w:rsidRPr="00C30686">
              <w:rPr>
                <w:rFonts w:eastAsiaTheme="minorEastAsia"/>
                <w:lang w:val="en-US"/>
              </w:rPr>
              <w:t>A-</w:t>
            </w:r>
            <w:r w:rsidRPr="00C30686">
              <w:rPr>
                <w:lang w:eastAsia="zh-CN"/>
              </w:rPr>
              <w:t>n77A</w:t>
            </w:r>
          </w:p>
          <w:p w14:paraId="604A4D75" w14:textId="77777777" w:rsidR="006F6378" w:rsidRPr="00C30686" w:rsidRDefault="006F6378" w:rsidP="0094020B">
            <w:pPr>
              <w:pStyle w:val="TAC"/>
              <w:rPr>
                <w:rFonts w:eastAsiaTheme="minorEastAsia"/>
                <w:lang w:val="en-US"/>
              </w:rPr>
            </w:pPr>
            <w:r w:rsidRPr="00C30686">
              <w:rPr>
                <w:rFonts w:eastAsiaTheme="minorEastAsia" w:hint="eastAsia"/>
                <w:lang w:eastAsia="zh-CN"/>
              </w:rPr>
              <w:t>CA</w:t>
            </w:r>
            <w:r w:rsidRPr="00C30686">
              <w:rPr>
                <w:rFonts w:eastAsiaTheme="minorEastAsia"/>
              </w:rPr>
              <w:t>_</w:t>
            </w:r>
            <w:r w:rsidRPr="00C30686">
              <w:rPr>
                <w:rFonts w:hint="eastAsia"/>
                <w:lang w:eastAsia="zh-CN"/>
              </w:rPr>
              <w:t>n40A</w:t>
            </w:r>
            <w:r w:rsidRPr="00C30686">
              <w:rPr>
                <w:lang w:eastAsia="zh-CN"/>
              </w:rPr>
              <w:t>-n77A</w:t>
            </w:r>
          </w:p>
        </w:tc>
        <w:tc>
          <w:tcPr>
            <w:tcW w:w="1259" w:type="dxa"/>
            <w:tcBorders>
              <w:top w:val="single" w:sz="4" w:space="0" w:color="auto"/>
              <w:left w:val="single" w:sz="4" w:space="0" w:color="auto"/>
              <w:bottom w:val="single" w:sz="4" w:space="0" w:color="auto"/>
              <w:right w:val="single" w:sz="4" w:space="0" w:color="auto"/>
            </w:tcBorders>
            <w:vAlign w:val="center"/>
          </w:tcPr>
          <w:p w14:paraId="1D8A5A85"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5FBF7210"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rPr>
              <w:t xml:space="preserve">5, </w:t>
            </w:r>
            <w:r w:rsidRPr="00C30686">
              <w:rPr>
                <w:rFonts w:eastAsiaTheme="minorEastAsia" w:hint="eastAsia"/>
              </w:rPr>
              <w:t>1</w:t>
            </w:r>
            <w:r w:rsidRPr="00C30686">
              <w:rPr>
                <w:rFonts w:eastAsiaTheme="minorEastAsia"/>
              </w:rPr>
              <w:t>0, 15, 20, 30, 35, 40, 45, 50</w:t>
            </w:r>
          </w:p>
        </w:tc>
        <w:tc>
          <w:tcPr>
            <w:tcW w:w="2445" w:type="dxa"/>
            <w:tcBorders>
              <w:top w:val="single" w:sz="4" w:space="0" w:color="auto"/>
              <w:left w:val="single" w:sz="4" w:space="0" w:color="auto"/>
              <w:bottom w:val="nil"/>
              <w:right w:val="single" w:sz="4" w:space="0" w:color="auto"/>
            </w:tcBorders>
            <w:vAlign w:val="center"/>
          </w:tcPr>
          <w:p w14:paraId="4E87B02B"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0</w:t>
            </w:r>
          </w:p>
        </w:tc>
      </w:tr>
      <w:tr w:rsidR="006F6378" w:rsidRPr="00C30686" w14:paraId="408BB59F" w14:textId="77777777" w:rsidTr="004F423A">
        <w:trPr>
          <w:trHeight w:val="29"/>
        </w:trPr>
        <w:tc>
          <w:tcPr>
            <w:tcW w:w="2742" w:type="dxa"/>
            <w:tcBorders>
              <w:top w:val="nil"/>
              <w:left w:val="single" w:sz="4" w:space="0" w:color="auto"/>
              <w:bottom w:val="nil"/>
              <w:right w:val="single" w:sz="4" w:space="0" w:color="auto"/>
            </w:tcBorders>
            <w:vAlign w:val="center"/>
          </w:tcPr>
          <w:p w14:paraId="7720087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2F24581"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3613237"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n40</w:t>
            </w:r>
          </w:p>
        </w:tc>
        <w:tc>
          <w:tcPr>
            <w:tcW w:w="4356" w:type="dxa"/>
            <w:tcBorders>
              <w:top w:val="single" w:sz="4" w:space="0" w:color="auto"/>
              <w:left w:val="single" w:sz="4" w:space="0" w:color="auto"/>
              <w:bottom w:val="single" w:sz="4" w:space="0" w:color="auto"/>
              <w:right w:val="single" w:sz="4" w:space="0" w:color="auto"/>
            </w:tcBorders>
            <w:vAlign w:val="center"/>
          </w:tcPr>
          <w:p w14:paraId="02D04558"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rPr>
              <w:t>10, 15, 20, 25, 30, 40, 50, 60, 70, 80, 90, 100</w:t>
            </w:r>
          </w:p>
        </w:tc>
        <w:tc>
          <w:tcPr>
            <w:tcW w:w="2445" w:type="dxa"/>
            <w:tcBorders>
              <w:top w:val="nil"/>
              <w:left w:val="single" w:sz="4" w:space="0" w:color="auto"/>
              <w:bottom w:val="nil"/>
              <w:right w:val="single" w:sz="4" w:space="0" w:color="auto"/>
            </w:tcBorders>
            <w:vAlign w:val="center"/>
          </w:tcPr>
          <w:p w14:paraId="0B0100E3" w14:textId="77777777" w:rsidR="006F6378" w:rsidRPr="00C30686" w:rsidRDefault="006F6378" w:rsidP="0094020B">
            <w:pPr>
              <w:pStyle w:val="TAC"/>
              <w:rPr>
                <w:rFonts w:eastAsiaTheme="minorEastAsia"/>
                <w:lang w:val="en-US" w:eastAsia="zh-CN"/>
              </w:rPr>
            </w:pPr>
          </w:p>
        </w:tc>
      </w:tr>
      <w:tr w:rsidR="006F6378" w:rsidRPr="00C30686" w14:paraId="3AB98D0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AC3653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450F2FC5"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2A88044" w14:textId="77777777" w:rsidR="006F6378" w:rsidRPr="00C30686" w:rsidRDefault="006F6378" w:rsidP="0094020B">
            <w:pPr>
              <w:pStyle w:val="TAC"/>
              <w:rPr>
                <w:rFonts w:eastAsiaTheme="minorEastAsia"/>
                <w:lang w:val="en-US" w:eastAsia="zh-CN"/>
              </w:rPr>
            </w:pPr>
            <w:r w:rsidRPr="00C30686">
              <w:rPr>
                <w:rFonts w:eastAsiaTheme="minorEastAsia"/>
                <w:lang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454D9987"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4D07AE61" w14:textId="77777777" w:rsidR="006F6378" w:rsidRPr="00C30686" w:rsidRDefault="006F6378" w:rsidP="0094020B">
            <w:pPr>
              <w:pStyle w:val="TAC"/>
              <w:rPr>
                <w:rFonts w:eastAsiaTheme="minorEastAsia"/>
                <w:lang w:val="en-US" w:eastAsia="zh-CN"/>
              </w:rPr>
            </w:pPr>
          </w:p>
        </w:tc>
      </w:tr>
      <w:tr w:rsidR="006F6378" w:rsidRPr="00C30686" w14:paraId="4774648D"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B639AC1"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n3</w:t>
            </w:r>
            <w:r w:rsidRPr="00C30686">
              <w:rPr>
                <w:rFonts w:eastAsiaTheme="minorEastAsia"/>
                <w:lang w:val="sv-SE"/>
              </w:rPr>
              <w:t>A-</w:t>
            </w:r>
            <w:r w:rsidRPr="00C30686">
              <w:rPr>
                <w:rFonts w:hint="eastAsia"/>
                <w:lang w:eastAsia="zh-CN"/>
              </w:rPr>
              <w:t>n40A</w:t>
            </w:r>
            <w:r w:rsidRPr="00C30686">
              <w:rPr>
                <w:lang w:eastAsia="zh-CN"/>
              </w:rPr>
              <w:t>-n77(2A)</w:t>
            </w:r>
          </w:p>
        </w:tc>
        <w:tc>
          <w:tcPr>
            <w:tcW w:w="2785" w:type="dxa"/>
            <w:tcBorders>
              <w:top w:val="single" w:sz="4" w:space="0" w:color="auto"/>
              <w:left w:val="single" w:sz="4" w:space="0" w:color="auto"/>
              <w:bottom w:val="nil"/>
              <w:right w:val="single" w:sz="4" w:space="0" w:color="auto"/>
            </w:tcBorders>
            <w:vAlign w:val="center"/>
          </w:tcPr>
          <w:p w14:paraId="3734E92E" w14:textId="77777777" w:rsidR="006F6378" w:rsidRPr="00C30686" w:rsidRDefault="006F6378" w:rsidP="0094020B">
            <w:pPr>
              <w:pStyle w:val="TAC"/>
              <w:rPr>
                <w:lang w:eastAsia="zh-CN"/>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n3</w:t>
            </w:r>
            <w:r w:rsidRPr="00C30686">
              <w:rPr>
                <w:rFonts w:eastAsiaTheme="minorEastAsia"/>
                <w:lang w:val="en-US"/>
              </w:rPr>
              <w:t>A-</w:t>
            </w:r>
            <w:r w:rsidRPr="00C30686">
              <w:rPr>
                <w:rFonts w:hint="eastAsia"/>
                <w:lang w:eastAsia="zh-CN"/>
              </w:rPr>
              <w:t>n40A</w:t>
            </w:r>
          </w:p>
          <w:p w14:paraId="03E26859" w14:textId="77777777" w:rsidR="006F6378" w:rsidRPr="00C30686" w:rsidRDefault="006F6378" w:rsidP="0094020B">
            <w:pPr>
              <w:pStyle w:val="TAC"/>
              <w:rPr>
                <w:lang w:eastAsia="zh-CN"/>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n3</w:t>
            </w:r>
            <w:r w:rsidRPr="00C30686">
              <w:rPr>
                <w:rFonts w:eastAsiaTheme="minorEastAsia"/>
                <w:lang w:val="en-US"/>
              </w:rPr>
              <w:t>A-</w:t>
            </w:r>
            <w:r w:rsidRPr="00C30686">
              <w:rPr>
                <w:lang w:eastAsia="zh-CN"/>
              </w:rPr>
              <w:t>n77A</w:t>
            </w:r>
          </w:p>
          <w:p w14:paraId="1FC9E19F" w14:textId="77777777" w:rsidR="006F6378" w:rsidRPr="00C30686" w:rsidRDefault="006F6378" w:rsidP="0094020B">
            <w:pPr>
              <w:pStyle w:val="TAC"/>
              <w:rPr>
                <w:rFonts w:eastAsiaTheme="minorEastAsia"/>
                <w:lang w:val="en-US"/>
              </w:rPr>
            </w:pPr>
            <w:r w:rsidRPr="00C30686">
              <w:rPr>
                <w:rFonts w:eastAsiaTheme="minorEastAsia" w:hint="eastAsia"/>
                <w:lang w:eastAsia="zh-CN"/>
              </w:rPr>
              <w:t>CA</w:t>
            </w:r>
            <w:r w:rsidRPr="00C30686">
              <w:rPr>
                <w:rFonts w:eastAsiaTheme="minorEastAsia"/>
              </w:rPr>
              <w:t>_</w:t>
            </w:r>
            <w:r w:rsidRPr="00C30686">
              <w:rPr>
                <w:rFonts w:hint="eastAsia"/>
                <w:lang w:eastAsia="zh-CN"/>
              </w:rPr>
              <w:t>n40A</w:t>
            </w:r>
            <w:r w:rsidRPr="00C30686">
              <w:rPr>
                <w:lang w:eastAsia="zh-CN"/>
              </w:rPr>
              <w:t>-n77A</w:t>
            </w:r>
          </w:p>
        </w:tc>
        <w:tc>
          <w:tcPr>
            <w:tcW w:w="1259" w:type="dxa"/>
            <w:tcBorders>
              <w:top w:val="single" w:sz="4" w:space="0" w:color="auto"/>
              <w:left w:val="single" w:sz="4" w:space="0" w:color="auto"/>
              <w:bottom w:val="single" w:sz="4" w:space="0" w:color="auto"/>
              <w:right w:val="single" w:sz="4" w:space="0" w:color="auto"/>
            </w:tcBorders>
            <w:vAlign w:val="center"/>
          </w:tcPr>
          <w:p w14:paraId="1EE14896"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43AA6255"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rPr>
              <w:t xml:space="preserve">5, </w:t>
            </w:r>
            <w:r w:rsidRPr="00C30686">
              <w:rPr>
                <w:rFonts w:eastAsiaTheme="minorEastAsia" w:hint="eastAsia"/>
              </w:rPr>
              <w:t>1</w:t>
            </w:r>
            <w:r w:rsidRPr="00C30686">
              <w:rPr>
                <w:rFonts w:eastAsiaTheme="minorEastAsia"/>
              </w:rPr>
              <w:t>0, 15, 20, 30, 35, 40, 45, 50</w:t>
            </w:r>
          </w:p>
        </w:tc>
        <w:tc>
          <w:tcPr>
            <w:tcW w:w="2445" w:type="dxa"/>
            <w:tcBorders>
              <w:top w:val="single" w:sz="4" w:space="0" w:color="auto"/>
              <w:left w:val="single" w:sz="4" w:space="0" w:color="auto"/>
              <w:bottom w:val="nil"/>
              <w:right w:val="single" w:sz="4" w:space="0" w:color="auto"/>
            </w:tcBorders>
            <w:vAlign w:val="center"/>
          </w:tcPr>
          <w:p w14:paraId="7A8B276C"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0</w:t>
            </w:r>
          </w:p>
        </w:tc>
      </w:tr>
      <w:tr w:rsidR="006F6378" w:rsidRPr="00C30686" w14:paraId="6498B7D9" w14:textId="77777777" w:rsidTr="004F423A">
        <w:trPr>
          <w:trHeight w:val="29"/>
        </w:trPr>
        <w:tc>
          <w:tcPr>
            <w:tcW w:w="2742" w:type="dxa"/>
            <w:tcBorders>
              <w:top w:val="nil"/>
              <w:left w:val="single" w:sz="4" w:space="0" w:color="auto"/>
              <w:bottom w:val="nil"/>
              <w:right w:val="single" w:sz="4" w:space="0" w:color="auto"/>
            </w:tcBorders>
            <w:vAlign w:val="center"/>
          </w:tcPr>
          <w:p w14:paraId="57425B0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7ABD5CB"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6359EF2"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n40</w:t>
            </w:r>
          </w:p>
        </w:tc>
        <w:tc>
          <w:tcPr>
            <w:tcW w:w="4356" w:type="dxa"/>
            <w:tcBorders>
              <w:top w:val="single" w:sz="4" w:space="0" w:color="auto"/>
              <w:left w:val="single" w:sz="4" w:space="0" w:color="auto"/>
              <w:bottom w:val="single" w:sz="4" w:space="0" w:color="auto"/>
              <w:right w:val="single" w:sz="4" w:space="0" w:color="auto"/>
            </w:tcBorders>
            <w:vAlign w:val="center"/>
          </w:tcPr>
          <w:p w14:paraId="521F675B"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rPr>
              <w:t>10, 15, 20, 25, 30, 40, 50, 60, 70, 80, 90, 100</w:t>
            </w:r>
          </w:p>
        </w:tc>
        <w:tc>
          <w:tcPr>
            <w:tcW w:w="2445" w:type="dxa"/>
            <w:tcBorders>
              <w:top w:val="nil"/>
              <w:left w:val="single" w:sz="4" w:space="0" w:color="auto"/>
              <w:bottom w:val="nil"/>
              <w:right w:val="single" w:sz="4" w:space="0" w:color="auto"/>
            </w:tcBorders>
            <w:vAlign w:val="center"/>
          </w:tcPr>
          <w:p w14:paraId="19CCE5CD" w14:textId="77777777" w:rsidR="006F6378" w:rsidRPr="00C30686" w:rsidRDefault="006F6378" w:rsidP="0094020B">
            <w:pPr>
              <w:pStyle w:val="TAC"/>
              <w:rPr>
                <w:rFonts w:eastAsiaTheme="minorEastAsia"/>
                <w:lang w:val="en-US" w:eastAsia="zh-CN"/>
              </w:rPr>
            </w:pPr>
          </w:p>
        </w:tc>
      </w:tr>
      <w:tr w:rsidR="006F6378" w:rsidRPr="00C30686" w14:paraId="34DEAD5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1D1D98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7A92AD69"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8139D23" w14:textId="77777777" w:rsidR="006F6378" w:rsidRPr="00C30686" w:rsidRDefault="006F6378" w:rsidP="0094020B">
            <w:pPr>
              <w:pStyle w:val="TAC"/>
              <w:rPr>
                <w:rFonts w:eastAsiaTheme="minorEastAsia"/>
                <w:lang w:val="en-US" w:eastAsia="zh-CN"/>
              </w:rPr>
            </w:pPr>
            <w:r w:rsidRPr="00C30686">
              <w:rPr>
                <w:rFonts w:eastAsiaTheme="minorEastAsia"/>
                <w:lang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53803BA1"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rPr>
              <w:t>CA_n77(2A)_BCS1</w:t>
            </w:r>
          </w:p>
        </w:tc>
        <w:tc>
          <w:tcPr>
            <w:tcW w:w="2445" w:type="dxa"/>
            <w:tcBorders>
              <w:top w:val="nil"/>
              <w:left w:val="single" w:sz="4" w:space="0" w:color="auto"/>
              <w:bottom w:val="single" w:sz="4" w:space="0" w:color="auto"/>
              <w:right w:val="single" w:sz="4" w:space="0" w:color="auto"/>
            </w:tcBorders>
            <w:vAlign w:val="center"/>
          </w:tcPr>
          <w:p w14:paraId="797C6940" w14:textId="77777777" w:rsidR="006F6378" w:rsidRPr="00C30686" w:rsidRDefault="006F6378" w:rsidP="0094020B">
            <w:pPr>
              <w:pStyle w:val="TAC"/>
              <w:rPr>
                <w:rFonts w:eastAsiaTheme="minorEastAsia"/>
                <w:lang w:val="en-US" w:eastAsia="zh-CN"/>
              </w:rPr>
            </w:pPr>
          </w:p>
        </w:tc>
      </w:tr>
      <w:tr w:rsidR="006F6378" w:rsidRPr="00C30686" w14:paraId="45D0238B"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DABDA0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w:t>
            </w:r>
            <w:r w:rsidRPr="00C30686">
              <w:rPr>
                <w:rFonts w:eastAsiaTheme="minorEastAsia"/>
                <w:lang w:val="en-US"/>
              </w:rPr>
              <w:t>_</w:t>
            </w:r>
            <w:r w:rsidRPr="00C30686">
              <w:rPr>
                <w:rFonts w:eastAsiaTheme="minorEastAsia"/>
                <w:lang w:val="en-US" w:eastAsia="zh-CN"/>
              </w:rPr>
              <w:t>n3</w:t>
            </w:r>
            <w:r w:rsidRPr="00C30686">
              <w:rPr>
                <w:rFonts w:eastAsiaTheme="minorEastAsia"/>
                <w:lang w:val="en-US" w:eastAsia="ja-JP"/>
              </w:rPr>
              <w:t>A-</w:t>
            </w:r>
            <w:r w:rsidRPr="00C30686">
              <w:rPr>
                <w:rFonts w:eastAsiaTheme="minorEastAsia"/>
                <w:lang w:val="en-US" w:eastAsia="zh-CN"/>
              </w:rPr>
              <w:t>n41</w:t>
            </w:r>
            <w:r w:rsidRPr="00C30686">
              <w:rPr>
                <w:rFonts w:eastAsiaTheme="minorEastAsia"/>
                <w:lang w:val="en-US" w:eastAsia="ja-JP"/>
              </w:rPr>
              <w:t>A</w:t>
            </w:r>
            <w:r w:rsidRPr="00C30686">
              <w:rPr>
                <w:rFonts w:eastAsiaTheme="minorEastAsia"/>
                <w:lang w:val="en-US" w:eastAsia="zh-CN"/>
              </w:rPr>
              <w:t>-n77A</w:t>
            </w:r>
          </w:p>
        </w:tc>
        <w:tc>
          <w:tcPr>
            <w:tcW w:w="2785" w:type="dxa"/>
            <w:tcBorders>
              <w:top w:val="single" w:sz="4" w:space="0" w:color="auto"/>
              <w:left w:val="single" w:sz="4" w:space="0" w:color="auto"/>
              <w:bottom w:val="nil"/>
              <w:right w:val="single" w:sz="4" w:space="0" w:color="auto"/>
            </w:tcBorders>
            <w:vAlign w:val="center"/>
          </w:tcPr>
          <w:p w14:paraId="24D779E9" w14:textId="77777777" w:rsidR="006F6378" w:rsidRPr="00C30686" w:rsidRDefault="006F6378" w:rsidP="0094020B">
            <w:pPr>
              <w:pStyle w:val="TAC"/>
              <w:rPr>
                <w:rFonts w:eastAsiaTheme="minorEastAsia"/>
                <w:vertAlign w:val="superscript"/>
                <w:lang w:eastAsia="zh-CN"/>
              </w:rPr>
            </w:pPr>
            <w:r w:rsidRPr="00C30686">
              <w:rPr>
                <w:rFonts w:eastAsiaTheme="minorEastAsia"/>
                <w:lang w:eastAsia="zh-CN"/>
              </w:rPr>
              <w:t>n41</w:t>
            </w:r>
            <w:r w:rsidRPr="00C30686">
              <w:rPr>
                <w:rFonts w:eastAsiaTheme="minorEastAsia"/>
                <w:vertAlign w:val="superscript"/>
                <w:lang w:eastAsia="zh-CN"/>
              </w:rPr>
              <w:t>7</w:t>
            </w:r>
          </w:p>
          <w:p w14:paraId="796CAACB" w14:textId="77777777" w:rsidR="006F6378" w:rsidRPr="00C30686" w:rsidRDefault="006F6378" w:rsidP="0094020B">
            <w:pPr>
              <w:pStyle w:val="TAC"/>
              <w:rPr>
                <w:rFonts w:eastAsiaTheme="minorEastAsia"/>
                <w:vertAlign w:val="superscript"/>
                <w:lang w:eastAsia="zh-CN"/>
              </w:rPr>
            </w:pPr>
            <w:r w:rsidRPr="00C30686">
              <w:rPr>
                <w:rFonts w:eastAsiaTheme="minorEastAsia"/>
                <w:lang w:eastAsia="zh-CN"/>
              </w:rPr>
              <w:t>n77</w:t>
            </w:r>
            <w:r w:rsidRPr="00C30686">
              <w:rPr>
                <w:rFonts w:eastAsiaTheme="minorEastAsia"/>
                <w:vertAlign w:val="superscript"/>
                <w:lang w:eastAsia="zh-CN"/>
              </w:rPr>
              <w:t>7</w:t>
            </w:r>
          </w:p>
          <w:p w14:paraId="58E13511" w14:textId="77777777" w:rsidR="006F6378" w:rsidRPr="00C30686" w:rsidRDefault="006F6378" w:rsidP="0094020B">
            <w:pPr>
              <w:pStyle w:val="TAC"/>
              <w:rPr>
                <w:rFonts w:eastAsiaTheme="minorEastAsia"/>
                <w:lang w:val="en-US" w:eastAsia="zh-CN"/>
              </w:rPr>
            </w:pPr>
            <w:r w:rsidRPr="00C30686">
              <w:rPr>
                <w:rFonts w:eastAsiaTheme="minorEastAsia"/>
                <w:lang w:val="en-US"/>
              </w:rPr>
              <w:t>CA_n3A-n41A</w:t>
            </w:r>
            <w:r w:rsidRPr="00C30686">
              <w:rPr>
                <w:rFonts w:eastAsiaTheme="minorEastAsia" w:cs="Arial"/>
                <w:vertAlign w:val="superscript"/>
                <w:lang w:val="en-US"/>
              </w:rPr>
              <w:t>7</w:t>
            </w:r>
          </w:p>
        </w:tc>
        <w:tc>
          <w:tcPr>
            <w:tcW w:w="1259" w:type="dxa"/>
            <w:tcBorders>
              <w:top w:val="single" w:sz="4" w:space="0" w:color="auto"/>
              <w:left w:val="single" w:sz="4" w:space="0" w:color="auto"/>
              <w:bottom w:val="single" w:sz="4" w:space="0" w:color="auto"/>
              <w:right w:val="single" w:sz="4" w:space="0" w:color="auto"/>
            </w:tcBorders>
            <w:vAlign w:val="center"/>
          </w:tcPr>
          <w:p w14:paraId="52BDA8D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51021305"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57A0906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60AA6D0A" w14:textId="77777777" w:rsidTr="004F423A">
        <w:trPr>
          <w:trHeight w:val="29"/>
        </w:trPr>
        <w:tc>
          <w:tcPr>
            <w:tcW w:w="2742" w:type="dxa"/>
            <w:tcBorders>
              <w:top w:val="nil"/>
              <w:left w:val="single" w:sz="4" w:space="0" w:color="auto"/>
              <w:bottom w:val="nil"/>
              <w:right w:val="single" w:sz="4" w:space="0" w:color="auto"/>
            </w:tcBorders>
            <w:vAlign w:val="center"/>
          </w:tcPr>
          <w:p w14:paraId="5CF075D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FE4C977" w14:textId="77777777" w:rsidR="006F6378" w:rsidRPr="00C30686" w:rsidRDefault="006F6378" w:rsidP="0094020B">
            <w:pPr>
              <w:pStyle w:val="TAC"/>
              <w:rPr>
                <w:rFonts w:eastAsiaTheme="minorEastAsia"/>
                <w:lang w:val="en-US" w:eastAsia="zh-CN"/>
              </w:rPr>
            </w:pPr>
            <w:r w:rsidRPr="00C30686">
              <w:rPr>
                <w:rFonts w:eastAsiaTheme="minorEastAsia"/>
                <w:lang w:val="en-US"/>
              </w:rPr>
              <w:t>CA_n3A-n77A</w:t>
            </w:r>
            <w:r w:rsidRPr="00C30686">
              <w:rPr>
                <w:rFonts w:eastAsiaTheme="minorEastAsia" w:cs="Arial"/>
                <w:vertAlign w:val="superscript"/>
                <w:lang w:val="en-US"/>
              </w:rPr>
              <w:t>7</w:t>
            </w:r>
          </w:p>
        </w:tc>
        <w:tc>
          <w:tcPr>
            <w:tcW w:w="1259" w:type="dxa"/>
            <w:tcBorders>
              <w:top w:val="single" w:sz="4" w:space="0" w:color="auto"/>
              <w:left w:val="single" w:sz="4" w:space="0" w:color="auto"/>
              <w:bottom w:val="single" w:sz="4" w:space="0" w:color="auto"/>
              <w:right w:val="single" w:sz="4" w:space="0" w:color="auto"/>
            </w:tcBorders>
            <w:vAlign w:val="center"/>
          </w:tcPr>
          <w:p w14:paraId="57119B5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598152E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10, 15, 20, 30, 40, 50, 60, 80, 90, 100</w:t>
            </w:r>
          </w:p>
        </w:tc>
        <w:tc>
          <w:tcPr>
            <w:tcW w:w="2445" w:type="dxa"/>
            <w:tcBorders>
              <w:top w:val="nil"/>
              <w:left w:val="single" w:sz="4" w:space="0" w:color="auto"/>
              <w:bottom w:val="nil"/>
              <w:right w:val="single" w:sz="4" w:space="0" w:color="auto"/>
            </w:tcBorders>
            <w:vAlign w:val="center"/>
          </w:tcPr>
          <w:p w14:paraId="5155B916" w14:textId="77777777" w:rsidR="006F6378" w:rsidRPr="00C30686" w:rsidRDefault="006F6378" w:rsidP="0094020B">
            <w:pPr>
              <w:pStyle w:val="TAC"/>
              <w:rPr>
                <w:rFonts w:eastAsiaTheme="minorEastAsia"/>
                <w:lang w:val="en-US" w:eastAsia="zh-CN"/>
              </w:rPr>
            </w:pPr>
          </w:p>
        </w:tc>
      </w:tr>
      <w:tr w:rsidR="006F6378" w:rsidRPr="00C30686" w14:paraId="479E5C9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525EFA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1B66A28C" w14:textId="77777777" w:rsidR="006F6378" w:rsidRPr="00C30686" w:rsidRDefault="006F6378" w:rsidP="0094020B">
            <w:pPr>
              <w:pStyle w:val="TAC"/>
              <w:rPr>
                <w:rFonts w:eastAsiaTheme="minorEastAsia"/>
                <w:lang w:val="en-US" w:eastAsia="zh-CN"/>
              </w:rPr>
            </w:pPr>
            <w:r w:rsidRPr="00C30686">
              <w:rPr>
                <w:rFonts w:eastAsiaTheme="minorEastAsia"/>
                <w:lang w:val="en-US"/>
              </w:rPr>
              <w:t>CA_n41A-n77A</w:t>
            </w:r>
            <w:r w:rsidRPr="00C30686">
              <w:rPr>
                <w:rFonts w:eastAsiaTheme="minorEastAsia" w:cs="Arial"/>
                <w:vertAlign w:val="superscript"/>
                <w:lang w:val="en-US"/>
              </w:rPr>
              <w:t>7</w:t>
            </w:r>
          </w:p>
        </w:tc>
        <w:tc>
          <w:tcPr>
            <w:tcW w:w="1259" w:type="dxa"/>
            <w:tcBorders>
              <w:top w:val="single" w:sz="4" w:space="0" w:color="auto"/>
              <w:left w:val="single" w:sz="4" w:space="0" w:color="auto"/>
              <w:bottom w:val="single" w:sz="4" w:space="0" w:color="auto"/>
              <w:right w:val="single" w:sz="4" w:space="0" w:color="auto"/>
            </w:tcBorders>
            <w:vAlign w:val="center"/>
          </w:tcPr>
          <w:p w14:paraId="4B768B0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DC0984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009DFA77" w14:textId="77777777" w:rsidR="006F6378" w:rsidRPr="00C30686" w:rsidRDefault="006F6378" w:rsidP="0094020B">
            <w:pPr>
              <w:pStyle w:val="TAC"/>
              <w:rPr>
                <w:rFonts w:eastAsiaTheme="minorEastAsia"/>
                <w:lang w:val="en-US" w:eastAsia="zh-CN"/>
              </w:rPr>
            </w:pPr>
          </w:p>
        </w:tc>
      </w:tr>
      <w:tr w:rsidR="006F6378" w:rsidRPr="00C30686" w14:paraId="06D27F9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152803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w:t>
            </w:r>
            <w:r w:rsidRPr="00C30686">
              <w:rPr>
                <w:rFonts w:eastAsiaTheme="minorEastAsia"/>
                <w:lang w:val="en-US"/>
              </w:rPr>
              <w:t>_</w:t>
            </w:r>
            <w:r w:rsidRPr="00C30686">
              <w:rPr>
                <w:rFonts w:eastAsiaTheme="minorEastAsia"/>
                <w:lang w:val="en-US" w:eastAsia="zh-CN"/>
              </w:rPr>
              <w:t>n3</w:t>
            </w:r>
            <w:r w:rsidRPr="00C30686">
              <w:rPr>
                <w:rFonts w:eastAsiaTheme="minorEastAsia"/>
                <w:lang w:val="en-US" w:eastAsia="ja-JP"/>
              </w:rPr>
              <w:t>A-</w:t>
            </w:r>
            <w:r w:rsidRPr="00C30686">
              <w:rPr>
                <w:rFonts w:eastAsiaTheme="minorEastAsia"/>
                <w:lang w:val="en-US" w:eastAsia="zh-CN"/>
              </w:rPr>
              <w:t>n41B-n77A</w:t>
            </w:r>
          </w:p>
        </w:tc>
        <w:tc>
          <w:tcPr>
            <w:tcW w:w="2785" w:type="dxa"/>
            <w:tcBorders>
              <w:top w:val="single" w:sz="4" w:space="0" w:color="auto"/>
              <w:left w:val="single" w:sz="4" w:space="0" w:color="auto"/>
              <w:bottom w:val="nil"/>
              <w:right w:val="single" w:sz="4" w:space="0" w:color="auto"/>
            </w:tcBorders>
            <w:vAlign w:val="center"/>
          </w:tcPr>
          <w:p w14:paraId="750CC8B7" w14:textId="77777777" w:rsidR="006F6378" w:rsidRPr="00C30686" w:rsidRDefault="006F6378" w:rsidP="0094020B">
            <w:pPr>
              <w:pStyle w:val="TAC"/>
              <w:rPr>
                <w:rFonts w:eastAsiaTheme="minorEastAsia"/>
                <w:lang w:val="en-US"/>
              </w:rPr>
            </w:pPr>
            <w:r w:rsidRPr="00C30686">
              <w:rPr>
                <w:rFonts w:eastAsiaTheme="minorEastAsia"/>
                <w:lang w:val="en-US"/>
              </w:rPr>
              <w:t>CA_n3A-n41A</w:t>
            </w:r>
          </w:p>
          <w:p w14:paraId="067D0A6C" w14:textId="77777777" w:rsidR="006F6378" w:rsidRPr="00C30686" w:rsidRDefault="006F6378" w:rsidP="0094020B">
            <w:pPr>
              <w:pStyle w:val="TAC"/>
              <w:rPr>
                <w:rFonts w:eastAsiaTheme="minorEastAsia"/>
                <w:lang w:val="en-US"/>
              </w:rPr>
            </w:pPr>
            <w:r w:rsidRPr="00C30686">
              <w:rPr>
                <w:rFonts w:eastAsiaTheme="minorEastAsia"/>
                <w:lang w:val="en-US"/>
              </w:rPr>
              <w:t>CA_n3A-n77A</w:t>
            </w:r>
          </w:p>
          <w:p w14:paraId="0605811E" w14:textId="77777777" w:rsidR="006F6378" w:rsidRPr="00C30686" w:rsidRDefault="006F6378" w:rsidP="0094020B">
            <w:pPr>
              <w:pStyle w:val="TAC"/>
              <w:rPr>
                <w:rFonts w:eastAsiaTheme="minorEastAsia"/>
                <w:lang w:val="en-US"/>
              </w:rPr>
            </w:pPr>
            <w:r w:rsidRPr="00C30686">
              <w:rPr>
                <w:rFonts w:eastAsiaTheme="minorEastAsia"/>
                <w:lang w:val="en-US"/>
              </w:rPr>
              <w:t>CA_n41A-n77A</w:t>
            </w:r>
          </w:p>
        </w:tc>
        <w:tc>
          <w:tcPr>
            <w:tcW w:w="1259" w:type="dxa"/>
            <w:tcBorders>
              <w:top w:val="single" w:sz="4" w:space="0" w:color="auto"/>
              <w:left w:val="single" w:sz="4" w:space="0" w:color="auto"/>
              <w:bottom w:val="single" w:sz="4" w:space="0" w:color="auto"/>
              <w:right w:val="single" w:sz="4" w:space="0" w:color="auto"/>
            </w:tcBorders>
            <w:vAlign w:val="center"/>
          </w:tcPr>
          <w:p w14:paraId="1C37120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07BA4306"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0FA9F96D"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0</w:t>
            </w:r>
          </w:p>
        </w:tc>
      </w:tr>
      <w:tr w:rsidR="006F6378" w:rsidRPr="00C30686" w14:paraId="1E51AB23" w14:textId="77777777" w:rsidTr="004F423A">
        <w:trPr>
          <w:trHeight w:val="29"/>
        </w:trPr>
        <w:tc>
          <w:tcPr>
            <w:tcW w:w="2742" w:type="dxa"/>
            <w:tcBorders>
              <w:top w:val="nil"/>
              <w:left w:val="single" w:sz="4" w:space="0" w:color="auto"/>
              <w:bottom w:val="nil"/>
              <w:right w:val="single" w:sz="4" w:space="0" w:color="auto"/>
            </w:tcBorders>
            <w:vAlign w:val="center"/>
          </w:tcPr>
          <w:p w14:paraId="5474EDF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4DAD69B"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A67CE0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7B57B496"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w:t>
            </w:r>
            <w:r w:rsidRPr="00C30686">
              <w:rPr>
                <w:rFonts w:eastAsiaTheme="minorEastAsia" w:cs="Arial" w:hint="eastAsia"/>
                <w:color w:val="000000"/>
                <w:szCs w:val="18"/>
                <w:lang w:val="en-US" w:eastAsia="zh-CN" w:bidi="ar"/>
              </w:rPr>
              <w:t>n</w:t>
            </w:r>
            <w:r w:rsidRPr="00C30686">
              <w:rPr>
                <w:rFonts w:eastAsiaTheme="minorEastAsia" w:cs="Arial"/>
                <w:color w:val="000000"/>
                <w:szCs w:val="18"/>
                <w:lang w:val="en-US" w:eastAsia="zh-CN" w:bidi="ar"/>
              </w:rPr>
              <w:t>41B_BCS0</w:t>
            </w:r>
          </w:p>
        </w:tc>
        <w:tc>
          <w:tcPr>
            <w:tcW w:w="2445" w:type="dxa"/>
            <w:tcBorders>
              <w:top w:val="nil"/>
              <w:left w:val="single" w:sz="4" w:space="0" w:color="auto"/>
              <w:bottom w:val="nil"/>
              <w:right w:val="single" w:sz="4" w:space="0" w:color="auto"/>
            </w:tcBorders>
            <w:vAlign w:val="center"/>
          </w:tcPr>
          <w:p w14:paraId="6EB7DACC" w14:textId="77777777" w:rsidR="006F6378" w:rsidRPr="00C30686" w:rsidRDefault="006F6378" w:rsidP="0094020B">
            <w:pPr>
              <w:pStyle w:val="TAC"/>
              <w:rPr>
                <w:rFonts w:eastAsiaTheme="minorEastAsia"/>
                <w:lang w:val="en-US" w:eastAsia="zh-CN"/>
              </w:rPr>
            </w:pPr>
          </w:p>
        </w:tc>
      </w:tr>
      <w:tr w:rsidR="006F6378" w:rsidRPr="00C30686" w14:paraId="0C0A4312"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E1F2E4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4D3EA44B"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731B6E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4943683B"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3A0279DF" w14:textId="77777777" w:rsidR="006F6378" w:rsidRPr="00C30686" w:rsidRDefault="006F6378" w:rsidP="0094020B">
            <w:pPr>
              <w:pStyle w:val="TAC"/>
              <w:rPr>
                <w:rFonts w:eastAsiaTheme="minorEastAsia"/>
                <w:lang w:val="en-US" w:eastAsia="zh-CN"/>
              </w:rPr>
            </w:pPr>
          </w:p>
        </w:tc>
      </w:tr>
      <w:tr w:rsidR="006F6378" w:rsidRPr="00C30686" w14:paraId="4ED9170F"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0BBC1F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w:t>
            </w:r>
            <w:r w:rsidRPr="00C30686">
              <w:rPr>
                <w:rFonts w:eastAsiaTheme="minorEastAsia"/>
                <w:lang w:val="en-US"/>
              </w:rPr>
              <w:t>_</w:t>
            </w:r>
            <w:r w:rsidRPr="00C30686">
              <w:rPr>
                <w:rFonts w:eastAsiaTheme="minorEastAsia"/>
                <w:lang w:val="en-US" w:eastAsia="zh-CN"/>
              </w:rPr>
              <w:t>n3</w:t>
            </w:r>
            <w:r w:rsidRPr="00C30686">
              <w:rPr>
                <w:rFonts w:eastAsiaTheme="minorEastAsia"/>
                <w:lang w:val="en-US" w:eastAsia="ja-JP"/>
              </w:rPr>
              <w:t>A-</w:t>
            </w:r>
            <w:r w:rsidRPr="00C30686">
              <w:rPr>
                <w:rFonts w:eastAsiaTheme="minorEastAsia"/>
                <w:lang w:val="en-US" w:eastAsia="zh-CN"/>
              </w:rPr>
              <w:t>n41</w:t>
            </w:r>
            <w:r w:rsidRPr="00C30686">
              <w:rPr>
                <w:rFonts w:eastAsiaTheme="minorEastAsia"/>
                <w:lang w:val="en-US" w:eastAsia="ja-JP"/>
              </w:rPr>
              <w:t>A</w:t>
            </w:r>
            <w:r w:rsidRPr="00C30686">
              <w:rPr>
                <w:rFonts w:eastAsiaTheme="minorEastAsia"/>
                <w:lang w:val="en-US" w:eastAsia="zh-CN"/>
              </w:rPr>
              <w:t>-n77(2A)</w:t>
            </w:r>
          </w:p>
        </w:tc>
        <w:tc>
          <w:tcPr>
            <w:tcW w:w="2785" w:type="dxa"/>
            <w:tcBorders>
              <w:top w:val="single" w:sz="4" w:space="0" w:color="auto"/>
              <w:left w:val="single" w:sz="4" w:space="0" w:color="auto"/>
              <w:bottom w:val="nil"/>
              <w:right w:val="single" w:sz="4" w:space="0" w:color="auto"/>
            </w:tcBorders>
            <w:vAlign w:val="center"/>
          </w:tcPr>
          <w:p w14:paraId="3E0CCB97" w14:textId="77777777" w:rsidR="006F6378" w:rsidRPr="00C30686" w:rsidRDefault="006F6378" w:rsidP="0094020B">
            <w:pPr>
              <w:pStyle w:val="TAC"/>
              <w:rPr>
                <w:rFonts w:eastAsiaTheme="minorEastAsia"/>
                <w:vertAlign w:val="superscript"/>
                <w:lang w:eastAsia="zh-CN"/>
              </w:rPr>
            </w:pPr>
            <w:r w:rsidRPr="00C30686">
              <w:rPr>
                <w:rFonts w:eastAsiaTheme="minorEastAsia"/>
                <w:lang w:eastAsia="zh-CN"/>
              </w:rPr>
              <w:t>n41</w:t>
            </w:r>
            <w:r w:rsidRPr="00C30686">
              <w:rPr>
                <w:rFonts w:eastAsiaTheme="minorEastAsia"/>
                <w:vertAlign w:val="superscript"/>
                <w:lang w:eastAsia="zh-CN"/>
              </w:rPr>
              <w:t>7</w:t>
            </w:r>
          </w:p>
          <w:p w14:paraId="0BEB35CE" w14:textId="77777777" w:rsidR="006F6378" w:rsidRPr="00C30686" w:rsidRDefault="006F6378" w:rsidP="0094020B">
            <w:pPr>
              <w:pStyle w:val="TAC"/>
              <w:rPr>
                <w:rFonts w:eastAsiaTheme="minorEastAsia"/>
                <w:vertAlign w:val="superscript"/>
                <w:lang w:eastAsia="zh-CN"/>
              </w:rPr>
            </w:pPr>
            <w:r w:rsidRPr="00C30686">
              <w:rPr>
                <w:rFonts w:eastAsiaTheme="minorEastAsia"/>
                <w:lang w:eastAsia="zh-CN"/>
              </w:rPr>
              <w:t>n77</w:t>
            </w:r>
            <w:r w:rsidRPr="00C30686">
              <w:rPr>
                <w:rFonts w:eastAsiaTheme="minorEastAsia"/>
                <w:vertAlign w:val="superscript"/>
                <w:lang w:eastAsia="zh-CN"/>
              </w:rPr>
              <w:t>7</w:t>
            </w:r>
          </w:p>
          <w:p w14:paraId="597BC586" w14:textId="77777777" w:rsidR="006F6378" w:rsidRPr="00C30686" w:rsidRDefault="006F6378" w:rsidP="0094020B">
            <w:pPr>
              <w:pStyle w:val="TAC"/>
              <w:rPr>
                <w:rFonts w:eastAsiaTheme="minorEastAsia"/>
                <w:lang w:val="en-US" w:eastAsia="zh-CN"/>
              </w:rPr>
            </w:pPr>
            <w:r w:rsidRPr="00C30686">
              <w:rPr>
                <w:rFonts w:eastAsiaTheme="minorEastAsia"/>
                <w:lang w:val="en-US"/>
              </w:rPr>
              <w:t>CA_n3A-n41A</w:t>
            </w:r>
            <w:r w:rsidRPr="00C30686">
              <w:rPr>
                <w:rFonts w:eastAsiaTheme="minorEastAsia"/>
                <w:vertAlign w:val="superscript"/>
                <w:lang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7C558D8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79236ACD"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5EC536E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5E106A8A" w14:textId="77777777" w:rsidTr="004F423A">
        <w:trPr>
          <w:trHeight w:val="29"/>
        </w:trPr>
        <w:tc>
          <w:tcPr>
            <w:tcW w:w="2742" w:type="dxa"/>
            <w:tcBorders>
              <w:top w:val="nil"/>
              <w:left w:val="single" w:sz="4" w:space="0" w:color="auto"/>
              <w:bottom w:val="nil"/>
              <w:right w:val="single" w:sz="4" w:space="0" w:color="auto"/>
            </w:tcBorders>
            <w:vAlign w:val="center"/>
          </w:tcPr>
          <w:p w14:paraId="7956890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7D448BC" w14:textId="77777777" w:rsidR="006F6378" w:rsidRPr="00C30686" w:rsidRDefault="006F6378" w:rsidP="0094020B">
            <w:pPr>
              <w:pStyle w:val="TAC"/>
              <w:rPr>
                <w:rFonts w:eastAsiaTheme="minorEastAsia"/>
                <w:lang w:val="en-US" w:eastAsia="zh-CN"/>
              </w:rPr>
            </w:pPr>
            <w:r w:rsidRPr="00C30686">
              <w:rPr>
                <w:rFonts w:eastAsiaTheme="minorEastAsia"/>
                <w:lang w:val="en-US"/>
              </w:rPr>
              <w:t>CA_n3A-n77A</w:t>
            </w:r>
          </w:p>
        </w:tc>
        <w:tc>
          <w:tcPr>
            <w:tcW w:w="1259" w:type="dxa"/>
            <w:tcBorders>
              <w:top w:val="single" w:sz="4" w:space="0" w:color="auto"/>
              <w:left w:val="single" w:sz="4" w:space="0" w:color="auto"/>
              <w:bottom w:val="single" w:sz="4" w:space="0" w:color="auto"/>
              <w:right w:val="single" w:sz="4" w:space="0" w:color="auto"/>
            </w:tcBorders>
            <w:vAlign w:val="center"/>
          </w:tcPr>
          <w:p w14:paraId="75F710C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224AF916"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10, 15, 20, 30, 40, 50, 60, 80, 90, 100</w:t>
            </w:r>
          </w:p>
        </w:tc>
        <w:tc>
          <w:tcPr>
            <w:tcW w:w="2445" w:type="dxa"/>
            <w:tcBorders>
              <w:top w:val="nil"/>
              <w:left w:val="single" w:sz="4" w:space="0" w:color="auto"/>
              <w:bottom w:val="nil"/>
              <w:right w:val="single" w:sz="4" w:space="0" w:color="auto"/>
            </w:tcBorders>
            <w:vAlign w:val="center"/>
          </w:tcPr>
          <w:p w14:paraId="3142785E" w14:textId="77777777" w:rsidR="006F6378" w:rsidRPr="00C30686" w:rsidRDefault="006F6378" w:rsidP="0094020B">
            <w:pPr>
              <w:pStyle w:val="TAC"/>
              <w:rPr>
                <w:rFonts w:eastAsiaTheme="minorEastAsia"/>
                <w:lang w:val="en-US" w:eastAsia="zh-CN"/>
              </w:rPr>
            </w:pPr>
          </w:p>
        </w:tc>
      </w:tr>
      <w:tr w:rsidR="006F6378" w:rsidRPr="00C30686" w14:paraId="1CF93B6C"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6D4196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01DF8C7E" w14:textId="77777777" w:rsidR="006F6378" w:rsidRPr="00C30686" w:rsidRDefault="006F6378" w:rsidP="0094020B">
            <w:pPr>
              <w:pStyle w:val="TAC"/>
              <w:rPr>
                <w:rFonts w:eastAsiaTheme="minorEastAsia"/>
                <w:lang w:val="en-US" w:eastAsia="zh-CN"/>
              </w:rPr>
            </w:pPr>
            <w:r w:rsidRPr="00C30686">
              <w:rPr>
                <w:rFonts w:eastAsiaTheme="minorEastAsia"/>
                <w:lang w:val="en-US"/>
              </w:rPr>
              <w:t>CA_n41A-n77A</w:t>
            </w:r>
          </w:p>
        </w:tc>
        <w:tc>
          <w:tcPr>
            <w:tcW w:w="1259" w:type="dxa"/>
            <w:tcBorders>
              <w:top w:val="single" w:sz="4" w:space="0" w:color="auto"/>
              <w:left w:val="single" w:sz="4" w:space="0" w:color="auto"/>
              <w:bottom w:val="single" w:sz="4" w:space="0" w:color="auto"/>
              <w:right w:val="single" w:sz="4" w:space="0" w:color="auto"/>
            </w:tcBorders>
            <w:vAlign w:val="center"/>
          </w:tcPr>
          <w:p w14:paraId="781D6BD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BBF7F3D"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CA_n77(2A)_BCS0</w:t>
            </w:r>
          </w:p>
        </w:tc>
        <w:tc>
          <w:tcPr>
            <w:tcW w:w="2445" w:type="dxa"/>
            <w:tcBorders>
              <w:top w:val="nil"/>
              <w:left w:val="single" w:sz="4" w:space="0" w:color="auto"/>
              <w:bottom w:val="single" w:sz="4" w:space="0" w:color="auto"/>
              <w:right w:val="single" w:sz="4" w:space="0" w:color="auto"/>
            </w:tcBorders>
            <w:vAlign w:val="center"/>
          </w:tcPr>
          <w:p w14:paraId="1C810714" w14:textId="77777777" w:rsidR="006F6378" w:rsidRPr="00C30686" w:rsidRDefault="006F6378" w:rsidP="0094020B">
            <w:pPr>
              <w:pStyle w:val="TAC"/>
              <w:rPr>
                <w:rFonts w:eastAsiaTheme="minorEastAsia"/>
                <w:lang w:val="en-US" w:eastAsia="zh-CN"/>
              </w:rPr>
            </w:pPr>
          </w:p>
        </w:tc>
      </w:tr>
      <w:tr w:rsidR="006F6378" w:rsidRPr="00C30686" w14:paraId="78B1152E"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06957B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CA_n3A-n41A-n77(3A)</w:t>
            </w:r>
          </w:p>
        </w:tc>
        <w:tc>
          <w:tcPr>
            <w:tcW w:w="2785" w:type="dxa"/>
            <w:tcBorders>
              <w:top w:val="single" w:sz="4" w:space="0" w:color="auto"/>
              <w:left w:val="single" w:sz="4" w:space="0" w:color="auto"/>
              <w:bottom w:val="nil"/>
              <w:right w:val="single" w:sz="4" w:space="0" w:color="auto"/>
            </w:tcBorders>
            <w:vAlign w:val="center"/>
          </w:tcPr>
          <w:p w14:paraId="04567A7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CA_n3A-n41A</w:t>
            </w:r>
          </w:p>
          <w:p w14:paraId="04A42A0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CA_n3A-n77A</w:t>
            </w:r>
          </w:p>
          <w:p w14:paraId="28ED1461" w14:textId="77777777" w:rsidR="006F6378" w:rsidRPr="00C30686" w:rsidRDefault="006F6378" w:rsidP="0094020B">
            <w:pPr>
              <w:pStyle w:val="TAC"/>
              <w:rPr>
                <w:rFonts w:eastAsiaTheme="minorEastAsia"/>
                <w:lang w:val="en-US"/>
              </w:rPr>
            </w:pPr>
            <w:r w:rsidRPr="00C30686">
              <w:rPr>
                <w:rFonts w:eastAsiaTheme="minorEastAsia"/>
                <w:lang w:val="en-US" w:eastAsia="zh-CN"/>
              </w:rPr>
              <w:t>CA_n41A-n77A</w:t>
            </w:r>
          </w:p>
        </w:tc>
        <w:tc>
          <w:tcPr>
            <w:tcW w:w="1259" w:type="dxa"/>
            <w:tcBorders>
              <w:top w:val="single" w:sz="4" w:space="0" w:color="auto"/>
              <w:left w:val="single" w:sz="4" w:space="0" w:color="auto"/>
              <w:bottom w:val="single" w:sz="4" w:space="0" w:color="auto"/>
              <w:right w:val="single" w:sz="4" w:space="0" w:color="auto"/>
            </w:tcBorders>
            <w:vAlign w:val="center"/>
          </w:tcPr>
          <w:p w14:paraId="2A338BC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16872B04"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5A89EF60"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0</w:t>
            </w:r>
          </w:p>
        </w:tc>
      </w:tr>
      <w:tr w:rsidR="006F6378" w:rsidRPr="00C30686" w14:paraId="6F83C3A1" w14:textId="77777777" w:rsidTr="004F423A">
        <w:trPr>
          <w:trHeight w:val="29"/>
        </w:trPr>
        <w:tc>
          <w:tcPr>
            <w:tcW w:w="2742" w:type="dxa"/>
            <w:tcBorders>
              <w:top w:val="nil"/>
              <w:left w:val="single" w:sz="4" w:space="0" w:color="auto"/>
              <w:bottom w:val="nil"/>
              <w:right w:val="single" w:sz="4" w:space="0" w:color="auto"/>
            </w:tcBorders>
            <w:vAlign w:val="center"/>
          </w:tcPr>
          <w:p w14:paraId="3C8687B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01130A7"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E8440D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32B897EE"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10, 15, 20, 30, 40, 50, 60, 80, 90, 100</w:t>
            </w:r>
          </w:p>
        </w:tc>
        <w:tc>
          <w:tcPr>
            <w:tcW w:w="2445" w:type="dxa"/>
            <w:tcBorders>
              <w:top w:val="nil"/>
              <w:left w:val="single" w:sz="4" w:space="0" w:color="auto"/>
              <w:bottom w:val="nil"/>
              <w:right w:val="single" w:sz="4" w:space="0" w:color="auto"/>
            </w:tcBorders>
            <w:vAlign w:val="center"/>
          </w:tcPr>
          <w:p w14:paraId="6EA949DE" w14:textId="77777777" w:rsidR="006F6378" w:rsidRPr="00C30686" w:rsidRDefault="006F6378" w:rsidP="0094020B">
            <w:pPr>
              <w:pStyle w:val="TAC"/>
              <w:rPr>
                <w:rFonts w:eastAsiaTheme="minorEastAsia"/>
                <w:lang w:val="en-US" w:eastAsia="zh-CN"/>
              </w:rPr>
            </w:pPr>
          </w:p>
        </w:tc>
      </w:tr>
      <w:tr w:rsidR="006F6378" w:rsidRPr="00C30686" w14:paraId="58DE48F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CF4EC9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4B25A630"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E655BE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18365F1"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CA_n77(3A)_BCS1</w:t>
            </w:r>
          </w:p>
        </w:tc>
        <w:tc>
          <w:tcPr>
            <w:tcW w:w="2445" w:type="dxa"/>
            <w:tcBorders>
              <w:top w:val="nil"/>
              <w:left w:val="single" w:sz="4" w:space="0" w:color="auto"/>
              <w:bottom w:val="single" w:sz="4" w:space="0" w:color="auto"/>
              <w:right w:val="single" w:sz="4" w:space="0" w:color="auto"/>
            </w:tcBorders>
            <w:vAlign w:val="center"/>
          </w:tcPr>
          <w:p w14:paraId="78EA8ADD" w14:textId="77777777" w:rsidR="006F6378" w:rsidRPr="00C30686" w:rsidRDefault="006F6378" w:rsidP="0094020B">
            <w:pPr>
              <w:pStyle w:val="TAC"/>
              <w:rPr>
                <w:rFonts w:eastAsiaTheme="minorEastAsia"/>
                <w:lang w:val="en-US" w:eastAsia="zh-CN"/>
              </w:rPr>
            </w:pPr>
          </w:p>
        </w:tc>
      </w:tr>
      <w:tr w:rsidR="006F6378" w:rsidRPr="00C30686" w14:paraId="4D4D1FCC"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2A19E7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w:t>
            </w:r>
            <w:r w:rsidRPr="00C30686">
              <w:rPr>
                <w:rFonts w:eastAsiaTheme="minorEastAsia"/>
                <w:lang w:val="en-US"/>
              </w:rPr>
              <w:t>_</w:t>
            </w:r>
            <w:r w:rsidRPr="00C30686">
              <w:rPr>
                <w:rFonts w:eastAsiaTheme="minorEastAsia"/>
                <w:lang w:val="en-US" w:eastAsia="zh-CN"/>
              </w:rPr>
              <w:t>n3</w:t>
            </w:r>
            <w:r w:rsidRPr="00C30686">
              <w:rPr>
                <w:rFonts w:eastAsiaTheme="minorEastAsia"/>
                <w:lang w:val="en-US" w:eastAsia="ja-JP"/>
              </w:rPr>
              <w:t>A-</w:t>
            </w:r>
            <w:r w:rsidRPr="00C30686">
              <w:rPr>
                <w:rFonts w:eastAsiaTheme="minorEastAsia"/>
                <w:lang w:val="en-US" w:eastAsia="zh-CN"/>
              </w:rPr>
              <w:t>n41</w:t>
            </w:r>
            <w:r w:rsidRPr="00C30686">
              <w:rPr>
                <w:rFonts w:eastAsiaTheme="minorEastAsia"/>
                <w:lang w:val="en-US" w:eastAsia="ja-JP"/>
              </w:rPr>
              <w:t>A</w:t>
            </w:r>
            <w:r w:rsidRPr="00C30686">
              <w:rPr>
                <w:rFonts w:eastAsiaTheme="minorEastAsia"/>
                <w:lang w:val="en-US" w:eastAsia="zh-CN"/>
              </w:rPr>
              <w:t>-n78A</w:t>
            </w:r>
          </w:p>
        </w:tc>
        <w:tc>
          <w:tcPr>
            <w:tcW w:w="2785" w:type="dxa"/>
            <w:tcBorders>
              <w:top w:val="single" w:sz="4" w:space="0" w:color="auto"/>
              <w:left w:val="single" w:sz="4" w:space="0" w:color="auto"/>
              <w:bottom w:val="nil"/>
              <w:right w:val="single" w:sz="4" w:space="0" w:color="auto"/>
            </w:tcBorders>
            <w:vAlign w:val="center"/>
          </w:tcPr>
          <w:p w14:paraId="6D4935A9" w14:textId="77777777" w:rsidR="006F6378" w:rsidRPr="00C30686" w:rsidRDefault="006F6378" w:rsidP="0094020B">
            <w:pPr>
              <w:pStyle w:val="TAC"/>
              <w:rPr>
                <w:rFonts w:eastAsiaTheme="minorEastAsia" w:cs="Arial"/>
                <w:lang w:val="en-US" w:eastAsia="zh-CN"/>
              </w:rPr>
            </w:pPr>
            <w:r w:rsidRPr="00C30686">
              <w:rPr>
                <w:rFonts w:eastAsiaTheme="minorEastAsia"/>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2C9C8CF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0CD85086"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6195DD0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23EA28B1" w14:textId="77777777" w:rsidTr="004F423A">
        <w:trPr>
          <w:trHeight w:val="29"/>
        </w:trPr>
        <w:tc>
          <w:tcPr>
            <w:tcW w:w="2742" w:type="dxa"/>
            <w:tcBorders>
              <w:top w:val="nil"/>
              <w:left w:val="single" w:sz="4" w:space="0" w:color="auto"/>
              <w:bottom w:val="nil"/>
              <w:right w:val="single" w:sz="4" w:space="0" w:color="auto"/>
            </w:tcBorders>
            <w:vAlign w:val="center"/>
          </w:tcPr>
          <w:p w14:paraId="22C9AF2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E521190" w14:textId="77777777" w:rsidR="006F6378" w:rsidRPr="00C30686" w:rsidRDefault="006F6378" w:rsidP="0094020B">
            <w:pPr>
              <w:pStyle w:val="TAC"/>
              <w:rPr>
                <w:rFonts w:eastAsiaTheme="minorEastAsia" w:cs="Arial"/>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D788E5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34F96EF5"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10, 15, 20, 30, 40, 50, 60, 80, 90, 100</w:t>
            </w:r>
          </w:p>
        </w:tc>
        <w:tc>
          <w:tcPr>
            <w:tcW w:w="2445" w:type="dxa"/>
            <w:tcBorders>
              <w:top w:val="nil"/>
              <w:left w:val="single" w:sz="4" w:space="0" w:color="auto"/>
              <w:bottom w:val="nil"/>
              <w:right w:val="single" w:sz="4" w:space="0" w:color="auto"/>
            </w:tcBorders>
            <w:vAlign w:val="center"/>
          </w:tcPr>
          <w:p w14:paraId="60226E31" w14:textId="77777777" w:rsidR="006F6378" w:rsidRPr="00C30686" w:rsidRDefault="006F6378" w:rsidP="0094020B">
            <w:pPr>
              <w:pStyle w:val="TAC"/>
              <w:rPr>
                <w:rFonts w:eastAsiaTheme="minorEastAsia"/>
                <w:lang w:val="en-US" w:eastAsia="zh-CN"/>
              </w:rPr>
            </w:pPr>
          </w:p>
        </w:tc>
      </w:tr>
      <w:tr w:rsidR="006F6378" w:rsidRPr="00C30686" w14:paraId="713CC06D" w14:textId="77777777" w:rsidTr="004F423A">
        <w:trPr>
          <w:trHeight w:val="29"/>
        </w:trPr>
        <w:tc>
          <w:tcPr>
            <w:tcW w:w="2742" w:type="dxa"/>
            <w:tcBorders>
              <w:top w:val="nil"/>
              <w:left w:val="single" w:sz="4" w:space="0" w:color="auto"/>
              <w:bottom w:val="nil"/>
              <w:right w:val="single" w:sz="4" w:space="0" w:color="auto"/>
            </w:tcBorders>
            <w:vAlign w:val="center"/>
          </w:tcPr>
          <w:p w14:paraId="6927CE7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7278B1C" w14:textId="77777777" w:rsidR="006F6378" w:rsidRPr="00C30686" w:rsidRDefault="006F6378" w:rsidP="0094020B">
            <w:pPr>
              <w:pStyle w:val="TAC"/>
              <w:rPr>
                <w:rFonts w:eastAsiaTheme="minorEastAsia" w:cs="Arial"/>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31084A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2BBD6EC2"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1D4EC087" w14:textId="77777777" w:rsidR="006F6378" w:rsidRPr="00C30686" w:rsidRDefault="006F6378" w:rsidP="0094020B">
            <w:pPr>
              <w:pStyle w:val="TAC"/>
              <w:rPr>
                <w:rFonts w:eastAsiaTheme="minorEastAsia"/>
                <w:lang w:val="en-US" w:eastAsia="zh-CN"/>
              </w:rPr>
            </w:pPr>
          </w:p>
        </w:tc>
      </w:tr>
      <w:tr w:rsidR="006F6378" w:rsidRPr="00C30686" w14:paraId="1EA55F85" w14:textId="77777777" w:rsidTr="004F423A">
        <w:trPr>
          <w:trHeight w:val="29"/>
        </w:trPr>
        <w:tc>
          <w:tcPr>
            <w:tcW w:w="2742" w:type="dxa"/>
            <w:tcBorders>
              <w:top w:val="nil"/>
              <w:left w:val="single" w:sz="4" w:space="0" w:color="auto"/>
              <w:bottom w:val="nil"/>
              <w:right w:val="single" w:sz="4" w:space="0" w:color="auto"/>
            </w:tcBorders>
            <w:vAlign w:val="center"/>
          </w:tcPr>
          <w:p w14:paraId="42AEF71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D49A03E" w14:textId="77777777" w:rsidR="006F6378" w:rsidRPr="00C30686" w:rsidRDefault="006F6378" w:rsidP="0094020B">
            <w:pPr>
              <w:pStyle w:val="TAC"/>
              <w:rPr>
                <w:rFonts w:eastAsiaTheme="minorEastAsia" w:cs="Arial"/>
                <w:lang w:val="en-US" w:eastAsia="zh-CN"/>
              </w:rPr>
            </w:pPr>
            <w:r w:rsidRPr="00C30686">
              <w:rPr>
                <w:rFonts w:eastAsiaTheme="minorEastAsia"/>
                <w:lang w:val="en-US"/>
              </w:rPr>
              <w:t>CA_n3A-n41A</w:t>
            </w:r>
          </w:p>
        </w:tc>
        <w:tc>
          <w:tcPr>
            <w:tcW w:w="1259" w:type="dxa"/>
            <w:tcBorders>
              <w:top w:val="single" w:sz="4" w:space="0" w:color="auto"/>
              <w:left w:val="single" w:sz="4" w:space="0" w:color="auto"/>
              <w:bottom w:val="single" w:sz="4" w:space="0" w:color="auto"/>
              <w:right w:val="single" w:sz="4" w:space="0" w:color="auto"/>
            </w:tcBorders>
            <w:vAlign w:val="center"/>
          </w:tcPr>
          <w:p w14:paraId="1C954C88" w14:textId="77777777" w:rsidR="006F6378" w:rsidRPr="00C30686" w:rsidRDefault="006F6378" w:rsidP="0094020B">
            <w:pPr>
              <w:pStyle w:val="TAC"/>
              <w:rPr>
                <w:rFonts w:eastAsiaTheme="minorEastAsia"/>
                <w:lang w:val="en-US" w:eastAsia="zh-CN"/>
              </w:rPr>
            </w:pPr>
            <w:r w:rsidRPr="00C30686">
              <w:rPr>
                <w:rFonts w:eastAsiaTheme="minorEastAsia"/>
                <w:lang w:val="en-US"/>
              </w:rPr>
              <w:t>n3</w:t>
            </w:r>
          </w:p>
        </w:tc>
        <w:tc>
          <w:tcPr>
            <w:tcW w:w="4356" w:type="dxa"/>
            <w:tcBorders>
              <w:top w:val="single" w:sz="4" w:space="0" w:color="auto"/>
              <w:left w:val="single" w:sz="4" w:space="0" w:color="auto"/>
              <w:bottom w:val="single" w:sz="4" w:space="0" w:color="auto"/>
              <w:right w:val="single" w:sz="4" w:space="0" w:color="auto"/>
            </w:tcBorders>
            <w:vAlign w:val="center"/>
          </w:tcPr>
          <w:p w14:paraId="26A5C75D"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nil"/>
              <w:right w:val="single" w:sz="4" w:space="0" w:color="auto"/>
            </w:tcBorders>
            <w:vAlign w:val="center"/>
          </w:tcPr>
          <w:p w14:paraId="40DDF8F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1</w:t>
            </w:r>
          </w:p>
        </w:tc>
      </w:tr>
      <w:tr w:rsidR="006F6378" w:rsidRPr="00C30686" w14:paraId="72ECFDE7" w14:textId="77777777" w:rsidTr="004F423A">
        <w:trPr>
          <w:trHeight w:val="29"/>
        </w:trPr>
        <w:tc>
          <w:tcPr>
            <w:tcW w:w="2742" w:type="dxa"/>
            <w:tcBorders>
              <w:top w:val="nil"/>
              <w:left w:val="single" w:sz="4" w:space="0" w:color="auto"/>
              <w:bottom w:val="nil"/>
              <w:right w:val="single" w:sz="4" w:space="0" w:color="auto"/>
            </w:tcBorders>
            <w:vAlign w:val="center"/>
          </w:tcPr>
          <w:p w14:paraId="494E3CD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98107E7" w14:textId="77777777" w:rsidR="006F6378" w:rsidRPr="00C30686" w:rsidRDefault="006F6378" w:rsidP="0094020B">
            <w:pPr>
              <w:pStyle w:val="TAC"/>
              <w:rPr>
                <w:rFonts w:eastAsiaTheme="minorEastAsia" w:cs="Arial"/>
                <w:lang w:val="en-US" w:eastAsia="zh-CN"/>
              </w:rPr>
            </w:pPr>
            <w:r w:rsidRPr="00C30686">
              <w:rPr>
                <w:rFonts w:eastAsiaTheme="minorEastAsia"/>
                <w:lang w:val="en-US"/>
              </w:rPr>
              <w:t>CA_n3A-n78A</w:t>
            </w:r>
          </w:p>
        </w:tc>
        <w:tc>
          <w:tcPr>
            <w:tcW w:w="1259" w:type="dxa"/>
            <w:tcBorders>
              <w:top w:val="single" w:sz="4" w:space="0" w:color="auto"/>
              <w:left w:val="single" w:sz="4" w:space="0" w:color="auto"/>
              <w:bottom w:val="single" w:sz="4" w:space="0" w:color="auto"/>
              <w:right w:val="single" w:sz="4" w:space="0" w:color="auto"/>
            </w:tcBorders>
            <w:vAlign w:val="center"/>
          </w:tcPr>
          <w:p w14:paraId="4619162A" w14:textId="77777777" w:rsidR="006F6378" w:rsidRPr="00C30686" w:rsidRDefault="006F6378" w:rsidP="0094020B">
            <w:pPr>
              <w:pStyle w:val="TAC"/>
              <w:rPr>
                <w:rFonts w:eastAsiaTheme="minorEastAsia"/>
                <w:lang w:val="en-US" w:eastAsia="zh-CN"/>
              </w:rPr>
            </w:pPr>
            <w:r w:rsidRPr="00C30686">
              <w:rPr>
                <w:rFonts w:eastAsiaTheme="minorEastAsia"/>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4B741CA7"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10, 15, 20, 30, 40, 50, 60, 80, 90, 100</w:t>
            </w:r>
          </w:p>
        </w:tc>
        <w:tc>
          <w:tcPr>
            <w:tcW w:w="2445" w:type="dxa"/>
            <w:tcBorders>
              <w:top w:val="nil"/>
              <w:left w:val="single" w:sz="4" w:space="0" w:color="auto"/>
              <w:bottom w:val="nil"/>
              <w:right w:val="single" w:sz="4" w:space="0" w:color="auto"/>
            </w:tcBorders>
            <w:vAlign w:val="center"/>
          </w:tcPr>
          <w:p w14:paraId="407C12E0" w14:textId="77777777" w:rsidR="006F6378" w:rsidRPr="00C30686" w:rsidRDefault="006F6378" w:rsidP="0094020B">
            <w:pPr>
              <w:pStyle w:val="TAC"/>
              <w:rPr>
                <w:rFonts w:eastAsiaTheme="minorEastAsia"/>
                <w:lang w:val="en-US" w:eastAsia="zh-CN"/>
              </w:rPr>
            </w:pPr>
          </w:p>
        </w:tc>
      </w:tr>
      <w:tr w:rsidR="006F6378" w:rsidRPr="00C30686" w14:paraId="7BE1E39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8D581A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01DBAB87" w14:textId="77777777" w:rsidR="006F6378" w:rsidRPr="00C30686" w:rsidRDefault="006F6378" w:rsidP="0094020B">
            <w:pPr>
              <w:pStyle w:val="TAC"/>
              <w:rPr>
                <w:rFonts w:eastAsiaTheme="minorEastAsia" w:cs="Arial"/>
                <w:lang w:val="en-US" w:eastAsia="zh-CN"/>
              </w:rPr>
            </w:pPr>
            <w:r w:rsidRPr="00C30686">
              <w:rPr>
                <w:rFonts w:eastAsiaTheme="minorEastAsia"/>
                <w:lang w:val="en-US"/>
              </w:rPr>
              <w:t>CA_n41A-n78A</w:t>
            </w:r>
          </w:p>
        </w:tc>
        <w:tc>
          <w:tcPr>
            <w:tcW w:w="1259" w:type="dxa"/>
            <w:tcBorders>
              <w:top w:val="single" w:sz="4" w:space="0" w:color="auto"/>
              <w:left w:val="single" w:sz="4" w:space="0" w:color="auto"/>
              <w:bottom w:val="single" w:sz="4" w:space="0" w:color="auto"/>
              <w:right w:val="single" w:sz="4" w:space="0" w:color="auto"/>
            </w:tcBorders>
            <w:vAlign w:val="center"/>
          </w:tcPr>
          <w:p w14:paraId="635014EF" w14:textId="77777777" w:rsidR="006F6378" w:rsidRPr="00C30686" w:rsidRDefault="006F6378" w:rsidP="0094020B">
            <w:pPr>
              <w:pStyle w:val="TAC"/>
              <w:rPr>
                <w:rFonts w:eastAsiaTheme="minorEastAsia"/>
                <w:lang w:val="en-US" w:eastAsia="zh-CN"/>
              </w:rPr>
            </w:pPr>
            <w:r w:rsidRPr="00C30686">
              <w:rPr>
                <w:rFonts w:eastAsiaTheme="minorEastAsia"/>
                <w:lang w:val="en-US"/>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12400C3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10, 15, 20, 40, 50, 60, 80, 90, 100</w:t>
            </w:r>
          </w:p>
        </w:tc>
        <w:tc>
          <w:tcPr>
            <w:tcW w:w="2445" w:type="dxa"/>
            <w:tcBorders>
              <w:top w:val="nil"/>
              <w:left w:val="single" w:sz="4" w:space="0" w:color="auto"/>
              <w:bottom w:val="single" w:sz="4" w:space="0" w:color="auto"/>
              <w:right w:val="single" w:sz="4" w:space="0" w:color="auto"/>
            </w:tcBorders>
            <w:vAlign w:val="center"/>
          </w:tcPr>
          <w:p w14:paraId="3E20657B" w14:textId="77777777" w:rsidR="006F6378" w:rsidRPr="00C30686" w:rsidRDefault="006F6378" w:rsidP="0094020B">
            <w:pPr>
              <w:pStyle w:val="TAC"/>
              <w:rPr>
                <w:rFonts w:eastAsiaTheme="minorEastAsia"/>
                <w:lang w:val="en-US" w:eastAsia="zh-CN"/>
              </w:rPr>
            </w:pPr>
          </w:p>
        </w:tc>
      </w:tr>
      <w:tr w:rsidR="006F6378" w:rsidRPr="00C30686" w14:paraId="7592A8BD"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3E4213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CA_n3A-n41A-n78(2A)</w:t>
            </w:r>
          </w:p>
        </w:tc>
        <w:tc>
          <w:tcPr>
            <w:tcW w:w="2785" w:type="dxa"/>
            <w:tcBorders>
              <w:top w:val="single" w:sz="4" w:space="0" w:color="auto"/>
              <w:left w:val="single" w:sz="4" w:space="0" w:color="auto"/>
              <w:bottom w:val="nil"/>
              <w:right w:val="single" w:sz="4" w:space="0" w:color="auto"/>
            </w:tcBorders>
            <w:vAlign w:val="center"/>
          </w:tcPr>
          <w:p w14:paraId="01DC3333" w14:textId="77777777" w:rsidR="006F6378" w:rsidRPr="00C30686" w:rsidRDefault="006F6378" w:rsidP="0094020B">
            <w:pPr>
              <w:pStyle w:val="TAC"/>
              <w:rPr>
                <w:rFonts w:eastAsiaTheme="minorEastAsia"/>
                <w:szCs w:val="18"/>
                <w:lang w:val="en-US" w:eastAsia="zh-CN"/>
              </w:rPr>
            </w:pPr>
            <w:r w:rsidRPr="00C30686">
              <w:rPr>
                <w:rFonts w:eastAsiaTheme="minorEastAsia"/>
                <w:lang w:val="en-US"/>
              </w:rPr>
              <w:t>CA_n3A-n41A</w:t>
            </w:r>
          </w:p>
        </w:tc>
        <w:tc>
          <w:tcPr>
            <w:tcW w:w="1259" w:type="dxa"/>
            <w:tcBorders>
              <w:top w:val="single" w:sz="4" w:space="0" w:color="auto"/>
              <w:left w:val="single" w:sz="4" w:space="0" w:color="auto"/>
              <w:bottom w:val="single" w:sz="4" w:space="0" w:color="auto"/>
              <w:right w:val="single" w:sz="4" w:space="0" w:color="auto"/>
            </w:tcBorders>
            <w:vAlign w:val="center"/>
          </w:tcPr>
          <w:p w14:paraId="77A4DFAD" w14:textId="77777777" w:rsidR="006F6378" w:rsidRPr="00C30686" w:rsidRDefault="006F6378" w:rsidP="0094020B">
            <w:pPr>
              <w:pStyle w:val="TAC"/>
              <w:rPr>
                <w:rFonts w:eastAsiaTheme="minorEastAsia"/>
                <w:lang w:val="en-US" w:eastAsia="zh-CN"/>
              </w:rPr>
            </w:pPr>
            <w:r w:rsidRPr="00C30686">
              <w:rPr>
                <w:rFonts w:eastAsiaTheme="minorEastAsia"/>
                <w:lang w:val="en-US"/>
              </w:rPr>
              <w:t>n3</w:t>
            </w:r>
          </w:p>
        </w:tc>
        <w:tc>
          <w:tcPr>
            <w:tcW w:w="4356" w:type="dxa"/>
            <w:tcBorders>
              <w:top w:val="single" w:sz="4" w:space="0" w:color="auto"/>
              <w:left w:val="single" w:sz="4" w:space="0" w:color="auto"/>
              <w:bottom w:val="single" w:sz="4" w:space="0" w:color="auto"/>
              <w:right w:val="single" w:sz="4" w:space="0" w:color="auto"/>
            </w:tcBorders>
            <w:vAlign w:val="center"/>
          </w:tcPr>
          <w:p w14:paraId="0B25D9E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462431A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59FA3734" w14:textId="77777777" w:rsidTr="004F423A">
        <w:trPr>
          <w:trHeight w:val="29"/>
        </w:trPr>
        <w:tc>
          <w:tcPr>
            <w:tcW w:w="2742" w:type="dxa"/>
            <w:tcBorders>
              <w:top w:val="nil"/>
              <w:left w:val="single" w:sz="4" w:space="0" w:color="auto"/>
              <w:bottom w:val="nil"/>
              <w:right w:val="single" w:sz="4" w:space="0" w:color="auto"/>
            </w:tcBorders>
            <w:vAlign w:val="center"/>
          </w:tcPr>
          <w:p w14:paraId="1660544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88DAD6B" w14:textId="77777777" w:rsidR="006F6378" w:rsidRPr="00C30686" w:rsidRDefault="006F6378" w:rsidP="0094020B">
            <w:pPr>
              <w:pStyle w:val="TAC"/>
              <w:rPr>
                <w:rFonts w:eastAsiaTheme="minorEastAsia"/>
                <w:szCs w:val="18"/>
                <w:lang w:val="en-US" w:eastAsia="zh-CN"/>
              </w:rPr>
            </w:pPr>
            <w:r w:rsidRPr="00C30686">
              <w:rPr>
                <w:rFonts w:eastAsiaTheme="minorEastAsia"/>
                <w:lang w:val="en-US"/>
              </w:rPr>
              <w:t>CA_n3A-n78A</w:t>
            </w:r>
          </w:p>
        </w:tc>
        <w:tc>
          <w:tcPr>
            <w:tcW w:w="1259" w:type="dxa"/>
            <w:tcBorders>
              <w:top w:val="single" w:sz="4" w:space="0" w:color="auto"/>
              <w:left w:val="single" w:sz="4" w:space="0" w:color="auto"/>
              <w:bottom w:val="single" w:sz="4" w:space="0" w:color="auto"/>
              <w:right w:val="single" w:sz="4" w:space="0" w:color="auto"/>
            </w:tcBorders>
            <w:vAlign w:val="center"/>
          </w:tcPr>
          <w:p w14:paraId="3E4286E3" w14:textId="77777777" w:rsidR="006F6378" w:rsidRPr="00C30686" w:rsidRDefault="006F6378" w:rsidP="0094020B">
            <w:pPr>
              <w:pStyle w:val="TAC"/>
              <w:rPr>
                <w:rFonts w:eastAsiaTheme="minorEastAsia"/>
                <w:lang w:val="en-US" w:eastAsia="zh-CN"/>
              </w:rPr>
            </w:pPr>
            <w:r w:rsidRPr="00C30686">
              <w:rPr>
                <w:rFonts w:eastAsiaTheme="minorEastAsia"/>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193D81F7"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10, 15, 20, 30, 40, 50, 60, 80, 90, 100</w:t>
            </w:r>
          </w:p>
        </w:tc>
        <w:tc>
          <w:tcPr>
            <w:tcW w:w="2445" w:type="dxa"/>
            <w:tcBorders>
              <w:top w:val="nil"/>
              <w:left w:val="single" w:sz="4" w:space="0" w:color="auto"/>
              <w:bottom w:val="nil"/>
              <w:right w:val="single" w:sz="4" w:space="0" w:color="auto"/>
            </w:tcBorders>
            <w:vAlign w:val="center"/>
          </w:tcPr>
          <w:p w14:paraId="67AFAFDA" w14:textId="77777777" w:rsidR="006F6378" w:rsidRPr="00C30686" w:rsidRDefault="006F6378" w:rsidP="0094020B">
            <w:pPr>
              <w:pStyle w:val="TAC"/>
              <w:rPr>
                <w:rFonts w:eastAsiaTheme="minorEastAsia"/>
                <w:lang w:val="en-US" w:eastAsia="zh-CN"/>
              </w:rPr>
            </w:pPr>
          </w:p>
        </w:tc>
      </w:tr>
      <w:tr w:rsidR="006F6378" w:rsidRPr="00C30686" w14:paraId="44BEAB79"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F24AD2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6D132374" w14:textId="77777777" w:rsidR="006F6378" w:rsidRPr="00C30686" w:rsidRDefault="006F6378" w:rsidP="0094020B">
            <w:pPr>
              <w:pStyle w:val="TAC"/>
              <w:rPr>
                <w:rFonts w:eastAsiaTheme="minorEastAsia"/>
                <w:szCs w:val="18"/>
                <w:lang w:val="en-US" w:eastAsia="zh-CN"/>
              </w:rPr>
            </w:pPr>
            <w:r w:rsidRPr="00C30686">
              <w:rPr>
                <w:rFonts w:eastAsiaTheme="minorEastAsia"/>
                <w:lang w:val="en-US"/>
              </w:rPr>
              <w:t>CA_n41A-n78A</w:t>
            </w:r>
          </w:p>
        </w:tc>
        <w:tc>
          <w:tcPr>
            <w:tcW w:w="1259" w:type="dxa"/>
            <w:tcBorders>
              <w:top w:val="single" w:sz="4" w:space="0" w:color="auto"/>
              <w:left w:val="single" w:sz="4" w:space="0" w:color="auto"/>
              <w:bottom w:val="single" w:sz="4" w:space="0" w:color="auto"/>
              <w:right w:val="single" w:sz="4" w:space="0" w:color="auto"/>
            </w:tcBorders>
            <w:vAlign w:val="center"/>
          </w:tcPr>
          <w:p w14:paraId="12441034" w14:textId="77777777" w:rsidR="006F6378" w:rsidRPr="00C30686" w:rsidRDefault="006F6378" w:rsidP="0094020B">
            <w:pPr>
              <w:pStyle w:val="TAC"/>
              <w:rPr>
                <w:rFonts w:eastAsiaTheme="minorEastAsia"/>
                <w:lang w:val="en-US" w:eastAsia="zh-CN"/>
              </w:rPr>
            </w:pPr>
            <w:r w:rsidRPr="00C30686">
              <w:rPr>
                <w:rFonts w:eastAsiaTheme="minorEastAsia"/>
                <w:lang w:val="en-US"/>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582E667E"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CA_n78(2A)_BCS2</w:t>
            </w:r>
          </w:p>
        </w:tc>
        <w:tc>
          <w:tcPr>
            <w:tcW w:w="2445" w:type="dxa"/>
            <w:tcBorders>
              <w:top w:val="nil"/>
              <w:left w:val="single" w:sz="4" w:space="0" w:color="auto"/>
              <w:bottom w:val="nil"/>
              <w:right w:val="single" w:sz="4" w:space="0" w:color="auto"/>
            </w:tcBorders>
            <w:vAlign w:val="center"/>
          </w:tcPr>
          <w:p w14:paraId="071ED42E" w14:textId="77777777" w:rsidR="006F6378" w:rsidRPr="00C30686" w:rsidRDefault="006F6378" w:rsidP="0094020B">
            <w:pPr>
              <w:pStyle w:val="TAC"/>
              <w:rPr>
                <w:rFonts w:eastAsiaTheme="minorEastAsia"/>
                <w:lang w:val="en-US" w:eastAsia="zh-CN"/>
              </w:rPr>
            </w:pPr>
          </w:p>
        </w:tc>
      </w:tr>
      <w:tr w:rsidR="006F6378" w:rsidRPr="00C30686" w14:paraId="046A9D5F"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1C514B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CA_n3A-n41A-n79A</w:t>
            </w:r>
          </w:p>
        </w:tc>
        <w:tc>
          <w:tcPr>
            <w:tcW w:w="2785" w:type="dxa"/>
            <w:tcBorders>
              <w:top w:val="single" w:sz="4" w:space="0" w:color="auto"/>
              <w:left w:val="single" w:sz="4" w:space="0" w:color="auto"/>
              <w:bottom w:val="nil"/>
              <w:right w:val="single" w:sz="4" w:space="0" w:color="auto"/>
            </w:tcBorders>
            <w:vAlign w:val="center"/>
          </w:tcPr>
          <w:p w14:paraId="60B90041" w14:textId="77777777" w:rsidR="006F6378" w:rsidRPr="002954BC" w:rsidRDefault="006F6378" w:rsidP="0094020B">
            <w:pPr>
              <w:pStyle w:val="TAC"/>
              <w:rPr>
                <w:rFonts w:eastAsiaTheme="minorEastAsia"/>
                <w:lang w:val="en-US"/>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n3</w:t>
            </w:r>
            <w:r w:rsidRPr="002954BC">
              <w:rPr>
                <w:rFonts w:eastAsiaTheme="minorEastAsia"/>
                <w:lang w:val="en-US"/>
              </w:rPr>
              <w:t>A-</w:t>
            </w:r>
            <w:r w:rsidRPr="00C30686">
              <w:rPr>
                <w:rFonts w:eastAsiaTheme="minorEastAsia" w:hint="eastAsia"/>
                <w:lang w:eastAsia="zh-CN"/>
              </w:rPr>
              <w:t>n</w:t>
            </w:r>
            <w:r w:rsidRPr="00C30686">
              <w:rPr>
                <w:rFonts w:eastAsiaTheme="minorEastAsia"/>
                <w:lang w:eastAsia="zh-CN"/>
              </w:rPr>
              <w:t>41</w:t>
            </w:r>
            <w:r w:rsidRPr="002954BC">
              <w:rPr>
                <w:rFonts w:eastAsiaTheme="minorEastAsia"/>
                <w:lang w:val="en-US"/>
              </w:rPr>
              <w:t>A</w:t>
            </w:r>
          </w:p>
          <w:p w14:paraId="344BB1E7" w14:textId="77777777" w:rsidR="006F6378" w:rsidRPr="002954BC" w:rsidRDefault="006F6378" w:rsidP="0094020B">
            <w:pPr>
              <w:pStyle w:val="TAC"/>
              <w:rPr>
                <w:rFonts w:eastAsiaTheme="minorEastAsia"/>
                <w:lang w:val="en-US"/>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n3</w:t>
            </w:r>
            <w:r w:rsidRPr="002954BC">
              <w:rPr>
                <w:rFonts w:eastAsiaTheme="minorEastAsia"/>
                <w:lang w:val="en-US"/>
              </w:rPr>
              <w:t>A-</w:t>
            </w:r>
            <w:r w:rsidRPr="00C30686">
              <w:rPr>
                <w:rFonts w:eastAsiaTheme="minorEastAsia" w:hint="eastAsia"/>
                <w:lang w:eastAsia="zh-CN"/>
              </w:rPr>
              <w:t>n</w:t>
            </w:r>
            <w:r w:rsidRPr="00C30686">
              <w:rPr>
                <w:rFonts w:eastAsiaTheme="minorEastAsia"/>
                <w:lang w:eastAsia="zh-CN"/>
              </w:rPr>
              <w:t>79</w:t>
            </w:r>
            <w:r w:rsidRPr="002954BC">
              <w:rPr>
                <w:rFonts w:eastAsiaTheme="minorEastAsia"/>
                <w:lang w:val="en-US"/>
              </w:rPr>
              <w:t>A</w:t>
            </w:r>
          </w:p>
          <w:p w14:paraId="56F4C129" w14:textId="77777777" w:rsidR="006F6378" w:rsidRPr="00C30686" w:rsidRDefault="006F6378" w:rsidP="0094020B">
            <w:pPr>
              <w:pStyle w:val="TAC"/>
              <w:rPr>
                <w:rFonts w:eastAsiaTheme="minorEastAsia"/>
                <w:szCs w:val="18"/>
                <w:lang w:val="en-US" w:eastAsia="zh-CN"/>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n41</w:t>
            </w:r>
            <w:r w:rsidRPr="00C30686">
              <w:rPr>
                <w:rFonts w:eastAsiaTheme="minorEastAsia"/>
                <w:lang w:val="sv-SE"/>
              </w:rPr>
              <w:t>A-</w:t>
            </w:r>
            <w:r w:rsidRPr="00C30686">
              <w:rPr>
                <w:rFonts w:eastAsiaTheme="minorEastAsia" w:hint="eastAsia"/>
                <w:lang w:eastAsia="zh-CN"/>
              </w:rPr>
              <w:t>n</w:t>
            </w:r>
            <w:r w:rsidRPr="00C30686">
              <w:rPr>
                <w:rFonts w:eastAsiaTheme="minorEastAsia"/>
                <w:lang w:eastAsia="zh-CN"/>
              </w:rPr>
              <w:t>79</w:t>
            </w:r>
            <w:r w:rsidRPr="00C30686">
              <w:rPr>
                <w:rFonts w:eastAsiaTheme="minorEastAsia"/>
                <w:lang w:val="sv-SE"/>
              </w:rPr>
              <w:t>A</w:t>
            </w:r>
          </w:p>
        </w:tc>
        <w:tc>
          <w:tcPr>
            <w:tcW w:w="1259" w:type="dxa"/>
            <w:tcBorders>
              <w:top w:val="single" w:sz="4" w:space="0" w:color="auto"/>
              <w:left w:val="single" w:sz="4" w:space="0" w:color="auto"/>
              <w:bottom w:val="single" w:sz="4" w:space="0" w:color="auto"/>
              <w:right w:val="single" w:sz="4" w:space="0" w:color="auto"/>
            </w:tcBorders>
            <w:vAlign w:val="center"/>
          </w:tcPr>
          <w:p w14:paraId="06A31E5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3AD0687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w:t>
            </w:r>
          </w:p>
        </w:tc>
        <w:tc>
          <w:tcPr>
            <w:tcW w:w="2445" w:type="dxa"/>
            <w:tcBorders>
              <w:top w:val="single" w:sz="4" w:space="0" w:color="auto"/>
              <w:left w:val="single" w:sz="4" w:space="0" w:color="auto"/>
              <w:bottom w:val="nil"/>
              <w:right w:val="single" w:sz="4" w:space="0" w:color="auto"/>
            </w:tcBorders>
            <w:vAlign w:val="center"/>
          </w:tcPr>
          <w:p w14:paraId="684399A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055B7444" w14:textId="77777777" w:rsidTr="004F423A">
        <w:trPr>
          <w:trHeight w:val="29"/>
        </w:trPr>
        <w:tc>
          <w:tcPr>
            <w:tcW w:w="2742" w:type="dxa"/>
            <w:tcBorders>
              <w:top w:val="nil"/>
              <w:left w:val="single" w:sz="4" w:space="0" w:color="auto"/>
              <w:bottom w:val="nil"/>
              <w:right w:val="single" w:sz="4" w:space="0" w:color="auto"/>
            </w:tcBorders>
            <w:vAlign w:val="center"/>
          </w:tcPr>
          <w:p w14:paraId="0924091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67DD7C7"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4CBC30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78051C22"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10, 15, 20, 40, 50, 60, 80, 100</w:t>
            </w:r>
          </w:p>
        </w:tc>
        <w:tc>
          <w:tcPr>
            <w:tcW w:w="2445" w:type="dxa"/>
            <w:tcBorders>
              <w:top w:val="nil"/>
              <w:left w:val="single" w:sz="4" w:space="0" w:color="auto"/>
              <w:bottom w:val="nil"/>
              <w:right w:val="single" w:sz="4" w:space="0" w:color="auto"/>
            </w:tcBorders>
            <w:vAlign w:val="center"/>
          </w:tcPr>
          <w:p w14:paraId="77154094" w14:textId="77777777" w:rsidR="006F6378" w:rsidRPr="00C30686" w:rsidRDefault="006F6378" w:rsidP="0094020B">
            <w:pPr>
              <w:pStyle w:val="TAC"/>
              <w:rPr>
                <w:rFonts w:eastAsiaTheme="minorEastAsia"/>
                <w:lang w:val="en-US" w:eastAsia="zh-CN"/>
              </w:rPr>
            </w:pPr>
          </w:p>
        </w:tc>
      </w:tr>
      <w:tr w:rsidR="006F6378" w:rsidRPr="00C30686" w14:paraId="6827956B" w14:textId="77777777" w:rsidTr="004F423A">
        <w:trPr>
          <w:trHeight w:val="29"/>
        </w:trPr>
        <w:tc>
          <w:tcPr>
            <w:tcW w:w="2742" w:type="dxa"/>
            <w:tcBorders>
              <w:top w:val="nil"/>
              <w:left w:val="single" w:sz="4" w:space="0" w:color="auto"/>
              <w:bottom w:val="nil"/>
              <w:right w:val="single" w:sz="4" w:space="0" w:color="auto"/>
            </w:tcBorders>
            <w:vAlign w:val="center"/>
          </w:tcPr>
          <w:p w14:paraId="208809F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DF39B48"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598DC5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744AD95D"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40, 50, 60, 80, 100</w:t>
            </w:r>
          </w:p>
        </w:tc>
        <w:tc>
          <w:tcPr>
            <w:tcW w:w="2445" w:type="dxa"/>
            <w:tcBorders>
              <w:top w:val="nil"/>
              <w:left w:val="single" w:sz="4" w:space="0" w:color="auto"/>
              <w:bottom w:val="single" w:sz="4" w:space="0" w:color="auto"/>
              <w:right w:val="single" w:sz="4" w:space="0" w:color="auto"/>
            </w:tcBorders>
            <w:vAlign w:val="center"/>
          </w:tcPr>
          <w:p w14:paraId="7681AF1B" w14:textId="77777777" w:rsidR="006F6378" w:rsidRPr="00C30686" w:rsidRDefault="006F6378" w:rsidP="0094020B">
            <w:pPr>
              <w:pStyle w:val="TAC"/>
              <w:rPr>
                <w:rFonts w:eastAsiaTheme="minorEastAsia"/>
                <w:lang w:val="en-US" w:eastAsia="zh-CN"/>
              </w:rPr>
            </w:pPr>
          </w:p>
        </w:tc>
      </w:tr>
      <w:tr w:rsidR="006F6378" w:rsidRPr="00C30686" w14:paraId="35BF9891" w14:textId="77777777" w:rsidTr="004F423A">
        <w:trPr>
          <w:trHeight w:val="29"/>
        </w:trPr>
        <w:tc>
          <w:tcPr>
            <w:tcW w:w="2742" w:type="dxa"/>
            <w:tcBorders>
              <w:top w:val="nil"/>
              <w:left w:val="single" w:sz="4" w:space="0" w:color="auto"/>
              <w:bottom w:val="nil"/>
              <w:right w:val="single" w:sz="4" w:space="0" w:color="auto"/>
            </w:tcBorders>
            <w:vAlign w:val="center"/>
          </w:tcPr>
          <w:p w14:paraId="519C186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C608B18"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EC4FE9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7667F63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w:t>
            </w:r>
          </w:p>
        </w:tc>
        <w:tc>
          <w:tcPr>
            <w:tcW w:w="2445" w:type="dxa"/>
            <w:tcBorders>
              <w:top w:val="single" w:sz="4" w:space="0" w:color="auto"/>
              <w:left w:val="single" w:sz="4" w:space="0" w:color="auto"/>
              <w:bottom w:val="nil"/>
              <w:right w:val="single" w:sz="4" w:space="0" w:color="auto"/>
            </w:tcBorders>
            <w:vAlign w:val="center"/>
          </w:tcPr>
          <w:p w14:paraId="0D5CA20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1</w:t>
            </w:r>
          </w:p>
        </w:tc>
      </w:tr>
      <w:tr w:rsidR="006F6378" w:rsidRPr="00C30686" w14:paraId="6EDC1004" w14:textId="77777777" w:rsidTr="004F423A">
        <w:trPr>
          <w:trHeight w:val="29"/>
        </w:trPr>
        <w:tc>
          <w:tcPr>
            <w:tcW w:w="2742" w:type="dxa"/>
            <w:tcBorders>
              <w:top w:val="nil"/>
              <w:left w:val="single" w:sz="4" w:space="0" w:color="auto"/>
              <w:bottom w:val="nil"/>
              <w:right w:val="single" w:sz="4" w:space="0" w:color="auto"/>
            </w:tcBorders>
            <w:vAlign w:val="center"/>
          </w:tcPr>
          <w:p w14:paraId="124CBFD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568EB7C"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51EACF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44DF67E9"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10, 15, 20, 40, 50, 60, 80</w:t>
            </w:r>
          </w:p>
        </w:tc>
        <w:tc>
          <w:tcPr>
            <w:tcW w:w="2445" w:type="dxa"/>
            <w:tcBorders>
              <w:top w:val="nil"/>
              <w:left w:val="single" w:sz="4" w:space="0" w:color="auto"/>
              <w:bottom w:val="nil"/>
              <w:right w:val="single" w:sz="4" w:space="0" w:color="auto"/>
            </w:tcBorders>
            <w:vAlign w:val="center"/>
          </w:tcPr>
          <w:p w14:paraId="49A2351A" w14:textId="77777777" w:rsidR="006F6378" w:rsidRPr="00C30686" w:rsidRDefault="006F6378" w:rsidP="0094020B">
            <w:pPr>
              <w:pStyle w:val="TAC"/>
              <w:rPr>
                <w:rFonts w:eastAsiaTheme="minorEastAsia"/>
                <w:lang w:val="en-US" w:eastAsia="zh-CN"/>
              </w:rPr>
            </w:pPr>
          </w:p>
        </w:tc>
      </w:tr>
      <w:tr w:rsidR="006F6378" w:rsidRPr="00C30686" w14:paraId="087CFFD0" w14:textId="77777777" w:rsidTr="004F423A">
        <w:trPr>
          <w:trHeight w:val="29"/>
        </w:trPr>
        <w:tc>
          <w:tcPr>
            <w:tcW w:w="2742" w:type="dxa"/>
            <w:tcBorders>
              <w:top w:val="nil"/>
              <w:left w:val="single" w:sz="4" w:space="0" w:color="auto"/>
              <w:bottom w:val="nil"/>
              <w:right w:val="single" w:sz="4" w:space="0" w:color="auto"/>
            </w:tcBorders>
            <w:vAlign w:val="center"/>
          </w:tcPr>
          <w:p w14:paraId="0B5F670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600883A"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D770F9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1B9E94CA"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40, 50, 60, 80, 100</w:t>
            </w:r>
          </w:p>
        </w:tc>
        <w:tc>
          <w:tcPr>
            <w:tcW w:w="2445" w:type="dxa"/>
            <w:tcBorders>
              <w:top w:val="nil"/>
              <w:left w:val="single" w:sz="4" w:space="0" w:color="auto"/>
              <w:bottom w:val="single" w:sz="4" w:space="0" w:color="auto"/>
              <w:right w:val="single" w:sz="4" w:space="0" w:color="auto"/>
            </w:tcBorders>
            <w:vAlign w:val="center"/>
          </w:tcPr>
          <w:p w14:paraId="2DBEB6F1" w14:textId="77777777" w:rsidR="006F6378" w:rsidRPr="00C30686" w:rsidRDefault="006F6378" w:rsidP="0094020B">
            <w:pPr>
              <w:pStyle w:val="TAC"/>
              <w:rPr>
                <w:rFonts w:eastAsiaTheme="minorEastAsia"/>
                <w:lang w:val="en-US" w:eastAsia="zh-CN"/>
              </w:rPr>
            </w:pPr>
          </w:p>
        </w:tc>
      </w:tr>
      <w:tr w:rsidR="006F6378" w:rsidRPr="00C30686" w14:paraId="77073286" w14:textId="77777777" w:rsidTr="004F423A">
        <w:trPr>
          <w:trHeight w:val="29"/>
        </w:trPr>
        <w:tc>
          <w:tcPr>
            <w:tcW w:w="2742" w:type="dxa"/>
            <w:tcBorders>
              <w:top w:val="nil"/>
              <w:left w:val="single" w:sz="4" w:space="0" w:color="auto"/>
              <w:bottom w:val="nil"/>
              <w:right w:val="single" w:sz="4" w:space="0" w:color="auto"/>
            </w:tcBorders>
            <w:vAlign w:val="center"/>
          </w:tcPr>
          <w:p w14:paraId="3E6E943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33A0BE1"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4E68C2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2B9BB712"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5, 10, 15, 20, 25, 30</w:t>
            </w:r>
          </w:p>
        </w:tc>
        <w:tc>
          <w:tcPr>
            <w:tcW w:w="2445" w:type="dxa"/>
            <w:tcBorders>
              <w:top w:val="single" w:sz="4" w:space="0" w:color="auto"/>
              <w:left w:val="single" w:sz="4" w:space="0" w:color="auto"/>
              <w:bottom w:val="nil"/>
              <w:right w:val="single" w:sz="4" w:space="0" w:color="auto"/>
            </w:tcBorders>
            <w:vAlign w:val="center"/>
          </w:tcPr>
          <w:p w14:paraId="0FCAED88"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ja-JP"/>
              </w:rPr>
              <w:t>2</w:t>
            </w:r>
          </w:p>
        </w:tc>
      </w:tr>
      <w:tr w:rsidR="006F6378" w:rsidRPr="00C30686" w14:paraId="3ACE608B" w14:textId="77777777" w:rsidTr="004F423A">
        <w:trPr>
          <w:trHeight w:val="29"/>
        </w:trPr>
        <w:tc>
          <w:tcPr>
            <w:tcW w:w="2742" w:type="dxa"/>
            <w:tcBorders>
              <w:top w:val="nil"/>
              <w:left w:val="single" w:sz="4" w:space="0" w:color="auto"/>
              <w:bottom w:val="nil"/>
              <w:right w:val="single" w:sz="4" w:space="0" w:color="auto"/>
            </w:tcBorders>
            <w:vAlign w:val="center"/>
          </w:tcPr>
          <w:p w14:paraId="6A2A40C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203128A"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AEB1D9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28DADB3C"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10, 15, 20, 30, 40, 50, 60, 80, 90, 100</w:t>
            </w:r>
          </w:p>
        </w:tc>
        <w:tc>
          <w:tcPr>
            <w:tcW w:w="2445" w:type="dxa"/>
            <w:tcBorders>
              <w:top w:val="nil"/>
              <w:left w:val="single" w:sz="4" w:space="0" w:color="auto"/>
              <w:bottom w:val="nil"/>
              <w:right w:val="single" w:sz="4" w:space="0" w:color="auto"/>
            </w:tcBorders>
            <w:vAlign w:val="center"/>
          </w:tcPr>
          <w:p w14:paraId="6F195B3F" w14:textId="77777777" w:rsidR="006F6378" w:rsidRPr="00C30686" w:rsidRDefault="006F6378" w:rsidP="0094020B">
            <w:pPr>
              <w:pStyle w:val="TAC"/>
              <w:rPr>
                <w:rFonts w:eastAsiaTheme="minorEastAsia"/>
                <w:lang w:val="en-US" w:eastAsia="zh-CN"/>
              </w:rPr>
            </w:pPr>
          </w:p>
        </w:tc>
      </w:tr>
      <w:tr w:rsidR="006F6378" w:rsidRPr="00C30686" w14:paraId="39AFBF47"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A5A9AA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20EAB5B5"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749A27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0EEA9489"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40, 50, 60, 80, 100</w:t>
            </w:r>
          </w:p>
        </w:tc>
        <w:tc>
          <w:tcPr>
            <w:tcW w:w="2445" w:type="dxa"/>
            <w:tcBorders>
              <w:top w:val="nil"/>
              <w:left w:val="single" w:sz="4" w:space="0" w:color="auto"/>
              <w:bottom w:val="single" w:sz="4" w:space="0" w:color="auto"/>
              <w:right w:val="single" w:sz="4" w:space="0" w:color="auto"/>
            </w:tcBorders>
            <w:vAlign w:val="center"/>
          </w:tcPr>
          <w:p w14:paraId="5851156C" w14:textId="77777777" w:rsidR="006F6378" w:rsidRPr="00C30686" w:rsidRDefault="006F6378" w:rsidP="0094020B">
            <w:pPr>
              <w:pStyle w:val="TAC"/>
              <w:rPr>
                <w:rFonts w:eastAsiaTheme="minorEastAsia"/>
                <w:lang w:val="en-US" w:eastAsia="zh-CN"/>
              </w:rPr>
            </w:pPr>
          </w:p>
        </w:tc>
      </w:tr>
      <w:tr w:rsidR="006F6378" w:rsidRPr="00C30686" w14:paraId="063FE9B5"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649E7FA" w14:textId="77777777" w:rsidR="006F6378" w:rsidRPr="00C30686" w:rsidRDefault="006F6378" w:rsidP="0094020B">
            <w:pPr>
              <w:pStyle w:val="TAC"/>
              <w:rPr>
                <w:rFonts w:eastAsiaTheme="minorEastAsia"/>
                <w:szCs w:val="18"/>
                <w:lang w:eastAsia="zh-CN"/>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w:t>
            </w:r>
            <w:r w:rsidRPr="00C30686">
              <w:rPr>
                <w:rFonts w:eastAsiaTheme="minorEastAsia"/>
                <w:lang w:eastAsia="zh-CN"/>
              </w:rPr>
              <w:t>3</w:t>
            </w:r>
            <w:r w:rsidRPr="00C30686">
              <w:rPr>
                <w:rFonts w:eastAsiaTheme="minorEastAsia"/>
                <w:lang w:val="sv-SE"/>
              </w:rPr>
              <w:t>A-</w:t>
            </w:r>
            <w:r w:rsidRPr="00C30686">
              <w:rPr>
                <w:rFonts w:eastAsiaTheme="minorEastAsia" w:hint="eastAsia"/>
                <w:lang w:eastAsia="zh-CN"/>
              </w:rPr>
              <w:t>n</w:t>
            </w:r>
            <w:r w:rsidRPr="00C30686">
              <w:rPr>
                <w:rFonts w:eastAsiaTheme="minorEastAsia"/>
                <w:lang w:eastAsia="zh-CN"/>
              </w:rPr>
              <w:t>67</w:t>
            </w:r>
            <w:r w:rsidRPr="00C30686">
              <w:rPr>
                <w:rFonts w:eastAsiaTheme="minorEastAsia"/>
                <w:lang w:val="sv-SE"/>
              </w:rPr>
              <w:t>A</w:t>
            </w:r>
            <w:r w:rsidRPr="00C30686">
              <w:rPr>
                <w:rFonts w:hint="eastAsia"/>
                <w:lang w:eastAsia="zh-CN"/>
              </w:rPr>
              <w:t>-n</w:t>
            </w:r>
            <w:r w:rsidRPr="00C30686">
              <w:rPr>
                <w:lang w:eastAsia="zh-CN"/>
              </w:rPr>
              <w:t>78</w:t>
            </w:r>
            <w:r w:rsidRPr="00C30686">
              <w:rPr>
                <w:rFonts w:hint="eastAsia"/>
                <w:lang w:eastAsia="zh-CN"/>
              </w:rPr>
              <w:t>A</w:t>
            </w:r>
          </w:p>
        </w:tc>
        <w:tc>
          <w:tcPr>
            <w:tcW w:w="2785" w:type="dxa"/>
            <w:tcBorders>
              <w:top w:val="single" w:sz="4" w:space="0" w:color="auto"/>
              <w:left w:val="single" w:sz="4" w:space="0" w:color="auto"/>
              <w:bottom w:val="nil"/>
              <w:right w:val="single" w:sz="4" w:space="0" w:color="auto"/>
            </w:tcBorders>
            <w:vAlign w:val="center"/>
          </w:tcPr>
          <w:p w14:paraId="7C552BD9" w14:textId="77777777" w:rsidR="006F6378" w:rsidRPr="00C30686" w:rsidRDefault="006F6378" w:rsidP="0094020B">
            <w:pPr>
              <w:pStyle w:val="TAC"/>
              <w:rPr>
                <w:rFonts w:eastAsiaTheme="minorEastAsia"/>
                <w:szCs w:val="18"/>
                <w:lang w:val="en-US" w:eastAsia="zh-CN"/>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w:t>
            </w:r>
            <w:r w:rsidRPr="00C30686">
              <w:rPr>
                <w:rFonts w:eastAsiaTheme="minorEastAsia"/>
                <w:lang w:eastAsia="zh-CN"/>
              </w:rPr>
              <w:t>3</w:t>
            </w:r>
            <w:r w:rsidRPr="00C30686">
              <w:rPr>
                <w:rFonts w:eastAsiaTheme="minorEastAsia"/>
                <w:lang w:val="en-US"/>
              </w:rPr>
              <w:t>A-</w:t>
            </w:r>
            <w:r w:rsidRPr="00C30686">
              <w:rPr>
                <w:rFonts w:eastAsiaTheme="minorEastAsia" w:hint="eastAsia"/>
                <w:lang w:eastAsia="zh-CN"/>
              </w:rPr>
              <w:t>n</w:t>
            </w:r>
            <w:r w:rsidRPr="00C30686">
              <w:rPr>
                <w:rFonts w:eastAsiaTheme="minorEastAsia"/>
                <w:lang w:eastAsia="zh-CN"/>
              </w:rPr>
              <w:t>78</w:t>
            </w:r>
            <w:r w:rsidRPr="00C30686">
              <w:rPr>
                <w:rFonts w:eastAsiaTheme="minorEastAsia"/>
                <w:lang w:val="en-US"/>
              </w:rPr>
              <w:t>A</w:t>
            </w:r>
          </w:p>
        </w:tc>
        <w:tc>
          <w:tcPr>
            <w:tcW w:w="1259" w:type="dxa"/>
            <w:tcBorders>
              <w:top w:val="single" w:sz="4" w:space="0" w:color="auto"/>
              <w:left w:val="single" w:sz="4" w:space="0" w:color="auto"/>
              <w:bottom w:val="single" w:sz="4" w:space="0" w:color="auto"/>
              <w:right w:val="single" w:sz="4" w:space="0" w:color="auto"/>
            </w:tcBorders>
            <w:vAlign w:val="center"/>
          </w:tcPr>
          <w:p w14:paraId="6A800F5A" w14:textId="77777777" w:rsidR="006F6378" w:rsidRPr="00C30686" w:rsidRDefault="006F6378" w:rsidP="0094020B">
            <w:pPr>
              <w:pStyle w:val="TAC"/>
              <w:rPr>
                <w:rFonts w:eastAsiaTheme="minorEastAsia"/>
                <w:szCs w:val="18"/>
                <w:lang w:val="en-US" w:eastAsia="zh-CN"/>
              </w:rPr>
            </w:pPr>
            <w:r w:rsidRPr="00C30686">
              <w:rPr>
                <w:rFonts w:eastAsiaTheme="minorEastAsia" w:hint="eastAsia"/>
                <w:lang w:eastAsia="zh-CN"/>
              </w:rPr>
              <w:t>n</w:t>
            </w:r>
            <w:r w:rsidRPr="00C30686">
              <w:rPr>
                <w:rFonts w:eastAsiaTheme="minorEastAsia"/>
                <w:lang w:eastAsia="zh-CN"/>
              </w:rPr>
              <w:t>3</w:t>
            </w:r>
          </w:p>
        </w:tc>
        <w:tc>
          <w:tcPr>
            <w:tcW w:w="4356" w:type="dxa"/>
            <w:tcBorders>
              <w:top w:val="single" w:sz="4" w:space="0" w:color="auto"/>
              <w:left w:val="single" w:sz="4" w:space="0" w:color="auto"/>
              <w:bottom w:val="single" w:sz="4" w:space="0" w:color="auto"/>
              <w:right w:val="single" w:sz="4" w:space="0" w:color="auto"/>
            </w:tcBorders>
            <w:vAlign w:val="center"/>
          </w:tcPr>
          <w:p w14:paraId="4DD9E2B6" w14:textId="77777777" w:rsidR="006F6378" w:rsidRPr="00C30686" w:rsidRDefault="006F6378" w:rsidP="0094020B">
            <w:pPr>
              <w:pStyle w:val="TAC"/>
              <w:rPr>
                <w:rFonts w:cs="Arial"/>
                <w:szCs w:val="18"/>
                <w:lang w:val="en-US" w:eastAsia="zh-CN" w:bidi="ar"/>
              </w:rPr>
            </w:pPr>
            <w:r w:rsidRPr="00C30686">
              <w:rPr>
                <w:rFonts w:eastAsiaTheme="minorEastAsia"/>
              </w:rPr>
              <w:t xml:space="preserve">5, </w:t>
            </w:r>
            <w:r w:rsidRPr="00C30686">
              <w:rPr>
                <w:rFonts w:eastAsiaTheme="minorEastAsia" w:hint="eastAsia"/>
              </w:rPr>
              <w:t>1</w:t>
            </w:r>
            <w:r w:rsidRPr="00C30686">
              <w:rPr>
                <w:rFonts w:eastAsiaTheme="minorEastAsia"/>
              </w:rPr>
              <w:t>0, 15, 20, 25, 30, 40</w:t>
            </w:r>
          </w:p>
        </w:tc>
        <w:tc>
          <w:tcPr>
            <w:tcW w:w="2445" w:type="dxa"/>
            <w:tcBorders>
              <w:top w:val="single" w:sz="4" w:space="0" w:color="auto"/>
              <w:left w:val="single" w:sz="4" w:space="0" w:color="auto"/>
              <w:bottom w:val="nil"/>
              <w:right w:val="single" w:sz="4" w:space="0" w:color="auto"/>
            </w:tcBorders>
            <w:vAlign w:val="center"/>
          </w:tcPr>
          <w:p w14:paraId="3ADB32FD" w14:textId="77777777" w:rsidR="006F6378" w:rsidRPr="00C30686" w:rsidRDefault="006F6378" w:rsidP="0094020B">
            <w:pPr>
              <w:pStyle w:val="TAC"/>
              <w:rPr>
                <w:rFonts w:eastAsiaTheme="minorEastAsia"/>
                <w:szCs w:val="18"/>
                <w:lang w:val="en-US" w:eastAsia="zh-CN"/>
              </w:rPr>
            </w:pPr>
            <w:r w:rsidRPr="00C30686">
              <w:rPr>
                <w:rFonts w:eastAsiaTheme="minorEastAsia" w:hint="eastAsia"/>
                <w:lang w:eastAsia="zh-CN"/>
              </w:rPr>
              <w:t>0</w:t>
            </w:r>
          </w:p>
        </w:tc>
      </w:tr>
      <w:tr w:rsidR="006F6378" w:rsidRPr="00C30686" w14:paraId="479CB7A8" w14:textId="77777777" w:rsidTr="004F423A">
        <w:trPr>
          <w:trHeight w:val="29"/>
        </w:trPr>
        <w:tc>
          <w:tcPr>
            <w:tcW w:w="2742" w:type="dxa"/>
            <w:tcBorders>
              <w:top w:val="nil"/>
              <w:left w:val="single" w:sz="4" w:space="0" w:color="auto"/>
              <w:bottom w:val="nil"/>
              <w:right w:val="single" w:sz="4" w:space="0" w:color="auto"/>
            </w:tcBorders>
            <w:vAlign w:val="center"/>
          </w:tcPr>
          <w:p w14:paraId="5CF57767" w14:textId="77777777" w:rsidR="006F6378" w:rsidRPr="00C30686" w:rsidRDefault="006F6378" w:rsidP="0094020B">
            <w:pPr>
              <w:pStyle w:val="TAC"/>
              <w:rPr>
                <w:rFonts w:eastAsiaTheme="minorEastAsia"/>
                <w:szCs w:val="18"/>
                <w:lang w:eastAsia="zh-CN"/>
              </w:rPr>
            </w:pPr>
          </w:p>
        </w:tc>
        <w:tc>
          <w:tcPr>
            <w:tcW w:w="2785" w:type="dxa"/>
            <w:tcBorders>
              <w:top w:val="nil"/>
              <w:left w:val="single" w:sz="4" w:space="0" w:color="auto"/>
              <w:bottom w:val="nil"/>
              <w:right w:val="single" w:sz="4" w:space="0" w:color="auto"/>
            </w:tcBorders>
            <w:vAlign w:val="center"/>
          </w:tcPr>
          <w:p w14:paraId="4FF2A287"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A51F567" w14:textId="77777777" w:rsidR="006F6378" w:rsidRPr="00C30686" w:rsidRDefault="006F6378" w:rsidP="0094020B">
            <w:pPr>
              <w:pStyle w:val="TAC"/>
              <w:rPr>
                <w:rFonts w:eastAsiaTheme="minorEastAsia"/>
                <w:szCs w:val="18"/>
                <w:lang w:val="en-US" w:eastAsia="zh-CN"/>
              </w:rPr>
            </w:pPr>
            <w:r w:rsidRPr="00C30686">
              <w:rPr>
                <w:rFonts w:eastAsiaTheme="minorEastAsia" w:hint="eastAsia"/>
                <w:lang w:eastAsia="zh-CN"/>
              </w:rPr>
              <w:t>n</w:t>
            </w:r>
            <w:r w:rsidRPr="00C30686">
              <w:rPr>
                <w:rFonts w:eastAsiaTheme="minorEastAsia"/>
                <w:lang w:eastAsia="zh-CN"/>
              </w:rPr>
              <w:t>67</w:t>
            </w:r>
          </w:p>
        </w:tc>
        <w:tc>
          <w:tcPr>
            <w:tcW w:w="4356" w:type="dxa"/>
            <w:tcBorders>
              <w:top w:val="single" w:sz="4" w:space="0" w:color="auto"/>
              <w:left w:val="single" w:sz="4" w:space="0" w:color="auto"/>
              <w:bottom w:val="single" w:sz="4" w:space="0" w:color="auto"/>
              <w:right w:val="single" w:sz="4" w:space="0" w:color="auto"/>
            </w:tcBorders>
            <w:vAlign w:val="center"/>
          </w:tcPr>
          <w:p w14:paraId="25403A86" w14:textId="77777777" w:rsidR="006F6378" w:rsidRPr="00C30686" w:rsidRDefault="006F6378" w:rsidP="0094020B">
            <w:pPr>
              <w:pStyle w:val="TAC"/>
              <w:rPr>
                <w:rFonts w:cs="Arial"/>
                <w:szCs w:val="18"/>
                <w:lang w:val="en-US" w:eastAsia="zh-CN" w:bidi="ar"/>
              </w:rPr>
            </w:pPr>
            <w:r w:rsidRPr="00C30686">
              <w:rPr>
                <w:rFonts w:eastAsiaTheme="minorEastAsia"/>
              </w:rPr>
              <w:t xml:space="preserve">5, </w:t>
            </w:r>
            <w:r w:rsidRPr="00C30686">
              <w:rPr>
                <w:rFonts w:eastAsiaTheme="minorEastAsia" w:hint="eastAsia"/>
              </w:rPr>
              <w:t>1</w:t>
            </w:r>
            <w:r w:rsidRPr="00C30686">
              <w:rPr>
                <w:rFonts w:eastAsiaTheme="minorEastAsia"/>
              </w:rPr>
              <w:t>0, 15, 20</w:t>
            </w:r>
          </w:p>
        </w:tc>
        <w:tc>
          <w:tcPr>
            <w:tcW w:w="2445" w:type="dxa"/>
            <w:tcBorders>
              <w:top w:val="nil"/>
              <w:left w:val="single" w:sz="4" w:space="0" w:color="auto"/>
              <w:bottom w:val="nil"/>
              <w:right w:val="single" w:sz="4" w:space="0" w:color="auto"/>
            </w:tcBorders>
            <w:vAlign w:val="center"/>
          </w:tcPr>
          <w:p w14:paraId="2C11F2CF" w14:textId="77777777" w:rsidR="006F6378" w:rsidRPr="00C30686" w:rsidRDefault="006F6378" w:rsidP="0094020B">
            <w:pPr>
              <w:pStyle w:val="TAC"/>
              <w:rPr>
                <w:rFonts w:eastAsiaTheme="minorEastAsia"/>
                <w:szCs w:val="18"/>
                <w:lang w:val="en-US" w:eastAsia="zh-CN"/>
              </w:rPr>
            </w:pPr>
          </w:p>
        </w:tc>
      </w:tr>
      <w:tr w:rsidR="006F6378" w:rsidRPr="00C30686" w14:paraId="6CDEA663"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23E744E" w14:textId="77777777" w:rsidR="006F6378" w:rsidRPr="00C30686" w:rsidRDefault="006F6378" w:rsidP="0094020B">
            <w:pPr>
              <w:pStyle w:val="TAC"/>
              <w:rPr>
                <w:rFonts w:eastAsiaTheme="minorEastAsia"/>
                <w:szCs w:val="18"/>
                <w:lang w:eastAsia="zh-CN"/>
              </w:rPr>
            </w:pPr>
          </w:p>
        </w:tc>
        <w:tc>
          <w:tcPr>
            <w:tcW w:w="2785" w:type="dxa"/>
            <w:tcBorders>
              <w:top w:val="nil"/>
              <w:left w:val="single" w:sz="4" w:space="0" w:color="auto"/>
              <w:bottom w:val="single" w:sz="4" w:space="0" w:color="auto"/>
              <w:right w:val="single" w:sz="4" w:space="0" w:color="auto"/>
            </w:tcBorders>
            <w:vAlign w:val="center"/>
          </w:tcPr>
          <w:p w14:paraId="1100D118"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76249C0" w14:textId="77777777" w:rsidR="006F6378" w:rsidRPr="00C30686" w:rsidRDefault="006F6378" w:rsidP="0094020B">
            <w:pPr>
              <w:pStyle w:val="TAC"/>
              <w:rPr>
                <w:rFonts w:eastAsiaTheme="minorEastAsia"/>
                <w:szCs w:val="18"/>
                <w:lang w:val="en-US" w:eastAsia="zh-CN"/>
              </w:rPr>
            </w:pPr>
            <w:r w:rsidRPr="00C30686">
              <w:rPr>
                <w:rFonts w:eastAsiaTheme="minorEastAsia" w:hint="eastAsia"/>
                <w:lang w:eastAsia="zh-CN"/>
              </w:rPr>
              <w:t>n</w:t>
            </w:r>
            <w:r w:rsidRPr="00C30686">
              <w:rPr>
                <w:rFonts w:eastAsiaTheme="minorEastAsia"/>
                <w:lang w:eastAsia="zh-CN"/>
              </w:rPr>
              <w:t>78</w:t>
            </w:r>
          </w:p>
        </w:tc>
        <w:tc>
          <w:tcPr>
            <w:tcW w:w="4356" w:type="dxa"/>
            <w:tcBorders>
              <w:top w:val="single" w:sz="4" w:space="0" w:color="auto"/>
              <w:left w:val="single" w:sz="4" w:space="0" w:color="auto"/>
              <w:bottom w:val="single" w:sz="4" w:space="0" w:color="auto"/>
              <w:right w:val="single" w:sz="4" w:space="0" w:color="auto"/>
            </w:tcBorders>
            <w:vAlign w:val="center"/>
          </w:tcPr>
          <w:p w14:paraId="40B44841" w14:textId="77777777" w:rsidR="006F6378" w:rsidRPr="00C30686" w:rsidRDefault="006F6378" w:rsidP="0094020B">
            <w:pPr>
              <w:pStyle w:val="TAC"/>
              <w:rPr>
                <w:rFonts w:cs="Arial"/>
                <w:szCs w:val="18"/>
                <w:lang w:val="en-US" w:eastAsia="zh-CN" w:bidi="ar"/>
              </w:rPr>
            </w:pPr>
            <w:r w:rsidRPr="00C30686">
              <w:rPr>
                <w:rFonts w:eastAsiaTheme="minorEastAsia" w:hint="eastAsia"/>
              </w:rPr>
              <w:t>1</w:t>
            </w:r>
            <w:r w:rsidRPr="00C30686">
              <w:rPr>
                <w:rFonts w:eastAsiaTheme="minorEastAsia"/>
              </w:rPr>
              <w:t>0, 15, 20, 25, 30, 40, 50, 60, 70, 80, 90, 100</w:t>
            </w:r>
          </w:p>
        </w:tc>
        <w:tc>
          <w:tcPr>
            <w:tcW w:w="2445" w:type="dxa"/>
            <w:tcBorders>
              <w:top w:val="nil"/>
              <w:left w:val="single" w:sz="4" w:space="0" w:color="auto"/>
              <w:bottom w:val="single" w:sz="4" w:space="0" w:color="auto"/>
              <w:right w:val="single" w:sz="4" w:space="0" w:color="auto"/>
            </w:tcBorders>
            <w:vAlign w:val="center"/>
          </w:tcPr>
          <w:p w14:paraId="5F44C8F7" w14:textId="77777777" w:rsidR="006F6378" w:rsidRPr="00C30686" w:rsidRDefault="006F6378" w:rsidP="0094020B">
            <w:pPr>
              <w:pStyle w:val="TAC"/>
              <w:rPr>
                <w:rFonts w:eastAsiaTheme="minorEastAsia"/>
                <w:szCs w:val="18"/>
                <w:lang w:val="en-US" w:eastAsia="zh-CN"/>
              </w:rPr>
            </w:pPr>
          </w:p>
        </w:tc>
      </w:tr>
      <w:tr w:rsidR="006F6378" w:rsidRPr="00C30686" w14:paraId="0B3B0CB5"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4A20B11" w14:textId="77777777" w:rsidR="006F6378" w:rsidRPr="00C30686" w:rsidRDefault="006F6378" w:rsidP="0094020B">
            <w:pPr>
              <w:pStyle w:val="TAC"/>
              <w:rPr>
                <w:rFonts w:eastAsiaTheme="minorEastAsia"/>
                <w:szCs w:val="18"/>
                <w:lang w:eastAsia="zh-CN"/>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w:t>
            </w:r>
            <w:r w:rsidRPr="00C30686">
              <w:rPr>
                <w:rFonts w:eastAsiaTheme="minorEastAsia"/>
                <w:lang w:eastAsia="zh-CN"/>
              </w:rPr>
              <w:t>3</w:t>
            </w:r>
            <w:r w:rsidRPr="00C30686">
              <w:rPr>
                <w:rFonts w:eastAsiaTheme="minorEastAsia"/>
                <w:lang w:val="sv-SE"/>
              </w:rPr>
              <w:t>A-</w:t>
            </w:r>
            <w:r w:rsidRPr="00C30686">
              <w:rPr>
                <w:rFonts w:eastAsiaTheme="minorEastAsia" w:hint="eastAsia"/>
                <w:lang w:eastAsia="zh-CN"/>
              </w:rPr>
              <w:t>n</w:t>
            </w:r>
            <w:r w:rsidRPr="00C30686">
              <w:rPr>
                <w:rFonts w:eastAsiaTheme="minorEastAsia"/>
                <w:lang w:eastAsia="zh-CN"/>
              </w:rPr>
              <w:t>67</w:t>
            </w:r>
            <w:r w:rsidRPr="00C30686">
              <w:rPr>
                <w:rFonts w:eastAsiaTheme="minorEastAsia"/>
                <w:lang w:val="sv-SE"/>
              </w:rPr>
              <w:t>A</w:t>
            </w:r>
            <w:r w:rsidRPr="00C30686">
              <w:rPr>
                <w:rFonts w:hint="eastAsia"/>
                <w:lang w:eastAsia="zh-CN"/>
              </w:rPr>
              <w:t>-n</w:t>
            </w:r>
            <w:r w:rsidRPr="00C30686">
              <w:rPr>
                <w:lang w:eastAsia="zh-CN"/>
              </w:rPr>
              <w:t>78(2</w:t>
            </w:r>
            <w:r w:rsidRPr="00C30686">
              <w:rPr>
                <w:rFonts w:hint="eastAsia"/>
                <w:lang w:eastAsia="zh-CN"/>
              </w:rPr>
              <w:t>A</w:t>
            </w:r>
            <w:r w:rsidRPr="00C30686">
              <w:rPr>
                <w:lang w:eastAsia="zh-CN"/>
              </w:rPr>
              <w:t>)</w:t>
            </w:r>
          </w:p>
        </w:tc>
        <w:tc>
          <w:tcPr>
            <w:tcW w:w="2785" w:type="dxa"/>
            <w:tcBorders>
              <w:top w:val="single" w:sz="4" w:space="0" w:color="auto"/>
              <w:left w:val="single" w:sz="4" w:space="0" w:color="auto"/>
              <w:bottom w:val="nil"/>
              <w:right w:val="single" w:sz="4" w:space="0" w:color="auto"/>
            </w:tcBorders>
            <w:vAlign w:val="center"/>
          </w:tcPr>
          <w:p w14:paraId="478F629E" w14:textId="77777777" w:rsidR="006F6378" w:rsidRPr="00C30686" w:rsidRDefault="006F6378" w:rsidP="0094020B">
            <w:pPr>
              <w:pStyle w:val="TAC"/>
              <w:rPr>
                <w:rFonts w:eastAsiaTheme="minorEastAsia"/>
                <w:lang w:eastAsia="zh-CN"/>
              </w:rPr>
            </w:pPr>
            <w:r w:rsidRPr="00C30686">
              <w:rPr>
                <w:rFonts w:eastAsiaTheme="minorEastAsia"/>
                <w:lang w:eastAsia="zh-CN"/>
              </w:rPr>
              <w:t>CA_n78(2A)</w:t>
            </w:r>
          </w:p>
          <w:p w14:paraId="62C72043" w14:textId="77777777" w:rsidR="006F6378" w:rsidRPr="00C30686" w:rsidRDefault="006F6378" w:rsidP="0094020B">
            <w:pPr>
              <w:pStyle w:val="TAC"/>
              <w:rPr>
                <w:rFonts w:eastAsiaTheme="minorEastAsia"/>
                <w:szCs w:val="18"/>
                <w:lang w:val="en-US" w:eastAsia="zh-CN"/>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w:t>
            </w:r>
            <w:r w:rsidRPr="00C30686">
              <w:rPr>
                <w:rFonts w:eastAsiaTheme="minorEastAsia"/>
                <w:lang w:eastAsia="zh-CN"/>
              </w:rPr>
              <w:t>3</w:t>
            </w:r>
            <w:r w:rsidRPr="00C30686">
              <w:rPr>
                <w:rFonts w:eastAsiaTheme="minorEastAsia"/>
                <w:lang w:val="en-US"/>
              </w:rPr>
              <w:t>A-</w:t>
            </w:r>
            <w:r w:rsidRPr="00C30686">
              <w:rPr>
                <w:rFonts w:eastAsiaTheme="minorEastAsia" w:hint="eastAsia"/>
                <w:lang w:eastAsia="zh-CN"/>
              </w:rPr>
              <w:t>n</w:t>
            </w:r>
            <w:r w:rsidRPr="00C30686">
              <w:rPr>
                <w:rFonts w:eastAsiaTheme="minorEastAsia"/>
                <w:lang w:eastAsia="zh-CN"/>
              </w:rPr>
              <w:t>78</w:t>
            </w:r>
            <w:r w:rsidRPr="00C30686">
              <w:rPr>
                <w:rFonts w:eastAsiaTheme="minorEastAsia"/>
                <w:lang w:val="en-US"/>
              </w:rPr>
              <w:t>A</w:t>
            </w:r>
          </w:p>
        </w:tc>
        <w:tc>
          <w:tcPr>
            <w:tcW w:w="1259" w:type="dxa"/>
            <w:tcBorders>
              <w:top w:val="single" w:sz="4" w:space="0" w:color="auto"/>
              <w:left w:val="single" w:sz="4" w:space="0" w:color="auto"/>
              <w:bottom w:val="single" w:sz="4" w:space="0" w:color="auto"/>
              <w:right w:val="single" w:sz="4" w:space="0" w:color="auto"/>
            </w:tcBorders>
            <w:vAlign w:val="center"/>
          </w:tcPr>
          <w:p w14:paraId="0C2D9484" w14:textId="77777777" w:rsidR="006F6378" w:rsidRPr="00C30686" w:rsidRDefault="006F6378" w:rsidP="0094020B">
            <w:pPr>
              <w:pStyle w:val="TAC"/>
              <w:rPr>
                <w:rFonts w:eastAsiaTheme="minorEastAsia"/>
                <w:szCs w:val="18"/>
                <w:lang w:val="en-US" w:eastAsia="zh-CN"/>
              </w:rPr>
            </w:pPr>
            <w:r w:rsidRPr="00C30686">
              <w:rPr>
                <w:rFonts w:eastAsiaTheme="minorEastAsia" w:hint="eastAsia"/>
                <w:lang w:eastAsia="zh-CN"/>
              </w:rPr>
              <w:t>n</w:t>
            </w:r>
            <w:r w:rsidRPr="00C30686">
              <w:rPr>
                <w:rFonts w:eastAsiaTheme="minorEastAsia"/>
                <w:lang w:eastAsia="zh-CN"/>
              </w:rPr>
              <w:t>3</w:t>
            </w:r>
          </w:p>
        </w:tc>
        <w:tc>
          <w:tcPr>
            <w:tcW w:w="4356" w:type="dxa"/>
            <w:tcBorders>
              <w:top w:val="single" w:sz="4" w:space="0" w:color="auto"/>
              <w:left w:val="single" w:sz="4" w:space="0" w:color="auto"/>
              <w:bottom w:val="single" w:sz="4" w:space="0" w:color="auto"/>
              <w:right w:val="single" w:sz="4" w:space="0" w:color="auto"/>
            </w:tcBorders>
            <w:vAlign w:val="center"/>
          </w:tcPr>
          <w:p w14:paraId="4BA74E30" w14:textId="77777777" w:rsidR="006F6378" w:rsidRPr="00C30686" w:rsidRDefault="006F6378" w:rsidP="0094020B">
            <w:pPr>
              <w:pStyle w:val="TAC"/>
              <w:rPr>
                <w:rFonts w:cs="Arial"/>
                <w:szCs w:val="18"/>
                <w:lang w:val="en-US" w:eastAsia="zh-CN" w:bidi="ar"/>
              </w:rPr>
            </w:pPr>
            <w:r w:rsidRPr="00C30686">
              <w:rPr>
                <w:rFonts w:eastAsiaTheme="minorEastAsia"/>
              </w:rPr>
              <w:t xml:space="preserve">5, </w:t>
            </w:r>
            <w:r w:rsidRPr="00C30686">
              <w:rPr>
                <w:rFonts w:eastAsiaTheme="minorEastAsia" w:hint="eastAsia"/>
              </w:rPr>
              <w:t>1</w:t>
            </w:r>
            <w:r w:rsidRPr="00C30686">
              <w:rPr>
                <w:rFonts w:eastAsiaTheme="minorEastAsia"/>
              </w:rPr>
              <w:t>0, 15, 20, 25, 30, 40</w:t>
            </w:r>
          </w:p>
        </w:tc>
        <w:tc>
          <w:tcPr>
            <w:tcW w:w="2445" w:type="dxa"/>
            <w:tcBorders>
              <w:top w:val="single" w:sz="4" w:space="0" w:color="auto"/>
              <w:left w:val="single" w:sz="4" w:space="0" w:color="auto"/>
              <w:bottom w:val="nil"/>
              <w:right w:val="single" w:sz="4" w:space="0" w:color="auto"/>
            </w:tcBorders>
            <w:vAlign w:val="center"/>
          </w:tcPr>
          <w:p w14:paraId="6C6F7727" w14:textId="77777777" w:rsidR="006F6378" w:rsidRPr="00C30686" w:rsidRDefault="006F6378" w:rsidP="0094020B">
            <w:pPr>
              <w:pStyle w:val="TAC"/>
              <w:rPr>
                <w:rFonts w:eastAsiaTheme="minorEastAsia"/>
                <w:szCs w:val="18"/>
                <w:lang w:val="en-US" w:eastAsia="zh-CN"/>
              </w:rPr>
            </w:pPr>
            <w:r w:rsidRPr="00C30686">
              <w:rPr>
                <w:rFonts w:eastAsiaTheme="minorEastAsia" w:hint="eastAsia"/>
                <w:lang w:eastAsia="zh-CN"/>
              </w:rPr>
              <w:t>0</w:t>
            </w:r>
          </w:p>
        </w:tc>
      </w:tr>
      <w:tr w:rsidR="006F6378" w:rsidRPr="00C30686" w14:paraId="55DE74FE" w14:textId="77777777" w:rsidTr="004F423A">
        <w:trPr>
          <w:trHeight w:val="29"/>
        </w:trPr>
        <w:tc>
          <w:tcPr>
            <w:tcW w:w="2742" w:type="dxa"/>
            <w:tcBorders>
              <w:top w:val="nil"/>
              <w:left w:val="single" w:sz="4" w:space="0" w:color="auto"/>
              <w:bottom w:val="nil"/>
              <w:right w:val="single" w:sz="4" w:space="0" w:color="auto"/>
            </w:tcBorders>
            <w:vAlign w:val="center"/>
          </w:tcPr>
          <w:p w14:paraId="736320D7" w14:textId="77777777" w:rsidR="006F6378" w:rsidRPr="00C30686" w:rsidRDefault="006F6378" w:rsidP="0094020B">
            <w:pPr>
              <w:pStyle w:val="TAC"/>
              <w:rPr>
                <w:rFonts w:eastAsiaTheme="minorEastAsia"/>
                <w:szCs w:val="18"/>
                <w:lang w:eastAsia="zh-CN"/>
              </w:rPr>
            </w:pPr>
          </w:p>
        </w:tc>
        <w:tc>
          <w:tcPr>
            <w:tcW w:w="2785" w:type="dxa"/>
            <w:tcBorders>
              <w:top w:val="nil"/>
              <w:left w:val="single" w:sz="4" w:space="0" w:color="auto"/>
              <w:bottom w:val="nil"/>
              <w:right w:val="single" w:sz="4" w:space="0" w:color="auto"/>
            </w:tcBorders>
            <w:vAlign w:val="center"/>
          </w:tcPr>
          <w:p w14:paraId="3CEFD4F0"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7C8C657" w14:textId="77777777" w:rsidR="006F6378" w:rsidRPr="00C30686" w:rsidRDefault="006F6378" w:rsidP="0094020B">
            <w:pPr>
              <w:pStyle w:val="TAC"/>
              <w:rPr>
                <w:rFonts w:eastAsiaTheme="minorEastAsia"/>
                <w:szCs w:val="18"/>
                <w:lang w:val="en-US" w:eastAsia="zh-CN"/>
              </w:rPr>
            </w:pPr>
            <w:r w:rsidRPr="00C30686">
              <w:rPr>
                <w:rFonts w:eastAsiaTheme="minorEastAsia" w:hint="eastAsia"/>
                <w:lang w:eastAsia="zh-CN"/>
              </w:rPr>
              <w:t>n</w:t>
            </w:r>
            <w:r w:rsidRPr="00C30686">
              <w:rPr>
                <w:rFonts w:eastAsiaTheme="minorEastAsia"/>
                <w:lang w:eastAsia="zh-CN"/>
              </w:rPr>
              <w:t>67</w:t>
            </w:r>
          </w:p>
        </w:tc>
        <w:tc>
          <w:tcPr>
            <w:tcW w:w="4356" w:type="dxa"/>
            <w:tcBorders>
              <w:top w:val="single" w:sz="4" w:space="0" w:color="auto"/>
              <w:left w:val="single" w:sz="4" w:space="0" w:color="auto"/>
              <w:bottom w:val="single" w:sz="4" w:space="0" w:color="auto"/>
              <w:right w:val="single" w:sz="4" w:space="0" w:color="auto"/>
            </w:tcBorders>
            <w:vAlign w:val="center"/>
          </w:tcPr>
          <w:p w14:paraId="4C6DD890" w14:textId="77777777" w:rsidR="006F6378" w:rsidRPr="00C30686" w:rsidRDefault="006F6378" w:rsidP="0094020B">
            <w:pPr>
              <w:pStyle w:val="TAC"/>
              <w:rPr>
                <w:rFonts w:cs="Arial"/>
                <w:szCs w:val="18"/>
                <w:lang w:val="en-US" w:eastAsia="zh-CN" w:bidi="ar"/>
              </w:rPr>
            </w:pPr>
            <w:r w:rsidRPr="00C30686">
              <w:rPr>
                <w:rFonts w:eastAsiaTheme="minorEastAsia"/>
              </w:rPr>
              <w:t xml:space="preserve">5, </w:t>
            </w:r>
            <w:r w:rsidRPr="00C30686">
              <w:rPr>
                <w:rFonts w:eastAsiaTheme="minorEastAsia" w:hint="eastAsia"/>
              </w:rPr>
              <w:t>1</w:t>
            </w:r>
            <w:r w:rsidRPr="00C30686">
              <w:rPr>
                <w:rFonts w:eastAsiaTheme="minorEastAsia"/>
              </w:rPr>
              <w:t>0, 15, 20</w:t>
            </w:r>
          </w:p>
        </w:tc>
        <w:tc>
          <w:tcPr>
            <w:tcW w:w="2445" w:type="dxa"/>
            <w:tcBorders>
              <w:top w:val="nil"/>
              <w:left w:val="single" w:sz="4" w:space="0" w:color="auto"/>
              <w:bottom w:val="nil"/>
              <w:right w:val="single" w:sz="4" w:space="0" w:color="auto"/>
            </w:tcBorders>
            <w:vAlign w:val="center"/>
          </w:tcPr>
          <w:p w14:paraId="2D19E7CD" w14:textId="77777777" w:rsidR="006F6378" w:rsidRPr="00C30686" w:rsidRDefault="006F6378" w:rsidP="0094020B">
            <w:pPr>
              <w:pStyle w:val="TAC"/>
              <w:rPr>
                <w:rFonts w:eastAsiaTheme="minorEastAsia"/>
                <w:szCs w:val="18"/>
                <w:lang w:val="en-US" w:eastAsia="zh-CN"/>
              </w:rPr>
            </w:pPr>
          </w:p>
        </w:tc>
      </w:tr>
      <w:tr w:rsidR="006F6378" w:rsidRPr="00C30686" w14:paraId="50EEF3EA"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23B2617" w14:textId="77777777" w:rsidR="006F6378" w:rsidRPr="00C30686" w:rsidRDefault="006F6378" w:rsidP="0094020B">
            <w:pPr>
              <w:pStyle w:val="TAC"/>
              <w:rPr>
                <w:rFonts w:eastAsiaTheme="minorEastAsia"/>
                <w:szCs w:val="18"/>
                <w:lang w:eastAsia="zh-CN"/>
              </w:rPr>
            </w:pPr>
          </w:p>
        </w:tc>
        <w:tc>
          <w:tcPr>
            <w:tcW w:w="2785" w:type="dxa"/>
            <w:tcBorders>
              <w:top w:val="nil"/>
              <w:left w:val="single" w:sz="4" w:space="0" w:color="auto"/>
              <w:bottom w:val="single" w:sz="4" w:space="0" w:color="auto"/>
              <w:right w:val="single" w:sz="4" w:space="0" w:color="auto"/>
            </w:tcBorders>
            <w:vAlign w:val="center"/>
          </w:tcPr>
          <w:p w14:paraId="423116D3"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04567A7" w14:textId="77777777" w:rsidR="006F6378" w:rsidRPr="00C30686" w:rsidRDefault="006F6378" w:rsidP="0094020B">
            <w:pPr>
              <w:pStyle w:val="TAC"/>
              <w:rPr>
                <w:rFonts w:eastAsiaTheme="minorEastAsia"/>
                <w:szCs w:val="18"/>
                <w:lang w:val="en-US" w:eastAsia="zh-CN"/>
              </w:rPr>
            </w:pPr>
            <w:r w:rsidRPr="00C30686">
              <w:rPr>
                <w:rFonts w:eastAsiaTheme="minorEastAsia" w:hint="eastAsia"/>
                <w:lang w:eastAsia="zh-CN"/>
              </w:rPr>
              <w:t>n</w:t>
            </w:r>
            <w:r w:rsidRPr="00C30686">
              <w:rPr>
                <w:rFonts w:eastAsiaTheme="minorEastAsia"/>
                <w:lang w:eastAsia="zh-CN"/>
              </w:rPr>
              <w:t>78</w:t>
            </w:r>
          </w:p>
        </w:tc>
        <w:tc>
          <w:tcPr>
            <w:tcW w:w="4356" w:type="dxa"/>
            <w:tcBorders>
              <w:top w:val="single" w:sz="4" w:space="0" w:color="auto"/>
              <w:left w:val="single" w:sz="4" w:space="0" w:color="auto"/>
              <w:bottom w:val="single" w:sz="4" w:space="0" w:color="auto"/>
              <w:right w:val="single" w:sz="4" w:space="0" w:color="auto"/>
            </w:tcBorders>
            <w:vAlign w:val="center"/>
          </w:tcPr>
          <w:p w14:paraId="31A66B0E" w14:textId="77777777" w:rsidR="006F6378" w:rsidRPr="00C30686" w:rsidRDefault="006F6378" w:rsidP="0094020B">
            <w:pPr>
              <w:pStyle w:val="TAC"/>
              <w:rPr>
                <w:rFonts w:cs="Arial"/>
                <w:szCs w:val="18"/>
                <w:lang w:val="en-US" w:eastAsia="zh-CN" w:bidi="ar"/>
              </w:rPr>
            </w:pPr>
            <w:r w:rsidRPr="00C30686">
              <w:rPr>
                <w:rFonts w:eastAsiaTheme="minorEastAsia"/>
              </w:rPr>
              <w:t>CA_n78(2A)_BCS2</w:t>
            </w:r>
          </w:p>
        </w:tc>
        <w:tc>
          <w:tcPr>
            <w:tcW w:w="2445" w:type="dxa"/>
            <w:tcBorders>
              <w:top w:val="nil"/>
              <w:left w:val="single" w:sz="4" w:space="0" w:color="auto"/>
              <w:bottom w:val="single" w:sz="4" w:space="0" w:color="auto"/>
              <w:right w:val="single" w:sz="4" w:space="0" w:color="auto"/>
            </w:tcBorders>
            <w:vAlign w:val="center"/>
          </w:tcPr>
          <w:p w14:paraId="5865B573" w14:textId="77777777" w:rsidR="006F6378" w:rsidRPr="00C30686" w:rsidRDefault="006F6378" w:rsidP="0094020B">
            <w:pPr>
              <w:pStyle w:val="TAC"/>
              <w:rPr>
                <w:rFonts w:eastAsiaTheme="minorEastAsia"/>
                <w:szCs w:val="18"/>
                <w:lang w:val="en-US" w:eastAsia="zh-CN"/>
              </w:rPr>
            </w:pPr>
          </w:p>
        </w:tc>
      </w:tr>
      <w:tr w:rsidR="006F6378" w:rsidRPr="00C30686" w14:paraId="064DDA12"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A102A80" w14:textId="77777777" w:rsidR="006F6378" w:rsidRPr="00C30686" w:rsidRDefault="006F6378" w:rsidP="0094020B">
            <w:pPr>
              <w:pStyle w:val="TAC"/>
              <w:rPr>
                <w:rFonts w:eastAsiaTheme="minorEastAsia"/>
                <w:szCs w:val="18"/>
                <w:lang w:eastAsia="zh-CN"/>
              </w:rPr>
            </w:pPr>
            <w:r w:rsidRPr="00C30686">
              <w:rPr>
                <w:lang w:eastAsia="zh-CN"/>
              </w:rPr>
              <w:t>CA_n3A-n75A-n78A</w:t>
            </w:r>
          </w:p>
        </w:tc>
        <w:tc>
          <w:tcPr>
            <w:tcW w:w="2785" w:type="dxa"/>
            <w:tcBorders>
              <w:top w:val="single" w:sz="4" w:space="0" w:color="auto"/>
              <w:left w:val="single" w:sz="4" w:space="0" w:color="auto"/>
              <w:bottom w:val="nil"/>
              <w:right w:val="single" w:sz="4" w:space="0" w:color="auto"/>
            </w:tcBorders>
            <w:vAlign w:val="center"/>
          </w:tcPr>
          <w:p w14:paraId="593B702D" w14:textId="77777777" w:rsidR="006F6378" w:rsidRPr="00C30686" w:rsidRDefault="006F6378" w:rsidP="0094020B">
            <w:pPr>
              <w:pStyle w:val="TAC"/>
              <w:rPr>
                <w:rFonts w:eastAsiaTheme="minorEastAsia"/>
                <w:szCs w:val="18"/>
                <w:lang w:val="en-US" w:eastAsia="zh-CN"/>
              </w:rPr>
            </w:pPr>
            <w:r w:rsidRPr="00C30686">
              <w:rPr>
                <w:rFonts w:eastAsiaTheme="minorEastAsia"/>
                <w:lang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584B5BF7" w14:textId="77777777" w:rsidR="006F6378" w:rsidRPr="00C30686" w:rsidRDefault="006F6378" w:rsidP="0094020B">
            <w:pPr>
              <w:pStyle w:val="TAC"/>
              <w:rPr>
                <w:rFonts w:eastAsiaTheme="minorEastAsia"/>
                <w:lang w:eastAsia="zh-CN"/>
              </w:rPr>
            </w:pPr>
            <w:r w:rsidRPr="00C30686">
              <w:rPr>
                <w:rFonts w:eastAsiaTheme="minorEastAsia" w:hint="eastAsia"/>
                <w:lang w:eastAsia="zh-CN"/>
              </w:rPr>
              <w:t>n</w:t>
            </w:r>
            <w:r w:rsidRPr="00C30686">
              <w:rPr>
                <w:lang w:eastAsia="zh-CN"/>
              </w:rPr>
              <w:t>3</w:t>
            </w:r>
          </w:p>
        </w:tc>
        <w:tc>
          <w:tcPr>
            <w:tcW w:w="4356" w:type="dxa"/>
            <w:tcBorders>
              <w:top w:val="single" w:sz="4" w:space="0" w:color="auto"/>
              <w:left w:val="single" w:sz="4" w:space="0" w:color="auto"/>
              <w:bottom w:val="single" w:sz="4" w:space="0" w:color="auto"/>
              <w:right w:val="single" w:sz="4" w:space="0" w:color="auto"/>
            </w:tcBorders>
            <w:vAlign w:val="center"/>
          </w:tcPr>
          <w:p w14:paraId="5E1408F7" w14:textId="77777777" w:rsidR="006F6378" w:rsidRPr="00C30686" w:rsidRDefault="006F6378" w:rsidP="0094020B">
            <w:pPr>
              <w:pStyle w:val="TAC"/>
              <w:rPr>
                <w:rFonts w:eastAsiaTheme="minorEastAsia"/>
              </w:rPr>
            </w:pPr>
            <w:r w:rsidRPr="00C30686">
              <w:rPr>
                <w:rFonts w:eastAsiaTheme="minorEastAsia" w:cs="Arial"/>
                <w:color w:val="000000"/>
                <w:szCs w:val="18"/>
              </w:rPr>
              <w:t>n</w:t>
            </w:r>
            <w:r w:rsidRPr="00C30686">
              <w:rPr>
                <w:lang w:eastAsia="zh-CN"/>
              </w:rPr>
              <w:t>3</w:t>
            </w:r>
            <w:r w:rsidRPr="00C30686">
              <w:rPr>
                <w:rFonts w:eastAsiaTheme="minorEastAsia" w:cs="Arial"/>
                <w:color w:val="000000"/>
                <w:szCs w:val="18"/>
              </w:rPr>
              <w:t xml:space="preserve"> channel bandwidths in Table 5.3.5-1 </w:t>
            </w:r>
          </w:p>
        </w:tc>
        <w:tc>
          <w:tcPr>
            <w:tcW w:w="2445" w:type="dxa"/>
            <w:tcBorders>
              <w:top w:val="single" w:sz="4" w:space="0" w:color="auto"/>
              <w:left w:val="single" w:sz="4" w:space="0" w:color="auto"/>
              <w:bottom w:val="nil"/>
              <w:right w:val="single" w:sz="4" w:space="0" w:color="auto"/>
            </w:tcBorders>
            <w:vAlign w:val="center"/>
          </w:tcPr>
          <w:p w14:paraId="41A8DDB2" w14:textId="77777777" w:rsidR="006F6378" w:rsidRPr="00C30686" w:rsidRDefault="006F6378" w:rsidP="0094020B">
            <w:pPr>
              <w:pStyle w:val="TAC"/>
              <w:rPr>
                <w:rFonts w:eastAsiaTheme="minorEastAsia"/>
                <w:szCs w:val="18"/>
                <w:lang w:val="en-US" w:eastAsia="zh-CN"/>
              </w:rPr>
            </w:pPr>
            <w:r w:rsidRPr="00C30686">
              <w:rPr>
                <w:rFonts w:eastAsiaTheme="minorEastAsia"/>
                <w:lang w:eastAsia="zh-CN"/>
              </w:rPr>
              <w:t>4 and 5</w:t>
            </w:r>
          </w:p>
        </w:tc>
      </w:tr>
      <w:tr w:rsidR="006F6378" w:rsidRPr="00C30686" w14:paraId="6D109206" w14:textId="77777777" w:rsidTr="004F423A">
        <w:trPr>
          <w:trHeight w:val="29"/>
        </w:trPr>
        <w:tc>
          <w:tcPr>
            <w:tcW w:w="2742" w:type="dxa"/>
            <w:tcBorders>
              <w:top w:val="nil"/>
              <w:left w:val="single" w:sz="4" w:space="0" w:color="auto"/>
              <w:bottom w:val="nil"/>
              <w:right w:val="single" w:sz="4" w:space="0" w:color="auto"/>
            </w:tcBorders>
            <w:vAlign w:val="center"/>
          </w:tcPr>
          <w:p w14:paraId="73B3A74C" w14:textId="77777777" w:rsidR="006F6378" w:rsidRPr="00C30686" w:rsidRDefault="006F6378" w:rsidP="0094020B">
            <w:pPr>
              <w:pStyle w:val="TAC"/>
              <w:rPr>
                <w:rFonts w:eastAsiaTheme="minorEastAsia"/>
                <w:szCs w:val="18"/>
                <w:lang w:eastAsia="zh-CN"/>
              </w:rPr>
            </w:pPr>
          </w:p>
        </w:tc>
        <w:tc>
          <w:tcPr>
            <w:tcW w:w="2785" w:type="dxa"/>
            <w:tcBorders>
              <w:top w:val="nil"/>
              <w:left w:val="single" w:sz="4" w:space="0" w:color="auto"/>
              <w:bottom w:val="nil"/>
              <w:right w:val="single" w:sz="4" w:space="0" w:color="auto"/>
            </w:tcBorders>
            <w:vAlign w:val="center"/>
          </w:tcPr>
          <w:p w14:paraId="4E2608BE"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42A3DDD" w14:textId="77777777" w:rsidR="006F6378" w:rsidRPr="00C30686" w:rsidRDefault="006F6378" w:rsidP="0094020B">
            <w:pPr>
              <w:pStyle w:val="TAC"/>
              <w:rPr>
                <w:rFonts w:eastAsiaTheme="minorEastAsia"/>
                <w:lang w:eastAsia="zh-CN"/>
              </w:rPr>
            </w:pPr>
            <w:r w:rsidRPr="00C30686">
              <w:rPr>
                <w:rFonts w:eastAsiaTheme="minorEastAsia" w:hint="eastAsia"/>
                <w:lang w:eastAsia="zh-CN"/>
              </w:rPr>
              <w:t>n</w:t>
            </w:r>
            <w:r w:rsidRPr="00C30686">
              <w:rPr>
                <w:lang w:eastAsia="zh-CN"/>
              </w:rPr>
              <w:t>75</w:t>
            </w:r>
          </w:p>
        </w:tc>
        <w:tc>
          <w:tcPr>
            <w:tcW w:w="4356" w:type="dxa"/>
            <w:tcBorders>
              <w:top w:val="single" w:sz="4" w:space="0" w:color="auto"/>
              <w:left w:val="single" w:sz="4" w:space="0" w:color="auto"/>
              <w:bottom w:val="single" w:sz="4" w:space="0" w:color="auto"/>
              <w:right w:val="single" w:sz="4" w:space="0" w:color="auto"/>
            </w:tcBorders>
            <w:vAlign w:val="center"/>
          </w:tcPr>
          <w:p w14:paraId="0393FCCA" w14:textId="77777777" w:rsidR="006F6378" w:rsidRPr="00C30686" w:rsidRDefault="006F6378" w:rsidP="0094020B">
            <w:pPr>
              <w:pStyle w:val="TAC"/>
              <w:rPr>
                <w:rFonts w:eastAsiaTheme="minorEastAsia"/>
              </w:rPr>
            </w:pPr>
            <w:r w:rsidRPr="00C30686">
              <w:rPr>
                <w:rFonts w:eastAsiaTheme="minorEastAsia" w:cs="Arial"/>
                <w:color w:val="000000"/>
                <w:szCs w:val="18"/>
              </w:rPr>
              <w:t>n</w:t>
            </w:r>
            <w:r w:rsidRPr="00C30686">
              <w:rPr>
                <w:lang w:eastAsia="zh-CN"/>
              </w:rPr>
              <w:t>75</w:t>
            </w:r>
            <w:r w:rsidRPr="00C30686">
              <w:rPr>
                <w:rFonts w:eastAsiaTheme="minorEastAsia" w:cs="Arial"/>
                <w:color w:val="000000"/>
                <w:szCs w:val="18"/>
              </w:rPr>
              <w:t xml:space="preserve"> channel bandwidths in Table 5.3.5-1 </w:t>
            </w:r>
          </w:p>
        </w:tc>
        <w:tc>
          <w:tcPr>
            <w:tcW w:w="2445" w:type="dxa"/>
            <w:tcBorders>
              <w:top w:val="nil"/>
              <w:left w:val="single" w:sz="4" w:space="0" w:color="auto"/>
              <w:bottom w:val="nil"/>
              <w:right w:val="single" w:sz="4" w:space="0" w:color="auto"/>
            </w:tcBorders>
            <w:vAlign w:val="center"/>
          </w:tcPr>
          <w:p w14:paraId="5F557905" w14:textId="77777777" w:rsidR="006F6378" w:rsidRPr="00C30686" w:rsidRDefault="006F6378" w:rsidP="0094020B">
            <w:pPr>
              <w:pStyle w:val="TAC"/>
              <w:rPr>
                <w:rFonts w:eastAsiaTheme="minorEastAsia"/>
                <w:szCs w:val="18"/>
                <w:lang w:val="en-US" w:eastAsia="zh-CN"/>
              </w:rPr>
            </w:pPr>
          </w:p>
        </w:tc>
      </w:tr>
      <w:tr w:rsidR="006F6378" w:rsidRPr="00C30686" w14:paraId="6CEAF4D7"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FBEEEE2" w14:textId="77777777" w:rsidR="006F6378" w:rsidRPr="00C30686" w:rsidRDefault="006F6378" w:rsidP="0094020B">
            <w:pPr>
              <w:pStyle w:val="TAC"/>
              <w:rPr>
                <w:rFonts w:eastAsiaTheme="minorEastAsia"/>
                <w:szCs w:val="18"/>
                <w:lang w:eastAsia="zh-CN"/>
              </w:rPr>
            </w:pPr>
          </w:p>
        </w:tc>
        <w:tc>
          <w:tcPr>
            <w:tcW w:w="2785" w:type="dxa"/>
            <w:tcBorders>
              <w:top w:val="nil"/>
              <w:left w:val="single" w:sz="4" w:space="0" w:color="auto"/>
              <w:bottom w:val="single" w:sz="4" w:space="0" w:color="auto"/>
              <w:right w:val="single" w:sz="4" w:space="0" w:color="auto"/>
            </w:tcBorders>
            <w:vAlign w:val="center"/>
          </w:tcPr>
          <w:p w14:paraId="4ADF33EF"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FD83DE0" w14:textId="77777777" w:rsidR="006F6378" w:rsidRPr="00C30686" w:rsidRDefault="006F6378" w:rsidP="0094020B">
            <w:pPr>
              <w:pStyle w:val="TAC"/>
              <w:rPr>
                <w:rFonts w:eastAsiaTheme="minorEastAsia"/>
                <w:lang w:eastAsia="zh-CN"/>
              </w:rPr>
            </w:pPr>
            <w:r w:rsidRPr="00C30686">
              <w:rPr>
                <w:rFonts w:eastAsiaTheme="minorEastAsia" w:hint="eastAsia"/>
                <w:lang w:eastAsia="zh-CN"/>
              </w:rPr>
              <w:t>n</w:t>
            </w:r>
            <w:r w:rsidRPr="00C30686">
              <w:rPr>
                <w:lang w:eastAsia="zh-CN"/>
              </w:rPr>
              <w:t>78</w:t>
            </w:r>
          </w:p>
        </w:tc>
        <w:tc>
          <w:tcPr>
            <w:tcW w:w="4356" w:type="dxa"/>
            <w:tcBorders>
              <w:top w:val="single" w:sz="4" w:space="0" w:color="auto"/>
              <w:left w:val="single" w:sz="4" w:space="0" w:color="auto"/>
              <w:bottom w:val="single" w:sz="4" w:space="0" w:color="auto"/>
              <w:right w:val="single" w:sz="4" w:space="0" w:color="auto"/>
            </w:tcBorders>
            <w:vAlign w:val="center"/>
          </w:tcPr>
          <w:p w14:paraId="55CAA359" w14:textId="77777777" w:rsidR="006F6378" w:rsidRPr="00C30686" w:rsidRDefault="006F6378" w:rsidP="0094020B">
            <w:pPr>
              <w:pStyle w:val="TAC"/>
              <w:rPr>
                <w:rFonts w:eastAsiaTheme="minorEastAsia"/>
              </w:rPr>
            </w:pPr>
            <w:r w:rsidRPr="00C30686">
              <w:rPr>
                <w:rFonts w:eastAsiaTheme="minorEastAsia" w:cs="Arial"/>
                <w:color w:val="000000"/>
                <w:szCs w:val="18"/>
              </w:rPr>
              <w:t>n</w:t>
            </w:r>
            <w:r w:rsidRPr="00C30686">
              <w:rPr>
                <w:lang w:eastAsia="zh-CN"/>
              </w:rPr>
              <w:t>78</w:t>
            </w:r>
            <w:r w:rsidRPr="00C30686">
              <w:rPr>
                <w:rFonts w:eastAsiaTheme="minorEastAsia" w:cs="Arial"/>
                <w:color w:val="000000"/>
                <w:szCs w:val="18"/>
              </w:rPr>
              <w:t xml:space="preserve"> channel bandwidths in Table 5.3.5-1 </w:t>
            </w:r>
          </w:p>
        </w:tc>
        <w:tc>
          <w:tcPr>
            <w:tcW w:w="2445" w:type="dxa"/>
            <w:tcBorders>
              <w:top w:val="nil"/>
              <w:left w:val="single" w:sz="4" w:space="0" w:color="auto"/>
              <w:bottom w:val="single" w:sz="4" w:space="0" w:color="auto"/>
              <w:right w:val="single" w:sz="4" w:space="0" w:color="auto"/>
            </w:tcBorders>
            <w:vAlign w:val="center"/>
          </w:tcPr>
          <w:p w14:paraId="59E9799A" w14:textId="77777777" w:rsidR="006F6378" w:rsidRPr="00C30686" w:rsidRDefault="006F6378" w:rsidP="0094020B">
            <w:pPr>
              <w:pStyle w:val="TAC"/>
              <w:rPr>
                <w:rFonts w:eastAsiaTheme="minorEastAsia"/>
                <w:szCs w:val="18"/>
                <w:lang w:val="en-US" w:eastAsia="zh-CN"/>
              </w:rPr>
            </w:pPr>
          </w:p>
        </w:tc>
      </w:tr>
      <w:tr w:rsidR="006F6378" w:rsidRPr="00C30686" w14:paraId="4CD8DC45"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CBFCB87" w14:textId="77777777" w:rsidR="006F6378" w:rsidRPr="00C30686" w:rsidRDefault="006F6378" w:rsidP="0094020B">
            <w:pPr>
              <w:pStyle w:val="TAC"/>
              <w:rPr>
                <w:rFonts w:eastAsiaTheme="minorEastAsia"/>
                <w:szCs w:val="18"/>
                <w:lang w:eastAsia="zh-CN"/>
              </w:rPr>
            </w:pPr>
            <w:r w:rsidRPr="00C30686">
              <w:rPr>
                <w:rFonts w:eastAsiaTheme="minorEastAsia"/>
                <w:szCs w:val="18"/>
                <w:lang w:eastAsia="zh-CN"/>
              </w:rPr>
              <w:t>CA_n3A-n78A-n79A</w:t>
            </w:r>
          </w:p>
        </w:tc>
        <w:tc>
          <w:tcPr>
            <w:tcW w:w="2785" w:type="dxa"/>
            <w:tcBorders>
              <w:top w:val="single" w:sz="4" w:space="0" w:color="auto"/>
              <w:left w:val="single" w:sz="4" w:space="0" w:color="auto"/>
              <w:bottom w:val="nil"/>
              <w:right w:val="single" w:sz="4" w:space="0" w:color="auto"/>
            </w:tcBorders>
            <w:vAlign w:val="center"/>
          </w:tcPr>
          <w:p w14:paraId="34EFB16A" w14:textId="77777777" w:rsidR="006F6378" w:rsidRPr="00C30686" w:rsidRDefault="006F6378" w:rsidP="0094020B">
            <w:pPr>
              <w:pStyle w:val="TAC"/>
              <w:rPr>
                <w:szCs w:val="18"/>
                <w:lang w:val="en-US" w:eastAsia="zh-CN"/>
              </w:rPr>
            </w:pPr>
            <w:r w:rsidRPr="00C30686">
              <w:rPr>
                <w:rFonts w:eastAsiaTheme="minorEastAsia"/>
                <w:szCs w:val="18"/>
                <w:lang w:val="en-US" w:eastAsia="zh-CN"/>
              </w:rPr>
              <w:t>-</w:t>
            </w:r>
          </w:p>
          <w:p w14:paraId="6A761243"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EA77D9D"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0A8AD1BF"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0A9D3A79"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0</w:t>
            </w:r>
          </w:p>
        </w:tc>
      </w:tr>
      <w:tr w:rsidR="006F6378" w:rsidRPr="00C30686" w14:paraId="64E964F6" w14:textId="77777777" w:rsidTr="004F423A">
        <w:trPr>
          <w:trHeight w:val="29"/>
        </w:trPr>
        <w:tc>
          <w:tcPr>
            <w:tcW w:w="2742" w:type="dxa"/>
            <w:tcBorders>
              <w:top w:val="nil"/>
              <w:left w:val="single" w:sz="4" w:space="0" w:color="auto"/>
              <w:bottom w:val="nil"/>
              <w:right w:val="single" w:sz="4" w:space="0" w:color="auto"/>
            </w:tcBorders>
            <w:vAlign w:val="center"/>
          </w:tcPr>
          <w:p w14:paraId="36871244" w14:textId="77777777" w:rsidR="006F6378" w:rsidRPr="00C30686" w:rsidRDefault="006F6378" w:rsidP="0094020B">
            <w:pPr>
              <w:pStyle w:val="TAC"/>
              <w:rPr>
                <w:rFonts w:eastAsiaTheme="minorEastAsia"/>
                <w:szCs w:val="18"/>
                <w:lang w:eastAsia="zh-CN"/>
              </w:rPr>
            </w:pPr>
          </w:p>
        </w:tc>
        <w:tc>
          <w:tcPr>
            <w:tcW w:w="2785" w:type="dxa"/>
            <w:tcBorders>
              <w:top w:val="nil"/>
              <w:left w:val="single" w:sz="4" w:space="0" w:color="auto"/>
              <w:bottom w:val="nil"/>
              <w:right w:val="single" w:sz="4" w:space="0" w:color="auto"/>
            </w:tcBorders>
            <w:vAlign w:val="center"/>
          </w:tcPr>
          <w:p w14:paraId="76D49450"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44ACA8E"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54498F6A"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10, 15, 20, 25, 30, 40, 50, 60, 70, 80, 90, 100</w:t>
            </w:r>
          </w:p>
        </w:tc>
        <w:tc>
          <w:tcPr>
            <w:tcW w:w="2445" w:type="dxa"/>
            <w:tcBorders>
              <w:top w:val="nil"/>
              <w:left w:val="single" w:sz="4" w:space="0" w:color="auto"/>
              <w:bottom w:val="nil"/>
              <w:right w:val="single" w:sz="4" w:space="0" w:color="auto"/>
            </w:tcBorders>
            <w:vAlign w:val="center"/>
          </w:tcPr>
          <w:p w14:paraId="250FA994" w14:textId="77777777" w:rsidR="006F6378" w:rsidRPr="00C30686" w:rsidRDefault="006F6378" w:rsidP="0094020B">
            <w:pPr>
              <w:pStyle w:val="TAC"/>
              <w:rPr>
                <w:rFonts w:eastAsiaTheme="minorEastAsia"/>
                <w:szCs w:val="18"/>
                <w:lang w:val="en-US" w:eastAsia="zh-CN"/>
              </w:rPr>
            </w:pPr>
          </w:p>
        </w:tc>
      </w:tr>
      <w:tr w:rsidR="006F6378" w:rsidRPr="00C30686" w14:paraId="151F03A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8D3152B" w14:textId="77777777" w:rsidR="006F6378" w:rsidRPr="00C30686" w:rsidRDefault="006F6378" w:rsidP="0094020B">
            <w:pPr>
              <w:pStyle w:val="TAC"/>
              <w:rPr>
                <w:rFonts w:eastAsiaTheme="minorEastAsia"/>
                <w:szCs w:val="18"/>
                <w:lang w:eastAsia="zh-CN"/>
              </w:rPr>
            </w:pPr>
          </w:p>
        </w:tc>
        <w:tc>
          <w:tcPr>
            <w:tcW w:w="2785" w:type="dxa"/>
            <w:tcBorders>
              <w:top w:val="nil"/>
              <w:left w:val="single" w:sz="4" w:space="0" w:color="auto"/>
              <w:bottom w:val="single" w:sz="4" w:space="0" w:color="auto"/>
              <w:right w:val="single" w:sz="4" w:space="0" w:color="auto"/>
            </w:tcBorders>
            <w:vAlign w:val="center"/>
          </w:tcPr>
          <w:p w14:paraId="04E010BB"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2EE7DF3"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3262869B"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40, 50, 60, 80, 100</w:t>
            </w:r>
          </w:p>
        </w:tc>
        <w:tc>
          <w:tcPr>
            <w:tcW w:w="2445" w:type="dxa"/>
            <w:tcBorders>
              <w:top w:val="nil"/>
              <w:left w:val="single" w:sz="4" w:space="0" w:color="auto"/>
              <w:bottom w:val="single" w:sz="4" w:space="0" w:color="auto"/>
              <w:right w:val="single" w:sz="4" w:space="0" w:color="auto"/>
            </w:tcBorders>
            <w:vAlign w:val="center"/>
          </w:tcPr>
          <w:p w14:paraId="08D2AC0C" w14:textId="77777777" w:rsidR="006F6378" w:rsidRPr="00C30686" w:rsidRDefault="006F6378" w:rsidP="0094020B">
            <w:pPr>
              <w:pStyle w:val="TAC"/>
              <w:rPr>
                <w:rFonts w:eastAsiaTheme="minorEastAsia"/>
                <w:szCs w:val="18"/>
                <w:lang w:val="en-US" w:eastAsia="zh-CN"/>
              </w:rPr>
            </w:pPr>
          </w:p>
        </w:tc>
      </w:tr>
      <w:tr w:rsidR="006F6378" w:rsidRPr="00C30686" w14:paraId="4713905B"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1DB04F6" w14:textId="77777777" w:rsidR="006F6378" w:rsidRPr="00C30686" w:rsidRDefault="006F6378" w:rsidP="0094020B">
            <w:pPr>
              <w:pStyle w:val="TAC"/>
              <w:rPr>
                <w:rFonts w:eastAsiaTheme="minorEastAsia"/>
                <w:szCs w:val="18"/>
                <w:lang w:eastAsia="zh-CN"/>
              </w:rPr>
            </w:pPr>
            <w:r w:rsidRPr="00C30686">
              <w:rPr>
                <w:rFonts w:eastAsiaTheme="minorEastAsia"/>
                <w:szCs w:val="18"/>
                <w:lang w:val="en-US" w:eastAsia="zh-CN"/>
              </w:rPr>
              <w:t>CA_n3A-n78A-n79C</w:t>
            </w:r>
          </w:p>
        </w:tc>
        <w:tc>
          <w:tcPr>
            <w:tcW w:w="2785" w:type="dxa"/>
            <w:tcBorders>
              <w:top w:val="single" w:sz="4" w:space="0" w:color="auto"/>
              <w:left w:val="single" w:sz="4" w:space="0" w:color="auto"/>
              <w:bottom w:val="nil"/>
              <w:right w:val="single" w:sz="4" w:space="0" w:color="auto"/>
            </w:tcBorders>
            <w:vAlign w:val="center"/>
          </w:tcPr>
          <w:p w14:paraId="2A5A4A87" w14:textId="77777777" w:rsidR="006F6378" w:rsidRPr="00C30686" w:rsidRDefault="006F6378" w:rsidP="0094020B">
            <w:pPr>
              <w:pStyle w:val="TAC"/>
              <w:rPr>
                <w:rFonts w:eastAsiaTheme="minorEastAsia"/>
                <w:szCs w:val="18"/>
                <w:lang w:val="en-US" w:eastAsia="zh-CN"/>
              </w:rPr>
            </w:pPr>
            <w:r w:rsidRPr="00C30686">
              <w:rPr>
                <w:rFonts w:hint="eastAsia"/>
                <w:szCs w:val="18"/>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64E9EBDE"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7D0A80C8"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16FB7065" w14:textId="77777777" w:rsidR="006F6378" w:rsidRPr="00C30686" w:rsidRDefault="006F6378" w:rsidP="0094020B">
            <w:pPr>
              <w:pStyle w:val="TAC"/>
              <w:rPr>
                <w:rFonts w:eastAsiaTheme="minorEastAsia"/>
                <w:szCs w:val="18"/>
                <w:lang w:val="en-US" w:eastAsia="zh-CN"/>
              </w:rPr>
            </w:pPr>
            <w:r w:rsidRPr="00C30686">
              <w:rPr>
                <w:rFonts w:hint="eastAsia"/>
                <w:szCs w:val="18"/>
                <w:lang w:val="en-US" w:eastAsia="zh-CN"/>
              </w:rPr>
              <w:t>0</w:t>
            </w:r>
          </w:p>
        </w:tc>
      </w:tr>
      <w:tr w:rsidR="006F6378" w:rsidRPr="00C30686" w14:paraId="551B2773" w14:textId="77777777" w:rsidTr="004F423A">
        <w:trPr>
          <w:trHeight w:val="29"/>
        </w:trPr>
        <w:tc>
          <w:tcPr>
            <w:tcW w:w="2742" w:type="dxa"/>
            <w:tcBorders>
              <w:top w:val="nil"/>
              <w:left w:val="single" w:sz="4" w:space="0" w:color="auto"/>
              <w:bottom w:val="nil"/>
              <w:right w:val="single" w:sz="4" w:space="0" w:color="auto"/>
            </w:tcBorders>
            <w:vAlign w:val="center"/>
          </w:tcPr>
          <w:p w14:paraId="5495DFB4" w14:textId="77777777" w:rsidR="006F6378" w:rsidRPr="00C30686" w:rsidRDefault="006F6378" w:rsidP="0094020B">
            <w:pPr>
              <w:pStyle w:val="TAC"/>
              <w:rPr>
                <w:rFonts w:eastAsiaTheme="minorEastAsia"/>
                <w:szCs w:val="18"/>
                <w:lang w:eastAsia="zh-CN"/>
              </w:rPr>
            </w:pPr>
          </w:p>
        </w:tc>
        <w:tc>
          <w:tcPr>
            <w:tcW w:w="2785" w:type="dxa"/>
            <w:tcBorders>
              <w:top w:val="nil"/>
              <w:left w:val="single" w:sz="4" w:space="0" w:color="auto"/>
              <w:bottom w:val="nil"/>
              <w:right w:val="single" w:sz="4" w:space="0" w:color="auto"/>
            </w:tcBorders>
            <w:vAlign w:val="center"/>
          </w:tcPr>
          <w:p w14:paraId="14B3E4C5"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45C0E04"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6A928EFC"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10, 15, 20, 25, 30, 40, 50, 60, 70, 80, 90, 100</w:t>
            </w:r>
          </w:p>
        </w:tc>
        <w:tc>
          <w:tcPr>
            <w:tcW w:w="2445" w:type="dxa"/>
            <w:tcBorders>
              <w:top w:val="nil"/>
              <w:left w:val="single" w:sz="4" w:space="0" w:color="auto"/>
              <w:bottom w:val="nil"/>
              <w:right w:val="single" w:sz="4" w:space="0" w:color="auto"/>
            </w:tcBorders>
            <w:vAlign w:val="center"/>
          </w:tcPr>
          <w:p w14:paraId="13844A18" w14:textId="77777777" w:rsidR="006F6378" w:rsidRPr="00C30686" w:rsidRDefault="006F6378" w:rsidP="0094020B">
            <w:pPr>
              <w:pStyle w:val="TAC"/>
              <w:rPr>
                <w:rFonts w:eastAsiaTheme="minorEastAsia"/>
                <w:szCs w:val="18"/>
                <w:lang w:val="en-US" w:eastAsia="zh-CN"/>
              </w:rPr>
            </w:pPr>
          </w:p>
        </w:tc>
      </w:tr>
      <w:tr w:rsidR="006F6378" w:rsidRPr="00C30686" w14:paraId="23B47D1A"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DC5517B" w14:textId="77777777" w:rsidR="006F6378" w:rsidRPr="00C30686" w:rsidRDefault="006F6378" w:rsidP="0094020B">
            <w:pPr>
              <w:pStyle w:val="TAC"/>
              <w:rPr>
                <w:rFonts w:eastAsiaTheme="minorEastAsia"/>
                <w:szCs w:val="18"/>
                <w:lang w:eastAsia="zh-CN"/>
              </w:rPr>
            </w:pPr>
          </w:p>
        </w:tc>
        <w:tc>
          <w:tcPr>
            <w:tcW w:w="2785" w:type="dxa"/>
            <w:tcBorders>
              <w:top w:val="nil"/>
              <w:left w:val="single" w:sz="4" w:space="0" w:color="auto"/>
              <w:bottom w:val="single" w:sz="4" w:space="0" w:color="auto"/>
              <w:right w:val="single" w:sz="4" w:space="0" w:color="auto"/>
            </w:tcBorders>
            <w:vAlign w:val="center"/>
          </w:tcPr>
          <w:p w14:paraId="65D381F8"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E2E0053"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45CF6C4F"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CA_n79C_BCS0</w:t>
            </w:r>
          </w:p>
        </w:tc>
        <w:tc>
          <w:tcPr>
            <w:tcW w:w="2445" w:type="dxa"/>
            <w:tcBorders>
              <w:top w:val="nil"/>
              <w:left w:val="single" w:sz="4" w:space="0" w:color="auto"/>
              <w:bottom w:val="single" w:sz="4" w:space="0" w:color="auto"/>
              <w:right w:val="single" w:sz="4" w:space="0" w:color="auto"/>
            </w:tcBorders>
            <w:vAlign w:val="center"/>
          </w:tcPr>
          <w:p w14:paraId="417AEBCA" w14:textId="77777777" w:rsidR="006F6378" w:rsidRPr="00C30686" w:rsidRDefault="006F6378" w:rsidP="0094020B">
            <w:pPr>
              <w:pStyle w:val="TAC"/>
              <w:rPr>
                <w:rFonts w:eastAsiaTheme="minorEastAsia"/>
                <w:szCs w:val="18"/>
                <w:lang w:val="en-US" w:eastAsia="zh-CN"/>
              </w:rPr>
            </w:pPr>
          </w:p>
        </w:tc>
      </w:tr>
      <w:tr w:rsidR="006F6378" w:rsidRPr="00C30686" w14:paraId="06ADD364"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E300451" w14:textId="77777777" w:rsidR="006F6378" w:rsidRPr="00C30686" w:rsidRDefault="006F6378" w:rsidP="0094020B">
            <w:pPr>
              <w:pStyle w:val="TAC"/>
              <w:rPr>
                <w:rFonts w:eastAsiaTheme="minorEastAsia"/>
                <w:szCs w:val="18"/>
                <w:lang w:eastAsia="zh-CN"/>
              </w:rPr>
            </w:pPr>
            <w:r w:rsidRPr="00C30686">
              <w:rPr>
                <w:rFonts w:eastAsiaTheme="minorEastAsia"/>
                <w:szCs w:val="18"/>
                <w:lang w:val="en-US" w:eastAsia="zh-CN"/>
              </w:rPr>
              <w:t>CA_n3B-n78A-n79A</w:t>
            </w:r>
          </w:p>
        </w:tc>
        <w:tc>
          <w:tcPr>
            <w:tcW w:w="2785" w:type="dxa"/>
            <w:tcBorders>
              <w:top w:val="single" w:sz="4" w:space="0" w:color="auto"/>
              <w:left w:val="single" w:sz="4" w:space="0" w:color="auto"/>
              <w:bottom w:val="nil"/>
              <w:right w:val="single" w:sz="4" w:space="0" w:color="auto"/>
            </w:tcBorders>
            <w:vAlign w:val="center"/>
          </w:tcPr>
          <w:p w14:paraId="73228844" w14:textId="77777777" w:rsidR="006F6378" w:rsidRPr="00C30686" w:rsidRDefault="006F6378" w:rsidP="0094020B">
            <w:pPr>
              <w:pStyle w:val="TAC"/>
              <w:rPr>
                <w:rFonts w:eastAsiaTheme="minorEastAsia"/>
                <w:szCs w:val="18"/>
                <w:lang w:val="en-US" w:eastAsia="zh-CN"/>
              </w:rPr>
            </w:pPr>
            <w:r w:rsidRPr="00C30686">
              <w:rPr>
                <w:rFonts w:hint="eastAsia"/>
                <w:szCs w:val="18"/>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0ED287AD"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3DABABC6"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CA_n3B_BCS0</w:t>
            </w:r>
          </w:p>
        </w:tc>
        <w:tc>
          <w:tcPr>
            <w:tcW w:w="2445" w:type="dxa"/>
            <w:tcBorders>
              <w:top w:val="single" w:sz="4" w:space="0" w:color="auto"/>
              <w:left w:val="single" w:sz="4" w:space="0" w:color="auto"/>
              <w:bottom w:val="nil"/>
              <w:right w:val="single" w:sz="4" w:space="0" w:color="auto"/>
            </w:tcBorders>
            <w:vAlign w:val="center"/>
          </w:tcPr>
          <w:p w14:paraId="7DE9A00B" w14:textId="77777777" w:rsidR="006F6378" w:rsidRPr="00C30686" w:rsidRDefault="006F6378" w:rsidP="0094020B">
            <w:pPr>
              <w:pStyle w:val="TAC"/>
              <w:rPr>
                <w:rFonts w:eastAsiaTheme="minorEastAsia"/>
                <w:szCs w:val="18"/>
                <w:lang w:val="en-US" w:eastAsia="zh-CN"/>
              </w:rPr>
            </w:pPr>
            <w:r w:rsidRPr="00C30686">
              <w:rPr>
                <w:rFonts w:hint="eastAsia"/>
                <w:szCs w:val="18"/>
                <w:lang w:val="en-US" w:eastAsia="zh-CN"/>
              </w:rPr>
              <w:t>0</w:t>
            </w:r>
          </w:p>
        </w:tc>
      </w:tr>
      <w:tr w:rsidR="006F6378" w:rsidRPr="00C30686" w14:paraId="06FE3152" w14:textId="77777777" w:rsidTr="004F423A">
        <w:trPr>
          <w:trHeight w:val="29"/>
        </w:trPr>
        <w:tc>
          <w:tcPr>
            <w:tcW w:w="2742" w:type="dxa"/>
            <w:tcBorders>
              <w:top w:val="nil"/>
              <w:left w:val="single" w:sz="4" w:space="0" w:color="auto"/>
              <w:bottom w:val="nil"/>
              <w:right w:val="single" w:sz="4" w:space="0" w:color="auto"/>
            </w:tcBorders>
            <w:vAlign w:val="center"/>
          </w:tcPr>
          <w:p w14:paraId="55934D83" w14:textId="77777777" w:rsidR="006F6378" w:rsidRPr="00C30686" w:rsidRDefault="006F6378" w:rsidP="0094020B">
            <w:pPr>
              <w:pStyle w:val="TAC"/>
              <w:rPr>
                <w:rFonts w:eastAsiaTheme="minorEastAsia"/>
                <w:szCs w:val="18"/>
                <w:lang w:eastAsia="zh-CN"/>
              </w:rPr>
            </w:pPr>
          </w:p>
        </w:tc>
        <w:tc>
          <w:tcPr>
            <w:tcW w:w="2785" w:type="dxa"/>
            <w:tcBorders>
              <w:top w:val="nil"/>
              <w:left w:val="single" w:sz="4" w:space="0" w:color="auto"/>
              <w:bottom w:val="nil"/>
              <w:right w:val="single" w:sz="4" w:space="0" w:color="auto"/>
            </w:tcBorders>
            <w:vAlign w:val="center"/>
          </w:tcPr>
          <w:p w14:paraId="0F117E8C"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D30802D"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38B2047B"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10, 15, 20, 25, 30, 40, 50, 60, 70, 80, 90, 100</w:t>
            </w:r>
          </w:p>
        </w:tc>
        <w:tc>
          <w:tcPr>
            <w:tcW w:w="2445" w:type="dxa"/>
            <w:tcBorders>
              <w:top w:val="nil"/>
              <w:left w:val="single" w:sz="4" w:space="0" w:color="auto"/>
              <w:bottom w:val="nil"/>
              <w:right w:val="single" w:sz="4" w:space="0" w:color="auto"/>
            </w:tcBorders>
            <w:vAlign w:val="center"/>
          </w:tcPr>
          <w:p w14:paraId="2062BD20" w14:textId="77777777" w:rsidR="006F6378" w:rsidRPr="00C30686" w:rsidRDefault="006F6378" w:rsidP="0094020B">
            <w:pPr>
              <w:pStyle w:val="TAC"/>
              <w:rPr>
                <w:rFonts w:eastAsiaTheme="minorEastAsia"/>
                <w:szCs w:val="18"/>
                <w:lang w:val="en-US" w:eastAsia="zh-CN"/>
              </w:rPr>
            </w:pPr>
          </w:p>
        </w:tc>
      </w:tr>
      <w:tr w:rsidR="006F6378" w:rsidRPr="00C30686" w14:paraId="0BB465C9"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0B6CF35" w14:textId="77777777" w:rsidR="006F6378" w:rsidRPr="00C30686" w:rsidRDefault="006F6378" w:rsidP="0094020B">
            <w:pPr>
              <w:pStyle w:val="TAC"/>
              <w:rPr>
                <w:rFonts w:eastAsiaTheme="minorEastAsia"/>
                <w:szCs w:val="18"/>
                <w:lang w:eastAsia="zh-CN"/>
              </w:rPr>
            </w:pPr>
          </w:p>
        </w:tc>
        <w:tc>
          <w:tcPr>
            <w:tcW w:w="2785" w:type="dxa"/>
            <w:tcBorders>
              <w:top w:val="nil"/>
              <w:left w:val="single" w:sz="4" w:space="0" w:color="auto"/>
              <w:bottom w:val="single" w:sz="4" w:space="0" w:color="auto"/>
              <w:right w:val="single" w:sz="4" w:space="0" w:color="auto"/>
            </w:tcBorders>
            <w:vAlign w:val="center"/>
          </w:tcPr>
          <w:p w14:paraId="60381BD6"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390DD0C"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477CFC50"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40, 50, 60, 80, 100</w:t>
            </w:r>
          </w:p>
        </w:tc>
        <w:tc>
          <w:tcPr>
            <w:tcW w:w="2445" w:type="dxa"/>
            <w:tcBorders>
              <w:top w:val="nil"/>
              <w:left w:val="single" w:sz="4" w:space="0" w:color="auto"/>
              <w:bottom w:val="single" w:sz="4" w:space="0" w:color="auto"/>
              <w:right w:val="single" w:sz="4" w:space="0" w:color="auto"/>
            </w:tcBorders>
            <w:vAlign w:val="center"/>
          </w:tcPr>
          <w:p w14:paraId="20E85292" w14:textId="77777777" w:rsidR="006F6378" w:rsidRPr="00C30686" w:rsidRDefault="006F6378" w:rsidP="0094020B">
            <w:pPr>
              <w:pStyle w:val="TAC"/>
              <w:rPr>
                <w:rFonts w:eastAsiaTheme="minorEastAsia"/>
                <w:szCs w:val="18"/>
                <w:lang w:val="en-US" w:eastAsia="zh-CN"/>
              </w:rPr>
            </w:pPr>
          </w:p>
        </w:tc>
      </w:tr>
      <w:tr w:rsidR="006F6378" w:rsidRPr="00C30686" w14:paraId="4AAC521E"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2B19315" w14:textId="77777777" w:rsidR="006F6378" w:rsidRPr="00C30686" w:rsidRDefault="006F6378" w:rsidP="0094020B">
            <w:pPr>
              <w:pStyle w:val="TAC"/>
              <w:rPr>
                <w:rFonts w:eastAsiaTheme="minorEastAsia"/>
                <w:szCs w:val="18"/>
                <w:lang w:eastAsia="zh-CN"/>
              </w:rPr>
            </w:pPr>
            <w:r w:rsidRPr="00C30686">
              <w:rPr>
                <w:rFonts w:eastAsiaTheme="minorEastAsia"/>
                <w:szCs w:val="18"/>
                <w:lang w:val="en-US" w:eastAsia="zh-CN"/>
              </w:rPr>
              <w:t>CA_n3B-n78A-n79C</w:t>
            </w:r>
          </w:p>
        </w:tc>
        <w:tc>
          <w:tcPr>
            <w:tcW w:w="2785" w:type="dxa"/>
            <w:tcBorders>
              <w:top w:val="single" w:sz="4" w:space="0" w:color="auto"/>
              <w:left w:val="single" w:sz="4" w:space="0" w:color="auto"/>
              <w:bottom w:val="nil"/>
              <w:right w:val="single" w:sz="4" w:space="0" w:color="auto"/>
            </w:tcBorders>
            <w:vAlign w:val="center"/>
          </w:tcPr>
          <w:p w14:paraId="116455E9" w14:textId="77777777" w:rsidR="006F6378" w:rsidRPr="00C30686" w:rsidRDefault="006F6378" w:rsidP="0094020B">
            <w:pPr>
              <w:pStyle w:val="TAC"/>
              <w:rPr>
                <w:rFonts w:eastAsiaTheme="minorEastAsia"/>
                <w:szCs w:val="18"/>
                <w:lang w:val="en-US" w:eastAsia="zh-CN"/>
              </w:rPr>
            </w:pPr>
            <w:r w:rsidRPr="00C30686">
              <w:rPr>
                <w:rFonts w:hint="eastAsia"/>
                <w:szCs w:val="18"/>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514097D9"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360E2F42"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CA_n3B_BCS0</w:t>
            </w:r>
          </w:p>
        </w:tc>
        <w:tc>
          <w:tcPr>
            <w:tcW w:w="2445" w:type="dxa"/>
            <w:tcBorders>
              <w:top w:val="single" w:sz="4" w:space="0" w:color="auto"/>
              <w:left w:val="single" w:sz="4" w:space="0" w:color="auto"/>
              <w:bottom w:val="nil"/>
              <w:right w:val="single" w:sz="4" w:space="0" w:color="auto"/>
            </w:tcBorders>
            <w:vAlign w:val="center"/>
          </w:tcPr>
          <w:p w14:paraId="5937BF22" w14:textId="77777777" w:rsidR="006F6378" w:rsidRPr="00C30686" w:rsidRDefault="006F6378" w:rsidP="0094020B">
            <w:pPr>
              <w:pStyle w:val="TAC"/>
              <w:rPr>
                <w:rFonts w:eastAsiaTheme="minorEastAsia"/>
                <w:szCs w:val="18"/>
                <w:lang w:val="en-US" w:eastAsia="zh-CN"/>
              </w:rPr>
            </w:pPr>
            <w:r w:rsidRPr="00C30686">
              <w:rPr>
                <w:rFonts w:hint="eastAsia"/>
                <w:szCs w:val="18"/>
                <w:lang w:val="en-US" w:eastAsia="zh-CN"/>
              </w:rPr>
              <w:t>0</w:t>
            </w:r>
          </w:p>
        </w:tc>
      </w:tr>
      <w:tr w:rsidR="006F6378" w:rsidRPr="00C30686" w14:paraId="140163B3" w14:textId="77777777" w:rsidTr="004F423A">
        <w:trPr>
          <w:trHeight w:val="29"/>
        </w:trPr>
        <w:tc>
          <w:tcPr>
            <w:tcW w:w="2742" w:type="dxa"/>
            <w:tcBorders>
              <w:top w:val="nil"/>
              <w:left w:val="single" w:sz="4" w:space="0" w:color="auto"/>
              <w:bottom w:val="nil"/>
              <w:right w:val="single" w:sz="4" w:space="0" w:color="auto"/>
            </w:tcBorders>
            <w:vAlign w:val="center"/>
          </w:tcPr>
          <w:p w14:paraId="4FD72FC6" w14:textId="77777777" w:rsidR="006F6378" w:rsidRPr="00C30686" w:rsidRDefault="006F6378" w:rsidP="0094020B">
            <w:pPr>
              <w:pStyle w:val="TAC"/>
              <w:rPr>
                <w:rFonts w:eastAsiaTheme="minorEastAsia"/>
                <w:szCs w:val="18"/>
                <w:lang w:eastAsia="zh-CN"/>
              </w:rPr>
            </w:pPr>
          </w:p>
        </w:tc>
        <w:tc>
          <w:tcPr>
            <w:tcW w:w="2785" w:type="dxa"/>
            <w:tcBorders>
              <w:top w:val="nil"/>
              <w:left w:val="single" w:sz="4" w:space="0" w:color="auto"/>
              <w:bottom w:val="nil"/>
              <w:right w:val="single" w:sz="4" w:space="0" w:color="auto"/>
            </w:tcBorders>
            <w:vAlign w:val="center"/>
          </w:tcPr>
          <w:p w14:paraId="0D50A7D5"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A43553E"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342A1493"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10, 15, 20, 25, 30, 40, 50, 60, 70, 80, 90, 100</w:t>
            </w:r>
          </w:p>
        </w:tc>
        <w:tc>
          <w:tcPr>
            <w:tcW w:w="2445" w:type="dxa"/>
            <w:tcBorders>
              <w:top w:val="nil"/>
              <w:left w:val="single" w:sz="4" w:space="0" w:color="auto"/>
              <w:bottom w:val="nil"/>
              <w:right w:val="single" w:sz="4" w:space="0" w:color="auto"/>
            </w:tcBorders>
            <w:vAlign w:val="center"/>
          </w:tcPr>
          <w:p w14:paraId="4D641834" w14:textId="77777777" w:rsidR="006F6378" w:rsidRPr="00C30686" w:rsidRDefault="006F6378" w:rsidP="0094020B">
            <w:pPr>
              <w:pStyle w:val="TAC"/>
              <w:rPr>
                <w:rFonts w:eastAsiaTheme="minorEastAsia"/>
                <w:szCs w:val="18"/>
                <w:lang w:val="en-US" w:eastAsia="zh-CN"/>
              </w:rPr>
            </w:pPr>
          </w:p>
        </w:tc>
      </w:tr>
      <w:tr w:rsidR="006F6378" w:rsidRPr="00C30686" w14:paraId="11443EC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45A9795" w14:textId="77777777" w:rsidR="006F6378" w:rsidRPr="00C30686" w:rsidRDefault="006F6378" w:rsidP="0094020B">
            <w:pPr>
              <w:pStyle w:val="TAC"/>
              <w:rPr>
                <w:rFonts w:eastAsiaTheme="minorEastAsia"/>
                <w:szCs w:val="18"/>
                <w:lang w:eastAsia="zh-CN"/>
              </w:rPr>
            </w:pPr>
          </w:p>
        </w:tc>
        <w:tc>
          <w:tcPr>
            <w:tcW w:w="2785" w:type="dxa"/>
            <w:tcBorders>
              <w:top w:val="nil"/>
              <w:left w:val="single" w:sz="4" w:space="0" w:color="auto"/>
              <w:bottom w:val="single" w:sz="4" w:space="0" w:color="auto"/>
              <w:right w:val="single" w:sz="4" w:space="0" w:color="auto"/>
            </w:tcBorders>
            <w:vAlign w:val="center"/>
          </w:tcPr>
          <w:p w14:paraId="7275E287"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F80461C"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670E7DC1"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CA_n79C_BCS0</w:t>
            </w:r>
          </w:p>
        </w:tc>
        <w:tc>
          <w:tcPr>
            <w:tcW w:w="2445" w:type="dxa"/>
            <w:tcBorders>
              <w:top w:val="nil"/>
              <w:left w:val="single" w:sz="4" w:space="0" w:color="auto"/>
              <w:bottom w:val="single" w:sz="4" w:space="0" w:color="auto"/>
              <w:right w:val="single" w:sz="4" w:space="0" w:color="auto"/>
            </w:tcBorders>
            <w:vAlign w:val="center"/>
          </w:tcPr>
          <w:p w14:paraId="31FB504C" w14:textId="77777777" w:rsidR="006F6378" w:rsidRPr="00C30686" w:rsidRDefault="006F6378" w:rsidP="0094020B">
            <w:pPr>
              <w:pStyle w:val="TAC"/>
              <w:rPr>
                <w:rFonts w:eastAsiaTheme="minorEastAsia"/>
                <w:szCs w:val="18"/>
                <w:lang w:val="en-US" w:eastAsia="zh-CN"/>
              </w:rPr>
            </w:pPr>
          </w:p>
        </w:tc>
      </w:tr>
      <w:tr w:rsidR="006F6378" w:rsidRPr="00C30686" w14:paraId="2BFF5087"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2289FCD" w14:textId="77777777" w:rsidR="006F6378" w:rsidRPr="00C30686" w:rsidRDefault="006F6378" w:rsidP="0094020B">
            <w:pPr>
              <w:pStyle w:val="TAC"/>
              <w:rPr>
                <w:rFonts w:eastAsiaTheme="minorEastAsia"/>
                <w:szCs w:val="18"/>
                <w:lang w:eastAsia="zh-CN"/>
              </w:rPr>
            </w:pPr>
            <w:r w:rsidRPr="00C30686">
              <w:rPr>
                <w:rFonts w:eastAsiaTheme="minorEastAsia"/>
                <w:szCs w:val="18"/>
                <w:lang w:val="en-US" w:eastAsia="zh-CN"/>
              </w:rPr>
              <w:t>CA_n3(2A)-n78A-n79A</w:t>
            </w:r>
          </w:p>
        </w:tc>
        <w:tc>
          <w:tcPr>
            <w:tcW w:w="2785" w:type="dxa"/>
            <w:tcBorders>
              <w:top w:val="single" w:sz="4" w:space="0" w:color="auto"/>
              <w:left w:val="single" w:sz="4" w:space="0" w:color="auto"/>
              <w:bottom w:val="nil"/>
              <w:right w:val="single" w:sz="4" w:space="0" w:color="auto"/>
            </w:tcBorders>
            <w:vAlign w:val="center"/>
          </w:tcPr>
          <w:p w14:paraId="6B873098" w14:textId="77777777" w:rsidR="006F6378" w:rsidRPr="00C30686" w:rsidRDefault="006F6378" w:rsidP="0094020B">
            <w:pPr>
              <w:pStyle w:val="TAC"/>
              <w:rPr>
                <w:rFonts w:eastAsiaTheme="minorEastAsia"/>
                <w:szCs w:val="18"/>
                <w:lang w:val="en-US" w:eastAsia="zh-CN"/>
              </w:rPr>
            </w:pPr>
            <w:r w:rsidRPr="00C30686">
              <w:rPr>
                <w:rFonts w:hint="eastAsia"/>
                <w:szCs w:val="18"/>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3C602F1B"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50FC0157"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CA_n3(2A)_BCS1</w:t>
            </w:r>
          </w:p>
        </w:tc>
        <w:tc>
          <w:tcPr>
            <w:tcW w:w="2445" w:type="dxa"/>
            <w:tcBorders>
              <w:top w:val="single" w:sz="4" w:space="0" w:color="auto"/>
              <w:left w:val="single" w:sz="4" w:space="0" w:color="auto"/>
              <w:bottom w:val="nil"/>
              <w:right w:val="single" w:sz="4" w:space="0" w:color="auto"/>
            </w:tcBorders>
            <w:vAlign w:val="center"/>
          </w:tcPr>
          <w:p w14:paraId="6ECC3AF9" w14:textId="77777777" w:rsidR="006F6378" w:rsidRPr="00C30686" w:rsidRDefault="006F6378" w:rsidP="0094020B">
            <w:pPr>
              <w:pStyle w:val="TAC"/>
              <w:rPr>
                <w:rFonts w:eastAsiaTheme="minorEastAsia"/>
                <w:szCs w:val="18"/>
                <w:lang w:val="en-US" w:eastAsia="zh-CN"/>
              </w:rPr>
            </w:pPr>
            <w:r w:rsidRPr="00C30686">
              <w:rPr>
                <w:rFonts w:hint="eastAsia"/>
                <w:szCs w:val="18"/>
                <w:lang w:val="en-US" w:eastAsia="zh-CN"/>
              </w:rPr>
              <w:t>0</w:t>
            </w:r>
          </w:p>
        </w:tc>
      </w:tr>
      <w:tr w:rsidR="006F6378" w:rsidRPr="00C30686" w14:paraId="54829847" w14:textId="77777777" w:rsidTr="004F423A">
        <w:trPr>
          <w:trHeight w:val="29"/>
        </w:trPr>
        <w:tc>
          <w:tcPr>
            <w:tcW w:w="2742" w:type="dxa"/>
            <w:tcBorders>
              <w:top w:val="nil"/>
              <w:left w:val="single" w:sz="4" w:space="0" w:color="auto"/>
              <w:bottom w:val="nil"/>
              <w:right w:val="single" w:sz="4" w:space="0" w:color="auto"/>
            </w:tcBorders>
            <w:vAlign w:val="center"/>
          </w:tcPr>
          <w:p w14:paraId="7CC11E6F" w14:textId="77777777" w:rsidR="006F6378" w:rsidRPr="00C30686" w:rsidRDefault="006F6378" w:rsidP="0094020B">
            <w:pPr>
              <w:pStyle w:val="TAC"/>
              <w:rPr>
                <w:rFonts w:eastAsiaTheme="minorEastAsia"/>
                <w:szCs w:val="18"/>
                <w:lang w:eastAsia="zh-CN"/>
              </w:rPr>
            </w:pPr>
          </w:p>
        </w:tc>
        <w:tc>
          <w:tcPr>
            <w:tcW w:w="2785" w:type="dxa"/>
            <w:tcBorders>
              <w:top w:val="nil"/>
              <w:left w:val="single" w:sz="4" w:space="0" w:color="auto"/>
              <w:bottom w:val="nil"/>
              <w:right w:val="single" w:sz="4" w:space="0" w:color="auto"/>
            </w:tcBorders>
            <w:vAlign w:val="center"/>
          </w:tcPr>
          <w:p w14:paraId="17B98EE6"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4ABC9B9"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0D669294"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10, 15, 20, 25, 30, 40, 50, 60, 70, 80, 90, 100</w:t>
            </w:r>
          </w:p>
        </w:tc>
        <w:tc>
          <w:tcPr>
            <w:tcW w:w="2445" w:type="dxa"/>
            <w:tcBorders>
              <w:top w:val="nil"/>
              <w:left w:val="single" w:sz="4" w:space="0" w:color="auto"/>
              <w:bottom w:val="nil"/>
              <w:right w:val="single" w:sz="4" w:space="0" w:color="auto"/>
            </w:tcBorders>
            <w:vAlign w:val="center"/>
          </w:tcPr>
          <w:p w14:paraId="3311FF79" w14:textId="77777777" w:rsidR="006F6378" w:rsidRPr="00C30686" w:rsidRDefault="006F6378" w:rsidP="0094020B">
            <w:pPr>
              <w:pStyle w:val="TAC"/>
              <w:rPr>
                <w:rFonts w:eastAsiaTheme="minorEastAsia"/>
                <w:szCs w:val="18"/>
                <w:lang w:val="en-US" w:eastAsia="zh-CN"/>
              </w:rPr>
            </w:pPr>
          </w:p>
        </w:tc>
      </w:tr>
      <w:tr w:rsidR="006F6378" w:rsidRPr="00C30686" w14:paraId="4988FCBB"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118B509" w14:textId="77777777" w:rsidR="006F6378" w:rsidRPr="00C30686" w:rsidRDefault="006F6378" w:rsidP="0094020B">
            <w:pPr>
              <w:pStyle w:val="TAC"/>
              <w:rPr>
                <w:rFonts w:eastAsiaTheme="minorEastAsia"/>
                <w:szCs w:val="18"/>
                <w:lang w:eastAsia="zh-CN"/>
              </w:rPr>
            </w:pPr>
          </w:p>
        </w:tc>
        <w:tc>
          <w:tcPr>
            <w:tcW w:w="2785" w:type="dxa"/>
            <w:tcBorders>
              <w:top w:val="nil"/>
              <w:left w:val="single" w:sz="4" w:space="0" w:color="auto"/>
              <w:bottom w:val="single" w:sz="4" w:space="0" w:color="auto"/>
              <w:right w:val="single" w:sz="4" w:space="0" w:color="auto"/>
            </w:tcBorders>
            <w:vAlign w:val="center"/>
          </w:tcPr>
          <w:p w14:paraId="1BE5DA8F"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BFE73F1"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4BB2D624"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40, 50, 60, 80, 100</w:t>
            </w:r>
          </w:p>
        </w:tc>
        <w:tc>
          <w:tcPr>
            <w:tcW w:w="2445" w:type="dxa"/>
            <w:tcBorders>
              <w:top w:val="nil"/>
              <w:left w:val="single" w:sz="4" w:space="0" w:color="auto"/>
              <w:bottom w:val="single" w:sz="4" w:space="0" w:color="auto"/>
              <w:right w:val="single" w:sz="4" w:space="0" w:color="auto"/>
            </w:tcBorders>
            <w:vAlign w:val="center"/>
          </w:tcPr>
          <w:p w14:paraId="26CE0B01" w14:textId="77777777" w:rsidR="006F6378" w:rsidRPr="00C30686" w:rsidRDefault="006F6378" w:rsidP="0094020B">
            <w:pPr>
              <w:pStyle w:val="TAC"/>
              <w:rPr>
                <w:rFonts w:eastAsiaTheme="minorEastAsia"/>
                <w:szCs w:val="18"/>
                <w:lang w:val="en-US" w:eastAsia="zh-CN"/>
              </w:rPr>
            </w:pPr>
          </w:p>
        </w:tc>
      </w:tr>
      <w:tr w:rsidR="006F6378" w:rsidRPr="00C30686" w14:paraId="402BD91E"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75463D5" w14:textId="77777777" w:rsidR="006F6378" w:rsidRPr="00C30686" w:rsidRDefault="006F6378" w:rsidP="0094020B">
            <w:pPr>
              <w:pStyle w:val="TAC"/>
              <w:rPr>
                <w:rFonts w:eastAsiaTheme="minorEastAsia"/>
                <w:szCs w:val="18"/>
                <w:lang w:eastAsia="zh-CN"/>
              </w:rPr>
            </w:pPr>
            <w:r w:rsidRPr="00C30686">
              <w:rPr>
                <w:rFonts w:eastAsiaTheme="minorEastAsia"/>
                <w:szCs w:val="18"/>
                <w:lang w:val="en-US" w:eastAsia="zh-CN"/>
              </w:rPr>
              <w:t>CA_n3(2A)-n78A-n79C</w:t>
            </w:r>
          </w:p>
        </w:tc>
        <w:tc>
          <w:tcPr>
            <w:tcW w:w="2785" w:type="dxa"/>
            <w:tcBorders>
              <w:top w:val="single" w:sz="4" w:space="0" w:color="auto"/>
              <w:left w:val="single" w:sz="4" w:space="0" w:color="auto"/>
              <w:bottom w:val="nil"/>
              <w:right w:val="single" w:sz="4" w:space="0" w:color="auto"/>
            </w:tcBorders>
            <w:vAlign w:val="center"/>
          </w:tcPr>
          <w:p w14:paraId="6B86AA4F" w14:textId="77777777" w:rsidR="006F6378" w:rsidRPr="00C30686" w:rsidRDefault="006F6378" w:rsidP="0094020B">
            <w:pPr>
              <w:pStyle w:val="TAC"/>
              <w:rPr>
                <w:rFonts w:eastAsiaTheme="minorEastAsia"/>
                <w:szCs w:val="18"/>
                <w:lang w:val="en-US" w:eastAsia="zh-CN"/>
              </w:rPr>
            </w:pPr>
            <w:r w:rsidRPr="00C30686">
              <w:rPr>
                <w:rFonts w:hint="eastAsia"/>
                <w:szCs w:val="18"/>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284080ED"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n3</w:t>
            </w:r>
          </w:p>
        </w:tc>
        <w:tc>
          <w:tcPr>
            <w:tcW w:w="4356" w:type="dxa"/>
            <w:tcBorders>
              <w:top w:val="single" w:sz="4" w:space="0" w:color="auto"/>
              <w:left w:val="single" w:sz="4" w:space="0" w:color="auto"/>
              <w:bottom w:val="single" w:sz="4" w:space="0" w:color="auto"/>
              <w:right w:val="single" w:sz="4" w:space="0" w:color="auto"/>
            </w:tcBorders>
            <w:vAlign w:val="center"/>
          </w:tcPr>
          <w:p w14:paraId="4D9ED10C"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CA_n3(2A)_BCS1</w:t>
            </w:r>
          </w:p>
        </w:tc>
        <w:tc>
          <w:tcPr>
            <w:tcW w:w="2445" w:type="dxa"/>
            <w:tcBorders>
              <w:top w:val="single" w:sz="4" w:space="0" w:color="auto"/>
              <w:left w:val="single" w:sz="4" w:space="0" w:color="auto"/>
              <w:bottom w:val="nil"/>
              <w:right w:val="single" w:sz="4" w:space="0" w:color="auto"/>
            </w:tcBorders>
            <w:vAlign w:val="center"/>
          </w:tcPr>
          <w:p w14:paraId="60C6A81A" w14:textId="77777777" w:rsidR="006F6378" w:rsidRPr="00C30686" w:rsidRDefault="006F6378" w:rsidP="0094020B">
            <w:pPr>
              <w:pStyle w:val="TAC"/>
              <w:rPr>
                <w:rFonts w:eastAsiaTheme="minorEastAsia"/>
                <w:szCs w:val="18"/>
                <w:lang w:val="en-US" w:eastAsia="zh-CN"/>
              </w:rPr>
            </w:pPr>
            <w:r w:rsidRPr="00C30686">
              <w:rPr>
                <w:rFonts w:hint="eastAsia"/>
                <w:szCs w:val="18"/>
                <w:lang w:val="en-US" w:eastAsia="zh-CN"/>
              </w:rPr>
              <w:t>0</w:t>
            </w:r>
          </w:p>
        </w:tc>
      </w:tr>
      <w:tr w:rsidR="006F6378" w:rsidRPr="00C30686" w14:paraId="2788C357" w14:textId="77777777" w:rsidTr="004F423A">
        <w:trPr>
          <w:trHeight w:val="29"/>
        </w:trPr>
        <w:tc>
          <w:tcPr>
            <w:tcW w:w="2742" w:type="dxa"/>
            <w:tcBorders>
              <w:top w:val="nil"/>
              <w:left w:val="single" w:sz="4" w:space="0" w:color="auto"/>
              <w:bottom w:val="nil"/>
              <w:right w:val="single" w:sz="4" w:space="0" w:color="auto"/>
            </w:tcBorders>
            <w:vAlign w:val="center"/>
          </w:tcPr>
          <w:p w14:paraId="6D352E69" w14:textId="77777777" w:rsidR="006F6378" w:rsidRPr="00C30686" w:rsidRDefault="006F6378" w:rsidP="0094020B">
            <w:pPr>
              <w:pStyle w:val="TAC"/>
              <w:rPr>
                <w:rFonts w:eastAsiaTheme="minorEastAsia"/>
                <w:szCs w:val="18"/>
                <w:lang w:eastAsia="zh-CN"/>
              </w:rPr>
            </w:pPr>
          </w:p>
        </w:tc>
        <w:tc>
          <w:tcPr>
            <w:tcW w:w="2785" w:type="dxa"/>
            <w:tcBorders>
              <w:top w:val="nil"/>
              <w:left w:val="single" w:sz="4" w:space="0" w:color="auto"/>
              <w:bottom w:val="nil"/>
              <w:right w:val="single" w:sz="4" w:space="0" w:color="auto"/>
            </w:tcBorders>
            <w:vAlign w:val="center"/>
          </w:tcPr>
          <w:p w14:paraId="2C425C2B"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8D6B85D"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306B79FD"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10, 15, 20, 25, 30, 40, 50, 60, 70, 80, 90, 100</w:t>
            </w:r>
          </w:p>
        </w:tc>
        <w:tc>
          <w:tcPr>
            <w:tcW w:w="2445" w:type="dxa"/>
            <w:tcBorders>
              <w:top w:val="nil"/>
              <w:left w:val="single" w:sz="4" w:space="0" w:color="auto"/>
              <w:bottom w:val="nil"/>
              <w:right w:val="single" w:sz="4" w:space="0" w:color="auto"/>
            </w:tcBorders>
            <w:vAlign w:val="center"/>
          </w:tcPr>
          <w:p w14:paraId="2633AD36" w14:textId="77777777" w:rsidR="006F6378" w:rsidRPr="00C30686" w:rsidRDefault="006F6378" w:rsidP="0094020B">
            <w:pPr>
              <w:pStyle w:val="TAC"/>
              <w:rPr>
                <w:rFonts w:eastAsiaTheme="minorEastAsia"/>
                <w:szCs w:val="18"/>
                <w:lang w:val="en-US" w:eastAsia="zh-CN"/>
              </w:rPr>
            </w:pPr>
          </w:p>
        </w:tc>
      </w:tr>
      <w:tr w:rsidR="006F6378" w:rsidRPr="00C30686" w14:paraId="6AC38F12"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4BAA876" w14:textId="77777777" w:rsidR="006F6378" w:rsidRPr="00C30686" w:rsidRDefault="006F6378" w:rsidP="0094020B">
            <w:pPr>
              <w:pStyle w:val="TAC"/>
              <w:rPr>
                <w:rFonts w:eastAsiaTheme="minorEastAsia"/>
                <w:szCs w:val="18"/>
                <w:lang w:eastAsia="zh-CN"/>
              </w:rPr>
            </w:pPr>
          </w:p>
        </w:tc>
        <w:tc>
          <w:tcPr>
            <w:tcW w:w="2785" w:type="dxa"/>
            <w:tcBorders>
              <w:top w:val="nil"/>
              <w:left w:val="single" w:sz="4" w:space="0" w:color="auto"/>
              <w:bottom w:val="single" w:sz="4" w:space="0" w:color="auto"/>
              <w:right w:val="single" w:sz="4" w:space="0" w:color="auto"/>
            </w:tcBorders>
            <w:vAlign w:val="center"/>
          </w:tcPr>
          <w:p w14:paraId="47DD9820"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B21D4A0"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7BE6BF29"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CA_n79C_BCS0</w:t>
            </w:r>
          </w:p>
        </w:tc>
        <w:tc>
          <w:tcPr>
            <w:tcW w:w="2445" w:type="dxa"/>
            <w:tcBorders>
              <w:top w:val="nil"/>
              <w:left w:val="single" w:sz="4" w:space="0" w:color="auto"/>
              <w:bottom w:val="single" w:sz="4" w:space="0" w:color="auto"/>
              <w:right w:val="single" w:sz="4" w:space="0" w:color="auto"/>
            </w:tcBorders>
            <w:vAlign w:val="center"/>
          </w:tcPr>
          <w:p w14:paraId="5E407B35" w14:textId="77777777" w:rsidR="006F6378" w:rsidRPr="00C30686" w:rsidRDefault="006F6378" w:rsidP="0094020B">
            <w:pPr>
              <w:pStyle w:val="TAC"/>
              <w:rPr>
                <w:rFonts w:eastAsiaTheme="minorEastAsia"/>
                <w:szCs w:val="18"/>
                <w:lang w:val="en-US" w:eastAsia="zh-CN"/>
              </w:rPr>
            </w:pPr>
          </w:p>
        </w:tc>
      </w:tr>
      <w:tr w:rsidR="006F6378" w:rsidRPr="00C30686" w14:paraId="74245F7F"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B54982D" w14:textId="77777777" w:rsidR="006F6378" w:rsidRPr="00C30686" w:rsidRDefault="006F6378" w:rsidP="0094020B">
            <w:pPr>
              <w:pStyle w:val="TAC"/>
              <w:rPr>
                <w:rFonts w:eastAsiaTheme="minorEastAsia"/>
                <w:szCs w:val="18"/>
                <w:lang w:eastAsia="zh-CN"/>
              </w:rPr>
            </w:pPr>
            <w:r w:rsidRPr="00C30686">
              <w:rPr>
                <w:color w:val="000000"/>
                <w:lang w:eastAsia="zh-CN"/>
              </w:rPr>
              <w:t>CA_n3A-n78A-n105A</w:t>
            </w:r>
          </w:p>
        </w:tc>
        <w:tc>
          <w:tcPr>
            <w:tcW w:w="2785" w:type="dxa"/>
            <w:tcBorders>
              <w:top w:val="single" w:sz="4" w:space="0" w:color="auto"/>
              <w:left w:val="single" w:sz="4" w:space="0" w:color="auto"/>
              <w:bottom w:val="nil"/>
              <w:right w:val="single" w:sz="4" w:space="0" w:color="auto"/>
            </w:tcBorders>
            <w:vAlign w:val="center"/>
          </w:tcPr>
          <w:p w14:paraId="275EF31B"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CA_n3A-n78A</w:t>
            </w:r>
          </w:p>
          <w:p w14:paraId="00A116EC" w14:textId="77777777" w:rsidR="006F6378" w:rsidRPr="00C30686" w:rsidRDefault="006F6378" w:rsidP="0094020B">
            <w:pPr>
              <w:pStyle w:val="TAC"/>
              <w:rPr>
                <w:rFonts w:eastAsiaTheme="minorEastAsia"/>
                <w:szCs w:val="18"/>
                <w:lang w:val="en-US" w:eastAsia="zh-CN"/>
              </w:rPr>
            </w:pPr>
            <w:r w:rsidRPr="00C30686">
              <w:rPr>
                <w:rFonts w:eastAsiaTheme="minorEastAsia" w:cs="Arial"/>
                <w:szCs w:val="18"/>
                <w:lang w:val="en-US" w:eastAsia="zh-CN"/>
              </w:rPr>
              <w:t>CA_n3A-n105A</w:t>
            </w:r>
          </w:p>
        </w:tc>
        <w:tc>
          <w:tcPr>
            <w:tcW w:w="1259" w:type="dxa"/>
            <w:tcBorders>
              <w:top w:val="single" w:sz="4" w:space="0" w:color="auto"/>
              <w:left w:val="single" w:sz="4" w:space="0" w:color="auto"/>
              <w:bottom w:val="single" w:sz="4" w:space="0" w:color="auto"/>
              <w:right w:val="single" w:sz="4" w:space="0" w:color="auto"/>
            </w:tcBorders>
            <w:vAlign w:val="center"/>
          </w:tcPr>
          <w:p w14:paraId="3EF9137B" w14:textId="77777777" w:rsidR="006F6378" w:rsidRPr="00C30686" w:rsidRDefault="006F6378" w:rsidP="0094020B">
            <w:pPr>
              <w:pStyle w:val="TAC"/>
              <w:rPr>
                <w:rFonts w:eastAsiaTheme="minorEastAsia"/>
                <w:szCs w:val="18"/>
                <w:lang w:val="en-US" w:eastAsia="zh-CN"/>
              </w:rPr>
            </w:pPr>
            <w:r w:rsidRPr="00C30686">
              <w:rPr>
                <w:rFonts w:eastAsiaTheme="minorEastAsia" w:cs="Arial"/>
                <w:color w:val="000000"/>
              </w:rPr>
              <w:t>n3</w:t>
            </w:r>
          </w:p>
        </w:tc>
        <w:tc>
          <w:tcPr>
            <w:tcW w:w="4356" w:type="dxa"/>
            <w:tcBorders>
              <w:top w:val="single" w:sz="4" w:space="0" w:color="auto"/>
              <w:left w:val="single" w:sz="4" w:space="0" w:color="auto"/>
              <w:bottom w:val="single" w:sz="4" w:space="0" w:color="auto"/>
              <w:right w:val="single" w:sz="4" w:space="0" w:color="auto"/>
            </w:tcBorders>
            <w:vAlign w:val="center"/>
          </w:tcPr>
          <w:p w14:paraId="746D34EA" w14:textId="77777777" w:rsidR="006F6378" w:rsidRPr="00C30686" w:rsidRDefault="006F6378" w:rsidP="0094020B">
            <w:pPr>
              <w:pStyle w:val="TAC"/>
              <w:rPr>
                <w:rFonts w:cs="Arial"/>
                <w:szCs w:val="18"/>
                <w:lang w:val="en-US" w:eastAsia="zh-CN" w:bidi="ar"/>
              </w:rPr>
            </w:pPr>
            <w:r w:rsidRPr="00C30686">
              <w:rPr>
                <w:rFonts w:eastAsiaTheme="minorEastAsia" w:cs="Arial"/>
                <w:szCs w:val="18"/>
              </w:rPr>
              <w:t>5, 10, 15, 20, 25, 30, 40, 50</w:t>
            </w:r>
          </w:p>
        </w:tc>
        <w:tc>
          <w:tcPr>
            <w:tcW w:w="2445" w:type="dxa"/>
            <w:tcBorders>
              <w:top w:val="single" w:sz="4" w:space="0" w:color="auto"/>
              <w:left w:val="single" w:sz="4" w:space="0" w:color="auto"/>
              <w:bottom w:val="nil"/>
              <w:right w:val="single" w:sz="4" w:space="0" w:color="auto"/>
            </w:tcBorders>
            <w:vAlign w:val="center"/>
          </w:tcPr>
          <w:p w14:paraId="1C93FB82" w14:textId="77777777" w:rsidR="006F6378" w:rsidRPr="00C30686" w:rsidRDefault="006F6378" w:rsidP="0094020B">
            <w:pPr>
              <w:pStyle w:val="TAC"/>
              <w:rPr>
                <w:rFonts w:eastAsiaTheme="minorEastAsia"/>
                <w:szCs w:val="18"/>
                <w:lang w:val="en-US" w:eastAsia="zh-CN"/>
              </w:rPr>
            </w:pPr>
            <w:r w:rsidRPr="00C30686">
              <w:rPr>
                <w:rFonts w:eastAsiaTheme="minorEastAsia" w:hint="eastAsia"/>
                <w:szCs w:val="18"/>
                <w:lang w:val="en-US" w:eastAsia="zh-CN"/>
              </w:rPr>
              <w:t>0</w:t>
            </w:r>
          </w:p>
        </w:tc>
      </w:tr>
      <w:tr w:rsidR="006F6378" w:rsidRPr="00C30686" w14:paraId="453D0137" w14:textId="77777777" w:rsidTr="004F423A">
        <w:trPr>
          <w:trHeight w:val="29"/>
        </w:trPr>
        <w:tc>
          <w:tcPr>
            <w:tcW w:w="2742" w:type="dxa"/>
            <w:tcBorders>
              <w:top w:val="nil"/>
              <w:left w:val="single" w:sz="4" w:space="0" w:color="auto"/>
              <w:bottom w:val="nil"/>
              <w:right w:val="single" w:sz="4" w:space="0" w:color="auto"/>
            </w:tcBorders>
            <w:vAlign w:val="center"/>
          </w:tcPr>
          <w:p w14:paraId="327090F6" w14:textId="77777777" w:rsidR="006F6378" w:rsidRPr="00C30686" w:rsidRDefault="006F6378" w:rsidP="0094020B">
            <w:pPr>
              <w:pStyle w:val="TAC"/>
              <w:rPr>
                <w:rFonts w:eastAsiaTheme="minorEastAsia"/>
                <w:szCs w:val="18"/>
                <w:lang w:eastAsia="zh-CN"/>
              </w:rPr>
            </w:pPr>
          </w:p>
        </w:tc>
        <w:tc>
          <w:tcPr>
            <w:tcW w:w="2785" w:type="dxa"/>
            <w:tcBorders>
              <w:top w:val="nil"/>
              <w:left w:val="single" w:sz="4" w:space="0" w:color="auto"/>
              <w:bottom w:val="nil"/>
              <w:right w:val="single" w:sz="4" w:space="0" w:color="auto"/>
            </w:tcBorders>
            <w:vAlign w:val="center"/>
          </w:tcPr>
          <w:p w14:paraId="2375F0BB" w14:textId="77777777" w:rsidR="006F6378" w:rsidRPr="00C30686" w:rsidRDefault="006F6378" w:rsidP="0094020B">
            <w:pPr>
              <w:pStyle w:val="TAC"/>
              <w:rPr>
                <w:rFonts w:eastAsiaTheme="minorEastAsia"/>
                <w:szCs w:val="18"/>
                <w:lang w:val="en-US" w:eastAsia="zh-CN"/>
              </w:rPr>
            </w:pPr>
            <w:r w:rsidRPr="00C30686">
              <w:rPr>
                <w:rFonts w:eastAsiaTheme="minorEastAsia" w:cs="Arial"/>
                <w:szCs w:val="18"/>
                <w:lang w:val="en-US" w:eastAsia="zh-CN"/>
              </w:rPr>
              <w:t>CA_n78A-n105A</w:t>
            </w:r>
          </w:p>
        </w:tc>
        <w:tc>
          <w:tcPr>
            <w:tcW w:w="1259" w:type="dxa"/>
            <w:tcBorders>
              <w:top w:val="single" w:sz="4" w:space="0" w:color="auto"/>
              <w:left w:val="single" w:sz="4" w:space="0" w:color="auto"/>
              <w:bottom w:val="single" w:sz="4" w:space="0" w:color="auto"/>
              <w:right w:val="single" w:sz="4" w:space="0" w:color="auto"/>
            </w:tcBorders>
            <w:vAlign w:val="center"/>
          </w:tcPr>
          <w:p w14:paraId="7EA0F4B8" w14:textId="77777777" w:rsidR="006F6378" w:rsidRPr="00C30686" w:rsidRDefault="006F6378" w:rsidP="0094020B">
            <w:pPr>
              <w:pStyle w:val="TAC"/>
              <w:rPr>
                <w:rFonts w:eastAsiaTheme="minorEastAsia"/>
                <w:szCs w:val="18"/>
                <w:lang w:val="en-US" w:eastAsia="zh-CN"/>
              </w:rPr>
            </w:pPr>
            <w:r w:rsidRPr="00C30686">
              <w:rPr>
                <w:rFonts w:cs="Arial"/>
                <w:color w:val="000000"/>
                <w:lang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7FD93F49" w14:textId="77777777" w:rsidR="006F6378" w:rsidRPr="00C30686" w:rsidRDefault="006F6378" w:rsidP="0094020B">
            <w:pPr>
              <w:pStyle w:val="TAC"/>
              <w:rPr>
                <w:rFonts w:cs="Arial"/>
                <w:szCs w:val="18"/>
                <w:lang w:val="en-US" w:eastAsia="zh-CN" w:bidi="ar"/>
              </w:rPr>
            </w:pPr>
            <w:r w:rsidRPr="00C30686">
              <w:rPr>
                <w:rFonts w:eastAsiaTheme="minorEastAsia" w:cs="Arial"/>
                <w:szCs w:val="18"/>
                <w:lang w:val="en-US" w:eastAsia="zh-CN" w:bidi="ar"/>
              </w:rPr>
              <w:t>10, 15, 20, 25, 30, 40, 50, 60, 70, 80, 90, 100</w:t>
            </w:r>
          </w:p>
        </w:tc>
        <w:tc>
          <w:tcPr>
            <w:tcW w:w="2445" w:type="dxa"/>
            <w:tcBorders>
              <w:top w:val="nil"/>
              <w:left w:val="single" w:sz="4" w:space="0" w:color="auto"/>
              <w:bottom w:val="nil"/>
              <w:right w:val="single" w:sz="4" w:space="0" w:color="auto"/>
            </w:tcBorders>
            <w:vAlign w:val="center"/>
          </w:tcPr>
          <w:p w14:paraId="4C5DCAE1" w14:textId="77777777" w:rsidR="006F6378" w:rsidRPr="00C30686" w:rsidRDefault="006F6378" w:rsidP="0094020B">
            <w:pPr>
              <w:pStyle w:val="TAC"/>
              <w:rPr>
                <w:rFonts w:eastAsiaTheme="minorEastAsia"/>
                <w:szCs w:val="18"/>
                <w:lang w:val="en-US" w:eastAsia="zh-CN"/>
              </w:rPr>
            </w:pPr>
          </w:p>
        </w:tc>
      </w:tr>
      <w:tr w:rsidR="006F6378" w:rsidRPr="00C30686" w14:paraId="7153ADC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0646EE6" w14:textId="77777777" w:rsidR="006F6378" w:rsidRPr="00C30686" w:rsidRDefault="006F6378" w:rsidP="0094020B">
            <w:pPr>
              <w:pStyle w:val="TAC"/>
              <w:rPr>
                <w:rFonts w:eastAsiaTheme="minorEastAsia"/>
                <w:szCs w:val="18"/>
                <w:lang w:eastAsia="zh-CN"/>
              </w:rPr>
            </w:pPr>
          </w:p>
        </w:tc>
        <w:tc>
          <w:tcPr>
            <w:tcW w:w="2785" w:type="dxa"/>
            <w:tcBorders>
              <w:top w:val="nil"/>
              <w:left w:val="single" w:sz="4" w:space="0" w:color="auto"/>
              <w:bottom w:val="single" w:sz="4" w:space="0" w:color="auto"/>
              <w:right w:val="single" w:sz="4" w:space="0" w:color="auto"/>
            </w:tcBorders>
            <w:vAlign w:val="center"/>
          </w:tcPr>
          <w:p w14:paraId="37FF582E"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9E6A265" w14:textId="77777777" w:rsidR="006F6378" w:rsidRPr="00C30686" w:rsidRDefault="006F6378" w:rsidP="0094020B">
            <w:pPr>
              <w:pStyle w:val="TAC"/>
              <w:rPr>
                <w:rFonts w:eastAsiaTheme="minorEastAsia"/>
                <w:szCs w:val="18"/>
                <w:lang w:val="en-US" w:eastAsia="zh-CN"/>
              </w:rPr>
            </w:pPr>
            <w:r w:rsidRPr="00C30686">
              <w:rPr>
                <w:rFonts w:eastAsiaTheme="minorEastAsia" w:cs="Arial"/>
                <w:szCs w:val="18"/>
                <w:lang w:val="en-US" w:eastAsia="zh-CN"/>
              </w:rPr>
              <w:t>n105</w:t>
            </w:r>
          </w:p>
        </w:tc>
        <w:tc>
          <w:tcPr>
            <w:tcW w:w="4356" w:type="dxa"/>
            <w:tcBorders>
              <w:top w:val="single" w:sz="4" w:space="0" w:color="auto"/>
              <w:left w:val="single" w:sz="4" w:space="0" w:color="auto"/>
              <w:bottom w:val="single" w:sz="4" w:space="0" w:color="auto"/>
              <w:right w:val="single" w:sz="4" w:space="0" w:color="auto"/>
            </w:tcBorders>
            <w:vAlign w:val="center"/>
          </w:tcPr>
          <w:p w14:paraId="7FF0D3AE" w14:textId="77777777" w:rsidR="006F6378" w:rsidRPr="00C30686" w:rsidRDefault="006F6378" w:rsidP="0094020B">
            <w:pPr>
              <w:pStyle w:val="TAC"/>
              <w:rPr>
                <w:rFonts w:cs="Arial"/>
                <w:szCs w:val="18"/>
                <w:lang w:val="en-US" w:eastAsia="zh-CN" w:bidi="ar"/>
              </w:rPr>
            </w:pPr>
            <w:r w:rsidRPr="00C30686">
              <w:rPr>
                <w:rFonts w:eastAsiaTheme="minorEastAsia" w:cs="Arial"/>
                <w:szCs w:val="18"/>
              </w:rPr>
              <w:t>5, 10, 15, 20, 25, 30, 35</w:t>
            </w:r>
          </w:p>
        </w:tc>
        <w:tc>
          <w:tcPr>
            <w:tcW w:w="2445" w:type="dxa"/>
            <w:tcBorders>
              <w:top w:val="nil"/>
              <w:left w:val="single" w:sz="4" w:space="0" w:color="auto"/>
              <w:bottom w:val="single" w:sz="4" w:space="0" w:color="auto"/>
              <w:right w:val="single" w:sz="4" w:space="0" w:color="auto"/>
            </w:tcBorders>
            <w:vAlign w:val="center"/>
          </w:tcPr>
          <w:p w14:paraId="54F5B5FE" w14:textId="77777777" w:rsidR="006F6378" w:rsidRPr="00C30686" w:rsidRDefault="006F6378" w:rsidP="0094020B">
            <w:pPr>
              <w:pStyle w:val="TAC"/>
              <w:rPr>
                <w:rFonts w:eastAsiaTheme="minorEastAsia"/>
                <w:szCs w:val="18"/>
                <w:lang w:val="en-US" w:eastAsia="zh-CN"/>
              </w:rPr>
            </w:pPr>
          </w:p>
        </w:tc>
      </w:tr>
      <w:tr w:rsidR="006F6378" w:rsidRPr="00C30686" w14:paraId="16440261" w14:textId="77777777" w:rsidTr="004F423A">
        <w:trPr>
          <w:trHeight w:val="29"/>
        </w:trPr>
        <w:tc>
          <w:tcPr>
            <w:tcW w:w="2742" w:type="dxa"/>
            <w:tcBorders>
              <w:top w:val="nil"/>
              <w:left w:val="single" w:sz="4" w:space="0" w:color="auto"/>
              <w:bottom w:val="nil"/>
              <w:right w:val="single" w:sz="4" w:space="0" w:color="auto"/>
            </w:tcBorders>
            <w:vAlign w:val="center"/>
          </w:tcPr>
          <w:p w14:paraId="323FC48D" w14:textId="77777777" w:rsidR="006F6378" w:rsidRPr="00C30686" w:rsidRDefault="006F6378" w:rsidP="0094020B">
            <w:pPr>
              <w:pStyle w:val="TAC"/>
              <w:rPr>
                <w:rFonts w:eastAsiaTheme="minorEastAsia"/>
                <w:color w:val="000000"/>
                <w:lang w:val="en-US" w:eastAsia="zh-CN"/>
              </w:rPr>
            </w:pPr>
            <w:r w:rsidRPr="00C30686">
              <w:rPr>
                <w:rFonts w:eastAsiaTheme="minorEastAsia"/>
                <w:lang w:val="en-US" w:eastAsia="zh-CN"/>
              </w:rPr>
              <w:t>CA_n5A-n7A-n28A</w:t>
            </w:r>
          </w:p>
        </w:tc>
        <w:tc>
          <w:tcPr>
            <w:tcW w:w="2785" w:type="dxa"/>
            <w:tcBorders>
              <w:top w:val="nil"/>
              <w:left w:val="single" w:sz="4" w:space="0" w:color="auto"/>
              <w:bottom w:val="nil"/>
              <w:right w:val="single" w:sz="4" w:space="0" w:color="auto"/>
            </w:tcBorders>
            <w:vAlign w:val="center"/>
          </w:tcPr>
          <w:p w14:paraId="536433DB" w14:textId="77777777" w:rsidR="006F6378" w:rsidRPr="00C30686" w:rsidRDefault="006F6378" w:rsidP="0094020B">
            <w:pPr>
              <w:pStyle w:val="TAC"/>
              <w:rPr>
                <w:rFonts w:eastAsiaTheme="minorEastAsia"/>
                <w:szCs w:val="18"/>
                <w:lang w:val="en-US" w:eastAsia="zh-CN"/>
              </w:rPr>
            </w:pPr>
            <w:r w:rsidRPr="00C30686">
              <w:rPr>
                <w:rFonts w:eastAsiaTheme="minorEastAsia"/>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46264235" w14:textId="77777777" w:rsidR="006F6378" w:rsidRPr="00C30686" w:rsidRDefault="006F6378" w:rsidP="0094020B">
            <w:pPr>
              <w:pStyle w:val="TAC"/>
              <w:rPr>
                <w:rFonts w:eastAsiaTheme="minorEastAsia"/>
                <w:lang w:val="en-US" w:eastAsia="zh-CN"/>
              </w:rPr>
            </w:pPr>
            <w:r w:rsidRPr="00C30686">
              <w:rPr>
                <w:rFonts w:eastAsiaTheme="minorEastAsia"/>
                <w:lang w:val="en-US"/>
              </w:rPr>
              <w:t>n5</w:t>
            </w:r>
          </w:p>
        </w:tc>
        <w:tc>
          <w:tcPr>
            <w:tcW w:w="4356" w:type="dxa"/>
            <w:tcBorders>
              <w:top w:val="single" w:sz="4" w:space="0" w:color="auto"/>
              <w:left w:val="single" w:sz="4" w:space="0" w:color="auto"/>
              <w:bottom w:val="single" w:sz="4" w:space="0" w:color="auto"/>
              <w:right w:val="single" w:sz="4" w:space="0" w:color="auto"/>
            </w:tcBorders>
            <w:vAlign w:val="center"/>
          </w:tcPr>
          <w:p w14:paraId="44C6C970"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192AB3E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57BFE8A9" w14:textId="77777777" w:rsidTr="004F423A">
        <w:trPr>
          <w:trHeight w:val="29"/>
        </w:trPr>
        <w:tc>
          <w:tcPr>
            <w:tcW w:w="2742" w:type="dxa"/>
            <w:tcBorders>
              <w:top w:val="nil"/>
              <w:left w:val="single" w:sz="4" w:space="0" w:color="auto"/>
              <w:bottom w:val="nil"/>
              <w:right w:val="single" w:sz="4" w:space="0" w:color="auto"/>
            </w:tcBorders>
            <w:vAlign w:val="center"/>
          </w:tcPr>
          <w:p w14:paraId="4A1C00D4" w14:textId="77777777" w:rsidR="006F6378" w:rsidRPr="00C30686" w:rsidRDefault="006F6378" w:rsidP="0094020B">
            <w:pPr>
              <w:pStyle w:val="TAC"/>
              <w:rPr>
                <w:rFonts w:eastAsiaTheme="minorEastAsia"/>
                <w:color w:val="000000"/>
                <w:lang w:val="en-US" w:eastAsia="zh-CN"/>
              </w:rPr>
            </w:pPr>
          </w:p>
        </w:tc>
        <w:tc>
          <w:tcPr>
            <w:tcW w:w="2785" w:type="dxa"/>
            <w:tcBorders>
              <w:top w:val="nil"/>
              <w:left w:val="single" w:sz="4" w:space="0" w:color="auto"/>
              <w:bottom w:val="nil"/>
              <w:right w:val="single" w:sz="4" w:space="0" w:color="auto"/>
            </w:tcBorders>
            <w:vAlign w:val="center"/>
          </w:tcPr>
          <w:p w14:paraId="2F58AAB2"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79934CB" w14:textId="77777777" w:rsidR="006F6378" w:rsidRPr="00C30686" w:rsidRDefault="006F6378" w:rsidP="0094020B">
            <w:pPr>
              <w:pStyle w:val="TAC"/>
              <w:rPr>
                <w:rFonts w:eastAsiaTheme="minorEastAsia"/>
                <w:lang w:val="en-US" w:eastAsia="zh-CN"/>
              </w:rPr>
            </w:pPr>
            <w:r w:rsidRPr="00C30686">
              <w:rPr>
                <w:rFonts w:eastAsiaTheme="minorEastAsia"/>
                <w:lang w:val="en-US"/>
              </w:rPr>
              <w:t>n</w:t>
            </w:r>
            <w:r w:rsidRPr="00C30686">
              <w:rPr>
                <w:rFonts w:eastAsiaTheme="minorEastAsia"/>
                <w:lang w:val="en-US" w:eastAsia="zh-CN"/>
              </w:rPr>
              <w:t>7</w:t>
            </w:r>
          </w:p>
        </w:tc>
        <w:tc>
          <w:tcPr>
            <w:tcW w:w="4356" w:type="dxa"/>
            <w:tcBorders>
              <w:top w:val="single" w:sz="4" w:space="0" w:color="auto"/>
              <w:left w:val="single" w:sz="4" w:space="0" w:color="auto"/>
              <w:bottom w:val="single" w:sz="4" w:space="0" w:color="auto"/>
              <w:right w:val="single" w:sz="4" w:space="0" w:color="auto"/>
            </w:tcBorders>
            <w:vAlign w:val="center"/>
          </w:tcPr>
          <w:p w14:paraId="4B8B508C"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5, 10, 15, 25, 30, 40, 50</w:t>
            </w:r>
          </w:p>
        </w:tc>
        <w:tc>
          <w:tcPr>
            <w:tcW w:w="2445" w:type="dxa"/>
            <w:tcBorders>
              <w:top w:val="nil"/>
              <w:left w:val="single" w:sz="4" w:space="0" w:color="auto"/>
              <w:bottom w:val="nil"/>
              <w:right w:val="single" w:sz="4" w:space="0" w:color="auto"/>
            </w:tcBorders>
            <w:vAlign w:val="center"/>
          </w:tcPr>
          <w:p w14:paraId="3A9DEDFD" w14:textId="77777777" w:rsidR="006F6378" w:rsidRPr="00C30686" w:rsidRDefault="006F6378" w:rsidP="0094020B">
            <w:pPr>
              <w:pStyle w:val="TAC"/>
              <w:rPr>
                <w:rFonts w:eastAsiaTheme="minorEastAsia"/>
                <w:lang w:val="en-US" w:eastAsia="zh-CN"/>
              </w:rPr>
            </w:pPr>
          </w:p>
        </w:tc>
      </w:tr>
      <w:tr w:rsidR="006F6378" w:rsidRPr="00C30686" w14:paraId="4294AF4C"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84D8EDB" w14:textId="77777777" w:rsidR="006F6378" w:rsidRPr="00C30686" w:rsidRDefault="006F6378" w:rsidP="0094020B">
            <w:pPr>
              <w:pStyle w:val="TAC"/>
              <w:rPr>
                <w:rFonts w:eastAsiaTheme="minorEastAsia"/>
                <w:color w:val="000000"/>
                <w:lang w:val="en-US" w:eastAsia="zh-CN"/>
              </w:rPr>
            </w:pPr>
          </w:p>
        </w:tc>
        <w:tc>
          <w:tcPr>
            <w:tcW w:w="2785" w:type="dxa"/>
            <w:tcBorders>
              <w:top w:val="nil"/>
              <w:left w:val="single" w:sz="4" w:space="0" w:color="auto"/>
              <w:bottom w:val="single" w:sz="4" w:space="0" w:color="auto"/>
              <w:right w:val="single" w:sz="4" w:space="0" w:color="auto"/>
            </w:tcBorders>
            <w:vAlign w:val="center"/>
          </w:tcPr>
          <w:p w14:paraId="526E643D"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0085B96" w14:textId="77777777" w:rsidR="006F6378" w:rsidRPr="00C30686" w:rsidRDefault="006F6378" w:rsidP="0094020B">
            <w:pPr>
              <w:pStyle w:val="TAC"/>
              <w:rPr>
                <w:rFonts w:eastAsiaTheme="minorEastAsia"/>
                <w:lang w:val="en-US" w:eastAsia="zh-CN"/>
              </w:rPr>
            </w:pPr>
            <w:r w:rsidRPr="00C30686">
              <w:rPr>
                <w:rFonts w:eastAsiaTheme="minorEastAsia"/>
                <w:lang w:val="en-US"/>
              </w:rPr>
              <w:t>n</w:t>
            </w:r>
            <w:r w:rsidRPr="00C30686">
              <w:rPr>
                <w:rFonts w:eastAsiaTheme="minorEastAsia"/>
                <w:lang w:val="en-US" w:eastAsia="zh-CN"/>
              </w:rPr>
              <w:t>28</w:t>
            </w:r>
          </w:p>
        </w:tc>
        <w:tc>
          <w:tcPr>
            <w:tcW w:w="4356" w:type="dxa"/>
            <w:tcBorders>
              <w:top w:val="single" w:sz="4" w:space="0" w:color="auto"/>
              <w:left w:val="single" w:sz="4" w:space="0" w:color="auto"/>
              <w:bottom w:val="single" w:sz="4" w:space="0" w:color="auto"/>
              <w:right w:val="single" w:sz="4" w:space="0" w:color="auto"/>
            </w:tcBorders>
            <w:vAlign w:val="center"/>
          </w:tcPr>
          <w:p w14:paraId="0BAE8B1F"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5, 10, 15, 20, 30</w:t>
            </w:r>
          </w:p>
        </w:tc>
        <w:tc>
          <w:tcPr>
            <w:tcW w:w="2445" w:type="dxa"/>
            <w:tcBorders>
              <w:top w:val="nil"/>
              <w:left w:val="single" w:sz="4" w:space="0" w:color="auto"/>
              <w:bottom w:val="single" w:sz="4" w:space="0" w:color="auto"/>
              <w:right w:val="single" w:sz="4" w:space="0" w:color="auto"/>
            </w:tcBorders>
            <w:vAlign w:val="center"/>
          </w:tcPr>
          <w:p w14:paraId="421BE107" w14:textId="77777777" w:rsidR="006F6378" w:rsidRPr="00C30686" w:rsidRDefault="006F6378" w:rsidP="0094020B">
            <w:pPr>
              <w:pStyle w:val="TAC"/>
              <w:rPr>
                <w:rFonts w:eastAsiaTheme="minorEastAsia"/>
                <w:lang w:val="en-US" w:eastAsia="zh-CN"/>
              </w:rPr>
            </w:pPr>
          </w:p>
        </w:tc>
      </w:tr>
      <w:tr w:rsidR="006F6378" w:rsidRPr="00C30686" w14:paraId="0424EEEA" w14:textId="77777777" w:rsidTr="004F423A">
        <w:trPr>
          <w:trHeight w:val="29"/>
        </w:trPr>
        <w:tc>
          <w:tcPr>
            <w:tcW w:w="2742" w:type="dxa"/>
            <w:tcBorders>
              <w:top w:val="single" w:sz="4" w:space="0" w:color="auto"/>
              <w:left w:val="single" w:sz="4" w:space="0" w:color="auto"/>
              <w:bottom w:val="nil"/>
              <w:right w:val="single" w:sz="4" w:space="0" w:color="auto"/>
            </w:tcBorders>
          </w:tcPr>
          <w:p w14:paraId="5D15C3B6" w14:textId="77777777" w:rsidR="006F6378" w:rsidRPr="00C30686" w:rsidRDefault="006F6378" w:rsidP="0094020B">
            <w:pPr>
              <w:pStyle w:val="TAC"/>
              <w:rPr>
                <w:rFonts w:eastAsiaTheme="minorEastAsia"/>
                <w:color w:val="000000"/>
                <w:lang w:val="en-US" w:eastAsia="zh-CN"/>
              </w:rPr>
            </w:pPr>
            <w:r w:rsidRPr="00C30686">
              <w:rPr>
                <w:rFonts w:eastAsiaTheme="minorEastAsia" w:cs="Arial"/>
                <w:color w:val="000000"/>
                <w:szCs w:val="18"/>
              </w:rPr>
              <w:t>CA_n5A-n7A-n77A</w:t>
            </w:r>
          </w:p>
        </w:tc>
        <w:tc>
          <w:tcPr>
            <w:tcW w:w="2785" w:type="dxa"/>
            <w:tcBorders>
              <w:top w:val="single" w:sz="4" w:space="0" w:color="auto"/>
              <w:left w:val="single" w:sz="4" w:space="0" w:color="auto"/>
              <w:bottom w:val="nil"/>
              <w:right w:val="single" w:sz="4" w:space="0" w:color="auto"/>
            </w:tcBorders>
            <w:vAlign w:val="center"/>
          </w:tcPr>
          <w:p w14:paraId="2701F370"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8"/>
              </w:rPr>
              <w:t>CA_n5A-n7A</w:t>
            </w:r>
          </w:p>
          <w:p w14:paraId="10E4CCC2"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8"/>
              </w:rPr>
              <w:t>CA_n5A-n77A</w:t>
            </w:r>
          </w:p>
          <w:p w14:paraId="348FE361" w14:textId="77777777" w:rsidR="006F6378" w:rsidRPr="00C30686" w:rsidRDefault="006F6378" w:rsidP="0094020B">
            <w:pPr>
              <w:pStyle w:val="TAC"/>
              <w:rPr>
                <w:rFonts w:eastAsiaTheme="minorEastAsia"/>
                <w:szCs w:val="18"/>
                <w:lang w:val="en-US" w:eastAsia="zh-CN"/>
              </w:rPr>
            </w:pPr>
            <w:r w:rsidRPr="00C30686">
              <w:rPr>
                <w:rFonts w:eastAsiaTheme="minorEastAsia" w:cs="Arial"/>
                <w:color w:val="000000"/>
                <w:szCs w:val="18"/>
              </w:rPr>
              <w:t>CA_n7A-n77A</w:t>
            </w:r>
          </w:p>
        </w:tc>
        <w:tc>
          <w:tcPr>
            <w:tcW w:w="1259" w:type="dxa"/>
            <w:tcBorders>
              <w:top w:val="single" w:sz="4" w:space="0" w:color="auto"/>
              <w:left w:val="single" w:sz="4" w:space="0" w:color="auto"/>
              <w:bottom w:val="single" w:sz="4" w:space="0" w:color="auto"/>
              <w:right w:val="single" w:sz="4" w:space="0" w:color="auto"/>
            </w:tcBorders>
            <w:vAlign w:val="center"/>
          </w:tcPr>
          <w:p w14:paraId="0F12BCDC" w14:textId="77777777" w:rsidR="006F6378" w:rsidRPr="00C30686" w:rsidRDefault="006F6378" w:rsidP="0094020B">
            <w:pPr>
              <w:pStyle w:val="TAC"/>
              <w:rPr>
                <w:rFonts w:eastAsiaTheme="minorEastAsia"/>
                <w:lang w:val="en-US"/>
              </w:rPr>
            </w:pPr>
            <w:r w:rsidRPr="00C30686">
              <w:rPr>
                <w:rFonts w:eastAsiaTheme="minorEastAsia"/>
                <w:color w:val="000000"/>
              </w:rPr>
              <w:t>n5</w:t>
            </w:r>
          </w:p>
        </w:tc>
        <w:tc>
          <w:tcPr>
            <w:tcW w:w="4356" w:type="dxa"/>
            <w:tcBorders>
              <w:top w:val="single" w:sz="4" w:space="0" w:color="auto"/>
              <w:left w:val="single" w:sz="4" w:space="0" w:color="auto"/>
              <w:bottom w:val="single" w:sz="4" w:space="0" w:color="auto"/>
              <w:right w:val="single" w:sz="4" w:space="0" w:color="auto"/>
            </w:tcBorders>
            <w:vAlign w:val="center"/>
          </w:tcPr>
          <w:p w14:paraId="5CE3F560"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6"/>
              </w:rPr>
              <w:t>5</w:t>
            </w:r>
            <w:r w:rsidRPr="00C30686">
              <w:rPr>
                <w:rFonts w:eastAsiaTheme="minorEastAsia" w:cs="Arial" w:hint="eastAsia"/>
                <w:color w:val="000000"/>
                <w:szCs w:val="16"/>
                <w:lang w:eastAsia="zh-CN"/>
              </w:rPr>
              <w:t>,</w:t>
            </w:r>
            <w:r w:rsidRPr="00C30686">
              <w:rPr>
                <w:rFonts w:eastAsiaTheme="minorEastAsia" w:cs="Arial"/>
                <w:color w:val="000000"/>
                <w:szCs w:val="16"/>
                <w:lang w:eastAsia="zh-CN"/>
              </w:rPr>
              <w:t xml:space="preserve"> 10, 15, 20, 25</w:t>
            </w:r>
          </w:p>
        </w:tc>
        <w:tc>
          <w:tcPr>
            <w:tcW w:w="2445" w:type="dxa"/>
            <w:tcBorders>
              <w:top w:val="single" w:sz="4" w:space="0" w:color="auto"/>
              <w:left w:val="single" w:sz="4" w:space="0" w:color="auto"/>
              <w:bottom w:val="nil"/>
              <w:right w:val="single" w:sz="4" w:space="0" w:color="auto"/>
            </w:tcBorders>
            <w:vAlign w:val="center"/>
          </w:tcPr>
          <w:p w14:paraId="30493938" w14:textId="77777777" w:rsidR="006F6378" w:rsidRPr="00C30686" w:rsidRDefault="006F6378" w:rsidP="0094020B">
            <w:pPr>
              <w:pStyle w:val="TAC"/>
              <w:rPr>
                <w:rFonts w:eastAsiaTheme="minorEastAsia"/>
                <w:lang w:val="en-US" w:eastAsia="zh-CN"/>
              </w:rPr>
            </w:pPr>
            <w:r w:rsidRPr="00C30686">
              <w:rPr>
                <w:rFonts w:eastAsiaTheme="minorEastAsia" w:hint="eastAsia"/>
                <w:szCs w:val="18"/>
                <w:lang w:val="en-US" w:eastAsia="zh-CN"/>
              </w:rPr>
              <w:t>0</w:t>
            </w:r>
          </w:p>
        </w:tc>
      </w:tr>
      <w:tr w:rsidR="006F6378" w:rsidRPr="00C30686" w14:paraId="7CD12F07" w14:textId="77777777" w:rsidTr="004F423A">
        <w:trPr>
          <w:trHeight w:val="29"/>
        </w:trPr>
        <w:tc>
          <w:tcPr>
            <w:tcW w:w="2742" w:type="dxa"/>
            <w:tcBorders>
              <w:top w:val="nil"/>
              <w:left w:val="single" w:sz="4" w:space="0" w:color="auto"/>
              <w:bottom w:val="nil"/>
              <w:right w:val="single" w:sz="4" w:space="0" w:color="auto"/>
            </w:tcBorders>
            <w:vAlign w:val="center"/>
          </w:tcPr>
          <w:p w14:paraId="17EE4B1F" w14:textId="77777777" w:rsidR="006F6378" w:rsidRPr="00C30686" w:rsidRDefault="006F6378" w:rsidP="0094020B">
            <w:pPr>
              <w:pStyle w:val="TAC"/>
              <w:rPr>
                <w:rFonts w:eastAsiaTheme="minorEastAsia"/>
                <w:color w:val="000000"/>
                <w:lang w:val="en-US" w:eastAsia="zh-CN"/>
              </w:rPr>
            </w:pPr>
          </w:p>
        </w:tc>
        <w:tc>
          <w:tcPr>
            <w:tcW w:w="2785" w:type="dxa"/>
            <w:tcBorders>
              <w:top w:val="nil"/>
              <w:left w:val="single" w:sz="4" w:space="0" w:color="auto"/>
              <w:bottom w:val="nil"/>
              <w:right w:val="single" w:sz="4" w:space="0" w:color="auto"/>
            </w:tcBorders>
            <w:vAlign w:val="center"/>
          </w:tcPr>
          <w:p w14:paraId="2BC49C03"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0A1D7F6" w14:textId="77777777" w:rsidR="006F6378" w:rsidRPr="00C30686" w:rsidRDefault="006F6378" w:rsidP="0094020B">
            <w:pPr>
              <w:pStyle w:val="TAC"/>
              <w:rPr>
                <w:rFonts w:eastAsiaTheme="minorEastAsia"/>
                <w:lang w:val="en-US"/>
              </w:rPr>
            </w:pPr>
            <w:r w:rsidRPr="00C30686">
              <w:rPr>
                <w:rFonts w:eastAsiaTheme="minorEastAsia"/>
                <w:color w:val="000000"/>
              </w:rPr>
              <w:t>n7</w:t>
            </w:r>
          </w:p>
        </w:tc>
        <w:tc>
          <w:tcPr>
            <w:tcW w:w="4356" w:type="dxa"/>
            <w:tcBorders>
              <w:top w:val="single" w:sz="4" w:space="0" w:color="auto"/>
              <w:left w:val="single" w:sz="4" w:space="0" w:color="auto"/>
              <w:bottom w:val="single" w:sz="4" w:space="0" w:color="auto"/>
              <w:right w:val="single" w:sz="4" w:space="0" w:color="auto"/>
            </w:tcBorders>
            <w:vAlign w:val="center"/>
          </w:tcPr>
          <w:p w14:paraId="4BE6CD09"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6"/>
              </w:rPr>
              <w:t>5, 10, 15, 20, 25, 30, 35, 40, 50</w:t>
            </w:r>
          </w:p>
        </w:tc>
        <w:tc>
          <w:tcPr>
            <w:tcW w:w="2445" w:type="dxa"/>
            <w:tcBorders>
              <w:top w:val="nil"/>
              <w:left w:val="single" w:sz="4" w:space="0" w:color="auto"/>
              <w:bottom w:val="nil"/>
              <w:right w:val="single" w:sz="4" w:space="0" w:color="auto"/>
            </w:tcBorders>
            <w:vAlign w:val="center"/>
          </w:tcPr>
          <w:p w14:paraId="7054B5D9" w14:textId="77777777" w:rsidR="006F6378" w:rsidRPr="00C30686" w:rsidRDefault="006F6378" w:rsidP="0094020B">
            <w:pPr>
              <w:pStyle w:val="TAC"/>
              <w:rPr>
                <w:rFonts w:eastAsiaTheme="minorEastAsia"/>
                <w:lang w:val="en-US" w:eastAsia="zh-CN"/>
              </w:rPr>
            </w:pPr>
          </w:p>
        </w:tc>
      </w:tr>
      <w:tr w:rsidR="006F6378" w:rsidRPr="00C30686" w14:paraId="623B816C"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00620A6" w14:textId="77777777" w:rsidR="006F6378" w:rsidRPr="00C30686" w:rsidRDefault="006F6378" w:rsidP="0094020B">
            <w:pPr>
              <w:pStyle w:val="TAC"/>
              <w:rPr>
                <w:rFonts w:eastAsiaTheme="minorEastAsia"/>
                <w:color w:val="000000"/>
                <w:lang w:val="en-US" w:eastAsia="zh-CN"/>
              </w:rPr>
            </w:pPr>
          </w:p>
        </w:tc>
        <w:tc>
          <w:tcPr>
            <w:tcW w:w="2785" w:type="dxa"/>
            <w:tcBorders>
              <w:top w:val="nil"/>
              <w:left w:val="single" w:sz="4" w:space="0" w:color="auto"/>
              <w:bottom w:val="single" w:sz="4" w:space="0" w:color="auto"/>
              <w:right w:val="single" w:sz="4" w:space="0" w:color="auto"/>
            </w:tcBorders>
            <w:vAlign w:val="center"/>
          </w:tcPr>
          <w:p w14:paraId="061F3296"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5E45365" w14:textId="77777777" w:rsidR="006F6378" w:rsidRPr="00C30686" w:rsidRDefault="006F6378" w:rsidP="0094020B">
            <w:pPr>
              <w:pStyle w:val="TAC"/>
              <w:rPr>
                <w:rFonts w:eastAsiaTheme="minorEastAsia"/>
                <w:lang w:val="en-US"/>
              </w:rPr>
            </w:pPr>
            <w:r w:rsidRPr="00C30686">
              <w:rPr>
                <w:color w:val="000000"/>
                <w:lang w:eastAsia="zh-CN"/>
              </w:rPr>
              <w:t>n77</w:t>
            </w:r>
          </w:p>
        </w:tc>
        <w:tc>
          <w:tcPr>
            <w:tcW w:w="4356" w:type="dxa"/>
            <w:tcBorders>
              <w:top w:val="single" w:sz="4" w:space="0" w:color="auto"/>
              <w:left w:val="single" w:sz="4" w:space="0" w:color="auto"/>
              <w:bottom w:val="single" w:sz="4" w:space="0" w:color="auto"/>
              <w:right w:val="single" w:sz="4" w:space="0" w:color="auto"/>
            </w:tcBorders>
            <w:vAlign w:val="bottom"/>
          </w:tcPr>
          <w:p w14:paraId="53604C4F"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6"/>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305C5BD3" w14:textId="77777777" w:rsidR="006F6378" w:rsidRPr="00C30686" w:rsidRDefault="006F6378" w:rsidP="0094020B">
            <w:pPr>
              <w:pStyle w:val="TAC"/>
              <w:rPr>
                <w:rFonts w:eastAsiaTheme="minorEastAsia"/>
                <w:lang w:val="en-US" w:eastAsia="zh-CN"/>
              </w:rPr>
            </w:pPr>
          </w:p>
        </w:tc>
      </w:tr>
      <w:tr w:rsidR="006F6378" w:rsidRPr="00C30686" w14:paraId="24037AA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FE0E8EC" w14:textId="77777777" w:rsidR="006F6378" w:rsidRPr="00C30686" w:rsidRDefault="006F6378" w:rsidP="0094020B">
            <w:pPr>
              <w:pStyle w:val="TAC"/>
              <w:rPr>
                <w:rFonts w:eastAsiaTheme="minorEastAsia"/>
                <w:color w:val="000000"/>
                <w:lang w:val="en-US" w:eastAsia="zh-CN"/>
              </w:rPr>
            </w:pPr>
            <w:r w:rsidRPr="00C30686">
              <w:rPr>
                <w:rFonts w:eastAsiaTheme="minorEastAsia"/>
                <w:lang w:val="en-US" w:eastAsia="zh-CN"/>
              </w:rPr>
              <w:t>CA_n5A-n7A-n77(2A)</w:t>
            </w:r>
          </w:p>
        </w:tc>
        <w:tc>
          <w:tcPr>
            <w:tcW w:w="2785" w:type="dxa"/>
            <w:tcBorders>
              <w:top w:val="single" w:sz="4" w:space="0" w:color="auto"/>
              <w:left w:val="single" w:sz="4" w:space="0" w:color="auto"/>
              <w:bottom w:val="nil"/>
              <w:right w:val="single" w:sz="4" w:space="0" w:color="auto"/>
            </w:tcBorders>
            <w:vAlign w:val="center"/>
          </w:tcPr>
          <w:p w14:paraId="125473AA"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CA_n77(2A)</w:t>
            </w:r>
          </w:p>
          <w:p w14:paraId="4CE5F0A3"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CA_n5A-n7A</w:t>
            </w:r>
          </w:p>
          <w:p w14:paraId="2C4D79AE"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CA_n5A-n77A</w:t>
            </w:r>
          </w:p>
          <w:p w14:paraId="3341C13C"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CA_n7A-n77A</w:t>
            </w:r>
          </w:p>
        </w:tc>
        <w:tc>
          <w:tcPr>
            <w:tcW w:w="1259" w:type="dxa"/>
            <w:tcBorders>
              <w:top w:val="single" w:sz="4" w:space="0" w:color="auto"/>
              <w:left w:val="single" w:sz="4" w:space="0" w:color="auto"/>
              <w:bottom w:val="single" w:sz="4" w:space="0" w:color="auto"/>
              <w:right w:val="single" w:sz="4" w:space="0" w:color="auto"/>
            </w:tcBorders>
            <w:vAlign w:val="center"/>
          </w:tcPr>
          <w:p w14:paraId="7C9ED709" w14:textId="77777777" w:rsidR="006F6378" w:rsidRPr="00C30686" w:rsidRDefault="006F6378" w:rsidP="0094020B">
            <w:pPr>
              <w:pStyle w:val="TAC"/>
              <w:rPr>
                <w:rFonts w:eastAsiaTheme="minorEastAsia"/>
                <w:lang w:val="en-US"/>
              </w:rPr>
            </w:pPr>
            <w:r w:rsidRPr="00C30686">
              <w:rPr>
                <w:rFonts w:eastAsiaTheme="minorEastAsia"/>
                <w:lang w:val="en-US"/>
              </w:rPr>
              <w:t>n5</w:t>
            </w:r>
          </w:p>
        </w:tc>
        <w:tc>
          <w:tcPr>
            <w:tcW w:w="4356" w:type="dxa"/>
            <w:tcBorders>
              <w:top w:val="single" w:sz="4" w:space="0" w:color="auto"/>
              <w:left w:val="single" w:sz="4" w:space="0" w:color="auto"/>
              <w:bottom w:val="single" w:sz="4" w:space="0" w:color="auto"/>
              <w:right w:val="single" w:sz="4" w:space="0" w:color="auto"/>
            </w:tcBorders>
            <w:vAlign w:val="center"/>
          </w:tcPr>
          <w:p w14:paraId="74AC75F8" w14:textId="77777777" w:rsidR="006F6378" w:rsidRPr="00C30686" w:rsidRDefault="006F6378" w:rsidP="0094020B">
            <w:pPr>
              <w:pStyle w:val="TAC"/>
              <w:rPr>
                <w:rFonts w:eastAsiaTheme="minorEastAsia" w:cs="Arial"/>
                <w:color w:val="000000"/>
                <w:szCs w:val="16"/>
                <w:lang w:eastAsia="zh-CN"/>
              </w:rPr>
            </w:pPr>
            <w:r w:rsidRPr="00C30686">
              <w:rPr>
                <w:rFonts w:eastAsiaTheme="minorEastAsia" w:cs="Arial"/>
                <w:color w:val="000000"/>
                <w:szCs w:val="16"/>
                <w:lang w:eastAsia="zh-CN"/>
              </w:rPr>
              <w:t>5</w:t>
            </w:r>
            <w:r w:rsidRPr="00C30686">
              <w:rPr>
                <w:rFonts w:eastAsiaTheme="minorEastAsia" w:cs="Arial" w:hint="eastAsia"/>
                <w:color w:val="000000"/>
                <w:szCs w:val="16"/>
                <w:lang w:eastAsia="zh-CN"/>
              </w:rPr>
              <w:t>,</w:t>
            </w:r>
            <w:r w:rsidRPr="00C30686">
              <w:rPr>
                <w:rFonts w:eastAsiaTheme="minorEastAsia" w:cs="Arial"/>
                <w:color w:val="000000"/>
                <w:szCs w:val="16"/>
                <w:lang w:eastAsia="zh-CN"/>
              </w:rPr>
              <w:t xml:space="preserve"> 10, 15, 20, 25</w:t>
            </w:r>
          </w:p>
        </w:tc>
        <w:tc>
          <w:tcPr>
            <w:tcW w:w="2445" w:type="dxa"/>
            <w:tcBorders>
              <w:top w:val="single" w:sz="4" w:space="0" w:color="auto"/>
              <w:left w:val="single" w:sz="4" w:space="0" w:color="auto"/>
              <w:bottom w:val="nil"/>
              <w:right w:val="single" w:sz="4" w:space="0" w:color="auto"/>
            </w:tcBorders>
            <w:vAlign w:val="center"/>
          </w:tcPr>
          <w:p w14:paraId="1736951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233D7D8F" w14:textId="77777777" w:rsidTr="004F423A">
        <w:trPr>
          <w:trHeight w:val="29"/>
        </w:trPr>
        <w:tc>
          <w:tcPr>
            <w:tcW w:w="2742" w:type="dxa"/>
            <w:tcBorders>
              <w:top w:val="nil"/>
              <w:left w:val="single" w:sz="4" w:space="0" w:color="auto"/>
              <w:bottom w:val="nil"/>
              <w:right w:val="single" w:sz="4" w:space="0" w:color="auto"/>
            </w:tcBorders>
            <w:vAlign w:val="center"/>
          </w:tcPr>
          <w:p w14:paraId="348497C8" w14:textId="77777777" w:rsidR="006F6378" w:rsidRPr="00C30686" w:rsidRDefault="006F6378" w:rsidP="0094020B">
            <w:pPr>
              <w:pStyle w:val="TAC"/>
              <w:rPr>
                <w:rFonts w:eastAsiaTheme="minorEastAsia"/>
                <w:color w:val="000000"/>
                <w:lang w:val="en-US" w:eastAsia="zh-CN"/>
              </w:rPr>
            </w:pPr>
          </w:p>
        </w:tc>
        <w:tc>
          <w:tcPr>
            <w:tcW w:w="2785" w:type="dxa"/>
            <w:tcBorders>
              <w:top w:val="nil"/>
              <w:left w:val="single" w:sz="4" w:space="0" w:color="auto"/>
              <w:bottom w:val="nil"/>
              <w:right w:val="single" w:sz="4" w:space="0" w:color="auto"/>
            </w:tcBorders>
            <w:vAlign w:val="center"/>
          </w:tcPr>
          <w:p w14:paraId="5DBFA1F4"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BB506BA" w14:textId="77777777" w:rsidR="006F6378" w:rsidRPr="00C30686" w:rsidRDefault="006F6378" w:rsidP="0094020B">
            <w:pPr>
              <w:pStyle w:val="TAC"/>
              <w:rPr>
                <w:rFonts w:eastAsiaTheme="minorEastAsia"/>
                <w:lang w:val="en-US"/>
              </w:rPr>
            </w:pPr>
            <w:r w:rsidRPr="00C30686">
              <w:rPr>
                <w:rFonts w:eastAsiaTheme="minorEastAsia"/>
                <w:lang w:val="en-US"/>
              </w:rPr>
              <w:t>n7</w:t>
            </w:r>
          </w:p>
        </w:tc>
        <w:tc>
          <w:tcPr>
            <w:tcW w:w="4356" w:type="dxa"/>
            <w:tcBorders>
              <w:top w:val="single" w:sz="4" w:space="0" w:color="auto"/>
              <w:left w:val="single" w:sz="4" w:space="0" w:color="auto"/>
              <w:bottom w:val="single" w:sz="4" w:space="0" w:color="auto"/>
              <w:right w:val="single" w:sz="4" w:space="0" w:color="auto"/>
            </w:tcBorders>
            <w:vAlign w:val="center"/>
          </w:tcPr>
          <w:p w14:paraId="0ACFD56E"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6"/>
                <w:lang w:eastAsia="zh-CN"/>
              </w:rPr>
              <w:t>5, 10, 15, 20, 25, 30, 35, 40, 50</w:t>
            </w:r>
          </w:p>
        </w:tc>
        <w:tc>
          <w:tcPr>
            <w:tcW w:w="2445" w:type="dxa"/>
            <w:tcBorders>
              <w:top w:val="nil"/>
              <w:left w:val="single" w:sz="4" w:space="0" w:color="auto"/>
              <w:bottom w:val="nil"/>
              <w:right w:val="single" w:sz="4" w:space="0" w:color="auto"/>
            </w:tcBorders>
            <w:vAlign w:val="center"/>
          </w:tcPr>
          <w:p w14:paraId="623B97DA" w14:textId="77777777" w:rsidR="006F6378" w:rsidRPr="00C30686" w:rsidRDefault="006F6378" w:rsidP="0094020B">
            <w:pPr>
              <w:pStyle w:val="TAC"/>
              <w:rPr>
                <w:rFonts w:eastAsiaTheme="minorEastAsia"/>
                <w:lang w:val="en-US" w:eastAsia="zh-CN"/>
              </w:rPr>
            </w:pPr>
          </w:p>
        </w:tc>
      </w:tr>
      <w:tr w:rsidR="006F6378" w:rsidRPr="00C30686" w14:paraId="797575FA"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90697FE" w14:textId="77777777" w:rsidR="006F6378" w:rsidRPr="00C30686" w:rsidRDefault="006F6378" w:rsidP="0094020B">
            <w:pPr>
              <w:pStyle w:val="TAC"/>
              <w:rPr>
                <w:rFonts w:eastAsiaTheme="minorEastAsia"/>
                <w:color w:val="000000"/>
                <w:lang w:val="en-US" w:eastAsia="zh-CN"/>
              </w:rPr>
            </w:pPr>
          </w:p>
        </w:tc>
        <w:tc>
          <w:tcPr>
            <w:tcW w:w="2785" w:type="dxa"/>
            <w:tcBorders>
              <w:top w:val="nil"/>
              <w:left w:val="single" w:sz="4" w:space="0" w:color="auto"/>
              <w:bottom w:val="single" w:sz="4" w:space="0" w:color="auto"/>
              <w:right w:val="single" w:sz="4" w:space="0" w:color="auto"/>
            </w:tcBorders>
            <w:vAlign w:val="center"/>
          </w:tcPr>
          <w:p w14:paraId="5D0191DC"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04593AB" w14:textId="77777777" w:rsidR="006F6378" w:rsidRPr="00C30686" w:rsidRDefault="006F6378" w:rsidP="0094020B">
            <w:pPr>
              <w:pStyle w:val="TAC"/>
              <w:rPr>
                <w:rFonts w:eastAsiaTheme="minorEastAsia"/>
                <w:lang w:val="en-US"/>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283ECC6E" w14:textId="77777777" w:rsidR="006F6378" w:rsidRPr="00C30686" w:rsidRDefault="006F6378" w:rsidP="0094020B">
            <w:pPr>
              <w:pStyle w:val="TAC"/>
              <w:rPr>
                <w:rFonts w:eastAsiaTheme="minorEastAsia" w:cs="Arial"/>
                <w:szCs w:val="18"/>
                <w:lang w:eastAsia="en-GB"/>
              </w:rPr>
            </w:pPr>
            <w:r w:rsidRPr="00C30686">
              <w:rPr>
                <w:rFonts w:eastAsiaTheme="minorEastAsia" w:cs="Arial"/>
                <w:szCs w:val="18"/>
              </w:rPr>
              <w:t>CA_n77(2A)_BCS0</w:t>
            </w:r>
          </w:p>
        </w:tc>
        <w:tc>
          <w:tcPr>
            <w:tcW w:w="2445" w:type="dxa"/>
            <w:tcBorders>
              <w:top w:val="nil"/>
              <w:left w:val="single" w:sz="4" w:space="0" w:color="auto"/>
              <w:bottom w:val="single" w:sz="4" w:space="0" w:color="auto"/>
              <w:right w:val="single" w:sz="4" w:space="0" w:color="auto"/>
            </w:tcBorders>
            <w:vAlign w:val="center"/>
          </w:tcPr>
          <w:p w14:paraId="0C35727A" w14:textId="77777777" w:rsidR="006F6378" w:rsidRPr="00C30686" w:rsidRDefault="006F6378" w:rsidP="0094020B">
            <w:pPr>
              <w:pStyle w:val="TAC"/>
              <w:rPr>
                <w:rFonts w:eastAsiaTheme="minorEastAsia"/>
                <w:lang w:val="en-US" w:eastAsia="zh-CN"/>
              </w:rPr>
            </w:pPr>
          </w:p>
        </w:tc>
      </w:tr>
      <w:tr w:rsidR="006F6378" w:rsidRPr="00C30686" w14:paraId="2D3A09D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A3BF8D9" w14:textId="77777777" w:rsidR="006F6378" w:rsidRPr="00C30686" w:rsidRDefault="006F6378" w:rsidP="0094020B">
            <w:pPr>
              <w:pStyle w:val="TAC"/>
              <w:rPr>
                <w:rFonts w:eastAsiaTheme="minorEastAsia"/>
                <w:color w:val="000000"/>
                <w:lang w:val="en-US" w:eastAsia="zh-CN"/>
              </w:rPr>
            </w:pPr>
            <w:r w:rsidRPr="00C30686">
              <w:rPr>
                <w:rFonts w:eastAsiaTheme="minorEastAsia"/>
                <w:lang w:val="en-US" w:eastAsia="zh-CN"/>
              </w:rPr>
              <w:t>CA_n5A-n7A-n77(3A)</w:t>
            </w:r>
          </w:p>
        </w:tc>
        <w:tc>
          <w:tcPr>
            <w:tcW w:w="2785" w:type="dxa"/>
            <w:tcBorders>
              <w:top w:val="single" w:sz="4" w:space="0" w:color="auto"/>
              <w:left w:val="single" w:sz="4" w:space="0" w:color="auto"/>
              <w:bottom w:val="nil"/>
              <w:right w:val="single" w:sz="4" w:space="0" w:color="auto"/>
            </w:tcBorders>
            <w:vAlign w:val="center"/>
          </w:tcPr>
          <w:p w14:paraId="59C66E94"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CA_n77(2A)</w:t>
            </w:r>
          </w:p>
          <w:p w14:paraId="2C8D0420"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CA_n5A-n7A</w:t>
            </w:r>
          </w:p>
          <w:p w14:paraId="38E409BB"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CA_n5A-n77A</w:t>
            </w:r>
          </w:p>
          <w:p w14:paraId="1F561710"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CA_n7A-n77A</w:t>
            </w:r>
          </w:p>
        </w:tc>
        <w:tc>
          <w:tcPr>
            <w:tcW w:w="1259" w:type="dxa"/>
            <w:tcBorders>
              <w:top w:val="single" w:sz="4" w:space="0" w:color="auto"/>
              <w:left w:val="single" w:sz="4" w:space="0" w:color="auto"/>
              <w:bottom w:val="single" w:sz="4" w:space="0" w:color="auto"/>
              <w:right w:val="single" w:sz="4" w:space="0" w:color="auto"/>
            </w:tcBorders>
            <w:vAlign w:val="center"/>
          </w:tcPr>
          <w:p w14:paraId="44BF8945" w14:textId="77777777" w:rsidR="006F6378" w:rsidRPr="00C30686" w:rsidRDefault="006F6378" w:rsidP="0094020B">
            <w:pPr>
              <w:pStyle w:val="TAC"/>
              <w:rPr>
                <w:rFonts w:eastAsiaTheme="minorEastAsia"/>
                <w:lang w:val="en-US"/>
              </w:rPr>
            </w:pPr>
            <w:r w:rsidRPr="00C30686">
              <w:rPr>
                <w:rFonts w:eastAsiaTheme="minorEastAsia"/>
                <w:lang w:val="en-US"/>
              </w:rPr>
              <w:t>n5</w:t>
            </w:r>
          </w:p>
        </w:tc>
        <w:tc>
          <w:tcPr>
            <w:tcW w:w="4356" w:type="dxa"/>
            <w:tcBorders>
              <w:top w:val="single" w:sz="4" w:space="0" w:color="auto"/>
              <w:left w:val="single" w:sz="4" w:space="0" w:color="auto"/>
              <w:bottom w:val="single" w:sz="4" w:space="0" w:color="auto"/>
              <w:right w:val="single" w:sz="4" w:space="0" w:color="auto"/>
            </w:tcBorders>
            <w:vAlign w:val="center"/>
          </w:tcPr>
          <w:p w14:paraId="0301E859" w14:textId="77777777" w:rsidR="006F6378" w:rsidRPr="00C30686" w:rsidRDefault="006F6378" w:rsidP="0094020B">
            <w:pPr>
              <w:pStyle w:val="TAC"/>
              <w:rPr>
                <w:rFonts w:eastAsiaTheme="minorEastAsia" w:cs="Arial"/>
                <w:color w:val="000000"/>
                <w:szCs w:val="16"/>
                <w:lang w:eastAsia="zh-CN"/>
              </w:rPr>
            </w:pPr>
            <w:r w:rsidRPr="00C30686">
              <w:rPr>
                <w:rFonts w:eastAsiaTheme="minorEastAsia" w:cs="Arial"/>
                <w:color w:val="000000"/>
                <w:szCs w:val="16"/>
                <w:lang w:eastAsia="zh-CN"/>
              </w:rPr>
              <w:t>5</w:t>
            </w:r>
            <w:r w:rsidRPr="00C30686">
              <w:rPr>
                <w:rFonts w:eastAsiaTheme="minorEastAsia" w:cs="Arial" w:hint="eastAsia"/>
                <w:color w:val="000000"/>
                <w:szCs w:val="16"/>
                <w:lang w:eastAsia="zh-CN"/>
              </w:rPr>
              <w:t>,</w:t>
            </w:r>
            <w:r w:rsidRPr="00C30686">
              <w:rPr>
                <w:rFonts w:eastAsiaTheme="minorEastAsia" w:cs="Arial"/>
                <w:color w:val="000000"/>
                <w:szCs w:val="16"/>
                <w:lang w:eastAsia="zh-CN"/>
              </w:rPr>
              <w:t xml:space="preserve"> 10, 15, 20, 25</w:t>
            </w:r>
          </w:p>
        </w:tc>
        <w:tc>
          <w:tcPr>
            <w:tcW w:w="2445" w:type="dxa"/>
            <w:tcBorders>
              <w:top w:val="single" w:sz="4" w:space="0" w:color="auto"/>
              <w:left w:val="single" w:sz="4" w:space="0" w:color="auto"/>
              <w:bottom w:val="nil"/>
              <w:right w:val="single" w:sz="4" w:space="0" w:color="auto"/>
            </w:tcBorders>
            <w:vAlign w:val="center"/>
          </w:tcPr>
          <w:p w14:paraId="7B3B4E5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70C4311B" w14:textId="77777777" w:rsidTr="004F423A">
        <w:trPr>
          <w:trHeight w:val="29"/>
        </w:trPr>
        <w:tc>
          <w:tcPr>
            <w:tcW w:w="2742" w:type="dxa"/>
            <w:tcBorders>
              <w:top w:val="nil"/>
              <w:left w:val="single" w:sz="4" w:space="0" w:color="auto"/>
              <w:bottom w:val="nil"/>
              <w:right w:val="single" w:sz="4" w:space="0" w:color="auto"/>
            </w:tcBorders>
            <w:vAlign w:val="center"/>
          </w:tcPr>
          <w:p w14:paraId="2697AB83" w14:textId="77777777" w:rsidR="006F6378" w:rsidRPr="00C30686" w:rsidRDefault="006F6378" w:rsidP="0094020B">
            <w:pPr>
              <w:pStyle w:val="TAC"/>
              <w:rPr>
                <w:rFonts w:eastAsiaTheme="minorEastAsia"/>
                <w:color w:val="000000"/>
                <w:lang w:val="en-US" w:eastAsia="zh-CN"/>
              </w:rPr>
            </w:pPr>
          </w:p>
        </w:tc>
        <w:tc>
          <w:tcPr>
            <w:tcW w:w="2785" w:type="dxa"/>
            <w:tcBorders>
              <w:top w:val="nil"/>
              <w:left w:val="single" w:sz="4" w:space="0" w:color="auto"/>
              <w:bottom w:val="nil"/>
              <w:right w:val="single" w:sz="4" w:space="0" w:color="auto"/>
            </w:tcBorders>
            <w:vAlign w:val="center"/>
          </w:tcPr>
          <w:p w14:paraId="239B7B7C"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EDD150C" w14:textId="77777777" w:rsidR="006F6378" w:rsidRPr="00C30686" w:rsidRDefault="006F6378" w:rsidP="0094020B">
            <w:pPr>
              <w:pStyle w:val="TAC"/>
              <w:rPr>
                <w:rFonts w:eastAsiaTheme="minorEastAsia"/>
                <w:lang w:val="en-US"/>
              </w:rPr>
            </w:pPr>
            <w:r w:rsidRPr="00C30686">
              <w:rPr>
                <w:rFonts w:eastAsiaTheme="minorEastAsia"/>
                <w:lang w:val="en-US"/>
              </w:rPr>
              <w:t>n7</w:t>
            </w:r>
          </w:p>
        </w:tc>
        <w:tc>
          <w:tcPr>
            <w:tcW w:w="4356" w:type="dxa"/>
            <w:tcBorders>
              <w:top w:val="single" w:sz="4" w:space="0" w:color="auto"/>
              <w:left w:val="single" w:sz="4" w:space="0" w:color="auto"/>
              <w:bottom w:val="single" w:sz="4" w:space="0" w:color="auto"/>
              <w:right w:val="single" w:sz="4" w:space="0" w:color="auto"/>
            </w:tcBorders>
            <w:vAlign w:val="center"/>
          </w:tcPr>
          <w:p w14:paraId="227D2E66" w14:textId="77777777" w:rsidR="006F6378" w:rsidRPr="00C30686" w:rsidRDefault="006F6378" w:rsidP="0094020B">
            <w:pPr>
              <w:pStyle w:val="TAC"/>
              <w:rPr>
                <w:rFonts w:eastAsiaTheme="minorEastAsia" w:cs="Arial"/>
                <w:color w:val="000000"/>
                <w:szCs w:val="16"/>
                <w:lang w:eastAsia="zh-CN"/>
              </w:rPr>
            </w:pPr>
            <w:r w:rsidRPr="00C30686">
              <w:rPr>
                <w:rFonts w:eastAsiaTheme="minorEastAsia" w:cs="Arial"/>
                <w:color w:val="000000"/>
                <w:szCs w:val="16"/>
                <w:lang w:eastAsia="zh-CN"/>
              </w:rPr>
              <w:t>5, 10, 15, 20, 25, 30, 35, 40, 50</w:t>
            </w:r>
          </w:p>
        </w:tc>
        <w:tc>
          <w:tcPr>
            <w:tcW w:w="2445" w:type="dxa"/>
            <w:tcBorders>
              <w:top w:val="nil"/>
              <w:left w:val="single" w:sz="4" w:space="0" w:color="auto"/>
              <w:bottom w:val="nil"/>
              <w:right w:val="single" w:sz="4" w:space="0" w:color="auto"/>
            </w:tcBorders>
            <w:vAlign w:val="center"/>
          </w:tcPr>
          <w:p w14:paraId="3769CC02" w14:textId="77777777" w:rsidR="006F6378" w:rsidRPr="00C30686" w:rsidRDefault="006F6378" w:rsidP="0094020B">
            <w:pPr>
              <w:pStyle w:val="TAC"/>
              <w:rPr>
                <w:rFonts w:eastAsiaTheme="minorEastAsia"/>
                <w:lang w:val="en-US" w:eastAsia="zh-CN"/>
              </w:rPr>
            </w:pPr>
          </w:p>
        </w:tc>
      </w:tr>
      <w:tr w:rsidR="006F6378" w:rsidRPr="00C30686" w14:paraId="47264BC9"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19CC47B" w14:textId="77777777" w:rsidR="006F6378" w:rsidRPr="00C30686" w:rsidRDefault="006F6378" w:rsidP="0094020B">
            <w:pPr>
              <w:pStyle w:val="TAC"/>
              <w:rPr>
                <w:rFonts w:eastAsiaTheme="minorEastAsia"/>
                <w:color w:val="000000"/>
                <w:lang w:val="en-US" w:eastAsia="zh-CN"/>
              </w:rPr>
            </w:pPr>
          </w:p>
        </w:tc>
        <w:tc>
          <w:tcPr>
            <w:tcW w:w="2785" w:type="dxa"/>
            <w:tcBorders>
              <w:top w:val="nil"/>
              <w:left w:val="single" w:sz="4" w:space="0" w:color="auto"/>
              <w:bottom w:val="single" w:sz="4" w:space="0" w:color="auto"/>
              <w:right w:val="single" w:sz="4" w:space="0" w:color="auto"/>
            </w:tcBorders>
            <w:vAlign w:val="center"/>
          </w:tcPr>
          <w:p w14:paraId="662A7D45"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714B110" w14:textId="77777777" w:rsidR="006F6378" w:rsidRPr="00C30686" w:rsidRDefault="006F6378" w:rsidP="0094020B">
            <w:pPr>
              <w:pStyle w:val="TAC"/>
              <w:rPr>
                <w:rFonts w:eastAsiaTheme="minorEastAsia"/>
                <w:lang w:val="en-US"/>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3FD962FE"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szCs w:val="18"/>
              </w:rPr>
              <w:t>CA_n77(3A)_BCS0</w:t>
            </w:r>
          </w:p>
        </w:tc>
        <w:tc>
          <w:tcPr>
            <w:tcW w:w="2445" w:type="dxa"/>
            <w:tcBorders>
              <w:top w:val="nil"/>
              <w:left w:val="single" w:sz="4" w:space="0" w:color="auto"/>
              <w:bottom w:val="single" w:sz="4" w:space="0" w:color="auto"/>
              <w:right w:val="single" w:sz="4" w:space="0" w:color="auto"/>
            </w:tcBorders>
            <w:vAlign w:val="center"/>
          </w:tcPr>
          <w:p w14:paraId="11B77C40" w14:textId="77777777" w:rsidR="006F6378" w:rsidRPr="00C30686" w:rsidRDefault="006F6378" w:rsidP="0094020B">
            <w:pPr>
              <w:pStyle w:val="TAC"/>
              <w:rPr>
                <w:rFonts w:eastAsiaTheme="minorEastAsia"/>
                <w:lang w:val="en-US" w:eastAsia="zh-CN"/>
              </w:rPr>
            </w:pPr>
          </w:p>
        </w:tc>
      </w:tr>
      <w:tr w:rsidR="006F6378" w:rsidRPr="00C30686" w14:paraId="51C729D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336422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CA_n5A-n7A-n78A</w:t>
            </w:r>
          </w:p>
        </w:tc>
        <w:tc>
          <w:tcPr>
            <w:tcW w:w="2785" w:type="dxa"/>
            <w:tcBorders>
              <w:top w:val="single" w:sz="4" w:space="0" w:color="auto"/>
              <w:left w:val="single" w:sz="4" w:space="0" w:color="auto"/>
              <w:bottom w:val="nil"/>
              <w:right w:val="single" w:sz="4" w:space="0" w:color="auto"/>
            </w:tcBorders>
            <w:vAlign w:val="center"/>
          </w:tcPr>
          <w:p w14:paraId="739392E0" w14:textId="77777777" w:rsidR="006F6378" w:rsidRPr="00C30686" w:rsidRDefault="006F6378" w:rsidP="0094020B">
            <w:pPr>
              <w:pStyle w:val="TAC"/>
              <w:rPr>
                <w:rFonts w:eastAsiaTheme="minorEastAsia"/>
              </w:rPr>
            </w:pPr>
            <w:r w:rsidRPr="00C30686">
              <w:rPr>
                <w:rFonts w:eastAsiaTheme="minorEastAsia"/>
              </w:rPr>
              <w:t>CA_n5A-n78A</w:t>
            </w:r>
            <w:r w:rsidRPr="00C30686">
              <w:rPr>
                <w:rFonts w:eastAsiaTheme="minorEastAsia"/>
                <w:vertAlign w:val="superscript"/>
              </w:rPr>
              <w:t>7</w:t>
            </w:r>
          </w:p>
          <w:p w14:paraId="7F767FA0" w14:textId="77777777" w:rsidR="006F6378" w:rsidRPr="00C30686" w:rsidRDefault="006F6378" w:rsidP="0094020B">
            <w:pPr>
              <w:pStyle w:val="TAC"/>
              <w:rPr>
                <w:rFonts w:eastAsiaTheme="minorEastAsia" w:cs="Arial"/>
                <w:szCs w:val="18"/>
                <w:lang w:val="en-US" w:eastAsia="zh-CN"/>
              </w:rPr>
            </w:pPr>
            <w:r w:rsidRPr="00C30686">
              <w:rPr>
                <w:rFonts w:eastAsiaTheme="minorEastAsia"/>
              </w:rPr>
              <w:t>CA_n7A-n78A</w:t>
            </w:r>
            <w:r w:rsidRPr="00C30686">
              <w:rPr>
                <w:rFonts w:eastAsiaTheme="minorEastAsia"/>
                <w:vertAlign w:val="superscript"/>
              </w:rPr>
              <w:t>7</w:t>
            </w:r>
          </w:p>
        </w:tc>
        <w:tc>
          <w:tcPr>
            <w:tcW w:w="1259" w:type="dxa"/>
            <w:tcBorders>
              <w:top w:val="single" w:sz="4" w:space="0" w:color="auto"/>
              <w:left w:val="single" w:sz="4" w:space="0" w:color="auto"/>
              <w:bottom w:val="single" w:sz="4" w:space="0" w:color="auto"/>
              <w:right w:val="single" w:sz="4" w:space="0" w:color="auto"/>
            </w:tcBorders>
            <w:vAlign w:val="center"/>
          </w:tcPr>
          <w:p w14:paraId="000B1ED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45AA6EAD"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3664BD8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28DB0243" w14:textId="77777777" w:rsidTr="004F423A">
        <w:trPr>
          <w:trHeight w:val="29"/>
        </w:trPr>
        <w:tc>
          <w:tcPr>
            <w:tcW w:w="2742" w:type="dxa"/>
            <w:tcBorders>
              <w:top w:val="nil"/>
              <w:left w:val="single" w:sz="4" w:space="0" w:color="auto"/>
              <w:bottom w:val="nil"/>
              <w:right w:val="single" w:sz="4" w:space="0" w:color="auto"/>
            </w:tcBorders>
            <w:vAlign w:val="center"/>
          </w:tcPr>
          <w:p w14:paraId="609C585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8F5255E"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FA7705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758DE11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5, 10, 15, 20, 25, 30, 40, 50</w:t>
            </w:r>
          </w:p>
        </w:tc>
        <w:tc>
          <w:tcPr>
            <w:tcW w:w="2445" w:type="dxa"/>
            <w:tcBorders>
              <w:top w:val="nil"/>
              <w:left w:val="single" w:sz="4" w:space="0" w:color="auto"/>
              <w:bottom w:val="nil"/>
              <w:right w:val="single" w:sz="4" w:space="0" w:color="auto"/>
            </w:tcBorders>
            <w:vAlign w:val="center"/>
          </w:tcPr>
          <w:p w14:paraId="5F00481A" w14:textId="77777777" w:rsidR="006F6378" w:rsidRPr="00C30686" w:rsidRDefault="006F6378" w:rsidP="0094020B">
            <w:pPr>
              <w:pStyle w:val="TAC"/>
              <w:rPr>
                <w:rFonts w:eastAsiaTheme="minorEastAsia"/>
                <w:lang w:val="en-US" w:eastAsia="zh-CN"/>
              </w:rPr>
            </w:pPr>
          </w:p>
        </w:tc>
      </w:tr>
      <w:tr w:rsidR="006F6378" w:rsidRPr="00C30686" w14:paraId="7286762E" w14:textId="77777777" w:rsidTr="004F423A">
        <w:trPr>
          <w:trHeight w:val="29"/>
        </w:trPr>
        <w:tc>
          <w:tcPr>
            <w:tcW w:w="2742" w:type="dxa"/>
            <w:tcBorders>
              <w:top w:val="nil"/>
              <w:left w:val="single" w:sz="4" w:space="0" w:color="auto"/>
              <w:bottom w:val="nil"/>
              <w:right w:val="single" w:sz="4" w:space="0" w:color="auto"/>
            </w:tcBorders>
            <w:vAlign w:val="center"/>
          </w:tcPr>
          <w:p w14:paraId="74F27EA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15F0F2D5"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7A0911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45EB3D0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6C902FCB" w14:textId="77777777" w:rsidR="006F6378" w:rsidRPr="00C30686" w:rsidRDefault="006F6378" w:rsidP="0094020B">
            <w:pPr>
              <w:pStyle w:val="TAC"/>
              <w:rPr>
                <w:rFonts w:eastAsiaTheme="minorEastAsia"/>
                <w:lang w:val="en-US" w:eastAsia="zh-CN"/>
              </w:rPr>
            </w:pPr>
          </w:p>
        </w:tc>
      </w:tr>
      <w:tr w:rsidR="006F6378" w:rsidRPr="00C30686" w14:paraId="6DF7B6E7" w14:textId="77777777" w:rsidTr="004F423A">
        <w:trPr>
          <w:trHeight w:val="29"/>
        </w:trPr>
        <w:tc>
          <w:tcPr>
            <w:tcW w:w="2742" w:type="dxa"/>
            <w:tcBorders>
              <w:top w:val="nil"/>
              <w:left w:val="single" w:sz="4" w:space="0" w:color="auto"/>
              <w:bottom w:val="nil"/>
              <w:right w:val="single" w:sz="4" w:space="0" w:color="auto"/>
            </w:tcBorders>
            <w:vAlign w:val="center"/>
          </w:tcPr>
          <w:p w14:paraId="2B70B13B" w14:textId="77777777" w:rsidR="006F6378" w:rsidRPr="00C30686" w:rsidRDefault="006F6378" w:rsidP="0094020B">
            <w:pPr>
              <w:pStyle w:val="TAC"/>
              <w:rPr>
                <w:rFonts w:eastAsiaTheme="minorEastAsia"/>
                <w:lang w:val="en-US" w:eastAsia="zh-CN"/>
              </w:rPr>
            </w:pPr>
          </w:p>
        </w:tc>
        <w:tc>
          <w:tcPr>
            <w:tcW w:w="2785" w:type="dxa"/>
            <w:tcBorders>
              <w:top w:val="single" w:sz="4" w:space="0" w:color="auto"/>
              <w:left w:val="single" w:sz="4" w:space="0" w:color="auto"/>
              <w:bottom w:val="nil"/>
              <w:right w:val="single" w:sz="4" w:space="0" w:color="auto"/>
            </w:tcBorders>
            <w:vAlign w:val="center"/>
          </w:tcPr>
          <w:p w14:paraId="1D4BFB47"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CA_n5A-n7A</w:t>
            </w:r>
          </w:p>
          <w:p w14:paraId="06F39A47"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CA_n5A-n78A</w:t>
            </w:r>
          </w:p>
          <w:p w14:paraId="4A725435" w14:textId="77777777" w:rsidR="006F6378" w:rsidRPr="00C30686" w:rsidRDefault="006F6378" w:rsidP="0094020B">
            <w:pPr>
              <w:pStyle w:val="TAC"/>
              <w:rPr>
                <w:rFonts w:eastAsiaTheme="minorEastAsia" w:cs="Arial"/>
                <w:szCs w:val="18"/>
                <w:lang w:val="en-US" w:eastAsia="zh-CN"/>
              </w:rPr>
            </w:pPr>
            <w:r w:rsidRPr="00C30686">
              <w:rPr>
                <w:rFonts w:eastAsiaTheme="minorEastAsia"/>
                <w:szCs w:val="18"/>
                <w:lang w:val="en-US" w:eastAsia="zh-CN"/>
              </w:rPr>
              <w:t>CA_n7A-n78A</w:t>
            </w:r>
          </w:p>
        </w:tc>
        <w:tc>
          <w:tcPr>
            <w:tcW w:w="1259" w:type="dxa"/>
            <w:tcBorders>
              <w:top w:val="single" w:sz="4" w:space="0" w:color="auto"/>
              <w:left w:val="single" w:sz="4" w:space="0" w:color="auto"/>
              <w:bottom w:val="single" w:sz="4" w:space="0" w:color="auto"/>
              <w:right w:val="single" w:sz="4" w:space="0" w:color="auto"/>
            </w:tcBorders>
            <w:vAlign w:val="center"/>
          </w:tcPr>
          <w:p w14:paraId="1F155AD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114B6917"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150B4F8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1</w:t>
            </w:r>
          </w:p>
        </w:tc>
      </w:tr>
      <w:tr w:rsidR="006F6378" w:rsidRPr="00C30686" w14:paraId="10509A0A" w14:textId="77777777" w:rsidTr="004F423A">
        <w:trPr>
          <w:trHeight w:val="29"/>
        </w:trPr>
        <w:tc>
          <w:tcPr>
            <w:tcW w:w="2742" w:type="dxa"/>
            <w:tcBorders>
              <w:top w:val="nil"/>
              <w:left w:val="single" w:sz="4" w:space="0" w:color="auto"/>
              <w:bottom w:val="nil"/>
              <w:right w:val="single" w:sz="4" w:space="0" w:color="auto"/>
            </w:tcBorders>
            <w:vAlign w:val="center"/>
          </w:tcPr>
          <w:p w14:paraId="53309E3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B32D68A"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85D19D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66B51F4D"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5, 10, 15, 20, 25, 30, 40, 50</w:t>
            </w:r>
          </w:p>
        </w:tc>
        <w:tc>
          <w:tcPr>
            <w:tcW w:w="2445" w:type="dxa"/>
            <w:tcBorders>
              <w:top w:val="nil"/>
              <w:left w:val="single" w:sz="4" w:space="0" w:color="auto"/>
              <w:bottom w:val="nil"/>
              <w:right w:val="single" w:sz="4" w:space="0" w:color="auto"/>
            </w:tcBorders>
            <w:vAlign w:val="center"/>
          </w:tcPr>
          <w:p w14:paraId="4D7EB0C7" w14:textId="77777777" w:rsidR="006F6378" w:rsidRPr="00C30686" w:rsidRDefault="006F6378" w:rsidP="0094020B">
            <w:pPr>
              <w:pStyle w:val="TAC"/>
              <w:rPr>
                <w:rFonts w:eastAsiaTheme="minorEastAsia"/>
                <w:lang w:val="en-US" w:eastAsia="zh-CN"/>
              </w:rPr>
            </w:pPr>
          </w:p>
        </w:tc>
      </w:tr>
      <w:tr w:rsidR="006F6378" w:rsidRPr="00C30686" w14:paraId="053F3386"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F3219A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400EA8A2"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D6812AA"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6CA0C5FE" w14:textId="77777777" w:rsidR="006F6378" w:rsidRPr="00C30686" w:rsidRDefault="006F6378" w:rsidP="0094020B">
            <w:pPr>
              <w:pStyle w:val="TAC"/>
              <w:rPr>
                <w:rFonts w:ascii="Calibri" w:eastAsiaTheme="minorEastAsia" w:hAnsi="Calibri"/>
                <w:sz w:val="21"/>
                <w:szCs w:val="18"/>
                <w:lang w:val="en-US" w:eastAsia="zh-CN"/>
              </w:rPr>
            </w:pPr>
            <w:r w:rsidRPr="00C30686">
              <w:rPr>
                <w:rFonts w:eastAsiaTheme="minorEastAsia" w:cs="Arial"/>
                <w:color w:val="000000"/>
                <w:szCs w:val="18"/>
                <w:lang w:val="en-US" w:eastAsia="zh-CN" w:bidi="ar"/>
              </w:rPr>
              <w:t>10, 15, 20, 25, 30, 40, 50, 60, 70</w:t>
            </w:r>
            <w:r w:rsidRPr="00C30686">
              <w:rPr>
                <w:rFonts w:eastAsiaTheme="minorEastAsia" w:cs="Arial"/>
                <w:color w:val="000000"/>
                <w:szCs w:val="18"/>
                <w:vertAlign w:val="superscript"/>
                <w:lang w:val="en-US" w:eastAsia="zh-CN" w:bidi="ar"/>
              </w:rPr>
              <w:t>4</w:t>
            </w:r>
            <w:r w:rsidRPr="00C30686">
              <w:rPr>
                <w:rFonts w:eastAsiaTheme="minorEastAsia" w:cs="Arial"/>
                <w:color w:val="000000"/>
                <w:szCs w:val="18"/>
                <w:lang w:val="en-US" w:eastAsia="zh-CN" w:bidi="ar"/>
              </w:rPr>
              <w:t>, 80, 90, 100</w:t>
            </w:r>
          </w:p>
        </w:tc>
        <w:tc>
          <w:tcPr>
            <w:tcW w:w="2445" w:type="dxa"/>
            <w:tcBorders>
              <w:top w:val="nil"/>
              <w:left w:val="single" w:sz="4" w:space="0" w:color="auto"/>
              <w:bottom w:val="single" w:sz="4" w:space="0" w:color="auto"/>
              <w:right w:val="single" w:sz="4" w:space="0" w:color="auto"/>
            </w:tcBorders>
            <w:vAlign w:val="center"/>
          </w:tcPr>
          <w:p w14:paraId="6ED890FD" w14:textId="77777777" w:rsidR="006F6378" w:rsidRPr="00C30686" w:rsidRDefault="006F6378" w:rsidP="0094020B">
            <w:pPr>
              <w:pStyle w:val="TAC"/>
              <w:rPr>
                <w:rFonts w:eastAsiaTheme="minorEastAsia"/>
                <w:lang w:val="en-US" w:eastAsia="zh-CN"/>
              </w:rPr>
            </w:pPr>
          </w:p>
        </w:tc>
      </w:tr>
      <w:tr w:rsidR="006F6378" w:rsidRPr="00C30686" w14:paraId="2C4033B5"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4A847A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CA_n5A-n7B-n78A</w:t>
            </w:r>
          </w:p>
        </w:tc>
        <w:tc>
          <w:tcPr>
            <w:tcW w:w="2785" w:type="dxa"/>
            <w:tcBorders>
              <w:top w:val="single" w:sz="4" w:space="0" w:color="auto"/>
              <w:left w:val="single" w:sz="4" w:space="0" w:color="auto"/>
              <w:bottom w:val="nil"/>
              <w:right w:val="single" w:sz="4" w:space="0" w:color="auto"/>
            </w:tcBorders>
            <w:vAlign w:val="center"/>
          </w:tcPr>
          <w:p w14:paraId="26D21023" w14:textId="77777777" w:rsidR="006F6378" w:rsidRPr="00C30686" w:rsidRDefault="006F6378" w:rsidP="0094020B">
            <w:pPr>
              <w:pStyle w:val="TAC"/>
              <w:rPr>
                <w:rFonts w:eastAsiaTheme="minorEastAsia"/>
              </w:rPr>
            </w:pPr>
            <w:r w:rsidRPr="00C30686">
              <w:rPr>
                <w:rFonts w:eastAsiaTheme="minorEastAsia"/>
              </w:rPr>
              <w:t>CA_n5A-n78A</w:t>
            </w:r>
            <w:r w:rsidRPr="00C30686">
              <w:rPr>
                <w:rFonts w:eastAsiaTheme="minorEastAsia"/>
                <w:vertAlign w:val="superscript"/>
              </w:rPr>
              <w:t>7</w:t>
            </w:r>
          </w:p>
          <w:p w14:paraId="63C1DE36" w14:textId="77777777" w:rsidR="006F6378" w:rsidRPr="00C30686" w:rsidRDefault="006F6378" w:rsidP="0094020B">
            <w:pPr>
              <w:pStyle w:val="TAC"/>
              <w:rPr>
                <w:rFonts w:eastAsiaTheme="minorEastAsia" w:cs="Arial"/>
                <w:szCs w:val="18"/>
                <w:lang w:val="en-US" w:eastAsia="zh-CN"/>
              </w:rPr>
            </w:pPr>
            <w:r w:rsidRPr="00C30686">
              <w:rPr>
                <w:rFonts w:eastAsiaTheme="minorEastAsia"/>
              </w:rPr>
              <w:t>CA_n7A-n78A</w:t>
            </w:r>
            <w:r w:rsidRPr="00C30686">
              <w:rPr>
                <w:rFonts w:eastAsiaTheme="minorEastAsia"/>
                <w:vertAlign w:val="superscript"/>
              </w:rPr>
              <w:t>7</w:t>
            </w:r>
          </w:p>
        </w:tc>
        <w:tc>
          <w:tcPr>
            <w:tcW w:w="1259" w:type="dxa"/>
            <w:tcBorders>
              <w:top w:val="single" w:sz="4" w:space="0" w:color="auto"/>
              <w:left w:val="single" w:sz="4" w:space="0" w:color="auto"/>
              <w:bottom w:val="single" w:sz="4" w:space="0" w:color="auto"/>
              <w:right w:val="single" w:sz="4" w:space="0" w:color="auto"/>
            </w:tcBorders>
            <w:vAlign w:val="center"/>
          </w:tcPr>
          <w:p w14:paraId="1F76B31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27C1E575"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548C7A6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4B8F5C1A" w14:textId="77777777" w:rsidTr="004F423A">
        <w:trPr>
          <w:trHeight w:val="29"/>
        </w:trPr>
        <w:tc>
          <w:tcPr>
            <w:tcW w:w="2742" w:type="dxa"/>
            <w:tcBorders>
              <w:top w:val="nil"/>
              <w:left w:val="single" w:sz="4" w:space="0" w:color="auto"/>
              <w:bottom w:val="nil"/>
              <w:right w:val="single" w:sz="4" w:space="0" w:color="auto"/>
            </w:tcBorders>
            <w:vAlign w:val="center"/>
          </w:tcPr>
          <w:p w14:paraId="360C776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74C88CD"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E28DBA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307FF5A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CA_n7B_BCS0</w:t>
            </w:r>
          </w:p>
        </w:tc>
        <w:tc>
          <w:tcPr>
            <w:tcW w:w="2445" w:type="dxa"/>
            <w:tcBorders>
              <w:top w:val="nil"/>
              <w:left w:val="single" w:sz="4" w:space="0" w:color="auto"/>
              <w:bottom w:val="nil"/>
              <w:right w:val="single" w:sz="4" w:space="0" w:color="auto"/>
            </w:tcBorders>
            <w:vAlign w:val="center"/>
          </w:tcPr>
          <w:p w14:paraId="37FEF87B" w14:textId="77777777" w:rsidR="006F6378" w:rsidRPr="00C30686" w:rsidRDefault="006F6378" w:rsidP="0094020B">
            <w:pPr>
              <w:pStyle w:val="TAC"/>
              <w:rPr>
                <w:rFonts w:eastAsiaTheme="minorEastAsia"/>
                <w:lang w:val="en-US" w:eastAsia="zh-CN"/>
              </w:rPr>
            </w:pPr>
          </w:p>
        </w:tc>
      </w:tr>
      <w:tr w:rsidR="006F6378" w:rsidRPr="00C30686" w14:paraId="1B160C39" w14:textId="77777777" w:rsidTr="004F423A">
        <w:trPr>
          <w:trHeight w:val="29"/>
        </w:trPr>
        <w:tc>
          <w:tcPr>
            <w:tcW w:w="2742" w:type="dxa"/>
            <w:tcBorders>
              <w:top w:val="nil"/>
              <w:left w:val="single" w:sz="4" w:space="0" w:color="auto"/>
              <w:bottom w:val="nil"/>
              <w:right w:val="single" w:sz="4" w:space="0" w:color="auto"/>
            </w:tcBorders>
            <w:vAlign w:val="center"/>
          </w:tcPr>
          <w:p w14:paraId="55CD2DF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B69DC89"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73E524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5CE6635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0D7D4D95" w14:textId="77777777" w:rsidR="006F6378" w:rsidRPr="00C30686" w:rsidRDefault="006F6378" w:rsidP="0094020B">
            <w:pPr>
              <w:pStyle w:val="TAC"/>
              <w:rPr>
                <w:rFonts w:eastAsiaTheme="minorEastAsia"/>
                <w:lang w:val="en-US" w:eastAsia="zh-CN"/>
              </w:rPr>
            </w:pPr>
          </w:p>
        </w:tc>
      </w:tr>
      <w:tr w:rsidR="006F6378" w:rsidRPr="00C30686" w14:paraId="2C367633" w14:textId="77777777" w:rsidTr="004F423A">
        <w:trPr>
          <w:trHeight w:val="29"/>
        </w:trPr>
        <w:tc>
          <w:tcPr>
            <w:tcW w:w="2742" w:type="dxa"/>
            <w:tcBorders>
              <w:top w:val="nil"/>
              <w:left w:val="single" w:sz="4" w:space="0" w:color="auto"/>
              <w:bottom w:val="nil"/>
              <w:right w:val="single" w:sz="4" w:space="0" w:color="auto"/>
            </w:tcBorders>
            <w:vAlign w:val="center"/>
          </w:tcPr>
          <w:p w14:paraId="37DF97F0" w14:textId="77777777" w:rsidR="006F6378" w:rsidRPr="00C30686" w:rsidRDefault="006F6378" w:rsidP="0094020B">
            <w:pPr>
              <w:pStyle w:val="TAC"/>
              <w:rPr>
                <w:rFonts w:eastAsiaTheme="minorEastAsia"/>
                <w:lang w:val="en-US" w:eastAsia="zh-CN"/>
              </w:rPr>
            </w:pPr>
          </w:p>
        </w:tc>
        <w:tc>
          <w:tcPr>
            <w:tcW w:w="2785" w:type="dxa"/>
            <w:tcBorders>
              <w:top w:val="single" w:sz="4" w:space="0" w:color="auto"/>
              <w:left w:val="single" w:sz="4" w:space="0" w:color="auto"/>
              <w:bottom w:val="nil"/>
              <w:right w:val="single" w:sz="4" w:space="0" w:color="auto"/>
            </w:tcBorders>
            <w:vAlign w:val="center"/>
          </w:tcPr>
          <w:p w14:paraId="17D492A1"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CA_n5A-n7A</w:t>
            </w:r>
          </w:p>
          <w:p w14:paraId="5109E60E"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CA_n5A-n78A</w:t>
            </w:r>
          </w:p>
          <w:p w14:paraId="03CB9070"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CA_n7A-n78A</w:t>
            </w:r>
          </w:p>
          <w:p w14:paraId="3370DB00" w14:textId="77777777" w:rsidR="006F6378" w:rsidRPr="00C30686" w:rsidRDefault="006F6378" w:rsidP="0094020B">
            <w:pPr>
              <w:pStyle w:val="TAC"/>
              <w:rPr>
                <w:rFonts w:eastAsiaTheme="minorEastAsia" w:cs="Arial"/>
                <w:szCs w:val="18"/>
                <w:lang w:val="en-US" w:eastAsia="zh-CN"/>
              </w:rPr>
            </w:pPr>
            <w:r w:rsidRPr="00C30686">
              <w:rPr>
                <w:rFonts w:eastAsiaTheme="minorEastAsia"/>
                <w:szCs w:val="18"/>
                <w:lang w:val="en-US" w:eastAsia="zh-CN"/>
              </w:rPr>
              <w:t>CA_n7B</w:t>
            </w:r>
          </w:p>
        </w:tc>
        <w:tc>
          <w:tcPr>
            <w:tcW w:w="1259" w:type="dxa"/>
            <w:tcBorders>
              <w:top w:val="single" w:sz="4" w:space="0" w:color="auto"/>
              <w:left w:val="single" w:sz="4" w:space="0" w:color="auto"/>
              <w:bottom w:val="single" w:sz="4" w:space="0" w:color="auto"/>
              <w:right w:val="single" w:sz="4" w:space="0" w:color="auto"/>
            </w:tcBorders>
            <w:vAlign w:val="center"/>
          </w:tcPr>
          <w:p w14:paraId="0B8E5F5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6FEBC23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4286109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1</w:t>
            </w:r>
          </w:p>
        </w:tc>
      </w:tr>
      <w:tr w:rsidR="006F6378" w:rsidRPr="00C30686" w14:paraId="0E833D97" w14:textId="77777777" w:rsidTr="004F423A">
        <w:trPr>
          <w:trHeight w:val="29"/>
        </w:trPr>
        <w:tc>
          <w:tcPr>
            <w:tcW w:w="2742" w:type="dxa"/>
            <w:tcBorders>
              <w:top w:val="nil"/>
              <w:left w:val="single" w:sz="4" w:space="0" w:color="auto"/>
              <w:bottom w:val="nil"/>
              <w:right w:val="single" w:sz="4" w:space="0" w:color="auto"/>
            </w:tcBorders>
            <w:vAlign w:val="center"/>
          </w:tcPr>
          <w:p w14:paraId="40614F1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0248AB5"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4EA420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69F4058B"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CA_n7B_BCS0</w:t>
            </w:r>
          </w:p>
        </w:tc>
        <w:tc>
          <w:tcPr>
            <w:tcW w:w="2445" w:type="dxa"/>
            <w:tcBorders>
              <w:top w:val="nil"/>
              <w:left w:val="single" w:sz="4" w:space="0" w:color="auto"/>
              <w:bottom w:val="nil"/>
              <w:right w:val="single" w:sz="4" w:space="0" w:color="auto"/>
            </w:tcBorders>
            <w:vAlign w:val="center"/>
          </w:tcPr>
          <w:p w14:paraId="5185A121" w14:textId="77777777" w:rsidR="006F6378" w:rsidRPr="00C30686" w:rsidRDefault="006F6378" w:rsidP="0094020B">
            <w:pPr>
              <w:pStyle w:val="TAC"/>
              <w:rPr>
                <w:rFonts w:eastAsiaTheme="minorEastAsia"/>
                <w:lang w:val="en-US" w:eastAsia="zh-CN"/>
              </w:rPr>
            </w:pPr>
          </w:p>
        </w:tc>
      </w:tr>
      <w:tr w:rsidR="006F6378" w:rsidRPr="00C30686" w14:paraId="69CCCDC7"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BDE921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049733BB"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7A8495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4E11DE6D"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10, 15, 20, 25, 30, 40, 50, 60, 70</w:t>
            </w:r>
            <w:r w:rsidRPr="00C30686">
              <w:rPr>
                <w:rFonts w:eastAsiaTheme="minorEastAsia" w:cs="Arial"/>
                <w:color w:val="000000"/>
                <w:szCs w:val="18"/>
                <w:vertAlign w:val="superscript"/>
                <w:lang w:val="en-US" w:eastAsia="zh-CN" w:bidi="ar"/>
              </w:rPr>
              <w:t>4</w:t>
            </w:r>
            <w:r w:rsidRPr="00C30686">
              <w:rPr>
                <w:rFonts w:eastAsiaTheme="minorEastAsia" w:cs="Arial"/>
                <w:color w:val="000000"/>
                <w:szCs w:val="18"/>
                <w:lang w:val="en-US" w:eastAsia="zh-CN" w:bidi="ar"/>
              </w:rPr>
              <w:t>, 80, 90, 100</w:t>
            </w:r>
          </w:p>
        </w:tc>
        <w:tc>
          <w:tcPr>
            <w:tcW w:w="2445" w:type="dxa"/>
            <w:tcBorders>
              <w:top w:val="nil"/>
              <w:left w:val="single" w:sz="4" w:space="0" w:color="auto"/>
              <w:bottom w:val="single" w:sz="4" w:space="0" w:color="auto"/>
              <w:right w:val="single" w:sz="4" w:space="0" w:color="auto"/>
            </w:tcBorders>
            <w:vAlign w:val="center"/>
          </w:tcPr>
          <w:p w14:paraId="1E8EDD4E" w14:textId="77777777" w:rsidR="006F6378" w:rsidRPr="00C30686" w:rsidRDefault="006F6378" w:rsidP="0094020B">
            <w:pPr>
              <w:pStyle w:val="TAC"/>
              <w:rPr>
                <w:rFonts w:eastAsiaTheme="minorEastAsia"/>
                <w:lang w:val="en-US" w:eastAsia="zh-CN"/>
              </w:rPr>
            </w:pPr>
          </w:p>
        </w:tc>
      </w:tr>
      <w:tr w:rsidR="006F6378" w:rsidRPr="00C30686" w14:paraId="5376679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0FF405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lastRenderedPageBreak/>
              <w:t>CA_n5A-n12A-n77A</w:t>
            </w:r>
          </w:p>
        </w:tc>
        <w:tc>
          <w:tcPr>
            <w:tcW w:w="2785" w:type="dxa"/>
            <w:tcBorders>
              <w:top w:val="single" w:sz="4" w:space="0" w:color="auto"/>
              <w:left w:val="single" w:sz="4" w:space="0" w:color="auto"/>
              <w:bottom w:val="nil"/>
              <w:right w:val="single" w:sz="4" w:space="0" w:color="auto"/>
            </w:tcBorders>
            <w:vAlign w:val="center"/>
          </w:tcPr>
          <w:p w14:paraId="0B53CC15" w14:textId="77777777" w:rsidR="006F6378" w:rsidRPr="00C30686" w:rsidRDefault="006F6378" w:rsidP="0094020B">
            <w:pPr>
              <w:pStyle w:val="TAC"/>
              <w:rPr>
                <w:rFonts w:eastAsiaTheme="minorEastAsia"/>
                <w:lang w:val="en-US"/>
              </w:rPr>
            </w:pPr>
            <w:r w:rsidRPr="00C30686">
              <w:rPr>
                <w:rFonts w:eastAsiaTheme="minorEastAsia"/>
                <w:lang w:val="en-US"/>
              </w:rPr>
              <w:t>n77</w:t>
            </w:r>
            <w:r w:rsidRPr="00C30686">
              <w:rPr>
                <w:rFonts w:eastAsiaTheme="minorEastAsia"/>
                <w:vertAlign w:val="superscript"/>
                <w:lang w:val="en-US"/>
              </w:rPr>
              <w:t>7</w:t>
            </w:r>
          </w:p>
          <w:p w14:paraId="28C8F4F5" w14:textId="77777777" w:rsidR="006F6378" w:rsidRPr="00C30686" w:rsidRDefault="006F6378" w:rsidP="0094020B">
            <w:pPr>
              <w:pStyle w:val="TAC"/>
              <w:rPr>
                <w:rFonts w:eastAsiaTheme="minorEastAsia"/>
                <w:lang w:val="en-US"/>
              </w:rPr>
            </w:pPr>
            <w:r w:rsidRPr="00C30686">
              <w:rPr>
                <w:rFonts w:eastAsiaTheme="minorEastAsia"/>
                <w:lang w:val="en-US"/>
              </w:rPr>
              <w:t>CA_n5A-n12A</w:t>
            </w:r>
          </w:p>
          <w:p w14:paraId="406A1EBD" w14:textId="77777777" w:rsidR="006F6378" w:rsidRPr="00C30686" w:rsidRDefault="006F6378" w:rsidP="0094020B">
            <w:pPr>
              <w:pStyle w:val="TAC"/>
              <w:rPr>
                <w:rFonts w:eastAsiaTheme="minorEastAsia"/>
                <w:vertAlign w:val="superscript"/>
                <w:lang w:val="en-US"/>
              </w:rPr>
            </w:pPr>
            <w:r w:rsidRPr="00C30686">
              <w:rPr>
                <w:rFonts w:eastAsiaTheme="minorEastAsia"/>
                <w:lang w:val="en-US"/>
              </w:rPr>
              <w:t>CA_n5A-n77A</w:t>
            </w:r>
            <w:r w:rsidRPr="00C30686">
              <w:rPr>
                <w:rFonts w:eastAsiaTheme="minorEastAsia"/>
                <w:vertAlign w:val="superscript"/>
                <w:lang w:val="en-US"/>
              </w:rPr>
              <w:t>7</w:t>
            </w:r>
          </w:p>
          <w:p w14:paraId="422A1A4B" w14:textId="77777777" w:rsidR="006F6378" w:rsidRPr="00C30686" w:rsidRDefault="006F6378" w:rsidP="0094020B">
            <w:pPr>
              <w:pStyle w:val="TAC"/>
              <w:rPr>
                <w:rFonts w:eastAsiaTheme="minorEastAsia"/>
                <w:lang w:val="en-US" w:eastAsia="zh-CN"/>
              </w:rPr>
            </w:pPr>
            <w:r w:rsidRPr="00C30686">
              <w:rPr>
                <w:rFonts w:eastAsiaTheme="minorEastAsia"/>
                <w:lang w:val="en-US"/>
              </w:rPr>
              <w:t>CA_n12A-n77A</w:t>
            </w:r>
            <w:r w:rsidRPr="00C30686">
              <w:rPr>
                <w:rFonts w:eastAsiaTheme="minorEastAsia"/>
                <w:vertAlign w:val="superscript"/>
                <w:lang w:val="en-US"/>
              </w:rPr>
              <w:t>7</w:t>
            </w:r>
          </w:p>
        </w:tc>
        <w:tc>
          <w:tcPr>
            <w:tcW w:w="1259" w:type="dxa"/>
            <w:tcBorders>
              <w:top w:val="single" w:sz="4" w:space="0" w:color="auto"/>
              <w:left w:val="single" w:sz="4" w:space="0" w:color="auto"/>
              <w:bottom w:val="single" w:sz="4" w:space="0" w:color="auto"/>
              <w:right w:val="single" w:sz="4" w:space="0" w:color="auto"/>
            </w:tcBorders>
            <w:vAlign w:val="center"/>
          </w:tcPr>
          <w:p w14:paraId="643F7CB8" w14:textId="77777777" w:rsidR="006F6378" w:rsidRPr="00C30686" w:rsidRDefault="006F6378" w:rsidP="0094020B">
            <w:pPr>
              <w:pStyle w:val="TAC"/>
              <w:rPr>
                <w:rFonts w:eastAsiaTheme="minorEastAsia"/>
                <w:lang w:val="en-US" w:eastAsia="zh-CN"/>
              </w:rPr>
            </w:pPr>
            <w:r w:rsidRPr="00C30686">
              <w:rPr>
                <w:rFonts w:eastAsiaTheme="minorEastAsia"/>
                <w:lang w:val="en-US"/>
              </w:rPr>
              <w:t>n5</w:t>
            </w:r>
          </w:p>
        </w:tc>
        <w:tc>
          <w:tcPr>
            <w:tcW w:w="4356" w:type="dxa"/>
            <w:tcBorders>
              <w:top w:val="single" w:sz="4" w:space="0" w:color="auto"/>
              <w:left w:val="single" w:sz="4" w:space="0" w:color="auto"/>
              <w:bottom w:val="single" w:sz="4" w:space="0" w:color="auto"/>
              <w:right w:val="single" w:sz="4" w:space="0" w:color="auto"/>
            </w:tcBorders>
            <w:vAlign w:val="center"/>
          </w:tcPr>
          <w:p w14:paraId="72A09800"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15F42D3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2EAC489A" w14:textId="77777777" w:rsidTr="004F423A">
        <w:trPr>
          <w:trHeight w:val="29"/>
        </w:trPr>
        <w:tc>
          <w:tcPr>
            <w:tcW w:w="2742" w:type="dxa"/>
            <w:tcBorders>
              <w:top w:val="nil"/>
              <w:left w:val="single" w:sz="4" w:space="0" w:color="auto"/>
              <w:bottom w:val="nil"/>
              <w:right w:val="single" w:sz="4" w:space="0" w:color="auto"/>
            </w:tcBorders>
            <w:vAlign w:val="center"/>
          </w:tcPr>
          <w:p w14:paraId="007043C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DE4E6C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17771EA" w14:textId="77777777" w:rsidR="006F6378" w:rsidRPr="00C30686" w:rsidRDefault="006F6378" w:rsidP="0094020B">
            <w:pPr>
              <w:pStyle w:val="TAC"/>
              <w:rPr>
                <w:rFonts w:eastAsiaTheme="minorEastAsia"/>
                <w:lang w:val="en-US" w:eastAsia="zh-CN"/>
              </w:rPr>
            </w:pPr>
            <w:r w:rsidRPr="00C30686">
              <w:rPr>
                <w:rFonts w:eastAsiaTheme="minorEastAsia"/>
                <w:lang w:val="en-US"/>
              </w:rPr>
              <w:t>n12</w:t>
            </w:r>
          </w:p>
        </w:tc>
        <w:tc>
          <w:tcPr>
            <w:tcW w:w="4356" w:type="dxa"/>
            <w:tcBorders>
              <w:top w:val="single" w:sz="4" w:space="0" w:color="auto"/>
              <w:left w:val="single" w:sz="4" w:space="0" w:color="auto"/>
              <w:bottom w:val="single" w:sz="4" w:space="0" w:color="auto"/>
              <w:right w:val="single" w:sz="4" w:space="0" w:color="auto"/>
            </w:tcBorders>
            <w:vAlign w:val="center"/>
          </w:tcPr>
          <w:p w14:paraId="5E59CD70"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w:t>
            </w:r>
          </w:p>
        </w:tc>
        <w:tc>
          <w:tcPr>
            <w:tcW w:w="2445" w:type="dxa"/>
            <w:tcBorders>
              <w:top w:val="nil"/>
              <w:left w:val="single" w:sz="4" w:space="0" w:color="auto"/>
              <w:bottom w:val="nil"/>
              <w:right w:val="single" w:sz="4" w:space="0" w:color="auto"/>
            </w:tcBorders>
            <w:vAlign w:val="center"/>
          </w:tcPr>
          <w:p w14:paraId="362B1AB4" w14:textId="77777777" w:rsidR="006F6378" w:rsidRPr="00C30686" w:rsidRDefault="006F6378" w:rsidP="0094020B">
            <w:pPr>
              <w:pStyle w:val="TAC"/>
              <w:rPr>
                <w:rFonts w:eastAsiaTheme="minorEastAsia"/>
                <w:lang w:val="en-US" w:eastAsia="zh-CN"/>
              </w:rPr>
            </w:pPr>
          </w:p>
        </w:tc>
      </w:tr>
      <w:tr w:rsidR="006F6378" w:rsidRPr="00C30686" w14:paraId="513281F6"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26A144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A99144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DABC6E1" w14:textId="77777777" w:rsidR="006F6378" w:rsidRPr="00C30686" w:rsidRDefault="006F6378" w:rsidP="0094020B">
            <w:pPr>
              <w:pStyle w:val="TAC"/>
              <w:rPr>
                <w:rFonts w:eastAsiaTheme="minorEastAsia"/>
                <w:lang w:val="en-US" w:eastAsia="zh-CN"/>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01F96C7A"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58C3236A" w14:textId="77777777" w:rsidR="006F6378" w:rsidRPr="00C30686" w:rsidRDefault="006F6378" w:rsidP="0094020B">
            <w:pPr>
              <w:pStyle w:val="TAC"/>
              <w:rPr>
                <w:rFonts w:eastAsiaTheme="minorEastAsia"/>
                <w:lang w:val="en-US" w:eastAsia="zh-CN"/>
              </w:rPr>
            </w:pPr>
          </w:p>
        </w:tc>
      </w:tr>
      <w:tr w:rsidR="006F6378" w:rsidRPr="00C30686" w14:paraId="48FF4221"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9B08CC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CA_n5A-n12A-n77(2A)</w:t>
            </w:r>
          </w:p>
        </w:tc>
        <w:tc>
          <w:tcPr>
            <w:tcW w:w="2785" w:type="dxa"/>
            <w:tcBorders>
              <w:top w:val="single" w:sz="4" w:space="0" w:color="auto"/>
              <w:left w:val="single" w:sz="4" w:space="0" w:color="auto"/>
              <w:bottom w:val="nil"/>
              <w:right w:val="single" w:sz="4" w:space="0" w:color="auto"/>
            </w:tcBorders>
            <w:vAlign w:val="center"/>
          </w:tcPr>
          <w:p w14:paraId="2515F3BB" w14:textId="77777777" w:rsidR="006F6378" w:rsidRPr="00C30686" w:rsidRDefault="006F6378" w:rsidP="0094020B">
            <w:pPr>
              <w:pStyle w:val="TAC"/>
              <w:rPr>
                <w:rFonts w:eastAsiaTheme="minorEastAsia"/>
              </w:rPr>
            </w:pPr>
            <w:r w:rsidRPr="00C30686">
              <w:rPr>
                <w:rFonts w:eastAsiaTheme="minorEastAsia" w:cs="Arial"/>
                <w:szCs w:val="18"/>
                <w:lang w:val="en-US" w:eastAsia="zh-CN"/>
              </w:rPr>
              <w:t>n77</w:t>
            </w:r>
            <w:r w:rsidRPr="00C30686">
              <w:rPr>
                <w:rFonts w:eastAsiaTheme="minorEastAsia" w:cs="Arial"/>
                <w:szCs w:val="18"/>
                <w:vertAlign w:val="superscript"/>
                <w:lang w:val="en-US" w:eastAsia="zh-CN"/>
              </w:rPr>
              <w:t>7</w:t>
            </w:r>
          </w:p>
          <w:p w14:paraId="5634184F" w14:textId="77777777" w:rsidR="006F6378" w:rsidRPr="00C30686" w:rsidRDefault="006F6378" w:rsidP="0094020B">
            <w:pPr>
              <w:pStyle w:val="TAC"/>
              <w:rPr>
                <w:rFonts w:eastAsiaTheme="minorEastAsia"/>
                <w:lang w:val="en-US"/>
              </w:rPr>
            </w:pPr>
            <w:r w:rsidRPr="00C30686">
              <w:rPr>
                <w:rFonts w:eastAsiaTheme="minorEastAsia"/>
              </w:rPr>
              <w:t>CA_n5A-n12A CA_n5A-n77A</w:t>
            </w:r>
            <w:r w:rsidRPr="00C30686">
              <w:rPr>
                <w:rFonts w:eastAsiaTheme="minorEastAsia"/>
                <w:vertAlign w:val="superscript"/>
              </w:rPr>
              <w:t>7</w:t>
            </w:r>
            <w:r w:rsidRPr="00C30686">
              <w:rPr>
                <w:rFonts w:eastAsiaTheme="minorEastAsia"/>
              </w:rPr>
              <w:t xml:space="preserve"> CA_n12A-n77A</w:t>
            </w:r>
            <w:r w:rsidRPr="00C30686">
              <w:rPr>
                <w:rFonts w:eastAsiaTheme="minorEastAsia"/>
                <w:vertAlign w:val="superscript"/>
              </w:rPr>
              <w:t>7</w:t>
            </w:r>
          </w:p>
        </w:tc>
        <w:tc>
          <w:tcPr>
            <w:tcW w:w="1259" w:type="dxa"/>
            <w:tcBorders>
              <w:top w:val="single" w:sz="4" w:space="0" w:color="auto"/>
              <w:left w:val="single" w:sz="4" w:space="0" w:color="auto"/>
              <w:bottom w:val="single" w:sz="4" w:space="0" w:color="auto"/>
              <w:right w:val="single" w:sz="4" w:space="0" w:color="auto"/>
            </w:tcBorders>
            <w:vAlign w:val="center"/>
          </w:tcPr>
          <w:p w14:paraId="27958490" w14:textId="77777777" w:rsidR="006F6378" w:rsidRPr="00C30686" w:rsidRDefault="006F6378" w:rsidP="0094020B">
            <w:pPr>
              <w:pStyle w:val="TAC"/>
              <w:rPr>
                <w:rFonts w:eastAsiaTheme="minorEastAsia"/>
                <w:lang w:val="en-US"/>
              </w:rPr>
            </w:pPr>
            <w:r w:rsidRPr="00C30686">
              <w:rPr>
                <w:rFonts w:eastAsiaTheme="minorEastAsia"/>
                <w:lang w:val="en-US"/>
              </w:rPr>
              <w:t>n5</w:t>
            </w:r>
          </w:p>
        </w:tc>
        <w:tc>
          <w:tcPr>
            <w:tcW w:w="4356" w:type="dxa"/>
            <w:tcBorders>
              <w:top w:val="single" w:sz="4" w:space="0" w:color="auto"/>
              <w:left w:val="single" w:sz="4" w:space="0" w:color="auto"/>
              <w:bottom w:val="single" w:sz="4" w:space="0" w:color="auto"/>
              <w:right w:val="single" w:sz="4" w:space="0" w:color="auto"/>
            </w:tcBorders>
            <w:vAlign w:val="center"/>
          </w:tcPr>
          <w:p w14:paraId="2E0B5770"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0426365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3AAF09DD" w14:textId="77777777" w:rsidTr="004F423A">
        <w:trPr>
          <w:trHeight w:val="29"/>
        </w:trPr>
        <w:tc>
          <w:tcPr>
            <w:tcW w:w="2742" w:type="dxa"/>
            <w:tcBorders>
              <w:top w:val="nil"/>
              <w:left w:val="single" w:sz="4" w:space="0" w:color="auto"/>
              <w:bottom w:val="nil"/>
              <w:right w:val="single" w:sz="4" w:space="0" w:color="auto"/>
            </w:tcBorders>
            <w:vAlign w:val="center"/>
          </w:tcPr>
          <w:p w14:paraId="0398D15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8A4D3C6"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65D177E" w14:textId="77777777" w:rsidR="006F6378" w:rsidRPr="00C30686" w:rsidRDefault="006F6378" w:rsidP="0094020B">
            <w:pPr>
              <w:pStyle w:val="TAC"/>
              <w:rPr>
                <w:rFonts w:eastAsiaTheme="minorEastAsia"/>
                <w:lang w:val="en-US"/>
              </w:rPr>
            </w:pPr>
            <w:r w:rsidRPr="00C30686">
              <w:rPr>
                <w:rFonts w:eastAsiaTheme="minorEastAsia"/>
                <w:lang w:val="en-US"/>
              </w:rPr>
              <w:t>n12</w:t>
            </w:r>
          </w:p>
        </w:tc>
        <w:tc>
          <w:tcPr>
            <w:tcW w:w="4356" w:type="dxa"/>
            <w:tcBorders>
              <w:top w:val="single" w:sz="4" w:space="0" w:color="auto"/>
              <w:left w:val="single" w:sz="4" w:space="0" w:color="auto"/>
              <w:bottom w:val="single" w:sz="4" w:space="0" w:color="auto"/>
              <w:right w:val="single" w:sz="4" w:space="0" w:color="auto"/>
            </w:tcBorders>
            <w:vAlign w:val="center"/>
          </w:tcPr>
          <w:p w14:paraId="3C5AF7F8"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w:t>
            </w:r>
          </w:p>
        </w:tc>
        <w:tc>
          <w:tcPr>
            <w:tcW w:w="2445" w:type="dxa"/>
            <w:tcBorders>
              <w:top w:val="nil"/>
              <w:left w:val="single" w:sz="4" w:space="0" w:color="auto"/>
              <w:bottom w:val="nil"/>
              <w:right w:val="single" w:sz="4" w:space="0" w:color="auto"/>
            </w:tcBorders>
            <w:vAlign w:val="center"/>
          </w:tcPr>
          <w:p w14:paraId="08E7AB9B" w14:textId="77777777" w:rsidR="006F6378" w:rsidRPr="00C30686" w:rsidRDefault="006F6378" w:rsidP="0094020B">
            <w:pPr>
              <w:pStyle w:val="TAC"/>
              <w:rPr>
                <w:rFonts w:eastAsiaTheme="minorEastAsia"/>
                <w:lang w:val="en-US" w:eastAsia="zh-CN"/>
              </w:rPr>
            </w:pPr>
          </w:p>
        </w:tc>
      </w:tr>
      <w:tr w:rsidR="006F6378" w:rsidRPr="00C30686" w14:paraId="319251DA"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81A31B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4FF2D9F4"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2A04B9F" w14:textId="77777777" w:rsidR="006F6378" w:rsidRPr="00C30686" w:rsidRDefault="006F6378" w:rsidP="0094020B">
            <w:pPr>
              <w:pStyle w:val="TAC"/>
              <w:rPr>
                <w:rFonts w:eastAsiaTheme="minorEastAsia"/>
                <w:lang w:val="en-US"/>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4A81CE68"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70D835BC" w14:textId="77777777" w:rsidR="006F6378" w:rsidRPr="00C30686" w:rsidRDefault="006F6378" w:rsidP="0094020B">
            <w:pPr>
              <w:pStyle w:val="TAC"/>
              <w:rPr>
                <w:rFonts w:eastAsiaTheme="minorEastAsia"/>
                <w:lang w:val="en-US" w:eastAsia="zh-CN"/>
              </w:rPr>
            </w:pPr>
          </w:p>
        </w:tc>
      </w:tr>
      <w:tr w:rsidR="006F6378" w:rsidRPr="00C30686" w14:paraId="2C562C8D" w14:textId="77777777" w:rsidTr="004F423A">
        <w:trPr>
          <w:trHeight w:val="29"/>
        </w:trPr>
        <w:tc>
          <w:tcPr>
            <w:tcW w:w="2742" w:type="dxa"/>
            <w:tcBorders>
              <w:top w:val="nil"/>
              <w:left w:val="single" w:sz="4" w:space="0" w:color="auto"/>
              <w:bottom w:val="nil"/>
              <w:right w:val="single" w:sz="4" w:space="0" w:color="auto"/>
            </w:tcBorders>
            <w:vAlign w:val="center"/>
          </w:tcPr>
          <w:p w14:paraId="555AE90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CA_n5A-n14A-n77A</w:t>
            </w:r>
          </w:p>
        </w:tc>
        <w:tc>
          <w:tcPr>
            <w:tcW w:w="2785" w:type="dxa"/>
            <w:tcBorders>
              <w:top w:val="nil"/>
              <w:left w:val="single" w:sz="4" w:space="0" w:color="auto"/>
              <w:bottom w:val="nil"/>
              <w:right w:val="single" w:sz="4" w:space="0" w:color="auto"/>
            </w:tcBorders>
            <w:vAlign w:val="center"/>
          </w:tcPr>
          <w:p w14:paraId="1BAB2477" w14:textId="77777777" w:rsidR="006F6378" w:rsidRPr="00C30686" w:rsidRDefault="006F6378" w:rsidP="0094020B">
            <w:pPr>
              <w:pStyle w:val="TAC"/>
              <w:rPr>
                <w:rFonts w:eastAsiaTheme="minorEastAsia"/>
                <w:lang w:val="en-US"/>
              </w:rPr>
            </w:pPr>
            <w:r w:rsidRPr="00C30686">
              <w:rPr>
                <w:rFonts w:eastAsiaTheme="minorEastAsia"/>
                <w:lang w:val="en-US"/>
              </w:rPr>
              <w:t>n77</w:t>
            </w:r>
            <w:r w:rsidRPr="00C30686">
              <w:rPr>
                <w:rFonts w:eastAsiaTheme="minorEastAsia"/>
                <w:vertAlign w:val="superscript"/>
                <w:lang w:val="en-US"/>
              </w:rPr>
              <w:t>7</w:t>
            </w:r>
          </w:p>
          <w:p w14:paraId="0FA29810" w14:textId="77777777" w:rsidR="006F6378" w:rsidRPr="00C30686" w:rsidRDefault="006F6378" w:rsidP="0094020B">
            <w:pPr>
              <w:pStyle w:val="TAC"/>
              <w:rPr>
                <w:rFonts w:eastAsiaTheme="minorEastAsia"/>
                <w:lang w:val="en-US"/>
              </w:rPr>
            </w:pPr>
            <w:r w:rsidRPr="00C30686">
              <w:rPr>
                <w:rFonts w:eastAsiaTheme="minorEastAsia"/>
                <w:lang w:val="en-US"/>
              </w:rPr>
              <w:t>CA_n5A-n14A</w:t>
            </w:r>
          </w:p>
          <w:p w14:paraId="6BB06571" w14:textId="77777777" w:rsidR="006F6378" w:rsidRPr="00C30686" w:rsidRDefault="006F6378" w:rsidP="0094020B">
            <w:pPr>
              <w:pStyle w:val="TAC"/>
              <w:rPr>
                <w:rFonts w:eastAsiaTheme="minorEastAsia"/>
                <w:vertAlign w:val="superscript"/>
                <w:lang w:val="en-US"/>
              </w:rPr>
            </w:pPr>
            <w:r w:rsidRPr="00C30686">
              <w:rPr>
                <w:rFonts w:eastAsiaTheme="minorEastAsia"/>
                <w:lang w:val="en-US"/>
              </w:rPr>
              <w:t>CA_n5A-n77A</w:t>
            </w:r>
            <w:r w:rsidRPr="00C30686">
              <w:rPr>
                <w:rFonts w:eastAsiaTheme="minorEastAsia"/>
                <w:vertAlign w:val="superscript"/>
                <w:lang w:val="en-US"/>
              </w:rPr>
              <w:t>7</w:t>
            </w:r>
          </w:p>
          <w:p w14:paraId="693092C4" w14:textId="77777777" w:rsidR="006F6378" w:rsidRPr="00C30686" w:rsidRDefault="006F6378" w:rsidP="0094020B">
            <w:pPr>
              <w:pStyle w:val="TAC"/>
              <w:rPr>
                <w:rFonts w:eastAsiaTheme="minorEastAsia"/>
                <w:lang w:val="en-US" w:eastAsia="zh-CN"/>
              </w:rPr>
            </w:pPr>
            <w:r w:rsidRPr="00C30686">
              <w:rPr>
                <w:rFonts w:eastAsiaTheme="minorEastAsia"/>
                <w:lang w:val="en-US"/>
              </w:rPr>
              <w:t>CA_n14A-n77A</w:t>
            </w:r>
            <w:r w:rsidRPr="00C30686">
              <w:rPr>
                <w:rFonts w:eastAsiaTheme="minorEastAsia"/>
                <w:vertAlign w:val="superscript"/>
                <w:lang w:val="en-US"/>
              </w:rPr>
              <w:t>7</w:t>
            </w:r>
          </w:p>
        </w:tc>
        <w:tc>
          <w:tcPr>
            <w:tcW w:w="1259" w:type="dxa"/>
            <w:tcBorders>
              <w:top w:val="single" w:sz="4" w:space="0" w:color="auto"/>
              <w:left w:val="single" w:sz="4" w:space="0" w:color="auto"/>
              <w:bottom w:val="single" w:sz="4" w:space="0" w:color="auto"/>
              <w:right w:val="single" w:sz="4" w:space="0" w:color="auto"/>
            </w:tcBorders>
            <w:vAlign w:val="center"/>
          </w:tcPr>
          <w:p w14:paraId="077B46A4" w14:textId="77777777" w:rsidR="006F6378" w:rsidRPr="00C30686" w:rsidRDefault="006F6378" w:rsidP="0094020B">
            <w:pPr>
              <w:pStyle w:val="TAC"/>
              <w:rPr>
                <w:rFonts w:eastAsiaTheme="minorEastAsia"/>
                <w:lang w:val="en-US" w:eastAsia="zh-CN"/>
              </w:rPr>
            </w:pPr>
            <w:r w:rsidRPr="00C30686">
              <w:rPr>
                <w:rFonts w:eastAsiaTheme="minorEastAsia"/>
                <w:lang w:val="en-US"/>
              </w:rPr>
              <w:t>n5</w:t>
            </w:r>
          </w:p>
        </w:tc>
        <w:tc>
          <w:tcPr>
            <w:tcW w:w="4356" w:type="dxa"/>
            <w:tcBorders>
              <w:top w:val="single" w:sz="4" w:space="0" w:color="auto"/>
              <w:left w:val="single" w:sz="4" w:space="0" w:color="auto"/>
              <w:bottom w:val="single" w:sz="4" w:space="0" w:color="auto"/>
              <w:right w:val="single" w:sz="4" w:space="0" w:color="auto"/>
            </w:tcBorders>
            <w:vAlign w:val="center"/>
          </w:tcPr>
          <w:p w14:paraId="1F51C876"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1F842A4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43213923" w14:textId="77777777" w:rsidTr="004F423A">
        <w:trPr>
          <w:trHeight w:val="29"/>
        </w:trPr>
        <w:tc>
          <w:tcPr>
            <w:tcW w:w="2742" w:type="dxa"/>
            <w:tcBorders>
              <w:top w:val="nil"/>
              <w:left w:val="single" w:sz="4" w:space="0" w:color="auto"/>
              <w:bottom w:val="nil"/>
              <w:right w:val="single" w:sz="4" w:space="0" w:color="auto"/>
            </w:tcBorders>
            <w:vAlign w:val="center"/>
          </w:tcPr>
          <w:p w14:paraId="00F7D96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F5BA5B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9F08BBC" w14:textId="77777777" w:rsidR="006F6378" w:rsidRPr="00C30686" w:rsidRDefault="006F6378" w:rsidP="0094020B">
            <w:pPr>
              <w:pStyle w:val="TAC"/>
              <w:rPr>
                <w:rFonts w:eastAsiaTheme="minorEastAsia"/>
                <w:lang w:val="en-US" w:eastAsia="zh-CN"/>
              </w:rPr>
            </w:pPr>
            <w:r w:rsidRPr="00C30686">
              <w:rPr>
                <w:rFonts w:eastAsiaTheme="minorEastAsia"/>
                <w:lang w:val="en-US"/>
              </w:rPr>
              <w:t>n14</w:t>
            </w:r>
          </w:p>
        </w:tc>
        <w:tc>
          <w:tcPr>
            <w:tcW w:w="4356" w:type="dxa"/>
            <w:tcBorders>
              <w:top w:val="single" w:sz="4" w:space="0" w:color="auto"/>
              <w:left w:val="single" w:sz="4" w:space="0" w:color="auto"/>
              <w:bottom w:val="single" w:sz="4" w:space="0" w:color="auto"/>
              <w:right w:val="single" w:sz="4" w:space="0" w:color="auto"/>
            </w:tcBorders>
            <w:vAlign w:val="center"/>
          </w:tcPr>
          <w:p w14:paraId="5C2D8A14"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w:t>
            </w:r>
          </w:p>
        </w:tc>
        <w:tc>
          <w:tcPr>
            <w:tcW w:w="2445" w:type="dxa"/>
            <w:tcBorders>
              <w:top w:val="nil"/>
              <w:left w:val="single" w:sz="4" w:space="0" w:color="auto"/>
              <w:bottom w:val="nil"/>
              <w:right w:val="single" w:sz="4" w:space="0" w:color="auto"/>
            </w:tcBorders>
            <w:vAlign w:val="center"/>
          </w:tcPr>
          <w:p w14:paraId="5A1718DA" w14:textId="77777777" w:rsidR="006F6378" w:rsidRPr="00C30686" w:rsidRDefault="006F6378" w:rsidP="0094020B">
            <w:pPr>
              <w:pStyle w:val="TAC"/>
              <w:rPr>
                <w:rFonts w:eastAsiaTheme="minorEastAsia"/>
                <w:lang w:val="en-US" w:eastAsia="zh-CN"/>
              </w:rPr>
            </w:pPr>
          </w:p>
        </w:tc>
      </w:tr>
      <w:tr w:rsidR="006F6378" w:rsidRPr="00C30686" w14:paraId="206B965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C99DAA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65669BA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C6D2A4F" w14:textId="77777777" w:rsidR="006F6378" w:rsidRPr="00C30686" w:rsidRDefault="006F6378" w:rsidP="0094020B">
            <w:pPr>
              <w:pStyle w:val="TAC"/>
              <w:rPr>
                <w:rFonts w:eastAsiaTheme="minorEastAsia"/>
                <w:lang w:val="en-US" w:eastAsia="zh-CN"/>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72FCE2BA"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6A92E517" w14:textId="77777777" w:rsidR="006F6378" w:rsidRPr="00C30686" w:rsidRDefault="006F6378" w:rsidP="0094020B">
            <w:pPr>
              <w:pStyle w:val="TAC"/>
              <w:rPr>
                <w:rFonts w:eastAsiaTheme="minorEastAsia"/>
                <w:lang w:val="en-US" w:eastAsia="zh-CN"/>
              </w:rPr>
            </w:pPr>
          </w:p>
        </w:tc>
      </w:tr>
      <w:tr w:rsidR="006F6378" w:rsidRPr="00C30686" w14:paraId="4DFC9669"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A748D62" w14:textId="77777777" w:rsidR="006F6378" w:rsidRPr="00C30686" w:rsidRDefault="006F6378" w:rsidP="0094020B">
            <w:pPr>
              <w:pStyle w:val="TAC"/>
              <w:rPr>
                <w:rFonts w:eastAsiaTheme="minorEastAsia"/>
                <w:szCs w:val="18"/>
                <w:lang w:val="en-US" w:eastAsia="zh-CN"/>
              </w:rPr>
            </w:pPr>
            <w:r w:rsidRPr="00C30686">
              <w:rPr>
                <w:rFonts w:eastAsiaTheme="minorEastAsia"/>
                <w:lang w:val="en-US" w:eastAsia="zh-CN"/>
              </w:rPr>
              <w:t>CA_n5A-n14A-n77(2A)</w:t>
            </w:r>
          </w:p>
        </w:tc>
        <w:tc>
          <w:tcPr>
            <w:tcW w:w="2785" w:type="dxa"/>
            <w:tcBorders>
              <w:left w:val="single" w:sz="4" w:space="0" w:color="auto"/>
              <w:bottom w:val="nil"/>
              <w:right w:val="single" w:sz="4" w:space="0" w:color="auto"/>
            </w:tcBorders>
            <w:shd w:val="clear" w:color="auto" w:fill="auto"/>
          </w:tcPr>
          <w:p w14:paraId="4460BE65" w14:textId="77777777" w:rsidR="006F6378" w:rsidRPr="00C30686" w:rsidRDefault="006F6378" w:rsidP="0094020B">
            <w:pPr>
              <w:pStyle w:val="TAC"/>
              <w:rPr>
                <w:rFonts w:eastAsiaTheme="minorEastAsia"/>
              </w:rPr>
            </w:pPr>
            <w:r w:rsidRPr="00C30686">
              <w:rPr>
                <w:rFonts w:eastAsiaTheme="minorEastAsia" w:cs="Arial"/>
                <w:szCs w:val="18"/>
                <w:lang w:val="en-US" w:eastAsia="zh-CN"/>
              </w:rPr>
              <w:t>n77</w:t>
            </w:r>
            <w:r w:rsidRPr="00C30686">
              <w:rPr>
                <w:rFonts w:eastAsiaTheme="minorEastAsia" w:cs="Arial"/>
                <w:szCs w:val="18"/>
                <w:vertAlign w:val="superscript"/>
                <w:lang w:val="en-US" w:eastAsia="zh-CN"/>
              </w:rPr>
              <w:t>7</w:t>
            </w:r>
          </w:p>
          <w:p w14:paraId="4E7501B5" w14:textId="77777777" w:rsidR="006F6378" w:rsidRPr="00C30686" w:rsidRDefault="006F6378" w:rsidP="0094020B">
            <w:pPr>
              <w:pStyle w:val="TAC"/>
              <w:rPr>
                <w:rFonts w:eastAsiaTheme="minorEastAsia" w:cs="Arial"/>
                <w:szCs w:val="18"/>
                <w:lang w:val="en-US" w:eastAsia="zh-CN"/>
              </w:rPr>
            </w:pPr>
            <w:r w:rsidRPr="00C30686">
              <w:rPr>
                <w:rFonts w:eastAsiaTheme="minorEastAsia"/>
              </w:rPr>
              <w:t>CA_n5A-n14A CA_n5A-n77A</w:t>
            </w:r>
            <w:r w:rsidRPr="00C30686">
              <w:rPr>
                <w:rFonts w:eastAsiaTheme="minorEastAsia"/>
                <w:vertAlign w:val="superscript"/>
              </w:rPr>
              <w:t>7</w:t>
            </w:r>
            <w:r w:rsidRPr="00C30686">
              <w:rPr>
                <w:rFonts w:eastAsiaTheme="minorEastAsia"/>
              </w:rPr>
              <w:t xml:space="preserve"> CA_n14A-n77A</w:t>
            </w:r>
            <w:r w:rsidRPr="00C30686">
              <w:rPr>
                <w:rFonts w:eastAsiaTheme="minorEastAsia"/>
                <w:vertAlign w:val="superscript"/>
              </w:rPr>
              <w:t>7</w:t>
            </w:r>
          </w:p>
        </w:tc>
        <w:tc>
          <w:tcPr>
            <w:tcW w:w="1259" w:type="dxa"/>
            <w:tcBorders>
              <w:top w:val="single" w:sz="4" w:space="0" w:color="auto"/>
              <w:left w:val="single" w:sz="4" w:space="0" w:color="auto"/>
              <w:bottom w:val="single" w:sz="4" w:space="0" w:color="auto"/>
              <w:right w:val="single" w:sz="4" w:space="0" w:color="auto"/>
            </w:tcBorders>
            <w:vAlign w:val="center"/>
          </w:tcPr>
          <w:p w14:paraId="79CF4E7F" w14:textId="77777777" w:rsidR="006F6378" w:rsidRPr="00C30686" w:rsidRDefault="006F6378" w:rsidP="0094020B">
            <w:pPr>
              <w:pStyle w:val="TAC"/>
              <w:rPr>
                <w:rFonts w:eastAsiaTheme="minorEastAsia"/>
                <w:szCs w:val="18"/>
                <w:lang w:val="en-US" w:eastAsia="zh-CN"/>
              </w:rPr>
            </w:pPr>
            <w:r w:rsidRPr="00C30686">
              <w:rPr>
                <w:rFonts w:eastAsiaTheme="minorEastAsia"/>
                <w:lang w:val="en-US"/>
              </w:rPr>
              <w:t>n5</w:t>
            </w:r>
          </w:p>
        </w:tc>
        <w:tc>
          <w:tcPr>
            <w:tcW w:w="4356" w:type="dxa"/>
            <w:tcBorders>
              <w:top w:val="single" w:sz="4" w:space="0" w:color="auto"/>
              <w:left w:val="single" w:sz="4" w:space="0" w:color="auto"/>
              <w:bottom w:val="single" w:sz="4" w:space="0" w:color="auto"/>
              <w:right w:val="single" w:sz="4" w:space="0" w:color="auto"/>
            </w:tcBorders>
            <w:vAlign w:val="center"/>
          </w:tcPr>
          <w:p w14:paraId="210364DC"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1A41162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3BB2F366" w14:textId="77777777" w:rsidTr="004F423A">
        <w:trPr>
          <w:trHeight w:val="29"/>
        </w:trPr>
        <w:tc>
          <w:tcPr>
            <w:tcW w:w="2742" w:type="dxa"/>
            <w:tcBorders>
              <w:top w:val="nil"/>
              <w:left w:val="single" w:sz="4" w:space="0" w:color="auto"/>
              <w:bottom w:val="nil"/>
              <w:right w:val="single" w:sz="4" w:space="0" w:color="auto"/>
            </w:tcBorders>
            <w:vAlign w:val="center"/>
          </w:tcPr>
          <w:p w14:paraId="6E2320B8" w14:textId="77777777" w:rsidR="006F6378" w:rsidRPr="00C30686" w:rsidRDefault="006F6378" w:rsidP="0094020B">
            <w:pPr>
              <w:pStyle w:val="TAC"/>
              <w:rPr>
                <w:rFonts w:eastAsiaTheme="minorEastAsia"/>
                <w:szCs w:val="18"/>
                <w:lang w:val="en-US" w:eastAsia="zh-CN"/>
              </w:rPr>
            </w:pPr>
          </w:p>
        </w:tc>
        <w:tc>
          <w:tcPr>
            <w:tcW w:w="2785" w:type="dxa"/>
            <w:tcBorders>
              <w:top w:val="nil"/>
              <w:left w:val="single" w:sz="4" w:space="0" w:color="auto"/>
              <w:bottom w:val="nil"/>
              <w:right w:val="single" w:sz="4" w:space="0" w:color="auto"/>
            </w:tcBorders>
            <w:vAlign w:val="center"/>
          </w:tcPr>
          <w:p w14:paraId="54AB263B"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4E69B25" w14:textId="77777777" w:rsidR="006F6378" w:rsidRPr="00C30686" w:rsidRDefault="006F6378" w:rsidP="0094020B">
            <w:pPr>
              <w:pStyle w:val="TAC"/>
              <w:rPr>
                <w:rFonts w:eastAsiaTheme="minorEastAsia"/>
                <w:szCs w:val="18"/>
                <w:lang w:val="en-US" w:eastAsia="zh-CN"/>
              </w:rPr>
            </w:pPr>
            <w:r w:rsidRPr="00C30686">
              <w:rPr>
                <w:rFonts w:eastAsiaTheme="minorEastAsia"/>
                <w:lang w:val="en-US"/>
              </w:rPr>
              <w:t>n14</w:t>
            </w:r>
          </w:p>
        </w:tc>
        <w:tc>
          <w:tcPr>
            <w:tcW w:w="4356" w:type="dxa"/>
            <w:tcBorders>
              <w:top w:val="single" w:sz="4" w:space="0" w:color="auto"/>
              <w:left w:val="single" w:sz="4" w:space="0" w:color="auto"/>
              <w:bottom w:val="single" w:sz="4" w:space="0" w:color="auto"/>
              <w:right w:val="single" w:sz="4" w:space="0" w:color="auto"/>
            </w:tcBorders>
            <w:vAlign w:val="center"/>
          </w:tcPr>
          <w:p w14:paraId="5DDAC1FE"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w:t>
            </w:r>
          </w:p>
        </w:tc>
        <w:tc>
          <w:tcPr>
            <w:tcW w:w="2445" w:type="dxa"/>
            <w:tcBorders>
              <w:top w:val="nil"/>
              <w:left w:val="single" w:sz="4" w:space="0" w:color="auto"/>
              <w:bottom w:val="nil"/>
              <w:right w:val="single" w:sz="4" w:space="0" w:color="auto"/>
            </w:tcBorders>
            <w:vAlign w:val="center"/>
          </w:tcPr>
          <w:p w14:paraId="2C51082A" w14:textId="77777777" w:rsidR="006F6378" w:rsidRPr="00C30686" w:rsidRDefault="006F6378" w:rsidP="0094020B">
            <w:pPr>
              <w:pStyle w:val="TAC"/>
              <w:rPr>
                <w:rFonts w:eastAsiaTheme="minorEastAsia"/>
                <w:lang w:val="en-US" w:eastAsia="zh-CN"/>
              </w:rPr>
            </w:pPr>
          </w:p>
        </w:tc>
      </w:tr>
      <w:tr w:rsidR="006F6378" w:rsidRPr="00C30686" w14:paraId="4C232AB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B30561C" w14:textId="77777777" w:rsidR="006F6378" w:rsidRPr="00C30686" w:rsidRDefault="006F6378" w:rsidP="0094020B">
            <w:pPr>
              <w:pStyle w:val="TAC"/>
              <w:rPr>
                <w:rFonts w:eastAsiaTheme="minorEastAsia"/>
                <w:szCs w:val="18"/>
                <w:lang w:val="en-US" w:eastAsia="zh-CN"/>
              </w:rPr>
            </w:pPr>
          </w:p>
        </w:tc>
        <w:tc>
          <w:tcPr>
            <w:tcW w:w="2785" w:type="dxa"/>
            <w:tcBorders>
              <w:top w:val="nil"/>
              <w:left w:val="single" w:sz="4" w:space="0" w:color="auto"/>
              <w:bottom w:val="single" w:sz="4" w:space="0" w:color="auto"/>
              <w:right w:val="single" w:sz="4" w:space="0" w:color="auto"/>
            </w:tcBorders>
            <w:vAlign w:val="center"/>
          </w:tcPr>
          <w:p w14:paraId="68646A01"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F438F89" w14:textId="77777777" w:rsidR="006F6378" w:rsidRPr="00C30686" w:rsidRDefault="006F6378" w:rsidP="0094020B">
            <w:pPr>
              <w:pStyle w:val="TAC"/>
              <w:rPr>
                <w:rFonts w:eastAsiaTheme="minorEastAsia"/>
                <w:szCs w:val="18"/>
                <w:lang w:val="en-US" w:eastAsia="zh-CN"/>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0DE67F8C"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5EB7CC3D" w14:textId="77777777" w:rsidR="006F6378" w:rsidRPr="00C30686" w:rsidRDefault="006F6378" w:rsidP="0094020B">
            <w:pPr>
              <w:pStyle w:val="TAC"/>
              <w:rPr>
                <w:rFonts w:eastAsiaTheme="minorEastAsia"/>
                <w:lang w:val="en-US" w:eastAsia="zh-CN"/>
              </w:rPr>
            </w:pPr>
          </w:p>
        </w:tc>
      </w:tr>
      <w:tr w:rsidR="006F6378" w:rsidRPr="00C30686" w14:paraId="1427F67E"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C2A46D4"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CA_n5A-n25A-n66A</w:t>
            </w:r>
          </w:p>
        </w:tc>
        <w:tc>
          <w:tcPr>
            <w:tcW w:w="2785" w:type="dxa"/>
            <w:tcBorders>
              <w:top w:val="single" w:sz="4" w:space="0" w:color="auto"/>
              <w:left w:val="single" w:sz="4" w:space="0" w:color="auto"/>
              <w:bottom w:val="nil"/>
              <w:right w:val="single" w:sz="4" w:space="0" w:color="auto"/>
            </w:tcBorders>
            <w:vAlign w:val="center"/>
          </w:tcPr>
          <w:p w14:paraId="7CEC347D"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CA_n5A-n25A</w:t>
            </w:r>
          </w:p>
          <w:p w14:paraId="0CA69AD2"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CA_n5A-n66A</w:t>
            </w:r>
          </w:p>
          <w:p w14:paraId="6E8E240E"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CA_n25A-n66A</w:t>
            </w:r>
          </w:p>
        </w:tc>
        <w:tc>
          <w:tcPr>
            <w:tcW w:w="1259" w:type="dxa"/>
            <w:tcBorders>
              <w:top w:val="single" w:sz="4" w:space="0" w:color="auto"/>
              <w:left w:val="single" w:sz="4" w:space="0" w:color="auto"/>
              <w:bottom w:val="single" w:sz="4" w:space="0" w:color="auto"/>
              <w:right w:val="single" w:sz="4" w:space="0" w:color="auto"/>
            </w:tcBorders>
            <w:vAlign w:val="center"/>
          </w:tcPr>
          <w:p w14:paraId="5E0A2F03"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47BA5EBB" w14:textId="77777777" w:rsidR="006F6378" w:rsidRPr="00C30686" w:rsidRDefault="006F6378" w:rsidP="0094020B">
            <w:pPr>
              <w:pStyle w:val="TAC"/>
              <w:rPr>
                <w:rFonts w:eastAsiaTheme="minorEastAsia"/>
                <w:szCs w:val="18"/>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53D1013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71218C56" w14:textId="77777777" w:rsidTr="004F423A">
        <w:trPr>
          <w:trHeight w:val="29"/>
        </w:trPr>
        <w:tc>
          <w:tcPr>
            <w:tcW w:w="2742" w:type="dxa"/>
            <w:tcBorders>
              <w:top w:val="nil"/>
              <w:left w:val="single" w:sz="4" w:space="0" w:color="auto"/>
              <w:bottom w:val="nil"/>
              <w:right w:val="single" w:sz="4" w:space="0" w:color="auto"/>
            </w:tcBorders>
            <w:vAlign w:val="center"/>
          </w:tcPr>
          <w:p w14:paraId="5C28080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6C7EC1A"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EB95DD7"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6851C404" w14:textId="77777777" w:rsidR="006F6378" w:rsidRPr="00C30686" w:rsidRDefault="006F6378" w:rsidP="0094020B">
            <w:pPr>
              <w:pStyle w:val="TAC"/>
              <w:rPr>
                <w:rFonts w:eastAsiaTheme="minorEastAsia"/>
                <w:szCs w:val="18"/>
                <w:lang w:val="en-US" w:eastAsia="zh-CN"/>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nil"/>
              <w:right w:val="single" w:sz="4" w:space="0" w:color="auto"/>
            </w:tcBorders>
            <w:vAlign w:val="center"/>
          </w:tcPr>
          <w:p w14:paraId="23D9AF29" w14:textId="77777777" w:rsidR="006F6378" w:rsidRPr="00C30686" w:rsidRDefault="006F6378" w:rsidP="0094020B">
            <w:pPr>
              <w:pStyle w:val="TAC"/>
              <w:rPr>
                <w:rFonts w:eastAsiaTheme="minorEastAsia"/>
                <w:lang w:val="en-US" w:eastAsia="zh-CN"/>
              </w:rPr>
            </w:pPr>
          </w:p>
        </w:tc>
      </w:tr>
      <w:tr w:rsidR="006F6378" w:rsidRPr="00C30686" w14:paraId="749AA738"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F11B44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53DFD81"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633256A"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332F2E66" w14:textId="77777777" w:rsidR="006F6378" w:rsidRPr="00C30686" w:rsidRDefault="006F6378" w:rsidP="0094020B">
            <w:pPr>
              <w:pStyle w:val="TAC"/>
              <w:rPr>
                <w:rFonts w:eastAsiaTheme="minorEastAsia"/>
                <w:szCs w:val="18"/>
                <w:lang w:val="en-US" w:eastAsia="zh-CN"/>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single" w:sz="4" w:space="0" w:color="auto"/>
              <w:right w:val="single" w:sz="4" w:space="0" w:color="auto"/>
            </w:tcBorders>
            <w:vAlign w:val="center"/>
          </w:tcPr>
          <w:p w14:paraId="3413BF32" w14:textId="77777777" w:rsidR="006F6378" w:rsidRPr="00C30686" w:rsidRDefault="006F6378" w:rsidP="0094020B">
            <w:pPr>
              <w:pStyle w:val="TAC"/>
              <w:rPr>
                <w:rFonts w:eastAsiaTheme="minorEastAsia"/>
                <w:lang w:val="en-US" w:eastAsia="zh-CN"/>
              </w:rPr>
            </w:pPr>
          </w:p>
        </w:tc>
      </w:tr>
      <w:tr w:rsidR="006F6378" w:rsidRPr="00C30686" w14:paraId="18DFD803" w14:textId="77777777" w:rsidTr="004F423A">
        <w:trPr>
          <w:trHeight w:val="29"/>
        </w:trPr>
        <w:tc>
          <w:tcPr>
            <w:tcW w:w="2742" w:type="dxa"/>
            <w:tcBorders>
              <w:top w:val="nil"/>
              <w:left w:val="single" w:sz="4" w:space="0" w:color="auto"/>
              <w:bottom w:val="nil"/>
              <w:right w:val="single" w:sz="4" w:space="0" w:color="auto"/>
            </w:tcBorders>
            <w:vAlign w:val="center"/>
          </w:tcPr>
          <w:p w14:paraId="6C0E092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CA_n5A-n25(2A)-n66A</w:t>
            </w:r>
          </w:p>
        </w:tc>
        <w:tc>
          <w:tcPr>
            <w:tcW w:w="2785" w:type="dxa"/>
            <w:tcBorders>
              <w:top w:val="nil"/>
              <w:left w:val="single" w:sz="4" w:space="0" w:color="auto"/>
              <w:bottom w:val="nil"/>
              <w:right w:val="single" w:sz="4" w:space="0" w:color="auto"/>
            </w:tcBorders>
            <w:vAlign w:val="center"/>
          </w:tcPr>
          <w:p w14:paraId="7182EAA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CA_n5A-n25A</w:t>
            </w:r>
          </w:p>
          <w:p w14:paraId="4671B4E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CA_n5A-n66A</w:t>
            </w:r>
          </w:p>
          <w:p w14:paraId="1335FBD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CA_n25A-n66A</w:t>
            </w:r>
          </w:p>
        </w:tc>
        <w:tc>
          <w:tcPr>
            <w:tcW w:w="1259" w:type="dxa"/>
            <w:tcBorders>
              <w:top w:val="single" w:sz="4" w:space="0" w:color="auto"/>
              <w:left w:val="single" w:sz="4" w:space="0" w:color="auto"/>
              <w:bottom w:val="single" w:sz="4" w:space="0" w:color="auto"/>
              <w:right w:val="single" w:sz="4" w:space="0" w:color="auto"/>
            </w:tcBorders>
            <w:vAlign w:val="center"/>
          </w:tcPr>
          <w:p w14:paraId="190ABBCD" w14:textId="77777777" w:rsidR="006F6378" w:rsidRPr="00C30686" w:rsidRDefault="006F6378" w:rsidP="0094020B">
            <w:pPr>
              <w:pStyle w:val="TAC"/>
              <w:rPr>
                <w:rFonts w:eastAsiaTheme="minorEastAsia"/>
                <w:szCs w:val="18"/>
                <w:lang w:val="en-US" w:eastAsia="zh-CN"/>
              </w:rPr>
            </w:pPr>
            <w:r w:rsidRPr="00C30686">
              <w:rPr>
                <w:rFonts w:eastAsiaTheme="minorEastAsia" w:cs="Arial"/>
                <w:szCs w:val="18"/>
                <w:lang w:val="en-US"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4BD35B66"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06662D2D"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0</w:t>
            </w:r>
          </w:p>
        </w:tc>
      </w:tr>
      <w:tr w:rsidR="006F6378" w:rsidRPr="00C30686" w14:paraId="105F41E9" w14:textId="77777777" w:rsidTr="004F423A">
        <w:trPr>
          <w:trHeight w:val="29"/>
        </w:trPr>
        <w:tc>
          <w:tcPr>
            <w:tcW w:w="2742" w:type="dxa"/>
            <w:tcBorders>
              <w:top w:val="nil"/>
              <w:left w:val="single" w:sz="4" w:space="0" w:color="auto"/>
              <w:bottom w:val="nil"/>
              <w:right w:val="single" w:sz="4" w:space="0" w:color="auto"/>
            </w:tcBorders>
            <w:vAlign w:val="center"/>
          </w:tcPr>
          <w:p w14:paraId="5E6EBB9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91E604C"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D612D68" w14:textId="77777777" w:rsidR="006F6378" w:rsidRPr="00C30686" w:rsidRDefault="006F6378" w:rsidP="0094020B">
            <w:pPr>
              <w:pStyle w:val="TAC"/>
              <w:rPr>
                <w:rFonts w:eastAsiaTheme="minorEastAsia"/>
                <w:szCs w:val="18"/>
                <w:lang w:val="en-US" w:eastAsia="zh-CN"/>
              </w:rPr>
            </w:pPr>
            <w:r w:rsidRPr="00C30686">
              <w:rPr>
                <w:rFonts w:eastAsiaTheme="minorEastAsia" w:cs="Arial"/>
                <w:szCs w:val="18"/>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1417DAE8"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color w:val="000000"/>
                <w:szCs w:val="18"/>
                <w:lang w:val="en-US" w:eastAsia="zh-CN" w:bidi="ar"/>
              </w:rPr>
              <w:t>CA_n25(2A)_BCS0</w:t>
            </w:r>
          </w:p>
        </w:tc>
        <w:tc>
          <w:tcPr>
            <w:tcW w:w="2445" w:type="dxa"/>
            <w:tcBorders>
              <w:top w:val="nil"/>
              <w:left w:val="single" w:sz="4" w:space="0" w:color="auto"/>
              <w:bottom w:val="nil"/>
              <w:right w:val="single" w:sz="4" w:space="0" w:color="auto"/>
            </w:tcBorders>
            <w:vAlign w:val="center"/>
          </w:tcPr>
          <w:p w14:paraId="7235ADF3" w14:textId="77777777" w:rsidR="006F6378" w:rsidRPr="00C30686" w:rsidRDefault="006F6378" w:rsidP="0094020B">
            <w:pPr>
              <w:pStyle w:val="TAC"/>
              <w:rPr>
                <w:rFonts w:eastAsiaTheme="minorEastAsia"/>
                <w:lang w:val="en-US" w:eastAsia="zh-CN"/>
              </w:rPr>
            </w:pPr>
          </w:p>
        </w:tc>
      </w:tr>
      <w:tr w:rsidR="006F6378" w:rsidRPr="00C30686" w14:paraId="36F451D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1703A3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976677C"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E6CE487" w14:textId="77777777" w:rsidR="006F6378" w:rsidRPr="00C30686" w:rsidRDefault="006F6378" w:rsidP="0094020B">
            <w:pPr>
              <w:pStyle w:val="TAC"/>
              <w:rPr>
                <w:rFonts w:eastAsiaTheme="minorEastAsia"/>
                <w:szCs w:val="18"/>
                <w:lang w:val="en-US" w:eastAsia="zh-CN"/>
              </w:rPr>
            </w:pPr>
            <w:r w:rsidRPr="00C30686">
              <w:rPr>
                <w:rFonts w:eastAsiaTheme="minorEastAsia" w:cs="Arial"/>
                <w:szCs w:val="18"/>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0287D8C7"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single" w:sz="4" w:space="0" w:color="auto"/>
              <w:right w:val="single" w:sz="4" w:space="0" w:color="auto"/>
            </w:tcBorders>
            <w:vAlign w:val="center"/>
          </w:tcPr>
          <w:p w14:paraId="3093F394" w14:textId="77777777" w:rsidR="006F6378" w:rsidRPr="00C30686" w:rsidRDefault="006F6378" w:rsidP="0094020B">
            <w:pPr>
              <w:pStyle w:val="TAC"/>
              <w:rPr>
                <w:rFonts w:eastAsiaTheme="minorEastAsia"/>
                <w:lang w:val="en-US" w:eastAsia="zh-CN"/>
              </w:rPr>
            </w:pPr>
          </w:p>
        </w:tc>
      </w:tr>
      <w:tr w:rsidR="006F6378" w:rsidRPr="00C30686" w14:paraId="544CF49A" w14:textId="77777777" w:rsidTr="004F423A">
        <w:trPr>
          <w:trHeight w:val="29"/>
        </w:trPr>
        <w:tc>
          <w:tcPr>
            <w:tcW w:w="2742" w:type="dxa"/>
            <w:tcBorders>
              <w:top w:val="nil"/>
              <w:left w:val="single" w:sz="4" w:space="0" w:color="auto"/>
              <w:bottom w:val="nil"/>
              <w:right w:val="single" w:sz="4" w:space="0" w:color="auto"/>
            </w:tcBorders>
            <w:vAlign w:val="center"/>
          </w:tcPr>
          <w:p w14:paraId="55F4136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CA_n5A-n25A-n66(2A)</w:t>
            </w:r>
          </w:p>
        </w:tc>
        <w:tc>
          <w:tcPr>
            <w:tcW w:w="2785" w:type="dxa"/>
            <w:tcBorders>
              <w:top w:val="nil"/>
              <w:left w:val="single" w:sz="4" w:space="0" w:color="auto"/>
              <w:bottom w:val="nil"/>
              <w:right w:val="single" w:sz="4" w:space="0" w:color="auto"/>
            </w:tcBorders>
            <w:vAlign w:val="center"/>
          </w:tcPr>
          <w:p w14:paraId="0F99F52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CA_n5A-n25A</w:t>
            </w:r>
          </w:p>
          <w:p w14:paraId="205F51C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CA_n5A-n66A</w:t>
            </w:r>
          </w:p>
          <w:p w14:paraId="03D1335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CA_n25A-n66A</w:t>
            </w:r>
          </w:p>
        </w:tc>
        <w:tc>
          <w:tcPr>
            <w:tcW w:w="1259" w:type="dxa"/>
            <w:tcBorders>
              <w:top w:val="single" w:sz="4" w:space="0" w:color="auto"/>
              <w:left w:val="single" w:sz="4" w:space="0" w:color="auto"/>
              <w:bottom w:val="single" w:sz="4" w:space="0" w:color="auto"/>
              <w:right w:val="single" w:sz="4" w:space="0" w:color="auto"/>
            </w:tcBorders>
            <w:vAlign w:val="center"/>
          </w:tcPr>
          <w:p w14:paraId="0BAC11C3" w14:textId="77777777" w:rsidR="006F6378" w:rsidRPr="00C30686" w:rsidRDefault="006F6378" w:rsidP="0094020B">
            <w:pPr>
              <w:pStyle w:val="TAC"/>
              <w:rPr>
                <w:rFonts w:eastAsiaTheme="minorEastAsia"/>
                <w:szCs w:val="18"/>
                <w:lang w:val="en-US" w:eastAsia="zh-CN"/>
              </w:rPr>
            </w:pPr>
            <w:r w:rsidRPr="00C30686">
              <w:rPr>
                <w:rFonts w:eastAsiaTheme="minorEastAsia" w:cs="Arial"/>
                <w:szCs w:val="18"/>
                <w:lang w:val="en-US"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6332284D"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1640F03C"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0</w:t>
            </w:r>
          </w:p>
        </w:tc>
      </w:tr>
      <w:tr w:rsidR="006F6378" w:rsidRPr="00C30686" w14:paraId="3AA58FEF" w14:textId="77777777" w:rsidTr="004F423A">
        <w:trPr>
          <w:trHeight w:val="29"/>
        </w:trPr>
        <w:tc>
          <w:tcPr>
            <w:tcW w:w="2742" w:type="dxa"/>
            <w:tcBorders>
              <w:top w:val="nil"/>
              <w:left w:val="single" w:sz="4" w:space="0" w:color="auto"/>
              <w:bottom w:val="nil"/>
              <w:right w:val="single" w:sz="4" w:space="0" w:color="auto"/>
            </w:tcBorders>
            <w:vAlign w:val="center"/>
          </w:tcPr>
          <w:p w14:paraId="2750AABD" w14:textId="77777777" w:rsidR="006F6378" w:rsidRPr="00C30686" w:rsidRDefault="006F6378" w:rsidP="0094020B">
            <w:pPr>
              <w:pStyle w:val="TAC"/>
              <w:rPr>
                <w:rFonts w:eastAsiaTheme="minorEastAsia"/>
                <w:szCs w:val="18"/>
                <w:lang w:val="en-US" w:eastAsia="zh-CN"/>
              </w:rPr>
            </w:pPr>
          </w:p>
        </w:tc>
        <w:tc>
          <w:tcPr>
            <w:tcW w:w="2785" w:type="dxa"/>
            <w:tcBorders>
              <w:top w:val="nil"/>
              <w:left w:val="single" w:sz="4" w:space="0" w:color="auto"/>
              <w:bottom w:val="nil"/>
              <w:right w:val="single" w:sz="4" w:space="0" w:color="auto"/>
            </w:tcBorders>
            <w:vAlign w:val="center"/>
          </w:tcPr>
          <w:p w14:paraId="5CB2D2A0"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3472648" w14:textId="77777777" w:rsidR="006F6378" w:rsidRPr="00C30686" w:rsidRDefault="006F6378" w:rsidP="0094020B">
            <w:pPr>
              <w:pStyle w:val="TAC"/>
              <w:rPr>
                <w:rFonts w:eastAsiaTheme="minorEastAsia"/>
                <w:szCs w:val="18"/>
                <w:lang w:val="en-US" w:eastAsia="zh-CN"/>
              </w:rPr>
            </w:pPr>
            <w:r w:rsidRPr="00C30686">
              <w:rPr>
                <w:rFonts w:eastAsiaTheme="minorEastAsia" w:cs="Arial"/>
                <w:szCs w:val="18"/>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6B94700B"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nil"/>
              <w:right w:val="single" w:sz="4" w:space="0" w:color="auto"/>
            </w:tcBorders>
            <w:vAlign w:val="center"/>
          </w:tcPr>
          <w:p w14:paraId="389B58AC" w14:textId="77777777" w:rsidR="006F6378" w:rsidRPr="00C30686" w:rsidRDefault="006F6378" w:rsidP="0094020B">
            <w:pPr>
              <w:pStyle w:val="TAC"/>
              <w:rPr>
                <w:rFonts w:eastAsiaTheme="minorEastAsia"/>
                <w:lang w:val="en-US" w:eastAsia="zh-CN"/>
              </w:rPr>
            </w:pPr>
          </w:p>
        </w:tc>
      </w:tr>
      <w:tr w:rsidR="006F6378" w:rsidRPr="00C30686" w14:paraId="6319974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C8F884E" w14:textId="77777777" w:rsidR="006F6378" w:rsidRPr="00C30686" w:rsidRDefault="006F6378" w:rsidP="0094020B">
            <w:pPr>
              <w:pStyle w:val="TAC"/>
              <w:rPr>
                <w:rFonts w:eastAsiaTheme="minorEastAsia"/>
                <w:szCs w:val="18"/>
                <w:lang w:val="en-US" w:eastAsia="zh-CN"/>
              </w:rPr>
            </w:pPr>
          </w:p>
        </w:tc>
        <w:tc>
          <w:tcPr>
            <w:tcW w:w="2785" w:type="dxa"/>
            <w:tcBorders>
              <w:top w:val="nil"/>
              <w:left w:val="single" w:sz="4" w:space="0" w:color="auto"/>
              <w:bottom w:val="single" w:sz="4" w:space="0" w:color="auto"/>
              <w:right w:val="single" w:sz="4" w:space="0" w:color="auto"/>
            </w:tcBorders>
            <w:vAlign w:val="center"/>
          </w:tcPr>
          <w:p w14:paraId="296D194A"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96FF696" w14:textId="77777777" w:rsidR="006F6378" w:rsidRPr="00C30686" w:rsidRDefault="006F6378" w:rsidP="0094020B">
            <w:pPr>
              <w:pStyle w:val="TAC"/>
              <w:rPr>
                <w:rFonts w:eastAsiaTheme="minorEastAsia"/>
                <w:szCs w:val="18"/>
                <w:lang w:val="en-US" w:eastAsia="zh-CN"/>
              </w:rPr>
            </w:pPr>
            <w:r w:rsidRPr="00C30686">
              <w:rPr>
                <w:rFonts w:eastAsiaTheme="minorEastAsia" w:cs="Arial"/>
                <w:szCs w:val="18"/>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3753B601"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color w:val="000000"/>
                <w:szCs w:val="18"/>
                <w:lang w:val="en-US" w:eastAsia="zh-CN" w:bidi="ar"/>
              </w:rPr>
              <w:t>CA_n66(2A)_BCS1</w:t>
            </w:r>
          </w:p>
        </w:tc>
        <w:tc>
          <w:tcPr>
            <w:tcW w:w="2445" w:type="dxa"/>
            <w:tcBorders>
              <w:top w:val="nil"/>
              <w:left w:val="single" w:sz="4" w:space="0" w:color="auto"/>
              <w:bottom w:val="single" w:sz="4" w:space="0" w:color="auto"/>
              <w:right w:val="single" w:sz="4" w:space="0" w:color="auto"/>
            </w:tcBorders>
            <w:vAlign w:val="center"/>
          </w:tcPr>
          <w:p w14:paraId="217A1237" w14:textId="77777777" w:rsidR="006F6378" w:rsidRPr="00C30686" w:rsidRDefault="006F6378" w:rsidP="0094020B">
            <w:pPr>
              <w:pStyle w:val="TAC"/>
              <w:rPr>
                <w:rFonts w:eastAsiaTheme="minorEastAsia"/>
                <w:lang w:val="en-US" w:eastAsia="zh-CN"/>
              </w:rPr>
            </w:pPr>
          </w:p>
        </w:tc>
      </w:tr>
      <w:tr w:rsidR="006F6378" w:rsidRPr="00C30686" w14:paraId="268A2801"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7CC7932"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CA_n5A-n25(2A)-n66(2A)</w:t>
            </w:r>
          </w:p>
        </w:tc>
        <w:tc>
          <w:tcPr>
            <w:tcW w:w="2785" w:type="dxa"/>
            <w:tcBorders>
              <w:top w:val="single" w:sz="4" w:space="0" w:color="auto"/>
              <w:left w:val="single" w:sz="4" w:space="0" w:color="auto"/>
              <w:bottom w:val="nil"/>
              <w:right w:val="single" w:sz="4" w:space="0" w:color="auto"/>
            </w:tcBorders>
            <w:vAlign w:val="center"/>
          </w:tcPr>
          <w:p w14:paraId="2A52522D"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CA_n5A-n25A</w:t>
            </w:r>
          </w:p>
          <w:p w14:paraId="3327481D"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CA_n5A-n66A</w:t>
            </w:r>
          </w:p>
          <w:p w14:paraId="05064A1E"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CA_n25A-n66A</w:t>
            </w:r>
          </w:p>
        </w:tc>
        <w:tc>
          <w:tcPr>
            <w:tcW w:w="1259" w:type="dxa"/>
            <w:tcBorders>
              <w:top w:val="single" w:sz="4" w:space="0" w:color="auto"/>
              <w:left w:val="single" w:sz="4" w:space="0" w:color="auto"/>
              <w:bottom w:val="single" w:sz="4" w:space="0" w:color="auto"/>
              <w:right w:val="single" w:sz="4" w:space="0" w:color="auto"/>
            </w:tcBorders>
            <w:vAlign w:val="center"/>
          </w:tcPr>
          <w:p w14:paraId="5D56229C"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4C7A9FF9" w14:textId="77777777" w:rsidR="006F6378" w:rsidRPr="00C30686" w:rsidRDefault="006F6378" w:rsidP="0094020B">
            <w:pPr>
              <w:pStyle w:val="TAC"/>
              <w:rPr>
                <w:rFonts w:eastAsiaTheme="minorEastAsia"/>
                <w:szCs w:val="18"/>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1758037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70C773C4" w14:textId="77777777" w:rsidTr="004F423A">
        <w:trPr>
          <w:trHeight w:val="29"/>
        </w:trPr>
        <w:tc>
          <w:tcPr>
            <w:tcW w:w="2742" w:type="dxa"/>
            <w:tcBorders>
              <w:top w:val="nil"/>
              <w:left w:val="single" w:sz="4" w:space="0" w:color="auto"/>
              <w:bottom w:val="nil"/>
              <w:right w:val="single" w:sz="4" w:space="0" w:color="auto"/>
            </w:tcBorders>
            <w:vAlign w:val="center"/>
          </w:tcPr>
          <w:p w14:paraId="1D2D692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228FA1A"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90FA2F8"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57EBD0BF" w14:textId="77777777" w:rsidR="006F6378" w:rsidRPr="00C30686" w:rsidRDefault="006F6378" w:rsidP="0094020B">
            <w:pPr>
              <w:pStyle w:val="TAC"/>
              <w:rPr>
                <w:rFonts w:eastAsiaTheme="minorEastAsia"/>
                <w:szCs w:val="18"/>
                <w:lang w:val="en-US" w:eastAsia="zh-CN"/>
              </w:rPr>
            </w:pPr>
            <w:r w:rsidRPr="00C30686">
              <w:rPr>
                <w:rFonts w:eastAsiaTheme="minorEastAsia" w:cs="Arial"/>
                <w:color w:val="000000"/>
                <w:szCs w:val="18"/>
                <w:lang w:val="en-US" w:eastAsia="zh-CN" w:bidi="ar"/>
              </w:rPr>
              <w:t>CA_n25(2A)_BCS0</w:t>
            </w:r>
          </w:p>
        </w:tc>
        <w:tc>
          <w:tcPr>
            <w:tcW w:w="2445" w:type="dxa"/>
            <w:tcBorders>
              <w:top w:val="nil"/>
              <w:left w:val="single" w:sz="4" w:space="0" w:color="auto"/>
              <w:bottom w:val="nil"/>
              <w:right w:val="single" w:sz="4" w:space="0" w:color="auto"/>
            </w:tcBorders>
            <w:vAlign w:val="center"/>
          </w:tcPr>
          <w:p w14:paraId="0CB40243" w14:textId="77777777" w:rsidR="006F6378" w:rsidRPr="00C30686" w:rsidRDefault="006F6378" w:rsidP="0094020B">
            <w:pPr>
              <w:pStyle w:val="TAC"/>
              <w:rPr>
                <w:rFonts w:eastAsiaTheme="minorEastAsia"/>
                <w:lang w:val="en-US" w:eastAsia="zh-CN"/>
              </w:rPr>
            </w:pPr>
          </w:p>
        </w:tc>
      </w:tr>
      <w:tr w:rsidR="006F6378" w:rsidRPr="00C30686" w14:paraId="15DC035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EB1259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CFB96E0"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AD7EFBC"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0914C968" w14:textId="77777777" w:rsidR="006F6378" w:rsidRPr="00C30686" w:rsidRDefault="006F6378" w:rsidP="0094020B">
            <w:pPr>
              <w:pStyle w:val="TAC"/>
              <w:rPr>
                <w:rFonts w:eastAsiaTheme="minorEastAsia"/>
                <w:szCs w:val="18"/>
                <w:lang w:val="en-US" w:eastAsia="zh-CN"/>
              </w:rPr>
            </w:pPr>
            <w:r w:rsidRPr="00C30686">
              <w:rPr>
                <w:rFonts w:eastAsiaTheme="minorEastAsia" w:cs="Arial"/>
                <w:color w:val="000000"/>
                <w:szCs w:val="18"/>
                <w:lang w:val="en-US" w:eastAsia="zh-CN" w:bidi="ar"/>
              </w:rPr>
              <w:t>CA_n66(2A)_BCS1</w:t>
            </w:r>
          </w:p>
        </w:tc>
        <w:tc>
          <w:tcPr>
            <w:tcW w:w="2445" w:type="dxa"/>
            <w:tcBorders>
              <w:top w:val="nil"/>
              <w:left w:val="single" w:sz="4" w:space="0" w:color="auto"/>
              <w:bottom w:val="single" w:sz="4" w:space="0" w:color="auto"/>
              <w:right w:val="single" w:sz="4" w:space="0" w:color="auto"/>
            </w:tcBorders>
            <w:vAlign w:val="center"/>
          </w:tcPr>
          <w:p w14:paraId="7D7F408B" w14:textId="77777777" w:rsidR="006F6378" w:rsidRPr="00C30686" w:rsidRDefault="006F6378" w:rsidP="0094020B">
            <w:pPr>
              <w:pStyle w:val="TAC"/>
              <w:rPr>
                <w:rFonts w:eastAsiaTheme="minorEastAsia"/>
                <w:lang w:val="en-US" w:eastAsia="zh-CN"/>
              </w:rPr>
            </w:pPr>
          </w:p>
        </w:tc>
      </w:tr>
      <w:tr w:rsidR="006F6378" w:rsidRPr="00C30686" w14:paraId="300006B1"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47806C7"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CA_n5A-n25A-n77A</w:t>
            </w:r>
          </w:p>
        </w:tc>
        <w:tc>
          <w:tcPr>
            <w:tcW w:w="2785" w:type="dxa"/>
            <w:tcBorders>
              <w:top w:val="single" w:sz="4" w:space="0" w:color="auto"/>
              <w:left w:val="single" w:sz="4" w:space="0" w:color="auto"/>
              <w:bottom w:val="nil"/>
              <w:right w:val="single" w:sz="4" w:space="0" w:color="auto"/>
            </w:tcBorders>
            <w:vAlign w:val="center"/>
          </w:tcPr>
          <w:p w14:paraId="7BA8DDA6" w14:textId="77777777" w:rsidR="006F6378" w:rsidRPr="00C30686" w:rsidRDefault="006F6378" w:rsidP="0094020B">
            <w:pPr>
              <w:pStyle w:val="TAC"/>
              <w:rPr>
                <w:rFonts w:eastAsiaTheme="minorEastAsia" w:cs="Arial"/>
                <w:szCs w:val="18"/>
                <w:lang w:val="en-US" w:eastAsia="zh-CN"/>
              </w:rPr>
            </w:pPr>
            <w:r w:rsidRPr="00C30686">
              <w:rPr>
                <w:rFonts w:eastAsiaTheme="minorEastAsia"/>
                <w:lang w:val="en-US" w:eastAsia="zh-CN"/>
              </w:rPr>
              <w:t>CA_n5A-n25A</w:t>
            </w:r>
          </w:p>
        </w:tc>
        <w:tc>
          <w:tcPr>
            <w:tcW w:w="1259" w:type="dxa"/>
            <w:tcBorders>
              <w:top w:val="single" w:sz="4" w:space="0" w:color="auto"/>
              <w:left w:val="single" w:sz="4" w:space="0" w:color="auto"/>
              <w:bottom w:val="single" w:sz="4" w:space="0" w:color="auto"/>
              <w:right w:val="single" w:sz="4" w:space="0" w:color="auto"/>
            </w:tcBorders>
            <w:vAlign w:val="center"/>
          </w:tcPr>
          <w:p w14:paraId="184C35F3" w14:textId="77777777" w:rsidR="006F6378" w:rsidRPr="00C30686" w:rsidRDefault="006F6378" w:rsidP="0094020B">
            <w:pPr>
              <w:pStyle w:val="TAC"/>
              <w:rPr>
                <w:rFonts w:eastAsiaTheme="minorEastAsia"/>
                <w:szCs w:val="18"/>
                <w:lang w:val="en-US" w:eastAsia="zh-CN"/>
              </w:rPr>
            </w:pPr>
            <w:r w:rsidRPr="00C30686">
              <w:rPr>
                <w:rFonts w:eastAsiaTheme="minorEastAsia"/>
                <w:lang w:val="en-US"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3EBE5C81"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27EFA7A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78ED45DD" w14:textId="77777777" w:rsidTr="004F423A">
        <w:trPr>
          <w:trHeight w:val="29"/>
        </w:trPr>
        <w:tc>
          <w:tcPr>
            <w:tcW w:w="2742" w:type="dxa"/>
            <w:tcBorders>
              <w:top w:val="nil"/>
              <w:left w:val="single" w:sz="4" w:space="0" w:color="auto"/>
              <w:bottom w:val="nil"/>
              <w:right w:val="single" w:sz="4" w:space="0" w:color="auto"/>
            </w:tcBorders>
            <w:vAlign w:val="center"/>
          </w:tcPr>
          <w:p w14:paraId="0C0D774A" w14:textId="77777777" w:rsidR="006F6378" w:rsidRPr="00C30686" w:rsidRDefault="006F6378" w:rsidP="0094020B">
            <w:pPr>
              <w:pStyle w:val="TAC"/>
              <w:rPr>
                <w:rFonts w:eastAsiaTheme="minorEastAsia"/>
                <w:szCs w:val="18"/>
                <w:lang w:val="en-US" w:eastAsia="zh-CN"/>
              </w:rPr>
            </w:pPr>
          </w:p>
        </w:tc>
        <w:tc>
          <w:tcPr>
            <w:tcW w:w="2785" w:type="dxa"/>
            <w:tcBorders>
              <w:top w:val="nil"/>
              <w:left w:val="single" w:sz="4" w:space="0" w:color="auto"/>
              <w:bottom w:val="nil"/>
              <w:right w:val="single" w:sz="4" w:space="0" w:color="auto"/>
            </w:tcBorders>
            <w:vAlign w:val="center"/>
          </w:tcPr>
          <w:p w14:paraId="7BA61431" w14:textId="77777777" w:rsidR="006F6378" w:rsidRPr="00C30686" w:rsidRDefault="006F6378" w:rsidP="0094020B">
            <w:pPr>
              <w:pStyle w:val="TAC"/>
              <w:rPr>
                <w:rFonts w:eastAsiaTheme="minorEastAsia" w:cs="Arial"/>
                <w:szCs w:val="18"/>
                <w:lang w:val="en-US" w:eastAsia="zh-CN"/>
              </w:rPr>
            </w:pPr>
            <w:r w:rsidRPr="00C30686">
              <w:rPr>
                <w:rFonts w:eastAsiaTheme="minorEastAsia"/>
                <w:lang w:val="en-US" w:eastAsia="zh-CN"/>
              </w:rPr>
              <w:t>CA_n5A-n77A</w:t>
            </w:r>
          </w:p>
        </w:tc>
        <w:tc>
          <w:tcPr>
            <w:tcW w:w="1259" w:type="dxa"/>
            <w:tcBorders>
              <w:top w:val="single" w:sz="4" w:space="0" w:color="auto"/>
              <w:left w:val="single" w:sz="4" w:space="0" w:color="auto"/>
              <w:bottom w:val="single" w:sz="4" w:space="0" w:color="auto"/>
              <w:right w:val="single" w:sz="4" w:space="0" w:color="auto"/>
            </w:tcBorders>
            <w:vAlign w:val="center"/>
          </w:tcPr>
          <w:p w14:paraId="2D61927D" w14:textId="77777777" w:rsidR="006F6378" w:rsidRPr="00C30686" w:rsidRDefault="006F6378" w:rsidP="0094020B">
            <w:pPr>
              <w:pStyle w:val="TAC"/>
              <w:rPr>
                <w:rFonts w:eastAsiaTheme="minorEastAsia"/>
                <w:szCs w:val="18"/>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133D9476"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nil"/>
              <w:right w:val="single" w:sz="4" w:space="0" w:color="auto"/>
            </w:tcBorders>
            <w:vAlign w:val="center"/>
          </w:tcPr>
          <w:p w14:paraId="3C753E8C" w14:textId="77777777" w:rsidR="006F6378" w:rsidRPr="00C30686" w:rsidRDefault="006F6378" w:rsidP="0094020B">
            <w:pPr>
              <w:pStyle w:val="TAC"/>
              <w:rPr>
                <w:rFonts w:eastAsiaTheme="minorEastAsia"/>
                <w:lang w:val="en-US" w:eastAsia="zh-CN"/>
              </w:rPr>
            </w:pPr>
          </w:p>
        </w:tc>
      </w:tr>
      <w:tr w:rsidR="006F6378" w:rsidRPr="00C30686" w14:paraId="4BB57C9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19E3AA7" w14:textId="77777777" w:rsidR="006F6378" w:rsidRPr="00C30686" w:rsidRDefault="006F6378" w:rsidP="0094020B">
            <w:pPr>
              <w:pStyle w:val="TAC"/>
              <w:rPr>
                <w:rFonts w:eastAsiaTheme="minorEastAsia"/>
                <w:szCs w:val="18"/>
                <w:lang w:val="en-US" w:eastAsia="zh-CN"/>
              </w:rPr>
            </w:pPr>
          </w:p>
        </w:tc>
        <w:tc>
          <w:tcPr>
            <w:tcW w:w="2785" w:type="dxa"/>
            <w:tcBorders>
              <w:top w:val="nil"/>
              <w:left w:val="single" w:sz="4" w:space="0" w:color="auto"/>
              <w:bottom w:val="single" w:sz="4" w:space="0" w:color="auto"/>
              <w:right w:val="single" w:sz="4" w:space="0" w:color="auto"/>
            </w:tcBorders>
            <w:vAlign w:val="center"/>
          </w:tcPr>
          <w:p w14:paraId="6E3CECCF" w14:textId="77777777" w:rsidR="006F6378" w:rsidRPr="00C30686" w:rsidRDefault="006F6378" w:rsidP="0094020B">
            <w:pPr>
              <w:pStyle w:val="TAC"/>
              <w:rPr>
                <w:rFonts w:eastAsiaTheme="minorEastAsia" w:cs="Arial"/>
                <w:szCs w:val="18"/>
                <w:lang w:val="en-US" w:eastAsia="zh-CN"/>
              </w:rPr>
            </w:pPr>
            <w:r w:rsidRPr="00C30686">
              <w:rPr>
                <w:rFonts w:eastAsiaTheme="minorEastAsia"/>
                <w:lang w:val="en-US" w:eastAsia="zh-CN"/>
              </w:rPr>
              <w:t>CA_n25A-n77A</w:t>
            </w:r>
          </w:p>
        </w:tc>
        <w:tc>
          <w:tcPr>
            <w:tcW w:w="1259" w:type="dxa"/>
            <w:tcBorders>
              <w:top w:val="single" w:sz="4" w:space="0" w:color="auto"/>
              <w:left w:val="single" w:sz="4" w:space="0" w:color="auto"/>
              <w:bottom w:val="single" w:sz="4" w:space="0" w:color="auto"/>
              <w:right w:val="single" w:sz="4" w:space="0" w:color="auto"/>
            </w:tcBorders>
            <w:vAlign w:val="center"/>
          </w:tcPr>
          <w:p w14:paraId="3255C0BA" w14:textId="77777777" w:rsidR="006F6378" w:rsidRPr="00C30686" w:rsidRDefault="006F6378" w:rsidP="0094020B">
            <w:pPr>
              <w:pStyle w:val="TAC"/>
              <w:rPr>
                <w:rFonts w:eastAsiaTheme="minorEastAsia"/>
                <w:szCs w:val="18"/>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ECF7F68"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19577879" w14:textId="77777777" w:rsidR="006F6378" w:rsidRPr="00C30686" w:rsidRDefault="006F6378" w:rsidP="0094020B">
            <w:pPr>
              <w:pStyle w:val="TAC"/>
              <w:rPr>
                <w:rFonts w:eastAsiaTheme="minorEastAsia"/>
                <w:lang w:val="en-US" w:eastAsia="zh-CN"/>
              </w:rPr>
            </w:pPr>
          </w:p>
        </w:tc>
      </w:tr>
      <w:tr w:rsidR="006F6378" w:rsidRPr="00C30686" w14:paraId="555E9265" w14:textId="77777777" w:rsidTr="004F423A">
        <w:trPr>
          <w:trHeight w:val="29"/>
        </w:trPr>
        <w:tc>
          <w:tcPr>
            <w:tcW w:w="2742" w:type="dxa"/>
            <w:tcBorders>
              <w:top w:val="single" w:sz="4" w:space="0" w:color="auto"/>
              <w:left w:val="single" w:sz="4" w:space="0" w:color="auto"/>
              <w:bottom w:val="nil"/>
              <w:right w:val="single" w:sz="4" w:space="0" w:color="auto"/>
            </w:tcBorders>
          </w:tcPr>
          <w:p w14:paraId="0C78B2E0" w14:textId="77777777" w:rsidR="006F6378" w:rsidRPr="00C30686" w:rsidRDefault="006F6378" w:rsidP="0094020B">
            <w:pPr>
              <w:pStyle w:val="TAC"/>
              <w:rPr>
                <w:rFonts w:eastAsiaTheme="minorEastAsia"/>
                <w:szCs w:val="18"/>
                <w:lang w:val="en-US" w:eastAsia="zh-CN"/>
              </w:rPr>
            </w:pPr>
            <w:r w:rsidRPr="00C30686">
              <w:rPr>
                <w:rFonts w:eastAsia="DengXian"/>
                <w:szCs w:val="18"/>
                <w:lang w:eastAsia="zh-CN"/>
              </w:rPr>
              <w:lastRenderedPageBreak/>
              <w:t>CA_n5A-n25(2A)-n77A</w:t>
            </w:r>
          </w:p>
        </w:tc>
        <w:tc>
          <w:tcPr>
            <w:tcW w:w="2785" w:type="dxa"/>
            <w:tcBorders>
              <w:top w:val="single" w:sz="4" w:space="0" w:color="auto"/>
              <w:left w:val="single" w:sz="4" w:space="0" w:color="auto"/>
              <w:bottom w:val="nil"/>
              <w:right w:val="single" w:sz="4" w:space="0" w:color="auto"/>
            </w:tcBorders>
          </w:tcPr>
          <w:p w14:paraId="0D72F9F2" w14:textId="77777777" w:rsidR="006F6378" w:rsidRPr="00C30686" w:rsidRDefault="006F6378" w:rsidP="0094020B">
            <w:pPr>
              <w:pStyle w:val="TAC"/>
              <w:rPr>
                <w:rFonts w:eastAsia="DengXian"/>
              </w:rPr>
            </w:pPr>
            <w:r w:rsidRPr="00C30686">
              <w:rPr>
                <w:rFonts w:eastAsia="DengXian"/>
              </w:rPr>
              <w:t>CA_n5A-n25A</w:t>
            </w:r>
          </w:p>
          <w:p w14:paraId="0EEB5FBB" w14:textId="77777777" w:rsidR="006F6378" w:rsidRPr="00C30686" w:rsidRDefault="006F6378" w:rsidP="0094020B">
            <w:pPr>
              <w:pStyle w:val="TAC"/>
              <w:rPr>
                <w:rFonts w:eastAsia="DengXian"/>
              </w:rPr>
            </w:pPr>
            <w:r w:rsidRPr="00C30686">
              <w:rPr>
                <w:rFonts w:eastAsia="DengXian"/>
              </w:rPr>
              <w:t>CA_n5A-n77A</w:t>
            </w:r>
          </w:p>
          <w:p w14:paraId="76C43FDA" w14:textId="77777777" w:rsidR="006F6378" w:rsidRPr="00C30686" w:rsidRDefault="006F6378" w:rsidP="0094020B">
            <w:pPr>
              <w:pStyle w:val="TAC"/>
              <w:rPr>
                <w:rFonts w:eastAsiaTheme="minorEastAsia" w:cs="Arial"/>
                <w:szCs w:val="18"/>
                <w:lang w:val="en-US" w:eastAsia="zh-CN"/>
              </w:rPr>
            </w:pPr>
            <w:r w:rsidRPr="00C30686">
              <w:rPr>
                <w:rFonts w:eastAsia="DengXian"/>
              </w:rPr>
              <w:t>CA_n25A-n77A</w:t>
            </w:r>
          </w:p>
        </w:tc>
        <w:tc>
          <w:tcPr>
            <w:tcW w:w="1259" w:type="dxa"/>
            <w:tcBorders>
              <w:top w:val="single" w:sz="4" w:space="0" w:color="auto"/>
              <w:left w:val="single" w:sz="4" w:space="0" w:color="auto"/>
              <w:bottom w:val="single" w:sz="4" w:space="0" w:color="auto"/>
              <w:right w:val="single" w:sz="4" w:space="0" w:color="auto"/>
            </w:tcBorders>
          </w:tcPr>
          <w:p w14:paraId="61D293DE" w14:textId="77777777" w:rsidR="006F6378" w:rsidRPr="00C30686" w:rsidRDefault="006F6378" w:rsidP="0094020B">
            <w:pPr>
              <w:pStyle w:val="TAC"/>
              <w:rPr>
                <w:rFonts w:eastAsiaTheme="minorEastAsia"/>
                <w:szCs w:val="18"/>
                <w:lang w:val="en-US" w:eastAsia="zh-CN"/>
              </w:rPr>
            </w:pPr>
            <w:r w:rsidRPr="00C30686">
              <w:rPr>
                <w:rFonts w:eastAsia="DengXia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667F8749"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4575DAF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5109BB2F" w14:textId="77777777" w:rsidTr="004F423A">
        <w:trPr>
          <w:trHeight w:val="29"/>
        </w:trPr>
        <w:tc>
          <w:tcPr>
            <w:tcW w:w="2742" w:type="dxa"/>
            <w:tcBorders>
              <w:top w:val="nil"/>
              <w:left w:val="single" w:sz="4" w:space="0" w:color="auto"/>
              <w:bottom w:val="nil"/>
              <w:right w:val="single" w:sz="4" w:space="0" w:color="auto"/>
            </w:tcBorders>
          </w:tcPr>
          <w:p w14:paraId="282303E9" w14:textId="77777777" w:rsidR="006F6378" w:rsidRPr="00C30686" w:rsidRDefault="006F6378" w:rsidP="0094020B">
            <w:pPr>
              <w:pStyle w:val="TAC"/>
              <w:rPr>
                <w:rFonts w:eastAsiaTheme="minorEastAsia"/>
                <w:szCs w:val="18"/>
                <w:lang w:val="en-US" w:eastAsia="zh-CN"/>
              </w:rPr>
            </w:pPr>
          </w:p>
        </w:tc>
        <w:tc>
          <w:tcPr>
            <w:tcW w:w="2785" w:type="dxa"/>
            <w:tcBorders>
              <w:top w:val="nil"/>
              <w:left w:val="single" w:sz="4" w:space="0" w:color="auto"/>
              <w:bottom w:val="nil"/>
              <w:right w:val="single" w:sz="4" w:space="0" w:color="auto"/>
            </w:tcBorders>
          </w:tcPr>
          <w:p w14:paraId="6259C59A"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28FE9B7C" w14:textId="77777777" w:rsidR="006F6378" w:rsidRPr="00C30686" w:rsidRDefault="006F6378" w:rsidP="0094020B">
            <w:pPr>
              <w:pStyle w:val="TAC"/>
              <w:rPr>
                <w:rFonts w:eastAsiaTheme="minorEastAsia"/>
                <w:szCs w:val="18"/>
                <w:lang w:val="en-US" w:eastAsia="zh-CN"/>
              </w:rPr>
            </w:pPr>
            <w:r w:rsidRPr="00C30686">
              <w:rPr>
                <w:rFonts w:eastAsia="DengXia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4A9FA529"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bidi="ar"/>
              </w:rPr>
              <w:t>CA_n25(2A)_BCS</w:t>
            </w:r>
            <w:r w:rsidRPr="00C30686">
              <w:rPr>
                <w:rFonts w:eastAsiaTheme="minorEastAsia" w:cs="Arial" w:hint="eastAsia"/>
                <w:color w:val="000000"/>
                <w:szCs w:val="18"/>
                <w:lang w:val="en-US" w:eastAsia="zh-CN" w:bidi="ar"/>
              </w:rPr>
              <w:t>0</w:t>
            </w:r>
          </w:p>
        </w:tc>
        <w:tc>
          <w:tcPr>
            <w:tcW w:w="2445" w:type="dxa"/>
            <w:tcBorders>
              <w:top w:val="nil"/>
              <w:left w:val="single" w:sz="4" w:space="0" w:color="auto"/>
              <w:bottom w:val="nil"/>
              <w:right w:val="single" w:sz="4" w:space="0" w:color="auto"/>
            </w:tcBorders>
            <w:vAlign w:val="center"/>
          </w:tcPr>
          <w:p w14:paraId="698FE9D0" w14:textId="77777777" w:rsidR="006F6378" w:rsidRPr="00C30686" w:rsidRDefault="006F6378" w:rsidP="0094020B">
            <w:pPr>
              <w:pStyle w:val="TAC"/>
              <w:rPr>
                <w:rFonts w:eastAsiaTheme="minorEastAsia"/>
                <w:lang w:val="en-US" w:eastAsia="zh-CN"/>
              </w:rPr>
            </w:pPr>
          </w:p>
        </w:tc>
      </w:tr>
      <w:tr w:rsidR="006F6378" w:rsidRPr="00C30686" w14:paraId="412FCF1B" w14:textId="77777777" w:rsidTr="004F423A">
        <w:trPr>
          <w:trHeight w:val="29"/>
        </w:trPr>
        <w:tc>
          <w:tcPr>
            <w:tcW w:w="2742" w:type="dxa"/>
            <w:tcBorders>
              <w:top w:val="nil"/>
              <w:left w:val="single" w:sz="4" w:space="0" w:color="auto"/>
              <w:bottom w:val="single" w:sz="4" w:space="0" w:color="auto"/>
              <w:right w:val="single" w:sz="4" w:space="0" w:color="auto"/>
            </w:tcBorders>
          </w:tcPr>
          <w:p w14:paraId="7D5EE61E" w14:textId="77777777" w:rsidR="006F6378" w:rsidRPr="00C30686" w:rsidRDefault="006F6378" w:rsidP="0094020B">
            <w:pPr>
              <w:pStyle w:val="TAC"/>
              <w:rPr>
                <w:rFonts w:eastAsiaTheme="minorEastAsia"/>
                <w:szCs w:val="18"/>
                <w:lang w:val="en-US" w:eastAsia="zh-CN"/>
              </w:rPr>
            </w:pPr>
          </w:p>
        </w:tc>
        <w:tc>
          <w:tcPr>
            <w:tcW w:w="2785" w:type="dxa"/>
            <w:tcBorders>
              <w:top w:val="nil"/>
              <w:left w:val="single" w:sz="4" w:space="0" w:color="auto"/>
              <w:bottom w:val="single" w:sz="4" w:space="0" w:color="auto"/>
              <w:right w:val="single" w:sz="4" w:space="0" w:color="auto"/>
            </w:tcBorders>
          </w:tcPr>
          <w:p w14:paraId="3CAF0A41"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2229351C" w14:textId="77777777" w:rsidR="006F6378" w:rsidRPr="00C30686" w:rsidRDefault="006F6378" w:rsidP="0094020B">
            <w:pPr>
              <w:pStyle w:val="TAC"/>
              <w:rPr>
                <w:rFonts w:eastAsiaTheme="minorEastAsia"/>
                <w:szCs w:val="18"/>
                <w:lang w:val="en-US" w:eastAsia="zh-CN"/>
              </w:rPr>
            </w:pPr>
            <w:r w:rsidRPr="00C30686">
              <w:rPr>
                <w:rFonts w:eastAsia="DengXia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21E73051"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3D354F4B" w14:textId="77777777" w:rsidR="006F6378" w:rsidRPr="00C30686" w:rsidRDefault="006F6378" w:rsidP="0094020B">
            <w:pPr>
              <w:pStyle w:val="TAC"/>
              <w:rPr>
                <w:rFonts w:eastAsiaTheme="minorEastAsia"/>
                <w:lang w:val="en-US" w:eastAsia="zh-CN"/>
              </w:rPr>
            </w:pPr>
          </w:p>
        </w:tc>
      </w:tr>
      <w:tr w:rsidR="006F6378" w:rsidRPr="00C30686" w14:paraId="0B9190B8" w14:textId="77777777" w:rsidTr="004F423A">
        <w:trPr>
          <w:trHeight w:val="29"/>
        </w:trPr>
        <w:tc>
          <w:tcPr>
            <w:tcW w:w="2742" w:type="dxa"/>
            <w:tcBorders>
              <w:top w:val="single" w:sz="4" w:space="0" w:color="auto"/>
              <w:left w:val="single" w:sz="4" w:space="0" w:color="auto"/>
              <w:bottom w:val="nil"/>
              <w:right w:val="single" w:sz="4" w:space="0" w:color="auto"/>
            </w:tcBorders>
          </w:tcPr>
          <w:p w14:paraId="622916FF" w14:textId="77777777" w:rsidR="006F6378" w:rsidRPr="00C30686" w:rsidRDefault="006F6378" w:rsidP="0094020B">
            <w:pPr>
              <w:pStyle w:val="TAC"/>
              <w:rPr>
                <w:rFonts w:eastAsiaTheme="minorEastAsia"/>
                <w:szCs w:val="18"/>
                <w:lang w:val="en-US" w:eastAsia="zh-CN"/>
              </w:rPr>
            </w:pPr>
            <w:r w:rsidRPr="00C30686">
              <w:rPr>
                <w:rFonts w:eastAsia="DengXian"/>
                <w:szCs w:val="18"/>
                <w:lang w:eastAsia="zh-CN"/>
              </w:rPr>
              <w:t>CA_n5A-n25A-n77(2A)</w:t>
            </w:r>
          </w:p>
        </w:tc>
        <w:tc>
          <w:tcPr>
            <w:tcW w:w="2785" w:type="dxa"/>
            <w:tcBorders>
              <w:top w:val="single" w:sz="4" w:space="0" w:color="auto"/>
              <w:left w:val="single" w:sz="4" w:space="0" w:color="auto"/>
              <w:bottom w:val="nil"/>
              <w:right w:val="single" w:sz="4" w:space="0" w:color="auto"/>
            </w:tcBorders>
          </w:tcPr>
          <w:p w14:paraId="5D642CD2" w14:textId="77777777" w:rsidR="006F6378" w:rsidRPr="00C30686" w:rsidRDefault="006F6378" w:rsidP="0094020B">
            <w:pPr>
              <w:pStyle w:val="TAC"/>
              <w:rPr>
                <w:rFonts w:eastAsia="DengXian"/>
              </w:rPr>
            </w:pPr>
            <w:r w:rsidRPr="00C30686">
              <w:rPr>
                <w:rFonts w:eastAsia="DengXian"/>
              </w:rPr>
              <w:t>CA_n5A-n25A</w:t>
            </w:r>
          </w:p>
          <w:p w14:paraId="67185B9D" w14:textId="77777777" w:rsidR="006F6378" w:rsidRPr="00C30686" w:rsidRDefault="006F6378" w:rsidP="0094020B">
            <w:pPr>
              <w:pStyle w:val="TAC"/>
              <w:rPr>
                <w:rFonts w:eastAsia="DengXian"/>
              </w:rPr>
            </w:pPr>
            <w:r w:rsidRPr="00C30686">
              <w:rPr>
                <w:rFonts w:eastAsia="DengXian"/>
              </w:rPr>
              <w:t>CA_n5A-n77A</w:t>
            </w:r>
          </w:p>
          <w:p w14:paraId="2C7F8262" w14:textId="77777777" w:rsidR="006F6378" w:rsidRPr="00C30686" w:rsidRDefault="006F6378" w:rsidP="0094020B">
            <w:pPr>
              <w:pStyle w:val="TAC"/>
              <w:rPr>
                <w:rFonts w:eastAsiaTheme="minorEastAsia" w:cs="Arial"/>
                <w:szCs w:val="18"/>
                <w:lang w:val="en-US" w:eastAsia="zh-CN"/>
              </w:rPr>
            </w:pPr>
            <w:r w:rsidRPr="00C30686">
              <w:rPr>
                <w:rFonts w:eastAsia="DengXian"/>
              </w:rPr>
              <w:t>CA_n25A-n77A</w:t>
            </w:r>
          </w:p>
        </w:tc>
        <w:tc>
          <w:tcPr>
            <w:tcW w:w="1259" w:type="dxa"/>
            <w:tcBorders>
              <w:top w:val="single" w:sz="4" w:space="0" w:color="auto"/>
              <w:left w:val="single" w:sz="4" w:space="0" w:color="auto"/>
              <w:bottom w:val="single" w:sz="4" w:space="0" w:color="auto"/>
              <w:right w:val="single" w:sz="4" w:space="0" w:color="auto"/>
            </w:tcBorders>
          </w:tcPr>
          <w:p w14:paraId="32B9B61B" w14:textId="77777777" w:rsidR="006F6378" w:rsidRPr="00C30686" w:rsidRDefault="006F6378" w:rsidP="0094020B">
            <w:pPr>
              <w:pStyle w:val="TAC"/>
              <w:rPr>
                <w:rFonts w:eastAsiaTheme="minorEastAsia"/>
                <w:szCs w:val="18"/>
                <w:lang w:val="en-US" w:eastAsia="zh-CN"/>
              </w:rPr>
            </w:pPr>
            <w:r w:rsidRPr="00C30686">
              <w:rPr>
                <w:rFonts w:eastAsia="DengXia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198BEEBF"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2852CD0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61EB1844" w14:textId="77777777" w:rsidTr="004F423A">
        <w:trPr>
          <w:trHeight w:val="29"/>
        </w:trPr>
        <w:tc>
          <w:tcPr>
            <w:tcW w:w="2742" w:type="dxa"/>
            <w:tcBorders>
              <w:top w:val="nil"/>
              <w:left w:val="single" w:sz="4" w:space="0" w:color="auto"/>
              <w:bottom w:val="nil"/>
              <w:right w:val="single" w:sz="4" w:space="0" w:color="auto"/>
            </w:tcBorders>
          </w:tcPr>
          <w:p w14:paraId="6A699545" w14:textId="77777777" w:rsidR="006F6378" w:rsidRPr="00C30686" w:rsidRDefault="006F6378" w:rsidP="0094020B">
            <w:pPr>
              <w:pStyle w:val="TAC"/>
              <w:rPr>
                <w:rFonts w:eastAsiaTheme="minorEastAsia"/>
                <w:szCs w:val="18"/>
                <w:lang w:val="en-US" w:eastAsia="zh-CN"/>
              </w:rPr>
            </w:pPr>
          </w:p>
        </w:tc>
        <w:tc>
          <w:tcPr>
            <w:tcW w:w="2785" w:type="dxa"/>
            <w:tcBorders>
              <w:top w:val="nil"/>
              <w:left w:val="single" w:sz="4" w:space="0" w:color="auto"/>
              <w:bottom w:val="nil"/>
              <w:right w:val="single" w:sz="4" w:space="0" w:color="auto"/>
            </w:tcBorders>
          </w:tcPr>
          <w:p w14:paraId="6F905B45"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100A52CA" w14:textId="77777777" w:rsidR="006F6378" w:rsidRPr="00C30686" w:rsidRDefault="006F6378" w:rsidP="0094020B">
            <w:pPr>
              <w:pStyle w:val="TAC"/>
              <w:rPr>
                <w:rFonts w:eastAsiaTheme="minorEastAsia"/>
                <w:szCs w:val="18"/>
                <w:lang w:val="en-US" w:eastAsia="zh-CN"/>
              </w:rPr>
            </w:pPr>
            <w:r w:rsidRPr="00C30686">
              <w:rPr>
                <w:rFonts w:eastAsia="DengXia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7716D86F"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nil"/>
              <w:right w:val="single" w:sz="4" w:space="0" w:color="auto"/>
            </w:tcBorders>
            <w:vAlign w:val="center"/>
          </w:tcPr>
          <w:p w14:paraId="427A1E59" w14:textId="77777777" w:rsidR="006F6378" w:rsidRPr="00C30686" w:rsidRDefault="006F6378" w:rsidP="0094020B">
            <w:pPr>
              <w:pStyle w:val="TAC"/>
              <w:rPr>
                <w:rFonts w:eastAsiaTheme="minorEastAsia"/>
                <w:lang w:val="en-US" w:eastAsia="zh-CN"/>
              </w:rPr>
            </w:pPr>
          </w:p>
        </w:tc>
      </w:tr>
      <w:tr w:rsidR="006F6378" w:rsidRPr="00C30686" w14:paraId="48ECF6DE" w14:textId="77777777" w:rsidTr="004F423A">
        <w:trPr>
          <w:trHeight w:val="29"/>
        </w:trPr>
        <w:tc>
          <w:tcPr>
            <w:tcW w:w="2742" w:type="dxa"/>
            <w:tcBorders>
              <w:top w:val="nil"/>
              <w:left w:val="single" w:sz="4" w:space="0" w:color="auto"/>
              <w:bottom w:val="single" w:sz="4" w:space="0" w:color="auto"/>
              <w:right w:val="single" w:sz="4" w:space="0" w:color="auto"/>
            </w:tcBorders>
          </w:tcPr>
          <w:p w14:paraId="130EE40A" w14:textId="77777777" w:rsidR="006F6378" w:rsidRPr="00C30686" w:rsidRDefault="006F6378" w:rsidP="0094020B">
            <w:pPr>
              <w:pStyle w:val="TAC"/>
              <w:rPr>
                <w:rFonts w:eastAsiaTheme="minorEastAsia"/>
                <w:szCs w:val="18"/>
                <w:lang w:val="en-US" w:eastAsia="zh-CN"/>
              </w:rPr>
            </w:pPr>
          </w:p>
        </w:tc>
        <w:tc>
          <w:tcPr>
            <w:tcW w:w="2785" w:type="dxa"/>
            <w:tcBorders>
              <w:top w:val="nil"/>
              <w:left w:val="single" w:sz="4" w:space="0" w:color="auto"/>
              <w:bottom w:val="single" w:sz="4" w:space="0" w:color="auto"/>
              <w:right w:val="single" w:sz="4" w:space="0" w:color="auto"/>
            </w:tcBorders>
          </w:tcPr>
          <w:p w14:paraId="3D4F065C"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1BB3D024" w14:textId="77777777" w:rsidR="006F6378" w:rsidRPr="00C30686" w:rsidRDefault="006F6378" w:rsidP="0094020B">
            <w:pPr>
              <w:pStyle w:val="TAC"/>
              <w:rPr>
                <w:rFonts w:eastAsiaTheme="minorEastAsia"/>
                <w:szCs w:val="18"/>
                <w:lang w:val="en-US" w:eastAsia="zh-CN"/>
              </w:rPr>
            </w:pPr>
            <w:r w:rsidRPr="00C30686">
              <w:rPr>
                <w:rFonts w:eastAsia="DengXia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5C44AAF3"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eastAsia="zh-CN" w:bidi="ar"/>
              </w:rPr>
              <w:t>CA_n77(2A)</w:t>
            </w:r>
            <w:r w:rsidRPr="00C30686">
              <w:rPr>
                <w:rFonts w:eastAsiaTheme="minorEastAsia" w:cs="Arial"/>
                <w:color w:val="000000"/>
                <w:szCs w:val="18"/>
                <w:lang w:val="en-US" w:eastAsia="zh-CN" w:bidi="ar"/>
              </w:rPr>
              <w:t>_BCS1</w:t>
            </w:r>
          </w:p>
        </w:tc>
        <w:tc>
          <w:tcPr>
            <w:tcW w:w="2445" w:type="dxa"/>
            <w:tcBorders>
              <w:top w:val="nil"/>
              <w:left w:val="single" w:sz="4" w:space="0" w:color="auto"/>
              <w:bottom w:val="single" w:sz="4" w:space="0" w:color="auto"/>
              <w:right w:val="single" w:sz="4" w:space="0" w:color="auto"/>
            </w:tcBorders>
            <w:vAlign w:val="center"/>
          </w:tcPr>
          <w:p w14:paraId="515F1D1E" w14:textId="77777777" w:rsidR="006F6378" w:rsidRPr="00C30686" w:rsidRDefault="006F6378" w:rsidP="0094020B">
            <w:pPr>
              <w:pStyle w:val="TAC"/>
              <w:rPr>
                <w:rFonts w:eastAsiaTheme="minorEastAsia"/>
                <w:lang w:val="en-US" w:eastAsia="zh-CN"/>
              </w:rPr>
            </w:pPr>
          </w:p>
        </w:tc>
      </w:tr>
      <w:tr w:rsidR="006F6378" w:rsidRPr="00C30686" w14:paraId="09417C54" w14:textId="77777777" w:rsidTr="004F423A">
        <w:trPr>
          <w:trHeight w:val="29"/>
        </w:trPr>
        <w:tc>
          <w:tcPr>
            <w:tcW w:w="2742" w:type="dxa"/>
            <w:tcBorders>
              <w:top w:val="single" w:sz="4" w:space="0" w:color="auto"/>
              <w:left w:val="single" w:sz="4" w:space="0" w:color="auto"/>
              <w:bottom w:val="nil"/>
              <w:right w:val="single" w:sz="4" w:space="0" w:color="auto"/>
            </w:tcBorders>
          </w:tcPr>
          <w:p w14:paraId="45C77CDD" w14:textId="77777777" w:rsidR="006F6378" w:rsidRPr="00C30686" w:rsidRDefault="006F6378" w:rsidP="0094020B">
            <w:pPr>
              <w:pStyle w:val="TAC"/>
              <w:rPr>
                <w:rFonts w:eastAsiaTheme="minorEastAsia"/>
                <w:szCs w:val="18"/>
                <w:lang w:val="en-US" w:eastAsia="zh-CN"/>
              </w:rPr>
            </w:pPr>
            <w:r w:rsidRPr="00C30686">
              <w:rPr>
                <w:rFonts w:eastAsia="DengXian"/>
                <w:szCs w:val="18"/>
                <w:lang w:eastAsia="zh-CN"/>
              </w:rPr>
              <w:t>CA_n5A-n25A-n77(3A)</w:t>
            </w:r>
          </w:p>
        </w:tc>
        <w:tc>
          <w:tcPr>
            <w:tcW w:w="2785" w:type="dxa"/>
            <w:tcBorders>
              <w:top w:val="single" w:sz="4" w:space="0" w:color="auto"/>
              <w:left w:val="single" w:sz="4" w:space="0" w:color="auto"/>
              <w:bottom w:val="nil"/>
              <w:right w:val="single" w:sz="4" w:space="0" w:color="auto"/>
            </w:tcBorders>
          </w:tcPr>
          <w:p w14:paraId="110DF870"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CA_n77(2A)</w:t>
            </w:r>
          </w:p>
          <w:p w14:paraId="6000A578"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CA_n5A-n25A</w:t>
            </w:r>
          </w:p>
          <w:p w14:paraId="13D8E30F"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CA_n5A-n77A</w:t>
            </w:r>
          </w:p>
          <w:p w14:paraId="028B7099"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CA_n25A-n77A</w:t>
            </w:r>
          </w:p>
        </w:tc>
        <w:tc>
          <w:tcPr>
            <w:tcW w:w="1259" w:type="dxa"/>
            <w:tcBorders>
              <w:top w:val="single" w:sz="4" w:space="0" w:color="auto"/>
              <w:left w:val="single" w:sz="4" w:space="0" w:color="auto"/>
              <w:bottom w:val="single" w:sz="4" w:space="0" w:color="auto"/>
              <w:right w:val="single" w:sz="4" w:space="0" w:color="auto"/>
            </w:tcBorders>
          </w:tcPr>
          <w:p w14:paraId="3A6B4F43" w14:textId="77777777" w:rsidR="006F6378" w:rsidRPr="00C30686" w:rsidRDefault="006F6378" w:rsidP="0094020B">
            <w:pPr>
              <w:pStyle w:val="TAC"/>
              <w:rPr>
                <w:rFonts w:eastAsia="DengXian"/>
              </w:rPr>
            </w:pPr>
            <w:r w:rsidRPr="00C30686">
              <w:rPr>
                <w:rFonts w:eastAsia="DengXia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41CC813A" w14:textId="77777777" w:rsidR="006F6378" w:rsidRPr="00C30686" w:rsidRDefault="006F6378" w:rsidP="0094020B">
            <w:pPr>
              <w:pStyle w:val="TAC"/>
              <w:rPr>
                <w:rFonts w:eastAsiaTheme="minorEastAsia" w:cs="Arial"/>
                <w:color w:val="000000"/>
                <w:szCs w:val="18"/>
                <w:lang w:eastAsia="zh-CN" w:bidi="ar"/>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5D866E4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31BC0522" w14:textId="77777777" w:rsidTr="004F423A">
        <w:trPr>
          <w:trHeight w:val="29"/>
        </w:trPr>
        <w:tc>
          <w:tcPr>
            <w:tcW w:w="2742" w:type="dxa"/>
            <w:tcBorders>
              <w:top w:val="nil"/>
              <w:left w:val="single" w:sz="4" w:space="0" w:color="auto"/>
              <w:bottom w:val="nil"/>
              <w:right w:val="single" w:sz="4" w:space="0" w:color="auto"/>
            </w:tcBorders>
          </w:tcPr>
          <w:p w14:paraId="304B5086" w14:textId="77777777" w:rsidR="006F6378" w:rsidRPr="00C30686" w:rsidRDefault="006F6378" w:rsidP="0094020B">
            <w:pPr>
              <w:pStyle w:val="TAC"/>
              <w:rPr>
                <w:rFonts w:eastAsia="DengXian"/>
                <w:szCs w:val="18"/>
                <w:lang w:eastAsia="zh-CN"/>
              </w:rPr>
            </w:pPr>
          </w:p>
        </w:tc>
        <w:tc>
          <w:tcPr>
            <w:tcW w:w="2785" w:type="dxa"/>
            <w:tcBorders>
              <w:top w:val="nil"/>
              <w:left w:val="single" w:sz="4" w:space="0" w:color="auto"/>
              <w:bottom w:val="nil"/>
              <w:right w:val="single" w:sz="4" w:space="0" w:color="auto"/>
            </w:tcBorders>
          </w:tcPr>
          <w:p w14:paraId="545CEC63"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0BE5654A" w14:textId="77777777" w:rsidR="006F6378" w:rsidRPr="00C30686" w:rsidRDefault="006F6378" w:rsidP="0094020B">
            <w:pPr>
              <w:pStyle w:val="TAC"/>
              <w:rPr>
                <w:rFonts w:eastAsia="DengXian"/>
              </w:rPr>
            </w:pPr>
            <w:r w:rsidRPr="00C30686">
              <w:rPr>
                <w:rFonts w:eastAsia="DengXia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7A6B7AC2" w14:textId="77777777" w:rsidR="006F6378" w:rsidRPr="00C30686" w:rsidRDefault="006F6378" w:rsidP="0094020B">
            <w:pPr>
              <w:pStyle w:val="TAC"/>
              <w:rPr>
                <w:rFonts w:eastAsiaTheme="minorEastAsia" w:cs="Arial"/>
                <w:color w:val="000000"/>
                <w:szCs w:val="18"/>
                <w:lang w:eastAsia="zh-CN" w:bidi="ar"/>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nil"/>
              <w:right w:val="single" w:sz="4" w:space="0" w:color="auto"/>
            </w:tcBorders>
            <w:vAlign w:val="center"/>
          </w:tcPr>
          <w:p w14:paraId="08514B22" w14:textId="77777777" w:rsidR="006F6378" w:rsidRPr="00C30686" w:rsidRDefault="006F6378" w:rsidP="0094020B">
            <w:pPr>
              <w:pStyle w:val="TAC"/>
              <w:rPr>
                <w:rFonts w:eastAsiaTheme="minorEastAsia"/>
                <w:lang w:val="en-US" w:eastAsia="zh-CN"/>
              </w:rPr>
            </w:pPr>
          </w:p>
        </w:tc>
      </w:tr>
      <w:tr w:rsidR="006F6378" w:rsidRPr="00C30686" w14:paraId="55F74B35" w14:textId="77777777" w:rsidTr="004F423A">
        <w:trPr>
          <w:trHeight w:val="29"/>
        </w:trPr>
        <w:tc>
          <w:tcPr>
            <w:tcW w:w="2742" w:type="dxa"/>
            <w:tcBorders>
              <w:top w:val="nil"/>
              <w:left w:val="single" w:sz="4" w:space="0" w:color="auto"/>
              <w:bottom w:val="single" w:sz="4" w:space="0" w:color="auto"/>
              <w:right w:val="single" w:sz="4" w:space="0" w:color="auto"/>
            </w:tcBorders>
          </w:tcPr>
          <w:p w14:paraId="151DC285" w14:textId="77777777" w:rsidR="006F6378" w:rsidRPr="00C30686" w:rsidRDefault="006F6378" w:rsidP="0094020B">
            <w:pPr>
              <w:pStyle w:val="TAC"/>
              <w:rPr>
                <w:rFonts w:eastAsia="DengXian"/>
                <w:szCs w:val="18"/>
                <w:lang w:eastAsia="zh-CN"/>
              </w:rPr>
            </w:pPr>
          </w:p>
        </w:tc>
        <w:tc>
          <w:tcPr>
            <w:tcW w:w="2785" w:type="dxa"/>
            <w:tcBorders>
              <w:top w:val="nil"/>
              <w:left w:val="single" w:sz="4" w:space="0" w:color="auto"/>
              <w:bottom w:val="single" w:sz="4" w:space="0" w:color="auto"/>
              <w:right w:val="single" w:sz="4" w:space="0" w:color="auto"/>
            </w:tcBorders>
          </w:tcPr>
          <w:p w14:paraId="31BC21A3"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19634255" w14:textId="77777777" w:rsidR="006F6378" w:rsidRPr="00C30686" w:rsidRDefault="006F6378" w:rsidP="0094020B">
            <w:pPr>
              <w:pStyle w:val="TAC"/>
              <w:rPr>
                <w:rFonts w:eastAsia="DengXian"/>
              </w:rPr>
            </w:pPr>
            <w:r w:rsidRPr="00C30686">
              <w:rPr>
                <w:rFonts w:eastAsia="DengXia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0FF481BC" w14:textId="77777777" w:rsidR="006F6378" w:rsidRPr="00C30686" w:rsidRDefault="006F6378" w:rsidP="0094020B">
            <w:pPr>
              <w:pStyle w:val="TAC"/>
              <w:rPr>
                <w:rFonts w:eastAsiaTheme="minorEastAsia" w:cs="Arial"/>
                <w:color w:val="000000"/>
                <w:szCs w:val="18"/>
                <w:lang w:eastAsia="zh-CN" w:bidi="ar"/>
              </w:rPr>
            </w:pPr>
            <w:r w:rsidRPr="00C30686">
              <w:rPr>
                <w:rFonts w:eastAsiaTheme="minorEastAsia" w:cs="Arial"/>
                <w:color w:val="000000"/>
                <w:szCs w:val="18"/>
                <w:lang w:eastAsia="zh-CN" w:bidi="ar"/>
              </w:rPr>
              <w:t>CA_n77(3A)</w:t>
            </w:r>
            <w:r w:rsidRPr="00C30686">
              <w:rPr>
                <w:rFonts w:eastAsiaTheme="minorEastAsia" w:cs="Arial"/>
                <w:color w:val="000000"/>
                <w:szCs w:val="18"/>
                <w:lang w:val="en-US" w:eastAsia="zh-CN" w:bidi="ar"/>
              </w:rPr>
              <w:t>_BCS1</w:t>
            </w:r>
          </w:p>
        </w:tc>
        <w:tc>
          <w:tcPr>
            <w:tcW w:w="2445" w:type="dxa"/>
            <w:tcBorders>
              <w:top w:val="nil"/>
              <w:left w:val="single" w:sz="4" w:space="0" w:color="auto"/>
              <w:bottom w:val="single" w:sz="4" w:space="0" w:color="auto"/>
              <w:right w:val="single" w:sz="4" w:space="0" w:color="auto"/>
            </w:tcBorders>
            <w:vAlign w:val="center"/>
          </w:tcPr>
          <w:p w14:paraId="3221CE62" w14:textId="77777777" w:rsidR="006F6378" w:rsidRPr="00C30686" w:rsidRDefault="006F6378" w:rsidP="0094020B">
            <w:pPr>
              <w:pStyle w:val="TAC"/>
              <w:rPr>
                <w:rFonts w:eastAsiaTheme="minorEastAsia"/>
                <w:lang w:val="en-US" w:eastAsia="zh-CN"/>
              </w:rPr>
            </w:pPr>
          </w:p>
        </w:tc>
      </w:tr>
      <w:tr w:rsidR="006F6378" w:rsidRPr="00C30686" w14:paraId="6273C513" w14:textId="77777777" w:rsidTr="004F423A">
        <w:trPr>
          <w:trHeight w:val="29"/>
        </w:trPr>
        <w:tc>
          <w:tcPr>
            <w:tcW w:w="2742" w:type="dxa"/>
            <w:tcBorders>
              <w:top w:val="single" w:sz="4" w:space="0" w:color="auto"/>
              <w:left w:val="single" w:sz="4" w:space="0" w:color="auto"/>
              <w:bottom w:val="nil"/>
              <w:right w:val="single" w:sz="4" w:space="0" w:color="auto"/>
            </w:tcBorders>
          </w:tcPr>
          <w:p w14:paraId="0B0D26A5" w14:textId="77777777" w:rsidR="006F6378" w:rsidRPr="00C30686" w:rsidRDefault="006F6378" w:rsidP="0094020B">
            <w:pPr>
              <w:pStyle w:val="TAC"/>
              <w:rPr>
                <w:rFonts w:eastAsiaTheme="minorEastAsia"/>
                <w:szCs w:val="18"/>
                <w:lang w:val="en-US" w:eastAsia="zh-CN"/>
              </w:rPr>
            </w:pPr>
            <w:r w:rsidRPr="00C30686">
              <w:rPr>
                <w:rFonts w:eastAsia="DengXian"/>
                <w:szCs w:val="18"/>
                <w:lang w:eastAsia="zh-CN"/>
              </w:rPr>
              <w:t>CA_n5A-n25(2A)-n77(2A)</w:t>
            </w:r>
          </w:p>
        </w:tc>
        <w:tc>
          <w:tcPr>
            <w:tcW w:w="2785" w:type="dxa"/>
            <w:tcBorders>
              <w:top w:val="single" w:sz="4" w:space="0" w:color="auto"/>
              <w:left w:val="single" w:sz="4" w:space="0" w:color="auto"/>
              <w:bottom w:val="nil"/>
              <w:right w:val="single" w:sz="4" w:space="0" w:color="auto"/>
            </w:tcBorders>
          </w:tcPr>
          <w:p w14:paraId="12903B1F" w14:textId="77777777" w:rsidR="006F6378" w:rsidRPr="00C30686" w:rsidRDefault="006F6378" w:rsidP="0094020B">
            <w:pPr>
              <w:pStyle w:val="TAC"/>
              <w:rPr>
                <w:rFonts w:eastAsia="DengXian"/>
              </w:rPr>
            </w:pPr>
            <w:r w:rsidRPr="00C30686">
              <w:rPr>
                <w:rFonts w:eastAsia="DengXian"/>
              </w:rPr>
              <w:t>CA_n5A-n25A</w:t>
            </w:r>
          </w:p>
          <w:p w14:paraId="4238CA0F" w14:textId="77777777" w:rsidR="006F6378" w:rsidRPr="00C30686" w:rsidRDefault="006F6378" w:rsidP="0094020B">
            <w:pPr>
              <w:pStyle w:val="TAC"/>
              <w:rPr>
                <w:rFonts w:eastAsia="DengXian"/>
              </w:rPr>
            </w:pPr>
            <w:r w:rsidRPr="00C30686">
              <w:rPr>
                <w:rFonts w:eastAsia="DengXian"/>
              </w:rPr>
              <w:t>CA_n5A-n77A</w:t>
            </w:r>
          </w:p>
          <w:p w14:paraId="17AC8B53" w14:textId="77777777" w:rsidR="006F6378" w:rsidRPr="00C30686" w:rsidRDefault="006F6378" w:rsidP="0094020B">
            <w:pPr>
              <w:pStyle w:val="TAC"/>
              <w:rPr>
                <w:rFonts w:eastAsiaTheme="minorEastAsia" w:cs="Arial"/>
                <w:szCs w:val="18"/>
                <w:lang w:val="en-US" w:eastAsia="zh-CN"/>
              </w:rPr>
            </w:pPr>
            <w:r w:rsidRPr="00C30686">
              <w:rPr>
                <w:rFonts w:eastAsia="DengXian"/>
              </w:rPr>
              <w:t>CA_n25A-n77A</w:t>
            </w:r>
          </w:p>
        </w:tc>
        <w:tc>
          <w:tcPr>
            <w:tcW w:w="1259" w:type="dxa"/>
            <w:tcBorders>
              <w:top w:val="single" w:sz="4" w:space="0" w:color="auto"/>
              <w:left w:val="single" w:sz="4" w:space="0" w:color="auto"/>
              <w:bottom w:val="single" w:sz="4" w:space="0" w:color="auto"/>
              <w:right w:val="single" w:sz="4" w:space="0" w:color="auto"/>
            </w:tcBorders>
          </w:tcPr>
          <w:p w14:paraId="5169BBE1" w14:textId="77777777" w:rsidR="006F6378" w:rsidRPr="00C30686" w:rsidRDefault="006F6378" w:rsidP="0094020B">
            <w:pPr>
              <w:pStyle w:val="TAC"/>
              <w:rPr>
                <w:rFonts w:eastAsiaTheme="minorEastAsia"/>
                <w:szCs w:val="18"/>
                <w:lang w:val="en-US" w:eastAsia="zh-CN"/>
              </w:rPr>
            </w:pPr>
            <w:r w:rsidRPr="00C30686">
              <w:rPr>
                <w:rFonts w:eastAsia="DengXia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60598093"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64A67F7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2A458181" w14:textId="77777777" w:rsidTr="004F423A">
        <w:trPr>
          <w:trHeight w:val="29"/>
        </w:trPr>
        <w:tc>
          <w:tcPr>
            <w:tcW w:w="2742" w:type="dxa"/>
            <w:tcBorders>
              <w:top w:val="nil"/>
              <w:left w:val="single" w:sz="4" w:space="0" w:color="auto"/>
              <w:bottom w:val="nil"/>
              <w:right w:val="single" w:sz="4" w:space="0" w:color="auto"/>
            </w:tcBorders>
          </w:tcPr>
          <w:p w14:paraId="0E5C5E7E" w14:textId="77777777" w:rsidR="006F6378" w:rsidRPr="00C30686" w:rsidRDefault="006F6378" w:rsidP="0094020B">
            <w:pPr>
              <w:pStyle w:val="TAC"/>
              <w:rPr>
                <w:rFonts w:eastAsiaTheme="minorEastAsia"/>
                <w:szCs w:val="18"/>
                <w:lang w:val="en-US" w:eastAsia="zh-CN"/>
              </w:rPr>
            </w:pPr>
          </w:p>
        </w:tc>
        <w:tc>
          <w:tcPr>
            <w:tcW w:w="2785" w:type="dxa"/>
            <w:tcBorders>
              <w:top w:val="nil"/>
              <w:left w:val="single" w:sz="4" w:space="0" w:color="auto"/>
              <w:bottom w:val="nil"/>
              <w:right w:val="single" w:sz="4" w:space="0" w:color="auto"/>
            </w:tcBorders>
          </w:tcPr>
          <w:p w14:paraId="08A1D388"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433CAE05" w14:textId="77777777" w:rsidR="006F6378" w:rsidRPr="00C30686" w:rsidRDefault="006F6378" w:rsidP="0094020B">
            <w:pPr>
              <w:pStyle w:val="TAC"/>
              <w:rPr>
                <w:rFonts w:eastAsiaTheme="minorEastAsia"/>
                <w:szCs w:val="18"/>
                <w:lang w:val="en-US" w:eastAsia="zh-CN"/>
              </w:rPr>
            </w:pPr>
            <w:r w:rsidRPr="00C30686">
              <w:rPr>
                <w:rFonts w:eastAsia="DengXia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09ECD6B4"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eastAsia="zh-CN" w:bidi="ar"/>
              </w:rPr>
              <w:t>CA_n25(2A)</w:t>
            </w:r>
            <w:r w:rsidRPr="00C30686">
              <w:rPr>
                <w:rFonts w:eastAsiaTheme="minorEastAsia" w:cs="Arial"/>
                <w:color w:val="000000"/>
                <w:szCs w:val="18"/>
                <w:lang w:val="en-US" w:eastAsia="zh-CN" w:bidi="ar"/>
              </w:rPr>
              <w:t>_BCS</w:t>
            </w:r>
            <w:r w:rsidRPr="00C30686">
              <w:rPr>
                <w:rFonts w:eastAsiaTheme="minorEastAsia" w:cs="Arial" w:hint="eastAsia"/>
                <w:color w:val="000000"/>
                <w:szCs w:val="18"/>
                <w:lang w:val="en-US" w:eastAsia="zh-CN" w:bidi="ar"/>
              </w:rPr>
              <w:t>0</w:t>
            </w:r>
          </w:p>
        </w:tc>
        <w:tc>
          <w:tcPr>
            <w:tcW w:w="2445" w:type="dxa"/>
            <w:tcBorders>
              <w:top w:val="nil"/>
              <w:left w:val="single" w:sz="4" w:space="0" w:color="auto"/>
              <w:bottom w:val="nil"/>
              <w:right w:val="single" w:sz="4" w:space="0" w:color="auto"/>
            </w:tcBorders>
            <w:vAlign w:val="center"/>
          </w:tcPr>
          <w:p w14:paraId="5DF5658C" w14:textId="77777777" w:rsidR="006F6378" w:rsidRPr="00C30686" w:rsidRDefault="006F6378" w:rsidP="0094020B">
            <w:pPr>
              <w:pStyle w:val="TAC"/>
              <w:rPr>
                <w:rFonts w:eastAsiaTheme="minorEastAsia"/>
                <w:lang w:val="en-US" w:eastAsia="zh-CN"/>
              </w:rPr>
            </w:pPr>
          </w:p>
        </w:tc>
      </w:tr>
      <w:tr w:rsidR="006F6378" w:rsidRPr="00C30686" w14:paraId="76B37E13" w14:textId="77777777" w:rsidTr="004F423A">
        <w:trPr>
          <w:trHeight w:val="29"/>
        </w:trPr>
        <w:tc>
          <w:tcPr>
            <w:tcW w:w="2742" w:type="dxa"/>
            <w:tcBorders>
              <w:top w:val="nil"/>
              <w:left w:val="single" w:sz="4" w:space="0" w:color="auto"/>
              <w:bottom w:val="single" w:sz="4" w:space="0" w:color="auto"/>
              <w:right w:val="single" w:sz="4" w:space="0" w:color="auto"/>
            </w:tcBorders>
          </w:tcPr>
          <w:p w14:paraId="4785FCF1" w14:textId="77777777" w:rsidR="006F6378" w:rsidRPr="00C30686" w:rsidRDefault="006F6378" w:rsidP="0094020B">
            <w:pPr>
              <w:pStyle w:val="TAC"/>
              <w:rPr>
                <w:rFonts w:eastAsiaTheme="minorEastAsia"/>
                <w:szCs w:val="18"/>
                <w:lang w:val="en-US" w:eastAsia="zh-CN"/>
              </w:rPr>
            </w:pPr>
          </w:p>
        </w:tc>
        <w:tc>
          <w:tcPr>
            <w:tcW w:w="2785" w:type="dxa"/>
            <w:tcBorders>
              <w:top w:val="nil"/>
              <w:left w:val="single" w:sz="4" w:space="0" w:color="auto"/>
              <w:bottom w:val="single" w:sz="4" w:space="0" w:color="auto"/>
              <w:right w:val="single" w:sz="4" w:space="0" w:color="auto"/>
            </w:tcBorders>
          </w:tcPr>
          <w:p w14:paraId="7A458389"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57D424BD" w14:textId="77777777" w:rsidR="006F6378" w:rsidRPr="00C30686" w:rsidRDefault="006F6378" w:rsidP="0094020B">
            <w:pPr>
              <w:pStyle w:val="TAC"/>
              <w:rPr>
                <w:rFonts w:eastAsiaTheme="minorEastAsia"/>
                <w:szCs w:val="18"/>
                <w:lang w:val="en-US" w:eastAsia="zh-CN"/>
              </w:rPr>
            </w:pPr>
            <w:r w:rsidRPr="00C30686">
              <w:rPr>
                <w:rFonts w:eastAsia="DengXia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00925E2D"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eastAsia="zh-CN" w:bidi="ar"/>
              </w:rPr>
              <w:t>CA_n77(2A)</w:t>
            </w:r>
            <w:r w:rsidRPr="00C30686">
              <w:rPr>
                <w:rFonts w:eastAsiaTheme="minorEastAsia" w:cs="Arial"/>
                <w:color w:val="000000"/>
                <w:szCs w:val="18"/>
                <w:lang w:val="en-US" w:eastAsia="zh-CN" w:bidi="ar"/>
              </w:rPr>
              <w:t>_BCS1</w:t>
            </w:r>
          </w:p>
        </w:tc>
        <w:tc>
          <w:tcPr>
            <w:tcW w:w="2445" w:type="dxa"/>
            <w:tcBorders>
              <w:top w:val="nil"/>
              <w:left w:val="single" w:sz="4" w:space="0" w:color="auto"/>
              <w:bottom w:val="single" w:sz="4" w:space="0" w:color="auto"/>
              <w:right w:val="single" w:sz="4" w:space="0" w:color="auto"/>
            </w:tcBorders>
            <w:vAlign w:val="center"/>
          </w:tcPr>
          <w:p w14:paraId="0A338CF6" w14:textId="77777777" w:rsidR="006F6378" w:rsidRPr="00C30686" w:rsidRDefault="006F6378" w:rsidP="0094020B">
            <w:pPr>
              <w:pStyle w:val="TAC"/>
              <w:rPr>
                <w:rFonts w:eastAsiaTheme="minorEastAsia"/>
                <w:lang w:val="en-US" w:eastAsia="zh-CN"/>
              </w:rPr>
            </w:pPr>
          </w:p>
        </w:tc>
      </w:tr>
      <w:tr w:rsidR="006F6378" w:rsidRPr="00C30686" w14:paraId="4F3BABCA"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EF899E5"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CA_n5A-n25A-n78A</w:t>
            </w:r>
          </w:p>
        </w:tc>
        <w:tc>
          <w:tcPr>
            <w:tcW w:w="2785" w:type="dxa"/>
            <w:tcBorders>
              <w:top w:val="single" w:sz="4" w:space="0" w:color="auto"/>
              <w:left w:val="single" w:sz="4" w:space="0" w:color="auto"/>
              <w:bottom w:val="nil"/>
              <w:right w:val="single" w:sz="4" w:space="0" w:color="auto"/>
            </w:tcBorders>
            <w:vAlign w:val="center"/>
          </w:tcPr>
          <w:p w14:paraId="0234D983"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CA_n5A-n25A</w:t>
            </w:r>
          </w:p>
          <w:p w14:paraId="4089189C"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CA_n5A-n78A</w:t>
            </w:r>
          </w:p>
          <w:p w14:paraId="6681DDFB"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CA_n25A-n78A</w:t>
            </w:r>
          </w:p>
        </w:tc>
        <w:tc>
          <w:tcPr>
            <w:tcW w:w="1259" w:type="dxa"/>
            <w:tcBorders>
              <w:top w:val="single" w:sz="4" w:space="0" w:color="auto"/>
              <w:left w:val="single" w:sz="4" w:space="0" w:color="auto"/>
              <w:bottom w:val="single" w:sz="4" w:space="0" w:color="auto"/>
              <w:right w:val="single" w:sz="4" w:space="0" w:color="auto"/>
            </w:tcBorders>
            <w:vAlign w:val="center"/>
          </w:tcPr>
          <w:p w14:paraId="1F2DD7B4"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3CB8CEFC" w14:textId="77777777" w:rsidR="006F6378" w:rsidRPr="00C30686" w:rsidRDefault="006F6378" w:rsidP="0094020B">
            <w:pPr>
              <w:pStyle w:val="TAC"/>
              <w:rPr>
                <w:rFonts w:eastAsiaTheme="minorEastAsia"/>
                <w:szCs w:val="18"/>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18E9750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6F8B0DD5" w14:textId="77777777" w:rsidTr="004F423A">
        <w:trPr>
          <w:trHeight w:val="29"/>
        </w:trPr>
        <w:tc>
          <w:tcPr>
            <w:tcW w:w="2742" w:type="dxa"/>
            <w:tcBorders>
              <w:top w:val="nil"/>
              <w:left w:val="single" w:sz="4" w:space="0" w:color="auto"/>
              <w:bottom w:val="nil"/>
              <w:right w:val="single" w:sz="4" w:space="0" w:color="auto"/>
            </w:tcBorders>
            <w:vAlign w:val="center"/>
          </w:tcPr>
          <w:p w14:paraId="3F3A563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C09B8FF"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C0AD9A3"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274C3B9A" w14:textId="77777777" w:rsidR="006F6378" w:rsidRPr="00C30686" w:rsidRDefault="006F6378" w:rsidP="0094020B">
            <w:pPr>
              <w:pStyle w:val="TAC"/>
              <w:rPr>
                <w:rFonts w:eastAsiaTheme="minorEastAsia"/>
                <w:szCs w:val="18"/>
                <w:lang w:val="en-US" w:eastAsia="zh-CN"/>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nil"/>
              <w:right w:val="single" w:sz="4" w:space="0" w:color="auto"/>
            </w:tcBorders>
            <w:vAlign w:val="center"/>
          </w:tcPr>
          <w:p w14:paraId="32974050" w14:textId="77777777" w:rsidR="006F6378" w:rsidRPr="00C30686" w:rsidRDefault="006F6378" w:rsidP="0094020B">
            <w:pPr>
              <w:pStyle w:val="TAC"/>
              <w:rPr>
                <w:rFonts w:eastAsiaTheme="minorEastAsia"/>
                <w:lang w:val="en-US" w:eastAsia="zh-CN"/>
              </w:rPr>
            </w:pPr>
          </w:p>
        </w:tc>
      </w:tr>
      <w:tr w:rsidR="006F6378" w:rsidRPr="00C30686" w14:paraId="66D8F9A2"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49E9D3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1403068D"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31F1D72"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6BB99087" w14:textId="77777777" w:rsidR="006F6378" w:rsidRPr="00C30686" w:rsidRDefault="006F6378" w:rsidP="0094020B">
            <w:pPr>
              <w:pStyle w:val="TAC"/>
              <w:rPr>
                <w:rFonts w:eastAsiaTheme="minorEastAsia"/>
                <w:szCs w:val="18"/>
                <w:lang w:val="en-US" w:eastAsia="zh-CN"/>
              </w:rPr>
            </w:pPr>
            <w:r w:rsidRPr="00C30686">
              <w:rPr>
                <w:rFonts w:eastAsiaTheme="minorEastAsia"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48EA7D62" w14:textId="77777777" w:rsidR="006F6378" w:rsidRPr="00C30686" w:rsidRDefault="006F6378" w:rsidP="0094020B">
            <w:pPr>
              <w:pStyle w:val="TAC"/>
              <w:rPr>
                <w:rFonts w:eastAsiaTheme="minorEastAsia"/>
                <w:lang w:val="en-US" w:eastAsia="zh-CN"/>
              </w:rPr>
            </w:pPr>
          </w:p>
        </w:tc>
      </w:tr>
      <w:tr w:rsidR="006F6378" w:rsidRPr="00C30686" w14:paraId="20B695DE"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CED9E4F"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CA_n5A-n25(2A)-n78A</w:t>
            </w:r>
          </w:p>
        </w:tc>
        <w:tc>
          <w:tcPr>
            <w:tcW w:w="2785" w:type="dxa"/>
            <w:tcBorders>
              <w:top w:val="single" w:sz="4" w:space="0" w:color="auto"/>
              <w:left w:val="single" w:sz="4" w:space="0" w:color="auto"/>
              <w:bottom w:val="nil"/>
              <w:right w:val="single" w:sz="4" w:space="0" w:color="auto"/>
            </w:tcBorders>
            <w:vAlign w:val="center"/>
          </w:tcPr>
          <w:p w14:paraId="32DF0A1A" w14:textId="77777777" w:rsidR="006F6378" w:rsidRPr="00C30686" w:rsidRDefault="006F6378" w:rsidP="0094020B">
            <w:pPr>
              <w:pStyle w:val="TAC"/>
              <w:rPr>
                <w:rFonts w:eastAsiaTheme="minorEastAsia" w:cs="Arial"/>
                <w:color w:val="000000"/>
                <w:szCs w:val="18"/>
                <w:lang w:val="en-US" w:eastAsia="zh-CN"/>
              </w:rPr>
            </w:pPr>
            <w:r w:rsidRPr="00C30686">
              <w:rPr>
                <w:rFonts w:eastAsiaTheme="minorEastAsia" w:cs="Arial"/>
                <w:color w:val="000000"/>
                <w:szCs w:val="18"/>
                <w:lang w:val="en-US" w:eastAsia="zh-CN"/>
              </w:rPr>
              <w:t>CA_n5A-n25A</w:t>
            </w:r>
          </w:p>
          <w:p w14:paraId="31935346" w14:textId="77777777" w:rsidR="006F6378" w:rsidRPr="00C30686" w:rsidRDefault="006F6378" w:rsidP="0094020B">
            <w:pPr>
              <w:pStyle w:val="TAC"/>
              <w:rPr>
                <w:rFonts w:eastAsiaTheme="minorEastAsia" w:cs="Arial"/>
                <w:color w:val="000000"/>
                <w:szCs w:val="18"/>
                <w:lang w:val="en-US" w:eastAsia="zh-CN"/>
              </w:rPr>
            </w:pPr>
            <w:r w:rsidRPr="00C30686">
              <w:rPr>
                <w:rFonts w:eastAsiaTheme="minorEastAsia" w:cs="Arial"/>
                <w:color w:val="000000"/>
                <w:szCs w:val="18"/>
                <w:lang w:val="en-US" w:eastAsia="zh-CN"/>
              </w:rPr>
              <w:t>CA_n5A-n78A</w:t>
            </w:r>
          </w:p>
          <w:p w14:paraId="7BEE775F"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color w:val="000000"/>
                <w:szCs w:val="18"/>
                <w:lang w:val="en-US" w:eastAsia="zh-CN"/>
              </w:rPr>
              <w:t>CA_n25A-n78A</w:t>
            </w:r>
          </w:p>
        </w:tc>
        <w:tc>
          <w:tcPr>
            <w:tcW w:w="1259" w:type="dxa"/>
            <w:tcBorders>
              <w:top w:val="single" w:sz="4" w:space="0" w:color="auto"/>
              <w:left w:val="single" w:sz="4" w:space="0" w:color="auto"/>
              <w:bottom w:val="single" w:sz="4" w:space="0" w:color="auto"/>
              <w:right w:val="single" w:sz="4" w:space="0" w:color="auto"/>
            </w:tcBorders>
            <w:vAlign w:val="center"/>
          </w:tcPr>
          <w:p w14:paraId="06667AA4"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247B9443" w14:textId="77777777" w:rsidR="006F6378" w:rsidRPr="00C30686" w:rsidRDefault="006F6378" w:rsidP="0094020B">
            <w:pPr>
              <w:pStyle w:val="TAC"/>
              <w:rPr>
                <w:rFonts w:eastAsiaTheme="minorEastAsia"/>
                <w:szCs w:val="18"/>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33F3880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561B36F3" w14:textId="77777777" w:rsidTr="004F423A">
        <w:trPr>
          <w:trHeight w:val="29"/>
        </w:trPr>
        <w:tc>
          <w:tcPr>
            <w:tcW w:w="2742" w:type="dxa"/>
            <w:tcBorders>
              <w:top w:val="nil"/>
              <w:left w:val="single" w:sz="4" w:space="0" w:color="auto"/>
              <w:bottom w:val="nil"/>
              <w:right w:val="single" w:sz="4" w:space="0" w:color="auto"/>
            </w:tcBorders>
            <w:vAlign w:val="center"/>
          </w:tcPr>
          <w:p w14:paraId="17A01BE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45B0D82"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42234F4"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0F5650E1" w14:textId="77777777" w:rsidR="006F6378" w:rsidRPr="00C30686" w:rsidRDefault="006F6378" w:rsidP="0094020B">
            <w:pPr>
              <w:pStyle w:val="TAC"/>
              <w:rPr>
                <w:rFonts w:eastAsiaTheme="minorEastAsia"/>
                <w:szCs w:val="18"/>
                <w:lang w:val="en-US" w:eastAsia="zh-CN"/>
              </w:rPr>
            </w:pPr>
            <w:r w:rsidRPr="00C30686">
              <w:rPr>
                <w:rFonts w:eastAsiaTheme="minorEastAsia" w:cs="Arial"/>
                <w:color w:val="000000"/>
                <w:szCs w:val="18"/>
                <w:lang w:val="en-US" w:eastAsia="zh-CN" w:bidi="ar"/>
              </w:rPr>
              <w:t>CA_n25(2A)_BCS0</w:t>
            </w:r>
          </w:p>
        </w:tc>
        <w:tc>
          <w:tcPr>
            <w:tcW w:w="2445" w:type="dxa"/>
            <w:tcBorders>
              <w:top w:val="nil"/>
              <w:left w:val="single" w:sz="4" w:space="0" w:color="auto"/>
              <w:bottom w:val="nil"/>
              <w:right w:val="single" w:sz="4" w:space="0" w:color="auto"/>
            </w:tcBorders>
            <w:vAlign w:val="center"/>
          </w:tcPr>
          <w:p w14:paraId="7D699237" w14:textId="77777777" w:rsidR="006F6378" w:rsidRPr="00C30686" w:rsidRDefault="006F6378" w:rsidP="0094020B">
            <w:pPr>
              <w:pStyle w:val="TAC"/>
              <w:rPr>
                <w:rFonts w:eastAsiaTheme="minorEastAsia"/>
                <w:lang w:val="en-US" w:eastAsia="zh-CN"/>
              </w:rPr>
            </w:pPr>
          </w:p>
        </w:tc>
      </w:tr>
      <w:tr w:rsidR="006F6378" w:rsidRPr="00C30686" w14:paraId="6755A408"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D17E29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485BA9CB"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F8DB7C5"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7ACFF766" w14:textId="77777777" w:rsidR="006F6378" w:rsidRPr="00C30686" w:rsidRDefault="006F6378" w:rsidP="0094020B">
            <w:pPr>
              <w:pStyle w:val="TAC"/>
              <w:rPr>
                <w:rFonts w:eastAsiaTheme="minorEastAsia"/>
                <w:szCs w:val="18"/>
                <w:lang w:val="en-US" w:eastAsia="zh-CN"/>
              </w:rPr>
            </w:pPr>
            <w:r w:rsidRPr="00C30686">
              <w:rPr>
                <w:rFonts w:eastAsiaTheme="minorEastAsia"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1753078F" w14:textId="77777777" w:rsidR="006F6378" w:rsidRPr="00C30686" w:rsidRDefault="006F6378" w:rsidP="0094020B">
            <w:pPr>
              <w:pStyle w:val="TAC"/>
              <w:rPr>
                <w:rFonts w:eastAsiaTheme="minorEastAsia"/>
                <w:lang w:val="en-US" w:eastAsia="zh-CN"/>
              </w:rPr>
            </w:pPr>
          </w:p>
        </w:tc>
      </w:tr>
      <w:tr w:rsidR="006F6378" w:rsidRPr="00C30686" w14:paraId="30A8A39F"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B82B1C1"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CA_n5A-n25A-n78(2A)</w:t>
            </w:r>
          </w:p>
        </w:tc>
        <w:tc>
          <w:tcPr>
            <w:tcW w:w="2785" w:type="dxa"/>
            <w:tcBorders>
              <w:top w:val="single" w:sz="4" w:space="0" w:color="auto"/>
              <w:left w:val="single" w:sz="4" w:space="0" w:color="auto"/>
              <w:bottom w:val="nil"/>
              <w:right w:val="single" w:sz="4" w:space="0" w:color="auto"/>
            </w:tcBorders>
            <w:vAlign w:val="center"/>
          </w:tcPr>
          <w:p w14:paraId="3FEA13B4" w14:textId="77777777" w:rsidR="006F6378" w:rsidRPr="00C30686" w:rsidRDefault="006F6378" w:rsidP="0094020B">
            <w:pPr>
              <w:pStyle w:val="TAC"/>
              <w:rPr>
                <w:rFonts w:eastAsiaTheme="minorEastAsia" w:cs="Arial"/>
                <w:color w:val="000000"/>
                <w:szCs w:val="18"/>
                <w:lang w:val="en-US" w:eastAsia="zh-CN"/>
              </w:rPr>
            </w:pPr>
            <w:r w:rsidRPr="00C30686">
              <w:rPr>
                <w:rFonts w:eastAsiaTheme="minorEastAsia" w:cs="Arial"/>
                <w:color w:val="000000"/>
                <w:szCs w:val="18"/>
                <w:lang w:val="en-US" w:eastAsia="zh-CN"/>
              </w:rPr>
              <w:t>CA_n5A-n25A</w:t>
            </w:r>
          </w:p>
          <w:p w14:paraId="1202AB06" w14:textId="77777777" w:rsidR="006F6378" w:rsidRPr="00C30686" w:rsidRDefault="006F6378" w:rsidP="0094020B">
            <w:pPr>
              <w:pStyle w:val="TAC"/>
              <w:rPr>
                <w:rFonts w:eastAsiaTheme="minorEastAsia" w:cs="Arial"/>
                <w:color w:val="000000"/>
                <w:szCs w:val="18"/>
                <w:lang w:val="en-US" w:eastAsia="zh-CN"/>
              </w:rPr>
            </w:pPr>
            <w:r w:rsidRPr="00C30686">
              <w:rPr>
                <w:rFonts w:eastAsiaTheme="minorEastAsia" w:cs="Arial"/>
                <w:color w:val="000000"/>
                <w:szCs w:val="18"/>
                <w:lang w:val="en-US" w:eastAsia="zh-CN"/>
              </w:rPr>
              <w:t>CA_n5A-n78A</w:t>
            </w:r>
          </w:p>
          <w:p w14:paraId="0B67B55D"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color w:val="000000"/>
                <w:szCs w:val="18"/>
                <w:lang w:val="en-US" w:eastAsia="zh-CN"/>
              </w:rPr>
              <w:t>CA_n25A-n78A</w:t>
            </w:r>
          </w:p>
        </w:tc>
        <w:tc>
          <w:tcPr>
            <w:tcW w:w="1259" w:type="dxa"/>
            <w:tcBorders>
              <w:top w:val="single" w:sz="4" w:space="0" w:color="auto"/>
              <w:left w:val="single" w:sz="4" w:space="0" w:color="auto"/>
              <w:bottom w:val="single" w:sz="4" w:space="0" w:color="auto"/>
              <w:right w:val="single" w:sz="4" w:space="0" w:color="auto"/>
            </w:tcBorders>
            <w:vAlign w:val="center"/>
          </w:tcPr>
          <w:p w14:paraId="24A55C65"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76D65D96" w14:textId="77777777" w:rsidR="006F6378" w:rsidRPr="00C30686" w:rsidRDefault="006F6378" w:rsidP="0094020B">
            <w:pPr>
              <w:pStyle w:val="TAC"/>
              <w:rPr>
                <w:rFonts w:eastAsiaTheme="minorEastAsia"/>
                <w:szCs w:val="18"/>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18D14DF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7D62339E" w14:textId="77777777" w:rsidTr="004F423A">
        <w:trPr>
          <w:trHeight w:val="29"/>
        </w:trPr>
        <w:tc>
          <w:tcPr>
            <w:tcW w:w="2742" w:type="dxa"/>
            <w:tcBorders>
              <w:top w:val="nil"/>
              <w:left w:val="single" w:sz="4" w:space="0" w:color="auto"/>
              <w:bottom w:val="nil"/>
              <w:right w:val="single" w:sz="4" w:space="0" w:color="auto"/>
            </w:tcBorders>
            <w:vAlign w:val="center"/>
          </w:tcPr>
          <w:p w14:paraId="5099C8A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6B389DB"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0BC7293"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788426F9" w14:textId="77777777" w:rsidR="006F6378" w:rsidRPr="00C30686" w:rsidRDefault="006F6378" w:rsidP="0094020B">
            <w:pPr>
              <w:pStyle w:val="TAC"/>
              <w:rPr>
                <w:rFonts w:eastAsiaTheme="minorEastAsia"/>
                <w:szCs w:val="18"/>
                <w:lang w:val="en-US" w:eastAsia="zh-CN"/>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nil"/>
              <w:right w:val="single" w:sz="4" w:space="0" w:color="auto"/>
            </w:tcBorders>
            <w:vAlign w:val="center"/>
          </w:tcPr>
          <w:p w14:paraId="00D819CB" w14:textId="77777777" w:rsidR="006F6378" w:rsidRPr="00C30686" w:rsidRDefault="006F6378" w:rsidP="0094020B">
            <w:pPr>
              <w:pStyle w:val="TAC"/>
              <w:rPr>
                <w:rFonts w:eastAsiaTheme="minorEastAsia"/>
                <w:lang w:val="en-US" w:eastAsia="zh-CN"/>
              </w:rPr>
            </w:pPr>
          </w:p>
        </w:tc>
      </w:tr>
      <w:tr w:rsidR="006F6378" w:rsidRPr="00C30686" w14:paraId="6690FF66"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B63416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69D15F0A"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037F32D"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1D78D872" w14:textId="77777777" w:rsidR="006F6378" w:rsidRPr="00C30686" w:rsidRDefault="006F6378" w:rsidP="0094020B">
            <w:pPr>
              <w:pStyle w:val="TAC"/>
              <w:rPr>
                <w:rFonts w:eastAsiaTheme="minorEastAsia"/>
                <w:szCs w:val="18"/>
                <w:lang w:val="en-US" w:eastAsia="zh-CN"/>
              </w:rPr>
            </w:pPr>
            <w:r w:rsidRPr="00C30686">
              <w:rPr>
                <w:rFonts w:eastAsiaTheme="minorEastAsia" w:cs="Arial"/>
                <w:color w:val="000000"/>
                <w:szCs w:val="18"/>
                <w:lang w:val="en-US" w:eastAsia="zh-CN" w:bidi="ar"/>
              </w:rPr>
              <w:t>CA_n78(2A)_BCS2</w:t>
            </w:r>
          </w:p>
        </w:tc>
        <w:tc>
          <w:tcPr>
            <w:tcW w:w="2445" w:type="dxa"/>
            <w:tcBorders>
              <w:top w:val="nil"/>
              <w:left w:val="single" w:sz="4" w:space="0" w:color="auto"/>
              <w:bottom w:val="single" w:sz="4" w:space="0" w:color="auto"/>
              <w:right w:val="single" w:sz="4" w:space="0" w:color="auto"/>
            </w:tcBorders>
            <w:vAlign w:val="center"/>
          </w:tcPr>
          <w:p w14:paraId="401451C0" w14:textId="77777777" w:rsidR="006F6378" w:rsidRPr="00C30686" w:rsidRDefault="006F6378" w:rsidP="0094020B">
            <w:pPr>
              <w:pStyle w:val="TAC"/>
              <w:rPr>
                <w:rFonts w:eastAsiaTheme="minorEastAsia"/>
                <w:lang w:val="en-US" w:eastAsia="zh-CN"/>
              </w:rPr>
            </w:pPr>
          </w:p>
        </w:tc>
      </w:tr>
      <w:tr w:rsidR="006F6378" w:rsidRPr="00C30686" w14:paraId="3B86FAD8" w14:textId="77777777" w:rsidTr="004F423A">
        <w:trPr>
          <w:trHeight w:val="29"/>
        </w:trPr>
        <w:tc>
          <w:tcPr>
            <w:tcW w:w="2742" w:type="dxa"/>
            <w:tcBorders>
              <w:top w:val="nil"/>
              <w:left w:val="single" w:sz="4" w:space="0" w:color="auto"/>
              <w:bottom w:val="nil"/>
              <w:right w:val="single" w:sz="4" w:space="0" w:color="auto"/>
            </w:tcBorders>
            <w:vAlign w:val="center"/>
          </w:tcPr>
          <w:p w14:paraId="63A2E54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CA_n5A-n25(2A)-n78(2A)</w:t>
            </w:r>
          </w:p>
        </w:tc>
        <w:tc>
          <w:tcPr>
            <w:tcW w:w="2785" w:type="dxa"/>
            <w:tcBorders>
              <w:top w:val="nil"/>
              <w:left w:val="single" w:sz="4" w:space="0" w:color="auto"/>
              <w:bottom w:val="nil"/>
              <w:right w:val="single" w:sz="4" w:space="0" w:color="auto"/>
            </w:tcBorders>
            <w:vAlign w:val="center"/>
          </w:tcPr>
          <w:p w14:paraId="7B431DAC" w14:textId="77777777" w:rsidR="006F6378" w:rsidRPr="00C30686" w:rsidRDefault="006F6378" w:rsidP="0094020B">
            <w:pPr>
              <w:pStyle w:val="TAC"/>
              <w:rPr>
                <w:rFonts w:eastAsiaTheme="minorEastAsia"/>
                <w:lang w:val="en-US"/>
              </w:rPr>
            </w:pPr>
            <w:r w:rsidRPr="00C30686">
              <w:rPr>
                <w:rFonts w:eastAsiaTheme="minorEastAsia"/>
                <w:lang w:val="en-US"/>
              </w:rPr>
              <w:t>CA_n5A-n25A</w:t>
            </w:r>
          </w:p>
          <w:p w14:paraId="58D64EDC" w14:textId="77777777" w:rsidR="006F6378" w:rsidRPr="00C30686" w:rsidRDefault="006F6378" w:rsidP="0094020B">
            <w:pPr>
              <w:pStyle w:val="TAC"/>
              <w:rPr>
                <w:rFonts w:eastAsiaTheme="minorEastAsia"/>
                <w:lang w:val="en-US"/>
              </w:rPr>
            </w:pPr>
            <w:r w:rsidRPr="00C30686">
              <w:rPr>
                <w:rFonts w:eastAsiaTheme="minorEastAsia"/>
                <w:lang w:val="en-US"/>
              </w:rPr>
              <w:t>CA_n5A-n78A</w:t>
            </w:r>
          </w:p>
          <w:p w14:paraId="309C4608" w14:textId="77777777" w:rsidR="006F6378" w:rsidRPr="00C30686" w:rsidRDefault="006F6378" w:rsidP="0094020B">
            <w:pPr>
              <w:pStyle w:val="TAC"/>
              <w:rPr>
                <w:rFonts w:eastAsiaTheme="minorEastAsia"/>
                <w:lang w:val="en-US" w:eastAsia="zh-CN"/>
              </w:rPr>
            </w:pPr>
            <w:r w:rsidRPr="00C30686">
              <w:rPr>
                <w:rFonts w:eastAsiaTheme="minorEastAsia"/>
                <w:lang w:val="en-US"/>
              </w:rPr>
              <w:t>CA_n25A-n78A</w:t>
            </w:r>
          </w:p>
        </w:tc>
        <w:tc>
          <w:tcPr>
            <w:tcW w:w="1259" w:type="dxa"/>
            <w:tcBorders>
              <w:top w:val="single" w:sz="4" w:space="0" w:color="auto"/>
              <w:left w:val="single" w:sz="4" w:space="0" w:color="auto"/>
              <w:bottom w:val="single" w:sz="4" w:space="0" w:color="auto"/>
              <w:right w:val="single" w:sz="4" w:space="0" w:color="auto"/>
            </w:tcBorders>
            <w:vAlign w:val="center"/>
          </w:tcPr>
          <w:p w14:paraId="76378143" w14:textId="77777777" w:rsidR="006F6378" w:rsidRPr="00C30686" w:rsidRDefault="006F6378" w:rsidP="0094020B">
            <w:pPr>
              <w:pStyle w:val="TAC"/>
              <w:rPr>
                <w:rFonts w:eastAsiaTheme="minorEastAsia"/>
                <w:lang w:val="en-US"/>
              </w:rPr>
            </w:pPr>
            <w:r w:rsidRPr="00C30686">
              <w:rPr>
                <w:rFonts w:eastAsiaTheme="minorEastAsia"/>
                <w:szCs w:val="18"/>
                <w:lang w:val="en-US"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4A66D7CF" w14:textId="77777777" w:rsidR="006F6378" w:rsidRPr="00C30686" w:rsidRDefault="006F6378" w:rsidP="0094020B">
            <w:pPr>
              <w:pStyle w:val="TAC"/>
              <w:rPr>
                <w:rFonts w:ascii="Calibri" w:eastAsiaTheme="minorEastAsia" w:hAnsi="Calibri"/>
                <w:sz w:val="21"/>
                <w:szCs w:val="18"/>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6671EC6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2F4DD64C" w14:textId="77777777" w:rsidTr="004F423A">
        <w:trPr>
          <w:trHeight w:val="29"/>
        </w:trPr>
        <w:tc>
          <w:tcPr>
            <w:tcW w:w="2742" w:type="dxa"/>
            <w:tcBorders>
              <w:top w:val="nil"/>
              <w:left w:val="single" w:sz="4" w:space="0" w:color="auto"/>
              <w:bottom w:val="nil"/>
              <w:right w:val="single" w:sz="4" w:space="0" w:color="auto"/>
            </w:tcBorders>
            <w:vAlign w:val="center"/>
          </w:tcPr>
          <w:p w14:paraId="4451F8A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7BBE8E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EE259B5" w14:textId="77777777" w:rsidR="006F6378" w:rsidRPr="00C30686" w:rsidRDefault="006F6378" w:rsidP="0094020B">
            <w:pPr>
              <w:pStyle w:val="TAC"/>
              <w:rPr>
                <w:rFonts w:eastAsiaTheme="minorEastAsia"/>
                <w:lang w:val="en-US"/>
              </w:rPr>
            </w:pPr>
            <w:r w:rsidRPr="00C30686">
              <w:rPr>
                <w:rFonts w:eastAsiaTheme="minorEastAsia"/>
                <w:szCs w:val="18"/>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6C98374A" w14:textId="77777777" w:rsidR="006F6378" w:rsidRPr="00C30686" w:rsidRDefault="006F6378" w:rsidP="0094020B">
            <w:pPr>
              <w:pStyle w:val="TAC"/>
              <w:rPr>
                <w:rFonts w:ascii="Calibri" w:eastAsiaTheme="minorEastAsia" w:hAnsi="Calibri"/>
                <w:sz w:val="21"/>
                <w:szCs w:val="18"/>
                <w:lang w:val="en-US" w:eastAsia="zh-CN"/>
              </w:rPr>
            </w:pPr>
            <w:r w:rsidRPr="00C30686">
              <w:rPr>
                <w:rFonts w:eastAsiaTheme="minorEastAsia" w:cs="Arial"/>
                <w:color w:val="000000"/>
                <w:szCs w:val="18"/>
                <w:lang w:val="en-US" w:eastAsia="zh-CN" w:bidi="ar"/>
              </w:rPr>
              <w:t>CA_n25(2A)_BCS0</w:t>
            </w:r>
          </w:p>
        </w:tc>
        <w:tc>
          <w:tcPr>
            <w:tcW w:w="2445" w:type="dxa"/>
            <w:tcBorders>
              <w:top w:val="nil"/>
              <w:left w:val="single" w:sz="4" w:space="0" w:color="auto"/>
              <w:bottom w:val="nil"/>
              <w:right w:val="single" w:sz="4" w:space="0" w:color="auto"/>
            </w:tcBorders>
            <w:vAlign w:val="center"/>
          </w:tcPr>
          <w:p w14:paraId="268DF71D" w14:textId="77777777" w:rsidR="006F6378" w:rsidRPr="00C30686" w:rsidRDefault="006F6378" w:rsidP="0094020B">
            <w:pPr>
              <w:pStyle w:val="TAC"/>
              <w:rPr>
                <w:rFonts w:eastAsiaTheme="minorEastAsia"/>
                <w:lang w:val="en-US" w:eastAsia="zh-CN"/>
              </w:rPr>
            </w:pPr>
          </w:p>
        </w:tc>
      </w:tr>
      <w:tr w:rsidR="006F6378" w:rsidRPr="00C30686" w14:paraId="59360732"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822F56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02C66E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2756006" w14:textId="77777777" w:rsidR="006F6378" w:rsidRPr="00C30686" w:rsidRDefault="006F6378" w:rsidP="0094020B">
            <w:pPr>
              <w:pStyle w:val="TAC"/>
              <w:rPr>
                <w:rFonts w:eastAsiaTheme="minorEastAsia"/>
                <w:lang w:val="en-US"/>
              </w:rPr>
            </w:pPr>
            <w:r w:rsidRPr="00C30686">
              <w:rPr>
                <w:rFonts w:eastAsiaTheme="minorEastAsia"/>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7BF19C6B" w14:textId="77777777" w:rsidR="006F6378" w:rsidRPr="00C30686" w:rsidRDefault="006F6378" w:rsidP="0094020B">
            <w:pPr>
              <w:pStyle w:val="TAC"/>
              <w:rPr>
                <w:rFonts w:ascii="Calibri" w:eastAsiaTheme="minorEastAsia" w:hAnsi="Calibri"/>
                <w:sz w:val="21"/>
                <w:szCs w:val="18"/>
                <w:lang w:val="en-US" w:eastAsia="zh-CN"/>
              </w:rPr>
            </w:pPr>
            <w:r w:rsidRPr="00C30686">
              <w:rPr>
                <w:rFonts w:eastAsiaTheme="minorEastAsia" w:cs="Arial"/>
                <w:color w:val="000000"/>
                <w:szCs w:val="18"/>
                <w:lang w:val="en-US" w:eastAsia="zh-CN" w:bidi="ar"/>
              </w:rPr>
              <w:t>CA_n78(2A)_BCS2</w:t>
            </w:r>
          </w:p>
        </w:tc>
        <w:tc>
          <w:tcPr>
            <w:tcW w:w="2445" w:type="dxa"/>
            <w:tcBorders>
              <w:top w:val="nil"/>
              <w:left w:val="single" w:sz="4" w:space="0" w:color="auto"/>
              <w:bottom w:val="single" w:sz="4" w:space="0" w:color="auto"/>
              <w:right w:val="single" w:sz="4" w:space="0" w:color="auto"/>
            </w:tcBorders>
            <w:vAlign w:val="center"/>
          </w:tcPr>
          <w:p w14:paraId="7F0AB7B1" w14:textId="77777777" w:rsidR="006F6378" w:rsidRPr="00C30686" w:rsidRDefault="006F6378" w:rsidP="0094020B">
            <w:pPr>
              <w:pStyle w:val="TAC"/>
              <w:rPr>
                <w:rFonts w:eastAsiaTheme="minorEastAsia"/>
                <w:lang w:val="en-US" w:eastAsia="zh-CN"/>
              </w:rPr>
            </w:pPr>
          </w:p>
        </w:tc>
      </w:tr>
      <w:tr w:rsidR="006F6378" w:rsidRPr="00C30686" w14:paraId="0311324D"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8BEF9C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CA_n5A-n29A-n77A</w:t>
            </w:r>
          </w:p>
        </w:tc>
        <w:tc>
          <w:tcPr>
            <w:tcW w:w="2785" w:type="dxa"/>
            <w:tcBorders>
              <w:top w:val="single" w:sz="4" w:space="0" w:color="auto"/>
              <w:left w:val="single" w:sz="4" w:space="0" w:color="auto"/>
              <w:bottom w:val="nil"/>
              <w:right w:val="single" w:sz="4" w:space="0" w:color="auto"/>
            </w:tcBorders>
            <w:vAlign w:val="center"/>
          </w:tcPr>
          <w:p w14:paraId="218147B9" w14:textId="77777777" w:rsidR="006F6378" w:rsidRPr="00C30686" w:rsidRDefault="006F6378" w:rsidP="0094020B">
            <w:pPr>
              <w:pStyle w:val="TAC"/>
              <w:rPr>
                <w:rFonts w:eastAsiaTheme="minorEastAsia"/>
              </w:rPr>
            </w:pPr>
            <w:r w:rsidRPr="00C30686">
              <w:rPr>
                <w:rFonts w:eastAsiaTheme="minorEastAsia"/>
                <w:lang w:val="en-US" w:eastAsia="zh-CN"/>
              </w:rPr>
              <w:t>n77</w:t>
            </w:r>
            <w:r w:rsidRPr="00C30686">
              <w:rPr>
                <w:rFonts w:eastAsiaTheme="minorEastAsia"/>
                <w:vertAlign w:val="superscript"/>
                <w:lang w:val="en-US" w:eastAsia="zh-CN"/>
              </w:rPr>
              <w:t>7</w:t>
            </w:r>
          </w:p>
          <w:p w14:paraId="77A9446B" w14:textId="77777777" w:rsidR="006F6378" w:rsidRPr="00C30686" w:rsidRDefault="006F6378" w:rsidP="0094020B">
            <w:pPr>
              <w:pStyle w:val="TAC"/>
              <w:rPr>
                <w:rFonts w:eastAsiaTheme="minorEastAsia"/>
                <w:lang w:val="en-US"/>
              </w:rPr>
            </w:pPr>
            <w:r w:rsidRPr="00C30686">
              <w:rPr>
                <w:rFonts w:eastAsiaTheme="minorEastAsia"/>
              </w:rPr>
              <w:t>CA_n5A-n77A</w:t>
            </w:r>
            <w:r w:rsidRPr="00C30686">
              <w:rPr>
                <w:rFonts w:eastAsiaTheme="minorEastAsia"/>
                <w:vertAlign w:val="superscript"/>
              </w:rPr>
              <w:t>7</w:t>
            </w:r>
          </w:p>
        </w:tc>
        <w:tc>
          <w:tcPr>
            <w:tcW w:w="1259" w:type="dxa"/>
            <w:tcBorders>
              <w:top w:val="single" w:sz="4" w:space="0" w:color="auto"/>
              <w:left w:val="single" w:sz="4" w:space="0" w:color="auto"/>
              <w:bottom w:val="single" w:sz="4" w:space="0" w:color="auto"/>
              <w:right w:val="single" w:sz="4" w:space="0" w:color="auto"/>
            </w:tcBorders>
            <w:vAlign w:val="center"/>
          </w:tcPr>
          <w:p w14:paraId="33B2B043"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6920C9B0"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29E64C7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24B1F1CD" w14:textId="77777777" w:rsidTr="004F423A">
        <w:trPr>
          <w:trHeight w:val="29"/>
        </w:trPr>
        <w:tc>
          <w:tcPr>
            <w:tcW w:w="2742" w:type="dxa"/>
            <w:tcBorders>
              <w:top w:val="nil"/>
              <w:left w:val="single" w:sz="4" w:space="0" w:color="auto"/>
              <w:bottom w:val="nil"/>
              <w:right w:val="single" w:sz="4" w:space="0" w:color="auto"/>
            </w:tcBorders>
            <w:vAlign w:val="center"/>
          </w:tcPr>
          <w:p w14:paraId="45C3741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64A4298"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9E9ABB2"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n29</w:t>
            </w:r>
          </w:p>
        </w:tc>
        <w:tc>
          <w:tcPr>
            <w:tcW w:w="4356" w:type="dxa"/>
            <w:tcBorders>
              <w:top w:val="single" w:sz="4" w:space="0" w:color="auto"/>
              <w:left w:val="single" w:sz="4" w:space="0" w:color="auto"/>
              <w:bottom w:val="single" w:sz="4" w:space="0" w:color="auto"/>
              <w:right w:val="single" w:sz="4" w:space="0" w:color="auto"/>
            </w:tcBorders>
            <w:vAlign w:val="center"/>
          </w:tcPr>
          <w:p w14:paraId="346C837D"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color w:val="000000"/>
                <w:szCs w:val="18"/>
                <w:lang w:val="en-US" w:eastAsia="zh-CN" w:bidi="ar"/>
              </w:rPr>
              <w:t>5, 10</w:t>
            </w:r>
          </w:p>
        </w:tc>
        <w:tc>
          <w:tcPr>
            <w:tcW w:w="2445" w:type="dxa"/>
            <w:tcBorders>
              <w:top w:val="nil"/>
              <w:left w:val="single" w:sz="4" w:space="0" w:color="auto"/>
              <w:bottom w:val="nil"/>
              <w:right w:val="single" w:sz="4" w:space="0" w:color="auto"/>
            </w:tcBorders>
            <w:vAlign w:val="center"/>
          </w:tcPr>
          <w:p w14:paraId="41FD1240" w14:textId="77777777" w:rsidR="006F6378" w:rsidRPr="00C30686" w:rsidRDefault="006F6378" w:rsidP="0094020B">
            <w:pPr>
              <w:pStyle w:val="TAC"/>
              <w:rPr>
                <w:rFonts w:eastAsiaTheme="minorEastAsia"/>
                <w:lang w:val="en-US" w:eastAsia="zh-CN"/>
              </w:rPr>
            </w:pPr>
          </w:p>
        </w:tc>
      </w:tr>
      <w:tr w:rsidR="006F6378" w:rsidRPr="00C30686" w14:paraId="061D2A58"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996031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6B00627D"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8CF41E9"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2203BB9"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799FE4E5" w14:textId="77777777" w:rsidR="006F6378" w:rsidRPr="00C30686" w:rsidRDefault="006F6378" w:rsidP="0094020B">
            <w:pPr>
              <w:pStyle w:val="TAC"/>
              <w:rPr>
                <w:rFonts w:eastAsiaTheme="minorEastAsia"/>
                <w:lang w:val="en-US" w:eastAsia="zh-CN"/>
              </w:rPr>
            </w:pPr>
          </w:p>
        </w:tc>
      </w:tr>
      <w:tr w:rsidR="006F6378" w:rsidRPr="00C30686" w14:paraId="10CA0EFA"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7EE1CE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lastRenderedPageBreak/>
              <w:t>CA_n5A-n29A-n77(2A)</w:t>
            </w:r>
          </w:p>
        </w:tc>
        <w:tc>
          <w:tcPr>
            <w:tcW w:w="2785" w:type="dxa"/>
            <w:tcBorders>
              <w:top w:val="single" w:sz="4" w:space="0" w:color="auto"/>
              <w:left w:val="single" w:sz="4" w:space="0" w:color="auto"/>
              <w:bottom w:val="nil"/>
              <w:right w:val="single" w:sz="4" w:space="0" w:color="auto"/>
            </w:tcBorders>
            <w:vAlign w:val="center"/>
          </w:tcPr>
          <w:p w14:paraId="74D7A6D3" w14:textId="77777777" w:rsidR="006F6378" w:rsidRPr="00C30686" w:rsidRDefault="006F6378" w:rsidP="0094020B">
            <w:pPr>
              <w:pStyle w:val="TAC"/>
              <w:rPr>
                <w:rFonts w:eastAsiaTheme="minorEastAsia"/>
                <w:lang w:val="en-US"/>
              </w:rPr>
            </w:pPr>
            <w:r w:rsidRPr="00C30686">
              <w:rPr>
                <w:rFonts w:eastAsiaTheme="minorEastAsia"/>
                <w:lang w:val="en-US"/>
              </w:rPr>
              <w:t>n77</w:t>
            </w:r>
            <w:r w:rsidRPr="00C30686">
              <w:rPr>
                <w:rFonts w:eastAsiaTheme="minorEastAsia"/>
                <w:vertAlign w:val="superscript"/>
                <w:lang w:val="en-US"/>
              </w:rPr>
              <w:t>7</w:t>
            </w:r>
          </w:p>
          <w:p w14:paraId="1027F5D9" w14:textId="77777777" w:rsidR="006F6378" w:rsidRPr="00C30686" w:rsidRDefault="006F6378" w:rsidP="0094020B">
            <w:pPr>
              <w:pStyle w:val="TAC"/>
              <w:rPr>
                <w:rFonts w:eastAsiaTheme="minorEastAsia"/>
                <w:lang w:val="en-US"/>
              </w:rPr>
            </w:pPr>
            <w:r w:rsidRPr="00C30686">
              <w:rPr>
                <w:rFonts w:eastAsiaTheme="minorEastAsia"/>
                <w:lang w:val="en-US"/>
              </w:rPr>
              <w:t>CA_n5A-n77A</w:t>
            </w:r>
            <w:r w:rsidRPr="00C30686">
              <w:rPr>
                <w:rFonts w:eastAsiaTheme="minorEastAsia"/>
                <w:vertAlign w:val="superscript"/>
                <w:lang w:val="en-US"/>
              </w:rPr>
              <w:t>7</w:t>
            </w:r>
          </w:p>
        </w:tc>
        <w:tc>
          <w:tcPr>
            <w:tcW w:w="1259" w:type="dxa"/>
            <w:tcBorders>
              <w:top w:val="single" w:sz="4" w:space="0" w:color="auto"/>
              <w:left w:val="single" w:sz="4" w:space="0" w:color="auto"/>
              <w:bottom w:val="single" w:sz="4" w:space="0" w:color="auto"/>
              <w:right w:val="single" w:sz="4" w:space="0" w:color="auto"/>
            </w:tcBorders>
            <w:vAlign w:val="center"/>
          </w:tcPr>
          <w:p w14:paraId="680F4FC9" w14:textId="77777777" w:rsidR="006F6378" w:rsidRPr="00C30686" w:rsidRDefault="006F6378" w:rsidP="0094020B">
            <w:pPr>
              <w:pStyle w:val="TAC"/>
              <w:rPr>
                <w:rFonts w:eastAsiaTheme="minorEastAsia"/>
                <w:lang w:val="en-US"/>
              </w:rPr>
            </w:pPr>
            <w:r w:rsidRPr="00C30686">
              <w:rPr>
                <w:rFonts w:eastAsiaTheme="minorEastAsia" w:cs="Arial"/>
                <w:szCs w:val="18"/>
                <w:lang w:val="en-US"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2E74B693" w14:textId="77777777" w:rsidR="006F6378" w:rsidRPr="00C30686" w:rsidRDefault="006F6378" w:rsidP="0094020B">
            <w:pPr>
              <w:pStyle w:val="TAC"/>
              <w:rPr>
                <w:rFonts w:ascii="Calibri" w:eastAsiaTheme="minorEastAsia" w:hAnsi="Calibri" w:cs="Arial"/>
                <w:sz w:val="21"/>
                <w:szCs w:val="18"/>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4E8CF61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15CCD6E0" w14:textId="77777777" w:rsidTr="004F423A">
        <w:trPr>
          <w:trHeight w:val="29"/>
        </w:trPr>
        <w:tc>
          <w:tcPr>
            <w:tcW w:w="2742" w:type="dxa"/>
            <w:tcBorders>
              <w:top w:val="nil"/>
              <w:left w:val="single" w:sz="4" w:space="0" w:color="auto"/>
              <w:bottom w:val="nil"/>
              <w:right w:val="single" w:sz="4" w:space="0" w:color="auto"/>
            </w:tcBorders>
            <w:vAlign w:val="center"/>
          </w:tcPr>
          <w:p w14:paraId="32AD43E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C126F13"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A3BFF4D" w14:textId="77777777" w:rsidR="006F6378" w:rsidRPr="00C30686" w:rsidRDefault="006F6378" w:rsidP="0094020B">
            <w:pPr>
              <w:pStyle w:val="TAC"/>
              <w:rPr>
                <w:rFonts w:eastAsiaTheme="minorEastAsia"/>
                <w:lang w:val="en-US"/>
              </w:rPr>
            </w:pPr>
            <w:r w:rsidRPr="00C30686">
              <w:rPr>
                <w:rFonts w:eastAsiaTheme="minorEastAsia" w:cs="Arial"/>
                <w:szCs w:val="18"/>
                <w:lang w:val="en-US" w:eastAsia="zh-CN"/>
              </w:rPr>
              <w:t>n29</w:t>
            </w:r>
          </w:p>
        </w:tc>
        <w:tc>
          <w:tcPr>
            <w:tcW w:w="4356" w:type="dxa"/>
            <w:tcBorders>
              <w:top w:val="single" w:sz="4" w:space="0" w:color="auto"/>
              <w:left w:val="single" w:sz="4" w:space="0" w:color="auto"/>
              <w:bottom w:val="single" w:sz="4" w:space="0" w:color="auto"/>
              <w:right w:val="single" w:sz="4" w:space="0" w:color="auto"/>
            </w:tcBorders>
            <w:vAlign w:val="center"/>
          </w:tcPr>
          <w:p w14:paraId="5ABDE6D1" w14:textId="77777777" w:rsidR="006F6378" w:rsidRPr="00C30686" w:rsidRDefault="006F6378" w:rsidP="0094020B">
            <w:pPr>
              <w:pStyle w:val="TAC"/>
              <w:rPr>
                <w:rFonts w:ascii="Calibri" w:eastAsiaTheme="minorEastAsia" w:hAnsi="Calibri" w:cs="Arial"/>
                <w:sz w:val="21"/>
                <w:szCs w:val="18"/>
                <w:lang w:val="en-US" w:eastAsia="zh-CN"/>
              </w:rPr>
            </w:pPr>
            <w:r w:rsidRPr="00C30686">
              <w:rPr>
                <w:rFonts w:eastAsiaTheme="minorEastAsia" w:cs="Arial"/>
                <w:color w:val="000000"/>
                <w:szCs w:val="18"/>
                <w:lang w:val="en-US" w:eastAsia="zh-CN" w:bidi="ar"/>
              </w:rPr>
              <w:t>5, 10</w:t>
            </w:r>
          </w:p>
        </w:tc>
        <w:tc>
          <w:tcPr>
            <w:tcW w:w="2445" w:type="dxa"/>
            <w:tcBorders>
              <w:top w:val="nil"/>
              <w:left w:val="single" w:sz="4" w:space="0" w:color="auto"/>
              <w:bottom w:val="nil"/>
              <w:right w:val="single" w:sz="4" w:space="0" w:color="auto"/>
            </w:tcBorders>
            <w:vAlign w:val="center"/>
          </w:tcPr>
          <w:p w14:paraId="424CC275" w14:textId="77777777" w:rsidR="006F6378" w:rsidRPr="00C30686" w:rsidRDefault="006F6378" w:rsidP="0094020B">
            <w:pPr>
              <w:pStyle w:val="TAC"/>
              <w:rPr>
                <w:rFonts w:eastAsiaTheme="minorEastAsia"/>
                <w:lang w:val="en-US" w:eastAsia="zh-CN"/>
              </w:rPr>
            </w:pPr>
          </w:p>
        </w:tc>
      </w:tr>
      <w:tr w:rsidR="006F6378" w:rsidRPr="00C30686" w14:paraId="40A941A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E5C171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DEE53F3"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B176A85" w14:textId="77777777" w:rsidR="006F6378" w:rsidRPr="00C30686" w:rsidRDefault="006F6378" w:rsidP="0094020B">
            <w:pPr>
              <w:pStyle w:val="TAC"/>
              <w:rPr>
                <w:rFonts w:eastAsiaTheme="minorEastAsia"/>
                <w:lang w:val="en-US"/>
              </w:rPr>
            </w:pPr>
            <w:r w:rsidRPr="00C30686">
              <w:rPr>
                <w:rFonts w:eastAsiaTheme="minorEastAsia" w:cs="Arial"/>
                <w:szCs w:val="18"/>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6C5E309A" w14:textId="77777777" w:rsidR="006F6378" w:rsidRPr="00C30686" w:rsidRDefault="006F6378" w:rsidP="0094020B">
            <w:pPr>
              <w:pStyle w:val="TAC"/>
              <w:rPr>
                <w:rFonts w:ascii="Calibri" w:eastAsiaTheme="minorEastAsia" w:hAnsi="Calibri" w:cs="Arial"/>
                <w:sz w:val="21"/>
                <w:szCs w:val="18"/>
                <w:lang w:val="en-US" w:eastAsia="zh-CN"/>
              </w:rPr>
            </w:pPr>
            <w:r w:rsidRPr="00C30686">
              <w:rPr>
                <w:rFonts w:eastAsiaTheme="minorEastAsia" w:cs="Arial"/>
                <w:color w:val="000000"/>
                <w:szCs w:val="18"/>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747B7E4D" w14:textId="77777777" w:rsidR="006F6378" w:rsidRPr="00C30686" w:rsidRDefault="006F6378" w:rsidP="0094020B">
            <w:pPr>
              <w:pStyle w:val="TAC"/>
              <w:rPr>
                <w:rFonts w:eastAsiaTheme="minorEastAsia"/>
                <w:lang w:val="en-US" w:eastAsia="zh-CN"/>
              </w:rPr>
            </w:pPr>
          </w:p>
        </w:tc>
      </w:tr>
      <w:tr w:rsidR="006F6378" w:rsidRPr="00C30686" w14:paraId="5A21D2F4"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847F92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CA_n5A-n30A-n66A</w:t>
            </w:r>
          </w:p>
        </w:tc>
        <w:tc>
          <w:tcPr>
            <w:tcW w:w="2785" w:type="dxa"/>
            <w:tcBorders>
              <w:top w:val="single" w:sz="4" w:space="0" w:color="auto"/>
              <w:left w:val="single" w:sz="4" w:space="0" w:color="auto"/>
              <w:bottom w:val="nil"/>
              <w:right w:val="single" w:sz="4" w:space="0" w:color="auto"/>
            </w:tcBorders>
            <w:vAlign w:val="center"/>
          </w:tcPr>
          <w:p w14:paraId="3C2F5A4A" w14:textId="77777777" w:rsidR="006F6378" w:rsidRPr="00C30686" w:rsidRDefault="006F6378" w:rsidP="0094020B">
            <w:pPr>
              <w:pStyle w:val="TAC"/>
              <w:rPr>
                <w:rFonts w:eastAsiaTheme="minorEastAsia"/>
                <w:lang w:val="en-US"/>
              </w:rPr>
            </w:pPr>
            <w:r w:rsidRPr="00C30686">
              <w:rPr>
                <w:rFonts w:eastAsiaTheme="minorEastAsia"/>
                <w:lang w:val="en-US"/>
              </w:rPr>
              <w:t>CA_n5A-n30A</w:t>
            </w:r>
          </w:p>
          <w:p w14:paraId="7FA79708" w14:textId="77777777" w:rsidR="006F6378" w:rsidRPr="00C30686" w:rsidRDefault="006F6378" w:rsidP="0094020B">
            <w:pPr>
              <w:pStyle w:val="TAC"/>
              <w:rPr>
                <w:rFonts w:eastAsiaTheme="minorEastAsia"/>
                <w:lang w:val="en-US"/>
              </w:rPr>
            </w:pPr>
            <w:r w:rsidRPr="00C30686">
              <w:rPr>
                <w:rFonts w:eastAsiaTheme="minorEastAsia"/>
                <w:lang w:val="en-US"/>
              </w:rPr>
              <w:t>CA_n5A-n66A</w:t>
            </w:r>
          </w:p>
          <w:p w14:paraId="5B59F90D" w14:textId="77777777" w:rsidR="006F6378" w:rsidRPr="00C30686" w:rsidRDefault="006F6378" w:rsidP="0094020B">
            <w:pPr>
              <w:pStyle w:val="TAC"/>
              <w:rPr>
                <w:rFonts w:eastAsiaTheme="minorEastAsia"/>
                <w:lang w:val="en-US"/>
              </w:rPr>
            </w:pPr>
            <w:r w:rsidRPr="00C30686">
              <w:rPr>
                <w:rFonts w:eastAsiaTheme="minorEastAsia"/>
                <w:lang w:val="en-US"/>
              </w:rPr>
              <w:t>CA_n30A-n66A</w:t>
            </w:r>
          </w:p>
          <w:p w14:paraId="25B45E5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393D154" w14:textId="77777777" w:rsidR="006F6378" w:rsidRPr="00C30686" w:rsidRDefault="006F6378" w:rsidP="0094020B">
            <w:pPr>
              <w:pStyle w:val="TAC"/>
              <w:rPr>
                <w:rFonts w:eastAsiaTheme="minorEastAsia"/>
                <w:lang w:val="en-US" w:eastAsia="zh-CN"/>
              </w:rPr>
            </w:pPr>
            <w:r w:rsidRPr="00C30686">
              <w:rPr>
                <w:rFonts w:eastAsiaTheme="minorEastAsia"/>
                <w:lang w:val="en-US"/>
              </w:rPr>
              <w:t>n5</w:t>
            </w:r>
          </w:p>
        </w:tc>
        <w:tc>
          <w:tcPr>
            <w:tcW w:w="4356" w:type="dxa"/>
            <w:tcBorders>
              <w:top w:val="single" w:sz="4" w:space="0" w:color="auto"/>
              <w:left w:val="single" w:sz="4" w:space="0" w:color="auto"/>
              <w:bottom w:val="single" w:sz="4" w:space="0" w:color="auto"/>
              <w:right w:val="single" w:sz="4" w:space="0" w:color="auto"/>
            </w:tcBorders>
            <w:vAlign w:val="center"/>
          </w:tcPr>
          <w:p w14:paraId="28D22CF4"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2213514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18536CC2" w14:textId="77777777" w:rsidTr="004F423A">
        <w:trPr>
          <w:trHeight w:val="29"/>
        </w:trPr>
        <w:tc>
          <w:tcPr>
            <w:tcW w:w="2742" w:type="dxa"/>
            <w:tcBorders>
              <w:top w:val="nil"/>
              <w:left w:val="single" w:sz="4" w:space="0" w:color="auto"/>
              <w:bottom w:val="nil"/>
              <w:right w:val="single" w:sz="4" w:space="0" w:color="auto"/>
            </w:tcBorders>
            <w:vAlign w:val="center"/>
          </w:tcPr>
          <w:p w14:paraId="5EA6C36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EA2AA9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17860B2" w14:textId="77777777" w:rsidR="006F6378" w:rsidRPr="00C30686" w:rsidRDefault="006F6378" w:rsidP="0094020B">
            <w:pPr>
              <w:pStyle w:val="TAC"/>
              <w:rPr>
                <w:rFonts w:eastAsiaTheme="minorEastAsia"/>
                <w:lang w:val="en-US" w:eastAsia="zh-CN"/>
              </w:rPr>
            </w:pPr>
            <w:r w:rsidRPr="00C30686">
              <w:rPr>
                <w:rFonts w:eastAsiaTheme="minorEastAsia"/>
                <w:lang w:val="en-US"/>
              </w:rPr>
              <w:t>n30</w:t>
            </w:r>
          </w:p>
        </w:tc>
        <w:tc>
          <w:tcPr>
            <w:tcW w:w="4356" w:type="dxa"/>
            <w:tcBorders>
              <w:top w:val="single" w:sz="4" w:space="0" w:color="auto"/>
              <w:left w:val="single" w:sz="4" w:space="0" w:color="auto"/>
              <w:bottom w:val="single" w:sz="4" w:space="0" w:color="auto"/>
              <w:right w:val="single" w:sz="4" w:space="0" w:color="auto"/>
            </w:tcBorders>
            <w:vAlign w:val="center"/>
          </w:tcPr>
          <w:p w14:paraId="0222325B"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w:t>
            </w:r>
          </w:p>
        </w:tc>
        <w:tc>
          <w:tcPr>
            <w:tcW w:w="2445" w:type="dxa"/>
            <w:tcBorders>
              <w:top w:val="nil"/>
              <w:left w:val="single" w:sz="4" w:space="0" w:color="auto"/>
              <w:bottom w:val="nil"/>
              <w:right w:val="single" w:sz="4" w:space="0" w:color="auto"/>
            </w:tcBorders>
            <w:vAlign w:val="center"/>
          </w:tcPr>
          <w:p w14:paraId="74F28E8B" w14:textId="77777777" w:rsidR="006F6378" w:rsidRPr="00C30686" w:rsidRDefault="006F6378" w:rsidP="0094020B">
            <w:pPr>
              <w:pStyle w:val="TAC"/>
              <w:rPr>
                <w:rFonts w:eastAsiaTheme="minorEastAsia"/>
                <w:lang w:val="en-US" w:eastAsia="zh-CN"/>
              </w:rPr>
            </w:pPr>
          </w:p>
        </w:tc>
      </w:tr>
      <w:tr w:rsidR="006F6378" w:rsidRPr="00C30686" w14:paraId="5E3AD70A"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3801C2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74C5D20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417FF2F" w14:textId="77777777" w:rsidR="006F6378" w:rsidRPr="00C30686" w:rsidRDefault="006F6378" w:rsidP="0094020B">
            <w:pPr>
              <w:pStyle w:val="TAC"/>
              <w:rPr>
                <w:rFonts w:eastAsiaTheme="minorEastAsia"/>
                <w:lang w:val="en-US" w:eastAsia="zh-CN"/>
              </w:rPr>
            </w:pPr>
            <w:r w:rsidRPr="00C30686">
              <w:rPr>
                <w:rFonts w:eastAsiaTheme="minorEastAsia"/>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07A58C6A"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5, 10, 15, 20, 40</w:t>
            </w:r>
          </w:p>
        </w:tc>
        <w:tc>
          <w:tcPr>
            <w:tcW w:w="2445" w:type="dxa"/>
            <w:tcBorders>
              <w:top w:val="nil"/>
              <w:left w:val="single" w:sz="4" w:space="0" w:color="auto"/>
              <w:bottom w:val="single" w:sz="4" w:space="0" w:color="auto"/>
              <w:right w:val="single" w:sz="4" w:space="0" w:color="auto"/>
            </w:tcBorders>
            <w:vAlign w:val="center"/>
          </w:tcPr>
          <w:p w14:paraId="750865EB" w14:textId="77777777" w:rsidR="006F6378" w:rsidRPr="00C30686" w:rsidRDefault="006F6378" w:rsidP="0094020B">
            <w:pPr>
              <w:pStyle w:val="TAC"/>
              <w:rPr>
                <w:rFonts w:eastAsiaTheme="minorEastAsia"/>
                <w:lang w:val="en-US" w:eastAsia="zh-CN"/>
              </w:rPr>
            </w:pPr>
          </w:p>
        </w:tc>
      </w:tr>
      <w:tr w:rsidR="006F6378" w:rsidRPr="00C30686" w14:paraId="24010AF4" w14:textId="77777777" w:rsidTr="004F423A">
        <w:trPr>
          <w:trHeight w:val="29"/>
        </w:trPr>
        <w:tc>
          <w:tcPr>
            <w:tcW w:w="2742" w:type="dxa"/>
            <w:tcBorders>
              <w:top w:val="nil"/>
              <w:left w:val="single" w:sz="4" w:space="0" w:color="auto"/>
              <w:bottom w:val="nil"/>
              <w:right w:val="single" w:sz="4" w:space="0" w:color="auto"/>
            </w:tcBorders>
            <w:vAlign w:val="center"/>
          </w:tcPr>
          <w:p w14:paraId="12587F6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CA_n5A-n30A-n66(2A)</w:t>
            </w:r>
          </w:p>
        </w:tc>
        <w:tc>
          <w:tcPr>
            <w:tcW w:w="2785" w:type="dxa"/>
            <w:tcBorders>
              <w:top w:val="nil"/>
              <w:left w:val="single" w:sz="4" w:space="0" w:color="auto"/>
              <w:bottom w:val="nil"/>
              <w:right w:val="single" w:sz="4" w:space="0" w:color="auto"/>
            </w:tcBorders>
            <w:vAlign w:val="center"/>
          </w:tcPr>
          <w:p w14:paraId="681CC4BF" w14:textId="77777777" w:rsidR="006F6378" w:rsidRPr="00C30686" w:rsidRDefault="006F6378" w:rsidP="0094020B">
            <w:pPr>
              <w:pStyle w:val="TAC"/>
              <w:rPr>
                <w:rFonts w:eastAsiaTheme="minorEastAsia"/>
                <w:lang w:val="en-US"/>
              </w:rPr>
            </w:pPr>
            <w:r w:rsidRPr="00C30686">
              <w:rPr>
                <w:rFonts w:eastAsiaTheme="minorEastAsia"/>
                <w:lang w:val="en-US"/>
              </w:rPr>
              <w:t>CA_n5A-n30A</w:t>
            </w:r>
          </w:p>
          <w:p w14:paraId="32B4B8EA" w14:textId="77777777" w:rsidR="006F6378" w:rsidRPr="00C30686" w:rsidRDefault="006F6378" w:rsidP="0094020B">
            <w:pPr>
              <w:pStyle w:val="TAC"/>
              <w:rPr>
                <w:rFonts w:eastAsiaTheme="minorEastAsia"/>
                <w:lang w:val="en-US"/>
              </w:rPr>
            </w:pPr>
            <w:r w:rsidRPr="00C30686">
              <w:rPr>
                <w:rFonts w:eastAsiaTheme="minorEastAsia"/>
                <w:lang w:val="en-US"/>
              </w:rPr>
              <w:t>CA_n5A-n66A</w:t>
            </w:r>
          </w:p>
          <w:p w14:paraId="5A26C791" w14:textId="77777777" w:rsidR="006F6378" w:rsidRPr="00C30686" w:rsidRDefault="006F6378" w:rsidP="0094020B">
            <w:pPr>
              <w:pStyle w:val="TAC"/>
              <w:rPr>
                <w:rFonts w:eastAsiaTheme="minorEastAsia"/>
                <w:lang w:val="en-US"/>
              </w:rPr>
            </w:pPr>
            <w:r w:rsidRPr="00C30686">
              <w:rPr>
                <w:rFonts w:eastAsiaTheme="minorEastAsia"/>
                <w:lang w:val="en-US"/>
              </w:rPr>
              <w:t>CA_n30A-n66A</w:t>
            </w:r>
          </w:p>
          <w:p w14:paraId="1CC2E85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C58CD5C" w14:textId="77777777" w:rsidR="006F6378" w:rsidRPr="00C30686" w:rsidRDefault="006F6378" w:rsidP="0094020B">
            <w:pPr>
              <w:pStyle w:val="TAC"/>
              <w:rPr>
                <w:rFonts w:eastAsiaTheme="minorEastAsia"/>
                <w:lang w:val="en-US" w:eastAsia="zh-CN"/>
              </w:rPr>
            </w:pPr>
            <w:r w:rsidRPr="00C30686">
              <w:rPr>
                <w:rFonts w:eastAsiaTheme="minorEastAsia"/>
                <w:lang w:val="en-US"/>
              </w:rPr>
              <w:t>n5</w:t>
            </w:r>
          </w:p>
        </w:tc>
        <w:tc>
          <w:tcPr>
            <w:tcW w:w="4356" w:type="dxa"/>
            <w:tcBorders>
              <w:top w:val="single" w:sz="4" w:space="0" w:color="auto"/>
              <w:left w:val="single" w:sz="4" w:space="0" w:color="auto"/>
              <w:bottom w:val="single" w:sz="4" w:space="0" w:color="auto"/>
              <w:right w:val="single" w:sz="4" w:space="0" w:color="auto"/>
            </w:tcBorders>
            <w:vAlign w:val="center"/>
          </w:tcPr>
          <w:p w14:paraId="75CB4E9C"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1393B12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0CEAB7C8" w14:textId="77777777" w:rsidTr="004F423A">
        <w:trPr>
          <w:trHeight w:val="29"/>
        </w:trPr>
        <w:tc>
          <w:tcPr>
            <w:tcW w:w="2742" w:type="dxa"/>
            <w:tcBorders>
              <w:top w:val="nil"/>
              <w:left w:val="single" w:sz="4" w:space="0" w:color="auto"/>
              <w:bottom w:val="nil"/>
              <w:right w:val="single" w:sz="4" w:space="0" w:color="auto"/>
            </w:tcBorders>
            <w:vAlign w:val="center"/>
          </w:tcPr>
          <w:p w14:paraId="570DF2E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D2D687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20D1BBB" w14:textId="77777777" w:rsidR="006F6378" w:rsidRPr="00C30686" w:rsidRDefault="006F6378" w:rsidP="0094020B">
            <w:pPr>
              <w:pStyle w:val="TAC"/>
              <w:rPr>
                <w:rFonts w:eastAsiaTheme="minorEastAsia"/>
                <w:lang w:val="en-US" w:eastAsia="zh-CN"/>
              </w:rPr>
            </w:pPr>
            <w:r w:rsidRPr="00C30686">
              <w:rPr>
                <w:rFonts w:eastAsiaTheme="minorEastAsia"/>
                <w:lang w:val="en-US"/>
              </w:rPr>
              <w:t>n30</w:t>
            </w:r>
          </w:p>
        </w:tc>
        <w:tc>
          <w:tcPr>
            <w:tcW w:w="4356" w:type="dxa"/>
            <w:tcBorders>
              <w:top w:val="single" w:sz="4" w:space="0" w:color="auto"/>
              <w:left w:val="single" w:sz="4" w:space="0" w:color="auto"/>
              <w:bottom w:val="single" w:sz="4" w:space="0" w:color="auto"/>
              <w:right w:val="single" w:sz="4" w:space="0" w:color="auto"/>
            </w:tcBorders>
            <w:vAlign w:val="center"/>
          </w:tcPr>
          <w:p w14:paraId="2BEDBCDC"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w:t>
            </w:r>
          </w:p>
        </w:tc>
        <w:tc>
          <w:tcPr>
            <w:tcW w:w="2445" w:type="dxa"/>
            <w:tcBorders>
              <w:top w:val="nil"/>
              <w:left w:val="single" w:sz="4" w:space="0" w:color="auto"/>
              <w:bottom w:val="nil"/>
              <w:right w:val="single" w:sz="4" w:space="0" w:color="auto"/>
            </w:tcBorders>
            <w:vAlign w:val="center"/>
          </w:tcPr>
          <w:p w14:paraId="5A731B49" w14:textId="77777777" w:rsidR="006F6378" w:rsidRPr="00C30686" w:rsidRDefault="006F6378" w:rsidP="0094020B">
            <w:pPr>
              <w:pStyle w:val="TAC"/>
              <w:rPr>
                <w:rFonts w:eastAsiaTheme="minorEastAsia"/>
                <w:lang w:val="en-US" w:eastAsia="zh-CN"/>
              </w:rPr>
            </w:pPr>
          </w:p>
        </w:tc>
      </w:tr>
      <w:tr w:rsidR="006F6378" w:rsidRPr="00C30686" w14:paraId="3B0B80F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3993B9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488FD1B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06D4CB8" w14:textId="77777777" w:rsidR="006F6378" w:rsidRPr="00C30686" w:rsidRDefault="006F6378" w:rsidP="0094020B">
            <w:pPr>
              <w:pStyle w:val="TAC"/>
              <w:rPr>
                <w:rFonts w:eastAsiaTheme="minorEastAsia"/>
                <w:lang w:val="en-US" w:eastAsia="zh-CN"/>
              </w:rPr>
            </w:pPr>
            <w:r w:rsidRPr="00C30686">
              <w:rPr>
                <w:rFonts w:eastAsiaTheme="minorEastAsia"/>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0C25169F"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CA_n66(2A)_BCS0</w:t>
            </w:r>
          </w:p>
        </w:tc>
        <w:tc>
          <w:tcPr>
            <w:tcW w:w="2445" w:type="dxa"/>
            <w:tcBorders>
              <w:top w:val="nil"/>
              <w:left w:val="single" w:sz="4" w:space="0" w:color="auto"/>
              <w:bottom w:val="single" w:sz="4" w:space="0" w:color="auto"/>
              <w:right w:val="single" w:sz="4" w:space="0" w:color="auto"/>
            </w:tcBorders>
            <w:vAlign w:val="center"/>
          </w:tcPr>
          <w:p w14:paraId="05E19B32" w14:textId="77777777" w:rsidR="006F6378" w:rsidRPr="00C30686" w:rsidRDefault="006F6378" w:rsidP="0094020B">
            <w:pPr>
              <w:pStyle w:val="TAC"/>
              <w:rPr>
                <w:rFonts w:eastAsiaTheme="minorEastAsia"/>
                <w:lang w:val="en-US" w:eastAsia="zh-CN"/>
              </w:rPr>
            </w:pPr>
          </w:p>
        </w:tc>
      </w:tr>
      <w:tr w:rsidR="006F6378" w:rsidRPr="00C30686" w14:paraId="6C98B6A8"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35E64B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CA_n5A-n30A-n66(3A)</w:t>
            </w:r>
          </w:p>
        </w:tc>
        <w:tc>
          <w:tcPr>
            <w:tcW w:w="2785" w:type="dxa"/>
            <w:tcBorders>
              <w:top w:val="single" w:sz="4" w:space="0" w:color="auto"/>
              <w:left w:val="single" w:sz="4" w:space="0" w:color="auto"/>
              <w:bottom w:val="nil"/>
              <w:right w:val="single" w:sz="4" w:space="0" w:color="auto"/>
            </w:tcBorders>
            <w:vAlign w:val="center"/>
          </w:tcPr>
          <w:p w14:paraId="174B4934" w14:textId="77777777" w:rsidR="006F6378" w:rsidRPr="00C30686" w:rsidRDefault="006F6378" w:rsidP="0094020B">
            <w:pPr>
              <w:pStyle w:val="TAC"/>
              <w:rPr>
                <w:rFonts w:eastAsiaTheme="minorEastAsia"/>
                <w:lang w:val="en-US"/>
              </w:rPr>
            </w:pPr>
            <w:r w:rsidRPr="00C30686">
              <w:rPr>
                <w:rFonts w:eastAsiaTheme="minorEastAsia"/>
                <w:lang w:val="en-US"/>
              </w:rPr>
              <w:t>CA_n5A-n30A</w:t>
            </w:r>
          </w:p>
          <w:p w14:paraId="3E441F9D" w14:textId="77777777" w:rsidR="006F6378" w:rsidRPr="00C30686" w:rsidRDefault="006F6378" w:rsidP="0094020B">
            <w:pPr>
              <w:pStyle w:val="TAC"/>
              <w:rPr>
                <w:rFonts w:eastAsiaTheme="minorEastAsia"/>
                <w:lang w:val="en-US"/>
              </w:rPr>
            </w:pPr>
            <w:r w:rsidRPr="00C30686">
              <w:rPr>
                <w:rFonts w:eastAsiaTheme="minorEastAsia"/>
                <w:lang w:val="en-US"/>
              </w:rPr>
              <w:t>CA_n5A-n66A</w:t>
            </w:r>
          </w:p>
          <w:p w14:paraId="567DAE10" w14:textId="77777777" w:rsidR="006F6378" w:rsidRPr="00C30686" w:rsidRDefault="006F6378" w:rsidP="0094020B">
            <w:pPr>
              <w:pStyle w:val="TAC"/>
              <w:rPr>
                <w:rFonts w:eastAsiaTheme="minorEastAsia"/>
                <w:lang w:val="en-US"/>
              </w:rPr>
            </w:pPr>
            <w:r w:rsidRPr="00C30686">
              <w:rPr>
                <w:rFonts w:eastAsiaTheme="minorEastAsia"/>
                <w:lang w:val="en-US"/>
              </w:rPr>
              <w:t>CA_n30A-n66A</w:t>
            </w:r>
          </w:p>
          <w:p w14:paraId="2E8B887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9FED8E1" w14:textId="77777777" w:rsidR="006F6378" w:rsidRPr="00C30686" w:rsidRDefault="006F6378" w:rsidP="0094020B">
            <w:pPr>
              <w:pStyle w:val="TAC"/>
              <w:rPr>
                <w:rFonts w:eastAsiaTheme="minorEastAsia"/>
                <w:lang w:val="en-US"/>
              </w:rPr>
            </w:pPr>
            <w:r w:rsidRPr="00C30686">
              <w:rPr>
                <w:rFonts w:eastAsiaTheme="minorEastAsia"/>
                <w:lang w:val="en-US"/>
              </w:rPr>
              <w:t>n5</w:t>
            </w:r>
          </w:p>
        </w:tc>
        <w:tc>
          <w:tcPr>
            <w:tcW w:w="4356" w:type="dxa"/>
            <w:tcBorders>
              <w:top w:val="single" w:sz="4" w:space="0" w:color="auto"/>
              <w:left w:val="single" w:sz="4" w:space="0" w:color="auto"/>
              <w:bottom w:val="single" w:sz="4" w:space="0" w:color="auto"/>
              <w:right w:val="single" w:sz="4" w:space="0" w:color="auto"/>
            </w:tcBorders>
            <w:vAlign w:val="center"/>
          </w:tcPr>
          <w:p w14:paraId="00D30A8E"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3B48A2C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5264014C" w14:textId="77777777" w:rsidTr="004F423A">
        <w:trPr>
          <w:trHeight w:val="29"/>
        </w:trPr>
        <w:tc>
          <w:tcPr>
            <w:tcW w:w="2742" w:type="dxa"/>
            <w:tcBorders>
              <w:top w:val="nil"/>
              <w:left w:val="single" w:sz="4" w:space="0" w:color="auto"/>
              <w:bottom w:val="nil"/>
              <w:right w:val="single" w:sz="4" w:space="0" w:color="auto"/>
            </w:tcBorders>
            <w:vAlign w:val="center"/>
          </w:tcPr>
          <w:p w14:paraId="39A4299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9DC68A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7A8F1D1" w14:textId="77777777" w:rsidR="006F6378" w:rsidRPr="00C30686" w:rsidRDefault="006F6378" w:rsidP="0094020B">
            <w:pPr>
              <w:pStyle w:val="TAC"/>
              <w:rPr>
                <w:rFonts w:eastAsiaTheme="minorEastAsia"/>
                <w:lang w:val="en-US"/>
              </w:rPr>
            </w:pPr>
            <w:r w:rsidRPr="00C30686">
              <w:rPr>
                <w:rFonts w:eastAsiaTheme="minorEastAsia"/>
                <w:lang w:val="en-US"/>
              </w:rPr>
              <w:t>n30</w:t>
            </w:r>
          </w:p>
        </w:tc>
        <w:tc>
          <w:tcPr>
            <w:tcW w:w="4356" w:type="dxa"/>
            <w:tcBorders>
              <w:top w:val="single" w:sz="4" w:space="0" w:color="auto"/>
              <w:left w:val="single" w:sz="4" w:space="0" w:color="auto"/>
              <w:bottom w:val="single" w:sz="4" w:space="0" w:color="auto"/>
              <w:right w:val="single" w:sz="4" w:space="0" w:color="auto"/>
            </w:tcBorders>
            <w:vAlign w:val="center"/>
          </w:tcPr>
          <w:p w14:paraId="3751BC83"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w:t>
            </w:r>
          </w:p>
        </w:tc>
        <w:tc>
          <w:tcPr>
            <w:tcW w:w="2445" w:type="dxa"/>
            <w:tcBorders>
              <w:top w:val="nil"/>
              <w:left w:val="single" w:sz="4" w:space="0" w:color="auto"/>
              <w:bottom w:val="nil"/>
              <w:right w:val="single" w:sz="4" w:space="0" w:color="auto"/>
            </w:tcBorders>
            <w:vAlign w:val="center"/>
          </w:tcPr>
          <w:p w14:paraId="55B9C268" w14:textId="77777777" w:rsidR="006F6378" w:rsidRPr="00C30686" w:rsidRDefault="006F6378" w:rsidP="0094020B">
            <w:pPr>
              <w:pStyle w:val="TAC"/>
              <w:rPr>
                <w:rFonts w:eastAsiaTheme="minorEastAsia"/>
                <w:lang w:val="en-US" w:eastAsia="zh-CN"/>
              </w:rPr>
            </w:pPr>
          </w:p>
        </w:tc>
      </w:tr>
      <w:tr w:rsidR="006F6378" w:rsidRPr="00C30686" w14:paraId="669E399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192A19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14D132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4E503C8" w14:textId="77777777" w:rsidR="006F6378" w:rsidRPr="00C30686" w:rsidRDefault="006F6378" w:rsidP="0094020B">
            <w:pPr>
              <w:pStyle w:val="TAC"/>
              <w:rPr>
                <w:rFonts w:eastAsiaTheme="minorEastAsia"/>
                <w:lang w:val="en-US"/>
              </w:rPr>
            </w:pPr>
            <w:r w:rsidRPr="00C30686">
              <w:rPr>
                <w:rFonts w:eastAsiaTheme="minorEastAsia"/>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30CEDB1C"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CA_n66(3A)_BCS0</w:t>
            </w:r>
          </w:p>
        </w:tc>
        <w:tc>
          <w:tcPr>
            <w:tcW w:w="2445" w:type="dxa"/>
            <w:tcBorders>
              <w:top w:val="nil"/>
              <w:left w:val="single" w:sz="4" w:space="0" w:color="auto"/>
              <w:bottom w:val="single" w:sz="4" w:space="0" w:color="auto"/>
              <w:right w:val="single" w:sz="4" w:space="0" w:color="auto"/>
            </w:tcBorders>
            <w:vAlign w:val="center"/>
          </w:tcPr>
          <w:p w14:paraId="0AB897A5" w14:textId="77777777" w:rsidR="006F6378" w:rsidRPr="00C30686" w:rsidRDefault="006F6378" w:rsidP="0094020B">
            <w:pPr>
              <w:pStyle w:val="TAC"/>
              <w:rPr>
                <w:rFonts w:eastAsiaTheme="minorEastAsia"/>
                <w:lang w:val="en-US" w:eastAsia="zh-CN"/>
              </w:rPr>
            </w:pPr>
          </w:p>
        </w:tc>
      </w:tr>
      <w:tr w:rsidR="006F6378" w:rsidRPr="00C30686" w14:paraId="36895C8E" w14:textId="77777777" w:rsidTr="004F423A">
        <w:trPr>
          <w:trHeight w:val="29"/>
        </w:trPr>
        <w:tc>
          <w:tcPr>
            <w:tcW w:w="2742" w:type="dxa"/>
            <w:tcBorders>
              <w:top w:val="nil"/>
              <w:left w:val="single" w:sz="4" w:space="0" w:color="auto"/>
              <w:bottom w:val="nil"/>
              <w:right w:val="single" w:sz="4" w:space="0" w:color="auto"/>
            </w:tcBorders>
            <w:vAlign w:val="center"/>
          </w:tcPr>
          <w:p w14:paraId="5F13DC2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CA_n5A-n30A-n77A</w:t>
            </w:r>
          </w:p>
        </w:tc>
        <w:tc>
          <w:tcPr>
            <w:tcW w:w="2785" w:type="dxa"/>
            <w:tcBorders>
              <w:top w:val="nil"/>
              <w:left w:val="single" w:sz="4" w:space="0" w:color="auto"/>
              <w:bottom w:val="nil"/>
              <w:right w:val="single" w:sz="4" w:space="0" w:color="auto"/>
            </w:tcBorders>
            <w:vAlign w:val="center"/>
          </w:tcPr>
          <w:p w14:paraId="17F18189" w14:textId="77777777" w:rsidR="006F6378" w:rsidRPr="00C30686" w:rsidRDefault="006F6378" w:rsidP="0094020B">
            <w:pPr>
              <w:pStyle w:val="TAC"/>
              <w:rPr>
                <w:rFonts w:eastAsiaTheme="minorEastAsia"/>
                <w:lang w:val="en-US"/>
              </w:rPr>
            </w:pPr>
            <w:r w:rsidRPr="00C30686">
              <w:rPr>
                <w:rFonts w:eastAsiaTheme="minorEastAsia"/>
                <w:lang w:val="en-US"/>
              </w:rPr>
              <w:t>n77</w:t>
            </w:r>
            <w:r w:rsidRPr="00C30686">
              <w:rPr>
                <w:rFonts w:eastAsiaTheme="minorEastAsia"/>
                <w:vertAlign w:val="superscript"/>
                <w:lang w:val="en-US"/>
              </w:rPr>
              <w:t>7</w:t>
            </w:r>
          </w:p>
          <w:p w14:paraId="2703358B" w14:textId="77777777" w:rsidR="006F6378" w:rsidRPr="00C30686" w:rsidRDefault="006F6378" w:rsidP="0094020B">
            <w:pPr>
              <w:pStyle w:val="TAC"/>
              <w:rPr>
                <w:rFonts w:eastAsiaTheme="minorEastAsia"/>
                <w:lang w:val="en-US"/>
              </w:rPr>
            </w:pPr>
            <w:r w:rsidRPr="00C30686">
              <w:rPr>
                <w:rFonts w:eastAsiaTheme="minorEastAsia"/>
                <w:lang w:val="en-US"/>
              </w:rPr>
              <w:t>CA_n5A-n30A</w:t>
            </w:r>
          </w:p>
          <w:p w14:paraId="4129E7FE" w14:textId="77777777" w:rsidR="006F6378" w:rsidRPr="00C30686" w:rsidRDefault="006F6378" w:rsidP="0094020B">
            <w:pPr>
              <w:pStyle w:val="TAC"/>
              <w:rPr>
                <w:rFonts w:eastAsiaTheme="minorEastAsia"/>
                <w:vertAlign w:val="superscript"/>
                <w:lang w:val="en-US"/>
              </w:rPr>
            </w:pPr>
            <w:r w:rsidRPr="00C30686">
              <w:rPr>
                <w:rFonts w:eastAsiaTheme="minorEastAsia"/>
                <w:lang w:val="en-US"/>
              </w:rPr>
              <w:t>CA_n5A-n77A</w:t>
            </w:r>
            <w:r w:rsidRPr="00C30686">
              <w:rPr>
                <w:rFonts w:eastAsiaTheme="minorEastAsia"/>
                <w:vertAlign w:val="superscript"/>
                <w:lang w:val="en-US"/>
              </w:rPr>
              <w:t>7</w:t>
            </w:r>
          </w:p>
          <w:p w14:paraId="7FB5D496" w14:textId="77777777" w:rsidR="006F6378" w:rsidRPr="00C30686" w:rsidRDefault="006F6378" w:rsidP="0094020B">
            <w:pPr>
              <w:pStyle w:val="TAC"/>
              <w:rPr>
                <w:rFonts w:eastAsiaTheme="minorEastAsia"/>
                <w:lang w:val="en-US" w:eastAsia="zh-CN"/>
              </w:rPr>
            </w:pPr>
            <w:r w:rsidRPr="00C30686">
              <w:rPr>
                <w:rFonts w:eastAsiaTheme="minorEastAsia"/>
                <w:lang w:val="en-US"/>
              </w:rPr>
              <w:t>CA_n30A-n77A</w:t>
            </w:r>
            <w:r w:rsidRPr="00C30686">
              <w:rPr>
                <w:rFonts w:eastAsiaTheme="minorEastAsia"/>
                <w:vertAlign w:val="superscript"/>
                <w:lang w:val="en-US"/>
              </w:rPr>
              <w:t>7</w:t>
            </w:r>
          </w:p>
        </w:tc>
        <w:tc>
          <w:tcPr>
            <w:tcW w:w="1259" w:type="dxa"/>
            <w:tcBorders>
              <w:top w:val="single" w:sz="4" w:space="0" w:color="auto"/>
              <w:left w:val="single" w:sz="4" w:space="0" w:color="auto"/>
              <w:bottom w:val="single" w:sz="4" w:space="0" w:color="auto"/>
              <w:right w:val="single" w:sz="4" w:space="0" w:color="auto"/>
            </w:tcBorders>
            <w:vAlign w:val="center"/>
          </w:tcPr>
          <w:p w14:paraId="7DA96C1C" w14:textId="77777777" w:rsidR="006F6378" w:rsidRPr="00C30686" w:rsidRDefault="006F6378" w:rsidP="0094020B">
            <w:pPr>
              <w:pStyle w:val="TAC"/>
              <w:rPr>
                <w:rFonts w:eastAsiaTheme="minorEastAsia"/>
                <w:lang w:val="en-US" w:eastAsia="zh-CN"/>
              </w:rPr>
            </w:pPr>
            <w:r w:rsidRPr="00C30686">
              <w:rPr>
                <w:rFonts w:eastAsiaTheme="minorEastAsia"/>
                <w:lang w:val="en-US"/>
              </w:rPr>
              <w:t>n5</w:t>
            </w:r>
          </w:p>
        </w:tc>
        <w:tc>
          <w:tcPr>
            <w:tcW w:w="4356" w:type="dxa"/>
            <w:tcBorders>
              <w:top w:val="single" w:sz="4" w:space="0" w:color="auto"/>
              <w:left w:val="single" w:sz="4" w:space="0" w:color="auto"/>
              <w:bottom w:val="single" w:sz="4" w:space="0" w:color="auto"/>
              <w:right w:val="single" w:sz="4" w:space="0" w:color="auto"/>
            </w:tcBorders>
            <w:vAlign w:val="center"/>
          </w:tcPr>
          <w:p w14:paraId="67A5647B"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4F0CBBB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6CBF5E68" w14:textId="77777777" w:rsidTr="004F423A">
        <w:trPr>
          <w:trHeight w:val="29"/>
        </w:trPr>
        <w:tc>
          <w:tcPr>
            <w:tcW w:w="2742" w:type="dxa"/>
            <w:tcBorders>
              <w:top w:val="nil"/>
              <w:left w:val="single" w:sz="4" w:space="0" w:color="auto"/>
              <w:bottom w:val="nil"/>
              <w:right w:val="single" w:sz="4" w:space="0" w:color="auto"/>
            </w:tcBorders>
            <w:vAlign w:val="center"/>
          </w:tcPr>
          <w:p w14:paraId="4EB0729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2294E9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5B7FB99" w14:textId="77777777" w:rsidR="006F6378" w:rsidRPr="00C30686" w:rsidRDefault="006F6378" w:rsidP="0094020B">
            <w:pPr>
              <w:pStyle w:val="TAC"/>
              <w:rPr>
                <w:rFonts w:eastAsiaTheme="minorEastAsia"/>
                <w:lang w:val="en-US" w:eastAsia="zh-CN"/>
              </w:rPr>
            </w:pPr>
            <w:r w:rsidRPr="00C30686">
              <w:rPr>
                <w:rFonts w:eastAsiaTheme="minorEastAsia"/>
                <w:lang w:val="en-US"/>
              </w:rPr>
              <w:t>n30</w:t>
            </w:r>
          </w:p>
        </w:tc>
        <w:tc>
          <w:tcPr>
            <w:tcW w:w="4356" w:type="dxa"/>
            <w:tcBorders>
              <w:top w:val="single" w:sz="4" w:space="0" w:color="auto"/>
              <w:left w:val="single" w:sz="4" w:space="0" w:color="auto"/>
              <w:bottom w:val="single" w:sz="4" w:space="0" w:color="auto"/>
              <w:right w:val="single" w:sz="4" w:space="0" w:color="auto"/>
            </w:tcBorders>
            <w:vAlign w:val="center"/>
          </w:tcPr>
          <w:p w14:paraId="5E3BFE2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w:t>
            </w:r>
          </w:p>
        </w:tc>
        <w:tc>
          <w:tcPr>
            <w:tcW w:w="2445" w:type="dxa"/>
            <w:tcBorders>
              <w:top w:val="nil"/>
              <w:left w:val="single" w:sz="4" w:space="0" w:color="auto"/>
              <w:bottom w:val="nil"/>
              <w:right w:val="single" w:sz="4" w:space="0" w:color="auto"/>
            </w:tcBorders>
            <w:vAlign w:val="center"/>
          </w:tcPr>
          <w:p w14:paraId="3E917196" w14:textId="77777777" w:rsidR="006F6378" w:rsidRPr="00C30686" w:rsidRDefault="006F6378" w:rsidP="0094020B">
            <w:pPr>
              <w:pStyle w:val="TAC"/>
              <w:rPr>
                <w:rFonts w:eastAsiaTheme="minorEastAsia"/>
                <w:lang w:val="en-US" w:eastAsia="zh-CN"/>
              </w:rPr>
            </w:pPr>
          </w:p>
        </w:tc>
      </w:tr>
      <w:tr w:rsidR="006F6378" w:rsidRPr="00C30686" w14:paraId="39C5FEAC"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495B09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7DA497F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E663239" w14:textId="77777777" w:rsidR="006F6378" w:rsidRPr="00C30686" w:rsidRDefault="006F6378" w:rsidP="0094020B">
            <w:pPr>
              <w:pStyle w:val="TAC"/>
              <w:rPr>
                <w:rFonts w:eastAsiaTheme="minorEastAsia"/>
                <w:lang w:val="en-US" w:eastAsia="zh-CN"/>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21A192BF"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4E875B4A" w14:textId="77777777" w:rsidR="006F6378" w:rsidRPr="00C30686" w:rsidRDefault="006F6378" w:rsidP="0094020B">
            <w:pPr>
              <w:pStyle w:val="TAC"/>
              <w:rPr>
                <w:rFonts w:eastAsiaTheme="minorEastAsia"/>
                <w:lang w:val="en-US" w:eastAsia="zh-CN"/>
              </w:rPr>
            </w:pPr>
          </w:p>
        </w:tc>
      </w:tr>
      <w:tr w:rsidR="006F6378" w:rsidRPr="00C30686" w14:paraId="1A5DA108"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BC7EFB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CA_n5A-n30A-n77(2A)</w:t>
            </w:r>
          </w:p>
        </w:tc>
        <w:tc>
          <w:tcPr>
            <w:tcW w:w="2785" w:type="dxa"/>
            <w:tcBorders>
              <w:top w:val="single" w:sz="4" w:space="0" w:color="auto"/>
              <w:left w:val="single" w:sz="4" w:space="0" w:color="auto"/>
              <w:bottom w:val="nil"/>
              <w:right w:val="single" w:sz="4" w:space="0" w:color="auto"/>
            </w:tcBorders>
            <w:vAlign w:val="center"/>
          </w:tcPr>
          <w:p w14:paraId="40431FA9" w14:textId="77777777" w:rsidR="006F6378" w:rsidRPr="00C30686" w:rsidRDefault="006F6378" w:rsidP="0094020B">
            <w:pPr>
              <w:pStyle w:val="TAC"/>
              <w:rPr>
                <w:rFonts w:eastAsiaTheme="minorEastAsia"/>
              </w:rPr>
            </w:pPr>
            <w:r w:rsidRPr="00C30686">
              <w:rPr>
                <w:rFonts w:eastAsiaTheme="minorEastAsia"/>
                <w:lang w:val="en-US" w:eastAsia="zh-CN"/>
              </w:rPr>
              <w:t>n77</w:t>
            </w:r>
            <w:r w:rsidRPr="00C30686">
              <w:rPr>
                <w:rFonts w:eastAsiaTheme="minorEastAsia"/>
                <w:vertAlign w:val="superscript"/>
                <w:lang w:val="en-US" w:eastAsia="zh-CN"/>
              </w:rPr>
              <w:t>7</w:t>
            </w:r>
          </w:p>
          <w:p w14:paraId="6A225F73" w14:textId="77777777" w:rsidR="006F6378" w:rsidRPr="00C30686" w:rsidRDefault="006F6378" w:rsidP="0094020B">
            <w:pPr>
              <w:pStyle w:val="TAC"/>
              <w:rPr>
                <w:rFonts w:eastAsiaTheme="minorEastAsia"/>
                <w:lang w:val="en-US" w:eastAsia="zh-CN"/>
              </w:rPr>
            </w:pPr>
            <w:r w:rsidRPr="00C30686">
              <w:rPr>
                <w:rFonts w:eastAsiaTheme="minorEastAsia"/>
              </w:rPr>
              <w:t>CA_n5A-n30A CA_n5A-n77A</w:t>
            </w:r>
            <w:r w:rsidRPr="00C30686">
              <w:rPr>
                <w:rFonts w:eastAsiaTheme="minorEastAsia"/>
                <w:vertAlign w:val="superscript"/>
              </w:rPr>
              <w:t>7</w:t>
            </w:r>
            <w:r w:rsidRPr="00C30686">
              <w:rPr>
                <w:rFonts w:eastAsiaTheme="minorEastAsia"/>
              </w:rPr>
              <w:t xml:space="preserve"> CA_n30A-n77A</w:t>
            </w:r>
            <w:r w:rsidRPr="00C30686">
              <w:rPr>
                <w:rFonts w:eastAsiaTheme="minorEastAsia"/>
                <w:vertAlign w:val="superscript"/>
              </w:rPr>
              <w:t>7</w:t>
            </w:r>
          </w:p>
        </w:tc>
        <w:tc>
          <w:tcPr>
            <w:tcW w:w="1259" w:type="dxa"/>
            <w:tcBorders>
              <w:top w:val="single" w:sz="4" w:space="0" w:color="auto"/>
              <w:left w:val="single" w:sz="4" w:space="0" w:color="auto"/>
              <w:bottom w:val="single" w:sz="4" w:space="0" w:color="auto"/>
              <w:right w:val="single" w:sz="4" w:space="0" w:color="auto"/>
            </w:tcBorders>
            <w:vAlign w:val="center"/>
          </w:tcPr>
          <w:p w14:paraId="43B49C70" w14:textId="77777777" w:rsidR="006F6378" w:rsidRPr="00C30686" w:rsidRDefault="006F6378" w:rsidP="0094020B">
            <w:pPr>
              <w:pStyle w:val="TAC"/>
              <w:rPr>
                <w:rFonts w:eastAsiaTheme="minorEastAsia"/>
                <w:lang w:val="en-US" w:eastAsia="zh-CN"/>
              </w:rPr>
            </w:pPr>
            <w:r w:rsidRPr="00C30686">
              <w:rPr>
                <w:rFonts w:eastAsiaTheme="minorEastAsia"/>
                <w:lang w:val="en-US"/>
              </w:rPr>
              <w:t>n5</w:t>
            </w:r>
          </w:p>
        </w:tc>
        <w:tc>
          <w:tcPr>
            <w:tcW w:w="4356" w:type="dxa"/>
            <w:tcBorders>
              <w:top w:val="single" w:sz="4" w:space="0" w:color="auto"/>
              <w:left w:val="single" w:sz="4" w:space="0" w:color="auto"/>
              <w:bottom w:val="single" w:sz="4" w:space="0" w:color="auto"/>
              <w:right w:val="single" w:sz="4" w:space="0" w:color="auto"/>
            </w:tcBorders>
            <w:vAlign w:val="center"/>
          </w:tcPr>
          <w:p w14:paraId="02E2507B"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3F361F5A" w14:textId="77777777" w:rsidR="006F6378" w:rsidRPr="00C30686" w:rsidRDefault="006F6378" w:rsidP="0094020B">
            <w:pPr>
              <w:pStyle w:val="TAC"/>
              <w:rPr>
                <w:rFonts w:eastAsiaTheme="minorEastAsia" w:cs="Arial"/>
                <w:color w:val="000000"/>
                <w:szCs w:val="18"/>
                <w:lang w:val="en-US" w:eastAsia="zh-CN" w:bidi="ar"/>
              </w:rPr>
            </w:pPr>
            <w:r w:rsidRPr="00C30686">
              <w:rPr>
                <w:rFonts w:ascii="Calibri" w:eastAsiaTheme="minorEastAsia" w:hAnsi="Calibri"/>
                <w:sz w:val="21"/>
                <w:lang w:val="en-US" w:eastAsia="zh-CN"/>
              </w:rPr>
              <w:t>0</w:t>
            </w:r>
          </w:p>
        </w:tc>
      </w:tr>
      <w:tr w:rsidR="006F6378" w:rsidRPr="00C30686" w14:paraId="10E9EC1D" w14:textId="77777777" w:rsidTr="004F423A">
        <w:trPr>
          <w:trHeight w:val="29"/>
        </w:trPr>
        <w:tc>
          <w:tcPr>
            <w:tcW w:w="2742" w:type="dxa"/>
            <w:tcBorders>
              <w:top w:val="nil"/>
              <w:left w:val="single" w:sz="4" w:space="0" w:color="auto"/>
              <w:bottom w:val="nil"/>
              <w:right w:val="single" w:sz="4" w:space="0" w:color="auto"/>
            </w:tcBorders>
            <w:vAlign w:val="center"/>
          </w:tcPr>
          <w:p w14:paraId="14F7788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4D713C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A1F93FC" w14:textId="77777777" w:rsidR="006F6378" w:rsidRPr="00C30686" w:rsidRDefault="006F6378" w:rsidP="0094020B">
            <w:pPr>
              <w:pStyle w:val="TAC"/>
              <w:rPr>
                <w:rFonts w:eastAsiaTheme="minorEastAsia"/>
                <w:lang w:val="en-US" w:eastAsia="zh-CN"/>
              </w:rPr>
            </w:pPr>
            <w:r w:rsidRPr="00C30686">
              <w:rPr>
                <w:rFonts w:eastAsiaTheme="minorEastAsia"/>
                <w:lang w:val="en-US"/>
              </w:rPr>
              <w:t>n30</w:t>
            </w:r>
          </w:p>
        </w:tc>
        <w:tc>
          <w:tcPr>
            <w:tcW w:w="4356" w:type="dxa"/>
            <w:tcBorders>
              <w:top w:val="single" w:sz="4" w:space="0" w:color="auto"/>
              <w:left w:val="single" w:sz="4" w:space="0" w:color="auto"/>
              <w:bottom w:val="single" w:sz="4" w:space="0" w:color="auto"/>
              <w:right w:val="single" w:sz="4" w:space="0" w:color="auto"/>
            </w:tcBorders>
            <w:vAlign w:val="center"/>
          </w:tcPr>
          <w:p w14:paraId="287D15C5"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w:t>
            </w:r>
          </w:p>
        </w:tc>
        <w:tc>
          <w:tcPr>
            <w:tcW w:w="2445" w:type="dxa"/>
            <w:tcBorders>
              <w:top w:val="nil"/>
              <w:left w:val="single" w:sz="4" w:space="0" w:color="auto"/>
              <w:bottom w:val="nil"/>
              <w:right w:val="single" w:sz="4" w:space="0" w:color="auto"/>
            </w:tcBorders>
            <w:vAlign w:val="center"/>
          </w:tcPr>
          <w:p w14:paraId="61B8FDB5"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4308FCB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913C27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0618365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9E93251" w14:textId="77777777" w:rsidR="006F6378" w:rsidRPr="00C30686" w:rsidRDefault="006F6378" w:rsidP="0094020B">
            <w:pPr>
              <w:pStyle w:val="TAC"/>
              <w:rPr>
                <w:rFonts w:eastAsiaTheme="minorEastAsia"/>
                <w:lang w:val="en-US" w:eastAsia="zh-CN"/>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323C4CA8"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4E558CD7"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5451D9AE" w14:textId="77777777" w:rsidTr="004F423A">
        <w:trPr>
          <w:trHeight w:val="29"/>
        </w:trPr>
        <w:tc>
          <w:tcPr>
            <w:tcW w:w="2742" w:type="dxa"/>
            <w:tcBorders>
              <w:top w:val="single" w:sz="4" w:space="0" w:color="auto"/>
              <w:left w:val="single" w:sz="4" w:space="0" w:color="auto"/>
              <w:bottom w:val="nil"/>
              <w:right w:val="single" w:sz="4" w:space="0" w:color="auto"/>
            </w:tcBorders>
          </w:tcPr>
          <w:p w14:paraId="4AD3751C" w14:textId="77777777" w:rsidR="006F6378" w:rsidRPr="00C30686" w:rsidRDefault="006F6378" w:rsidP="0094020B">
            <w:pPr>
              <w:pStyle w:val="TAC"/>
              <w:rPr>
                <w:rFonts w:eastAsiaTheme="minorEastAsia"/>
                <w:lang w:val="en-US" w:eastAsia="zh-CN"/>
              </w:rPr>
            </w:pPr>
            <w:r w:rsidRPr="00C30686">
              <w:rPr>
                <w:rFonts w:eastAsiaTheme="minorEastAsia"/>
                <w:szCs w:val="18"/>
              </w:rPr>
              <w:t>CA_n5</w:t>
            </w:r>
            <w:r w:rsidRPr="00C30686">
              <w:rPr>
                <w:rFonts w:eastAsiaTheme="minorEastAsia"/>
                <w:szCs w:val="18"/>
                <w:lang w:val="sv-SE"/>
              </w:rPr>
              <w:t>A-</w:t>
            </w:r>
            <w:r w:rsidRPr="00C30686">
              <w:rPr>
                <w:rFonts w:eastAsiaTheme="minorEastAsia"/>
                <w:szCs w:val="18"/>
              </w:rPr>
              <w:t>n40</w:t>
            </w:r>
            <w:r w:rsidRPr="00C30686">
              <w:rPr>
                <w:rFonts w:eastAsiaTheme="minorEastAsia"/>
                <w:szCs w:val="18"/>
                <w:lang w:val="sv-SE"/>
              </w:rPr>
              <w:t>A-n78A</w:t>
            </w:r>
          </w:p>
        </w:tc>
        <w:tc>
          <w:tcPr>
            <w:tcW w:w="2785" w:type="dxa"/>
            <w:tcBorders>
              <w:top w:val="single" w:sz="4" w:space="0" w:color="auto"/>
              <w:left w:val="single" w:sz="4" w:space="0" w:color="auto"/>
              <w:bottom w:val="nil"/>
              <w:right w:val="single" w:sz="4" w:space="0" w:color="auto"/>
            </w:tcBorders>
          </w:tcPr>
          <w:p w14:paraId="2D408658" w14:textId="77777777" w:rsidR="006F6378" w:rsidRPr="00C30686" w:rsidRDefault="006F6378" w:rsidP="0094020B">
            <w:pPr>
              <w:pStyle w:val="TAC"/>
              <w:rPr>
                <w:rFonts w:eastAsiaTheme="minorEastAsia"/>
                <w:szCs w:val="18"/>
              </w:rPr>
            </w:pPr>
            <w:r w:rsidRPr="00C30686">
              <w:rPr>
                <w:rFonts w:eastAsiaTheme="minorEastAsia"/>
                <w:szCs w:val="18"/>
              </w:rPr>
              <w:t>CA_n5A-n40A</w:t>
            </w:r>
          </w:p>
          <w:p w14:paraId="1F6EA946" w14:textId="77777777" w:rsidR="006F6378" w:rsidRPr="00C30686" w:rsidRDefault="006F6378" w:rsidP="0094020B">
            <w:pPr>
              <w:pStyle w:val="TAC"/>
              <w:rPr>
                <w:rFonts w:eastAsiaTheme="minorEastAsia"/>
                <w:szCs w:val="18"/>
              </w:rPr>
            </w:pPr>
            <w:r w:rsidRPr="00C30686">
              <w:rPr>
                <w:rFonts w:eastAsiaTheme="minorEastAsia"/>
                <w:szCs w:val="18"/>
              </w:rPr>
              <w:t>CA_n5A-n78A</w:t>
            </w:r>
          </w:p>
          <w:p w14:paraId="7360AAF5" w14:textId="77777777" w:rsidR="006F6378" w:rsidRPr="00C30686" w:rsidRDefault="006F6378" w:rsidP="0094020B">
            <w:pPr>
              <w:pStyle w:val="TAC"/>
              <w:rPr>
                <w:rFonts w:eastAsiaTheme="minorEastAsia"/>
                <w:lang w:val="en-US" w:eastAsia="zh-CN"/>
              </w:rPr>
            </w:pPr>
            <w:r w:rsidRPr="00C30686">
              <w:rPr>
                <w:rFonts w:eastAsiaTheme="minorEastAsia"/>
                <w:szCs w:val="18"/>
              </w:rPr>
              <w:t>CA_n40A-n78A</w:t>
            </w:r>
          </w:p>
        </w:tc>
        <w:tc>
          <w:tcPr>
            <w:tcW w:w="1259" w:type="dxa"/>
            <w:tcBorders>
              <w:top w:val="single" w:sz="4" w:space="0" w:color="auto"/>
              <w:left w:val="single" w:sz="4" w:space="0" w:color="auto"/>
              <w:bottom w:val="single" w:sz="4" w:space="0" w:color="auto"/>
              <w:right w:val="single" w:sz="4" w:space="0" w:color="auto"/>
            </w:tcBorders>
          </w:tcPr>
          <w:p w14:paraId="5E8B729C" w14:textId="77777777" w:rsidR="006F6378" w:rsidRPr="00C30686" w:rsidRDefault="006F6378" w:rsidP="0094020B">
            <w:pPr>
              <w:pStyle w:val="TAC"/>
              <w:rPr>
                <w:rFonts w:eastAsiaTheme="minorEastAsia"/>
                <w:lang w:val="en-US"/>
              </w:rPr>
            </w:pPr>
            <w:r w:rsidRPr="00C30686">
              <w:rPr>
                <w:rFonts w:eastAsiaTheme="minorEastAsia"/>
                <w:szCs w:val="18"/>
              </w:rPr>
              <w:t>n5</w:t>
            </w:r>
          </w:p>
        </w:tc>
        <w:tc>
          <w:tcPr>
            <w:tcW w:w="4356" w:type="dxa"/>
            <w:tcBorders>
              <w:top w:val="single" w:sz="4" w:space="0" w:color="auto"/>
              <w:left w:val="single" w:sz="4" w:space="0" w:color="auto"/>
              <w:bottom w:val="single" w:sz="4" w:space="0" w:color="auto"/>
              <w:right w:val="single" w:sz="4" w:space="0" w:color="auto"/>
            </w:tcBorders>
          </w:tcPr>
          <w:p w14:paraId="26B8C362"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szCs w:val="18"/>
                <w:lang w:val="en-US" w:eastAsia="zh-CN" w:bidi="ar"/>
              </w:rPr>
              <w:t>5, 10, 15, 20, 25</w:t>
            </w:r>
            <w:r w:rsidRPr="00C30686">
              <w:rPr>
                <w:rFonts w:eastAsiaTheme="minorEastAsia" w:cs="Arial"/>
                <w:szCs w:val="18"/>
                <w:vertAlign w:val="superscript"/>
                <w:lang w:val="en-US" w:eastAsia="zh-CN" w:bidi="ar"/>
              </w:rPr>
              <w:t>1</w:t>
            </w:r>
          </w:p>
        </w:tc>
        <w:tc>
          <w:tcPr>
            <w:tcW w:w="2445" w:type="dxa"/>
            <w:tcBorders>
              <w:top w:val="single" w:sz="4" w:space="0" w:color="auto"/>
              <w:left w:val="single" w:sz="4" w:space="0" w:color="auto"/>
              <w:bottom w:val="nil"/>
              <w:right w:val="single" w:sz="4" w:space="0" w:color="auto"/>
            </w:tcBorders>
            <w:vAlign w:val="center"/>
          </w:tcPr>
          <w:p w14:paraId="192C51FB"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hint="eastAsia"/>
                <w:color w:val="000000"/>
                <w:szCs w:val="18"/>
                <w:lang w:val="en-US" w:eastAsia="zh-CN" w:bidi="ar"/>
              </w:rPr>
              <w:t>0</w:t>
            </w:r>
          </w:p>
        </w:tc>
      </w:tr>
      <w:tr w:rsidR="006F6378" w:rsidRPr="00C30686" w14:paraId="57059784" w14:textId="77777777" w:rsidTr="004F423A">
        <w:trPr>
          <w:trHeight w:val="29"/>
        </w:trPr>
        <w:tc>
          <w:tcPr>
            <w:tcW w:w="2742" w:type="dxa"/>
            <w:tcBorders>
              <w:top w:val="nil"/>
              <w:left w:val="single" w:sz="4" w:space="0" w:color="auto"/>
              <w:bottom w:val="nil"/>
              <w:right w:val="single" w:sz="4" w:space="0" w:color="auto"/>
            </w:tcBorders>
          </w:tcPr>
          <w:p w14:paraId="6318DDB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tcPr>
          <w:p w14:paraId="4BFDEEA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67BA23BC" w14:textId="77777777" w:rsidR="006F6378" w:rsidRPr="00C30686" w:rsidRDefault="006F6378" w:rsidP="0094020B">
            <w:pPr>
              <w:pStyle w:val="TAC"/>
              <w:rPr>
                <w:rFonts w:eastAsiaTheme="minorEastAsia"/>
                <w:lang w:val="en-US"/>
              </w:rPr>
            </w:pPr>
            <w:r w:rsidRPr="00C30686">
              <w:rPr>
                <w:rFonts w:eastAsiaTheme="minorEastAsia"/>
                <w:szCs w:val="18"/>
              </w:rPr>
              <w:t>n40</w:t>
            </w:r>
          </w:p>
        </w:tc>
        <w:tc>
          <w:tcPr>
            <w:tcW w:w="4356" w:type="dxa"/>
            <w:tcBorders>
              <w:top w:val="single" w:sz="4" w:space="0" w:color="auto"/>
              <w:left w:val="single" w:sz="4" w:space="0" w:color="auto"/>
              <w:bottom w:val="single" w:sz="4" w:space="0" w:color="auto"/>
              <w:right w:val="single" w:sz="4" w:space="0" w:color="auto"/>
            </w:tcBorders>
          </w:tcPr>
          <w:p w14:paraId="6AF9C8AC"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szCs w:val="18"/>
                <w:lang w:val="en-US" w:eastAsia="zh-CN" w:bidi="ar"/>
              </w:rPr>
              <w:t>5</w:t>
            </w:r>
            <w:r w:rsidRPr="00C30686">
              <w:rPr>
                <w:rFonts w:eastAsiaTheme="minorEastAsia" w:cs="Arial"/>
                <w:szCs w:val="18"/>
                <w:vertAlign w:val="superscript"/>
                <w:lang w:val="en-US" w:eastAsia="zh-CN" w:bidi="ar"/>
              </w:rPr>
              <w:t>8</w:t>
            </w:r>
            <w:r w:rsidRPr="00C30686">
              <w:rPr>
                <w:rFonts w:eastAsiaTheme="minorEastAsia" w:cs="Arial"/>
                <w:szCs w:val="18"/>
                <w:lang w:val="en-US" w:eastAsia="zh-CN" w:bidi="ar"/>
              </w:rPr>
              <w:t>, 10, 15, 20, 25, 30, 40, 50, 60, 70, 80, 90,100</w:t>
            </w:r>
          </w:p>
        </w:tc>
        <w:tc>
          <w:tcPr>
            <w:tcW w:w="2445" w:type="dxa"/>
            <w:tcBorders>
              <w:top w:val="nil"/>
              <w:left w:val="single" w:sz="4" w:space="0" w:color="auto"/>
              <w:bottom w:val="nil"/>
              <w:right w:val="single" w:sz="4" w:space="0" w:color="auto"/>
            </w:tcBorders>
            <w:vAlign w:val="center"/>
          </w:tcPr>
          <w:p w14:paraId="0B946579"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12BD7C4E" w14:textId="77777777" w:rsidTr="004F423A">
        <w:trPr>
          <w:trHeight w:val="29"/>
        </w:trPr>
        <w:tc>
          <w:tcPr>
            <w:tcW w:w="2742" w:type="dxa"/>
            <w:tcBorders>
              <w:top w:val="nil"/>
              <w:left w:val="single" w:sz="4" w:space="0" w:color="auto"/>
              <w:bottom w:val="single" w:sz="4" w:space="0" w:color="auto"/>
              <w:right w:val="single" w:sz="4" w:space="0" w:color="auto"/>
            </w:tcBorders>
          </w:tcPr>
          <w:p w14:paraId="0C92848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tcPr>
          <w:p w14:paraId="6BF25C1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4BC40200" w14:textId="77777777" w:rsidR="006F6378" w:rsidRPr="00C30686" w:rsidRDefault="006F6378" w:rsidP="0094020B">
            <w:pPr>
              <w:pStyle w:val="TAC"/>
              <w:rPr>
                <w:rFonts w:eastAsiaTheme="minorEastAsia"/>
                <w:lang w:val="en-US"/>
              </w:rPr>
            </w:pPr>
            <w:r w:rsidRPr="00C30686">
              <w:rPr>
                <w:rFonts w:eastAsiaTheme="minorEastAsia"/>
                <w:szCs w:val="18"/>
              </w:rPr>
              <w:t>n78</w:t>
            </w:r>
          </w:p>
        </w:tc>
        <w:tc>
          <w:tcPr>
            <w:tcW w:w="4356" w:type="dxa"/>
            <w:tcBorders>
              <w:top w:val="single" w:sz="4" w:space="0" w:color="auto"/>
              <w:left w:val="single" w:sz="4" w:space="0" w:color="auto"/>
              <w:bottom w:val="single" w:sz="4" w:space="0" w:color="auto"/>
              <w:right w:val="single" w:sz="4" w:space="0" w:color="auto"/>
            </w:tcBorders>
          </w:tcPr>
          <w:p w14:paraId="398D8873"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szCs w:val="18"/>
                <w:lang w:val="en-US" w:eastAsia="zh-CN" w:bidi="ar"/>
              </w:rPr>
              <w:t>10, 15, 20, 25, 30, 40, 50, 60, 70, 80, 90,100</w:t>
            </w:r>
          </w:p>
        </w:tc>
        <w:tc>
          <w:tcPr>
            <w:tcW w:w="2445" w:type="dxa"/>
            <w:tcBorders>
              <w:top w:val="nil"/>
              <w:left w:val="single" w:sz="4" w:space="0" w:color="auto"/>
              <w:bottom w:val="single" w:sz="4" w:space="0" w:color="auto"/>
              <w:right w:val="single" w:sz="4" w:space="0" w:color="auto"/>
            </w:tcBorders>
            <w:vAlign w:val="center"/>
          </w:tcPr>
          <w:p w14:paraId="05B88470"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0C68B55F"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A5677FC" w14:textId="77777777" w:rsidR="006F6378" w:rsidRPr="00C30686" w:rsidRDefault="006F6378" w:rsidP="0094020B">
            <w:pPr>
              <w:pStyle w:val="TAC"/>
              <w:rPr>
                <w:rFonts w:eastAsiaTheme="minorEastAsia"/>
                <w:lang w:val="en-US" w:eastAsia="zh-CN"/>
              </w:rPr>
            </w:pPr>
            <w:r w:rsidRPr="00C30686">
              <w:rPr>
                <w:rFonts w:eastAsiaTheme="minorEastAsia"/>
                <w:lang w:eastAsia="zh-CN"/>
              </w:rPr>
              <w:t>CA_n5A-n41A-n66A</w:t>
            </w:r>
          </w:p>
        </w:tc>
        <w:tc>
          <w:tcPr>
            <w:tcW w:w="2785" w:type="dxa"/>
            <w:tcBorders>
              <w:top w:val="single" w:sz="4" w:space="0" w:color="auto"/>
              <w:left w:val="single" w:sz="4" w:space="0" w:color="auto"/>
              <w:bottom w:val="nil"/>
              <w:right w:val="single" w:sz="4" w:space="0" w:color="auto"/>
            </w:tcBorders>
            <w:vAlign w:val="center"/>
          </w:tcPr>
          <w:p w14:paraId="3245A224" w14:textId="77777777" w:rsidR="006F6378" w:rsidRPr="00C30686" w:rsidRDefault="006F6378" w:rsidP="0094020B">
            <w:pPr>
              <w:pStyle w:val="TAC"/>
              <w:rPr>
                <w:rFonts w:eastAsiaTheme="minorEastAsia"/>
                <w:lang w:val="en-US" w:eastAsia="zh-CN"/>
              </w:rPr>
            </w:pPr>
            <w:r w:rsidRPr="00C30686">
              <w:rPr>
                <w:rFonts w:eastAsiaTheme="minorEastAsia"/>
                <w:lang w:eastAsia="zh-CN"/>
              </w:rPr>
              <w:t>CA_n5A-n41A</w:t>
            </w:r>
            <w:r w:rsidRPr="00C30686">
              <w:rPr>
                <w:rFonts w:eastAsiaTheme="minorEastAsia"/>
                <w:lang w:eastAsia="zh-CN"/>
              </w:rPr>
              <w:br/>
              <w:t>CA_n5A-n66A</w:t>
            </w:r>
            <w:r w:rsidRPr="00C30686">
              <w:rPr>
                <w:rFonts w:eastAsiaTheme="minorEastAsia"/>
                <w:lang w:eastAsia="zh-CN"/>
              </w:rPr>
              <w:br/>
              <w:t>CA_n41A-n66A</w:t>
            </w:r>
          </w:p>
        </w:tc>
        <w:tc>
          <w:tcPr>
            <w:tcW w:w="1259" w:type="dxa"/>
            <w:tcBorders>
              <w:top w:val="single" w:sz="4" w:space="0" w:color="auto"/>
              <w:left w:val="single" w:sz="4" w:space="0" w:color="auto"/>
              <w:bottom w:val="single" w:sz="4" w:space="0" w:color="auto"/>
              <w:right w:val="single" w:sz="4" w:space="0" w:color="auto"/>
            </w:tcBorders>
            <w:vAlign w:val="center"/>
          </w:tcPr>
          <w:p w14:paraId="3469FD45" w14:textId="77777777" w:rsidR="006F6378" w:rsidRPr="00C30686" w:rsidRDefault="006F6378" w:rsidP="0094020B">
            <w:pPr>
              <w:pStyle w:val="TAC"/>
              <w:rPr>
                <w:rFonts w:eastAsiaTheme="minorEastAsia"/>
                <w:szCs w:val="18"/>
              </w:rPr>
            </w:pPr>
            <w:r w:rsidRPr="00C30686">
              <w:rPr>
                <w:rFonts w:eastAsiaTheme="minorEastAsia" w:hint="eastAsia"/>
                <w:lang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612610C3" w14:textId="77777777" w:rsidR="006F6378" w:rsidRPr="00C30686" w:rsidRDefault="006F6378" w:rsidP="0094020B">
            <w:pPr>
              <w:pStyle w:val="TAC"/>
              <w:rPr>
                <w:rFonts w:eastAsiaTheme="minorEastAsia" w:cs="Arial"/>
                <w:szCs w:val="18"/>
                <w:lang w:val="en-US" w:eastAsia="zh-CN" w:bidi="ar"/>
              </w:rPr>
            </w:pPr>
            <w:r w:rsidRPr="00C30686">
              <w:rPr>
                <w:rFonts w:eastAsiaTheme="minorEastAsia"/>
              </w:rPr>
              <w:t>5, 10, 15, 20, 25</w:t>
            </w:r>
          </w:p>
        </w:tc>
        <w:tc>
          <w:tcPr>
            <w:tcW w:w="2445" w:type="dxa"/>
            <w:tcBorders>
              <w:top w:val="single" w:sz="4" w:space="0" w:color="auto"/>
              <w:left w:val="single" w:sz="4" w:space="0" w:color="auto"/>
              <w:bottom w:val="nil"/>
              <w:right w:val="single" w:sz="4" w:space="0" w:color="auto"/>
            </w:tcBorders>
            <w:vAlign w:val="center"/>
          </w:tcPr>
          <w:p w14:paraId="0C5DFABC"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hint="eastAsia"/>
                <w:lang w:eastAsia="zh-CN"/>
              </w:rPr>
              <w:t>0</w:t>
            </w:r>
          </w:p>
        </w:tc>
      </w:tr>
      <w:tr w:rsidR="006F6378" w:rsidRPr="00C30686" w14:paraId="2A3F4BFF" w14:textId="77777777" w:rsidTr="004F423A">
        <w:trPr>
          <w:trHeight w:val="29"/>
        </w:trPr>
        <w:tc>
          <w:tcPr>
            <w:tcW w:w="2742" w:type="dxa"/>
            <w:tcBorders>
              <w:top w:val="nil"/>
              <w:left w:val="single" w:sz="4" w:space="0" w:color="auto"/>
              <w:bottom w:val="nil"/>
              <w:right w:val="single" w:sz="4" w:space="0" w:color="auto"/>
            </w:tcBorders>
            <w:vAlign w:val="center"/>
          </w:tcPr>
          <w:p w14:paraId="2802C46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D352A1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B9C6E33" w14:textId="77777777" w:rsidR="006F6378" w:rsidRPr="00C30686" w:rsidRDefault="006F6378" w:rsidP="0094020B">
            <w:pPr>
              <w:pStyle w:val="TAC"/>
              <w:rPr>
                <w:rFonts w:eastAsiaTheme="minorEastAsia"/>
                <w:szCs w:val="18"/>
              </w:rPr>
            </w:pPr>
            <w:r w:rsidRPr="00C30686">
              <w:rPr>
                <w:rFonts w:eastAsiaTheme="minorEastAsia"/>
                <w:lang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4B3C7D0F" w14:textId="77777777" w:rsidR="006F6378" w:rsidRPr="00C30686" w:rsidRDefault="006F6378" w:rsidP="0094020B">
            <w:pPr>
              <w:pStyle w:val="TAC"/>
              <w:rPr>
                <w:rFonts w:eastAsiaTheme="minorEastAsia" w:cs="Arial"/>
                <w:szCs w:val="18"/>
                <w:lang w:val="en-US" w:eastAsia="zh-CN" w:bidi="ar"/>
              </w:rPr>
            </w:pPr>
            <w:r w:rsidRPr="00C30686">
              <w:rPr>
                <w:rFonts w:eastAsiaTheme="minorEastAsia" w:hint="eastAsia"/>
              </w:rPr>
              <w:t>1</w:t>
            </w:r>
            <w:r w:rsidRPr="00C30686">
              <w:rPr>
                <w:rFonts w:eastAsiaTheme="minorEastAsia"/>
              </w:rPr>
              <w:t>0, 15, 20, 30, 40, 50, 60, 80, 90, 100</w:t>
            </w:r>
          </w:p>
        </w:tc>
        <w:tc>
          <w:tcPr>
            <w:tcW w:w="2445" w:type="dxa"/>
            <w:tcBorders>
              <w:top w:val="nil"/>
              <w:left w:val="single" w:sz="4" w:space="0" w:color="auto"/>
              <w:bottom w:val="nil"/>
              <w:right w:val="single" w:sz="4" w:space="0" w:color="auto"/>
            </w:tcBorders>
            <w:vAlign w:val="center"/>
          </w:tcPr>
          <w:p w14:paraId="6A967CD1"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7E9237DE"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95348F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6B22B83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E03092D" w14:textId="77777777" w:rsidR="006F6378" w:rsidRPr="00C30686" w:rsidRDefault="006F6378" w:rsidP="0094020B">
            <w:pPr>
              <w:pStyle w:val="TAC"/>
              <w:rPr>
                <w:rFonts w:eastAsiaTheme="minorEastAsia"/>
                <w:szCs w:val="18"/>
              </w:rPr>
            </w:pPr>
            <w:r w:rsidRPr="00C30686">
              <w:rPr>
                <w:rFonts w:eastAsiaTheme="minorEastAsia" w:hint="eastAsia"/>
                <w:lang w:eastAsia="zh-CN"/>
              </w:rPr>
              <w:t>n</w:t>
            </w:r>
            <w:r w:rsidRPr="00C30686">
              <w:rPr>
                <w:rFonts w:eastAsiaTheme="minorEastAsia"/>
                <w:lang w:eastAsia="zh-CN"/>
              </w:rPr>
              <w:t>66</w:t>
            </w:r>
          </w:p>
        </w:tc>
        <w:tc>
          <w:tcPr>
            <w:tcW w:w="4356" w:type="dxa"/>
            <w:tcBorders>
              <w:top w:val="single" w:sz="4" w:space="0" w:color="auto"/>
              <w:left w:val="single" w:sz="4" w:space="0" w:color="auto"/>
              <w:bottom w:val="single" w:sz="4" w:space="0" w:color="auto"/>
              <w:right w:val="single" w:sz="4" w:space="0" w:color="auto"/>
            </w:tcBorders>
            <w:vAlign w:val="center"/>
          </w:tcPr>
          <w:p w14:paraId="4583D77E" w14:textId="77777777" w:rsidR="006F6378" w:rsidRPr="00C30686" w:rsidRDefault="006F6378" w:rsidP="0094020B">
            <w:pPr>
              <w:pStyle w:val="TAC"/>
              <w:rPr>
                <w:rFonts w:eastAsiaTheme="minorEastAsia" w:cs="Arial"/>
                <w:szCs w:val="18"/>
                <w:lang w:val="en-US" w:eastAsia="zh-CN" w:bidi="ar"/>
              </w:rPr>
            </w:pPr>
            <w:r w:rsidRPr="00C30686">
              <w:rPr>
                <w:rFonts w:eastAsiaTheme="minorEastAsia"/>
              </w:rPr>
              <w:t>5, 10, 15, 20, 25, 30, 35, 40, 45</w:t>
            </w:r>
          </w:p>
        </w:tc>
        <w:tc>
          <w:tcPr>
            <w:tcW w:w="2445" w:type="dxa"/>
            <w:tcBorders>
              <w:top w:val="nil"/>
              <w:left w:val="single" w:sz="4" w:space="0" w:color="auto"/>
              <w:bottom w:val="single" w:sz="4" w:space="0" w:color="auto"/>
              <w:right w:val="single" w:sz="4" w:space="0" w:color="auto"/>
            </w:tcBorders>
            <w:vAlign w:val="center"/>
          </w:tcPr>
          <w:p w14:paraId="6DEED5F0"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52139422"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A763E3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lastRenderedPageBreak/>
              <w:t>CA_n5A-n48A-n66A</w:t>
            </w:r>
          </w:p>
        </w:tc>
        <w:tc>
          <w:tcPr>
            <w:tcW w:w="2785" w:type="dxa"/>
            <w:tcBorders>
              <w:top w:val="single" w:sz="4" w:space="0" w:color="auto"/>
              <w:left w:val="single" w:sz="4" w:space="0" w:color="auto"/>
              <w:bottom w:val="nil"/>
              <w:right w:val="single" w:sz="4" w:space="0" w:color="auto"/>
            </w:tcBorders>
            <w:vAlign w:val="center"/>
          </w:tcPr>
          <w:p w14:paraId="353D22CA" w14:textId="77777777" w:rsidR="006F6378" w:rsidRPr="00C30686" w:rsidRDefault="006F6378" w:rsidP="0094020B">
            <w:pPr>
              <w:pStyle w:val="TAC"/>
              <w:rPr>
                <w:rFonts w:eastAsiaTheme="minorEastAsia"/>
                <w:color w:val="000000" w:themeColor="text1"/>
                <w:szCs w:val="18"/>
                <w:lang w:val="en-US" w:eastAsia="zh-CN"/>
              </w:rPr>
            </w:pPr>
            <w:r w:rsidRPr="00C30686">
              <w:rPr>
                <w:rFonts w:eastAsiaTheme="minorEastAsia"/>
                <w:color w:val="000000" w:themeColor="text1"/>
                <w:szCs w:val="18"/>
                <w:lang w:val="en-US" w:eastAsia="zh-CN"/>
              </w:rPr>
              <w:t>CA_n5A-n48A</w:t>
            </w:r>
          </w:p>
          <w:p w14:paraId="056C6751" w14:textId="77777777" w:rsidR="006F6378" w:rsidRPr="00C30686" w:rsidRDefault="006F6378" w:rsidP="0094020B">
            <w:pPr>
              <w:pStyle w:val="TAC"/>
              <w:rPr>
                <w:rFonts w:eastAsiaTheme="minorEastAsia"/>
                <w:color w:val="000000" w:themeColor="text1"/>
                <w:szCs w:val="18"/>
                <w:lang w:val="en-US" w:eastAsia="zh-CN"/>
              </w:rPr>
            </w:pPr>
            <w:r w:rsidRPr="00C30686">
              <w:rPr>
                <w:rFonts w:eastAsiaTheme="minorEastAsia"/>
                <w:color w:val="000000" w:themeColor="text1"/>
                <w:szCs w:val="18"/>
                <w:lang w:val="en-US" w:eastAsia="zh-CN"/>
              </w:rPr>
              <w:t>CA_n5A-n66A</w:t>
            </w:r>
          </w:p>
          <w:p w14:paraId="2AC4504A" w14:textId="77777777" w:rsidR="006F6378" w:rsidRPr="00C30686" w:rsidRDefault="006F6378" w:rsidP="0094020B">
            <w:pPr>
              <w:pStyle w:val="TAC"/>
              <w:rPr>
                <w:rFonts w:eastAsiaTheme="minorEastAsia"/>
                <w:lang w:val="en-US" w:eastAsia="zh-CN"/>
              </w:rPr>
            </w:pPr>
            <w:r w:rsidRPr="00C30686">
              <w:rPr>
                <w:rFonts w:eastAsiaTheme="minorEastAsia"/>
                <w:color w:val="000000" w:themeColor="text1"/>
                <w:szCs w:val="18"/>
                <w:lang w:val="en-US" w:eastAsia="zh-CN"/>
              </w:rPr>
              <w:t>CA_n48A-n66A</w:t>
            </w:r>
          </w:p>
        </w:tc>
        <w:tc>
          <w:tcPr>
            <w:tcW w:w="1259" w:type="dxa"/>
            <w:tcBorders>
              <w:top w:val="single" w:sz="4" w:space="0" w:color="auto"/>
              <w:left w:val="single" w:sz="4" w:space="0" w:color="auto"/>
              <w:bottom w:val="single" w:sz="4" w:space="0" w:color="auto"/>
              <w:right w:val="single" w:sz="4" w:space="0" w:color="auto"/>
            </w:tcBorders>
            <w:vAlign w:val="center"/>
          </w:tcPr>
          <w:p w14:paraId="4848F3C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31BC414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1E20240C"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0</w:t>
            </w:r>
          </w:p>
        </w:tc>
      </w:tr>
      <w:tr w:rsidR="006F6378" w:rsidRPr="00C30686" w14:paraId="5A5B58C3" w14:textId="77777777" w:rsidTr="004F423A">
        <w:trPr>
          <w:trHeight w:val="29"/>
        </w:trPr>
        <w:tc>
          <w:tcPr>
            <w:tcW w:w="2742" w:type="dxa"/>
            <w:tcBorders>
              <w:top w:val="nil"/>
              <w:left w:val="single" w:sz="4" w:space="0" w:color="auto"/>
              <w:bottom w:val="nil"/>
              <w:right w:val="single" w:sz="4" w:space="0" w:color="auto"/>
            </w:tcBorders>
            <w:vAlign w:val="center"/>
          </w:tcPr>
          <w:p w14:paraId="5426C9E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F1C457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AA18F9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130E77E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5, 10, 15, 20, 30, 40, 50, 60, 70, 80, 90, 100</w:t>
            </w:r>
          </w:p>
        </w:tc>
        <w:tc>
          <w:tcPr>
            <w:tcW w:w="2445" w:type="dxa"/>
            <w:tcBorders>
              <w:top w:val="nil"/>
              <w:left w:val="single" w:sz="4" w:space="0" w:color="auto"/>
              <w:bottom w:val="nil"/>
              <w:right w:val="single" w:sz="4" w:space="0" w:color="auto"/>
            </w:tcBorders>
            <w:vAlign w:val="center"/>
          </w:tcPr>
          <w:p w14:paraId="2D1A05C0"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3C345627"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D690BA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41F0E53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195C62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79DF538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single" w:sz="4" w:space="0" w:color="auto"/>
              <w:right w:val="single" w:sz="4" w:space="0" w:color="auto"/>
            </w:tcBorders>
            <w:vAlign w:val="center"/>
          </w:tcPr>
          <w:p w14:paraId="07936272"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514D0C76"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ED9EC7C"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rPr>
              <w:t>CA_n5A-n48(A-B)-n66A</w:t>
            </w:r>
          </w:p>
        </w:tc>
        <w:tc>
          <w:tcPr>
            <w:tcW w:w="2785" w:type="dxa"/>
            <w:tcBorders>
              <w:top w:val="single" w:sz="4" w:space="0" w:color="auto"/>
              <w:left w:val="single" w:sz="4" w:space="0" w:color="auto"/>
              <w:bottom w:val="nil"/>
              <w:right w:val="single" w:sz="4" w:space="0" w:color="auto"/>
            </w:tcBorders>
            <w:vAlign w:val="center"/>
          </w:tcPr>
          <w:p w14:paraId="4952347A" w14:textId="77777777" w:rsidR="006F6378" w:rsidRPr="00C30686" w:rsidRDefault="006F6378" w:rsidP="0094020B">
            <w:pPr>
              <w:pStyle w:val="TAC"/>
              <w:rPr>
                <w:rFonts w:eastAsiaTheme="minorEastAsia"/>
                <w:color w:val="000000" w:themeColor="text1"/>
                <w:szCs w:val="18"/>
                <w:lang w:val="en-US" w:eastAsia="zh-CN"/>
              </w:rPr>
            </w:pPr>
            <w:r w:rsidRPr="00C30686">
              <w:rPr>
                <w:rFonts w:eastAsiaTheme="minorEastAsia"/>
                <w:color w:val="000000" w:themeColor="text1"/>
                <w:szCs w:val="18"/>
                <w:lang w:val="en-US" w:eastAsia="zh-CN"/>
              </w:rPr>
              <w:t>CA_n5A-n48A</w:t>
            </w:r>
          </w:p>
          <w:p w14:paraId="71B40795" w14:textId="77777777" w:rsidR="006F6378" w:rsidRPr="00C30686" w:rsidRDefault="006F6378" w:rsidP="0094020B">
            <w:pPr>
              <w:pStyle w:val="TAC"/>
              <w:rPr>
                <w:rFonts w:eastAsiaTheme="minorEastAsia"/>
                <w:color w:val="000000" w:themeColor="text1"/>
                <w:szCs w:val="18"/>
                <w:lang w:val="en-US" w:eastAsia="zh-CN"/>
              </w:rPr>
            </w:pPr>
            <w:r w:rsidRPr="00C30686">
              <w:rPr>
                <w:rFonts w:eastAsiaTheme="minorEastAsia"/>
                <w:color w:val="000000" w:themeColor="text1"/>
                <w:szCs w:val="18"/>
                <w:lang w:val="en-US" w:eastAsia="zh-CN"/>
              </w:rPr>
              <w:t>CA_n5A-n66A</w:t>
            </w:r>
          </w:p>
          <w:p w14:paraId="2293C21C" w14:textId="77777777" w:rsidR="006F6378" w:rsidRPr="00C30686" w:rsidRDefault="006F6378" w:rsidP="0094020B">
            <w:pPr>
              <w:pStyle w:val="TAC"/>
              <w:rPr>
                <w:rFonts w:eastAsiaTheme="minorEastAsia"/>
                <w:lang w:val="en-US" w:eastAsia="zh-CN"/>
              </w:rPr>
            </w:pPr>
            <w:r w:rsidRPr="00C30686">
              <w:rPr>
                <w:rFonts w:eastAsiaTheme="minorEastAsia"/>
                <w:color w:val="000000" w:themeColor="text1"/>
                <w:szCs w:val="18"/>
                <w:lang w:val="en-US" w:eastAsia="zh-CN"/>
              </w:rPr>
              <w:t>CA_n48A-n66A</w:t>
            </w:r>
          </w:p>
        </w:tc>
        <w:tc>
          <w:tcPr>
            <w:tcW w:w="1259" w:type="dxa"/>
            <w:tcBorders>
              <w:top w:val="single" w:sz="4" w:space="0" w:color="auto"/>
              <w:left w:val="single" w:sz="4" w:space="0" w:color="auto"/>
              <w:bottom w:val="single" w:sz="4" w:space="0" w:color="auto"/>
              <w:right w:val="single" w:sz="4" w:space="0" w:color="auto"/>
            </w:tcBorders>
            <w:vAlign w:val="center"/>
          </w:tcPr>
          <w:p w14:paraId="198A8411"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rPr>
              <w:t>n5</w:t>
            </w:r>
          </w:p>
        </w:tc>
        <w:tc>
          <w:tcPr>
            <w:tcW w:w="4356" w:type="dxa"/>
            <w:tcBorders>
              <w:top w:val="single" w:sz="4" w:space="0" w:color="auto"/>
              <w:left w:val="single" w:sz="4" w:space="0" w:color="auto"/>
              <w:bottom w:val="single" w:sz="4" w:space="0" w:color="auto"/>
              <w:right w:val="single" w:sz="4" w:space="0" w:color="auto"/>
            </w:tcBorders>
            <w:vAlign w:val="center"/>
          </w:tcPr>
          <w:p w14:paraId="71F9361F" w14:textId="77777777" w:rsidR="006F6378" w:rsidRPr="00C30686" w:rsidRDefault="006F6378" w:rsidP="0094020B">
            <w:pPr>
              <w:pStyle w:val="TAC"/>
              <w:rPr>
                <w:rFonts w:ascii="Calibri" w:eastAsiaTheme="minorEastAsia" w:hAnsi="Calibri" w:cs="Arial"/>
                <w:sz w:val="21"/>
                <w:szCs w:val="18"/>
                <w:lang w:val="en-US" w:eastAsia="zh-CN"/>
              </w:rPr>
            </w:pPr>
            <w:r w:rsidRPr="00C30686">
              <w:rPr>
                <w:rFonts w:eastAsiaTheme="minorEastAsia" w:cs="Arial"/>
                <w:color w:val="000000"/>
                <w:szCs w:val="18"/>
                <w:lang w:val="en-US" w:eastAsia="zh-CN" w:bidi="ar"/>
              </w:rPr>
              <w:t>5, 10, 15, 20, 25</w:t>
            </w:r>
            <w:r w:rsidRPr="00C30686">
              <w:rPr>
                <w:rFonts w:eastAsiaTheme="minorEastAsia" w:cs="Arial"/>
                <w:color w:val="000000"/>
                <w:szCs w:val="18"/>
                <w:vertAlign w:val="superscript"/>
                <w:lang w:val="en-US" w:eastAsia="zh-CN" w:bidi="ar"/>
              </w:rPr>
              <w:t>1</w:t>
            </w:r>
          </w:p>
        </w:tc>
        <w:tc>
          <w:tcPr>
            <w:tcW w:w="2445" w:type="dxa"/>
            <w:tcBorders>
              <w:top w:val="single" w:sz="4" w:space="0" w:color="auto"/>
              <w:left w:val="single" w:sz="4" w:space="0" w:color="auto"/>
              <w:bottom w:val="nil"/>
              <w:right w:val="single" w:sz="4" w:space="0" w:color="auto"/>
            </w:tcBorders>
            <w:vAlign w:val="center"/>
          </w:tcPr>
          <w:p w14:paraId="009E3B14"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0</w:t>
            </w:r>
          </w:p>
        </w:tc>
      </w:tr>
      <w:tr w:rsidR="006F6378" w:rsidRPr="00C30686" w14:paraId="22973F78" w14:textId="77777777" w:rsidTr="004F423A">
        <w:trPr>
          <w:trHeight w:val="29"/>
        </w:trPr>
        <w:tc>
          <w:tcPr>
            <w:tcW w:w="2742" w:type="dxa"/>
            <w:tcBorders>
              <w:top w:val="nil"/>
              <w:left w:val="single" w:sz="4" w:space="0" w:color="auto"/>
              <w:bottom w:val="nil"/>
              <w:right w:val="single" w:sz="4" w:space="0" w:color="auto"/>
            </w:tcBorders>
            <w:vAlign w:val="center"/>
          </w:tcPr>
          <w:p w14:paraId="13E3EC6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9F1E39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FB426F0"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7D46A94A" w14:textId="77777777" w:rsidR="006F6378" w:rsidRPr="00C30686" w:rsidRDefault="006F6378" w:rsidP="0094020B">
            <w:pPr>
              <w:pStyle w:val="TAC"/>
              <w:rPr>
                <w:rFonts w:ascii="Calibri" w:eastAsiaTheme="minorEastAsia" w:hAnsi="Calibri" w:cs="Arial"/>
                <w:sz w:val="21"/>
                <w:szCs w:val="18"/>
                <w:lang w:val="en-US" w:eastAsia="zh-CN"/>
              </w:rPr>
            </w:pPr>
            <w:r w:rsidRPr="00C30686">
              <w:rPr>
                <w:rFonts w:eastAsiaTheme="minorEastAsia" w:cs="Arial"/>
                <w:color w:val="000000"/>
                <w:szCs w:val="18"/>
                <w:lang w:val="en-US" w:eastAsia="zh-CN" w:bidi="ar"/>
              </w:rPr>
              <w:t>CA_n48(A-B)_BCS0</w:t>
            </w:r>
          </w:p>
        </w:tc>
        <w:tc>
          <w:tcPr>
            <w:tcW w:w="2445" w:type="dxa"/>
            <w:tcBorders>
              <w:top w:val="nil"/>
              <w:left w:val="single" w:sz="4" w:space="0" w:color="auto"/>
              <w:bottom w:val="nil"/>
              <w:right w:val="single" w:sz="4" w:space="0" w:color="auto"/>
            </w:tcBorders>
            <w:vAlign w:val="center"/>
          </w:tcPr>
          <w:p w14:paraId="1AD96F80"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74DD6A48" w14:textId="77777777" w:rsidTr="004F423A">
        <w:trPr>
          <w:trHeight w:val="29"/>
        </w:trPr>
        <w:tc>
          <w:tcPr>
            <w:tcW w:w="2742" w:type="dxa"/>
            <w:tcBorders>
              <w:top w:val="nil"/>
              <w:left w:val="single" w:sz="4" w:space="0" w:color="auto"/>
              <w:bottom w:val="nil"/>
              <w:right w:val="single" w:sz="4" w:space="0" w:color="auto"/>
            </w:tcBorders>
            <w:vAlign w:val="center"/>
          </w:tcPr>
          <w:p w14:paraId="1F6A9A6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7B19FD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44E70DF"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604CEC75" w14:textId="77777777" w:rsidR="006F6378" w:rsidRPr="00C30686" w:rsidRDefault="006F6378" w:rsidP="0094020B">
            <w:pPr>
              <w:pStyle w:val="TAC"/>
              <w:rPr>
                <w:rFonts w:ascii="Calibri" w:eastAsiaTheme="minorEastAsia" w:hAnsi="Calibri" w:cs="Arial"/>
                <w:sz w:val="21"/>
                <w:szCs w:val="18"/>
                <w:lang w:val="en-US" w:eastAsia="zh-CN"/>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single" w:sz="4" w:space="0" w:color="auto"/>
              <w:right w:val="single" w:sz="4" w:space="0" w:color="auto"/>
            </w:tcBorders>
            <w:vAlign w:val="center"/>
          </w:tcPr>
          <w:p w14:paraId="02182F5B"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46FD9606" w14:textId="77777777" w:rsidTr="004F423A">
        <w:trPr>
          <w:trHeight w:val="29"/>
        </w:trPr>
        <w:tc>
          <w:tcPr>
            <w:tcW w:w="2742" w:type="dxa"/>
            <w:tcBorders>
              <w:top w:val="nil"/>
              <w:left w:val="single" w:sz="4" w:space="0" w:color="auto"/>
              <w:bottom w:val="nil"/>
              <w:right w:val="single" w:sz="4" w:space="0" w:color="auto"/>
            </w:tcBorders>
            <w:vAlign w:val="center"/>
          </w:tcPr>
          <w:p w14:paraId="6D433D2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78DC86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54ECD8C"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rPr>
              <w:t>n5</w:t>
            </w:r>
          </w:p>
        </w:tc>
        <w:tc>
          <w:tcPr>
            <w:tcW w:w="4356" w:type="dxa"/>
            <w:tcBorders>
              <w:top w:val="single" w:sz="4" w:space="0" w:color="auto"/>
              <w:left w:val="single" w:sz="4" w:space="0" w:color="auto"/>
              <w:bottom w:val="single" w:sz="4" w:space="0" w:color="auto"/>
              <w:right w:val="single" w:sz="4" w:space="0" w:color="auto"/>
            </w:tcBorders>
            <w:vAlign w:val="center"/>
          </w:tcPr>
          <w:p w14:paraId="5B30466E" w14:textId="77777777" w:rsidR="006F6378" w:rsidRPr="00C30686" w:rsidRDefault="006F6378" w:rsidP="0094020B">
            <w:pPr>
              <w:pStyle w:val="TAC"/>
              <w:rPr>
                <w:rFonts w:ascii="Calibri" w:eastAsiaTheme="minorEastAsia" w:hAnsi="Calibri" w:cs="Arial"/>
                <w:sz w:val="21"/>
                <w:szCs w:val="18"/>
                <w:lang w:val="en-US" w:eastAsia="zh-CN"/>
              </w:rPr>
            </w:pPr>
            <w:r w:rsidRPr="00C30686">
              <w:rPr>
                <w:rFonts w:eastAsiaTheme="minorEastAsia" w:cs="Arial"/>
                <w:color w:val="000000"/>
                <w:szCs w:val="18"/>
                <w:lang w:val="en-US" w:eastAsia="zh-CN" w:bidi="ar"/>
              </w:rPr>
              <w:t>5, 10, 15, 20, 25</w:t>
            </w:r>
            <w:r w:rsidRPr="00C30686">
              <w:rPr>
                <w:rFonts w:eastAsiaTheme="minorEastAsia" w:cs="Arial"/>
                <w:color w:val="000000"/>
                <w:szCs w:val="18"/>
                <w:vertAlign w:val="superscript"/>
                <w:lang w:val="en-US" w:eastAsia="zh-CN" w:bidi="ar"/>
              </w:rPr>
              <w:t>1</w:t>
            </w:r>
          </w:p>
        </w:tc>
        <w:tc>
          <w:tcPr>
            <w:tcW w:w="2445" w:type="dxa"/>
            <w:tcBorders>
              <w:top w:val="single" w:sz="4" w:space="0" w:color="auto"/>
              <w:left w:val="single" w:sz="4" w:space="0" w:color="auto"/>
              <w:bottom w:val="nil"/>
              <w:right w:val="single" w:sz="4" w:space="0" w:color="auto"/>
            </w:tcBorders>
            <w:vAlign w:val="center"/>
          </w:tcPr>
          <w:p w14:paraId="660ACA3E"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1</w:t>
            </w:r>
          </w:p>
        </w:tc>
      </w:tr>
      <w:tr w:rsidR="006F6378" w:rsidRPr="00C30686" w14:paraId="7E02979B" w14:textId="77777777" w:rsidTr="004F423A">
        <w:trPr>
          <w:trHeight w:val="29"/>
        </w:trPr>
        <w:tc>
          <w:tcPr>
            <w:tcW w:w="2742" w:type="dxa"/>
            <w:tcBorders>
              <w:top w:val="nil"/>
              <w:left w:val="single" w:sz="4" w:space="0" w:color="auto"/>
              <w:bottom w:val="nil"/>
              <w:right w:val="single" w:sz="4" w:space="0" w:color="auto"/>
            </w:tcBorders>
            <w:vAlign w:val="center"/>
          </w:tcPr>
          <w:p w14:paraId="0971346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6F5280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60DFDCC"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31CE3FBF" w14:textId="77777777" w:rsidR="006F6378" w:rsidRPr="00C30686" w:rsidRDefault="006F6378" w:rsidP="0094020B">
            <w:pPr>
              <w:pStyle w:val="TAC"/>
              <w:rPr>
                <w:rFonts w:ascii="Calibri" w:eastAsiaTheme="minorEastAsia" w:hAnsi="Calibri" w:cs="Arial"/>
                <w:sz w:val="21"/>
                <w:szCs w:val="18"/>
                <w:lang w:val="en-US" w:eastAsia="zh-CN"/>
              </w:rPr>
            </w:pPr>
            <w:r w:rsidRPr="00C30686">
              <w:rPr>
                <w:rFonts w:eastAsiaTheme="minorEastAsia" w:cs="Arial"/>
                <w:color w:val="000000"/>
                <w:szCs w:val="18"/>
                <w:lang w:val="en-US" w:eastAsia="zh-CN" w:bidi="ar"/>
              </w:rPr>
              <w:t>CA_n48(A-B)_BCS1</w:t>
            </w:r>
          </w:p>
        </w:tc>
        <w:tc>
          <w:tcPr>
            <w:tcW w:w="2445" w:type="dxa"/>
            <w:tcBorders>
              <w:top w:val="nil"/>
              <w:left w:val="single" w:sz="4" w:space="0" w:color="auto"/>
              <w:bottom w:val="nil"/>
              <w:right w:val="single" w:sz="4" w:space="0" w:color="auto"/>
            </w:tcBorders>
            <w:vAlign w:val="center"/>
          </w:tcPr>
          <w:p w14:paraId="5070448C"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65E507D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47F12F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A0758B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6E3F751"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5293C228" w14:textId="77777777" w:rsidR="006F6378" w:rsidRPr="00C30686" w:rsidRDefault="006F6378" w:rsidP="0094020B">
            <w:pPr>
              <w:pStyle w:val="TAC"/>
              <w:rPr>
                <w:rFonts w:ascii="Calibri" w:eastAsiaTheme="minorEastAsia" w:hAnsi="Calibri" w:cs="Arial"/>
                <w:sz w:val="21"/>
                <w:szCs w:val="18"/>
                <w:lang w:val="en-US" w:eastAsia="zh-CN"/>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single" w:sz="4" w:space="0" w:color="auto"/>
              <w:right w:val="single" w:sz="4" w:space="0" w:color="auto"/>
            </w:tcBorders>
            <w:vAlign w:val="center"/>
          </w:tcPr>
          <w:p w14:paraId="098C494F"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42971EC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E6A4FB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CA_n5A-n48B-n66A</w:t>
            </w:r>
          </w:p>
        </w:tc>
        <w:tc>
          <w:tcPr>
            <w:tcW w:w="2785" w:type="dxa"/>
            <w:tcBorders>
              <w:top w:val="single" w:sz="4" w:space="0" w:color="auto"/>
              <w:left w:val="single" w:sz="4" w:space="0" w:color="auto"/>
              <w:bottom w:val="nil"/>
              <w:right w:val="single" w:sz="4" w:space="0" w:color="auto"/>
            </w:tcBorders>
            <w:vAlign w:val="center"/>
          </w:tcPr>
          <w:p w14:paraId="6F8026EB" w14:textId="77777777" w:rsidR="006F6378" w:rsidRPr="00C30686" w:rsidRDefault="006F6378" w:rsidP="0094020B">
            <w:pPr>
              <w:pStyle w:val="TAC"/>
              <w:rPr>
                <w:rFonts w:eastAsiaTheme="minorEastAsia"/>
                <w:color w:val="000000" w:themeColor="text1"/>
                <w:szCs w:val="18"/>
                <w:lang w:val="en-US" w:eastAsia="zh-CN"/>
              </w:rPr>
            </w:pPr>
            <w:r w:rsidRPr="00C30686">
              <w:rPr>
                <w:rFonts w:eastAsiaTheme="minorEastAsia"/>
                <w:color w:val="000000" w:themeColor="text1"/>
                <w:szCs w:val="18"/>
                <w:lang w:val="en-US" w:eastAsia="zh-CN"/>
              </w:rPr>
              <w:t>CA_n48B</w:t>
            </w:r>
          </w:p>
          <w:p w14:paraId="2261FB9C" w14:textId="77777777" w:rsidR="006F6378" w:rsidRPr="00C30686" w:rsidRDefault="006F6378" w:rsidP="0094020B">
            <w:pPr>
              <w:pStyle w:val="TAC"/>
              <w:rPr>
                <w:rFonts w:eastAsiaTheme="minorEastAsia"/>
                <w:color w:val="000000" w:themeColor="text1"/>
                <w:szCs w:val="18"/>
                <w:lang w:val="en-US" w:eastAsia="zh-CN"/>
              </w:rPr>
            </w:pPr>
            <w:r w:rsidRPr="00C30686">
              <w:rPr>
                <w:rFonts w:eastAsiaTheme="minorEastAsia"/>
                <w:color w:val="000000" w:themeColor="text1"/>
                <w:szCs w:val="18"/>
                <w:lang w:val="en-US" w:eastAsia="zh-CN"/>
              </w:rPr>
              <w:t>CA_n5A-n48A</w:t>
            </w:r>
          </w:p>
          <w:p w14:paraId="23FE5B6D" w14:textId="77777777" w:rsidR="006F6378" w:rsidRPr="00C30686" w:rsidRDefault="006F6378" w:rsidP="0094020B">
            <w:pPr>
              <w:pStyle w:val="TAC"/>
              <w:rPr>
                <w:rFonts w:eastAsiaTheme="minorEastAsia"/>
                <w:color w:val="000000" w:themeColor="text1"/>
                <w:szCs w:val="18"/>
                <w:lang w:val="en-US" w:eastAsia="zh-CN"/>
              </w:rPr>
            </w:pPr>
            <w:r w:rsidRPr="00C30686">
              <w:rPr>
                <w:rFonts w:eastAsiaTheme="minorEastAsia"/>
                <w:color w:val="000000" w:themeColor="text1"/>
                <w:szCs w:val="18"/>
                <w:lang w:val="en-US" w:eastAsia="zh-CN"/>
              </w:rPr>
              <w:t>CA_n5A-n66A</w:t>
            </w:r>
          </w:p>
          <w:p w14:paraId="7006309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CA_n48A-n66A</w:t>
            </w:r>
          </w:p>
        </w:tc>
        <w:tc>
          <w:tcPr>
            <w:tcW w:w="1259" w:type="dxa"/>
            <w:tcBorders>
              <w:top w:val="single" w:sz="4" w:space="0" w:color="auto"/>
              <w:left w:val="single" w:sz="4" w:space="0" w:color="auto"/>
              <w:bottom w:val="single" w:sz="4" w:space="0" w:color="auto"/>
              <w:right w:val="single" w:sz="4" w:space="0" w:color="auto"/>
            </w:tcBorders>
            <w:vAlign w:val="center"/>
          </w:tcPr>
          <w:p w14:paraId="3882584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7B81BD1C"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3B40DE26"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0</w:t>
            </w:r>
          </w:p>
        </w:tc>
      </w:tr>
      <w:tr w:rsidR="006F6378" w:rsidRPr="00C30686" w14:paraId="2338CA70" w14:textId="77777777" w:rsidTr="004F423A">
        <w:trPr>
          <w:trHeight w:val="29"/>
        </w:trPr>
        <w:tc>
          <w:tcPr>
            <w:tcW w:w="2742" w:type="dxa"/>
            <w:tcBorders>
              <w:top w:val="nil"/>
              <w:left w:val="single" w:sz="4" w:space="0" w:color="auto"/>
              <w:bottom w:val="nil"/>
              <w:right w:val="single" w:sz="4" w:space="0" w:color="auto"/>
            </w:tcBorders>
            <w:vAlign w:val="center"/>
          </w:tcPr>
          <w:p w14:paraId="3A83F93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3FC1BF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9CA28B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4B89386B"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CA_n48B_BCS0</w:t>
            </w:r>
          </w:p>
        </w:tc>
        <w:tc>
          <w:tcPr>
            <w:tcW w:w="2445" w:type="dxa"/>
            <w:tcBorders>
              <w:top w:val="nil"/>
              <w:left w:val="single" w:sz="4" w:space="0" w:color="auto"/>
              <w:bottom w:val="nil"/>
              <w:right w:val="single" w:sz="4" w:space="0" w:color="auto"/>
            </w:tcBorders>
            <w:vAlign w:val="center"/>
          </w:tcPr>
          <w:p w14:paraId="6A463A55"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4782C7B8" w14:textId="77777777" w:rsidTr="004F423A">
        <w:trPr>
          <w:trHeight w:val="29"/>
        </w:trPr>
        <w:tc>
          <w:tcPr>
            <w:tcW w:w="2742" w:type="dxa"/>
            <w:tcBorders>
              <w:top w:val="nil"/>
              <w:left w:val="single" w:sz="4" w:space="0" w:color="auto"/>
              <w:bottom w:val="nil"/>
              <w:right w:val="single" w:sz="4" w:space="0" w:color="auto"/>
            </w:tcBorders>
            <w:vAlign w:val="center"/>
          </w:tcPr>
          <w:p w14:paraId="54BAF25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2EF002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5E5427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0732A8F8"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single" w:sz="4" w:space="0" w:color="auto"/>
              <w:right w:val="single" w:sz="4" w:space="0" w:color="auto"/>
            </w:tcBorders>
            <w:vAlign w:val="center"/>
          </w:tcPr>
          <w:p w14:paraId="3D88E33F"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3C696FF8" w14:textId="77777777" w:rsidTr="004F423A">
        <w:trPr>
          <w:trHeight w:val="29"/>
        </w:trPr>
        <w:tc>
          <w:tcPr>
            <w:tcW w:w="2742" w:type="dxa"/>
            <w:tcBorders>
              <w:top w:val="nil"/>
              <w:left w:val="single" w:sz="4" w:space="0" w:color="auto"/>
              <w:bottom w:val="nil"/>
              <w:right w:val="single" w:sz="4" w:space="0" w:color="auto"/>
            </w:tcBorders>
            <w:vAlign w:val="center"/>
          </w:tcPr>
          <w:p w14:paraId="7F34C3E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64C112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F3B648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348C7AF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0C55389C"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1</w:t>
            </w:r>
          </w:p>
        </w:tc>
      </w:tr>
      <w:tr w:rsidR="006F6378" w:rsidRPr="00C30686" w14:paraId="25270999" w14:textId="77777777" w:rsidTr="004F423A">
        <w:trPr>
          <w:trHeight w:val="29"/>
        </w:trPr>
        <w:tc>
          <w:tcPr>
            <w:tcW w:w="2742" w:type="dxa"/>
            <w:tcBorders>
              <w:top w:val="nil"/>
              <w:left w:val="single" w:sz="4" w:space="0" w:color="auto"/>
              <w:bottom w:val="nil"/>
              <w:right w:val="single" w:sz="4" w:space="0" w:color="auto"/>
            </w:tcBorders>
            <w:vAlign w:val="center"/>
          </w:tcPr>
          <w:p w14:paraId="33F958E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FD39D2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44002A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56B3CB9D"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CA_n48B_BCS1</w:t>
            </w:r>
          </w:p>
        </w:tc>
        <w:tc>
          <w:tcPr>
            <w:tcW w:w="2445" w:type="dxa"/>
            <w:tcBorders>
              <w:top w:val="nil"/>
              <w:left w:val="single" w:sz="4" w:space="0" w:color="auto"/>
              <w:bottom w:val="nil"/>
              <w:right w:val="single" w:sz="4" w:space="0" w:color="auto"/>
            </w:tcBorders>
            <w:vAlign w:val="center"/>
          </w:tcPr>
          <w:p w14:paraId="4A97305C"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5AEDCFA0" w14:textId="77777777" w:rsidTr="004F423A">
        <w:trPr>
          <w:trHeight w:val="29"/>
        </w:trPr>
        <w:tc>
          <w:tcPr>
            <w:tcW w:w="2742" w:type="dxa"/>
            <w:tcBorders>
              <w:top w:val="nil"/>
              <w:left w:val="single" w:sz="4" w:space="0" w:color="auto"/>
              <w:bottom w:val="nil"/>
              <w:right w:val="single" w:sz="4" w:space="0" w:color="auto"/>
            </w:tcBorders>
            <w:vAlign w:val="center"/>
          </w:tcPr>
          <w:p w14:paraId="65A7F3B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73CC79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1C189C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28CE76E0"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single" w:sz="4" w:space="0" w:color="auto"/>
              <w:right w:val="single" w:sz="4" w:space="0" w:color="auto"/>
            </w:tcBorders>
            <w:vAlign w:val="center"/>
          </w:tcPr>
          <w:p w14:paraId="13B3270D"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01D6E2BA" w14:textId="77777777" w:rsidTr="004F423A">
        <w:trPr>
          <w:trHeight w:val="29"/>
        </w:trPr>
        <w:tc>
          <w:tcPr>
            <w:tcW w:w="2742" w:type="dxa"/>
            <w:tcBorders>
              <w:top w:val="nil"/>
              <w:left w:val="single" w:sz="4" w:space="0" w:color="auto"/>
              <w:bottom w:val="nil"/>
              <w:right w:val="single" w:sz="4" w:space="0" w:color="auto"/>
            </w:tcBorders>
            <w:vAlign w:val="center"/>
          </w:tcPr>
          <w:p w14:paraId="704305E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646C53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408955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0855F397"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646E9855"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2</w:t>
            </w:r>
          </w:p>
        </w:tc>
      </w:tr>
      <w:tr w:rsidR="006F6378" w:rsidRPr="00C30686" w14:paraId="3A834FB4" w14:textId="77777777" w:rsidTr="004F423A">
        <w:trPr>
          <w:trHeight w:val="29"/>
        </w:trPr>
        <w:tc>
          <w:tcPr>
            <w:tcW w:w="2742" w:type="dxa"/>
            <w:tcBorders>
              <w:top w:val="nil"/>
              <w:left w:val="single" w:sz="4" w:space="0" w:color="auto"/>
              <w:bottom w:val="nil"/>
              <w:right w:val="single" w:sz="4" w:space="0" w:color="auto"/>
            </w:tcBorders>
            <w:vAlign w:val="center"/>
          </w:tcPr>
          <w:p w14:paraId="2BC4B7F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4D3242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31EC25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6E1232BC"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CA_n48B_BCS2</w:t>
            </w:r>
          </w:p>
        </w:tc>
        <w:tc>
          <w:tcPr>
            <w:tcW w:w="2445" w:type="dxa"/>
            <w:tcBorders>
              <w:top w:val="nil"/>
              <w:left w:val="single" w:sz="4" w:space="0" w:color="auto"/>
              <w:bottom w:val="nil"/>
              <w:right w:val="single" w:sz="4" w:space="0" w:color="auto"/>
            </w:tcBorders>
            <w:vAlign w:val="center"/>
          </w:tcPr>
          <w:p w14:paraId="4B3139CD"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323A275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A958B4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60BEE7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2C736E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2F90F057"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single" w:sz="4" w:space="0" w:color="auto"/>
              <w:right w:val="single" w:sz="4" w:space="0" w:color="auto"/>
            </w:tcBorders>
            <w:vAlign w:val="center"/>
          </w:tcPr>
          <w:p w14:paraId="6660FF97"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4623F31A"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C04D6A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CA_n5A-n48(2A)-n66A</w:t>
            </w:r>
          </w:p>
        </w:tc>
        <w:tc>
          <w:tcPr>
            <w:tcW w:w="2785" w:type="dxa"/>
            <w:tcBorders>
              <w:top w:val="single" w:sz="4" w:space="0" w:color="auto"/>
              <w:left w:val="single" w:sz="4" w:space="0" w:color="auto"/>
              <w:bottom w:val="nil"/>
              <w:right w:val="single" w:sz="4" w:space="0" w:color="auto"/>
            </w:tcBorders>
            <w:vAlign w:val="center"/>
          </w:tcPr>
          <w:p w14:paraId="60ABA387" w14:textId="77777777" w:rsidR="006F6378" w:rsidRPr="00C30686" w:rsidRDefault="006F6378" w:rsidP="0094020B">
            <w:pPr>
              <w:pStyle w:val="TAC"/>
              <w:rPr>
                <w:rFonts w:eastAsiaTheme="minorEastAsia"/>
                <w:color w:val="000000" w:themeColor="text1"/>
                <w:szCs w:val="18"/>
                <w:lang w:val="en-US" w:eastAsia="zh-CN"/>
              </w:rPr>
            </w:pPr>
            <w:r w:rsidRPr="00C30686">
              <w:rPr>
                <w:rFonts w:eastAsiaTheme="minorEastAsia"/>
                <w:color w:val="000000" w:themeColor="text1"/>
                <w:szCs w:val="18"/>
                <w:lang w:val="en-US" w:eastAsia="zh-CN"/>
              </w:rPr>
              <w:t>CA_n5A-n48A</w:t>
            </w:r>
          </w:p>
          <w:p w14:paraId="33AD4A62" w14:textId="77777777" w:rsidR="006F6378" w:rsidRPr="00C30686" w:rsidRDefault="006F6378" w:rsidP="0094020B">
            <w:pPr>
              <w:pStyle w:val="TAC"/>
              <w:rPr>
                <w:rFonts w:eastAsiaTheme="minorEastAsia"/>
                <w:color w:val="000000" w:themeColor="text1"/>
                <w:szCs w:val="18"/>
                <w:lang w:val="en-US" w:eastAsia="zh-CN"/>
              </w:rPr>
            </w:pPr>
            <w:r w:rsidRPr="00C30686">
              <w:rPr>
                <w:rFonts w:eastAsiaTheme="minorEastAsia"/>
                <w:color w:val="000000" w:themeColor="text1"/>
                <w:szCs w:val="18"/>
                <w:lang w:val="en-US" w:eastAsia="zh-CN"/>
              </w:rPr>
              <w:t>CA_n5A-n66A</w:t>
            </w:r>
          </w:p>
          <w:p w14:paraId="1A0B715D" w14:textId="77777777" w:rsidR="006F6378" w:rsidRPr="00C30686" w:rsidRDefault="006F6378" w:rsidP="0094020B">
            <w:pPr>
              <w:pStyle w:val="TAC"/>
              <w:rPr>
                <w:rFonts w:eastAsiaTheme="minorEastAsia"/>
                <w:lang w:val="en-US" w:eastAsia="zh-CN"/>
              </w:rPr>
            </w:pPr>
            <w:r w:rsidRPr="00C30686">
              <w:rPr>
                <w:rFonts w:eastAsiaTheme="minorEastAsia"/>
                <w:color w:val="000000" w:themeColor="text1"/>
                <w:szCs w:val="18"/>
                <w:lang w:val="en-US" w:eastAsia="zh-CN"/>
              </w:rPr>
              <w:t>CA_n48A-n66A</w:t>
            </w:r>
          </w:p>
        </w:tc>
        <w:tc>
          <w:tcPr>
            <w:tcW w:w="1259" w:type="dxa"/>
            <w:tcBorders>
              <w:top w:val="single" w:sz="4" w:space="0" w:color="auto"/>
              <w:left w:val="single" w:sz="4" w:space="0" w:color="auto"/>
              <w:bottom w:val="single" w:sz="4" w:space="0" w:color="auto"/>
              <w:right w:val="single" w:sz="4" w:space="0" w:color="auto"/>
            </w:tcBorders>
            <w:vAlign w:val="center"/>
          </w:tcPr>
          <w:p w14:paraId="4408B58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1D2802F6"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23065CD4"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0</w:t>
            </w:r>
          </w:p>
        </w:tc>
      </w:tr>
      <w:tr w:rsidR="006F6378" w:rsidRPr="00C30686" w14:paraId="0D44D67D" w14:textId="77777777" w:rsidTr="004F423A">
        <w:trPr>
          <w:trHeight w:val="29"/>
        </w:trPr>
        <w:tc>
          <w:tcPr>
            <w:tcW w:w="2742" w:type="dxa"/>
            <w:tcBorders>
              <w:top w:val="nil"/>
              <w:left w:val="single" w:sz="4" w:space="0" w:color="auto"/>
              <w:bottom w:val="nil"/>
              <w:right w:val="single" w:sz="4" w:space="0" w:color="auto"/>
            </w:tcBorders>
            <w:vAlign w:val="center"/>
          </w:tcPr>
          <w:p w14:paraId="6C320E3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758A27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E5E399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7FD49884"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CA_n48(2A)_BCS0</w:t>
            </w:r>
          </w:p>
        </w:tc>
        <w:tc>
          <w:tcPr>
            <w:tcW w:w="2445" w:type="dxa"/>
            <w:tcBorders>
              <w:top w:val="nil"/>
              <w:left w:val="single" w:sz="4" w:space="0" w:color="auto"/>
              <w:bottom w:val="nil"/>
              <w:right w:val="single" w:sz="4" w:space="0" w:color="auto"/>
            </w:tcBorders>
            <w:vAlign w:val="center"/>
          </w:tcPr>
          <w:p w14:paraId="19EBFC90"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327CDC89" w14:textId="77777777" w:rsidTr="004F423A">
        <w:trPr>
          <w:trHeight w:val="29"/>
        </w:trPr>
        <w:tc>
          <w:tcPr>
            <w:tcW w:w="2742" w:type="dxa"/>
            <w:tcBorders>
              <w:top w:val="nil"/>
              <w:left w:val="single" w:sz="4" w:space="0" w:color="auto"/>
              <w:bottom w:val="nil"/>
              <w:right w:val="single" w:sz="4" w:space="0" w:color="auto"/>
            </w:tcBorders>
            <w:vAlign w:val="center"/>
          </w:tcPr>
          <w:p w14:paraId="24E5396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8D7DC8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C3475D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6399C5E5"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single" w:sz="4" w:space="0" w:color="auto"/>
              <w:right w:val="single" w:sz="4" w:space="0" w:color="auto"/>
            </w:tcBorders>
            <w:vAlign w:val="center"/>
          </w:tcPr>
          <w:p w14:paraId="1D49C7A6"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43D2D516" w14:textId="77777777" w:rsidTr="004F423A">
        <w:trPr>
          <w:trHeight w:val="29"/>
        </w:trPr>
        <w:tc>
          <w:tcPr>
            <w:tcW w:w="2742" w:type="dxa"/>
            <w:tcBorders>
              <w:top w:val="nil"/>
              <w:left w:val="single" w:sz="4" w:space="0" w:color="auto"/>
              <w:bottom w:val="nil"/>
              <w:right w:val="single" w:sz="4" w:space="0" w:color="auto"/>
            </w:tcBorders>
            <w:vAlign w:val="center"/>
          </w:tcPr>
          <w:p w14:paraId="7B25343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D50B72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C906F7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4C124AC8"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74CBA701"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1</w:t>
            </w:r>
          </w:p>
        </w:tc>
      </w:tr>
      <w:tr w:rsidR="006F6378" w:rsidRPr="00C30686" w14:paraId="2BA01C7B" w14:textId="77777777" w:rsidTr="004F423A">
        <w:trPr>
          <w:trHeight w:val="29"/>
        </w:trPr>
        <w:tc>
          <w:tcPr>
            <w:tcW w:w="2742" w:type="dxa"/>
            <w:tcBorders>
              <w:top w:val="nil"/>
              <w:left w:val="single" w:sz="4" w:space="0" w:color="auto"/>
              <w:bottom w:val="nil"/>
              <w:right w:val="single" w:sz="4" w:space="0" w:color="auto"/>
            </w:tcBorders>
            <w:vAlign w:val="center"/>
          </w:tcPr>
          <w:p w14:paraId="0A45936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A35555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B1728B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2282E7D4"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CA_n48(2A)_BCS1</w:t>
            </w:r>
          </w:p>
        </w:tc>
        <w:tc>
          <w:tcPr>
            <w:tcW w:w="2445" w:type="dxa"/>
            <w:tcBorders>
              <w:top w:val="nil"/>
              <w:left w:val="single" w:sz="4" w:space="0" w:color="auto"/>
              <w:bottom w:val="nil"/>
              <w:right w:val="single" w:sz="4" w:space="0" w:color="auto"/>
            </w:tcBorders>
            <w:vAlign w:val="center"/>
          </w:tcPr>
          <w:p w14:paraId="13046B96"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49E3965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8715CF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700972F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58C166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5A44D29F"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single" w:sz="4" w:space="0" w:color="auto"/>
              <w:right w:val="single" w:sz="4" w:space="0" w:color="auto"/>
            </w:tcBorders>
            <w:vAlign w:val="center"/>
          </w:tcPr>
          <w:p w14:paraId="1D51101B"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008ADA56"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B0AE90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CA_n5A-n48A-n77A</w:t>
            </w:r>
          </w:p>
        </w:tc>
        <w:tc>
          <w:tcPr>
            <w:tcW w:w="2785" w:type="dxa"/>
            <w:tcBorders>
              <w:top w:val="single" w:sz="4" w:space="0" w:color="auto"/>
              <w:left w:val="single" w:sz="4" w:space="0" w:color="auto"/>
              <w:bottom w:val="nil"/>
              <w:right w:val="single" w:sz="4" w:space="0" w:color="auto"/>
            </w:tcBorders>
            <w:vAlign w:val="center"/>
          </w:tcPr>
          <w:p w14:paraId="2C9AD3EA" w14:textId="77777777" w:rsidR="006F6378" w:rsidRPr="00C30686" w:rsidRDefault="006F6378" w:rsidP="0094020B">
            <w:pPr>
              <w:pStyle w:val="TAC"/>
              <w:rPr>
                <w:rFonts w:eastAsiaTheme="minorEastAsia" w:cs="Arial"/>
                <w:color w:val="000000"/>
                <w:kern w:val="2"/>
                <w:szCs w:val="18"/>
                <w:vertAlign w:val="superscript"/>
              </w:rPr>
            </w:pPr>
            <w:r w:rsidRPr="00C30686">
              <w:rPr>
                <w:rFonts w:eastAsiaTheme="minorEastAsia" w:cs="Arial"/>
                <w:color w:val="000000"/>
                <w:kern w:val="2"/>
                <w:szCs w:val="18"/>
              </w:rPr>
              <w:t>n77</w:t>
            </w:r>
            <w:r w:rsidRPr="00C30686">
              <w:rPr>
                <w:rFonts w:eastAsiaTheme="minorEastAsia" w:cs="Arial"/>
                <w:color w:val="000000"/>
                <w:kern w:val="2"/>
                <w:szCs w:val="18"/>
                <w:vertAlign w:val="superscript"/>
              </w:rPr>
              <w:t>7,9</w:t>
            </w:r>
          </w:p>
          <w:p w14:paraId="4AC08316" w14:textId="77777777" w:rsidR="006F6378" w:rsidRPr="00C30686" w:rsidRDefault="006F6378" w:rsidP="0094020B">
            <w:pPr>
              <w:pStyle w:val="TAC"/>
              <w:rPr>
                <w:rFonts w:eastAsia="MS Mincho" w:cs="Arial"/>
                <w:color w:val="000000"/>
                <w:szCs w:val="18"/>
                <w:lang w:val="en-US"/>
              </w:rPr>
            </w:pPr>
            <w:r w:rsidRPr="00C30686">
              <w:rPr>
                <w:rFonts w:eastAsia="MS Mincho" w:cs="Arial"/>
                <w:color w:val="000000"/>
                <w:szCs w:val="18"/>
                <w:lang w:val="en-US"/>
              </w:rPr>
              <w:t>CA_n5A-n48A</w:t>
            </w:r>
          </w:p>
          <w:p w14:paraId="5671BCFB" w14:textId="77777777" w:rsidR="006F6378" w:rsidRPr="00C30686" w:rsidRDefault="006F6378" w:rsidP="0094020B">
            <w:pPr>
              <w:pStyle w:val="TAC"/>
              <w:rPr>
                <w:rFonts w:eastAsia="MS Mincho" w:cs="Arial"/>
                <w:color w:val="000000"/>
                <w:szCs w:val="18"/>
                <w:lang w:val="en-US"/>
              </w:rPr>
            </w:pPr>
            <w:r w:rsidRPr="00C30686">
              <w:rPr>
                <w:rFonts w:eastAsia="MS Mincho" w:cs="Arial"/>
                <w:color w:val="000000"/>
                <w:szCs w:val="18"/>
                <w:lang w:val="en-US"/>
              </w:rPr>
              <w:t>CA_n5A-n77A</w:t>
            </w:r>
            <w:r w:rsidRPr="00C30686">
              <w:rPr>
                <w:rFonts w:eastAsiaTheme="minorEastAsia" w:cs="Arial"/>
                <w:color w:val="000000"/>
                <w:kern w:val="2"/>
                <w:szCs w:val="18"/>
                <w:vertAlign w:val="superscript"/>
              </w:rPr>
              <w:t>7</w:t>
            </w:r>
          </w:p>
        </w:tc>
        <w:tc>
          <w:tcPr>
            <w:tcW w:w="1259" w:type="dxa"/>
            <w:tcBorders>
              <w:top w:val="single" w:sz="4" w:space="0" w:color="auto"/>
              <w:left w:val="single" w:sz="4" w:space="0" w:color="auto"/>
              <w:bottom w:val="single" w:sz="4" w:space="0" w:color="auto"/>
              <w:right w:val="single" w:sz="4" w:space="0" w:color="auto"/>
            </w:tcBorders>
            <w:vAlign w:val="center"/>
          </w:tcPr>
          <w:p w14:paraId="646BC8C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1602E4E5"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0813F42B"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0</w:t>
            </w:r>
          </w:p>
        </w:tc>
      </w:tr>
      <w:tr w:rsidR="006F6378" w:rsidRPr="00C30686" w14:paraId="70028E3C" w14:textId="77777777" w:rsidTr="004F423A">
        <w:trPr>
          <w:trHeight w:val="29"/>
        </w:trPr>
        <w:tc>
          <w:tcPr>
            <w:tcW w:w="2742" w:type="dxa"/>
            <w:tcBorders>
              <w:top w:val="nil"/>
              <w:left w:val="single" w:sz="4" w:space="0" w:color="auto"/>
              <w:bottom w:val="nil"/>
              <w:right w:val="single" w:sz="4" w:space="0" w:color="auto"/>
            </w:tcBorders>
            <w:vAlign w:val="center"/>
          </w:tcPr>
          <w:p w14:paraId="69E6B80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32E095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829CB3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6664D630"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5, 10, 15, 20, 30, 40, 50, 60, 70, 80, 90, 100</w:t>
            </w:r>
          </w:p>
        </w:tc>
        <w:tc>
          <w:tcPr>
            <w:tcW w:w="2445" w:type="dxa"/>
            <w:tcBorders>
              <w:top w:val="nil"/>
              <w:left w:val="single" w:sz="4" w:space="0" w:color="auto"/>
              <w:bottom w:val="nil"/>
              <w:right w:val="single" w:sz="4" w:space="0" w:color="auto"/>
            </w:tcBorders>
            <w:vAlign w:val="center"/>
          </w:tcPr>
          <w:p w14:paraId="4579E2E7"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4EA9481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D17773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7845C76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7FFCAB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B113BC8"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7F2F24F2"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4F8A2362"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F3F2452"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rPr>
              <w:t>CA_n5A-n48A-n77C</w:t>
            </w:r>
          </w:p>
        </w:tc>
        <w:tc>
          <w:tcPr>
            <w:tcW w:w="2785" w:type="dxa"/>
            <w:tcBorders>
              <w:top w:val="single" w:sz="4" w:space="0" w:color="auto"/>
              <w:left w:val="single" w:sz="4" w:space="0" w:color="auto"/>
              <w:bottom w:val="nil"/>
              <w:right w:val="single" w:sz="4" w:space="0" w:color="auto"/>
            </w:tcBorders>
            <w:vAlign w:val="center"/>
          </w:tcPr>
          <w:p w14:paraId="44613DB3" w14:textId="77777777" w:rsidR="006F6378" w:rsidRPr="00C30686" w:rsidRDefault="006F6378" w:rsidP="0094020B">
            <w:pPr>
              <w:pStyle w:val="TAC"/>
              <w:rPr>
                <w:kern w:val="2"/>
              </w:rPr>
            </w:pPr>
            <w:r w:rsidRPr="00C30686">
              <w:rPr>
                <w:kern w:val="2"/>
              </w:rPr>
              <w:t>n77</w:t>
            </w:r>
            <w:r w:rsidRPr="00C30686">
              <w:rPr>
                <w:kern w:val="2"/>
                <w:vertAlign w:val="superscript"/>
              </w:rPr>
              <w:t>7,9</w:t>
            </w:r>
          </w:p>
          <w:p w14:paraId="6188C2AF" w14:textId="77777777" w:rsidR="006F6378" w:rsidRPr="00C30686" w:rsidRDefault="006F6378" w:rsidP="0094020B">
            <w:pPr>
              <w:pStyle w:val="TAC"/>
              <w:rPr>
                <w:rFonts w:eastAsia="MS Mincho" w:cs="Arial"/>
                <w:color w:val="000000"/>
                <w:szCs w:val="18"/>
                <w:lang w:val="en-US"/>
              </w:rPr>
            </w:pPr>
            <w:r w:rsidRPr="00C30686">
              <w:rPr>
                <w:rFonts w:eastAsia="MS Mincho" w:cs="Arial"/>
                <w:color w:val="000000"/>
                <w:szCs w:val="18"/>
                <w:lang w:val="en-US"/>
              </w:rPr>
              <w:t>CA_n5A-n48A</w:t>
            </w:r>
          </w:p>
          <w:p w14:paraId="56A1986D" w14:textId="77777777" w:rsidR="006F6378" w:rsidRPr="00C30686" w:rsidRDefault="006F6378" w:rsidP="0094020B">
            <w:pPr>
              <w:pStyle w:val="TAC"/>
              <w:rPr>
                <w:rFonts w:eastAsia="MS Mincho" w:cs="Arial"/>
                <w:color w:val="000000"/>
                <w:szCs w:val="18"/>
                <w:lang w:val="en-US"/>
              </w:rPr>
            </w:pPr>
            <w:r w:rsidRPr="00C30686">
              <w:rPr>
                <w:rFonts w:eastAsia="MS Mincho" w:cs="Arial"/>
                <w:color w:val="000000"/>
                <w:szCs w:val="18"/>
                <w:lang w:val="en-US"/>
              </w:rPr>
              <w:t>CA_n5A-n77A</w:t>
            </w:r>
          </w:p>
          <w:p w14:paraId="10617A2C" w14:textId="77777777" w:rsidR="006F6378" w:rsidRPr="00C30686" w:rsidRDefault="006F6378" w:rsidP="0094020B">
            <w:pPr>
              <w:pStyle w:val="TAC"/>
              <w:rPr>
                <w:rFonts w:eastAsiaTheme="minorEastAsia"/>
                <w:lang w:val="en-US" w:eastAsia="zh-CN"/>
              </w:rPr>
            </w:pPr>
            <w:r w:rsidRPr="00C30686">
              <w:rPr>
                <w:rFonts w:eastAsia="MS Mincho" w:cs="Arial"/>
                <w:color w:val="000000"/>
                <w:szCs w:val="18"/>
                <w:lang w:val="en-US"/>
              </w:rPr>
              <w:t>CA_n77C</w:t>
            </w:r>
          </w:p>
        </w:tc>
        <w:tc>
          <w:tcPr>
            <w:tcW w:w="1259" w:type="dxa"/>
            <w:tcBorders>
              <w:top w:val="single" w:sz="4" w:space="0" w:color="auto"/>
              <w:left w:val="single" w:sz="4" w:space="0" w:color="auto"/>
              <w:bottom w:val="single" w:sz="4" w:space="0" w:color="auto"/>
              <w:right w:val="single" w:sz="4" w:space="0" w:color="auto"/>
            </w:tcBorders>
            <w:vAlign w:val="center"/>
          </w:tcPr>
          <w:p w14:paraId="0698A508"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28FFDC7B" w14:textId="77777777" w:rsidR="006F6378" w:rsidRPr="00C30686" w:rsidRDefault="006F6378" w:rsidP="0094020B">
            <w:pPr>
              <w:pStyle w:val="TAC"/>
              <w:rPr>
                <w:rFonts w:ascii="Calibri" w:eastAsiaTheme="minorEastAsia" w:hAnsi="Calibri" w:cs="Arial"/>
                <w:sz w:val="21"/>
                <w:szCs w:val="18"/>
                <w:lang w:val="en-US" w:eastAsia="zh-CN"/>
              </w:rPr>
            </w:pPr>
            <w:r w:rsidRPr="00C30686">
              <w:rPr>
                <w:rFonts w:eastAsiaTheme="minorEastAsia" w:cs="Arial"/>
                <w:color w:val="000000"/>
                <w:szCs w:val="18"/>
                <w:lang w:val="en-US" w:eastAsia="zh-CN" w:bidi="ar"/>
              </w:rPr>
              <w:t>5, 10, 15, 20, 25</w:t>
            </w:r>
            <w:r w:rsidRPr="00C30686">
              <w:rPr>
                <w:rFonts w:eastAsiaTheme="minorEastAsia" w:cs="Arial"/>
                <w:color w:val="000000"/>
                <w:szCs w:val="18"/>
                <w:vertAlign w:val="superscript"/>
                <w:lang w:val="en-US" w:eastAsia="zh-CN" w:bidi="ar"/>
              </w:rPr>
              <w:t>1</w:t>
            </w:r>
          </w:p>
        </w:tc>
        <w:tc>
          <w:tcPr>
            <w:tcW w:w="2445" w:type="dxa"/>
            <w:tcBorders>
              <w:top w:val="single" w:sz="4" w:space="0" w:color="auto"/>
              <w:left w:val="single" w:sz="4" w:space="0" w:color="auto"/>
              <w:bottom w:val="nil"/>
              <w:right w:val="single" w:sz="4" w:space="0" w:color="auto"/>
            </w:tcBorders>
            <w:vAlign w:val="center"/>
          </w:tcPr>
          <w:p w14:paraId="7ABA137A"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0</w:t>
            </w:r>
          </w:p>
        </w:tc>
      </w:tr>
      <w:tr w:rsidR="006F6378" w:rsidRPr="00C30686" w14:paraId="3409B479" w14:textId="77777777" w:rsidTr="004F423A">
        <w:trPr>
          <w:trHeight w:val="29"/>
        </w:trPr>
        <w:tc>
          <w:tcPr>
            <w:tcW w:w="2742" w:type="dxa"/>
            <w:tcBorders>
              <w:top w:val="nil"/>
              <w:left w:val="single" w:sz="4" w:space="0" w:color="auto"/>
              <w:bottom w:val="nil"/>
              <w:right w:val="single" w:sz="4" w:space="0" w:color="auto"/>
            </w:tcBorders>
            <w:vAlign w:val="center"/>
          </w:tcPr>
          <w:p w14:paraId="017C4E6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8D7A8A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46E8243"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3E881706" w14:textId="77777777" w:rsidR="006F6378" w:rsidRPr="00C30686" w:rsidRDefault="006F6378" w:rsidP="0094020B">
            <w:pPr>
              <w:pStyle w:val="TAC"/>
              <w:rPr>
                <w:rFonts w:ascii="Calibri" w:eastAsiaTheme="minorEastAsia" w:hAnsi="Calibri" w:cs="Arial"/>
                <w:sz w:val="21"/>
                <w:szCs w:val="18"/>
                <w:lang w:val="en-US" w:eastAsia="zh-CN"/>
              </w:rPr>
            </w:pPr>
            <w:r w:rsidRPr="00C30686">
              <w:rPr>
                <w:rFonts w:eastAsiaTheme="minorEastAsia" w:cs="Arial"/>
                <w:color w:val="000000"/>
                <w:szCs w:val="18"/>
                <w:lang w:val="en-US" w:eastAsia="zh-CN" w:bidi="ar"/>
              </w:rPr>
              <w:t>5, 10, 15, 20, 30, 40, 50, 60, 70, 80, 90, 100</w:t>
            </w:r>
          </w:p>
        </w:tc>
        <w:tc>
          <w:tcPr>
            <w:tcW w:w="2445" w:type="dxa"/>
            <w:tcBorders>
              <w:top w:val="nil"/>
              <w:left w:val="single" w:sz="4" w:space="0" w:color="auto"/>
              <w:bottom w:val="nil"/>
              <w:right w:val="single" w:sz="4" w:space="0" w:color="auto"/>
            </w:tcBorders>
            <w:vAlign w:val="center"/>
          </w:tcPr>
          <w:p w14:paraId="05E818BD"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51FD35BD" w14:textId="77777777" w:rsidTr="004F423A">
        <w:trPr>
          <w:trHeight w:val="29"/>
        </w:trPr>
        <w:tc>
          <w:tcPr>
            <w:tcW w:w="2742" w:type="dxa"/>
            <w:tcBorders>
              <w:top w:val="nil"/>
              <w:left w:val="single" w:sz="4" w:space="0" w:color="auto"/>
              <w:bottom w:val="nil"/>
              <w:right w:val="single" w:sz="4" w:space="0" w:color="auto"/>
            </w:tcBorders>
            <w:vAlign w:val="center"/>
          </w:tcPr>
          <w:p w14:paraId="735D471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C7C517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84DE021"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4E9C17AC" w14:textId="77777777" w:rsidR="006F6378" w:rsidRPr="00C30686" w:rsidRDefault="006F6378" w:rsidP="0094020B">
            <w:pPr>
              <w:pStyle w:val="TAC"/>
              <w:rPr>
                <w:rFonts w:ascii="Calibri" w:eastAsiaTheme="minorEastAsia" w:hAnsi="Calibri" w:cs="Arial"/>
                <w:sz w:val="21"/>
                <w:szCs w:val="18"/>
                <w:lang w:val="en-US" w:eastAsia="zh-CN"/>
              </w:rPr>
            </w:pPr>
            <w:r w:rsidRPr="00C30686">
              <w:rPr>
                <w:rFonts w:eastAsiaTheme="minorEastAsia" w:cs="Arial"/>
                <w:color w:val="000000"/>
                <w:szCs w:val="18"/>
                <w:lang w:val="en-US" w:eastAsia="zh-CN" w:bidi="ar"/>
              </w:rPr>
              <w:t>CA_n77C_BCS0</w:t>
            </w:r>
          </w:p>
        </w:tc>
        <w:tc>
          <w:tcPr>
            <w:tcW w:w="2445" w:type="dxa"/>
            <w:tcBorders>
              <w:top w:val="nil"/>
              <w:left w:val="single" w:sz="4" w:space="0" w:color="auto"/>
              <w:bottom w:val="single" w:sz="4" w:space="0" w:color="auto"/>
              <w:right w:val="single" w:sz="4" w:space="0" w:color="auto"/>
            </w:tcBorders>
            <w:vAlign w:val="center"/>
          </w:tcPr>
          <w:p w14:paraId="5544F87A"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6732C76E" w14:textId="77777777" w:rsidTr="004F423A">
        <w:trPr>
          <w:trHeight w:val="29"/>
        </w:trPr>
        <w:tc>
          <w:tcPr>
            <w:tcW w:w="2742" w:type="dxa"/>
            <w:tcBorders>
              <w:top w:val="nil"/>
              <w:left w:val="single" w:sz="4" w:space="0" w:color="auto"/>
              <w:bottom w:val="nil"/>
              <w:right w:val="single" w:sz="4" w:space="0" w:color="auto"/>
            </w:tcBorders>
            <w:vAlign w:val="center"/>
          </w:tcPr>
          <w:p w14:paraId="7A03703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0F4148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EC3EA96"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1D0B6638" w14:textId="77777777" w:rsidR="006F6378" w:rsidRPr="00C30686" w:rsidRDefault="006F6378" w:rsidP="0094020B">
            <w:pPr>
              <w:pStyle w:val="TAC"/>
              <w:rPr>
                <w:rFonts w:ascii="Calibri" w:eastAsiaTheme="minorEastAsia" w:hAnsi="Calibri" w:cs="Arial"/>
                <w:sz w:val="21"/>
                <w:szCs w:val="18"/>
                <w:lang w:val="en-US" w:eastAsia="zh-CN"/>
              </w:rPr>
            </w:pPr>
            <w:r w:rsidRPr="00C30686">
              <w:rPr>
                <w:rFonts w:eastAsiaTheme="minorEastAsia" w:cs="Arial"/>
                <w:color w:val="000000"/>
                <w:szCs w:val="18"/>
                <w:lang w:val="en-US" w:eastAsia="zh-CN" w:bidi="ar"/>
              </w:rPr>
              <w:t>5, 10, 15, 20, 25</w:t>
            </w:r>
            <w:r w:rsidRPr="00C30686">
              <w:rPr>
                <w:rFonts w:eastAsiaTheme="minorEastAsia" w:cs="Arial"/>
                <w:color w:val="000000"/>
                <w:szCs w:val="18"/>
                <w:vertAlign w:val="superscript"/>
                <w:lang w:val="en-US" w:eastAsia="zh-CN" w:bidi="ar"/>
              </w:rPr>
              <w:t>1</w:t>
            </w:r>
          </w:p>
        </w:tc>
        <w:tc>
          <w:tcPr>
            <w:tcW w:w="2445" w:type="dxa"/>
            <w:tcBorders>
              <w:top w:val="single" w:sz="4" w:space="0" w:color="auto"/>
              <w:left w:val="single" w:sz="4" w:space="0" w:color="auto"/>
              <w:bottom w:val="nil"/>
              <w:right w:val="single" w:sz="4" w:space="0" w:color="auto"/>
            </w:tcBorders>
            <w:vAlign w:val="center"/>
          </w:tcPr>
          <w:p w14:paraId="595D3122"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1</w:t>
            </w:r>
          </w:p>
        </w:tc>
      </w:tr>
      <w:tr w:rsidR="006F6378" w:rsidRPr="00C30686" w14:paraId="3E7F1505" w14:textId="77777777" w:rsidTr="004F423A">
        <w:trPr>
          <w:trHeight w:val="29"/>
        </w:trPr>
        <w:tc>
          <w:tcPr>
            <w:tcW w:w="2742" w:type="dxa"/>
            <w:tcBorders>
              <w:top w:val="nil"/>
              <w:left w:val="single" w:sz="4" w:space="0" w:color="auto"/>
              <w:bottom w:val="nil"/>
              <w:right w:val="single" w:sz="4" w:space="0" w:color="auto"/>
            </w:tcBorders>
            <w:vAlign w:val="center"/>
          </w:tcPr>
          <w:p w14:paraId="2219BE4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0A4575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BB6B5DC"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3B6BA74B" w14:textId="77777777" w:rsidR="006F6378" w:rsidRPr="00C30686" w:rsidRDefault="006F6378" w:rsidP="0094020B">
            <w:pPr>
              <w:pStyle w:val="TAC"/>
              <w:rPr>
                <w:rFonts w:ascii="Calibri" w:eastAsiaTheme="minorEastAsia" w:hAnsi="Calibri" w:cs="Arial"/>
                <w:sz w:val="21"/>
                <w:szCs w:val="18"/>
                <w:lang w:val="en-US" w:eastAsia="zh-CN"/>
              </w:rPr>
            </w:pPr>
            <w:r w:rsidRPr="00C30686">
              <w:rPr>
                <w:rFonts w:eastAsiaTheme="minorEastAsia" w:cs="Arial"/>
                <w:color w:val="000000"/>
                <w:szCs w:val="18"/>
                <w:lang w:val="en-US" w:eastAsia="zh-CN" w:bidi="ar"/>
              </w:rPr>
              <w:t>5, 10, 15, 20, 30, 40, 50, 60, 70, 80, 90, 100</w:t>
            </w:r>
          </w:p>
        </w:tc>
        <w:tc>
          <w:tcPr>
            <w:tcW w:w="2445" w:type="dxa"/>
            <w:tcBorders>
              <w:top w:val="nil"/>
              <w:left w:val="single" w:sz="4" w:space="0" w:color="auto"/>
              <w:bottom w:val="nil"/>
              <w:right w:val="single" w:sz="4" w:space="0" w:color="auto"/>
            </w:tcBorders>
            <w:vAlign w:val="center"/>
          </w:tcPr>
          <w:p w14:paraId="2BFDB114"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46BF8DAA"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C5648F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053A180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0B7A3E6"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4017779C" w14:textId="77777777" w:rsidR="006F6378" w:rsidRPr="00C30686" w:rsidRDefault="006F6378" w:rsidP="0094020B">
            <w:pPr>
              <w:pStyle w:val="TAC"/>
              <w:rPr>
                <w:rFonts w:ascii="Calibri" w:eastAsiaTheme="minorEastAsia" w:hAnsi="Calibri" w:cs="Arial"/>
                <w:sz w:val="21"/>
                <w:szCs w:val="18"/>
                <w:lang w:val="en-US" w:eastAsia="zh-CN"/>
              </w:rPr>
            </w:pPr>
            <w:r w:rsidRPr="00C30686">
              <w:rPr>
                <w:rFonts w:eastAsiaTheme="minorEastAsia" w:cs="Arial"/>
                <w:color w:val="000000"/>
                <w:szCs w:val="18"/>
                <w:lang w:val="en-US" w:eastAsia="zh-CN" w:bidi="ar"/>
              </w:rPr>
              <w:t>CA_n77C_BCS1</w:t>
            </w:r>
          </w:p>
        </w:tc>
        <w:tc>
          <w:tcPr>
            <w:tcW w:w="2445" w:type="dxa"/>
            <w:tcBorders>
              <w:top w:val="nil"/>
              <w:left w:val="single" w:sz="4" w:space="0" w:color="auto"/>
              <w:bottom w:val="single" w:sz="4" w:space="0" w:color="auto"/>
              <w:right w:val="single" w:sz="4" w:space="0" w:color="auto"/>
            </w:tcBorders>
            <w:vAlign w:val="center"/>
          </w:tcPr>
          <w:p w14:paraId="5F547955"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25A26565"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DAAA02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CA_n5A-n48B-n77A</w:t>
            </w:r>
          </w:p>
        </w:tc>
        <w:tc>
          <w:tcPr>
            <w:tcW w:w="2785" w:type="dxa"/>
            <w:tcBorders>
              <w:top w:val="single" w:sz="4" w:space="0" w:color="auto"/>
              <w:left w:val="single" w:sz="4" w:space="0" w:color="auto"/>
              <w:bottom w:val="nil"/>
              <w:right w:val="single" w:sz="4" w:space="0" w:color="auto"/>
            </w:tcBorders>
            <w:vAlign w:val="center"/>
          </w:tcPr>
          <w:p w14:paraId="55CED980" w14:textId="77777777" w:rsidR="006F6378" w:rsidRPr="00C30686" w:rsidRDefault="006F6378" w:rsidP="0094020B">
            <w:pPr>
              <w:pStyle w:val="TAC"/>
              <w:rPr>
                <w:rFonts w:eastAsia="MS Mincho" w:cs="Arial"/>
                <w:color w:val="000000"/>
                <w:szCs w:val="18"/>
                <w:lang w:val="en-US"/>
              </w:rPr>
            </w:pPr>
            <w:r w:rsidRPr="00C30686">
              <w:rPr>
                <w:rFonts w:eastAsia="MS Mincho" w:cs="Arial"/>
                <w:color w:val="000000"/>
                <w:szCs w:val="18"/>
                <w:lang w:val="en-US"/>
              </w:rPr>
              <w:t>CA_n5A-n48A</w:t>
            </w:r>
          </w:p>
          <w:p w14:paraId="7B7ADB76" w14:textId="77777777" w:rsidR="006F6378" w:rsidRPr="00C30686" w:rsidRDefault="006F6378" w:rsidP="0094020B">
            <w:pPr>
              <w:pStyle w:val="TAC"/>
              <w:rPr>
                <w:rFonts w:eastAsiaTheme="minorEastAsia"/>
                <w:lang w:val="en-US" w:eastAsia="zh-CN"/>
              </w:rPr>
            </w:pPr>
            <w:r w:rsidRPr="00C30686">
              <w:rPr>
                <w:rFonts w:eastAsia="MS Mincho" w:cs="Arial"/>
                <w:color w:val="000000"/>
                <w:szCs w:val="18"/>
                <w:lang w:val="en-US"/>
              </w:rPr>
              <w:t>CA_n5A-n77A</w:t>
            </w:r>
          </w:p>
        </w:tc>
        <w:tc>
          <w:tcPr>
            <w:tcW w:w="1259" w:type="dxa"/>
            <w:tcBorders>
              <w:top w:val="single" w:sz="4" w:space="0" w:color="auto"/>
              <w:left w:val="single" w:sz="4" w:space="0" w:color="auto"/>
              <w:bottom w:val="single" w:sz="4" w:space="0" w:color="auto"/>
              <w:right w:val="single" w:sz="4" w:space="0" w:color="auto"/>
            </w:tcBorders>
            <w:vAlign w:val="center"/>
          </w:tcPr>
          <w:p w14:paraId="3342478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10BE39FE"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6CC39119"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0</w:t>
            </w:r>
          </w:p>
        </w:tc>
      </w:tr>
      <w:tr w:rsidR="006F6378" w:rsidRPr="00C30686" w14:paraId="4B892012" w14:textId="77777777" w:rsidTr="004F423A">
        <w:trPr>
          <w:trHeight w:val="29"/>
        </w:trPr>
        <w:tc>
          <w:tcPr>
            <w:tcW w:w="2742" w:type="dxa"/>
            <w:tcBorders>
              <w:top w:val="nil"/>
              <w:left w:val="single" w:sz="4" w:space="0" w:color="auto"/>
              <w:bottom w:val="nil"/>
              <w:right w:val="single" w:sz="4" w:space="0" w:color="auto"/>
            </w:tcBorders>
            <w:vAlign w:val="center"/>
          </w:tcPr>
          <w:p w14:paraId="62188A2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279491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1F6F84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5A9EFF8D"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CA_n48B_BCS0</w:t>
            </w:r>
          </w:p>
        </w:tc>
        <w:tc>
          <w:tcPr>
            <w:tcW w:w="2445" w:type="dxa"/>
            <w:tcBorders>
              <w:top w:val="nil"/>
              <w:left w:val="single" w:sz="4" w:space="0" w:color="auto"/>
              <w:bottom w:val="nil"/>
              <w:right w:val="single" w:sz="4" w:space="0" w:color="auto"/>
            </w:tcBorders>
            <w:vAlign w:val="center"/>
          </w:tcPr>
          <w:p w14:paraId="20BE9C91"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17209243" w14:textId="77777777" w:rsidTr="004F423A">
        <w:trPr>
          <w:trHeight w:val="29"/>
        </w:trPr>
        <w:tc>
          <w:tcPr>
            <w:tcW w:w="2742" w:type="dxa"/>
            <w:tcBorders>
              <w:top w:val="nil"/>
              <w:left w:val="single" w:sz="4" w:space="0" w:color="auto"/>
              <w:bottom w:val="nil"/>
              <w:right w:val="single" w:sz="4" w:space="0" w:color="auto"/>
            </w:tcBorders>
            <w:vAlign w:val="center"/>
          </w:tcPr>
          <w:p w14:paraId="66A0319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A9C8DD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2FAF66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00CACFB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7F8E74B7"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16F8C637" w14:textId="77777777" w:rsidTr="004F423A">
        <w:trPr>
          <w:trHeight w:val="29"/>
        </w:trPr>
        <w:tc>
          <w:tcPr>
            <w:tcW w:w="2742" w:type="dxa"/>
            <w:tcBorders>
              <w:top w:val="nil"/>
              <w:left w:val="single" w:sz="4" w:space="0" w:color="auto"/>
              <w:bottom w:val="nil"/>
              <w:right w:val="single" w:sz="4" w:space="0" w:color="auto"/>
            </w:tcBorders>
            <w:vAlign w:val="center"/>
          </w:tcPr>
          <w:p w14:paraId="5797C41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449B51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AB40E7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789AC09E"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63DC56BF"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1</w:t>
            </w:r>
          </w:p>
        </w:tc>
      </w:tr>
      <w:tr w:rsidR="006F6378" w:rsidRPr="00C30686" w14:paraId="10542BCE" w14:textId="77777777" w:rsidTr="004F423A">
        <w:trPr>
          <w:trHeight w:val="29"/>
        </w:trPr>
        <w:tc>
          <w:tcPr>
            <w:tcW w:w="2742" w:type="dxa"/>
            <w:tcBorders>
              <w:top w:val="nil"/>
              <w:left w:val="single" w:sz="4" w:space="0" w:color="auto"/>
              <w:bottom w:val="nil"/>
              <w:right w:val="single" w:sz="4" w:space="0" w:color="auto"/>
            </w:tcBorders>
            <w:vAlign w:val="center"/>
          </w:tcPr>
          <w:p w14:paraId="60D8E3E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BAAF58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89AC84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15027CDA"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CA_n48B_BCS1</w:t>
            </w:r>
          </w:p>
        </w:tc>
        <w:tc>
          <w:tcPr>
            <w:tcW w:w="2445" w:type="dxa"/>
            <w:tcBorders>
              <w:top w:val="nil"/>
              <w:left w:val="single" w:sz="4" w:space="0" w:color="auto"/>
              <w:bottom w:val="nil"/>
              <w:right w:val="single" w:sz="4" w:space="0" w:color="auto"/>
            </w:tcBorders>
            <w:vAlign w:val="center"/>
          </w:tcPr>
          <w:p w14:paraId="1B7C72FE"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4A68CFC3" w14:textId="77777777" w:rsidTr="004F423A">
        <w:trPr>
          <w:trHeight w:val="29"/>
        </w:trPr>
        <w:tc>
          <w:tcPr>
            <w:tcW w:w="2742" w:type="dxa"/>
            <w:tcBorders>
              <w:top w:val="nil"/>
              <w:left w:val="single" w:sz="4" w:space="0" w:color="auto"/>
              <w:bottom w:val="nil"/>
              <w:right w:val="single" w:sz="4" w:space="0" w:color="auto"/>
            </w:tcBorders>
            <w:vAlign w:val="center"/>
          </w:tcPr>
          <w:p w14:paraId="082133C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CCC777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B0FFB1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3F20090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4B0643EE"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3F513EC3" w14:textId="77777777" w:rsidTr="004F423A">
        <w:trPr>
          <w:trHeight w:val="29"/>
        </w:trPr>
        <w:tc>
          <w:tcPr>
            <w:tcW w:w="2742" w:type="dxa"/>
            <w:tcBorders>
              <w:top w:val="nil"/>
              <w:left w:val="single" w:sz="4" w:space="0" w:color="auto"/>
              <w:bottom w:val="nil"/>
              <w:right w:val="single" w:sz="4" w:space="0" w:color="auto"/>
            </w:tcBorders>
            <w:vAlign w:val="center"/>
          </w:tcPr>
          <w:p w14:paraId="31F73E9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527E22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61C6CE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5B89C4E2"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4F530770"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2</w:t>
            </w:r>
          </w:p>
        </w:tc>
      </w:tr>
      <w:tr w:rsidR="006F6378" w:rsidRPr="00C30686" w14:paraId="1F85CDF5" w14:textId="77777777" w:rsidTr="004F423A">
        <w:trPr>
          <w:trHeight w:val="29"/>
        </w:trPr>
        <w:tc>
          <w:tcPr>
            <w:tcW w:w="2742" w:type="dxa"/>
            <w:tcBorders>
              <w:top w:val="nil"/>
              <w:left w:val="single" w:sz="4" w:space="0" w:color="auto"/>
              <w:bottom w:val="nil"/>
              <w:right w:val="single" w:sz="4" w:space="0" w:color="auto"/>
            </w:tcBorders>
            <w:vAlign w:val="center"/>
          </w:tcPr>
          <w:p w14:paraId="2AE187F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92A19B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F29A5D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0BCD49C9"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CA_n48B_BCS2</w:t>
            </w:r>
          </w:p>
        </w:tc>
        <w:tc>
          <w:tcPr>
            <w:tcW w:w="2445" w:type="dxa"/>
            <w:tcBorders>
              <w:top w:val="nil"/>
              <w:left w:val="single" w:sz="4" w:space="0" w:color="auto"/>
              <w:bottom w:val="nil"/>
              <w:right w:val="single" w:sz="4" w:space="0" w:color="auto"/>
            </w:tcBorders>
            <w:vAlign w:val="center"/>
          </w:tcPr>
          <w:p w14:paraId="5D945B77"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7226A8F3"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B3AEEC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4EE7C3D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C506D0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2472F37E"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68F3F5B9"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2745BEEB"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02C5DF3" w14:textId="77777777" w:rsidR="006F6378" w:rsidRPr="00C30686" w:rsidRDefault="006F6378" w:rsidP="0094020B">
            <w:pPr>
              <w:pStyle w:val="TAC"/>
              <w:rPr>
                <w:rFonts w:eastAsiaTheme="minorEastAsia"/>
                <w:lang w:val="en-US" w:eastAsia="zh-CN"/>
              </w:rPr>
            </w:pPr>
            <w:r w:rsidRPr="00C30686">
              <w:rPr>
                <w:rFonts w:eastAsia="DengXian"/>
                <w:lang w:eastAsia="zh-CN"/>
              </w:rPr>
              <w:t>CA_n5A-n48B-n77C</w:t>
            </w:r>
          </w:p>
        </w:tc>
        <w:tc>
          <w:tcPr>
            <w:tcW w:w="2785" w:type="dxa"/>
            <w:tcBorders>
              <w:top w:val="single" w:sz="4" w:space="0" w:color="auto"/>
              <w:left w:val="single" w:sz="4" w:space="0" w:color="auto"/>
              <w:bottom w:val="nil"/>
              <w:right w:val="single" w:sz="4" w:space="0" w:color="auto"/>
            </w:tcBorders>
          </w:tcPr>
          <w:p w14:paraId="511D0DDD" w14:textId="77777777" w:rsidR="006F6378" w:rsidRPr="00C30686" w:rsidRDefault="006F6378" w:rsidP="0094020B">
            <w:pPr>
              <w:pStyle w:val="TAC"/>
              <w:rPr>
                <w:rFonts w:eastAsia="MS Mincho" w:cs="Arial"/>
                <w:color w:val="000000"/>
                <w:szCs w:val="18"/>
                <w:lang w:val="en-US"/>
              </w:rPr>
            </w:pPr>
            <w:r w:rsidRPr="00C30686">
              <w:rPr>
                <w:rFonts w:eastAsia="MS Mincho" w:cs="Arial"/>
                <w:color w:val="000000"/>
                <w:szCs w:val="18"/>
                <w:lang w:val="en-US"/>
              </w:rPr>
              <w:t>CA_n5A-n48A</w:t>
            </w:r>
          </w:p>
          <w:p w14:paraId="62A9C846" w14:textId="77777777" w:rsidR="006F6378" w:rsidRPr="00C30686" w:rsidRDefault="006F6378" w:rsidP="0094020B">
            <w:pPr>
              <w:pStyle w:val="TAC"/>
              <w:rPr>
                <w:rFonts w:eastAsiaTheme="minorEastAsia"/>
                <w:lang w:val="en-US" w:eastAsia="zh-CN"/>
              </w:rPr>
            </w:pPr>
            <w:r w:rsidRPr="00C30686">
              <w:rPr>
                <w:rFonts w:eastAsia="MS Mincho" w:cs="Arial"/>
                <w:color w:val="000000"/>
                <w:szCs w:val="18"/>
                <w:lang w:val="en-US"/>
              </w:rPr>
              <w:t>CA_n5A-n77A</w:t>
            </w:r>
          </w:p>
        </w:tc>
        <w:tc>
          <w:tcPr>
            <w:tcW w:w="1259" w:type="dxa"/>
            <w:tcBorders>
              <w:top w:val="single" w:sz="4" w:space="0" w:color="auto"/>
              <w:left w:val="single" w:sz="4" w:space="0" w:color="auto"/>
              <w:bottom w:val="single" w:sz="4" w:space="0" w:color="auto"/>
              <w:right w:val="single" w:sz="4" w:space="0" w:color="auto"/>
            </w:tcBorders>
            <w:vAlign w:val="center"/>
          </w:tcPr>
          <w:p w14:paraId="26752256"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76B30F36"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4E5B7FE1"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0</w:t>
            </w:r>
          </w:p>
        </w:tc>
      </w:tr>
      <w:tr w:rsidR="006F6378" w:rsidRPr="00C30686" w14:paraId="3E6D8004" w14:textId="77777777" w:rsidTr="004F423A">
        <w:trPr>
          <w:trHeight w:val="29"/>
        </w:trPr>
        <w:tc>
          <w:tcPr>
            <w:tcW w:w="2742" w:type="dxa"/>
            <w:tcBorders>
              <w:top w:val="nil"/>
              <w:left w:val="single" w:sz="4" w:space="0" w:color="auto"/>
              <w:bottom w:val="nil"/>
              <w:right w:val="single" w:sz="4" w:space="0" w:color="auto"/>
            </w:tcBorders>
            <w:vAlign w:val="center"/>
          </w:tcPr>
          <w:p w14:paraId="39BA119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tcPr>
          <w:p w14:paraId="3241ADF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CBC9E7A"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0B18607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CA_n48B_BCS0</w:t>
            </w:r>
          </w:p>
        </w:tc>
        <w:tc>
          <w:tcPr>
            <w:tcW w:w="2445" w:type="dxa"/>
            <w:tcBorders>
              <w:top w:val="nil"/>
              <w:left w:val="single" w:sz="4" w:space="0" w:color="auto"/>
              <w:bottom w:val="nil"/>
              <w:right w:val="single" w:sz="4" w:space="0" w:color="auto"/>
            </w:tcBorders>
            <w:vAlign w:val="center"/>
          </w:tcPr>
          <w:p w14:paraId="4138E31C"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78483D5B" w14:textId="77777777" w:rsidTr="004F423A">
        <w:trPr>
          <w:trHeight w:val="29"/>
        </w:trPr>
        <w:tc>
          <w:tcPr>
            <w:tcW w:w="2742" w:type="dxa"/>
            <w:tcBorders>
              <w:top w:val="nil"/>
              <w:left w:val="single" w:sz="4" w:space="0" w:color="auto"/>
              <w:bottom w:val="nil"/>
              <w:right w:val="single" w:sz="4" w:space="0" w:color="auto"/>
            </w:tcBorders>
            <w:vAlign w:val="center"/>
          </w:tcPr>
          <w:p w14:paraId="09D4E0F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6C6159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8379A8D"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4830D26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eastAsia="zh-CN" w:bidi="ar"/>
              </w:rPr>
              <w:t>CA_n77C_BCS0</w:t>
            </w:r>
          </w:p>
        </w:tc>
        <w:tc>
          <w:tcPr>
            <w:tcW w:w="2445" w:type="dxa"/>
            <w:tcBorders>
              <w:top w:val="nil"/>
              <w:left w:val="single" w:sz="4" w:space="0" w:color="auto"/>
              <w:bottom w:val="single" w:sz="4" w:space="0" w:color="auto"/>
              <w:right w:val="single" w:sz="4" w:space="0" w:color="auto"/>
            </w:tcBorders>
            <w:vAlign w:val="center"/>
          </w:tcPr>
          <w:p w14:paraId="1403FE87"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1635CB76" w14:textId="77777777" w:rsidTr="004F423A">
        <w:trPr>
          <w:trHeight w:val="29"/>
        </w:trPr>
        <w:tc>
          <w:tcPr>
            <w:tcW w:w="2742" w:type="dxa"/>
            <w:tcBorders>
              <w:top w:val="nil"/>
              <w:left w:val="single" w:sz="4" w:space="0" w:color="auto"/>
              <w:bottom w:val="nil"/>
              <w:right w:val="single" w:sz="4" w:space="0" w:color="auto"/>
            </w:tcBorders>
            <w:vAlign w:val="center"/>
          </w:tcPr>
          <w:p w14:paraId="0666D4B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1FBC96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36A2220"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39ABF7D2"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154F1719"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hint="eastAsia"/>
                <w:color w:val="000000"/>
                <w:szCs w:val="18"/>
                <w:lang w:val="en-US" w:eastAsia="zh-CN" w:bidi="ar"/>
              </w:rPr>
              <w:t>1</w:t>
            </w:r>
          </w:p>
        </w:tc>
      </w:tr>
      <w:tr w:rsidR="006F6378" w:rsidRPr="00C30686" w14:paraId="571E46E2" w14:textId="77777777" w:rsidTr="004F423A">
        <w:trPr>
          <w:trHeight w:val="29"/>
        </w:trPr>
        <w:tc>
          <w:tcPr>
            <w:tcW w:w="2742" w:type="dxa"/>
            <w:tcBorders>
              <w:top w:val="nil"/>
              <w:left w:val="single" w:sz="4" w:space="0" w:color="auto"/>
              <w:bottom w:val="nil"/>
              <w:right w:val="single" w:sz="4" w:space="0" w:color="auto"/>
            </w:tcBorders>
            <w:vAlign w:val="center"/>
          </w:tcPr>
          <w:p w14:paraId="28CB3C3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7D2F03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25631B8"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0FBE1B1E"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CA_n48B_BCS0</w:t>
            </w:r>
          </w:p>
        </w:tc>
        <w:tc>
          <w:tcPr>
            <w:tcW w:w="2445" w:type="dxa"/>
            <w:tcBorders>
              <w:top w:val="nil"/>
              <w:left w:val="single" w:sz="4" w:space="0" w:color="auto"/>
              <w:bottom w:val="nil"/>
              <w:right w:val="single" w:sz="4" w:space="0" w:color="auto"/>
            </w:tcBorders>
            <w:vAlign w:val="center"/>
          </w:tcPr>
          <w:p w14:paraId="0B22F504"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402175F8" w14:textId="77777777" w:rsidTr="004F423A">
        <w:trPr>
          <w:trHeight w:val="29"/>
        </w:trPr>
        <w:tc>
          <w:tcPr>
            <w:tcW w:w="2742" w:type="dxa"/>
            <w:tcBorders>
              <w:top w:val="nil"/>
              <w:left w:val="single" w:sz="4" w:space="0" w:color="auto"/>
              <w:bottom w:val="nil"/>
              <w:right w:val="single" w:sz="4" w:space="0" w:color="auto"/>
            </w:tcBorders>
            <w:vAlign w:val="center"/>
          </w:tcPr>
          <w:p w14:paraId="3F92414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8DF910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3CB3E30"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071D9B52"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eastAsia="zh-CN" w:bidi="ar"/>
              </w:rPr>
              <w:t>CA_n77C BCS1</w:t>
            </w:r>
          </w:p>
        </w:tc>
        <w:tc>
          <w:tcPr>
            <w:tcW w:w="2445" w:type="dxa"/>
            <w:tcBorders>
              <w:top w:val="nil"/>
              <w:left w:val="single" w:sz="4" w:space="0" w:color="auto"/>
              <w:bottom w:val="single" w:sz="4" w:space="0" w:color="auto"/>
              <w:right w:val="single" w:sz="4" w:space="0" w:color="auto"/>
            </w:tcBorders>
            <w:vAlign w:val="center"/>
          </w:tcPr>
          <w:p w14:paraId="15DC5123"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358652FD" w14:textId="77777777" w:rsidTr="004F423A">
        <w:trPr>
          <w:trHeight w:val="29"/>
        </w:trPr>
        <w:tc>
          <w:tcPr>
            <w:tcW w:w="2742" w:type="dxa"/>
            <w:tcBorders>
              <w:top w:val="nil"/>
              <w:left w:val="single" w:sz="4" w:space="0" w:color="auto"/>
              <w:bottom w:val="nil"/>
              <w:right w:val="single" w:sz="4" w:space="0" w:color="auto"/>
            </w:tcBorders>
            <w:vAlign w:val="center"/>
          </w:tcPr>
          <w:p w14:paraId="5EB7852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17C361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5349D32"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5E7F7CE0"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5BE684ED"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hint="eastAsia"/>
                <w:color w:val="000000"/>
                <w:szCs w:val="18"/>
                <w:lang w:val="en-US" w:eastAsia="zh-CN" w:bidi="ar"/>
              </w:rPr>
              <w:t>2</w:t>
            </w:r>
          </w:p>
        </w:tc>
      </w:tr>
      <w:tr w:rsidR="006F6378" w:rsidRPr="00C30686" w14:paraId="18A2DB20" w14:textId="77777777" w:rsidTr="004F423A">
        <w:trPr>
          <w:trHeight w:val="29"/>
        </w:trPr>
        <w:tc>
          <w:tcPr>
            <w:tcW w:w="2742" w:type="dxa"/>
            <w:tcBorders>
              <w:top w:val="nil"/>
              <w:left w:val="single" w:sz="4" w:space="0" w:color="auto"/>
              <w:bottom w:val="nil"/>
              <w:right w:val="single" w:sz="4" w:space="0" w:color="auto"/>
            </w:tcBorders>
            <w:vAlign w:val="center"/>
          </w:tcPr>
          <w:p w14:paraId="7D2A740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0B2DCC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8CCB833"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70C36AAB"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CA_n48B_BCS1</w:t>
            </w:r>
          </w:p>
        </w:tc>
        <w:tc>
          <w:tcPr>
            <w:tcW w:w="2445" w:type="dxa"/>
            <w:tcBorders>
              <w:top w:val="nil"/>
              <w:left w:val="single" w:sz="4" w:space="0" w:color="auto"/>
              <w:bottom w:val="nil"/>
              <w:right w:val="single" w:sz="4" w:space="0" w:color="auto"/>
            </w:tcBorders>
            <w:vAlign w:val="center"/>
          </w:tcPr>
          <w:p w14:paraId="13E022C7"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57E048DA" w14:textId="77777777" w:rsidTr="004F423A">
        <w:trPr>
          <w:trHeight w:val="29"/>
        </w:trPr>
        <w:tc>
          <w:tcPr>
            <w:tcW w:w="2742" w:type="dxa"/>
            <w:tcBorders>
              <w:top w:val="nil"/>
              <w:left w:val="single" w:sz="4" w:space="0" w:color="auto"/>
              <w:bottom w:val="nil"/>
              <w:right w:val="single" w:sz="4" w:space="0" w:color="auto"/>
            </w:tcBorders>
            <w:vAlign w:val="center"/>
          </w:tcPr>
          <w:p w14:paraId="3ABD224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4D80A5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F1115E0"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7D8118A6"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eastAsia="zh-CN" w:bidi="ar"/>
              </w:rPr>
              <w:t>CA_n77C BCS0</w:t>
            </w:r>
          </w:p>
        </w:tc>
        <w:tc>
          <w:tcPr>
            <w:tcW w:w="2445" w:type="dxa"/>
            <w:tcBorders>
              <w:top w:val="nil"/>
              <w:left w:val="single" w:sz="4" w:space="0" w:color="auto"/>
              <w:bottom w:val="single" w:sz="4" w:space="0" w:color="auto"/>
              <w:right w:val="single" w:sz="4" w:space="0" w:color="auto"/>
            </w:tcBorders>
            <w:vAlign w:val="center"/>
          </w:tcPr>
          <w:p w14:paraId="5C9B9642"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39024A88" w14:textId="77777777" w:rsidTr="004F423A">
        <w:trPr>
          <w:trHeight w:val="29"/>
        </w:trPr>
        <w:tc>
          <w:tcPr>
            <w:tcW w:w="2742" w:type="dxa"/>
            <w:tcBorders>
              <w:top w:val="nil"/>
              <w:left w:val="single" w:sz="4" w:space="0" w:color="auto"/>
              <w:bottom w:val="nil"/>
              <w:right w:val="single" w:sz="4" w:space="0" w:color="auto"/>
            </w:tcBorders>
            <w:vAlign w:val="center"/>
          </w:tcPr>
          <w:p w14:paraId="5257BC1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AD7C9F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36B31F7"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12689D89"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52704B36"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hint="eastAsia"/>
                <w:color w:val="000000"/>
                <w:szCs w:val="18"/>
                <w:lang w:val="en-US" w:eastAsia="zh-CN" w:bidi="ar"/>
              </w:rPr>
              <w:t>3</w:t>
            </w:r>
          </w:p>
        </w:tc>
      </w:tr>
      <w:tr w:rsidR="006F6378" w:rsidRPr="00C30686" w14:paraId="3D67096C" w14:textId="77777777" w:rsidTr="004F423A">
        <w:trPr>
          <w:trHeight w:val="29"/>
        </w:trPr>
        <w:tc>
          <w:tcPr>
            <w:tcW w:w="2742" w:type="dxa"/>
            <w:tcBorders>
              <w:top w:val="nil"/>
              <w:left w:val="single" w:sz="4" w:space="0" w:color="auto"/>
              <w:bottom w:val="nil"/>
              <w:right w:val="single" w:sz="4" w:space="0" w:color="auto"/>
            </w:tcBorders>
            <w:vAlign w:val="center"/>
          </w:tcPr>
          <w:p w14:paraId="27F21D2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E55EBB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13F9C74"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5061B5A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CA_n48B_BCS1</w:t>
            </w:r>
          </w:p>
        </w:tc>
        <w:tc>
          <w:tcPr>
            <w:tcW w:w="2445" w:type="dxa"/>
            <w:tcBorders>
              <w:top w:val="nil"/>
              <w:left w:val="single" w:sz="4" w:space="0" w:color="auto"/>
              <w:bottom w:val="nil"/>
              <w:right w:val="single" w:sz="4" w:space="0" w:color="auto"/>
            </w:tcBorders>
            <w:vAlign w:val="center"/>
          </w:tcPr>
          <w:p w14:paraId="4F81B0C3"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2EC1392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4E1533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434357A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9866B40"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04CD37F7"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eastAsia="zh-CN" w:bidi="ar"/>
              </w:rPr>
              <w:t>CA_n77C BCS1</w:t>
            </w:r>
          </w:p>
        </w:tc>
        <w:tc>
          <w:tcPr>
            <w:tcW w:w="2445" w:type="dxa"/>
            <w:tcBorders>
              <w:top w:val="nil"/>
              <w:left w:val="single" w:sz="4" w:space="0" w:color="auto"/>
              <w:bottom w:val="single" w:sz="4" w:space="0" w:color="auto"/>
              <w:right w:val="single" w:sz="4" w:space="0" w:color="auto"/>
            </w:tcBorders>
            <w:vAlign w:val="center"/>
          </w:tcPr>
          <w:p w14:paraId="4FE8BDAB"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74B1E6E5"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5B9E2C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CA_n5A-n48(2A)-n77A</w:t>
            </w:r>
          </w:p>
        </w:tc>
        <w:tc>
          <w:tcPr>
            <w:tcW w:w="2785" w:type="dxa"/>
            <w:tcBorders>
              <w:top w:val="single" w:sz="4" w:space="0" w:color="auto"/>
              <w:left w:val="single" w:sz="4" w:space="0" w:color="auto"/>
              <w:bottom w:val="nil"/>
              <w:right w:val="single" w:sz="4" w:space="0" w:color="auto"/>
            </w:tcBorders>
            <w:vAlign w:val="center"/>
          </w:tcPr>
          <w:p w14:paraId="073D0DAA" w14:textId="77777777" w:rsidR="006F6378" w:rsidRPr="00C30686" w:rsidRDefault="006F6378" w:rsidP="0094020B">
            <w:pPr>
              <w:pStyle w:val="TAC"/>
              <w:rPr>
                <w:rFonts w:eastAsia="MS Mincho" w:cs="Arial"/>
                <w:color w:val="000000"/>
                <w:szCs w:val="18"/>
                <w:lang w:val="en-US"/>
              </w:rPr>
            </w:pPr>
            <w:r w:rsidRPr="00C30686">
              <w:rPr>
                <w:rFonts w:eastAsia="MS Mincho" w:cs="Arial"/>
                <w:color w:val="000000"/>
                <w:szCs w:val="18"/>
                <w:lang w:val="en-US"/>
              </w:rPr>
              <w:t>CA_n5A-n48A</w:t>
            </w:r>
          </w:p>
          <w:p w14:paraId="4C41D66C" w14:textId="77777777" w:rsidR="006F6378" w:rsidRPr="00C30686" w:rsidRDefault="006F6378" w:rsidP="0094020B">
            <w:pPr>
              <w:pStyle w:val="TAC"/>
              <w:rPr>
                <w:rFonts w:eastAsia="MS Mincho" w:cs="Arial"/>
                <w:color w:val="000000"/>
                <w:szCs w:val="18"/>
                <w:lang w:val="en-US"/>
              </w:rPr>
            </w:pPr>
            <w:r w:rsidRPr="00C30686">
              <w:rPr>
                <w:rFonts w:eastAsia="MS Mincho" w:cs="Arial"/>
                <w:color w:val="000000"/>
                <w:szCs w:val="18"/>
                <w:lang w:val="en-US"/>
              </w:rPr>
              <w:t>CA_n5A-n77A</w:t>
            </w:r>
          </w:p>
        </w:tc>
        <w:tc>
          <w:tcPr>
            <w:tcW w:w="1259" w:type="dxa"/>
            <w:tcBorders>
              <w:top w:val="single" w:sz="4" w:space="0" w:color="auto"/>
              <w:left w:val="single" w:sz="4" w:space="0" w:color="auto"/>
              <w:bottom w:val="single" w:sz="4" w:space="0" w:color="auto"/>
              <w:right w:val="single" w:sz="4" w:space="0" w:color="auto"/>
            </w:tcBorders>
            <w:vAlign w:val="center"/>
          </w:tcPr>
          <w:p w14:paraId="14CBD8C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6B47570D"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2AE37FFD"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0</w:t>
            </w:r>
          </w:p>
        </w:tc>
      </w:tr>
      <w:tr w:rsidR="006F6378" w:rsidRPr="00C30686" w14:paraId="7498114D" w14:textId="77777777" w:rsidTr="004F423A">
        <w:trPr>
          <w:trHeight w:val="29"/>
        </w:trPr>
        <w:tc>
          <w:tcPr>
            <w:tcW w:w="2742" w:type="dxa"/>
            <w:tcBorders>
              <w:top w:val="nil"/>
              <w:left w:val="single" w:sz="4" w:space="0" w:color="auto"/>
              <w:bottom w:val="nil"/>
              <w:right w:val="single" w:sz="4" w:space="0" w:color="auto"/>
            </w:tcBorders>
            <w:vAlign w:val="center"/>
          </w:tcPr>
          <w:p w14:paraId="67F3E52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2AB4D6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0C55DC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3EAAA030"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CA_n48(2A)_BCS0</w:t>
            </w:r>
          </w:p>
        </w:tc>
        <w:tc>
          <w:tcPr>
            <w:tcW w:w="2445" w:type="dxa"/>
            <w:tcBorders>
              <w:top w:val="nil"/>
              <w:left w:val="single" w:sz="4" w:space="0" w:color="auto"/>
              <w:bottom w:val="nil"/>
              <w:right w:val="single" w:sz="4" w:space="0" w:color="auto"/>
            </w:tcBorders>
            <w:vAlign w:val="center"/>
          </w:tcPr>
          <w:p w14:paraId="32D01A92"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6F78B01D" w14:textId="77777777" w:rsidTr="004F423A">
        <w:trPr>
          <w:trHeight w:val="29"/>
        </w:trPr>
        <w:tc>
          <w:tcPr>
            <w:tcW w:w="2742" w:type="dxa"/>
            <w:tcBorders>
              <w:top w:val="nil"/>
              <w:left w:val="single" w:sz="4" w:space="0" w:color="auto"/>
              <w:bottom w:val="nil"/>
              <w:right w:val="single" w:sz="4" w:space="0" w:color="auto"/>
            </w:tcBorders>
            <w:vAlign w:val="center"/>
          </w:tcPr>
          <w:p w14:paraId="08DCB50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618AEE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BFB591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0496B562"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24B93025"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5BEC922F" w14:textId="77777777" w:rsidTr="004F423A">
        <w:trPr>
          <w:trHeight w:val="29"/>
        </w:trPr>
        <w:tc>
          <w:tcPr>
            <w:tcW w:w="2742" w:type="dxa"/>
            <w:tcBorders>
              <w:top w:val="nil"/>
              <w:left w:val="single" w:sz="4" w:space="0" w:color="auto"/>
              <w:bottom w:val="nil"/>
              <w:right w:val="single" w:sz="4" w:space="0" w:color="auto"/>
            </w:tcBorders>
            <w:vAlign w:val="center"/>
          </w:tcPr>
          <w:p w14:paraId="04093CF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17500C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0AC012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51B5F36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4C470736"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1</w:t>
            </w:r>
          </w:p>
        </w:tc>
      </w:tr>
      <w:tr w:rsidR="006F6378" w:rsidRPr="00C30686" w14:paraId="1D54EC77" w14:textId="77777777" w:rsidTr="004F423A">
        <w:trPr>
          <w:trHeight w:val="29"/>
        </w:trPr>
        <w:tc>
          <w:tcPr>
            <w:tcW w:w="2742" w:type="dxa"/>
            <w:tcBorders>
              <w:top w:val="nil"/>
              <w:left w:val="single" w:sz="4" w:space="0" w:color="auto"/>
              <w:bottom w:val="nil"/>
              <w:right w:val="single" w:sz="4" w:space="0" w:color="auto"/>
            </w:tcBorders>
            <w:vAlign w:val="center"/>
          </w:tcPr>
          <w:p w14:paraId="1DB100A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A739A0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FE8ECB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15CCF63B"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CA_n48(2A)_BCS1</w:t>
            </w:r>
          </w:p>
        </w:tc>
        <w:tc>
          <w:tcPr>
            <w:tcW w:w="2445" w:type="dxa"/>
            <w:tcBorders>
              <w:top w:val="nil"/>
              <w:left w:val="single" w:sz="4" w:space="0" w:color="auto"/>
              <w:bottom w:val="nil"/>
              <w:right w:val="single" w:sz="4" w:space="0" w:color="auto"/>
            </w:tcBorders>
            <w:vAlign w:val="center"/>
          </w:tcPr>
          <w:p w14:paraId="730EE430"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7913E458"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E0061C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4FB3F33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5879D9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7EB489CE"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6F17A4A3"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3B83A6F9"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B2BE9CD" w14:textId="77777777" w:rsidR="006F6378" w:rsidRPr="00C30686" w:rsidRDefault="006F6378" w:rsidP="0094020B">
            <w:pPr>
              <w:pStyle w:val="TAC"/>
              <w:rPr>
                <w:rFonts w:eastAsiaTheme="minorEastAsia"/>
                <w:lang w:val="en-US" w:eastAsia="zh-CN"/>
              </w:rPr>
            </w:pPr>
            <w:r w:rsidRPr="00C30686">
              <w:rPr>
                <w:rFonts w:eastAsia="DengXian"/>
                <w:lang w:eastAsia="zh-CN"/>
              </w:rPr>
              <w:t>CA_n5A-n48(2A)-n77C</w:t>
            </w:r>
          </w:p>
        </w:tc>
        <w:tc>
          <w:tcPr>
            <w:tcW w:w="2785" w:type="dxa"/>
            <w:tcBorders>
              <w:top w:val="single" w:sz="4" w:space="0" w:color="auto"/>
              <w:left w:val="single" w:sz="4" w:space="0" w:color="auto"/>
              <w:bottom w:val="nil"/>
              <w:right w:val="single" w:sz="4" w:space="0" w:color="auto"/>
            </w:tcBorders>
            <w:vAlign w:val="center"/>
          </w:tcPr>
          <w:p w14:paraId="2EB50B41" w14:textId="77777777" w:rsidR="006F6378" w:rsidRPr="00C30686" w:rsidRDefault="006F6378" w:rsidP="0094020B">
            <w:pPr>
              <w:pStyle w:val="TAC"/>
              <w:rPr>
                <w:rFonts w:eastAsia="MS Mincho" w:cs="Arial"/>
                <w:color w:val="000000"/>
                <w:szCs w:val="18"/>
                <w:lang w:val="en-US"/>
              </w:rPr>
            </w:pPr>
            <w:r w:rsidRPr="00C30686">
              <w:rPr>
                <w:rFonts w:eastAsia="MS Mincho" w:cs="Arial"/>
                <w:color w:val="000000"/>
                <w:szCs w:val="18"/>
                <w:lang w:val="en-US"/>
              </w:rPr>
              <w:t>CA_n5A-n48A</w:t>
            </w:r>
          </w:p>
          <w:p w14:paraId="727D95C6" w14:textId="77777777" w:rsidR="006F6378" w:rsidRPr="00C30686" w:rsidRDefault="006F6378" w:rsidP="0094020B">
            <w:pPr>
              <w:pStyle w:val="TAC"/>
              <w:rPr>
                <w:rFonts w:eastAsia="MS Mincho" w:cs="Arial"/>
                <w:color w:val="000000"/>
                <w:szCs w:val="18"/>
                <w:lang w:val="en-US"/>
              </w:rPr>
            </w:pPr>
            <w:r w:rsidRPr="00C30686">
              <w:rPr>
                <w:rFonts w:eastAsia="MS Mincho" w:cs="Arial"/>
                <w:color w:val="000000"/>
                <w:szCs w:val="18"/>
                <w:lang w:val="en-US"/>
              </w:rPr>
              <w:t>CA_n5A-n77A</w:t>
            </w:r>
          </w:p>
        </w:tc>
        <w:tc>
          <w:tcPr>
            <w:tcW w:w="1259" w:type="dxa"/>
            <w:tcBorders>
              <w:top w:val="single" w:sz="4" w:space="0" w:color="auto"/>
              <w:left w:val="single" w:sz="4" w:space="0" w:color="auto"/>
              <w:bottom w:val="single" w:sz="4" w:space="0" w:color="auto"/>
              <w:right w:val="single" w:sz="4" w:space="0" w:color="auto"/>
            </w:tcBorders>
            <w:vAlign w:val="center"/>
          </w:tcPr>
          <w:p w14:paraId="56E7D2FA" w14:textId="77777777" w:rsidR="006F6378" w:rsidRPr="00C30686" w:rsidRDefault="006F6378" w:rsidP="0094020B">
            <w:pPr>
              <w:pStyle w:val="TAC"/>
              <w:rPr>
                <w:rFonts w:eastAsiaTheme="minorEastAsia"/>
                <w:lang w:val="en-US" w:eastAsia="zh-CN"/>
              </w:rPr>
            </w:pPr>
            <w:r w:rsidRPr="00C30686">
              <w:rPr>
                <w:rFonts w:eastAsia="DengXian"/>
                <w:lang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16959904"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041BD9EA"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0</w:t>
            </w:r>
          </w:p>
        </w:tc>
      </w:tr>
      <w:tr w:rsidR="006F6378" w:rsidRPr="00C30686" w14:paraId="0067C108" w14:textId="77777777" w:rsidTr="004F423A">
        <w:trPr>
          <w:trHeight w:val="29"/>
        </w:trPr>
        <w:tc>
          <w:tcPr>
            <w:tcW w:w="2742" w:type="dxa"/>
            <w:tcBorders>
              <w:top w:val="nil"/>
              <w:left w:val="single" w:sz="4" w:space="0" w:color="auto"/>
              <w:bottom w:val="nil"/>
              <w:right w:val="single" w:sz="4" w:space="0" w:color="auto"/>
            </w:tcBorders>
            <w:vAlign w:val="center"/>
          </w:tcPr>
          <w:p w14:paraId="44A9647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17F0F8E" w14:textId="77777777" w:rsidR="006F6378" w:rsidRPr="00C30686" w:rsidRDefault="006F6378" w:rsidP="0094020B">
            <w:pPr>
              <w:pStyle w:val="TAC"/>
              <w:rPr>
                <w:rFonts w:eastAsia="MS Mincho" w:cs="Arial"/>
                <w:color w:val="000000"/>
                <w:szCs w:val="18"/>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2847F84" w14:textId="77777777" w:rsidR="006F6378" w:rsidRPr="00C30686" w:rsidRDefault="006F6378" w:rsidP="0094020B">
            <w:pPr>
              <w:pStyle w:val="TAC"/>
              <w:rPr>
                <w:rFonts w:eastAsiaTheme="minorEastAsia"/>
                <w:lang w:val="en-US" w:eastAsia="zh-CN"/>
              </w:rPr>
            </w:pPr>
            <w:r w:rsidRPr="00C30686">
              <w:rPr>
                <w:rFonts w:eastAsia="DengXian"/>
                <w:lang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601CEF5A"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eastAsia="zh-CN" w:bidi="ar"/>
              </w:rPr>
              <w:t>CA_n48(2A)</w:t>
            </w:r>
            <w:r w:rsidRPr="00C30686">
              <w:rPr>
                <w:rFonts w:eastAsiaTheme="minorEastAsia" w:cs="Arial"/>
                <w:color w:val="000000"/>
                <w:szCs w:val="18"/>
                <w:lang w:val="en-US" w:eastAsia="zh-CN" w:bidi="ar"/>
              </w:rPr>
              <w:t>_BCS0</w:t>
            </w:r>
          </w:p>
        </w:tc>
        <w:tc>
          <w:tcPr>
            <w:tcW w:w="2445" w:type="dxa"/>
            <w:tcBorders>
              <w:top w:val="nil"/>
              <w:left w:val="single" w:sz="4" w:space="0" w:color="auto"/>
              <w:bottom w:val="nil"/>
              <w:right w:val="single" w:sz="4" w:space="0" w:color="auto"/>
            </w:tcBorders>
            <w:vAlign w:val="center"/>
          </w:tcPr>
          <w:p w14:paraId="51172809"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783040DA" w14:textId="77777777" w:rsidTr="004F423A">
        <w:trPr>
          <w:trHeight w:val="29"/>
        </w:trPr>
        <w:tc>
          <w:tcPr>
            <w:tcW w:w="2742" w:type="dxa"/>
            <w:tcBorders>
              <w:top w:val="nil"/>
              <w:left w:val="single" w:sz="4" w:space="0" w:color="auto"/>
              <w:bottom w:val="nil"/>
              <w:right w:val="single" w:sz="4" w:space="0" w:color="auto"/>
            </w:tcBorders>
            <w:vAlign w:val="center"/>
          </w:tcPr>
          <w:p w14:paraId="276508A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A08CF3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F02918D" w14:textId="77777777" w:rsidR="006F6378" w:rsidRPr="00C30686" w:rsidRDefault="006F6378" w:rsidP="0094020B">
            <w:pPr>
              <w:pStyle w:val="TAC"/>
              <w:rPr>
                <w:rFonts w:eastAsiaTheme="minorEastAsia"/>
                <w:lang w:val="en-US" w:eastAsia="zh-CN"/>
              </w:rPr>
            </w:pPr>
            <w:r w:rsidRPr="00C30686">
              <w:rPr>
                <w:rFonts w:eastAsia="DengXian"/>
                <w:lang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5096B1E0"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eastAsia="zh-CN" w:bidi="ar"/>
              </w:rPr>
              <w:t>CA_n77C_BCS0</w:t>
            </w:r>
          </w:p>
        </w:tc>
        <w:tc>
          <w:tcPr>
            <w:tcW w:w="2445" w:type="dxa"/>
            <w:tcBorders>
              <w:top w:val="nil"/>
              <w:left w:val="single" w:sz="4" w:space="0" w:color="auto"/>
              <w:bottom w:val="single" w:sz="4" w:space="0" w:color="auto"/>
              <w:right w:val="single" w:sz="4" w:space="0" w:color="auto"/>
            </w:tcBorders>
            <w:vAlign w:val="center"/>
          </w:tcPr>
          <w:p w14:paraId="4032CEB1"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1E0484DA" w14:textId="77777777" w:rsidTr="004F423A">
        <w:trPr>
          <w:trHeight w:val="29"/>
        </w:trPr>
        <w:tc>
          <w:tcPr>
            <w:tcW w:w="2742" w:type="dxa"/>
            <w:tcBorders>
              <w:top w:val="nil"/>
              <w:left w:val="single" w:sz="4" w:space="0" w:color="auto"/>
              <w:bottom w:val="nil"/>
              <w:right w:val="single" w:sz="4" w:space="0" w:color="auto"/>
            </w:tcBorders>
            <w:vAlign w:val="center"/>
          </w:tcPr>
          <w:p w14:paraId="6E34E24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DD8C99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0BA1740" w14:textId="77777777" w:rsidR="006F6378" w:rsidRPr="00C30686" w:rsidRDefault="006F6378" w:rsidP="0094020B">
            <w:pPr>
              <w:pStyle w:val="TAC"/>
              <w:rPr>
                <w:rFonts w:eastAsiaTheme="minorEastAsia"/>
                <w:lang w:val="en-US" w:eastAsia="zh-CN"/>
              </w:rPr>
            </w:pPr>
            <w:r w:rsidRPr="00C30686">
              <w:rPr>
                <w:rFonts w:eastAsia="DengXian"/>
                <w:lang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7E1A95B0"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5CED7DEB"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hint="eastAsia"/>
                <w:color w:val="000000"/>
                <w:szCs w:val="18"/>
                <w:lang w:val="en-US" w:eastAsia="zh-CN" w:bidi="ar"/>
              </w:rPr>
              <w:t>1</w:t>
            </w:r>
          </w:p>
        </w:tc>
      </w:tr>
      <w:tr w:rsidR="006F6378" w:rsidRPr="00C30686" w14:paraId="091F8475" w14:textId="77777777" w:rsidTr="004F423A">
        <w:trPr>
          <w:trHeight w:val="29"/>
        </w:trPr>
        <w:tc>
          <w:tcPr>
            <w:tcW w:w="2742" w:type="dxa"/>
            <w:tcBorders>
              <w:top w:val="nil"/>
              <w:left w:val="single" w:sz="4" w:space="0" w:color="auto"/>
              <w:bottom w:val="nil"/>
              <w:right w:val="single" w:sz="4" w:space="0" w:color="auto"/>
            </w:tcBorders>
            <w:vAlign w:val="center"/>
          </w:tcPr>
          <w:p w14:paraId="2E6968E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CEB1BC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2944B74" w14:textId="77777777" w:rsidR="006F6378" w:rsidRPr="00C30686" w:rsidRDefault="006F6378" w:rsidP="0094020B">
            <w:pPr>
              <w:pStyle w:val="TAC"/>
              <w:rPr>
                <w:rFonts w:eastAsiaTheme="minorEastAsia"/>
                <w:lang w:val="en-US" w:eastAsia="zh-CN"/>
              </w:rPr>
            </w:pPr>
            <w:r w:rsidRPr="00C30686">
              <w:rPr>
                <w:rFonts w:eastAsia="DengXian"/>
                <w:lang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0E1F452F"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eastAsia="zh-CN" w:bidi="ar"/>
              </w:rPr>
              <w:t>CA_n48(2A)</w:t>
            </w:r>
            <w:r w:rsidRPr="00C30686">
              <w:rPr>
                <w:rFonts w:eastAsiaTheme="minorEastAsia" w:cs="Arial"/>
                <w:color w:val="000000"/>
                <w:szCs w:val="18"/>
                <w:lang w:val="en-US" w:eastAsia="zh-CN" w:bidi="ar"/>
              </w:rPr>
              <w:t>_BCS0</w:t>
            </w:r>
          </w:p>
        </w:tc>
        <w:tc>
          <w:tcPr>
            <w:tcW w:w="2445" w:type="dxa"/>
            <w:tcBorders>
              <w:top w:val="nil"/>
              <w:left w:val="single" w:sz="4" w:space="0" w:color="auto"/>
              <w:bottom w:val="nil"/>
              <w:right w:val="single" w:sz="4" w:space="0" w:color="auto"/>
            </w:tcBorders>
            <w:vAlign w:val="center"/>
          </w:tcPr>
          <w:p w14:paraId="60ADDDB6"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4B33D0DB" w14:textId="77777777" w:rsidTr="004F423A">
        <w:trPr>
          <w:trHeight w:val="29"/>
        </w:trPr>
        <w:tc>
          <w:tcPr>
            <w:tcW w:w="2742" w:type="dxa"/>
            <w:tcBorders>
              <w:top w:val="nil"/>
              <w:left w:val="single" w:sz="4" w:space="0" w:color="auto"/>
              <w:bottom w:val="nil"/>
              <w:right w:val="single" w:sz="4" w:space="0" w:color="auto"/>
            </w:tcBorders>
            <w:vAlign w:val="center"/>
          </w:tcPr>
          <w:p w14:paraId="1929413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EB7A41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61FAACD" w14:textId="77777777" w:rsidR="006F6378" w:rsidRPr="00C30686" w:rsidRDefault="006F6378" w:rsidP="0094020B">
            <w:pPr>
              <w:pStyle w:val="TAC"/>
              <w:rPr>
                <w:rFonts w:eastAsiaTheme="minorEastAsia"/>
                <w:lang w:val="en-US" w:eastAsia="zh-CN"/>
              </w:rPr>
            </w:pPr>
            <w:r w:rsidRPr="00C30686">
              <w:rPr>
                <w:rFonts w:eastAsia="DengXian"/>
                <w:lang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47E8522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eastAsia="zh-CN" w:bidi="ar"/>
              </w:rPr>
              <w:t>CA_n77C_BCS1</w:t>
            </w:r>
          </w:p>
        </w:tc>
        <w:tc>
          <w:tcPr>
            <w:tcW w:w="2445" w:type="dxa"/>
            <w:tcBorders>
              <w:top w:val="nil"/>
              <w:left w:val="single" w:sz="4" w:space="0" w:color="auto"/>
              <w:bottom w:val="single" w:sz="4" w:space="0" w:color="auto"/>
              <w:right w:val="single" w:sz="4" w:space="0" w:color="auto"/>
            </w:tcBorders>
            <w:vAlign w:val="center"/>
          </w:tcPr>
          <w:p w14:paraId="36A3F67C"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6B954299" w14:textId="77777777" w:rsidTr="004F423A">
        <w:trPr>
          <w:trHeight w:val="29"/>
        </w:trPr>
        <w:tc>
          <w:tcPr>
            <w:tcW w:w="2742" w:type="dxa"/>
            <w:tcBorders>
              <w:top w:val="nil"/>
              <w:left w:val="single" w:sz="4" w:space="0" w:color="auto"/>
              <w:bottom w:val="nil"/>
              <w:right w:val="single" w:sz="4" w:space="0" w:color="auto"/>
            </w:tcBorders>
            <w:vAlign w:val="center"/>
          </w:tcPr>
          <w:p w14:paraId="1DE04B4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0B4EE4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8272EC7" w14:textId="77777777" w:rsidR="006F6378" w:rsidRPr="00C30686" w:rsidRDefault="006F6378" w:rsidP="0094020B">
            <w:pPr>
              <w:pStyle w:val="TAC"/>
              <w:rPr>
                <w:rFonts w:eastAsiaTheme="minorEastAsia"/>
                <w:lang w:val="en-US" w:eastAsia="zh-CN"/>
              </w:rPr>
            </w:pPr>
            <w:r w:rsidRPr="00C30686">
              <w:rPr>
                <w:rFonts w:eastAsia="DengXian"/>
                <w:lang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123A7F95"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693D3132"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hint="eastAsia"/>
                <w:color w:val="000000"/>
                <w:szCs w:val="18"/>
                <w:lang w:val="en-US" w:eastAsia="zh-CN" w:bidi="ar"/>
              </w:rPr>
              <w:t>2</w:t>
            </w:r>
          </w:p>
        </w:tc>
      </w:tr>
      <w:tr w:rsidR="006F6378" w:rsidRPr="00C30686" w14:paraId="509EC9B9" w14:textId="77777777" w:rsidTr="004F423A">
        <w:trPr>
          <w:trHeight w:val="29"/>
        </w:trPr>
        <w:tc>
          <w:tcPr>
            <w:tcW w:w="2742" w:type="dxa"/>
            <w:tcBorders>
              <w:top w:val="nil"/>
              <w:left w:val="single" w:sz="4" w:space="0" w:color="auto"/>
              <w:bottom w:val="nil"/>
              <w:right w:val="single" w:sz="4" w:space="0" w:color="auto"/>
            </w:tcBorders>
            <w:vAlign w:val="center"/>
          </w:tcPr>
          <w:p w14:paraId="5828D5F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1A4BA8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7955C96" w14:textId="77777777" w:rsidR="006F6378" w:rsidRPr="00C30686" w:rsidRDefault="006F6378" w:rsidP="0094020B">
            <w:pPr>
              <w:pStyle w:val="TAC"/>
              <w:rPr>
                <w:rFonts w:eastAsiaTheme="minorEastAsia"/>
                <w:lang w:val="en-US" w:eastAsia="zh-CN"/>
              </w:rPr>
            </w:pPr>
            <w:r w:rsidRPr="00C30686">
              <w:rPr>
                <w:rFonts w:eastAsia="DengXian"/>
                <w:lang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580DA428"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eastAsia="zh-CN" w:bidi="ar"/>
              </w:rPr>
              <w:t>CA_n48(2A)</w:t>
            </w:r>
            <w:r w:rsidRPr="00C30686">
              <w:rPr>
                <w:rFonts w:eastAsiaTheme="minorEastAsia" w:cs="Arial"/>
                <w:color w:val="000000"/>
                <w:szCs w:val="18"/>
                <w:lang w:val="en-US" w:eastAsia="zh-CN" w:bidi="ar"/>
              </w:rPr>
              <w:t>_BCS1</w:t>
            </w:r>
          </w:p>
        </w:tc>
        <w:tc>
          <w:tcPr>
            <w:tcW w:w="2445" w:type="dxa"/>
            <w:tcBorders>
              <w:top w:val="nil"/>
              <w:left w:val="single" w:sz="4" w:space="0" w:color="auto"/>
              <w:bottom w:val="nil"/>
              <w:right w:val="single" w:sz="4" w:space="0" w:color="auto"/>
            </w:tcBorders>
            <w:vAlign w:val="center"/>
          </w:tcPr>
          <w:p w14:paraId="1E5F7F2E"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3AA987DD" w14:textId="77777777" w:rsidTr="004F423A">
        <w:trPr>
          <w:trHeight w:val="29"/>
        </w:trPr>
        <w:tc>
          <w:tcPr>
            <w:tcW w:w="2742" w:type="dxa"/>
            <w:tcBorders>
              <w:top w:val="nil"/>
              <w:left w:val="single" w:sz="4" w:space="0" w:color="auto"/>
              <w:bottom w:val="nil"/>
              <w:right w:val="single" w:sz="4" w:space="0" w:color="auto"/>
            </w:tcBorders>
            <w:vAlign w:val="center"/>
          </w:tcPr>
          <w:p w14:paraId="76AD990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CD4345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3E92AF2" w14:textId="77777777" w:rsidR="006F6378" w:rsidRPr="00C30686" w:rsidRDefault="006F6378" w:rsidP="0094020B">
            <w:pPr>
              <w:pStyle w:val="TAC"/>
              <w:rPr>
                <w:rFonts w:eastAsiaTheme="minorEastAsia"/>
                <w:lang w:val="en-US" w:eastAsia="zh-CN"/>
              </w:rPr>
            </w:pPr>
            <w:r w:rsidRPr="00C30686">
              <w:rPr>
                <w:rFonts w:eastAsia="DengXian"/>
                <w:lang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5321866A"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eastAsia="zh-CN" w:bidi="ar"/>
              </w:rPr>
              <w:t>CA_n77C_BCS0</w:t>
            </w:r>
          </w:p>
        </w:tc>
        <w:tc>
          <w:tcPr>
            <w:tcW w:w="2445" w:type="dxa"/>
            <w:tcBorders>
              <w:top w:val="nil"/>
              <w:left w:val="single" w:sz="4" w:space="0" w:color="auto"/>
              <w:bottom w:val="single" w:sz="4" w:space="0" w:color="auto"/>
              <w:right w:val="single" w:sz="4" w:space="0" w:color="auto"/>
            </w:tcBorders>
            <w:vAlign w:val="center"/>
          </w:tcPr>
          <w:p w14:paraId="482E7E21"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6E3AB167" w14:textId="77777777" w:rsidTr="004F423A">
        <w:trPr>
          <w:trHeight w:val="29"/>
        </w:trPr>
        <w:tc>
          <w:tcPr>
            <w:tcW w:w="2742" w:type="dxa"/>
            <w:tcBorders>
              <w:top w:val="nil"/>
              <w:left w:val="single" w:sz="4" w:space="0" w:color="auto"/>
              <w:bottom w:val="nil"/>
              <w:right w:val="single" w:sz="4" w:space="0" w:color="auto"/>
            </w:tcBorders>
            <w:vAlign w:val="center"/>
          </w:tcPr>
          <w:p w14:paraId="14CDF4E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C388CD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08109C5" w14:textId="77777777" w:rsidR="006F6378" w:rsidRPr="00C30686" w:rsidRDefault="006F6378" w:rsidP="0094020B">
            <w:pPr>
              <w:pStyle w:val="TAC"/>
              <w:rPr>
                <w:rFonts w:eastAsiaTheme="minorEastAsia"/>
                <w:lang w:val="en-US" w:eastAsia="zh-CN"/>
              </w:rPr>
            </w:pPr>
            <w:r w:rsidRPr="00C30686">
              <w:rPr>
                <w:rFonts w:eastAsia="DengXian"/>
                <w:lang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5160C4B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0866E3B8"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hint="eastAsia"/>
                <w:color w:val="000000"/>
                <w:szCs w:val="18"/>
                <w:lang w:val="en-US" w:eastAsia="zh-CN" w:bidi="ar"/>
              </w:rPr>
              <w:t>3</w:t>
            </w:r>
          </w:p>
        </w:tc>
      </w:tr>
      <w:tr w:rsidR="006F6378" w:rsidRPr="00C30686" w14:paraId="71B9A410" w14:textId="77777777" w:rsidTr="004F423A">
        <w:trPr>
          <w:trHeight w:val="29"/>
        </w:trPr>
        <w:tc>
          <w:tcPr>
            <w:tcW w:w="2742" w:type="dxa"/>
            <w:tcBorders>
              <w:top w:val="nil"/>
              <w:left w:val="single" w:sz="4" w:space="0" w:color="auto"/>
              <w:bottom w:val="nil"/>
              <w:right w:val="single" w:sz="4" w:space="0" w:color="auto"/>
            </w:tcBorders>
            <w:vAlign w:val="center"/>
          </w:tcPr>
          <w:p w14:paraId="5CB4B90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C2AF7B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76E0DD5" w14:textId="77777777" w:rsidR="006F6378" w:rsidRPr="00C30686" w:rsidRDefault="006F6378" w:rsidP="0094020B">
            <w:pPr>
              <w:pStyle w:val="TAC"/>
              <w:rPr>
                <w:rFonts w:eastAsiaTheme="minorEastAsia"/>
                <w:lang w:val="en-US" w:eastAsia="zh-CN"/>
              </w:rPr>
            </w:pPr>
            <w:r w:rsidRPr="00C30686">
              <w:rPr>
                <w:rFonts w:eastAsia="DengXian"/>
                <w:lang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141582DE"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eastAsia="zh-CN" w:bidi="ar"/>
              </w:rPr>
              <w:t>CA_n48(2A)</w:t>
            </w:r>
            <w:r w:rsidRPr="00C30686">
              <w:rPr>
                <w:rFonts w:eastAsiaTheme="minorEastAsia" w:cs="Arial"/>
                <w:color w:val="000000"/>
                <w:szCs w:val="18"/>
                <w:lang w:val="en-US" w:eastAsia="zh-CN" w:bidi="ar"/>
              </w:rPr>
              <w:t>_BCS1</w:t>
            </w:r>
          </w:p>
        </w:tc>
        <w:tc>
          <w:tcPr>
            <w:tcW w:w="2445" w:type="dxa"/>
            <w:tcBorders>
              <w:top w:val="nil"/>
              <w:left w:val="single" w:sz="4" w:space="0" w:color="auto"/>
              <w:bottom w:val="nil"/>
              <w:right w:val="single" w:sz="4" w:space="0" w:color="auto"/>
            </w:tcBorders>
            <w:vAlign w:val="center"/>
          </w:tcPr>
          <w:p w14:paraId="184A3400"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52940C20"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9D7DF4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699D0B7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8CCE2DD" w14:textId="77777777" w:rsidR="006F6378" w:rsidRPr="00C30686" w:rsidRDefault="006F6378" w:rsidP="0094020B">
            <w:pPr>
              <w:pStyle w:val="TAC"/>
              <w:rPr>
                <w:rFonts w:eastAsiaTheme="minorEastAsia"/>
                <w:lang w:val="en-US" w:eastAsia="zh-CN"/>
              </w:rPr>
            </w:pPr>
            <w:r w:rsidRPr="00C30686">
              <w:rPr>
                <w:rFonts w:eastAsia="DengXian"/>
                <w:lang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772818F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eastAsia="zh-CN" w:bidi="ar"/>
              </w:rPr>
              <w:t>CA_n77C_BCS1</w:t>
            </w:r>
          </w:p>
        </w:tc>
        <w:tc>
          <w:tcPr>
            <w:tcW w:w="2445" w:type="dxa"/>
            <w:tcBorders>
              <w:top w:val="nil"/>
              <w:left w:val="single" w:sz="4" w:space="0" w:color="auto"/>
              <w:bottom w:val="single" w:sz="4" w:space="0" w:color="auto"/>
              <w:right w:val="single" w:sz="4" w:space="0" w:color="auto"/>
            </w:tcBorders>
            <w:vAlign w:val="center"/>
          </w:tcPr>
          <w:p w14:paraId="5851BB87"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4BD57B2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4A1F88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CA_n5A-n66A-n77A</w:t>
            </w:r>
          </w:p>
        </w:tc>
        <w:tc>
          <w:tcPr>
            <w:tcW w:w="2785" w:type="dxa"/>
            <w:tcBorders>
              <w:top w:val="single" w:sz="4" w:space="0" w:color="auto"/>
              <w:left w:val="single" w:sz="4" w:space="0" w:color="auto"/>
              <w:bottom w:val="nil"/>
              <w:right w:val="single" w:sz="4" w:space="0" w:color="auto"/>
            </w:tcBorders>
            <w:vAlign w:val="center"/>
          </w:tcPr>
          <w:p w14:paraId="24C8F34B" w14:textId="77777777" w:rsidR="006F6378" w:rsidRPr="00C30686" w:rsidRDefault="006F6378" w:rsidP="0094020B">
            <w:pPr>
              <w:pStyle w:val="TAC"/>
              <w:rPr>
                <w:rFonts w:eastAsiaTheme="minorEastAsia"/>
              </w:rPr>
            </w:pPr>
            <w:r w:rsidRPr="00C30686">
              <w:rPr>
                <w:lang w:val="en-US" w:eastAsia="zh-CN"/>
              </w:rPr>
              <w:t>n77</w:t>
            </w:r>
            <w:r w:rsidRPr="00C30686">
              <w:rPr>
                <w:vertAlign w:val="superscript"/>
                <w:lang w:val="en-US" w:eastAsia="zh-CN"/>
              </w:rPr>
              <w:t>7,9</w:t>
            </w:r>
          </w:p>
          <w:p w14:paraId="4C2A5551" w14:textId="77777777" w:rsidR="006F6378" w:rsidRPr="00C30686" w:rsidRDefault="006F6378" w:rsidP="0094020B">
            <w:pPr>
              <w:pStyle w:val="TAC"/>
              <w:rPr>
                <w:rFonts w:eastAsiaTheme="minorEastAsia"/>
              </w:rPr>
            </w:pPr>
            <w:r w:rsidRPr="00C30686">
              <w:rPr>
                <w:rFonts w:eastAsiaTheme="minorEastAsia"/>
              </w:rPr>
              <w:t>CA_n5A-n66A</w:t>
            </w:r>
          </w:p>
          <w:p w14:paraId="0F17F2CC" w14:textId="77777777" w:rsidR="006F6378" w:rsidRPr="00C30686" w:rsidRDefault="006F6378" w:rsidP="0094020B">
            <w:pPr>
              <w:pStyle w:val="TAC"/>
              <w:rPr>
                <w:rFonts w:eastAsiaTheme="minorEastAsia"/>
              </w:rPr>
            </w:pPr>
            <w:r w:rsidRPr="00C30686">
              <w:rPr>
                <w:rFonts w:eastAsiaTheme="minorEastAsia"/>
              </w:rPr>
              <w:t>CA_n5A-n77A</w:t>
            </w:r>
            <w:r w:rsidRPr="00C30686">
              <w:rPr>
                <w:rFonts w:eastAsiaTheme="minorEastAsia"/>
                <w:vertAlign w:val="superscript"/>
              </w:rPr>
              <w:t>7</w:t>
            </w:r>
          </w:p>
          <w:p w14:paraId="24CA44F1" w14:textId="77777777" w:rsidR="006F6378" w:rsidRPr="00C30686" w:rsidRDefault="006F6378" w:rsidP="0094020B">
            <w:pPr>
              <w:pStyle w:val="TAC"/>
              <w:rPr>
                <w:rFonts w:eastAsiaTheme="minorEastAsia"/>
              </w:rPr>
            </w:pPr>
            <w:r w:rsidRPr="00C30686">
              <w:rPr>
                <w:rFonts w:eastAsiaTheme="minorEastAsia"/>
              </w:rPr>
              <w:t>CA_n66A-n77A</w:t>
            </w:r>
            <w:r w:rsidRPr="00C30686">
              <w:rPr>
                <w:rFonts w:eastAsiaTheme="minorEastAsia"/>
                <w:vertAlign w:val="superscript"/>
              </w:rPr>
              <w:t>7</w:t>
            </w:r>
          </w:p>
          <w:p w14:paraId="7EC39A4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1038A7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6FE4A377"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3160061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131C895C" w14:textId="77777777" w:rsidTr="004F423A">
        <w:trPr>
          <w:trHeight w:val="29"/>
        </w:trPr>
        <w:tc>
          <w:tcPr>
            <w:tcW w:w="2742" w:type="dxa"/>
            <w:tcBorders>
              <w:top w:val="nil"/>
              <w:left w:val="single" w:sz="4" w:space="0" w:color="auto"/>
              <w:bottom w:val="nil"/>
              <w:right w:val="single" w:sz="4" w:space="0" w:color="auto"/>
            </w:tcBorders>
            <w:vAlign w:val="center"/>
          </w:tcPr>
          <w:p w14:paraId="57E1DA0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E77645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5503C5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42287375"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nil"/>
              <w:right w:val="single" w:sz="4" w:space="0" w:color="auto"/>
            </w:tcBorders>
            <w:vAlign w:val="center"/>
          </w:tcPr>
          <w:p w14:paraId="24E227C5" w14:textId="77777777" w:rsidR="006F6378" w:rsidRPr="00C30686" w:rsidRDefault="006F6378" w:rsidP="0094020B">
            <w:pPr>
              <w:pStyle w:val="TAC"/>
              <w:rPr>
                <w:rFonts w:eastAsiaTheme="minorEastAsia"/>
                <w:lang w:val="en-US" w:eastAsia="zh-CN"/>
              </w:rPr>
            </w:pPr>
          </w:p>
        </w:tc>
      </w:tr>
      <w:tr w:rsidR="006F6378" w:rsidRPr="00C30686" w14:paraId="46F68A3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8CE4B4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2D2A361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768CCC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A855E71"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0984CE99" w14:textId="77777777" w:rsidR="006F6378" w:rsidRPr="00C30686" w:rsidRDefault="006F6378" w:rsidP="0094020B">
            <w:pPr>
              <w:pStyle w:val="TAC"/>
              <w:rPr>
                <w:rFonts w:eastAsiaTheme="minorEastAsia"/>
                <w:lang w:val="en-US" w:eastAsia="zh-CN"/>
              </w:rPr>
            </w:pPr>
          </w:p>
        </w:tc>
      </w:tr>
      <w:tr w:rsidR="006F6378" w:rsidRPr="00C30686" w14:paraId="530E0B7C"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B222B0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CA_n5A-n66(2A)-n77A</w:t>
            </w:r>
          </w:p>
        </w:tc>
        <w:tc>
          <w:tcPr>
            <w:tcW w:w="2785" w:type="dxa"/>
            <w:tcBorders>
              <w:top w:val="single" w:sz="4" w:space="0" w:color="auto"/>
              <w:left w:val="single" w:sz="4" w:space="0" w:color="auto"/>
              <w:bottom w:val="nil"/>
              <w:right w:val="single" w:sz="4" w:space="0" w:color="auto"/>
            </w:tcBorders>
            <w:vAlign w:val="center"/>
          </w:tcPr>
          <w:p w14:paraId="68D8FEA9" w14:textId="77777777" w:rsidR="006F6378" w:rsidRPr="00C30686" w:rsidRDefault="006F6378" w:rsidP="0094020B">
            <w:pPr>
              <w:pStyle w:val="TAC"/>
              <w:rPr>
                <w:rFonts w:eastAsiaTheme="minorEastAsia"/>
              </w:rPr>
            </w:pPr>
            <w:r w:rsidRPr="00C30686">
              <w:rPr>
                <w:rFonts w:eastAsiaTheme="minorEastAsia"/>
                <w:lang w:val="en-US" w:eastAsia="zh-CN"/>
              </w:rPr>
              <w:t>n77</w:t>
            </w:r>
            <w:r w:rsidRPr="00C30686">
              <w:rPr>
                <w:rFonts w:eastAsiaTheme="minorEastAsia"/>
                <w:vertAlign w:val="superscript"/>
                <w:lang w:val="en-US" w:eastAsia="zh-CN"/>
              </w:rPr>
              <w:t>7</w:t>
            </w:r>
          </w:p>
          <w:p w14:paraId="67AE7AE0" w14:textId="77777777" w:rsidR="006F6378" w:rsidRPr="00C30686" w:rsidRDefault="006F6378" w:rsidP="0094020B">
            <w:pPr>
              <w:pStyle w:val="TAC"/>
              <w:rPr>
                <w:rFonts w:eastAsiaTheme="minorEastAsia"/>
              </w:rPr>
            </w:pPr>
            <w:r w:rsidRPr="00C30686">
              <w:rPr>
                <w:rFonts w:eastAsiaTheme="minorEastAsia"/>
              </w:rPr>
              <w:t>CA_n5A-n66A</w:t>
            </w:r>
          </w:p>
          <w:p w14:paraId="2BACC947" w14:textId="77777777" w:rsidR="006F6378" w:rsidRPr="00C30686" w:rsidRDefault="006F6378" w:rsidP="0094020B">
            <w:pPr>
              <w:pStyle w:val="TAC"/>
              <w:rPr>
                <w:rFonts w:eastAsiaTheme="minorEastAsia"/>
              </w:rPr>
            </w:pPr>
            <w:r w:rsidRPr="00C30686">
              <w:rPr>
                <w:rFonts w:eastAsiaTheme="minorEastAsia"/>
              </w:rPr>
              <w:t>CA_n5A-n77A</w:t>
            </w:r>
            <w:r w:rsidRPr="00C30686">
              <w:rPr>
                <w:rFonts w:eastAsiaTheme="minorEastAsia"/>
                <w:vertAlign w:val="superscript"/>
              </w:rPr>
              <w:t>7</w:t>
            </w:r>
          </w:p>
          <w:p w14:paraId="1EB283D5" w14:textId="77777777" w:rsidR="006F6378" w:rsidRPr="00C30686" w:rsidRDefault="006F6378" w:rsidP="0094020B">
            <w:pPr>
              <w:pStyle w:val="TAC"/>
              <w:rPr>
                <w:rFonts w:eastAsiaTheme="minorEastAsia"/>
              </w:rPr>
            </w:pPr>
            <w:r w:rsidRPr="00C30686">
              <w:rPr>
                <w:rFonts w:eastAsiaTheme="minorEastAsia"/>
              </w:rPr>
              <w:t>CA_n66A-n77A</w:t>
            </w:r>
            <w:r w:rsidRPr="00C30686">
              <w:rPr>
                <w:rFonts w:eastAsiaTheme="minorEastAsia"/>
                <w:vertAlign w:val="superscript"/>
              </w:rPr>
              <w:t>7</w:t>
            </w:r>
          </w:p>
          <w:p w14:paraId="41785074" w14:textId="77777777" w:rsidR="006F6378" w:rsidRPr="00C30686" w:rsidRDefault="006F6378" w:rsidP="0094020B">
            <w:pPr>
              <w:pStyle w:val="TAC"/>
              <w:rPr>
                <w:rFonts w:eastAsiaTheme="minorEastAsia"/>
                <w:color w:val="000000"/>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FB3565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5E035C02"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41ED98D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354CAFD8" w14:textId="77777777" w:rsidTr="004F423A">
        <w:trPr>
          <w:trHeight w:val="29"/>
        </w:trPr>
        <w:tc>
          <w:tcPr>
            <w:tcW w:w="2742" w:type="dxa"/>
            <w:tcBorders>
              <w:top w:val="nil"/>
              <w:left w:val="single" w:sz="4" w:space="0" w:color="auto"/>
              <w:bottom w:val="nil"/>
              <w:right w:val="single" w:sz="4" w:space="0" w:color="auto"/>
            </w:tcBorders>
            <w:vAlign w:val="center"/>
          </w:tcPr>
          <w:p w14:paraId="5CDB6C8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8DFB176" w14:textId="77777777" w:rsidR="006F6378" w:rsidRPr="00C30686" w:rsidRDefault="006F6378" w:rsidP="0094020B">
            <w:pPr>
              <w:pStyle w:val="TAC"/>
              <w:rPr>
                <w:rFonts w:eastAsiaTheme="minorEastAsia"/>
                <w:color w:val="000000"/>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8A7F91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0F0B1563"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bidi="ar"/>
              </w:rPr>
              <w:t>CA_n66(2A)_BCS1</w:t>
            </w:r>
          </w:p>
        </w:tc>
        <w:tc>
          <w:tcPr>
            <w:tcW w:w="2445" w:type="dxa"/>
            <w:tcBorders>
              <w:top w:val="nil"/>
              <w:left w:val="single" w:sz="4" w:space="0" w:color="auto"/>
              <w:bottom w:val="nil"/>
              <w:right w:val="single" w:sz="4" w:space="0" w:color="auto"/>
            </w:tcBorders>
            <w:vAlign w:val="center"/>
          </w:tcPr>
          <w:p w14:paraId="37403562" w14:textId="77777777" w:rsidR="006F6378" w:rsidRPr="00C30686" w:rsidRDefault="006F6378" w:rsidP="0094020B">
            <w:pPr>
              <w:pStyle w:val="TAC"/>
              <w:rPr>
                <w:rFonts w:eastAsiaTheme="minorEastAsia"/>
                <w:lang w:val="en-US" w:eastAsia="zh-CN"/>
              </w:rPr>
            </w:pPr>
          </w:p>
        </w:tc>
      </w:tr>
      <w:tr w:rsidR="006F6378" w:rsidRPr="00C30686" w14:paraId="4FBD2686"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A02B0A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43F156A" w14:textId="77777777" w:rsidR="006F6378" w:rsidRPr="00C30686" w:rsidRDefault="006F6378" w:rsidP="0094020B">
            <w:pPr>
              <w:pStyle w:val="TAC"/>
              <w:rPr>
                <w:rFonts w:eastAsiaTheme="minorEastAsia"/>
                <w:color w:val="000000"/>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3253FD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770E63F5"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7E1D93D4" w14:textId="77777777" w:rsidR="006F6378" w:rsidRPr="00C30686" w:rsidRDefault="006F6378" w:rsidP="0094020B">
            <w:pPr>
              <w:pStyle w:val="TAC"/>
              <w:rPr>
                <w:rFonts w:eastAsiaTheme="minorEastAsia"/>
                <w:lang w:val="en-US" w:eastAsia="zh-CN"/>
              </w:rPr>
            </w:pPr>
          </w:p>
        </w:tc>
      </w:tr>
      <w:tr w:rsidR="006F6378" w:rsidRPr="00C30686" w14:paraId="43B289E6" w14:textId="77777777" w:rsidTr="004F423A">
        <w:trPr>
          <w:trHeight w:val="29"/>
        </w:trPr>
        <w:tc>
          <w:tcPr>
            <w:tcW w:w="2742" w:type="dxa"/>
            <w:tcBorders>
              <w:top w:val="single" w:sz="4" w:space="0" w:color="auto"/>
              <w:left w:val="single" w:sz="4" w:space="0" w:color="auto"/>
              <w:bottom w:val="nil"/>
              <w:right w:val="single" w:sz="4" w:space="0" w:color="auto"/>
            </w:tcBorders>
          </w:tcPr>
          <w:p w14:paraId="267BBBE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CA_n5A-n66(2A)-n77(2A)</w:t>
            </w:r>
          </w:p>
        </w:tc>
        <w:tc>
          <w:tcPr>
            <w:tcW w:w="2785" w:type="dxa"/>
            <w:tcBorders>
              <w:top w:val="single" w:sz="4" w:space="0" w:color="auto"/>
              <w:left w:val="single" w:sz="4" w:space="0" w:color="auto"/>
              <w:bottom w:val="nil"/>
              <w:right w:val="single" w:sz="4" w:space="0" w:color="auto"/>
            </w:tcBorders>
          </w:tcPr>
          <w:p w14:paraId="73E50D05" w14:textId="77777777" w:rsidR="006F6378" w:rsidRPr="002176FE" w:rsidRDefault="006F6378" w:rsidP="0094020B">
            <w:pPr>
              <w:keepNext/>
              <w:keepLines/>
              <w:spacing w:after="0"/>
              <w:jc w:val="center"/>
              <w:rPr>
                <w:rFonts w:eastAsiaTheme="minorEastAsia"/>
              </w:rPr>
            </w:pPr>
            <w:r w:rsidRPr="00FC2577">
              <w:rPr>
                <w:rFonts w:ascii="Arial" w:eastAsiaTheme="minorEastAsia" w:hAnsi="Arial"/>
                <w:sz w:val="18"/>
                <w:lang w:val="en-US" w:eastAsia="zh-CN"/>
              </w:rPr>
              <w:t>n77</w:t>
            </w:r>
            <w:r w:rsidRPr="00FC2577">
              <w:rPr>
                <w:rFonts w:ascii="Arial" w:eastAsiaTheme="minorEastAsia" w:hAnsi="Arial"/>
                <w:sz w:val="18"/>
                <w:vertAlign w:val="superscript"/>
                <w:lang w:val="en-US" w:eastAsia="zh-CN"/>
              </w:rPr>
              <w:t>7</w:t>
            </w:r>
          </w:p>
          <w:p w14:paraId="3531732D"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8"/>
              </w:rPr>
              <w:t>CA_n5A-n66A</w:t>
            </w:r>
          </w:p>
          <w:p w14:paraId="451C50A7" w14:textId="77777777" w:rsidR="006F6378" w:rsidRPr="00C30686" w:rsidRDefault="006F6378" w:rsidP="0094020B">
            <w:pPr>
              <w:pStyle w:val="TAC"/>
              <w:rPr>
                <w:rFonts w:eastAsiaTheme="minorEastAsia"/>
              </w:rPr>
            </w:pPr>
            <w:r w:rsidRPr="00C30686">
              <w:rPr>
                <w:rFonts w:eastAsiaTheme="minorEastAsia" w:cs="Arial"/>
                <w:color w:val="000000"/>
                <w:szCs w:val="18"/>
              </w:rPr>
              <w:t>CA_n5A-n77A</w:t>
            </w:r>
            <w:r w:rsidRPr="00FC2577">
              <w:rPr>
                <w:rFonts w:eastAsiaTheme="minorEastAsia"/>
                <w:vertAlign w:val="superscript"/>
                <w:lang w:val="en-US" w:eastAsia="zh-CN"/>
              </w:rPr>
              <w:t>7</w:t>
            </w:r>
          </w:p>
          <w:p w14:paraId="6A4EDF32" w14:textId="77777777" w:rsidR="006F6378" w:rsidRPr="00C30686" w:rsidRDefault="006F6378" w:rsidP="0094020B">
            <w:pPr>
              <w:pStyle w:val="TAC"/>
              <w:rPr>
                <w:rFonts w:eastAsiaTheme="minorEastAsia"/>
              </w:rPr>
            </w:pPr>
            <w:r w:rsidRPr="00C30686">
              <w:rPr>
                <w:rFonts w:eastAsiaTheme="minorEastAsia" w:cs="Arial"/>
                <w:color w:val="000000"/>
                <w:szCs w:val="18"/>
              </w:rPr>
              <w:t>CA_n66A-n77A</w:t>
            </w:r>
            <w:r w:rsidRPr="00FC2577">
              <w:rPr>
                <w:rFonts w:eastAsiaTheme="minorEastAsia"/>
                <w:vertAlign w:val="superscript"/>
                <w:lang w:val="en-US" w:eastAsia="zh-CN"/>
              </w:rPr>
              <w:t>7</w:t>
            </w:r>
          </w:p>
          <w:p w14:paraId="6ED57AC5" w14:textId="77777777" w:rsidR="006F6378" w:rsidRPr="00C30686" w:rsidRDefault="006F6378" w:rsidP="0094020B">
            <w:pPr>
              <w:pStyle w:val="TAC"/>
              <w:rPr>
                <w:rFonts w:eastAsiaTheme="minorEastAsia" w:cs="Arial"/>
                <w:color w:val="000000"/>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0ED3D034" w14:textId="77777777" w:rsidR="006F6378" w:rsidRPr="00C30686" w:rsidRDefault="006F6378" w:rsidP="0094020B">
            <w:pPr>
              <w:pStyle w:val="TAC"/>
              <w:rPr>
                <w:rFonts w:eastAsiaTheme="minorEastAsia"/>
                <w:lang w:val="en-US" w:eastAsia="zh-CN"/>
              </w:rPr>
            </w:pPr>
            <w:r w:rsidRPr="00C30686">
              <w:rPr>
                <w:rFonts w:eastAsia="DengXian"/>
                <w:lang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6EE71F73"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33AE605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2B0E47C2" w14:textId="77777777" w:rsidTr="004F423A">
        <w:trPr>
          <w:trHeight w:val="29"/>
        </w:trPr>
        <w:tc>
          <w:tcPr>
            <w:tcW w:w="2742" w:type="dxa"/>
            <w:tcBorders>
              <w:top w:val="nil"/>
              <w:left w:val="single" w:sz="4" w:space="0" w:color="auto"/>
              <w:bottom w:val="nil"/>
              <w:right w:val="single" w:sz="4" w:space="0" w:color="auto"/>
            </w:tcBorders>
          </w:tcPr>
          <w:p w14:paraId="3361216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tcPr>
          <w:p w14:paraId="304B7F5B" w14:textId="77777777" w:rsidR="006F6378" w:rsidRPr="00C30686" w:rsidRDefault="006F6378" w:rsidP="0094020B">
            <w:pPr>
              <w:pStyle w:val="TAC"/>
              <w:rPr>
                <w:rFonts w:eastAsiaTheme="minorEastAsia" w:cs="Arial"/>
                <w:color w:val="000000"/>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5B61811A" w14:textId="77777777" w:rsidR="006F6378" w:rsidRPr="00C30686" w:rsidRDefault="006F6378" w:rsidP="0094020B">
            <w:pPr>
              <w:pStyle w:val="TAC"/>
              <w:rPr>
                <w:rFonts w:eastAsiaTheme="minorEastAsia"/>
                <w:lang w:val="en-US" w:eastAsia="zh-CN"/>
              </w:rPr>
            </w:pPr>
            <w:r w:rsidRPr="00C30686">
              <w:rPr>
                <w:rFonts w:eastAsia="DengXian"/>
                <w:lang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46A2A161"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bidi="ar"/>
              </w:rPr>
              <w:t>CA_n66(2A)_BCS1</w:t>
            </w:r>
          </w:p>
        </w:tc>
        <w:tc>
          <w:tcPr>
            <w:tcW w:w="2445" w:type="dxa"/>
            <w:tcBorders>
              <w:top w:val="nil"/>
              <w:left w:val="single" w:sz="4" w:space="0" w:color="auto"/>
              <w:bottom w:val="nil"/>
              <w:right w:val="single" w:sz="4" w:space="0" w:color="auto"/>
            </w:tcBorders>
            <w:vAlign w:val="center"/>
          </w:tcPr>
          <w:p w14:paraId="6815E565" w14:textId="77777777" w:rsidR="006F6378" w:rsidRPr="00C30686" w:rsidRDefault="006F6378" w:rsidP="0094020B">
            <w:pPr>
              <w:pStyle w:val="TAC"/>
              <w:rPr>
                <w:rFonts w:eastAsiaTheme="minorEastAsia"/>
                <w:lang w:val="en-US" w:eastAsia="zh-CN"/>
              </w:rPr>
            </w:pPr>
          </w:p>
        </w:tc>
      </w:tr>
      <w:tr w:rsidR="006F6378" w:rsidRPr="00C30686" w14:paraId="356297C2" w14:textId="77777777" w:rsidTr="004F423A">
        <w:trPr>
          <w:trHeight w:val="29"/>
        </w:trPr>
        <w:tc>
          <w:tcPr>
            <w:tcW w:w="2742" w:type="dxa"/>
            <w:tcBorders>
              <w:top w:val="nil"/>
              <w:left w:val="single" w:sz="4" w:space="0" w:color="auto"/>
              <w:bottom w:val="single" w:sz="4" w:space="0" w:color="auto"/>
              <w:right w:val="single" w:sz="4" w:space="0" w:color="auto"/>
            </w:tcBorders>
          </w:tcPr>
          <w:p w14:paraId="5DE39ED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tcPr>
          <w:p w14:paraId="00507A64" w14:textId="77777777" w:rsidR="006F6378" w:rsidRPr="00C30686" w:rsidRDefault="006F6378" w:rsidP="0094020B">
            <w:pPr>
              <w:pStyle w:val="TAC"/>
              <w:rPr>
                <w:rFonts w:eastAsiaTheme="minorEastAsia" w:cs="Arial"/>
                <w:color w:val="000000"/>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2A74063A" w14:textId="77777777" w:rsidR="006F6378" w:rsidRPr="00C30686" w:rsidRDefault="006F6378" w:rsidP="0094020B">
            <w:pPr>
              <w:pStyle w:val="TAC"/>
              <w:rPr>
                <w:rFonts w:eastAsiaTheme="minorEastAsia"/>
                <w:lang w:val="en-US" w:eastAsia="zh-CN"/>
              </w:rPr>
            </w:pPr>
            <w:r w:rsidRPr="00C30686">
              <w:rPr>
                <w:rFonts w:eastAsia="DengXian"/>
                <w:lang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401FA5E1"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eastAsia="zh-CN" w:bidi="ar"/>
              </w:rPr>
              <w:t>CA_n77(2A)</w:t>
            </w:r>
            <w:r w:rsidRPr="00C30686">
              <w:rPr>
                <w:rFonts w:eastAsiaTheme="minorEastAsia" w:cs="Arial"/>
                <w:color w:val="000000"/>
                <w:szCs w:val="18"/>
                <w:lang w:val="en-US" w:eastAsia="zh-CN" w:bidi="ar"/>
              </w:rPr>
              <w:t>_BCS1</w:t>
            </w:r>
          </w:p>
        </w:tc>
        <w:tc>
          <w:tcPr>
            <w:tcW w:w="2445" w:type="dxa"/>
            <w:tcBorders>
              <w:top w:val="nil"/>
              <w:left w:val="single" w:sz="4" w:space="0" w:color="auto"/>
              <w:bottom w:val="single" w:sz="4" w:space="0" w:color="auto"/>
              <w:right w:val="single" w:sz="4" w:space="0" w:color="auto"/>
            </w:tcBorders>
            <w:vAlign w:val="center"/>
          </w:tcPr>
          <w:p w14:paraId="192B838E" w14:textId="77777777" w:rsidR="006F6378" w:rsidRPr="00C30686" w:rsidRDefault="006F6378" w:rsidP="0094020B">
            <w:pPr>
              <w:pStyle w:val="TAC"/>
              <w:rPr>
                <w:rFonts w:eastAsiaTheme="minorEastAsia"/>
                <w:lang w:val="en-US" w:eastAsia="zh-CN"/>
              </w:rPr>
            </w:pPr>
          </w:p>
        </w:tc>
      </w:tr>
      <w:tr w:rsidR="006F6378" w:rsidRPr="00C30686" w14:paraId="0B9E6A0B" w14:textId="77777777" w:rsidTr="004F423A">
        <w:trPr>
          <w:trHeight w:val="29"/>
        </w:trPr>
        <w:tc>
          <w:tcPr>
            <w:tcW w:w="2742" w:type="dxa"/>
            <w:tcBorders>
              <w:top w:val="single" w:sz="4" w:space="0" w:color="auto"/>
              <w:left w:val="single" w:sz="4" w:space="0" w:color="auto"/>
              <w:bottom w:val="nil"/>
              <w:right w:val="single" w:sz="4" w:space="0" w:color="auto"/>
            </w:tcBorders>
          </w:tcPr>
          <w:p w14:paraId="2264B7A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CA_n5A-n66(3A)-n77A</w:t>
            </w:r>
          </w:p>
        </w:tc>
        <w:tc>
          <w:tcPr>
            <w:tcW w:w="2785" w:type="dxa"/>
            <w:tcBorders>
              <w:top w:val="single" w:sz="4" w:space="0" w:color="auto"/>
              <w:left w:val="single" w:sz="4" w:space="0" w:color="auto"/>
              <w:bottom w:val="nil"/>
              <w:right w:val="single" w:sz="4" w:space="0" w:color="auto"/>
            </w:tcBorders>
          </w:tcPr>
          <w:p w14:paraId="0CE67B21" w14:textId="77777777" w:rsidR="006F6378" w:rsidRPr="00C30686" w:rsidRDefault="006F6378" w:rsidP="0094020B">
            <w:pPr>
              <w:pStyle w:val="TAC"/>
              <w:rPr>
                <w:rFonts w:eastAsiaTheme="minorEastAsia"/>
              </w:rPr>
            </w:pPr>
            <w:r w:rsidRPr="00C30686">
              <w:rPr>
                <w:rFonts w:eastAsiaTheme="minorEastAsia"/>
                <w:lang w:val="en-US" w:eastAsia="zh-CN"/>
              </w:rPr>
              <w:t>n77</w:t>
            </w:r>
            <w:r w:rsidRPr="00C30686">
              <w:rPr>
                <w:rFonts w:eastAsiaTheme="minorEastAsia"/>
                <w:vertAlign w:val="superscript"/>
                <w:lang w:val="en-US" w:eastAsia="zh-CN"/>
              </w:rPr>
              <w:t>7</w:t>
            </w:r>
          </w:p>
          <w:p w14:paraId="010E6554" w14:textId="77777777" w:rsidR="006F6378" w:rsidRPr="00C30686" w:rsidRDefault="006F6378" w:rsidP="0094020B">
            <w:pPr>
              <w:pStyle w:val="TAC"/>
              <w:rPr>
                <w:rFonts w:eastAsiaTheme="minorEastAsia"/>
              </w:rPr>
            </w:pPr>
            <w:r w:rsidRPr="00C30686">
              <w:rPr>
                <w:rFonts w:eastAsiaTheme="minorEastAsia" w:cs="Arial"/>
                <w:color w:val="000000"/>
                <w:szCs w:val="18"/>
              </w:rPr>
              <w:t>CA_n5A-n66A</w:t>
            </w:r>
          </w:p>
          <w:p w14:paraId="2051EDCE" w14:textId="77777777" w:rsidR="006F6378" w:rsidRPr="00C30686" w:rsidRDefault="006F6378" w:rsidP="0094020B">
            <w:pPr>
              <w:pStyle w:val="TAC"/>
              <w:rPr>
                <w:rFonts w:eastAsiaTheme="minorEastAsia"/>
              </w:rPr>
            </w:pPr>
            <w:r w:rsidRPr="00C30686">
              <w:rPr>
                <w:rFonts w:eastAsiaTheme="minorEastAsia" w:cs="Arial"/>
                <w:color w:val="000000"/>
                <w:szCs w:val="18"/>
              </w:rPr>
              <w:t>CA_n66A-n77A</w:t>
            </w:r>
            <w:r w:rsidRPr="00C30686">
              <w:rPr>
                <w:rFonts w:eastAsiaTheme="minorEastAsia"/>
                <w:vertAlign w:val="superscript"/>
              </w:rPr>
              <w:t>7</w:t>
            </w:r>
          </w:p>
          <w:p w14:paraId="021CCAB6" w14:textId="77777777" w:rsidR="006F6378" w:rsidRPr="00C30686" w:rsidRDefault="006F6378" w:rsidP="0094020B">
            <w:pPr>
              <w:pStyle w:val="TAC"/>
              <w:rPr>
                <w:rFonts w:eastAsiaTheme="minorEastAsia" w:cs="Arial"/>
                <w:color w:val="000000"/>
                <w:szCs w:val="18"/>
                <w:lang w:val="en-US" w:eastAsia="zh-CN"/>
              </w:rPr>
            </w:pPr>
            <w:r w:rsidRPr="00C30686">
              <w:rPr>
                <w:rFonts w:eastAsiaTheme="minorEastAsia" w:cs="Arial"/>
                <w:color w:val="000000"/>
                <w:szCs w:val="18"/>
              </w:rPr>
              <w:t>CA_n5A-n77A</w:t>
            </w:r>
            <w:r w:rsidRPr="00C30686">
              <w:rPr>
                <w:rFonts w:eastAsiaTheme="minorEastAsia"/>
                <w:vertAlign w:val="superscript"/>
              </w:rPr>
              <w:t>7</w:t>
            </w:r>
          </w:p>
        </w:tc>
        <w:tc>
          <w:tcPr>
            <w:tcW w:w="1259" w:type="dxa"/>
            <w:tcBorders>
              <w:top w:val="single" w:sz="4" w:space="0" w:color="auto"/>
              <w:left w:val="single" w:sz="4" w:space="0" w:color="auto"/>
              <w:bottom w:val="single" w:sz="4" w:space="0" w:color="auto"/>
              <w:right w:val="single" w:sz="4" w:space="0" w:color="auto"/>
            </w:tcBorders>
          </w:tcPr>
          <w:p w14:paraId="2599630D" w14:textId="77777777" w:rsidR="006F6378" w:rsidRPr="00C30686" w:rsidRDefault="006F6378" w:rsidP="0094020B">
            <w:pPr>
              <w:pStyle w:val="TAC"/>
              <w:rPr>
                <w:rFonts w:eastAsia="DengXian"/>
                <w:lang w:eastAsia="zh-CN"/>
              </w:rPr>
            </w:pPr>
            <w:r w:rsidRPr="00C30686">
              <w:rPr>
                <w:rFonts w:eastAsia="DengXian"/>
                <w:lang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0879AB07" w14:textId="77777777" w:rsidR="006F6378" w:rsidRPr="00C30686" w:rsidRDefault="006F6378" w:rsidP="0094020B">
            <w:pPr>
              <w:pStyle w:val="TAC"/>
              <w:rPr>
                <w:rFonts w:eastAsiaTheme="minorEastAsia" w:cs="Arial"/>
                <w:color w:val="000000"/>
                <w:szCs w:val="18"/>
                <w:lang w:eastAsia="zh-CN" w:bidi="ar"/>
              </w:rPr>
            </w:pPr>
            <w:r w:rsidRPr="00C30686">
              <w:rPr>
                <w:rFonts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3EA2EE58" w14:textId="77777777" w:rsidR="006F6378" w:rsidRPr="00C30686" w:rsidRDefault="006F6378" w:rsidP="0094020B">
            <w:pPr>
              <w:pStyle w:val="TAC"/>
              <w:rPr>
                <w:rFonts w:eastAsiaTheme="minorEastAsia"/>
                <w:lang w:val="en-US" w:eastAsia="zh-CN"/>
              </w:rPr>
            </w:pPr>
            <w:r w:rsidRPr="00C30686">
              <w:rPr>
                <w:kern w:val="2"/>
                <w:szCs w:val="22"/>
                <w:lang w:val="en-US" w:eastAsia="zh-CN"/>
              </w:rPr>
              <w:t>0</w:t>
            </w:r>
          </w:p>
        </w:tc>
      </w:tr>
      <w:tr w:rsidR="006F6378" w:rsidRPr="00C30686" w14:paraId="69D7C80B" w14:textId="77777777" w:rsidTr="004F423A">
        <w:trPr>
          <w:trHeight w:val="29"/>
        </w:trPr>
        <w:tc>
          <w:tcPr>
            <w:tcW w:w="2742" w:type="dxa"/>
            <w:tcBorders>
              <w:top w:val="nil"/>
              <w:left w:val="single" w:sz="4" w:space="0" w:color="auto"/>
              <w:bottom w:val="nil"/>
              <w:right w:val="single" w:sz="4" w:space="0" w:color="auto"/>
            </w:tcBorders>
          </w:tcPr>
          <w:p w14:paraId="5756EF7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tcPr>
          <w:p w14:paraId="3D2E0019" w14:textId="77777777" w:rsidR="006F6378" w:rsidRPr="00C30686" w:rsidRDefault="006F6378" w:rsidP="0094020B">
            <w:pPr>
              <w:pStyle w:val="TAC"/>
              <w:rPr>
                <w:rFonts w:eastAsiaTheme="minorEastAsia" w:cs="Arial"/>
                <w:color w:val="000000"/>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28C6A4B0" w14:textId="77777777" w:rsidR="006F6378" w:rsidRPr="00C30686" w:rsidRDefault="006F6378" w:rsidP="0094020B">
            <w:pPr>
              <w:pStyle w:val="TAC"/>
              <w:rPr>
                <w:rFonts w:eastAsia="DengXian"/>
                <w:lang w:eastAsia="zh-CN"/>
              </w:rPr>
            </w:pPr>
            <w:r w:rsidRPr="00C30686">
              <w:rPr>
                <w:rFonts w:eastAsia="DengXian"/>
                <w:lang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67A8B31A" w14:textId="77777777" w:rsidR="006F6378" w:rsidRPr="00C30686" w:rsidRDefault="006F6378" w:rsidP="0094020B">
            <w:pPr>
              <w:pStyle w:val="TAC"/>
              <w:rPr>
                <w:rFonts w:eastAsiaTheme="minorEastAsia" w:cs="Arial"/>
                <w:color w:val="000000"/>
                <w:szCs w:val="18"/>
                <w:lang w:eastAsia="zh-CN" w:bidi="ar"/>
              </w:rPr>
            </w:pPr>
            <w:r w:rsidRPr="00C30686">
              <w:rPr>
                <w:rFonts w:cs="Arial"/>
                <w:color w:val="000000"/>
                <w:szCs w:val="18"/>
                <w:lang w:val="en-US" w:eastAsia="zh-CN" w:bidi="ar"/>
              </w:rPr>
              <w:t>CA_n66(3A)_BCS0</w:t>
            </w:r>
          </w:p>
        </w:tc>
        <w:tc>
          <w:tcPr>
            <w:tcW w:w="2445" w:type="dxa"/>
            <w:tcBorders>
              <w:top w:val="nil"/>
              <w:left w:val="single" w:sz="4" w:space="0" w:color="auto"/>
              <w:bottom w:val="nil"/>
              <w:right w:val="single" w:sz="4" w:space="0" w:color="auto"/>
            </w:tcBorders>
            <w:vAlign w:val="center"/>
          </w:tcPr>
          <w:p w14:paraId="4DEBCB01" w14:textId="77777777" w:rsidR="006F6378" w:rsidRPr="00C30686" w:rsidRDefault="006F6378" w:rsidP="0094020B">
            <w:pPr>
              <w:pStyle w:val="TAC"/>
              <w:rPr>
                <w:rFonts w:eastAsiaTheme="minorEastAsia"/>
                <w:lang w:val="en-US" w:eastAsia="zh-CN"/>
              </w:rPr>
            </w:pPr>
          </w:p>
        </w:tc>
      </w:tr>
      <w:tr w:rsidR="006F6378" w:rsidRPr="00C30686" w14:paraId="4ED39D8D" w14:textId="77777777" w:rsidTr="004F423A">
        <w:trPr>
          <w:trHeight w:val="29"/>
        </w:trPr>
        <w:tc>
          <w:tcPr>
            <w:tcW w:w="2742" w:type="dxa"/>
            <w:tcBorders>
              <w:top w:val="nil"/>
              <w:left w:val="single" w:sz="4" w:space="0" w:color="auto"/>
              <w:bottom w:val="single" w:sz="4" w:space="0" w:color="auto"/>
              <w:right w:val="single" w:sz="4" w:space="0" w:color="auto"/>
            </w:tcBorders>
          </w:tcPr>
          <w:p w14:paraId="1622304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tcPr>
          <w:p w14:paraId="38A3DFCD" w14:textId="77777777" w:rsidR="006F6378" w:rsidRPr="00C30686" w:rsidRDefault="006F6378" w:rsidP="0094020B">
            <w:pPr>
              <w:pStyle w:val="TAC"/>
              <w:rPr>
                <w:rFonts w:eastAsiaTheme="minorEastAsia" w:cs="Arial"/>
                <w:color w:val="000000"/>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01CD8F8C" w14:textId="77777777" w:rsidR="006F6378" w:rsidRPr="00C30686" w:rsidRDefault="006F6378" w:rsidP="0094020B">
            <w:pPr>
              <w:pStyle w:val="TAC"/>
              <w:rPr>
                <w:rFonts w:eastAsia="DengXian"/>
                <w:lang w:eastAsia="zh-CN"/>
              </w:rPr>
            </w:pPr>
            <w:r w:rsidRPr="00C30686">
              <w:rPr>
                <w:rFonts w:eastAsia="DengXian"/>
                <w:lang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460899B1" w14:textId="77777777" w:rsidR="006F6378" w:rsidRPr="00C30686" w:rsidRDefault="006F6378" w:rsidP="0094020B">
            <w:pPr>
              <w:pStyle w:val="TAC"/>
              <w:rPr>
                <w:rFonts w:eastAsiaTheme="minorEastAsia" w:cs="Arial"/>
                <w:color w:val="000000"/>
                <w:szCs w:val="18"/>
                <w:lang w:eastAsia="zh-CN" w:bidi="ar"/>
              </w:rPr>
            </w:pPr>
            <w:r w:rsidRPr="00C30686">
              <w:rPr>
                <w:rFonts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52FCFF1B" w14:textId="77777777" w:rsidR="006F6378" w:rsidRPr="00C30686" w:rsidRDefault="006F6378" w:rsidP="0094020B">
            <w:pPr>
              <w:pStyle w:val="TAC"/>
              <w:rPr>
                <w:rFonts w:eastAsiaTheme="minorEastAsia"/>
                <w:lang w:val="en-US" w:eastAsia="zh-CN"/>
              </w:rPr>
            </w:pPr>
          </w:p>
        </w:tc>
      </w:tr>
      <w:tr w:rsidR="006F6378" w:rsidRPr="00C30686" w14:paraId="2AB8765F" w14:textId="77777777" w:rsidTr="004F423A">
        <w:trPr>
          <w:trHeight w:val="29"/>
        </w:trPr>
        <w:tc>
          <w:tcPr>
            <w:tcW w:w="2742" w:type="dxa"/>
            <w:tcBorders>
              <w:top w:val="single" w:sz="4" w:space="0" w:color="auto"/>
              <w:left w:val="single" w:sz="4" w:space="0" w:color="auto"/>
              <w:bottom w:val="nil"/>
              <w:right w:val="single" w:sz="4" w:space="0" w:color="auto"/>
            </w:tcBorders>
          </w:tcPr>
          <w:p w14:paraId="275015E5" w14:textId="77777777" w:rsidR="006F6378" w:rsidRPr="00C30686" w:rsidRDefault="006F6378" w:rsidP="0094020B">
            <w:pPr>
              <w:pStyle w:val="TAC"/>
              <w:rPr>
                <w:rFonts w:eastAsiaTheme="minorEastAsia" w:cs="Arial"/>
                <w:szCs w:val="18"/>
                <w:lang w:val="en-US" w:eastAsia="zh-CN"/>
              </w:rPr>
            </w:pPr>
            <w:r w:rsidRPr="00C30686">
              <w:rPr>
                <w:rFonts w:eastAsiaTheme="minorEastAsia" w:hint="eastAsia"/>
                <w:lang w:val="en-US" w:eastAsia="zh-CN"/>
              </w:rPr>
              <w:t>CA</w:t>
            </w:r>
            <w:r w:rsidRPr="00C30686">
              <w:rPr>
                <w:rFonts w:eastAsiaTheme="minorEastAsia"/>
                <w:lang w:val="en-US" w:eastAsia="zh-CN"/>
              </w:rPr>
              <w:t>_n5A-n66(3A)-n77(2A)</w:t>
            </w:r>
          </w:p>
        </w:tc>
        <w:tc>
          <w:tcPr>
            <w:tcW w:w="2785" w:type="dxa"/>
            <w:tcBorders>
              <w:top w:val="single" w:sz="4" w:space="0" w:color="auto"/>
              <w:left w:val="single" w:sz="4" w:space="0" w:color="auto"/>
              <w:bottom w:val="nil"/>
              <w:right w:val="single" w:sz="4" w:space="0" w:color="auto"/>
            </w:tcBorders>
          </w:tcPr>
          <w:p w14:paraId="4664CCB4"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n77</w:t>
            </w:r>
            <w:r w:rsidRPr="00C30686">
              <w:rPr>
                <w:rFonts w:eastAsiaTheme="minorEastAsia"/>
                <w:vertAlign w:val="superscript"/>
                <w:lang w:val="en-US" w:eastAsia="zh-CN"/>
              </w:rPr>
              <w:t>7</w:t>
            </w:r>
          </w:p>
          <w:p w14:paraId="240DFF6B" w14:textId="77777777" w:rsidR="006F6378" w:rsidRPr="00C30686" w:rsidRDefault="006F6378" w:rsidP="0094020B">
            <w:pPr>
              <w:pStyle w:val="TAC"/>
              <w:rPr>
                <w:rFonts w:eastAsiaTheme="minorEastAsia"/>
              </w:rPr>
            </w:pPr>
            <w:r w:rsidRPr="00C30686">
              <w:rPr>
                <w:rFonts w:eastAsiaTheme="minorEastAsia" w:cs="Arial"/>
                <w:color w:val="000000"/>
                <w:szCs w:val="18"/>
              </w:rPr>
              <w:t>CA_n5A-n66A</w:t>
            </w:r>
          </w:p>
          <w:p w14:paraId="480C602C" w14:textId="77777777" w:rsidR="006F6378" w:rsidRPr="00C30686" w:rsidRDefault="006F6378" w:rsidP="0094020B">
            <w:pPr>
              <w:pStyle w:val="TAC"/>
              <w:rPr>
                <w:rFonts w:eastAsiaTheme="minorEastAsia"/>
              </w:rPr>
            </w:pPr>
            <w:r w:rsidRPr="00C30686">
              <w:rPr>
                <w:rFonts w:eastAsiaTheme="minorEastAsia" w:cs="Arial"/>
                <w:color w:val="000000"/>
                <w:szCs w:val="18"/>
              </w:rPr>
              <w:t>CA_n66A-n77A</w:t>
            </w:r>
            <w:r w:rsidRPr="00C30686">
              <w:rPr>
                <w:rFonts w:eastAsiaTheme="minorEastAsia"/>
                <w:vertAlign w:val="superscript"/>
                <w:lang w:val="en-US" w:eastAsia="zh-CN"/>
              </w:rPr>
              <w:t>7</w:t>
            </w:r>
          </w:p>
          <w:p w14:paraId="1DD24995"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color w:val="000000"/>
                <w:szCs w:val="18"/>
              </w:rPr>
              <w:t>CA_n5A-n77A</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tcPr>
          <w:p w14:paraId="275DAB8D" w14:textId="77777777" w:rsidR="006F6378" w:rsidRPr="00C30686" w:rsidRDefault="006F6378" w:rsidP="0094020B">
            <w:pPr>
              <w:pStyle w:val="TAC"/>
              <w:rPr>
                <w:rFonts w:eastAsiaTheme="minorEastAsia" w:cs="Arial"/>
                <w:szCs w:val="18"/>
                <w:lang w:val="en-US" w:eastAsia="zh-CN"/>
              </w:rPr>
            </w:pPr>
            <w:r w:rsidRPr="00C30686">
              <w:rPr>
                <w:rFonts w:eastAsia="DengXian"/>
                <w:lang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4F8B1291"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2554366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35DF2DFA" w14:textId="77777777" w:rsidTr="004F423A">
        <w:trPr>
          <w:trHeight w:val="29"/>
        </w:trPr>
        <w:tc>
          <w:tcPr>
            <w:tcW w:w="2742" w:type="dxa"/>
            <w:tcBorders>
              <w:top w:val="nil"/>
              <w:left w:val="single" w:sz="4" w:space="0" w:color="auto"/>
              <w:bottom w:val="nil"/>
              <w:right w:val="single" w:sz="4" w:space="0" w:color="auto"/>
            </w:tcBorders>
          </w:tcPr>
          <w:p w14:paraId="01A1E9A4" w14:textId="77777777" w:rsidR="006F6378" w:rsidRPr="00C30686" w:rsidRDefault="006F6378" w:rsidP="0094020B">
            <w:pPr>
              <w:pStyle w:val="TAC"/>
              <w:rPr>
                <w:rFonts w:eastAsiaTheme="minorEastAsia" w:cs="Arial"/>
                <w:szCs w:val="18"/>
                <w:lang w:val="en-US" w:eastAsia="zh-CN"/>
              </w:rPr>
            </w:pPr>
          </w:p>
        </w:tc>
        <w:tc>
          <w:tcPr>
            <w:tcW w:w="2785" w:type="dxa"/>
            <w:tcBorders>
              <w:top w:val="nil"/>
              <w:left w:val="single" w:sz="4" w:space="0" w:color="auto"/>
              <w:bottom w:val="nil"/>
              <w:right w:val="single" w:sz="4" w:space="0" w:color="auto"/>
            </w:tcBorders>
          </w:tcPr>
          <w:p w14:paraId="3B8CE4DD"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2734B32D" w14:textId="77777777" w:rsidR="006F6378" w:rsidRPr="00C30686" w:rsidRDefault="006F6378" w:rsidP="0094020B">
            <w:pPr>
              <w:pStyle w:val="TAC"/>
              <w:rPr>
                <w:rFonts w:eastAsiaTheme="minorEastAsia" w:cs="Arial"/>
                <w:szCs w:val="18"/>
                <w:lang w:val="en-US" w:eastAsia="zh-CN"/>
              </w:rPr>
            </w:pPr>
            <w:r w:rsidRPr="00C30686">
              <w:rPr>
                <w:rFonts w:eastAsia="DengXian"/>
                <w:lang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2BCA8FD4" w14:textId="77777777" w:rsidR="006F6378" w:rsidRPr="00C30686" w:rsidRDefault="006F6378" w:rsidP="0094020B">
            <w:pPr>
              <w:pStyle w:val="TAC"/>
              <w:rPr>
                <w:rFonts w:eastAsiaTheme="minorEastAsia" w:cs="Arial"/>
                <w:color w:val="000000"/>
                <w:szCs w:val="18"/>
                <w:lang w:val="en-US" w:eastAsia="zh-CN" w:bidi="ar"/>
              </w:rPr>
            </w:pPr>
            <w:r w:rsidRPr="00C30686">
              <w:rPr>
                <w:rFonts w:cs="Arial"/>
                <w:color w:val="000000"/>
                <w:szCs w:val="18"/>
                <w:lang w:val="en-US" w:eastAsia="zh-CN" w:bidi="ar"/>
              </w:rPr>
              <w:t>CA_n66(3A)_BCS0</w:t>
            </w:r>
          </w:p>
        </w:tc>
        <w:tc>
          <w:tcPr>
            <w:tcW w:w="2445" w:type="dxa"/>
            <w:tcBorders>
              <w:top w:val="nil"/>
              <w:left w:val="single" w:sz="4" w:space="0" w:color="auto"/>
              <w:bottom w:val="nil"/>
              <w:right w:val="single" w:sz="4" w:space="0" w:color="auto"/>
            </w:tcBorders>
            <w:vAlign w:val="center"/>
          </w:tcPr>
          <w:p w14:paraId="14FC80A0" w14:textId="77777777" w:rsidR="006F6378" w:rsidRPr="00C30686" w:rsidRDefault="006F6378" w:rsidP="0094020B">
            <w:pPr>
              <w:pStyle w:val="TAC"/>
              <w:rPr>
                <w:rFonts w:eastAsiaTheme="minorEastAsia"/>
                <w:lang w:val="en-US" w:eastAsia="zh-CN"/>
              </w:rPr>
            </w:pPr>
          </w:p>
        </w:tc>
      </w:tr>
      <w:tr w:rsidR="006F6378" w:rsidRPr="00C30686" w14:paraId="14155D23" w14:textId="77777777" w:rsidTr="004F423A">
        <w:trPr>
          <w:trHeight w:val="29"/>
        </w:trPr>
        <w:tc>
          <w:tcPr>
            <w:tcW w:w="2742" w:type="dxa"/>
            <w:tcBorders>
              <w:top w:val="nil"/>
              <w:left w:val="single" w:sz="4" w:space="0" w:color="auto"/>
              <w:bottom w:val="single" w:sz="4" w:space="0" w:color="auto"/>
              <w:right w:val="single" w:sz="4" w:space="0" w:color="auto"/>
            </w:tcBorders>
          </w:tcPr>
          <w:p w14:paraId="4DF39DF8" w14:textId="77777777" w:rsidR="006F6378" w:rsidRPr="00C30686" w:rsidRDefault="006F6378" w:rsidP="0094020B">
            <w:pPr>
              <w:pStyle w:val="TAC"/>
              <w:rPr>
                <w:rFonts w:eastAsiaTheme="minorEastAsia" w:cs="Arial"/>
                <w:szCs w:val="18"/>
                <w:lang w:val="en-US" w:eastAsia="zh-CN"/>
              </w:rPr>
            </w:pPr>
          </w:p>
        </w:tc>
        <w:tc>
          <w:tcPr>
            <w:tcW w:w="2785" w:type="dxa"/>
            <w:tcBorders>
              <w:top w:val="nil"/>
              <w:left w:val="single" w:sz="4" w:space="0" w:color="auto"/>
              <w:bottom w:val="single" w:sz="4" w:space="0" w:color="auto"/>
              <w:right w:val="single" w:sz="4" w:space="0" w:color="auto"/>
            </w:tcBorders>
          </w:tcPr>
          <w:p w14:paraId="16001E3E"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1D9500A0" w14:textId="77777777" w:rsidR="006F6378" w:rsidRPr="00C30686" w:rsidRDefault="006F6378" w:rsidP="0094020B">
            <w:pPr>
              <w:pStyle w:val="TAC"/>
              <w:rPr>
                <w:rFonts w:eastAsiaTheme="minorEastAsia" w:cs="Arial"/>
                <w:szCs w:val="18"/>
                <w:lang w:val="en-US" w:eastAsia="zh-CN"/>
              </w:rPr>
            </w:pPr>
            <w:r w:rsidRPr="00C30686">
              <w:rPr>
                <w:rFonts w:eastAsia="DengXian"/>
                <w:lang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7845B444"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eastAsia="zh-CN" w:bidi="ar"/>
              </w:rPr>
              <w:t>CA_n77(2A)</w:t>
            </w:r>
            <w:r w:rsidRPr="00C30686">
              <w:rPr>
                <w:rFonts w:eastAsiaTheme="minorEastAsia" w:cs="Arial"/>
                <w:color w:val="000000"/>
                <w:szCs w:val="18"/>
                <w:lang w:val="en-US" w:eastAsia="zh-CN" w:bidi="ar"/>
              </w:rPr>
              <w:t>_BCS1</w:t>
            </w:r>
          </w:p>
        </w:tc>
        <w:tc>
          <w:tcPr>
            <w:tcW w:w="2445" w:type="dxa"/>
            <w:tcBorders>
              <w:top w:val="nil"/>
              <w:left w:val="single" w:sz="4" w:space="0" w:color="auto"/>
              <w:bottom w:val="single" w:sz="4" w:space="0" w:color="auto"/>
              <w:right w:val="single" w:sz="4" w:space="0" w:color="auto"/>
            </w:tcBorders>
            <w:vAlign w:val="center"/>
          </w:tcPr>
          <w:p w14:paraId="2521931C" w14:textId="77777777" w:rsidR="006F6378" w:rsidRPr="00C30686" w:rsidRDefault="006F6378" w:rsidP="0094020B">
            <w:pPr>
              <w:pStyle w:val="TAC"/>
              <w:rPr>
                <w:rFonts w:eastAsiaTheme="minorEastAsia"/>
                <w:lang w:val="en-US" w:eastAsia="zh-CN"/>
              </w:rPr>
            </w:pPr>
          </w:p>
        </w:tc>
      </w:tr>
      <w:tr w:rsidR="006F6378" w:rsidRPr="00C30686" w14:paraId="308D0A66"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2A2B187"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CA_n5A-n66A-n77C</w:t>
            </w:r>
          </w:p>
        </w:tc>
        <w:tc>
          <w:tcPr>
            <w:tcW w:w="2785" w:type="dxa"/>
            <w:tcBorders>
              <w:top w:val="single" w:sz="4" w:space="0" w:color="auto"/>
              <w:left w:val="single" w:sz="4" w:space="0" w:color="auto"/>
              <w:bottom w:val="nil"/>
              <w:right w:val="single" w:sz="4" w:space="0" w:color="auto"/>
            </w:tcBorders>
            <w:vAlign w:val="center"/>
          </w:tcPr>
          <w:p w14:paraId="06814929"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CA_n5A-n66A</w:t>
            </w:r>
          </w:p>
          <w:p w14:paraId="28E05774"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color w:val="000000"/>
                <w:szCs w:val="18"/>
                <w:lang w:val="en-US" w:eastAsia="zh-CN"/>
              </w:rPr>
              <w:t>CA_n5A-n77A</w:t>
            </w:r>
          </w:p>
          <w:p w14:paraId="4187C167"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CA_n66A-n77A</w:t>
            </w:r>
          </w:p>
          <w:p w14:paraId="1013521B" w14:textId="77777777" w:rsidR="006F6378" w:rsidRPr="00C30686" w:rsidRDefault="006F6378" w:rsidP="0094020B">
            <w:pPr>
              <w:pStyle w:val="TAC"/>
              <w:rPr>
                <w:rFonts w:eastAsiaTheme="minorEastAsia" w:cs="Arial"/>
                <w:color w:val="000000"/>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0418670"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7CCF4C1A"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color w:val="000000"/>
                <w:szCs w:val="18"/>
                <w:lang w:val="en-US" w:eastAsia="zh-CN" w:bidi="ar"/>
              </w:rPr>
              <w:t>5, 10, 15, 20, 25</w:t>
            </w:r>
            <w:r w:rsidRPr="00C30686">
              <w:rPr>
                <w:rFonts w:eastAsiaTheme="minorEastAsia" w:cs="Arial"/>
                <w:color w:val="000000"/>
                <w:szCs w:val="18"/>
                <w:vertAlign w:val="superscript"/>
                <w:lang w:val="en-US" w:eastAsia="zh-CN" w:bidi="ar"/>
              </w:rPr>
              <w:t>1</w:t>
            </w:r>
          </w:p>
        </w:tc>
        <w:tc>
          <w:tcPr>
            <w:tcW w:w="2445" w:type="dxa"/>
            <w:tcBorders>
              <w:top w:val="single" w:sz="4" w:space="0" w:color="auto"/>
              <w:left w:val="single" w:sz="4" w:space="0" w:color="auto"/>
              <w:bottom w:val="nil"/>
              <w:right w:val="single" w:sz="4" w:space="0" w:color="auto"/>
            </w:tcBorders>
            <w:vAlign w:val="center"/>
          </w:tcPr>
          <w:p w14:paraId="37A7845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0DFBFB49" w14:textId="77777777" w:rsidTr="004F423A">
        <w:trPr>
          <w:trHeight w:val="29"/>
        </w:trPr>
        <w:tc>
          <w:tcPr>
            <w:tcW w:w="2742" w:type="dxa"/>
            <w:tcBorders>
              <w:top w:val="nil"/>
              <w:left w:val="single" w:sz="4" w:space="0" w:color="auto"/>
              <w:bottom w:val="nil"/>
              <w:right w:val="single" w:sz="4" w:space="0" w:color="auto"/>
            </w:tcBorders>
            <w:vAlign w:val="center"/>
          </w:tcPr>
          <w:p w14:paraId="2DD4AA2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2902508" w14:textId="77777777" w:rsidR="006F6378" w:rsidRPr="00C30686" w:rsidRDefault="006F6378" w:rsidP="0094020B">
            <w:pPr>
              <w:pStyle w:val="TAC"/>
              <w:rPr>
                <w:rFonts w:eastAsiaTheme="minorEastAsia" w:cs="Arial"/>
                <w:color w:val="000000"/>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EE98AB4"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607B23AF"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nil"/>
              <w:right w:val="single" w:sz="4" w:space="0" w:color="auto"/>
            </w:tcBorders>
            <w:vAlign w:val="center"/>
          </w:tcPr>
          <w:p w14:paraId="6F14D9FF" w14:textId="77777777" w:rsidR="006F6378" w:rsidRPr="00C30686" w:rsidRDefault="006F6378" w:rsidP="0094020B">
            <w:pPr>
              <w:pStyle w:val="TAC"/>
              <w:rPr>
                <w:rFonts w:eastAsiaTheme="minorEastAsia"/>
                <w:lang w:val="en-US" w:eastAsia="zh-CN"/>
              </w:rPr>
            </w:pPr>
          </w:p>
        </w:tc>
      </w:tr>
      <w:tr w:rsidR="006F6378" w:rsidRPr="00C30686" w14:paraId="1DA483EC" w14:textId="77777777" w:rsidTr="004F423A">
        <w:trPr>
          <w:trHeight w:val="29"/>
        </w:trPr>
        <w:tc>
          <w:tcPr>
            <w:tcW w:w="2742" w:type="dxa"/>
            <w:tcBorders>
              <w:top w:val="nil"/>
              <w:left w:val="single" w:sz="4" w:space="0" w:color="auto"/>
              <w:bottom w:val="nil"/>
              <w:right w:val="single" w:sz="4" w:space="0" w:color="auto"/>
            </w:tcBorders>
            <w:vAlign w:val="center"/>
          </w:tcPr>
          <w:p w14:paraId="16E3C58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B1CE996" w14:textId="77777777" w:rsidR="006F6378" w:rsidRPr="00C30686" w:rsidRDefault="006F6378" w:rsidP="0094020B">
            <w:pPr>
              <w:pStyle w:val="TAC"/>
              <w:rPr>
                <w:rFonts w:eastAsiaTheme="minorEastAsia" w:cs="Arial"/>
                <w:color w:val="000000"/>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F3A05C5"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4FFC2E15"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color w:val="000000"/>
                <w:szCs w:val="18"/>
                <w:lang w:val="en-US" w:eastAsia="zh-CN" w:bidi="ar"/>
              </w:rPr>
              <w:t>CA_n77C_BCS0</w:t>
            </w:r>
          </w:p>
        </w:tc>
        <w:tc>
          <w:tcPr>
            <w:tcW w:w="2445" w:type="dxa"/>
            <w:tcBorders>
              <w:top w:val="nil"/>
              <w:left w:val="single" w:sz="4" w:space="0" w:color="auto"/>
              <w:bottom w:val="single" w:sz="4" w:space="0" w:color="auto"/>
              <w:right w:val="single" w:sz="4" w:space="0" w:color="auto"/>
            </w:tcBorders>
            <w:vAlign w:val="center"/>
          </w:tcPr>
          <w:p w14:paraId="1880BB77" w14:textId="77777777" w:rsidR="006F6378" w:rsidRPr="00C30686" w:rsidRDefault="006F6378" w:rsidP="0094020B">
            <w:pPr>
              <w:pStyle w:val="TAC"/>
              <w:rPr>
                <w:rFonts w:eastAsiaTheme="minorEastAsia"/>
                <w:lang w:val="en-US" w:eastAsia="zh-CN"/>
              </w:rPr>
            </w:pPr>
          </w:p>
        </w:tc>
      </w:tr>
      <w:tr w:rsidR="006F6378" w:rsidRPr="00C30686" w14:paraId="7D652218" w14:textId="77777777" w:rsidTr="004F423A">
        <w:trPr>
          <w:trHeight w:val="29"/>
        </w:trPr>
        <w:tc>
          <w:tcPr>
            <w:tcW w:w="2742" w:type="dxa"/>
            <w:tcBorders>
              <w:top w:val="nil"/>
              <w:left w:val="single" w:sz="4" w:space="0" w:color="auto"/>
              <w:bottom w:val="nil"/>
              <w:right w:val="single" w:sz="4" w:space="0" w:color="auto"/>
            </w:tcBorders>
            <w:vAlign w:val="center"/>
          </w:tcPr>
          <w:p w14:paraId="4B65B75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837972B" w14:textId="77777777" w:rsidR="006F6378" w:rsidRPr="00C30686" w:rsidRDefault="006F6378" w:rsidP="0094020B">
            <w:pPr>
              <w:pStyle w:val="TAC"/>
              <w:rPr>
                <w:rFonts w:eastAsiaTheme="minorEastAsia" w:cs="Arial"/>
                <w:color w:val="000000"/>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7AF0B30"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014CFD9E"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color w:val="000000"/>
                <w:szCs w:val="18"/>
                <w:lang w:val="en-US" w:eastAsia="zh-CN" w:bidi="ar"/>
              </w:rPr>
              <w:t>5, 10, 15, 20, 25</w:t>
            </w:r>
            <w:r w:rsidRPr="00C30686">
              <w:rPr>
                <w:rFonts w:eastAsiaTheme="minorEastAsia" w:cs="Arial"/>
                <w:color w:val="000000"/>
                <w:szCs w:val="18"/>
                <w:vertAlign w:val="superscript"/>
                <w:lang w:val="en-US" w:eastAsia="zh-CN" w:bidi="ar"/>
              </w:rPr>
              <w:t>1</w:t>
            </w:r>
          </w:p>
        </w:tc>
        <w:tc>
          <w:tcPr>
            <w:tcW w:w="2445" w:type="dxa"/>
            <w:tcBorders>
              <w:top w:val="single" w:sz="4" w:space="0" w:color="auto"/>
              <w:left w:val="single" w:sz="4" w:space="0" w:color="auto"/>
              <w:bottom w:val="nil"/>
              <w:right w:val="single" w:sz="4" w:space="0" w:color="auto"/>
            </w:tcBorders>
            <w:vAlign w:val="center"/>
          </w:tcPr>
          <w:p w14:paraId="01AA4D5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1</w:t>
            </w:r>
          </w:p>
        </w:tc>
      </w:tr>
      <w:tr w:rsidR="006F6378" w:rsidRPr="00C30686" w14:paraId="504792A8" w14:textId="77777777" w:rsidTr="004F423A">
        <w:trPr>
          <w:trHeight w:val="29"/>
        </w:trPr>
        <w:tc>
          <w:tcPr>
            <w:tcW w:w="2742" w:type="dxa"/>
            <w:tcBorders>
              <w:top w:val="nil"/>
              <w:left w:val="single" w:sz="4" w:space="0" w:color="auto"/>
              <w:bottom w:val="nil"/>
              <w:right w:val="single" w:sz="4" w:space="0" w:color="auto"/>
            </w:tcBorders>
            <w:vAlign w:val="center"/>
          </w:tcPr>
          <w:p w14:paraId="2BDA003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5473B7C" w14:textId="77777777" w:rsidR="006F6378" w:rsidRPr="00C30686" w:rsidRDefault="006F6378" w:rsidP="0094020B">
            <w:pPr>
              <w:pStyle w:val="TAC"/>
              <w:rPr>
                <w:rFonts w:eastAsiaTheme="minorEastAsia" w:cs="Arial"/>
                <w:color w:val="000000"/>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8C1E766"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41D72EB6"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nil"/>
              <w:right w:val="single" w:sz="4" w:space="0" w:color="auto"/>
            </w:tcBorders>
            <w:vAlign w:val="center"/>
          </w:tcPr>
          <w:p w14:paraId="7727E34A" w14:textId="77777777" w:rsidR="006F6378" w:rsidRPr="00C30686" w:rsidRDefault="006F6378" w:rsidP="0094020B">
            <w:pPr>
              <w:pStyle w:val="TAC"/>
              <w:rPr>
                <w:rFonts w:eastAsiaTheme="minorEastAsia"/>
                <w:lang w:val="en-US" w:eastAsia="zh-CN"/>
              </w:rPr>
            </w:pPr>
          </w:p>
        </w:tc>
      </w:tr>
      <w:tr w:rsidR="006F6378" w:rsidRPr="00C30686" w14:paraId="53A191D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4D20BC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691A957A" w14:textId="77777777" w:rsidR="006F6378" w:rsidRPr="00C30686" w:rsidRDefault="006F6378" w:rsidP="0094020B">
            <w:pPr>
              <w:pStyle w:val="TAC"/>
              <w:rPr>
                <w:rFonts w:eastAsiaTheme="minorEastAsia" w:cs="Arial"/>
                <w:color w:val="000000"/>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BE54E66"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66FD7A2A"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color w:val="000000"/>
                <w:szCs w:val="18"/>
                <w:lang w:val="en-US" w:eastAsia="zh-CN" w:bidi="ar"/>
              </w:rPr>
              <w:t>CA_n77C_BCS1</w:t>
            </w:r>
          </w:p>
        </w:tc>
        <w:tc>
          <w:tcPr>
            <w:tcW w:w="2445" w:type="dxa"/>
            <w:tcBorders>
              <w:top w:val="nil"/>
              <w:left w:val="single" w:sz="4" w:space="0" w:color="auto"/>
              <w:bottom w:val="single" w:sz="4" w:space="0" w:color="auto"/>
              <w:right w:val="single" w:sz="4" w:space="0" w:color="auto"/>
            </w:tcBorders>
            <w:vAlign w:val="center"/>
          </w:tcPr>
          <w:p w14:paraId="254498AB" w14:textId="77777777" w:rsidR="006F6378" w:rsidRPr="00C30686" w:rsidRDefault="006F6378" w:rsidP="0094020B">
            <w:pPr>
              <w:pStyle w:val="TAC"/>
              <w:rPr>
                <w:rFonts w:eastAsiaTheme="minorEastAsia"/>
                <w:lang w:val="en-US" w:eastAsia="zh-CN"/>
              </w:rPr>
            </w:pPr>
          </w:p>
        </w:tc>
      </w:tr>
      <w:tr w:rsidR="006F6378" w:rsidRPr="00C30686" w14:paraId="77F892CD"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863D38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lastRenderedPageBreak/>
              <w:t>CA_n5A-n66A-n77(2A)</w:t>
            </w:r>
          </w:p>
        </w:tc>
        <w:tc>
          <w:tcPr>
            <w:tcW w:w="2785" w:type="dxa"/>
            <w:tcBorders>
              <w:top w:val="single" w:sz="4" w:space="0" w:color="auto"/>
              <w:left w:val="single" w:sz="4" w:space="0" w:color="auto"/>
              <w:bottom w:val="nil"/>
              <w:right w:val="single" w:sz="4" w:space="0" w:color="auto"/>
            </w:tcBorders>
            <w:vAlign w:val="center"/>
          </w:tcPr>
          <w:p w14:paraId="28B671EE" w14:textId="77777777" w:rsidR="006F6378" w:rsidRPr="00C30686" w:rsidRDefault="006F6378" w:rsidP="0094020B">
            <w:pPr>
              <w:pStyle w:val="TAC"/>
              <w:rPr>
                <w:rFonts w:eastAsiaTheme="minorEastAsia"/>
              </w:rPr>
            </w:pPr>
            <w:r w:rsidRPr="00C30686">
              <w:rPr>
                <w:rFonts w:eastAsiaTheme="minorEastAsia"/>
                <w:lang w:val="en-US" w:eastAsia="zh-CN"/>
              </w:rPr>
              <w:t>n77</w:t>
            </w:r>
            <w:r w:rsidRPr="00C30686">
              <w:rPr>
                <w:rFonts w:eastAsiaTheme="minorEastAsia"/>
                <w:vertAlign w:val="superscript"/>
                <w:lang w:val="en-US" w:eastAsia="zh-CN"/>
              </w:rPr>
              <w:t>7</w:t>
            </w:r>
          </w:p>
          <w:p w14:paraId="7A3D7E6A" w14:textId="77777777" w:rsidR="006F6378" w:rsidRPr="00C30686" w:rsidRDefault="006F6378" w:rsidP="0094020B">
            <w:pPr>
              <w:pStyle w:val="TAC"/>
              <w:rPr>
                <w:rFonts w:eastAsiaTheme="minorEastAsia" w:cs="Arial"/>
                <w:color w:val="000000"/>
                <w:szCs w:val="18"/>
                <w:lang w:val="en-US" w:eastAsia="zh-CN"/>
              </w:rPr>
            </w:pPr>
            <w:r w:rsidRPr="00C30686">
              <w:rPr>
                <w:rFonts w:eastAsiaTheme="minorEastAsia" w:cs="Arial"/>
                <w:color w:val="000000"/>
                <w:szCs w:val="18"/>
                <w:lang w:val="en-US" w:eastAsia="zh-CN"/>
              </w:rPr>
              <w:t>CA_n5A-n66A</w:t>
            </w:r>
          </w:p>
          <w:p w14:paraId="2427A93D"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rPr>
              <w:t>CA_n5A-n77A</w:t>
            </w:r>
            <w:r w:rsidRPr="00C30686">
              <w:rPr>
                <w:rFonts w:eastAsiaTheme="minorEastAsia"/>
                <w:vertAlign w:val="superscript"/>
              </w:rPr>
              <w:t>7</w:t>
            </w:r>
          </w:p>
          <w:p w14:paraId="20943F09"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rPr>
              <w:t>CA_n66A-n77A</w:t>
            </w:r>
            <w:r w:rsidRPr="00C30686">
              <w:rPr>
                <w:rFonts w:eastAsiaTheme="minorEastAsia"/>
                <w:vertAlign w:val="superscript"/>
              </w:rPr>
              <w:t>7</w:t>
            </w:r>
          </w:p>
          <w:p w14:paraId="724306BF"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066BC5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5054C959"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5FBD307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4E443E99" w14:textId="77777777" w:rsidTr="004F423A">
        <w:trPr>
          <w:trHeight w:val="29"/>
        </w:trPr>
        <w:tc>
          <w:tcPr>
            <w:tcW w:w="2742" w:type="dxa"/>
            <w:tcBorders>
              <w:top w:val="nil"/>
              <w:left w:val="single" w:sz="4" w:space="0" w:color="auto"/>
              <w:bottom w:val="nil"/>
              <w:right w:val="single" w:sz="4" w:space="0" w:color="auto"/>
            </w:tcBorders>
            <w:vAlign w:val="center"/>
          </w:tcPr>
          <w:p w14:paraId="1624B95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9E5E8D6"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4222B1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4DDCDB6A"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nil"/>
              <w:right w:val="single" w:sz="4" w:space="0" w:color="auto"/>
            </w:tcBorders>
            <w:vAlign w:val="center"/>
          </w:tcPr>
          <w:p w14:paraId="2CDA5038" w14:textId="77777777" w:rsidR="006F6378" w:rsidRPr="00C30686" w:rsidRDefault="006F6378" w:rsidP="0094020B">
            <w:pPr>
              <w:pStyle w:val="TAC"/>
              <w:rPr>
                <w:rFonts w:eastAsiaTheme="minorEastAsia"/>
                <w:lang w:val="en-US" w:eastAsia="zh-CN"/>
              </w:rPr>
            </w:pPr>
          </w:p>
        </w:tc>
      </w:tr>
      <w:tr w:rsidR="006F6378" w:rsidRPr="00C30686" w14:paraId="6193BAB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B224DA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E099984"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153505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643E0F51"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3BDE7DFA" w14:textId="77777777" w:rsidR="006F6378" w:rsidRPr="00C30686" w:rsidRDefault="006F6378" w:rsidP="0094020B">
            <w:pPr>
              <w:pStyle w:val="TAC"/>
              <w:rPr>
                <w:rFonts w:eastAsiaTheme="minorEastAsia"/>
                <w:lang w:val="en-US" w:eastAsia="zh-CN"/>
              </w:rPr>
            </w:pPr>
          </w:p>
        </w:tc>
      </w:tr>
      <w:tr w:rsidR="006F6378" w:rsidRPr="00C30686" w14:paraId="57E59348"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B6E984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CA_n5A-n66A-n77(3A)</w:t>
            </w:r>
          </w:p>
        </w:tc>
        <w:tc>
          <w:tcPr>
            <w:tcW w:w="2785" w:type="dxa"/>
            <w:tcBorders>
              <w:top w:val="single" w:sz="4" w:space="0" w:color="auto"/>
              <w:left w:val="single" w:sz="4" w:space="0" w:color="auto"/>
              <w:bottom w:val="nil"/>
              <w:right w:val="single" w:sz="4" w:space="0" w:color="auto"/>
            </w:tcBorders>
            <w:vAlign w:val="center"/>
          </w:tcPr>
          <w:p w14:paraId="5CD3E208"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CA_n77(2A)</w:t>
            </w:r>
          </w:p>
          <w:p w14:paraId="479346D0"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CA_n5A-n66A</w:t>
            </w:r>
          </w:p>
          <w:p w14:paraId="781087B4"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CA_n5A-n77A</w:t>
            </w:r>
          </w:p>
          <w:p w14:paraId="2D33050B"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CA_n66A-n77A</w:t>
            </w:r>
          </w:p>
        </w:tc>
        <w:tc>
          <w:tcPr>
            <w:tcW w:w="1259" w:type="dxa"/>
            <w:tcBorders>
              <w:top w:val="single" w:sz="4" w:space="0" w:color="auto"/>
              <w:left w:val="single" w:sz="4" w:space="0" w:color="auto"/>
              <w:bottom w:val="single" w:sz="4" w:space="0" w:color="auto"/>
              <w:right w:val="single" w:sz="4" w:space="0" w:color="auto"/>
            </w:tcBorders>
            <w:vAlign w:val="center"/>
          </w:tcPr>
          <w:p w14:paraId="19554C3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7858BB6E"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7F1B5DA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08B75AC2" w14:textId="77777777" w:rsidTr="004F423A">
        <w:trPr>
          <w:trHeight w:val="29"/>
        </w:trPr>
        <w:tc>
          <w:tcPr>
            <w:tcW w:w="2742" w:type="dxa"/>
            <w:tcBorders>
              <w:top w:val="nil"/>
              <w:left w:val="single" w:sz="4" w:space="0" w:color="auto"/>
              <w:bottom w:val="nil"/>
              <w:right w:val="single" w:sz="4" w:space="0" w:color="auto"/>
            </w:tcBorders>
            <w:vAlign w:val="center"/>
          </w:tcPr>
          <w:p w14:paraId="1D501E7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5AE08B0"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08FFDA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4F031F4D"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nil"/>
              <w:right w:val="single" w:sz="4" w:space="0" w:color="auto"/>
            </w:tcBorders>
            <w:vAlign w:val="center"/>
          </w:tcPr>
          <w:p w14:paraId="45D49DD2" w14:textId="77777777" w:rsidR="006F6378" w:rsidRPr="00C30686" w:rsidRDefault="006F6378" w:rsidP="0094020B">
            <w:pPr>
              <w:pStyle w:val="TAC"/>
              <w:rPr>
                <w:rFonts w:eastAsiaTheme="minorEastAsia"/>
                <w:lang w:val="en-US" w:eastAsia="zh-CN"/>
              </w:rPr>
            </w:pPr>
          </w:p>
        </w:tc>
      </w:tr>
      <w:tr w:rsidR="006F6378" w:rsidRPr="00C30686" w14:paraId="3C82FDC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D21734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07516556"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8A93A3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6F2BC6CB"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CA_n77(3A)_BCS1</w:t>
            </w:r>
          </w:p>
        </w:tc>
        <w:tc>
          <w:tcPr>
            <w:tcW w:w="2445" w:type="dxa"/>
            <w:tcBorders>
              <w:top w:val="nil"/>
              <w:left w:val="single" w:sz="4" w:space="0" w:color="auto"/>
              <w:bottom w:val="single" w:sz="4" w:space="0" w:color="auto"/>
              <w:right w:val="single" w:sz="4" w:space="0" w:color="auto"/>
            </w:tcBorders>
            <w:vAlign w:val="center"/>
          </w:tcPr>
          <w:p w14:paraId="7D764005" w14:textId="77777777" w:rsidR="006F6378" w:rsidRPr="00C30686" w:rsidRDefault="006F6378" w:rsidP="0094020B">
            <w:pPr>
              <w:pStyle w:val="TAC"/>
              <w:rPr>
                <w:rFonts w:eastAsiaTheme="minorEastAsia"/>
                <w:lang w:val="en-US" w:eastAsia="zh-CN"/>
              </w:rPr>
            </w:pPr>
          </w:p>
        </w:tc>
      </w:tr>
      <w:tr w:rsidR="006F6378" w:rsidRPr="00C30686" w14:paraId="7FA22872"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84E557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CA_n5A-n66A-n78A</w:t>
            </w:r>
          </w:p>
        </w:tc>
        <w:tc>
          <w:tcPr>
            <w:tcW w:w="2785" w:type="dxa"/>
            <w:tcBorders>
              <w:top w:val="single" w:sz="4" w:space="0" w:color="auto"/>
              <w:left w:val="single" w:sz="4" w:space="0" w:color="auto"/>
              <w:bottom w:val="nil"/>
              <w:right w:val="single" w:sz="4" w:space="0" w:color="auto"/>
            </w:tcBorders>
            <w:vAlign w:val="center"/>
          </w:tcPr>
          <w:p w14:paraId="4030B8F3"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CA_n5</w:t>
            </w:r>
            <w:r w:rsidRPr="00C30686">
              <w:rPr>
                <w:rFonts w:eastAsiaTheme="minorEastAsia" w:cs="Arial"/>
                <w:szCs w:val="18"/>
                <w:lang w:val="en-US" w:eastAsia="ja-JP"/>
              </w:rPr>
              <w:t>A-</w:t>
            </w:r>
            <w:r w:rsidRPr="00C30686">
              <w:rPr>
                <w:rFonts w:eastAsiaTheme="minorEastAsia" w:cs="Arial"/>
                <w:szCs w:val="18"/>
                <w:lang w:val="en-US" w:eastAsia="zh-CN"/>
              </w:rPr>
              <w:t>n66A</w:t>
            </w:r>
          </w:p>
          <w:p w14:paraId="28342782"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CA_n5</w:t>
            </w:r>
            <w:r w:rsidRPr="00C30686">
              <w:rPr>
                <w:rFonts w:eastAsiaTheme="minorEastAsia" w:cs="Arial"/>
                <w:szCs w:val="18"/>
                <w:lang w:val="en-US" w:eastAsia="ja-JP"/>
              </w:rPr>
              <w:t>A-</w:t>
            </w:r>
            <w:r w:rsidRPr="00C30686">
              <w:rPr>
                <w:rFonts w:eastAsiaTheme="minorEastAsia" w:cs="Arial"/>
                <w:szCs w:val="18"/>
                <w:lang w:val="en-US" w:eastAsia="zh-CN"/>
              </w:rPr>
              <w:t>n78A</w:t>
            </w:r>
          </w:p>
          <w:p w14:paraId="73DC68E9"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CA_n66</w:t>
            </w:r>
            <w:r w:rsidRPr="00C30686">
              <w:rPr>
                <w:rFonts w:eastAsiaTheme="minorEastAsia" w:cs="Arial"/>
                <w:szCs w:val="18"/>
                <w:lang w:val="sv-SE" w:eastAsia="ja-JP"/>
              </w:rPr>
              <w:t>A-</w:t>
            </w:r>
            <w:r w:rsidRPr="00C30686">
              <w:rPr>
                <w:rFonts w:eastAsiaTheme="minorEastAsia" w:cs="Arial"/>
                <w:szCs w:val="18"/>
                <w:lang w:val="en-US" w:eastAsia="zh-CN"/>
              </w:rPr>
              <w:t>n78</w:t>
            </w:r>
            <w:r w:rsidRPr="00C30686">
              <w:rPr>
                <w:rFonts w:eastAsiaTheme="minorEastAsia" w:cs="Arial"/>
                <w:szCs w:val="18"/>
                <w:lang w:val="sv-SE" w:eastAsia="zh-CN"/>
              </w:rPr>
              <w:t>A</w:t>
            </w:r>
          </w:p>
        </w:tc>
        <w:tc>
          <w:tcPr>
            <w:tcW w:w="1259" w:type="dxa"/>
            <w:tcBorders>
              <w:top w:val="single" w:sz="4" w:space="0" w:color="auto"/>
              <w:left w:val="single" w:sz="4" w:space="0" w:color="auto"/>
              <w:bottom w:val="single" w:sz="4" w:space="0" w:color="auto"/>
              <w:right w:val="single" w:sz="4" w:space="0" w:color="auto"/>
            </w:tcBorders>
            <w:vAlign w:val="center"/>
          </w:tcPr>
          <w:p w14:paraId="69B1A5C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5F32D714"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3C72152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35601A73" w14:textId="77777777" w:rsidTr="004F423A">
        <w:trPr>
          <w:trHeight w:val="29"/>
        </w:trPr>
        <w:tc>
          <w:tcPr>
            <w:tcW w:w="2742" w:type="dxa"/>
            <w:tcBorders>
              <w:top w:val="nil"/>
              <w:left w:val="single" w:sz="4" w:space="0" w:color="auto"/>
              <w:bottom w:val="nil"/>
              <w:right w:val="single" w:sz="4" w:space="0" w:color="auto"/>
            </w:tcBorders>
            <w:vAlign w:val="center"/>
          </w:tcPr>
          <w:p w14:paraId="0AF68ED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FD341B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68C373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5C2EDB85"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nil"/>
              <w:right w:val="single" w:sz="4" w:space="0" w:color="auto"/>
            </w:tcBorders>
            <w:vAlign w:val="center"/>
          </w:tcPr>
          <w:p w14:paraId="0CA87368" w14:textId="77777777" w:rsidR="006F6378" w:rsidRPr="00C30686" w:rsidRDefault="006F6378" w:rsidP="0094020B">
            <w:pPr>
              <w:pStyle w:val="TAC"/>
              <w:rPr>
                <w:rFonts w:eastAsiaTheme="minorEastAsia"/>
                <w:lang w:val="en-US" w:eastAsia="zh-CN"/>
              </w:rPr>
            </w:pPr>
          </w:p>
        </w:tc>
      </w:tr>
      <w:tr w:rsidR="006F6378" w:rsidRPr="00C30686" w14:paraId="5CBA53B2" w14:textId="77777777" w:rsidTr="004F423A">
        <w:trPr>
          <w:trHeight w:val="29"/>
        </w:trPr>
        <w:tc>
          <w:tcPr>
            <w:tcW w:w="2742" w:type="dxa"/>
            <w:tcBorders>
              <w:top w:val="nil"/>
              <w:left w:val="single" w:sz="4" w:space="0" w:color="auto"/>
              <w:bottom w:val="nil"/>
              <w:right w:val="single" w:sz="4" w:space="0" w:color="auto"/>
            </w:tcBorders>
            <w:vAlign w:val="center"/>
          </w:tcPr>
          <w:p w14:paraId="42E3740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AE84BD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CB1B87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38FE8CC4"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bidi="ar"/>
              </w:rPr>
              <w:t>10, 15, 20, 25, 30, 40, 50, 60, 80, 90, 100</w:t>
            </w:r>
          </w:p>
        </w:tc>
        <w:tc>
          <w:tcPr>
            <w:tcW w:w="2445" w:type="dxa"/>
            <w:tcBorders>
              <w:top w:val="nil"/>
              <w:left w:val="single" w:sz="4" w:space="0" w:color="auto"/>
              <w:bottom w:val="single" w:sz="4" w:space="0" w:color="auto"/>
              <w:right w:val="single" w:sz="4" w:space="0" w:color="auto"/>
            </w:tcBorders>
            <w:vAlign w:val="center"/>
          </w:tcPr>
          <w:p w14:paraId="186B0563" w14:textId="77777777" w:rsidR="006F6378" w:rsidRPr="00C30686" w:rsidRDefault="006F6378" w:rsidP="0094020B">
            <w:pPr>
              <w:pStyle w:val="TAC"/>
              <w:rPr>
                <w:rFonts w:eastAsiaTheme="minorEastAsia"/>
                <w:lang w:val="en-US" w:eastAsia="zh-CN"/>
              </w:rPr>
            </w:pPr>
          </w:p>
        </w:tc>
      </w:tr>
      <w:tr w:rsidR="006F6378" w:rsidRPr="00C30686" w14:paraId="6A3D2F52" w14:textId="77777777" w:rsidTr="004F423A">
        <w:trPr>
          <w:trHeight w:val="29"/>
        </w:trPr>
        <w:tc>
          <w:tcPr>
            <w:tcW w:w="2742" w:type="dxa"/>
            <w:tcBorders>
              <w:top w:val="nil"/>
              <w:left w:val="single" w:sz="4" w:space="0" w:color="auto"/>
              <w:bottom w:val="nil"/>
              <w:right w:val="single" w:sz="4" w:space="0" w:color="auto"/>
            </w:tcBorders>
            <w:vAlign w:val="center"/>
          </w:tcPr>
          <w:p w14:paraId="7329BE5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378C27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AC815A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18F2C49E"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346D901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1</w:t>
            </w:r>
          </w:p>
        </w:tc>
      </w:tr>
      <w:tr w:rsidR="006F6378" w:rsidRPr="00C30686" w14:paraId="03F348B5" w14:textId="77777777" w:rsidTr="004F423A">
        <w:trPr>
          <w:trHeight w:val="29"/>
        </w:trPr>
        <w:tc>
          <w:tcPr>
            <w:tcW w:w="2742" w:type="dxa"/>
            <w:tcBorders>
              <w:top w:val="nil"/>
              <w:left w:val="single" w:sz="4" w:space="0" w:color="auto"/>
              <w:bottom w:val="nil"/>
              <w:right w:val="single" w:sz="4" w:space="0" w:color="auto"/>
            </w:tcBorders>
            <w:vAlign w:val="center"/>
          </w:tcPr>
          <w:p w14:paraId="484D57B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A2C16F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87B21F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56D28E5E"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nil"/>
              <w:right w:val="single" w:sz="4" w:space="0" w:color="auto"/>
            </w:tcBorders>
            <w:vAlign w:val="center"/>
          </w:tcPr>
          <w:p w14:paraId="66AC883C" w14:textId="77777777" w:rsidR="006F6378" w:rsidRPr="00C30686" w:rsidRDefault="006F6378" w:rsidP="0094020B">
            <w:pPr>
              <w:pStyle w:val="TAC"/>
              <w:rPr>
                <w:rFonts w:eastAsiaTheme="minorEastAsia"/>
                <w:lang w:val="en-US" w:eastAsia="zh-CN"/>
              </w:rPr>
            </w:pPr>
          </w:p>
        </w:tc>
      </w:tr>
      <w:tr w:rsidR="006F6378" w:rsidRPr="00C30686" w14:paraId="52C681DA"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738F23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4EB1E7A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A0FBA5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686BA36B"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04693297" w14:textId="77777777" w:rsidR="006F6378" w:rsidRPr="00C30686" w:rsidRDefault="006F6378" w:rsidP="0094020B">
            <w:pPr>
              <w:pStyle w:val="TAC"/>
              <w:rPr>
                <w:rFonts w:eastAsiaTheme="minorEastAsia"/>
                <w:lang w:val="en-US" w:eastAsia="zh-CN"/>
              </w:rPr>
            </w:pPr>
          </w:p>
        </w:tc>
      </w:tr>
      <w:tr w:rsidR="006F6378" w:rsidRPr="00C30686" w14:paraId="7ED2B5CD"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4706E7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CA_n5A-n66(2A)-n78A</w:t>
            </w:r>
          </w:p>
        </w:tc>
        <w:tc>
          <w:tcPr>
            <w:tcW w:w="2785" w:type="dxa"/>
            <w:tcBorders>
              <w:top w:val="single" w:sz="4" w:space="0" w:color="auto"/>
              <w:left w:val="single" w:sz="4" w:space="0" w:color="auto"/>
              <w:bottom w:val="nil"/>
              <w:right w:val="single" w:sz="4" w:space="0" w:color="auto"/>
            </w:tcBorders>
            <w:vAlign w:val="center"/>
          </w:tcPr>
          <w:p w14:paraId="084AEF7A" w14:textId="77777777" w:rsidR="006F6378" w:rsidRPr="00C30686" w:rsidRDefault="006F6378" w:rsidP="0094020B">
            <w:pPr>
              <w:pStyle w:val="TAC"/>
              <w:rPr>
                <w:rFonts w:eastAsiaTheme="minorEastAsia" w:cs="Arial"/>
                <w:szCs w:val="18"/>
                <w:lang w:val="en-US" w:eastAsia="zh-CN"/>
              </w:rPr>
            </w:pPr>
            <w:r w:rsidRPr="00C30686">
              <w:rPr>
                <w:rFonts w:eastAsiaTheme="minorEastAsia"/>
                <w:lang w:val="en-US" w:eastAsia="zh-CN"/>
              </w:rPr>
              <w:t>CA_n5A-n66A</w:t>
            </w:r>
            <w:r w:rsidRPr="00C30686">
              <w:rPr>
                <w:rFonts w:eastAsiaTheme="minorEastAsia"/>
                <w:lang w:val="en-US" w:eastAsia="zh-CN"/>
              </w:rPr>
              <w:br/>
              <w:t>CA_n5A-n78A</w:t>
            </w:r>
            <w:r w:rsidRPr="00C30686">
              <w:rPr>
                <w:rFonts w:eastAsiaTheme="minorEastAsia"/>
                <w:lang w:val="en-US" w:eastAsia="zh-CN"/>
              </w:rPr>
              <w:br/>
              <w:t>CA_n66A-n78A</w:t>
            </w:r>
          </w:p>
        </w:tc>
        <w:tc>
          <w:tcPr>
            <w:tcW w:w="1259" w:type="dxa"/>
            <w:tcBorders>
              <w:top w:val="single" w:sz="4" w:space="0" w:color="auto"/>
              <w:left w:val="single" w:sz="4" w:space="0" w:color="auto"/>
              <w:bottom w:val="single" w:sz="4" w:space="0" w:color="auto"/>
              <w:right w:val="single" w:sz="4" w:space="0" w:color="auto"/>
            </w:tcBorders>
            <w:vAlign w:val="center"/>
          </w:tcPr>
          <w:p w14:paraId="3DD1D4C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35DD2F70"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01719E4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137C0ACB" w14:textId="77777777" w:rsidTr="004F423A">
        <w:trPr>
          <w:trHeight w:val="29"/>
        </w:trPr>
        <w:tc>
          <w:tcPr>
            <w:tcW w:w="2742" w:type="dxa"/>
            <w:tcBorders>
              <w:top w:val="nil"/>
              <w:left w:val="single" w:sz="4" w:space="0" w:color="auto"/>
              <w:bottom w:val="nil"/>
              <w:right w:val="single" w:sz="4" w:space="0" w:color="auto"/>
            </w:tcBorders>
            <w:vAlign w:val="center"/>
          </w:tcPr>
          <w:p w14:paraId="749584C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7132BFF"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58B928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76821EE9"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CA_n66(2A)_BCS1</w:t>
            </w:r>
          </w:p>
        </w:tc>
        <w:tc>
          <w:tcPr>
            <w:tcW w:w="2445" w:type="dxa"/>
            <w:tcBorders>
              <w:top w:val="nil"/>
              <w:left w:val="single" w:sz="4" w:space="0" w:color="auto"/>
              <w:bottom w:val="nil"/>
              <w:right w:val="single" w:sz="4" w:space="0" w:color="auto"/>
            </w:tcBorders>
            <w:vAlign w:val="center"/>
          </w:tcPr>
          <w:p w14:paraId="78E8BBDD" w14:textId="77777777" w:rsidR="006F6378" w:rsidRPr="00C30686" w:rsidRDefault="006F6378" w:rsidP="0094020B">
            <w:pPr>
              <w:pStyle w:val="TAC"/>
              <w:rPr>
                <w:rFonts w:eastAsiaTheme="minorEastAsia"/>
                <w:lang w:val="en-US" w:eastAsia="zh-CN"/>
              </w:rPr>
            </w:pPr>
          </w:p>
        </w:tc>
      </w:tr>
      <w:tr w:rsidR="006F6378" w:rsidRPr="00C30686" w14:paraId="755226CC"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8B6CAD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78F68D3"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3B549A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2CD6A3AB"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4151AC77" w14:textId="77777777" w:rsidR="006F6378" w:rsidRPr="00C30686" w:rsidRDefault="006F6378" w:rsidP="0094020B">
            <w:pPr>
              <w:pStyle w:val="TAC"/>
              <w:rPr>
                <w:rFonts w:eastAsiaTheme="minorEastAsia"/>
                <w:lang w:val="en-US" w:eastAsia="zh-CN"/>
              </w:rPr>
            </w:pPr>
          </w:p>
        </w:tc>
      </w:tr>
      <w:tr w:rsidR="006F6378" w:rsidRPr="00C30686" w14:paraId="3E803BC6"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BA74A9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CA_n5A-n66A-n78(2A)</w:t>
            </w:r>
          </w:p>
        </w:tc>
        <w:tc>
          <w:tcPr>
            <w:tcW w:w="2785" w:type="dxa"/>
            <w:tcBorders>
              <w:top w:val="single" w:sz="4" w:space="0" w:color="auto"/>
              <w:left w:val="single" w:sz="4" w:space="0" w:color="auto"/>
              <w:bottom w:val="nil"/>
              <w:right w:val="single" w:sz="4" w:space="0" w:color="auto"/>
            </w:tcBorders>
            <w:vAlign w:val="center"/>
          </w:tcPr>
          <w:p w14:paraId="0BE51451" w14:textId="77777777" w:rsidR="006F6378" w:rsidRPr="00C30686" w:rsidRDefault="006F6378" w:rsidP="0094020B">
            <w:pPr>
              <w:pStyle w:val="TAC"/>
              <w:rPr>
                <w:rFonts w:eastAsiaTheme="minorEastAsia" w:cs="Arial"/>
                <w:szCs w:val="18"/>
                <w:lang w:val="en-US" w:eastAsia="zh-CN"/>
              </w:rPr>
            </w:pPr>
            <w:r w:rsidRPr="00C30686">
              <w:rPr>
                <w:rFonts w:eastAsiaTheme="minorEastAsia"/>
                <w:lang w:val="en-US" w:eastAsia="zh-CN"/>
              </w:rPr>
              <w:t>CA_n5A-n66A</w:t>
            </w:r>
            <w:r w:rsidRPr="00C30686">
              <w:rPr>
                <w:rFonts w:eastAsiaTheme="minorEastAsia"/>
                <w:lang w:val="en-US" w:eastAsia="zh-CN"/>
              </w:rPr>
              <w:br/>
              <w:t>CA_n5A-n78A</w:t>
            </w:r>
            <w:r w:rsidRPr="00C30686">
              <w:rPr>
                <w:rFonts w:eastAsiaTheme="minorEastAsia"/>
                <w:lang w:val="en-US" w:eastAsia="zh-CN"/>
              </w:rPr>
              <w:br/>
              <w:t>CA_n66A-n78A</w:t>
            </w:r>
          </w:p>
        </w:tc>
        <w:tc>
          <w:tcPr>
            <w:tcW w:w="1259" w:type="dxa"/>
            <w:tcBorders>
              <w:top w:val="single" w:sz="4" w:space="0" w:color="auto"/>
              <w:left w:val="single" w:sz="4" w:space="0" w:color="auto"/>
              <w:bottom w:val="single" w:sz="4" w:space="0" w:color="auto"/>
              <w:right w:val="single" w:sz="4" w:space="0" w:color="auto"/>
            </w:tcBorders>
            <w:vAlign w:val="center"/>
          </w:tcPr>
          <w:p w14:paraId="6E49275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07770C20"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7D18E11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0549BC34" w14:textId="77777777" w:rsidTr="004F423A">
        <w:trPr>
          <w:trHeight w:val="29"/>
        </w:trPr>
        <w:tc>
          <w:tcPr>
            <w:tcW w:w="2742" w:type="dxa"/>
            <w:tcBorders>
              <w:top w:val="nil"/>
              <w:left w:val="single" w:sz="4" w:space="0" w:color="auto"/>
              <w:bottom w:val="nil"/>
              <w:right w:val="single" w:sz="4" w:space="0" w:color="auto"/>
            </w:tcBorders>
            <w:vAlign w:val="center"/>
          </w:tcPr>
          <w:p w14:paraId="5881DDB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922A313"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0D6C63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1A7F6D00"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nil"/>
              <w:right w:val="single" w:sz="4" w:space="0" w:color="auto"/>
            </w:tcBorders>
            <w:vAlign w:val="center"/>
          </w:tcPr>
          <w:p w14:paraId="258548E2" w14:textId="77777777" w:rsidR="006F6378" w:rsidRPr="00C30686" w:rsidRDefault="006F6378" w:rsidP="0094020B">
            <w:pPr>
              <w:pStyle w:val="TAC"/>
              <w:rPr>
                <w:rFonts w:eastAsiaTheme="minorEastAsia"/>
                <w:lang w:val="en-US" w:eastAsia="zh-CN"/>
              </w:rPr>
            </w:pPr>
          </w:p>
        </w:tc>
      </w:tr>
      <w:tr w:rsidR="006F6378" w:rsidRPr="00C30686" w14:paraId="4488AD1B"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8C5CFE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7C60040"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204729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5FACCE70"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CA_n78(2A)_BCS2</w:t>
            </w:r>
          </w:p>
        </w:tc>
        <w:tc>
          <w:tcPr>
            <w:tcW w:w="2445" w:type="dxa"/>
            <w:tcBorders>
              <w:top w:val="nil"/>
              <w:left w:val="single" w:sz="4" w:space="0" w:color="auto"/>
              <w:bottom w:val="single" w:sz="4" w:space="0" w:color="auto"/>
              <w:right w:val="single" w:sz="4" w:space="0" w:color="auto"/>
            </w:tcBorders>
            <w:vAlign w:val="center"/>
          </w:tcPr>
          <w:p w14:paraId="037898C0" w14:textId="77777777" w:rsidR="006F6378" w:rsidRPr="00C30686" w:rsidRDefault="006F6378" w:rsidP="0094020B">
            <w:pPr>
              <w:pStyle w:val="TAC"/>
              <w:rPr>
                <w:rFonts w:eastAsiaTheme="minorEastAsia"/>
                <w:lang w:val="en-US" w:eastAsia="zh-CN"/>
              </w:rPr>
            </w:pPr>
          </w:p>
        </w:tc>
      </w:tr>
      <w:tr w:rsidR="006F6378" w:rsidRPr="00C30686" w14:paraId="46D82E6A"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A65B6D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CA_n5A-n66(2A)-n78(2A)</w:t>
            </w:r>
          </w:p>
        </w:tc>
        <w:tc>
          <w:tcPr>
            <w:tcW w:w="2785" w:type="dxa"/>
            <w:tcBorders>
              <w:top w:val="single" w:sz="4" w:space="0" w:color="auto"/>
              <w:left w:val="single" w:sz="4" w:space="0" w:color="auto"/>
              <w:bottom w:val="nil"/>
              <w:right w:val="single" w:sz="4" w:space="0" w:color="auto"/>
            </w:tcBorders>
            <w:vAlign w:val="center"/>
          </w:tcPr>
          <w:p w14:paraId="3B24C56D" w14:textId="77777777" w:rsidR="006F6378" w:rsidRPr="00C30686" w:rsidRDefault="006F6378" w:rsidP="0094020B">
            <w:pPr>
              <w:pStyle w:val="TAC"/>
              <w:rPr>
                <w:rFonts w:eastAsiaTheme="minorEastAsia" w:cs="Arial"/>
                <w:szCs w:val="18"/>
                <w:lang w:val="en-US" w:eastAsia="zh-CN"/>
              </w:rPr>
            </w:pPr>
            <w:r w:rsidRPr="00C30686">
              <w:rPr>
                <w:rFonts w:eastAsiaTheme="minorEastAsia"/>
                <w:lang w:val="en-US" w:eastAsia="zh-CN"/>
              </w:rPr>
              <w:t>CA_n5A-n66A</w:t>
            </w:r>
            <w:r w:rsidRPr="00C30686">
              <w:rPr>
                <w:rFonts w:eastAsiaTheme="minorEastAsia"/>
                <w:lang w:val="en-US" w:eastAsia="zh-CN"/>
              </w:rPr>
              <w:br/>
              <w:t>CA_n5A-n78A</w:t>
            </w:r>
            <w:r w:rsidRPr="00C30686">
              <w:rPr>
                <w:rFonts w:eastAsiaTheme="minorEastAsia"/>
                <w:lang w:val="en-US" w:eastAsia="zh-CN"/>
              </w:rPr>
              <w:br/>
              <w:t>CA_n66A-n78A</w:t>
            </w:r>
          </w:p>
        </w:tc>
        <w:tc>
          <w:tcPr>
            <w:tcW w:w="1259" w:type="dxa"/>
            <w:tcBorders>
              <w:top w:val="single" w:sz="4" w:space="0" w:color="auto"/>
              <w:left w:val="single" w:sz="4" w:space="0" w:color="auto"/>
              <w:bottom w:val="single" w:sz="4" w:space="0" w:color="auto"/>
              <w:right w:val="single" w:sz="4" w:space="0" w:color="auto"/>
            </w:tcBorders>
            <w:vAlign w:val="center"/>
          </w:tcPr>
          <w:p w14:paraId="0CB6C69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n5</w:t>
            </w:r>
          </w:p>
        </w:tc>
        <w:tc>
          <w:tcPr>
            <w:tcW w:w="4356" w:type="dxa"/>
            <w:tcBorders>
              <w:top w:val="single" w:sz="4" w:space="0" w:color="auto"/>
              <w:left w:val="single" w:sz="4" w:space="0" w:color="auto"/>
              <w:bottom w:val="single" w:sz="4" w:space="0" w:color="auto"/>
              <w:right w:val="single" w:sz="4" w:space="0" w:color="auto"/>
            </w:tcBorders>
            <w:vAlign w:val="center"/>
          </w:tcPr>
          <w:p w14:paraId="5AED0FC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53823FD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6AD44A6B" w14:textId="77777777" w:rsidTr="004F423A">
        <w:trPr>
          <w:trHeight w:val="29"/>
        </w:trPr>
        <w:tc>
          <w:tcPr>
            <w:tcW w:w="2742" w:type="dxa"/>
            <w:tcBorders>
              <w:top w:val="nil"/>
              <w:left w:val="single" w:sz="4" w:space="0" w:color="auto"/>
              <w:bottom w:val="nil"/>
              <w:right w:val="single" w:sz="4" w:space="0" w:color="auto"/>
            </w:tcBorders>
            <w:vAlign w:val="center"/>
          </w:tcPr>
          <w:p w14:paraId="6E79766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4BFCB05"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CDC5FD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7D55EA49"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CA_n66(2A)_BCS1</w:t>
            </w:r>
          </w:p>
        </w:tc>
        <w:tc>
          <w:tcPr>
            <w:tcW w:w="2445" w:type="dxa"/>
            <w:tcBorders>
              <w:top w:val="nil"/>
              <w:left w:val="single" w:sz="4" w:space="0" w:color="auto"/>
              <w:bottom w:val="nil"/>
              <w:right w:val="single" w:sz="4" w:space="0" w:color="auto"/>
            </w:tcBorders>
            <w:vAlign w:val="center"/>
          </w:tcPr>
          <w:p w14:paraId="6409E648" w14:textId="77777777" w:rsidR="006F6378" w:rsidRPr="00C30686" w:rsidRDefault="006F6378" w:rsidP="0094020B">
            <w:pPr>
              <w:pStyle w:val="TAC"/>
              <w:rPr>
                <w:rFonts w:eastAsiaTheme="minorEastAsia"/>
                <w:lang w:val="en-US" w:eastAsia="zh-CN"/>
              </w:rPr>
            </w:pPr>
          </w:p>
        </w:tc>
      </w:tr>
      <w:tr w:rsidR="006F6378" w:rsidRPr="00C30686" w14:paraId="705F1CB3"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D37EB2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1544E973"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FBC8FC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4FE3DB0B"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CA_n78(2A)_BCS2</w:t>
            </w:r>
          </w:p>
        </w:tc>
        <w:tc>
          <w:tcPr>
            <w:tcW w:w="2445" w:type="dxa"/>
            <w:tcBorders>
              <w:top w:val="nil"/>
              <w:left w:val="single" w:sz="4" w:space="0" w:color="auto"/>
              <w:bottom w:val="single" w:sz="4" w:space="0" w:color="auto"/>
              <w:right w:val="single" w:sz="4" w:space="0" w:color="auto"/>
            </w:tcBorders>
            <w:vAlign w:val="center"/>
          </w:tcPr>
          <w:p w14:paraId="73571F77" w14:textId="77777777" w:rsidR="006F6378" w:rsidRPr="00C30686" w:rsidRDefault="006F6378" w:rsidP="0094020B">
            <w:pPr>
              <w:pStyle w:val="TAC"/>
              <w:rPr>
                <w:rFonts w:eastAsiaTheme="minorEastAsia"/>
                <w:lang w:val="en-US" w:eastAsia="zh-CN"/>
              </w:rPr>
            </w:pPr>
          </w:p>
        </w:tc>
      </w:tr>
      <w:tr w:rsidR="006F6378" w:rsidRPr="00C30686" w14:paraId="7CE13B41"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BDD04A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CA_n7A-n8A-n28A</w:t>
            </w:r>
          </w:p>
        </w:tc>
        <w:tc>
          <w:tcPr>
            <w:tcW w:w="2785" w:type="dxa"/>
            <w:tcBorders>
              <w:top w:val="single" w:sz="4" w:space="0" w:color="auto"/>
              <w:left w:val="single" w:sz="4" w:space="0" w:color="auto"/>
              <w:bottom w:val="nil"/>
              <w:right w:val="single" w:sz="4" w:space="0" w:color="auto"/>
            </w:tcBorders>
            <w:vAlign w:val="center"/>
          </w:tcPr>
          <w:p w14:paraId="390742DF" w14:textId="77777777" w:rsidR="006F6378" w:rsidRPr="00C30686" w:rsidRDefault="006F6378" w:rsidP="0094020B">
            <w:pPr>
              <w:pStyle w:val="TAC"/>
              <w:rPr>
                <w:rFonts w:eastAsiaTheme="minorEastAsia" w:cs="Arial"/>
                <w:szCs w:val="18"/>
                <w:lang w:val="en-US" w:eastAsia="zh-CN"/>
              </w:rPr>
            </w:pPr>
            <w:r w:rsidRPr="00C30686">
              <w:rPr>
                <w:rFonts w:eastAsiaTheme="minorEastAsia"/>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669D293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3642483E"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27DA4DA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19354E78" w14:textId="77777777" w:rsidTr="004F423A">
        <w:trPr>
          <w:trHeight w:val="29"/>
        </w:trPr>
        <w:tc>
          <w:tcPr>
            <w:tcW w:w="2742" w:type="dxa"/>
            <w:tcBorders>
              <w:top w:val="nil"/>
              <w:left w:val="single" w:sz="4" w:space="0" w:color="auto"/>
              <w:bottom w:val="nil"/>
              <w:right w:val="single" w:sz="4" w:space="0" w:color="auto"/>
            </w:tcBorders>
            <w:vAlign w:val="center"/>
          </w:tcPr>
          <w:p w14:paraId="67AB330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DD1B504"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11A1EA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n8</w:t>
            </w:r>
          </w:p>
        </w:tc>
        <w:tc>
          <w:tcPr>
            <w:tcW w:w="4356" w:type="dxa"/>
            <w:tcBorders>
              <w:top w:val="single" w:sz="4" w:space="0" w:color="auto"/>
              <w:left w:val="single" w:sz="4" w:space="0" w:color="auto"/>
              <w:bottom w:val="single" w:sz="4" w:space="0" w:color="auto"/>
              <w:right w:val="single" w:sz="4" w:space="0" w:color="auto"/>
            </w:tcBorders>
            <w:vAlign w:val="center"/>
          </w:tcPr>
          <w:p w14:paraId="4216384B"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697A705B" w14:textId="77777777" w:rsidR="006F6378" w:rsidRPr="00C30686" w:rsidRDefault="006F6378" w:rsidP="0094020B">
            <w:pPr>
              <w:pStyle w:val="TAC"/>
              <w:rPr>
                <w:rFonts w:eastAsiaTheme="minorEastAsia"/>
                <w:lang w:val="en-US" w:eastAsia="zh-CN"/>
              </w:rPr>
            </w:pPr>
          </w:p>
        </w:tc>
      </w:tr>
      <w:tr w:rsidR="006F6378" w:rsidRPr="00C30686" w14:paraId="56506FC6"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D100B4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B8DEA7A"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E6926E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530765C8"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5, 10, 15, 20, 30</w:t>
            </w:r>
          </w:p>
        </w:tc>
        <w:tc>
          <w:tcPr>
            <w:tcW w:w="2445" w:type="dxa"/>
            <w:tcBorders>
              <w:top w:val="nil"/>
              <w:left w:val="single" w:sz="4" w:space="0" w:color="auto"/>
              <w:bottom w:val="single" w:sz="4" w:space="0" w:color="auto"/>
              <w:right w:val="single" w:sz="4" w:space="0" w:color="auto"/>
            </w:tcBorders>
            <w:vAlign w:val="center"/>
          </w:tcPr>
          <w:p w14:paraId="5DD88418" w14:textId="77777777" w:rsidR="006F6378" w:rsidRPr="00C30686" w:rsidRDefault="006F6378" w:rsidP="0094020B">
            <w:pPr>
              <w:pStyle w:val="TAC"/>
              <w:rPr>
                <w:rFonts w:eastAsiaTheme="minorEastAsia"/>
                <w:lang w:val="en-US" w:eastAsia="zh-CN"/>
              </w:rPr>
            </w:pPr>
          </w:p>
        </w:tc>
      </w:tr>
      <w:tr w:rsidR="006F6378" w:rsidRPr="00C30686" w14:paraId="3A7D557E"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6DCDDB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CA_n7A-n8A-n40A</w:t>
            </w:r>
          </w:p>
        </w:tc>
        <w:tc>
          <w:tcPr>
            <w:tcW w:w="2785" w:type="dxa"/>
            <w:tcBorders>
              <w:top w:val="single" w:sz="4" w:space="0" w:color="auto"/>
              <w:left w:val="single" w:sz="4" w:space="0" w:color="auto"/>
              <w:bottom w:val="nil"/>
              <w:right w:val="single" w:sz="4" w:space="0" w:color="auto"/>
            </w:tcBorders>
            <w:vAlign w:val="center"/>
          </w:tcPr>
          <w:p w14:paraId="423286B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CA_n7A-n8A</w:t>
            </w:r>
          </w:p>
          <w:p w14:paraId="27667D5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CA_n7A-n40A</w:t>
            </w:r>
          </w:p>
          <w:p w14:paraId="21E30CD5" w14:textId="77777777" w:rsidR="006F6378" w:rsidRPr="00C30686" w:rsidRDefault="006F6378" w:rsidP="0094020B">
            <w:pPr>
              <w:pStyle w:val="TAC"/>
              <w:rPr>
                <w:rFonts w:eastAsiaTheme="minorEastAsia" w:cs="Arial"/>
                <w:szCs w:val="18"/>
                <w:lang w:val="en-US" w:eastAsia="zh-CN"/>
              </w:rPr>
            </w:pPr>
            <w:r w:rsidRPr="00C30686">
              <w:rPr>
                <w:rFonts w:eastAsiaTheme="minorEastAsia"/>
                <w:lang w:val="en-US" w:eastAsia="zh-CN"/>
              </w:rPr>
              <w:t>CA_n8A-n40A</w:t>
            </w:r>
          </w:p>
        </w:tc>
        <w:tc>
          <w:tcPr>
            <w:tcW w:w="1259" w:type="dxa"/>
            <w:tcBorders>
              <w:top w:val="single" w:sz="4" w:space="0" w:color="auto"/>
              <w:left w:val="single" w:sz="4" w:space="0" w:color="auto"/>
              <w:bottom w:val="single" w:sz="4" w:space="0" w:color="auto"/>
              <w:right w:val="single" w:sz="4" w:space="0" w:color="auto"/>
            </w:tcBorders>
            <w:vAlign w:val="center"/>
          </w:tcPr>
          <w:p w14:paraId="1E7010E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4C448F35"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7D36CDAD"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0</w:t>
            </w:r>
          </w:p>
        </w:tc>
      </w:tr>
      <w:tr w:rsidR="006F6378" w:rsidRPr="00C30686" w14:paraId="7C38D398" w14:textId="77777777" w:rsidTr="004F423A">
        <w:trPr>
          <w:trHeight w:val="29"/>
        </w:trPr>
        <w:tc>
          <w:tcPr>
            <w:tcW w:w="2742" w:type="dxa"/>
            <w:tcBorders>
              <w:top w:val="nil"/>
              <w:left w:val="single" w:sz="4" w:space="0" w:color="auto"/>
              <w:bottom w:val="nil"/>
              <w:right w:val="single" w:sz="4" w:space="0" w:color="auto"/>
            </w:tcBorders>
            <w:vAlign w:val="center"/>
          </w:tcPr>
          <w:p w14:paraId="75458F1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8909BFD"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EBCF8F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n8</w:t>
            </w:r>
          </w:p>
        </w:tc>
        <w:tc>
          <w:tcPr>
            <w:tcW w:w="4356" w:type="dxa"/>
            <w:tcBorders>
              <w:top w:val="single" w:sz="4" w:space="0" w:color="auto"/>
              <w:left w:val="single" w:sz="4" w:space="0" w:color="auto"/>
              <w:bottom w:val="single" w:sz="4" w:space="0" w:color="auto"/>
              <w:right w:val="single" w:sz="4" w:space="0" w:color="auto"/>
            </w:tcBorders>
            <w:vAlign w:val="center"/>
          </w:tcPr>
          <w:p w14:paraId="22A84DE9"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2DC1BB3D" w14:textId="77777777" w:rsidR="006F6378" w:rsidRPr="00C30686" w:rsidRDefault="006F6378" w:rsidP="0094020B">
            <w:pPr>
              <w:pStyle w:val="TAC"/>
              <w:rPr>
                <w:rFonts w:eastAsiaTheme="minorEastAsia"/>
                <w:lang w:val="en-US" w:eastAsia="zh-CN"/>
              </w:rPr>
            </w:pPr>
          </w:p>
        </w:tc>
      </w:tr>
      <w:tr w:rsidR="006F6378" w:rsidRPr="00C30686" w14:paraId="3918904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B1A768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1416904"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56687B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n40</w:t>
            </w:r>
          </w:p>
        </w:tc>
        <w:tc>
          <w:tcPr>
            <w:tcW w:w="4356" w:type="dxa"/>
            <w:tcBorders>
              <w:top w:val="single" w:sz="4" w:space="0" w:color="auto"/>
              <w:left w:val="single" w:sz="4" w:space="0" w:color="auto"/>
              <w:bottom w:val="single" w:sz="4" w:space="0" w:color="auto"/>
              <w:right w:val="single" w:sz="4" w:space="0" w:color="auto"/>
            </w:tcBorders>
            <w:vAlign w:val="center"/>
          </w:tcPr>
          <w:p w14:paraId="39720380"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5, 10, 15, 20, 25, 30, 40, 50</w:t>
            </w:r>
            <w:r w:rsidRPr="00C30686">
              <w:rPr>
                <w:rFonts w:eastAsiaTheme="minorEastAsia" w:cs="Arial" w:hint="eastAsia"/>
                <w:color w:val="000000"/>
                <w:szCs w:val="18"/>
                <w:lang w:val="en-US" w:eastAsia="zh-CN" w:bidi="ar"/>
              </w:rPr>
              <w:t>,</w:t>
            </w:r>
            <w:r w:rsidRPr="00C30686">
              <w:rPr>
                <w:rFonts w:eastAsiaTheme="minorEastAsia" w:cs="Arial"/>
                <w:color w:val="000000"/>
                <w:szCs w:val="18"/>
                <w:lang w:val="en-US" w:eastAsia="zh-CN" w:bidi="ar"/>
              </w:rPr>
              <w:t xml:space="preserve"> 60, 80</w:t>
            </w:r>
          </w:p>
        </w:tc>
        <w:tc>
          <w:tcPr>
            <w:tcW w:w="2445" w:type="dxa"/>
            <w:tcBorders>
              <w:top w:val="nil"/>
              <w:left w:val="single" w:sz="4" w:space="0" w:color="auto"/>
              <w:bottom w:val="single" w:sz="4" w:space="0" w:color="auto"/>
              <w:right w:val="single" w:sz="4" w:space="0" w:color="auto"/>
            </w:tcBorders>
            <w:vAlign w:val="center"/>
          </w:tcPr>
          <w:p w14:paraId="65FD14EC" w14:textId="77777777" w:rsidR="006F6378" w:rsidRPr="00C30686" w:rsidRDefault="006F6378" w:rsidP="0094020B">
            <w:pPr>
              <w:pStyle w:val="TAC"/>
              <w:rPr>
                <w:rFonts w:eastAsiaTheme="minorEastAsia"/>
                <w:lang w:val="en-US" w:eastAsia="zh-CN"/>
              </w:rPr>
            </w:pPr>
          </w:p>
        </w:tc>
      </w:tr>
      <w:tr w:rsidR="006F6378" w:rsidRPr="00C30686" w14:paraId="4E5D927B"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E62E46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lastRenderedPageBreak/>
              <w:t>CA_n7A-n8A-n78A</w:t>
            </w:r>
          </w:p>
        </w:tc>
        <w:tc>
          <w:tcPr>
            <w:tcW w:w="2785" w:type="dxa"/>
            <w:tcBorders>
              <w:top w:val="single" w:sz="4" w:space="0" w:color="auto"/>
              <w:left w:val="single" w:sz="4" w:space="0" w:color="auto"/>
              <w:bottom w:val="nil"/>
              <w:right w:val="single" w:sz="4" w:space="0" w:color="auto"/>
            </w:tcBorders>
            <w:vAlign w:val="center"/>
          </w:tcPr>
          <w:p w14:paraId="32E0441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CA_n7A-n8A</w:t>
            </w:r>
          </w:p>
          <w:p w14:paraId="60A1F58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CA_n7A-n78A</w:t>
            </w:r>
          </w:p>
          <w:p w14:paraId="4054686C" w14:textId="77777777" w:rsidR="006F6378" w:rsidRPr="00C30686" w:rsidRDefault="006F6378" w:rsidP="0094020B">
            <w:pPr>
              <w:pStyle w:val="TAC"/>
              <w:rPr>
                <w:rFonts w:eastAsiaTheme="minorEastAsia" w:cs="Arial"/>
                <w:szCs w:val="18"/>
                <w:lang w:val="en-US" w:eastAsia="zh-CN"/>
              </w:rPr>
            </w:pPr>
            <w:r w:rsidRPr="00C30686">
              <w:rPr>
                <w:rFonts w:eastAsiaTheme="minorEastAsia"/>
                <w:lang w:val="en-US" w:eastAsia="zh-CN"/>
              </w:rPr>
              <w:t>CA_n8A-n78A</w:t>
            </w:r>
          </w:p>
        </w:tc>
        <w:tc>
          <w:tcPr>
            <w:tcW w:w="1259" w:type="dxa"/>
            <w:tcBorders>
              <w:top w:val="single" w:sz="4" w:space="0" w:color="auto"/>
              <w:left w:val="single" w:sz="4" w:space="0" w:color="auto"/>
              <w:bottom w:val="single" w:sz="4" w:space="0" w:color="auto"/>
              <w:right w:val="single" w:sz="4" w:space="0" w:color="auto"/>
            </w:tcBorders>
            <w:vAlign w:val="center"/>
          </w:tcPr>
          <w:p w14:paraId="0136DC2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30A9046F"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5F1BF39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3E334FC6" w14:textId="77777777" w:rsidTr="004F423A">
        <w:trPr>
          <w:trHeight w:val="29"/>
        </w:trPr>
        <w:tc>
          <w:tcPr>
            <w:tcW w:w="2742" w:type="dxa"/>
            <w:tcBorders>
              <w:top w:val="nil"/>
              <w:left w:val="single" w:sz="4" w:space="0" w:color="auto"/>
              <w:bottom w:val="nil"/>
              <w:right w:val="single" w:sz="4" w:space="0" w:color="auto"/>
            </w:tcBorders>
            <w:vAlign w:val="center"/>
          </w:tcPr>
          <w:p w14:paraId="76C962E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6E53408"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209DC3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n8</w:t>
            </w:r>
          </w:p>
        </w:tc>
        <w:tc>
          <w:tcPr>
            <w:tcW w:w="4356" w:type="dxa"/>
            <w:tcBorders>
              <w:top w:val="single" w:sz="4" w:space="0" w:color="auto"/>
              <w:left w:val="single" w:sz="4" w:space="0" w:color="auto"/>
              <w:bottom w:val="single" w:sz="4" w:space="0" w:color="auto"/>
              <w:right w:val="single" w:sz="4" w:space="0" w:color="auto"/>
            </w:tcBorders>
            <w:vAlign w:val="center"/>
          </w:tcPr>
          <w:p w14:paraId="0F52047F"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58833FCC" w14:textId="77777777" w:rsidR="006F6378" w:rsidRPr="00C30686" w:rsidRDefault="006F6378" w:rsidP="0094020B">
            <w:pPr>
              <w:pStyle w:val="TAC"/>
              <w:rPr>
                <w:rFonts w:eastAsiaTheme="minorEastAsia"/>
                <w:lang w:val="en-US" w:eastAsia="zh-CN"/>
              </w:rPr>
            </w:pPr>
          </w:p>
        </w:tc>
      </w:tr>
      <w:tr w:rsidR="006F6378" w:rsidRPr="00C30686" w14:paraId="4F64D9B7"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188308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70BA7D76"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D6C109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75C4C937"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10, 15, 20, 25, 30, 40, 50</w:t>
            </w:r>
            <w:r w:rsidRPr="00C30686">
              <w:rPr>
                <w:rFonts w:eastAsiaTheme="minorEastAsia" w:cs="Arial" w:hint="eastAsia"/>
                <w:color w:val="000000"/>
                <w:szCs w:val="18"/>
                <w:lang w:val="en-US" w:eastAsia="zh-CN" w:bidi="ar"/>
              </w:rPr>
              <w:t>,</w:t>
            </w:r>
            <w:r w:rsidRPr="00C30686">
              <w:rPr>
                <w:rFonts w:eastAsiaTheme="minorEastAsia" w:cs="Arial"/>
                <w:color w:val="000000"/>
                <w:szCs w:val="18"/>
                <w:lang w:val="en-US" w:eastAsia="zh-CN" w:bidi="ar"/>
              </w:rPr>
              <w:t xml:space="preserve"> 60, 70, 80, 90, 100</w:t>
            </w:r>
          </w:p>
        </w:tc>
        <w:tc>
          <w:tcPr>
            <w:tcW w:w="2445" w:type="dxa"/>
            <w:tcBorders>
              <w:top w:val="nil"/>
              <w:left w:val="single" w:sz="4" w:space="0" w:color="auto"/>
              <w:bottom w:val="single" w:sz="4" w:space="0" w:color="auto"/>
              <w:right w:val="single" w:sz="4" w:space="0" w:color="auto"/>
            </w:tcBorders>
            <w:vAlign w:val="center"/>
          </w:tcPr>
          <w:p w14:paraId="19683FD0" w14:textId="77777777" w:rsidR="006F6378" w:rsidRPr="00C30686" w:rsidRDefault="006F6378" w:rsidP="0094020B">
            <w:pPr>
              <w:pStyle w:val="TAC"/>
              <w:rPr>
                <w:rFonts w:eastAsiaTheme="minorEastAsia"/>
                <w:lang w:val="en-US" w:eastAsia="zh-CN"/>
              </w:rPr>
            </w:pPr>
          </w:p>
        </w:tc>
      </w:tr>
      <w:tr w:rsidR="006F6378" w:rsidRPr="00C30686" w14:paraId="026D9C3D"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B01226F" w14:textId="77777777" w:rsidR="006F6378" w:rsidRPr="00C30686" w:rsidRDefault="006F6378" w:rsidP="0094020B">
            <w:pPr>
              <w:pStyle w:val="TAC"/>
              <w:rPr>
                <w:rFonts w:eastAsiaTheme="minorEastAsia"/>
                <w:lang w:val="en-US" w:eastAsia="zh-CN"/>
              </w:rPr>
            </w:pPr>
            <w:r w:rsidRPr="00C30686">
              <w:rPr>
                <w:rFonts w:eastAsiaTheme="minorEastAsia"/>
                <w:lang w:eastAsia="zh-CN"/>
              </w:rPr>
              <w:t>CA_n7A-n12A-n25A</w:t>
            </w:r>
          </w:p>
        </w:tc>
        <w:tc>
          <w:tcPr>
            <w:tcW w:w="2785" w:type="dxa"/>
            <w:tcBorders>
              <w:top w:val="single" w:sz="4" w:space="0" w:color="auto"/>
              <w:left w:val="single" w:sz="4" w:space="0" w:color="auto"/>
              <w:bottom w:val="nil"/>
              <w:right w:val="single" w:sz="4" w:space="0" w:color="auto"/>
            </w:tcBorders>
            <w:vAlign w:val="center"/>
          </w:tcPr>
          <w:p w14:paraId="2592FE2D" w14:textId="77777777" w:rsidR="006F6378" w:rsidRPr="00C30686" w:rsidRDefault="006F6378" w:rsidP="0094020B">
            <w:pPr>
              <w:pStyle w:val="TAC"/>
              <w:rPr>
                <w:rFonts w:eastAsiaTheme="minorEastAsia" w:cs="Arial"/>
                <w:szCs w:val="18"/>
                <w:lang w:val="en-US" w:eastAsia="zh-CN"/>
              </w:rPr>
            </w:pPr>
            <w:r w:rsidRPr="00C30686">
              <w:rPr>
                <w:rFonts w:eastAsiaTheme="minorEastAsia"/>
                <w:lang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132DD5F3"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n</w:t>
            </w:r>
            <w:r w:rsidRPr="00C30686">
              <w:rPr>
                <w:rFonts w:eastAsiaTheme="minorEastAsia"/>
                <w:lang w:eastAsia="zh-CN"/>
              </w:rPr>
              <w:t>7</w:t>
            </w:r>
          </w:p>
        </w:tc>
        <w:tc>
          <w:tcPr>
            <w:tcW w:w="4356" w:type="dxa"/>
            <w:tcBorders>
              <w:top w:val="single" w:sz="4" w:space="0" w:color="auto"/>
              <w:left w:val="single" w:sz="4" w:space="0" w:color="auto"/>
              <w:bottom w:val="single" w:sz="4" w:space="0" w:color="auto"/>
              <w:right w:val="single" w:sz="4" w:space="0" w:color="auto"/>
            </w:tcBorders>
            <w:vAlign w:val="center"/>
          </w:tcPr>
          <w:p w14:paraId="60757755"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szCs w:val="18"/>
                <w:lang w:val="en-US" w:eastAsia="zh-CN"/>
              </w:rPr>
              <w:t>5, 10, 15, 20, 25, 30, 40, 50</w:t>
            </w:r>
          </w:p>
        </w:tc>
        <w:tc>
          <w:tcPr>
            <w:tcW w:w="2445" w:type="dxa"/>
            <w:tcBorders>
              <w:top w:val="single" w:sz="4" w:space="0" w:color="auto"/>
              <w:left w:val="single" w:sz="4" w:space="0" w:color="auto"/>
              <w:bottom w:val="nil"/>
              <w:right w:val="single" w:sz="4" w:space="0" w:color="auto"/>
            </w:tcBorders>
            <w:vAlign w:val="center"/>
          </w:tcPr>
          <w:p w14:paraId="156FF09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3392A412" w14:textId="77777777" w:rsidTr="004F423A">
        <w:trPr>
          <w:trHeight w:val="29"/>
        </w:trPr>
        <w:tc>
          <w:tcPr>
            <w:tcW w:w="2742" w:type="dxa"/>
            <w:tcBorders>
              <w:top w:val="nil"/>
              <w:left w:val="single" w:sz="4" w:space="0" w:color="auto"/>
              <w:bottom w:val="nil"/>
              <w:right w:val="single" w:sz="4" w:space="0" w:color="auto"/>
            </w:tcBorders>
            <w:vAlign w:val="center"/>
          </w:tcPr>
          <w:p w14:paraId="420F794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6AD27BC"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BDA40F3" w14:textId="77777777" w:rsidR="006F6378" w:rsidRPr="00C30686" w:rsidRDefault="006F6378" w:rsidP="0094020B">
            <w:pPr>
              <w:pStyle w:val="TAC"/>
              <w:rPr>
                <w:rFonts w:eastAsiaTheme="minorEastAsia"/>
                <w:lang w:val="en-US" w:eastAsia="zh-CN"/>
              </w:rPr>
            </w:pPr>
            <w:r w:rsidRPr="00C30686">
              <w:rPr>
                <w:rFonts w:eastAsiaTheme="minorEastAsia"/>
                <w:lang w:eastAsia="zh-CN"/>
              </w:rPr>
              <w:t>n12</w:t>
            </w:r>
          </w:p>
        </w:tc>
        <w:tc>
          <w:tcPr>
            <w:tcW w:w="4356" w:type="dxa"/>
            <w:tcBorders>
              <w:top w:val="single" w:sz="4" w:space="0" w:color="auto"/>
              <w:left w:val="single" w:sz="4" w:space="0" w:color="auto"/>
              <w:bottom w:val="single" w:sz="4" w:space="0" w:color="auto"/>
              <w:right w:val="single" w:sz="4" w:space="0" w:color="auto"/>
            </w:tcBorders>
            <w:vAlign w:val="center"/>
          </w:tcPr>
          <w:p w14:paraId="1EFA621A"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rPr>
              <w:t>5, 10, 15</w:t>
            </w:r>
          </w:p>
        </w:tc>
        <w:tc>
          <w:tcPr>
            <w:tcW w:w="2445" w:type="dxa"/>
            <w:tcBorders>
              <w:top w:val="nil"/>
              <w:left w:val="single" w:sz="4" w:space="0" w:color="auto"/>
              <w:bottom w:val="nil"/>
              <w:right w:val="single" w:sz="4" w:space="0" w:color="auto"/>
            </w:tcBorders>
            <w:vAlign w:val="center"/>
          </w:tcPr>
          <w:p w14:paraId="06923F4A" w14:textId="77777777" w:rsidR="006F6378" w:rsidRPr="00C30686" w:rsidRDefault="006F6378" w:rsidP="0094020B">
            <w:pPr>
              <w:pStyle w:val="TAC"/>
              <w:rPr>
                <w:rFonts w:eastAsiaTheme="minorEastAsia"/>
                <w:lang w:val="en-US" w:eastAsia="zh-CN"/>
              </w:rPr>
            </w:pPr>
          </w:p>
        </w:tc>
      </w:tr>
      <w:tr w:rsidR="006F6378" w:rsidRPr="00C30686" w14:paraId="24BFA31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BAD042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7844BAA"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957A542" w14:textId="77777777" w:rsidR="006F6378" w:rsidRPr="00C30686" w:rsidRDefault="006F6378" w:rsidP="0094020B">
            <w:pPr>
              <w:pStyle w:val="TAC"/>
              <w:rPr>
                <w:rFonts w:eastAsiaTheme="minorEastAsia"/>
                <w:lang w:val="en-US" w:eastAsia="zh-CN"/>
              </w:rPr>
            </w:pPr>
            <w:r w:rsidRPr="00C30686">
              <w:rPr>
                <w:rFonts w:eastAsiaTheme="minorEastAsia"/>
                <w:lang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026B890E"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lang w:val="en-US" w:eastAsia="zh-CN" w:bidi="ar"/>
              </w:rPr>
              <w:t>5, 10, 15, 20, 25, 30, 40</w:t>
            </w:r>
          </w:p>
        </w:tc>
        <w:tc>
          <w:tcPr>
            <w:tcW w:w="2445" w:type="dxa"/>
            <w:tcBorders>
              <w:top w:val="nil"/>
              <w:left w:val="single" w:sz="4" w:space="0" w:color="auto"/>
              <w:bottom w:val="single" w:sz="4" w:space="0" w:color="auto"/>
              <w:right w:val="single" w:sz="4" w:space="0" w:color="auto"/>
            </w:tcBorders>
            <w:vAlign w:val="center"/>
          </w:tcPr>
          <w:p w14:paraId="72759AC6" w14:textId="77777777" w:rsidR="006F6378" w:rsidRPr="00C30686" w:rsidRDefault="006F6378" w:rsidP="0094020B">
            <w:pPr>
              <w:pStyle w:val="TAC"/>
              <w:rPr>
                <w:rFonts w:eastAsiaTheme="minorEastAsia"/>
                <w:lang w:val="en-US" w:eastAsia="zh-CN"/>
              </w:rPr>
            </w:pPr>
          </w:p>
        </w:tc>
      </w:tr>
      <w:tr w:rsidR="006F6378" w:rsidRPr="00C30686" w14:paraId="40AAE00A"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6E01E7D" w14:textId="77777777" w:rsidR="006F6378" w:rsidRPr="00C30686" w:rsidRDefault="006F6378" w:rsidP="0094020B">
            <w:pPr>
              <w:pStyle w:val="TAC"/>
              <w:rPr>
                <w:rFonts w:eastAsiaTheme="minorEastAsia"/>
                <w:lang w:val="en-US" w:eastAsia="zh-CN"/>
              </w:rPr>
            </w:pPr>
            <w:r w:rsidRPr="00C30686">
              <w:rPr>
                <w:rFonts w:eastAsiaTheme="minorEastAsia"/>
                <w:lang w:eastAsia="zh-CN"/>
              </w:rPr>
              <w:t>CA_n7A-n12A-n66A</w:t>
            </w:r>
          </w:p>
        </w:tc>
        <w:tc>
          <w:tcPr>
            <w:tcW w:w="2785" w:type="dxa"/>
            <w:tcBorders>
              <w:top w:val="single" w:sz="4" w:space="0" w:color="auto"/>
              <w:left w:val="single" w:sz="4" w:space="0" w:color="auto"/>
              <w:bottom w:val="nil"/>
              <w:right w:val="single" w:sz="4" w:space="0" w:color="auto"/>
            </w:tcBorders>
            <w:vAlign w:val="center"/>
          </w:tcPr>
          <w:p w14:paraId="3EFE94A6" w14:textId="77777777" w:rsidR="006F6378" w:rsidRPr="00C30686" w:rsidRDefault="006F6378" w:rsidP="0094020B">
            <w:pPr>
              <w:pStyle w:val="TAC"/>
              <w:rPr>
                <w:rFonts w:eastAsiaTheme="minorEastAsia" w:cs="Arial"/>
                <w:szCs w:val="18"/>
                <w:lang w:val="en-US" w:eastAsia="zh-CN"/>
              </w:rPr>
            </w:pPr>
            <w:r w:rsidRPr="00C30686">
              <w:rPr>
                <w:rFonts w:eastAsiaTheme="minorEastAsia"/>
                <w:lang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47998C15"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n</w:t>
            </w:r>
            <w:r w:rsidRPr="00C30686">
              <w:rPr>
                <w:rFonts w:eastAsiaTheme="minorEastAsia"/>
                <w:lang w:eastAsia="zh-CN"/>
              </w:rPr>
              <w:t>7</w:t>
            </w:r>
          </w:p>
        </w:tc>
        <w:tc>
          <w:tcPr>
            <w:tcW w:w="4356" w:type="dxa"/>
            <w:tcBorders>
              <w:top w:val="single" w:sz="4" w:space="0" w:color="auto"/>
              <w:left w:val="single" w:sz="4" w:space="0" w:color="auto"/>
              <w:bottom w:val="single" w:sz="4" w:space="0" w:color="auto"/>
              <w:right w:val="single" w:sz="4" w:space="0" w:color="auto"/>
            </w:tcBorders>
            <w:vAlign w:val="center"/>
          </w:tcPr>
          <w:p w14:paraId="689FCB0E"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rPr>
              <w:t>5, 10, 15, 20, 25, 30, 35, 40, 50</w:t>
            </w:r>
          </w:p>
        </w:tc>
        <w:tc>
          <w:tcPr>
            <w:tcW w:w="2445" w:type="dxa"/>
            <w:tcBorders>
              <w:top w:val="single" w:sz="4" w:space="0" w:color="auto"/>
              <w:left w:val="single" w:sz="4" w:space="0" w:color="auto"/>
              <w:bottom w:val="nil"/>
              <w:right w:val="single" w:sz="4" w:space="0" w:color="auto"/>
            </w:tcBorders>
            <w:vAlign w:val="center"/>
          </w:tcPr>
          <w:p w14:paraId="553DD89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1900752C" w14:textId="77777777" w:rsidTr="004F423A">
        <w:trPr>
          <w:trHeight w:val="29"/>
        </w:trPr>
        <w:tc>
          <w:tcPr>
            <w:tcW w:w="2742" w:type="dxa"/>
            <w:tcBorders>
              <w:top w:val="nil"/>
              <w:left w:val="single" w:sz="4" w:space="0" w:color="auto"/>
              <w:bottom w:val="nil"/>
              <w:right w:val="single" w:sz="4" w:space="0" w:color="auto"/>
            </w:tcBorders>
            <w:vAlign w:val="center"/>
          </w:tcPr>
          <w:p w14:paraId="7661A88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B8B85DC"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29B0696" w14:textId="77777777" w:rsidR="006F6378" w:rsidRPr="00C30686" w:rsidRDefault="006F6378" w:rsidP="0094020B">
            <w:pPr>
              <w:pStyle w:val="TAC"/>
              <w:rPr>
                <w:rFonts w:eastAsiaTheme="minorEastAsia"/>
                <w:lang w:val="en-US" w:eastAsia="zh-CN"/>
              </w:rPr>
            </w:pPr>
            <w:r w:rsidRPr="00C30686">
              <w:rPr>
                <w:rFonts w:eastAsiaTheme="minorEastAsia"/>
                <w:lang w:eastAsia="zh-CN"/>
              </w:rPr>
              <w:t>n12</w:t>
            </w:r>
          </w:p>
        </w:tc>
        <w:tc>
          <w:tcPr>
            <w:tcW w:w="4356" w:type="dxa"/>
            <w:tcBorders>
              <w:top w:val="single" w:sz="4" w:space="0" w:color="auto"/>
              <w:left w:val="single" w:sz="4" w:space="0" w:color="auto"/>
              <w:bottom w:val="single" w:sz="4" w:space="0" w:color="auto"/>
              <w:right w:val="single" w:sz="4" w:space="0" w:color="auto"/>
            </w:tcBorders>
            <w:vAlign w:val="center"/>
          </w:tcPr>
          <w:p w14:paraId="20589524"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rPr>
              <w:t>5, 10, 15</w:t>
            </w:r>
          </w:p>
        </w:tc>
        <w:tc>
          <w:tcPr>
            <w:tcW w:w="2445" w:type="dxa"/>
            <w:tcBorders>
              <w:top w:val="nil"/>
              <w:left w:val="single" w:sz="4" w:space="0" w:color="auto"/>
              <w:bottom w:val="nil"/>
              <w:right w:val="single" w:sz="4" w:space="0" w:color="auto"/>
            </w:tcBorders>
            <w:vAlign w:val="center"/>
          </w:tcPr>
          <w:p w14:paraId="015E4818" w14:textId="77777777" w:rsidR="006F6378" w:rsidRPr="00C30686" w:rsidRDefault="006F6378" w:rsidP="0094020B">
            <w:pPr>
              <w:pStyle w:val="TAC"/>
              <w:rPr>
                <w:rFonts w:eastAsiaTheme="minorEastAsia"/>
                <w:lang w:val="en-US" w:eastAsia="zh-CN"/>
              </w:rPr>
            </w:pPr>
          </w:p>
        </w:tc>
      </w:tr>
      <w:tr w:rsidR="006F6378" w:rsidRPr="00C30686" w14:paraId="291C9E20"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19BD22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11DA1E37"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7C5DF52" w14:textId="77777777" w:rsidR="006F6378" w:rsidRPr="00C30686" w:rsidRDefault="006F6378" w:rsidP="0094020B">
            <w:pPr>
              <w:pStyle w:val="TAC"/>
              <w:rPr>
                <w:rFonts w:eastAsiaTheme="minorEastAsia"/>
                <w:lang w:val="en-US" w:eastAsia="zh-CN"/>
              </w:rPr>
            </w:pPr>
            <w:r w:rsidRPr="00C30686">
              <w:rPr>
                <w:rFonts w:eastAsiaTheme="minorEastAsia"/>
                <w:lang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7D154798"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rPr>
              <w:t>5, 10, 15, 20, 25, 30, 35, 40, 45</w:t>
            </w:r>
          </w:p>
        </w:tc>
        <w:tc>
          <w:tcPr>
            <w:tcW w:w="2445" w:type="dxa"/>
            <w:tcBorders>
              <w:top w:val="nil"/>
              <w:left w:val="single" w:sz="4" w:space="0" w:color="auto"/>
              <w:bottom w:val="single" w:sz="4" w:space="0" w:color="auto"/>
              <w:right w:val="single" w:sz="4" w:space="0" w:color="auto"/>
            </w:tcBorders>
            <w:vAlign w:val="center"/>
          </w:tcPr>
          <w:p w14:paraId="34688755" w14:textId="77777777" w:rsidR="006F6378" w:rsidRPr="00C30686" w:rsidRDefault="006F6378" w:rsidP="0094020B">
            <w:pPr>
              <w:pStyle w:val="TAC"/>
              <w:rPr>
                <w:rFonts w:eastAsiaTheme="minorEastAsia"/>
                <w:lang w:val="en-US" w:eastAsia="zh-CN"/>
              </w:rPr>
            </w:pPr>
          </w:p>
        </w:tc>
      </w:tr>
      <w:tr w:rsidR="006F6378" w:rsidRPr="00C30686" w14:paraId="03B84BCE"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9EAE7B9" w14:textId="77777777" w:rsidR="006F6378" w:rsidRPr="00C30686" w:rsidRDefault="006F6378" w:rsidP="0094020B">
            <w:pPr>
              <w:pStyle w:val="TAC"/>
              <w:rPr>
                <w:rFonts w:eastAsiaTheme="minorEastAsia"/>
                <w:lang w:val="en-US" w:eastAsia="zh-CN"/>
              </w:rPr>
            </w:pPr>
            <w:r w:rsidRPr="00C30686">
              <w:rPr>
                <w:rFonts w:eastAsiaTheme="minorEastAsia"/>
                <w:lang w:eastAsia="zh-CN"/>
              </w:rPr>
              <w:t>CA_n7A-n12A-n77A</w:t>
            </w:r>
          </w:p>
        </w:tc>
        <w:tc>
          <w:tcPr>
            <w:tcW w:w="2785" w:type="dxa"/>
            <w:tcBorders>
              <w:top w:val="single" w:sz="4" w:space="0" w:color="auto"/>
              <w:left w:val="single" w:sz="4" w:space="0" w:color="auto"/>
              <w:bottom w:val="nil"/>
              <w:right w:val="single" w:sz="4" w:space="0" w:color="auto"/>
            </w:tcBorders>
            <w:vAlign w:val="center"/>
          </w:tcPr>
          <w:p w14:paraId="53C88397" w14:textId="77777777" w:rsidR="006F6378" w:rsidRPr="00C30686" w:rsidRDefault="006F6378" w:rsidP="0094020B">
            <w:pPr>
              <w:pStyle w:val="TAC"/>
              <w:rPr>
                <w:rFonts w:eastAsiaTheme="minorEastAsia" w:cs="Arial"/>
                <w:szCs w:val="18"/>
                <w:lang w:val="en-US" w:eastAsia="zh-CN"/>
              </w:rPr>
            </w:pPr>
            <w:r w:rsidRPr="00C30686">
              <w:rPr>
                <w:rFonts w:eastAsiaTheme="minorEastAsia"/>
                <w:lang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4E6D1A76"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n</w:t>
            </w:r>
            <w:r w:rsidRPr="00C30686">
              <w:rPr>
                <w:rFonts w:eastAsiaTheme="minorEastAsia"/>
                <w:lang w:eastAsia="zh-CN"/>
              </w:rPr>
              <w:t>7</w:t>
            </w:r>
          </w:p>
        </w:tc>
        <w:tc>
          <w:tcPr>
            <w:tcW w:w="4356" w:type="dxa"/>
            <w:tcBorders>
              <w:top w:val="single" w:sz="4" w:space="0" w:color="auto"/>
              <w:left w:val="single" w:sz="4" w:space="0" w:color="auto"/>
              <w:bottom w:val="single" w:sz="4" w:space="0" w:color="auto"/>
              <w:right w:val="single" w:sz="4" w:space="0" w:color="auto"/>
            </w:tcBorders>
            <w:vAlign w:val="center"/>
          </w:tcPr>
          <w:p w14:paraId="4A9CFC34"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rPr>
              <w:t>5, 10, 15, 20, 25, 30, 35, 40, 50</w:t>
            </w:r>
          </w:p>
        </w:tc>
        <w:tc>
          <w:tcPr>
            <w:tcW w:w="2445" w:type="dxa"/>
            <w:tcBorders>
              <w:top w:val="single" w:sz="4" w:space="0" w:color="auto"/>
              <w:left w:val="single" w:sz="4" w:space="0" w:color="auto"/>
              <w:bottom w:val="nil"/>
              <w:right w:val="single" w:sz="4" w:space="0" w:color="auto"/>
            </w:tcBorders>
            <w:vAlign w:val="center"/>
          </w:tcPr>
          <w:p w14:paraId="038440D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497C1C36" w14:textId="77777777" w:rsidTr="004F423A">
        <w:trPr>
          <w:trHeight w:val="29"/>
        </w:trPr>
        <w:tc>
          <w:tcPr>
            <w:tcW w:w="2742" w:type="dxa"/>
            <w:tcBorders>
              <w:top w:val="nil"/>
              <w:left w:val="single" w:sz="4" w:space="0" w:color="auto"/>
              <w:bottom w:val="nil"/>
              <w:right w:val="single" w:sz="4" w:space="0" w:color="auto"/>
            </w:tcBorders>
            <w:vAlign w:val="center"/>
          </w:tcPr>
          <w:p w14:paraId="5040CD3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10CA2D8"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CD034B3" w14:textId="77777777" w:rsidR="006F6378" w:rsidRPr="00C30686" w:rsidRDefault="006F6378" w:rsidP="0094020B">
            <w:pPr>
              <w:pStyle w:val="TAC"/>
              <w:rPr>
                <w:rFonts w:eastAsiaTheme="minorEastAsia"/>
                <w:lang w:val="en-US" w:eastAsia="zh-CN"/>
              </w:rPr>
            </w:pPr>
            <w:r w:rsidRPr="00C30686">
              <w:rPr>
                <w:rFonts w:eastAsiaTheme="minorEastAsia"/>
                <w:lang w:eastAsia="zh-CN"/>
              </w:rPr>
              <w:t>n12</w:t>
            </w:r>
          </w:p>
        </w:tc>
        <w:tc>
          <w:tcPr>
            <w:tcW w:w="4356" w:type="dxa"/>
            <w:tcBorders>
              <w:top w:val="single" w:sz="4" w:space="0" w:color="auto"/>
              <w:left w:val="single" w:sz="4" w:space="0" w:color="auto"/>
              <w:bottom w:val="single" w:sz="4" w:space="0" w:color="auto"/>
              <w:right w:val="single" w:sz="4" w:space="0" w:color="auto"/>
            </w:tcBorders>
            <w:vAlign w:val="center"/>
          </w:tcPr>
          <w:p w14:paraId="1A829703"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rPr>
              <w:t>5, 10, 15</w:t>
            </w:r>
          </w:p>
        </w:tc>
        <w:tc>
          <w:tcPr>
            <w:tcW w:w="2445" w:type="dxa"/>
            <w:tcBorders>
              <w:top w:val="nil"/>
              <w:left w:val="single" w:sz="4" w:space="0" w:color="auto"/>
              <w:bottom w:val="nil"/>
              <w:right w:val="single" w:sz="4" w:space="0" w:color="auto"/>
            </w:tcBorders>
            <w:vAlign w:val="center"/>
          </w:tcPr>
          <w:p w14:paraId="1EE81BB8" w14:textId="77777777" w:rsidR="006F6378" w:rsidRPr="00C30686" w:rsidRDefault="006F6378" w:rsidP="0094020B">
            <w:pPr>
              <w:pStyle w:val="TAC"/>
              <w:rPr>
                <w:rFonts w:eastAsiaTheme="minorEastAsia"/>
                <w:lang w:val="en-US" w:eastAsia="zh-CN"/>
              </w:rPr>
            </w:pPr>
          </w:p>
        </w:tc>
      </w:tr>
      <w:tr w:rsidR="006F6378" w:rsidRPr="00C30686" w14:paraId="5152CB9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953309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477AE233"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04488DB" w14:textId="77777777" w:rsidR="006F6378" w:rsidRPr="00C30686" w:rsidRDefault="006F6378" w:rsidP="0094020B">
            <w:pPr>
              <w:pStyle w:val="TAC"/>
              <w:rPr>
                <w:rFonts w:eastAsiaTheme="minorEastAsia"/>
                <w:lang w:val="en-US" w:eastAsia="zh-CN"/>
              </w:rPr>
            </w:pPr>
            <w:r w:rsidRPr="00C30686">
              <w:rPr>
                <w:rFonts w:eastAsiaTheme="minorEastAsia"/>
                <w:lang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70431A97"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595FF54F" w14:textId="77777777" w:rsidR="006F6378" w:rsidRPr="00C30686" w:rsidRDefault="006F6378" w:rsidP="0094020B">
            <w:pPr>
              <w:pStyle w:val="TAC"/>
              <w:rPr>
                <w:rFonts w:eastAsiaTheme="minorEastAsia"/>
                <w:lang w:val="en-US" w:eastAsia="zh-CN"/>
              </w:rPr>
            </w:pPr>
          </w:p>
        </w:tc>
      </w:tr>
      <w:tr w:rsidR="006F6378" w:rsidRPr="00C30686" w14:paraId="2E874082"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05A1FC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CA_n7A-n25A-n66A</w:t>
            </w:r>
          </w:p>
        </w:tc>
        <w:tc>
          <w:tcPr>
            <w:tcW w:w="2785" w:type="dxa"/>
            <w:tcBorders>
              <w:top w:val="single" w:sz="4" w:space="0" w:color="auto"/>
              <w:left w:val="single" w:sz="4" w:space="0" w:color="auto"/>
              <w:bottom w:val="nil"/>
              <w:right w:val="single" w:sz="4" w:space="0" w:color="auto"/>
            </w:tcBorders>
            <w:vAlign w:val="center"/>
          </w:tcPr>
          <w:p w14:paraId="4C82C62D"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CA_n7A-n25A</w:t>
            </w:r>
          </w:p>
          <w:p w14:paraId="4FF989EF"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CA_n7A-n66A</w:t>
            </w:r>
          </w:p>
          <w:p w14:paraId="332D6AA5"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CA</w:t>
            </w:r>
            <w:r w:rsidRPr="00C30686">
              <w:rPr>
                <w:rFonts w:eastAsiaTheme="minorEastAsia" w:cs="Arial"/>
                <w:szCs w:val="18"/>
                <w:lang w:val="en-US"/>
              </w:rPr>
              <w:t>_</w:t>
            </w:r>
            <w:r w:rsidRPr="00C30686">
              <w:rPr>
                <w:rFonts w:eastAsiaTheme="minorEastAsia" w:cs="Arial"/>
                <w:szCs w:val="18"/>
                <w:lang w:val="en-US" w:eastAsia="zh-CN"/>
              </w:rPr>
              <w:t>n25</w:t>
            </w:r>
            <w:r w:rsidRPr="00C30686">
              <w:rPr>
                <w:rFonts w:eastAsiaTheme="minorEastAsia" w:cs="Arial"/>
                <w:szCs w:val="18"/>
                <w:lang w:val="sv-SE" w:eastAsia="ja-JP"/>
              </w:rPr>
              <w:t>A-</w:t>
            </w:r>
            <w:r w:rsidRPr="00C30686">
              <w:rPr>
                <w:rFonts w:eastAsiaTheme="minorEastAsia" w:cs="Arial"/>
                <w:szCs w:val="18"/>
                <w:lang w:val="en-US" w:eastAsia="zh-CN"/>
              </w:rPr>
              <w:t>n66</w:t>
            </w:r>
            <w:r w:rsidRPr="00C30686">
              <w:rPr>
                <w:rFonts w:eastAsiaTheme="minorEastAsia" w:cs="Arial"/>
                <w:szCs w:val="18"/>
                <w:lang w:val="sv-SE" w:eastAsia="zh-CN"/>
              </w:rPr>
              <w:t>A</w:t>
            </w:r>
          </w:p>
        </w:tc>
        <w:tc>
          <w:tcPr>
            <w:tcW w:w="1259" w:type="dxa"/>
            <w:tcBorders>
              <w:top w:val="single" w:sz="4" w:space="0" w:color="auto"/>
              <w:left w:val="single" w:sz="4" w:space="0" w:color="auto"/>
              <w:bottom w:val="single" w:sz="4" w:space="0" w:color="auto"/>
              <w:right w:val="single" w:sz="4" w:space="0" w:color="auto"/>
            </w:tcBorders>
            <w:vAlign w:val="center"/>
          </w:tcPr>
          <w:p w14:paraId="7061071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555A04AD"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79723C7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32B009D0" w14:textId="77777777" w:rsidTr="004F423A">
        <w:trPr>
          <w:trHeight w:val="29"/>
        </w:trPr>
        <w:tc>
          <w:tcPr>
            <w:tcW w:w="2742" w:type="dxa"/>
            <w:tcBorders>
              <w:top w:val="nil"/>
              <w:left w:val="single" w:sz="4" w:space="0" w:color="auto"/>
              <w:bottom w:val="nil"/>
              <w:right w:val="single" w:sz="4" w:space="0" w:color="auto"/>
            </w:tcBorders>
            <w:vAlign w:val="center"/>
          </w:tcPr>
          <w:p w14:paraId="15C27E9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17F25A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5D40D0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1304701B"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nil"/>
              <w:right w:val="single" w:sz="4" w:space="0" w:color="auto"/>
            </w:tcBorders>
            <w:vAlign w:val="center"/>
          </w:tcPr>
          <w:p w14:paraId="2C4D75E1" w14:textId="77777777" w:rsidR="006F6378" w:rsidRPr="00C30686" w:rsidRDefault="006F6378" w:rsidP="0094020B">
            <w:pPr>
              <w:pStyle w:val="TAC"/>
              <w:rPr>
                <w:rFonts w:eastAsiaTheme="minorEastAsia"/>
                <w:lang w:val="en-US" w:eastAsia="zh-CN"/>
              </w:rPr>
            </w:pPr>
          </w:p>
        </w:tc>
      </w:tr>
      <w:tr w:rsidR="006F6378" w:rsidRPr="00C30686" w14:paraId="72CBB08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675389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7A0801D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03C90C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4E8A976E"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single" w:sz="4" w:space="0" w:color="auto"/>
              <w:right w:val="single" w:sz="4" w:space="0" w:color="auto"/>
            </w:tcBorders>
            <w:vAlign w:val="center"/>
          </w:tcPr>
          <w:p w14:paraId="35E023D7" w14:textId="77777777" w:rsidR="006F6378" w:rsidRPr="00C30686" w:rsidRDefault="006F6378" w:rsidP="0094020B">
            <w:pPr>
              <w:pStyle w:val="TAC"/>
              <w:rPr>
                <w:rFonts w:eastAsiaTheme="minorEastAsia"/>
                <w:lang w:val="en-US" w:eastAsia="zh-CN"/>
              </w:rPr>
            </w:pPr>
          </w:p>
        </w:tc>
      </w:tr>
      <w:tr w:rsidR="006F6378" w:rsidRPr="00C30686" w14:paraId="3595B2AE" w14:textId="77777777" w:rsidTr="004F423A">
        <w:trPr>
          <w:trHeight w:val="29"/>
        </w:trPr>
        <w:tc>
          <w:tcPr>
            <w:tcW w:w="2742" w:type="dxa"/>
            <w:tcBorders>
              <w:top w:val="single" w:sz="4" w:space="0" w:color="auto"/>
              <w:left w:val="single" w:sz="4" w:space="0" w:color="auto"/>
              <w:bottom w:val="nil"/>
              <w:right w:val="single" w:sz="4" w:space="0" w:color="auto"/>
            </w:tcBorders>
          </w:tcPr>
          <w:p w14:paraId="0B3FA7C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CA_n7A-n25(2A)-n66A</w:t>
            </w:r>
          </w:p>
        </w:tc>
        <w:tc>
          <w:tcPr>
            <w:tcW w:w="2785" w:type="dxa"/>
            <w:tcBorders>
              <w:top w:val="single" w:sz="4" w:space="0" w:color="auto"/>
              <w:left w:val="single" w:sz="4" w:space="0" w:color="auto"/>
              <w:bottom w:val="nil"/>
              <w:right w:val="single" w:sz="4" w:space="0" w:color="auto"/>
            </w:tcBorders>
          </w:tcPr>
          <w:p w14:paraId="24132487" w14:textId="77777777" w:rsidR="006F6378" w:rsidRPr="00C30686" w:rsidRDefault="006F6378" w:rsidP="0094020B">
            <w:pPr>
              <w:pStyle w:val="TAC"/>
              <w:rPr>
                <w:rFonts w:eastAsiaTheme="minorEastAsia" w:cs="Arial"/>
                <w:szCs w:val="18"/>
                <w:lang w:eastAsia="zh-CN"/>
              </w:rPr>
            </w:pPr>
            <w:r w:rsidRPr="00C30686">
              <w:rPr>
                <w:rFonts w:eastAsiaTheme="minorEastAsia" w:cs="Arial"/>
                <w:szCs w:val="18"/>
                <w:lang w:eastAsia="zh-CN"/>
              </w:rPr>
              <w:t>CA_n7A-n25A</w:t>
            </w:r>
          </w:p>
          <w:p w14:paraId="0D6D163A" w14:textId="77777777" w:rsidR="006F6378" w:rsidRPr="00C30686" w:rsidRDefault="006F6378" w:rsidP="0094020B">
            <w:pPr>
              <w:pStyle w:val="TAC"/>
              <w:rPr>
                <w:rFonts w:eastAsiaTheme="minorEastAsia" w:cs="Arial"/>
                <w:szCs w:val="18"/>
                <w:lang w:eastAsia="zh-CN"/>
              </w:rPr>
            </w:pPr>
            <w:r w:rsidRPr="00C30686">
              <w:rPr>
                <w:rFonts w:eastAsiaTheme="minorEastAsia" w:cs="Arial"/>
                <w:szCs w:val="18"/>
                <w:lang w:eastAsia="zh-CN"/>
              </w:rPr>
              <w:t>CA_n7A-n66A</w:t>
            </w:r>
          </w:p>
          <w:p w14:paraId="2CFA77FA" w14:textId="77777777" w:rsidR="006F6378" w:rsidRPr="00C30686" w:rsidRDefault="006F6378" w:rsidP="0094020B">
            <w:pPr>
              <w:pStyle w:val="TAC"/>
              <w:rPr>
                <w:rFonts w:eastAsiaTheme="minorEastAsia"/>
                <w:lang w:val="en-US" w:eastAsia="zh-CN"/>
              </w:rPr>
            </w:pPr>
            <w:r w:rsidRPr="00C30686">
              <w:rPr>
                <w:rFonts w:eastAsiaTheme="minorEastAsia" w:cs="Arial"/>
                <w:szCs w:val="18"/>
                <w:lang w:eastAsia="zh-CN"/>
              </w:rPr>
              <w:t>CA_n25A-n66A</w:t>
            </w:r>
          </w:p>
        </w:tc>
        <w:tc>
          <w:tcPr>
            <w:tcW w:w="1259" w:type="dxa"/>
            <w:tcBorders>
              <w:top w:val="single" w:sz="4" w:space="0" w:color="auto"/>
              <w:left w:val="single" w:sz="4" w:space="0" w:color="auto"/>
              <w:bottom w:val="single" w:sz="4" w:space="0" w:color="auto"/>
              <w:right w:val="single" w:sz="4" w:space="0" w:color="auto"/>
            </w:tcBorders>
          </w:tcPr>
          <w:p w14:paraId="1FD9818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764B958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5, 10, 15, 20, 25, 30, 40, 50</w:t>
            </w:r>
          </w:p>
        </w:tc>
        <w:tc>
          <w:tcPr>
            <w:tcW w:w="2445" w:type="dxa"/>
            <w:tcBorders>
              <w:top w:val="single" w:sz="4" w:space="0" w:color="auto"/>
              <w:left w:val="single" w:sz="4" w:space="0" w:color="auto"/>
              <w:bottom w:val="nil"/>
              <w:right w:val="single" w:sz="4" w:space="0" w:color="auto"/>
            </w:tcBorders>
            <w:vAlign w:val="center"/>
          </w:tcPr>
          <w:p w14:paraId="4CB4225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53878A79" w14:textId="77777777" w:rsidTr="004F423A">
        <w:trPr>
          <w:trHeight w:val="29"/>
        </w:trPr>
        <w:tc>
          <w:tcPr>
            <w:tcW w:w="2742" w:type="dxa"/>
            <w:tcBorders>
              <w:top w:val="nil"/>
              <w:left w:val="single" w:sz="4" w:space="0" w:color="auto"/>
              <w:bottom w:val="nil"/>
              <w:right w:val="single" w:sz="4" w:space="0" w:color="auto"/>
            </w:tcBorders>
          </w:tcPr>
          <w:p w14:paraId="4AF47F9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tcPr>
          <w:p w14:paraId="20CFE7E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62FF474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765F476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CA_n25(2A)_BCS0</w:t>
            </w:r>
          </w:p>
        </w:tc>
        <w:tc>
          <w:tcPr>
            <w:tcW w:w="2445" w:type="dxa"/>
            <w:tcBorders>
              <w:top w:val="nil"/>
              <w:left w:val="single" w:sz="4" w:space="0" w:color="auto"/>
              <w:bottom w:val="nil"/>
              <w:right w:val="single" w:sz="4" w:space="0" w:color="auto"/>
            </w:tcBorders>
            <w:vAlign w:val="center"/>
          </w:tcPr>
          <w:p w14:paraId="404288D1" w14:textId="77777777" w:rsidR="006F6378" w:rsidRPr="00C30686" w:rsidRDefault="006F6378" w:rsidP="0094020B">
            <w:pPr>
              <w:pStyle w:val="TAC"/>
              <w:rPr>
                <w:rFonts w:eastAsiaTheme="minorEastAsia"/>
                <w:lang w:val="en-US" w:eastAsia="zh-CN"/>
              </w:rPr>
            </w:pPr>
          </w:p>
        </w:tc>
      </w:tr>
      <w:tr w:rsidR="006F6378" w:rsidRPr="00C30686" w14:paraId="52E6A33C" w14:textId="77777777" w:rsidTr="004F423A">
        <w:trPr>
          <w:trHeight w:val="29"/>
        </w:trPr>
        <w:tc>
          <w:tcPr>
            <w:tcW w:w="2742" w:type="dxa"/>
            <w:tcBorders>
              <w:top w:val="nil"/>
              <w:left w:val="single" w:sz="4" w:space="0" w:color="auto"/>
              <w:bottom w:val="single" w:sz="4" w:space="0" w:color="auto"/>
              <w:right w:val="single" w:sz="4" w:space="0" w:color="auto"/>
            </w:tcBorders>
          </w:tcPr>
          <w:p w14:paraId="11D827E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tcPr>
          <w:p w14:paraId="2C7FFB5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44D9654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630F7BF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5, 10, 15, 20, 25, 30, 40</w:t>
            </w:r>
          </w:p>
        </w:tc>
        <w:tc>
          <w:tcPr>
            <w:tcW w:w="2445" w:type="dxa"/>
            <w:tcBorders>
              <w:top w:val="nil"/>
              <w:left w:val="single" w:sz="4" w:space="0" w:color="auto"/>
              <w:bottom w:val="single" w:sz="4" w:space="0" w:color="auto"/>
              <w:right w:val="single" w:sz="4" w:space="0" w:color="auto"/>
            </w:tcBorders>
            <w:vAlign w:val="center"/>
          </w:tcPr>
          <w:p w14:paraId="6413490F" w14:textId="77777777" w:rsidR="006F6378" w:rsidRPr="00C30686" w:rsidRDefault="006F6378" w:rsidP="0094020B">
            <w:pPr>
              <w:pStyle w:val="TAC"/>
              <w:rPr>
                <w:rFonts w:eastAsiaTheme="minorEastAsia"/>
                <w:lang w:val="en-US" w:eastAsia="zh-CN"/>
              </w:rPr>
            </w:pPr>
          </w:p>
        </w:tc>
      </w:tr>
      <w:tr w:rsidR="006F6378" w:rsidRPr="00C30686" w14:paraId="34B64287" w14:textId="77777777" w:rsidTr="004F423A">
        <w:trPr>
          <w:trHeight w:val="29"/>
        </w:trPr>
        <w:tc>
          <w:tcPr>
            <w:tcW w:w="2742" w:type="dxa"/>
            <w:tcBorders>
              <w:top w:val="single" w:sz="4" w:space="0" w:color="auto"/>
              <w:left w:val="single" w:sz="4" w:space="0" w:color="auto"/>
              <w:bottom w:val="nil"/>
              <w:right w:val="single" w:sz="4" w:space="0" w:color="auto"/>
            </w:tcBorders>
          </w:tcPr>
          <w:p w14:paraId="7511060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CA_n7A-n25(2A)-n66(2A)</w:t>
            </w:r>
          </w:p>
        </w:tc>
        <w:tc>
          <w:tcPr>
            <w:tcW w:w="2785" w:type="dxa"/>
            <w:tcBorders>
              <w:top w:val="single" w:sz="4" w:space="0" w:color="auto"/>
              <w:left w:val="single" w:sz="4" w:space="0" w:color="auto"/>
              <w:bottom w:val="nil"/>
              <w:right w:val="single" w:sz="4" w:space="0" w:color="auto"/>
            </w:tcBorders>
          </w:tcPr>
          <w:p w14:paraId="2920C3C3" w14:textId="77777777" w:rsidR="006F6378" w:rsidRPr="00C30686" w:rsidRDefault="006F6378" w:rsidP="0094020B">
            <w:pPr>
              <w:pStyle w:val="TAC"/>
              <w:rPr>
                <w:rFonts w:eastAsiaTheme="minorEastAsia" w:cs="Arial"/>
                <w:szCs w:val="18"/>
                <w:lang w:eastAsia="zh-CN"/>
              </w:rPr>
            </w:pPr>
            <w:r w:rsidRPr="00C30686">
              <w:rPr>
                <w:rFonts w:eastAsiaTheme="minorEastAsia" w:cs="Arial"/>
                <w:szCs w:val="18"/>
                <w:lang w:eastAsia="zh-CN"/>
              </w:rPr>
              <w:t>CA_n7A-n25A</w:t>
            </w:r>
          </w:p>
          <w:p w14:paraId="6902D080" w14:textId="77777777" w:rsidR="006F6378" w:rsidRPr="00C30686" w:rsidRDefault="006F6378" w:rsidP="0094020B">
            <w:pPr>
              <w:pStyle w:val="TAC"/>
              <w:rPr>
                <w:rFonts w:eastAsiaTheme="minorEastAsia" w:cs="Arial"/>
                <w:szCs w:val="18"/>
                <w:lang w:eastAsia="zh-CN"/>
              </w:rPr>
            </w:pPr>
            <w:r w:rsidRPr="00C30686">
              <w:rPr>
                <w:rFonts w:eastAsiaTheme="minorEastAsia" w:cs="Arial"/>
                <w:szCs w:val="18"/>
                <w:lang w:eastAsia="zh-CN"/>
              </w:rPr>
              <w:t>CA_n7A-n66A</w:t>
            </w:r>
          </w:p>
          <w:p w14:paraId="2C05B556" w14:textId="77777777" w:rsidR="006F6378" w:rsidRPr="00C30686" w:rsidRDefault="006F6378" w:rsidP="0094020B">
            <w:pPr>
              <w:pStyle w:val="TAC"/>
              <w:rPr>
                <w:rFonts w:eastAsiaTheme="minorEastAsia"/>
                <w:lang w:val="en-US" w:eastAsia="zh-CN"/>
              </w:rPr>
            </w:pPr>
            <w:r w:rsidRPr="00C30686">
              <w:rPr>
                <w:rFonts w:eastAsiaTheme="minorEastAsia" w:cs="Arial" w:hint="eastAsia"/>
                <w:szCs w:val="18"/>
                <w:lang w:eastAsia="zh-CN"/>
              </w:rPr>
              <w:t>CA</w:t>
            </w:r>
            <w:r w:rsidRPr="00C30686">
              <w:rPr>
                <w:rFonts w:eastAsiaTheme="minorEastAsia" w:cs="Arial"/>
                <w:szCs w:val="18"/>
                <w:lang w:eastAsia="zh-CN"/>
              </w:rPr>
              <w:t>_</w:t>
            </w:r>
            <w:r w:rsidRPr="00C30686">
              <w:rPr>
                <w:rFonts w:eastAsiaTheme="minorEastAsia" w:cs="Arial" w:hint="eastAsia"/>
                <w:szCs w:val="18"/>
                <w:lang w:eastAsia="zh-CN"/>
              </w:rPr>
              <w:t>n</w:t>
            </w:r>
            <w:r w:rsidRPr="00C30686">
              <w:rPr>
                <w:rFonts w:eastAsiaTheme="minorEastAsia" w:cs="Arial"/>
                <w:szCs w:val="18"/>
                <w:lang w:eastAsia="zh-CN"/>
              </w:rPr>
              <w:t>25A-</w:t>
            </w:r>
            <w:r w:rsidRPr="00C30686">
              <w:rPr>
                <w:rFonts w:eastAsiaTheme="minorEastAsia" w:cs="Arial" w:hint="eastAsia"/>
                <w:szCs w:val="18"/>
                <w:lang w:eastAsia="zh-CN"/>
              </w:rPr>
              <w:t>n</w:t>
            </w:r>
            <w:r w:rsidRPr="00C30686">
              <w:rPr>
                <w:rFonts w:eastAsiaTheme="minorEastAsia" w:cs="Arial"/>
                <w:szCs w:val="18"/>
                <w:lang w:eastAsia="zh-CN"/>
              </w:rPr>
              <w:t>66</w:t>
            </w:r>
            <w:r w:rsidRPr="00C30686">
              <w:rPr>
                <w:rFonts w:eastAsiaTheme="minorEastAsia" w:cs="Arial" w:hint="eastAsia"/>
                <w:szCs w:val="18"/>
                <w:lang w:eastAsia="zh-CN"/>
              </w:rPr>
              <w:t>A</w:t>
            </w:r>
          </w:p>
        </w:tc>
        <w:tc>
          <w:tcPr>
            <w:tcW w:w="1259" w:type="dxa"/>
            <w:tcBorders>
              <w:top w:val="single" w:sz="4" w:space="0" w:color="auto"/>
              <w:left w:val="single" w:sz="4" w:space="0" w:color="auto"/>
              <w:bottom w:val="single" w:sz="4" w:space="0" w:color="auto"/>
              <w:right w:val="single" w:sz="4" w:space="0" w:color="auto"/>
            </w:tcBorders>
          </w:tcPr>
          <w:p w14:paraId="720A813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180C77D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5, 10, 15, 20, 25, 30, 40, 50</w:t>
            </w:r>
          </w:p>
        </w:tc>
        <w:tc>
          <w:tcPr>
            <w:tcW w:w="2445" w:type="dxa"/>
            <w:tcBorders>
              <w:top w:val="single" w:sz="4" w:space="0" w:color="auto"/>
              <w:left w:val="single" w:sz="4" w:space="0" w:color="auto"/>
              <w:bottom w:val="nil"/>
              <w:right w:val="single" w:sz="4" w:space="0" w:color="auto"/>
            </w:tcBorders>
            <w:vAlign w:val="center"/>
          </w:tcPr>
          <w:p w14:paraId="315F6BC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21D0E8E6" w14:textId="77777777" w:rsidTr="004F423A">
        <w:trPr>
          <w:trHeight w:val="29"/>
        </w:trPr>
        <w:tc>
          <w:tcPr>
            <w:tcW w:w="2742" w:type="dxa"/>
            <w:tcBorders>
              <w:top w:val="nil"/>
              <w:left w:val="single" w:sz="4" w:space="0" w:color="auto"/>
              <w:bottom w:val="nil"/>
              <w:right w:val="single" w:sz="4" w:space="0" w:color="auto"/>
            </w:tcBorders>
          </w:tcPr>
          <w:p w14:paraId="4F23065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tcPr>
          <w:p w14:paraId="0DB7148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439AEEC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29C75EE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CA_n25(2A)_BCS0</w:t>
            </w:r>
          </w:p>
        </w:tc>
        <w:tc>
          <w:tcPr>
            <w:tcW w:w="2445" w:type="dxa"/>
            <w:tcBorders>
              <w:top w:val="nil"/>
              <w:left w:val="single" w:sz="4" w:space="0" w:color="auto"/>
              <w:bottom w:val="nil"/>
              <w:right w:val="single" w:sz="4" w:space="0" w:color="auto"/>
            </w:tcBorders>
            <w:vAlign w:val="center"/>
          </w:tcPr>
          <w:p w14:paraId="60907B23" w14:textId="77777777" w:rsidR="006F6378" w:rsidRPr="00C30686" w:rsidRDefault="006F6378" w:rsidP="0094020B">
            <w:pPr>
              <w:pStyle w:val="TAC"/>
              <w:rPr>
                <w:rFonts w:eastAsiaTheme="minorEastAsia"/>
                <w:lang w:val="en-US" w:eastAsia="zh-CN"/>
              </w:rPr>
            </w:pPr>
          </w:p>
        </w:tc>
      </w:tr>
      <w:tr w:rsidR="006F6378" w:rsidRPr="00C30686" w14:paraId="6331E9D8" w14:textId="77777777" w:rsidTr="004F423A">
        <w:trPr>
          <w:trHeight w:val="29"/>
        </w:trPr>
        <w:tc>
          <w:tcPr>
            <w:tcW w:w="2742" w:type="dxa"/>
            <w:tcBorders>
              <w:top w:val="nil"/>
              <w:left w:val="single" w:sz="4" w:space="0" w:color="auto"/>
              <w:bottom w:val="single" w:sz="4" w:space="0" w:color="auto"/>
              <w:right w:val="single" w:sz="4" w:space="0" w:color="auto"/>
            </w:tcBorders>
          </w:tcPr>
          <w:p w14:paraId="66838AB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tcPr>
          <w:p w14:paraId="5F6D22B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78D97B9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4A67BAD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CA_n66(2A)_BCS1</w:t>
            </w:r>
          </w:p>
        </w:tc>
        <w:tc>
          <w:tcPr>
            <w:tcW w:w="2445" w:type="dxa"/>
            <w:tcBorders>
              <w:top w:val="nil"/>
              <w:left w:val="single" w:sz="4" w:space="0" w:color="auto"/>
              <w:bottom w:val="single" w:sz="4" w:space="0" w:color="auto"/>
              <w:right w:val="single" w:sz="4" w:space="0" w:color="auto"/>
            </w:tcBorders>
            <w:vAlign w:val="center"/>
          </w:tcPr>
          <w:p w14:paraId="087748D6" w14:textId="77777777" w:rsidR="006F6378" w:rsidRPr="00C30686" w:rsidRDefault="006F6378" w:rsidP="0094020B">
            <w:pPr>
              <w:pStyle w:val="TAC"/>
              <w:rPr>
                <w:rFonts w:eastAsiaTheme="minorEastAsia"/>
                <w:lang w:val="en-US" w:eastAsia="zh-CN"/>
              </w:rPr>
            </w:pPr>
          </w:p>
        </w:tc>
      </w:tr>
      <w:tr w:rsidR="006F6378" w:rsidRPr="00C30686" w14:paraId="68BBCFBD" w14:textId="77777777" w:rsidTr="004F423A">
        <w:trPr>
          <w:trHeight w:val="29"/>
        </w:trPr>
        <w:tc>
          <w:tcPr>
            <w:tcW w:w="2742" w:type="dxa"/>
            <w:tcBorders>
              <w:top w:val="single" w:sz="4" w:space="0" w:color="auto"/>
              <w:left w:val="single" w:sz="4" w:space="0" w:color="auto"/>
              <w:bottom w:val="nil"/>
              <w:right w:val="single" w:sz="4" w:space="0" w:color="auto"/>
            </w:tcBorders>
          </w:tcPr>
          <w:p w14:paraId="0CE4F4D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CA_n7A-n25A-n66(2A)</w:t>
            </w:r>
          </w:p>
        </w:tc>
        <w:tc>
          <w:tcPr>
            <w:tcW w:w="2785" w:type="dxa"/>
            <w:tcBorders>
              <w:top w:val="single" w:sz="4" w:space="0" w:color="auto"/>
              <w:left w:val="single" w:sz="4" w:space="0" w:color="auto"/>
              <w:bottom w:val="nil"/>
              <w:right w:val="single" w:sz="4" w:space="0" w:color="auto"/>
            </w:tcBorders>
          </w:tcPr>
          <w:p w14:paraId="469188C3" w14:textId="77777777" w:rsidR="006F6378" w:rsidRPr="00C30686" w:rsidRDefault="006F6378" w:rsidP="0094020B">
            <w:pPr>
              <w:pStyle w:val="TAC"/>
              <w:rPr>
                <w:rFonts w:eastAsiaTheme="minorEastAsia" w:cs="Arial"/>
                <w:szCs w:val="18"/>
                <w:lang w:eastAsia="zh-CN"/>
              </w:rPr>
            </w:pPr>
            <w:r w:rsidRPr="00C30686">
              <w:rPr>
                <w:rFonts w:eastAsiaTheme="minorEastAsia" w:cs="Arial"/>
                <w:szCs w:val="18"/>
                <w:lang w:eastAsia="zh-CN"/>
              </w:rPr>
              <w:t>CA_n7A-n25A</w:t>
            </w:r>
          </w:p>
          <w:p w14:paraId="58388491" w14:textId="77777777" w:rsidR="006F6378" w:rsidRPr="00C30686" w:rsidRDefault="006F6378" w:rsidP="0094020B">
            <w:pPr>
              <w:pStyle w:val="TAC"/>
              <w:rPr>
                <w:rFonts w:eastAsiaTheme="minorEastAsia" w:cs="Arial"/>
                <w:szCs w:val="18"/>
                <w:lang w:eastAsia="zh-CN"/>
              </w:rPr>
            </w:pPr>
            <w:r w:rsidRPr="00C30686">
              <w:rPr>
                <w:rFonts w:eastAsiaTheme="minorEastAsia" w:cs="Arial"/>
                <w:szCs w:val="18"/>
                <w:lang w:eastAsia="zh-CN"/>
              </w:rPr>
              <w:t>CA_n7A-n66A</w:t>
            </w:r>
          </w:p>
          <w:p w14:paraId="0B42A5D1" w14:textId="77777777" w:rsidR="006F6378" w:rsidRPr="00C30686" w:rsidRDefault="006F6378" w:rsidP="0094020B">
            <w:pPr>
              <w:pStyle w:val="TAC"/>
              <w:rPr>
                <w:rFonts w:eastAsiaTheme="minorEastAsia"/>
                <w:lang w:val="en-US" w:eastAsia="zh-CN"/>
              </w:rPr>
            </w:pPr>
            <w:r w:rsidRPr="00C30686">
              <w:rPr>
                <w:rFonts w:eastAsiaTheme="minorEastAsia" w:cs="Arial" w:hint="eastAsia"/>
                <w:szCs w:val="18"/>
                <w:lang w:eastAsia="zh-CN"/>
              </w:rPr>
              <w:t>CA</w:t>
            </w:r>
            <w:r w:rsidRPr="00C30686">
              <w:rPr>
                <w:rFonts w:eastAsiaTheme="minorEastAsia" w:cs="Arial"/>
                <w:szCs w:val="18"/>
                <w:lang w:eastAsia="zh-CN"/>
              </w:rPr>
              <w:t>_</w:t>
            </w:r>
            <w:r w:rsidRPr="00C30686">
              <w:rPr>
                <w:rFonts w:eastAsiaTheme="minorEastAsia" w:cs="Arial" w:hint="eastAsia"/>
                <w:szCs w:val="18"/>
                <w:lang w:eastAsia="zh-CN"/>
              </w:rPr>
              <w:t>n</w:t>
            </w:r>
            <w:r w:rsidRPr="00C30686">
              <w:rPr>
                <w:rFonts w:eastAsiaTheme="minorEastAsia" w:cs="Arial"/>
                <w:szCs w:val="18"/>
                <w:lang w:eastAsia="zh-CN"/>
              </w:rPr>
              <w:t>25A-</w:t>
            </w:r>
            <w:r w:rsidRPr="00C30686">
              <w:rPr>
                <w:rFonts w:eastAsiaTheme="minorEastAsia" w:cs="Arial" w:hint="eastAsia"/>
                <w:szCs w:val="18"/>
                <w:lang w:eastAsia="zh-CN"/>
              </w:rPr>
              <w:t>n</w:t>
            </w:r>
            <w:r w:rsidRPr="00C30686">
              <w:rPr>
                <w:rFonts w:eastAsiaTheme="minorEastAsia" w:cs="Arial"/>
                <w:szCs w:val="18"/>
                <w:lang w:eastAsia="zh-CN"/>
              </w:rPr>
              <w:t>66</w:t>
            </w:r>
            <w:r w:rsidRPr="00C30686">
              <w:rPr>
                <w:rFonts w:eastAsiaTheme="minorEastAsia" w:cs="Arial" w:hint="eastAsia"/>
                <w:szCs w:val="18"/>
                <w:lang w:eastAsia="zh-CN"/>
              </w:rPr>
              <w:t>A</w:t>
            </w:r>
          </w:p>
        </w:tc>
        <w:tc>
          <w:tcPr>
            <w:tcW w:w="1259" w:type="dxa"/>
            <w:tcBorders>
              <w:top w:val="single" w:sz="4" w:space="0" w:color="auto"/>
              <w:left w:val="single" w:sz="4" w:space="0" w:color="auto"/>
              <w:bottom w:val="single" w:sz="4" w:space="0" w:color="auto"/>
              <w:right w:val="single" w:sz="4" w:space="0" w:color="auto"/>
            </w:tcBorders>
          </w:tcPr>
          <w:p w14:paraId="16DFEF1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27E2EBC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5, 10, 15, 20, 25, 30, 40, 50</w:t>
            </w:r>
          </w:p>
        </w:tc>
        <w:tc>
          <w:tcPr>
            <w:tcW w:w="2445" w:type="dxa"/>
            <w:tcBorders>
              <w:top w:val="single" w:sz="4" w:space="0" w:color="auto"/>
              <w:left w:val="single" w:sz="4" w:space="0" w:color="auto"/>
              <w:bottom w:val="nil"/>
              <w:right w:val="single" w:sz="4" w:space="0" w:color="auto"/>
            </w:tcBorders>
            <w:vAlign w:val="center"/>
          </w:tcPr>
          <w:p w14:paraId="477B857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5A95F045" w14:textId="77777777" w:rsidTr="004F423A">
        <w:trPr>
          <w:trHeight w:val="29"/>
        </w:trPr>
        <w:tc>
          <w:tcPr>
            <w:tcW w:w="2742" w:type="dxa"/>
            <w:tcBorders>
              <w:top w:val="nil"/>
              <w:left w:val="single" w:sz="4" w:space="0" w:color="auto"/>
              <w:bottom w:val="nil"/>
              <w:right w:val="single" w:sz="4" w:space="0" w:color="auto"/>
            </w:tcBorders>
          </w:tcPr>
          <w:p w14:paraId="081D77A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tcPr>
          <w:p w14:paraId="6D83198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5977392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4DD8FA7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5, 10, 15, 20, 25, 30, 40</w:t>
            </w:r>
          </w:p>
        </w:tc>
        <w:tc>
          <w:tcPr>
            <w:tcW w:w="2445" w:type="dxa"/>
            <w:tcBorders>
              <w:top w:val="nil"/>
              <w:left w:val="single" w:sz="4" w:space="0" w:color="auto"/>
              <w:bottom w:val="nil"/>
              <w:right w:val="single" w:sz="4" w:space="0" w:color="auto"/>
            </w:tcBorders>
            <w:vAlign w:val="center"/>
          </w:tcPr>
          <w:p w14:paraId="180D8AE3" w14:textId="77777777" w:rsidR="006F6378" w:rsidRPr="00C30686" w:rsidRDefault="006F6378" w:rsidP="0094020B">
            <w:pPr>
              <w:pStyle w:val="TAC"/>
              <w:rPr>
                <w:rFonts w:eastAsiaTheme="minorEastAsia"/>
                <w:lang w:val="en-US" w:eastAsia="zh-CN"/>
              </w:rPr>
            </w:pPr>
          </w:p>
        </w:tc>
      </w:tr>
      <w:tr w:rsidR="006F6378" w:rsidRPr="00C30686" w14:paraId="51E8AEAE" w14:textId="77777777" w:rsidTr="004F423A">
        <w:trPr>
          <w:trHeight w:val="29"/>
        </w:trPr>
        <w:tc>
          <w:tcPr>
            <w:tcW w:w="2742" w:type="dxa"/>
            <w:tcBorders>
              <w:top w:val="nil"/>
              <w:left w:val="single" w:sz="4" w:space="0" w:color="auto"/>
              <w:bottom w:val="single" w:sz="4" w:space="0" w:color="auto"/>
              <w:right w:val="single" w:sz="4" w:space="0" w:color="auto"/>
            </w:tcBorders>
          </w:tcPr>
          <w:p w14:paraId="452F5DA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tcPr>
          <w:p w14:paraId="4529DB8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71D721B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6535E76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CA_n66(2A)_BCS1</w:t>
            </w:r>
          </w:p>
        </w:tc>
        <w:tc>
          <w:tcPr>
            <w:tcW w:w="2445" w:type="dxa"/>
            <w:tcBorders>
              <w:top w:val="nil"/>
              <w:left w:val="single" w:sz="4" w:space="0" w:color="auto"/>
              <w:bottom w:val="single" w:sz="4" w:space="0" w:color="auto"/>
              <w:right w:val="single" w:sz="4" w:space="0" w:color="auto"/>
            </w:tcBorders>
            <w:vAlign w:val="center"/>
          </w:tcPr>
          <w:p w14:paraId="5FFB9750" w14:textId="77777777" w:rsidR="006F6378" w:rsidRPr="00C30686" w:rsidRDefault="006F6378" w:rsidP="0094020B">
            <w:pPr>
              <w:pStyle w:val="TAC"/>
              <w:rPr>
                <w:rFonts w:eastAsiaTheme="minorEastAsia"/>
                <w:lang w:val="en-US" w:eastAsia="zh-CN"/>
              </w:rPr>
            </w:pPr>
          </w:p>
        </w:tc>
      </w:tr>
      <w:tr w:rsidR="006F6378" w:rsidRPr="00C30686" w14:paraId="0237B524" w14:textId="77777777" w:rsidTr="004F423A">
        <w:trPr>
          <w:trHeight w:val="29"/>
        </w:trPr>
        <w:tc>
          <w:tcPr>
            <w:tcW w:w="2742" w:type="dxa"/>
            <w:tcBorders>
              <w:top w:val="single" w:sz="4" w:space="0" w:color="auto"/>
              <w:left w:val="single" w:sz="4" w:space="0" w:color="auto"/>
              <w:bottom w:val="nil"/>
              <w:right w:val="single" w:sz="4" w:space="0" w:color="auto"/>
            </w:tcBorders>
          </w:tcPr>
          <w:p w14:paraId="6682222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CA_n7(2A)-n25A-n66A</w:t>
            </w:r>
          </w:p>
        </w:tc>
        <w:tc>
          <w:tcPr>
            <w:tcW w:w="2785" w:type="dxa"/>
            <w:tcBorders>
              <w:top w:val="single" w:sz="4" w:space="0" w:color="auto"/>
              <w:left w:val="single" w:sz="4" w:space="0" w:color="auto"/>
              <w:bottom w:val="nil"/>
              <w:right w:val="single" w:sz="4" w:space="0" w:color="auto"/>
            </w:tcBorders>
          </w:tcPr>
          <w:p w14:paraId="2964FCF3" w14:textId="77777777" w:rsidR="006F6378" w:rsidRPr="00C30686" w:rsidRDefault="006F6378" w:rsidP="0094020B">
            <w:pPr>
              <w:pStyle w:val="TAC"/>
              <w:rPr>
                <w:rFonts w:eastAsiaTheme="minorEastAsia" w:cs="Arial"/>
                <w:szCs w:val="18"/>
                <w:lang w:eastAsia="zh-CN"/>
              </w:rPr>
            </w:pPr>
            <w:r w:rsidRPr="00C30686">
              <w:rPr>
                <w:rFonts w:eastAsiaTheme="minorEastAsia" w:cs="Arial"/>
                <w:szCs w:val="18"/>
                <w:lang w:eastAsia="zh-CN"/>
              </w:rPr>
              <w:t>CA_n7A-n25A</w:t>
            </w:r>
          </w:p>
          <w:p w14:paraId="2248B465" w14:textId="77777777" w:rsidR="006F6378" w:rsidRPr="00C30686" w:rsidRDefault="006F6378" w:rsidP="0094020B">
            <w:pPr>
              <w:pStyle w:val="TAC"/>
              <w:rPr>
                <w:rFonts w:eastAsiaTheme="minorEastAsia" w:cs="Arial"/>
                <w:szCs w:val="18"/>
                <w:lang w:eastAsia="zh-CN"/>
              </w:rPr>
            </w:pPr>
            <w:r w:rsidRPr="00C30686">
              <w:rPr>
                <w:rFonts w:eastAsiaTheme="minorEastAsia" w:cs="Arial"/>
                <w:szCs w:val="18"/>
                <w:lang w:eastAsia="zh-CN"/>
              </w:rPr>
              <w:t>CA_n7A-n66A</w:t>
            </w:r>
          </w:p>
          <w:p w14:paraId="5A3D506B" w14:textId="77777777" w:rsidR="006F6378" w:rsidRPr="00C30686" w:rsidRDefault="006F6378" w:rsidP="0094020B">
            <w:pPr>
              <w:pStyle w:val="TAC"/>
              <w:rPr>
                <w:rFonts w:eastAsiaTheme="minorEastAsia"/>
                <w:lang w:val="en-US" w:eastAsia="zh-CN"/>
              </w:rPr>
            </w:pPr>
            <w:r w:rsidRPr="00C30686">
              <w:rPr>
                <w:rFonts w:eastAsiaTheme="minorEastAsia" w:cs="Arial" w:hint="eastAsia"/>
                <w:szCs w:val="18"/>
                <w:lang w:eastAsia="zh-CN"/>
              </w:rPr>
              <w:t>CA</w:t>
            </w:r>
            <w:r w:rsidRPr="00C30686">
              <w:rPr>
                <w:rFonts w:eastAsiaTheme="minorEastAsia" w:cs="Arial"/>
                <w:szCs w:val="18"/>
                <w:lang w:eastAsia="zh-CN"/>
              </w:rPr>
              <w:t>_</w:t>
            </w:r>
            <w:r w:rsidRPr="00C30686">
              <w:rPr>
                <w:rFonts w:eastAsiaTheme="minorEastAsia" w:cs="Arial" w:hint="eastAsia"/>
                <w:szCs w:val="18"/>
                <w:lang w:eastAsia="zh-CN"/>
              </w:rPr>
              <w:t>n</w:t>
            </w:r>
            <w:r w:rsidRPr="00C30686">
              <w:rPr>
                <w:rFonts w:eastAsiaTheme="minorEastAsia" w:cs="Arial"/>
                <w:szCs w:val="18"/>
                <w:lang w:eastAsia="zh-CN"/>
              </w:rPr>
              <w:t>25A-</w:t>
            </w:r>
            <w:r w:rsidRPr="00C30686">
              <w:rPr>
                <w:rFonts w:eastAsiaTheme="minorEastAsia" w:cs="Arial" w:hint="eastAsia"/>
                <w:szCs w:val="18"/>
                <w:lang w:eastAsia="zh-CN"/>
              </w:rPr>
              <w:t>n</w:t>
            </w:r>
            <w:r w:rsidRPr="00C30686">
              <w:rPr>
                <w:rFonts w:eastAsiaTheme="minorEastAsia" w:cs="Arial"/>
                <w:szCs w:val="18"/>
                <w:lang w:eastAsia="zh-CN"/>
              </w:rPr>
              <w:t>66</w:t>
            </w:r>
            <w:r w:rsidRPr="00C30686">
              <w:rPr>
                <w:rFonts w:eastAsiaTheme="minorEastAsia" w:cs="Arial" w:hint="eastAsia"/>
                <w:szCs w:val="18"/>
                <w:lang w:eastAsia="zh-CN"/>
              </w:rPr>
              <w:t>A</w:t>
            </w:r>
          </w:p>
        </w:tc>
        <w:tc>
          <w:tcPr>
            <w:tcW w:w="1259" w:type="dxa"/>
            <w:tcBorders>
              <w:top w:val="single" w:sz="4" w:space="0" w:color="auto"/>
              <w:left w:val="single" w:sz="4" w:space="0" w:color="auto"/>
              <w:bottom w:val="single" w:sz="4" w:space="0" w:color="auto"/>
              <w:right w:val="single" w:sz="4" w:space="0" w:color="auto"/>
            </w:tcBorders>
          </w:tcPr>
          <w:p w14:paraId="7D430EE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109ED12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CA_n7(2A)_BCS0</w:t>
            </w:r>
          </w:p>
        </w:tc>
        <w:tc>
          <w:tcPr>
            <w:tcW w:w="2445" w:type="dxa"/>
            <w:tcBorders>
              <w:top w:val="single" w:sz="4" w:space="0" w:color="auto"/>
              <w:left w:val="single" w:sz="4" w:space="0" w:color="auto"/>
              <w:bottom w:val="nil"/>
              <w:right w:val="single" w:sz="4" w:space="0" w:color="auto"/>
            </w:tcBorders>
            <w:vAlign w:val="center"/>
          </w:tcPr>
          <w:p w14:paraId="37CB02D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49B4C264" w14:textId="77777777" w:rsidTr="004F423A">
        <w:trPr>
          <w:trHeight w:val="29"/>
        </w:trPr>
        <w:tc>
          <w:tcPr>
            <w:tcW w:w="2742" w:type="dxa"/>
            <w:tcBorders>
              <w:top w:val="nil"/>
              <w:left w:val="single" w:sz="4" w:space="0" w:color="auto"/>
              <w:bottom w:val="nil"/>
              <w:right w:val="single" w:sz="4" w:space="0" w:color="auto"/>
            </w:tcBorders>
          </w:tcPr>
          <w:p w14:paraId="2E2CD5C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tcPr>
          <w:p w14:paraId="091334B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40DA9BD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1D99398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5, 10, 15, 20, 25, 30, 40</w:t>
            </w:r>
          </w:p>
        </w:tc>
        <w:tc>
          <w:tcPr>
            <w:tcW w:w="2445" w:type="dxa"/>
            <w:tcBorders>
              <w:top w:val="nil"/>
              <w:left w:val="single" w:sz="4" w:space="0" w:color="auto"/>
              <w:bottom w:val="nil"/>
              <w:right w:val="single" w:sz="4" w:space="0" w:color="auto"/>
            </w:tcBorders>
            <w:vAlign w:val="center"/>
          </w:tcPr>
          <w:p w14:paraId="1A40F99D" w14:textId="77777777" w:rsidR="006F6378" w:rsidRPr="00C30686" w:rsidRDefault="006F6378" w:rsidP="0094020B">
            <w:pPr>
              <w:pStyle w:val="TAC"/>
              <w:rPr>
                <w:rFonts w:eastAsiaTheme="minorEastAsia"/>
                <w:lang w:val="en-US" w:eastAsia="zh-CN"/>
              </w:rPr>
            </w:pPr>
          </w:p>
        </w:tc>
      </w:tr>
      <w:tr w:rsidR="006F6378" w:rsidRPr="00C30686" w14:paraId="6891A2E8" w14:textId="77777777" w:rsidTr="004F423A">
        <w:trPr>
          <w:trHeight w:val="29"/>
        </w:trPr>
        <w:tc>
          <w:tcPr>
            <w:tcW w:w="2742" w:type="dxa"/>
            <w:tcBorders>
              <w:top w:val="nil"/>
              <w:left w:val="single" w:sz="4" w:space="0" w:color="auto"/>
              <w:bottom w:val="single" w:sz="4" w:space="0" w:color="auto"/>
              <w:right w:val="single" w:sz="4" w:space="0" w:color="auto"/>
            </w:tcBorders>
          </w:tcPr>
          <w:p w14:paraId="369265A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tcPr>
          <w:p w14:paraId="29534E2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7BEAF44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7FA94EA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5, 10, 15, 20, 25, 30, 40</w:t>
            </w:r>
          </w:p>
        </w:tc>
        <w:tc>
          <w:tcPr>
            <w:tcW w:w="2445" w:type="dxa"/>
            <w:tcBorders>
              <w:top w:val="nil"/>
              <w:left w:val="single" w:sz="4" w:space="0" w:color="auto"/>
              <w:bottom w:val="single" w:sz="4" w:space="0" w:color="auto"/>
              <w:right w:val="single" w:sz="4" w:space="0" w:color="auto"/>
            </w:tcBorders>
            <w:vAlign w:val="center"/>
          </w:tcPr>
          <w:p w14:paraId="1D3A81C8" w14:textId="77777777" w:rsidR="006F6378" w:rsidRPr="00C30686" w:rsidRDefault="006F6378" w:rsidP="0094020B">
            <w:pPr>
              <w:pStyle w:val="TAC"/>
              <w:rPr>
                <w:rFonts w:eastAsiaTheme="minorEastAsia"/>
                <w:lang w:val="en-US" w:eastAsia="zh-CN"/>
              </w:rPr>
            </w:pPr>
          </w:p>
        </w:tc>
      </w:tr>
      <w:tr w:rsidR="006F6378" w:rsidRPr="00C30686" w14:paraId="04ED7D44" w14:textId="77777777" w:rsidTr="004F423A">
        <w:trPr>
          <w:trHeight w:val="29"/>
        </w:trPr>
        <w:tc>
          <w:tcPr>
            <w:tcW w:w="2742" w:type="dxa"/>
            <w:tcBorders>
              <w:top w:val="single" w:sz="4" w:space="0" w:color="auto"/>
              <w:left w:val="single" w:sz="4" w:space="0" w:color="auto"/>
              <w:bottom w:val="nil"/>
              <w:right w:val="single" w:sz="4" w:space="0" w:color="auto"/>
            </w:tcBorders>
          </w:tcPr>
          <w:p w14:paraId="3623828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CA_n7(2A)-n25(2A)-n66A</w:t>
            </w:r>
          </w:p>
        </w:tc>
        <w:tc>
          <w:tcPr>
            <w:tcW w:w="2785" w:type="dxa"/>
            <w:tcBorders>
              <w:top w:val="single" w:sz="4" w:space="0" w:color="auto"/>
              <w:left w:val="single" w:sz="4" w:space="0" w:color="auto"/>
              <w:bottom w:val="nil"/>
              <w:right w:val="single" w:sz="4" w:space="0" w:color="auto"/>
            </w:tcBorders>
          </w:tcPr>
          <w:p w14:paraId="0B539CF6" w14:textId="77777777" w:rsidR="006F6378" w:rsidRPr="00C30686" w:rsidRDefault="006F6378" w:rsidP="0094020B">
            <w:pPr>
              <w:pStyle w:val="TAC"/>
              <w:rPr>
                <w:rFonts w:eastAsiaTheme="minorEastAsia" w:cs="Arial"/>
                <w:szCs w:val="18"/>
                <w:lang w:eastAsia="zh-CN"/>
              </w:rPr>
            </w:pPr>
            <w:r w:rsidRPr="00C30686">
              <w:rPr>
                <w:rFonts w:eastAsiaTheme="minorEastAsia" w:cs="Arial"/>
                <w:szCs w:val="18"/>
                <w:lang w:eastAsia="zh-CN"/>
              </w:rPr>
              <w:t>CA_n7A-n25A</w:t>
            </w:r>
          </w:p>
          <w:p w14:paraId="21B93F05" w14:textId="77777777" w:rsidR="006F6378" w:rsidRPr="00C30686" w:rsidRDefault="006F6378" w:rsidP="0094020B">
            <w:pPr>
              <w:pStyle w:val="TAC"/>
              <w:rPr>
                <w:rFonts w:eastAsiaTheme="minorEastAsia" w:cs="Arial"/>
                <w:szCs w:val="18"/>
                <w:lang w:eastAsia="zh-CN"/>
              </w:rPr>
            </w:pPr>
            <w:r w:rsidRPr="00C30686">
              <w:rPr>
                <w:rFonts w:eastAsiaTheme="minorEastAsia" w:cs="Arial"/>
                <w:szCs w:val="18"/>
                <w:lang w:eastAsia="zh-CN"/>
              </w:rPr>
              <w:t>CA_n7A-n66A</w:t>
            </w:r>
          </w:p>
          <w:p w14:paraId="5AB35864" w14:textId="77777777" w:rsidR="006F6378" w:rsidRPr="00C30686" w:rsidRDefault="006F6378" w:rsidP="0094020B">
            <w:pPr>
              <w:pStyle w:val="TAC"/>
              <w:rPr>
                <w:rFonts w:eastAsiaTheme="minorEastAsia"/>
                <w:lang w:val="en-US" w:eastAsia="zh-CN"/>
              </w:rPr>
            </w:pPr>
            <w:r w:rsidRPr="00C30686">
              <w:rPr>
                <w:rFonts w:eastAsiaTheme="minorEastAsia" w:cs="Arial" w:hint="eastAsia"/>
                <w:szCs w:val="18"/>
                <w:lang w:eastAsia="zh-CN"/>
              </w:rPr>
              <w:t>CA</w:t>
            </w:r>
            <w:r w:rsidRPr="00C30686">
              <w:rPr>
                <w:rFonts w:eastAsiaTheme="minorEastAsia" w:cs="Arial"/>
                <w:szCs w:val="18"/>
                <w:lang w:eastAsia="zh-CN"/>
              </w:rPr>
              <w:t>_</w:t>
            </w:r>
            <w:r w:rsidRPr="00C30686">
              <w:rPr>
                <w:rFonts w:eastAsiaTheme="minorEastAsia" w:cs="Arial" w:hint="eastAsia"/>
                <w:szCs w:val="18"/>
                <w:lang w:eastAsia="zh-CN"/>
              </w:rPr>
              <w:t>n</w:t>
            </w:r>
            <w:r w:rsidRPr="00C30686">
              <w:rPr>
                <w:rFonts w:eastAsiaTheme="minorEastAsia" w:cs="Arial"/>
                <w:szCs w:val="18"/>
                <w:lang w:eastAsia="zh-CN"/>
              </w:rPr>
              <w:t>25A-</w:t>
            </w:r>
            <w:r w:rsidRPr="00C30686">
              <w:rPr>
                <w:rFonts w:eastAsiaTheme="minorEastAsia" w:cs="Arial" w:hint="eastAsia"/>
                <w:szCs w:val="18"/>
                <w:lang w:eastAsia="zh-CN"/>
              </w:rPr>
              <w:t>n</w:t>
            </w:r>
            <w:r w:rsidRPr="00C30686">
              <w:rPr>
                <w:rFonts w:eastAsiaTheme="minorEastAsia" w:cs="Arial"/>
                <w:szCs w:val="18"/>
                <w:lang w:eastAsia="zh-CN"/>
              </w:rPr>
              <w:t>66</w:t>
            </w:r>
            <w:r w:rsidRPr="00C30686">
              <w:rPr>
                <w:rFonts w:eastAsiaTheme="minorEastAsia" w:cs="Arial" w:hint="eastAsia"/>
                <w:szCs w:val="18"/>
                <w:lang w:eastAsia="zh-CN"/>
              </w:rPr>
              <w:t>A</w:t>
            </w:r>
          </w:p>
        </w:tc>
        <w:tc>
          <w:tcPr>
            <w:tcW w:w="1259" w:type="dxa"/>
            <w:tcBorders>
              <w:top w:val="single" w:sz="4" w:space="0" w:color="auto"/>
              <w:left w:val="single" w:sz="4" w:space="0" w:color="auto"/>
              <w:bottom w:val="single" w:sz="4" w:space="0" w:color="auto"/>
              <w:right w:val="single" w:sz="4" w:space="0" w:color="auto"/>
            </w:tcBorders>
          </w:tcPr>
          <w:p w14:paraId="2D52C94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5C0141B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CA_n7(2A)_BCS0</w:t>
            </w:r>
          </w:p>
        </w:tc>
        <w:tc>
          <w:tcPr>
            <w:tcW w:w="2445" w:type="dxa"/>
            <w:tcBorders>
              <w:top w:val="single" w:sz="4" w:space="0" w:color="auto"/>
              <w:left w:val="single" w:sz="4" w:space="0" w:color="auto"/>
              <w:bottom w:val="nil"/>
              <w:right w:val="single" w:sz="4" w:space="0" w:color="auto"/>
            </w:tcBorders>
            <w:vAlign w:val="center"/>
          </w:tcPr>
          <w:p w14:paraId="374248B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6E40A845" w14:textId="77777777" w:rsidTr="004F423A">
        <w:trPr>
          <w:trHeight w:val="29"/>
        </w:trPr>
        <w:tc>
          <w:tcPr>
            <w:tcW w:w="2742" w:type="dxa"/>
            <w:tcBorders>
              <w:top w:val="nil"/>
              <w:left w:val="single" w:sz="4" w:space="0" w:color="auto"/>
              <w:bottom w:val="nil"/>
              <w:right w:val="single" w:sz="4" w:space="0" w:color="auto"/>
            </w:tcBorders>
          </w:tcPr>
          <w:p w14:paraId="25EB3DD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tcPr>
          <w:p w14:paraId="4CAF69E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007E506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08DF73E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CA_n25(2A)_BCS0</w:t>
            </w:r>
          </w:p>
        </w:tc>
        <w:tc>
          <w:tcPr>
            <w:tcW w:w="2445" w:type="dxa"/>
            <w:tcBorders>
              <w:top w:val="nil"/>
              <w:left w:val="single" w:sz="4" w:space="0" w:color="auto"/>
              <w:bottom w:val="nil"/>
              <w:right w:val="single" w:sz="4" w:space="0" w:color="auto"/>
            </w:tcBorders>
            <w:vAlign w:val="center"/>
          </w:tcPr>
          <w:p w14:paraId="7F6F5C9B" w14:textId="77777777" w:rsidR="006F6378" w:rsidRPr="00C30686" w:rsidRDefault="006F6378" w:rsidP="0094020B">
            <w:pPr>
              <w:pStyle w:val="TAC"/>
              <w:rPr>
                <w:rFonts w:eastAsiaTheme="minorEastAsia"/>
                <w:lang w:val="en-US" w:eastAsia="zh-CN"/>
              </w:rPr>
            </w:pPr>
          </w:p>
        </w:tc>
      </w:tr>
      <w:tr w:rsidR="006F6378" w:rsidRPr="00C30686" w14:paraId="1D1E9A66" w14:textId="77777777" w:rsidTr="004F423A">
        <w:trPr>
          <w:trHeight w:val="29"/>
        </w:trPr>
        <w:tc>
          <w:tcPr>
            <w:tcW w:w="2742" w:type="dxa"/>
            <w:tcBorders>
              <w:top w:val="nil"/>
              <w:left w:val="single" w:sz="4" w:space="0" w:color="auto"/>
              <w:bottom w:val="single" w:sz="4" w:space="0" w:color="auto"/>
              <w:right w:val="single" w:sz="4" w:space="0" w:color="auto"/>
            </w:tcBorders>
          </w:tcPr>
          <w:p w14:paraId="41844E5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tcPr>
          <w:p w14:paraId="0BBE090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146DAFA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4EF79C0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5, 10, 15, 20, 25, 30, 40</w:t>
            </w:r>
          </w:p>
        </w:tc>
        <w:tc>
          <w:tcPr>
            <w:tcW w:w="2445" w:type="dxa"/>
            <w:tcBorders>
              <w:top w:val="nil"/>
              <w:left w:val="single" w:sz="4" w:space="0" w:color="auto"/>
              <w:bottom w:val="single" w:sz="4" w:space="0" w:color="auto"/>
              <w:right w:val="single" w:sz="4" w:space="0" w:color="auto"/>
            </w:tcBorders>
            <w:vAlign w:val="center"/>
          </w:tcPr>
          <w:p w14:paraId="0C2907D8" w14:textId="77777777" w:rsidR="006F6378" w:rsidRPr="00C30686" w:rsidRDefault="006F6378" w:rsidP="0094020B">
            <w:pPr>
              <w:pStyle w:val="TAC"/>
              <w:rPr>
                <w:rFonts w:eastAsiaTheme="minorEastAsia"/>
                <w:lang w:val="en-US" w:eastAsia="zh-CN"/>
              </w:rPr>
            </w:pPr>
          </w:p>
        </w:tc>
      </w:tr>
      <w:tr w:rsidR="006F6378" w:rsidRPr="00C30686" w14:paraId="41C4D23B" w14:textId="77777777" w:rsidTr="004F423A">
        <w:trPr>
          <w:trHeight w:val="29"/>
        </w:trPr>
        <w:tc>
          <w:tcPr>
            <w:tcW w:w="2742" w:type="dxa"/>
            <w:tcBorders>
              <w:top w:val="single" w:sz="4" w:space="0" w:color="auto"/>
              <w:left w:val="single" w:sz="4" w:space="0" w:color="auto"/>
              <w:bottom w:val="nil"/>
              <w:right w:val="single" w:sz="4" w:space="0" w:color="auto"/>
            </w:tcBorders>
          </w:tcPr>
          <w:p w14:paraId="3A1605F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lastRenderedPageBreak/>
              <w:t>CA_n7(2A)-n25A-n66(2A)</w:t>
            </w:r>
          </w:p>
        </w:tc>
        <w:tc>
          <w:tcPr>
            <w:tcW w:w="2785" w:type="dxa"/>
            <w:tcBorders>
              <w:top w:val="single" w:sz="4" w:space="0" w:color="auto"/>
              <w:left w:val="single" w:sz="4" w:space="0" w:color="auto"/>
              <w:bottom w:val="nil"/>
              <w:right w:val="single" w:sz="4" w:space="0" w:color="auto"/>
            </w:tcBorders>
          </w:tcPr>
          <w:p w14:paraId="79F06099" w14:textId="77777777" w:rsidR="006F6378" w:rsidRPr="00C30686" w:rsidRDefault="006F6378" w:rsidP="0094020B">
            <w:pPr>
              <w:pStyle w:val="TAC"/>
              <w:rPr>
                <w:rFonts w:eastAsiaTheme="minorEastAsia" w:cs="Arial"/>
                <w:szCs w:val="18"/>
                <w:lang w:eastAsia="zh-CN"/>
              </w:rPr>
            </w:pPr>
            <w:r w:rsidRPr="00C30686">
              <w:rPr>
                <w:rFonts w:eastAsiaTheme="minorEastAsia" w:cs="Arial"/>
                <w:szCs w:val="18"/>
                <w:lang w:eastAsia="zh-CN"/>
              </w:rPr>
              <w:t>CA_n7A-n25A</w:t>
            </w:r>
          </w:p>
          <w:p w14:paraId="15B6B570" w14:textId="77777777" w:rsidR="006F6378" w:rsidRPr="00C30686" w:rsidRDefault="006F6378" w:rsidP="0094020B">
            <w:pPr>
              <w:pStyle w:val="TAC"/>
              <w:rPr>
                <w:rFonts w:eastAsiaTheme="minorEastAsia" w:cs="Arial"/>
                <w:szCs w:val="18"/>
                <w:lang w:eastAsia="zh-CN"/>
              </w:rPr>
            </w:pPr>
            <w:r w:rsidRPr="00C30686">
              <w:rPr>
                <w:rFonts w:eastAsiaTheme="minorEastAsia" w:cs="Arial"/>
                <w:szCs w:val="18"/>
                <w:lang w:eastAsia="zh-CN"/>
              </w:rPr>
              <w:t>CA_n7A-n66A</w:t>
            </w:r>
          </w:p>
          <w:p w14:paraId="1D5B33E0" w14:textId="77777777" w:rsidR="006F6378" w:rsidRPr="00C30686" w:rsidRDefault="006F6378" w:rsidP="0094020B">
            <w:pPr>
              <w:pStyle w:val="TAC"/>
              <w:rPr>
                <w:rFonts w:eastAsiaTheme="minorEastAsia"/>
                <w:lang w:val="en-US" w:eastAsia="zh-CN"/>
              </w:rPr>
            </w:pPr>
            <w:r w:rsidRPr="00C30686">
              <w:rPr>
                <w:rFonts w:eastAsiaTheme="minorEastAsia" w:cs="Arial" w:hint="eastAsia"/>
                <w:szCs w:val="18"/>
                <w:lang w:eastAsia="zh-CN"/>
              </w:rPr>
              <w:t>CA</w:t>
            </w:r>
            <w:r w:rsidRPr="00C30686">
              <w:rPr>
                <w:rFonts w:eastAsiaTheme="minorEastAsia" w:cs="Arial"/>
                <w:szCs w:val="18"/>
                <w:lang w:eastAsia="zh-CN"/>
              </w:rPr>
              <w:t>_</w:t>
            </w:r>
            <w:r w:rsidRPr="00C30686">
              <w:rPr>
                <w:rFonts w:eastAsiaTheme="minorEastAsia" w:cs="Arial" w:hint="eastAsia"/>
                <w:szCs w:val="18"/>
                <w:lang w:eastAsia="zh-CN"/>
              </w:rPr>
              <w:t>n</w:t>
            </w:r>
            <w:r w:rsidRPr="00C30686">
              <w:rPr>
                <w:rFonts w:eastAsiaTheme="minorEastAsia" w:cs="Arial"/>
                <w:szCs w:val="18"/>
                <w:lang w:eastAsia="zh-CN"/>
              </w:rPr>
              <w:t>25A-</w:t>
            </w:r>
            <w:r w:rsidRPr="00C30686">
              <w:rPr>
                <w:rFonts w:eastAsiaTheme="minorEastAsia" w:cs="Arial" w:hint="eastAsia"/>
                <w:szCs w:val="18"/>
                <w:lang w:eastAsia="zh-CN"/>
              </w:rPr>
              <w:t>n</w:t>
            </w:r>
            <w:r w:rsidRPr="00C30686">
              <w:rPr>
                <w:rFonts w:eastAsiaTheme="minorEastAsia" w:cs="Arial"/>
                <w:szCs w:val="18"/>
                <w:lang w:eastAsia="zh-CN"/>
              </w:rPr>
              <w:t>66</w:t>
            </w:r>
            <w:r w:rsidRPr="00C30686">
              <w:rPr>
                <w:rFonts w:eastAsiaTheme="minorEastAsia" w:cs="Arial" w:hint="eastAsia"/>
                <w:szCs w:val="18"/>
                <w:lang w:eastAsia="zh-CN"/>
              </w:rPr>
              <w:t>A</w:t>
            </w:r>
          </w:p>
        </w:tc>
        <w:tc>
          <w:tcPr>
            <w:tcW w:w="1259" w:type="dxa"/>
            <w:tcBorders>
              <w:top w:val="single" w:sz="4" w:space="0" w:color="auto"/>
              <w:left w:val="single" w:sz="4" w:space="0" w:color="auto"/>
              <w:bottom w:val="single" w:sz="4" w:space="0" w:color="auto"/>
              <w:right w:val="single" w:sz="4" w:space="0" w:color="auto"/>
            </w:tcBorders>
          </w:tcPr>
          <w:p w14:paraId="4EE1D5F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48DA4A6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CA_n7(2A)_BCS0</w:t>
            </w:r>
          </w:p>
        </w:tc>
        <w:tc>
          <w:tcPr>
            <w:tcW w:w="2445" w:type="dxa"/>
            <w:tcBorders>
              <w:top w:val="single" w:sz="4" w:space="0" w:color="auto"/>
              <w:left w:val="single" w:sz="4" w:space="0" w:color="auto"/>
              <w:bottom w:val="nil"/>
              <w:right w:val="single" w:sz="4" w:space="0" w:color="auto"/>
            </w:tcBorders>
            <w:vAlign w:val="center"/>
          </w:tcPr>
          <w:p w14:paraId="7965644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24956549" w14:textId="77777777" w:rsidTr="004F423A">
        <w:trPr>
          <w:trHeight w:val="29"/>
        </w:trPr>
        <w:tc>
          <w:tcPr>
            <w:tcW w:w="2742" w:type="dxa"/>
            <w:tcBorders>
              <w:top w:val="nil"/>
              <w:left w:val="single" w:sz="4" w:space="0" w:color="auto"/>
              <w:bottom w:val="nil"/>
              <w:right w:val="single" w:sz="4" w:space="0" w:color="auto"/>
            </w:tcBorders>
          </w:tcPr>
          <w:p w14:paraId="36C2049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tcPr>
          <w:p w14:paraId="4C35EE1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4BFACF4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6FEEAD1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5, 10, 15, 20, 25, 30, 40</w:t>
            </w:r>
          </w:p>
        </w:tc>
        <w:tc>
          <w:tcPr>
            <w:tcW w:w="2445" w:type="dxa"/>
            <w:tcBorders>
              <w:top w:val="nil"/>
              <w:left w:val="single" w:sz="4" w:space="0" w:color="auto"/>
              <w:bottom w:val="nil"/>
              <w:right w:val="single" w:sz="4" w:space="0" w:color="auto"/>
            </w:tcBorders>
            <w:vAlign w:val="center"/>
          </w:tcPr>
          <w:p w14:paraId="3273EE9A" w14:textId="77777777" w:rsidR="006F6378" w:rsidRPr="00C30686" w:rsidRDefault="006F6378" w:rsidP="0094020B">
            <w:pPr>
              <w:pStyle w:val="TAC"/>
              <w:rPr>
                <w:rFonts w:eastAsiaTheme="minorEastAsia"/>
                <w:lang w:val="en-US" w:eastAsia="zh-CN"/>
              </w:rPr>
            </w:pPr>
          </w:p>
        </w:tc>
      </w:tr>
      <w:tr w:rsidR="006F6378" w:rsidRPr="00C30686" w14:paraId="408919F7" w14:textId="77777777" w:rsidTr="004F423A">
        <w:trPr>
          <w:trHeight w:val="29"/>
        </w:trPr>
        <w:tc>
          <w:tcPr>
            <w:tcW w:w="2742" w:type="dxa"/>
            <w:tcBorders>
              <w:top w:val="nil"/>
              <w:left w:val="single" w:sz="4" w:space="0" w:color="auto"/>
              <w:bottom w:val="single" w:sz="4" w:space="0" w:color="auto"/>
              <w:right w:val="single" w:sz="4" w:space="0" w:color="auto"/>
            </w:tcBorders>
          </w:tcPr>
          <w:p w14:paraId="125B651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tcPr>
          <w:p w14:paraId="5742908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2FAE7A9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53A1782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CA_n66(2A)_BCS1</w:t>
            </w:r>
          </w:p>
        </w:tc>
        <w:tc>
          <w:tcPr>
            <w:tcW w:w="2445" w:type="dxa"/>
            <w:tcBorders>
              <w:top w:val="nil"/>
              <w:left w:val="single" w:sz="4" w:space="0" w:color="auto"/>
              <w:bottom w:val="single" w:sz="4" w:space="0" w:color="auto"/>
              <w:right w:val="single" w:sz="4" w:space="0" w:color="auto"/>
            </w:tcBorders>
            <w:vAlign w:val="center"/>
          </w:tcPr>
          <w:p w14:paraId="748C2C36" w14:textId="77777777" w:rsidR="006F6378" w:rsidRPr="00C30686" w:rsidRDefault="006F6378" w:rsidP="0094020B">
            <w:pPr>
              <w:pStyle w:val="TAC"/>
              <w:rPr>
                <w:rFonts w:eastAsiaTheme="minorEastAsia"/>
                <w:lang w:val="en-US" w:eastAsia="zh-CN"/>
              </w:rPr>
            </w:pPr>
          </w:p>
        </w:tc>
      </w:tr>
      <w:tr w:rsidR="006F6378" w:rsidRPr="00C30686" w14:paraId="1E6D8B36" w14:textId="77777777" w:rsidTr="004F423A">
        <w:trPr>
          <w:trHeight w:val="29"/>
        </w:trPr>
        <w:tc>
          <w:tcPr>
            <w:tcW w:w="2742" w:type="dxa"/>
            <w:tcBorders>
              <w:top w:val="single" w:sz="4" w:space="0" w:color="auto"/>
              <w:left w:val="single" w:sz="4" w:space="0" w:color="auto"/>
              <w:bottom w:val="nil"/>
              <w:right w:val="single" w:sz="4" w:space="0" w:color="auto"/>
            </w:tcBorders>
          </w:tcPr>
          <w:p w14:paraId="66B5E66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CA_n7(2A)-n25(2A)-n66(2A)</w:t>
            </w:r>
          </w:p>
        </w:tc>
        <w:tc>
          <w:tcPr>
            <w:tcW w:w="2785" w:type="dxa"/>
            <w:tcBorders>
              <w:top w:val="single" w:sz="4" w:space="0" w:color="auto"/>
              <w:left w:val="single" w:sz="4" w:space="0" w:color="auto"/>
              <w:bottom w:val="nil"/>
              <w:right w:val="single" w:sz="4" w:space="0" w:color="auto"/>
            </w:tcBorders>
          </w:tcPr>
          <w:p w14:paraId="6B55F1A9" w14:textId="77777777" w:rsidR="006F6378" w:rsidRPr="00C30686" w:rsidRDefault="006F6378" w:rsidP="0094020B">
            <w:pPr>
              <w:pStyle w:val="TAC"/>
              <w:rPr>
                <w:rFonts w:eastAsiaTheme="minorEastAsia" w:cs="Arial"/>
                <w:szCs w:val="18"/>
                <w:lang w:eastAsia="zh-CN"/>
              </w:rPr>
            </w:pPr>
            <w:r w:rsidRPr="00C30686">
              <w:rPr>
                <w:rFonts w:eastAsiaTheme="minorEastAsia" w:cs="Arial"/>
                <w:szCs w:val="18"/>
                <w:lang w:eastAsia="zh-CN"/>
              </w:rPr>
              <w:t>CA_n7A-n25A</w:t>
            </w:r>
          </w:p>
          <w:p w14:paraId="5B24C938" w14:textId="77777777" w:rsidR="006F6378" w:rsidRPr="00C30686" w:rsidRDefault="006F6378" w:rsidP="0094020B">
            <w:pPr>
              <w:pStyle w:val="TAC"/>
              <w:rPr>
                <w:rFonts w:eastAsiaTheme="minorEastAsia" w:cs="Arial"/>
                <w:szCs w:val="18"/>
                <w:lang w:eastAsia="zh-CN"/>
              </w:rPr>
            </w:pPr>
            <w:r w:rsidRPr="00C30686">
              <w:rPr>
                <w:rFonts w:eastAsiaTheme="minorEastAsia" w:cs="Arial"/>
                <w:szCs w:val="18"/>
                <w:lang w:eastAsia="zh-CN"/>
              </w:rPr>
              <w:t>CA_n7A-n66A</w:t>
            </w:r>
          </w:p>
          <w:p w14:paraId="2D4847AE" w14:textId="77777777" w:rsidR="006F6378" w:rsidRPr="00C30686" w:rsidRDefault="006F6378" w:rsidP="0094020B">
            <w:pPr>
              <w:pStyle w:val="TAC"/>
              <w:rPr>
                <w:rFonts w:eastAsiaTheme="minorEastAsia"/>
                <w:lang w:val="en-US" w:eastAsia="zh-CN"/>
              </w:rPr>
            </w:pPr>
            <w:r w:rsidRPr="00C30686">
              <w:rPr>
                <w:rFonts w:eastAsiaTheme="minorEastAsia" w:cs="Arial" w:hint="eastAsia"/>
                <w:szCs w:val="18"/>
                <w:lang w:eastAsia="zh-CN"/>
              </w:rPr>
              <w:t>CA</w:t>
            </w:r>
            <w:r w:rsidRPr="00C30686">
              <w:rPr>
                <w:rFonts w:eastAsiaTheme="minorEastAsia" w:cs="Arial"/>
                <w:szCs w:val="18"/>
                <w:lang w:eastAsia="zh-CN"/>
              </w:rPr>
              <w:t>_</w:t>
            </w:r>
            <w:r w:rsidRPr="00C30686">
              <w:rPr>
                <w:rFonts w:eastAsiaTheme="minorEastAsia" w:cs="Arial" w:hint="eastAsia"/>
                <w:szCs w:val="18"/>
                <w:lang w:eastAsia="zh-CN"/>
              </w:rPr>
              <w:t>n</w:t>
            </w:r>
            <w:r w:rsidRPr="00C30686">
              <w:rPr>
                <w:rFonts w:eastAsiaTheme="minorEastAsia" w:cs="Arial"/>
                <w:szCs w:val="18"/>
                <w:lang w:eastAsia="zh-CN"/>
              </w:rPr>
              <w:t>25A-</w:t>
            </w:r>
            <w:r w:rsidRPr="00C30686">
              <w:rPr>
                <w:rFonts w:eastAsiaTheme="minorEastAsia" w:cs="Arial" w:hint="eastAsia"/>
                <w:szCs w:val="18"/>
                <w:lang w:eastAsia="zh-CN"/>
              </w:rPr>
              <w:t>n</w:t>
            </w:r>
            <w:r w:rsidRPr="00C30686">
              <w:rPr>
                <w:rFonts w:eastAsiaTheme="minorEastAsia" w:cs="Arial"/>
                <w:szCs w:val="18"/>
                <w:lang w:eastAsia="zh-CN"/>
              </w:rPr>
              <w:t>66</w:t>
            </w:r>
            <w:r w:rsidRPr="00C30686">
              <w:rPr>
                <w:rFonts w:eastAsiaTheme="minorEastAsia" w:cs="Arial" w:hint="eastAsia"/>
                <w:szCs w:val="18"/>
                <w:lang w:eastAsia="zh-CN"/>
              </w:rPr>
              <w:t>A</w:t>
            </w:r>
          </w:p>
        </w:tc>
        <w:tc>
          <w:tcPr>
            <w:tcW w:w="1259" w:type="dxa"/>
            <w:tcBorders>
              <w:top w:val="single" w:sz="4" w:space="0" w:color="auto"/>
              <w:left w:val="single" w:sz="4" w:space="0" w:color="auto"/>
              <w:bottom w:val="single" w:sz="4" w:space="0" w:color="auto"/>
              <w:right w:val="single" w:sz="4" w:space="0" w:color="auto"/>
            </w:tcBorders>
          </w:tcPr>
          <w:p w14:paraId="48F2ABF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20BCD13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CA_n7(2A)_BCS0</w:t>
            </w:r>
          </w:p>
        </w:tc>
        <w:tc>
          <w:tcPr>
            <w:tcW w:w="2445" w:type="dxa"/>
            <w:tcBorders>
              <w:top w:val="single" w:sz="4" w:space="0" w:color="auto"/>
              <w:left w:val="single" w:sz="4" w:space="0" w:color="auto"/>
              <w:bottom w:val="nil"/>
              <w:right w:val="single" w:sz="4" w:space="0" w:color="auto"/>
            </w:tcBorders>
            <w:vAlign w:val="center"/>
          </w:tcPr>
          <w:p w14:paraId="06B30FB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3ABC1AFC" w14:textId="77777777" w:rsidTr="004F423A">
        <w:trPr>
          <w:trHeight w:val="29"/>
        </w:trPr>
        <w:tc>
          <w:tcPr>
            <w:tcW w:w="2742" w:type="dxa"/>
            <w:tcBorders>
              <w:top w:val="nil"/>
              <w:left w:val="single" w:sz="4" w:space="0" w:color="auto"/>
              <w:bottom w:val="nil"/>
              <w:right w:val="single" w:sz="4" w:space="0" w:color="auto"/>
            </w:tcBorders>
          </w:tcPr>
          <w:p w14:paraId="6B8259E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tcPr>
          <w:p w14:paraId="02BFD11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13C5B8B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234C68B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CA_n25(2A)_BCS0</w:t>
            </w:r>
          </w:p>
        </w:tc>
        <w:tc>
          <w:tcPr>
            <w:tcW w:w="2445" w:type="dxa"/>
            <w:tcBorders>
              <w:top w:val="nil"/>
              <w:left w:val="single" w:sz="4" w:space="0" w:color="auto"/>
              <w:bottom w:val="nil"/>
              <w:right w:val="single" w:sz="4" w:space="0" w:color="auto"/>
            </w:tcBorders>
            <w:vAlign w:val="center"/>
          </w:tcPr>
          <w:p w14:paraId="455A780B" w14:textId="77777777" w:rsidR="006F6378" w:rsidRPr="00C30686" w:rsidRDefault="006F6378" w:rsidP="0094020B">
            <w:pPr>
              <w:pStyle w:val="TAC"/>
              <w:rPr>
                <w:rFonts w:eastAsiaTheme="minorEastAsia"/>
                <w:lang w:val="en-US" w:eastAsia="zh-CN"/>
              </w:rPr>
            </w:pPr>
          </w:p>
        </w:tc>
      </w:tr>
      <w:tr w:rsidR="006F6378" w:rsidRPr="00C30686" w14:paraId="5724C2A1" w14:textId="77777777" w:rsidTr="004F423A">
        <w:trPr>
          <w:trHeight w:val="29"/>
        </w:trPr>
        <w:tc>
          <w:tcPr>
            <w:tcW w:w="2742" w:type="dxa"/>
            <w:tcBorders>
              <w:top w:val="nil"/>
              <w:left w:val="single" w:sz="4" w:space="0" w:color="auto"/>
              <w:bottom w:val="single" w:sz="4" w:space="0" w:color="auto"/>
              <w:right w:val="single" w:sz="4" w:space="0" w:color="auto"/>
            </w:tcBorders>
          </w:tcPr>
          <w:p w14:paraId="5D63F8F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tcPr>
          <w:p w14:paraId="5F53A14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26600B4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4D9E33E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CA_n66(2A)_BCS1</w:t>
            </w:r>
          </w:p>
        </w:tc>
        <w:tc>
          <w:tcPr>
            <w:tcW w:w="2445" w:type="dxa"/>
            <w:tcBorders>
              <w:top w:val="nil"/>
              <w:left w:val="single" w:sz="4" w:space="0" w:color="auto"/>
              <w:bottom w:val="single" w:sz="4" w:space="0" w:color="auto"/>
              <w:right w:val="single" w:sz="4" w:space="0" w:color="auto"/>
            </w:tcBorders>
            <w:vAlign w:val="center"/>
          </w:tcPr>
          <w:p w14:paraId="493A2831" w14:textId="77777777" w:rsidR="006F6378" w:rsidRPr="00C30686" w:rsidRDefault="006F6378" w:rsidP="0094020B">
            <w:pPr>
              <w:pStyle w:val="TAC"/>
              <w:rPr>
                <w:rFonts w:eastAsiaTheme="minorEastAsia"/>
                <w:lang w:val="en-US" w:eastAsia="zh-CN"/>
              </w:rPr>
            </w:pPr>
          </w:p>
        </w:tc>
      </w:tr>
      <w:tr w:rsidR="006F6378" w:rsidRPr="00C30686" w14:paraId="592F5BAA"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84B8ABB" w14:textId="77777777" w:rsidR="006F6378" w:rsidRPr="00C30686" w:rsidRDefault="006F6378" w:rsidP="0094020B">
            <w:pPr>
              <w:pStyle w:val="TAC"/>
              <w:rPr>
                <w:rFonts w:eastAsiaTheme="minorEastAsia"/>
                <w:lang w:val="en-US" w:eastAsia="zh-CN"/>
              </w:rPr>
            </w:pPr>
            <w:r w:rsidRPr="00C30686">
              <w:rPr>
                <w:rFonts w:eastAsiaTheme="minorEastAsia"/>
                <w:lang w:eastAsia="zh-CN"/>
              </w:rPr>
              <w:t>CA_n7A-n25A-n71A</w:t>
            </w:r>
          </w:p>
        </w:tc>
        <w:tc>
          <w:tcPr>
            <w:tcW w:w="2785" w:type="dxa"/>
            <w:tcBorders>
              <w:top w:val="single" w:sz="4" w:space="0" w:color="auto"/>
              <w:left w:val="single" w:sz="4" w:space="0" w:color="auto"/>
              <w:bottom w:val="nil"/>
              <w:right w:val="single" w:sz="4" w:space="0" w:color="auto"/>
            </w:tcBorders>
            <w:vAlign w:val="center"/>
          </w:tcPr>
          <w:p w14:paraId="45160585" w14:textId="77777777" w:rsidR="006F6378" w:rsidRPr="00C30686" w:rsidRDefault="006F6378" w:rsidP="0094020B">
            <w:pPr>
              <w:pStyle w:val="TAC"/>
              <w:rPr>
                <w:rFonts w:eastAsiaTheme="minorEastAsia"/>
                <w:lang w:val="en-US" w:eastAsia="zh-CN"/>
              </w:rPr>
            </w:pPr>
            <w:r w:rsidRPr="00C30686">
              <w:rPr>
                <w:rFonts w:eastAsiaTheme="minorEastAsia"/>
                <w:lang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78DE9422"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n</w:t>
            </w:r>
            <w:r w:rsidRPr="00C30686">
              <w:rPr>
                <w:rFonts w:eastAsiaTheme="minorEastAsia"/>
                <w:lang w:eastAsia="zh-CN"/>
              </w:rPr>
              <w:t>7</w:t>
            </w:r>
          </w:p>
        </w:tc>
        <w:tc>
          <w:tcPr>
            <w:tcW w:w="4356" w:type="dxa"/>
            <w:tcBorders>
              <w:top w:val="single" w:sz="4" w:space="0" w:color="auto"/>
              <w:left w:val="single" w:sz="4" w:space="0" w:color="auto"/>
              <w:bottom w:val="single" w:sz="4" w:space="0" w:color="auto"/>
              <w:right w:val="single" w:sz="4" w:space="0" w:color="auto"/>
            </w:tcBorders>
            <w:vAlign w:val="center"/>
          </w:tcPr>
          <w:p w14:paraId="0DE5CDDF" w14:textId="77777777" w:rsidR="006F6378" w:rsidRPr="00C30686" w:rsidRDefault="006F6378" w:rsidP="0094020B">
            <w:pPr>
              <w:pStyle w:val="TAC"/>
              <w:rPr>
                <w:rFonts w:eastAsiaTheme="minorEastAsia"/>
                <w:lang w:val="en-US" w:eastAsia="zh-CN"/>
              </w:rPr>
            </w:pPr>
            <w:r w:rsidRPr="00C30686">
              <w:rPr>
                <w:rFonts w:eastAsiaTheme="minorEastAsia"/>
              </w:rPr>
              <w:t>5, 10, 15, 20, 25, 30, 40, 50</w:t>
            </w:r>
          </w:p>
        </w:tc>
        <w:tc>
          <w:tcPr>
            <w:tcW w:w="2445" w:type="dxa"/>
            <w:tcBorders>
              <w:top w:val="single" w:sz="4" w:space="0" w:color="auto"/>
              <w:left w:val="single" w:sz="4" w:space="0" w:color="auto"/>
              <w:bottom w:val="nil"/>
              <w:right w:val="single" w:sz="4" w:space="0" w:color="auto"/>
            </w:tcBorders>
            <w:vAlign w:val="center"/>
          </w:tcPr>
          <w:p w14:paraId="44179EA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21000648" w14:textId="77777777" w:rsidTr="004F423A">
        <w:trPr>
          <w:trHeight w:val="29"/>
        </w:trPr>
        <w:tc>
          <w:tcPr>
            <w:tcW w:w="2742" w:type="dxa"/>
            <w:tcBorders>
              <w:top w:val="nil"/>
              <w:left w:val="single" w:sz="4" w:space="0" w:color="auto"/>
              <w:bottom w:val="nil"/>
              <w:right w:val="single" w:sz="4" w:space="0" w:color="auto"/>
            </w:tcBorders>
            <w:vAlign w:val="center"/>
          </w:tcPr>
          <w:p w14:paraId="08DC7C8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DA1EC8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7FB0A2D" w14:textId="77777777" w:rsidR="006F6378" w:rsidRPr="00C30686" w:rsidRDefault="006F6378" w:rsidP="0094020B">
            <w:pPr>
              <w:pStyle w:val="TAC"/>
              <w:rPr>
                <w:rFonts w:eastAsiaTheme="minorEastAsia"/>
                <w:lang w:val="en-US" w:eastAsia="zh-CN"/>
              </w:rPr>
            </w:pPr>
            <w:r w:rsidRPr="00C30686">
              <w:rPr>
                <w:rFonts w:eastAsiaTheme="minorEastAsia"/>
                <w:lang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14C216C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74EF7247" w14:textId="77777777" w:rsidR="006F6378" w:rsidRPr="00C30686" w:rsidRDefault="006F6378" w:rsidP="0094020B">
            <w:pPr>
              <w:pStyle w:val="TAC"/>
              <w:rPr>
                <w:rFonts w:eastAsiaTheme="minorEastAsia"/>
                <w:lang w:val="en-US" w:eastAsia="zh-CN"/>
              </w:rPr>
            </w:pPr>
          </w:p>
        </w:tc>
      </w:tr>
      <w:tr w:rsidR="006F6378" w:rsidRPr="00C30686" w14:paraId="6455463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8FDAEA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721325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F9574B2" w14:textId="77777777" w:rsidR="006F6378" w:rsidRPr="00C30686" w:rsidRDefault="006F6378" w:rsidP="0094020B">
            <w:pPr>
              <w:pStyle w:val="TAC"/>
              <w:rPr>
                <w:rFonts w:eastAsiaTheme="minorEastAsia"/>
                <w:lang w:val="en-US" w:eastAsia="zh-CN"/>
              </w:rPr>
            </w:pPr>
            <w:r w:rsidRPr="00C30686">
              <w:rPr>
                <w:rFonts w:eastAsiaTheme="minorEastAsia"/>
                <w:lang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13AAADE1" w14:textId="77777777" w:rsidR="006F6378" w:rsidRPr="00C30686" w:rsidRDefault="006F6378" w:rsidP="0094020B">
            <w:pPr>
              <w:pStyle w:val="TAC"/>
              <w:rPr>
                <w:rFonts w:eastAsiaTheme="minorEastAsia"/>
                <w:lang w:val="en-US" w:eastAsia="zh-CN"/>
              </w:rPr>
            </w:pPr>
            <w:r w:rsidRPr="00C30686">
              <w:rPr>
                <w:rFonts w:eastAsiaTheme="minorEastAsia"/>
              </w:rPr>
              <w:t>5, 10, 15, 20</w:t>
            </w:r>
          </w:p>
        </w:tc>
        <w:tc>
          <w:tcPr>
            <w:tcW w:w="2445" w:type="dxa"/>
            <w:tcBorders>
              <w:top w:val="nil"/>
              <w:left w:val="single" w:sz="4" w:space="0" w:color="auto"/>
              <w:bottom w:val="single" w:sz="4" w:space="0" w:color="auto"/>
              <w:right w:val="single" w:sz="4" w:space="0" w:color="auto"/>
            </w:tcBorders>
            <w:vAlign w:val="center"/>
          </w:tcPr>
          <w:p w14:paraId="15DD42B8" w14:textId="77777777" w:rsidR="006F6378" w:rsidRPr="00C30686" w:rsidRDefault="006F6378" w:rsidP="0094020B">
            <w:pPr>
              <w:pStyle w:val="TAC"/>
              <w:rPr>
                <w:rFonts w:eastAsiaTheme="minorEastAsia"/>
                <w:lang w:val="en-US" w:eastAsia="zh-CN"/>
              </w:rPr>
            </w:pPr>
          </w:p>
        </w:tc>
      </w:tr>
      <w:tr w:rsidR="006F6378" w:rsidRPr="00C30686" w14:paraId="451A5219" w14:textId="77777777" w:rsidTr="004F423A">
        <w:trPr>
          <w:trHeight w:val="29"/>
        </w:trPr>
        <w:tc>
          <w:tcPr>
            <w:tcW w:w="2742" w:type="dxa"/>
            <w:tcBorders>
              <w:top w:val="nil"/>
              <w:left w:val="single" w:sz="4" w:space="0" w:color="auto"/>
              <w:bottom w:val="nil"/>
              <w:right w:val="single" w:sz="4" w:space="0" w:color="auto"/>
            </w:tcBorders>
            <w:vAlign w:val="center"/>
          </w:tcPr>
          <w:p w14:paraId="3674713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CA_n7A-n25A-n77A</w:t>
            </w:r>
          </w:p>
        </w:tc>
        <w:tc>
          <w:tcPr>
            <w:tcW w:w="2785" w:type="dxa"/>
            <w:tcBorders>
              <w:top w:val="single" w:sz="4" w:space="0" w:color="auto"/>
              <w:left w:val="single" w:sz="4" w:space="0" w:color="auto"/>
              <w:bottom w:val="nil"/>
              <w:right w:val="single" w:sz="4" w:space="0" w:color="auto"/>
            </w:tcBorders>
            <w:vAlign w:val="center"/>
          </w:tcPr>
          <w:p w14:paraId="2C29449F" w14:textId="77777777" w:rsidR="006F6378" w:rsidRPr="00C30686" w:rsidRDefault="006F6378" w:rsidP="0094020B">
            <w:pPr>
              <w:pStyle w:val="TAC"/>
              <w:rPr>
                <w:rFonts w:eastAsiaTheme="minorEastAsia" w:cs="Arial"/>
                <w:color w:val="000000"/>
                <w:szCs w:val="18"/>
                <w:lang w:val="en-US"/>
              </w:rPr>
            </w:pPr>
            <w:r w:rsidRPr="00C30686">
              <w:rPr>
                <w:rFonts w:eastAsiaTheme="minorEastAsia" w:cs="Arial"/>
                <w:color w:val="000000"/>
                <w:szCs w:val="18"/>
                <w:lang w:val="en-US"/>
              </w:rPr>
              <w:t>CA_n7A-n25A</w:t>
            </w:r>
          </w:p>
          <w:p w14:paraId="463A4D38" w14:textId="77777777" w:rsidR="006F6378" w:rsidRPr="00C30686" w:rsidRDefault="006F6378" w:rsidP="0094020B">
            <w:pPr>
              <w:pStyle w:val="TAC"/>
              <w:rPr>
                <w:rFonts w:eastAsiaTheme="minorEastAsia" w:cs="Arial"/>
                <w:color w:val="000000"/>
                <w:szCs w:val="18"/>
                <w:lang w:val="en-US"/>
              </w:rPr>
            </w:pPr>
            <w:r w:rsidRPr="00C30686">
              <w:rPr>
                <w:rFonts w:eastAsiaTheme="minorEastAsia" w:cs="Arial"/>
                <w:color w:val="000000"/>
                <w:szCs w:val="18"/>
                <w:lang w:val="en-US"/>
              </w:rPr>
              <w:t>CA_n7A-n77A</w:t>
            </w:r>
          </w:p>
          <w:p w14:paraId="45B145CB"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rPr>
              <w:t>CA_n25A-n77A</w:t>
            </w:r>
          </w:p>
        </w:tc>
        <w:tc>
          <w:tcPr>
            <w:tcW w:w="1259" w:type="dxa"/>
            <w:tcBorders>
              <w:top w:val="single" w:sz="4" w:space="0" w:color="auto"/>
              <w:left w:val="single" w:sz="4" w:space="0" w:color="auto"/>
              <w:bottom w:val="single" w:sz="4" w:space="0" w:color="auto"/>
              <w:right w:val="single" w:sz="4" w:space="0" w:color="auto"/>
            </w:tcBorders>
            <w:vAlign w:val="center"/>
          </w:tcPr>
          <w:p w14:paraId="3CCF5E8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7A6A3C74"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5, 10, 15, 20, 25, 30, 40, 50</w:t>
            </w:r>
          </w:p>
        </w:tc>
        <w:tc>
          <w:tcPr>
            <w:tcW w:w="2445" w:type="dxa"/>
            <w:tcBorders>
              <w:top w:val="nil"/>
              <w:left w:val="single" w:sz="4" w:space="0" w:color="auto"/>
              <w:bottom w:val="nil"/>
              <w:right w:val="single" w:sz="4" w:space="0" w:color="auto"/>
            </w:tcBorders>
            <w:vAlign w:val="center"/>
          </w:tcPr>
          <w:p w14:paraId="589E1F0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5DCE1677" w14:textId="77777777" w:rsidTr="004F423A">
        <w:trPr>
          <w:trHeight w:val="29"/>
        </w:trPr>
        <w:tc>
          <w:tcPr>
            <w:tcW w:w="2742" w:type="dxa"/>
            <w:tcBorders>
              <w:top w:val="nil"/>
              <w:left w:val="single" w:sz="4" w:space="0" w:color="auto"/>
              <w:bottom w:val="nil"/>
              <w:right w:val="single" w:sz="4" w:space="0" w:color="auto"/>
            </w:tcBorders>
            <w:vAlign w:val="center"/>
          </w:tcPr>
          <w:p w14:paraId="1DCC6625"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457763D8"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03E3D7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3EC902EE"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nil"/>
              <w:right w:val="single" w:sz="4" w:space="0" w:color="auto"/>
            </w:tcBorders>
            <w:vAlign w:val="center"/>
          </w:tcPr>
          <w:p w14:paraId="4082323D" w14:textId="77777777" w:rsidR="006F6378" w:rsidRPr="00C30686" w:rsidRDefault="006F6378" w:rsidP="0094020B">
            <w:pPr>
              <w:pStyle w:val="TAC"/>
              <w:rPr>
                <w:rFonts w:eastAsiaTheme="minorEastAsia"/>
                <w:lang w:val="en-US" w:eastAsia="zh-CN"/>
              </w:rPr>
            </w:pPr>
          </w:p>
        </w:tc>
      </w:tr>
      <w:tr w:rsidR="006F6378" w:rsidRPr="00C30686" w14:paraId="1C7D4C1B"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640B7EF"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3BDD2A76"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EB2B42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8B61A5B"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1D1DD4E6" w14:textId="77777777" w:rsidR="006F6378" w:rsidRPr="00C30686" w:rsidRDefault="006F6378" w:rsidP="0094020B">
            <w:pPr>
              <w:pStyle w:val="TAC"/>
              <w:rPr>
                <w:rFonts w:eastAsiaTheme="minorEastAsia"/>
                <w:lang w:val="en-US" w:eastAsia="zh-CN"/>
              </w:rPr>
            </w:pPr>
          </w:p>
        </w:tc>
      </w:tr>
      <w:tr w:rsidR="006F6378" w:rsidRPr="00C30686" w14:paraId="1DEABAEE" w14:textId="77777777" w:rsidTr="004F423A">
        <w:trPr>
          <w:trHeight w:val="29"/>
        </w:trPr>
        <w:tc>
          <w:tcPr>
            <w:tcW w:w="2742" w:type="dxa"/>
            <w:tcBorders>
              <w:top w:val="nil"/>
              <w:left w:val="single" w:sz="4" w:space="0" w:color="auto"/>
              <w:bottom w:val="nil"/>
              <w:right w:val="single" w:sz="4" w:space="0" w:color="auto"/>
            </w:tcBorders>
            <w:vAlign w:val="center"/>
          </w:tcPr>
          <w:p w14:paraId="0DDD656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CA_n7A-n25(2A)-n77A</w:t>
            </w:r>
          </w:p>
        </w:tc>
        <w:tc>
          <w:tcPr>
            <w:tcW w:w="2785" w:type="dxa"/>
            <w:tcBorders>
              <w:top w:val="single" w:sz="4" w:space="0" w:color="auto"/>
              <w:left w:val="single" w:sz="4" w:space="0" w:color="auto"/>
              <w:bottom w:val="nil"/>
              <w:right w:val="single" w:sz="4" w:space="0" w:color="auto"/>
            </w:tcBorders>
            <w:vAlign w:val="center"/>
          </w:tcPr>
          <w:p w14:paraId="0187DFBD" w14:textId="77777777" w:rsidR="006F6378" w:rsidRPr="00C30686" w:rsidRDefault="006F6378" w:rsidP="0094020B">
            <w:pPr>
              <w:pStyle w:val="TAC"/>
              <w:rPr>
                <w:rFonts w:eastAsiaTheme="minorEastAsia" w:cs="Arial"/>
                <w:color w:val="000000"/>
                <w:szCs w:val="18"/>
                <w:lang w:val="en-US"/>
              </w:rPr>
            </w:pPr>
            <w:r w:rsidRPr="00C30686">
              <w:rPr>
                <w:rFonts w:eastAsiaTheme="minorEastAsia" w:cs="Arial"/>
                <w:color w:val="000000"/>
                <w:szCs w:val="18"/>
                <w:lang w:val="en-US"/>
              </w:rPr>
              <w:t>CA_n7A-n25A</w:t>
            </w:r>
          </w:p>
          <w:p w14:paraId="549EF56E" w14:textId="77777777" w:rsidR="006F6378" w:rsidRPr="00C30686" w:rsidRDefault="006F6378" w:rsidP="0094020B">
            <w:pPr>
              <w:pStyle w:val="TAC"/>
              <w:rPr>
                <w:rFonts w:eastAsiaTheme="minorEastAsia" w:cs="Arial"/>
                <w:color w:val="000000"/>
                <w:szCs w:val="18"/>
                <w:lang w:val="en-US"/>
              </w:rPr>
            </w:pPr>
            <w:r w:rsidRPr="00C30686">
              <w:rPr>
                <w:rFonts w:eastAsiaTheme="minorEastAsia" w:cs="Arial"/>
                <w:color w:val="000000"/>
                <w:szCs w:val="18"/>
                <w:lang w:val="en-US"/>
              </w:rPr>
              <w:t>CA_n7A-n77A</w:t>
            </w:r>
          </w:p>
          <w:p w14:paraId="713A5766"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rPr>
              <w:t>CA_n25A-n77A</w:t>
            </w:r>
          </w:p>
        </w:tc>
        <w:tc>
          <w:tcPr>
            <w:tcW w:w="1259" w:type="dxa"/>
            <w:tcBorders>
              <w:top w:val="single" w:sz="4" w:space="0" w:color="auto"/>
              <w:left w:val="single" w:sz="4" w:space="0" w:color="auto"/>
              <w:bottom w:val="single" w:sz="4" w:space="0" w:color="auto"/>
              <w:right w:val="single" w:sz="4" w:space="0" w:color="auto"/>
            </w:tcBorders>
            <w:vAlign w:val="center"/>
          </w:tcPr>
          <w:p w14:paraId="6637D29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06962840"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5, 10, 15, 20, 25, 30, 40, 50</w:t>
            </w:r>
          </w:p>
        </w:tc>
        <w:tc>
          <w:tcPr>
            <w:tcW w:w="2445" w:type="dxa"/>
            <w:tcBorders>
              <w:top w:val="nil"/>
              <w:left w:val="single" w:sz="4" w:space="0" w:color="auto"/>
              <w:bottom w:val="nil"/>
              <w:right w:val="single" w:sz="4" w:space="0" w:color="auto"/>
            </w:tcBorders>
            <w:vAlign w:val="center"/>
          </w:tcPr>
          <w:p w14:paraId="4992C05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03025E82" w14:textId="77777777" w:rsidTr="004F423A">
        <w:trPr>
          <w:trHeight w:val="29"/>
        </w:trPr>
        <w:tc>
          <w:tcPr>
            <w:tcW w:w="2742" w:type="dxa"/>
            <w:tcBorders>
              <w:top w:val="nil"/>
              <w:left w:val="single" w:sz="4" w:space="0" w:color="auto"/>
              <w:bottom w:val="nil"/>
              <w:right w:val="single" w:sz="4" w:space="0" w:color="auto"/>
            </w:tcBorders>
            <w:vAlign w:val="center"/>
          </w:tcPr>
          <w:p w14:paraId="5111FBB3"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39F1E78E"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04D112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77979B1E"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CA_n25(2A)_BCS0</w:t>
            </w:r>
          </w:p>
        </w:tc>
        <w:tc>
          <w:tcPr>
            <w:tcW w:w="2445" w:type="dxa"/>
            <w:tcBorders>
              <w:top w:val="nil"/>
              <w:left w:val="single" w:sz="4" w:space="0" w:color="auto"/>
              <w:bottom w:val="nil"/>
              <w:right w:val="single" w:sz="4" w:space="0" w:color="auto"/>
            </w:tcBorders>
            <w:vAlign w:val="center"/>
          </w:tcPr>
          <w:p w14:paraId="0E26D692" w14:textId="77777777" w:rsidR="006F6378" w:rsidRPr="00C30686" w:rsidRDefault="006F6378" w:rsidP="0094020B">
            <w:pPr>
              <w:pStyle w:val="TAC"/>
              <w:rPr>
                <w:rFonts w:eastAsiaTheme="minorEastAsia"/>
                <w:lang w:val="en-US" w:eastAsia="zh-CN"/>
              </w:rPr>
            </w:pPr>
          </w:p>
        </w:tc>
      </w:tr>
      <w:tr w:rsidR="006F6378" w:rsidRPr="00C30686" w14:paraId="3EADF620"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CF04EF0"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7A10F905"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82E2F9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EE57FDD"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6567156D" w14:textId="77777777" w:rsidR="006F6378" w:rsidRPr="00C30686" w:rsidRDefault="006F6378" w:rsidP="0094020B">
            <w:pPr>
              <w:pStyle w:val="TAC"/>
              <w:rPr>
                <w:rFonts w:eastAsiaTheme="minorEastAsia"/>
                <w:lang w:val="en-US" w:eastAsia="zh-CN"/>
              </w:rPr>
            </w:pPr>
          </w:p>
        </w:tc>
      </w:tr>
      <w:tr w:rsidR="006F6378" w:rsidRPr="00C30686" w14:paraId="66B0DF2B" w14:textId="77777777" w:rsidTr="004F423A">
        <w:trPr>
          <w:trHeight w:val="29"/>
        </w:trPr>
        <w:tc>
          <w:tcPr>
            <w:tcW w:w="2742" w:type="dxa"/>
            <w:tcBorders>
              <w:top w:val="nil"/>
              <w:left w:val="single" w:sz="4" w:space="0" w:color="auto"/>
              <w:bottom w:val="nil"/>
              <w:right w:val="single" w:sz="4" w:space="0" w:color="auto"/>
            </w:tcBorders>
            <w:vAlign w:val="center"/>
          </w:tcPr>
          <w:p w14:paraId="32C8094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CA_n7A-n25A-n77(2A)</w:t>
            </w:r>
          </w:p>
        </w:tc>
        <w:tc>
          <w:tcPr>
            <w:tcW w:w="2785" w:type="dxa"/>
            <w:tcBorders>
              <w:top w:val="single" w:sz="4" w:space="0" w:color="auto"/>
              <w:left w:val="single" w:sz="4" w:space="0" w:color="auto"/>
              <w:bottom w:val="nil"/>
              <w:right w:val="single" w:sz="4" w:space="0" w:color="auto"/>
            </w:tcBorders>
            <w:vAlign w:val="center"/>
          </w:tcPr>
          <w:p w14:paraId="3F19F3D1" w14:textId="77777777" w:rsidR="006F6378" w:rsidRPr="00C30686" w:rsidRDefault="006F6378" w:rsidP="0094020B">
            <w:pPr>
              <w:pStyle w:val="TAC"/>
              <w:rPr>
                <w:rFonts w:eastAsiaTheme="minorEastAsia" w:cs="Arial"/>
                <w:color w:val="000000"/>
                <w:szCs w:val="18"/>
                <w:lang w:val="en-US"/>
              </w:rPr>
            </w:pPr>
            <w:r w:rsidRPr="00C30686">
              <w:rPr>
                <w:rFonts w:eastAsiaTheme="minorEastAsia" w:cs="Arial"/>
                <w:color w:val="000000"/>
                <w:szCs w:val="18"/>
                <w:lang w:val="en-US"/>
              </w:rPr>
              <w:t>CA_n7A-n25A</w:t>
            </w:r>
          </w:p>
          <w:p w14:paraId="61AB63C7" w14:textId="77777777" w:rsidR="006F6378" w:rsidRPr="00C30686" w:rsidRDefault="006F6378" w:rsidP="0094020B">
            <w:pPr>
              <w:pStyle w:val="TAC"/>
              <w:rPr>
                <w:rFonts w:eastAsiaTheme="minorEastAsia" w:cs="Arial"/>
                <w:color w:val="000000"/>
                <w:szCs w:val="18"/>
                <w:lang w:val="en-US"/>
              </w:rPr>
            </w:pPr>
            <w:r w:rsidRPr="00C30686">
              <w:rPr>
                <w:rFonts w:eastAsiaTheme="minorEastAsia" w:cs="Arial"/>
                <w:color w:val="000000"/>
                <w:szCs w:val="18"/>
                <w:lang w:val="en-US"/>
              </w:rPr>
              <w:t>CA_n7A-n77A</w:t>
            </w:r>
          </w:p>
          <w:p w14:paraId="071FB4BE"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rPr>
              <w:t>CA_n25A-n77A</w:t>
            </w:r>
          </w:p>
        </w:tc>
        <w:tc>
          <w:tcPr>
            <w:tcW w:w="1259" w:type="dxa"/>
            <w:tcBorders>
              <w:top w:val="single" w:sz="4" w:space="0" w:color="auto"/>
              <w:left w:val="single" w:sz="4" w:space="0" w:color="auto"/>
              <w:bottom w:val="single" w:sz="4" w:space="0" w:color="auto"/>
              <w:right w:val="single" w:sz="4" w:space="0" w:color="auto"/>
            </w:tcBorders>
            <w:vAlign w:val="center"/>
          </w:tcPr>
          <w:p w14:paraId="6665A2A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641CF0E0"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5, 10, 15, 20, 25, 30, 40, 50</w:t>
            </w:r>
          </w:p>
        </w:tc>
        <w:tc>
          <w:tcPr>
            <w:tcW w:w="2445" w:type="dxa"/>
            <w:tcBorders>
              <w:top w:val="nil"/>
              <w:left w:val="single" w:sz="4" w:space="0" w:color="auto"/>
              <w:bottom w:val="nil"/>
              <w:right w:val="single" w:sz="4" w:space="0" w:color="auto"/>
            </w:tcBorders>
            <w:vAlign w:val="center"/>
          </w:tcPr>
          <w:p w14:paraId="45519AE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76C92E39" w14:textId="77777777" w:rsidTr="004F423A">
        <w:trPr>
          <w:trHeight w:val="29"/>
        </w:trPr>
        <w:tc>
          <w:tcPr>
            <w:tcW w:w="2742" w:type="dxa"/>
            <w:tcBorders>
              <w:top w:val="nil"/>
              <w:left w:val="single" w:sz="4" w:space="0" w:color="auto"/>
              <w:bottom w:val="nil"/>
              <w:right w:val="single" w:sz="4" w:space="0" w:color="auto"/>
            </w:tcBorders>
            <w:vAlign w:val="center"/>
          </w:tcPr>
          <w:p w14:paraId="2A6E5E7F"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672BFADC"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D43CA2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4CADFF4C"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nil"/>
              <w:right w:val="single" w:sz="4" w:space="0" w:color="auto"/>
            </w:tcBorders>
            <w:vAlign w:val="center"/>
          </w:tcPr>
          <w:p w14:paraId="4A27E000" w14:textId="77777777" w:rsidR="006F6378" w:rsidRPr="00C30686" w:rsidRDefault="006F6378" w:rsidP="0094020B">
            <w:pPr>
              <w:pStyle w:val="TAC"/>
              <w:rPr>
                <w:rFonts w:eastAsiaTheme="minorEastAsia"/>
                <w:lang w:val="en-US" w:eastAsia="zh-CN"/>
              </w:rPr>
            </w:pPr>
          </w:p>
        </w:tc>
      </w:tr>
      <w:tr w:rsidR="006F6378" w:rsidRPr="00C30686" w14:paraId="263BDDAC"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EFF32D3"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3F4D94B4"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E4EA53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4A260BEC"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30A432C1" w14:textId="77777777" w:rsidR="006F6378" w:rsidRPr="00C30686" w:rsidRDefault="006F6378" w:rsidP="0094020B">
            <w:pPr>
              <w:pStyle w:val="TAC"/>
              <w:rPr>
                <w:rFonts w:eastAsiaTheme="minorEastAsia"/>
                <w:lang w:val="en-US" w:eastAsia="zh-CN"/>
              </w:rPr>
            </w:pPr>
          </w:p>
        </w:tc>
      </w:tr>
      <w:tr w:rsidR="006F6378" w:rsidRPr="00C30686" w14:paraId="66C5A276"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1B3D4DE" w14:textId="77777777" w:rsidR="006F6378" w:rsidRPr="00C30686" w:rsidRDefault="006F6378" w:rsidP="0094020B">
            <w:pPr>
              <w:pStyle w:val="TAC"/>
              <w:rPr>
                <w:rFonts w:eastAsiaTheme="minorEastAsia"/>
                <w:lang w:val="en-US"/>
              </w:rPr>
            </w:pPr>
            <w:r w:rsidRPr="00C30686">
              <w:rPr>
                <w:rFonts w:eastAsiaTheme="minorEastAsia"/>
                <w:lang w:val="en-US" w:eastAsia="zh-CN"/>
              </w:rPr>
              <w:t>CA_n7A-n25A-n77(3A)</w:t>
            </w:r>
          </w:p>
        </w:tc>
        <w:tc>
          <w:tcPr>
            <w:tcW w:w="2785" w:type="dxa"/>
            <w:tcBorders>
              <w:top w:val="single" w:sz="4" w:space="0" w:color="auto"/>
              <w:left w:val="single" w:sz="4" w:space="0" w:color="auto"/>
              <w:bottom w:val="nil"/>
              <w:right w:val="single" w:sz="4" w:space="0" w:color="auto"/>
            </w:tcBorders>
            <w:vAlign w:val="center"/>
          </w:tcPr>
          <w:p w14:paraId="4AFA2A21" w14:textId="77777777" w:rsidR="006F6378" w:rsidRPr="00C30686" w:rsidRDefault="006F6378" w:rsidP="0094020B">
            <w:pPr>
              <w:pStyle w:val="TAC"/>
              <w:rPr>
                <w:rFonts w:eastAsiaTheme="minorEastAsia"/>
                <w:lang w:val="en-US"/>
              </w:rPr>
            </w:pPr>
            <w:r w:rsidRPr="00C30686">
              <w:rPr>
                <w:rFonts w:eastAsiaTheme="minorEastAsia"/>
                <w:lang w:val="en-US"/>
              </w:rPr>
              <w:t>CA_n77(2A)</w:t>
            </w:r>
          </w:p>
          <w:p w14:paraId="7A2F19E3" w14:textId="77777777" w:rsidR="006F6378" w:rsidRPr="00C30686" w:rsidRDefault="006F6378" w:rsidP="0094020B">
            <w:pPr>
              <w:pStyle w:val="TAC"/>
              <w:rPr>
                <w:rFonts w:eastAsiaTheme="minorEastAsia"/>
                <w:lang w:val="en-US"/>
              </w:rPr>
            </w:pPr>
            <w:r w:rsidRPr="00C30686">
              <w:rPr>
                <w:rFonts w:eastAsiaTheme="minorEastAsia"/>
                <w:lang w:val="en-US"/>
              </w:rPr>
              <w:t>CA_n7A-n25A</w:t>
            </w:r>
          </w:p>
          <w:p w14:paraId="7C011ADD" w14:textId="77777777" w:rsidR="006F6378" w:rsidRPr="00C30686" w:rsidRDefault="006F6378" w:rsidP="0094020B">
            <w:pPr>
              <w:pStyle w:val="TAC"/>
              <w:rPr>
                <w:rFonts w:eastAsiaTheme="minorEastAsia"/>
                <w:lang w:val="en-US"/>
              </w:rPr>
            </w:pPr>
            <w:r w:rsidRPr="00C30686">
              <w:rPr>
                <w:rFonts w:eastAsiaTheme="minorEastAsia"/>
                <w:lang w:val="en-US"/>
              </w:rPr>
              <w:t>CA_n7A-n77A</w:t>
            </w:r>
          </w:p>
          <w:p w14:paraId="517084CC" w14:textId="77777777" w:rsidR="006F6378" w:rsidRPr="00C30686" w:rsidRDefault="006F6378" w:rsidP="0094020B">
            <w:pPr>
              <w:pStyle w:val="TAC"/>
              <w:rPr>
                <w:rFonts w:eastAsiaTheme="minorEastAsia"/>
                <w:lang w:val="en-US"/>
              </w:rPr>
            </w:pPr>
            <w:r w:rsidRPr="00C30686">
              <w:rPr>
                <w:rFonts w:eastAsiaTheme="minorEastAsia"/>
                <w:lang w:val="en-US"/>
              </w:rPr>
              <w:t>CA_n25A-n77A</w:t>
            </w:r>
          </w:p>
        </w:tc>
        <w:tc>
          <w:tcPr>
            <w:tcW w:w="1259" w:type="dxa"/>
            <w:tcBorders>
              <w:top w:val="single" w:sz="4" w:space="0" w:color="auto"/>
              <w:left w:val="single" w:sz="4" w:space="0" w:color="auto"/>
              <w:bottom w:val="single" w:sz="4" w:space="0" w:color="auto"/>
              <w:right w:val="single" w:sz="4" w:space="0" w:color="auto"/>
            </w:tcBorders>
            <w:vAlign w:val="center"/>
          </w:tcPr>
          <w:p w14:paraId="64A3715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6D3FA0F1"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3D0E404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5A6058B5" w14:textId="77777777" w:rsidTr="004F423A">
        <w:trPr>
          <w:trHeight w:val="29"/>
        </w:trPr>
        <w:tc>
          <w:tcPr>
            <w:tcW w:w="2742" w:type="dxa"/>
            <w:tcBorders>
              <w:top w:val="nil"/>
              <w:left w:val="single" w:sz="4" w:space="0" w:color="auto"/>
              <w:bottom w:val="nil"/>
              <w:right w:val="single" w:sz="4" w:space="0" w:color="auto"/>
            </w:tcBorders>
            <w:vAlign w:val="center"/>
          </w:tcPr>
          <w:p w14:paraId="46F6769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82F4927"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9164B0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77489704"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5, 10, 15, 20, 25, 30, 40</w:t>
            </w:r>
          </w:p>
        </w:tc>
        <w:tc>
          <w:tcPr>
            <w:tcW w:w="2445" w:type="dxa"/>
            <w:tcBorders>
              <w:top w:val="nil"/>
              <w:left w:val="single" w:sz="4" w:space="0" w:color="auto"/>
              <w:bottom w:val="nil"/>
              <w:right w:val="single" w:sz="4" w:space="0" w:color="auto"/>
            </w:tcBorders>
            <w:vAlign w:val="center"/>
          </w:tcPr>
          <w:p w14:paraId="36D667FE" w14:textId="77777777" w:rsidR="006F6378" w:rsidRPr="00C30686" w:rsidRDefault="006F6378" w:rsidP="0094020B">
            <w:pPr>
              <w:pStyle w:val="TAC"/>
              <w:rPr>
                <w:rFonts w:eastAsiaTheme="minorEastAsia"/>
                <w:lang w:val="en-US" w:eastAsia="zh-CN"/>
              </w:rPr>
            </w:pPr>
          </w:p>
        </w:tc>
      </w:tr>
      <w:tr w:rsidR="006F6378" w:rsidRPr="00C30686" w14:paraId="2C5ACF5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D38050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2924A466"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DC396E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5380D816"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CA_n77(3A)_BCS1</w:t>
            </w:r>
          </w:p>
        </w:tc>
        <w:tc>
          <w:tcPr>
            <w:tcW w:w="2445" w:type="dxa"/>
            <w:tcBorders>
              <w:top w:val="nil"/>
              <w:left w:val="single" w:sz="4" w:space="0" w:color="auto"/>
              <w:bottom w:val="single" w:sz="4" w:space="0" w:color="auto"/>
              <w:right w:val="single" w:sz="4" w:space="0" w:color="auto"/>
            </w:tcBorders>
            <w:vAlign w:val="center"/>
          </w:tcPr>
          <w:p w14:paraId="10EE9871" w14:textId="77777777" w:rsidR="006F6378" w:rsidRPr="00C30686" w:rsidRDefault="006F6378" w:rsidP="0094020B">
            <w:pPr>
              <w:pStyle w:val="TAC"/>
              <w:rPr>
                <w:rFonts w:eastAsiaTheme="minorEastAsia"/>
                <w:lang w:val="en-US" w:eastAsia="zh-CN"/>
              </w:rPr>
            </w:pPr>
          </w:p>
        </w:tc>
      </w:tr>
      <w:tr w:rsidR="006F6378" w:rsidRPr="00C30686" w14:paraId="1F6D5B74"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2D1F1F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CA_n7A-n25(2A)-n77(2A)</w:t>
            </w:r>
          </w:p>
        </w:tc>
        <w:tc>
          <w:tcPr>
            <w:tcW w:w="2785" w:type="dxa"/>
            <w:tcBorders>
              <w:top w:val="single" w:sz="4" w:space="0" w:color="auto"/>
              <w:left w:val="single" w:sz="4" w:space="0" w:color="auto"/>
              <w:bottom w:val="nil"/>
              <w:right w:val="single" w:sz="4" w:space="0" w:color="auto"/>
            </w:tcBorders>
            <w:vAlign w:val="center"/>
          </w:tcPr>
          <w:p w14:paraId="3B3D2A29" w14:textId="77777777" w:rsidR="006F6378" w:rsidRPr="00C30686" w:rsidRDefault="006F6378" w:rsidP="0094020B">
            <w:pPr>
              <w:pStyle w:val="TAC"/>
              <w:rPr>
                <w:rFonts w:eastAsiaTheme="minorEastAsia" w:cs="Arial"/>
                <w:color w:val="000000"/>
                <w:szCs w:val="18"/>
                <w:lang w:val="en-US"/>
              </w:rPr>
            </w:pPr>
            <w:r w:rsidRPr="00C30686">
              <w:rPr>
                <w:rFonts w:eastAsiaTheme="minorEastAsia" w:cs="Arial"/>
                <w:color w:val="000000"/>
                <w:szCs w:val="18"/>
                <w:lang w:val="en-US"/>
              </w:rPr>
              <w:t>CA_n7A-n25A</w:t>
            </w:r>
          </w:p>
          <w:p w14:paraId="34874A07" w14:textId="77777777" w:rsidR="006F6378" w:rsidRPr="00C30686" w:rsidRDefault="006F6378" w:rsidP="0094020B">
            <w:pPr>
              <w:pStyle w:val="TAC"/>
              <w:rPr>
                <w:rFonts w:eastAsiaTheme="minorEastAsia" w:cs="Arial"/>
                <w:color w:val="000000"/>
                <w:szCs w:val="18"/>
                <w:lang w:val="en-US"/>
              </w:rPr>
            </w:pPr>
            <w:r w:rsidRPr="00C30686">
              <w:rPr>
                <w:rFonts w:eastAsiaTheme="minorEastAsia" w:cs="Arial"/>
                <w:color w:val="000000"/>
                <w:szCs w:val="18"/>
                <w:lang w:val="en-US"/>
              </w:rPr>
              <w:t>CA_n7A-n77A</w:t>
            </w:r>
          </w:p>
          <w:p w14:paraId="452FADEF"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rPr>
              <w:t>CA_n25A-n77A</w:t>
            </w:r>
          </w:p>
        </w:tc>
        <w:tc>
          <w:tcPr>
            <w:tcW w:w="1259" w:type="dxa"/>
            <w:tcBorders>
              <w:top w:val="single" w:sz="4" w:space="0" w:color="auto"/>
              <w:left w:val="single" w:sz="4" w:space="0" w:color="auto"/>
              <w:bottom w:val="single" w:sz="4" w:space="0" w:color="auto"/>
              <w:right w:val="single" w:sz="4" w:space="0" w:color="auto"/>
            </w:tcBorders>
            <w:vAlign w:val="center"/>
          </w:tcPr>
          <w:p w14:paraId="513076E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4B4F386A"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5, 10, 15, 20, 25, 30, 40, 50</w:t>
            </w:r>
          </w:p>
        </w:tc>
        <w:tc>
          <w:tcPr>
            <w:tcW w:w="2445" w:type="dxa"/>
            <w:tcBorders>
              <w:top w:val="nil"/>
              <w:left w:val="single" w:sz="4" w:space="0" w:color="auto"/>
              <w:bottom w:val="nil"/>
              <w:right w:val="single" w:sz="4" w:space="0" w:color="auto"/>
            </w:tcBorders>
            <w:vAlign w:val="center"/>
          </w:tcPr>
          <w:p w14:paraId="39341DF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12D3C5DE" w14:textId="77777777" w:rsidTr="004F423A">
        <w:trPr>
          <w:trHeight w:val="29"/>
        </w:trPr>
        <w:tc>
          <w:tcPr>
            <w:tcW w:w="2742" w:type="dxa"/>
            <w:tcBorders>
              <w:top w:val="nil"/>
              <w:left w:val="single" w:sz="4" w:space="0" w:color="auto"/>
              <w:bottom w:val="nil"/>
              <w:right w:val="single" w:sz="4" w:space="0" w:color="auto"/>
            </w:tcBorders>
            <w:vAlign w:val="center"/>
          </w:tcPr>
          <w:p w14:paraId="415A2DC2"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3B9A434B"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814699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32239B6D"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CA_n25(2A)_BCS0</w:t>
            </w:r>
          </w:p>
        </w:tc>
        <w:tc>
          <w:tcPr>
            <w:tcW w:w="2445" w:type="dxa"/>
            <w:tcBorders>
              <w:top w:val="nil"/>
              <w:left w:val="single" w:sz="4" w:space="0" w:color="auto"/>
              <w:bottom w:val="nil"/>
              <w:right w:val="single" w:sz="4" w:space="0" w:color="auto"/>
            </w:tcBorders>
            <w:vAlign w:val="center"/>
          </w:tcPr>
          <w:p w14:paraId="1B0E68B6" w14:textId="77777777" w:rsidR="006F6378" w:rsidRPr="00C30686" w:rsidRDefault="006F6378" w:rsidP="0094020B">
            <w:pPr>
              <w:pStyle w:val="TAC"/>
              <w:rPr>
                <w:rFonts w:eastAsiaTheme="minorEastAsia"/>
                <w:lang w:val="en-US" w:eastAsia="zh-CN"/>
              </w:rPr>
            </w:pPr>
          </w:p>
        </w:tc>
      </w:tr>
      <w:tr w:rsidR="006F6378" w:rsidRPr="00C30686" w14:paraId="2B6338F8"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15A8E84"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6A1A58FC"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FD49F2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6AE977D2"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19A6B465" w14:textId="77777777" w:rsidR="006F6378" w:rsidRPr="00C30686" w:rsidRDefault="006F6378" w:rsidP="0094020B">
            <w:pPr>
              <w:pStyle w:val="TAC"/>
              <w:rPr>
                <w:rFonts w:eastAsiaTheme="minorEastAsia"/>
                <w:lang w:val="en-US" w:eastAsia="zh-CN"/>
              </w:rPr>
            </w:pPr>
          </w:p>
        </w:tc>
      </w:tr>
      <w:tr w:rsidR="006F6378" w:rsidRPr="00C30686" w14:paraId="46263E05"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88D575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CA_n7(2A)-n25A-n77A</w:t>
            </w:r>
          </w:p>
        </w:tc>
        <w:tc>
          <w:tcPr>
            <w:tcW w:w="2785" w:type="dxa"/>
            <w:tcBorders>
              <w:top w:val="single" w:sz="4" w:space="0" w:color="auto"/>
              <w:left w:val="single" w:sz="4" w:space="0" w:color="auto"/>
              <w:bottom w:val="nil"/>
              <w:right w:val="single" w:sz="4" w:space="0" w:color="auto"/>
            </w:tcBorders>
            <w:vAlign w:val="center"/>
          </w:tcPr>
          <w:p w14:paraId="015D5964" w14:textId="77777777" w:rsidR="006F6378" w:rsidRPr="00C30686" w:rsidRDefault="006F6378" w:rsidP="0094020B">
            <w:pPr>
              <w:pStyle w:val="TAC"/>
              <w:rPr>
                <w:rFonts w:eastAsiaTheme="minorEastAsia" w:cs="Arial"/>
                <w:color w:val="000000"/>
                <w:szCs w:val="18"/>
                <w:lang w:val="en-US"/>
              </w:rPr>
            </w:pPr>
            <w:r w:rsidRPr="00C30686">
              <w:rPr>
                <w:rFonts w:eastAsiaTheme="minorEastAsia" w:cs="Arial"/>
                <w:color w:val="000000"/>
                <w:szCs w:val="18"/>
                <w:lang w:val="en-US"/>
              </w:rPr>
              <w:t>CA_n7A-n25A</w:t>
            </w:r>
          </w:p>
          <w:p w14:paraId="753AF331" w14:textId="77777777" w:rsidR="006F6378" w:rsidRPr="00C30686" w:rsidRDefault="006F6378" w:rsidP="0094020B">
            <w:pPr>
              <w:pStyle w:val="TAC"/>
              <w:rPr>
                <w:rFonts w:eastAsiaTheme="minorEastAsia" w:cs="Arial"/>
                <w:color w:val="000000"/>
                <w:szCs w:val="18"/>
                <w:lang w:val="en-US"/>
              </w:rPr>
            </w:pPr>
            <w:r w:rsidRPr="00C30686">
              <w:rPr>
                <w:rFonts w:eastAsiaTheme="minorEastAsia" w:cs="Arial"/>
                <w:color w:val="000000"/>
                <w:szCs w:val="18"/>
                <w:lang w:val="en-US"/>
              </w:rPr>
              <w:t>CA_n7A-n77A</w:t>
            </w:r>
          </w:p>
          <w:p w14:paraId="7190A2E6"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rPr>
              <w:t>CA_n25A-n77A</w:t>
            </w:r>
          </w:p>
        </w:tc>
        <w:tc>
          <w:tcPr>
            <w:tcW w:w="1259" w:type="dxa"/>
            <w:tcBorders>
              <w:top w:val="single" w:sz="4" w:space="0" w:color="auto"/>
              <w:left w:val="single" w:sz="4" w:space="0" w:color="auto"/>
              <w:bottom w:val="single" w:sz="4" w:space="0" w:color="auto"/>
              <w:right w:val="single" w:sz="4" w:space="0" w:color="auto"/>
            </w:tcBorders>
            <w:vAlign w:val="center"/>
          </w:tcPr>
          <w:p w14:paraId="54C63FE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548F300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cs="Arial"/>
                <w:color w:val="000000"/>
                <w:szCs w:val="18"/>
                <w:lang w:val="en-US" w:eastAsia="zh-CN" w:bidi="ar"/>
              </w:rPr>
              <w:t>CA_n7(2A)_BCS0</w:t>
            </w:r>
          </w:p>
        </w:tc>
        <w:tc>
          <w:tcPr>
            <w:tcW w:w="2445" w:type="dxa"/>
            <w:tcBorders>
              <w:top w:val="nil"/>
              <w:left w:val="single" w:sz="4" w:space="0" w:color="auto"/>
              <w:bottom w:val="nil"/>
              <w:right w:val="single" w:sz="4" w:space="0" w:color="auto"/>
            </w:tcBorders>
            <w:vAlign w:val="center"/>
          </w:tcPr>
          <w:p w14:paraId="1431661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1C5A540F" w14:textId="77777777" w:rsidTr="004F423A">
        <w:trPr>
          <w:trHeight w:val="29"/>
        </w:trPr>
        <w:tc>
          <w:tcPr>
            <w:tcW w:w="2742" w:type="dxa"/>
            <w:tcBorders>
              <w:top w:val="nil"/>
              <w:left w:val="single" w:sz="4" w:space="0" w:color="auto"/>
              <w:bottom w:val="nil"/>
              <w:right w:val="single" w:sz="4" w:space="0" w:color="auto"/>
            </w:tcBorders>
            <w:vAlign w:val="center"/>
          </w:tcPr>
          <w:p w14:paraId="44263276"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086AC13F"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284425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26F1BCC7"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22E3E87A" w14:textId="77777777" w:rsidR="006F6378" w:rsidRPr="00C30686" w:rsidRDefault="006F6378" w:rsidP="0094020B">
            <w:pPr>
              <w:pStyle w:val="TAC"/>
              <w:rPr>
                <w:rFonts w:eastAsiaTheme="minorEastAsia"/>
                <w:lang w:val="en-US" w:eastAsia="zh-CN"/>
              </w:rPr>
            </w:pPr>
          </w:p>
        </w:tc>
      </w:tr>
      <w:tr w:rsidR="006F6378" w:rsidRPr="00C30686" w14:paraId="654C48A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0577EB8"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47A52652"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5BBEA9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35234B5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260D3F90" w14:textId="77777777" w:rsidR="006F6378" w:rsidRPr="00C30686" w:rsidRDefault="006F6378" w:rsidP="0094020B">
            <w:pPr>
              <w:pStyle w:val="TAC"/>
              <w:rPr>
                <w:rFonts w:eastAsiaTheme="minorEastAsia"/>
                <w:lang w:val="en-US" w:eastAsia="zh-CN"/>
              </w:rPr>
            </w:pPr>
          </w:p>
        </w:tc>
      </w:tr>
      <w:tr w:rsidR="006F6378" w:rsidRPr="00C30686" w14:paraId="2456B0B1"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A8D457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lastRenderedPageBreak/>
              <w:t>CA_n7(2A)-n25(2A)-n77A</w:t>
            </w:r>
          </w:p>
        </w:tc>
        <w:tc>
          <w:tcPr>
            <w:tcW w:w="2785" w:type="dxa"/>
            <w:tcBorders>
              <w:top w:val="single" w:sz="4" w:space="0" w:color="auto"/>
              <w:left w:val="single" w:sz="4" w:space="0" w:color="auto"/>
              <w:bottom w:val="nil"/>
              <w:right w:val="single" w:sz="4" w:space="0" w:color="auto"/>
            </w:tcBorders>
            <w:vAlign w:val="center"/>
          </w:tcPr>
          <w:p w14:paraId="58AE51D9" w14:textId="77777777" w:rsidR="006F6378" w:rsidRPr="00C30686" w:rsidRDefault="006F6378" w:rsidP="0094020B">
            <w:pPr>
              <w:pStyle w:val="TAC"/>
              <w:rPr>
                <w:rFonts w:eastAsiaTheme="minorEastAsia" w:cs="Arial"/>
                <w:color w:val="000000"/>
                <w:szCs w:val="18"/>
                <w:lang w:val="en-US"/>
              </w:rPr>
            </w:pPr>
            <w:r w:rsidRPr="00C30686">
              <w:rPr>
                <w:rFonts w:eastAsiaTheme="minorEastAsia" w:cs="Arial"/>
                <w:color w:val="000000"/>
                <w:szCs w:val="18"/>
                <w:lang w:val="en-US"/>
              </w:rPr>
              <w:t>CA_n7A-n25A</w:t>
            </w:r>
          </w:p>
          <w:p w14:paraId="3286E273" w14:textId="77777777" w:rsidR="006F6378" w:rsidRPr="00C30686" w:rsidRDefault="006F6378" w:rsidP="0094020B">
            <w:pPr>
              <w:pStyle w:val="TAC"/>
              <w:rPr>
                <w:rFonts w:eastAsiaTheme="minorEastAsia" w:cs="Arial"/>
                <w:color w:val="000000"/>
                <w:szCs w:val="18"/>
                <w:lang w:val="en-US"/>
              </w:rPr>
            </w:pPr>
            <w:r w:rsidRPr="00C30686">
              <w:rPr>
                <w:rFonts w:eastAsiaTheme="minorEastAsia" w:cs="Arial"/>
                <w:color w:val="000000"/>
                <w:szCs w:val="18"/>
                <w:lang w:val="en-US"/>
              </w:rPr>
              <w:t>CA_n7A-n77A</w:t>
            </w:r>
          </w:p>
          <w:p w14:paraId="7BAA2FD6"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rPr>
              <w:t>CA_n25A-n77A</w:t>
            </w:r>
          </w:p>
        </w:tc>
        <w:tc>
          <w:tcPr>
            <w:tcW w:w="1259" w:type="dxa"/>
            <w:tcBorders>
              <w:top w:val="single" w:sz="4" w:space="0" w:color="auto"/>
              <w:left w:val="single" w:sz="4" w:space="0" w:color="auto"/>
              <w:bottom w:val="single" w:sz="4" w:space="0" w:color="auto"/>
              <w:right w:val="single" w:sz="4" w:space="0" w:color="auto"/>
            </w:tcBorders>
            <w:vAlign w:val="center"/>
          </w:tcPr>
          <w:p w14:paraId="4AFA31A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7B50D3AC"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CA_n7(2A)_BCS0</w:t>
            </w:r>
          </w:p>
        </w:tc>
        <w:tc>
          <w:tcPr>
            <w:tcW w:w="2445" w:type="dxa"/>
            <w:tcBorders>
              <w:top w:val="nil"/>
              <w:left w:val="single" w:sz="4" w:space="0" w:color="auto"/>
              <w:bottom w:val="nil"/>
              <w:right w:val="single" w:sz="4" w:space="0" w:color="auto"/>
            </w:tcBorders>
            <w:vAlign w:val="center"/>
          </w:tcPr>
          <w:p w14:paraId="66D56A2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666ABD75" w14:textId="77777777" w:rsidTr="004F423A">
        <w:trPr>
          <w:trHeight w:val="29"/>
        </w:trPr>
        <w:tc>
          <w:tcPr>
            <w:tcW w:w="2742" w:type="dxa"/>
            <w:tcBorders>
              <w:top w:val="nil"/>
              <w:left w:val="single" w:sz="4" w:space="0" w:color="auto"/>
              <w:bottom w:val="nil"/>
              <w:right w:val="single" w:sz="4" w:space="0" w:color="auto"/>
            </w:tcBorders>
            <w:vAlign w:val="center"/>
          </w:tcPr>
          <w:p w14:paraId="2CC52B34"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23172682"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A2D210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40597857"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CA_n25(2A)_BCS0</w:t>
            </w:r>
          </w:p>
        </w:tc>
        <w:tc>
          <w:tcPr>
            <w:tcW w:w="2445" w:type="dxa"/>
            <w:tcBorders>
              <w:top w:val="nil"/>
              <w:left w:val="single" w:sz="4" w:space="0" w:color="auto"/>
              <w:bottom w:val="nil"/>
              <w:right w:val="single" w:sz="4" w:space="0" w:color="auto"/>
            </w:tcBorders>
            <w:vAlign w:val="center"/>
          </w:tcPr>
          <w:p w14:paraId="436A772C" w14:textId="77777777" w:rsidR="006F6378" w:rsidRPr="00C30686" w:rsidRDefault="006F6378" w:rsidP="0094020B">
            <w:pPr>
              <w:pStyle w:val="TAC"/>
              <w:rPr>
                <w:rFonts w:eastAsiaTheme="minorEastAsia"/>
                <w:lang w:val="en-US" w:eastAsia="zh-CN"/>
              </w:rPr>
            </w:pPr>
          </w:p>
        </w:tc>
      </w:tr>
      <w:tr w:rsidR="006F6378" w:rsidRPr="00C30686" w14:paraId="0246FB2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7F30F9E"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32AAD945"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F5E00B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344F0FE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5820ED93" w14:textId="77777777" w:rsidR="006F6378" w:rsidRPr="00C30686" w:rsidRDefault="006F6378" w:rsidP="0094020B">
            <w:pPr>
              <w:pStyle w:val="TAC"/>
              <w:rPr>
                <w:rFonts w:eastAsiaTheme="minorEastAsia"/>
                <w:lang w:val="en-US" w:eastAsia="zh-CN"/>
              </w:rPr>
            </w:pPr>
          </w:p>
        </w:tc>
      </w:tr>
      <w:tr w:rsidR="006F6378" w:rsidRPr="00C30686" w14:paraId="385D7745"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81D6CA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CA_n7(2A)-n25A-n77(2A)</w:t>
            </w:r>
          </w:p>
        </w:tc>
        <w:tc>
          <w:tcPr>
            <w:tcW w:w="2785" w:type="dxa"/>
            <w:tcBorders>
              <w:top w:val="single" w:sz="4" w:space="0" w:color="auto"/>
              <w:left w:val="single" w:sz="4" w:space="0" w:color="auto"/>
              <w:bottom w:val="nil"/>
              <w:right w:val="single" w:sz="4" w:space="0" w:color="auto"/>
            </w:tcBorders>
            <w:vAlign w:val="center"/>
          </w:tcPr>
          <w:p w14:paraId="1BDDC43F" w14:textId="77777777" w:rsidR="006F6378" w:rsidRPr="00C30686" w:rsidRDefault="006F6378" w:rsidP="0094020B">
            <w:pPr>
              <w:pStyle w:val="TAC"/>
              <w:rPr>
                <w:rFonts w:eastAsiaTheme="minorEastAsia" w:cs="Arial"/>
                <w:color w:val="000000"/>
                <w:szCs w:val="18"/>
                <w:lang w:val="en-US"/>
              </w:rPr>
            </w:pPr>
            <w:r w:rsidRPr="00C30686">
              <w:rPr>
                <w:rFonts w:eastAsiaTheme="minorEastAsia" w:cs="Arial"/>
                <w:color w:val="000000"/>
                <w:szCs w:val="18"/>
                <w:lang w:val="en-US"/>
              </w:rPr>
              <w:t>CA_n7A-n25A</w:t>
            </w:r>
          </w:p>
          <w:p w14:paraId="25BE6840" w14:textId="77777777" w:rsidR="006F6378" w:rsidRPr="00C30686" w:rsidRDefault="006F6378" w:rsidP="0094020B">
            <w:pPr>
              <w:pStyle w:val="TAC"/>
              <w:rPr>
                <w:rFonts w:eastAsiaTheme="minorEastAsia" w:cs="Arial"/>
                <w:color w:val="000000"/>
                <w:szCs w:val="18"/>
                <w:lang w:val="en-US"/>
              </w:rPr>
            </w:pPr>
            <w:r w:rsidRPr="00C30686">
              <w:rPr>
                <w:rFonts w:eastAsiaTheme="minorEastAsia" w:cs="Arial"/>
                <w:color w:val="000000"/>
                <w:szCs w:val="18"/>
                <w:lang w:val="en-US"/>
              </w:rPr>
              <w:t>CA_n7A-n77A</w:t>
            </w:r>
          </w:p>
          <w:p w14:paraId="14B21E0B"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rPr>
              <w:t>CA_n25A-n77A</w:t>
            </w:r>
          </w:p>
        </w:tc>
        <w:tc>
          <w:tcPr>
            <w:tcW w:w="1259" w:type="dxa"/>
            <w:tcBorders>
              <w:top w:val="single" w:sz="4" w:space="0" w:color="auto"/>
              <w:left w:val="single" w:sz="4" w:space="0" w:color="auto"/>
              <w:bottom w:val="single" w:sz="4" w:space="0" w:color="auto"/>
              <w:right w:val="single" w:sz="4" w:space="0" w:color="auto"/>
            </w:tcBorders>
            <w:vAlign w:val="center"/>
          </w:tcPr>
          <w:p w14:paraId="103747B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33C70867"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CA_n7(2A)_BCS0</w:t>
            </w:r>
          </w:p>
        </w:tc>
        <w:tc>
          <w:tcPr>
            <w:tcW w:w="2445" w:type="dxa"/>
            <w:tcBorders>
              <w:top w:val="nil"/>
              <w:left w:val="single" w:sz="4" w:space="0" w:color="auto"/>
              <w:bottom w:val="nil"/>
              <w:right w:val="single" w:sz="4" w:space="0" w:color="auto"/>
            </w:tcBorders>
            <w:vAlign w:val="center"/>
          </w:tcPr>
          <w:p w14:paraId="759A37D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1AD8972A" w14:textId="77777777" w:rsidTr="004F423A">
        <w:trPr>
          <w:trHeight w:val="29"/>
        </w:trPr>
        <w:tc>
          <w:tcPr>
            <w:tcW w:w="2742" w:type="dxa"/>
            <w:tcBorders>
              <w:top w:val="nil"/>
              <w:left w:val="single" w:sz="4" w:space="0" w:color="auto"/>
              <w:bottom w:val="nil"/>
              <w:right w:val="single" w:sz="4" w:space="0" w:color="auto"/>
            </w:tcBorders>
            <w:vAlign w:val="center"/>
          </w:tcPr>
          <w:p w14:paraId="74B55A38"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6C531379"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A1EEFF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1FE96719"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5824E7AC" w14:textId="77777777" w:rsidR="006F6378" w:rsidRPr="00C30686" w:rsidRDefault="006F6378" w:rsidP="0094020B">
            <w:pPr>
              <w:pStyle w:val="TAC"/>
              <w:rPr>
                <w:rFonts w:eastAsiaTheme="minorEastAsia"/>
                <w:lang w:val="en-US" w:eastAsia="zh-CN"/>
              </w:rPr>
            </w:pPr>
          </w:p>
        </w:tc>
      </w:tr>
      <w:tr w:rsidR="006F6378" w:rsidRPr="00C30686" w14:paraId="778AA830"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22BEC65"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6A1892C4"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BC34C4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E5175C4"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361FA85C" w14:textId="77777777" w:rsidR="006F6378" w:rsidRPr="00C30686" w:rsidRDefault="006F6378" w:rsidP="0094020B">
            <w:pPr>
              <w:pStyle w:val="TAC"/>
              <w:rPr>
                <w:rFonts w:eastAsiaTheme="minorEastAsia"/>
                <w:lang w:val="en-US" w:eastAsia="zh-CN"/>
              </w:rPr>
            </w:pPr>
          </w:p>
        </w:tc>
      </w:tr>
      <w:tr w:rsidR="006F6378" w:rsidRPr="00C30686" w14:paraId="583FF401"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D63205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CA_n7(2A)-n25(2A)-n77(2A)</w:t>
            </w:r>
          </w:p>
        </w:tc>
        <w:tc>
          <w:tcPr>
            <w:tcW w:w="2785" w:type="dxa"/>
            <w:tcBorders>
              <w:top w:val="single" w:sz="4" w:space="0" w:color="auto"/>
              <w:left w:val="single" w:sz="4" w:space="0" w:color="auto"/>
              <w:bottom w:val="nil"/>
              <w:right w:val="single" w:sz="4" w:space="0" w:color="auto"/>
            </w:tcBorders>
            <w:vAlign w:val="center"/>
          </w:tcPr>
          <w:p w14:paraId="7EDB8609" w14:textId="77777777" w:rsidR="006F6378" w:rsidRPr="00C30686" w:rsidRDefault="006F6378" w:rsidP="0094020B">
            <w:pPr>
              <w:pStyle w:val="TAC"/>
              <w:rPr>
                <w:rFonts w:eastAsiaTheme="minorEastAsia" w:cs="Arial"/>
                <w:color w:val="000000"/>
                <w:szCs w:val="18"/>
                <w:lang w:val="en-US"/>
              </w:rPr>
            </w:pPr>
            <w:r w:rsidRPr="00C30686">
              <w:rPr>
                <w:rFonts w:eastAsiaTheme="minorEastAsia" w:cs="Arial"/>
                <w:color w:val="000000"/>
                <w:szCs w:val="18"/>
                <w:lang w:val="en-US"/>
              </w:rPr>
              <w:t>CA_n7A-n25A</w:t>
            </w:r>
          </w:p>
          <w:p w14:paraId="46B1F377" w14:textId="77777777" w:rsidR="006F6378" w:rsidRPr="00C30686" w:rsidRDefault="006F6378" w:rsidP="0094020B">
            <w:pPr>
              <w:pStyle w:val="TAC"/>
              <w:rPr>
                <w:rFonts w:eastAsiaTheme="minorEastAsia" w:cs="Arial"/>
                <w:color w:val="000000"/>
                <w:szCs w:val="18"/>
                <w:lang w:val="en-US"/>
              </w:rPr>
            </w:pPr>
            <w:r w:rsidRPr="00C30686">
              <w:rPr>
                <w:rFonts w:eastAsiaTheme="minorEastAsia" w:cs="Arial"/>
                <w:color w:val="000000"/>
                <w:szCs w:val="18"/>
                <w:lang w:val="en-US"/>
              </w:rPr>
              <w:t>CA_n7A-n77A</w:t>
            </w:r>
          </w:p>
          <w:p w14:paraId="33D60129"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rPr>
              <w:t>CA_n25A-n77A</w:t>
            </w:r>
          </w:p>
        </w:tc>
        <w:tc>
          <w:tcPr>
            <w:tcW w:w="1259" w:type="dxa"/>
            <w:tcBorders>
              <w:top w:val="single" w:sz="4" w:space="0" w:color="auto"/>
              <w:left w:val="single" w:sz="4" w:space="0" w:color="auto"/>
              <w:bottom w:val="single" w:sz="4" w:space="0" w:color="auto"/>
              <w:right w:val="single" w:sz="4" w:space="0" w:color="auto"/>
            </w:tcBorders>
            <w:vAlign w:val="center"/>
          </w:tcPr>
          <w:p w14:paraId="33F74F1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31A142D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CA_n7(2A)_BCS0</w:t>
            </w:r>
          </w:p>
        </w:tc>
        <w:tc>
          <w:tcPr>
            <w:tcW w:w="2445" w:type="dxa"/>
            <w:tcBorders>
              <w:top w:val="nil"/>
              <w:left w:val="single" w:sz="4" w:space="0" w:color="auto"/>
              <w:bottom w:val="nil"/>
              <w:right w:val="single" w:sz="4" w:space="0" w:color="auto"/>
            </w:tcBorders>
            <w:vAlign w:val="center"/>
          </w:tcPr>
          <w:p w14:paraId="128D77F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5A5AA2FF" w14:textId="77777777" w:rsidTr="004F423A">
        <w:trPr>
          <w:trHeight w:val="29"/>
        </w:trPr>
        <w:tc>
          <w:tcPr>
            <w:tcW w:w="2742" w:type="dxa"/>
            <w:tcBorders>
              <w:top w:val="nil"/>
              <w:left w:val="single" w:sz="4" w:space="0" w:color="auto"/>
              <w:bottom w:val="nil"/>
              <w:right w:val="single" w:sz="4" w:space="0" w:color="auto"/>
            </w:tcBorders>
            <w:vAlign w:val="center"/>
          </w:tcPr>
          <w:p w14:paraId="2880A9D3"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6AFFC6DC"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17CE38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5F308FD2"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CA_n25(2A)_BCS0</w:t>
            </w:r>
          </w:p>
        </w:tc>
        <w:tc>
          <w:tcPr>
            <w:tcW w:w="2445" w:type="dxa"/>
            <w:tcBorders>
              <w:top w:val="nil"/>
              <w:left w:val="single" w:sz="4" w:space="0" w:color="auto"/>
              <w:bottom w:val="nil"/>
              <w:right w:val="single" w:sz="4" w:space="0" w:color="auto"/>
            </w:tcBorders>
            <w:vAlign w:val="center"/>
          </w:tcPr>
          <w:p w14:paraId="650A61E6" w14:textId="77777777" w:rsidR="006F6378" w:rsidRPr="00C30686" w:rsidRDefault="006F6378" w:rsidP="0094020B">
            <w:pPr>
              <w:pStyle w:val="TAC"/>
              <w:rPr>
                <w:rFonts w:eastAsiaTheme="minorEastAsia"/>
                <w:lang w:val="en-US" w:eastAsia="zh-CN"/>
              </w:rPr>
            </w:pPr>
          </w:p>
        </w:tc>
      </w:tr>
      <w:tr w:rsidR="006F6378" w:rsidRPr="00C30686" w14:paraId="40262A5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22C06CC"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4E0DAB1B"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D6A135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69748CA0"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3743D3EE" w14:textId="77777777" w:rsidR="006F6378" w:rsidRPr="00C30686" w:rsidRDefault="006F6378" w:rsidP="0094020B">
            <w:pPr>
              <w:pStyle w:val="TAC"/>
              <w:rPr>
                <w:rFonts w:eastAsiaTheme="minorEastAsia"/>
                <w:lang w:val="en-US" w:eastAsia="zh-CN"/>
              </w:rPr>
            </w:pPr>
          </w:p>
        </w:tc>
      </w:tr>
      <w:tr w:rsidR="006F6378" w:rsidRPr="00C30686" w14:paraId="1EA24C7B"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3329C5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CA_n7A-n25A-n78A</w:t>
            </w:r>
          </w:p>
        </w:tc>
        <w:tc>
          <w:tcPr>
            <w:tcW w:w="2785" w:type="dxa"/>
            <w:tcBorders>
              <w:top w:val="single" w:sz="4" w:space="0" w:color="auto"/>
              <w:left w:val="single" w:sz="4" w:space="0" w:color="auto"/>
              <w:bottom w:val="nil"/>
              <w:right w:val="single" w:sz="4" w:space="0" w:color="auto"/>
            </w:tcBorders>
            <w:vAlign w:val="center"/>
          </w:tcPr>
          <w:p w14:paraId="17A404C1"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CA_n7A-n25A</w:t>
            </w:r>
          </w:p>
          <w:p w14:paraId="0A572979"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CA_n7A-n78A</w:t>
            </w:r>
          </w:p>
          <w:p w14:paraId="4CDEB3C4"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CA_n25A-n78A</w:t>
            </w:r>
          </w:p>
        </w:tc>
        <w:tc>
          <w:tcPr>
            <w:tcW w:w="1259" w:type="dxa"/>
            <w:tcBorders>
              <w:top w:val="single" w:sz="4" w:space="0" w:color="auto"/>
              <w:left w:val="single" w:sz="4" w:space="0" w:color="auto"/>
              <w:bottom w:val="single" w:sz="4" w:space="0" w:color="auto"/>
              <w:right w:val="single" w:sz="4" w:space="0" w:color="auto"/>
            </w:tcBorders>
            <w:vAlign w:val="center"/>
          </w:tcPr>
          <w:p w14:paraId="16A33182" w14:textId="77777777" w:rsidR="006F6378" w:rsidRPr="00C30686" w:rsidRDefault="006F6378" w:rsidP="0094020B">
            <w:pPr>
              <w:pStyle w:val="TAC"/>
              <w:rPr>
                <w:rFonts w:eastAsiaTheme="minorEastAsia"/>
                <w:lang w:val="en-US" w:eastAsia="zh-CN"/>
              </w:rPr>
            </w:pPr>
            <w:r w:rsidRPr="00C30686">
              <w:rPr>
                <w:rFonts w:eastAsiaTheme="minorEastAsia"/>
                <w:lang w:val="en-US"/>
              </w:rPr>
              <w:t>n7</w:t>
            </w:r>
          </w:p>
        </w:tc>
        <w:tc>
          <w:tcPr>
            <w:tcW w:w="4356" w:type="dxa"/>
            <w:tcBorders>
              <w:top w:val="single" w:sz="4" w:space="0" w:color="auto"/>
              <w:left w:val="single" w:sz="4" w:space="0" w:color="auto"/>
              <w:bottom w:val="single" w:sz="4" w:space="0" w:color="auto"/>
              <w:right w:val="single" w:sz="4" w:space="0" w:color="auto"/>
            </w:tcBorders>
            <w:vAlign w:val="center"/>
          </w:tcPr>
          <w:p w14:paraId="0DAF10C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1022B5B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39032DE5" w14:textId="77777777" w:rsidTr="004F423A">
        <w:trPr>
          <w:trHeight w:val="29"/>
        </w:trPr>
        <w:tc>
          <w:tcPr>
            <w:tcW w:w="2742" w:type="dxa"/>
            <w:tcBorders>
              <w:top w:val="nil"/>
              <w:left w:val="single" w:sz="4" w:space="0" w:color="auto"/>
              <w:bottom w:val="nil"/>
              <w:right w:val="single" w:sz="4" w:space="0" w:color="auto"/>
            </w:tcBorders>
            <w:vAlign w:val="center"/>
          </w:tcPr>
          <w:p w14:paraId="535CCF18"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2A819F57"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9CA9B5B" w14:textId="77777777" w:rsidR="006F6378" w:rsidRPr="00C30686" w:rsidRDefault="006F6378" w:rsidP="0094020B">
            <w:pPr>
              <w:pStyle w:val="TAC"/>
              <w:rPr>
                <w:rFonts w:eastAsiaTheme="minorEastAsia"/>
                <w:lang w:val="en-US" w:eastAsia="zh-CN"/>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7CB6C839"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0B2C2E91" w14:textId="77777777" w:rsidR="006F6378" w:rsidRPr="00C30686" w:rsidRDefault="006F6378" w:rsidP="0094020B">
            <w:pPr>
              <w:pStyle w:val="TAC"/>
              <w:rPr>
                <w:rFonts w:eastAsiaTheme="minorEastAsia"/>
                <w:lang w:val="en-US" w:eastAsia="zh-CN"/>
              </w:rPr>
            </w:pPr>
          </w:p>
        </w:tc>
      </w:tr>
      <w:tr w:rsidR="006F6378" w:rsidRPr="00C30686" w14:paraId="274DD423"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A046D07"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26D78048"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46122B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0D7DE18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10, 15, 20, 25, 30, 40, 50, 60, 70</w:t>
            </w:r>
            <w:r w:rsidRPr="00C30686">
              <w:rPr>
                <w:rFonts w:eastAsiaTheme="minorEastAsia"/>
                <w:vertAlign w:val="superscript"/>
                <w:lang w:val="en-US" w:eastAsia="zh-CN" w:bidi="ar"/>
              </w:rPr>
              <w:t>4</w:t>
            </w:r>
            <w:r w:rsidRPr="00C30686">
              <w:rPr>
                <w:rFonts w:eastAsiaTheme="minorEastAsia"/>
                <w:lang w:val="en-US" w:eastAsia="zh-CN" w:bidi="ar"/>
              </w:rPr>
              <w:t>, 80, 90</w:t>
            </w:r>
            <w:r w:rsidRPr="00C30686">
              <w:rPr>
                <w:rFonts w:eastAsiaTheme="minorEastAsia"/>
                <w:vertAlign w:val="superscript"/>
                <w:lang w:val="en-US" w:eastAsia="zh-CN" w:bidi="ar"/>
              </w:rPr>
              <w:t>4</w:t>
            </w:r>
            <w:r w:rsidRPr="00C30686">
              <w:rPr>
                <w:rFonts w:eastAsiaTheme="minorEastAsia"/>
                <w:lang w:val="en-US" w:eastAsia="zh-CN" w:bidi="ar"/>
              </w:rPr>
              <w:t>, 100</w:t>
            </w:r>
          </w:p>
        </w:tc>
        <w:tc>
          <w:tcPr>
            <w:tcW w:w="2445" w:type="dxa"/>
            <w:tcBorders>
              <w:top w:val="nil"/>
              <w:left w:val="single" w:sz="4" w:space="0" w:color="auto"/>
              <w:bottom w:val="single" w:sz="4" w:space="0" w:color="auto"/>
              <w:right w:val="single" w:sz="4" w:space="0" w:color="auto"/>
            </w:tcBorders>
            <w:vAlign w:val="center"/>
          </w:tcPr>
          <w:p w14:paraId="31410AF3" w14:textId="77777777" w:rsidR="006F6378" w:rsidRPr="00C30686" w:rsidRDefault="006F6378" w:rsidP="0094020B">
            <w:pPr>
              <w:pStyle w:val="TAC"/>
              <w:rPr>
                <w:rFonts w:eastAsiaTheme="minorEastAsia"/>
                <w:lang w:val="en-US" w:eastAsia="zh-CN"/>
              </w:rPr>
            </w:pPr>
          </w:p>
        </w:tc>
      </w:tr>
      <w:tr w:rsidR="006F6378" w:rsidRPr="00C30686" w14:paraId="62D50C62"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FCFFD9B" w14:textId="77777777" w:rsidR="006F6378" w:rsidRPr="00C30686" w:rsidRDefault="006F6378" w:rsidP="0094020B">
            <w:pPr>
              <w:pStyle w:val="TAC"/>
              <w:rPr>
                <w:rFonts w:eastAsiaTheme="minorEastAsia"/>
                <w:lang w:val="en-US"/>
              </w:rPr>
            </w:pPr>
            <w:r w:rsidRPr="00C30686">
              <w:rPr>
                <w:lang w:val="en-US"/>
              </w:rPr>
              <w:t>CA_n7(2A)-n25A-n78A</w:t>
            </w:r>
          </w:p>
        </w:tc>
        <w:tc>
          <w:tcPr>
            <w:tcW w:w="2785" w:type="dxa"/>
            <w:tcBorders>
              <w:top w:val="single" w:sz="4" w:space="0" w:color="auto"/>
              <w:left w:val="single" w:sz="4" w:space="0" w:color="auto"/>
              <w:bottom w:val="nil"/>
              <w:right w:val="single" w:sz="4" w:space="0" w:color="auto"/>
            </w:tcBorders>
            <w:vAlign w:val="center"/>
          </w:tcPr>
          <w:p w14:paraId="19411AAC" w14:textId="77777777" w:rsidR="006F6378" w:rsidRPr="00C30686" w:rsidRDefault="006F6378" w:rsidP="0094020B">
            <w:pPr>
              <w:pStyle w:val="TAC"/>
              <w:rPr>
                <w:rFonts w:eastAsiaTheme="minorEastAsia"/>
                <w:lang w:val="en-US"/>
              </w:rPr>
            </w:pPr>
            <w:r w:rsidRPr="00C30686">
              <w:rPr>
                <w:szCs w:val="18"/>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71A8F998" w14:textId="77777777" w:rsidR="006F6378" w:rsidRPr="00C30686" w:rsidRDefault="006F6378" w:rsidP="0094020B">
            <w:pPr>
              <w:pStyle w:val="TAC"/>
              <w:rPr>
                <w:rFonts w:eastAsiaTheme="minorEastAsia"/>
                <w:lang w:val="en-US" w:eastAsia="zh-CN"/>
              </w:rPr>
            </w:pPr>
            <w:r w:rsidRPr="00C30686">
              <w:rPr>
                <w:lang w:val="en-US"/>
              </w:rPr>
              <w:t>n7</w:t>
            </w:r>
          </w:p>
        </w:tc>
        <w:tc>
          <w:tcPr>
            <w:tcW w:w="4356" w:type="dxa"/>
            <w:tcBorders>
              <w:top w:val="single" w:sz="4" w:space="0" w:color="auto"/>
              <w:left w:val="single" w:sz="4" w:space="0" w:color="auto"/>
              <w:bottom w:val="single" w:sz="4" w:space="0" w:color="auto"/>
              <w:right w:val="single" w:sz="4" w:space="0" w:color="auto"/>
            </w:tcBorders>
            <w:vAlign w:val="center"/>
          </w:tcPr>
          <w:p w14:paraId="7A7C3680" w14:textId="77777777" w:rsidR="006F6378" w:rsidRPr="00C30686" w:rsidRDefault="006F6378" w:rsidP="0094020B">
            <w:pPr>
              <w:pStyle w:val="TAC"/>
              <w:rPr>
                <w:rFonts w:eastAsiaTheme="minorEastAsia"/>
                <w:lang w:val="en-US" w:eastAsia="zh-CN" w:bidi="ar"/>
              </w:rPr>
            </w:pPr>
            <w:r w:rsidRPr="00C30686">
              <w:rPr>
                <w:lang w:val="en-US" w:eastAsia="zh-CN" w:bidi="ar"/>
              </w:rPr>
              <w:t>CA_n7(2A)_BCS0</w:t>
            </w:r>
          </w:p>
        </w:tc>
        <w:tc>
          <w:tcPr>
            <w:tcW w:w="2445" w:type="dxa"/>
            <w:tcBorders>
              <w:top w:val="single" w:sz="4" w:space="0" w:color="auto"/>
              <w:left w:val="single" w:sz="4" w:space="0" w:color="auto"/>
              <w:bottom w:val="nil"/>
              <w:right w:val="single" w:sz="4" w:space="0" w:color="auto"/>
            </w:tcBorders>
            <w:vAlign w:val="center"/>
          </w:tcPr>
          <w:p w14:paraId="0A43B720" w14:textId="77777777" w:rsidR="006F6378" w:rsidRPr="00C30686" w:rsidRDefault="006F6378" w:rsidP="0094020B">
            <w:pPr>
              <w:pStyle w:val="TAC"/>
              <w:rPr>
                <w:rFonts w:eastAsiaTheme="minorEastAsia"/>
                <w:lang w:val="en-US" w:eastAsia="zh-CN"/>
              </w:rPr>
            </w:pPr>
            <w:r w:rsidRPr="00C30686">
              <w:rPr>
                <w:lang w:val="en-US" w:eastAsia="zh-CN"/>
              </w:rPr>
              <w:t>0</w:t>
            </w:r>
          </w:p>
        </w:tc>
      </w:tr>
      <w:tr w:rsidR="006F6378" w:rsidRPr="00C30686" w14:paraId="551DBA79" w14:textId="77777777" w:rsidTr="004F423A">
        <w:trPr>
          <w:trHeight w:val="29"/>
        </w:trPr>
        <w:tc>
          <w:tcPr>
            <w:tcW w:w="2742" w:type="dxa"/>
            <w:tcBorders>
              <w:top w:val="nil"/>
              <w:left w:val="single" w:sz="4" w:space="0" w:color="auto"/>
              <w:bottom w:val="nil"/>
              <w:right w:val="single" w:sz="4" w:space="0" w:color="auto"/>
            </w:tcBorders>
            <w:vAlign w:val="center"/>
          </w:tcPr>
          <w:p w14:paraId="2248E990"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62350A9C"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7E4DF96" w14:textId="77777777" w:rsidR="006F6378" w:rsidRPr="00C30686" w:rsidRDefault="006F6378" w:rsidP="0094020B">
            <w:pPr>
              <w:pStyle w:val="TAC"/>
              <w:rPr>
                <w:rFonts w:eastAsiaTheme="minorEastAsia"/>
                <w:lang w:val="en-US" w:eastAsia="zh-CN"/>
              </w:rPr>
            </w:pPr>
            <w:r w:rsidRPr="00C30686">
              <w:rPr>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126239F6" w14:textId="77777777" w:rsidR="006F6378" w:rsidRPr="00C30686" w:rsidRDefault="006F6378" w:rsidP="0094020B">
            <w:pPr>
              <w:pStyle w:val="TAC"/>
              <w:rPr>
                <w:rFonts w:eastAsiaTheme="minorEastAsia"/>
                <w:lang w:val="en-US" w:eastAsia="zh-CN" w:bidi="ar"/>
              </w:rPr>
            </w:pPr>
            <w:r w:rsidRPr="00C30686">
              <w:rPr>
                <w:lang w:val="en-US" w:eastAsia="zh-CN" w:bidi="ar"/>
              </w:rPr>
              <w:t>5, 10, 15, 20, 25, 30, 40</w:t>
            </w:r>
          </w:p>
        </w:tc>
        <w:tc>
          <w:tcPr>
            <w:tcW w:w="2445" w:type="dxa"/>
            <w:tcBorders>
              <w:top w:val="nil"/>
              <w:left w:val="single" w:sz="4" w:space="0" w:color="auto"/>
              <w:bottom w:val="nil"/>
              <w:right w:val="single" w:sz="4" w:space="0" w:color="auto"/>
            </w:tcBorders>
            <w:vAlign w:val="center"/>
          </w:tcPr>
          <w:p w14:paraId="5D565C3F" w14:textId="77777777" w:rsidR="006F6378" w:rsidRPr="00C30686" w:rsidRDefault="006F6378" w:rsidP="0094020B">
            <w:pPr>
              <w:pStyle w:val="TAC"/>
              <w:rPr>
                <w:rFonts w:eastAsiaTheme="minorEastAsia"/>
                <w:lang w:val="en-US" w:eastAsia="zh-CN"/>
              </w:rPr>
            </w:pPr>
          </w:p>
        </w:tc>
      </w:tr>
      <w:tr w:rsidR="006F6378" w:rsidRPr="00C30686" w14:paraId="542CD856"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08788C6"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1A970573"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EB8C773" w14:textId="77777777" w:rsidR="006F6378" w:rsidRPr="00C30686" w:rsidRDefault="006F6378" w:rsidP="0094020B">
            <w:pPr>
              <w:pStyle w:val="TAC"/>
              <w:rPr>
                <w:rFonts w:eastAsiaTheme="minorEastAsia"/>
                <w:lang w:val="en-US" w:eastAsia="zh-CN"/>
              </w:rPr>
            </w:pPr>
            <w:r w:rsidRPr="00C30686">
              <w:rPr>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01C842E0" w14:textId="77777777" w:rsidR="006F6378" w:rsidRPr="00C30686" w:rsidRDefault="006F6378" w:rsidP="0094020B">
            <w:pPr>
              <w:pStyle w:val="TAC"/>
              <w:rPr>
                <w:rFonts w:eastAsiaTheme="minorEastAsia"/>
                <w:lang w:val="en-US" w:eastAsia="zh-CN" w:bidi="ar"/>
              </w:rPr>
            </w:pPr>
            <w:r w:rsidRPr="00C30686">
              <w:rPr>
                <w:lang w:val="en-US" w:eastAsia="zh-CN" w:bidi="ar"/>
              </w:rPr>
              <w:t>10, 15, 20, 25, 30, 40, 50, 60, 70</w:t>
            </w:r>
            <w:r w:rsidRPr="00C30686">
              <w:rPr>
                <w:vertAlign w:val="superscript"/>
                <w:lang w:val="en-US" w:eastAsia="zh-CN" w:bidi="ar"/>
              </w:rPr>
              <w:t>4</w:t>
            </w:r>
            <w:r w:rsidRPr="00C30686">
              <w:rPr>
                <w:lang w:val="en-US" w:eastAsia="zh-CN" w:bidi="ar"/>
              </w:rPr>
              <w:t>, 80, 90</w:t>
            </w:r>
            <w:r w:rsidRPr="00C30686">
              <w:rPr>
                <w:vertAlign w:val="superscript"/>
                <w:lang w:val="en-US" w:eastAsia="zh-CN" w:bidi="ar"/>
              </w:rPr>
              <w:t>4</w:t>
            </w:r>
            <w:r w:rsidRPr="00C30686">
              <w:rPr>
                <w:lang w:val="en-US" w:eastAsia="zh-CN" w:bidi="ar"/>
              </w:rPr>
              <w:t>, 100</w:t>
            </w:r>
          </w:p>
        </w:tc>
        <w:tc>
          <w:tcPr>
            <w:tcW w:w="2445" w:type="dxa"/>
            <w:tcBorders>
              <w:top w:val="nil"/>
              <w:left w:val="single" w:sz="4" w:space="0" w:color="auto"/>
              <w:bottom w:val="single" w:sz="4" w:space="0" w:color="auto"/>
              <w:right w:val="single" w:sz="4" w:space="0" w:color="auto"/>
            </w:tcBorders>
            <w:vAlign w:val="center"/>
          </w:tcPr>
          <w:p w14:paraId="7ABA3269" w14:textId="77777777" w:rsidR="006F6378" w:rsidRPr="00C30686" w:rsidRDefault="006F6378" w:rsidP="0094020B">
            <w:pPr>
              <w:pStyle w:val="TAC"/>
              <w:rPr>
                <w:rFonts w:eastAsiaTheme="minorEastAsia"/>
                <w:lang w:val="en-US" w:eastAsia="zh-CN"/>
              </w:rPr>
            </w:pPr>
          </w:p>
        </w:tc>
      </w:tr>
      <w:tr w:rsidR="006F6378" w:rsidRPr="00C30686" w14:paraId="2A7AF93D"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7744544" w14:textId="77777777" w:rsidR="006F6378" w:rsidRPr="00C30686" w:rsidRDefault="006F6378" w:rsidP="0094020B">
            <w:pPr>
              <w:pStyle w:val="TAC"/>
              <w:rPr>
                <w:rFonts w:eastAsiaTheme="minorEastAsia"/>
                <w:lang w:val="en-US"/>
              </w:rPr>
            </w:pPr>
            <w:r w:rsidRPr="00C30686">
              <w:rPr>
                <w:lang w:val="en-US"/>
              </w:rPr>
              <w:t>CA_n7A-n25(2A)-n78A</w:t>
            </w:r>
          </w:p>
        </w:tc>
        <w:tc>
          <w:tcPr>
            <w:tcW w:w="2785" w:type="dxa"/>
            <w:tcBorders>
              <w:top w:val="single" w:sz="4" w:space="0" w:color="auto"/>
              <w:left w:val="single" w:sz="4" w:space="0" w:color="auto"/>
              <w:bottom w:val="nil"/>
              <w:right w:val="single" w:sz="4" w:space="0" w:color="auto"/>
            </w:tcBorders>
            <w:vAlign w:val="center"/>
          </w:tcPr>
          <w:p w14:paraId="22921C5E" w14:textId="77777777" w:rsidR="006F6378" w:rsidRPr="00C30686" w:rsidRDefault="006F6378" w:rsidP="0094020B">
            <w:pPr>
              <w:pStyle w:val="TAC"/>
              <w:rPr>
                <w:rFonts w:eastAsiaTheme="minorEastAsia"/>
                <w:lang w:val="en-US"/>
              </w:rPr>
            </w:pPr>
            <w:r w:rsidRPr="00C30686">
              <w:rPr>
                <w:szCs w:val="18"/>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5A5713BE" w14:textId="77777777" w:rsidR="006F6378" w:rsidRPr="00C30686" w:rsidRDefault="006F6378" w:rsidP="0094020B">
            <w:pPr>
              <w:pStyle w:val="TAC"/>
              <w:rPr>
                <w:rFonts w:eastAsiaTheme="minorEastAsia"/>
                <w:lang w:val="en-US" w:eastAsia="zh-CN"/>
              </w:rPr>
            </w:pPr>
            <w:r w:rsidRPr="00C30686">
              <w:rPr>
                <w:lang w:val="en-US"/>
              </w:rPr>
              <w:t>n7</w:t>
            </w:r>
          </w:p>
        </w:tc>
        <w:tc>
          <w:tcPr>
            <w:tcW w:w="4356" w:type="dxa"/>
            <w:tcBorders>
              <w:top w:val="single" w:sz="4" w:space="0" w:color="auto"/>
              <w:left w:val="single" w:sz="4" w:space="0" w:color="auto"/>
              <w:bottom w:val="single" w:sz="4" w:space="0" w:color="auto"/>
              <w:right w:val="single" w:sz="4" w:space="0" w:color="auto"/>
            </w:tcBorders>
            <w:vAlign w:val="center"/>
          </w:tcPr>
          <w:p w14:paraId="599D58CE" w14:textId="77777777" w:rsidR="006F6378" w:rsidRPr="00C30686" w:rsidRDefault="006F6378" w:rsidP="0094020B">
            <w:pPr>
              <w:pStyle w:val="TAC"/>
              <w:rPr>
                <w:rFonts w:eastAsiaTheme="minorEastAsia"/>
                <w:lang w:val="en-US" w:eastAsia="zh-CN" w:bidi="ar"/>
              </w:rPr>
            </w:pPr>
            <w:r w:rsidRPr="00C30686">
              <w:rPr>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0464CF8D" w14:textId="77777777" w:rsidR="006F6378" w:rsidRPr="00C30686" w:rsidRDefault="006F6378" w:rsidP="0094020B">
            <w:pPr>
              <w:pStyle w:val="TAC"/>
              <w:rPr>
                <w:rFonts w:eastAsiaTheme="minorEastAsia"/>
                <w:lang w:val="en-US" w:eastAsia="zh-CN"/>
              </w:rPr>
            </w:pPr>
            <w:r w:rsidRPr="00C30686">
              <w:rPr>
                <w:lang w:val="en-US" w:eastAsia="zh-CN"/>
              </w:rPr>
              <w:t>0</w:t>
            </w:r>
          </w:p>
        </w:tc>
      </w:tr>
      <w:tr w:rsidR="006F6378" w:rsidRPr="00C30686" w14:paraId="21725AEB" w14:textId="77777777" w:rsidTr="004F423A">
        <w:trPr>
          <w:trHeight w:val="29"/>
        </w:trPr>
        <w:tc>
          <w:tcPr>
            <w:tcW w:w="2742" w:type="dxa"/>
            <w:tcBorders>
              <w:top w:val="nil"/>
              <w:left w:val="single" w:sz="4" w:space="0" w:color="auto"/>
              <w:bottom w:val="nil"/>
              <w:right w:val="single" w:sz="4" w:space="0" w:color="auto"/>
            </w:tcBorders>
            <w:vAlign w:val="center"/>
          </w:tcPr>
          <w:p w14:paraId="4AB868A9"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1F93EA85"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898C2F7" w14:textId="77777777" w:rsidR="006F6378" w:rsidRPr="00C30686" w:rsidRDefault="006F6378" w:rsidP="0094020B">
            <w:pPr>
              <w:pStyle w:val="TAC"/>
              <w:rPr>
                <w:rFonts w:eastAsiaTheme="minorEastAsia"/>
                <w:lang w:val="en-US" w:eastAsia="zh-CN"/>
              </w:rPr>
            </w:pPr>
            <w:r w:rsidRPr="00C30686">
              <w:rPr>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677C3E9E" w14:textId="77777777" w:rsidR="006F6378" w:rsidRPr="00C30686" w:rsidRDefault="006F6378" w:rsidP="0094020B">
            <w:pPr>
              <w:pStyle w:val="TAC"/>
              <w:rPr>
                <w:rFonts w:eastAsiaTheme="minorEastAsia"/>
                <w:lang w:val="en-US" w:eastAsia="zh-CN" w:bidi="ar"/>
              </w:rPr>
            </w:pPr>
            <w:r w:rsidRPr="00C30686">
              <w:rPr>
                <w:lang w:val="en-US" w:eastAsia="zh-CN" w:bidi="ar"/>
              </w:rPr>
              <w:t>CA_n25(2A)_BCS0</w:t>
            </w:r>
          </w:p>
        </w:tc>
        <w:tc>
          <w:tcPr>
            <w:tcW w:w="2445" w:type="dxa"/>
            <w:tcBorders>
              <w:top w:val="nil"/>
              <w:left w:val="single" w:sz="4" w:space="0" w:color="auto"/>
              <w:bottom w:val="nil"/>
              <w:right w:val="single" w:sz="4" w:space="0" w:color="auto"/>
            </w:tcBorders>
            <w:vAlign w:val="center"/>
          </w:tcPr>
          <w:p w14:paraId="247B18C7" w14:textId="77777777" w:rsidR="006F6378" w:rsidRPr="00C30686" w:rsidRDefault="006F6378" w:rsidP="0094020B">
            <w:pPr>
              <w:pStyle w:val="TAC"/>
              <w:rPr>
                <w:rFonts w:eastAsiaTheme="minorEastAsia"/>
                <w:lang w:val="en-US" w:eastAsia="zh-CN"/>
              </w:rPr>
            </w:pPr>
          </w:p>
        </w:tc>
      </w:tr>
      <w:tr w:rsidR="006F6378" w:rsidRPr="00C30686" w14:paraId="4A52867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B16ADEE"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701B6504"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5FF3752" w14:textId="77777777" w:rsidR="006F6378" w:rsidRPr="00C30686" w:rsidRDefault="006F6378" w:rsidP="0094020B">
            <w:pPr>
              <w:pStyle w:val="TAC"/>
              <w:rPr>
                <w:rFonts w:eastAsiaTheme="minorEastAsia"/>
                <w:lang w:val="en-US" w:eastAsia="zh-CN"/>
              </w:rPr>
            </w:pPr>
            <w:r w:rsidRPr="00C30686">
              <w:rPr>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0AFA4226" w14:textId="77777777" w:rsidR="006F6378" w:rsidRPr="00C30686" w:rsidRDefault="006F6378" w:rsidP="0094020B">
            <w:pPr>
              <w:pStyle w:val="TAC"/>
              <w:rPr>
                <w:rFonts w:eastAsiaTheme="minorEastAsia"/>
                <w:lang w:val="en-US" w:eastAsia="zh-CN" w:bidi="ar"/>
              </w:rPr>
            </w:pPr>
            <w:r w:rsidRPr="00C30686">
              <w:rPr>
                <w:lang w:val="en-US" w:eastAsia="zh-CN" w:bidi="ar"/>
              </w:rPr>
              <w:t>10, 15, 20, 25, 30, 40, 50, 60, 70</w:t>
            </w:r>
            <w:r w:rsidRPr="00C30686">
              <w:rPr>
                <w:vertAlign w:val="superscript"/>
                <w:lang w:val="en-US" w:eastAsia="zh-CN" w:bidi="ar"/>
              </w:rPr>
              <w:t>4</w:t>
            </w:r>
            <w:r w:rsidRPr="00C30686">
              <w:rPr>
                <w:lang w:val="en-US" w:eastAsia="zh-CN" w:bidi="ar"/>
              </w:rPr>
              <w:t>, 80, 90</w:t>
            </w:r>
            <w:r w:rsidRPr="00C30686">
              <w:rPr>
                <w:vertAlign w:val="superscript"/>
                <w:lang w:val="en-US" w:eastAsia="zh-CN" w:bidi="ar"/>
              </w:rPr>
              <w:t>4</w:t>
            </w:r>
            <w:r w:rsidRPr="00C30686">
              <w:rPr>
                <w:lang w:val="en-US" w:eastAsia="zh-CN" w:bidi="ar"/>
              </w:rPr>
              <w:t>, 100</w:t>
            </w:r>
          </w:p>
        </w:tc>
        <w:tc>
          <w:tcPr>
            <w:tcW w:w="2445" w:type="dxa"/>
            <w:tcBorders>
              <w:top w:val="nil"/>
              <w:left w:val="single" w:sz="4" w:space="0" w:color="auto"/>
              <w:bottom w:val="single" w:sz="4" w:space="0" w:color="auto"/>
              <w:right w:val="single" w:sz="4" w:space="0" w:color="auto"/>
            </w:tcBorders>
            <w:vAlign w:val="center"/>
          </w:tcPr>
          <w:p w14:paraId="3DC85ADC" w14:textId="77777777" w:rsidR="006F6378" w:rsidRPr="00C30686" w:rsidRDefault="006F6378" w:rsidP="0094020B">
            <w:pPr>
              <w:pStyle w:val="TAC"/>
              <w:rPr>
                <w:rFonts w:eastAsiaTheme="minorEastAsia"/>
                <w:lang w:val="en-US" w:eastAsia="zh-CN"/>
              </w:rPr>
            </w:pPr>
          </w:p>
        </w:tc>
      </w:tr>
      <w:tr w:rsidR="006F6378" w:rsidRPr="00C30686" w14:paraId="202D3BB9"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AFD1CDB" w14:textId="77777777" w:rsidR="006F6378" w:rsidRPr="00C30686" w:rsidRDefault="006F6378" w:rsidP="0094020B">
            <w:pPr>
              <w:pStyle w:val="TAC"/>
              <w:rPr>
                <w:rFonts w:eastAsiaTheme="minorEastAsia"/>
                <w:lang w:val="en-US"/>
              </w:rPr>
            </w:pPr>
            <w:r w:rsidRPr="00C30686">
              <w:rPr>
                <w:lang w:val="en-US"/>
              </w:rPr>
              <w:t>CA_n7(2A)-n25(2A)-n78A</w:t>
            </w:r>
          </w:p>
        </w:tc>
        <w:tc>
          <w:tcPr>
            <w:tcW w:w="2785" w:type="dxa"/>
            <w:tcBorders>
              <w:top w:val="single" w:sz="4" w:space="0" w:color="auto"/>
              <w:left w:val="single" w:sz="4" w:space="0" w:color="auto"/>
              <w:bottom w:val="nil"/>
              <w:right w:val="single" w:sz="4" w:space="0" w:color="auto"/>
            </w:tcBorders>
            <w:vAlign w:val="center"/>
          </w:tcPr>
          <w:p w14:paraId="3B48DC0B" w14:textId="77777777" w:rsidR="006F6378" w:rsidRPr="00C30686" w:rsidRDefault="006F6378" w:rsidP="0094020B">
            <w:pPr>
              <w:pStyle w:val="TAC"/>
              <w:rPr>
                <w:rFonts w:eastAsiaTheme="minorEastAsia"/>
                <w:lang w:val="en-US"/>
              </w:rPr>
            </w:pPr>
            <w:r w:rsidRPr="00C30686">
              <w:rPr>
                <w:szCs w:val="18"/>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752E6DB5" w14:textId="77777777" w:rsidR="006F6378" w:rsidRPr="00C30686" w:rsidRDefault="006F6378" w:rsidP="0094020B">
            <w:pPr>
              <w:pStyle w:val="TAC"/>
              <w:rPr>
                <w:rFonts w:eastAsiaTheme="minorEastAsia"/>
                <w:lang w:val="en-US" w:eastAsia="zh-CN"/>
              </w:rPr>
            </w:pPr>
            <w:r w:rsidRPr="00C30686">
              <w:rPr>
                <w:lang w:val="en-US"/>
              </w:rPr>
              <w:t>n7</w:t>
            </w:r>
          </w:p>
        </w:tc>
        <w:tc>
          <w:tcPr>
            <w:tcW w:w="4356" w:type="dxa"/>
            <w:tcBorders>
              <w:top w:val="single" w:sz="4" w:space="0" w:color="auto"/>
              <w:left w:val="single" w:sz="4" w:space="0" w:color="auto"/>
              <w:bottom w:val="single" w:sz="4" w:space="0" w:color="auto"/>
              <w:right w:val="single" w:sz="4" w:space="0" w:color="auto"/>
            </w:tcBorders>
            <w:vAlign w:val="center"/>
          </w:tcPr>
          <w:p w14:paraId="11339F2F" w14:textId="77777777" w:rsidR="006F6378" w:rsidRPr="00C30686" w:rsidRDefault="006F6378" w:rsidP="0094020B">
            <w:pPr>
              <w:pStyle w:val="TAC"/>
              <w:rPr>
                <w:rFonts w:eastAsiaTheme="minorEastAsia"/>
                <w:lang w:val="en-US" w:eastAsia="zh-CN" w:bidi="ar"/>
              </w:rPr>
            </w:pPr>
            <w:r w:rsidRPr="00C30686">
              <w:rPr>
                <w:lang w:val="en-US" w:eastAsia="zh-CN" w:bidi="ar"/>
              </w:rPr>
              <w:t>CA_n7(2A)_BCS0</w:t>
            </w:r>
          </w:p>
        </w:tc>
        <w:tc>
          <w:tcPr>
            <w:tcW w:w="2445" w:type="dxa"/>
            <w:tcBorders>
              <w:top w:val="single" w:sz="4" w:space="0" w:color="auto"/>
              <w:left w:val="single" w:sz="4" w:space="0" w:color="auto"/>
              <w:bottom w:val="nil"/>
              <w:right w:val="single" w:sz="4" w:space="0" w:color="auto"/>
            </w:tcBorders>
            <w:vAlign w:val="center"/>
          </w:tcPr>
          <w:p w14:paraId="046E8D3E" w14:textId="77777777" w:rsidR="006F6378" w:rsidRPr="00C30686" w:rsidRDefault="006F6378" w:rsidP="0094020B">
            <w:pPr>
              <w:pStyle w:val="TAC"/>
              <w:rPr>
                <w:rFonts w:eastAsiaTheme="minorEastAsia"/>
                <w:lang w:val="en-US" w:eastAsia="zh-CN"/>
              </w:rPr>
            </w:pPr>
            <w:r w:rsidRPr="00C30686">
              <w:rPr>
                <w:lang w:val="en-US" w:eastAsia="zh-CN"/>
              </w:rPr>
              <w:t>0</w:t>
            </w:r>
          </w:p>
        </w:tc>
      </w:tr>
      <w:tr w:rsidR="006F6378" w:rsidRPr="00C30686" w14:paraId="287C8D48" w14:textId="77777777" w:rsidTr="004F423A">
        <w:trPr>
          <w:trHeight w:val="29"/>
        </w:trPr>
        <w:tc>
          <w:tcPr>
            <w:tcW w:w="2742" w:type="dxa"/>
            <w:tcBorders>
              <w:top w:val="nil"/>
              <w:left w:val="single" w:sz="4" w:space="0" w:color="auto"/>
              <w:bottom w:val="nil"/>
              <w:right w:val="single" w:sz="4" w:space="0" w:color="auto"/>
            </w:tcBorders>
            <w:vAlign w:val="center"/>
          </w:tcPr>
          <w:p w14:paraId="0258E487"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2743CAFD"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ECF0B60" w14:textId="77777777" w:rsidR="006F6378" w:rsidRPr="00C30686" w:rsidRDefault="006F6378" w:rsidP="0094020B">
            <w:pPr>
              <w:pStyle w:val="TAC"/>
              <w:rPr>
                <w:rFonts w:eastAsiaTheme="minorEastAsia"/>
                <w:lang w:val="en-US" w:eastAsia="zh-CN"/>
              </w:rPr>
            </w:pPr>
            <w:r w:rsidRPr="00C30686">
              <w:rPr>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17F44CF3" w14:textId="77777777" w:rsidR="006F6378" w:rsidRPr="00C30686" w:rsidRDefault="006F6378" w:rsidP="0094020B">
            <w:pPr>
              <w:pStyle w:val="TAC"/>
              <w:rPr>
                <w:rFonts w:eastAsiaTheme="minorEastAsia"/>
                <w:lang w:val="en-US" w:eastAsia="zh-CN" w:bidi="ar"/>
              </w:rPr>
            </w:pPr>
            <w:r w:rsidRPr="00C30686">
              <w:rPr>
                <w:lang w:val="en-US" w:eastAsia="zh-CN" w:bidi="ar"/>
              </w:rPr>
              <w:t>CA_n25(2A)_BCS0</w:t>
            </w:r>
          </w:p>
        </w:tc>
        <w:tc>
          <w:tcPr>
            <w:tcW w:w="2445" w:type="dxa"/>
            <w:tcBorders>
              <w:top w:val="nil"/>
              <w:left w:val="single" w:sz="4" w:space="0" w:color="auto"/>
              <w:bottom w:val="nil"/>
              <w:right w:val="single" w:sz="4" w:space="0" w:color="auto"/>
            </w:tcBorders>
            <w:vAlign w:val="center"/>
          </w:tcPr>
          <w:p w14:paraId="1238CF7C" w14:textId="77777777" w:rsidR="006F6378" w:rsidRPr="00C30686" w:rsidRDefault="006F6378" w:rsidP="0094020B">
            <w:pPr>
              <w:pStyle w:val="TAC"/>
              <w:rPr>
                <w:rFonts w:eastAsiaTheme="minorEastAsia"/>
                <w:lang w:val="en-US" w:eastAsia="zh-CN"/>
              </w:rPr>
            </w:pPr>
          </w:p>
        </w:tc>
      </w:tr>
      <w:tr w:rsidR="006F6378" w:rsidRPr="00C30686" w14:paraId="2B2BDCF0"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D44D6B3"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64ED7F2C"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6349547" w14:textId="77777777" w:rsidR="006F6378" w:rsidRPr="00C30686" w:rsidRDefault="006F6378" w:rsidP="0094020B">
            <w:pPr>
              <w:pStyle w:val="TAC"/>
              <w:rPr>
                <w:rFonts w:eastAsiaTheme="minorEastAsia"/>
                <w:lang w:val="en-US" w:eastAsia="zh-CN"/>
              </w:rPr>
            </w:pPr>
            <w:r w:rsidRPr="00C30686">
              <w:rPr>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2A4F738D" w14:textId="77777777" w:rsidR="006F6378" w:rsidRPr="00C30686" w:rsidRDefault="006F6378" w:rsidP="0094020B">
            <w:pPr>
              <w:pStyle w:val="TAC"/>
              <w:rPr>
                <w:rFonts w:eastAsiaTheme="minorEastAsia"/>
                <w:lang w:val="en-US" w:eastAsia="zh-CN" w:bidi="ar"/>
              </w:rPr>
            </w:pPr>
            <w:r w:rsidRPr="00C30686">
              <w:rPr>
                <w:lang w:val="en-US" w:eastAsia="zh-CN" w:bidi="ar"/>
              </w:rPr>
              <w:t>10, 15, 20, 25, 30, 40, 50, 60, 70</w:t>
            </w:r>
            <w:r w:rsidRPr="00C30686">
              <w:rPr>
                <w:vertAlign w:val="superscript"/>
                <w:lang w:val="en-US" w:eastAsia="zh-CN" w:bidi="ar"/>
              </w:rPr>
              <w:t>4</w:t>
            </w:r>
            <w:r w:rsidRPr="00C30686">
              <w:rPr>
                <w:lang w:val="en-US" w:eastAsia="zh-CN" w:bidi="ar"/>
              </w:rPr>
              <w:t>, 80, 90</w:t>
            </w:r>
            <w:r w:rsidRPr="00C30686">
              <w:rPr>
                <w:vertAlign w:val="superscript"/>
                <w:lang w:val="en-US" w:eastAsia="zh-CN" w:bidi="ar"/>
              </w:rPr>
              <w:t>4</w:t>
            </w:r>
            <w:r w:rsidRPr="00C30686">
              <w:rPr>
                <w:lang w:val="en-US" w:eastAsia="zh-CN" w:bidi="ar"/>
              </w:rPr>
              <w:t>, 100</w:t>
            </w:r>
          </w:p>
        </w:tc>
        <w:tc>
          <w:tcPr>
            <w:tcW w:w="2445" w:type="dxa"/>
            <w:tcBorders>
              <w:top w:val="nil"/>
              <w:left w:val="single" w:sz="4" w:space="0" w:color="auto"/>
              <w:bottom w:val="single" w:sz="4" w:space="0" w:color="auto"/>
              <w:right w:val="single" w:sz="4" w:space="0" w:color="auto"/>
            </w:tcBorders>
            <w:vAlign w:val="center"/>
          </w:tcPr>
          <w:p w14:paraId="4510A8E3" w14:textId="77777777" w:rsidR="006F6378" w:rsidRPr="00C30686" w:rsidRDefault="006F6378" w:rsidP="0094020B">
            <w:pPr>
              <w:pStyle w:val="TAC"/>
              <w:rPr>
                <w:rFonts w:eastAsiaTheme="minorEastAsia"/>
                <w:lang w:val="en-US" w:eastAsia="zh-CN"/>
              </w:rPr>
            </w:pPr>
          </w:p>
        </w:tc>
      </w:tr>
      <w:tr w:rsidR="006F6378" w:rsidRPr="00C30686" w14:paraId="3CBA36C0" w14:textId="77777777" w:rsidTr="004F423A">
        <w:trPr>
          <w:trHeight w:val="29"/>
        </w:trPr>
        <w:tc>
          <w:tcPr>
            <w:tcW w:w="2742" w:type="dxa"/>
            <w:tcBorders>
              <w:top w:val="nil"/>
              <w:left w:val="single" w:sz="4" w:space="0" w:color="auto"/>
              <w:bottom w:val="nil"/>
              <w:right w:val="single" w:sz="4" w:space="0" w:color="auto"/>
            </w:tcBorders>
            <w:vAlign w:val="center"/>
          </w:tcPr>
          <w:p w14:paraId="4CC7C02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CA_n7A-n25A-n78(2A)</w:t>
            </w:r>
          </w:p>
        </w:tc>
        <w:tc>
          <w:tcPr>
            <w:tcW w:w="2785" w:type="dxa"/>
            <w:tcBorders>
              <w:top w:val="nil"/>
              <w:left w:val="single" w:sz="4" w:space="0" w:color="auto"/>
              <w:bottom w:val="nil"/>
              <w:right w:val="single" w:sz="4" w:space="0" w:color="auto"/>
            </w:tcBorders>
            <w:vAlign w:val="center"/>
          </w:tcPr>
          <w:p w14:paraId="262441C9"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CA_n7A-n25A</w:t>
            </w:r>
          </w:p>
          <w:p w14:paraId="57FC81C7"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CA_n7A-n78A</w:t>
            </w:r>
          </w:p>
          <w:p w14:paraId="0D0B8D42"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CA_n25A-n78A</w:t>
            </w:r>
          </w:p>
        </w:tc>
        <w:tc>
          <w:tcPr>
            <w:tcW w:w="1259" w:type="dxa"/>
            <w:tcBorders>
              <w:top w:val="single" w:sz="4" w:space="0" w:color="auto"/>
              <w:left w:val="single" w:sz="4" w:space="0" w:color="auto"/>
              <w:bottom w:val="single" w:sz="4" w:space="0" w:color="auto"/>
              <w:right w:val="single" w:sz="4" w:space="0" w:color="auto"/>
            </w:tcBorders>
            <w:vAlign w:val="center"/>
          </w:tcPr>
          <w:p w14:paraId="0F36C7EA" w14:textId="77777777" w:rsidR="006F6378" w:rsidRPr="00C30686" w:rsidRDefault="006F6378" w:rsidP="0094020B">
            <w:pPr>
              <w:pStyle w:val="TAC"/>
              <w:rPr>
                <w:rFonts w:eastAsiaTheme="minorEastAsia"/>
                <w:lang w:val="en-US" w:eastAsia="zh-CN"/>
              </w:rPr>
            </w:pPr>
            <w:r w:rsidRPr="00C30686">
              <w:rPr>
                <w:rFonts w:eastAsiaTheme="minorEastAsia"/>
                <w:lang w:val="en-US"/>
              </w:rPr>
              <w:t>n7</w:t>
            </w:r>
          </w:p>
        </w:tc>
        <w:tc>
          <w:tcPr>
            <w:tcW w:w="4356" w:type="dxa"/>
            <w:tcBorders>
              <w:top w:val="single" w:sz="4" w:space="0" w:color="auto"/>
              <w:left w:val="single" w:sz="4" w:space="0" w:color="auto"/>
              <w:bottom w:val="single" w:sz="4" w:space="0" w:color="auto"/>
              <w:right w:val="single" w:sz="4" w:space="0" w:color="auto"/>
            </w:tcBorders>
            <w:vAlign w:val="center"/>
          </w:tcPr>
          <w:p w14:paraId="43A0128E"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5, 10, 15, 20, 25, 30, 40, 50</w:t>
            </w:r>
          </w:p>
        </w:tc>
        <w:tc>
          <w:tcPr>
            <w:tcW w:w="2445" w:type="dxa"/>
            <w:tcBorders>
              <w:top w:val="nil"/>
              <w:left w:val="single" w:sz="4" w:space="0" w:color="auto"/>
              <w:bottom w:val="nil"/>
              <w:right w:val="single" w:sz="4" w:space="0" w:color="auto"/>
            </w:tcBorders>
            <w:vAlign w:val="center"/>
          </w:tcPr>
          <w:p w14:paraId="6EF4B46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608E7501" w14:textId="77777777" w:rsidTr="004F423A">
        <w:trPr>
          <w:trHeight w:val="29"/>
        </w:trPr>
        <w:tc>
          <w:tcPr>
            <w:tcW w:w="2742" w:type="dxa"/>
            <w:tcBorders>
              <w:top w:val="nil"/>
              <w:left w:val="single" w:sz="4" w:space="0" w:color="auto"/>
              <w:bottom w:val="nil"/>
              <w:right w:val="single" w:sz="4" w:space="0" w:color="auto"/>
            </w:tcBorders>
            <w:vAlign w:val="center"/>
          </w:tcPr>
          <w:p w14:paraId="4ED3417C"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198414CE"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B1EE5BE" w14:textId="77777777" w:rsidR="006F6378" w:rsidRPr="00C30686" w:rsidRDefault="006F6378" w:rsidP="0094020B">
            <w:pPr>
              <w:pStyle w:val="TAC"/>
              <w:rPr>
                <w:rFonts w:eastAsiaTheme="minorEastAsia"/>
                <w:lang w:val="en-US" w:eastAsia="zh-CN"/>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6B60B217"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779D1729" w14:textId="77777777" w:rsidR="006F6378" w:rsidRPr="00C30686" w:rsidRDefault="006F6378" w:rsidP="0094020B">
            <w:pPr>
              <w:pStyle w:val="TAC"/>
              <w:rPr>
                <w:rFonts w:eastAsiaTheme="minorEastAsia"/>
                <w:lang w:val="en-US" w:eastAsia="zh-CN"/>
              </w:rPr>
            </w:pPr>
          </w:p>
        </w:tc>
      </w:tr>
      <w:tr w:rsidR="006F6378" w:rsidRPr="00C30686" w14:paraId="7B3606BB" w14:textId="77777777" w:rsidTr="004F423A">
        <w:trPr>
          <w:trHeight w:val="29"/>
        </w:trPr>
        <w:tc>
          <w:tcPr>
            <w:tcW w:w="2742" w:type="dxa"/>
            <w:tcBorders>
              <w:top w:val="nil"/>
              <w:left w:val="single" w:sz="4" w:space="0" w:color="auto"/>
              <w:bottom w:val="nil"/>
              <w:right w:val="single" w:sz="4" w:space="0" w:color="auto"/>
            </w:tcBorders>
            <w:vAlign w:val="center"/>
          </w:tcPr>
          <w:p w14:paraId="542BA3F8"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293E3D8F"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3CC4FF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6024BFB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CA_n78(2A)_BCS0</w:t>
            </w:r>
          </w:p>
        </w:tc>
        <w:tc>
          <w:tcPr>
            <w:tcW w:w="2445" w:type="dxa"/>
            <w:tcBorders>
              <w:top w:val="nil"/>
              <w:left w:val="single" w:sz="4" w:space="0" w:color="auto"/>
              <w:bottom w:val="single" w:sz="4" w:space="0" w:color="auto"/>
              <w:right w:val="single" w:sz="4" w:space="0" w:color="auto"/>
            </w:tcBorders>
            <w:vAlign w:val="center"/>
          </w:tcPr>
          <w:p w14:paraId="7CDB115D" w14:textId="77777777" w:rsidR="006F6378" w:rsidRPr="00C30686" w:rsidRDefault="006F6378" w:rsidP="0094020B">
            <w:pPr>
              <w:pStyle w:val="TAC"/>
              <w:rPr>
                <w:rFonts w:eastAsiaTheme="minorEastAsia"/>
                <w:lang w:val="en-US" w:eastAsia="zh-CN"/>
              </w:rPr>
            </w:pPr>
          </w:p>
        </w:tc>
      </w:tr>
      <w:tr w:rsidR="006F6378" w:rsidRPr="00C30686" w14:paraId="2374DC43" w14:textId="77777777" w:rsidTr="004F423A">
        <w:trPr>
          <w:trHeight w:val="29"/>
        </w:trPr>
        <w:tc>
          <w:tcPr>
            <w:tcW w:w="2742" w:type="dxa"/>
            <w:tcBorders>
              <w:top w:val="nil"/>
              <w:left w:val="single" w:sz="4" w:space="0" w:color="auto"/>
              <w:bottom w:val="nil"/>
              <w:right w:val="single" w:sz="4" w:space="0" w:color="auto"/>
            </w:tcBorders>
            <w:vAlign w:val="center"/>
          </w:tcPr>
          <w:p w14:paraId="62AD2E2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8CFFEC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E6F1BF9" w14:textId="77777777" w:rsidR="006F6378" w:rsidRPr="00C30686" w:rsidRDefault="006F6378" w:rsidP="0094020B">
            <w:pPr>
              <w:pStyle w:val="TAC"/>
              <w:rPr>
                <w:rFonts w:eastAsiaTheme="minorEastAsia"/>
                <w:lang w:val="en-US" w:eastAsia="zh-CN"/>
              </w:rPr>
            </w:pPr>
            <w:r w:rsidRPr="00C30686">
              <w:rPr>
                <w:rFonts w:eastAsiaTheme="minorEastAsia"/>
                <w:lang w:val="en-US"/>
              </w:rPr>
              <w:t>n7</w:t>
            </w:r>
          </w:p>
        </w:tc>
        <w:tc>
          <w:tcPr>
            <w:tcW w:w="4356" w:type="dxa"/>
            <w:tcBorders>
              <w:top w:val="single" w:sz="4" w:space="0" w:color="auto"/>
              <w:left w:val="single" w:sz="4" w:space="0" w:color="auto"/>
              <w:bottom w:val="single" w:sz="4" w:space="0" w:color="auto"/>
              <w:right w:val="single" w:sz="4" w:space="0" w:color="auto"/>
            </w:tcBorders>
            <w:vAlign w:val="center"/>
          </w:tcPr>
          <w:p w14:paraId="1790F1F5"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2E9EF6F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1</w:t>
            </w:r>
          </w:p>
        </w:tc>
      </w:tr>
      <w:tr w:rsidR="006F6378" w:rsidRPr="00C30686" w14:paraId="1E6BB509" w14:textId="77777777" w:rsidTr="004F423A">
        <w:trPr>
          <w:trHeight w:val="29"/>
        </w:trPr>
        <w:tc>
          <w:tcPr>
            <w:tcW w:w="2742" w:type="dxa"/>
            <w:tcBorders>
              <w:top w:val="nil"/>
              <w:left w:val="single" w:sz="4" w:space="0" w:color="auto"/>
              <w:bottom w:val="nil"/>
              <w:right w:val="single" w:sz="4" w:space="0" w:color="auto"/>
            </w:tcBorders>
            <w:vAlign w:val="center"/>
          </w:tcPr>
          <w:p w14:paraId="5532C63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7EAF79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C28F389" w14:textId="77777777" w:rsidR="006F6378" w:rsidRPr="00C30686" w:rsidRDefault="006F6378" w:rsidP="0094020B">
            <w:pPr>
              <w:pStyle w:val="TAC"/>
              <w:rPr>
                <w:rFonts w:eastAsiaTheme="minorEastAsia"/>
                <w:lang w:val="en-US" w:eastAsia="zh-CN"/>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3A139188"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1BC2E22E" w14:textId="77777777" w:rsidR="006F6378" w:rsidRPr="00C30686" w:rsidRDefault="006F6378" w:rsidP="0094020B">
            <w:pPr>
              <w:pStyle w:val="TAC"/>
              <w:rPr>
                <w:rFonts w:eastAsiaTheme="minorEastAsia"/>
                <w:lang w:val="en-US" w:eastAsia="zh-CN"/>
              </w:rPr>
            </w:pPr>
          </w:p>
        </w:tc>
      </w:tr>
      <w:tr w:rsidR="006F6378" w:rsidRPr="00C30686" w14:paraId="19AFC896"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50CE83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7B349C6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C611E3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24D2100F"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CA_n78(2A)_BCS2</w:t>
            </w:r>
          </w:p>
        </w:tc>
        <w:tc>
          <w:tcPr>
            <w:tcW w:w="2445" w:type="dxa"/>
            <w:tcBorders>
              <w:top w:val="nil"/>
              <w:left w:val="single" w:sz="4" w:space="0" w:color="auto"/>
              <w:bottom w:val="single" w:sz="4" w:space="0" w:color="auto"/>
              <w:right w:val="single" w:sz="4" w:space="0" w:color="auto"/>
            </w:tcBorders>
            <w:vAlign w:val="center"/>
          </w:tcPr>
          <w:p w14:paraId="29BED9A1" w14:textId="77777777" w:rsidR="006F6378" w:rsidRPr="00C30686" w:rsidRDefault="006F6378" w:rsidP="0094020B">
            <w:pPr>
              <w:pStyle w:val="TAC"/>
              <w:rPr>
                <w:rFonts w:eastAsiaTheme="minorEastAsia"/>
                <w:lang w:val="en-US" w:eastAsia="zh-CN"/>
              </w:rPr>
            </w:pPr>
          </w:p>
        </w:tc>
      </w:tr>
      <w:tr w:rsidR="006F6378" w:rsidRPr="00C30686" w14:paraId="67CAF98C"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7AEE6D5" w14:textId="77777777" w:rsidR="006F6378" w:rsidRPr="00C30686" w:rsidRDefault="006F6378" w:rsidP="0094020B">
            <w:pPr>
              <w:pStyle w:val="TAC"/>
              <w:rPr>
                <w:rFonts w:eastAsiaTheme="minorEastAsia"/>
                <w:lang w:val="en-US" w:eastAsia="zh-CN"/>
              </w:rPr>
            </w:pPr>
            <w:r w:rsidRPr="00C30686">
              <w:rPr>
                <w:lang w:val="en-US" w:eastAsia="zh-CN"/>
              </w:rPr>
              <w:t>CA_n7(2A)-n25A-n78(2A)</w:t>
            </w:r>
          </w:p>
        </w:tc>
        <w:tc>
          <w:tcPr>
            <w:tcW w:w="2785" w:type="dxa"/>
            <w:tcBorders>
              <w:top w:val="single" w:sz="4" w:space="0" w:color="auto"/>
              <w:left w:val="single" w:sz="4" w:space="0" w:color="auto"/>
              <w:bottom w:val="nil"/>
              <w:right w:val="single" w:sz="4" w:space="0" w:color="auto"/>
            </w:tcBorders>
            <w:vAlign w:val="center"/>
          </w:tcPr>
          <w:p w14:paraId="5BDA1FAA" w14:textId="77777777" w:rsidR="006F6378" w:rsidRPr="00C30686" w:rsidRDefault="006F6378" w:rsidP="0094020B">
            <w:pPr>
              <w:pStyle w:val="TAC"/>
              <w:rPr>
                <w:rFonts w:eastAsiaTheme="minorEastAsia"/>
                <w:lang w:val="en-US"/>
              </w:rPr>
            </w:pPr>
            <w:r w:rsidRPr="00C30686">
              <w:rPr>
                <w:szCs w:val="18"/>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59FDB5FE" w14:textId="77777777" w:rsidR="006F6378" w:rsidRPr="00C30686" w:rsidRDefault="006F6378" w:rsidP="0094020B">
            <w:pPr>
              <w:pStyle w:val="TAC"/>
              <w:rPr>
                <w:rFonts w:eastAsiaTheme="minorEastAsia"/>
                <w:lang w:val="en-US"/>
              </w:rPr>
            </w:pPr>
            <w:r w:rsidRPr="00C30686">
              <w:rPr>
                <w:lang w:val="en-US"/>
              </w:rPr>
              <w:t>n7</w:t>
            </w:r>
          </w:p>
        </w:tc>
        <w:tc>
          <w:tcPr>
            <w:tcW w:w="4356" w:type="dxa"/>
            <w:tcBorders>
              <w:top w:val="single" w:sz="4" w:space="0" w:color="auto"/>
              <w:left w:val="single" w:sz="4" w:space="0" w:color="auto"/>
              <w:bottom w:val="single" w:sz="4" w:space="0" w:color="auto"/>
              <w:right w:val="single" w:sz="4" w:space="0" w:color="auto"/>
            </w:tcBorders>
            <w:vAlign w:val="center"/>
          </w:tcPr>
          <w:p w14:paraId="753BA710" w14:textId="77777777" w:rsidR="006F6378" w:rsidRPr="00C30686" w:rsidRDefault="006F6378" w:rsidP="0094020B">
            <w:pPr>
              <w:pStyle w:val="TAC"/>
              <w:rPr>
                <w:rFonts w:eastAsiaTheme="minorEastAsia" w:cs="Arial"/>
                <w:color w:val="000000"/>
                <w:szCs w:val="18"/>
                <w:lang w:val="en-US" w:bidi="ar"/>
              </w:rPr>
            </w:pPr>
            <w:r w:rsidRPr="00C30686">
              <w:rPr>
                <w:lang w:val="en-US" w:eastAsia="zh-CN" w:bidi="ar"/>
              </w:rPr>
              <w:t>CA_n7(2A)_BCS0</w:t>
            </w:r>
          </w:p>
        </w:tc>
        <w:tc>
          <w:tcPr>
            <w:tcW w:w="2445" w:type="dxa"/>
            <w:tcBorders>
              <w:top w:val="single" w:sz="4" w:space="0" w:color="auto"/>
              <w:left w:val="single" w:sz="4" w:space="0" w:color="auto"/>
              <w:bottom w:val="nil"/>
              <w:right w:val="single" w:sz="4" w:space="0" w:color="auto"/>
            </w:tcBorders>
            <w:vAlign w:val="center"/>
          </w:tcPr>
          <w:p w14:paraId="0C851032" w14:textId="77777777" w:rsidR="006F6378" w:rsidRPr="00C30686" w:rsidRDefault="006F6378" w:rsidP="0094020B">
            <w:pPr>
              <w:pStyle w:val="TAC"/>
              <w:rPr>
                <w:rFonts w:eastAsiaTheme="minorEastAsia"/>
                <w:lang w:val="en-US"/>
              </w:rPr>
            </w:pPr>
            <w:r w:rsidRPr="00C30686">
              <w:rPr>
                <w:lang w:val="en-US" w:eastAsia="zh-CN"/>
              </w:rPr>
              <w:t>0</w:t>
            </w:r>
          </w:p>
        </w:tc>
      </w:tr>
      <w:tr w:rsidR="006F6378" w:rsidRPr="00C30686" w14:paraId="60BAB0C8" w14:textId="77777777" w:rsidTr="004F423A">
        <w:trPr>
          <w:trHeight w:val="29"/>
        </w:trPr>
        <w:tc>
          <w:tcPr>
            <w:tcW w:w="2742" w:type="dxa"/>
            <w:tcBorders>
              <w:top w:val="nil"/>
              <w:left w:val="single" w:sz="4" w:space="0" w:color="auto"/>
              <w:bottom w:val="nil"/>
              <w:right w:val="single" w:sz="4" w:space="0" w:color="auto"/>
            </w:tcBorders>
            <w:vAlign w:val="center"/>
          </w:tcPr>
          <w:p w14:paraId="70D4503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C163E73"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C668DFB" w14:textId="77777777" w:rsidR="006F6378" w:rsidRPr="00C30686" w:rsidRDefault="006F6378" w:rsidP="0094020B">
            <w:pPr>
              <w:pStyle w:val="TAC"/>
              <w:rPr>
                <w:rFonts w:eastAsiaTheme="minorEastAsia"/>
                <w:lang w:val="en-US"/>
              </w:rPr>
            </w:pPr>
            <w:r w:rsidRPr="00C30686">
              <w:rPr>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2561A59C" w14:textId="77777777" w:rsidR="006F6378" w:rsidRPr="00C30686" w:rsidRDefault="006F6378" w:rsidP="0094020B">
            <w:pPr>
              <w:pStyle w:val="TAC"/>
              <w:rPr>
                <w:rFonts w:eastAsiaTheme="minorEastAsia" w:cs="Arial"/>
                <w:color w:val="000000"/>
                <w:szCs w:val="18"/>
                <w:lang w:val="en-US" w:bidi="ar"/>
              </w:rPr>
            </w:pPr>
            <w:r w:rsidRPr="00C30686">
              <w:rPr>
                <w:lang w:val="en-US" w:eastAsia="zh-CN" w:bidi="ar"/>
              </w:rPr>
              <w:t>5, 10, 15, 20, 25, 30, 40</w:t>
            </w:r>
          </w:p>
        </w:tc>
        <w:tc>
          <w:tcPr>
            <w:tcW w:w="2445" w:type="dxa"/>
            <w:tcBorders>
              <w:top w:val="nil"/>
              <w:left w:val="single" w:sz="4" w:space="0" w:color="auto"/>
              <w:bottom w:val="nil"/>
              <w:right w:val="single" w:sz="4" w:space="0" w:color="auto"/>
            </w:tcBorders>
            <w:vAlign w:val="center"/>
          </w:tcPr>
          <w:p w14:paraId="2E1B19D4" w14:textId="77777777" w:rsidR="006F6378" w:rsidRPr="00C30686" w:rsidRDefault="006F6378" w:rsidP="0094020B">
            <w:pPr>
              <w:pStyle w:val="TAC"/>
              <w:rPr>
                <w:rFonts w:eastAsiaTheme="minorEastAsia"/>
                <w:lang w:val="en-US"/>
              </w:rPr>
            </w:pPr>
          </w:p>
        </w:tc>
      </w:tr>
      <w:tr w:rsidR="006F6378" w:rsidRPr="00C30686" w14:paraId="7CEB2C30"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51CCF8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6D527D4E"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09DFE91" w14:textId="77777777" w:rsidR="006F6378" w:rsidRPr="00C30686" w:rsidRDefault="006F6378" w:rsidP="0094020B">
            <w:pPr>
              <w:pStyle w:val="TAC"/>
              <w:rPr>
                <w:rFonts w:eastAsiaTheme="minorEastAsia"/>
                <w:lang w:val="en-US"/>
              </w:rPr>
            </w:pPr>
            <w:r w:rsidRPr="00C30686">
              <w:rPr>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183BC371" w14:textId="77777777" w:rsidR="006F6378" w:rsidRPr="00C30686" w:rsidRDefault="006F6378" w:rsidP="0094020B">
            <w:pPr>
              <w:pStyle w:val="TAC"/>
              <w:rPr>
                <w:rFonts w:eastAsiaTheme="minorEastAsia" w:cs="Arial"/>
                <w:color w:val="000000"/>
                <w:szCs w:val="18"/>
                <w:lang w:val="en-US" w:bidi="ar"/>
              </w:rPr>
            </w:pPr>
            <w:r w:rsidRPr="00C30686">
              <w:rPr>
                <w:lang w:val="en-US" w:eastAsia="zh-CN" w:bidi="ar"/>
              </w:rPr>
              <w:t>CA_n78(2A)_BCS0</w:t>
            </w:r>
          </w:p>
        </w:tc>
        <w:tc>
          <w:tcPr>
            <w:tcW w:w="2445" w:type="dxa"/>
            <w:tcBorders>
              <w:top w:val="nil"/>
              <w:left w:val="single" w:sz="4" w:space="0" w:color="auto"/>
              <w:bottom w:val="single" w:sz="4" w:space="0" w:color="auto"/>
              <w:right w:val="single" w:sz="4" w:space="0" w:color="auto"/>
            </w:tcBorders>
            <w:vAlign w:val="center"/>
          </w:tcPr>
          <w:p w14:paraId="47C57375" w14:textId="77777777" w:rsidR="006F6378" w:rsidRPr="00C30686" w:rsidRDefault="006F6378" w:rsidP="0094020B">
            <w:pPr>
              <w:pStyle w:val="TAC"/>
              <w:rPr>
                <w:rFonts w:eastAsiaTheme="minorEastAsia"/>
                <w:lang w:val="en-US"/>
              </w:rPr>
            </w:pPr>
          </w:p>
        </w:tc>
      </w:tr>
      <w:tr w:rsidR="006F6378" w:rsidRPr="00C30686" w14:paraId="2CBAEB7E"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50B21B9" w14:textId="77777777" w:rsidR="006F6378" w:rsidRPr="00C30686" w:rsidRDefault="006F6378" w:rsidP="0094020B">
            <w:pPr>
              <w:pStyle w:val="TAC"/>
              <w:rPr>
                <w:rFonts w:eastAsiaTheme="minorEastAsia"/>
                <w:lang w:val="en-US" w:eastAsia="zh-CN"/>
              </w:rPr>
            </w:pPr>
            <w:r w:rsidRPr="00C30686">
              <w:rPr>
                <w:lang w:val="en-US" w:eastAsia="zh-CN"/>
              </w:rPr>
              <w:t>CA_n7A-n25(2A)-n78(2A)</w:t>
            </w:r>
          </w:p>
        </w:tc>
        <w:tc>
          <w:tcPr>
            <w:tcW w:w="2785" w:type="dxa"/>
            <w:tcBorders>
              <w:top w:val="single" w:sz="4" w:space="0" w:color="auto"/>
              <w:left w:val="single" w:sz="4" w:space="0" w:color="auto"/>
              <w:bottom w:val="nil"/>
              <w:right w:val="single" w:sz="4" w:space="0" w:color="auto"/>
            </w:tcBorders>
            <w:vAlign w:val="center"/>
          </w:tcPr>
          <w:p w14:paraId="7719B2CF" w14:textId="77777777" w:rsidR="006F6378" w:rsidRPr="00C30686" w:rsidRDefault="006F6378" w:rsidP="0094020B">
            <w:pPr>
              <w:pStyle w:val="TAC"/>
              <w:rPr>
                <w:rFonts w:eastAsiaTheme="minorEastAsia"/>
                <w:lang w:val="en-US"/>
              </w:rPr>
            </w:pPr>
            <w:r w:rsidRPr="00C30686">
              <w:rPr>
                <w:szCs w:val="18"/>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2FEDB206" w14:textId="77777777" w:rsidR="006F6378" w:rsidRPr="00C30686" w:rsidRDefault="006F6378" w:rsidP="0094020B">
            <w:pPr>
              <w:pStyle w:val="TAC"/>
              <w:rPr>
                <w:rFonts w:eastAsiaTheme="minorEastAsia"/>
                <w:lang w:val="en-US"/>
              </w:rPr>
            </w:pPr>
            <w:r w:rsidRPr="00C30686">
              <w:rPr>
                <w:lang w:val="en-US"/>
              </w:rPr>
              <w:t>n7</w:t>
            </w:r>
          </w:p>
        </w:tc>
        <w:tc>
          <w:tcPr>
            <w:tcW w:w="4356" w:type="dxa"/>
            <w:tcBorders>
              <w:top w:val="single" w:sz="4" w:space="0" w:color="auto"/>
              <w:left w:val="single" w:sz="4" w:space="0" w:color="auto"/>
              <w:bottom w:val="single" w:sz="4" w:space="0" w:color="auto"/>
              <w:right w:val="single" w:sz="4" w:space="0" w:color="auto"/>
            </w:tcBorders>
            <w:vAlign w:val="center"/>
          </w:tcPr>
          <w:p w14:paraId="4CD36FB6" w14:textId="77777777" w:rsidR="006F6378" w:rsidRPr="00C30686" w:rsidRDefault="006F6378" w:rsidP="0094020B">
            <w:pPr>
              <w:pStyle w:val="TAC"/>
              <w:rPr>
                <w:rFonts w:eastAsiaTheme="minorEastAsia" w:cs="Arial"/>
                <w:color w:val="000000"/>
                <w:szCs w:val="18"/>
                <w:lang w:val="en-US" w:bidi="ar"/>
              </w:rPr>
            </w:pPr>
            <w:r w:rsidRPr="00C30686">
              <w:rPr>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667189A8" w14:textId="77777777" w:rsidR="006F6378" w:rsidRPr="00C30686" w:rsidRDefault="006F6378" w:rsidP="0094020B">
            <w:pPr>
              <w:pStyle w:val="TAC"/>
              <w:rPr>
                <w:rFonts w:eastAsiaTheme="minorEastAsia"/>
                <w:lang w:val="en-US"/>
              </w:rPr>
            </w:pPr>
            <w:r w:rsidRPr="00C30686">
              <w:rPr>
                <w:lang w:val="en-US" w:eastAsia="zh-CN"/>
              </w:rPr>
              <w:t>0</w:t>
            </w:r>
          </w:p>
        </w:tc>
      </w:tr>
      <w:tr w:rsidR="006F6378" w:rsidRPr="00C30686" w14:paraId="52C5E234" w14:textId="77777777" w:rsidTr="004F423A">
        <w:trPr>
          <w:trHeight w:val="29"/>
        </w:trPr>
        <w:tc>
          <w:tcPr>
            <w:tcW w:w="2742" w:type="dxa"/>
            <w:tcBorders>
              <w:top w:val="nil"/>
              <w:left w:val="single" w:sz="4" w:space="0" w:color="auto"/>
              <w:bottom w:val="nil"/>
              <w:right w:val="single" w:sz="4" w:space="0" w:color="auto"/>
            </w:tcBorders>
            <w:vAlign w:val="center"/>
          </w:tcPr>
          <w:p w14:paraId="19E9051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B75CFD3"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1B2A487" w14:textId="77777777" w:rsidR="006F6378" w:rsidRPr="00C30686" w:rsidRDefault="006F6378" w:rsidP="0094020B">
            <w:pPr>
              <w:pStyle w:val="TAC"/>
              <w:rPr>
                <w:rFonts w:eastAsiaTheme="minorEastAsia"/>
                <w:lang w:val="en-US"/>
              </w:rPr>
            </w:pPr>
            <w:r w:rsidRPr="00C30686">
              <w:rPr>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0D5E7E7A" w14:textId="77777777" w:rsidR="006F6378" w:rsidRPr="00C30686" w:rsidRDefault="006F6378" w:rsidP="0094020B">
            <w:pPr>
              <w:pStyle w:val="TAC"/>
              <w:rPr>
                <w:rFonts w:eastAsiaTheme="minorEastAsia" w:cs="Arial"/>
                <w:color w:val="000000"/>
                <w:szCs w:val="18"/>
                <w:lang w:val="en-US" w:bidi="ar"/>
              </w:rPr>
            </w:pPr>
            <w:r w:rsidRPr="00C30686">
              <w:rPr>
                <w:lang w:val="en-US" w:eastAsia="zh-CN" w:bidi="ar"/>
              </w:rPr>
              <w:t>CA_n25(2A)_BCS0</w:t>
            </w:r>
          </w:p>
        </w:tc>
        <w:tc>
          <w:tcPr>
            <w:tcW w:w="2445" w:type="dxa"/>
            <w:tcBorders>
              <w:top w:val="nil"/>
              <w:left w:val="single" w:sz="4" w:space="0" w:color="auto"/>
              <w:bottom w:val="nil"/>
              <w:right w:val="single" w:sz="4" w:space="0" w:color="auto"/>
            </w:tcBorders>
            <w:vAlign w:val="center"/>
          </w:tcPr>
          <w:p w14:paraId="7D26C0F8" w14:textId="77777777" w:rsidR="006F6378" w:rsidRPr="00C30686" w:rsidRDefault="006F6378" w:rsidP="0094020B">
            <w:pPr>
              <w:pStyle w:val="TAC"/>
              <w:rPr>
                <w:rFonts w:eastAsiaTheme="minorEastAsia"/>
                <w:lang w:val="en-US"/>
              </w:rPr>
            </w:pPr>
          </w:p>
        </w:tc>
      </w:tr>
      <w:tr w:rsidR="006F6378" w:rsidRPr="00C30686" w14:paraId="34A5DBE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C83C55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635D23A"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9CEC313" w14:textId="77777777" w:rsidR="006F6378" w:rsidRPr="00C30686" w:rsidRDefault="006F6378" w:rsidP="0094020B">
            <w:pPr>
              <w:pStyle w:val="TAC"/>
              <w:rPr>
                <w:rFonts w:eastAsiaTheme="minorEastAsia"/>
                <w:lang w:val="en-US"/>
              </w:rPr>
            </w:pPr>
            <w:r w:rsidRPr="00C30686">
              <w:rPr>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1C1E9F19" w14:textId="77777777" w:rsidR="006F6378" w:rsidRPr="00C30686" w:rsidRDefault="006F6378" w:rsidP="0094020B">
            <w:pPr>
              <w:pStyle w:val="TAC"/>
              <w:rPr>
                <w:rFonts w:eastAsiaTheme="minorEastAsia" w:cs="Arial"/>
                <w:color w:val="000000"/>
                <w:szCs w:val="18"/>
                <w:lang w:val="en-US" w:bidi="ar"/>
              </w:rPr>
            </w:pPr>
            <w:r w:rsidRPr="00C30686">
              <w:rPr>
                <w:lang w:val="en-US" w:eastAsia="zh-CN" w:bidi="ar"/>
              </w:rPr>
              <w:t>CA_n78(2A)_BCS0</w:t>
            </w:r>
          </w:p>
        </w:tc>
        <w:tc>
          <w:tcPr>
            <w:tcW w:w="2445" w:type="dxa"/>
            <w:tcBorders>
              <w:top w:val="nil"/>
              <w:left w:val="single" w:sz="4" w:space="0" w:color="auto"/>
              <w:bottom w:val="single" w:sz="4" w:space="0" w:color="auto"/>
              <w:right w:val="single" w:sz="4" w:space="0" w:color="auto"/>
            </w:tcBorders>
            <w:vAlign w:val="center"/>
          </w:tcPr>
          <w:p w14:paraId="5DCA4AD6" w14:textId="77777777" w:rsidR="006F6378" w:rsidRPr="00C30686" w:rsidRDefault="006F6378" w:rsidP="0094020B">
            <w:pPr>
              <w:pStyle w:val="TAC"/>
              <w:rPr>
                <w:rFonts w:eastAsiaTheme="minorEastAsia"/>
                <w:lang w:val="en-US"/>
              </w:rPr>
            </w:pPr>
          </w:p>
        </w:tc>
      </w:tr>
      <w:tr w:rsidR="006F6378" w:rsidRPr="00C30686" w14:paraId="65F1894C"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9F1A619" w14:textId="77777777" w:rsidR="006F6378" w:rsidRPr="00C30686" w:rsidRDefault="006F6378" w:rsidP="0094020B">
            <w:pPr>
              <w:pStyle w:val="TAC"/>
              <w:rPr>
                <w:rFonts w:eastAsiaTheme="minorEastAsia"/>
                <w:lang w:val="en-US" w:eastAsia="zh-CN"/>
              </w:rPr>
            </w:pPr>
            <w:r w:rsidRPr="00C30686">
              <w:rPr>
                <w:lang w:val="en-US" w:eastAsia="zh-CN"/>
              </w:rPr>
              <w:t>CA_n7(2A)-n25(2A)-n78(2A)</w:t>
            </w:r>
          </w:p>
        </w:tc>
        <w:tc>
          <w:tcPr>
            <w:tcW w:w="2785" w:type="dxa"/>
            <w:tcBorders>
              <w:top w:val="single" w:sz="4" w:space="0" w:color="auto"/>
              <w:left w:val="single" w:sz="4" w:space="0" w:color="auto"/>
              <w:bottom w:val="nil"/>
              <w:right w:val="single" w:sz="4" w:space="0" w:color="auto"/>
            </w:tcBorders>
            <w:vAlign w:val="center"/>
          </w:tcPr>
          <w:p w14:paraId="267DF8FB" w14:textId="77777777" w:rsidR="006F6378" w:rsidRPr="00C30686" w:rsidRDefault="006F6378" w:rsidP="0094020B">
            <w:pPr>
              <w:pStyle w:val="TAC"/>
              <w:rPr>
                <w:rFonts w:eastAsiaTheme="minorEastAsia"/>
                <w:lang w:val="en-US"/>
              </w:rPr>
            </w:pPr>
            <w:r w:rsidRPr="00C30686">
              <w:rPr>
                <w:szCs w:val="18"/>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49C57E3D" w14:textId="77777777" w:rsidR="006F6378" w:rsidRPr="00C30686" w:rsidRDefault="006F6378" w:rsidP="0094020B">
            <w:pPr>
              <w:pStyle w:val="TAC"/>
              <w:rPr>
                <w:rFonts w:eastAsiaTheme="minorEastAsia"/>
                <w:lang w:val="en-US"/>
              </w:rPr>
            </w:pPr>
            <w:r w:rsidRPr="00C30686">
              <w:rPr>
                <w:lang w:val="en-US"/>
              </w:rPr>
              <w:t>n7</w:t>
            </w:r>
          </w:p>
        </w:tc>
        <w:tc>
          <w:tcPr>
            <w:tcW w:w="4356" w:type="dxa"/>
            <w:tcBorders>
              <w:top w:val="single" w:sz="4" w:space="0" w:color="auto"/>
              <w:left w:val="single" w:sz="4" w:space="0" w:color="auto"/>
              <w:bottom w:val="single" w:sz="4" w:space="0" w:color="auto"/>
              <w:right w:val="single" w:sz="4" w:space="0" w:color="auto"/>
            </w:tcBorders>
            <w:vAlign w:val="center"/>
          </w:tcPr>
          <w:p w14:paraId="3888C7D2" w14:textId="77777777" w:rsidR="006F6378" w:rsidRPr="00C30686" w:rsidRDefault="006F6378" w:rsidP="0094020B">
            <w:pPr>
              <w:pStyle w:val="TAC"/>
              <w:rPr>
                <w:rFonts w:eastAsiaTheme="minorEastAsia" w:cs="Arial"/>
                <w:color w:val="000000"/>
                <w:szCs w:val="18"/>
                <w:lang w:val="en-US" w:bidi="ar"/>
              </w:rPr>
            </w:pPr>
            <w:r w:rsidRPr="00C30686">
              <w:rPr>
                <w:lang w:val="en-US" w:eastAsia="zh-CN" w:bidi="ar"/>
              </w:rPr>
              <w:t>CA_n7(2A)_BCS0</w:t>
            </w:r>
          </w:p>
        </w:tc>
        <w:tc>
          <w:tcPr>
            <w:tcW w:w="2445" w:type="dxa"/>
            <w:tcBorders>
              <w:top w:val="single" w:sz="4" w:space="0" w:color="auto"/>
              <w:left w:val="single" w:sz="4" w:space="0" w:color="auto"/>
              <w:bottom w:val="nil"/>
              <w:right w:val="single" w:sz="4" w:space="0" w:color="auto"/>
            </w:tcBorders>
            <w:vAlign w:val="center"/>
          </w:tcPr>
          <w:p w14:paraId="72669F13" w14:textId="77777777" w:rsidR="006F6378" w:rsidRPr="00C30686" w:rsidRDefault="006F6378" w:rsidP="0094020B">
            <w:pPr>
              <w:pStyle w:val="TAC"/>
              <w:rPr>
                <w:rFonts w:eastAsiaTheme="minorEastAsia"/>
                <w:lang w:val="en-US"/>
              </w:rPr>
            </w:pPr>
            <w:r w:rsidRPr="00C30686">
              <w:rPr>
                <w:lang w:val="en-US" w:eastAsia="zh-CN"/>
              </w:rPr>
              <w:t>0</w:t>
            </w:r>
          </w:p>
        </w:tc>
      </w:tr>
      <w:tr w:rsidR="006F6378" w:rsidRPr="00C30686" w14:paraId="66887084" w14:textId="77777777" w:rsidTr="004F423A">
        <w:trPr>
          <w:trHeight w:val="29"/>
        </w:trPr>
        <w:tc>
          <w:tcPr>
            <w:tcW w:w="2742" w:type="dxa"/>
            <w:tcBorders>
              <w:top w:val="nil"/>
              <w:left w:val="single" w:sz="4" w:space="0" w:color="auto"/>
              <w:bottom w:val="nil"/>
              <w:right w:val="single" w:sz="4" w:space="0" w:color="auto"/>
            </w:tcBorders>
            <w:vAlign w:val="center"/>
          </w:tcPr>
          <w:p w14:paraId="7E2D09F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0E33A85"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848BD62" w14:textId="77777777" w:rsidR="006F6378" w:rsidRPr="00C30686" w:rsidRDefault="006F6378" w:rsidP="0094020B">
            <w:pPr>
              <w:pStyle w:val="TAC"/>
              <w:rPr>
                <w:rFonts w:eastAsiaTheme="minorEastAsia"/>
                <w:lang w:val="en-US"/>
              </w:rPr>
            </w:pPr>
            <w:r w:rsidRPr="00C30686">
              <w:rPr>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299633DE" w14:textId="77777777" w:rsidR="006F6378" w:rsidRPr="00C30686" w:rsidRDefault="006F6378" w:rsidP="0094020B">
            <w:pPr>
              <w:pStyle w:val="TAC"/>
              <w:rPr>
                <w:rFonts w:eastAsiaTheme="minorEastAsia" w:cs="Arial"/>
                <w:color w:val="000000"/>
                <w:szCs w:val="18"/>
                <w:lang w:val="en-US" w:bidi="ar"/>
              </w:rPr>
            </w:pPr>
            <w:r w:rsidRPr="00C30686">
              <w:rPr>
                <w:lang w:val="en-US" w:eastAsia="zh-CN" w:bidi="ar"/>
              </w:rPr>
              <w:t>CA_n25(2A)_BCS0</w:t>
            </w:r>
          </w:p>
        </w:tc>
        <w:tc>
          <w:tcPr>
            <w:tcW w:w="2445" w:type="dxa"/>
            <w:tcBorders>
              <w:top w:val="nil"/>
              <w:left w:val="single" w:sz="4" w:space="0" w:color="auto"/>
              <w:bottom w:val="nil"/>
              <w:right w:val="single" w:sz="4" w:space="0" w:color="auto"/>
            </w:tcBorders>
            <w:vAlign w:val="center"/>
          </w:tcPr>
          <w:p w14:paraId="02508845" w14:textId="77777777" w:rsidR="006F6378" w:rsidRPr="00C30686" w:rsidRDefault="006F6378" w:rsidP="0094020B">
            <w:pPr>
              <w:pStyle w:val="TAC"/>
              <w:rPr>
                <w:rFonts w:eastAsiaTheme="minorEastAsia"/>
                <w:lang w:val="en-US"/>
              </w:rPr>
            </w:pPr>
          </w:p>
        </w:tc>
      </w:tr>
      <w:tr w:rsidR="006F6378" w:rsidRPr="00C30686" w14:paraId="4A2029EE"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B5173A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1ECF06F8"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74B1324" w14:textId="77777777" w:rsidR="006F6378" w:rsidRPr="00C30686" w:rsidRDefault="006F6378" w:rsidP="0094020B">
            <w:pPr>
              <w:pStyle w:val="TAC"/>
              <w:rPr>
                <w:rFonts w:eastAsiaTheme="minorEastAsia"/>
                <w:lang w:val="en-US"/>
              </w:rPr>
            </w:pPr>
            <w:r w:rsidRPr="00C30686">
              <w:rPr>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662A04A6" w14:textId="77777777" w:rsidR="006F6378" w:rsidRPr="00C30686" w:rsidRDefault="006F6378" w:rsidP="0094020B">
            <w:pPr>
              <w:pStyle w:val="TAC"/>
              <w:rPr>
                <w:rFonts w:eastAsiaTheme="minorEastAsia" w:cs="Arial"/>
                <w:color w:val="000000"/>
                <w:szCs w:val="18"/>
                <w:lang w:val="en-US" w:bidi="ar"/>
              </w:rPr>
            </w:pPr>
            <w:r w:rsidRPr="00C30686">
              <w:rPr>
                <w:lang w:val="en-US" w:eastAsia="zh-CN" w:bidi="ar"/>
              </w:rPr>
              <w:t>CA_n78(2A)_BCS0</w:t>
            </w:r>
          </w:p>
        </w:tc>
        <w:tc>
          <w:tcPr>
            <w:tcW w:w="2445" w:type="dxa"/>
            <w:tcBorders>
              <w:top w:val="nil"/>
              <w:left w:val="single" w:sz="4" w:space="0" w:color="auto"/>
              <w:bottom w:val="single" w:sz="4" w:space="0" w:color="auto"/>
              <w:right w:val="single" w:sz="4" w:space="0" w:color="auto"/>
            </w:tcBorders>
            <w:vAlign w:val="center"/>
          </w:tcPr>
          <w:p w14:paraId="75013376" w14:textId="77777777" w:rsidR="006F6378" w:rsidRPr="00C30686" w:rsidRDefault="006F6378" w:rsidP="0094020B">
            <w:pPr>
              <w:pStyle w:val="TAC"/>
              <w:rPr>
                <w:rFonts w:eastAsiaTheme="minorEastAsia"/>
                <w:lang w:val="en-US"/>
              </w:rPr>
            </w:pPr>
          </w:p>
        </w:tc>
      </w:tr>
      <w:tr w:rsidR="006F6378" w:rsidRPr="00C30686" w14:paraId="1474376C"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EF5773C" w14:textId="77777777" w:rsidR="006F6378" w:rsidRPr="00C30686" w:rsidRDefault="006F6378" w:rsidP="0094020B">
            <w:pPr>
              <w:pStyle w:val="TAC"/>
              <w:rPr>
                <w:rFonts w:eastAsiaTheme="minorEastAsia"/>
                <w:lang w:val="en-US" w:eastAsia="zh-CN"/>
              </w:rPr>
            </w:pPr>
            <w:r w:rsidRPr="00C30686">
              <w:rPr>
                <w:rFonts w:eastAsiaTheme="minorEastAsia"/>
              </w:rPr>
              <w:t>CA_n7A-n26A-n78A</w:t>
            </w:r>
          </w:p>
        </w:tc>
        <w:tc>
          <w:tcPr>
            <w:tcW w:w="2785" w:type="dxa"/>
            <w:tcBorders>
              <w:top w:val="single" w:sz="4" w:space="0" w:color="auto"/>
              <w:left w:val="single" w:sz="4" w:space="0" w:color="auto"/>
              <w:bottom w:val="nil"/>
              <w:right w:val="single" w:sz="4" w:space="0" w:color="auto"/>
            </w:tcBorders>
            <w:vAlign w:val="center"/>
          </w:tcPr>
          <w:p w14:paraId="39EC2897"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CA_n7A-n26A</w:t>
            </w:r>
          </w:p>
          <w:p w14:paraId="33DE02FF"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CA_n7A-n78A</w:t>
            </w:r>
          </w:p>
          <w:p w14:paraId="6725B7D1" w14:textId="77777777" w:rsidR="006F6378" w:rsidRPr="00C30686" w:rsidRDefault="006F6378" w:rsidP="0094020B">
            <w:pPr>
              <w:pStyle w:val="TAC"/>
              <w:rPr>
                <w:rFonts w:eastAsiaTheme="minorEastAsia"/>
                <w:lang w:val="en-US"/>
              </w:rPr>
            </w:pPr>
            <w:r w:rsidRPr="00C30686">
              <w:rPr>
                <w:rFonts w:eastAsiaTheme="minorEastAsia"/>
                <w:szCs w:val="18"/>
                <w:lang w:val="en-US" w:eastAsia="zh-CN"/>
              </w:rPr>
              <w:t>CA_n26A-n78A</w:t>
            </w:r>
          </w:p>
        </w:tc>
        <w:tc>
          <w:tcPr>
            <w:tcW w:w="1259" w:type="dxa"/>
            <w:tcBorders>
              <w:top w:val="single" w:sz="4" w:space="0" w:color="auto"/>
              <w:left w:val="single" w:sz="4" w:space="0" w:color="auto"/>
              <w:bottom w:val="single" w:sz="4" w:space="0" w:color="auto"/>
              <w:right w:val="single" w:sz="4" w:space="0" w:color="auto"/>
            </w:tcBorders>
            <w:vAlign w:val="center"/>
          </w:tcPr>
          <w:p w14:paraId="2D09BC32" w14:textId="77777777" w:rsidR="006F6378" w:rsidRPr="00C30686" w:rsidRDefault="006F6378" w:rsidP="0094020B">
            <w:pPr>
              <w:pStyle w:val="TAC"/>
              <w:rPr>
                <w:lang w:val="en-US" w:eastAsia="zh-CN"/>
              </w:rPr>
            </w:pPr>
            <w:r w:rsidRPr="00C30686">
              <w:rPr>
                <w:rFonts w:eastAsiaTheme="minorEastAsia"/>
                <w:color w:val="000000"/>
              </w:rPr>
              <w:t>n7</w:t>
            </w:r>
          </w:p>
        </w:tc>
        <w:tc>
          <w:tcPr>
            <w:tcW w:w="4356" w:type="dxa"/>
            <w:tcBorders>
              <w:top w:val="single" w:sz="4" w:space="0" w:color="auto"/>
              <w:left w:val="single" w:sz="4" w:space="0" w:color="auto"/>
              <w:bottom w:val="single" w:sz="4" w:space="0" w:color="auto"/>
              <w:right w:val="single" w:sz="4" w:space="0" w:color="auto"/>
            </w:tcBorders>
            <w:vAlign w:val="center"/>
          </w:tcPr>
          <w:p w14:paraId="698599E3" w14:textId="77777777" w:rsidR="006F6378" w:rsidRPr="00C30686" w:rsidRDefault="006F6378" w:rsidP="0094020B">
            <w:pPr>
              <w:pStyle w:val="TAC"/>
              <w:rPr>
                <w:lang w:val="en-US" w:eastAsia="zh-CN" w:bidi="ar"/>
              </w:rPr>
            </w:pPr>
            <w:r w:rsidRPr="00C30686">
              <w:rPr>
                <w:rFonts w:cs="Arial"/>
                <w:szCs w:val="18"/>
                <w:lang w:val="en-US" w:eastAsia="zh-CN" w:bidi="ar"/>
              </w:rPr>
              <w:t>5, 10, 15, 20, 25, 30</w:t>
            </w:r>
            <w:r w:rsidRPr="00C30686">
              <w:rPr>
                <w:rFonts w:cs="Arial" w:hint="eastAsia"/>
                <w:szCs w:val="18"/>
                <w:lang w:val="en-US" w:eastAsia="zh-CN" w:bidi="ar"/>
              </w:rPr>
              <w:t>, 40</w:t>
            </w:r>
            <w:r w:rsidRPr="00C30686">
              <w:rPr>
                <w:rFonts w:cs="Arial"/>
                <w:szCs w:val="18"/>
                <w:lang w:val="en-US" w:eastAsia="zh-CN" w:bidi="ar"/>
              </w:rPr>
              <w:t>, 50</w:t>
            </w:r>
          </w:p>
        </w:tc>
        <w:tc>
          <w:tcPr>
            <w:tcW w:w="2445" w:type="dxa"/>
            <w:tcBorders>
              <w:top w:val="single" w:sz="4" w:space="0" w:color="auto"/>
              <w:left w:val="single" w:sz="4" w:space="0" w:color="auto"/>
              <w:bottom w:val="nil"/>
              <w:right w:val="single" w:sz="4" w:space="0" w:color="auto"/>
            </w:tcBorders>
            <w:vAlign w:val="center"/>
          </w:tcPr>
          <w:p w14:paraId="456D7D7E" w14:textId="77777777" w:rsidR="006F6378" w:rsidRPr="00C30686" w:rsidRDefault="006F6378" w:rsidP="0094020B">
            <w:pPr>
              <w:pStyle w:val="TAC"/>
              <w:rPr>
                <w:rFonts w:eastAsiaTheme="minorEastAsia"/>
                <w:lang w:val="en-US"/>
              </w:rPr>
            </w:pPr>
            <w:r w:rsidRPr="00C30686">
              <w:rPr>
                <w:rFonts w:eastAsiaTheme="minorEastAsia" w:hint="eastAsia"/>
                <w:szCs w:val="18"/>
                <w:lang w:val="en-US" w:eastAsia="zh-CN"/>
              </w:rPr>
              <w:t>0</w:t>
            </w:r>
          </w:p>
        </w:tc>
      </w:tr>
      <w:tr w:rsidR="006F6378" w:rsidRPr="00C30686" w14:paraId="57D39258" w14:textId="77777777" w:rsidTr="004F423A">
        <w:trPr>
          <w:trHeight w:val="29"/>
        </w:trPr>
        <w:tc>
          <w:tcPr>
            <w:tcW w:w="2742" w:type="dxa"/>
            <w:tcBorders>
              <w:top w:val="nil"/>
              <w:left w:val="single" w:sz="4" w:space="0" w:color="auto"/>
              <w:bottom w:val="nil"/>
              <w:right w:val="single" w:sz="4" w:space="0" w:color="auto"/>
            </w:tcBorders>
            <w:vAlign w:val="center"/>
          </w:tcPr>
          <w:p w14:paraId="497EEC3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53A07B4"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E463D90" w14:textId="77777777" w:rsidR="006F6378" w:rsidRPr="00C30686" w:rsidRDefault="006F6378" w:rsidP="0094020B">
            <w:pPr>
              <w:pStyle w:val="TAC"/>
              <w:rPr>
                <w:lang w:val="en-US" w:eastAsia="zh-CN"/>
              </w:rPr>
            </w:pPr>
            <w:r w:rsidRPr="00C30686">
              <w:rPr>
                <w:color w:val="000000"/>
                <w:lang w:eastAsia="zh-CN"/>
              </w:rPr>
              <w:t>n26</w:t>
            </w:r>
          </w:p>
        </w:tc>
        <w:tc>
          <w:tcPr>
            <w:tcW w:w="4356" w:type="dxa"/>
            <w:tcBorders>
              <w:top w:val="single" w:sz="4" w:space="0" w:color="auto"/>
              <w:left w:val="single" w:sz="4" w:space="0" w:color="auto"/>
              <w:bottom w:val="single" w:sz="4" w:space="0" w:color="auto"/>
              <w:right w:val="single" w:sz="4" w:space="0" w:color="auto"/>
            </w:tcBorders>
            <w:vAlign w:val="center"/>
          </w:tcPr>
          <w:p w14:paraId="27B4877E" w14:textId="77777777" w:rsidR="006F6378" w:rsidRPr="00C30686" w:rsidRDefault="006F6378" w:rsidP="0094020B">
            <w:pPr>
              <w:pStyle w:val="TAC"/>
              <w:rPr>
                <w:lang w:val="en-US" w:eastAsia="zh-CN" w:bidi="ar"/>
              </w:rPr>
            </w:pPr>
            <w:r w:rsidRPr="00C30686">
              <w:rPr>
                <w:rFonts w:cs="Arial"/>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53BEBFDE" w14:textId="77777777" w:rsidR="006F6378" w:rsidRPr="00C30686" w:rsidRDefault="006F6378" w:rsidP="0094020B">
            <w:pPr>
              <w:pStyle w:val="TAC"/>
              <w:rPr>
                <w:rFonts w:eastAsiaTheme="minorEastAsia"/>
                <w:lang w:val="en-US"/>
              </w:rPr>
            </w:pPr>
          </w:p>
        </w:tc>
      </w:tr>
      <w:tr w:rsidR="006F6378" w:rsidRPr="00C30686" w14:paraId="27DE203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AA22CF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6AA4926A"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691E8AA" w14:textId="77777777" w:rsidR="006F6378" w:rsidRPr="00C30686" w:rsidRDefault="006F6378" w:rsidP="0094020B">
            <w:pPr>
              <w:pStyle w:val="TAC"/>
              <w:rPr>
                <w:lang w:val="en-US" w:eastAsia="zh-CN"/>
              </w:rPr>
            </w:pPr>
            <w:r w:rsidRPr="00C30686">
              <w:rPr>
                <w:rFonts w:eastAsiaTheme="minorEastAsia"/>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66979AC5" w14:textId="77777777" w:rsidR="006F6378" w:rsidRPr="00C30686" w:rsidRDefault="006F6378" w:rsidP="0094020B">
            <w:pPr>
              <w:pStyle w:val="TAC"/>
              <w:rPr>
                <w:lang w:val="en-US" w:eastAsia="zh-CN" w:bidi="ar"/>
              </w:rPr>
            </w:pPr>
            <w:r w:rsidRPr="00C30686">
              <w:rPr>
                <w:rFonts w:cs="Arial"/>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61196FAD" w14:textId="77777777" w:rsidR="006F6378" w:rsidRPr="00C30686" w:rsidRDefault="006F6378" w:rsidP="0094020B">
            <w:pPr>
              <w:pStyle w:val="TAC"/>
              <w:rPr>
                <w:rFonts w:eastAsiaTheme="minorEastAsia"/>
                <w:lang w:val="en-US"/>
              </w:rPr>
            </w:pPr>
          </w:p>
        </w:tc>
      </w:tr>
      <w:tr w:rsidR="006F6378" w:rsidRPr="00C30686" w14:paraId="6C278498" w14:textId="77777777" w:rsidTr="004F423A">
        <w:trPr>
          <w:trHeight w:val="29"/>
        </w:trPr>
        <w:tc>
          <w:tcPr>
            <w:tcW w:w="2742" w:type="dxa"/>
            <w:tcBorders>
              <w:top w:val="single" w:sz="4" w:space="0" w:color="auto"/>
              <w:left w:val="single" w:sz="4" w:space="0" w:color="auto"/>
              <w:bottom w:val="nil"/>
              <w:right w:val="single" w:sz="4" w:space="0" w:color="auto"/>
            </w:tcBorders>
          </w:tcPr>
          <w:p w14:paraId="0F865B5C" w14:textId="77777777" w:rsidR="006F6378" w:rsidRPr="00C30686" w:rsidRDefault="006F6378" w:rsidP="0094020B">
            <w:pPr>
              <w:pStyle w:val="TAC"/>
              <w:rPr>
                <w:rFonts w:eastAsiaTheme="minorEastAsia"/>
              </w:rPr>
            </w:pPr>
            <w:r w:rsidRPr="00C30686">
              <w:rPr>
                <w:rFonts w:eastAsiaTheme="minorEastAsia"/>
              </w:rPr>
              <w:t>CA_n7A-n26A-n78(2A)</w:t>
            </w:r>
          </w:p>
        </w:tc>
        <w:tc>
          <w:tcPr>
            <w:tcW w:w="2785" w:type="dxa"/>
            <w:tcBorders>
              <w:top w:val="single" w:sz="4" w:space="0" w:color="auto"/>
              <w:left w:val="single" w:sz="4" w:space="0" w:color="auto"/>
              <w:bottom w:val="nil"/>
              <w:right w:val="single" w:sz="4" w:space="0" w:color="auto"/>
            </w:tcBorders>
            <w:vAlign w:val="center"/>
          </w:tcPr>
          <w:p w14:paraId="306BA48D"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CA_n7A-n26A</w:t>
            </w:r>
          </w:p>
          <w:p w14:paraId="2C947DAE"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CA_n7A-n78A</w:t>
            </w:r>
          </w:p>
          <w:p w14:paraId="57A6487D"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CA_n26A-n78A</w:t>
            </w:r>
          </w:p>
        </w:tc>
        <w:tc>
          <w:tcPr>
            <w:tcW w:w="1259" w:type="dxa"/>
            <w:tcBorders>
              <w:top w:val="single" w:sz="4" w:space="0" w:color="auto"/>
              <w:left w:val="single" w:sz="4" w:space="0" w:color="auto"/>
              <w:bottom w:val="single" w:sz="4" w:space="0" w:color="auto"/>
              <w:right w:val="single" w:sz="4" w:space="0" w:color="auto"/>
            </w:tcBorders>
            <w:vAlign w:val="center"/>
          </w:tcPr>
          <w:p w14:paraId="2137B9CE" w14:textId="77777777" w:rsidR="006F6378" w:rsidRPr="00C30686" w:rsidRDefault="006F6378" w:rsidP="0094020B">
            <w:pPr>
              <w:pStyle w:val="TAC"/>
              <w:rPr>
                <w:rFonts w:eastAsiaTheme="minorEastAsia"/>
                <w:color w:val="000000"/>
              </w:rPr>
            </w:pPr>
            <w:r w:rsidRPr="00C30686">
              <w:rPr>
                <w:rFonts w:eastAsiaTheme="minorEastAsia"/>
                <w:szCs w:val="18"/>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71DFD7DE"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5, 10, 15, 20, 25, 30</w:t>
            </w:r>
            <w:r w:rsidRPr="00C30686">
              <w:rPr>
                <w:rFonts w:cs="Arial" w:hint="eastAsia"/>
                <w:szCs w:val="18"/>
                <w:lang w:val="en-US" w:eastAsia="zh-CN" w:bidi="ar"/>
              </w:rPr>
              <w:t xml:space="preserve">, </w:t>
            </w:r>
            <w:r w:rsidRPr="00C30686">
              <w:rPr>
                <w:rFonts w:cs="Arial"/>
                <w:szCs w:val="18"/>
                <w:lang w:val="en-US" w:eastAsia="zh-CN" w:bidi="ar"/>
              </w:rPr>
              <w:t xml:space="preserve">35, </w:t>
            </w:r>
            <w:r w:rsidRPr="00C30686">
              <w:rPr>
                <w:rFonts w:cs="Arial" w:hint="eastAsia"/>
                <w:szCs w:val="18"/>
                <w:lang w:val="en-US" w:eastAsia="zh-CN" w:bidi="ar"/>
              </w:rPr>
              <w:t>40</w:t>
            </w:r>
            <w:r w:rsidRPr="00C30686">
              <w:rPr>
                <w:rFonts w:cs="Arial"/>
                <w:szCs w:val="18"/>
                <w:lang w:val="en-US" w:eastAsia="zh-CN" w:bidi="ar"/>
              </w:rPr>
              <w:t>, 50</w:t>
            </w:r>
          </w:p>
        </w:tc>
        <w:tc>
          <w:tcPr>
            <w:tcW w:w="2445" w:type="dxa"/>
            <w:tcBorders>
              <w:top w:val="single" w:sz="4" w:space="0" w:color="auto"/>
              <w:left w:val="single" w:sz="4" w:space="0" w:color="auto"/>
              <w:bottom w:val="nil"/>
              <w:right w:val="single" w:sz="4" w:space="0" w:color="auto"/>
            </w:tcBorders>
            <w:vAlign w:val="center"/>
          </w:tcPr>
          <w:p w14:paraId="33695D28" w14:textId="77777777" w:rsidR="006F6378" w:rsidRPr="00C30686" w:rsidRDefault="006F6378" w:rsidP="0094020B">
            <w:pPr>
              <w:pStyle w:val="TAC"/>
              <w:rPr>
                <w:rFonts w:eastAsiaTheme="minorEastAsia"/>
                <w:szCs w:val="18"/>
                <w:lang w:val="en-US" w:eastAsia="zh-CN"/>
              </w:rPr>
            </w:pPr>
            <w:r w:rsidRPr="00C30686">
              <w:rPr>
                <w:rFonts w:eastAsiaTheme="minorEastAsia"/>
                <w:lang w:val="en-US"/>
              </w:rPr>
              <w:t>0</w:t>
            </w:r>
          </w:p>
        </w:tc>
      </w:tr>
      <w:tr w:rsidR="006F6378" w:rsidRPr="00C30686" w14:paraId="674E4DD1" w14:textId="77777777" w:rsidTr="004F423A">
        <w:trPr>
          <w:trHeight w:val="29"/>
        </w:trPr>
        <w:tc>
          <w:tcPr>
            <w:tcW w:w="2742" w:type="dxa"/>
            <w:tcBorders>
              <w:top w:val="nil"/>
              <w:left w:val="single" w:sz="4" w:space="0" w:color="auto"/>
              <w:bottom w:val="nil"/>
              <w:right w:val="single" w:sz="4" w:space="0" w:color="auto"/>
            </w:tcBorders>
          </w:tcPr>
          <w:p w14:paraId="4316BCD8" w14:textId="77777777" w:rsidR="006F6378" w:rsidRPr="00C30686" w:rsidRDefault="006F6378" w:rsidP="0094020B">
            <w:pPr>
              <w:pStyle w:val="TAC"/>
              <w:rPr>
                <w:rFonts w:eastAsiaTheme="minorEastAsia"/>
              </w:rPr>
            </w:pPr>
          </w:p>
        </w:tc>
        <w:tc>
          <w:tcPr>
            <w:tcW w:w="2785" w:type="dxa"/>
            <w:tcBorders>
              <w:top w:val="nil"/>
              <w:left w:val="single" w:sz="4" w:space="0" w:color="auto"/>
              <w:bottom w:val="nil"/>
              <w:right w:val="single" w:sz="4" w:space="0" w:color="auto"/>
            </w:tcBorders>
            <w:vAlign w:val="center"/>
          </w:tcPr>
          <w:p w14:paraId="5A578D99"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BE00C55" w14:textId="77777777" w:rsidR="006F6378" w:rsidRPr="00C30686" w:rsidRDefault="006F6378" w:rsidP="0094020B">
            <w:pPr>
              <w:pStyle w:val="TAC"/>
              <w:rPr>
                <w:rFonts w:eastAsiaTheme="minorEastAsia"/>
                <w:color w:val="000000"/>
              </w:rPr>
            </w:pPr>
            <w:r w:rsidRPr="00C30686">
              <w:rPr>
                <w:rFonts w:eastAsia="DengXian"/>
                <w:color w:val="000000"/>
                <w:szCs w:val="18"/>
                <w:lang w:eastAsia="zh-CN"/>
              </w:rPr>
              <w:t>n26</w:t>
            </w:r>
          </w:p>
        </w:tc>
        <w:tc>
          <w:tcPr>
            <w:tcW w:w="4356" w:type="dxa"/>
            <w:tcBorders>
              <w:top w:val="single" w:sz="4" w:space="0" w:color="auto"/>
              <w:left w:val="single" w:sz="4" w:space="0" w:color="auto"/>
              <w:bottom w:val="single" w:sz="4" w:space="0" w:color="auto"/>
              <w:right w:val="single" w:sz="4" w:space="0" w:color="auto"/>
            </w:tcBorders>
            <w:vAlign w:val="center"/>
          </w:tcPr>
          <w:p w14:paraId="0D460C59" w14:textId="77777777" w:rsidR="006F6378" w:rsidRPr="00C30686" w:rsidRDefault="006F6378" w:rsidP="0094020B">
            <w:pPr>
              <w:pStyle w:val="TAC"/>
              <w:rPr>
                <w:rFonts w:cs="Arial"/>
                <w:szCs w:val="18"/>
                <w:lang w:val="en-US" w:eastAsia="zh-CN" w:bidi="ar"/>
              </w:rPr>
            </w:pPr>
            <w:r w:rsidRPr="00C30686">
              <w:rPr>
                <w:rFonts w:eastAsiaTheme="minorEastAsia" w:cs="Arial"/>
                <w:color w:val="000000"/>
                <w:szCs w:val="18"/>
                <w:lang w:val="en-US" w:eastAsia="zh-CN" w:bidi="ar"/>
              </w:rPr>
              <w:t>5, 10, 15, 20, 25, 30</w:t>
            </w:r>
          </w:p>
        </w:tc>
        <w:tc>
          <w:tcPr>
            <w:tcW w:w="2445" w:type="dxa"/>
            <w:tcBorders>
              <w:top w:val="nil"/>
              <w:left w:val="single" w:sz="4" w:space="0" w:color="auto"/>
              <w:bottom w:val="nil"/>
              <w:right w:val="single" w:sz="4" w:space="0" w:color="auto"/>
            </w:tcBorders>
            <w:vAlign w:val="center"/>
          </w:tcPr>
          <w:p w14:paraId="5354625C" w14:textId="77777777" w:rsidR="006F6378" w:rsidRPr="00C30686" w:rsidRDefault="006F6378" w:rsidP="0094020B">
            <w:pPr>
              <w:pStyle w:val="TAC"/>
              <w:rPr>
                <w:rFonts w:eastAsiaTheme="minorEastAsia"/>
                <w:szCs w:val="18"/>
                <w:lang w:val="en-US" w:eastAsia="zh-CN"/>
              </w:rPr>
            </w:pPr>
          </w:p>
        </w:tc>
      </w:tr>
      <w:tr w:rsidR="006F6378" w:rsidRPr="00C30686" w14:paraId="3B3F9FAF" w14:textId="77777777" w:rsidTr="004F423A">
        <w:trPr>
          <w:trHeight w:val="29"/>
        </w:trPr>
        <w:tc>
          <w:tcPr>
            <w:tcW w:w="2742" w:type="dxa"/>
            <w:tcBorders>
              <w:top w:val="nil"/>
              <w:left w:val="single" w:sz="4" w:space="0" w:color="auto"/>
              <w:bottom w:val="single" w:sz="4" w:space="0" w:color="auto"/>
              <w:right w:val="single" w:sz="4" w:space="0" w:color="auto"/>
            </w:tcBorders>
          </w:tcPr>
          <w:p w14:paraId="420C486E" w14:textId="77777777" w:rsidR="006F6378" w:rsidRPr="00C30686" w:rsidRDefault="006F6378" w:rsidP="0094020B">
            <w:pPr>
              <w:pStyle w:val="TAC"/>
              <w:rPr>
                <w:rFonts w:eastAsiaTheme="minorEastAsia"/>
              </w:rPr>
            </w:pPr>
          </w:p>
        </w:tc>
        <w:tc>
          <w:tcPr>
            <w:tcW w:w="2785" w:type="dxa"/>
            <w:tcBorders>
              <w:top w:val="nil"/>
              <w:left w:val="single" w:sz="4" w:space="0" w:color="auto"/>
              <w:bottom w:val="single" w:sz="4" w:space="0" w:color="auto"/>
              <w:right w:val="single" w:sz="4" w:space="0" w:color="auto"/>
            </w:tcBorders>
            <w:vAlign w:val="center"/>
          </w:tcPr>
          <w:p w14:paraId="6C438750"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5AB02B8" w14:textId="77777777" w:rsidR="006F6378" w:rsidRPr="00C30686" w:rsidRDefault="006F6378" w:rsidP="0094020B">
            <w:pPr>
              <w:pStyle w:val="TAC"/>
              <w:rPr>
                <w:rFonts w:eastAsiaTheme="minorEastAsia"/>
                <w:color w:val="000000"/>
              </w:rPr>
            </w:pPr>
            <w:r w:rsidRPr="00C30686">
              <w:rPr>
                <w:rFonts w:eastAsia="DengXian"/>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3C943405" w14:textId="77777777" w:rsidR="006F6378" w:rsidRPr="00C30686" w:rsidRDefault="006F6378" w:rsidP="0094020B">
            <w:pPr>
              <w:pStyle w:val="TAC"/>
              <w:rPr>
                <w:rFonts w:cs="Arial"/>
                <w:szCs w:val="18"/>
                <w:lang w:val="en-US" w:eastAsia="zh-CN" w:bidi="ar"/>
              </w:rPr>
            </w:pPr>
            <w:r w:rsidRPr="00C30686">
              <w:rPr>
                <w:rFonts w:cs="Arial"/>
                <w:color w:val="000000"/>
                <w:szCs w:val="18"/>
                <w:lang w:val="en-US" w:eastAsia="zh-CN" w:bidi="ar"/>
              </w:rPr>
              <w:t>CA_n78(2A)_BCS0</w:t>
            </w:r>
          </w:p>
        </w:tc>
        <w:tc>
          <w:tcPr>
            <w:tcW w:w="2445" w:type="dxa"/>
            <w:tcBorders>
              <w:top w:val="nil"/>
              <w:left w:val="single" w:sz="4" w:space="0" w:color="auto"/>
              <w:bottom w:val="single" w:sz="4" w:space="0" w:color="auto"/>
              <w:right w:val="single" w:sz="4" w:space="0" w:color="auto"/>
            </w:tcBorders>
            <w:vAlign w:val="center"/>
          </w:tcPr>
          <w:p w14:paraId="1C9C824E" w14:textId="77777777" w:rsidR="006F6378" w:rsidRPr="00C30686" w:rsidRDefault="006F6378" w:rsidP="0094020B">
            <w:pPr>
              <w:pStyle w:val="TAC"/>
              <w:rPr>
                <w:rFonts w:eastAsiaTheme="minorEastAsia"/>
                <w:szCs w:val="18"/>
                <w:lang w:val="en-US" w:eastAsia="zh-CN"/>
              </w:rPr>
            </w:pPr>
          </w:p>
        </w:tc>
      </w:tr>
      <w:tr w:rsidR="006F6378" w:rsidRPr="00C30686" w14:paraId="4C96F52F" w14:textId="77777777" w:rsidTr="004F423A">
        <w:trPr>
          <w:trHeight w:val="29"/>
        </w:trPr>
        <w:tc>
          <w:tcPr>
            <w:tcW w:w="2742" w:type="dxa"/>
            <w:tcBorders>
              <w:top w:val="single" w:sz="4" w:space="0" w:color="auto"/>
              <w:left w:val="single" w:sz="4" w:space="0" w:color="auto"/>
              <w:bottom w:val="nil"/>
              <w:right w:val="single" w:sz="4" w:space="0" w:color="auto"/>
            </w:tcBorders>
          </w:tcPr>
          <w:p w14:paraId="12DDE301" w14:textId="77777777" w:rsidR="006F6378" w:rsidRPr="00C30686" w:rsidRDefault="006F6378" w:rsidP="0094020B">
            <w:pPr>
              <w:pStyle w:val="TAC"/>
              <w:rPr>
                <w:rFonts w:eastAsiaTheme="minorEastAsia"/>
              </w:rPr>
            </w:pPr>
            <w:r w:rsidRPr="00C30686">
              <w:rPr>
                <w:rFonts w:eastAsiaTheme="minorEastAsia"/>
              </w:rPr>
              <w:t>CA_n7A-n26(2A)-n78A</w:t>
            </w:r>
          </w:p>
        </w:tc>
        <w:tc>
          <w:tcPr>
            <w:tcW w:w="2785" w:type="dxa"/>
            <w:tcBorders>
              <w:top w:val="single" w:sz="4" w:space="0" w:color="auto"/>
              <w:left w:val="single" w:sz="4" w:space="0" w:color="auto"/>
              <w:bottom w:val="nil"/>
              <w:right w:val="single" w:sz="4" w:space="0" w:color="auto"/>
            </w:tcBorders>
            <w:vAlign w:val="center"/>
          </w:tcPr>
          <w:p w14:paraId="655A5C73"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CA_n7A-n26A</w:t>
            </w:r>
          </w:p>
          <w:p w14:paraId="5699A5BB"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CA_n7A-n78A</w:t>
            </w:r>
          </w:p>
          <w:p w14:paraId="5F77DDBC"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CA_n26A-n78A</w:t>
            </w:r>
          </w:p>
        </w:tc>
        <w:tc>
          <w:tcPr>
            <w:tcW w:w="1259" w:type="dxa"/>
            <w:tcBorders>
              <w:top w:val="single" w:sz="4" w:space="0" w:color="auto"/>
              <w:left w:val="single" w:sz="4" w:space="0" w:color="auto"/>
              <w:bottom w:val="single" w:sz="4" w:space="0" w:color="auto"/>
              <w:right w:val="single" w:sz="4" w:space="0" w:color="auto"/>
            </w:tcBorders>
            <w:vAlign w:val="center"/>
          </w:tcPr>
          <w:p w14:paraId="1482573B" w14:textId="77777777" w:rsidR="006F6378" w:rsidRPr="00C30686" w:rsidRDefault="006F6378" w:rsidP="0094020B">
            <w:pPr>
              <w:pStyle w:val="TAC"/>
              <w:rPr>
                <w:rFonts w:eastAsiaTheme="minorEastAsia"/>
                <w:color w:val="000000"/>
              </w:rPr>
            </w:pPr>
            <w:r w:rsidRPr="00C30686">
              <w:rPr>
                <w:rFonts w:eastAsiaTheme="minorEastAsia"/>
                <w:szCs w:val="18"/>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6759356B"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5, 10, 15, 20, 25, 30</w:t>
            </w:r>
            <w:r w:rsidRPr="00C30686">
              <w:rPr>
                <w:rFonts w:cs="Arial" w:hint="eastAsia"/>
                <w:szCs w:val="18"/>
                <w:lang w:val="en-US" w:eastAsia="zh-CN" w:bidi="ar"/>
              </w:rPr>
              <w:t xml:space="preserve">, </w:t>
            </w:r>
            <w:r w:rsidRPr="00C30686">
              <w:rPr>
                <w:rFonts w:cs="Arial"/>
                <w:szCs w:val="18"/>
                <w:lang w:val="en-US" w:eastAsia="zh-CN" w:bidi="ar"/>
              </w:rPr>
              <w:t xml:space="preserve">35, </w:t>
            </w:r>
            <w:r w:rsidRPr="00C30686">
              <w:rPr>
                <w:rFonts w:cs="Arial" w:hint="eastAsia"/>
                <w:szCs w:val="18"/>
                <w:lang w:val="en-US" w:eastAsia="zh-CN" w:bidi="ar"/>
              </w:rPr>
              <w:t>40</w:t>
            </w:r>
            <w:r w:rsidRPr="00C30686">
              <w:rPr>
                <w:rFonts w:cs="Arial"/>
                <w:szCs w:val="18"/>
                <w:lang w:val="en-US" w:eastAsia="zh-CN" w:bidi="ar"/>
              </w:rPr>
              <w:t>, 50</w:t>
            </w:r>
          </w:p>
        </w:tc>
        <w:tc>
          <w:tcPr>
            <w:tcW w:w="2445" w:type="dxa"/>
            <w:tcBorders>
              <w:top w:val="single" w:sz="4" w:space="0" w:color="auto"/>
              <w:left w:val="single" w:sz="4" w:space="0" w:color="auto"/>
              <w:bottom w:val="nil"/>
              <w:right w:val="single" w:sz="4" w:space="0" w:color="auto"/>
            </w:tcBorders>
            <w:vAlign w:val="center"/>
          </w:tcPr>
          <w:p w14:paraId="6463328B" w14:textId="77777777" w:rsidR="006F6378" w:rsidRPr="00C30686" w:rsidRDefault="006F6378" w:rsidP="0094020B">
            <w:pPr>
              <w:pStyle w:val="TAC"/>
              <w:rPr>
                <w:rFonts w:eastAsiaTheme="minorEastAsia"/>
                <w:szCs w:val="18"/>
                <w:lang w:val="en-US" w:eastAsia="zh-CN"/>
              </w:rPr>
            </w:pPr>
            <w:r w:rsidRPr="00C30686">
              <w:rPr>
                <w:rFonts w:eastAsiaTheme="minorEastAsia"/>
                <w:lang w:val="en-US"/>
              </w:rPr>
              <w:t>0</w:t>
            </w:r>
          </w:p>
        </w:tc>
      </w:tr>
      <w:tr w:rsidR="006F6378" w:rsidRPr="00C30686" w14:paraId="3D37041C" w14:textId="77777777" w:rsidTr="004F423A">
        <w:trPr>
          <w:trHeight w:val="29"/>
        </w:trPr>
        <w:tc>
          <w:tcPr>
            <w:tcW w:w="2742" w:type="dxa"/>
            <w:tcBorders>
              <w:top w:val="nil"/>
              <w:left w:val="single" w:sz="4" w:space="0" w:color="auto"/>
              <w:bottom w:val="nil"/>
              <w:right w:val="single" w:sz="4" w:space="0" w:color="auto"/>
            </w:tcBorders>
          </w:tcPr>
          <w:p w14:paraId="5648DB1F" w14:textId="77777777" w:rsidR="006F6378" w:rsidRPr="00C30686" w:rsidRDefault="006F6378" w:rsidP="0094020B">
            <w:pPr>
              <w:pStyle w:val="TAC"/>
              <w:rPr>
                <w:rFonts w:eastAsiaTheme="minorEastAsia"/>
              </w:rPr>
            </w:pPr>
          </w:p>
        </w:tc>
        <w:tc>
          <w:tcPr>
            <w:tcW w:w="2785" w:type="dxa"/>
            <w:tcBorders>
              <w:top w:val="nil"/>
              <w:left w:val="single" w:sz="4" w:space="0" w:color="auto"/>
              <w:bottom w:val="nil"/>
              <w:right w:val="single" w:sz="4" w:space="0" w:color="auto"/>
            </w:tcBorders>
            <w:vAlign w:val="center"/>
          </w:tcPr>
          <w:p w14:paraId="440B264D"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AC94357" w14:textId="77777777" w:rsidR="006F6378" w:rsidRPr="00C30686" w:rsidRDefault="006F6378" w:rsidP="0094020B">
            <w:pPr>
              <w:pStyle w:val="TAC"/>
              <w:rPr>
                <w:rFonts w:eastAsiaTheme="minorEastAsia"/>
                <w:color w:val="000000"/>
              </w:rPr>
            </w:pPr>
            <w:r w:rsidRPr="00C30686">
              <w:rPr>
                <w:rFonts w:eastAsia="DengXian"/>
                <w:color w:val="000000"/>
                <w:szCs w:val="18"/>
                <w:lang w:eastAsia="zh-CN"/>
              </w:rPr>
              <w:t>n26</w:t>
            </w:r>
          </w:p>
        </w:tc>
        <w:tc>
          <w:tcPr>
            <w:tcW w:w="4356" w:type="dxa"/>
            <w:tcBorders>
              <w:top w:val="single" w:sz="4" w:space="0" w:color="auto"/>
              <w:left w:val="single" w:sz="4" w:space="0" w:color="auto"/>
              <w:bottom w:val="single" w:sz="4" w:space="0" w:color="auto"/>
              <w:right w:val="single" w:sz="4" w:space="0" w:color="auto"/>
            </w:tcBorders>
            <w:vAlign w:val="center"/>
          </w:tcPr>
          <w:p w14:paraId="16296BFA" w14:textId="77777777" w:rsidR="006F6378" w:rsidRPr="00C30686" w:rsidRDefault="006F6378" w:rsidP="0094020B">
            <w:pPr>
              <w:pStyle w:val="TAC"/>
              <w:rPr>
                <w:rFonts w:cs="Arial"/>
                <w:szCs w:val="18"/>
                <w:lang w:val="en-US" w:eastAsia="zh-CN" w:bidi="ar"/>
              </w:rPr>
            </w:pPr>
            <w:r w:rsidRPr="00C30686">
              <w:rPr>
                <w:rFonts w:cs="Arial"/>
                <w:color w:val="000000"/>
                <w:szCs w:val="18"/>
                <w:lang w:val="en-US" w:eastAsia="zh-CN" w:bidi="ar"/>
              </w:rPr>
              <w:t>CA_n26(2A)_BCS0</w:t>
            </w:r>
          </w:p>
        </w:tc>
        <w:tc>
          <w:tcPr>
            <w:tcW w:w="2445" w:type="dxa"/>
            <w:tcBorders>
              <w:top w:val="nil"/>
              <w:left w:val="single" w:sz="4" w:space="0" w:color="auto"/>
              <w:bottom w:val="nil"/>
              <w:right w:val="single" w:sz="4" w:space="0" w:color="auto"/>
            </w:tcBorders>
            <w:vAlign w:val="center"/>
          </w:tcPr>
          <w:p w14:paraId="4E20039A" w14:textId="77777777" w:rsidR="006F6378" w:rsidRPr="00C30686" w:rsidRDefault="006F6378" w:rsidP="0094020B">
            <w:pPr>
              <w:pStyle w:val="TAC"/>
              <w:rPr>
                <w:rFonts w:eastAsiaTheme="minorEastAsia"/>
                <w:szCs w:val="18"/>
                <w:lang w:val="en-US" w:eastAsia="zh-CN"/>
              </w:rPr>
            </w:pPr>
          </w:p>
        </w:tc>
      </w:tr>
      <w:tr w:rsidR="006F6378" w:rsidRPr="00C30686" w14:paraId="6D390AEA" w14:textId="77777777" w:rsidTr="004F423A">
        <w:trPr>
          <w:trHeight w:val="29"/>
        </w:trPr>
        <w:tc>
          <w:tcPr>
            <w:tcW w:w="2742" w:type="dxa"/>
            <w:tcBorders>
              <w:top w:val="nil"/>
              <w:left w:val="single" w:sz="4" w:space="0" w:color="auto"/>
              <w:bottom w:val="single" w:sz="4" w:space="0" w:color="auto"/>
              <w:right w:val="single" w:sz="4" w:space="0" w:color="auto"/>
            </w:tcBorders>
          </w:tcPr>
          <w:p w14:paraId="02A585DC" w14:textId="77777777" w:rsidR="006F6378" w:rsidRPr="00C30686" w:rsidRDefault="006F6378" w:rsidP="0094020B">
            <w:pPr>
              <w:pStyle w:val="TAC"/>
              <w:rPr>
                <w:rFonts w:eastAsiaTheme="minorEastAsia"/>
              </w:rPr>
            </w:pPr>
          </w:p>
        </w:tc>
        <w:tc>
          <w:tcPr>
            <w:tcW w:w="2785" w:type="dxa"/>
            <w:tcBorders>
              <w:top w:val="nil"/>
              <w:left w:val="single" w:sz="4" w:space="0" w:color="auto"/>
              <w:bottom w:val="single" w:sz="4" w:space="0" w:color="auto"/>
              <w:right w:val="single" w:sz="4" w:space="0" w:color="auto"/>
            </w:tcBorders>
            <w:vAlign w:val="center"/>
          </w:tcPr>
          <w:p w14:paraId="230CFAAD"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3F989B4" w14:textId="77777777" w:rsidR="006F6378" w:rsidRPr="00C30686" w:rsidRDefault="006F6378" w:rsidP="0094020B">
            <w:pPr>
              <w:pStyle w:val="TAC"/>
              <w:rPr>
                <w:rFonts w:eastAsiaTheme="minorEastAsia"/>
                <w:color w:val="000000"/>
              </w:rPr>
            </w:pPr>
            <w:r w:rsidRPr="00C30686">
              <w:rPr>
                <w:rFonts w:eastAsia="DengXian"/>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57249A7A"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32471D3A" w14:textId="77777777" w:rsidR="006F6378" w:rsidRPr="00C30686" w:rsidRDefault="006F6378" w:rsidP="0094020B">
            <w:pPr>
              <w:pStyle w:val="TAC"/>
              <w:rPr>
                <w:rFonts w:eastAsiaTheme="minorEastAsia"/>
                <w:szCs w:val="18"/>
                <w:lang w:val="en-US" w:eastAsia="zh-CN"/>
              </w:rPr>
            </w:pPr>
          </w:p>
        </w:tc>
      </w:tr>
      <w:tr w:rsidR="006F6378" w:rsidRPr="00C30686" w14:paraId="029D5945" w14:textId="77777777" w:rsidTr="004F423A">
        <w:trPr>
          <w:trHeight w:val="29"/>
        </w:trPr>
        <w:tc>
          <w:tcPr>
            <w:tcW w:w="2742" w:type="dxa"/>
            <w:tcBorders>
              <w:top w:val="single" w:sz="4" w:space="0" w:color="auto"/>
              <w:left w:val="single" w:sz="4" w:space="0" w:color="auto"/>
              <w:bottom w:val="nil"/>
              <w:right w:val="single" w:sz="4" w:space="0" w:color="auto"/>
            </w:tcBorders>
          </w:tcPr>
          <w:p w14:paraId="4064B2D6" w14:textId="77777777" w:rsidR="006F6378" w:rsidRPr="00C30686" w:rsidRDefault="006F6378" w:rsidP="0094020B">
            <w:pPr>
              <w:pStyle w:val="TAC"/>
              <w:rPr>
                <w:rFonts w:eastAsiaTheme="minorEastAsia"/>
              </w:rPr>
            </w:pPr>
            <w:r w:rsidRPr="00C30686">
              <w:rPr>
                <w:rFonts w:eastAsiaTheme="minorEastAsia"/>
              </w:rPr>
              <w:t>CA_n7A-n26(2A)-n78(2A)</w:t>
            </w:r>
          </w:p>
        </w:tc>
        <w:tc>
          <w:tcPr>
            <w:tcW w:w="2785" w:type="dxa"/>
            <w:tcBorders>
              <w:top w:val="single" w:sz="4" w:space="0" w:color="auto"/>
              <w:left w:val="single" w:sz="4" w:space="0" w:color="auto"/>
              <w:bottom w:val="nil"/>
              <w:right w:val="single" w:sz="4" w:space="0" w:color="auto"/>
            </w:tcBorders>
            <w:vAlign w:val="center"/>
          </w:tcPr>
          <w:p w14:paraId="722D9115"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CA_n7A-n26A</w:t>
            </w:r>
          </w:p>
          <w:p w14:paraId="5923CE8F"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CA_n7A-n78A</w:t>
            </w:r>
          </w:p>
          <w:p w14:paraId="4DB82E92"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CA_n26A-n78A</w:t>
            </w:r>
          </w:p>
        </w:tc>
        <w:tc>
          <w:tcPr>
            <w:tcW w:w="1259" w:type="dxa"/>
            <w:tcBorders>
              <w:top w:val="single" w:sz="4" w:space="0" w:color="auto"/>
              <w:left w:val="single" w:sz="4" w:space="0" w:color="auto"/>
              <w:bottom w:val="single" w:sz="4" w:space="0" w:color="auto"/>
              <w:right w:val="single" w:sz="4" w:space="0" w:color="auto"/>
            </w:tcBorders>
            <w:vAlign w:val="center"/>
          </w:tcPr>
          <w:p w14:paraId="2DDF8316" w14:textId="77777777" w:rsidR="006F6378" w:rsidRPr="00C30686" w:rsidRDefault="006F6378" w:rsidP="0094020B">
            <w:pPr>
              <w:pStyle w:val="TAC"/>
              <w:rPr>
                <w:rFonts w:eastAsiaTheme="minorEastAsia"/>
                <w:color w:val="000000"/>
              </w:rPr>
            </w:pPr>
            <w:r w:rsidRPr="00C30686">
              <w:rPr>
                <w:rFonts w:eastAsiaTheme="minorEastAsia"/>
                <w:szCs w:val="18"/>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72B4B9FB" w14:textId="77777777" w:rsidR="006F6378" w:rsidRPr="00C30686" w:rsidRDefault="006F6378" w:rsidP="0094020B">
            <w:pPr>
              <w:pStyle w:val="TAC"/>
              <w:rPr>
                <w:rFonts w:cs="Arial"/>
                <w:szCs w:val="18"/>
                <w:lang w:val="en-US" w:eastAsia="zh-CN" w:bidi="ar"/>
              </w:rPr>
            </w:pPr>
            <w:r w:rsidRPr="00C30686">
              <w:rPr>
                <w:rFonts w:cs="Arial"/>
                <w:szCs w:val="18"/>
                <w:lang w:val="en-US" w:eastAsia="zh-CN" w:bidi="ar"/>
              </w:rPr>
              <w:t>5, 10, 15, 20, 25, 30</w:t>
            </w:r>
            <w:r w:rsidRPr="00C30686">
              <w:rPr>
                <w:rFonts w:cs="Arial" w:hint="eastAsia"/>
                <w:szCs w:val="18"/>
                <w:lang w:val="en-US" w:eastAsia="zh-CN" w:bidi="ar"/>
              </w:rPr>
              <w:t xml:space="preserve">, </w:t>
            </w:r>
            <w:r w:rsidRPr="00C30686">
              <w:rPr>
                <w:rFonts w:cs="Arial"/>
                <w:szCs w:val="18"/>
                <w:lang w:val="en-US" w:eastAsia="zh-CN" w:bidi="ar"/>
              </w:rPr>
              <w:t xml:space="preserve">35, </w:t>
            </w:r>
            <w:r w:rsidRPr="00C30686">
              <w:rPr>
                <w:rFonts w:cs="Arial" w:hint="eastAsia"/>
                <w:szCs w:val="18"/>
                <w:lang w:val="en-US" w:eastAsia="zh-CN" w:bidi="ar"/>
              </w:rPr>
              <w:t>40</w:t>
            </w:r>
            <w:r w:rsidRPr="00C30686">
              <w:rPr>
                <w:rFonts w:cs="Arial"/>
                <w:szCs w:val="18"/>
                <w:lang w:val="en-US" w:eastAsia="zh-CN" w:bidi="ar"/>
              </w:rPr>
              <w:t>, 50</w:t>
            </w:r>
          </w:p>
        </w:tc>
        <w:tc>
          <w:tcPr>
            <w:tcW w:w="2445" w:type="dxa"/>
            <w:tcBorders>
              <w:top w:val="single" w:sz="4" w:space="0" w:color="auto"/>
              <w:left w:val="single" w:sz="4" w:space="0" w:color="auto"/>
              <w:bottom w:val="nil"/>
              <w:right w:val="single" w:sz="4" w:space="0" w:color="auto"/>
            </w:tcBorders>
            <w:vAlign w:val="center"/>
          </w:tcPr>
          <w:p w14:paraId="1A4FCDF8" w14:textId="77777777" w:rsidR="006F6378" w:rsidRPr="00C30686" w:rsidRDefault="006F6378" w:rsidP="0094020B">
            <w:pPr>
              <w:pStyle w:val="TAC"/>
              <w:rPr>
                <w:rFonts w:eastAsiaTheme="minorEastAsia"/>
                <w:szCs w:val="18"/>
                <w:lang w:val="en-US" w:eastAsia="zh-CN"/>
              </w:rPr>
            </w:pPr>
            <w:r w:rsidRPr="00C30686">
              <w:rPr>
                <w:rFonts w:eastAsiaTheme="minorEastAsia"/>
                <w:lang w:val="en-US"/>
              </w:rPr>
              <w:t>0</w:t>
            </w:r>
          </w:p>
        </w:tc>
      </w:tr>
      <w:tr w:rsidR="006F6378" w:rsidRPr="00C30686" w14:paraId="47199A13" w14:textId="77777777" w:rsidTr="004F423A">
        <w:trPr>
          <w:trHeight w:val="29"/>
        </w:trPr>
        <w:tc>
          <w:tcPr>
            <w:tcW w:w="2742" w:type="dxa"/>
            <w:tcBorders>
              <w:top w:val="nil"/>
              <w:left w:val="single" w:sz="4" w:space="0" w:color="auto"/>
              <w:bottom w:val="nil"/>
              <w:right w:val="single" w:sz="4" w:space="0" w:color="auto"/>
            </w:tcBorders>
            <w:vAlign w:val="center"/>
          </w:tcPr>
          <w:p w14:paraId="69766C0E" w14:textId="77777777" w:rsidR="006F6378" w:rsidRPr="00C30686" w:rsidRDefault="006F6378" w:rsidP="0094020B">
            <w:pPr>
              <w:pStyle w:val="TAC"/>
              <w:rPr>
                <w:rFonts w:eastAsiaTheme="minorEastAsia"/>
              </w:rPr>
            </w:pPr>
          </w:p>
        </w:tc>
        <w:tc>
          <w:tcPr>
            <w:tcW w:w="2785" w:type="dxa"/>
            <w:tcBorders>
              <w:top w:val="nil"/>
              <w:left w:val="single" w:sz="4" w:space="0" w:color="auto"/>
              <w:bottom w:val="nil"/>
              <w:right w:val="single" w:sz="4" w:space="0" w:color="auto"/>
            </w:tcBorders>
            <w:vAlign w:val="center"/>
          </w:tcPr>
          <w:p w14:paraId="7F1C3392"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7F35AC0" w14:textId="77777777" w:rsidR="006F6378" w:rsidRPr="00C30686" w:rsidRDefault="006F6378" w:rsidP="0094020B">
            <w:pPr>
              <w:pStyle w:val="TAC"/>
              <w:rPr>
                <w:rFonts w:eastAsiaTheme="minorEastAsia"/>
                <w:color w:val="000000"/>
              </w:rPr>
            </w:pPr>
            <w:r w:rsidRPr="00C30686">
              <w:rPr>
                <w:rFonts w:eastAsia="DengXian"/>
                <w:color w:val="000000"/>
                <w:szCs w:val="18"/>
                <w:lang w:eastAsia="zh-CN"/>
              </w:rPr>
              <w:t>n26</w:t>
            </w:r>
          </w:p>
        </w:tc>
        <w:tc>
          <w:tcPr>
            <w:tcW w:w="4356" w:type="dxa"/>
            <w:tcBorders>
              <w:top w:val="single" w:sz="4" w:space="0" w:color="auto"/>
              <w:left w:val="single" w:sz="4" w:space="0" w:color="auto"/>
              <w:bottom w:val="single" w:sz="4" w:space="0" w:color="auto"/>
              <w:right w:val="single" w:sz="4" w:space="0" w:color="auto"/>
            </w:tcBorders>
            <w:vAlign w:val="center"/>
          </w:tcPr>
          <w:p w14:paraId="4DED7B8C" w14:textId="77777777" w:rsidR="006F6378" w:rsidRPr="00C30686" w:rsidRDefault="006F6378" w:rsidP="0094020B">
            <w:pPr>
              <w:pStyle w:val="TAC"/>
              <w:rPr>
                <w:rFonts w:cs="Arial"/>
                <w:szCs w:val="18"/>
                <w:lang w:val="en-US" w:eastAsia="zh-CN" w:bidi="ar"/>
              </w:rPr>
            </w:pPr>
            <w:r w:rsidRPr="00C30686">
              <w:rPr>
                <w:rFonts w:cs="Arial"/>
                <w:color w:val="000000"/>
                <w:szCs w:val="18"/>
                <w:lang w:val="en-US" w:eastAsia="zh-CN" w:bidi="ar"/>
              </w:rPr>
              <w:t>CA_n26(2A)_BCS0</w:t>
            </w:r>
          </w:p>
        </w:tc>
        <w:tc>
          <w:tcPr>
            <w:tcW w:w="2445" w:type="dxa"/>
            <w:tcBorders>
              <w:top w:val="nil"/>
              <w:left w:val="single" w:sz="4" w:space="0" w:color="auto"/>
              <w:bottom w:val="nil"/>
              <w:right w:val="single" w:sz="4" w:space="0" w:color="auto"/>
            </w:tcBorders>
            <w:vAlign w:val="center"/>
          </w:tcPr>
          <w:p w14:paraId="2AA9972E" w14:textId="77777777" w:rsidR="006F6378" w:rsidRPr="00C30686" w:rsidRDefault="006F6378" w:rsidP="0094020B">
            <w:pPr>
              <w:pStyle w:val="TAC"/>
              <w:rPr>
                <w:rFonts w:eastAsiaTheme="minorEastAsia"/>
                <w:szCs w:val="18"/>
                <w:lang w:val="en-US" w:eastAsia="zh-CN"/>
              </w:rPr>
            </w:pPr>
          </w:p>
        </w:tc>
      </w:tr>
      <w:tr w:rsidR="006F6378" w:rsidRPr="00C30686" w14:paraId="69ED97D6"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C38A6FD" w14:textId="77777777" w:rsidR="006F6378" w:rsidRPr="00C30686" w:rsidRDefault="006F6378" w:rsidP="0094020B">
            <w:pPr>
              <w:pStyle w:val="TAC"/>
              <w:rPr>
                <w:rFonts w:eastAsiaTheme="minorEastAsia"/>
              </w:rPr>
            </w:pPr>
          </w:p>
        </w:tc>
        <w:tc>
          <w:tcPr>
            <w:tcW w:w="2785" w:type="dxa"/>
            <w:tcBorders>
              <w:top w:val="nil"/>
              <w:left w:val="single" w:sz="4" w:space="0" w:color="auto"/>
              <w:bottom w:val="single" w:sz="4" w:space="0" w:color="auto"/>
              <w:right w:val="single" w:sz="4" w:space="0" w:color="auto"/>
            </w:tcBorders>
            <w:vAlign w:val="center"/>
          </w:tcPr>
          <w:p w14:paraId="646B1AD0"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BF094C5" w14:textId="77777777" w:rsidR="006F6378" w:rsidRPr="00C30686" w:rsidRDefault="006F6378" w:rsidP="0094020B">
            <w:pPr>
              <w:pStyle w:val="TAC"/>
              <w:rPr>
                <w:rFonts w:eastAsiaTheme="minorEastAsia"/>
                <w:color w:val="000000"/>
              </w:rPr>
            </w:pPr>
            <w:r w:rsidRPr="00C30686">
              <w:rPr>
                <w:rFonts w:eastAsia="DengXian"/>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57884965" w14:textId="77777777" w:rsidR="006F6378" w:rsidRPr="00C30686" w:rsidRDefault="006F6378" w:rsidP="0094020B">
            <w:pPr>
              <w:pStyle w:val="TAC"/>
              <w:rPr>
                <w:rFonts w:cs="Arial"/>
                <w:szCs w:val="18"/>
                <w:lang w:val="en-US" w:eastAsia="zh-CN" w:bidi="ar"/>
              </w:rPr>
            </w:pPr>
            <w:r w:rsidRPr="00C30686">
              <w:rPr>
                <w:rFonts w:cs="Arial"/>
                <w:color w:val="000000"/>
                <w:szCs w:val="18"/>
                <w:lang w:val="en-US" w:eastAsia="zh-CN" w:bidi="ar"/>
              </w:rPr>
              <w:t>CA_n78(2A)_BCS0</w:t>
            </w:r>
          </w:p>
        </w:tc>
        <w:tc>
          <w:tcPr>
            <w:tcW w:w="2445" w:type="dxa"/>
            <w:tcBorders>
              <w:top w:val="nil"/>
              <w:left w:val="single" w:sz="4" w:space="0" w:color="auto"/>
              <w:bottom w:val="single" w:sz="4" w:space="0" w:color="auto"/>
              <w:right w:val="single" w:sz="4" w:space="0" w:color="auto"/>
            </w:tcBorders>
            <w:vAlign w:val="center"/>
          </w:tcPr>
          <w:p w14:paraId="22747D09" w14:textId="77777777" w:rsidR="006F6378" w:rsidRPr="00C30686" w:rsidRDefault="006F6378" w:rsidP="0094020B">
            <w:pPr>
              <w:pStyle w:val="TAC"/>
              <w:rPr>
                <w:rFonts w:eastAsiaTheme="minorEastAsia"/>
                <w:szCs w:val="18"/>
                <w:lang w:val="en-US" w:eastAsia="zh-CN"/>
              </w:rPr>
            </w:pPr>
          </w:p>
        </w:tc>
      </w:tr>
      <w:tr w:rsidR="006F6378" w:rsidRPr="00C30686" w14:paraId="0963F775"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AE6D737" w14:textId="77777777" w:rsidR="006F6378" w:rsidRPr="00C30686" w:rsidRDefault="006F6378" w:rsidP="0094020B">
            <w:pPr>
              <w:pStyle w:val="TAC"/>
              <w:rPr>
                <w:rFonts w:eastAsiaTheme="minorEastAsia"/>
                <w:lang w:val="en-US" w:eastAsia="zh-CN"/>
              </w:rPr>
            </w:pPr>
            <w:r w:rsidRPr="00C30686">
              <w:rPr>
                <w:rFonts w:eastAsiaTheme="minorEastAsia"/>
              </w:rPr>
              <w:t>CA_n7B-n26A-n78A</w:t>
            </w:r>
          </w:p>
        </w:tc>
        <w:tc>
          <w:tcPr>
            <w:tcW w:w="2785" w:type="dxa"/>
            <w:tcBorders>
              <w:top w:val="single" w:sz="4" w:space="0" w:color="auto"/>
              <w:left w:val="single" w:sz="4" w:space="0" w:color="auto"/>
              <w:bottom w:val="nil"/>
              <w:right w:val="single" w:sz="4" w:space="0" w:color="auto"/>
            </w:tcBorders>
            <w:vAlign w:val="center"/>
          </w:tcPr>
          <w:p w14:paraId="64DB3717"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CA_n7A-n26A</w:t>
            </w:r>
          </w:p>
          <w:p w14:paraId="48DD4C97"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CA_n7A-n78A</w:t>
            </w:r>
          </w:p>
          <w:p w14:paraId="6CD01186"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CA_n26A-n78A</w:t>
            </w:r>
          </w:p>
          <w:p w14:paraId="053D2543" w14:textId="77777777" w:rsidR="006F6378" w:rsidRPr="00C30686" w:rsidRDefault="006F6378" w:rsidP="0094020B">
            <w:pPr>
              <w:pStyle w:val="TAC"/>
              <w:rPr>
                <w:rFonts w:eastAsiaTheme="minorEastAsia"/>
                <w:lang w:val="en-US"/>
              </w:rPr>
            </w:pPr>
            <w:r w:rsidRPr="00C30686">
              <w:rPr>
                <w:rFonts w:eastAsiaTheme="minorEastAsia"/>
                <w:szCs w:val="18"/>
                <w:lang w:val="en-US" w:eastAsia="zh-CN"/>
              </w:rPr>
              <w:t>CA_n7B</w:t>
            </w:r>
          </w:p>
        </w:tc>
        <w:tc>
          <w:tcPr>
            <w:tcW w:w="1259" w:type="dxa"/>
            <w:tcBorders>
              <w:top w:val="single" w:sz="4" w:space="0" w:color="auto"/>
              <w:left w:val="single" w:sz="4" w:space="0" w:color="auto"/>
              <w:bottom w:val="single" w:sz="4" w:space="0" w:color="auto"/>
              <w:right w:val="single" w:sz="4" w:space="0" w:color="auto"/>
            </w:tcBorders>
            <w:vAlign w:val="center"/>
          </w:tcPr>
          <w:p w14:paraId="15CB3E41" w14:textId="77777777" w:rsidR="006F6378" w:rsidRPr="00C30686" w:rsidRDefault="006F6378" w:rsidP="0094020B">
            <w:pPr>
              <w:pStyle w:val="TAC"/>
              <w:rPr>
                <w:lang w:val="en-US" w:eastAsia="zh-CN"/>
              </w:rPr>
            </w:pPr>
            <w:r w:rsidRPr="00C30686">
              <w:rPr>
                <w:rFonts w:eastAsiaTheme="minorEastAsia"/>
                <w:color w:val="000000"/>
              </w:rPr>
              <w:t>n7</w:t>
            </w:r>
          </w:p>
        </w:tc>
        <w:tc>
          <w:tcPr>
            <w:tcW w:w="4356" w:type="dxa"/>
            <w:tcBorders>
              <w:top w:val="single" w:sz="4" w:space="0" w:color="auto"/>
              <w:left w:val="single" w:sz="4" w:space="0" w:color="auto"/>
              <w:bottom w:val="single" w:sz="4" w:space="0" w:color="auto"/>
              <w:right w:val="single" w:sz="4" w:space="0" w:color="auto"/>
            </w:tcBorders>
            <w:vAlign w:val="center"/>
          </w:tcPr>
          <w:p w14:paraId="311FFEF5" w14:textId="77777777" w:rsidR="006F6378" w:rsidRPr="00C30686" w:rsidRDefault="006F6378" w:rsidP="0094020B">
            <w:pPr>
              <w:pStyle w:val="TAC"/>
              <w:rPr>
                <w:lang w:val="en-US" w:eastAsia="zh-CN" w:bidi="ar"/>
              </w:rPr>
            </w:pPr>
            <w:r w:rsidRPr="00C30686">
              <w:rPr>
                <w:rFonts w:cs="Arial"/>
                <w:szCs w:val="18"/>
                <w:lang w:val="en-US" w:eastAsia="zh-CN" w:bidi="ar"/>
              </w:rPr>
              <w:t>CA_n7B_BCS0</w:t>
            </w:r>
          </w:p>
        </w:tc>
        <w:tc>
          <w:tcPr>
            <w:tcW w:w="2445" w:type="dxa"/>
            <w:tcBorders>
              <w:top w:val="single" w:sz="4" w:space="0" w:color="auto"/>
              <w:left w:val="single" w:sz="4" w:space="0" w:color="auto"/>
              <w:bottom w:val="nil"/>
              <w:right w:val="single" w:sz="4" w:space="0" w:color="auto"/>
            </w:tcBorders>
            <w:vAlign w:val="center"/>
          </w:tcPr>
          <w:p w14:paraId="3384D173" w14:textId="77777777" w:rsidR="006F6378" w:rsidRPr="00C30686" w:rsidRDefault="006F6378" w:rsidP="0094020B">
            <w:pPr>
              <w:pStyle w:val="TAC"/>
              <w:rPr>
                <w:rFonts w:eastAsiaTheme="minorEastAsia"/>
                <w:lang w:val="en-US"/>
              </w:rPr>
            </w:pPr>
            <w:r w:rsidRPr="00C30686">
              <w:rPr>
                <w:rFonts w:eastAsiaTheme="minorEastAsia" w:hint="eastAsia"/>
                <w:szCs w:val="18"/>
                <w:lang w:val="en-US" w:eastAsia="zh-CN"/>
              </w:rPr>
              <w:t>0</w:t>
            </w:r>
          </w:p>
        </w:tc>
      </w:tr>
      <w:tr w:rsidR="006F6378" w:rsidRPr="00C30686" w14:paraId="79B9D2A8" w14:textId="77777777" w:rsidTr="004F423A">
        <w:trPr>
          <w:trHeight w:val="29"/>
        </w:trPr>
        <w:tc>
          <w:tcPr>
            <w:tcW w:w="2742" w:type="dxa"/>
            <w:tcBorders>
              <w:top w:val="nil"/>
              <w:left w:val="single" w:sz="4" w:space="0" w:color="auto"/>
              <w:bottom w:val="nil"/>
              <w:right w:val="single" w:sz="4" w:space="0" w:color="auto"/>
            </w:tcBorders>
            <w:vAlign w:val="center"/>
          </w:tcPr>
          <w:p w14:paraId="5B18EC5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62F9F38"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BFC0A79" w14:textId="77777777" w:rsidR="006F6378" w:rsidRPr="00C30686" w:rsidRDefault="006F6378" w:rsidP="0094020B">
            <w:pPr>
              <w:pStyle w:val="TAC"/>
              <w:rPr>
                <w:lang w:val="en-US" w:eastAsia="zh-CN"/>
              </w:rPr>
            </w:pPr>
            <w:r w:rsidRPr="00C30686">
              <w:rPr>
                <w:color w:val="000000"/>
                <w:lang w:eastAsia="zh-CN"/>
              </w:rPr>
              <w:t>n26</w:t>
            </w:r>
          </w:p>
        </w:tc>
        <w:tc>
          <w:tcPr>
            <w:tcW w:w="4356" w:type="dxa"/>
            <w:tcBorders>
              <w:top w:val="single" w:sz="4" w:space="0" w:color="auto"/>
              <w:left w:val="single" w:sz="4" w:space="0" w:color="auto"/>
              <w:bottom w:val="single" w:sz="4" w:space="0" w:color="auto"/>
              <w:right w:val="single" w:sz="4" w:space="0" w:color="auto"/>
            </w:tcBorders>
            <w:vAlign w:val="center"/>
          </w:tcPr>
          <w:p w14:paraId="1F2AA9B6" w14:textId="77777777" w:rsidR="006F6378" w:rsidRPr="00C30686" w:rsidRDefault="006F6378" w:rsidP="0094020B">
            <w:pPr>
              <w:pStyle w:val="TAC"/>
              <w:rPr>
                <w:lang w:val="en-US" w:eastAsia="zh-CN" w:bidi="ar"/>
              </w:rPr>
            </w:pPr>
            <w:r w:rsidRPr="00C30686">
              <w:rPr>
                <w:rFonts w:cs="Arial"/>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42BD7838" w14:textId="77777777" w:rsidR="006F6378" w:rsidRPr="00C30686" w:rsidRDefault="006F6378" w:rsidP="0094020B">
            <w:pPr>
              <w:pStyle w:val="TAC"/>
              <w:rPr>
                <w:rFonts w:eastAsiaTheme="minorEastAsia"/>
                <w:lang w:val="en-US"/>
              </w:rPr>
            </w:pPr>
          </w:p>
        </w:tc>
      </w:tr>
      <w:tr w:rsidR="006F6378" w:rsidRPr="00C30686" w14:paraId="353BB2F2"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8D380D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1501F9FE"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7E048DD" w14:textId="77777777" w:rsidR="006F6378" w:rsidRPr="00C30686" w:rsidRDefault="006F6378" w:rsidP="0094020B">
            <w:pPr>
              <w:pStyle w:val="TAC"/>
              <w:rPr>
                <w:lang w:val="en-US" w:eastAsia="zh-CN"/>
              </w:rPr>
            </w:pPr>
            <w:r w:rsidRPr="00C30686">
              <w:rPr>
                <w:rFonts w:eastAsiaTheme="minorEastAsia"/>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4257F39E" w14:textId="77777777" w:rsidR="006F6378" w:rsidRPr="00C30686" w:rsidRDefault="006F6378" w:rsidP="0094020B">
            <w:pPr>
              <w:pStyle w:val="TAC"/>
              <w:rPr>
                <w:lang w:val="en-US" w:eastAsia="zh-CN" w:bidi="ar"/>
              </w:rPr>
            </w:pPr>
            <w:r w:rsidRPr="00C30686">
              <w:rPr>
                <w:rFonts w:cs="Arial"/>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4329CA1E" w14:textId="77777777" w:rsidR="006F6378" w:rsidRPr="00C30686" w:rsidRDefault="006F6378" w:rsidP="0094020B">
            <w:pPr>
              <w:pStyle w:val="TAC"/>
              <w:rPr>
                <w:rFonts w:eastAsiaTheme="minorEastAsia"/>
                <w:lang w:val="en-US"/>
              </w:rPr>
            </w:pPr>
          </w:p>
        </w:tc>
      </w:tr>
      <w:tr w:rsidR="006F6378" w:rsidRPr="00C30686" w14:paraId="44CF9D2C" w14:textId="77777777" w:rsidTr="004F423A">
        <w:trPr>
          <w:trHeight w:val="29"/>
        </w:trPr>
        <w:tc>
          <w:tcPr>
            <w:tcW w:w="2742" w:type="dxa"/>
            <w:tcBorders>
              <w:top w:val="single" w:sz="4" w:space="0" w:color="auto"/>
              <w:left w:val="single" w:sz="4" w:space="0" w:color="auto"/>
              <w:bottom w:val="nil"/>
              <w:right w:val="single" w:sz="4" w:space="0" w:color="auto"/>
            </w:tcBorders>
          </w:tcPr>
          <w:p w14:paraId="4E4CC3C8" w14:textId="77777777" w:rsidR="006F6378" w:rsidRPr="00C30686" w:rsidRDefault="006F6378" w:rsidP="0094020B">
            <w:pPr>
              <w:pStyle w:val="TAC"/>
              <w:rPr>
                <w:rFonts w:eastAsiaTheme="minorEastAsia"/>
                <w:lang w:eastAsia="zh-CN"/>
              </w:rPr>
            </w:pPr>
            <w:r w:rsidRPr="00C30686">
              <w:rPr>
                <w:rFonts w:eastAsiaTheme="minorEastAsia"/>
              </w:rPr>
              <w:t>CA_n7B-n26A-n78(2A)</w:t>
            </w:r>
          </w:p>
        </w:tc>
        <w:tc>
          <w:tcPr>
            <w:tcW w:w="2785" w:type="dxa"/>
            <w:tcBorders>
              <w:top w:val="single" w:sz="4" w:space="0" w:color="auto"/>
              <w:left w:val="single" w:sz="4" w:space="0" w:color="auto"/>
              <w:bottom w:val="nil"/>
              <w:right w:val="single" w:sz="4" w:space="0" w:color="auto"/>
            </w:tcBorders>
            <w:vAlign w:val="center"/>
          </w:tcPr>
          <w:p w14:paraId="71FFAFA3"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CA_n7A-n26A</w:t>
            </w:r>
          </w:p>
          <w:p w14:paraId="7901F433"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CA_n7A-n78A</w:t>
            </w:r>
          </w:p>
          <w:p w14:paraId="5B024F9F"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CA_n7B</w:t>
            </w:r>
          </w:p>
          <w:p w14:paraId="02B573C9" w14:textId="77777777" w:rsidR="006F6378" w:rsidRPr="00C30686" w:rsidRDefault="006F6378" w:rsidP="0094020B">
            <w:pPr>
              <w:pStyle w:val="TAC"/>
              <w:rPr>
                <w:rFonts w:eastAsiaTheme="minorEastAsia"/>
                <w:lang w:eastAsia="zh-CN"/>
              </w:rPr>
            </w:pPr>
            <w:r w:rsidRPr="00C30686">
              <w:rPr>
                <w:rFonts w:eastAsiaTheme="minorEastAsia"/>
                <w:szCs w:val="18"/>
                <w:lang w:val="en-US" w:eastAsia="zh-CN"/>
              </w:rPr>
              <w:t>CA_n26A-n78A</w:t>
            </w:r>
          </w:p>
        </w:tc>
        <w:tc>
          <w:tcPr>
            <w:tcW w:w="1259" w:type="dxa"/>
            <w:tcBorders>
              <w:top w:val="single" w:sz="4" w:space="0" w:color="auto"/>
              <w:left w:val="single" w:sz="4" w:space="0" w:color="auto"/>
              <w:bottom w:val="single" w:sz="4" w:space="0" w:color="auto"/>
              <w:right w:val="single" w:sz="4" w:space="0" w:color="auto"/>
            </w:tcBorders>
            <w:vAlign w:val="center"/>
          </w:tcPr>
          <w:p w14:paraId="0627A483" w14:textId="77777777" w:rsidR="006F6378" w:rsidRPr="00C30686" w:rsidRDefault="006F6378" w:rsidP="0094020B">
            <w:pPr>
              <w:pStyle w:val="TAC"/>
              <w:rPr>
                <w:rFonts w:eastAsiaTheme="minorEastAsia"/>
                <w:lang w:eastAsia="zh-CN"/>
              </w:rPr>
            </w:pPr>
            <w:r w:rsidRPr="00C30686">
              <w:rPr>
                <w:rFonts w:eastAsiaTheme="minorEastAsia"/>
                <w:szCs w:val="18"/>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39DEFBCD" w14:textId="77777777" w:rsidR="006F6378" w:rsidRPr="00C30686" w:rsidRDefault="006F6378" w:rsidP="0094020B">
            <w:pPr>
              <w:pStyle w:val="TAC"/>
              <w:rPr>
                <w:rFonts w:eastAsiaTheme="minorEastAsia"/>
              </w:rPr>
            </w:pPr>
            <w:r w:rsidRPr="00C30686">
              <w:rPr>
                <w:rFonts w:eastAsiaTheme="minorEastAsia" w:cs="Arial"/>
                <w:color w:val="000000"/>
                <w:szCs w:val="18"/>
                <w:lang w:val="en-US" w:eastAsia="zh-CN" w:bidi="ar"/>
              </w:rPr>
              <w:t>CA_n7B_BCS0</w:t>
            </w:r>
          </w:p>
        </w:tc>
        <w:tc>
          <w:tcPr>
            <w:tcW w:w="2445" w:type="dxa"/>
            <w:tcBorders>
              <w:top w:val="single" w:sz="4" w:space="0" w:color="auto"/>
              <w:left w:val="single" w:sz="4" w:space="0" w:color="auto"/>
              <w:bottom w:val="nil"/>
              <w:right w:val="single" w:sz="4" w:space="0" w:color="auto"/>
            </w:tcBorders>
            <w:vAlign w:val="center"/>
          </w:tcPr>
          <w:p w14:paraId="3A6EB983" w14:textId="77777777" w:rsidR="006F6378" w:rsidRPr="00C30686" w:rsidRDefault="006F6378" w:rsidP="0094020B">
            <w:pPr>
              <w:pStyle w:val="TAC"/>
              <w:rPr>
                <w:rFonts w:eastAsiaTheme="minorEastAsia"/>
                <w:lang w:eastAsia="zh-CN"/>
              </w:rPr>
            </w:pPr>
            <w:r w:rsidRPr="00C30686">
              <w:rPr>
                <w:rFonts w:eastAsiaTheme="minorEastAsia"/>
                <w:lang w:val="en-US"/>
              </w:rPr>
              <w:t>0</w:t>
            </w:r>
          </w:p>
        </w:tc>
      </w:tr>
      <w:tr w:rsidR="006F6378" w:rsidRPr="00C30686" w14:paraId="64C5BB4A" w14:textId="77777777" w:rsidTr="004F423A">
        <w:trPr>
          <w:trHeight w:val="29"/>
        </w:trPr>
        <w:tc>
          <w:tcPr>
            <w:tcW w:w="2742" w:type="dxa"/>
            <w:tcBorders>
              <w:top w:val="nil"/>
              <w:left w:val="single" w:sz="4" w:space="0" w:color="auto"/>
              <w:bottom w:val="nil"/>
              <w:right w:val="single" w:sz="4" w:space="0" w:color="auto"/>
            </w:tcBorders>
          </w:tcPr>
          <w:p w14:paraId="6BCD7EDE" w14:textId="77777777" w:rsidR="006F6378" w:rsidRPr="00C30686" w:rsidRDefault="006F6378" w:rsidP="0094020B">
            <w:pPr>
              <w:pStyle w:val="TAC"/>
              <w:rPr>
                <w:rFonts w:eastAsiaTheme="minorEastAsia"/>
                <w:lang w:eastAsia="zh-CN"/>
              </w:rPr>
            </w:pPr>
          </w:p>
        </w:tc>
        <w:tc>
          <w:tcPr>
            <w:tcW w:w="2785" w:type="dxa"/>
            <w:tcBorders>
              <w:top w:val="nil"/>
              <w:left w:val="single" w:sz="4" w:space="0" w:color="auto"/>
              <w:bottom w:val="nil"/>
              <w:right w:val="single" w:sz="4" w:space="0" w:color="auto"/>
            </w:tcBorders>
            <w:vAlign w:val="center"/>
          </w:tcPr>
          <w:p w14:paraId="4588FB57" w14:textId="77777777" w:rsidR="006F6378" w:rsidRPr="00C30686" w:rsidRDefault="006F6378" w:rsidP="0094020B">
            <w:pPr>
              <w:pStyle w:val="TAC"/>
              <w:rPr>
                <w:rFonts w:eastAsiaTheme="minorEastAsia"/>
                <w:lang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31F19A4" w14:textId="77777777" w:rsidR="006F6378" w:rsidRPr="00C30686" w:rsidRDefault="006F6378" w:rsidP="0094020B">
            <w:pPr>
              <w:pStyle w:val="TAC"/>
              <w:rPr>
                <w:rFonts w:eastAsiaTheme="minorEastAsia"/>
                <w:lang w:eastAsia="zh-CN"/>
              </w:rPr>
            </w:pPr>
            <w:r w:rsidRPr="00C30686">
              <w:rPr>
                <w:rFonts w:eastAsia="DengXian"/>
                <w:color w:val="000000"/>
                <w:szCs w:val="18"/>
                <w:lang w:eastAsia="zh-CN"/>
              </w:rPr>
              <w:t>n26</w:t>
            </w:r>
          </w:p>
        </w:tc>
        <w:tc>
          <w:tcPr>
            <w:tcW w:w="4356" w:type="dxa"/>
            <w:tcBorders>
              <w:top w:val="single" w:sz="4" w:space="0" w:color="auto"/>
              <w:left w:val="single" w:sz="4" w:space="0" w:color="auto"/>
              <w:bottom w:val="single" w:sz="4" w:space="0" w:color="auto"/>
              <w:right w:val="single" w:sz="4" w:space="0" w:color="auto"/>
            </w:tcBorders>
            <w:vAlign w:val="center"/>
          </w:tcPr>
          <w:p w14:paraId="4B2764AC" w14:textId="77777777" w:rsidR="006F6378" w:rsidRPr="00C30686" w:rsidRDefault="006F6378" w:rsidP="0094020B">
            <w:pPr>
              <w:pStyle w:val="TAC"/>
              <w:rPr>
                <w:rFonts w:eastAsiaTheme="minorEastAsia"/>
              </w:rPr>
            </w:pPr>
            <w:r w:rsidRPr="00C30686">
              <w:rPr>
                <w:rFonts w:eastAsiaTheme="minorEastAsia" w:cs="Arial"/>
                <w:color w:val="000000"/>
                <w:szCs w:val="18"/>
                <w:lang w:val="en-US" w:eastAsia="zh-CN" w:bidi="ar"/>
              </w:rPr>
              <w:t>5, 10, 15, 20, 25, 30</w:t>
            </w:r>
          </w:p>
        </w:tc>
        <w:tc>
          <w:tcPr>
            <w:tcW w:w="2445" w:type="dxa"/>
            <w:tcBorders>
              <w:top w:val="nil"/>
              <w:left w:val="single" w:sz="4" w:space="0" w:color="auto"/>
              <w:bottom w:val="nil"/>
              <w:right w:val="single" w:sz="4" w:space="0" w:color="auto"/>
            </w:tcBorders>
            <w:vAlign w:val="center"/>
          </w:tcPr>
          <w:p w14:paraId="414DE7E3" w14:textId="77777777" w:rsidR="006F6378" w:rsidRPr="00C30686" w:rsidRDefault="006F6378" w:rsidP="0094020B">
            <w:pPr>
              <w:pStyle w:val="TAC"/>
              <w:rPr>
                <w:rFonts w:eastAsiaTheme="minorEastAsia"/>
                <w:lang w:eastAsia="zh-CN"/>
              </w:rPr>
            </w:pPr>
          </w:p>
        </w:tc>
      </w:tr>
      <w:tr w:rsidR="006F6378" w:rsidRPr="00C30686" w14:paraId="0C10B3FC" w14:textId="77777777" w:rsidTr="004F423A">
        <w:trPr>
          <w:trHeight w:val="29"/>
        </w:trPr>
        <w:tc>
          <w:tcPr>
            <w:tcW w:w="2742" w:type="dxa"/>
            <w:tcBorders>
              <w:top w:val="nil"/>
              <w:left w:val="single" w:sz="4" w:space="0" w:color="auto"/>
              <w:bottom w:val="single" w:sz="4" w:space="0" w:color="auto"/>
              <w:right w:val="single" w:sz="4" w:space="0" w:color="auto"/>
            </w:tcBorders>
          </w:tcPr>
          <w:p w14:paraId="10AEFF32" w14:textId="77777777" w:rsidR="006F6378" w:rsidRPr="00C30686" w:rsidRDefault="006F6378" w:rsidP="0094020B">
            <w:pPr>
              <w:pStyle w:val="TAC"/>
              <w:rPr>
                <w:rFonts w:eastAsiaTheme="minorEastAsia"/>
                <w:lang w:eastAsia="zh-CN"/>
              </w:rPr>
            </w:pPr>
          </w:p>
        </w:tc>
        <w:tc>
          <w:tcPr>
            <w:tcW w:w="2785" w:type="dxa"/>
            <w:tcBorders>
              <w:top w:val="nil"/>
              <w:left w:val="single" w:sz="4" w:space="0" w:color="auto"/>
              <w:bottom w:val="single" w:sz="4" w:space="0" w:color="auto"/>
              <w:right w:val="single" w:sz="4" w:space="0" w:color="auto"/>
            </w:tcBorders>
            <w:vAlign w:val="center"/>
          </w:tcPr>
          <w:p w14:paraId="2480D790" w14:textId="77777777" w:rsidR="006F6378" w:rsidRPr="00C30686" w:rsidRDefault="006F6378" w:rsidP="0094020B">
            <w:pPr>
              <w:pStyle w:val="TAC"/>
              <w:rPr>
                <w:rFonts w:eastAsiaTheme="minorEastAsia"/>
                <w:lang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DDA8434" w14:textId="77777777" w:rsidR="006F6378" w:rsidRPr="00C30686" w:rsidRDefault="006F6378" w:rsidP="0094020B">
            <w:pPr>
              <w:pStyle w:val="TAC"/>
              <w:rPr>
                <w:rFonts w:eastAsiaTheme="minorEastAsia"/>
                <w:lang w:eastAsia="zh-CN"/>
              </w:rPr>
            </w:pPr>
            <w:r w:rsidRPr="00C30686">
              <w:rPr>
                <w:rFonts w:eastAsia="DengXian"/>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430EB760" w14:textId="77777777" w:rsidR="006F6378" w:rsidRPr="00C30686" w:rsidRDefault="006F6378" w:rsidP="0094020B">
            <w:pPr>
              <w:pStyle w:val="TAC"/>
              <w:rPr>
                <w:rFonts w:eastAsiaTheme="minorEastAsia"/>
              </w:rPr>
            </w:pPr>
            <w:r w:rsidRPr="00C30686">
              <w:rPr>
                <w:rFonts w:cs="Arial"/>
                <w:color w:val="000000"/>
                <w:szCs w:val="18"/>
                <w:lang w:val="en-US" w:eastAsia="zh-CN" w:bidi="ar"/>
              </w:rPr>
              <w:t>CA_n78(2A)_BCS0</w:t>
            </w:r>
          </w:p>
        </w:tc>
        <w:tc>
          <w:tcPr>
            <w:tcW w:w="2445" w:type="dxa"/>
            <w:tcBorders>
              <w:top w:val="nil"/>
              <w:left w:val="single" w:sz="4" w:space="0" w:color="auto"/>
              <w:bottom w:val="single" w:sz="4" w:space="0" w:color="auto"/>
              <w:right w:val="single" w:sz="4" w:space="0" w:color="auto"/>
            </w:tcBorders>
            <w:vAlign w:val="center"/>
          </w:tcPr>
          <w:p w14:paraId="269DBAB7" w14:textId="77777777" w:rsidR="006F6378" w:rsidRPr="00C30686" w:rsidRDefault="006F6378" w:rsidP="0094020B">
            <w:pPr>
              <w:pStyle w:val="TAC"/>
              <w:rPr>
                <w:rFonts w:eastAsiaTheme="minorEastAsia"/>
                <w:lang w:eastAsia="zh-CN"/>
              </w:rPr>
            </w:pPr>
          </w:p>
        </w:tc>
      </w:tr>
      <w:tr w:rsidR="006F6378" w:rsidRPr="00C30686" w14:paraId="35AAA40C" w14:textId="77777777" w:rsidTr="004F423A">
        <w:trPr>
          <w:trHeight w:val="29"/>
        </w:trPr>
        <w:tc>
          <w:tcPr>
            <w:tcW w:w="2742" w:type="dxa"/>
            <w:tcBorders>
              <w:top w:val="single" w:sz="4" w:space="0" w:color="auto"/>
              <w:left w:val="single" w:sz="4" w:space="0" w:color="auto"/>
              <w:bottom w:val="nil"/>
              <w:right w:val="single" w:sz="4" w:space="0" w:color="auto"/>
            </w:tcBorders>
          </w:tcPr>
          <w:p w14:paraId="77D5722E" w14:textId="77777777" w:rsidR="006F6378" w:rsidRPr="00C30686" w:rsidRDefault="006F6378" w:rsidP="0094020B">
            <w:pPr>
              <w:pStyle w:val="TAC"/>
              <w:rPr>
                <w:rFonts w:eastAsiaTheme="minorEastAsia"/>
                <w:lang w:eastAsia="zh-CN"/>
              </w:rPr>
            </w:pPr>
            <w:r w:rsidRPr="00C30686">
              <w:rPr>
                <w:rFonts w:eastAsiaTheme="minorEastAsia"/>
              </w:rPr>
              <w:t>CA_n7B-n26(2A)-n78A</w:t>
            </w:r>
          </w:p>
        </w:tc>
        <w:tc>
          <w:tcPr>
            <w:tcW w:w="2785" w:type="dxa"/>
            <w:tcBorders>
              <w:top w:val="single" w:sz="4" w:space="0" w:color="auto"/>
              <w:left w:val="single" w:sz="4" w:space="0" w:color="auto"/>
              <w:bottom w:val="nil"/>
              <w:right w:val="single" w:sz="4" w:space="0" w:color="auto"/>
            </w:tcBorders>
            <w:vAlign w:val="center"/>
          </w:tcPr>
          <w:p w14:paraId="528A5249"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CA_n7A-n26A</w:t>
            </w:r>
          </w:p>
          <w:p w14:paraId="1F8392DD"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CA_n7A-n78A</w:t>
            </w:r>
          </w:p>
          <w:p w14:paraId="15A5E1AF" w14:textId="77777777" w:rsidR="006F6378" w:rsidRPr="00C30686" w:rsidRDefault="006F6378" w:rsidP="0094020B">
            <w:pPr>
              <w:pStyle w:val="TAC"/>
              <w:rPr>
                <w:rFonts w:eastAsiaTheme="minorEastAsia"/>
                <w:lang w:eastAsia="zh-CN"/>
              </w:rPr>
            </w:pPr>
            <w:r w:rsidRPr="00C30686">
              <w:rPr>
                <w:rFonts w:eastAsiaTheme="minorEastAsia"/>
                <w:szCs w:val="18"/>
                <w:lang w:val="en-US" w:eastAsia="zh-CN"/>
              </w:rPr>
              <w:t>CA_n26A-n78A</w:t>
            </w:r>
          </w:p>
        </w:tc>
        <w:tc>
          <w:tcPr>
            <w:tcW w:w="1259" w:type="dxa"/>
            <w:tcBorders>
              <w:top w:val="single" w:sz="4" w:space="0" w:color="auto"/>
              <w:left w:val="single" w:sz="4" w:space="0" w:color="auto"/>
              <w:bottom w:val="single" w:sz="4" w:space="0" w:color="auto"/>
              <w:right w:val="single" w:sz="4" w:space="0" w:color="auto"/>
            </w:tcBorders>
            <w:vAlign w:val="center"/>
          </w:tcPr>
          <w:p w14:paraId="17CFAF4C" w14:textId="77777777" w:rsidR="006F6378" w:rsidRPr="00C30686" w:rsidRDefault="006F6378" w:rsidP="0094020B">
            <w:pPr>
              <w:pStyle w:val="TAC"/>
              <w:rPr>
                <w:rFonts w:eastAsiaTheme="minorEastAsia"/>
                <w:lang w:eastAsia="zh-CN"/>
              </w:rPr>
            </w:pPr>
            <w:r w:rsidRPr="00C30686">
              <w:rPr>
                <w:rFonts w:eastAsiaTheme="minorEastAsia"/>
                <w:szCs w:val="18"/>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1584BD58" w14:textId="77777777" w:rsidR="006F6378" w:rsidRPr="00C30686" w:rsidRDefault="006F6378" w:rsidP="0094020B">
            <w:pPr>
              <w:pStyle w:val="TAC"/>
              <w:rPr>
                <w:rFonts w:eastAsiaTheme="minorEastAsia"/>
              </w:rPr>
            </w:pPr>
            <w:r w:rsidRPr="00C30686">
              <w:rPr>
                <w:rFonts w:cs="Arial"/>
                <w:color w:val="000000"/>
                <w:szCs w:val="18"/>
                <w:lang w:val="en-US" w:eastAsia="zh-CN" w:bidi="ar"/>
              </w:rPr>
              <w:t>CA_n7B_BCS0</w:t>
            </w:r>
          </w:p>
        </w:tc>
        <w:tc>
          <w:tcPr>
            <w:tcW w:w="2445" w:type="dxa"/>
            <w:tcBorders>
              <w:top w:val="single" w:sz="4" w:space="0" w:color="auto"/>
              <w:left w:val="single" w:sz="4" w:space="0" w:color="auto"/>
              <w:bottom w:val="nil"/>
              <w:right w:val="single" w:sz="4" w:space="0" w:color="auto"/>
            </w:tcBorders>
            <w:vAlign w:val="center"/>
          </w:tcPr>
          <w:p w14:paraId="20609E6E" w14:textId="77777777" w:rsidR="006F6378" w:rsidRPr="00C30686" w:rsidRDefault="006F6378" w:rsidP="0094020B">
            <w:pPr>
              <w:pStyle w:val="TAC"/>
              <w:rPr>
                <w:rFonts w:eastAsiaTheme="minorEastAsia"/>
                <w:lang w:eastAsia="zh-CN"/>
              </w:rPr>
            </w:pPr>
            <w:r w:rsidRPr="00C30686">
              <w:rPr>
                <w:rFonts w:eastAsiaTheme="minorEastAsia"/>
                <w:lang w:val="en-US"/>
              </w:rPr>
              <w:t>0</w:t>
            </w:r>
          </w:p>
        </w:tc>
      </w:tr>
      <w:tr w:rsidR="006F6378" w:rsidRPr="00C30686" w14:paraId="26E4FE4E" w14:textId="77777777" w:rsidTr="004F423A">
        <w:trPr>
          <w:trHeight w:val="29"/>
        </w:trPr>
        <w:tc>
          <w:tcPr>
            <w:tcW w:w="2742" w:type="dxa"/>
            <w:tcBorders>
              <w:top w:val="nil"/>
              <w:left w:val="single" w:sz="4" w:space="0" w:color="auto"/>
              <w:bottom w:val="nil"/>
              <w:right w:val="single" w:sz="4" w:space="0" w:color="auto"/>
            </w:tcBorders>
          </w:tcPr>
          <w:p w14:paraId="6E644223" w14:textId="77777777" w:rsidR="006F6378" w:rsidRPr="00C30686" w:rsidRDefault="006F6378" w:rsidP="0094020B">
            <w:pPr>
              <w:pStyle w:val="TAC"/>
              <w:rPr>
                <w:rFonts w:eastAsiaTheme="minorEastAsia"/>
                <w:lang w:eastAsia="zh-CN"/>
              </w:rPr>
            </w:pPr>
          </w:p>
        </w:tc>
        <w:tc>
          <w:tcPr>
            <w:tcW w:w="2785" w:type="dxa"/>
            <w:tcBorders>
              <w:top w:val="nil"/>
              <w:left w:val="single" w:sz="4" w:space="0" w:color="auto"/>
              <w:bottom w:val="nil"/>
              <w:right w:val="single" w:sz="4" w:space="0" w:color="auto"/>
            </w:tcBorders>
            <w:vAlign w:val="center"/>
          </w:tcPr>
          <w:p w14:paraId="174A3A7E" w14:textId="77777777" w:rsidR="006F6378" w:rsidRPr="00C30686" w:rsidRDefault="006F6378" w:rsidP="0094020B">
            <w:pPr>
              <w:pStyle w:val="TAC"/>
              <w:rPr>
                <w:rFonts w:eastAsiaTheme="minorEastAsia"/>
                <w:lang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5B2BE54" w14:textId="77777777" w:rsidR="006F6378" w:rsidRPr="00C30686" w:rsidRDefault="006F6378" w:rsidP="0094020B">
            <w:pPr>
              <w:pStyle w:val="TAC"/>
              <w:rPr>
                <w:rFonts w:eastAsiaTheme="minorEastAsia"/>
                <w:lang w:eastAsia="zh-CN"/>
              </w:rPr>
            </w:pPr>
            <w:r w:rsidRPr="00C30686">
              <w:rPr>
                <w:rFonts w:eastAsia="DengXian"/>
                <w:color w:val="000000"/>
                <w:szCs w:val="18"/>
                <w:lang w:eastAsia="zh-CN"/>
              </w:rPr>
              <w:t>n26</w:t>
            </w:r>
          </w:p>
        </w:tc>
        <w:tc>
          <w:tcPr>
            <w:tcW w:w="4356" w:type="dxa"/>
            <w:tcBorders>
              <w:top w:val="single" w:sz="4" w:space="0" w:color="auto"/>
              <w:left w:val="single" w:sz="4" w:space="0" w:color="auto"/>
              <w:bottom w:val="single" w:sz="4" w:space="0" w:color="auto"/>
              <w:right w:val="single" w:sz="4" w:space="0" w:color="auto"/>
            </w:tcBorders>
            <w:vAlign w:val="center"/>
          </w:tcPr>
          <w:p w14:paraId="053C6C18" w14:textId="77777777" w:rsidR="006F6378" w:rsidRPr="00C30686" w:rsidRDefault="006F6378" w:rsidP="0094020B">
            <w:pPr>
              <w:pStyle w:val="TAC"/>
              <w:rPr>
                <w:rFonts w:eastAsiaTheme="minorEastAsia"/>
              </w:rPr>
            </w:pPr>
            <w:r w:rsidRPr="00C30686">
              <w:rPr>
                <w:rFonts w:cs="Arial"/>
                <w:color w:val="000000"/>
                <w:szCs w:val="18"/>
                <w:lang w:val="en-US" w:eastAsia="zh-CN" w:bidi="ar"/>
              </w:rPr>
              <w:t>CA_n26(2A)_BCS0</w:t>
            </w:r>
          </w:p>
        </w:tc>
        <w:tc>
          <w:tcPr>
            <w:tcW w:w="2445" w:type="dxa"/>
            <w:tcBorders>
              <w:top w:val="nil"/>
              <w:left w:val="single" w:sz="4" w:space="0" w:color="auto"/>
              <w:bottom w:val="nil"/>
              <w:right w:val="single" w:sz="4" w:space="0" w:color="auto"/>
            </w:tcBorders>
            <w:vAlign w:val="center"/>
          </w:tcPr>
          <w:p w14:paraId="7A0B8472" w14:textId="77777777" w:rsidR="006F6378" w:rsidRPr="00C30686" w:rsidRDefault="006F6378" w:rsidP="0094020B">
            <w:pPr>
              <w:pStyle w:val="TAC"/>
              <w:rPr>
                <w:rFonts w:eastAsiaTheme="minorEastAsia"/>
                <w:lang w:eastAsia="zh-CN"/>
              </w:rPr>
            </w:pPr>
          </w:p>
        </w:tc>
      </w:tr>
      <w:tr w:rsidR="006F6378" w:rsidRPr="00C30686" w14:paraId="5DDA016D" w14:textId="77777777" w:rsidTr="004F423A">
        <w:trPr>
          <w:trHeight w:val="29"/>
        </w:trPr>
        <w:tc>
          <w:tcPr>
            <w:tcW w:w="2742" w:type="dxa"/>
            <w:tcBorders>
              <w:top w:val="nil"/>
              <w:left w:val="single" w:sz="4" w:space="0" w:color="auto"/>
              <w:bottom w:val="single" w:sz="4" w:space="0" w:color="auto"/>
              <w:right w:val="single" w:sz="4" w:space="0" w:color="auto"/>
            </w:tcBorders>
          </w:tcPr>
          <w:p w14:paraId="39FCB799" w14:textId="77777777" w:rsidR="006F6378" w:rsidRPr="00C30686" w:rsidRDefault="006F6378" w:rsidP="0094020B">
            <w:pPr>
              <w:pStyle w:val="TAC"/>
              <w:rPr>
                <w:rFonts w:eastAsiaTheme="minorEastAsia"/>
                <w:lang w:eastAsia="zh-CN"/>
              </w:rPr>
            </w:pPr>
          </w:p>
        </w:tc>
        <w:tc>
          <w:tcPr>
            <w:tcW w:w="2785" w:type="dxa"/>
            <w:tcBorders>
              <w:top w:val="nil"/>
              <w:left w:val="single" w:sz="4" w:space="0" w:color="auto"/>
              <w:bottom w:val="single" w:sz="4" w:space="0" w:color="auto"/>
              <w:right w:val="single" w:sz="4" w:space="0" w:color="auto"/>
            </w:tcBorders>
            <w:vAlign w:val="center"/>
          </w:tcPr>
          <w:p w14:paraId="2F1C4A71" w14:textId="77777777" w:rsidR="006F6378" w:rsidRPr="00C30686" w:rsidRDefault="006F6378" w:rsidP="0094020B">
            <w:pPr>
              <w:pStyle w:val="TAC"/>
              <w:rPr>
                <w:rFonts w:eastAsiaTheme="minorEastAsia"/>
                <w:lang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B608D11" w14:textId="77777777" w:rsidR="006F6378" w:rsidRPr="00C30686" w:rsidRDefault="006F6378" w:rsidP="0094020B">
            <w:pPr>
              <w:pStyle w:val="TAC"/>
              <w:rPr>
                <w:rFonts w:eastAsiaTheme="minorEastAsia"/>
                <w:lang w:eastAsia="zh-CN"/>
              </w:rPr>
            </w:pPr>
            <w:r w:rsidRPr="00C30686">
              <w:rPr>
                <w:rFonts w:eastAsia="DengXian"/>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7210B1F8" w14:textId="77777777" w:rsidR="006F6378" w:rsidRPr="00C30686" w:rsidRDefault="006F6378" w:rsidP="0094020B">
            <w:pPr>
              <w:pStyle w:val="TAC"/>
              <w:rPr>
                <w:rFonts w:eastAsiaTheme="minorEastAsia"/>
              </w:rPr>
            </w:pPr>
            <w:r w:rsidRPr="00C30686">
              <w:rPr>
                <w:rFonts w:cs="Arial"/>
                <w:szCs w:val="18"/>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05886D69" w14:textId="77777777" w:rsidR="006F6378" w:rsidRPr="00C30686" w:rsidRDefault="006F6378" w:rsidP="0094020B">
            <w:pPr>
              <w:pStyle w:val="TAC"/>
              <w:rPr>
                <w:rFonts w:eastAsiaTheme="minorEastAsia"/>
                <w:lang w:eastAsia="zh-CN"/>
              </w:rPr>
            </w:pPr>
          </w:p>
        </w:tc>
      </w:tr>
      <w:tr w:rsidR="006F6378" w:rsidRPr="00C30686" w14:paraId="08E40BB4" w14:textId="77777777" w:rsidTr="004F423A">
        <w:trPr>
          <w:trHeight w:val="29"/>
        </w:trPr>
        <w:tc>
          <w:tcPr>
            <w:tcW w:w="2742" w:type="dxa"/>
            <w:tcBorders>
              <w:top w:val="single" w:sz="4" w:space="0" w:color="auto"/>
              <w:left w:val="single" w:sz="4" w:space="0" w:color="auto"/>
              <w:bottom w:val="nil"/>
              <w:right w:val="single" w:sz="4" w:space="0" w:color="auto"/>
            </w:tcBorders>
          </w:tcPr>
          <w:p w14:paraId="0F7599DA" w14:textId="77777777" w:rsidR="006F6378" w:rsidRPr="00C30686" w:rsidRDefault="006F6378" w:rsidP="0094020B">
            <w:pPr>
              <w:pStyle w:val="TAC"/>
              <w:rPr>
                <w:rFonts w:eastAsiaTheme="minorEastAsia"/>
                <w:lang w:eastAsia="zh-CN"/>
              </w:rPr>
            </w:pPr>
            <w:r w:rsidRPr="00C30686">
              <w:rPr>
                <w:rFonts w:eastAsiaTheme="minorEastAsia"/>
              </w:rPr>
              <w:t>CA_n7B-n26(2A)-n78(2A)</w:t>
            </w:r>
          </w:p>
        </w:tc>
        <w:tc>
          <w:tcPr>
            <w:tcW w:w="2785" w:type="dxa"/>
            <w:tcBorders>
              <w:top w:val="single" w:sz="4" w:space="0" w:color="auto"/>
              <w:left w:val="single" w:sz="4" w:space="0" w:color="auto"/>
              <w:bottom w:val="nil"/>
              <w:right w:val="single" w:sz="4" w:space="0" w:color="auto"/>
            </w:tcBorders>
            <w:vAlign w:val="center"/>
          </w:tcPr>
          <w:p w14:paraId="2D9BFF36"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CA_n7A-n26A</w:t>
            </w:r>
          </w:p>
          <w:p w14:paraId="549A8B3D"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CA_n7A-n78A</w:t>
            </w:r>
          </w:p>
          <w:p w14:paraId="47DC8E15" w14:textId="77777777" w:rsidR="006F6378" w:rsidRPr="00C30686" w:rsidRDefault="006F6378" w:rsidP="0094020B">
            <w:pPr>
              <w:pStyle w:val="TAC"/>
              <w:rPr>
                <w:rFonts w:eastAsiaTheme="minorEastAsia"/>
                <w:lang w:eastAsia="zh-CN"/>
              </w:rPr>
            </w:pPr>
            <w:r w:rsidRPr="00C30686">
              <w:rPr>
                <w:rFonts w:eastAsiaTheme="minorEastAsia"/>
                <w:szCs w:val="18"/>
                <w:lang w:val="en-US" w:eastAsia="zh-CN"/>
              </w:rPr>
              <w:t>CA_n26A-n78A</w:t>
            </w:r>
          </w:p>
        </w:tc>
        <w:tc>
          <w:tcPr>
            <w:tcW w:w="1259" w:type="dxa"/>
            <w:tcBorders>
              <w:top w:val="single" w:sz="4" w:space="0" w:color="auto"/>
              <w:left w:val="single" w:sz="4" w:space="0" w:color="auto"/>
              <w:bottom w:val="single" w:sz="4" w:space="0" w:color="auto"/>
              <w:right w:val="single" w:sz="4" w:space="0" w:color="auto"/>
            </w:tcBorders>
            <w:vAlign w:val="center"/>
          </w:tcPr>
          <w:p w14:paraId="73439D2F" w14:textId="77777777" w:rsidR="006F6378" w:rsidRPr="00C30686" w:rsidRDefault="006F6378" w:rsidP="0094020B">
            <w:pPr>
              <w:pStyle w:val="TAC"/>
              <w:rPr>
                <w:rFonts w:eastAsiaTheme="minorEastAsia"/>
                <w:lang w:eastAsia="zh-CN"/>
              </w:rPr>
            </w:pPr>
            <w:r w:rsidRPr="00C30686">
              <w:rPr>
                <w:rFonts w:eastAsiaTheme="minorEastAsia"/>
                <w:szCs w:val="18"/>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03F200F3" w14:textId="77777777" w:rsidR="006F6378" w:rsidRPr="00C30686" w:rsidRDefault="006F6378" w:rsidP="0094020B">
            <w:pPr>
              <w:pStyle w:val="TAC"/>
              <w:rPr>
                <w:rFonts w:eastAsiaTheme="minorEastAsia"/>
              </w:rPr>
            </w:pPr>
            <w:r w:rsidRPr="00C30686">
              <w:rPr>
                <w:rFonts w:cs="Arial"/>
                <w:color w:val="000000"/>
                <w:szCs w:val="18"/>
                <w:lang w:val="en-US" w:eastAsia="zh-CN" w:bidi="ar"/>
              </w:rPr>
              <w:t>CA_n7B_BCS0</w:t>
            </w:r>
          </w:p>
        </w:tc>
        <w:tc>
          <w:tcPr>
            <w:tcW w:w="2445" w:type="dxa"/>
            <w:tcBorders>
              <w:top w:val="single" w:sz="4" w:space="0" w:color="auto"/>
              <w:left w:val="single" w:sz="4" w:space="0" w:color="auto"/>
              <w:bottom w:val="nil"/>
              <w:right w:val="single" w:sz="4" w:space="0" w:color="auto"/>
            </w:tcBorders>
            <w:vAlign w:val="center"/>
          </w:tcPr>
          <w:p w14:paraId="761B1AE7" w14:textId="77777777" w:rsidR="006F6378" w:rsidRPr="00C30686" w:rsidRDefault="006F6378" w:rsidP="0094020B">
            <w:pPr>
              <w:pStyle w:val="TAC"/>
              <w:rPr>
                <w:rFonts w:eastAsiaTheme="minorEastAsia"/>
                <w:lang w:eastAsia="zh-CN"/>
              </w:rPr>
            </w:pPr>
            <w:r w:rsidRPr="00C30686">
              <w:rPr>
                <w:rFonts w:eastAsiaTheme="minorEastAsia"/>
                <w:lang w:val="en-US"/>
              </w:rPr>
              <w:t>0</w:t>
            </w:r>
          </w:p>
        </w:tc>
      </w:tr>
      <w:tr w:rsidR="006F6378" w:rsidRPr="00C30686" w14:paraId="0D84822A" w14:textId="77777777" w:rsidTr="004F423A">
        <w:trPr>
          <w:trHeight w:val="29"/>
        </w:trPr>
        <w:tc>
          <w:tcPr>
            <w:tcW w:w="2742" w:type="dxa"/>
            <w:tcBorders>
              <w:top w:val="nil"/>
              <w:left w:val="single" w:sz="4" w:space="0" w:color="auto"/>
              <w:bottom w:val="nil"/>
              <w:right w:val="single" w:sz="4" w:space="0" w:color="auto"/>
            </w:tcBorders>
            <w:vAlign w:val="center"/>
          </w:tcPr>
          <w:p w14:paraId="2FA1AE91" w14:textId="77777777" w:rsidR="006F6378" w:rsidRPr="00C30686" w:rsidRDefault="006F6378" w:rsidP="0094020B">
            <w:pPr>
              <w:pStyle w:val="TAC"/>
              <w:rPr>
                <w:rFonts w:eastAsiaTheme="minorEastAsia"/>
                <w:lang w:eastAsia="zh-CN"/>
              </w:rPr>
            </w:pPr>
          </w:p>
        </w:tc>
        <w:tc>
          <w:tcPr>
            <w:tcW w:w="2785" w:type="dxa"/>
            <w:tcBorders>
              <w:top w:val="nil"/>
              <w:left w:val="single" w:sz="4" w:space="0" w:color="auto"/>
              <w:bottom w:val="nil"/>
              <w:right w:val="single" w:sz="4" w:space="0" w:color="auto"/>
            </w:tcBorders>
            <w:vAlign w:val="center"/>
          </w:tcPr>
          <w:p w14:paraId="68B2B0AA" w14:textId="77777777" w:rsidR="006F6378" w:rsidRPr="00C30686" w:rsidRDefault="006F6378" w:rsidP="0094020B">
            <w:pPr>
              <w:pStyle w:val="TAC"/>
              <w:rPr>
                <w:rFonts w:eastAsiaTheme="minorEastAsia"/>
                <w:lang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A30483E" w14:textId="77777777" w:rsidR="006F6378" w:rsidRPr="00C30686" w:rsidRDefault="006F6378" w:rsidP="0094020B">
            <w:pPr>
              <w:pStyle w:val="TAC"/>
              <w:rPr>
                <w:rFonts w:eastAsiaTheme="minorEastAsia"/>
                <w:lang w:eastAsia="zh-CN"/>
              </w:rPr>
            </w:pPr>
            <w:r w:rsidRPr="00C30686">
              <w:rPr>
                <w:rFonts w:eastAsia="DengXian"/>
                <w:color w:val="000000"/>
                <w:szCs w:val="18"/>
                <w:lang w:eastAsia="zh-CN"/>
              </w:rPr>
              <w:t>n26</w:t>
            </w:r>
          </w:p>
        </w:tc>
        <w:tc>
          <w:tcPr>
            <w:tcW w:w="4356" w:type="dxa"/>
            <w:tcBorders>
              <w:top w:val="single" w:sz="4" w:space="0" w:color="auto"/>
              <w:left w:val="single" w:sz="4" w:space="0" w:color="auto"/>
              <w:bottom w:val="single" w:sz="4" w:space="0" w:color="auto"/>
              <w:right w:val="single" w:sz="4" w:space="0" w:color="auto"/>
            </w:tcBorders>
            <w:vAlign w:val="center"/>
          </w:tcPr>
          <w:p w14:paraId="19504E3D" w14:textId="77777777" w:rsidR="006F6378" w:rsidRPr="00C30686" w:rsidRDefault="006F6378" w:rsidP="0094020B">
            <w:pPr>
              <w:pStyle w:val="TAC"/>
              <w:rPr>
                <w:rFonts w:eastAsiaTheme="minorEastAsia"/>
              </w:rPr>
            </w:pPr>
            <w:r w:rsidRPr="00C30686">
              <w:rPr>
                <w:rFonts w:cs="Arial"/>
                <w:color w:val="000000"/>
                <w:szCs w:val="18"/>
                <w:lang w:val="en-US" w:eastAsia="zh-CN" w:bidi="ar"/>
              </w:rPr>
              <w:t>CA_n26(2A)_BCS0</w:t>
            </w:r>
          </w:p>
        </w:tc>
        <w:tc>
          <w:tcPr>
            <w:tcW w:w="2445" w:type="dxa"/>
            <w:tcBorders>
              <w:top w:val="nil"/>
              <w:left w:val="single" w:sz="4" w:space="0" w:color="auto"/>
              <w:bottom w:val="nil"/>
              <w:right w:val="single" w:sz="4" w:space="0" w:color="auto"/>
            </w:tcBorders>
            <w:vAlign w:val="center"/>
          </w:tcPr>
          <w:p w14:paraId="38D63A3A" w14:textId="77777777" w:rsidR="006F6378" w:rsidRPr="00C30686" w:rsidRDefault="006F6378" w:rsidP="0094020B">
            <w:pPr>
              <w:pStyle w:val="TAC"/>
              <w:rPr>
                <w:rFonts w:eastAsiaTheme="minorEastAsia"/>
                <w:lang w:eastAsia="zh-CN"/>
              </w:rPr>
            </w:pPr>
          </w:p>
        </w:tc>
      </w:tr>
      <w:tr w:rsidR="006F6378" w:rsidRPr="00C30686" w14:paraId="4A60B3DC"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F82367D" w14:textId="77777777" w:rsidR="006F6378" w:rsidRPr="00C30686" w:rsidRDefault="006F6378" w:rsidP="0094020B">
            <w:pPr>
              <w:pStyle w:val="TAC"/>
              <w:rPr>
                <w:rFonts w:eastAsiaTheme="minorEastAsia"/>
                <w:lang w:eastAsia="zh-CN"/>
              </w:rPr>
            </w:pPr>
          </w:p>
        </w:tc>
        <w:tc>
          <w:tcPr>
            <w:tcW w:w="2785" w:type="dxa"/>
            <w:tcBorders>
              <w:top w:val="nil"/>
              <w:left w:val="single" w:sz="4" w:space="0" w:color="auto"/>
              <w:bottom w:val="single" w:sz="4" w:space="0" w:color="auto"/>
              <w:right w:val="single" w:sz="4" w:space="0" w:color="auto"/>
            </w:tcBorders>
            <w:vAlign w:val="center"/>
          </w:tcPr>
          <w:p w14:paraId="317119DA" w14:textId="77777777" w:rsidR="006F6378" w:rsidRPr="00C30686" w:rsidRDefault="006F6378" w:rsidP="0094020B">
            <w:pPr>
              <w:pStyle w:val="TAC"/>
              <w:rPr>
                <w:rFonts w:eastAsiaTheme="minorEastAsia"/>
                <w:lang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AF97BC3" w14:textId="77777777" w:rsidR="006F6378" w:rsidRPr="00C30686" w:rsidRDefault="006F6378" w:rsidP="0094020B">
            <w:pPr>
              <w:pStyle w:val="TAC"/>
              <w:rPr>
                <w:rFonts w:eastAsiaTheme="minorEastAsia"/>
                <w:lang w:eastAsia="zh-CN"/>
              </w:rPr>
            </w:pPr>
            <w:r w:rsidRPr="00C30686">
              <w:rPr>
                <w:rFonts w:eastAsia="DengXian"/>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300DD131" w14:textId="77777777" w:rsidR="006F6378" w:rsidRPr="00C30686" w:rsidRDefault="006F6378" w:rsidP="0094020B">
            <w:pPr>
              <w:pStyle w:val="TAC"/>
              <w:rPr>
                <w:rFonts w:eastAsiaTheme="minorEastAsia"/>
              </w:rPr>
            </w:pPr>
            <w:r w:rsidRPr="00C30686">
              <w:rPr>
                <w:rFonts w:cs="Arial"/>
                <w:color w:val="000000"/>
                <w:szCs w:val="18"/>
                <w:lang w:val="en-US" w:eastAsia="zh-CN" w:bidi="ar"/>
              </w:rPr>
              <w:t>CA_n78(2A)_BCS0</w:t>
            </w:r>
          </w:p>
        </w:tc>
        <w:tc>
          <w:tcPr>
            <w:tcW w:w="2445" w:type="dxa"/>
            <w:tcBorders>
              <w:top w:val="nil"/>
              <w:left w:val="single" w:sz="4" w:space="0" w:color="auto"/>
              <w:bottom w:val="single" w:sz="4" w:space="0" w:color="auto"/>
              <w:right w:val="single" w:sz="4" w:space="0" w:color="auto"/>
            </w:tcBorders>
            <w:vAlign w:val="center"/>
          </w:tcPr>
          <w:p w14:paraId="1D1F071D" w14:textId="77777777" w:rsidR="006F6378" w:rsidRPr="00C30686" w:rsidRDefault="006F6378" w:rsidP="0094020B">
            <w:pPr>
              <w:pStyle w:val="TAC"/>
              <w:rPr>
                <w:rFonts w:eastAsiaTheme="minorEastAsia"/>
                <w:lang w:eastAsia="zh-CN"/>
              </w:rPr>
            </w:pPr>
          </w:p>
        </w:tc>
      </w:tr>
      <w:tr w:rsidR="006F6378" w:rsidRPr="00C30686" w14:paraId="6350D369"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AE0CDF8"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w:t>
            </w:r>
            <w:r w:rsidRPr="00C30686">
              <w:rPr>
                <w:rFonts w:eastAsiaTheme="minorEastAsia"/>
                <w:lang w:eastAsia="zh-CN"/>
              </w:rPr>
              <w:t>7</w:t>
            </w:r>
            <w:r w:rsidRPr="00C30686">
              <w:rPr>
                <w:rFonts w:eastAsiaTheme="minorEastAsia"/>
                <w:lang w:val="sv-SE"/>
              </w:rPr>
              <w:t>A-</w:t>
            </w:r>
            <w:r w:rsidRPr="00C30686">
              <w:rPr>
                <w:rFonts w:eastAsiaTheme="minorEastAsia" w:hint="eastAsia"/>
                <w:lang w:eastAsia="zh-CN"/>
              </w:rPr>
              <w:t>n</w:t>
            </w:r>
            <w:r w:rsidRPr="00C30686">
              <w:rPr>
                <w:rFonts w:eastAsiaTheme="minorEastAsia"/>
                <w:lang w:eastAsia="zh-CN"/>
              </w:rPr>
              <w:t>28A</w:t>
            </w:r>
            <w:r w:rsidRPr="00C30686">
              <w:rPr>
                <w:rFonts w:hint="eastAsia"/>
                <w:lang w:eastAsia="zh-CN"/>
              </w:rPr>
              <w:t>-n</w:t>
            </w:r>
            <w:r w:rsidRPr="00C30686">
              <w:rPr>
                <w:lang w:eastAsia="zh-CN"/>
              </w:rPr>
              <w:t>38</w:t>
            </w:r>
            <w:r w:rsidRPr="00C30686">
              <w:rPr>
                <w:rFonts w:hint="eastAsia"/>
                <w:lang w:eastAsia="zh-CN"/>
              </w:rPr>
              <w:t>A</w:t>
            </w:r>
            <w:r w:rsidRPr="00C30686">
              <w:rPr>
                <w:vertAlign w:val="superscript"/>
                <w:lang w:eastAsia="zh-CN"/>
              </w:rPr>
              <w:t>11</w:t>
            </w:r>
          </w:p>
        </w:tc>
        <w:tc>
          <w:tcPr>
            <w:tcW w:w="2785" w:type="dxa"/>
            <w:tcBorders>
              <w:top w:val="single" w:sz="4" w:space="0" w:color="auto"/>
              <w:left w:val="single" w:sz="4" w:space="0" w:color="auto"/>
              <w:bottom w:val="nil"/>
              <w:right w:val="single" w:sz="4" w:space="0" w:color="auto"/>
            </w:tcBorders>
            <w:vAlign w:val="center"/>
          </w:tcPr>
          <w:p w14:paraId="1D4A9523" w14:textId="77777777" w:rsidR="006F6378" w:rsidRPr="00C30686" w:rsidRDefault="006F6378" w:rsidP="0094020B">
            <w:pPr>
              <w:pStyle w:val="TAC"/>
              <w:rPr>
                <w:rFonts w:eastAsiaTheme="minorEastAsia"/>
                <w:lang w:val="en-US"/>
              </w:rPr>
            </w:pPr>
            <w:r w:rsidRPr="00C30686">
              <w:rPr>
                <w:rFonts w:eastAsiaTheme="minorEastAsia"/>
                <w:lang w:eastAsia="zh-CN"/>
              </w:rPr>
              <w:t>n28</w:t>
            </w:r>
          </w:p>
        </w:tc>
        <w:tc>
          <w:tcPr>
            <w:tcW w:w="1259" w:type="dxa"/>
            <w:tcBorders>
              <w:top w:val="single" w:sz="4" w:space="0" w:color="auto"/>
              <w:left w:val="single" w:sz="4" w:space="0" w:color="auto"/>
              <w:bottom w:val="single" w:sz="4" w:space="0" w:color="auto"/>
              <w:right w:val="single" w:sz="4" w:space="0" w:color="auto"/>
            </w:tcBorders>
            <w:vAlign w:val="center"/>
          </w:tcPr>
          <w:p w14:paraId="514824DF" w14:textId="77777777" w:rsidR="006F6378" w:rsidRPr="00C30686" w:rsidRDefault="006F6378" w:rsidP="0094020B">
            <w:pPr>
              <w:pStyle w:val="TAC"/>
              <w:rPr>
                <w:rFonts w:eastAsiaTheme="minorEastAsia"/>
                <w:szCs w:val="18"/>
                <w:lang w:val="en-US" w:eastAsia="zh-CN"/>
              </w:rPr>
            </w:pPr>
            <w:r w:rsidRPr="00C30686">
              <w:rPr>
                <w:rFonts w:eastAsiaTheme="minorEastAsia" w:hint="eastAsia"/>
                <w:lang w:eastAsia="zh-CN"/>
              </w:rPr>
              <w:t>n</w:t>
            </w:r>
            <w:r w:rsidRPr="00C30686">
              <w:rPr>
                <w:rFonts w:eastAsiaTheme="minorEastAsia"/>
                <w:lang w:eastAsia="zh-CN"/>
              </w:rPr>
              <w:t>7</w:t>
            </w:r>
          </w:p>
        </w:tc>
        <w:tc>
          <w:tcPr>
            <w:tcW w:w="4356" w:type="dxa"/>
            <w:tcBorders>
              <w:top w:val="single" w:sz="4" w:space="0" w:color="auto"/>
              <w:left w:val="single" w:sz="4" w:space="0" w:color="auto"/>
              <w:bottom w:val="single" w:sz="4" w:space="0" w:color="auto"/>
              <w:right w:val="single" w:sz="4" w:space="0" w:color="auto"/>
            </w:tcBorders>
            <w:vAlign w:val="center"/>
          </w:tcPr>
          <w:p w14:paraId="57BB71F3" w14:textId="77777777" w:rsidR="006F6378" w:rsidRPr="00C30686" w:rsidRDefault="006F6378" w:rsidP="0094020B">
            <w:pPr>
              <w:pStyle w:val="TAC"/>
              <w:rPr>
                <w:rFonts w:cs="Arial"/>
                <w:szCs w:val="18"/>
                <w:lang w:val="en-US" w:eastAsia="zh-CN" w:bidi="ar"/>
              </w:rPr>
            </w:pPr>
            <w:r w:rsidRPr="00C30686">
              <w:rPr>
                <w:rFonts w:eastAsiaTheme="minorEastAsia"/>
              </w:rPr>
              <w:t xml:space="preserve">5, </w:t>
            </w:r>
            <w:r w:rsidRPr="00C30686">
              <w:rPr>
                <w:rFonts w:eastAsiaTheme="minorEastAsia" w:hint="eastAsia"/>
              </w:rPr>
              <w:t>1</w:t>
            </w:r>
            <w:r w:rsidRPr="00C30686">
              <w:rPr>
                <w:rFonts w:eastAsiaTheme="minorEastAsia"/>
              </w:rPr>
              <w:t>0, 15, 20, 30, 40, 50</w:t>
            </w:r>
          </w:p>
        </w:tc>
        <w:tc>
          <w:tcPr>
            <w:tcW w:w="2445" w:type="dxa"/>
            <w:tcBorders>
              <w:top w:val="single" w:sz="4" w:space="0" w:color="auto"/>
              <w:left w:val="single" w:sz="4" w:space="0" w:color="auto"/>
              <w:bottom w:val="nil"/>
              <w:right w:val="single" w:sz="4" w:space="0" w:color="auto"/>
            </w:tcBorders>
            <w:vAlign w:val="center"/>
          </w:tcPr>
          <w:p w14:paraId="4D0F698B" w14:textId="77777777" w:rsidR="006F6378" w:rsidRPr="00C30686" w:rsidRDefault="006F6378" w:rsidP="0094020B">
            <w:pPr>
              <w:pStyle w:val="TAC"/>
              <w:rPr>
                <w:rFonts w:eastAsiaTheme="minorEastAsia"/>
                <w:lang w:val="en-US"/>
              </w:rPr>
            </w:pPr>
            <w:r w:rsidRPr="00C30686">
              <w:rPr>
                <w:rFonts w:eastAsiaTheme="minorEastAsia" w:hint="eastAsia"/>
                <w:lang w:eastAsia="zh-CN"/>
              </w:rPr>
              <w:t>0</w:t>
            </w:r>
          </w:p>
        </w:tc>
      </w:tr>
      <w:tr w:rsidR="006F6378" w:rsidRPr="00C30686" w14:paraId="59304BCC" w14:textId="77777777" w:rsidTr="004F423A">
        <w:trPr>
          <w:trHeight w:val="29"/>
        </w:trPr>
        <w:tc>
          <w:tcPr>
            <w:tcW w:w="2742" w:type="dxa"/>
            <w:tcBorders>
              <w:top w:val="nil"/>
              <w:left w:val="single" w:sz="4" w:space="0" w:color="auto"/>
              <w:bottom w:val="nil"/>
              <w:right w:val="single" w:sz="4" w:space="0" w:color="auto"/>
            </w:tcBorders>
            <w:vAlign w:val="center"/>
          </w:tcPr>
          <w:p w14:paraId="2ECB3BC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5C1634A"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70ADC7C" w14:textId="77777777" w:rsidR="006F6378" w:rsidRPr="00C30686" w:rsidRDefault="006F6378" w:rsidP="0094020B">
            <w:pPr>
              <w:pStyle w:val="TAC"/>
              <w:rPr>
                <w:rFonts w:eastAsiaTheme="minorEastAsia"/>
                <w:szCs w:val="18"/>
                <w:lang w:val="en-US" w:eastAsia="zh-CN"/>
              </w:rPr>
            </w:pPr>
            <w:r w:rsidRPr="00C30686">
              <w:rPr>
                <w:rFonts w:eastAsiaTheme="minorEastAsia" w:hint="eastAsia"/>
                <w:lang w:eastAsia="zh-CN"/>
              </w:rPr>
              <w:t>n</w:t>
            </w:r>
            <w:r w:rsidRPr="00C30686">
              <w:rPr>
                <w:rFonts w:eastAsiaTheme="minorEastAsia"/>
                <w:lang w:eastAsia="zh-CN"/>
              </w:rPr>
              <w:t>28</w:t>
            </w:r>
          </w:p>
        </w:tc>
        <w:tc>
          <w:tcPr>
            <w:tcW w:w="4356" w:type="dxa"/>
            <w:tcBorders>
              <w:top w:val="single" w:sz="4" w:space="0" w:color="auto"/>
              <w:left w:val="single" w:sz="4" w:space="0" w:color="auto"/>
              <w:bottom w:val="single" w:sz="4" w:space="0" w:color="auto"/>
              <w:right w:val="single" w:sz="4" w:space="0" w:color="auto"/>
            </w:tcBorders>
            <w:vAlign w:val="center"/>
          </w:tcPr>
          <w:p w14:paraId="66B94947" w14:textId="77777777" w:rsidR="006F6378" w:rsidRPr="00C30686" w:rsidRDefault="006F6378" w:rsidP="0094020B">
            <w:pPr>
              <w:pStyle w:val="TAC"/>
              <w:rPr>
                <w:rFonts w:cs="Arial"/>
                <w:szCs w:val="18"/>
                <w:lang w:val="en-US" w:eastAsia="zh-CN" w:bidi="ar"/>
              </w:rPr>
            </w:pPr>
            <w:r w:rsidRPr="00C30686">
              <w:rPr>
                <w:rFonts w:eastAsiaTheme="minorEastAsia"/>
              </w:rPr>
              <w:t xml:space="preserve">5, </w:t>
            </w:r>
            <w:r w:rsidRPr="00C30686">
              <w:rPr>
                <w:rFonts w:eastAsiaTheme="minorEastAsia" w:hint="eastAsia"/>
              </w:rPr>
              <w:t>1</w:t>
            </w:r>
            <w:r w:rsidRPr="00C30686">
              <w:rPr>
                <w:rFonts w:eastAsiaTheme="minorEastAsia"/>
              </w:rPr>
              <w:t>0, 15, 20</w:t>
            </w:r>
          </w:p>
        </w:tc>
        <w:tc>
          <w:tcPr>
            <w:tcW w:w="2445" w:type="dxa"/>
            <w:tcBorders>
              <w:top w:val="nil"/>
              <w:left w:val="single" w:sz="4" w:space="0" w:color="auto"/>
              <w:bottom w:val="nil"/>
              <w:right w:val="single" w:sz="4" w:space="0" w:color="auto"/>
            </w:tcBorders>
            <w:vAlign w:val="center"/>
          </w:tcPr>
          <w:p w14:paraId="6D3D0687" w14:textId="77777777" w:rsidR="006F6378" w:rsidRPr="00C30686" w:rsidRDefault="006F6378" w:rsidP="0094020B">
            <w:pPr>
              <w:pStyle w:val="TAC"/>
              <w:rPr>
                <w:rFonts w:eastAsiaTheme="minorEastAsia"/>
                <w:lang w:val="en-US"/>
              </w:rPr>
            </w:pPr>
          </w:p>
        </w:tc>
      </w:tr>
      <w:tr w:rsidR="006F6378" w:rsidRPr="00C30686" w14:paraId="36BD0896"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CD8BA8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1178E30D"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5AB35EC" w14:textId="77777777" w:rsidR="006F6378" w:rsidRPr="00C30686" w:rsidRDefault="006F6378" w:rsidP="0094020B">
            <w:pPr>
              <w:pStyle w:val="TAC"/>
              <w:rPr>
                <w:rFonts w:eastAsiaTheme="minorEastAsia"/>
                <w:szCs w:val="18"/>
                <w:lang w:val="en-US" w:eastAsia="zh-CN"/>
              </w:rPr>
            </w:pPr>
            <w:r w:rsidRPr="00C30686">
              <w:rPr>
                <w:rFonts w:eastAsiaTheme="minorEastAsia" w:hint="eastAsia"/>
                <w:lang w:eastAsia="zh-CN"/>
              </w:rPr>
              <w:t>n</w:t>
            </w:r>
            <w:r w:rsidRPr="00C30686">
              <w:rPr>
                <w:rFonts w:eastAsiaTheme="minorEastAsia"/>
                <w:lang w:eastAsia="zh-CN"/>
              </w:rPr>
              <w:t>38</w:t>
            </w:r>
          </w:p>
        </w:tc>
        <w:tc>
          <w:tcPr>
            <w:tcW w:w="4356" w:type="dxa"/>
            <w:tcBorders>
              <w:top w:val="single" w:sz="4" w:space="0" w:color="auto"/>
              <w:left w:val="single" w:sz="4" w:space="0" w:color="auto"/>
              <w:bottom w:val="single" w:sz="4" w:space="0" w:color="auto"/>
              <w:right w:val="single" w:sz="4" w:space="0" w:color="auto"/>
            </w:tcBorders>
            <w:vAlign w:val="center"/>
          </w:tcPr>
          <w:p w14:paraId="74409485" w14:textId="77777777" w:rsidR="006F6378" w:rsidRPr="00C30686" w:rsidRDefault="006F6378" w:rsidP="0094020B">
            <w:pPr>
              <w:pStyle w:val="TAC"/>
              <w:rPr>
                <w:rFonts w:cs="Arial"/>
                <w:szCs w:val="18"/>
                <w:lang w:val="en-US" w:eastAsia="zh-CN" w:bidi="ar"/>
              </w:rPr>
            </w:pPr>
            <w:r w:rsidRPr="00C30686">
              <w:rPr>
                <w:rFonts w:eastAsiaTheme="minorEastAsia"/>
              </w:rPr>
              <w:t xml:space="preserve">5, </w:t>
            </w:r>
            <w:r w:rsidRPr="00C30686">
              <w:rPr>
                <w:rFonts w:eastAsiaTheme="minorEastAsia" w:hint="eastAsia"/>
              </w:rPr>
              <w:t>1</w:t>
            </w:r>
            <w:r w:rsidRPr="00C30686">
              <w:rPr>
                <w:rFonts w:eastAsiaTheme="minorEastAsia"/>
              </w:rPr>
              <w:t>0, 15, 20, 30, 40</w:t>
            </w:r>
          </w:p>
        </w:tc>
        <w:tc>
          <w:tcPr>
            <w:tcW w:w="2445" w:type="dxa"/>
            <w:tcBorders>
              <w:top w:val="nil"/>
              <w:left w:val="single" w:sz="4" w:space="0" w:color="auto"/>
              <w:bottom w:val="single" w:sz="4" w:space="0" w:color="auto"/>
              <w:right w:val="single" w:sz="4" w:space="0" w:color="auto"/>
            </w:tcBorders>
            <w:vAlign w:val="center"/>
          </w:tcPr>
          <w:p w14:paraId="6C8EA0D5" w14:textId="77777777" w:rsidR="006F6378" w:rsidRPr="00C30686" w:rsidRDefault="006F6378" w:rsidP="0094020B">
            <w:pPr>
              <w:pStyle w:val="TAC"/>
              <w:rPr>
                <w:rFonts w:eastAsiaTheme="minorEastAsia"/>
                <w:lang w:val="en-US"/>
              </w:rPr>
            </w:pPr>
          </w:p>
        </w:tc>
      </w:tr>
      <w:tr w:rsidR="006F6378" w:rsidRPr="00C30686" w14:paraId="017C4716"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CFF2A0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CA_n7A-n28A-n78(2A)</w:t>
            </w:r>
          </w:p>
        </w:tc>
        <w:tc>
          <w:tcPr>
            <w:tcW w:w="2785" w:type="dxa"/>
            <w:tcBorders>
              <w:top w:val="single" w:sz="4" w:space="0" w:color="auto"/>
              <w:left w:val="single" w:sz="4" w:space="0" w:color="auto"/>
              <w:bottom w:val="nil"/>
              <w:right w:val="single" w:sz="4" w:space="0" w:color="auto"/>
            </w:tcBorders>
            <w:vAlign w:val="center"/>
          </w:tcPr>
          <w:p w14:paraId="33FCFA1B" w14:textId="77777777" w:rsidR="006F6378" w:rsidRPr="00C30686" w:rsidRDefault="006F6378" w:rsidP="0094020B">
            <w:pPr>
              <w:pStyle w:val="TAC"/>
              <w:rPr>
                <w:rFonts w:eastAsiaTheme="minorEastAsia"/>
                <w:lang w:val="en-US"/>
              </w:rPr>
            </w:pPr>
            <w:r w:rsidRPr="00C30686">
              <w:rPr>
                <w:rFonts w:eastAsiaTheme="minorEastAsia"/>
                <w:lang w:val="en-US"/>
              </w:rPr>
              <w:t>CA_n78(2A)</w:t>
            </w:r>
          </w:p>
          <w:p w14:paraId="0B13BF4B" w14:textId="77777777" w:rsidR="006F6378" w:rsidRPr="00C30686" w:rsidRDefault="006F6378" w:rsidP="0094020B">
            <w:pPr>
              <w:pStyle w:val="TAC"/>
              <w:rPr>
                <w:rFonts w:eastAsiaTheme="minorEastAsia"/>
                <w:lang w:val="en-US"/>
              </w:rPr>
            </w:pPr>
            <w:r w:rsidRPr="00C30686">
              <w:rPr>
                <w:rFonts w:eastAsiaTheme="minorEastAsia"/>
                <w:lang w:val="en-US"/>
              </w:rPr>
              <w:t>CA_n7A-n28A</w:t>
            </w:r>
          </w:p>
          <w:p w14:paraId="0F9E5FCA" w14:textId="77777777" w:rsidR="006F6378" w:rsidRPr="00C30686" w:rsidRDefault="006F6378" w:rsidP="0094020B">
            <w:pPr>
              <w:pStyle w:val="TAC"/>
              <w:rPr>
                <w:rFonts w:eastAsiaTheme="minorEastAsia"/>
                <w:lang w:val="en-US"/>
              </w:rPr>
            </w:pPr>
            <w:r w:rsidRPr="00C30686">
              <w:rPr>
                <w:rFonts w:eastAsiaTheme="minorEastAsia"/>
                <w:lang w:val="en-US"/>
              </w:rPr>
              <w:t>CA_n7A-n78A</w:t>
            </w:r>
          </w:p>
          <w:p w14:paraId="49CD7D0F" w14:textId="77777777" w:rsidR="006F6378" w:rsidRPr="00C30686" w:rsidRDefault="006F6378" w:rsidP="0094020B">
            <w:pPr>
              <w:pStyle w:val="TAC"/>
              <w:rPr>
                <w:rFonts w:eastAsiaTheme="minorEastAsia"/>
                <w:lang w:val="en-US"/>
              </w:rPr>
            </w:pPr>
            <w:r w:rsidRPr="00C30686">
              <w:rPr>
                <w:rFonts w:eastAsiaTheme="minorEastAsia"/>
                <w:lang w:val="en-US"/>
              </w:rPr>
              <w:t>CA_n28A-n78A</w:t>
            </w:r>
          </w:p>
        </w:tc>
        <w:tc>
          <w:tcPr>
            <w:tcW w:w="1259" w:type="dxa"/>
            <w:tcBorders>
              <w:top w:val="single" w:sz="4" w:space="0" w:color="auto"/>
              <w:left w:val="single" w:sz="4" w:space="0" w:color="auto"/>
              <w:bottom w:val="single" w:sz="4" w:space="0" w:color="auto"/>
              <w:right w:val="single" w:sz="4" w:space="0" w:color="auto"/>
            </w:tcBorders>
          </w:tcPr>
          <w:p w14:paraId="6B437686" w14:textId="77777777" w:rsidR="006F6378" w:rsidRPr="00C30686" w:rsidRDefault="006F6378" w:rsidP="0094020B">
            <w:pPr>
              <w:pStyle w:val="TAC"/>
              <w:rPr>
                <w:rFonts w:eastAsiaTheme="minorEastAsia"/>
                <w:lang w:val="en-US"/>
              </w:rPr>
            </w:pPr>
            <w:r w:rsidRPr="00C30686">
              <w:rPr>
                <w:rFonts w:eastAsiaTheme="minorEastAsia"/>
                <w:lang w:val="en-US"/>
              </w:rPr>
              <w:t>n7</w:t>
            </w:r>
          </w:p>
        </w:tc>
        <w:tc>
          <w:tcPr>
            <w:tcW w:w="4356" w:type="dxa"/>
            <w:tcBorders>
              <w:top w:val="single" w:sz="4" w:space="0" w:color="auto"/>
              <w:left w:val="single" w:sz="4" w:space="0" w:color="auto"/>
              <w:bottom w:val="single" w:sz="4" w:space="0" w:color="auto"/>
              <w:right w:val="single" w:sz="4" w:space="0" w:color="auto"/>
            </w:tcBorders>
            <w:vAlign w:val="center"/>
          </w:tcPr>
          <w:p w14:paraId="1626D6DD" w14:textId="77777777" w:rsidR="006F6378" w:rsidRPr="00C30686" w:rsidRDefault="006F6378" w:rsidP="0094020B">
            <w:pPr>
              <w:pStyle w:val="TAC"/>
              <w:rPr>
                <w:rFonts w:eastAsiaTheme="minorEastAsia"/>
                <w:lang w:val="en-US" w:eastAsia="zh-CN" w:bidi="ar"/>
              </w:rPr>
            </w:pPr>
            <w:r w:rsidRPr="00C30686">
              <w:rPr>
                <w:rFonts w:eastAsiaTheme="minorEastAsia"/>
                <w:lang w:eastAsia="zh-CN"/>
              </w:rPr>
              <w:t>5, 10, 15, 20, 25, 30, 40, 50</w:t>
            </w:r>
          </w:p>
        </w:tc>
        <w:tc>
          <w:tcPr>
            <w:tcW w:w="2445" w:type="dxa"/>
            <w:tcBorders>
              <w:top w:val="single" w:sz="4" w:space="0" w:color="auto"/>
              <w:left w:val="single" w:sz="4" w:space="0" w:color="auto"/>
              <w:bottom w:val="nil"/>
              <w:right w:val="single" w:sz="4" w:space="0" w:color="auto"/>
            </w:tcBorders>
            <w:vAlign w:val="center"/>
          </w:tcPr>
          <w:p w14:paraId="6B0D8A37" w14:textId="77777777" w:rsidR="006F6378" w:rsidRPr="00C30686" w:rsidRDefault="006F6378" w:rsidP="0094020B">
            <w:pPr>
              <w:pStyle w:val="TAC"/>
              <w:rPr>
                <w:rFonts w:eastAsiaTheme="minorEastAsia"/>
                <w:lang w:val="en-US" w:eastAsia="zh-CN"/>
              </w:rPr>
            </w:pPr>
            <w:r w:rsidRPr="00C30686">
              <w:rPr>
                <w:rFonts w:eastAsiaTheme="minorEastAsia"/>
                <w:lang w:val="en-US"/>
              </w:rPr>
              <w:t>0</w:t>
            </w:r>
          </w:p>
        </w:tc>
      </w:tr>
      <w:tr w:rsidR="006F6378" w:rsidRPr="00C30686" w14:paraId="75A44040" w14:textId="77777777" w:rsidTr="004F423A">
        <w:trPr>
          <w:trHeight w:val="29"/>
        </w:trPr>
        <w:tc>
          <w:tcPr>
            <w:tcW w:w="2742" w:type="dxa"/>
            <w:tcBorders>
              <w:top w:val="nil"/>
              <w:left w:val="single" w:sz="4" w:space="0" w:color="auto"/>
              <w:bottom w:val="nil"/>
              <w:right w:val="single" w:sz="4" w:space="0" w:color="auto"/>
            </w:tcBorders>
            <w:vAlign w:val="center"/>
          </w:tcPr>
          <w:p w14:paraId="17BFC81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36B336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329FEC18" w14:textId="77777777" w:rsidR="006F6378" w:rsidRPr="00C30686" w:rsidRDefault="006F6378" w:rsidP="0094020B">
            <w:pPr>
              <w:pStyle w:val="TAC"/>
              <w:rPr>
                <w:rFonts w:eastAsiaTheme="minorEastAsia"/>
                <w:lang w:val="en-US"/>
              </w:rPr>
            </w:pPr>
            <w:r w:rsidRPr="00C30686">
              <w:rPr>
                <w:rFonts w:eastAsiaTheme="minorEastAsia"/>
                <w:lang w:val="en-US"/>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3C31259B" w14:textId="77777777" w:rsidR="006F6378" w:rsidRPr="00C30686" w:rsidRDefault="006F6378" w:rsidP="0094020B">
            <w:pPr>
              <w:pStyle w:val="TAC"/>
              <w:rPr>
                <w:rFonts w:eastAsiaTheme="minorEastAsia"/>
                <w:lang w:eastAsia="zh-CN"/>
              </w:rPr>
            </w:pPr>
            <w:r w:rsidRPr="00C30686">
              <w:rPr>
                <w:rFonts w:eastAsiaTheme="minorEastAsia"/>
                <w:lang w:eastAsia="zh-CN"/>
              </w:rPr>
              <w:t>5, 10, 15, 20</w:t>
            </w:r>
          </w:p>
        </w:tc>
        <w:tc>
          <w:tcPr>
            <w:tcW w:w="2445" w:type="dxa"/>
            <w:tcBorders>
              <w:top w:val="nil"/>
              <w:left w:val="single" w:sz="4" w:space="0" w:color="auto"/>
              <w:bottom w:val="nil"/>
              <w:right w:val="single" w:sz="4" w:space="0" w:color="auto"/>
            </w:tcBorders>
            <w:vAlign w:val="center"/>
          </w:tcPr>
          <w:p w14:paraId="447C7513" w14:textId="77777777" w:rsidR="006F6378" w:rsidRPr="00C30686" w:rsidRDefault="006F6378" w:rsidP="0094020B">
            <w:pPr>
              <w:pStyle w:val="TAC"/>
              <w:rPr>
                <w:rFonts w:eastAsiaTheme="minorEastAsia"/>
                <w:lang w:val="en-US" w:eastAsia="zh-CN"/>
              </w:rPr>
            </w:pPr>
          </w:p>
        </w:tc>
      </w:tr>
      <w:tr w:rsidR="006F6378" w:rsidRPr="00C30686" w14:paraId="2DC6A6F7"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941DC1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2EA586D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1F33E00C" w14:textId="77777777" w:rsidR="006F6378" w:rsidRPr="00C30686" w:rsidRDefault="006F6378" w:rsidP="0094020B">
            <w:pPr>
              <w:pStyle w:val="TAC"/>
              <w:rPr>
                <w:rFonts w:eastAsiaTheme="minorEastAsia"/>
                <w:lang w:val="en-US"/>
              </w:rPr>
            </w:pPr>
            <w:r w:rsidRPr="00C30686">
              <w:rPr>
                <w:rFonts w:eastAsiaTheme="minorEastAsia"/>
                <w:lang w:val="en-US"/>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2426E754" w14:textId="77777777" w:rsidR="006F6378" w:rsidRPr="00C30686" w:rsidRDefault="006F6378" w:rsidP="0094020B">
            <w:pPr>
              <w:pStyle w:val="TAC"/>
              <w:rPr>
                <w:rFonts w:eastAsiaTheme="minorEastAsia"/>
                <w:lang w:val="en-US" w:eastAsia="zh-CN" w:bidi="ar"/>
              </w:rPr>
            </w:pPr>
            <w:r w:rsidRPr="00C30686">
              <w:rPr>
                <w:rFonts w:eastAsiaTheme="minorEastAsia"/>
                <w:lang w:eastAsia="zh-CN"/>
              </w:rPr>
              <w:t>CA_n78(2A)_BCS2</w:t>
            </w:r>
          </w:p>
        </w:tc>
        <w:tc>
          <w:tcPr>
            <w:tcW w:w="2445" w:type="dxa"/>
            <w:tcBorders>
              <w:top w:val="nil"/>
              <w:left w:val="single" w:sz="4" w:space="0" w:color="auto"/>
              <w:bottom w:val="single" w:sz="4" w:space="0" w:color="auto"/>
              <w:right w:val="single" w:sz="4" w:space="0" w:color="auto"/>
            </w:tcBorders>
            <w:vAlign w:val="center"/>
          </w:tcPr>
          <w:p w14:paraId="0385597C" w14:textId="77777777" w:rsidR="006F6378" w:rsidRPr="00C30686" w:rsidRDefault="006F6378" w:rsidP="0094020B">
            <w:pPr>
              <w:pStyle w:val="TAC"/>
              <w:rPr>
                <w:rFonts w:eastAsiaTheme="minorEastAsia"/>
                <w:lang w:val="en-US" w:eastAsia="zh-CN"/>
              </w:rPr>
            </w:pPr>
          </w:p>
        </w:tc>
      </w:tr>
      <w:tr w:rsidR="006F6378" w:rsidRPr="00C30686" w14:paraId="3709DDCB"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9001F0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CA_n7A-n28A-n78A</w:t>
            </w:r>
          </w:p>
        </w:tc>
        <w:tc>
          <w:tcPr>
            <w:tcW w:w="2785" w:type="dxa"/>
            <w:tcBorders>
              <w:top w:val="single" w:sz="4" w:space="0" w:color="auto"/>
              <w:left w:val="single" w:sz="4" w:space="0" w:color="auto"/>
              <w:bottom w:val="nil"/>
              <w:right w:val="single" w:sz="4" w:space="0" w:color="auto"/>
            </w:tcBorders>
          </w:tcPr>
          <w:p w14:paraId="54B4474F" w14:textId="77777777" w:rsidR="006F6378" w:rsidRPr="00C30686" w:rsidRDefault="006F6378" w:rsidP="0094020B">
            <w:pPr>
              <w:pStyle w:val="TAC"/>
              <w:rPr>
                <w:rFonts w:eastAsiaTheme="minorEastAsia"/>
              </w:rPr>
            </w:pPr>
            <w:r w:rsidRPr="00C30686">
              <w:rPr>
                <w:rFonts w:eastAsiaTheme="minorEastAsia" w:cs="Arial"/>
                <w:szCs w:val="18"/>
              </w:rPr>
              <w:t>CA_n7A-n78A</w:t>
            </w:r>
            <w:r w:rsidRPr="00C30686">
              <w:rPr>
                <w:rFonts w:eastAsiaTheme="minorEastAsia" w:cs="Arial"/>
                <w:szCs w:val="18"/>
                <w:vertAlign w:val="superscript"/>
              </w:rPr>
              <w:t>7</w:t>
            </w:r>
          </w:p>
        </w:tc>
        <w:tc>
          <w:tcPr>
            <w:tcW w:w="1259" w:type="dxa"/>
            <w:tcBorders>
              <w:top w:val="single" w:sz="4" w:space="0" w:color="auto"/>
              <w:left w:val="single" w:sz="4" w:space="0" w:color="auto"/>
              <w:bottom w:val="single" w:sz="4" w:space="0" w:color="auto"/>
              <w:right w:val="single" w:sz="4" w:space="0" w:color="auto"/>
            </w:tcBorders>
            <w:vAlign w:val="center"/>
          </w:tcPr>
          <w:p w14:paraId="232078C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2FC5D397"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5353204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1FFE0979" w14:textId="77777777" w:rsidTr="004F423A">
        <w:trPr>
          <w:trHeight w:val="29"/>
        </w:trPr>
        <w:tc>
          <w:tcPr>
            <w:tcW w:w="2742" w:type="dxa"/>
            <w:tcBorders>
              <w:top w:val="nil"/>
              <w:left w:val="single" w:sz="4" w:space="0" w:color="auto"/>
              <w:bottom w:val="nil"/>
              <w:right w:val="single" w:sz="4" w:space="0" w:color="auto"/>
            </w:tcBorders>
            <w:vAlign w:val="center"/>
          </w:tcPr>
          <w:p w14:paraId="108E8FB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tcPr>
          <w:p w14:paraId="482C0039" w14:textId="77777777" w:rsidR="006F6378" w:rsidRPr="00C30686" w:rsidRDefault="006F6378" w:rsidP="0094020B">
            <w:pPr>
              <w:pStyle w:val="TAC"/>
              <w:rPr>
                <w:rFonts w:eastAsiaTheme="minorEastAsia"/>
              </w:rPr>
            </w:pPr>
            <w:r w:rsidRPr="00C30686">
              <w:rPr>
                <w:rFonts w:eastAsiaTheme="minorEastAsia" w:cs="Arial"/>
                <w:szCs w:val="18"/>
              </w:rPr>
              <w:t>CA_n28A-n78A</w:t>
            </w:r>
            <w:r w:rsidRPr="00C30686">
              <w:rPr>
                <w:rFonts w:eastAsiaTheme="minorEastAsia" w:cs="Arial"/>
                <w:szCs w:val="18"/>
                <w:vertAlign w:val="superscript"/>
              </w:rPr>
              <w:t>7</w:t>
            </w:r>
          </w:p>
        </w:tc>
        <w:tc>
          <w:tcPr>
            <w:tcW w:w="1259" w:type="dxa"/>
            <w:tcBorders>
              <w:top w:val="single" w:sz="4" w:space="0" w:color="auto"/>
              <w:left w:val="single" w:sz="4" w:space="0" w:color="auto"/>
              <w:bottom w:val="single" w:sz="4" w:space="0" w:color="auto"/>
              <w:right w:val="single" w:sz="4" w:space="0" w:color="auto"/>
            </w:tcBorders>
            <w:vAlign w:val="center"/>
          </w:tcPr>
          <w:p w14:paraId="5B11730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4775E792"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w:t>
            </w:r>
          </w:p>
        </w:tc>
        <w:tc>
          <w:tcPr>
            <w:tcW w:w="2445" w:type="dxa"/>
            <w:tcBorders>
              <w:top w:val="nil"/>
              <w:left w:val="single" w:sz="4" w:space="0" w:color="auto"/>
              <w:bottom w:val="nil"/>
              <w:right w:val="single" w:sz="4" w:space="0" w:color="auto"/>
            </w:tcBorders>
            <w:vAlign w:val="center"/>
          </w:tcPr>
          <w:p w14:paraId="1141AFB2" w14:textId="77777777" w:rsidR="006F6378" w:rsidRPr="00C30686" w:rsidRDefault="006F6378" w:rsidP="0094020B">
            <w:pPr>
              <w:pStyle w:val="TAC"/>
              <w:rPr>
                <w:rFonts w:eastAsiaTheme="minorEastAsia"/>
                <w:lang w:val="en-US" w:eastAsia="zh-CN"/>
              </w:rPr>
            </w:pPr>
          </w:p>
        </w:tc>
      </w:tr>
      <w:tr w:rsidR="006F6378" w:rsidRPr="00C30686" w14:paraId="6C550511" w14:textId="77777777" w:rsidTr="004F423A">
        <w:trPr>
          <w:trHeight w:val="29"/>
        </w:trPr>
        <w:tc>
          <w:tcPr>
            <w:tcW w:w="2742" w:type="dxa"/>
            <w:tcBorders>
              <w:top w:val="nil"/>
              <w:left w:val="single" w:sz="4" w:space="0" w:color="auto"/>
              <w:bottom w:val="nil"/>
              <w:right w:val="single" w:sz="4" w:space="0" w:color="auto"/>
            </w:tcBorders>
            <w:vAlign w:val="center"/>
          </w:tcPr>
          <w:p w14:paraId="6FBE173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6A8D4B8E" w14:textId="77777777" w:rsidR="006F6378" w:rsidRPr="00C30686" w:rsidRDefault="006F6378" w:rsidP="0094020B">
            <w:pPr>
              <w:pStyle w:val="TAC"/>
              <w:rPr>
                <w:rFonts w:eastAsiaTheme="minorEastAsia"/>
              </w:rPr>
            </w:pPr>
          </w:p>
        </w:tc>
        <w:tc>
          <w:tcPr>
            <w:tcW w:w="1259" w:type="dxa"/>
            <w:tcBorders>
              <w:top w:val="single" w:sz="4" w:space="0" w:color="auto"/>
              <w:left w:val="single" w:sz="4" w:space="0" w:color="auto"/>
              <w:bottom w:val="single" w:sz="4" w:space="0" w:color="auto"/>
              <w:right w:val="single" w:sz="4" w:space="0" w:color="auto"/>
            </w:tcBorders>
            <w:vAlign w:val="center"/>
          </w:tcPr>
          <w:p w14:paraId="499877C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7938DEEB"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10, 15, 20, 25, 30, 40, 50, 60, 80, 90, 100</w:t>
            </w:r>
          </w:p>
        </w:tc>
        <w:tc>
          <w:tcPr>
            <w:tcW w:w="2445" w:type="dxa"/>
            <w:tcBorders>
              <w:top w:val="nil"/>
              <w:left w:val="single" w:sz="4" w:space="0" w:color="auto"/>
              <w:bottom w:val="single" w:sz="4" w:space="0" w:color="auto"/>
              <w:right w:val="single" w:sz="4" w:space="0" w:color="auto"/>
            </w:tcBorders>
            <w:vAlign w:val="center"/>
          </w:tcPr>
          <w:p w14:paraId="15CCC958" w14:textId="77777777" w:rsidR="006F6378" w:rsidRPr="00C30686" w:rsidRDefault="006F6378" w:rsidP="0094020B">
            <w:pPr>
              <w:pStyle w:val="TAC"/>
              <w:rPr>
                <w:rFonts w:eastAsiaTheme="minorEastAsia"/>
                <w:lang w:val="en-US" w:eastAsia="zh-CN"/>
              </w:rPr>
            </w:pPr>
          </w:p>
        </w:tc>
      </w:tr>
      <w:tr w:rsidR="006F6378" w:rsidRPr="00C30686" w14:paraId="2BD4EAC3" w14:textId="77777777" w:rsidTr="004F423A">
        <w:trPr>
          <w:trHeight w:val="29"/>
        </w:trPr>
        <w:tc>
          <w:tcPr>
            <w:tcW w:w="2742" w:type="dxa"/>
            <w:tcBorders>
              <w:top w:val="nil"/>
              <w:left w:val="single" w:sz="4" w:space="0" w:color="auto"/>
              <w:bottom w:val="nil"/>
              <w:right w:val="single" w:sz="4" w:space="0" w:color="auto"/>
            </w:tcBorders>
            <w:vAlign w:val="center"/>
          </w:tcPr>
          <w:p w14:paraId="14B03DB0" w14:textId="77777777" w:rsidR="006F6378" w:rsidRPr="00C30686" w:rsidRDefault="006F6378" w:rsidP="0094020B">
            <w:pPr>
              <w:pStyle w:val="TAC"/>
              <w:rPr>
                <w:rFonts w:eastAsiaTheme="minorEastAsia"/>
                <w:lang w:val="en-US" w:eastAsia="zh-CN"/>
              </w:rPr>
            </w:pPr>
          </w:p>
        </w:tc>
        <w:tc>
          <w:tcPr>
            <w:tcW w:w="2785" w:type="dxa"/>
            <w:tcBorders>
              <w:top w:val="single" w:sz="4" w:space="0" w:color="auto"/>
              <w:left w:val="single" w:sz="4" w:space="0" w:color="auto"/>
              <w:bottom w:val="nil"/>
              <w:right w:val="single" w:sz="4" w:space="0" w:color="auto"/>
            </w:tcBorders>
            <w:vAlign w:val="center"/>
          </w:tcPr>
          <w:p w14:paraId="483B3A9D"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CA_n7A-n28A</w:t>
            </w:r>
          </w:p>
          <w:p w14:paraId="23448349"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CA_n7A-n78A</w:t>
            </w:r>
          </w:p>
          <w:p w14:paraId="166D50BA" w14:textId="77777777" w:rsidR="006F6378" w:rsidRPr="00C30686" w:rsidRDefault="006F6378" w:rsidP="0094020B">
            <w:pPr>
              <w:pStyle w:val="TAC"/>
              <w:rPr>
                <w:rFonts w:eastAsiaTheme="minorEastAsia"/>
              </w:rPr>
            </w:pPr>
            <w:r w:rsidRPr="00C30686">
              <w:rPr>
                <w:rFonts w:eastAsiaTheme="minorEastAsia"/>
                <w:szCs w:val="18"/>
                <w:lang w:val="en-US" w:eastAsia="zh-CN"/>
              </w:rPr>
              <w:t>CA_n28A-n78A</w:t>
            </w:r>
          </w:p>
        </w:tc>
        <w:tc>
          <w:tcPr>
            <w:tcW w:w="1259" w:type="dxa"/>
            <w:tcBorders>
              <w:top w:val="single" w:sz="4" w:space="0" w:color="auto"/>
              <w:left w:val="single" w:sz="4" w:space="0" w:color="auto"/>
              <w:bottom w:val="single" w:sz="4" w:space="0" w:color="auto"/>
              <w:right w:val="single" w:sz="4" w:space="0" w:color="auto"/>
            </w:tcBorders>
            <w:vAlign w:val="center"/>
          </w:tcPr>
          <w:p w14:paraId="7ABEB4C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012B1663"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6D06757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1</w:t>
            </w:r>
          </w:p>
        </w:tc>
      </w:tr>
      <w:tr w:rsidR="006F6378" w:rsidRPr="00C30686" w14:paraId="4F974ACC" w14:textId="77777777" w:rsidTr="004F423A">
        <w:trPr>
          <w:trHeight w:val="29"/>
        </w:trPr>
        <w:tc>
          <w:tcPr>
            <w:tcW w:w="2742" w:type="dxa"/>
            <w:tcBorders>
              <w:top w:val="nil"/>
              <w:left w:val="single" w:sz="4" w:space="0" w:color="auto"/>
              <w:bottom w:val="nil"/>
              <w:right w:val="single" w:sz="4" w:space="0" w:color="auto"/>
            </w:tcBorders>
            <w:vAlign w:val="center"/>
          </w:tcPr>
          <w:p w14:paraId="223F176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970A43A" w14:textId="77777777" w:rsidR="006F6378" w:rsidRPr="00C30686" w:rsidRDefault="006F6378" w:rsidP="0094020B">
            <w:pPr>
              <w:pStyle w:val="TAC"/>
              <w:rPr>
                <w:rFonts w:eastAsiaTheme="minorEastAsia"/>
              </w:rPr>
            </w:pPr>
          </w:p>
        </w:tc>
        <w:tc>
          <w:tcPr>
            <w:tcW w:w="1259" w:type="dxa"/>
            <w:tcBorders>
              <w:top w:val="single" w:sz="4" w:space="0" w:color="auto"/>
              <w:left w:val="single" w:sz="4" w:space="0" w:color="auto"/>
              <w:bottom w:val="single" w:sz="4" w:space="0" w:color="auto"/>
              <w:right w:val="single" w:sz="4" w:space="0" w:color="auto"/>
            </w:tcBorders>
            <w:vAlign w:val="center"/>
          </w:tcPr>
          <w:p w14:paraId="2159238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73B5DA4C"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w:t>
            </w:r>
          </w:p>
        </w:tc>
        <w:tc>
          <w:tcPr>
            <w:tcW w:w="2445" w:type="dxa"/>
            <w:tcBorders>
              <w:top w:val="nil"/>
              <w:left w:val="single" w:sz="4" w:space="0" w:color="auto"/>
              <w:bottom w:val="nil"/>
              <w:right w:val="single" w:sz="4" w:space="0" w:color="auto"/>
            </w:tcBorders>
            <w:vAlign w:val="center"/>
          </w:tcPr>
          <w:p w14:paraId="22847C0A" w14:textId="77777777" w:rsidR="006F6378" w:rsidRPr="00C30686" w:rsidRDefault="006F6378" w:rsidP="0094020B">
            <w:pPr>
              <w:pStyle w:val="TAC"/>
              <w:rPr>
                <w:rFonts w:eastAsiaTheme="minorEastAsia"/>
                <w:lang w:val="en-US" w:eastAsia="zh-CN"/>
              </w:rPr>
            </w:pPr>
          </w:p>
        </w:tc>
      </w:tr>
      <w:tr w:rsidR="006F6378" w:rsidRPr="00C30686" w14:paraId="725C5A46"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A1D52A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1F94CCD" w14:textId="77777777" w:rsidR="006F6378" w:rsidRPr="00C30686" w:rsidRDefault="006F6378" w:rsidP="0094020B">
            <w:pPr>
              <w:pStyle w:val="TAC"/>
              <w:rPr>
                <w:rFonts w:eastAsiaTheme="minorEastAsia"/>
              </w:rPr>
            </w:pPr>
          </w:p>
        </w:tc>
        <w:tc>
          <w:tcPr>
            <w:tcW w:w="1259" w:type="dxa"/>
            <w:tcBorders>
              <w:top w:val="single" w:sz="4" w:space="0" w:color="auto"/>
              <w:left w:val="single" w:sz="4" w:space="0" w:color="auto"/>
              <w:bottom w:val="single" w:sz="4" w:space="0" w:color="auto"/>
              <w:right w:val="single" w:sz="4" w:space="0" w:color="auto"/>
            </w:tcBorders>
            <w:vAlign w:val="center"/>
          </w:tcPr>
          <w:p w14:paraId="640436DA"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10B935FF"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10, 15, 20, 25, 30, 40, 50, 60, 70</w:t>
            </w:r>
            <w:r w:rsidRPr="00C30686">
              <w:rPr>
                <w:rFonts w:eastAsiaTheme="minorEastAsia"/>
                <w:vertAlign w:val="superscript"/>
                <w:lang w:val="en-US" w:eastAsia="zh-CN" w:bidi="ar"/>
              </w:rPr>
              <w:t>4</w:t>
            </w:r>
            <w:r w:rsidRPr="00C30686">
              <w:rPr>
                <w:rFonts w:eastAsiaTheme="minorEastAsia"/>
                <w:lang w:val="en-US" w:eastAsia="zh-CN" w:bidi="ar"/>
              </w:rPr>
              <w:t>, 80, 90, 100</w:t>
            </w:r>
          </w:p>
        </w:tc>
        <w:tc>
          <w:tcPr>
            <w:tcW w:w="2445" w:type="dxa"/>
            <w:tcBorders>
              <w:top w:val="nil"/>
              <w:left w:val="single" w:sz="4" w:space="0" w:color="auto"/>
              <w:bottom w:val="single" w:sz="4" w:space="0" w:color="auto"/>
              <w:right w:val="single" w:sz="4" w:space="0" w:color="auto"/>
            </w:tcBorders>
            <w:vAlign w:val="center"/>
          </w:tcPr>
          <w:p w14:paraId="2C592139" w14:textId="77777777" w:rsidR="006F6378" w:rsidRPr="00C30686" w:rsidRDefault="006F6378" w:rsidP="0094020B">
            <w:pPr>
              <w:pStyle w:val="TAC"/>
              <w:rPr>
                <w:rFonts w:eastAsiaTheme="minorEastAsia"/>
                <w:lang w:val="en-US" w:eastAsia="zh-CN"/>
              </w:rPr>
            </w:pPr>
          </w:p>
        </w:tc>
      </w:tr>
      <w:tr w:rsidR="006F6378" w:rsidRPr="00C30686" w14:paraId="079D372E"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C00361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CA_n7A-n28A-n78C</w:t>
            </w:r>
          </w:p>
        </w:tc>
        <w:tc>
          <w:tcPr>
            <w:tcW w:w="2785" w:type="dxa"/>
            <w:tcBorders>
              <w:top w:val="single" w:sz="4" w:space="0" w:color="auto"/>
              <w:left w:val="single" w:sz="4" w:space="0" w:color="auto"/>
              <w:bottom w:val="nil"/>
              <w:right w:val="single" w:sz="4" w:space="0" w:color="auto"/>
            </w:tcBorders>
            <w:vAlign w:val="center"/>
          </w:tcPr>
          <w:p w14:paraId="0F27607B" w14:textId="77777777" w:rsidR="006F6378" w:rsidRPr="00C30686" w:rsidRDefault="006F6378" w:rsidP="0094020B">
            <w:pPr>
              <w:pStyle w:val="TAC"/>
              <w:rPr>
                <w:rFonts w:eastAsiaTheme="minorEastAsia"/>
              </w:rPr>
            </w:pPr>
            <w:r w:rsidRPr="00C30686">
              <w:rPr>
                <w:rFonts w:eastAsiaTheme="minorEastAsia" w:hint="eastAsia"/>
                <w:lang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74ACFF8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2BD41518"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023A09F9"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0</w:t>
            </w:r>
          </w:p>
        </w:tc>
      </w:tr>
      <w:tr w:rsidR="006F6378" w:rsidRPr="00C30686" w14:paraId="2347C734" w14:textId="77777777" w:rsidTr="004F423A">
        <w:trPr>
          <w:trHeight w:val="29"/>
        </w:trPr>
        <w:tc>
          <w:tcPr>
            <w:tcW w:w="2742" w:type="dxa"/>
            <w:tcBorders>
              <w:top w:val="nil"/>
              <w:left w:val="single" w:sz="4" w:space="0" w:color="auto"/>
              <w:bottom w:val="nil"/>
              <w:right w:val="single" w:sz="4" w:space="0" w:color="auto"/>
            </w:tcBorders>
            <w:vAlign w:val="center"/>
          </w:tcPr>
          <w:p w14:paraId="355A892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D4C526E" w14:textId="77777777" w:rsidR="006F6378" w:rsidRPr="00C30686" w:rsidRDefault="006F6378" w:rsidP="0094020B">
            <w:pPr>
              <w:pStyle w:val="TAC"/>
              <w:rPr>
                <w:rFonts w:eastAsiaTheme="minorEastAsia"/>
              </w:rPr>
            </w:pPr>
          </w:p>
        </w:tc>
        <w:tc>
          <w:tcPr>
            <w:tcW w:w="1259" w:type="dxa"/>
            <w:tcBorders>
              <w:top w:val="single" w:sz="4" w:space="0" w:color="auto"/>
              <w:left w:val="single" w:sz="4" w:space="0" w:color="auto"/>
              <w:bottom w:val="single" w:sz="4" w:space="0" w:color="auto"/>
              <w:right w:val="single" w:sz="4" w:space="0" w:color="auto"/>
            </w:tcBorders>
            <w:vAlign w:val="center"/>
          </w:tcPr>
          <w:p w14:paraId="24033C8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2B362BA9"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w:t>
            </w:r>
          </w:p>
        </w:tc>
        <w:tc>
          <w:tcPr>
            <w:tcW w:w="2445" w:type="dxa"/>
            <w:tcBorders>
              <w:top w:val="nil"/>
              <w:left w:val="single" w:sz="4" w:space="0" w:color="auto"/>
              <w:bottom w:val="nil"/>
              <w:right w:val="single" w:sz="4" w:space="0" w:color="auto"/>
            </w:tcBorders>
            <w:vAlign w:val="center"/>
          </w:tcPr>
          <w:p w14:paraId="5835CEB4" w14:textId="77777777" w:rsidR="006F6378" w:rsidRPr="00C30686" w:rsidRDefault="006F6378" w:rsidP="0094020B">
            <w:pPr>
              <w:pStyle w:val="TAC"/>
              <w:rPr>
                <w:rFonts w:eastAsiaTheme="minorEastAsia"/>
                <w:lang w:val="en-US" w:eastAsia="zh-CN"/>
              </w:rPr>
            </w:pPr>
          </w:p>
        </w:tc>
      </w:tr>
      <w:tr w:rsidR="006F6378" w:rsidRPr="00C30686" w14:paraId="1765BCF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3B1DA6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29136F77" w14:textId="77777777" w:rsidR="006F6378" w:rsidRPr="00C30686" w:rsidRDefault="006F6378" w:rsidP="0094020B">
            <w:pPr>
              <w:pStyle w:val="TAC"/>
              <w:rPr>
                <w:rFonts w:eastAsiaTheme="minorEastAsia"/>
              </w:rPr>
            </w:pPr>
          </w:p>
        </w:tc>
        <w:tc>
          <w:tcPr>
            <w:tcW w:w="1259" w:type="dxa"/>
            <w:tcBorders>
              <w:top w:val="single" w:sz="4" w:space="0" w:color="auto"/>
              <w:left w:val="single" w:sz="4" w:space="0" w:color="auto"/>
              <w:bottom w:val="single" w:sz="4" w:space="0" w:color="auto"/>
              <w:right w:val="single" w:sz="4" w:space="0" w:color="auto"/>
            </w:tcBorders>
            <w:vAlign w:val="center"/>
          </w:tcPr>
          <w:p w14:paraId="69A7F2DB"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6B1CB876"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CA_n78C_BCS1</w:t>
            </w:r>
          </w:p>
        </w:tc>
        <w:tc>
          <w:tcPr>
            <w:tcW w:w="2445" w:type="dxa"/>
            <w:tcBorders>
              <w:top w:val="nil"/>
              <w:left w:val="single" w:sz="4" w:space="0" w:color="auto"/>
              <w:bottom w:val="single" w:sz="4" w:space="0" w:color="auto"/>
              <w:right w:val="single" w:sz="4" w:space="0" w:color="auto"/>
            </w:tcBorders>
            <w:vAlign w:val="center"/>
          </w:tcPr>
          <w:p w14:paraId="47DD7F34" w14:textId="77777777" w:rsidR="006F6378" w:rsidRPr="00C30686" w:rsidRDefault="006F6378" w:rsidP="0094020B">
            <w:pPr>
              <w:pStyle w:val="TAC"/>
              <w:rPr>
                <w:rFonts w:eastAsiaTheme="minorEastAsia"/>
                <w:lang w:val="en-US" w:eastAsia="zh-CN"/>
              </w:rPr>
            </w:pPr>
          </w:p>
        </w:tc>
      </w:tr>
      <w:tr w:rsidR="006F6378" w:rsidRPr="00C30686" w14:paraId="459AFFD2"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50E353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CA_n7B-n28A-n78A</w:t>
            </w:r>
          </w:p>
        </w:tc>
        <w:tc>
          <w:tcPr>
            <w:tcW w:w="2785" w:type="dxa"/>
            <w:tcBorders>
              <w:top w:val="single" w:sz="4" w:space="0" w:color="auto"/>
              <w:left w:val="single" w:sz="4" w:space="0" w:color="auto"/>
              <w:bottom w:val="nil"/>
              <w:right w:val="single" w:sz="4" w:space="0" w:color="auto"/>
            </w:tcBorders>
            <w:vAlign w:val="center"/>
          </w:tcPr>
          <w:p w14:paraId="7D1CDD70" w14:textId="77777777" w:rsidR="006F6378" w:rsidRPr="00C30686" w:rsidRDefault="006F6378" w:rsidP="0094020B">
            <w:pPr>
              <w:pStyle w:val="TAC"/>
              <w:rPr>
                <w:rFonts w:eastAsiaTheme="minorEastAsia"/>
              </w:rPr>
            </w:pPr>
            <w:r w:rsidRPr="00C30686">
              <w:rPr>
                <w:rFonts w:eastAsiaTheme="minorEastAsia"/>
              </w:rPr>
              <w:t>CA_n7A-n78A</w:t>
            </w:r>
            <w:r w:rsidRPr="00C30686">
              <w:rPr>
                <w:rFonts w:eastAsiaTheme="minorEastAsia"/>
                <w:vertAlign w:val="superscript"/>
              </w:rPr>
              <w:t>7</w:t>
            </w:r>
          </w:p>
          <w:p w14:paraId="57681D0E" w14:textId="77777777" w:rsidR="006F6378" w:rsidRPr="00C30686" w:rsidRDefault="006F6378" w:rsidP="0094020B">
            <w:pPr>
              <w:pStyle w:val="TAC"/>
              <w:rPr>
                <w:rFonts w:eastAsiaTheme="minorEastAsia"/>
                <w:lang w:val="en-US" w:eastAsia="zh-CN"/>
              </w:rPr>
            </w:pPr>
            <w:r w:rsidRPr="00C30686">
              <w:rPr>
                <w:rFonts w:eastAsiaTheme="minorEastAsia"/>
              </w:rPr>
              <w:t>CA_n28A-n78A</w:t>
            </w:r>
            <w:r w:rsidRPr="00C30686">
              <w:rPr>
                <w:rFonts w:eastAsiaTheme="minorEastAsia"/>
                <w:vertAlign w:val="superscript"/>
              </w:rPr>
              <w:t>7</w:t>
            </w:r>
          </w:p>
        </w:tc>
        <w:tc>
          <w:tcPr>
            <w:tcW w:w="1259" w:type="dxa"/>
            <w:tcBorders>
              <w:top w:val="single" w:sz="4" w:space="0" w:color="auto"/>
              <w:left w:val="single" w:sz="4" w:space="0" w:color="auto"/>
              <w:bottom w:val="single" w:sz="4" w:space="0" w:color="auto"/>
              <w:right w:val="single" w:sz="4" w:space="0" w:color="auto"/>
            </w:tcBorders>
            <w:vAlign w:val="center"/>
          </w:tcPr>
          <w:p w14:paraId="502F763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47D78E99"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CA_n7B_BCS0</w:t>
            </w:r>
          </w:p>
        </w:tc>
        <w:tc>
          <w:tcPr>
            <w:tcW w:w="2445" w:type="dxa"/>
            <w:tcBorders>
              <w:top w:val="single" w:sz="4" w:space="0" w:color="auto"/>
              <w:left w:val="single" w:sz="4" w:space="0" w:color="auto"/>
              <w:bottom w:val="nil"/>
              <w:right w:val="single" w:sz="4" w:space="0" w:color="auto"/>
            </w:tcBorders>
            <w:vAlign w:val="center"/>
          </w:tcPr>
          <w:p w14:paraId="3386634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6B90DB44" w14:textId="77777777" w:rsidTr="004F423A">
        <w:trPr>
          <w:trHeight w:val="29"/>
        </w:trPr>
        <w:tc>
          <w:tcPr>
            <w:tcW w:w="2742" w:type="dxa"/>
            <w:tcBorders>
              <w:top w:val="nil"/>
              <w:left w:val="single" w:sz="4" w:space="0" w:color="auto"/>
              <w:bottom w:val="nil"/>
              <w:right w:val="single" w:sz="4" w:space="0" w:color="auto"/>
            </w:tcBorders>
            <w:vAlign w:val="center"/>
          </w:tcPr>
          <w:p w14:paraId="6654E62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20DDE8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91EA6A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37EC24B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w:t>
            </w:r>
          </w:p>
        </w:tc>
        <w:tc>
          <w:tcPr>
            <w:tcW w:w="2445" w:type="dxa"/>
            <w:tcBorders>
              <w:top w:val="nil"/>
              <w:left w:val="single" w:sz="4" w:space="0" w:color="auto"/>
              <w:bottom w:val="nil"/>
              <w:right w:val="single" w:sz="4" w:space="0" w:color="auto"/>
            </w:tcBorders>
            <w:vAlign w:val="center"/>
          </w:tcPr>
          <w:p w14:paraId="794873D6" w14:textId="77777777" w:rsidR="006F6378" w:rsidRPr="00C30686" w:rsidRDefault="006F6378" w:rsidP="0094020B">
            <w:pPr>
              <w:pStyle w:val="TAC"/>
              <w:rPr>
                <w:rFonts w:eastAsiaTheme="minorEastAsia"/>
                <w:lang w:val="en-US" w:eastAsia="zh-CN"/>
              </w:rPr>
            </w:pPr>
          </w:p>
        </w:tc>
      </w:tr>
      <w:tr w:rsidR="006F6378" w:rsidRPr="00C30686" w14:paraId="69E779D9" w14:textId="77777777" w:rsidTr="004F423A">
        <w:trPr>
          <w:trHeight w:val="29"/>
        </w:trPr>
        <w:tc>
          <w:tcPr>
            <w:tcW w:w="2742" w:type="dxa"/>
            <w:tcBorders>
              <w:top w:val="nil"/>
              <w:left w:val="single" w:sz="4" w:space="0" w:color="auto"/>
              <w:bottom w:val="nil"/>
              <w:right w:val="single" w:sz="4" w:space="0" w:color="auto"/>
            </w:tcBorders>
            <w:vAlign w:val="center"/>
          </w:tcPr>
          <w:p w14:paraId="2F38A9B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2BD41F4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3C1F24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4277E90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10, 15, 20, 25, 30, 40, 50, 60, 80, 90, 100</w:t>
            </w:r>
          </w:p>
        </w:tc>
        <w:tc>
          <w:tcPr>
            <w:tcW w:w="2445" w:type="dxa"/>
            <w:tcBorders>
              <w:top w:val="nil"/>
              <w:left w:val="single" w:sz="4" w:space="0" w:color="auto"/>
              <w:bottom w:val="single" w:sz="4" w:space="0" w:color="auto"/>
              <w:right w:val="single" w:sz="4" w:space="0" w:color="auto"/>
            </w:tcBorders>
            <w:vAlign w:val="center"/>
          </w:tcPr>
          <w:p w14:paraId="0D329E16" w14:textId="77777777" w:rsidR="006F6378" w:rsidRPr="00C30686" w:rsidRDefault="006F6378" w:rsidP="0094020B">
            <w:pPr>
              <w:pStyle w:val="TAC"/>
              <w:rPr>
                <w:rFonts w:eastAsiaTheme="minorEastAsia"/>
                <w:lang w:val="en-US" w:eastAsia="zh-CN"/>
              </w:rPr>
            </w:pPr>
          </w:p>
        </w:tc>
      </w:tr>
      <w:tr w:rsidR="006F6378" w:rsidRPr="00C30686" w14:paraId="0B2021BD" w14:textId="77777777" w:rsidTr="004F423A">
        <w:trPr>
          <w:trHeight w:val="29"/>
        </w:trPr>
        <w:tc>
          <w:tcPr>
            <w:tcW w:w="2742" w:type="dxa"/>
            <w:tcBorders>
              <w:top w:val="nil"/>
              <w:left w:val="single" w:sz="4" w:space="0" w:color="auto"/>
              <w:bottom w:val="nil"/>
              <w:right w:val="single" w:sz="4" w:space="0" w:color="auto"/>
            </w:tcBorders>
            <w:vAlign w:val="center"/>
          </w:tcPr>
          <w:p w14:paraId="703A5B16" w14:textId="77777777" w:rsidR="006F6378" w:rsidRPr="00C30686" w:rsidRDefault="006F6378" w:rsidP="0094020B">
            <w:pPr>
              <w:pStyle w:val="TAC"/>
              <w:rPr>
                <w:rFonts w:eastAsiaTheme="minorEastAsia"/>
                <w:lang w:val="en-US" w:eastAsia="zh-CN"/>
              </w:rPr>
            </w:pPr>
          </w:p>
        </w:tc>
        <w:tc>
          <w:tcPr>
            <w:tcW w:w="2785" w:type="dxa"/>
            <w:tcBorders>
              <w:top w:val="single" w:sz="4" w:space="0" w:color="auto"/>
              <w:left w:val="single" w:sz="4" w:space="0" w:color="auto"/>
              <w:bottom w:val="nil"/>
              <w:right w:val="single" w:sz="4" w:space="0" w:color="auto"/>
            </w:tcBorders>
            <w:vAlign w:val="center"/>
          </w:tcPr>
          <w:p w14:paraId="09C5525B"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CA_n7A-n28A</w:t>
            </w:r>
          </w:p>
          <w:p w14:paraId="71F52E2B"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CA_n7A-n78A</w:t>
            </w:r>
          </w:p>
          <w:p w14:paraId="65F921E7"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CA_n28A-n78A</w:t>
            </w:r>
          </w:p>
          <w:p w14:paraId="2196858B"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CA_n7B</w:t>
            </w:r>
          </w:p>
        </w:tc>
        <w:tc>
          <w:tcPr>
            <w:tcW w:w="1259" w:type="dxa"/>
            <w:tcBorders>
              <w:top w:val="single" w:sz="4" w:space="0" w:color="auto"/>
              <w:left w:val="single" w:sz="4" w:space="0" w:color="auto"/>
              <w:bottom w:val="single" w:sz="4" w:space="0" w:color="auto"/>
              <w:right w:val="single" w:sz="4" w:space="0" w:color="auto"/>
            </w:tcBorders>
            <w:vAlign w:val="center"/>
          </w:tcPr>
          <w:p w14:paraId="268DEB2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2D841AB4"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CA_n7B_BCS0</w:t>
            </w:r>
          </w:p>
        </w:tc>
        <w:tc>
          <w:tcPr>
            <w:tcW w:w="2445" w:type="dxa"/>
            <w:tcBorders>
              <w:top w:val="single" w:sz="4" w:space="0" w:color="auto"/>
              <w:left w:val="single" w:sz="4" w:space="0" w:color="auto"/>
              <w:bottom w:val="nil"/>
              <w:right w:val="single" w:sz="4" w:space="0" w:color="auto"/>
            </w:tcBorders>
            <w:vAlign w:val="center"/>
          </w:tcPr>
          <w:p w14:paraId="400140C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1</w:t>
            </w:r>
          </w:p>
        </w:tc>
      </w:tr>
      <w:tr w:rsidR="006F6378" w:rsidRPr="00C30686" w14:paraId="424B35C8" w14:textId="77777777" w:rsidTr="004F423A">
        <w:trPr>
          <w:trHeight w:val="29"/>
        </w:trPr>
        <w:tc>
          <w:tcPr>
            <w:tcW w:w="2742" w:type="dxa"/>
            <w:tcBorders>
              <w:top w:val="nil"/>
              <w:left w:val="single" w:sz="4" w:space="0" w:color="auto"/>
              <w:bottom w:val="nil"/>
              <w:right w:val="single" w:sz="4" w:space="0" w:color="auto"/>
            </w:tcBorders>
            <w:vAlign w:val="center"/>
          </w:tcPr>
          <w:p w14:paraId="6ABB0FA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55431C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A06EE1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66E8F525"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w:t>
            </w:r>
          </w:p>
        </w:tc>
        <w:tc>
          <w:tcPr>
            <w:tcW w:w="2445" w:type="dxa"/>
            <w:tcBorders>
              <w:top w:val="nil"/>
              <w:left w:val="single" w:sz="4" w:space="0" w:color="auto"/>
              <w:bottom w:val="nil"/>
              <w:right w:val="single" w:sz="4" w:space="0" w:color="auto"/>
            </w:tcBorders>
            <w:vAlign w:val="center"/>
          </w:tcPr>
          <w:p w14:paraId="121171E6" w14:textId="77777777" w:rsidR="006F6378" w:rsidRPr="00C30686" w:rsidRDefault="006F6378" w:rsidP="0094020B">
            <w:pPr>
              <w:pStyle w:val="TAC"/>
              <w:rPr>
                <w:rFonts w:eastAsiaTheme="minorEastAsia"/>
                <w:lang w:val="en-US" w:eastAsia="zh-CN"/>
              </w:rPr>
            </w:pPr>
          </w:p>
        </w:tc>
      </w:tr>
      <w:tr w:rsidR="006F6378" w:rsidRPr="00C30686" w14:paraId="2EF8502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A5B207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74F90A6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1122DA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016F0850"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10, 15, 20, 25, 30, 40, 50, 60, 70</w:t>
            </w:r>
            <w:r w:rsidRPr="00C30686">
              <w:rPr>
                <w:rFonts w:eastAsiaTheme="minorEastAsia"/>
                <w:vertAlign w:val="superscript"/>
                <w:lang w:val="en-US" w:eastAsia="zh-CN" w:bidi="ar"/>
              </w:rPr>
              <w:t>4</w:t>
            </w:r>
            <w:r w:rsidRPr="00C30686">
              <w:rPr>
                <w:rFonts w:eastAsiaTheme="minorEastAsia"/>
                <w:lang w:val="en-US" w:eastAsia="zh-CN" w:bidi="ar"/>
              </w:rPr>
              <w:t>, 80, 90, 100</w:t>
            </w:r>
          </w:p>
        </w:tc>
        <w:tc>
          <w:tcPr>
            <w:tcW w:w="2445" w:type="dxa"/>
            <w:tcBorders>
              <w:top w:val="nil"/>
              <w:left w:val="single" w:sz="4" w:space="0" w:color="auto"/>
              <w:bottom w:val="single" w:sz="4" w:space="0" w:color="auto"/>
              <w:right w:val="single" w:sz="4" w:space="0" w:color="auto"/>
            </w:tcBorders>
            <w:vAlign w:val="center"/>
          </w:tcPr>
          <w:p w14:paraId="1B9E9CF6" w14:textId="77777777" w:rsidR="006F6378" w:rsidRPr="00C30686" w:rsidRDefault="006F6378" w:rsidP="0094020B">
            <w:pPr>
              <w:pStyle w:val="TAC"/>
              <w:rPr>
                <w:rFonts w:eastAsiaTheme="minorEastAsia"/>
                <w:lang w:val="en-US" w:eastAsia="zh-CN"/>
              </w:rPr>
            </w:pPr>
          </w:p>
        </w:tc>
      </w:tr>
      <w:tr w:rsidR="00577C3E" w:rsidRPr="00C30686" w14:paraId="24A6C66C" w14:textId="77777777" w:rsidTr="0094020B">
        <w:trPr>
          <w:trHeight w:val="29"/>
          <w:ins w:id="175" w:author="Per Lindell" w:date="2023-08-04T08:53:00Z"/>
        </w:trPr>
        <w:tc>
          <w:tcPr>
            <w:tcW w:w="2742" w:type="dxa"/>
            <w:tcBorders>
              <w:top w:val="single" w:sz="4" w:space="0" w:color="auto"/>
              <w:left w:val="single" w:sz="4" w:space="0" w:color="auto"/>
              <w:bottom w:val="nil"/>
              <w:right w:val="single" w:sz="4" w:space="0" w:color="auto"/>
            </w:tcBorders>
            <w:vAlign w:val="center"/>
          </w:tcPr>
          <w:p w14:paraId="27063978" w14:textId="38E917A0" w:rsidR="00577C3E" w:rsidRPr="00C30686" w:rsidRDefault="00577C3E" w:rsidP="00577C3E">
            <w:pPr>
              <w:pStyle w:val="TAC"/>
              <w:rPr>
                <w:ins w:id="176" w:author="Per Lindell" w:date="2023-08-04T08:53:00Z"/>
                <w:rFonts w:eastAsiaTheme="minorEastAsia"/>
                <w:lang w:val="en-US" w:eastAsia="zh-CN"/>
              </w:rPr>
            </w:pPr>
            <w:ins w:id="177" w:author="Per Lindell" w:date="2023-08-04T08:53:00Z">
              <w:r w:rsidRPr="001A4691">
                <w:rPr>
                  <w:rFonts w:eastAsiaTheme="minorEastAsia"/>
                  <w:lang w:val="en-US" w:eastAsia="zh-CN"/>
                </w:rPr>
                <w:t>CA_n7B-n28A-n78(2A)</w:t>
              </w:r>
            </w:ins>
          </w:p>
        </w:tc>
        <w:tc>
          <w:tcPr>
            <w:tcW w:w="2785" w:type="dxa"/>
            <w:tcBorders>
              <w:top w:val="single" w:sz="4" w:space="0" w:color="auto"/>
              <w:left w:val="single" w:sz="4" w:space="0" w:color="auto"/>
              <w:bottom w:val="nil"/>
              <w:right w:val="single" w:sz="4" w:space="0" w:color="auto"/>
            </w:tcBorders>
            <w:vAlign w:val="center"/>
          </w:tcPr>
          <w:p w14:paraId="72262961" w14:textId="77777777" w:rsidR="00577C3E" w:rsidRPr="001A4691" w:rsidRDefault="00577C3E" w:rsidP="00577C3E">
            <w:pPr>
              <w:pStyle w:val="TAC"/>
              <w:rPr>
                <w:ins w:id="178" w:author="Per Lindell" w:date="2023-08-04T08:53:00Z"/>
                <w:rFonts w:eastAsiaTheme="minorEastAsia"/>
                <w:lang w:val="en-US"/>
              </w:rPr>
            </w:pPr>
            <w:ins w:id="179" w:author="Per Lindell" w:date="2023-08-04T08:53:00Z">
              <w:r w:rsidRPr="001A4691">
                <w:rPr>
                  <w:rFonts w:eastAsiaTheme="minorEastAsia"/>
                  <w:lang w:val="en-US"/>
                </w:rPr>
                <w:t>CA_n7B</w:t>
              </w:r>
            </w:ins>
          </w:p>
          <w:p w14:paraId="3D0E52B8" w14:textId="77777777" w:rsidR="00577C3E" w:rsidRPr="001A4691" w:rsidRDefault="00577C3E" w:rsidP="00577C3E">
            <w:pPr>
              <w:pStyle w:val="TAC"/>
              <w:rPr>
                <w:ins w:id="180" w:author="Per Lindell" w:date="2023-08-04T08:53:00Z"/>
                <w:rFonts w:eastAsiaTheme="minorEastAsia"/>
                <w:lang w:val="en-US"/>
              </w:rPr>
            </w:pPr>
            <w:ins w:id="181" w:author="Per Lindell" w:date="2023-08-04T08:53:00Z">
              <w:r w:rsidRPr="001A4691">
                <w:rPr>
                  <w:rFonts w:eastAsiaTheme="minorEastAsia"/>
                  <w:lang w:val="en-US"/>
                </w:rPr>
                <w:t>CA_n78(2A)</w:t>
              </w:r>
            </w:ins>
          </w:p>
          <w:p w14:paraId="698826A5" w14:textId="77777777" w:rsidR="00577C3E" w:rsidRPr="001A4691" w:rsidRDefault="00577C3E" w:rsidP="00577C3E">
            <w:pPr>
              <w:pStyle w:val="TAC"/>
              <w:rPr>
                <w:ins w:id="182" w:author="Per Lindell" w:date="2023-08-04T08:53:00Z"/>
                <w:rFonts w:eastAsiaTheme="minorEastAsia"/>
                <w:lang w:val="en-US"/>
              </w:rPr>
            </w:pPr>
            <w:ins w:id="183" w:author="Per Lindell" w:date="2023-08-04T08:53:00Z">
              <w:r w:rsidRPr="001A4691">
                <w:rPr>
                  <w:rFonts w:eastAsiaTheme="minorEastAsia"/>
                  <w:lang w:val="en-US"/>
                </w:rPr>
                <w:t>CA_n7A-n28A</w:t>
              </w:r>
            </w:ins>
          </w:p>
          <w:p w14:paraId="273F84EC" w14:textId="77777777" w:rsidR="00577C3E" w:rsidRPr="001A4691" w:rsidRDefault="00577C3E" w:rsidP="00577C3E">
            <w:pPr>
              <w:pStyle w:val="TAC"/>
              <w:rPr>
                <w:ins w:id="184" w:author="Per Lindell" w:date="2023-08-04T08:53:00Z"/>
                <w:rFonts w:eastAsiaTheme="minorEastAsia"/>
                <w:lang w:val="en-US"/>
              </w:rPr>
            </w:pPr>
            <w:ins w:id="185" w:author="Per Lindell" w:date="2023-08-04T08:53:00Z">
              <w:r w:rsidRPr="001A4691">
                <w:rPr>
                  <w:rFonts w:eastAsiaTheme="minorEastAsia"/>
                  <w:lang w:val="en-US"/>
                </w:rPr>
                <w:t>CA_n7A-n78A</w:t>
              </w:r>
            </w:ins>
          </w:p>
          <w:p w14:paraId="361033CE" w14:textId="4ADB2AAD" w:rsidR="00577C3E" w:rsidRPr="00C30686" w:rsidRDefault="00577C3E" w:rsidP="00577C3E">
            <w:pPr>
              <w:pStyle w:val="TAC"/>
              <w:rPr>
                <w:ins w:id="186" w:author="Per Lindell" w:date="2023-08-04T08:53:00Z"/>
                <w:rFonts w:eastAsiaTheme="minorEastAsia"/>
                <w:lang w:val="en-US"/>
              </w:rPr>
            </w:pPr>
            <w:ins w:id="187" w:author="Per Lindell" w:date="2023-08-04T08:53:00Z">
              <w:r w:rsidRPr="001A4691">
                <w:rPr>
                  <w:rFonts w:eastAsiaTheme="minorEastAsia"/>
                  <w:lang w:val="en-US"/>
                </w:rPr>
                <w:t>CA_n28A-n78A</w:t>
              </w:r>
            </w:ins>
          </w:p>
        </w:tc>
        <w:tc>
          <w:tcPr>
            <w:tcW w:w="1259" w:type="dxa"/>
            <w:tcBorders>
              <w:top w:val="single" w:sz="4" w:space="0" w:color="auto"/>
              <w:left w:val="single" w:sz="4" w:space="0" w:color="auto"/>
              <w:bottom w:val="single" w:sz="4" w:space="0" w:color="auto"/>
              <w:right w:val="single" w:sz="4" w:space="0" w:color="auto"/>
            </w:tcBorders>
          </w:tcPr>
          <w:p w14:paraId="26A03B68" w14:textId="77777777" w:rsidR="00577C3E" w:rsidRPr="00C30686" w:rsidRDefault="00577C3E" w:rsidP="00577C3E">
            <w:pPr>
              <w:pStyle w:val="TAC"/>
              <w:rPr>
                <w:ins w:id="188" w:author="Per Lindell" w:date="2023-08-04T08:53:00Z"/>
                <w:rFonts w:eastAsiaTheme="minorEastAsia"/>
                <w:lang w:val="en-US"/>
              </w:rPr>
            </w:pPr>
            <w:ins w:id="189" w:author="Per Lindell" w:date="2023-08-04T08:53:00Z">
              <w:r w:rsidRPr="00C30686">
                <w:rPr>
                  <w:rFonts w:eastAsiaTheme="minorEastAsia"/>
                  <w:lang w:val="en-US"/>
                </w:rPr>
                <w:t>n7</w:t>
              </w:r>
            </w:ins>
          </w:p>
        </w:tc>
        <w:tc>
          <w:tcPr>
            <w:tcW w:w="4356" w:type="dxa"/>
            <w:tcBorders>
              <w:top w:val="single" w:sz="4" w:space="0" w:color="auto"/>
              <w:left w:val="single" w:sz="4" w:space="0" w:color="auto"/>
              <w:bottom w:val="single" w:sz="4" w:space="0" w:color="auto"/>
              <w:right w:val="single" w:sz="4" w:space="0" w:color="auto"/>
            </w:tcBorders>
            <w:vAlign w:val="center"/>
          </w:tcPr>
          <w:p w14:paraId="6C13C8E4" w14:textId="1D0ECC03" w:rsidR="00577C3E" w:rsidRPr="00C30686" w:rsidRDefault="00577C3E" w:rsidP="00577C3E">
            <w:pPr>
              <w:pStyle w:val="TAC"/>
              <w:rPr>
                <w:ins w:id="190" w:author="Per Lindell" w:date="2023-08-04T08:53:00Z"/>
                <w:rFonts w:eastAsiaTheme="minorEastAsia"/>
                <w:lang w:val="en-US"/>
              </w:rPr>
            </w:pPr>
            <w:ins w:id="191" w:author="Per Lindell" w:date="2023-08-04T08:54:00Z">
              <w:r w:rsidRPr="00577C3E">
                <w:rPr>
                  <w:rFonts w:eastAsiaTheme="minorEastAsia"/>
                  <w:lang w:val="en-US"/>
                </w:rPr>
                <w:t>CA_n7B_BCS0</w:t>
              </w:r>
            </w:ins>
          </w:p>
        </w:tc>
        <w:tc>
          <w:tcPr>
            <w:tcW w:w="2445" w:type="dxa"/>
            <w:tcBorders>
              <w:top w:val="single" w:sz="4" w:space="0" w:color="auto"/>
              <w:left w:val="single" w:sz="4" w:space="0" w:color="auto"/>
              <w:bottom w:val="nil"/>
              <w:right w:val="single" w:sz="4" w:space="0" w:color="auto"/>
            </w:tcBorders>
            <w:vAlign w:val="center"/>
          </w:tcPr>
          <w:p w14:paraId="4E0EB0F0" w14:textId="77777777" w:rsidR="00577C3E" w:rsidRPr="00C30686" w:rsidRDefault="00577C3E" w:rsidP="00577C3E">
            <w:pPr>
              <w:pStyle w:val="TAC"/>
              <w:rPr>
                <w:ins w:id="192" w:author="Per Lindell" w:date="2023-08-04T08:53:00Z"/>
                <w:rFonts w:eastAsiaTheme="minorEastAsia"/>
                <w:lang w:val="en-US" w:eastAsia="zh-CN"/>
              </w:rPr>
            </w:pPr>
            <w:ins w:id="193" w:author="Per Lindell" w:date="2023-08-04T08:53:00Z">
              <w:r w:rsidRPr="00C30686">
                <w:rPr>
                  <w:rFonts w:eastAsiaTheme="minorEastAsia"/>
                  <w:lang w:val="en-US"/>
                </w:rPr>
                <w:t>0</w:t>
              </w:r>
            </w:ins>
          </w:p>
        </w:tc>
      </w:tr>
      <w:tr w:rsidR="00577C3E" w:rsidRPr="00C30686" w14:paraId="376A9D0D" w14:textId="77777777" w:rsidTr="0094020B">
        <w:trPr>
          <w:trHeight w:val="29"/>
          <w:ins w:id="194" w:author="Per Lindell" w:date="2023-08-04T08:53:00Z"/>
        </w:trPr>
        <w:tc>
          <w:tcPr>
            <w:tcW w:w="2742" w:type="dxa"/>
            <w:tcBorders>
              <w:top w:val="nil"/>
              <w:left w:val="single" w:sz="4" w:space="0" w:color="auto"/>
              <w:bottom w:val="nil"/>
              <w:right w:val="single" w:sz="4" w:space="0" w:color="auto"/>
            </w:tcBorders>
            <w:vAlign w:val="center"/>
          </w:tcPr>
          <w:p w14:paraId="2D16F1E8" w14:textId="77777777" w:rsidR="00577C3E" w:rsidRPr="00C30686" w:rsidRDefault="00577C3E" w:rsidP="00577C3E">
            <w:pPr>
              <w:pStyle w:val="TAC"/>
              <w:rPr>
                <w:ins w:id="195" w:author="Per Lindell" w:date="2023-08-04T08:53:00Z"/>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44B0E7F" w14:textId="77777777" w:rsidR="00577C3E" w:rsidRPr="00C30686" w:rsidRDefault="00577C3E" w:rsidP="00577C3E">
            <w:pPr>
              <w:pStyle w:val="TAC"/>
              <w:rPr>
                <w:ins w:id="196" w:author="Per Lindell" w:date="2023-08-04T08:53:00Z"/>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2E780756" w14:textId="77777777" w:rsidR="00577C3E" w:rsidRPr="00C30686" w:rsidRDefault="00577C3E" w:rsidP="00577C3E">
            <w:pPr>
              <w:pStyle w:val="TAC"/>
              <w:rPr>
                <w:ins w:id="197" w:author="Per Lindell" w:date="2023-08-04T08:53:00Z"/>
                <w:rFonts w:eastAsiaTheme="minorEastAsia"/>
                <w:lang w:val="en-US"/>
              </w:rPr>
            </w:pPr>
            <w:ins w:id="198" w:author="Per Lindell" w:date="2023-08-04T08:53:00Z">
              <w:r w:rsidRPr="00C30686">
                <w:rPr>
                  <w:rFonts w:eastAsiaTheme="minorEastAsia"/>
                  <w:lang w:val="en-US"/>
                </w:rPr>
                <w:t>n28</w:t>
              </w:r>
            </w:ins>
          </w:p>
        </w:tc>
        <w:tc>
          <w:tcPr>
            <w:tcW w:w="4356" w:type="dxa"/>
            <w:tcBorders>
              <w:top w:val="single" w:sz="4" w:space="0" w:color="auto"/>
              <w:left w:val="single" w:sz="4" w:space="0" w:color="auto"/>
              <w:bottom w:val="single" w:sz="4" w:space="0" w:color="auto"/>
              <w:right w:val="single" w:sz="4" w:space="0" w:color="auto"/>
            </w:tcBorders>
            <w:vAlign w:val="center"/>
          </w:tcPr>
          <w:p w14:paraId="4DBE48FB" w14:textId="0A3EDA54" w:rsidR="00577C3E" w:rsidRPr="00577C3E" w:rsidRDefault="00577C3E" w:rsidP="00577C3E">
            <w:pPr>
              <w:pStyle w:val="TAC"/>
              <w:rPr>
                <w:ins w:id="199" w:author="Per Lindell" w:date="2023-08-04T08:53:00Z"/>
                <w:rFonts w:eastAsiaTheme="minorEastAsia"/>
                <w:lang w:val="en-US"/>
              </w:rPr>
            </w:pPr>
            <w:ins w:id="200" w:author="Per Lindell" w:date="2023-08-04T08:54:00Z">
              <w:r w:rsidRPr="00577C3E">
                <w:rPr>
                  <w:rFonts w:eastAsiaTheme="minorEastAsia"/>
                  <w:lang w:val="en-US"/>
                </w:rPr>
                <w:t>5, 10, 15, 20</w:t>
              </w:r>
            </w:ins>
          </w:p>
        </w:tc>
        <w:tc>
          <w:tcPr>
            <w:tcW w:w="2445" w:type="dxa"/>
            <w:tcBorders>
              <w:top w:val="nil"/>
              <w:left w:val="single" w:sz="4" w:space="0" w:color="auto"/>
              <w:bottom w:val="nil"/>
              <w:right w:val="single" w:sz="4" w:space="0" w:color="auto"/>
            </w:tcBorders>
            <w:vAlign w:val="center"/>
          </w:tcPr>
          <w:p w14:paraId="18029DC0" w14:textId="77777777" w:rsidR="00577C3E" w:rsidRPr="00C30686" w:rsidRDefault="00577C3E" w:rsidP="00577C3E">
            <w:pPr>
              <w:pStyle w:val="TAC"/>
              <w:rPr>
                <w:ins w:id="201" w:author="Per Lindell" w:date="2023-08-04T08:53:00Z"/>
                <w:rFonts w:eastAsiaTheme="minorEastAsia"/>
                <w:lang w:val="en-US" w:eastAsia="zh-CN"/>
              </w:rPr>
            </w:pPr>
          </w:p>
        </w:tc>
      </w:tr>
      <w:tr w:rsidR="00A901E5" w:rsidRPr="00C30686" w14:paraId="7ABC6AFC" w14:textId="77777777" w:rsidTr="0094020B">
        <w:trPr>
          <w:trHeight w:val="29"/>
          <w:ins w:id="202" w:author="Per Lindell" w:date="2023-08-04T08:53:00Z"/>
        </w:trPr>
        <w:tc>
          <w:tcPr>
            <w:tcW w:w="2742" w:type="dxa"/>
            <w:tcBorders>
              <w:top w:val="nil"/>
              <w:left w:val="single" w:sz="4" w:space="0" w:color="auto"/>
              <w:bottom w:val="single" w:sz="4" w:space="0" w:color="auto"/>
              <w:right w:val="single" w:sz="4" w:space="0" w:color="auto"/>
            </w:tcBorders>
            <w:vAlign w:val="center"/>
          </w:tcPr>
          <w:p w14:paraId="1017CE72" w14:textId="77777777" w:rsidR="00A901E5" w:rsidRPr="00C30686" w:rsidRDefault="00A901E5" w:rsidP="0094020B">
            <w:pPr>
              <w:pStyle w:val="TAC"/>
              <w:rPr>
                <w:ins w:id="203" w:author="Per Lindell" w:date="2023-08-04T08:53:00Z"/>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7C57B344" w14:textId="77777777" w:rsidR="00A901E5" w:rsidRPr="00C30686" w:rsidRDefault="00A901E5" w:rsidP="0094020B">
            <w:pPr>
              <w:pStyle w:val="TAC"/>
              <w:rPr>
                <w:ins w:id="204" w:author="Per Lindell" w:date="2023-08-04T08:53:00Z"/>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4B853F53" w14:textId="77777777" w:rsidR="00A901E5" w:rsidRPr="00C30686" w:rsidRDefault="00A901E5" w:rsidP="0094020B">
            <w:pPr>
              <w:pStyle w:val="TAC"/>
              <w:rPr>
                <w:ins w:id="205" w:author="Per Lindell" w:date="2023-08-04T08:53:00Z"/>
                <w:rFonts w:eastAsiaTheme="minorEastAsia"/>
                <w:lang w:val="en-US"/>
              </w:rPr>
            </w:pPr>
            <w:ins w:id="206" w:author="Per Lindell" w:date="2023-08-04T08:53:00Z">
              <w:r w:rsidRPr="00C30686">
                <w:rPr>
                  <w:rFonts w:eastAsiaTheme="minorEastAsia"/>
                  <w:lang w:val="en-US"/>
                </w:rPr>
                <w:t>n78</w:t>
              </w:r>
            </w:ins>
          </w:p>
        </w:tc>
        <w:tc>
          <w:tcPr>
            <w:tcW w:w="4356" w:type="dxa"/>
            <w:tcBorders>
              <w:top w:val="single" w:sz="4" w:space="0" w:color="auto"/>
              <w:left w:val="single" w:sz="4" w:space="0" w:color="auto"/>
              <w:bottom w:val="single" w:sz="4" w:space="0" w:color="auto"/>
              <w:right w:val="single" w:sz="4" w:space="0" w:color="auto"/>
            </w:tcBorders>
            <w:vAlign w:val="center"/>
          </w:tcPr>
          <w:p w14:paraId="51DB244D" w14:textId="77777777" w:rsidR="00A901E5" w:rsidRPr="00C30686" w:rsidRDefault="00A901E5" w:rsidP="0094020B">
            <w:pPr>
              <w:pStyle w:val="TAC"/>
              <w:rPr>
                <w:ins w:id="207" w:author="Per Lindell" w:date="2023-08-04T08:53:00Z"/>
                <w:rFonts w:eastAsiaTheme="minorEastAsia"/>
                <w:lang w:val="en-US"/>
              </w:rPr>
            </w:pPr>
            <w:ins w:id="208" w:author="Per Lindell" w:date="2023-08-04T08:53:00Z">
              <w:r w:rsidRPr="00577C3E">
                <w:rPr>
                  <w:rFonts w:eastAsiaTheme="minorEastAsia"/>
                  <w:lang w:val="en-US"/>
                </w:rPr>
                <w:t>CA_n78(2A)_BCS2</w:t>
              </w:r>
            </w:ins>
          </w:p>
        </w:tc>
        <w:tc>
          <w:tcPr>
            <w:tcW w:w="2445" w:type="dxa"/>
            <w:tcBorders>
              <w:top w:val="nil"/>
              <w:left w:val="single" w:sz="4" w:space="0" w:color="auto"/>
              <w:bottom w:val="single" w:sz="4" w:space="0" w:color="auto"/>
              <w:right w:val="single" w:sz="4" w:space="0" w:color="auto"/>
            </w:tcBorders>
            <w:vAlign w:val="center"/>
          </w:tcPr>
          <w:p w14:paraId="5F0C6CF2" w14:textId="77777777" w:rsidR="00A901E5" w:rsidRPr="00C30686" w:rsidRDefault="00A901E5" w:rsidP="0094020B">
            <w:pPr>
              <w:pStyle w:val="TAC"/>
              <w:rPr>
                <w:ins w:id="209" w:author="Per Lindell" w:date="2023-08-04T08:53:00Z"/>
                <w:rFonts w:eastAsiaTheme="minorEastAsia"/>
                <w:lang w:val="en-US" w:eastAsia="zh-CN"/>
              </w:rPr>
            </w:pPr>
          </w:p>
        </w:tc>
      </w:tr>
      <w:tr w:rsidR="006F6378" w:rsidRPr="00C30686" w14:paraId="06CCA43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728A64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CA_n7A-n40A-n78A</w:t>
            </w:r>
          </w:p>
        </w:tc>
        <w:tc>
          <w:tcPr>
            <w:tcW w:w="2785" w:type="dxa"/>
            <w:tcBorders>
              <w:top w:val="single" w:sz="4" w:space="0" w:color="auto"/>
              <w:left w:val="single" w:sz="4" w:space="0" w:color="auto"/>
              <w:bottom w:val="nil"/>
              <w:right w:val="single" w:sz="4" w:space="0" w:color="auto"/>
            </w:tcBorders>
            <w:vAlign w:val="center"/>
          </w:tcPr>
          <w:p w14:paraId="3D7FBE6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CA_n7A-n40A</w:t>
            </w:r>
          </w:p>
          <w:p w14:paraId="68B87E5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CA_n7A-n78A</w:t>
            </w:r>
          </w:p>
          <w:p w14:paraId="08D4075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CA_n40A-n78A</w:t>
            </w:r>
          </w:p>
        </w:tc>
        <w:tc>
          <w:tcPr>
            <w:tcW w:w="1259" w:type="dxa"/>
            <w:tcBorders>
              <w:top w:val="single" w:sz="4" w:space="0" w:color="auto"/>
              <w:left w:val="single" w:sz="4" w:space="0" w:color="auto"/>
              <w:bottom w:val="single" w:sz="4" w:space="0" w:color="auto"/>
              <w:right w:val="single" w:sz="4" w:space="0" w:color="auto"/>
            </w:tcBorders>
            <w:vAlign w:val="center"/>
          </w:tcPr>
          <w:p w14:paraId="492A0A0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6CD00A61"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042B28E6"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0</w:t>
            </w:r>
          </w:p>
        </w:tc>
      </w:tr>
      <w:tr w:rsidR="006F6378" w:rsidRPr="00C30686" w14:paraId="5BAEB5A5" w14:textId="77777777" w:rsidTr="004F423A">
        <w:trPr>
          <w:trHeight w:val="29"/>
        </w:trPr>
        <w:tc>
          <w:tcPr>
            <w:tcW w:w="2742" w:type="dxa"/>
            <w:tcBorders>
              <w:top w:val="nil"/>
              <w:left w:val="single" w:sz="4" w:space="0" w:color="auto"/>
              <w:bottom w:val="nil"/>
              <w:right w:val="single" w:sz="4" w:space="0" w:color="auto"/>
            </w:tcBorders>
            <w:vAlign w:val="center"/>
          </w:tcPr>
          <w:p w14:paraId="73C3E52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D3C1FC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69CF2A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n40</w:t>
            </w:r>
          </w:p>
        </w:tc>
        <w:tc>
          <w:tcPr>
            <w:tcW w:w="4356" w:type="dxa"/>
            <w:tcBorders>
              <w:top w:val="single" w:sz="4" w:space="0" w:color="auto"/>
              <w:left w:val="single" w:sz="4" w:space="0" w:color="auto"/>
              <w:bottom w:val="single" w:sz="4" w:space="0" w:color="auto"/>
              <w:right w:val="single" w:sz="4" w:space="0" w:color="auto"/>
            </w:tcBorders>
            <w:vAlign w:val="center"/>
          </w:tcPr>
          <w:p w14:paraId="0E16FD0B"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5, 10, 15, 20, 30, 40, 50, 60, 80</w:t>
            </w:r>
          </w:p>
        </w:tc>
        <w:tc>
          <w:tcPr>
            <w:tcW w:w="2445" w:type="dxa"/>
            <w:tcBorders>
              <w:top w:val="nil"/>
              <w:left w:val="single" w:sz="4" w:space="0" w:color="auto"/>
              <w:bottom w:val="nil"/>
              <w:right w:val="single" w:sz="4" w:space="0" w:color="auto"/>
            </w:tcBorders>
            <w:vAlign w:val="center"/>
          </w:tcPr>
          <w:p w14:paraId="22F63DD4" w14:textId="77777777" w:rsidR="006F6378" w:rsidRPr="00C30686" w:rsidRDefault="006F6378" w:rsidP="0094020B">
            <w:pPr>
              <w:pStyle w:val="TAC"/>
              <w:rPr>
                <w:rFonts w:eastAsiaTheme="minorEastAsia"/>
                <w:lang w:val="en-US" w:eastAsia="zh-CN"/>
              </w:rPr>
            </w:pPr>
          </w:p>
        </w:tc>
      </w:tr>
      <w:tr w:rsidR="006F6378" w:rsidRPr="00C30686" w14:paraId="265B172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87B6DA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122AA36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8CB199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72A226D2"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51B84C7C" w14:textId="77777777" w:rsidR="006F6378" w:rsidRPr="00C30686" w:rsidRDefault="006F6378" w:rsidP="0094020B">
            <w:pPr>
              <w:pStyle w:val="TAC"/>
              <w:rPr>
                <w:rFonts w:eastAsiaTheme="minorEastAsia"/>
                <w:lang w:val="en-US" w:eastAsia="zh-CN"/>
              </w:rPr>
            </w:pPr>
          </w:p>
        </w:tc>
      </w:tr>
      <w:tr w:rsidR="006F6378" w:rsidRPr="00C30686" w14:paraId="48CC819D" w14:textId="77777777" w:rsidTr="004F423A">
        <w:trPr>
          <w:trHeight w:val="29"/>
        </w:trPr>
        <w:tc>
          <w:tcPr>
            <w:tcW w:w="2742" w:type="dxa"/>
            <w:tcBorders>
              <w:top w:val="nil"/>
              <w:left w:val="single" w:sz="4" w:space="0" w:color="auto"/>
              <w:bottom w:val="nil"/>
              <w:right w:val="single" w:sz="4" w:space="0" w:color="auto"/>
            </w:tcBorders>
            <w:vAlign w:val="center"/>
          </w:tcPr>
          <w:p w14:paraId="0F94E2E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CA_n7A-n46A-n78A</w:t>
            </w:r>
          </w:p>
        </w:tc>
        <w:tc>
          <w:tcPr>
            <w:tcW w:w="2785" w:type="dxa"/>
            <w:tcBorders>
              <w:top w:val="nil"/>
              <w:left w:val="single" w:sz="4" w:space="0" w:color="auto"/>
              <w:bottom w:val="nil"/>
              <w:right w:val="single" w:sz="4" w:space="0" w:color="auto"/>
            </w:tcBorders>
            <w:vAlign w:val="center"/>
          </w:tcPr>
          <w:p w14:paraId="5DD2862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CA_n7A-n46A</w:t>
            </w:r>
            <w:r w:rsidRPr="00C30686">
              <w:rPr>
                <w:rFonts w:eastAsiaTheme="minorEastAsia"/>
                <w:lang w:val="en-US" w:eastAsia="zh-CN"/>
              </w:rPr>
              <w:br/>
              <w:t>CA_n7A-n78A</w:t>
            </w:r>
            <w:r w:rsidRPr="00C30686">
              <w:rPr>
                <w:rFonts w:eastAsiaTheme="minorEastAsia"/>
                <w:lang w:val="en-US" w:eastAsia="zh-CN"/>
              </w:rPr>
              <w:br/>
              <w:t>CA_n46A-n78A</w:t>
            </w:r>
          </w:p>
        </w:tc>
        <w:tc>
          <w:tcPr>
            <w:tcW w:w="1259" w:type="dxa"/>
            <w:tcBorders>
              <w:top w:val="single" w:sz="4" w:space="0" w:color="auto"/>
              <w:left w:val="single" w:sz="4" w:space="0" w:color="auto"/>
              <w:bottom w:val="single" w:sz="4" w:space="0" w:color="auto"/>
              <w:right w:val="single" w:sz="4" w:space="0" w:color="auto"/>
            </w:tcBorders>
            <w:vAlign w:val="center"/>
          </w:tcPr>
          <w:p w14:paraId="70722B4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66F37F89"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5, 10, 15, 20, 25, 30, 40, 50</w:t>
            </w:r>
          </w:p>
        </w:tc>
        <w:tc>
          <w:tcPr>
            <w:tcW w:w="2445" w:type="dxa"/>
            <w:tcBorders>
              <w:top w:val="nil"/>
              <w:left w:val="single" w:sz="4" w:space="0" w:color="auto"/>
              <w:bottom w:val="nil"/>
              <w:right w:val="single" w:sz="4" w:space="0" w:color="auto"/>
            </w:tcBorders>
            <w:vAlign w:val="center"/>
          </w:tcPr>
          <w:p w14:paraId="267099E4" w14:textId="77777777" w:rsidR="006F6378" w:rsidRPr="00C30686" w:rsidRDefault="006F6378" w:rsidP="0094020B">
            <w:pPr>
              <w:pStyle w:val="TAC"/>
              <w:rPr>
                <w:rFonts w:eastAsiaTheme="minorEastAsia"/>
                <w:lang w:val="en-US" w:eastAsia="zh-CN"/>
              </w:rPr>
            </w:pPr>
            <w:r w:rsidRPr="00C30686">
              <w:rPr>
                <w:rFonts w:eastAsiaTheme="minorEastAsia"/>
                <w:sz w:val="16"/>
                <w:szCs w:val="16"/>
                <w:lang w:val="en-US" w:eastAsia="zh-CN"/>
              </w:rPr>
              <w:t>0</w:t>
            </w:r>
          </w:p>
        </w:tc>
      </w:tr>
      <w:tr w:rsidR="006F6378" w:rsidRPr="00C30686" w14:paraId="497B085D" w14:textId="77777777" w:rsidTr="004F423A">
        <w:trPr>
          <w:trHeight w:val="29"/>
        </w:trPr>
        <w:tc>
          <w:tcPr>
            <w:tcW w:w="2742" w:type="dxa"/>
            <w:tcBorders>
              <w:top w:val="nil"/>
              <w:left w:val="single" w:sz="4" w:space="0" w:color="auto"/>
              <w:bottom w:val="nil"/>
              <w:right w:val="single" w:sz="4" w:space="0" w:color="auto"/>
            </w:tcBorders>
            <w:vAlign w:val="center"/>
          </w:tcPr>
          <w:p w14:paraId="6895504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336AC3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37A42D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246382DC"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20, 40, 60, 80</w:t>
            </w:r>
          </w:p>
        </w:tc>
        <w:tc>
          <w:tcPr>
            <w:tcW w:w="2445" w:type="dxa"/>
            <w:tcBorders>
              <w:top w:val="nil"/>
              <w:left w:val="single" w:sz="4" w:space="0" w:color="auto"/>
              <w:bottom w:val="nil"/>
              <w:right w:val="single" w:sz="4" w:space="0" w:color="auto"/>
            </w:tcBorders>
            <w:vAlign w:val="center"/>
          </w:tcPr>
          <w:p w14:paraId="189FE759" w14:textId="77777777" w:rsidR="006F6378" w:rsidRPr="00C30686" w:rsidRDefault="006F6378" w:rsidP="0094020B">
            <w:pPr>
              <w:pStyle w:val="TAC"/>
              <w:rPr>
                <w:rFonts w:eastAsiaTheme="minorEastAsia"/>
                <w:lang w:val="en-US" w:eastAsia="zh-CN"/>
              </w:rPr>
            </w:pPr>
          </w:p>
        </w:tc>
      </w:tr>
      <w:tr w:rsidR="006F6378" w:rsidRPr="00C30686" w14:paraId="4DB672AA"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FFCB91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6D568BD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C40809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41910814"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73EFB317" w14:textId="77777777" w:rsidR="006F6378" w:rsidRPr="00C30686" w:rsidRDefault="006F6378" w:rsidP="0094020B">
            <w:pPr>
              <w:pStyle w:val="TAC"/>
              <w:rPr>
                <w:rFonts w:eastAsiaTheme="minorEastAsia"/>
                <w:lang w:val="en-US" w:eastAsia="zh-CN"/>
              </w:rPr>
            </w:pPr>
          </w:p>
        </w:tc>
      </w:tr>
      <w:tr w:rsidR="006F6378" w:rsidRPr="00C30686" w14:paraId="22845635" w14:textId="77777777" w:rsidTr="004F423A">
        <w:trPr>
          <w:trHeight w:val="29"/>
        </w:trPr>
        <w:tc>
          <w:tcPr>
            <w:tcW w:w="2742" w:type="dxa"/>
            <w:tcBorders>
              <w:top w:val="nil"/>
              <w:left w:val="single" w:sz="4" w:space="0" w:color="auto"/>
              <w:bottom w:val="nil"/>
              <w:right w:val="single" w:sz="4" w:space="0" w:color="auto"/>
            </w:tcBorders>
            <w:vAlign w:val="center"/>
          </w:tcPr>
          <w:p w14:paraId="6B59C09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CA_n7A-n46C-n78A</w:t>
            </w:r>
          </w:p>
        </w:tc>
        <w:tc>
          <w:tcPr>
            <w:tcW w:w="2785" w:type="dxa"/>
            <w:tcBorders>
              <w:top w:val="nil"/>
              <w:left w:val="single" w:sz="4" w:space="0" w:color="auto"/>
              <w:bottom w:val="nil"/>
              <w:right w:val="single" w:sz="4" w:space="0" w:color="auto"/>
            </w:tcBorders>
            <w:vAlign w:val="center"/>
          </w:tcPr>
          <w:p w14:paraId="6D3E631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CA_n7A-n46A</w:t>
            </w:r>
            <w:r w:rsidRPr="00C30686">
              <w:rPr>
                <w:rFonts w:eastAsiaTheme="minorEastAsia"/>
                <w:lang w:val="en-US" w:eastAsia="zh-CN"/>
              </w:rPr>
              <w:br/>
              <w:t>CA_n7A-n78A</w:t>
            </w:r>
            <w:r w:rsidRPr="00C30686">
              <w:rPr>
                <w:rFonts w:eastAsiaTheme="minorEastAsia"/>
                <w:lang w:val="en-US" w:eastAsia="zh-CN"/>
              </w:rPr>
              <w:br/>
              <w:t>CA_n46A-n78A</w:t>
            </w:r>
          </w:p>
        </w:tc>
        <w:tc>
          <w:tcPr>
            <w:tcW w:w="1259" w:type="dxa"/>
            <w:tcBorders>
              <w:top w:val="single" w:sz="4" w:space="0" w:color="auto"/>
              <w:left w:val="single" w:sz="4" w:space="0" w:color="auto"/>
              <w:bottom w:val="single" w:sz="4" w:space="0" w:color="auto"/>
              <w:right w:val="single" w:sz="4" w:space="0" w:color="auto"/>
            </w:tcBorders>
            <w:vAlign w:val="center"/>
          </w:tcPr>
          <w:p w14:paraId="0D6BEAC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001ABF85"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5, 10, 15, 20, 25, 30, 40, 50</w:t>
            </w:r>
          </w:p>
        </w:tc>
        <w:tc>
          <w:tcPr>
            <w:tcW w:w="2445" w:type="dxa"/>
            <w:tcBorders>
              <w:top w:val="nil"/>
              <w:left w:val="single" w:sz="4" w:space="0" w:color="auto"/>
              <w:bottom w:val="nil"/>
              <w:right w:val="single" w:sz="4" w:space="0" w:color="auto"/>
            </w:tcBorders>
            <w:vAlign w:val="center"/>
          </w:tcPr>
          <w:p w14:paraId="1D320206" w14:textId="77777777" w:rsidR="006F6378" w:rsidRPr="00C30686" w:rsidRDefault="006F6378" w:rsidP="0094020B">
            <w:pPr>
              <w:pStyle w:val="TAC"/>
              <w:rPr>
                <w:rFonts w:eastAsiaTheme="minorEastAsia"/>
                <w:lang w:val="en-US" w:eastAsia="zh-CN"/>
              </w:rPr>
            </w:pPr>
            <w:r w:rsidRPr="00C30686">
              <w:rPr>
                <w:rFonts w:eastAsiaTheme="minorEastAsia"/>
                <w:sz w:val="16"/>
                <w:szCs w:val="16"/>
                <w:lang w:val="en-US" w:eastAsia="zh-CN"/>
              </w:rPr>
              <w:t>0</w:t>
            </w:r>
          </w:p>
        </w:tc>
      </w:tr>
      <w:tr w:rsidR="006F6378" w:rsidRPr="00C30686" w14:paraId="67003ADE" w14:textId="77777777" w:rsidTr="004F423A">
        <w:trPr>
          <w:trHeight w:val="29"/>
        </w:trPr>
        <w:tc>
          <w:tcPr>
            <w:tcW w:w="2742" w:type="dxa"/>
            <w:tcBorders>
              <w:top w:val="nil"/>
              <w:left w:val="single" w:sz="4" w:space="0" w:color="auto"/>
              <w:bottom w:val="nil"/>
              <w:right w:val="single" w:sz="4" w:space="0" w:color="auto"/>
            </w:tcBorders>
            <w:vAlign w:val="center"/>
          </w:tcPr>
          <w:p w14:paraId="49EBEFB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B573B3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C882FC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6F9DF47A"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CA_n46C_BCS0</w:t>
            </w:r>
          </w:p>
        </w:tc>
        <w:tc>
          <w:tcPr>
            <w:tcW w:w="2445" w:type="dxa"/>
            <w:tcBorders>
              <w:top w:val="nil"/>
              <w:left w:val="single" w:sz="4" w:space="0" w:color="auto"/>
              <w:bottom w:val="nil"/>
              <w:right w:val="single" w:sz="4" w:space="0" w:color="auto"/>
            </w:tcBorders>
            <w:vAlign w:val="center"/>
          </w:tcPr>
          <w:p w14:paraId="19B8F0F2" w14:textId="77777777" w:rsidR="006F6378" w:rsidRPr="00C30686" w:rsidRDefault="006F6378" w:rsidP="0094020B">
            <w:pPr>
              <w:pStyle w:val="TAC"/>
              <w:rPr>
                <w:rFonts w:eastAsiaTheme="minorEastAsia"/>
                <w:lang w:val="en-US" w:eastAsia="zh-CN"/>
              </w:rPr>
            </w:pPr>
          </w:p>
        </w:tc>
      </w:tr>
      <w:tr w:rsidR="006F6378" w:rsidRPr="00C30686" w14:paraId="02E2290C"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EDF576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2927D9F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8E1954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01286F48"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0741D056" w14:textId="77777777" w:rsidR="006F6378" w:rsidRPr="00C30686" w:rsidRDefault="006F6378" w:rsidP="0094020B">
            <w:pPr>
              <w:pStyle w:val="TAC"/>
              <w:rPr>
                <w:rFonts w:eastAsiaTheme="minorEastAsia"/>
                <w:lang w:val="en-US" w:eastAsia="zh-CN"/>
              </w:rPr>
            </w:pPr>
          </w:p>
        </w:tc>
      </w:tr>
      <w:tr w:rsidR="006F6378" w:rsidRPr="00C30686" w14:paraId="74A8B95C" w14:textId="77777777" w:rsidTr="004F423A">
        <w:trPr>
          <w:trHeight w:val="29"/>
        </w:trPr>
        <w:tc>
          <w:tcPr>
            <w:tcW w:w="2742" w:type="dxa"/>
            <w:tcBorders>
              <w:top w:val="nil"/>
              <w:left w:val="single" w:sz="4" w:space="0" w:color="auto"/>
              <w:bottom w:val="nil"/>
              <w:right w:val="single" w:sz="4" w:space="0" w:color="auto"/>
            </w:tcBorders>
            <w:vAlign w:val="center"/>
          </w:tcPr>
          <w:p w14:paraId="394D5A0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CA_n7A-n46D-n78A</w:t>
            </w:r>
          </w:p>
        </w:tc>
        <w:tc>
          <w:tcPr>
            <w:tcW w:w="2785" w:type="dxa"/>
            <w:tcBorders>
              <w:top w:val="nil"/>
              <w:left w:val="single" w:sz="4" w:space="0" w:color="auto"/>
              <w:bottom w:val="nil"/>
              <w:right w:val="single" w:sz="4" w:space="0" w:color="auto"/>
            </w:tcBorders>
            <w:vAlign w:val="center"/>
          </w:tcPr>
          <w:p w14:paraId="6782DA1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CA_n7A-n46A</w:t>
            </w:r>
            <w:r w:rsidRPr="00C30686">
              <w:rPr>
                <w:rFonts w:eastAsiaTheme="minorEastAsia"/>
                <w:lang w:val="en-US" w:eastAsia="zh-CN"/>
              </w:rPr>
              <w:br/>
              <w:t>CA_n7A-n78A</w:t>
            </w:r>
            <w:r w:rsidRPr="00C30686">
              <w:rPr>
                <w:rFonts w:eastAsiaTheme="minorEastAsia"/>
                <w:lang w:val="en-US" w:eastAsia="zh-CN"/>
              </w:rPr>
              <w:br/>
              <w:t>CA_n46A-n78A</w:t>
            </w:r>
          </w:p>
        </w:tc>
        <w:tc>
          <w:tcPr>
            <w:tcW w:w="1259" w:type="dxa"/>
            <w:tcBorders>
              <w:top w:val="single" w:sz="4" w:space="0" w:color="auto"/>
              <w:left w:val="single" w:sz="4" w:space="0" w:color="auto"/>
              <w:bottom w:val="single" w:sz="4" w:space="0" w:color="auto"/>
              <w:right w:val="single" w:sz="4" w:space="0" w:color="auto"/>
            </w:tcBorders>
            <w:vAlign w:val="center"/>
          </w:tcPr>
          <w:p w14:paraId="21F608A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76B726D7"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5, 10, 15, 20, 25, 30, 40, 50</w:t>
            </w:r>
          </w:p>
        </w:tc>
        <w:tc>
          <w:tcPr>
            <w:tcW w:w="2445" w:type="dxa"/>
            <w:tcBorders>
              <w:top w:val="nil"/>
              <w:left w:val="single" w:sz="4" w:space="0" w:color="auto"/>
              <w:bottom w:val="nil"/>
              <w:right w:val="single" w:sz="4" w:space="0" w:color="auto"/>
            </w:tcBorders>
            <w:vAlign w:val="center"/>
          </w:tcPr>
          <w:p w14:paraId="6B59F213" w14:textId="77777777" w:rsidR="006F6378" w:rsidRPr="00C30686" w:rsidRDefault="006F6378" w:rsidP="0094020B">
            <w:pPr>
              <w:pStyle w:val="TAC"/>
              <w:rPr>
                <w:rFonts w:eastAsiaTheme="minorEastAsia"/>
                <w:lang w:val="en-US" w:eastAsia="zh-CN"/>
              </w:rPr>
            </w:pPr>
            <w:r w:rsidRPr="00C30686">
              <w:rPr>
                <w:rFonts w:eastAsiaTheme="minorEastAsia"/>
                <w:sz w:val="16"/>
                <w:szCs w:val="16"/>
                <w:lang w:val="en-US" w:eastAsia="zh-CN"/>
              </w:rPr>
              <w:t>0</w:t>
            </w:r>
          </w:p>
        </w:tc>
      </w:tr>
      <w:tr w:rsidR="006F6378" w:rsidRPr="00C30686" w14:paraId="5E588C14" w14:textId="77777777" w:rsidTr="004F423A">
        <w:trPr>
          <w:trHeight w:val="29"/>
        </w:trPr>
        <w:tc>
          <w:tcPr>
            <w:tcW w:w="2742" w:type="dxa"/>
            <w:tcBorders>
              <w:top w:val="nil"/>
              <w:left w:val="single" w:sz="4" w:space="0" w:color="auto"/>
              <w:bottom w:val="nil"/>
              <w:right w:val="single" w:sz="4" w:space="0" w:color="auto"/>
            </w:tcBorders>
            <w:vAlign w:val="center"/>
          </w:tcPr>
          <w:p w14:paraId="07DC055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EC6C63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AAFB28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5160D0DD"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CA_n46D_BCS0</w:t>
            </w:r>
          </w:p>
        </w:tc>
        <w:tc>
          <w:tcPr>
            <w:tcW w:w="2445" w:type="dxa"/>
            <w:tcBorders>
              <w:top w:val="nil"/>
              <w:left w:val="single" w:sz="4" w:space="0" w:color="auto"/>
              <w:bottom w:val="nil"/>
              <w:right w:val="single" w:sz="4" w:space="0" w:color="auto"/>
            </w:tcBorders>
            <w:vAlign w:val="center"/>
          </w:tcPr>
          <w:p w14:paraId="0A3996BD" w14:textId="77777777" w:rsidR="006F6378" w:rsidRPr="00C30686" w:rsidRDefault="006F6378" w:rsidP="0094020B">
            <w:pPr>
              <w:pStyle w:val="TAC"/>
              <w:rPr>
                <w:rFonts w:eastAsiaTheme="minorEastAsia"/>
                <w:lang w:val="en-US" w:eastAsia="zh-CN"/>
              </w:rPr>
            </w:pPr>
          </w:p>
        </w:tc>
      </w:tr>
      <w:tr w:rsidR="006F6378" w:rsidRPr="00C30686" w14:paraId="4E9AF009"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602B6A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126FBC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F955DC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603B7162"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6379B17D" w14:textId="77777777" w:rsidR="006F6378" w:rsidRPr="00C30686" w:rsidRDefault="006F6378" w:rsidP="0094020B">
            <w:pPr>
              <w:pStyle w:val="TAC"/>
              <w:rPr>
                <w:rFonts w:eastAsiaTheme="minorEastAsia"/>
                <w:lang w:val="en-US" w:eastAsia="zh-CN"/>
              </w:rPr>
            </w:pPr>
          </w:p>
        </w:tc>
      </w:tr>
      <w:tr w:rsidR="006F6378" w:rsidRPr="00C30686" w14:paraId="32F13CEB"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8F76B2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CA_n7A-n46(2A)-n78A</w:t>
            </w:r>
          </w:p>
        </w:tc>
        <w:tc>
          <w:tcPr>
            <w:tcW w:w="2785" w:type="dxa"/>
            <w:tcBorders>
              <w:top w:val="single" w:sz="4" w:space="0" w:color="auto"/>
              <w:left w:val="single" w:sz="4" w:space="0" w:color="auto"/>
              <w:bottom w:val="nil"/>
              <w:right w:val="single" w:sz="4" w:space="0" w:color="auto"/>
            </w:tcBorders>
            <w:vAlign w:val="center"/>
          </w:tcPr>
          <w:p w14:paraId="36D58D0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CA_n7A-n46A</w:t>
            </w:r>
            <w:r w:rsidRPr="00C30686">
              <w:rPr>
                <w:rFonts w:eastAsiaTheme="minorEastAsia"/>
                <w:lang w:val="en-US" w:eastAsia="zh-CN"/>
              </w:rPr>
              <w:br/>
              <w:t>CA_n7A-n78A</w:t>
            </w:r>
            <w:r w:rsidRPr="00C30686">
              <w:rPr>
                <w:rFonts w:eastAsiaTheme="minorEastAsia"/>
                <w:lang w:val="en-US" w:eastAsia="zh-CN"/>
              </w:rPr>
              <w:br/>
              <w:t>CA_n46A-n78A</w:t>
            </w:r>
          </w:p>
        </w:tc>
        <w:tc>
          <w:tcPr>
            <w:tcW w:w="1259" w:type="dxa"/>
            <w:tcBorders>
              <w:top w:val="single" w:sz="4" w:space="0" w:color="auto"/>
              <w:left w:val="single" w:sz="4" w:space="0" w:color="auto"/>
              <w:bottom w:val="single" w:sz="4" w:space="0" w:color="auto"/>
              <w:right w:val="single" w:sz="4" w:space="0" w:color="auto"/>
            </w:tcBorders>
            <w:vAlign w:val="center"/>
          </w:tcPr>
          <w:p w14:paraId="398F4C2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496990D8"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71E68109"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0</w:t>
            </w:r>
          </w:p>
        </w:tc>
      </w:tr>
      <w:tr w:rsidR="006F6378" w:rsidRPr="00C30686" w14:paraId="6A25E424" w14:textId="77777777" w:rsidTr="004F423A">
        <w:trPr>
          <w:trHeight w:val="29"/>
        </w:trPr>
        <w:tc>
          <w:tcPr>
            <w:tcW w:w="2742" w:type="dxa"/>
            <w:tcBorders>
              <w:top w:val="nil"/>
              <w:left w:val="single" w:sz="4" w:space="0" w:color="auto"/>
              <w:bottom w:val="nil"/>
              <w:right w:val="single" w:sz="4" w:space="0" w:color="auto"/>
            </w:tcBorders>
            <w:vAlign w:val="center"/>
          </w:tcPr>
          <w:p w14:paraId="6BBAC69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761195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3162F4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6521207E"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CA_n46(2A)_BCS0</w:t>
            </w:r>
          </w:p>
        </w:tc>
        <w:tc>
          <w:tcPr>
            <w:tcW w:w="2445" w:type="dxa"/>
            <w:tcBorders>
              <w:top w:val="nil"/>
              <w:left w:val="single" w:sz="4" w:space="0" w:color="auto"/>
              <w:bottom w:val="nil"/>
              <w:right w:val="single" w:sz="4" w:space="0" w:color="auto"/>
            </w:tcBorders>
            <w:vAlign w:val="center"/>
          </w:tcPr>
          <w:p w14:paraId="42E87038" w14:textId="77777777" w:rsidR="006F6378" w:rsidRPr="00C30686" w:rsidRDefault="006F6378" w:rsidP="0094020B">
            <w:pPr>
              <w:pStyle w:val="TAC"/>
              <w:rPr>
                <w:rFonts w:eastAsiaTheme="minorEastAsia"/>
                <w:lang w:val="en-US" w:eastAsia="zh-CN"/>
              </w:rPr>
            </w:pPr>
          </w:p>
        </w:tc>
      </w:tr>
      <w:tr w:rsidR="006F6378" w:rsidRPr="00C30686" w14:paraId="209BE62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AAE241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15AAD56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5CA9F5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594FF09F"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6ACEF50D" w14:textId="77777777" w:rsidR="006F6378" w:rsidRPr="00C30686" w:rsidRDefault="006F6378" w:rsidP="0094020B">
            <w:pPr>
              <w:pStyle w:val="TAC"/>
              <w:rPr>
                <w:rFonts w:eastAsiaTheme="minorEastAsia"/>
                <w:lang w:val="en-US" w:eastAsia="zh-CN"/>
              </w:rPr>
            </w:pPr>
          </w:p>
        </w:tc>
      </w:tr>
      <w:tr w:rsidR="006F6378" w:rsidRPr="00C30686" w14:paraId="1D9E195B"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7D8B4A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CA_n7A-n46(2A)-n78(2A)</w:t>
            </w:r>
          </w:p>
        </w:tc>
        <w:tc>
          <w:tcPr>
            <w:tcW w:w="2785" w:type="dxa"/>
            <w:tcBorders>
              <w:top w:val="single" w:sz="4" w:space="0" w:color="auto"/>
              <w:left w:val="single" w:sz="4" w:space="0" w:color="auto"/>
              <w:bottom w:val="nil"/>
              <w:right w:val="single" w:sz="4" w:space="0" w:color="auto"/>
            </w:tcBorders>
            <w:vAlign w:val="center"/>
          </w:tcPr>
          <w:p w14:paraId="6F96CEF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CA_n7A-n46A</w:t>
            </w:r>
            <w:r w:rsidRPr="00C30686">
              <w:rPr>
                <w:rFonts w:eastAsiaTheme="minorEastAsia"/>
                <w:lang w:val="en-US" w:eastAsia="zh-CN"/>
              </w:rPr>
              <w:br/>
              <w:t>CA_n7A-n78A</w:t>
            </w:r>
            <w:r w:rsidRPr="00C30686">
              <w:rPr>
                <w:rFonts w:eastAsiaTheme="minorEastAsia"/>
                <w:lang w:val="en-US" w:eastAsia="zh-CN"/>
              </w:rPr>
              <w:br/>
              <w:t>CA_n46A-n78A</w:t>
            </w:r>
          </w:p>
          <w:p w14:paraId="078DEBD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CA_n78(2A)</w:t>
            </w:r>
          </w:p>
        </w:tc>
        <w:tc>
          <w:tcPr>
            <w:tcW w:w="1259" w:type="dxa"/>
            <w:tcBorders>
              <w:top w:val="single" w:sz="4" w:space="0" w:color="auto"/>
              <w:left w:val="single" w:sz="4" w:space="0" w:color="auto"/>
              <w:bottom w:val="single" w:sz="4" w:space="0" w:color="auto"/>
              <w:right w:val="single" w:sz="4" w:space="0" w:color="auto"/>
            </w:tcBorders>
            <w:vAlign w:val="center"/>
          </w:tcPr>
          <w:p w14:paraId="6A9C529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0A1873DF"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6721FAC4"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0</w:t>
            </w:r>
          </w:p>
        </w:tc>
      </w:tr>
      <w:tr w:rsidR="006F6378" w:rsidRPr="00C30686" w14:paraId="3CB6B395" w14:textId="77777777" w:rsidTr="004F423A">
        <w:trPr>
          <w:trHeight w:val="29"/>
        </w:trPr>
        <w:tc>
          <w:tcPr>
            <w:tcW w:w="2742" w:type="dxa"/>
            <w:tcBorders>
              <w:top w:val="nil"/>
              <w:left w:val="single" w:sz="4" w:space="0" w:color="auto"/>
              <w:bottom w:val="nil"/>
              <w:right w:val="single" w:sz="4" w:space="0" w:color="auto"/>
            </w:tcBorders>
            <w:vAlign w:val="center"/>
          </w:tcPr>
          <w:p w14:paraId="553F7DF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FD058A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6E4E18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45AD6F3B"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CA_n46(2A)_BCS0</w:t>
            </w:r>
          </w:p>
        </w:tc>
        <w:tc>
          <w:tcPr>
            <w:tcW w:w="2445" w:type="dxa"/>
            <w:tcBorders>
              <w:top w:val="nil"/>
              <w:left w:val="single" w:sz="4" w:space="0" w:color="auto"/>
              <w:bottom w:val="nil"/>
              <w:right w:val="single" w:sz="4" w:space="0" w:color="auto"/>
            </w:tcBorders>
            <w:vAlign w:val="center"/>
          </w:tcPr>
          <w:p w14:paraId="29910D44" w14:textId="77777777" w:rsidR="006F6378" w:rsidRPr="00C30686" w:rsidRDefault="006F6378" w:rsidP="0094020B">
            <w:pPr>
              <w:pStyle w:val="TAC"/>
              <w:rPr>
                <w:rFonts w:eastAsiaTheme="minorEastAsia"/>
                <w:lang w:val="en-US" w:eastAsia="zh-CN"/>
              </w:rPr>
            </w:pPr>
          </w:p>
        </w:tc>
      </w:tr>
      <w:tr w:rsidR="006F6378" w:rsidRPr="00C30686" w14:paraId="0B803000"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81438B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4AD0994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F95EA2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7543AE94"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CA_n78(2A)_BCS2</w:t>
            </w:r>
          </w:p>
        </w:tc>
        <w:tc>
          <w:tcPr>
            <w:tcW w:w="2445" w:type="dxa"/>
            <w:tcBorders>
              <w:top w:val="nil"/>
              <w:left w:val="single" w:sz="4" w:space="0" w:color="auto"/>
              <w:bottom w:val="single" w:sz="4" w:space="0" w:color="auto"/>
              <w:right w:val="single" w:sz="4" w:space="0" w:color="auto"/>
            </w:tcBorders>
            <w:vAlign w:val="center"/>
          </w:tcPr>
          <w:p w14:paraId="408D659E" w14:textId="77777777" w:rsidR="006F6378" w:rsidRPr="00C30686" w:rsidRDefault="006F6378" w:rsidP="0094020B">
            <w:pPr>
              <w:pStyle w:val="TAC"/>
              <w:rPr>
                <w:rFonts w:eastAsiaTheme="minorEastAsia"/>
                <w:lang w:val="en-US" w:eastAsia="zh-CN"/>
              </w:rPr>
            </w:pPr>
          </w:p>
        </w:tc>
      </w:tr>
      <w:tr w:rsidR="006F6378" w:rsidRPr="00C30686" w14:paraId="7F934FDD"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FBE1C0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CA_n7A-n46A-n78(2A)</w:t>
            </w:r>
          </w:p>
        </w:tc>
        <w:tc>
          <w:tcPr>
            <w:tcW w:w="2785" w:type="dxa"/>
            <w:tcBorders>
              <w:top w:val="single" w:sz="4" w:space="0" w:color="auto"/>
              <w:left w:val="single" w:sz="4" w:space="0" w:color="auto"/>
              <w:bottom w:val="nil"/>
              <w:right w:val="single" w:sz="4" w:space="0" w:color="auto"/>
            </w:tcBorders>
            <w:vAlign w:val="center"/>
          </w:tcPr>
          <w:p w14:paraId="4B473DC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CA_n7A-n46A</w:t>
            </w:r>
            <w:r w:rsidRPr="00C30686">
              <w:rPr>
                <w:rFonts w:eastAsiaTheme="minorEastAsia"/>
                <w:lang w:val="en-US" w:eastAsia="zh-CN"/>
              </w:rPr>
              <w:br/>
              <w:t>CA_n7A-n78A</w:t>
            </w:r>
            <w:r w:rsidRPr="00C30686">
              <w:rPr>
                <w:rFonts w:eastAsiaTheme="minorEastAsia"/>
                <w:lang w:val="en-US" w:eastAsia="zh-CN"/>
              </w:rPr>
              <w:br/>
              <w:t>CA_n46A-n78A</w:t>
            </w:r>
          </w:p>
          <w:p w14:paraId="071A867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CA_n78(2A)</w:t>
            </w:r>
          </w:p>
        </w:tc>
        <w:tc>
          <w:tcPr>
            <w:tcW w:w="1259" w:type="dxa"/>
            <w:tcBorders>
              <w:top w:val="single" w:sz="4" w:space="0" w:color="auto"/>
              <w:left w:val="single" w:sz="4" w:space="0" w:color="auto"/>
              <w:bottom w:val="single" w:sz="4" w:space="0" w:color="auto"/>
              <w:right w:val="single" w:sz="4" w:space="0" w:color="auto"/>
            </w:tcBorders>
            <w:vAlign w:val="center"/>
          </w:tcPr>
          <w:p w14:paraId="1FA638E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46E211C5"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69D08536"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0</w:t>
            </w:r>
          </w:p>
        </w:tc>
      </w:tr>
      <w:tr w:rsidR="006F6378" w:rsidRPr="00C30686" w14:paraId="2022A890" w14:textId="77777777" w:rsidTr="004F423A">
        <w:trPr>
          <w:trHeight w:val="29"/>
        </w:trPr>
        <w:tc>
          <w:tcPr>
            <w:tcW w:w="2742" w:type="dxa"/>
            <w:tcBorders>
              <w:top w:val="nil"/>
              <w:left w:val="single" w:sz="4" w:space="0" w:color="auto"/>
              <w:bottom w:val="nil"/>
              <w:right w:val="single" w:sz="4" w:space="0" w:color="auto"/>
            </w:tcBorders>
            <w:vAlign w:val="center"/>
          </w:tcPr>
          <w:p w14:paraId="516BDD0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20B263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0C6E40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1927A429"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20, 40, 60, 80</w:t>
            </w:r>
          </w:p>
        </w:tc>
        <w:tc>
          <w:tcPr>
            <w:tcW w:w="2445" w:type="dxa"/>
            <w:tcBorders>
              <w:top w:val="nil"/>
              <w:left w:val="single" w:sz="4" w:space="0" w:color="auto"/>
              <w:bottom w:val="nil"/>
              <w:right w:val="single" w:sz="4" w:space="0" w:color="auto"/>
            </w:tcBorders>
            <w:vAlign w:val="center"/>
          </w:tcPr>
          <w:p w14:paraId="20D17FDB" w14:textId="77777777" w:rsidR="006F6378" w:rsidRPr="00C30686" w:rsidRDefault="006F6378" w:rsidP="0094020B">
            <w:pPr>
              <w:pStyle w:val="TAC"/>
              <w:rPr>
                <w:rFonts w:eastAsiaTheme="minorEastAsia"/>
                <w:lang w:val="en-US" w:eastAsia="zh-CN"/>
              </w:rPr>
            </w:pPr>
          </w:p>
        </w:tc>
      </w:tr>
      <w:tr w:rsidR="006F6378" w:rsidRPr="00C30686" w14:paraId="4DFB023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CA9520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6BD062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CA2BD3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5A4100A1"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CA_n78(2A)_BCS2</w:t>
            </w:r>
          </w:p>
        </w:tc>
        <w:tc>
          <w:tcPr>
            <w:tcW w:w="2445" w:type="dxa"/>
            <w:tcBorders>
              <w:top w:val="nil"/>
              <w:left w:val="single" w:sz="4" w:space="0" w:color="auto"/>
              <w:bottom w:val="single" w:sz="4" w:space="0" w:color="auto"/>
              <w:right w:val="single" w:sz="4" w:space="0" w:color="auto"/>
            </w:tcBorders>
            <w:vAlign w:val="center"/>
          </w:tcPr>
          <w:p w14:paraId="0AC1F5AF" w14:textId="77777777" w:rsidR="006F6378" w:rsidRPr="00C30686" w:rsidRDefault="006F6378" w:rsidP="0094020B">
            <w:pPr>
              <w:pStyle w:val="TAC"/>
              <w:rPr>
                <w:rFonts w:eastAsiaTheme="minorEastAsia"/>
                <w:lang w:val="en-US" w:eastAsia="zh-CN"/>
              </w:rPr>
            </w:pPr>
          </w:p>
        </w:tc>
      </w:tr>
      <w:tr w:rsidR="006F6378" w:rsidRPr="00C30686" w14:paraId="29F46BCB"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190779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CA_n7A-n46C-n78(2A)</w:t>
            </w:r>
          </w:p>
        </w:tc>
        <w:tc>
          <w:tcPr>
            <w:tcW w:w="2785" w:type="dxa"/>
            <w:tcBorders>
              <w:top w:val="single" w:sz="4" w:space="0" w:color="auto"/>
              <w:left w:val="single" w:sz="4" w:space="0" w:color="auto"/>
              <w:bottom w:val="nil"/>
              <w:right w:val="single" w:sz="4" w:space="0" w:color="auto"/>
            </w:tcBorders>
            <w:vAlign w:val="center"/>
          </w:tcPr>
          <w:p w14:paraId="0E4952A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CA_n7A-n46A</w:t>
            </w:r>
            <w:r w:rsidRPr="00C30686">
              <w:rPr>
                <w:rFonts w:eastAsiaTheme="minorEastAsia"/>
                <w:lang w:val="en-US" w:eastAsia="zh-CN"/>
              </w:rPr>
              <w:br/>
              <w:t>CA_n7A-n78A</w:t>
            </w:r>
            <w:r w:rsidRPr="00C30686">
              <w:rPr>
                <w:rFonts w:eastAsiaTheme="minorEastAsia"/>
                <w:lang w:val="en-US" w:eastAsia="zh-CN"/>
              </w:rPr>
              <w:br/>
              <w:t>CA_n46A-n78A</w:t>
            </w:r>
          </w:p>
          <w:p w14:paraId="2DF5506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CA_n78(2A)</w:t>
            </w:r>
          </w:p>
        </w:tc>
        <w:tc>
          <w:tcPr>
            <w:tcW w:w="1259" w:type="dxa"/>
            <w:tcBorders>
              <w:top w:val="single" w:sz="4" w:space="0" w:color="auto"/>
              <w:left w:val="single" w:sz="4" w:space="0" w:color="auto"/>
              <w:bottom w:val="single" w:sz="4" w:space="0" w:color="auto"/>
              <w:right w:val="single" w:sz="4" w:space="0" w:color="auto"/>
            </w:tcBorders>
            <w:vAlign w:val="center"/>
          </w:tcPr>
          <w:p w14:paraId="371A309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02C630E0"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084DC111"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0</w:t>
            </w:r>
          </w:p>
        </w:tc>
      </w:tr>
      <w:tr w:rsidR="006F6378" w:rsidRPr="00C30686" w14:paraId="2F83F297" w14:textId="77777777" w:rsidTr="004F423A">
        <w:trPr>
          <w:trHeight w:val="29"/>
        </w:trPr>
        <w:tc>
          <w:tcPr>
            <w:tcW w:w="2742" w:type="dxa"/>
            <w:tcBorders>
              <w:top w:val="nil"/>
              <w:left w:val="single" w:sz="4" w:space="0" w:color="auto"/>
              <w:bottom w:val="nil"/>
              <w:right w:val="single" w:sz="4" w:space="0" w:color="auto"/>
            </w:tcBorders>
            <w:vAlign w:val="center"/>
          </w:tcPr>
          <w:p w14:paraId="20D8013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9B3413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CDA570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2F488609"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CA_n46C_BCS0</w:t>
            </w:r>
          </w:p>
        </w:tc>
        <w:tc>
          <w:tcPr>
            <w:tcW w:w="2445" w:type="dxa"/>
            <w:tcBorders>
              <w:top w:val="nil"/>
              <w:left w:val="single" w:sz="4" w:space="0" w:color="auto"/>
              <w:bottom w:val="nil"/>
              <w:right w:val="single" w:sz="4" w:space="0" w:color="auto"/>
            </w:tcBorders>
            <w:vAlign w:val="center"/>
          </w:tcPr>
          <w:p w14:paraId="0C4AE01A" w14:textId="77777777" w:rsidR="006F6378" w:rsidRPr="00C30686" w:rsidRDefault="006F6378" w:rsidP="0094020B">
            <w:pPr>
              <w:pStyle w:val="TAC"/>
              <w:rPr>
                <w:rFonts w:eastAsiaTheme="minorEastAsia"/>
                <w:lang w:val="en-US" w:eastAsia="zh-CN"/>
              </w:rPr>
            </w:pPr>
          </w:p>
        </w:tc>
      </w:tr>
      <w:tr w:rsidR="006F6378" w:rsidRPr="00C30686" w14:paraId="12E2EEC3"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3FE625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010F466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20CFF3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07A6B480"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CA_n78(2A)_BCS2</w:t>
            </w:r>
          </w:p>
        </w:tc>
        <w:tc>
          <w:tcPr>
            <w:tcW w:w="2445" w:type="dxa"/>
            <w:tcBorders>
              <w:top w:val="nil"/>
              <w:left w:val="single" w:sz="4" w:space="0" w:color="auto"/>
              <w:bottom w:val="single" w:sz="4" w:space="0" w:color="auto"/>
              <w:right w:val="single" w:sz="4" w:space="0" w:color="auto"/>
            </w:tcBorders>
            <w:vAlign w:val="center"/>
          </w:tcPr>
          <w:p w14:paraId="21674C32" w14:textId="77777777" w:rsidR="006F6378" w:rsidRPr="00C30686" w:rsidRDefault="006F6378" w:rsidP="0094020B">
            <w:pPr>
              <w:pStyle w:val="TAC"/>
              <w:rPr>
                <w:rFonts w:eastAsiaTheme="minorEastAsia"/>
                <w:lang w:val="en-US" w:eastAsia="zh-CN"/>
              </w:rPr>
            </w:pPr>
          </w:p>
        </w:tc>
      </w:tr>
      <w:tr w:rsidR="006F6378" w:rsidRPr="00C30686" w14:paraId="131137E0"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6EE651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CA_n7A-n46D-n78(2A)</w:t>
            </w:r>
          </w:p>
        </w:tc>
        <w:tc>
          <w:tcPr>
            <w:tcW w:w="2785" w:type="dxa"/>
            <w:tcBorders>
              <w:top w:val="single" w:sz="4" w:space="0" w:color="auto"/>
              <w:left w:val="single" w:sz="4" w:space="0" w:color="auto"/>
              <w:bottom w:val="nil"/>
              <w:right w:val="single" w:sz="4" w:space="0" w:color="auto"/>
            </w:tcBorders>
            <w:vAlign w:val="center"/>
          </w:tcPr>
          <w:p w14:paraId="22A8EA5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CA_n7A-n46A</w:t>
            </w:r>
            <w:r w:rsidRPr="00C30686">
              <w:rPr>
                <w:rFonts w:eastAsiaTheme="minorEastAsia"/>
                <w:lang w:val="en-US" w:eastAsia="zh-CN"/>
              </w:rPr>
              <w:br/>
              <w:t>CA_n7A-n78A</w:t>
            </w:r>
            <w:r w:rsidRPr="00C30686">
              <w:rPr>
                <w:rFonts w:eastAsiaTheme="minorEastAsia"/>
                <w:lang w:val="en-US" w:eastAsia="zh-CN"/>
              </w:rPr>
              <w:br/>
              <w:t>CA_n46A-n78A</w:t>
            </w:r>
          </w:p>
          <w:p w14:paraId="4531D96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CA_n78(2A)</w:t>
            </w:r>
          </w:p>
        </w:tc>
        <w:tc>
          <w:tcPr>
            <w:tcW w:w="1259" w:type="dxa"/>
            <w:tcBorders>
              <w:top w:val="single" w:sz="4" w:space="0" w:color="auto"/>
              <w:left w:val="single" w:sz="4" w:space="0" w:color="auto"/>
              <w:bottom w:val="single" w:sz="4" w:space="0" w:color="auto"/>
              <w:right w:val="single" w:sz="4" w:space="0" w:color="auto"/>
            </w:tcBorders>
            <w:vAlign w:val="center"/>
          </w:tcPr>
          <w:p w14:paraId="246F06B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52604A7B"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53162188"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0</w:t>
            </w:r>
          </w:p>
        </w:tc>
      </w:tr>
      <w:tr w:rsidR="006F6378" w:rsidRPr="00C30686" w14:paraId="0B87F5A1" w14:textId="77777777" w:rsidTr="004F423A">
        <w:trPr>
          <w:trHeight w:val="29"/>
        </w:trPr>
        <w:tc>
          <w:tcPr>
            <w:tcW w:w="2742" w:type="dxa"/>
            <w:tcBorders>
              <w:top w:val="nil"/>
              <w:left w:val="single" w:sz="4" w:space="0" w:color="auto"/>
              <w:bottom w:val="nil"/>
              <w:right w:val="single" w:sz="4" w:space="0" w:color="auto"/>
            </w:tcBorders>
            <w:vAlign w:val="center"/>
          </w:tcPr>
          <w:p w14:paraId="16993B3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F8127E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8E3FBD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0D405E4A"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CA_n46D_BCS0</w:t>
            </w:r>
          </w:p>
        </w:tc>
        <w:tc>
          <w:tcPr>
            <w:tcW w:w="2445" w:type="dxa"/>
            <w:tcBorders>
              <w:top w:val="nil"/>
              <w:left w:val="single" w:sz="4" w:space="0" w:color="auto"/>
              <w:bottom w:val="nil"/>
              <w:right w:val="single" w:sz="4" w:space="0" w:color="auto"/>
            </w:tcBorders>
            <w:vAlign w:val="center"/>
          </w:tcPr>
          <w:p w14:paraId="796DFCCB" w14:textId="77777777" w:rsidR="006F6378" w:rsidRPr="00C30686" w:rsidRDefault="006F6378" w:rsidP="0094020B">
            <w:pPr>
              <w:pStyle w:val="TAC"/>
              <w:rPr>
                <w:rFonts w:eastAsiaTheme="minorEastAsia"/>
                <w:lang w:val="en-US" w:eastAsia="zh-CN"/>
              </w:rPr>
            </w:pPr>
          </w:p>
        </w:tc>
      </w:tr>
      <w:tr w:rsidR="006F6378" w:rsidRPr="00C30686" w14:paraId="59E40A98"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9E6DAF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286ACF0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496353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31842C63"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CA_n78(2A)_BCS2</w:t>
            </w:r>
          </w:p>
        </w:tc>
        <w:tc>
          <w:tcPr>
            <w:tcW w:w="2445" w:type="dxa"/>
            <w:tcBorders>
              <w:top w:val="nil"/>
              <w:left w:val="single" w:sz="4" w:space="0" w:color="auto"/>
              <w:bottom w:val="single" w:sz="4" w:space="0" w:color="auto"/>
              <w:right w:val="single" w:sz="4" w:space="0" w:color="auto"/>
            </w:tcBorders>
            <w:vAlign w:val="center"/>
          </w:tcPr>
          <w:p w14:paraId="36A7AEA7" w14:textId="77777777" w:rsidR="006F6378" w:rsidRPr="00C30686" w:rsidRDefault="006F6378" w:rsidP="0094020B">
            <w:pPr>
              <w:pStyle w:val="TAC"/>
              <w:rPr>
                <w:rFonts w:eastAsiaTheme="minorEastAsia"/>
                <w:lang w:val="en-US" w:eastAsia="zh-CN"/>
              </w:rPr>
            </w:pPr>
          </w:p>
        </w:tc>
      </w:tr>
      <w:tr w:rsidR="006F6378" w:rsidRPr="00C30686" w14:paraId="1D098276"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C773F77" w14:textId="77777777" w:rsidR="006F6378" w:rsidRPr="00C30686" w:rsidRDefault="006F6378" w:rsidP="0094020B">
            <w:pPr>
              <w:pStyle w:val="TAC"/>
              <w:rPr>
                <w:rFonts w:eastAsiaTheme="minorEastAsia"/>
                <w:lang w:val="en-US" w:eastAsia="zh-CN"/>
              </w:rPr>
            </w:pPr>
            <w:r w:rsidRPr="00C30686">
              <w:rPr>
                <w:rFonts w:eastAsiaTheme="minorEastAsia"/>
                <w:lang w:eastAsia="zh-CN"/>
              </w:rPr>
              <w:t>CA_n7A-n66A-n71A</w:t>
            </w:r>
          </w:p>
        </w:tc>
        <w:tc>
          <w:tcPr>
            <w:tcW w:w="2785" w:type="dxa"/>
            <w:tcBorders>
              <w:top w:val="single" w:sz="4" w:space="0" w:color="auto"/>
              <w:left w:val="single" w:sz="4" w:space="0" w:color="auto"/>
              <w:bottom w:val="nil"/>
              <w:right w:val="single" w:sz="4" w:space="0" w:color="auto"/>
            </w:tcBorders>
            <w:vAlign w:val="center"/>
          </w:tcPr>
          <w:p w14:paraId="25CA6E55" w14:textId="77777777" w:rsidR="006F6378" w:rsidRPr="00C30686" w:rsidRDefault="006F6378" w:rsidP="0094020B">
            <w:pPr>
              <w:pStyle w:val="TAC"/>
              <w:rPr>
                <w:rFonts w:eastAsiaTheme="minorEastAsia"/>
                <w:lang w:val="en-US" w:eastAsia="zh-CN"/>
              </w:rPr>
            </w:pPr>
            <w:r w:rsidRPr="00C30686">
              <w:rPr>
                <w:rFonts w:eastAsiaTheme="minorEastAsia"/>
                <w:lang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61F76BE6"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n</w:t>
            </w:r>
            <w:r w:rsidRPr="00C30686">
              <w:rPr>
                <w:rFonts w:eastAsiaTheme="minorEastAsia"/>
                <w:lang w:eastAsia="zh-CN"/>
              </w:rPr>
              <w:t>7</w:t>
            </w:r>
          </w:p>
        </w:tc>
        <w:tc>
          <w:tcPr>
            <w:tcW w:w="4356" w:type="dxa"/>
            <w:tcBorders>
              <w:top w:val="single" w:sz="4" w:space="0" w:color="auto"/>
              <w:left w:val="single" w:sz="4" w:space="0" w:color="auto"/>
              <w:bottom w:val="single" w:sz="4" w:space="0" w:color="auto"/>
              <w:right w:val="single" w:sz="4" w:space="0" w:color="auto"/>
            </w:tcBorders>
            <w:vAlign w:val="center"/>
          </w:tcPr>
          <w:p w14:paraId="6BF33928" w14:textId="77777777" w:rsidR="006F6378" w:rsidRPr="00C30686" w:rsidRDefault="006F6378" w:rsidP="0094020B">
            <w:pPr>
              <w:pStyle w:val="TAC"/>
              <w:rPr>
                <w:rFonts w:eastAsiaTheme="minorEastAsia"/>
                <w:lang w:val="en-US" w:eastAsia="zh-CN" w:bidi="ar"/>
              </w:rPr>
            </w:pPr>
            <w:r w:rsidRPr="00C30686">
              <w:rPr>
                <w:rFonts w:eastAsiaTheme="minorEastAsia"/>
              </w:rPr>
              <w:t>5, 10, 15, 20, 25, 30, 40, 50</w:t>
            </w:r>
          </w:p>
        </w:tc>
        <w:tc>
          <w:tcPr>
            <w:tcW w:w="2445" w:type="dxa"/>
            <w:tcBorders>
              <w:top w:val="single" w:sz="4" w:space="0" w:color="auto"/>
              <w:left w:val="single" w:sz="4" w:space="0" w:color="auto"/>
              <w:bottom w:val="nil"/>
              <w:right w:val="single" w:sz="4" w:space="0" w:color="auto"/>
            </w:tcBorders>
            <w:vAlign w:val="center"/>
          </w:tcPr>
          <w:p w14:paraId="6CE4B53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76DE7559" w14:textId="77777777" w:rsidTr="004F423A">
        <w:trPr>
          <w:trHeight w:val="29"/>
        </w:trPr>
        <w:tc>
          <w:tcPr>
            <w:tcW w:w="2742" w:type="dxa"/>
            <w:tcBorders>
              <w:top w:val="nil"/>
              <w:left w:val="single" w:sz="4" w:space="0" w:color="auto"/>
              <w:bottom w:val="nil"/>
              <w:right w:val="single" w:sz="4" w:space="0" w:color="auto"/>
            </w:tcBorders>
            <w:vAlign w:val="center"/>
          </w:tcPr>
          <w:p w14:paraId="10DE9D3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7432C1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6FF3CA7" w14:textId="77777777" w:rsidR="006F6378" w:rsidRPr="00C30686" w:rsidRDefault="006F6378" w:rsidP="0094020B">
            <w:pPr>
              <w:pStyle w:val="TAC"/>
              <w:rPr>
                <w:rFonts w:eastAsiaTheme="minorEastAsia"/>
                <w:lang w:val="en-US" w:eastAsia="zh-CN"/>
              </w:rPr>
            </w:pPr>
            <w:r w:rsidRPr="00C30686">
              <w:rPr>
                <w:rFonts w:eastAsiaTheme="minorEastAsia"/>
                <w:lang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38C6CBC1"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5, 10, 15, 20, 40</w:t>
            </w:r>
          </w:p>
        </w:tc>
        <w:tc>
          <w:tcPr>
            <w:tcW w:w="2445" w:type="dxa"/>
            <w:tcBorders>
              <w:top w:val="nil"/>
              <w:left w:val="single" w:sz="4" w:space="0" w:color="auto"/>
              <w:bottom w:val="nil"/>
              <w:right w:val="single" w:sz="4" w:space="0" w:color="auto"/>
            </w:tcBorders>
            <w:vAlign w:val="center"/>
          </w:tcPr>
          <w:p w14:paraId="3D8372F8" w14:textId="77777777" w:rsidR="006F6378" w:rsidRPr="00C30686" w:rsidRDefault="006F6378" w:rsidP="0094020B">
            <w:pPr>
              <w:pStyle w:val="TAC"/>
              <w:rPr>
                <w:rFonts w:eastAsiaTheme="minorEastAsia"/>
                <w:lang w:val="en-US" w:eastAsia="zh-CN"/>
              </w:rPr>
            </w:pPr>
          </w:p>
        </w:tc>
      </w:tr>
      <w:tr w:rsidR="006F6378" w:rsidRPr="00C30686" w14:paraId="31B01B3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F48CEB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72E43C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4EAFD37" w14:textId="77777777" w:rsidR="006F6378" w:rsidRPr="00C30686" w:rsidRDefault="006F6378" w:rsidP="0094020B">
            <w:pPr>
              <w:pStyle w:val="TAC"/>
              <w:rPr>
                <w:rFonts w:eastAsiaTheme="minorEastAsia"/>
                <w:lang w:val="en-US" w:eastAsia="zh-CN"/>
              </w:rPr>
            </w:pPr>
            <w:r w:rsidRPr="00C30686">
              <w:rPr>
                <w:rFonts w:eastAsiaTheme="minorEastAsia"/>
                <w:lang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4600EB3D" w14:textId="77777777" w:rsidR="006F6378" w:rsidRPr="00C30686" w:rsidRDefault="006F6378" w:rsidP="0094020B">
            <w:pPr>
              <w:pStyle w:val="TAC"/>
              <w:rPr>
                <w:rFonts w:eastAsiaTheme="minorEastAsia"/>
                <w:lang w:val="en-US" w:eastAsia="zh-CN" w:bidi="ar"/>
              </w:rPr>
            </w:pPr>
            <w:r w:rsidRPr="00C30686">
              <w:rPr>
                <w:rFonts w:eastAsiaTheme="minorEastAsia"/>
              </w:rPr>
              <w:t>5, 10, 15, 20</w:t>
            </w:r>
          </w:p>
        </w:tc>
        <w:tc>
          <w:tcPr>
            <w:tcW w:w="2445" w:type="dxa"/>
            <w:tcBorders>
              <w:top w:val="nil"/>
              <w:left w:val="single" w:sz="4" w:space="0" w:color="auto"/>
              <w:bottom w:val="single" w:sz="4" w:space="0" w:color="auto"/>
              <w:right w:val="single" w:sz="4" w:space="0" w:color="auto"/>
            </w:tcBorders>
            <w:vAlign w:val="center"/>
          </w:tcPr>
          <w:p w14:paraId="2C4D6F35" w14:textId="77777777" w:rsidR="006F6378" w:rsidRPr="00C30686" w:rsidRDefault="006F6378" w:rsidP="0094020B">
            <w:pPr>
              <w:pStyle w:val="TAC"/>
              <w:rPr>
                <w:rFonts w:eastAsiaTheme="minorEastAsia"/>
                <w:lang w:val="en-US" w:eastAsia="zh-CN"/>
              </w:rPr>
            </w:pPr>
          </w:p>
        </w:tc>
      </w:tr>
      <w:tr w:rsidR="006F6378" w:rsidRPr="00C30686" w14:paraId="15018F7B"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C12154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lastRenderedPageBreak/>
              <w:t>CA_n7A-n66A-n77A</w:t>
            </w:r>
          </w:p>
        </w:tc>
        <w:tc>
          <w:tcPr>
            <w:tcW w:w="2785" w:type="dxa"/>
            <w:tcBorders>
              <w:top w:val="single" w:sz="4" w:space="0" w:color="auto"/>
              <w:left w:val="single" w:sz="4" w:space="0" w:color="auto"/>
              <w:bottom w:val="nil"/>
              <w:right w:val="single" w:sz="4" w:space="0" w:color="auto"/>
            </w:tcBorders>
            <w:vAlign w:val="center"/>
          </w:tcPr>
          <w:p w14:paraId="6CC82DD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CA_n7A-n66A</w:t>
            </w:r>
          </w:p>
          <w:p w14:paraId="5694AA5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CA_n7A-n77A</w:t>
            </w:r>
          </w:p>
          <w:p w14:paraId="2058906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CA_n66A-n77A</w:t>
            </w:r>
          </w:p>
        </w:tc>
        <w:tc>
          <w:tcPr>
            <w:tcW w:w="1259" w:type="dxa"/>
            <w:tcBorders>
              <w:top w:val="single" w:sz="4" w:space="0" w:color="auto"/>
              <w:left w:val="single" w:sz="4" w:space="0" w:color="auto"/>
              <w:bottom w:val="single" w:sz="4" w:space="0" w:color="auto"/>
              <w:right w:val="single" w:sz="4" w:space="0" w:color="auto"/>
            </w:tcBorders>
            <w:vAlign w:val="center"/>
          </w:tcPr>
          <w:p w14:paraId="00A9428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7869C680"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5, 10, 15, 20, 25, 30, 40, 50</w:t>
            </w:r>
          </w:p>
        </w:tc>
        <w:tc>
          <w:tcPr>
            <w:tcW w:w="2445" w:type="dxa"/>
            <w:tcBorders>
              <w:top w:val="nil"/>
              <w:left w:val="single" w:sz="4" w:space="0" w:color="auto"/>
              <w:bottom w:val="nil"/>
              <w:right w:val="single" w:sz="4" w:space="0" w:color="auto"/>
            </w:tcBorders>
            <w:vAlign w:val="center"/>
          </w:tcPr>
          <w:p w14:paraId="0CF102B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3D6201E2" w14:textId="77777777" w:rsidTr="004F423A">
        <w:trPr>
          <w:trHeight w:val="29"/>
        </w:trPr>
        <w:tc>
          <w:tcPr>
            <w:tcW w:w="2742" w:type="dxa"/>
            <w:tcBorders>
              <w:top w:val="nil"/>
              <w:left w:val="single" w:sz="4" w:space="0" w:color="auto"/>
              <w:bottom w:val="nil"/>
              <w:right w:val="single" w:sz="4" w:space="0" w:color="auto"/>
            </w:tcBorders>
            <w:vAlign w:val="center"/>
          </w:tcPr>
          <w:p w14:paraId="77EA1E3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B9667E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41D7BE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7A2775E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56E22994" w14:textId="77777777" w:rsidR="006F6378" w:rsidRPr="00C30686" w:rsidRDefault="006F6378" w:rsidP="0094020B">
            <w:pPr>
              <w:pStyle w:val="TAC"/>
              <w:rPr>
                <w:rFonts w:eastAsiaTheme="minorEastAsia"/>
                <w:lang w:val="en-US" w:eastAsia="zh-CN"/>
              </w:rPr>
            </w:pPr>
          </w:p>
        </w:tc>
      </w:tr>
      <w:tr w:rsidR="006F6378" w:rsidRPr="00C30686" w14:paraId="39798F7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3EF234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8283A8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A59EC4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66CAA2E7"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06D877D3" w14:textId="77777777" w:rsidR="006F6378" w:rsidRPr="00C30686" w:rsidRDefault="006F6378" w:rsidP="0094020B">
            <w:pPr>
              <w:pStyle w:val="TAC"/>
              <w:rPr>
                <w:rFonts w:eastAsiaTheme="minorEastAsia"/>
                <w:lang w:val="en-US" w:eastAsia="zh-CN"/>
              </w:rPr>
            </w:pPr>
          </w:p>
        </w:tc>
      </w:tr>
      <w:tr w:rsidR="006F6378" w:rsidRPr="00C30686" w14:paraId="2BEA0948"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78118A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CA_n7A-n66(2A)-n77A</w:t>
            </w:r>
          </w:p>
        </w:tc>
        <w:tc>
          <w:tcPr>
            <w:tcW w:w="2785" w:type="dxa"/>
            <w:tcBorders>
              <w:top w:val="single" w:sz="4" w:space="0" w:color="auto"/>
              <w:left w:val="single" w:sz="4" w:space="0" w:color="auto"/>
              <w:bottom w:val="nil"/>
              <w:right w:val="single" w:sz="4" w:space="0" w:color="auto"/>
            </w:tcBorders>
            <w:vAlign w:val="center"/>
          </w:tcPr>
          <w:p w14:paraId="7E9B8B6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CA_n7A-n66A</w:t>
            </w:r>
          </w:p>
          <w:p w14:paraId="303F7B8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CA_n7A-n77A</w:t>
            </w:r>
          </w:p>
          <w:p w14:paraId="0E72E22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CA_n66A-n77A</w:t>
            </w:r>
          </w:p>
        </w:tc>
        <w:tc>
          <w:tcPr>
            <w:tcW w:w="1259" w:type="dxa"/>
            <w:tcBorders>
              <w:top w:val="single" w:sz="4" w:space="0" w:color="auto"/>
              <w:left w:val="single" w:sz="4" w:space="0" w:color="auto"/>
              <w:bottom w:val="single" w:sz="4" w:space="0" w:color="auto"/>
              <w:right w:val="single" w:sz="4" w:space="0" w:color="auto"/>
            </w:tcBorders>
            <w:vAlign w:val="center"/>
          </w:tcPr>
          <w:p w14:paraId="685AD28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7F4B4F25"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5, 10, 15, 20, 25, 30, 40, 50</w:t>
            </w:r>
          </w:p>
        </w:tc>
        <w:tc>
          <w:tcPr>
            <w:tcW w:w="2445" w:type="dxa"/>
            <w:tcBorders>
              <w:top w:val="nil"/>
              <w:left w:val="single" w:sz="4" w:space="0" w:color="auto"/>
              <w:bottom w:val="nil"/>
              <w:right w:val="single" w:sz="4" w:space="0" w:color="auto"/>
            </w:tcBorders>
            <w:vAlign w:val="center"/>
          </w:tcPr>
          <w:p w14:paraId="072830F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72DD9F03" w14:textId="77777777" w:rsidTr="004F423A">
        <w:trPr>
          <w:trHeight w:val="29"/>
        </w:trPr>
        <w:tc>
          <w:tcPr>
            <w:tcW w:w="2742" w:type="dxa"/>
            <w:tcBorders>
              <w:top w:val="nil"/>
              <w:left w:val="single" w:sz="4" w:space="0" w:color="auto"/>
              <w:bottom w:val="nil"/>
              <w:right w:val="single" w:sz="4" w:space="0" w:color="auto"/>
            </w:tcBorders>
            <w:vAlign w:val="center"/>
          </w:tcPr>
          <w:p w14:paraId="4C72DB6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D5907B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B89E1E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43AB4BE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CA_n66(2A)_BCS1</w:t>
            </w:r>
          </w:p>
        </w:tc>
        <w:tc>
          <w:tcPr>
            <w:tcW w:w="2445" w:type="dxa"/>
            <w:tcBorders>
              <w:top w:val="nil"/>
              <w:left w:val="single" w:sz="4" w:space="0" w:color="auto"/>
              <w:bottom w:val="nil"/>
              <w:right w:val="single" w:sz="4" w:space="0" w:color="auto"/>
            </w:tcBorders>
            <w:vAlign w:val="center"/>
          </w:tcPr>
          <w:p w14:paraId="1D8ADA18" w14:textId="77777777" w:rsidR="006F6378" w:rsidRPr="00C30686" w:rsidRDefault="006F6378" w:rsidP="0094020B">
            <w:pPr>
              <w:pStyle w:val="TAC"/>
              <w:rPr>
                <w:rFonts w:eastAsiaTheme="minorEastAsia"/>
                <w:lang w:val="en-US" w:eastAsia="zh-CN"/>
              </w:rPr>
            </w:pPr>
          </w:p>
        </w:tc>
      </w:tr>
      <w:tr w:rsidR="006F6378" w:rsidRPr="00C30686" w14:paraId="5777BEC8" w14:textId="77777777" w:rsidTr="004F423A">
        <w:trPr>
          <w:trHeight w:val="29"/>
        </w:trPr>
        <w:tc>
          <w:tcPr>
            <w:tcW w:w="2742" w:type="dxa"/>
            <w:tcBorders>
              <w:top w:val="nil"/>
              <w:left w:val="single" w:sz="4" w:space="0" w:color="auto"/>
              <w:bottom w:val="nil"/>
              <w:right w:val="single" w:sz="4" w:space="0" w:color="auto"/>
            </w:tcBorders>
            <w:vAlign w:val="center"/>
          </w:tcPr>
          <w:p w14:paraId="3B2A1D3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9AEB83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EDEFB6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6B5EEF2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3408FA51" w14:textId="77777777" w:rsidR="006F6378" w:rsidRPr="00C30686" w:rsidRDefault="006F6378" w:rsidP="0094020B">
            <w:pPr>
              <w:pStyle w:val="TAC"/>
              <w:rPr>
                <w:rFonts w:eastAsiaTheme="minorEastAsia"/>
                <w:lang w:val="en-US" w:eastAsia="zh-CN"/>
              </w:rPr>
            </w:pPr>
          </w:p>
        </w:tc>
      </w:tr>
      <w:tr w:rsidR="006F6378" w:rsidRPr="00C30686" w14:paraId="276C640F"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7DED1D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CA_n7A-n66A-n77(2A)</w:t>
            </w:r>
          </w:p>
        </w:tc>
        <w:tc>
          <w:tcPr>
            <w:tcW w:w="2785" w:type="dxa"/>
            <w:tcBorders>
              <w:top w:val="single" w:sz="4" w:space="0" w:color="auto"/>
              <w:left w:val="single" w:sz="4" w:space="0" w:color="auto"/>
              <w:bottom w:val="nil"/>
              <w:right w:val="single" w:sz="4" w:space="0" w:color="auto"/>
            </w:tcBorders>
            <w:vAlign w:val="center"/>
          </w:tcPr>
          <w:p w14:paraId="2A247D5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CA_n7A-n66A</w:t>
            </w:r>
            <w:r w:rsidRPr="00C30686">
              <w:rPr>
                <w:rFonts w:eastAsiaTheme="minorEastAsia"/>
                <w:lang w:val="en-US" w:eastAsia="zh-CN"/>
              </w:rPr>
              <w:br/>
              <w:t>CA_n7A-n77A</w:t>
            </w:r>
            <w:r w:rsidRPr="00C30686">
              <w:rPr>
                <w:rFonts w:eastAsiaTheme="minorEastAsia"/>
                <w:lang w:val="en-US" w:eastAsia="zh-CN"/>
              </w:rPr>
              <w:br/>
              <w:t>CA_n66A-n77A</w:t>
            </w:r>
          </w:p>
        </w:tc>
        <w:tc>
          <w:tcPr>
            <w:tcW w:w="1259" w:type="dxa"/>
            <w:tcBorders>
              <w:top w:val="single" w:sz="4" w:space="0" w:color="auto"/>
              <w:left w:val="single" w:sz="4" w:space="0" w:color="auto"/>
              <w:bottom w:val="single" w:sz="4" w:space="0" w:color="auto"/>
              <w:right w:val="single" w:sz="4" w:space="0" w:color="auto"/>
            </w:tcBorders>
            <w:vAlign w:val="center"/>
          </w:tcPr>
          <w:p w14:paraId="54E87B5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75CFCC08"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3FD3478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2EA995C8" w14:textId="77777777" w:rsidTr="004F423A">
        <w:trPr>
          <w:trHeight w:val="29"/>
        </w:trPr>
        <w:tc>
          <w:tcPr>
            <w:tcW w:w="2742" w:type="dxa"/>
            <w:tcBorders>
              <w:top w:val="nil"/>
              <w:left w:val="single" w:sz="4" w:space="0" w:color="auto"/>
              <w:bottom w:val="nil"/>
              <w:right w:val="single" w:sz="4" w:space="0" w:color="auto"/>
            </w:tcBorders>
            <w:vAlign w:val="center"/>
          </w:tcPr>
          <w:p w14:paraId="04474EA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EA0D67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B4FD0B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00060B1E"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02E53832" w14:textId="77777777" w:rsidR="006F6378" w:rsidRPr="00C30686" w:rsidRDefault="006F6378" w:rsidP="0094020B">
            <w:pPr>
              <w:pStyle w:val="TAC"/>
              <w:rPr>
                <w:rFonts w:eastAsiaTheme="minorEastAsia"/>
                <w:lang w:val="en-US" w:eastAsia="zh-CN"/>
              </w:rPr>
            </w:pPr>
          </w:p>
        </w:tc>
      </w:tr>
      <w:tr w:rsidR="006F6378" w:rsidRPr="00C30686" w14:paraId="18B6FDE2"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AE3E2F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386955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D1BF74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64E971D8"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6AC167C6" w14:textId="77777777" w:rsidR="006F6378" w:rsidRPr="00C30686" w:rsidRDefault="006F6378" w:rsidP="0094020B">
            <w:pPr>
              <w:pStyle w:val="TAC"/>
              <w:rPr>
                <w:rFonts w:eastAsiaTheme="minorEastAsia"/>
                <w:lang w:val="en-US" w:eastAsia="zh-CN"/>
              </w:rPr>
            </w:pPr>
          </w:p>
        </w:tc>
      </w:tr>
      <w:tr w:rsidR="006F6378" w:rsidRPr="00C30686" w14:paraId="2AE183F0"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F36909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CA_n7A-n66A-n77(3A)</w:t>
            </w:r>
          </w:p>
        </w:tc>
        <w:tc>
          <w:tcPr>
            <w:tcW w:w="2785" w:type="dxa"/>
            <w:tcBorders>
              <w:top w:val="single" w:sz="4" w:space="0" w:color="auto"/>
              <w:left w:val="single" w:sz="4" w:space="0" w:color="auto"/>
              <w:bottom w:val="nil"/>
              <w:right w:val="single" w:sz="4" w:space="0" w:color="auto"/>
            </w:tcBorders>
            <w:vAlign w:val="center"/>
          </w:tcPr>
          <w:p w14:paraId="2B566B6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CA_n77(2A)</w:t>
            </w:r>
          </w:p>
          <w:p w14:paraId="2D63AAE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CA_n7A-n66A</w:t>
            </w:r>
          </w:p>
          <w:p w14:paraId="63A15C1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CA_n7A-n77A</w:t>
            </w:r>
          </w:p>
          <w:p w14:paraId="4057440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CA_n66A-n77A</w:t>
            </w:r>
          </w:p>
        </w:tc>
        <w:tc>
          <w:tcPr>
            <w:tcW w:w="1259" w:type="dxa"/>
            <w:tcBorders>
              <w:top w:val="single" w:sz="4" w:space="0" w:color="auto"/>
              <w:left w:val="single" w:sz="4" w:space="0" w:color="auto"/>
              <w:bottom w:val="single" w:sz="4" w:space="0" w:color="auto"/>
              <w:right w:val="single" w:sz="4" w:space="0" w:color="auto"/>
            </w:tcBorders>
            <w:vAlign w:val="center"/>
          </w:tcPr>
          <w:p w14:paraId="6ED8F68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1475EE1D"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0B3C7F0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3412BFBB" w14:textId="77777777" w:rsidTr="004F423A">
        <w:trPr>
          <w:trHeight w:val="29"/>
        </w:trPr>
        <w:tc>
          <w:tcPr>
            <w:tcW w:w="2742" w:type="dxa"/>
            <w:tcBorders>
              <w:top w:val="nil"/>
              <w:left w:val="single" w:sz="4" w:space="0" w:color="auto"/>
              <w:bottom w:val="nil"/>
              <w:right w:val="single" w:sz="4" w:space="0" w:color="auto"/>
            </w:tcBorders>
            <w:vAlign w:val="center"/>
          </w:tcPr>
          <w:p w14:paraId="288F4C9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C7A958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5C8016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04EA1187"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22AF245D" w14:textId="77777777" w:rsidR="006F6378" w:rsidRPr="00C30686" w:rsidRDefault="006F6378" w:rsidP="0094020B">
            <w:pPr>
              <w:pStyle w:val="TAC"/>
              <w:rPr>
                <w:rFonts w:eastAsiaTheme="minorEastAsia"/>
                <w:lang w:val="en-US" w:eastAsia="zh-CN"/>
              </w:rPr>
            </w:pPr>
          </w:p>
        </w:tc>
      </w:tr>
      <w:tr w:rsidR="006F6378" w:rsidRPr="00C30686" w14:paraId="64852F3E"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E52286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40E4A52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E9F8ED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6A36F217"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CA_n77(3A)_BCS1</w:t>
            </w:r>
          </w:p>
        </w:tc>
        <w:tc>
          <w:tcPr>
            <w:tcW w:w="2445" w:type="dxa"/>
            <w:tcBorders>
              <w:top w:val="nil"/>
              <w:left w:val="single" w:sz="4" w:space="0" w:color="auto"/>
              <w:bottom w:val="single" w:sz="4" w:space="0" w:color="auto"/>
              <w:right w:val="single" w:sz="4" w:space="0" w:color="auto"/>
            </w:tcBorders>
            <w:vAlign w:val="center"/>
          </w:tcPr>
          <w:p w14:paraId="58F25A75" w14:textId="77777777" w:rsidR="006F6378" w:rsidRPr="00C30686" w:rsidRDefault="006F6378" w:rsidP="0094020B">
            <w:pPr>
              <w:pStyle w:val="TAC"/>
              <w:rPr>
                <w:rFonts w:eastAsiaTheme="minorEastAsia"/>
                <w:lang w:val="en-US" w:eastAsia="zh-CN"/>
              </w:rPr>
            </w:pPr>
          </w:p>
        </w:tc>
      </w:tr>
      <w:tr w:rsidR="006F6378" w:rsidRPr="00C30686" w14:paraId="692AFC5D"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472373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CA_n7A-n66(2A)-n77(2A)</w:t>
            </w:r>
          </w:p>
        </w:tc>
        <w:tc>
          <w:tcPr>
            <w:tcW w:w="2785" w:type="dxa"/>
            <w:tcBorders>
              <w:top w:val="single" w:sz="4" w:space="0" w:color="auto"/>
              <w:left w:val="single" w:sz="4" w:space="0" w:color="auto"/>
              <w:bottom w:val="nil"/>
              <w:right w:val="single" w:sz="4" w:space="0" w:color="auto"/>
            </w:tcBorders>
            <w:vAlign w:val="center"/>
          </w:tcPr>
          <w:p w14:paraId="0CBCFCB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CA_n7A-n66A</w:t>
            </w:r>
            <w:r w:rsidRPr="00C30686">
              <w:rPr>
                <w:rFonts w:eastAsiaTheme="minorEastAsia"/>
                <w:lang w:val="en-US" w:eastAsia="zh-CN"/>
              </w:rPr>
              <w:br/>
              <w:t>CA_n7A-n77A</w:t>
            </w:r>
            <w:r w:rsidRPr="00C30686">
              <w:rPr>
                <w:rFonts w:eastAsiaTheme="minorEastAsia"/>
                <w:lang w:val="en-US" w:eastAsia="zh-CN"/>
              </w:rPr>
              <w:br/>
              <w:t>CA_n66A-n77A</w:t>
            </w:r>
          </w:p>
        </w:tc>
        <w:tc>
          <w:tcPr>
            <w:tcW w:w="1259" w:type="dxa"/>
            <w:tcBorders>
              <w:top w:val="single" w:sz="4" w:space="0" w:color="auto"/>
              <w:left w:val="single" w:sz="4" w:space="0" w:color="auto"/>
              <w:bottom w:val="single" w:sz="4" w:space="0" w:color="auto"/>
              <w:right w:val="single" w:sz="4" w:space="0" w:color="auto"/>
            </w:tcBorders>
            <w:vAlign w:val="center"/>
          </w:tcPr>
          <w:p w14:paraId="4937DA1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7EB75802"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5, 10, 15, 20, 25, 30, 40, 50</w:t>
            </w:r>
          </w:p>
        </w:tc>
        <w:tc>
          <w:tcPr>
            <w:tcW w:w="2445" w:type="dxa"/>
            <w:tcBorders>
              <w:top w:val="nil"/>
              <w:left w:val="single" w:sz="4" w:space="0" w:color="auto"/>
              <w:bottom w:val="nil"/>
              <w:right w:val="single" w:sz="4" w:space="0" w:color="auto"/>
            </w:tcBorders>
            <w:vAlign w:val="center"/>
          </w:tcPr>
          <w:p w14:paraId="5AB83DE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28A68850" w14:textId="77777777" w:rsidTr="004F423A">
        <w:trPr>
          <w:trHeight w:val="29"/>
        </w:trPr>
        <w:tc>
          <w:tcPr>
            <w:tcW w:w="2742" w:type="dxa"/>
            <w:tcBorders>
              <w:top w:val="nil"/>
              <w:left w:val="single" w:sz="4" w:space="0" w:color="auto"/>
              <w:bottom w:val="nil"/>
              <w:right w:val="single" w:sz="4" w:space="0" w:color="auto"/>
            </w:tcBorders>
            <w:vAlign w:val="center"/>
          </w:tcPr>
          <w:p w14:paraId="31205FE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20B7B1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D7D928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656AD38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CA_n66(2A)_BCS1</w:t>
            </w:r>
          </w:p>
        </w:tc>
        <w:tc>
          <w:tcPr>
            <w:tcW w:w="2445" w:type="dxa"/>
            <w:tcBorders>
              <w:top w:val="nil"/>
              <w:left w:val="single" w:sz="4" w:space="0" w:color="auto"/>
              <w:bottom w:val="nil"/>
              <w:right w:val="single" w:sz="4" w:space="0" w:color="auto"/>
            </w:tcBorders>
            <w:vAlign w:val="center"/>
          </w:tcPr>
          <w:p w14:paraId="4E40D7E0" w14:textId="77777777" w:rsidR="006F6378" w:rsidRPr="00C30686" w:rsidRDefault="006F6378" w:rsidP="0094020B">
            <w:pPr>
              <w:pStyle w:val="TAC"/>
              <w:rPr>
                <w:rFonts w:eastAsiaTheme="minorEastAsia"/>
                <w:lang w:val="en-US" w:eastAsia="zh-CN"/>
              </w:rPr>
            </w:pPr>
          </w:p>
        </w:tc>
      </w:tr>
      <w:tr w:rsidR="006F6378" w:rsidRPr="00C30686" w14:paraId="75FAD7F0" w14:textId="77777777" w:rsidTr="004F423A">
        <w:trPr>
          <w:trHeight w:val="29"/>
        </w:trPr>
        <w:tc>
          <w:tcPr>
            <w:tcW w:w="2742" w:type="dxa"/>
            <w:tcBorders>
              <w:top w:val="nil"/>
              <w:left w:val="single" w:sz="4" w:space="0" w:color="auto"/>
              <w:bottom w:val="nil"/>
              <w:right w:val="single" w:sz="4" w:space="0" w:color="auto"/>
            </w:tcBorders>
            <w:vAlign w:val="center"/>
          </w:tcPr>
          <w:p w14:paraId="17C83A0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7671DF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9F6985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43F90EF"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65A7EB4D" w14:textId="77777777" w:rsidR="006F6378" w:rsidRPr="00C30686" w:rsidRDefault="006F6378" w:rsidP="0094020B">
            <w:pPr>
              <w:pStyle w:val="TAC"/>
              <w:rPr>
                <w:rFonts w:eastAsiaTheme="minorEastAsia"/>
                <w:lang w:val="en-US" w:eastAsia="zh-CN"/>
              </w:rPr>
            </w:pPr>
          </w:p>
        </w:tc>
      </w:tr>
      <w:tr w:rsidR="006F6378" w:rsidRPr="00C30686" w14:paraId="57146DC4"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33B12C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CA_n7(2A)-n66A-n77A</w:t>
            </w:r>
          </w:p>
        </w:tc>
        <w:tc>
          <w:tcPr>
            <w:tcW w:w="2785" w:type="dxa"/>
            <w:tcBorders>
              <w:top w:val="single" w:sz="4" w:space="0" w:color="auto"/>
              <w:left w:val="single" w:sz="4" w:space="0" w:color="auto"/>
              <w:bottom w:val="nil"/>
              <w:right w:val="single" w:sz="4" w:space="0" w:color="auto"/>
            </w:tcBorders>
            <w:vAlign w:val="center"/>
          </w:tcPr>
          <w:p w14:paraId="7C4BB75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CA_n7A-n66A</w:t>
            </w:r>
            <w:r w:rsidRPr="00C30686">
              <w:rPr>
                <w:rFonts w:eastAsiaTheme="minorEastAsia"/>
                <w:lang w:val="en-US" w:eastAsia="zh-CN"/>
              </w:rPr>
              <w:br/>
              <w:t>CA_n7A-n77A</w:t>
            </w:r>
            <w:r w:rsidRPr="00C30686">
              <w:rPr>
                <w:rFonts w:eastAsiaTheme="minorEastAsia"/>
                <w:lang w:val="en-US" w:eastAsia="zh-CN"/>
              </w:rPr>
              <w:br/>
              <w:t>CA_n66A-n77A</w:t>
            </w:r>
          </w:p>
        </w:tc>
        <w:tc>
          <w:tcPr>
            <w:tcW w:w="1259" w:type="dxa"/>
            <w:tcBorders>
              <w:top w:val="single" w:sz="4" w:space="0" w:color="auto"/>
              <w:left w:val="single" w:sz="4" w:space="0" w:color="auto"/>
              <w:bottom w:val="single" w:sz="4" w:space="0" w:color="auto"/>
              <w:right w:val="single" w:sz="4" w:space="0" w:color="auto"/>
            </w:tcBorders>
            <w:vAlign w:val="center"/>
          </w:tcPr>
          <w:p w14:paraId="7FC5E2D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659C48B7"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CA_n7(2A)_BCS0</w:t>
            </w:r>
          </w:p>
        </w:tc>
        <w:tc>
          <w:tcPr>
            <w:tcW w:w="2445" w:type="dxa"/>
            <w:tcBorders>
              <w:top w:val="nil"/>
              <w:left w:val="single" w:sz="4" w:space="0" w:color="auto"/>
              <w:bottom w:val="nil"/>
              <w:right w:val="single" w:sz="4" w:space="0" w:color="auto"/>
            </w:tcBorders>
            <w:vAlign w:val="center"/>
          </w:tcPr>
          <w:p w14:paraId="379E830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05E0F6EA" w14:textId="77777777" w:rsidTr="004F423A">
        <w:trPr>
          <w:trHeight w:val="29"/>
        </w:trPr>
        <w:tc>
          <w:tcPr>
            <w:tcW w:w="2742" w:type="dxa"/>
            <w:tcBorders>
              <w:top w:val="nil"/>
              <w:left w:val="single" w:sz="4" w:space="0" w:color="auto"/>
              <w:bottom w:val="nil"/>
              <w:right w:val="single" w:sz="4" w:space="0" w:color="auto"/>
            </w:tcBorders>
            <w:vAlign w:val="center"/>
          </w:tcPr>
          <w:p w14:paraId="45C3DF1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651EB2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FB78F7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10087119"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2EE798E3" w14:textId="77777777" w:rsidR="006F6378" w:rsidRPr="00C30686" w:rsidRDefault="006F6378" w:rsidP="0094020B">
            <w:pPr>
              <w:pStyle w:val="TAC"/>
              <w:rPr>
                <w:rFonts w:eastAsiaTheme="minorEastAsia"/>
                <w:lang w:val="en-US" w:eastAsia="zh-CN"/>
              </w:rPr>
            </w:pPr>
          </w:p>
        </w:tc>
      </w:tr>
      <w:tr w:rsidR="006F6378" w:rsidRPr="00C30686" w14:paraId="6C7D152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26D163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4DF955E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162562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649066C4"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12C3616C" w14:textId="77777777" w:rsidR="006F6378" w:rsidRPr="00C30686" w:rsidRDefault="006F6378" w:rsidP="0094020B">
            <w:pPr>
              <w:pStyle w:val="TAC"/>
              <w:rPr>
                <w:rFonts w:eastAsiaTheme="minorEastAsia"/>
                <w:lang w:val="en-US" w:eastAsia="zh-CN"/>
              </w:rPr>
            </w:pPr>
          </w:p>
        </w:tc>
      </w:tr>
      <w:tr w:rsidR="006F6378" w:rsidRPr="00C30686" w14:paraId="2B90029C"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5A10D0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CA_n7(2A)-n66(2A)-n77A</w:t>
            </w:r>
          </w:p>
        </w:tc>
        <w:tc>
          <w:tcPr>
            <w:tcW w:w="2785" w:type="dxa"/>
            <w:tcBorders>
              <w:top w:val="single" w:sz="4" w:space="0" w:color="auto"/>
              <w:left w:val="single" w:sz="4" w:space="0" w:color="auto"/>
              <w:bottom w:val="nil"/>
              <w:right w:val="single" w:sz="4" w:space="0" w:color="auto"/>
            </w:tcBorders>
            <w:vAlign w:val="center"/>
          </w:tcPr>
          <w:p w14:paraId="5E7D7E4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CA_n7A-n66A</w:t>
            </w:r>
            <w:r w:rsidRPr="00C30686">
              <w:rPr>
                <w:rFonts w:eastAsiaTheme="minorEastAsia"/>
                <w:lang w:val="en-US" w:eastAsia="zh-CN"/>
              </w:rPr>
              <w:br/>
              <w:t>CA_n7A-n77A</w:t>
            </w:r>
            <w:r w:rsidRPr="00C30686">
              <w:rPr>
                <w:rFonts w:eastAsiaTheme="minorEastAsia"/>
                <w:lang w:val="en-US" w:eastAsia="zh-CN"/>
              </w:rPr>
              <w:br/>
              <w:t>CA_n66A-n77A</w:t>
            </w:r>
          </w:p>
        </w:tc>
        <w:tc>
          <w:tcPr>
            <w:tcW w:w="1259" w:type="dxa"/>
            <w:tcBorders>
              <w:top w:val="single" w:sz="4" w:space="0" w:color="auto"/>
              <w:left w:val="single" w:sz="4" w:space="0" w:color="auto"/>
              <w:bottom w:val="single" w:sz="4" w:space="0" w:color="auto"/>
              <w:right w:val="single" w:sz="4" w:space="0" w:color="auto"/>
            </w:tcBorders>
            <w:vAlign w:val="center"/>
          </w:tcPr>
          <w:p w14:paraId="0F61BD7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33AD3726"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CA_n7(2A)_BCS0</w:t>
            </w:r>
          </w:p>
        </w:tc>
        <w:tc>
          <w:tcPr>
            <w:tcW w:w="2445" w:type="dxa"/>
            <w:tcBorders>
              <w:top w:val="nil"/>
              <w:left w:val="single" w:sz="4" w:space="0" w:color="auto"/>
              <w:bottom w:val="nil"/>
              <w:right w:val="single" w:sz="4" w:space="0" w:color="auto"/>
            </w:tcBorders>
            <w:vAlign w:val="center"/>
          </w:tcPr>
          <w:p w14:paraId="17296EE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5DFC0351" w14:textId="77777777" w:rsidTr="004F423A">
        <w:trPr>
          <w:trHeight w:val="29"/>
        </w:trPr>
        <w:tc>
          <w:tcPr>
            <w:tcW w:w="2742" w:type="dxa"/>
            <w:tcBorders>
              <w:top w:val="nil"/>
              <w:left w:val="single" w:sz="4" w:space="0" w:color="auto"/>
              <w:bottom w:val="nil"/>
              <w:right w:val="single" w:sz="4" w:space="0" w:color="auto"/>
            </w:tcBorders>
            <w:vAlign w:val="center"/>
          </w:tcPr>
          <w:p w14:paraId="4EC0F61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BAD748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85CEE6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1033EE6C"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CA_n66(2A)_BCS1</w:t>
            </w:r>
          </w:p>
        </w:tc>
        <w:tc>
          <w:tcPr>
            <w:tcW w:w="2445" w:type="dxa"/>
            <w:tcBorders>
              <w:top w:val="nil"/>
              <w:left w:val="single" w:sz="4" w:space="0" w:color="auto"/>
              <w:bottom w:val="nil"/>
              <w:right w:val="single" w:sz="4" w:space="0" w:color="auto"/>
            </w:tcBorders>
            <w:vAlign w:val="center"/>
          </w:tcPr>
          <w:p w14:paraId="334E4D66" w14:textId="77777777" w:rsidR="006F6378" w:rsidRPr="00C30686" w:rsidRDefault="006F6378" w:rsidP="0094020B">
            <w:pPr>
              <w:pStyle w:val="TAC"/>
              <w:rPr>
                <w:rFonts w:eastAsiaTheme="minorEastAsia"/>
                <w:lang w:val="en-US" w:eastAsia="zh-CN"/>
              </w:rPr>
            </w:pPr>
          </w:p>
        </w:tc>
      </w:tr>
      <w:tr w:rsidR="006F6378" w:rsidRPr="00C30686" w14:paraId="777E9EF2"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8181C4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4001D88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1DCEC9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336C46A0"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5BDE3AB2" w14:textId="77777777" w:rsidR="006F6378" w:rsidRPr="00C30686" w:rsidRDefault="006F6378" w:rsidP="0094020B">
            <w:pPr>
              <w:pStyle w:val="TAC"/>
              <w:rPr>
                <w:rFonts w:eastAsiaTheme="minorEastAsia"/>
                <w:lang w:val="en-US" w:eastAsia="zh-CN"/>
              </w:rPr>
            </w:pPr>
          </w:p>
        </w:tc>
      </w:tr>
      <w:tr w:rsidR="006F6378" w:rsidRPr="00C30686" w14:paraId="6FA5FDC7" w14:textId="77777777" w:rsidTr="004F423A">
        <w:trPr>
          <w:trHeight w:val="29"/>
        </w:trPr>
        <w:tc>
          <w:tcPr>
            <w:tcW w:w="2742" w:type="dxa"/>
            <w:tcBorders>
              <w:top w:val="nil"/>
              <w:left w:val="single" w:sz="4" w:space="0" w:color="auto"/>
              <w:bottom w:val="nil"/>
              <w:right w:val="single" w:sz="4" w:space="0" w:color="auto"/>
            </w:tcBorders>
            <w:vAlign w:val="center"/>
          </w:tcPr>
          <w:p w14:paraId="4FA4936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CA_n7(2A)-n66A-n77(2A)</w:t>
            </w:r>
          </w:p>
        </w:tc>
        <w:tc>
          <w:tcPr>
            <w:tcW w:w="2785" w:type="dxa"/>
            <w:tcBorders>
              <w:top w:val="nil"/>
              <w:left w:val="single" w:sz="4" w:space="0" w:color="auto"/>
              <w:bottom w:val="nil"/>
              <w:right w:val="single" w:sz="4" w:space="0" w:color="auto"/>
            </w:tcBorders>
            <w:vAlign w:val="center"/>
          </w:tcPr>
          <w:p w14:paraId="77B819C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CA_n7A-n66A</w:t>
            </w:r>
            <w:r w:rsidRPr="00C30686">
              <w:rPr>
                <w:rFonts w:eastAsiaTheme="minorEastAsia"/>
                <w:lang w:val="en-US" w:eastAsia="zh-CN"/>
              </w:rPr>
              <w:br/>
              <w:t>CA_n7A-n77A</w:t>
            </w:r>
            <w:r w:rsidRPr="00C30686">
              <w:rPr>
                <w:rFonts w:eastAsiaTheme="minorEastAsia"/>
                <w:lang w:val="en-US" w:eastAsia="zh-CN"/>
              </w:rPr>
              <w:br/>
              <w:t>CA_n66A-n77A</w:t>
            </w:r>
          </w:p>
        </w:tc>
        <w:tc>
          <w:tcPr>
            <w:tcW w:w="1259" w:type="dxa"/>
            <w:tcBorders>
              <w:top w:val="single" w:sz="4" w:space="0" w:color="auto"/>
              <w:left w:val="single" w:sz="4" w:space="0" w:color="auto"/>
              <w:bottom w:val="single" w:sz="4" w:space="0" w:color="auto"/>
              <w:right w:val="single" w:sz="4" w:space="0" w:color="auto"/>
            </w:tcBorders>
            <w:vAlign w:val="center"/>
          </w:tcPr>
          <w:p w14:paraId="6CC0EF8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40B310E6"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CA_n7(2A)_BCS0</w:t>
            </w:r>
          </w:p>
        </w:tc>
        <w:tc>
          <w:tcPr>
            <w:tcW w:w="2445" w:type="dxa"/>
            <w:tcBorders>
              <w:top w:val="nil"/>
              <w:left w:val="single" w:sz="4" w:space="0" w:color="auto"/>
              <w:bottom w:val="nil"/>
              <w:right w:val="single" w:sz="4" w:space="0" w:color="auto"/>
            </w:tcBorders>
            <w:vAlign w:val="center"/>
          </w:tcPr>
          <w:p w14:paraId="309C1A3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454FF450" w14:textId="77777777" w:rsidTr="004F423A">
        <w:trPr>
          <w:trHeight w:val="29"/>
        </w:trPr>
        <w:tc>
          <w:tcPr>
            <w:tcW w:w="2742" w:type="dxa"/>
            <w:tcBorders>
              <w:top w:val="nil"/>
              <w:left w:val="single" w:sz="4" w:space="0" w:color="auto"/>
              <w:bottom w:val="nil"/>
              <w:right w:val="single" w:sz="4" w:space="0" w:color="auto"/>
            </w:tcBorders>
            <w:vAlign w:val="center"/>
          </w:tcPr>
          <w:p w14:paraId="4E05A0A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8F1B72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C0D519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26005E62"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77319C8E" w14:textId="77777777" w:rsidR="006F6378" w:rsidRPr="00C30686" w:rsidRDefault="006F6378" w:rsidP="0094020B">
            <w:pPr>
              <w:pStyle w:val="TAC"/>
              <w:rPr>
                <w:rFonts w:eastAsiaTheme="minorEastAsia"/>
                <w:lang w:val="en-US" w:eastAsia="zh-CN"/>
              </w:rPr>
            </w:pPr>
          </w:p>
        </w:tc>
      </w:tr>
      <w:tr w:rsidR="006F6378" w:rsidRPr="00C30686" w14:paraId="7505D4DE"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75C7D4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223FBD7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253D3C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64EF2099"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44C28219" w14:textId="77777777" w:rsidR="006F6378" w:rsidRPr="00C30686" w:rsidRDefault="006F6378" w:rsidP="0094020B">
            <w:pPr>
              <w:pStyle w:val="TAC"/>
              <w:rPr>
                <w:rFonts w:eastAsiaTheme="minorEastAsia"/>
                <w:lang w:val="en-US" w:eastAsia="zh-CN"/>
              </w:rPr>
            </w:pPr>
          </w:p>
        </w:tc>
      </w:tr>
      <w:tr w:rsidR="006F6378" w:rsidRPr="00C30686" w14:paraId="7CC83582"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BC4360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CA_n7(2A)-n66(2A)-n77(2A)</w:t>
            </w:r>
          </w:p>
        </w:tc>
        <w:tc>
          <w:tcPr>
            <w:tcW w:w="2785" w:type="dxa"/>
            <w:tcBorders>
              <w:top w:val="single" w:sz="4" w:space="0" w:color="auto"/>
              <w:left w:val="single" w:sz="4" w:space="0" w:color="auto"/>
              <w:bottom w:val="nil"/>
              <w:right w:val="single" w:sz="4" w:space="0" w:color="auto"/>
            </w:tcBorders>
            <w:vAlign w:val="center"/>
          </w:tcPr>
          <w:p w14:paraId="315A255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CA_n7A-n66A</w:t>
            </w:r>
            <w:r w:rsidRPr="00C30686">
              <w:rPr>
                <w:rFonts w:eastAsiaTheme="minorEastAsia"/>
                <w:lang w:val="en-US" w:eastAsia="zh-CN"/>
              </w:rPr>
              <w:br/>
              <w:t>CA_n7A-n77A</w:t>
            </w:r>
            <w:r w:rsidRPr="00C30686">
              <w:rPr>
                <w:rFonts w:eastAsiaTheme="minorEastAsia"/>
                <w:lang w:val="en-US" w:eastAsia="zh-CN"/>
              </w:rPr>
              <w:br/>
              <w:t>CA_n66A-n77A</w:t>
            </w:r>
          </w:p>
        </w:tc>
        <w:tc>
          <w:tcPr>
            <w:tcW w:w="1259" w:type="dxa"/>
            <w:tcBorders>
              <w:top w:val="single" w:sz="4" w:space="0" w:color="auto"/>
              <w:left w:val="single" w:sz="4" w:space="0" w:color="auto"/>
              <w:bottom w:val="single" w:sz="4" w:space="0" w:color="auto"/>
              <w:right w:val="single" w:sz="4" w:space="0" w:color="auto"/>
            </w:tcBorders>
            <w:vAlign w:val="center"/>
          </w:tcPr>
          <w:p w14:paraId="6A56DF8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21CB34D6"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CA_n7(2A)_BCS0</w:t>
            </w:r>
          </w:p>
        </w:tc>
        <w:tc>
          <w:tcPr>
            <w:tcW w:w="2445" w:type="dxa"/>
            <w:tcBorders>
              <w:top w:val="nil"/>
              <w:left w:val="single" w:sz="4" w:space="0" w:color="auto"/>
              <w:bottom w:val="nil"/>
              <w:right w:val="single" w:sz="4" w:space="0" w:color="auto"/>
            </w:tcBorders>
            <w:vAlign w:val="center"/>
          </w:tcPr>
          <w:p w14:paraId="0BB6BEF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50871211" w14:textId="77777777" w:rsidTr="004F423A">
        <w:trPr>
          <w:trHeight w:val="29"/>
        </w:trPr>
        <w:tc>
          <w:tcPr>
            <w:tcW w:w="2742" w:type="dxa"/>
            <w:tcBorders>
              <w:top w:val="nil"/>
              <w:left w:val="single" w:sz="4" w:space="0" w:color="auto"/>
              <w:bottom w:val="nil"/>
              <w:right w:val="single" w:sz="4" w:space="0" w:color="auto"/>
            </w:tcBorders>
            <w:vAlign w:val="center"/>
          </w:tcPr>
          <w:p w14:paraId="27B9B62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A8D249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3C0D64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07E9F29C"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CA_n66(2A)_BCS1</w:t>
            </w:r>
          </w:p>
        </w:tc>
        <w:tc>
          <w:tcPr>
            <w:tcW w:w="2445" w:type="dxa"/>
            <w:tcBorders>
              <w:top w:val="nil"/>
              <w:left w:val="single" w:sz="4" w:space="0" w:color="auto"/>
              <w:bottom w:val="nil"/>
              <w:right w:val="single" w:sz="4" w:space="0" w:color="auto"/>
            </w:tcBorders>
            <w:vAlign w:val="center"/>
          </w:tcPr>
          <w:p w14:paraId="350D0BB6" w14:textId="77777777" w:rsidR="006F6378" w:rsidRPr="00C30686" w:rsidRDefault="006F6378" w:rsidP="0094020B">
            <w:pPr>
              <w:pStyle w:val="TAC"/>
              <w:rPr>
                <w:rFonts w:eastAsiaTheme="minorEastAsia"/>
                <w:lang w:val="en-US" w:eastAsia="zh-CN"/>
              </w:rPr>
            </w:pPr>
          </w:p>
        </w:tc>
      </w:tr>
      <w:tr w:rsidR="006F6378" w:rsidRPr="00C30686" w14:paraId="7184039A" w14:textId="77777777" w:rsidTr="004F423A">
        <w:trPr>
          <w:trHeight w:val="29"/>
        </w:trPr>
        <w:tc>
          <w:tcPr>
            <w:tcW w:w="2742" w:type="dxa"/>
            <w:tcBorders>
              <w:top w:val="nil"/>
              <w:left w:val="single" w:sz="4" w:space="0" w:color="auto"/>
              <w:bottom w:val="nil"/>
              <w:right w:val="single" w:sz="4" w:space="0" w:color="auto"/>
            </w:tcBorders>
            <w:vAlign w:val="center"/>
          </w:tcPr>
          <w:p w14:paraId="68CD04E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C42970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1A95B8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928744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400095EA" w14:textId="77777777" w:rsidR="006F6378" w:rsidRPr="00C30686" w:rsidRDefault="006F6378" w:rsidP="0094020B">
            <w:pPr>
              <w:pStyle w:val="TAC"/>
              <w:rPr>
                <w:rFonts w:eastAsiaTheme="minorEastAsia"/>
                <w:lang w:val="en-US" w:eastAsia="zh-CN"/>
              </w:rPr>
            </w:pPr>
          </w:p>
        </w:tc>
      </w:tr>
      <w:tr w:rsidR="006F6378" w:rsidRPr="00C30686" w14:paraId="7201D50A"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08B23B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CA_n7A-n66A-n78A</w:t>
            </w:r>
          </w:p>
        </w:tc>
        <w:tc>
          <w:tcPr>
            <w:tcW w:w="2785" w:type="dxa"/>
            <w:tcBorders>
              <w:top w:val="single" w:sz="4" w:space="0" w:color="auto"/>
              <w:left w:val="single" w:sz="4" w:space="0" w:color="auto"/>
              <w:bottom w:val="nil"/>
              <w:right w:val="single" w:sz="4" w:space="0" w:color="auto"/>
            </w:tcBorders>
            <w:vAlign w:val="center"/>
          </w:tcPr>
          <w:p w14:paraId="24E68F48"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CA</w:t>
            </w:r>
            <w:r w:rsidRPr="00C30686">
              <w:rPr>
                <w:rFonts w:eastAsiaTheme="minorEastAsia" w:cs="Arial"/>
                <w:szCs w:val="18"/>
                <w:lang w:val="en-US"/>
              </w:rPr>
              <w:t>_</w:t>
            </w:r>
            <w:r w:rsidRPr="00C30686">
              <w:rPr>
                <w:rFonts w:eastAsiaTheme="minorEastAsia" w:cs="Arial"/>
                <w:szCs w:val="18"/>
                <w:lang w:val="en-US" w:eastAsia="zh-CN"/>
              </w:rPr>
              <w:t>n7</w:t>
            </w:r>
            <w:r w:rsidRPr="00C30686">
              <w:rPr>
                <w:rFonts w:eastAsiaTheme="minorEastAsia" w:cs="Arial"/>
                <w:szCs w:val="18"/>
                <w:lang w:val="en-US" w:eastAsia="ja-JP"/>
              </w:rPr>
              <w:t>A-</w:t>
            </w:r>
            <w:r w:rsidRPr="00C30686">
              <w:rPr>
                <w:rFonts w:eastAsiaTheme="minorEastAsia" w:cs="Arial"/>
                <w:szCs w:val="18"/>
                <w:lang w:val="en-US" w:eastAsia="zh-CN"/>
              </w:rPr>
              <w:t>n66A</w:t>
            </w:r>
          </w:p>
          <w:p w14:paraId="3C13889C"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CA</w:t>
            </w:r>
            <w:r w:rsidRPr="00C30686">
              <w:rPr>
                <w:rFonts w:eastAsiaTheme="minorEastAsia" w:cs="Arial"/>
                <w:szCs w:val="18"/>
                <w:lang w:val="en-US"/>
              </w:rPr>
              <w:t>_</w:t>
            </w:r>
            <w:r w:rsidRPr="00C30686">
              <w:rPr>
                <w:rFonts w:eastAsiaTheme="minorEastAsia" w:cs="Arial"/>
                <w:szCs w:val="18"/>
                <w:lang w:val="en-US" w:eastAsia="zh-CN"/>
              </w:rPr>
              <w:t>n7</w:t>
            </w:r>
            <w:r w:rsidRPr="00C30686">
              <w:rPr>
                <w:rFonts w:eastAsiaTheme="minorEastAsia" w:cs="Arial"/>
                <w:szCs w:val="18"/>
                <w:lang w:val="en-US" w:eastAsia="ja-JP"/>
              </w:rPr>
              <w:t>A-</w:t>
            </w:r>
            <w:r w:rsidRPr="00C30686">
              <w:rPr>
                <w:rFonts w:eastAsiaTheme="minorEastAsia" w:cs="Arial"/>
                <w:szCs w:val="18"/>
                <w:lang w:val="en-US" w:eastAsia="zh-CN"/>
              </w:rPr>
              <w:t>n78A</w:t>
            </w:r>
          </w:p>
          <w:p w14:paraId="546C9F23"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CA</w:t>
            </w:r>
            <w:r w:rsidRPr="00C30686">
              <w:rPr>
                <w:rFonts w:eastAsiaTheme="minorEastAsia" w:cs="Arial"/>
                <w:szCs w:val="18"/>
                <w:lang w:val="en-US"/>
              </w:rPr>
              <w:t>_</w:t>
            </w:r>
            <w:r w:rsidRPr="00C30686">
              <w:rPr>
                <w:rFonts w:eastAsiaTheme="minorEastAsia" w:cs="Arial"/>
                <w:szCs w:val="18"/>
                <w:lang w:val="en-US" w:eastAsia="zh-CN"/>
              </w:rPr>
              <w:t>n66</w:t>
            </w:r>
            <w:r w:rsidRPr="00C30686">
              <w:rPr>
                <w:rFonts w:eastAsiaTheme="minorEastAsia" w:cs="Arial"/>
                <w:szCs w:val="18"/>
                <w:lang w:val="sv-SE" w:eastAsia="ja-JP"/>
              </w:rPr>
              <w:t>A-</w:t>
            </w:r>
            <w:r w:rsidRPr="00C30686">
              <w:rPr>
                <w:rFonts w:eastAsiaTheme="minorEastAsia" w:cs="Arial"/>
                <w:szCs w:val="18"/>
                <w:lang w:val="en-US" w:eastAsia="zh-CN"/>
              </w:rPr>
              <w:t>n78</w:t>
            </w:r>
            <w:r w:rsidRPr="00C30686">
              <w:rPr>
                <w:rFonts w:eastAsiaTheme="minorEastAsia" w:cs="Arial"/>
                <w:szCs w:val="18"/>
                <w:lang w:val="sv-SE" w:eastAsia="zh-CN"/>
              </w:rPr>
              <w:t>A</w:t>
            </w:r>
          </w:p>
        </w:tc>
        <w:tc>
          <w:tcPr>
            <w:tcW w:w="1259" w:type="dxa"/>
            <w:tcBorders>
              <w:top w:val="single" w:sz="4" w:space="0" w:color="auto"/>
              <w:left w:val="single" w:sz="4" w:space="0" w:color="auto"/>
              <w:bottom w:val="single" w:sz="4" w:space="0" w:color="auto"/>
              <w:right w:val="single" w:sz="4" w:space="0" w:color="auto"/>
            </w:tcBorders>
            <w:vAlign w:val="center"/>
          </w:tcPr>
          <w:p w14:paraId="6621F31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3F773FA6"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5CD1A70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60D67DA8" w14:textId="77777777" w:rsidTr="004F423A">
        <w:trPr>
          <w:trHeight w:val="29"/>
        </w:trPr>
        <w:tc>
          <w:tcPr>
            <w:tcW w:w="2742" w:type="dxa"/>
            <w:tcBorders>
              <w:top w:val="nil"/>
              <w:left w:val="single" w:sz="4" w:space="0" w:color="auto"/>
              <w:bottom w:val="nil"/>
              <w:right w:val="single" w:sz="4" w:space="0" w:color="auto"/>
            </w:tcBorders>
            <w:vAlign w:val="center"/>
          </w:tcPr>
          <w:p w14:paraId="4B56D97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DE2902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7C1697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31F885CD"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2631D574" w14:textId="77777777" w:rsidR="006F6378" w:rsidRPr="00C30686" w:rsidRDefault="006F6378" w:rsidP="0094020B">
            <w:pPr>
              <w:pStyle w:val="TAC"/>
              <w:rPr>
                <w:rFonts w:eastAsiaTheme="minorEastAsia"/>
                <w:lang w:val="en-US" w:eastAsia="zh-CN"/>
              </w:rPr>
            </w:pPr>
          </w:p>
        </w:tc>
      </w:tr>
      <w:tr w:rsidR="006F6378" w:rsidRPr="00C30686" w14:paraId="1AD98C32" w14:textId="77777777" w:rsidTr="004F423A">
        <w:trPr>
          <w:trHeight w:val="29"/>
        </w:trPr>
        <w:tc>
          <w:tcPr>
            <w:tcW w:w="2742" w:type="dxa"/>
            <w:tcBorders>
              <w:top w:val="nil"/>
              <w:left w:val="single" w:sz="4" w:space="0" w:color="auto"/>
              <w:bottom w:val="nil"/>
              <w:right w:val="single" w:sz="4" w:space="0" w:color="auto"/>
            </w:tcBorders>
            <w:vAlign w:val="center"/>
          </w:tcPr>
          <w:p w14:paraId="1F9F90E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78736A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9486FB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5AF3CC60"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10, 15, 20, 25, 30, 40, 50, 60, 80, 90, 100</w:t>
            </w:r>
          </w:p>
        </w:tc>
        <w:tc>
          <w:tcPr>
            <w:tcW w:w="2445" w:type="dxa"/>
            <w:tcBorders>
              <w:top w:val="nil"/>
              <w:left w:val="single" w:sz="4" w:space="0" w:color="auto"/>
              <w:bottom w:val="single" w:sz="4" w:space="0" w:color="auto"/>
              <w:right w:val="single" w:sz="4" w:space="0" w:color="auto"/>
            </w:tcBorders>
            <w:vAlign w:val="center"/>
          </w:tcPr>
          <w:p w14:paraId="55F45E7C" w14:textId="77777777" w:rsidR="006F6378" w:rsidRPr="00C30686" w:rsidRDefault="006F6378" w:rsidP="0094020B">
            <w:pPr>
              <w:pStyle w:val="TAC"/>
              <w:rPr>
                <w:rFonts w:eastAsiaTheme="minorEastAsia"/>
                <w:lang w:val="en-US" w:eastAsia="zh-CN"/>
              </w:rPr>
            </w:pPr>
          </w:p>
        </w:tc>
      </w:tr>
      <w:tr w:rsidR="006F6378" w:rsidRPr="00C30686" w14:paraId="0C92F0A6" w14:textId="77777777" w:rsidTr="004F423A">
        <w:trPr>
          <w:trHeight w:val="29"/>
        </w:trPr>
        <w:tc>
          <w:tcPr>
            <w:tcW w:w="2742" w:type="dxa"/>
            <w:tcBorders>
              <w:top w:val="nil"/>
              <w:left w:val="single" w:sz="4" w:space="0" w:color="auto"/>
              <w:bottom w:val="nil"/>
              <w:right w:val="single" w:sz="4" w:space="0" w:color="auto"/>
            </w:tcBorders>
            <w:vAlign w:val="center"/>
          </w:tcPr>
          <w:p w14:paraId="26E42924" w14:textId="77777777" w:rsidR="006F6378" w:rsidRPr="00C30686" w:rsidRDefault="006F6378" w:rsidP="0094020B">
            <w:pPr>
              <w:pStyle w:val="TAC"/>
              <w:rPr>
                <w:rFonts w:eastAsiaTheme="minorEastAsia" w:cs="Arial"/>
                <w:szCs w:val="18"/>
                <w:lang w:val="en-US" w:eastAsia="zh-CN"/>
              </w:rPr>
            </w:pPr>
          </w:p>
        </w:tc>
        <w:tc>
          <w:tcPr>
            <w:tcW w:w="2785" w:type="dxa"/>
            <w:tcBorders>
              <w:top w:val="nil"/>
              <w:left w:val="single" w:sz="4" w:space="0" w:color="auto"/>
              <w:bottom w:val="nil"/>
              <w:right w:val="single" w:sz="4" w:space="0" w:color="auto"/>
            </w:tcBorders>
            <w:vAlign w:val="center"/>
          </w:tcPr>
          <w:p w14:paraId="1A0B0ECA"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5432484" w14:textId="77777777" w:rsidR="006F6378" w:rsidRPr="00C30686" w:rsidRDefault="006F6378" w:rsidP="0094020B">
            <w:pPr>
              <w:pStyle w:val="TAC"/>
              <w:rPr>
                <w:rFonts w:eastAsiaTheme="minorEastAsia" w:cs="Arial"/>
                <w:szCs w:val="18"/>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6BDC9A37"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09152E03" w14:textId="77777777" w:rsidR="006F6378" w:rsidRPr="00C30686" w:rsidRDefault="006F6378" w:rsidP="0094020B">
            <w:pPr>
              <w:pStyle w:val="TAC"/>
              <w:rPr>
                <w:rFonts w:eastAsiaTheme="minorEastAsia"/>
                <w:szCs w:val="18"/>
                <w:lang w:val="en-US" w:eastAsia="zh-CN"/>
              </w:rPr>
            </w:pPr>
            <w:r w:rsidRPr="00C30686">
              <w:rPr>
                <w:rFonts w:eastAsiaTheme="minorEastAsia"/>
                <w:lang w:val="en-US" w:eastAsia="zh-CN"/>
              </w:rPr>
              <w:t>1</w:t>
            </w:r>
          </w:p>
        </w:tc>
      </w:tr>
      <w:tr w:rsidR="006F6378" w:rsidRPr="00C30686" w14:paraId="280145E5" w14:textId="77777777" w:rsidTr="004F423A">
        <w:trPr>
          <w:trHeight w:val="29"/>
        </w:trPr>
        <w:tc>
          <w:tcPr>
            <w:tcW w:w="2742" w:type="dxa"/>
            <w:tcBorders>
              <w:top w:val="nil"/>
              <w:left w:val="single" w:sz="4" w:space="0" w:color="auto"/>
              <w:bottom w:val="nil"/>
              <w:right w:val="single" w:sz="4" w:space="0" w:color="auto"/>
            </w:tcBorders>
            <w:vAlign w:val="center"/>
          </w:tcPr>
          <w:p w14:paraId="7C26D5AF" w14:textId="77777777" w:rsidR="006F6378" w:rsidRPr="00C30686" w:rsidRDefault="006F6378" w:rsidP="0094020B">
            <w:pPr>
              <w:pStyle w:val="TAC"/>
              <w:rPr>
                <w:rFonts w:eastAsiaTheme="minorEastAsia" w:cs="Arial"/>
                <w:szCs w:val="18"/>
                <w:lang w:val="en-US" w:eastAsia="zh-CN"/>
              </w:rPr>
            </w:pPr>
          </w:p>
        </w:tc>
        <w:tc>
          <w:tcPr>
            <w:tcW w:w="2785" w:type="dxa"/>
            <w:tcBorders>
              <w:top w:val="nil"/>
              <w:left w:val="single" w:sz="4" w:space="0" w:color="auto"/>
              <w:bottom w:val="nil"/>
              <w:right w:val="single" w:sz="4" w:space="0" w:color="auto"/>
            </w:tcBorders>
            <w:vAlign w:val="center"/>
          </w:tcPr>
          <w:p w14:paraId="78E0A26B"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CC3C8D9" w14:textId="77777777" w:rsidR="006F6378" w:rsidRPr="00C30686" w:rsidRDefault="006F6378" w:rsidP="0094020B">
            <w:pPr>
              <w:pStyle w:val="TAC"/>
              <w:rPr>
                <w:rFonts w:eastAsiaTheme="minorEastAsia" w:cs="Arial"/>
                <w:szCs w:val="18"/>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5DFD0EE9"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5031F7EE" w14:textId="77777777" w:rsidR="006F6378" w:rsidRPr="00C30686" w:rsidRDefault="006F6378" w:rsidP="0094020B">
            <w:pPr>
              <w:pStyle w:val="TAC"/>
              <w:rPr>
                <w:rFonts w:eastAsiaTheme="minorEastAsia"/>
                <w:lang w:val="en-US" w:eastAsia="zh-CN"/>
              </w:rPr>
            </w:pPr>
          </w:p>
        </w:tc>
      </w:tr>
      <w:tr w:rsidR="006F6378" w:rsidRPr="00C30686" w14:paraId="2583EB5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3E33343" w14:textId="77777777" w:rsidR="006F6378" w:rsidRPr="00C30686" w:rsidRDefault="006F6378" w:rsidP="0094020B">
            <w:pPr>
              <w:pStyle w:val="TAC"/>
              <w:rPr>
                <w:rFonts w:eastAsiaTheme="minorEastAsia" w:cs="Arial"/>
                <w:szCs w:val="18"/>
                <w:lang w:val="en-US" w:eastAsia="zh-CN"/>
              </w:rPr>
            </w:pPr>
          </w:p>
        </w:tc>
        <w:tc>
          <w:tcPr>
            <w:tcW w:w="2785" w:type="dxa"/>
            <w:tcBorders>
              <w:top w:val="nil"/>
              <w:left w:val="single" w:sz="4" w:space="0" w:color="auto"/>
              <w:bottom w:val="single" w:sz="4" w:space="0" w:color="auto"/>
              <w:right w:val="single" w:sz="4" w:space="0" w:color="auto"/>
            </w:tcBorders>
            <w:vAlign w:val="center"/>
          </w:tcPr>
          <w:p w14:paraId="4E327FB5" w14:textId="77777777" w:rsidR="006F6378" w:rsidRPr="00C30686" w:rsidRDefault="006F6378" w:rsidP="0094020B">
            <w:pPr>
              <w:pStyle w:val="TAC"/>
              <w:rPr>
                <w:rFonts w:eastAsiaTheme="minorEastAsia" w:cs="Arial"/>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25A31F4" w14:textId="77777777" w:rsidR="006F6378" w:rsidRPr="00C30686" w:rsidRDefault="006F6378" w:rsidP="0094020B">
            <w:pPr>
              <w:pStyle w:val="TAC"/>
              <w:rPr>
                <w:rFonts w:eastAsiaTheme="minorEastAsia" w:cs="Arial"/>
                <w:szCs w:val="18"/>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593B0008"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477D1B0F" w14:textId="77777777" w:rsidR="006F6378" w:rsidRPr="00C30686" w:rsidRDefault="006F6378" w:rsidP="0094020B">
            <w:pPr>
              <w:pStyle w:val="TAC"/>
              <w:rPr>
                <w:rFonts w:eastAsiaTheme="minorEastAsia"/>
                <w:lang w:val="en-US" w:eastAsia="zh-CN"/>
              </w:rPr>
            </w:pPr>
          </w:p>
        </w:tc>
      </w:tr>
      <w:tr w:rsidR="006F6378" w:rsidRPr="00C30686" w14:paraId="7250E4E2"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0E90B4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w:t>
            </w:r>
            <w:r w:rsidRPr="00C30686">
              <w:rPr>
                <w:rFonts w:eastAsiaTheme="minorEastAsia"/>
                <w:lang w:val="en-US"/>
              </w:rPr>
              <w:t>_</w:t>
            </w:r>
            <w:r w:rsidRPr="00C30686">
              <w:rPr>
                <w:rFonts w:eastAsiaTheme="minorEastAsia"/>
                <w:lang w:val="en-US" w:eastAsia="zh-CN"/>
              </w:rPr>
              <w:t>n7</w:t>
            </w:r>
            <w:r w:rsidRPr="00C30686">
              <w:rPr>
                <w:rFonts w:eastAsiaTheme="minorEastAsia"/>
                <w:lang w:val="sv-SE" w:eastAsia="ja-JP"/>
              </w:rPr>
              <w:t>A-</w:t>
            </w:r>
            <w:r w:rsidRPr="00C30686">
              <w:rPr>
                <w:rFonts w:eastAsiaTheme="minorEastAsia"/>
                <w:lang w:val="en-US" w:eastAsia="zh-CN"/>
              </w:rPr>
              <w:t>n66</w:t>
            </w:r>
            <w:r w:rsidRPr="00C30686">
              <w:rPr>
                <w:rFonts w:eastAsiaTheme="minorEastAsia"/>
                <w:lang w:val="sv-SE" w:eastAsia="ja-JP"/>
              </w:rPr>
              <w:t>A</w:t>
            </w:r>
            <w:r w:rsidRPr="00C30686">
              <w:rPr>
                <w:rFonts w:eastAsiaTheme="minorEastAsia"/>
                <w:lang w:val="en-US" w:eastAsia="zh-CN"/>
              </w:rPr>
              <w:t>-n78(2A)</w:t>
            </w:r>
          </w:p>
        </w:tc>
        <w:tc>
          <w:tcPr>
            <w:tcW w:w="2785" w:type="dxa"/>
            <w:tcBorders>
              <w:top w:val="single" w:sz="4" w:space="0" w:color="auto"/>
              <w:left w:val="single" w:sz="4" w:space="0" w:color="auto"/>
              <w:bottom w:val="nil"/>
              <w:right w:val="single" w:sz="4" w:space="0" w:color="auto"/>
            </w:tcBorders>
            <w:vAlign w:val="center"/>
          </w:tcPr>
          <w:p w14:paraId="1761867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w:t>
            </w:r>
            <w:r w:rsidRPr="00C30686">
              <w:rPr>
                <w:rFonts w:eastAsiaTheme="minorEastAsia"/>
                <w:lang w:val="en-US"/>
              </w:rPr>
              <w:t>_</w:t>
            </w:r>
            <w:r w:rsidRPr="00C30686">
              <w:rPr>
                <w:rFonts w:eastAsiaTheme="minorEastAsia"/>
                <w:lang w:val="en-US" w:eastAsia="zh-CN"/>
              </w:rPr>
              <w:t>n7</w:t>
            </w:r>
            <w:r w:rsidRPr="00C30686">
              <w:rPr>
                <w:rFonts w:eastAsiaTheme="minorEastAsia"/>
                <w:lang w:val="en-US" w:eastAsia="ja-JP"/>
              </w:rPr>
              <w:t>A-</w:t>
            </w:r>
            <w:r w:rsidRPr="00C30686">
              <w:rPr>
                <w:rFonts w:eastAsiaTheme="minorEastAsia"/>
                <w:lang w:val="en-US" w:eastAsia="zh-CN"/>
              </w:rPr>
              <w:t>n66A</w:t>
            </w:r>
          </w:p>
          <w:p w14:paraId="13716D5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w:t>
            </w:r>
            <w:r w:rsidRPr="00C30686">
              <w:rPr>
                <w:rFonts w:eastAsiaTheme="minorEastAsia"/>
                <w:lang w:val="en-US"/>
              </w:rPr>
              <w:t>_</w:t>
            </w:r>
            <w:r w:rsidRPr="00C30686">
              <w:rPr>
                <w:rFonts w:eastAsiaTheme="minorEastAsia"/>
                <w:lang w:val="en-US" w:eastAsia="zh-CN"/>
              </w:rPr>
              <w:t>n7</w:t>
            </w:r>
            <w:r w:rsidRPr="00C30686">
              <w:rPr>
                <w:rFonts w:eastAsiaTheme="minorEastAsia"/>
                <w:lang w:val="en-US" w:eastAsia="ja-JP"/>
              </w:rPr>
              <w:t>A-</w:t>
            </w:r>
            <w:r w:rsidRPr="00C30686">
              <w:rPr>
                <w:rFonts w:eastAsiaTheme="minorEastAsia"/>
                <w:lang w:val="en-US" w:eastAsia="zh-CN"/>
              </w:rPr>
              <w:t>n78A</w:t>
            </w:r>
          </w:p>
          <w:p w14:paraId="017D373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w:t>
            </w:r>
            <w:r w:rsidRPr="00C30686">
              <w:rPr>
                <w:rFonts w:eastAsiaTheme="minorEastAsia"/>
                <w:lang w:val="en-US"/>
              </w:rPr>
              <w:t>_</w:t>
            </w:r>
            <w:r w:rsidRPr="00C30686">
              <w:rPr>
                <w:rFonts w:eastAsiaTheme="minorEastAsia"/>
                <w:lang w:val="en-US" w:eastAsia="zh-CN"/>
              </w:rPr>
              <w:t>n66</w:t>
            </w:r>
            <w:r w:rsidRPr="00C30686">
              <w:rPr>
                <w:rFonts w:eastAsiaTheme="minorEastAsia"/>
                <w:lang w:val="sv-SE" w:eastAsia="ja-JP"/>
              </w:rPr>
              <w:t>A-</w:t>
            </w:r>
            <w:r w:rsidRPr="00C30686">
              <w:rPr>
                <w:rFonts w:eastAsiaTheme="minorEastAsia"/>
                <w:lang w:val="en-US" w:eastAsia="zh-CN"/>
              </w:rPr>
              <w:t>n78</w:t>
            </w:r>
            <w:r w:rsidRPr="00C30686">
              <w:rPr>
                <w:rFonts w:eastAsiaTheme="minorEastAsia"/>
                <w:lang w:val="sv-SE" w:eastAsia="zh-CN"/>
              </w:rPr>
              <w:t>A</w:t>
            </w:r>
          </w:p>
        </w:tc>
        <w:tc>
          <w:tcPr>
            <w:tcW w:w="1259" w:type="dxa"/>
            <w:tcBorders>
              <w:top w:val="single" w:sz="4" w:space="0" w:color="auto"/>
              <w:left w:val="single" w:sz="4" w:space="0" w:color="auto"/>
              <w:bottom w:val="single" w:sz="4" w:space="0" w:color="auto"/>
              <w:right w:val="single" w:sz="4" w:space="0" w:color="auto"/>
            </w:tcBorders>
            <w:vAlign w:val="center"/>
          </w:tcPr>
          <w:p w14:paraId="3BBD10AD" w14:textId="77777777" w:rsidR="006F6378" w:rsidRPr="00C30686" w:rsidRDefault="006F6378" w:rsidP="0094020B">
            <w:pPr>
              <w:pStyle w:val="TAC"/>
              <w:rPr>
                <w:rFonts w:eastAsiaTheme="minorEastAsia" w:cs="Arial"/>
                <w:szCs w:val="18"/>
                <w:lang w:val="en-US" w:eastAsia="zh-CN"/>
              </w:rPr>
            </w:pPr>
            <w:r w:rsidRPr="00C30686">
              <w:rPr>
                <w:rFonts w:eastAsiaTheme="minorEastAsia"/>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5F359DCE"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26F3CEC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1FEAA925" w14:textId="77777777" w:rsidTr="004F423A">
        <w:trPr>
          <w:trHeight w:val="29"/>
        </w:trPr>
        <w:tc>
          <w:tcPr>
            <w:tcW w:w="2742" w:type="dxa"/>
            <w:tcBorders>
              <w:top w:val="nil"/>
              <w:left w:val="single" w:sz="4" w:space="0" w:color="auto"/>
              <w:bottom w:val="nil"/>
              <w:right w:val="single" w:sz="4" w:space="0" w:color="auto"/>
            </w:tcBorders>
            <w:vAlign w:val="center"/>
          </w:tcPr>
          <w:p w14:paraId="2469B99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700FF7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C554183"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7DBF0ACA"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250DDD2C" w14:textId="77777777" w:rsidR="006F6378" w:rsidRPr="00C30686" w:rsidRDefault="006F6378" w:rsidP="0094020B">
            <w:pPr>
              <w:pStyle w:val="TAC"/>
              <w:rPr>
                <w:rFonts w:eastAsiaTheme="minorEastAsia"/>
                <w:lang w:val="en-US" w:eastAsia="zh-CN"/>
              </w:rPr>
            </w:pPr>
          </w:p>
        </w:tc>
      </w:tr>
      <w:tr w:rsidR="006F6378" w:rsidRPr="00C30686" w14:paraId="3E089266" w14:textId="77777777" w:rsidTr="004F423A">
        <w:trPr>
          <w:trHeight w:val="29"/>
        </w:trPr>
        <w:tc>
          <w:tcPr>
            <w:tcW w:w="2742" w:type="dxa"/>
            <w:tcBorders>
              <w:top w:val="nil"/>
              <w:left w:val="single" w:sz="4" w:space="0" w:color="auto"/>
              <w:bottom w:val="nil"/>
              <w:right w:val="single" w:sz="4" w:space="0" w:color="auto"/>
            </w:tcBorders>
            <w:vAlign w:val="center"/>
          </w:tcPr>
          <w:p w14:paraId="0867A0D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A92655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D46C9DF"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0FBB2EE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CA_n78(2A)_BCS1</w:t>
            </w:r>
          </w:p>
        </w:tc>
        <w:tc>
          <w:tcPr>
            <w:tcW w:w="2445" w:type="dxa"/>
            <w:tcBorders>
              <w:top w:val="nil"/>
              <w:left w:val="single" w:sz="4" w:space="0" w:color="auto"/>
              <w:bottom w:val="single" w:sz="4" w:space="0" w:color="auto"/>
              <w:right w:val="single" w:sz="4" w:space="0" w:color="auto"/>
            </w:tcBorders>
            <w:vAlign w:val="center"/>
          </w:tcPr>
          <w:p w14:paraId="1B02306D" w14:textId="77777777" w:rsidR="006F6378" w:rsidRPr="00C30686" w:rsidRDefault="006F6378" w:rsidP="0094020B">
            <w:pPr>
              <w:pStyle w:val="TAC"/>
              <w:rPr>
                <w:rFonts w:eastAsiaTheme="minorEastAsia"/>
                <w:lang w:val="en-US" w:eastAsia="zh-CN"/>
              </w:rPr>
            </w:pPr>
          </w:p>
        </w:tc>
      </w:tr>
      <w:tr w:rsidR="006F6378" w:rsidRPr="00C30686" w14:paraId="294AFF4F" w14:textId="77777777" w:rsidTr="004F423A">
        <w:trPr>
          <w:trHeight w:val="29"/>
        </w:trPr>
        <w:tc>
          <w:tcPr>
            <w:tcW w:w="2742" w:type="dxa"/>
            <w:tcBorders>
              <w:top w:val="nil"/>
              <w:left w:val="single" w:sz="4" w:space="0" w:color="auto"/>
              <w:bottom w:val="nil"/>
              <w:right w:val="single" w:sz="4" w:space="0" w:color="auto"/>
            </w:tcBorders>
            <w:vAlign w:val="center"/>
          </w:tcPr>
          <w:p w14:paraId="69E533D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90372D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4595582"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623226EE"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390C55F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1</w:t>
            </w:r>
          </w:p>
        </w:tc>
      </w:tr>
      <w:tr w:rsidR="006F6378" w:rsidRPr="00C30686" w14:paraId="2ED8C9F5" w14:textId="77777777" w:rsidTr="004F423A">
        <w:trPr>
          <w:trHeight w:val="29"/>
        </w:trPr>
        <w:tc>
          <w:tcPr>
            <w:tcW w:w="2742" w:type="dxa"/>
            <w:tcBorders>
              <w:top w:val="nil"/>
              <w:left w:val="single" w:sz="4" w:space="0" w:color="auto"/>
              <w:bottom w:val="nil"/>
              <w:right w:val="single" w:sz="4" w:space="0" w:color="auto"/>
            </w:tcBorders>
            <w:vAlign w:val="center"/>
          </w:tcPr>
          <w:p w14:paraId="3D3148F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6C9590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569B3A5"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131D80B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6DDF6955" w14:textId="77777777" w:rsidR="006F6378" w:rsidRPr="00C30686" w:rsidRDefault="006F6378" w:rsidP="0094020B">
            <w:pPr>
              <w:pStyle w:val="TAC"/>
              <w:rPr>
                <w:rFonts w:eastAsiaTheme="minorEastAsia"/>
                <w:lang w:val="en-US" w:eastAsia="zh-CN"/>
              </w:rPr>
            </w:pPr>
          </w:p>
        </w:tc>
      </w:tr>
      <w:tr w:rsidR="006F6378" w:rsidRPr="00C30686" w14:paraId="1FE7BD78"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DC87B0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1F243F7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CA2969C"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1478C03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CA_n78(2A)_BCS2</w:t>
            </w:r>
          </w:p>
        </w:tc>
        <w:tc>
          <w:tcPr>
            <w:tcW w:w="2445" w:type="dxa"/>
            <w:tcBorders>
              <w:top w:val="nil"/>
              <w:left w:val="single" w:sz="4" w:space="0" w:color="auto"/>
              <w:bottom w:val="single" w:sz="4" w:space="0" w:color="auto"/>
              <w:right w:val="single" w:sz="4" w:space="0" w:color="auto"/>
            </w:tcBorders>
            <w:vAlign w:val="center"/>
          </w:tcPr>
          <w:p w14:paraId="77735DF0" w14:textId="77777777" w:rsidR="006F6378" w:rsidRPr="00C30686" w:rsidRDefault="006F6378" w:rsidP="0094020B">
            <w:pPr>
              <w:pStyle w:val="TAC"/>
              <w:rPr>
                <w:rFonts w:eastAsiaTheme="minorEastAsia"/>
                <w:lang w:val="en-US" w:eastAsia="zh-CN"/>
              </w:rPr>
            </w:pPr>
          </w:p>
        </w:tc>
      </w:tr>
      <w:tr w:rsidR="006F6378" w:rsidRPr="00C30686" w14:paraId="51BC2146" w14:textId="77777777" w:rsidTr="004F423A">
        <w:trPr>
          <w:trHeight w:val="29"/>
        </w:trPr>
        <w:tc>
          <w:tcPr>
            <w:tcW w:w="2742" w:type="dxa"/>
            <w:tcBorders>
              <w:top w:val="nil"/>
              <w:left w:val="single" w:sz="4" w:space="0" w:color="auto"/>
              <w:bottom w:val="nil"/>
              <w:right w:val="single" w:sz="4" w:space="0" w:color="auto"/>
            </w:tcBorders>
            <w:vAlign w:val="center"/>
          </w:tcPr>
          <w:p w14:paraId="185C730C"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CA_n7(2A)-n66A-n78A</w:t>
            </w:r>
          </w:p>
        </w:tc>
        <w:tc>
          <w:tcPr>
            <w:tcW w:w="2785" w:type="dxa"/>
            <w:tcBorders>
              <w:top w:val="nil"/>
              <w:left w:val="single" w:sz="4" w:space="0" w:color="auto"/>
              <w:bottom w:val="nil"/>
              <w:right w:val="single" w:sz="4" w:space="0" w:color="auto"/>
            </w:tcBorders>
            <w:vAlign w:val="center"/>
          </w:tcPr>
          <w:p w14:paraId="2DB64DA8"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CA_n7A-n66A</w:t>
            </w:r>
          </w:p>
          <w:p w14:paraId="45CDE5A5"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CA_n7A-n78A</w:t>
            </w:r>
          </w:p>
          <w:p w14:paraId="06EFCCF4"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vAlign w:val="center"/>
          </w:tcPr>
          <w:p w14:paraId="3896503B"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7990CBF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CA_n7(2A)_BCS0</w:t>
            </w:r>
          </w:p>
        </w:tc>
        <w:tc>
          <w:tcPr>
            <w:tcW w:w="2445" w:type="dxa"/>
            <w:tcBorders>
              <w:top w:val="nil"/>
              <w:left w:val="single" w:sz="4" w:space="0" w:color="auto"/>
              <w:bottom w:val="nil"/>
              <w:right w:val="single" w:sz="4" w:space="0" w:color="auto"/>
            </w:tcBorders>
            <w:vAlign w:val="center"/>
          </w:tcPr>
          <w:p w14:paraId="42EE799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47767EB1" w14:textId="77777777" w:rsidTr="004F423A">
        <w:trPr>
          <w:trHeight w:val="29"/>
        </w:trPr>
        <w:tc>
          <w:tcPr>
            <w:tcW w:w="2742" w:type="dxa"/>
            <w:tcBorders>
              <w:top w:val="nil"/>
              <w:left w:val="single" w:sz="4" w:space="0" w:color="auto"/>
              <w:bottom w:val="nil"/>
              <w:right w:val="single" w:sz="4" w:space="0" w:color="auto"/>
            </w:tcBorders>
            <w:vAlign w:val="center"/>
          </w:tcPr>
          <w:p w14:paraId="39555ED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B23FA8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E4DFAA2"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2094F58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0D9C7D10" w14:textId="77777777" w:rsidR="006F6378" w:rsidRPr="00C30686" w:rsidRDefault="006F6378" w:rsidP="0094020B">
            <w:pPr>
              <w:pStyle w:val="TAC"/>
              <w:rPr>
                <w:rFonts w:eastAsiaTheme="minorEastAsia"/>
                <w:lang w:val="en-US" w:eastAsia="zh-CN"/>
              </w:rPr>
            </w:pPr>
          </w:p>
        </w:tc>
      </w:tr>
      <w:tr w:rsidR="006F6378" w:rsidRPr="00C30686" w14:paraId="04CFDA10" w14:textId="77777777" w:rsidTr="004F423A">
        <w:trPr>
          <w:trHeight w:val="29"/>
        </w:trPr>
        <w:tc>
          <w:tcPr>
            <w:tcW w:w="2742" w:type="dxa"/>
            <w:tcBorders>
              <w:top w:val="nil"/>
              <w:left w:val="single" w:sz="4" w:space="0" w:color="auto"/>
              <w:bottom w:val="nil"/>
              <w:right w:val="single" w:sz="4" w:space="0" w:color="auto"/>
            </w:tcBorders>
            <w:vAlign w:val="center"/>
          </w:tcPr>
          <w:p w14:paraId="27E728C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A13A03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DF68D51"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4698116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nil"/>
              <w:right w:val="single" w:sz="4" w:space="0" w:color="auto"/>
            </w:tcBorders>
            <w:vAlign w:val="center"/>
          </w:tcPr>
          <w:p w14:paraId="52E06001" w14:textId="77777777" w:rsidR="006F6378" w:rsidRPr="00C30686" w:rsidRDefault="006F6378" w:rsidP="0094020B">
            <w:pPr>
              <w:pStyle w:val="TAC"/>
              <w:rPr>
                <w:rFonts w:eastAsiaTheme="minorEastAsia"/>
                <w:lang w:val="en-US" w:eastAsia="zh-CN"/>
              </w:rPr>
            </w:pPr>
          </w:p>
        </w:tc>
      </w:tr>
      <w:tr w:rsidR="006F6378" w:rsidRPr="00C30686" w14:paraId="08B60625"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4ED472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CA_n7A-n66(2A)-n78A</w:t>
            </w:r>
          </w:p>
        </w:tc>
        <w:tc>
          <w:tcPr>
            <w:tcW w:w="2785" w:type="dxa"/>
            <w:tcBorders>
              <w:top w:val="single" w:sz="4" w:space="0" w:color="auto"/>
              <w:left w:val="single" w:sz="4" w:space="0" w:color="auto"/>
              <w:bottom w:val="nil"/>
              <w:right w:val="single" w:sz="4" w:space="0" w:color="auto"/>
            </w:tcBorders>
            <w:vAlign w:val="center"/>
          </w:tcPr>
          <w:p w14:paraId="0DD00EAC" w14:textId="77777777" w:rsidR="006F6378" w:rsidRPr="00C30686" w:rsidRDefault="006F6378" w:rsidP="0094020B">
            <w:pPr>
              <w:pStyle w:val="TAC"/>
              <w:rPr>
                <w:rFonts w:eastAsiaTheme="minorEastAsia" w:cs="Arial"/>
                <w:lang w:val="en-US" w:eastAsia="zh-CN"/>
              </w:rPr>
            </w:pPr>
            <w:r w:rsidRPr="00C30686">
              <w:rPr>
                <w:rFonts w:eastAsiaTheme="minorEastAsia" w:cs="Arial"/>
                <w:lang w:val="en-US" w:eastAsia="zh-CN"/>
              </w:rPr>
              <w:t>CA_n7</w:t>
            </w:r>
            <w:r w:rsidRPr="00C30686">
              <w:rPr>
                <w:rFonts w:eastAsiaTheme="minorEastAsia" w:cs="Arial"/>
                <w:lang w:val="en-US" w:eastAsia="ja-JP"/>
              </w:rPr>
              <w:t>A-</w:t>
            </w:r>
            <w:r w:rsidRPr="00C30686">
              <w:rPr>
                <w:rFonts w:eastAsiaTheme="minorEastAsia" w:cs="Arial"/>
                <w:lang w:val="en-US" w:eastAsia="zh-CN"/>
              </w:rPr>
              <w:t>n66A</w:t>
            </w:r>
          </w:p>
          <w:p w14:paraId="01CF8BFE" w14:textId="77777777" w:rsidR="006F6378" w:rsidRPr="00C30686" w:rsidRDefault="006F6378" w:rsidP="0094020B">
            <w:pPr>
              <w:pStyle w:val="TAC"/>
              <w:rPr>
                <w:rFonts w:eastAsiaTheme="minorEastAsia" w:cs="Arial"/>
                <w:lang w:val="en-US" w:eastAsia="zh-CN"/>
              </w:rPr>
            </w:pPr>
            <w:r w:rsidRPr="00C30686">
              <w:rPr>
                <w:rFonts w:eastAsiaTheme="minorEastAsia" w:cs="Arial"/>
                <w:lang w:val="en-US" w:eastAsia="zh-CN"/>
              </w:rPr>
              <w:t>CA_n7</w:t>
            </w:r>
            <w:r w:rsidRPr="00C30686">
              <w:rPr>
                <w:rFonts w:eastAsiaTheme="minorEastAsia" w:cs="Arial"/>
                <w:lang w:val="en-US" w:eastAsia="ja-JP"/>
              </w:rPr>
              <w:t>A-</w:t>
            </w:r>
            <w:r w:rsidRPr="00C30686">
              <w:rPr>
                <w:rFonts w:eastAsiaTheme="minorEastAsia" w:cs="Arial"/>
                <w:lang w:val="en-US" w:eastAsia="zh-CN"/>
              </w:rPr>
              <w:t>n78A</w:t>
            </w:r>
          </w:p>
          <w:p w14:paraId="123A48E5" w14:textId="77777777" w:rsidR="006F6378" w:rsidRPr="00C30686" w:rsidRDefault="006F6378" w:rsidP="0094020B">
            <w:pPr>
              <w:pStyle w:val="TAC"/>
              <w:rPr>
                <w:rFonts w:eastAsiaTheme="minorEastAsia"/>
                <w:lang w:val="en-US" w:eastAsia="zh-CN"/>
              </w:rPr>
            </w:pPr>
            <w:r w:rsidRPr="00C30686">
              <w:rPr>
                <w:rFonts w:eastAsiaTheme="minorEastAsia" w:cs="Arial"/>
                <w:lang w:val="en-US" w:eastAsia="zh-CN"/>
              </w:rPr>
              <w:t>CA_n66</w:t>
            </w:r>
            <w:r w:rsidRPr="00C30686">
              <w:rPr>
                <w:rFonts w:eastAsiaTheme="minorEastAsia" w:cs="Arial"/>
                <w:lang w:val="en-US" w:eastAsia="ja-JP"/>
              </w:rPr>
              <w:t>A-</w:t>
            </w:r>
            <w:r w:rsidRPr="00C30686">
              <w:rPr>
                <w:rFonts w:eastAsiaTheme="minorEastAsia" w:cs="Arial"/>
                <w:lang w:val="en-US" w:eastAsia="zh-CN"/>
              </w:rPr>
              <w:t>n78A</w:t>
            </w:r>
          </w:p>
        </w:tc>
        <w:tc>
          <w:tcPr>
            <w:tcW w:w="1259" w:type="dxa"/>
            <w:tcBorders>
              <w:top w:val="single" w:sz="4" w:space="0" w:color="auto"/>
              <w:left w:val="single" w:sz="4" w:space="0" w:color="auto"/>
              <w:bottom w:val="single" w:sz="4" w:space="0" w:color="auto"/>
              <w:right w:val="single" w:sz="4" w:space="0" w:color="auto"/>
            </w:tcBorders>
            <w:vAlign w:val="center"/>
          </w:tcPr>
          <w:p w14:paraId="610B46D1"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08A8B7A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4B9AB24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4BBF0206" w14:textId="77777777" w:rsidTr="004F423A">
        <w:trPr>
          <w:trHeight w:val="29"/>
        </w:trPr>
        <w:tc>
          <w:tcPr>
            <w:tcW w:w="2742" w:type="dxa"/>
            <w:tcBorders>
              <w:top w:val="nil"/>
              <w:left w:val="single" w:sz="4" w:space="0" w:color="auto"/>
              <w:bottom w:val="nil"/>
              <w:right w:val="single" w:sz="4" w:space="0" w:color="auto"/>
            </w:tcBorders>
            <w:vAlign w:val="center"/>
          </w:tcPr>
          <w:p w14:paraId="4A165D5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7075FF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0F88720"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6964CA0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CA_n66(2A)_BCS1</w:t>
            </w:r>
          </w:p>
        </w:tc>
        <w:tc>
          <w:tcPr>
            <w:tcW w:w="2445" w:type="dxa"/>
            <w:tcBorders>
              <w:top w:val="nil"/>
              <w:left w:val="single" w:sz="4" w:space="0" w:color="auto"/>
              <w:bottom w:val="nil"/>
              <w:right w:val="single" w:sz="4" w:space="0" w:color="auto"/>
            </w:tcBorders>
            <w:vAlign w:val="center"/>
          </w:tcPr>
          <w:p w14:paraId="5AA6CACD" w14:textId="77777777" w:rsidR="006F6378" w:rsidRPr="00C30686" w:rsidRDefault="006F6378" w:rsidP="0094020B">
            <w:pPr>
              <w:pStyle w:val="TAC"/>
              <w:rPr>
                <w:rFonts w:eastAsiaTheme="minorEastAsia"/>
                <w:lang w:val="en-US" w:eastAsia="zh-CN"/>
              </w:rPr>
            </w:pPr>
          </w:p>
        </w:tc>
      </w:tr>
      <w:tr w:rsidR="006F6378" w:rsidRPr="00C30686" w14:paraId="4FA88A16"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9BD7B1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752721A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943D644"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3A7FE89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580B96E4" w14:textId="77777777" w:rsidR="006F6378" w:rsidRPr="00C30686" w:rsidRDefault="006F6378" w:rsidP="0094020B">
            <w:pPr>
              <w:pStyle w:val="TAC"/>
              <w:rPr>
                <w:rFonts w:eastAsiaTheme="minorEastAsia"/>
                <w:lang w:val="en-US" w:eastAsia="zh-CN"/>
              </w:rPr>
            </w:pPr>
          </w:p>
        </w:tc>
      </w:tr>
      <w:tr w:rsidR="006F6378" w:rsidRPr="00C30686" w14:paraId="43A517F4" w14:textId="77777777" w:rsidTr="004F423A">
        <w:trPr>
          <w:trHeight w:val="29"/>
        </w:trPr>
        <w:tc>
          <w:tcPr>
            <w:tcW w:w="2742" w:type="dxa"/>
            <w:tcBorders>
              <w:top w:val="nil"/>
              <w:left w:val="single" w:sz="4" w:space="0" w:color="auto"/>
              <w:bottom w:val="nil"/>
              <w:right w:val="single" w:sz="4" w:space="0" w:color="auto"/>
            </w:tcBorders>
            <w:vAlign w:val="center"/>
          </w:tcPr>
          <w:p w14:paraId="0FC63EF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CA_n7(2A)-n66(2A)-n78A</w:t>
            </w:r>
          </w:p>
        </w:tc>
        <w:tc>
          <w:tcPr>
            <w:tcW w:w="2785" w:type="dxa"/>
            <w:tcBorders>
              <w:top w:val="nil"/>
              <w:left w:val="single" w:sz="4" w:space="0" w:color="auto"/>
              <w:bottom w:val="nil"/>
              <w:right w:val="single" w:sz="4" w:space="0" w:color="auto"/>
            </w:tcBorders>
            <w:vAlign w:val="center"/>
          </w:tcPr>
          <w:p w14:paraId="436B5750" w14:textId="77777777" w:rsidR="006F6378" w:rsidRPr="00C30686" w:rsidRDefault="006F6378" w:rsidP="0094020B">
            <w:pPr>
              <w:pStyle w:val="TAC"/>
              <w:rPr>
                <w:rFonts w:eastAsiaTheme="minorEastAsia" w:cs="Arial"/>
                <w:lang w:val="en-US" w:eastAsia="zh-CN"/>
              </w:rPr>
            </w:pPr>
            <w:r w:rsidRPr="00C30686">
              <w:rPr>
                <w:rFonts w:eastAsiaTheme="minorEastAsia" w:cs="Arial"/>
                <w:lang w:val="en-US" w:eastAsia="zh-CN"/>
              </w:rPr>
              <w:t>CA_n7</w:t>
            </w:r>
            <w:r w:rsidRPr="00C30686">
              <w:rPr>
                <w:rFonts w:eastAsiaTheme="minorEastAsia" w:cs="Arial"/>
                <w:lang w:val="en-US" w:eastAsia="ja-JP"/>
              </w:rPr>
              <w:t>A-</w:t>
            </w:r>
            <w:r w:rsidRPr="00C30686">
              <w:rPr>
                <w:rFonts w:eastAsiaTheme="minorEastAsia" w:cs="Arial"/>
                <w:lang w:val="en-US" w:eastAsia="zh-CN"/>
              </w:rPr>
              <w:t>n66A</w:t>
            </w:r>
          </w:p>
          <w:p w14:paraId="08016505" w14:textId="77777777" w:rsidR="006F6378" w:rsidRPr="00C30686" w:rsidRDefault="006F6378" w:rsidP="0094020B">
            <w:pPr>
              <w:pStyle w:val="TAC"/>
              <w:rPr>
                <w:rFonts w:eastAsiaTheme="minorEastAsia" w:cs="Arial"/>
                <w:lang w:val="en-US" w:eastAsia="zh-CN"/>
              </w:rPr>
            </w:pPr>
            <w:r w:rsidRPr="00C30686">
              <w:rPr>
                <w:rFonts w:eastAsiaTheme="minorEastAsia" w:cs="Arial"/>
                <w:lang w:val="en-US" w:eastAsia="zh-CN"/>
              </w:rPr>
              <w:t>CA_n7</w:t>
            </w:r>
            <w:r w:rsidRPr="00C30686">
              <w:rPr>
                <w:rFonts w:eastAsiaTheme="minorEastAsia" w:cs="Arial"/>
                <w:lang w:val="en-US" w:eastAsia="ja-JP"/>
              </w:rPr>
              <w:t>A-</w:t>
            </w:r>
            <w:r w:rsidRPr="00C30686">
              <w:rPr>
                <w:rFonts w:eastAsiaTheme="minorEastAsia" w:cs="Arial"/>
                <w:lang w:val="en-US" w:eastAsia="zh-CN"/>
              </w:rPr>
              <w:t>n78A</w:t>
            </w:r>
          </w:p>
          <w:p w14:paraId="388D12D6" w14:textId="77777777" w:rsidR="006F6378" w:rsidRPr="00C30686" w:rsidRDefault="006F6378" w:rsidP="0094020B">
            <w:pPr>
              <w:pStyle w:val="TAC"/>
              <w:rPr>
                <w:rFonts w:eastAsiaTheme="minorEastAsia"/>
                <w:lang w:val="en-US" w:eastAsia="zh-CN"/>
              </w:rPr>
            </w:pPr>
            <w:r w:rsidRPr="00C30686">
              <w:rPr>
                <w:rFonts w:eastAsiaTheme="minorEastAsia" w:cs="Arial"/>
                <w:lang w:val="en-US" w:eastAsia="zh-CN"/>
              </w:rPr>
              <w:t>CA_n66</w:t>
            </w:r>
            <w:r w:rsidRPr="00C30686">
              <w:rPr>
                <w:rFonts w:eastAsiaTheme="minorEastAsia" w:cs="Arial"/>
                <w:lang w:val="en-US" w:eastAsia="ja-JP"/>
              </w:rPr>
              <w:t>A-</w:t>
            </w:r>
            <w:r w:rsidRPr="00C30686">
              <w:rPr>
                <w:rFonts w:eastAsiaTheme="minorEastAsia" w:cs="Arial"/>
                <w:lang w:val="en-US" w:eastAsia="zh-CN"/>
              </w:rPr>
              <w:t>n78A</w:t>
            </w:r>
          </w:p>
        </w:tc>
        <w:tc>
          <w:tcPr>
            <w:tcW w:w="1259" w:type="dxa"/>
            <w:tcBorders>
              <w:top w:val="single" w:sz="4" w:space="0" w:color="auto"/>
              <w:left w:val="single" w:sz="4" w:space="0" w:color="auto"/>
              <w:bottom w:val="single" w:sz="4" w:space="0" w:color="auto"/>
              <w:right w:val="single" w:sz="4" w:space="0" w:color="auto"/>
            </w:tcBorders>
            <w:vAlign w:val="center"/>
          </w:tcPr>
          <w:p w14:paraId="1718610E" w14:textId="77777777" w:rsidR="006F6378" w:rsidRPr="00C30686" w:rsidRDefault="006F6378" w:rsidP="0094020B">
            <w:pPr>
              <w:pStyle w:val="TAC"/>
              <w:rPr>
                <w:rFonts w:eastAsiaTheme="minorEastAsia" w:cs="Arial"/>
                <w:lang w:val="en-US" w:eastAsia="zh-CN"/>
              </w:rPr>
            </w:pPr>
            <w:r w:rsidRPr="00C30686">
              <w:rPr>
                <w:rFonts w:eastAsiaTheme="minorEastAsia" w:cs="Arial"/>
                <w:szCs w:val="18"/>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1D500A3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CA_n7(2A)_BCS0</w:t>
            </w:r>
          </w:p>
        </w:tc>
        <w:tc>
          <w:tcPr>
            <w:tcW w:w="2445" w:type="dxa"/>
            <w:tcBorders>
              <w:top w:val="nil"/>
              <w:left w:val="single" w:sz="4" w:space="0" w:color="auto"/>
              <w:bottom w:val="nil"/>
              <w:right w:val="single" w:sz="4" w:space="0" w:color="auto"/>
            </w:tcBorders>
            <w:vAlign w:val="center"/>
          </w:tcPr>
          <w:p w14:paraId="22A589D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720CC60E" w14:textId="77777777" w:rsidTr="004F423A">
        <w:trPr>
          <w:trHeight w:val="29"/>
        </w:trPr>
        <w:tc>
          <w:tcPr>
            <w:tcW w:w="2742" w:type="dxa"/>
            <w:tcBorders>
              <w:top w:val="nil"/>
              <w:left w:val="single" w:sz="4" w:space="0" w:color="auto"/>
              <w:bottom w:val="nil"/>
              <w:right w:val="single" w:sz="4" w:space="0" w:color="auto"/>
            </w:tcBorders>
            <w:vAlign w:val="center"/>
          </w:tcPr>
          <w:p w14:paraId="2F94BD3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82C9F9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2F2E979" w14:textId="77777777" w:rsidR="006F6378" w:rsidRPr="00C30686" w:rsidRDefault="006F6378" w:rsidP="0094020B">
            <w:pPr>
              <w:pStyle w:val="TAC"/>
              <w:rPr>
                <w:rFonts w:eastAsiaTheme="minorEastAsia" w:cs="Arial"/>
                <w:lang w:val="en-US" w:eastAsia="zh-CN"/>
              </w:rPr>
            </w:pPr>
            <w:r w:rsidRPr="00C30686">
              <w:rPr>
                <w:rFonts w:eastAsiaTheme="minorEastAsia" w:cs="Arial"/>
                <w:szCs w:val="18"/>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1BF3B8C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CA_n66(2A)_BCS1</w:t>
            </w:r>
          </w:p>
        </w:tc>
        <w:tc>
          <w:tcPr>
            <w:tcW w:w="2445" w:type="dxa"/>
            <w:tcBorders>
              <w:top w:val="nil"/>
              <w:left w:val="single" w:sz="4" w:space="0" w:color="auto"/>
              <w:bottom w:val="nil"/>
              <w:right w:val="single" w:sz="4" w:space="0" w:color="auto"/>
            </w:tcBorders>
            <w:vAlign w:val="center"/>
          </w:tcPr>
          <w:p w14:paraId="70045A65" w14:textId="77777777" w:rsidR="006F6378" w:rsidRPr="00C30686" w:rsidRDefault="006F6378" w:rsidP="0094020B">
            <w:pPr>
              <w:pStyle w:val="TAC"/>
              <w:rPr>
                <w:rFonts w:eastAsiaTheme="minorEastAsia"/>
                <w:lang w:val="en-US" w:eastAsia="zh-CN"/>
              </w:rPr>
            </w:pPr>
          </w:p>
        </w:tc>
      </w:tr>
      <w:tr w:rsidR="006F6378" w:rsidRPr="00C30686" w14:paraId="734DAE80"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F17008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607CBF4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CC28DC3"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3EC5478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31570AFF" w14:textId="77777777" w:rsidR="006F6378" w:rsidRPr="00C30686" w:rsidRDefault="006F6378" w:rsidP="0094020B">
            <w:pPr>
              <w:pStyle w:val="TAC"/>
              <w:rPr>
                <w:rFonts w:eastAsiaTheme="minorEastAsia"/>
                <w:lang w:val="en-US" w:eastAsia="zh-CN"/>
              </w:rPr>
            </w:pPr>
          </w:p>
        </w:tc>
      </w:tr>
      <w:tr w:rsidR="006F6378" w:rsidRPr="00C30686" w14:paraId="0C268537"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62C6ADA" w14:textId="77777777" w:rsidR="006F6378" w:rsidRPr="00C30686" w:rsidRDefault="006F6378" w:rsidP="0094020B">
            <w:pPr>
              <w:pStyle w:val="TAC"/>
              <w:rPr>
                <w:rFonts w:eastAsiaTheme="minorEastAsia"/>
                <w:lang w:val="en-US" w:eastAsia="zh-CN"/>
              </w:rPr>
            </w:pPr>
            <w:r w:rsidRPr="00C30686">
              <w:rPr>
                <w:lang w:val="en-US" w:eastAsia="zh-CN"/>
              </w:rPr>
              <w:t>CA_n7A-n66(2A)-n78(2A)</w:t>
            </w:r>
          </w:p>
        </w:tc>
        <w:tc>
          <w:tcPr>
            <w:tcW w:w="2785" w:type="dxa"/>
            <w:tcBorders>
              <w:top w:val="single" w:sz="4" w:space="0" w:color="auto"/>
              <w:left w:val="single" w:sz="4" w:space="0" w:color="auto"/>
              <w:bottom w:val="nil"/>
              <w:right w:val="single" w:sz="4" w:space="0" w:color="auto"/>
            </w:tcBorders>
            <w:vAlign w:val="center"/>
          </w:tcPr>
          <w:p w14:paraId="710BD488" w14:textId="77777777" w:rsidR="006F6378" w:rsidRPr="00C30686" w:rsidRDefault="006F6378" w:rsidP="0094020B">
            <w:pPr>
              <w:pStyle w:val="TAC"/>
              <w:rPr>
                <w:rFonts w:eastAsiaTheme="minorEastAsia"/>
                <w:lang w:val="en-US" w:eastAsia="zh-CN"/>
              </w:rPr>
            </w:pPr>
            <w:r w:rsidRPr="00C30686">
              <w:rPr>
                <w:rFonts w:cs="Arial"/>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6DE54D1B" w14:textId="77777777" w:rsidR="006F6378" w:rsidRPr="00C30686" w:rsidRDefault="006F6378" w:rsidP="0094020B">
            <w:pPr>
              <w:pStyle w:val="TAC"/>
              <w:rPr>
                <w:rFonts w:eastAsiaTheme="minorEastAsia" w:cs="Arial"/>
                <w:szCs w:val="18"/>
                <w:lang w:val="en-US" w:eastAsia="zh-CN"/>
              </w:rPr>
            </w:pPr>
            <w:r w:rsidRPr="00C30686">
              <w:rPr>
                <w:rFonts w:cs="Arial"/>
                <w:kern w:val="2"/>
                <w:szCs w:val="18"/>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10CBEDA3"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5, 10, 15, 20, 25, 30, 40, 50</w:t>
            </w:r>
          </w:p>
        </w:tc>
        <w:tc>
          <w:tcPr>
            <w:tcW w:w="2445" w:type="dxa"/>
            <w:tcBorders>
              <w:top w:val="single" w:sz="4" w:space="0" w:color="auto"/>
              <w:left w:val="single" w:sz="4" w:space="0" w:color="auto"/>
              <w:bottom w:val="nil"/>
              <w:right w:val="single" w:sz="4" w:space="0" w:color="auto"/>
            </w:tcBorders>
            <w:vAlign w:val="center"/>
          </w:tcPr>
          <w:p w14:paraId="7A683E2F" w14:textId="77777777" w:rsidR="006F6378" w:rsidRPr="00C30686" w:rsidRDefault="006F6378" w:rsidP="0094020B">
            <w:pPr>
              <w:pStyle w:val="TAC"/>
              <w:rPr>
                <w:rFonts w:eastAsiaTheme="minorEastAsia"/>
                <w:lang w:val="en-US" w:eastAsia="zh-CN"/>
              </w:rPr>
            </w:pPr>
            <w:r w:rsidRPr="00C30686">
              <w:rPr>
                <w:kern w:val="2"/>
                <w:szCs w:val="22"/>
                <w:lang w:val="en-US" w:eastAsia="zh-CN"/>
              </w:rPr>
              <w:t>0</w:t>
            </w:r>
          </w:p>
        </w:tc>
      </w:tr>
      <w:tr w:rsidR="006F6378" w:rsidRPr="00C30686" w14:paraId="6843951F" w14:textId="77777777" w:rsidTr="004F423A">
        <w:trPr>
          <w:trHeight w:val="29"/>
        </w:trPr>
        <w:tc>
          <w:tcPr>
            <w:tcW w:w="2742" w:type="dxa"/>
            <w:tcBorders>
              <w:top w:val="nil"/>
              <w:left w:val="single" w:sz="4" w:space="0" w:color="auto"/>
              <w:bottom w:val="nil"/>
              <w:right w:val="single" w:sz="4" w:space="0" w:color="auto"/>
            </w:tcBorders>
            <w:vAlign w:val="center"/>
          </w:tcPr>
          <w:p w14:paraId="3CD1577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6142FF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F80ED20" w14:textId="77777777" w:rsidR="006F6378" w:rsidRPr="00C30686" w:rsidRDefault="006F6378" w:rsidP="0094020B">
            <w:pPr>
              <w:pStyle w:val="TAC"/>
              <w:rPr>
                <w:rFonts w:eastAsiaTheme="minorEastAsia" w:cs="Arial"/>
                <w:szCs w:val="18"/>
                <w:lang w:val="en-US" w:eastAsia="zh-CN"/>
              </w:rPr>
            </w:pPr>
            <w:r w:rsidRPr="00C30686">
              <w:rPr>
                <w:rFonts w:cs="Arial"/>
                <w:kern w:val="2"/>
                <w:szCs w:val="18"/>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6015A8A9" w14:textId="77777777" w:rsidR="006F6378" w:rsidRPr="00C30686" w:rsidRDefault="006F6378" w:rsidP="0094020B">
            <w:pPr>
              <w:pStyle w:val="TAC"/>
              <w:rPr>
                <w:rFonts w:eastAsiaTheme="minorEastAsia"/>
                <w:lang w:val="en-US" w:eastAsia="zh-CN" w:bidi="ar"/>
              </w:rPr>
            </w:pPr>
            <w:r w:rsidRPr="00C30686">
              <w:rPr>
                <w:lang w:val="en-US" w:eastAsia="zh-CN" w:bidi="ar"/>
              </w:rPr>
              <w:t>CA_n66(2A)_BCS1</w:t>
            </w:r>
          </w:p>
        </w:tc>
        <w:tc>
          <w:tcPr>
            <w:tcW w:w="2445" w:type="dxa"/>
            <w:tcBorders>
              <w:top w:val="nil"/>
              <w:left w:val="single" w:sz="4" w:space="0" w:color="auto"/>
              <w:bottom w:val="nil"/>
              <w:right w:val="single" w:sz="4" w:space="0" w:color="auto"/>
            </w:tcBorders>
            <w:vAlign w:val="center"/>
          </w:tcPr>
          <w:p w14:paraId="39F43289" w14:textId="77777777" w:rsidR="006F6378" w:rsidRPr="00C30686" w:rsidRDefault="006F6378" w:rsidP="0094020B">
            <w:pPr>
              <w:pStyle w:val="TAC"/>
              <w:rPr>
                <w:rFonts w:eastAsiaTheme="minorEastAsia"/>
                <w:lang w:val="en-US" w:eastAsia="zh-CN"/>
              </w:rPr>
            </w:pPr>
          </w:p>
        </w:tc>
      </w:tr>
      <w:tr w:rsidR="006F6378" w:rsidRPr="00C30686" w14:paraId="117827F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3BCC0E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7B41DE7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9009F66" w14:textId="77777777" w:rsidR="006F6378" w:rsidRPr="00C30686" w:rsidRDefault="006F6378" w:rsidP="0094020B">
            <w:pPr>
              <w:pStyle w:val="TAC"/>
              <w:rPr>
                <w:rFonts w:eastAsiaTheme="minorEastAsia" w:cs="Arial"/>
                <w:szCs w:val="18"/>
                <w:lang w:val="en-US" w:eastAsia="zh-CN"/>
              </w:rPr>
            </w:pPr>
            <w:r w:rsidRPr="00C30686">
              <w:rPr>
                <w:rFonts w:cs="Arial"/>
                <w:kern w:val="2"/>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17EFE4FF" w14:textId="77777777" w:rsidR="006F6378" w:rsidRPr="00C30686" w:rsidRDefault="006F6378" w:rsidP="0094020B">
            <w:pPr>
              <w:pStyle w:val="TAC"/>
              <w:rPr>
                <w:rFonts w:eastAsiaTheme="minorEastAsia"/>
                <w:lang w:val="en-US" w:eastAsia="zh-CN" w:bidi="ar"/>
              </w:rPr>
            </w:pPr>
            <w:r w:rsidRPr="00C30686">
              <w:rPr>
                <w:lang w:val="en-US" w:eastAsia="zh-CN" w:bidi="ar"/>
              </w:rPr>
              <w:t>CA_n78(2A)_BCS2</w:t>
            </w:r>
          </w:p>
        </w:tc>
        <w:tc>
          <w:tcPr>
            <w:tcW w:w="2445" w:type="dxa"/>
            <w:tcBorders>
              <w:top w:val="nil"/>
              <w:left w:val="single" w:sz="4" w:space="0" w:color="auto"/>
              <w:bottom w:val="single" w:sz="4" w:space="0" w:color="auto"/>
              <w:right w:val="single" w:sz="4" w:space="0" w:color="auto"/>
            </w:tcBorders>
            <w:vAlign w:val="center"/>
          </w:tcPr>
          <w:p w14:paraId="6930D56A" w14:textId="77777777" w:rsidR="006F6378" w:rsidRPr="00C30686" w:rsidRDefault="006F6378" w:rsidP="0094020B">
            <w:pPr>
              <w:pStyle w:val="TAC"/>
              <w:rPr>
                <w:rFonts w:eastAsiaTheme="minorEastAsia"/>
                <w:lang w:val="en-US" w:eastAsia="zh-CN"/>
              </w:rPr>
            </w:pPr>
          </w:p>
        </w:tc>
      </w:tr>
      <w:tr w:rsidR="006F6378" w:rsidRPr="00C30686" w14:paraId="41D3A88F" w14:textId="77777777" w:rsidTr="004F423A">
        <w:trPr>
          <w:trHeight w:val="29"/>
        </w:trPr>
        <w:tc>
          <w:tcPr>
            <w:tcW w:w="2742" w:type="dxa"/>
            <w:tcBorders>
              <w:top w:val="nil"/>
              <w:left w:val="single" w:sz="4" w:space="0" w:color="auto"/>
              <w:bottom w:val="nil"/>
              <w:right w:val="single" w:sz="4" w:space="0" w:color="auto"/>
            </w:tcBorders>
            <w:vAlign w:val="center"/>
          </w:tcPr>
          <w:p w14:paraId="49A2DEA4"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CA_n7(2A)-n66A-n78(2A)</w:t>
            </w:r>
          </w:p>
        </w:tc>
        <w:tc>
          <w:tcPr>
            <w:tcW w:w="2785" w:type="dxa"/>
            <w:tcBorders>
              <w:top w:val="nil"/>
              <w:left w:val="single" w:sz="4" w:space="0" w:color="auto"/>
              <w:bottom w:val="nil"/>
              <w:right w:val="single" w:sz="4" w:space="0" w:color="auto"/>
            </w:tcBorders>
            <w:vAlign w:val="center"/>
          </w:tcPr>
          <w:p w14:paraId="0844093B"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CA_n7</w:t>
            </w:r>
            <w:r w:rsidRPr="00C30686">
              <w:rPr>
                <w:rFonts w:eastAsiaTheme="minorEastAsia" w:cs="Arial"/>
                <w:szCs w:val="18"/>
                <w:lang w:val="en-US" w:eastAsia="ja-JP"/>
              </w:rPr>
              <w:t>A-</w:t>
            </w:r>
            <w:r w:rsidRPr="00C30686">
              <w:rPr>
                <w:rFonts w:eastAsiaTheme="minorEastAsia" w:cs="Arial"/>
                <w:szCs w:val="18"/>
                <w:lang w:val="en-US" w:eastAsia="zh-CN"/>
              </w:rPr>
              <w:t>n66A</w:t>
            </w:r>
          </w:p>
          <w:p w14:paraId="3522D322"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CA_n7</w:t>
            </w:r>
            <w:r w:rsidRPr="00C30686">
              <w:rPr>
                <w:rFonts w:eastAsiaTheme="minorEastAsia" w:cs="Arial"/>
                <w:szCs w:val="18"/>
                <w:lang w:val="en-US" w:eastAsia="ja-JP"/>
              </w:rPr>
              <w:t>A-</w:t>
            </w:r>
            <w:r w:rsidRPr="00C30686">
              <w:rPr>
                <w:rFonts w:eastAsiaTheme="minorEastAsia" w:cs="Arial"/>
                <w:szCs w:val="18"/>
                <w:lang w:val="en-US" w:eastAsia="zh-CN"/>
              </w:rPr>
              <w:t>n78A</w:t>
            </w:r>
          </w:p>
          <w:p w14:paraId="140A89C2"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CA_n66</w:t>
            </w:r>
            <w:r w:rsidRPr="00C30686">
              <w:rPr>
                <w:rFonts w:eastAsiaTheme="minorEastAsia" w:cs="Arial"/>
                <w:szCs w:val="18"/>
                <w:lang w:val="en-US" w:eastAsia="ja-JP"/>
              </w:rPr>
              <w:t>A-</w:t>
            </w:r>
            <w:r w:rsidRPr="00C30686">
              <w:rPr>
                <w:rFonts w:eastAsiaTheme="minorEastAsia" w:cs="Arial"/>
                <w:szCs w:val="18"/>
                <w:lang w:val="en-US" w:eastAsia="zh-CN"/>
              </w:rPr>
              <w:t>n78A</w:t>
            </w:r>
          </w:p>
        </w:tc>
        <w:tc>
          <w:tcPr>
            <w:tcW w:w="1259" w:type="dxa"/>
            <w:tcBorders>
              <w:top w:val="single" w:sz="4" w:space="0" w:color="auto"/>
              <w:left w:val="single" w:sz="4" w:space="0" w:color="auto"/>
              <w:bottom w:val="single" w:sz="4" w:space="0" w:color="auto"/>
              <w:right w:val="single" w:sz="4" w:space="0" w:color="auto"/>
            </w:tcBorders>
            <w:vAlign w:val="center"/>
          </w:tcPr>
          <w:p w14:paraId="7353991C"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6925CBD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CA_n7(2A)_BCS0</w:t>
            </w:r>
          </w:p>
        </w:tc>
        <w:tc>
          <w:tcPr>
            <w:tcW w:w="2445" w:type="dxa"/>
            <w:tcBorders>
              <w:top w:val="nil"/>
              <w:left w:val="single" w:sz="4" w:space="0" w:color="auto"/>
              <w:bottom w:val="nil"/>
              <w:right w:val="single" w:sz="4" w:space="0" w:color="auto"/>
            </w:tcBorders>
            <w:vAlign w:val="center"/>
          </w:tcPr>
          <w:p w14:paraId="6A0AF7DC"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0</w:t>
            </w:r>
          </w:p>
        </w:tc>
      </w:tr>
      <w:tr w:rsidR="006F6378" w:rsidRPr="00C30686" w14:paraId="603BB097" w14:textId="77777777" w:rsidTr="004F423A">
        <w:trPr>
          <w:trHeight w:val="29"/>
        </w:trPr>
        <w:tc>
          <w:tcPr>
            <w:tcW w:w="2742" w:type="dxa"/>
            <w:tcBorders>
              <w:top w:val="nil"/>
              <w:left w:val="single" w:sz="4" w:space="0" w:color="auto"/>
              <w:bottom w:val="nil"/>
              <w:right w:val="single" w:sz="4" w:space="0" w:color="auto"/>
            </w:tcBorders>
            <w:vAlign w:val="center"/>
          </w:tcPr>
          <w:p w14:paraId="6FF6568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8627E6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5988EA2"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58A4CCC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45516FD2" w14:textId="77777777" w:rsidR="006F6378" w:rsidRPr="00C30686" w:rsidRDefault="006F6378" w:rsidP="0094020B">
            <w:pPr>
              <w:pStyle w:val="TAC"/>
              <w:rPr>
                <w:rFonts w:eastAsiaTheme="minorEastAsia"/>
                <w:lang w:val="en-US" w:eastAsia="zh-CN"/>
              </w:rPr>
            </w:pPr>
          </w:p>
        </w:tc>
      </w:tr>
      <w:tr w:rsidR="006F6378" w:rsidRPr="00C30686" w14:paraId="33FB3053"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CF280D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2E46DA0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F282C6A"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733CDCD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CA_n78(2A)_BCS2</w:t>
            </w:r>
          </w:p>
        </w:tc>
        <w:tc>
          <w:tcPr>
            <w:tcW w:w="2445" w:type="dxa"/>
            <w:tcBorders>
              <w:top w:val="nil"/>
              <w:left w:val="single" w:sz="4" w:space="0" w:color="auto"/>
              <w:bottom w:val="single" w:sz="4" w:space="0" w:color="auto"/>
              <w:right w:val="single" w:sz="4" w:space="0" w:color="auto"/>
            </w:tcBorders>
            <w:vAlign w:val="center"/>
          </w:tcPr>
          <w:p w14:paraId="00F0E12D" w14:textId="77777777" w:rsidR="006F6378" w:rsidRPr="00C30686" w:rsidRDefault="006F6378" w:rsidP="0094020B">
            <w:pPr>
              <w:pStyle w:val="TAC"/>
              <w:rPr>
                <w:rFonts w:eastAsiaTheme="minorEastAsia"/>
                <w:lang w:val="en-US" w:eastAsia="zh-CN"/>
              </w:rPr>
            </w:pPr>
          </w:p>
        </w:tc>
      </w:tr>
      <w:tr w:rsidR="006F6378" w:rsidRPr="00C30686" w14:paraId="3B496C1D" w14:textId="77777777" w:rsidTr="004F423A">
        <w:trPr>
          <w:trHeight w:val="29"/>
        </w:trPr>
        <w:tc>
          <w:tcPr>
            <w:tcW w:w="2742" w:type="dxa"/>
            <w:tcBorders>
              <w:top w:val="nil"/>
              <w:left w:val="single" w:sz="4" w:space="0" w:color="auto"/>
              <w:bottom w:val="nil"/>
              <w:right w:val="single" w:sz="4" w:space="0" w:color="auto"/>
            </w:tcBorders>
            <w:vAlign w:val="center"/>
          </w:tcPr>
          <w:p w14:paraId="4679A3BD"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CA_n7(2A)-n66(2A)-n78(2A)</w:t>
            </w:r>
          </w:p>
        </w:tc>
        <w:tc>
          <w:tcPr>
            <w:tcW w:w="2785" w:type="dxa"/>
            <w:tcBorders>
              <w:top w:val="nil"/>
              <w:left w:val="single" w:sz="4" w:space="0" w:color="auto"/>
              <w:bottom w:val="nil"/>
              <w:right w:val="single" w:sz="4" w:space="0" w:color="auto"/>
            </w:tcBorders>
            <w:vAlign w:val="center"/>
          </w:tcPr>
          <w:p w14:paraId="438B68DB"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CA_n7</w:t>
            </w:r>
            <w:r w:rsidRPr="00C30686">
              <w:rPr>
                <w:rFonts w:eastAsiaTheme="minorEastAsia" w:cs="Arial"/>
                <w:szCs w:val="18"/>
                <w:lang w:val="en-US" w:eastAsia="ja-JP"/>
              </w:rPr>
              <w:t>A-</w:t>
            </w:r>
            <w:r w:rsidRPr="00C30686">
              <w:rPr>
                <w:rFonts w:eastAsiaTheme="minorEastAsia" w:cs="Arial"/>
                <w:szCs w:val="18"/>
                <w:lang w:val="en-US" w:eastAsia="zh-CN"/>
              </w:rPr>
              <w:t>n66A</w:t>
            </w:r>
          </w:p>
          <w:p w14:paraId="56427DF6"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CA_n7</w:t>
            </w:r>
            <w:r w:rsidRPr="00C30686">
              <w:rPr>
                <w:rFonts w:eastAsiaTheme="minorEastAsia" w:cs="Arial"/>
                <w:szCs w:val="18"/>
                <w:lang w:val="en-US" w:eastAsia="ja-JP"/>
              </w:rPr>
              <w:t>A-</w:t>
            </w:r>
            <w:r w:rsidRPr="00C30686">
              <w:rPr>
                <w:rFonts w:eastAsiaTheme="minorEastAsia" w:cs="Arial"/>
                <w:szCs w:val="18"/>
                <w:lang w:val="en-US" w:eastAsia="zh-CN"/>
              </w:rPr>
              <w:t>n78A</w:t>
            </w:r>
          </w:p>
          <w:p w14:paraId="4FE72F7E"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CA_n66</w:t>
            </w:r>
            <w:r w:rsidRPr="00C30686">
              <w:rPr>
                <w:rFonts w:eastAsiaTheme="minorEastAsia" w:cs="Arial"/>
                <w:szCs w:val="18"/>
                <w:lang w:val="en-US" w:eastAsia="ja-JP"/>
              </w:rPr>
              <w:t>A-</w:t>
            </w:r>
            <w:r w:rsidRPr="00C30686">
              <w:rPr>
                <w:rFonts w:eastAsiaTheme="minorEastAsia" w:cs="Arial"/>
                <w:szCs w:val="18"/>
                <w:lang w:val="en-US" w:eastAsia="zh-CN"/>
              </w:rPr>
              <w:t>n78A</w:t>
            </w:r>
          </w:p>
        </w:tc>
        <w:tc>
          <w:tcPr>
            <w:tcW w:w="1259" w:type="dxa"/>
            <w:tcBorders>
              <w:top w:val="single" w:sz="4" w:space="0" w:color="auto"/>
              <w:left w:val="single" w:sz="4" w:space="0" w:color="auto"/>
              <w:bottom w:val="single" w:sz="4" w:space="0" w:color="auto"/>
              <w:right w:val="single" w:sz="4" w:space="0" w:color="auto"/>
            </w:tcBorders>
            <w:vAlign w:val="center"/>
          </w:tcPr>
          <w:p w14:paraId="7315C88A"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25BB592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CA_n7(2A)_BCS0</w:t>
            </w:r>
          </w:p>
        </w:tc>
        <w:tc>
          <w:tcPr>
            <w:tcW w:w="2445" w:type="dxa"/>
            <w:tcBorders>
              <w:top w:val="nil"/>
              <w:left w:val="single" w:sz="4" w:space="0" w:color="auto"/>
              <w:bottom w:val="nil"/>
              <w:right w:val="single" w:sz="4" w:space="0" w:color="auto"/>
            </w:tcBorders>
            <w:vAlign w:val="center"/>
          </w:tcPr>
          <w:p w14:paraId="1F592E14"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0</w:t>
            </w:r>
          </w:p>
        </w:tc>
      </w:tr>
      <w:tr w:rsidR="006F6378" w:rsidRPr="00C30686" w14:paraId="107469C1" w14:textId="77777777" w:rsidTr="004F423A">
        <w:trPr>
          <w:trHeight w:val="29"/>
        </w:trPr>
        <w:tc>
          <w:tcPr>
            <w:tcW w:w="2742" w:type="dxa"/>
            <w:tcBorders>
              <w:top w:val="nil"/>
              <w:left w:val="single" w:sz="4" w:space="0" w:color="auto"/>
              <w:bottom w:val="nil"/>
              <w:right w:val="single" w:sz="4" w:space="0" w:color="auto"/>
            </w:tcBorders>
            <w:vAlign w:val="center"/>
          </w:tcPr>
          <w:p w14:paraId="0AC56CE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2EEAD2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974D070"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016D1F6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CA_n66(2A)_BCS1</w:t>
            </w:r>
          </w:p>
        </w:tc>
        <w:tc>
          <w:tcPr>
            <w:tcW w:w="2445" w:type="dxa"/>
            <w:tcBorders>
              <w:top w:val="nil"/>
              <w:left w:val="single" w:sz="4" w:space="0" w:color="auto"/>
              <w:bottom w:val="nil"/>
              <w:right w:val="single" w:sz="4" w:space="0" w:color="auto"/>
            </w:tcBorders>
            <w:vAlign w:val="center"/>
          </w:tcPr>
          <w:p w14:paraId="525B37B1" w14:textId="77777777" w:rsidR="006F6378" w:rsidRPr="00C30686" w:rsidRDefault="006F6378" w:rsidP="0094020B">
            <w:pPr>
              <w:pStyle w:val="TAC"/>
              <w:rPr>
                <w:rFonts w:eastAsiaTheme="minorEastAsia"/>
                <w:lang w:val="en-US" w:eastAsia="zh-CN"/>
              </w:rPr>
            </w:pPr>
          </w:p>
        </w:tc>
      </w:tr>
      <w:tr w:rsidR="006F6378" w:rsidRPr="00C30686" w14:paraId="60DD8990"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D09D7F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DB0250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989841D"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3B9E2F1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CA_n78(2A)_BCS2</w:t>
            </w:r>
          </w:p>
        </w:tc>
        <w:tc>
          <w:tcPr>
            <w:tcW w:w="2445" w:type="dxa"/>
            <w:tcBorders>
              <w:top w:val="nil"/>
              <w:left w:val="single" w:sz="4" w:space="0" w:color="auto"/>
              <w:bottom w:val="single" w:sz="4" w:space="0" w:color="auto"/>
              <w:right w:val="single" w:sz="4" w:space="0" w:color="auto"/>
            </w:tcBorders>
            <w:vAlign w:val="center"/>
          </w:tcPr>
          <w:p w14:paraId="3E80738C" w14:textId="77777777" w:rsidR="006F6378" w:rsidRPr="00C30686" w:rsidRDefault="006F6378" w:rsidP="0094020B">
            <w:pPr>
              <w:pStyle w:val="TAC"/>
              <w:rPr>
                <w:rFonts w:eastAsiaTheme="minorEastAsia"/>
                <w:lang w:val="en-US" w:eastAsia="zh-CN"/>
              </w:rPr>
            </w:pPr>
          </w:p>
        </w:tc>
      </w:tr>
      <w:tr w:rsidR="006F6378" w:rsidRPr="00C30686" w14:paraId="5E5CE737"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DF352FF" w14:textId="77777777" w:rsidR="006F6378" w:rsidRPr="00C30686" w:rsidRDefault="006F6378" w:rsidP="0094020B">
            <w:pPr>
              <w:pStyle w:val="TAC"/>
              <w:rPr>
                <w:rFonts w:eastAsiaTheme="minorEastAsia"/>
                <w:lang w:val="en-US" w:eastAsia="zh-CN"/>
              </w:rPr>
            </w:pPr>
            <w:r w:rsidRPr="00C30686">
              <w:rPr>
                <w:rFonts w:eastAsiaTheme="minorEastAsia"/>
                <w:lang w:eastAsia="zh-CN"/>
              </w:rPr>
              <w:t>CA_n7A-n67A-n78A</w:t>
            </w:r>
          </w:p>
        </w:tc>
        <w:tc>
          <w:tcPr>
            <w:tcW w:w="2785" w:type="dxa"/>
            <w:tcBorders>
              <w:top w:val="single" w:sz="4" w:space="0" w:color="auto"/>
              <w:left w:val="single" w:sz="4" w:space="0" w:color="auto"/>
              <w:bottom w:val="nil"/>
              <w:right w:val="single" w:sz="4" w:space="0" w:color="auto"/>
            </w:tcBorders>
            <w:vAlign w:val="center"/>
          </w:tcPr>
          <w:p w14:paraId="6AC3D9E0" w14:textId="77777777" w:rsidR="006F6378" w:rsidRPr="00C30686" w:rsidRDefault="006F6378" w:rsidP="0094020B">
            <w:pPr>
              <w:pStyle w:val="TAC"/>
              <w:rPr>
                <w:rFonts w:eastAsiaTheme="minorEastAsia"/>
                <w:lang w:val="en-US" w:eastAsia="zh-CN"/>
              </w:rPr>
            </w:pPr>
            <w:r w:rsidRPr="00C30686">
              <w:rPr>
                <w:rFonts w:eastAsiaTheme="minorEastAsia"/>
                <w:lang w:eastAsia="zh-CN"/>
              </w:rPr>
              <w:t>CA_n7A-n78A</w:t>
            </w:r>
          </w:p>
        </w:tc>
        <w:tc>
          <w:tcPr>
            <w:tcW w:w="1259" w:type="dxa"/>
            <w:tcBorders>
              <w:top w:val="single" w:sz="4" w:space="0" w:color="auto"/>
              <w:left w:val="single" w:sz="4" w:space="0" w:color="auto"/>
              <w:bottom w:val="single" w:sz="4" w:space="0" w:color="auto"/>
              <w:right w:val="single" w:sz="4" w:space="0" w:color="auto"/>
            </w:tcBorders>
            <w:vAlign w:val="center"/>
          </w:tcPr>
          <w:p w14:paraId="768A4D06" w14:textId="77777777" w:rsidR="006F6378" w:rsidRPr="00C30686" w:rsidRDefault="006F6378" w:rsidP="0094020B">
            <w:pPr>
              <w:pStyle w:val="TAC"/>
              <w:rPr>
                <w:rFonts w:eastAsiaTheme="minorEastAsia" w:cs="Arial"/>
                <w:szCs w:val="18"/>
                <w:lang w:val="en-US" w:eastAsia="zh-CN"/>
              </w:rPr>
            </w:pPr>
            <w:r w:rsidRPr="00C30686">
              <w:rPr>
                <w:rFonts w:eastAsiaTheme="minorEastAsia" w:hint="eastAsia"/>
                <w:lang w:eastAsia="zh-CN"/>
              </w:rPr>
              <w:t>n</w:t>
            </w:r>
            <w:r w:rsidRPr="00C30686">
              <w:rPr>
                <w:rFonts w:eastAsiaTheme="minorEastAsia"/>
                <w:lang w:eastAsia="zh-CN"/>
              </w:rPr>
              <w:t>7</w:t>
            </w:r>
          </w:p>
        </w:tc>
        <w:tc>
          <w:tcPr>
            <w:tcW w:w="4356" w:type="dxa"/>
            <w:tcBorders>
              <w:top w:val="single" w:sz="4" w:space="0" w:color="auto"/>
              <w:left w:val="single" w:sz="4" w:space="0" w:color="auto"/>
              <w:bottom w:val="single" w:sz="4" w:space="0" w:color="auto"/>
              <w:right w:val="single" w:sz="4" w:space="0" w:color="auto"/>
            </w:tcBorders>
            <w:vAlign w:val="center"/>
          </w:tcPr>
          <w:p w14:paraId="32B9D98A" w14:textId="77777777" w:rsidR="006F6378" w:rsidRPr="00C30686" w:rsidRDefault="006F6378" w:rsidP="0094020B">
            <w:pPr>
              <w:pStyle w:val="TAC"/>
              <w:rPr>
                <w:rFonts w:eastAsiaTheme="minorEastAsia"/>
                <w:lang w:val="en-US" w:eastAsia="zh-CN" w:bidi="ar"/>
              </w:rPr>
            </w:pPr>
            <w:r w:rsidRPr="00C30686">
              <w:rPr>
                <w:rFonts w:eastAsiaTheme="minorEastAsia"/>
              </w:rPr>
              <w:t xml:space="preserve">5, </w:t>
            </w:r>
            <w:r w:rsidRPr="00C30686">
              <w:rPr>
                <w:rFonts w:eastAsiaTheme="minorEastAsia" w:hint="eastAsia"/>
              </w:rPr>
              <w:t>1</w:t>
            </w:r>
            <w:r w:rsidRPr="00C30686">
              <w:rPr>
                <w:rFonts w:eastAsiaTheme="minorEastAsia"/>
              </w:rPr>
              <w:t>0, 15, 20, 25, 30, 35, 40, 50</w:t>
            </w:r>
          </w:p>
        </w:tc>
        <w:tc>
          <w:tcPr>
            <w:tcW w:w="2445" w:type="dxa"/>
            <w:tcBorders>
              <w:top w:val="single" w:sz="4" w:space="0" w:color="auto"/>
              <w:left w:val="single" w:sz="4" w:space="0" w:color="auto"/>
              <w:bottom w:val="nil"/>
              <w:right w:val="single" w:sz="4" w:space="0" w:color="auto"/>
            </w:tcBorders>
            <w:vAlign w:val="center"/>
          </w:tcPr>
          <w:p w14:paraId="1EDB4E70"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0</w:t>
            </w:r>
          </w:p>
        </w:tc>
      </w:tr>
      <w:tr w:rsidR="006F6378" w:rsidRPr="00C30686" w14:paraId="0F3EA541" w14:textId="77777777" w:rsidTr="004F423A">
        <w:trPr>
          <w:trHeight w:val="29"/>
        </w:trPr>
        <w:tc>
          <w:tcPr>
            <w:tcW w:w="2742" w:type="dxa"/>
            <w:tcBorders>
              <w:top w:val="nil"/>
              <w:left w:val="single" w:sz="4" w:space="0" w:color="auto"/>
              <w:bottom w:val="nil"/>
              <w:right w:val="single" w:sz="4" w:space="0" w:color="auto"/>
            </w:tcBorders>
            <w:vAlign w:val="center"/>
          </w:tcPr>
          <w:p w14:paraId="2D1F229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E7ECD2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1902F67" w14:textId="77777777" w:rsidR="006F6378" w:rsidRPr="00C30686" w:rsidRDefault="006F6378" w:rsidP="0094020B">
            <w:pPr>
              <w:pStyle w:val="TAC"/>
              <w:rPr>
                <w:rFonts w:eastAsiaTheme="minorEastAsia" w:cs="Arial"/>
                <w:szCs w:val="18"/>
                <w:lang w:val="en-US" w:eastAsia="zh-CN"/>
              </w:rPr>
            </w:pPr>
            <w:r w:rsidRPr="00C30686">
              <w:rPr>
                <w:rFonts w:eastAsiaTheme="minorEastAsia" w:hint="eastAsia"/>
                <w:lang w:eastAsia="zh-CN"/>
              </w:rPr>
              <w:t>n</w:t>
            </w:r>
            <w:r w:rsidRPr="00C30686">
              <w:rPr>
                <w:rFonts w:eastAsiaTheme="minorEastAsia"/>
                <w:lang w:eastAsia="zh-CN"/>
              </w:rPr>
              <w:t>67</w:t>
            </w:r>
          </w:p>
        </w:tc>
        <w:tc>
          <w:tcPr>
            <w:tcW w:w="4356" w:type="dxa"/>
            <w:tcBorders>
              <w:top w:val="single" w:sz="4" w:space="0" w:color="auto"/>
              <w:left w:val="single" w:sz="4" w:space="0" w:color="auto"/>
              <w:bottom w:val="single" w:sz="4" w:space="0" w:color="auto"/>
              <w:right w:val="single" w:sz="4" w:space="0" w:color="auto"/>
            </w:tcBorders>
            <w:vAlign w:val="center"/>
          </w:tcPr>
          <w:p w14:paraId="13772FAD" w14:textId="77777777" w:rsidR="006F6378" w:rsidRPr="00C30686" w:rsidRDefault="006F6378" w:rsidP="0094020B">
            <w:pPr>
              <w:pStyle w:val="TAC"/>
              <w:rPr>
                <w:rFonts w:eastAsiaTheme="minorEastAsia"/>
                <w:lang w:val="en-US" w:eastAsia="zh-CN" w:bidi="ar"/>
              </w:rPr>
            </w:pPr>
            <w:r w:rsidRPr="00C30686">
              <w:rPr>
                <w:rFonts w:eastAsiaTheme="minorEastAsia"/>
              </w:rPr>
              <w:t>5, 10, 15, 20</w:t>
            </w:r>
          </w:p>
        </w:tc>
        <w:tc>
          <w:tcPr>
            <w:tcW w:w="2445" w:type="dxa"/>
            <w:tcBorders>
              <w:top w:val="nil"/>
              <w:left w:val="single" w:sz="4" w:space="0" w:color="auto"/>
              <w:bottom w:val="nil"/>
              <w:right w:val="single" w:sz="4" w:space="0" w:color="auto"/>
            </w:tcBorders>
            <w:vAlign w:val="center"/>
          </w:tcPr>
          <w:p w14:paraId="5E6CCE99" w14:textId="77777777" w:rsidR="006F6378" w:rsidRPr="00C30686" w:rsidRDefault="006F6378" w:rsidP="0094020B">
            <w:pPr>
              <w:pStyle w:val="TAC"/>
              <w:rPr>
                <w:rFonts w:eastAsiaTheme="minorEastAsia"/>
                <w:lang w:val="en-US" w:eastAsia="zh-CN"/>
              </w:rPr>
            </w:pPr>
          </w:p>
        </w:tc>
      </w:tr>
      <w:tr w:rsidR="006F6378" w:rsidRPr="00C30686" w14:paraId="7F05C6AE"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1566C5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1B87AC5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EEA3707" w14:textId="77777777" w:rsidR="006F6378" w:rsidRPr="00C30686" w:rsidRDefault="006F6378" w:rsidP="0094020B">
            <w:pPr>
              <w:pStyle w:val="TAC"/>
              <w:rPr>
                <w:rFonts w:eastAsiaTheme="minorEastAsia" w:cs="Arial"/>
                <w:szCs w:val="18"/>
                <w:lang w:val="en-US" w:eastAsia="zh-CN"/>
              </w:rPr>
            </w:pPr>
            <w:r w:rsidRPr="00C30686">
              <w:rPr>
                <w:rFonts w:eastAsiaTheme="minorEastAsia" w:hint="eastAsia"/>
                <w:lang w:eastAsia="zh-CN"/>
              </w:rPr>
              <w:t>n</w:t>
            </w:r>
            <w:r w:rsidRPr="00C30686">
              <w:rPr>
                <w:rFonts w:eastAsiaTheme="minorEastAsia"/>
                <w:lang w:eastAsia="zh-CN"/>
              </w:rPr>
              <w:t>78</w:t>
            </w:r>
          </w:p>
        </w:tc>
        <w:tc>
          <w:tcPr>
            <w:tcW w:w="4356" w:type="dxa"/>
            <w:tcBorders>
              <w:top w:val="single" w:sz="4" w:space="0" w:color="auto"/>
              <w:left w:val="single" w:sz="4" w:space="0" w:color="auto"/>
              <w:bottom w:val="single" w:sz="4" w:space="0" w:color="auto"/>
              <w:right w:val="single" w:sz="4" w:space="0" w:color="auto"/>
            </w:tcBorders>
            <w:vAlign w:val="center"/>
          </w:tcPr>
          <w:p w14:paraId="3A4DE9B3" w14:textId="77777777" w:rsidR="006F6378" w:rsidRPr="00C30686" w:rsidRDefault="006F6378" w:rsidP="0094020B">
            <w:pPr>
              <w:pStyle w:val="TAC"/>
              <w:rPr>
                <w:rFonts w:eastAsiaTheme="minorEastAsia"/>
                <w:lang w:val="en-US" w:eastAsia="zh-CN" w:bidi="ar"/>
              </w:rPr>
            </w:pPr>
            <w:r w:rsidRPr="00C30686">
              <w:rPr>
                <w:rFonts w:eastAsiaTheme="minorEastAsia"/>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5A0B4FEB" w14:textId="77777777" w:rsidR="006F6378" w:rsidRPr="00C30686" w:rsidRDefault="006F6378" w:rsidP="0094020B">
            <w:pPr>
              <w:pStyle w:val="TAC"/>
              <w:rPr>
                <w:rFonts w:eastAsiaTheme="minorEastAsia"/>
                <w:lang w:val="en-US" w:eastAsia="zh-CN"/>
              </w:rPr>
            </w:pPr>
          </w:p>
        </w:tc>
      </w:tr>
      <w:tr w:rsidR="006F6378" w:rsidRPr="00C30686" w14:paraId="7BBA61A2"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BA3F906" w14:textId="77777777" w:rsidR="006F6378" w:rsidRPr="00C30686" w:rsidRDefault="006F6378" w:rsidP="0094020B">
            <w:pPr>
              <w:pStyle w:val="TAC"/>
              <w:rPr>
                <w:rFonts w:eastAsiaTheme="minorEastAsia"/>
                <w:lang w:val="en-US" w:eastAsia="zh-CN"/>
              </w:rPr>
            </w:pPr>
            <w:r w:rsidRPr="00C30686">
              <w:rPr>
                <w:rFonts w:eastAsiaTheme="minorEastAsia"/>
                <w:lang w:eastAsia="zh-CN"/>
              </w:rPr>
              <w:t>CA_n7A-n67A-n78(2A)</w:t>
            </w:r>
          </w:p>
        </w:tc>
        <w:tc>
          <w:tcPr>
            <w:tcW w:w="2785" w:type="dxa"/>
            <w:tcBorders>
              <w:top w:val="single" w:sz="4" w:space="0" w:color="auto"/>
              <w:left w:val="single" w:sz="4" w:space="0" w:color="auto"/>
              <w:bottom w:val="nil"/>
              <w:right w:val="single" w:sz="4" w:space="0" w:color="auto"/>
            </w:tcBorders>
            <w:vAlign w:val="center"/>
          </w:tcPr>
          <w:p w14:paraId="7C951FBC" w14:textId="77777777" w:rsidR="006F6378" w:rsidRPr="00C30686" w:rsidRDefault="006F6378" w:rsidP="0094020B">
            <w:pPr>
              <w:pStyle w:val="TAC"/>
              <w:rPr>
                <w:rFonts w:eastAsiaTheme="minorEastAsia"/>
                <w:lang w:val="en-US" w:eastAsia="zh-CN"/>
              </w:rPr>
            </w:pPr>
            <w:r w:rsidRPr="00C30686">
              <w:rPr>
                <w:rFonts w:eastAsiaTheme="minorEastAsia"/>
                <w:lang w:eastAsia="zh-CN"/>
              </w:rPr>
              <w:t>CA_n7A-n78A</w:t>
            </w:r>
            <w:r w:rsidRPr="00C30686">
              <w:rPr>
                <w:rFonts w:eastAsiaTheme="minorEastAsia"/>
                <w:lang w:eastAsia="zh-CN"/>
              </w:rPr>
              <w:br/>
            </w:r>
            <w:r w:rsidRPr="00C30686">
              <w:rPr>
                <w:lang w:eastAsia="zh-CN"/>
              </w:rPr>
              <w:t>CA_n78(2A)</w:t>
            </w:r>
          </w:p>
        </w:tc>
        <w:tc>
          <w:tcPr>
            <w:tcW w:w="1259" w:type="dxa"/>
            <w:tcBorders>
              <w:top w:val="single" w:sz="4" w:space="0" w:color="auto"/>
              <w:left w:val="single" w:sz="4" w:space="0" w:color="auto"/>
              <w:bottom w:val="single" w:sz="4" w:space="0" w:color="auto"/>
              <w:right w:val="single" w:sz="4" w:space="0" w:color="auto"/>
            </w:tcBorders>
            <w:vAlign w:val="center"/>
          </w:tcPr>
          <w:p w14:paraId="7FEF7737" w14:textId="77777777" w:rsidR="006F6378" w:rsidRPr="00C30686" w:rsidRDefault="006F6378" w:rsidP="0094020B">
            <w:pPr>
              <w:pStyle w:val="TAC"/>
              <w:rPr>
                <w:rFonts w:eastAsiaTheme="minorEastAsia" w:cs="Arial"/>
                <w:szCs w:val="18"/>
                <w:lang w:val="en-US" w:eastAsia="zh-CN"/>
              </w:rPr>
            </w:pPr>
            <w:r w:rsidRPr="00C30686">
              <w:rPr>
                <w:rFonts w:eastAsiaTheme="minorEastAsia" w:hint="eastAsia"/>
                <w:lang w:eastAsia="zh-CN"/>
              </w:rPr>
              <w:t>n</w:t>
            </w:r>
            <w:r w:rsidRPr="00C30686">
              <w:rPr>
                <w:rFonts w:eastAsiaTheme="minorEastAsia"/>
                <w:lang w:eastAsia="zh-CN"/>
              </w:rPr>
              <w:t>7</w:t>
            </w:r>
          </w:p>
        </w:tc>
        <w:tc>
          <w:tcPr>
            <w:tcW w:w="4356" w:type="dxa"/>
            <w:tcBorders>
              <w:top w:val="single" w:sz="4" w:space="0" w:color="auto"/>
              <w:left w:val="single" w:sz="4" w:space="0" w:color="auto"/>
              <w:bottom w:val="single" w:sz="4" w:space="0" w:color="auto"/>
              <w:right w:val="single" w:sz="4" w:space="0" w:color="auto"/>
            </w:tcBorders>
            <w:vAlign w:val="center"/>
          </w:tcPr>
          <w:p w14:paraId="20BD6601" w14:textId="77777777" w:rsidR="006F6378" w:rsidRPr="00C30686" w:rsidRDefault="006F6378" w:rsidP="0094020B">
            <w:pPr>
              <w:pStyle w:val="TAC"/>
              <w:rPr>
                <w:rFonts w:eastAsiaTheme="minorEastAsia"/>
                <w:lang w:val="en-US" w:eastAsia="zh-CN" w:bidi="ar"/>
              </w:rPr>
            </w:pPr>
            <w:r w:rsidRPr="00C30686">
              <w:rPr>
                <w:rFonts w:eastAsiaTheme="minorEastAsia"/>
              </w:rPr>
              <w:t xml:space="preserve">5, </w:t>
            </w:r>
            <w:r w:rsidRPr="00C30686">
              <w:rPr>
                <w:rFonts w:eastAsiaTheme="minorEastAsia" w:hint="eastAsia"/>
              </w:rPr>
              <w:t>1</w:t>
            </w:r>
            <w:r w:rsidRPr="00C30686">
              <w:rPr>
                <w:rFonts w:eastAsiaTheme="minorEastAsia"/>
              </w:rPr>
              <w:t>0, 15, 20, 25, 30, 35, 40, 50</w:t>
            </w:r>
          </w:p>
        </w:tc>
        <w:tc>
          <w:tcPr>
            <w:tcW w:w="2445" w:type="dxa"/>
            <w:tcBorders>
              <w:top w:val="single" w:sz="4" w:space="0" w:color="auto"/>
              <w:left w:val="single" w:sz="4" w:space="0" w:color="auto"/>
              <w:bottom w:val="nil"/>
              <w:right w:val="single" w:sz="4" w:space="0" w:color="auto"/>
            </w:tcBorders>
            <w:vAlign w:val="center"/>
          </w:tcPr>
          <w:p w14:paraId="1CFEF2EE"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0</w:t>
            </w:r>
          </w:p>
        </w:tc>
      </w:tr>
      <w:tr w:rsidR="006F6378" w:rsidRPr="00C30686" w14:paraId="2A955B08" w14:textId="77777777" w:rsidTr="004F423A">
        <w:trPr>
          <w:trHeight w:val="29"/>
        </w:trPr>
        <w:tc>
          <w:tcPr>
            <w:tcW w:w="2742" w:type="dxa"/>
            <w:tcBorders>
              <w:top w:val="nil"/>
              <w:left w:val="single" w:sz="4" w:space="0" w:color="auto"/>
              <w:bottom w:val="nil"/>
              <w:right w:val="single" w:sz="4" w:space="0" w:color="auto"/>
            </w:tcBorders>
            <w:vAlign w:val="center"/>
          </w:tcPr>
          <w:p w14:paraId="3840878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E9B18E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F1678B5" w14:textId="77777777" w:rsidR="006F6378" w:rsidRPr="00C30686" w:rsidRDefault="006F6378" w:rsidP="0094020B">
            <w:pPr>
              <w:pStyle w:val="TAC"/>
              <w:rPr>
                <w:rFonts w:eastAsiaTheme="minorEastAsia" w:cs="Arial"/>
                <w:szCs w:val="18"/>
                <w:lang w:val="en-US" w:eastAsia="zh-CN"/>
              </w:rPr>
            </w:pPr>
            <w:r w:rsidRPr="00C30686">
              <w:rPr>
                <w:rFonts w:eastAsiaTheme="minorEastAsia" w:hint="eastAsia"/>
                <w:lang w:eastAsia="zh-CN"/>
              </w:rPr>
              <w:t>n</w:t>
            </w:r>
            <w:r w:rsidRPr="00C30686">
              <w:rPr>
                <w:rFonts w:eastAsiaTheme="minorEastAsia"/>
                <w:lang w:eastAsia="zh-CN"/>
              </w:rPr>
              <w:t>67</w:t>
            </w:r>
          </w:p>
        </w:tc>
        <w:tc>
          <w:tcPr>
            <w:tcW w:w="4356" w:type="dxa"/>
            <w:tcBorders>
              <w:top w:val="single" w:sz="4" w:space="0" w:color="auto"/>
              <w:left w:val="single" w:sz="4" w:space="0" w:color="auto"/>
              <w:bottom w:val="single" w:sz="4" w:space="0" w:color="auto"/>
              <w:right w:val="single" w:sz="4" w:space="0" w:color="auto"/>
            </w:tcBorders>
            <w:vAlign w:val="center"/>
          </w:tcPr>
          <w:p w14:paraId="5C219317" w14:textId="77777777" w:rsidR="006F6378" w:rsidRPr="00C30686" w:rsidRDefault="006F6378" w:rsidP="0094020B">
            <w:pPr>
              <w:pStyle w:val="TAC"/>
              <w:rPr>
                <w:rFonts w:eastAsiaTheme="minorEastAsia"/>
                <w:lang w:val="en-US" w:eastAsia="zh-CN" w:bidi="ar"/>
              </w:rPr>
            </w:pPr>
            <w:r w:rsidRPr="00C30686">
              <w:rPr>
                <w:rFonts w:eastAsiaTheme="minorEastAsia"/>
              </w:rPr>
              <w:t>5, 10, 15, 20</w:t>
            </w:r>
          </w:p>
        </w:tc>
        <w:tc>
          <w:tcPr>
            <w:tcW w:w="2445" w:type="dxa"/>
            <w:tcBorders>
              <w:top w:val="nil"/>
              <w:left w:val="single" w:sz="4" w:space="0" w:color="auto"/>
              <w:bottom w:val="nil"/>
              <w:right w:val="single" w:sz="4" w:space="0" w:color="auto"/>
            </w:tcBorders>
            <w:vAlign w:val="center"/>
          </w:tcPr>
          <w:p w14:paraId="0F14C34F" w14:textId="77777777" w:rsidR="006F6378" w:rsidRPr="00C30686" w:rsidRDefault="006F6378" w:rsidP="0094020B">
            <w:pPr>
              <w:pStyle w:val="TAC"/>
              <w:rPr>
                <w:rFonts w:eastAsiaTheme="minorEastAsia"/>
                <w:lang w:val="en-US" w:eastAsia="zh-CN"/>
              </w:rPr>
            </w:pPr>
          </w:p>
        </w:tc>
      </w:tr>
      <w:tr w:rsidR="006F6378" w:rsidRPr="00C30686" w14:paraId="1F1988FA"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ED217A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1CE1272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4A898DB" w14:textId="77777777" w:rsidR="006F6378" w:rsidRPr="00C30686" w:rsidRDefault="006F6378" w:rsidP="0094020B">
            <w:pPr>
              <w:pStyle w:val="TAC"/>
              <w:rPr>
                <w:rFonts w:eastAsiaTheme="minorEastAsia" w:cs="Arial"/>
                <w:szCs w:val="18"/>
                <w:lang w:val="en-US" w:eastAsia="zh-CN"/>
              </w:rPr>
            </w:pPr>
            <w:r w:rsidRPr="00C30686">
              <w:rPr>
                <w:rFonts w:eastAsiaTheme="minorEastAsia" w:hint="eastAsia"/>
                <w:lang w:eastAsia="zh-CN"/>
              </w:rPr>
              <w:t>n</w:t>
            </w:r>
            <w:r w:rsidRPr="00C30686">
              <w:rPr>
                <w:rFonts w:eastAsiaTheme="minorEastAsia"/>
                <w:lang w:eastAsia="zh-CN"/>
              </w:rPr>
              <w:t>78</w:t>
            </w:r>
          </w:p>
        </w:tc>
        <w:tc>
          <w:tcPr>
            <w:tcW w:w="4356" w:type="dxa"/>
            <w:tcBorders>
              <w:top w:val="single" w:sz="4" w:space="0" w:color="auto"/>
              <w:left w:val="single" w:sz="4" w:space="0" w:color="auto"/>
              <w:bottom w:val="single" w:sz="4" w:space="0" w:color="auto"/>
              <w:right w:val="single" w:sz="4" w:space="0" w:color="auto"/>
            </w:tcBorders>
            <w:vAlign w:val="center"/>
          </w:tcPr>
          <w:p w14:paraId="52FCC32D"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CA_n78(2A)_BCS2</w:t>
            </w:r>
          </w:p>
        </w:tc>
        <w:tc>
          <w:tcPr>
            <w:tcW w:w="2445" w:type="dxa"/>
            <w:tcBorders>
              <w:top w:val="nil"/>
              <w:left w:val="single" w:sz="4" w:space="0" w:color="auto"/>
              <w:bottom w:val="single" w:sz="4" w:space="0" w:color="auto"/>
              <w:right w:val="single" w:sz="4" w:space="0" w:color="auto"/>
            </w:tcBorders>
            <w:vAlign w:val="center"/>
          </w:tcPr>
          <w:p w14:paraId="45D88956" w14:textId="77777777" w:rsidR="006F6378" w:rsidRPr="00C30686" w:rsidRDefault="006F6378" w:rsidP="0094020B">
            <w:pPr>
              <w:pStyle w:val="TAC"/>
              <w:rPr>
                <w:rFonts w:eastAsiaTheme="minorEastAsia"/>
                <w:lang w:val="en-US" w:eastAsia="zh-CN"/>
              </w:rPr>
            </w:pPr>
          </w:p>
        </w:tc>
      </w:tr>
      <w:tr w:rsidR="006F6378" w:rsidRPr="00C30686" w14:paraId="6513B4F6" w14:textId="77777777" w:rsidTr="004F423A">
        <w:trPr>
          <w:trHeight w:val="29"/>
        </w:trPr>
        <w:tc>
          <w:tcPr>
            <w:tcW w:w="2742" w:type="dxa"/>
            <w:tcBorders>
              <w:top w:val="single" w:sz="4" w:space="0" w:color="auto"/>
              <w:left w:val="single" w:sz="4" w:space="0" w:color="auto"/>
              <w:bottom w:val="nil"/>
              <w:right w:val="single" w:sz="4" w:space="0" w:color="auto"/>
            </w:tcBorders>
          </w:tcPr>
          <w:p w14:paraId="31A8A567"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rPr>
              <w:t>CA_n7A-n71A-n77A</w:t>
            </w:r>
          </w:p>
        </w:tc>
        <w:tc>
          <w:tcPr>
            <w:tcW w:w="2785" w:type="dxa"/>
            <w:tcBorders>
              <w:top w:val="single" w:sz="4" w:space="0" w:color="auto"/>
              <w:left w:val="single" w:sz="4" w:space="0" w:color="auto"/>
              <w:bottom w:val="nil"/>
              <w:right w:val="single" w:sz="4" w:space="0" w:color="auto"/>
            </w:tcBorders>
            <w:vAlign w:val="center"/>
          </w:tcPr>
          <w:p w14:paraId="2DDE3E4E"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8"/>
              </w:rPr>
              <w:t>CA_n7A-n71A</w:t>
            </w:r>
          </w:p>
          <w:p w14:paraId="420900AA"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8"/>
              </w:rPr>
              <w:t>CA_n7A-n77A</w:t>
            </w:r>
          </w:p>
          <w:p w14:paraId="6E6B5ACA"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rPr>
              <w:t>CA_n71A-n77A</w:t>
            </w:r>
          </w:p>
        </w:tc>
        <w:tc>
          <w:tcPr>
            <w:tcW w:w="1259" w:type="dxa"/>
            <w:tcBorders>
              <w:top w:val="single" w:sz="4" w:space="0" w:color="auto"/>
              <w:left w:val="single" w:sz="4" w:space="0" w:color="auto"/>
              <w:bottom w:val="single" w:sz="4" w:space="0" w:color="auto"/>
              <w:right w:val="single" w:sz="4" w:space="0" w:color="auto"/>
            </w:tcBorders>
            <w:vAlign w:val="center"/>
          </w:tcPr>
          <w:p w14:paraId="2786D9D7" w14:textId="77777777" w:rsidR="006F6378" w:rsidRPr="00C30686" w:rsidRDefault="006F6378" w:rsidP="0094020B">
            <w:pPr>
              <w:pStyle w:val="TAC"/>
              <w:rPr>
                <w:rFonts w:eastAsiaTheme="minorEastAsia" w:cs="Arial"/>
                <w:szCs w:val="18"/>
                <w:lang w:val="en-US" w:eastAsia="zh-CN"/>
              </w:rPr>
            </w:pPr>
            <w:r w:rsidRPr="00C30686">
              <w:rPr>
                <w:rFonts w:eastAsiaTheme="minorEastAsia"/>
                <w:color w:val="000000"/>
              </w:rPr>
              <w:t>n7</w:t>
            </w:r>
          </w:p>
        </w:tc>
        <w:tc>
          <w:tcPr>
            <w:tcW w:w="4356" w:type="dxa"/>
            <w:tcBorders>
              <w:top w:val="single" w:sz="4" w:space="0" w:color="auto"/>
              <w:left w:val="single" w:sz="4" w:space="0" w:color="auto"/>
              <w:bottom w:val="single" w:sz="4" w:space="0" w:color="auto"/>
              <w:right w:val="single" w:sz="4" w:space="0" w:color="auto"/>
            </w:tcBorders>
            <w:vAlign w:val="center"/>
          </w:tcPr>
          <w:p w14:paraId="7B5FDAA7"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6"/>
              </w:rPr>
              <w:t>5</w:t>
            </w:r>
            <w:r w:rsidRPr="00C30686">
              <w:rPr>
                <w:rFonts w:eastAsiaTheme="minorEastAsia" w:cs="Arial" w:hint="eastAsia"/>
                <w:color w:val="000000"/>
                <w:szCs w:val="16"/>
                <w:lang w:eastAsia="zh-CN"/>
              </w:rPr>
              <w:t>,</w:t>
            </w:r>
            <w:r w:rsidRPr="00C30686">
              <w:rPr>
                <w:rFonts w:eastAsiaTheme="minorEastAsia" w:cs="Arial"/>
                <w:color w:val="000000"/>
                <w:szCs w:val="16"/>
                <w:lang w:eastAsia="zh-CN"/>
              </w:rPr>
              <w:t xml:space="preserve"> 10, 15, 20, 25, 30, 35, 40, 50</w:t>
            </w:r>
          </w:p>
        </w:tc>
        <w:tc>
          <w:tcPr>
            <w:tcW w:w="2445" w:type="dxa"/>
            <w:tcBorders>
              <w:top w:val="single" w:sz="4" w:space="0" w:color="auto"/>
              <w:left w:val="single" w:sz="4" w:space="0" w:color="auto"/>
              <w:bottom w:val="nil"/>
              <w:right w:val="single" w:sz="4" w:space="0" w:color="auto"/>
            </w:tcBorders>
            <w:vAlign w:val="center"/>
          </w:tcPr>
          <w:p w14:paraId="275438CC" w14:textId="77777777" w:rsidR="006F6378" w:rsidRPr="00C30686" w:rsidRDefault="006F6378" w:rsidP="0094020B">
            <w:pPr>
              <w:pStyle w:val="TAC"/>
              <w:rPr>
                <w:rFonts w:eastAsiaTheme="minorEastAsia"/>
                <w:lang w:val="en-US" w:eastAsia="zh-CN"/>
              </w:rPr>
            </w:pPr>
            <w:r w:rsidRPr="00C30686">
              <w:rPr>
                <w:rFonts w:eastAsiaTheme="minorEastAsia" w:hint="eastAsia"/>
                <w:szCs w:val="18"/>
                <w:lang w:val="en-US" w:eastAsia="zh-CN"/>
              </w:rPr>
              <w:t>0</w:t>
            </w:r>
          </w:p>
        </w:tc>
      </w:tr>
      <w:tr w:rsidR="006F6378" w:rsidRPr="00C30686" w14:paraId="62FF7C15" w14:textId="77777777" w:rsidTr="004F423A">
        <w:trPr>
          <w:trHeight w:val="29"/>
        </w:trPr>
        <w:tc>
          <w:tcPr>
            <w:tcW w:w="2742" w:type="dxa"/>
            <w:tcBorders>
              <w:top w:val="nil"/>
              <w:left w:val="single" w:sz="4" w:space="0" w:color="auto"/>
              <w:bottom w:val="nil"/>
              <w:right w:val="single" w:sz="4" w:space="0" w:color="auto"/>
            </w:tcBorders>
            <w:vAlign w:val="center"/>
          </w:tcPr>
          <w:p w14:paraId="40122CD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44E138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2503ECC" w14:textId="77777777" w:rsidR="006F6378" w:rsidRPr="00C30686" w:rsidRDefault="006F6378" w:rsidP="0094020B">
            <w:pPr>
              <w:pStyle w:val="TAC"/>
              <w:rPr>
                <w:rFonts w:eastAsiaTheme="minorEastAsia" w:cs="Arial"/>
                <w:szCs w:val="18"/>
                <w:lang w:val="en-US" w:eastAsia="zh-CN"/>
              </w:rPr>
            </w:pPr>
            <w:r w:rsidRPr="00C30686">
              <w:rPr>
                <w:rFonts w:eastAsiaTheme="minorEastAsia"/>
                <w:color w:val="000000"/>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2B85CB49"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6"/>
              </w:rPr>
              <w:t>5, 10, 15, 20, 25, 30, 35</w:t>
            </w:r>
          </w:p>
        </w:tc>
        <w:tc>
          <w:tcPr>
            <w:tcW w:w="2445" w:type="dxa"/>
            <w:tcBorders>
              <w:top w:val="nil"/>
              <w:left w:val="single" w:sz="4" w:space="0" w:color="auto"/>
              <w:bottom w:val="nil"/>
              <w:right w:val="single" w:sz="4" w:space="0" w:color="auto"/>
            </w:tcBorders>
            <w:vAlign w:val="center"/>
          </w:tcPr>
          <w:p w14:paraId="46D48BAE" w14:textId="77777777" w:rsidR="006F6378" w:rsidRPr="00C30686" w:rsidRDefault="006F6378" w:rsidP="0094020B">
            <w:pPr>
              <w:pStyle w:val="TAC"/>
              <w:rPr>
                <w:rFonts w:eastAsiaTheme="minorEastAsia"/>
                <w:lang w:val="en-US" w:eastAsia="zh-CN"/>
              </w:rPr>
            </w:pPr>
          </w:p>
        </w:tc>
      </w:tr>
      <w:tr w:rsidR="006F6378" w:rsidRPr="00C30686" w14:paraId="43F516C6"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E4824B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0B580A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E168B52" w14:textId="77777777" w:rsidR="006F6378" w:rsidRPr="00C30686" w:rsidRDefault="006F6378" w:rsidP="0094020B">
            <w:pPr>
              <w:pStyle w:val="TAC"/>
              <w:rPr>
                <w:rFonts w:eastAsiaTheme="minorEastAsia" w:cs="Arial"/>
                <w:szCs w:val="18"/>
                <w:lang w:val="en-US" w:eastAsia="zh-CN"/>
              </w:rPr>
            </w:pPr>
            <w:r w:rsidRPr="00C30686">
              <w:rPr>
                <w:color w:val="000000"/>
                <w:lang w:eastAsia="zh-CN"/>
              </w:rPr>
              <w:t>n77</w:t>
            </w:r>
          </w:p>
        </w:tc>
        <w:tc>
          <w:tcPr>
            <w:tcW w:w="4356" w:type="dxa"/>
            <w:tcBorders>
              <w:top w:val="single" w:sz="4" w:space="0" w:color="auto"/>
              <w:left w:val="single" w:sz="4" w:space="0" w:color="auto"/>
              <w:bottom w:val="single" w:sz="4" w:space="0" w:color="auto"/>
              <w:right w:val="single" w:sz="4" w:space="0" w:color="auto"/>
            </w:tcBorders>
            <w:vAlign w:val="bottom"/>
          </w:tcPr>
          <w:p w14:paraId="01EBA927" w14:textId="77777777" w:rsidR="006F6378" w:rsidRPr="00C30686" w:rsidRDefault="006F6378" w:rsidP="0094020B">
            <w:pPr>
              <w:pStyle w:val="TAC"/>
              <w:rPr>
                <w:rFonts w:eastAsiaTheme="minorEastAsia"/>
                <w:lang w:val="en-US" w:eastAsia="zh-CN" w:bidi="ar"/>
              </w:rPr>
            </w:pPr>
            <w:r w:rsidRPr="00C30686">
              <w:rPr>
                <w:rFonts w:eastAsiaTheme="minorEastAsia" w:hint="eastAsia"/>
                <w:lang w:val="en-US" w:eastAsia="zh-CN" w:bidi="ar"/>
              </w:rPr>
              <w:t>1</w:t>
            </w:r>
            <w:r w:rsidRPr="00C30686">
              <w:rPr>
                <w:rFonts w:eastAsiaTheme="minorEastAsia"/>
                <w:lang w:val="en-US" w:eastAsia="zh-CN" w:bidi="ar"/>
              </w:rPr>
              <w:t>0, 15, 20, 25, 30, 40, 50, 60, 70, 80, 90, 100</w:t>
            </w:r>
          </w:p>
        </w:tc>
        <w:tc>
          <w:tcPr>
            <w:tcW w:w="2445" w:type="dxa"/>
            <w:tcBorders>
              <w:top w:val="nil"/>
              <w:left w:val="single" w:sz="4" w:space="0" w:color="auto"/>
              <w:bottom w:val="single" w:sz="4" w:space="0" w:color="auto"/>
              <w:right w:val="single" w:sz="4" w:space="0" w:color="auto"/>
            </w:tcBorders>
            <w:vAlign w:val="center"/>
          </w:tcPr>
          <w:p w14:paraId="48C4E0E9" w14:textId="77777777" w:rsidR="006F6378" w:rsidRPr="00C30686" w:rsidRDefault="006F6378" w:rsidP="0094020B">
            <w:pPr>
              <w:pStyle w:val="TAC"/>
              <w:rPr>
                <w:rFonts w:eastAsiaTheme="minorEastAsia"/>
                <w:lang w:val="en-US" w:eastAsia="zh-CN"/>
              </w:rPr>
            </w:pPr>
          </w:p>
        </w:tc>
      </w:tr>
      <w:tr w:rsidR="006F6378" w:rsidRPr="00C30686" w14:paraId="0D79945B"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C778964"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CA_n7A-n71A-n77(2A)</w:t>
            </w:r>
          </w:p>
        </w:tc>
        <w:tc>
          <w:tcPr>
            <w:tcW w:w="2785" w:type="dxa"/>
            <w:tcBorders>
              <w:top w:val="single" w:sz="4" w:space="0" w:color="auto"/>
              <w:left w:val="single" w:sz="4" w:space="0" w:color="auto"/>
              <w:bottom w:val="nil"/>
              <w:right w:val="single" w:sz="4" w:space="0" w:color="auto"/>
            </w:tcBorders>
            <w:vAlign w:val="center"/>
          </w:tcPr>
          <w:p w14:paraId="00DE848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CA_n77(2A)</w:t>
            </w:r>
          </w:p>
          <w:p w14:paraId="738F795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CA_n7A-n71A</w:t>
            </w:r>
          </w:p>
          <w:p w14:paraId="622F35A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CA_n7A-n77A</w:t>
            </w:r>
          </w:p>
          <w:p w14:paraId="482A49D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CA_n71A-n77A</w:t>
            </w:r>
          </w:p>
        </w:tc>
        <w:tc>
          <w:tcPr>
            <w:tcW w:w="1259" w:type="dxa"/>
            <w:tcBorders>
              <w:top w:val="single" w:sz="4" w:space="0" w:color="auto"/>
              <w:left w:val="single" w:sz="4" w:space="0" w:color="auto"/>
              <w:bottom w:val="single" w:sz="4" w:space="0" w:color="auto"/>
              <w:right w:val="single" w:sz="4" w:space="0" w:color="auto"/>
            </w:tcBorders>
            <w:vAlign w:val="center"/>
          </w:tcPr>
          <w:p w14:paraId="195EC453"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639E5F1E" w14:textId="77777777" w:rsidR="006F6378" w:rsidRPr="00C30686" w:rsidRDefault="006F6378" w:rsidP="0094020B">
            <w:pPr>
              <w:pStyle w:val="TAC"/>
              <w:rPr>
                <w:rFonts w:eastAsiaTheme="minorEastAsia" w:cs="Arial"/>
                <w:color w:val="000000"/>
                <w:szCs w:val="16"/>
                <w:lang w:eastAsia="zh-CN"/>
              </w:rPr>
            </w:pPr>
            <w:r w:rsidRPr="00C30686">
              <w:rPr>
                <w:rFonts w:eastAsiaTheme="minorEastAsia" w:cs="Arial"/>
                <w:color w:val="000000"/>
                <w:szCs w:val="16"/>
                <w:lang w:eastAsia="zh-CN"/>
              </w:rPr>
              <w:t>5</w:t>
            </w:r>
            <w:r w:rsidRPr="00C30686">
              <w:rPr>
                <w:rFonts w:eastAsiaTheme="minorEastAsia" w:cs="Arial" w:hint="eastAsia"/>
                <w:color w:val="000000"/>
                <w:szCs w:val="16"/>
                <w:lang w:eastAsia="zh-CN"/>
              </w:rPr>
              <w:t>,</w:t>
            </w:r>
            <w:r w:rsidRPr="00C30686">
              <w:rPr>
                <w:rFonts w:eastAsiaTheme="minorEastAsia" w:cs="Arial"/>
                <w:color w:val="000000"/>
                <w:szCs w:val="16"/>
                <w:lang w:eastAsia="zh-CN"/>
              </w:rPr>
              <w:t xml:space="preserve"> 10, 15, 20, 25, 30, 35, 40, 50</w:t>
            </w:r>
          </w:p>
        </w:tc>
        <w:tc>
          <w:tcPr>
            <w:tcW w:w="2445" w:type="dxa"/>
            <w:tcBorders>
              <w:top w:val="single" w:sz="4" w:space="0" w:color="auto"/>
              <w:left w:val="single" w:sz="4" w:space="0" w:color="auto"/>
              <w:bottom w:val="nil"/>
              <w:right w:val="single" w:sz="4" w:space="0" w:color="auto"/>
            </w:tcBorders>
            <w:vAlign w:val="center"/>
          </w:tcPr>
          <w:p w14:paraId="4DB4003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28D27C76" w14:textId="77777777" w:rsidTr="004F423A">
        <w:trPr>
          <w:trHeight w:val="29"/>
        </w:trPr>
        <w:tc>
          <w:tcPr>
            <w:tcW w:w="2742" w:type="dxa"/>
            <w:tcBorders>
              <w:top w:val="nil"/>
              <w:left w:val="single" w:sz="4" w:space="0" w:color="auto"/>
              <w:bottom w:val="nil"/>
              <w:right w:val="single" w:sz="4" w:space="0" w:color="auto"/>
            </w:tcBorders>
            <w:vAlign w:val="center"/>
          </w:tcPr>
          <w:p w14:paraId="0C3D0E0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D4FC10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7AD73B4"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743C7669"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6"/>
              </w:rPr>
              <w:t>5, 10, 15, 20, 25, 30, 35</w:t>
            </w:r>
          </w:p>
        </w:tc>
        <w:tc>
          <w:tcPr>
            <w:tcW w:w="2445" w:type="dxa"/>
            <w:tcBorders>
              <w:top w:val="nil"/>
              <w:left w:val="single" w:sz="4" w:space="0" w:color="auto"/>
              <w:bottom w:val="nil"/>
              <w:right w:val="single" w:sz="4" w:space="0" w:color="auto"/>
            </w:tcBorders>
            <w:vAlign w:val="center"/>
          </w:tcPr>
          <w:p w14:paraId="4E9798EC" w14:textId="77777777" w:rsidR="006F6378" w:rsidRPr="00C30686" w:rsidRDefault="006F6378" w:rsidP="0094020B">
            <w:pPr>
              <w:pStyle w:val="TAC"/>
              <w:rPr>
                <w:rFonts w:eastAsiaTheme="minorEastAsia"/>
                <w:lang w:val="en-US" w:eastAsia="zh-CN"/>
              </w:rPr>
            </w:pPr>
          </w:p>
        </w:tc>
      </w:tr>
      <w:tr w:rsidR="006F6378" w:rsidRPr="00C30686" w14:paraId="7057782A"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DFD95D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7469D37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AE3245A"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6F63E2E" w14:textId="77777777" w:rsidR="006F6378" w:rsidRPr="00C30686" w:rsidRDefault="006F6378" w:rsidP="0094020B">
            <w:pPr>
              <w:pStyle w:val="TAC"/>
              <w:rPr>
                <w:rFonts w:eastAsiaTheme="minorEastAsia"/>
                <w:lang w:val="en-US" w:eastAsia="zh-CN" w:bidi="ar"/>
              </w:rPr>
            </w:pPr>
            <w:r w:rsidRPr="00C30686">
              <w:rPr>
                <w:rFonts w:eastAsiaTheme="minorEastAsia" w:cs="Arial"/>
                <w:szCs w:val="18"/>
              </w:rPr>
              <w:t>CA_n77(2A)_BCS0</w:t>
            </w:r>
          </w:p>
        </w:tc>
        <w:tc>
          <w:tcPr>
            <w:tcW w:w="2445" w:type="dxa"/>
            <w:tcBorders>
              <w:top w:val="nil"/>
              <w:left w:val="single" w:sz="4" w:space="0" w:color="auto"/>
              <w:bottom w:val="single" w:sz="4" w:space="0" w:color="auto"/>
              <w:right w:val="single" w:sz="4" w:space="0" w:color="auto"/>
            </w:tcBorders>
            <w:vAlign w:val="center"/>
          </w:tcPr>
          <w:p w14:paraId="7FBC2800" w14:textId="77777777" w:rsidR="006F6378" w:rsidRPr="00C30686" w:rsidRDefault="006F6378" w:rsidP="0094020B">
            <w:pPr>
              <w:pStyle w:val="TAC"/>
              <w:rPr>
                <w:rFonts w:eastAsiaTheme="minorEastAsia"/>
                <w:lang w:val="en-US" w:eastAsia="zh-CN"/>
              </w:rPr>
            </w:pPr>
          </w:p>
        </w:tc>
      </w:tr>
      <w:tr w:rsidR="006F6378" w:rsidRPr="00C30686" w14:paraId="75856558"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6A9E050"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CA_n7A-n71A-n77(3A)</w:t>
            </w:r>
          </w:p>
        </w:tc>
        <w:tc>
          <w:tcPr>
            <w:tcW w:w="2785" w:type="dxa"/>
            <w:tcBorders>
              <w:top w:val="single" w:sz="4" w:space="0" w:color="auto"/>
              <w:left w:val="single" w:sz="4" w:space="0" w:color="auto"/>
              <w:bottom w:val="nil"/>
              <w:right w:val="single" w:sz="4" w:space="0" w:color="auto"/>
            </w:tcBorders>
            <w:vAlign w:val="center"/>
          </w:tcPr>
          <w:p w14:paraId="1E0F3D0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CA_n77(2A)</w:t>
            </w:r>
          </w:p>
          <w:p w14:paraId="49A5C2F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CA_n7A-n71A</w:t>
            </w:r>
          </w:p>
          <w:p w14:paraId="77361E4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CA_n7A-n77A</w:t>
            </w:r>
          </w:p>
          <w:p w14:paraId="723476B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CA_n71A-n77A</w:t>
            </w:r>
          </w:p>
        </w:tc>
        <w:tc>
          <w:tcPr>
            <w:tcW w:w="1259" w:type="dxa"/>
            <w:tcBorders>
              <w:top w:val="single" w:sz="4" w:space="0" w:color="auto"/>
              <w:left w:val="single" w:sz="4" w:space="0" w:color="auto"/>
              <w:bottom w:val="single" w:sz="4" w:space="0" w:color="auto"/>
              <w:right w:val="single" w:sz="4" w:space="0" w:color="auto"/>
            </w:tcBorders>
            <w:vAlign w:val="center"/>
          </w:tcPr>
          <w:p w14:paraId="61BC0EB2"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n7</w:t>
            </w:r>
          </w:p>
        </w:tc>
        <w:tc>
          <w:tcPr>
            <w:tcW w:w="4356" w:type="dxa"/>
            <w:tcBorders>
              <w:top w:val="single" w:sz="4" w:space="0" w:color="auto"/>
              <w:left w:val="single" w:sz="4" w:space="0" w:color="auto"/>
              <w:bottom w:val="single" w:sz="4" w:space="0" w:color="auto"/>
              <w:right w:val="single" w:sz="4" w:space="0" w:color="auto"/>
            </w:tcBorders>
            <w:vAlign w:val="center"/>
          </w:tcPr>
          <w:p w14:paraId="068C9B02"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6"/>
              </w:rPr>
              <w:t>5</w:t>
            </w:r>
            <w:r w:rsidRPr="00C30686">
              <w:rPr>
                <w:rFonts w:eastAsiaTheme="minorEastAsia" w:cs="Arial" w:hint="eastAsia"/>
                <w:color w:val="000000"/>
                <w:szCs w:val="16"/>
                <w:lang w:eastAsia="zh-CN"/>
              </w:rPr>
              <w:t>,</w:t>
            </w:r>
            <w:r w:rsidRPr="00C30686">
              <w:rPr>
                <w:rFonts w:eastAsiaTheme="minorEastAsia" w:cs="Arial"/>
                <w:color w:val="000000"/>
                <w:szCs w:val="16"/>
                <w:lang w:eastAsia="zh-CN"/>
              </w:rPr>
              <w:t xml:space="preserve"> 10, 15, 20, 25, 30, 35, 40, 50</w:t>
            </w:r>
          </w:p>
        </w:tc>
        <w:tc>
          <w:tcPr>
            <w:tcW w:w="2445" w:type="dxa"/>
            <w:tcBorders>
              <w:top w:val="single" w:sz="4" w:space="0" w:color="auto"/>
              <w:left w:val="single" w:sz="4" w:space="0" w:color="auto"/>
              <w:bottom w:val="nil"/>
              <w:right w:val="single" w:sz="4" w:space="0" w:color="auto"/>
            </w:tcBorders>
            <w:vAlign w:val="center"/>
          </w:tcPr>
          <w:p w14:paraId="5B23551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2DA9E961" w14:textId="77777777" w:rsidTr="004F423A">
        <w:trPr>
          <w:trHeight w:val="29"/>
        </w:trPr>
        <w:tc>
          <w:tcPr>
            <w:tcW w:w="2742" w:type="dxa"/>
            <w:tcBorders>
              <w:top w:val="nil"/>
              <w:left w:val="single" w:sz="4" w:space="0" w:color="auto"/>
              <w:bottom w:val="nil"/>
              <w:right w:val="single" w:sz="4" w:space="0" w:color="auto"/>
            </w:tcBorders>
            <w:vAlign w:val="center"/>
          </w:tcPr>
          <w:p w14:paraId="198DCE1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02727A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9285A4E"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0C1D1DE8"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6"/>
              </w:rPr>
              <w:t>5, 10, 15, 20, 25, 30, 35</w:t>
            </w:r>
          </w:p>
        </w:tc>
        <w:tc>
          <w:tcPr>
            <w:tcW w:w="2445" w:type="dxa"/>
            <w:tcBorders>
              <w:top w:val="nil"/>
              <w:left w:val="single" w:sz="4" w:space="0" w:color="auto"/>
              <w:bottom w:val="nil"/>
              <w:right w:val="single" w:sz="4" w:space="0" w:color="auto"/>
            </w:tcBorders>
            <w:vAlign w:val="center"/>
          </w:tcPr>
          <w:p w14:paraId="54111044" w14:textId="77777777" w:rsidR="006F6378" w:rsidRPr="00C30686" w:rsidRDefault="006F6378" w:rsidP="0094020B">
            <w:pPr>
              <w:pStyle w:val="TAC"/>
              <w:rPr>
                <w:rFonts w:eastAsiaTheme="minorEastAsia"/>
                <w:lang w:val="en-US" w:eastAsia="zh-CN"/>
              </w:rPr>
            </w:pPr>
          </w:p>
        </w:tc>
      </w:tr>
      <w:tr w:rsidR="006F6378" w:rsidRPr="00C30686" w14:paraId="233DEE68"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A6AFE8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25B4A95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ED22077"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7E343A3C" w14:textId="77777777" w:rsidR="006F6378" w:rsidRPr="00C30686" w:rsidRDefault="006F6378" w:rsidP="0094020B">
            <w:pPr>
              <w:pStyle w:val="TAC"/>
              <w:rPr>
                <w:rFonts w:eastAsiaTheme="minorEastAsia"/>
                <w:lang w:val="en-US" w:eastAsia="zh-CN" w:bidi="ar"/>
              </w:rPr>
            </w:pPr>
            <w:r w:rsidRPr="00C30686">
              <w:rPr>
                <w:rFonts w:eastAsiaTheme="minorEastAsia" w:cs="Arial"/>
                <w:szCs w:val="18"/>
              </w:rPr>
              <w:t>CA_n77(3A)_BCS0</w:t>
            </w:r>
          </w:p>
        </w:tc>
        <w:tc>
          <w:tcPr>
            <w:tcW w:w="2445" w:type="dxa"/>
            <w:tcBorders>
              <w:top w:val="nil"/>
              <w:left w:val="single" w:sz="4" w:space="0" w:color="auto"/>
              <w:bottom w:val="single" w:sz="4" w:space="0" w:color="auto"/>
              <w:right w:val="single" w:sz="4" w:space="0" w:color="auto"/>
            </w:tcBorders>
            <w:vAlign w:val="center"/>
          </w:tcPr>
          <w:p w14:paraId="34AB1B2A" w14:textId="77777777" w:rsidR="006F6378" w:rsidRPr="00C30686" w:rsidRDefault="006F6378" w:rsidP="0094020B">
            <w:pPr>
              <w:pStyle w:val="TAC"/>
              <w:rPr>
                <w:rFonts w:eastAsiaTheme="minorEastAsia"/>
                <w:lang w:val="en-US" w:eastAsia="zh-CN"/>
              </w:rPr>
            </w:pPr>
          </w:p>
        </w:tc>
      </w:tr>
      <w:tr w:rsidR="006F6378" w:rsidRPr="00C30686" w14:paraId="260822F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9EFBE96" w14:textId="77777777" w:rsidR="006F6378" w:rsidRPr="00C30686" w:rsidRDefault="006F6378" w:rsidP="0094020B">
            <w:pPr>
              <w:pStyle w:val="TAC"/>
              <w:rPr>
                <w:rFonts w:eastAsiaTheme="minorEastAsia"/>
                <w:lang w:val="en-US" w:eastAsia="zh-CN"/>
              </w:rPr>
            </w:pPr>
            <w:r w:rsidRPr="00C30686">
              <w:rPr>
                <w:lang w:eastAsia="zh-CN"/>
              </w:rPr>
              <w:t>CA_n7A-n75A-n78A</w:t>
            </w:r>
          </w:p>
        </w:tc>
        <w:tc>
          <w:tcPr>
            <w:tcW w:w="2785" w:type="dxa"/>
            <w:tcBorders>
              <w:top w:val="single" w:sz="4" w:space="0" w:color="auto"/>
              <w:left w:val="single" w:sz="4" w:space="0" w:color="auto"/>
              <w:bottom w:val="nil"/>
              <w:right w:val="single" w:sz="4" w:space="0" w:color="auto"/>
            </w:tcBorders>
            <w:vAlign w:val="center"/>
          </w:tcPr>
          <w:p w14:paraId="1D6F39D1" w14:textId="77777777" w:rsidR="006F6378" w:rsidRPr="00C30686" w:rsidRDefault="006F6378" w:rsidP="0094020B">
            <w:pPr>
              <w:pStyle w:val="TAC"/>
              <w:rPr>
                <w:rFonts w:eastAsiaTheme="minorEastAsia"/>
                <w:lang w:val="en-US" w:eastAsia="zh-CN"/>
              </w:rPr>
            </w:pPr>
            <w:r w:rsidRPr="00C30686">
              <w:rPr>
                <w:rFonts w:eastAsiaTheme="minorEastAsia"/>
                <w:lang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4F09B8AD" w14:textId="77777777" w:rsidR="006F6378" w:rsidRPr="00C30686" w:rsidRDefault="006F6378" w:rsidP="0094020B">
            <w:pPr>
              <w:pStyle w:val="TAC"/>
              <w:rPr>
                <w:rFonts w:eastAsiaTheme="minorEastAsia" w:cs="Arial"/>
                <w:szCs w:val="18"/>
                <w:lang w:val="en-US" w:eastAsia="zh-CN"/>
              </w:rPr>
            </w:pPr>
            <w:r w:rsidRPr="00C30686">
              <w:rPr>
                <w:rFonts w:eastAsiaTheme="minorEastAsia" w:hint="eastAsia"/>
                <w:lang w:eastAsia="zh-CN"/>
              </w:rPr>
              <w:t>n</w:t>
            </w:r>
            <w:r w:rsidRPr="00C30686">
              <w:rPr>
                <w:lang w:eastAsia="zh-CN"/>
              </w:rPr>
              <w:t>7</w:t>
            </w:r>
          </w:p>
        </w:tc>
        <w:tc>
          <w:tcPr>
            <w:tcW w:w="4356" w:type="dxa"/>
            <w:tcBorders>
              <w:top w:val="single" w:sz="4" w:space="0" w:color="auto"/>
              <w:left w:val="single" w:sz="4" w:space="0" w:color="auto"/>
              <w:bottom w:val="single" w:sz="4" w:space="0" w:color="auto"/>
              <w:right w:val="single" w:sz="4" w:space="0" w:color="auto"/>
            </w:tcBorders>
            <w:vAlign w:val="center"/>
          </w:tcPr>
          <w:p w14:paraId="42FEB610" w14:textId="77777777" w:rsidR="006F6378" w:rsidRPr="00C30686" w:rsidRDefault="006F6378" w:rsidP="0094020B">
            <w:pPr>
              <w:pStyle w:val="TAC"/>
              <w:rPr>
                <w:rFonts w:eastAsiaTheme="minorEastAsia" w:cs="Arial"/>
                <w:szCs w:val="18"/>
              </w:rPr>
            </w:pPr>
            <w:r w:rsidRPr="00C30686">
              <w:rPr>
                <w:rFonts w:eastAsiaTheme="minorEastAsia" w:cs="Arial"/>
                <w:color w:val="000000"/>
                <w:szCs w:val="18"/>
              </w:rPr>
              <w:t>n</w:t>
            </w:r>
            <w:r w:rsidRPr="00C30686">
              <w:rPr>
                <w:lang w:eastAsia="zh-CN"/>
              </w:rPr>
              <w:t>7</w:t>
            </w:r>
            <w:r w:rsidRPr="00C30686">
              <w:rPr>
                <w:rFonts w:eastAsiaTheme="minorEastAsia" w:cs="Arial"/>
                <w:color w:val="000000"/>
                <w:szCs w:val="18"/>
              </w:rPr>
              <w:t xml:space="preserve"> channel bandwidths in Table 5.3.5-1 </w:t>
            </w:r>
          </w:p>
        </w:tc>
        <w:tc>
          <w:tcPr>
            <w:tcW w:w="2445" w:type="dxa"/>
            <w:tcBorders>
              <w:top w:val="single" w:sz="4" w:space="0" w:color="auto"/>
              <w:left w:val="single" w:sz="4" w:space="0" w:color="auto"/>
              <w:bottom w:val="nil"/>
              <w:right w:val="single" w:sz="4" w:space="0" w:color="auto"/>
            </w:tcBorders>
            <w:vAlign w:val="center"/>
          </w:tcPr>
          <w:p w14:paraId="409B6F43" w14:textId="77777777" w:rsidR="006F6378" w:rsidRPr="00C30686" w:rsidRDefault="006F6378" w:rsidP="0094020B">
            <w:pPr>
              <w:pStyle w:val="TAC"/>
              <w:rPr>
                <w:rFonts w:eastAsiaTheme="minorEastAsia"/>
                <w:lang w:val="en-US" w:eastAsia="zh-CN"/>
              </w:rPr>
            </w:pPr>
            <w:r w:rsidRPr="00C30686">
              <w:rPr>
                <w:rFonts w:eastAsiaTheme="minorEastAsia"/>
                <w:lang w:eastAsia="zh-CN"/>
              </w:rPr>
              <w:t>4 and 5</w:t>
            </w:r>
          </w:p>
        </w:tc>
      </w:tr>
      <w:tr w:rsidR="006F6378" w:rsidRPr="00C30686" w14:paraId="1279220A" w14:textId="77777777" w:rsidTr="004F423A">
        <w:trPr>
          <w:trHeight w:val="29"/>
        </w:trPr>
        <w:tc>
          <w:tcPr>
            <w:tcW w:w="2742" w:type="dxa"/>
            <w:tcBorders>
              <w:top w:val="nil"/>
              <w:left w:val="single" w:sz="4" w:space="0" w:color="auto"/>
              <w:bottom w:val="nil"/>
              <w:right w:val="single" w:sz="4" w:space="0" w:color="auto"/>
            </w:tcBorders>
            <w:vAlign w:val="center"/>
          </w:tcPr>
          <w:p w14:paraId="2131944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613278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7DFA8C1" w14:textId="77777777" w:rsidR="006F6378" w:rsidRPr="00C30686" w:rsidRDefault="006F6378" w:rsidP="0094020B">
            <w:pPr>
              <w:pStyle w:val="TAC"/>
              <w:rPr>
                <w:rFonts w:eastAsiaTheme="minorEastAsia" w:cs="Arial"/>
                <w:szCs w:val="18"/>
                <w:lang w:val="en-US" w:eastAsia="zh-CN"/>
              </w:rPr>
            </w:pPr>
            <w:r w:rsidRPr="00C30686">
              <w:rPr>
                <w:rFonts w:eastAsiaTheme="minorEastAsia" w:hint="eastAsia"/>
                <w:lang w:eastAsia="zh-CN"/>
              </w:rPr>
              <w:t>n</w:t>
            </w:r>
            <w:r w:rsidRPr="00C30686">
              <w:rPr>
                <w:lang w:eastAsia="zh-CN"/>
              </w:rPr>
              <w:t>75</w:t>
            </w:r>
          </w:p>
        </w:tc>
        <w:tc>
          <w:tcPr>
            <w:tcW w:w="4356" w:type="dxa"/>
            <w:tcBorders>
              <w:top w:val="single" w:sz="4" w:space="0" w:color="auto"/>
              <w:left w:val="single" w:sz="4" w:space="0" w:color="auto"/>
              <w:bottom w:val="single" w:sz="4" w:space="0" w:color="auto"/>
              <w:right w:val="single" w:sz="4" w:space="0" w:color="auto"/>
            </w:tcBorders>
            <w:vAlign w:val="center"/>
          </w:tcPr>
          <w:p w14:paraId="4A59B7A0" w14:textId="77777777" w:rsidR="006F6378" w:rsidRPr="00C30686" w:rsidRDefault="006F6378" w:rsidP="0094020B">
            <w:pPr>
              <w:pStyle w:val="TAC"/>
              <w:rPr>
                <w:rFonts w:eastAsiaTheme="minorEastAsia" w:cs="Arial"/>
                <w:szCs w:val="18"/>
              </w:rPr>
            </w:pPr>
            <w:r w:rsidRPr="00C30686">
              <w:rPr>
                <w:rFonts w:eastAsiaTheme="minorEastAsia" w:cs="Arial"/>
                <w:color w:val="000000"/>
                <w:szCs w:val="18"/>
              </w:rPr>
              <w:t>n</w:t>
            </w:r>
            <w:r w:rsidRPr="00C30686">
              <w:rPr>
                <w:lang w:eastAsia="zh-CN"/>
              </w:rPr>
              <w:t>75</w:t>
            </w:r>
            <w:r w:rsidRPr="00C30686">
              <w:rPr>
                <w:rFonts w:eastAsiaTheme="minorEastAsia" w:cs="Arial"/>
                <w:color w:val="000000"/>
                <w:szCs w:val="18"/>
              </w:rPr>
              <w:t xml:space="preserve"> channel bandwidths in Table 5.3.5-1 </w:t>
            </w:r>
          </w:p>
        </w:tc>
        <w:tc>
          <w:tcPr>
            <w:tcW w:w="2445" w:type="dxa"/>
            <w:tcBorders>
              <w:top w:val="nil"/>
              <w:left w:val="single" w:sz="4" w:space="0" w:color="auto"/>
              <w:bottom w:val="nil"/>
              <w:right w:val="single" w:sz="4" w:space="0" w:color="auto"/>
            </w:tcBorders>
            <w:vAlign w:val="center"/>
          </w:tcPr>
          <w:p w14:paraId="6EE641D9" w14:textId="77777777" w:rsidR="006F6378" w:rsidRPr="00C30686" w:rsidRDefault="006F6378" w:rsidP="0094020B">
            <w:pPr>
              <w:pStyle w:val="TAC"/>
              <w:rPr>
                <w:rFonts w:eastAsiaTheme="minorEastAsia"/>
                <w:lang w:val="en-US" w:eastAsia="zh-CN"/>
              </w:rPr>
            </w:pPr>
          </w:p>
        </w:tc>
      </w:tr>
      <w:tr w:rsidR="006F6378" w:rsidRPr="00C30686" w14:paraId="0861EE09"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C1B850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6CACAC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CD357AB" w14:textId="77777777" w:rsidR="006F6378" w:rsidRPr="00C30686" w:rsidRDefault="006F6378" w:rsidP="0094020B">
            <w:pPr>
              <w:pStyle w:val="TAC"/>
              <w:rPr>
                <w:rFonts w:eastAsiaTheme="minorEastAsia" w:cs="Arial"/>
                <w:szCs w:val="18"/>
                <w:lang w:val="en-US" w:eastAsia="zh-CN"/>
              </w:rPr>
            </w:pPr>
            <w:r w:rsidRPr="00C30686">
              <w:rPr>
                <w:rFonts w:eastAsiaTheme="minorEastAsia" w:hint="eastAsia"/>
                <w:lang w:eastAsia="zh-CN"/>
              </w:rPr>
              <w:t>n</w:t>
            </w:r>
            <w:r w:rsidRPr="00C30686">
              <w:rPr>
                <w:lang w:eastAsia="zh-CN"/>
              </w:rPr>
              <w:t>78</w:t>
            </w:r>
          </w:p>
        </w:tc>
        <w:tc>
          <w:tcPr>
            <w:tcW w:w="4356" w:type="dxa"/>
            <w:tcBorders>
              <w:top w:val="single" w:sz="4" w:space="0" w:color="auto"/>
              <w:left w:val="single" w:sz="4" w:space="0" w:color="auto"/>
              <w:bottom w:val="single" w:sz="4" w:space="0" w:color="auto"/>
              <w:right w:val="single" w:sz="4" w:space="0" w:color="auto"/>
            </w:tcBorders>
            <w:vAlign w:val="center"/>
          </w:tcPr>
          <w:p w14:paraId="12D70740" w14:textId="77777777" w:rsidR="006F6378" w:rsidRPr="00C30686" w:rsidRDefault="006F6378" w:rsidP="0094020B">
            <w:pPr>
              <w:pStyle w:val="TAC"/>
              <w:rPr>
                <w:rFonts w:eastAsiaTheme="minorEastAsia" w:cs="Arial"/>
                <w:szCs w:val="18"/>
              </w:rPr>
            </w:pPr>
            <w:r w:rsidRPr="00C30686">
              <w:rPr>
                <w:rFonts w:eastAsiaTheme="minorEastAsia" w:cs="Arial"/>
                <w:color w:val="000000"/>
                <w:szCs w:val="18"/>
              </w:rPr>
              <w:t>n</w:t>
            </w:r>
            <w:r w:rsidRPr="00C30686">
              <w:rPr>
                <w:lang w:eastAsia="zh-CN"/>
              </w:rPr>
              <w:t>78</w:t>
            </w:r>
            <w:r w:rsidRPr="00C30686">
              <w:rPr>
                <w:rFonts w:eastAsiaTheme="minorEastAsia" w:cs="Arial"/>
                <w:color w:val="000000"/>
                <w:szCs w:val="18"/>
              </w:rPr>
              <w:t xml:space="preserve"> channel bandwidths in Table 5.3.5-1 </w:t>
            </w:r>
          </w:p>
        </w:tc>
        <w:tc>
          <w:tcPr>
            <w:tcW w:w="2445" w:type="dxa"/>
            <w:tcBorders>
              <w:top w:val="nil"/>
              <w:left w:val="single" w:sz="4" w:space="0" w:color="auto"/>
              <w:bottom w:val="single" w:sz="4" w:space="0" w:color="auto"/>
              <w:right w:val="single" w:sz="4" w:space="0" w:color="auto"/>
            </w:tcBorders>
            <w:vAlign w:val="center"/>
          </w:tcPr>
          <w:p w14:paraId="5E3DEAB4" w14:textId="77777777" w:rsidR="006F6378" w:rsidRPr="00C30686" w:rsidRDefault="006F6378" w:rsidP="0094020B">
            <w:pPr>
              <w:pStyle w:val="TAC"/>
              <w:rPr>
                <w:rFonts w:eastAsiaTheme="minorEastAsia"/>
                <w:lang w:val="en-US" w:eastAsia="zh-CN"/>
              </w:rPr>
            </w:pPr>
          </w:p>
        </w:tc>
      </w:tr>
      <w:tr w:rsidR="006F6378" w:rsidRPr="00C30686" w14:paraId="0CBF7CDB" w14:textId="77777777" w:rsidTr="004F423A">
        <w:trPr>
          <w:trHeight w:val="29"/>
        </w:trPr>
        <w:tc>
          <w:tcPr>
            <w:tcW w:w="2742" w:type="dxa"/>
            <w:tcBorders>
              <w:top w:val="single" w:sz="4" w:space="0" w:color="auto"/>
              <w:left w:val="single" w:sz="4" w:space="0" w:color="auto"/>
              <w:bottom w:val="nil"/>
              <w:right w:val="single" w:sz="4" w:space="0" w:color="auto"/>
            </w:tcBorders>
          </w:tcPr>
          <w:p w14:paraId="2FF57F4D" w14:textId="77777777" w:rsidR="006F6378" w:rsidRPr="00C30686" w:rsidRDefault="006F6378" w:rsidP="0094020B">
            <w:pPr>
              <w:pStyle w:val="TAC"/>
              <w:rPr>
                <w:rFonts w:eastAsiaTheme="minorEastAsia"/>
                <w:lang w:val="en-US" w:eastAsia="zh-CN"/>
              </w:rPr>
            </w:pPr>
            <w:r w:rsidRPr="00C30686">
              <w:rPr>
                <w:rFonts w:eastAsiaTheme="minorEastAsia"/>
                <w:color w:val="000000"/>
                <w:lang w:eastAsia="zh-CN"/>
              </w:rPr>
              <w:t>CA_n7A-n78A-n102A</w:t>
            </w:r>
          </w:p>
        </w:tc>
        <w:tc>
          <w:tcPr>
            <w:tcW w:w="2785" w:type="dxa"/>
            <w:tcBorders>
              <w:top w:val="single" w:sz="4" w:space="0" w:color="auto"/>
              <w:left w:val="single" w:sz="4" w:space="0" w:color="auto"/>
              <w:bottom w:val="nil"/>
              <w:right w:val="single" w:sz="4" w:space="0" w:color="auto"/>
            </w:tcBorders>
            <w:vAlign w:val="center"/>
          </w:tcPr>
          <w:p w14:paraId="78217101"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8"/>
              </w:rPr>
              <w:t>CA_n7A-n78A</w:t>
            </w:r>
          </w:p>
          <w:p w14:paraId="35F930DE"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8"/>
              </w:rPr>
              <w:t>CA_n7A-n102A</w:t>
            </w:r>
          </w:p>
          <w:p w14:paraId="33D49814"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rPr>
              <w:t>CA_n78A-n102A</w:t>
            </w:r>
          </w:p>
        </w:tc>
        <w:tc>
          <w:tcPr>
            <w:tcW w:w="1259" w:type="dxa"/>
            <w:tcBorders>
              <w:top w:val="single" w:sz="4" w:space="0" w:color="auto"/>
              <w:left w:val="single" w:sz="4" w:space="0" w:color="auto"/>
              <w:bottom w:val="single" w:sz="4" w:space="0" w:color="auto"/>
              <w:right w:val="single" w:sz="4" w:space="0" w:color="auto"/>
            </w:tcBorders>
            <w:vAlign w:val="center"/>
          </w:tcPr>
          <w:p w14:paraId="7DDB1286" w14:textId="77777777" w:rsidR="006F6378" w:rsidRPr="00C30686" w:rsidRDefault="006F6378" w:rsidP="0094020B">
            <w:pPr>
              <w:pStyle w:val="TAC"/>
              <w:rPr>
                <w:rFonts w:eastAsiaTheme="minorEastAsia"/>
                <w:lang w:eastAsia="zh-CN"/>
              </w:rPr>
            </w:pPr>
            <w:r w:rsidRPr="00C30686">
              <w:rPr>
                <w:rFonts w:eastAsiaTheme="minorEastAsia"/>
                <w:color w:val="000000"/>
              </w:rPr>
              <w:t>n7</w:t>
            </w:r>
          </w:p>
        </w:tc>
        <w:tc>
          <w:tcPr>
            <w:tcW w:w="4356" w:type="dxa"/>
            <w:tcBorders>
              <w:top w:val="single" w:sz="4" w:space="0" w:color="auto"/>
              <w:left w:val="single" w:sz="4" w:space="0" w:color="auto"/>
              <w:bottom w:val="single" w:sz="4" w:space="0" w:color="auto"/>
              <w:right w:val="single" w:sz="4" w:space="0" w:color="auto"/>
            </w:tcBorders>
          </w:tcPr>
          <w:p w14:paraId="5862A806"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6"/>
              </w:rPr>
              <w:t>5, 10, 15, 20, 25, 30, 40, 50</w:t>
            </w:r>
          </w:p>
        </w:tc>
        <w:tc>
          <w:tcPr>
            <w:tcW w:w="2445" w:type="dxa"/>
            <w:tcBorders>
              <w:top w:val="single" w:sz="4" w:space="0" w:color="auto"/>
              <w:left w:val="single" w:sz="4" w:space="0" w:color="auto"/>
              <w:bottom w:val="nil"/>
              <w:right w:val="single" w:sz="4" w:space="0" w:color="auto"/>
            </w:tcBorders>
            <w:vAlign w:val="center"/>
          </w:tcPr>
          <w:p w14:paraId="5BD4C612" w14:textId="77777777" w:rsidR="006F6378" w:rsidRPr="00C30686" w:rsidRDefault="006F6378" w:rsidP="0094020B">
            <w:pPr>
              <w:pStyle w:val="TAC"/>
              <w:rPr>
                <w:rFonts w:eastAsiaTheme="minorEastAsia"/>
                <w:lang w:val="en-US" w:eastAsia="zh-CN"/>
              </w:rPr>
            </w:pPr>
            <w:r w:rsidRPr="00C30686">
              <w:rPr>
                <w:rFonts w:eastAsiaTheme="minorEastAsia" w:hint="eastAsia"/>
                <w:szCs w:val="18"/>
                <w:lang w:val="en-US" w:eastAsia="zh-CN"/>
              </w:rPr>
              <w:t>0</w:t>
            </w:r>
          </w:p>
        </w:tc>
      </w:tr>
      <w:tr w:rsidR="006F6378" w:rsidRPr="00C30686" w14:paraId="3C0690D1" w14:textId="77777777" w:rsidTr="004F423A">
        <w:trPr>
          <w:trHeight w:val="29"/>
        </w:trPr>
        <w:tc>
          <w:tcPr>
            <w:tcW w:w="2742" w:type="dxa"/>
            <w:tcBorders>
              <w:top w:val="nil"/>
              <w:left w:val="single" w:sz="4" w:space="0" w:color="auto"/>
              <w:bottom w:val="nil"/>
              <w:right w:val="single" w:sz="4" w:space="0" w:color="auto"/>
            </w:tcBorders>
            <w:vAlign w:val="center"/>
          </w:tcPr>
          <w:p w14:paraId="292588A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FF7E66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44FBE31" w14:textId="77777777" w:rsidR="006F6378" w:rsidRPr="00C30686" w:rsidRDefault="006F6378" w:rsidP="0094020B">
            <w:pPr>
              <w:pStyle w:val="TAC"/>
              <w:rPr>
                <w:rFonts w:eastAsiaTheme="minorEastAsia"/>
                <w:lang w:eastAsia="zh-CN"/>
              </w:rPr>
            </w:pPr>
            <w:r w:rsidRPr="00C30686">
              <w:rPr>
                <w:rFonts w:eastAsiaTheme="minorEastAsia"/>
                <w:color w:val="000000"/>
              </w:rPr>
              <w:t>n78</w:t>
            </w:r>
          </w:p>
        </w:tc>
        <w:tc>
          <w:tcPr>
            <w:tcW w:w="4356" w:type="dxa"/>
            <w:tcBorders>
              <w:top w:val="single" w:sz="4" w:space="0" w:color="auto"/>
              <w:left w:val="single" w:sz="4" w:space="0" w:color="auto"/>
              <w:bottom w:val="single" w:sz="4" w:space="0" w:color="auto"/>
              <w:right w:val="single" w:sz="4" w:space="0" w:color="auto"/>
            </w:tcBorders>
          </w:tcPr>
          <w:p w14:paraId="02400212"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6"/>
              </w:rPr>
              <w:t>10, 15, 20, 25, 30, 40, 50, 60, 70, 80, 90, 100</w:t>
            </w:r>
          </w:p>
        </w:tc>
        <w:tc>
          <w:tcPr>
            <w:tcW w:w="2445" w:type="dxa"/>
            <w:tcBorders>
              <w:top w:val="nil"/>
              <w:left w:val="single" w:sz="4" w:space="0" w:color="auto"/>
              <w:bottom w:val="nil"/>
              <w:right w:val="single" w:sz="4" w:space="0" w:color="auto"/>
            </w:tcBorders>
            <w:vAlign w:val="center"/>
          </w:tcPr>
          <w:p w14:paraId="6C9C1CB7" w14:textId="77777777" w:rsidR="006F6378" w:rsidRPr="00C30686" w:rsidRDefault="006F6378" w:rsidP="0094020B">
            <w:pPr>
              <w:pStyle w:val="TAC"/>
              <w:rPr>
                <w:rFonts w:eastAsiaTheme="minorEastAsia"/>
                <w:lang w:val="en-US" w:eastAsia="zh-CN"/>
              </w:rPr>
            </w:pPr>
          </w:p>
        </w:tc>
      </w:tr>
      <w:tr w:rsidR="006F6378" w:rsidRPr="00C30686" w14:paraId="393D3A3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2EE87E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73E08AE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83E700E" w14:textId="77777777" w:rsidR="006F6378" w:rsidRPr="00C30686" w:rsidRDefault="006F6378" w:rsidP="0094020B">
            <w:pPr>
              <w:pStyle w:val="TAC"/>
              <w:rPr>
                <w:rFonts w:eastAsiaTheme="minorEastAsia"/>
                <w:lang w:eastAsia="zh-CN"/>
              </w:rPr>
            </w:pPr>
            <w:r w:rsidRPr="00C30686">
              <w:rPr>
                <w:color w:val="000000"/>
                <w:lang w:eastAsia="zh-CN"/>
              </w:rPr>
              <w:t>n102</w:t>
            </w:r>
          </w:p>
        </w:tc>
        <w:tc>
          <w:tcPr>
            <w:tcW w:w="4356" w:type="dxa"/>
            <w:tcBorders>
              <w:top w:val="single" w:sz="4" w:space="0" w:color="auto"/>
              <w:left w:val="single" w:sz="4" w:space="0" w:color="auto"/>
              <w:bottom w:val="single" w:sz="4" w:space="0" w:color="auto"/>
              <w:right w:val="single" w:sz="4" w:space="0" w:color="auto"/>
            </w:tcBorders>
          </w:tcPr>
          <w:p w14:paraId="5E5D875A"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6"/>
              </w:rPr>
              <w:t>20, 40, 60, 80, 100</w:t>
            </w:r>
          </w:p>
        </w:tc>
        <w:tc>
          <w:tcPr>
            <w:tcW w:w="2445" w:type="dxa"/>
            <w:tcBorders>
              <w:top w:val="nil"/>
              <w:left w:val="single" w:sz="4" w:space="0" w:color="auto"/>
              <w:bottom w:val="single" w:sz="4" w:space="0" w:color="auto"/>
              <w:right w:val="single" w:sz="4" w:space="0" w:color="auto"/>
            </w:tcBorders>
            <w:vAlign w:val="center"/>
          </w:tcPr>
          <w:p w14:paraId="451E5F5D" w14:textId="77777777" w:rsidR="006F6378" w:rsidRPr="00C30686" w:rsidRDefault="006F6378" w:rsidP="0094020B">
            <w:pPr>
              <w:pStyle w:val="TAC"/>
              <w:rPr>
                <w:rFonts w:eastAsiaTheme="minorEastAsia"/>
                <w:lang w:val="en-US" w:eastAsia="zh-CN"/>
              </w:rPr>
            </w:pPr>
          </w:p>
        </w:tc>
      </w:tr>
      <w:tr w:rsidR="006F6378" w:rsidRPr="00C30686" w14:paraId="090065B2"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CEE479C" w14:textId="77777777" w:rsidR="006F6378" w:rsidRPr="00C30686" w:rsidRDefault="006F6378" w:rsidP="0094020B">
            <w:pPr>
              <w:pStyle w:val="TAC"/>
              <w:rPr>
                <w:rFonts w:eastAsiaTheme="minorEastAsia"/>
                <w:lang w:val="en-US" w:eastAsia="zh-CN"/>
              </w:rPr>
            </w:pPr>
            <w:r w:rsidRPr="00C30686">
              <w:rPr>
                <w:rFonts w:eastAsiaTheme="minorEastAsia"/>
                <w:color w:val="000000"/>
                <w:lang w:eastAsia="zh-CN"/>
              </w:rPr>
              <w:t>CA_n7A-n78A-n102B</w:t>
            </w:r>
          </w:p>
        </w:tc>
        <w:tc>
          <w:tcPr>
            <w:tcW w:w="2785" w:type="dxa"/>
            <w:tcBorders>
              <w:top w:val="single" w:sz="4" w:space="0" w:color="auto"/>
              <w:left w:val="single" w:sz="4" w:space="0" w:color="auto"/>
              <w:bottom w:val="nil"/>
              <w:right w:val="single" w:sz="4" w:space="0" w:color="auto"/>
            </w:tcBorders>
            <w:vAlign w:val="center"/>
          </w:tcPr>
          <w:p w14:paraId="5C3E1565"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8"/>
              </w:rPr>
              <w:t>CA_n7A-n78A</w:t>
            </w:r>
          </w:p>
          <w:p w14:paraId="54C7A8EB"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8"/>
              </w:rPr>
              <w:t>CA_n7A-n102A</w:t>
            </w:r>
          </w:p>
          <w:p w14:paraId="0AA8286D"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rPr>
              <w:t>CA_n78A-n102A</w:t>
            </w:r>
          </w:p>
        </w:tc>
        <w:tc>
          <w:tcPr>
            <w:tcW w:w="1259" w:type="dxa"/>
            <w:tcBorders>
              <w:top w:val="single" w:sz="4" w:space="0" w:color="auto"/>
              <w:left w:val="single" w:sz="4" w:space="0" w:color="auto"/>
              <w:bottom w:val="single" w:sz="4" w:space="0" w:color="auto"/>
              <w:right w:val="single" w:sz="4" w:space="0" w:color="auto"/>
            </w:tcBorders>
            <w:vAlign w:val="center"/>
          </w:tcPr>
          <w:p w14:paraId="70238409" w14:textId="77777777" w:rsidR="006F6378" w:rsidRPr="00C30686" w:rsidRDefault="006F6378" w:rsidP="0094020B">
            <w:pPr>
              <w:pStyle w:val="TAC"/>
              <w:rPr>
                <w:rFonts w:eastAsiaTheme="minorEastAsia"/>
                <w:lang w:eastAsia="zh-CN"/>
              </w:rPr>
            </w:pPr>
            <w:r w:rsidRPr="00C30686">
              <w:rPr>
                <w:rFonts w:eastAsiaTheme="minorEastAsia"/>
                <w:color w:val="000000"/>
              </w:rPr>
              <w:t>n7</w:t>
            </w:r>
          </w:p>
        </w:tc>
        <w:tc>
          <w:tcPr>
            <w:tcW w:w="4356" w:type="dxa"/>
            <w:tcBorders>
              <w:top w:val="single" w:sz="4" w:space="0" w:color="auto"/>
              <w:left w:val="single" w:sz="4" w:space="0" w:color="auto"/>
              <w:bottom w:val="single" w:sz="4" w:space="0" w:color="auto"/>
              <w:right w:val="single" w:sz="4" w:space="0" w:color="auto"/>
            </w:tcBorders>
          </w:tcPr>
          <w:p w14:paraId="1D8D2E14"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6"/>
              </w:rPr>
              <w:t>5, 10, 15, 20, 25, 30, 40, 50</w:t>
            </w:r>
          </w:p>
        </w:tc>
        <w:tc>
          <w:tcPr>
            <w:tcW w:w="2445" w:type="dxa"/>
            <w:tcBorders>
              <w:top w:val="single" w:sz="4" w:space="0" w:color="auto"/>
              <w:left w:val="single" w:sz="4" w:space="0" w:color="auto"/>
              <w:bottom w:val="nil"/>
              <w:right w:val="single" w:sz="4" w:space="0" w:color="auto"/>
            </w:tcBorders>
            <w:vAlign w:val="center"/>
          </w:tcPr>
          <w:p w14:paraId="4C2D82D1"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0</w:t>
            </w:r>
          </w:p>
        </w:tc>
      </w:tr>
      <w:tr w:rsidR="006F6378" w:rsidRPr="00C30686" w14:paraId="734B783B" w14:textId="77777777" w:rsidTr="004F423A">
        <w:trPr>
          <w:trHeight w:val="29"/>
        </w:trPr>
        <w:tc>
          <w:tcPr>
            <w:tcW w:w="2742" w:type="dxa"/>
            <w:tcBorders>
              <w:top w:val="nil"/>
              <w:left w:val="single" w:sz="4" w:space="0" w:color="auto"/>
              <w:bottom w:val="nil"/>
              <w:right w:val="single" w:sz="4" w:space="0" w:color="auto"/>
            </w:tcBorders>
            <w:vAlign w:val="center"/>
          </w:tcPr>
          <w:p w14:paraId="6F4A020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53BBDE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FF00839" w14:textId="77777777" w:rsidR="006F6378" w:rsidRPr="00C30686" w:rsidRDefault="006F6378" w:rsidP="0094020B">
            <w:pPr>
              <w:pStyle w:val="TAC"/>
              <w:rPr>
                <w:rFonts w:eastAsiaTheme="minorEastAsia"/>
                <w:lang w:eastAsia="zh-CN"/>
              </w:rPr>
            </w:pPr>
            <w:r w:rsidRPr="00C30686">
              <w:rPr>
                <w:rFonts w:eastAsiaTheme="minorEastAsia"/>
                <w:color w:val="000000"/>
              </w:rPr>
              <w:t>n78</w:t>
            </w:r>
          </w:p>
        </w:tc>
        <w:tc>
          <w:tcPr>
            <w:tcW w:w="4356" w:type="dxa"/>
            <w:tcBorders>
              <w:top w:val="single" w:sz="4" w:space="0" w:color="auto"/>
              <w:left w:val="single" w:sz="4" w:space="0" w:color="auto"/>
              <w:bottom w:val="single" w:sz="4" w:space="0" w:color="auto"/>
              <w:right w:val="single" w:sz="4" w:space="0" w:color="auto"/>
            </w:tcBorders>
          </w:tcPr>
          <w:p w14:paraId="16786859"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6"/>
              </w:rPr>
              <w:t>10, 15, 20, 25, 30, 40, 50, 60, 70, 80, 90, 100</w:t>
            </w:r>
          </w:p>
        </w:tc>
        <w:tc>
          <w:tcPr>
            <w:tcW w:w="2445" w:type="dxa"/>
            <w:tcBorders>
              <w:top w:val="nil"/>
              <w:left w:val="single" w:sz="4" w:space="0" w:color="auto"/>
              <w:bottom w:val="nil"/>
              <w:right w:val="single" w:sz="4" w:space="0" w:color="auto"/>
            </w:tcBorders>
            <w:vAlign w:val="center"/>
          </w:tcPr>
          <w:p w14:paraId="2447D88E" w14:textId="77777777" w:rsidR="006F6378" w:rsidRPr="00C30686" w:rsidRDefault="006F6378" w:rsidP="0094020B">
            <w:pPr>
              <w:pStyle w:val="TAC"/>
              <w:rPr>
                <w:rFonts w:eastAsiaTheme="minorEastAsia"/>
                <w:lang w:val="en-US" w:eastAsia="zh-CN"/>
              </w:rPr>
            </w:pPr>
          </w:p>
        </w:tc>
      </w:tr>
      <w:tr w:rsidR="006F6378" w:rsidRPr="00C30686" w14:paraId="52C3D19E"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150559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71EF3EF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24F78C7" w14:textId="77777777" w:rsidR="006F6378" w:rsidRPr="00C30686" w:rsidRDefault="006F6378" w:rsidP="0094020B">
            <w:pPr>
              <w:pStyle w:val="TAC"/>
              <w:rPr>
                <w:rFonts w:eastAsiaTheme="minorEastAsia"/>
                <w:lang w:eastAsia="zh-CN"/>
              </w:rPr>
            </w:pPr>
            <w:r w:rsidRPr="00C30686">
              <w:rPr>
                <w:color w:val="000000"/>
                <w:lang w:eastAsia="zh-CN"/>
              </w:rPr>
              <w:t>n102</w:t>
            </w:r>
          </w:p>
        </w:tc>
        <w:tc>
          <w:tcPr>
            <w:tcW w:w="4356" w:type="dxa"/>
            <w:tcBorders>
              <w:top w:val="single" w:sz="4" w:space="0" w:color="auto"/>
              <w:left w:val="single" w:sz="4" w:space="0" w:color="auto"/>
              <w:bottom w:val="single" w:sz="4" w:space="0" w:color="auto"/>
              <w:right w:val="single" w:sz="4" w:space="0" w:color="auto"/>
            </w:tcBorders>
            <w:vAlign w:val="bottom"/>
          </w:tcPr>
          <w:p w14:paraId="3DD92543"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6"/>
              </w:rPr>
              <w:t>CA_n102B_BCS0</w:t>
            </w:r>
          </w:p>
        </w:tc>
        <w:tc>
          <w:tcPr>
            <w:tcW w:w="2445" w:type="dxa"/>
            <w:tcBorders>
              <w:top w:val="nil"/>
              <w:left w:val="single" w:sz="4" w:space="0" w:color="auto"/>
              <w:bottom w:val="single" w:sz="4" w:space="0" w:color="auto"/>
              <w:right w:val="single" w:sz="4" w:space="0" w:color="auto"/>
            </w:tcBorders>
            <w:vAlign w:val="center"/>
          </w:tcPr>
          <w:p w14:paraId="4E77534F" w14:textId="77777777" w:rsidR="006F6378" w:rsidRPr="00C30686" w:rsidRDefault="006F6378" w:rsidP="0094020B">
            <w:pPr>
              <w:pStyle w:val="TAC"/>
              <w:rPr>
                <w:rFonts w:eastAsiaTheme="minorEastAsia"/>
                <w:lang w:val="en-US" w:eastAsia="zh-CN"/>
              </w:rPr>
            </w:pPr>
          </w:p>
        </w:tc>
      </w:tr>
      <w:tr w:rsidR="006F6378" w:rsidRPr="00C30686" w14:paraId="5960E3A6"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D4D8506" w14:textId="77777777" w:rsidR="006F6378" w:rsidRPr="00C30686" w:rsidRDefault="006F6378" w:rsidP="0094020B">
            <w:pPr>
              <w:pStyle w:val="TAC"/>
              <w:rPr>
                <w:rFonts w:eastAsiaTheme="minorEastAsia"/>
                <w:lang w:val="en-US" w:eastAsia="zh-CN"/>
              </w:rPr>
            </w:pPr>
            <w:r w:rsidRPr="00C30686">
              <w:rPr>
                <w:rFonts w:eastAsiaTheme="minorEastAsia"/>
                <w:color w:val="000000"/>
                <w:lang w:eastAsia="zh-CN"/>
              </w:rPr>
              <w:t>CA_n7A-n78A-n102C</w:t>
            </w:r>
          </w:p>
        </w:tc>
        <w:tc>
          <w:tcPr>
            <w:tcW w:w="2785" w:type="dxa"/>
            <w:tcBorders>
              <w:top w:val="single" w:sz="4" w:space="0" w:color="auto"/>
              <w:left w:val="single" w:sz="4" w:space="0" w:color="auto"/>
              <w:bottom w:val="nil"/>
              <w:right w:val="single" w:sz="4" w:space="0" w:color="auto"/>
            </w:tcBorders>
            <w:vAlign w:val="center"/>
          </w:tcPr>
          <w:p w14:paraId="61F4FCDC"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CA_n7A-n78A</w:t>
            </w:r>
          </w:p>
          <w:p w14:paraId="0E958148"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CA_n7A-n102A</w:t>
            </w:r>
          </w:p>
          <w:p w14:paraId="188D5637"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CA_n78A-n102A</w:t>
            </w:r>
          </w:p>
        </w:tc>
        <w:tc>
          <w:tcPr>
            <w:tcW w:w="1259" w:type="dxa"/>
            <w:tcBorders>
              <w:top w:val="single" w:sz="4" w:space="0" w:color="auto"/>
              <w:left w:val="single" w:sz="4" w:space="0" w:color="auto"/>
              <w:bottom w:val="single" w:sz="4" w:space="0" w:color="auto"/>
              <w:right w:val="single" w:sz="4" w:space="0" w:color="auto"/>
            </w:tcBorders>
            <w:vAlign w:val="center"/>
          </w:tcPr>
          <w:p w14:paraId="01313228" w14:textId="77777777" w:rsidR="006F6378" w:rsidRPr="00C30686" w:rsidRDefault="006F6378" w:rsidP="0094020B">
            <w:pPr>
              <w:pStyle w:val="TAC"/>
              <w:rPr>
                <w:rFonts w:eastAsiaTheme="minorEastAsia"/>
                <w:lang w:eastAsia="zh-CN"/>
              </w:rPr>
            </w:pPr>
            <w:r w:rsidRPr="00C30686">
              <w:rPr>
                <w:rFonts w:eastAsiaTheme="minorEastAsia"/>
                <w:color w:val="000000"/>
              </w:rPr>
              <w:t>n7</w:t>
            </w:r>
          </w:p>
        </w:tc>
        <w:tc>
          <w:tcPr>
            <w:tcW w:w="4356" w:type="dxa"/>
            <w:tcBorders>
              <w:top w:val="single" w:sz="4" w:space="0" w:color="auto"/>
              <w:left w:val="single" w:sz="4" w:space="0" w:color="auto"/>
              <w:bottom w:val="single" w:sz="4" w:space="0" w:color="auto"/>
              <w:right w:val="single" w:sz="4" w:space="0" w:color="auto"/>
            </w:tcBorders>
          </w:tcPr>
          <w:p w14:paraId="575DE885"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6"/>
              </w:rPr>
              <w:t>5, 10, 15, 20, 25, 30, 40, 50</w:t>
            </w:r>
          </w:p>
        </w:tc>
        <w:tc>
          <w:tcPr>
            <w:tcW w:w="2445" w:type="dxa"/>
            <w:tcBorders>
              <w:top w:val="single" w:sz="4" w:space="0" w:color="auto"/>
              <w:left w:val="single" w:sz="4" w:space="0" w:color="auto"/>
              <w:bottom w:val="nil"/>
              <w:right w:val="single" w:sz="4" w:space="0" w:color="auto"/>
            </w:tcBorders>
            <w:vAlign w:val="center"/>
          </w:tcPr>
          <w:p w14:paraId="48AE14CD"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0</w:t>
            </w:r>
          </w:p>
        </w:tc>
      </w:tr>
      <w:tr w:rsidR="006F6378" w:rsidRPr="00C30686" w14:paraId="43B8A17F" w14:textId="77777777" w:rsidTr="004F423A">
        <w:trPr>
          <w:trHeight w:val="29"/>
        </w:trPr>
        <w:tc>
          <w:tcPr>
            <w:tcW w:w="2742" w:type="dxa"/>
            <w:tcBorders>
              <w:top w:val="nil"/>
              <w:left w:val="single" w:sz="4" w:space="0" w:color="auto"/>
              <w:bottom w:val="nil"/>
              <w:right w:val="single" w:sz="4" w:space="0" w:color="auto"/>
            </w:tcBorders>
            <w:vAlign w:val="center"/>
          </w:tcPr>
          <w:p w14:paraId="750A35B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3BB823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B7FAF54" w14:textId="77777777" w:rsidR="006F6378" w:rsidRPr="00C30686" w:rsidRDefault="006F6378" w:rsidP="0094020B">
            <w:pPr>
              <w:pStyle w:val="TAC"/>
              <w:rPr>
                <w:rFonts w:eastAsiaTheme="minorEastAsia"/>
                <w:lang w:eastAsia="zh-CN"/>
              </w:rPr>
            </w:pPr>
            <w:r w:rsidRPr="00C30686">
              <w:rPr>
                <w:color w:val="000000"/>
                <w:lang w:eastAsia="zh-CN"/>
              </w:rPr>
              <w:t>n78</w:t>
            </w:r>
          </w:p>
        </w:tc>
        <w:tc>
          <w:tcPr>
            <w:tcW w:w="4356" w:type="dxa"/>
            <w:tcBorders>
              <w:top w:val="single" w:sz="4" w:space="0" w:color="auto"/>
              <w:left w:val="single" w:sz="4" w:space="0" w:color="auto"/>
              <w:bottom w:val="single" w:sz="4" w:space="0" w:color="auto"/>
              <w:right w:val="single" w:sz="4" w:space="0" w:color="auto"/>
            </w:tcBorders>
          </w:tcPr>
          <w:p w14:paraId="1C761591"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6"/>
              </w:rPr>
              <w:t>10, 15, 20, 25, 30, 40, 50, 60, 70, 80, 90, 100</w:t>
            </w:r>
          </w:p>
        </w:tc>
        <w:tc>
          <w:tcPr>
            <w:tcW w:w="2445" w:type="dxa"/>
            <w:tcBorders>
              <w:top w:val="nil"/>
              <w:left w:val="single" w:sz="4" w:space="0" w:color="auto"/>
              <w:bottom w:val="nil"/>
              <w:right w:val="single" w:sz="4" w:space="0" w:color="auto"/>
            </w:tcBorders>
            <w:vAlign w:val="center"/>
          </w:tcPr>
          <w:p w14:paraId="79260C73" w14:textId="77777777" w:rsidR="006F6378" w:rsidRPr="00C30686" w:rsidRDefault="006F6378" w:rsidP="0094020B">
            <w:pPr>
              <w:pStyle w:val="TAC"/>
              <w:rPr>
                <w:rFonts w:eastAsiaTheme="minorEastAsia"/>
                <w:lang w:val="en-US" w:eastAsia="zh-CN"/>
              </w:rPr>
            </w:pPr>
          </w:p>
        </w:tc>
      </w:tr>
      <w:tr w:rsidR="006F6378" w:rsidRPr="00C30686" w14:paraId="5DD4A92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D18599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4A3177C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6CDE908" w14:textId="77777777" w:rsidR="006F6378" w:rsidRPr="00C30686" w:rsidRDefault="006F6378" w:rsidP="0094020B">
            <w:pPr>
              <w:pStyle w:val="TAC"/>
              <w:rPr>
                <w:rFonts w:eastAsiaTheme="minorEastAsia"/>
                <w:lang w:eastAsia="zh-CN"/>
              </w:rPr>
            </w:pPr>
            <w:r w:rsidRPr="00C30686">
              <w:rPr>
                <w:color w:val="000000"/>
                <w:lang w:eastAsia="zh-CN"/>
              </w:rPr>
              <w:t>n102</w:t>
            </w:r>
          </w:p>
        </w:tc>
        <w:tc>
          <w:tcPr>
            <w:tcW w:w="4356" w:type="dxa"/>
            <w:tcBorders>
              <w:top w:val="single" w:sz="4" w:space="0" w:color="auto"/>
              <w:left w:val="single" w:sz="4" w:space="0" w:color="auto"/>
              <w:bottom w:val="single" w:sz="4" w:space="0" w:color="auto"/>
              <w:right w:val="single" w:sz="4" w:space="0" w:color="auto"/>
            </w:tcBorders>
            <w:vAlign w:val="bottom"/>
          </w:tcPr>
          <w:p w14:paraId="0471D7E3"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6"/>
              </w:rPr>
              <w:t>CA_n102C_BCS0</w:t>
            </w:r>
          </w:p>
        </w:tc>
        <w:tc>
          <w:tcPr>
            <w:tcW w:w="2445" w:type="dxa"/>
            <w:tcBorders>
              <w:top w:val="nil"/>
              <w:left w:val="single" w:sz="4" w:space="0" w:color="auto"/>
              <w:bottom w:val="single" w:sz="4" w:space="0" w:color="auto"/>
              <w:right w:val="single" w:sz="4" w:space="0" w:color="auto"/>
            </w:tcBorders>
            <w:vAlign w:val="center"/>
          </w:tcPr>
          <w:p w14:paraId="1E73DC3C" w14:textId="77777777" w:rsidR="006F6378" w:rsidRPr="00C30686" w:rsidRDefault="006F6378" w:rsidP="0094020B">
            <w:pPr>
              <w:pStyle w:val="TAC"/>
              <w:rPr>
                <w:rFonts w:eastAsiaTheme="minorEastAsia"/>
                <w:lang w:val="en-US" w:eastAsia="zh-CN"/>
              </w:rPr>
            </w:pPr>
          </w:p>
        </w:tc>
      </w:tr>
      <w:tr w:rsidR="006F6378" w:rsidRPr="00C30686" w14:paraId="1E7D8E4C"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26B638A"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CA_n7A-n78A-n102D</w:t>
            </w:r>
          </w:p>
        </w:tc>
        <w:tc>
          <w:tcPr>
            <w:tcW w:w="2785" w:type="dxa"/>
            <w:tcBorders>
              <w:top w:val="single" w:sz="4" w:space="0" w:color="auto"/>
              <w:left w:val="single" w:sz="4" w:space="0" w:color="auto"/>
              <w:bottom w:val="nil"/>
              <w:right w:val="single" w:sz="4" w:space="0" w:color="auto"/>
            </w:tcBorders>
            <w:vAlign w:val="center"/>
          </w:tcPr>
          <w:p w14:paraId="2CD67B74"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CA_n7A-n78A</w:t>
            </w:r>
          </w:p>
          <w:p w14:paraId="3B4ACE35"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CA_n7A-n102A</w:t>
            </w:r>
          </w:p>
          <w:p w14:paraId="3FD5A284"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CA_n78A-n102A</w:t>
            </w:r>
          </w:p>
        </w:tc>
        <w:tc>
          <w:tcPr>
            <w:tcW w:w="1259" w:type="dxa"/>
            <w:tcBorders>
              <w:top w:val="single" w:sz="4" w:space="0" w:color="auto"/>
              <w:left w:val="single" w:sz="4" w:space="0" w:color="auto"/>
              <w:bottom w:val="single" w:sz="4" w:space="0" w:color="auto"/>
              <w:right w:val="single" w:sz="4" w:space="0" w:color="auto"/>
            </w:tcBorders>
            <w:vAlign w:val="center"/>
          </w:tcPr>
          <w:p w14:paraId="01C884F0" w14:textId="77777777" w:rsidR="006F6378" w:rsidRPr="00C30686" w:rsidRDefault="006F6378" w:rsidP="0094020B">
            <w:pPr>
              <w:pStyle w:val="TAC"/>
              <w:rPr>
                <w:rFonts w:eastAsiaTheme="minorEastAsia"/>
                <w:lang w:eastAsia="zh-CN"/>
              </w:rPr>
            </w:pPr>
            <w:r w:rsidRPr="00C30686">
              <w:rPr>
                <w:rFonts w:eastAsiaTheme="minorEastAsia"/>
                <w:color w:val="000000"/>
              </w:rPr>
              <w:t>n7</w:t>
            </w:r>
          </w:p>
        </w:tc>
        <w:tc>
          <w:tcPr>
            <w:tcW w:w="4356" w:type="dxa"/>
            <w:tcBorders>
              <w:top w:val="single" w:sz="4" w:space="0" w:color="auto"/>
              <w:left w:val="single" w:sz="4" w:space="0" w:color="auto"/>
              <w:bottom w:val="single" w:sz="4" w:space="0" w:color="auto"/>
              <w:right w:val="single" w:sz="4" w:space="0" w:color="auto"/>
            </w:tcBorders>
          </w:tcPr>
          <w:p w14:paraId="04A09CA5"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6"/>
              </w:rPr>
              <w:t>5, 10, 15, 20, 25, 30, 40, 50</w:t>
            </w:r>
          </w:p>
        </w:tc>
        <w:tc>
          <w:tcPr>
            <w:tcW w:w="2445" w:type="dxa"/>
            <w:tcBorders>
              <w:top w:val="single" w:sz="4" w:space="0" w:color="auto"/>
              <w:left w:val="single" w:sz="4" w:space="0" w:color="auto"/>
              <w:bottom w:val="nil"/>
              <w:right w:val="single" w:sz="4" w:space="0" w:color="auto"/>
            </w:tcBorders>
            <w:vAlign w:val="center"/>
          </w:tcPr>
          <w:p w14:paraId="20A614ED"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0</w:t>
            </w:r>
          </w:p>
        </w:tc>
      </w:tr>
      <w:tr w:rsidR="006F6378" w:rsidRPr="00C30686" w14:paraId="3C223875" w14:textId="77777777" w:rsidTr="004F423A">
        <w:trPr>
          <w:trHeight w:val="29"/>
        </w:trPr>
        <w:tc>
          <w:tcPr>
            <w:tcW w:w="2742" w:type="dxa"/>
            <w:tcBorders>
              <w:top w:val="nil"/>
              <w:left w:val="single" w:sz="4" w:space="0" w:color="auto"/>
              <w:bottom w:val="nil"/>
              <w:right w:val="single" w:sz="4" w:space="0" w:color="auto"/>
            </w:tcBorders>
            <w:vAlign w:val="center"/>
          </w:tcPr>
          <w:p w14:paraId="51C8CBC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F3E11B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B3A1357" w14:textId="77777777" w:rsidR="006F6378" w:rsidRPr="00C30686" w:rsidRDefault="006F6378" w:rsidP="0094020B">
            <w:pPr>
              <w:pStyle w:val="TAC"/>
              <w:rPr>
                <w:rFonts w:eastAsiaTheme="minorEastAsia"/>
                <w:lang w:eastAsia="zh-CN"/>
              </w:rPr>
            </w:pPr>
            <w:r w:rsidRPr="00C30686">
              <w:rPr>
                <w:color w:val="000000"/>
                <w:lang w:eastAsia="zh-CN"/>
              </w:rPr>
              <w:t>n78</w:t>
            </w:r>
          </w:p>
        </w:tc>
        <w:tc>
          <w:tcPr>
            <w:tcW w:w="4356" w:type="dxa"/>
            <w:tcBorders>
              <w:top w:val="single" w:sz="4" w:space="0" w:color="auto"/>
              <w:left w:val="single" w:sz="4" w:space="0" w:color="auto"/>
              <w:bottom w:val="single" w:sz="4" w:space="0" w:color="auto"/>
              <w:right w:val="single" w:sz="4" w:space="0" w:color="auto"/>
            </w:tcBorders>
          </w:tcPr>
          <w:p w14:paraId="6E04A820"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6"/>
              </w:rPr>
              <w:t>10, 15, 20, 25, 30, 40, 50, 60, 70, 80, 90, 100</w:t>
            </w:r>
          </w:p>
        </w:tc>
        <w:tc>
          <w:tcPr>
            <w:tcW w:w="2445" w:type="dxa"/>
            <w:tcBorders>
              <w:top w:val="nil"/>
              <w:left w:val="single" w:sz="4" w:space="0" w:color="auto"/>
              <w:bottom w:val="nil"/>
              <w:right w:val="single" w:sz="4" w:space="0" w:color="auto"/>
            </w:tcBorders>
            <w:vAlign w:val="center"/>
          </w:tcPr>
          <w:p w14:paraId="43B2C451" w14:textId="77777777" w:rsidR="006F6378" w:rsidRPr="00C30686" w:rsidRDefault="006F6378" w:rsidP="0094020B">
            <w:pPr>
              <w:pStyle w:val="TAC"/>
              <w:rPr>
                <w:rFonts w:eastAsiaTheme="minorEastAsia"/>
                <w:lang w:val="en-US" w:eastAsia="zh-CN"/>
              </w:rPr>
            </w:pPr>
          </w:p>
        </w:tc>
      </w:tr>
      <w:tr w:rsidR="006F6378" w:rsidRPr="00C30686" w14:paraId="434D26B7"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7DCC2F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B3024C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0FF6565" w14:textId="77777777" w:rsidR="006F6378" w:rsidRPr="00C30686" w:rsidRDefault="006F6378" w:rsidP="0094020B">
            <w:pPr>
              <w:pStyle w:val="TAC"/>
              <w:rPr>
                <w:rFonts w:eastAsiaTheme="minorEastAsia"/>
                <w:lang w:eastAsia="zh-CN"/>
              </w:rPr>
            </w:pPr>
            <w:r w:rsidRPr="00C30686">
              <w:rPr>
                <w:color w:val="000000"/>
                <w:lang w:eastAsia="zh-CN"/>
              </w:rPr>
              <w:t>n102</w:t>
            </w:r>
          </w:p>
        </w:tc>
        <w:tc>
          <w:tcPr>
            <w:tcW w:w="4356" w:type="dxa"/>
            <w:tcBorders>
              <w:top w:val="single" w:sz="4" w:space="0" w:color="auto"/>
              <w:left w:val="single" w:sz="4" w:space="0" w:color="auto"/>
              <w:bottom w:val="single" w:sz="4" w:space="0" w:color="auto"/>
              <w:right w:val="single" w:sz="4" w:space="0" w:color="auto"/>
            </w:tcBorders>
            <w:vAlign w:val="bottom"/>
          </w:tcPr>
          <w:p w14:paraId="20E1A6A4"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6"/>
              </w:rPr>
              <w:t>CA_n102D_BCS0</w:t>
            </w:r>
          </w:p>
        </w:tc>
        <w:tc>
          <w:tcPr>
            <w:tcW w:w="2445" w:type="dxa"/>
            <w:tcBorders>
              <w:top w:val="nil"/>
              <w:left w:val="single" w:sz="4" w:space="0" w:color="auto"/>
              <w:bottom w:val="single" w:sz="4" w:space="0" w:color="auto"/>
              <w:right w:val="single" w:sz="4" w:space="0" w:color="auto"/>
            </w:tcBorders>
            <w:vAlign w:val="center"/>
          </w:tcPr>
          <w:p w14:paraId="0BC297FB" w14:textId="77777777" w:rsidR="006F6378" w:rsidRPr="00C30686" w:rsidRDefault="006F6378" w:rsidP="0094020B">
            <w:pPr>
              <w:pStyle w:val="TAC"/>
              <w:rPr>
                <w:rFonts w:eastAsiaTheme="minorEastAsia"/>
                <w:lang w:val="en-US" w:eastAsia="zh-CN"/>
              </w:rPr>
            </w:pPr>
          </w:p>
        </w:tc>
      </w:tr>
      <w:tr w:rsidR="006F6378" w:rsidRPr="00C30686" w14:paraId="2E19D956"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1D30C9B"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CA_n7A-n78A-n102E</w:t>
            </w:r>
          </w:p>
        </w:tc>
        <w:tc>
          <w:tcPr>
            <w:tcW w:w="2785" w:type="dxa"/>
            <w:tcBorders>
              <w:top w:val="single" w:sz="4" w:space="0" w:color="auto"/>
              <w:left w:val="single" w:sz="4" w:space="0" w:color="auto"/>
              <w:bottom w:val="nil"/>
              <w:right w:val="single" w:sz="4" w:space="0" w:color="auto"/>
            </w:tcBorders>
            <w:vAlign w:val="center"/>
          </w:tcPr>
          <w:p w14:paraId="18974CC9"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CA_n7A-n78A</w:t>
            </w:r>
          </w:p>
          <w:p w14:paraId="7F697084"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CA_n7A-n102A</w:t>
            </w:r>
          </w:p>
          <w:p w14:paraId="0B0E8353"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CA_n78A-n102A</w:t>
            </w:r>
          </w:p>
        </w:tc>
        <w:tc>
          <w:tcPr>
            <w:tcW w:w="1259" w:type="dxa"/>
            <w:tcBorders>
              <w:top w:val="single" w:sz="4" w:space="0" w:color="auto"/>
              <w:left w:val="single" w:sz="4" w:space="0" w:color="auto"/>
              <w:bottom w:val="single" w:sz="4" w:space="0" w:color="auto"/>
              <w:right w:val="single" w:sz="4" w:space="0" w:color="auto"/>
            </w:tcBorders>
            <w:vAlign w:val="center"/>
          </w:tcPr>
          <w:p w14:paraId="46D0B4EF" w14:textId="77777777" w:rsidR="006F6378" w:rsidRPr="00C30686" w:rsidRDefault="006F6378" w:rsidP="0094020B">
            <w:pPr>
              <w:pStyle w:val="TAC"/>
              <w:rPr>
                <w:rFonts w:eastAsiaTheme="minorEastAsia"/>
                <w:lang w:eastAsia="zh-CN"/>
              </w:rPr>
            </w:pPr>
            <w:r w:rsidRPr="00C30686">
              <w:rPr>
                <w:rFonts w:eastAsiaTheme="minorEastAsia"/>
                <w:color w:val="000000"/>
              </w:rPr>
              <w:t>n7</w:t>
            </w:r>
          </w:p>
        </w:tc>
        <w:tc>
          <w:tcPr>
            <w:tcW w:w="4356" w:type="dxa"/>
            <w:tcBorders>
              <w:top w:val="single" w:sz="4" w:space="0" w:color="auto"/>
              <w:left w:val="single" w:sz="4" w:space="0" w:color="auto"/>
              <w:bottom w:val="single" w:sz="4" w:space="0" w:color="auto"/>
              <w:right w:val="single" w:sz="4" w:space="0" w:color="auto"/>
            </w:tcBorders>
          </w:tcPr>
          <w:p w14:paraId="4FBA0DFD"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6"/>
              </w:rPr>
              <w:t>5, 10, 15, 20, 25, 30, 40, 50</w:t>
            </w:r>
          </w:p>
        </w:tc>
        <w:tc>
          <w:tcPr>
            <w:tcW w:w="2445" w:type="dxa"/>
            <w:tcBorders>
              <w:top w:val="single" w:sz="4" w:space="0" w:color="auto"/>
              <w:left w:val="single" w:sz="4" w:space="0" w:color="auto"/>
              <w:bottom w:val="nil"/>
              <w:right w:val="single" w:sz="4" w:space="0" w:color="auto"/>
            </w:tcBorders>
            <w:vAlign w:val="center"/>
          </w:tcPr>
          <w:p w14:paraId="2FB78298"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0</w:t>
            </w:r>
          </w:p>
        </w:tc>
      </w:tr>
      <w:tr w:rsidR="006F6378" w:rsidRPr="00C30686" w14:paraId="5089C30C" w14:textId="77777777" w:rsidTr="004F423A">
        <w:trPr>
          <w:trHeight w:val="29"/>
        </w:trPr>
        <w:tc>
          <w:tcPr>
            <w:tcW w:w="2742" w:type="dxa"/>
            <w:tcBorders>
              <w:top w:val="nil"/>
              <w:left w:val="single" w:sz="4" w:space="0" w:color="auto"/>
              <w:bottom w:val="nil"/>
              <w:right w:val="single" w:sz="4" w:space="0" w:color="auto"/>
            </w:tcBorders>
            <w:vAlign w:val="center"/>
          </w:tcPr>
          <w:p w14:paraId="30B3831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1B91B2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554063A" w14:textId="77777777" w:rsidR="006F6378" w:rsidRPr="00C30686" w:rsidRDefault="006F6378" w:rsidP="0094020B">
            <w:pPr>
              <w:pStyle w:val="TAC"/>
              <w:rPr>
                <w:rFonts w:eastAsiaTheme="minorEastAsia"/>
                <w:lang w:eastAsia="zh-CN"/>
              </w:rPr>
            </w:pPr>
            <w:r w:rsidRPr="00C30686">
              <w:rPr>
                <w:color w:val="000000"/>
                <w:lang w:eastAsia="zh-CN"/>
              </w:rPr>
              <w:t>n78</w:t>
            </w:r>
          </w:p>
        </w:tc>
        <w:tc>
          <w:tcPr>
            <w:tcW w:w="4356" w:type="dxa"/>
            <w:tcBorders>
              <w:top w:val="single" w:sz="4" w:space="0" w:color="auto"/>
              <w:left w:val="single" w:sz="4" w:space="0" w:color="auto"/>
              <w:bottom w:val="single" w:sz="4" w:space="0" w:color="auto"/>
              <w:right w:val="single" w:sz="4" w:space="0" w:color="auto"/>
            </w:tcBorders>
          </w:tcPr>
          <w:p w14:paraId="637FD588"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6"/>
              </w:rPr>
              <w:t>10, 15, 20, 25, 30, 40, 50, 60, 70, 80, 90, 100</w:t>
            </w:r>
          </w:p>
        </w:tc>
        <w:tc>
          <w:tcPr>
            <w:tcW w:w="2445" w:type="dxa"/>
            <w:tcBorders>
              <w:top w:val="nil"/>
              <w:left w:val="single" w:sz="4" w:space="0" w:color="auto"/>
              <w:bottom w:val="nil"/>
              <w:right w:val="single" w:sz="4" w:space="0" w:color="auto"/>
            </w:tcBorders>
            <w:vAlign w:val="center"/>
          </w:tcPr>
          <w:p w14:paraId="3A2FA2EA" w14:textId="77777777" w:rsidR="006F6378" w:rsidRPr="00C30686" w:rsidRDefault="006F6378" w:rsidP="0094020B">
            <w:pPr>
              <w:pStyle w:val="TAC"/>
              <w:rPr>
                <w:rFonts w:eastAsiaTheme="minorEastAsia"/>
                <w:lang w:val="en-US" w:eastAsia="zh-CN"/>
              </w:rPr>
            </w:pPr>
          </w:p>
        </w:tc>
      </w:tr>
      <w:tr w:rsidR="006F6378" w:rsidRPr="00C30686" w14:paraId="20028DBB"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00C8D9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0CA162E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65B16F9" w14:textId="77777777" w:rsidR="006F6378" w:rsidRPr="00C30686" w:rsidRDefault="006F6378" w:rsidP="0094020B">
            <w:pPr>
              <w:pStyle w:val="TAC"/>
              <w:rPr>
                <w:rFonts w:eastAsiaTheme="minorEastAsia"/>
                <w:lang w:eastAsia="zh-CN"/>
              </w:rPr>
            </w:pPr>
            <w:r w:rsidRPr="00C30686">
              <w:rPr>
                <w:color w:val="000000"/>
                <w:lang w:eastAsia="zh-CN"/>
              </w:rPr>
              <w:t>n102</w:t>
            </w:r>
          </w:p>
        </w:tc>
        <w:tc>
          <w:tcPr>
            <w:tcW w:w="4356" w:type="dxa"/>
            <w:tcBorders>
              <w:top w:val="single" w:sz="4" w:space="0" w:color="auto"/>
              <w:left w:val="single" w:sz="4" w:space="0" w:color="auto"/>
              <w:bottom w:val="single" w:sz="4" w:space="0" w:color="auto"/>
              <w:right w:val="single" w:sz="4" w:space="0" w:color="auto"/>
            </w:tcBorders>
            <w:vAlign w:val="bottom"/>
          </w:tcPr>
          <w:p w14:paraId="0F8D2201"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6"/>
              </w:rPr>
              <w:t>CA_n102E_BCS0</w:t>
            </w:r>
          </w:p>
        </w:tc>
        <w:tc>
          <w:tcPr>
            <w:tcW w:w="2445" w:type="dxa"/>
            <w:tcBorders>
              <w:top w:val="nil"/>
              <w:left w:val="single" w:sz="4" w:space="0" w:color="auto"/>
              <w:bottom w:val="single" w:sz="4" w:space="0" w:color="auto"/>
              <w:right w:val="single" w:sz="4" w:space="0" w:color="auto"/>
            </w:tcBorders>
            <w:vAlign w:val="center"/>
          </w:tcPr>
          <w:p w14:paraId="345E4825" w14:textId="77777777" w:rsidR="006F6378" w:rsidRPr="00C30686" w:rsidRDefault="006F6378" w:rsidP="0094020B">
            <w:pPr>
              <w:pStyle w:val="TAC"/>
              <w:rPr>
                <w:rFonts w:eastAsiaTheme="minorEastAsia"/>
                <w:lang w:val="en-US" w:eastAsia="zh-CN"/>
              </w:rPr>
            </w:pPr>
          </w:p>
        </w:tc>
      </w:tr>
      <w:tr w:rsidR="006F6378" w:rsidRPr="00C30686" w14:paraId="1F0FC17F"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D04140E"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CA_n7A-n78A-n102(2A)</w:t>
            </w:r>
          </w:p>
        </w:tc>
        <w:tc>
          <w:tcPr>
            <w:tcW w:w="2785" w:type="dxa"/>
            <w:tcBorders>
              <w:top w:val="single" w:sz="4" w:space="0" w:color="auto"/>
              <w:left w:val="single" w:sz="4" w:space="0" w:color="auto"/>
              <w:bottom w:val="nil"/>
              <w:right w:val="single" w:sz="4" w:space="0" w:color="auto"/>
            </w:tcBorders>
            <w:vAlign w:val="center"/>
          </w:tcPr>
          <w:p w14:paraId="40821DC0"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CA_n7A-n78A</w:t>
            </w:r>
          </w:p>
          <w:p w14:paraId="5ABC1F39"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CA_n7A-n102A</w:t>
            </w:r>
          </w:p>
          <w:p w14:paraId="7E06AAB1"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CA_n78A-n102A</w:t>
            </w:r>
          </w:p>
        </w:tc>
        <w:tc>
          <w:tcPr>
            <w:tcW w:w="1259" w:type="dxa"/>
            <w:tcBorders>
              <w:top w:val="single" w:sz="4" w:space="0" w:color="auto"/>
              <w:left w:val="single" w:sz="4" w:space="0" w:color="auto"/>
              <w:bottom w:val="single" w:sz="4" w:space="0" w:color="auto"/>
              <w:right w:val="single" w:sz="4" w:space="0" w:color="auto"/>
            </w:tcBorders>
            <w:vAlign w:val="center"/>
          </w:tcPr>
          <w:p w14:paraId="60CF3219" w14:textId="77777777" w:rsidR="006F6378" w:rsidRPr="00C30686" w:rsidRDefault="006F6378" w:rsidP="0094020B">
            <w:pPr>
              <w:pStyle w:val="TAC"/>
              <w:rPr>
                <w:rFonts w:eastAsiaTheme="minorEastAsia"/>
                <w:lang w:eastAsia="zh-CN"/>
              </w:rPr>
            </w:pPr>
            <w:r w:rsidRPr="00C30686">
              <w:rPr>
                <w:rFonts w:eastAsiaTheme="minorEastAsia"/>
                <w:color w:val="000000"/>
              </w:rPr>
              <w:t>n7</w:t>
            </w:r>
          </w:p>
        </w:tc>
        <w:tc>
          <w:tcPr>
            <w:tcW w:w="4356" w:type="dxa"/>
            <w:tcBorders>
              <w:top w:val="single" w:sz="4" w:space="0" w:color="auto"/>
              <w:left w:val="single" w:sz="4" w:space="0" w:color="auto"/>
              <w:bottom w:val="single" w:sz="4" w:space="0" w:color="auto"/>
              <w:right w:val="single" w:sz="4" w:space="0" w:color="auto"/>
            </w:tcBorders>
          </w:tcPr>
          <w:p w14:paraId="07C1D535"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6"/>
              </w:rPr>
              <w:t>5, 10, 15, 20, 25, 30, 40, 50</w:t>
            </w:r>
          </w:p>
        </w:tc>
        <w:tc>
          <w:tcPr>
            <w:tcW w:w="2445" w:type="dxa"/>
            <w:tcBorders>
              <w:top w:val="single" w:sz="4" w:space="0" w:color="auto"/>
              <w:left w:val="single" w:sz="4" w:space="0" w:color="auto"/>
              <w:bottom w:val="nil"/>
              <w:right w:val="single" w:sz="4" w:space="0" w:color="auto"/>
            </w:tcBorders>
            <w:vAlign w:val="center"/>
          </w:tcPr>
          <w:p w14:paraId="321D09DA"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0</w:t>
            </w:r>
          </w:p>
        </w:tc>
      </w:tr>
      <w:tr w:rsidR="006F6378" w:rsidRPr="00C30686" w14:paraId="5BF48184" w14:textId="77777777" w:rsidTr="004F423A">
        <w:trPr>
          <w:trHeight w:val="29"/>
        </w:trPr>
        <w:tc>
          <w:tcPr>
            <w:tcW w:w="2742" w:type="dxa"/>
            <w:tcBorders>
              <w:top w:val="nil"/>
              <w:left w:val="single" w:sz="4" w:space="0" w:color="auto"/>
              <w:bottom w:val="nil"/>
              <w:right w:val="single" w:sz="4" w:space="0" w:color="auto"/>
            </w:tcBorders>
            <w:vAlign w:val="center"/>
          </w:tcPr>
          <w:p w14:paraId="3A7EDBA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FBEAB6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0C27EA9" w14:textId="77777777" w:rsidR="006F6378" w:rsidRPr="00C30686" w:rsidRDefault="006F6378" w:rsidP="0094020B">
            <w:pPr>
              <w:pStyle w:val="TAC"/>
              <w:rPr>
                <w:rFonts w:eastAsiaTheme="minorEastAsia"/>
                <w:lang w:eastAsia="zh-CN"/>
              </w:rPr>
            </w:pPr>
            <w:r w:rsidRPr="00C30686">
              <w:rPr>
                <w:color w:val="000000"/>
                <w:lang w:eastAsia="zh-CN"/>
              </w:rPr>
              <w:t>n78</w:t>
            </w:r>
          </w:p>
        </w:tc>
        <w:tc>
          <w:tcPr>
            <w:tcW w:w="4356" w:type="dxa"/>
            <w:tcBorders>
              <w:top w:val="single" w:sz="4" w:space="0" w:color="auto"/>
              <w:left w:val="single" w:sz="4" w:space="0" w:color="auto"/>
              <w:bottom w:val="single" w:sz="4" w:space="0" w:color="auto"/>
              <w:right w:val="single" w:sz="4" w:space="0" w:color="auto"/>
            </w:tcBorders>
          </w:tcPr>
          <w:p w14:paraId="0081F6FC"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6"/>
              </w:rPr>
              <w:t>10, 15, 20, 25, 30, 40, 50, 60, 70, 80, 90, 100</w:t>
            </w:r>
          </w:p>
        </w:tc>
        <w:tc>
          <w:tcPr>
            <w:tcW w:w="2445" w:type="dxa"/>
            <w:tcBorders>
              <w:top w:val="nil"/>
              <w:left w:val="single" w:sz="4" w:space="0" w:color="auto"/>
              <w:bottom w:val="nil"/>
              <w:right w:val="single" w:sz="4" w:space="0" w:color="auto"/>
            </w:tcBorders>
            <w:vAlign w:val="center"/>
          </w:tcPr>
          <w:p w14:paraId="14ECD001" w14:textId="77777777" w:rsidR="006F6378" w:rsidRPr="00C30686" w:rsidRDefault="006F6378" w:rsidP="0094020B">
            <w:pPr>
              <w:pStyle w:val="TAC"/>
              <w:rPr>
                <w:rFonts w:eastAsiaTheme="minorEastAsia"/>
                <w:lang w:val="en-US" w:eastAsia="zh-CN"/>
              </w:rPr>
            </w:pPr>
          </w:p>
        </w:tc>
      </w:tr>
      <w:tr w:rsidR="006F6378" w:rsidRPr="00C30686" w14:paraId="6100F18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E19916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45EC533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6425328" w14:textId="77777777" w:rsidR="006F6378" w:rsidRPr="00C30686" w:rsidRDefault="006F6378" w:rsidP="0094020B">
            <w:pPr>
              <w:pStyle w:val="TAC"/>
              <w:rPr>
                <w:rFonts w:eastAsiaTheme="minorEastAsia"/>
                <w:lang w:eastAsia="zh-CN"/>
              </w:rPr>
            </w:pPr>
            <w:r w:rsidRPr="00C30686">
              <w:rPr>
                <w:color w:val="000000"/>
                <w:lang w:eastAsia="zh-CN"/>
              </w:rPr>
              <w:t>n102</w:t>
            </w:r>
          </w:p>
        </w:tc>
        <w:tc>
          <w:tcPr>
            <w:tcW w:w="4356" w:type="dxa"/>
            <w:tcBorders>
              <w:top w:val="single" w:sz="4" w:space="0" w:color="auto"/>
              <w:left w:val="single" w:sz="4" w:space="0" w:color="auto"/>
              <w:bottom w:val="single" w:sz="4" w:space="0" w:color="auto"/>
              <w:right w:val="single" w:sz="4" w:space="0" w:color="auto"/>
            </w:tcBorders>
            <w:vAlign w:val="bottom"/>
          </w:tcPr>
          <w:p w14:paraId="097CF303"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6"/>
              </w:rPr>
              <w:t>CA_n102(2A)_BCS0</w:t>
            </w:r>
          </w:p>
        </w:tc>
        <w:tc>
          <w:tcPr>
            <w:tcW w:w="2445" w:type="dxa"/>
            <w:tcBorders>
              <w:top w:val="nil"/>
              <w:left w:val="single" w:sz="4" w:space="0" w:color="auto"/>
              <w:bottom w:val="single" w:sz="4" w:space="0" w:color="auto"/>
              <w:right w:val="single" w:sz="4" w:space="0" w:color="auto"/>
            </w:tcBorders>
            <w:vAlign w:val="center"/>
          </w:tcPr>
          <w:p w14:paraId="19836686" w14:textId="77777777" w:rsidR="006F6378" w:rsidRPr="00C30686" w:rsidRDefault="006F6378" w:rsidP="0094020B">
            <w:pPr>
              <w:pStyle w:val="TAC"/>
              <w:rPr>
                <w:rFonts w:eastAsiaTheme="minorEastAsia"/>
                <w:lang w:val="en-US" w:eastAsia="zh-CN"/>
              </w:rPr>
            </w:pPr>
          </w:p>
        </w:tc>
      </w:tr>
      <w:tr w:rsidR="006F6378" w:rsidRPr="00C30686" w14:paraId="4403FE15"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C3DBEFF"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CA_n7A-n78(2A)-n102A</w:t>
            </w:r>
          </w:p>
        </w:tc>
        <w:tc>
          <w:tcPr>
            <w:tcW w:w="2785" w:type="dxa"/>
            <w:tcBorders>
              <w:top w:val="single" w:sz="4" w:space="0" w:color="auto"/>
              <w:left w:val="single" w:sz="4" w:space="0" w:color="auto"/>
              <w:bottom w:val="nil"/>
              <w:right w:val="single" w:sz="4" w:space="0" w:color="auto"/>
            </w:tcBorders>
            <w:vAlign w:val="center"/>
          </w:tcPr>
          <w:p w14:paraId="67D5345F"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CA_n7A-n78A</w:t>
            </w:r>
          </w:p>
          <w:p w14:paraId="7947048A"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CA_n7A-n102A</w:t>
            </w:r>
          </w:p>
          <w:p w14:paraId="34860EC8"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CA_n78A-n102A</w:t>
            </w:r>
          </w:p>
        </w:tc>
        <w:tc>
          <w:tcPr>
            <w:tcW w:w="1259" w:type="dxa"/>
            <w:tcBorders>
              <w:top w:val="single" w:sz="4" w:space="0" w:color="auto"/>
              <w:left w:val="single" w:sz="4" w:space="0" w:color="auto"/>
              <w:bottom w:val="single" w:sz="4" w:space="0" w:color="auto"/>
              <w:right w:val="single" w:sz="4" w:space="0" w:color="auto"/>
            </w:tcBorders>
            <w:vAlign w:val="center"/>
          </w:tcPr>
          <w:p w14:paraId="15F1D0D2" w14:textId="77777777" w:rsidR="006F6378" w:rsidRPr="00C30686" w:rsidRDefault="006F6378" w:rsidP="0094020B">
            <w:pPr>
              <w:pStyle w:val="TAC"/>
              <w:rPr>
                <w:rFonts w:eastAsiaTheme="minorEastAsia"/>
                <w:lang w:eastAsia="zh-CN"/>
              </w:rPr>
            </w:pPr>
            <w:r w:rsidRPr="00C30686">
              <w:rPr>
                <w:rFonts w:eastAsiaTheme="minorEastAsia"/>
                <w:color w:val="000000"/>
              </w:rPr>
              <w:t>n7</w:t>
            </w:r>
          </w:p>
        </w:tc>
        <w:tc>
          <w:tcPr>
            <w:tcW w:w="4356" w:type="dxa"/>
            <w:tcBorders>
              <w:top w:val="single" w:sz="4" w:space="0" w:color="auto"/>
              <w:left w:val="single" w:sz="4" w:space="0" w:color="auto"/>
              <w:bottom w:val="single" w:sz="4" w:space="0" w:color="auto"/>
              <w:right w:val="single" w:sz="4" w:space="0" w:color="auto"/>
            </w:tcBorders>
            <w:vAlign w:val="bottom"/>
          </w:tcPr>
          <w:p w14:paraId="78E4CAAC"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6"/>
              </w:rPr>
              <w:t>5, 10, 15, 20, 25, 30, 40, 50</w:t>
            </w:r>
          </w:p>
        </w:tc>
        <w:tc>
          <w:tcPr>
            <w:tcW w:w="2445" w:type="dxa"/>
            <w:tcBorders>
              <w:top w:val="single" w:sz="4" w:space="0" w:color="auto"/>
              <w:left w:val="single" w:sz="4" w:space="0" w:color="auto"/>
              <w:bottom w:val="nil"/>
              <w:right w:val="single" w:sz="4" w:space="0" w:color="auto"/>
            </w:tcBorders>
            <w:vAlign w:val="center"/>
          </w:tcPr>
          <w:p w14:paraId="7C402623" w14:textId="77777777" w:rsidR="006F6378" w:rsidRPr="00C30686" w:rsidRDefault="006F6378" w:rsidP="0094020B">
            <w:pPr>
              <w:pStyle w:val="TAC"/>
              <w:rPr>
                <w:rFonts w:eastAsiaTheme="minorEastAsia"/>
                <w:lang w:val="en-US" w:eastAsia="zh-CN"/>
              </w:rPr>
            </w:pPr>
            <w:r w:rsidRPr="00C30686">
              <w:rPr>
                <w:rFonts w:eastAsiaTheme="minorEastAsia" w:hint="eastAsia"/>
                <w:szCs w:val="18"/>
                <w:lang w:val="en-US" w:eastAsia="zh-CN"/>
              </w:rPr>
              <w:t>0</w:t>
            </w:r>
          </w:p>
        </w:tc>
      </w:tr>
      <w:tr w:rsidR="006F6378" w:rsidRPr="00C30686" w14:paraId="2B27DF85" w14:textId="77777777" w:rsidTr="004F423A">
        <w:trPr>
          <w:trHeight w:val="29"/>
        </w:trPr>
        <w:tc>
          <w:tcPr>
            <w:tcW w:w="2742" w:type="dxa"/>
            <w:tcBorders>
              <w:top w:val="nil"/>
              <w:left w:val="single" w:sz="4" w:space="0" w:color="auto"/>
              <w:bottom w:val="nil"/>
              <w:right w:val="single" w:sz="4" w:space="0" w:color="auto"/>
            </w:tcBorders>
            <w:vAlign w:val="center"/>
          </w:tcPr>
          <w:p w14:paraId="68373EB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A6E29E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F4A75EE" w14:textId="77777777" w:rsidR="006F6378" w:rsidRPr="00C30686" w:rsidRDefault="006F6378" w:rsidP="0094020B">
            <w:pPr>
              <w:pStyle w:val="TAC"/>
              <w:rPr>
                <w:rFonts w:eastAsiaTheme="minorEastAsia"/>
                <w:lang w:eastAsia="zh-CN"/>
              </w:rPr>
            </w:pPr>
            <w:r w:rsidRPr="00C30686">
              <w:rPr>
                <w:color w:val="000000"/>
                <w:lang w:eastAsia="zh-CN"/>
              </w:rPr>
              <w:t>n78</w:t>
            </w:r>
          </w:p>
        </w:tc>
        <w:tc>
          <w:tcPr>
            <w:tcW w:w="4356" w:type="dxa"/>
            <w:tcBorders>
              <w:top w:val="single" w:sz="4" w:space="0" w:color="auto"/>
              <w:left w:val="single" w:sz="4" w:space="0" w:color="auto"/>
              <w:bottom w:val="single" w:sz="4" w:space="0" w:color="auto"/>
              <w:right w:val="single" w:sz="4" w:space="0" w:color="auto"/>
            </w:tcBorders>
            <w:vAlign w:val="bottom"/>
          </w:tcPr>
          <w:p w14:paraId="469B24B2"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6"/>
              </w:rPr>
              <w:t>CA_n78(2A)_BCS2</w:t>
            </w:r>
          </w:p>
        </w:tc>
        <w:tc>
          <w:tcPr>
            <w:tcW w:w="2445" w:type="dxa"/>
            <w:tcBorders>
              <w:top w:val="nil"/>
              <w:left w:val="single" w:sz="4" w:space="0" w:color="auto"/>
              <w:bottom w:val="nil"/>
              <w:right w:val="single" w:sz="4" w:space="0" w:color="auto"/>
            </w:tcBorders>
            <w:vAlign w:val="center"/>
          </w:tcPr>
          <w:p w14:paraId="48DB9675" w14:textId="77777777" w:rsidR="006F6378" w:rsidRPr="00C30686" w:rsidRDefault="006F6378" w:rsidP="0094020B">
            <w:pPr>
              <w:pStyle w:val="TAC"/>
              <w:rPr>
                <w:rFonts w:eastAsiaTheme="minorEastAsia"/>
                <w:lang w:val="en-US" w:eastAsia="zh-CN"/>
              </w:rPr>
            </w:pPr>
          </w:p>
        </w:tc>
      </w:tr>
      <w:tr w:rsidR="006F6378" w:rsidRPr="00C30686" w14:paraId="2CD32F2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3B6C31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05661D2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979EB17" w14:textId="77777777" w:rsidR="006F6378" w:rsidRPr="00C30686" w:rsidRDefault="006F6378" w:rsidP="0094020B">
            <w:pPr>
              <w:pStyle w:val="TAC"/>
              <w:rPr>
                <w:rFonts w:eastAsiaTheme="minorEastAsia"/>
                <w:lang w:eastAsia="zh-CN"/>
              </w:rPr>
            </w:pPr>
            <w:r w:rsidRPr="00C30686">
              <w:rPr>
                <w:color w:val="000000"/>
                <w:lang w:eastAsia="zh-CN"/>
              </w:rPr>
              <w:t>n102</w:t>
            </w:r>
          </w:p>
        </w:tc>
        <w:tc>
          <w:tcPr>
            <w:tcW w:w="4356" w:type="dxa"/>
            <w:tcBorders>
              <w:top w:val="single" w:sz="4" w:space="0" w:color="auto"/>
              <w:left w:val="single" w:sz="4" w:space="0" w:color="auto"/>
              <w:bottom w:val="single" w:sz="4" w:space="0" w:color="auto"/>
              <w:right w:val="single" w:sz="4" w:space="0" w:color="auto"/>
            </w:tcBorders>
            <w:vAlign w:val="bottom"/>
          </w:tcPr>
          <w:p w14:paraId="153C9D7C"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6"/>
              </w:rPr>
              <w:t>20, 40, 60, 80, 100</w:t>
            </w:r>
          </w:p>
        </w:tc>
        <w:tc>
          <w:tcPr>
            <w:tcW w:w="2445" w:type="dxa"/>
            <w:tcBorders>
              <w:top w:val="nil"/>
              <w:left w:val="single" w:sz="4" w:space="0" w:color="auto"/>
              <w:bottom w:val="single" w:sz="4" w:space="0" w:color="auto"/>
              <w:right w:val="single" w:sz="4" w:space="0" w:color="auto"/>
            </w:tcBorders>
            <w:vAlign w:val="center"/>
          </w:tcPr>
          <w:p w14:paraId="51726680" w14:textId="77777777" w:rsidR="006F6378" w:rsidRPr="00C30686" w:rsidRDefault="006F6378" w:rsidP="0094020B">
            <w:pPr>
              <w:pStyle w:val="TAC"/>
              <w:rPr>
                <w:rFonts w:eastAsiaTheme="minorEastAsia"/>
                <w:lang w:val="en-US" w:eastAsia="zh-CN"/>
              </w:rPr>
            </w:pPr>
          </w:p>
        </w:tc>
      </w:tr>
      <w:tr w:rsidR="006F6378" w:rsidRPr="00C30686" w14:paraId="07015839"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CC44E79"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CA_n7A-n78(2A)-n102B</w:t>
            </w:r>
          </w:p>
        </w:tc>
        <w:tc>
          <w:tcPr>
            <w:tcW w:w="2785" w:type="dxa"/>
            <w:tcBorders>
              <w:top w:val="single" w:sz="4" w:space="0" w:color="auto"/>
              <w:left w:val="single" w:sz="4" w:space="0" w:color="auto"/>
              <w:bottom w:val="nil"/>
              <w:right w:val="single" w:sz="4" w:space="0" w:color="auto"/>
            </w:tcBorders>
            <w:vAlign w:val="center"/>
          </w:tcPr>
          <w:p w14:paraId="52033BFE"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CA_n7A-n78A</w:t>
            </w:r>
          </w:p>
          <w:p w14:paraId="6121566A"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CA_n7A-n102A</w:t>
            </w:r>
          </w:p>
          <w:p w14:paraId="56FD03DD"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CA_n78A-n102A</w:t>
            </w:r>
          </w:p>
        </w:tc>
        <w:tc>
          <w:tcPr>
            <w:tcW w:w="1259" w:type="dxa"/>
            <w:tcBorders>
              <w:top w:val="single" w:sz="4" w:space="0" w:color="auto"/>
              <w:left w:val="single" w:sz="4" w:space="0" w:color="auto"/>
              <w:bottom w:val="single" w:sz="4" w:space="0" w:color="auto"/>
              <w:right w:val="single" w:sz="4" w:space="0" w:color="auto"/>
            </w:tcBorders>
            <w:vAlign w:val="center"/>
          </w:tcPr>
          <w:p w14:paraId="438A0994" w14:textId="77777777" w:rsidR="006F6378" w:rsidRPr="00C30686" w:rsidRDefault="006F6378" w:rsidP="0094020B">
            <w:pPr>
              <w:pStyle w:val="TAC"/>
              <w:rPr>
                <w:rFonts w:eastAsiaTheme="minorEastAsia"/>
                <w:lang w:eastAsia="zh-CN"/>
              </w:rPr>
            </w:pPr>
            <w:r w:rsidRPr="00C30686">
              <w:rPr>
                <w:rFonts w:eastAsiaTheme="minorEastAsia"/>
                <w:color w:val="000000"/>
              </w:rPr>
              <w:t>n7</w:t>
            </w:r>
          </w:p>
        </w:tc>
        <w:tc>
          <w:tcPr>
            <w:tcW w:w="4356" w:type="dxa"/>
            <w:tcBorders>
              <w:top w:val="single" w:sz="4" w:space="0" w:color="auto"/>
              <w:left w:val="single" w:sz="4" w:space="0" w:color="auto"/>
              <w:bottom w:val="single" w:sz="4" w:space="0" w:color="auto"/>
              <w:right w:val="single" w:sz="4" w:space="0" w:color="auto"/>
            </w:tcBorders>
            <w:vAlign w:val="bottom"/>
          </w:tcPr>
          <w:p w14:paraId="219E59DE"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6"/>
              </w:rPr>
              <w:t>5, 10, 15, 20, 25, 30, 40, 50</w:t>
            </w:r>
          </w:p>
        </w:tc>
        <w:tc>
          <w:tcPr>
            <w:tcW w:w="2445" w:type="dxa"/>
            <w:tcBorders>
              <w:top w:val="single" w:sz="4" w:space="0" w:color="auto"/>
              <w:left w:val="single" w:sz="4" w:space="0" w:color="auto"/>
              <w:bottom w:val="nil"/>
              <w:right w:val="single" w:sz="4" w:space="0" w:color="auto"/>
            </w:tcBorders>
            <w:vAlign w:val="center"/>
          </w:tcPr>
          <w:p w14:paraId="52EA7117"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0</w:t>
            </w:r>
          </w:p>
        </w:tc>
      </w:tr>
      <w:tr w:rsidR="006F6378" w:rsidRPr="00C30686" w14:paraId="62599C32" w14:textId="77777777" w:rsidTr="004F423A">
        <w:trPr>
          <w:trHeight w:val="29"/>
        </w:trPr>
        <w:tc>
          <w:tcPr>
            <w:tcW w:w="2742" w:type="dxa"/>
            <w:tcBorders>
              <w:top w:val="nil"/>
              <w:left w:val="single" w:sz="4" w:space="0" w:color="auto"/>
              <w:bottom w:val="nil"/>
              <w:right w:val="single" w:sz="4" w:space="0" w:color="auto"/>
            </w:tcBorders>
            <w:vAlign w:val="center"/>
          </w:tcPr>
          <w:p w14:paraId="59A2468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1781E8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838F6F1" w14:textId="77777777" w:rsidR="006F6378" w:rsidRPr="00C30686" w:rsidRDefault="006F6378" w:rsidP="0094020B">
            <w:pPr>
              <w:pStyle w:val="TAC"/>
              <w:rPr>
                <w:rFonts w:eastAsiaTheme="minorEastAsia"/>
                <w:lang w:eastAsia="zh-CN"/>
              </w:rPr>
            </w:pPr>
            <w:r w:rsidRPr="00C30686">
              <w:rPr>
                <w:color w:val="000000"/>
                <w:lang w:eastAsia="zh-CN"/>
              </w:rPr>
              <w:t>n78</w:t>
            </w:r>
          </w:p>
        </w:tc>
        <w:tc>
          <w:tcPr>
            <w:tcW w:w="4356" w:type="dxa"/>
            <w:tcBorders>
              <w:top w:val="single" w:sz="4" w:space="0" w:color="auto"/>
              <w:left w:val="single" w:sz="4" w:space="0" w:color="auto"/>
              <w:bottom w:val="single" w:sz="4" w:space="0" w:color="auto"/>
              <w:right w:val="single" w:sz="4" w:space="0" w:color="auto"/>
            </w:tcBorders>
            <w:vAlign w:val="bottom"/>
          </w:tcPr>
          <w:p w14:paraId="7C664EB8"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6"/>
              </w:rPr>
              <w:t>CA_n78(2A)_BCS2</w:t>
            </w:r>
          </w:p>
        </w:tc>
        <w:tc>
          <w:tcPr>
            <w:tcW w:w="2445" w:type="dxa"/>
            <w:tcBorders>
              <w:top w:val="nil"/>
              <w:left w:val="single" w:sz="4" w:space="0" w:color="auto"/>
              <w:bottom w:val="nil"/>
              <w:right w:val="single" w:sz="4" w:space="0" w:color="auto"/>
            </w:tcBorders>
            <w:vAlign w:val="center"/>
          </w:tcPr>
          <w:p w14:paraId="7BE6DA82" w14:textId="77777777" w:rsidR="006F6378" w:rsidRPr="00C30686" w:rsidRDefault="006F6378" w:rsidP="0094020B">
            <w:pPr>
              <w:pStyle w:val="TAC"/>
              <w:rPr>
                <w:rFonts w:eastAsiaTheme="minorEastAsia"/>
                <w:lang w:val="en-US" w:eastAsia="zh-CN"/>
              </w:rPr>
            </w:pPr>
          </w:p>
        </w:tc>
      </w:tr>
      <w:tr w:rsidR="006F6378" w:rsidRPr="00C30686" w14:paraId="1965F75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2CA047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B19AB4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2CBEA00" w14:textId="77777777" w:rsidR="006F6378" w:rsidRPr="00C30686" w:rsidRDefault="006F6378" w:rsidP="0094020B">
            <w:pPr>
              <w:pStyle w:val="TAC"/>
              <w:rPr>
                <w:rFonts w:eastAsiaTheme="minorEastAsia"/>
                <w:lang w:eastAsia="zh-CN"/>
              </w:rPr>
            </w:pPr>
            <w:r w:rsidRPr="00C30686">
              <w:rPr>
                <w:color w:val="000000"/>
                <w:lang w:eastAsia="zh-CN"/>
              </w:rPr>
              <w:t>n102</w:t>
            </w:r>
          </w:p>
        </w:tc>
        <w:tc>
          <w:tcPr>
            <w:tcW w:w="4356" w:type="dxa"/>
            <w:tcBorders>
              <w:top w:val="single" w:sz="4" w:space="0" w:color="auto"/>
              <w:left w:val="single" w:sz="4" w:space="0" w:color="auto"/>
              <w:bottom w:val="single" w:sz="4" w:space="0" w:color="auto"/>
              <w:right w:val="single" w:sz="4" w:space="0" w:color="auto"/>
            </w:tcBorders>
            <w:vAlign w:val="bottom"/>
          </w:tcPr>
          <w:p w14:paraId="43DCF8D6"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6"/>
              </w:rPr>
              <w:t>CA_n102B_BCS0</w:t>
            </w:r>
          </w:p>
        </w:tc>
        <w:tc>
          <w:tcPr>
            <w:tcW w:w="2445" w:type="dxa"/>
            <w:tcBorders>
              <w:top w:val="nil"/>
              <w:left w:val="single" w:sz="4" w:space="0" w:color="auto"/>
              <w:bottom w:val="single" w:sz="4" w:space="0" w:color="auto"/>
              <w:right w:val="single" w:sz="4" w:space="0" w:color="auto"/>
            </w:tcBorders>
            <w:vAlign w:val="center"/>
          </w:tcPr>
          <w:p w14:paraId="0F4306BB" w14:textId="77777777" w:rsidR="006F6378" w:rsidRPr="00C30686" w:rsidRDefault="006F6378" w:rsidP="0094020B">
            <w:pPr>
              <w:pStyle w:val="TAC"/>
              <w:rPr>
                <w:rFonts w:eastAsiaTheme="minorEastAsia"/>
                <w:lang w:val="en-US" w:eastAsia="zh-CN"/>
              </w:rPr>
            </w:pPr>
          </w:p>
        </w:tc>
      </w:tr>
      <w:tr w:rsidR="006F6378" w:rsidRPr="00C30686" w14:paraId="699B7594"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7CFBD44"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CA_n7A-n78(2A)-n102C</w:t>
            </w:r>
          </w:p>
        </w:tc>
        <w:tc>
          <w:tcPr>
            <w:tcW w:w="2785" w:type="dxa"/>
            <w:tcBorders>
              <w:top w:val="single" w:sz="4" w:space="0" w:color="auto"/>
              <w:left w:val="single" w:sz="4" w:space="0" w:color="auto"/>
              <w:bottom w:val="nil"/>
              <w:right w:val="single" w:sz="4" w:space="0" w:color="auto"/>
            </w:tcBorders>
            <w:vAlign w:val="center"/>
          </w:tcPr>
          <w:p w14:paraId="779CDE06"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CA_n7A-n78A</w:t>
            </w:r>
          </w:p>
          <w:p w14:paraId="57FE83FD"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CA_n7A-n102A</w:t>
            </w:r>
          </w:p>
          <w:p w14:paraId="5A1A6BD5"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CA_n78A-n102A</w:t>
            </w:r>
          </w:p>
        </w:tc>
        <w:tc>
          <w:tcPr>
            <w:tcW w:w="1259" w:type="dxa"/>
            <w:tcBorders>
              <w:top w:val="single" w:sz="4" w:space="0" w:color="auto"/>
              <w:left w:val="single" w:sz="4" w:space="0" w:color="auto"/>
              <w:bottom w:val="single" w:sz="4" w:space="0" w:color="auto"/>
              <w:right w:val="single" w:sz="4" w:space="0" w:color="auto"/>
            </w:tcBorders>
            <w:vAlign w:val="center"/>
          </w:tcPr>
          <w:p w14:paraId="42A7ABF0" w14:textId="77777777" w:rsidR="006F6378" w:rsidRPr="00C30686" w:rsidRDefault="006F6378" w:rsidP="0094020B">
            <w:pPr>
              <w:pStyle w:val="TAC"/>
              <w:rPr>
                <w:rFonts w:eastAsiaTheme="minorEastAsia"/>
                <w:lang w:eastAsia="zh-CN"/>
              </w:rPr>
            </w:pPr>
            <w:r w:rsidRPr="00C30686">
              <w:rPr>
                <w:rFonts w:eastAsiaTheme="minorEastAsia"/>
                <w:color w:val="000000"/>
              </w:rPr>
              <w:t>n7</w:t>
            </w:r>
          </w:p>
        </w:tc>
        <w:tc>
          <w:tcPr>
            <w:tcW w:w="4356" w:type="dxa"/>
            <w:tcBorders>
              <w:top w:val="single" w:sz="4" w:space="0" w:color="auto"/>
              <w:left w:val="single" w:sz="4" w:space="0" w:color="auto"/>
              <w:bottom w:val="single" w:sz="4" w:space="0" w:color="auto"/>
              <w:right w:val="single" w:sz="4" w:space="0" w:color="auto"/>
            </w:tcBorders>
            <w:vAlign w:val="bottom"/>
          </w:tcPr>
          <w:p w14:paraId="357BDCB2"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6"/>
              </w:rPr>
              <w:t>5, 10, 15, 20, 25, 30, 40, 50</w:t>
            </w:r>
          </w:p>
        </w:tc>
        <w:tc>
          <w:tcPr>
            <w:tcW w:w="2445" w:type="dxa"/>
            <w:tcBorders>
              <w:top w:val="single" w:sz="4" w:space="0" w:color="auto"/>
              <w:left w:val="single" w:sz="4" w:space="0" w:color="auto"/>
              <w:bottom w:val="nil"/>
              <w:right w:val="single" w:sz="4" w:space="0" w:color="auto"/>
            </w:tcBorders>
            <w:vAlign w:val="center"/>
          </w:tcPr>
          <w:p w14:paraId="6BCE6F94"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0</w:t>
            </w:r>
          </w:p>
        </w:tc>
      </w:tr>
      <w:tr w:rsidR="006F6378" w:rsidRPr="00C30686" w14:paraId="29B84BE5" w14:textId="77777777" w:rsidTr="004F423A">
        <w:trPr>
          <w:trHeight w:val="29"/>
        </w:trPr>
        <w:tc>
          <w:tcPr>
            <w:tcW w:w="2742" w:type="dxa"/>
            <w:tcBorders>
              <w:top w:val="nil"/>
              <w:left w:val="single" w:sz="4" w:space="0" w:color="auto"/>
              <w:bottom w:val="nil"/>
              <w:right w:val="single" w:sz="4" w:space="0" w:color="auto"/>
            </w:tcBorders>
            <w:vAlign w:val="center"/>
          </w:tcPr>
          <w:p w14:paraId="0BFA8F8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65FE81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8574B84" w14:textId="77777777" w:rsidR="006F6378" w:rsidRPr="00C30686" w:rsidRDefault="006F6378" w:rsidP="0094020B">
            <w:pPr>
              <w:pStyle w:val="TAC"/>
              <w:rPr>
                <w:rFonts w:eastAsiaTheme="minorEastAsia"/>
                <w:lang w:eastAsia="zh-CN"/>
              </w:rPr>
            </w:pPr>
            <w:r w:rsidRPr="00C30686">
              <w:rPr>
                <w:color w:val="000000"/>
                <w:lang w:eastAsia="zh-CN"/>
              </w:rPr>
              <w:t>n78</w:t>
            </w:r>
          </w:p>
        </w:tc>
        <w:tc>
          <w:tcPr>
            <w:tcW w:w="4356" w:type="dxa"/>
            <w:tcBorders>
              <w:top w:val="single" w:sz="4" w:space="0" w:color="auto"/>
              <w:left w:val="single" w:sz="4" w:space="0" w:color="auto"/>
              <w:bottom w:val="single" w:sz="4" w:space="0" w:color="auto"/>
              <w:right w:val="single" w:sz="4" w:space="0" w:color="auto"/>
            </w:tcBorders>
            <w:vAlign w:val="bottom"/>
          </w:tcPr>
          <w:p w14:paraId="57F8D148"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6"/>
              </w:rPr>
              <w:t>CA_n78(2A)_BCS2</w:t>
            </w:r>
          </w:p>
        </w:tc>
        <w:tc>
          <w:tcPr>
            <w:tcW w:w="2445" w:type="dxa"/>
            <w:tcBorders>
              <w:top w:val="nil"/>
              <w:left w:val="single" w:sz="4" w:space="0" w:color="auto"/>
              <w:bottom w:val="nil"/>
              <w:right w:val="single" w:sz="4" w:space="0" w:color="auto"/>
            </w:tcBorders>
            <w:vAlign w:val="center"/>
          </w:tcPr>
          <w:p w14:paraId="7F81982F" w14:textId="77777777" w:rsidR="006F6378" w:rsidRPr="00C30686" w:rsidRDefault="006F6378" w:rsidP="0094020B">
            <w:pPr>
              <w:pStyle w:val="TAC"/>
              <w:rPr>
                <w:rFonts w:eastAsiaTheme="minorEastAsia"/>
                <w:lang w:val="en-US" w:eastAsia="zh-CN"/>
              </w:rPr>
            </w:pPr>
          </w:p>
        </w:tc>
      </w:tr>
      <w:tr w:rsidR="006F6378" w:rsidRPr="00C30686" w14:paraId="587D21C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E445DB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FCD1BC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AAFDF16" w14:textId="77777777" w:rsidR="006F6378" w:rsidRPr="00C30686" w:rsidRDefault="006F6378" w:rsidP="0094020B">
            <w:pPr>
              <w:pStyle w:val="TAC"/>
              <w:rPr>
                <w:rFonts w:eastAsiaTheme="minorEastAsia"/>
                <w:lang w:eastAsia="zh-CN"/>
              </w:rPr>
            </w:pPr>
            <w:r w:rsidRPr="00C30686">
              <w:rPr>
                <w:color w:val="000000"/>
                <w:lang w:eastAsia="zh-CN"/>
              </w:rPr>
              <w:t>n102</w:t>
            </w:r>
          </w:p>
        </w:tc>
        <w:tc>
          <w:tcPr>
            <w:tcW w:w="4356" w:type="dxa"/>
            <w:tcBorders>
              <w:top w:val="single" w:sz="4" w:space="0" w:color="auto"/>
              <w:left w:val="single" w:sz="4" w:space="0" w:color="auto"/>
              <w:bottom w:val="single" w:sz="4" w:space="0" w:color="auto"/>
              <w:right w:val="single" w:sz="4" w:space="0" w:color="auto"/>
            </w:tcBorders>
            <w:vAlign w:val="bottom"/>
          </w:tcPr>
          <w:p w14:paraId="080E2C82"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6"/>
              </w:rPr>
              <w:t>CA_n102C_BCS0</w:t>
            </w:r>
          </w:p>
        </w:tc>
        <w:tc>
          <w:tcPr>
            <w:tcW w:w="2445" w:type="dxa"/>
            <w:tcBorders>
              <w:top w:val="nil"/>
              <w:left w:val="single" w:sz="4" w:space="0" w:color="auto"/>
              <w:bottom w:val="single" w:sz="4" w:space="0" w:color="auto"/>
              <w:right w:val="single" w:sz="4" w:space="0" w:color="auto"/>
            </w:tcBorders>
            <w:vAlign w:val="center"/>
          </w:tcPr>
          <w:p w14:paraId="22CE1EB7" w14:textId="77777777" w:rsidR="006F6378" w:rsidRPr="00C30686" w:rsidRDefault="006F6378" w:rsidP="0094020B">
            <w:pPr>
              <w:pStyle w:val="TAC"/>
              <w:rPr>
                <w:rFonts w:eastAsiaTheme="minorEastAsia"/>
                <w:lang w:val="en-US" w:eastAsia="zh-CN"/>
              </w:rPr>
            </w:pPr>
          </w:p>
        </w:tc>
      </w:tr>
      <w:tr w:rsidR="006F6378" w:rsidRPr="00C30686" w14:paraId="0BC6AC65"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384C9B2"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CA_n7A-n78(2A)-n102D</w:t>
            </w:r>
          </w:p>
        </w:tc>
        <w:tc>
          <w:tcPr>
            <w:tcW w:w="2785" w:type="dxa"/>
            <w:tcBorders>
              <w:top w:val="single" w:sz="4" w:space="0" w:color="auto"/>
              <w:left w:val="single" w:sz="4" w:space="0" w:color="auto"/>
              <w:bottom w:val="nil"/>
              <w:right w:val="single" w:sz="4" w:space="0" w:color="auto"/>
            </w:tcBorders>
            <w:vAlign w:val="center"/>
          </w:tcPr>
          <w:p w14:paraId="283A90AD"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CA_n7A-n78A</w:t>
            </w:r>
          </w:p>
          <w:p w14:paraId="69CCFC9C"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CA_n7A-n102A</w:t>
            </w:r>
          </w:p>
          <w:p w14:paraId="7803DC9D"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CA_n78A-n102A</w:t>
            </w:r>
          </w:p>
        </w:tc>
        <w:tc>
          <w:tcPr>
            <w:tcW w:w="1259" w:type="dxa"/>
            <w:tcBorders>
              <w:top w:val="single" w:sz="4" w:space="0" w:color="auto"/>
              <w:left w:val="single" w:sz="4" w:space="0" w:color="auto"/>
              <w:bottom w:val="single" w:sz="4" w:space="0" w:color="auto"/>
              <w:right w:val="single" w:sz="4" w:space="0" w:color="auto"/>
            </w:tcBorders>
            <w:vAlign w:val="center"/>
          </w:tcPr>
          <w:p w14:paraId="47335B1C" w14:textId="77777777" w:rsidR="006F6378" w:rsidRPr="00C30686" w:rsidRDefault="006F6378" w:rsidP="0094020B">
            <w:pPr>
              <w:pStyle w:val="TAC"/>
              <w:rPr>
                <w:rFonts w:eastAsiaTheme="minorEastAsia"/>
                <w:lang w:eastAsia="zh-CN"/>
              </w:rPr>
            </w:pPr>
            <w:r w:rsidRPr="00C30686">
              <w:rPr>
                <w:rFonts w:eastAsiaTheme="minorEastAsia"/>
                <w:color w:val="000000"/>
              </w:rPr>
              <w:t>n7</w:t>
            </w:r>
          </w:p>
        </w:tc>
        <w:tc>
          <w:tcPr>
            <w:tcW w:w="4356" w:type="dxa"/>
            <w:tcBorders>
              <w:top w:val="single" w:sz="4" w:space="0" w:color="auto"/>
              <w:left w:val="single" w:sz="4" w:space="0" w:color="auto"/>
              <w:bottom w:val="single" w:sz="4" w:space="0" w:color="auto"/>
              <w:right w:val="single" w:sz="4" w:space="0" w:color="auto"/>
            </w:tcBorders>
            <w:vAlign w:val="bottom"/>
          </w:tcPr>
          <w:p w14:paraId="183B268D"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6"/>
              </w:rPr>
              <w:t>5, 10, 15, 20, 25, 30, 40, 50</w:t>
            </w:r>
          </w:p>
        </w:tc>
        <w:tc>
          <w:tcPr>
            <w:tcW w:w="2445" w:type="dxa"/>
            <w:tcBorders>
              <w:top w:val="single" w:sz="4" w:space="0" w:color="auto"/>
              <w:left w:val="single" w:sz="4" w:space="0" w:color="auto"/>
              <w:bottom w:val="nil"/>
              <w:right w:val="single" w:sz="4" w:space="0" w:color="auto"/>
            </w:tcBorders>
            <w:vAlign w:val="center"/>
          </w:tcPr>
          <w:p w14:paraId="3042BFD9"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0</w:t>
            </w:r>
          </w:p>
        </w:tc>
      </w:tr>
      <w:tr w:rsidR="006F6378" w:rsidRPr="00C30686" w14:paraId="72EE862D" w14:textId="77777777" w:rsidTr="004F423A">
        <w:trPr>
          <w:trHeight w:val="29"/>
        </w:trPr>
        <w:tc>
          <w:tcPr>
            <w:tcW w:w="2742" w:type="dxa"/>
            <w:tcBorders>
              <w:top w:val="nil"/>
              <w:left w:val="single" w:sz="4" w:space="0" w:color="auto"/>
              <w:bottom w:val="nil"/>
              <w:right w:val="single" w:sz="4" w:space="0" w:color="auto"/>
            </w:tcBorders>
            <w:vAlign w:val="center"/>
          </w:tcPr>
          <w:p w14:paraId="5FD059E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7151FF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0786A5F" w14:textId="77777777" w:rsidR="006F6378" w:rsidRPr="00C30686" w:rsidRDefault="006F6378" w:rsidP="0094020B">
            <w:pPr>
              <w:pStyle w:val="TAC"/>
              <w:rPr>
                <w:rFonts w:eastAsiaTheme="minorEastAsia"/>
                <w:lang w:eastAsia="zh-CN"/>
              </w:rPr>
            </w:pPr>
            <w:r w:rsidRPr="00C30686">
              <w:rPr>
                <w:color w:val="000000"/>
                <w:lang w:eastAsia="zh-CN"/>
              </w:rPr>
              <w:t>n78</w:t>
            </w:r>
          </w:p>
        </w:tc>
        <w:tc>
          <w:tcPr>
            <w:tcW w:w="4356" w:type="dxa"/>
            <w:tcBorders>
              <w:top w:val="single" w:sz="4" w:space="0" w:color="auto"/>
              <w:left w:val="single" w:sz="4" w:space="0" w:color="auto"/>
              <w:bottom w:val="single" w:sz="4" w:space="0" w:color="auto"/>
              <w:right w:val="single" w:sz="4" w:space="0" w:color="auto"/>
            </w:tcBorders>
            <w:vAlign w:val="bottom"/>
          </w:tcPr>
          <w:p w14:paraId="0695B354"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6"/>
              </w:rPr>
              <w:t>CA_n78(2A)_BCS2</w:t>
            </w:r>
          </w:p>
        </w:tc>
        <w:tc>
          <w:tcPr>
            <w:tcW w:w="2445" w:type="dxa"/>
            <w:tcBorders>
              <w:top w:val="nil"/>
              <w:left w:val="single" w:sz="4" w:space="0" w:color="auto"/>
              <w:bottom w:val="nil"/>
              <w:right w:val="single" w:sz="4" w:space="0" w:color="auto"/>
            </w:tcBorders>
            <w:vAlign w:val="center"/>
          </w:tcPr>
          <w:p w14:paraId="380D57D0" w14:textId="77777777" w:rsidR="006F6378" w:rsidRPr="00C30686" w:rsidRDefault="006F6378" w:rsidP="0094020B">
            <w:pPr>
              <w:pStyle w:val="TAC"/>
              <w:rPr>
                <w:rFonts w:eastAsiaTheme="minorEastAsia"/>
                <w:lang w:val="en-US" w:eastAsia="zh-CN"/>
              </w:rPr>
            </w:pPr>
          </w:p>
        </w:tc>
      </w:tr>
      <w:tr w:rsidR="006F6378" w:rsidRPr="00C30686" w14:paraId="6A98AC3E"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39E4E5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2B30C30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8B62EA6" w14:textId="77777777" w:rsidR="006F6378" w:rsidRPr="00C30686" w:rsidRDefault="006F6378" w:rsidP="0094020B">
            <w:pPr>
              <w:pStyle w:val="TAC"/>
              <w:rPr>
                <w:rFonts w:eastAsiaTheme="minorEastAsia"/>
                <w:lang w:eastAsia="zh-CN"/>
              </w:rPr>
            </w:pPr>
            <w:r w:rsidRPr="00C30686">
              <w:rPr>
                <w:color w:val="000000"/>
                <w:lang w:eastAsia="zh-CN"/>
              </w:rPr>
              <w:t>n102</w:t>
            </w:r>
          </w:p>
        </w:tc>
        <w:tc>
          <w:tcPr>
            <w:tcW w:w="4356" w:type="dxa"/>
            <w:tcBorders>
              <w:top w:val="single" w:sz="4" w:space="0" w:color="auto"/>
              <w:left w:val="single" w:sz="4" w:space="0" w:color="auto"/>
              <w:bottom w:val="single" w:sz="4" w:space="0" w:color="auto"/>
              <w:right w:val="single" w:sz="4" w:space="0" w:color="auto"/>
            </w:tcBorders>
            <w:vAlign w:val="bottom"/>
          </w:tcPr>
          <w:p w14:paraId="502840A3"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6"/>
              </w:rPr>
              <w:t>CA_n102D_BCS0</w:t>
            </w:r>
          </w:p>
        </w:tc>
        <w:tc>
          <w:tcPr>
            <w:tcW w:w="2445" w:type="dxa"/>
            <w:tcBorders>
              <w:top w:val="nil"/>
              <w:left w:val="single" w:sz="4" w:space="0" w:color="auto"/>
              <w:bottom w:val="single" w:sz="4" w:space="0" w:color="auto"/>
              <w:right w:val="single" w:sz="4" w:space="0" w:color="auto"/>
            </w:tcBorders>
            <w:vAlign w:val="center"/>
          </w:tcPr>
          <w:p w14:paraId="33449F1B" w14:textId="77777777" w:rsidR="006F6378" w:rsidRPr="00C30686" w:rsidRDefault="006F6378" w:rsidP="0094020B">
            <w:pPr>
              <w:pStyle w:val="TAC"/>
              <w:rPr>
                <w:rFonts w:eastAsiaTheme="minorEastAsia"/>
                <w:lang w:val="en-US" w:eastAsia="zh-CN"/>
              </w:rPr>
            </w:pPr>
          </w:p>
        </w:tc>
      </w:tr>
      <w:tr w:rsidR="006F6378" w:rsidRPr="00C30686" w14:paraId="6283F54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E14B3C4"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CA_n7A-n78(2A)-n102E</w:t>
            </w:r>
          </w:p>
        </w:tc>
        <w:tc>
          <w:tcPr>
            <w:tcW w:w="2785" w:type="dxa"/>
            <w:tcBorders>
              <w:top w:val="single" w:sz="4" w:space="0" w:color="auto"/>
              <w:left w:val="single" w:sz="4" w:space="0" w:color="auto"/>
              <w:bottom w:val="nil"/>
              <w:right w:val="single" w:sz="4" w:space="0" w:color="auto"/>
            </w:tcBorders>
            <w:vAlign w:val="center"/>
          </w:tcPr>
          <w:p w14:paraId="7B415FF5"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CA_n7A-n78A</w:t>
            </w:r>
          </w:p>
          <w:p w14:paraId="160B40A7"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CA_n7A-n102A</w:t>
            </w:r>
          </w:p>
          <w:p w14:paraId="48BC09E1"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CA_n78A-n102A</w:t>
            </w:r>
          </w:p>
        </w:tc>
        <w:tc>
          <w:tcPr>
            <w:tcW w:w="1259" w:type="dxa"/>
            <w:tcBorders>
              <w:top w:val="single" w:sz="4" w:space="0" w:color="auto"/>
              <w:left w:val="single" w:sz="4" w:space="0" w:color="auto"/>
              <w:bottom w:val="single" w:sz="4" w:space="0" w:color="auto"/>
              <w:right w:val="single" w:sz="4" w:space="0" w:color="auto"/>
            </w:tcBorders>
            <w:vAlign w:val="center"/>
          </w:tcPr>
          <w:p w14:paraId="70D3D3F4" w14:textId="77777777" w:rsidR="006F6378" w:rsidRPr="00C30686" w:rsidRDefault="006F6378" w:rsidP="0094020B">
            <w:pPr>
              <w:pStyle w:val="TAC"/>
              <w:rPr>
                <w:rFonts w:eastAsiaTheme="minorEastAsia"/>
                <w:lang w:eastAsia="zh-CN"/>
              </w:rPr>
            </w:pPr>
            <w:r w:rsidRPr="00C30686">
              <w:rPr>
                <w:rFonts w:eastAsiaTheme="minorEastAsia"/>
                <w:color w:val="000000"/>
              </w:rPr>
              <w:t>n7</w:t>
            </w:r>
          </w:p>
        </w:tc>
        <w:tc>
          <w:tcPr>
            <w:tcW w:w="4356" w:type="dxa"/>
            <w:tcBorders>
              <w:top w:val="single" w:sz="4" w:space="0" w:color="auto"/>
              <w:left w:val="single" w:sz="4" w:space="0" w:color="auto"/>
              <w:bottom w:val="single" w:sz="4" w:space="0" w:color="auto"/>
              <w:right w:val="single" w:sz="4" w:space="0" w:color="auto"/>
            </w:tcBorders>
            <w:vAlign w:val="bottom"/>
          </w:tcPr>
          <w:p w14:paraId="097721F8"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6"/>
              </w:rPr>
              <w:t>5, 10, 15, 20, 25, 30, 40, 50</w:t>
            </w:r>
          </w:p>
        </w:tc>
        <w:tc>
          <w:tcPr>
            <w:tcW w:w="2445" w:type="dxa"/>
            <w:tcBorders>
              <w:top w:val="single" w:sz="4" w:space="0" w:color="auto"/>
              <w:left w:val="single" w:sz="4" w:space="0" w:color="auto"/>
              <w:bottom w:val="nil"/>
              <w:right w:val="single" w:sz="4" w:space="0" w:color="auto"/>
            </w:tcBorders>
            <w:vAlign w:val="center"/>
          </w:tcPr>
          <w:p w14:paraId="3A5ED0FB"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0</w:t>
            </w:r>
          </w:p>
        </w:tc>
      </w:tr>
      <w:tr w:rsidR="006F6378" w:rsidRPr="00C30686" w14:paraId="7A9DFD0F" w14:textId="77777777" w:rsidTr="004F423A">
        <w:trPr>
          <w:trHeight w:val="29"/>
        </w:trPr>
        <w:tc>
          <w:tcPr>
            <w:tcW w:w="2742" w:type="dxa"/>
            <w:tcBorders>
              <w:top w:val="nil"/>
              <w:left w:val="single" w:sz="4" w:space="0" w:color="auto"/>
              <w:bottom w:val="nil"/>
              <w:right w:val="single" w:sz="4" w:space="0" w:color="auto"/>
            </w:tcBorders>
            <w:vAlign w:val="center"/>
          </w:tcPr>
          <w:p w14:paraId="7B65018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CF7767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C89CEA9" w14:textId="77777777" w:rsidR="006F6378" w:rsidRPr="00C30686" w:rsidRDefault="006F6378" w:rsidP="0094020B">
            <w:pPr>
              <w:pStyle w:val="TAC"/>
              <w:rPr>
                <w:rFonts w:eastAsiaTheme="minorEastAsia"/>
                <w:lang w:eastAsia="zh-CN"/>
              </w:rPr>
            </w:pPr>
            <w:r w:rsidRPr="00C30686">
              <w:rPr>
                <w:color w:val="000000"/>
                <w:lang w:eastAsia="zh-CN"/>
              </w:rPr>
              <w:t>n78</w:t>
            </w:r>
          </w:p>
        </w:tc>
        <w:tc>
          <w:tcPr>
            <w:tcW w:w="4356" w:type="dxa"/>
            <w:tcBorders>
              <w:top w:val="single" w:sz="4" w:space="0" w:color="auto"/>
              <w:left w:val="single" w:sz="4" w:space="0" w:color="auto"/>
              <w:bottom w:val="single" w:sz="4" w:space="0" w:color="auto"/>
              <w:right w:val="single" w:sz="4" w:space="0" w:color="auto"/>
            </w:tcBorders>
            <w:vAlign w:val="bottom"/>
          </w:tcPr>
          <w:p w14:paraId="7DCA1237"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6"/>
              </w:rPr>
              <w:t>CA_n78(2A)_BCS2</w:t>
            </w:r>
          </w:p>
        </w:tc>
        <w:tc>
          <w:tcPr>
            <w:tcW w:w="2445" w:type="dxa"/>
            <w:tcBorders>
              <w:top w:val="nil"/>
              <w:left w:val="single" w:sz="4" w:space="0" w:color="auto"/>
              <w:bottom w:val="nil"/>
              <w:right w:val="single" w:sz="4" w:space="0" w:color="auto"/>
            </w:tcBorders>
            <w:vAlign w:val="center"/>
          </w:tcPr>
          <w:p w14:paraId="4C29CCAE" w14:textId="77777777" w:rsidR="006F6378" w:rsidRPr="00C30686" w:rsidRDefault="006F6378" w:rsidP="0094020B">
            <w:pPr>
              <w:pStyle w:val="TAC"/>
              <w:rPr>
                <w:rFonts w:eastAsiaTheme="minorEastAsia"/>
                <w:lang w:val="en-US" w:eastAsia="zh-CN"/>
              </w:rPr>
            </w:pPr>
          </w:p>
        </w:tc>
      </w:tr>
      <w:tr w:rsidR="006F6378" w:rsidRPr="00C30686" w14:paraId="3CA7108A"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A021E1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E4912B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4603027" w14:textId="77777777" w:rsidR="006F6378" w:rsidRPr="00C30686" w:rsidRDefault="006F6378" w:rsidP="0094020B">
            <w:pPr>
              <w:pStyle w:val="TAC"/>
              <w:rPr>
                <w:rFonts w:eastAsiaTheme="minorEastAsia"/>
                <w:lang w:eastAsia="zh-CN"/>
              </w:rPr>
            </w:pPr>
            <w:r w:rsidRPr="00C30686">
              <w:rPr>
                <w:color w:val="000000"/>
                <w:lang w:eastAsia="zh-CN"/>
              </w:rPr>
              <w:t>n102</w:t>
            </w:r>
          </w:p>
        </w:tc>
        <w:tc>
          <w:tcPr>
            <w:tcW w:w="4356" w:type="dxa"/>
            <w:tcBorders>
              <w:top w:val="single" w:sz="4" w:space="0" w:color="auto"/>
              <w:left w:val="single" w:sz="4" w:space="0" w:color="auto"/>
              <w:bottom w:val="single" w:sz="4" w:space="0" w:color="auto"/>
              <w:right w:val="single" w:sz="4" w:space="0" w:color="auto"/>
            </w:tcBorders>
            <w:vAlign w:val="bottom"/>
          </w:tcPr>
          <w:p w14:paraId="6924260D"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6"/>
              </w:rPr>
              <w:t>CA_n102E_BCS0</w:t>
            </w:r>
          </w:p>
        </w:tc>
        <w:tc>
          <w:tcPr>
            <w:tcW w:w="2445" w:type="dxa"/>
            <w:tcBorders>
              <w:top w:val="nil"/>
              <w:left w:val="single" w:sz="4" w:space="0" w:color="auto"/>
              <w:bottom w:val="single" w:sz="4" w:space="0" w:color="auto"/>
              <w:right w:val="single" w:sz="4" w:space="0" w:color="auto"/>
            </w:tcBorders>
            <w:vAlign w:val="center"/>
          </w:tcPr>
          <w:p w14:paraId="2AD4B16B" w14:textId="77777777" w:rsidR="006F6378" w:rsidRPr="00C30686" w:rsidRDefault="006F6378" w:rsidP="0094020B">
            <w:pPr>
              <w:pStyle w:val="TAC"/>
              <w:rPr>
                <w:rFonts w:eastAsiaTheme="minorEastAsia"/>
                <w:lang w:val="en-US" w:eastAsia="zh-CN"/>
              </w:rPr>
            </w:pPr>
          </w:p>
        </w:tc>
      </w:tr>
      <w:tr w:rsidR="006F6378" w:rsidRPr="00C30686" w14:paraId="75282CE4"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0326096"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CA_n7A-n78(2A)-n102(2A)</w:t>
            </w:r>
          </w:p>
        </w:tc>
        <w:tc>
          <w:tcPr>
            <w:tcW w:w="2785" w:type="dxa"/>
            <w:tcBorders>
              <w:top w:val="single" w:sz="4" w:space="0" w:color="auto"/>
              <w:left w:val="single" w:sz="4" w:space="0" w:color="auto"/>
              <w:bottom w:val="nil"/>
              <w:right w:val="single" w:sz="4" w:space="0" w:color="auto"/>
            </w:tcBorders>
            <w:vAlign w:val="center"/>
          </w:tcPr>
          <w:p w14:paraId="57B04E41"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CA_n7A-n78A</w:t>
            </w:r>
          </w:p>
          <w:p w14:paraId="21B705E2"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CA_n7A-n102A</w:t>
            </w:r>
          </w:p>
          <w:p w14:paraId="056962A8"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CA_n78A-n102A</w:t>
            </w:r>
          </w:p>
        </w:tc>
        <w:tc>
          <w:tcPr>
            <w:tcW w:w="1259" w:type="dxa"/>
            <w:tcBorders>
              <w:top w:val="single" w:sz="4" w:space="0" w:color="auto"/>
              <w:left w:val="single" w:sz="4" w:space="0" w:color="auto"/>
              <w:bottom w:val="single" w:sz="4" w:space="0" w:color="auto"/>
              <w:right w:val="single" w:sz="4" w:space="0" w:color="auto"/>
            </w:tcBorders>
            <w:vAlign w:val="center"/>
          </w:tcPr>
          <w:p w14:paraId="36FA794F" w14:textId="77777777" w:rsidR="006F6378" w:rsidRPr="00C30686" w:rsidRDefault="006F6378" w:rsidP="0094020B">
            <w:pPr>
              <w:pStyle w:val="TAC"/>
              <w:rPr>
                <w:rFonts w:eastAsiaTheme="minorEastAsia"/>
                <w:lang w:eastAsia="zh-CN"/>
              </w:rPr>
            </w:pPr>
            <w:r w:rsidRPr="00C30686">
              <w:rPr>
                <w:rFonts w:eastAsiaTheme="minorEastAsia"/>
                <w:color w:val="000000"/>
              </w:rPr>
              <w:t>n7</w:t>
            </w:r>
          </w:p>
        </w:tc>
        <w:tc>
          <w:tcPr>
            <w:tcW w:w="4356" w:type="dxa"/>
            <w:tcBorders>
              <w:top w:val="single" w:sz="4" w:space="0" w:color="auto"/>
              <w:left w:val="single" w:sz="4" w:space="0" w:color="auto"/>
              <w:bottom w:val="single" w:sz="4" w:space="0" w:color="auto"/>
              <w:right w:val="single" w:sz="4" w:space="0" w:color="auto"/>
            </w:tcBorders>
            <w:vAlign w:val="bottom"/>
          </w:tcPr>
          <w:p w14:paraId="420CA0F8"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6"/>
              </w:rPr>
              <w:t>5, 10, 15, 20, 25, 30, 40, 50</w:t>
            </w:r>
          </w:p>
        </w:tc>
        <w:tc>
          <w:tcPr>
            <w:tcW w:w="2445" w:type="dxa"/>
            <w:tcBorders>
              <w:top w:val="single" w:sz="4" w:space="0" w:color="auto"/>
              <w:left w:val="single" w:sz="4" w:space="0" w:color="auto"/>
              <w:bottom w:val="nil"/>
              <w:right w:val="single" w:sz="4" w:space="0" w:color="auto"/>
            </w:tcBorders>
            <w:vAlign w:val="center"/>
          </w:tcPr>
          <w:p w14:paraId="798818B1"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0</w:t>
            </w:r>
          </w:p>
        </w:tc>
      </w:tr>
      <w:tr w:rsidR="006F6378" w:rsidRPr="00C30686" w14:paraId="7BB039D8" w14:textId="77777777" w:rsidTr="004F423A">
        <w:trPr>
          <w:trHeight w:val="29"/>
        </w:trPr>
        <w:tc>
          <w:tcPr>
            <w:tcW w:w="2742" w:type="dxa"/>
            <w:tcBorders>
              <w:top w:val="nil"/>
              <w:left w:val="single" w:sz="4" w:space="0" w:color="auto"/>
              <w:bottom w:val="nil"/>
              <w:right w:val="single" w:sz="4" w:space="0" w:color="auto"/>
            </w:tcBorders>
            <w:vAlign w:val="center"/>
          </w:tcPr>
          <w:p w14:paraId="214F2AE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52EA8E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A137C58" w14:textId="77777777" w:rsidR="006F6378" w:rsidRPr="00C30686" w:rsidRDefault="006F6378" w:rsidP="0094020B">
            <w:pPr>
              <w:pStyle w:val="TAC"/>
              <w:rPr>
                <w:rFonts w:eastAsiaTheme="minorEastAsia"/>
                <w:lang w:eastAsia="zh-CN"/>
              </w:rPr>
            </w:pPr>
            <w:r w:rsidRPr="00C30686">
              <w:rPr>
                <w:color w:val="000000"/>
                <w:lang w:eastAsia="zh-CN"/>
              </w:rPr>
              <w:t>n78</w:t>
            </w:r>
          </w:p>
        </w:tc>
        <w:tc>
          <w:tcPr>
            <w:tcW w:w="4356" w:type="dxa"/>
            <w:tcBorders>
              <w:top w:val="single" w:sz="4" w:space="0" w:color="auto"/>
              <w:left w:val="single" w:sz="4" w:space="0" w:color="auto"/>
              <w:bottom w:val="single" w:sz="4" w:space="0" w:color="auto"/>
              <w:right w:val="single" w:sz="4" w:space="0" w:color="auto"/>
            </w:tcBorders>
            <w:vAlign w:val="bottom"/>
          </w:tcPr>
          <w:p w14:paraId="7895F356"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6"/>
              </w:rPr>
              <w:t>CA_n78(2A)_BCS2</w:t>
            </w:r>
          </w:p>
        </w:tc>
        <w:tc>
          <w:tcPr>
            <w:tcW w:w="2445" w:type="dxa"/>
            <w:tcBorders>
              <w:top w:val="nil"/>
              <w:left w:val="single" w:sz="4" w:space="0" w:color="auto"/>
              <w:bottom w:val="nil"/>
              <w:right w:val="single" w:sz="4" w:space="0" w:color="auto"/>
            </w:tcBorders>
            <w:vAlign w:val="center"/>
          </w:tcPr>
          <w:p w14:paraId="2BA5335D" w14:textId="77777777" w:rsidR="006F6378" w:rsidRPr="00C30686" w:rsidRDefault="006F6378" w:rsidP="0094020B">
            <w:pPr>
              <w:pStyle w:val="TAC"/>
              <w:rPr>
                <w:rFonts w:eastAsiaTheme="minorEastAsia"/>
                <w:lang w:val="en-US" w:eastAsia="zh-CN"/>
              </w:rPr>
            </w:pPr>
          </w:p>
        </w:tc>
      </w:tr>
      <w:tr w:rsidR="006F6378" w:rsidRPr="00C30686" w14:paraId="25D73B96"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2A8031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728C3BE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8E250D4" w14:textId="77777777" w:rsidR="006F6378" w:rsidRPr="00C30686" w:rsidRDefault="006F6378" w:rsidP="0094020B">
            <w:pPr>
              <w:pStyle w:val="TAC"/>
              <w:rPr>
                <w:rFonts w:eastAsiaTheme="minorEastAsia"/>
                <w:lang w:eastAsia="zh-CN"/>
              </w:rPr>
            </w:pPr>
            <w:r w:rsidRPr="00C30686">
              <w:rPr>
                <w:color w:val="000000"/>
                <w:lang w:eastAsia="zh-CN"/>
              </w:rPr>
              <w:t>n102</w:t>
            </w:r>
          </w:p>
        </w:tc>
        <w:tc>
          <w:tcPr>
            <w:tcW w:w="4356" w:type="dxa"/>
            <w:tcBorders>
              <w:top w:val="single" w:sz="4" w:space="0" w:color="auto"/>
              <w:left w:val="single" w:sz="4" w:space="0" w:color="auto"/>
              <w:bottom w:val="single" w:sz="4" w:space="0" w:color="auto"/>
              <w:right w:val="single" w:sz="4" w:space="0" w:color="auto"/>
            </w:tcBorders>
            <w:vAlign w:val="bottom"/>
          </w:tcPr>
          <w:p w14:paraId="6D439514"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6"/>
              </w:rPr>
              <w:t>CA_n102(2A)_BCS0</w:t>
            </w:r>
          </w:p>
        </w:tc>
        <w:tc>
          <w:tcPr>
            <w:tcW w:w="2445" w:type="dxa"/>
            <w:tcBorders>
              <w:top w:val="nil"/>
              <w:left w:val="single" w:sz="4" w:space="0" w:color="auto"/>
              <w:bottom w:val="single" w:sz="4" w:space="0" w:color="auto"/>
              <w:right w:val="single" w:sz="4" w:space="0" w:color="auto"/>
            </w:tcBorders>
            <w:vAlign w:val="center"/>
          </w:tcPr>
          <w:p w14:paraId="54BB05B8" w14:textId="77777777" w:rsidR="006F6378" w:rsidRPr="00C30686" w:rsidRDefault="006F6378" w:rsidP="0094020B">
            <w:pPr>
              <w:pStyle w:val="TAC"/>
              <w:rPr>
                <w:rFonts w:eastAsiaTheme="minorEastAsia"/>
                <w:lang w:val="en-US" w:eastAsia="zh-CN"/>
              </w:rPr>
            </w:pPr>
          </w:p>
        </w:tc>
      </w:tr>
      <w:tr w:rsidR="006F6378" w:rsidRPr="00C30686" w14:paraId="499C3A0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D15B7DE" w14:textId="77777777" w:rsidR="006F6378" w:rsidRPr="00C30686" w:rsidRDefault="006F6378" w:rsidP="0094020B">
            <w:pPr>
              <w:pStyle w:val="TAC"/>
              <w:rPr>
                <w:rFonts w:eastAsiaTheme="minorEastAsia"/>
                <w:lang w:val="en-US" w:eastAsia="zh-CN"/>
              </w:rPr>
            </w:pPr>
            <w:r w:rsidRPr="00C30686">
              <w:rPr>
                <w:rFonts w:eastAsia="DengXian"/>
                <w:szCs w:val="18"/>
                <w:lang w:val="en-US" w:eastAsia="zh-CN"/>
              </w:rPr>
              <w:t>CA_n8A-n20A-n75A</w:t>
            </w:r>
          </w:p>
        </w:tc>
        <w:tc>
          <w:tcPr>
            <w:tcW w:w="2785" w:type="dxa"/>
            <w:tcBorders>
              <w:top w:val="single" w:sz="4" w:space="0" w:color="auto"/>
              <w:left w:val="single" w:sz="4" w:space="0" w:color="auto"/>
              <w:bottom w:val="nil"/>
              <w:right w:val="single" w:sz="4" w:space="0" w:color="auto"/>
            </w:tcBorders>
            <w:vAlign w:val="center"/>
          </w:tcPr>
          <w:p w14:paraId="553B995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A766257" w14:textId="77777777" w:rsidR="006F6378" w:rsidRPr="00C30686" w:rsidRDefault="006F6378" w:rsidP="0094020B">
            <w:pPr>
              <w:pStyle w:val="TAC"/>
              <w:rPr>
                <w:rFonts w:eastAsiaTheme="minorEastAsia" w:cs="Arial"/>
                <w:szCs w:val="18"/>
                <w:lang w:val="en-US" w:eastAsia="zh-CN"/>
              </w:rPr>
            </w:pPr>
            <w:r w:rsidRPr="00C30686">
              <w:rPr>
                <w:rFonts w:eastAsia="DengXian"/>
                <w:szCs w:val="18"/>
                <w:lang w:val="en-US" w:eastAsia="zh-CN"/>
              </w:rPr>
              <w:t>n8</w:t>
            </w:r>
          </w:p>
        </w:tc>
        <w:tc>
          <w:tcPr>
            <w:tcW w:w="4356" w:type="dxa"/>
            <w:tcBorders>
              <w:top w:val="single" w:sz="4" w:space="0" w:color="auto"/>
              <w:left w:val="single" w:sz="4" w:space="0" w:color="auto"/>
              <w:bottom w:val="single" w:sz="4" w:space="0" w:color="auto"/>
              <w:right w:val="single" w:sz="4" w:space="0" w:color="auto"/>
            </w:tcBorders>
            <w:vAlign w:val="center"/>
          </w:tcPr>
          <w:p w14:paraId="5AA7853C" w14:textId="77777777" w:rsidR="006F6378" w:rsidRPr="00C30686" w:rsidRDefault="006F6378" w:rsidP="0094020B">
            <w:pPr>
              <w:pStyle w:val="TAC"/>
              <w:rPr>
                <w:rFonts w:eastAsiaTheme="minorEastAsia" w:cs="Arial"/>
                <w:szCs w:val="18"/>
              </w:rPr>
            </w:pPr>
            <w:r w:rsidRPr="00C30686">
              <w:rPr>
                <w:rFonts w:eastAsiaTheme="minorEastAsia" w:cs="Arial"/>
                <w:color w:val="000000"/>
                <w:szCs w:val="18"/>
              </w:rPr>
              <w:t>n</w:t>
            </w:r>
            <w:r w:rsidRPr="00C30686">
              <w:rPr>
                <w:lang w:eastAsia="zh-CN"/>
              </w:rPr>
              <w:t>8</w:t>
            </w:r>
            <w:r w:rsidRPr="00C30686">
              <w:rPr>
                <w:rFonts w:eastAsiaTheme="minorEastAsia" w:cs="Arial"/>
                <w:color w:val="000000"/>
                <w:szCs w:val="18"/>
              </w:rPr>
              <w:t xml:space="preserve"> channel bandwidths in Table 5.3.5-1 </w:t>
            </w:r>
          </w:p>
        </w:tc>
        <w:tc>
          <w:tcPr>
            <w:tcW w:w="2445" w:type="dxa"/>
            <w:tcBorders>
              <w:top w:val="single" w:sz="4" w:space="0" w:color="auto"/>
              <w:left w:val="single" w:sz="4" w:space="0" w:color="auto"/>
              <w:bottom w:val="nil"/>
              <w:right w:val="single" w:sz="4" w:space="0" w:color="auto"/>
            </w:tcBorders>
            <w:vAlign w:val="center"/>
          </w:tcPr>
          <w:p w14:paraId="67AF42A2" w14:textId="77777777" w:rsidR="006F6378" w:rsidRPr="00C30686" w:rsidRDefault="006F6378" w:rsidP="0094020B">
            <w:pPr>
              <w:pStyle w:val="TAC"/>
              <w:rPr>
                <w:rFonts w:eastAsiaTheme="minorEastAsia"/>
                <w:lang w:val="en-US" w:eastAsia="zh-CN"/>
              </w:rPr>
            </w:pPr>
            <w:r w:rsidRPr="00C30686">
              <w:rPr>
                <w:rFonts w:eastAsiaTheme="minorEastAsia"/>
                <w:lang w:eastAsia="zh-CN"/>
              </w:rPr>
              <w:t>4 and 5</w:t>
            </w:r>
          </w:p>
        </w:tc>
      </w:tr>
      <w:tr w:rsidR="006F6378" w:rsidRPr="00C30686" w14:paraId="13983419" w14:textId="77777777" w:rsidTr="004F423A">
        <w:trPr>
          <w:trHeight w:val="29"/>
        </w:trPr>
        <w:tc>
          <w:tcPr>
            <w:tcW w:w="2742" w:type="dxa"/>
            <w:tcBorders>
              <w:top w:val="nil"/>
              <w:left w:val="single" w:sz="4" w:space="0" w:color="auto"/>
              <w:bottom w:val="nil"/>
              <w:right w:val="single" w:sz="4" w:space="0" w:color="auto"/>
            </w:tcBorders>
            <w:vAlign w:val="center"/>
          </w:tcPr>
          <w:p w14:paraId="096A53E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F22152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991FDD0" w14:textId="77777777" w:rsidR="006F6378" w:rsidRPr="00C30686" w:rsidRDefault="006F6378" w:rsidP="0094020B">
            <w:pPr>
              <w:pStyle w:val="TAC"/>
              <w:rPr>
                <w:rFonts w:eastAsiaTheme="minorEastAsia" w:cs="Arial"/>
                <w:szCs w:val="18"/>
                <w:lang w:val="en-US" w:eastAsia="zh-CN"/>
              </w:rPr>
            </w:pPr>
            <w:r w:rsidRPr="00C30686">
              <w:rPr>
                <w:rFonts w:eastAsia="DengXian"/>
                <w:szCs w:val="18"/>
                <w:lang w:val="en-US" w:eastAsia="zh-CN"/>
              </w:rPr>
              <w:t>n20</w:t>
            </w:r>
          </w:p>
        </w:tc>
        <w:tc>
          <w:tcPr>
            <w:tcW w:w="4356" w:type="dxa"/>
            <w:tcBorders>
              <w:top w:val="single" w:sz="4" w:space="0" w:color="auto"/>
              <w:left w:val="single" w:sz="4" w:space="0" w:color="auto"/>
              <w:bottom w:val="single" w:sz="4" w:space="0" w:color="auto"/>
              <w:right w:val="single" w:sz="4" w:space="0" w:color="auto"/>
            </w:tcBorders>
            <w:vAlign w:val="center"/>
          </w:tcPr>
          <w:p w14:paraId="20C2F872" w14:textId="77777777" w:rsidR="006F6378" w:rsidRPr="00C30686" w:rsidRDefault="006F6378" w:rsidP="0094020B">
            <w:pPr>
              <w:pStyle w:val="TAC"/>
              <w:rPr>
                <w:rFonts w:eastAsiaTheme="minorEastAsia" w:cs="Arial"/>
                <w:szCs w:val="18"/>
              </w:rPr>
            </w:pPr>
            <w:r w:rsidRPr="00C30686">
              <w:rPr>
                <w:rFonts w:eastAsiaTheme="minorEastAsia" w:cs="Arial"/>
                <w:color w:val="000000"/>
                <w:szCs w:val="18"/>
              </w:rPr>
              <w:t>n</w:t>
            </w:r>
            <w:r w:rsidRPr="00C30686">
              <w:rPr>
                <w:lang w:eastAsia="zh-CN"/>
              </w:rPr>
              <w:t>20</w:t>
            </w:r>
            <w:r w:rsidRPr="00C30686">
              <w:rPr>
                <w:rFonts w:eastAsiaTheme="minorEastAsia" w:cs="Arial"/>
                <w:color w:val="000000"/>
                <w:szCs w:val="18"/>
              </w:rPr>
              <w:t xml:space="preserve"> channel bandwidths in Table 5.3.5-1 </w:t>
            </w:r>
          </w:p>
        </w:tc>
        <w:tc>
          <w:tcPr>
            <w:tcW w:w="2445" w:type="dxa"/>
            <w:tcBorders>
              <w:top w:val="nil"/>
              <w:left w:val="single" w:sz="4" w:space="0" w:color="auto"/>
              <w:bottom w:val="nil"/>
              <w:right w:val="single" w:sz="4" w:space="0" w:color="auto"/>
            </w:tcBorders>
            <w:vAlign w:val="center"/>
          </w:tcPr>
          <w:p w14:paraId="72C1E5C2" w14:textId="77777777" w:rsidR="006F6378" w:rsidRPr="00C30686" w:rsidRDefault="006F6378" w:rsidP="0094020B">
            <w:pPr>
              <w:pStyle w:val="TAC"/>
              <w:rPr>
                <w:rFonts w:eastAsiaTheme="minorEastAsia"/>
                <w:lang w:val="en-US" w:eastAsia="zh-CN"/>
              </w:rPr>
            </w:pPr>
          </w:p>
        </w:tc>
      </w:tr>
      <w:tr w:rsidR="006F6378" w:rsidRPr="00C30686" w14:paraId="53E590E8"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11356D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6DF7FD1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DB5BDB6" w14:textId="77777777" w:rsidR="006F6378" w:rsidRPr="00C30686" w:rsidRDefault="006F6378" w:rsidP="0094020B">
            <w:pPr>
              <w:pStyle w:val="TAC"/>
              <w:rPr>
                <w:rFonts w:eastAsiaTheme="minorEastAsia" w:cs="Arial"/>
                <w:szCs w:val="18"/>
                <w:lang w:val="en-US" w:eastAsia="zh-CN"/>
              </w:rPr>
            </w:pPr>
            <w:r w:rsidRPr="00C30686">
              <w:rPr>
                <w:rFonts w:eastAsia="DengXian"/>
                <w:szCs w:val="18"/>
                <w:lang w:val="en-US" w:eastAsia="zh-CN"/>
              </w:rPr>
              <w:t>n75</w:t>
            </w:r>
          </w:p>
        </w:tc>
        <w:tc>
          <w:tcPr>
            <w:tcW w:w="4356" w:type="dxa"/>
            <w:tcBorders>
              <w:top w:val="single" w:sz="4" w:space="0" w:color="auto"/>
              <w:left w:val="single" w:sz="4" w:space="0" w:color="auto"/>
              <w:bottom w:val="single" w:sz="4" w:space="0" w:color="auto"/>
              <w:right w:val="single" w:sz="4" w:space="0" w:color="auto"/>
            </w:tcBorders>
            <w:vAlign w:val="center"/>
          </w:tcPr>
          <w:p w14:paraId="203BE548" w14:textId="77777777" w:rsidR="006F6378" w:rsidRPr="00C30686" w:rsidRDefault="006F6378" w:rsidP="0094020B">
            <w:pPr>
              <w:pStyle w:val="TAC"/>
              <w:rPr>
                <w:rFonts w:eastAsiaTheme="minorEastAsia" w:cs="Arial"/>
                <w:szCs w:val="18"/>
              </w:rPr>
            </w:pPr>
            <w:r w:rsidRPr="00C30686">
              <w:rPr>
                <w:rFonts w:eastAsiaTheme="minorEastAsia" w:cs="Arial"/>
                <w:color w:val="000000"/>
                <w:szCs w:val="18"/>
              </w:rPr>
              <w:t>n</w:t>
            </w:r>
            <w:r w:rsidRPr="00C30686">
              <w:rPr>
                <w:lang w:eastAsia="zh-CN"/>
              </w:rPr>
              <w:t>75</w:t>
            </w:r>
            <w:r w:rsidRPr="00C30686">
              <w:rPr>
                <w:rFonts w:eastAsiaTheme="minorEastAsia" w:cs="Arial"/>
                <w:color w:val="000000"/>
                <w:szCs w:val="18"/>
              </w:rPr>
              <w:t xml:space="preserve"> channel bandwidths in Table 5.3.5-1 </w:t>
            </w:r>
          </w:p>
        </w:tc>
        <w:tc>
          <w:tcPr>
            <w:tcW w:w="2445" w:type="dxa"/>
            <w:tcBorders>
              <w:top w:val="nil"/>
              <w:left w:val="single" w:sz="4" w:space="0" w:color="auto"/>
              <w:bottom w:val="single" w:sz="4" w:space="0" w:color="auto"/>
              <w:right w:val="single" w:sz="4" w:space="0" w:color="auto"/>
            </w:tcBorders>
            <w:vAlign w:val="center"/>
          </w:tcPr>
          <w:p w14:paraId="34D7BFCB" w14:textId="77777777" w:rsidR="006F6378" w:rsidRPr="00C30686" w:rsidRDefault="006F6378" w:rsidP="0094020B">
            <w:pPr>
              <w:pStyle w:val="TAC"/>
              <w:rPr>
                <w:rFonts w:eastAsiaTheme="minorEastAsia"/>
                <w:lang w:val="en-US" w:eastAsia="zh-CN"/>
              </w:rPr>
            </w:pPr>
          </w:p>
        </w:tc>
      </w:tr>
      <w:tr w:rsidR="006F6378" w:rsidRPr="00C30686" w14:paraId="268B2E16"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8F4FD08" w14:textId="77777777" w:rsidR="006F6378" w:rsidRPr="00C30686" w:rsidRDefault="006F6378" w:rsidP="0094020B">
            <w:pPr>
              <w:pStyle w:val="TAC"/>
              <w:rPr>
                <w:rFonts w:eastAsiaTheme="minorEastAsia"/>
                <w:lang w:val="en-US" w:eastAsia="zh-CN"/>
              </w:rPr>
            </w:pPr>
            <w:r w:rsidRPr="00C30686">
              <w:rPr>
                <w:rFonts w:eastAsia="DengXian"/>
                <w:szCs w:val="18"/>
                <w:lang w:val="en-US" w:eastAsia="zh-CN"/>
              </w:rPr>
              <w:t>CA_n8A-n28A-n75A</w:t>
            </w:r>
          </w:p>
        </w:tc>
        <w:tc>
          <w:tcPr>
            <w:tcW w:w="2785" w:type="dxa"/>
            <w:tcBorders>
              <w:top w:val="single" w:sz="4" w:space="0" w:color="auto"/>
              <w:left w:val="single" w:sz="4" w:space="0" w:color="auto"/>
              <w:bottom w:val="nil"/>
              <w:right w:val="single" w:sz="4" w:space="0" w:color="auto"/>
            </w:tcBorders>
            <w:vAlign w:val="center"/>
          </w:tcPr>
          <w:p w14:paraId="599BF33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ECDB674" w14:textId="77777777" w:rsidR="006F6378" w:rsidRPr="00C30686" w:rsidRDefault="006F6378" w:rsidP="0094020B">
            <w:pPr>
              <w:pStyle w:val="TAC"/>
              <w:rPr>
                <w:rFonts w:eastAsiaTheme="minorEastAsia" w:cs="Arial"/>
                <w:szCs w:val="18"/>
                <w:lang w:val="en-US" w:eastAsia="zh-CN"/>
              </w:rPr>
            </w:pPr>
            <w:r w:rsidRPr="00C30686">
              <w:rPr>
                <w:rFonts w:eastAsia="DengXian"/>
                <w:szCs w:val="18"/>
                <w:lang w:val="en-US" w:eastAsia="zh-CN"/>
              </w:rPr>
              <w:t>n8</w:t>
            </w:r>
          </w:p>
        </w:tc>
        <w:tc>
          <w:tcPr>
            <w:tcW w:w="4356" w:type="dxa"/>
            <w:tcBorders>
              <w:top w:val="single" w:sz="4" w:space="0" w:color="auto"/>
              <w:left w:val="single" w:sz="4" w:space="0" w:color="auto"/>
              <w:bottom w:val="single" w:sz="4" w:space="0" w:color="auto"/>
              <w:right w:val="single" w:sz="4" w:space="0" w:color="auto"/>
            </w:tcBorders>
            <w:vAlign w:val="center"/>
          </w:tcPr>
          <w:p w14:paraId="44DD728E" w14:textId="77777777" w:rsidR="006F6378" w:rsidRPr="00C30686" w:rsidRDefault="006F6378" w:rsidP="0094020B">
            <w:pPr>
              <w:pStyle w:val="TAC"/>
              <w:rPr>
                <w:rFonts w:eastAsiaTheme="minorEastAsia" w:cs="Arial"/>
                <w:szCs w:val="18"/>
              </w:rPr>
            </w:pPr>
            <w:r w:rsidRPr="00C30686">
              <w:rPr>
                <w:rFonts w:eastAsiaTheme="minorEastAsia" w:cs="Arial"/>
                <w:color w:val="000000"/>
                <w:szCs w:val="18"/>
              </w:rPr>
              <w:t>n</w:t>
            </w:r>
            <w:r w:rsidRPr="00C30686">
              <w:rPr>
                <w:lang w:eastAsia="zh-CN"/>
              </w:rPr>
              <w:t>8</w:t>
            </w:r>
            <w:r w:rsidRPr="00C30686">
              <w:rPr>
                <w:rFonts w:eastAsiaTheme="minorEastAsia" w:cs="Arial"/>
                <w:color w:val="000000"/>
                <w:szCs w:val="18"/>
              </w:rPr>
              <w:t xml:space="preserve"> channel bandwidths in Table 5.3.5-1 </w:t>
            </w:r>
          </w:p>
        </w:tc>
        <w:tc>
          <w:tcPr>
            <w:tcW w:w="2445" w:type="dxa"/>
            <w:tcBorders>
              <w:top w:val="single" w:sz="4" w:space="0" w:color="auto"/>
              <w:left w:val="single" w:sz="4" w:space="0" w:color="auto"/>
              <w:bottom w:val="nil"/>
              <w:right w:val="single" w:sz="4" w:space="0" w:color="auto"/>
            </w:tcBorders>
            <w:vAlign w:val="center"/>
          </w:tcPr>
          <w:p w14:paraId="7E80996F" w14:textId="77777777" w:rsidR="006F6378" w:rsidRPr="00C30686" w:rsidRDefault="006F6378" w:rsidP="0094020B">
            <w:pPr>
              <w:pStyle w:val="TAC"/>
              <w:rPr>
                <w:rFonts w:eastAsiaTheme="minorEastAsia"/>
                <w:lang w:val="en-US" w:eastAsia="zh-CN"/>
              </w:rPr>
            </w:pPr>
            <w:r w:rsidRPr="00C30686">
              <w:rPr>
                <w:rFonts w:eastAsiaTheme="minorEastAsia"/>
                <w:lang w:eastAsia="zh-CN"/>
              </w:rPr>
              <w:t>4 and 5</w:t>
            </w:r>
          </w:p>
        </w:tc>
      </w:tr>
      <w:tr w:rsidR="006F6378" w:rsidRPr="00C30686" w14:paraId="2DDBD3E0" w14:textId="77777777" w:rsidTr="004F423A">
        <w:trPr>
          <w:trHeight w:val="29"/>
        </w:trPr>
        <w:tc>
          <w:tcPr>
            <w:tcW w:w="2742" w:type="dxa"/>
            <w:tcBorders>
              <w:top w:val="nil"/>
              <w:left w:val="single" w:sz="4" w:space="0" w:color="auto"/>
              <w:bottom w:val="nil"/>
              <w:right w:val="single" w:sz="4" w:space="0" w:color="auto"/>
            </w:tcBorders>
            <w:vAlign w:val="center"/>
          </w:tcPr>
          <w:p w14:paraId="4473D81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B35928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142B994" w14:textId="77777777" w:rsidR="006F6378" w:rsidRPr="00C30686" w:rsidRDefault="006F6378" w:rsidP="0094020B">
            <w:pPr>
              <w:pStyle w:val="TAC"/>
              <w:rPr>
                <w:rFonts w:eastAsiaTheme="minorEastAsia" w:cs="Arial"/>
                <w:szCs w:val="18"/>
                <w:lang w:val="en-US" w:eastAsia="zh-CN"/>
              </w:rPr>
            </w:pPr>
            <w:r w:rsidRPr="00C30686">
              <w:rPr>
                <w:rFonts w:eastAsia="DengXian"/>
                <w:szCs w:val="18"/>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37D6449F" w14:textId="77777777" w:rsidR="006F6378" w:rsidRPr="00C30686" w:rsidRDefault="006F6378" w:rsidP="0094020B">
            <w:pPr>
              <w:pStyle w:val="TAC"/>
              <w:rPr>
                <w:rFonts w:eastAsiaTheme="minorEastAsia" w:cs="Arial"/>
                <w:szCs w:val="18"/>
              </w:rPr>
            </w:pPr>
            <w:r w:rsidRPr="00C30686">
              <w:rPr>
                <w:rFonts w:eastAsiaTheme="minorEastAsia" w:cs="Arial"/>
                <w:color w:val="000000"/>
                <w:szCs w:val="18"/>
              </w:rPr>
              <w:t>n</w:t>
            </w:r>
            <w:r w:rsidRPr="00C30686">
              <w:rPr>
                <w:lang w:eastAsia="zh-CN"/>
              </w:rPr>
              <w:t>28</w:t>
            </w:r>
            <w:r w:rsidRPr="00C30686">
              <w:rPr>
                <w:rFonts w:eastAsiaTheme="minorEastAsia" w:cs="Arial"/>
                <w:color w:val="000000"/>
                <w:szCs w:val="18"/>
              </w:rPr>
              <w:t xml:space="preserve"> channel bandwidths in Table 5.3.5-1 </w:t>
            </w:r>
          </w:p>
        </w:tc>
        <w:tc>
          <w:tcPr>
            <w:tcW w:w="2445" w:type="dxa"/>
            <w:tcBorders>
              <w:top w:val="nil"/>
              <w:left w:val="single" w:sz="4" w:space="0" w:color="auto"/>
              <w:bottom w:val="nil"/>
              <w:right w:val="single" w:sz="4" w:space="0" w:color="auto"/>
            </w:tcBorders>
            <w:vAlign w:val="center"/>
          </w:tcPr>
          <w:p w14:paraId="32136A25" w14:textId="77777777" w:rsidR="006F6378" w:rsidRPr="00C30686" w:rsidRDefault="006F6378" w:rsidP="0094020B">
            <w:pPr>
              <w:pStyle w:val="TAC"/>
              <w:rPr>
                <w:rFonts w:eastAsiaTheme="minorEastAsia"/>
                <w:lang w:val="en-US" w:eastAsia="zh-CN"/>
              </w:rPr>
            </w:pPr>
          </w:p>
        </w:tc>
      </w:tr>
      <w:tr w:rsidR="006F6378" w:rsidRPr="00C30686" w14:paraId="54A0B646"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55C085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16B82AB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24BDB7E" w14:textId="77777777" w:rsidR="006F6378" w:rsidRPr="00C30686" w:rsidRDefault="006F6378" w:rsidP="0094020B">
            <w:pPr>
              <w:pStyle w:val="TAC"/>
              <w:rPr>
                <w:rFonts w:eastAsiaTheme="minorEastAsia" w:cs="Arial"/>
                <w:szCs w:val="18"/>
                <w:lang w:val="en-US" w:eastAsia="zh-CN"/>
              </w:rPr>
            </w:pPr>
            <w:r w:rsidRPr="00C30686">
              <w:rPr>
                <w:rFonts w:eastAsia="DengXian"/>
                <w:szCs w:val="18"/>
                <w:lang w:val="en-US" w:eastAsia="zh-CN"/>
              </w:rPr>
              <w:t>n75</w:t>
            </w:r>
          </w:p>
        </w:tc>
        <w:tc>
          <w:tcPr>
            <w:tcW w:w="4356" w:type="dxa"/>
            <w:tcBorders>
              <w:top w:val="single" w:sz="4" w:space="0" w:color="auto"/>
              <w:left w:val="single" w:sz="4" w:space="0" w:color="auto"/>
              <w:bottom w:val="single" w:sz="4" w:space="0" w:color="auto"/>
              <w:right w:val="single" w:sz="4" w:space="0" w:color="auto"/>
            </w:tcBorders>
            <w:vAlign w:val="center"/>
          </w:tcPr>
          <w:p w14:paraId="233033E9" w14:textId="77777777" w:rsidR="006F6378" w:rsidRPr="00C30686" w:rsidRDefault="006F6378" w:rsidP="0094020B">
            <w:pPr>
              <w:pStyle w:val="TAC"/>
              <w:rPr>
                <w:rFonts w:eastAsiaTheme="minorEastAsia" w:cs="Arial"/>
                <w:szCs w:val="18"/>
              </w:rPr>
            </w:pPr>
            <w:r w:rsidRPr="00C30686">
              <w:rPr>
                <w:rFonts w:eastAsiaTheme="minorEastAsia" w:cs="Arial"/>
                <w:color w:val="000000"/>
                <w:szCs w:val="18"/>
              </w:rPr>
              <w:t>n</w:t>
            </w:r>
            <w:r w:rsidRPr="00C30686">
              <w:rPr>
                <w:lang w:eastAsia="zh-CN"/>
              </w:rPr>
              <w:t>75</w:t>
            </w:r>
            <w:r w:rsidRPr="00C30686">
              <w:rPr>
                <w:rFonts w:eastAsiaTheme="minorEastAsia" w:cs="Arial"/>
                <w:color w:val="000000"/>
                <w:szCs w:val="18"/>
              </w:rPr>
              <w:t xml:space="preserve"> channel bandwidths in Table 5.3.5-1 </w:t>
            </w:r>
          </w:p>
        </w:tc>
        <w:tc>
          <w:tcPr>
            <w:tcW w:w="2445" w:type="dxa"/>
            <w:tcBorders>
              <w:top w:val="nil"/>
              <w:left w:val="single" w:sz="4" w:space="0" w:color="auto"/>
              <w:bottom w:val="single" w:sz="4" w:space="0" w:color="auto"/>
              <w:right w:val="single" w:sz="4" w:space="0" w:color="auto"/>
            </w:tcBorders>
            <w:vAlign w:val="center"/>
          </w:tcPr>
          <w:p w14:paraId="0B4441E5" w14:textId="77777777" w:rsidR="006F6378" w:rsidRPr="00C30686" w:rsidRDefault="006F6378" w:rsidP="0094020B">
            <w:pPr>
              <w:pStyle w:val="TAC"/>
              <w:rPr>
                <w:rFonts w:eastAsiaTheme="minorEastAsia"/>
                <w:lang w:val="en-US" w:eastAsia="zh-CN"/>
              </w:rPr>
            </w:pPr>
          </w:p>
        </w:tc>
      </w:tr>
      <w:tr w:rsidR="006F6378" w:rsidRPr="00C30686" w14:paraId="6BFF2C6B" w14:textId="77777777" w:rsidTr="004F423A">
        <w:trPr>
          <w:trHeight w:val="29"/>
        </w:trPr>
        <w:tc>
          <w:tcPr>
            <w:tcW w:w="2742" w:type="dxa"/>
            <w:vMerge w:val="restart"/>
            <w:tcBorders>
              <w:top w:val="nil"/>
              <w:left w:val="single" w:sz="4" w:space="0" w:color="auto"/>
              <w:bottom w:val="single" w:sz="4" w:space="0" w:color="auto"/>
              <w:right w:val="single" w:sz="4" w:space="0" w:color="auto"/>
            </w:tcBorders>
            <w:vAlign w:val="center"/>
          </w:tcPr>
          <w:p w14:paraId="347D6B3B"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CA_n8A-n28A-n78A</w:t>
            </w:r>
          </w:p>
        </w:tc>
        <w:tc>
          <w:tcPr>
            <w:tcW w:w="2785" w:type="dxa"/>
            <w:tcBorders>
              <w:top w:val="nil"/>
              <w:left w:val="single" w:sz="4" w:space="0" w:color="auto"/>
              <w:bottom w:val="nil"/>
              <w:right w:val="single" w:sz="4" w:space="0" w:color="auto"/>
            </w:tcBorders>
            <w:vAlign w:val="center"/>
          </w:tcPr>
          <w:p w14:paraId="4A877B11"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4A8923B3"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n8</w:t>
            </w:r>
          </w:p>
        </w:tc>
        <w:tc>
          <w:tcPr>
            <w:tcW w:w="4356" w:type="dxa"/>
            <w:tcBorders>
              <w:top w:val="single" w:sz="4" w:space="0" w:color="auto"/>
              <w:left w:val="single" w:sz="4" w:space="0" w:color="auto"/>
              <w:bottom w:val="single" w:sz="4" w:space="0" w:color="auto"/>
              <w:right w:val="single" w:sz="4" w:space="0" w:color="auto"/>
            </w:tcBorders>
            <w:vAlign w:val="center"/>
          </w:tcPr>
          <w:p w14:paraId="0A2B72C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w:t>
            </w:r>
          </w:p>
        </w:tc>
        <w:tc>
          <w:tcPr>
            <w:tcW w:w="2445" w:type="dxa"/>
            <w:vMerge w:val="restart"/>
            <w:tcBorders>
              <w:top w:val="nil"/>
              <w:left w:val="single" w:sz="4" w:space="0" w:color="auto"/>
              <w:bottom w:val="single" w:sz="4" w:space="0" w:color="auto"/>
              <w:right w:val="single" w:sz="4" w:space="0" w:color="auto"/>
            </w:tcBorders>
            <w:vAlign w:val="center"/>
          </w:tcPr>
          <w:p w14:paraId="3FDF1396"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0</w:t>
            </w:r>
          </w:p>
        </w:tc>
      </w:tr>
      <w:tr w:rsidR="006F6378" w:rsidRPr="00C30686" w14:paraId="009D5C2F" w14:textId="77777777" w:rsidTr="004F423A">
        <w:trPr>
          <w:trHeight w:val="29"/>
        </w:trPr>
        <w:tc>
          <w:tcPr>
            <w:tcW w:w="0" w:type="auto"/>
            <w:vMerge/>
            <w:tcBorders>
              <w:top w:val="nil"/>
              <w:left w:val="single" w:sz="4" w:space="0" w:color="auto"/>
              <w:bottom w:val="single" w:sz="4" w:space="0" w:color="auto"/>
              <w:right w:val="single" w:sz="4" w:space="0" w:color="auto"/>
            </w:tcBorders>
            <w:vAlign w:val="center"/>
          </w:tcPr>
          <w:p w14:paraId="3757F74A" w14:textId="77777777" w:rsidR="006F6378" w:rsidRPr="00C30686" w:rsidRDefault="006F6378" w:rsidP="0094020B">
            <w:pPr>
              <w:pStyle w:val="TAC"/>
              <w:rPr>
                <w:rFonts w:eastAsiaTheme="minorEastAsia"/>
                <w:szCs w:val="18"/>
                <w:lang w:val="en-US" w:eastAsia="zh-CN"/>
              </w:rPr>
            </w:pPr>
          </w:p>
        </w:tc>
        <w:tc>
          <w:tcPr>
            <w:tcW w:w="2785" w:type="dxa"/>
            <w:tcBorders>
              <w:top w:val="nil"/>
              <w:left w:val="single" w:sz="4" w:space="0" w:color="auto"/>
              <w:bottom w:val="nil"/>
              <w:right w:val="single" w:sz="4" w:space="0" w:color="auto"/>
            </w:tcBorders>
            <w:vAlign w:val="center"/>
          </w:tcPr>
          <w:p w14:paraId="44B69372"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B4353C8"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50F1F18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w:t>
            </w:r>
          </w:p>
        </w:tc>
        <w:tc>
          <w:tcPr>
            <w:tcW w:w="0" w:type="auto"/>
            <w:vMerge/>
            <w:tcBorders>
              <w:top w:val="nil"/>
              <w:left w:val="single" w:sz="4" w:space="0" w:color="auto"/>
              <w:bottom w:val="single" w:sz="4" w:space="0" w:color="auto"/>
              <w:right w:val="single" w:sz="4" w:space="0" w:color="auto"/>
            </w:tcBorders>
            <w:vAlign w:val="center"/>
          </w:tcPr>
          <w:p w14:paraId="6CCC9C84" w14:textId="77777777" w:rsidR="006F6378" w:rsidRPr="00C30686" w:rsidRDefault="006F6378" w:rsidP="0094020B">
            <w:pPr>
              <w:pStyle w:val="TAC"/>
              <w:rPr>
                <w:rFonts w:eastAsiaTheme="minorEastAsia"/>
                <w:szCs w:val="18"/>
                <w:lang w:val="en-US" w:eastAsia="zh-CN"/>
              </w:rPr>
            </w:pPr>
          </w:p>
        </w:tc>
      </w:tr>
      <w:tr w:rsidR="006F6378" w:rsidRPr="00C30686" w14:paraId="0B1298D3" w14:textId="77777777" w:rsidTr="004F423A">
        <w:trPr>
          <w:trHeight w:val="29"/>
        </w:trPr>
        <w:tc>
          <w:tcPr>
            <w:tcW w:w="0" w:type="auto"/>
            <w:vMerge/>
            <w:tcBorders>
              <w:top w:val="nil"/>
              <w:left w:val="single" w:sz="4" w:space="0" w:color="auto"/>
              <w:bottom w:val="single" w:sz="4" w:space="0" w:color="auto"/>
              <w:right w:val="single" w:sz="4" w:space="0" w:color="auto"/>
            </w:tcBorders>
            <w:vAlign w:val="center"/>
          </w:tcPr>
          <w:p w14:paraId="2FE61DAA" w14:textId="77777777" w:rsidR="006F6378" w:rsidRPr="00C30686" w:rsidRDefault="006F6378" w:rsidP="0094020B">
            <w:pPr>
              <w:pStyle w:val="TAC"/>
              <w:rPr>
                <w:rFonts w:eastAsiaTheme="minorEastAsia"/>
                <w:szCs w:val="18"/>
                <w:lang w:val="en-US" w:eastAsia="zh-CN"/>
              </w:rPr>
            </w:pPr>
          </w:p>
        </w:tc>
        <w:tc>
          <w:tcPr>
            <w:tcW w:w="2785" w:type="dxa"/>
            <w:tcBorders>
              <w:top w:val="nil"/>
              <w:left w:val="single" w:sz="4" w:space="0" w:color="auto"/>
              <w:bottom w:val="single" w:sz="4" w:space="0" w:color="auto"/>
              <w:right w:val="single" w:sz="4" w:space="0" w:color="auto"/>
            </w:tcBorders>
            <w:vAlign w:val="center"/>
          </w:tcPr>
          <w:p w14:paraId="2A0CCB24"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7D9F4E3"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0F9491A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10, 15, 20, 25, 30, 40, 50, 60, 70, 80, 90, 100</w:t>
            </w:r>
          </w:p>
        </w:tc>
        <w:tc>
          <w:tcPr>
            <w:tcW w:w="0" w:type="auto"/>
            <w:vMerge/>
            <w:tcBorders>
              <w:top w:val="nil"/>
              <w:left w:val="single" w:sz="4" w:space="0" w:color="auto"/>
              <w:bottom w:val="single" w:sz="4" w:space="0" w:color="auto"/>
              <w:right w:val="single" w:sz="4" w:space="0" w:color="auto"/>
            </w:tcBorders>
            <w:vAlign w:val="center"/>
          </w:tcPr>
          <w:p w14:paraId="51A39186" w14:textId="77777777" w:rsidR="006F6378" w:rsidRPr="00C30686" w:rsidRDefault="006F6378" w:rsidP="0094020B">
            <w:pPr>
              <w:pStyle w:val="TAC"/>
              <w:rPr>
                <w:rFonts w:eastAsiaTheme="minorEastAsia"/>
                <w:szCs w:val="18"/>
                <w:lang w:val="en-US" w:eastAsia="zh-CN"/>
              </w:rPr>
            </w:pPr>
          </w:p>
        </w:tc>
      </w:tr>
      <w:tr w:rsidR="006F6378" w:rsidRPr="00C30686" w14:paraId="582E42AC" w14:textId="77777777" w:rsidTr="004F423A">
        <w:trPr>
          <w:trHeight w:val="29"/>
        </w:trPr>
        <w:tc>
          <w:tcPr>
            <w:tcW w:w="0" w:type="auto"/>
            <w:tcBorders>
              <w:top w:val="nil"/>
              <w:left w:val="single" w:sz="4" w:space="0" w:color="auto"/>
              <w:bottom w:val="nil"/>
              <w:right w:val="single" w:sz="4" w:space="0" w:color="auto"/>
            </w:tcBorders>
          </w:tcPr>
          <w:p w14:paraId="637D93A4" w14:textId="77777777" w:rsidR="006F6378" w:rsidRPr="00C30686" w:rsidRDefault="006F6378" w:rsidP="0094020B">
            <w:pPr>
              <w:pStyle w:val="TAC"/>
              <w:rPr>
                <w:rFonts w:eastAsiaTheme="minorEastAsia"/>
                <w:szCs w:val="18"/>
                <w:lang w:val="en-US" w:eastAsia="zh-CN"/>
              </w:rPr>
            </w:pPr>
            <w:r w:rsidRPr="00C30686">
              <w:rPr>
                <w:rFonts w:eastAsiaTheme="minorEastAsia"/>
                <w:lang w:eastAsia="zh-CN"/>
              </w:rPr>
              <w:t>CA_n8A-n38A-n40A</w:t>
            </w:r>
          </w:p>
        </w:tc>
        <w:tc>
          <w:tcPr>
            <w:tcW w:w="2785" w:type="dxa"/>
            <w:tcBorders>
              <w:top w:val="nil"/>
              <w:left w:val="single" w:sz="4" w:space="0" w:color="auto"/>
              <w:bottom w:val="nil"/>
              <w:right w:val="single" w:sz="4" w:space="0" w:color="auto"/>
            </w:tcBorders>
            <w:vAlign w:val="center"/>
          </w:tcPr>
          <w:p w14:paraId="6395F53C" w14:textId="77777777" w:rsidR="006F6378" w:rsidRPr="00C30686" w:rsidRDefault="006F6378" w:rsidP="0094020B">
            <w:pPr>
              <w:pStyle w:val="TAC"/>
              <w:rPr>
                <w:rFonts w:eastAsiaTheme="minorEastAsia"/>
                <w:szCs w:val="18"/>
                <w:lang w:val="en-US" w:eastAsia="zh-CN"/>
              </w:rPr>
            </w:pPr>
            <w:r w:rsidRPr="00C30686">
              <w:rPr>
                <w:rFonts w:ascii="Calibri" w:eastAsiaTheme="minorEastAsia" w:hAnsi="Calibri" w:cs="Calibri"/>
                <w:szCs w:val="18"/>
              </w:rPr>
              <w:t>-</w:t>
            </w:r>
          </w:p>
        </w:tc>
        <w:tc>
          <w:tcPr>
            <w:tcW w:w="1259" w:type="dxa"/>
            <w:tcBorders>
              <w:top w:val="single" w:sz="4" w:space="0" w:color="auto"/>
              <w:left w:val="single" w:sz="4" w:space="0" w:color="auto"/>
              <w:bottom w:val="single" w:sz="4" w:space="0" w:color="auto"/>
              <w:right w:val="single" w:sz="4" w:space="0" w:color="auto"/>
            </w:tcBorders>
            <w:vAlign w:val="center"/>
          </w:tcPr>
          <w:p w14:paraId="0AEDE5E7" w14:textId="77777777" w:rsidR="006F6378" w:rsidRPr="00C30686" w:rsidRDefault="006F6378" w:rsidP="0094020B">
            <w:pPr>
              <w:pStyle w:val="TAC"/>
              <w:rPr>
                <w:rFonts w:eastAsiaTheme="minorEastAsia"/>
                <w:szCs w:val="18"/>
                <w:lang w:val="en-US" w:eastAsia="zh-CN"/>
              </w:rPr>
            </w:pPr>
            <w:r w:rsidRPr="00C30686">
              <w:rPr>
                <w:rFonts w:eastAsiaTheme="minorEastAsia" w:cs="Arial"/>
                <w:szCs w:val="18"/>
                <w:lang w:eastAsia="en-GB"/>
              </w:rPr>
              <w:t>n8</w:t>
            </w:r>
          </w:p>
        </w:tc>
        <w:tc>
          <w:tcPr>
            <w:tcW w:w="4356" w:type="dxa"/>
            <w:tcBorders>
              <w:top w:val="single" w:sz="4" w:space="0" w:color="auto"/>
              <w:left w:val="single" w:sz="4" w:space="0" w:color="auto"/>
              <w:bottom w:val="single" w:sz="4" w:space="0" w:color="auto"/>
              <w:right w:val="single" w:sz="4" w:space="0" w:color="auto"/>
            </w:tcBorders>
            <w:vAlign w:val="center"/>
          </w:tcPr>
          <w:p w14:paraId="63997FFF" w14:textId="77777777" w:rsidR="006F6378" w:rsidRPr="00C30686" w:rsidRDefault="006F6378" w:rsidP="0094020B">
            <w:pPr>
              <w:pStyle w:val="TAC"/>
              <w:rPr>
                <w:rFonts w:eastAsiaTheme="minorEastAsia"/>
                <w:lang w:val="en-US" w:eastAsia="zh-CN" w:bidi="ar"/>
              </w:rPr>
            </w:pPr>
            <w:r w:rsidRPr="00C30686">
              <w:rPr>
                <w:rFonts w:cs="Arial"/>
                <w:lang w:val="en-US" w:eastAsia="zh-CN" w:bidi="ar"/>
              </w:rPr>
              <w:t>5, 10, 15, 20</w:t>
            </w:r>
          </w:p>
        </w:tc>
        <w:tc>
          <w:tcPr>
            <w:tcW w:w="0" w:type="auto"/>
            <w:tcBorders>
              <w:top w:val="nil"/>
              <w:left w:val="single" w:sz="4" w:space="0" w:color="auto"/>
              <w:bottom w:val="nil"/>
              <w:right w:val="single" w:sz="4" w:space="0" w:color="auto"/>
            </w:tcBorders>
            <w:vAlign w:val="center"/>
          </w:tcPr>
          <w:p w14:paraId="12D03281" w14:textId="77777777" w:rsidR="006F6378" w:rsidRPr="00C30686" w:rsidRDefault="006F6378" w:rsidP="0094020B">
            <w:pPr>
              <w:pStyle w:val="TAC"/>
              <w:rPr>
                <w:rFonts w:eastAsiaTheme="minorEastAsia"/>
                <w:szCs w:val="18"/>
                <w:lang w:val="en-US" w:eastAsia="zh-CN"/>
              </w:rPr>
            </w:pPr>
            <w:r w:rsidRPr="00C30686">
              <w:rPr>
                <w:kern w:val="2"/>
                <w:szCs w:val="18"/>
                <w:lang w:val="en-US" w:eastAsia="zh-CN"/>
              </w:rPr>
              <w:t>0</w:t>
            </w:r>
          </w:p>
        </w:tc>
      </w:tr>
      <w:tr w:rsidR="006F6378" w:rsidRPr="00C30686" w14:paraId="5A8C40EC" w14:textId="77777777" w:rsidTr="004F423A">
        <w:trPr>
          <w:trHeight w:val="29"/>
        </w:trPr>
        <w:tc>
          <w:tcPr>
            <w:tcW w:w="0" w:type="auto"/>
            <w:tcBorders>
              <w:top w:val="nil"/>
              <w:left w:val="single" w:sz="4" w:space="0" w:color="auto"/>
              <w:bottom w:val="nil"/>
              <w:right w:val="single" w:sz="4" w:space="0" w:color="auto"/>
            </w:tcBorders>
          </w:tcPr>
          <w:p w14:paraId="01C0A917" w14:textId="77777777" w:rsidR="006F6378" w:rsidRPr="00C30686" w:rsidRDefault="006F6378" w:rsidP="0094020B">
            <w:pPr>
              <w:pStyle w:val="TAC"/>
              <w:rPr>
                <w:rFonts w:eastAsiaTheme="minorEastAsia"/>
                <w:szCs w:val="18"/>
                <w:lang w:val="en-US" w:eastAsia="zh-CN"/>
              </w:rPr>
            </w:pPr>
          </w:p>
        </w:tc>
        <w:tc>
          <w:tcPr>
            <w:tcW w:w="2785" w:type="dxa"/>
            <w:tcBorders>
              <w:top w:val="nil"/>
              <w:left w:val="single" w:sz="4" w:space="0" w:color="auto"/>
              <w:bottom w:val="nil"/>
              <w:right w:val="single" w:sz="4" w:space="0" w:color="auto"/>
            </w:tcBorders>
            <w:vAlign w:val="center"/>
          </w:tcPr>
          <w:p w14:paraId="57237A59"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7197B82" w14:textId="77777777" w:rsidR="006F6378" w:rsidRPr="00C30686" w:rsidRDefault="006F6378" w:rsidP="0094020B">
            <w:pPr>
              <w:pStyle w:val="TAC"/>
              <w:rPr>
                <w:rFonts w:eastAsiaTheme="minorEastAsia"/>
                <w:szCs w:val="18"/>
                <w:lang w:val="en-US" w:eastAsia="zh-CN"/>
              </w:rPr>
            </w:pPr>
            <w:r w:rsidRPr="00C30686">
              <w:rPr>
                <w:rFonts w:eastAsiaTheme="minorEastAsia" w:cs="Arial"/>
                <w:szCs w:val="18"/>
                <w:lang w:eastAsia="en-GB"/>
              </w:rPr>
              <w:t>n38</w:t>
            </w:r>
          </w:p>
        </w:tc>
        <w:tc>
          <w:tcPr>
            <w:tcW w:w="4356" w:type="dxa"/>
            <w:tcBorders>
              <w:top w:val="single" w:sz="4" w:space="0" w:color="auto"/>
              <w:left w:val="single" w:sz="4" w:space="0" w:color="auto"/>
              <w:bottom w:val="single" w:sz="4" w:space="0" w:color="auto"/>
              <w:right w:val="single" w:sz="4" w:space="0" w:color="auto"/>
            </w:tcBorders>
            <w:vAlign w:val="center"/>
          </w:tcPr>
          <w:p w14:paraId="77A3E62B" w14:textId="77777777" w:rsidR="006F6378" w:rsidRPr="00C30686" w:rsidRDefault="006F6378" w:rsidP="0094020B">
            <w:pPr>
              <w:pStyle w:val="TAC"/>
              <w:rPr>
                <w:rFonts w:eastAsiaTheme="minorEastAsia"/>
                <w:lang w:val="en-US" w:eastAsia="zh-CN" w:bidi="ar"/>
              </w:rPr>
            </w:pPr>
            <w:r w:rsidRPr="00C30686">
              <w:rPr>
                <w:rFonts w:cs="Arial"/>
                <w:lang w:val="en-US" w:eastAsia="zh-CN" w:bidi="ar"/>
              </w:rPr>
              <w:t>5, 10, 15, 20, 25, 30, 40</w:t>
            </w:r>
          </w:p>
        </w:tc>
        <w:tc>
          <w:tcPr>
            <w:tcW w:w="0" w:type="auto"/>
            <w:tcBorders>
              <w:top w:val="nil"/>
              <w:left w:val="single" w:sz="4" w:space="0" w:color="auto"/>
              <w:bottom w:val="nil"/>
              <w:right w:val="single" w:sz="4" w:space="0" w:color="auto"/>
            </w:tcBorders>
            <w:vAlign w:val="center"/>
          </w:tcPr>
          <w:p w14:paraId="65C1E572" w14:textId="77777777" w:rsidR="006F6378" w:rsidRPr="00C30686" w:rsidRDefault="006F6378" w:rsidP="0094020B">
            <w:pPr>
              <w:pStyle w:val="TAC"/>
              <w:rPr>
                <w:rFonts w:eastAsiaTheme="minorEastAsia"/>
                <w:szCs w:val="18"/>
                <w:lang w:val="en-US" w:eastAsia="zh-CN"/>
              </w:rPr>
            </w:pPr>
          </w:p>
        </w:tc>
      </w:tr>
      <w:tr w:rsidR="006F6378" w:rsidRPr="00C30686" w14:paraId="0AD34217" w14:textId="77777777" w:rsidTr="004F423A">
        <w:trPr>
          <w:trHeight w:val="29"/>
        </w:trPr>
        <w:tc>
          <w:tcPr>
            <w:tcW w:w="0" w:type="auto"/>
            <w:tcBorders>
              <w:top w:val="nil"/>
              <w:left w:val="single" w:sz="4" w:space="0" w:color="auto"/>
              <w:bottom w:val="single" w:sz="4" w:space="0" w:color="auto"/>
              <w:right w:val="single" w:sz="4" w:space="0" w:color="auto"/>
            </w:tcBorders>
          </w:tcPr>
          <w:p w14:paraId="51A376E6" w14:textId="77777777" w:rsidR="006F6378" w:rsidRPr="00C30686" w:rsidRDefault="006F6378" w:rsidP="0094020B">
            <w:pPr>
              <w:pStyle w:val="TAC"/>
              <w:rPr>
                <w:rFonts w:eastAsiaTheme="minorEastAsia"/>
                <w:szCs w:val="18"/>
                <w:lang w:val="en-US" w:eastAsia="zh-CN"/>
              </w:rPr>
            </w:pPr>
          </w:p>
        </w:tc>
        <w:tc>
          <w:tcPr>
            <w:tcW w:w="2785" w:type="dxa"/>
            <w:tcBorders>
              <w:top w:val="nil"/>
              <w:left w:val="single" w:sz="4" w:space="0" w:color="auto"/>
              <w:bottom w:val="single" w:sz="4" w:space="0" w:color="auto"/>
              <w:right w:val="single" w:sz="4" w:space="0" w:color="auto"/>
            </w:tcBorders>
            <w:vAlign w:val="center"/>
          </w:tcPr>
          <w:p w14:paraId="0715353E"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3A83D46" w14:textId="77777777" w:rsidR="006F6378" w:rsidRPr="00C30686" w:rsidRDefault="006F6378" w:rsidP="0094020B">
            <w:pPr>
              <w:pStyle w:val="TAC"/>
              <w:rPr>
                <w:rFonts w:eastAsiaTheme="minorEastAsia"/>
                <w:szCs w:val="18"/>
                <w:lang w:val="en-US" w:eastAsia="zh-CN"/>
              </w:rPr>
            </w:pPr>
            <w:r w:rsidRPr="00C30686">
              <w:rPr>
                <w:rFonts w:eastAsiaTheme="minorEastAsia" w:cs="Arial"/>
                <w:szCs w:val="18"/>
                <w:lang w:eastAsia="en-GB"/>
              </w:rPr>
              <w:t>n40</w:t>
            </w:r>
          </w:p>
        </w:tc>
        <w:tc>
          <w:tcPr>
            <w:tcW w:w="4356" w:type="dxa"/>
            <w:tcBorders>
              <w:top w:val="single" w:sz="4" w:space="0" w:color="auto"/>
              <w:left w:val="single" w:sz="4" w:space="0" w:color="auto"/>
              <w:bottom w:val="single" w:sz="4" w:space="0" w:color="auto"/>
              <w:right w:val="single" w:sz="4" w:space="0" w:color="auto"/>
            </w:tcBorders>
            <w:vAlign w:val="center"/>
          </w:tcPr>
          <w:p w14:paraId="784397A5" w14:textId="77777777" w:rsidR="006F6378" w:rsidRPr="00C30686" w:rsidRDefault="006F6378" w:rsidP="0094020B">
            <w:pPr>
              <w:pStyle w:val="TAC"/>
              <w:rPr>
                <w:rFonts w:eastAsiaTheme="minorEastAsia"/>
                <w:lang w:val="en-US" w:eastAsia="zh-CN" w:bidi="ar"/>
              </w:rPr>
            </w:pPr>
            <w:r w:rsidRPr="00C30686">
              <w:rPr>
                <w:rFonts w:cs="Arial" w:hint="eastAsia"/>
                <w:lang w:val="en-US" w:eastAsia="zh-CN" w:bidi="ar"/>
              </w:rPr>
              <w:t xml:space="preserve">5, </w:t>
            </w:r>
            <w:r w:rsidRPr="00C30686">
              <w:rPr>
                <w:rFonts w:cs="Arial"/>
                <w:lang w:val="en-US" w:eastAsia="zh-CN" w:bidi="ar"/>
              </w:rPr>
              <w:t>10, 15, 20, 25, 30, 40, 50, 60, 70, 80, 90, 100</w:t>
            </w:r>
          </w:p>
        </w:tc>
        <w:tc>
          <w:tcPr>
            <w:tcW w:w="0" w:type="auto"/>
            <w:tcBorders>
              <w:top w:val="nil"/>
              <w:left w:val="single" w:sz="4" w:space="0" w:color="auto"/>
              <w:bottom w:val="single" w:sz="4" w:space="0" w:color="auto"/>
              <w:right w:val="single" w:sz="4" w:space="0" w:color="auto"/>
            </w:tcBorders>
            <w:vAlign w:val="center"/>
          </w:tcPr>
          <w:p w14:paraId="541D8063" w14:textId="77777777" w:rsidR="006F6378" w:rsidRPr="00C30686" w:rsidRDefault="006F6378" w:rsidP="0094020B">
            <w:pPr>
              <w:pStyle w:val="TAC"/>
              <w:rPr>
                <w:rFonts w:eastAsiaTheme="minorEastAsia"/>
                <w:szCs w:val="18"/>
                <w:lang w:val="en-US" w:eastAsia="zh-CN"/>
              </w:rPr>
            </w:pPr>
          </w:p>
        </w:tc>
      </w:tr>
      <w:tr w:rsidR="006F6378" w:rsidRPr="00C30686" w14:paraId="12E77F6F"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59B23F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CA_n8A-n39A-n41A</w:t>
            </w:r>
          </w:p>
        </w:tc>
        <w:tc>
          <w:tcPr>
            <w:tcW w:w="2785" w:type="dxa"/>
            <w:tcBorders>
              <w:top w:val="single" w:sz="4" w:space="0" w:color="auto"/>
              <w:left w:val="single" w:sz="4" w:space="0" w:color="auto"/>
              <w:bottom w:val="nil"/>
              <w:right w:val="single" w:sz="4" w:space="0" w:color="auto"/>
            </w:tcBorders>
            <w:vAlign w:val="center"/>
          </w:tcPr>
          <w:p w14:paraId="0BBF18F1" w14:textId="77777777" w:rsidR="006F6378" w:rsidRPr="00C30686" w:rsidRDefault="006F6378" w:rsidP="0094020B">
            <w:pPr>
              <w:pStyle w:val="TAC"/>
              <w:rPr>
                <w:rFonts w:eastAsiaTheme="minorEastAsia"/>
                <w:szCs w:val="18"/>
                <w:lang w:eastAsia="zh-CN"/>
              </w:rPr>
            </w:pPr>
            <w:r w:rsidRPr="00C30686">
              <w:rPr>
                <w:rFonts w:eastAsiaTheme="minorEastAsia" w:hint="eastAsia"/>
                <w:szCs w:val="18"/>
                <w:lang w:eastAsia="zh-CN"/>
              </w:rPr>
              <w:t>CA_n8A-n39A</w:t>
            </w:r>
          </w:p>
          <w:p w14:paraId="3D2C8C19" w14:textId="77777777" w:rsidR="006F6378" w:rsidRPr="00C30686" w:rsidRDefault="006F6378" w:rsidP="0094020B">
            <w:pPr>
              <w:pStyle w:val="TAC"/>
              <w:rPr>
                <w:rFonts w:eastAsiaTheme="minorEastAsia"/>
                <w:szCs w:val="18"/>
                <w:lang w:eastAsia="zh-CN"/>
              </w:rPr>
            </w:pPr>
            <w:r w:rsidRPr="00C30686">
              <w:rPr>
                <w:rFonts w:eastAsiaTheme="minorEastAsia" w:hint="eastAsia"/>
                <w:szCs w:val="18"/>
                <w:lang w:eastAsia="zh-CN"/>
              </w:rPr>
              <w:t>CA_n8A-n4</w:t>
            </w:r>
            <w:r w:rsidRPr="00C30686">
              <w:rPr>
                <w:rFonts w:eastAsiaTheme="minorEastAsia" w:hint="eastAsia"/>
                <w:szCs w:val="18"/>
                <w:lang w:val="en-US" w:eastAsia="zh-CN"/>
              </w:rPr>
              <w:t>1</w:t>
            </w:r>
            <w:r w:rsidRPr="00C30686">
              <w:rPr>
                <w:rFonts w:eastAsiaTheme="minorEastAsia" w:hint="eastAsia"/>
                <w:szCs w:val="18"/>
                <w:lang w:eastAsia="zh-CN"/>
              </w:rPr>
              <w:t>A</w:t>
            </w:r>
          </w:p>
          <w:p w14:paraId="71077DE9" w14:textId="77777777" w:rsidR="006F6378" w:rsidRPr="00C30686" w:rsidRDefault="006F6378" w:rsidP="0094020B">
            <w:pPr>
              <w:pStyle w:val="TAC"/>
              <w:rPr>
                <w:rFonts w:eastAsiaTheme="minorEastAsia"/>
                <w:lang w:val="en-US" w:eastAsia="zh-CN"/>
              </w:rPr>
            </w:pPr>
            <w:r w:rsidRPr="00C30686">
              <w:rPr>
                <w:rFonts w:eastAsiaTheme="minorEastAsia" w:hint="eastAsia"/>
                <w:szCs w:val="18"/>
                <w:lang w:eastAsia="zh-CN"/>
              </w:rPr>
              <w:t>CA_n39A-n4</w:t>
            </w:r>
            <w:r w:rsidRPr="00C30686">
              <w:rPr>
                <w:rFonts w:eastAsiaTheme="minorEastAsia" w:hint="eastAsia"/>
                <w:szCs w:val="18"/>
                <w:lang w:val="en-US" w:eastAsia="zh-CN"/>
              </w:rPr>
              <w:t>1</w:t>
            </w:r>
            <w:r w:rsidRPr="00C30686">
              <w:rPr>
                <w:rFonts w:eastAsiaTheme="minorEastAsia" w:hint="eastAsia"/>
                <w:szCs w:val="18"/>
                <w:lang w:eastAsia="zh-CN"/>
              </w:rPr>
              <w:t>A</w:t>
            </w:r>
          </w:p>
        </w:tc>
        <w:tc>
          <w:tcPr>
            <w:tcW w:w="1259" w:type="dxa"/>
            <w:tcBorders>
              <w:top w:val="single" w:sz="4" w:space="0" w:color="auto"/>
              <w:left w:val="single" w:sz="4" w:space="0" w:color="auto"/>
              <w:bottom w:val="single" w:sz="4" w:space="0" w:color="auto"/>
              <w:right w:val="single" w:sz="4" w:space="0" w:color="auto"/>
            </w:tcBorders>
            <w:vAlign w:val="center"/>
          </w:tcPr>
          <w:p w14:paraId="477643E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n8</w:t>
            </w:r>
          </w:p>
        </w:tc>
        <w:tc>
          <w:tcPr>
            <w:tcW w:w="4356" w:type="dxa"/>
            <w:tcBorders>
              <w:top w:val="single" w:sz="4" w:space="0" w:color="auto"/>
              <w:left w:val="single" w:sz="4" w:space="0" w:color="auto"/>
              <w:bottom w:val="single" w:sz="4" w:space="0" w:color="auto"/>
              <w:right w:val="single" w:sz="4" w:space="0" w:color="auto"/>
            </w:tcBorders>
            <w:vAlign w:val="center"/>
          </w:tcPr>
          <w:p w14:paraId="1F17393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58FA3C4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7D9CA7D5" w14:textId="77777777" w:rsidTr="004F423A">
        <w:trPr>
          <w:trHeight w:val="29"/>
        </w:trPr>
        <w:tc>
          <w:tcPr>
            <w:tcW w:w="2742" w:type="dxa"/>
            <w:tcBorders>
              <w:top w:val="nil"/>
              <w:left w:val="single" w:sz="4" w:space="0" w:color="auto"/>
              <w:bottom w:val="nil"/>
              <w:right w:val="single" w:sz="4" w:space="0" w:color="auto"/>
            </w:tcBorders>
            <w:vAlign w:val="center"/>
          </w:tcPr>
          <w:p w14:paraId="561080A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224F49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EC72D5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n39</w:t>
            </w:r>
          </w:p>
        </w:tc>
        <w:tc>
          <w:tcPr>
            <w:tcW w:w="4356" w:type="dxa"/>
            <w:tcBorders>
              <w:top w:val="single" w:sz="4" w:space="0" w:color="auto"/>
              <w:left w:val="single" w:sz="4" w:space="0" w:color="auto"/>
              <w:bottom w:val="single" w:sz="4" w:space="0" w:color="auto"/>
              <w:right w:val="single" w:sz="4" w:space="0" w:color="auto"/>
            </w:tcBorders>
            <w:vAlign w:val="center"/>
          </w:tcPr>
          <w:p w14:paraId="6A23A4E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7479BEE1" w14:textId="77777777" w:rsidR="006F6378" w:rsidRPr="00C30686" w:rsidRDefault="006F6378" w:rsidP="0094020B">
            <w:pPr>
              <w:pStyle w:val="TAC"/>
              <w:rPr>
                <w:rFonts w:eastAsiaTheme="minorEastAsia"/>
                <w:lang w:val="en-US" w:eastAsia="zh-CN"/>
              </w:rPr>
            </w:pPr>
          </w:p>
        </w:tc>
      </w:tr>
      <w:tr w:rsidR="006F6378" w:rsidRPr="00C30686" w14:paraId="39AE1ECA" w14:textId="77777777" w:rsidTr="004F423A">
        <w:trPr>
          <w:trHeight w:val="29"/>
        </w:trPr>
        <w:tc>
          <w:tcPr>
            <w:tcW w:w="2742" w:type="dxa"/>
            <w:tcBorders>
              <w:top w:val="nil"/>
              <w:left w:val="single" w:sz="4" w:space="0" w:color="auto"/>
              <w:bottom w:val="nil"/>
              <w:right w:val="single" w:sz="4" w:space="0" w:color="auto"/>
            </w:tcBorders>
            <w:vAlign w:val="center"/>
          </w:tcPr>
          <w:p w14:paraId="7DDF9E5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06CB966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B56AD7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5748735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10, 15, 20, 40, 50, 60, 80, 100</w:t>
            </w:r>
          </w:p>
        </w:tc>
        <w:tc>
          <w:tcPr>
            <w:tcW w:w="2445" w:type="dxa"/>
            <w:tcBorders>
              <w:top w:val="nil"/>
              <w:left w:val="single" w:sz="4" w:space="0" w:color="auto"/>
              <w:bottom w:val="single" w:sz="4" w:space="0" w:color="auto"/>
              <w:right w:val="single" w:sz="4" w:space="0" w:color="auto"/>
            </w:tcBorders>
            <w:vAlign w:val="center"/>
          </w:tcPr>
          <w:p w14:paraId="117E69D1" w14:textId="77777777" w:rsidR="006F6378" w:rsidRPr="00C30686" w:rsidRDefault="006F6378" w:rsidP="0094020B">
            <w:pPr>
              <w:pStyle w:val="TAC"/>
              <w:rPr>
                <w:rFonts w:eastAsiaTheme="minorEastAsia"/>
                <w:lang w:val="en-US" w:eastAsia="zh-CN"/>
              </w:rPr>
            </w:pPr>
          </w:p>
        </w:tc>
      </w:tr>
      <w:tr w:rsidR="006F6378" w:rsidRPr="00C30686" w14:paraId="663B8470" w14:textId="77777777" w:rsidTr="004F423A">
        <w:trPr>
          <w:trHeight w:val="29"/>
        </w:trPr>
        <w:tc>
          <w:tcPr>
            <w:tcW w:w="2742" w:type="dxa"/>
            <w:tcBorders>
              <w:top w:val="nil"/>
              <w:left w:val="single" w:sz="4" w:space="0" w:color="auto"/>
              <w:bottom w:val="nil"/>
              <w:right w:val="single" w:sz="4" w:space="0" w:color="auto"/>
            </w:tcBorders>
            <w:vAlign w:val="center"/>
          </w:tcPr>
          <w:p w14:paraId="67DFF722" w14:textId="77777777" w:rsidR="006F6378" w:rsidRPr="00C30686" w:rsidRDefault="006F6378" w:rsidP="0094020B">
            <w:pPr>
              <w:pStyle w:val="TAC"/>
              <w:rPr>
                <w:rFonts w:eastAsiaTheme="minorEastAsia"/>
                <w:lang w:val="en-US" w:eastAsia="zh-CN"/>
              </w:rPr>
            </w:pPr>
          </w:p>
        </w:tc>
        <w:tc>
          <w:tcPr>
            <w:tcW w:w="2785" w:type="dxa"/>
            <w:tcBorders>
              <w:top w:val="single" w:sz="4" w:space="0" w:color="auto"/>
              <w:left w:val="single" w:sz="4" w:space="0" w:color="auto"/>
              <w:bottom w:val="nil"/>
              <w:right w:val="single" w:sz="4" w:space="0" w:color="auto"/>
            </w:tcBorders>
            <w:vAlign w:val="center"/>
          </w:tcPr>
          <w:p w14:paraId="1618C5B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4F64F82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n8</w:t>
            </w:r>
          </w:p>
        </w:tc>
        <w:tc>
          <w:tcPr>
            <w:tcW w:w="4356" w:type="dxa"/>
            <w:tcBorders>
              <w:top w:val="single" w:sz="4" w:space="0" w:color="auto"/>
              <w:left w:val="single" w:sz="4" w:space="0" w:color="auto"/>
              <w:bottom w:val="single" w:sz="4" w:space="0" w:color="auto"/>
              <w:right w:val="single" w:sz="4" w:space="0" w:color="auto"/>
            </w:tcBorders>
            <w:vAlign w:val="center"/>
          </w:tcPr>
          <w:p w14:paraId="6F91F79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4DD457D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1</w:t>
            </w:r>
          </w:p>
        </w:tc>
      </w:tr>
      <w:tr w:rsidR="006F6378" w:rsidRPr="00C30686" w14:paraId="42EB483F" w14:textId="77777777" w:rsidTr="004F423A">
        <w:trPr>
          <w:trHeight w:val="29"/>
        </w:trPr>
        <w:tc>
          <w:tcPr>
            <w:tcW w:w="2742" w:type="dxa"/>
            <w:tcBorders>
              <w:top w:val="nil"/>
              <w:left w:val="single" w:sz="4" w:space="0" w:color="auto"/>
              <w:bottom w:val="nil"/>
              <w:right w:val="single" w:sz="4" w:space="0" w:color="auto"/>
            </w:tcBorders>
            <w:vAlign w:val="center"/>
          </w:tcPr>
          <w:p w14:paraId="14549DA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D309E6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D3AB37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n39</w:t>
            </w:r>
          </w:p>
        </w:tc>
        <w:tc>
          <w:tcPr>
            <w:tcW w:w="4356" w:type="dxa"/>
            <w:tcBorders>
              <w:top w:val="single" w:sz="4" w:space="0" w:color="auto"/>
              <w:left w:val="single" w:sz="4" w:space="0" w:color="auto"/>
              <w:bottom w:val="single" w:sz="4" w:space="0" w:color="auto"/>
              <w:right w:val="single" w:sz="4" w:space="0" w:color="auto"/>
            </w:tcBorders>
            <w:vAlign w:val="center"/>
          </w:tcPr>
          <w:p w14:paraId="7004677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74036FF7" w14:textId="77777777" w:rsidR="006F6378" w:rsidRPr="00C30686" w:rsidRDefault="006F6378" w:rsidP="0094020B">
            <w:pPr>
              <w:pStyle w:val="TAC"/>
              <w:rPr>
                <w:rFonts w:eastAsiaTheme="minorEastAsia"/>
                <w:lang w:val="en-US" w:eastAsia="zh-CN"/>
              </w:rPr>
            </w:pPr>
          </w:p>
        </w:tc>
      </w:tr>
      <w:tr w:rsidR="006F6378" w:rsidRPr="00C30686" w14:paraId="161EDA39"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73F79E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9350ED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386A86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1FF7DCB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10, 15, 20, 40, 50, 60</w:t>
            </w:r>
          </w:p>
        </w:tc>
        <w:tc>
          <w:tcPr>
            <w:tcW w:w="2445" w:type="dxa"/>
            <w:tcBorders>
              <w:top w:val="nil"/>
              <w:left w:val="single" w:sz="4" w:space="0" w:color="auto"/>
              <w:bottom w:val="single" w:sz="4" w:space="0" w:color="auto"/>
              <w:right w:val="single" w:sz="4" w:space="0" w:color="auto"/>
            </w:tcBorders>
            <w:vAlign w:val="center"/>
          </w:tcPr>
          <w:p w14:paraId="02DA91FA" w14:textId="77777777" w:rsidR="006F6378" w:rsidRPr="00C30686" w:rsidRDefault="006F6378" w:rsidP="0094020B">
            <w:pPr>
              <w:pStyle w:val="TAC"/>
              <w:rPr>
                <w:rFonts w:eastAsiaTheme="minorEastAsia"/>
                <w:lang w:val="en-US" w:eastAsia="zh-CN"/>
              </w:rPr>
            </w:pPr>
          </w:p>
        </w:tc>
      </w:tr>
      <w:tr w:rsidR="006F6378" w:rsidRPr="00C30686" w14:paraId="3A8DBCC2" w14:textId="77777777" w:rsidTr="004F423A">
        <w:trPr>
          <w:trHeight w:val="29"/>
        </w:trPr>
        <w:tc>
          <w:tcPr>
            <w:tcW w:w="2742" w:type="dxa"/>
            <w:tcBorders>
              <w:top w:val="nil"/>
              <w:left w:val="single" w:sz="4" w:space="0" w:color="auto"/>
              <w:bottom w:val="nil"/>
              <w:right w:val="single" w:sz="4" w:space="0" w:color="auto"/>
            </w:tcBorders>
          </w:tcPr>
          <w:p w14:paraId="38A66B3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CA_n8A-n39A-n79A</w:t>
            </w:r>
          </w:p>
        </w:tc>
        <w:tc>
          <w:tcPr>
            <w:tcW w:w="2785" w:type="dxa"/>
            <w:tcBorders>
              <w:top w:val="nil"/>
              <w:left w:val="single" w:sz="4" w:space="0" w:color="auto"/>
              <w:bottom w:val="nil"/>
              <w:right w:val="single" w:sz="4" w:space="0" w:color="auto"/>
            </w:tcBorders>
          </w:tcPr>
          <w:p w14:paraId="636CEC48" w14:textId="77777777" w:rsidR="006F6378" w:rsidRPr="00C30686" w:rsidRDefault="006F6378" w:rsidP="0094020B">
            <w:pPr>
              <w:pStyle w:val="TAC"/>
              <w:rPr>
                <w:rFonts w:eastAsiaTheme="minorEastAsia"/>
                <w:szCs w:val="18"/>
                <w:lang w:eastAsia="zh-CN"/>
              </w:rPr>
            </w:pPr>
            <w:r w:rsidRPr="00C30686">
              <w:rPr>
                <w:rFonts w:eastAsiaTheme="minorEastAsia" w:hint="eastAsia"/>
                <w:szCs w:val="18"/>
                <w:lang w:eastAsia="zh-CN"/>
              </w:rPr>
              <w:t>CA_n8A-n39A</w:t>
            </w:r>
          </w:p>
          <w:p w14:paraId="64B1804A" w14:textId="77777777" w:rsidR="006F6378" w:rsidRPr="00C30686" w:rsidRDefault="006F6378" w:rsidP="0094020B">
            <w:pPr>
              <w:pStyle w:val="TAC"/>
              <w:rPr>
                <w:rFonts w:eastAsiaTheme="minorEastAsia"/>
                <w:szCs w:val="18"/>
                <w:lang w:eastAsia="zh-CN"/>
              </w:rPr>
            </w:pPr>
            <w:r w:rsidRPr="00C30686">
              <w:rPr>
                <w:rFonts w:eastAsiaTheme="minorEastAsia" w:hint="eastAsia"/>
                <w:szCs w:val="18"/>
                <w:lang w:eastAsia="zh-CN"/>
              </w:rPr>
              <w:t>CA_n8A-n79A</w:t>
            </w:r>
          </w:p>
          <w:p w14:paraId="08937393" w14:textId="77777777" w:rsidR="006F6378" w:rsidRPr="00C30686" w:rsidRDefault="006F6378" w:rsidP="0094020B">
            <w:pPr>
              <w:pStyle w:val="TAC"/>
              <w:rPr>
                <w:rFonts w:eastAsiaTheme="minorEastAsia"/>
                <w:lang w:val="en-US" w:eastAsia="zh-CN"/>
              </w:rPr>
            </w:pPr>
            <w:r w:rsidRPr="00C30686">
              <w:rPr>
                <w:rFonts w:eastAsiaTheme="minorEastAsia" w:hint="eastAsia"/>
                <w:szCs w:val="18"/>
                <w:lang w:eastAsia="zh-CN"/>
              </w:rPr>
              <w:t>CA_n39A-n79A</w:t>
            </w:r>
          </w:p>
        </w:tc>
        <w:tc>
          <w:tcPr>
            <w:tcW w:w="1259" w:type="dxa"/>
            <w:tcBorders>
              <w:top w:val="single" w:sz="4" w:space="0" w:color="auto"/>
              <w:left w:val="single" w:sz="4" w:space="0" w:color="auto"/>
              <w:bottom w:val="single" w:sz="4" w:space="0" w:color="auto"/>
              <w:right w:val="single" w:sz="4" w:space="0" w:color="auto"/>
            </w:tcBorders>
            <w:vAlign w:val="center"/>
          </w:tcPr>
          <w:p w14:paraId="1BC575F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n8</w:t>
            </w:r>
          </w:p>
        </w:tc>
        <w:tc>
          <w:tcPr>
            <w:tcW w:w="4356" w:type="dxa"/>
            <w:tcBorders>
              <w:top w:val="single" w:sz="4" w:space="0" w:color="auto"/>
              <w:left w:val="single" w:sz="4" w:space="0" w:color="auto"/>
              <w:bottom w:val="single" w:sz="4" w:space="0" w:color="auto"/>
              <w:right w:val="single" w:sz="4" w:space="0" w:color="auto"/>
            </w:tcBorders>
            <w:vAlign w:val="center"/>
          </w:tcPr>
          <w:p w14:paraId="014B5AFA"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rPr>
              <w:t>5, 10, 15, 20</w:t>
            </w:r>
          </w:p>
        </w:tc>
        <w:tc>
          <w:tcPr>
            <w:tcW w:w="2445" w:type="dxa"/>
            <w:tcBorders>
              <w:top w:val="nil"/>
              <w:left w:val="single" w:sz="4" w:space="0" w:color="auto"/>
              <w:bottom w:val="nil"/>
              <w:right w:val="single" w:sz="4" w:space="0" w:color="auto"/>
            </w:tcBorders>
          </w:tcPr>
          <w:p w14:paraId="42EDDEE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18B154A3" w14:textId="77777777" w:rsidTr="004F423A">
        <w:trPr>
          <w:trHeight w:val="29"/>
        </w:trPr>
        <w:tc>
          <w:tcPr>
            <w:tcW w:w="2742" w:type="dxa"/>
            <w:tcBorders>
              <w:top w:val="nil"/>
              <w:left w:val="single" w:sz="4" w:space="0" w:color="auto"/>
              <w:bottom w:val="nil"/>
              <w:right w:val="single" w:sz="4" w:space="0" w:color="auto"/>
            </w:tcBorders>
          </w:tcPr>
          <w:p w14:paraId="6A8F262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tcPr>
          <w:p w14:paraId="10B8AC6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7BA77E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n39</w:t>
            </w:r>
          </w:p>
        </w:tc>
        <w:tc>
          <w:tcPr>
            <w:tcW w:w="4356" w:type="dxa"/>
            <w:tcBorders>
              <w:top w:val="single" w:sz="4" w:space="0" w:color="auto"/>
              <w:left w:val="single" w:sz="4" w:space="0" w:color="auto"/>
              <w:bottom w:val="single" w:sz="4" w:space="0" w:color="auto"/>
              <w:right w:val="single" w:sz="4" w:space="0" w:color="auto"/>
            </w:tcBorders>
            <w:vAlign w:val="center"/>
          </w:tcPr>
          <w:p w14:paraId="6797CC1C"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rPr>
              <w:t>5, 10, 15, 20, 25, 30, 40</w:t>
            </w:r>
          </w:p>
        </w:tc>
        <w:tc>
          <w:tcPr>
            <w:tcW w:w="2445" w:type="dxa"/>
            <w:tcBorders>
              <w:top w:val="nil"/>
              <w:left w:val="single" w:sz="4" w:space="0" w:color="auto"/>
              <w:bottom w:val="nil"/>
              <w:right w:val="single" w:sz="4" w:space="0" w:color="auto"/>
            </w:tcBorders>
          </w:tcPr>
          <w:p w14:paraId="457E4888" w14:textId="77777777" w:rsidR="006F6378" w:rsidRPr="00C30686" w:rsidRDefault="006F6378" w:rsidP="0094020B">
            <w:pPr>
              <w:pStyle w:val="TAC"/>
              <w:rPr>
                <w:rFonts w:eastAsiaTheme="minorEastAsia"/>
                <w:lang w:val="en-US" w:eastAsia="zh-CN"/>
              </w:rPr>
            </w:pPr>
          </w:p>
        </w:tc>
      </w:tr>
      <w:tr w:rsidR="006F6378" w:rsidRPr="00C30686" w14:paraId="26FBF52C" w14:textId="77777777" w:rsidTr="004F423A">
        <w:trPr>
          <w:trHeight w:val="29"/>
        </w:trPr>
        <w:tc>
          <w:tcPr>
            <w:tcW w:w="2742" w:type="dxa"/>
            <w:tcBorders>
              <w:top w:val="nil"/>
              <w:left w:val="single" w:sz="4" w:space="0" w:color="auto"/>
              <w:bottom w:val="single" w:sz="4" w:space="0" w:color="auto"/>
              <w:right w:val="single" w:sz="4" w:space="0" w:color="auto"/>
            </w:tcBorders>
          </w:tcPr>
          <w:p w14:paraId="6608B2C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tcPr>
          <w:p w14:paraId="76BF53A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4F94C4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n79</w:t>
            </w:r>
          </w:p>
        </w:tc>
        <w:tc>
          <w:tcPr>
            <w:tcW w:w="4356" w:type="dxa"/>
            <w:tcBorders>
              <w:top w:val="single" w:sz="4" w:space="0" w:color="auto"/>
              <w:left w:val="single" w:sz="4" w:space="0" w:color="auto"/>
              <w:bottom w:val="single" w:sz="4" w:space="0" w:color="auto"/>
              <w:right w:val="single" w:sz="4" w:space="0" w:color="auto"/>
            </w:tcBorders>
          </w:tcPr>
          <w:p w14:paraId="0AF0A141"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rPr>
              <w:t>40, 50, 60, 80, 100</w:t>
            </w:r>
          </w:p>
        </w:tc>
        <w:tc>
          <w:tcPr>
            <w:tcW w:w="2445" w:type="dxa"/>
            <w:tcBorders>
              <w:top w:val="nil"/>
              <w:left w:val="single" w:sz="4" w:space="0" w:color="auto"/>
              <w:bottom w:val="single" w:sz="4" w:space="0" w:color="auto"/>
              <w:right w:val="single" w:sz="4" w:space="0" w:color="auto"/>
            </w:tcBorders>
          </w:tcPr>
          <w:p w14:paraId="4C670371" w14:textId="77777777" w:rsidR="006F6378" w:rsidRPr="00C30686" w:rsidRDefault="006F6378" w:rsidP="0094020B">
            <w:pPr>
              <w:pStyle w:val="TAC"/>
              <w:rPr>
                <w:rFonts w:eastAsiaTheme="minorEastAsia"/>
                <w:lang w:val="en-US" w:eastAsia="zh-CN"/>
              </w:rPr>
            </w:pPr>
          </w:p>
        </w:tc>
      </w:tr>
      <w:tr w:rsidR="006F6378" w:rsidRPr="00C30686" w14:paraId="4D3AB52E" w14:textId="77777777" w:rsidTr="004F423A">
        <w:trPr>
          <w:trHeight w:val="29"/>
        </w:trPr>
        <w:tc>
          <w:tcPr>
            <w:tcW w:w="2742" w:type="dxa"/>
            <w:tcBorders>
              <w:top w:val="nil"/>
              <w:left w:val="single" w:sz="4" w:space="0" w:color="auto"/>
              <w:bottom w:val="nil"/>
              <w:right w:val="single" w:sz="4" w:space="0" w:color="auto"/>
            </w:tcBorders>
            <w:vAlign w:val="center"/>
          </w:tcPr>
          <w:p w14:paraId="2AF95AC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CA_n8A-n40A-n41A</w:t>
            </w:r>
          </w:p>
        </w:tc>
        <w:tc>
          <w:tcPr>
            <w:tcW w:w="2785" w:type="dxa"/>
            <w:tcBorders>
              <w:top w:val="nil"/>
              <w:left w:val="single" w:sz="4" w:space="0" w:color="auto"/>
              <w:bottom w:val="nil"/>
              <w:right w:val="single" w:sz="4" w:space="0" w:color="auto"/>
            </w:tcBorders>
            <w:vAlign w:val="center"/>
          </w:tcPr>
          <w:p w14:paraId="3B1C23D7" w14:textId="77777777" w:rsidR="006F6378" w:rsidRPr="00C30686" w:rsidRDefault="006F6378" w:rsidP="0094020B">
            <w:pPr>
              <w:pStyle w:val="TAC"/>
              <w:rPr>
                <w:rFonts w:eastAsiaTheme="minorEastAsia" w:cs="Arial"/>
                <w:szCs w:val="18"/>
                <w:lang w:val="en-US" w:eastAsia="zh-CN" w:bidi="ar"/>
              </w:rPr>
            </w:pPr>
            <w:r w:rsidRPr="00C30686">
              <w:rPr>
                <w:rFonts w:eastAsiaTheme="minorEastAsia" w:cs="Arial"/>
                <w:szCs w:val="18"/>
                <w:lang w:val="en-US" w:eastAsia="zh-CN" w:bidi="ar"/>
              </w:rPr>
              <w:t>CA_n8A-n40A</w:t>
            </w:r>
          </w:p>
          <w:p w14:paraId="4197B4A4" w14:textId="77777777" w:rsidR="006F6378" w:rsidRPr="00C30686" w:rsidRDefault="006F6378" w:rsidP="0094020B">
            <w:pPr>
              <w:pStyle w:val="TAC"/>
              <w:rPr>
                <w:rFonts w:eastAsiaTheme="minorEastAsia" w:cs="Arial"/>
                <w:szCs w:val="18"/>
                <w:lang w:val="en-US" w:eastAsia="zh-CN" w:bidi="ar"/>
              </w:rPr>
            </w:pPr>
            <w:r w:rsidRPr="00C30686">
              <w:rPr>
                <w:rFonts w:eastAsiaTheme="minorEastAsia" w:cs="Arial"/>
                <w:szCs w:val="18"/>
                <w:lang w:val="en-US" w:eastAsia="zh-CN" w:bidi="ar"/>
              </w:rPr>
              <w:t>CA_n8A-n41A</w:t>
            </w:r>
          </w:p>
          <w:p w14:paraId="73F9C0A1"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bidi="ar"/>
              </w:rPr>
              <w:t>CA_n40A-n41A</w:t>
            </w:r>
          </w:p>
        </w:tc>
        <w:tc>
          <w:tcPr>
            <w:tcW w:w="1259" w:type="dxa"/>
            <w:tcBorders>
              <w:top w:val="single" w:sz="4" w:space="0" w:color="auto"/>
              <w:left w:val="single" w:sz="4" w:space="0" w:color="auto"/>
              <w:bottom w:val="single" w:sz="4" w:space="0" w:color="auto"/>
              <w:right w:val="single" w:sz="4" w:space="0" w:color="auto"/>
            </w:tcBorders>
            <w:vAlign w:val="center"/>
          </w:tcPr>
          <w:p w14:paraId="4F5FE48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n8</w:t>
            </w:r>
          </w:p>
        </w:tc>
        <w:tc>
          <w:tcPr>
            <w:tcW w:w="4356" w:type="dxa"/>
            <w:tcBorders>
              <w:top w:val="single" w:sz="4" w:space="0" w:color="auto"/>
              <w:left w:val="single" w:sz="4" w:space="0" w:color="auto"/>
              <w:bottom w:val="single" w:sz="4" w:space="0" w:color="auto"/>
              <w:right w:val="single" w:sz="4" w:space="0" w:color="auto"/>
            </w:tcBorders>
            <w:vAlign w:val="center"/>
          </w:tcPr>
          <w:p w14:paraId="2CCE518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w:t>
            </w:r>
          </w:p>
        </w:tc>
        <w:tc>
          <w:tcPr>
            <w:tcW w:w="2445" w:type="dxa"/>
            <w:tcBorders>
              <w:top w:val="nil"/>
              <w:left w:val="single" w:sz="4" w:space="0" w:color="auto"/>
              <w:bottom w:val="nil"/>
              <w:right w:val="single" w:sz="4" w:space="0" w:color="auto"/>
            </w:tcBorders>
            <w:vAlign w:val="center"/>
          </w:tcPr>
          <w:p w14:paraId="021A7D04"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0</w:t>
            </w:r>
          </w:p>
        </w:tc>
      </w:tr>
      <w:tr w:rsidR="006F6378" w:rsidRPr="00C30686" w14:paraId="3B18F13A" w14:textId="77777777" w:rsidTr="004F423A">
        <w:trPr>
          <w:trHeight w:val="29"/>
        </w:trPr>
        <w:tc>
          <w:tcPr>
            <w:tcW w:w="2742" w:type="dxa"/>
            <w:tcBorders>
              <w:top w:val="nil"/>
              <w:left w:val="single" w:sz="4" w:space="0" w:color="auto"/>
              <w:bottom w:val="nil"/>
              <w:right w:val="single" w:sz="4" w:space="0" w:color="auto"/>
            </w:tcBorders>
            <w:vAlign w:val="center"/>
          </w:tcPr>
          <w:p w14:paraId="60457E6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5100ED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4160F8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n40</w:t>
            </w:r>
          </w:p>
        </w:tc>
        <w:tc>
          <w:tcPr>
            <w:tcW w:w="4356" w:type="dxa"/>
            <w:tcBorders>
              <w:top w:val="single" w:sz="4" w:space="0" w:color="auto"/>
              <w:left w:val="single" w:sz="4" w:space="0" w:color="auto"/>
              <w:bottom w:val="single" w:sz="4" w:space="0" w:color="auto"/>
              <w:right w:val="single" w:sz="4" w:space="0" w:color="auto"/>
            </w:tcBorders>
            <w:vAlign w:val="center"/>
          </w:tcPr>
          <w:p w14:paraId="4D5E2AB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5, 10, 15, 20, 25, 30, 40, 50, 60, 80</w:t>
            </w:r>
          </w:p>
        </w:tc>
        <w:tc>
          <w:tcPr>
            <w:tcW w:w="2445" w:type="dxa"/>
            <w:tcBorders>
              <w:top w:val="nil"/>
              <w:left w:val="single" w:sz="4" w:space="0" w:color="auto"/>
              <w:bottom w:val="nil"/>
              <w:right w:val="single" w:sz="4" w:space="0" w:color="auto"/>
            </w:tcBorders>
            <w:vAlign w:val="center"/>
          </w:tcPr>
          <w:p w14:paraId="309ABB87" w14:textId="77777777" w:rsidR="006F6378" w:rsidRPr="00C30686" w:rsidRDefault="006F6378" w:rsidP="0094020B">
            <w:pPr>
              <w:pStyle w:val="TAC"/>
              <w:rPr>
                <w:rFonts w:eastAsiaTheme="minorEastAsia"/>
                <w:lang w:val="en-US" w:eastAsia="zh-CN"/>
              </w:rPr>
            </w:pPr>
          </w:p>
        </w:tc>
      </w:tr>
      <w:tr w:rsidR="006F6378" w:rsidRPr="00C30686" w14:paraId="29A722DC"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6EB06F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4177748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EBEDC8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1B1EED5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10, 15, 20, 40, 50, 60, 80, 90, 100</w:t>
            </w:r>
          </w:p>
        </w:tc>
        <w:tc>
          <w:tcPr>
            <w:tcW w:w="2445" w:type="dxa"/>
            <w:tcBorders>
              <w:top w:val="nil"/>
              <w:left w:val="single" w:sz="4" w:space="0" w:color="auto"/>
              <w:bottom w:val="single" w:sz="4" w:space="0" w:color="auto"/>
              <w:right w:val="single" w:sz="4" w:space="0" w:color="auto"/>
            </w:tcBorders>
            <w:vAlign w:val="center"/>
          </w:tcPr>
          <w:p w14:paraId="0C837188" w14:textId="77777777" w:rsidR="006F6378" w:rsidRPr="00C30686" w:rsidRDefault="006F6378" w:rsidP="0094020B">
            <w:pPr>
              <w:pStyle w:val="TAC"/>
              <w:rPr>
                <w:rFonts w:eastAsiaTheme="minorEastAsia"/>
                <w:lang w:val="en-US" w:eastAsia="zh-CN"/>
              </w:rPr>
            </w:pPr>
          </w:p>
        </w:tc>
      </w:tr>
      <w:tr w:rsidR="006F6378" w:rsidRPr="00C30686" w14:paraId="07076F02"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BF10B1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CA_n8A-n40A-n78A</w:t>
            </w:r>
          </w:p>
        </w:tc>
        <w:tc>
          <w:tcPr>
            <w:tcW w:w="2785" w:type="dxa"/>
            <w:tcBorders>
              <w:top w:val="single" w:sz="4" w:space="0" w:color="auto"/>
              <w:left w:val="single" w:sz="4" w:space="0" w:color="auto"/>
              <w:bottom w:val="nil"/>
              <w:right w:val="single" w:sz="4" w:space="0" w:color="auto"/>
            </w:tcBorders>
            <w:vAlign w:val="center"/>
          </w:tcPr>
          <w:p w14:paraId="394361E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CA_n8A-n40A</w:t>
            </w:r>
          </w:p>
          <w:p w14:paraId="690F87A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CA_n8A-n78A</w:t>
            </w:r>
          </w:p>
          <w:p w14:paraId="13D3D60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CA_n40A-n78A</w:t>
            </w:r>
          </w:p>
        </w:tc>
        <w:tc>
          <w:tcPr>
            <w:tcW w:w="1259" w:type="dxa"/>
            <w:tcBorders>
              <w:top w:val="single" w:sz="4" w:space="0" w:color="auto"/>
              <w:left w:val="single" w:sz="4" w:space="0" w:color="auto"/>
              <w:bottom w:val="single" w:sz="4" w:space="0" w:color="auto"/>
              <w:right w:val="single" w:sz="4" w:space="0" w:color="auto"/>
            </w:tcBorders>
            <w:vAlign w:val="center"/>
          </w:tcPr>
          <w:p w14:paraId="40C5B10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n8</w:t>
            </w:r>
          </w:p>
        </w:tc>
        <w:tc>
          <w:tcPr>
            <w:tcW w:w="4356" w:type="dxa"/>
            <w:tcBorders>
              <w:top w:val="single" w:sz="4" w:space="0" w:color="auto"/>
              <w:left w:val="single" w:sz="4" w:space="0" w:color="auto"/>
              <w:bottom w:val="single" w:sz="4" w:space="0" w:color="auto"/>
              <w:right w:val="single" w:sz="4" w:space="0" w:color="auto"/>
            </w:tcBorders>
            <w:vAlign w:val="center"/>
          </w:tcPr>
          <w:p w14:paraId="7B24B952"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4AE67AF2"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0</w:t>
            </w:r>
          </w:p>
        </w:tc>
      </w:tr>
      <w:tr w:rsidR="006F6378" w:rsidRPr="00C30686" w14:paraId="72CF408C" w14:textId="77777777" w:rsidTr="004F423A">
        <w:trPr>
          <w:trHeight w:val="29"/>
        </w:trPr>
        <w:tc>
          <w:tcPr>
            <w:tcW w:w="2742" w:type="dxa"/>
            <w:tcBorders>
              <w:top w:val="nil"/>
              <w:left w:val="single" w:sz="4" w:space="0" w:color="auto"/>
              <w:bottom w:val="nil"/>
              <w:right w:val="single" w:sz="4" w:space="0" w:color="auto"/>
            </w:tcBorders>
            <w:vAlign w:val="center"/>
          </w:tcPr>
          <w:p w14:paraId="433A521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F6BA58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FB9105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n40</w:t>
            </w:r>
          </w:p>
        </w:tc>
        <w:tc>
          <w:tcPr>
            <w:tcW w:w="4356" w:type="dxa"/>
            <w:tcBorders>
              <w:top w:val="single" w:sz="4" w:space="0" w:color="auto"/>
              <w:left w:val="single" w:sz="4" w:space="0" w:color="auto"/>
              <w:bottom w:val="single" w:sz="4" w:space="0" w:color="auto"/>
              <w:right w:val="single" w:sz="4" w:space="0" w:color="auto"/>
            </w:tcBorders>
            <w:vAlign w:val="center"/>
          </w:tcPr>
          <w:p w14:paraId="09B4C894"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5, 10, 15, 20, 30, 40, 50, 60, 80</w:t>
            </w:r>
          </w:p>
        </w:tc>
        <w:tc>
          <w:tcPr>
            <w:tcW w:w="2445" w:type="dxa"/>
            <w:tcBorders>
              <w:top w:val="nil"/>
              <w:left w:val="single" w:sz="4" w:space="0" w:color="auto"/>
              <w:bottom w:val="nil"/>
              <w:right w:val="single" w:sz="4" w:space="0" w:color="auto"/>
            </w:tcBorders>
            <w:vAlign w:val="center"/>
          </w:tcPr>
          <w:p w14:paraId="777F899D" w14:textId="77777777" w:rsidR="006F6378" w:rsidRPr="00C30686" w:rsidRDefault="006F6378" w:rsidP="0094020B">
            <w:pPr>
              <w:pStyle w:val="TAC"/>
              <w:rPr>
                <w:rFonts w:eastAsiaTheme="minorEastAsia"/>
                <w:lang w:val="en-US" w:eastAsia="zh-CN"/>
              </w:rPr>
            </w:pPr>
          </w:p>
        </w:tc>
      </w:tr>
      <w:tr w:rsidR="006F6378" w:rsidRPr="00C30686" w14:paraId="56160C62"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3EC261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657DCAC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5D8CAE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08ED9408"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1D54B7A6" w14:textId="77777777" w:rsidR="006F6378" w:rsidRPr="00C30686" w:rsidRDefault="006F6378" w:rsidP="0094020B">
            <w:pPr>
              <w:pStyle w:val="TAC"/>
              <w:rPr>
                <w:rFonts w:eastAsiaTheme="minorEastAsia"/>
                <w:lang w:val="en-US" w:eastAsia="zh-CN"/>
              </w:rPr>
            </w:pPr>
          </w:p>
        </w:tc>
      </w:tr>
      <w:tr w:rsidR="006F6378" w:rsidRPr="00C30686" w14:paraId="2B4CF4FC"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6E5E47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CA_n8A-n41A-n79A</w:t>
            </w:r>
          </w:p>
        </w:tc>
        <w:tc>
          <w:tcPr>
            <w:tcW w:w="2785" w:type="dxa"/>
            <w:tcBorders>
              <w:top w:val="single" w:sz="4" w:space="0" w:color="auto"/>
              <w:left w:val="single" w:sz="4" w:space="0" w:color="auto"/>
              <w:bottom w:val="nil"/>
              <w:right w:val="single" w:sz="4" w:space="0" w:color="auto"/>
            </w:tcBorders>
            <w:vAlign w:val="center"/>
          </w:tcPr>
          <w:p w14:paraId="5C7A936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6575BF0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n8</w:t>
            </w:r>
          </w:p>
        </w:tc>
        <w:tc>
          <w:tcPr>
            <w:tcW w:w="4356" w:type="dxa"/>
            <w:tcBorders>
              <w:top w:val="single" w:sz="4" w:space="0" w:color="auto"/>
              <w:left w:val="single" w:sz="4" w:space="0" w:color="auto"/>
              <w:bottom w:val="single" w:sz="4" w:space="0" w:color="auto"/>
              <w:right w:val="single" w:sz="4" w:space="0" w:color="auto"/>
            </w:tcBorders>
            <w:vAlign w:val="center"/>
          </w:tcPr>
          <w:p w14:paraId="712DEC2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09CA272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1DE06EDF" w14:textId="77777777" w:rsidTr="004F423A">
        <w:trPr>
          <w:trHeight w:val="29"/>
        </w:trPr>
        <w:tc>
          <w:tcPr>
            <w:tcW w:w="2742" w:type="dxa"/>
            <w:tcBorders>
              <w:top w:val="nil"/>
              <w:left w:val="single" w:sz="4" w:space="0" w:color="auto"/>
              <w:bottom w:val="nil"/>
              <w:right w:val="single" w:sz="4" w:space="0" w:color="auto"/>
            </w:tcBorders>
            <w:vAlign w:val="center"/>
          </w:tcPr>
          <w:p w14:paraId="425F3E0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ADAEA7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B615D8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014DC16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10, 15, 20, 40, 50, 60, 80, 100</w:t>
            </w:r>
          </w:p>
        </w:tc>
        <w:tc>
          <w:tcPr>
            <w:tcW w:w="2445" w:type="dxa"/>
            <w:tcBorders>
              <w:top w:val="nil"/>
              <w:left w:val="single" w:sz="4" w:space="0" w:color="auto"/>
              <w:bottom w:val="nil"/>
              <w:right w:val="single" w:sz="4" w:space="0" w:color="auto"/>
            </w:tcBorders>
            <w:vAlign w:val="center"/>
          </w:tcPr>
          <w:p w14:paraId="1F01A9EB" w14:textId="77777777" w:rsidR="006F6378" w:rsidRPr="00C30686" w:rsidRDefault="006F6378" w:rsidP="0094020B">
            <w:pPr>
              <w:pStyle w:val="TAC"/>
              <w:rPr>
                <w:rFonts w:eastAsiaTheme="minorEastAsia"/>
                <w:lang w:val="en-US" w:eastAsia="zh-CN"/>
              </w:rPr>
            </w:pPr>
          </w:p>
        </w:tc>
      </w:tr>
      <w:tr w:rsidR="006F6378" w:rsidRPr="00C30686" w14:paraId="75DE2AC5" w14:textId="77777777" w:rsidTr="004F423A">
        <w:trPr>
          <w:trHeight w:val="29"/>
        </w:trPr>
        <w:tc>
          <w:tcPr>
            <w:tcW w:w="2742" w:type="dxa"/>
            <w:tcBorders>
              <w:top w:val="nil"/>
              <w:left w:val="single" w:sz="4" w:space="0" w:color="auto"/>
              <w:bottom w:val="nil"/>
              <w:right w:val="single" w:sz="4" w:space="0" w:color="auto"/>
            </w:tcBorders>
            <w:vAlign w:val="center"/>
          </w:tcPr>
          <w:p w14:paraId="460A1F7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D65EE2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A6D850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76959FA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40, 50, 60, 80, 100</w:t>
            </w:r>
          </w:p>
        </w:tc>
        <w:tc>
          <w:tcPr>
            <w:tcW w:w="2445" w:type="dxa"/>
            <w:tcBorders>
              <w:top w:val="nil"/>
              <w:left w:val="single" w:sz="4" w:space="0" w:color="auto"/>
              <w:bottom w:val="single" w:sz="4" w:space="0" w:color="auto"/>
              <w:right w:val="single" w:sz="4" w:space="0" w:color="auto"/>
            </w:tcBorders>
            <w:vAlign w:val="center"/>
          </w:tcPr>
          <w:p w14:paraId="651BC840" w14:textId="77777777" w:rsidR="006F6378" w:rsidRPr="00C30686" w:rsidRDefault="006F6378" w:rsidP="0094020B">
            <w:pPr>
              <w:pStyle w:val="TAC"/>
              <w:rPr>
                <w:rFonts w:eastAsiaTheme="minorEastAsia"/>
                <w:lang w:val="en-US" w:eastAsia="zh-CN"/>
              </w:rPr>
            </w:pPr>
          </w:p>
        </w:tc>
      </w:tr>
      <w:tr w:rsidR="006F6378" w:rsidRPr="00C30686" w14:paraId="043EDE8E" w14:textId="77777777" w:rsidTr="004F423A">
        <w:trPr>
          <w:trHeight w:val="29"/>
        </w:trPr>
        <w:tc>
          <w:tcPr>
            <w:tcW w:w="2742" w:type="dxa"/>
            <w:tcBorders>
              <w:top w:val="nil"/>
              <w:left w:val="single" w:sz="4" w:space="0" w:color="auto"/>
              <w:bottom w:val="nil"/>
              <w:right w:val="single" w:sz="4" w:space="0" w:color="auto"/>
            </w:tcBorders>
            <w:vAlign w:val="center"/>
          </w:tcPr>
          <w:p w14:paraId="671BBA8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DCED94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37260A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n8</w:t>
            </w:r>
          </w:p>
        </w:tc>
        <w:tc>
          <w:tcPr>
            <w:tcW w:w="4356" w:type="dxa"/>
            <w:tcBorders>
              <w:top w:val="single" w:sz="4" w:space="0" w:color="auto"/>
              <w:left w:val="single" w:sz="4" w:space="0" w:color="auto"/>
              <w:bottom w:val="single" w:sz="4" w:space="0" w:color="auto"/>
              <w:right w:val="single" w:sz="4" w:space="0" w:color="auto"/>
            </w:tcBorders>
            <w:vAlign w:val="center"/>
          </w:tcPr>
          <w:p w14:paraId="05F26A5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3FE661B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1</w:t>
            </w:r>
          </w:p>
        </w:tc>
      </w:tr>
      <w:tr w:rsidR="006F6378" w:rsidRPr="00C30686" w14:paraId="09AD8816" w14:textId="77777777" w:rsidTr="004F423A">
        <w:trPr>
          <w:trHeight w:val="29"/>
        </w:trPr>
        <w:tc>
          <w:tcPr>
            <w:tcW w:w="2742" w:type="dxa"/>
            <w:tcBorders>
              <w:top w:val="nil"/>
              <w:left w:val="single" w:sz="4" w:space="0" w:color="auto"/>
              <w:bottom w:val="nil"/>
              <w:right w:val="single" w:sz="4" w:space="0" w:color="auto"/>
            </w:tcBorders>
            <w:vAlign w:val="center"/>
          </w:tcPr>
          <w:p w14:paraId="7AECAED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4FC9CB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A13EE7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79B045F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10, 15, 20, 40, 50, 60</w:t>
            </w:r>
          </w:p>
        </w:tc>
        <w:tc>
          <w:tcPr>
            <w:tcW w:w="2445" w:type="dxa"/>
            <w:tcBorders>
              <w:top w:val="nil"/>
              <w:left w:val="single" w:sz="4" w:space="0" w:color="auto"/>
              <w:bottom w:val="nil"/>
              <w:right w:val="single" w:sz="4" w:space="0" w:color="auto"/>
            </w:tcBorders>
            <w:vAlign w:val="center"/>
          </w:tcPr>
          <w:p w14:paraId="7A78DC6F" w14:textId="77777777" w:rsidR="006F6378" w:rsidRPr="00C30686" w:rsidRDefault="006F6378" w:rsidP="0094020B">
            <w:pPr>
              <w:pStyle w:val="TAC"/>
              <w:rPr>
                <w:rFonts w:eastAsiaTheme="minorEastAsia"/>
                <w:lang w:val="en-US" w:eastAsia="zh-CN"/>
              </w:rPr>
            </w:pPr>
          </w:p>
        </w:tc>
      </w:tr>
      <w:tr w:rsidR="006F6378" w:rsidRPr="00C30686" w14:paraId="1F6AC2F2"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14A6DE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7F676D2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DD2F4B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6101F27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40, 50, 60, 80, 100</w:t>
            </w:r>
          </w:p>
        </w:tc>
        <w:tc>
          <w:tcPr>
            <w:tcW w:w="2445" w:type="dxa"/>
            <w:tcBorders>
              <w:top w:val="nil"/>
              <w:left w:val="single" w:sz="4" w:space="0" w:color="auto"/>
              <w:bottom w:val="single" w:sz="4" w:space="0" w:color="auto"/>
              <w:right w:val="single" w:sz="4" w:space="0" w:color="auto"/>
            </w:tcBorders>
            <w:vAlign w:val="center"/>
          </w:tcPr>
          <w:p w14:paraId="22BF4946" w14:textId="77777777" w:rsidR="006F6378" w:rsidRPr="00C30686" w:rsidRDefault="006F6378" w:rsidP="0094020B">
            <w:pPr>
              <w:pStyle w:val="TAC"/>
              <w:rPr>
                <w:rFonts w:eastAsiaTheme="minorEastAsia"/>
                <w:lang w:val="en-US" w:eastAsia="zh-CN"/>
              </w:rPr>
            </w:pPr>
          </w:p>
        </w:tc>
      </w:tr>
      <w:tr w:rsidR="006F6378" w:rsidRPr="00C30686" w14:paraId="573ABA8F" w14:textId="77777777" w:rsidTr="004F423A">
        <w:trPr>
          <w:trHeight w:val="29"/>
        </w:trPr>
        <w:tc>
          <w:tcPr>
            <w:tcW w:w="2742" w:type="dxa"/>
            <w:tcBorders>
              <w:top w:val="nil"/>
              <w:left w:val="single" w:sz="4" w:space="0" w:color="auto"/>
              <w:bottom w:val="nil"/>
              <w:right w:val="single" w:sz="4" w:space="0" w:color="auto"/>
            </w:tcBorders>
            <w:vAlign w:val="center"/>
          </w:tcPr>
          <w:p w14:paraId="5DC5807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CA_n8A-n78A-n79A</w:t>
            </w:r>
          </w:p>
        </w:tc>
        <w:tc>
          <w:tcPr>
            <w:tcW w:w="2785" w:type="dxa"/>
            <w:tcBorders>
              <w:top w:val="nil"/>
              <w:left w:val="single" w:sz="4" w:space="0" w:color="auto"/>
              <w:bottom w:val="nil"/>
              <w:right w:val="single" w:sz="4" w:space="0" w:color="auto"/>
            </w:tcBorders>
            <w:vAlign w:val="center"/>
          </w:tcPr>
          <w:p w14:paraId="7CDDA10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5D768C6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n8</w:t>
            </w:r>
          </w:p>
        </w:tc>
        <w:tc>
          <w:tcPr>
            <w:tcW w:w="4356" w:type="dxa"/>
            <w:tcBorders>
              <w:top w:val="single" w:sz="4" w:space="0" w:color="auto"/>
              <w:left w:val="single" w:sz="4" w:space="0" w:color="auto"/>
              <w:bottom w:val="single" w:sz="4" w:space="0" w:color="auto"/>
              <w:right w:val="single" w:sz="4" w:space="0" w:color="auto"/>
            </w:tcBorders>
            <w:vAlign w:val="center"/>
          </w:tcPr>
          <w:p w14:paraId="27F58B7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w:t>
            </w:r>
          </w:p>
        </w:tc>
        <w:tc>
          <w:tcPr>
            <w:tcW w:w="2445" w:type="dxa"/>
            <w:tcBorders>
              <w:top w:val="nil"/>
              <w:left w:val="single" w:sz="4" w:space="0" w:color="auto"/>
              <w:bottom w:val="nil"/>
              <w:right w:val="single" w:sz="4" w:space="0" w:color="auto"/>
            </w:tcBorders>
            <w:vAlign w:val="center"/>
          </w:tcPr>
          <w:p w14:paraId="11F3F64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660243AD" w14:textId="77777777" w:rsidTr="004F423A">
        <w:trPr>
          <w:trHeight w:val="29"/>
        </w:trPr>
        <w:tc>
          <w:tcPr>
            <w:tcW w:w="2742" w:type="dxa"/>
            <w:tcBorders>
              <w:top w:val="nil"/>
              <w:left w:val="single" w:sz="4" w:space="0" w:color="auto"/>
              <w:bottom w:val="nil"/>
              <w:right w:val="single" w:sz="4" w:space="0" w:color="auto"/>
            </w:tcBorders>
            <w:vAlign w:val="center"/>
          </w:tcPr>
          <w:p w14:paraId="0313DA7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BB0CAE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864677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7EE3355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10, 15, 20, 25, 30, 40, 50, 60, 80, 90, 100</w:t>
            </w:r>
          </w:p>
        </w:tc>
        <w:tc>
          <w:tcPr>
            <w:tcW w:w="2445" w:type="dxa"/>
            <w:tcBorders>
              <w:top w:val="nil"/>
              <w:left w:val="single" w:sz="4" w:space="0" w:color="auto"/>
              <w:bottom w:val="nil"/>
              <w:right w:val="single" w:sz="4" w:space="0" w:color="auto"/>
            </w:tcBorders>
            <w:vAlign w:val="center"/>
          </w:tcPr>
          <w:p w14:paraId="6D836D3A" w14:textId="77777777" w:rsidR="006F6378" w:rsidRPr="00C30686" w:rsidRDefault="006F6378" w:rsidP="0094020B">
            <w:pPr>
              <w:pStyle w:val="TAC"/>
              <w:rPr>
                <w:rFonts w:eastAsiaTheme="minorEastAsia"/>
                <w:lang w:val="en-US" w:eastAsia="zh-CN"/>
              </w:rPr>
            </w:pPr>
          </w:p>
        </w:tc>
      </w:tr>
      <w:tr w:rsidR="006F6378" w:rsidRPr="00C30686" w14:paraId="4AE668B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FEB3C8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7E7F055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9FC372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0BDD236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40, 50, 60, 80, 100</w:t>
            </w:r>
          </w:p>
        </w:tc>
        <w:tc>
          <w:tcPr>
            <w:tcW w:w="2445" w:type="dxa"/>
            <w:tcBorders>
              <w:top w:val="nil"/>
              <w:left w:val="single" w:sz="4" w:space="0" w:color="auto"/>
              <w:bottom w:val="single" w:sz="4" w:space="0" w:color="auto"/>
              <w:right w:val="single" w:sz="4" w:space="0" w:color="auto"/>
            </w:tcBorders>
            <w:vAlign w:val="center"/>
          </w:tcPr>
          <w:p w14:paraId="3DA3AB10" w14:textId="77777777" w:rsidR="006F6378" w:rsidRPr="00C30686" w:rsidRDefault="006F6378" w:rsidP="0094020B">
            <w:pPr>
              <w:pStyle w:val="TAC"/>
              <w:rPr>
                <w:rFonts w:eastAsiaTheme="minorEastAsia"/>
                <w:lang w:val="en-US" w:eastAsia="zh-CN"/>
              </w:rPr>
            </w:pPr>
          </w:p>
        </w:tc>
      </w:tr>
      <w:tr w:rsidR="006F6378" w:rsidRPr="00C30686" w14:paraId="56D98B40" w14:textId="77777777" w:rsidTr="004F423A">
        <w:trPr>
          <w:trHeight w:val="29"/>
        </w:trPr>
        <w:tc>
          <w:tcPr>
            <w:tcW w:w="2742" w:type="dxa"/>
            <w:tcBorders>
              <w:top w:val="nil"/>
              <w:left w:val="single" w:sz="4" w:space="0" w:color="auto"/>
              <w:bottom w:val="nil"/>
              <w:right w:val="single" w:sz="4" w:space="0" w:color="auto"/>
            </w:tcBorders>
            <w:vAlign w:val="center"/>
          </w:tcPr>
          <w:p w14:paraId="044B2D0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CA_n8A-n78(2A)-n79A</w:t>
            </w:r>
          </w:p>
        </w:tc>
        <w:tc>
          <w:tcPr>
            <w:tcW w:w="2785" w:type="dxa"/>
            <w:tcBorders>
              <w:top w:val="nil"/>
              <w:left w:val="single" w:sz="4" w:space="0" w:color="auto"/>
              <w:bottom w:val="nil"/>
              <w:right w:val="single" w:sz="4" w:space="0" w:color="auto"/>
            </w:tcBorders>
            <w:vAlign w:val="center"/>
          </w:tcPr>
          <w:p w14:paraId="530A965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5836880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n8</w:t>
            </w:r>
          </w:p>
        </w:tc>
        <w:tc>
          <w:tcPr>
            <w:tcW w:w="4356" w:type="dxa"/>
            <w:tcBorders>
              <w:top w:val="single" w:sz="4" w:space="0" w:color="auto"/>
              <w:left w:val="single" w:sz="4" w:space="0" w:color="auto"/>
              <w:bottom w:val="single" w:sz="4" w:space="0" w:color="auto"/>
              <w:right w:val="single" w:sz="4" w:space="0" w:color="auto"/>
            </w:tcBorders>
            <w:vAlign w:val="center"/>
          </w:tcPr>
          <w:p w14:paraId="3F0D817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w:t>
            </w:r>
          </w:p>
        </w:tc>
        <w:tc>
          <w:tcPr>
            <w:tcW w:w="2445" w:type="dxa"/>
            <w:tcBorders>
              <w:top w:val="nil"/>
              <w:left w:val="single" w:sz="4" w:space="0" w:color="auto"/>
              <w:bottom w:val="nil"/>
              <w:right w:val="single" w:sz="4" w:space="0" w:color="auto"/>
            </w:tcBorders>
            <w:vAlign w:val="center"/>
          </w:tcPr>
          <w:p w14:paraId="042D3F1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58664261" w14:textId="77777777" w:rsidTr="004F423A">
        <w:trPr>
          <w:trHeight w:val="29"/>
        </w:trPr>
        <w:tc>
          <w:tcPr>
            <w:tcW w:w="2742" w:type="dxa"/>
            <w:tcBorders>
              <w:top w:val="nil"/>
              <w:left w:val="single" w:sz="4" w:space="0" w:color="auto"/>
              <w:bottom w:val="nil"/>
              <w:right w:val="single" w:sz="4" w:space="0" w:color="auto"/>
            </w:tcBorders>
            <w:vAlign w:val="center"/>
          </w:tcPr>
          <w:p w14:paraId="72BFFDC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A787C5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B47BC0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5A04190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CA_n78(2A)_BCS1</w:t>
            </w:r>
          </w:p>
        </w:tc>
        <w:tc>
          <w:tcPr>
            <w:tcW w:w="2445" w:type="dxa"/>
            <w:tcBorders>
              <w:top w:val="nil"/>
              <w:left w:val="single" w:sz="4" w:space="0" w:color="auto"/>
              <w:bottom w:val="nil"/>
              <w:right w:val="single" w:sz="4" w:space="0" w:color="auto"/>
            </w:tcBorders>
            <w:vAlign w:val="center"/>
          </w:tcPr>
          <w:p w14:paraId="6A40F0E4" w14:textId="77777777" w:rsidR="006F6378" w:rsidRPr="00C30686" w:rsidRDefault="006F6378" w:rsidP="0094020B">
            <w:pPr>
              <w:pStyle w:val="TAC"/>
              <w:rPr>
                <w:rFonts w:eastAsiaTheme="minorEastAsia"/>
                <w:lang w:val="en-US" w:eastAsia="zh-CN"/>
              </w:rPr>
            </w:pPr>
          </w:p>
        </w:tc>
      </w:tr>
      <w:tr w:rsidR="006F6378" w:rsidRPr="00C30686" w14:paraId="7545793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60D5E2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29E0D82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1D0300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1AD00FD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40, 50, 60, 80, 100</w:t>
            </w:r>
          </w:p>
        </w:tc>
        <w:tc>
          <w:tcPr>
            <w:tcW w:w="2445" w:type="dxa"/>
            <w:tcBorders>
              <w:top w:val="nil"/>
              <w:left w:val="single" w:sz="4" w:space="0" w:color="auto"/>
              <w:bottom w:val="single" w:sz="4" w:space="0" w:color="auto"/>
              <w:right w:val="single" w:sz="4" w:space="0" w:color="auto"/>
            </w:tcBorders>
            <w:vAlign w:val="center"/>
          </w:tcPr>
          <w:p w14:paraId="3AFC1F31" w14:textId="77777777" w:rsidR="006F6378" w:rsidRPr="00C30686" w:rsidRDefault="006F6378" w:rsidP="0094020B">
            <w:pPr>
              <w:pStyle w:val="TAC"/>
              <w:rPr>
                <w:rFonts w:eastAsiaTheme="minorEastAsia"/>
                <w:lang w:val="en-US" w:eastAsia="zh-CN"/>
              </w:rPr>
            </w:pPr>
          </w:p>
        </w:tc>
      </w:tr>
      <w:tr w:rsidR="006F6378" w:rsidRPr="00C30686" w14:paraId="32275AB5" w14:textId="77777777" w:rsidTr="004F423A">
        <w:trPr>
          <w:trHeight w:val="29"/>
        </w:trPr>
        <w:tc>
          <w:tcPr>
            <w:tcW w:w="2742" w:type="dxa"/>
            <w:tcBorders>
              <w:top w:val="single" w:sz="4" w:space="0" w:color="auto"/>
              <w:left w:val="single" w:sz="4" w:space="0" w:color="auto"/>
              <w:bottom w:val="nil"/>
              <w:right w:val="single" w:sz="4" w:space="0" w:color="auto"/>
            </w:tcBorders>
          </w:tcPr>
          <w:p w14:paraId="0547E15D" w14:textId="77777777" w:rsidR="006F6378" w:rsidRPr="00C30686" w:rsidRDefault="006F6378" w:rsidP="0094020B">
            <w:pPr>
              <w:pStyle w:val="TAC"/>
              <w:rPr>
                <w:rFonts w:eastAsiaTheme="minorEastAsia"/>
                <w:lang w:val="en-US" w:eastAsia="zh-CN"/>
              </w:rPr>
            </w:pPr>
            <w:r w:rsidRPr="00C30686">
              <w:rPr>
                <w:rFonts w:eastAsiaTheme="minorEastAsia"/>
                <w:color w:val="000000"/>
              </w:rPr>
              <w:t>CA_n12A-n25A-n41A</w:t>
            </w:r>
          </w:p>
        </w:tc>
        <w:tc>
          <w:tcPr>
            <w:tcW w:w="2785" w:type="dxa"/>
            <w:tcBorders>
              <w:top w:val="single" w:sz="4" w:space="0" w:color="auto"/>
              <w:left w:val="single" w:sz="4" w:space="0" w:color="auto"/>
              <w:bottom w:val="nil"/>
              <w:right w:val="single" w:sz="4" w:space="0" w:color="auto"/>
            </w:tcBorders>
          </w:tcPr>
          <w:p w14:paraId="319D710C" w14:textId="77777777" w:rsidR="006F6378" w:rsidRPr="00C30686" w:rsidRDefault="006F6378" w:rsidP="0094020B">
            <w:pPr>
              <w:pStyle w:val="TAC"/>
              <w:rPr>
                <w:rFonts w:eastAsiaTheme="minorEastAsia"/>
                <w:lang w:val="en-US" w:eastAsia="zh-CN"/>
              </w:rPr>
            </w:pPr>
            <w:r w:rsidRPr="00C30686">
              <w:rPr>
                <w:rFonts w:eastAsiaTheme="minorEastAsia"/>
                <w:lang w:eastAsia="zh-CN"/>
              </w:rPr>
              <w:t>-</w:t>
            </w:r>
          </w:p>
        </w:tc>
        <w:tc>
          <w:tcPr>
            <w:tcW w:w="1259" w:type="dxa"/>
            <w:tcBorders>
              <w:top w:val="single" w:sz="4" w:space="0" w:color="auto"/>
              <w:left w:val="single" w:sz="4" w:space="0" w:color="auto"/>
              <w:bottom w:val="single" w:sz="4" w:space="0" w:color="auto"/>
              <w:right w:val="single" w:sz="4" w:space="0" w:color="auto"/>
            </w:tcBorders>
          </w:tcPr>
          <w:p w14:paraId="00069F0C" w14:textId="77777777" w:rsidR="006F6378" w:rsidRPr="00C30686" w:rsidRDefault="006F6378" w:rsidP="0094020B">
            <w:pPr>
              <w:pStyle w:val="TAC"/>
              <w:rPr>
                <w:rFonts w:eastAsiaTheme="minorEastAsia"/>
                <w:lang w:val="en-US" w:eastAsia="zh-CN"/>
              </w:rPr>
            </w:pPr>
            <w:r w:rsidRPr="00C30686">
              <w:rPr>
                <w:rFonts w:eastAsiaTheme="minorEastAsia"/>
                <w:lang w:eastAsia="zh-CN"/>
              </w:rPr>
              <w:t>n12</w:t>
            </w:r>
          </w:p>
        </w:tc>
        <w:tc>
          <w:tcPr>
            <w:tcW w:w="4356" w:type="dxa"/>
            <w:tcBorders>
              <w:top w:val="single" w:sz="4" w:space="0" w:color="auto"/>
              <w:left w:val="single" w:sz="4" w:space="0" w:color="auto"/>
              <w:bottom w:val="single" w:sz="4" w:space="0" w:color="auto"/>
              <w:right w:val="single" w:sz="4" w:space="0" w:color="auto"/>
            </w:tcBorders>
            <w:vAlign w:val="center"/>
          </w:tcPr>
          <w:p w14:paraId="19103FFE" w14:textId="77777777" w:rsidR="006F6378" w:rsidRPr="00C30686" w:rsidRDefault="006F6378" w:rsidP="0094020B">
            <w:pPr>
              <w:pStyle w:val="TAC"/>
              <w:rPr>
                <w:rFonts w:eastAsiaTheme="minorEastAsia"/>
                <w:lang w:val="en-US" w:eastAsia="zh-CN" w:bidi="ar"/>
              </w:rPr>
            </w:pPr>
            <w:r w:rsidRPr="00C30686">
              <w:rPr>
                <w:rFonts w:eastAsiaTheme="minorEastAsia"/>
              </w:rPr>
              <w:t>5, 10, 15</w:t>
            </w:r>
          </w:p>
        </w:tc>
        <w:tc>
          <w:tcPr>
            <w:tcW w:w="2445" w:type="dxa"/>
            <w:tcBorders>
              <w:top w:val="single" w:sz="4" w:space="0" w:color="auto"/>
              <w:left w:val="single" w:sz="4" w:space="0" w:color="auto"/>
              <w:bottom w:val="nil"/>
              <w:right w:val="single" w:sz="4" w:space="0" w:color="auto"/>
            </w:tcBorders>
            <w:vAlign w:val="center"/>
          </w:tcPr>
          <w:p w14:paraId="1F73A255"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bidi="ar"/>
              </w:rPr>
              <w:t>0</w:t>
            </w:r>
          </w:p>
        </w:tc>
      </w:tr>
      <w:tr w:rsidR="006F6378" w:rsidRPr="00C30686" w14:paraId="2DF7E602" w14:textId="77777777" w:rsidTr="004F423A">
        <w:trPr>
          <w:trHeight w:val="29"/>
        </w:trPr>
        <w:tc>
          <w:tcPr>
            <w:tcW w:w="2742" w:type="dxa"/>
            <w:tcBorders>
              <w:top w:val="nil"/>
              <w:left w:val="single" w:sz="4" w:space="0" w:color="auto"/>
              <w:bottom w:val="nil"/>
              <w:right w:val="single" w:sz="4" w:space="0" w:color="auto"/>
            </w:tcBorders>
          </w:tcPr>
          <w:p w14:paraId="2ACFB27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tcPr>
          <w:p w14:paraId="7CFF2BF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64478D28" w14:textId="77777777" w:rsidR="006F6378" w:rsidRPr="00C30686" w:rsidRDefault="006F6378" w:rsidP="0094020B">
            <w:pPr>
              <w:pStyle w:val="TAC"/>
              <w:rPr>
                <w:rFonts w:eastAsiaTheme="minorEastAsia"/>
                <w:lang w:val="en-US" w:eastAsia="zh-CN"/>
              </w:rPr>
            </w:pPr>
            <w:r w:rsidRPr="00C30686">
              <w:rPr>
                <w:rFonts w:eastAsiaTheme="minorEastAsia"/>
                <w:lang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27FF284D"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02B9D39D" w14:textId="77777777" w:rsidR="006F6378" w:rsidRPr="00C30686" w:rsidRDefault="006F6378" w:rsidP="0094020B">
            <w:pPr>
              <w:pStyle w:val="TAC"/>
              <w:rPr>
                <w:rFonts w:eastAsiaTheme="minorEastAsia"/>
                <w:lang w:val="en-US" w:eastAsia="zh-CN"/>
              </w:rPr>
            </w:pPr>
          </w:p>
        </w:tc>
      </w:tr>
      <w:tr w:rsidR="006F6378" w:rsidRPr="00C30686" w14:paraId="6910CD96" w14:textId="77777777" w:rsidTr="004F423A">
        <w:trPr>
          <w:trHeight w:val="29"/>
        </w:trPr>
        <w:tc>
          <w:tcPr>
            <w:tcW w:w="2742" w:type="dxa"/>
            <w:tcBorders>
              <w:top w:val="nil"/>
              <w:left w:val="single" w:sz="4" w:space="0" w:color="auto"/>
              <w:bottom w:val="single" w:sz="4" w:space="0" w:color="auto"/>
              <w:right w:val="single" w:sz="4" w:space="0" w:color="auto"/>
            </w:tcBorders>
          </w:tcPr>
          <w:p w14:paraId="1A3FA88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tcPr>
          <w:p w14:paraId="17303C2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30813F9F" w14:textId="77777777" w:rsidR="006F6378" w:rsidRPr="00C30686" w:rsidRDefault="006F6378" w:rsidP="0094020B">
            <w:pPr>
              <w:pStyle w:val="TAC"/>
              <w:rPr>
                <w:rFonts w:eastAsiaTheme="minorEastAsia"/>
                <w:lang w:val="en-US" w:eastAsia="zh-CN"/>
              </w:rPr>
            </w:pPr>
            <w:r w:rsidRPr="00C30686">
              <w:rPr>
                <w:rFonts w:eastAsiaTheme="minorEastAsia"/>
                <w:lang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69729638" w14:textId="77777777" w:rsidR="006F6378" w:rsidRPr="00C30686" w:rsidRDefault="006F6378" w:rsidP="0094020B">
            <w:pPr>
              <w:pStyle w:val="TAC"/>
              <w:rPr>
                <w:rFonts w:eastAsiaTheme="minorEastAsia"/>
                <w:lang w:val="en-US" w:eastAsia="zh-CN" w:bidi="ar"/>
              </w:rPr>
            </w:pPr>
            <w:r w:rsidRPr="00C30686">
              <w:rPr>
                <w:rFonts w:eastAsiaTheme="minorEastAsia" w:hint="eastAsia"/>
              </w:rPr>
              <w:t>1</w:t>
            </w:r>
            <w:r w:rsidRPr="00C30686">
              <w:rPr>
                <w:rFonts w:eastAsiaTheme="minorEastAsia"/>
              </w:rPr>
              <w:t>0, 15, 20, 30, 40, 50, 60, 80, 90, 100</w:t>
            </w:r>
          </w:p>
        </w:tc>
        <w:tc>
          <w:tcPr>
            <w:tcW w:w="2445" w:type="dxa"/>
            <w:tcBorders>
              <w:top w:val="nil"/>
              <w:left w:val="single" w:sz="4" w:space="0" w:color="auto"/>
              <w:bottom w:val="single" w:sz="4" w:space="0" w:color="auto"/>
              <w:right w:val="single" w:sz="4" w:space="0" w:color="auto"/>
            </w:tcBorders>
            <w:vAlign w:val="center"/>
          </w:tcPr>
          <w:p w14:paraId="6BF9CBEA" w14:textId="77777777" w:rsidR="006F6378" w:rsidRPr="00C30686" w:rsidRDefault="006F6378" w:rsidP="0094020B">
            <w:pPr>
              <w:pStyle w:val="TAC"/>
              <w:rPr>
                <w:rFonts w:eastAsiaTheme="minorEastAsia"/>
                <w:lang w:val="en-US" w:eastAsia="zh-CN"/>
              </w:rPr>
            </w:pPr>
          </w:p>
        </w:tc>
      </w:tr>
      <w:tr w:rsidR="006F6378" w:rsidRPr="00C30686" w14:paraId="37A44581" w14:textId="77777777" w:rsidTr="004F423A">
        <w:trPr>
          <w:trHeight w:val="29"/>
        </w:trPr>
        <w:tc>
          <w:tcPr>
            <w:tcW w:w="2742" w:type="dxa"/>
            <w:tcBorders>
              <w:top w:val="nil"/>
              <w:left w:val="single" w:sz="4" w:space="0" w:color="auto"/>
              <w:bottom w:val="nil"/>
              <w:right w:val="single" w:sz="4" w:space="0" w:color="auto"/>
            </w:tcBorders>
          </w:tcPr>
          <w:p w14:paraId="44ABDDD1"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CA_n12A-n30A-n66A</w:t>
            </w:r>
          </w:p>
        </w:tc>
        <w:tc>
          <w:tcPr>
            <w:tcW w:w="2785" w:type="dxa"/>
            <w:tcBorders>
              <w:top w:val="nil"/>
              <w:left w:val="single" w:sz="4" w:space="0" w:color="auto"/>
              <w:bottom w:val="nil"/>
              <w:right w:val="single" w:sz="4" w:space="0" w:color="auto"/>
            </w:tcBorders>
          </w:tcPr>
          <w:p w14:paraId="10696B1A" w14:textId="77777777" w:rsidR="006F6378" w:rsidRPr="00C30686" w:rsidRDefault="006F6378" w:rsidP="0094020B">
            <w:pPr>
              <w:pStyle w:val="TAC"/>
              <w:rPr>
                <w:rFonts w:eastAsiaTheme="minorEastAsia" w:cs="Arial"/>
                <w:szCs w:val="18"/>
                <w:lang w:val="en-US" w:eastAsia="zh-CN" w:bidi="ar"/>
              </w:rPr>
            </w:pPr>
            <w:r w:rsidRPr="00C30686">
              <w:rPr>
                <w:rFonts w:eastAsiaTheme="minorEastAsia" w:cs="Arial"/>
                <w:szCs w:val="18"/>
                <w:lang w:val="en-US" w:eastAsia="zh-CN" w:bidi="ar"/>
              </w:rPr>
              <w:t>CA_n12A-n30A</w:t>
            </w:r>
          </w:p>
          <w:p w14:paraId="373E858F" w14:textId="77777777" w:rsidR="006F6378" w:rsidRPr="00C30686" w:rsidRDefault="006F6378" w:rsidP="0094020B">
            <w:pPr>
              <w:pStyle w:val="TAC"/>
              <w:rPr>
                <w:rFonts w:eastAsiaTheme="minorEastAsia" w:cs="Arial"/>
                <w:szCs w:val="18"/>
                <w:lang w:val="en-US" w:eastAsia="zh-CN" w:bidi="ar"/>
              </w:rPr>
            </w:pPr>
            <w:r w:rsidRPr="00C30686">
              <w:rPr>
                <w:rFonts w:eastAsiaTheme="minorEastAsia" w:cs="Arial"/>
                <w:szCs w:val="18"/>
                <w:lang w:val="en-US" w:eastAsia="zh-CN" w:bidi="ar"/>
              </w:rPr>
              <w:t>CA_n12A-n66A</w:t>
            </w:r>
          </w:p>
          <w:p w14:paraId="749692DE"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szCs w:val="18"/>
                <w:lang w:val="en-US" w:eastAsia="zh-CN" w:bidi="ar"/>
              </w:rPr>
              <w:t>CA_n30A-n66A</w:t>
            </w:r>
          </w:p>
        </w:tc>
        <w:tc>
          <w:tcPr>
            <w:tcW w:w="1259" w:type="dxa"/>
            <w:tcBorders>
              <w:top w:val="single" w:sz="4" w:space="0" w:color="auto"/>
              <w:left w:val="single" w:sz="4" w:space="0" w:color="auto"/>
              <w:bottom w:val="single" w:sz="4" w:space="0" w:color="auto"/>
              <w:right w:val="single" w:sz="4" w:space="0" w:color="auto"/>
            </w:tcBorders>
          </w:tcPr>
          <w:p w14:paraId="4F8D3945"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n12</w:t>
            </w:r>
          </w:p>
        </w:tc>
        <w:tc>
          <w:tcPr>
            <w:tcW w:w="4356" w:type="dxa"/>
            <w:tcBorders>
              <w:top w:val="single" w:sz="4" w:space="0" w:color="auto"/>
              <w:left w:val="single" w:sz="4" w:space="0" w:color="auto"/>
              <w:bottom w:val="single" w:sz="4" w:space="0" w:color="auto"/>
              <w:right w:val="single" w:sz="4" w:space="0" w:color="auto"/>
            </w:tcBorders>
            <w:vAlign w:val="center"/>
          </w:tcPr>
          <w:p w14:paraId="77DAF82F"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w:t>
            </w:r>
            <w:r w:rsidRPr="00C30686">
              <w:rPr>
                <w:rFonts w:eastAsiaTheme="minorEastAsia" w:hint="eastAsia"/>
                <w:lang w:val="en-US" w:eastAsia="zh-CN" w:bidi="ar"/>
              </w:rPr>
              <w:t>, 15</w:t>
            </w:r>
          </w:p>
        </w:tc>
        <w:tc>
          <w:tcPr>
            <w:tcW w:w="2445" w:type="dxa"/>
            <w:tcBorders>
              <w:top w:val="nil"/>
              <w:left w:val="single" w:sz="4" w:space="0" w:color="auto"/>
              <w:bottom w:val="nil"/>
              <w:right w:val="single" w:sz="4" w:space="0" w:color="auto"/>
            </w:tcBorders>
            <w:vAlign w:val="center"/>
          </w:tcPr>
          <w:p w14:paraId="26702766"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0</w:t>
            </w:r>
          </w:p>
        </w:tc>
      </w:tr>
      <w:tr w:rsidR="006F6378" w:rsidRPr="00C30686" w14:paraId="350DA250" w14:textId="77777777" w:rsidTr="004F423A">
        <w:trPr>
          <w:trHeight w:val="29"/>
        </w:trPr>
        <w:tc>
          <w:tcPr>
            <w:tcW w:w="2742" w:type="dxa"/>
            <w:tcBorders>
              <w:top w:val="nil"/>
              <w:left w:val="single" w:sz="4" w:space="0" w:color="auto"/>
              <w:bottom w:val="nil"/>
              <w:right w:val="single" w:sz="4" w:space="0" w:color="auto"/>
            </w:tcBorders>
          </w:tcPr>
          <w:p w14:paraId="340B2A59" w14:textId="77777777" w:rsidR="006F6378" w:rsidRPr="00C30686" w:rsidRDefault="006F6378" w:rsidP="0094020B">
            <w:pPr>
              <w:pStyle w:val="TAC"/>
              <w:rPr>
                <w:rFonts w:eastAsiaTheme="minorEastAsia" w:cs="Arial"/>
                <w:color w:val="000000"/>
                <w:szCs w:val="18"/>
                <w:lang w:val="en-US" w:eastAsia="zh-CN" w:bidi="ar"/>
              </w:rPr>
            </w:pPr>
          </w:p>
        </w:tc>
        <w:tc>
          <w:tcPr>
            <w:tcW w:w="2785" w:type="dxa"/>
            <w:tcBorders>
              <w:top w:val="nil"/>
              <w:left w:val="single" w:sz="4" w:space="0" w:color="auto"/>
              <w:bottom w:val="nil"/>
              <w:right w:val="single" w:sz="4" w:space="0" w:color="auto"/>
            </w:tcBorders>
          </w:tcPr>
          <w:p w14:paraId="2B6472EC" w14:textId="77777777" w:rsidR="006F6378" w:rsidRPr="00C30686" w:rsidRDefault="006F6378" w:rsidP="0094020B">
            <w:pPr>
              <w:pStyle w:val="TAC"/>
              <w:rPr>
                <w:rFonts w:eastAsiaTheme="minorEastAsia" w:cs="Arial"/>
                <w:color w:val="000000"/>
                <w:szCs w:val="18"/>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799925D"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n30</w:t>
            </w:r>
          </w:p>
        </w:tc>
        <w:tc>
          <w:tcPr>
            <w:tcW w:w="4356" w:type="dxa"/>
            <w:tcBorders>
              <w:top w:val="single" w:sz="4" w:space="0" w:color="auto"/>
              <w:left w:val="single" w:sz="4" w:space="0" w:color="auto"/>
              <w:bottom w:val="single" w:sz="4" w:space="0" w:color="auto"/>
              <w:right w:val="single" w:sz="4" w:space="0" w:color="auto"/>
            </w:tcBorders>
            <w:vAlign w:val="center"/>
          </w:tcPr>
          <w:p w14:paraId="6990D053"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w:t>
            </w:r>
          </w:p>
        </w:tc>
        <w:tc>
          <w:tcPr>
            <w:tcW w:w="2445" w:type="dxa"/>
            <w:tcBorders>
              <w:top w:val="nil"/>
              <w:left w:val="single" w:sz="4" w:space="0" w:color="auto"/>
              <w:bottom w:val="nil"/>
              <w:right w:val="single" w:sz="4" w:space="0" w:color="auto"/>
            </w:tcBorders>
            <w:vAlign w:val="center"/>
          </w:tcPr>
          <w:p w14:paraId="7394F87C"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0FBD9FEE" w14:textId="77777777" w:rsidTr="004F423A">
        <w:trPr>
          <w:trHeight w:val="29"/>
        </w:trPr>
        <w:tc>
          <w:tcPr>
            <w:tcW w:w="2742" w:type="dxa"/>
            <w:tcBorders>
              <w:top w:val="nil"/>
              <w:left w:val="single" w:sz="4" w:space="0" w:color="auto"/>
              <w:bottom w:val="single" w:sz="4" w:space="0" w:color="auto"/>
              <w:right w:val="single" w:sz="4" w:space="0" w:color="auto"/>
            </w:tcBorders>
          </w:tcPr>
          <w:p w14:paraId="671894E0" w14:textId="77777777" w:rsidR="006F6378" w:rsidRPr="00C30686" w:rsidRDefault="006F6378" w:rsidP="0094020B">
            <w:pPr>
              <w:pStyle w:val="TAC"/>
              <w:rPr>
                <w:rFonts w:eastAsiaTheme="minorEastAsia" w:cs="Arial"/>
                <w:color w:val="000000"/>
                <w:szCs w:val="18"/>
                <w:lang w:val="en-US" w:eastAsia="zh-CN" w:bidi="ar"/>
              </w:rPr>
            </w:pPr>
          </w:p>
        </w:tc>
        <w:tc>
          <w:tcPr>
            <w:tcW w:w="2785" w:type="dxa"/>
            <w:tcBorders>
              <w:top w:val="nil"/>
              <w:left w:val="single" w:sz="4" w:space="0" w:color="auto"/>
              <w:bottom w:val="single" w:sz="4" w:space="0" w:color="auto"/>
              <w:right w:val="single" w:sz="4" w:space="0" w:color="auto"/>
            </w:tcBorders>
          </w:tcPr>
          <w:p w14:paraId="35144FF5" w14:textId="77777777" w:rsidR="006F6378" w:rsidRPr="00C30686" w:rsidRDefault="006F6378" w:rsidP="0094020B">
            <w:pPr>
              <w:pStyle w:val="TAC"/>
              <w:rPr>
                <w:rFonts w:eastAsiaTheme="minorEastAsia" w:cs="Arial"/>
                <w:color w:val="000000"/>
                <w:szCs w:val="18"/>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674C4A23"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74C4FC46" w14:textId="77777777" w:rsidR="006F6378" w:rsidRPr="00C30686" w:rsidRDefault="006F6378" w:rsidP="0094020B">
            <w:pPr>
              <w:pStyle w:val="TAC"/>
              <w:rPr>
                <w:rFonts w:eastAsiaTheme="minorEastAsia"/>
                <w:lang w:val="en-US" w:eastAsia="zh-CN" w:bidi="ar"/>
              </w:rPr>
            </w:pPr>
            <w:r w:rsidRPr="00C30686">
              <w:rPr>
                <w:rFonts w:eastAsiaTheme="minorEastAsia" w:hint="eastAsia"/>
                <w:lang w:val="en-US" w:eastAsia="zh-CN" w:bidi="ar"/>
              </w:rPr>
              <w:t xml:space="preserve">5, </w:t>
            </w:r>
            <w:r w:rsidRPr="00C30686">
              <w:rPr>
                <w:rFonts w:eastAsiaTheme="minorEastAsia"/>
                <w:lang w:val="en-US" w:eastAsia="zh-CN" w:bidi="ar"/>
              </w:rPr>
              <w:t>10, 15, 20, 25, 30, 40</w:t>
            </w:r>
          </w:p>
        </w:tc>
        <w:tc>
          <w:tcPr>
            <w:tcW w:w="2445" w:type="dxa"/>
            <w:tcBorders>
              <w:top w:val="nil"/>
              <w:left w:val="single" w:sz="4" w:space="0" w:color="auto"/>
              <w:bottom w:val="single" w:sz="4" w:space="0" w:color="auto"/>
              <w:right w:val="single" w:sz="4" w:space="0" w:color="auto"/>
            </w:tcBorders>
            <w:vAlign w:val="center"/>
          </w:tcPr>
          <w:p w14:paraId="440F0849"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6E8BA154" w14:textId="77777777" w:rsidTr="004F423A">
        <w:trPr>
          <w:trHeight w:val="29"/>
        </w:trPr>
        <w:tc>
          <w:tcPr>
            <w:tcW w:w="2742" w:type="dxa"/>
            <w:tcBorders>
              <w:top w:val="nil"/>
              <w:left w:val="single" w:sz="4" w:space="0" w:color="auto"/>
              <w:bottom w:val="nil"/>
              <w:right w:val="single" w:sz="4" w:space="0" w:color="auto"/>
            </w:tcBorders>
          </w:tcPr>
          <w:p w14:paraId="78AD24E8"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CA_n12A-n30A-n66(2A)</w:t>
            </w:r>
          </w:p>
        </w:tc>
        <w:tc>
          <w:tcPr>
            <w:tcW w:w="2785" w:type="dxa"/>
            <w:tcBorders>
              <w:top w:val="nil"/>
              <w:left w:val="single" w:sz="4" w:space="0" w:color="auto"/>
              <w:bottom w:val="nil"/>
              <w:right w:val="single" w:sz="4" w:space="0" w:color="auto"/>
            </w:tcBorders>
            <w:vAlign w:val="center"/>
          </w:tcPr>
          <w:p w14:paraId="256DC202" w14:textId="77777777" w:rsidR="006F6378" w:rsidRPr="00C30686" w:rsidRDefault="006F6378" w:rsidP="0094020B">
            <w:pPr>
              <w:pStyle w:val="TAC"/>
              <w:rPr>
                <w:rFonts w:eastAsiaTheme="minorEastAsia" w:cs="Arial"/>
                <w:szCs w:val="18"/>
                <w:lang w:val="en-US" w:eastAsia="zh-CN" w:bidi="ar"/>
              </w:rPr>
            </w:pPr>
            <w:r w:rsidRPr="00C30686">
              <w:rPr>
                <w:rFonts w:eastAsiaTheme="minorEastAsia" w:cs="Arial"/>
                <w:szCs w:val="18"/>
                <w:lang w:val="en-US" w:eastAsia="zh-CN" w:bidi="ar"/>
              </w:rPr>
              <w:t>CA_n12A-n30A</w:t>
            </w:r>
          </w:p>
          <w:p w14:paraId="7EB88597" w14:textId="77777777" w:rsidR="006F6378" w:rsidRPr="00C30686" w:rsidRDefault="006F6378" w:rsidP="0094020B">
            <w:pPr>
              <w:pStyle w:val="TAC"/>
              <w:rPr>
                <w:rFonts w:eastAsiaTheme="minorEastAsia" w:cs="Arial"/>
                <w:szCs w:val="18"/>
                <w:lang w:val="en-US" w:eastAsia="zh-CN" w:bidi="ar"/>
              </w:rPr>
            </w:pPr>
            <w:r w:rsidRPr="00C30686">
              <w:rPr>
                <w:rFonts w:eastAsiaTheme="minorEastAsia" w:cs="Arial"/>
                <w:szCs w:val="18"/>
                <w:lang w:val="en-US" w:eastAsia="zh-CN" w:bidi="ar"/>
              </w:rPr>
              <w:t>CA_n12A-n66A</w:t>
            </w:r>
          </w:p>
          <w:p w14:paraId="07E9DAE9"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szCs w:val="18"/>
                <w:lang w:val="en-US" w:eastAsia="zh-CN" w:bidi="ar"/>
              </w:rPr>
              <w:t>CA_n30A-n66A</w:t>
            </w:r>
          </w:p>
        </w:tc>
        <w:tc>
          <w:tcPr>
            <w:tcW w:w="1259" w:type="dxa"/>
            <w:tcBorders>
              <w:top w:val="single" w:sz="4" w:space="0" w:color="auto"/>
              <w:left w:val="single" w:sz="4" w:space="0" w:color="auto"/>
              <w:bottom w:val="single" w:sz="4" w:space="0" w:color="auto"/>
              <w:right w:val="single" w:sz="4" w:space="0" w:color="auto"/>
            </w:tcBorders>
          </w:tcPr>
          <w:p w14:paraId="317FC33C"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n12</w:t>
            </w:r>
          </w:p>
        </w:tc>
        <w:tc>
          <w:tcPr>
            <w:tcW w:w="4356" w:type="dxa"/>
            <w:tcBorders>
              <w:top w:val="single" w:sz="4" w:space="0" w:color="auto"/>
              <w:left w:val="single" w:sz="4" w:space="0" w:color="auto"/>
              <w:bottom w:val="single" w:sz="4" w:space="0" w:color="auto"/>
              <w:right w:val="single" w:sz="4" w:space="0" w:color="auto"/>
            </w:tcBorders>
            <w:vAlign w:val="center"/>
          </w:tcPr>
          <w:p w14:paraId="0D719D2E"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w:t>
            </w:r>
            <w:r w:rsidRPr="00C30686">
              <w:rPr>
                <w:rFonts w:eastAsiaTheme="minorEastAsia" w:hint="eastAsia"/>
                <w:lang w:val="en-US" w:eastAsia="zh-CN" w:bidi="ar"/>
              </w:rPr>
              <w:t>, 15</w:t>
            </w:r>
          </w:p>
        </w:tc>
        <w:tc>
          <w:tcPr>
            <w:tcW w:w="2445" w:type="dxa"/>
            <w:tcBorders>
              <w:top w:val="nil"/>
              <w:left w:val="single" w:sz="4" w:space="0" w:color="auto"/>
              <w:bottom w:val="nil"/>
              <w:right w:val="single" w:sz="4" w:space="0" w:color="auto"/>
            </w:tcBorders>
            <w:vAlign w:val="center"/>
          </w:tcPr>
          <w:p w14:paraId="5AA7B305"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0</w:t>
            </w:r>
          </w:p>
        </w:tc>
      </w:tr>
      <w:tr w:rsidR="006F6378" w:rsidRPr="00C30686" w14:paraId="1EF3E15B" w14:textId="77777777" w:rsidTr="004F423A">
        <w:trPr>
          <w:trHeight w:val="29"/>
        </w:trPr>
        <w:tc>
          <w:tcPr>
            <w:tcW w:w="2742" w:type="dxa"/>
            <w:tcBorders>
              <w:top w:val="nil"/>
              <w:left w:val="single" w:sz="4" w:space="0" w:color="auto"/>
              <w:bottom w:val="nil"/>
              <w:right w:val="single" w:sz="4" w:space="0" w:color="auto"/>
            </w:tcBorders>
          </w:tcPr>
          <w:p w14:paraId="7DB8FD89" w14:textId="77777777" w:rsidR="006F6378" w:rsidRPr="00C30686" w:rsidRDefault="006F6378" w:rsidP="0094020B">
            <w:pPr>
              <w:pStyle w:val="TAC"/>
              <w:rPr>
                <w:rFonts w:eastAsiaTheme="minorEastAsia" w:cs="Arial"/>
                <w:color w:val="000000"/>
                <w:szCs w:val="18"/>
                <w:lang w:val="en-US" w:eastAsia="zh-CN" w:bidi="ar"/>
              </w:rPr>
            </w:pPr>
          </w:p>
        </w:tc>
        <w:tc>
          <w:tcPr>
            <w:tcW w:w="2785" w:type="dxa"/>
            <w:tcBorders>
              <w:top w:val="nil"/>
              <w:left w:val="single" w:sz="4" w:space="0" w:color="auto"/>
              <w:bottom w:val="nil"/>
              <w:right w:val="single" w:sz="4" w:space="0" w:color="auto"/>
            </w:tcBorders>
            <w:vAlign w:val="center"/>
          </w:tcPr>
          <w:p w14:paraId="3CE371DF" w14:textId="77777777" w:rsidR="006F6378" w:rsidRPr="00C30686" w:rsidRDefault="006F6378" w:rsidP="0094020B">
            <w:pPr>
              <w:pStyle w:val="TAC"/>
              <w:rPr>
                <w:rFonts w:eastAsiaTheme="minorEastAsia" w:cs="Arial"/>
                <w:color w:val="000000"/>
                <w:szCs w:val="18"/>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C9450A6"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n30</w:t>
            </w:r>
          </w:p>
        </w:tc>
        <w:tc>
          <w:tcPr>
            <w:tcW w:w="4356" w:type="dxa"/>
            <w:tcBorders>
              <w:top w:val="single" w:sz="4" w:space="0" w:color="auto"/>
              <w:left w:val="single" w:sz="4" w:space="0" w:color="auto"/>
              <w:bottom w:val="single" w:sz="4" w:space="0" w:color="auto"/>
              <w:right w:val="single" w:sz="4" w:space="0" w:color="auto"/>
            </w:tcBorders>
            <w:vAlign w:val="center"/>
          </w:tcPr>
          <w:p w14:paraId="60E6EBEF"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w:t>
            </w:r>
          </w:p>
        </w:tc>
        <w:tc>
          <w:tcPr>
            <w:tcW w:w="2445" w:type="dxa"/>
            <w:tcBorders>
              <w:top w:val="nil"/>
              <w:left w:val="single" w:sz="4" w:space="0" w:color="auto"/>
              <w:bottom w:val="nil"/>
              <w:right w:val="single" w:sz="4" w:space="0" w:color="auto"/>
            </w:tcBorders>
            <w:vAlign w:val="center"/>
          </w:tcPr>
          <w:p w14:paraId="15F624F1"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5D6A0E1A" w14:textId="77777777" w:rsidTr="004F423A">
        <w:trPr>
          <w:trHeight w:val="29"/>
        </w:trPr>
        <w:tc>
          <w:tcPr>
            <w:tcW w:w="2742" w:type="dxa"/>
            <w:tcBorders>
              <w:top w:val="nil"/>
              <w:left w:val="single" w:sz="4" w:space="0" w:color="auto"/>
              <w:bottom w:val="single" w:sz="4" w:space="0" w:color="auto"/>
              <w:right w:val="single" w:sz="4" w:space="0" w:color="auto"/>
            </w:tcBorders>
          </w:tcPr>
          <w:p w14:paraId="0D19358E" w14:textId="77777777" w:rsidR="006F6378" w:rsidRPr="00C30686" w:rsidRDefault="006F6378" w:rsidP="0094020B">
            <w:pPr>
              <w:pStyle w:val="TAC"/>
              <w:rPr>
                <w:rFonts w:eastAsiaTheme="minorEastAsia" w:cs="Arial"/>
                <w:color w:val="000000"/>
                <w:szCs w:val="18"/>
                <w:lang w:val="en-US" w:eastAsia="zh-CN" w:bidi="ar"/>
              </w:rPr>
            </w:pPr>
          </w:p>
        </w:tc>
        <w:tc>
          <w:tcPr>
            <w:tcW w:w="2785" w:type="dxa"/>
            <w:tcBorders>
              <w:top w:val="nil"/>
              <w:left w:val="single" w:sz="4" w:space="0" w:color="auto"/>
              <w:bottom w:val="single" w:sz="4" w:space="0" w:color="auto"/>
              <w:right w:val="single" w:sz="4" w:space="0" w:color="auto"/>
            </w:tcBorders>
            <w:vAlign w:val="center"/>
          </w:tcPr>
          <w:p w14:paraId="1B2845BB" w14:textId="77777777" w:rsidR="006F6378" w:rsidRPr="00C30686" w:rsidRDefault="006F6378" w:rsidP="0094020B">
            <w:pPr>
              <w:pStyle w:val="TAC"/>
              <w:rPr>
                <w:rFonts w:eastAsiaTheme="minorEastAsia" w:cs="Arial"/>
                <w:color w:val="000000"/>
                <w:szCs w:val="18"/>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307D2CC"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0E2EE156"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CA_n66(2A)</w:t>
            </w:r>
            <w:r w:rsidRPr="00C30686">
              <w:rPr>
                <w:rFonts w:eastAsiaTheme="minorEastAsia" w:hint="eastAsia"/>
                <w:lang w:val="en-US" w:eastAsia="zh-CN" w:bidi="ar"/>
              </w:rPr>
              <w:t>_BCS1</w:t>
            </w:r>
          </w:p>
        </w:tc>
        <w:tc>
          <w:tcPr>
            <w:tcW w:w="2445" w:type="dxa"/>
            <w:tcBorders>
              <w:top w:val="nil"/>
              <w:left w:val="single" w:sz="4" w:space="0" w:color="auto"/>
              <w:bottom w:val="single" w:sz="4" w:space="0" w:color="auto"/>
              <w:right w:val="single" w:sz="4" w:space="0" w:color="auto"/>
            </w:tcBorders>
            <w:vAlign w:val="center"/>
          </w:tcPr>
          <w:p w14:paraId="37875238"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393C1C6B" w14:textId="77777777" w:rsidTr="004F423A">
        <w:trPr>
          <w:trHeight w:val="29"/>
        </w:trPr>
        <w:tc>
          <w:tcPr>
            <w:tcW w:w="2742" w:type="dxa"/>
            <w:tcBorders>
              <w:top w:val="nil"/>
              <w:left w:val="single" w:sz="4" w:space="0" w:color="auto"/>
              <w:bottom w:val="nil"/>
              <w:right w:val="single" w:sz="4" w:space="0" w:color="auto"/>
            </w:tcBorders>
          </w:tcPr>
          <w:p w14:paraId="48ABDA87"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CA_n12A-n30A-n66(3A)</w:t>
            </w:r>
          </w:p>
        </w:tc>
        <w:tc>
          <w:tcPr>
            <w:tcW w:w="2785" w:type="dxa"/>
            <w:tcBorders>
              <w:top w:val="nil"/>
              <w:left w:val="single" w:sz="4" w:space="0" w:color="auto"/>
              <w:bottom w:val="nil"/>
              <w:right w:val="single" w:sz="4" w:space="0" w:color="auto"/>
            </w:tcBorders>
            <w:vAlign w:val="center"/>
          </w:tcPr>
          <w:p w14:paraId="03EB5A24" w14:textId="77777777" w:rsidR="006F6378" w:rsidRPr="00C30686" w:rsidRDefault="006F6378" w:rsidP="0094020B">
            <w:pPr>
              <w:pStyle w:val="TAC"/>
              <w:rPr>
                <w:rFonts w:eastAsiaTheme="minorEastAsia" w:cs="Arial"/>
                <w:szCs w:val="18"/>
                <w:lang w:val="en-US" w:eastAsia="zh-CN" w:bidi="ar"/>
              </w:rPr>
            </w:pPr>
            <w:r w:rsidRPr="00C30686">
              <w:rPr>
                <w:rFonts w:eastAsiaTheme="minorEastAsia" w:cs="Arial"/>
                <w:szCs w:val="18"/>
                <w:lang w:val="en-US" w:eastAsia="zh-CN" w:bidi="ar"/>
              </w:rPr>
              <w:t>CA_n12A-n30A</w:t>
            </w:r>
          </w:p>
          <w:p w14:paraId="76EDDC89" w14:textId="77777777" w:rsidR="006F6378" w:rsidRPr="00C30686" w:rsidRDefault="006F6378" w:rsidP="0094020B">
            <w:pPr>
              <w:pStyle w:val="TAC"/>
              <w:rPr>
                <w:rFonts w:eastAsiaTheme="minorEastAsia" w:cs="Arial"/>
                <w:szCs w:val="18"/>
                <w:lang w:val="en-US" w:eastAsia="zh-CN" w:bidi="ar"/>
              </w:rPr>
            </w:pPr>
            <w:r w:rsidRPr="00C30686">
              <w:rPr>
                <w:rFonts w:eastAsiaTheme="minorEastAsia" w:cs="Arial"/>
                <w:szCs w:val="18"/>
                <w:lang w:val="en-US" w:eastAsia="zh-CN" w:bidi="ar"/>
              </w:rPr>
              <w:t>CA_n12A-n66A</w:t>
            </w:r>
          </w:p>
          <w:p w14:paraId="1E325C39"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szCs w:val="18"/>
                <w:lang w:val="en-US" w:eastAsia="zh-CN" w:bidi="ar"/>
              </w:rPr>
              <w:t>CA_n30A-n66A</w:t>
            </w:r>
          </w:p>
        </w:tc>
        <w:tc>
          <w:tcPr>
            <w:tcW w:w="1259" w:type="dxa"/>
            <w:tcBorders>
              <w:top w:val="single" w:sz="4" w:space="0" w:color="auto"/>
              <w:left w:val="single" w:sz="4" w:space="0" w:color="auto"/>
              <w:bottom w:val="single" w:sz="4" w:space="0" w:color="auto"/>
              <w:right w:val="single" w:sz="4" w:space="0" w:color="auto"/>
            </w:tcBorders>
          </w:tcPr>
          <w:p w14:paraId="0D08B247"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n12</w:t>
            </w:r>
          </w:p>
        </w:tc>
        <w:tc>
          <w:tcPr>
            <w:tcW w:w="4356" w:type="dxa"/>
            <w:tcBorders>
              <w:top w:val="single" w:sz="4" w:space="0" w:color="auto"/>
              <w:left w:val="single" w:sz="4" w:space="0" w:color="auto"/>
              <w:bottom w:val="single" w:sz="4" w:space="0" w:color="auto"/>
              <w:right w:val="single" w:sz="4" w:space="0" w:color="auto"/>
            </w:tcBorders>
            <w:vAlign w:val="center"/>
          </w:tcPr>
          <w:p w14:paraId="21AC10C8"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w:t>
            </w:r>
            <w:r w:rsidRPr="00C30686">
              <w:rPr>
                <w:rFonts w:eastAsiaTheme="minorEastAsia" w:hint="eastAsia"/>
                <w:lang w:val="en-US" w:eastAsia="zh-CN" w:bidi="ar"/>
              </w:rPr>
              <w:t>, 15</w:t>
            </w:r>
          </w:p>
        </w:tc>
        <w:tc>
          <w:tcPr>
            <w:tcW w:w="2445" w:type="dxa"/>
            <w:tcBorders>
              <w:top w:val="nil"/>
              <w:left w:val="single" w:sz="4" w:space="0" w:color="auto"/>
              <w:bottom w:val="nil"/>
              <w:right w:val="single" w:sz="4" w:space="0" w:color="auto"/>
            </w:tcBorders>
            <w:vAlign w:val="center"/>
          </w:tcPr>
          <w:p w14:paraId="610C8AF7"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0</w:t>
            </w:r>
          </w:p>
        </w:tc>
      </w:tr>
      <w:tr w:rsidR="006F6378" w:rsidRPr="00C30686" w14:paraId="29AB02DD" w14:textId="77777777" w:rsidTr="004F423A">
        <w:trPr>
          <w:trHeight w:val="29"/>
        </w:trPr>
        <w:tc>
          <w:tcPr>
            <w:tcW w:w="2742" w:type="dxa"/>
            <w:tcBorders>
              <w:top w:val="nil"/>
              <w:left w:val="single" w:sz="4" w:space="0" w:color="auto"/>
              <w:bottom w:val="nil"/>
              <w:right w:val="single" w:sz="4" w:space="0" w:color="auto"/>
            </w:tcBorders>
          </w:tcPr>
          <w:p w14:paraId="521B03EB" w14:textId="77777777" w:rsidR="006F6378" w:rsidRPr="00C30686" w:rsidRDefault="006F6378" w:rsidP="0094020B">
            <w:pPr>
              <w:pStyle w:val="TAC"/>
              <w:rPr>
                <w:rFonts w:eastAsiaTheme="minorEastAsia" w:cs="Arial"/>
                <w:color w:val="000000"/>
                <w:szCs w:val="18"/>
                <w:lang w:val="en-US" w:eastAsia="zh-CN" w:bidi="ar"/>
              </w:rPr>
            </w:pPr>
          </w:p>
        </w:tc>
        <w:tc>
          <w:tcPr>
            <w:tcW w:w="2785" w:type="dxa"/>
            <w:tcBorders>
              <w:top w:val="nil"/>
              <w:left w:val="single" w:sz="4" w:space="0" w:color="auto"/>
              <w:bottom w:val="nil"/>
              <w:right w:val="single" w:sz="4" w:space="0" w:color="auto"/>
            </w:tcBorders>
            <w:vAlign w:val="center"/>
          </w:tcPr>
          <w:p w14:paraId="71724069" w14:textId="77777777" w:rsidR="006F6378" w:rsidRPr="00C30686" w:rsidRDefault="006F6378" w:rsidP="0094020B">
            <w:pPr>
              <w:pStyle w:val="TAC"/>
              <w:rPr>
                <w:rFonts w:eastAsiaTheme="minorEastAsia" w:cs="Arial"/>
                <w:color w:val="000000"/>
                <w:szCs w:val="18"/>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471DE784"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n30</w:t>
            </w:r>
          </w:p>
        </w:tc>
        <w:tc>
          <w:tcPr>
            <w:tcW w:w="4356" w:type="dxa"/>
            <w:tcBorders>
              <w:top w:val="single" w:sz="4" w:space="0" w:color="auto"/>
              <w:left w:val="single" w:sz="4" w:space="0" w:color="auto"/>
              <w:bottom w:val="single" w:sz="4" w:space="0" w:color="auto"/>
              <w:right w:val="single" w:sz="4" w:space="0" w:color="auto"/>
            </w:tcBorders>
            <w:vAlign w:val="center"/>
          </w:tcPr>
          <w:p w14:paraId="61479808"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w:t>
            </w:r>
          </w:p>
        </w:tc>
        <w:tc>
          <w:tcPr>
            <w:tcW w:w="2445" w:type="dxa"/>
            <w:tcBorders>
              <w:top w:val="nil"/>
              <w:left w:val="single" w:sz="4" w:space="0" w:color="auto"/>
              <w:bottom w:val="nil"/>
              <w:right w:val="single" w:sz="4" w:space="0" w:color="auto"/>
            </w:tcBorders>
            <w:vAlign w:val="center"/>
          </w:tcPr>
          <w:p w14:paraId="12A04606"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48D73DC4" w14:textId="77777777" w:rsidTr="004F423A">
        <w:trPr>
          <w:trHeight w:val="29"/>
        </w:trPr>
        <w:tc>
          <w:tcPr>
            <w:tcW w:w="2742" w:type="dxa"/>
            <w:tcBorders>
              <w:top w:val="nil"/>
              <w:left w:val="single" w:sz="4" w:space="0" w:color="auto"/>
              <w:bottom w:val="single" w:sz="4" w:space="0" w:color="auto"/>
              <w:right w:val="single" w:sz="4" w:space="0" w:color="auto"/>
            </w:tcBorders>
          </w:tcPr>
          <w:p w14:paraId="209991FB" w14:textId="77777777" w:rsidR="006F6378" w:rsidRPr="00C30686" w:rsidRDefault="006F6378" w:rsidP="0094020B">
            <w:pPr>
              <w:pStyle w:val="TAC"/>
              <w:rPr>
                <w:rFonts w:eastAsiaTheme="minorEastAsia" w:cs="Arial"/>
                <w:color w:val="000000"/>
                <w:szCs w:val="18"/>
                <w:lang w:val="en-US" w:eastAsia="zh-CN" w:bidi="ar"/>
              </w:rPr>
            </w:pPr>
          </w:p>
        </w:tc>
        <w:tc>
          <w:tcPr>
            <w:tcW w:w="2785" w:type="dxa"/>
            <w:tcBorders>
              <w:top w:val="nil"/>
              <w:left w:val="single" w:sz="4" w:space="0" w:color="auto"/>
              <w:bottom w:val="single" w:sz="4" w:space="0" w:color="auto"/>
              <w:right w:val="single" w:sz="4" w:space="0" w:color="auto"/>
            </w:tcBorders>
            <w:vAlign w:val="center"/>
          </w:tcPr>
          <w:p w14:paraId="3E821EC7" w14:textId="77777777" w:rsidR="006F6378" w:rsidRPr="00C30686" w:rsidRDefault="006F6378" w:rsidP="0094020B">
            <w:pPr>
              <w:pStyle w:val="TAC"/>
              <w:rPr>
                <w:rFonts w:eastAsiaTheme="minorEastAsia" w:cs="Arial"/>
                <w:color w:val="000000"/>
                <w:szCs w:val="18"/>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0E394E8"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55D44F3D"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CA_n66(3A)</w:t>
            </w:r>
            <w:r w:rsidRPr="00C30686">
              <w:rPr>
                <w:rFonts w:eastAsiaTheme="minorEastAsia" w:hint="eastAsia"/>
                <w:lang w:val="en-US" w:eastAsia="zh-CN" w:bidi="ar"/>
              </w:rPr>
              <w:t>_BCS0</w:t>
            </w:r>
          </w:p>
        </w:tc>
        <w:tc>
          <w:tcPr>
            <w:tcW w:w="2445" w:type="dxa"/>
            <w:tcBorders>
              <w:top w:val="nil"/>
              <w:left w:val="single" w:sz="4" w:space="0" w:color="auto"/>
              <w:bottom w:val="single" w:sz="4" w:space="0" w:color="auto"/>
              <w:right w:val="single" w:sz="4" w:space="0" w:color="auto"/>
            </w:tcBorders>
            <w:vAlign w:val="center"/>
          </w:tcPr>
          <w:p w14:paraId="4CF0B186"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0DCC12A0" w14:textId="77777777" w:rsidTr="004F423A">
        <w:trPr>
          <w:trHeight w:val="29"/>
        </w:trPr>
        <w:tc>
          <w:tcPr>
            <w:tcW w:w="2742" w:type="dxa"/>
            <w:tcBorders>
              <w:top w:val="nil"/>
              <w:left w:val="single" w:sz="4" w:space="0" w:color="auto"/>
              <w:bottom w:val="nil"/>
              <w:right w:val="single" w:sz="4" w:space="0" w:color="auto"/>
            </w:tcBorders>
            <w:vAlign w:val="center"/>
          </w:tcPr>
          <w:p w14:paraId="04696B1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CA_n12A-n30A-n77A</w:t>
            </w:r>
          </w:p>
        </w:tc>
        <w:tc>
          <w:tcPr>
            <w:tcW w:w="2785" w:type="dxa"/>
            <w:tcBorders>
              <w:top w:val="nil"/>
              <w:left w:val="single" w:sz="4" w:space="0" w:color="auto"/>
              <w:bottom w:val="nil"/>
              <w:right w:val="single" w:sz="4" w:space="0" w:color="auto"/>
            </w:tcBorders>
            <w:vAlign w:val="center"/>
          </w:tcPr>
          <w:p w14:paraId="5B3EE205" w14:textId="77777777" w:rsidR="006F6378" w:rsidRPr="00C30686" w:rsidRDefault="006F6378" w:rsidP="0094020B">
            <w:pPr>
              <w:pStyle w:val="TAC"/>
              <w:rPr>
                <w:rFonts w:eastAsiaTheme="minorEastAsia" w:cs="Arial"/>
                <w:vertAlign w:val="superscript"/>
                <w:lang w:val="en-US"/>
              </w:rPr>
            </w:pPr>
            <w:r w:rsidRPr="00C30686">
              <w:rPr>
                <w:rFonts w:eastAsiaTheme="minorEastAsia" w:cs="Arial"/>
                <w:lang w:val="en-US"/>
              </w:rPr>
              <w:t>n77</w:t>
            </w:r>
            <w:r w:rsidRPr="00C30686">
              <w:rPr>
                <w:rFonts w:eastAsiaTheme="minorEastAsia" w:cs="Arial"/>
                <w:vertAlign w:val="superscript"/>
                <w:lang w:val="en-US"/>
              </w:rPr>
              <w:t>7</w:t>
            </w:r>
          </w:p>
          <w:p w14:paraId="1671B34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CA_n12A-n30A,</w:t>
            </w:r>
          </w:p>
          <w:p w14:paraId="22F7A65A"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eastAsia="zh-CN"/>
              </w:rPr>
              <w:t>CA_n12A-n77A</w:t>
            </w:r>
            <w:r w:rsidRPr="00C30686">
              <w:rPr>
                <w:rFonts w:eastAsiaTheme="minorEastAsia"/>
                <w:vertAlign w:val="superscript"/>
                <w:lang w:val="en-US" w:eastAsia="zh-CN"/>
              </w:rPr>
              <w:t>7</w:t>
            </w:r>
          </w:p>
          <w:p w14:paraId="11B5925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CA_n30A-n77A</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7DBB6CDD" w14:textId="77777777" w:rsidR="006F6378" w:rsidRPr="00C30686" w:rsidRDefault="006F6378" w:rsidP="0094020B">
            <w:pPr>
              <w:pStyle w:val="TAC"/>
              <w:rPr>
                <w:rFonts w:eastAsiaTheme="minorEastAsia"/>
                <w:lang w:val="en-US" w:eastAsia="zh-CN"/>
              </w:rPr>
            </w:pPr>
            <w:r w:rsidRPr="00C30686">
              <w:rPr>
                <w:rFonts w:eastAsiaTheme="minorEastAsia"/>
                <w:color w:val="000000"/>
                <w:lang w:val="en-US" w:eastAsia="zh-CN"/>
              </w:rPr>
              <w:t>n12</w:t>
            </w:r>
          </w:p>
        </w:tc>
        <w:tc>
          <w:tcPr>
            <w:tcW w:w="4356" w:type="dxa"/>
            <w:tcBorders>
              <w:top w:val="single" w:sz="4" w:space="0" w:color="auto"/>
              <w:left w:val="single" w:sz="4" w:space="0" w:color="auto"/>
              <w:bottom w:val="single" w:sz="4" w:space="0" w:color="auto"/>
              <w:right w:val="single" w:sz="4" w:space="0" w:color="auto"/>
            </w:tcBorders>
            <w:vAlign w:val="center"/>
          </w:tcPr>
          <w:p w14:paraId="1A4C5E0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w:t>
            </w:r>
          </w:p>
        </w:tc>
        <w:tc>
          <w:tcPr>
            <w:tcW w:w="2445" w:type="dxa"/>
            <w:tcBorders>
              <w:top w:val="nil"/>
              <w:left w:val="single" w:sz="4" w:space="0" w:color="auto"/>
              <w:bottom w:val="nil"/>
              <w:right w:val="single" w:sz="4" w:space="0" w:color="auto"/>
            </w:tcBorders>
            <w:vAlign w:val="center"/>
          </w:tcPr>
          <w:p w14:paraId="7EBF5926"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0</w:t>
            </w:r>
          </w:p>
        </w:tc>
      </w:tr>
      <w:tr w:rsidR="006F6378" w:rsidRPr="00C30686" w14:paraId="1CD83532" w14:textId="77777777" w:rsidTr="004F423A">
        <w:trPr>
          <w:trHeight w:val="29"/>
        </w:trPr>
        <w:tc>
          <w:tcPr>
            <w:tcW w:w="2742" w:type="dxa"/>
            <w:tcBorders>
              <w:top w:val="nil"/>
              <w:left w:val="single" w:sz="4" w:space="0" w:color="auto"/>
              <w:bottom w:val="nil"/>
              <w:right w:val="single" w:sz="4" w:space="0" w:color="auto"/>
            </w:tcBorders>
            <w:vAlign w:val="center"/>
          </w:tcPr>
          <w:p w14:paraId="68F3358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558643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B0A51DA" w14:textId="77777777" w:rsidR="006F6378" w:rsidRPr="00C30686" w:rsidRDefault="006F6378" w:rsidP="0094020B">
            <w:pPr>
              <w:pStyle w:val="TAC"/>
              <w:rPr>
                <w:rFonts w:eastAsiaTheme="minorEastAsia"/>
                <w:lang w:val="en-US" w:eastAsia="zh-CN"/>
              </w:rPr>
            </w:pPr>
            <w:r w:rsidRPr="00C30686">
              <w:rPr>
                <w:rFonts w:eastAsiaTheme="minorEastAsia"/>
                <w:lang w:val="en-US"/>
              </w:rPr>
              <w:t>n30</w:t>
            </w:r>
          </w:p>
        </w:tc>
        <w:tc>
          <w:tcPr>
            <w:tcW w:w="4356" w:type="dxa"/>
            <w:tcBorders>
              <w:top w:val="single" w:sz="4" w:space="0" w:color="auto"/>
              <w:left w:val="single" w:sz="4" w:space="0" w:color="auto"/>
              <w:bottom w:val="single" w:sz="4" w:space="0" w:color="auto"/>
              <w:right w:val="single" w:sz="4" w:space="0" w:color="auto"/>
            </w:tcBorders>
            <w:vAlign w:val="center"/>
          </w:tcPr>
          <w:p w14:paraId="15F2DBEF"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w:t>
            </w:r>
          </w:p>
        </w:tc>
        <w:tc>
          <w:tcPr>
            <w:tcW w:w="2445" w:type="dxa"/>
            <w:tcBorders>
              <w:top w:val="nil"/>
              <w:left w:val="single" w:sz="4" w:space="0" w:color="auto"/>
              <w:bottom w:val="nil"/>
              <w:right w:val="single" w:sz="4" w:space="0" w:color="auto"/>
            </w:tcBorders>
            <w:vAlign w:val="center"/>
          </w:tcPr>
          <w:p w14:paraId="20EC1B18" w14:textId="77777777" w:rsidR="006F6378" w:rsidRPr="00C30686" w:rsidRDefault="006F6378" w:rsidP="0094020B">
            <w:pPr>
              <w:pStyle w:val="TAC"/>
              <w:rPr>
                <w:rFonts w:eastAsiaTheme="minorEastAsia"/>
                <w:szCs w:val="18"/>
                <w:lang w:val="en-US" w:eastAsia="zh-CN"/>
              </w:rPr>
            </w:pPr>
          </w:p>
        </w:tc>
      </w:tr>
      <w:tr w:rsidR="006F6378" w:rsidRPr="00C30686" w14:paraId="61268577"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D7D91F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4555593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64B89E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4AF78D8F"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15FE8AFB" w14:textId="77777777" w:rsidR="006F6378" w:rsidRPr="00C30686" w:rsidRDefault="006F6378" w:rsidP="0094020B">
            <w:pPr>
              <w:pStyle w:val="TAC"/>
              <w:rPr>
                <w:rFonts w:eastAsiaTheme="minorEastAsia"/>
                <w:szCs w:val="18"/>
                <w:lang w:val="en-US" w:eastAsia="zh-CN"/>
              </w:rPr>
            </w:pPr>
          </w:p>
        </w:tc>
      </w:tr>
      <w:tr w:rsidR="006F6378" w:rsidRPr="00C30686" w14:paraId="1EEB0210"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DDB0E9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CA_n12A-n30A-n77(2A)</w:t>
            </w:r>
          </w:p>
        </w:tc>
        <w:tc>
          <w:tcPr>
            <w:tcW w:w="2785" w:type="dxa"/>
            <w:tcBorders>
              <w:top w:val="single" w:sz="4" w:space="0" w:color="auto"/>
              <w:left w:val="single" w:sz="4" w:space="0" w:color="auto"/>
              <w:bottom w:val="nil"/>
              <w:right w:val="single" w:sz="4" w:space="0" w:color="auto"/>
            </w:tcBorders>
            <w:vAlign w:val="center"/>
          </w:tcPr>
          <w:p w14:paraId="77CC2B1E" w14:textId="77777777" w:rsidR="006F6378" w:rsidRPr="00C30686" w:rsidRDefault="006F6378" w:rsidP="0094020B">
            <w:pPr>
              <w:pStyle w:val="TAC"/>
              <w:rPr>
                <w:rFonts w:eastAsiaTheme="minorEastAsia"/>
                <w:lang w:val="en-US" w:eastAsia="zh-CN"/>
              </w:rPr>
            </w:pPr>
            <w:r w:rsidRPr="00C30686">
              <w:rPr>
                <w:rFonts w:eastAsiaTheme="minorEastAsia"/>
              </w:rPr>
              <w:t>n77</w:t>
            </w:r>
            <w:r w:rsidRPr="00C30686">
              <w:rPr>
                <w:rFonts w:eastAsiaTheme="minorEastAsia"/>
                <w:vertAlign w:val="superscript"/>
              </w:rPr>
              <w:t>7</w:t>
            </w:r>
          </w:p>
          <w:p w14:paraId="6E9F23CB" w14:textId="77777777" w:rsidR="006F6378" w:rsidRPr="00C30686" w:rsidRDefault="006F6378" w:rsidP="0094020B">
            <w:pPr>
              <w:pStyle w:val="TAC"/>
              <w:rPr>
                <w:rFonts w:eastAsiaTheme="minorEastAsia" w:cs="Arial"/>
                <w:lang w:val="en-US"/>
              </w:rPr>
            </w:pPr>
            <w:r w:rsidRPr="00C30686">
              <w:rPr>
                <w:rFonts w:eastAsiaTheme="minorEastAsia"/>
                <w:lang w:val="en-US" w:eastAsia="zh-CN"/>
              </w:rPr>
              <w:t>CA_n12A-n30A CA_n12A-n77A</w:t>
            </w:r>
            <w:r w:rsidRPr="00C30686">
              <w:rPr>
                <w:rFonts w:eastAsiaTheme="minorEastAsia"/>
                <w:vertAlign w:val="superscript"/>
                <w:lang w:val="en-US" w:eastAsia="zh-CN"/>
              </w:rPr>
              <w:t>7</w:t>
            </w:r>
            <w:r w:rsidRPr="00C30686">
              <w:rPr>
                <w:rFonts w:eastAsiaTheme="minorEastAsia"/>
                <w:lang w:val="en-US" w:eastAsia="zh-CN"/>
              </w:rPr>
              <w:t xml:space="preserve"> CA_n30A-n77A</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6A2D135C" w14:textId="77777777" w:rsidR="006F6378" w:rsidRPr="00C30686" w:rsidRDefault="006F6378" w:rsidP="0094020B">
            <w:pPr>
              <w:pStyle w:val="TAC"/>
              <w:rPr>
                <w:rFonts w:eastAsiaTheme="minorEastAsia"/>
                <w:color w:val="000000"/>
                <w:lang w:val="en-US" w:eastAsia="zh-CN"/>
              </w:rPr>
            </w:pPr>
            <w:r w:rsidRPr="00C30686">
              <w:rPr>
                <w:rFonts w:eastAsiaTheme="minorEastAsia"/>
                <w:color w:val="000000"/>
                <w:lang w:val="en-US" w:eastAsia="zh-CN"/>
              </w:rPr>
              <w:t>n12</w:t>
            </w:r>
          </w:p>
        </w:tc>
        <w:tc>
          <w:tcPr>
            <w:tcW w:w="4356" w:type="dxa"/>
            <w:tcBorders>
              <w:top w:val="single" w:sz="4" w:space="0" w:color="auto"/>
              <w:left w:val="single" w:sz="4" w:space="0" w:color="auto"/>
              <w:bottom w:val="single" w:sz="4" w:space="0" w:color="auto"/>
              <w:right w:val="single" w:sz="4" w:space="0" w:color="auto"/>
            </w:tcBorders>
            <w:vAlign w:val="center"/>
          </w:tcPr>
          <w:p w14:paraId="5E4CB0EC"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w:t>
            </w:r>
          </w:p>
        </w:tc>
        <w:tc>
          <w:tcPr>
            <w:tcW w:w="2445" w:type="dxa"/>
            <w:tcBorders>
              <w:top w:val="single" w:sz="4" w:space="0" w:color="auto"/>
              <w:left w:val="single" w:sz="4" w:space="0" w:color="auto"/>
              <w:bottom w:val="nil"/>
              <w:right w:val="single" w:sz="4" w:space="0" w:color="auto"/>
            </w:tcBorders>
            <w:vAlign w:val="center"/>
          </w:tcPr>
          <w:p w14:paraId="3F2C3B48"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0</w:t>
            </w:r>
          </w:p>
        </w:tc>
      </w:tr>
      <w:tr w:rsidR="006F6378" w:rsidRPr="00C30686" w14:paraId="76ED4405" w14:textId="77777777" w:rsidTr="004F423A">
        <w:trPr>
          <w:trHeight w:val="29"/>
        </w:trPr>
        <w:tc>
          <w:tcPr>
            <w:tcW w:w="2742" w:type="dxa"/>
            <w:tcBorders>
              <w:top w:val="nil"/>
              <w:left w:val="single" w:sz="4" w:space="0" w:color="auto"/>
              <w:bottom w:val="nil"/>
              <w:right w:val="single" w:sz="4" w:space="0" w:color="auto"/>
            </w:tcBorders>
            <w:vAlign w:val="center"/>
          </w:tcPr>
          <w:p w14:paraId="38BAEF8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6843ECC" w14:textId="77777777" w:rsidR="006F6378" w:rsidRPr="00C30686" w:rsidRDefault="006F6378" w:rsidP="0094020B">
            <w:pPr>
              <w:pStyle w:val="TAC"/>
              <w:rPr>
                <w:rFonts w:eastAsiaTheme="minorEastAsia" w:cs="Arial"/>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A6A04C1" w14:textId="77777777" w:rsidR="006F6378" w:rsidRPr="00C30686" w:rsidRDefault="006F6378" w:rsidP="0094020B">
            <w:pPr>
              <w:pStyle w:val="TAC"/>
              <w:rPr>
                <w:rFonts w:eastAsiaTheme="minorEastAsia"/>
                <w:color w:val="000000"/>
                <w:lang w:val="en-US" w:eastAsia="zh-CN"/>
              </w:rPr>
            </w:pPr>
            <w:r w:rsidRPr="00C30686">
              <w:rPr>
                <w:rFonts w:eastAsiaTheme="minorEastAsia"/>
                <w:lang w:val="en-US"/>
              </w:rPr>
              <w:t>n30</w:t>
            </w:r>
          </w:p>
        </w:tc>
        <w:tc>
          <w:tcPr>
            <w:tcW w:w="4356" w:type="dxa"/>
            <w:tcBorders>
              <w:top w:val="single" w:sz="4" w:space="0" w:color="auto"/>
              <w:left w:val="single" w:sz="4" w:space="0" w:color="auto"/>
              <w:bottom w:val="single" w:sz="4" w:space="0" w:color="auto"/>
              <w:right w:val="single" w:sz="4" w:space="0" w:color="auto"/>
            </w:tcBorders>
            <w:vAlign w:val="center"/>
          </w:tcPr>
          <w:p w14:paraId="604548A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w:t>
            </w:r>
          </w:p>
        </w:tc>
        <w:tc>
          <w:tcPr>
            <w:tcW w:w="2445" w:type="dxa"/>
            <w:tcBorders>
              <w:top w:val="nil"/>
              <w:left w:val="single" w:sz="4" w:space="0" w:color="auto"/>
              <w:bottom w:val="nil"/>
              <w:right w:val="single" w:sz="4" w:space="0" w:color="auto"/>
            </w:tcBorders>
            <w:vAlign w:val="center"/>
          </w:tcPr>
          <w:p w14:paraId="5D007DF7" w14:textId="77777777" w:rsidR="006F6378" w:rsidRPr="00C30686" w:rsidRDefault="006F6378" w:rsidP="0094020B">
            <w:pPr>
              <w:pStyle w:val="TAC"/>
              <w:rPr>
                <w:rFonts w:eastAsiaTheme="minorEastAsia"/>
                <w:szCs w:val="18"/>
                <w:lang w:val="en-US" w:eastAsia="zh-CN"/>
              </w:rPr>
            </w:pPr>
          </w:p>
        </w:tc>
      </w:tr>
      <w:tr w:rsidR="006F6378" w:rsidRPr="00C30686" w14:paraId="3B6E074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757651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ECEAF39" w14:textId="77777777" w:rsidR="006F6378" w:rsidRPr="00C30686" w:rsidRDefault="006F6378" w:rsidP="0094020B">
            <w:pPr>
              <w:pStyle w:val="TAC"/>
              <w:rPr>
                <w:rFonts w:eastAsiaTheme="minorEastAsia" w:cs="Arial"/>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A25058F" w14:textId="77777777" w:rsidR="006F6378" w:rsidRPr="00C30686" w:rsidRDefault="006F6378" w:rsidP="0094020B">
            <w:pPr>
              <w:pStyle w:val="TAC"/>
              <w:rPr>
                <w:rFonts w:eastAsiaTheme="minorEastAsia"/>
                <w:color w:val="000000"/>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9530F5A"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22809F5A" w14:textId="77777777" w:rsidR="006F6378" w:rsidRPr="00C30686" w:rsidRDefault="006F6378" w:rsidP="0094020B">
            <w:pPr>
              <w:pStyle w:val="TAC"/>
              <w:rPr>
                <w:rFonts w:eastAsiaTheme="minorEastAsia"/>
                <w:szCs w:val="18"/>
                <w:lang w:val="en-US" w:eastAsia="zh-CN"/>
              </w:rPr>
            </w:pPr>
          </w:p>
        </w:tc>
      </w:tr>
      <w:tr w:rsidR="006F6378" w:rsidRPr="00C30686" w14:paraId="0EB8B117"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7190E00" w14:textId="77777777" w:rsidR="006F6378" w:rsidRPr="00C30686" w:rsidRDefault="006F6378" w:rsidP="0094020B">
            <w:pPr>
              <w:pStyle w:val="TAC"/>
              <w:rPr>
                <w:rFonts w:eastAsiaTheme="minorEastAsia"/>
                <w:lang w:val="en-US" w:eastAsia="zh-CN"/>
              </w:rPr>
            </w:pPr>
            <w:r w:rsidRPr="00C30686">
              <w:rPr>
                <w:rFonts w:eastAsiaTheme="minorEastAsia"/>
                <w:lang w:eastAsia="zh-CN"/>
              </w:rPr>
              <w:t>CA_n12A-n41A-n66A</w:t>
            </w:r>
          </w:p>
        </w:tc>
        <w:tc>
          <w:tcPr>
            <w:tcW w:w="2785" w:type="dxa"/>
            <w:tcBorders>
              <w:top w:val="single" w:sz="4" w:space="0" w:color="auto"/>
              <w:left w:val="single" w:sz="4" w:space="0" w:color="auto"/>
              <w:bottom w:val="nil"/>
              <w:right w:val="single" w:sz="4" w:space="0" w:color="auto"/>
            </w:tcBorders>
            <w:vAlign w:val="center"/>
          </w:tcPr>
          <w:p w14:paraId="673AD11E" w14:textId="77777777" w:rsidR="006F6378" w:rsidRPr="00C30686" w:rsidRDefault="006F6378" w:rsidP="0094020B">
            <w:pPr>
              <w:pStyle w:val="TAC"/>
              <w:rPr>
                <w:rFonts w:eastAsiaTheme="minorEastAsia" w:cs="Arial"/>
                <w:lang w:val="en-US"/>
              </w:rPr>
            </w:pPr>
            <w:r w:rsidRPr="00C30686">
              <w:rPr>
                <w:rFonts w:eastAsiaTheme="minorEastAsia"/>
                <w:lang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567551CD" w14:textId="77777777" w:rsidR="006F6378" w:rsidRPr="00C30686" w:rsidRDefault="006F6378" w:rsidP="0094020B">
            <w:pPr>
              <w:pStyle w:val="TAC"/>
              <w:rPr>
                <w:rFonts w:eastAsiaTheme="minorEastAsia"/>
                <w:lang w:val="en-US" w:eastAsia="zh-CN"/>
              </w:rPr>
            </w:pPr>
            <w:r w:rsidRPr="00C30686">
              <w:rPr>
                <w:rFonts w:eastAsiaTheme="minorEastAsia"/>
                <w:lang w:eastAsia="zh-CN"/>
              </w:rPr>
              <w:t>n12</w:t>
            </w:r>
          </w:p>
        </w:tc>
        <w:tc>
          <w:tcPr>
            <w:tcW w:w="4356" w:type="dxa"/>
            <w:tcBorders>
              <w:top w:val="single" w:sz="4" w:space="0" w:color="auto"/>
              <w:left w:val="single" w:sz="4" w:space="0" w:color="auto"/>
              <w:bottom w:val="single" w:sz="4" w:space="0" w:color="auto"/>
              <w:right w:val="single" w:sz="4" w:space="0" w:color="auto"/>
            </w:tcBorders>
            <w:vAlign w:val="center"/>
          </w:tcPr>
          <w:p w14:paraId="6DD00082" w14:textId="77777777" w:rsidR="006F6378" w:rsidRPr="00C30686" w:rsidRDefault="006F6378" w:rsidP="0094020B">
            <w:pPr>
              <w:pStyle w:val="TAC"/>
              <w:rPr>
                <w:rFonts w:eastAsiaTheme="minorEastAsia"/>
                <w:lang w:val="en-US" w:eastAsia="zh-CN" w:bidi="ar"/>
              </w:rPr>
            </w:pPr>
            <w:r w:rsidRPr="00C30686">
              <w:rPr>
                <w:rFonts w:eastAsiaTheme="minorEastAsia"/>
              </w:rPr>
              <w:t>5, 10, 15</w:t>
            </w:r>
          </w:p>
        </w:tc>
        <w:tc>
          <w:tcPr>
            <w:tcW w:w="2445" w:type="dxa"/>
            <w:tcBorders>
              <w:top w:val="single" w:sz="4" w:space="0" w:color="auto"/>
              <w:left w:val="single" w:sz="4" w:space="0" w:color="auto"/>
              <w:bottom w:val="nil"/>
              <w:right w:val="single" w:sz="4" w:space="0" w:color="auto"/>
            </w:tcBorders>
            <w:vAlign w:val="center"/>
          </w:tcPr>
          <w:p w14:paraId="5FB06FAA"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0</w:t>
            </w:r>
          </w:p>
        </w:tc>
      </w:tr>
      <w:tr w:rsidR="006F6378" w:rsidRPr="00C30686" w14:paraId="6C0DB2CF" w14:textId="77777777" w:rsidTr="004F423A">
        <w:trPr>
          <w:trHeight w:val="29"/>
        </w:trPr>
        <w:tc>
          <w:tcPr>
            <w:tcW w:w="2742" w:type="dxa"/>
            <w:tcBorders>
              <w:top w:val="nil"/>
              <w:left w:val="single" w:sz="4" w:space="0" w:color="auto"/>
              <w:bottom w:val="nil"/>
              <w:right w:val="single" w:sz="4" w:space="0" w:color="auto"/>
            </w:tcBorders>
            <w:vAlign w:val="center"/>
          </w:tcPr>
          <w:p w14:paraId="5E6E7B2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F7738B2" w14:textId="77777777" w:rsidR="006F6378" w:rsidRPr="00C30686" w:rsidRDefault="006F6378" w:rsidP="0094020B">
            <w:pPr>
              <w:pStyle w:val="TAC"/>
              <w:rPr>
                <w:rFonts w:eastAsiaTheme="minorEastAsia" w:cs="Arial"/>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BC6E0FA" w14:textId="77777777" w:rsidR="006F6378" w:rsidRPr="00C30686" w:rsidRDefault="006F6378" w:rsidP="0094020B">
            <w:pPr>
              <w:pStyle w:val="TAC"/>
              <w:rPr>
                <w:rFonts w:eastAsiaTheme="minorEastAsia"/>
                <w:lang w:val="en-US" w:eastAsia="zh-CN"/>
              </w:rPr>
            </w:pPr>
            <w:r w:rsidRPr="00C30686">
              <w:rPr>
                <w:rFonts w:eastAsiaTheme="minorEastAsia"/>
                <w:lang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07B1A845" w14:textId="77777777" w:rsidR="006F6378" w:rsidRPr="00C30686" w:rsidRDefault="006F6378" w:rsidP="0094020B">
            <w:pPr>
              <w:pStyle w:val="TAC"/>
              <w:rPr>
                <w:rFonts w:eastAsiaTheme="minorEastAsia"/>
                <w:lang w:val="en-US" w:eastAsia="zh-CN" w:bidi="ar"/>
              </w:rPr>
            </w:pPr>
            <w:r w:rsidRPr="00C30686">
              <w:rPr>
                <w:rFonts w:eastAsiaTheme="minorEastAsia" w:hint="eastAsia"/>
              </w:rPr>
              <w:t>1</w:t>
            </w:r>
            <w:r w:rsidRPr="00C30686">
              <w:rPr>
                <w:rFonts w:eastAsiaTheme="minorEastAsia"/>
              </w:rPr>
              <w:t>0, 15, 20, 30, 40, 50, 60, 80, 90, 100</w:t>
            </w:r>
          </w:p>
        </w:tc>
        <w:tc>
          <w:tcPr>
            <w:tcW w:w="2445" w:type="dxa"/>
            <w:tcBorders>
              <w:top w:val="nil"/>
              <w:left w:val="single" w:sz="4" w:space="0" w:color="auto"/>
              <w:bottom w:val="nil"/>
              <w:right w:val="single" w:sz="4" w:space="0" w:color="auto"/>
            </w:tcBorders>
            <w:vAlign w:val="center"/>
          </w:tcPr>
          <w:p w14:paraId="4591238D" w14:textId="77777777" w:rsidR="006F6378" w:rsidRPr="00C30686" w:rsidRDefault="006F6378" w:rsidP="0094020B">
            <w:pPr>
              <w:pStyle w:val="TAC"/>
              <w:rPr>
                <w:rFonts w:eastAsiaTheme="minorEastAsia"/>
                <w:szCs w:val="18"/>
                <w:lang w:val="en-US" w:eastAsia="zh-CN"/>
              </w:rPr>
            </w:pPr>
          </w:p>
        </w:tc>
      </w:tr>
      <w:tr w:rsidR="006F6378" w:rsidRPr="00C30686" w14:paraId="6AF5ED5A"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491A03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41BB4E58" w14:textId="77777777" w:rsidR="006F6378" w:rsidRPr="00C30686" w:rsidRDefault="006F6378" w:rsidP="0094020B">
            <w:pPr>
              <w:pStyle w:val="TAC"/>
              <w:rPr>
                <w:rFonts w:eastAsiaTheme="minorEastAsia" w:cs="Arial"/>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9B957F1"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n</w:t>
            </w:r>
            <w:r w:rsidRPr="00C30686">
              <w:rPr>
                <w:rFonts w:eastAsiaTheme="minorEastAsia"/>
                <w:lang w:eastAsia="zh-CN"/>
              </w:rPr>
              <w:t>66</w:t>
            </w:r>
          </w:p>
        </w:tc>
        <w:tc>
          <w:tcPr>
            <w:tcW w:w="4356" w:type="dxa"/>
            <w:tcBorders>
              <w:top w:val="single" w:sz="4" w:space="0" w:color="auto"/>
              <w:left w:val="single" w:sz="4" w:space="0" w:color="auto"/>
              <w:bottom w:val="single" w:sz="4" w:space="0" w:color="auto"/>
              <w:right w:val="single" w:sz="4" w:space="0" w:color="auto"/>
            </w:tcBorders>
            <w:vAlign w:val="center"/>
          </w:tcPr>
          <w:p w14:paraId="666F8773"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5, 10, 15, 20, 40</w:t>
            </w:r>
          </w:p>
        </w:tc>
        <w:tc>
          <w:tcPr>
            <w:tcW w:w="2445" w:type="dxa"/>
            <w:tcBorders>
              <w:top w:val="nil"/>
              <w:left w:val="single" w:sz="4" w:space="0" w:color="auto"/>
              <w:bottom w:val="single" w:sz="4" w:space="0" w:color="auto"/>
              <w:right w:val="single" w:sz="4" w:space="0" w:color="auto"/>
            </w:tcBorders>
            <w:vAlign w:val="center"/>
          </w:tcPr>
          <w:p w14:paraId="5FAC2AE1" w14:textId="77777777" w:rsidR="006F6378" w:rsidRPr="00C30686" w:rsidRDefault="006F6378" w:rsidP="0094020B">
            <w:pPr>
              <w:pStyle w:val="TAC"/>
              <w:rPr>
                <w:rFonts w:eastAsiaTheme="minorEastAsia"/>
                <w:szCs w:val="18"/>
                <w:lang w:val="en-US" w:eastAsia="zh-CN"/>
              </w:rPr>
            </w:pPr>
          </w:p>
        </w:tc>
      </w:tr>
      <w:tr w:rsidR="006F6378" w:rsidRPr="00C30686" w14:paraId="2A1125C6"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79F79F2" w14:textId="77777777" w:rsidR="006F6378" w:rsidRPr="00C30686" w:rsidRDefault="006F6378" w:rsidP="0094020B">
            <w:pPr>
              <w:pStyle w:val="TAC"/>
              <w:rPr>
                <w:rFonts w:eastAsiaTheme="minorEastAsia"/>
                <w:lang w:val="en-US" w:eastAsia="zh-CN"/>
              </w:rPr>
            </w:pPr>
            <w:r w:rsidRPr="00C30686">
              <w:rPr>
                <w:rFonts w:eastAsiaTheme="minorEastAsia"/>
                <w:lang w:eastAsia="zh-CN"/>
              </w:rPr>
              <w:t>CA_n12A-n41A-n77A</w:t>
            </w:r>
          </w:p>
        </w:tc>
        <w:tc>
          <w:tcPr>
            <w:tcW w:w="2785" w:type="dxa"/>
            <w:tcBorders>
              <w:top w:val="single" w:sz="4" w:space="0" w:color="auto"/>
              <w:left w:val="single" w:sz="4" w:space="0" w:color="auto"/>
              <w:bottom w:val="nil"/>
              <w:right w:val="single" w:sz="4" w:space="0" w:color="auto"/>
            </w:tcBorders>
            <w:vAlign w:val="center"/>
          </w:tcPr>
          <w:p w14:paraId="3C163A9E" w14:textId="77777777" w:rsidR="006F6378" w:rsidRPr="00C30686" w:rsidRDefault="006F6378" w:rsidP="0094020B">
            <w:pPr>
              <w:pStyle w:val="TAC"/>
              <w:rPr>
                <w:rFonts w:eastAsiaTheme="minorEastAsia" w:cs="Arial"/>
                <w:lang w:val="en-US"/>
              </w:rPr>
            </w:pPr>
            <w:r w:rsidRPr="00C30686">
              <w:rPr>
                <w:rFonts w:eastAsiaTheme="minorEastAsia"/>
                <w:lang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3BD3830F" w14:textId="77777777" w:rsidR="006F6378" w:rsidRPr="00C30686" w:rsidRDefault="006F6378" w:rsidP="0094020B">
            <w:pPr>
              <w:pStyle w:val="TAC"/>
              <w:rPr>
                <w:rFonts w:eastAsiaTheme="minorEastAsia"/>
                <w:lang w:val="en-US" w:eastAsia="zh-CN"/>
              </w:rPr>
            </w:pPr>
            <w:r w:rsidRPr="00C30686">
              <w:rPr>
                <w:rFonts w:eastAsiaTheme="minorEastAsia"/>
                <w:lang w:eastAsia="zh-CN"/>
              </w:rPr>
              <w:t>n12</w:t>
            </w:r>
          </w:p>
        </w:tc>
        <w:tc>
          <w:tcPr>
            <w:tcW w:w="4356" w:type="dxa"/>
            <w:tcBorders>
              <w:top w:val="single" w:sz="4" w:space="0" w:color="auto"/>
              <w:left w:val="single" w:sz="4" w:space="0" w:color="auto"/>
              <w:bottom w:val="single" w:sz="4" w:space="0" w:color="auto"/>
              <w:right w:val="single" w:sz="4" w:space="0" w:color="auto"/>
            </w:tcBorders>
            <w:vAlign w:val="center"/>
          </w:tcPr>
          <w:p w14:paraId="3C57B11D" w14:textId="77777777" w:rsidR="006F6378" w:rsidRPr="00C30686" w:rsidRDefault="006F6378" w:rsidP="0094020B">
            <w:pPr>
              <w:pStyle w:val="TAC"/>
              <w:rPr>
                <w:rFonts w:eastAsiaTheme="minorEastAsia"/>
                <w:lang w:val="en-US" w:eastAsia="zh-CN" w:bidi="ar"/>
              </w:rPr>
            </w:pPr>
            <w:r w:rsidRPr="00C30686">
              <w:rPr>
                <w:rFonts w:eastAsiaTheme="minorEastAsia"/>
              </w:rPr>
              <w:t>5, 10, 15</w:t>
            </w:r>
          </w:p>
        </w:tc>
        <w:tc>
          <w:tcPr>
            <w:tcW w:w="2445" w:type="dxa"/>
            <w:tcBorders>
              <w:top w:val="single" w:sz="4" w:space="0" w:color="auto"/>
              <w:left w:val="single" w:sz="4" w:space="0" w:color="auto"/>
              <w:bottom w:val="nil"/>
              <w:right w:val="single" w:sz="4" w:space="0" w:color="auto"/>
            </w:tcBorders>
            <w:vAlign w:val="center"/>
          </w:tcPr>
          <w:p w14:paraId="0B327723"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0</w:t>
            </w:r>
          </w:p>
        </w:tc>
      </w:tr>
      <w:tr w:rsidR="006F6378" w:rsidRPr="00C30686" w14:paraId="303F9325" w14:textId="77777777" w:rsidTr="004F423A">
        <w:trPr>
          <w:trHeight w:val="29"/>
        </w:trPr>
        <w:tc>
          <w:tcPr>
            <w:tcW w:w="2742" w:type="dxa"/>
            <w:tcBorders>
              <w:top w:val="nil"/>
              <w:left w:val="single" w:sz="4" w:space="0" w:color="auto"/>
              <w:bottom w:val="nil"/>
              <w:right w:val="single" w:sz="4" w:space="0" w:color="auto"/>
            </w:tcBorders>
            <w:vAlign w:val="center"/>
          </w:tcPr>
          <w:p w14:paraId="6EE2EF4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302422D" w14:textId="77777777" w:rsidR="006F6378" w:rsidRPr="00C30686" w:rsidRDefault="006F6378" w:rsidP="0094020B">
            <w:pPr>
              <w:pStyle w:val="TAC"/>
              <w:rPr>
                <w:rFonts w:eastAsiaTheme="minorEastAsia" w:cs="Arial"/>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8B161A2" w14:textId="77777777" w:rsidR="006F6378" w:rsidRPr="00C30686" w:rsidRDefault="006F6378" w:rsidP="0094020B">
            <w:pPr>
              <w:pStyle w:val="TAC"/>
              <w:rPr>
                <w:rFonts w:eastAsiaTheme="minorEastAsia"/>
                <w:lang w:val="en-US" w:eastAsia="zh-CN"/>
              </w:rPr>
            </w:pPr>
            <w:r w:rsidRPr="00C30686">
              <w:rPr>
                <w:rFonts w:eastAsiaTheme="minorEastAsia"/>
                <w:lang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27FB60EA" w14:textId="77777777" w:rsidR="006F6378" w:rsidRPr="00C30686" w:rsidRDefault="006F6378" w:rsidP="0094020B">
            <w:pPr>
              <w:pStyle w:val="TAC"/>
              <w:rPr>
                <w:rFonts w:eastAsiaTheme="minorEastAsia"/>
                <w:lang w:val="en-US" w:eastAsia="zh-CN" w:bidi="ar"/>
              </w:rPr>
            </w:pPr>
            <w:r w:rsidRPr="00C30686">
              <w:rPr>
                <w:rFonts w:eastAsiaTheme="minorEastAsia" w:hint="eastAsia"/>
              </w:rPr>
              <w:t>1</w:t>
            </w:r>
            <w:r w:rsidRPr="00C30686">
              <w:rPr>
                <w:rFonts w:eastAsiaTheme="minorEastAsia"/>
              </w:rPr>
              <w:t>0, 15, 20, 30, 40, 50, 60, 80, 90, 100</w:t>
            </w:r>
          </w:p>
        </w:tc>
        <w:tc>
          <w:tcPr>
            <w:tcW w:w="2445" w:type="dxa"/>
            <w:tcBorders>
              <w:top w:val="nil"/>
              <w:left w:val="single" w:sz="4" w:space="0" w:color="auto"/>
              <w:bottom w:val="nil"/>
              <w:right w:val="single" w:sz="4" w:space="0" w:color="auto"/>
            </w:tcBorders>
            <w:vAlign w:val="center"/>
          </w:tcPr>
          <w:p w14:paraId="71C1BB69" w14:textId="77777777" w:rsidR="006F6378" w:rsidRPr="00C30686" w:rsidRDefault="006F6378" w:rsidP="0094020B">
            <w:pPr>
              <w:pStyle w:val="TAC"/>
              <w:rPr>
                <w:rFonts w:eastAsiaTheme="minorEastAsia"/>
                <w:szCs w:val="18"/>
                <w:lang w:val="en-US" w:eastAsia="zh-CN"/>
              </w:rPr>
            </w:pPr>
          </w:p>
        </w:tc>
      </w:tr>
      <w:tr w:rsidR="006F6378" w:rsidRPr="00C30686" w14:paraId="4351A20C"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1FCD0C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2AE23012" w14:textId="77777777" w:rsidR="006F6378" w:rsidRPr="00C30686" w:rsidRDefault="006F6378" w:rsidP="0094020B">
            <w:pPr>
              <w:pStyle w:val="TAC"/>
              <w:rPr>
                <w:rFonts w:eastAsiaTheme="minorEastAsia" w:cs="Arial"/>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25AEAD8" w14:textId="77777777" w:rsidR="006F6378" w:rsidRPr="00C30686" w:rsidRDefault="006F6378" w:rsidP="0094020B">
            <w:pPr>
              <w:pStyle w:val="TAC"/>
              <w:rPr>
                <w:rFonts w:eastAsiaTheme="minorEastAsia"/>
                <w:lang w:val="en-US" w:eastAsia="zh-CN"/>
              </w:rPr>
            </w:pPr>
            <w:r w:rsidRPr="00C30686">
              <w:rPr>
                <w:rFonts w:eastAsiaTheme="minorEastAsia"/>
                <w:lang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34F0452C" w14:textId="77777777" w:rsidR="006F6378" w:rsidRPr="00C30686" w:rsidRDefault="006F6378" w:rsidP="0094020B">
            <w:pPr>
              <w:pStyle w:val="TAC"/>
              <w:rPr>
                <w:rFonts w:eastAsiaTheme="minorEastAsia"/>
                <w:lang w:val="en-US" w:eastAsia="zh-CN" w:bidi="ar"/>
              </w:rPr>
            </w:pPr>
            <w:r w:rsidRPr="00C30686">
              <w:rPr>
                <w:rFonts w:eastAsiaTheme="minorEastAsia"/>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009A879F" w14:textId="77777777" w:rsidR="006F6378" w:rsidRPr="00C30686" w:rsidRDefault="006F6378" w:rsidP="0094020B">
            <w:pPr>
              <w:pStyle w:val="TAC"/>
              <w:rPr>
                <w:rFonts w:eastAsiaTheme="minorEastAsia"/>
                <w:szCs w:val="18"/>
                <w:lang w:val="en-US" w:eastAsia="zh-CN"/>
              </w:rPr>
            </w:pPr>
          </w:p>
        </w:tc>
      </w:tr>
      <w:tr w:rsidR="006F6378" w:rsidRPr="00C30686" w14:paraId="7934C3F6" w14:textId="77777777" w:rsidTr="004F423A">
        <w:trPr>
          <w:trHeight w:val="29"/>
        </w:trPr>
        <w:tc>
          <w:tcPr>
            <w:tcW w:w="2742" w:type="dxa"/>
            <w:tcBorders>
              <w:top w:val="nil"/>
              <w:left w:val="single" w:sz="4" w:space="0" w:color="auto"/>
              <w:bottom w:val="nil"/>
              <w:right w:val="single" w:sz="4" w:space="0" w:color="auto"/>
            </w:tcBorders>
            <w:vAlign w:val="center"/>
          </w:tcPr>
          <w:p w14:paraId="2DC2848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CA_n12A-n66A-n77A</w:t>
            </w:r>
          </w:p>
        </w:tc>
        <w:tc>
          <w:tcPr>
            <w:tcW w:w="2785" w:type="dxa"/>
            <w:tcBorders>
              <w:top w:val="nil"/>
              <w:left w:val="single" w:sz="4" w:space="0" w:color="auto"/>
              <w:bottom w:val="nil"/>
              <w:right w:val="single" w:sz="4" w:space="0" w:color="auto"/>
            </w:tcBorders>
            <w:vAlign w:val="center"/>
          </w:tcPr>
          <w:p w14:paraId="1A63BA2A" w14:textId="77777777" w:rsidR="006F6378" w:rsidRPr="00C30686" w:rsidRDefault="006F6378" w:rsidP="0094020B">
            <w:pPr>
              <w:pStyle w:val="TAC"/>
              <w:rPr>
                <w:rFonts w:eastAsiaTheme="minorEastAsia" w:cs="Arial"/>
                <w:vertAlign w:val="superscript"/>
              </w:rPr>
            </w:pPr>
            <w:r w:rsidRPr="00C30686">
              <w:rPr>
                <w:rFonts w:eastAsiaTheme="minorEastAsia" w:cs="Arial"/>
              </w:rPr>
              <w:t>n77</w:t>
            </w:r>
            <w:r w:rsidRPr="00C30686">
              <w:rPr>
                <w:rFonts w:eastAsiaTheme="minorEastAsia" w:cs="Arial"/>
                <w:vertAlign w:val="superscript"/>
              </w:rPr>
              <w:t>7</w:t>
            </w:r>
          </w:p>
          <w:p w14:paraId="7EE9A5C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CA_n12A-n66A</w:t>
            </w:r>
          </w:p>
          <w:p w14:paraId="648A09A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CA_n12A-n77A</w:t>
            </w:r>
            <w:r w:rsidRPr="00C30686">
              <w:rPr>
                <w:rFonts w:eastAsiaTheme="minorEastAsia"/>
                <w:vertAlign w:val="superscript"/>
                <w:lang w:val="en-US" w:eastAsia="zh-CN"/>
              </w:rPr>
              <w:t>7</w:t>
            </w:r>
            <w:r w:rsidRPr="00C30686">
              <w:rPr>
                <w:rFonts w:eastAsiaTheme="minorEastAsia"/>
                <w:lang w:val="en-US" w:eastAsia="zh-CN"/>
              </w:rPr>
              <w:t xml:space="preserve"> CA_n66A-n77A</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1EA037D6" w14:textId="77777777" w:rsidR="006F6378" w:rsidRPr="00C30686" w:rsidRDefault="006F6378" w:rsidP="0094020B">
            <w:pPr>
              <w:pStyle w:val="TAC"/>
              <w:rPr>
                <w:rFonts w:eastAsiaTheme="minorEastAsia"/>
                <w:lang w:val="en-US" w:eastAsia="zh-CN"/>
              </w:rPr>
            </w:pPr>
            <w:r w:rsidRPr="00C30686">
              <w:rPr>
                <w:rFonts w:eastAsiaTheme="minorEastAsia"/>
                <w:color w:val="000000"/>
                <w:lang w:val="en-US" w:eastAsia="zh-CN"/>
              </w:rPr>
              <w:t>n12</w:t>
            </w:r>
          </w:p>
        </w:tc>
        <w:tc>
          <w:tcPr>
            <w:tcW w:w="4356" w:type="dxa"/>
            <w:tcBorders>
              <w:top w:val="single" w:sz="4" w:space="0" w:color="auto"/>
              <w:left w:val="single" w:sz="4" w:space="0" w:color="auto"/>
              <w:bottom w:val="single" w:sz="4" w:space="0" w:color="auto"/>
              <w:right w:val="single" w:sz="4" w:space="0" w:color="auto"/>
            </w:tcBorders>
            <w:vAlign w:val="center"/>
          </w:tcPr>
          <w:p w14:paraId="038AD820"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w:t>
            </w:r>
          </w:p>
        </w:tc>
        <w:tc>
          <w:tcPr>
            <w:tcW w:w="2445" w:type="dxa"/>
            <w:tcBorders>
              <w:top w:val="nil"/>
              <w:left w:val="single" w:sz="4" w:space="0" w:color="auto"/>
              <w:bottom w:val="nil"/>
              <w:right w:val="single" w:sz="4" w:space="0" w:color="auto"/>
            </w:tcBorders>
            <w:vAlign w:val="center"/>
          </w:tcPr>
          <w:p w14:paraId="0091ECC4"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0</w:t>
            </w:r>
          </w:p>
        </w:tc>
      </w:tr>
      <w:tr w:rsidR="006F6378" w:rsidRPr="00C30686" w14:paraId="26AC6171" w14:textId="77777777" w:rsidTr="004F423A">
        <w:trPr>
          <w:trHeight w:val="29"/>
        </w:trPr>
        <w:tc>
          <w:tcPr>
            <w:tcW w:w="2742" w:type="dxa"/>
            <w:tcBorders>
              <w:top w:val="nil"/>
              <w:left w:val="single" w:sz="4" w:space="0" w:color="auto"/>
              <w:bottom w:val="nil"/>
              <w:right w:val="single" w:sz="4" w:space="0" w:color="auto"/>
            </w:tcBorders>
            <w:vAlign w:val="center"/>
          </w:tcPr>
          <w:p w14:paraId="784EAD6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D5E2EB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133F40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6125BBF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7FA98DA8" w14:textId="77777777" w:rsidR="006F6378" w:rsidRPr="00C30686" w:rsidRDefault="006F6378" w:rsidP="0094020B">
            <w:pPr>
              <w:pStyle w:val="TAC"/>
              <w:rPr>
                <w:rFonts w:eastAsiaTheme="minorEastAsia"/>
                <w:szCs w:val="18"/>
                <w:lang w:val="en-US" w:eastAsia="zh-CN"/>
              </w:rPr>
            </w:pPr>
          </w:p>
        </w:tc>
      </w:tr>
      <w:tr w:rsidR="006F6378" w:rsidRPr="00C30686" w14:paraId="761BFD33"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E22E5D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BD784D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61077A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70CC624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6BE2C7E8" w14:textId="77777777" w:rsidR="006F6378" w:rsidRPr="00C30686" w:rsidRDefault="006F6378" w:rsidP="0094020B">
            <w:pPr>
              <w:pStyle w:val="TAC"/>
              <w:rPr>
                <w:rFonts w:eastAsiaTheme="minorEastAsia"/>
                <w:szCs w:val="18"/>
                <w:lang w:val="en-US" w:eastAsia="zh-CN"/>
              </w:rPr>
            </w:pPr>
          </w:p>
        </w:tc>
      </w:tr>
      <w:tr w:rsidR="006F6378" w:rsidRPr="00C30686" w14:paraId="73D5524A"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ACD795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CA_n12A-n66(2A)-n77A</w:t>
            </w:r>
          </w:p>
        </w:tc>
        <w:tc>
          <w:tcPr>
            <w:tcW w:w="2785" w:type="dxa"/>
            <w:tcBorders>
              <w:top w:val="single" w:sz="4" w:space="0" w:color="auto"/>
              <w:left w:val="single" w:sz="4" w:space="0" w:color="auto"/>
              <w:bottom w:val="nil"/>
              <w:right w:val="single" w:sz="4" w:space="0" w:color="auto"/>
            </w:tcBorders>
            <w:vAlign w:val="center"/>
          </w:tcPr>
          <w:p w14:paraId="27B533DC" w14:textId="77777777" w:rsidR="006F6378" w:rsidRPr="00C30686" w:rsidRDefault="006F6378" w:rsidP="0094020B">
            <w:pPr>
              <w:pStyle w:val="TAC"/>
              <w:rPr>
                <w:rFonts w:eastAsiaTheme="minorEastAsia" w:cs="Arial"/>
                <w:vertAlign w:val="superscript"/>
              </w:rPr>
            </w:pPr>
            <w:r w:rsidRPr="00C30686">
              <w:rPr>
                <w:rFonts w:eastAsiaTheme="minorEastAsia" w:cs="Arial"/>
              </w:rPr>
              <w:t>n77</w:t>
            </w:r>
            <w:r w:rsidRPr="00C30686">
              <w:rPr>
                <w:rFonts w:eastAsiaTheme="minorEastAsia" w:cs="Arial"/>
                <w:vertAlign w:val="superscript"/>
              </w:rPr>
              <w:t>7</w:t>
            </w:r>
          </w:p>
          <w:p w14:paraId="6D93414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CA_n12A-n66A CA_n12A-n77A</w:t>
            </w:r>
            <w:r w:rsidRPr="00C30686">
              <w:rPr>
                <w:rFonts w:eastAsiaTheme="minorEastAsia"/>
                <w:vertAlign w:val="superscript"/>
                <w:lang w:val="en-US" w:eastAsia="zh-CN"/>
              </w:rPr>
              <w:t>7</w:t>
            </w:r>
            <w:r w:rsidRPr="00C30686">
              <w:rPr>
                <w:rFonts w:eastAsiaTheme="minorEastAsia"/>
                <w:lang w:val="en-US" w:eastAsia="zh-CN"/>
              </w:rPr>
              <w:t xml:space="preserve"> CA_n66A-n77A</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453D4AFE" w14:textId="77777777" w:rsidR="006F6378" w:rsidRPr="00C30686" w:rsidRDefault="006F6378" w:rsidP="0094020B">
            <w:pPr>
              <w:pStyle w:val="TAC"/>
              <w:rPr>
                <w:rFonts w:eastAsiaTheme="minorEastAsia"/>
                <w:lang w:val="en-US" w:eastAsia="zh-CN"/>
              </w:rPr>
            </w:pPr>
            <w:r w:rsidRPr="00C30686">
              <w:rPr>
                <w:rFonts w:eastAsiaTheme="minorEastAsia"/>
                <w:color w:val="000000"/>
                <w:lang w:val="en-US" w:eastAsia="zh-CN"/>
              </w:rPr>
              <w:t>n12</w:t>
            </w:r>
          </w:p>
        </w:tc>
        <w:tc>
          <w:tcPr>
            <w:tcW w:w="4356" w:type="dxa"/>
            <w:tcBorders>
              <w:top w:val="single" w:sz="4" w:space="0" w:color="auto"/>
              <w:left w:val="single" w:sz="4" w:space="0" w:color="auto"/>
              <w:bottom w:val="single" w:sz="4" w:space="0" w:color="auto"/>
              <w:right w:val="single" w:sz="4" w:space="0" w:color="auto"/>
            </w:tcBorders>
            <w:vAlign w:val="center"/>
          </w:tcPr>
          <w:p w14:paraId="5B72BD4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w:t>
            </w:r>
          </w:p>
        </w:tc>
        <w:tc>
          <w:tcPr>
            <w:tcW w:w="2445" w:type="dxa"/>
            <w:tcBorders>
              <w:top w:val="single" w:sz="4" w:space="0" w:color="auto"/>
              <w:left w:val="single" w:sz="4" w:space="0" w:color="auto"/>
              <w:bottom w:val="nil"/>
              <w:right w:val="single" w:sz="4" w:space="0" w:color="auto"/>
            </w:tcBorders>
            <w:vAlign w:val="center"/>
          </w:tcPr>
          <w:p w14:paraId="5BD41FD0"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0</w:t>
            </w:r>
          </w:p>
        </w:tc>
      </w:tr>
      <w:tr w:rsidR="006F6378" w:rsidRPr="00C30686" w14:paraId="7BF56D4C" w14:textId="77777777" w:rsidTr="004F423A">
        <w:trPr>
          <w:trHeight w:val="29"/>
        </w:trPr>
        <w:tc>
          <w:tcPr>
            <w:tcW w:w="2742" w:type="dxa"/>
            <w:tcBorders>
              <w:top w:val="nil"/>
              <w:left w:val="single" w:sz="4" w:space="0" w:color="auto"/>
              <w:bottom w:val="nil"/>
              <w:right w:val="single" w:sz="4" w:space="0" w:color="auto"/>
            </w:tcBorders>
            <w:vAlign w:val="center"/>
          </w:tcPr>
          <w:p w14:paraId="59C2D80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2E60A7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E2C381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3171BC4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CA_n66(2A)_BCS1</w:t>
            </w:r>
          </w:p>
        </w:tc>
        <w:tc>
          <w:tcPr>
            <w:tcW w:w="2445" w:type="dxa"/>
            <w:tcBorders>
              <w:top w:val="nil"/>
              <w:left w:val="single" w:sz="4" w:space="0" w:color="auto"/>
              <w:bottom w:val="nil"/>
              <w:right w:val="single" w:sz="4" w:space="0" w:color="auto"/>
            </w:tcBorders>
            <w:vAlign w:val="center"/>
          </w:tcPr>
          <w:p w14:paraId="7350C07D" w14:textId="77777777" w:rsidR="006F6378" w:rsidRPr="00C30686" w:rsidRDefault="006F6378" w:rsidP="0094020B">
            <w:pPr>
              <w:pStyle w:val="TAC"/>
              <w:rPr>
                <w:rFonts w:eastAsiaTheme="minorEastAsia"/>
                <w:lang w:val="en-US" w:eastAsia="zh-CN"/>
              </w:rPr>
            </w:pPr>
          </w:p>
        </w:tc>
      </w:tr>
      <w:tr w:rsidR="006F6378" w:rsidRPr="00C30686" w14:paraId="41F22472"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16F006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6A6F831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30556C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0EE01F4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471D166D" w14:textId="77777777" w:rsidR="006F6378" w:rsidRPr="00C30686" w:rsidRDefault="006F6378" w:rsidP="0094020B">
            <w:pPr>
              <w:pStyle w:val="TAC"/>
              <w:rPr>
                <w:rFonts w:eastAsiaTheme="minorEastAsia"/>
                <w:lang w:val="en-US" w:eastAsia="zh-CN"/>
              </w:rPr>
            </w:pPr>
          </w:p>
        </w:tc>
      </w:tr>
      <w:tr w:rsidR="006F6378" w:rsidRPr="00C30686" w14:paraId="701657D7"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16D02E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CA_n12A-n66A-n77(2A)</w:t>
            </w:r>
          </w:p>
        </w:tc>
        <w:tc>
          <w:tcPr>
            <w:tcW w:w="2785" w:type="dxa"/>
            <w:tcBorders>
              <w:top w:val="single" w:sz="4" w:space="0" w:color="auto"/>
              <w:left w:val="single" w:sz="4" w:space="0" w:color="auto"/>
              <w:bottom w:val="nil"/>
              <w:right w:val="single" w:sz="4" w:space="0" w:color="auto"/>
            </w:tcBorders>
            <w:vAlign w:val="center"/>
          </w:tcPr>
          <w:p w14:paraId="4E1446EE" w14:textId="77777777" w:rsidR="006F6378" w:rsidRPr="00C30686" w:rsidRDefault="006F6378" w:rsidP="0094020B">
            <w:pPr>
              <w:pStyle w:val="TAC"/>
              <w:rPr>
                <w:rFonts w:eastAsiaTheme="minorEastAsia" w:cs="Arial"/>
                <w:sz w:val="16"/>
                <w:szCs w:val="18"/>
                <w:lang w:val="en-US" w:eastAsia="zh-CN"/>
              </w:rPr>
            </w:pPr>
            <w:r w:rsidRPr="00C30686">
              <w:rPr>
                <w:rFonts w:eastAsiaTheme="minorEastAsia" w:cs="Arial"/>
                <w:szCs w:val="18"/>
              </w:rPr>
              <w:t>n77</w:t>
            </w:r>
            <w:r w:rsidRPr="00C30686">
              <w:rPr>
                <w:rFonts w:eastAsiaTheme="minorEastAsia" w:cs="Arial"/>
                <w:szCs w:val="18"/>
                <w:vertAlign w:val="superscript"/>
              </w:rPr>
              <w:t>7</w:t>
            </w:r>
          </w:p>
          <w:p w14:paraId="7AF2067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CA_n12A-n66A CA_n12A-n77A</w:t>
            </w:r>
            <w:r w:rsidRPr="00C30686">
              <w:rPr>
                <w:rFonts w:eastAsiaTheme="minorEastAsia"/>
                <w:vertAlign w:val="superscript"/>
                <w:lang w:val="en-US" w:eastAsia="zh-CN"/>
              </w:rPr>
              <w:t>7</w:t>
            </w:r>
            <w:r w:rsidRPr="00C30686">
              <w:rPr>
                <w:rFonts w:eastAsiaTheme="minorEastAsia"/>
                <w:lang w:val="en-US" w:eastAsia="zh-CN"/>
              </w:rPr>
              <w:t xml:space="preserve"> CA_n66A-n77A</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31EE8E52" w14:textId="77777777" w:rsidR="006F6378" w:rsidRPr="00C30686" w:rsidRDefault="006F6378" w:rsidP="0094020B">
            <w:pPr>
              <w:pStyle w:val="TAC"/>
              <w:rPr>
                <w:rFonts w:eastAsiaTheme="minorEastAsia"/>
                <w:lang w:val="en-US" w:eastAsia="zh-CN"/>
              </w:rPr>
            </w:pPr>
            <w:r w:rsidRPr="00C30686">
              <w:rPr>
                <w:rFonts w:eastAsiaTheme="minorEastAsia"/>
                <w:color w:val="000000"/>
                <w:lang w:val="en-US" w:eastAsia="zh-CN"/>
              </w:rPr>
              <w:t>n12</w:t>
            </w:r>
          </w:p>
        </w:tc>
        <w:tc>
          <w:tcPr>
            <w:tcW w:w="4356" w:type="dxa"/>
            <w:tcBorders>
              <w:top w:val="single" w:sz="4" w:space="0" w:color="auto"/>
              <w:left w:val="single" w:sz="4" w:space="0" w:color="auto"/>
              <w:bottom w:val="single" w:sz="4" w:space="0" w:color="auto"/>
              <w:right w:val="single" w:sz="4" w:space="0" w:color="auto"/>
            </w:tcBorders>
            <w:vAlign w:val="center"/>
          </w:tcPr>
          <w:p w14:paraId="27D6B52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w:t>
            </w:r>
          </w:p>
        </w:tc>
        <w:tc>
          <w:tcPr>
            <w:tcW w:w="2445" w:type="dxa"/>
            <w:tcBorders>
              <w:top w:val="single" w:sz="4" w:space="0" w:color="auto"/>
              <w:left w:val="single" w:sz="4" w:space="0" w:color="auto"/>
              <w:bottom w:val="nil"/>
              <w:right w:val="single" w:sz="4" w:space="0" w:color="auto"/>
            </w:tcBorders>
            <w:vAlign w:val="center"/>
          </w:tcPr>
          <w:p w14:paraId="72EFAEEB"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0</w:t>
            </w:r>
          </w:p>
        </w:tc>
      </w:tr>
      <w:tr w:rsidR="006F6378" w:rsidRPr="00C30686" w14:paraId="49F278F4" w14:textId="77777777" w:rsidTr="004F423A">
        <w:trPr>
          <w:trHeight w:val="29"/>
        </w:trPr>
        <w:tc>
          <w:tcPr>
            <w:tcW w:w="2742" w:type="dxa"/>
            <w:tcBorders>
              <w:top w:val="nil"/>
              <w:left w:val="single" w:sz="4" w:space="0" w:color="auto"/>
              <w:bottom w:val="nil"/>
              <w:right w:val="single" w:sz="4" w:space="0" w:color="auto"/>
            </w:tcBorders>
            <w:vAlign w:val="center"/>
          </w:tcPr>
          <w:p w14:paraId="2434D7A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A4207F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237A66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5BF8A9C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6D96B6DF" w14:textId="77777777" w:rsidR="006F6378" w:rsidRPr="00C30686" w:rsidRDefault="006F6378" w:rsidP="0094020B">
            <w:pPr>
              <w:pStyle w:val="TAC"/>
              <w:rPr>
                <w:rFonts w:eastAsiaTheme="minorEastAsia"/>
                <w:lang w:val="en-US" w:eastAsia="zh-CN"/>
              </w:rPr>
            </w:pPr>
          </w:p>
        </w:tc>
      </w:tr>
      <w:tr w:rsidR="006F6378" w:rsidRPr="00C30686" w14:paraId="42A6DB98"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61710D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6DEEE18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04EB99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673346B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352E0C9E" w14:textId="77777777" w:rsidR="006F6378" w:rsidRPr="00C30686" w:rsidRDefault="006F6378" w:rsidP="0094020B">
            <w:pPr>
              <w:pStyle w:val="TAC"/>
              <w:rPr>
                <w:rFonts w:eastAsiaTheme="minorEastAsia"/>
                <w:lang w:val="en-US" w:eastAsia="zh-CN"/>
              </w:rPr>
            </w:pPr>
          </w:p>
        </w:tc>
      </w:tr>
      <w:tr w:rsidR="006F6378" w:rsidRPr="00C30686" w14:paraId="4D01BE41"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6433A07" w14:textId="77777777" w:rsidR="006F6378" w:rsidRPr="00C30686" w:rsidRDefault="006F6378" w:rsidP="0094020B">
            <w:pPr>
              <w:pStyle w:val="TAC"/>
              <w:rPr>
                <w:rFonts w:eastAsiaTheme="minorEastAsia"/>
                <w:lang w:val="en-US" w:eastAsia="zh-CN"/>
              </w:rPr>
            </w:pPr>
            <w:r w:rsidRPr="00C30686">
              <w:rPr>
                <w:lang w:val="en-US" w:eastAsia="zh-CN"/>
              </w:rPr>
              <w:t>CA_n12A-n66(2A)-n77(2A)</w:t>
            </w:r>
          </w:p>
        </w:tc>
        <w:tc>
          <w:tcPr>
            <w:tcW w:w="2785" w:type="dxa"/>
            <w:tcBorders>
              <w:top w:val="single" w:sz="4" w:space="0" w:color="auto"/>
              <w:left w:val="single" w:sz="4" w:space="0" w:color="auto"/>
              <w:bottom w:val="nil"/>
              <w:right w:val="single" w:sz="4" w:space="0" w:color="auto"/>
            </w:tcBorders>
            <w:vAlign w:val="center"/>
          </w:tcPr>
          <w:p w14:paraId="2C15CFEC" w14:textId="77777777" w:rsidR="006F6378" w:rsidRPr="00C30686" w:rsidRDefault="006F6378" w:rsidP="0094020B">
            <w:pPr>
              <w:pStyle w:val="TAC"/>
              <w:rPr>
                <w:rFonts w:eastAsiaTheme="minorEastAsia"/>
                <w:lang w:val="en-US" w:eastAsia="zh-CN"/>
              </w:rPr>
            </w:pPr>
            <w:r w:rsidRPr="00C30686">
              <w:rPr>
                <w:rFonts w:eastAsiaTheme="minorEastAsia"/>
              </w:rPr>
              <w:t>n77</w:t>
            </w:r>
            <w:r w:rsidRPr="00C30686">
              <w:rPr>
                <w:rFonts w:eastAsiaTheme="minorEastAsia"/>
                <w:vertAlign w:val="superscript"/>
              </w:rPr>
              <w:t>7</w:t>
            </w:r>
          </w:p>
          <w:p w14:paraId="5BD65F1C" w14:textId="77777777" w:rsidR="006F6378" w:rsidRPr="00C30686" w:rsidRDefault="006F6378" w:rsidP="0094020B">
            <w:pPr>
              <w:pStyle w:val="TAC"/>
              <w:rPr>
                <w:rFonts w:eastAsiaTheme="minorEastAsia"/>
                <w:lang w:val="en-US" w:eastAsia="zh-CN"/>
              </w:rPr>
            </w:pPr>
            <w:r w:rsidRPr="00C30686">
              <w:rPr>
                <w:lang w:val="en-US" w:eastAsia="zh-CN"/>
              </w:rPr>
              <w:t>CA_n12A-n66A CA_n12A-n77A</w:t>
            </w:r>
            <w:r w:rsidRPr="00C30686">
              <w:rPr>
                <w:rFonts w:eastAsiaTheme="minorEastAsia"/>
                <w:vertAlign w:val="superscript"/>
              </w:rPr>
              <w:t>7</w:t>
            </w:r>
            <w:r w:rsidRPr="00C30686">
              <w:rPr>
                <w:lang w:val="en-US" w:eastAsia="zh-CN"/>
              </w:rPr>
              <w:t xml:space="preserve"> CA_n66A-n77A</w:t>
            </w:r>
            <w:r w:rsidRPr="00C30686">
              <w:rPr>
                <w:rFonts w:eastAsiaTheme="minorEastAsia"/>
                <w:vertAlign w:val="superscript"/>
              </w:rPr>
              <w:t>7</w:t>
            </w:r>
          </w:p>
        </w:tc>
        <w:tc>
          <w:tcPr>
            <w:tcW w:w="1259" w:type="dxa"/>
            <w:tcBorders>
              <w:top w:val="single" w:sz="4" w:space="0" w:color="auto"/>
              <w:left w:val="single" w:sz="4" w:space="0" w:color="auto"/>
              <w:bottom w:val="single" w:sz="4" w:space="0" w:color="auto"/>
              <w:right w:val="single" w:sz="4" w:space="0" w:color="auto"/>
            </w:tcBorders>
            <w:vAlign w:val="center"/>
          </w:tcPr>
          <w:p w14:paraId="4A0B8EDC" w14:textId="77777777" w:rsidR="006F6378" w:rsidRPr="00C30686" w:rsidRDefault="006F6378" w:rsidP="0094020B">
            <w:pPr>
              <w:pStyle w:val="TAC"/>
              <w:rPr>
                <w:rFonts w:eastAsiaTheme="minorEastAsia"/>
                <w:lang w:val="en-US" w:eastAsia="zh-CN"/>
              </w:rPr>
            </w:pPr>
            <w:r w:rsidRPr="00C30686">
              <w:rPr>
                <w:color w:val="000000"/>
                <w:kern w:val="2"/>
                <w:szCs w:val="22"/>
                <w:lang w:val="en-US" w:eastAsia="zh-CN"/>
              </w:rPr>
              <w:t>n12</w:t>
            </w:r>
          </w:p>
        </w:tc>
        <w:tc>
          <w:tcPr>
            <w:tcW w:w="4356" w:type="dxa"/>
            <w:tcBorders>
              <w:top w:val="single" w:sz="4" w:space="0" w:color="auto"/>
              <w:left w:val="single" w:sz="4" w:space="0" w:color="auto"/>
              <w:bottom w:val="single" w:sz="4" w:space="0" w:color="auto"/>
              <w:right w:val="single" w:sz="4" w:space="0" w:color="auto"/>
            </w:tcBorders>
            <w:vAlign w:val="center"/>
          </w:tcPr>
          <w:p w14:paraId="38747805" w14:textId="77777777" w:rsidR="006F6378" w:rsidRPr="00C30686" w:rsidRDefault="006F6378" w:rsidP="0094020B">
            <w:pPr>
              <w:pStyle w:val="TAC"/>
              <w:rPr>
                <w:rFonts w:eastAsiaTheme="minorEastAsia"/>
                <w:lang w:val="en-US" w:eastAsia="zh-CN" w:bidi="ar"/>
              </w:rPr>
            </w:pPr>
            <w:r w:rsidRPr="00C30686">
              <w:rPr>
                <w:lang w:val="en-US" w:eastAsia="zh-CN" w:bidi="ar"/>
              </w:rPr>
              <w:t>5, 10, 15</w:t>
            </w:r>
          </w:p>
        </w:tc>
        <w:tc>
          <w:tcPr>
            <w:tcW w:w="2445" w:type="dxa"/>
            <w:tcBorders>
              <w:top w:val="single" w:sz="4" w:space="0" w:color="auto"/>
              <w:left w:val="single" w:sz="4" w:space="0" w:color="auto"/>
              <w:bottom w:val="nil"/>
              <w:right w:val="single" w:sz="4" w:space="0" w:color="auto"/>
            </w:tcBorders>
            <w:vAlign w:val="center"/>
          </w:tcPr>
          <w:p w14:paraId="672D3972" w14:textId="77777777" w:rsidR="006F6378" w:rsidRPr="00C30686" w:rsidRDefault="006F6378" w:rsidP="0094020B">
            <w:pPr>
              <w:pStyle w:val="TAC"/>
              <w:rPr>
                <w:rFonts w:eastAsiaTheme="minorEastAsia"/>
                <w:lang w:val="en-US" w:eastAsia="zh-CN"/>
              </w:rPr>
            </w:pPr>
            <w:r w:rsidRPr="00C30686">
              <w:rPr>
                <w:kern w:val="2"/>
                <w:szCs w:val="18"/>
                <w:lang w:val="en-US" w:eastAsia="zh-CN"/>
              </w:rPr>
              <w:t>0</w:t>
            </w:r>
          </w:p>
        </w:tc>
      </w:tr>
      <w:tr w:rsidR="006F6378" w:rsidRPr="00C30686" w14:paraId="7D565830" w14:textId="77777777" w:rsidTr="004F423A">
        <w:trPr>
          <w:trHeight w:val="29"/>
        </w:trPr>
        <w:tc>
          <w:tcPr>
            <w:tcW w:w="2742" w:type="dxa"/>
            <w:tcBorders>
              <w:top w:val="nil"/>
              <w:left w:val="single" w:sz="4" w:space="0" w:color="auto"/>
              <w:bottom w:val="nil"/>
              <w:right w:val="single" w:sz="4" w:space="0" w:color="auto"/>
            </w:tcBorders>
            <w:vAlign w:val="center"/>
          </w:tcPr>
          <w:p w14:paraId="56EC966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D5308F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58BEF3C" w14:textId="77777777" w:rsidR="006F6378" w:rsidRPr="00C30686" w:rsidRDefault="006F6378" w:rsidP="0094020B">
            <w:pPr>
              <w:pStyle w:val="TAC"/>
              <w:rPr>
                <w:rFonts w:eastAsiaTheme="minorEastAsia"/>
                <w:lang w:val="en-US" w:eastAsia="zh-CN"/>
              </w:rPr>
            </w:pPr>
            <w:r w:rsidRPr="00C30686">
              <w:rPr>
                <w:kern w:val="2"/>
                <w:szCs w:val="22"/>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64657BCE" w14:textId="77777777" w:rsidR="006F6378" w:rsidRPr="00C30686" w:rsidRDefault="006F6378" w:rsidP="0094020B">
            <w:pPr>
              <w:pStyle w:val="TAC"/>
              <w:rPr>
                <w:rFonts w:eastAsiaTheme="minorEastAsia"/>
                <w:lang w:val="en-US" w:eastAsia="zh-CN" w:bidi="ar"/>
              </w:rPr>
            </w:pPr>
            <w:r w:rsidRPr="00C30686">
              <w:rPr>
                <w:lang w:val="en-US" w:eastAsia="zh-CN" w:bidi="ar"/>
              </w:rPr>
              <w:t>CA_n66(2A)_BCS1</w:t>
            </w:r>
          </w:p>
        </w:tc>
        <w:tc>
          <w:tcPr>
            <w:tcW w:w="2445" w:type="dxa"/>
            <w:tcBorders>
              <w:top w:val="nil"/>
              <w:left w:val="single" w:sz="4" w:space="0" w:color="auto"/>
              <w:bottom w:val="nil"/>
              <w:right w:val="single" w:sz="4" w:space="0" w:color="auto"/>
            </w:tcBorders>
            <w:vAlign w:val="center"/>
          </w:tcPr>
          <w:p w14:paraId="244B71B8" w14:textId="77777777" w:rsidR="006F6378" w:rsidRPr="00C30686" w:rsidRDefault="006F6378" w:rsidP="0094020B">
            <w:pPr>
              <w:pStyle w:val="TAC"/>
              <w:rPr>
                <w:rFonts w:eastAsiaTheme="minorEastAsia"/>
                <w:lang w:val="en-US" w:eastAsia="zh-CN"/>
              </w:rPr>
            </w:pPr>
          </w:p>
        </w:tc>
      </w:tr>
      <w:tr w:rsidR="006F6378" w:rsidRPr="00C30686" w14:paraId="78BFBCD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4821A0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E2E653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4EE2954" w14:textId="77777777" w:rsidR="006F6378" w:rsidRPr="00C30686" w:rsidRDefault="006F6378" w:rsidP="0094020B">
            <w:pPr>
              <w:pStyle w:val="TAC"/>
              <w:rPr>
                <w:rFonts w:eastAsiaTheme="minorEastAsia"/>
                <w:lang w:val="en-US" w:eastAsia="zh-CN"/>
              </w:rPr>
            </w:pPr>
            <w:r w:rsidRPr="00C30686">
              <w:rPr>
                <w:kern w:val="2"/>
                <w:szCs w:val="22"/>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0FB44B64" w14:textId="77777777" w:rsidR="006F6378" w:rsidRPr="00C30686" w:rsidRDefault="006F6378" w:rsidP="0094020B">
            <w:pPr>
              <w:pStyle w:val="TAC"/>
              <w:rPr>
                <w:rFonts w:eastAsiaTheme="minorEastAsia"/>
                <w:lang w:val="en-US" w:eastAsia="zh-CN" w:bidi="ar"/>
              </w:rPr>
            </w:pPr>
            <w:r w:rsidRPr="00C30686">
              <w:rPr>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12BD06EF" w14:textId="77777777" w:rsidR="006F6378" w:rsidRPr="00C30686" w:rsidRDefault="006F6378" w:rsidP="0094020B">
            <w:pPr>
              <w:pStyle w:val="TAC"/>
              <w:rPr>
                <w:rFonts w:eastAsiaTheme="minorEastAsia"/>
                <w:lang w:val="en-US" w:eastAsia="zh-CN"/>
              </w:rPr>
            </w:pPr>
          </w:p>
        </w:tc>
      </w:tr>
      <w:tr w:rsidR="006F6378" w:rsidRPr="00C30686" w14:paraId="0F253970"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EBD5368" w14:textId="77777777" w:rsidR="006F6378" w:rsidRPr="00C30686" w:rsidRDefault="006F6378" w:rsidP="0094020B">
            <w:pPr>
              <w:pStyle w:val="TAC"/>
              <w:rPr>
                <w:rFonts w:eastAsiaTheme="minorEastAsia"/>
                <w:lang w:val="en-US" w:eastAsia="zh-CN"/>
              </w:rPr>
            </w:pPr>
            <w:r w:rsidRPr="00C30686">
              <w:rPr>
                <w:lang w:val="en-US" w:eastAsia="zh-CN"/>
              </w:rPr>
              <w:t>CA_n12A-n66(3A)-n77A</w:t>
            </w:r>
          </w:p>
        </w:tc>
        <w:tc>
          <w:tcPr>
            <w:tcW w:w="2785" w:type="dxa"/>
            <w:tcBorders>
              <w:top w:val="single" w:sz="4" w:space="0" w:color="auto"/>
              <w:left w:val="single" w:sz="4" w:space="0" w:color="auto"/>
              <w:bottom w:val="nil"/>
              <w:right w:val="single" w:sz="4" w:space="0" w:color="auto"/>
            </w:tcBorders>
            <w:vAlign w:val="center"/>
          </w:tcPr>
          <w:p w14:paraId="7035B6FD" w14:textId="77777777" w:rsidR="006F6378" w:rsidRPr="00C30686" w:rsidRDefault="006F6378" w:rsidP="0094020B">
            <w:pPr>
              <w:pStyle w:val="TAC"/>
              <w:rPr>
                <w:rFonts w:eastAsiaTheme="minorEastAsia"/>
                <w:lang w:val="en-US" w:eastAsia="zh-CN"/>
              </w:rPr>
            </w:pPr>
            <w:r w:rsidRPr="00C30686">
              <w:rPr>
                <w:rFonts w:eastAsiaTheme="minorEastAsia"/>
              </w:rPr>
              <w:t>n77</w:t>
            </w:r>
            <w:r w:rsidRPr="00C30686">
              <w:rPr>
                <w:rFonts w:eastAsiaTheme="minorEastAsia"/>
                <w:vertAlign w:val="superscript"/>
              </w:rPr>
              <w:t>7</w:t>
            </w:r>
          </w:p>
          <w:p w14:paraId="57B9EBA3" w14:textId="77777777" w:rsidR="006F6378" w:rsidRPr="00C30686" w:rsidRDefault="006F6378" w:rsidP="0094020B">
            <w:pPr>
              <w:pStyle w:val="TAC"/>
              <w:rPr>
                <w:rFonts w:eastAsiaTheme="minorEastAsia"/>
                <w:lang w:val="en-US" w:eastAsia="zh-CN"/>
              </w:rPr>
            </w:pPr>
            <w:r w:rsidRPr="00C30686">
              <w:rPr>
                <w:lang w:val="en-US" w:eastAsia="zh-CN"/>
              </w:rPr>
              <w:t>CA_n12A-n66A CA_n12A-n77A</w:t>
            </w:r>
            <w:r w:rsidRPr="00C30686">
              <w:rPr>
                <w:rFonts w:eastAsiaTheme="minorEastAsia"/>
                <w:vertAlign w:val="superscript"/>
              </w:rPr>
              <w:t>7</w:t>
            </w:r>
            <w:r w:rsidRPr="00C30686">
              <w:rPr>
                <w:lang w:val="en-US" w:eastAsia="zh-CN"/>
              </w:rPr>
              <w:t xml:space="preserve"> CA_n66A-n77A</w:t>
            </w:r>
            <w:r w:rsidRPr="00C30686">
              <w:rPr>
                <w:rFonts w:eastAsiaTheme="minorEastAsia"/>
                <w:vertAlign w:val="superscript"/>
              </w:rPr>
              <w:t>7</w:t>
            </w:r>
          </w:p>
        </w:tc>
        <w:tc>
          <w:tcPr>
            <w:tcW w:w="1259" w:type="dxa"/>
            <w:tcBorders>
              <w:top w:val="single" w:sz="4" w:space="0" w:color="auto"/>
              <w:left w:val="single" w:sz="4" w:space="0" w:color="auto"/>
              <w:bottom w:val="single" w:sz="4" w:space="0" w:color="auto"/>
              <w:right w:val="single" w:sz="4" w:space="0" w:color="auto"/>
            </w:tcBorders>
            <w:vAlign w:val="center"/>
          </w:tcPr>
          <w:p w14:paraId="1291C36E" w14:textId="77777777" w:rsidR="006F6378" w:rsidRPr="00C30686" w:rsidRDefault="006F6378" w:rsidP="0094020B">
            <w:pPr>
              <w:pStyle w:val="TAC"/>
              <w:rPr>
                <w:rFonts w:eastAsiaTheme="minorEastAsia"/>
                <w:lang w:val="en-US" w:eastAsia="zh-CN"/>
              </w:rPr>
            </w:pPr>
            <w:r w:rsidRPr="00C30686">
              <w:rPr>
                <w:color w:val="000000"/>
                <w:kern w:val="2"/>
                <w:szCs w:val="22"/>
                <w:lang w:val="en-US" w:eastAsia="zh-CN"/>
              </w:rPr>
              <w:t>n12</w:t>
            </w:r>
          </w:p>
        </w:tc>
        <w:tc>
          <w:tcPr>
            <w:tcW w:w="4356" w:type="dxa"/>
            <w:tcBorders>
              <w:top w:val="single" w:sz="4" w:space="0" w:color="auto"/>
              <w:left w:val="single" w:sz="4" w:space="0" w:color="auto"/>
              <w:bottom w:val="single" w:sz="4" w:space="0" w:color="auto"/>
              <w:right w:val="single" w:sz="4" w:space="0" w:color="auto"/>
            </w:tcBorders>
            <w:vAlign w:val="center"/>
          </w:tcPr>
          <w:p w14:paraId="7D03060F" w14:textId="77777777" w:rsidR="006F6378" w:rsidRPr="00C30686" w:rsidRDefault="006F6378" w:rsidP="0094020B">
            <w:pPr>
              <w:pStyle w:val="TAC"/>
              <w:rPr>
                <w:rFonts w:eastAsiaTheme="minorEastAsia"/>
                <w:lang w:val="en-US" w:eastAsia="zh-CN" w:bidi="ar"/>
              </w:rPr>
            </w:pPr>
            <w:r w:rsidRPr="00C30686">
              <w:rPr>
                <w:lang w:val="en-US" w:eastAsia="zh-CN" w:bidi="ar"/>
              </w:rPr>
              <w:t>5, 10, 15</w:t>
            </w:r>
          </w:p>
        </w:tc>
        <w:tc>
          <w:tcPr>
            <w:tcW w:w="2445" w:type="dxa"/>
            <w:tcBorders>
              <w:top w:val="single" w:sz="4" w:space="0" w:color="auto"/>
              <w:left w:val="single" w:sz="4" w:space="0" w:color="auto"/>
              <w:bottom w:val="nil"/>
              <w:right w:val="single" w:sz="4" w:space="0" w:color="auto"/>
            </w:tcBorders>
            <w:vAlign w:val="center"/>
          </w:tcPr>
          <w:p w14:paraId="780C6901" w14:textId="77777777" w:rsidR="006F6378" w:rsidRPr="00C30686" w:rsidRDefault="006F6378" w:rsidP="0094020B">
            <w:pPr>
              <w:pStyle w:val="TAC"/>
              <w:rPr>
                <w:rFonts w:eastAsiaTheme="minorEastAsia"/>
                <w:lang w:val="en-US" w:eastAsia="zh-CN"/>
              </w:rPr>
            </w:pPr>
            <w:r w:rsidRPr="00C30686">
              <w:rPr>
                <w:kern w:val="2"/>
                <w:szCs w:val="18"/>
                <w:lang w:val="en-US" w:eastAsia="zh-CN"/>
              </w:rPr>
              <w:t>0</w:t>
            </w:r>
          </w:p>
        </w:tc>
      </w:tr>
      <w:tr w:rsidR="006F6378" w:rsidRPr="00C30686" w14:paraId="30FAD6EF" w14:textId="77777777" w:rsidTr="004F423A">
        <w:trPr>
          <w:trHeight w:val="29"/>
        </w:trPr>
        <w:tc>
          <w:tcPr>
            <w:tcW w:w="2742" w:type="dxa"/>
            <w:tcBorders>
              <w:top w:val="nil"/>
              <w:left w:val="single" w:sz="4" w:space="0" w:color="auto"/>
              <w:bottom w:val="nil"/>
              <w:right w:val="single" w:sz="4" w:space="0" w:color="auto"/>
            </w:tcBorders>
            <w:vAlign w:val="center"/>
          </w:tcPr>
          <w:p w14:paraId="22192AB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A88B50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9969641" w14:textId="77777777" w:rsidR="006F6378" w:rsidRPr="00C30686" w:rsidRDefault="006F6378" w:rsidP="0094020B">
            <w:pPr>
              <w:pStyle w:val="TAC"/>
              <w:rPr>
                <w:rFonts w:eastAsiaTheme="minorEastAsia"/>
                <w:lang w:val="en-US" w:eastAsia="zh-CN"/>
              </w:rPr>
            </w:pPr>
            <w:r w:rsidRPr="00C30686">
              <w:rPr>
                <w:kern w:val="2"/>
                <w:szCs w:val="22"/>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110F0FFC" w14:textId="77777777" w:rsidR="006F6378" w:rsidRPr="00C30686" w:rsidRDefault="006F6378" w:rsidP="0094020B">
            <w:pPr>
              <w:pStyle w:val="TAC"/>
              <w:rPr>
                <w:rFonts w:eastAsiaTheme="minorEastAsia"/>
                <w:lang w:val="en-US" w:eastAsia="zh-CN" w:bidi="ar"/>
              </w:rPr>
            </w:pPr>
            <w:r w:rsidRPr="00C30686">
              <w:rPr>
                <w:lang w:val="en-US" w:eastAsia="zh-CN" w:bidi="ar"/>
              </w:rPr>
              <w:t>CA_n66(3A)_BCS0</w:t>
            </w:r>
          </w:p>
        </w:tc>
        <w:tc>
          <w:tcPr>
            <w:tcW w:w="2445" w:type="dxa"/>
            <w:tcBorders>
              <w:top w:val="nil"/>
              <w:left w:val="single" w:sz="4" w:space="0" w:color="auto"/>
              <w:bottom w:val="nil"/>
              <w:right w:val="single" w:sz="4" w:space="0" w:color="auto"/>
            </w:tcBorders>
            <w:vAlign w:val="center"/>
          </w:tcPr>
          <w:p w14:paraId="09E4FE42" w14:textId="77777777" w:rsidR="006F6378" w:rsidRPr="00C30686" w:rsidRDefault="006F6378" w:rsidP="0094020B">
            <w:pPr>
              <w:pStyle w:val="TAC"/>
              <w:rPr>
                <w:rFonts w:eastAsiaTheme="minorEastAsia"/>
                <w:lang w:val="en-US" w:eastAsia="zh-CN"/>
              </w:rPr>
            </w:pPr>
          </w:p>
        </w:tc>
      </w:tr>
      <w:tr w:rsidR="006F6378" w:rsidRPr="00C30686" w14:paraId="71779B22"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214681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03E9147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FC2ED3A" w14:textId="77777777" w:rsidR="006F6378" w:rsidRPr="00C30686" w:rsidRDefault="006F6378" w:rsidP="0094020B">
            <w:pPr>
              <w:pStyle w:val="TAC"/>
              <w:rPr>
                <w:rFonts w:eastAsiaTheme="minorEastAsia"/>
                <w:lang w:val="en-US" w:eastAsia="zh-CN"/>
              </w:rPr>
            </w:pPr>
            <w:r w:rsidRPr="00C30686">
              <w:rPr>
                <w:kern w:val="2"/>
                <w:szCs w:val="22"/>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413954D" w14:textId="77777777" w:rsidR="006F6378" w:rsidRPr="00C30686" w:rsidRDefault="006F6378" w:rsidP="0094020B">
            <w:pPr>
              <w:pStyle w:val="TAC"/>
              <w:rPr>
                <w:rFonts w:eastAsiaTheme="minorEastAsia"/>
                <w:lang w:val="en-US" w:eastAsia="zh-CN" w:bidi="ar"/>
              </w:rPr>
            </w:pPr>
            <w:r w:rsidRPr="00C30686">
              <w:rPr>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4E536C89" w14:textId="77777777" w:rsidR="006F6378" w:rsidRPr="00C30686" w:rsidRDefault="006F6378" w:rsidP="0094020B">
            <w:pPr>
              <w:pStyle w:val="TAC"/>
              <w:rPr>
                <w:rFonts w:eastAsiaTheme="minorEastAsia"/>
                <w:lang w:val="en-US" w:eastAsia="zh-CN"/>
              </w:rPr>
            </w:pPr>
          </w:p>
        </w:tc>
      </w:tr>
      <w:tr w:rsidR="006F6378" w:rsidRPr="00C30686" w14:paraId="7D893B27"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4875F9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CA_n12A-n66(3A)-n77(2A)</w:t>
            </w:r>
          </w:p>
        </w:tc>
        <w:tc>
          <w:tcPr>
            <w:tcW w:w="2785" w:type="dxa"/>
            <w:tcBorders>
              <w:top w:val="single" w:sz="4" w:space="0" w:color="auto"/>
              <w:left w:val="single" w:sz="4" w:space="0" w:color="auto"/>
              <w:bottom w:val="nil"/>
              <w:right w:val="single" w:sz="4" w:space="0" w:color="auto"/>
            </w:tcBorders>
            <w:vAlign w:val="center"/>
          </w:tcPr>
          <w:p w14:paraId="286BD20B"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n77</w:t>
            </w:r>
            <w:r w:rsidRPr="00C30686">
              <w:rPr>
                <w:rFonts w:eastAsiaTheme="minorEastAsia"/>
                <w:vertAlign w:val="superscript"/>
                <w:lang w:val="en-US" w:eastAsia="zh-CN"/>
              </w:rPr>
              <w:t>7</w:t>
            </w:r>
          </w:p>
          <w:p w14:paraId="4B65B8D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CA_n12A-n66A</w:t>
            </w:r>
          </w:p>
          <w:p w14:paraId="187065C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CA_n12A-n77A</w:t>
            </w:r>
            <w:r w:rsidRPr="00C30686">
              <w:rPr>
                <w:rFonts w:eastAsiaTheme="minorEastAsia"/>
                <w:vertAlign w:val="superscript"/>
                <w:lang w:val="en-US" w:eastAsia="zh-CN"/>
              </w:rPr>
              <w:t>7</w:t>
            </w:r>
          </w:p>
          <w:p w14:paraId="2AFD1EB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CA_n66A-n77A</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4B903EC0" w14:textId="77777777" w:rsidR="006F6378" w:rsidRPr="00C30686" w:rsidRDefault="006F6378" w:rsidP="0094020B">
            <w:pPr>
              <w:pStyle w:val="TAC"/>
              <w:rPr>
                <w:rFonts w:eastAsiaTheme="minorEastAsia"/>
                <w:lang w:val="en-US" w:eastAsia="zh-CN"/>
              </w:rPr>
            </w:pPr>
            <w:r w:rsidRPr="00C30686">
              <w:rPr>
                <w:color w:val="000000"/>
                <w:kern w:val="2"/>
                <w:szCs w:val="22"/>
                <w:lang w:val="en-US" w:eastAsia="zh-CN"/>
              </w:rPr>
              <w:t>n12</w:t>
            </w:r>
          </w:p>
        </w:tc>
        <w:tc>
          <w:tcPr>
            <w:tcW w:w="4356" w:type="dxa"/>
            <w:tcBorders>
              <w:top w:val="single" w:sz="4" w:space="0" w:color="auto"/>
              <w:left w:val="single" w:sz="4" w:space="0" w:color="auto"/>
              <w:bottom w:val="single" w:sz="4" w:space="0" w:color="auto"/>
              <w:right w:val="single" w:sz="4" w:space="0" w:color="auto"/>
            </w:tcBorders>
            <w:vAlign w:val="center"/>
          </w:tcPr>
          <w:p w14:paraId="77C437A5" w14:textId="77777777" w:rsidR="006F6378" w:rsidRPr="00C30686" w:rsidRDefault="006F6378" w:rsidP="0094020B">
            <w:pPr>
              <w:pStyle w:val="TAC"/>
              <w:rPr>
                <w:rFonts w:eastAsiaTheme="minorEastAsia"/>
                <w:lang w:val="en-US" w:eastAsia="zh-CN" w:bidi="ar"/>
              </w:rPr>
            </w:pPr>
            <w:r w:rsidRPr="00C30686">
              <w:rPr>
                <w:lang w:val="en-US" w:eastAsia="zh-CN" w:bidi="ar"/>
              </w:rPr>
              <w:t>5, 10, 15</w:t>
            </w:r>
          </w:p>
        </w:tc>
        <w:tc>
          <w:tcPr>
            <w:tcW w:w="2445" w:type="dxa"/>
            <w:tcBorders>
              <w:top w:val="nil"/>
              <w:left w:val="single" w:sz="4" w:space="0" w:color="auto"/>
              <w:bottom w:val="nil"/>
              <w:right w:val="single" w:sz="4" w:space="0" w:color="auto"/>
            </w:tcBorders>
            <w:vAlign w:val="center"/>
          </w:tcPr>
          <w:p w14:paraId="3D97A45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12679490" w14:textId="77777777" w:rsidTr="004F423A">
        <w:trPr>
          <w:trHeight w:val="29"/>
        </w:trPr>
        <w:tc>
          <w:tcPr>
            <w:tcW w:w="2742" w:type="dxa"/>
            <w:tcBorders>
              <w:top w:val="nil"/>
              <w:left w:val="single" w:sz="4" w:space="0" w:color="auto"/>
              <w:bottom w:val="nil"/>
              <w:right w:val="single" w:sz="4" w:space="0" w:color="auto"/>
            </w:tcBorders>
            <w:vAlign w:val="center"/>
          </w:tcPr>
          <w:p w14:paraId="14AF504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4A7E9F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8C6B231" w14:textId="77777777" w:rsidR="006F6378" w:rsidRPr="00C30686" w:rsidRDefault="006F6378" w:rsidP="0094020B">
            <w:pPr>
              <w:pStyle w:val="TAC"/>
              <w:rPr>
                <w:rFonts w:eastAsiaTheme="minorEastAsia"/>
                <w:lang w:val="en-US" w:eastAsia="zh-CN"/>
              </w:rPr>
            </w:pPr>
            <w:r w:rsidRPr="00C30686">
              <w:rPr>
                <w:kern w:val="2"/>
                <w:szCs w:val="22"/>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59AEF45D" w14:textId="77777777" w:rsidR="006F6378" w:rsidRPr="00C30686" w:rsidRDefault="006F6378" w:rsidP="0094020B">
            <w:pPr>
              <w:pStyle w:val="TAC"/>
              <w:rPr>
                <w:rFonts w:eastAsiaTheme="minorEastAsia"/>
                <w:lang w:val="en-US" w:eastAsia="zh-CN" w:bidi="ar"/>
              </w:rPr>
            </w:pPr>
            <w:r w:rsidRPr="00C30686">
              <w:rPr>
                <w:lang w:val="en-US" w:eastAsia="zh-CN" w:bidi="ar"/>
              </w:rPr>
              <w:t>CA_n66(3A)_BCS0</w:t>
            </w:r>
          </w:p>
        </w:tc>
        <w:tc>
          <w:tcPr>
            <w:tcW w:w="2445" w:type="dxa"/>
            <w:tcBorders>
              <w:top w:val="nil"/>
              <w:left w:val="single" w:sz="4" w:space="0" w:color="auto"/>
              <w:bottom w:val="nil"/>
              <w:right w:val="single" w:sz="4" w:space="0" w:color="auto"/>
            </w:tcBorders>
            <w:vAlign w:val="center"/>
          </w:tcPr>
          <w:p w14:paraId="27E18993" w14:textId="77777777" w:rsidR="006F6378" w:rsidRPr="00C30686" w:rsidRDefault="006F6378" w:rsidP="0094020B">
            <w:pPr>
              <w:pStyle w:val="TAC"/>
              <w:rPr>
                <w:rFonts w:eastAsiaTheme="minorEastAsia"/>
                <w:lang w:val="en-US" w:eastAsia="zh-CN"/>
              </w:rPr>
            </w:pPr>
          </w:p>
        </w:tc>
      </w:tr>
      <w:tr w:rsidR="006F6378" w:rsidRPr="00C30686" w14:paraId="7E197FF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ABB08B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644A3B5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ED3FAF6" w14:textId="77777777" w:rsidR="006F6378" w:rsidRPr="00C30686" w:rsidRDefault="006F6378" w:rsidP="0094020B">
            <w:pPr>
              <w:pStyle w:val="TAC"/>
              <w:rPr>
                <w:rFonts w:eastAsiaTheme="minorEastAsia"/>
                <w:lang w:val="en-US" w:eastAsia="zh-CN"/>
              </w:rPr>
            </w:pPr>
            <w:r w:rsidRPr="00C30686">
              <w:rPr>
                <w:kern w:val="2"/>
                <w:szCs w:val="22"/>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754F6E3B" w14:textId="77777777" w:rsidR="006F6378" w:rsidRPr="00C30686" w:rsidRDefault="006F6378" w:rsidP="0094020B">
            <w:pPr>
              <w:pStyle w:val="TAC"/>
              <w:rPr>
                <w:rFonts w:eastAsiaTheme="minorEastAsia"/>
                <w:lang w:val="en-US" w:eastAsia="zh-CN" w:bidi="ar"/>
              </w:rPr>
            </w:pPr>
            <w:r w:rsidRPr="00C30686">
              <w:rPr>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0344B67D" w14:textId="77777777" w:rsidR="006F6378" w:rsidRPr="00C30686" w:rsidRDefault="006F6378" w:rsidP="0094020B">
            <w:pPr>
              <w:pStyle w:val="TAC"/>
              <w:rPr>
                <w:rFonts w:eastAsiaTheme="minorEastAsia"/>
                <w:lang w:val="en-US" w:eastAsia="zh-CN"/>
              </w:rPr>
            </w:pPr>
          </w:p>
        </w:tc>
      </w:tr>
      <w:tr w:rsidR="006F6378" w:rsidRPr="00C30686" w14:paraId="7973B187"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350486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CA_n13A-n25A-n66A</w:t>
            </w:r>
          </w:p>
        </w:tc>
        <w:tc>
          <w:tcPr>
            <w:tcW w:w="2785" w:type="dxa"/>
            <w:tcBorders>
              <w:top w:val="single" w:sz="4" w:space="0" w:color="auto"/>
              <w:left w:val="single" w:sz="4" w:space="0" w:color="auto"/>
              <w:bottom w:val="nil"/>
              <w:right w:val="single" w:sz="4" w:space="0" w:color="auto"/>
            </w:tcBorders>
            <w:vAlign w:val="center"/>
          </w:tcPr>
          <w:p w14:paraId="29F5B3F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CA_n13A-n25A</w:t>
            </w:r>
          </w:p>
          <w:p w14:paraId="5206C95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CA_n13A-n66A</w:t>
            </w:r>
          </w:p>
          <w:p w14:paraId="69665BE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CA_n25A-n66A</w:t>
            </w:r>
          </w:p>
        </w:tc>
        <w:tc>
          <w:tcPr>
            <w:tcW w:w="1259" w:type="dxa"/>
            <w:tcBorders>
              <w:top w:val="single" w:sz="4" w:space="0" w:color="auto"/>
              <w:left w:val="single" w:sz="4" w:space="0" w:color="auto"/>
              <w:bottom w:val="single" w:sz="4" w:space="0" w:color="auto"/>
              <w:right w:val="single" w:sz="4" w:space="0" w:color="auto"/>
            </w:tcBorders>
            <w:vAlign w:val="center"/>
          </w:tcPr>
          <w:p w14:paraId="16DFA1B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n13</w:t>
            </w:r>
          </w:p>
        </w:tc>
        <w:tc>
          <w:tcPr>
            <w:tcW w:w="4356" w:type="dxa"/>
            <w:tcBorders>
              <w:top w:val="single" w:sz="4" w:space="0" w:color="auto"/>
              <w:left w:val="single" w:sz="4" w:space="0" w:color="auto"/>
              <w:bottom w:val="single" w:sz="4" w:space="0" w:color="auto"/>
              <w:right w:val="single" w:sz="4" w:space="0" w:color="auto"/>
            </w:tcBorders>
            <w:vAlign w:val="center"/>
          </w:tcPr>
          <w:p w14:paraId="1C4B3D8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w:t>
            </w:r>
          </w:p>
        </w:tc>
        <w:tc>
          <w:tcPr>
            <w:tcW w:w="2445" w:type="dxa"/>
            <w:tcBorders>
              <w:top w:val="single" w:sz="4" w:space="0" w:color="auto"/>
              <w:left w:val="single" w:sz="4" w:space="0" w:color="auto"/>
              <w:bottom w:val="nil"/>
              <w:right w:val="single" w:sz="4" w:space="0" w:color="auto"/>
            </w:tcBorders>
            <w:vAlign w:val="center"/>
          </w:tcPr>
          <w:p w14:paraId="0D83197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112646D0" w14:textId="77777777" w:rsidTr="004F423A">
        <w:trPr>
          <w:trHeight w:val="29"/>
        </w:trPr>
        <w:tc>
          <w:tcPr>
            <w:tcW w:w="2742" w:type="dxa"/>
            <w:tcBorders>
              <w:top w:val="nil"/>
              <w:left w:val="single" w:sz="4" w:space="0" w:color="auto"/>
              <w:bottom w:val="nil"/>
              <w:right w:val="single" w:sz="4" w:space="0" w:color="auto"/>
            </w:tcBorders>
            <w:vAlign w:val="center"/>
          </w:tcPr>
          <w:p w14:paraId="666E920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AE639C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D42F8C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7D4DFB2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33A9B8E0" w14:textId="77777777" w:rsidR="006F6378" w:rsidRPr="00C30686" w:rsidRDefault="006F6378" w:rsidP="0094020B">
            <w:pPr>
              <w:pStyle w:val="TAC"/>
              <w:rPr>
                <w:rFonts w:eastAsiaTheme="minorEastAsia"/>
                <w:lang w:val="en-US" w:eastAsia="zh-CN"/>
              </w:rPr>
            </w:pPr>
          </w:p>
        </w:tc>
      </w:tr>
      <w:tr w:rsidR="006F6378" w:rsidRPr="00C30686" w14:paraId="42A3502E"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477607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72BBC8C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9138D6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6E24B14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single" w:sz="4" w:space="0" w:color="auto"/>
              <w:right w:val="single" w:sz="4" w:space="0" w:color="auto"/>
            </w:tcBorders>
            <w:vAlign w:val="center"/>
          </w:tcPr>
          <w:p w14:paraId="10B31E6F" w14:textId="77777777" w:rsidR="006F6378" w:rsidRPr="00C30686" w:rsidRDefault="006F6378" w:rsidP="0094020B">
            <w:pPr>
              <w:pStyle w:val="TAC"/>
              <w:rPr>
                <w:rFonts w:eastAsiaTheme="minorEastAsia"/>
                <w:lang w:val="en-US" w:eastAsia="zh-CN"/>
              </w:rPr>
            </w:pPr>
          </w:p>
        </w:tc>
      </w:tr>
      <w:tr w:rsidR="006F6378" w:rsidRPr="00C30686" w14:paraId="1121815D" w14:textId="77777777" w:rsidTr="004F423A">
        <w:trPr>
          <w:trHeight w:val="29"/>
        </w:trPr>
        <w:tc>
          <w:tcPr>
            <w:tcW w:w="2742" w:type="dxa"/>
            <w:tcBorders>
              <w:top w:val="nil"/>
              <w:left w:val="single" w:sz="4" w:space="0" w:color="auto"/>
              <w:bottom w:val="nil"/>
              <w:right w:val="single" w:sz="4" w:space="0" w:color="auto"/>
            </w:tcBorders>
            <w:vAlign w:val="center"/>
          </w:tcPr>
          <w:p w14:paraId="0E47D5F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CA_n13A-n25A-n77A</w:t>
            </w:r>
          </w:p>
        </w:tc>
        <w:tc>
          <w:tcPr>
            <w:tcW w:w="2785" w:type="dxa"/>
            <w:tcBorders>
              <w:top w:val="nil"/>
              <w:left w:val="single" w:sz="4" w:space="0" w:color="auto"/>
              <w:bottom w:val="nil"/>
              <w:right w:val="single" w:sz="4" w:space="0" w:color="auto"/>
            </w:tcBorders>
            <w:vAlign w:val="center"/>
          </w:tcPr>
          <w:p w14:paraId="74E85C1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CA_n13A-n25A</w:t>
            </w:r>
          </w:p>
          <w:p w14:paraId="1121C5C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CA_n13A-n77A</w:t>
            </w:r>
          </w:p>
          <w:p w14:paraId="57AC706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CA_n25A-n77A</w:t>
            </w:r>
          </w:p>
        </w:tc>
        <w:tc>
          <w:tcPr>
            <w:tcW w:w="1259" w:type="dxa"/>
            <w:tcBorders>
              <w:top w:val="single" w:sz="4" w:space="0" w:color="auto"/>
              <w:left w:val="single" w:sz="4" w:space="0" w:color="auto"/>
              <w:bottom w:val="single" w:sz="4" w:space="0" w:color="auto"/>
              <w:right w:val="single" w:sz="4" w:space="0" w:color="auto"/>
            </w:tcBorders>
            <w:vAlign w:val="center"/>
          </w:tcPr>
          <w:p w14:paraId="0D61F45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n13</w:t>
            </w:r>
          </w:p>
        </w:tc>
        <w:tc>
          <w:tcPr>
            <w:tcW w:w="4356" w:type="dxa"/>
            <w:tcBorders>
              <w:top w:val="single" w:sz="4" w:space="0" w:color="auto"/>
              <w:left w:val="single" w:sz="4" w:space="0" w:color="auto"/>
              <w:bottom w:val="single" w:sz="4" w:space="0" w:color="auto"/>
              <w:right w:val="single" w:sz="4" w:space="0" w:color="auto"/>
            </w:tcBorders>
            <w:vAlign w:val="center"/>
          </w:tcPr>
          <w:p w14:paraId="01E79948"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w:t>
            </w:r>
          </w:p>
        </w:tc>
        <w:tc>
          <w:tcPr>
            <w:tcW w:w="2445" w:type="dxa"/>
            <w:tcBorders>
              <w:top w:val="nil"/>
              <w:left w:val="single" w:sz="4" w:space="0" w:color="auto"/>
              <w:bottom w:val="nil"/>
              <w:right w:val="single" w:sz="4" w:space="0" w:color="auto"/>
            </w:tcBorders>
            <w:vAlign w:val="center"/>
          </w:tcPr>
          <w:p w14:paraId="2CF0134F"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0</w:t>
            </w:r>
          </w:p>
        </w:tc>
      </w:tr>
      <w:tr w:rsidR="006F6378" w:rsidRPr="00C30686" w14:paraId="58910347" w14:textId="77777777" w:rsidTr="004F423A">
        <w:trPr>
          <w:trHeight w:val="29"/>
        </w:trPr>
        <w:tc>
          <w:tcPr>
            <w:tcW w:w="2742" w:type="dxa"/>
            <w:tcBorders>
              <w:top w:val="nil"/>
              <w:left w:val="single" w:sz="4" w:space="0" w:color="auto"/>
              <w:bottom w:val="nil"/>
              <w:right w:val="single" w:sz="4" w:space="0" w:color="auto"/>
            </w:tcBorders>
            <w:vAlign w:val="center"/>
          </w:tcPr>
          <w:p w14:paraId="4D6C981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A1372E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72B41B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1184B564"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2B2F81BD" w14:textId="77777777" w:rsidR="006F6378" w:rsidRPr="00C30686" w:rsidRDefault="006F6378" w:rsidP="0094020B">
            <w:pPr>
              <w:pStyle w:val="TAC"/>
              <w:rPr>
                <w:rFonts w:eastAsiaTheme="minorEastAsia"/>
                <w:szCs w:val="18"/>
                <w:lang w:val="en-US" w:eastAsia="zh-CN"/>
              </w:rPr>
            </w:pPr>
          </w:p>
        </w:tc>
      </w:tr>
      <w:tr w:rsidR="006F6378" w:rsidRPr="00C30686" w14:paraId="317AA8E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E37AFE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49642D7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3306A4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369BC9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5A740F45" w14:textId="77777777" w:rsidR="006F6378" w:rsidRPr="00C30686" w:rsidRDefault="006F6378" w:rsidP="0094020B">
            <w:pPr>
              <w:pStyle w:val="TAC"/>
              <w:rPr>
                <w:rFonts w:eastAsiaTheme="minorEastAsia"/>
                <w:szCs w:val="18"/>
                <w:lang w:val="en-US" w:eastAsia="zh-CN"/>
              </w:rPr>
            </w:pPr>
          </w:p>
        </w:tc>
      </w:tr>
      <w:tr w:rsidR="006F6378" w:rsidRPr="00C30686" w14:paraId="159F2355"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9AF644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CA_n13A-n25A-n77(2A)</w:t>
            </w:r>
          </w:p>
        </w:tc>
        <w:tc>
          <w:tcPr>
            <w:tcW w:w="2785" w:type="dxa"/>
            <w:tcBorders>
              <w:top w:val="single" w:sz="4" w:space="0" w:color="auto"/>
              <w:left w:val="single" w:sz="4" w:space="0" w:color="auto"/>
              <w:bottom w:val="nil"/>
              <w:right w:val="single" w:sz="4" w:space="0" w:color="auto"/>
            </w:tcBorders>
            <w:vAlign w:val="center"/>
          </w:tcPr>
          <w:p w14:paraId="68A73CB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CA_n77(2A)</w:t>
            </w:r>
          </w:p>
          <w:p w14:paraId="72D0ACB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CA_n13A-n25A</w:t>
            </w:r>
          </w:p>
          <w:p w14:paraId="4A7ED4D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CA_n13A-n77A</w:t>
            </w:r>
          </w:p>
          <w:p w14:paraId="7EB795A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CA_n25A-n77A</w:t>
            </w:r>
          </w:p>
        </w:tc>
        <w:tc>
          <w:tcPr>
            <w:tcW w:w="1259" w:type="dxa"/>
            <w:tcBorders>
              <w:top w:val="single" w:sz="4" w:space="0" w:color="auto"/>
              <w:left w:val="single" w:sz="4" w:space="0" w:color="auto"/>
              <w:bottom w:val="single" w:sz="4" w:space="0" w:color="auto"/>
              <w:right w:val="single" w:sz="4" w:space="0" w:color="auto"/>
            </w:tcBorders>
            <w:vAlign w:val="center"/>
          </w:tcPr>
          <w:p w14:paraId="63F593F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n13</w:t>
            </w:r>
          </w:p>
        </w:tc>
        <w:tc>
          <w:tcPr>
            <w:tcW w:w="4356" w:type="dxa"/>
            <w:tcBorders>
              <w:top w:val="single" w:sz="4" w:space="0" w:color="auto"/>
              <w:left w:val="single" w:sz="4" w:space="0" w:color="auto"/>
              <w:bottom w:val="single" w:sz="4" w:space="0" w:color="auto"/>
              <w:right w:val="single" w:sz="4" w:space="0" w:color="auto"/>
            </w:tcBorders>
            <w:vAlign w:val="center"/>
          </w:tcPr>
          <w:p w14:paraId="5F3B4D37"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w:t>
            </w:r>
          </w:p>
        </w:tc>
        <w:tc>
          <w:tcPr>
            <w:tcW w:w="2445" w:type="dxa"/>
            <w:tcBorders>
              <w:top w:val="single" w:sz="4" w:space="0" w:color="auto"/>
              <w:left w:val="single" w:sz="4" w:space="0" w:color="auto"/>
              <w:bottom w:val="nil"/>
              <w:right w:val="single" w:sz="4" w:space="0" w:color="auto"/>
            </w:tcBorders>
            <w:vAlign w:val="center"/>
          </w:tcPr>
          <w:p w14:paraId="010E1DF0" w14:textId="77777777" w:rsidR="006F6378" w:rsidRPr="00C30686" w:rsidRDefault="006F6378" w:rsidP="0094020B">
            <w:pPr>
              <w:pStyle w:val="TAC"/>
              <w:rPr>
                <w:rFonts w:eastAsiaTheme="minorEastAsia"/>
                <w:szCs w:val="18"/>
                <w:lang w:val="en-US" w:eastAsia="zh-CN"/>
              </w:rPr>
            </w:pPr>
            <w:r w:rsidRPr="00C30686">
              <w:rPr>
                <w:rFonts w:eastAsiaTheme="minorEastAsia" w:hint="eastAsia"/>
                <w:szCs w:val="18"/>
                <w:lang w:val="en-US" w:eastAsia="zh-CN"/>
              </w:rPr>
              <w:t>0</w:t>
            </w:r>
          </w:p>
        </w:tc>
      </w:tr>
      <w:tr w:rsidR="006F6378" w:rsidRPr="00C30686" w14:paraId="644D805E" w14:textId="77777777" w:rsidTr="004F423A">
        <w:trPr>
          <w:trHeight w:val="29"/>
        </w:trPr>
        <w:tc>
          <w:tcPr>
            <w:tcW w:w="2742" w:type="dxa"/>
            <w:tcBorders>
              <w:top w:val="nil"/>
              <w:left w:val="single" w:sz="4" w:space="0" w:color="auto"/>
              <w:bottom w:val="nil"/>
              <w:right w:val="single" w:sz="4" w:space="0" w:color="auto"/>
            </w:tcBorders>
            <w:vAlign w:val="center"/>
          </w:tcPr>
          <w:p w14:paraId="151B2EA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ED87EB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280FDD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0997FA3B"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26674EF9" w14:textId="77777777" w:rsidR="006F6378" w:rsidRPr="00C30686" w:rsidRDefault="006F6378" w:rsidP="0094020B">
            <w:pPr>
              <w:pStyle w:val="TAC"/>
              <w:rPr>
                <w:rFonts w:eastAsiaTheme="minorEastAsia"/>
                <w:szCs w:val="18"/>
                <w:lang w:val="en-US" w:eastAsia="zh-CN"/>
              </w:rPr>
            </w:pPr>
          </w:p>
        </w:tc>
      </w:tr>
      <w:tr w:rsidR="006F6378" w:rsidRPr="00C30686" w14:paraId="107979B7"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C42952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7160CE6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9DC6D4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08597831"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6B64AE24" w14:textId="77777777" w:rsidR="006F6378" w:rsidRPr="00C30686" w:rsidRDefault="006F6378" w:rsidP="0094020B">
            <w:pPr>
              <w:pStyle w:val="TAC"/>
              <w:rPr>
                <w:rFonts w:eastAsiaTheme="minorEastAsia"/>
                <w:szCs w:val="18"/>
                <w:lang w:val="en-US" w:eastAsia="zh-CN"/>
              </w:rPr>
            </w:pPr>
          </w:p>
        </w:tc>
      </w:tr>
      <w:tr w:rsidR="006F6378" w:rsidRPr="00C30686" w14:paraId="6F80F7A5" w14:textId="77777777" w:rsidTr="004F423A">
        <w:trPr>
          <w:trHeight w:val="29"/>
        </w:trPr>
        <w:tc>
          <w:tcPr>
            <w:tcW w:w="2742" w:type="dxa"/>
            <w:tcBorders>
              <w:top w:val="nil"/>
              <w:left w:val="single" w:sz="4" w:space="0" w:color="auto"/>
              <w:bottom w:val="nil"/>
              <w:right w:val="single" w:sz="4" w:space="0" w:color="auto"/>
            </w:tcBorders>
            <w:vAlign w:val="center"/>
          </w:tcPr>
          <w:p w14:paraId="1F3F24D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CA_n13A-n66A-n77A</w:t>
            </w:r>
          </w:p>
        </w:tc>
        <w:tc>
          <w:tcPr>
            <w:tcW w:w="2785" w:type="dxa"/>
            <w:tcBorders>
              <w:top w:val="nil"/>
              <w:left w:val="single" w:sz="4" w:space="0" w:color="auto"/>
              <w:bottom w:val="nil"/>
              <w:right w:val="single" w:sz="4" w:space="0" w:color="auto"/>
            </w:tcBorders>
            <w:vAlign w:val="center"/>
          </w:tcPr>
          <w:p w14:paraId="54753142" w14:textId="77777777" w:rsidR="006F6378" w:rsidRPr="00C30686" w:rsidRDefault="006F6378" w:rsidP="0094020B">
            <w:pPr>
              <w:pStyle w:val="TAC"/>
              <w:rPr>
                <w:rFonts w:eastAsiaTheme="minorEastAsia" w:cs="Arial"/>
                <w:color w:val="000000"/>
                <w:kern w:val="2"/>
                <w:szCs w:val="18"/>
                <w:vertAlign w:val="superscript"/>
              </w:rPr>
            </w:pPr>
            <w:r w:rsidRPr="00C30686">
              <w:rPr>
                <w:rFonts w:eastAsiaTheme="minorEastAsia" w:cs="Arial"/>
                <w:color w:val="000000"/>
                <w:kern w:val="2"/>
                <w:szCs w:val="18"/>
              </w:rPr>
              <w:t>n77</w:t>
            </w:r>
            <w:r w:rsidRPr="00C30686">
              <w:rPr>
                <w:rFonts w:eastAsiaTheme="minorEastAsia" w:cs="Arial"/>
                <w:color w:val="000000"/>
                <w:kern w:val="2"/>
                <w:szCs w:val="18"/>
                <w:vertAlign w:val="superscript"/>
              </w:rPr>
              <w:t>7, 9</w:t>
            </w:r>
          </w:p>
          <w:p w14:paraId="2EEF930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CA_n13A-n66A</w:t>
            </w:r>
          </w:p>
          <w:p w14:paraId="37E9775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CA_n13A-n77A</w:t>
            </w:r>
          </w:p>
          <w:p w14:paraId="129557F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CA_n66A-n77A</w:t>
            </w:r>
          </w:p>
        </w:tc>
        <w:tc>
          <w:tcPr>
            <w:tcW w:w="1259" w:type="dxa"/>
            <w:tcBorders>
              <w:top w:val="single" w:sz="4" w:space="0" w:color="auto"/>
              <w:left w:val="single" w:sz="4" w:space="0" w:color="auto"/>
              <w:bottom w:val="single" w:sz="4" w:space="0" w:color="auto"/>
              <w:right w:val="single" w:sz="4" w:space="0" w:color="auto"/>
            </w:tcBorders>
            <w:vAlign w:val="center"/>
          </w:tcPr>
          <w:p w14:paraId="065BAFF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n13</w:t>
            </w:r>
          </w:p>
        </w:tc>
        <w:tc>
          <w:tcPr>
            <w:tcW w:w="4356" w:type="dxa"/>
            <w:tcBorders>
              <w:top w:val="single" w:sz="4" w:space="0" w:color="auto"/>
              <w:left w:val="single" w:sz="4" w:space="0" w:color="auto"/>
              <w:bottom w:val="single" w:sz="4" w:space="0" w:color="auto"/>
              <w:right w:val="single" w:sz="4" w:space="0" w:color="auto"/>
            </w:tcBorders>
            <w:vAlign w:val="center"/>
          </w:tcPr>
          <w:p w14:paraId="067B44EC"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w:t>
            </w:r>
          </w:p>
        </w:tc>
        <w:tc>
          <w:tcPr>
            <w:tcW w:w="2445" w:type="dxa"/>
            <w:tcBorders>
              <w:top w:val="nil"/>
              <w:left w:val="single" w:sz="4" w:space="0" w:color="auto"/>
              <w:bottom w:val="nil"/>
              <w:right w:val="single" w:sz="4" w:space="0" w:color="auto"/>
            </w:tcBorders>
            <w:vAlign w:val="center"/>
          </w:tcPr>
          <w:p w14:paraId="420FB434"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0</w:t>
            </w:r>
          </w:p>
        </w:tc>
      </w:tr>
      <w:tr w:rsidR="006F6378" w:rsidRPr="00C30686" w14:paraId="62725E07" w14:textId="77777777" w:rsidTr="004F423A">
        <w:trPr>
          <w:trHeight w:val="29"/>
        </w:trPr>
        <w:tc>
          <w:tcPr>
            <w:tcW w:w="2742" w:type="dxa"/>
            <w:tcBorders>
              <w:top w:val="nil"/>
              <w:left w:val="single" w:sz="4" w:space="0" w:color="auto"/>
              <w:bottom w:val="nil"/>
              <w:right w:val="single" w:sz="4" w:space="0" w:color="auto"/>
            </w:tcBorders>
            <w:vAlign w:val="center"/>
          </w:tcPr>
          <w:p w14:paraId="41A95D1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96527C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8B3D0C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055CB005"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4FD967DD" w14:textId="77777777" w:rsidR="006F6378" w:rsidRPr="00C30686" w:rsidRDefault="006F6378" w:rsidP="0094020B">
            <w:pPr>
              <w:pStyle w:val="TAC"/>
              <w:rPr>
                <w:rFonts w:eastAsiaTheme="minorEastAsia"/>
                <w:szCs w:val="18"/>
                <w:lang w:val="en-US" w:eastAsia="zh-CN"/>
              </w:rPr>
            </w:pPr>
          </w:p>
        </w:tc>
      </w:tr>
      <w:tr w:rsidR="006F6378" w:rsidRPr="00C30686" w14:paraId="07A88BBE"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88E1D1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EFEE06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2F4DD6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36DFE6BB"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46A37411" w14:textId="77777777" w:rsidR="006F6378" w:rsidRPr="00C30686" w:rsidRDefault="006F6378" w:rsidP="0094020B">
            <w:pPr>
              <w:pStyle w:val="TAC"/>
              <w:rPr>
                <w:rFonts w:eastAsiaTheme="minorEastAsia"/>
                <w:szCs w:val="18"/>
                <w:lang w:val="en-US" w:eastAsia="zh-CN"/>
              </w:rPr>
            </w:pPr>
          </w:p>
        </w:tc>
      </w:tr>
      <w:tr w:rsidR="006F6378" w:rsidRPr="00C30686" w14:paraId="0E93C7C5"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805AA2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CA_n13A-n66A-n77(2A)</w:t>
            </w:r>
          </w:p>
        </w:tc>
        <w:tc>
          <w:tcPr>
            <w:tcW w:w="2785" w:type="dxa"/>
            <w:tcBorders>
              <w:top w:val="single" w:sz="4" w:space="0" w:color="auto"/>
              <w:left w:val="single" w:sz="4" w:space="0" w:color="auto"/>
              <w:bottom w:val="nil"/>
              <w:right w:val="single" w:sz="4" w:space="0" w:color="auto"/>
            </w:tcBorders>
            <w:vAlign w:val="center"/>
          </w:tcPr>
          <w:p w14:paraId="3C5D618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CA_n77(2A)</w:t>
            </w:r>
          </w:p>
          <w:p w14:paraId="6572425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CA_n13A-n66A</w:t>
            </w:r>
          </w:p>
          <w:p w14:paraId="6B67F17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CA_n13A-n77A</w:t>
            </w:r>
          </w:p>
          <w:p w14:paraId="0DA6AD8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CA_n66A-n77A</w:t>
            </w:r>
          </w:p>
        </w:tc>
        <w:tc>
          <w:tcPr>
            <w:tcW w:w="1259" w:type="dxa"/>
            <w:tcBorders>
              <w:top w:val="single" w:sz="4" w:space="0" w:color="auto"/>
              <w:left w:val="single" w:sz="4" w:space="0" w:color="auto"/>
              <w:bottom w:val="single" w:sz="4" w:space="0" w:color="auto"/>
              <w:right w:val="single" w:sz="4" w:space="0" w:color="auto"/>
            </w:tcBorders>
            <w:vAlign w:val="center"/>
          </w:tcPr>
          <w:p w14:paraId="4E5D064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n13</w:t>
            </w:r>
          </w:p>
        </w:tc>
        <w:tc>
          <w:tcPr>
            <w:tcW w:w="4356" w:type="dxa"/>
            <w:tcBorders>
              <w:top w:val="single" w:sz="4" w:space="0" w:color="auto"/>
              <w:left w:val="single" w:sz="4" w:space="0" w:color="auto"/>
              <w:bottom w:val="single" w:sz="4" w:space="0" w:color="auto"/>
              <w:right w:val="single" w:sz="4" w:space="0" w:color="auto"/>
            </w:tcBorders>
            <w:vAlign w:val="center"/>
          </w:tcPr>
          <w:p w14:paraId="61C624D6"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w:t>
            </w:r>
          </w:p>
        </w:tc>
        <w:tc>
          <w:tcPr>
            <w:tcW w:w="2445" w:type="dxa"/>
            <w:tcBorders>
              <w:top w:val="single" w:sz="4" w:space="0" w:color="auto"/>
              <w:left w:val="single" w:sz="4" w:space="0" w:color="auto"/>
              <w:bottom w:val="nil"/>
              <w:right w:val="single" w:sz="4" w:space="0" w:color="auto"/>
            </w:tcBorders>
            <w:vAlign w:val="center"/>
          </w:tcPr>
          <w:p w14:paraId="0980002F" w14:textId="77777777" w:rsidR="006F6378" w:rsidRPr="00C30686" w:rsidRDefault="006F6378" w:rsidP="0094020B">
            <w:pPr>
              <w:pStyle w:val="TAC"/>
              <w:rPr>
                <w:rFonts w:eastAsiaTheme="minorEastAsia"/>
                <w:szCs w:val="18"/>
                <w:lang w:val="en-US" w:eastAsia="zh-CN"/>
              </w:rPr>
            </w:pPr>
            <w:r w:rsidRPr="00C30686">
              <w:rPr>
                <w:rFonts w:eastAsiaTheme="minorEastAsia" w:hint="eastAsia"/>
                <w:szCs w:val="18"/>
                <w:lang w:val="en-US" w:eastAsia="zh-CN"/>
              </w:rPr>
              <w:t>0</w:t>
            </w:r>
          </w:p>
        </w:tc>
      </w:tr>
      <w:tr w:rsidR="006F6378" w:rsidRPr="00C30686" w14:paraId="214C8717" w14:textId="77777777" w:rsidTr="004F423A">
        <w:trPr>
          <w:trHeight w:val="29"/>
        </w:trPr>
        <w:tc>
          <w:tcPr>
            <w:tcW w:w="2742" w:type="dxa"/>
            <w:tcBorders>
              <w:top w:val="nil"/>
              <w:left w:val="single" w:sz="4" w:space="0" w:color="auto"/>
              <w:bottom w:val="nil"/>
              <w:right w:val="single" w:sz="4" w:space="0" w:color="auto"/>
            </w:tcBorders>
            <w:vAlign w:val="center"/>
          </w:tcPr>
          <w:p w14:paraId="566388F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38B232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BCFA54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78051532"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10, 15, 20, 25, 30, 40</w:t>
            </w:r>
          </w:p>
        </w:tc>
        <w:tc>
          <w:tcPr>
            <w:tcW w:w="2445" w:type="dxa"/>
            <w:tcBorders>
              <w:top w:val="nil"/>
              <w:left w:val="single" w:sz="4" w:space="0" w:color="auto"/>
              <w:bottom w:val="nil"/>
              <w:right w:val="single" w:sz="4" w:space="0" w:color="auto"/>
            </w:tcBorders>
            <w:vAlign w:val="center"/>
          </w:tcPr>
          <w:p w14:paraId="760B0F07" w14:textId="77777777" w:rsidR="006F6378" w:rsidRPr="00C30686" w:rsidRDefault="006F6378" w:rsidP="0094020B">
            <w:pPr>
              <w:pStyle w:val="TAC"/>
              <w:rPr>
                <w:rFonts w:eastAsiaTheme="minorEastAsia"/>
                <w:szCs w:val="18"/>
                <w:lang w:val="en-US" w:eastAsia="zh-CN"/>
              </w:rPr>
            </w:pPr>
          </w:p>
        </w:tc>
      </w:tr>
      <w:tr w:rsidR="006F6378" w:rsidRPr="00C30686" w14:paraId="0CA983F2"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FE7477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6AD45F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063101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636D34FE"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6F96F107" w14:textId="77777777" w:rsidR="006F6378" w:rsidRPr="00C30686" w:rsidRDefault="006F6378" w:rsidP="0094020B">
            <w:pPr>
              <w:pStyle w:val="TAC"/>
              <w:rPr>
                <w:rFonts w:eastAsiaTheme="minorEastAsia"/>
                <w:szCs w:val="18"/>
                <w:lang w:val="en-US" w:eastAsia="zh-CN"/>
              </w:rPr>
            </w:pPr>
          </w:p>
        </w:tc>
      </w:tr>
      <w:tr w:rsidR="006F6378" w:rsidRPr="00C30686" w14:paraId="1FAC62D0"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E378BB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CA_n14A-n30A-n66A</w:t>
            </w:r>
          </w:p>
        </w:tc>
        <w:tc>
          <w:tcPr>
            <w:tcW w:w="2785" w:type="dxa"/>
            <w:tcBorders>
              <w:top w:val="single" w:sz="4" w:space="0" w:color="auto"/>
              <w:left w:val="single" w:sz="4" w:space="0" w:color="auto"/>
              <w:bottom w:val="nil"/>
              <w:right w:val="single" w:sz="4" w:space="0" w:color="auto"/>
            </w:tcBorders>
            <w:vAlign w:val="center"/>
          </w:tcPr>
          <w:p w14:paraId="13F6E8A9" w14:textId="77777777" w:rsidR="006F6378" w:rsidRPr="00C30686" w:rsidRDefault="006F6378" w:rsidP="0094020B">
            <w:pPr>
              <w:pStyle w:val="TAC"/>
              <w:rPr>
                <w:rFonts w:eastAsiaTheme="minorEastAsia" w:cs="Arial"/>
                <w:szCs w:val="18"/>
                <w:lang w:val="es-US" w:eastAsia="zh-CN"/>
              </w:rPr>
            </w:pPr>
            <w:r w:rsidRPr="00C30686">
              <w:rPr>
                <w:rFonts w:eastAsiaTheme="minorEastAsia" w:cs="Arial"/>
                <w:szCs w:val="18"/>
                <w:lang w:val="es-US" w:eastAsia="zh-CN"/>
              </w:rPr>
              <w:t>CA_n14A-n30A</w:t>
            </w:r>
          </w:p>
          <w:p w14:paraId="02484954" w14:textId="77777777" w:rsidR="006F6378" w:rsidRPr="00C30686" w:rsidRDefault="006F6378" w:rsidP="0094020B">
            <w:pPr>
              <w:pStyle w:val="TAC"/>
              <w:rPr>
                <w:rFonts w:eastAsiaTheme="minorEastAsia" w:cs="Arial"/>
                <w:szCs w:val="18"/>
                <w:lang w:val="es-US" w:eastAsia="zh-CN"/>
              </w:rPr>
            </w:pPr>
            <w:r w:rsidRPr="00C30686">
              <w:rPr>
                <w:rFonts w:eastAsiaTheme="minorEastAsia" w:cs="Arial"/>
                <w:szCs w:val="18"/>
                <w:lang w:val="es-US" w:eastAsia="zh-CN"/>
              </w:rPr>
              <w:t>CA_n14A-n66A</w:t>
            </w:r>
          </w:p>
          <w:p w14:paraId="2A31DC41"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s-US" w:eastAsia="zh-CN"/>
              </w:rPr>
              <w:t>CA_n30A-n66A</w:t>
            </w:r>
          </w:p>
        </w:tc>
        <w:tc>
          <w:tcPr>
            <w:tcW w:w="1259" w:type="dxa"/>
            <w:tcBorders>
              <w:top w:val="single" w:sz="4" w:space="0" w:color="auto"/>
              <w:left w:val="single" w:sz="4" w:space="0" w:color="auto"/>
              <w:bottom w:val="single" w:sz="4" w:space="0" w:color="auto"/>
              <w:right w:val="single" w:sz="4" w:space="0" w:color="auto"/>
            </w:tcBorders>
            <w:vAlign w:val="center"/>
          </w:tcPr>
          <w:p w14:paraId="55DB810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n14</w:t>
            </w:r>
          </w:p>
        </w:tc>
        <w:tc>
          <w:tcPr>
            <w:tcW w:w="4356" w:type="dxa"/>
            <w:tcBorders>
              <w:top w:val="single" w:sz="4" w:space="0" w:color="auto"/>
              <w:left w:val="single" w:sz="4" w:space="0" w:color="auto"/>
              <w:bottom w:val="single" w:sz="4" w:space="0" w:color="auto"/>
              <w:right w:val="single" w:sz="4" w:space="0" w:color="auto"/>
            </w:tcBorders>
            <w:vAlign w:val="center"/>
          </w:tcPr>
          <w:p w14:paraId="60F2E5F4"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w:t>
            </w:r>
          </w:p>
        </w:tc>
        <w:tc>
          <w:tcPr>
            <w:tcW w:w="2445" w:type="dxa"/>
            <w:tcBorders>
              <w:top w:val="single" w:sz="4" w:space="0" w:color="auto"/>
              <w:left w:val="single" w:sz="4" w:space="0" w:color="auto"/>
              <w:bottom w:val="nil"/>
              <w:right w:val="single" w:sz="4" w:space="0" w:color="auto"/>
            </w:tcBorders>
            <w:vAlign w:val="center"/>
          </w:tcPr>
          <w:p w14:paraId="616CA2B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3D44690A" w14:textId="77777777" w:rsidTr="004F423A">
        <w:trPr>
          <w:trHeight w:val="29"/>
        </w:trPr>
        <w:tc>
          <w:tcPr>
            <w:tcW w:w="2742" w:type="dxa"/>
            <w:tcBorders>
              <w:top w:val="nil"/>
              <w:left w:val="single" w:sz="4" w:space="0" w:color="auto"/>
              <w:bottom w:val="nil"/>
              <w:right w:val="single" w:sz="4" w:space="0" w:color="auto"/>
            </w:tcBorders>
            <w:vAlign w:val="center"/>
          </w:tcPr>
          <w:p w14:paraId="33578ED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10FC0A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45F55E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n30</w:t>
            </w:r>
          </w:p>
        </w:tc>
        <w:tc>
          <w:tcPr>
            <w:tcW w:w="4356" w:type="dxa"/>
            <w:tcBorders>
              <w:top w:val="single" w:sz="4" w:space="0" w:color="auto"/>
              <w:left w:val="single" w:sz="4" w:space="0" w:color="auto"/>
              <w:bottom w:val="single" w:sz="4" w:space="0" w:color="auto"/>
              <w:right w:val="single" w:sz="4" w:space="0" w:color="auto"/>
            </w:tcBorders>
            <w:vAlign w:val="center"/>
          </w:tcPr>
          <w:p w14:paraId="286F93C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w:t>
            </w:r>
          </w:p>
        </w:tc>
        <w:tc>
          <w:tcPr>
            <w:tcW w:w="2445" w:type="dxa"/>
            <w:tcBorders>
              <w:top w:val="nil"/>
              <w:left w:val="single" w:sz="4" w:space="0" w:color="auto"/>
              <w:bottom w:val="nil"/>
              <w:right w:val="single" w:sz="4" w:space="0" w:color="auto"/>
            </w:tcBorders>
            <w:vAlign w:val="center"/>
          </w:tcPr>
          <w:p w14:paraId="5B85F63D" w14:textId="77777777" w:rsidR="006F6378" w:rsidRPr="00C30686" w:rsidRDefault="006F6378" w:rsidP="0094020B">
            <w:pPr>
              <w:pStyle w:val="TAC"/>
              <w:rPr>
                <w:rFonts w:eastAsiaTheme="minorEastAsia"/>
                <w:lang w:val="en-US" w:eastAsia="zh-CN"/>
              </w:rPr>
            </w:pPr>
          </w:p>
        </w:tc>
      </w:tr>
      <w:tr w:rsidR="006F6378" w:rsidRPr="00C30686" w14:paraId="2882135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47E672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0048C1D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2418AE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2779CCE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single" w:sz="4" w:space="0" w:color="auto"/>
              <w:right w:val="single" w:sz="4" w:space="0" w:color="auto"/>
            </w:tcBorders>
            <w:vAlign w:val="center"/>
          </w:tcPr>
          <w:p w14:paraId="06B6A91B" w14:textId="77777777" w:rsidR="006F6378" w:rsidRPr="00C30686" w:rsidRDefault="006F6378" w:rsidP="0094020B">
            <w:pPr>
              <w:pStyle w:val="TAC"/>
              <w:rPr>
                <w:rFonts w:eastAsiaTheme="minorEastAsia"/>
                <w:lang w:val="en-US" w:eastAsia="zh-CN"/>
              </w:rPr>
            </w:pPr>
          </w:p>
        </w:tc>
      </w:tr>
      <w:tr w:rsidR="006F6378" w:rsidRPr="00C30686" w14:paraId="61A35581" w14:textId="77777777" w:rsidTr="004F423A">
        <w:trPr>
          <w:trHeight w:val="29"/>
        </w:trPr>
        <w:tc>
          <w:tcPr>
            <w:tcW w:w="2742" w:type="dxa"/>
            <w:tcBorders>
              <w:top w:val="nil"/>
              <w:left w:val="single" w:sz="4" w:space="0" w:color="auto"/>
              <w:bottom w:val="nil"/>
              <w:right w:val="single" w:sz="4" w:space="0" w:color="auto"/>
            </w:tcBorders>
            <w:vAlign w:val="center"/>
          </w:tcPr>
          <w:p w14:paraId="212BC37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CA_n14A-n30A-n66(2A)</w:t>
            </w:r>
          </w:p>
        </w:tc>
        <w:tc>
          <w:tcPr>
            <w:tcW w:w="2785" w:type="dxa"/>
            <w:tcBorders>
              <w:top w:val="single" w:sz="4" w:space="0" w:color="auto"/>
              <w:left w:val="single" w:sz="4" w:space="0" w:color="auto"/>
              <w:bottom w:val="nil"/>
              <w:right w:val="single" w:sz="4" w:space="0" w:color="auto"/>
            </w:tcBorders>
            <w:vAlign w:val="center"/>
          </w:tcPr>
          <w:p w14:paraId="26F73EF5" w14:textId="77777777" w:rsidR="006F6378" w:rsidRPr="00C30686" w:rsidRDefault="006F6378" w:rsidP="0094020B">
            <w:pPr>
              <w:pStyle w:val="TAC"/>
              <w:rPr>
                <w:rFonts w:eastAsiaTheme="minorEastAsia" w:cs="Arial"/>
                <w:szCs w:val="18"/>
                <w:lang w:val="es-US" w:eastAsia="zh-CN"/>
              </w:rPr>
            </w:pPr>
            <w:r w:rsidRPr="00C30686">
              <w:rPr>
                <w:rFonts w:eastAsiaTheme="minorEastAsia" w:cs="Arial"/>
                <w:szCs w:val="18"/>
                <w:lang w:val="es-US" w:eastAsia="zh-CN"/>
              </w:rPr>
              <w:t>CA_n14A-n30A</w:t>
            </w:r>
          </w:p>
          <w:p w14:paraId="76370319" w14:textId="77777777" w:rsidR="006F6378" w:rsidRPr="00C30686" w:rsidRDefault="006F6378" w:rsidP="0094020B">
            <w:pPr>
              <w:pStyle w:val="TAC"/>
              <w:rPr>
                <w:rFonts w:eastAsiaTheme="minorEastAsia" w:cs="Arial"/>
                <w:szCs w:val="18"/>
                <w:lang w:val="es-US" w:eastAsia="zh-CN"/>
              </w:rPr>
            </w:pPr>
            <w:r w:rsidRPr="00C30686">
              <w:rPr>
                <w:rFonts w:eastAsiaTheme="minorEastAsia" w:cs="Arial"/>
                <w:szCs w:val="18"/>
                <w:lang w:val="es-US" w:eastAsia="zh-CN"/>
              </w:rPr>
              <w:t>CA_n14A-n66A</w:t>
            </w:r>
          </w:p>
          <w:p w14:paraId="377EC038"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s-US" w:eastAsia="zh-CN"/>
              </w:rPr>
              <w:t>CA_n30A-n66A</w:t>
            </w:r>
          </w:p>
        </w:tc>
        <w:tc>
          <w:tcPr>
            <w:tcW w:w="1259" w:type="dxa"/>
            <w:tcBorders>
              <w:top w:val="single" w:sz="4" w:space="0" w:color="auto"/>
              <w:left w:val="single" w:sz="4" w:space="0" w:color="auto"/>
              <w:bottom w:val="single" w:sz="4" w:space="0" w:color="auto"/>
              <w:right w:val="single" w:sz="4" w:space="0" w:color="auto"/>
            </w:tcBorders>
            <w:vAlign w:val="center"/>
          </w:tcPr>
          <w:p w14:paraId="14A0F66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n14</w:t>
            </w:r>
          </w:p>
        </w:tc>
        <w:tc>
          <w:tcPr>
            <w:tcW w:w="4356" w:type="dxa"/>
            <w:tcBorders>
              <w:top w:val="single" w:sz="4" w:space="0" w:color="auto"/>
              <w:left w:val="single" w:sz="4" w:space="0" w:color="auto"/>
              <w:bottom w:val="single" w:sz="4" w:space="0" w:color="auto"/>
              <w:right w:val="single" w:sz="4" w:space="0" w:color="auto"/>
            </w:tcBorders>
            <w:vAlign w:val="center"/>
          </w:tcPr>
          <w:p w14:paraId="7E19303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w:t>
            </w:r>
          </w:p>
        </w:tc>
        <w:tc>
          <w:tcPr>
            <w:tcW w:w="2445" w:type="dxa"/>
            <w:tcBorders>
              <w:top w:val="nil"/>
              <w:left w:val="single" w:sz="4" w:space="0" w:color="auto"/>
              <w:bottom w:val="nil"/>
              <w:right w:val="single" w:sz="4" w:space="0" w:color="auto"/>
            </w:tcBorders>
            <w:vAlign w:val="center"/>
          </w:tcPr>
          <w:p w14:paraId="275ACE2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47B50856" w14:textId="77777777" w:rsidTr="004F423A">
        <w:trPr>
          <w:trHeight w:val="29"/>
        </w:trPr>
        <w:tc>
          <w:tcPr>
            <w:tcW w:w="2742" w:type="dxa"/>
            <w:tcBorders>
              <w:top w:val="nil"/>
              <w:left w:val="single" w:sz="4" w:space="0" w:color="auto"/>
              <w:bottom w:val="nil"/>
              <w:right w:val="single" w:sz="4" w:space="0" w:color="auto"/>
            </w:tcBorders>
            <w:vAlign w:val="center"/>
          </w:tcPr>
          <w:p w14:paraId="52141D9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8BF062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35B4AF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n30</w:t>
            </w:r>
          </w:p>
        </w:tc>
        <w:tc>
          <w:tcPr>
            <w:tcW w:w="4356" w:type="dxa"/>
            <w:tcBorders>
              <w:top w:val="single" w:sz="4" w:space="0" w:color="auto"/>
              <w:left w:val="single" w:sz="4" w:space="0" w:color="auto"/>
              <w:bottom w:val="single" w:sz="4" w:space="0" w:color="auto"/>
              <w:right w:val="single" w:sz="4" w:space="0" w:color="auto"/>
            </w:tcBorders>
            <w:vAlign w:val="center"/>
          </w:tcPr>
          <w:p w14:paraId="60581FA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w:t>
            </w:r>
          </w:p>
        </w:tc>
        <w:tc>
          <w:tcPr>
            <w:tcW w:w="2445" w:type="dxa"/>
            <w:tcBorders>
              <w:top w:val="nil"/>
              <w:left w:val="single" w:sz="4" w:space="0" w:color="auto"/>
              <w:bottom w:val="nil"/>
              <w:right w:val="single" w:sz="4" w:space="0" w:color="auto"/>
            </w:tcBorders>
            <w:vAlign w:val="center"/>
          </w:tcPr>
          <w:p w14:paraId="2FC22FEB" w14:textId="77777777" w:rsidR="006F6378" w:rsidRPr="00C30686" w:rsidRDefault="006F6378" w:rsidP="0094020B">
            <w:pPr>
              <w:pStyle w:val="TAC"/>
              <w:rPr>
                <w:rFonts w:eastAsiaTheme="minorEastAsia"/>
                <w:lang w:val="en-US" w:eastAsia="zh-CN"/>
              </w:rPr>
            </w:pPr>
          </w:p>
        </w:tc>
      </w:tr>
      <w:tr w:rsidR="006F6378" w:rsidRPr="00C30686" w14:paraId="57D6380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70DAD6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2C1F9F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69E953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1CCFA38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CA_n66(2A)_BCS1</w:t>
            </w:r>
          </w:p>
        </w:tc>
        <w:tc>
          <w:tcPr>
            <w:tcW w:w="2445" w:type="dxa"/>
            <w:tcBorders>
              <w:top w:val="nil"/>
              <w:left w:val="single" w:sz="4" w:space="0" w:color="auto"/>
              <w:bottom w:val="single" w:sz="4" w:space="0" w:color="auto"/>
              <w:right w:val="single" w:sz="4" w:space="0" w:color="auto"/>
            </w:tcBorders>
            <w:vAlign w:val="center"/>
          </w:tcPr>
          <w:p w14:paraId="64C0E9CD" w14:textId="77777777" w:rsidR="006F6378" w:rsidRPr="00C30686" w:rsidRDefault="006F6378" w:rsidP="0094020B">
            <w:pPr>
              <w:pStyle w:val="TAC"/>
              <w:rPr>
                <w:rFonts w:eastAsiaTheme="minorEastAsia"/>
                <w:lang w:val="en-US" w:eastAsia="zh-CN"/>
              </w:rPr>
            </w:pPr>
          </w:p>
        </w:tc>
      </w:tr>
      <w:tr w:rsidR="006F6378" w:rsidRPr="00C30686" w14:paraId="48E007B7"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031887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CA_n14A-n30A-n66(3A)</w:t>
            </w:r>
          </w:p>
        </w:tc>
        <w:tc>
          <w:tcPr>
            <w:tcW w:w="2785" w:type="dxa"/>
            <w:tcBorders>
              <w:top w:val="single" w:sz="4" w:space="0" w:color="auto"/>
              <w:left w:val="single" w:sz="4" w:space="0" w:color="auto"/>
              <w:bottom w:val="nil"/>
              <w:right w:val="single" w:sz="4" w:space="0" w:color="auto"/>
            </w:tcBorders>
            <w:vAlign w:val="center"/>
          </w:tcPr>
          <w:p w14:paraId="174C2D99" w14:textId="77777777" w:rsidR="006F6378" w:rsidRPr="00C30686" w:rsidRDefault="006F6378" w:rsidP="0094020B">
            <w:pPr>
              <w:pStyle w:val="TAC"/>
              <w:rPr>
                <w:rFonts w:eastAsiaTheme="minorEastAsia" w:cs="Arial"/>
                <w:szCs w:val="18"/>
                <w:lang w:val="es-US" w:eastAsia="zh-CN"/>
              </w:rPr>
            </w:pPr>
            <w:r w:rsidRPr="00C30686">
              <w:rPr>
                <w:rFonts w:eastAsiaTheme="minorEastAsia" w:cs="Arial"/>
                <w:szCs w:val="18"/>
                <w:lang w:val="es-US" w:eastAsia="zh-CN"/>
              </w:rPr>
              <w:t>CA_n14A-n30A</w:t>
            </w:r>
          </w:p>
          <w:p w14:paraId="607DF230" w14:textId="77777777" w:rsidR="006F6378" w:rsidRPr="00C30686" w:rsidRDefault="006F6378" w:rsidP="0094020B">
            <w:pPr>
              <w:pStyle w:val="TAC"/>
              <w:rPr>
                <w:rFonts w:eastAsiaTheme="minorEastAsia" w:cs="Arial"/>
                <w:szCs w:val="18"/>
                <w:lang w:val="es-US" w:eastAsia="zh-CN"/>
              </w:rPr>
            </w:pPr>
            <w:r w:rsidRPr="00C30686">
              <w:rPr>
                <w:rFonts w:eastAsiaTheme="minorEastAsia" w:cs="Arial"/>
                <w:szCs w:val="18"/>
                <w:lang w:val="es-US" w:eastAsia="zh-CN"/>
              </w:rPr>
              <w:t>CA_n14A-n66A</w:t>
            </w:r>
          </w:p>
          <w:p w14:paraId="5AC110B3"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s-US" w:eastAsia="zh-CN"/>
              </w:rPr>
              <w:t>CA_n30A-n66A</w:t>
            </w:r>
          </w:p>
        </w:tc>
        <w:tc>
          <w:tcPr>
            <w:tcW w:w="1259" w:type="dxa"/>
            <w:tcBorders>
              <w:top w:val="single" w:sz="4" w:space="0" w:color="auto"/>
              <w:left w:val="single" w:sz="4" w:space="0" w:color="auto"/>
              <w:bottom w:val="single" w:sz="4" w:space="0" w:color="auto"/>
              <w:right w:val="single" w:sz="4" w:space="0" w:color="auto"/>
            </w:tcBorders>
            <w:vAlign w:val="center"/>
          </w:tcPr>
          <w:p w14:paraId="3BAA872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n14</w:t>
            </w:r>
          </w:p>
        </w:tc>
        <w:tc>
          <w:tcPr>
            <w:tcW w:w="4356" w:type="dxa"/>
            <w:tcBorders>
              <w:top w:val="single" w:sz="4" w:space="0" w:color="auto"/>
              <w:left w:val="single" w:sz="4" w:space="0" w:color="auto"/>
              <w:bottom w:val="single" w:sz="4" w:space="0" w:color="auto"/>
              <w:right w:val="single" w:sz="4" w:space="0" w:color="auto"/>
            </w:tcBorders>
            <w:vAlign w:val="center"/>
          </w:tcPr>
          <w:p w14:paraId="180EF09B"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w:t>
            </w:r>
          </w:p>
        </w:tc>
        <w:tc>
          <w:tcPr>
            <w:tcW w:w="2445" w:type="dxa"/>
            <w:tcBorders>
              <w:top w:val="single" w:sz="4" w:space="0" w:color="auto"/>
              <w:left w:val="single" w:sz="4" w:space="0" w:color="auto"/>
              <w:bottom w:val="nil"/>
              <w:right w:val="single" w:sz="4" w:space="0" w:color="auto"/>
            </w:tcBorders>
            <w:vAlign w:val="center"/>
          </w:tcPr>
          <w:p w14:paraId="1031283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2D2B8A35" w14:textId="77777777" w:rsidTr="004F423A">
        <w:trPr>
          <w:trHeight w:val="29"/>
        </w:trPr>
        <w:tc>
          <w:tcPr>
            <w:tcW w:w="2742" w:type="dxa"/>
            <w:tcBorders>
              <w:top w:val="nil"/>
              <w:left w:val="single" w:sz="4" w:space="0" w:color="auto"/>
              <w:bottom w:val="nil"/>
              <w:right w:val="single" w:sz="4" w:space="0" w:color="auto"/>
            </w:tcBorders>
            <w:vAlign w:val="center"/>
          </w:tcPr>
          <w:p w14:paraId="5594D37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98264B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A5E6F1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n30</w:t>
            </w:r>
          </w:p>
        </w:tc>
        <w:tc>
          <w:tcPr>
            <w:tcW w:w="4356" w:type="dxa"/>
            <w:tcBorders>
              <w:top w:val="single" w:sz="4" w:space="0" w:color="auto"/>
              <w:left w:val="single" w:sz="4" w:space="0" w:color="auto"/>
              <w:bottom w:val="single" w:sz="4" w:space="0" w:color="auto"/>
              <w:right w:val="single" w:sz="4" w:space="0" w:color="auto"/>
            </w:tcBorders>
            <w:vAlign w:val="center"/>
          </w:tcPr>
          <w:p w14:paraId="03D87816"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w:t>
            </w:r>
          </w:p>
        </w:tc>
        <w:tc>
          <w:tcPr>
            <w:tcW w:w="2445" w:type="dxa"/>
            <w:tcBorders>
              <w:top w:val="nil"/>
              <w:left w:val="single" w:sz="4" w:space="0" w:color="auto"/>
              <w:bottom w:val="nil"/>
              <w:right w:val="single" w:sz="4" w:space="0" w:color="auto"/>
            </w:tcBorders>
            <w:vAlign w:val="center"/>
          </w:tcPr>
          <w:p w14:paraId="22839659" w14:textId="77777777" w:rsidR="006F6378" w:rsidRPr="00C30686" w:rsidRDefault="006F6378" w:rsidP="0094020B">
            <w:pPr>
              <w:pStyle w:val="TAC"/>
              <w:rPr>
                <w:rFonts w:eastAsiaTheme="minorEastAsia"/>
                <w:lang w:val="en-US" w:eastAsia="zh-CN"/>
              </w:rPr>
            </w:pPr>
          </w:p>
        </w:tc>
      </w:tr>
      <w:tr w:rsidR="006F6378" w:rsidRPr="00C30686" w14:paraId="5BDAD09B"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A61DDB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17843DE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747A13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22004360"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CA_n66(3A)_BCS0</w:t>
            </w:r>
          </w:p>
        </w:tc>
        <w:tc>
          <w:tcPr>
            <w:tcW w:w="2445" w:type="dxa"/>
            <w:tcBorders>
              <w:top w:val="nil"/>
              <w:left w:val="single" w:sz="4" w:space="0" w:color="auto"/>
              <w:bottom w:val="single" w:sz="4" w:space="0" w:color="auto"/>
              <w:right w:val="single" w:sz="4" w:space="0" w:color="auto"/>
            </w:tcBorders>
            <w:vAlign w:val="center"/>
          </w:tcPr>
          <w:p w14:paraId="7F257A89" w14:textId="77777777" w:rsidR="006F6378" w:rsidRPr="00C30686" w:rsidRDefault="006F6378" w:rsidP="0094020B">
            <w:pPr>
              <w:pStyle w:val="TAC"/>
              <w:rPr>
                <w:rFonts w:eastAsiaTheme="minorEastAsia"/>
                <w:lang w:val="en-US" w:eastAsia="zh-CN"/>
              </w:rPr>
            </w:pPr>
          </w:p>
        </w:tc>
      </w:tr>
      <w:tr w:rsidR="006F6378" w:rsidRPr="00C30686" w14:paraId="676A0FBC" w14:textId="77777777" w:rsidTr="004F423A">
        <w:trPr>
          <w:trHeight w:val="29"/>
        </w:trPr>
        <w:tc>
          <w:tcPr>
            <w:tcW w:w="2742" w:type="dxa"/>
            <w:tcBorders>
              <w:top w:val="nil"/>
              <w:left w:val="single" w:sz="4" w:space="0" w:color="auto"/>
              <w:bottom w:val="nil"/>
              <w:right w:val="single" w:sz="4" w:space="0" w:color="auto"/>
            </w:tcBorders>
            <w:vAlign w:val="center"/>
          </w:tcPr>
          <w:p w14:paraId="7481A77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CA_n14A-n30A-n77A</w:t>
            </w:r>
          </w:p>
        </w:tc>
        <w:tc>
          <w:tcPr>
            <w:tcW w:w="2785" w:type="dxa"/>
            <w:tcBorders>
              <w:top w:val="nil"/>
              <w:left w:val="single" w:sz="4" w:space="0" w:color="auto"/>
              <w:bottom w:val="nil"/>
              <w:right w:val="single" w:sz="4" w:space="0" w:color="auto"/>
            </w:tcBorders>
            <w:vAlign w:val="center"/>
          </w:tcPr>
          <w:p w14:paraId="2D0191CA" w14:textId="77777777" w:rsidR="006F6378" w:rsidRPr="00C30686" w:rsidRDefault="006F6378" w:rsidP="0094020B">
            <w:pPr>
              <w:pStyle w:val="TAC"/>
              <w:rPr>
                <w:rFonts w:eastAsiaTheme="minorEastAsia" w:cs="Arial"/>
                <w:vertAlign w:val="superscript"/>
                <w:lang w:val="en-US"/>
              </w:rPr>
            </w:pPr>
            <w:r w:rsidRPr="00C30686">
              <w:rPr>
                <w:rFonts w:eastAsiaTheme="minorEastAsia" w:cs="Arial"/>
                <w:lang w:val="en-US"/>
              </w:rPr>
              <w:t>n77</w:t>
            </w:r>
            <w:r w:rsidRPr="00C30686">
              <w:rPr>
                <w:rFonts w:eastAsiaTheme="minorEastAsia" w:cs="Arial"/>
                <w:vertAlign w:val="superscript"/>
                <w:lang w:val="en-US"/>
              </w:rPr>
              <w:t>7</w:t>
            </w:r>
          </w:p>
          <w:p w14:paraId="3042B00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CA_n14A-n30A</w:t>
            </w:r>
          </w:p>
          <w:p w14:paraId="0968A902"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eastAsia="zh-CN"/>
              </w:rPr>
              <w:t>CA_n14A-n77A</w:t>
            </w:r>
            <w:r w:rsidRPr="00C30686">
              <w:rPr>
                <w:rFonts w:eastAsiaTheme="minorEastAsia"/>
                <w:vertAlign w:val="superscript"/>
                <w:lang w:val="en-US" w:eastAsia="zh-CN"/>
              </w:rPr>
              <w:t>7</w:t>
            </w:r>
          </w:p>
          <w:p w14:paraId="0F2873B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CA_n30A-n77A</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1DECF47A" w14:textId="77777777" w:rsidR="006F6378" w:rsidRPr="00C30686" w:rsidRDefault="006F6378" w:rsidP="0094020B">
            <w:pPr>
              <w:pStyle w:val="TAC"/>
              <w:rPr>
                <w:rFonts w:eastAsiaTheme="minorEastAsia"/>
                <w:lang w:val="en-US" w:eastAsia="zh-CN"/>
              </w:rPr>
            </w:pPr>
            <w:r w:rsidRPr="00C30686">
              <w:rPr>
                <w:rFonts w:eastAsiaTheme="minorEastAsia"/>
                <w:lang w:val="en-US"/>
              </w:rPr>
              <w:t>n14</w:t>
            </w:r>
          </w:p>
        </w:tc>
        <w:tc>
          <w:tcPr>
            <w:tcW w:w="4356" w:type="dxa"/>
            <w:tcBorders>
              <w:top w:val="single" w:sz="4" w:space="0" w:color="auto"/>
              <w:left w:val="single" w:sz="4" w:space="0" w:color="auto"/>
              <w:bottom w:val="single" w:sz="4" w:space="0" w:color="auto"/>
              <w:right w:val="single" w:sz="4" w:space="0" w:color="auto"/>
            </w:tcBorders>
            <w:vAlign w:val="center"/>
          </w:tcPr>
          <w:p w14:paraId="266BA57E"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w:t>
            </w:r>
          </w:p>
        </w:tc>
        <w:tc>
          <w:tcPr>
            <w:tcW w:w="2445" w:type="dxa"/>
            <w:tcBorders>
              <w:top w:val="nil"/>
              <w:left w:val="single" w:sz="4" w:space="0" w:color="auto"/>
              <w:bottom w:val="nil"/>
              <w:right w:val="single" w:sz="4" w:space="0" w:color="auto"/>
            </w:tcBorders>
            <w:vAlign w:val="center"/>
          </w:tcPr>
          <w:p w14:paraId="0AB89CF5"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0</w:t>
            </w:r>
          </w:p>
        </w:tc>
      </w:tr>
      <w:tr w:rsidR="006F6378" w:rsidRPr="00C30686" w14:paraId="675AECA2" w14:textId="77777777" w:rsidTr="004F423A">
        <w:trPr>
          <w:trHeight w:val="29"/>
        </w:trPr>
        <w:tc>
          <w:tcPr>
            <w:tcW w:w="2742" w:type="dxa"/>
            <w:tcBorders>
              <w:top w:val="nil"/>
              <w:left w:val="single" w:sz="4" w:space="0" w:color="auto"/>
              <w:bottom w:val="nil"/>
              <w:right w:val="single" w:sz="4" w:space="0" w:color="auto"/>
            </w:tcBorders>
            <w:vAlign w:val="center"/>
          </w:tcPr>
          <w:p w14:paraId="6AEA89F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2BCC84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F5C91D4" w14:textId="77777777" w:rsidR="006F6378" w:rsidRPr="00C30686" w:rsidRDefault="006F6378" w:rsidP="0094020B">
            <w:pPr>
              <w:pStyle w:val="TAC"/>
              <w:rPr>
                <w:rFonts w:eastAsiaTheme="minorEastAsia"/>
                <w:lang w:val="en-US" w:eastAsia="zh-CN"/>
              </w:rPr>
            </w:pPr>
            <w:r w:rsidRPr="00C30686">
              <w:rPr>
                <w:rFonts w:eastAsiaTheme="minorEastAsia"/>
                <w:lang w:val="en-US"/>
              </w:rPr>
              <w:t>n30</w:t>
            </w:r>
          </w:p>
        </w:tc>
        <w:tc>
          <w:tcPr>
            <w:tcW w:w="4356" w:type="dxa"/>
            <w:tcBorders>
              <w:top w:val="single" w:sz="4" w:space="0" w:color="auto"/>
              <w:left w:val="single" w:sz="4" w:space="0" w:color="auto"/>
              <w:bottom w:val="single" w:sz="4" w:space="0" w:color="auto"/>
              <w:right w:val="single" w:sz="4" w:space="0" w:color="auto"/>
            </w:tcBorders>
            <w:vAlign w:val="center"/>
          </w:tcPr>
          <w:p w14:paraId="7D534EC6"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w:t>
            </w:r>
          </w:p>
        </w:tc>
        <w:tc>
          <w:tcPr>
            <w:tcW w:w="2445" w:type="dxa"/>
            <w:tcBorders>
              <w:top w:val="nil"/>
              <w:left w:val="single" w:sz="4" w:space="0" w:color="auto"/>
              <w:bottom w:val="nil"/>
              <w:right w:val="single" w:sz="4" w:space="0" w:color="auto"/>
            </w:tcBorders>
            <w:vAlign w:val="center"/>
          </w:tcPr>
          <w:p w14:paraId="0001FD31" w14:textId="77777777" w:rsidR="006F6378" w:rsidRPr="00C30686" w:rsidRDefault="006F6378" w:rsidP="0094020B">
            <w:pPr>
              <w:pStyle w:val="TAC"/>
              <w:rPr>
                <w:rFonts w:eastAsiaTheme="minorEastAsia"/>
                <w:szCs w:val="18"/>
                <w:lang w:val="en-US" w:eastAsia="zh-CN"/>
              </w:rPr>
            </w:pPr>
          </w:p>
        </w:tc>
      </w:tr>
      <w:tr w:rsidR="006F6378" w:rsidRPr="00C30686" w14:paraId="6708A6C3"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634E6A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681A0A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5FC4C61" w14:textId="77777777" w:rsidR="006F6378" w:rsidRPr="00C30686" w:rsidRDefault="006F6378" w:rsidP="0094020B">
            <w:pPr>
              <w:pStyle w:val="TAC"/>
              <w:rPr>
                <w:rFonts w:eastAsiaTheme="minorEastAsia"/>
                <w:lang w:val="en-US" w:eastAsia="zh-CN"/>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7B0B03CB"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709D8BCA" w14:textId="77777777" w:rsidR="006F6378" w:rsidRPr="00C30686" w:rsidRDefault="006F6378" w:rsidP="0094020B">
            <w:pPr>
              <w:pStyle w:val="TAC"/>
              <w:rPr>
                <w:rFonts w:eastAsiaTheme="minorEastAsia"/>
                <w:szCs w:val="18"/>
                <w:lang w:val="en-US" w:eastAsia="zh-CN"/>
              </w:rPr>
            </w:pPr>
          </w:p>
        </w:tc>
      </w:tr>
      <w:tr w:rsidR="006F6378" w:rsidRPr="00C30686" w14:paraId="0D35603A"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1F273B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CA_n14A-n30A-n77(2A)</w:t>
            </w:r>
          </w:p>
        </w:tc>
        <w:tc>
          <w:tcPr>
            <w:tcW w:w="2785" w:type="dxa"/>
            <w:tcBorders>
              <w:top w:val="single" w:sz="4" w:space="0" w:color="auto"/>
              <w:left w:val="single" w:sz="4" w:space="0" w:color="auto"/>
              <w:bottom w:val="nil"/>
              <w:right w:val="single" w:sz="4" w:space="0" w:color="auto"/>
            </w:tcBorders>
            <w:vAlign w:val="center"/>
          </w:tcPr>
          <w:p w14:paraId="5D4DE408" w14:textId="77777777" w:rsidR="006F6378" w:rsidRPr="00C30686" w:rsidRDefault="006F6378" w:rsidP="0094020B">
            <w:pPr>
              <w:pStyle w:val="TAC"/>
              <w:rPr>
                <w:rFonts w:eastAsiaTheme="minorEastAsia" w:cs="Arial"/>
                <w:sz w:val="16"/>
                <w:szCs w:val="18"/>
                <w:lang w:val="en-US" w:eastAsia="zh-CN"/>
              </w:rPr>
            </w:pPr>
            <w:r w:rsidRPr="00C30686">
              <w:rPr>
                <w:rFonts w:eastAsiaTheme="minorEastAsia" w:cs="Arial"/>
                <w:szCs w:val="18"/>
              </w:rPr>
              <w:t>n77</w:t>
            </w:r>
            <w:r w:rsidRPr="00C30686">
              <w:rPr>
                <w:rFonts w:eastAsiaTheme="minorEastAsia" w:cs="Arial"/>
                <w:szCs w:val="18"/>
                <w:vertAlign w:val="superscript"/>
              </w:rPr>
              <w:t>7</w:t>
            </w:r>
          </w:p>
          <w:p w14:paraId="1031FBB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CA_n14A-n30A</w:t>
            </w:r>
          </w:p>
          <w:p w14:paraId="6892A280" w14:textId="77777777" w:rsidR="006F6378" w:rsidRPr="00C30686" w:rsidRDefault="006F6378" w:rsidP="0094020B">
            <w:pPr>
              <w:pStyle w:val="TAC"/>
              <w:rPr>
                <w:rFonts w:eastAsiaTheme="minorEastAsia" w:cs="Arial"/>
                <w:sz w:val="21"/>
                <w:lang w:val="en-US" w:eastAsia="zh-CN"/>
              </w:rPr>
            </w:pPr>
            <w:r w:rsidRPr="00C30686">
              <w:rPr>
                <w:rFonts w:eastAsiaTheme="minorEastAsia"/>
                <w:lang w:val="en-US" w:eastAsia="zh-CN"/>
              </w:rPr>
              <w:t>CA_n14A-n77A</w:t>
            </w:r>
            <w:r w:rsidRPr="00C30686">
              <w:rPr>
                <w:rFonts w:eastAsiaTheme="minorEastAsia"/>
                <w:vertAlign w:val="superscript"/>
                <w:lang w:val="en-US" w:eastAsia="zh-CN"/>
              </w:rPr>
              <w:t>7</w:t>
            </w:r>
            <w:r w:rsidRPr="00C30686">
              <w:rPr>
                <w:rFonts w:eastAsiaTheme="minorEastAsia"/>
                <w:lang w:val="en-US" w:eastAsia="zh-CN"/>
              </w:rPr>
              <w:t xml:space="preserve"> CA_n30A-n77A</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5C70EE7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n14</w:t>
            </w:r>
          </w:p>
        </w:tc>
        <w:tc>
          <w:tcPr>
            <w:tcW w:w="4356" w:type="dxa"/>
            <w:tcBorders>
              <w:top w:val="single" w:sz="4" w:space="0" w:color="auto"/>
              <w:left w:val="single" w:sz="4" w:space="0" w:color="auto"/>
              <w:bottom w:val="single" w:sz="4" w:space="0" w:color="auto"/>
              <w:right w:val="single" w:sz="4" w:space="0" w:color="auto"/>
            </w:tcBorders>
            <w:vAlign w:val="center"/>
          </w:tcPr>
          <w:p w14:paraId="7379A05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w:t>
            </w:r>
          </w:p>
        </w:tc>
        <w:tc>
          <w:tcPr>
            <w:tcW w:w="2445" w:type="dxa"/>
            <w:tcBorders>
              <w:top w:val="single" w:sz="4" w:space="0" w:color="auto"/>
              <w:left w:val="single" w:sz="4" w:space="0" w:color="auto"/>
              <w:bottom w:val="nil"/>
              <w:right w:val="single" w:sz="4" w:space="0" w:color="auto"/>
            </w:tcBorders>
            <w:vAlign w:val="center"/>
          </w:tcPr>
          <w:p w14:paraId="1C088079"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0</w:t>
            </w:r>
          </w:p>
        </w:tc>
      </w:tr>
      <w:tr w:rsidR="006F6378" w:rsidRPr="00C30686" w14:paraId="5DC9A653" w14:textId="77777777" w:rsidTr="004F423A">
        <w:trPr>
          <w:trHeight w:val="29"/>
        </w:trPr>
        <w:tc>
          <w:tcPr>
            <w:tcW w:w="2742" w:type="dxa"/>
            <w:tcBorders>
              <w:top w:val="nil"/>
              <w:left w:val="single" w:sz="4" w:space="0" w:color="auto"/>
              <w:bottom w:val="nil"/>
              <w:right w:val="single" w:sz="4" w:space="0" w:color="auto"/>
            </w:tcBorders>
            <w:vAlign w:val="center"/>
          </w:tcPr>
          <w:p w14:paraId="53B9425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5342449" w14:textId="77777777" w:rsidR="006F6378" w:rsidRPr="00C30686" w:rsidRDefault="006F6378" w:rsidP="0094020B">
            <w:pPr>
              <w:pStyle w:val="TAC"/>
              <w:rPr>
                <w:rFonts w:eastAsiaTheme="minorEastAsia" w:cs="Arial"/>
                <w:sz w:val="21"/>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C60BBF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n30</w:t>
            </w:r>
          </w:p>
        </w:tc>
        <w:tc>
          <w:tcPr>
            <w:tcW w:w="4356" w:type="dxa"/>
            <w:tcBorders>
              <w:top w:val="single" w:sz="4" w:space="0" w:color="auto"/>
              <w:left w:val="single" w:sz="4" w:space="0" w:color="auto"/>
              <w:bottom w:val="single" w:sz="4" w:space="0" w:color="auto"/>
              <w:right w:val="single" w:sz="4" w:space="0" w:color="auto"/>
            </w:tcBorders>
            <w:vAlign w:val="center"/>
          </w:tcPr>
          <w:p w14:paraId="6617DC7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w:t>
            </w:r>
          </w:p>
        </w:tc>
        <w:tc>
          <w:tcPr>
            <w:tcW w:w="2445" w:type="dxa"/>
            <w:tcBorders>
              <w:top w:val="nil"/>
              <w:left w:val="single" w:sz="4" w:space="0" w:color="auto"/>
              <w:bottom w:val="nil"/>
              <w:right w:val="single" w:sz="4" w:space="0" w:color="auto"/>
            </w:tcBorders>
            <w:vAlign w:val="center"/>
          </w:tcPr>
          <w:p w14:paraId="3C71334B" w14:textId="77777777" w:rsidR="006F6378" w:rsidRPr="00C30686" w:rsidRDefault="006F6378" w:rsidP="0094020B">
            <w:pPr>
              <w:pStyle w:val="TAC"/>
              <w:rPr>
                <w:rFonts w:eastAsiaTheme="minorEastAsia"/>
                <w:szCs w:val="18"/>
                <w:lang w:val="en-US" w:eastAsia="zh-CN"/>
              </w:rPr>
            </w:pPr>
          </w:p>
        </w:tc>
      </w:tr>
      <w:tr w:rsidR="006F6378" w:rsidRPr="00C30686" w14:paraId="3150C942"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BFEB57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15836A20" w14:textId="77777777" w:rsidR="006F6378" w:rsidRPr="00C30686" w:rsidRDefault="006F6378" w:rsidP="0094020B">
            <w:pPr>
              <w:pStyle w:val="TAC"/>
              <w:rPr>
                <w:rFonts w:eastAsiaTheme="minorEastAsia" w:cs="Arial"/>
                <w:sz w:val="21"/>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D8AF85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0765C34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66003727" w14:textId="77777777" w:rsidR="006F6378" w:rsidRPr="00C30686" w:rsidRDefault="006F6378" w:rsidP="0094020B">
            <w:pPr>
              <w:pStyle w:val="TAC"/>
              <w:rPr>
                <w:rFonts w:eastAsiaTheme="minorEastAsia"/>
                <w:szCs w:val="18"/>
                <w:lang w:val="en-US" w:eastAsia="zh-CN"/>
              </w:rPr>
            </w:pPr>
          </w:p>
        </w:tc>
      </w:tr>
      <w:tr w:rsidR="006F6378" w:rsidRPr="00C30686" w14:paraId="62037B75" w14:textId="77777777" w:rsidTr="004F423A">
        <w:trPr>
          <w:trHeight w:val="29"/>
        </w:trPr>
        <w:tc>
          <w:tcPr>
            <w:tcW w:w="2742" w:type="dxa"/>
            <w:tcBorders>
              <w:top w:val="nil"/>
              <w:left w:val="single" w:sz="4" w:space="0" w:color="auto"/>
              <w:bottom w:val="nil"/>
              <w:right w:val="single" w:sz="4" w:space="0" w:color="auto"/>
            </w:tcBorders>
            <w:vAlign w:val="center"/>
          </w:tcPr>
          <w:p w14:paraId="0345A6A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CA_n14A-n66A-n77A</w:t>
            </w:r>
          </w:p>
        </w:tc>
        <w:tc>
          <w:tcPr>
            <w:tcW w:w="2785" w:type="dxa"/>
            <w:tcBorders>
              <w:top w:val="nil"/>
              <w:left w:val="single" w:sz="4" w:space="0" w:color="auto"/>
              <w:bottom w:val="nil"/>
              <w:right w:val="single" w:sz="4" w:space="0" w:color="auto"/>
            </w:tcBorders>
            <w:vAlign w:val="center"/>
          </w:tcPr>
          <w:p w14:paraId="2216CE3A" w14:textId="77777777" w:rsidR="006F6378" w:rsidRPr="00C30686" w:rsidRDefault="006F6378" w:rsidP="0094020B">
            <w:pPr>
              <w:pStyle w:val="TAC"/>
              <w:rPr>
                <w:rFonts w:eastAsiaTheme="minorEastAsia"/>
                <w:vertAlign w:val="superscript"/>
                <w:lang w:val="en-US"/>
              </w:rPr>
            </w:pPr>
            <w:r w:rsidRPr="00C30686">
              <w:rPr>
                <w:rFonts w:eastAsiaTheme="minorEastAsia"/>
                <w:lang w:val="en-US"/>
              </w:rPr>
              <w:t>n77</w:t>
            </w:r>
            <w:r w:rsidRPr="00C30686">
              <w:rPr>
                <w:rFonts w:eastAsiaTheme="minorEastAsia"/>
                <w:vertAlign w:val="superscript"/>
                <w:lang w:val="en-US"/>
              </w:rPr>
              <w:t>7</w:t>
            </w:r>
          </w:p>
          <w:p w14:paraId="5FF2491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CA_n14A-n66A</w:t>
            </w:r>
          </w:p>
          <w:p w14:paraId="6CEA9C71"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eastAsia="zh-CN"/>
              </w:rPr>
              <w:t>CA_n14A-n77A</w:t>
            </w:r>
            <w:r w:rsidRPr="00C30686">
              <w:rPr>
                <w:rFonts w:eastAsiaTheme="minorEastAsia"/>
                <w:vertAlign w:val="superscript"/>
                <w:lang w:val="en-US" w:eastAsia="zh-CN"/>
              </w:rPr>
              <w:t>7</w:t>
            </w:r>
          </w:p>
          <w:p w14:paraId="7F8097E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CA_n66A-n77A</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034F844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n14</w:t>
            </w:r>
          </w:p>
        </w:tc>
        <w:tc>
          <w:tcPr>
            <w:tcW w:w="4356" w:type="dxa"/>
            <w:tcBorders>
              <w:top w:val="single" w:sz="4" w:space="0" w:color="auto"/>
              <w:left w:val="single" w:sz="4" w:space="0" w:color="auto"/>
              <w:bottom w:val="single" w:sz="4" w:space="0" w:color="auto"/>
              <w:right w:val="single" w:sz="4" w:space="0" w:color="auto"/>
            </w:tcBorders>
            <w:vAlign w:val="center"/>
          </w:tcPr>
          <w:p w14:paraId="1C9192A6"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w:t>
            </w:r>
          </w:p>
        </w:tc>
        <w:tc>
          <w:tcPr>
            <w:tcW w:w="2445" w:type="dxa"/>
            <w:tcBorders>
              <w:top w:val="nil"/>
              <w:left w:val="single" w:sz="4" w:space="0" w:color="auto"/>
              <w:bottom w:val="nil"/>
              <w:right w:val="single" w:sz="4" w:space="0" w:color="auto"/>
            </w:tcBorders>
            <w:vAlign w:val="center"/>
          </w:tcPr>
          <w:p w14:paraId="17B3A667"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0</w:t>
            </w:r>
          </w:p>
        </w:tc>
      </w:tr>
      <w:tr w:rsidR="006F6378" w:rsidRPr="00C30686" w14:paraId="7749F462" w14:textId="77777777" w:rsidTr="004F423A">
        <w:trPr>
          <w:trHeight w:val="29"/>
        </w:trPr>
        <w:tc>
          <w:tcPr>
            <w:tcW w:w="2742" w:type="dxa"/>
            <w:tcBorders>
              <w:top w:val="nil"/>
              <w:left w:val="single" w:sz="4" w:space="0" w:color="auto"/>
              <w:bottom w:val="nil"/>
              <w:right w:val="single" w:sz="4" w:space="0" w:color="auto"/>
            </w:tcBorders>
            <w:vAlign w:val="center"/>
          </w:tcPr>
          <w:p w14:paraId="3AA420A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584944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A3884A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35463BAF"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626C7ED1" w14:textId="77777777" w:rsidR="006F6378" w:rsidRPr="00C30686" w:rsidRDefault="006F6378" w:rsidP="0094020B">
            <w:pPr>
              <w:pStyle w:val="TAC"/>
              <w:rPr>
                <w:rFonts w:eastAsiaTheme="minorEastAsia"/>
                <w:szCs w:val="18"/>
                <w:lang w:val="en-US" w:eastAsia="zh-CN"/>
              </w:rPr>
            </w:pPr>
          </w:p>
        </w:tc>
      </w:tr>
      <w:tr w:rsidR="006F6378" w:rsidRPr="00C30686" w14:paraId="0F12515E"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B31595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F3D8E0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77DEB7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4BF4765"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09229748" w14:textId="77777777" w:rsidR="006F6378" w:rsidRPr="00C30686" w:rsidRDefault="006F6378" w:rsidP="0094020B">
            <w:pPr>
              <w:pStyle w:val="TAC"/>
              <w:rPr>
                <w:rFonts w:eastAsiaTheme="minorEastAsia"/>
                <w:szCs w:val="18"/>
                <w:lang w:val="en-US" w:eastAsia="zh-CN"/>
              </w:rPr>
            </w:pPr>
          </w:p>
        </w:tc>
      </w:tr>
      <w:tr w:rsidR="006F6378" w:rsidRPr="00C30686" w14:paraId="11DAEB28"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CC83D1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CA_n14A-n66(2A)-n77A</w:t>
            </w:r>
          </w:p>
        </w:tc>
        <w:tc>
          <w:tcPr>
            <w:tcW w:w="2785" w:type="dxa"/>
            <w:tcBorders>
              <w:top w:val="single" w:sz="4" w:space="0" w:color="auto"/>
              <w:left w:val="single" w:sz="4" w:space="0" w:color="auto"/>
              <w:bottom w:val="nil"/>
              <w:right w:val="single" w:sz="4" w:space="0" w:color="auto"/>
            </w:tcBorders>
            <w:vAlign w:val="center"/>
          </w:tcPr>
          <w:p w14:paraId="38DB9EAD" w14:textId="77777777" w:rsidR="006F6378" w:rsidRPr="00C30686" w:rsidRDefault="006F6378" w:rsidP="0094020B">
            <w:pPr>
              <w:pStyle w:val="TAC"/>
              <w:rPr>
                <w:rFonts w:eastAsiaTheme="minorEastAsia"/>
                <w:lang w:val="en-US" w:eastAsia="zh-CN"/>
              </w:rPr>
            </w:pPr>
            <w:r w:rsidRPr="00C30686">
              <w:rPr>
                <w:rFonts w:eastAsiaTheme="minorEastAsia"/>
              </w:rPr>
              <w:t>n77</w:t>
            </w:r>
            <w:r w:rsidRPr="00C30686">
              <w:rPr>
                <w:rFonts w:eastAsiaTheme="minorEastAsia"/>
                <w:vertAlign w:val="superscript"/>
              </w:rPr>
              <w:t>7</w:t>
            </w:r>
          </w:p>
          <w:p w14:paraId="5C63231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CA_n14A-n66A CA_n14A-n77A</w:t>
            </w:r>
            <w:r w:rsidRPr="00C30686">
              <w:rPr>
                <w:rFonts w:eastAsiaTheme="minorEastAsia"/>
                <w:vertAlign w:val="superscript"/>
                <w:lang w:val="en-US" w:eastAsia="zh-CN"/>
              </w:rPr>
              <w:t>7</w:t>
            </w:r>
            <w:r w:rsidRPr="00C30686">
              <w:rPr>
                <w:rFonts w:eastAsiaTheme="minorEastAsia"/>
                <w:lang w:val="en-US" w:eastAsia="zh-CN"/>
              </w:rPr>
              <w:t xml:space="preserve"> CA_n66A-n77A</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62463E2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n14</w:t>
            </w:r>
          </w:p>
        </w:tc>
        <w:tc>
          <w:tcPr>
            <w:tcW w:w="4356" w:type="dxa"/>
            <w:tcBorders>
              <w:top w:val="single" w:sz="4" w:space="0" w:color="auto"/>
              <w:left w:val="single" w:sz="4" w:space="0" w:color="auto"/>
              <w:bottom w:val="single" w:sz="4" w:space="0" w:color="auto"/>
              <w:right w:val="single" w:sz="4" w:space="0" w:color="auto"/>
            </w:tcBorders>
            <w:vAlign w:val="center"/>
          </w:tcPr>
          <w:p w14:paraId="3BCBA10F"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w:t>
            </w:r>
          </w:p>
        </w:tc>
        <w:tc>
          <w:tcPr>
            <w:tcW w:w="2445" w:type="dxa"/>
            <w:tcBorders>
              <w:top w:val="single" w:sz="4" w:space="0" w:color="auto"/>
              <w:left w:val="single" w:sz="4" w:space="0" w:color="auto"/>
              <w:bottom w:val="nil"/>
              <w:right w:val="single" w:sz="4" w:space="0" w:color="auto"/>
            </w:tcBorders>
            <w:vAlign w:val="center"/>
          </w:tcPr>
          <w:p w14:paraId="0DEE8116"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0</w:t>
            </w:r>
          </w:p>
        </w:tc>
      </w:tr>
      <w:tr w:rsidR="006F6378" w:rsidRPr="00C30686" w14:paraId="238F2E3D" w14:textId="77777777" w:rsidTr="004F423A">
        <w:trPr>
          <w:trHeight w:val="29"/>
        </w:trPr>
        <w:tc>
          <w:tcPr>
            <w:tcW w:w="2742" w:type="dxa"/>
            <w:tcBorders>
              <w:top w:val="nil"/>
              <w:left w:val="single" w:sz="4" w:space="0" w:color="auto"/>
              <w:bottom w:val="nil"/>
              <w:right w:val="single" w:sz="4" w:space="0" w:color="auto"/>
            </w:tcBorders>
            <w:vAlign w:val="center"/>
          </w:tcPr>
          <w:p w14:paraId="167C1FE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2E151A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906B1B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60DB78FD"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CA_n66(2A)_BCS1</w:t>
            </w:r>
          </w:p>
        </w:tc>
        <w:tc>
          <w:tcPr>
            <w:tcW w:w="2445" w:type="dxa"/>
            <w:tcBorders>
              <w:top w:val="nil"/>
              <w:left w:val="single" w:sz="4" w:space="0" w:color="auto"/>
              <w:bottom w:val="nil"/>
              <w:right w:val="single" w:sz="4" w:space="0" w:color="auto"/>
            </w:tcBorders>
            <w:vAlign w:val="center"/>
          </w:tcPr>
          <w:p w14:paraId="5EBD69C2" w14:textId="77777777" w:rsidR="006F6378" w:rsidRPr="00C30686" w:rsidRDefault="006F6378" w:rsidP="0094020B">
            <w:pPr>
              <w:pStyle w:val="TAC"/>
              <w:rPr>
                <w:rFonts w:eastAsiaTheme="minorEastAsia"/>
                <w:lang w:val="en-US" w:eastAsia="zh-CN"/>
              </w:rPr>
            </w:pPr>
          </w:p>
        </w:tc>
      </w:tr>
      <w:tr w:rsidR="006F6378" w:rsidRPr="00C30686" w14:paraId="033C44C8"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6EDB02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278C9C4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853C87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213DC54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59C55AE1" w14:textId="77777777" w:rsidR="006F6378" w:rsidRPr="00C30686" w:rsidRDefault="006F6378" w:rsidP="0094020B">
            <w:pPr>
              <w:pStyle w:val="TAC"/>
              <w:rPr>
                <w:rFonts w:eastAsiaTheme="minorEastAsia"/>
                <w:lang w:val="en-US" w:eastAsia="zh-CN"/>
              </w:rPr>
            </w:pPr>
          </w:p>
        </w:tc>
      </w:tr>
      <w:tr w:rsidR="006F6378" w:rsidRPr="00C30686" w14:paraId="58997999"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A27545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CA_n14A-n66A-n77(2A)</w:t>
            </w:r>
          </w:p>
        </w:tc>
        <w:tc>
          <w:tcPr>
            <w:tcW w:w="2785" w:type="dxa"/>
            <w:tcBorders>
              <w:top w:val="single" w:sz="4" w:space="0" w:color="auto"/>
              <w:left w:val="single" w:sz="4" w:space="0" w:color="auto"/>
              <w:bottom w:val="nil"/>
              <w:right w:val="single" w:sz="4" w:space="0" w:color="auto"/>
            </w:tcBorders>
            <w:vAlign w:val="center"/>
          </w:tcPr>
          <w:p w14:paraId="11DC7E55" w14:textId="77777777" w:rsidR="006F6378" w:rsidRPr="00C30686" w:rsidRDefault="006F6378" w:rsidP="0094020B">
            <w:pPr>
              <w:pStyle w:val="TAC"/>
              <w:rPr>
                <w:rFonts w:eastAsiaTheme="minorEastAsia"/>
                <w:lang w:val="en-US" w:eastAsia="zh-CN"/>
              </w:rPr>
            </w:pPr>
            <w:r w:rsidRPr="00C30686">
              <w:rPr>
                <w:rFonts w:eastAsiaTheme="minorEastAsia"/>
              </w:rPr>
              <w:t>n77</w:t>
            </w:r>
            <w:r w:rsidRPr="00C30686">
              <w:rPr>
                <w:rFonts w:eastAsiaTheme="minorEastAsia"/>
                <w:vertAlign w:val="superscript"/>
              </w:rPr>
              <w:t>7</w:t>
            </w:r>
          </w:p>
          <w:p w14:paraId="52E747B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CA_n14A-n66A CA_n14A-n77A</w:t>
            </w:r>
            <w:r w:rsidRPr="00C30686">
              <w:rPr>
                <w:rFonts w:eastAsiaTheme="minorEastAsia"/>
                <w:vertAlign w:val="superscript"/>
                <w:lang w:val="en-US" w:eastAsia="zh-CN"/>
              </w:rPr>
              <w:t>7</w:t>
            </w:r>
            <w:r w:rsidRPr="00C30686">
              <w:rPr>
                <w:rFonts w:eastAsiaTheme="minorEastAsia"/>
                <w:lang w:val="en-US" w:eastAsia="zh-CN"/>
              </w:rPr>
              <w:t xml:space="preserve"> CA_n66A-n77A</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0DB7F4B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n14</w:t>
            </w:r>
          </w:p>
        </w:tc>
        <w:tc>
          <w:tcPr>
            <w:tcW w:w="4356" w:type="dxa"/>
            <w:tcBorders>
              <w:top w:val="single" w:sz="4" w:space="0" w:color="auto"/>
              <w:left w:val="single" w:sz="4" w:space="0" w:color="auto"/>
              <w:bottom w:val="single" w:sz="4" w:space="0" w:color="auto"/>
              <w:right w:val="single" w:sz="4" w:space="0" w:color="auto"/>
            </w:tcBorders>
            <w:vAlign w:val="center"/>
          </w:tcPr>
          <w:p w14:paraId="65345FF4"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w:t>
            </w:r>
          </w:p>
        </w:tc>
        <w:tc>
          <w:tcPr>
            <w:tcW w:w="2445" w:type="dxa"/>
            <w:tcBorders>
              <w:top w:val="single" w:sz="4" w:space="0" w:color="auto"/>
              <w:left w:val="single" w:sz="4" w:space="0" w:color="auto"/>
              <w:bottom w:val="nil"/>
              <w:right w:val="single" w:sz="4" w:space="0" w:color="auto"/>
            </w:tcBorders>
            <w:vAlign w:val="center"/>
          </w:tcPr>
          <w:p w14:paraId="2552126C"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0</w:t>
            </w:r>
          </w:p>
        </w:tc>
      </w:tr>
      <w:tr w:rsidR="006F6378" w:rsidRPr="00C30686" w14:paraId="2FA1A096" w14:textId="77777777" w:rsidTr="004F423A">
        <w:trPr>
          <w:trHeight w:val="29"/>
        </w:trPr>
        <w:tc>
          <w:tcPr>
            <w:tcW w:w="2742" w:type="dxa"/>
            <w:tcBorders>
              <w:top w:val="nil"/>
              <w:left w:val="single" w:sz="4" w:space="0" w:color="auto"/>
              <w:bottom w:val="nil"/>
              <w:right w:val="single" w:sz="4" w:space="0" w:color="auto"/>
            </w:tcBorders>
            <w:vAlign w:val="center"/>
          </w:tcPr>
          <w:p w14:paraId="12DABD8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CA66AF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7626E0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2623FCC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4DA43567" w14:textId="77777777" w:rsidR="006F6378" w:rsidRPr="00C30686" w:rsidRDefault="006F6378" w:rsidP="0094020B">
            <w:pPr>
              <w:pStyle w:val="TAC"/>
              <w:rPr>
                <w:rFonts w:eastAsiaTheme="minorEastAsia"/>
                <w:lang w:val="en-US" w:eastAsia="zh-CN"/>
              </w:rPr>
            </w:pPr>
          </w:p>
        </w:tc>
      </w:tr>
      <w:tr w:rsidR="006F6378" w:rsidRPr="00C30686" w14:paraId="4560D6B8"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69A711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4DF2181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B93DB5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5251708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19574E3A" w14:textId="77777777" w:rsidR="006F6378" w:rsidRPr="00C30686" w:rsidRDefault="006F6378" w:rsidP="0094020B">
            <w:pPr>
              <w:pStyle w:val="TAC"/>
              <w:rPr>
                <w:rFonts w:eastAsiaTheme="minorEastAsia"/>
                <w:lang w:val="en-US" w:eastAsia="zh-CN"/>
              </w:rPr>
            </w:pPr>
          </w:p>
        </w:tc>
      </w:tr>
      <w:tr w:rsidR="006F6378" w:rsidRPr="00C30686" w14:paraId="43BD13DE"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F1A2DE8" w14:textId="77777777" w:rsidR="006F6378" w:rsidRPr="00C30686" w:rsidRDefault="006F6378" w:rsidP="0094020B">
            <w:pPr>
              <w:pStyle w:val="TAC"/>
              <w:rPr>
                <w:rFonts w:eastAsiaTheme="minorEastAsia"/>
                <w:lang w:val="en-US" w:eastAsia="zh-CN"/>
              </w:rPr>
            </w:pPr>
            <w:r w:rsidRPr="00C30686">
              <w:rPr>
                <w:kern w:val="2"/>
                <w:szCs w:val="22"/>
                <w:lang w:val="en-US" w:eastAsia="zh-CN"/>
              </w:rPr>
              <w:t>CA_n14A-n66(2A)-n77(2A)</w:t>
            </w:r>
          </w:p>
        </w:tc>
        <w:tc>
          <w:tcPr>
            <w:tcW w:w="2785" w:type="dxa"/>
            <w:tcBorders>
              <w:top w:val="single" w:sz="4" w:space="0" w:color="auto"/>
              <w:left w:val="single" w:sz="4" w:space="0" w:color="auto"/>
              <w:bottom w:val="nil"/>
              <w:right w:val="single" w:sz="4" w:space="0" w:color="auto"/>
            </w:tcBorders>
            <w:vAlign w:val="center"/>
          </w:tcPr>
          <w:p w14:paraId="1A5FE7B0" w14:textId="77777777" w:rsidR="006F6378" w:rsidRPr="00C30686" w:rsidRDefault="006F6378" w:rsidP="0094020B">
            <w:pPr>
              <w:pStyle w:val="TAC"/>
              <w:rPr>
                <w:rFonts w:eastAsiaTheme="minorEastAsia"/>
                <w:lang w:val="en-US" w:eastAsia="zh-CN"/>
              </w:rPr>
            </w:pPr>
            <w:r w:rsidRPr="00C30686">
              <w:rPr>
                <w:rFonts w:eastAsiaTheme="minorEastAsia"/>
              </w:rPr>
              <w:t>n77</w:t>
            </w:r>
            <w:r w:rsidRPr="00C30686">
              <w:rPr>
                <w:rFonts w:eastAsiaTheme="minorEastAsia"/>
                <w:vertAlign w:val="superscript"/>
              </w:rPr>
              <w:t>7</w:t>
            </w:r>
          </w:p>
          <w:p w14:paraId="6C480C93" w14:textId="77777777" w:rsidR="006F6378" w:rsidRPr="00C30686" w:rsidRDefault="006F6378" w:rsidP="0094020B">
            <w:pPr>
              <w:pStyle w:val="TAC"/>
              <w:rPr>
                <w:rFonts w:eastAsiaTheme="minorEastAsia"/>
                <w:lang w:val="en-US" w:eastAsia="zh-CN"/>
              </w:rPr>
            </w:pPr>
            <w:r w:rsidRPr="00C30686">
              <w:rPr>
                <w:rFonts w:cs="Arial"/>
                <w:szCs w:val="18"/>
                <w:lang w:val="en-US" w:eastAsia="zh-CN"/>
              </w:rPr>
              <w:t>CA_n14A-n66A CA_n14A-n77A</w:t>
            </w:r>
            <w:r w:rsidRPr="00C30686">
              <w:rPr>
                <w:rFonts w:eastAsiaTheme="minorEastAsia"/>
                <w:vertAlign w:val="superscript"/>
              </w:rPr>
              <w:t>7</w:t>
            </w:r>
            <w:r w:rsidRPr="00C30686">
              <w:rPr>
                <w:rFonts w:cs="Arial"/>
                <w:szCs w:val="18"/>
                <w:lang w:val="en-US" w:eastAsia="zh-CN"/>
              </w:rPr>
              <w:t xml:space="preserve"> CA_n66A-n77A</w:t>
            </w:r>
            <w:r w:rsidRPr="00C30686">
              <w:rPr>
                <w:rFonts w:eastAsiaTheme="minorEastAsia"/>
                <w:vertAlign w:val="superscript"/>
              </w:rPr>
              <w:t>7</w:t>
            </w:r>
          </w:p>
        </w:tc>
        <w:tc>
          <w:tcPr>
            <w:tcW w:w="1259" w:type="dxa"/>
            <w:tcBorders>
              <w:top w:val="single" w:sz="4" w:space="0" w:color="auto"/>
              <w:left w:val="single" w:sz="4" w:space="0" w:color="auto"/>
              <w:bottom w:val="single" w:sz="4" w:space="0" w:color="auto"/>
              <w:right w:val="single" w:sz="4" w:space="0" w:color="auto"/>
            </w:tcBorders>
            <w:vAlign w:val="center"/>
          </w:tcPr>
          <w:p w14:paraId="231741BD" w14:textId="77777777" w:rsidR="006F6378" w:rsidRPr="00C30686" w:rsidRDefault="006F6378" w:rsidP="0094020B">
            <w:pPr>
              <w:pStyle w:val="TAC"/>
              <w:rPr>
                <w:rFonts w:eastAsiaTheme="minorEastAsia"/>
                <w:lang w:val="en-US" w:eastAsia="zh-CN"/>
              </w:rPr>
            </w:pPr>
            <w:r w:rsidRPr="00C30686">
              <w:rPr>
                <w:kern w:val="2"/>
                <w:szCs w:val="22"/>
                <w:lang w:val="en-US" w:eastAsia="zh-CN"/>
              </w:rPr>
              <w:t>n14</w:t>
            </w:r>
          </w:p>
        </w:tc>
        <w:tc>
          <w:tcPr>
            <w:tcW w:w="4356" w:type="dxa"/>
            <w:tcBorders>
              <w:top w:val="single" w:sz="4" w:space="0" w:color="auto"/>
              <w:left w:val="single" w:sz="4" w:space="0" w:color="auto"/>
              <w:bottom w:val="single" w:sz="4" w:space="0" w:color="auto"/>
              <w:right w:val="single" w:sz="4" w:space="0" w:color="auto"/>
            </w:tcBorders>
            <w:vAlign w:val="center"/>
          </w:tcPr>
          <w:p w14:paraId="4E41BD83" w14:textId="77777777" w:rsidR="006F6378" w:rsidRPr="00C30686" w:rsidRDefault="006F6378" w:rsidP="0094020B">
            <w:pPr>
              <w:pStyle w:val="TAC"/>
              <w:rPr>
                <w:rFonts w:eastAsiaTheme="minorEastAsia"/>
                <w:lang w:val="en-US" w:eastAsia="zh-CN" w:bidi="ar"/>
              </w:rPr>
            </w:pPr>
            <w:r w:rsidRPr="00C30686">
              <w:rPr>
                <w:lang w:val="en-US" w:eastAsia="zh-CN" w:bidi="ar"/>
              </w:rPr>
              <w:t>5, 10</w:t>
            </w:r>
          </w:p>
        </w:tc>
        <w:tc>
          <w:tcPr>
            <w:tcW w:w="2445" w:type="dxa"/>
            <w:tcBorders>
              <w:top w:val="single" w:sz="4" w:space="0" w:color="auto"/>
              <w:left w:val="single" w:sz="4" w:space="0" w:color="auto"/>
              <w:bottom w:val="nil"/>
              <w:right w:val="single" w:sz="4" w:space="0" w:color="auto"/>
            </w:tcBorders>
            <w:vAlign w:val="center"/>
          </w:tcPr>
          <w:p w14:paraId="4B1019DD" w14:textId="77777777" w:rsidR="006F6378" w:rsidRPr="00C30686" w:rsidRDefault="006F6378" w:rsidP="0094020B">
            <w:pPr>
              <w:pStyle w:val="TAC"/>
              <w:rPr>
                <w:rFonts w:eastAsiaTheme="minorEastAsia"/>
                <w:lang w:val="en-US" w:eastAsia="zh-CN"/>
              </w:rPr>
            </w:pPr>
            <w:r w:rsidRPr="00C30686">
              <w:rPr>
                <w:kern w:val="2"/>
                <w:szCs w:val="18"/>
                <w:lang w:val="en-US" w:eastAsia="zh-CN"/>
              </w:rPr>
              <w:t>0</w:t>
            </w:r>
          </w:p>
        </w:tc>
      </w:tr>
      <w:tr w:rsidR="006F6378" w:rsidRPr="00C30686" w14:paraId="7ADEDE45" w14:textId="77777777" w:rsidTr="004F423A">
        <w:trPr>
          <w:trHeight w:val="29"/>
        </w:trPr>
        <w:tc>
          <w:tcPr>
            <w:tcW w:w="2742" w:type="dxa"/>
            <w:tcBorders>
              <w:top w:val="nil"/>
              <w:left w:val="single" w:sz="4" w:space="0" w:color="auto"/>
              <w:bottom w:val="nil"/>
              <w:right w:val="single" w:sz="4" w:space="0" w:color="auto"/>
            </w:tcBorders>
            <w:vAlign w:val="center"/>
          </w:tcPr>
          <w:p w14:paraId="47B00AA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795B52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553AF79" w14:textId="77777777" w:rsidR="006F6378" w:rsidRPr="00C30686" w:rsidRDefault="006F6378" w:rsidP="0094020B">
            <w:pPr>
              <w:pStyle w:val="TAC"/>
              <w:rPr>
                <w:rFonts w:eastAsiaTheme="minorEastAsia"/>
                <w:lang w:val="en-US" w:eastAsia="zh-CN"/>
              </w:rPr>
            </w:pPr>
            <w:r w:rsidRPr="00C30686">
              <w:rPr>
                <w:kern w:val="2"/>
                <w:szCs w:val="22"/>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067F9D09" w14:textId="77777777" w:rsidR="006F6378" w:rsidRPr="00C30686" w:rsidRDefault="006F6378" w:rsidP="0094020B">
            <w:pPr>
              <w:pStyle w:val="TAC"/>
              <w:rPr>
                <w:rFonts w:eastAsiaTheme="minorEastAsia"/>
                <w:lang w:val="en-US" w:eastAsia="zh-CN" w:bidi="ar"/>
              </w:rPr>
            </w:pPr>
            <w:r w:rsidRPr="00C30686">
              <w:rPr>
                <w:lang w:val="en-US" w:eastAsia="zh-CN" w:bidi="ar"/>
              </w:rPr>
              <w:t>CA_n66(2A)_BCS1</w:t>
            </w:r>
          </w:p>
        </w:tc>
        <w:tc>
          <w:tcPr>
            <w:tcW w:w="2445" w:type="dxa"/>
            <w:tcBorders>
              <w:top w:val="nil"/>
              <w:left w:val="single" w:sz="4" w:space="0" w:color="auto"/>
              <w:bottom w:val="nil"/>
              <w:right w:val="single" w:sz="4" w:space="0" w:color="auto"/>
            </w:tcBorders>
            <w:vAlign w:val="center"/>
          </w:tcPr>
          <w:p w14:paraId="68B82135" w14:textId="77777777" w:rsidR="006F6378" w:rsidRPr="00C30686" w:rsidRDefault="006F6378" w:rsidP="0094020B">
            <w:pPr>
              <w:pStyle w:val="TAC"/>
              <w:rPr>
                <w:rFonts w:eastAsiaTheme="minorEastAsia"/>
                <w:lang w:val="en-US" w:eastAsia="zh-CN"/>
              </w:rPr>
            </w:pPr>
          </w:p>
        </w:tc>
      </w:tr>
      <w:tr w:rsidR="006F6378" w:rsidRPr="00C30686" w14:paraId="1FDFEF0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301EC1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0BCBCF8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4E45FD5" w14:textId="77777777" w:rsidR="006F6378" w:rsidRPr="00C30686" w:rsidRDefault="006F6378" w:rsidP="0094020B">
            <w:pPr>
              <w:pStyle w:val="TAC"/>
              <w:rPr>
                <w:rFonts w:eastAsiaTheme="minorEastAsia"/>
                <w:lang w:val="en-US" w:eastAsia="zh-CN"/>
              </w:rPr>
            </w:pPr>
            <w:r w:rsidRPr="00C30686">
              <w:rPr>
                <w:kern w:val="2"/>
                <w:szCs w:val="22"/>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683D2B4B" w14:textId="77777777" w:rsidR="006F6378" w:rsidRPr="00C30686" w:rsidRDefault="006F6378" w:rsidP="0094020B">
            <w:pPr>
              <w:pStyle w:val="TAC"/>
              <w:rPr>
                <w:rFonts w:eastAsiaTheme="minorEastAsia"/>
                <w:lang w:val="en-US" w:eastAsia="zh-CN" w:bidi="ar"/>
              </w:rPr>
            </w:pPr>
            <w:r w:rsidRPr="00C30686">
              <w:rPr>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0DB2CFF0" w14:textId="77777777" w:rsidR="006F6378" w:rsidRPr="00C30686" w:rsidRDefault="006F6378" w:rsidP="0094020B">
            <w:pPr>
              <w:pStyle w:val="TAC"/>
              <w:rPr>
                <w:rFonts w:eastAsiaTheme="minorEastAsia"/>
                <w:lang w:val="en-US" w:eastAsia="zh-CN"/>
              </w:rPr>
            </w:pPr>
          </w:p>
        </w:tc>
      </w:tr>
      <w:tr w:rsidR="006F6378" w:rsidRPr="00C30686" w14:paraId="2BFCD82E"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CE2766C" w14:textId="77777777" w:rsidR="006F6378" w:rsidRPr="00C30686" w:rsidRDefault="006F6378" w:rsidP="0094020B">
            <w:pPr>
              <w:pStyle w:val="TAC"/>
              <w:rPr>
                <w:rFonts w:eastAsiaTheme="minorEastAsia"/>
                <w:lang w:val="en-US" w:eastAsia="zh-CN"/>
              </w:rPr>
            </w:pPr>
            <w:r w:rsidRPr="00C30686">
              <w:rPr>
                <w:kern w:val="2"/>
                <w:szCs w:val="22"/>
                <w:lang w:val="en-US" w:eastAsia="zh-CN"/>
              </w:rPr>
              <w:t>CA_n14A-n66(3A)-n77A</w:t>
            </w:r>
          </w:p>
        </w:tc>
        <w:tc>
          <w:tcPr>
            <w:tcW w:w="2785" w:type="dxa"/>
            <w:tcBorders>
              <w:top w:val="single" w:sz="4" w:space="0" w:color="auto"/>
              <w:left w:val="single" w:sz="4" w:space="0" w:color="auto"/>
              <w:bottom w:val="nil"/>
              <w:right w:val="single" w:sz="4" w:space="0" w:color="auto"/>
            </w:tcBorders>
            <w:vAlign w:val="center"/>
          </w:tcPr>
          <w:p w14:paraId="46E60FFC" w14:textId="77777777" w:rsidR="006F6378" w:rsidRPr="00C30686" w:rsidRDefault="006F6378" w:rsidP="0094020B">
            <w:pPr>
              <w:pStyle w:val="TAC"/>
              <w:rPr>
                <w:rFonts w:eastAsiaTheme="minorEastAsia"/>
                <w:lang w:val="en-US" w:eastAsia="zh-CN"/>
              </w:rPr>
            </w:pPr>
            <w:r w:rsidRPr="00C30686">
              <w:rPr>
                <w:rFonts w:eastAsiaTheme="minorEastAsia"/>
              </w:rPr>
              <w:t>n77</w:t>
            </w:r>
            <w:r w:rsidRPr="00C30686">
              <w:rPr>
                <w:rFonts w:eastAsiaTheme="minorEastAsia"/>
                <w:vertAlign w:val="superscript"/>
              </w:rPr>
              <w:t>7</w:t>
            </w:r>
          </w:p>
          <w:p w14:paraId="03000F0B" w14:textId="77777777" w:rsidR="006F6378" w:rsidRPr="00C30686" w:rsidRDefault="006F6378" w:rsidP="0094020B">
            <w:pPr>
              <w:pStyle w:val="TAC"/>
              <w:rPr>
                <w:rFonts w:eastAsiaTheme="minorEastAsia"/>
                <w:lang w:val="en-US" w:eastAsia="zh-CN"/>
              </w:rPr>
            </w:pPr>
            <w:r w:rsidRPr="00C30686">
              <w:rPr>
                <w:rFonts w:cs="Arial"/>
                <w:szCs w:val="18"/>
                <w:lang w:val="en-US" w:eastAsia="zh-CN"/>
              </w:rPr>
              <w:t>CA_n14A-n66A CA_n14A-n77A</w:t>
            </w:r>
            <w:r w:rsidRPr="00C30686">
              <w:rPr>
                <w:rFonts w:eastAsiaTheme="minorEastAsia"/>
                <w:vertAlign w:val="superscript"/>
              </w:rPr>
              <w:t>7</w:t>
            </w:r>
            <w:r w:rsidRPr="00C30686">
              <w:rPr>
                <w:rFonts w:cs="Arial"/>
                <w:szCs w:val="18"/>
                <w:lang w:val="en-US" w:eastAsia="zh-CN"/>
              </w:rPr>
              <w:t xml:space="preserve"> CA_n66A-n77A</w:t>
            </w:r>
            <w:r w:rsidRPr="00C30686">
              <w:rPr>
                <w:rFonts w:eastAsiaTheme="minorEastAsia"/>
                <w:vertAlign w:val="superscript"/>
              </w:rPr>
              <w:t>7</w:t>
            </w:r>
          </w:p>
        </w:tc>
        <w:tc>
          <w:tcPr>
            <w:tcW w:w="1259" w:type="dxa"/>
            <w:tcBorders>
              <w:top w:val="single" w:sz="4" w:space="0" w:color="auto"/>
              <w:left w:val="single" w:sz="4" w:space="0" w:color="auto"/>
              <w:bottom w:val="single" w:sz="4" w:space="0" w:color="auto"/>
              <w:right w:val="single" w:sz="4" w:space="0" w:color="auto"/>
            </w:tcBorders>
            <w:vAlign w:val="center"/>
          </w:tcPr>
          <w:p w14:paraId="344DB9F7" w14:textId="77777777" w:rsidR="006F6378" w:rsidRPr="00C30686" w:rsidRDefault="006F6378" w:rsidP="0094020B">
            <w:pPr>
              <w:pStyle w:val="TAC"/>
              <w:rPr>
                <w:rFonts w:eastAsiaTheme="minorEastAsia"/>
                <w:lang w:val="en-US" w:eastAsia="zh-CN"/>
              </w:rPr>
            </w:pPr>
            <w:r w:rsidRPr="00C30686">
              <w:rPr>
                <w:kern w:val="2"/>
                <w:szCs w:val="22"/>
                <w:lang w:val="en-US" w:eastAsia="zh-CN"/>
              </w:rPr>
              <w:t>n14</w:t>
            </w:r>
          </w:p>
        </w:tc>
        <w:tc>
          <w:tcPr>
            <w:tcW w:w="4356" w:type="dxa"/>
            <w:tcBorders>
              <w:top w:val="single" w:sz="4" w:space="0" w:color="auto"/>
              <w:left w:val="single" w:sz="4" w:space="0" w:color="auto"/>
              <w:bottom w:val="single" w:sz="4" w:space="0" w:color="auto"/>
              <w:right w:val="single" w:sz="4" w:space="0" w:color="auto"/>
            </w:tcBorders>
            <w:vAlign w:val="center"/>
          </w:tcPr>
          <w:p w14:paraId="24E40F94" w14:textId="77777777" w:rsidR="006F6378" w:rsidRPr="00C30686" w:rsidRDefault="006F6378" w:rsidP="0094020B">
            <w:pPr>
              <w:pStyle w:val="TAC"/>
              <w:rPr>
                <w:rFonts w:eastAsiaTheme="minorEastAsia"/>
                <w:lang w:val="en-US" w:eastAsia="zh-CN" w:bidi="ar"/>
              </w:rPr>
            </w:pPr>
            <w:r w:rsidRPr="00C30686">
              <w:rPr>
                <w:lang w:val="en-US" w:eastAsia="zh-CN" w:bidi="ar"/>
              </w:rPr>
              <w:t>5, 10</w:t>
            </w:r>
          </w:p>
        </w:tc>
        <w:tc>
          <w:tcPr>
            <w:tcW w:w="2445" w:type="dxa"/>
            <w:tcBorders>
              <w:top w:val="single" w:sz="4" w:space="0" w:color="auto"/>
              <w:left w:val="single" w:sz="4" w:space="0" w:color="auto"/>
              <w:bottom w:val="nil"/>
              <w:right w:val="single" w:sz="4" w:space="0" w:color="auto"/>
            </w:tcBorders>
            <w:vAlign w:val="center"/>
          </w:tcPr>
          <w:p w14:paraId="5C3658E3" w14:textId="77777777" w:rsidR="006F6378" w:rsidRPr="00C30686" w:rsidRDefault="006F6378" w:rsidP="0094020B">
            <w:pPr>
              <w:pStyle w:val="TAC"/>
              <w:rPr>
                <w:rFonts w:eastAsiaTheme="minorEastAsia"/>
                <w:lang w:val="en-US" w:eastAsia="zh-CN"/>
              </w:rPr>
            </w:pPr>
            <w:r w:rsidRPr="00C30686">
              <w:rPr>
                <w:kern w:val="2"/>
                <w:szCs w:val="18"/>
                <w:lang w:val="en-US" w:eastAsia="zh-CN"/>
              </w:rPr>
              <w:t>0</w:t>
            </w:r>
          </w:p>
        </w:tc>
      </w:tr>
      <w:tr w:rsidR="006F6378" w:rsidRPr="00C30686" w14:paraId="693019B9" w14:textId="77777777" w:rsidTr="004F423A">
        <w:trPr>
          <w:trHeight w:val="29"/>
        </w:trPr>
        <w:tc>
          <w:tcPr>
            <w:tcW w:w="2742" w:type="dxa"/>
            <w:tcBorders>
              <w:top w:val="nil"/>
              <w:left w:val="single" w:sz="4" w:space="0" w:color="auto"/>
              <w:bottom w:val="nil"/>
              <w:right w:val="single" w:sz="4" w:space="0" w:color="auto"/>
            </w:tcBorders>
            <w:vAlign w:val="center"/>
          </w:tcPr>
          <w:p w14:paraId="1DFE1CC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8A2BD6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6483031" w14:textId="77777777" w:rsidR="006F6378" w:rsidRPr="00C30686" w:rsidRDefault="006F6378" w:rsidP="0094020B">
            <w:pPr>
              <w:pStyle w:val="TAC"/>
              <w:rPr>
                <w:rFonts w:eastAsiaTheme="minorEastAsia"/>
                <w:lang w:val="en-US" w:eastAsia="zh-CN"/>
              </w:rPr>
            </w:pPr>
            <w:r w:rsidRPr="00C30686">
              <w:rPr>
                <w:kern w:val="2"/>
                <w:szCs w:val="22"/>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2A6DAE9B" w14:textId="77777777" w:rsidR="006F6378" w:rsidRPr="00C30686" w:rsidRDefault="006F6378" w:rsidP="0094020B">
            <w:pPr>
              <w:pStyle w:val="TAC"/>
              <w:rPr>
                <w:rFonts w:eastAsiaTheme="minorEastAsia"/>
                <w:lang w:val="en-US" w:eastAsia="zh-CN" w:bidi="ar"/>
              </w:rPr>
            </w:pPr>
            <w:r w:rsidRPr="00C30686">
              <w:rPr>
                <w:lang w:val="en-US" w:eastAsia="zh-CN" w:bidi="ar"/>
              </w:rPr>
              <w:t>CA_n66(3A)_BCS0</w:t>
            </w:r>
          </w:p>
        </w:tc>
        <w:tc>
          <w:tcPr>
            <w:tcW w:w="2445" w:type="dxa"/>
            <w:tcBorders>
              <w:top w:val="nil"/>
              <w:left w:val="single" w:sz="4" w:space="0" w:color="auto"/>
              <w:bottom w:val="nil"/>
              <w:right w:val="single" w:sz="4" w:space="0" w:color="auto"/>
            </w:tcBorders>
            <w:vAlign w:val="center"/>
          </w:tcPr>
          <w:p w14:paraId="4CD02BE0" w14:textId="77777777" w:rsidR="006F6378" w:rsidRPr="00C30686" w:rsidRDefault="006F6378" w:rsidP="0094020B">
            <w:pPr>
              <w:pStyle w:val="TAC"/>
              <w:rPr>
                <w:rFonts w:eastAsiaTheme="minorEastAsia"/>
                <w:lang w:val="en-US" w:eastAsia="zh-CN"/>
              </w:rPr>
            </w:pPr>
          </w:p>
        </w:tc>
      </w:tr>
      <w:tr w:rsidR="006F6378" w:rsidRPr="00C30686" w14:paraId="222B1797"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557B6E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410FCC6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62240A6" w14:textId="77777777" w:rsidR="006F6378" w:rsidRPr="00C30686" w:rsidRDefault="006F6378" w:rsidP="0094020B">
            <w:pPr>
              <w:pStyle w:val="TAC"/>
              <w:rPr>
                <w:rFonts w:eastAsiaTheme="minorEastAsia"/>
                <w:lang w:val="en-US" w:eastAsia="zh-CN"/>
              </w:rPr>
            </w:pPr>
            <w:r w:rsidRPr="00C30686">
              <w:rPr>
                <w:kern w:val="2"/>
                <w:szCs w:val="22"/>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3B16EBFC" w14:textId="77777777" w:rsidR="006F6378" w:rsidRPr="00C30686" w:rsidRDefault="006F6378" w:rsidP="0094020B">
            <w:pPr>
              <w:pStyle w:val="TAC"/>
              <w:rPr>
                <w:rFonts w:eastAsiaTheme="minorEastAsia"/>
                <w:lang w:val="en-US" w:eastAsia="zh-CN" w:bidi="ar"/>
              </w:rPr>
            </w:pPr>
            <w:r w:rsidRPr="00C30686">
              <w:rPr>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7967E78D" w14:textId="77777777" w:rsidR="006F6378" w:rsidRPr="00C30686" w:rsidRDefault="006F6378" w:rsidP="0094020B">
            <w:pPr>
              <w:pStyle w:val="TAC"/>
              <w:rPr>
                <w:rFonts w:eastAsiaTheme="minorEastAsia"/>
                <w:lang w:val="en-US" w:eastAsia="zh-CN"/>
              </w:rPr>
            </w:pPr>
          </w:p>
        </w:tc>
      </w:tr>
      <w:tr w:rsidR="006F6378" w:rsidRPr="00C30686" w14:paraId="6AE4009A"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A34CFFF" w14:textId="77777777" w:rsidR="006F6378" w:rsidRPr="00C30686" w:rsidRDefault="006F6378" w:rsidP="0094020B">
            <w:pPr>
              <w:pStyle w:val="TAC"/>
              <w:rPr>
                <w:rFonts w:eastAsiaTheme="minorEastAsia"/>
                <w:szCs w:val="18"/>
              </w:rPr>
            </w:pPr>
            <w:r w:rsidRPr="00C30686">
              <w:rPr>
                <w:rFonts w:eastAsiaTheme="minorEastAsia"/>
                <w:lang w:val="en-US" w:eastAsia="zh-CN"/>
              </w:rPr>
              <w:t>CA_n14A-n66(3A)-n77(2A)</w:t>
            </w:r>
          </w:p>
        </w:tc>
        <w:tc>
          <w:tcPr>
            <w:tcW w:w="2785" w:type="dxa"/>
            <w:tcBorders>
              <w:top w:val="single" w:sz="4" w:space="0" w:color="auto"/>
              <w:left w:val="single" w:sz="4" w:space="0" w:color="auto"/>
              <w:bottom w:val="nil"/>
              <w:right w:val="single" w:sz="4" w:space="0" w:color="auto"/>
            </w:tcBorders>
            <w:vAlign w:val="center"/>
          </w:tcPr>
          <w:p w14:paraId="071C692B"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n77</w:t>
            </w:r>
            <w:r w:rsidRPr="00C30686">
              <w:rPr>
                <w:rFonts w:eastAsiaTheme="minorEastAsia"/>
                <w:vertAlign w:val="superscript"/>
                <w:lang w:val="en-US" w:eastAsia="zh-CN"/>
              </w:rPr>
              <w:t>7</w:t>
            </w:r>
          </w:p>
          <w:p w14:paraId="67FB4FF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CA_n14A-n66A</w:t>
            </w:r>
          </w:p>
          <w:p w14:paraId="2F36A8A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CA_n14A-n77A</w:t>
            </w:r>
            <w:r w:rsidRPr="00C30686">
              <w:rPr>
                <w:rFonts w:eastAsiaTheme="minorEastAsia"/>
                <w:vertAlign w:val="superscript"/>
                <w:lang w:val="en-US" w:eastAsia="zh-CN"/>
              </w:rPr>
              <w:t>7</w:t>
            </w:r>
          </w:p>
          <w:p w14:paraId="5EF172F9" w14:textId="77777777" w:rsidR="006F6378" w:rsidRPr="00C30686" w:rsidRDefault="006F6378" w:rsidP="0094020B">
            <w:pPr>
              <w:pStyle w:val="TAC"/>
              <w:rPr>
                <w:rFonts w:eastAsiaTheme="minorEastAsia"/>
                <w:lang w:val="en-US"/>
              </w:rPr>
            </w:pPr>
            <w:r w:rsidRPr="00C30686">
              <w:rPr>
                <w:rFonts w:eastAsiaTheme="minorEastAsia"/>
                <w:lang w:val="en-US" w:eastAsia="zh-CN"/>
              </w:rPr>
              <w:t>CA_n66A-n77A</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6FD4A5E7" w14:textId="77777777" w:rsidR="006F6378" w:rsidRPr="00C30686" w:rsidRDefault="006F6378" w:rsidP="0094020B">
            <w:pPr>
              <w:pStyle w:val="TAC"/>
              <w:rPr>
                <w:rFonts w:eastAsiaTheme="minorEastAsia"/>
                <w:szCs w:val="18"/>
              </w:rPr>
            </w:pPr>
            <w:r w:rsidRPr="00C30686">
              <w:rPr>
                <w:color w:val="000000"/>
                <w:kern w:val="2"/>
                <w:szCs w:val="22"/>
                <w:lang w:val="en-US" w:eastAsia="zh-CN"/>
              </w:rPr>
              <w:t>n14</w:t>
            </w:r>
          </w:p>
        </w:tc>
        <w:tc>
          <w:tcPr>
            <w:tcW w:w="4356" w:type="dxa"/>
            <w:tcBorders>
              <w:top w:val="single" w:sz="4" w:space="0" w:color="auto"/>
              <w:left w:val="single" w:sz="4" w:space="0" w:color="auto"/>
              <w:bottom w:val="single" w:sz="4" w:space="0" w:color="auto"/>
              <w:right w:val="single" w:sz="4" w:space="0" w:color="auto"/>
            </w:tcBorders>
            <w:vAlign w:val="center"/>
          </w:tcPr>
          <w:p w14:paraId="4BED7AE4" w14:textId="77777777" w:rsidR="006F6378" w:rsidRPr="00C30686" w:rsidRDefault="006F6378" w:rsidP="0094020B">
            <w:pPr>
              <w:pStyle w:val="TAC"/>
              <w:rPr>
                <w:rFonts w:eastAsiaTheme="minorEastAsia"/>
                <w:lang w:val="en-US" w:eastAsia="zh-CN" w:bidi="ar"/>
              </w:rPr>
            </w:pPr>
            <w:r w:rsidRPr="00C30686">
              <w:rPr>
                <w:lang w:val="en-US" w:eastAsia="zh-CN" w:bidi="ar"/>
              </w:rPr>
              <w:t>5, 10</w:t>
            </w:r>
          </w:p>
        </w:tc>
        <w:tc>
          <w:tcPr>
            <w:tcW w:w="2445" w:type="dxa"/>
            <w:tcBorders>
              <w:top w:val="single" w:sz="4" w:space="0" w:color="auto"/>
              <w:left w:val="single" w:sz="4" w:space="0" w:color="auto"/>
              <w:bottom w:val="nil"/>
              <w:right w:val="single" w:sz="4" w:space="0" w:color="auto"/>
            </w:tcBorders>
            <w:vAlign w:val="center"/>
          </w:tcPr>
          <w:p w14:paraId="70904CED" w14:textId="77777777" w:rsidR="006F6378" w:rsidRPr="00C30686" w:rsidRDefault="006F6378" w:rsidP="0094020B">
            <w:pPr>
              <w:pStyle w:val="TAC"/>
              <w:rPr>
                <w:rFonts w:eastAsiaTheme="minorEastAsia"/>
                <w:szCs w:val="18"/>
                <w:lang w:val="en-US" w:eastAsia="zh-CN"/>
              </w:rPr>
            </w:pPr>
            <w:r w:rsidRPr="00C30686">
              <w:rPr>
                <w:rFonts w:eastAsiaTheme="minorEastAsia"/>
                <w:lang w:val="en-US" w:eastAsia="zh-CN"/>
              </w:rPr>
              <w:t>0</w:t>
            </w:r>
          </w:p>
        </w:tc>
      </w:tr>
      <w:tr w:rsidR="006F6378" w:rsidRPr="00C30686" w14:paraId="41B3F5AB" w14:textId="77777777" w:rsidTr="004F423A">
        <w:trPr>
          <w:trHeight w:val="29"/>
        </w:trPr>
        <w:tc>
          <w:tcPr>
            <w:tcW w:w="2742" w:type="dxa"/>
            <w:tcBorders>
              <w:top w:val="nil"/>
              <w:left w:val="single" w:sz="4" w:space="0" w:color="auto"/>
              <w:bottom w:val="nil"/>
              <w:right w:val="single" w:sz="4" w:space="0" w:color="auto"/>
            </w:tcBorders>
            <w:vAlign w:val="center"/>
          </w:tcPr>
          <w:p w14:paraId="47F81259" w14:textId="77777777" w:rsidR="006F6378" w:rsidRPr="00C30686" w:rsidRDefault="006F6378" w:rsidP="0094020B">
            <w:pPr>
              <w:pStyle w:val="TAC"/>
              <w:rPr>
                <w:rFonts w:eastAsiaTheme="minorEastAsia"/>
                <w:szCs w:val="18"/>
              </w:rPr>
            </w:pPr>
          </w:p>
        </w:tc>
        <w:tc>
          <w:tcPr>
            <w:tcW w:w="2785" w:type="dxa"/>
            <w:tcBorders>
              <w:top w:val="nil"/>
              <w:left w:val="single" w:sz="4" w:space="0" w:color="auto"/>
              <w:bottom w:val="nil"/>
              <w:right w:val="single" w:sz="4" w:space="0" w:color="auto"/>
            </w:tcBorders>
            <w:vAlign w:val="center"/>
          </w:tcPr>
          <w:p w14:paraId="12E4CAA9"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E3F5F34" w14:textId="77777777" w:rsidR="006F6378" w:rsidRPr="00C30686" w:rsidRDefault="006F6378" w:rsidP="0094020B">
            <w:pPr>
              <w:pStyle w:val="TAC"/>
              <w:rPr>
                <w:rFonts w:eastAsiaTheme="minorEastAsia"/>
                <w:szCs w:val="18"/>
              </w:rPr>
            </w:pPr>
            <w:r w:rsidRPr="00C30686">
              <w:rPr>
                <w:kern w:val="2"/>
                <w:szCs w:val="22"/>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1034355F" w14:textId="77777777" w:rsidR="006F6378" w:rsidRPr="00C30686" w:rsidRDefault="006F6378" w:rsidP="0094020B">
            <w:pPr>
              <w:pStyle w:val="TAC"/>
              <w:rPr>
                <w:rFonts w:eastAsiaTheme="minorEastAsia"/>
                <w:lang w:val="en-US" w:eastAsia="zh-CN" w:bidi="ar"/>
              </w:rPr>
            </w:pPr>
            <w:r w:rsidRPr="00C30686">
              <w:rPr>
                <w:lang w:val="en-US" w:eastAsia="zh-CN" w:bidi="ar"/>
              </w:rPr>
              <w:t>CA_n66(3A)_BCS0</w:t>
            </w:r>
          </w:p>
        </w:tc>
        <w:tc>
          <w:tcPr>
            <w:tcW w:w="2445" w:type="dxa"/>
            <w:tcBorders>
              <w:top w:val="nil"/>
              <w:left w:val="single" w:sz="4" w:space="0" w:color="auto"/>
              <w:bottom w:val="nil"/>
              <w:right w:val="single" w:sz="4" w:space="0" w:color="auto"/>
            </w:tcBorders>
            <w:vAlign w:val="center"/>
          </w:tcPr>
          <w:p w14:paraId="3DF02B25" w14:textId="77777777" w:rsidR="006F6378" w:rsidRPr="00C30686" w:rsidRDefault="006F6378" w:rsidP="0094020B">
            <w:pPr>
              <w:pStyle w:val="TAC"/>
              <w:rPr>
                <w:rFonts w:eastAsiaTheme="minorEastAsia"/>
                <w:szCs w:val="18"/>
                <w:lang w:val="en-US" w:eastAsia="zh-CN"/>
              </w:rPr>
            </w:pPr>
          </w:p>
        </w:tc>
      </w:tr>
      <w:tr w:rsidR="006F6378" w:rsidRPr="00C30686" w14:paraId="20C1FF0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FE4890C" w14:textId="77777777" w:rsidR="006F6378" w:rsidRPr="00C30686" w:rsidRDefault="006F6378" w:rsidP="0094020B">
            <w:pPr>
              <w:pStyle w:val="TAC"/>
              <w:rPr>
                <w:rFonts w:eastAsiaTheme="minorEastAsia"/>
                <w:szCs w:val="18"/>
              </w:rPr>
            </w:pPr>
          </w:p>
        </w:tc>
        <w:tc>
          <w:tcPr>
            <w:tcW w:w="2785" w:type="dxa"/>
            <w:tcBorders>
              <w:top w:val="nil"/>
              <w:left w:val="single" w:sz="4" w:space="0" w:color="auto"/>
              <w:bottom w:val="single" w:sz="4" w:space="0" w:color="auto"/>
              <w:right w:val="single" w:sz="4" w:space="0" w:color="auto"/>
            </w:tcBorders>
            <w:vAlign w:val="center"/>
          </w:tcPr>
          <w:p w14:paraId="6D6A68B9"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6407978" w14:textId="77777777" w:rsidR="006F6378" w:rsidRPr="00C30686" w:rsidRDefault="006F6378" w:rsidP="0094020B">
            <w:pPr>
              <w:pStyle w:val="TAC"/>
              <w:rPr>
                <w:rFonts w:eastAsiaTheme="minorEastAsia"/>
                <w:szCs w:val="18"/>
              </w:rPr>
            </w:pPr>
            <w:r w:rsidRPr="00C30686">
              <w:rPr>
                <w:kern w:val="2"/>
                <w:szCs w:val="22"/>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280B89A" w14:textId="77777777" w:rsidR="006F6378" w:rsidRPr="00C30686" w:rsidRDefault="006F6378" w:rsidP="0094020B">
            <w:pPr>
              <w:pStyle w:val="TAC"/>
              <w:rPr>
                <w:rFonts w:eastAsiaTheme="minorEastAsia"/>
                <w:lang w:val="en-US" w:eastAsia="zh-CN" w:bidi="ar"/>
              </w:rPr>
            </w:pPr>
            <w:r w:rsidRPr="00C30686">
              <w:rPr>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6F36B4C6" w14:textId="77777777" w:rsidR="006F6378" w:rsidRPr="00C30686" w:rsidRDefault="006F6378" w:rsidP="0094020B">
            <w:pPr>
              <w:pStyle w:val="TAC"/>
              <w:rPr>
                <w:rFonts w:eastAsiaTheme="minorEastAsia"/>
                <w:szCs w:val="18"/>
                <w:lang w:val="en-US" w:eastAsia="zh-CN"/>
              </w:rPr>
            </w:pPr>
          </w:p>
        </w:tc>
      </w:tr>
      <w:tr w:rsidR="006F6378" w:rsidRPr="00C30686" w14:paraId="17D89CD4" w14:textId="77777777" w:rsidTr="004F423A">
        <w:trPr>
          <w:trHeight w:val="29"/>
        </w:trPr>
        <w:tc>
          <w:tcPr>
            <w:tcW w:w="2742" w:type="dxa"/>
            <w:tcBorders>
              <w:top w:val="single" w:sz="4" w:space="0" w:color="auto"/>
              <w:left w:val="single" w:sz="4" w:space="0" w:color="auto"/>
              <w:bottom w:val="nil"/>
              <w:right w:val="single" w:sz="4" w:space="0" w:color="auto"/>
            </w:tcBorders>
          </w:tcPr>
          <w:p w14:paraId="4D625796" w14:textId="77777777" w:rsidR="006F6378" w:rsidRPr="00C30686" w:rsidRDefault="006F6378" w:rsidP="0094020B">
            <w:pPr>
              <w:pStyle w:val="TAC"/>
              <w:rPr>
                <w:rFonts w:eastAsiaTheme="minorEastAsia"/>
                <w:lang w:val="en-US" w:eastAsia="zh-CN"/>
              </w:rPr>
            </w:pPr>
            <w:r w:rsidRPr="00C30686">
              <w:rPr>
                <w:rFonts w:eastAsiaTheme="minorEastAsia"/>
                <w:szCs w:val="18"/>
              </w:rPr>
              <w:t>CA_n18</w:t>
            </w:r>
            <w:r w:rsidRPr="00C30686">
              <w:rPr>
                <w:rFonts w:eastAsiaTheme="minorEastAsia"/>
                <w:szCs w:val="18"/>
                <w:lang w:val="sv-SE"/>
              </w:rPr>
              <w:t>A-</w:t>
            </w:r>
            <w:r w:rsidRPr="00C30686">
              <w:rPr>
                <w:rFonts w:eastAsiaTheme="minorEastAsia"/>
                <w:szCs w:val="18"/>
              </w:rPr>
              <w:t>n28</w:t>
            </w:r>
            <w:r w:rsidRPr="00C30686">
              <w:rPr>
                <w:rFonts w:eastAsiaTheme="minorEastAsia"/>
                <w:szCs w:val="18"/>
                <w:lang w:val="sv-SE"/>
              </w:rPr>
              <w:t>A-n41A</w:t>
            </w:r>
          </w:p>
        </w:tc>
        <w:tc>
          <w:tcPr>
            <w:tcW w:w="2785" w:type="dxa"/>
            <w:tcBorders>
              <w:top w:val="single" w:sz="4" w:space="0" w:color="auto"/>
              <w:left w:val="single" w:sz="4" w:space="0" w:color="auto"/>
              <w:bottom w:val="nil"/>
              <w:right w:val="single" w:sz="4" w:space="0" w:color="auto"/>
            </w:tcBorders>
          </w:tcPr>
          <w:p w14:paraId="50C6E25E" w14:textId="77777777" w:rsidR="006F6378" w:rsidRPr="00C30686" w:rsidRDefault="006F6378" w:rsidP="0094020B">
            <w:pPr>
              <w:pStyle w:val="TAC"/>
              <w:rPr>
                <w:rFonts w:eastAsiaTheme="minorEastAsia"/>
                <w:lang w:val="en-US"/>
              </w:rPr>
            </w:pPr>
            <w:r w:rsidRPr="00C30686">
              <w:rPr>
                <w:rFonts w:eastAsiaTheme="minorEastAsia"/>
                <w:lang w:val="en-US"/>
              </w:rPr>
              <w:t>CA_n18A-n28A</w:t>
            </w:r>
          </w:p>
          <w:p w14:paraId="78E717EC" w14:textId="77777777" w:rsidR="006F6378" w:rsidRPr="00C30686" w:rsidRDefault="006F6378" w:rsidP="0094020B">
            <w:pPr>
              <w:pStyle w:val="TAC"/>
              <w:rPr>
                <w:rFonts w:eastAsiaTheme="minorEastAsia"/>
                <w:lang w:val="en-US"/>
              </w:rPr>
            </w:pPr>
            <w:r w:rsidRPr="00C30686">
              <w:rPr>
                <w:rFonts w:eastAsiaTheme="minorEastAsia"/>
                <w:lang w:val="en-US"/>
              </w:rPr>
              <w:t>CA_n18A-n41A</w:t>
            </w:r>
          </w:p>
          <w:p w14:paraId="548DA887" w14:textId="77777777" w:rsidR="006F6378" w:rsidRPr="00C30686" w:rsidRDefault="006F6378" w:rsidP="0094020B">
            <w:pPr>
              <w:pStyle w:val="TAC"/>
              <w:rPr>
                <w:rFonts w:eastAsiaTheme="minorEastAsia"/>
                <w:lang w:val="en-US" w:eastAsia="zh-CN"/>
              </w:rPr>
            </w:pPr>
            <w:r w:rsidRPr="00C30686">
              <w:rPr>
                <w:rFonts w:eastAsiaTheme="minorEastAsia"/>
                <w:lang w:val="en-US"/>
              </w:rPr>
              <w:t>CA_n28A-n41A</w:t>
            </w:r>
          </w:p>
        </w:tc>
        <w:tc>
          <w:tcPr>
            <w:tcW w:w="1259" w:type="dxa"/>
            <w:tcBorders>
              <w:top w:val="single" w:sz="4" w:space="0" w:color="auto"/>
              <w:left w:val="single" w:sz="4" w:space="0" w:color="auto"/>
              <w:bottom w:val="single" w:sz="4" w:space="0" w:color="auto"/>
              <w:right w:val="single" w:sz="4" w:space="0" w:color="auto"/>
            </w:tcBorders>
          </w:tcPr>
          <w:p w14:paraId="59871D2E" w14:textId="77777777" w:rsidR="006F6378" w:rsidRPr="00C30686" w:rsidRDefault="006F6378" w:rsidP="0094020B">
            <w:pPr>
              <w:pStyle w:val="TAC"/>
              <w:rPr>
                <w:rFonts w:eastAsiaTheme="minorEastAsia"/>
                <w:lang w:val="en-US" w:eastAsia="zh-CN"/>
              </w:rPr>
            </w:pPr>
            <w:r w:rsidRPr="00C30686">
              <w:rPr>
                <w:rFonts w:eastAsiaTheme="minorEastAsia"/>
                <w:szCs w:val="18"/>
              </w:rPr>
              <w:t>n18</w:t>
            </w:r>
          </w:p>
        </w:tc>
        <w:tc>
          <w:tcPr>
            <w:tcW w:w="4356" w:type="dxa"/>
            <w:tcBorders>
              <w:top w:val="single" w:sz="4" w:space="0" w:color="auto"/>
              <w:left w:val="single" w:sz="4" w:space="0" w:color="auto"/>
              <w:bottom w:val="single" w:sz="4" w:space="0" w:color="auto"/>
              <w:right w:val="single" w:sz="4" w:space="0" w:color="auto"/>
            </w:tcBorders>
            <w:vAlign w:val="center"/>
          </w:tcPr>
          <w:p w14:paraId="2F775B42"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w:t>
            </w:r>
            <w:r w:rsidRPr="00C30686">
              <w:rPr>
                <w:rFonts w:eastAsiaTheme="minorEastAsia" w:hint="eastAsia"/>
                <w:lang w:val="en-US" w:eastAsia="zh-CN" w:bidi="ar"/>
              </w:rPr>
              <w:t>, 15</w:t>
            </w:r>
          </w:p>
        </w:tc>
        <w:tc>
          <w:tcPr>
            <w:tcW w:w="2445" w:type="dxa"/>
            <w:tcBorders>
              <w:top w:val="single" w:sz="4" w:space="0" w:color="auto"/>
              <w:left w:val="single" w:sz="4" w:space="0" w:color="auto"/>
              <w:bottom w:val="nil"/>
              <w:right w:val="single" w:sz="4" w:space="0" w:color="auto"/>
            </w:tcBorders>
            <w:vAlign w:val="center"/>
          </w:tcPr>
          <w:p w14:paraId="10F4BBE3"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0</w:t>
            </w:r>
          </w:p>
        </w:tc>
      </w:tr>
      <w:tr w:rsidR="006F6378" w:rsidRPr="00C30686" w14:paraId="6D7B7155" w14:textId="77777777" w:rsidTr="004F423A">
        <w:trPr>
          <w:trHeight w:val="29"/>
        </w:trPr>
        <w:tc>
          <w:tcPr>
            <w:tcW w:w="2742" w:type="dxa"/>
            <w:tcBorders>
              <w:top w:val="nil"/>
              <w:left w:val="single" w:sz="4" w:space="0" w:color="auto"/>
              <w:bottom w:val="nil"/>
              <w:right w:val="single" w:sz="4" w:space="0" w:color="auto"/>
            </w:tcBorders>
          </w:tcPr>
          <w:p w14:paraId="6C052EA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tcPr>
          <w:p w14:paraId="1DDCB5D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37397B16" w14:textId="77777777" w:rsidR="006F6378" w:rsidRPr="00C30686" w:rsidRDefault="006F6378" w:rsidP="0094020B">
            <w:pPr>
              <w:pStyle w:val="TAC"/>
              <w:rPr>
                <w:rFonts w:eastAsiaTheme="minorEastAsia"/>
                <w:lang w:val="en-US" w:eastAsia="zh-CN"/>
              </w:rPr>
            </w:pPr>
            <w:r w:rsidRPr="00C30686">
              <w:rPr>
                <w:rFonts w:eastAsiaTheme="minorEastAsia"/>
                <w:szCs w:val="18"/>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3333BD6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w:t>
            </w:r>
          </w:p>
        </w:tc>
        <w:tc>
          <w:tcPr>
            <w:tcW w:w="2445" w:type="dxa"/>
            <w:tcBorders>
              <w:top w:val="nil"/>
              <w:left w:val="single" w:sz="4" w:space="0" w:color="auto"/>
              <w:bottom w:val="nil"/>
              <w:right w:val="single" w:sz="4" w:space="0" w:color="auto"/>
            </w:tcBorders>
            <w:vAlign w:val="center"/>
          </w:tcPr>
          <w:p w14:paraId="62F50987" w14:textId="77777777" w:rsidR="006F6378" w:rsidRPr="00C30686" w:rsidRDefault="006F6378" w:rsidP="0094020B">
            <w:pPr>
              <w:pStyle w:val="TAC"/>
              <w:rPr>
                <w:rFonts w:eastAsiaTheme="minorEastAsia"/>
                <w:lang w:val="en-US" w:eastAsia="zh-CN"/>
              </w:rPr>
            </w:pPr>
          </w:p>
        </w:tc>
      </w:tr>
      <w:tr w:rsidR="006F6378" w:rsidRPr="00C30686" w14:paraId="63503707" w14:textId="77777777" w:rsidTr="004F423A">
        <w:trPr>
          <w:trHeight w:val="29"/>
        </w:trPr>
        <w:tc>
          <w:tcPr>
            <w:tcW w:w="2742" w:type="dxa"/>
            <w:tcBorders>
              <w:top w:val="nil"/>
              <w:left w:val="single" w:sz="4" w:space="0" w:color="auto"/>
              <w:bottom w:val="single" w:sz="4" w:space="0" w:color="auto"/>
              <w:right w:val="single" w:sz="4" w:space="0" w:color="auto"/>
            </w:tcBorders>
          </w:tcPr>
          <w:p w14:paraId="33B7BC4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tcPr>
          <w:p w14:paraId="2ABF712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0D657C5B" w14:textId="77777777" w:rsidR="006F6378" w:rsidRPr="00C30686" w:rsidRDefault="006F6378" w:rsidP="0094020B">
            <w:pPr>
              <w:pStyle w:val="TAC"/>
              <w:rPr>
                <w:rFonts w:eastAsiaTheme="minorEastAsia"/>
                <w:lang w:val="en-US" w:eastAsia="zh-CN"/>
              </w:rPr>
            </w:pPr>
            <w:r w:rsidRPr="00C30686">
              <w:rPr>
                <w:rFonts w:eastAsiaTheme="minorEastAsia"/>
                <w:szCs w:val="18"/>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09605A9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10, 15, 20, 30, 40, 50, 60, 80, 90, 100</w:t>
            </w:r>
          </w:p>
        </w:tc>
        <w:tc>
          <w:tcPr>
            <w:tcW w:w="2445" w:type="dxa"/>
            <w:tcBorders>
              <w:top w:val="nil"/>
              <w:left w:val="single" w:sz="4" w:space="0" w:color="auto"/>
              <w:bottom w:val="single" w:sz="4" w:space="0" w:color="auto"/>
              <w:right w:val="single" w:sz="4" w:space="0" w:color="auto"/>
            </w:tcBorders>
            <w:vAlign w:val="center"/>
          </w:tcPr>
          <w:p w14:paraId="50804126" w14:textId="77777777" w:rsidR="006F6378" w:rsidRPr="00C30686" w:rsidRDefault="006F6378" w:rsidP="0094020B">
            <w:pPr>
              <w:pStyle w:val="TAC"/>
              <w:rPr>
                <w:rFonts w:eastAsiaTheme="minorEastAsia"/>
                <w:lang w:val="en-US" w:eastAsia="zh-CN"/>
              </w:rPr>
            </w:pPr>
          </w:p>
        </w:tc>
      </w:tr>
      <w:tr w:rsidR="006F6378" w:rsidRPr="00C30686" w14:paraId="67CBC53F" w14:textId="77777777" w:rsidTr="004F423A">
        <w:trPr>
          <w:trHeight w:val="29"/>
        </w:trPr>
        <w:tc>
          <w:tcPr>
            <w:tcW w:w="2742" w:type="dxa"/>
            <w:tcBorders>
              <w:top w:val="single" w:sz="4" w:space="0" w:color="auto"/>
              <w:left w:val="single" w:sz="4" w:space="0" w:color="auto"/>
              <w:bottom w:val="nil"/>
              <w:right w:val="single" w:sz="4" w:space="0" w:color="auto"/>
            </w:tcBorders>
          </w:tcPr>
          <w:p w14:paraId="175BFAC9" w14:textId="77777777" w:rsidR="006F6378" w:rsidRPr="00C30686" w:rsidRDefault="006F6378" w:rsidP="0094020B">
            <w:pPr>
              <w:pStyle w:val="TAC"/>
              <w:rPr>
                <w:rFonts w:eastAsiaTheme="minorEastAsia"/>
                <w:lang w:val="en-US" w:eastAsia="zh-CN"/>
              </w:rPr>
            </w:pPr>
            <w:r w:rsidRPr="00C30686">
              <w:rPr>
                <w:rFonts w:eastAsiaTheme="minorEastAsia"/>
                <w:szCs w:val="18"/>
              </w:rPr>
              <w:t>CA_n18</w:t>
            </w:r>
            <w:r w:rsidRPr="00C30686">
              <w:rPr>
                <w:rFonts w:eastAsiaTheme="minorEastAsia"/>
                <w:szCs w:val="18"/>
                <w:lang w:val="sv-SE"/>
              </w:rPr>
              <w:t>A-</w:t>
            </w:r>
            <w:r w:rsidRPr="00C30686">
              <w:rPr>
                <w:rFonts w:eastAsiaTheme="minorEastAsia"/>
                <w:szCs w:val="18"/>
              </w:rPr>
              <w:t>n28</w:t>
            </w:r>
            <w:r w:rsidRPr="00C30686">
              <w:rPr>
                <w:rFonts w:eastAsiaTheme="minorEastAsia"/>
                <w:szCs w:val="18"/>
                <w:lang w:val="sv-SE"/>
              </w:rPr>
              <w:t>A-n77A</w:t>
            </w:r>
          </w:p>
        </w:tc>
        <w:tc>
          <w:tcPr>
            <w:tcW w:w="2785" w:type="dxa"/>
            <w:tcBorders>
              <w:top w:val="single" w:sz="4" w:space="0" w:color="auto"/>
              <w:left w:val="single" w:sz="4" w:space="0" w:color="auto"/>
              <w:bottom w:val="nil"/>
              <w:right w:val="single" w:sz="4" w:space="0" w:color="auto"/>
            </w:tcBorders>
          </w:tcPr>
          <w:p w14:paraId="3EB0B26F" w14:textId="77777777" w:rsidR="006F6378" w:rsidRPr="00C30686" w:rsidRDefault="006F6378" w:rsidP="0094020B">
            <w:pPr>
              <w:pStyle w:val="TAC"/>
              <w:rPr>
                <w:rFonts w:eastAsiaTheme="minorEastAsia"/>
                <w:lang w:val="en-US"/>
              </w:rPr>
            </w:pPr>
            <w:r w:rsidRPr="00C30686">
              <w:rPr>
                <w:rFonts w:eastAsiaTheme="minorEastAsia"/>
                <w:lang w:val="en-US"/>
              </w:rPr>
              <w:t>CA_n18A-n28A</w:t>
            </w:r>
          </w:p>
          <w:p w14:paraId="1BBA15C2" w14:textId="77777777" w:rsidR="006F6378" w:rsidRPr="00C30686" w:rsidRDefault="006F6378" w:rsidP="0094020B">
            <w:pPr>
              <w:pStyle w:val="TAC"/>
              <w:rPr>
                <w:rFonts w:eastAsiaTheme="minorEastAsia"/>
                <w:lang w:val="en-US"/>
              </w:rPr>
            </w:pPr>
            <w:r w:rsidRPr="00C30686">
              <w:rPr>
                <w:rFonts w:eastAsiaTheme="minorEastAsia"/>
                <w:lang w:val="en-US"/>
              </w:rPr>
              <w:t>CA_n18A-n41A</w:t>
            </w:r>
          </w:p>
          <w:p w14:paraId="4CE16740" w14:textId="77777777" w:rsidR="006F6378" w:rsidRPr="00C30686" w:rsidRDefault="006F6378" w:rsidP="0094020B">
            <w:pPr>
              <w:pStyle w:val="TAC"/>
              <w:rPr>
                <w:rFonts w:eastAsiaTheme="minorEastAsia"/>
                <w:lang w:val="en-US" w:eastAsia="zh-CN"/>
              </w:rPr>
            </w:pPr>
            <w:r w:rsidRPr="00C30686">
              <w:rPr>
                <w:rFonts w:eastAsiaTheme="minorEastAsia"/>
                <w:lang w:val="en-US"/>
              </w:rPr>
              <w:t>CA_n28A-n41A</w:t>
            </w:r>
          </w:p>
        </w:tc>
        <w:tc>
          <w:tcPr>
            <w:tcW w:w="1259" w:type="dxa"/>
            <w:tcBorders>
              <w:top w:val="single" w:sz="4" w:space="0" w:color="auto"/>
              <w:left w:val="single" w:sz="4" w:space="0" w:color="auto"/>
              <w:bottom w:val="single" w:sz="4" w:space="0" w:color="auto"/>
              <w:right w:val="single" w:sz="4" w:space="0" w:color="auto"/>
            </w:tcBorders>
          </w:tcPr>
          <w:p w14:paraId="7E42EFCB" w14:textId="77777777" w:rsidR="006F6378" w:rsidRPr="00C30686" w:rsidRDefault="006F6378" w:rsidP="0094020B">
            <w:pPr>
              <w:pStyle w:val="TAC"/>
              <w:rPr>
                <w:rFonts w:eastAsiaTheme="minorEastAsia"/>
                <w:lang w:val="en-US" w:eastAsia="zh-CN"/>
              </w:rPr>
            </w:pPr>
            <w:r w:rsidRPr="00C30686">
              <w:rPr>
                <w:rFonts w:eastAsiaTheme="minorEastAsia"/>
                <w:szCs w:val="18"/>
              </w:rPr>
              <w:t>n18</w:t>
            </w:r>
          </w:p>
        </w:tc>
        <w:tc>
          <w:tcPr>
            <w:tcW w:w="4356" w:type="dxa"/>
            <w:tcBorders>
              <w:top w:val="single" w:sz="4" w:space="0" w:color="auto"/>
              <w:left w:val="single" w:sz="4" w:space="0" w:color="auto"/>
              <w:bottom w:val="single" w:sz="4" w:space="0" w:color="auto"/>
              <w:right w:val="single" w:sz="4" w:space="0" w:color="auto"/>
            </w:tcBorders>
            <w:vAlign w:val="center"/>
          </w:tcPr>
          <w:p w14:paraId="68F62E0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w:t>
            </w:r>
            <w:r w:rsidRPr="00C30686">
              <w:rPr>
                <w:rFonts w:eastAsiaTheme="minorEastAsia" w:hint="eastAsia"/>
                <w:lang w:val="en-US" w:eastAsia="zh-CN" w:bidi="ar"/>
              </w:rPr>
              <w:t>, 15</w:t>
            </w:r>
          </w:p>
        </w:tc>
        <w:tc>
          <w:tcPr>
            <w:tcW w:w="2445" w:type="dxa"/>
            <w:tcBorders>
              <w:top w:val="single" w:sz="4" w:space="0" w:color="auto"/>
              <w:left w:val="single" w:sz="4" w:space="0" w:color="auto"/>
              <w:bottom w:val="nil"/>
              <w:right w:val="single" w:sz="4" w:space="0" w:color="auto"/>
            </w:tcBorders>
            <w:vAlign w:val="center"/>
          </w:tcPr>
          <w:p w14:paraId="47501F40"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0</w:t>
            </w:r>
          </w:p>
        </w:tc>
      </w:tr>
      <w:tr w:rsidR="006F6378" w:rsidRPr="00C30686" w14:paraId="4E8D31F0" w14:textId="77777777" w:rsidTr="004F423A">
        <w:trPr>
          <w:trHeight w:val="29"/>
        </w:trPr>
        <w:tc>
          <w:tcPr>
            <w:tcW w:w="2742" w:type="dxa"/>
            <w:tcBorders>
              <w:top w:val="nil"/>
              <w:left w:val="single" w:sz="4" w:space="0" w:color="auto"/>
              <w:bottom w:val="nil"/>
              <w:right w:val="single" w:sz="4" w:space="0" w:color="auto"/>
            </w:tcBorders>
          </w:tcPr>
          <w:p w14:paraId="0F5AEA6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tcPr>
          <w:p w14:paraId="2DDFA6E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7812767B" w14:textId="77777777" w:rsidR="006F6378" w:rsidRPr="00C30686" w:rsidRDefault="006F6378" w:rsidP="0094020B">
            <w:pPr>
              <w:pStyle w:val="TAC"/>
              <w:rPr>
                <w:rFonts w:eastAsiaTheme="minorEastAsia"/>
                <w:lang w:val="en-US" w:eastAsia="zh-CN"/>
              </w:rPr>
            </w:pPr>
            <w:r w:rsidRPr="00C30686">
              <w:rPr>
                <w:rFonts w:eastAsiaTheme="minorEastAsia"/>
                <w:szCs w:val="18"/>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77583DF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w:t>
            </w:r>
          </w:p>
        </w:tc>
        <w:tc>
          <w:tcPr>
            <w:tcW w:w="2445" w:type="dxa"/>
            <w:tcBorders>
              <w:top w:val="nil"/>
              <w:left w:val="single" w:sz="4" w:space="0" w:color="auto"/>
              <w:bottom w:val="nil"/>
              <w:right w:val="single" w:sz="4" w:space="0" w:color="auto"/>
            </w:tcBorders>
            <w:vAlign w:val="center"/>
          </w:tcPr>
          <w:p w14:paraId="0F4E6BE0" w14:textId="77777777" w:rsidR="006F6378" w:rsidRPr="00C30686" w:rsidRDefault="006F6378" w:rsidP="0094020B">
            <w:pPr>
              <w:pStyle w:val="TAC"/>
              <w:rPr>
                <w:rFonts w:eastAsiaTheme="minorEastAsia"/>
                <w:lang w:val="en-US" w:eastAsia="zh-CN"/>
              </w:rPr>
            </w:pPr>
          </w:p>
        </w:tc>
      </w:tr>
      <w:tr w:rsidR="006F6378" w:rsidRPr="00C30686" w14:paraId="403BC593" w14:textId="77777777" w:rsidTr="004F423A">
        <w:trPr>
          <w:trHeight w:val="29"/>
        </w:trPr>
        <w:tc>
          <w:tcPr>
            <w:tcW w:w="2742" w:type="dxa"/>
            <w:tcBorders>
              <w:top w:val="nil"/>
              <w:left w:val="single" w:sz="4" w:space="0" w:color="auto"/>
              <w:bottom w:val="single" w:sz="4" w:space="0" w:color="auto"/>
              <w:right w:val="single" w:sz="4" w:space="0" w:color="auto"/>
            </w:tcBorders>
          </w:tcPr>
          <w:p w14:paraId="19C19B8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tcPr>
          <w:p w14:paraId="3379687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53AA24FA" w14:textId="77777777" w:rsidR="006F6378" w:rsidRPr="00C30686" w:rsidRDefault="006F6378" w:rsidP="0094020B">
            <w:pPr>
              <w:pStyle w:val="TAC"/>
              <w:rPr>
                <w:rFonts w:eastAsiaTheme="minorEastAsia"/>
                <w:lang w:val="en-US" w:eastAsia="zh-CN"/>
              </w:rPr>
            </w:pPr>
            <w:r w:rsidRPr="00C30686">
              <w:rPr>
                <w:rFonts w:eastAsiaTheme="minorEastAsia"/>
                <w:szCs w:val="18"/>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4159730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10, 15, 20, 40, 50, 60, 80, 90, 100</w:t>
            </w:r>
          </w:p>
        </w:tc>
        <w:tc>
          <w:tcPr>
            <w:tcW w:w="2445" w:type="dxa"/>
            <w:tcBorders>
              <w:top w:val="nil"/>
              <w:left w:val="single" w:sz="4" w:space="0" w:color="auto"/>
              <w:bottom w:val="single" w:sz="4" w:space="0" w:color="auto"/>
              <w:right w:val="single" w:sz="4" w:space="0" w:color="auto"/>
            </w:tcBorders>
            <w:vAlign w:val="center"/>
          </w:tcPr>
          <w:p w14:paraId="1F9F603D" w14:textId="77777777" w:rsidR="006F6378" w:rsidRPr="00C30686" w:rsidRDefault="006F6378" w:rsidP="0094020B">
            <w:pPr>
              <w:pStyle w:val="TAC"/>
              <w:rPr>
                <w:rFonts w:eastAsiaTheme="minorEastAsia"/>
                <w:lang w:val="en-US" w:eastAsia="zh-CN"/>
              </w:rPr>
            </w:pPr>
          </w:p>
        </w:tc>
      </w:tr>
      <w:tr w:rsidR="006F6378" w:rsidRPr="00C30686" w14:paraId="7EB7A033" w14:textId="77777777" w:rsidTr="004F423A">
        <w:trPr>
          <w:trHeight w:val="29"/>
        </w:trPr>
        <w:tc>
          <w:tcPr>
            <w:tcW w:w="2742" w:type="dxa"/>
            <w:tcBorders>
              <w:top w:val="single" w:sz="4" w:space="0" w:color="auto"/>
              <w:left w:val="single" w:sz="4" w:space="0" w:color="auto"/>
              <w:bottom w:val="nil"/>
              <w:right w:val="single" w:sz="4" w:space="0" w:color="auto"/>
            </w:tcBorders>
          </w:tcPr>
          <w:p w14:paraId="501761D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CA_n18A-n28A-n77(2A)</w:t>
            </w:r>
          </w:p>
        </w:tc>
        <w:tc>
          <w:tcPr>
            <w:tcW w:w="2785" w:type="dxa"/>
            <w:tcBorders>
              <w:top w:val="single" w:sz="4" w:space="0" w:color="auto"/>
              <w:left w:val="single" w:sz="4" w:space="0" w:color="auto"/>
              <w:bottom w:val="nil"/>
              <w:right w:val="single" w:sz="4" w:space="0" w:color="auto"/>
            </w:tcBorders>
          </w:tcPr>
          <w:p w14:paraId="2C11028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CA_n18A-n28A</w:t>
            </w:r>
          </w:p>
          <w:p w14:paraId="239A6F8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CA_n18A-n77A</w:t>
            </w:r>
          </w:p>
          <w:p w14:paraId="76B44A6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CA_n28A-n77A</w:t>
            </w:r>
          </w:p>
        </w:tc>
        <w:tc>
          <w:tcPr>
            <w:tcW w:w="1259" w:type="dxa"/>
            <w:tcBorders>
              <w:top w:val="single" w:sz="4" w:space="0" w:color="auto"/>
              <w:left w:val="single" w:sz="4" w:space="0" w:color="auto"/>
              <w:bottom w:val="single" w:sz="4" w:space="0" w:color="auto"/>
              <w:right w:val="single" w:sz="4" w:space="0" w:color="auto"/>
            </w:tcBorders>
          </w:tcPr>
          <w:p w14:paraId="7D974780" w14:textId="77777777" w:rsidR="006F6378" w:rsidRPr="00C30686" w:rsidRDefault="006F6378" w:rsidP="0094020B">
            <w:pPr>
              <w:pStyle w:val="TAC"/>
              <w:rPr>
                <w:rFonts w:eastAsiaTheme="minorEastAsia"/>
                <w:szCs w:val="18"/>
              </w:rPr>
            </w:pPr>
            <w:r w:rsidRPr="00C30686">
              <w:rPr>
                <w:rFonts w:eastAsiaTheme="minorEastAsia"/>
                <w:szCs w:val="18"/>
              </w:rPr>
              <w:t>n18</w:t>
            </w:r>
          </w:p>
        </w:tc>
        <w:tc>
          <w:tcPr>
            <w:tcW w:w="4356" w:type="dxa"/>
            <w:tcBorders>
              <w:top w:val="single" w:sz="4" w:space="0" w:color="auto"/>
              <w:left w:val="single" w:sz="4" w:space="0" w:color="auto"/>
              <w:bottom w:val="single" w:sz="4" w:space="0" w:color="auto"/>
              <w:right w:val="single" w:sz="4" w:space="0" w:color="auto"/>
            </w:tcBorders>
            <w:vAlign w:val="center"/>
          </w:tcPr>
          <w:p w14:paraId="2F9F03E5"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w:t>
            </w:r>
            <w:r w:rsidRPr="00C30686">
              <w:rPr>
                <w:rFonts w:eastAsiaTheme="minorEastAsia" w:hint="eastAsia"/>
                <w:lang w:val="en-US" w:eastAsia="zh-CN" w:bidi="ar"/>
              </w:rPr>
              <w:t>, 15</w:t>
            </w:r>
          </w:p>
        </w:tc>
        <w:tc>
          <w:tcPr>
            <w:tcW w:w="2445" w:type="dxa"/>
            <w:tcBorders>
              <w:top w:val="single" w:sz="4" w:space="0" w:color="auto"/>
              <w:left w:val="single" w:sz="4" w:space="0" w:color="auto"/>
              <w:bottom w:val="nil"/>
              <w:right w:val="single" w:sz="4" w:space="0" w:color="auto"/>
            </w:tcBorders>
            <w:vAlign w:val="center"/>
          </w:tcPr>
          <w:p w14:paraId="02652E8E"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0</w:t>
            </w:r>
          </w:p>
        </w:tc>
      </w:tr>
      <w:tr w:rsidR="006F6378" w:rsidRPr="00C30686" w14:paraId="2B228A1F" w14:textId="77777777" w:rsidTr="004F423A">
        <w:trPr>
          <w:trHeight w:val="29"/>
        </w:trPr>
        <w:tc>
          <w:tcPr>
            <w:tcW w:w="2742" w:type="dxa"/>
            <w:tcBorders>
              <w:top w:val="nil"/>
              <w:left w:val="single" w:sz="4" w:space="0" w:color="auto"/>
              <w:bottom w:val="nil"/>
              <w:right w:val="single" w:sz="4" w:space="0" w:color="auto"/>
            </w:tcBorders>
          </w:tcPr>
          <w:p w14:paraId="6589C19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tcPr>
          <w:p w14:paraId="70D4680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1FA82B97" w14:textId="77777777" w:rsidR="006F6378" w:rsidRPr="00C30686" w:rsidRDefault="006F6378" w:rsidP="0094020B">
            <w:pPr>
              <w:pStyle w:val="TAC"/>
              <w:rPr>
                <w:rFonts w:eastAsiaTheme="minorEastAsia"/>
                <w:szCs w:val="18"/>
              </w:rPr>
            </w:pPr>
            <w:r w:rsidRPr="00C30686">
              <w:rPr>
                <w:rFonts w:eastAsiaTheme="minorEastAsia"/>
                <w:szCs w:val="18"/>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119CFF53"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w:t>
            </w:r>
          </w:p>
        </w:tc>
        <w:tc>
          <w:tcPr>
            <w:tcW w:w="2445" w:type="dxa"/>
            <w:tcBorders>
              <w:top w:val="nil"/>
              <w:left w:val="single" w:sz="4" w:space="0" w:color="auto"/>
              <w:bottom w:val="nil"/>
              <w:right w:val="single" w:sz="4" w:space="0" w:color="auto"/>
            </w:tcBorders>
            <w:vAlign w:val="center"/>
          </w:tcPr>
          <w:p w14:paraId="4EFBC0DC" w14:textId="77777777" w:rsidR="006F6378" w:rsidRPr="00C30686" w:rsidRDefault="006F6378" w:rsidP="0094020B">
            <w:pPr>
              <w:pStyle w:val="TAC"/>
              <w:rPr>
                <w:rFonts w:eastAsiaTheme="minorEastAsia"/>
                <w:lang w:val="en-US" w:eastAsia="zh-CN"/>
              </w:rPr>
            </w:pPr>
          </w:p>
        </w:tc>
      </w:tr>
      <w:tr w:rsidR="006F6378" w:rsidRPr="00C30686" w14:paraId="0CAC248A" w14:textId="77777777" w:rsidTr="004F423A">
        <w:trPr>
          <w:trHeight w:val="29"/>
        </w:trPr>
        <w:tc>
          <w:tcPr>
            <w:tcW w:w="2742" w:type="dxa"/>
            <w:tcBorders>
              <w:top w:val="nil"/>
              <w:left w:val="single" w:sz="4" w:space="0" w:color="auto"/>
              <w:bottom w:val="single" w:sz="4" w:space="0" w:color="auto"/>
              <w:right w:val="single" w:sz="4" w:space="0" w:color="auto"/>
            </w:tcBorders>
          </w:tcPr>
          <w:p w14:paraId="671984B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tcPr>
          <w:p w14:paraId="5904C52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270B77BA" w14:textId="77777777" w:rsidR="006F6378" w:rsidRPr="00C30686" w:rsidRDefault="006F6378" w:rsidP="0094020B">
            <w:pPr>
              <w:pStyle w:val="TAC"/>
              <w:rPr>
                <w:rFonts w:eastAsiaTheme="minorEastAsia"/>
                <w:szCs w:val="18"/>
              </w:rPr>
            </w:pPr>
            <w:r w:rsidRPr="00C30686">
              <w:rPr>
                <w:rFonts w:eastAsiaTheme="minorEastAsia"/>
                <w:szCs w:val="18"/>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7DFCF442"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6C337213" w14:textId="77777777" w:rsidR="006F6378" w:rsidRPr="00C30686" w:rsidRDefault="006F6378" w:rsidP="0094020B">
            <w:pPr>
              <w:pStyle w:val="TAC"/>
              <w:rPr>
                <w:rFonts w:eastAsiaTheme="minorEastAsia"/>
                <w:lang w:val="en-US" w:eastAsia="zh-CN"/>
              </w:rPr>
            </w:pPr>
          </w:p>
        </w:tc>
      </w:tr>
      <w:tr w:rsidR="006F6378" w:rsidRPr="00C30686" w14:paraId="4F642FD0" w14:textId="77777777" w:rsidTr="004F423A">
        <w:trPr>
          <w:trHeight w:val="29"/>
        </w:trPr>
        <w:tc>
          <w:tcPr>
            <w:tcW w:w="2742" w:type="dxa"/>
            <w:tcBorders>
              <w:top w:val="single" w:sz="4" w:space="0" w:color="auto"/>
              <w:left w:val="single" w:sz="4" w:space="0" w:color="auto"/>
              <w:bottom w:val="nil"/>
              <w:right w:val="single" w:sz="4" w:space="0" w:color="auto"/>
            </w:tcBorders>
          </w:tcPr>
          <w:p w14:paraId="43026952" w14:textId="77777777" w:rsidR="006F6378" w:rsidRPr="00C30686" w:rsidRDefault="006F6378" w:rsidP="0094020B">
            <w:pPr>
              <w:pStyle w:val="TAC"/>
              <w:rPr>
                <w:rFonts w:eastAsiaTheme="minorEastAsia"/>
                <w:lang w:val="en-US" w:eastAsia="zh-CN"/>
              </w:rPr>
            </w:pPr>
            <w:r w:rsidRPr="00C30686">
              <w:rPr>
                <w:rFonts w:eastAsiaTheme="minorEastAsia"/>
                <w:szCs w:val="18"/>
              </w:rPr>
              <w:t>CA_n18</w:t>
            </w:r>
            <w:r w:rsidRPr="00C30686">
              <w:rPr>
                <w:rFonts w:eastAsiaTheme="minorEastAsia"/>
                <w:szCs w:val="18"/>
                <w:lang w:val="sv-SE"/>
              </w:rPr>
              <w:t>A-</w:t>
            </w:r>
            <w:r w:rsidRPr="00C30686">
              <w:rPr>
                <w:rFonts w:eastAsiaTheme="minorEastAsia"/>
                <w:szCs w:val="18"/>
              </w:rPr>
              <w:t>n41</w:t>
            </w:r>
            <w:r w:rsidRPr="00C30686">
              <w:rPr>
                <w:rFonts w:eastAsiaTheme="minorEastAsia"/>
                <w:szCs w:val="18"/>
                <w:lang w:val="sv-SE"/>
              </w:rPr>
              <w:t>A-n77A</w:t>
            </w:r>
          </w:p>
        </w:tc>
        <w:tc>
          <w:tcPr>
            <w:tcW w:w="2785" w:type="dxa"/>
            <w:tcBorders>
              <w:top w:val="single" w:sz="4" w:space="0" w:color="auto"/>
              <w:left w:val="single" w:sz="4" w:space="0" w:color="auto"/>
              <w:bottom w:val="nil"/>
              <w:right w:val="single" w:sz="4" w:space="0" w:color="auto"/>
            </w:tcBorders>
          </w:tcPr>
          <w:p w14:paraId="4E8F488D" w14:textId="77777777" w:rsidR="006F6378" w:rsidRPr="00C30686" w:rsidRDefault="006F6378" w:rsidP="0094020B">
            <w:pPr>
              <w:pStyle w:val="TAC"/>
              <w:rPr>
                <w:rFonts w:eastAsiaTheme="minorEastAsia"/>
                <w:lang w:val="en-US"/>
              </w:rPr>
            </w:pPr>
            <w:r w:rsidRPr="00C30686">
              <w:rPr>
                <w:rFonts w:eastAsiaTheme="minorEastAsia"/>
                <w:lang w:val="en-US"/>
              </w:rPr>
              <w:t>CA_n18A-n28A</w:t>
            </w:r>
          </w:p>
          <w:p w14:paraId="69DF3A4A" w14:textId="77777777" w:rsidR="006F6378" w:rsidRPr="00C30686" w:rsidRDefault="006F6378" w:rsidP="0094020B">
            <w:pPr>
              <w:pStyle w:val="TAC"/>
              <w:rPr>
                <w:rFonts w:eastAsiaTheme="minorEastAsia"/>
                <w:lang w:val="en-US"/>
              </w:rPr>
            </w:pPr>
            <w:r w:rsidRPr="00C30686">
              <w:rPr>
                <w:rFonts w:eastAsiaTheme="minorEastAsia"/>
                <w:lang w:val="en-US"/>
              </w:rPr>
              <w:t>CA_n18A-n41A</w:t>
            </w:r>
          </w:p>
          <w:p w14:paraId="33CC0665" w14:textId="77777777" w:rsidR="006F6378" w:rsidRPr="00C30686" w:rsidRDefault="006F6378" w:rsidP="0094020B">
            <w:pPr>
              <w:pStyle w:val="TAC"/>
              <w:rPr>
                <w:rFonts w:eastAsiaTheme="minorEastAsia"/>
                <w:lang w:val="en-US" w:eastAsia="zh-CN"/>
              </w:rPr>
            </w:pPr>
            <w:r w:rsidRPr="00C30686">
              <w:rPr>
                <w:rFonts w:eastAsiaTheme="minorEastAsia"/>
                <w:lang w:val="en-US"/>
              </w:rPr>
              <w:t>CA_n28A-n41A</w:t>
            </w:r>
          </w:p>
        </w:tc>
        <w:tc>
          <w:tcPr>
            <w:tcW w:w="1259" w:type="dxa"/>
            <w:tcBorders>
              <w:top w:val="single" w:sz="4" w:space="0" w:color="auto"/>
              <w:left w:val="single" w:sz="4" w:space="0" w:color="auto"/>
              <w:bottom w:val="single" w:sz="4" w:space="0" w:color="auto"/>
              <w:right w:val="single" w:sz="4" w:space="0" w:color="auto"/>
            </w:tcBorders>
          </w:tcPr>
          <w:p w14:paraId="351E1E8B" w14:textId="77777777" w:rsidR="006F6378" w:rsidRPr="00C30686" w:rsidRDefault="006F6378" w:rsidP="0094020B">
            <w:pPr>
              <w:pStyle w:val="TAC"/>
              <w:rPr>
                <w:rFonts w:eastAsiaTheme="minorEastAsia"/>
                <w:lang w:val="en-US" w:eastAsia="zh-CN"/>
              </w:rPr>
            </w:pPr>
            <w:r w:rsidRPr="00C30686">
              <w:rPr>
                <w:rFonts w:eastAsiaTheme="minorEastAsia"/>
                <w:szCs w:val="18"/>
              </w:rPr>
              <w:t>n18</w:t>
            </w:r>
          </w:p>
        </w:tc>
        <w:tc>
          <w:tcPr>
            <w:tcW w:w="4356" w:type="dxa"/>
            <w:tcBorders>
              <w:top w:val="single" w:sz="4" w:space="0" w:color="auto"/>
              <w:left w:val="single" w:sz="4" w:space="0" w:color="auto"/>
              <w:bottom w:val="single" w:sz="4" w:space="0" w:color="auto"/>
              <w:right w:val="single" w:sz="4" w:space="0" w:color="auto"/>
            </w:tcBorders>
            <w:vAlign w:val="center"/>
          </w:tcPr>
          <w:p w14:paraId="5F8689C5"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w:t>
            </w:r>
            <w:r w:rsidRPr="00C30686">
              <w:rPr>
                <w:rFonts w:eastAsiaTheme="minorEastAsia" w:hint="eastAsia"/>
                <w:lang w:val="en-US" w:eastAsia="zh-CN" w:bidi="ar"/>
              </w:rPr>
              <w:t>, 15</w:t>
            </w:r>
          </w:p>
        </w:tc>
        <w:tc>
          <w:tcPr>
            <w:tcW w:w="2445" w:type="dxa"/>
            <w:tcBorders>
              <w:top w:val="single" w:sz="4" w:space="0" w:color="auto"/>
              <w:left w:val="single" w:sz="4" w:space="0" w:color="auto"/>
              <w:bottom w:val="nil"/>
              <w:right w:val="single" w:sz="4" w:space="0" w:color="auto"/>
            </w:tcBorders>
            <w:vAlign w:val="center"/>
          </w:tcPr>
          <w:p w14:paraId="47602B26"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0</w:t>
            </w:r>
          </w:p>
        </w:tc>
      </w:tr>
      <w:tr w:rsidR="006F6378" w:rsidRPr="00C30686" w14:paraId="1F920D05" w14:textId="77777777" w:rsidTr="004F423A">
        <w:trPr>
          <w:trHeight w:val="29"/>
        </w:trPr>
        <w:tc>
          <w:tcPr>
            <w:tcW w:w="2742" w:type="dxa"/>
            <w:tcBorders>
              <w:top w:val="nil"/>
              <w:left w:val="single" w:sz="4" w:space="0" w:color="auto"/>
              <w:bottom w:val="nil"/>
              <w:right w:val="single" w:sz="4" w:space="0" w:color="auto"/>
            </w:tcBorders>
          </w:tcPr>
          <w:p w14:paraId="518B24B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tcPr>
          <w:p w14:paraId="620B63E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6A0396D0" w14:textId="77777777" w:rsidR="006F6378" w:rsidRPr="00C30686" w:rsidRDefault="006F6378" w:rsidP="0094020B">
            <w:pPr>
              <w:pStyle w:val="TAC"/>
              <w:rPr>
                <w:rFonts w:eastAsiaTheme="minorEastAsia"/>
                <w:lang w:val="en-US" w:eastAsia="zh-CN"/>
              </w:rPr>
            </w:pPr>
            <w:r w:rsidRPr="00C30686">
              <w:rPr>
                <w:rFonts w:eastAsiaTheme="minorEastAsia"/>
                <w:szCs w:val="18"/>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26BD8ED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 xml:space="preserve">10, 15, 20, </w:t>
            </w:r>
            <w:r w:rsidRPr="00C30686">
              <w:rPr>
                <w:rFonts w:eastAsiaTheme="minorEastAsia" w:hint="eastAsia"/>
                <w:lang w:val="en-US" w:eastAsia="zh-CN" w:bidi="ar"/>
              </w:rPr>
              <w:t xml:space="preserve">30, </w:t>
            </w:r>
            <w:r w:rsidRPr="00C30686">
              <w:rPr>
                <w:rFonts w:eastAsiaTheme="minorEastAsia"/>
                <w:lang w:val="en-US" w:eastAsia="zh-CN" w:bidi="ar"/>
              </w:rPr>
              <w:t>40, 50, 60, 80, 90, 100</w:t>
            </w:r>
          </w:p>
        </w:tc>
        <w:tc>
          <w:tcPr>
            <w:tcW w:w="2445" w:type="dxa"/>
            <w:tcBorders>
              <w:top w:val="nil"/>
              <w:left w:val="single" w:sz="4" w:space="0" w:color="auto"/>
              <w:bottom w:val="nil"/>
              <w:right w:val="single" w:sz="4" w:space="0" w:color="auto"/>
            </w:tcBorders>
            <w:vAlign w:val="center"/>
          </w:tcPr>
          <w:p w14:paraId="511EA44D" w14:textId="77777777" w:rsidR="006F6378" w:rsidRPr="00C30686" w:rsidRDefault="006F6378" w:rsidP="0094020B">
            <w:pPr>
              <w:pStyle w:val="TAC"/>
              <w:rPr>
                <w:rFonts w:eastAsiaTheme="minorEastAsia"/>
                <w:lang w:val="en-US" w:eastAsia="zh-CN"/>
              </w:rPr>
            </w:pPr>
          </w:p>
        </w:tc>
      </w:tr>
      <w:tr w:rsidR="006F6378" w:rsidRPr="00C30686" w14:paraId="696DA744" w14:textId="77777777" w:rsidTr="004F423A">
        <w:trPr>
          <w:trHeight w:val="29"/>
        </w:trPr>
        <w:tc>
          <w:tcPr>
            <w:tcW w:w="2742" w:type="dxa"/>
            <w:tcBorders>
              <w:top w:val="nil"/>
              <w:left w:val="single" w:sz="4" w:space="0" w:color="auto"/>
              <w:bottom w:val="single" w:sz="4" w:space="0" w:color="auto"/>
              <w:right w:val="single" w:sz="4" w:space="0" w:color="auto"/>
            </w:tcBorders>
          </w:tcPr>
          <w:p w14:paraId="410A33A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tcPr>
          <w:p w14:paraId="3F6BBE3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236E3C0C" w14:textId="77777777" w:rsidR="006F6378" w:rsidRPr="00C30686" w:rsidRDefault="006F6378" w:rsidP="0094020B">
            <w:pPr>
              <w:pStyle w:val="TAC"/>
              <w:rPr>
                <w:rFonts w:eastAsiaTheme="minorEastAsia"/>
                <w:lang w:val="en-US" w:eastAsia="zh-CN"/>
              </w:rPr>
            </w:pPr>
            <w:r w:rsidRPr="00C30686">
              <w:rPr>
                <w:rFonts w:eastAsiaTheme="minorEastAsia"/>
                <w:szCs w:val="18"/>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570264E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10, 15, 20, 40, 50, 60, 80, 90, 100</w:t>
            </w:r>
          </w:p>
        </w:tc>
        <w:tc>
          <w:tcPr>
            <w:tcW w:w="2445" w:type="dxa"/>
            <w:tcBorders>
              <w:top w:val="nil"/>
              <w:left w:val="single" w:sz="4" w:space="0" w:color="auto"/>
              <w:bottom w:val="single" w:sz="4" w:space="0" w:color="auto"/>
              <w:right w:val="single" w:sz="4" w:space="0" w:color="auto"/>
            </w:tcBorders>
            <w:vAlign w:val="center"/>
          </w:tcPr>
          <w:p w14:paraId="11E71718" w14:textId="77777777" w:rsidR="006F6378" w:rsidRPr="00C30686" w:rsidRDefault="006F6378" w:rsidP="0094020B">
            <w:pPr>
              <w:pStyle w:val="TAC"/>
              <w:rPr>
                <w:rFonts w:eastAsiaTheme="minorEastAsia"/>
                <w:lang w:val="en-US" w:eastAsia="zh-CN"/>
              </w:rPr>
            </w:pPr>
          </w:p>
        </w:tc>
      </w:tr>
      <w:tr w:rsidR="006F6378" w:rsidRPr="00C30686" w14:paraId="07D200AC" w14:textId="77777777" w:rsidTr="004F423A">
        <w:trPr>
          <w:trHeight w:val="29"/>
        </w:trPr>
        <w:tc>
          <w:tcPr>
            <w:tcW w:w="2742" w:type="dxa"/>
            <w:tcBorders>
              <w:top w:val="single" w:sz="4" w:space="0" w:color="auto"/>
              <w:left w:val="single" w:sz="4" w:space="0" w:color="auto"/>
              <w:bottom w:val="nil"/>
              <w:right w:val="single" w:sz="4" w:space="0" w:color="auto"/>
            </w:tcBorders>
          </w:tcPr>
          <w:p w14:paraId="2EB6DAB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CA_n18A-n41A-n77(2A)</w:t>
            </w:r>
          </w:p>
        </w:tc>
        <w:tc>
          <w:tcPr>
            <w:tcW w:w="2785" w:type="dxa"/>
            <w:tcBorders>
              <w:top w:val="single" w:sz="4" w:space="0" w:color="auto"/>
              <w:left w:val="single" w:sz="4" w:space="0" w:color="auto"/>
              <w:bottom w:val="nil"/>
              <w:right w:val="single" w:sz="4" w:space="0" w:color="auto"/>
            </w:tcBorders>
          </w:tcPr>
          <w:p w14:paraId="37F1270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CA_n18A-n41A</w:t>
            </w:r>
          </w:p>
          <w:p w14:paraId="3972DFC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CA_n18A-n77A</w:t>
            </w:r>
          </w:p>
          <w:p w14:paraId="06FFC3E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CA_n41A-n77A</w:t>
            </w:r>
          </w:p>
        </w:tc>
        <w:tc>
          <w:tcPr>
            <w:tcW w:w="1259" w:type="dxa"/>
            <w:tcBorders>
              <w:top w:val="single" w:sz="4" w:space="0" w:color="auto"/>
              <w:left w:val="single" w:sz="4" w:space="0" w:color="auto"/>
              <w:bottom w:val="single" w:sz="4" w:space="0" w:color="auto"/>
              <w:right w:val="single" w:sz="4" w:space="0" w:color="auto"/>
            </w:tcBorders>
          </w:tcPr>
          <w:p w14:paraId="1D0AB934" w14:textId="77777777" w:rsidR="006F6378" w:rsidRPr="00C30686" w:rsidRDefault="006F6378" w:rsidP="0094020B">
            <w:pPr>
              <w:pStyle w:val="TAC"/>
              <w:rPr>
                <w:rFonts w:eastAsiaTheme="minorEastAsia"/>
                <w:szCs w:val="18"/>
              </w:rPr>
            </w:pPr>
            <w:r w:rsidRPr="00C30686">
              <w:rPr>
                <w:rFonts w:eastAsiaTheme="minorEastAsia"/>
                <w:szCs w:val="18"/>
              </w:rPr>
              <w:t>n18</w:t>
            </w:r>
          </w:p>
        </w:tc>
        <w:tc>
          <w:tcPr>
            <w:tcW w:w="4356" w:type="dxa"/>
            <w:tcBorders>
              <w:top w:val="single" w:sz="4" w:space="0" w:color="auto"/>
              <w:left w:val="single" w:sz="4" w:space="0" w:color="auto"/>
              <w:bottom w:val="single" w:sz="4" w:space="0" w:color="auto"/>
              <w:right w:val="single" w:sz="4" w:space="0" w:color="auto"/>
            </w:tcBorders>
            <w:vAlign w:val="center"/>
          </w:tcPr>
          <w:p w14:paraId="3F6FBC48"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w:t>
            </w:r>
            <w:r w:rsidRPr="00C30686">
              <w:rPr>
                <w:rFonts w:eastAsiaTheme="minorEastAsia" w:hint="eastAsia"/>
                <w:lang w:val="en-US" w:eastAsia="zh-CN" w:bidi="ar"/>
              </w:rPr>
              <w:t>, 15</w:t>
            </w:r>
          </w:p>
        </w:tc>
        <w:tc>
          <w:tcPr>
            <w:tcW w:w="2445" w:type="dxa"/>
            <w:tcBorders>
              <w:top w:val="single" w:sz="4" w:space="0" w:color="auto"/>
              <w:left w:val="single" w:sz="4" w:space="0" w:color="auto"/>
              <w:bottom w:val="nil"/>
              <w:right w:val="single" w:sz="4" w:space="0" w:color="auto"/>
            </w:tcBorders>
            <w:vAlign w:val="center"/>
          </w:tcPr>
          <w:p w14:paraId="3C96FF6E"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0</w:t>
            </w:r>
          </w:p>
        </w:tc>
      </w:tr>
      <w:tr w:rsidR="006F6378" w:rsidRPr="00C30686" w14:paraId="237EB48F" w14:textId="77777777" w:rsidTr="004F423A">
        <w:trPr>
          <w:trHeight w:val="29"/>
        </w:trPr>
        <w:tc>
          <w:tcPr>
            <w:tcW w:w="2742" w:type="dxa"/>
            <w:tcBorders>
              <w:top w:val="nil"/>
              <w:left w:val="single" w:sz="4" w:space="0" w:color="auto"/>
              <w:bottom w:val="nil"/>
              <w:right w:val="single" w:sz="4" w:space="0" w:color="auto"/>
            </w:tcBorders>
          </w:tcPr>
          <w:p w14:paraId="1E70749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tcPr>
          <w:p w14:paraId="5B34AD5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0EEB24E6" w14:textId="77777777" w:rsidR="006F6378" w:rsidRPr="00C30686" w:rsidRDefault="006F6378" w:rsidP="0094020B">
            <w:pPr>
              <w:pStyle w:val="TAC"/>
              <w:rPr>
                <w:rFonts w:eastAsiaTheme="minorEastAsia"/>
                <w:szCs w:val="18"/>
              </w:rPr>
            </w:pPr>
            <w:r w:rsidRPr="00C30686">
              <w:rPr>
                <w:rFonts w:eastAsiaTheme="minorEastAsia"/>
                <w:szCs w:val="18"/>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6DF33ECE"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10, 15, 20, </w:t>
            </w:r>
            <w:r w:rsidRPr="00C30686">
              <w:rPr>
                <w:rFonts w:eastAsiaTheme="minorEastAsia" w:hint="eastAsia"/>
                <w:lang w:val="en-US" w:eastAsia="zh-CN" w:bidi="ar"/>
              </w:rPr>
              <w:t xml:space="preserve">30, </w:t>
            </w:r>
            <w:r w:rsidRPr="00C30686">
              <w:rPr>
                <w:rFonts w:eastAsiaTheme="minorEastAsia"/>
                <w:lang w:val="en-US" w:eastAsia="zh-CN" w:bidi="ar"/>
              </w:rPr>
              <w:t>40, 50, 60, 80, 90, 100</w:t>
            </w:r>
          </w:p>
        </w:tc>
        <w:tc>
          <w:tcPr>
            <w:tcW w:w="2445" w:type="dxa"/>
            <w:tcBorders>
              <w:top w:val="nil"/>
              <w:left w:val="single" w:sz="4" w:space="0" w:color="auto"/>
              <w:bottom w:val="nil"/>
              <w:right w:val="single" w:sz="4" w:space="0" w:color="auto"/>
            </w:tcBorders>
            <w:vAlign w:val="center"/>
          </w:tcPr>
          <w:p w14:paraId="27BD47F8" w14:textId="77777777" w:rsidR="006F6378" w:rsidRPr="00C30686" w:rsidRDefault="006F6378" w:rsidP="0094020B">
            <w:pPr>
              <w:pStyle w:val="TAC"/>
              <w:rPr>
                <w:rFonts w:eastAsiaTheme="minorEastAsia"/>
                <w:lang w:val="en-US" w:eastAsia="zh-CN"/>
              </w:rPr>
            </w:pPr>
          </w:p>
        </w:tc>
      </w:tr>
      <w:tr w:rsidR="006F6378" w:rsidRPr="00C30686" w14:paraId="64FA3737" w14:textId="77777777" w:rsidTr="004F423A">
        <w:trPr>
          <w:trHeight w:val="29"/>
        </w:trPr>
        <w:tc>
          <w:tcPr>
            <w:tcW w:w="2742" w:type="dxa"/>
            <w:tcBorders>
              <w:top w:val="nil"/>
              <w:left w:val="single" w:sz="4" w:space="0" w:color="auto"/>
              <w:bottom w:val="single" w:sz="4" w:space="0" w:color="auto"/>
              <w:right w:val="single" w:sz="4" w:space="0" w:color="auto"/>
            </w:tcBorders>
          </w:tcPr>
          <w:p w14:paraId="4EE1A60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tcPr>
          <w:p w14:paraId="41AAE00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5360B6E5" w14:textId="77777777" w:rsidR="006F6378" w:rsidRPr="00C30686" w:rsidRDefault="006F6378" w:rsidP="0094020B">
            <w:pPr>
              <w:pStyle w:val="TAC"/>
              <w:rPr>
                <w:rFonts w:eastAsiaTheme="minorEastAsia"/>
                <w:szCs w:val="18"/>
              </w:rPr>
            </w:pPr>
            <w:r w:rsidRPr="00C30686">
              <w:rPr>
                <w:rFonts w:eastAsiaTheme="minorEastAsia"/>
                <w:szCs w:val="18"/>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405546EF"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228F0D34" w14:textId="77777777" w:rsidR="006F6378" w:rsidRPr="00C30686" w:rsidRDefault="006F6378" w:rsidP="0094020B">
            <w:pPr>
              <w:pStyle w:val="TAC"/>
              <w:rPr>
                <w:rFonts w:eastAsiaTheme="minorEastAsia"/>
                <w:lang w:val="en-US" w:eastAsia="zh-CN"/>
              </w:rPr>
            </w:pPr>
          </w:p>
        </w:tc>
      </w:tr>
      <w:tr w:rsidR="006F6378" w:rsidRPr="00C30686" w14:paraId="0E37A053" w14:textId="77777777" w:rsidTr="004F423A">
        <w:trPr>
          <w:trHeight w:val="29"/>
        </w:trPr>
        <w:tc>
          <w:tcPr>
            <w:tcW w:w="2742" w:type="dxa"/>
            <w:tcBorders>
              <w:top w:val="single" w:sz="4" w:space="0" w:color="auto"/>
              <w:left w:val="single" w:sz="4" w:space="0" w:color="auto"/>
              <w:bottom w:val="nil"/>
              <w:right w:val="single" w:sz="4" w:space="0" w:color="auto"/>
            </w:tcBorders>
          </w:tcPr>
          <w:p w14:paraId="6E252314" w14:textId="77777777" w:rsidR="006F6378" w:rsidRPr="00C30686" w:rsidRDefault="006F6378" w:rsidP="0094020B">
            <w:pPr>
              <w:pStyle w:val="TAC"/>
              <w:rPr>
                <w:rFonts w:eastAsiaTheme="minorEastAsia"/>
                <w:lang w:val="en-US" w:eastAsia="zh-CN"/>
              </w:rPr>
            </w:pPr>
            <w:r w:rsidRPr="00C30686">
              <w:rPr>
                <w:rFonts w:eastAsia="DengXian"/>
                <w:lang w:val="en-US" w:eastAsia="zh-CN"/>
              </w:rPr>
              <w:t>CA_n20A-n28A-n75A</w:t>
            </w:r>
          </w:p>
        </w:tc>
        <w:tc>
          <w:tcPr>
            <w:tcW w:w="2785" w:type="dxa"/>
            <w:tcBorders>
              <w:top w:val="single" w:sz="4" w:space="0" w:color="auto"/>
              <w:left w:val="single" w:sz="4" w:space="0" w:color="auto"/>
              <w:bottom w:val="nil"/>
              <w:right w:val="single" w:sz="4" w:space="0" w:color="auto"/>
            </w:tcBorders>
          </w:tcPr>
          <w:p w14:paraId="21BF97E6" w14:textId="77777777" w:rsidR="006F6378" w:rsidRPr="00C30686" w:rsidRDefault="006F6378" w:rsidP="0094020B">
            <w:pPr>
              <w:pStyle w:val="TAC"/>
              <w:rPr>
                <w:rFonts w:eastAsiaTheme="minorEastAsia"/>
                <w:lang w:val="en-US" w:eastAsia="zh-CN"/>
              </w:rPr>
            </w:pPr>
            <w:r w:rsidRPr="00C30686">
              <w:rPr>
                <w:rFonts w:hint="eastAsia"/>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4E33201B" w14:textId="77777777" w:rsidR="006F6378" w:rsidRPr="00C30686" w:rsidRDefault="006F6378" w:rsidP="0094020B">
            <w:pPr>
              <w:pStyle w:val="TAC"/>
              <w:rPr>
                <w:rFonts w:eastAsiaTheme="minorEastAsia"/>
                <w:szCs w:val="18"/>
              </w:rPr>
            </w:pPr>
            <w:r w:rsidRPr="00C30686">
              <w:rPr>
                <w:rFonts w:eastAsiaTheme="minorEastAsia" w:hint="eastAsia"/>
                <w:lang w:eastAsia="zh-CN"/>
              </w:rPr>
              <w:t>n</w:t>
            </w:r>
            <w:r w:rsidRPr="00C30686">
              <w:rPr>
                <w:lang w:eastAsia="zh-CN"/>
              </w:rPr>
              <w:t>20</w:t>
            </w:r>
          </w:p>
        </w:tc>
        <w:tc>
          <w:tcPr>
            <w:tcW w:w="4356" w:type="dxa"/>
            <w:tcBorders>
              <w:top w:val="single" w:sz="4" w:space="0" w:color="auto"/>
              <w:left w:val="single" w:sz="4" w:space="0" w:color="auto"/>
              <w:bottom w:val="single" w:sz="4" w:space="0" w:color="auto"/>
              <w:right w:val="single" w:sz="4" w:space="0" w:color="auto"/>
            </w:tcBorders>
            <w:vAlign w:val="center"/>
          </w:tcPr>
          <w:p w14:paraId="1A638593" w14:textId="77777777" w:rsidR="006F6378" w:rsidRPr="00C30686" w:rsidRDefault="006F6378" w:rsidP="0094020B">
            <w:pPr>
              <w:pStyle w:val="TAC"/>
              <w:rPr>
                <w:rFonts w:eastAsiaTheme="minorEastAsia"/>
                <w:lang w:val="en-US" w:eastAsia="zh-CN" w:bidi="ar"/>
              </w:rPr>
            </w:pPr>
            <w:r w:rsidRPr="00C30686">
              <w:rPr>
                <w:rFonts w:cs="Arial"/>
                <w:szCs w:val="18"/>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7708231A" w14:textId="77777777" w:rsidR="006F6378" w:rsidRPr="00C30686" w:rsidRDefault="006F6378" w:rsidP="0094020B">
            <w:pPr>
              <w:pStyle w:val="TAC"/>
              <w:rPr>
                <w:rFonts w:eastAsiaTheme="minorEastAsia"/>
                <w:lang w:val="en-US" w:eastAsia="zh-CN"/>
              </w:rPr>
            </w:pPr>
            <w:r w:rsidRPr="00C30686">
              <w:rPr>
                <w:lang w:val="en-US" w:eastAsia="zh-CN"/>
              </w:rPr>
              <w:t>0</w:t>
            </w:r>
          </w:p>
        </w:tc>
      </w:tr>
      <w:tr w:rsidR="006F6378" w:rsidRPr="00C30686" w14:paraId="77BEFC06" w14:textId="77777777" w:rsidTr="004F423A">
        <w:trPr>
          <w:trHeight w:val="29"/>
        </w:trPr>
        <w:tc>
          <w:tcPr>
            <w:tcW w:w="2742" w:type="dxa"/>
            <w:tcBorders>
              <w:top w:val="nil"/>
              <w:left w:val="single" w:sz="4" w:space="0" w:color="auto"/>
              <w:bottom w:val="nil"/>
              <w:right w:val="single" w:sz="4" w:space="0" w:color="auto"/>
            </w:tcBorders>
          </w:tcPr>
          <w:p w14:paraId="070E37A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tcPr>
          <w:p w14:paraId="47795DD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61254C8" w14:textId="77777777" w:rsidR="006F6378" w:rsidRPr="00C30686" w:rsidRDefault="006F6378" w:rsidP="0094020B">
            <w:pPr>
              <w:pStyle w:val="TAC"/>
              <w:rPr>
                <w:rFonts w:eastAsiaTheme="minorEastAsia"/>
                <w:szCs w:val="18"/>
              </w:rPr>
            </w:pPr>
            <w:r w:rsidRPr="00C30686">
              <w:rPr>
                <w:rFonts w:eastAsiaTheme="minorEastAsia" w:hint="eastAsia"/>
                <w:lang w:eastAsia="zh-CN"/>
              </w:rPr>
              <w:t>n</w:t>
            </w:r>
            <w:r w:rsidRPr="00C30686">
              <w:rPr>
                <w:lang w:eastAsia="zh-CN"/>
              </w:rPr>
              <w:t>28</w:t>
            </w:r>
          </w:p>
        </w:tc>
        <w:tc>
          <w:tcPr>
            <w:tcW w:w="4356" w:type="dxa"/>
            <w:tcBorders>
              <w:top w:val="single" w:sz="4" w:space="0" w:color="auto"/>
              <w:left w:val="single" w:sz="4" w:space="0" w:color="auto"/>
              <w:bottom w:val="single" w:sz="4" w:space="0" w:color="auto"/>
              <w:right w:val="single" w:sz="4" w:space="0" w:color="auto"/>
            </w:tcBorders>
            <w:vAlign w:val="center"/>
          </w:tcPr>
          <w:p w14:paraId="584B354D" w14:textId="77777777" w:rsidR="006F6378" w:rsidRPr="00C30686" w:rsidRDefault="006F6378" w:rsidP="0094020B">
            <w:pPr>
              <w:pStyle w:val="TAC"/>
              <w:rPr>
                <w:rFonts w:eastAsiaTheme="minorEastAsia"/>
                <w:lang w:val="en-US" w:eastAsia="zh-CN" w:bidi="ar"/>
              </w:rPr>
            </w:pPr>
            <w:r w:rsidRPr="00C30686">
              <w:rPr>
                <w:rFonts w:cs="Arial"/>
                <w:szCs w:val="18"/>
                <w:lang w:val="en-US" w:eastAsia="zh-CN" w:bidi="ar"/>
              </w:rPr>
              <w:t>5, 10, 15, 20</w:t>
            </w:r>
          </w:p>
        </w:tc>
        <w:tc>
          <w:tcPr>
            <w:tcW w:w="2445" w:type="dxa"/>
            <w:tcBorders>
              <w:top w:val="nil"/>
              <w:left w:val="single" w:sz="4" w:space="0" w:color="auto"/>
              <w:bottom w:val="nil"/>
              <w:right w:val="single" w:sz="4" w:space="0" w:color="auto"/>
            </w:tcBorders>
            <w:vAlign w:val="center"/>
          </w:tcPr>
          <w:p w14:paraId="5848B119" w14:textId="77777777" w:rsidR="006F6378" w:rsidRPr="00C30686" w:rsidRDefault="006F6378" w:rsidP="0094020B">
            <w:pPr>
              <w:pStyle w:val="TAC"/>
              <w:rPr>
                <w:rFonts w:eastAsiaTheme="minorEastAsia"/>
                <w:lang w:val="en-US" w:eastAsia="zh-CN"/>
              </w:rPr>
            </w:pPr>
          </w:p>
        </w:tc>
      </w:tr>
      <w:tr w:rsidR="006F6378" w:rsidRPr="00C30686" w14:paraId="5AB9D16E" w14:textId="77777777" w:rsidTr="004F423A">
        <w:trPr>
          <w:trHeight w:val="29"/>
        </w:trPr>
        <w:tc>
          <w:tcPr>
            <w:tcW w:w="2742" w:type="dxa"/>
            <w:tcBorders>
              <w:top w:val="nil"/>
              <w:left w:val="single" w:sz="4" w:space="0" w:color="auto"/>
              <w:bottom w:val="single" w:sz="4" w:space="0" w:color="auto"/>
              <w:right w:val="single" w:sz="4" w:space="0" w:color="auto"/>
            </w:tcBorders>
          </w:tcPr>
          <w:p w14:paraId="74D75A4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tcPr>
          <w:p w14:paraId="04AE54F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EFF64F9" w14:textId="77777777" w:rsidR="006F6378" w:rsidRPr="00C30686" w:rsidRDefault="006F6378" w:rsidP="0094020B">
            <w:pPr>
              <w:pStyle w:val="TAC"/>
              <w:rPr>
                <w:rFonts w:eastAsiaTheme="minorEastAsia"/>
                <w:szCs w:val="18"/>
              </w:rPr>
            </w:pPr>
            <w:r w:rsidRPr="00C30686">
              <w:rPr>
                <w:rFonts w:eastAsiaTheme="minorEastAsia" w:hint="eastAsia"/>
                <w:lang w:eastAsia="zh-CN"/>
              </w:rPr>
              <w:t>n</w:t>
            </w:r>
            <w:r w:rsidRPr="00C30686">
              <w:rPr>
                <w:lang w:eastAsia="zh-CN"/>
              </w:rPr>
              <w:t>75</w:t>
            </w:r>
          </w:p>
        </w:tc>
        <w:tc>
          <w:tcPr>
            <w:tcW w:w="4356" w:type="dxa"/>
            <w:tcBorders>
              <w:top w:val="single" w:sz="4" w:space="0" w:color="auto"/>
              <w:left w:val="single" w:sz="4" w:space="0" w:color="auto"/>
              <w:bottom w:val="single" w:sz="4" w:space="0" w:color="auto"/>
              <w:right w:val="single" w:sz="4" w:space="0" w:color="auto"/>
            </w:tcBorders>
            <w:vAlign w:val="center"/>
          </w:tcPr>
          <w:p w14:paraId="16D16FFD" w14:textId="77777777" w:rsidR="006F6378" w:rsidRPr="00C30686" w:rsidRDefault="006F6378" w:rsidP="0094020B">
            <w:pPr>
              <w:pStyle w:val="TAC"/>
              <w:rPr>
                <w:rFonts w:eastAsiaTheme="minorEastAsia"/>
                <w:lang w:val="en-US" w:eastAsia="zh-CN" w:bidi="ar"/>
              </w:rPr>
            </w:pPr>
            <w:r w:rsidRPr="00C30686">
              <w:rPr>
                <w:lang w:val="en-US" w:eastAsia="zh-CN" w:bidi="ar"/>
              </w:rPr>
              <w:t>5, 10, 15, 20</w:t>
            </w:r>
          </w:p>
        </w:tc>
        <w:tc>
          <w:tcPr>
            <w:tcW w:w="2445" w:type="dxa"/>
            <w:tcBorders>
              <w:top w:val="nil"/>
              <w:left w:val="single" w:sz="4" w:space="0" w:color="auto"/>
              <w:bottom w:val="single" w:sz="4" w:space="0" w:color="auto"/>
              <w:right w:val="single" w:sz="4" w:space="0" w:color="auto"/>
            </w:tcBorders>
            <w:vAlign w:val="center"/>
          </w:tcPr>
          <w:p w14:paraId="7BC1F3FB" w14:textId="77777777" w:rsidR="006F6378" w:rsidRPr="00C30686" w:rsidRDefault="006F6378" w:rsidP="0094020B">
            <w:pPr>
              <w:pStyle w:val="TAC"/>
              <w:rPr>
                <w:rFonts w:eastAsiaTheme="minorEastAsia"/>
                <w:lang w:val="en-US" w:eastAsia="zh-CN"/>
              </w:rPr>
            </w:pPr>
          </w:p>
        </w:tc>
      </w:tr>
      <w:tr w:rsidR="006F6378" w:rsidRPr="00C30686" w14:paraId="0A4464BA"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5A43C8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CA_n20A-n28A-n78A</w:t>
            </w:r>
          </w:p>
        </w:tc>
        <w:tc>
          <w:tcPr>
            <w:tcW w:w="2785" w:type="dxa"/>
            <w:tcBorders>
              <w:top w:val="single" w:sz="4" w:space="0" w:color="auto"/>
              <w:left w:val="single" w:sz="4" w:space="0" w:color="auto"/>
              <w:bottom w:val="nil"/>
              <w:right w:val="single" w:sz="4" w:space="0" w:color="auto"/>
            </w:tcBorders>
            <w:vAlign w:val="center"/>
          </w:tcPr>
          <w:p w14:paraId="28B20F0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51F69A0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n20</w:t>
            </w:r>
          </w:p>
        </w:tc>
        <w:tc>
          <w:tcPr>
            <w:tcW w:w="4356" w:type="dxa"/>
            <w:tcBorders>
              <w:top w:val="single" w:sz="4" w:space="0" w:color="auto"/>
              <w:left w:val="single" w:sz="4" w:space="0" w:color="auto"/>
              <w:bottom w:val="single" w:sz="4" w:space="0" w:color="auto"/>
              <w:right w:val="single" w:sz="4" w:space="0" w:color="auto"/>
            </w:tcBorders>
            <w:vAlign w:val="center"/>
          </w:tcPr>
          <w:p w14:paraId="7C7F609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3DA8A81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033843C4" w14:textId="77777777" w:rsidTr="004F423A">
        <w:trPr>
          <w:trHeight w:val="29"/>
        </w:trPr>
        <w:tc>
          <w:tcPr>
            <w:tcW w:w="2742" w:type="dxa"/>
            <w:tcBorders>
              <w:top w:val="nil"/>
              <w:left w:val="single" w:sz="4" w:space="0" w:color="auto"/>
              <w:bottom w:val="nil"/>
              <w:right w:val="single" w:sz="4" w:space="0" w:color="auto"/>
            </w:tcBorders>
            <w:vAlign w:val="center"/>
          </w:tcPr>
          <w:p w14:paraId="7CD8F12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9A8979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3CBA89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77104A1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w:t>
            </w:r>
          </w:p>
        </w:tc>
        <w:tc>
          <w:tcPr>
            <w:tcW w:w="2445" w:type="dxa"/>
            <w:tcBorders>
              <w:top w:val="nil"/>
              <w:left w:val="single" w:sz="4" w:space="0" w:color="auto"/>
              <w:bottom w:val="nil"/>
              <w:right w:val="single" w:sz="4" w:space="0" w:color="auto"/>
            </w:tcBorders>
            <w:vAlign w:val="center"/>
          </w:tcPr>
          <w:p w14:paraId="46F6C033" w14:textId="77777777" w:rsidR="006F6378" w:rsidRPr="00C30686" w:rsidRDefault="006F6378" w:rsidP="0094020B">
            <w:pPr>
              <w:pStyle w:val="TAC"/>
              <w:rPr>
                <w:rFonts w:eastAsiaTheme="minorEastAsia"/>
                <w:lang w:val="en-US" w:eastAsia="zh-CN"/>
              </w:rPr>
            </w:pPr>
          </w:p>
        </w:tc>
      </w:tr>
      <w:tr w:rsidR="006F6378" w:rsidRPr="00C30686" w14:paraId="102DB8CC"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08C648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44F8B2C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3F0890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0DC6164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10, 15, 20, 30, 40, 50, 60, 80, 90, 100</w:t>
            </w:r>
          </w:p>
        </w:tc>
        <w:tc>
          <w:tcPr>
            <w:tcW w:w="2445" w:type="dxa"/>
            <w:tcBorders>
              <w:top w:val="nil"/>
              <w:left w:val="single" w:sz="4" w:space="0" w:color="auto"/>
              <w:bottom w:val="single" w:sz="4" w:space="0" w:color="auto"/>
              <w:right w:val="single" w:sz="4" w:space="0" w:color="auto"/>
            </w:tcBorders>
            <w:vAlign w:val="center"/>
          </w:tcPr>
          <w:p w14:paraId="035287BB" w14:textId="77777777" w:rsidR="006F6378" w:rsidRPr="00C30686" w:rsidRDefault="006F6378" w:rsidP="0094020B">
            <w:pPr>
              <w:pStyle w:val="TAC"/>
              <w:rPr>
                <w:rFonts w:eastAsiaTheme="minorEastAsia"/>
                <w:lang w:val="en-US" w:eastAsia="zh-CN"/>
              </w:rPr>
            </w:pPr>
          </w:p>
        </w:tc>
      </w:tr>
      <w:tr w:rsidR="006F6378" w:rsidRPr="00C30686" w14:paraId="13BF74D8"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51735DD" w14:textId="77777777" w:rsidR="006F6378" w:rsidRPr="00C30686" w:rsidRDefault="006F6378" w:rsidP="0094020B">
            <w:pPr>
              <w:pStyle w:val="TAC"/>
              <w:rPr>
                <w:rFonts w:eastAsia="MS Mincho"/>
                <w:lang w:val="en-US" w:eastAsia="zh-CN"/>
              </w:rPr>
            </w:pPr>
            <w:r w:rsidRPr="00C30686">
              <w:rPr>
                <w:rFonts w:eastAsiaTheme="minorEastAsia"/>
                <w:lang w:val="en-US" w:eastAsia="zh-CN"/>
              </w:rPr>
              <w:t>CA_n20A-n28A-n78C</w:t>
            </w:r>
          </w:p>
        </w:tc>
        <w:tc>
          <w:tcPr>
            <w:tcW w:w="2785" w:type="dxa"/>
            <w:tcBorders>
              <w:top w:val="single" w:sz="4" w:space="0" w:color="auto"/>
              <w:left w:val="single" w:sz="4" w:space="0" w:color="auto"/>
              <w:bottom w:val="nil"/>
              <w:right w:val="single" w:sz="4" w:space="0" w:color="auto"/>
            </w:tcBorders>
            <w:vAlign w:val="center"/>
          </w:tcPr>
          <w:p w14:paraId="267A4244" w14:textId="77777777" w:rsidR="006F6378" w:rsidRPr="00C30686" w:rsidRDefault="006F6378" w:rsidP="0094020B">
            <w:pPr>
              <w:pStyle w:val="TAC"/>
              <w:rPr>
                <w:rFonts w:eastAsia="MS Mincho"/>
                <w:lang w:val="en-US" w:eastAsia="zh-CN"/>
              </w:rPr>
            </w:pPr>
            <w:r w:rsidRPr="00C30686">
              <w:rPr>
                <w:rFonts w:eastAsiaTheme="minorEastAsia"/>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3B4D028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n20</w:t>
            </w:r>
          </w:p>
        </w:tc>
        <w:tc>
          <w:tcPr>
            <w:tcW w:w="4356" w:type="dxa"/>
            <w:tcBorders>
              <w:top w:val="single" w:sz="4" w:space="0" w:color="auto"/>
              <w:left w:val="single" w:sz="4" w:space="0" w:color="auto"/>
              <w:bottom w:val="single" w:sz="4" w:space="0" w:color="auto"/>
              <w:right w:val="single" w:sz="4" w:space="0" w:color="auto"/>
            </w:tcBorders>
            <w:vAlign w:val="center"/>
          </w:tcPr>
          <w:p w14:paraId="14667DAA" w14:textId="77777777" w:rsidR="006F6378" w:rsidRPr="00C30686" w:rsidRDefault="006F6378" w:rsidP="0094020B">
            <w:pPr>
              <w:pStyle w:val="TAC"/>
              <w:rPr>
                <w:rFonts w:eastAsiaTheme="minorEastAsia"/>
                <w:lang w:val="en-US" w:eastAsia="zh-CN" w:bidi="ar"/>
              </w:rPr>
            </w:pPr>
            <w:r w:rsidRPr="00C30686">
              <w:rPr>
                <w:rFonts w:eastAsiaTheme="minorEastAsia" w:cs="Arial"/>
                <w:szCs w:val="18"/>
              </w:rPr>
              <w:t>5, 10, 15, 20</w:t>
            </w:r>
          </w:p>
        </w:tc>
        <w:tc>
          <w:tcPr>
            <w:tcW w:w="2445" w:type="dxa"/>
            <w:tcBorders>
              <w:top w:val="single" w:sz="4" w:space="0" w:color="auto"/>
              <w:left w:val="single" w:sz="4" w:space="0" w:color="auto"/>
              <w:bottom w:val="nil"/>
              <w:right w:val="single" w:sz="4" w:space="0" w:color="auto"/>
            </w:tcBorders>
            <w:vAlign w:val="center"/>
          </w:tcPr>
          <w:p w14:paraId="3AEF91F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227683B7" w14:textId="77777777" w:rsidTr="004F423A">
        <w:trPr>
          <w:trHeight w:val="29"/>
        </w:trPr>
        <w:tc>
          <w:tcPr>
            <w:tcW w:w="2742" w:type="dxa"/>
            <w:tcBorders>
              <w:top w:val="nil"/>
              <w:left w:val="single" w:sz="4" w:space="0" w:color="auto"/>
              <w:bottom w:val="nil"/>
              <w:right w:val="single" w:sz="4" w:space="0" w:color="auto"/>
            </w:tcBorders>
            <w:vAlign w:val="center"/>
          </w:tcPr>
          <w:p w14:paraId="32F23A37" w14:textId="77777777" w:rsidR="006F6378" w:rsidRPr="00C30686" w:rsidRDefault="006F6378" w:rsidP="0094020B">
            <w:pPr>
              <w:pStyle w:val="TAC"/>
              <w:rPr>
                <w:rFonts w:eastAsia="MS Mincho"/>
                <w:lang w:val="en-US" w:eastAsia="zh-CN"/>
              </w:rPr>
            </w:pPr>
          </w:p>
        </w:tc>
        <w:tc>
          <w:tcPr>
            <w:tcW w:w="2785" w:type="dxa"/>
            <w:tcBorders>
              <w:top w:val="nil"/>
              <w:left w:val="single" w:sz="4" w:space="0" w:color="auto"/>
              <w:bottom w:val="nil"/>
              <w:right w:val="single" w:sz="4" w:space="0" w:color="auto"/>
            </w:tcBorders>
            <w:vAlign w:val="center"/>
          </w:tcPr>
          <w:p w14:paraId="11B02F38" w14:textId="77777777" w:rsidR="006F6378" w:rsidRPr="00C30686" w:rsidRDefault="006F6378" w:rsidP="0094020B">
            <w:pPr>
              <w:pStyle w:val="TAC"/>
              <w:rPr>
                <w:rFonts w:eastAsia="MS Mincho"/>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F1025A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198134E3" w14:textId="77777777" w:rsidR="006F6378" w:rsidRPr="00C30686" w:rsidRDefault="006F6378" w:rsidP="0094020B">
            <w:pPr>
              <w:pStyle w:val="TAC"/>
              <w:rPr>
                <w:rFonts w:eastAsiaTheme="minorEastAsia"/>
                <w:lang w:val="en-US" w:eastAsia="zh-CN" w:bidi="ar"/>
              </w:rPr>
            </w:pPr>
            <w:r w:rsidRPr="00C30686">
              <w:rPr>
                <w:rFonts w:eastAsiaTheme="minorEastAsia" w:cs="Arial"/>
                <w:szCs w:val="18"/>
              </w:rPr>
              <w:t>5, 10, 15, 20</w:t>
            </w:r>
          </w:p>
        </w:tc>
        <w:tc>
          <w:tcPr>
            <w:tcW w:w="2445" w:type="dxa"/>
            <w:tcBorders>
              <w:top w:val="nil"/>
              <w:left w:val="single" w:sz="4" w:space="0" w:color="auto"/>
              <w:bottom w:val="nil"/>
              <w:right w:val="single" w:sz="4" w:space="0" w:color="auto"/>
            </w:tcBorders>
            <w:vAlign w:val="center"/>
          </w:tcPr>
          <w:p w14:paraId="0CD6AB4E" w14:textId="77777777" w:rsidR="006F6378" w:rsidRPr="00C30686" w:rsidRDefault="006F6378" w:rsidP="0094020B">
            <w:pPr>
              <w:pStyle w:val="TAC"/>
              <w:rPr>
                <w:rFonts w:eastAsiaTheme="minorEastAsia"/>
                <w:lang w:val="en-US" w:eastAsia="zh-CN"/>
              </w:rPr>
            </w:pPr>
          </w:p>
        </w:tc>
      </w:tr>
      <w:tr w:rsidR="006F6378" w:rsidRPr="00C30686" w14:paraId="4EB7D06A"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7A7B5AF" w14:textId="77777777" w:rsidR="006F6378" w:rsidRPr="00C30686" w:rsidRDefault="006F6378" w:rsidP="0094020B">
            <w:pPr>
              <w:pStyle w:val="TAC"/>
              <w:rPr>
                <w:rFonts w:eastAsia="MS Mincho"/>
                <w:lang w:val="en-US" w:eastAsia="zh-CN"/>
              </w:rPr>
            </w:pPr>
          </w:p>
        </w:tc>
        <w:tc>
          <w:tcPr>
            <w:tcW w:w="2785" w:type="dxa"/>
            <w:tcBorders>
              <w:top w:val="nil"/>
              <w:left w:val="single" w:sz="4" w:space="0" w:color="auto"/>
              <w:bottom w:val="single" w:sz="4" w:space="0" w:color="auto"/>
              <w:right w:val="single" w:sz="4" w:space="0" w:color="auto"/>
            </w:tcBorders>
            <w:vAlign w:val="center"/>
          </w:tcPr>
          <w:p w14:paraId="37F1C8E0" w14:textId="77777777" w:rsidR="006F6378" w:rsidRPr="00C30686" w:rsidRDefault="006F6378" w:rsidP="0094020B">
            <w:pPr>
              <w:pStyle w:val="TAC"/>
              <w:rPr>
                <w:rFonts w:eastAsia="MS Mincho"/>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1B40C1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0340E2F1" w14:textId="77777777" w:rsidR="006F6378" w:rsidRPr="00C30686" w:rsidRDefault="006F6378" w:rsidP="0094020B">
            <w:pPr>
              <w:pStyle w:val="TAC"/>
              <w:rPr>
                <w:rFonts w:eastAsiaTheme="minorEastAsia"/>
                <w:lang w:val="en-US" w:eastAsia="zh-CN" w:bidi="ar"/>
              </w:rPr>
            </w:pPr>
            <w:r w:rsidRPr="00C30686">
              <w:rPr>
                <w:rFonts w:eastAsiaTheme="minorEastAsia" w:cs="Arial"/>
                <w:szCs w:val="18"/>
              </w:rPr>
              <w:t>CA_n78C_BCS1</w:t>
            </w:r>
          </w:p>
        </w:tc>
        <w:tc>
          <w:tcPr>
            <w:tcW w:w="2445" w:type="dxa"/>
            <w:tcBorders>
              <w:top w:val="nil"/>
              <w:left w:val="single" w:sz="4" w:space="0" w:color="auto"/>
              <w:bottom w:val="single" w:sz="4" w:space="0" w:color="auto"/>
              <w:right w:val="single" w:sz="4" w:space="0" w:color="auto"/>
            </w:tcBorders>
            <w:vAlign w:val="center"/>
          </w:tcPr>
          <w:p w14:paraId="6B4EF271" w14:textId="77777777" w:rsidR="006F6378" w:rsidRPr="00C30686" w:rsidRDefault="006F6378" w:rsidP="0094020B">
            <w:pPr>
              <w:pStyle w:val="TAC"/>
              <w:rPr>
                <w:rFonts w:eastAsiaTheme="minorEastAsia"/>
                <w:lang w:val="en-US" w:eastAsia="zh-CN"/>
              </w:rPr>
            </w:pPr>
          </w:p>
        </w:tc>
      </w:tr>
      <w:tr w:rsidR="006F6378" w:rsidRPr="00C30686" w14:paraId="55FA0EBC"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CC34A8C" w14:textId="77777777" w:rsidR="006F6378" w:rsidRPr="00C30686" w:rsidRDefault="006F6378" w:rsidP="0094020B">
            <w:pPr>
              <w:pStyle w:val="TAC"/>
              <w:rPr>
                <w:rFonts w:eastAsia="MS Mincho"/>
                <w:szCs w:val="18"/>
                <w:lang w:val="en-US" w:eastAsia="zh-CN"/>
              </w:rPr>
            </w:pPr>
            <w:r w:rsidRPr="00C30686">
              <w:rPr>
                <w:rFonts w:eastAsia="MS Mincho"/>
                <w:lang w:val="en-US" w:eastAsia="zh-CN"/>
              </w:rPr>
              <w:t>CA</w:t>
            </w:r>
            <w:r w:rsidRPr="00C30686">
              <w:rPr>
                <w:rFonts w:eastAsia="MS Mincho"/>
                <w:lang w:val="en-US"/>
              </w:rPr>
              <w:t>_</w:t>
            </w:r>
            <w:r w:rsidRPr="00C30686">
              <w:rPr>
                <w:rFonts w:eastAsia="MS Mincho"/>
                <w:lang w:val="en-US" w:eastAsia="zh-CN"/>
              </w:rPr>
              <w:t>n24</w:t>
            </w:r>
            <w:r w:rsidRPr="00C30686">
              <w:rPr>
                <w:rFonts w:eastAsia="MS Mincho"/>
                <w:lang w:val="sv-SE" w:eastAsia="ja-JP"/>
              </w:rPr>
              <w:t>A-</w:t>
            </w:r>
            <w:r w:rsidRPr="00C30686">
              <w:rPr>
                <w:rFonts w:eastAsia="MS Mincho"/>
                <w:lang w:val="en-US" w:eastAsia="zh-CN"/>
              </w:rPr>
              <w:t>n</w:t>
            </w:r>
            <w:r w:rsidRPr="00C30686">
              <w:rPr>
                <w:rFonts w:eastAsiaTheme="minorEastAsia"/>
                <w:lang w:val="en-US" w:eastAsia="zh-CN"/>
              </w:rPr>
              <w:t>41</w:t>
            </w:r>
            <w:r w:rsidRPr="00C30686">
              <w:rPr>
                <w:rFonts w:eastAsia="MS Mincho"/>
                <w:lang w:val="sv-SE" w:eastAsia="ja-JP"/>
              </w:rPr>
              <w:t>A-n48A</w:t>
            </w:r>
          </w:p>
        </w:tc>
        <w:tc>
          <w:tcPr>
            <w:tcW w:w="2785" w:type="dxa"/>
            <w:tcBorders>
              <w:top w:val="single" w:sz="4" w:space="0" w:color="auto"/>
              <w:left w:val="single" w:sz="4" w:space="0" w:color="auto"/>
              <w:bottom w:val="nil"/>
              <w:right w:val="single" w:sz="4" w:space="0" w:color="auto"/>
            </w:tcBorders>
            <w:vAlign w:val="center"/>
          </w:tcPr>
          <w:p w14:paraId="6B0FC71B" w14:textId="77777777" w:rsidR="006F6378" w:rsidRPr="002954BC" w:rsidRDefault="006F6378" w:rsidP="0094020B">
            <w:pPr>
              <w:pStyle w:val="TAC"/>
              <w:rPr>
                <w:rFonts w:eastAsia="MS Mincho"/>
                <w:lang w:val="en-US" w:eastAsia="ja-JP"/>
              </w:rPr>
            </w:pPr>
            <w:r w:rsidRPr="00C30686">
              <w:rPr>
                <w:rFonts w:eastAsia="MS Mincho"/>
                <w:lang w:val="en-US" w:eastAsia="zh-CN"/>
              </w:rPr>
              <w:t>CA</w:t>
            </w:r>
            <w:r w:rsidRPr="00C30686">
              <w:rPr>
                <w:rFonts w:eastAsia="MS Mincho"/>
                <w:lang w:val="en-US"/>
              </w:rPr>
              <w:t>_</w:t>
            </w:r>
            <w:r w:rsidRPr="00C30686">
              <w:rPr>
                <w:rFonts w:eastAsia="MS Mincho"/>
                <w:lang w:val="en-US" w:eastAsia="zh-CN"/>
              </w:rPr>
              <w:t>n24</w:t>
            </w:r>
            <w:r w:rsidRPr="002954BC">
              <w:rPr>
                <w:rFonts w:eastAsia="MS Mincho"/>
                <w:lang w:val="en-US" w:eastAsia="ja-JP"/>
              </w:rPr>
              <w:t>A-</w:t>
            </w:r>
            <w:r w:rsidRPr="00C30686">
              <w:rPr>
                <w:rFonts w:eastAsia="MS Mincho"/>
                <w:lang w:val="en-US" w:eastAsia="zh-CN"/>
              </w:rPr>
              <w:t>n</w:t>
            </w:r>
            <w:r w:rsidRPr="00C30686">
              <w:rPr>
                <w:rFonts w:eastAsiaTheme="minorEastAsia"/>
                <w:lang w:val="en-US" w:eastAsia="zh-CN"/>
              </w:rPr>
              <w:t>41</w:t>
            </w:r>
            <w:r w:rsidRPr="002954BC">
              <w:rPr>
                <w:rFonts w:eastAsia="MS Mincho"/>
                <w:lang w:val="en-US" w:eastAsia="ja-JP"/>
              </w:rPr>
              <w:t>A</w:t>
            </w:r>
          </w:p>
          <w:p w14:paraId="57564687" w14:textId="77777777" w:rsidR="006F6378" w:rsidRPr="002954BC" w:rsidRDefault="006F6378" w:rsidP="0094020B">
            <w:pPr>
              <w:pStyle w:val="TAC"/>
              <w:rPr>
                <w:rFonts w:eastAsia="MS Mincho"/>
                <w:lang w:val="en-US" w:eastAsia="ja-JP"/>
              </w:rPr>
            </w:pPr>
            <w:r w:rsidRPr="002954BC">
              <w:rPr>
                <w:rFonts w:eastAsia="MS Mincho"/>
                <w:lang w:val="en-US" w:eastAsia="ja-JP"/>
              </w:rPr>
              <w:t>CA_n24A-n48A</w:t>
            </w:r>
          </w:p>
          <w:p w14:paraId="23DC7C4A" w14:textId="77777777" w:rsidR="006F6378" w:rsidRPr="00C30686" w:rsidRDefault="006F6378" w:rsidP="0094020B">
            <w:pPr>
              <w:pStyle w:val="TAC"/>
              <w:rPr>
                <w:rFonts w:eastAsia="MS Mincho"/>
                <w:szCs w:val="18"/>
                <w:lang w:val="en-US" w:eastAsia="zh-CN"/>
              </w:rPr>
            </w:pPr>
            <w:r w:rsidRPr="00C30686">
              <w:rPr>
                <w:rFonts w:eastAsia="MS Mincho"/>
                <w:lang w:val="sv-SE" w:eastAsia="ja-JP"/>
              </w:rPr>
              <w:t>CA_n41A-n48A</w:t>
            </w:r>
          </w:p>
        </w:tc>
        <w:tc>
          <w:tcPr>
            <w:tcW w:w="1259" w:type="dxa"/>
            <w:tcBorders>
              <w:top w:val="single" w:sz="4" w:space="0" w:color="auto"/>
              <w:left w:val="single" w:sz="4" w:space="0" w:color="auto"/>
              <w:bottom w:val="single" w:sz="4" w:space="0" w:color="auto"/>
              <w:right w:val="single" w:sz="4" w:space="0" w:color="auto"/>
            </w:tcBorders>
            <w:vAlign w:val="center"/>
          </w:tcPr>
          <w:p w14:paraId="5C98F527" w14:textId="77777777" w:rsidR="006F6378" w:rsidRPr="00C30686" w:rsidRDefault="006F6378" w:rsidP="0094020B">
            <w:pPr>
              <w:pStyle w:val="TAC"/>
              <w:rPr>
                <w:rFonts w:eastAsiaTheme="minorEastAsia" w:cs="Arial"/>
                <w:color w:val="000000"/>
                <w:lang w:val="en-US" w:eastAsia="zh-CN"/>
              </w:rPr>
            </w:pPr>
            <w:r w:rsidRPr="00C30686">
              <w:rPr>
                <w:rFonts w:eastAsiaTheme="minorEastAsia"/>
                <w:lang w:val="en-US" w:eastAsia="zh-CN"/>
              </w:rPr>
              <w:t>n24</w:t>
            </w:r>
          </w:p>
        </w:tc>
        <w:tc>
          <w:tcPr>
            <w:tcW w:w="4356" w:type="dxa"/>
            <w:tcBorders>
              <w:top w:val="single" w:sz="4" w:space="0" w:color="auto"/>
              <w:left w:val="single" w:sz="4" w:space="0" w:color="auto"/>
              <w:bottom w:val="single" w:sz="4" w:space="0" w:color="auto"/>
              <w:right w:val="single" w:sz="4" w:space="0" w:color="auto"/>
            </w:tcBorders>
            <w:vAlign w:val="center"/>
          </w:tcPr>
          <w:p w14:paraId="7301C3F0"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w:t>
            </w:r>
          </w:p>
        </w:tc>
        <w:tc>
          <w:tcPr>
            <w:tcW w:w="2445" w:type="dxa"/>
            <w:tcBorders>
              <w:top w:val="single" w:sz="4" w:space="0" w:color="auto"/>
              <w:left w:val="single" w:sz="4" w:space="0" w:color="auto"/>
              <w:bottom w:val="nil"/>
              <w:right w:val="single" w:sz="4" w:space="0" w:color="auto"/>
            </w:tcBorders>
            <w:vAlign w:val="center"/>
          </w:tcPr>
          <w:p w14:paraId="25C6C82C" w14:textId="77777777" w:rsidR="006F6378" w:rsidRPr="00C30686" w:rsidRDefault="006F6378" w:rsidP="0094020B">
            <w:pPr>
              <w:pStyle w:val="TAC"/>
              <w:rPr>
                <w:rFonts w:eastAsia="MS Mincho"/>
                <w:szCs w:val="18"/>
                <w:lang w:val="en-US" w:eastAsia="zh-CN"/>
              </w:rPr>
            </w:pPr>
            <w:r w:rsidRPr="00C30686">
              <w:rPr>
                <w:rFonts w:eastAsiaTheme="minorEastAsia"/>
                <w:lang w:val="en-US" w:eastAsia="zh-CN"/>
              </w:rPr>
              <w:t>0</w:t>
            </w:r>
          </w:p>
        </w:tc>
      </w:tr>
      <w:tr w:rsidR="006F6378" w:rsidRPr="00C30686" w14:paraId="30273732" w14:textId="77777777" w:rsidTr="004F423A">
        <w:trPr>
          <w:trHeight w:val="29"/>
        </w:trPr>
        <w:tc>
          <w:tcPr>
            <w:tcW w:w="2742" w:type="dxa"/>
            <w:tcBorders>
              <w:top w:val="nil"/>
              <w:left w:val="single" w:sz="4" w:space="0" w:color="auto"/>
              <w:bottom w:val="nil"/>
              <w:right w:val="single" w:sz="4" w:space="0" w:color="auto"/>
            </w:tcBorders>
            <w:vAlign w:val="center"/>
          </w:tcPr>
          <w:p w14:paraId="75141876" w14:textId="77777777" w:rsidR="006F6378" w:rsidRPr="00C30686" w:rsidRDefault="006F6378" w:rsidP="0094020B">
            <w:pPr>
              <w:pStyle w:val="TAC"/>
              <w:rPr>
                <w:rFonts w:eastAsia="MS Mincho"/>
                <w:szCs w:val="18"/>
                <w:lang w:val="en-US" w:eastAsia="zh-CN"/>
              </w:rPr>
            </w:pPr>
          </w:p>
        </w:tc>
        <w:tc>
          <w:tcPr>
            <w:tcW w:w="2785" w:type="dxa"/>
            <w:tcBorders>
              <w:top w:val="nil"/>
              <w:left w:val="single" w:sz="4" w:space="0" w:color="auto"/>
              <w:bottom w:val="nil"/>
              <w:right w:val="single" w:sz="4" w:space="0" w:color="auto"/>
            </w:tcBorders>
            <w:vAlign w:val="center"/>
          </w:tcPr>
          <w:p w14:paraId="1EFB62BA" w14:textId="77777777" w:rsidR="006F6378" w:rsidRPr="00C30686" w:rsidRDefault="006F6378" w:rsidP="0094020B">
            <w:pPr>
              <w:pStyle w:val="TAC"/>
              <w:rPr>
                <w:rFonts w:eastAsia="MS Mincho"/>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D0736CA" w14:textId="77777777" w:rsidR="006F6378" w:rsidRPr="00C30686" w:rsidRDefault="006F6378" w:rsidP="0094020B">
            <w:pPr>
              <w:pStyle w:val="TAC"/>
              <w:rPr>
                <w:rFonts w:eastAsiaTheme="minorEastAsia" w:cs="Arial"/>
                <w:color w:val="000000"/>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08CDA639"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10, 15, 20, 30, 40, 50, 60, 80, 90, 100</w:t>
            </w:r>
          </w:p>
        </w:tc>
        <w:tc>
          <w:tcPr>
            <w:tcW w:w="2445" w:type="dxa"/>
            <w:tcBorders>
              <w:top w:val="nil"/>
              <w:left w:val="single" w:sz="4" w:space="0" w:color="auto"/>
              <w:bottom w:val="nil"/>
              <w:right w:val="single" w:sz="4" w:space="0" w:color="auto"/>
            </w:tcBorders>
            <w:vAlign w:val="center"/>
          </w:tcPr>
          <w:p w14:paraId="546E8D15" w14:textId="77777777" w:rsidR="006F6378" w:rsidRPr="00C30686" w:rsidRDefault="006F6378" w:rsidP="0094020B">
            <w:pPr>
              <w:pStyle w:val="TAC"/>
              <w:rPr>
                <w:rFonts w:eastAsia="MS Mincho"/>
                <w:szCs w:val="18"/>
                <w:lang w:val="en-US" w:eastAsia="zh-CN"/>
              </w:rPr>
            </w:pPr>
          </w:p>
        </w:tc>
      </w:tr>
      <w:tr w:rsidR="006F6378" w:rsidRPr="00C30686" w14:paraId="07804958"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B7D4776" w14:textId="77777777" w:rsidR="006F6378" w:rsidRPr="00C30686" w:rsidRDefault="006F6378" w:rsidP="0094020B">
            <w:pPr>
              <w:pStyle w:val="TAC"/>
              <w:rPr>
                <w:rFonts w:eastAsia="MS Mincho"/>
                <w:szCs w:val="18"/>
                <w:lang w:val="en-US" w:eastAsia="zh-CN"/>
              </w:rPr>
            </w:pPr>
          </w:p>
        </w:tc>
        <w:tc>
          <w:tcPr>
            <w:tcW w:w="2785" w:type="dxa"/>
            <w:tcBorders>
              <w:top w:val="nil"/>
              <w:left w:val="single" w:sz="4" w:space="0" w:color="auto"/>
              <w:bottom w:val="single" w:sz="4" w:space="0" w:color="auto"/>
              <w:right w:val="single" w:sz="4" w:space="0" w:color="auto"/>
            </w:tcBorders>
            <w:vAlign w:val="center"/>
          </w:tcPr>
          <w:p w14:paraId="402B72F4" w14:textId="77777777" w:rsidR="006F6378" w:rsidRPr="00C30686" w:rsidRDefault="006F6378" w:rsidP="0094020B">
            <w:pPr>
              <w:pStyle w:val="TAC"/>
              <w:rPr>
                <w:rFonts w:eastAsia="MS Mincho"/>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DE5C27F" w14:textId="77777777" w:rsidR="006F6378" w:rsidRPr="00C30686" w:rsidRDefault="006F6378" w:rsidP="0094020B">
            <w:pPr>
              <w:pStyle w:val="TAC"/>
              <w:rPr>
                <w:rFonts w:eastAsiaTheme="minorEastAsia" w:cs="Arial"/>
                <w:color w:val="000000"/>
                <w:lang w:val="en-US" w:eastAsia="zh-CN"/>
              </w:rPr>
            </w:pPr>
            <w:r w:rsidRPr="00C30686">
              <w:rPr>
                <w:rFonts w:eastAsiaTheme="minorEastAsia"/>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52636365"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5, 10, 15, 20, 40, 50, 60, 70, 80, 90, 100</w:t>
            </w:r>
          </w:p>
        </w:tc>
        <w:tc>
          <w:tcPr>
            <w:tcW w:w="2445" w:type="dxa"/>
            <w:tcBorders>
              <w:top w:val="nil"/>
              <w:left w:val="single" w:sz="4" w:space="0" w:color="auto"/>
              <w:bottom w:val="single" w:sz="4" w:space="0" w:color="auto"/>
              <w:right w:val="single" w:sz="4" w:space="0" w:color="auto"/>
            </w:tcBorders>
            <w:vAlign w:val="center"/>
          </w:tcPr>
          <w:p w14:paraId="49E8EAB0" w14:textId="77777777" w:rsidR="006F6378" w:rsidRPr="00C30686" w:rsidRDefault="006F6378" w:rsidP="0094020B">
            <w:pPr>
              <w:pStyle w:val="TAC"/>
              <w:rPr>
                <w:rFonts w:eastAsia="MS Mincho"/>
                <w:szCs w:val="18"/>
                <w:lang w:val="en-US" w:eastAsia="zh-CN"/>
              </w:rPr>
            </w:pPr>
          </w:p>
        </w:tc>
      </w:tr>
      <w:tr w:rsidR="006F6378" w:rsidRPr="00C30686" w14:paraId="72FDBDFB"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F8A5B8E" w14:textId="77777777" w:rsidR="006F6378" w:rsidRPr="00C30686" w:rsidRDefault="006F6378" w:rsidP="0094020B">
            <w:pPr>
              <w:pStyle w:val="TAC"/>
              <w:rPr>
                <w:rFonts w:eastAsia="MS Mincho"/>
                <w:szCs w:val="18"/>
                <w:lang w:val="en-US" w:eastAsia="zh-CN"/>
              </w:rPr>
            </w:pPr>
            <w:r w:rsidRPr="00C30686">
              <w:rPr>
                <w:rFonts w:eastAsia="MS Mincho"/>
                <w:lang w:val="en-US" w:eastAsia="zh-CN"/>
              </w:rPr>
              <w:t>CA</w:t>
            </w:r>
            <w:r w:rsidRPr="00C30686">
              <w:rPr>
                <w:rFonts w:eastAsia="MS Mincho"/>
                <w:lang w:val="en-US"/>
              </w:rPr>
              <w:t>_</w:t>
            </w:r>
            <w:r w:rsidRPr="00C30686">
              <w:rPr>
                <w:rFonts w:eastAsia="MS Mincho"/>
                <w:lang w:val="en-US" w:eastAsia="zh-CN"/>
              </w:rPr>
              <w:t>n24</w:t>
            </w:r>
            <w:r w:rsidRPr="00C30686">
              <w:rPr>
                <w:rFonts w:eastAsia="MS Mincho"/>
                <w:lang w:val="sv-SE" w:eastAsia="ja-JP"/>
              </w:rPr>
              <w:t>A-</w:t>
            </w:r>
            <w:r w:rsidRPr="00C30686">
              <w:rPr>
                <w:rFonts w:eastAsia="MS Mincho"/>
                <w:lang w:val="en-US" w:eastAsia="zh-CN"/>
              </w:rPr>
              <w:t>n</w:t>
            </w:r>
            <w:r w:rsidRPr="00C30686">
              <w:rPr>
                <w:rFonts w:eastAsiaTheme="minorEastAsia"/>
                <w:lang w:val="en-US" w:eastAsia="zh-CN"/>
              </w:rPr>
              <w:t>41(2A)-n48A</w:t>
            </w:r>
          </w:p>
        </w:tc>
        <w:tc>
          <w:tcPr>
            <w:tcW w:w="2785" w:type="dxa"/>
            <w:tcBorders>
              <w:top w:val="single" w:sz="4" w:space="0" w:color="auto"/>
              <w:left w:val="single" w:sz="4" w:space="0" w:color="auto"/>
              <w:bottom w:val="nil"/>
              <w:right w:val="single" w:sz="4" w:space="0" w:color="auto"/>
            </w:tcBorders>
            <w:vAlign w:val="center"/>
          </w:tcPr>
          <w:p w14:paraId="59E74554" w14:textId="77777777" w:rsidR="006F6378" w:rsidRPr="002954BC" w:rsidRDefault="006F6378" w:rsidP="0094020B">
            <w:pPr>
              <w:pStyle w:val="TAC"/>
              <w:rPr>
                <w:rFonts w:eastAsia="MS Mincho"/>
                <w:lang w:val="en-US" w:eastAsia="ja-JP"/>
              </w:rPr>
            </w:pPr>
            <w:r w:rsidRPr="00C30686">
              <w:rPr>
                <w:rFonts w:eastAsia="MS Mincho"/>
                <w:lang w:val="en-US" w:eastAsia="zh-CN"/>
              </w:rPr>
              <w:t>CA</w:t>
            </w:r>
            <w:r w:rsidRPr="00C30686">
              <w:rPr>
                <w:rFonts w:eastAsia="MS Mincho"/>
                <w:lang w:val="en-US"/>
              </w:rPr>
              <w:t>_</w:t>
            </w:r>
            <w:r w:rsidRPr="00C30686">
              <w:rPr>
                <w:rFonts w:eastAsia="MS Mincho"/>
                <w:lang w:val="en-US" w:eastAsia="zh-CN"/>
              </w:rPr>
              <w:t>n24</w:t>
            </w:r>
            <w:r w:rsidRPr="002954BC">
              <w:rPr>
                <w:rFonts w:eastAsia="MS Mincho"/>
                <w:lang w:val="en-US" w:eastAsia="ja-JP"/>
              </w:rPr>
              <w:t>A-</w:t>
            </w:r>
            <w:r w:rsidRPr="00C30686">
              <w:rPr>
                <w:rFonts w:eastAsia="MS Mincho"/>
                <w:lang w:val="en-US" w:eastAsia="zh-CN"/>
              </w:rPr>
              <w:t>n</w:t>
            </w:r>
            <w:r w:rsidRPr="00C30686">
              <w:rPr>
                <w:rFonts w:eastAsiaTheme="minorEastAsia"/>
                <w:lang w:val="en-US" w:eastAsia="zh-CN"/>
              </w:rPr>
              <w:t>41</w:t>
            </w:r>
            <w:r w:rsidRPr="002954BC">
              <w:rPr>
                <w:rFonts w:eastAsia="MS Mincho"/>
                <w:lang w:val="en-US" w:eastAsia="ja-JP"/>
              </w:rPr>
              <w:t>A</w:t>
            </w:r>
          </w:p>
          <w:p w14:paraId="185B9331" w14:textId="77777777" w:rsidR="006F6378" w:rsidRPr="002954BC" w:rsidRDefault="006F6378" w:rsidP="0094020B">
            <w:pPr>
              <w:pStyle w:val="TAC"/>
              <w:rPr>
                <w:rFonts w:eastAsia="MS Mincho"/>
                <w:lang w:val="en-US" w:eastAsia="ja-JP"/>
              </w:rPr>
            </w:pPr>
            <w:r w:rsidRPr="002954BC">
              <w:rPr>
                <w:rFonts w:eastAsia="MS Mincho"/>
                <w:lang w:val="en-US" w:eastAsia="ja-JP"/>
              </w:rPr>
              <w:t>CA_n24A-n48A</w:t>
            </w:r>
          </w:p>
          <w:p w14:paraId="0C2A72F4" w14:textId="77777777" w:rsidR="006F6378" w:rsidRPr="00C30686" w:rsidRDefault="006F6378" w:rsidP="0094020B">
            <w:pPr>
              <w:pStyle w:val="TAC"/>
              <w:rPr>
                <w:rFonts w:eastAsia="MS Mincho"/>
                <w:szCs w:val="18"/>
                <w:lang w:val="en-US" w:eastAsia="zh-CN"/>
              </w:rPr>
            </w:pPr>
            <w:r w:rsidRPr="00C30686">
              <w:rPr>
                <w:rFonts w:eastAsia="MS Mincho"/>
                <w:lang w:val="sv-SE" w:eastAsia="ja-JP"/>
              </w:rPr>
              <w:t>CA_n41A-n48A</w:t>
            </w:r>
          </w:p>
        </w:tc>
        <w:tc>
          <w:tcPr>
            <w:tcW w:w="1259" w:type="dxa"/>
            <w:tcBorders>
              <w:top w:val="single" w:sz="4" w:space="0" w:color="auto"/>
              <w:left w:val="single" w:sz="4" w:space="0" w:color="auto"/>
              <w:bottom w:val="single" w:sz="4" w:space="0" w:color="auto"/>
              <w:right w:val="single" w:sz="4" w:space="0" w:color="auto"/>
            </w:tcBorders>
            <w:vAlign w:val="center"/>
          </w:tcPr>
          <w:p w14:paraId="5388BE4D" w14:textId="77777777" w:rsidR="006F6378" w:rsidRPr="00C30686" w:rsidRDefault="006F6378" w:rsidP="0094020B">
            <w:pPr>
              <w:pStyle w:val="TAC"/>
              <w:rPr>
                <w:rFonts w:eastAsiaTheme="minorEastAsia" w:cs="Arial"/>
                <w:color w:val="000000"/>
                <w:lang w:val="en-US" w:eastAsia="zh-CN"/>
              </w:rPr>
            </w:pPr>
            <w:r w:rsidRPr="00C30686">
              <w:rPr>
                <w:rFonts w:eastAsiaTheme="minorEastAsia"/>
                <w:lang w:val="en-US" w:eastAsia="zh-CN"/>
              </w:rPr>
              <w:t>n24</w:t>
            </w:r>
          </w:p>
        </w:tc>
        <w:tc>
          <w:tcPr>
            <w:tcW w:w="4356" w:type="dxa"/>
            <w:tcBorders>
              <w:top w:val="single" w:sz="4" w:space="0" w:color="auto"/>
              <w:left w:val="single" w:sz="4" w:space="0" w:color="auto"/>
              <w:bottom w:val="single" w:sz="4" w:space="0" w:color="auto"/>
              <w:right w:val="single" w:sz="4" w:space="0" w:color="auto"/>
            </w:tcBorders>
            <w:vAlign w:val="center"/>
          </w:tcPr>
          <w:p w14:paraId="3FF96AA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w:t>
            </w:r>
          </w:p>
        </w:tc>
        <w:tc>
          <w:tcPr>
            <w:tcW w:w="2445" w:type="dxa"/>
            <w:tcBorders>
              <w:top w:val="single" w:sz="4" w:space="0" w:color="auto"/>
              <w:left w:val="single" w:sz="4" w:space="0" w:color="auto"/>
              <w:bottom w:val="nil"/>
              <w:right w:val="single" w:sz="4" w:space="0" w:color="auto"/>
            </w:tcBorders>
            <w:vAlign w:val="center"/>
          </w:tcPr>
          <w:p w14:paraId="5E7CC0CF" w14:textId="77777777" w:rsidR="006F6378" w:rsidRPr="00C30686" w:rsidRDefault="006F6378" w:rsidP="0094020B">
            <w:pPr>
              <w:pStyle w:val="TAC"/>
              <w:rPr>
                <w:rFonts w:eastAsia="MS Mincho"/>
                <w:szCs w:val="18"/>
                <w:lang w:val="en-US" w:eastAsia="zh-CN"/>
              </w:rPr>
            </w:pPr>
            <w:r w:rsidRPr="00C30686">
              <w:rPr>
                <w:rFonts w:eastAsiaTheme="minorEastAsia"/>
                <w:lang w:val="en-US" w:eastAsia="zh-CN"/>
              </w:rPr>
              <w:t>0</w:t>
            </w:r>
          </w:p>
        </w:tc>
      </w:tr>
      <w:tr w:rsidR="006F6378" w:rsidRPr="00C30686" w14:paraId="271C8763" w14:textId="77777777" w:rsidTr="004F423A">
        <w:trPr>
          <w:trHeight w:val="29"/>
        </w:trPr>
        <w:tc>
          <w:tcPr>
            <w:tcW w:w="2742" w:type="dxa"/>
            <w:tcBorders>
              <w:top w:val="nil"/>
              <w:left w:val="single" w:sz="4" w:space="0" w:color="auto"/>
              <w:bottom w:val="nil"/>
              <w:right w:val="single" w:sz="4" w:space="0" w:color="auto"/>
            </w:tcBorders>
            <w:vAlign w:val="center"/>
          </w:tcPr>
          <w:p w14:paraId="0B6E3EE6" w14:textId="77777777" w:rsidR="006F6378" w:rsidRPr="00C30686" w:rsidRDefault="006F6378" w:rsidP="0094020B">
            <w:pPr>
              <w:pStyle w:val="TAC"/>
              <w:rPr>
                <w:rFonts w:eastAsia="MS Mincho"/>
                <w:szCs w:val="18"/>
                <w:lang w:val="en-US" w:eastAsia="zh-CN"/>
              </w:rPr>
            </w:pPr>
          </w:p>
        </w:tc>
        <w:tc>
          <w:tcPr>
            <w:tcW w:w="2785" w:type="dxa"/>
            <w:tcBorders>
              <w:top w:val="nil"/>
              <w:left w:val="single" w:sz="4" w:space="0" w:color="auto"/>
              <w:bottom w:val="nil"/>
              <w:right w:val="single" w:sz="4" w:space="0" w:color="auto"/>
            </w:tcBorders>
            <w:vAlign w:val="center"/>
          </w:tcPr>
          <w:p w14:paraId="1F6FA2A6" w14:textId="77777777" w:rsidR="006F6378" w:rsidRPr="00C30686" w:rsidRDefault="006F6378" w:rsidP="0094020B">
            <w:pPr>
              <w:pStyle w:val="TAC"/>
              <w:rPr>
                <w:rFonts w:eastAsia="MS Mincho"/>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8BF6A69" w14:textId="77777777" w:rsidR="006F6378" w:rsidRPr="00C30686" w:rsidRDefault="006F6378" w:rsidP="0094020B">
            <w:pPr>
              <w:pStyle w:val="TAC"/>
              <w:rPr>
                <w:rFonts w:eastAsiaTheme="minorEastAsia" w:cs="Arial"/>
                <w:color w:val="000000"/>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02620927"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CA_n41(2A) BCS1</w:t>
            </w:r>
          </w:p>
        </w:tc>
        <w:tc>
          <w:tcPr>
            <w:tcW w:w="2445" w:type="dxa"/>
            <w:tcBorders>
              <w:top w:val="nil"/>
              <w:left w:val="single" w:sz="4" w:space="0" w:color="auto"/>
              <w:bottom w:val="nil"/>
              <w:right w:val="single" w:sz="4" w:space="0" w:color="auto"/>
            </w:tcBorders>
            <w:vAlign w:val="center"/>
          </w:tcPr>
          <w:p w14:paraId="0605C9D4" w14:textId="77777777" w:rsidR="006F6378" w:rsidRPr="00C30686" w:rsidRDefault="006F6378" w:rsidP="0094020B">
            <w:pPr>
              <w:pStyle w:val="TAC"/>
              <w:rPr>
                <w:rFonts w:eastAsia="MS Mincho"/>
                <w:szCs w:val="18"/>
                <w:lang w:val="en-US" w:eastAsia="zh-CN"/>
              </w:rPr>
            </w:pPr>
          </w:p>
        </w:tc>
      </w:tr>
      <w:tr w:rsidR="006F6378" w:rsidRPr="00C30686" w14:paraId="3F244CB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C82A25F" w14:textId="77777777" w:rsidR="006F6378" w:rsidRPr="00C30686" w:rsidRDefault="006F6378" w:rsidP="0094020B">
            <w:pPr>
              <w:pStyle w:val="TAC"/>
              <w:rPr>
                <w:rFonts w:eastAsia="MS Mincho"/>
                <w:lang w:val="en-US" w:eastAsia="zh-CN"/>
              </w:rPr>
            </w:pPr>
          </w:p>
        </w:tc>
        <w:tc>
          <w:tcPr>
            <w:tcW w:w="2785" w:type="dxa"/>
            <w:tcBorders>
              <w:top w:val="nil"/>
              <w:left w:val="single" w:sz="4" w:space="0" w:color="auto"/>
              <w:bottom w:val="single" w:sz="4" w:space="0" w:color="auto"/>
              <w:right w:val="single" w:sz="4" w:space="0" w:color="auto"/>
            </w:tcBorders>
            <w:vAlign w:val="center"/>
          </w:tcPr>
          <w:p w14:paraId="0A9BD0B2" w14:textId="77777777" w:rsidR="006F6378" w:rsidRPr="00C30686" w:rsidRDefault="006F6378" w:rsidP="0094020B">
            <w:pPr>
              <w:pStyle w:val="TAC"/>
              <w:rPr>
                <w:rFonts w:eastAsia="MS Mincho"/>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6A20503" w14:textId="77777777" w:rsidR="006F6378" w:rsidRPr="00C30686" w:rsidRDefault="006F6378" w:rsidP="0094020B">
            <w:pPr>
              <w:pStyle w:val="TAC"/>
              <w:rPr>
                <w:rFonts w:eastAsiaTheme="minorEastAsia" w:cs="Arial"/>
                <w:color w:val="000000"/>
                <w:lang w:val="en-US" w:eastAsia="zh-CN"/>
              </w:rPr>
            </w:pPr>
            <w:r w:rsidRPr="00C30686">
              <w:rPr>
                <w:rFonts w:eastAsiaTheme="minorEastAsia"/>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60A6F2BB"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5, 10, 15, 20, 40, 50, 60, 70, 80, 90, 100</w:t>
            </w:r>
          </w:p>
        </w:tc>
        <w:tc>
          <w:tcPr>
            <w:tcW w:w="2445" w:type="dxa"/>
            <w:tcBorders>
              <w:top w:val="nil"/>
              <w:left w:val="single" w:sz="4" w:space="0" w:color="auto"/>
              <w:bottom w:val="single" w:sz="4" w:space="0" w:color="auto"/>
              <w:right w:val="single" w:sz="4" w:space="0" w:color="auto"/>
            </w:tcBorders>
            <w:vAlign w:val="center"/>
          </w:tcPr>
          <w:p w14:paraId="7FBADFB0" w14:textId="77777777" w:rsidR="006F6378" w:rsidRPr="00C30686" w:rsidRDefault="006F6378" w:rsidP="0094020B">
            <w:pPr>
              <w:pStyle w:val="TAC"/>
              <w:rPr>
                <w:rFonts w:eastAsia="MS Mincho"/>
                <w:lang w:val="en-US" w:eastAsia="zh-CN"/>
              </w:rPr>
            </w:pPr>
          </w:p>
        </w:tc>
      </w:tr>
      <w:tr w:rsidR="006F6378" w:rsidRPr="00C30686" w14:paraId="47639E54"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EA0B46A" w14:textId="77777777" w:rsidR="006F6378" w:rsidRPr="00C30686" w:rsidRDefault="006F6378" w:rsidP="0094020B">
            <w:pPr>
              <w:pStyle w:val="TAC"/>
              <w:rPr>
                <w:rFonts w:eastAsia="MS Mincho"/>
                <w:lang w:val="en-US" w:eastAsia="zh-CN"/>
              </w:rPr>
            </w:pPr>
            <w:r w:rsidRPr="00C30686">
              <w:rPr>
                <w:rFonts w:eastAsia="MS Mincho"/>
                <w:lang w:val="en-US" w:eastAsia="zh-CN"/>
              </w:rPr>
              <w:t>CA</w:t>
            </w:r>
            <w:r w:rsidRPr="00C30686">
              <w:rPr>
                <w:rFonts w:eastAsia="MS Mincho"/>
                <w:lang w:val="en-US"/>
              </w:rPr>
              <w:t>_</w:t>
            </w:r>
            <w:r w:rsidRPr="00C30686">
              <w:rPr>
                <w:rFonts w:eastAsia="MS Mincho"/>
                <w:lang w:val="en-US" w:eastAsia="zh-CN"/>
              </w:rPr>
              <w:t>n24</w:t>
            </w:r>
            <w:r w:rsidRPr="00C30686">
              <w:rPr>
                <w:rFonts w:eastAsia="MS Mincho"/>
                <w:lang w:val="sv-SE" w:eastAsia="ja-JP"/>
              </w:rPr>
              <w:t>A-</w:t>
            </w:r>
            <w:r w:rsidRPr="00C30686">
              <w:rPr>
                <w:rFonts w:eastAsia="MS Mincho"/>
                <w:lang w:val="en-US" w:eastAsia="zh-CN"/>
              </w:rPr>
              <w:t>n</w:t>
            </w:r>
            <w:r w:rsidRPr="00C30686">
              <w:rPr>
                <w:rFonts w:eastAsiaTheme="minorEastAsia"/>
                <w:lang w:val="en-US" w:eastAsia="zh-CN"/>
              </w:rPr>
              <w:t>41A-n48(2A)</w:t>
            </w:r>
          </w:p>
        </w:tc>
        <w:tc>
          <w:tcPr>
            <w:tcW w:w="2785" w:type="dxa"/>
            <w:tcBorders>
              <w:top w:val="single" w:sz="4" w:space="0" w:color="auto"/>
              <w:left w:val="single" w:sz="4" w:space="0" w:color="auto"/>
              <w:bottom w:val="nil"/>
              <w:right w:val="single" w:sz="4" w:space="0" w:color="auto"/>
            </w:tcBorders>
            <w:vAlign w:val="center"/>
          </w:tcPr>
          <w:p w14:paraId="26364AD5" w14:textId="77777777" w:rsidR="006F6378" w:rsidRPr="002954BC" w:rsidRDefault="006F6378" w:rsidP="0094020B">
            <w:pPr>
              <w:pStyle w:val="TAC"/>
              <w:rPr>
                <w:rFonts w:eastAsia="MS Mincho"/>
                <w:lang w:val="en-US" w:eastAsia="ja-JP"/>
              </w:rPr>
            </w:pPr>
            <w:r w:rsidRPr="00C30686">
              <w:rPr>
                <w:rFonts w:eastAsia="MS Mincho"/>
                <w:lang w:val="en-US" w:eastAsia="zh-CN"/>
              </w:rPr>
              <w:t>CA</w:t>
            </w:r>
            <w:r w:rsidRPr="00C30686">
              <w:rPr>
                <w:rFonts w:eastAsia="MS Mincho"/>
                <w:lang w:val="en-US"/>
              </w:rPr>
              <w:t>_</w:t>
            </w:r>
            <w:r w:rsidRPr="00C30686">
              <w:rPr>
                <w:rFonts w:eastAsia="MS Mincho"/>
                <w:lang w:val="en-US" w:eastAsia="zh-CN"/>
              </w:rPr>
              <w:t>n24</w:t>
            </w:r>
            <w:r w:rsidRPr="002954BC">
              <w:rPr>
                <w:rFonts w:eastAsia="MS Mincho"/>
                <w:lang w:val="en-US" w:eastAsia="ja-JP"/>
              </w:rPr>
              <w:t>A-</w:t>
            </w:r>
            <w:r w:rsidRPr="00C30686">
              <w:rPr>
                <w:rFonts w:eastAsia="MS Mincho"/>
                <w:lang w:val="en-US" w:eastAsia="zh-CN"/>
              </w:rPr>
              <w:t>n</w:t>
            </w:r>
            <w:r w:rsidRPr="00C30686">
              <w:rPr>
                <w:rFonts w:eastAsiaTheme="minorEastAsia"/>
                <w:lang w:val="en-US" w:eastAsia="zh-CN"/>
              </w:rPr>
              <w:t>41</w:t>
            </w:r>
            <w:r w:rsidRPr="002954BC">
              <w:rPr>
                <w:rFonts w:eastAsia="MS Mincho"/>
                <w:lang w:val="en-US" w:eastAsia="ja-JP"/>
              </w:rPr>
              <w:t>A</w:t>
            </w:r>
          </w:p>
          <w:p w14:paraId="0BE19ED4" w14:textId="77777777" w:rsidR="006F6378" w:rsidRPr="002954BC" w:rsidRDefault="006F6378" w:rsidP="0094020B">
            <w:pPr>
              <w:pStyle w:val="TAC"/>
              <w:rPr>
                <w:rFonts w:eastAsia="MS Mincho"/>
                <w:lang w:val="en-US" w:eastAsia="ja-JP"/>
              </w:rPr>
            </w:pPr>
            <w:r w:rsidRPr="002954BC">
              <w:rPr>
                <w:rFonts w:eastAsia="MS Mincho"/>
                <w:lang w:val="en-US" w:eastAsia="ja-JP"/>
              </w:rPr>
              <w:t>CA_n24A-n48A</w:t>
            </w:r>
          </w:p>
          <w:p w14:paraId="6996EF7F" w14:textId="77777777" w:rsidR="006F6378" w:rsidRPr="00C30686" w:rsidRDefault="006F6378" w:rsidP="0094020B">
            <w:pPr>
              <w:pStyle w:val="TAC"/>
              <w:rPr>
                <w:rFonts w:eastAsia="MS Mincho"/>
                <w:lang w:val="en-US" w:eastAsia="zh-CN"/>
              </w:rPr>
            </w:pPr>
            <w:r w:rsidRPr="00C30686">
              <w:rPr>
                <w:rFonts w:eastAsia="MS Mincho"/>
                <w:lang w:val="sv-SE" w:eastAsia="ja-JP"/>
              </w:rPr>
              <w:t>CA_n41A-n48A</w:t>
            </w:r>
          </w:p>
        </w:tc>
        <w:tc>
          <w:tcPr>
            <w:tcW w:w="1259" w:type="dxa"/>
            <w:tcBorders>
              <w:top w:val="single" w:sz="4" w:space="0" w:color="auto"/>
              <w:left w:val="single" w:sz="4" w:space="0" w:color="auto"/>
              <w:bottom w:val="single" w:sz="4" w:space="0" w:color="auto"/>
              <w:right w:val="single" w:sz="4" w:space="0" w:color="auto"/>
            </w:tcBorders>
            <w:vAlign w:val="center"/>
          </w:tcPr>
          <w:p w14:paraId="5E6EDC16" w14:textId="77777777" w:rsidR="006F6378" w:rsidRPr="00C30686" w:rsidRDefault="006F6378" w:rsidP="0094020B">
            <w:pPr>
              <w:pStyle w:val="TAC"/>
              <w:rPr>
                <w:rFonts w:eastAsiaTheme="minorEastAsia" w:cs="Arial"/>
                <w:color w:val="000000"/>
                <w:lang w:val="en-US" w:eastAsia="zh-CN"/>
              </w:rPr>
            </w:pPr>
            <w:r w:rsidRPr="00C30686">
              <w:rPr>
                <w:rFonts w:eastAsiaTheme="minorEastAsia"/>
                <w:lang w:val="en-US" w:eastAsia="zh-CN"/>
              </w:rPr>
              <w:t>n24</w:t>
            </w:r>
          </w:p>
        </w:tc>
        <w:tc>
          <w:tcPr>
            <w:tcW w:w="4356" w:type="dxa"/>
            <w:tcBorders>
              <w:top w:val="single" w:sz="4" w:space="0" w:color="auto"/>
              <w:left w:val="single" w:sz="4" w:space="0" w:color="auto"/>
              <w:bottom w:val="single" w:sz="4" w:space="0" w:color="auto"/>
              <w:right w:val="single" w:sz="4" w:space="0" w:color="auto"/>
            </w:tcBorders>
            <w:vAlign w:val="center"/>
          </w:tcPr>
          <w:p w14:paraId="5DFE28FC"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w:t>
            </w:r>
          </w:p>
        </w:tc>
        <w:tc>
          <w:tcPr>
            <w:tcW w:w="2445" w:type="dxa"/>
            <w:tcBorders>
              <w:top w:val="single" w:sz="4" w:space="0" w:color="auto"/>
              <w:left w:val="single" w:sz="4" w:space="0" w:color="auto"/>
              <w:bottom w:val="nil"/>
              <w:right w:val="single" w:sz="4" w:space="0" w:color="auto"/>
            </w:tcBorders>
            <w:vAlign w:val="center"/>
          </w:tcPr>
          <w:p w14:paraId="7A772216" w14:textId="77777777" w:rsidR="006F6378" w:rsidRPr="00C30686" w:rsidRDefault="006F6378" w:rsidP="0094020B">
            <w:pPr>
              <w:pStyle w:val="TAC"/>
              <w:rPr>
                <w:rFonts w:eastAsia="MS Mincho"/>
                <w:lang w:val="en-US" w:eastAsia="zh-CN"/>
              </w:rPr>
            </w:pPr>
            <w:r w:rsidRPr="00C30686">
              <w:rPr>
                <w:rFonts w:eastAsiaTheme="minorEastAsia"/>
                <w:lang w:val="en-US" w:eastAsia="zh-CN"/>
              </w:rPr>
              <w:t>0</w:t>
            </w:r>
          </w:p>
        </w:tc>
      </w:tr>
      <w:tr w:rsidR="006F6378" w:rsidRPr="00C30686" w14:paraId="60DA98B9" w14:textId="77777777" w:rsidTr="004F423A">
        <w:trPr>
          <w:trHeight w:val="29"/>
        </w:trPr>
        <w:tc>
          <w:tcPr>
            <w:tcW w:w="2742" w:type="dxa"/>
            <w:tcBorders>
              <w:top w:val="nil"/>
              <w:left w:val="single" w:sz="4" w:space="0" w:color="auto"/>
              <w:bottom w:val="nil"/>
              <w:right w:val="single" w:sz="4" w:space="0" w:color="auto"/>
            </w:tcBorders>
            <w:vAlign w:val="center"/>
          </w:tcPr>
          <w:p w14:paraId="53BDCB90" w14:textId="77777777" w:rsidR="006F6378" w:rsidRPr="00C30686" w:rsidRDefault="006F6378" w:rsidP="0094020B">
            <w:pPr>
              <w:pStyle w:val="TAC"/>
              <w:rPr>
                <w:rFonts w:eastAsia="MS Mincho"/>
                <w:szCs w:val="18"/>
                <w:lang w:val="en-US" w:eastAsia="zh-CN"/>
              </w:rPr>
            </w:pPr>
          </w:p>
        </w:tc>
        <w:tc>
          <w:tcPr>
            <w:tcW w:w="2785" w:type="dxa"/>
            <w:tcBorders>
              <w:top w:val="nil"/>
              <w:left w:val="single" w:sz="4" w:space="0" w:color="auto"/>
              <w:bottom w:val="nil"/>
              <w:right w:val="single" w:sz="4" w:space="0" w:color="auto"/>
            </w:tcBorders>
            <w:vAlign w:val="center"/>
          </w:tcPr>
          <w:p w14:paraId="3337455B" w14:textId="77777777" w:rsidR="006F6378" w:rsidRPr="00C30686" w:rsidRDefault="006F6378" w:rsidP="0094020B">
            <w:pPr>
              <w:pStyle w:val="TAC"/>
              <w:rPr>
                <w:rFonts w:eastAsia="MS Mincho"/>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A6C7911" w14:textId="77777777" w:rsidR="006F6378" w:rsidRPr="00C30686" w:rsidRDefault="006F6378" w:rsidP="0094020B">
            <w:pPr>
              <w:pStyle w:val="TAC"/>
              <w:rPr>
                <w:rFonts w:eastAsiaTheme="minorEastAsia" w:cs="Arial"/>
                <w:color w:val="000000"/>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5E6D662D"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10, 15, 20, 30, 40, 50, 60, 80, 90, 100</w:t>
            </w:r>
          </w:p>
        </w:tc>
        <w:tc>
          <w:tcPr>
            <w:tcW w:w="2445" w:type="dxa"/>
            <w:tcBorders>
              <w:top w:val="nil"/>
              <w:left w:val="single" w:sz="4" w:space="0" w:color="auto"/>
              <w:bottom w:val="nil"/>
              <w:right w:val="single" w:sz="4" w:space="0" w:color="auto"/>
            </w:tcBorders>
            <w:vAlign w:val="center"/>
          </w:tcPr>
          <w:p w14:paraId="25F5C6DB" w14:textId="77777777" w:rsidR="006F6378" w:rsidRPr="00C30686" w:rsidRDefault="006F6378" w:rsidP="0094020B">
            <w:pPr>
              <w:pStyle w:val="TAC"/>
              <w:rPr>
                <w:rFonts w:eastAsia="MS Mincho"/>
                <w:szCs w:val="18"/>
                <w:lang w:val="en-US" w:eastAsia="zh-CN"/>
              </w:rPr>
            </w:pPr>
          </w:p>
        </w:tc>
      </w:tr>
      <w:tr w:rsidR="006F6378" w:rsidRPr="00C30686" w14:paraId="641221D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D21D0E4" w14:textId="77777777" w:rsidR="006F6378" w:rsidRPr="00C30686" w:rsidRDefault="006F6378" w:rsidP="0094020B">
            <w:pPr>
              <w:pStyle w:val="TAC"/>
              <w:rPr>
                <w:rFonts w:eastAsia="MS Mincho"/>
                <w:szCs w:val="18"/>
                <w:lang w:val="en-US" w:eastAsia="zh-CN"/>
              </w:rPr>
            </w:pPr>
          </w:p>
        </w:tc>
        <w:tc>
          <w:tcPr>
            <w:tcW w:w="2785" w:type="dxa"/>
            <w:tcBorders>
              <w:top w:val="nil"/>
              <w:left w:val="single" w:sz="4" w:space="0" w:color="auto"/>
              <w:bottom w:val="single" w:sz="4" w:space="0" w:color="auto"/>
              <w:right w:val="single" w:sz="4" w:space="0" w:color="auto"/>
            </w:tcBorders>
            <w:vAlign w:val="center"/>
          </w:tcPr>
          <w:p w14:paraId="555792F1" w14:textId="77777777" w:rsidR="006F6378" w:rsidRPr="00C30686" w:rsidRDefault="006F6378" w:rsidP="0094020B">
            <w:pPr>
              <w:pStyle w:val="TAC"/>
              <w:rPr>
                <w:rFonts w:eastAsia="MS Mincho"/>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BAD18C5" w14:textId="77777777" w:rsidR="006F6378" w:rsidRPr="00C30686" w:rsidRDefault="006F6378" w:rsidP="0094020B">
            <w:pPr>
              <w:pStyle w:val="TAC"/>
              <w:rPr>
                <w:rFonts w:eastAsiaTheme="minorEastAsia" w:cs="Arial"/>
                <w:color w:val="000000"/>
                <w:lang w:val="en-US" w:eastAsia="zh-CN"/>
              </w:rPr>
            </w:pPr>
            <w:r w:rsidRPr="00C30686">
              <w:rPr>
                <w:rFonts w:eastAsiaTheme="minorEastAsia"/>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5A9C02A6"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CA_n48(2A) BCS0</w:t>
            </w:r>
          </w:p>
        </w:tc>
        <w:tc>
          <w:tcPr>
            <w:tcW w:w="2445" w:type="dxa"/>
            <w:tcBorders>
              <w:top w:val="nil"/>
              <w:left w:val="single" w:sz="4" w:space="0" w:color="auto"/>
              <w:bottom w:val="single" w:sz="4" w:space="0" w:color="auto"/>
              <w:right w:val="single" w:sz="4" w:space="0" w:color="auto"/>
            </w:tcBorders>
            <w:vAlign w:val="center"/>
          </w:tcPr>
          <w:p w14:paraId="2E1E8647" w14:textId="77777777" w:rsidR="006F6378" w:rsidRPr="00C30686" w:rsidRDefault="006F6378" w:rsidP="0094020B">
            <w:pPr>
              <w:pStyle w:val="TAC"/>
              <w:rPr>
                <w:rFonts w:eastAsia="MS Mincho"/>
                <w:szCs w:val="18"/>
                <w:lang w:val="en-US" w:eastAsia="zh-CN"/>
              </w:rPr>
            </w:pPr>
          </w:p>
        </w:tc>
      </w:tr>
      <w:tr w:rsidR="006F6378" w:rsidRPr="00C30686" w14:paraId="04114DDF"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6A82878" w14:textId="77777777" w:rsidR="006F6378" w:rsidRPr="00C30686" w:rsidRDefault="006F6378" w:rsidP="0094020B">
            <w:pPr>
              <w:pStyle w:val="TAC"/>
              <w:rPr>
                <w:rFonts w:eastAsia="MS Mincho"/>
                <w:szCs w:val="18"/>
                <w:lang w:val="en-US" w:eastAsia="zh-CN"/>
              </w:rPr>
            </w:pPr>
            <w:r w:rsidRPr="00C30686">
              <w:rPr>
                <w:rFonts w:eastAsia="MS Mincho"/>
                <w:lang w:val="en-US" w:eastAsia="zh-CN"/>
              </w:rPr>
              <w:t>CA</w:t>
            </w:r>
            <w:r w:rsidRPr="00C30686">
              <w:rPr>
                <w:rFonts w:eastAsia="MS Mincho"/>
                <w:lang w:val="en-US"/>
              </w:rPr>
              <w:t>_</w:t>
            </w:r>
            <w:r w:rsidRPr="00C30686">
              <w:rPr>
                <w:rFonts w:eastAsia="MS Mincho"/>
                <w:lang w:val="en-US" w:eastAsia="zh-CN"/>
              </w:rPr>
              <w:t>n24</w:t>
            </w:r>
            <w:r w:rsidRPr="00C30686">
              <w:rPr>
                <w:rFonts w:eastAsia="MS Mincho"/>
                <w:lang w:val="sv-SE" w:eastAsia="ja-JP"/>
              </w:rPr>
              <w:t>A-</w:t>
            </w:r>
            <w:r w:rsidRPr="00C30686">
              <w:rPr>
                <w:rFonts w:eastAsia="MS Mincho"/>
                <w:lang w:val="en-US" w:eastAsia="zh-CN"/>
              </w:rPr>
              <w:t>n</w:t>
            </w:r>
            <w:r w:rsidRPr="00C30686">
              <w:rPr>
                <w:rFonts w:eastAsiaTheme="minorEastAsia"/>
                <w:lang w:val="en-US" w:eastAsia="zh-CN"/>
              </w:rPr>
              <w:t>41(2A)-n48(2A)</w:t>
            </w:r>
          </w:p>
        </w:tc>
        <w:tc>
          <w:tcPr>
            <w:tcW w:w="2785" w:type="dxa"/>
            <w:tcBorders>
              <w:top w:val="single" w:sz="4" w:space="0" w:color="auto"/>
              <w:left w:val="single" w:sz="4" w:space="0" w:color="auto"/>
              <w:bottom w:val="nil"/>
              <w:right w:val="single" w:sz="4" w:space="0" w:color="auto"/>
            </w:tcBorders>
            <w:vAlign w:val="center"/>
          </w:tcPr>
          <w:p w14:paraId="1C253965" w14:textId="77777777" w:rsidR="006F6378" w:rsidRPr="002954BC" w:rsidRDefault="006F6378" w:rsidP="0094020B">
            <w:pPr>
              <w:pStyle w:val="TAC"/>
              <w:rPr>
                <w:rFonts w:eastAsia="MS Mincho"/>
                <w:lang w:val="en-US" w:eastAsia="ja-JP"/>
              </w:rPr>
            </w:pPr>
            <w:r w:rsidRPr="00C30686">
              <w:rPr>
                <w:rFonts w:eastAsia="MS Mincho"/>
                <w:lang w:val="en-US" w:eastAsia="zh-CN"/>
              </w:rPr>
              <w:t>CA</w:t>
            </w:r>
            <w:r w:rsidRPr="00C30686">
              <w:rPr>
                <w:rFonts w:eastAsia="MS Mincho"/>
                <w:lang w:val="en-US"/>
              </w:rPr>
              <w:t>_</w:t>
            </w:r>
            <w:r w:rsidRPr="00C30686">
              <w:rPr>
                <w:rFonts w:eastAsia="MS Mincho"/>
                <w:lang w:val="en-US" w:eastAsia="zh-CN"/>
              </w:rPr>
              <w:t>n24</w:t>
            </w:r>
            <w:r w:rsidRPr="002954BC">
              <w:rPr>
                <w:rFonts w:eastAsia="MS Mincho"/>
                <w:lang w:val="en-US" w:eastAsia="ja-JP"/>
              </w:rPr>
              <w:t>A-</w:t>
            </w:r>
            <w:r w:rsidRPr="00C30686">
              <w:rPr>
                <w:rFonts w:eastAsia="MS Mincho"/>
                <w:lang w:val="en-US" w:eastAsia="zh-CN"/>
              </w:rPr>
              <w:t>n</w:t>
            </w:r>
            <w:r w:rsidRPr="00C30686">
              <w:rPr>
                <w:rFonts w:eastAsiaTheme="minorEastAsia"/>
                <w:lang w:val="en-US" w:eastAsia="zh-CN"/>
              </w:rPr>
              <w:t>41</w:t>
            </w:r>
            <w:r w:rsidRPr="002954BC">
              <w:rPr>
                <w:rFonts w:eastAsia="MS Mincho"/>
                <w:lang w:val="en-US" w:eastAsia="ja-JP"/>
              </w:rPr>
              <w:t>A</w:t>
            </w:r>
          </w:p>
          <w:p w14:paraId="5B179B33" w14:textId="77777777" w:rsidR="006F6378" w:rsidRPr="002954BC" w:rsidRDefault="006F6378" w:rsidP="0094020B">
            <w:pPr>
              <w:pStyle w:val="TAC"/>
              <w:rPr>
                <w:rFonts w:eastAsia="MS Mincho"/>
                <w:lang w:val="en-US" w:eastAsia="ja-JP"/>
              </w:rPr>
            </w:pPr>
            <w:r w:rsidRPr="002954BC">
              <w:rPr>
                <w:rFonts w:eastAsia="MS Mincho"/>
                <w:lang w:val="en-US" w:eastAsia="ja-JP"/>
              </w:rPr>
              <w:t>CA_n24A-n48A</w:t>
            </w:r>
          </w:p>
          <w:p w14:paraId="33A9E69E" w14:textId="77777777" w:rsidR="006F6378" w:rsidRPr="00C30686" w:rsidRDefault="006F6378" w:rsidP="0094020B">
            <w:pPr>
              <w:pStyle w:val="TAC"/>
              <w:rPr>
                <w:rFonts w:eastAsia="MS Mincho"/>
                <w:szCs w:val="18"/>
                <w:lang w:val="en-US" w:eastAsia="zh-CN"/>
              </w:rPr>
            </w:pPr>
            <w:r w:rsidRPr="00C30686">
              <w:rPr>
                <w:rFonts w:eastAsia="MS Mincho"/>
                <w:lang w:val="sv-SE" w:eastAsia="ja-JP"/>
              </w:rPr>
              <w:t>CA_n41A-n48A</w:t>
            </w:r>
          </w:p>
        </w:tc>
        <w:tc>
          <w:tcPr>
            <w:tcW w:w="1259" w:type="dxa"/>
            <w:tcBorders>
              <w:top w:val="single" w:sz="4" w:space="0" w:color="auto"/>
              <w:left w:val="single" w:sz="4" w:space="0" w:color="auto"/>
              <w:bottom w:val="single" w:sz="4" w:space="0" w:color="auto"/>
              <w:right w:val="single" w:sz="4" w:space="0" w:color="auto"/>
            </w:tcBorders>
            <w:vAlign w:val="center"/>
          </w:tcPr>
          <w:p w14:paraId="1801153D" w14:textId="77777777" w:rsidR="006F6378" w:rsidRPr="00C30686" w:rsidRDefault="006F6378" w:rsidP="0094020B">
            <w:pPr>
              <w:pStyle w:val="TAC"/>
              <w:rPr>
                <w:rFonts w:eastAsiaTheme="minorEastAsia" w:cs="Arial"/>
                <w:color w:val="000000"/>
                <w:lang w:val="en-US" w:eastAsia="zh-CN"/>
              </w:rPr>
            </w:pPr>
            <w:r w:rsidRPr="00C30686">
              <w:rPr>
                <w:rFonts w:eastAsiaTheme="minorEastAsia"/>
                <w:lang w:val="en-US" w:eastAsia="zh-CN"/>
              </w:rPr>
              <w:t>n24</w:t>
            </w:r>
          </w:p>
        </w:tc>
        <w:tc>
          <w:tcPr>
            <w:tcW w:w="4356" w:type="dxa"/>
            <w:tcBorders>
              <w:top w:val="single" w:sz="4" w:space="0" w:color="auto"/>
              <w:left w:val="single" w:sz="4" w:space="0" w:color="auto"/>
              <w:bottom w:val="single" w:sz="4" w:space="0" w:color="auto"/>
              <w:right w:val="single" w:sz="4" w:space="0" w:color="auto"/>
            </w:tcBorders>
            <w:vAlign w:val="center"/>
          </w:tcPr>
          <w:p w14:paraId="7C9896D4"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w:t>
            </w:r>
          </w:p>
        </w:tc>
        <w:tc>
          <w:tcPr>
            <w:tcW w:w="2445" w:type="dxa"/>
            <w:tcBorders>
              <w:top w:val="single" w:sz="4" w:space="0" w:color="auto"/>
              <w:left w:val="single" w:sz="4" w:space="0" w:color="auto"/>
              <w:bottom w:val="nil"/>
              <w:right w:val="single" w:sz="4" w:space="0" w:color="auto"/>
            </w:tcBorders>
            <w:vAlign w:val="center"/>
          </w:tcPr>
          <w:p w14:paraId="04DF42C6" w14:textId="77777777" w:rsidR="006F6378" w:rsidRPr="00C30686" w:rsidRDefault="006F6378" w:rsidP="0094020B">
            <w:pPr>
              <w:pStyle w:val="TAC"/>
              <w:rPr>
                <w:rFonts w:eastAsia="MS Mincho"/>
                <w:szCs w:val="18"/>
                <w:lang w:val="en-US" w:eastAsia="zh-CN"/>
              </w:rPr>
            </w:pPr>
            <w:r w:rsidRPr="00C30686">
              <w:rPr>
                <w:rFonts w:eastAsiaTheme="minorEastAsia"/>
                <w:lang w:val="en-US" w:eastAsia="zh-CN"/>
              </w:rPr>
              <w:t>0</w:t>
            </w:r>
          </w:p>
        </w:tc>
      </w:tr>
      <w:tr w:rsidR="006F6378" w:rsidRPr="00C30686" w14:paraId="72B5AB9D" w14:textId="77777777" w:rsidTr="004F423A">
        <w:trPr>
          <w:trHeight w:val="29"/>
        </w:trPr>
        <w:tc>
          <w:tcPr>
            <w:tcW w:w="2742" w:type="dxa"/>
            <w:tcBorders>
              <w:top w:val="nil"/>
              <w:left w:val="single" w:sz="4" w:space="0" w:color="auto"/>
              <w:bottom w:val="nil"/>
              <w:right w:val="single" w:sz="4" w:space="0" w:color="auto"/>
            </w:tcBorders>
            <w:vAlign w:val="center"/>
          </w:tcPr>
          <w:p w14:paraId="26E5105F" w14:textId="77777777" w:rsidR="006F6378" w:rsidRPr="00C30686" w:rsidRDefault="006F6378" w:rsidP="0094020B">
            <w:pPr>
              <w:pStyle w:val="TAC"/>
              <w:rPr>
                <w:rFonts w:eastAsia="MS Mincho"/>
                <w:szCs w:val="18"/>
                <w:lang w:val="en-US" w:eastAsia="zh-CN"/>
              </w:rPr>
            </w:pPr>
          </w:p>
        </w:tc>
        <w:tc>
          <w:tcPr>
            <w:tcW w:w="2785" w:type="dxa"/>
            <w:tcBorders>
              <w:top w:val="nil"/>
              <w:left w:val="single" w:sz="4" w:space="0" w:color="auto"/>
              <w:bottom w:val="nil"/>
              <w:right w:val="single" w:sz="4" w:space="0" w:color="auto"/>
            </w:tcBorders>
            <w:vAlign w:val="center"/>
          </w:tcPr>
          <w:p w14:paraId="3CB1D45E" w14:textId="77777777" w:rsidR="006F6378" w:rsidRPr="00C30686" w:rsidRDefault="006F6378" w:rsidP="0094020B">
            <w:pPr>
              <w:pStyle w:val="TAC"/>
              <w:rPr>
                <w:rFonts w:eastAsia="MS Mincho"/>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D2CFB69" w14:textId="77777777" w:rsidR="006F6378" w:rsidRPr="00C30686" w:rsidRDefault="006F6378" w:rsidP="0094020B">
            <w:pPr>
              <w:pStyle w:val="TAC"/>
              <w:rPr>
                <w:rFonts w:eastAsiaTheme="minorEastAsia" w:cs="Arial"/>
                <w:color w:val="000000"/>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11B595C8"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CA_n41(2A) BCS1</w:t>
            </w:r>
          </w:p>
        </w:tc>
        <w:tc>
          <w:tcPr>
            <w:tcW w:w="2445" w:type="dxa"/>
            <w:tcBorders>
              <w:top w:val="nil"/>
              <w:left w:val="single" w:sz="4" w:space="0" w:color="auto"/>
              <w:bottom w:val="nil"/>
              <w:right w:val="single" w:sz="4" w:space="0" w:color="auto"/>
            </w:tcBorders>
            <w:vAlign w:val="center"/>
          </w:tcPr>
          <w:p w14:paraId="7E3FDAB1" w14:textId="77777777" w:rsidR="006F6378" w:rsidRPr="00C30686" w:rsidRDefault="006F6378" w:rsidP="0094020B">
            <w:pPr>
              <w:pStyle w:val="TAC"/>
              <w:rPr>
                <w:rFonts w:eastAsia="MS Mincho"/>
                <w:szCs w:val="18"/>
                <w:lang w:val="en-US" w:eastAsia="zh-CN"/>
              </w:rPr>
            </w:pPr>
          </w:p>
        </w:tc>
      </w:tr>
      <w:tr w:rsidR="006F6378" w:rsidRPr="00C30686" w14:paraId="4995DC8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E8594DB" w14:textId="77777777" w:rsidR="006F6378" w:rsidRPr="00C30686" w:rsidRDefault="006F6378" w:rsidP="0094020B">
            <w:pPr>
              <w:pStyle w:val="TAC"/>
              <w:rPr>
                <w:rFonts w:eastAsia="MS Mincho"/>
                <w:szCs w:val="18"/>
                <w:lang w:val="en-US" w:eastAsia="zh-CN"/>
              </w:rPr>
            </w:pPr>
          </w:p>
        </w:tc>
        <w:tc>
          <w:tcPr>
            <w:tcW w:w="2785" w:type="dxa"/>
            <w:tcBorders>
              <w:top w:val="nil"/>
              <w:left w:val="single" w:sz="4" w:space="0" w:color="auto"/>
              <w:bottom w:val="single" w:sz="4" w:space="0" w:color="auto"/>
              <w:right w:val="single" w:sz="4" w:space="0" w:color="auto"/>
            </w:tcBorders>
            <w:vAlign w:val="center"/>
          </w:tcPr>
          <w:p w14:paraId="25AC61EA" w14:textId="77777777" w:rsidR="006F6378" w:rsidRPr="00C30686" w:rsidRDefault="006F6378" w:rsidP="0094020B">
            <w:pPr>
              <w:pStyle w:val="TAC"/>
              <w:rPr>
                <w:rFonts w:eastAsia="MS Mincho"/>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1350501" w14:textId="77777777" w:rsidR="006F6378" w:rsidRPr="00C30686" w:rsidRDefault="006F6378" w:rsidP="0094020B">
            <w:pPr>
              <w:pStyle w:val="TAC"/>
              <w:rPr>
                <w:rFonts w:eastAsiaTheme="minorEastAsia" w:cs="Arial"/>
                <w:color w:val="000000"/>
                <w:lang w:val="en-US" w:eastAsia="zh-CN"/>
              </w:rPr>
            </w:pPr>
            <w:r w:rsidRPr="00C30686">
              <w:rPr>
                <w:rFonts w:eastAsiaTheme="minorEastAsia"/>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4A0DDDA4"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CA_n48(2A) BCS0</w:t>
            </w:r>
          </w:p>
        </w:tc>
        <w:tc>
          <w:tcPr>
            <w:tcW w:w="2445" w:type="dxa"/>
            <w:tcBorders>
              <w:top w:val="nil"/>
              <w:left w:val="single" w:sz="4" w:space="0" w:color="auto"/>
              <w:bottom w:val="single" w:sz="4" w:space="0" w:color="auto"/>
              <w:right w:val="single" w:sz="4" w:space="0" w:color="auto"/>
            </w:tcBorders>
            <w:vAlign w:val="center"/>
          </w:tcPr>
          <w:p w14:paraId="10FCB419" w14:textId="77777777" w:rsidR="006F6378" w:rsidRPr="00C30686" w:rsidRDefault="006F6378" w:rsidP="0094020B">
            <w:pPr>
              <w:pStyle w:val="TAC"/>
              <w:rPr>
                <w:rFonts w:eastAsia="MS Mincho"/>
                <w:szCs w:val="18"/>
                <w:lang w:val="en-US" w:eastAsia="zh-CN"/>
              </w:rPr>
            </w:pPr>
          </w:p>
        </w:tc>
      </w:tr>
      <w:tr w:rsidR="006F6378" w:rsidRPr="00C30686" w14:paraId="280E2C30"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53AF347" w14:textId="77777777" w:rsidR="006F6378" w:rsidRPr="00C30686" w:rsidRDefault="006F6378" w:rsidP="0094020B">
            <w:pPr>
              <w:pStyle w:val="TAC"/>
              <w:rPr>
                <w:rFonts w:eastAsia="MS Mincho"/>
                <w:lang w:val="en-US" w:eastAsia="zh-CN"/>
              </w:rPr>
            </w:pPr>
            <w:r w:rsidRPr="00C30686">
              <w:rPr>
                <w:rFonts w:eastAsia="MS Mincho"/>
                <w:lang w:val="en-US" w:eastAsia="zh-CN"/>
              </w:rPr>
              <w:t>CA_n</w:t>
            </w:r>
            <w:r w:rsidRPr="00C30686">
              <w:rPr>
                <w:rFonts w:eastAsiaTheme="minorEastAsia"/>
                <w:lang w:val="en-US" w:eastAsia="zh-CN"/>
              </w:rPr>
              <w:t>24</w:t>
            </w:r>
            <w:r w:rsidRPr="00C30686">
              <w:rPr>
                <w:rFonts w:eastAsia="MS Mincho"/>
                <w:lang w:val="en-US" w:eastAsia="zh-CN"/>
              </w:rPr>
              <w:t>A-n</w:t>
            </w:r>
            <w:r w:rsidRPr="00C30686">
              <w:rPr>
                <w:rFonts w:eastAsiaTheme="minorEastAsia"/>
                <w:lang w:val="en-US" w:eastAsia="zh-CN"/>
              </w:rPr>
              <w:t>41</w:t>
            </w:r>
            <w:r w:rsidRPr="00C30686">
              <w:rPr>
                <w:rFonts w:eastAsia="MS Mincho"/>
                <w:lang w:val="en-US" w:eastAsia="zh-CN"/>
              </w:rPr>
              <w:t>A-n</w:t>
            </w:r>
            <w:r w:rsidRPr="00C30686">
              <w:rPr>
                <w:rFonts w:eastAsiaTheme="minorEastAsia"/>
                <w:lang w:val="en-US" w:eastAsia="zh-CN"/>
              </w:rPr>
              <w:t>77</w:t>
            </w:r>
            <w:r w:rsidRPr="00C30686">
              <w:rPr>
                <w:rFonts w:eastAsia="MS Mincho"/>
                <w:lang w:val="en-US" w:eastAsia="zh-CN"/>
              </w:rPr>
              <w:t>A</w:t>
            </w:r>
          </w:p>
        </w:tc>
        <w:tc>
          <w:tcPr>
            <w:tcW w:w="2785" w:type="dxa"/>
            <w:tcBorders>
              <w:top w:val="single" w:sz="4" w:space="0" w:color="auto"/>
              <w:left w:val="single" w:sz="4" w:space="0" w:color="auto"/>
              <w:bottom w:val="nil"/>
              <w:right w:val="single" w:sz="4" w:space="0" w:color="auto"/>
            </w:tcBorders>
            <w:vAlign w:val="center"/>
          </w:tcPr>
          <w:p w14:paraId="1193AD68" w14:textId="77777777" w:rsidR="006F6378" w:rsidRPr="002954BC" w:rsidRDefault="006F6378" w:rsidP="0094020B">
            <w:pPr>
              <w:pStyle w:val="TAC"/>
              <w:rPr>
                <w:rFonts w:eastAsia="MS Mincho"/>
                <w:lang w:val="en-US" w:eastAsia="ja-JP"/>
              </w:rPr>
            </w:pPr>
            <w:r w:rsidRPr="00C30686">
              <w:rPr>
                <w:rFonts w:eastAsia="MS Mincho"/>
                <w:lang w:val="en-US" w:eastAsia="zh-CN"/>
              </w:rPr>
              <w:t>CA</w:t>
            </w:r>
            <w:r w:rsidRPr="00C30686">
              <w:rPr>
                <w:rFonts w:eastAsia="MS Mincho"/>
                <w:lang w:val="en-US"/>
              </w:rPr>
              <w:t>_</w:t>
            </w:r>
            <w:r w:rsidRPr="00C30686">
              <w:rPr>
                <w:rFonts w:eastAsia="MS Mincho"/>
                <w:lang w:val="en-US" w:eastAsia="zh-CN"/>
              </w:rPr>
              <w:t>n24</w:t>
            </w:r>
            <w:r w:rsidRPr="002954BC">
              <w:rPr>
                <w:rFonts w:eastAsia="MS Mincho"/>
                <w:lang w:val="en-US" w:eastAsia="ja-JP"/>
              </w:rPr>
              <w:t>A-</w:t>
            </w:r>
            <w:r w:rsidRPr="00C30686">
              <w:rPr>
                <w:rFonts w:eastAsia="MS Mincho"/>
                <w:lang w:val="en-US" w:eastAsia="zh-CN"/>
              </w:rPr>
              <w:t>n</w:t>
            </w:r>
            <w:r w:rsidRPr="00C30686">
              <w:rPr>
                <w:rFonts w:eastAsiaTheme="minorEastAsia"/>
                <w:lang w:val="en-US" w:eastAsia="zh-CN"/>
              </w:rPr>
              <w:t>41</w:t>
            </w:r>
            <w:r w:rsidRPr="002954BC">
              <w:rPr>
                <w:rFonts w:eastAsia="MS Mincho"/>
                <w:lang w:val="en-US" w:eastAsia="ja-JP"/>
              </w:rPr>
              <w:t>A</w:t>
            </w:r>
          </w:p>
          <w:p w14:paraId="6970349D" w14:textId="77777777" w:rsidR="006F6378" w:rsidRPr="002954BC" w:rsidRDefault="006F6378" w:rsidP="0094020B">
            <w:pPr>
              <w:pStyle w:val="TAC"/>
              <w:rPr>
                <w:rFonts w:eastAsia="MS Mincho"/>
                <w:lang w:val="en-US" w:eastAsia="ja-JP"/>
              </w:rPr>
            </w:pPr>
            <w:r w:rsidRPr="002954BC">
              <w:rPr>
                <w:rFonts w:eastAsia="MS Mincho"/>
                <w:lang w:val="en-US" w:eastAsia="ja-JP"/>
              </w:rPr>
              <w:t>CA_n24A-n77A</w:t>
            </w:r>
          </w:p>
          <w:p w14:paraId="109F4FF7" w14:textId="77777777" w:rsidR="006F6378" w:rsidRPr="00C30686" w:rsidRDefault="006F6378" w:rsidP="0094020B">
            <w:pPr>
              <w:pStyle w:val="TAC"/>
              <w:rPr>
                <w:rFonts w:eastAsia="MS Mincho"/>
                <w:lang w:val="en-US" w:eastAsia="zh-CN"/>
              </w:rPr>
            </w:pPr>
            <w:r w:rsidRPr="00C30686">
              <w:rPr>
                <w:rFonts w:eastAsia="MS Mincho"/>
                <w:lang w:val="sv-SE" w:eastAsia="ja-JP"/>
              </w:rPr>
              <w:t>CA_n41A-n77A</w:t>
            </w:r>
          </w:p>
        </w:tc>
        <w:tc>
          <w:tcPr>
            <w:tcW w:w="1259" w:type="dxa"/>
            <w:tcBorders>
              <w:top w:val="single" w:sz="4" w:space="0" w:color="auto"/>
              <w:left w:val="single" w:sz="4" w:space="0" w:color="auto"/>
              <w:bottom w:val="single" w:sz="4" w:space="0" w:color="auto"/>
              <w:right w:val="single" w:sz="4" w:space="0" w:color="auto"/>
            </w:tcBorders>
            <w:vAlign w:val="center"/>
          </w:tcPr>
          <w:p w14:paraId="4ACB83E8" w14:textId="77777777" w:rsidR="006F6378" w:rsidRPr="00C30686" w:rsidRDefault="006F6378" w:rsidP="0094020B">
            <w:pPr>
              <w:pStyle w:val="TAC"/>
              <w:rPr>
                <w:rFonts w:eastAsia="MS Mincho"/>
                <w:szCs w:val="18"/>
                <w:lang w:val="en-US" w:eastAsia="zh-CN"/>
              </w:rPr>
            </w:pPr>
            <w:r w:rsidRPr="00C30686">
              <w:rPr>
                <w:rFonts w:eastAsiaTheme="minorEastAsia" w:cs="Arial"/>
                <w:color w:val="000000"/>
                <w:lang w:val="en-US" w:eastAsia="zh-CN"/>
              </w:rPr>
              <w:t>n24</w:t>
            </w:r>
          </w:p>
        </w:tc>
        <w:tc>
          <w:tcPr>
            <w:tcW w:w="4356" w:type="dxa"/>
            <w:tcBorders>
              <w:top w:val="single" w:sz="4" w:space="0" w:color="auto"/>
              <w:left w:val="single" w:sz="4" w:space="0" w:color="auto"/>
              <w:bottom w:val="single" w:sz="4" w:space="0" w:color="auto"/>
              <w:right w:val="single" w:sz="4" w:space="0" w:color="auto"/>
            </w:tcBorders>
            <w:vAlign w:val="center"/>
          </w:tcPr>
          <w:p w14:paraId="7C903890"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w:t>
            </w:r>
          </w:p>
        </w:tc>
        <w:tc>
          <w:tcPr>
            <w:tcW w:w="2445" w:type="dxa"/>
            <w:tcBorders>
              <w:top w:val="single" w:sz="4" w:space="0" w:color="auto"/>
              <w:left w:val="single" w:sz="4" w:space="0" w:color="auto"/>
              <w:bottom w:val="nil"/>
              <w:right w:val="single" w:sz="4" w:space="0" w:color="auto"/>
            </w:tcBorders>
            <w:vAlign w:val="center"/>
          </w:tcPr>
          <w:p w14:paraId="43D6F1FC" w14:textId="77777777" w:rsidR="006F6378" w:rsidRPr="00C30686" w:rsidRDefault="006F6378" w:rsidP="0094020B">
            <w:pPr>
              <w:pStyle w:val="TAC"/>
              <w:rPr>
                <w:rFonts w:eastAsia="MS Mincho"/>
                <w:szCs w:val="18"/>
                <w:lang w:val="en-US" w:eastAsia="zh-CN"/>
              </w:rPr>
            </w:pPr>
            <w:r w:rsidRPr="00C30686">
              <w:rPr>
                <w:rFonts w:eastAsia="MS Mincho"/>
                <w:szCs w:val="18"/>
                <w:lang w:val="en-US" w:eastAsia="zh-CN"/>
              </w:rPr>
              <w:t>0</w:t>
            </w:r>
          </w:p>
        </w:tc>
      </w:tr>
      <w:tr w:rsidR="006F6378" w:rsidRPr="00C30686" w14:paraId="0B069FC6" w14:textId="77777777" w:rsidTr="004F423A">
        <w:trPr>
          <w:trHeight w:val="29"/>
        </w:trPr>
        <w:tc>
          <w:tcPr>
            <w:tcW w:w="2742" w:type="dxa"/>
            <w:tcBorders>
              <w:top w:val="nil"/>
              <w:left w:val="single" w:sz="4" w:space="0" w:color="auto"/>
              <w:bottom w:val="nil"/>
              <w:right w:val="single" w:sz="4" w:space="0" w:color="auto"/>
            </w:tcBorders>
            <w:vAlign w:val="center"/>
          </w:tcPr>
          <w:p w14:paraId="42C1E688" w14:textId="77777777" w:rsidR="006F6378" w:rsidRPr="00C30686" w:rsidRDefault="006F6378" w:rsidP="0094020B">
            <w:pPr>
              <w:pStyle w:val="TAC"/>
              <w:rPr>
                <w:rFonts w:eastAsia="MS Mincho"/>
                <w:lang w:val="en-US" w:eastAsia="zh-CN"/>
              </w:rPr>
            </w:pPr>
          </w:p>
        </w:tc>
        <w:tc>
          <w:tcPr>
            <w:tcW w:w="2785" w:type="dxa"/>
            <w:tcBorders>
              <w:top w:val="nil"/>
              <w:left w:val="single" w:sz="4" w:space="0" w:color="auto"/>
              <w:bottom w:val="nil"/>
              <w:right w:val="single" w:sz="4" w:space="0" w:color="auto"/>
            </w:tcBorders>
            <w:vAlign w:val="center"/>
          </w:tcPr>
          <w:p w14:paraId="23B5D8FB" w14:textId="77777777" w:rsidR="006F6378" w:rsidRPr="00C30686" w:rsidRDefault="006F6378" w:rsidP="0094020B">
            <w:pPr>
              <w:pStyle w:val="TAC"/>
              <w:rPr>
                <w:rFonts w:eastAsia="MS Mincho"/>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251EC67" w14:textId="77777777" w:rsidR="006F6378" w:rsidRPr="00C30686" w:rsidRDefault="006F6378" w:rsidP="0094020B">
            <w:pPr>
              <w:pStyle w:val="TAC"/>
              <w:rPr>
                <w:rFonts w:eastAsia="MS Mincho"/>
                <w:szCs w:val="18"/>
                <w:lang w:val="en-US" w:eastAsia="zh-CN"/>
              </w:rPr>
            </w:pPr>
            <w:r w:rsidRPr="00C30686">
              <w:rPr>
                <w:rFonts w:eastAsiaTheme="minorEastAsia" w:cs="Arial"/>
                <w:color w:val="000000"/>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6BE6EF6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10, 15, 20, 30, 40, 50, 60, 80, 90, 100</w:t>
            </w:r>
          </w:p>
        </w:tc>
        <w:tc>
          <w:tcPr>
            <w:tcW w:w="2445" w:type="dxa"/>
            <w:tcBorders>
              <w:top w:val="nil"/>
              <w:left w:val="single" w:sz="4" w:space="0" w:color="auto"/>
              <w:bottom w:val="nil"/>
              <w:right w:val="single" w:sz="4" w:space="0" w:color="auto"/>
            </w:tcBorders>
            <w:vAlign w:val="center"/>
          </w:tcPr>
          <w:p w14:paraId="157A2C6A" w14:textId="77777777" w:rsidR="006F6378" w:rsidRPr="00C30686" w:rsidRDefault="006F6378" w:rsidP="0094020B">
            <w:pPr>
              <w:pStyle w:val="TAC"/>
              <w:rPr>
                <w:rFonts w:eastAsia="MS Mincho"/>
                <w:szCs w:val="18"/>
                <w:lang w:val="en-US" w:eastAsia="zh-CN"/>
              </w:rPr>
            </w:pPr>
          </w:p>
        </w:tc>
      </w:tr>
      <w:tr w:rsidR="006F6378" w:rsidRPr="00C30686" w14:paraId="34EA2647"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82C2A6D" w14:textId="77777777" w:rsidR="006F6378" w:rsidRPr="00C30686" w:rsidRDefault="006F6378" w:rsidP="0094020B">
            <w:pPr>
              <w:pStyle w:val="TAC"/>
              <w:rPr>
                <w:rFonts w:eastAsia="MS Mincho"/>
                <w:lang w:val="en-US" w:eastAsia="zh-CN"/>
              </w:rPr>
            </w:pPr>
          </w:p>
        </w:tc>
        <w:tc>
          <w:tcPr>
            <w:tcW w:w="2785" w:type="dxa"/>
            <w:tcBorders>
              <w:top w:val="nil"/>
              <w:left w:val="single" w:sz="4" w:space="0" w:color="auto"/>
              <w:bottom w:val="single" w:sz="4" w:space="0" w:color="auto"/>
              <w:right w:val="single" w:sz="4" w:space="0" w:color="auto"/>
            </w:tcBorders>
            <w:vAlign w:val="center"/>
          </w:tcPr>
          <w:p w14:paraId="7164539D" w14:textId="77777777" w:rsidR="006F6378" w:rsidRPr="00C30686" w:rsidRDefault="006F6378" w:rsidP="0094020B">
            <w:pPr>
              <w:pStyle w:val="TAC"/>
              <w:rPr>
                <w:rFonts w:eastAsia="MS Mincho"/>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0E89AD5" w14:textId="77777777" w:rsidR="006F6378" w:rsidRPr="00C30686" w:rsidRDefault="006F6378" w:rsidP="0094020B">
            <w:pPr>
              <w:pStyle w:val="TAC"/>
              <w:rPr>
                <w:rFonts w:eastAsia="MS Mincho"/>
                <w:szCs w:val="18"/>
                <w:lang w:val="en-US" w:eastAsia="zh-CN"/>
              </w:rPr>
            </w:pPr>
            <w:r w:rsidRPr="00C30686">
              <w:rPr>
                <w:rFonts w:eastAsiaTheme="minorEastAsia" w:cs="Arial"/>
                <w:color w:val="000000"/>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6688AD5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246E4217" w14:textId="77777777" w:rsidR="006F6378" w:rsidRPr="00C30686" w:rsidRDefault="006F6378" w:rsidP="0094020B">
            <w:pPr>
              <w:pStyle w:val="TAC"/>
              <w:rPr>
                <w:rFonts w:eastAsia="MS Mincho"/>
                <w:szCs w:val="18"/>
                <w:lang w:val="en-US" w:eastAsia="zh-CN"/>
              </w:rPr>
            </w:pPr>
          </w:p>
        </w:tc>
      </w:tr>
      <w:tr w:rsidR="006F6378" w:rsidRPr="00C30686" w14:paraId="4B66B3FF"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5CB34EE" w14:textId="77777777" w:rsidR="006F6378" w:rsidRPr="00C30686" w:rsidRDefault="006F6378" w:rsidP="0094020B">
            <w:pPr>
              <w:pStyle w:val="TAC"/>
              <w:rPr>
                <w:rFonts w:eastAsia="MS Mincho"/>
                <w:lang w:val="en-US" w:eastAsia="zh-CN"/>
              </w:rPr>
            </w:pPr>
            <w:r w:rsidRPr="00C30686">
              <w:rPr>
                <w:rFonts w:eastAsia="MS Mincho"/>
                <w:szCs w:val="18"/>
                <w:lang w:val="en-US" w:eastAsia="zh-CN"/>
              </w:rPr>
              <w:t>CA_n</w:t>
            </w:r>
            <w:r w:rsidRPr="00C30686">
              <w:rPr>
                <w:rFonts w:eastAsiaTheme="minorEastAsia"/>
                <w:szCs w:val="18"/>
                <w:lang w:val="en-US" w:eastAsia="zh-CN"/>
              </w:rPr>
              <w:t>24</w:t>
            </w:r>
            <w:r w:rsidRPr="00C30686">
              <w:rPr>
                <w:rFonts w:eastAsia="MS Mincho"/>
                <w:szCs w:val="18"/>
                <w:lang w:val="en-US" w:eastAsia="zh-CN"/>
              </w:rPr>
              <w:t>A-n</w:t>
            </w:r>
            <w:r w:rsidRPr="00C30686">
              <w:rPr>
                <w:rFonts w:eastAsiaTheme="minorEastAsia"/>
                <w:szCs w:val="18"/>
                <w:lang w:val="en-US" w:eastAsia="zh-CN"/>
              </w:rPr>
              <w:t>41(2A)</w:t>
            </w:r>
            <w:r w:rsidRPr="00C30686">
              <w:rPr>
                <w:rFonts w:eastAsia="MS Mincho"/>
                <w:szCs w:val="18"/>
                <w:lang w:val="en-US" w:eastAsia="zh-CN"/>
              </w:rPr>
              <w:t>-n</w:t>
            </w:r>
            <w:r w:rsidRPr="00C30686">
              <w:rPr>
                <w:rFonts w:eastAsiaTheme="minorEastAsia"/>
                <w:szCs w:val="18"/>
                <w:lang w:val="en-US" w:eastAsia="zh-CN"/>
              </w:rPr>
              <w:t>77</w:t>
            </w:r>
            <w:r w:rsidRPr="00C30686">
              <w:rPr>
                <w:rFonts w:eastAsia="MS Mincho"/>
                <w:szCs w:val="18"/>
                <w:lang w:val="en-US" w:eastAsia="zh-CN"/>
              </w:rPr>
              <w:t>A</w:t>
            </w:r>
          </w:p>
        </w:tc>
        <w:tc>
          <w:tcPr>
            <w:tcW w:w="2785" w:type="dxa"/>
            <w:tcBorders>
              <w:top w:val="single" w:sz="4" w:space="0" w:color="auto"/>
              <w:left w:val="single" w:sz="4" w:space="0" w:color="auto"/>
              <w:bottom w:val="nil"/>
              <w:right w:val="single" w:sz="4" w:space="0" w:color="auto"/>
            </w:tcBorders>
            <w:vAlign w:val="center"/>
          </w:tcPr>
          <w:p w14:paraId="2FBA5EB6" w14:textId="77777777" w:rsidR="006F6378" w:rsidRPr="002954BC" w:rsidRDefault="006F6378" w:rsidP="0094020B">
            <w:pPr>
              <w:pStyle w:val="TAC"/>
              <w:rPr>
                <w:rFonts w:eastAsia="MS Mincho"/>
                <w:lang w:val="en-US" w:eastAsia="ja-JP"/>
              </w:rPr>
            </w:pPr>
            <w:r w:rsidRPr="00C30686">
              <w:rPr>
                <w:rFonts w:eastAsia="MS Mincho"/>
                <w:lang w:val="en-US" w:eastAsia="zh-CN"/>
              </w:rPr>
              <w:t>CA</w:t>
            </w:r>
            <w:r w:rsidRPr="00C30686">
              <w:rPr>
                <w:rFonts w:eastAsia="MS Mincho"/>
                <w:lang w:val="en-US"/>
              </w:rPr>
              <w:t>_</w:t>
            </w:r>
            <w:r w:rsidRPr="00C30686">
              <w:rPr>
                <w:rFonts w:eastAsia="MS Mincho"/>
                <w:lang w:val="en-US" w:eastAsia="zh-CN"/>
              </w:rPr>
              <w:t>n24</w:t>
            </w:r>
            <w:r w:rsidRPr="002954BC">
              <w:rPr>
                <w:rFonts w:eastAsia="MS Mincho"/>
                <w:lang w:val="en-US" w:eastAsia="ja-JP"/>
              </w:rPr>
              <w:t>A-</w:t>
            </w:r>
            <w:r w:rsidRPr="00C30686">
              <w:rPr>
                <w:rFonts w:eastAsia="MS Mincho"/>
                <w:lang w:val="en-US" w:eastAsia="zh-CN"/>
              </w:rPr>
              <w:t>n</w:t>
            </w:r>
            <w:r w:rsidRPr="00C30686">
              <w:rPr>
                <w:rFonts w:eastAsiaTheme="minorEastAsia"/>
                <w:lang w:val="en-US" w:eastAsia="zh-CN"/>
              </w:rPr>
              <w:t>41</w:t>
            </w:r>
            <w:r w:rsidRPr="002954BC">
              <w:rPr>
                <w:rFonts w:eastAsia="MS Mincho"/>
                <w:lang w:val="en-US" w:eastAsia="ja-JP"/>
              </w:rPr>
              <w:t>A</w:t>
            </w:r>
          </w:p>
          <w:p w14:paraId="1BD03433" w14:textId="77777777" w:rsidR="006F6378" w:rsidRPr="002954BC" w:rsidRDefault="006F6378" w:rsidP="0094020B">
            <w:pPr>
              <w:pStyle w:val="TAC"/>
              <w:rPr>
                <w:rFonts w:eastAsia="MS Mincho"/>
                <w:lang w:val="en-US" w:eastAsia="ja-JP"/>
              </w:rPr>
            </w:pPr>
            <w:r w:rsidRPr="002954BC">
              <w:rPr>
                <w:rFonts w:eastAsia="MS Mincho"/>
                <w:lang w:val="en-US" w:eastAsia="ja-JP"/>
              </w:rPr>
              <w:t>CA_n24A-n77A</w:t>
            </w:r>
          </w:p>
          <w:p w14:paraId="1D6F5854" w14:textId="77777777" w:rsidR="006F6378" w:rsidRPr="00C30686" w:rsidRDefault="006F6378" w:rsidP="0094020B">
            <w:pPr>
              <w:pStyle w:val="TAC"/>
              <w:rPr>
                <w:rFonts w:eastAsia="MS Mincho"/>
                <w:lang w:val="en-US" w:eastAsia="zh-CN"/>
              </w:rPr>
            </w:pPr>
            <w:r w:rsidRPr="00C30686">
              <w:rPr>
                <w:rFonts w:eastAsia="MS Mincho"/>
                <w:lang w:val="sv-SE" w:eastAsia="ja-JP"/>
              </w:rPr>
              <w:t>CA_n41A-n77A</w:t>
            </w:r>
          </w:p>
        </w:tc>
        <w:tc>
          <w:tcPr>
            <w:tcW w:w="1259" w:type="dxa"/>
            <w:tcBorders>
              <w:top w:val="single" w:sz="4" w:space="0" w:color="auto"/>
              <w:left w:val="single" w:sz="4" w:space="0" w:color="auto"/>
              <w:bottom w:val="single" w:sz="4" w:space="0" w:color="auto"/>
              <w:right w:val="single" w:sz="4" w:space="0" w:color="auto"/>
            </w:tcBorders>
            <w:vAlign w:val="center"/>
          </w:tcPr>
          <w:p w14:paraId="539C5326" w14:textId="77777777" w:rsidR="006F6378" w:rsidRPr="00C30686" w:rsidRDefault="006F6378" w:rsidP="0094020B">
            <w:pPr>
              <w:pStyle w:val="TAC"/>
              <w:rPr>
                <w:rFonts w:eastAsiaTheme="minorEastAsia"/>
                <w:lang w:val="en-US" w:eastAsia="zh-CN"/>
              </w:rPr>
            </w:pPr>
            <w:r w:rsidRPr="00C30686">
              <w:rPr>
                <w:rFonts w:eastAsiaTheme="minorEastAsia" w:cs="Arial"/>
                <w:color w:val="000000"/>
                <w:lang w:val="en-US" w:eastAsia="zh-CN"/>
              </w:rPr>
              <w:t>n24</w:t>
            </w:r>
          </w:p>
        </w:tc>
        <w:tc>
          <w:tcPr>
            <w:tcW w:w="4356" w:type="dxa"/>
            <w:tcBorders>
              <w:top w:val="single" w:sz="4" w:space="0" w:color="auto"/>
              <w:left w:val="single" w:sz="4" w:space="0" w:color="auto"/>
              <w:bottom w:val="single" w:sz="4" w:space="0" w:color="auto"/>
              <w:right w:val="single" w:sz="4" w:space="0" w:color="auto"/>
            </w:tcBorders>
            <w:vAlign w:val="center"/>
          </w:tcPr>
          <w:p w14:paraId="2F2EC155"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w:t>
            </w:r>
          </w:p>
        </w:tc>
        <w:tc>
          <w:tcPr>
            <w:tcW w:w="2445" w:type="dxa"/>
            <w:tcBorders>
              <w:top w:val="single" w:sz="4" w:space="0" w:color="auto"/>
              <w:left w:val="single" w:sz="4" w:space="0" w:color="auto"/>
              <w:bottom w:val="nil"/>
              <w:right w:val="single" w:sz="4" w:space="0" w:color="auto"/>
            </w:tcBorders>
            <w:vAlign w:val="center"/>
          </w:tcPr>
          <w:p w14:paraId="2FBB9C44" w14:textId="77777777" w:rsidR="006F6378" w:rsidRPr="00C30686" w:rsidRDefault="006F6378" w:rsidP="0094020B">
            <w:pPr>
              <w:pStyle w:val="TAC"/>
              <w:rPr>
                <w:rFonts w:eastAsia="MS Mincho"/>
                <w:szCs w:val="18"/>
                <w:lang w:val="en-US" w:eastAsia="zh-CN"/>
              </w:rPr>
            </w:pPr>
            <w:r w:rsidRPr="00C30686">
              <w:rPr>
                <w:rFonts w:eastAsia="MS Mincho"/>
                <w:szCs w:val="18"/>
                <w:lang w:val="en-US" w:eastAsia="zh-CN"/>
              </w:rPr>
              <w:t>0</w:t>
            </w:r>
          </w:p>
        </w:tc>
      </w:tr>
      <w:tr w:rsidR="006F6378" w:rsidRPr="00C30686" w14:paraId="3EA14692" w14:textId="77777777" w:rsidTr="004F423A">
        <w:trPr>
          <w:trHeight w:val="29"/>
        </w:trPr>
        <w:tc>
          <w:tcPr>
            <w:tcW w:w="2742" w:type="dxa"/>
            <w:tcBorders>
              <w:top w:val="nil"/>
              <w:left w:val="single" w:sz="4" w:space="0" w:color="auto"/>
              <w:bottom w:val="nil"/>
              <w:right w:val="single" w:sz="4" w:space="0" w:color="auto"/>
            </w:tcBorders>
            <w:vAlign w:val="center"/>
          </w:tcPr>
          <w:p w14:paraId="3E140891" w14:textId="77777777" w:rsidR="006F6378" w:rsidRPr="00C30686" w:rsidRDefault="006F6378" w:rsidP="0094020B">
            <w:pPr>
              <w:pStyle w:val="TAC"/>
              <w:rPr>
                <w:rFonts w:eastAsia="MS Mincho"/>
                <w:lang w:val="en-US" w:eastAsia="zh-CN"/>
              </w:rPr>
            </w:pPr>
          </w:p>
        </w:tc>
        <w:tc>
          <w:tcPr>
            <w:tcW w:w="2785" w:type="dxa"/>
            <w:tcBorders>
              <w:top w:val="nil"/>
              <w:left w:val="single" w:sz="4" w:space="0" w:color="auto"/>
              <w:bottom w:val="nil"/>
              <w:right w:val="single" w:sz="4" w:space="0" w:color="auto"/>
            </w:tcBorders>
            <w:vAlign w:val="center"/>
          </w:tcPr>
          <w:p w14:paraId="21996EBB" w14:textId="77777777" w:rsidR="006F6378" w:rsidRPr="00C30686" w:rsidRDefault="006F6378" w:rsidP="0094020B">
            <w:pPr>
              <w:pStyle w:val="TAC"/>
              <w:rPr>
                <w:rFonts w:eastAsia="MS Mincho"/>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639BD6C" w14:textId="77777777" w:rsidR="006F6378" w:rsidRPr="00C30686" w:rsidRDefault="006F6378" w:rsidP="0094020B">
            <w:pPr>
              <w:pStyle w:val="TAC"/>
              <w:rPr>
                <w:rFonts w:eastAsiaTheme="minorEastAsia"/>
                <w:lang w:val="en-US" w:eastAsia="zh-CN"/>
              </w:rPr>
            </w:pPr>
            <w:r w:rsidRPr="00C30686">
              <w:rPr>
                <w:rFonts w:eastAsiaTheme="minorEastAsia" w:cs="Arial"/>
                <w:color w:val="000000"/>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4024A8A2"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CA_n41(2A)_BCS1</w:t>
            </w:r>
          </w:p>
        </w:tc>
        <w:tc>
          <w:tcPr>
            <w:tcW w:w="2445" w:type="dxa"/>
            <w:tcBorders>
              <w:top w:val="nil"/>
              <w:left w:val="single" w:sz="4" w:space="0" w:color="auto"/>
              <w:bottom w:val="nil"/>
              <w:right w:val="single" w:sz="4" w:space="0" w:color="auto"/>
            </w:tcBorders>
            <w:vAlign w:val="center"/>
          </w:tcPr>
          <w:p w14:paraId="596624DE" w14:textId="77777777" w:rsidR="006F6378" w:rsidRPr="00C30686" w:rsidRDefault="006F6378" w:rsidP="0094020B">
            <w:pPr>
              <w:pStyle w:val="TAC"/>
              <w:rPr>
                <w:rFonts w:eastAsia="MS Mincho"/>
                <w:szCs w:val="18"/>
                <w:lang w:val="en-US" w:eastAsia="zh-CN"/>
              </w:rPr>
            </w:pPr>
          </w:p>
        </w:tc>
      </w:tr>
      <w:tr w:rsidR="006F6378" w:rsidRPr="00C30686" w14:paraId="73438FB7" w14:textId="77777777" w:rsidTr="004F423A">
        <w:trPr>
          <w:trHeight w:val="29"/>
        </w:trPr>
        <w:tc>
          <w:tcPr>
            <w:tcW w:w="2742" w:type="dxa"/>
            <w:tcBorders>
              <w:top w:val="nil"/>
              <w:left w:val="single" w:sz="4" w:space="0" w:color="auto"/>
              <w:bottom w:val="nil"/>
              <w:right w:val="single" w:sz="4" w:space="0" w:color="auto"/>
            </w:tcBorders>
            <w:vAlign w:val="center"/>
          </w:tcPr>
          <w:p w14:paraId="4C1D146C" w14:textId="77777777" w:rsidR="006F6378" w:rsidRPr="00C30686" w:rsidRDefault="006F6378" w:rsidP="0094020B">
            <w:pPr>
              <w:pStyle w:val="TAC"/>
              <w:rPr>
                <w:rFonts w:eastAsia="MS Mincho"/>
                <w:lang w:val="en-US" w:eastAsia="zh-CN"/>
              </w:rPr>
            </w:pPr>
          </w:p>
        </w:tc>
        <w:tc>
          <w:tcPr>
            <w:tcW w:w="2785" w:type="dxa"/>
            <w:tcBorders>
              <w:top w:val="nil"/>
              <w:left w:val="single" w:sz="4" w:space="0" w:color="auto"/>
              <w:bottom w:val="nil"/>
              <w:right w:val="single" w:sz="4" w:space="0" w:color="auto"/>
            </w:tcBorders>
            <w:vAlign w:val="center"/>
          </w:tcPr>
          <w:p w14:paraId="12A554B8" w14:textId="77777777" w:rsidR="006F6378" w:rsidRPr="00C30686" w:rsidRDefault="006F6378" w:rsidP="0094020B">
            <w:pPr>
              <w:pStyle w:val="TAC"/>
              <w:rPr>
                <w:rFonts w:eastAsia="MS Mincho"/>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BAFD661" w14:textId="77777777" w:rsidR="006F6378" w:rsidRPr="00C30686" w:rsidRDefault="006F6378" w:rsidP="0094020B">
            <w:pPr>
              <w:pStyle w:val="TAC"/>
              <w:rPr>
                <w:rFonts w:eastAsiaTheme="minorEastAsia"/>
                <w:lang w:val="en-US" w:eastAsia="zh-CN"/>
              </w:rPr>
            </w:pPr>
            <w:r w:rsidRPr="00C30686">
              <w:rPr>
                <w:rFonts w:eastAsiaTheme="minorEastAsia" w:cs="Arial"/>
                <w:color w:val="000000"/>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53C048A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12AF89BB" w14:textId="77777777" w:rsidR="006F6378" w:rsidRPr="00C30686" w:rsidRDefault="006F6378" w:rsidP="0094020B">
            <w:pPr>
              <w:pStyle w:val="TAC"/>
              <w:rPr>
                <w:rFonts w:eastAsia="MS Mincho"/>
                <w:szCs w:val="18"/>
                <w:lang w:val="en-US" w:eastAsia="zh-CN"/>
              </w:rPr>
            </w:pPr>
          </w:p>
        </w:tc>
      </w:tr>
      <w:tr w:rsidR="006F6378" w:rsidRPr="00C30686" w14:paraId="63AE06CB" w14:textId="77777777" w:rsidTr="004F423A">
        <w:trPr>
          <w:trHeight w:val="29"/>
        </w:trPr>
        <w:tc>
          <w:tcPr>
            <w:tcW w:w="2742" w:type="dxa"/>
            <w:tcBorders>
              <w:top w:val="nil"/>
              <w:left w:val="single" w:sz="4" w:space="0" w:color="auto"/>
              <w:bottom w:val="nil"/>
              <w:right w:val="single" w:sz="4" w:space="0" w:color="auto"/>
            </w:tcBorders>
            <w:vAlign w:val="center"/>
          </w:tcPr>
          <w:p w14:paraId="01ED55F2" w14:textId="77777777" w:rsidR="006F6378" w:rsidRPr="00C30686" w:rsidRDefault="006F6378" w:rsidP="0094020B">
            <w:pPr>
              <w:pStyle w:val="TAC"/>
              <w:rPr>
                <w:rFonts w:eastAsia="MS Mincho"/>
                <w:szCs w:val="18"/>
                <w:lang w:val="en-US" w:eastAsia="zh-CN"/>
              </w:rPr>
            </w:pPr>
          </w:p>
        </w:tc>
        <w:tc>
          <w:tcPr>
            <w:tcW w:w="2785" w:type="dxa"/>
            <w:tcBorders>
              <w:top w:val="nil"/>
              <w:left w:val="single" w:sz="4" w:space="0" w:color="auto"/>
              <w:bottom w:val="nil"/>
              <w:right w:val="single" w:sz="4" w:space="0" w:color="auto"/>
            </w:tcBorders>
            <w:vAlign w:val="center"/>
          </w:tcPr>
          <w:p w14:paraId="0906DF23" w14:textId="77777777" w:rsidR="006F6378" w:rsidRPr="00C30686" w:rsidRDefault="006F6378" w:rsidP="0094020B">
            <w:pPr>
              <w:pStyle w:val="TAC"/>
              <w:rPr>
                <w:rFonts w:eastAsia="MS Mincho"/>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7AAFA5C" w14:textId="77777777" w:rsidR="006F6378" w:rsidRPr="00C30686" w:rsidRDefault="006F6378" w:rsidP="0094020B">
            <w:pPr>
              <w:pStyle w:val="TAC"/>
              <w:rPr>
                <w:rFonts w:eastAsiaTheme="minorEastAsia" w:cs="Arial"/>
                <w:color w:val="000000"/>
                <w:lang w:val="en-US" w:eastAsia="zh-CN"/>
              </w:rPr>
            </w:pPr>
            <w:r w:rsidRPr="00C30686">
              <w:rPr>
                <w:rFonts w:eastAsiaTheme="minorEastAsia"/>
                <w:lang w:val="en-US" w:eastAsia="zh-CN"/>
              </w:rPr>
              <w:t>n24</w:t>
            </w:r>
          </w:p>
        </w:tc>
        <w:tc>
          <w:tcPr>
            <w:tcW w:w="4356" w:type="dxa"/>
            <w:tcBorders>
              <w:top w:val="single" w:sz="4" w:space="0" w:color="auto"/>
              <w:left w:val="single" w:sz="4" w:space="0" w:color="auto"/>
              <w:bottom w:val="single" w:sz="4" w:space="0" w:color="auto"/>
              <w:right w:val="single" w:sz="4" w:space="0" w:color="auto"/>
            </w:tcBorders>
            <w:vAlign w:val="center"/>
          </w:tcPr>
          <w:p w14:paraId="2553988B"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w:t>
            </w:r>
          </w:p>
        </w:tc>
        <w:tc>
          <w:tcPr>
            <w:tcW w:w="2445" w:type="dxa"/>
            <w:tcBorders>
              <w:top w:val="single" w:sz="4" w:space="0" w:color="auto"/>
              <w:left w:val="single" w:sz="4" w:space="0" w:color="auto"/>
              <w:bottom w:val="nil"/>
              <w:right w:val="single" w:sz="4" w:space="0" w:color="auto"/>
            </w:tcBorders>
            <w:vAlign w:val="center"/>
          </w:tcPr>
          <w:p w14:paraId="130FE417" w14:textId="77777777" w:rsidR="006F6378" w:rsidRPr="00C30686" w:rsidRDefault="006F6378" w:rsidP="0094020B">
            <w:pPr>
              <w:pStyle w:val="TAC"/>
              <w:rPr>
                <w:rFonts w:eastAsia="MS Mincho"/>
                <w:szCs w:val="18"/>
                <w:lang w:val="en-US" w:eastAsia="zh-CN"/>
              </w:rPr>
            </w:pPr>
            <w:r w:rsidRPr="00C30686">
              <w:rPr>
                <w:rFonts w:eastAsia="MS Mincho"/>
                <w:szCs w:val="18"/>
                <w:lang w:val="en-US" w:eastAsia="zh-CN"/>
              </w:rPr>
              <w:t>1</w:t>
            </w:r>
          </w:p>
        </w:tc>
      </w:tr>
      <w:tr w:rsidR="006F6378" w:rsidRPr="00C30686" w14:paraId="777C58C4" w14:textId="77777777" w:rsidTr="004F423A">
        <w:trPr>
          <w:trHeight w:val="29"/>
        </w:trPr>
        <w:tc>
          <w:tcPr>
            <w:tcW w:w="2742" w:type="dxa"/>
            <w:tcBorders>
              <w:top w:val="nil"/>
              <w:left w:val="single" w:sz="4" w:space="0" w:color="auto"/>
              <w:bottom w:val="nil"/>
              <w:right w:val="single" w:sz="4" w:space="0" w:color="auto"/>
            </w:tcBorders>
            <w:vAlign w:val="center"/>
          </w:tcPr>
          <w:p w14:paraId="26477BAE" w14:textId="77777777" w:rsidR="006F6378" w:rsidRPr="00C30686" w:rsidRDefault="006F6378" w:rsidP="0094020B">
            <w:pPr>
              <w:pStyle w:val="TAC"/>
              <w:rPr>
                <w:rFonts w:eastAsia="MS Mincho"/>
                <w:szCs w:val="18"/>
                <w:lang w:val="en-US" w:eastAsia="zh-CN"/>
              </w:rPr>
            </w:pPr>
          </w:p>
        </w:tc>
        <w:tc>
          <w:tcPr>
            <w:tcW w:w="2785" w:type="dxa"/>
            <w:tcBorders>
              <w:top w:val="nil"/>
              <w:left w:val="single" w:sz="4" w:space="0" w:color="auto"/>
              <w:bottom w:val="nil"/>
              <w:right w:val="single" w:sz="4" w:space="0" w:color="auto"/>
            </w:tcBorders>
            <w:vAlign w:val="center"/>
          </w:tcPr>
          <w:p w14:paraId="1F608533" w14:textId="77777777" w:rsidR="006F6378" w:rsidRPr="00C30686" w:rsidRDefault="006F6378" w:rsidP="0094020B">
            <w:pPr>
              <w:pStyle w:val="TAC"/>
              <w:rPr>
                <w:rFonts w:eastAsia="MS Mincho"/>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4E2B7D7" w14:textId="77777777" w:rsidR="006F6378" w:rsidRPr="00C30686" w:rsidRDefault="006F6378" w:rsidP="0094020B">
            <w:pPr>
              <w:pStyle w:val="TAC"/>
              <w:rPr>
                <w:rFonts w:eastAsiaTheme="minorEastAsia" w:cs="Arial"/>
                <w:color w:val="000000"/>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18B3836E"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CA_n41(2A) BCS1</w:t>
            </w:r>
          </w:p>
        </w:tc>
        <w:tc>
          <w:tcPr>
            <w:tcW w:w="2445" w:type="dxa"/>
            <w:tcBorders>
              <w:top w:val="nil"/>
              <w:left w:val="single" w:sz="4" w:space="0" w:color="auto"/>
              <w:bottom w:val="nil"/>
              <w:right w:val="single" w:sz="4" w:space="0" w:color="auto"/>
            </w:tcBorders>
            <w:vAlign w:val="center"/>
          </w:tcPr>
          <w:p w14:paraId="39C5E203" w14:textId="77777777" w:rsidR="006F6378" w:rsidRPr="00C30686" w:rsidRDefault="006F6378" w:rsidP="0094020B">
            <w:pPr>
              <w:pStyle w:val="TAC"/>
              <w:rPr>
                <w:rFonts w:eastAsia="MS Mincho"/>
                <w:szCs w:val="18"/>
                <w:lang w:val="en-US" w:eastAsia="zh-CN"/>
              </w:rPr>
            </w:pPr>
          </w:p>
        </w:tc>
      </w:tr>
      <w:tr w:rsidR="006F6378" w:rsidRPr="00C30686" w14:paraId="37DBBFDE"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8664292" w14:textId="77777777" w:rsidR="006F6378" w:rsidRPr="00C30686" w:rsidRDefault="006F6378" w:rsidP="0094020B">
            <w:pPr>
              <w:pStyle w:val="TAC"/>
              <w:rPr>
                <w:rFonts w:eastAsia="MS Mincho"/>
                <w:szCs w:val="18"/>
                <w:lang w:val="en-US" w:eastAsia="zh-CN"/>
              </w:rPr>
            </w:pPr>
          </w:p>
        </w:tc>
        <w:tc>
          <w:tcPr>
            <w:tcW w:w="2785" w:type="dxa"/>
            <w:tcBorders>
              <w:top w:val="nil"/>
              <w:left w:val="single" w:sz="4" w:space="0" w:color="auto"/>
              <w:bottom w:val="single" w:sz="4" w:space="0" w:color="auto"/>
              <w:right w:val="single" w:sz="4" w:space="0" w:color="auto"/>
            </w:tcBorders>
            <w:vAlign w:val="center"/>
          </w:tcPr>
          <w:p w14:paraId="0614E67C" w14:textId="77777777" w:rsidR="006F6378" w:rsidRPr="00C30686" w:rsidRDefault="006F6378" w:rsidP="0094020B">
            <w:pPr>
              <w:pStyle w:val="TAC"/>
              <w:rPr>
                <w:rFonts w:eastAsia="MS Mincho"/>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ADAD7DE" w14:textId="77777777" w:rsidR="006F6378" w:rsidRPr="00C30686" w:rsidRDefault="006F6378" w:rsidP="0094020B">
            <w:pPr>
              <w:pStyle w:val="TAC"/>
              <w:rPr>
                <w:rFonts w:eastAsiaTheme="minorEastAsia" w:cs="Arial"/>
                <w:color w:val="000000"/>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68986206"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38F55C1E" w14:textId="77777777" w:rsidR="006F6378" w:rsidRPr="00C30686" w:rsidRDefault="006F6378" w:rsidP="0094020B">
            <w:pPr>
              <w:pStyle w:val="TAC"/>
              <w:rPr>
                <w:rFonts w:eastAsia="MS Mincho"/>
                <w:szCs w:val="18"/>
                <w:lang w:val="en-US" w:eastAsia="zh-CN"/>
              </w:rPr>
            </w:pPr>
          </w:p>
        </w:tc>
      </w:tr>
      <w:tr w:rsidR="006F6378" w:rsidRPr="00C30686" w14:paraId="1D0075CD"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45C80BE" w14:textId="77777777" w:rsidR="006F6378" w:rsidRPr="00C30686" w:rsidRDefault="006F6378" w:rsidP="0094020B">
            <w:pPr>
              <w:pStyle w:val="TAC"/>
              <w:rPr>
                <w:rFonts w:eastAsia="MS Mincho"/>
                <w:lang w:val="en-US" w:eastAsia="zh-CN"/>
              </w:rPr>
            </w:pPr>
            <w:r w:rsidRPr="00C30686">
              <w:rPr>
                <w:rFonts w:eastAsia="MS Mincho"/>
                <w:szCs w:val="18"/>
                <w:lang w:val="en-US" w:eastAsia="zh-CN"/>
              </w:rPr>
              <w:t>CA_n</w:t>
            </w:r>
            <w:r w:rsidRPr="00C30686">
              <w:rPr>
                <w:rFonts w:eastAsiaTheme="minorEastAsia"/>
                <w:szCs w:val="18"/>
                <w:lang w:val="en-US" w:eastAsia="zh-CN"/>
              </w:rPr>
              <w:t>24</w:t>
            </w:r>
            <w:r w:rsidRPr="00C30686">
              <w:rPr>
                <w:rFonts w:eastAsia="MS Mincho"/>
                <w:szCs w:val="18"/>
                <w:lang w:val="en-US" w:eastAsia="zh-CN"/>
              </w:rPr>
              <w:t>A-n</w:t>
            </w:r>
            <w:r w:rsidRPr="00C30686">
              <w:rPr>
                <w:rFonts w:eastAsiaTheme="minorEastAsia"/>
                <w:szCs w:val="18"/>
                <w:lang w:val="en-US" w:eastAsia="zh-CN"/>
              </w:rPr>
              <w:t>41</w:t>
            </w:r>
            <w:r w:rsidRPr="00C30686">
              <w:rPr>
                <w:rFonts w:eastAsia="MS Mincho"/>
                <w:szCs w:val="18"/>
                <w:lang w:val="en-US" w:eastAsia="zh-CN"/>
              </w:rPr>
              <w:t>A-n</w:t>
            </w:r>
            <w:r w:rsidRPr="00C30686">
              <w:rPr>
                <w:rFonts w:eastAsiaTheme="minorEastAsia"/>
                <w:szCs w:val="18"/>
                <w:lang w:val="en-US" w:eastAsia="zh-CN"/>
              </w:rPr>
              <w:t>77(2A)</w:t>
            </w:r>
          </w:p>
        </w:tc>
        <w:tc>
          <w:tcPr>
            <w:tcW w:w="2785" w:type="dxa"/>
            <w:tcBorders>
              <w:top w:val="single" w:sz="4" w:space="0" w:color="auto"/>
              <w:left w:val="single" w:sz="4" w:space="0" w:color="auto"/>
              <w:bottom w:val="nil"/>
              <w:right w:val="single" w:sz="4" w:space="0" w:color="auto"/>
            </w:tcBorders>
            <w:vAlign w:val="center"/>
          </w:tcPr>
          <w:p w14:paraId="6BC3AB5F" w14:textId="77777777" w:rsidR="006F6378" w:rsidRPr="002954BC" w:rsidRDefault="006F6378" w:rsidP="0094020B">
            <w:pPr>
              <w:pStyle w:val="TAC"/>
              <w:rPr>
                <w:rFonts w:eastAsia="MS Mincho"/>
                <w:lang w:val="en-US" w:eastAsia="ja-JP"/>
              </w:rPr>
            </w:pPr>
            <w:r w:rsidRPr="00C30686">
              <w:rPr>
                <w:rFonts w:eastAsia="MS Mincho"/>
                <w:lang w:val="en-US" w:eastAsia="zh-CN"/>
              </w:rPr>
              <w:t>CA</w:t>
            </w:r>
            <w:r w:rsidRPr="00C30686">
              <w:rPr>
                <w:rFonts w:eastAsia="MS Mincho"/>
                <w:lang w:val="en-US"/>
              </w:rPr>
              <w:t>_</w:t>
            </w:r>
            <w:r w:rsidRPr="00C30686">
              <w:rPr>
                <w:rFonts w:eastAsia="MS Mincho"/>
                <w:lang w:val="en-US" w:eastAsia="zh-CN"/>
              </w:rPr>
              <w:t>n24</w:t>
            </w:r>
            <w:r w:rsidRPr="002954BC">
              <w:rPr>
                <w:rFonts w:eastAsia="MS Mincho"/>
                <w:lang w:val="en-US" w:eastAsia="ja-JP"/>
              </w:rPr>
              <w:t>A-</w:t>
            </w:r>
            <w:r w:rsidRPr="00C30686">
              <w:rPr>
                <w:rFonts w:eastAsia="MS Mincho"/>
                <w:lang w:val="en-US" w:eastAsia="zh-CN"/>
              </w:rPr>
              <w:t>n</w:t>
            </w:r>
            <w:r w:rsidRPr="00C30686">
              <w:rPr>
                <w:rFonts w:eastAsiaTheme="minorEastAsia"/>
                <w:lang w:val="en-US" w:eastAsia="zh-CN"/>
              </w:rPr>
              <w:t>41</w:t>
            </w:r>
            <w:r w:rsidRPr="002954BC">
              <w:rPr>
                <w:rFonts w:eastAsia="MS Mincho"/>
                <w:lang w:val="en-US" w:eastAsia="ja-JP"/>
              </w:rPr>
              <w:t>A</w:t>
            </w:r>
          </w:p>
          <w:p w14:paraId="4C925E1C" w14:textId="77777777" w:rsidR="006F6378" w:rsidRPr="002954BC" w:rsidRDefault="006F6378" w:rsidP="0094020B">
            <w:pPr>
              <w:pStyle w:val="TAC"/>
              <w:rPr>
                <w:rFonts w:eastAsia="MS Mincho"/>
                <w:lang w:val="en-US" w:eastAsia="ja-JP"/>
              </w:rPr>
            </w:pPr>
            <w:r w:rsidRPr="002954BC">
              <w:rPr>
                <w:rFonts w:eastAsia="MS Mincho"/>
                <w:lang w:val="en-US" w:eastAsia="ja-JP"/>
              </w:rPr>
              <w:t>CA_n24A-n77A</w:t>
            </w:r>
          </w:p>
          <w:p w14:paraId="26314917" w14:textId="77777777" w:rsidR="006F6378" w:rsidRPr="00C30686" w:rsidRDefault="006F6378" w:rsidP="0094020B">
            <w:pPr>
              <w:pStyle w:val="TAC"/>
              <w:rPr>
                <w:rFonts w:eastAsia="MS Mincho"/>
                <w:lang w:val="en-US" w:eastAsia="zh-CN"/>
              </w:rPr>
            </w:pPr>
            <w:r w:rsidRPr="00C30686">
              <w:rPr>
                <w:rFonts w:eastAsia="MS Mincho"/>
                <w:lang w:val="sv-SE" w:eastAsia="ja-JP"/>
              </w:rPr>
              <w:t>CA_n41A-n77A</w:t>
            </w:r>
          </w:p>
        </w:tc>
        <w:tc>
          <w:tcPr>
            <w:tcW w:w="1259" w:type="dxa"/>
            <w:tcBorders>
              <w:top w:val="single" w:sz="4" w:space="0" w:color="auto"/>
              <w:left w:val="single" w:sz="4" w:space="0" w:color="auto"/>
              <w:bottom w:val="single" w:sz="4" w:space="0" w:color="auto"/>
              <w:right w:val="single" w:sz="4" w:space="0" w:color="auto"/>
            </w:tcBorders>
            <w:vAlign w:val="center"/>
          </w:tcPr>
          <w:p w14:paraId="4BCDC6EE" w14:textId="77777777" w:rsidR="006F6378" w:rsidRPr="00C30686" w:rsidRDefault="006F6378" w:rsidP="0094020B">
            <w:pPr>
              <w:pStyle w:val="TAC"/>
              <w:rPr>
                <w:rFonts w:eastAsiaTheme="minorEastAsia"/>
                <w:lang w:val="en-US" w:eastAsia="zh-CN"/>
              </w:rPr>
            </w:pPr>
            <w:r w:rsidRPr="00C30686">
              <w:rPr>
                <w:rFonts w:eastAsiaTheme="minorEastAsia" w:cs="Arial"/>
                <w:color w:val="000000"/>
                <w:lang w:val="en-US" w:eastAsia="zh-CN"/>
              </w:rPr>
              <w:t>n24</w:t>
            </w:r>
          </w:p>
        </w:tc>
        <w:tc>
          <w:tcPr>
            <w:tcW w:w="4356" w:type="dxa"/>
            <w:tcBorders>
              <w:top w:val="single" w:sz="4" w:space="0" w:color="auto"/>
              <w:left w:val="single" w:sz="4" w:space="0" w:color="auto"/>
              <w:bottom w:val="single" w:sz="4" w:space="0" w:color="auto"/>
              <w:right w:val="single" w:sz="4" w:space="0" w:color="auto"/>
            </w:tcBorders>
            <w:vAlign w:val="center"/>
          </w:tcPr>
          <w:p w14:paraId="30556E8E"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w:t>
            </w:r>
          </w:p>
        </w:tc>
        <w:tc>
          <w:tcPr>
            <w:tcW w:w="2445" w:type="dxa"/>
            <w:tcBorders>
              <w:top w:val="single" w:sz="4" w:space="0" w:color="auto"/>
              <w:left w:val="single" w:sz="4" w:space="0" w:color="auto"/>
              <w:bottom w:val="nil"/>
              <w:right w:val="single" w:sz="4" w:space="0" w:color="auto"/>
            </w:tcBorders>
            <w:vAlign w:val="center"/>
          </w:tcPr>
          <w:p w14:paraId="587F0C1C" w14:textId="77777777" w:rsidR="006F6378" w:rsidRPr="00C30686" w:rsidRDefault="006F6378" w:rsidP="0094020B">
            <w:pPr>
              <w:pStyle w:val="TAC"/>
              <w:rPr>
                <w:rFonts w:eastAsia="MS Mincho"/>
                <w:szCs w:val="18"/>
                <w:lang w:val="en-US" w:eastAsia="zh-CN"/>
              </w:rPr>
            </w:pPr>
            <w:r w:rsidRPr="00C30686">
              <w:rPr>
                <w:rFonts w:eastAsia="MS Mincho"/>
                <w:szCs w:val="18"/>
                <w:lang w:val="en-US" w:eastAsia="zh-CN"/>
              </w:rPr>
              <w:t>0</w:t>
            </w:r>
          </w:p>
        </w:tc>
      </w:tr>
      <w:tr w:rsidR="006F6378" w:rsidRPr="00C30686" w14:paraId="39DB9CD4" w14:textId="77777777" w:rsidTr="004F423A">
        <w:trPr>
          <w:trHeight w:val="29"/>
        </w:trPr>
        <w:tc>
          <w:tcPr>
            <w:tcW w:w="2742" w:type="dxa"/>
            <w:tcBorders>
              <w:top w:val="nil"/>
              <w:left w:val="single" w:sz="4" w:space="0" w:color="auto"/>
              <w:bottom w:val="nil"/>
              <w:right w:val="single" w:sz="4" w:space="0" w:color="auto"/>
            </w:tcBorders>
            <w:vAlign w:val="center"/>
          </w:tcPr>
          <w:p w14:paraId="35B3F4F7" w14:textId="77777777" w:rsidR="006F6378" w:rsidRPr="00C30686" w:rsidRDefault="006F6378" w:rsidP="0094020B">
            <w:pPr>
              <w:pStyle w:val="TAC"/>
              <w:rPr>
                <w:rFonts w:eastAsia="MS Mincho"/>
                <w:lang w:val="en-US" w:eastAsia="zh-CN"/>
              </w:rPr>
            </w:pPr>
          </w:p>
        </w:tc>
        <w:tc>
          <w:tcPr>
            <w:tcW w:w="2785" w:type="dxa"/>
            <w:tcBorders>
              <w:top w:val="nil"/>
              <w:left w:val="single" w:sz="4" w:space="0" w:color="auto"/>
              <w:bottom w:val="nil"/>
              <w:right w:val="single" w:sz="4" w:space="0" w:color="auto"/>
            </w:tcBorders>
            <w:vAlign w:val="center"/>
          </w:tcPr>
          <w:p w14:paraId="53C98A1C" w14:textId="77777777" w:rsidR="006F6378" w:rsidRPr="00C30686" w:rsidRDefault="006F6378" w:rsidP="0094020B">
            <w:pPr>
              <w:pStyle w:val="TAC"/>
              <w:rPr>
                <w:rFonts w:eastAsia="MS Mincho"/>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5C440F7" w14:textId="77777777" w:rsidR="006F6378" w:rsidRPr="00C30686" w:rsidRDefault="006F6378" w:rsidP="0094020B">
            <w:pPr>
              <w:pStyle w:val="TAC"/>
              <w:rPr>
                <w:rFonts w:eastAsiaTheme="minorEastAsia"/>
                <w:lang w:val="en-US" w:eastAsia="zh-CN"/>
              </w:rPr>
            </w:pPr>
            <w:r w:rsidRPr="00C30686">
              <w:rPr>
                <w:rFonts w:eastAsiaTheme="minorEastAsia" w:cs="Arial"/>
                <w:color w:val="000000"/>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04FD3A0C"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10, 15, 20, 30, 40, 50, 60, 80, 90, 100</w:t>
            </w:r>
          </w:p>
        </w:tc>
        <w:tc>
          <w:tcPr>
            <w:tcW w:w="2445" w:type="dxa"/>
            <w:tcBorders>
              <w:top w:val="nil"/>
              <w:left w:val="single" w:sz="4" w:space="0" w:color="auto"/>
              <w:bottom w:val="nil"/>
              <w:right w:val="single" w:sz="4" w:space="0" w:color="auto"/>
            </w:tcBorders>
            <w:vAlign w:val="center"/>
          </w:tcPr>
          <w:p w14:paraId="01A88AA5" w14:textId="77777777" w:rsidR="006F6378" w:rsidRPr="00C30686" w:rsidRDefault="006F6378" w:rsidP="0094020B">
            <w:pPr>
              <w:pStyle w:val="TAC"/>
              <w:rPr>
                <w:rFonts w:eastAsia="MS Mincho"/>
                <w:szCs w:val="18"/>
                <w:lang w:val="en-US" w:eastAsia="zh-CN"/>
              </w:rPr>
            </w:pPr>
          </w:p>
        </w:tc>
      </w:tr>
      <w:tr w:rsidR="006F6378" w:rsidRPr="00C30686" w14:paraId="03050CCE" w14:textId="77777777" w:rsidTr="004F423A">
        <w:trPr>
          <w:trHeight w:val="29"/>
        </w:trPr>
        <w:tc>
          <w:tcPr>
            <w:tcW w:w="2742" w:type="dxa"/>
            <w:tcBorders>
              <w:top w:val="nil"/>
              <w:left w:val="single" w:sz="4" w:space="0" w:color="auto"/>
              <w:bottom w:val="nil"/>
              <w:right w:val="single" w:sz="4" w:space="0" w:color="auto"/>
            </w:tcBorders>
            <w:vAlign w:val="center"/>
          </w:tcPr>
          <w:p w14:paraId="391C5665" w14:textId="77777777" w:rsidR="006F6378" w:rsidRPr="00C30686" w:rsidRDefault="006F6378" w:rsidP="0094020B">
            <w:pPr>
              <w:pStyle w:val="TAC"/>
              <w:rPr>
                <w:rFonts w:eastAsia="MS Mincho"/>
                <w:lang w:val="en-US" w:eastAsia="zh-CN"/>
              </w:rPr>
            </w:pPr>
          </w:p>
        </w:tc>
        <w:tc>
          <w:tcPr>
            <w:tcW w:w="2785" w:type="dxa"/>
            <w:tcBorders>
              <w:top w:val="nil"/>
              <w:left w:val="single" w:sz="4" w:space="0" w:color="auto"/>
              <w:bottom w:val="nil"/>
              <w:right w:val="single" w:sz="4" w:space="0" w:color="auto"/>
            </w:tcBorders>
            <w:vAlign w:val="center"/>
          </w:tcPr>
          <w:p w14:paraId="0F2B3CC8" w14:textId="77777777" w:rsidR="006F6378" w:rsidRPr="00C30686" w:rsidRDefault="006F6378" w:rsidP="0094020B">
            <w:pPr>
              <w:pStyle w:val="TAC"/>
              <w:rPr>
                <w:rFonts w:eastAsia="MS Mincho"/>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8C78134" w14:textId="77777777" w:rsidR="006F6378" w:rsidRPr="00C30686" w:rsidRDefault="006F6378" w:rsidP="0094020B">
            <w:pPr>
              <w:pStyle w:val="TAC"/>
              <w:rPr>
                <w:rFonts w:eastAsiaTheme="minorEastAsia"/>
                <w:lang w:val="en-US" w:eastAsia="zh-CN"/>
              </w:rPr>
            </w:pPr>
            <w:r w:rsidRPr="00C30686">
              <w:rPr>
                <w:rFonts w:eastAsiaTheme="minorEastAsia" w:cs="Arial"/>
                <w:color w:val="000000"/>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68B4525F"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CA_n77(2A)_BCS0</w:t>
            </w:r>
          </w:p>
        </w:tc>
        <w:tc>
          <w:tcPr>
            <w:tcW w:w="2445" w:type="dxa"/>
            <w:tcBorders>
              <w:top w:val="nil"/>
              <w:left w:val="single" w:sz="4" w:space="0" w:color="auto"/>
              <w:bottom w:val="single" w:sz="4" w:space="0" w:color="auto"/>
              <w:right w:val="single" w:sz="4" w:space="0" w:color="auto"/>
            </w:tcBorders>
            <w:vAlign w:val="center"/>
          </w:tcPr>
          <w:p w14:paraId="68C90656" w14:textId="77777777" w:rsidR="006F6378" w:rsidRPr="00C30686" w:rsidRDefault="006F6378" w:rsidP="0094020B">
            <w:pPr>
              <w:pStyle w:val="TAC"/>
              <w:rPr>
                <w:rFonts w:eastAsia="MS Mincho"/>
                <w:szCs w:val="18"/>
                <w:lang w:val="en-US" w:eastAsia="zh-CN"/>
              </w:rPr>
            </w:pPr>
          </w:p>
        </w:tc>
      </w:tr>
      <w:tr w:rsidR="006F6378" w:rsidRPr="00C30686" w14:paraId="117C6AF2" w14:textId="77777777" w:rsidTr="004F423A">
        <w:trPr>
          <w:trHeight w:val="29"/>
        </w:trPr>
        <w:tc>
          <w:tcPr>
            <w:tcW w:w="2742" w:type="dxa"/>
            <w:tcBorders>
              <w:top w:val="nil"/>
              <w:left w:val="single" w:sz="4" w:space="0" w:color="auto"/>
              <w:bottom w:val="nil"/>
              <w:right w:val="single" w:sz="4" w:space="0" w:color="auto"/>
            </w:tcBorders>
            <w:vAlign w:val="center"/>
          </w:tcPr>
          <w:p w14:paraId="73C8DC1A" w14:textId="77777777" w:rsidR="006F6378" w:rsidRPr="00C30686" w:rsidRDefault="006F6378" w:rsidP="0094020B">
            <w:pPr>
              <w:pStyle w:val="TAC"/>
              <w:rPr>
                <w:rFonts w:eastAsia="MS Mincho"/>
                <w:szCs w:val="18"/>
                <w:lang w:val="en-US" w:eastAsia="zh-CN"/>
              </w:rPr>
            </w:pPr>
          </w:p>
        </w:tc>
        <w:tc>
          <w:tcPr>
            <w:tcW w:w="2785" w:type="dxa"/>
            <w:tcBorders>
              <w:top w:val="nil"/>
              <w:left w:val="single" w:sz="4" w:space="0" w:color="auto"/>
              <w:bottom w:val="nil"/>
              <w:right w:val="single" w:sz="4" w:space="0" w:color="auto"/>
            </w:tcBorders>
            <w:vAlign w:val="center"/>
          </w:tcPr>
          <w:p w14:paraId="7BB0C429" w14:textId="77777777" w:rsidR="006F6378" w:rsidRPr="00C30686" w:rsidRDefault="006F6378" w:rsidP="0094020B">
            <w:pPr>
              <w:pStyle w:val="TAC"/>
              <w:rPr>
                <w:rFonts w:eastAsia="MS Mincho"/>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7624D42" w14:textId="77777777" w:rsidR="006F6378" w:rsidRPr="00C30686" w:rsidRDefault="006F6378" w:rsidP="0094020B">
            <w:pPr>
              <w:pStyle w:val="TAC"/>
              <w:rPr>
                <w:rFonts w:eastAsiaTheme="minorEastAsia" w:cs="Arial"/>
                <w:color w:val="000000"/>
                <w:lang w:val="en-US" w:eastAsia="zh-CN"/>
              </w:rPr>
            </w:pPr>
            <w:r w:rsidRPr="00C30686">
              <w:rPr>
                <w:rFonts w:eastAsiaTheme="minorEastAsia"/>
                <w:lang w:val="en-US" w:eastAsia="zh-CN"/>
              </w:rPr>
              <w:t>n24</w:t>
            </w:r>
          </w:p>
        </w:tc>
        <w:tc>
          <w:tcPr>
            <w:tcW w:w="4356" w:type="dxa"/>
            <w:tcBorders>
              <w:top w:val="single" w:sz="4" w:space="0" w:color="auto"/>
              <w:left w:val="single" w:sz="4" w:space="0" w:color="auto"/>
              <w:bottom w:val="single" w:sz="4" w:space="0" w:color="auto"/>
              <w:right w:val="single" w:sz="4" w:space="0" w:color="auto"/>
            </w:tcBorders>
            <w:vAlign w:val="center"/>
          </w:tcPr>
          <w:p w14:paraId="213ABA44"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w:t>
            </w:r>
          </w:p>
        </w:tc>
        <w:tc>
          <w:tcPr>
            <w:tcW w:w="2445" w:type="dxa"/>
            <w:tcBorders>
              <w:top w:val="single" w:sz="4" w:space="0" w:color="auto"/>
              <w:left w:val="single" w:sz="4" w:space="0" w:color="auto"/>
              <w:bottom w:val="nil"/>
              <w:right w:val="single" w:sz="4" w:space="0" w:color="auto"/>
            </w:tcBorders>
            <w:vAlign w:val="center"/>
          </w:tcPr>
          <w:p w14:paraId="65087BA6" w14:textId="77777777" w:rsidR="006F6378" w:rsidRPr="00C30686" w:rsidRDefault="006F6378" w:rsidP="0094020B">
            <w:pPr>
              <w:pStyle w:val="TAC"/>
              <w:rPr>
                <w:rFonts w:eastAsia="MS Mincho"/>
                <w:szCs w:val="18"/>
                <w:lang w:val="en-US" w:eastAsia="zh-CN"/>
              </w:rPr>
            </w:pPr>
            <w:r w:rsidRPr="00C30686">
              <w:rPr>
                <w:rFonts w:eastAsia="MS Mincho"/>
                <w:szCs w:val="18"/>
                <w:lang w:val="en-US" w:eastAsia="zh-CN"/>
              </w:rPr>
              <w:t>1</w:t>
            </w:r>
          </w:p>
        </w:tc>
      </w:tr>
      <w:tr w:rsidR="006F6378" w:rsidRPr="00C30686" w14:paraId="0E251AAA" w14:textId="77777777" w:rsidTr="004F423A">
        <w:trPr>
          <w:trHeight w:val="29"/>
        </w:trPr>
        <w:tc>
          <w:tcPr>
            <w:tcW w:w="2742" w:type="dxa"/>
            <w:tcBorders>
              <w:top w:val="nil"/>
              <w:left w:val="single" w:sz="4" w:space="0" w:color="auto"/>
              <w:bottom w:val="nil"/>
              <w:right w:val="single" w:sz="4" w:space="0" w:color="auto"/>
            </w:tcBorders>
            <w:vAlign w:val="center"/>
          </w:tcPr>
          <w:p w14:paraId="6D1F7F02" w14:textId="77777777" w:rsidR="006F6378" w:rsidRPr="00C30686" w:rsidRDefault="006F6378" w:rsidP="0094020B">
            <w:pPr>
              <w:pStyle w:val="TAC"/>
              <w:rPr>
                <w:rFonts w:eastAsia="MS Mincho"/>
                <w:szCs w:val="18"/>
                <w:lang w:val="en-US" w:eastAsia="zh-CN"/>
              </w:rPr>
            </w:pPr>
          </w:p>
        </w:tc>
        <w:tc>
          <w:tcPr>
            <w:tcW w:w="2785" w:type="dxa"/>
            <w:tcBorders>
              <w:top w:val="nil"/>
              <w:left w:val="single" w:sz="4" w:space="0" w:color="auto"/>
              <w:bottom w:val="nil"/>
              <w:right w:val="single" w:sz="4" w:space="0" w:color="auto"/>
            </w:tcBorders>
            <w:vAlign w:val="center"/>
          </w:tcPr>
          <w:p w14:paraId="6C58594C" w14:textId="77777777" w:rsidR="006F6378" w:rsidRPr="00C30686" w:rsidRDefault="006F6378" w:rsidP="0094020B">
            <w:pPr>
              <w:pStyle w:val="TAC"/>
              <w:rPr>
                <w:rFonts w:eastAsia="MS Mincho"/>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466B644" w14:textId="77777777" w:rsidR="006F6378" w:rsidRPr="00C30686" w:rsidRDefault="006F6378" w:rsidP="0094020B">
            <w:pPr>
              <w:pStyle w:val="TAC"/>
              <w:rPr>
                <w:rFonts w:eastAsiaTheme="minorEastAsia" w:cs="Arial"/>
                <w:color w:val="000000"/>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436B19B5"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10, 15, 20, 30, 40, 50, 60, 80, 90, 100</w:t>
            </w:r>
          </w:p>
        </w:tc>
        <w:tc>
          <w:tcPr>
            <w:tcW w:w="2445" w:type="dxa"/>
            <w:tcBorders>
              <w:top w:val="nil"/>
              <w:left w:val="single" w:sz="4" w:space="0" w:color="auto"/>
              <w:bottom w:val="nil"/>
              <w:right w:val="single" w:sz="4" w:space="0" w:color="auto"/>
            </w:tcBorders>
            <w:vAlign w:val="center"/>
          </w:tcPr>
          <w:p w14:paraId="7EC607C5" w14:textId="77777777" w:rsidR="006F6378" w:rsidRPr="00C30686" w:rsidRDefault="006F6378" w:rsidP="0094020B">
            <w:pPr>
              <w:pStyle w:val="TAC"/>
              <w:rPr>
                <w:rFonts w:eastAsia="MS Mincho"/>
                <w:szCs w:val="18"/>
                <w:lang w:val="en-US" w:eastAsia="zh-CN"/>
              </w:rPr>
            </w:pPr>
          </w:p>
        </w:tc>
      </w:tr>
      <w:tr w:rsidR="006F6378" w:rsidRPr="00C30686" w14:paraId="1C8412DB"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07C963E" w14:textId="77777777" w:rsidR="006F6378" w:rsidRPr="00C30686" w:rsidRDefault="006F6378" w:rsidP="0094020B">
            <w:pPr>
              <w:pStyle w:val="TAC"/>
              <w:rPr>
                <w:rFonts w:eastAsia="MS Mincho"/>
                <w:szCs w:val="18"/>
                <w:lang w:val="en-US" w:eastAsia="zh-CN"/>
              </w:rPr>
            </w:pPr>
          </w:p>
        </w:tc>
        <w:tc>
          <w:tcPr>
            <w:tcW w:w="2785" w:type="dxa"/>
            <w:tcBorders>
              <w:top w:val="nil"/>
              <w:left w:val="single" w:sz="4" w:space="0" w:color="auto"/>
              <w:bottom w:val="single" w:sz="4" w:space="0" w:color="auto"/>
              <w:right w:val="single" w:sz="4" w:space="0" w:color="auto"/>
            </w:tcBorders>
            <w:vAlign w:val="center"/>
          </w:tcPr>
          <w:p w14:paraId="069CA1FE" w14:textId="77777777" w:rsidR="006F6378" w:rsidRPr="00C30686" w:rsidRDefault="006F6378" w:rsidP="0094020B">
            <w:pPr>
              <w:pStyle w:val="TAC"/>
              <w:rPr>
                <w:rFonts w:eastAsia="MS Mincho"/>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1FF3C1B" w14:textId="77777777" w:rsidR="006F6378" w:rsidRPr="00C30686" w:rsidRDefault="006F6378" w:rsidP="0094020B">
            <w:pPr>
              <w:pStyle w:val="TAC"/>
              <w:rPr>
                <w:rFonts w:eastAsiaTheme="minorEastAsia" w:cs="Arial"/>
                <w:color w:val="000000"/>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77B19F70"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CA_n77(2A) BCS0</w:t>
            </w:r>
          </w:p>
        </w:tc>
        <w:tc>
          <w:tcPr>
            <w:tcW w:w="2445" w:type="dxa"/>
            <w:tcBorders>
              <w:top w:val="nil"/>
              <w:left w:val="single" w:sz="4" w:space="0" w:color="auto"/>
              <w:bottom w:val="single" w:sz="4" w:space="0" w:color="auto"/>
              <w:right w:val="single" w:sz="4" w:space="0" w:color="auto"/>
            </w:tcBorders>
            <w:vAlign w:val="center"/>
          </w:tcPr>
          <w:p w14:paraId="743E7E66" w14:textId="77777777" w:rsidR="006F6378" w:rsidRPr="00C30686" w:rsidRDefault="006F6378" w:rsidP="0094020B">
            <w:pPr>
              <w:pStyle w:val="TAC"/>
              <w:rPr>
                <w:rFonts w:eastAsia="MS Mincho"/>
                <w:szCs w:val="18"/>
                <w:lang w:val="en-US" w:eastAsia="zh-CN"/>
              </w:rPr>
            </w:pPr>
          </w:p>
        </w:tc>
      </w:tr>
      <w:tr w:rsidR="006F6378" w:rsidRPr="00C30686" w14:paraId="726A8FE4"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1D42285" w14:textId="77777777" w:rsidR="006F6378" w:rsidRPr="00C30686" w:rsidRDefault="006F6378" w:rsidP="0094020B">
            <w:pPr>
              <w:pStyle w:val="TAC"/>
              <w:rPr>
                <w:rFonts w:eastAsia="MS Mincho"/>
                <w:lang w:val="en-US" w:eastAsia="zh-CN"/>
              </w:rPr>
            </w:pPr>
            <w:r w:rsidRPr="00C30686">
              <w:rPr>
                <w:rFonts w:eastAsia="MS Mincho"/>
                <w:lang w:val="en-US" w:eastAsia="zh-CN"/>
              </w:rPr>
              <w:t>CA_n</w:t>
            </w:r>
            <w:r w:rsidRPr="00C30686">
              <w:rPr>
                <w:rFonts w:eastAsiaTheme="minorEastAsia"/>
                <w:lang w:val="en-US" w:eastAsia="zh-CN"/>
              </w:rPr>
              <w:t>24</w:t>
            </w:r>
            <w:r w:rsidRPr="00C30686">
              <w:rPr>
                <w:rFonts w:eastAsia="MS Mincho"/>
                <w:lang w:val="en-US" w:eastAsia="zh-CN"/>
              </w:rPr>
              <w:t>A-n</w:t>
            </w:r>
            <w:r w:rsidRPr="00C30686">
              <w:rPr>
                <w:rFonts w:eastAsiaTheme="minorEastAsia"/>
                <w:lang w:val="en-US" w:eastAsia="zh-CN"/>
              </w:rPr>
              <w:t>41(2A)</w:t>
            </w:r>
            <w:r w:rsidRPr="00C30686">
              <w:rPr>
                <w:rFonts w:eastAsia="MS Mincho"/>
                <w:lang w:val="en-US" w:eastAsia="zh-CN"/>
              </w:rPr>
              <w:t>-n</w:t>
            </w:r>
            <w:r w:rsidRPr="00C30686">
              <w:rPr>
                <w:rFonts w:eastAsiaTheme="minorEastAsia"/>
                <w:lang w:val="en-US" w:eastAsia="zh-CN"/>
              </w:rPr>
              <w:t>77(2A)</w:t>
            </w:r>
          </w:p>
        </w:tc>
        <w:tc>
          <w:tcPr>
            <w:tcW w:w="2785" w:type="dxa"/>
            <w:tcBorders>
              <w:top w:val="single" w:sz="4" w:space="0" w:color="auto"/>
              <w:left w:val="single" w:sz="4" w:space="0" w:color="auto"/>
              <w:bottom w:val="nil"/>
              <w:right w:val="single" w:sz="4" w:space="0" w:color="auto"/>
            </w:tcBorders>
            <w:vAlign w:val="center"/>
          </w:tcPr>
          <w:p w14:paraId="123CFC52" w14:textId="77777777" w:rsidR="006F6378" w:rsidRPr="002954BC" w:rsidRDefault="006F6378" w:rsidP="0094020B">
            <w:pPr>
              <w:pStyle w:val="TAC"/>
              <w:rPr>
                <w:rFonts w:eastAsia="MS Mincho"/>
                <w:lang w:val="en-US" w:eastAsia="ja-JP"/>
              </w:rPr>
            </w:pPr>
            <w:r w:rsidRPr="00C30686">
              <w:rPr>
                <w:rFonts w:eastAsia="MS Mincho"/>
                <w:lang w:val="en-US" w:eastAsia="zh-CN"/>
              </w:rPr>
              <w:t>CA</w:t>
            </w:r>
            <w:r w:rsidRPr="00C30686">
              <w:rPr>
                <w:rFonts w:eastAsia="MS Mincho"/>
                <w:lang w:val="en-US"/>
              </w:rPr>
              <w:t>_</w:t>
            </w:r>
            <w:r w:rsidRPr="00C30686">
              <w:rPr>
                <w:rFonts w:eastAsia="MS Mincho"/>
                <w:lang w:val="en-US" w:eastAsia="zh-CN"/>
              </w:rPr>
              <w:t>n24</w:t>
            </w:r>
            <w:r w:rsidRPr="002954BC">
              <w:rPr>
                <w:rFonts w:eastAsia="MS Mincho"/>
                <w:lang w:val="en-US" w:eastAsia="ja-JP"/>
              </w:rPr>
              <w:t>A-</w:t>
            </w:r>
            <w:r w:rsidRPr="00C30686">
              <w:rPr>
                <w:rFonts w:eastAsia="MS Mincho"/>
                <w:lang w:val="en-US" w:eastAsia="zh-CN"/>
              </w:rPr>
              <w:t>n</w:t>
            </w:r>
            <w:r w:rsidRPr="00C30686">
              <w:rPr>
                <w:rFonts w:eastAsiaTheme="minorEastAsia"/>
                <w:lang w:val="en-US" w:eastAsia="zh-CN"/>
              </w:rPr>
              <w:t>41</w:t>
            </w:r>
            <w:r w:rsidRPr="002954BC">
              <w:rPr>
                <w:rFonts w:eastAsia="MS Mincho"/>
                <w:lang w:val="en-US" w:eastAsia="ja-JP"/>
              </w:rPr>
              <w:t>A</w:t>
            </w:r>
          </w:p>
          <w:p w14:paraId="48A88B83" w14:textId="77777777" w:rsidR="006F6378" w:rsidRPr="002954BC" w:rsidRDefault="006F6378" w:rsidP="0094020B">
            <w:pPr>
              <w:pStyle w:val="TAC"/>
              <w:rPr>
                <w:rFonts w:eastAsia="MS Mincho"/>
                <w:lang w:val="en-US" w:eastAsia="ja-JP"/>
              </w:rPr>
            </w:pPr>
            <w:r w:rsidRPr="002954BC">
              <w:rPr>
                <w:rFonts w:eastAsia="MS Mincho"/>
                <w:lang w:val="en-US" w:eastAsia="ja-JP"/>
              </w:rPr>
              <w:t>CA_n24A-n77A</w:t>
            </w:r>
          </w:p>
          <w:p w14:paraId="04FD0380" w14:textId="77777777" w:rsidR="006F6378" w:rsidRPr="00C30686" w:rsidRDefault="006F6378" w:rsidP="0094020B">
            <w:pPr>
              <w:pStyle w:val="TAC"/>
              <w:rPr>
                <w:rFonts w:eastAsia="MS Mincho"/>
                <w:lang w:val="en-US" w:eastAsia="zh-CN"/>
              </w:rPr>
            </w:pPr>
            <w:r w:rsidRPr="00C30686">
              <w:rPr>
                <w:rFonts w:eastAsia="MS Mincho"/>
                <w:lang w:val="sv-SE" w:eastAsia="ja-JP"/>
              </w:rPr>
              <w:t>CA_n41A-n77A</w:t>
            </w:r>
          </w:p>
        </w:tc>
        <w:tc>
          <w:tcPr>
            <w:tcW w:w="1259" w:type="dxa"/>
            <w:tcBorders>
              <w:top w:val="single" w:sz="4" w:space="0" w:color="auto"/>
              <w:left w:val="single" w:sz="4" w:space="0" w:color="auto"/>
              <w:bottom w:val="single" w:sz="4" w:space="0" w:color="auto"/>
              <w:right w:val="single" w:sz="4" w:space="0" w:color="auto"/>
            </w:tcBorders>
            <w:vAlign w:val="center"/>
          </w:tcPr>
          <w:p w14:paraId="797BEFFB" w14:textId="77777777" w:rsidR="006F6378" w:rsidRPr="00C30686" w:rsidRDefault="006F6378" w:rsidP="0094020B">
            <w:pPr>
              <w:pStyle w:val="TAC"/>
              <w:rPr>
                <w:rFonts w:eastAsiaTheme="minorEastAsia"/>
                <w:lang w:val="en-US" w:eastAsia="zh-CN"/>
              </w:rPr>
            </w:pPr>
            <w:r w:rsidRPr="00C30686">
              <w:rPr>
                <w:rFonts w:eastAsiaTheme="minorEastAsia" w:cs="Arial"/>
                <w:color w:val="000000"/>
                <w:lang w:val="en-US" w:eastAsia="zh-CN"/>
              </w:rPr>
              <w:t>n24</w:t>
            </w:r>
          </w:p>
        </w:tc>
        <w:tc>
          <w:tcPr>
            <w:tcW w:w="4356" w:type="dxa"/>
            <w:tcBorders>
              <w:top w:val="single" w:sz="4" w:space="0" w:color="auto"/>
              <w:left w:val="single" w:sz="4" w:space="0" w:color="auto"/>
              <w:bottom w:val="single" w:sz="4" w:space="0" w:color="auto"/>
              <w:right w:val="single" w:sz="4" w:space="0" w:color="auto"/>
            </w:tcBorders>
            <w:vAlign w:val="center"/>
          </w:tcPr>
          <w:p w14:paraId="22B2700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w:t>
            </w:r>
          </w:p>
        </w:tc>
        <w:tc>
          <w:tcPr>
            <w:tcW w:w="2445" w:type="dxa"/>
            <w:tcBorders>
              <w:top w:val="single" w:sz="4" w:space="0" w:color="auto"/>
              <w:left w:val="single" w:sz="4" w:space="0" w:color="auto"/>
              <w:bottom w:val="nil"/>
              <w:right w:val="single" w:sz="4" w:space="0" w:color="auto"/>
            </w:tcBorders>
            <w:vAlign w:val="center"/>
          </w:tcPr>
          <w:p w14:paraId="327FF86F" w14:textId="77777777" w:rsidR="006F6378" w:rsidRPr="00C30686" w:rsidRDefault="006F6378" w:rsidP="0094020B">
            <w:pPr>
              <w:pStyle w:val="TAC"/>
              <w:rPr>
                <w:rFonts w:eastAsia="MS Mincho"/>
                <w:szCs w:val="18"/>
                <w:lang w:val="en-US" w:eastAsia="zh-CN"/>
              </w:rPr>
            </w:pPr>
            <w:r w:rsidRPr="00C30686">
              <w:rPr>
                <w:rFonts w:eastAsia="MS Mincho"/>
                <w:szCs w:val="18"/>
                <w:lang w:val="en-US" w:eastAsia="zh-CN"/>
              </w:rPr>
              <w:t>0</w:t>
            </w:r>
          </w:p>
        </w:tc>
      </w:tr>
      <w:tr w:rsidR="006F6378" w:rsidRPr="00C30686" w14:paraId="04BDFF1E" w14:textId="77777777" w:rsidTr="004F423A">
        <w:trPr>
          <w:trHeight w:val="29"/>
        </w:trPr>
        <w:tc>
          <w:tcPr>
            <w:tcW w:w="2742" w:type="dxa"/>
            <w:tcBorders>
              <w:top w:val="nil"/>
              <w:left w:val="single" w:sz="4" w:space="0" w:color="auto"/>
              <w:bottom w:val="nil"/>
              <w:right w:val="single" w:sz="4" w:space="0" w:color="auto"/>
            </w:tcBorders>
            <w:vAlign w:val="center"/>
          </w:tcPr>
          <w:p w14:paraId="7D1F084C" w14:textId="77777777" w:rsidR="006F6378" w:rsidRPr="00C30686" w:rsidRDefault="006F6378" w:rsidP="0094020B">
            <w:pPr>
              <w:pStyle w:val="TAC"/>
              <w:rPr>
                <w:rFonts w:eastAsia="MS Mincho"/>
                <w:lang w:val="en-US" w:eastAsia="zh-CN"/>
              </w:rPr>
            </w:pPr>
          </w:p>
        </w:tc>
        <w:tc>
          <w:tcPr>
            <w:tcW w:w="2785" w:type="dxa"/>
            <w:tcBorders>
              <w:top w:val="nil"/>
              <w:left w:val="single" w:sz="4" w:space="0" w:color="auto"/>
              <w:bottom w:val="nil"/>
              <w:right w:val="single" w:sz="4" w:space="0" w:color="auto"/>
            </w:tcBorders>
            <w:vAlign w:val="center"/>
          </w:tcPr>
          <w:p w14:paraId="2A8E5029" w14:textId="77777777" w:rsidR="006F6378" w:rsidRPr="00C30686" w:rsidRDefault="006F6378" w:rsidP="0094020B">
            <w:pPr>
              <w:pStyle w:val="TAC"/>
              <w:rPr>
                <w:rFonts w:eastAsia="MS Mincho"/>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0A5F4CF" w14:textId="77777777" w:rsidR="006F6378" w:rsidRPr="00C30686" w:rsidRDefault="006F6378" w:rsidP="0094020B">
            <w:pPr>
              <w:pStyle w:val="TAC"/>
              <w:rPr>
                <w:rFonts w:eastAsiaTheme="minorEastAsia"/>
                <w:lang w:val="en-US" w:eastAsia="zh-CN"/>
              </w:rPr>
            </w:pPr>
            <w:r w:rsidRPr="00C30686">
              <w:rPr>
                <w:rFonts w:eastAsiaTheme="minorEastAsia" w:cs="Arial"/>
                <w:color w:val="000000"/>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69AD80B7"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CA_n41(2A)_BCS1</w:t>
            </w:r>
          </w:p>
        </w:tc>
        <w:tc>
          <w:tcPr>
            <w:tcW w:w="2445" w:type="dxa"/>
            <w:tcBorders>
              <w:top w:val="nil"/>
              <w:left w:val="single" w:sz="4" w:space="0" w:color="auto"/>
              <w:bottom w:val="nil"/>
              <w:right w:val="single" w:sz="4" w:space="0" w:color="auto"/>
            </w:tcBorders>
            <w:vAlign w:val="center"/>
          </w:tcPr>
          <w:p w14:paraId="402FCC50" w14:textId="77777777" w:rsidR="006F6378" w:rsidRPr="00C30686" w:rsidRDefault="006F6378" w:rsidP="0094020B">
            <w:pPr>
              <w:pStyle w:val="TAC"/>
              <w:rPr>
                <w:rFonts w:eastAsia="MS Mincho"/>
                <w:szCs w:val="18"/>
                <w:lang w:val="en-US" w:eastAsia="zh-CN"/>
              </w:rPr>
            </w:pPr>
          </w:p>
        </w:tc>
      </w:tr>
      <w:tr w:rsidR="006F6378" w:rsidRPr="00C30686" w14:paraId="1BFA89B9" w14:textId="77777777" w:rsidTr="004F423A">
        <w:trPr>
          <w:trHeight w:val="29"/>
        </w:trPr>
        <w:tc>
          <w:tcPr>
            <w:tcW w:w="2742" w:type="dxa"/>
            <w:tcBorders>
              <w:top w:val="nil"/>
              <w:left w:val="single" w:sz="4" w:space="0" w:color="auto"/>
              <w:bottom w:val="nil"/>
              <w:right w:val="single" w:sz="4" w:space="0" w:color="auto"/>
            </w:tcBorders>
            <w:vAlign w:val="center"/>
          </w:tcPr>
          <w:p w14:paraId="07F0E483" w14:textId="77777777" w:rsidR="006F6378" w:rsidRPr="00C30686" w:rsidRDefault="006F6378" w:rsidP="0094020B">
            <w:pPr>
              <w:pStyle w:val="TAC"/>
              <w:rPr>
                <w:rFonts w:eastAsia="MS Mincho"/>
                <w:lang w:val="en-US" w:eastAsia="zh-CN"/>
              </w:rPr>
            </w:pPr>
          </w:p>
        </w:tc>
        <w:tc>
          <w:tcPr>
            <w:tcW w:w="2785" w:type="dxa"/>
            <w:tcBorders>
              <w:top w:val="nil"/>
              <w:left w:val="single" w:sz="4" w:space="0" w:color="auto"/>
              <w:bottom w:val="nil"/>
              <w:right w:val="single" w:sz="4" w:space="0" w:color="auto"/>
            </w:tcBorders>
            <w:vAlign w:val="center"/>
          </w:tcPr>
          <w:p w14:paraId="3F7B3B6C" w14:textId="77777777" w:rsidR="006F6378" w:rsidRPr="00C30686" w:rsidRDefault="006F6378" w:rsidP="0094020B">
            <w:pPr>
              <w:pStyle w:val="TAC"/>
              <w:rPr>
                <w:rFonts w:eastAsia="MS Mincho"/>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5A38329" w14:textId="77777777" w:rsidR="006F6378" w:rsidRPr="00C30686" w:rsidRDefault="006F6378" w:rsidP="0094020B">
            <w:pPr>
              <w:pStyle w:val="TAC"/>
              <w:rPr>
                <w:rFonts w:eastAsiaTheme="minorEastAsia"/>
                <w:lang w:val="en-US" w:eastAsia="zh-CN"/>
              </w:rPr>
            </w:pPr>
            <w:r w:rsidRPr="00C30686">
              <w:rPr>
                <w:rFonts w:eastAsiaTheme="minorEastAsia" w:cs="Arial"/>
                <w:color w:val="000000"/>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CEBAF70"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CA_n77(2A)_BCS0</w:t>
            </w:r>
          </w:p>
        </w:tc>
        <w:tc>
          <w:tcPr>
            <w:tcW w:w="2445" w:type="dxa"/>
            <w:tcBorders>
              <w:top w:val="nil"/>
              <w:left w:val="single" w:sz="4" w:space="0" w:color="auto"/>
              <w:bottom w:val="nil"/>
              <w:right w:val="single" w:sz="4" w:space="0" w:color="auto"/>
            </w:tcBorders>
            <w:vAlign w:val="center"/>
          </w:tcPr>
          <w:p w14:paraId="18B612C3" w14:textId="77777777" w:rsidR="006F6378" w:rsidRPr="00C30686" w:rsidRDefault="006F6378" w:rsidP="0094020B">
            <w:pPr>
              <w:pStyle w:val="TAC"/>
              <w:rPr>
                <w:rFonts w:eastAsia="MS Mincho"/>
                <w:szCs w:val="18"/>
                <w:lang w:val="en-US" w:eastAsia="zh-CN"/>
              </w:rPr>
            </w:pPr>
          </w:p>
        </w:tc>
      </w:tr>
      <w:tr w:rsidR="006F6378" w:rsidRPr="00C30686" w14:paraId="717DCE3B" w14:textId="77777777" w:rsidTr="004F423A">
        <w:trPr>
          <w:trHeight w:val="29"/>
        </w:trPr>
        <w:tc>
          <w:tcPr>
            <w:tcW w:w="2742" w:type="dxa"/>
            <w:tcBorders>
              <w:top w:val="nil"/>
              <w:left w:val="single" w:sz="4" w:space="0" w:color="auto"/>
              <w:bottom w:val="nil"/>
              <w:right w:val="single" w:sz="4" w:space="0" w:color="auto"/>
            </w:tcBorders>
            <w:vAlign w:val="center"/>
          </w:tcPr>
          <w:p w14:paraId="75825199" w14:textId="77777777" w:rsidR="006F6378" w:rsidRPr="00C30686" w:rsidRDefault="006F6378" w:rsidP="0094020B">
            <w:pPr>
              <w:pStyle w:val="TAC"/>
              <w:rPr>
                <w:rFonts w:eastAsia="MS Mincho"/>
                <w:szCs w:val="18"/>
                <w:lang w:val="en-US" w:eastAsia="zh-CN"/>
              </w:rPr>
            </w:pPr>
          </w:p>
        </w:tc>
        <w:tc>
          <w:tcPr>
            <w:tcW w:w="2785" w:type="dxa"/>
            <w:tcBorders>
              <w:top w:val="nil"/>
              <w:left w:val="single" w:sz="4" w:space="0" w:color="auto"/>
              <w:bottom w:val="nil"/>
              <w:right w:val="single" w:sz="4" w:space="0" w:color="auto"/>
            </w:tcBorders>
            <w:vAlign w:val="center"/>
          </w:tcPr>
          <w:p w14:paraId="23816128" w14:textId="77777777" w:rsidR="006F6378" w:rsidRPr="00C30686" w:rsidRDefault="006F6378" w:rsidP="0094020B">
            <w:pPr>
              <w:pStyle w:val="TAC"/>
              <w:rPr>
                <w:rFonts w:eastAsia="MS Mincho"/>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578F7B3" w14:textId="77777777" w:rsidR="006F6378" w:rsidRPr="00C30686" w:rsidRDefault="006F6378" w:rsidP="0094020B">
            <w:pPr>
              <w:pStyle w:val="TAC"/>
              <w:rPr>
                <w:rFonts w:eastAsiaTheme="minorEastAsia" w:cs="Arial"/>
                <w:color w:val="000000"/>
                <w:lang w:val="en-US" w:eastAsia="zh-CN"/>
              </w:rPr>
            </w:pPr>
            <w:r w:rsidRPr="00C30686">
              <w:rPr>
                <w:rFonts w:eastAsiaTheme="minorEastAsia"/>
                <w:lang w:val="en-US" w:eastAsia="zh-CN"/>
              </w:rPr>
              <w:t>n24</w:t>
            </w:r>
          </w:p>
        </w:tc>
        <w:tc>
          <w:tcPr>
            <w:tcW w:w="4356" w:type="dxa"/>
            <w:tcBorders>
              <w:top w:val="single" w:sz="4" w:space="0" w:color="auto"/>
              <w:left w:val="single" w:sz="4" w:space="0" w:color="auto"/>
              <w:bottom w:val="single" w:sz="4" w:space="0" w:color="auto"/>
              <w:right w:val="single" w:sz="4" w:space="0" w:color="auto"/>
            </w:tcBorders>
            <w:vAlign w:val="center"/>
          </w:tcPr>
          <w:p w14:paraId="7CC36265"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w:t>
            </w:r>
          </w:p>
        </w:tc>
        <w:tc>
          <w:tcPr>
            <w:tcW w:w="2445" w:type="dxa"/>
            <w:tcBorders>
              <w:top w:val="single" w:sz="4" w:space="0" w:color="auto"/>
              <w:left w:val="single" w:sz="4" w:space="0" w:color="auto"/>
              <w:bottom w:val="nil"/>
              <w:right w:val="single" w:sz="4" w:space="0" w:color="auto"/>
            </w:tcBorders>
            <w:vAlign w:val="center"/>
          </w:tcPr>
          <w:p w14:paraId="6EA2AAC2" w14:textId="77777777" w:rsidR="006F6378" w:rsidRPr="00C30686" w:rsidRDefault="006F6378" w:rsidP="0094020B">
            <w:pPr>
              <w:pStyle w:val="TAC"/>
              <w:rPr>
                <w:rFonts w:eastAsia="MS Mincho"/>
                <w:szCs w:val="18"/>
                <w:lang w:val="en-US" w:eastAsia="zh-CN"/>
              </w:rPr>
            </w:pPr>
            <w:r w:rsidRPr="00C30686">
              <w:rPr>
                <w:rFonts w:eastAsia="MS Mincho"/>
                <w:szCs w:val="18"/>
                <w:lang w:val="en-US" w:eastAsia="zh-CN"/>
              </w:rPr>
              <w:t>1</w:t>
            </w:r>
          </w:p>
        </w:tc>
      </w:tr>
      <w:tr w:rsidR="006F6378" w:rsidRPr="00C30686" w14:paraId="58CFB6AA" w14:textId="77777777" w:rsidTr="004F423A">
        <w:trPr>
          <w:trHeight w:val="29"/>
        </w:trPr>
        <w:tc>
          <w:tcPr>
            <w:tcW w:w="2742" w:type="dxa"/>
            <w:tcBorders>
              <w:top w:val="nil"/>
              <w:left w:val="single" w:sz="4" w:space="0" w:color="auto"/>
              <w:bottom w:val="nil"/>
              <w:right w:val="single" w:sz="4" w:space="0" w:color="auto"/>
            </w:tcBorders>
            <w:vAlign w:val="center"/>
          </w:tcPr>
          <w:p w14:paraId="025DB415" w14:textId="77777777" w:rsidR="006F6378" w:rsidRPr="00C30686" w:rsidRDefault="006F6378" w:rsidP="0094020B">
            <w:pPr>
              <w:pStyle w:val="TAC"/>
              <w:rPr>
                <w:rFonts w:eastAsia="MS Mincho"/>
                <w:szCs w:val="18"/>
                <w:lang w:val="en-US" w:eastAsia="zh-CN"/>
              </w:rPr>
            </w:pPr>
          </w:p>
        </w:tc>
        <w:tc>
          <w:tcPr>
            <w:tcW w:w="2785" w:type="dxa"/>
            <w:tcBorders>
              <w:top w:val="nil"/>
              <w:left w:val="single" w:sz="4" w:space="0" w:color="auto"/>
              <w:bottom w:val="nil"/>
              <w:right w:val="single" w:sz="4" w:space="0" w:color="auto"/>
            </w:tcBorders>
            <w:vAlign w:val="center"/>
          </w:tcPr>
          <w:p w14:paraId="5FD24CD7" w14:textId="77777777" w:rsidR="006F6378" w:rsidRPr="00C30686" w:rsidRDefault="006F6378" w:rsidP="0094020B">
            <w:pPr>
              <w:pStyle w:val="TAC"/>
              <w:rPr>
                <w:rFonts w:eastAsia="MS Mincho"/>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1DAAB54" w14:textId="77777777" w:rsidR="006F6378" w:rsidRPr="00C30686" w:rsidRDefault="006F6378" w:rsidP="0094020B">
            <w:pPr>
              <w:pStyle w:val="TAC"/>
              <w:rPr>
                <w:rFonts w:eastAsiaTheme="minorEastAsia" w:cs="Arial"/>
                <w:color w:val="000000"/>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5CEB6A1D"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CA_n41(2A) BCS1</w:t>
            </w:r>
          </w:p>
        </w:tc>
        <w:tc>
          <w:tcPr>
            <w:tcW w:w="2445" w:type="dxa"/>
            <w:tcBorders>
              <w:top w:val="nil"/>
              <w:left w:val="single" w:sz="4" w:space="0" w:color="auto"/>
              <w:bottom w:val="nil"/>
              <w:right w:val="single" w:sz="4" w:space="0" w:color="auto"/>
            </w:tcBorders>
            <w:vAlign w:val="center"/>
          </w:tcPr>
          <w:p w14:paraId="4E52C801" w14:textId="77777777" w:rsidR="006F6378" w:rsidRPr="00C30686" w:rsidRDefault="006F6378" w:rsidP="0094020B">
            <w:pPr>
              <w:pStyle w:val="TAC"/>
              <w:rPr>
                <w:rFonts w:eastAsia="MS Mincho"/>
                <w:szCs w:val="18"/>
                <w:lang w:val="en-US" w:eastAsia="zh-CN"/>
              </w:rPr>
            </w:pPr>
          </w:p>
        </w:tc>
      </w:tr>
      <w:tr w:rsidR="006F6378" w:rsidRPr="00C30686" w14:paraId="2E6D9323"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39F6B9B" w14:textId="77777777" w:rsidR="006F6378" w:rsidRPr="00C30686" w:rsidRDefault="006F6378" w:rsidP="0094020B">
            <w:pPr>
              <w:pStyle w:val="TAC"/>
              <w:rPr>
                <w:rFonts w:eastAsia="MS Mincho"/>
                <w:szCs w:val="18"/>
                <w:lang w:val="en-US" w:eastAsia="zh-CN"/>
              </w:rPr>
            </w:pPr>
          </w:p>
        </w:tc>
        <w:tc>
          <w:tcPr>
            <w:tcW w:w="2785" w:type="dxa"/>
            <w:tcBorders>
              <w:top w:val="nil"/>
              <w:left w:val="single" w:sz="4" w:space="0" w:color="auto"/>
              <w:bottom w:val="single" w:sz="4" w:space="0" w:color="auto"/>
              <w:right w:val="single" w:sz="4" w:space="0" w:color="auto"/>
            </w:tcBorders>
            <w:vAlign w:val="center"/>
          </w:tcPr>
          <w:p w14:paraId="05EFD69B" w14:textId="77777777" w:rsidR="006F6378" w:rsidRPr="00C30686" w:rsidRDefault="006F6378" w:rsidP="0094020B">
            <w:pPr>
              <w:pStyle w:val="TAC"/>
              <w:rPr>
                <w:rFonts w:eastAsia="MS Mincho"/>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D089BC0" w14:textId="77777777" w:rsidR="006F6378" w:rsidRPr="00C30686" w:rsidRDefault="006F6378" w:rsidP="0094020B">
            <w:pPr>
              <w:pStyle w:val="TAC"/>
              <w:rPr>
                <w:rFonts w:eastAsiaTheme="minorEastAsia" w:cs="Arial"/>
                <w:color w:val="000000"/>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2E4BEB5E"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CA_n77(2A) BCS0</w:t>
            </w:r>
          </w:p>
        </w:tc>
        <w:tc>
          <w:tcPr>
            <w:tcW w:w="2445" w:type="dxa"/>
            <w:tcBorders>
              <w:top w:val="nil"/>
              <w:left w:val="single" w:sz="4" w:space="0" w:color="auto"/>
              <w:bottom w:val="single" w:sz="4" w:space="0" w:color="auto"/>
              <w:right w:val="single" w:sz="4" w:space="0" w:color="auto"/>
            </w:tcBorders>
            <w:vAlign w:val="center"/>
          </w:tcPr>
          <w:p w14:paraId="31914E17" w14:textId="77777777" w:rsidR="006F6378" w:rsidRPr="00C30686" w:rsidRDefault="006F6378" w:rsidP="0094020B">
            <w:pPr>
              <w:pStyle w:val="TAC"/>
              <w:rPr>
                <w:rFonts w:eastAsia="MS Mincho"/>
                <w:szCs w:val="18"/>
                <w:lang w:val="en-US" w:eastAsia="zh-CN"/>
              </w:rPr>
            </w:pPr>
          </w:p>
        </w:tc>
      </w:tr>
      <w:tr w:rsidR="006F6378" w:rsidRPr="00C30686" w14:paraId="40FFA028"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CB263D5" w14:textId="77777777" w:rsidR="006F6378" w:rsidRPr="00C30686" w:rsidRDefault="006F6378" w:rsidP="0094020B">
            <w:pPr>
              <w:pStyle w:val="TAC"/>
              <w:rPr>
                <w:rFonts w:eastAsiaTheme="minorEastAsia"/>
                <w:szCs w:val="18"/>
                <w:lang w:val="en-US"/>
              </w:rPr>
            </w:pPr>
            <w:r w:rsidRPr="00C30686">
              <w:rPr>
                <w:rFonts w:eastAsia="MS Mincho"/>
                <w:lang w:val="en-US" w:eastAsia="zh-CN"/>
              </w:rPr>
              <w:t>CA</w:t>
            </w:r>
            <w:r w:rsidRPr="00C30686">
              <w:rPr>
                <w:rFonts w:eastAsia="MS Mincho"/>
                <w:lang w:val="en-US"/>
              </w:rPr>
              <w:t>_</w:t>
            </w:r>
            <w:r w:rsidRPr="00C30686">
              <w:rPr>
                <w:rFonts w:eastAsia="MS Mincho"/>
                <w:lang w:val="en-US" w:eastAsia="zh-CN"/>
              </w:rPr>
              <w:t>n24</w:t>
            </w:r>
            <w:r w:rsidRPr="00C30686">
              <w:rPr>
                <w:rFonts w:eastAsia="MS Mincho"/>
                <w:lang w:val="sv-SE" w:eastAsia="ja-JP"/>
              </w:rPr>
              <w:t>A-</w:t>
            </w:r>
            <w:r w:rsidRPr="00C30686">
              <w:rPr>
                <w:rFonts w:eastAsia="MS Mincho"/>
                <w:lang w:val="en-US" w:eastAsia="zh-CN"/>
              </w:rPr>
              <w:t>n</w:t>
            </w:r>
            <w:r w:rsidRPr="00C30686">
              <w:rPr>
                <w:rFonts w:eastAsiaTheme="minorEastAsia"/>
                <w:lang w:val="en-US" w:eastAsia="zh-CN"/>
              </w:rPr>
              <w:t>48</w:t>
            </w:r>
            <w:r w:rsidRPr="00C30686">
              <w:rPr>
                <w:rFonts w:eastAsia="MS Mincho"/>
                <w:lang w:val="sv-SE" w:eastAsia="ja-JP"/>
              </w:rPr>
              <w:t>A-n77A</w:t>
            </w:r>
          </w:p>
        </w:tc>
        <w:tc>
          <w:tcPr>
            <w:tcW w:w="2785" w:type="dxa"/>
            <w:tcBorders>
              <w:top w:val="single" w:sz="4" w:space="0" w:color="auto"/>
              <w:left w:val="single" w:sz="4" w:space="0" w:color="auto"/>
              <w:bottom w:val="nil"/>
              <w:right w:val="single" w:sz="4" w:space="0" w:color="auto"/>
            </w:tcBorders>
            <w:vAlign w:val="center"/>
          </w:tcPr>
          <w:p w14:paraId="22ACAC1C"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5537DD2" w14:textId="77777777" w:rsidR="006F6378" w:rsidRPr="00C30686" w:rsidRDefault="006F6378" w:rsidP="0094020B">
            <w:pPr>
              <w:pStyle w:val="TAC"/>
              <w:rPr>
                <w:rFonts w:eastAsiaTheme="minorEastAsia"/>
                <w:lang w:val="en-US"/>
              </w:rPr>
            </w:pPr>
            <w:r w:rsidRPr="00C30686">
              <w:rPr>
                <w:rFonts w:eastAsiaTheme="minorEastAsia"/>
                <w:lang w:val="en-US" w:eastAsia="zh-CN"/>
              </w:rPr>
              <w:t>n24</w:t>
            </w:r>
          </w:p>
        </w:tc>
        <w:tc>
          <w:tcPr>
            <w:tcW w:w="4356" w:type="dxa"/>
            <w:tcBorders>
              <w:top w:val="single" w:sz="4" w:space="0" w:color="auto"/>
              <w:left w:val="single" w:sz="4" w:space="0" w:color="auto"/>
              <w:bottom w:val="single" w:sz="4" w:space="0" w:color="auto"/>
              <w:right w:val="single" w:sz="4" w:space="0" w:color="auto"/>
            </w:tcBorders>
            <w:vAlign w:val="center"/>
          </w:tcPr>
          <w:p w14:paraId="7F0EBE59"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w:t>
            </w:r>
          </w:p>
        </w:tc>
        <w:tc>
          <w:tcPr>
            <w:tcW w:w="2445" w:type="dxa"/>
            <w:tcBorders>
              <w:top w:val="single" w:sz="4" w:space="0" w:color="auto"/>
              <w:left w:val="single" w:sz="4" w:space="0" w:color="auto"/>
              <w:bottom w:val="nil"/>
              <w:right w:val="single" w:sz="4" w:space="0" w:color="auto"/>
            </w:tcBorders>
            <w:vAlign w:val="center"/>
          </w:tcPr>
          <w:p w14:paraId="73A94D19" w14:textId="77777777" w:rsidR="006F6378" w:rsidRPr="00C30686" w:rsidRDefault="006F6378" w:rsidP="0094020B">
            <w:pPr>
              <w:pStyle w:val="TAC"/>
              <w:rPr>
                <w:rFonts w:eastAsiaTheme="minorEastAsia"/>
                <w:szCs w:val="18"/>
                <w:lang w:val="en-US" w:eastAsia="zh-CN"/>
              </w:rPr>
            </w:pPr>
            <w:r w:rsidRPr="00C30686">
              <w:rPr>
                <w:rFonts w:eastAsiaTheme="minorEastAsia"/>
                <w:lang w:val="en-US" w:eastAsia="zh-CN"/>
              </w:rPr>
              <w:t>0</w:t>
            </w:r>
          </w:p>
        </w:tc>
      </w:tr>
      <w:tr w:rsidR="006F6378" w:rsidRPr="00C30686" w14:paraId="2CC6A84A" w14:textId="77777777" w:rsidTr="004F423A">
        <w:trPr>
          <w:trHeight w:val="29"/>
        </w:trPr>
        <w:tc>
          <w:tcPr>
            <w:tcW w:w="2742" w:type="dxa"/>
            <w:tcBorders>
              <w:top w:val="nil"/>
              <w:left w:val="single" w:sz="4" w:space="0" w:color="auto"/>
              <w:bottom w:val="nil"/>
              <w:right w:val="single" w:sz="4" w:space="0" w:color="auto"/>
            </w:tcBorders>
            <w:vAlign w:val="center"/>
          </w:tcPr>
          <w:p w14:paraId="29B003E9" w14:textId="77777777" w:rsidR="006F6378" w:rsidRPr="00C30686" w:rsidRDefault="006F6378" w:rsidP="0094020B">
            <w:pPr>
              <w:pStyle w:val="TAC"/>
              <w:rPr>
                <w:rFonts w:eastAsiaTheme="minorEastAsia"/>
                <w:szCs w:val="18"/>
                <w:lang w:val="en-US"/>
              </w:rPr>
            </w:pPr>
          </w:p>
        </w:tc>
        <w:tc>
          <w:tcPr>
            <w:tcW w:w="2785" w:type="dxa"/>
            <w:tcBorders>
              <w:top w:val="nil"/>
              <w:left w:val="single" w:sz="4" w:space="0" w:color="auto"/>
              <w:bottom w:val="nil"/>
              <w:right w:val="single" w:sz="4" w:space="0" w:color="auto"/>
            </w:tcBorders>
            <w:vAlign w:val="center"/>
          </w:tcPr>
          <w:p w14:paraId="6092D244"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B99659F" w14:textId="77777777" w:rsidR="006F6378" w:rsidRPr="00C30686" w:rsidRDefault="006F6378" w:rsidP="0094020B">
            <w:pPr>
              <w:pStyle w:val="TAC"/>
              <w:rPr>
                <w:rFonts w:eastAsiaTheme="minorEastAsia"/>
                <w:lang w:val="en-US"/>
              </w:rPr>
            </w:pPr>
            <w:r w:rsidRPr="00C30686">
              <w:rPr>
                <w:rFonts w:eastAsiaTheme="minorEastAsia"/>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46DC8CAE"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5, 10, 15, 20, 40, 50, 60, 80, 90, 100</w:t>
            </w:r>
          </w:p>
        </w:tc>
        <w:tc>
          <w:tcPr>
            <w:tcW w:w="2445" w:type="dxa"/>
            <w:tcBorders>
              <w:top w:val="nil"/>
              <w:left w:val="single" w:sz="4" w:space="0" w:color="auto"/>
              <w:bottom w:val="nil"/>
              <w:right w:val="single" w:sz="4" w:space="0" w:color="auto"/>
            </w:tcBorders>
            <w:vAlign w:val="center"/>
          </w:tcPr>
          <w:p w14:paraId="160DDC3C" w14:textId="77777777" w:rsidR="006F6378" w:rsidRPr="00C30686" w:rsidRDefault="006F6378" w:rsidP="0094020B">
            <w:pPr>
              <w:pStyle w:val="TAC"/>
              <w:rPr>
                <w:rFonts w:eastAsiaTheme="minorEastAsia"/>
                <w:szCs w:val="18"/>
                <w:lang w:val="en-US" w:eastAsia="zh-CN"/>
              </w:rPr>
            </w:pPr>
          </w:p>
        </w:tc>
      </w:tr>
      <w:tr w:rsidR="006F6378" w:rsidRPr="00C30686" w14:paraId="15499ACA"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C32E517" w14:textId="77777777" w:rsidR="006F6378" w:rsidRPr="00C30686" w:rsidRDefault="006F6378" w:rsidP="0094020B">
            <w:pPr>
              <w:pStyle w:val="TAC"/>
              <w:rPr>
                <w:rFonts w:eastAsiaTheme="minorEastAsia"/>
                <w:szCs w:val="18"/>
                <w:lang w:val="en-US"/>
              </w:rPr>
            </w:pPr>
          </w:p>
        </w:tc>
        <w:tc>
          <w:tcPr>
            <w:tcW w:w="2785" w:type="dxa"/>
            <w:tcBorders>
              <w:top w:val="nil"/>
              <w:left w:val="single" w:sz="4" w:space="0" w:color="auto"/>
              <w:bottom w:val="single" w:sz="4" w:space="0" w:color="auto"/>
              <w:right w:val="single" w:sz="4" w:space="0" w:color="auto"/>
            </w:tcBorders>
            <w:vAlign w:val="center"/>
          </w:tcPr>
          <w:p w14:paraId="278B84C4"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E710BC6" w14:textId="77777777" w:rsidR="006F6378" w:rsidRPr="00C30686" w:rsidRDefault="006F6378" w:rsidP="0094020B">
            <w:pPr>
              <w:pStyle w:val="TAC"/>
              <w:rPr>
                <w:rFonts w:eastAsiaTheme="minorEastAsia"/>
                <w:lang w:val="en-US"/>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41DD8A17"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6B07620E" w14:textId="77777777" w:rsidR="006F6378" w:rsidRPr="00C30686" w:rsidRDefault="006F6378" w:rsidP="0094020B">
            <w:pPr>
              <w:pStyle w:val="TAC"/>
              <w:rPr>
                <w:rFonts w:eastAsiaTheme="minorEastAsia"/>
                <w:szCs w:val="18"/>
                <w:lang w:val="en-US" w:eastAsia="zh-CN"/>
              </w:rPr>
            </w:pPr>
          </w:p>
        </w:tc>
      </w:tr>
      <w:tr w:rsidR="006F6378" w:rsidRPr="00C30686" w14:paraId="07A237F8" w14:textId="77777777" w:rsidTr="004F423A">
        <w:trPr>
          <w:trHeight w:val="29"/>
        </w:trPr>
        <w:tc>
          <w:tcPr>
            <w:tcW w:w="2742" w:type="dxa"/>
            <w:tcBorders>
              <w:top w:val="nil"/>
              <w:left w:val="single" w:sz="4" w:space="0" w:color="auto"/>
              <w:bottom w:val="nil"/>
              <w:right w:val="single" w:sz="4" w:space="0" w:color="auto"/>
            </w:tcBorders>
            <w:vAlign w:val="center"/>
          </w:tcPr>
          <w:p w14:paraId="43C3F9D8" w14:textId="77777777" w:rsidR="006F6378" w:rsidRPr="00C30686" w:rsidRDefault="006F6378" w:rsidP="0094020B">
            <w:pPr>
              <w:pStyle w:val="TAC"/>
              <w:rPr>
                <w:rFonts w:eastAsiaTheme="minorEastAsia"/>
                <w:szCs w:val="18"/>
                <w:lang w:val="en-US"/>
              </w:rPr>
            </w:pPr>
            <w:r w:rsidRPr="00C30686">
              <w:rPr>
                <w:rFonts w:eastAsia="MS Mincho"/>
                <w:lang w:val="en-US" w:eastAsia="zh-CN"/>
              </w:rPr>
              <w:t>CA</w:t>
            </w:r>
            <w:r w:rsidRPr="00C30686">
              <w:rPr>
                <w:rFonts w:eastAsia="MS Mincho"/>
                <w:lang w:val="en-US"/>
              </w:rPr>
              <w:t>_</w:t>
            </w:r>
            <w:r w:rsidRPr="00C30686">
              <w:rPr>
                <w:rFonts w:eastAsia="MS Mincho"/>
                <w:lang w:val="en-US" w:eastAsia="zh-CN"/>
              </w:rPr>
              <w:t>n24</w:t>
            </w:r>
            <w:r w:rsidRPr="00C30686">
              <w:rPr>
                <w:rFonts w:eastAsia="MS Mincho"/>
                <w:lang w:val="sv-SE" w:eastAsia="ja-JP"/>
              </w:rPr>
              <w:t>A-</w:t>
            </w:r>
            <w:r w:rsidRPr="00C30686">
              <w:rPr>
                <w:rFonts w:eastAsia="MS Mincho"/>
                <w:lang w:val="en-US" w:eastAsia="zh-CN"/>
              </w:rPr>
              <w:t>n</w:t>
            </w:r>
            <w:r w:rsidRPr="00C30686">
              <w:rPr>
                <w:rFonts w:eastAsiaTheme="minorEastAsia"/>
                <w:lang w:val="en-US" w:eastAsia="zh-CN"/>
              </w:rPr>
              <w:t>48(2A)-n77A</w:t>
            </w:r>
          </w:p>
        </w:tc>
        <w:tc>
          <w:tcPr>
            <w:tcW w:w="2785" w:type="dxa"/>
            <w:tcBorders>
              <w:top w:val="nil"/>
              <w:left w:val="single" w:sz="4" w:space="0" w:color="auto"/>
              <w:bottom w:val="nil"/>
              <w:right w:val="single" w:sz="4" w:space="0" w:color="auto"/>
            </w:tcBorders>
            <w:vAlign w:val="center"/>
          </w:tcPr>
          <w:p w14:paraId="5054B1BA"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C3319BD" w14:textId="77777777" w:rsidR="006F6378" w:rsidRPr="00C30686" w:rsidRDefault="006F6378" w:rsidP="0094020B">
            <w:pPr>
              <w:pStyle w:val="TAC"/>
              <w:rPr>
                <w:rFonts w:eastAsiaTheme="minorEastAsia"/>
                <w:lang w:val="en-US"/>
              </w:rPr>
            </w:pPr>
            <w:r w:rsidRPr="00C30686">
              <w:rPr>
                <w:rFonts w:eastAsiaTheme="minorEastAsia"/>
                <w:lang w:val="en-US" w:eastAsia="zh-CN"/>
              </w:rPr>
              <w:t>n24</w:t>
            </w:r>
          </w:p>
        </w:tc>
        <w:tc>
          <w:tcPr>
            <w:tcW w:w="4356" w:type="dxa"/>
            <w:tcBorders>
              <w:top w:val="single" w:sz="4" w:space="0" w:color="auto"/>
              <w:left w:val="single" w:sz="4" w:space="0" w:color="auto"/>
              <w:bottom w:val="single" w:sz="4" w:space="0" w:color="auto"/>
              <w:right w:val="single" w:sz="4" w:space="0" w:color="auto"/>
            </w:tcBorders>
            <w:vAlign w:val="center"/>
          </w:tcPr>
          <w:p w14:paraId="2F6F5A74"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w:t>
            </w:r>
          </w:p>
        </w:tc>
        <w:tc>
          <w:tcPr>
            <w:tcW w:w="2445" w:type="dxa"/>
            <w:tcBorders>
              <w:top w:val="nil"/>
              <w:left w:val="single" w:sz="4" w:space="0" w:color="auto"/>
              <w:bottom w:val="nil"/>
              <w:right w:val="single" w:sz="4" w:space="0" w:color="auto"/>
            </w:tcBorders>
            <w:vAlign w:val="center"/>
          </w:tcPr>
          <w:p w14:paraId="5DEDD21B" w14:textId="77777777" w:rsidR="006F6378" w:rsidRPr="00C30686" w:rsidRDefault="006F6378" w:rsidP="0094020B">
            <w:pPr>
              <w:pStyle w:val="TAC"/>
              <w:rPr>
                <w:rFonts w:eastAsiaTheme="minorEastAsia"/>
                <w:szCs w:val="18"/>
                <w:lang w:val="en-US" w:eastAsia="zh-CN"/>
              </w:rPr>
            </w:pPr>
            <w:r w:rsidRPr="00C30686">
              <w:rPr>
                <w:rFonts w:eastAsiaTheme="minorEastAsia"/>
                <w:lang w:val="en-US" w:eastAsia="zh-CN"/>
              </w:rPr>
              <w:t>0</w:t>
            </w:r>
          </w:p>
        </w:tc>
      </w:tr>
      <w:tr w:rsidR="006F6378" w:rsidRPr="00C30686" w14:paraId="189DE09B" w14:textId="77777777" w:rsidTr="004F423A">
        <w:trPr>
          <w:trHeight w:val="29"/>
        </w:trPr>
        <w:tc>
          <w:tcPr>
            <w:tcW w:w="2742" w:type="dxa"/>
            <w:tcBorders>
              <w:top w:val="nil"/>
              <w:left w:val="single" w:sz="4" w:space="0" w:color="auto"/>
              <w:bottom w:val="nil"/>
              <w:right w:val="single" w:sz="4" w:space="0" w:color="auto"/>
            </w:tcBorders>
            <w:vAlign w:val="center"/>
          </w:tcPr>
          <w:p w14:paraId="7549D69E" w14:textId="77777777" w:rsidR="006F6378" w:rsidRPr="00C30686" w:rsidRDefault="006F6378" w:rsidP="0094020B">
            <w:pPr>
              <w:pStyle w:val="TAC"/>
              <w:rPr>
                <w:rFonts w:eastAsiaTheme="minorEastAsia"/>
                <w:szCs w:val="18"/>
                <w:lang w:val="en-US"/>
              </w:rPr>
            </w:pPr>
          </w:p>
        </w:tc>
        <w:tc>
          <w:tcPr>
            <w:tcW w:w="2785" w:type="dxa"/>
            <w:tcBorders>
              <w:top w:val="nil"/>
              <w:left w:val="single" w:sz="4" w:space="0" w:color="auto"/>
              <w:bottom w:val="nil"/>
              <w:right w:val="single" w:sz="4" w:space="0" w:color="auto"/>
            </w:tcBorders>
            <w:vAlign w:val="center"/>
          </w:tcPr>
          <w:p w14:paraId="2CBB6E13"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D7AA05A" w14:textId="77777777" w:rsidR="006F6378" w:rsidRPr="00C30686" w:rsidRDefault="006F6378" w:rsidP="0094020B">
            <w:pPr>
              <w:pStyle w:val="TAC"/>
              <w:rPr>
                <w:rFonts w:eastAsiaTheme="minorEastAsia"/>
                <w:lang w:val="en-US"/>
              </w:rPr>
            </w:pPr>
            <w:r w:rsidRPr="00C30686">
              <w:rPr>
                <w:rFonts w:eastAsiaTheme="minorEastAsia"/>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5466612E"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CA_n48(2A) BCS0</w:t>
            </w:r>
          </w:p>
        </w:tc>
        <w:tc>
          <w:tcPr>
            <w:tcW w:w="2445" w:type="dxa"/>
            <w:tcBorders>
              <w:top w:val="nil"/>
              <w:left w:val="single" w:sz="4" w:space="0" w:color="auto"/>
              <w:bottom w:val="nil"/>
              <w:right w:val="single" w:sz="4" w:space="0" w:color="auto"/>
            </w:tcBorders>
            <w:vAlign w:val="center"/>
          </w:tcPr>
          <w:p w14:paraId="76AAFC4C" w14:textId="77777777" w:rsidR="006F6378" w:rsidRPr="00C30686" w:rsidRDefault="006F6378" w:rsidP="0094020B">
            <w:pPr>
              <w:pStyle w:val="TAC"/>
              <w:rPr>
                <w:rFonts w:eastAsiaTheme="minorEastAsia"/>
                <w:szCs w:val="18"/>
                <w:lang w:val="en-US" w:eastAsia="zh-CN"/>
              </w:rPr>
            </w:pPr>
          </w:p>
        </w:tc>
      </w:tr>
      <w:tr w:rsidR="006F6378" w:rsidRPr="00C30686" w14:paraId="2A52745A"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BBE4A7C" w14:textId="77777777" w:rsidR="006F6378" w:rsidRPr="00C30686" w:rsidRDefault="006F6378" w:rsidP="0094020B">
            <w:pPr>
              <w:pStyle w:val="TAC"/>
              <w:rPr>
                <w:rFonts w:eastAsiaTheme="minorEastAsia"/>
                <w:szCs w:val="18"/>
                <w:lang w:val="en-US"/>
              </w:rPr>
            </w:pPr>
          </w:p>
        </w:tc>
        <w:tc>
          <w:tcPr>
            <w:tcW w:w="2785" w:type="dxa"/>
            <w:tcBorders>
              <w:top w:val="nil"/>
              <w:left w:val="single" w:sz="4" w:space="0" w:color="auto"/>
              <w:bottom w:val="single" w:sz="4" w:space="0" w:color="auto"/>
              <w:right w:val="single" w:sz="4" w:space="0" w:color="auto"/>
            </w:tcBorders>
            <w:vAlign w:val="center"/>
          </w:tcPr>
          <w:p w14:paraId="4E3C6F62"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F89D1A6" w14:textId="77777777" w:rsidR="006F6378" w:rsidRPr="00C30686" w:rsidRDefault="006F6378" w:rsidP="0094020B">
            <w:pPr>
              <w:pStyle w:val="TAC"/>
              <w:rPr>
                <w:rFonts w:eastAsiaTheme="minorEastAsia"/>
                <w:lang w:val="en-US"/>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653CBF58"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66857E7D" w14:textId="77777777" w:rsidR="006F6378" w:rsidRPr="00C30686" w:rsidRDefault="006F6378" w:rsidP="0094020B">
            <w:pPr>
              <w:pStyle w:val="TAC"/>
              <w:rPr>
                <w:rFonts w:eastAsiaTheme="minorEastAsia"/>
                <w:szCs w:val="18"/>
                <w:lang w:val="en-US" w:eastAsia="zh-CN"/>
              </w:rPr>
            </w:pPr>
          </w:p>
        </w:tc>
      </w:tr>
      <w:tr w:rsidR="006F6378" w:rsidRPr="00C30686" w14:paraId="3222A163" w14:textId="77777777" w:rsidTr="004F423A">
        <w:trPr>
          <w:trHeight w:val="29"/>
        </w:trPr>
        <w:tc>
          <w:tcPr>
            <w:tcW w:w="2742" w:type="dxa"/>
            <w:tcBorders>
              <w:top w:val="nil"/>
              <w:left w:val="single" w:sz="4" w:space="0" w:color="auto"/>
              <w:bottom w:val="nil"/>
              <w:right w:val="single" w:sz="4" w:space="0" w:color="auto"/>
            </w:tcBorders>
            <w:vAlign w:val="center"/>
          </w:tcPr>
          <w:p w14:paraId="38466C99" w14:textId="77777777" w:rsidR="006F6378" w:rsidRPr="00C30686" w:rsidRDefault="006F6378" w:rsidP="0094020B">
            <w:pPr>
              <w:pStyle w:val="TAC"/>
              <w:rPr>
                <w:rFonts w:eastAsiaTheme="minorEastAsia"/>
                <w:szCs w:val="18"/>
                <w:lang w:val="en-US"/>
              </w:rPr>
            </w:pPr>
            <w:r w:rsidRPr="00C30686">
              <w:rPr>
                <w:rFonts w:eastAsia="MS Mincho"/>
                <w:lang w:val="en-US" w:eastAsia="zh-CN"/>
              </w:rPr>
              <w:t>CA_n24A-n48A-n77(2A)</w:t>
            </w:r>
          </w:p>
        </w:tc>
        <w:tc>
          <w:tcPr>
            <w:tcW w:w="2785" w:type="dxa"/>
            <w:tcBorders>
              <w:top w:val="nil"/>
              <w:left w:val="single" w:sz="4" w:space="0" w:color="auto"/>
              <w:bottom w:val="nil"/>
              <w:right w:val="single" w:sz="4" w:space="0" w:color="auto"/>
            </w:tcBorders>
            <w:vAlign w:val="center"/>
          </w:tcPr>
          <w:p w14:paraId="00C10380"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7AFF7C8" w14:textId="77777777" w:rsidR="006F6378" w:rsidRPr="00C30686" w:rsidRDefault="006F6378" w:rsidP="0094020B">
            <w:pPr>
              <w:pStyle w:val="TAC"/>
              <w:rPr>
                <w:rFonts w:eastAsiaTheme="minorEastAsia"/>
                <w:lang w:val="en-US"/>
              </w:rPr>
            </w:pPr>
            <w:r w:rsidRPr="00C30686">
              <w:rPr>
                <w:rFonts w:eastAsia="MS Mincho"/>
                <w:lang w:val="en-US" w:eastAsia="zh-CN"/>
              </w:rPr>
              <w:t>n24</w:t>
            </w:r>
          </w:p>
        </w:tc>
        <w:tc>
          <w:tcPr>
            <w:tcW w:w="4356" w:type="dxa"/>
            <w:tcBorders>
              <w:top w:val="single" w:sz="4" w:space="0" w:color="auto"/>
              <w:left w:val="single" w:sz="4" w:space="0" w:color="auto"/>
              <w:bottom w:val="single" w:sz="4" w:space="0" w:color="auto"/>
              <w:right w:val="single" w:sz="4" w:space="0" w:color="auto"/>
            </w:tcBorders>
            <w:vAlign w:val="center"/>
          </w:tcPr>
          <w:p w14:paraId="04C16291" w14:textId="77777777" w:rsidR="006F6378" w:rsidRPr="00C30686" w:rsidRDefault="006F6378" w:rsidP="0094020B">
            <w:pPr>
              <w:pStyle w:val="TAC"/>
              <w:rPr>
                <w:rFonts w:ascii="Calibri" w:eastAsia="MS Mincho" w:hAnsi="Calibri"/>
                <w:sz w:val="21"/>
                <w:lang w:val="en-US" w:eastAsia="zh-CN"/>
              </w:rPr>
            </w:pPr>
            <w:r w:rsidRPr="00C30686">
              <w:rPr>
                <w:rFonts w:eastAsiaTheme="minorEastAsia"/>
                <w:lang w:val="en-US" w:eastAsia="zh-CN" w:bidi="ar"/>
              </w:rPr>
              <w:t>5, 10</w:t>
            </w:r>
          </w:p>
        </w:tc>
        <w:tc>
          <w:tcPr>
            <w:tcW w:w="2445" w:type="dxa"/>
            <w:tcBorders>
              <w:top w:val="nil"/>
              <w:left w:val="single" w:sz="4" w:space="0" w:color="auto"/>
              <w:bottom w:val="nil"/>
              <w:right w:val="single" w:sz="4" w:space="0" w:color="auto"/>
            </w:tcBorders>
            <w:vAlign w:val="center"/>
          </w:tcPr>
          <w:p w14:paraId="09EF086B"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0</w:t>
            </w:r>
          </w:p>
        </w:tc>
      </w:tr>
      <w:tr w:rsidR="006F6378" w:rsidRPr="00C30686" w14:paraId="48ECE6F0" w14:textId="77777777" w:rsidTr="004F423A">
        <w:trPr>
          <w:trHeight w:val="29"/>
        </w:trPr>
        <w:tc>
          <w:tcPr>
            <w:tcW w:w="2742" w:type="dxa"/>
            <w:tcBorders>
              <w:top w:val="nil"/>
              <w:left w:val="single" w:sz="4" w:space="0" w:color="auto"/>
              <w:bottom w:val="nil"/>
              <w:right w:val="single" w:sz="4" w:space="0" w:color="auto"/>
            </w:tcBorders>
            <w:vAlign w:val="center"/>
          </w:tcPr>
          <w:p w14:paraId="7596311C" w14:textId="77777777" w:rsidR="006F6378" w:rsidRPr="00C30686" w:rsidRDefault="006F6378" w:rsidP="0094020B">
            <w:pPr>
              <w:pStyle w:val="TAC"/>
              <w:rPr>
                <w:rFonts w:eastAsiaTheme="minorEastAsia"/>
                <w:szCs w:val="18"/>
                <w:lang w:val="en-US"/>
              </w:rPr>
            </w:pPr>
          </w:p>
        </w:tc>
        <w:tc>
          <w:tcPr>
            <w:tcW w:w="2785" w:type="dxa"/>
            <w:tcBorders>
              <w:top w:val="nil"/>
              <w:left w:val="single" w:sz="4" w:space="0" w:color="auto"/>
              <w:bottom w:val="nil"/>
              <w:right w:val="single" w:sz="4" w:space="0" w:color="auto"/>
            </w:tcBorders>
            <w:vAlign w:val="center"/>
          </w:tcPr>
          <w:p w14:paraId="1DE6F513"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054995E" w14:textId="77777777" w:rsidR="006F6378" w:rsidRPr="00C30686" w:rsidRDefault="006F6378" w:rsidP="0094020B">
            <w:pPr>
              <w:pStyle w:val="TAC"/>
              <w:rPr>
                <w:rFonts w:eastAsiaTheme="minorEastAsia"/>
                <w:lang w:val="en-US"/>
              </w:rPr>
            </w:pPr>
            <w:r w:rsidRPr="00C30686">
              <w:rPr>
                <w:rFonts w:eastAsia="MS Mincho"/>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088C7F39" w14:textId="77777777" w:rsidR="006F6378" w:rsidRPr="00C30686" w:rsidRDefault="006F6378" w:rsidP="0094020B">
            <w:pPr>
              <w:pStyle w:val="TAC"/>
              <w:rPr>
                <w:rFonts w:ascii="Calibri" w:eastAsia="MS Mincho" w:hAnsi="Calibri"/>
                <w:sz w:val="21"/>
                <w:lang w:val="en-US" w:eastAsia="zh-CN"/>
              </w:rPr>
            </w:pPr>
            <w:r w:rsidRPr="00C30686">
              <w:rPr>
                <w:rFonts w:eastAsiaTheme="minorEastAsia"/>
                <w:lang w:val="en-US" w:eastAsia="zh-CN" w:bidi="ar"/>
              </w:rPr>
              <w:t>5, 10, 15, 20, 40, 50, 60, 70, 80, 90, 100</w:t>
            </w:r>
          </w:p>
        </w:tc>
        <w:tc>
          <w:tcPr>
            <w:tcW w:w="2445" w:type="dxa"/>
            <w:tcBorders>
              <w:top w:val="nil"/>
              <w:left w:val="single" w:sz="4" w:space="0" w:color="auto"/>
              <w:bottom w:val="nil"/>
              <w:right w:val="single" w:sz="4" w:space="0" w:color="auto"/>
            </w:tcBorders>
            <w:vAlign w:val="center"/>
          </w:tcPr>
          <w:p w14:paraId="10F9598B" w14:textId="77777777" w:rsidR="006F6378" w:rsidRPr="00C30686" w:rsidRDefault="006F6378" w:rsidP="0094020B">
            <w:pPr>
              <w:pStyle w:val="TAC"/>
              <w:rPr>
                <w:rFonts w:eastAsiaTheme="minorEastAsia"/>
                <w:szCs w:val="18"/>
                <w:lang w:val="en-US" w:eastAsia="zh-CN"/>
              </w:rPr>
            </w:pPr>
          </w:p>
        </w:tc>
      </w:tr>
      <w:tr w:rsidR="006F6378" w:rsidRPr="00C30686" w14:paraId="57EA2AF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3645CEE" w14:textId="77777777" w:rsidR="006F6378" w:rsidRPr="00C30686" w:rsidRDefault="006F6378" w:rsidP="0094020B">
            <w:pPr>
              <w:pStyle w:val="TAC"/>
              <w:rPr>
                <w:rFonts w:eastAsiaTheme="minorEastAsia"/>
                <w:szCs w:val="18"/>
                <w:lang w:val="en-US"/>
              </w:rPr>
            </w:pPr>
          </w:p>
        </w:tc>
        <w:tc>
          <w:tcPr>
            <w:tcW w:w="2785" w:type="dxa"/>
            <w:tcBorders>
              <w:top w:val="nil"/>
              <w:left w:val="single" w:sz="4" w:space="0" w:color="auto"/>
              <w:bottom w:val="single" w:sz="4" w:space="0" w:color="auto"/>
              <w:right w:val="single" w:sz="4" w:space="0" w:color="auto"/>
            </w:tcBorders>
            <w:vAlign w:val="center"/>
          </w:tcPr>
          <w:p w14:paraId="7C4DE4D5"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350BF6E" w14:textId="77777777" w:rsidR="006F6378" w:rsidRPr="00C30686" w:rsidRDefault="006F6378" w:rsidP="0094020B">
            <w:pPr>
              <w:pStyle w:val="TAC"/>
              <w:rPr>
                <w:rFonts w:eastAsiaTheme="minorEastAsia"/>
                <w:lang w:val="en-US"/>
              </w:rPr>
            </w:pPr>
            <w:r w:rsidRPr="00C30686">
              <w:rPr>
                <w:rFonts w:eastAsia="MS Mincho"/>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5BCCC922" w14:textId="77777777" w:rsidR="006F6378" w:rsidRPr="00C30686" w:rsidRDefault="006F6378" w:rsidP="0094020B">
            <w:pPr>
              <w:pStyle w:val="TAC"/>
              <w:rPr>
                <w:rFonts w:ascii="Calibri" w:eastAsia="MS Mincho" w:hAnsi="Calibri"/>
                <w:sz w:val="21"/>
                <w:lang w:val="en-US" w:eastAsia="zh-CN"/>
              </w:rPr>
            </w:pPr>
            <w:r w:rsidRPr="00C30686">
              <w:rPr>
                <w:rFonts w:eastAsiaTheme="minorEastAsia"/>
                <w:lang w:val="en-US" w:eastAsia="zh-CN" w:bidi="ar"/>
              </w:rPr>
              <w:t>CA_n77(2A) BCS0</w:t>
            </w:r>
          </w:p>
        </w:tc>
        <w:tc>
          <w:tcPr>
            <w:tcW w:w="2445" w:type="dxa"/>
            <w:tcBorders>
              <w:top w:val="nil"/>
              <w:left w:val="single" w:sz="4" w:space="0" w:color="auto"/>
              <w:bottom w:val="single" w:sz="4" w:space="0" w:color="auto"/>
              <w:right w:val="single" w:sz="4" w:space="0" w:color="auto"/>
            </w:tcBorders>
            <w:vAlign w:val="center"/>
          </w:tcPr>
          <w:p w14:paraId="5A4D05F3" w14:textId="77777777" w:rsidR="006F6378" w:rsidRPr="00C30686" w:rsidRDefault="006F6378" w:rsidP="0094020B">
            <w:pPr>
              <w:pStyle w:val="TAC"/>
              <w:rPr>
                <w:rFonts w:eastAsiaTheme="minorEastAsia"/>
                <w:szCs w:val="18"/>
                <w:lang w:val="en-US" w:eastAsia="zh-CN"/>
              </w:rPr>
            </w:pPr>
          </w:p>
        </w:tc>
      </w:tr>
      <w:tr w:rsidR="006F6378" w:rsidRPr="00C30686" w14:paraId="3718B0C7" w14:textId="77777777" w:rsidTr="004F423A">
        <w:trPr>
          <w:trHeight w:val="29"/>
        </w:trPr>
        <w:tc>
          <w:tcPr>
            <w:tcW w:w="2742" w:type="dxa"/>
            <w:tcBorders>
              <w:top w:val="nil"/>
              <w:left w:val="single" w:sz="4" w:space="0" w:color="auto"/>
              <w:bottom w:val="nil"/>
              <w:right w:val="single" w:sz="4" w:space="0" w:color="auto"/>
            </w:tcBorders>
            <w:vAlign w:val="center"/>
          </w:tcPr>
          <w:p w14:paraId="4D804BCE" w14:textId="77777777" w:rsidR="006F6378" w:rsidRPr="00C30686" w:rsidRDefault="006F6378" w:rsidP="0094020B">
            <w:pPr>
              <w:pStyle w:val="TAC"/>
              <w:rPr>
                <w:rFonts w:eastAsiaTheme="minorEastAsia"/>
                <w:szCs w:val="18"/>
                <w:lang w:val="en-US"/>
              </w:rPr>
            </w:pPr>
            <w:r w:rsidRPr="00C30686">
              <w:rPr>
                <w:rFonts w:eastAsia="MS Mincho"/>
                <w:lang w:val="en-US" w:eastAsia="zh-CN"/>
              </w:rPr>
              <w:t>CA_n24A-n48(2A)-n77(2A)</w:t>
            </w:r>
          </w:p>
        </w:tc>
        <w:tc>
          <w:tcPr>
            <w:tcW w:w="2785" w:type="dxa"/>
            <w:tcBorders>
              <w:top w:val="nil"/>
              <w:left w:val="single" w:sz="4" w:space="0" w:color="auto"/>
              <w:bottom w:val="nil"/>
              <w:right w:val="single" w:sz="4" w:space="0" w:color="auto"/>
            </w:tcBorders>
            <w:vAlign w:val="center"/>
          </w:tcPr>
          <w:p w14:paraId="4DE90F80"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1049066" w14:textId="77777777" w:rsidR="006F6378" w:rsidRPr="00C30686" w:rsidRDefault="006F6378" w:rsidP="0094020B">
            <w:pPr>
              <w:pStyle w:val="TAC"/>
              <w:rPr>
                <w:rFonts w:eastAsiaTheme="minorEastAsia"/>
                <w:lang w:val="en-US"/>
              </w:rPr>
            </w:pPr>
            <w:r w:rsidRPr="00C30686">
              <w:rPr>
                <w:rFonts w:eastAsia="MS Mincho"/>
                <w:lang w:val="en-US" w:eastAsia="zh-CN"/>
              </w:rPr>
              <w:t>n24</w:t>
            </w:r>
          </w:p>
        </w:tc>
        <w:tc>
          <w:tcPr>
            <w:tcW w:w="4356" w:type="dxa"/>
            <w:tcBorders>
              <w:top w:val="single" w:sz="4" w:space="0" w:color="auto"/>
              <w:left w:val="single" w:sz="4" w:space="0" w:color="auto"/>
              <w:bottom w:val="single" w:sz="4" w:space="0" w:color="auto"/>
              <w:right w:val="single" w:sz="4" w:space="0" w:color="auto"/>
            </w:tcBorders>
            <w:vAlign w:val="center"/>
          </w:tcPr>
          <w:p w14:paraId="272445F0" w14:textId="77777777" w:rsidR="006F6378" w:rsidRPr="00C30686" w:rsidRDefault="006F6378" w:rsidP="0094020B">
            <w:pPr>
              <w:pStyle w:val="TAC"/>
              <w:rPr>
                <w:rFonts w:ascii="Calibri" w:eastAsia="MS Mincho" w:hAnsi="Calibri"/>
                <w:sz w:val="21"/>
                <w:lang w:val="en-US" w:eastAsia="zh-CN"/>
              </w:rPr>
            </w:pPr>
            <w:r w:rsidRPr="00C30686">
              <w:rPr>
                <w:rFonts w:eastAsiaTheme="minorEastAsia"/>
                <w:lang w:val="en-US" w:eastAsia="zh-CN" w:bidi="ar"/>
              </w:rPr>
              <w:t>5, 10</w:t>
            </w:r>
          </w:p>
        </w:tc>
        <w:tc>
          <w:tcPr>
            <w:tcW w:w="2445" w:type="dxa"/>
            <w:tcBorders>
              <w:top w:val="nil"/>
              <w:left w:val="single" w:sz="4" w:space="0" w:color="auto"/>
              <w:bottom w:val="nil"/>
              <w:right w:val="single" w:sz="4" w:space="0" w:color="auto"/>
            </w:tcBorders>
            <w:vAlign w:val="center"/>
          </w:tcPr>
          <w:p w14:paraId="359BDA76" w14:textId="77777777" w:rsidR="006F6378" w:rsidRPr="00C30686" w:rsidRDefault="006F6378" w:rsidP="0094020B">
            <w:pPr>
              <w:pStyle w:val="TAC"/>
              <w:rPr>
                <w:rFonts w:eastAsiaTheme="minorEastAsia"/>
                <w:szCs w:val="18"/>
                <w:lang w:val="en-US" w:eastAsia="zh-CN"/>
              </w:rPr>
            </w:pPr>
            <w:r w:rsidRPr="00C30686">
              <w:rPr>
                <w:rFonts w:eastAsiaTheme="minorEastAsia"/>
                <w:lang w:val="en-US" w:eastAsia="zh-CN"/>
              </w:rPr>
              <w:t>0</w:t>
            </w:r>
          </w:p>
        </w:tc>
      </w:tr>
      <w:tr w:rsidR="006F6378" w:rsidRPr="00C30686" w14:paraId="50EF00E9" w14:textId="77777777" w:rsidTr="004F423A">
        <w:trPr>
          <w:trHeight w:val="29"/>
        </w:trPr>
        <w:tc>
          <w:tcPr>
            <w:tcW w:w="2742" w:type="dxa"/>
            <w:tcBorders>
              <w:top w:val="nil"/>
              <w:left w:val="single" w:sz="4" w:space="0" w:color="auto"/>
              <w:bottom w:val="nil"/>
              <w:right w:val="single" w:sz="4" w:space="0" w:color="auto"/>
            </w:tcBorders>
            <w:vAlign w:val="center"/>
          </w:tcPr>
          <w:p w14:paraId="4942A499" w14:textId="77777777" w:rsidR="006F6378" w:rsidRPr="00C30686" w:rsidRDefault="006F6378" w:rsidP="0094020B">
            <w:pPr>
              <w:pStyle w:val="TAC"/>
              <w:rPr>
                <w:rFonts w:eastAsiaTheme="minorEastAsia"/>
                <w:szCs w:val="18"/>
                <w:lang w:val="en-US"/>
              </w:rPr>
            </w:pPr>
          </w:p>
        </w:tc>
        <w:tc>
          <w:tcPr>
            <w:tcW w:w="2785" w:type="dxa"/>
            <w:tcBorders>
              <w:top w:val="nil"/>
              <w:left w:val="single" w:sz="4" w:space="0" w:color="auto"/>
              <w:bottom w:val="nil"/>
              <w:right w:val="single" w:sz="4" w:space="0" w:color="auto"/>
            </w:tcBorders>
            <w:vAlign w:val="center"/>
          </w:tcPr>
          <w:p w14:paraId="1CB16769"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CD8FB36" w14:textId="77777777" w:rsidR="006F6378" w:rsidRPr="00C30686" w:rsidRDefault="006F6378" w:rsidP="0094020B">
            <w:pPr>
              <w:pStyle w:val="TAC"/>
              <w:rPr>
                <w:rFonts w:eastAsiaTheme="minorEastAsia"/>
                <w:lang w:val="en-US"/>
              </w:rPr>
            </w:pPr>
            <w:r w:rsidRPr="00C30686">
              <w:rPr>
                <w:rFonts w:eastAsiaTheme="minorEastAsia"/>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0B2A3F2E"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CA_n48(2A) BCS0</w:t>
            </w:r>
          </w:p>
        </w:tc>
        <w:tc>
          <w:tcPr>
            <w:tcW w:w="2445" w:type="dxa"/>
            <w:tcBorders>
              <w:top w:val="nil"/>
              <w:left w:val="single" w:sz="4" w:space="0" w:color="auto"/>
              <w:bottom w:val="nil"/>
              <w:right w:val="single" w:sz="4" w:space="0" w:color="auto"/>
            </w:tcBorders>
            <w:vAlign w:val="center"/>
          </w:tcPr>
          <w:p w14:paraId="6EC68526" w14:textId="77777777" w:rsidR="006F6378" w:rsidRPr="00C30686" w:rsidRDefault="006F6378" w:rsidP="0094020B">
            <w:pPr>
              <w:pStyle w:val="TAC"/>
              <w:rPr>
                <w:rFonts w:eastAsiaTheme="minorEastAsia"/>
                <w:szCs w:val="18"/>
                <w:lang w:val="en-US" w:eastAsia="zh-CN"/>
              </w:rPr>
            </w:pPr>
          </w:p>
        </w:tc>
      </w:tr>
      <w:tr w:rsidR="006F6378" w:rsidRPr="00C30686" w14:paraId="465FD26E"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C02B917" w14:textId="77777777" w:rsidR="006F6378" w:rsidRPr="00C30686" w:rsidRDefault="006F6378" w:rsidP="0094020B">
            <w:pPr>
              <w:pStyle w:val="TAC"/>
              <w:rPr>
                <w:rFonts w:eastAsiaTheme="minorEastAsia"/>
                <w:szCs w:val="18"/>
                <w:lang w:val="en-US"/>
              </w:rPr>
            </w:pPr>
          </w:p>
        </w:tc>
        <w:tc>
          <w:tcPr>
            <w:tcW w:w="2785" w:type="dxa"/>
            <w:tcBorders>
              <w:top w:val="nil"/>
              <w:left w:val="single" w:sz="4" w:space="0" w:color="auto"/>
              <w:bottom w:val="single" w:sz="4" w:space="0" w:color="auto"/>
              <w:right w:val="single" w:sz="4" w:space="0" w:color="auto"/>
            </w:tcBorders>
            <w:vAlign w:val="center"/>
          </w:tcPr>
          <w:p w14:paraId="0F83AE61"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9C57F01" w14:textId="77777777" w:rsidR="006F6378" w:rsidRPr="00C30686" w:rsidRDefault="006F6378" w:rsidP="0094020B">
            <w:pPr>
              <w:pStyle w:val="TAC"/>
              <w:rPr>
                <w:rFonts w:eastAsiaTheme="minorEastAsia"/>
                <w:lang w:val="en-US"/>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38A612F2"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CA_n77(2A) BCS0</w:t>
            </w:r>
          </w:p>
        </w:tc>
        <w:tc>
          <w:tcPr>
            <w:tcW w:w="2445" w:type="dxa"/>
            <w:tcBorders>
              <w:top w:val="nil"/>
              <w:left w:val="single" w:sz="4" w:space="0" w:color="auto"/>
              <w:bottom w:val="single" w:sz="4" w:space="0" w:color="auto"/>
              <w:right w:val="single" w:sz="4" w:space="0" w:color="auto"/>
            </w:tcBorders>
            <w:vAlign w:val="center"/>
          </w:tcPr>
          <w:p w14:paraId="56318FA0" w14:textId="77777777" w:rsidR="006F6378" w:rsidRPr="00C30686" w:rsidRDefault="006F6378" w:rsidP="0094020B">
            <w:pPr>
              <w:pStyle w:val="TAC"/>
              <w:rPr>
                <w:rFonts w:eastAsiaTheme="minorEastAsia"/>
                <w:szCs w:val="18"/>
                <w:lang w:val="en-US" w:eastAsia="zh-CN"/>
              </w:rPr>
            </w:pPr>
          </w:p>
        </w:tc>
      </w:tr>
      <w:tr w:rsidR="006F6378" w:rsidRPr="00C30686" w14:paraId="0CD667E5"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5188F9D"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CA_n25A-n29A-n66A</w:t>
            </w:r>
          </w:p>
        </w:tc>
        <w:tc>
          <w:tcPr>
            <w:tcW w:w="2785" w:type="dxa"/>
            <w:tcBorders>
              <w:top w:val="single" w:sz="4" w:space="0" w:color="auto"/>
              <w:left w:val="single" w:sz="4" w:space="0" w:color="auto"/>
              <w:bottom w:val="nil"/>
              <w:right w:val="single" w:sz="4" w:space="0" w:color="auto"/>
            </w:tcBorders>
            <w:vAlign w:val="center"/>
          </w:tcPr>
          <w:p w14:paraId="7A4A691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CA_n25A-n66A</w:t>
            </w:r>
          </w:p>
        </w:tc>
        <w:tc>
          <w:tcPr>
            <w:tcW w:w="1259" w:type="dxa"/>
            <w:tcBorders>
              <w:top w:val="single" w:sz="4" w:space="0" w:color="auto"/>
              <w:left w:val="single" w:sz="4" w:space="0" w:color="auto"/>
              <w:bottom w:val="single" w:sz="4" w:space="0" w:color="auto"/>
              <w:right w:val="single" w:sz="4" w:space="0" w:color="auto"/>
            </w:tcBorders>
            <w:vAlign w:val="center"/>
          </w:tcPr>
          <w:p w14:paraId="13AE0573" w14:textId="77777777" w:rsidR="006F6378" w:rsidRPr="00C30686" w:rsidRDefault="006F6378" w:rsidP="0094020B">
            <w:pPr>
              <w:pStyle w:val="TAC"/>
              <w:rPr>
                <w:rFonts w:eastAsiaTheme="minorEastAsia" w:cs="Arial"/>
                <w:szCs w:val="18"/>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1613D6E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1227683B"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0</w:t>
            </w:r>
          </w:p>
        </w:tc>
      </w:tr>
      <w:tr w:rsidR="006F6378" w:rsidRPr="00C30686" w14:paraId="6DDD9C3F" w14:textId="77777777" w:rsidTr="004F423A">
        <w:trPr>
          <w:trHeight w:val="29"/>
        </w:trPr>
        <w:tc>
          <w:tcPr>
            <w:tcW w:w="2742" w:type="dxa"/>
            <w:tcBorders>
              <w:top w:val="nil"/>
              <w:left w:val="single" w:sz="4" w:space="0" w:color="auto"/>
              <w:bottom w:val="nil"/>
              <w:right w:val="single" w:sz="4" w:space="0" w:color="auto"/>
            </w:tcBorders>
            <w:vAlign w:val="center"/>
          </w:tcPr>
          <w:p w14:paraId="185C621C" w14:textId="77777777" w:rsidR="006F6378" w:rsidRPr="00C30686" w:rsidRDefault="006F6378" w:rsidP="0094020B">
            <w:pPr>
              <w:pStyle w:val="TAC"/>
              <w:rPr>
                <w:rFonts w:eastAsiaTheme="minorEastAsia" w:cs="Arial"/>
                <w:szCs w:val="18"/>
                <w:lang w:val="en-US" w:eastAsia="zh-CN"/>
              </w:rPr>
            </w:pPr>
          </w:p>
        </w:tc>
        <w:tc>
          <w:tcPr>
            <w:tcW w:w="2785" w:type="dxa"/>
            <w:tcBorders>
              <w:top w:val="nil"/>
              <w:left w:val="single" w:sz="4" w:space="0" w:color="auto"/>
              <w:bottom w:val="nil"/>
              <w:right w:val="single" w:sz="4" w:space="0" w:color="auto"/>
            </w:tcBorders>
            <w:vAlign w:val="center"/>
          </w:tcPr>
          <w:p w14:paraId="2B2C7C3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4A59AEC" w14:textId="77777777" w:rsidR="006F6378" w:rsidRPr="00C30686" w:rsidRDefault="006F6378" w:rsidP="0094020B">
            <w:pPr>
              <w:pStyle w:val="TAC"/>
              <w:rPr>
                <w:rFonts w:eastAsiaTheme="minorEastAsia" w:cs="Arial"/>
                <w:szCs w:val="18"/>
                <w:lang w:val="en-US" w:eastAsia="zh-CN"/>
              </w:rPr>
            </w:pPr>
            <w:r w:rsidRPr="00C30686">
              <w:rPr>
                <w:rFonts w:eastAsiaTheme="minorEastAsia"/>
                <w:lang w:val="en-US" w:eastAsia="zh-CN"/>
              </w:rPr>
              <w:t>n29</w:t>
            </w:r>
          </w:p>
        </w:tc>
        <w:tc>
          <w:tcPr>
            <w:tcW w:w="4356" w:type="dxa"/>
            <w:tcBorders>
              <w:top w:val="single" w:sz="4" w:space="0" w:color="auto"/>
              <w:left w:val="single" w:sz="4" w:space="0" w:color="auto"/>
              <w:bottom w:val="single" w:sz="4" w:space="0" w:color="auto"/>
              <w:right w:val="single" w:sz="4" w:space="0" w:color="auto"/>
            </w:tcBorders>
            <w:vAlign w:val="center"/>
          </w:tcPr>
          <w:p w14:paraId="40354D3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w:t>
            </w:r>
          </w:p>
        </w:tc>
        <w:tc>
          <w:tcPr>
            <w:tcW w:w="2445" w:type="dxa"/>
            <w:tcBorders>
              <w:top w:val="nil"/>
              <w:left w:val="single" w:sz="4" w:space="0" w:color="auto"/>
              <w:bottom w:val="nil"/>
              <w:right w:val="single" w:sz="4" w:space="0" w:color="auto"/>
            </w:tcBorders>
            <w:vAlign w:val="center"/>
          </w:tcPr>
          <w:p w14:paraId="57E10084" w14:textId="77777777" w:rsidR="006F6378" w:rsidRPr="00C30686" w:rsidRDefault="006F6378" w:rsidP="0094020B">
            <w:pPr>
              <w:pStyle w:val="TAC"/>
              <w:rPr>
                <w:rFonts w:eastAsiaTheme="minorEastAsia" w:cs="Arial"/>
                <w:szCs w:val="18"/>
                <w:lang w:val="en-US" w:eastAsia="zh-CN"/>
              </w:rPr>
            </w:pPr>
          </w:p>
        </w:tc>
      </w:tr>
      <w:tr w:rsidR="006F6378" w:rsidRPr="00C30686" w14:paraId="386439A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9C003FC" w14:textId="77777777" w:rsidR="006F6378" w:rsidRPr="00C30686" w:rsidRDefault="006F6378" w:rsidP="0094020B">
            <w:pPr>
              <w:pStyle w:val="TAC"/>
              <w:rPr>
                <w:rFonts w:eastAsiaTheme="minorEastAsia" w:cs="Arial"/>
                <w:szCs w:val="18"/>
                <w:lang w:val="en-US" w:eastAsia="zh-CN"/>
              </w:rPr>
            </w:pPr>
          </w:p>
        </w:tc>
        <w:tc>
          <w:tcPr>
            <w:tcW w:w="2785" w:type="dxa"/>
            <w:tcBorders>
              <w:top w:val="nil"/>
              <w:left w:val="single" w:sz="4" w:space="0" w:color="auto"/>
              <w:bottom w:val="single" w:sz="4" w:space="0" w:color="auto"/>
              <w:right w:val="single" w:sz="4" w:space="0" w:color="auto"/>
            </w:tcBorders>
            <w:vAlign w:val="center"/>
          </w:tcPr>
          <w:p w14:paraId="0665D85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C29CD90" w14:textId="77777777" w:rsidR="006F6378" w:rsidRPr="00C30686" w:rsidRDefault="006F6378" w:rsidP="0094020B">
            <w:pPr>
              <w:pStyle w:val="TAC"/>
              <w:rPr>
                <w:rFonts w:eastAsiaTheme="minorEastAsia" w:cs="Arial"/>
                <w:szCs w:val="18"/>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3ABFD12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single" w:sz="4" w:space="0" w:color="auto"/>
              <w:right w:val="single" w:sz="4" w:space="0" w:color="auto"/>
            </w:tcBorders>
            <w:vAlign w:val="center"/>
          </w:tcPr>
          <w:p w14:paraId="6BC67ADC" w14:textId="77777777" w:rsidR="006F6378" w:rsidRPr="00C30686" w:rsidRDefault="006F6378" w:rsidP="0094020B">
            <w:pPr>
              <w:pStyle w:val="TAC"/>
              <w:rPr>
                <w:rFonts w:eastAsiaTheme="minorEastAsia" w:cs="Arial"/>
                <w:szCs w:val="18"/>
                <w:lang w:val="en-US" w:eastAsia="zh-CN"/>
              </w:rPr>
            </w:pPr>
          </w:p>
        </w:tc>
      </w:tr>
      <w:tr w:rsidR="006F6378" w:rsidRPr="00C30686" w14:paraId="1B67BA2C"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8041BD2" w14:textId="77777777" w:rsidR="006F6378" w:rsidRPr="00C30686" w:rsidRDefault="006F6378" w:rsidP="0094020B">
            <w:pPr>
              <w:pStyle w:val="TAC"/>
              <w:rPr>
                <w:rFonts w:eastAsiaTheme="minorEastAsia" w:cs="Arial"/>
                <w:szCs w:val="18"/>
                <w:lang w:val="en-US" w:eastAsia="zh-CN"/>
              </w:rPr>
            </w:pPr>
            <w:r w:rsidRPr="00C30686">
              <w:rPr>
                <w:rFonts w:eastAsiaTheme="minorEastAsia"/>
                <w:lang w:val="zh-CN" w:eastAsia="zh-CN"/>
              </w:rPr>
              <w:t>CA_n25A-n38A-n66A</w:t>
            </w:r>
          </w:p>
        </w:tc>
        <w:tc>
          <w:tcPr>
            <w:tcW w:w="2785" w:type="dxa"/>
            <w:tcBorders>
              <w:top w:val="single" w:sz="4" w:space="0" w:color="auto"/>
              <w:left w:val="single" w:sz="4" w:space="0" w:color="auto"/>
              <w:bottom w:val="nil"/>
              <w:right w:val="single" w:sz="4" w:space="0" w:color="auto"/>
            </w:tcBorders>
            <w:vAlign w:val="center"/>
          </w:tcPr>
          <w:p w14:paraId="50AC3FEC"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CA_n25A-n38A</w:t>
            </w:r>
          </w:p>
          <w:p w14:paraId="7B1D2BA7"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CA_n25A-n66A</w:t>
            </w:r>
          </w:p>
          <w:p w14:paraId="2920AD97"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CA_n38A-n66A</w:t>
            </w:r>
          </w:p>
        </w:tc>
        <w:tc>
          <w:tcPr>
            <w:tcW w:w="1259" w:type="dxa"/>
            <w:tcBorders>
              <w:top w:val="single" w:sz="4" w:space="0" w:color="auto"/>
              <w:left w:val="single" w:sz="4" w:space="0" w:color="auto"/>
              <w:bottom w:val="single" w:sz="4" w:space="0" w:color="auto"/>
              <w:right w:val="single" w:sz="4" w:space="0" w:color="auto"/>
            </w:tcBorders>
            <w:vAlign w:val="center"/>
          </w:tcPr>
          <w:p w14:paraId="65B04083" w14:textId="77777777" w:rsidR="006F6378" w:rsidRPr="00C30686" w:rsidRDefault="006F6378" w:rsidP="0094020B">
            <w:pPr>
              <w:pStyle w:val="TAC"/>
              <w:rPr>
                <w:rFonts w:eastAsiaTheme="minorEastAsia" w:cs="Arial"/>
                <w:szCs w:val="18"/>
                <w:lang w:val="en-US"/>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35A7C672"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0074C9A0"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0</w:t>
            </w:r>
          </w:p>
        </w:tc>
      </w:tr>
      <w:tr w:rsidR="006F6378" w:rsidRPr="00C30686" w14:paraId="6659B420" w14:textId="77777777" w:rsidTr="004F423A">
        <w:trPr>
          <w:trHeight w:val="29"/>
        </w:trPr>
        <w:tc>
          <w:tcPr>
            <w:tcW w:w="2742" w:type="dxa"/>
            <w:tcBorders>
              <w:top w:val="nil"/>
              <w:left w:val="single" w:sz="4" w:space="0" w:color="auto"/>
              <w:bottom w:val="nil"/>
              <w:right w:val="single" w:sz="4" w:space="0" w:color="auto"/>
            </w:tcBorders>
            <w:vAlign w:val="center"/>
          </w:tcPr>
          <w:p w14:paraId="755DE28E" w14:textId="77777777" w:rsidR="006F6378" w:rsidRPr="00C30686" w:rsidRDefault="006F6378" w:rsidP="0094020B">
            <w:pPr>
              <w:pStyle w:val="TAC"/>
              <w:rPr>
                <w:rFonts w:eastAsiaTheme="minorEastAsia" w:cs="Arial"/>
                <w:szCs w:val="18"/>
                <w:lang w:val="en-US" w:eastAsia="zh-CN"/>
              </w:rPr>
            </w:pPr>
          </w:p>
        </w:tc>
        <w:tc>
          <w:tcPr>
            <w:tcW w:w="2785" w:type="dxa"/>
            <w:tcBorders>
              <w:top w:val="nil"/>
              <w:left w:val="single" w:sz="4" w:space="0" w:color="auto"/>
              <w:bottom w:val="nil"/>
              <w:right w:val="single" w:sz="4" w:space="0" w:color="auto"/>
            </w:tcBorders>
            <w:vAlign w:val="center"/>
          </w:tcPr>
          <w:p w14:paraId="2DC94C3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E7EE947" w14:textId="77777777" w:rsidR="006F6378" w:rsidRPr="00C30686" w:rsidRDefault="006F6378" w:rsidP="0094020B">
            <w:pPr>
              <w:pStyle w:val="TAC"/>
              <w:rPr>
                <w:rFonts w:eastAsiaTheme="minorEastAsia" w:cs="Arial"/>
                <w:szCs w:val="18"/>
                <w:lang w:val="en-US"/>
              </w:rPr>
            </w:pPr>
            <w:r w:rsidRPr="00C30686">
              <w:rPr>
                <w:rFonts w:eastAsiaTheme="minorEastAsia"/>
                <w:lang w:val="en-US"/>
              </w:rPr>
              <w:t>n38</w:t>
            </w:r>
          </w:p>
        </w:tc>
        <w:tc>
          <w:tcPr>
            <w:tcW w:w="4356" w:type="dxa"/>
            <w:tcBorders>
              <w:top w:val="single" w:sz="4" w:space="0" w:color="auto"/>
              <w:left w:val="single" w:sz="4" w:space="0" w:color="auto"/>
              <w:bottom w:val="single" w:sz="4" w:space="0" w:color="auto"/>
              <w:right w:val="single" w:sz="4" w:space="0" w:color="auto"/>
            </w:tcBorders>
            <w:vAlign w:val="center"/>
          </w:tcPr>
          <w:p w14:paraId="05C7FAD9"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63EF1732" w14:textId="77777777" w:rsidR="006F6378" w:rsidRPr="00C30686" w:rsidRDefault="006F6378" w:rsidP="0094020B">
            <w:pPr>
              <w:pStyle w:val="TAC"/>
              <w:rPr>
                <w:rFonts w:eastAsiaTheme="minorEastAsia" w:cs="Arial"/>
                <w:szCs w:val="18"/>
                <w:lang w:val="en-US" w:eastAsia="zh-CN"/>
              </w:rPr>
            </w:pPr>
          </w:p>
        </w:tc>
      </w:tr>
      <w:tr w:rsidR="006F6378" w:rsidRPr="00C30686" w14:paraId="7C08FF8C"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A601D19" w14:textId="77777777" w:rsidR="006F6378" w:rsidRPr="00C30686" w:rsidRDefault="006F6378" w:rsidP="0094020B">
            <w:pPr>
              <w:pStyle w:val="TAC"/>
              <w:rPr>
                <w:rFonts w:eastAsiaTheme="minorEastAsia" w:cs="Arial"/>
                <w:szCs w:val="18"/>
                <w:lang w:val="en-US" w:eastAsia="zh-CN"/>
              </w:rPr>
            </w:pPr>
          </w:p>
        </w:tc>
        <w:tc>
          <w:tcPr>
            <w:tcW w:w="2785" w:type="dxa"/>
            <w:tcBorders>
              <w:top w:val="nil"/>
              <w:left w:val="single" w:sz="4" w:space="0" w:color="auto"/>
              <w:bottom w:val="single" w:sz="4" w:space="0" w:color="auto"/>
              <w:right w:val="single" w:sz="4" w:space="0" w:color="auto"/>
            </w:tcBorders>
            <w:vAlign w:val="center"/>
          </w:tcPr>
          <w:p w14:paraId="74490A0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11235AA" w14:textId="77777777" w:rsidR="006F6378" w:rsidRPr="00C30686" w:rsidRDefault="006F6378" w:rsidP="0094020B">
            <w:pPr>
              <w:pStyle w:val="TAC"/>
              <w:rPr>
                <w:rFonts w:eastAsiaTheme="minorEastAsia" w:cs="Arial"/>
                <w:szCs w:val="18"/>
                <w:lang w:val="en-US"/>
              </w:rPr>
            </w:pPr>
            <w:r w:rsidRPr="00C30686">
              <w:rPr>
                <w:rFonts w:eastAsiaTheme="minorEastAsia"/>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22A17820"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single" w:sz="4" w:space="0" w:color="auto"/>
              <w:right w:val="single" w:sz="4" w:space="0" w:color="auto"/>
            </w:tcBorders>
            <w:vAlign w:val="center"/>
          </w:tcPr>
          <w:p w14:paraId="278A3466" w14:textId="77777777" w:rsidR="006F6378" w:rsidRPr="00C30686" w:rsidRDefault="006F6378" w:rsidP="0094020B">
            <w:pPr>
              <w:pStyle w:val="TAC"/>
              <w:rPr>
                <w:rFonts w:eastAsiaTheme="minorEastAsia" w:cs="Arial"/>
                <w:szCs w:val="18"/>
                <w:lang w:val="en-US" w:eastAsia="zh-CN"/>
              </w:rPr>
            </w:pPr>
          </w:p>
        </w:tc>
      </w:tr>
      <w:tr w:rsidR="006F6378" w:rsidRPr="00C30686" w14:paraId="5684314E"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0409D8B" w14:textId="77777777" w:rsidR="006F6378" w:rsidRPr="00C30686" w:rsidRDefault="006F6378" w:rsidP="0094020B">
            <w:pPr>
              <w:pStyle w:val="TAC"/>
              <w:rPr>
                <w:rFonts w:eastAsiaTheme="minorEastAsia" w:cs="Arial"/>
                <w:szCs w:val="18"/>
                <w:lang w:val="en-US" w:eastAsia="zh-CN"/>
              </w:rPr>
            </w:pPr>
            <w:r w:rsidRPr="00C30686">
              <w:rPr>
                <w:rFonts w:eastAsiaTheme="minorEastAsia"/>
                <w:color w:val="000000"/>
                <w:lang w:val="en-US" w:eastAsia="zh-CN"/>
              </w:rPr>
              <w:t>CA_n25(2A)-n38A-n66A</w:t>
            </w:r>
          </w:p>
        </w:tc>
        <w:tc>
          <w:tcPr>
            <w:tcW w:w="2785" w:type="dxa"/>
            <w:tcBorders>
              <w:top w:val="single" w:sz="4" w:space="0" w:color="auto"/>
              <w:left w:val="single" w:sz="4" w:space="0" w:color="auto"/>
              <w:bottom w:val="nil"/>
              <w:right w:val="single" w:sz="4" w:space="0" w:color="auto"/>
            </w:tcBorders>
            <w:vAlign w:val="center"/>
          </w:tcPr>
          <w:p w14:paraId="49E87E64"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CA_n25A-n38A</w:t>
            </w:r>
          </w:p>
          <w:p w14:paraId="77459233"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CA_n25A-n66A</w:t>
            </w:r>
          </w:p>
          <w:p w14:paraId="4306AEE1"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CA_n38A-n66A</w:t>
            </w:r>
          </w:p>
        </w:tc>
        <w:tc>
          <w:tcPr>
            <w:tcW w:w="1259" w:type="dxa"/>
            <w:tcBorders>
              <w:top w:val="single" w:sz="4" w:space="0" w:color="auto"/>
              <w:left w:val="single" w:sz="4" w:space="0" w:color="auto"/>
              <w:bottom w:val="single" w:sz="4" w:space="0" w:color="auto"/>
              <w:right w:val="single" w:sz="4" w:space="0" w:color="auto"/>
            </w:tcBorders>
            <w:vAlign w:val="center"/>
          </w:tcPr>
          <w:p w14:paraId="726FCD6B" w14:textId="77777777" w:rsidR="006F6378" w:rsidRPr="00C30686" w:rsidRDefault="006F6378" w:rsidP="0094020B">
            <w:pPr>
              <w:pStyle w:val="TAC"/>
              <w:rPr>
                <w:rFonts w:eastAsiaTheme="minorEastAsia" w:cs="Arial"/>
                <w:szCs w:val="18"/>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4628805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CA_n25(2A)_BCS0</w:t>
            </w:r>
          </w:p>
        </w:tc>
        <w:tc>
          <w:tcPr>
            <w:tcW w:w="2445" w:type="dxa"/>
            <w:tcBorders>
              <w:top w:val="single" w:sz="4" w:space="0" w:color="auto"/>
              <w:left w:val="single" w:sz="4" w:space="0" w:color="auto"/>
              <w:bottom w:val="nil"/>
              <w:right w:val="single" w:sz="4" w:space="0" w:color="auto"/>
            </w:tcBorders>
            <w:vAlign w:val="center"/>
          </w:tcPr>
          <w:p w14:paraId="1AD0C78D"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0</w:t>
            </w:r>
          </w:p>
        </w:tc>
      </w:tr>
      <w:tr w:rsidR="006F6378" w:rsidRPr="00C30686" w14:paraId="1086F507" w14:textId="77777777" w:rsidTr="004F423A">
        <w:trPr>
          <w:trHeight w:val="29"/>
        </w:trPr>
        <w:tc>
          <w:tcPr>
            <w:tcW w:w="2742" w:type="dxa"/>
            <w:tcBorders>
              <w:top w:val="nil"/>
              <w:left w:val="single" w:sz="4" w:space="0" w:color="auto"/>
              <w:bottom w:val="nil"/>
              <w:right w:val="single" w:sz="4" w:space="0" w:color="auto"/>
            </w:tcBorders>
            <w:vAlign w:val="center"/>
          </w:tcPr>
          <w:p w14:paraId="2864694F" w14:textId="77777777" w:rsidR="006F6378" w:rsidRPr="00C30686" w:rsidRDefault="006F6378" w:rsidP="0094020B">
            <w:pPr>
              <w:pStyle w:val="TAC"/>
              <w:rPr>
                <w:rFonts w:eastAsiaTheme="minorEastAsia" w:cs="Arial"/>
                <w:szCs w:val="18"/>
                <w:lang w:val="en-US" w:eastAsia="zh-CN"/>
              </w:rPr>
            </w:pPr>
          </w:p>
        </w:tc>
        <w:tc>
          <w:tcPr>
            <w:tcW w:w="2785" w:type="dxa"/>
            <w:tcBorders>
              <w:top w:val="nil"/>
              <w:left w:val="single" w:sz="4" w:space="0" w:color="auto"/>
              <w:bottom w:val="nil"/>
              <w:right w:val="single" w:sz="4" w:space="0" w:color="auto"/>
            </w:tcBorders>
            <w:vAlign w:val="center"/>
          </w:tcPr>
          <w:p w14:paraId="2F28CBB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B1C51BF" w14:textId="77777777" w:rsidR="006F6378" w:rsidRPr="00C30686" w:rsidRDefault="006F6378" w:rsidP="0094020B">
            <w:pPr>
              <w:pStyle w:val="TAC"/>
              <w:rPr>
                <w:rFonts w:eastAsiaTheme="minorEastAsia" w:cs="Arial"/>
                <w:szCs w:val="18"/>
                <w:lang w:val="en-US" w:eastAsia="zh-CN"/>
              </w:rPr>
            </w:pPr>
            <w:r w:rsidRPr="00C30686">
              <w:rPr>
                <w:rFonts w:eastAsiaTheme="minorEastAsia"/>
                <w:lang w:val="en-US" w:eastAsia="zh-CN"/>
              </w:rPr>
              <w:t>n38</w:t>
            </w:r>
          </w:p>
        </w:tc>
        <w:tc>
          <w:tcPr>
            <w:tcW w:w="4356" w:type="dxa"/>
            <w:tcBorders>
              <w:top w:val="single" w:sz="4" w:space="0" w:color="auto"/>
              <w:left w:val="single" w:sz="4" w:space="0" w:color="auto"/>
              <w:bottom w:val="single" w:sz="4" w:space="0" w:color="auto"/>
              <w:right w:val="single" w:sz="4" w:space="0" w:color="auto"/>
            </w:tcBorders>
            <w:vAlign w:val="center"/>
          </w:tcPr>
          <w:p w14:paraId="1878E88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717E2CBB" w14:textId="77777777" w:rsidR="006F6378" w:rsidRPr="00C30686" w:rsidRDefault="006F6378" w:rsidP="0094020B">
            <w:pPr>
              <w:pStyle w:val="TAC"/>
              <w:rPr>
                <w:rFonts w:eastAsiaTheme="minorEastAsia" w:cs="Arial"/>
                <w:szCs w:val="18"/>
                <w:lang w:val="en-US" w:eastAsia="zh-CN"/>
              </w:rPr>
            </w:pPr>
          </w:p>
        </w:tc>
      </w:tr>
      <w:tr w:rsidR="006F6378" w:rsidRPr="00C30686" w14:paraId="57BE52A2"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472C105" w14:textId="77777777" w:rsidR="006F6378" w:rsidRPr="00C30686" w:rsidRDefault="006F6378" w:rsidP="0094020B">
            <w:pPr>
              <w:pStyle w:val="TAC"/>
              <w:rPr>
                <w:rFonts w:eastAsiaTheme="minorEastAsia" w:cs="Arial"/>
                <w:szCs w:val="18"/>
                <w:lang w:val="en-US" w:eastAsia="zh-CN"/>
              </w:rPr>
            </w:pPr>
          </w:p>
        </w:tc>
        <w:tc>
          <w:tcPr>
            <w:tcW w:w="2785" w:type="dxa"/>
            <w:tcBorders>
              <w:top w:val="nil"/>
              <w:left w:val="single" w:sz="4" w:space="0" w:color="auto"/>
              <w:bottom w:val="single" w:sz="4" w:space="0" w:color="auto"/>
              <w:right w:val="single" w:sz="4" w:space="0" w:color="auto"/>
            </w:tcBorders>
            <w:vAlign w:val="center"/>
          </w:tcPr>
          <w:p w14:paraId="6163AE7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829CACD" w14:textId="77777777" w:rsidR="006F6378" w:rsidRPr="00C30686" w:rsidRDefault="006F6378" w:rsidP="0094020B">
            <w:pPr>
              <w:pStyle w:val="TAC"/>
              <w:rPr>
                <w:rFonts w:eastAsiaTheme="minorEastAsia" w:cs="Arial"/>
                <w:szCs w:val="18"/>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0655E8B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single" w:sz="4" w:space="0" w:color="auto"/>
              <w:right w:val="single" w:sz="4" w:space="0" w:color="auto"/>
            </w:tcBorders>
            <w:vAlign w:val="center"/>
          </w:tcPr>
          <w:p w14:paraId="28CCE6C8" w14:textId="77777777" w:rsidR="006F6378" w:rsidRPr="00C30686" w:rsidRDefault="006F6378" w:rsidP="0094020B">
            <w:pPr>
              <w:pStyle w:val="TAC"/>
              <w:rPr>
                <w:rFonts w:eastAsiaTheme="minorEastAsia" w:cs="Arial"/>
                <w:szCs w:val="18"/>
                <w:lang w:val="en-US" w:eastAsia="zh-CN"/>
              </w:rPr>
            </w:pPr>
          </w:p>
        </w:tc>
      </w:tr>
      <w:tr w:rsidR="006F6378" w:rsidRPr="00C30686" w14:paraId="10358BB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B74F1BC" w14:textId="77777777" w:rsidR="006F6378" w:rsidRPr="00C30686" w:rsidRDefault="006F6378" w:rsidP="0094020B">
            <w:pPr>
              <w:pStyle w:val="TAC"/>
              <w:rPr>
                <w:rFonts w:eastAsiaTheme="minorEastAsia" w:cs="Arial"/>
                <w:szCs w:val="18"/>
                <w:lang w:val="en-US" w:eastAsia="zh-CN"/>
              </w:rPr>
            </w:pPr>
            <w:r w:rsidRPr="00C30686">
              <w:rPr>
                <w:rFonts w:eastAsiaTheme="minorEastAsia"/>
                <w:color w:val="000000"/>
              </w:rPr>
              <w:t>CA_n25(2A)-n38A-n66(2A)</w:t>
            </w:r>
          </w:p>
        </w:tc>
        <w:tc>
          <w:tcPr>
            <w:tcW w:w="2785" w:type="dxa"/>
            <w:tcBorders>
              <w:top w:val="single" w:sz="4" w:space="0" w:color="auto"/>
              <w:left w:val="single" w:sz="4" w:space="0" w:color="auto"/>
              <w:bottom w:val="nil"/>
              <w:right w:val="single" w:sz="4" w:space="0" w:color="auto"/>
            </w:tcBorders>
            <w:vAlign w:val="center"/>
          </w:tcPr>
          <w:p w14:paraId="106A8DD2" w14:textId="77777777" w:rsidR="006F6378" w:rsidRPr="00C30686" w:rsidRDefault="006F6378" w:rsidP="0094020B">
            <w:pPr>
              <w:pStyle w:val="TAC"/>
              <w:rPr>
                <w:rFonts w:eastAsiaTheme="minorEastAsia" w:cs="Arial"/>
                <w:szCs w:val="18"/>
              </w:rPr>
            </w:pPr>
            <w:r w:rsidRPr="00C30686">
              <w:rPr>
                <w:rFonts w:eastAsiaTheme="minorEastAsia" w:cs="Arial"/>
                <w:szCs w:val="18"/>
              </w:rPr>
              <w:t>CA_n25A-n38A</w:t>
            </w:r>
          </w:p>
          <w:p w14:paraId="62CF6091" w14:textId="77777777" w:rsidR="006F6378" w:rsidRPr="00C30686" w:rsidRDefault="006F6378" w:rsidP="0094020B">
            <w:pPr>
              <w:pStyle w:val="TAC"/>
              <w:rPr>
                <w:rFonts w:eastAsiaTheme="minorEastAsia" w:cs="Arial"/>
                <w:szCs w:val="18"/>
              </w:rPr>
            </w:pPr>
            <w:r w:rsidRPr="00C30686">
              <w:rPr>
                <w:rFonts w:eastAsiaTheme="minorEastAsia" w:cs="Arial"/>
                <w:szCs w:val="18"/>
              </w:rPr>
              <w:t>CA_n25A-n66A</w:t>
            </w:r>
          </w:p>
          <w:p w14:paraId="48B88C1E" w14:textId="77777777" w:rsidR="006F6378" w:rsidRPr="00C30686" w:rsidRDefault="006F6378" w:rsidP="0094020B">
            <w:pPr>
              <w:pStyle w:val="TAC"/>
              <w:rPr>
                <w:rFonts w:eastAsiaTheme="minorEastAsia"/>
                <w:lang w:val="en-US" w:eastAsia="zh-CN"/>
              </w:rPr>
            </w:pPr>
            <w:r w:rsidRPr="00C30686">
              <w:rPr>
                <w:rFonts w:eastAsiaTheme="minorEastAsia" w:cs="Arial"/>
                <w:szCs w:val="18"/>
              </w:rPr>
              <w:t>CA_n38A-n66A</w:t>
            </w:r>
          </w:p>
        </w:tc>
        <w:tc>
          <w:tcPr>
            <w:tcW w:w="1259" w:type="dxa"/>
            <w:tcBorders>
              <w:top w:val="single" w:sz="4" w:space="0" w:color="auto"/>
              <w:left w:val="single" w:sz="4" w:space="0" w:color="auto"/>
              <w:bottom w:val="single" w:sz="4" w:space="0" w:color="auto"/>
              <w:right w:val="single" w:sz="4" w:space="0" w:color="auto"/>
            </w:tcBorders>
          </w:tcPr>
          <w:p w14:paraId="6AE434E3" w14:textId="77777777" w:rsidR="006F6378" w:rsidRPr="00C30686" w:rsidRDefault="006F6378" w:rsidP="0094020B">
            <w:pPr>
              <w:pStyle w:val="TAC"/>
              <w:rPr>
                <w:rFonts w:eastAsiaTheme="minorEastAsia" w:cs="Arial"/>
                <w:szCs w:val="18"/>
                <w:lang w:val="en-US" w:eastAsia="zh-CN"/>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4FCDC81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CA_n25(2A)_BCS0</w:t>
            </w:r>
          </w:p>
        </w:tc>
        <w:tc>
          <w:tcPr>
            <w:tcW w:w="2445" w:type="dxa"/>
            <w:tcBorders>
              <w:top w:val="single" w:sz="4" w:space="0" w:color="auto"/>
              <w:left w:val="single" w:sz="4" w:space="0" w:color="auto"/>
              <w:bottom w:val="nil"/>
              <w:right w:val="single" w:sz="4" w:space="0" w:color="auto"/>
            </w:tcBorders>
            <w:vAlign w:val="center"/>
          </w:tcPr>
          <w:p w14:paraId="2481520D"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0</w:t>
            </w:r>
          </w:p>
        </w:tc>
      </w:tr>
      <w:tr w:rsidR="006F6378" w:rsidRPr="00C30686" w14:paraId="0D78A5A8" w14:textId="77777777" w:rsidTr="004F423A">
        <w:trPr>
          <w:trHeight w:val="29"/>
        </w:trPr>
        <w:tc>
          <w:tcPr>
            <w:tcW w:w="2742" w:type="dxa"/>
            <w:tcBorders>
              <w:top w:val="nil"/>
              <w:left w:val="single" w:sz="4" w:space="0" w:color="auto"/>
              <w:bottom w:val="nil"/>
              <w:right w:val="single" w:sz="4" w:space="0" w:color="auto"/>
            </w:tcBorders>
          </w:tcPr>
          <w:p w14:paraId="713D16BC" w14:textId="77777777" w:rsidR="006F6378" w:rsidRPr="00C30686" w:rsidRDefault="006F6378" w:rsidP="0094020B">
            <w:pPr>
              <w:pStyle w:val="TAC"/>
              <w:rPr>
                <w:rFonts w:eastAsiaTheme="minorEastAsia" w:cs="Arial"/>
                <w:szCs w:val="18"/>
                <w:lang w:val="en-US" w:eastAsia="zh-CN"/>
              </w:rPr>
            </w:pPr>
          </w:p>
        </w:tc>
        <w:tc>
          <w:tcPr>
            <w:tcW w:w="2785" w:type="dxa"/>
            <w:tcBorders>
              <w:top w:val="nil"/>
              <w:left w:val="single" w:sz="4" w:space="0" w:color="auto"/>
              <w:bottom w:val="nil"/>
              <w:right w:val="single" w:sz="4" w:space="0" w:color="auto"/>
            </w:tcBorders>
          </w:tcPr>
          <w:p w14:paraId="4F9E19C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7F503F02" w14:textId="77777777" w:rsidR="006F6378" w:rsidRPr="00C30686" w:rsidRDefault="006F6378" w:rsidP="0094020B">
            <w:pPr>
              <w:pStyle w:val="TAC"/>
              <w:rPr>
                <w:rFonts w:eastAsiaTheme="minorEastAsia" w:cs="Arial"/>
                <w:szCs w:val="18"/>
                <w:lang w:val="en-US" w:eastAsia="zh-CN"/>
              </w:rPr>
            </w:pPr>
            <w:r w:rsidRPr="00C30686">
              <w:rPr>
                <w:rFonts w:eastAsiaTheme="minorEastAsia"/>
                <w:lang w:val="en-US"/>
              </w:rPr>
              <w:t>n38</w:t>
            </w:r>
          </w:p>
        </w:tc>
        <w:tc>
          <w:tcPr>
            <w:tcW w:w="4356" w:type="dxa"/>
            <w:tcBorders>
              <w:top w:val="single" w:sz="4" w:space="0" w:color="auto"/>
              <w:left w:val="single" w:sz="4" w:space="0" w:color="auto"/>
              <w:bottom w:val="single" w:sz="4" w:space="0" w:color="auto"/>
              <w:right w:val="single" w:sz="4" w:space="0" w:color="auto"/>
            </w:tcBorders>
            <w:vAlign w:val="center"/>
          </w:tcPr>
          <w:p w14:paraId="448E2DC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1D7E3309" w14:textId="77777777" w:rsidR="006F6378" w:rsidRPr="00C30686" w:rsidRDefault="006F6378" w:rsidP="0094020B">
            <w:pPr>
              <w:pStyle w:val="TAC"/>
              <w:rPr>
                <w:rFonts w:eastAsiaTheme="minorEastAsia" w:cs="Arial"/>
                <w:szCs w:val="18"/>
                <w:lang w:val="en-US" w:eastAsia="zh-CN"/>
              </w:rPr>
            </w:pPr>
          </w:p>
        </w:tc>
      </w:tr>
      <w:tr w:rsidR="006F6378" w:rsidRPr="00C30686" w14:paraId="533F0AD0" w14:textId="77777777" w:rsidTr="004F423A">
        <w:trPr>
          <w:trHeight w:val="29"/>
        </w:trPr>
        <w:tc>
          <w:tcPr>
            <w:tcW w:w="2742" w:type="dxa"/>
            <w:tcBorders>
              <w:top w:val="nil"/>
              <w:left w:val="single" w:sz="4" w:space="0" w:color="auto"/>
              <w:bottom w:val="single" w:sz="4" w:space="0" w:color="auto"/>
              <w:right w:val="single" w:sz="4" w:space="0" w:color="auto"/>
            </w:tcBorders>
          </w:tcPr>
          <w:p w14:paraId="6877D926" w14:textId="77777777" w:rsidR="006F6378" w:rsidRPr="00C30686" w:rsidRDefault="006F6378" w:rsidP="0094020B">
            <w:pPr>
              <w:pStyle w:val="TAC"/>
              <w:rPr>
                <w:rFonts w:eastAsiaTheme="minorEastAsia" w:cs="Arial"/>
                <w:szCs w:val="18"/>
                <w:lang w:val="en-US" w:eastAsia="zh-CN"/>
              </w:rPr>
            </w:pPr>
          </w:p>
        </w:tc>
        <w:tc>
          <w:tcPr>
            <w:tcW w:w="2785" w:type="dxa"/>
            <w:tcBorders>
              <w:top w:val="nil"/>
              <w:left w:val="single" w:sz="4" w:space="0" w:color="auto"/>
              <w:bottom w:val="single" w:sz="4" w:space="0" w:color="auto"/>
              <w:right w:val="single" w:sz="4" w:space="0" w:color="auto"/>
            </w:tcBorders>
          </w:tcPr>
          <w:p w14:paraId="58D26CB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1BA136CB" w14:textId="77777777" w:rsidR="006F6378" w:rsidRPr="00C30686" w:rsidRDefault="006F6378" w:rsidP="0094020B">
            <w:pPr>
              <w:pStyle w:val="TAC"/>
              <w:rPr>
                <w:rFonts w:eastAsiaTheme="minorEastAsia" w:cs="Arial"/>
                <w:szCs w:val="18"/>
                <w:lang w:val="en-US" w:eastAsia="zh-CN"/>
              </w:rPr>
            </w:pPr>
            <w:r w:rsidRPr="00C30686">
              <w:rPr>
                <w:rFonts w:eastAsiaTheme="minorEastAsia"/>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12BFD7D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CA_n66(2A)_BCS</w:t>
            </w:r>
            <w:r w:rsidRPr="00C30686">
              <w:rPr>
                <w:rFonts w:eastAsiaTheme="minorEastAsia" w:hint="eastAsia"/>
                <w:lang w:val="en-US" w:eastAsia="zh-CN" w:bidi="ar"/>
              </w:rPr>
              <w:t>1</w:t>
            </w:r>
          </w:p>
        </w:tc>
        <w:tc>
          <w:tcPr>
            <w:tcW w:w="2445" w:type="dxa"/>
            <w:tcBorders>
              <w:top w:val="nil"/>
              <w:left w:val="single" w:sz="4" w:space="0" w:color="auto"/>
              <w:bottom w:val="single" w:sz="4" w:space="0" w:color="auto"/>
              <w:right w:val="single" w:sz="4" w:space="0" w:color="auto"/>
            </w:tcBorders>
            <w:vAlign w:val="center"/>
          </w:tcPr>
          <w:p w14:paraId="64C77777" w14:textId="77777777" w:rsidR="006F6378" w:rsidRPr="00C30686" w:rsidRDefault="006F6378" w:rsidP="0094020B">
            <w:pPr>
              <w:pStyle w:val="TAC"/>
              <w:rPr>
                <w:rFonts w:eastAsiaTheme="minorEastAsia" w:cs="Arial"/>
                <w:szCs w:val="18"/>
                <w:lang w:val="en-US" w:eastAsia="zh-CN"/>
              </w:rPr>
            </w:pPr>
          </w:p>
        </w:tc>
      </w:tr>
      <w:tr w:rsidR="006F6378" w:rsidRPr="00C30686" w14:paraId="02F16F7A"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48EADB2" w14:textId="77777777" w:rsidR="006F6378" w:rsidRPr="00C30686" w:rsidRDefault="006F6378" w:rsidP="0094020B">
            <w:pPr>
              <w:pStyle w:val="TAC"/>
              <w:rPr>
                <w:rFonts w:eastAsiaTheme="minorEastAsia" w:cs="Arial"/>
                <w:szCs w:val="18"/>
                <w:lang w:val="en-US" w:eastAsia="zh-CN"/>
              </w:rPr>
            </w:pPr>
            <w:r w:rsidRPr="00C30686">
              <w:rPr>
                <w:rFonts w:eastAsiaTheme="minorEastAsia"/>
                <w:color w:val="000000"/>
                <w:lang w:val="en-US" w:eastAsia="zh-CN"/>
              </w:rPr>
              <w:t>CA_n25A-n38A-n66(2A)</w:t>
            </w:r>
          </w:p>
        </w:tc>
        <w:tc>
          <w:tcPr>
            <w:tcW w:w="2785" w:type="dxa"/>
            <w:tcBorders>
              <w:top w:val="single" w:sz="4" w:space="0" w:color="auto"/>
              <w:left w:val="single" w:sz="4" w:space="0" w:color="auto"/>
              <w:bottom w:val="nil"/>
              <w:right w:val="single" w:sz="4" w:space="0" w:color="auto"/>
            </w:tcBorders>
            <w:vAlign w:val="center"/>
          </w:tcPr>
          <w:p w14:paraId="60AA613A"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CA_n25A-n38A</w:t>
            </w:r>
          </w:p>
          <w:p w14:paraId="0360C691"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CA_n25A-n66A</w:t>
            </w:r>
          </w:p>
          <w:p w14:paraId="32AE49A5"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CA_n38A-n66A</w:t>
            </w:r>
          </w:p>
        </w:tc>
        <w:tc>
          <w:tcPr>
            <w:tcW w:w="1259" w:type="dxa"/>
            <w:tcBorders>
              <w:top w:val="single" w:sz="4" w:space="0" w:color="auto"/>
              <w:left w:val="single" w:sz="4" w:space="0" w:color="auto"/>
              <w:bottom w:val="single" w:sz="4" w:space="0" w:color="auto"/>
              <w:right w:val="single" w:sz="4" w:space="0" w:color="auto"/>
            </w:tcBorders>
            <w:vAlign w:val="center"/>
          </w:tcPr>
          <w:p w14:paraId="634C15C8" w14:textId="77777777" w:rsidR="006F6378" w:rsidRPr="00C30686" w:rsidRDefault="006F6378" w:rsidP="0094020B">
            <w:pPr>
              <w:pStyle w:val="TAC"/>
              <w:rPr>
                <w:rFonts w:eastAsiaTheme="minorEastAsia" w:cs="Arial"/>
                <w:szCs w:val="18"/>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78EC877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25171E48"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0</w:t>
            </w:r>
          </w:p>
        </w:tc>
      </w:tr>
      <w:tr w:rsidR="006F6378" w:rsidRPr="00C30686" w14:paraId="4E3A9ABE" w14:textId="77777777" w:rsidTr="004F423A">
        <w:trPr>
          <w:trHeight w:val="29"/>
        </w:trPr>
        <w:tc>
          <w:tcPr>
            <w:tcW w:w="2742" w:type="dxa"/>
            <w:tcBorders>
              <w:top w:val="nil"/>
              <w:left w:val="single" w:sz="4" w:space="0" w:color="auto"/>
              <w:bottom w:val="nil"/>
              <w:right w:val="single" w:sz="4" w:space="0" w:color="auto"/>
            </w:tcBorders>
            <w:vAlign w:val="center"/>
          </w:tcPr>
          <w:p w14:paraId="034E3B18" w14:textId="77777777" w:rsidR="006F6378" w:rsidRPr="00C30686" w:rsidRDefault="006F6378" w:rsidP="0094020B">
            <w:pPr>
              <w:pStyle w:val="TAC"/>
              <w:rPr>
                <w:rFonts w:eastAsiaTheme="minorEastAsia" w:cs="Arial"/>
                <w:szCs w:val="18"/>
                <w:lang w:val="en-US" w:eastAsia="zh-CN"/>
              </w:rPr>
            </w:pPr>
          </w:p>
        </w:tc>
        <w:tc>
          <w:tcPr>
            <w:tcW w:w="2785" w:type="dxa"/>
            <w:tcBorders>
              <w:top w:val="nil"/>
              <w:left w:val="single" w:sz="4" w:space="0" w:color="auto"/>
              <w:bottom w:val="nil"/>
              <w:right w:val="single" w:sz="4" w:space="0" w:color="auto"/>
            </w:tcBorders>
            <w:vAlign w:val="center"/>
          </w:tcPr>
          <w:p w14:paraId="6B3DBBC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A5A54CD" w14:textId="77777777" w:rsidR="006F6378" w:rsidRPr="00C30686" w:rsidRDefault="006F6378" w:rsidP="0094020B">
            <w:pPr>
              <w:pStyle w:val="TAC"/>
              <w:rPr>
                <w:rFonts w:eastAsiaTheme="minorEastAsia" w:cs="Arial"/>
                <w:szCs w:val="18"/>
                <w:lang w:val="en-US" w:eastAsia="zh-CN"/>
              </w:rPr>
            </w:pPr>
            <w:r w:rsidRPr="00C30686">
              <w:rPr>
                <w:rFonts w:eastAsiaTheme="minorEastAsia"/>
                <w:lang w:val="en-US" w:eastAsia="zh-CN"/>
              </w:rPr>
              <w:t>n38</w:t>
            </w:r>
          </w:p>
        </w:tc>
        <w:tc>
          <w:tcPr>
            <w:tcW w:w="4356" w:type="dxa"/>
            <w:tcBorders>
              <w:top w:val="single" w:sz="4" w:space="0" w:color="auto"/>
              <w:left w:val="single" w:sz="4" w:space="0" w:color="auto"/>
              <w:bottom w:val="single" w:sz="4" w:space="0" w:color="auto"/>
              <w:right w:val="single" w:sz="4" w:space="0" w:color="auto"/>
            </w:tcBorders>
            <w:vAlign w:val="center"/>
          </w:tcPr>
          <w:p w14:paraId="36740AA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w:t>
            </w:r>
          </w:p>
        </w:tc>
        <w:tc>
          <w:tcPr>
            <w:tcW w:w="2445" w:type="dxa"/>
            <w:tcBorders>
              <w:top w:val="nil"/>
              <w:left w:val="single" w:sz="4" w:space="0" w:color="auto"/>
              <w:bottom w:val="nil"/>
              <w:right w:val="single" w:sz="4" w:space="0" w:color="auto"/>
            </w:tcBorders>
            <w:vAlign w:val="center"/>
          </w:tcPr>
          <w:p w14:paraId="1CC860E9" w14:textId="77777777" w:rsidR="006F6378" w:rsidRPr="00C30686" w:rsidRDefault="006F6378" w:rsidP="0094020B">
            <w:pPr>
              <w:pStyle w:val="TAC"/>
              <w:rPr>
                <w:rFonts w:eastAsiaTheme="minorEastAsia" w:cs="Arial"/>
                <w:szCs w:val="18"/>
                <w:lang w:val="en-US" w:eastAsia="zh-CN"/>
              </w:rPr>
            </w:pPr>
          </w:p>
        </w:tc>
      </w:tr>
      <w:tr w:rsidR="006F6378" w:rsidRPr="00C30686" w14:paraId="39144447"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94F4B88" w14:textId="77777777" w:rsidR="006F6378" w:rsidRPr="00C30686" w:rsidRDefault="006F6378" w:rsidP="0094020B">
            <w:pPr>
              <w:pStyle w:val="TAC"/>
              <w:rPr>
                <w:rFonts w:eastAsiaTheme="minorEastAsia" w:cs="Arial"/>
                <w:szCs w:val="18"/>
                <w:lang w:val="en-US" w:eastAsia="zh-CN"/>
              </w:rPr>
            </w:pPr>
          </w:p>
        </w:tc>
        <w:tc>
          <w:tcPr>
            <w:tcW w:w="2785" w:type="dxa"/>
            <w:tcBorders>
              <w:top w:val="nil"/>
              <w:left w:val="single" w:sz="4" w:space="0" w:color="auto"/>
              <w:bottom w:val="single" w:sz="4" w:space="0" w:color="auto"/>
              <w:right w:val="single" w:sz="4" w:space="0" w:color="auto"/>
            </w:tcBorders>
            <w:vAlign w:val="center"/>
          </w:tcPr>
          <w:p w14:paraId="3211787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34697A9" w14:textId="77777777" w:rsidR="006F6378" w:rsidRPr="00C30686" w:rsidRDefault="006F6378" w:rsidP="0094020B">
            <w:pPr>
              <w:pStyle w:val="TAC"/>
              <w:rPr>
                <w:rFonts w:eastAsiaTheme="minorEastAsia" w:cs="Arial"/>
                <w:szCs w:val="18"/>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26351DF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CA_n66(2A)_BCS1</w:t>
            </w:r>
          </w:p>
        </w:tc>
        <w:tc>
          <w:tcPr>
            <w:tcW w:w="2445" w:type="dxa"/>
            <w:tcBorders>
              <w:top w:val="nil"/>
              <w:left w:val="single" w:sz="4" w:space="0" w:color="auto"/>
              <w:bottom w:val="single" w:sz="4" w:space="0" w:color="auto"/>
              <w:right w:val="single" w:sz="4" w:space="0" w:color="auto"/>
            </w:tcBorders>
            <w:vAlign w:val="center"/>
          </w:tcPr>
          <w:p w14:paraId="5ECB51F6" w14:textId="77777777" w:rsidR="006F6378" w:rsidRPr="00C30686" w:rsidRDefault="006F6378" w:rsidP="0094020B">
            <w:pPr>
              <w:pStyle w:val="TAC"/>
              <w:rPr>
                <w:rFonts w:eastAsiaTheme="minorEastAsia" w:cs="Arial"/>
                <w:szCs w:val="18"/>
                <w:lang w:val="en-US" w:eastAsia="zh-CN"/>
              </w:rPr>
            </w:pPr>
          </w:p>
        </w:tc>
      </w:tr>
      <w:tr w:rsidR="006F6378" w:rsidRPr="00C30686" w14:paraId="1271EB9A"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98C1F93"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CA_n25A-n38A-n78A</w:t>
            </w:r>
          </w:p>
        </w:tc>
        <w:tc>
          <w:tcPr>
            <w:tcW w:w="2785" w:type="dxa"/>
            <w:tcBorders>
              <w:top w:val="single" w:sz="4" w:space="0" w:color="auto"/>
              <w:left w:val="single" w:sz="4" w:space="0" w:color="auto"/>
              <w:bottom w:val="nil"/>
              <w:right w:val="single" w:sz="4" w:space="0" w:color="auto"/>
            </w:tcBorders>
            <w:vAlign w:val="center"/>
          </w:tcPr>
          <w:p w14:paraId="6FA424B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CA_n25A-n38A</w:t>
            </w:r>
          </w:p>
          <w:p w14:paraId="07206F6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CA_n25A-n78A</w:t>
            </w:r>
          </w:p>
          <w:p w14:paraId="025F42E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CA_n38A-n78A</w:t>
            </w:r>
          </w:p>
        </w:tc>
        <w:tc>
          <w:tcPr>
            <w:tcW w:w="1259" w:type="dxa"/>
            <w:tcBorders>
              <w:top w:val="single" w:sz="4" w:space="0" w:color="auto"/>
              <w:left w:val="single" w:sz="4" w:space="0" w:color="auto"/>
              <w:bottom w:val="single" w:sz="4" w:space="0" w:color="auto"/>
              <w:right w:val="single" w:sz="4" w:space="0" w:color="auto"/>
            </w:tcBorders>
            <w:vAlign w:val="center"/>
          </w:tcPr>
          <w:p w14:paraId="1B964208"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6E6FE38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5578B2D8"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0</w:t>
            </w:r>
          </w:p>
        </w:tc>
      </w:tr>
      <w:tr w:rsidR="006F6378" w:rsidRPr="00C30686" w14:paraId="25ED44FC" w14:textId="77777777" w:rsidTr="004F423A">
        <w:trPr>
          <w:trHeight w:val="29"/>
        </w:trPr>
        <w:tc>
          <w:tcPr>
            <w:tcW w:w="2742" w:type="dxa"/>
            <w:tcBorders>
              <w:top w:val="nil"/>
              <w:left w:val="single" w:sz="4" w:space="0" w:color="auto"/>
              <w:bottom w:val="nil"/>
              <w:right w:val="single" w:sz="4" w:space="0" w:color="auto"/>
            </w:tcBorders>
            <w:vAlign w:val="center"/>
          </w:tcPr>
          <w:p w14:paraId="3768325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35FDA5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F483848"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n38</w:t>
            </w:r>
          </w:p>
        </w:tc>
        <w:tc>
          <w:tcPr>
            <w:tcW w:w="4356" w:type="dxa"/>
            <w:tcBorders>
              <w:top w:val="single" w:sz="4" w:space="0" w:color="auto"/>
              <w:left w:val="single" w:sz="4" w:space="0" w:color="auto"/>
              <w:bottom w:val="single" w:sz="4" w:space="0" w:color="auto"/>
              <w:right w:val="single" w:sz="4" w:space="0" w:color="auto"/>
            </w:tcBorders>
            <w:vAlign w:val="center"/>
          </w:tcPr>
          <w:p w14:paraId="10A42BF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0536E49E" w14:textId="77777777" w:rsidR="006F6378" w:rsidRPr="00C30686" w:rsidRDefault="006F6378" w:rsidP="0094020B">
            <w:pPr>
              <w:pStyle w:val="TAC"/>
              <w:rPr>
                <w:rFonts w:eastAsiaTheme="minorEastAsia"/>
                <w:lang w:val="en-US" w:eastAsia="zh-CN"/>
              </w:rPr>
            </w:pPr>
          </w:p>
        </w:tc>
      </w:tr>
      <w:tr w:rsidR="006F6378" w:rsidRPr="00C30686" w14:paraId="71C09353"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A7C4B3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2D5F5F3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ED59F92"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245779E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4AEC9944" w14:textId="77777777" w:rsidR="006F6378" w:rsidRPr="00C30686" w:rsidRDefault="006F6378" w:rsidP="0094020B">
            <w:pPr>
              <w:pStyle w:val="TAC"/>
              <w:rPr>
                <w:rFonts w:eastAsiaTheme="minorEastAsia"/>
                <w:lang w:val="en-US" w:eastAsia="zh-CN"/>
              </w:rPr>
            </w:pPr>
          </w:p>
        </w:tc>
      </w:tr>
      <w:tr w:rsidR="006F6378" w:rsidRPr="00C30686" w14:paraId="34A08C0C" w14:textId="77777777" w:rsidTr="004F423A">
        <w:trPr>
          <w:trHeight w:val="29"/>
        </w:trPr>
        <w:tc>
          <w:tcPr>
            <w:tcW w:w="2742" w:type="dxa"/>
            <w:tcBorders>
              <w:top w:val="nil"/>
              <w:left w:val="single" w:sz="4" w:space="0" w:color="auto"/>
              <w:bottom w:val="nil"/>
              <w:right w:val="single" w:sz="4" w:space="0" w:color="auto"/>
            </w:tcBorders>
            <w:vAlign w:val="center"/>
          </w:tcPr>
          <w:p w14:paraId="03E0DE41"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CA_n25A-n38A-n78(2A)</w:t>
            </w:r>
          </w:p>
        </w:tc>
        <w:tc>
          <w:tcPr>
            <w:tcW w:w="2785" w:type="dxa"/>
            <w:tcBorders>
              <w:top w:val="nil"/>
              <w:left w:val="single" w:sz="4" w:space="0" w:color="auto"/>
              <w:bottom w:val="nil"/>
              <w:right w:val="single" w:sz="4" w:space="0" w:color="auto"/>
            </w:tcBorders>
            <w:vAlign w:val="center"/>
          </w:tcPr>
          <w:p w14:paraId="64BB03E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CA_n25A-n38A</w:t>
            </w:r>
          </w:p>
          <w:p w14:paraId="7591C02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CA_n25A-n78A</w:t>
            </w:r>
          </w:p>
          <w:p w14:paraId="7384C4E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CA_n38A-n78A</w:t>
            </w:r>
          </w:p>
        </w:tc>
        <w:tc>
          <w:tcPr>
            <w:tcW w:w="1259" w:type="dxa"/>
            <w:tcBorders>
              <w:top w:val="single" w:sz="4" w:space="0" w:color="auto"/>
              <w:left w:val="single" w:sz="4" w:space="0" w:color="auto"/>
              <w:bottom w:val="single" w:sz="4" w:space="0" w:color="auto"/>
              <w:right w:val="single" w:sz="4" w:space="0" w:color="auto"/>
            </w:tcBorders>
            <w:vAlign w:val="center"/>
          </w:tcPr>
          <w:p w14:paraId="47837337"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18E7EAF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142D9B03"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0</w:t>
            </w:r>
          </w:p>
        </w:tc>
      </w:tr>
      <w:tr w:rsidR="006F6378" w:rsidRPr="00C30686" w14:paraId="0BAA81E5" w14:textId="77777777" w:rsidTr="004F423A">
        <w:trPr>
          <w:trHeight w:val="29"/>
        </w:trPr>
        <w:tc>
          <w:tcPr>
            <w:tcW w:w="2742" w:type="dxa"/>
            <w:tcBorders>
              <w:top w:val="nil"/>
              <w:left w:val="single" w:sz="4" w:space="0" w:color="auto"/>
              <w:bottom w:val="nil"/>
              <w:right w:val="single" w:sz="4" w:space="0" w:color="auto"/>
            </w:tcBorders>
            <w:vAlign w:val="center"/>
          </w:tcPr>
          <w:p w14:paraId="0E29668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54FFFE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919CC43"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n38</w:t>
            </w:r>
          </w:p>
        </w:tc>
        <w:tc>
          <w:tcPr>
            <w:tcW w:w="4356" w:type="dxa"/>
            <w:tcBorders>
              <w:top w:val="single" w:sz="4" w:space="0" w:color="auto"/>
              <w:left w:val="single" w:sz="4" w:space="0" w:color="auto"/>
              <w:bottom w:val="single" w:sz="4" w:space="0" w:color="auto"/>
              <w:right w:val="single" w:sz="4" w:space="0" w:color="auto"/>
            </w:tcBorders>
            <w:vAlign w:val="center"/>
          </w:tcPr>
          <w:p w14:paraId="7DBE03C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7DA3B02C" w14:textId="77777777" w:rsidR="006F6378" w:rsidRPr="00C30686" w:rsidRDefault="006F6378" w:rsidP="0094020B">
            <w:pPr>
              <w:pStyle w:val="TAC"/>
              <w:rPr>
                <w:rFonts w:eastAsiaTheme="minorEastAsia"/>
                <w:lang w:val="en-US" w:eastAsia="zh-CN"/>
              </w:rPr>
            </w:pPr>
          </w:p>
        </w:tc>
      </w:tr>
      <w:tr w:rsidR="006F6378" w:rsidRPr="00C30686" w14:paraId="44A88AD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745F60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41FD0B9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3B37D66"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37DE731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CA_n78(2A)_BCS2</w:t>
            </w:r>
          </w:p>
        </w:tc>
        <w:tc>
          <w:tcPr>
            <w:tcW w:w="2445" w:type="dxa"/>
            <w:tcBorders>
              <w:top w:val="nil"/>
              <w:left w:val="single" w:sz="4" w:space="0" w:color="auto"/>
              <w:bottom w:val="single" w:sz="4" w:space="0" w:color="auto"/>
              <w:right w:val="single" w:sz="4" w:space="0" w:color="auto"/>
            </w:tcBorders>
            <w:vAlign w:val="center"/>
          </w:tcPr>
          <w:p w14:paraId="6BF22CAB" w14:textId="77777777" w:rsidR="006F6378" w:rsidRPr="00C30686" w:rsidRDefault="006F6378" w:rsidP="0094020B">
            <w:pPr>
              <w:pStyle w:val="TAC"/>
              <w:rPr>
                <w:rFonts w:eastAsiaTheme="minorEastAsia"/>
                <w:lang w:val="en-US" w:eastAsia="zh-CN"/>
              </w:rPr>
            </w:pPr>
          </w:p>
        </w:tc>
      </w:tr>
      <w:tr w:rsidR="006F6378" w:rsidRPr="00C30686" w14:paraId="03BE0192" w14:textId="77777777" w:rsidTr="004F423A">
        <w:trPr>
          <w:trHeight w:val="29"/>
        </w:trPr>
        <w:tc>
          <w:tcPr>
            <w:tcW w:w="2742" w:type="dxa"/>
            <w:tcBorders>
              <w:top w:val="nil"/>
              <w:left w:val="single" w:sz="4" w:space="0" w:color="auto"/>
              <w:bottom w:val="nil"/>
              <w:right w:val="single" w:sz="4" w:space="0" w:color="auto"/>
            </w:tcBorders>
            <w:vAlign w:val="center"/>
          </w:tcPr>
          <w:p w14:paraId="10E42C1C"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CA_n25(2A)-n38A-n78A</w:t>
            </w:r>
          </w:p>
        </w:tc>
        <w:tc>
          <w:tcPr>
            <w:tcW w:w="2785" w:type="dxa"/>
            <w:tcBorders>
              <w:top w:val="nil"/>
              <w:left w:val="single" w:sz="4" w:space="0" w:color="auto"/>
              <w:bottom w:val="nil"/>
              <w:right w:val="single" w:sz="4" w:space="0" w:color="auto"/>
            </w:tcBorders>
            <w:vAlign w:val="center"/>
          </w:tcPr>
          <w:p w14:paraId="1C7CF043" w14:textId="77777777" w:rsidR="006F6378" w:rsidRPr="00C30686" w:rsidRDefault="006F6378" w:rsidP="0094020B">
            <w:pPr>
              <w:pStyle w:val="TAC"/>
              <w:rPr>
                <w:rFonts w:eastAsiaTheme="minorEastAsia"/>
                <w:lang w:val="en-US"/>
              </w:rPr>
            </w:pPr>
            <w:r w:rsidRPr="00C30686">
              <w:rPr>
                <w:rFonts w:eastAsiaTheme="minorEastAsia"/>
                <w:lang w:val="en-US"/>
              </w:rPr>
              <w:t>CA_n25A-n38A</w:t>
            </w:r>
          </w:p>
          <w:p w14:paraId="0019F5C3" w14:textId="77777777" w:rsidR="006F6378" w:rsidRPr="00C30686" w:rsidRDefault="006F6378" w:rsidP="0094020B">
            <w:pPr>
              <w:pStyle w:val="TAC"/>
              <w:rPr>
                <w:rFonts w:eastAsiaTheme="minorEastAsia"/>
                <w:lang w:val="en-US"/>
              </w:rPr>
            </w:pPr>
            <w:r w:rsidRPr="00C30686">
              <w:rPr>
                <w:rFonts w:eastAsiaTheme="minorEastAsia"/>
                <w:lang w:val="en-US"/>
              </w:rPr>
              <w:t>CA_n25A-n78A</w:t>
            </w:r>
          </w:p>
          <w:p w14:paraId="7EF5EEE3" w14:textId="77777777" w:rsidR="006F6378" w:rsidRPr="00C30686" w:rsidRDefault="006F6378" w:rsidP="0094020B">
            <w:pPr>
              <w:pStyle w:val="TAC"/>
              <w:rPr>
                <w:rFonts w:eastAsiaTheme="minorEastAsia"/>
                <w:lang w:val="en-US" w:eastAsia="zh-CN"/>
              </w:rPr>
            </w:pPr>
            <w:r w:rsidRPr="00C30686">
              <w:rPr>
                <w:rFonts w:eastAsiaTheme="minorEastAsia"/>
                <w:lang w:val="en-US"/>
              </w:rPr>
              <w:t>CA_n38A-n78A</w:t>
            </w:r>
          </w:p>
        </w:tc>
        <w:tc>
          <w:tcPr>
            <w:tcW w:w="1259" w:type="dxa"/>
            <w:tcBorders>
              <w:top w:val="single" w:sz="4" w:space="0" w:color="auto"/>
              <w:left w:val="single" w:sz="4" w:space="0" w:color="auto"/>
              <w:bottom w:val="single" w:sz="4" w:space="0" w:color="auto"/>
              <w:right w:val="single" w:sz="4" w:space="0" w:color="auto"/>
            </w:tcBorders>
            <w:vAlign w:val="center"/>
          </w:tcPr>
          <w:p w14:paraId="3BDA6B62"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45566BE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CA_n25(2A)_BCS0</w:t>
            </w:r>
          </w:p>
        </w:tc>
        <w:tc>
          <w:tcPr>
            <w:tcW w:w="2445" w:type="dxa"/>
            <w:tcBorders>
              <w:top w:val="nil"/>
              <w:left w:val="single" w:sz="4" w:space="0" w:color="auto"/>
              <w:bottom w:val="nil"/>
              <w:right w:val="single" w:sz="4" w:space="0" w:color="auto"/>
            </w:tcBorders>
            <w:vAlign w:val="center"/>
          </w:tcPr>
          <w:p w14:paraId="1F75C2C7"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0</w:t>
            </w:r>
          </w:p>
        </w:tc>
      </w:tr>
      <w:tr w:rsidR="006F6378" w:rsidRPr="00C30686" w14:paraId="507C1631" w14:textId="77777777" w:rsidTr="004F423A">
        <w:trPr>
          <w:trHeight w:val="29"/>
        </w:trPr>
        <w:tc>
          <w:tcPr>
            <w:tcW w:w="2742" w:type="dxa"/>
            <w:tcBorders>
              <w:top w:val="nil"/>
              <w:left w:val="single" w:sz="4" w:space="0" w:color="auto"/>
              <w:bottom w:val="nil"/>
              <w:right w:val="single" w:sz="4" w:space="0" w:color="auto"/>
            </w:tcBorders>
            <w:vAlign w:val="center"/>
          </w:tcPr>
          <w:p w14:paraId="2B4EF72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F6BBCE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33BA751"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n38</w:t>
            </w:r>
          </w:p>
        </w:tc>
        <w:tc>
          <w:tcPr>
            <w:tcW w:w="4356" w:type="dxa"/>
            <w:tcBorders>
              <w:top w:val="single" w:sz="4" w:space="0" w:color="auto"/>
              <w:left w:val="single" w:sz="4" w:space="0" w:color="auto"/>
              <w:bottom w:val="single" w:sz="4" w:space="0" w:color="auto"/>
              <w:right w:val="single" w:sz="4" w:space="0" w:color="auto"/>
            </w:tcBorders>
            <w:vAlign w:val="center"/>
          </w:tcPr>
          <w:p w14:paraId="128E926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0292B024" w14:textId="77777777" w:rsidR="006F6378" w:rsidRPr="00C30686" w:rsidRDefault="006F6378" w:rsidP="0094020B">
            <w:pPr>
              <w:pStyle w:val="TAC"/>
              <w:rPr>
                <w:rFonts w:eastAsiaTheme="minorEastAsia"/>
                <w:lang w:val="en-US" w:eastAsia="zh-CN"/>
              </w:rPr>
            </w:pPr>
          </w:p>
        </w:tc>
      </w:tr>
      <w:tr w:rsidR="006F6378" w:rsidRPr="00C30686" w14:paraId="5C4C208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36C29B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2789797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005D393"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5A92863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4233E7B0" w14:textId="77777777" w:rsidR="006F6378" w:rsidRPr="00C30686" w:rsidRDefault="006F6378" w:rsidP="0094020B">
            <w:pPr>
              <w:pStyle w:val="TAC"/>
              <w:rPr>
                <w:rFonts w:eastAsiaTheme="minorEastAsia"/>
                <w:lang w:val="en-US" w:eastAsia="zh-CN"/>
              </w:rPr>
            </w:pPr>
          </w:p>
        </w:tc>
      </w:tr>
      <w:tr w:rsidR="006F6378" w:rsidRPr="00C30686" w14:paraId="2E75A31A" w14:textId="77777777" w:rsidTr="004F423A">
        <w:trPr>
          <w:trHeight w:val="29"/>
        </w:trPr>
        <w:tc>
          <w:tcPr>
            <w:tcW w:w="2742" w:type="dxa"/>
            <w:tcBorders>
              <w:top w:val="nil"/>
              <w:left w:val="single" w:sz="4" w:space="0" w:color="auto"/>
              <w:bottom w:val="nil"/>
              <w:right w:val="single" w:sz="4" w:space="0" w:color="auto"/>
            </w:tcBorders>
            <w:vAlign w:val="center"/>
          </w:tcPr>
          <w:p w14:paraId="6F87DF55"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CA_n25(2A)-n38A-n78(2A)</w:t>
            </w:r>
          </w:p>
        </w:tc>
        <w:tc>
          <w:tcPr>
            <w:tcW w:w="2785" w:type="dxa"/>
            <w:tcBorders>
              <w:top w:val="nil"/>
              <w:left w:val="single" w:sz="4" w:space="0" w:color="auto"/>
              <w:bottom w:val="nil"/>
              <w:right w:val="single" w:sz="4" w:space="0" w:color="auto"/>
            </w:tcBorders>
            <w:vAlign w:val="center"/>
          </w:tcPr>
          <w:p w14:paraId="4A8FC45A" w14:textId="77777777" w:rsidR="006F6378" w:rsidRPr="00C30686" w:rsidRDefault="006F6378" w:rsidP="0094020B">
            <w:pPr>
              <w:pStyle w:val="TAC"/>
              <w:rPr>
                <w:rFonts w:eastAsiaTheme="minorEastAsia"/>
                <w:lang w:val="en-US"/>
              </w:rPr>
            </w:pPr>
            <w:r w:rsidRPr="00C30686">
              <w:rPr>
                <w:rFonts w:eastAsiaTheme="minorEastAsia"/>
                <w:lang w:val="en-US"/>
              </w:rPr>
              <w:t>CA_n25A-n38A</w:t>
            </w:r>
          </w:p>
          <w:p w14:paraId="086C8FEF" w14:textId="77777777" w:rsidR="006F6378" w:rsidRPr="00C30686" w:rsidRDefault="006F6378" w:rsidP="0094020B">
            <w:pPr>
              <w:pStyle w:val="TAC"/>
              <w:rPr>
                <w:rFonts w:eastAsiaTheme="minorEastAsia"/>
                <w:lang w:val="en-US"/>
              </w:rPr>
            </w:pPr>
            <w:r w:rsidRPr="00C30686">
              <w:rPr>
                <w:rFonts w:eastAsiaTheme="minorEastAsia"/>
                <w:lang w:val="en-US"/>
              </w:rPr>
              <w:t>CA_n25A-n78A</w:t>
            </w:r>
          </w:p>
          <w:p w14:paraId="47DA7221" w14:textId="77777777" w:rsidR="006F6378" w:rsidRPr="00C30686" w:rsidRDefault="006F6378" w:rsidP="0094020B">
            <w:pPr>
              <w:pStyle w:val="TAC"/>
              <w:rPr>
                <w:rFonts w:eastAsiaTheme="minorEastAsia"/>
                <w:lang w:val="en-US" w:eastAsia="zh-CN"/>
              </w:rPr>
            </w:pPr>
            <w:r w:rsidRPr="00C30686">
              <w:rPr>
                <w:rFonts w:eastAsiaTheme="minorEastAsia"/>
                <w:lang w:val="en-US"/>
              </w:rPr>
              <w:t>CA_n38A-n78A</w:t>
            </w:r>
          </w:p>
        </w:tc>
        <w:tc>
          <w:tcPr>
            <w:tcW w:w="1259" w:type="dxa"/>
            <w:tcBorders>
              <w:top w:val="single" w:sz="4" w:space="0" w:color="auto"/>
              <w:left w:val="single" w:sz="4" w:space="0" w:color="auto"/>
              <w:bottom w:val="single" w:sz="4" w:space="0" w:color="auto"/>
              <w:right w:val="single" w:sz="4" w:space="0" w:color="auto"/>
            </w:tcBorders>
            <w:vAlign w:val="center"/>
          </w:tcPr>
          <w:p w14:paraId="22593F92"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54E886E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CA_n25(2A)_BCS0</w:t>
            </w:r>
          </w:p>
        </w:tc>
        <w:tc>
          <w:tcPr>
            <w:tcW w:w="2445" w:type="dxa"/>
            <w:tcBorders>
              <w:top w:val="nil"/>
              <w:left w:val="single" w:sz="4" w:space="0" w:color="auto"/>
              <w:bottom w:val="nil"/>
              <w:right w:val="single" w:sz="4" w:space="0" w:color="auto"/>
            </w:tcBorders>
            <w:vAlign w:val="center"/>
          </w:tcPr>
          <w:p w14:paraId="778B1A1C"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0</w:t>
            </w:r>
          </w:p>
        </w:tc>
      </w:tr>
      <w:tr w:rsidR="006F6378" w:rsidRPr="00C30686" w14:paraId="1BC27937" w14:textId="77777777" w:rsidTr="004F423A">
        <w:trPr>
          <w:trHeight w:val="29"/>
        </w:trPr>
        <w:tc>
          <w:tcPr>
            <w:tcW w:w="2742" w:type="dxa"/>
            <w:tcBorders>
              <w:top w:val="nil"/>
              <w:left w:val="single" w:sz="4" w:space="0" w:color="auto"/>
              <w:bottom w:val="nil"/>
              <w:right w:val="single" w:sz="4" w:space="0" w:color="auto"/>
            </w:tcBorders>
            <w:vAlign w:val="center"/>
          </w:tcPr>
          <w:p w14:paraId="71FEEAE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B8633D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nil"/>
              <w:right w:val="single" w:sz="4" w:space="0" w:color="auto"/>
            </w:tcBorders>
            <w:vAlign w:val="center"/>
          </w:tcPr>
          <w:p w14:paraId="467FF1F6"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n38</w:t>
            </w:r>
          </w:p>
        </w:tc>
        <w:tc>
          <w:tcPr>
            <w:tcW w:w="4356" w:type="dxa"/>
            <w:tcBorders>
              <w:top w:val="single" w:sz="4" w:space="0" w:color="auto"/>
              <w:left w:val="single" w:sz="4" w:space="0" w:color="auto"/>
              <w:bottom w:val="single" w:sz="4" w:space="0" w:color="auto"/>
              <w:right w:val="single" w:sz="4" w:space="0" w:color="auto"/>
            </w:tcBorders>
            <w:vAlign w:val="center"/>
          </w:tcPr>
          <w:p w14:paraId="357233F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793FB2FC" w14:textId="77777777" w:rsidR="006F6378" w:rsidRPr="00C30686" w:rsidRDefault="006F6378" w:rsidP="0094020B">
            <w:pPr>
              <w:pStyle w:val="TAC"/>
              <w:rPr>
                <w:rFonts w:eastAsiaTheme="minorEastAsia"/>
                <w:lang w:val="en-US" w:eastAsia="zh-CN"/>
              </w:rPr>
            </w:pPr>
          </w:p>
        </w:tc>
      </w:tr>
      <w:tr w:rsidR="006F6378" w:rsidRPr="00C30686" w14:paraId="6F2297A0"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EB0FCA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6D8C1E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4934F60"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1258DFE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CA_n78(2A)_BCS2</w:t>
            </w:r>
          </w:p>
        </w:tc>
        <w:tc>
          <w:tcPr>
            <w:tcW w:w="2445" w:type="dxa"/>
            <w:tcBorders>
              <w:top w:val="nil"/>
              <w:left w:val="single" w:sz="4" w:space="0" w:color="auto"/>
              <w:bottom w:val="single" w:sz="4" w:space="0" w:color="auto"/>
              <w:right w:val="single" w:sz="4" w:space="0" w:color="auto"/>
            </w:tcBorders>
            <w:vAlign w:val="center"/>
          </w:tcPr>
          <w:p w14:paraId="76928C70" w14:textId="77777777" w:rsidR="006F6378" w:rsidRPr="00C30686" w:rsidRDefault="006F6378" w:rsidP="0094020B">
            <w:pPr>
              <w:pStyle w:val="TAC"/>
              <w:rPr>
                <w:rFonts w:eastAsiaTheme="minorEastAsia"/>
                <w:lang w:val="en-US" w:eastAsia="zh-CN"/>
              </w:rPr>
            </w:pPr>
          </w:p>
        </w:tc>
      </w:tr>
      <w:tr w:rsidR="006F6378" w:rsidRPr="00C30686" w14:paraId="398D507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D1FC78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CA_n25A-n41A-n66A</w:t>
            </w:r>
          </w:p>
        </w:tc>
        <w:tc>
          <w:tcPr>
            <w:tcW w:w="2785" w:type="dxa"/>
            <w:tcBorders>
              <w:top w:val="single" w:sz="4" w:space="0" w:color="auto"/>
              <w:left w:val="single" w:sz="4" w:space="0" w:color="auto"/>
              <w:bottom w:val="nil"/>
              <w:right w:val="single" w:sz="4" w:space="0" w:color="auto"/>
            </w:tcBorders>
            <w:vAlign w:val="center"/>
          </w:tcPr>
          <w:p w14:paraId="6736E10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r w:rsidRPr="00C30686">
              <w:rPr>
                <w:rFonts w:eastAsiaTheme="minorEastAsia"/>
                <w:vertAlign w:val="superscript"/>
                <w:lang w:val="en-US" w:eastAsia="zh-CN"/>
              </w:rPr>
              <w:t>7,9</w:t>
            </w:r>
          </w:p>
          <w:p w14:paraId="3F64D3D1"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eastAsia="zh-CN"/>
              </w:rPr>
              <w:t>CA_n25A-n41A</w:t>
            </w:r>
            <w:r w:rsidRPr="00C30686">
              <w:rPr>
                <w:rFonts w:eastAsiaTheme="minorEastAsia"/>
                <w:vertAlign w:val="superscript"/>
                <w:lang w:val="en-US" w:eastAsia="zh-CN"/>
              </w:rPr>
              <w:t>7</w:t>
            </w:r>
          </w:p>
          <w:p w14:paraId="1A1ECAD3"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eastAsia="zh-CN"/>
              </w:rPr>
              <w:t>CA_n25A-n66A</w:t>
            </w:r>
          </w:p>
          <w:p w14:paraId="2A57C89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CA_n41A-n66A</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04B6E45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776343E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36320F9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51527A68" w14:textId="77777777" w:rsidTr="004F423A">
        <w:trPr>
          <w:trHeight w:val="29"/>
        </w:trPr>
        <w:tc>
          <w:tcPr>
            <w:tcW w:w="2742" w:type="dxa"/>
            <w:tcBorders>
              <w:top w:val="nil"/>
              <w:left w:val="single" w:sz="4" w:space="0" w:color="auto"/>
              <w:bottom w:val="nil"/>
              <w:right w:val="single" w:sz="4" w:space="0" w:color="auto"/>
            </w:tcBorders>
            <w:vAlign w:val="center"/>
          </w:tcPr>
          <w:p w14:paraId="7D542CE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14AC38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C3BDB6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2F5CAB3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10, 15, 20, 30, 40, 50, 60, 80, 90, 100</w:t>
            </w:r>
          </w:p>
        </w:tc>
        <w:tc>
          <w:tcPr>
            <w:tcW w:w="2445" w:type="dxa"/>
            <w:tcBorders>
              <w:top w:val="nil"/>
              <w:left w:val="single" w:sz="4" w:space="0" w:color="auto"/>
              <w:bottom w:val="nil"/>
              <w:right w:val="single" w:sz="4" w:space="0" w:color="auto"/>
            </w:tcBorders>
            <w:vAlign w:val="center"/>
          </w:tcPr>
          <w:p w14:paraId="11219B60" w14:textId="77777777" w:rsidR="006F6378" w:rsidRPr="00C30686" w:rsidRDefault="006F6378" w:rsidP="0094020B">
            <w:pPr>
              <w:pStyle w:val="TAC"/>
              <w:rPr>
                <w:rFonts w:eastAsiaTheme="minorEastAsia"/>
                <w:lang w:val="en-US" w:eastAsia="zh-CN"/>
              </w:rPr>
            </w:pPr>
          </w:p>
        </w:tc>
      </w:tr>
      <w:tr w:rsidR="006F6378" w:rsidRPr="00C30686" w14:paraId="77076353" w14:textId="77777777" w:rsidTr="004F423A">
        <w:trPr>
          <w:trHeight w:val="29"/>
        </w:trPr>
        <w:tc>
          <w:tcPr>
            <w:tcW w:w="2742" w:type="dxa"/>
            <w:tcBorders>
              <w:top w:val="nil"/>
              <w:left w:val="single" w:sz="4" w:space="0" w:color="auto"/>
              <w:bottom w:val="nil"/>
              <w:right w:val="single" w:sz="4" w:space="0" w:color="auto"/>
            </w:tcBorders>
            <w:vAlign w:val="center"/>
          </w:tcPr>
          <w:p w14:paraId="642EBB0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FC9CDD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BE98F5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3A2CA9F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5, 10, 15, 20, 40</w:t>
            </w:r>
          </w:p>
        </w:tc>
        <w:tc>
          <w:tcPr>
            <w:tcW w:w="2445" w:type="dxa"/>
            <w:tcBorders>
              <w:top w:val="nil"/>
              <w:left w:val="single" w:sz="4" w:space="0" w:color="auto"/>
              <w:bottom w:val="single" w:sz="4" w:space="0" w:color="auto"/>
              <w:right w:val="single" w:sz="4" w:space="0" w:color="auto"/>
            </w:tcBorders>
            <w:vAlign w:val="center"/>
          </w:tcPr>
          <w:p w14:paraId="5E8031E7" w14:textId="77777777" w:rsidR="006F6378" w:rsidRPr="00C30686" w:rsidRDefault="006F6378" w:rsidP="0094020B">
            <w:pPr>
              <w:pStyle w:val="TAC"/>
              <w:rPr>
                <w:rFonts w:eastAsiaTheme="minorEastAsia"/>
                <w:lang w:val="en-US" w:eastAsia="zh-CN"/>
              </w:rPr>
            </w:pPr>
          </w:p>
        </w:tc>
      </w:tr>
      <w:tr w:rsidR="006F6378" w:rsidRPr="00C30686" w14:paraId="2C17070B" w14:textId="77777777" w:rsidTr="004F423A">
        <w:trPr>
          <w:trHeight w:val="29"/>
        </w:trPr>
        <w:tc>
          <w:tcPr>
            <w:tcW w:w="2742" w:type="dxa"/>
            <w:tcBorders>
              <w:top w:val="nil"/>
              <w:left w:val="single" w:sz="4" w:space="0" w:color="auto"/>
              <w:bottom w:val="nil"/>
              <w:right w:val="single" w:sz="4" w:space="0" w:color="auto"/>
            </w:tcBorders>
            <w:vAlign w:val="center"/>
          </w:tcPr>
          <w:p w14:paraId="717A636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F4386B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C94B5E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5014715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3B4DA09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1</w:t>
            </w:r>
          </w:p>
        </w:tc>
      </w:tr>
      <w:tr w:rsidR="006F6378" w:rsidRPr="00C30686" w14:paraId="456822F9" w14:textId="77777777" w:rsidTr="004F423A">
        <w:trPr>
          <w:trHeight w:val="29"/>
        </w:trPr>
        <w:tc>
          <w:tcPr>
            <w:tcW w:w="2742" w:type="dxa"/>
            <w:tcBorders>
              <w:top w:val="nil"/>
              <w:left w:val="single" w:sz="4" w:space="0" w:color="auto"/>
              <w:bottom w:val="nil"/>
              <w:right w:val="single" w:sz="4" w:space="0" w:color="auto"/>
            </w:tcBorders>
            <w:vAlign w:val="center"/>
          </w:tcPr>
          <w:p w14:paraId="0A75F55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A518A8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53C564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06C6B79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10, 15, 20, 30, 40, 50, 60, 70, 80, 90, 100</w:t>
            </w:r>
          </w:p>
        </w:tc>
        <w:tc>
          <w:tcPr>
            <w:tcW w:w="2445" w:type="dxa"/>
            <w:tcBorders>
              <w:top w:val="nil"/>
              <w:left w:val="single" w:sz="4" w:space="0" w:color="auto"/>
              <w:bottom w:val="nil"/>
              <w:right w:val="single" w:sz="4" w:space="0" w:color="auto"/>
            </w:tcBorders>
            <w:vAlign w:val="center"/>
          </w:tcPr>
          <w:p w14:paraId="107DCE83" w14:textId="77777777" w:rsidR="006F6378" w:rsidRPr="00C30686" w:rsidRDefault="006F6378" w:rsidP="0094020B">
            <w:pPr>
              <w:pStyle w:val="TAC"/>
              <w:rPr>
                <w:rFonts w:eastAsiaTheme="minorEastAsia"/>
                <w:lang w:val="en-US" w:eastAsia="zh-CN"/>
              </w:rPr>
            </w:pPr>
          </w:p>
        </w:tc>
      </w:tr>
      <w:tr w:rsidR="006F6378" w:rsidRPr="00C30686" w14:paraId="1513DC19" w14:textId="77777777" w:rsidTr="004F423A">
        <w:trPr>
          <w:trHeight w:val="29"/>
        </w:trPr>
        <w:tc>
          <w:tcPr>
            <w:tcW w:w="2742" w:type="dxa"/>
            <w:tcBorders>
              <w:top w:val="nil"/>
              <w:left w:val="single" w:sz="4" w:space="0" w:color="auto"/>
              <w:bottom w:val="nil"/>
              <w:right w:val="single" w:sz="4" w:space="0" w:color="auto"/>
            </w:tcBorders>
            <w:vAlign w:val="center"/>
          </w:tcPr>
          <w:p w14:paraId="47128AD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D643E0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9AC850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6A7872B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single" w:sz="4" w:space="0" w:color="auto"/>
              <w:right w:val="single" w:sz="4" w:space="0" w:color="auto"/>
            </w:tcBorders>
            <w:vAlign w:val="center"/>
          </w:tcPr>
          <w:p w14:paraId="29D615ED" w14:textId="77777777" w:rsidR="006F6378" w:rsidRPr="00C30686" w:rsidRDefault="006F6378" w:rsidP="0094020B">
            <w:pPr>
              <w:pStyle w:val="TAC"/>
              <w:rPr>
                <w:rFonts w:eastAsiaTheme="minorEastAsia"/>
                <w:lang w:val="en-US" w:eastAsia="zh-CN"/>
              </w:rPr>
            </w:pPr>
          </w:p>
        </w:tc>
      </w:tr>
      <w:tr w:rsidR="006F6378" w:rsidRPr="00C30686" w14:paraId="1BE8E5DD" w14:textId="77777777" w:rsidTr="004F423A">
        <w:trPr>
          <w:trHeight w:val="29"/>
        </w:trPr>
        <w:tc>
          <w:tcPr>
            <w:tcW w:w="2742" w:type="dxa"/>
            <w:tcBorders>
              <w:top w:val="nil"/>
              <w:left w:val="single" w:sz="4" w:space="0" w:color="auto"/>
              <w:bottom w:val="nil"/>
              <w:right w:val="single" w:sz="4" w:space="0" w:color="auto"/>
            </w:tcBorders>
            <w:vAlign w:val="center"/>
          </w:tcPr>
          <w:p w14:paraId="35EF6AF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CE8902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0EF080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2D12CE0E"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n25 channel bandwidths in Table 5.3.5-1 </w:t>
            </w:r>
          </w:p>
        </w:tc>
        <w:tc>
          <w:tcPr>
            <w:tcW w:w="2445" w:type="dxa"/>
            <w:tcBorders>
              <w:top w:val="single" w:sz="4" w:space="0" w:color="auto"/>
              <w:left w:val="single" w:sz="4" w:space="0" w:color="auto"/>
              <w:bottom w:val="nil"/>
              <w:right w:val="single" w:sz="4" w:space="0" w:color="auto"/>
            </w:tcBorders>
            <w:vAlign w:val="center"/>
          </w:tcPr>
          <w:p w14:paraId="4577B1B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4 and 5</w:t>
            </w:r>
          </w:p>
        </w:tc>
      </w:tr>
      <w:tr w:rsidR="006F6378" w:rsidRPr="00C30686" w14:paraId="788FCF93" w14:textId="77777777" w:rsidTr="004F423A">
        <w:trPr>
          <w:trHeight w:val="29"/>
        </w:trPr>
        <w:tc>
          <w:tcPr>
            <w:tcW w:w="2742" w:type="dxa"/>
            <w:tcBorders>
              <w:top w:val="nil"/>
              <w:left w:val="single" w:sz="4" w:space="0" w:color="auto"/>
              <w:bottom w:val="nil"/>
              <w:right w:val="single" w:sz="4" w:space="0" w:color="auto"/>
            </w:tcBorders>
            <w:vAlign w:val="center"/>
          </w:tcPr>
          <w:p w14:paraId="50C70DD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F6B315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E51E6C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370FFF7E"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n41 channel bandwidths in Table 5.3.5-1 </w:t>
            </w:r>
          </w:p>
        </w:tc>
        <w:tc>
          <w:tcPr>
            <w:tcW w:w="2445" w:type="dxa"/>
            <w:tcBorders>
              <w:top w:val="nil"/>
              <w:left w:val="single" w:sz="4" w:space="0" w:color="auto"/>
              <w:bottom w:val="nil"/>
              <w:right w:val="single" w:sz="4" w:space="0" w:color="auto"/>
            </w:tcBorders>
            <w:vAlign w:val="center"/>
          </w:tcPr>
          <w:p w14:paraId="7BC96760" w14:textId="77777777" w:rsidR="006F6378" w:rsidRPr="00C30686" w:rsidRDefault="006F6378" w:rsidP="0094020B">
            <w:pPr>
              <w:pStyle w:val="TAC"/>
              <w:rPr>
                <w:rFonts w:eastAsiaTheme="minorEastAsia"/>
                <w:lang w:val="en-US" w:eastAsia="zh-CN"/>
              </w:rPr>
            </w:pPr>
          </w:p>
        </w:tc>
      </w:tr>
      <w:tr w:rsidR="006F6378" w:rsidRPr="00C30686" w14:paraId="12E55959"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01B246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6C51445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4B76FD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0C4926A7"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n66 channel bandwidths in Table 5.3.5-1 </w:t>
            </w:r>
          </w:p>
        </w:tc>
        <w:tc>
          <w:tcPr>
            <w:tcW w:w="2445" w:type="dxa"/>
            <w:tcBorders>
              <w:top w:val="nil"/>
              <w:left w:val="single" w:sz="4" w:space="0" w:color="auto"/>
              <w:bottom w:val="single" w:sz="4" w:space="0" w:color="auto"/>
              <w:right w:val="single" w:sz="4" w:space="0" w:color="auto"/>
            </w:tcBorders>
            <w:vAlign w:val="center"/>
          </w:tcPr>
          <w:p w14:paraId="6D5C8EF6" w14:textId="77777777" w:rsidR="006F6378" w:rsidRPr="00C30686" w:rsidRDefault="006F6378" w:rsidP="0094020B">
            <w:pPr>
              <w:pStyle w:val="TAC"/>
              <w:rPr>
                <w:rFonts w:eastAsiaTheme="minorEastAsia"/>
                <w:lang w:val="en-US" w:eastAsia="zh-CN"/>
              </w:rPr>
            </w:pPr>
          </w:p>
        </w:tc>
      </w:tr>
      <w:tr w:rsidR="006F6378" w:rsidRPr="00C30686" w14:paraId="6AA9791B" w14:textId="77777777" w:rsidTr="004F423A">
        <w:trPr>
          <w:trHeight w:val="29"/>
        </w:trPr>
        <w:tc>
          <w:tcPr>
            <w:tcW w:w="2742" w:type="dxa"/>
            <w:tcBorders>
              <w:top w:val="nil"/>
              <w:left w:val="single" w:sz="4" w:space="0" w:color="auto"/>
              <w:bottom w:val="nil"/>
              <w:right w:val="single" w:sz="4" w:space="0" w:color="auto"/>
            </w:tcBorders>
            <w:vAlign w:val="center"/>
          </w:tcPr>
          <w:p w14:paraId="03A1670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CA_n25A-n41A-n66(2A)</w:t>
            </w:r>
          </w:p>
        </w:tc>
        <w:tc>
          <w:tcPr>
            <w:tcW w:w="2785" w:type="dxa"/>
            <w:tcBorders>
              <w:top w:val="nil"/>
              <w:left w:val="single" w:sz="4" w:space="0" w:color="auto"/>
              <w:bottom w:val="nil"/>
              <w:right w:val="single" w:sz="4" w:space="0" w:color="auto"/>
            </w:tcBorders>
            <w:vAlign w:val="center"/>
          </w:tcPr>
          <w:p w14:paraId="61FB2EA5" w14:textId="77777777" w:rsidR="006F6378" w:rsidRPr="00C30686" w:rsidRDefault="006F6378" w:rsidP="0094020B">
            <w:pPr>
              <w:pStyle w:val="TAC"/>
              <w:rPr>
                <w:rFonts w:eastAsiaTheme="minorEastAsia"/>
              </w:rPr>
            </w:pPr>
            <w:r w:rsidRPr="00C30686">
              <w:rPr>
                <w:rFonts w:eastAsiaTheme="minorEastAsia"/>
              </w:rPr>
              <w:t>n41</w:t>
            </w:r>
            <w:r w:rsidRPr="00C30686">
              <w:rPr>
                <w:rFonts w:eastAsiaTheme="minorEastAsia"/>
                <w:vertAlign w:val="superscript"/>
              </w:rPr>
              <w:t>7,9</w:t>
            </w:r>
          </w:p>
          <w:p w14:paraId="7C39505F" w14:textId="77777777" w:rsidR="006F6378" w:rsidRPr="00C30686" w:rsidRDefault="006F6378" w:rsidP="0094020B">
            <w:pPr>
              <w:pStyle w:val="TAC"/>
              <w:rPr>
                <w:rFonts w:eastAsiaTheme="minorEastAsia"/>
              </w:rPr>
            </w:pPr>
            <w:r w:rsidRPr="00C30686">
              <w:rPr>
                <w:rFonts w:eastAsiaTheme="minorEastAsia"/>
              </w:rPr>
              <w:t>CA_n25A-n41A</w:t>
            </w:r>
            <w:r w:rsidRPr="00C30686">
              <w:rPr>
                <w:rFonts w:eastAsiaTheme="minorEastAsia"/>
                <w:vertAlign w:val="superscript"/>
              </w:rPr>
              <w:t>7</w:t>
            </w:r>
          </w:p>
          <w:p w14:paraId="3DCD43F3" w14:textId="77777777" w:rsidR="006F6378" w:rsidRPr="00C30686" w:rsidRDefault="006F6378" w:rsidP="0094020B">
            <w:pPr>
              <w:pStyle w:val="TAC"/>
              <w:rPr>
                <w:rFonts w:eastAsiaTheme="minorEastAsia"/>
              </w:rPr>
            </w:pPr>
            <w:r w:rsidRPr="00C30686">
              <w:rPr>
                <w:rFonts w:eastAsiaTheme="minorEastAsia"/>
              </w:rPr>
              <w:t>CA_n25A-n66A</w:t>
            </w:r>
          </w:p>
          <w:p w14:paraId="06B48970" w14:textId="77777777" w:rsidR="006F6378" w:rsidRPr="00C30686" w:rsidRDefault="006F6378" w:rsidP="0094020B">
            <w:pPr>
              <w:pStyle w:val="TAC"/>
              <w:rPr>
                <w:rFonts w:eastAsiaTheme="minorEastAsia"/>
                <w:lang w:val="en-US" w:eastAsia="zh-CN"/>
              </w:rPr>
            </w:pPr>
            <w:r w:rsidRPr="00C30686">
              <w:rPr>
                <w:rFonts w:eastAsiaTheme="minorEastAsia"/>
              </w:rPr>
              <w:t>CA_n41A-n66A</w:t>
            </w:r>
            <w:r w:rsidRPr="00C30686">
              <w:rPr>
                <w:rFonts w:eastAsiaTheme="minorEastAsia"/>
                <w:vertAlign w:val="superscript"/>
              </w:rPr>
              <w:t>7</w:t>
            </w:r>
          </w:p>
        </w:tc>
        <w:tc>
          <w:tcPr>
            <w:tcW w:w="1259" w:type="dxa"/>
            <w:tcBorders>
              <w:top w:val="single" w:sz="4" w:space="0" w:color="auto"/>
              <w:left w:val="single" w:sz="4" w:space="0" w:color="auto"/>
              <w:bottom w:val="single" w:sz="4" w:space="0" w:color="auto"/>
              <w:right w:val="single" w:sz="4" w:space="0" w:color="auto"/>
            </w:tcBorders>
            <w:vAlign w:val="center"/>
          </w:tcPr>
          <w:p w14:paraId="57093E1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189FDF3C"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w:t>
            </w:r>
          </w:p>
        </w:tc>
        <w:tc>
          <w:tcPr>
            <w:tcW w:w="2445" w:type="dxa"/>
            <w:tcBorders>
              <w:top w:val="nil"/>
              <w:left w:val="single" w:sz="4" w:space="0" w:color="auto"/>
              <w:bottom w:val="nil"/>
              <w:right w:val="single" w:sz="4" w:space="0" w:color="auto"/>
            </w:tcBorders>
            <w:vAlign w:val="center"/>
          </w:tcPr>
          <w:p w14:paraId="4843C35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32DF5320" w14:textId="77777777" w:rsidTr="004F423A">
        <w:trPr>
          <w:trHeight w:val="29"/>
        </w:trPr>
        <w:tc>
          <w:tcPr>
            <w:tcW w:w="2742" w:type="dxa"/>
            <w:tcBorders>
              <w:top w:val="nil"/>
              <w:left w:val="single" w:sz="4" w:space="0" w:color="auto"/>
              <w:bottom w:val="nil"/>
              <w:right w:val="single" w:sz="4" w:space="0" w:color="auto"/>
            </w:tcBorders>
            <w:vAlign w:val="center"/>
          </w:tcPr>
          <w:p w14:paraId="0297E9D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8F369B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D2BBF0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224BE102"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10, 15, 20, 30, 40, 50, 60, 70, 80, 90, 100</w:t>
            </w:r>
          </w:p>
        </w:tc>
        <w:tc>
          <w:tcPr>
            <w:tcW w:w="2445" w:type="dxa"/>
            <w:tcBorders>
              <w:top w:val="nil"/>
              <w:left w:val="single" w:sz="4" w:space="0" w:color="auto"/>
              <w:bottom w:val="nil"/>
              <w:right w:val="single" w:sz="4" w:space="0" w:color="auto"/>
            </w:tcBorders>
            <w:vAlign w:val="center"/>
          </w:tcPr>
          <w:p w14:paraId="5403DA6C" w14:textId="77777777" w:rsidR="006F6378" w:rsidRPr="00C30686" w:rsidRDefault="006F6378" w:rsidP="0094020B">
            <w:pPr>
              <w:pStyle w:val="TAC"/>
              <w:rPr>
                <w:rFonts w:eastAsiaTheme="minorEastAsia"/>
                <w:lang w:val="en-US" w:eastAsia="zh-CN"/>
              </w:rPr>
            </w:pPr>
          </w:p>
        </w:tc>
      </w:tr>
      <w:tr w:rsidR="006F6378" w:rsidRPr="00C30686" w14:paraId="2D832EC2" w14:textId="77777777" w:rsidTr="004F423A">
        <w:trPr>
          <w:trHeight w:val="29"/>
        </w:trPr>
        <w:tc>
          <w:tcPr>
            <w:tcW w:w="2742" w:type="dxa"/>
            <w:tcBorders>
              <w:top w:val="nil"/>
              <w:left w:val="single" w:sz="4" w:space="0" w:color="auto"/>
              <w:bottom w:val="nil"/>
              <w:right w:val="single" w:sz="4" w:space="0" w:color="auto"/>
            </w:tcBorders>
            <w:vAlign w:val="center"/>
          </w:tcPr>
          <w:p w14:paraId="3C84D01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E2EBCB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209CC0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7CE63BA7"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CA_n66(2A)_BCS1</w:t>
            </w:r>
          </w:p>
        </w:tc>
        <w:tc>
          <w:tcPr>
            <w:tcW w:w="2445" w:type="dxa"/>
            <w:tcBorders>
              <w:top w:val="nil"/>
              <w:left w:val="single" w:sz="4" w:space="0" w:color="auto"/>
              <w:bottom w:val="single" w:sz="4" w:space="0" w:color="auto"/>
              <w:right w:val="single" w:sz="4" w:space="0" w:color="auto"/>
            </w:tcBorders>
            <w:vAlign w:val="center"/>
          </w:tcPr>
          <w:p w14:paraId="278B7E90" w14:textId="77777777" w:rsidR="006F6378" w:rsidRPr="00C30686" w:rsidRDefault="006F6378" w:rsidP="0094020B">
            <w:pPr>
              <w:pStyle w:val="TAC"/>
              <w:rPr>
                <w:rFonts w:eastAsiaTheme="minorEastAsia"/>
                <w:lang w:val="en-US" w:eastAsia="zh-CN"/>
              </w:rPr>
            </w:pPr>
          </w:p>
        </w:tc>
      </w:tr>
      <w:tr w:rsidR="006F6378" w:rsidRPr="00C30686" w14:paraId="466FC515" w14:textId="77777777" w:rsidTr="004F423A">
        <w:trPr>
          <w:trHeight w:val="29"/>
        </w:trPr>
        <w:tc>
          <w:tcPr>
            <w:tcW w:w="2742" w:type="dxa"/>
            <w:tcBorders>
              <w:top w:val="nil"/>
              <w:left w:val="single" w:sz="4" w:space="0" w:color="auto"/>
              <w:bottom w:val="nil"/>
              <w:right w:val="single" w:sz="4" w:space="0" w:color="auto"/>
            </w:tcBorders>
            <w:vAlign w:val="center"/>
          </w:tcPr>
          <w:p w14:paraId="1CA5972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7A4825F" w14:textId="77777777" w:rsidR="006F6378" w:rsidRPr="00C30686" w:rsidRDefault="006F6378" w:rsidP="0094020B">
            <w:pPr>
              <w:pStyle w:val="TAC"/>
              <w:rPr>
                <w:rFonts w:eastAsiaTheme="minorEastAsia"/>
              </w:rPr>
            </w:pPr>
          </w:p>
        </w:tc>
        <w:tc>
          <w:tcPr>
            <w:tcW w:w="1259" w:type="dxa"/>
            <w:tcBorders>
              <w:top w:val="single" w:sz="4" w:space="0" w:color="auto"/>
              <w:left w:val="single" w:sz="4" w:space="0" w:color="auto"/>
              <w:bottom w:val="single" w:sz="4" w:space="0" w:color="auto"/>
              <w:right w:val="single" w:sz="4" w:space="0" w:color="auto"/>
            </w:tcBorders>
          </w:tcPr>
          <w:p w14:paraId="1D2A29C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759100F8" w14:textId="77777777" w:rsidR="006F6378" w:rsidRPr="00C30686" w:rsidRDefault="006F6378" w:rsidP="0094020B">
            <w:pPr>
              <w:pStyle w:val="TAC"/>
              <w:rPr>
                <w:rFonts w:eastAsiaTheme="minorEastAsia"/>
                <w:lang w:val="en-US" w:eastAsia="zh-CN" w:bidi="ar"/>
              </w:rPr>
            </w:pPr>
            <w:r w:rsidRPr="00C30686">
              <w:rPr>
                <w:rFonts w:eastAsiaTheme="minorEastAsia"/>
                <w:lang w:val="en-US" w:bidi="ar"/>
              </w:rPr>
              <w:t>5, 10, 15, 20, 25, 30, 40</w:t>
            </w:r>
          </w:p>
        </w:tc>
        <w:tc>
          <w:tcPr>
            <w:tcW w:w="2445" w:type="dxa"/>
            <w:tcBorders>
              <w:top w:val="single" w:sz="4" w:space="0" w:color="auto"/>
              <w:left w:val="single" w:sz="4" w:space="0" w:color="auto"/>
              <w:bottom w:val="nil"/>
              <w:right w:val="single" w:sz="4" w:space="0" w:color="auto"/>
            </w:tcBorders>
            <w:vAlign w:val="center"/>
          </w:tcPr>
          <w:p w14:paraId="56DF0FD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1</w:t>
            </w:r>
          </w:p>
        </w:tc>
      </w:tr>
      <w:tr w:rsidR="006F6378" w:rsidRPr="00C30686" w14:paraId="1FD8283F" w14:textId="77777777" w:rsidTr="004F423A">
        <w:trPr>
          <w:trHeight w:val="29"/>
        </w:trPr>
        <w:tc>
          <w:tcPr>
            <w:tcW w:w="2742" w:type="dxa"/>
            <w:tcBorders>
              <w:top w:val="nil"/>
              <w:left w:val="single" w:sz="4" w:space="0" w:color="auto"/>
              <w:bottom w:val="nil"/>
              <w:right w:val="single" w:sz="4" w:space="0" w:color="auto"/>
            </w:tcBorders>
            <w:vAlign w:val="center"/>
          </w:tcPr>
          <w:p w14:paraId="48E89AE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E8AAB4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48DA11E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70ED5A20" w14:textId="77777777" w:rsidR="006F6378" w:rsidRPr="00C30686" w:rsidRDefault="006F6378" w:rsidP="0094020B">
            <w:pPr>
              <w:pStyle w:val="TAC"/>
              <w:rPr>
                <w:rFonts w:eastAsiaTheme="minorEastAsia"/>
                <w:lang w:val="en-US" w:eastAsia="zh-CN" w:bidi="ar"/>
              </w:rPr>
            </w:pPr>
            <w:r w:rsidRPr="00C30686">
              <w:rPr>
                <w:rFonts w:eastAsiaTheme="minorEastAsia"/>
                <w:lang w:val="en-US" w:bidi="ar"/>
              </w:rPr>
              <w:t>10, 15, 20, 30, 40, 50, 60, 70, 80, 90, 100</w:t>
            </w:r>
          </w:p>
        </w:tc>
        <w:tc>
          <w:tcPr>
            <w:tcW w:w="2445" w:type="dxa"/>
            <w:tcBorders>
              <w:top w:val="nil"/>
              <w:left w:val="single" w:sz="4" w:space="0" w:color="auto"/>
              <w:bottom w:val="nil"/>
              <w:right w:val="single" w:sz="4" w:space="0" w:color="auto"/>
            </w:tcBorders>
            <w:vAlign w:val="center"/>
          </w:tcPr>
          <w:p w14:paraId="5CA778F5" w14:textId="77777777" w:rsidR="006F6378" w:rsidRPr="00C30686" w:rsidRDefault="006F6378" w:rsidP="0094020B">
            <w:pPr>
              <w:pStyle w:val="TAC"/>
              <w:rPr>
                <w:rFonts w:eastAsiaTheme="minorEastAsia"/>
                <w:lang w:val="en-US" w:eastAsia="zh-CN"/>
              </w:rPr>
            </w:pPr>
          </w:p>
        </w:tc>
      </w:tr>
      <w:tr w:rsidR="006F6378" w:rsidRPr="00C30686" w14:paraId="68B0841A" w14:textId="77777777" w:rsidTr="004F423A">
        <w:trPr>
          <w:trHeight w:val="29"/>
        </w:trPr>
        <w:tc>
          <w:tcPr>
            <w:tcW w:w="2742" w:type="dxa"/>
            <w:tcBorders>
              <w:top w:val="nil"/>
              <w:left w:val="single" w:sz="4" w:space="0" w:color="auto"/>
              <w:bottom w:val="nil"/>
              <w:right w:val="single" w:sz="4" w:space="0" w:color="auto"/>
            </w:tcBorders>
            <w:vAlign w:val="center"/>
          </w:tcPr>
          <w:p w14:paraId="428CB92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BA8C75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04F4463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2A35D417" w14:textId="77777777" w:rsidR="006F6378" w:rsidRPr="00C30686" w:rsidRDefault="006F6378" w:rsidP="0094020B">
            <w:pPr>
              <w:pStyle w:val="TAC"/>
              <w:rPr>
                <w:rFonts w:eastAsiaTheme="minorEastAsia"/>
                <w:lang w:val="en-US" w:eastAsia="zh-CN" w:bidi="ar"/>
              </w:rPr>
            </w:pPr>
            <w:r w:rsidRPr="00C30686">
              <w:rPr>
                <w:rFonts w:eastAsiaTheme="minorEastAsia"/>
                <w:lang w:val="en-US" w:bidi="ar"/>
              </w:rPr>
              <w:t>CA_n66(2A)_BCS1</w:t>
            </w:r>
          </w:p>
        </w:tc>
        <w:tc>
          <w:tcPr>
            <w:tcW w:w="2445" w:type="dxa"/>
            <w:tcBorders>
              <w:top w:val="nil"/>
              <w:left w:val="single" w:sz="4" w:space="0" w:color="auto"/>
              <w:bottom w:val="single" w:sz="4" w:space="0" w:color="auto"/>
              <w:right w:val="single" w:sz="4" w:space="0" w:color="auto"/>
            </w:tcBorders>
            <w:vAlign w:val="center"/>
          </w:tcPr>
          <w:p w14:paraId="6E164DB8" w14:textId="77777777" w:rsidR="006F6378" w:rsidRPr="00C30686" w:rsidRDefault="006F6378" w:rsidP="0094020B">
            <w:pPr>
              <w:pStyle w:val="TAC"/>
              <w:rPr>
                <w:rFonts w:eastAsiaTheme="minorEastAsia"/>
                <w:lang w:val="en-US" w:eastAsia="zh-CN"/>
              </w:rPr>
            </w:pPr>
          </w:p>
        </w:tc>
      </w:tr>
      <w:tr w:rsidR="006F6378" w:rsidRPr="00C30686" w14:paraId="692B91D7" w14:textId="77777777" w:rsidTr="004F423A">
        <w:trPr>
          <w:trHeight w:val="29"/>
        </w:trPr>
        <w:tc>
          <w:tcPr>
            <w:tcW w:w="2742" w:type="dxa"/>
            <w:tcBorders>
              <w:top w:val="nil"/>
              <w:left w:val="single" w:sz="4" w:space="0" w:color="auto"/>
              <w:bottom w:val="nil"/>
              <w:right w:val="single" w:sz="4" w:space="0" w:color="auto"/>
            </w:tcBorders>
            <w:vAlign w:val="center"/>
          </w:tcPr>
          <w:p w14:paraId="56C8C7D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FA665C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5D9A8C3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0D029BAA" w14:textId="77777777" w:rsidR="006F6378" w:rsidRPr="00C30686" w:rsidRDefault="006F6378" w:rsidP="0094020B">
            <w:pPr>
              <w:pStyle w:val="TAC"/>
              <w:rPr>
                <w:rFonts w:eastAsiaTheme="minorEastAsia"/>
                <w:lang w:val="en-US" w:bidi="ar"/>
              </w:rPr>
            </w:pPr>
            <w:r w:rsidRPr="00C30686">
              <w:rPr>
                <w:rFonts w:eastAsiaTheme="minorEastAsia"/>
                <w:lang w:val="en-US" w:eastAsia="zh-CN" w:bidi="ar"/>
              </w:rPr>
              <w:t xml:space="preserve">n25 channel bandwidths in Table 5.3.5-1 </w:t>
            </w:r>
          </w:p>
        </w:tc>
        <w:tc>
          <w:tcPr>
            <w:tcW w:w="2445" w:type="dxa"/>
            <w:tcBorders>
              <w:top w:val="single" w:sz="4" w:space="0" w:color="auto"/>
              <w:left w:val="single" w:sz="4" w:space="0" w:color="auto"/>
              <w:bottom w:val="nil"/>
              <w:right w:val="single" w:sz="4" w:space="0" w:color="auto"/>
            </w:tcBorders>
            <w:vAlign w:val="center"/>
          </w:tcPr>
          <w:p w14:paraId="381A6F4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4 and 5</w:t>
            </w:r>
          </w:p>
        </w:tc>
      </w:tr>
      <w:tr w:rsidR="006F6378" w:rsidRPr="00C30686" w14:paraId="20DB06A2" w14:textId="77777777" w:rsidTr="004F423A">
        <w:trPr>
          <w:trHeight w:val="29"/>
        </w:trPr>
        <w:tc>
          <w:tcPr>
            <w:tcW w:w="2742" w:type="dxa"/>
            <w:tcBorders>
              <w:top w:val="nil"/>
              <w:left w:val="single" w:sz="4" w:space="0" w:color="auto"/>
              <w:bottom w:val="nil"/>
              <w:right w:val="single" w:sz="4" w:space="0" w:color="auto"/>
            </w:tcBorders>
            <w:vAlign w:val="center"/>
          </w:tcPr>
          <w:p w14:paraId="4786D4E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AA255B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60BE54D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00C9D1BE" w14:textId="77777777" w:rsidR="006F6378" w:rsidRPr="00C30686" w:rsidRDefault="006F6378" w:rsidP="0094020B">
            <w:pPr>
              <w:pStyle w:val="TAC"/>
              <w:rPr>
                <w:rFonts w:eastAsiaTheme="minorEastAsia"/>
                <w:lang w:val="en-US" w:bidi="ar"/>
              </w:rPr>
            </w:pPr>
            <w:r w:rsidRPr="00C30686">
              <w:rPr>
                <w:rFonts w:eastAsiaTheme="minorEastAsia"/>
                <w:lang w:val="en-US" w:eastAsia="zh-CN" w:bidi="ar"/>
              </w:rPr>
              <w:t xml:space="preserve">n41 channel bandwidths in Table 5.3.5-1 </w:t>
            </w:r>
          </w:p>
        </w:tc>
        <w:tc>
          <w:tcPr>
            <w:tcW w:w="2445" w:type="dxa"/>
            <w:tcBorders>
              <w:top w:val="nil"/>
              <w:left w:val="single" w:sz="4" w:space="0" w:color="auto"/>
              <w:bottom w:val="nil"/>
              <w:right w:val="single" w:sz="4" w:space="0" w:color="auto"/>
            </w:tcBorders>
            <w:vAlign w:val="center"/>
          </w:tcPr>
          <w:p w14:paraId="59800F62" w14:textId="77777777" w:rsidR="006F6378" w:rsidRPr="00C30686" w:rsidRDefault="006F6378" w:rsidP="0094020B">
            <w:pPr>
              <w:pStyle w:val="TAC"/>
              <w:rPr>
                <w:rFonts w:eastAsiaTheme="minorEastAsia"/>
                <w:lang w:val="en-US" w:eastAsia="zh-CN"/>
              </w:rPr>
            </w:pPr>
          </w:p>
        </w:tc>
      </w:tr>
      <w:tr w:rsidR="006F6378" w:rsidRPr="00C30686" w14:paraId="1770FADE"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D9A469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72933BF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tcPr>
          <w:p w14:paraId="156F56A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6B5C373B" w14:textId="77777777" w:rsidR="006F6378" w:rsidRPr="00C30686" w:rsidRDefault="006F6378" w:rsidP="0094020B">
            <w:pPr>
              <w:pStyle w:val="TAC"/>
              <w:rPr>
                <w:rFonts w:eastAsiaTheme="minorEastAsia"/>
                <w:lang w:val="en-US" w:bidi="ar"/>
              </w:rPr>
            </w:pPr>
            <w:r w:rsidRPr="00C30686">
              <w:rPr>
                <w:rFonts w:eastAsiaTheme="minorEastAsia"/>
                <w:lang w:val="en-US" w:eastAsia="zh-CN" w:bidi="ar"/>
              </w:rPr>
              <w:t>CA_n66(2A) BCS 4 and 5</w:t>
            </w:r>
          </w:p>
        </w:tc>
        <w:tc>
          <w:tcPr>
            <w:tcW w:w="2445" w:type="dxa"/>
            <w:tcBorders>
              <w:top w:val="nil"/>
              <w:left w:val="single" w:sz="4" w:space="0" w:color="auto"/>
              <w:bottom w:val="single" w:sz="4" w:space="0" w:color="auto"/>
              <w:right w:val="single" w:sz="4" w:space="0" w:color="auto"/>
            </w:tcBorders>
            <w:vAlign w:val="center"/>
          </w:tcPr>
          <w:p w14:paraId="4BBFC838" w14:textId="77777777" w:rsidR="006F6378" w:rsidRPr="00C30686" w:rsidRDefault="006F6378" w:rsidP="0094020B">
            <w:pPr>
              <w:pStyle w:val="TAC"/>
              <w:rPr>
                <w:rFonts w:eastAsiaTheme="minorEastAsia"/>
                <w:lang w:val="en-US" w:eastAsia="zh-CN"/>
              </w:rPr>
            </w:pPr>
          </w:p>
        </w:tc>
      </w:tr>
      <w:tr w:rsidR="006F6378" w:rsidRPr="00C30686" w14:paraId="69F99429"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454C70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CA_n25A-n41C-n66A</w:t>
            </w:r>
          </w:p>
        </w:tc>
        <w:tc>
          <w:tcPr>
            <w:tcW w:w="2785" w:type="dxa"/>
            <w:tcBorders>
              <w:top w:val="single" w:sz="4" w:space="0" w:color="auto"/>
              <w:left w:val="single" w:sz="4" w:space="0" w:color="auto"/>
              <w:bottom w:val="nil"/>
              <w:right w:val="single" w:sz="4" w:space="0" w:color="auto"/>
            </w:tcBorders>
            <w:vAlign w:val="center"/>
          </w:tcPr>
          <w:p w14:paraId="2365249A"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eastAsia="zh-CN"/>
              </w:rPr>
              <w:t>n41</w:t>
            </w:r>
            <w:r w:rsidRPr="00C30686">
              <w:rPr>
                <w:rFonts w:eastAsiaTheme="minorEastAsia"/>
                <w:vertAlign w:val="superscript"/>
                <w:lang w:val="en-US" w:eastAsia="zh-CN"/>
              </w:rPr>
              <w:t>7,9</w:t>
            </w:r>
          </w:p>
          <w:p w14:paraId="7A39EA7A" w14:textId="77777777" w:rsidR="006F6378" w:rsidRPr="00C30686" w:rsidRDefault="006F6378" w:rsidP="0094020B">
            <w:pPr>
              <w:pStyle w:val="TAC"/>
              <w:rPr>
                <w:rFonts w:eastAsiaTheme="minorEastAsia"/>
                <w:vertAlign w:val="superscript"/>
                <w:lang w:val="en-US"/>
              </w:rPr>
            </w:pPr>
            <w:r w:rsidRPr="00C30686">
              <w:rPr>
                <w:rFonts w:eastAsiaTheme="minorEastAsia"/>
                <w:lang w:val="en-US"/>
              </w:rPr>
              <w:t>CA_n25A-n41A</w:t>
            </w:r>
            <w:r w:rsidRPr="00C30686">
              <w:rPr>
                <w:rFonts w:eastAsiaTheme="minorEastAsia"/>
                <w:vertAlign w:val="superscript"/>
                <w:lang w:val="en-US"/>
              </w:rPr>
              <w:t>7</w:t>
            </w:r>
          </w:p>
          <w:p w14:paraId="1AE555EA" w14:textId="77777777" w:rsidR="006F6378" w:rsidRPr="00C30686" w:rsidRDefault="006F6378" w:rsidP="0094020B">
            <w:pPr>
              <w:pStyle w:val="TAC"/>
              <w:rPr>
                <w:rFonts w:eastAsiaTheme="minorEastAsia"/>
                <w:lang w:val="en-US"/>
              </w:rPr>
            </w:pPr>
            <w:r w:rsidRPr="00C30686">
              <w:rPr>
                <w:rFonts w:eastAsiaTheme="minorEastAsia"/>
                <w:lang w:val="en-US"/>
              </w:rPr>
              <w:t>CA_n25A-n66A</w:t>
            </w:r>
          </w:p>
          <w:p w14:paraId="6B1DB4C4" w14:textId="77777777" w:rsidR="006F6378" w:rsidRPr="00C30686" w:rsidRDefault="006F6378" w:rsidP="0094020B">
            <w:pPr>
              <w:pStyle w:val="TAC"/>
              <w:rPr>
                <w:rFonts w:eastAsiaTheme="minorEastAsia"/>
                <w:lang w:val="en-US" w:eastAsia="zh-CN"/>
              </w:rPr>
            </w:pPr>
            <w:r w:rsidRPr="00C30686">
              <w:rPr>
                <w:rFonts w:eastAsiaTheme="minorEastAsia"/>
                <w:lang w:val="en-US"/>
              </w:rPr>
              <w:t>CA_n41A-n66A</w:t>
            </w:r>
            <w:r w:rsidRPr="00C30686">
              <w:rPr>
                <w:rFonts w:eastAsiaTheme="minorEastAsia"/>
                <w:vertAlign w:val="superscript"/>
                <w:lang w:val="en-US"/>
              </w:rPr>
              <w:t>7</w:t>
            </w:r>
          </w:p>
          <w:p w14:paraId="6DACBD5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CA_n41C</w:t>
            </w:r>
            <w:r w:rsidRPr="00C30686">
              <w:rPr>
                <w:rFonts w:eastAsiaTheme="minorEastAsia"/>
                <w:vertAlign w:val="superscript"/>
                <w:lang w:val="en-US"/>
              </w:rPr>
              <w:t>7</w:t>
            </w:r>
          </w:p>
        </w:tc>
        <w:tc>
          <w:tcPr>
            <w:tcW w:w="1259" w:type="dxa"/>
            <w:tcBorders>
              <w:top w:val="single" w:sz="4" w:space="0" w:color="auto"/>
              <w:left w:val="single" w:sz="4" w:space="0" w:color="auto"/>
              <w:bottom w:val="single" w:sz="4" w:space="0" w:color="auto"/>
              <w:right w:val="single" w:sz="4" w:space="0" w:color="auto"/>
            </w:tcBorders>
            <w:vAlign w:val="center"/>
          </w:tcPr>
          <w:p w14:paraId="16E8691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6D14003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33589FD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22B9FE0E" w14:textId="77777777" w:rsidTr="004F423A">
        <w:trPr>
          <w:trHeight w:val="29"/>
        </w:trPr>
        <w:tc>
          <w:tcPr>
            <w:tcW w:w="2742" w:type="dxa"/>
            <w:tcBorders>
              <w:top w:val="nil"/>
              <w:left w:val="single" w:sz="4" w:space="0" w:color="auto"/>
              <w:bottom w:val="nil"/>
              <w:right w:val="single" w:sz="4" w:space="0" w:color="auto"/>
            </w:tcBorders>
            <w:vAlign w:val="center"/>
          </w:tcPr>
          <w:p w14:paraId="26B5CF8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7E801D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A9BF9C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1CCA7BF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CA_n41C_BCS0</w:t>
            </w:r>
          </w:p>
        </w:tc>
        <w:tc>
          <w:tcPr>
            <w:tcW w:w="2445" w:type="dxa"/>
            <w:tcBorders>
              <w:top w:val="nil"/>
              <w:left w:val="single" w:sz="4" w:space="0" w:color="auto"/>
              <w:bottom w:val="nil"/>
              <w:right w:val="single" w:sz="4" w:space="0" w:color="auto"/>
            </w:tcBorders>
            <w:vAlign w:val="center"/>
          </w:tcPr>
          <w:p w14:paraId="1F01CA48" w14:textId="77777777" w:rsidR="006F6378" w:rsidRPr="00C30686" w:rsidRDefault="006F6378" w:rsidP="0094020B">
            <w:pPr>
              <w:pStyle w:val="TAC"/>
              <w:rPr>
                <w:rFonts w:eastAsiaTheme="minorEastAsia"/>
                <w:lang w:val="en-US" w:eastAsia="zh-CN"/>
              </w:rPr>
            </w:pPr>
          </w:p>
        </w:tc>
      </w:tr>
      <w:tr w:rsidR="006F6378" w:rsidRPr="00C30686" w14:paraId="0FC03DC7" w14:textId="77777777" w:rsidTr="004F423A">
        <w:trPr>
          <w:trHeight w:val="29"/>
        </w:trPr>
        <w:tc>
          <w:tcPr>
            <w:tcW w:w="2742" w:type="dxa"/>
            <w:tcBorders>
              <w:top w:val="nil"/>
              <w:left w:val="single" w:sz="4" w:space="0" w:color="auto"/>
              <w:bottom w:val="nil"/>
              <w:right w:val="single" w:sz="4" w:space="0" w:color="auto"/>
            </w:tcBorders>
            <w:vAlign w:val="center"/>
          </w:tcPr>
          <w:p w14:paraId="5454270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B69ACA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0125C1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3B639FC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5, 10, 15, 20, 40</w:t>
            </w:r>
          </w:p>
        </w:tc>
        <w:tc>
          <w:tcPr>
            <w:tcW w:w="2445" w:type="dxa"/>
            <w:tcBorders>
              <w:top w:val="nil"/>
              <w:left w:val="single" w:sz="4" w:space="0" w:color="auto"/>
              <w:bottom w:val="single" w:sz="4" w:space="0" w:color="auto"/>
              <w:right w:val="single" w:sz="4" w:space="0" w:color="auto"/>
            </w:tcBorders>
            <w:vAlign w:val="center"/>
          </w:tcPr>
          <w:p w14:paraId="77F511FE" w14:textId="77777777" w:rsidR="006F6378" w:rsidRPr="00C30686" w:rsidRDefault="006F6378" w:rsidP="0094020B">
            <w:pPr>
              <w:pStyle w:val="TAC"/>
              <w:rPr>
                <w:rFonts w:eastAsiaTheme="minorEastAsia"/>
                <w:lang w:val="en-US" w:eastAsia="zh-CN"/>
              </w:rPr>
            </w:pPr>
          </w:p>
        </w:tc>
      </w:tr>
      <w:tr w:rsidR="006F6378" w:rsidRPr="00C30686" w14:paraId="44A76CAF" w14:textId="77777777" w:rsidTr="004F423A">
        <w:trPr>
          <w:trHeight w:val="29"/>
        </w:trPr>
        <w:tc>
          <w:tcPr>
            <w:tcW w:w="2742" w:type="dxa"/>
            <w:tcBorders>
              <w:top w:val="nil"/>
              <w:left w:val="single" w:sz="4" w:space="0" w:color="auto"/>
              <w:bottom w:val="nil"/>
              <w:right w:val="single" w:sz="4" w:space="0" w:color="auto"/>
            </w:tcBorders>
            <w:vAlign w:val="center"/>
          </w:tcPr>
          <w:p w14:paraId="5D0EC28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A4A6B1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3FB69B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4F1242F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0AA059F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1</w:t>
            </w:r>
          </w:p>
        </w:tc>
      </w:tr>
      <w:tr w:rsidR="006F6378" w:rsidRPr="00C30686" w14:paraId="661E4095" w14:textId="77777777" w:rsidTr="004F423A">
        <w:trPr>
          <w:trHeight w:val="29"/>
        </w:trPr>
        <w:tc>
          <w:tcPr>
            <w:tcW w:w="2742" w:type="dxa"/>
            <w:tcBorders>
              <w:top w:val="nil"/>
              <w:left w:val="single" w:sz="4" w:space="0" w:color="auto"/>
              <w:bottom w:val="nil"/>
              <w:right w:val="single" w:sz="4" w:space="0" w:color="auto"/>
            </w:tcBorders>
            <w:vAlign w:val="center"/>
          </w:tcPr>
          <w:p w14:paraId="6601524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BBDA24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506E0F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43F0806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CA_n41C_BCS1</w:t>
            </w:r>
          </w:p>
        </w:tc>
        <w:tc>
          <w:tcPr>
            <w:tcW w:w="2445" w:type="dxa"/>
            <w:tcBorders>
              <w:top w:val="nil"/>
              <w:left w:val="single" w:sz="4" w:space="0" w:color="auto"/>
              <w:bottom w:val="nil"/>
              <w:right w:val="single" w:sz="4" w:space="0" w:color="auto"/>
            </w:tcBorders>
            <w:vAlign w:val="center"/>
          </w:tcPr>
          <w:p w14:paraId="7C79C241" w14:textId="77777777" w:rsidR="006F6378" w:rsidRPr="00C30686" w:rsidRDefault="006F6378" w:rsidP="0094020B">
            <w:pPr>
              <w:pStyle w:val="TAC"/>
              <w:rPr>
                <w:rFonts w:eastAsiaTheme="minorEastAsia"/>
                <w:lang w:val="en-US" w:eastAsia="zh-CN"/>
              </w:rPr>
            </w:pPr>
          </w:p>
        </w:tc>
      </w:tr>
      <w:tr w:rsidR="006F6378" w:rsidRPr="00C30686" w14:paraId="6C77879E" w14:textId="77777777" w:rsidTr="004F423A">
        <w:trPr>
          <w:trHeight w:val="29"/>
        </w:trPr>
        <w:tc>
          <w:tcPr>
            <w:tcW w:w="2742" w:type="dxa"/>
            <w:tcBorders>
              <w:top w:val="nil"/>
              <w:left w:val="single" w:sz="4" w:space="0" w:color="auto"/>
              <w:bottom w:val="nil"/>
              <w:right w:val="single" w:sz="4" w:space="0" w:color="auto"/>
            </w:tcBorders>
            <w:vAlign w:val="center"/>
          </w:tcPr>
          <w:p w14:paraId="31A06F7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2E1122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F83426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2997659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single" w:sz="4" w:space="0" w:color="auto"/>
              <w:right w:val="single" w:sz="4" w:space="0" w:color="auto"/>
            </w:tcBorders>
            <w:vAlign w:val="center"/>
          </w:tcPr>
          <w:p w14:paraId="3020916B" w14:textId="77777777" w:rsidR="006F6378" w:rsidRPr="00C30686" w:rsidRDefault="006F6378" w:rsidP="0094020B">
            <w:pPr>
              <w:pStyle w:val="TAC"/>
              <w:rPr>
                <w:rFonts w:eastAsiaTheme="minorEastAsia"/>
                <w:lang w:val="en-US" w:eastAsia="zh-CN"/>
              </w:rPr>
            </w:pPr>
          </w:p>
        </w:tc>
      </w:tr>
      <w:tr w:rsidR="006F6378" w:rsidRPr="00C30686" w14:paraId="3A556EF2" w14:textId="77777777" w:rsidTr="004F423A">
        <w:trPr>
          <w:trHeight w:val="29"/>
        </w:trPr>
        <w:tc>
          <w:tcPr>
            <w:tcW w:w="2742" w:type="dxa"/>
            <w:tcBorders>
              <w:top w:val="nil"/>
              <w:left w:val="single" w:sz="4" w:space="0" w:color="auto"/>
              <w:bottom w:val="nil"/>
              <w:right w:val="single" w:sz="4" w:space="0" w:color="auto"/>
            </w:tcBorders>
            <w:vAlign w:val="center"/>
          </w:tcPr>
          <w:p w14:paraId="409A98C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5E314B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39F23F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3B34D437"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n25 channel bandwidths in Table 5.3.5-1</w:t>
            </w:r>
          </w:p>
        </w:tc>
        <w:tc>
          <w:tcPr>
            <w:tcW w:w="2445" w:type="dxa"/>
            <w:tcBorders>
              <w:top w:val="single" w:sz="4" w:space="0" w:color="auto"/>
              <w:left w:val="single" w:sz="4" w:space="0" w:color="auto"/>
              <w:bottom w:val="nil"/>
              <w:right w:val="single" w:sz="4" w:space="0" w:color="auto"/>
            </w:tcBorders>
            <w:vAlign w:val="center"/>
          </w:tcPr>
          <w:p w14:paraId="74BE0F1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4 and 5</w:t>
            </w:r>
          </w:p>
        </w:tc>
      </w:tr>
      <w:tr w:rsidR="006F6378" w:rsidRPr="00C30686" w14:paraId="514E0F1C" w14:textId="77777777" w:rsidTr="004F423A">
        <w:trPr>
          <w:trHeight w:val="29"/>
        </w:trPr>
        <w:tc>
          <w:tcPr>
            <w:tcW w:w="2742" w:type="dxa"/>
            <w:tcBorders>
              <w:top w:val="nil"/>
              <w:left w:val="single" w:sz="4" w:space="0" w:color="auto"/>
              <w:bottom w:val="nil"/>
              <w:right w:val="single" w:sz="4" w:space="0" w:color="auto"/>
            </w:tcBorders>
            <w:vAlign w:val="center"/>
          </w:tcPr>
          <w:p w14:paraId="7A8E1D5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908943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92B7E9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34A34011"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CA_n41C BCS 4 and 5</w:t>
            </w:r>
          </w:p>
        </w:tc>
        <w:tc>
          <w:tcPr>
            <w:tcW w:w="2445" w:type="dxa"/>
            <w:tcBorders>
              <w:top w:val="nil"/>
              <w:left w:val="single" w:sz="4" w:space="0" w:color="auto"/>
              <w:bottom w:val="nil"/>
              <w:right w:val="single" w:sz="4" w:space="0" w:color="auto"/>
            </w:tcBorders>
            <w:vAlign w:val="center"/>
          </w:tcPr>
          <w:p w14:paraId="75DD9946" w14:textId="77777777" w:rsidR="006F6378" w:rsidRPr="00C30686" w:rsidRDefault="006F6378" w:rsidP="0094020B">
            <w:pPr>
              <w:pStyle w:val="TAC"/>
              <w:rPr>
                <w:rFonts w:eastAsiaTheme="minorEastAsia"/>
                <w:lang w:val="en-US" w:eastAsia="zh-CN"/>
              </w:rPr>
            </w:pPr>
          </w:p>
        </w:tc>
      </w:tr>
      <w:tr w:rsidR="006F6378" w:rsidRPr="00C30686" w14:paraId="38F132C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AA6889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21D3573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3C56F3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0849289E"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n66 channel bandwidths in Table 5.3.5-1</w:t>
            </w:r>
          </w:p>
        </w:tc>
        <w:tc>
          <w:tcPr>
            <w:tcW w:w="2445" w:type="dxa"/>
            <w:tcBorders>
              <w:top w:val="nil"/>
              <w:left w:val="single" w:sz="4" w:space="0" w:color="auto"/>
              <w:bottom w:val="single" w:sz="4" w:space="0" w:color="auto"/>
              <w:right w:val="single" w:sz="4" w:space="0" w:color="auto"/>
            </w:tcBorders>
            <w:vAlign w:val="center"/>
          </w:tcPr>
          <w:p w14:paraId="79A7E460" w14:textId="77777777" w:rsidR="006F6378" w:rsidRPr="00C30686" w:rsidRDefault="006F6378" w:rsidP="0094020B">
            <w:pPr>
              <w:pStyle w:val="TAC"/>
              <w:rPr>
                <w:rFonts w:eastAsiaTheme="minorEastAsia"/>
                <w:lang w:val="en-US" w:eastAsia="zh-CN"/>
              </w:rPr>
            </w:pPr>
          </w:p>
        </w:tc>
      </w:tr>
      <w:tr w:rsidR="006F6378" w:rsidRPr="00C30686" w14:paraId="0A423DE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836F37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CA_n25A-n41(2A)-n66A</w:t>
            </w:r>
          </w:p>
        </w:tc>
        <w:tc>
          <w:tcPr>
            <w:tcW w:w="2785" w:type="dxa"/>
            <w:tcBorders>
              <w:top w:val="single" w:sz="4" w:space="0" w:color="auto"/>
              <w:left w:val="single" w:sz="4" w:space="0" w:color="auto"/>
              <w:bottom w:val="nil"/>
              <w:right w:val="single" w:sz="4" w:space="0" w:color="auto"/>
            </w:tcBorders>
            <w:vAlign w:val="center"/>
          </w:tcPr>
          <w:p w14:paraId="0F26BB8E"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eastAsia="zh-CN"/>
              </w:rPr>
              <w:t>n41</w:t>
            </w:r>
            <w:r w:rsidRPr="00C30686">
              <w:rPr>
                <w:rFonts w:eastAsiaTheme="minorEastAsia"/>
                <w:vertAlign w:val="superscript"/>
                <w:lang w:val="en-US" w:eastAsia="zh-CN"/>
              </w:rPr>
              <w:t>7,9</w:t>
            </w:r>
          </w:p>
          <w:p w14:paraId="5BF5E737" w14:textId="77777777" w:rsidR="006F6378" w:rsidRPr="00C30686" w:rsidRDefault="006F6378" w:rsidP="0094020B">
            <w:pPr>
              <w:pStyle w:val="TAC"/>
              <w:rPr>
                <w:rFonts w:eastAsiaTheme="minorEastAsia"/>
                <w:vertAlign w:val="superscript"/>
                <w:lang w:val="en-US"/>
              </w:rPr>
            </w:pPr>
            <w:r w:rsidRPr="00C30686">
              <w:rPr>
                <w:rFonts w:eastAsiaTheme="minorEastAsia"/>
                <w:lang w:val="en-US"/>
              </w:rPr>
              <w:t>CA_n25A-n41A</w:t>
            </w:r>
            <w:r w:rsidRPr="00C30686">
              <w:rPr>
                <w:rFonts w:eastAsiaTheme="minorEastAsia"/>
                <w:vertAlign w:val="superscript"/>
                <w:lang w:val="en-US"/>
              </w:rPr>
              <w:t>7</w:t>
            </w:r>
          </w:p>
          <w:p w14:paraId="03B3FE67" w14:textId="77777777" w:rsidR="006F6378" w:rsidRPr="00C30686" w:rsidRDefault="006F6378" w:rsidP="0094020B">
            <w:pPr>
              <w:pStyle w:val="TAC"/>
              <w:rPr>
                <w:rFonts w:eastAsiaTheme="minorEastAsia"/>
                <w:lang w:val="en-US"/>
              </w:rPr>
            </w:pPr>
            <w:r w:rsidRPr="00C30686">
              <w:rPr>
                <w:rFonts w:eastAsiaTheme="minorEastAsia"/>
                <w:lang w:val="en-US"/>
              </w:rPr>
              <w:t>CA_n25A-n66A</w:t>
            </w:r>
          </w:p>
          <w:p w14:paraId="2B336B98" w14:textId="77777777" w:rsidR="006F6378" w:rsidRPr="00C30686" w:rsidRDefault="006F6378" w:rsidP="0094020B">
            <w:pPr>
              <w:pStyle w:val="TAC"/>
              <w:rPr>
                <w:rFonts w:eastAsiaTheme="minorEastAsia"/>
                <w:lang w:val="en-US" w:eastAsia="zh-CN"/>
              </w:rPr>
            </w:pPr>
            <w:r w:rsidRPr="00C30686">
              <w:rPr>
                <w:rFonts w:eastAsiaTheme="minorEastAsia"/>
                <w:lang w:val="en-US"/>
              </w:rPr>
              <w:t>CA_n41A-n66A</w:t>
            </w:r>
            <w:r w:rsidRPr="00C30686">
              <w:rPr>
                <w:rFonts w:eastAsiaTheme="minorEastAsia"/>
                <w:vertAlign w:val="superscript"/>
                <w:lang w:val="en-US"/>
              </w:rPr>
              <w:t>7</w:t>
            </w:r>
          </w:p>
        </w:tc>
        <w:tc>
          <w:tcPr>
            <w:tcW w:w="1259" w:type="dxa"/>
            <w:tcBorders>
              <w:top w:val="single" w:sz="4" w:space="0" w:color="auto"/>
              <w:left w:val="single" w:sz="4" w:space="0" w:color="auto"/>
              <w:bottom w:val="single" w:sz="4" w:space="0" w:color="auto"/>
              <w:right w:val="single" w:sz="4" w:space="0" w:color="auto"/>
            </w:tcBorders>
            <w:vAlign w:val="center"/>
          </w:tcPr>
          <w:p w14:paraId="6EB3663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7364DDBC"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7F9B777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6E05E40A" w14:textId="77777777" w:rsidTr="004F423A">
        <w:trPr>
          <w:trHeight w:val="29"/>
        </w:trPr>
        <w:tc>
          <w:tcPr>
            <w:tcW w:w="2742" w:type="dxa"/>
            <w:tcBorders>
              <w:top w:val="nil"/>
              <w:left w:val="single" w:sz="4" w:space="0" w:color="auto"/>
              <w:bottom w:val="nil"/>
              <w:right w:val="single" w:sz="4" w:space="0" w:color="auto"/>
            </w:tcBorders>
            <w:vAlign w:val="center"/>
          </w:tcPr>
          <w:p w14:paraId="2A4CEF7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48BF62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86E55E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6BE1AFA4"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CA_n41(2A)_BCS1</w:t>
            </w:r>
          </w:p>
        </w:tc>
        <w:tc>
          <w:tcPr>
            <w:tcW w:w="2445" w:type="dxa"/>
            <w:tcBorders>
              <w:top w:val="nil"/>
              <w:left w:val="single" w:sz="4" w:space="0" w:color="auto"/>
              <w:bottom w:val="nil"/>
              <w:right w:val="single" w:sz="4" w:space="0" w:color="auto"/>
            </w:tcBorders>
            <w:vAlign w:val="center"/>
          </w:tcPr>
          <w:p w14:paraId="4C1C2009" w14:textId="77777777" w:rsidR="006F6378" w:rsidRPr="00C30686" w:rsidRDefault="006F6378" w:rsidP="0094020B">
            <w:pPr>
              <w:pStyle w:val="TAC"/>
              <w:rPr>
                <w:rFonts w:eastAsiaTheme="minorEastAsia"/>
                <w:lang w:val="en-US" w:eastAsia="zh-CN"/>
              </w:rPr>
            </w:pPr>
          </w:p>
        </w:tc>
      </w:tr>
      <w:tr w:rsidR="006F6378" w:rsidRPr="00C30686" w14:paraId="3D5BC2FB" w14:textId="77777777" w:rsidTr="004F423A">
        <w:trPr>
          <w:trHeight w:val="29"/>
        </w:trPr>
        <w:tc>
          <w:tcPr>
            <w:tcW w:w="2742" w:type="dxa"/>
            <w:tcBorders>
              <w:top w:val="nil"/>
              <w:left w:val="single" w:sz="4" w:space="0" w:color="auto"/>
              <w:bottom w:val="nil"/>
              <w:right w:val="single" w:sz="4" w:space="0" w:color="auto"/>
            </w:tcBorders>
            <w:vAlign w:val="center"/>
          </w:tcPr>
          <w:p w14:paraId="730A4D9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D50752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2AB090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3686EDE6"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5, 10, 15, 20, 40</w:t>
            </w:r>
          </w:p>
        </w:tc>
        <w:tc>
          <w:tcPr>
            <w:tcW w:w="2445" w:type="dxa"/>
            <w:tcBorders>
              <w:top w:val="nil"/>
              <w:left w:val="single" w:sz="4" w:space="0" w:color="auto"/>
              <w:bottom w:val="single" w:sz="4" w:space="0" w:color="auto"/>
              <w:right w:val="single" w:sz="4" w:space="0" w:color="auto"/>
            </w:tcBorders>
            <w:vAlign w:val="center"/>
          </w:tcPr>
          <w:p w14:paraId="7161508A" w14:textId="77777777" w:rsidR="006F6378" w:rsidRPr="00C30686" w:rsidRDefault="006F6378" w:rsidP="0094020B">
            <w:pPr>
              <w:pStyle w:val="TAC"/>
              <w:rPr>
                <w:rFonts w:eastAsiaTheme="minorEastAsia"/>
                <w:lang w:val="en-US" w:eastAsia="zh-CN"/>
              </w:rPr>
            </w:pPr>
          </w:p>
        </w:tc>
      </w:tr>
      <w:tr w:rsidR="006F6378" w:rsidRPr="00C30686" w14:paraId="36894B21" w14:textId="77777777" w:rsidTr="004F423A">
        <w:trPr>
          <w:trHeight w:val="29"/>
        </w:trPr>
        <w:tc>
          <w:tcPr>
            <w:tcW w:w="2742" w:type="dxa"/>
            <w:tcBorders>
              <w:top w:val="nil"/>
              <w:left w:val="single" w:sz="4" w:space="0" w:color="auto"/>
              <w:bottom w:val="nil"/>
              <w:right w:val="single" w:sz="4" w:space="0" w:color="auto"/>
            </w:tcBorders>
            <w:vAlign w:val="center"/>
          </w:tcPr>
          <w:p w14:paraId="0453F2F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39D017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94EF9BE" w14:textId="77777777" w:rsidR="006F6378" w:rsidRPr="00C30686" w:rsidRDefault="006F6378" w:rsidP="0094020B">
            <w:pPr>
              <w:pStyle w:val="TAC"/>
              <w:rPr>
                <w:rFonts w:eastAsiaTheme="minorEastAsia"/>
                <w:lang w:val="en-US" w:eastAsia="zh-CN"/>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45CFC5FD"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4EEB5E3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1</w:t>
            </w:r>
          </w:p>
        </w:tc>
      </w:tr>
      <w:tr w:rsidR="006F6378" w:rsidRPr="00C30686" w14:paraId="041C7D79" w14:textId="77777777" w:rsidTr="004F423A">
        <w:trPr>
          <w:trHeight w:val="29"/>
        </w:trPr>
        <w:tc>
          <w:tcPr>
            <w:tcW w:w="2742" w:type="dxa"/>
            <w:tcBorders>
              <w:top w:val="nil"/>
              <w:left w:val="single" w:sz="4" w:space="0" w:color="auto"/>
              <w:bottom w:val="nil"/>
              <w:right w:val="single" w:sz="4" w:space="0" w:color="auto"/>
            </w:tcBorders>
            <w:vAlign w:val="center"/>
          </w:tcPr>
          <w:p w14:paraId="4C13F5D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4CB5CE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8B7BFF0" w14:textId="77777777" w:rsidR="006F6378" w:rsidRPr="00C30686" w:rsidRDefault="006F6378" w:rsidP="0094020B">
            <w:pPr>
              <w:pStyle w:val="TAC"/>
              <w:rPr>
                <w:rFonts w:eastAsiaTheme="minorEastAsia"/>
                <w:lang w:val="en-US" w:eastAsia="zh-CN"/>
              </w:rPr>
            </w:pPr>
            <w:r w:rsidRPr="00C30686">
              <w:rPr>
                <w:rFonts w:eastAsiaTheme="minorEastAsia"/>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3C4B58F7"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CA_n41(2A)_BCS1</w:t>
            </w:r>
          </w:p>
        </w:tc>
        <w:tc>
          <w:tcPr>
            <w:tcW w:w="2445" w:type="dxa"/>
            <w:tcBorders>
              <w:top w:val="nil"/>
              <w:left w:val="single" w:sz="4" w:space="0" w:color="auto"/>
              <w:bottom w:val="nil"/>
              <w:right w:val="single" w:sz="4" w:space="0" w:color="auto"/>
            </w:tcBorders>
            <w:vAlign w:val="center"/>
          </w:tcPr>
          <w:p w14:paraId="31A0E275" w14:textId="77777777" w:rsidR="006F6378" w:rsidRPr="00C30686" w:rsidRDefault="006F6378" w:rsidP="0094020B">
            <w:pPr>
              <w:pStyle w:val="TAC"/>
              <w:rPr>
                <w:rFonts w:eastAsiaTheme="minorEastAsia"/>
                <w:lang w:val="en-US" w:eastAsia="zh-CN"/>
              </w:rPr>
            </w:pPr>
          </w:p>
        </w:tc>
      </w:tr>
      <w:tr w:rsidR="006F6378" w:rsidRPr="00C30686" w14:paraId="2797AEE6" w14:textId="77777777" w:rsidTr="004F423A">
        <w:trPr>
          <w:trHeight w:val="29"/>
        </w:trPr>
        <w:tc>
          <w:tcPr>
            <w:tcW w:w="2742" w:type="dxa"/>
            <w:tcBorders>
              <w:top w:val="nil"/>
              <w:left w:val="single" w:sz="4" w:space="0" w:color="auto"/>
              <w:bottom w:val="nil"/>
              <w:right w:val="single" w:sz="4" w:space="0" w:color="auto"/>
            </w:tcBorders>
            <w:vAlign w:val="center"/>
          </w:tcPr>
          <w:p w14:paraId="54062BB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BC75A5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9E11C5B" w14:textId="77777777" w:rsidR="006F6378" w:rsidRPr="00C30686" w:rsidRDefault="006F6378" w:rsidP="0094020B">
            <w:pPr>
              <w:pStyle w:val="TAC"/>
              <w:rPr>
                <w:rFonts w:eastAsiaTheme="minorEastAsia"/>
                <w:lang w:val="en-US" w:eastAsia="zh-CN"/>
              </w:rPr>
            </w:pPr>
            <w:r w:rsidRPr="00C30686">
              <w:rPr>
                <w:rFonts w:eastAsiaTheme="minorEastAsia"/>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4C09D91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single" w:sz="4" w:space="0" w:color="auto"/>
              <w:right w:val="single" w:sz="4" w:space="0" w:color="auto"/>
            </w:tcBorders>
            <w:vAlign w:val="center"/>
          </w:tcPr>
          <w:p w14:paraId="30D99E39" w14:textId="77777777" w:rsidR="006F6378" w:rsidRPr="00C30686" w:rsidRDefault="006F6378" w:rsidP="0094020B">
            <w:pPr>
              <w:pStyle w:val="TAC"/>
              <w:rPr>
                <w:rFonts w:eastAsiaTheme="minorEastAsia"/>
                <w:lang w:val="en-US" w:eastAsia="zh-CN"/>
              </w:rPr>
            </w:pPr>
          </w:p>
        </w:tc>
      </w:tr>
      <w:tr w:rsidR="006F6378" w:rsidRPr="00C30686" w14:paraId="2822C011" w14:textId="77777777" w:rsidTr="004F423A">
        <w:trPr>
          <w:trHeight w:val="29"/>
        </w:trPr>
        <w:tc>
          <w:tcPr>
            <w:tcW w:w="2742" w:type="dxa"/>
            <w:tcBorders>
              <w:top w:val="nil"/>
              <w:left w:val="single" w:sz="4" w:space="0" w:color="auto"/>
              <w:bottom w:val="nil"/>
              <w:right w:val="single" w:sz="4" w:space="0" w:color="auto"/>
            </w:tcBorders>
            <w:vAlign w:val="center"/>
          </w:tcPr>
          <w:p w14:paraId="011D7E4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3814F2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2C5F583" w14:textId="77777777" w:rsidR="006F6378" w:rsidRPr="00C30686" w:rsidRDefault="006F6378" w:rsidP="0094020B">
            <w:pPr>
              <w:pStyle w:val="TAC"/>
              <w:rPr>
                <w:rFonts w:eastAsiaTheme="minorEastAsia"/>
                <w:lang w:val="en-US"/>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2F689B4D"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n25 channel bandwidths in Table 5.3.5-1</w:t>
            </w:r>
          </w:p>
        </w:tc>
        <w:tc>
          <w:tcPr>
            <w:tcW w:w="2445" w:type="dxa"/>
            <w:tcBorders>
              <w:top w:val="single" w:sz="4" w:space="0" w:color="auto"/>
              <w:left w:val="single" w:sz="4" w:space="0" w:color="auto"/>
              <w:bottom w:val="nil"/>
              <w:right w:val="single" w:sz="4" w:space="0" w:color="auto"/>
            </w:tcBorders>
            <w:vAlign w:val="center"/>
          </w:tcPr>
          <w:p w14:paraId="5B1AA46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4 and 5</w:t>
            </w:r>
          </w:p>
        </w:tc>
      </w:tr>
      <w:tr w:rsidR="006F6378" w:rsidRPr="00C30686" w14:paraId="7C8D573B" w14:textId="77777777" w:rsidTr="004F423A">
        <w:trPr>
          <w:trHeight w:val="29"/>
        </w:trPr>
        <w:tc>
          <w:tcPr>
            <w:tcW w:w="2742" w:type="dxa"/>
            <w:tcBorders>
              <w:top w:val="nil"/>
              <w:left w:val="single" w:sz="4" w:space="0" w:color="auto"/>
              <w:bottom w:val="nil"/>
              <w:right w:val="single" w:sz="4" w:space="0" w:color="auto"/>
            </w:tcBorders>
            <w:vAlign w:val="center"/>
          </w:tcPr>
          <w:p w14:paraId="582F172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19912B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87073AB" w14:textId="77777777" w:rsidR="006F6378" w:rsidRPr="00C30686" w:rsidRDefault="006F6378" w:rsidP="0094020B">
            <w:pPr>
              <w:pStyle w:val="TAC"/>
              <w:rPr>
                <w:rFonts w:eastAsiaTheme="minorEastAsia"/>
                <w:lang w:val="en-US"/>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5D121187"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CA_n41(2A) BCS 4 and 5</w:t>
            </w:r>
          </w:p>
        </w:tc>
        <w:tc>
          <w:tcPr>
            <w:tcW w:w="2445" w:type="dxa"/>
            <w:tcBorders>
              <w:top w:val="nil"/>
              <w:left w:val="single" w:sz="4" w:space="0" w:color="auto"/>
              <w:bottom w:val="nil"/>
              <w:right w:val="single" w:sz="4" w:space="0" w:color="auto"/>
            </w:tcBorders>
            <w:vAlign w:val="center"/>
          </w:tcPr>
          <w:p w14:paraId="193760E8" w14:textId="77777777" w:rsidR="006F6378" w:rsidRPr="00C30686" w:rsidRDefault="006F6378" w:rsidP="0094020B">
            <w:pPr>
              <w:pStyle w:val="TAC"/>
              <w:rPr>
                <w:rFonts w:eastAsiaTheme="minorEastAsia"/>
                <w:lang w:val="en-US" w:eastAsia="zh-CN"/>
              </w:rPr>
            </w:pPr>
          </w:p>
        </w:tc>
      </w:tr>
      <w:tr w:rsidR="006F6378" w:rsidRPr="00C30686" w14:paraId="05C7D07C"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558600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A69C90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75230D8" w14:textId="77777777" w:rsidR="006F6378" w:rsidRPr="00C30686" w:rsidRDefault="006F6378" w:rsidP="0094020B">
            <w:pPr>
              <w:pStyle w:val="TAC"/>
              <w:rPr>
                <w:rFonts w:eastAsiaTheme="minorEastAsia"/>
                <w:lang w:val="en-US"/>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77288863"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n66 channel bandwidths in Table 5.3.5-1</w:t>
            </w:r>
          </w:p>
        </w:tc>
        <w:tc>
          <w:tcPr>
            <w:tcW w:w="2445" w:type="dxa"/>
            <w:tcBorders>
              <w:top w:val="nil"/>
              <w:left w:val="single" w:sz="4" w:space="0" w:color="auto"/>
              <w:bottom w:val="single" w:sz="4" w:space="0" w:color="auto"/>
              <w:right w:val="single" w:sz="4" w:space="0" w:color="auto"/>
            </w:tcBorders>
            <w:vAlign w:val="center"/>
          </w:tcPr>
          <w:p w14:paraId="69052776" w14:textId="77777777" w:rsidR="006F6378" w:rsidRPr="00C30686" w:rsidRDefault="006F6378" w:rsidP="0094020B">
            <w:pPr>
              <w:pStyle w:val="TAC"/>
              <w:rPr>
                <w:rFonts w:eastAsiaTheme="minorEastAsia"/>
                <w:lang w:val="en-US" w:eastAsia="zh-CN"/>
              </w:rPr>
            </w:pPr>
          </w:p>
        </w:tc>
      </w:tr>
      <w:tr w:rsidR="006F6378" w:rsidRPr="00C30686" w14:paraId="5D160767"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D95C6C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CA_n25A-n41(2A)-n66(2A)</w:t>
            </w:r>
          </w:p>
        </w:tc>
        <w:tc>
          <w:tcPr>
            <w:tcW w:w="2785" w:type="dxa"/>
            <w:tcBorders>
              <w:top w:val="single" w:sz="4" w:space="0" w:color="auto"/>
              <w:left w:val="single" w:sz="4" w:space="0" w:color="auto"/>
              <w:bottom w:val="nil"/>
              <w:right w:val="single" w:sz="4" w:space="0" w:color="auto"/>
            </w:tcBorders>
            <w:vAlign w:val="center"/>
          </w:tcPr>
          <w:p w14:paraId="55F71D0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CA_n25A-n41A</w:t>
            </w:r>
          </w:p>
          <w:p w14:paraId="0420740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CA_n25A-n66A</w:t>
            </w:r>
          </w:p>
          <w:p w14:paraId="6C0EE62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CA_n41A-n66A</w:t>
            </w:r>
          </w:p>
        </w:tc>
        <w:tc>
          <w:tcPr>
            <w:tcW w:w="1259" w:type="dxa"/>
            <w:tcBorders>
              <w:top w:val="single" w:sz="4" w:space="0" w:color="auto"/>
              <w:left w:val="single" w:sz="4" w:space="0" w:color="auto"/>
              <w:bottom w:val="single" w:sz="4" w:space="0" w:color="auto"/>
              <w:right w:val="single" w:sz="4" w:space="0" w:color="auto"/>
            </w:tcBorders>
            <w:vAlign w:val="center"/>
          </w:tcPr>
          <w:p w14:paraId="12A09BA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367FE062"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n25 channel bandwidths in Table 5.3.5-1</w:t>
            </w:r>
          </w:p>
        </w:tc>
        <w:tc>
          <w:tcPr>
            <w:tcW w:w="2445" w:type="dxa"/>
            <w:tcBorders>
              <w:top w:val="single" w:sz="4" w:space="0" w:color="auto"/>
              <w:left w:val="single" w:sz="4" w:space="0" w:color="auto"/>
              <w:bottom w:val="nil"/>
              <w:right w:val="single" w:sz="4" w:space="0" w:color="auto"/>
            </w:tcBorders>
            <w:vAlign w:val="center"/>
          </w:tcPr>
          <w:p w14:paraId="62CFE87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4 and 5</w:t>
            </w:r>
          </w:p>
        </w:tc>
      </w:tr>
      <w:tr w:rsidR="006F6378" w:rsidRPr="00C30686" w14:paraId="1FBC6AAD" w14:textId="77777777" w:rsidTr="004F423A">
        <w:trPr>
          <w:trHeight w:val="29"/>
        </w:trPr>
        <w:tc>
          <w:tcPr>
            <w:tcW w:w="2742" w:type="dxa"/>
            <w:tcBorders>
              <w:top w:val="nil"/>
              <w:left w:val="single" w:sz="4" w:space="0" w:color="auto"/>
              <w:bottom w:val="nil"/>
              <w:right w:val="single" w:sz="4" w:space="0" w:color="auto"/>
            </w:tcBorders>
            <w:vAlign w:val="center"/>
          </w:tcPr>
          <w:p w14:paraId="3126E30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BE0002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B736B2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35E2A8D6"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CA_n41(2A) BCS 4 and 5</w:t>
            </w:r>
          </w:p>
        </w:tc>
        <w:tc>
          <w:tcPr>
            <w:tcW w:w="2445" w:type="dxa"/>
            <w:tcBorders>
              <w:top w:val="nil"/>
              <w:left w:val="single" w:sz="4" w:space="0" w:color="auto"/>
              <w:bottom w:val="nil"/>
              <w:right w:val="single" w:sz="4" w:space="0" w:color="auto"/>
            </w:tcBorders>
            <w:vAlign w:val="center"/>
          </w:tcPr>
          <w:p w14:paraId="5373E246" w14:textId="77777777" w:rsidR="006F6378" w:rsidRPr="00C30686" w:rsidRDefault="006F6378" w:rsidP="0094020B">
            <w:pPr>
              <w:pStyle w:val="TAC"/>
              <w:rPr>
                <w:rFonts w:eastAsiaTheme="minorEastAsia"/>
                <w:lang w:val="en-US" w:eastAsia="zh-CN"/>
              </w:rPr>
            </w:pPr>
          </w:p>
        </w:tc>
      </w:tr>
      <w:tr w:rsidR="006F6378" w:rsidRPr="00C30686" w14:paraId="66F91A6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A55411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3B006A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2FCC81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5695828F"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CA_n66(2A) BCS 4 and 5</w:t>
            </w:r>
          </w:p>
        </w:tc>
        <w:tc>
          <w:tcPr>
            <w:tcW w:w="2445" w:type="dxa"/>
            <w:tcBorders>
              <w:top w:val="nil"/>
              <w:left w:val="single" w:sz="4" w:space="0" w:color="auto"/>
              <w:bottom w:val="single" w:sz="4" w:space="0" w:color="auto"/>
              <w:right w:val="single" w:sz="4" w:space="0" w:color="auto"/>
            </w:tcBorders>
            <w:vAlign w:val="center"/>
          </w:tcPr>
          <w:p w14:paraId="40BE7E1E" w14:textId="77777777" w:rsidR="006F6378" w:rsidRPr="00C30686" w:rsidRDefault="006F6378" w:rsidP="0094020B">
            <w:pPr>
              <w:pStyle w:val="TAC"/>
              <w:rPr>
                <w:rFonts w:eastAsiaTheme="minorEastAsia"/>
                <w:lang w:val="en-US" w:eastAsia="zh-CN"/>
              </w:rPr>
            </w:pPr>
          </w:p>
        </w:tc>
      </w:tr>
      <w:tr w:rsidR="006F6378" w:rsidRPr="00C30686" w14:paraId="3D6BAA48"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D7651D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CA_n25A-n41(3A)-n66A</w:t>
            </w:r>
          </w:p>
        </w:tc>
        <w:tc>
          <w:tcPr>
            <w:tcW w:w="2785" w:type="dxa"/>
            <w:tcBorders>
              <w:top w:val="single" w:sz="4" w:space="0" w:color="auto"/>
              <w:left w:val="single" w:sz="4" w:space="0" w:color="auto"/>
              <w:bottom w:val="nil"/>
              <w:right w:val="single" w:sz="4" w:space="0" w:color="auto"/>
            </w:tcBorders>
            <w:vAlign w:val="center"/>
          </w:tcPr>
          <w:p w14:paraId="3F2E3A9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r w:rsidRPr="00C30686">
              <w:rPr>
                <w:rFonts w:eastAsiaTheme="minorEastAsia"/>
                <w:vertAlign w:val="superscript"/>
                <w:lang w:val="en-US" w:eastAsia="zh-CN"/>
              </w:rPr>
              <w:t>7,9</w:t>
            </w:r>
          </w:p>
          <w:p w14:paraId="6B8B519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CA_n25A-n41A</w:t>
            </w:r>
            <w:r w:rsidRPr="00C30686">
              <w:rPr>
                <w:rFonts w:eastAsiaTheme="minorEastAsia"/>
                <w:vertAlign w:val="superscript"/>
                <w:lang w:val="en-US" w:eastAsia="zh-CN"/>
              </w:rPr>
              <w:t>7</w:t>
            </w:r>
          </w:p>
          <w:p w14:paraId="5AC6867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CA_n25A-n66A</w:t>
            </w:r>
          </w:p>
          <w:p w14:paraId="0D21777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CA_n41A-n66A</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57F01FB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31FC8385"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n25 channel bandwidths in Table 5.3.5-1</w:t>
            </w:r>
          </w:p>
        </w:tc>
        <w:tc>
          <w:tcPr>
            <w:tcW w:w="2445" w:type="dxa"/>
            <w:tcBorders>
              <w:top w:val="single" w:sz="4" w:space="0" w:color="auto"/>
              <w:left w:val="single" w:sz="4" w:space="0" w:color="auto"/>
              <w:bottom w:val="nil"/>
              <w:right w:val="single" w:sz="4" w:space="0" w:color="auto"/>
            </w:tcBorders>
            <w:vAlign w:val="center"/>
          </w:tcPr>
          <w:p w14:paraId="3F4E645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4 and 5</w:t>
            </w:r>
          </w:p>
        </w:tc>
      </w:tr>
      <w:tr w:rsidR="006F6378" w:rsidRPr="00C30686" w14:paraId="71F4EF61" w14:textId="77777777" w:rsidTr="004F423A">
        <w:trPr>
          <w:trHeight w:val="29"/>
        </w:trPr>
        <w:tc>
          <w:tcPr>
            <w:tcW w:w="2742" w:type="dxa"/>
            <w:tcBorders>
              <w:top w:val="nil"/>
              <w:left w:val="single" w:sz="4" w:space="0" w:color="auto"/>
              <w:bottom w:val="nil"/>
              <w:right w:val="single" w:sz="4" w:space="0" w:color="auto"/>
            </w:tcBorders>
            <w:vAlign w:val="center"/>
          </w:tcPr>
          <w:p w14:paraId="667055B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E95F55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9F322D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5F8B7594"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CA_n41(3A) BCS 4 and 5</w:t>
            </w:r>
          </w:p>
        </w:tc>
        <w:tc>
          <w:tcPr>
            <w:tcW w:w="2445" w:type="dxa"/>
            <w:tcBorders>
              <w:top w:val="nil"/>
              <w:left w:val="single" w:sz="4" w:space="0" w:color="auto"/>
              <w:bottom w:val="nil"/>
              <w:right w:val="single" w:sz="4" w:space="0" w:color="auto"/>
            </w:tcBorders>
            <w:vAlign w:val="center"/>
          </w:tcPr>
          <w:p w14:paraId="042A9DD0" w14:textId="77777777" w:rsidR="006F6378" w:rsidRPr="00C30686" w:rsidRDefault="006F6378" w:rsidP="0094020B">
            <w:pPr>
              <w:pStyle w:val="TAC"/>
              <w:rPr>
                <w:rFonts w:eastAsiaTheme="minorEastAsia"/>
                <w:lang w:val="en-US" w:eastAsia="zh-CN"/>
              </w:rPr>
            </w:pPr>
          </w:p>
        </w:tc>
      </w:tr>
      <w:tr w:rsidR="006F6378" w:rsidRPr="00C30686" w14:paraId="6C69605B"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C904CA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26D8A80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0B247A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32743706"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n66 channel bandwidths in Table 5.3.5-1 </w:t>
            </w:r>
          </w:p>
        </w:tc>
        <w:tc>
          <w:tcPr>
            <w:tcW w:w="2445" w:type="dxa"/>
            <w:tcBorders>
              <w:top w:val="nil"/>
              <w:left w:val="single" w:sz="4" w:space="0" w:color="auto"/>
              <w:bottom w:val="single" w:sz="4" w:space="0" w:color="auto"/>
              <w:right w:val="single" w:sz="4" w:space="0" w:color="auto"/>
            </w:tcBorders>
            <w:vAlign w:val="center"/>
          </w:tcPr>
          <w:p w14:paraId="2F6FBB18" w14:textId="77777777" w:rsidR="006F6378" w:rsidRPr="00C30686" w:rsidRDefault="006F6378" w:rsidP="0094020B">
            <w:pPr>
              <w:pStyle w:val="TAC"/>
              <w:rPr>
                <w:rFonts w:eastAsiaTheme="minorEastAsia"/>
                <w:lang w:val="en-US" w:eastAsia="zh-CN"/>
              </w:rPr>
            </w:pPr>
          </w:p>
        </w:tc>
      </w:tr>
      <w:tr w:rsidR="006F6378" w:rsidRPr="00C30686" w14:paraId="4C13F78D"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1A27EB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CA_n25A-n41C-n66(2A)</w:t>
            </w:r>
          </w:p>
        </w:tc>
        <w:tc>
          <w:tcPr>
            <w:tcW w:w="2785" w:type="dxa"/>
            <w:tcBorders>
              <w:top w:val="single" w:sz="4" w:space="0" w:color="auto"/>
              <w:left w:val="single" w:sz="4" w:space="0" w:color="auto"/>
              <w:bottom w:val="nil"/>
              <w:right w:val="single" w:sz="4" w:space="0" w:color="auto"/>
            </w:tcBorders>
            <w:vAlign w:val="center"/>
          </w:tcPr>
          <w:p w14:paraId="71E31B0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CA_n25A-n41A</w:t>
            </w:r>
          </w:p>
          <w:p w14:paraId="309197E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CA_n25A-n66A</w:t>
            </w:r>
          </w:p>
          <w:p w14:paraId="5C7CDB7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CA_n41A-n66A</w:t>
            </w:r>
          </w:p>
          <w:p w14:paraId="3CFC7C0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CA_n41C</w:t>
            </w:r>
          </w:p>
        </w:tc>
        <w:tc>
          <w:tcPr>
            <w:tcW w:w="1259" w:type="dxa"/>
            <w:tcBorders>
              <w:top w:val="single" w:sz="4" w:space="0" w:color="auto"/>
              <w:left w:val="single" w:sz="4" w:space="0" w:color="auto"/>
              <w:bottom w:val="single" w:sz="4" w:space="0" w:color="auto"/>
              <w:right w:val="single" w:sz="4" w:space="0" w:color="auto"/>
            </w:tcBorders>
            <w:vAlign w:val="center"/>
          </w:tcPr>
          <w:p w14:paraId="3D2F3F4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589AA695"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n25 channel bandwidths in Table 5.3.5-1</w:t>
            </w:r>
          </w:p>
        </w:tc>
        <w:tc>
          <w:tcPr>
            <w:tcW w:w="2445" w:type="dxa"/>
            <w:tcBorders>
              <w:top w:val="single" w:sz="4" w:space="0" w:color="auto"/>
              <w:left w:val="single" w:sz="4" w:space="0" w:color="auto"/>
              <w:bottom w:val="nil"/>
              <w:right w:val="single" w:sz="4" w:space="0" w:color="auto"/>
            </w:tcBorders>
            <w:vAlign w:val="center"/>
          </w:tcPr>
          <w:p w14:paraId="3FF599A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4 and 5</w:t>
            </w:r>
          </w:p>
        </w:tc>
      </w:tr>
      <w:tr w:rsidR="006F6378" w:rsidRPr="00C30686" w14:paraId="2A945E4D" w14:textId="77777777" w:rsidTr="004F423A">
        <w:trPr>
          <w:trHeight w:val="29"/>
        </w:trPr>
        <w:tc>
          <w:tcPr>
            <w:tcW w:w="2742" w:type="dxa"/>
            <w:tcBorders>
              <w:top w:val="nil"/>
              <w:left w:val="single" w:sz="4" w:space="0" w:color="auto"/>
              <w:bottom w:val="nil"/>
              <w:right w:val="single" w:sz="4" w:space="0" w:color="auto"/>
            </w:tcBorders>
            <w:vAlign w:val="center"/>
          </w:tcPr>
          <w:p w14:paraId="350CC74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64677B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86C724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1369588D"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CA_n41C BCS 4 and 5</w:t>
            </w:r>
          </w:p>
        </w:tc>
        <w:tc>
          <w:tcPr>
            <w:tcW w:w="2445" w:type="dxa"/>
            <w:tcBorders>
              <w:top w:val="nil"/>
              <w:left w:val="single" w:sz="4" w:space="0" w:color="auto"/>
              <w:bottom w:val="nil"/>
              <w:right w:val="single" w:sz="4" w:space="0" w:color="auto"/>
            </w:tcBorders>
            <w:vAlign w:val="center"/>
          </w:tcPr>
          <w:p w14:paraId="4B76E0A1" w14:textId="77777777" w:rsidR="006F6378" w:rsidRPr="00C30686" w:rsidRDefault="006F6378" w:rsidP="0094020B">
            <w:pPr>
              <w:pStyle w:val="TAC"/>
              <w:rPr>
                <w:rFonts w:eastAsiaTheme="minorEastAsia"/>
                <w:lang w:val="en-US" w:eastAsia="zh-CN"/>
              </w:rPr>
            </w:pPr>
          </w:p>
        </w:tc>
      </w:tr>
      <w:tr w:rsidR="006F6378" w:rsidRPr="00C30686" w14:paraId="36A3E2A3"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8F2735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283F690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3AD39F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47966FD5"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CA_n66(2A) BCS 4 and 5</w:t>
            </w:r>
          </w:p>
        </w:tc>
        <w:tc>
          <w:tcPr>
            <w:tcW w:w="2445" w:type="dxa"/>
            <w:tcBorders>
              <w:top w:val="nil"/>
              <w:left w:val="single" w:sz="4" w:space="0" w:color="auto"/>
              <w:bottom w:val="single" w:sz="4" w:space="0" w:color="auto"/>
              <w:right w:val="single" w:sz="4" w:space="0" w:color="auto"/>
            </w:tcBorders>
            <w:vAlign w:val="center"/>
          </w:tcPr>
          <w:p w14:paraId="714D1ECF" w14:textId="77777777" w:rsidR="006F6378" w:rsidRPr="00C30686" w:rsidRDefault="006F6378" w:rsidP="0094020B">
            <w:pPr>
              <w:pStyle w:val="TAC"/>
              <w:rPr>
                <w:rFonts w:eastAsiaTheme="minorEastAsia"/>
                <w:lang w:val="en-US" w:eastAsia="zh-CN"/>
              </w:rPr>
            </w:pPr>
          </w:p>
        </w:tc>
      </w:tr>
      <w:tr w:rsidR="006F6378" w:rsidRPr="00C30686" w14:paraId="56097C70"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83A4F5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CA_n25A-n41(A-C)-n66A</w:t>
            </w:r>
          </w:p>
        </w:tc>
        <w:tc>
          <w:tcPr>
            <w:tcW w:w="2785" w:type="dxa"/>
            <w:tcBorders>
              <w:top w:val="single" w:sz="4" w:space="0" w:color="auto"/>
              <w:left w:val="single" w:sz="4" w:space="0" w:color="auto"/>
              <w:bottom w:val="nil"/>
              <w:right w:val="single" w:sz="4" w:space="0" w:color="auto"/>
            </w:tcBorders>
            <w:vAlign w:val="center"/>
          </w:tcPr>
          <w:p w14:paraId="0003C64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r w:rsidRPr="00C30686">
              <w:rPr>
                <w:rFonts w:eastAsiaTheme="minorEastAsia"/>
                <w:vertAlign w:val="superscript"/>
                <w:lang w:val="en-US" w:eastAsia="zh-CN"/>
              </w:rPr>
              <w:t>7,9</w:t>
            </w:r>
          </w:p>
          <w:p w14:paraId="2BDA78A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CA_n25A-n41A</w:t>
            </w:r>
            <w:r w:rsidRPr="00C30686">
              <w:rPr>
                <w:rFonts w:eastAsiaTheme="minorEastAsia"/>
                <w:vertAlign w:val="superscript"/>
                <w:lang w:val="en-US" w:eastAsia="zh-CN"/>
              </w:rPr>
              <w:t>7</w:t>
            </w:r>
          </w:p>
          <w:p w14:paraId="7754210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CA_n25A-n66A</w:t>
            </w:r>
          </w:p>
          <w:p w14:paraId="7183AFD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CA_n41A-n66A</w:t>
            </w:r>
            <w:r w:rsidRPr="00C30686">
              <w:rPr>
                <w:rFonts w:eastAsiaTheme="minorEastAsia"/>
                <w:vertAlign w:val="superscript"/>
                <w:lang w:val="en-US" w:eastAsia="zh-CN"/>
              </w:rPr>
              <w:t>7</w:t>
            </w:r>
          </w:p>
          <w:p w14:paraId="63FEC13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CA_n41C</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3F477F0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34DFEDEE"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n25 channel bandwidths in Table 5.3.5-1</w:t>
            </w:r>
          </w:p>
        </w:tc>
        <w:tc>
          <w:tcPr>
            <w:tcW w:w="2445" w:type="dxa"/>
            <w:tcBorders>
              <w:top w:val="single" w:sz="4" w:space="0" w:color="auto"/>
              <w:left w:val="single" w:sz="4" w:space="0" w:color="auto"/>
              <w:bottom w:val="nil"/>
              <w:right w:val="single" w:sz="4" w:space="0" w:color="auto"/>
            </w:tcBorders>
            <w:vAlign w:val="center"/>
          </w:tcPr>
          <w:p w14:paraId="0DB78F8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4 and 5</w:t>
            </w:r>
          </w:p>
        </w:tc>
      </w:tr>
      <w:tr w:rsidR="006F6378" w:rsidRPr="00C30686" w14:paraId="1A0FD7A3" w14:textId="77777777" w:rsidTr="004F423A">
        <w:trPr>
          <w:trHeight w:val="29"/>
        </w:trPr>
        <w:tc>
          <w:tcPr>
            <w:tcW w:w="2742" w:type="dxa"/>
            <w:tcBorders>
              <w:top w:val="nil"/>
              <w:left w:val="single" w:sz="4" w:space="0" w:color="auto"/>
              <w:bottom w:val="nil"/>
              <w:right w:val="single" w:sz="4" w:space="0" w:color="auto"/>
            </w:tcBorders>
            <w:vAlign w:val="center"/>
          </w:tcPr>
          <w:p w14:paraId="44F7CB7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144D0C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80AE9A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55B30A94"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CA_n41(A-C) BCS 4 and 5</w:t>
            </w:r>
          </w:p>
        </w:tc>
        <w:tc>
          <w:tcPr>
            <w:tcW w:w="2445" w:type="dxa"/>
            <w:tcBorders>
              <w:top w:val="nil"/>
              <w:left w:val="single" w:sz="4" w:space="0" w:color="auto"/>
              <w:bottom w:val="nil"/>
              <w:right w:val="single" w:sz="4" w:space="0" w:color="auto"/>
            </w:tcBorders>
            <w:vAlign w:val="center"/>
          </w:tcPr>
          <w:p w14:paraId="50A9B84A" w14:textId="77777777" w:rsidR="006F6378" w:rsidRPr="00C30686" w:rsidRDefault="006F6378" w:rsidP="0094020B">
            <w:pPr>
              <w:pStyle w:val="TAC"/>
              <w:rPr>
                <w:rFonts w:eastAsiaTheme="minorEastAsia"/>
                <w:lang w:val="en-US" w:eastAsia="zh-CN"/>
              </w:rPr>
            </w:pPr>
          </w:p>
        </w:tc>
      </w:tr>
      <w:tr w:rsidR="006F6378" w:rsidRPr="00C30686" w14:paraId="6BB2510C"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CD0392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0B2D0B6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A1A079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33A1072A"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n66 channel bandwidths in Table 5.3.5-1 </w:t>
            </w:r>
          </w:p>
        </w:tc>
        <w:tc>
          <w:tcPr>
            <w:tcW w:w="2445" w:type="dxa"/>
            <w:tcBorders>
              <w:top w:val="nil"/>
              <w:left w:val="single" w:sz="4" w:space="0" w:color="auto"/>
              <w:bottom w:val="single" w:sz="4" w:space="0" w:color="auto"/>
              <w:right w:val="single" w:sz="4" w:space="0" w:color="auto"/>
            </w:tcBorders>
            <w:vAlign w:val="center"/>
          </w:tcPr>
          <w:p w14:paraId="439CA6A8" w14:textId="77777777" w:rsidR="006F6378" w:rsidRPr="00C30686" w:rsidRDefault="006F6378" w:rsidP="0094020B">
            <w:pPr>
              <w:pStyle w:val="TAC"/>
              <w:rPr>
                <w:rFonts w:eastAsiaTheme="minorEastAsia"/>
                <w:lang w:val="en-US" w:eastAsia="zh-CN"/>
              </w:rPr>
            </w:pPr>
          </w:p>
        </w:tc>
      </w:tr>
      <w:tr w:rsidR="006F6378" w:rsidRPr="00C30686" w14:paraId="11C22046"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2DC274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CA_n25(2A)-n41A-n66A</w:t>
            </w:r>
          </w:p>
        </w:tc>
        <w:tc>
          <w:tcPr>
            <w:tcW w:w="2785" w:type="dxa"/>
            <w:tcBorders>
              <w:top w:val="single" w:sz="4" w:space="0" w:color="auto"/>
              <w:left w:val="single" w:sz="4" w:space="0" w:color="auto"/>
              <w:bottom w:val="nil"/>
              <w:right w:val="single" w:sz="4" w:space="0" w:color="auto"/>
            </w:tcBorders>
            <w:vAlign w:val="center"/>
          </w:tcPr>
          <w:p w14:paraId="42DBBA9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r w:rsidRPr="00C30686">
              <w:rPr>
                <w:rFonts w:eastAsiaTheme="minorEastAsia"/>
                <w:vertAlign w:val="superscript"/>
                <w:lang w:val="en-US" w:eastAsia="zh-CN"/>
              </w:rPr>
              <w:t>7,9</w:t>
            </w:r>
          </w:p>
          <w:p w14:paraId="0293017D" w14:textId="77777777" w:rsidR="006F6378" w:rsidRPr="00C30686" w:rsidRDefault="006F6378" w:rsidP="0094020B">
            <w:pPr>
              <w:pStyle w:val="TAC"/>
              <w:rPr>
                <w:rFonts w:eastAsiaTheme="minorEastAsia"/>
              </w:rPr>
            </w:pPr>
            <w:r w:rsidRPr="00C30686">
              <w:rPr>
                <w:rFonts w:eastAsiaTheme="minorEastAsia"/>
              </w:rPr>
              <w:t>CA_n25A-n41A</w:t>
            </w:r>
            <w:r w:rsidRPr="00C30686">
              <w:rPr>
                <w:rFonts w:eastAsiaTheme="minorEastAsia"/>
                <w:vertAlign w:val="superscript"/>
                <w:lang w:val="en-US" w:eastAsia="zh-CN"/>
              </w:rPr>
              <w:t>7</w:t>
            </w:r>
          </w:p>
          <w:p w14:paraId="5CACD3D4" w14:textId="77777777" w:rsidR="006F6378" w:rsidRPr="00C30686" w:rsidRDefault="006F6378" w:rsidP="0094020B">
            <w:pPr>
              <w:pStyle w:val="TAC"/>
              <w:rPr>
                <w:rFonts w:eastAsiaTheme="minorEastAsia"/>
              </w:rPr>
            </w:pPr>
            <w:r w:rsidRPr="00C30686">
              <w:rPr>
                <w:rFonts w:eastAsiaTheme="minorEastAsia"/>
              </w:rPr>
              <w:t>CA_n25A-n66A</w:t>
            </w:r>
          </w:p>
          <w:p w14:paraId="6D47476E" w14:textId="77777777" w:rsidR="006F6378" w:rsidRPr="00C30686" w:rsidRDefault="006F6378" w:rsidP="0094020B">
            <w:pPr>
              <w:pStyle w:val="TAC"/>
              <w:rPr>
                <w:rFonts w:eastAsiaTheme="minorEastAsia"/>
                <w:lang w:val="en-US" w:eastAsia="zh-CN"/>
              </w:rPr>
            </w:pPr>
            <w:r w:rsidRPr="00C30686">
              <w:rPr>
                <w:rFonts w:eastAsiaTheme="minorEastAsia"/>
              </w:rPr>
              <w:t>CA_n41A-n66A</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628C288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35FB3CFA"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CA_n25(2A)_BCS1</w:t>
            </w:r>
          </w:p>
        </w:tc>
        <w:tc>
          <w:tcPr>
            <w:tcW w:w="2445" w:type="dxa"/>
            <w:tcBorders>
              <w:top w:val="single" w:sz="4" w:space="0" w:color="auto"/>
              <w:left w:val="single" w:sz="4" w:space="0" w:color="auto"/>
              <w:bottom w:val="nil"/>
              <w:right w:val="single" w:sz="4" w:space="0" w:color="auto"/>
            </w:tcBorders>
            <w:vAlign w:val="center"/>
          </w:tcPr>
          <w:p w14:paraId="025F015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389E679E" w14:textId="77777777" w:rsidTr="004F423A">
        <w:trPr>
          <w:trHeight w:val="29"/>
        </w:trPr>
        <w:tc>
          <w:tcPr>
            <w:tcW w:w="2742" w:type="dxa"/>
            <w:tcBorders>
              <w:top w:val="nil"/>
              <w:left w:val="single" w:sz="4" w:space="0" w:color="auto"/>
              <w:bottom w:val="nil"/>
              <w:right w:val="single" w:sz="4" w:space="0" w:color="auto"/>
            </w:tcBorders>
            <w:vAlign w:val="center"/>
          </w:tcPr>
          <w:p w14:paraId="5F5CD87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7E98FE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6421A4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50F7310B"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10, 15, 20, 30, 40, 50, 60, 70, 80, 90, 100</w:t>
            </w:r>
          </w:p>
        </w:tc>
        <w:tc>
          <w:tcPr>
            <w:tcW w:w="2445" w:type="dxa"/>
            <w:tcBorders>
              <w:top w:val="nil"/>
              <w:left w:val="single" w:sz="4" w:space="0" w:color="auto"/>
              <w:bottom w:val="nil"/>
              <w:right w:val="single" w:sz="4" w:space="0" w:color="auto"/>
            </w:tcBorders>
            <w:vAlign w:val="center"/>
          </w:tcPr>
          <w:p w14:paraId="36215A9F" w14:textId="77777777" w:rsidR="006F6378" w:rsidRPr="00C30686" w:rsidRDefault="006F6378" w:rsidP="0094020B">
            <w:pPr>
              <w:pStyle w:val="TAC"/>
              <w:rPr>
                <w:rFonts w:eastAsiaTheme="minorEastAsia"/>
                <w:lang w:val="en-US" w:eastAsia="zh-CN"/>
              </w:rPr>
            </w:pPr>
          </w:p>
        </w:tc>
      </w:tr>
      <w:tr w:rsidR="006F6378" w:rsidRPr="00C30686" w14:paraId="35A5CED0" w14:textId="77777777" w:rsidTr="004F423A">
        <w:trPr>
          <w:trHeight w:val="29"/>
        </w:trPr>
        <w:tc>
          <w:tcPr>
            <w:tcW w:w="2742" w:type="dxa"/>
            <w:tcBorders>
              <w:top w:val="nil"/>
              <w:left w:val="single" w:sz="4" w:space="0" w:color="auto"/>
              <w:bottom w:val="nil"/>
              <w:right w:val="single" w:sz="4" w:space="0" w:color="auto"/>
            </w:tcBorders>
            <w:vAlign w:val="center"/>
          </w:tcPr>
          <w:p w14:paraId="2FF9FAC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416911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0C8EF4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079155E9"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5, 10, 15, 20, 40</w:t>
            </w:r>
          </w:p>
        </w:tc>
        <w:tc>
          <w:tcPr>
            <w:tcW w:w="2445" w:type="dxa"/>
            <w:tcBorders>
              <w:top w:val="nil"/>
              <w:left w:val="single" w:sz="4" w:space="0" w:color="auto"/>
              <w:bottom w:val="single" w:sz="4" w:space="0" w:color="auto"/>
              <w:right w:val="single" w:sz="4" w:space="0" w:color="auto"/>
            </w:tcBorders>
            <w:vAlign w:val="center"/>
          </w:tcPr>
          <w:p w14:paraId="6D998590" w14:textId="77777777" w:rsidR="006F6378" w:rsidRPr="00C30686" w:rsidRDefault="006F6378" w:rsidP="0094020B">
            <w:pPr>
              <w:pStyle w:val="TAC"/>
              <w:rPr>
                <w:rFonts w:eastAsiaTheme="minorEastAsia"/>
                <w:lang w:val="en-US" w:eastAsia="zh-CN"/>
              </w:rPr>
            </w:pPr>
          </w:p>
        </w:tc>
      </w:tr>
      <w:tr w:rsidR="006F6378" w:rsidRPr="00C30686" w14:paraId="73864355" w14:textId="77777777" w:rsidTr="004F423A">
        <w:trPr>
          <w:trHeight w:val="29"/>
        </w:trPr>
        <w:tc>
          <w:tcPr>
            <w:tcW w:w="2742" w:type="dxa"/>
            <w:tcBorders>
              <w:top w:val="nil"/>
              <w:left w:val="single" w:sz="4" w:space="0" w:color="auto"/>
              <w:bottom w:val="nil"/>
              <w:right w:val="single" w:sz="4" w:space="0" w:color="auto"/>
            </w:tcBorders>
            <w:vAlign w:val="center"/>
          </w:tcPr>
          <w:p w14:paraId="34FBD1D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BACE0A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232E9B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263DE2A9" w14:textId="77777777" w:rsidR="006F6378" w:rsidRPr="00C30686" w:rsidRDefault="006F6378" w:rsidP="0094020B">
            <w:pPr>
              <w:pStyle w:val="TAC"/>
              <w:rPr>
                <w:rFonts w:eastAsiaTheme="minorEastAsia"/>
                <w:lang w:val="en-US" w:eastAsia="zh-CN" w:bidi="ar"/>
              </w:rPr>
            </w:pPr>
            <w:r w:rsidRPr="00C30686">
              <w:rPr>
                <w:rFonts w:eastAsiaTheme="minorEastAsia"/>
                <w:lang w:val="en-US" w:bidi="ar"/>
              </w:rPr>
              <w:t>CA_n25(2A)_BCS1</w:t>
            </w:r>
          </w:p>
        </w:tc>
        <w:tc>
          <w:tcPr>
            <w:tcW w:w="2445" w:type="dxa"/>
            <w:tcBorders>
              <w:top w:val="single" w:sz="4" w:space="0" w:color="auto"/>
              <w:left w:val="single" w:sz="4" w:space="0" w:color="auto"/>
              <w:bottom w:val="nil"/>
              <w:right w:val="single" w:sz="4" w:space="0" w:color="auto"/>
            </w:tcBorders>
            <w:vAlign w:val="center"/>
          </w:tcPr>
          <w:p w14:paraId="2F2D2F8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1</w:t>
            </w:r>
          </w:p>
        </w:tc>
      </w:tr>
      <w:tr w:rsidR="006F6378" w:rsidRPr="00C30686" w14:paraId="6A23DB26" w14:textId="77777777" w:rsidTr="004F423A">
        <w:trPr>
          <w:trHeight w:val="29"/>
        </w:trPr>
        <w:tc>
          <w:tcPr>
            <w:tcW w:w="2742" w:type="dxa"/>
            <w:tcBorders>
              <w:top w:val="nil"/>
              <w:left w:val="single" w:sz="4" w:space="0" w:color="auto"/>
              <w:bottom w:val="nil"/>
              <w:right w:val="single" w:sz="4" w:space="0" w:color="auto"/>
            </w:tcBorders>
            <w:vAlign w:val="center"/>
          </w:tcPr>
          <w:p w14:paraId="00D2118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5F77FC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2EDA1F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016AD683" w14:textId="77777777" w:rsidR="006F6378" w:rsidRPr="00C30686" w:rsidRDefault="006F6378" w:rsidP="0094020B">
            <w:pPr>
              <w:pStyle w:val="TAC"/>
              <w:rPr>
                <w:rFonts w:eastAsiaTheme="minorEastAsia"/>
                <w:lang w:val="en-US" w:eastAsia="zh-CN" w:bidi="ar"/>
              </w:rPr>
            </w:pPr>
            <w:r w:rsidRPr="00C30686">
              <w:rPr>
                <w:rFonts w:eastAsiaTheme="minorEastAsia"/>
                <w:lang w:val="en-US" w:bidi="ar"/>
              </w:rPr>
              <w:t>10, 15, 20, 30, 40, 50, 60, 70, 80, 90, 100</w:t>
            </w:r>
          </w:p>
        </w:tc>
        <w:tc>
          <w:tcPr>
            <w:tcW w:w="2445" w:type="dxa"/>
            <w:tcBorders>
              <w:top w:val="nil"/>
              <w:left w:val="single" w:sz="4" w:space="0" w:color="auto"/>
              <w:bottom w:val="nil"/>
              <w:right w:val="single" w:sz="4" w:space="0" w:color="auto"/>
            </w:tcBorders>
            <w:vAlign w:val="center"/>
          </w:tcPr>
          <w:p w14:paraId="7AB418AF" w14:textId="77777777" w:rsidR="006F6378" w:rsidRPr="00C30686" w:rsidRDefault="006F6378" w:rsidP="0094020B">
            <w:pPr>
              <w:pStyle w:val="TAC"/>
              <w:rPr>
                <w:rFonts w:eastAsiaTheme="minorEastAsia"/>
                <w:lang w:val="en-US" w:eastAsia="zh-CN"/>
              </w:rPr>
            </w:pPr>
          </w:p>
        </w:tc>
      </w:tr>
      <w:tr w:rsidR="006F6378" w:rsidRPr="00C30686" w14:paraId="183888AE" w14:textId="77777777" w:rsidTr="004F423A">
        <w:trPr>
          <w:trHeight w:val="29"/>
        </w:trPr>
        <w:tc>
          <w:tcPr>
            <w:tcW w:w="2742" w:type="dxa"/>
            <w:tcBorders>
              <w:top w:val="nil"/>
              <w:left w:val="single" w:sz="4" w:space="0" w:color="auto"/>
              <w:bottom w:val="nil"/>
              <w:right w:val="single" w:sz="4" w:space="0" w:color="auto"/>
            </w:tcBorders>
            <w:vAlign w:val="center"/>
          </w:tcPr>
          <w:p w14:paraId="7C9B23A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6B2EE1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964EC7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2FD000E6" w14:textId="77777777" w:rsidR="006F6378" w:rsidRPr="00C30686" w:rsidRDefault="006F6378" w:rsidP="0094020B">
            <w:pPr>
              <w:pStyle w:val="TAC"/>
              <w:rPr>
                <w:rFonts w:eastAsiaTheme="minorEastAsia"/>
                <w:lang w:val="en-US" w:eastAsia="zh-CN" w:bidi="ar"/>
              </w:rPr>
            </w:pPr>
            <w:r w:rsidRPr="00C30686">
              <w:rPr>
                <w:rFonts w:eastAsiaTheme="minorEastAsia"/>
                <w:lang w:val="en-US" w:bidi="ar"/>
              </w:rPr>
              <w:t>5, 10, 15, 20, 30, 40</w:t>
            </w:r>
          </w:p>
        </w:tc>
        <w:tc>
          <w:tcPr>
            <w:tcW w:w="2445" w:type="dxa"/>
            <w:tcBorders>
              <w:top w:val="nil"/>
              <w:left w:val="single" w:sz="4" w:space="0" w:color="auto"/>
              <w:bottom w:val="single" w:sz="4" w:space="0" w:color="auto"/>
              <w:right w:val="single" w:sz="4" w:space="0" w:color="auto"/>
            </w:tcBorders>
            <w:vAlign w:val="center"/>
          </w:tcPr>
          <w:p w14:paraId="59BF3A9D" w14:textId="77777777" w:rsidR="006F6378" w:rsidRPr="00C30686" w:rsidRDefault="006F6378" w:rsidP="0094020B">
            <w:pPr>
              <w:pStyle w:val="TAC"/>
              <w:rPr>
                <w:rFonts w:eastAsiaTheme="minorEastAsia"/>
                <w:lang w:val="en-US" w:eastAsia="zh-CN"/>
              </w:rPr>
            </w:pPr>
          </w:p>
        </w:tc>
      </w:tr>
      <w:tr w:rsidR="006F6378" w:rsidRPr="00C30686" w14:paraId="6BE9171B" w14:textId="77777777" w:rsidTr="004F423A">
        <w:trPr>
          <w:trHeight w:val="29"/>
        </w:trPr>
        <w:tc>
          <w:tcPr>
            <w:tcW w:w="2742" w:type="dxa"/>
            <w:tcBorders>
              <w:top w:val="nil"/>
              <w:left w:val="single" w:sz="4" w:space="0" w:color="auto"/>
              <w:bottom w:val="nil"/>
              <w:right w:val="single" w:sz="4" w:space="0" w:color="auto"/>
            </w:tcBorders>
            <w:vAlign w:val="center"/>
          </w:tcPr>
          <w:p w14:paraId="4BE0476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6207CE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765A4F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71770806" w14:textId="77777777" w:rsidR="006F6378" w:rsidRPr="00C30686" w:rsidRDefault="006F6378" w:rsidP="0094020B">
            <w:pPr>
              <w:pStyle w:val="TAC"/>
              <w:rPr>
                <w:rFonts w:eastAsiaTheme="minorEastAsia"/>
                <w:lang w:val="en-US" w:bidi="ar"/>
              </w:rPr>
            </w:pPr>
            <w:r w:rsidRPr="00C30686">
              <w:rPr>
                <w:rFonts w:eastAsiaTheme="minorEastAsia"/>
                <w:lang w:val="en-US" w:eastAsia="zh-CN" w:bidi="ar"/>
              </w:rPr>
              <w:t xml:space="preserve">CA_n25(2A) BCS 4 and 5 </w:t>
            </w:r>
          </w:p>
        </w:tc>
        <w:tc>
          <w:tcPr>
            <w:tcW w:w="2445" w:type="dxa"/>
            <w:tcBorders>
              <w:top w:val="single" w:sz="4" w:space="0" w:color="auto"/>
              <w:left w:val="single" w:sz="4" w:space="0" w:color="auto"/>
              <w:bottom w:val="nil"/>
              <w:right w:val="single" w:sz="4" w:space="0" w:color="auto"/>
            </w:tcBorders>
            <w:vAlign w:val="center"/>
          </w:tcPr>
          <w:p w14:paraId="7E7BBC0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4 and 5</w:t>
            </w:r>
          </w:p>
        </w:tc>
      </w:tr>
      <w:tr w:rsidR="006F6378" w:rsidRPr="00C30686" w14:paraId="1D882986" w14:textId="77777777" w:rsidTr="004F423A">
        <w:trPr>
          <w:trHeight w:val="29"/>
        </w:trPr>
        <w:tc>
          <w:tcPr>
            <w:tcW w:w="2742" w:type="dxa"/>
            <w:tcBorders>
              <w:top w:val="nil"/>
              <w:left w:val="single" w:sz="4" w:space="0" w:color="auto"/>
              <w:bottom w:val="nil"/>
              <w:right w:val="single" w:sz="4" w:space="0" w:color="auto"/>
            </w:tcBorders>
            <w:vAlign w:val="center"/>
          </w:tcPr>
          <w:p w14:paraId="68285A6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F21C59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DA5077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3F1C5EA3" w14:textId="77777777" w:rsidR="006F6378" w:rsidRPr="00C30686" w:rsidRDefault="006F6378" w:rsidP="0094020B">
            <w:pPr>
              <w:pStyle w:val="TAC"/>
              <w:rPr>
                <w:rFonts w:eastAsiaTheme="minorEastAsia"/>
                <w:lang w:val="en-US" w:bidi="ar"/>
              </w:rPr>
            </w:pPr>
            <w:r w:rsidRPr="00C30686">
              <w:rPr>
                <w:rFonts w:eastAsiaTheme="minorEastAsia"/>
                <w:lang w:val="en-US" w:eastAsia="zh-CN" w:bidi="ar"/>
              </w:rPr>
              <w:t xml:space="preserve">n41 channel bandwidths in Table 5.3.5-1 </w:t>
            </w:r>
          </w:p>
        </w:tc>
        <w:tc>
          <w:tcPr>
            <w:tcW w:w="2445" w:type="dxa"/>
            <w:tcBorders>
              <w:top w:val="nil"/>
              <w:left w:val="single" w:sz="4" w:space="0" w:color="auto"/>
              <w:bottom w:val="nil"/>
              <w:right w:val="single" w:sz="4" w:space="0" w:color="auto"/>
            </w:tcBorders>
            <w:vAlign w:val="center"/>
          </w:tcPr>
          <w:p w14:paraId="3E67572D" w14:textId="77777777" w:rsidR="006F6378" w:rsidRPr="00C30686" w:rsidRDefault="006F6378" w:rsidP="0094020B">
            <w:pPr>
              <w:pStyle w:val="TAC"/>
              <w:rPr>
                <w:rFonts w:eastAsiaTheme="minorEastAsia"/>
                <w:lang w:val="en-US" w:eastAsia="zh-CN"/>
              </w:rPr>
            </w:pPr>
          </w:p>
        </w:tc>
      </w:tr>
      <w:tr w:rsidR="006F6378" w:rsidRPr="00C30686" w14:paraId="0A323403"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BADBAC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22E3D1A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8EF516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3011E249" w14:textId="77777777" w:rsidR="006F6378" w:rsidRPr="00C30686" w:rsidRDefault="006F6378" w:rsidP="0094020B">
            <w:pPr>
              <w:pStyle w:val="TAC"/>
              <w:rPr>
                <w:rFonts w:eastAsiaTheme="minorEastAsia"/>
                <w:lang w:val="en-US" w:bidi="ar"/>
              </w:rPr>
            </w:pPr>
            <w:r w:rsidRPr="00C30686">
              <w:rPr>
                <w:rFonts w:eastAsiaTheme="minorEastAsia"/>
                <w:lang w:val="en-US" w:eastAsia="zh-CN" w:bidi="ar"/>
              </w:rPr>
              <w:t xml:space="preserve">n66 channel bandwidths in Table 5.3.5-1 </w:t>
            </w:r>
          </w:p>
        </w:tc>
        <w:tc>
          <w:tcPr>
            <w:tcW w:w="2445" w:type="dxa"/>
            <w:tcBorders>
              <w:top w:val="nil"/>
              <w:left w:val="single" w:sz="4" w:space="0" w:color="auto"/>
              <w:bottom w:val="single" w:sz="4" w:space="0" w:color="auto"/>
              <w:right w:val="single" w:sz="4" w:space="0" w:color="auto"/>
            </w:tcBorders>
            <w:vAlign w:val="center"/>
          </w:tcPr>
          <w:p w14:paraId="3922E183" w14:textId="77777777" w:rsidR="006F6378" w:rsidRPr="00C30686" w:rsidRDefault="006F6378" w:rsidP="0094020B">
            <w:pPr>
              <w:pStyle w:val="TAC"/>
              <w:rPr>
                <w:rFonts w:eastAsiaTheme="minorEastAsia"/>
                <w:lang w:val="en-US" w:eastAsia="zh-CN"/>
              </w:rPr>
            </w:pPr>
          </w:p>
        </w:tc>
      </w:tr>
      <w:tr w:rsidR="006F6378" w:rsidRPr="00C30686" w14:paraId="0A121B89"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3020D4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CA_n25(2A)-n41A-n66(2A)</w:t>
            </w:r>
          </w:p>
        </w:tc>
        <w:tc>
          <w:tcPr>
            <w:tcW w:w="2785" w:type="dxa"/>
            <w:tcBorders>
              <w:top w:val="single" w:sz="4" w:space="0" w:color="auto"/>
              <w:left w:val="single" w:sz="4" w:space="0" w:color="auto"/>
              <w:bottom w:val="nil"/>
              <w:right w:val="single" w:sz="4" w:space="0" w:color="auto"/>
            </w:tcBorders>
            <w:vAlign w:val="center"/>
          </w:tcPr>
          <w:p w14:paraId="40C3A9B1" w14:textId="77777777" w:rsidR="006F6378" w:rsidRPr="00C30686" w:rsidRDefault="006F6378" w:rsidP="0094020B">
            <w:pPr>
              <w:pStyle w:val="TAC"/>
              <w:rPr>
                <w:rFonts w:eastAsiaTheme="minorEastAsia"/>
              </w:rPr>
            </w:pPr>
            <w:r w:rsidRPr="00C30686">
              <w:rPr>
                <w:rFonts w:eastAsiaTheme="minorEastAsia"/>
              </w:rPr>
              <w:t>CA_n25A-n41A</w:t>
            </w:r>
          </w:p>
          <w:p w14:paraId="2D51C9C9" w14:textId="77777777" w:rsidR="006F6378" w:rsidRPr="00C30686" w:rsidRDefault="006F6378" w:rsidP="0094020B">
            <w:pPr>
              <w:pStyle w:val="TAC"/>
              <w:rPr>
                <w:rFonts w:eastAsiaTheme="minorEastAsia"/>
              </w:rPr>
            </w:pPr>
            <w:r w:rsidRPr="00C30686">
              <w:rPr>
                <w:rFonts w:eastAsiaTheme="minorEastAsia"/>
              </w:rPr>
              <w:t>CA_n25A-n66A</w:t>
            </w:r>
          </w:p>
          <w:p w14:paraId="35B6FFBC" w14:textId="77777777" w:rsidR="006F6378" w:rsidRPr="00C30686" w:rsidRDefault="006F6378" w:rsidP="0094020B">
            <w:pPr>
              <w:pStyle w:val="TAC"/>
              <w:rPr>
                <w:rFonts w:eastAsiaTheme="minorEastAsia"/>
                <w:lang w:val="en-US" w:eastAsia="zh-CN"/>
              </w:rPr>
            </w:pPr>
            <w:r w:rsidRPr="00C30686">
              <w:rPr>
                <w:rFonts w:eastAsiaTheme="minorEastAsia"/>
              </w:rPr>
              <w:t>CA_n41A-n66A</w:t>
            </w:r>
          </w:p>
        </w:tc>
        <w:tc>
          <w:tcPr>
            <w:tcW w:w="1259" w:type="dxa"/>
            <w:tcBorders>
              <w:top w:val="single" w:sz="4" w:space="0" w:color="auto"/>
              <w:left w:val="single" w:sz="4" w:space="0" w:color="auto"/>
              <w:bottom w:val="single" w:sz="4" w:space="0" w:color="auto"/>
              <w:right w:val="single" w:sz="4" w:space="0" w:color="auto"/>
            </w:tcBorders>
            <w:vAlign w:val="center"/>
          </w:tcPr>
          <w:p w14:paraId="487D8F5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13F1A1E1"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CA_n25(2A)_BCS 4 and 5</w:t>
            </w:r>
          </w:p>
        </w:tc>
        <w:tc>
          <w:tcPr>
            <w:tcW w:w="2445" w:type="dxa"/>
            <w:tcBorders>
              <w:top w:val="single" w:sz="4" w:space="0" w:color="auto"/>
              <w:left w:val="single" w:sz="4" w:space="0" w:color="auto"/>
              <w:bottom w:val="nil"/>
              <w:right w:val="single" w:sz="4" w:space="0" w:color="auto"/>
            </w:tcBorders>
            <w:vAlign w:val="center"/>
          </w:tcPr>
          <w:p w14:paraId="37DBE5F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4 and 5</w:t>
            </w:r>
          </w:p>
        </w:tc>
      </w:tr>
      <w:tr w:rsidR="006F6378" w:rsidRPr="00C30686" w14:paraId="70E58FA1" w14:textId="77777777" w:rsidTr="004F423A">
        <w:trPr>
          <w:trHeight w:val="29"/>
        </w:trPr>
        <w:tc>
          <w:tcPr>
            <w:tcW w:w="2742" w:type="dxa"/>
            <w:tcBorders>
              <w:top w:val="nil"/>
              <w:left w:val="single" w:sz="4" w:space="0" w:color="auto"/>
              <w:bottom w:val="nil"/>
              <w:right w:val="single" w:sz="4" w:space="0" w:color="auto"/>
            </w:tcBorders>
            <w:vAlign w:val="center"/>
          </w:tcPr>
          <w:p w14:paraId="73B7125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147569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8D1C7A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62E63C78"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n41 channel bandwidths in Table 5.3.5-1</w:t>
            </w:r>
          </w:p>
        </w:tc>
        <w:tc>
          <w:tcPr>
            <w:tcW w:w="2445" w:type="dxa"/>
            <w:tcBorders>
              <w:top w:val="nil"/>
              <w:left w:val="single" w:sz="4" w:space="0" w:color="auto"/>
              <w:bottom w:val="nil"/>
              <w:right w:val="single" w:sz="4" w:space="0" w:color="auto"/>
            </w:tcBorders>
            <w:vAlign w:val="center"/>
          </w:tcPr>
          <w:p w14:paraId="35AAB4C4" w14:textId="77777777" w:rsidR="006F6378" w:rsidRPr="00C30686" w:rsidRDefault="006F6378" w:rsidP="0094020B">
            <w:pPr>
              <w:pStyle w:val="TAC"/>
              <w:rPr>
                <w:rFonts w:eastAsiaTheme="minorEastAsia"/>
                <w:lang w:val="en-US" w:eastAsia="zh-CN"/>
              </w:rPr>
            </w:pPr>
          </w:p>
        </w:tc>
      </w:tr>
      <w:tr w:rsidR="006F6378" w:rsidRPr="00C30686" w14:paraId="13ADCA0B"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1C3F7D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4606EF2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311B06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28A8C485"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CA_n66(2A)_BCS 4 and 5</w:t>
            </w:r>
          </w:p>
        </w:tc>
        <w:tc>
          <w:tcPr>
            <w:tcW w:w="2445" w:type="dxa"/>
            <w:tcBorders>
              <w:top w:val="nil"/>
              <w:left w:val="single" w:sz="4" w:space="0" w:color="auto"/>
              <w:bottom w:val="single" w:sz="4" w:space="0" w:color="auto"/>
              <w:right w:val="single" w:sz="4" w:space="0" w:color="auto"/>
            </w:tcBorders>
            <w:vAlign w:val="center"/>
          </w:tcPr>
          <w:p w14:paraId="6D87F423" w14:textId="77777777" w:rsidR="006F6378" w:rsidRPr="00C30686" w:rsidRDefault="006F6378" w:rsidP="0094020B">
            <w:pPr>
              <w:pStyle w:val="TAC"/>
              <w:rPr>
                <w:rFonts w:eastAsiaTheme="minorEastAsia"/>
                <w:lang w:val="en-US" w:eastAsia="zh-CN"/>
              </w:rPr>
            </w:pPr>
          </w:p>
        </w:tc>
      </w:tr>
      <w:tr w:rsidR="006F6378" w:rsidRPr="00C30686" w14:paraId="7F6BD426"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D2CCE0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CA_n25(2A)-n41(2A)-n66A</w:t>
            </w:r>
          </w:p>
        </w:tc>
        <w:tc>
          <w:tcPr>
            <w:tcW w:w="2785" w:type="dxa"/>
            <w:tcBorders>
              <w:top w:val="single" w:sz="4" w:space="0" w:color="auto"/>
              <w:left w:val="single" w:sz="4" w:space="0" w:color="auto"/>
              <w:bottom w:val="nil"/>
              <w:right w:val="single" w:sz="4" w:space="0" w:color="auto"/>
            </w:tcBorders>
            <w:vAlign w:val="center"/>
          </w:tcPr>
          <w:p w14:paraId="0AE9C28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CA_n25A-n41A</w:t>
            </w:r>
          </w:p>
          <w:p w14:paraId="44D9A8C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CA_n25A-n66A</w:t>
            </w:r>
          </w:p>
          <w:p w14:paraId="6D2C1F3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CA_n41A-n66A</w:t>
            </w:r>
          </w:p>
        </w:tc>
        <w:tc>
          <w:tcPr>
            <w:tcW w:w="1259" w:type="dxa"/>
            <w:tcBorders>
              <w:top w:val="single" w:sz="4" w:space="0" w:color="auto"/>
              <w:left w:val="single" w:sz="4" w:space="0" w:color="auto"/>
              <w:bottom w:val="single" w:sz="4" w:space="0" w:color="auto"/>
              <w:right w:val="single" w:sz="4" w:space="0" w:color="auto"/>
            </w:tcBorders>
            <w:vAlign w:val="center"/>
          </w:tcPr>
          <w:p w14:paraId="50B7AEF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31C130E6"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CA_n25(2A) BCS 4 and 5</w:t>
            </w:r>
          </w:p>
        </w:tc>
        <w:tc>
          <w:tcPr>
            <w:tcW w:w="2445" w:type="dxa"/>
            <w:tcBorders>
              <w:top w:val="single" w:sz="4" w:space="0" w:color="auto"/>
              <w:left w:val="single" w:sz="4" w:space="0" w:color="auto"/>
              <w:bottom w:val="nil"/>
              <w:right w:val="single" w:sz="4" w:space="0" w:color="auto"/>
            </w:tcBorders>
            <w:vAlign w:val="center"/>
          </w:tcPr>
          <w:p w14:paraId="5B7DAD3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4 and 5</w:t>
            </w:r>
          </w:p>
        </w:tc>
      </w:tr>
      <w:tr w:rsidR="006F6378" w:rsidRPr="00C30686" w14:paraId="29F68161" w14:textId="77777777" w:rsidTr="004F423A">
        <w:trPr>
          <w:trHeight w:val="29"/>
        </w:trPr>
        <w:tc>
          <w:tcPr>
            <w:tcW w:w="2742" w:type="dxa"/>
            <w:tcBorders>
              <w:top w:val="nil"/>
              <w:left w:val="single" w:sz="4" w:space="0" w:color="auto"/>
              <w:bottom w:val="nil"/>
              <w:right w:val="single" w:sz="4" w:space="0" w:color="auto"/>
            </w:tcBorders>
            <w:vAlign w:val="center"/>
          </w:tcPr>
          <w:p w14:paraId="66B6B19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9C7A40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AEC86E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6EFFDDAC"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 CA_n41(2A) BCS 4 and 5</w:t>
            </w:r>
          </w:p>
        </w:tc>
        <w:tc>
          <w:tcPr>
            <w:tcW w:w="2445" w:type="dxa"/>
            <w:tcBorders>
              <w:top w:val="nil"/>
              <w:left w:val="single" w:sz="4" w:space="0" w:color="auto"/>
              <w:bottom w:val="nil"/>
              <w:right w:val="single" w:sz="4" w:space="0" w:color="auto"/>
            </w:tcBorders>
            <w:vAlign w:val="center"/>
          </w:tcPr>
          <w:p w14:paraId="68E8118F" w14:textId="77777777" w:rsidR="006F6378" w:rsidRPr="00C30686" w:rsidRDefault="006F6378" w:rsidP="0094020B">
            <w:pPr>
              <w:pStyle w:val="TAC"/>
              <w:rPr>
                <w:rFonts w:eastAsiaTheme="minorEastAsia"/>
                <w:lang w:val="en-US" w:eastAsia="zh-CN"/>
              </w:rPr>
            </w:pPr>
          </w:p>
        </w:tc>
      </w:tr>
      <w:tr w:rsidR="006F6378" w:rsidRPr="00C30686" w14:paraId="71A4FA1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0CE255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2F7ADF1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7CDF5B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53572379"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n66 channel bandwidths in Table 5.3.5-1 </w:t>
            </w:r>
          </w:p>
        </w:tc>
        <w:tc>
          <w:tcPr>
            <w:tcW w:w="2445" w:type="dxa"/>
            <w:tcBorders>
              <w:top w:val="nil"/>
              <w:left w:val="single" w:sz="4" w:space="0" w:color="auto"/>
              <w:bottom w:val="single" w:sz="4" w:space="0" w:color="auto"/>
              <w:right w:val="single" w:sz="4" w:space="0" w:color="auto"/>
            </w:tcBorders>
            <w:vAlign w:val="center"/>
          </w:tcPr>
          <w:p w14:paraId="50F8BE2F" w14:textId="77777777" w:rsidR="006F6378" w:rsidRPr="00C30686" w:rsidRDefault="006F6378" w:rsidP="0094020B">
            <w:pPr>
              <w:pStyle w:val="TAC"/>
              <w:rPr>
                <w:rFonts w:eastAsiaTheme="minorEastAsia"/>
                <w:lang w:val="en-US" w:eastAsia="zh-CN"/>
              </w:rPr>
            </w:pPr>
          </w:p>
        </w:tc>
      </w:tr>
      <w:tr w:rsidR="006F6378" w:rsidRPr="00C30686" w14:paraId="3308CA5E"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11C6A6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CA_n25(2A)-n41C-n66A</w:t>
            </w:r>
          </w:p>
        </w:tc>
        <w:tc>
          <w:tcPr>
            <w:tcW w:w="2785" w:type="dxa"/>
            <w:tcBorders>
              <w:top w:val="single" w:sz="4" w:space="0" w:color="auto"/>
              <w:left w:val="single" w:sz="4" w:space="0" w:color="auto"/>
              <w:bottom w:val="nil"/>
              <w:right w:val="single" w:sz="4" w:space="0" w:color="auto"/>
            </w:tcBorders>
            <w:vAlign w:val="center"/>
          </w:tcPr>
          <w:p w14:paraId="1A2BB87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CA_n25A-n41A</w:t>
            </w:r>
          </w:p>
          <w:p w14:paraId="1A511B3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CA_n25A-n66A</w:t>
            </w:r>
          </w:p>
          <w:p w14:paraId="348D6F8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CA_n41A-n66A</w:t>
            </w:r>
          </w:p>
          <w:p w14:paraId="30FCA5D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CA_n41C</w:t>
            </w:r>
          </w:p>
        </w:tc>
        <w:tc>
          <w:tcPr>
            <w:tcW w:w="1259" w:type="dxa"/>
            <w:tcBorders>
              <w:top w:val="single" w:sz="4" w:space="0" w:color="auto"/>
              <w:left w:val="single" w:sz="4" w:space="0" w:color="auto"/>
              <w:bottom w:val="single" w:sz="4" w:space="0" w:color="auto"/>
              <w:right w:val="single" w:sz="4" w:space="0" w:color="auto"/>
            </w:tcBorders>
            <w:vAlign w:val="center"/>
          </w:tcPr>
          <w:p w14:paraId="67734FD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4DCA0AE6"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CA_n25(2A) BCS 4 and 5</w:t>
            </w:r>
          </w:p>
        </w:tc>
        <w:tc>
          <w:tcPr>
            <w:tcW w:w="2445" w:type="dxa"/>
            <w:tcBorders>
              <w:top w:val="single" w:sz="4" w:space="0" w:color="auto"/>
              <w:left w:val="single" w:sz="4" w:space="0" w:color="auto"/>
              <w:bottom w:val="nil"/>
              <w:right w:val="single" w:sz="4" w:space="0" w:color="auto"/>
            </w:tcBorders>
            <w:vAlign w:val="center"/>
          </w:tcPr>
          <w:p w14:paraId="5B10EAB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4 and 5</w:t>
            </w:r>
          </w:p>
        </w:tc>
      </w:tr>
      <w:tr w:rsidR="006F6378" w:rsidRPr="00C30686" w14:paraId="69D5F49C" w14:textId="77777777" w:rsidTr="004F423A">
        <w:trPr>
          <w:trHeight w:val="29"/>
        </w:trPr>
        <w:tc>
          <w:tcPr>
            <w:tcW w:w="2742" w:type="dxa"/>
            <w:tcBorders>
              <w:top w:val="nil"/>
              <w:left w:val="single" w:sz="4" w:space="0" w:color="auto"/>
              <w:bottom w:val="nil"/>
              <w:right w:val="single" w:sz="4" w:space="0" w:color="auto"/>
            </w:tcBorders>
            <w:vAlign w:val="center"/>
          </w:tcPr>
          <w:p w14:paraId="73483CD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5538D0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157105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641B245C"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CA_n41C BCS 4 and 5</w:t>
            </w:r>
          </w:p>
        </w:tc>
        <w:tc>
          <w:tcPr>
            <w:tcW w:w="2445" w:type="dxa"/>
            <w:tcBorders>
              <w:top w:val="nil"/>
              <w:left w:val="single" w:sz="4" w:space="0" w:color="auto"/>
              <w:bottom w:val="nil"/>
              <w:right w:val="single" w:sz="4" w:space="0" w:color="auto"/>
            </w:tcBorders>
            <w:vAlign w:val="center"/>
          </w:tcPr>
          <w:p w14:paraId="004ECB32" w14:textId="77777777" w:rsidR="006F6378" w:rsidRPr="00C30686" w:rsidRDefault="006F6378" w:rsidP="0094020B">
            <w:pPr>
              <w:pStyle w:val="TAC"/>
              <w:rPr>
                <w:rFonts w:eastAsiaTheme="minorEastAsia"/>
                <w:lang w:val="en-US" w:eastAsia="zh-CN"/>
              </w:rPr>
            </w:pPr>
          </w:p>
        </w:tc>
      </w:tr>
      <w:tr w:rsidR="006F6378" w:rsidRPr="00C30686" w14:paraId="6CA4812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015EE6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74678C3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37B90B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766BC239"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n66 channel bandwidths in Table 5.3.5-1 </w:t>
            </w:r>
          </w:p>
        </w:tc>
        <w:tc>
          <w:tcPr>
            <w:tcW w:w="2445" w:type="dxa"/>
            <w:tcBorders>
              <w:top w:val="nil"/>
              <w:left w:val="single" w:sz="4" w:space="0" w:color="auto"/>
              <w:bottom w:val="single" w:sz="4" w:space="0" w:color="auto"/>
              <w:right w:val="single" w:sz="4" w:space="0" w:color="auto"/>
            </w:tcBorders>
            <w:vAlign w:val="center"/>
          </w:tcPr>
          <w:p w14:paraId="1F070DAE" w14:textId="77777777" w:rsidR="006F6378" w:rsidRPr="00C30686" w:rsidRDefault="006F6378" w:rsidP="0094020B">
            <w:pPr>
              <w:pStyle w:val="TAC"/>
              <w:rPr>
                <w:rFonts w:eastAsiaTheme="minorEastAsia"/>
                <w:lang w:val="en-US" w:eastAsia="zh-CN"/>
              </w:rPr>
            </w:pPr>
          </w:p>
        </w:tc>
      </w:tr>
      <w:tr w:rsidR="006F6378" w:rsidRPr="00C30686" w14:paraId="35314120"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DFCD20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CA_n25A-n41A-n71A</w:t>
            </w:r>
          </w:p>
        </w:tc>
        <w:tc>
          <w:tcPr>
            <w:tcW w:w="2785" w:type="dxa"/>
            <w:tcBorders>
              <w:top w:val="single" w:sz="4" w:space="0" w:color="auto"/>
              <w:left w:val="single" w:sz="4" w:space="0" w:color="auto"/>
              <w:bottom w:val="nil"/>
              <w:right w:val="single" w:sz="4" w:space="0" w:color="auto"/>
            </w:tcBorders>
            <w:vAlign w:val="center"/>
          </w:tcPr>
          <w:p w14:paraId="67120406"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eastAsia="zh-CN"/>
              </w:rPr>
              <w:t>n41</w:t>
            </w:r>
            <w:r w:rsidRPr="00C30686">
              <w:rPr>
                <w:rFonts w:eastAsiaTheme="minorEastAsia"/>
                <w:vertAlign w:val="superscript"/>
                <w:lang w:val="en-US" w:eastAsia="zh-CN"/>
              </w:rPr>
              <w:t>7,9</w:t>
            </w:r>
          </w:p>
          <w:p w14:paraId="39313DE9"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rPr>
              <w:t>CA_n25A-n41A</w:t>
            </w:r>
            <w:r w:rsidRPr="00C30686">
              <w:rPr>
                <w:rFonts w:eastAsiaTheme="minorEastAsia"/>
                <w:vertAlign w:val="superscript"/>
                <w:lang w:val="en-US"/>
              </w:rPr>
              <w:t>7</w:t>
            </w:r>
          </w:p>
          <w:p w14:paraId="3120E46B" w14:textId="77777777" w:rsidR="006F6378" w:rsidRPr="00C30686" w:rsidRDefault="006F6378" w:rsidP="0094020B">
            <w:pPr>
              <w:pStyle w:val="TAC"/>
              <w:rPr>
                <w:rFonts w:eastAsiaTheme="minorEastAsia"/>
                <w:lang w:val="en-US"/>
              </w:rPr>
            </w:pPr>
            <w:r w:rsidRPr="00C30686">
              <w:rPr>
                <w:rFonts w:eastAsiaTheme="minorEastAsia"/>
                <w:lang w:val="en-US"/>
              </w:rPr>
              <w:t>CA_n25A-n71A</w:t>
            </w:r>
          </w:p>
          <w:p w14:paraId="55E7AF5E"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rPr>
              <w:t>CA_n41A-n71A</w:t>
            </w:r>
            <w:r w:rsidRPr="00C30686">
              <w:rPr>
                <w:rFonts w:eastAsiaTheme="minorEastAsia"/>
                <w:vertAlign w:val="superscript"/>
                <w:lang w:val="en-US"/>
              </w:rPr>
              <w:t>7</w:t>
            </w:r>
          </w:p>
        </w:tc>
        <w:tc>
          <w:tcPr>
            <w:tcW w:w="1259" w:type="dxa"/>
            <w:tcBorders>
              <w:top w:val="single" w:sz="4" w:space="0" w:color="auto"/>
              <w:left w:val="single" w:sz="4" w:space="0" w:color="auto"/>
              <w:bottom w:val="single" w:sz="4" w:space="0" w:color="auto"/>
              <w:right w:val="single" w:sz="4" w:space="0" w:color="auto"/>
            </w:tcBorders>
            <w:vAlign w:val="center"/>
          </w:tcPr>
          <w:p w14:paraId="343F827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037CD67E"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673D494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1F83EAE3" w14:textId="77777777" w:rsidTr="004F423A">
        <w:trPr>
          <w:trHeight w:val="29"/>
        </w:trPr>
        <w:tc>
          <w:tcPr>
            <w:tcW w:w="2742" w:type="dxa"/>
            <w:tcBorders>
              <w:top w:val="nil"/>
              <w:left w:val="single" w:sz="4" w:space="0" w:color="auto"/>
              <w:bottom w:val="nil"/>
              <w:right w:val="single" w:sz="4" w:space="0" w:color="auto"/>
            </w:tcBorders>
            <w:vAlign w:val="center"/>
          </w:tcPr>
          <w:p w14:paraId="3D9C26A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A8430E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C5421D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32A444B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10, 15, 20, 30, 40, 50, 60, 80, 90, 100</w:t>
            </w:r>
          </w:p>
        </w:tc>
        <w:tc>
          <w:tcPr>
            <w:tcW w:w="2445" w:type="dxa"/>
            <w:tcBorders>
              <w:top w:val="nil"/>
              <w:left w:val="single" w:sz="4" w:space="0" w:color="auto"/>
              <w:bottom w:val="nil"/>
              <w:right w:val="single" w:sz="4" w:space="0" w:color="auto"/>
            </w:tcBorders>
            <w:vAlign w:val="center"/>
          </w:tcPr>
          <w:p w14:paraId="62EC54F3" w14:textId="77777777" w:rsidR="006F6378" w:rsidRPr="00C30686" w:rsidRDefault="006F6378" w:rsidP="0094020B">
            <w:pPr>
              <w:pStyle w:val="TAC"/>
              <w:rPr>
                <w:rFonts w:eastAsiaTheme="minorEastAsia"/>
                <w:lang w:val="en-US" w:eastAsia="zh-CN"/>
              </w:rPr>
            </w:pPr>
          </w:p>
        </w:tc>
      </w:tr>
      <w:tr w:rsidR="006F6378" w:rsidRPr="00C30686" w14:paraId="477C3AD8" w14:textId="77777777" w:rsidTr="004F423A">
        <w:trPr>
          <w:trHeight w:val="29"/>
        </w:trPr>
        <w:tc>
          <w:tcPr>
            <w:tcW w:w="2742" w:type="dxa"/>
            <w:tcBorders>
              <w:top w:val="nil"/>
              <w:left w:val="single" w:sz="4" w:space="0" w:color="auto"/>
              <w:bottom w:val="nil"/>
              <w:right w:val="single" w:sz="4" w:space="0" w:color="auto"/>
            </w:tcBorders>
            <w:vAlign w:val="center"/>
          </w:tcPr>
          <w:p w14:paraId="22D6BC9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30CBFB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B22F24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46B51C67"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w:t>
            </w:r>
          </w:p>
        </w:tc>
        <w:tc>
          <w:tcPr>
            <w:tcW w:w="2445" w:type="dxa"/>
            <w:tcBorders>
              <w:top w:val="nil"/>
              <w:left w:val="single" w:sz="4" w:space="0" w:color="auto"/>
              <w:bottom w:val="single" w:sz="4" w:space="0" w:color="auto"/>
              <w:right w:val="single" w:sz="4" w:space="0" w:color="auto"/>
            </w:tcBorders>
            <w:vAlign w:val="center"/>
          </w:tcPr>
          <w:p w14:paraId="2D0F855E" w14:textId="77777777" w:rsidR="006F6378" w:rsidRPr="00C30686" w:rsidRDefault="006F6378" w:rsidP="0094020B">
            <w:pPr>
              <w:pStyle w:val="TAC"/>
              <w:rPr>
                <w:rFonts w:eastAsiaTheme="minorEastAsia"/>
                <w:lang w:val="en-US" w:eastAsia="zh-CN"/>
              </w:rPr>
            </w:pPr>
          </w:p>
        </w:tc>
      </w:tr>
      <w:tr w:rsidR="006F6378" w:rsidRPr="00C30686" w14:paraId="0E8E644A" w14:textId="77777777" w:rsidTr="004F423A">
        <w:trPr>
          <w:trHeight w:val="29"/>
        </w:trPr>
        <w:tc>
          <w:tcPr>
            <w:tcW w:w="2742" w:type="dxa"/>
            <w:tcBorders>
              <w:top w:val="nil"/>
              <w:left w:val="single" w:sz="4" w:space="0" w:color="auto"/>
              <w:bottom w:val="nil"/>
              <w:right w:val="single" w:sz="4" w:space="0" w:color="auto"/>
            </w:tcBorders>
            <w:vAlign w:val="center"/>
          </w:tcPr>
          <w:p w14:paraId="03EA463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D93717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C7577EB" w14:textId="77777777" w:rsidR="006F6378" w:rsidRPr="00C30686" w:rsidRDefault="006F6378" w:rsidP="0094020B">
            <w:pPr>
              <w:pStyle w:val="TAC"/>
              <w:rPr>
                <w:rFonts w:eastAsiaTheme="minorEastAsia"/>
                <w:lang w:val="en-US" w:eastAsia="zh-CN"/>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31862BFE"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03527CE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1</w:t>
            </w:r>
          </w:p>
        </w:tc>
      </w:tr>
      <w:tr w:rsidR="006F6378" w:rsidRPr="00C30686" w14:paraId="736C8B99" w14:textId="77777777" w:rsidTr="004F423A">
        <w:trPr>
          <w:trHeight w:val="54"/>
        </w:trPr>
        <w:tc>
          <w:tcPr>
            <w:tcW w:w="2742" w:type="dxa"/>
            <w:tcBorders>
              <w:top w:val="nil"/>
              <w:left w:val="single" w:sz="4" w:space="0" w:color="auto"/>
              <w:bottom w:val="nil"/>
              <w:right w:val="single" w:sz="4" w:space="0" w:color="auto"/>
            </w:tcBorders>
            <w:vAlign w:val="center"/>
          </w:tcPr>
          <w:p w14:paraId="07AA317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738971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10A4186" w14:textId="77777777" w:rsidR="006F6378" w:rsidRPr="00C30686" w:rsidRDefault="006F6378" w:rsidP="0094020B">
            <w:pPr>
              <w:pStyle w:val="TAC"/>
              <w:rPr>
                <w:rFonts w:eastAsiaTheme="minorEastAsia"/>
                <w:lang w:val="en-US" w:eastAsia="zh-CN"/>
              </w:rPr>
            </w:pPr>
            <w:r w:rsidRPr="00C30686">
              <w:rPr>
                <w:rFonts w:eastAsiaTheme="minorEastAsia"/>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41809389"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10, 15, 20, 30, 40, 50, 60, 70, 80, 90, 100</w:t>
            </w:r>
          </w:p>
        </w:tc>
        <w:tc>
          <w:tcPr>
            <w:tcW w:w="2445" w:type="dxa"/>
            <w:tcBorders>
              <w:top w:val="nil"/>
              <w:left w:val="single" w:sz="4" w:space="0" w:color="auto"/>
              <w:bottom w:val="nil"/>
              <w:right w:val="single" w:sz="4" w:space="0" w:color="auto"/>
            </w:tcBorders>
            <w:vAlign w:val="center"/>
          </w:tcPr>
          <w:p w14:paraId="7CA8D126" w14:textId="77777777" w:rsidR="006F6378" w:rsidRPr="00C30686" w:rsidRDefault="006F6378" w:rsidP="0094020B">
            <w:pPr>
              <w:pStyle w:val="TAC"/>
              <w:rPr>
                <w:rFonts w:eastAsiaTheme="minorEastAsia"/>
                <w:lang w:val="en-US" w:eastAsia="zh-CN"/>
              </w:rPr>
            </w:pPr>
          </w:p>
        </w:tc>
      </w:tr>
      <w:tr w:rsidR="006F6378" w:rsidRPr="00C30686" w14:paraId="674C9ECE" w14:textId="77777777" w:rsidTr="004F423A">
        <w:trPr>
          <w:trHeight w:val="29"/>
        </w:trPr>
        <w:tc>
          <w:tcPr>
            <w:tcW w:w="2742" w:type="dxa"/>
            <w:tcBorders>
              <w:top w:val="nil"/>
              <w:left w:val="single" w:sz="4" w:space="0" w:color="auto"/>
              <w:bottom w:val="nil"/>
              <w:right w:val="single" w:sz="4" w:space="0" w:color="auto"/>
            </w:tcBorders>
            <w:vAlign w:val="center"/>
          </w:tcPr>
          <w:p w14:paraId="263462E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2C2BDD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3F9A1FE" w14:textId="77777777" w:rsidR="006F6378" w:rsidRPr="00C30686" w:rsidRDefault="006F6378" w:rsidP="0094020B">
            <w:pPr>
              <w:pStyle w:val="TAC"/>
              <w:rPr>
                <w:rFonts w:eastAsiaTheme="minorEastAsia"/>
                <w:lang w:val="en-US" w:eastAsia="zh-CN"/>
              </w:rPr>
            </w:pPr>
            <w:r w:rsidRPr="00C30686">
              <w:rPr>
                <w:rFonts w:eastAsiaTheme="minorEastAsia"/>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5AC872A6"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w:t>
            </w:r>
          </w:p>
        </w:tc>
        <w:tc>
          <w:tcPr>
            <w:tcW w:w="2445" w:type="dxa"/>
            <w:tcBorders>
              <w:top w:val="nil"/>
              <w:left w:val="single" w:sz="4" w:space="0" w:color="auto"/>
              <w:bottom w:val="single" w:sz="4" w:space="0" w:color="auto"/>
              <w:right w:val="single" w:sz="4" w:space="0" w:color="auto"/>
            </w:tcBorders>
            <w:vAlign w:val="center"/>
          </w:tcPr>
          <w:p w14:paraId="56E3414A" w14:textId="77777777" w:rsidR="006F6378" w:rsidRPr="00C30686" w:rsidRDefault="006F6378" w:rsidP="0094020B">
            <w:pPr>
              <w:pStyle w:val="TAC"/>
              <w:rPr>
                <w:rFonts w:eastAsiaTheme="minorEastAsia"/>
                <w:lang w:val="en-US" w:eastAsia="zh-CN"/>
              </w:rPr>
            </w:pPr>
          </w:p>
        </w:tc>
      </w:tr>
      <w:tr w:rsidR="006F6378" w:rsidRPr="00C30686" w14:paraId="395F981F" w14:textId="77777777" w:rsidTr="004F423A">
        <w:trPr>
          <w:trHeight w:val="29"/>
        </w:trPr>
        <w:tc>
          <w:tcPr>
            <w:tcW w:w="2742" w:type="dxa"/>
            <w:tcBorders>
              <w:top w:val="nil"/>
              <w:left w:val="single" w:sz="4" w:space="0" w:color="auto"/>
              <w:bottom w:val="nil"/>
              <w:right w:val="single" w:sz="4" w:space="0" w:color="auto"/>
            </w:tcBorders>
            <w:vAlign w:val="center"/>
          </w:tcPr>
          <w:p w14:paraId="0175266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64EB734"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4D6F673" w14:textId="77777777" w:rsidR="006F6378" w:rsidRPr="00C30686" w:rsidRDefault="006F6378" w:rsidP="0094020B">
            <w:pPr>
              <w:pStyle w:val="TAC"/>
              <w:rPr>
                <w:rFonts w:eastAsiaTheme="minorEastAsia"/>
                <w:lang w:val="en-US"/>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15B94D5D"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n25 channel bandwidths in Table 5.3.5-1 </w:t>
            </w:r>
          </w:p>
        </w:tc>
        <w:tc>
          <w:tcPr>
            <w:tcW w:w="2445" w:type="dxa"/>
            <w:tcBorders>
              <w:top w:val="single" w:sz="4" w:space="0" w:color="auto"/>
              <w:left w:val="single" w:sz="4" w:space="0" w:color="auto"/>
              <w:bottom w:val="nil"/>
              <w:right w:val="single" w:sz="4" w:space="0" w:color="auto"/>
            </w:tcBorders>
            <w:vAlign w:val="center"/>
          </w:tcPr>
          <w:p w14:paraId="00D9AA1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4 and 5</w:t>
            </w:r>
          </w:p>
        </w:tc>
      </w:tr>
      <w:tr w:rsidR="006F6378" w:rsidRPr="00C30686" w14:paraId="72DBA4BE" w14:textId="77777777" w:rsidTr="004F423A">
        <w:trPr>
          <w:trHeight w:val="29"/>
        </w:trPr>
        <w:tc>
          <w:tcPr>
            <w:tcW w:w="2742" w:type="dxa"/>
            <w:tcBorders>
              <w:top w:val="nil"/>
              <w:left w:val="single" w:sz="4" w:space="0" w:color="auto"/>
              <w:bottom w:val="nil"/>
              <w:right w:val="single" w:sz="4" w:space="0" w:color="auto"/>
            </w:tcBorders>
            <w:vAlign w:val="center"/>
          </w:tcPr>
          <w:p w14:paraId="235B9FC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D0D8DDB"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C07C800" w14:textId="77777777" w:rsidR="006F6378" w:rsidRPr="00C30686" w:rsidRDefault="006F6378" w:rsidP="0094020B">
            <w:pPr>
              <w:pStyle w:val="TAC"/>
              <w:rPr>
                <w:rFonts w:eastAsiaTheme="minorEastAsia"/>
                <w:lang w:val="en-US"/>
              </w:rPr>
            </w:pPr>
            <w:r w:rsidRPr="00C30686">
              <w:rPr>
                <w:rFonts w:eastAsiaTheme="minorEastAsia"/>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31907FBE"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n41 channel bandwidths in Table 5.3.5-1 </w:t>
            </w:r>
          </w:p>
        </w:tc>
        <w:tc>
          <w:tcPr>
            <w:tcW w:w="2445" w:type="dxa"/>
            <w:tcBorders>
              <w:top w:val="nil"/>
              <w:left w:val="single" w:sz="4" w:space="0" w:color="auto"/>
              <w:bottom w:val="nil"/>
              <w:right w:val="single" w:sz="4" w:space="0" w:color="auto"/>
            </w:tcBorders>
            <w:vAlign w:val="center"/>
          </w:tcPr>
          <w:p w14:paraId="0F816A67" w14:textId="77777777" w:rsidR="006F6378" w:rsidRPr="00C30686" w:rsidRDefault="006F6378" w:rsidP="0094020B">
            <w:pPr>
              <w:pStyle w:val="TAC"/>
              <w:rPr>
                <w:rFonts w:eastAsiaTheme="minorEastAsia"/>
                <w:lang w:val="en-US" w:eastAsia="zh-CN"/>
              </w:rPr>
            </w:pPr>
          </w:p>
        </w:tc>
      </w:tr>
      <w:tr w:rsidR="006F6378" w:rsidRPr="00C30686" w14:paraId="0D5C0282"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F4BF71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05441E5"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B70BBBE" w14:textId="77777777" w:rsidR="006F6378" w:rsidRPr="00C30686" w:rsidRDefault="006F6378" w:rsidP="0094020B">
            <w:pPr>
              <w:pStyle w:val="TAC"/>
              <w:rPr>
                <w:rFonts w:eastAsiaTheme="minorEastAsia"/>
                <w:lang w:val="en-US"/>
              </w:rPr>
            </w:pPr>
            <w:r w:rsidRPr="00C30686">
              <w:rPr>
                <w:rFonts w:eastAsiaTheme="minorEastAsia"/>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3EDF41CA"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n77 channel bandwidths in Table 5.3.5-1 </w:t>
            </w:r>
          </w:p>
        </w:tc>
        <w:tc>
          <w:tcPr>
            <w:tcW w:w="2445" w:type="dxa"/>
            <w:tcBorders>
              <w:top w:val="nil"/>
              <w:left w:val="single" w:sz="4" w:space="0" w:color="auto"/>
              <w:bottom w:val="single" w:sz="4" w:space="0" w:color="auto"/>
              <w:right w:val="single" w:sz="4" w:space="0" w:color="auto"/>
            </w:tcBorders>
            <w:vAlign w:val="center"/>
          </w:tcPr>
          <w:p w14:paraId="15EBAD17" w14:textId="77777777" w:rsidR="006F6378" w:rsidRPr="00C30686" w:rsidRDefault="006F6378" w:rsidP="0094020B">
            <w:pPr>
              <w:pStyle w:val="TAC"/>
              <w:rPr>
                <w:rFonts w:eastAsiaTheme="minorEastAsia"/>
                <w:lang w:val="en-US" w:eastAsia="zh-CN"/>
              </w:rPr>
            </w:pPr>
          </w:p>
        </w:tc>
      </w:tr>
      <w:tr w:rsidR="006F6378" w:rsidRPr="00C30686" w14:paraId="0CDE31C2"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DD8DCB7" w14:textId="77777777" w:rsidR="006F6378" w:rsidRPr="00C30686" w:rsidRDefault="006F6378" w:rsidP="0094020B">
            <w:pPr>
              <w:pStyle w:val="TAC"/>
              <w:rPr>
                <w:rFonts w:eastAsiaTheme="minorEastAsia"/>
                <w:lang w:val="en-US"/>
              </w:rPr>
            </w:pPr>
            <w:r w:rsidRPr="00C30686">
              <w:rPr>
                <w:rFonts w:eastAsiaTheme="minorEastAsia"/>
                <w:lang w:val="en-US" w:eastAsia="zh-CN"/>
              </w:rPr>
              <w:t>CA_n25A-n41A-n71B</w:t>
            </w:r>
          </w:p>
        </w:tc>
        <w:tc>
          <w:tcPr>
            <w:tcW w:w="2785" w:type="dxa"/>
            <w:tcBorders>
              <w:top w:val="single" w:sz="4" w:space="0" w:color="auto"/>
              <w:left w:val="single" w:sz="4" w:space="0" w:color="auto"/>
              <w:bottom w:val="nil"/>
              <w:right w:val="single" w:sz="4" w:space="0" w:color="auto"/>
            </w:tcBorders>
            <w:vAlign w:val="center"/>
          </w:tcPr>
          <w:p w14:paraId="239827C2"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eastAsia="zh-CN"/>
              </w:rPr>
              <w:t>n41</w:t>
            </w:r>
            <w:r w:rsidRPr="00C30686">
              <w:rPr>
                <w:rFonts w:eastAsiaTheme="minorEastAsia"/>
                <w:vertAlign w:val="superscript"/>
                <w:lang w:val="en-US" w:eastAsia="zh-CN"/>
              </w:rPr>
              <w:t>7,9</w:t>
            </w:r>
          </w:p>
          <w:p w14:paraId="1F39F7B3" w14:textId="77777777" w:rsidR="006F6378" w:rsidRPr="00C30686" w:rsidRDefault="006F6378" w:rsidP="0094020B">
            <w:pPr>
              <w:pStyle w:val="TAC"/>
              <w:rPr>
                <w:rFonts w:eastAsiaTheme="minorEastAsia"/>
                <w:lang w:eastAsia="zh-CN"/>
              </w:rPr>
            </w:pPr>
            <w:r w:rsidRPr="00C30686">
              <w:rPr>
                <w:rFonts w:eastAsiaTheme="minorEastAsia"/>
                <w:lang w:eastAsia="zh-CN"/>
              </w:rPr>
              <w:t>CA_n25A-n41A</w:t>
            </w:r>
            <w:r w:rsidRPr="00C30686">
              <w:rPr>
                <w:rFonts w:eastAsiaTheme="minorEastAsia"/>
                <w:vertAlign w:val="superscript"/>
                <w:lang w:val="en-US" w:eastAsia="zh-CN"/>
              </w:rPr>
              <w:t>7</w:t>
            </w:r>
          </w:p>
          <w:p w14:paraId="0DE046AD" w14:textId="77777777" w:rsidR="006F6378" w:rsidRPr="00C30686" w:rsidRDefault="006F6378" w:rsidP="0094020B">
            <w:pPr>
              <w:pStyle w:val="TAC"/>
              <w:rPr>
                <w:rFonts w:eastAsiaTheme="minorEastAsia"/>
                <w:lang w:eastAsia="zh-CN"/>
              </w:rPr>
            </w:pPr>
            <w:r w:rsidRPr="00C30686">
              <w:rPr>
                <w:rFonts w:eastAsiaTheme="minorEastAsia"/>
                <w:lang w:eastAsia="zh-CN"/>
              </w:rPr>
              <w:t>CA_n25A-n71A</w:t>
            </w:r>
          </w:p>
          <w:p w14:paraId="70041A9C" w14:textId="77777777" w:rsidR="006F6378" w:rsidRPr="00C30686" w:rsidRDefault="006F6378" w:rsidP="0094020B">
            <w:pPr>
              <w:pStyle w:val="TAC"/>
              <w:rPr>
                <w:rFonts w:eastAsiaTheme="minorEastAsia"/>
                <w:lang w:eastAsia="zh-CN"/>
              </w:rPr>
            </w:pPr>
            <w:r w:rsidRPr="00C30686">
              <w:rPr>
                <w:rFonts w:eastAsiaTheme="minorEastAsia"/>
                <w:lang w:eastAsia="zh-CN"/>
              </w:rPr>
              <w:t>CA_n41A-n71A</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687DC29D" w14:textId="77777777" w:rsidR="006F6378" w:rsidRPr="00C30686" w:rsidRDefault="006F6378" w:rsidP="0094020B">
            <w:pPr>
              <w:pStyle w:val="TAC"/>
              <w:rPr>
                <w:rFonts w:eastAsiaTheme="minorEastAsia"/>
                <w:lang w:val="en-US"/>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3B9FE94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00C47C3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06E40FBA" w14:textId="77777777" w:rsidTr="004F423A">
        <w:trPr>
          <w:trHeight w:val="29"/>
        </w:trPr>
        <w:tc>
          <w:tcPr>
            <w:tcW w:w="2742" w:type="dxa"/>
            <w:tcBorders>
              <w:top w:val="nil"/>
              <w:left w:val="single" w:sz="4" w:space="0" w:color="auto"/>
              <w:bottom w:val="nil"/>
              <w:right w:val="single" w:sz="4" w:space="0" w:color="auto"/>
            </w:tcBorders>
            <w:vAlign w:val="center"/>
          </w:tcPr>
          <w:p w14:paraId="4327A8E8"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6387B1EB"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7C1809A" w14:textId="77777777" w:rsidR="006F6378" w:rsidRPr="00C30686" w:rsidRDefault="006F6378" w:rsidP="0094020B">
            <w:pPr>
              <w:pStyle w:val="TAC"/>
              <w:rPr>
                <w:rFonts w:eastAsiaTheme="minorEastAsia"/>
                <w:lang w:val="en-US"/>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056F73EF"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10, 15, 20, 30, 40, 50, 60, 80, 90, 100</w:t>
            </w:r>
          </w:p>
        </w:tc>
        <w:tc>
          <w:tcPr>
            <w:tcW w:w="2445" w:type="dxa"/>
            <w:tcBorders>
              <w:top w:val="nil"/>
              <w:left w:val="single" w:sz="4" w:space="0" w:color="auto"/>
              <w:bottom w:val="nil"/>
              <w:right w:val="single" w:sz="4" w:space="0" w:color="auto"/>
            </w:tcBorders>
            <w:vAlign w:val="center"/>
          </w:tcPr>
          <w:p w14:paraId="1FBF3F17" w14:textId="77777777" w:rsidR="006F6378" w:rsidRPr="00C30686" w:rsidRDefault="006F6378" w:rsidP="0094020B">
            <w:pPr>
              <w:pStyle w:val="TAC"/>
              <w:rPr>
                <w:rFonts w:eastAsiaTheme="minorEastAsia"/>
                <w:lang w:val="en-US" w:eastAsia="zh-CN"/>
              </w:rPr>
            </w:pPr>
          </w:p>
        </w:tc>
      </w:tr>
      <w:tr w:rsidR="006F6378" w:rsidRPr="00C30686" w14:paraId="1EF5BD5A" w14:textId="77777777" w:rsidTr="004F423A">
        <w:trPr>
          <w:trHeight w:val="29"/>
        </w:trPr>
        <w:tc>
          <w:tcPr>
            <w:tcW w:w="2742" w:type="dxa"/>
            <w:tcBorders>
              <w:top w:val="nil"/>
              <w:left w:val="single" w:sz="4" w:space="0" w:color="auto"/>
              <w:bottom w:val="nil"/>
              <w:right w:val="single" w:sz="4" w:space="0" w:color="auto"/>
            </w:tcBorders>
            <w:vAlign w:val="center"/>
          </w:tcPr>
          <w:p w14:paraId="763C1926"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7A9DCB0D"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283A27E" w14:textId="77777777" w:rsidR="006F6378" w:rsidRPr="00C30686" w:rsidRDefault="006F6378" w:rsidP="0094020B">
            <w:pPr>
              <w:pStyle w:val="TAC"/>
              <w:rPr>
                <w:rFonts w:eastAsiaTheme="minorEastAsia"/>
                <w:lang w:val="en-US"/>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5EFD7D7C"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CA_n71B_BCS2</w:t>
            </w:r>
          </w:p>
        </w:tc>
        <w:tc>
          <w:tcPr>
            <w:tcW w:w="2445" w:type="dxa"/>
            <w:tcBorders>
              <w:top w:val="nil"/>
              <w:left w:val="single" w:sz="4" w:space="0" w:color="auto"/>
              <w:bottom w:val="single" w:sz="4" w:space="0" w:color="auto"/>
              <w:right w:val="single" w:sz="4" w:space="0" w:color="auto"/>
            </w:tcBorders>
            <w:vAlign w:val="center"/>
          </w:tcPr>
          <w:p w14:paraId="3DC3E35A" w14:textId="77777777" w:rsidR="006F6378" w:rsidRPr="00C30686" w:rsidRDefault="006F6378" w:rsidP="0094020B">
            <w:pPr>
              <w:pStyle w:val="TAC"/>
              <w:rPr>
                <w:rFonts w:eastAsiaTheme="minorEastAsia"/>
                <w:lang w:val="en-US" w:eastAsia="zh-CN"/>
              </w:rPr>
            </w:pPr>
          </w:p>
        </w:tc>
      </w:tr>
      <w:tr w:rsidR="006F6378" w:rsidRPr="00C30686" w14:paraId="037E4945" w14:textId="77777777" w:rsidTr="004F423A">
        <w:trPr>
          <w:trHeight w:val="29"/>
        </w:trPr>
        <w:tc>
          <w:tcPr>
            <w:tcW w:w="2742" w:type="dxa"/>
            <w:tcBorders>
              <w:top w:val="nil"/>
              <w:left w:val="single" w:sz="4" w:space="0" w:color="auto"/>
              <w:bottom w:val="nil"/>
              <w:right w:val="single" w:sz="4" w:space="0" w:color="auto"/>
            </w:tcBorders>
            <w:vAlign w:val="center"/>
          </w:tcPr>
          <w:p w14:paraId="546DEE60"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185EBA0F" w14:textId="77777777" w:rsidR="006F6378" w:rsidRPr="00C30686" w:rsidRDefault="006F6378" w:rsidP="0094020B">
            <w:pPr>
              <w:pStyle w:val="TAC"/>
              <w:rPr>
                <w:rFonts w:eastAsiaTheme="minorEastAsia"/>
                <w:lang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5149B7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029D82D9" w14:textId="77777777" w:rsidR="006F6378" w:rsidRPr="00C30686" w:rsidRDefault="006F6378" w:rsidP="0094020B">
            <w:pPr>
              <w:pStyle w:val="TAC"/>
              <w:rPr>
                <w:rFonts w:eastAsiaTheme="minorEastAsia"/>
                <w:lang w:val="en-US" w:eastAsia="zh-CN" w:bidi="ar"/>
              </w:rPr>
            </w:pPr>
            <w:r w:rsidRPr="00C30686">
              <w:rPr>
                <w:rFonts w:eastAsiaTheme="minorEastAsia"/>
                <w:lang w:val="en-US" w:bidi="ar"/>
              </w:rPr>
              <w:t>5, 10, 15, 20, 30, 40</w:t>
            </w:r>
          </w:p>
        </w:tc>
        <w:tc>
          <w:tcPr>
            <w:tcW w:w="2445" w:type="dxa"/>
            <w:tcBorders>
              <w:top w:val="single" w:sz="4" w:space="0" w:color="auto"/>
              <w:left w:val="single" w:sz="4" w:space="0" w:color="auto"/>
              <w:bottom w:val="nil"/>
              <w:right w:val="single" w:sz="4" w:space="0" w:color="auto"/>
            </w:tcBorders>
            <w:vAlign w:val="center"/>
          </w:tcPr>
          <w:p w14:paraId="6FB1650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1</w:t>
            </w:r>
          </w:p>
        </w:tc>
      </w:tr>
      <w:tr w:rsidR="006F6378" w:rsidRPr="00C30686" w14:paraId="01109BC7" w14:textId="77777777" w:rsidTr="004F423A">
        <w:trPr>
          <w:trHeight w:val="29"/>
        </w:trPr>
        <w:tc>
          <w:tcPr>
            <w:tcW w:w="2742" w:type="dxa"/>
            <w:tcBorders>
              <w:top w:val="nil"/>
              <w:left w:val="single" w:sz="4" w:space="0" w:color="auto"/>
              <w:bottom w:val="nil"/>
              <w:right w:val="single" w:sz="4" w:space="0" w:color="auto"/>
            </w:tcBorders>
            <w:vAlign w:val="center"/>
          </w:tcPr>
          <w:p w14:paraId="1ECD8042"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4CBE338D"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7CC7E5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3B16B7F4" w14:textId="77777777" w:rsidR="006F6378" w:rsidRPr="00C30686" w:rsidRDefault="006F6378" w:rsidP="0094020B">
            <w:pPr>
              <w:pStyle w:val="TAC"/>
              <w:rPr>
                <w:rFonts w:eastAsiaTheme="minorEastAsia"/>
                <w:lang w:val="en-US" w:eastAsia="zh-CN" w:bidi="ar"/>
              </w:rPr>
            </w:pPr>
            <w:r w:rsidRPr="00C30686">
              <w:rPr>
                <w:rFonts w:eastAsiaTheme="minorEastAsia"/>
                <w:lang w:val="en-US" w:bidi="ar"/>
              </w:rPr>
              <w:t>10, 15, 20, 30, 40, 50, 60, 80, 90, 100</w:t>
            </w:r>
          </w:p>
        </w:tc>
        <w:tc>
          <w:tcPr>
            <w:tcW w:w="2445" w:type="dxa"/>
            <w:tcBorders>
              <w:top w:val="nil"/>
              <w:left w:val="single" w:sz="4" w:space="0" w:color="auto"/>
              <w:bottom w:val="nil"/>
              <w:right w:val="single" w:sz="4" w:space="0" w:color="auto"/>
            </w:tcBorders>
            <w:vAlign w:val="center"/>
          </w:tcPr>
          <w:p w14:paraId="719BCCE7" w14:textId="77777777" w:rsidR="006F6378" w:rsidRPr="00C30686" w:rsidRDefault="006F6378" w:rsidP="0094020B">
            <w:pPr>
              <w:pStyle w:val="TAC"/>
              <w:rPr>
                <w:rFonts w:eastAsiaTheme="minorEastAsia"/>
                <w:lang w:val="en-US" w:eastAsia="zh-CN"/>
              </w:rPr>
            </w:pPr>
          </w:p>
        </w:tc>
      </w:tr>
      <w:tr w:rsidR="006F6378" w:rsidRPr="00C30686" w14:paraId="18AFEB80" w14:textId="77777777" w:rsidTr="004F423A">
        <w:trPr>
          <w:trHeight w:val="29"/>
        </w:trPr>
        <w:tc>
          <w:tcPr>
            <w:tcW w:w="2742" w:type="dxa"/>
            <w:tcBorders>
              <w:top w:val="nil"/>
              <w:left w:val="single" w:sz="4" w:space="0" w:color="auto"/>
              <w:bottom w:val="nil"/>
              <w:right w:val="single" w:sz="4" w:space="0" w:color="auto"/>
            </w:tcBorders>
            <w:vAlign w:val="center"/>
          </w:tcPr>
          <w:p w14:paraId="7534DD75"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0820CC3E"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D48136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011D4F0F" w14:textId="77777777" w:rsidR="006F6378" w:rsidRPr="00C30686" w:rsidRDefault="006F6378" w:rsidP="0094020B">
            <w:pPr>
              <w:pStyle w:val="TAC"/>
              <w:rPr>
                <w:rFonts w:eastAsiaTheme="minorEastAsia"/>
                <w:lang w:val="en-US" w:eastAsia="zh-CN" w:bidi="ar"/>
              </w:rPr>
            </w:pPr>
            <w:r w:rsidRPr="00C30686">
              <w:rPr>
                <w:rFonts w:eastAsiaTheme="minorEastAsia"/>
                <w:lang w:val="en-US" w:bidi="ar"/>
              </w:rPr>
              <w:t>CA_n71B_BCS2</w:t>
            </w:r>
          </w:p>
        </w:tc>
        <w:tc>
          <w:tcPr>
            <w:tcW w:w="2445" w:type="dxa"/>
            <w:tcBorders>
              <w:top w:val="nil"/>
              <w:left w:val="single" w:sz="4" w:space="0" w:color="auto"/>
              <w:bottom w:val="single" w:sz="4" w:space="0" w:color="auto"/>
              <w:right w:val="single" w:sz="4" w:space="0" w:color="auto"/>
            </w:tcBorders>
            <w:vAlign w:val="center"/>
          </w:tcPr>
          <w:p w14:paraId="5C6E90A5" w14:textId="77777777" w:rsidR="006F6378" w:rsidRPr="00C30686" w:rsidRDefault="006F6378" w:rsidP="0094020B">
            <w:pPr>
              <w:pStyle w:val="TAC"/>
              <w:rPr>
                <w:rFonts w:eastAsiaTheme="minorEastAsia"/>
                <w:lang w:val="en-US" w:eastAsia="zh-CN"/>
              </w:rPr>
            </w:pPr>
          </w:p>
        </w:tc>
      </w:tr>
      <w:tr w:rsidR="006F6378" w:rsidRPr="00C30686" w14:paraId="7F72135E" w14:textId="77777777" w:rsidTr="004F423A">
        <w:trPr>
          <w:trHeight w:val="29"/>
        </w:trPr>
        <w:tc>
          <w:tcPr>
            <w:tcW w:w="2742" w:type="dxa"/>
            <w:tcBorders>
              <w:top w:val="nil"/>
              <w:left w:val="single" w:sz="4" w:space="0" w:color="auto"/>
              <w:bottom w:val="nil"/>
              <w:right w:val="single" w:sz="4" w:space="0" w:color="auto"/>
            </w:tcBorders>
            <w:vAlign w:val="center"/>
          </w:tcPr>
          <w:p w14:paraId="2FEA5F79"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4D5D73DB"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5327CA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4CE55302" w14:textId="77777777" w:rsidR="006F6378" w:rsidRPr="00C30686" w:rsidRDefault="006F6378" w:rsidP="0094020B">
            <w:pPr>
              <w:pStyle w:val="TAC"/>
              <w:rPr>
                <w:rFonts w:eastAsiaTheme="minorEastAsia"/>
                <w:lang w:val="en-US" w:bidi="ar"/>
              </w:rPr>
            </w:pPr>
            <w:r w:rsidRPr="00C30686">
              <w:rPr>
                <w:rFonts w:eastAsiaTheme="minorEastAsia"/>
                <w:lang w:val="en-US" w:eastAsia="zh-CN" w:bidi="ar"/>
              </w:rPr>
              <w:t xml:space="preserve">n25 channel bandwidths in Table 5.3.5-1 </w:t>
            </w:r>
          </w:p>
        </w:tc>
        <w:tc>
          <w:tcPr>
            <w:tcW w:w="2445" w:type="dxa"/>
            <w:tcBorders>
              <w:top w:val="single" w:sz="4" w:space="0" w:color="auto"/>
              <w:left w:val="single" w:sz="4" w:space="0" w:color="auto"/>
              <w:bottom w:val="nil"/>
              <w:right w:val="single" w:sz="4" w:space="0" w:color="auto"/>
            </w:tcBorders>
            <w:vAlign w:val="center"/>
          </w:tcPr>
          <w:p w14:paraId="14AE57F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4 and 5</w:t>
            </w:r>
          </w:p>
        </w:tc>
      </w:tr>
      <w:tr w:rsidR="006F6378" w:rsidRPr="00C30686" w14:paraId="75BC0164" w14:textId="77777777" w:rsidTr="004F423A">
        <w:trPr>
          <w:trHeight w:val="29"/>
        </w:trPr>
        <w:tc>
          <w:tcPr>
            <w:tcW w:w="2742" w:type="dxa"/>
            <w:tcBorders>
              <w:top w:val="nil"/>
              <w:left w:val="single" w:sz="4" w:space="0" w:color="auto"/>
              <w:bottom w:val="nil"/>
              <w:right w:val="single" w:sz="4" w:space="0" w:color="auto"/>
            </w:tcBorders>
            <w:vAlign w:val="center"/>
          </w:tcPr>
          <w:p w14:paraId="565DFF86"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6F20939D"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FCBE95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5CC49463" w14:textId="77777777" w:rsidR="006F6378" w:rsidRPr="00C30686" w:rsidRDefault="006F6378" w:rsidP="0094020B">
            <w:pPr>
              <w:pStyle w:val="TAC"/>
              <w:rPr>
                <w:rFonts w:eastAsiaTheme="minorEastAsia"/>
                <w:lang w:val="en-US" w:bidi="ar"/>
              </w:rPr>
            </w:pPr>
            <w:r w:rsidRPr="00C30686">
              <w:rPr>
                <w:rFonts w:eastAsiaTheme="minorEastAsia"/>
                <w:lang w:val="en-US" w:eastAsia="zh-CN" w:bidi="ar"/>
              </w:rPr>
              <w:t xml:space="preserve">n41 channel bandwidths in Table 5.3.5-1 </w:t>
            </w:r>
          </w:p>
        </w:tc>
        <w:tc>
          <w:tcPr>
            <w:tcW w:w="2445" w:type="dxa"/>
            <w:tcBorders>
              <w:top w:val="nil"/>
              <w:left w:val="single" w:sz="4" w:space="0" w:color="auto"/>
              <w:bottom w:val="nil"/>
              <w:right w:val="single" w:sz="4" w:space="0" w:color="auto"/>
            </w:tcBorders>
            <w:vAlign w:val="center"/>
          </w:tcPr>
          <w:p w14:paraId="7C7D809D" w14:textId="77777777" w:rsidR="006F6378" w:rsidRPr="00C30686" w:rsidRDefault="006F6378" w:rsidP="0094020B">
            <w:pPr>
              <w:pStyle w:val="TAC"/>
              <w:rPr>
                <w:rFonts w:eastAsiaTheme="minorEastAsia"/>
                <w:lang w:val="en-US" w:eastAsia="zh-CN"/>
              </w:rPr>
            </w:pPr>
          </w:p>
        </w:tc>
      </w:tr>
      <w:tr w:rsidR="006F6378" w:rsidRPr="00C30686" w14:paraId="1E76DB6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88E4AFF"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15DFE13F"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8D0E1B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1070DDD0" w14:textId="77777777" w:rsidR="006F6378" w:rsidRPr="00C30686" w:rsidRDefault="006F6378" w:rsidP="0094020B">
            <w:pPr>
              <w:pStyle w:val="TAC"/>
              <w:rPr>
                <w:rFonts w:eastAsiaTheme="minorEastAsia"/>
                <w:lang w:val="en-US" w:bidi="ar"/>
              </w:rPr>
            </w:pPr>
            <w:r w:rsidRPr="00C30686">
              <w:rPr>
                <w:rFonts w:eastAsiaTheme="minorEastAsia"/>
                <w:lang w:val="en-US" w:eastAsia="zh-CN" w:bidi="ar"/>
              </w:rPr>
              <w:t>CA_n71B BCS 4 and 5</w:t>
            </w:r>
          </w:p>
        </w:tc>
        <w:tc>
          <w:tcPr>
            <w:tcW w:w="2445" w:type="dxa"/>
            <w:tcBorders>
              <w:top w:val="nil"/>
              <w:left w:val="single" w:sz="4" w:space="0" w:color="auto"/>
              <w:bottom w:val="single" w:sz="4" w:space="0" w:color="auto"/>
              <w:right w:val="single" w:sz="4" w:space="0" w:color="auto"/>
            </w:tcBorders>
            <w:vAlign w:val="center"/>
          </w:tcPr>
          <w:p w14:paraId="54FA3959" w14:textId="77777777" w:rsidR="006F6378" w:rsidRPr="00C30686" w:rsidRDefault="006F6378" w:rsidP="0094020B">
            <w:pPr>
              <w:pStyle w:val="TAC"/>
              <w:rPr>
                <w:rFonts w:eastAsiaTheme="minorEastAsia"/>
                <w:lang w:val="en-US" w:eastAsia="zh-CN"/>
              </w:rPr>
            </w:pPr>
          </w:p>
        </w:tc>
      </w:tr>
      <w:tr w:rsidR="006F6378" w:rsidRPr="00C30686" w14:paraId="7684855B"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0CCEB78" w14:textId="77777777" w:rsidR="006F6378" w:rsidRPr="00C30686" w:rsidRDefault="006F6378" w:rsidP="0094020B">
            <w:pPr>
              <w:pStyle w:val="TAC"/>
              <w:rPr>
                <w:rFonts w:eastAsiaTheme="minorEastAsia"/>
                <w:lang w:val="en-US"/>
              </w:rPr>
            </w:pPr>
            <w:r w:rsidRPr="00C30686">
              <w:rPr>
                <w:rFonts w:eastAsiaTheme="minorEastAsia"/>
                <w:lang w:val="en-US" w:eastAsia="zh-CN"/>
              </w:rPr>
              <w:t>CA_n25A-n41A-n71(2A)</w:t>
            </w:r>
          </w:p>
        </w:tc>
        <w:tc>
          <w:tcPr>
            <w:tcW w:w="2785" w:type="dxa"/>
            <w:tcBorders>
              <w:top w:val="single" w:sz="4" w:space="0" w:color="auto"/>
              <w:left w:val="single" w:sz="4" w:space="0" w:color="auto"/>
              <w:bottom w:val="nil"/>
              <w:right w:val="single" w:sz="4" w:space="0" w:color="auto"/>
            </w:tcBorders>
            <w:vAlign w:val="center"/>
          </w:tcPr>
          <w:p w14:paraId="607232A2"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eastAsia="zh-CN"/>
              </w:rPr>
              <w:t>n41</w:t>
            </w:r>
            <w:r w:rsidRPr="00C30686">
              <w:rPr>
                <w:rFonts w:eastAsiaTheme="minorEastAsia"/>
                <w:vertAlign w:val="superscript"/>
                <w:lang w:val="en-US" w:eastAsia="zh-CN"/>
              </w:rPr>
              <w:t>7,9</w:t>
            </w:r>
          </w:p>
          <w:p w14:paraId="180D5B1A" w14:textId="77777777" w:rsidR="006F6378" w:rsidRPr="00C30686" w:rsidRDefault="006F6378" w:rsidP="0094020B">
            <w:pPr>
              <w:pStyle w:val="TAC"/>
              <w:rPr>
                <w:rFonts w:eastAsiaTheme="minorEastAsia"/>
                <w:lang w:eastAsia="zh-CN"/>
              </w:rPr>
            </w:pPr>
            <w:r w:rsidRPr="00C30686">
              <w:rPr>
                <w:rFonts w:eastAsiaTheme="minorEastAsia"/>
                <w:lang w:eastAsia="zh-CN"/>
              </w:rPr>
              <w:t>CA_n25A-n41A</w:t>
            </w:r>
            <w:r w:rsidRPr="00C30686">
              <w:rPr>
                <w:rFonts w:eastAsiaTheme="minorEastAsia"/>
                <w:vertAlign w:val="superscript"/>
                <w:lang w:val="en-US" w:eastAsia="zh-CN"/>
              </w:rPr>
              <w:t>7</w:t>
            </w:r>
          </w:p>
          <w:p w14:paraId="536CBDA6" w14:textId="77777777" w:rsidR="006F6378" w:rsidRPr="00C30686" w:rsidRDefault="006F6378" w:rsidP="0094020B">
            <w:pPr>
              <w:pStyle w:val="TAC"/>
              <w:rPr>
                <w:rFonts w:eastAsiaTheme="minorEastAsia"/>
                <w:lang w:eastAsia="zh-CN"/>
              </w:rPr>
            </w:pPr>
            <w:r w:rsidRPr="00C30686">
              <w:rPr>
                <w:rFonts w:eastAsiaTheme="minorEastAsia"/>
                <w:lang w:eastAsia="zh-CN"/>
              </w:rPr>
              <w:t>CA_n25A-n71A</w:t>
            </w:r>
          </w:p>
          <w:p w14:paraId="0DB474E8" w14:textId="77777777" w:rsidR="006F6378" w:rsidRPr="00C30686" w:rsidRDefault="006F6378" w:rsidP="0094020B">
            <w:pPr>
              <w:pStyle w:val="TAC"/>
              <w:rPr>
                <w:rFonts w:eastAsiaTheme="minorEastAsia"/>
                <w:lang w:eastAsia="zh-CN"/>
              </w:rPr>
            </w:pPr>
            <w:r w:rsidRPr="00C30686">
              <w:rPr>
                <w:rFonts w:eastAsiaTheme="minorEastAsia"/>
                <w:lang w:eastAsia="zh-CN"/>
              </w:rPr>
              <w:t>CA_n41A-n71A</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5EF59576" w14:textId="77777777" w:rsidR="006F6378" w:rsidRPr="00C30686" w:rsidRDefault="006F6378" w:rsidP="0094020B">
            <w:pPr>
              <w:pStyle w:val="TAC"/>
              <w:rPr>
                <w:rFonts w:eastAsiaTheme="minorEastAsia"/>
                <w:lang w:val="en-US"/>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0E73BE04"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094D536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57DE51D6" w14:textId="77777777" w:rsidTr="004F423A">
        <w:trPr>
          <w:trHeight w:val="29"/>
        </w:trPr>
        <w:tc>
          <w:tcPr>
            <w:tcW w:w="2742" w:type="dxa"/>
            <w:tcBorders>
              <w:top w:val="nil"/>
              <w:left w:val="single" w:sz="4" w:space="0" w:color="auto"/>
              <w:bottom w:val="nil"/>
              <w:right w:val="single" w:sz="4" w:space="0" w:color="auto"/>
            </w:tcBorders>
            <w:vAlign w:val="center"/>
          </w:tcPr>
          <w:p w14:paraId="54FCDB16"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036DAB8B"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15AB117" w14:textId="77777777" w:rsidR="006F6378" w:rsidRPr="00C30686" w:rsidRDefault="006F6378" w:rsidP="0094020B">
            <w:pPr>
              <w:pStyle w:val="TAC"/>
              <w:rPr>
                <w:rFonts w:eastAsiaTheme="minorEastAsia"/>
                <w:lang w:val="en-US"/>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2F487EAC"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10, 15, 20, 30, 40, 50, 60, 80, 90, 100</w:t>
            </w:r>
          </w:p>
        </w:tc>
        <w:tc>
          <w:tcPr>
            <w:tcW w:w="2445" w:type="dxa"/>
            <w:tcBorders>
              <w:top w:val="nil"/>
              <w:left w:val="single" w:sz="4" w:space="0" w:color="auto"/>
              <w:bottom w:val="nil"/>
              <w:right w:val="single" w:sz="4" w:space="0" w:color="auto"/>
            </w:tcBorders>
            <w:vAlign w:val="center"/>
          </w:tcPr>
          <w:p w14:paraId="0B30529F" w14:textId="77777777" w:rsidR="006F6378" w:rsidRPr="00C30686" w:rsidRDefault="006F6378" w:rsidP="0094020B">
            <w:pPr>
              <w:pStyle w:val="TAC"/>
              <w:rPr>
                <w:rFonts w:eastAsiaTheme="minorEastAsia"/>
                <w:lang w:val="en-US" w:eastAsia="zh-CN"/>
              </w:rPr>
            </w:pPr>
          </w:p>
        </w:tc>
      </w:tr>
      <w:tr w:rsidR="006F6378" w:rsidRPr="00C30686" w14:paraId="0BE18872" w14:textId="77777777" w:rsidTr="004F423A">
        <w:trPr>
          <w:trHeight w:val="29"/>
        </w:trPr>
        <w:tc>
          <w:tcPr>
            <w:tcW w:w="2742" w:type="dxa"/>
            <w:tcBorders>
              <w:top w:val="nil"/>
              <w:left w:val="single" w:sz="4" w:space="0" w:color="auto"/>
              <w:bottom w:val="nil"/>
              <w:right w:val="single" w:sz="4" w:space="0" w:color="auto"/>
            </w:tcBorders>
            <w:vAlign w:val="center"/>
          </w:tcPr>
          <w:p w14:paraId="06F661CD"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3512ADE5"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8A5FB6A" w14:textId="77777777" w:rsidR="006F6378" w:rsidRPr="00C30686" w:rsidRDefault="006F6378" w:rsidP="0094020B">
            <w:pPr>
              <w:pStyle w:val="TAC"/>
              <w:rPr>
                <w:rFonts w:eastAsiaTheme="minorEastAsia"/>
                <w:lang w:val="en-US"/>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02AAE774"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CA_n71(2A)_BCS0</w:t>
            </w:r>
          </w:p>
        </w:tc>
        <w:tc>
          <w:tcPr>
            <w:tcW w:w="2445" w:type="dxa"/>
            <w:tcBorders>
              <w:top w:val="nil"/>
              <w:left w:val="single" w:sz="4" w:space="0" w:color="auto"/>
              <w:bottom w:val="single" w:sz="4" w:space="0" w:color="auto"/>
              <w:right w:val="single" w:sz="4" w:space="0" w:color="auto"/>
            </w:tcBorders>
            <w:vAlign w:val="center"/>
          </w:tcPr>
          <w:p w14:paraId="717E0DBA" w14:textId="77777777" w:rsidR="006F6378" w:rsidRPr="00C30686" w:rsidRDefault="006F6378" w:rsidP="0094020B">
            <w:pPr>
              <w:pStyle w:val="TAC"/>
              <w:rPr>
                <w:rFonts w:eastAsiaTheme="minorEastAsia"/>
                <w:lang w:val="en-US" w:eastAsia="zh-CN"/>
              </w:rPr>
            </w:pPr>
          </w:p>
        </w:tc>
      </w:tr>
      <w:tr w:rsidR="006F6378" w:rsidRPr="00C30686" w14:paraId="4AD06E43" w14:textId="77777777" w:rsidTr="004F423A">
        <w:trPr>
          <w:trHeight w:val="29"/>
        </w:trPr>
        <w:tc>
          <w:tcPr>
            <w:tcW w:w="2742" w:type="dxa"/>
            <w:tcBorders>
              <w:top w:val="nil"/>
              <w:left w:val="single" w:sz="4" w:space="0" w:color="auto"/>
              <w:bottom w:val="nil"/>
              <w:right w:val="single" w:sz="4" w:space="0" w:color="auto"/>
            </w:tcBorders>
            <w:vAlign w:val="center"/>
          </w:tcPr>
          <w:p w14:paraId="663C28CC"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2CF5FA78" w14:textId="77777777" w:rsidR="006F6378" w:rsidRPr="00C30686" w:rsidRDefault="006F6378" w:rsidP="0094020B">
            <w:pPr>
              <w:pStyle w:val="TAC"/>
              <w:rPr>
                <w:rFonts w:eastAsiaTheme="minorEastAsia"/>
                <w:lang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39697B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73467A27" w14:textId="77777777" w:rsidR="006F6378" w:rsidRPr="00C30686" w:rsidRDefault="006F6378" w:rsidP="0094020B">
            <w:pPr>
              <w:pStyle w:val="TAC"/>
              <w:rPr>
                <w:rFonts w:eastAsiaTheme="minorEastAsia"/>
                <w:lang w:val="en-US" w:eastAsia="zh-CN" w:bidi="ar"/>
              </w:rPr>
            </w:pPr>
            <w:r w:rsidRPr="00C30686">
              <w:rPr>
                <w:rFonts w:eastAsiaTheme="minorEastAsia"/>
                <w:lang w:val="en-US" w:bidi="ar"/>
              </w:rPr>
              <w:t>5, 10, 15, 20, 30, 40</w:t>
            </w:r>
          </w:p>
        </w:tc>
        <w:tc>
          <w:tcPr>
            <w:tcW w:w="2445" w:type="dxa"/>
            <w:tcBorders>
              <w:top w:val="single" w:sz="4" w:space="0" w:color="auto"/>
              <w:left w:val="single" w:sz="4" w:space="0" w:color="auto"/>
              <w:bottom w:val="nil"/>
              <w:right w:val="single" w:sz="4" w:space="0" w:color="auto"/>
            </w:tcBorders>
            <w:vAlign w:val="center"/>
          </w:tcPr>
          <w:p w14:paraId="71C918F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1</w:t>
            </w:r>
          </w:p>
        </w:tc>
      </w:tr>
      <w:tr w:rsidR="006F6378" w:rsidRPr="00C30686" w14:paraId="674A4519" w14:textId="77777777" w:rsidTr="004F423A">
        <w:trPr>
          <w:trHeight w:val="29"/>
        </w:trPr>
        <w:tc>
          <w:tcPr>
            <w:tcW w:w="2742" w:type="dxa"/>
            <w:tcBorders>
              <w:top w:val="nil"/>
              <w:left w:val="single" w:sz="4" w:space="0" w:color="auto"/>
              <w:bottom w:val="nil"/>
              <w:right w:val="single" w:sz="4" w:space="0" w:color="auto"/>
            </w:tcBorders>
            <w:vAlign w:val="center"/>
          </w:tcPr>
          <w:p w14:paraId="3922DDC7"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09A2E22E"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8CBABB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4888783B" w14:textId="77777777" w:rsidR="006F6378" w:rsidRPr="00C30686" w:rsidRDefault="006F6378" w:rsidP="0094020B">
            <w:pPr>
              <w:pStyle w:val="TAC"/>
              <w:rPr>
                <w:rFonts w:eastAsiaTheme="minorEastAsia"/>
                <w:lang w:val="en-US" w:eastAsia="zh-CN" w:bidi="ar"/>
              </w:rPr>
            </w:pPr>
            <w:r w:rsidRPr="00C30686">
              <w:rPr>
                <w:rFonts w:eastAsiaTheme="minorEastAsia"/>
                <w:lang w:val="en-US" w:bidi="ar"/>
              </w:rPr>
              <w:t>10, 15, 20, 30, 40, 50, 60, 80, 90, 100</w:t>
            </w:r>
          </w:p>
        </w:tc>
        <w:tc>
          <w:tcPr>
            <w:tcW w:w="2445" w:type="dxa"/>
            <w:tcBorders>
              <w:top w:val="nil"/>
              <w:left w:val="single" w:sz="4" w:space="0" w:color="auto"/>
              <w:bottom w:val="nil"/>
              <w:right w:val="single" w:sz="4" w:space="0" w:color="auto"/>
            </w:tcBorders>
            <w:vAlign w:val="center"/>
          </w:tcPr>
          <w:p w14:paraId="367951F7" w14:textId="77777777" w:rsidR="006F6378" w:rsidRPr="00C30686" w:rsidRDefault="006F6378" w:rsidP="0094020B">
            <w:pPr>
              <w:pStyle w:val="TAC"/>
              <w:rPr>
                <w:rFonts w:eastAsiaTheme="minorEastAsia"/>
                <w:lang w:val="en-US" w:eastAsia="zh-CN"/>
              </w:rPr>
            </w:pPr>
          </w:p>
        </w:tc>
      </w:tr>
      <w:tr w:rsidR="006F6378" w:rsidRPr="00C30686" w14:paraId="1B9A253B" w14:textId="77777777" w:rsidTr="004F423A">
        <w:trPr>
          <w:trHeight w:val="29"/>
        </w:trPr>
        <w:tc>
          <w:tcPr>
            <w:tcW w:w="2742" w:type="dxa"/>
            <w:tcBorders>
              <w:top w:val="nil"/>
              <w:left w:val="single" w:sz="4" w:space="0" w:color="auto"/>
              <w:bottom w:val="nil"/>
              <w:right w:val="single" w:sz="4" w:space="0" w:color="auto"/>
            </w:tcBorders>
            <w:vAlign w:val="center"/>
          </w:tcPr>
          <w:p w14:paraId="2749BE27"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5310B17D"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275E1A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3F5E83F5"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CA_n71(2A)_BCS0</w:t>
            </w:r>
          </w:p>
        </w:tc>
        <w:tc>
          <w:tcPr>
            <w:tcW w:w="2445" w:type="dxa"/>
            <w:tcBorders>
              <w:top w:val="nil"/>
              <w:left w:val="single" w:sz="4" w:space="0" w:color="auto"/>
              <w:bottom w:val="single" w:sz="4" w:space="0" w:color="auto"/>
              <w:right w:val="single" w:sz="4" w:space="0" w:color="auto"/>
            </w:tcBorders>
            <w:vAlign w:val="center"/>
          </w:tcPr>
          <w:p w14:paraId="27F92200" w14:textId="77777777" w:rsidR="006F6378" w:rsidRPr="00C30686" w:rsidRDefault="006F6378" w:rsidP="0094020B">
            <w:pPr>
              <w:pStyle w:val="TAC"/>
              <w:rPr>
                <w:rFonts w:eastAsiaTheme="minorEastAsia"/>
                <w:lang w:val="en-US" w:eastAsia="zh-CN"/>
              </w:rPr>
            </w:pPr>
          </w:p>
        </w:tc>
      </w:tr>
      <w:tr w:rsidR="006F6378" w:rsidRPr="00C30686" w14:paraId="29E56A20" w14:textId="77777777" w:rsidTr="004F423A">
        <w:trPr>
          <w:trHeight w:val="29"/>
        </w:trPr>
        <w:tc>
          <w:tcPr>
            <w:tcW w:w="2742" w:type="dxa"/>
            <w:tcBorders>
              <w:top w:val="nil"/>
              <w:left w:val="single" w:sz="4" w:space="0" w:color="auto"/>
              <w:bottom w:val="nil"/>
              <w:right w:val="single" w:sz="4" w:space="0" w:color="auto"/>
            </w:tcBorders>
            <w:vAlign w:val="center"/>
          </w:tcPr>
          <w:p w14:paraId="03930A00"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3AF35301"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3C41F43" w14:textId="77777777" w:rsidR="006F6378" w:rsidRPr="00C30686" w:rsidRDefault="006F6378" w:rsidP="0094020B">
            <w:pPr>
              <w:pStyle w:val="TAC"/>
              <w:rPr>
                <w:rFonts w:eastAsiaTheme="minorEastAsia"/>
                <w:lang w:val="en-US" w:eastAsia="zh-CN"/>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35F01546"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n25 channel bandwidths in Table 5.3.5-1 </w:t>
            </w:r>
          </w:p>
        </w:tc>
        <w:tc>
          <w:tcPr>
            <w:tcW w:w="2445" w:type="dxa"/>
            <w:tcBorders>
              <w:top w:val="single" w:sz="4" w:space="0" w:color="auto"/>
              <w:left w:val="single" w:sz="4" w:space="0" w:color="auto"/>
              <w:bottom w:val="nil"/>
              <w:right w:val="single" w:sz="4" w:space="0" w:color="auto"/>
            </w:tcBorders>
            <w:vAlign w:val="center"/>
          </w:tcPr>
          <w:p w14:paraId="566CE04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4 and 5</w:t>
            </w:r>
          </w:p>
        </w:tc>
      </w:tr>
      <w:tr w:rsidR="006F6378" w:rsidRPr="00C30686" w14:paraId="6D65AEAC" w14:textId="77777777" w:rsidTr="004F423A">
        <w:trPr>
          <w:trHeight w:val="29"/>
        </w:trPr>
        <w:tc>
          <w:tcPr>
            <w:tcW w:w="2742" w:type="dxa"/>
            <w:tcBorders>
              <w:top w:val="nil"/>
              <w:left w:val="single" w:sz="4" w:space="0" w:color="auto"/>
              <w:bottom w:val="nil"/>
              <w:right w:val="single" w:sz="4" w:space="0" w:color="auto"/>
            </w:tcBorders>
            <w:vAlign w:val="center"/>
          </w:tcPr>
          <w:p w14:paraId="61250F09"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65BEBC10"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1418BF3" w14:textId="77777777" w:rsidR="006F6378" w:rsidRPr="00C30686" w:rsidRDefault="006F6378" w:rsidP="0094020B">
            <w:pPr>
              <w:pStyle w:val="TAC"/>
              <w:rPr>
                <w:rFonts w:eastAsiaTheme="minorEastAsia"/>
                <w:lang w:val="en-US" w:eastAsia="zh-CN"/>
              </w:rPr>
            </w:pPr>
            <w:r w:rsidRPr="00C30686">
              <w:rPr>
                <w:rFonts w:eastAsiaTheme="minorEastAsia"/>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2AA2D6D3"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n41 channel bandwidths in Table 5.3.5-1 </w:t>
            </w:r>
          </w:p>
        </w:tc>
        <w:tc>
          <w:tcPr>
            <w:tcW w:w="2445" w:type="dxa"/>
            <w:tcBorders>
              <w:top w:val="nil"/>
              <w:left w:val="single" w:sz="4" w:space="0" w:color="auto"/>
              <w:bottom w:val="nil"/>
              <w:right w:val="single" w:sz="4" w:space="0" w:color="auto"/>
            </w:tcBorders>
            <w:vAlign w:val="center"/>
          </w:tcPr>
          <w:p w14:paraId="4418258F" w14:textId="77777777" w:rsidR="006F6378" w:rsidRPr="00C30686" w:rsidRDefault="006F6378" w:rsidP="0094020B">
            <w:pPr>
              <w:pStyle w:val="TAC"/>
              <w:rPr>
                <w:rFonts w:eastAsiaTheme="minorEastAsia"/>
                <w:lang w:val="en-US" w:eastAsia="zh-CN"/>
              </w:rPr>
            </w:pPr>
          </w:p>
        </w:tc>
      </w:tr>
      <w:tr w:rsidR="006F6378" w:rsidRPr="00C30686" w14:paraId="0A1D507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0EAE083"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7DB3EE4F"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ACA3C1D" w14:textId="77777777" w:rsidR="006F6378" w:rsidRPr="00C30686" w:rsidRDefault="006F6378" w:rsidP="0094020B">
            <w:pPr>
              <w:pStyle w:val="TAC"/>
              <w:rPr>
                <w:rFonts w:eastAsiaTheme="minorEastAsia"/>
                <w:lang w:val="en-US" w:eastAsia="zh-CN"/>
              </w:rPr>
            </w:pPr>
            <w:r w:rsidRPr="00C30686">
              <w:rPr>
                <w:rFonts w:eastAsiaTheme="minorEastAsia"/>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3B7128A2"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CA_n71(2A) BCS 4 and 5</w:t>
            </w:r>
          </w:p>
        </w:tc>
        <w:tc>
          <w:tcPr>
            <w:tcW w:w="2445" w:type="dxa"/>
            <w:tcBorders>
              <w:top w:val="nil"/>
              <w:left w:val="single" w:sz="4" w:space="0" w:color="auto"/>
              <w:bottom w:val="single" w:sz="4" w:space="0" w:color="auto"/>
              <w:right w:val="single" w:sz="4" w:space="0" w:color="auto"/>
            </w:tcBorders>
            <w:vAlign w:val="center"/>
          </w:tcPr>
          <w:p w14:paraId="7F30B1AE" w14:textId="77777777" w:rsidR="006F6378" w:rsidRPr="00C30686" w:rsidRDefault="006F6378" w:rsidP="0094020B">
            <w:pPr>
              <w:pStyle w:val="TAC"/>
              <w:rPr>
                <w:rFonts w:eastAsiaTheme="minorEastAsia"/>
                <w:lang w:val="en-US" w:eastAsia="zh-CN"/>
              </w:rPr>
            </w:pPr>
          </w:p>
        </w:tc>
      </w:tr>
      <w:tr w:rsidR="006F6378" w:rsidRPr="00C30686" w14:paraId="789C02C4"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1A44FE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CA_n25A-n41(2A)-n71A</w:t>
            </w:r>
          </w:p>
        </w:tc>
        <w:tc>
          <w:tcPr>
            <w:tcW w:w="2785" w:type="dxa"/>
            <w:tcBorders>
              <w:top w:val="single" w:sz="4" w:space="0" w:color="auto"/>
              <w:left w:val="single" w:sz="4" w:space="0" w:color="auto"/>
              <w:bottom w:val="nil"/>
              <w:right w:val="single" w:sz="4" w:space="0" w:color="auto"/>
            </w:tcBorders>
            <w:vAlign w:val="center"/>
          </w:tcPr>
          <w:p w14:paraId="37992722"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eastAsia="zh-CN"/>
              </w:rPr>
              <w:t>n41</w:t>
            </w:r>
            <w:r w:rsidRPr="00C30686">
              <w:rPr>
                <w:rFonts w:eastAsiaTheme="minorEastAsia"/>
                <w:vertAlign w:val="superscript"/>
                <w:lang w:val="en-US" w:eastAsia="zh-CN"/>
              </w:rPr>
              <w:t>7,9</w:t>
            </w:r>
          </w:p>
          <w:p w14:paraId="097F0644" w14:textId="77777777" w:rsidR="006F6378" w:rsidRPr="00C30686" w:rsidRDefault="006F6378" w:rsidP="0094020B">
            <w:pPr>
              <w:pStyle w:val="TAC"/>
              <w:rPr>
                <w:rFonts w:eastAsiaTheme="minorEastAsia"/>
                <w:vertAlign w:val="superscript"/>
                <w:lang w:val="en-US" w:eastAsia="zh-CN" w:bidi="ar"/>
              </w:rPr>
            </w:pPr>
            <w:r w:rsidRPr="00C30686">
              <w:rPr>
                <w:rFonts w:eastAsiaTheme="minorEastAsia"/>
                <w:lang w:val="en-US" w:eastAsia="zh-CN" w:bidi="ar"/>
              </w:rPr>
              <w:t>CA_n25A-n41A</w:t>
            </w:r>
            <w:r w:rsidRPr="00C30686">
              <w:rPr>
                <w:rFonts w:eastAsiaTheme="minorEastAsia"/>
                <w:vertAlign w:val="superscript"/>
                <w:lang w:val="en-US" w:eastAsia="zh-CN" w:bidi="ar"/>
              </w:rPr>
              <w:t>7</w:t>
            </w:r>
          </w:p>
          <w:p w14:paraId="69201A0B"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CA_n25A-n71A</w:t>
            </w:r>
          </w:p>
          <w:p w14:paraId="0F9412CF" w14:textId="77777777" w:rsidR="006F6378" w:rsidRPr="00C30686" w:rsidRDefault="006F6378" w:rsidP="0094020B">
            <w:pPr>
              <w:pStyle w:val="TAC"/>
              <w:rPr>
                <w:rFonts w:eastAsiaTheme="minorEastAsia"/>
                <w:vertAlign w:val="superscript"/>
                <w:lang w:val="en-US" w:eastAsia="zh-CN" w:bidi="ar"/>
              </w:rPr>
            </w:pPr>
            <w:r w:rsidRPr="00C30686">
              <w:rPr>
                <w:rFonts w:eastAsiaTheme="minorEastAsia"/>
                <w:lang w:val="en-US" w:eastAsia="zh-CN" w:bidi="ar"/>
              </w:rPr>
              <w:t>CA_n41A-n71A</w:t>
            </w:r>
            <w:r w:rsidRPr="00C30686">
              <w:rPr>
                <w:rFonts w:eastAsiaTheme="minorEastAsia"/>
                <w:vertAlign w:val="superscript"/>
                <w:lang w:val="en-US" w:eastAsia="zh-CN" w:bidi="ar"/>
              </w:rPr>
              <w:t>7</w:t>
            </w:r>
          </w:p>
        </w:tc>
        <w:tc>
          <w:tcPr>
            <w:tcW w:w="1259" w:type="dxa"/>
            <w:tcBorders>
              <w:top w:val="single" w:sz="4" w:space="0" w:color="auto"/>
              <w:left w:val="single" w:sz="4" w:space="0" w:color="auto"/>
              <w:bottom w:val="single" w:sz="4" w:space="0" w:color="auto"/>
              <w:right w:val="single" w:sz="4" w:space="0" w:color="auto"/>
            </w:tcBorders>
            <w:vAlign w:val="center"/>
          </w:tcPr>
          <w:p w14:paraId="3EA2378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70386BC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3F8BFDF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2D7526EC" w14:textId="77777777" w:rsidTr="004F423A">
        <w:trPr>
          <w:trHeight w:val="29"/>
        </w:trPr>
        <w:tc>
          <w:tcPr>
            <w:tcW w:w="2742" w:type="dxa"/>
            <w:tcBorders>
              <w:top w:val="nil"/>
              <w:left w:val="single" w:sz="4" w:space="0" w:color="auto"/>
              <w:bottom w:val="nil"/>
              <w:right w:val="single" w:sz="4" w:space="0" w:color="auto"/>
            </w:tcBorders>
            <w:vAlign w:val="center"/>
          </w:tcPr>
          <w:p w14:paraId="1422FEF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D9BCA4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CAB03D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47C036D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CA_n41(2A)_BCS1</w:t>
            </w:r>
          </w:p>
        </w:tc>
        <w:tc>
          <w:tcPr>
            <w:tcW w:w="2445" w:type="dxa"/>
            <w:tcBorders>
              <w:top w:val="nil"/>
              <w:left w:val="single" w:sz="4" w:space="0" w:color="auto"/>
              <w:bottom w:val="nil"/>
              <w:right w:val="single" w:sz="4" w:space="0" w:color="auto"/>
            </w:tcBorders>
            <w:vAlign w:val="center"/>
          </w:tcPr>
          <w:p w14:paraId="34048BD5" w14:textId="77777777" w:rsidR="006F6378" w:rsidRPr="00C30686" w:rsidRDefault="006F6378" w:rsidP="0094020B">
            <w:pPr>
              <w:pStyle w:val="TAC"/>
              <w:rPr>
                <w:rFonts w:eastAsiaTheme="minorEastAsia"/>
                <w:lang w:val="en-US" w:eastAsia="zh-CN"/>
              </w:rPr>
            </w:pPr>
          </w:p>
        </w:tc>
      </w:tr>
      <w:tr w:rsidR="006F6378" w:rsidRPr="00C30686" w14:paraId="368BB1C2" w14:textId="77777777" w:rsidTr="004F423A">
        <w:trPr>
          <w:trHeight w:val="29"/>
        </w:trPr>
        <w:tc>
          <w:tcPr>
            <w:tcW w:w="2742" w:type="dxa"/>
            <w:tcBorders>
              <w:top w:val="nil"/>
              <w:left w:val="single" w:sz="4" w:space="0" w:color="auto"/>
              <w:bottom w:val="nil"/>
              <w:right w:val="single" w:sz="4" w:space="0" w:color="auto"/>
            </w:tcBorders>
            <w:vAlign w:val="center"/>
          </w:tcPr>
          <w:p w14:paraId="0262FC9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A80B99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75CD16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2EDAAE2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w:t>
            </w:r>
          </w:p>
        </w:tc>
        <w:tc>
          <w:tcPr>
            <w:tcW w:w="2445" w:type="dxa"/>
            <w:tcBorders>
              <w:top w:val="nil"/>
              <w:left w:val="single" w:sz="4" w:space="0" w:color="auto"/>
              <w:bottom w:val="single" w:sz="4" w:space="0" w:color="auto"/>
              <w:right w:val="single" w:sz="4" w:space="0" w:color="auto"/>
            </w:tcBorders>
            <w:vAlign w:val="center"/>
          </w:tcPr>
          <w:p w14:paraId="165784BB" w14:textId="77777777" w:rsidR="006F6378" w:rsidRPr="00C30686" w:rsidRDefault="006F6378" w:rsidP="0094020B">
            <w:pPr>
              <w:pStyle w:val="TAC"/>
              <w:rPr>
                <w:rFonts w:eastAsiaTheme="minorEastAsia"/>
                <w:lang w:val="en-US" w:eastAsia="zh-CN"/>
              </w:rPr>
            </w:pPr>
          </w:p>
        </w:tc>
      </w:tr>
      <w:tr w:rsidR="006F6378" w:rsidRPr="00C30686" w14:paraId="229CD076" w14:textId="77777777" w:rsidTr="004F423A">
        <w:trPr>
          <w:trHeight w:val="29"/>
        </w:trPr>
        <w:tc>
          <w:tcPr>
            <w:tcW w:w="2742" w:type="dxa"/>
            <w:tcBorders>
              <w:top w:val="nil"/>
              <w:left w:val="single" w:sz="4" w:space="0" w:color="auto"/>
              <w:bottom w:val="nil"/>
              <w:right w:val="single" w:sz="4" w:space="0" w:color="auto"/>
            </w:tcBorders>
            <w:vAlign w:val="center"/>
          </w:tcPr>
          <w:p w14:paraId="282F1F5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2D136F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F36D26A" w14:textId="77777777" w:rsidR="006F6378" w:rsidRPr="00C30686" w:rsidRDefault="006F6378" w:rsidP="0094020B">
            <w:pPr>
              <w:pStyle w:val="TAC"/>
              <w:rPr>
                <w:rFonts w:eastAsiaTheme="minorEastAsia"/>
                <w:lang w:val="en-US" w:eastAsia="zh-CN"/>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1532EBD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5D8DC3C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1</w:t>
            </w:r>
          </w:p>
        </w:tc>
      </w:tr>
      <w:tr w:rsidR="006F6378" w:rsidRPr="00C30686" w14:paraId="1F44662C" w14:textId="77777777" w:rsidTr="004F423A">
        <w:trPr>
          <w:trHeight w:val="29"/>
        </w:trPr>
        <w:tc>
          <w:tcPr>
            <w:tcW w:w="2742" w:type="dxa"/>
            <w:tcBorders>
              <w:top w:val="nil"/>
              <w:left w:val="single" w:sz="4" w:space="0" w:color="auto"/>
              <w:bottom w:val="nil"/>
              <w:right w:val="single" w:sz="4" w:space="0" w:color="auto"/>
            </w:tcBorders>
            <w:vAlign w:val="center"/>
          </w:tcPr>
          <w:p w14:paraId="74F5FB8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BC07BB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257AC98"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3885202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CA_n41(2A)_BCS1</w:t>
            </w:r>
          </w:p>
        </w:tc>
        <w:tc>
          <w:tcPr>
            <w:tcW w:w="2445" w:type="dxa"/>
            <w:tcBorders>
              <w:top w:val="nil"/>
              <w:left w:val="single" w:sz="4" w:space="0" w:color="auto"/>
              <w:bottom w:val="nil"/>
              <w:right w:val="single" w:sz="4" w:space="0" w:color="auto"/>
            </w:tcBorders>
            <w:vAlign w:val="center"/>
          </w:tcPr>
          <w:p w14:paraId="662E74D1" w14:textId="77777777" w:rsidR="006F6378" w:rsidRPr="00C30686" w:rsidRDefault="006F6378" w:rsidP="0094020B">
            <w:pPr>
              <w:pStyle w:val="TAC"/>
              <w:rPr>
                <w:rFonts w:eastAsiaTheme="minorEastAsia"/>
                <w:lang w:val="en-US" w:eastAsia="zh-CN"/>
              </w:rPr>
            </w:pPr>
          </w:p>
        </w:tc>
      </w:tr>
      <w:tr w:rsidR="006F6378" w:rsidRPr="00C30686" w14:paraId="0AA4EA77" w14:textId="77777777" w:rsidTr="004F423A">
        <w:trPr>
          <w:trHeight w:val="29"/>
        </w:trPr>
        <w:tc>
          <w:tcPr>
            <w:tcW w:w="2742" w:type="dxa"/>
            <w:tcBorders>
              <w:top w:val="nil"/>
              <w:left w:val="single" w:sz="4" w:space="0" w:color="auto"/>
              <w:bottom w:val="nil"/>
              <w:right w:val="single" w:sz="4" w:space="0" w:color="auto"/>
            </w:tcBorders>
            <w:vAlign w:val="center"/>
          </w:tcPr>
          <w:p w14:paraId="1E105D3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4D48F1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981970F"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1B8CD51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w:t>
            </w:r>
          </w:p>
        </w:tc>
        <w:tc>
          <w:tcPr>
            <w:tcW w:w="2445" w:type="dxa"/>
            <w:tcBorders>
              <w:top w:val="nil"/>
              <w:left w:val="single" w:sz="4" w:space="0" w:color="auto"/>
              <w:bottom w:val="single" w:sz="4" w:space="0" w:color="auto"/>
              <w:right w:val="single" w:sz="4" w:space="0" w:color="auto"/>
            </w:tcBorders>
            <w:vAlign w:val="center"/>
          </w:tcPr>
          <w:p w14:paraId="04D8C25C" w14:textId="77777777" w:rsidR="006F6378" w:rsidRPr="00C30686" w:rsidRDefault="006F6378" w:rsidP="0094020B">
            <w:pPr>
              <w:pStyle w:val="TAC"/>
              <w:rPr>
                <w:rFonts w:eastAsiaTheme="minorEastAsia"/>
                <w:lang w:val="en-US" w:eastAsia="zh-CN"/>
              </w:rPr>
            </w:pPr>
          </w:p>
        </w:tc>
      </w:tr>
      <w:tr w:rsidR="006F6378" w:rsidRPr="00C30686" w14:paraId="7FDFBB44" w14:textId="77777777" w:rsidTr="004F423A">
        <w:trPr>
          <w:trHeight w:val="29"/>
        </w:trPr>
        <w:tc>
          <w:tcPr>
            <w:tcW w:w="2742" w:type="dxa"/>
            <w:tcBorders>
              <w:top w:val="nil"/>
              <w:left w:val="single" w:sz="4" w:space="0" w:color="auto"/>
              <w:bottom w:val="nil"/>
              <w:right w:val="single" w:sz="4" w:space="0" w:color="auto"/>
            </w:tcBorders>
            <w:vAlign w:val="center"/>
          </w:tcPr>
          <w:p w14:paraId="73C37CB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D938B9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05FBC83" w14:textId="77777777" w:rsidR="006F6378" w:rsidRPr="00C30686" w:rsidRDefault="006F6378" w:rsidP="0094020B">
            <w:pPr>
              <w:pStyle w:val="TAC"/>
              <w:rPr>
                <w:rFonts w:eastAsiaTheme="minorEastAsia" w:cs="Arial"/>
                <w:color w:val="000000"/>
                <w:szCs w:val="18"/>
                <w:lang w:val="en-US" w:eastAsia="zh-CN"/>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43CFA317"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n25 channel bandwidths in Table 5.3.5-1</w:t>
            </w:r>
          </w:p>
        </w:tc>
        <w:tc>
          <w:tcPr>
            <w:tcW w:w="2445" w:type="dxa"/>
            <w:tcBorders>
              <w:top w:val="single" w:sz="4" w:space="0" w:color="auto"/>
              <w:left w:val="single" w:sz="4" w:space="0" w:color="auto"/>
              <w:bottom w:val="nil"/>
              <w:right w:val="single" w:sz="4" w:space="0" w:color="auto"/>
            </w:tcBorders>
            <w:vAlign w:val="center"/>
          </w:tcPr>
          <w:p w14:paraId="0FB0775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4 and 5</w:t>
            </w:r>
          </w:p>
        </w:tc>
      </w:tr>
      <w:tr w:rsidR="006F6378" w:rsidRPr="00C30686" w14:paraId="46684FCF" w14:textId="77777777" w:rsidTr="004F423A">
        <w:trPr>
          <w:trHeight w:val="29"/>
        </w:trPr>
        <w:tc>
          <w:tcPr>
            <w:tcW w:w="2742" w:type="dxa"/>
            <w:tcBorders>
              <w:top w:val="nil"/>
              <w:left w:val="single" w:sz="4" w:space="0" w:color="auto"/>
              <w:bottom w:val="nil"/>
              <w:right w:val="single" w:sz="4" w:space="0" w:color="auto"/>
            </w:tcBorders>
            <w:vAlign w:val="center"/>
          </w:tcPr>
          <w:p w14:paraId="45201E6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C3B5B9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C367C17" w14:textId="77777777" w:rsidR="006F6378" w:rsidRPr="00C30686" w:rsidRDefault="006F6378" w:rsidP="0094020B">
            <w:pPr>
              <w:pStyle w:val="TAC"/>
              <w:rPr>
                <w:rFonts w:eastAsiaTheme="minorEastAsia" w:cs="Arial"/>
                <w:color w:val="000000"/>
                <w:szCs w:val="18"/>
                <w:lang w:val="en-US" w:eastAsia="zh-CN"/>
              </w:rPr>
            </w:pPr>
            <w:r w:rsidRPr="00C30686">
              <w:rPr>
                <w:rFonts w:eastAsiaTheme="minorEastAsia"/>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2143411E"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CA_n41(2A) BCS 4 and 5</w:t>
            </w:r>
          </w:p>
        </w:tc>
        <w:tc>
          <w:tcPr>
            <w:tcW w:w="2445" w:type="dxa"/>
            <w:tcBorders>
              <w:top w:val="nil"/>
              <w:left w:val="single" w:sz="4" w:space="0" w:color="auto"/>
              <w:bottom w:val="nil"/>
              <w:right w:val="single" w:sz="4" w:space="0" w:color="auto"/>
            </w:tcBorders>
            <w:vAlign w:val="center"/>
          </w:tcPr>
          <w:p w14:paraId="2C25EFAB" w14:textId="77777777" w:rsidR="006F6378" w:rsidRPr="00C30686" w:rsidRDefault="006F6378" w:rsidP="0094020B">
            <w:pPr>
              <w:pStyle w:val="TAC"/>
              <w:rPr>
                <w:rFonts w:eastAsiaTheme="minorEastAsia"/>
                <w:lang w:val="en-US" w:eastAsia="zh-CN"/>
              </w:rPr>
            </w:pPr>
          </w:p>
        </w:tc>
      </w:tr>
      <w:tr w:rsidR="006F6378" w:rsidRPr="00C30686" w14:paraId="136CF22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ACA862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6884FD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66CD41D" w14:textId="77777777" w:rsidR="006F6378" w:rsidRPr="00C30686" w:rsidRDefault="006F6378" w:rsidP="0094020B">
            <w:pPr>
              <w:pStyle w:val="TAC"/>
              <w:rPr>
                <w:rFonts w:eastAsiaTheme="minorEastAsia" w:cs="Arial"/>
                <w:color w:val="000000"/>
                <w:szCs w:val="18"/>
                <w:lang w:val="en-US" w:eastAsia="zh-CN"/>
              </w:rPr>
            </w:pPr>
            <w:r w:rsidRPr="00C30686">
              <w:rPr>
                <w:rFonts w:eastAsiaTheme="minorEastAsia"/>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3812158E"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n71 channel bandwidths in Table 5.3.5-1</w:t>
            </w:r>
          </w:p>
        </w:tc>
        <w:tc>
          <w:tcPr>
            <w:tcW w:w="2445" w:type="dxa"/>
            <w:tcBorders>
              <w:top w:val="nil"/>
              <w:left w:val="single" w:sz="4" w:space="0" w:color="auto"/>
              <w:bottom w:val="single" w:sz="4" w:space="0" w:color="auto"/>
              <w:right w:val="single" w:sz="4" w:space="0" w:color="auto"/>
            </w:tcBorders>
            <w:vAlign w:val="center"/>
          </w:tcPr>
          <w:p w14:paraId="28D1CB31" w14:textId="77777777" w:rsidR="006F6378" w:rsidRPr="00C30686" w:rsidRDefault="006F6378" w:rsidP="0094020B">
            <w:pPr>
              <w:pStyle w:val="TAC"/>
              <w:rPr>
                <w:rFonts w:eastAsiaTheme="minorEastAsia"/>
                <w:lang w:val="en-US" w:eastAsia="zh-CN"/>
              </w:rPr>
            </w:pPr>
          </w:p>
        </w:tc>
      </w:tr>
      <w:tr w:rsidR="006F6378" w:rsidRPr="00C30686" w14:paraId="7CDE6F85"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59212A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CA_n25A-n41(2A)-n71B</w:t>
            </w:r>
          </w:p>
        </w:tc>
        <w:tc>
          <w:tcPr>
            <w:tcW w:w="2785" w:type="dxa"/>
            <w:tcBorders>
              <w:top w:val="single" w:sz="4" w:space="0" w:color="auto"/>
              <w:left w:val="single" w:sz="4" w:space="0" w:color="auto"/>
              <w:bottom w:val="nil"/>
              <w:right w:val="single" w:sz="4" w:space="0" w:color="auto"/>
            </w:tcBorders>
            <w:vAlign w:val="center"/>
          </w:tcPr>
          <w:p w14:paraId="5FE2D77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CA_n25A-n41A</w:t>
            </w:r>
          </w:p>
          <w:p w14:paraId="1C7052D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CA_n25A-n71A</w:t>
            </w:r>
          </w:p>
          <w:p w14:paraId="1C2793F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CA_n41A-n71A</w:t>
            </w:r>
          </w:p>
        </w:tc>
        <w:tc>
          <w:tcPr>
            <w:tcW w:w="1259" w:type="dxa"/>
            <w:tcBorders>
              <w:top w:val="single" w:sz="4" w:space="0" w:color="auto"/>
              <w:left w:val="single" w:sz="4" w:space="0" w:color="auto"/>
              <w:bottom w:val="single" w:sz="4" w:space="0" w:color="auto"/>
              <w:right w:val="single" w:sz="4" w:space="0" w:color="auto"/>
            </w:tcBorders>
            <w:vAlign w:val="center"/>
          </w:tcPr>
          <w:p w14:paraId="356466F6" w14:textId="77777777" w:rsidR="006F6378" w:rsidRPr="00C30686" w:rsidRDefault="006F6378" w:rsidP="0094020B">
            <w:pPr>
              <w:pStyle w:val="TAC"/>
              <w:rPr>
                <w:rFonts w:eastAsiaTheme="minorEastAsia"/>
                <w:lang w:val="en-US"/>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67CECB59"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n25 channel bandwidths in Table 5.3.5-1</w:t>
            </w:r>
          </w:p>
        </w:tc>
        <w:tc>
          <w:tcPr>
            <w:tcW w:w="2445" w:type="dxa"/>
            <w:tcBorders>
              <w:top w:val="single" w:sz="4" w:space="0" w:color="auto"/>
              <w:left w:val="single" w:sz="4" w:space="0" w:color="auto"/>
              <w:bottom w:val="nil"/>
              <w:right w:val="single" w:sz="4" w:space="0" w:color="auto"/>
            </w:tcBorders>
            <w:vAlign w:val="center"/>
          </w:tcPr>
          <w:p w14:paraId="035C095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4 and 5</w:t>
            </w:r>
          </w:p>
        </w:tc>
      </w:tr>
      <w:tr w:rsidR="006F6378" w:rsidRPr="00C30686" w14:paraId="06362B82" w14:textId="77777777" w:rsidTr="004F423A">
        <w:trPr>
          <w:trHeight w:val="29"/>
        </w:trPr>
        <w:tc>
          <w:tcPr>
            <w:tcW w:w="2742" w:type="dxa"/>
            <w:tcBorders>
              <w:top w:val="nil"/>
              <w:left w:val="single" w:sz="4" w:space="0" w:color="auto"/>
              <w:bottom w:val="nil"/>
              <w:right w:val="single" w:sz="4" w:space="0" w:color="auto"/>
            </w:tcBorders>
            <w:vAlign w:val="center"/>
          </w:tcPr>
          <w:p w14:paraId="7C692E4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A209E5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068A138" w14:textId="77777777" w:rsidR="006F6378" w:rsidRPr="00C30686" w:rsidRDefault="006F6378" w:rsidP="0094020B">
            <w:pPr>
              <w:pStyle w:val="TAC"/>
              <w:rPr>
                <w:rFonts w:eastAsiaTheme="minorEastAsia"/>
                <w:lang w:val="en-US"/>
              </w:rPr>
            </w:pPr>
            <w:r w:rsidRPr="00C30686">
              <w:rPr>
                <w:rFonts w:eastAsiaTheme="minorEastAsia"/>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48FD9ABD"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CA_n41(2A) BCS 4 and 5</w:t>
            </w:r>
          </w:p>
        </w:tc>
        <w:tc>
          <w:tcPr>
            <w:tcW w:w="2445" w:type="dxa"/>
            <w:tcBorders>
              <w:top w:val="nil"/>
              <w:left w:val="single" w:sz="4" w:space="0" w:color="auto"/>
              <w:bottom w:val="nil"/>
              <w:right w:val="single" w:sz="4" w:space="0" w:color="auto"/>
            </w:tcBorders>
            <w:vAlign w:val="center"/>
          </w:tcPr>
          <w:p w14:paraId="442623BF" w14:textId="77777777" w:rsidR="006F6378" w:rsidRPr="00C30686" w:rsidRDefault="006F6378" w:rsidP="0094020B">
            <w:pPr>
              <w:pStyle w:val="TAC"/>
              <w:rPr>
                <w:rFonts w:eastAsiaTheme="minorEastAsia"/>
                <w:lang w:val="en-US" w:eastAsia="zh-CN"/>
              </w:rPr>
            </w:pPr>
          </w:p>
        </w:tc>
      </w:tr>
      <w:tr w:rsidR="006F6378" w:rsidRPr="00C30686" w14:paraId="4A53944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72FDAE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1ED2D4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2EFBFF5" w14:textId="77777777" w:rsidR="006F6378" w:rsidRPr="00C30686" w:rsidRDefault="006F6378" w:rsidP="0094020B">
            <w:pPr>
              <w:pStyle w:val="TAC"/>
              <w:rPr>
                <w:rFonts w:eastAsiaTheme="minorEastAsia"/>
                <w:lang w:val="en-US"/>
              </w:rPr>
            </w:pPr>
            <w:r w:rsidRPr="00C30686">
              <w:rPr>
                <w:rFonts w:eastAsiaTheme="minorEastAsia"/>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72A403CD"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CA_n71B BCS 4 and 5</w:t>
            </w:r>
          </w:p>
        </w:tc>
        <w:tc>
          <w:tcPr>
            <w:tcW w:w="2445" w:type="dxa"/>
            <w:tcBorders>
              <w:top w:val="nil"/>
              <w:left w:val="single" w:sz="4" w:space="0" w:color="auto"/>
              <w:bottom w:val="single" w:sz="4" w:space="0" w:color="auto"/>
              <w:right w:val="single" w:sz="4" w:space="0" w:color="auto"/>
            </w:tcBorders>
            <w:vAlign w:val="center"/>
          </w:tcPr>
          <w:p w14:paraId="1932BB99" w14:textId="77777777" w:rsidR="006F6378" w:rsidRPr="00C30686" w:rsidRDefault="006F6378" w:rsidP="0094020B">
            <w:pPr>
              <w:pStyle w:val="TAC"/>
              <w:rPr>
                <w:rFonts w:eastAsiaTheme="minorEastAsia"/>
                <w:lang w:val="en-US" w:eastAsia="zh-CN"/>
              </w:rPr>
            </w:pPr>
          </w:p>
        </w:tc>
      </w:tr>
      <w:tr w:rsidR="006F6378" w:rsidRPr="00C30686" w14:paraId="68AE4A89"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36B59E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CA_n25A-n41(2A)-n71(2A)</w:t>
            </w:r>
          </w:p>
        </w:tc>
        <w:tc>
          <w:tcPr>
            <w:tcW w:w="2785" w:type="dxa"/>
            <w:tcBorders>
              <w:top w:val="single" w:sz="4" w:space="0" w:color="auto"/>
              <w:left w:val="single" w:sz="4" w:space="0" w:color="auto"/>
              <w:bottom w:val="nil"/>
              <w:right w:val="single" w:sz="4" w:space="0" w:color="auto"/>
            </w:tcBorders>
            <w:vAlign w:val="center"/>
          </w:tcPr>
          <w:p w14:paraId="4863E58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CA_n25A-n41A</w:t>
            </w:r>
          </w:p>
          <w:p w14:paraId="3B694F4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CA_n25A-n71A</w:t>
            </w:r>
          </w:p>
          <w:p w14:paraId="5212109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CA_n41A-n71A</w:t>
            </w:r>
          </w:p>
        </w:tc>
        <w:tc>
          <w:tcPr>
            <w:tcW w:w="1259" w:type="dxa"/>
            <w:tcBorders>
              <w:top w:val="single" w:sz="4" w:space="0" w:color="auto"/>
              <w:left w:val="single" w:sz="4" w:space="0" w:color="auto"/>
              <w:bottom w:val="single" w:sz="4" w:space="0" w:color="auto"/>
              <w:right w:val="single" w:sz="4" w:space="0" w:color="auto"/>
            </w:tcBorders>
            <w:vAlign w:val="center"/>
          </w:tcPr>
          <w:p w14:paraId="1A13F9A8" w14:textId="77777777" w:rsidR="006F6378" w:rsidRPr="00C30686" w:rsidRDefault="006F6378" w:rsidP="0094020B">
            <w:pPr>
              <w:pStyle w:val="TAC"/>
              <w:rPr>
                <w:rFonts w:eastAsiaTheme="minorEastAsia"/>
                <w:lang w:val="en-US"/>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0B5D525D"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n25 channel bandwidths in Table 5.3.5-1</w:t>
            </w:r>
          </w:p>
        </w:tc>
        <w:tc>
          <w:tcPr>
            <w:tcW w:w="2445" w:type="dxa"/>
            <w:tcBorders>
              <w:top w:val="single" w:sz="4" w:space="0" w:color="auto"/>
              <w:left w:val="single" w:sz="4" w:space="0" w:color="auto"/>
              <w:bottom w:val="nil"/>
              <w:right w:val="single" w:sz="4" w:space="0" w:color="auto"/>
            </w:tcBorders>
            <w:vAlign w:val="center"/>
          </w:tcPr>
          <w:p w14:paraId="162D735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4 and 5</w:t>
            </w:r>
          </w:p>
        </w:tc>
      </w:tr>
      <w:tr w:rsidR="006F6378" w:rsidRPr="00C30686" w14:paraId="23333AD6" w14:textId="77777777" w:rsidTr="004F423A">
        <w:trPr>
          <w:trHeight w:val="29"/>
        </w:trPr>
        <w:tc>
          <w:tcPr>
            <w:tcW w:w="2742" w:type="dxa"/>
            <w:tcBorders>
              <w:top w:val="nil"/>
              <w:left w:val="single" w:sz="4" w:space="0" w:color="auto"/>
              <w:bottom w:val="nil"/>
              <w:right w:val="single" w:sz="4" w:space="0" w:color="auto"/>
            </w:tcBorders>
            <w:vAlign w:val="center"/>
          </w:tcPr>
          <w:p w14:paraId="016E4EA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FCB165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D249C4A" w14:textId="77777777" w:rsidR="006F6378" w:rsidRPr="00C30686" w:rsidRDefault="006F6378" w:rsidP="0094020B">
            <w:pPr>
              <w:pStyle w:val="TAC"/>
              <w:rPr>
                <w:rFonts w:eastAsiaTheme="minorEastAsia"/>
                <w:lang w:val="en-US"/>
              </w:rPr>
            </w:pPr>
            <w:r w:rsidRPr="00C30686">
              <w:rPr>
                <w:rFonts w:eastAsiaTheme="minorEastAsia"/>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708C86FD"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CA_n41(2A) BCS 4 and 5</w:t>
            </w:r>
          </w:p>
        </w:tc>
        <w:tc>
          <w:tcPr>
            <w:tcW w:w="2445" w:type="dxa"/>
            <w:tcBorders>
              <w:top w:val="nil"/>
              <w:left w:val="single" w:sz="4" w:space="0" w:color="auto"/>
              <w:bottom w:val="nil"/>
              <w:right w:val="single" w:sz="4" w:space="0" w:color="auto"/>
            </w:tcBorders>
            <w:vAlign w:val="center"/>
          </w:tcPr>
          <w:p w14:paraId="5A239C62" w14:textId="77777777" w:rsidR="006F6378" w:rsidRPr="00C30686" w:rsidRDefault="006F6378" w:rsidP="0094020B">
            <w:pPr>
              <w:pStyle w:val="TAC"/>
              <w:rPr>
                <w:rFonts w:eastAsiaTheme="minorEastAsia"/>
                <w:lang w:val="en-US" w:eastAsia="zh-CN"/>
              </w:rPr>
            </w:pPr>
          </w:p>
        </w:tc>
      </w:tr>
      <w:tr w:rsidR="006F6378" w:rsidRPr="00C30686" w14:paraId="28166B9B"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F64F86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F9AB7B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D871D7B" w14:textId="77777777" w:rsidR="006F6378" w:rsidRPr="00C30686" w:rsidRDefault="006F6378" w:rsidP="0094020B">
            <w:pPr>
              <w:pStyle w:val="TAC"/>
              <w:rPr>
                <w:rFonts w:eastAsiaTheme="minorEastAsia"/>
                <w:lang w:val="en-US"/>
              </w:rPr>
            </w:pPr>
            <w:r w:rsidRPr="00C30686">
              <w:rPr>
                <w:rFonts w:eastAsiaTheme="minorEastAsia"/>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5382D964"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CA_n71(2A) BCS 4 and 5</w:t>
            </w:r>
          </w:p>
        </w:tc>
        <w:tc>
          <w:tcPr>
            <w:tcW w:w="2445" w:type="dxa"/>
            <w:tcBorders>
              <w:top w:val="nil"/>
              <w:left w:val="single" w:sz="4" w:space="0" w:color="auto"/>
              <w:bottom w:val="single" w:sz="4" w:space="0" w:color="auto"/>
              <w:right w:val="single" w:sz="4" w:space="0" w:color="auto"/>
            </w:tcBorders>
            <w:vAlign w:val="center"/>
          </w:tcPr>
          <w:p w14:paraId="5DDAA5C5" w14:textId="77777777" w:rsidR="006F6378" w:rsidRPr="00C30686" w:rsidRDefault="006F6378" w:rsidP="0094020B">
            <w:pPr>
              <w:pStyle w:val="TAC"/>
              <w:rPr>
                <w:rFonts w:eastAsiaTheme="minorEastAsia"/>
                <w:lang w:val="en-US" w:eastAsia="zh-CN"/>
              </w:rPr>
            </w:pPr>
          </w:p>
        </w:tc>
      </w:tr>
      <w:tr w:rsidR="006F6378" w:rsidRPr="00C30686" w14:paraId="43E44808"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F2AE88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CA_n25A-n41(3A)-n71A</w:t>
            </w:r>
          </w:p>
        </w:tc>
        <w:tc>
          <w:tcPr>
            <w:tcW w:w="2785" w:type="dxa"/>
            <w:tcBorders>
              <w:top w:val="single" w:sz="4" w:space="0" w:color="auto"/>
              <w:left w:val="single" w:sz="4" w:space="0" w:color="auto"/>
              <w:bottom w:val="nil"/>
              <w:right w:val="single" w:sz="4" w:space="0" w:color="auto"/>
            </w:tcBorders>
            <w:vAlign w:val="center"/>
          </w:tcPr>
          <w:p w14:paraId="2C269CD8"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eastAsia="zh-CN"/>
              </w:rPr>
              <w:t>n41</w:t>
            </w:r>
            <w:r w:rsidRPr="00C30686">
              <w:rPr>
                <w:rFonts w:eastAsiaTheme="minorEastAsia"/>
                <w:vertAlign w:val="superscript"/>
                <w:lang w:val="en-US" w:eastAsia="zh-CN"/>
              </w:rPr>
              <w:t>7,9</w:t>
            </w:r>
          </w:p>
          <w:p w14:paraId="605BC73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CA_n25A-n41A</w:t>
            </w:r>
            <w:r w:rsidRPr="00C30686">
              <w:rPr>
                <w:rFonts w:eastAsiaTheme="minorEastAsia"/>
                <w:vertAlign w:val="superscript"/>
                <w:lang w:val="en-US" w:eastAsia="zh-CN"/>
              </w:rPr>
              <w:t>7</w:t>
            </w:r>
          </w:p>
          <w:p w14:paraId="3BF72E8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CA_n25A-n71A</w:t>
            </w:r>
          </w:p>
          <w:p w14:paraId="14C1A45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CA_n41A-n71A</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63C9DA78" w14:textId="77777777" w:rsidR="006F6378" w:rsidRPr="00C30686" w:rsidRDefault="006F6378" w:rsidP="0094020B">
            <w:pPr>
              <w:pStyle w:val="TAC"/>
              <w:rPr>
                <w:rFonts w:eastAsiaTheme="minorEastAsia"/>
                <w:lang w:val="en-US"/>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51CF1106"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n25 channel bandwidths in Table 5.3.5-1</w:t>
            </w:r>
          </w:p>
        </w:tc>
        <w:tc>
          <w:tcPr>
            <w:tcW w:w="2445" w:type="dxa"/>
            <w:tcBorders>
              <w:top w:val="single" w:sz="4" w:space="0" w:color="auto"/>
              <w:left w:val="single" w:sz="4" w:space="0" w:color="auto"/>
              <w:bottom w:val="nil"/>
              <w:right w:val="single" w:sz="4" w:space="0" w:color="auto"/>
            </w:tcBorders>
            <w:vAlign w:val="center"/>
          </w:tcPr>
          <w:p w14:paraId="0FCCEE7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4 and 5</w:t>
            </w:r>
          </w:p>
        </w:tc>
      </w:tr>
      <w:tr w:rsidR="006F6378" w:rsidRPr="00C30686" w14:paraId="448DFF5B" w14:textId="77777777" w:rsidTr="004F423A">
        <w:trPr>
          <w:trHeight w:val="29"/>
        </w:trPr>
        <w:tc>
          <w:tcPr>
            <w:tcW w:w="2742" w:type="dxa"/>
            <w:tcBorders>
              <w:top w:val="nil"/>
              <w:left w:val="single" w:sz="4" w:space="0" w:color="auto"/>
              <w:bottom w:val="nil"/>
              <w:right w:val="single" w:sz="4" w:space="0" w:color="auto"/>
            </w:tcBorders>
            <w:vAlign w:val="center"/>
          </w:tcPr>
          <w:p w14:paraId="27AC32B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422B88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30ECECB" w14:textId="77777777" w:rsidR="006F6378" w:rsidRPr="00C30686" w:rsidRDefault="006F6378" w:rsidP="0094020B">
            <w:pPr>
              <w:pStyle w:val="TAC"/>
              <w:rPr>
                <w:rFonts w:eastAsiaTheme="minorEastAsia"/>
                <w:lang w:val="en-US"/>
              </w:rPr>
            </w:pPr>
            <w:r w:rsidRPr="00C30686">
              <w:rPr>
                <w:rFonts w:eastAsiaTheme="minorEastAsia"/>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3A2005DB"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CA_n41(3A) BCS 4 and 5</w:t>
            </w:r>
          </w:p>
        </w:tc>
        <w:tc>
          <w:tcPr>
            <w:tcW w:w="2445" w:type="dxa"/>
            <w:tcBorders>
              <w:top w:val="nil"/>
              <w:left w:val="single" w:sz="4" w:space="0" w:color="auto"/>
              <w:bottom w:val="nil"/>
              <w:right w:val="single" w:sz="4" w:space="0" w:color="auto"/>
            </w:tcBorders>
            <w:vAlign w:val="center"/>
          </w:tcPr>
          <w:p w14:paraId="798D80AA" w14:textId="77777777" w:rsidR="006F6378" w:rsidRPr="00C30686" w:rsidRDefault="006F6378" w:rsidP="0094020B">
            <w:pPr>
              <w:pStyle w:val="TAC"/>
              <w:rPr>
                <w:rFonts w:eastAsiaTheme="minorEastAsia"/>
                <w:lang w:val="en-US" w:eastAsia="zh-CN"/>
              </w:rPr>
            </w:pPr>
          </w:p>
        </w:tc>
      </w:tr>
      <w:tr w:rsidR="006F6378" w:rsidRPr="00C30686" w14:paraId="03D2B64E"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68A1AC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4B33150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1BA45E6" w14:textId="77777777" w:rsidR="006F6378" w:rsidRPr="00C30686" w:rsidRDefault="006F6378" w:rsidP="0094020B">
            <w:pPr>
              <w:pStyle w:val="TAC"/>
              <w:rPr>
                <w:rFonts w:eastAsiaTheme="minorEastAsia"/>
                <w:lang w:val="en-US"/>
              </w:rPr>
            </w:pPr>
            <w:r w:rsidRPr="00C30686">
              <w:rPr>
                <w:rFonts w:eastAsiaTheme="minorEastAsia"/>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62183D4D"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n71 channel bandwidths in Table 5.3.5-1</w:t>
            </w:r>
          </w:p>
        </w:tc>
        <w:tc>
          <w:tcPr>
            <w:tcW w:w="2445" w:type="dxa"/>
            <w:tcBorders>
              <w:top w:val="nil"/>
              <w:left w:val="single" w:sz="4" w:space="0" w:color="auto"/>
              <w:bottom w:val="single" w:sz="4" w:space="0" w:color="auto"/>
              <w:right w:val="single" w:sz="4" w:space="0" w:color="auto"/>
            </w:tcBorders>
            <w:vAlign w:val="center"/>
          </w:tcPr>
          <w:p w14:paraId="56F4AE61" w14:textId="77777777" w:rsidR="006F6378" w:rsidRPr="00C30686" w:rsidRDefault="006F6378" w:rsidP="0094020B">
            <w:pPr>
              <w:pStyle w:val="TAC"/>
              <w:rPr>
                <w:rFonts w:eastAsiaTheme="minorEastAsia"/>
                <w:lang w:val="en-US" w:eastAsia="zh-CN"/>
              </w:rPr>
            </w:pPr>
          </w:p>
        </w:tc>
      </w:tr>
      <w:tr w:rsidR="006F6378" w:rsidRPr="00C30686" w14:paraId="40B7F8A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5A8738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CA_n25A-n41C-n71A</w:t>
            </w:r>
          </w:p>
        </w:tc>
        <w:tc>
          <w:tcPr>
            <w:tcW w:w="2785" w:type="dxa"/>
            <w:tcBorders>
              <w:top w:val="single" w:sz="4" w:space="0" w:color="auto"/>
              <w:left w:val="single" w:sz="4" w:space="0" w:color="auto"/>
              <w:bottom w:val="nil"/>
              <w:right w:val="single" w:sz="4" w:space="0" w:color="auto"/>
            </w:tcBorders>
            <w:vAlign w:val="center"/>
          </w:tcPr>
          <w:p w14:paraId="6A63D2EF"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eastAsia="zh-CN"/>
              </w:rPr>
              <w:t>n41</w:t>
            </w:r>
            <w:r w:rsidRPr="00C30686">
              <w:rPr>
                <w:rFonts w:eastAsiaTheme="minorEastAsia"/>
                <w:vertAlign w:val="superscript"/>
                <w:lang w:val="en-US" w:eastAsia="zh-CN"/>
              </w:rPr>
              <w:t>7,9</w:t>
            </w:r>
          </w:p>
          <w:p w14:paraId="12A00813" w14:textId="77777777" w:rsidR="006F6378" w:rsidRPr="00C30686" w:rsidRDefault="006F6378" w:rsidP="0094020B">
            <w:pPr>
              <w:pStyle w:val="TAC"/>
              <w:rPr>
                <w:rFonts w:eastAsiaTheme="minorEastAsia"/>
                <w:vertAlign w:val="superscript"/>
                <w:lang w:val="en-US"/>
              </w:rPr>
            </w:pPr>
            <w:r w:rsidRPr="00C30686">
              <w:rPr>
                <w:rFonts w:eastAsiaTheme="minorEastAsia"/>
                <w:lang w:val="en-US"/>
              </w:rPr>
              <w:t>CA_n25A-n41A</w:t>
            </w:r>
            <w:r w:rsidRPr="00C30686">
              <w:rPr>
                <w:rFonts w:eastAsiaTheme="minorEastAsia"/>
                <w:vertAlign w:val="superscript"/>
                <w:lang w:val="en-US"/>
              </w:rPr>
              <w:t>7</w:t>
            </w:r>
          </w:p>
          <w:p w14:paraId="20626DF0" w14:textId="77777777" w:rsidR="006F6378" w:rsidRPr="00C30686" w:rsidRDefault="006F6378" w:rsidP="0094020B">
            <w:pPr>
              <w:pStyle w:val="TAC"/>
              <w:rPr>
                <w:rFonts w:eastAsiaTheme="minorEastAsia"/>
                <w:vertAlign w:val="superscript"/>
                <w:lang w:val="en-US"/>
              </w:rPr>
            </w:pPr>
            <w:r w:rsidRPr="00C30686">
              <w:rPr>
                <w:rFonts w:eastAsiaTheme="minorEastAsia"/>
                <w:lang w:val="en-US"/>
              </w:rPr>
              <w:t>CA_n25A-n71A</w:t>
            </w:r>
          </w:p>
          <w:p w14:paraId="7B204A07" w14:textId="77777777" w:rsidR="006F6378" w:rsidRPr="00C30686" w:rsidRDefault="006F6378" w:rsidP="0094020B">
            <w:pPr>
              <w:pStyle w:val="TAC"/>
              <w:rPr>
                <w:rFonts w:eastAsiaTheme="minorEastAsia"/>
                <w:vertAlign w:val="superscript"/>
                <w:lang w:val="en-US"/>
              </w:rPr>
            </w:pPr>
            <w:r w:rsidRPr="00C30686">
              <w:rPr>
                <w:rFonts w:eastAsiaTheme="minorEastAsia"/>
                <w:lang w:val="en-US"/>
              </w:rPr>
              <w:t>CA_n41A-n71A</w:t>
            </w:r>
            <w:r w:rsidRPr="00C30686">
              <w:rPr>
                <w:rFonts w:eastAsiaTheme="minorEastAsia"/>
                <w:vertAlign w:val="superscript"/>
                <w:lang w:val="en-US"/>
              </w:rPr>
              <w:t>7</w:t>
            </w:r>
          </w:p>
          <w:p w14:paraId="20C4F770" w14:textId="77777777" w:rsidR="006F6378" w:rsidRPr="00C30686" w:rsidRDefault="006F6378" w:rsidP="0094020B">
            <w:pPr>
              <w:pStyle w:val="TAC"/>
              <w:rPr>
                <w:rFonts w:eastAsiaTheme="minorEastAsia"/>
                <w:lang w:val="en-US" w:eastAsia="zh-CN"/>
              </w:rPr>
            </w:pPr>
            <w:r w:rsidRPr="00C30686">
              <w:rPr>
                <w:rFonts w:eastAsiaTheme="minorEastAsia"/>
                <w:szCs w:val="18"/>
                <w:lang w:val="en-US"/>
              </w:rPr>
              <w:t>CA_n41C</w:t>
            </w:r>
            <w:r w:rsidRPr="00C30686">
              <w:rPr>
                <w:rFonts w:eastAsiaTheme="minorEastAsia"/>
                <w:szCs w:val="18"/>
                <w:vertAlign w:val="superscript"/>
                <w:lang w:val="en-US"/>
              </w:rPr>
              <w:t>7</w:t>
            </w:r>
          </w:p>
        </w:tc>
        <w:tc>
          <w:tcPr>
            <w:tcW w:w="1259" w:type="dxa"/>
            <w:tcBorders>
              <w:top w:val="single" w:sz="4" w:space="0" w:color="auto"/>
              <w:left w:val="single" w:sz="4" w:space="0" w:color="auto"/>
              <w:bottom w:val="single" w:sz="4" w:space="0" w:color="auto"/>
              <w:right w:val="single" w:sz="4" w:space="0" w:color="auto"/>
            </w:tcBorders>
            <w:vAlign w:val="center"/>
          </w:tcPr>
          <w:p w14:paraId="3F55582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4822DF0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7CD2DEBD" w14:textId="77777777" w:rsidR="006F6378" w:rsidRPr="00C30686" w:rsidRDefault="006F6378" w:rsidP="0094020B">
            <w:pPr>
              <w:pStyle w:val="TAC"/>
              <w:rPr>
                <w:rFonts w:eastAsiaTheme="minorEastAsia" w:cs="Arial"/>
                <w:szCs w:val="18"/>
                <w:lang w:val="en-US" w:eastAsia="zh-CN"/>
              </w:rPr>
            </w:pPr>
            <w:r w:rsidRPr="00C30686">
              <w:rPr>
                <w:rFonts w:eastAsiaTheme="minorEastAsia"/>
                <w:lang w:val="en-US" w:eastAsia="zh-CN"/>
              </w:rPr>
              <w:t>0</w:t>
            </w:r>
          </w:p>
        </w:tc>
      </w:tr>
      <w:tr w:rsidR="006F6378" w:rsidRPr="00C30686" w14:paraId="742945C4" w14:textId="77777777" w:rsidTr="004F423A">
        <w:trPr>
          <w:trHeight w:val="29"/>
        </w:trPr>
        <w:tc>
          <w:tcPr>
            <w:tcW w:w="2742" w:type="dxa"/>
            <w:tcBorders>
              <w:top w:val="nil"/>
              <w:left w:val="single" w:sz="4" w:space="0" w:color="auto"/>
              <w:bottom w:val="nil"/>
              <w:right w:val="single" w:sz="4" w:space="0" w:color="auto"/>
            </w:tcBorders>
            <w:vAlign w:val="center"/>
          </w:tcPr>
          <w:p w14:paraId="6CCA685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C11DDB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473CF7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29EA9FC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CA_n41C_BCS0</w:t>
            </w:r>
          </w:p>
        </w:tc>
        <w:tc>
          <w:tcPr>
            <w:tcW w:w="2445" w:type="dxa"/>
            <w:tcBorders>
              <w:top w:val="nil"/>
              <w:left w:val="single" w:sz="4" w:space="0" w:color="auto"/>
              <w:bottom w:val="nil"/>
              <w:right w:val="single" w:sz="4" w:space="0" w:color="auto"/>
            </w:tcBorders>
            <w:vAlign w:val="center"/>
          </w:tcPr>
          <w:p w14:paraId="28FFB0AB" w14:textId="77777777" w:rsidR="006F6378" w:rsidRPr="00C30686" w:rsidRDefault="006F6378" w:rsidP="0094020B">
            <w:pPr>
              <w:pStyle w:val="TAC"/>
              <w:rPr>
                <w:rFonts w:eastAsiaTheme="minorEastAsia" w:cs="Arial"/>
                <w:szCs w:val="18"/>
                <w:lang w:val="en-US" w:eastAsia="zh-CN"/>
              </w:rPr>
            </w:pPr>
          </w:p>
        </w:tc>
      </w:tr>
      <w:tr w:rsidR="006F6378" w:rsidRPr="00C30686" w14:paraId="7ED14820" w14:textId="77777777" w:rsidTr="004F423A">
        <w:trPr>
          <w:trHeight w:val="29"/>
        </w:trPr>
        <w:tc>
          <w:tcPr>
            <w:tcW w:w="2742" w:type="dxa"/>
            <w:tcBorders>
              <w:top w:val="nil"/>
              <w:left w:val="single" w:sz="4" w:space="0" w:color="auto"/>
              <w:bottom w:val="nil"/>
              <w:right w:val="single" w:sz="4" w:space="0" w:color="auto"/>
            </w:tcBorders>
            <w:vAlign w:val="center"/>
          </w:tcPr>
          <w:p w14:paraId="6E66728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B4393E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A8E0B6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5658BD2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w:t>
            </w:r>
          </w:p>
        </w:tc>
        <w:tc>
          <w:tcPr>
            <w:tcW w:w="2445" w:type="dxa"/>
            <w:tcBorders>
              <w:top w:val="nil"/>
              <w:left w:val="single" w:sz="4" w:space="0" w:color="auto"/>
              <w:bottom w:val="single" w:sz="4" w:space="0" w:color="auto"/>
              <w:right w:val="single" w:sz="4" w:space="0" w:color="auto"/>
            </w:tcBorders>
            <w:vAlign w:val="center"/>
          </w:tcPr>
          <w:p w14:paraId="255D13E7" w14:textId="77777777" w:rsidR="006F6378" w:rsidRPr="00C30686" w:rsidRDefault="006F6378" w:rsidP="0094020B">
            <w:pPr>
              <w:pStyle w:val="TAC"/>
              <w:rPr>
                <w:rFonts w:eastAsiaTheme="minorEastAsia" w:cs="Arial"/>
                <w:szCs w:val="18"/>
                <w:lang w:val="en-US" w:eastAsia="zh-CN"/>
              </w:rPr>
            </w:pPr>
          </w:p>
        </w:tc>
      </w:tr>
      <w:tr w:rsidR="006F6378" w:rsidRPr="00C30686" w14:paraId="4B923A8B" w14:textId="77777777" w:rsidTr="004F423A">
        <w:trPr>
          <w:trHeight w:val="29"/>
        </w:trPr>
        <w:tc>
          <w:tcPr>
            <w:tcW w:w="2742" w:type="dxa"/>
            <w:tcBorders>
              <w:top w:val="nil"/>
              <w:left w:val="single" w:sz="4" w:space="0" w:color="auto"/>
              <w:bottom w:val="nil"/>
              <w:right w:val="single" w:sz="4" w:space="0" w:color="auto"/>
            </w:tcBorders>
            <w:vAlign w:val="center"/>
          </w:tcPr>
          <w:p w14:paraId="3DC8F13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0DA4236" w14:textId="77777777" w:rsidR="006F6378" w:rsidRPr="00C30686" w:rsidRDefault="006F6378" w:rsidP="0094020B">
            <w:pPr>
              <w:pStyle w:val="TAC"/>
              <w:rPr>
                <w:rFonts w:eastAsiaTheme="minorEastAsia"/>
                <w:szCs w:val="18"/>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02B082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7DE4A7A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480038DC"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1</w:t>
            </w:r>
          </w:p>
        </w:tc>
      </w:tr>
      <w:tr w:rsidR="006F6378" w:rsidRPr="00C30686" w14:paraId="17818EC3" w14:textId="77777777" w:rsidTr="004F423A">
        <w:trPr>
          <w:trHeight w:val="29"/>
        </w:trPr>
        <w:tc>
          <w:tcPr>
            <w:tcW w:w="2742" w:type="dxa"/>
            <w:tcBorders>
              <w:top w:val="nil"/>
              <w:left w:val="single" w:sz="4" w:space="0" w:color="auto"/>
              <w:bottom w:val="nil"/>
              <w:right w:val="single" w:sz="4" w:space="0" w:color="auto"/>
            </w:tcBorders>
            <w:vAlign w:val="center"/>
          </w:tcPr>
          <w:p w14:paraId="43DCD28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985F57E" w14:textId="77777777" w:rsidR="006F6378" w:rsidRPr="00C30686" w:rsidRDefault="006F6378" w:rsidP="0094020B">
            <w:pPr>
              <w:pStyle w:val="TAC"/>
              <w:rPr>
                <w:rFonts w:eastAsiaTheme="minorEastAsia"/>
                <w:szCs w:val="18"/>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32791D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50124E8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CA_n41C_BCS1</w:t>
            </w:r>
          </w:p>
        </w:tc>
        <w:tc>
          <w:tcPr>
            <w:tcW w:w="2445" w:type="dxa"/>
            <w:tcBorders>
              <w:top w:val="nil"/>
              <w:left w:val="single" w:sz="4" w:space="0" w:color="auto"/>
              <w:bottom w:val="nil"/>
              <w:right w:val="single" w:sz="4" w:space="0" w:color="auto"/>
            </w:tcBorders>
            <w:vAlign w:val="center"/>
          </w:tcPr>
          <w:p w14:paraId="695C5DA6" w14:textId="77777777" w:rsidR="006F6378" w:rsidRPr="00C30686" w:rsidRDefault="006F6378" w:rsidP="0094020B">
            <w:pPr>
              <w:pStyle w:val="TAC"/>
              <w:rPr>
                <w:rFonts w:eastAsiaTheme="minorEastAsia" w:cs="Arial"/>
                <w:szCs w:val="18"/>
                <w:lang w:val="en-US" w:eastAsia="zh-CN"/>
              </w:rPr>
            </w:pPr>
          </w:p>
        </w:tc>
      </w:tr>
      <w:tr w:rsidR="006F6378" w:rsidRPr="00C30686" w14:paraId="55D03ECC" w14:textId="77777777" w:rsidTr="004F423A">
        <w:trPr>
          <w:trHeight w:val="29"/>
        </w:trPr>
        <w:tc>
          <w:tcPr>
            <w:tcW w:w="2742" w:type="dxa"/>
            <w:tcBorders>
              <w:top w:val="nil"/>
              <w:left w:val="single" w:sz="4" w:space="0" w:color="auto"/>
              <w:bottom w:val="nil"/>
              <w:right w:val="single" w:sz="4" w:space="0" w:color="auto"/>
            </w:tcBorders>
            <w:vAlign w:val="center"/>
          </w:tcPr>
          <w:p w14:paraId="604E801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E93F2FA" w14:textId="77777777" w:rsidR="006F6378" w:rsidRPr="00C30686" w:rsidRDefault="006F6378" w:rsidP="0094020B">
            <w:pPr>
              <w:pStyle w:val="TAC"/>
              <w:rPr>
                <w:rFonts w:eastAsiaTheme="minorEastAsia"/>
                <w:szCs w:val="18"/>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CDD42C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5F56A91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w:t>
            </w:r>
          </w:p>
        </w:tc>
        <w:tc>
          <w:tcPr>
            <w:tcW w:w="2445" w:type="dxa"/>
            <w:tcBorders>
              <w:top w:val="nil"/>
              <w:left w:val="single" w:sz="4" w:space="0" w:color="auto"/>
              <w:bottom w:val="single" w:sz="4" w:space="0" w:color="auto"/>
              <w:right w:val="single" w:sz="4" w:space="0" w:color="auto"/>
            </w:tcBorders>
            <w:vAlign w:val="center"/>
          </w:tcPr>
          <w:p w14:paraId="1AA20CC2" w14:textId="77777777" w:rsidR="006F6378" w:rsidRPr="00C30686" w:rsidRDefault="006F6378" w:rsidP="0094020B">
            <w:pPr>
              <w:pStyle w:val="TAC"/>
              <w:rPr>
                <w:rFonts w:eastAsiaTheme="minorEastAsia" w:cs="Arial"/>
                <w:szCs w:val="18"/>
                <w:lang w:val="en-US" w:eastAsia="zh-CN"/>
              </w:rPr>
            </w:pPr>
          </w:p>
        </w:tc>
      </w:tr>
      <w:tr w:rsidR="006F6378" w:rsidRPr="00C30686" w14:paraId="56B5949D" w14:textId="77777777" w:rsidTr="004F423A">
        <w:trPr>
          <w:trHeight w:val="29"/>
        </w:trPr>
        <w:tc>
          <w:tcPr>
            <w:tcW w:w="2742" w:type="dxa"/>
            <w:tcBorders>
              <w:top w:val="nil"/>
              <w:left w:val="single" w:sz="4" w:space="0" w:color="auto"/>
              <w:bottom w:val="nil"/>
              <w:right w:val="single" w:sz="4" w:space="0" w:color="auto"/>
            </w:tcBorders>
            <w:vAlign w:val="center"/>
          </w:tcPr>
          <w:p w14:paraId="31060D8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041995B" w14:textId="77777777" w:rsidR="006F6378" w:rsidRPr="00C30686" w:rsidRDefault="006F6378" w:rsidP="0094020B">
            <w:pPr>
              <w:pStyle w:val="TAC"/>
              <w:rPr>
                <w:rFonts w:eastAsiaTheme="minorEastAsia"/>
                <w:szCs w:val="18"/>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FA5236D" w14:textId="77777777" w:rsidR="006F6378" w:rsidRPr="00C30686" w:rsidRDefault="006F6378" w:rsidP="0094020B">
            <w:pPr>
              <w:pStyle w:val="TAC"/>
              <w:rPr>
                <w:rFonts w:eastAsiaTheme="minorEastAsia"/>
                <w:lang w:val="en-US" w:eastAsia="zh-CN"/>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7D4D17F6"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n25 channel bandwidths in Table 5.3.5-1</w:t>
            </w:r>
          </w:p>
        </w:tc>
        <w:tc>
          <w:tcPr>
            <w:tcW w:w="2445" w:type="dxa"/>
            <w:tcBorders>
              <w:top w:val="single" w:sz="4" w:space="0" w:color="auto"/>
              <w:left w:val="single" w:sz="4" w:space="0" w:color="auto"/>
              <w:bottom w:val="nil"/>
              <w:right w:val="single" w:sz="4" w:space="0" w:color="auto"/>
            </w:tcBorders>
            <w:vAlign w:val="center"/>
          </w:tcPr>
          <w:p w14:paraId="119D32E1" w14:textId="77777777" w:rsidR="006F6378" w:rsidRPr="00C30686" w:rsidRDefault="006F6378" w:rsidP="0094020B">
            <w:pPr>
              <w:pStyle w:val="TAC"/>
              <w:rPr>
                <w:rFonts w:eastAsiaTheme="minorEastAsia" w:cs="Arial"/>
                <w:szCs w:val="18"/>
                <w:lang w:val="en-US" w:eastAsia="zh-CN"/>
              </w:rPr>
            </w:pPr>
            <w:r w:rsidRPr="00C30686">
              <w:rPr>
                <w:rFonts w:eastAsiaTheme="minorEastAsia"/>
                <w:lang w:val="en-US" w:eastAsia="zh-CN"/>
              </w:rPr>
              <w:t>4 and 5</w:t>
            </w:r>
          </w:p>
        </w:tc>
      </w:tr>
      <w:tr w:rsidR="006F6378" w:rsidRPr="00C30686" w14:paraId="2DB84962" w14:textId="77777777" w:rsidTr="004F423A">
        <w:trPr>
          <w:trHeight w:val="29"/>
        </w:trPr>
        <w:tc>
          <w:tcPr>
            <w:tcW w:w="2742" w:type="dxa"/>
            <w:tcBorders>
              <w:top w:val="nil"/>
              <w:left w:val="single" w:sz="4" w:space="0" w:color="auto"/>
              <w:bottom w:val="nil"/>
              <w:right w:val="single" w:sz="4" w:space="0" w:color="auto"/>
            </w:tcBorders>
            <w:vAlign w:val="center"/>
          </w:tcPr>
          <w:p w14:paraId="0F1331B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E6600EE" w14:textId="77777777" w:rsidR="006F6378" w:rsidRPr="00C30686" w:rsidRDefault="006F6378" w:rsidP="0094020B">
            <w:pPr>
              <w:pStyle w:val="TAC"/>
              <w:rPr>
                <w:rFonts w:eastAsiaTheme="minorEastAsia"/>
                <w:szCs w:val="18"/>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A3E9C0D" w14:textId="77777777" w:rsidR="006F6378" w:rsidRPr="00C30686" w:rsidRDefault="006F6378" w:rsidP="0094020B">
            <w:pPr>
              <w:pStyle w:val="TAC"/>
              <w:rPr>
                <w:rFonts w:eastAsiaTheme="minorEastAsia"/>
                <w:lang w:val="en-US" w:eastAsia="zh-CN"/>
              </w:rPr>
            </w:pPr>
            <w:r w:rsidRPr="00C30686">
              <w:rPr>
                <w:rFonts w:eastAsiaTheme="minorEastAsia"/>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2EF586A6"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CA_n41C BCS 4 and 5</w:t>
            </w:r>
          </w:p>
        </w:tc>
        <w:tc>
          <w:tcPr>
            <w:tcW w:w="2445" w:type="dxa"/>
            <w:tcBorders>
              <w:top w:val="nil"/>
              <w:left w:val="single" w:sz="4" w:space="0" w:color="auto"/>
              <w:bottom w:val="nil"/>
              <w:right w:val="single" w:sz="4" w:space="0" w:color="auto"/>
            </w:tcBorders>
            <w:vAlign w:val="center"/>
          </w:tcPr>
          <w:p w14:paraId="1C3B65AC" w14:textId="77777777" w:rsidR="006F6378" w:rsidRPr="00C30686" w:rsidRDefault="006F6378" w:rsidP="0094020B">
            <w:pPr>
              <w:pStyle w:val="TAC"/>
              <w:rPr>
                <w:rFonts w:eastAsiaTheme="minorEastAsia" w:cs="Arial"/>
                <w:szCs w:val="18"/>
                <w:lang w:val="en-US" w:eastAsia="zh-CN"/>
              </w:rPr>
            </w:pPr>
          </w:p>
        </w:tc>
      </w:tr>
      <w:tr w:rsidR="006F6378" w:rsidRPr="00C30686" w14:paraId="2EFAACE9"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1E3FC8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725BD5A1" w14:textId="77777777" w:rsidR="006F6378" w:rsidRPr="00C30686" w:rsidRDefault="006F6378" w:rsidP="0094020B">
            <w:pPr>
              <w:pStyle w:val="TAC"/>
              <w:rPr>
                <w:rFonts w:eastAsiaTheme="minorEastAsia"/>
                <w:szCs w:val="18"/>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81F74BA" w14:textId="77777777" w:rsidR="006F6378" w:rsidRPr="00C30686" w:rsidRDefault="006F6378" w:rsidP="0094020B">
            <w:pPr>
              <w:pStyle w:val="TAC"/>
              <w:rPr>
                <w:rFonts w:eastAsiaTheme="minorEastAsia"/>
                <w:lang w:val="en-US" w:eastAsia="zh-CN"/>
              </w:rPr>
            </w:pPr>
            <w:r w:rsidRPr="00C30686">
              <w:rPr>
                <w:rFonts w:eastAsiaTheme="minorEastAsia"/>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79CDEB7E"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n71 channel bandwidths in Table 5.3.5-1</w:t>
            </w:r>
          </w:p>
        </w:tc>
        <w:tc>
          <w:tcPr>
            <w:tcW w:w="2445" w:type="dxa"/>
            <w:tcBorders>
              <w:top w:val="nil"/>
              <w:left w:val="single" w:sz="4" w:space="0" w:color="auto"/>
              <w:bottom w:val="single" w:sz="4" w:space="0" w:color="auto"/>
              <w:right w:val="single" w:sz="4" w:space="0" w:color="auto"/>
            </w:tcBorders>
            <w:vAlign w:val="center"/>
          </w:tcPr>
          <w:p w14:paraId="6BD03E80" w14:textId="77777777" w:rsidR="006F6378" w:rsidRPr="00C30686" w:rsidRDefault="006F6378" w:rsidP="0094020B">
            <w:pPr>
              <w:pStyle w:val="TAC"/>
              <w:rPr>
                <w:rFonts w:eastAsiaTheme="minorEastAsia" w:cs="Arial"/>
                <w:szCs w:val="18"/>
                <w:lang w:val="en-US" w:eastAsia="zh-CN"/>
              </w:rPr>
            </w:pPr>
          </w:p>
        </w:tc>
      </w:tr>
      <w:tr w:rsidR="006F6378" w:rsidRPr="00C30686" w14:paraId="62ED951F"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1C83C9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CA_n25A-n41C-n71B</w:t>
            </w:r>
          </w:p>
        </w:tc>
        <w:tc>
          <w:tcPr>
            <w:tcW w:w="2785" w:type="dxa"/>
            <w:tcBorders>
              <w:top w:val="single" w:sz="4" w:space="0" w:color="auto"/>
              <w:left w:val="single" w:sz="4" w:space="0" w:color="auto"/>
              <w:bottom w:val="nil"/>
              <w:right w:val="single" w:sz="4" w:space="0" w:color="auto"/>
            </w:tcBorders>
            <w:vAlign w:val="center"/>
          </w:tcPr>
          <w:p w14:paraId="59C92D7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CA_n25A-n41A</w:t>
            </w:r>
          </w:p>
          <w:p w14:paraId="15E137E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CA_n25A-n71A</w:t>
            </w:r>
          </w:p>
          <w:p w14:paraId="7C2B137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CA_n41A-n71A</w:t>
            </w:r>
          </w:p>
          <w:p w14:paraId="1B9718BF" w14:textId="77777777" w:rsidR="006F6378" w:rsidRPr="00C30686" w:rsidRDefault="006F6378" w:rsidP="0094020B">
            <w:pPr>
              <w:pStyle w:val="TAC"/>
              <w:rPr>
                <w:rFonts w:eastAsiaTheme="minorEastAsia"/>
                <w:szCs w:val="18"/>
                <w:lang w:val="en-US"/>
              </w:rPr>
            </w:pPr>
            <w:r w:rsidRPr="00C30686">
              <w:rPr>
                <w:rFonts w:eastAsiaTheme="minorEastAsia"/>
                <w:szCs w:val="18"/>
                <w:lang w:val="en-US"/>
              </w:rPr>
              <w:t>CA_n41C</w:t>
            </w:r>
          </w:p>
        </w:tc>
        <w:tc>
          <w:tcPr>
            <w:tcW w:w="1259" w:type="dxa"/>
            <w:tcBorders>
              <w:top w:val="single" w:sz="4" w:space="0" w:color="auto"/>
              <w:left w:val="single" w:sz="4" w:space="0" w:color="auto"/>
              <w:bottom w:val="single" w:sz="4" w:space="0" w:color="auto"/>
              <w:right w:val="single" w:sz="4" w:space="0" w:color="auto"/>
            </w:tcBorders>
            <w:vAlign w:val="center"/>
          </w:tcPr>
          <w:p w14:paraId="0E9D20BF" w14:textId="77777777" w:rsidR="006F6378" w:rsidRPr="00C30686" w:rsidRDefault="006F6378" w:rsidP="0094020B">
            <w:pPr>
              <w:pStyle w:val="TAC"/>
              <w:rPr>
                <w:rFonts w:eastAsiaTheme="minorEastAsia"/>
                <w:lang w:val="en-US" w:eastAsia="zh-CN"/>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3CFDEC32"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n25 channel bandwidths in Table 5.3.5-1</w:t>
            </w:r>
          </w:p>
        </w:tc>
        <w:tc>
          <w:tcPr>
            <w:tcW w:w="2445" w:type="dxa"/>
            <w:tcBorders>
              <w:top w:val="single" w:sz="4" w:space="0" w:color="auto"/>
              <w:left w:val="single" w:sz="4" w:space="0" w:color="auto"/>
              <w:bottom w:val="nil"/>
              <w:right w:val="single" w:sz="4" w:space="0" w:color="auto"/>
            </w:tcBorders>
            <w:vAlign w:val="center"/>
          </w:tcPr>
          <w:p w14:paraId="745B0577" w14:textId="77777777" w:rsidR="006F6378" w:rsidRPr="00C30686" w:rsidRDefault="006F6378" w:rsidP="0094020B">
            <w:pPr>
              <w:pStyle w:val="TAC"/>
              <w:rPr>
                <w:rFonts w:eastAsiaTheme="minorEastAsia" w:cs="Arial"/>
                <w:szCs w:val="18"/>
                <w:lang w:val="en-US" w:eastAsia="zh-CN"/>
              </w:rPr>
            </w:pPr>
            <w:r w:rsidRPr="00C30686">
              <w:rPr>
                <w:rFonts w:eastAsiaTheme="minorEastAsia"/>
                <w:lang w:val="en-US" w:eastAsia="zh-CN"/>
              </w:rPr>
              <w:t>4 and 5</w:t>
            </w:r>
          </w:p>
        </w:tc>
      </w:tr>
      <w:tr w:rsidR="006F6378" w:rsidRPr="00C30686" w14:paraId="4834157B" w14:textId="77777777" w:rsidTr="004F423A">
        <w:trPr>
          <w:trHeight w:val="29"/>
        </w:trPr>
        <w:tc>
          <w:tcPr>
            <w:tcW w:w="2742" w:type="dxa"/>
            <w:tcBorders>
              <w:top w:val="nil"/>
              <w:left w:val="single" w:sz="4" w:space="0" w:color="auto"/>
              <w:bottom w:val="nil"/>
              <w:right w:val="single" w:sz="4" w:space="0" w:color="auto"/>
            </w:tcBorders>
            <w:vAlign w:val="center"/>
          </w:tcPr>
          <w:p w14:paraId="4F7EBFD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C93A048" w14:textId="77777777" w:rsidR="006F6378" w:rsidRPr="00C30686" w:rsidRDefault="006F6378" w:rsidP="0094020B">
            <w:pPr>
              <w:pStyle w:val="TAC"/>
              <w:rPr>
                <w:rFonts w:eastAsiaTheme="minorEastAsia"/>
                <w:szCs w:val="18"/>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678D4EE" w14:textId="77777777" w:rsidR="006F6378" w:rsidRPr="00C30686" w:rsidRDefault="006F6378" w:rsidP="0094020B">
            <w:pPr>
              <w:pStyle w:val="TAC"/>
              <w:rPr>
                <w:rFonts w:eastAsiaTheme="minorEastAsia"/>
                <w:lang w:val="en-US" w:eastAsia="zh-CN"/>
              </w:rPr>
            </w:pPr>
            <w:r w:rsidRPr="00C30686">
              <w:rPr>
                <w:rFonts w:eastAsiaTheme="minorEastAsia"/>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748D8214"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CA_n41C BCS 4 and 5</w:t>
            </w:r>
          </w:p>
        </w:tc>
        <w:tc>
          <w:tcPr>
            <w:tcW w:w="2445" w:type="dxa"/>
            <w:tcBorders>
              <w:top w:val="nil"/>
              <w:left w:val="single" w:sz="4" w:space="0" w:color="auto"/>
              <w:bottom w:val="nil"/>
              <w:right w:val="single" w:sz="4" w:space="0" w:color="auto"/>
            </w:tcBorders>
            <w:vAlign w:val="center"/>
          </w:tcPr>
          <w:p w14:paraId="73C42E60" w14:textId="77777777" w:rsidR="006F6378" w:rsidRPr="00C30686" w:rsidRDefault="006F6378" w:rsidP="0094020B">
            <w:pPr>
              <w:pStyle w:val="TAC"/>
              <w:rPr>
                <w:rFonts w:eastAsiaTheme="minorEastAsia" w:cs="Arial"/>
                <w:szCs w:val="18"/>
                <w:lang w:val="en-US" w:eastAsia="zh-CN"/>
              </w:rPr>
            </w:pPr>
          </w:p>
        </w:tc>
      </w:tr>
      <w:tr w:rsidR="006F6378" w:rsidRPr="00C30686" w14:paraId="392FF6B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128EC3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69FB06B2" w14:textId="77777777" w:rsidR="006F6378" w:rsidRPr="00C30686" w:rsidRDefault="006F6378" w:rsidP="0094020B">
            <w:pPr>
              <w:pStyle w:val="TAC"/>
              <w:rPr>
                <w:rFonts w:eastAsiaTheme="minorEastAsia"/>
                <w:szCs w:val="18"/>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E3CB926" w14:textId="77777777" w:rsidR="006F6378" w:rsidRPr="00C30686" w:rsidRDefault="006F6378" w:rsidP="0094020B">
            <w:pPr>
              <w:pStyle w:val="TAC"/>
              <w:rPr>
                <w:rFonts w:eastAsiaTheme="minorEastAsia"/>
                <w:lang w:val="en-US" w:eastAsia="zh-CN"/>
              </w:rPr>
            </w:pPr>
            <w:r w:rsidRPr="00C30686">
              <w:rPr>
                <w:rFonts w:eastAsiaTheme="minorEastAsia"/>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5A97C284"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CA_n71B BCS 4 and 5</w:t>
            </w:r>
          </w:p>
        </w:tc>
        <w:tc>
          <w:tcPr>
            <w:tcW w:w="2445" w:type="dxa"/>
            <w:tcBorders>
              <w:top w:val="nil"/>
              <w:left w:val="single" w:sz="4" w:space="0" w:color="auto"/>
              <w:bottom w:val="nil"/>
              <w:right w:val="single" w:sz="4" w:space="0" w:color="auto"/>
            </w:tcBorders>
            <w:vAlign w:val="center"/>
          </w:tcPr>
          <w:p w14:paraId="0B0E2862" w14:textId="77777777" w:rsidR="006F6378" w:rsidRPr="00C30686" w:rsidRDefault="006F6378" w:rsidP="0094020B">
            <w:pPr>
              <w:pStyle w:val="TAC"/>
              <w:rPr>
                <w:rFonts w:eastAsiaTheme="minorEastAsia" w:cs="Arial"/>
                <w:szCs w:val="18"/>
                <w:lang w:val="en-US" w:eastAsia="zh-CN"/>
              </w:rPr>
            </w:pPr>
          </w:p>
        </w:tc>
      </w:tr>
      <w:tr w:rsidR="006F6378" w:rsidRPr="00C30686" w14:paraId="19BC5C1B"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017BBE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CA_n25A-n41C-n71(2A)</w:t>
            </w:r>
          </w:p>
        </w:tc>
        <w:tc>
          <w:tcPr>
            <w:tcW w:w="2785" w:type="dxa"/>
            <w:tcBorders>
              <w:top w:val="single" w:sz="4" w:space="0" w:color="auto"/>
              <w:left w:val="single" w:sz="4" w:space="0" w:color="auto"/>
              <w:bottom w:val="nil"/>
              <w:right w:val="single" w:sz="4" w:space="0" w:color="auto"/>
            </w:tcBorders>
            <w:vAlign w:val="center"/>
          </w:tcPr>
          <w:p w14:paraId="299000A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CA_n25A-n41A</w:t>
            </w:r>
          </w:p>
          <w:p w14:paraId="1475026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CA_n25A-n71A</w:t>
            </w:r>
          </w:p>
          <w:p w14:paraId="67EAB9D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CA_n41A-n71A</w:t>
            </w:r>
          </w:p>
          <w:p w14:paraId="32E8F17B" w14:textId="77777777" w:rsidR="006F6378" w:rsidRPr="00C30686" w:rsidRDefault="006F6378" w:rsidP="0094020B">
            <w:pPr>
              <w:pStyle w:val="TAC"/>
              <w:rPr>
                <w:rFonts w:eastAsiaTheme="minorEastAsia"/>
                <w:szCs w:val="18"/>
                <w:lang w:val="en-US"/>
              </w:rPr>
            </w:pPr>
            <w:r w:rsidRPr="00C30686">
              <w:rPr>
                <w:rFonts w:eastAsiaTheme="minorEastAsia"/>
                <w:szCs w:val="18"/>
                <w:lang w:val="en-US"/>
              </w:rPr>
              <w:t>CA_n41C</w:t>
            </w:r>
          </w:p>
        </w:tc>
        <w:tc>
          <w:tcPr>
            <w:tcW w:w="1259" w:type="dxa"/>
            <w:tcBorders>
              <w:top w:val="single" w:sz="4" w:space="0" w:color="auto"/>
              <w:left w:val="single" w:sz="4" w:space="0" w:color="auto"/>
              <w:bottom w:val="single" w:sz="4" w:space="0" w:color="auto"/>
              <w:right w:val="single" w:sz="4" w:space="0" w:color="auto"/>
            </w:tcBorders>
            <w:vAlign w:val="center"/>
          </w:tcPr>
          <w:p w14:paraId="2D84DD3E" w14:textId="77777777" w:rsidR="006F6378" w:rsidRPr="00C30686" w:rsidRDefault="006F6378" w:rsidP="0094020B">
            <w:pPr>
              <w:pStyle w:val="TAC"/>
              <w:rPr>
                <w:rFonts w:eastAsiaTheme="minorEastAsia"/>
                <w:lang w:val="en-US" w:eastAsia="zh-CN"/>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5D285A08"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n25 channel bandwidths in Table 5.3.5-1</w:t>
            </w:r>
          </w:p>
        </w:tc>
        <w:tc>
          <w:tcPr>
            <w:tcW w:w="2445" w:type="dxa"/>
            <w:tcBorders>
              <w:top w:val="nil"/>
              <w:left w:val="single" w:sz="4" w:space="0" w:color="auto"/>
              <w:bottom w:val="nil"/>
              <w:right w:val="single" w:sz="4" w:space="0" w:color="auto"/>
            </w:tcBorders>
            <w:vAlign w:val="center"/>
          </w:tcPr>
          <w:p w14:paraId="7012BBD2" w14:textId="77777777" w:rsidR="006F6378" w:rsidRPr="00C30686" w:rsidRDefault="006F6378" w:rsidP="0094020B">
            <w:pPr>
              <w:pStyle w:val="TAC"/>
              <w:rPr>
                <w:rFonts w:eastAsiaTheme="minorEastAsia" w:cs="Arial"/>
                <w:szCs w:val="18"/>
                <w:lang w:val="en-US" w:eastAsia="zh-CN"/>
              </w:rPr>
            </w:pPr>
            <w:r w:rsidRPr="00C30686">
              <w:rPr>
                <w:rFonts w:eastAsiaTheme="minorEastAsia"/>
                <w:lang w:val="en-US" w:eastAsia="zh-CN"/>
              </w:rPr>
              <w:t>4 and 5</w:t>
            </w:r>
          </w:p>
        </w:tc>
      </w:tr>
      <w:tr w:rsidR="006F6378" w:rsidRPr="00C30686" w14:paraId="23D9AEFC" w14:textId="77777777" w:rsidTr="004F423A">
        <w:trPr>
          <w:trHeight w:val="29"/>
        </w:trPr>
        <w:tc>
          <w:tcPr>
            <w:tcW w:w="2742" w:type="dxa"/>
            <w:tcBorders>
              <w:top w:val="nil"/>
              <w:left w:val="single" w:sz="4" w:space="0" w:color="auto"/>
              <w:bottom w:val="nil"/>
              <w:right w:val="single" w:sz="4" w:space="0" w:color="auto"/>
            </w:tcBorders>
            <w:vAlign w:val="center"/>
          </w:tcPr>
          <w:p w14:paraId="6A26322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65FD54B" w14:textId="77777777" w:rsidR="006F6378" w:rsidRPr="00C30686" w:rsidRDefault="006F6378" w:rsidP="0094020B">
            <w:pPr>
              <w:pStyle w:val="TAC"/>
              <w:rPr>
                <w:rFonts w:eastAsiaTheme="minorEastAsia"/>
                <w:szCs w:val="18"/>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5867C22" w14:textId="77777777" w:rsidR="006F6378" w:rsidRPr="00C30686" w:rsidRDefault="006F6378" w:rsidP="0094020B">
            <w:pPr>
              <w:pStyle w:val="TAC"/>
              <w:rPr>
                <w:rFonts w:eastAsiaTheme="minorEastAsia"/>
                <w:lang w:val="en-US" w:eastAsia="zh-CN"/>
              </w:rPr>
            </w:pPr>
            <w:r w:rsidRPr="00C30686">
              <w:rPr>
                <w:rFonts w:eastAsiaTheme="minorEastAsia"/>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0354EEAF"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CA_n41C BCS 4 and 5</w:t>
            </w:r>
          </w:p>
        </w:tc>
        <w:tc>
          <w:tcPr>
            <w:tcW w:w="2445" w:type="dxa"/>
            <w:tcBorders>
              <w:top w:val="nil"/>
              <w:left w:val="single" w:sz="4" w:space="0" w:color="auto"/>
              <w:bottom w:val="nil"/>
              <w:right w:val="single" w:sz="4" w:space="0" w:color="auto"/>
            </w:tcBorders>
            <w:vAlign w:val="center"/>
          </w:tcPr>
          <w:p w14:paraId="6C556A3E" w14:textId="77777777" w:rsidR="006F6378" w:rsidRPr="00C30686" w:rsidRDefault="006F6378" w:rsidP="0094020B">
            <w:pPr>
              <w:pStyle w:val="TAC"/>
              <w:rPr>
                <w:rFonts w:eastAsiaTheme="minorEastAsia" w:cs="Arial"/>
                <w:szCs w:val="18"/>
                <w:lang w:val="en-US" w:eastAsia="zh-CN"/>
              </w:rPr>
            </w:pPr>
          </w:p>
        </w:tc>
      </w:tr>
      <w:tr w:rsidR="006F6378" w:rsidRPr="00C30686" w14:paraId="72EBA84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11AB7A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2904BE7D" w14:textId="77777777" w:rsidR="006F6378" w:rsidRPr="00C30686" w:rsidRDefault="006F6378" w:rsidP="0094020B">
            <w:pPr>
              <w:pStyle w:val="TAC"/>
              <w:rPr>
                <w:rFonts w:eastAsiaTheme="minorEastAsia"/>
                <w:szCs w:val="18"/>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60C910F" w14:textId="77777777" w:rsidR="006F6378" w:rsidRPr="00C30686" w:rsidRDefault="006F6378" w:rsidP="0094020B">
            <w:pPr>
              <w:pStyle w:val="TAC"/>
              <w:rPr>
                <w:rFonts w:eastAsiaTheme="minorEastAsia"/>
                <w:lang w:val="en-US" w:eastAsia="zh-CN"/>
              </w:rPr>
            </w:pPr>
            <w:r w:rsidRPr="00C30686">
              <w:rPr>
                <w:rFonts w:eastAsiaTheme="minorEastAsia"/>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1B25C983"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CA_n71(2A) BCS 4 and 5</w:t>
            </w:r>
          </w:p>
        </w:tc>
        <w:tc>
          <w:tcPr>
            <w:tcW w:w="2445" w:type="dxa"/>
            <w:tcBorders>
              <w:top w:val="nil"/>
              <w:left w:val="single" w:sz="4" w:space="0" w:color="auto"/>
              <w:bottom w:val="single" w:sz="4" w:space="0" w:color="auto"/>
              <w:right w:val="single" w:sz="4" w:space="0" w:color="auto"/>
            </w:tcBorders>
            <w:vAlign w:val="center"/>
          </w:tcPr>
          <w:p w14:paraId="13B070FF" w14:textId="77777777" w:rsidR="006F6378" w:rsidRPr="00C30686" w:rsidRDefault="006F6378" w:rsidP="0094020B">
            <w:pPr>
              <w:pStyle w:val="TAC"/>
              <w:rPr>
                <w:rFonts w:eastAsiaTheme="minorEastAsia" w:cs="Arial"/>
                <w:szCs w:val="18"/>
                <w:lang w:val="en-US" w:eastAsia="zh-CN"/>
              </w:rPr>
            </w:pPr>
          </w:p>
        </w:tc>
      </w:tr>
      <w:tr w:rsidR="006F6378" w:rsidRPr="00C30686" w14:paraId="269C66E8"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5A363C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CA_n25A-n41(A-C)-n71A</w:t>
            </w:r>
          </w:p>
        </w:tc>
        <w:tc>
          <w:tcPr>
            <w:tcW w:w="2785" w:type="dxa"/>
            <w:tcBorders>
              <w:top w:val="single" w:sz="4" w:space="0" w:color="auto"/>
              <w:left w:val="single" w:sz="4" w:space="0" w:color="auto"/>
              <w:bottom w:val="nil"/>
              <w:right w:val="single" w:sz="4" w:space="0" w:color="auto"/>
            </w:tcBorders>
            <w:vAlign w:val="center"/>
          </w:tcPr>
          <w:p w14:paraId="7837240D"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eastAsia="zh-CN"/>
              </w:rPr>
              <w:t>n41</w:t>
            </w:r>
            <w:r w:rsidRPr="00C30686">
              <w:rPr>
                <w:rFonts w:eastAsiaTheme="minorEastAsia"/>
                <w:vertAlign w:val="superscript"/>
                <w:lang w:val="en-US" w:eastAsia="zh-CN"/>
              </w:rPr>
              <w:t>7,9</w:t>
            </w:r>
          </w:p>
          <w:p w14:paraId="766EFC5B" w14:textId="77777777" w:rsidR="006F6378" w:rsidRPr="00C30686" w:rsidRDefault="006F6378" w:rsidP="0094020B">
            <w:pPr>
              <w:pStyle w:val="TAC"/>
              <w:rPr>
                <w:rFonts w:eastAsiaTheme="minorEastAsia"/>
                <w:szCs w:val="18"/>
                <w:lang w:val="en-US"/>
              </w:rPr>
            </w:pPr>
            <w:r w:rsidRPr="00C30686">
              <w:rPr>
                <w:rFonts w:eastAsiaTheme="minorEastAsia"/>
                <w:szCs w:val="18"/>
                <w:lang w:val="en-US"/>
              </w:rPr>
              <w:t>CA_n25A-n41A</w:t>
            </w:r>
            <w:r w:rsidRPr="00C30686">
              <w:rPr>
                <w:rFonts w:eastAsiaTheme="minorEastAsia"/>
                <w:vertAlign w:val="superscript"/>
                <w:lang w:val="en-US" w:eastAsia="zh-CN"/>
              </w:rPr>
              <w:t>7</w:t>
            </w:r>
          </w:p>
          <w:p w14:paraId="1AD43628" w14:textId="77777777" w:rsidR="006F6378" w:rsidRPr="00C30686" w:rsidRDefault="006F6378" w:rsidP="0094020B">
            <w:pPr>
              <w:pStyle w:val="TAC"/>
              <w:rPr>
                <w:rFonts w:eastAsiaTheme="minorEastAsia"/>
                <w:szCs w:val="18"/>
                <w:lang w:val="en-US"/>
              </w:rPr>
            </w:pPr>
            <w:r w:rsidRPr="00C30686">
              <w:rPr>
                <w:rFonts w:eastAsiaTheme="minorEastAsia"/>
                <w:szCs w:val="18"/>
                <w:lang w:val="en-US"/>
              </w:rPr>
              <w:t>CA_n25A-n71A</w:t>
            </w:r>
          </w:p>
          <w:p w14:paraId="5A2E6330" w14:textId="77777777" w:rsidR="006F6378" w:rsidRPr="00C30686" w:rsidRDefault="006F6378" w:rsidP="0094020B">
            <w:pPr>
              <w:pStyle w:val="TAC"/>
              <w:rPr>
                <w:rFonts w:eastAsiaTheme="minorEastAsia"/>
                <w:szCs w:val="18"/>
                <w:lang w:val="en-US"/>
              </w:rPr>
            </w:pPr>
            <w:r w:rsidRPr="00C30686">
              <w:rPr>
                <w:rFonts w:eastAsiaTheme="minorEastAsia"/>
                <w:szCs w:val="18"/>
                <w:lang w:val="en-US"/>
              </w:rPr>
              <w:t>CA_n41A-n71A</w:t>
            </w:r>
            <w:r w:rsidRPr="00C30686">
              <w:rPr>
                <w:rFonts w:eastAsiaTheme="minorEastAsia"/>
                <w:vertAlign w:val="superscript"/>
                <w:lang w:val="en-US" w:eastAsia="zh-CN"/>
              </w:rPr>
              <w:t>7</w:t>
            </w:r>
          </w:p>
          <w:p w14:paraId="40A00D4B" w14:textId="77777777" w:rsidR="006F6378" w:rsidRPr="00C30686" w:rsidRDefault="006F6378" w:rsidP="0094020B">
            <w:pPr>
              <w:pStyle w:val="TAC"/>
              <w:rPr>
                <w:rFonts w:eastAsiaTheme="minorEastAsia"/>
                <w:szCs w:val="18"/>
                <w:lang w:val="en-US"/>
              </w:rPr>
            </w:pPr>
            <w:r w:rsidRPr="00C30686">
              <w:rPr>
                <w:rFonts w:eastAsiaTheme="minorEastAsia"/>
                <w:szCs w:val="18"/>
                <w:lang w:val="en-US"/>
              </w:rPr>
              <w:t>CA_n41C</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572ABC74" w14:textId="77777777" w:rsidR="006F6378" w:rsidRPr="00C30686" w:rsidRDefault="006F6378" w:rsidP="0094020B">
            <w:pPr>
              <w:pStyle w:val="TAC"/>
              <w:rPr>
                <w:rFonts w:eastAsiaTheme="minorEastAsia"/>
                <w:lang w:val="en-US"/>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1D8C8F8D"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n25 channel bandwidths in Table 5.3.5-1</w:t>
            </w:r>
          </w:p>
        </w:tc>
        <w:tc>
          <w:tcPr>
            <w:tcW w:w="2445" w:type="dxa"/>
            <w:tcBorders>
              <w:top w:val="single" w:sz="4" w:space="0" w:color="auto"/>
              <w:left w:val="single" w:sz="4" w:space="0" w:color="auto"/>
              <w:bottom w:val="nil"/>
              <w:right w:val="single" w:sz="4" w:space="0" w:color="auto"/>
            </w:tcBorders>
            <w:vAlign w:val="center"/>
          </w:tcPr>
          <w:p w14:paraId="346BCCCB"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4 and 5</w:t>
            </w:r>
          </w:p>
        </w:tc>
      </w:tr>
      <w:tr w:rsidR="006F6378" w:rsidRPr="00C30686" w14:paraId="4C5824E7" w14:textId="77777777" w:rsidTr="004F423A">
        <w:trPr>
          <w:trHeight w:val="29"/>
        </w:trPr>
        <w:tc>
          <w:tcPr>
            <w:tcW w:w="2742" w:type="dxa"/>
            <w:tcBorders>
              <w:top w:val="nil"/>
              <w:left w:val="single" w:sz="4" w:space="0" w:color="auto"/>
              <w:bottom w:val="nil"/>
              <w:right w:val="single" w:sz="4" w:space="0" w:color="auto"/>
            </w:tcBorders>
            <w:vAlign w:val="center"/>
          </w:tcPr>
          <w:p w14:paraId="59249FF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D1A47E2" w14:textId="77777777" w:rsidR="006F6378" w:rsidRPr="00C30686" w:rsidRDefault="006F6378" w:rsidP="0094020B">
            <w:pPr>
              <w:pStyle w:val="TAC"/>
              <w:rPr>
                <w:rFonts w:eastAsiaTheme="minorEastAsia"/>
                <w:szCs w:val="18"/>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44491EE" w14:textId="77777777" w:rsidR="006F6378" w:rsidRPr="00C30686" w:rsidRDefault="006F6378" w:rsidP="0094020B">
            <w:pPr>
              <w:pStyle w:val="TAC"/>
              <w:rPr>
                <w:rFonts w:eastAsiaTheme="minorEastAsia"/>
                <w:lang w:val="en-US"/>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759F0F6E"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CA_n41(A-C) BCS 4 and 5</w:t>
            </w:r>
          </w:p>
        </w:tc>
        <w:tc>
          <w:tcPr>
            <w:tcW w:w="2445" w:type="dxa"/>
            <w:tcBorders>
              <w:top w:val="nil"/>
              <w:left w:val="single" w:sz="4" w:space="0" w:color="auto"/>
              <w:bottom w:val="nil"/>
              <w:right w:val="single" w:sz="4" w:space="0" w:color="auto"/>
            </w:tcBorders>
            <w:vAlign w:val="center"/>
          </w:tcPr>
          <w:p w14:paraId="721FE319" w14:textId="77777777" w:rsidR="006F6378" w:rsidRPr="00C30686" w:rsidRDefault="006F6378" w:rsidP="0094020B">
            <w:pPr>
              <w:pStyle w:val="TAC"/>
              <w:rPr>
                <w:rFonts w:eastAsiaTheme="minorEastAsia" w:cs="Arial"/>
                <w:szCs w:val="18"/>
                <w:lang w:val="en-US" w:eastAsia="zh-CN"/>
              </w:rPr>
            </w:pPr>
          </w:p>
        </w:tc>
      </w:tr>
      <w:tr w:rsidR="006F6378" w:rsidRPr="00C30686" w14:paraId="70A964DA"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C8C7E4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64D4FA6D" w14:textId="77777777" w:rsidR="006F6378" w:rsidRPr="00C30686" w:rsidRDefault="006F6378" w:rsidP="0094020B">
            <w:pPr>
              <w:pStyle w:val="TAC"/>
              <w:rPr>
                <w:rFonts w:eastAsiaTheme="minorEastAsia"/>
                <w:szCs w:val="18"/>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9980E06" w14:textId="77777777" w:rsidR="006F6378" w:rsidRPr="00C30686" w:rsidRDefault="006F6378" w:rsidP="0094020B">
            <w:pPr>
              <w:pStyle w:val="TAC"/>
              <w:rPr>
                <w:rFonts w:eastAsiaTheme="minorEastAsia"/>
                <w:lang w:val="en-US"/>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395EE1A2"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n71 channel bandwidths in Table 5.3.5-1</w:t>
            </w:r>
          </w:p>
        </w:tc>
        <w:tc>
          <w:tcPr>
            <w:tcW w:w="2445" w:type="dxa"/>
            <w:tcBorders>
              <w:top w:val="nil"/>
              <w:left w:val="single" w:sz="4" w:space="0" w:color="auto"/>
              <w:bottom w:val="single" w:sz="4" w:space="0" w:color="auto"/>
              <w:right w:val="single" w:sz="4" w:space="0" w:color="auto"/>
            </w:tcBorders>
            <w:vAlign w:val="center"/>
          </w:tcPr>
          <w:p w14:paraId="0802DB72" w14:textId="77777777" w:rsidR="006F6378" w:rsidRPr="00C30686" w:rsidRDefault="006F6378" w:rsidP="0094020B">
            <w:pPr>
              <w:pStyle w:val="TAC"/>
              <w:rPr>
                <w:rFonts w:eastAsiaTheme="minorEastAsia" w:cs="Arial"/>
                <w:szCs w:val="18"/>
                <w:lang w:val="en-US" w:eastAsia="zh-CN"/>
              </w:rPr>
            </w:pPr>
          </w:p>
        </w:tc>
      </w:tr>
      <w:tr w:rsidR="006F6378" w:rsidRPr="00C30686" w14:paraId="39627A2C"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D8EE121" w14:textId="77777777" w:rsidR="006F6378" w:rsidRPr="00C30686" w:rsidRDefault="006F6378" w:rsidP="0094020B">
            <w:pPr>
              <w:pStyle w:val="TAC"/>
              <w:rPr>
                <w:rFonts w:eastAsiaTheme="minorEastAsia"/>
                <w:lang w:val="en-US"/>
              </w:rPr>
            </w:pPr>
            <w:r w:rsidRPr="00C30686">
              <w:rPr>
                <w:rFonts w:eastAsiaTheme="minorEastAsia"/>
                <w:lang w:val="en-US" w:eastAsia="zh-CN"/>
              </w:rPr>
              <w:t>CA_n25(2A)-n41A-n71A</w:t>
            </w:r>
          </w:p>
        </w:tc>
        <w:tc>
          <w:tcPr>
            <w:tcW w:w="2785" w:type="dxa"/>
            <w:tcBorders>
              <w:top w:val="single" w:sz="4" w:space="0" w:color="auto"/>
              <w:left w:val="single" w:sz="4" w:space="0" w:color="auto"/>
              <w:bottom w:val="nil"/>
              <w:right w:val="single" w:sz="4" w:space="0" w:color="auto"/>
            </w:tcBorders>
            <w:vAlign w:val="center"/>
          </w:tcPr>
          <w:p w14:paraId="5D5F720C"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eastAsia="zh-CN"/>
              </w:rPr>
              <w:t>n41</w:t>
            </w:r>
            <w:r w:rsidRPr="00C30686">
              <w:rPr>
                <w:rFonts w:eastAsiaTheme="minorEastAsia"/>
                <w:vertAlign w:val="superscript"/>
                <w:lang w:val="en-US" w:eastAsia="zh-CN"/>
              </w:rPr>
              <w:t>7,9</w:t>
            </w:r>
          </w:p>
          <w:p w14:paraId="31A72601" w14:textId="77777777" w:rsidR="006F6378" w:rsidRPr="00C30686" w:rsidRDefault="006F6378" w:rsidP="0094020B">
            <w:pPr>
              <w:pStyle w:val="TAC"/>
              <w:rPr>
                <w:rFonts w:eastAsiaTheme="minorEastAsia"/>
                <w:lang w:eastAsia="zh-CN"/>
              </w:rPr>
            </w:pPr>
            <w:r w:rsidRPr="00C30686">
              <w:rPr>
                <w:rFonts w:eastAsiaTheme="minorEastAsia" w:hint="eastAsia"/>
                <w:lang w:eastAsia="zh-CN"/>
              </w:rPr>
              <w:t>C</w:t>
            </w:r>
            <w:r w:rsidRPr="00C30686">
              <w:rPr>
                <w:rFonts w:eastAsiaTheme="minorEastAsia"/>
                <w:lang w:eastAsia="zh-CN"/>
              </w:rPr>
              <w:t>A_n25A-n41A</w:t>
            </w:r>
            <w:r w:rsidRPr="00C30686">
              <w:rPr>
                <w:rFonts w:eastAsiaTheme="minorEastAsia"/>
                <w:vertAlign w:val="superscript"/>
                <w:lang w:val="en-US" w:eastAsia="zh-CN"/>
              </w:rPr>
              <w:t>7</w:t>
            </w:r>
          </w:p>
          <w:p w14:paraId="7469C090" w14:textId="77777777" w:rsidR="006F6378" w:rsidRPr="00C30686" w:rsidRDefault="006F6378" w:rsidP="0094020B">
            <w:pPr>
              <w:pStyle w:val="TAC"/>
              <w:rPr>
                <w:rFonts w:eastAsiaTheme="minorEastAsia"/>
                <w:lang w:eastAsia="zh-CN"/>
              </w:rPr>
            </w:pPr>
            <w:r w:rsidRPr="00C30686">
              <w:rPr>
                <w:rFonts w:eastAsiaTheme="minorEastAsia"/>
                <w:lang w:eastAsia="zh-CN"/>
              </w:rPr>
              <w:t>CA_n25A-n71A</w:t>
            </w:r>
          </w:p>
          <w:p w14:paraId="180D4A1A" w14:textId="77777777" w:rsidR="006F6378" w:rsidRPr="00C30686" w:rsidRDefault="006F6378" w:rsidP="0094020B">
            <w:pPr>
              <w:pStyle w:val="TAC"/>
              <w:rPr>
                <w:rFonts w:eastAsiaTheme="minorEastAsia"/>
                <w:lang w:eastAsia="zh-CN"/>
              </w:rPr>
            </w:pPr>
            <w:r w:rsidRPr="00C30686">
              <w:rPr>
                <w:rFonts w:eastAsiaTheme="minorEastAsia"/>
                <w:lang w:eastAsia="zh-CN"/>
              </w:rPr>
              <w:t>CA_n41A-n71A</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50E08F9A" w14:textId="77777777" w:rsidR="006F6378" w:rsidRPr="00C30686" w:rsidRDefault="006F6378" w:rsidP="0094020B">
            <w:pPr>
              <w:pStyle w:val="TAC"/>
              <w:rPr>
                <w:rFonts w:eastAsiaTheme="minorEastAsia"/>
                <w:lang w:val="en-US"/>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51F1DDB6"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CA_n25(2A)_BCS1</w:t>
            </w:r>
          </w:p>
        </w:tc>
        <w:tc>
          <w:tcPr>
            <w:tcW w:w="2445" w:type="dxa"/>
            <w:tcBorders>
              <w:top w:val="single" w:sz="4" w:space="0" w:color="auto"/>
              <w:left w:val="single" w:sz="4" w:space="0" w:color="auto"/>
              <w:bottom w:val="nil"/>
              <w:right w:val="single" w:sz="4" w:space="0" w:color="auto"/>
            </w:tcBorders>
            <w:vAlign w:val="center"/>
          </w:tcPr>
          <w:p w14:paraId="46D375FE"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0</w:t>
            </w:r>
          </w:p>
        </w:tc>
      </w:tr>
      <w:tr w:rsidR="006F6378" w:rsidRPr="00C30686" w14:paraId="22D2ED33" w14:textId="77777777" w:rsidTr="004F423A">
        <w:trPr>
          <w:trHeight w:val="29"/>
        </w:trPr>
        <w:tc>
          <w:tcPr>
            <w:tcW w:w="2742" w:type="dxa"/>
            <w:tcBorders>
              <w:top w:val="nil"/>
              <w:left w:val="single" w:sz="4" w:space="0" w:color="auto"/>
              <w:bottom w:val="nil"/>
              <w:right w:val="single" w:sz="4" w:space="0" w:color="auto"/>
            </w:tcBorders>
            <w:vAlign w:val="center"/>
          </w:tcPr>
          <w:p w14:paraId="11F5CF37"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1E1B33AB" w14:textId="77777777" w:rsidR="006F6378" w:rsidRPr="00C30686" w:rsidRDefault="006F6378" w:rsidP="0094020B">
            <w:pPr>
              <w:pStyle w:val="TAC"/>
              <w:rPr>
                <w:rFonts w:eastAsiaTheme="minorEastAsia"/>
                <w:szCs w:val="18"/>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499F3ED" w14:textId="77777777" w:rsidR="006F6378" w:rsidRPr="00C30686" w:rsidRDefault="006F6378" w:rsidP="0094020B">
            <w:pPr>
              <w:pStyle w:val="TAC"/>
              <w:rPr>
                <w:rFonts w:eastAsiaTheme="minorEastAsia"/>
                <w:lang w:val="en-US"/>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712F858A"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10, 15, 20, 30, 40, 50, 60, 80, 90, 100</w:t>
            </w:r>
          </w:p>
        </w:tc>
        <w:tc>
          <w:tcPr>
            <w:tcW w:w="2445" w:type="dxa"/>
            <w:tcBorders>
              <w:top w:val="nil"/>
              <w:left w:val="single" w:sz="4" w:space="0" w:color="auto"/>
              <w:bottom w:val="nil"/>
              <w:right w:val="single" w:sz="4" w:space="0" w:color="auto"/>
            </w:tcBorders>
            <w:vAlign w:val="center"/>
          </w:tcPr>
          <w:p w14:paraId="4722F30C" w14:textId="77777777" w:rsidR="006F6378" w:rsidRPr="00C30686" w:rsidRDefault="006F6378" w:rsidP="0094020B">
            <w:pPr>
              <w:pStyle w:val="TAC"/>
              <w:rPr>
                <w:rFonts w:eastAsiaTheme="minorEastAsia" w:cs="Arial"/>
                <w:szCs w:val="18"/>
                <w:lang w:val="en-US" w:eastAsia="zh-CN"/>
              </w:rPr>
            </w:pPr>
          </w:p>
        </w:tc>
      </w:tr>
      <w:tr w:rsidR="006F6378" w:rsidRPr="00C30686" w14:paraId="52A4A260" w14:textId="77777777" w:rsidTr="004F423A">
        <w:trPr>
          <w:trHeight w:val="29"/>
        </w:trPr>
        <w:tc>
          <w:tcPr>
            <w:tcW w:w="2742" w:type="dxa"/>
            <w:tcBorders>
              <w:top w:val="nil"/>
              <w:left w:val="single" w:sz="4" w:space="0" w:color="auto"/>
              <w:bottom w:val="nil"/>
              <w:right w:val="single" w:sz="4" w:space="0" w:color="auto"/>
            </w:tcBorders>
            <w:vAlign w:val="center"/>
          </w:tcPr>
          <w:p w14:paraId="10E28F34"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5E9C70EA" w14:textId="77777777" w:rsidR="006F6378" w:rsidRPr="00C30686" w:rsidRDefault="006F6378" w:rsidP="0094020B">
            <w:pPr>
              <w:pStyle w:val="TAC"/>
              <w:rPr>
                <w:rFonts w:eastAsiaTheme="minorEastAsia"/>
                <w:szCs w:val="18"/>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2A4B599" w14:textId="77777777" w:rsidR="006F6378" w:rsidRPr="00C30686" w:rsidRDefault="006F6378" w:rsidP="0094020B">
            <w:pPr>
              <w:pStyle w:val="TAC"/>
              <w:rPr>
                <w:rFonts w:eastAsiaTheme="minorEastAsia"/>
                <w:lang w:val="en-US"/>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73D77A55"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w:t>
            </w:r>
          </w:p>
        </w:tc>
        <w:tc>
          <w:tcPr>
            <w:tcW w:w="2445" w:type="dxa"/>
            <w:tcBorders>
              <w:top w:val="nil"/>
              <w:left w:val="single" w:sz="4" w:space="0" w:color="auto"/>
              <w:bottom w:val="single" w:sz="4" w:space="0" w:color="auto"/>
              <w:right w:val="single" w:sz="4" w:space="0" w:color="auto"/>
            </w:tcBorders>
            <w:vAlign w:val="center"/>
          </w:tcPr>
          <w:p w14:paraId="2C7D0139" w14:textId="77777777" w:rsidR="006F6378" w:rsidRPr="00C30686" w:rsidRDefault="006F6378" w:rsidP="0094020B">
            <w:pPr>
              <w:pStyle w:val="TAC"/>
              <w:rPr>
                <w:rFonts w:eastAsiaTheme="minorEastAsia" w:cs="Arial"/>
                <w:szCs w:val="18"/>
                <w:lang w:val="en-US" w:eastAsia="zh-CN"/>
              </w:rPr>
            </w:pPr>
          </w:p>
        </w:tc>
      </w:tr>
      <w:tr w:rsidR="006F6378" w:rsidRPr="00C30686" w14:paraId="372F6EAA" w14:textId="77777777" w:rsidTr="004F423A">
        <w:trPr>
          <w:trHeight w:val="29"/>
        </w:trPr>
        <w:tc>
          <w:tcPr>
            <w:tcW w:w="2742" w:type="dxa"/>
            <w:tcBorders>
              <w:top w:val="nil"/>
              <w:left w:val="single" w:sz="4" w:space="0" w:color="auto"/>
              <w:bottom w:val="nil"/>
              <w:right w:val="single" w:sz="4" w:space="0" w:color="auto"/>
            </w:tcBorders>
            <w:vAlign w:val="center"/>
          </w:tcPr>
          <w:p w14:paraId="10F61F55"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4D1CCD48" w14:textId="77777777" w:rsidR="006F6378" w:rsidRPr="00C30686" w:rsidRDefault="006F6378" w:rsidP="0094020B">
            <w:pPr>
              <w:pStyle w:val="TAC"/>
              <w:rPr>
                <w:rFonts w:eastAsiaTheme="minorEastAsia"/>
                <w:lang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4FC0EF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34D7AC7E" w14:textId="77777777" w:rsidR="006F6378" w:rsidRPr="00C30686" w:rsidRDefault="006F6378" w:rsidP="0094020B">
            <w:pPr>
              <w:pStyle w:val="TAC"/>
              <w:rPr>
                <w:rFonts w:eastAsiaTheme="minorEastAsia"/>
                <w:lang w:val="en-US" w:eastAsia="zh-CN" w:bidi="ar"/>
              </w:rPr>
            </w:pPr>
            <w:r w:rsidRPr="00C30686">
              <w:rPr>
                <w:rFonts w:eastAsiaTheme="minorEastAsia"/>
                <w:lang w:val="en-US" w:bidi="ar"/>
              </w:rPr>
              <w:t>CA_n25(2A)_BCS1</w:t>
            </w:r>
          </w:p>
        </w:tc>
        <w:tc>
          <w:tcPr>
            <w:tcW w:w="2445" w:type="dxa"/>
            <w:tcBorders>
              <w:top w:val="single" w:sz="4" w:space="0" w:color="auto"/>
              <w:left w:val="single" w:sz="4" w:space="0" w:color="auto"/>
              <w:bottom w:val="nil"/>
              <w:right w:val="single" w:sz="4" w:space="0" w:color="auto"/>
            </w:tcBorders>
            <w:vAlign w:val="center"/>
          </w:tcPr>
          <w:p w14:paraId="51013A8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1</w:t>
            </w:r>
          </w:p>
        </w:tc>
      </w:tr>
      <w:tr w:rsidR="006F6378" w:rsidRPr="00C30686" w14:paraId="42168849" w14:textId="77777777" w:rsidTr="004F423A">
        <w:trPr>
          <w:trHeight w:val="29"/>
        </w:trPr>
        <w:tc>
          <w:tcPr>
            <w:tcW w:w="2742" w:type="dxa"/>
            <w:tcBorders>
              <w:top w:val="nil"/>
              <w:left w:val="single" w:sz="4" w:space="0" w:color="auto"/>
              <w:bottom w:val="nil"/>
              <w:right w:val="single" w:sz="4" w:space="0" w:color="auto"/>
            </w:tcBorders>
            <w:vAlign w:val="center"/>
          </w:tcPr>
          <w:p w14:paraId="31B541E1"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11AD3194"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C53B04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719DEEB3" w14:textId="77777777" w:rsidR="006F6378" w:rsidRPr="00C30686" w:rsidRDefault="006F6378" w:rsidP="0094020B">
            <w:pPr>
              <w:pStyle w:val="TAC"/>
              <w:rPr>
                <w:rFonts w:eastAsiaTheme="minorEastAsia"/>
                <w:lang w:val="en-US" w:eastAsia="zh-CN" w:bidi="ar"/>
              </w:rPr>
            </w:pPr>
            <w:r w:rsidRPr="00C30686">
              <w:rPr>
                <w:rFonts w:eastAsiaTheme="minorEastAsia"/>
                <w:lang w:val="en-US" w:bidi="ar"/>
              </w:rPr>
              <w:t>10, 15, 20, 30, 40, 50, 60, 70, 80, 90, 100</w:t>
            </w:r>
          </w:p>
        </w:tc>
        <w:tc>
          <w:tcPr>
            <w:tcW w:w="2445" w:type="dxa"/>
            <w:tcBorders>
              <w:top w:val="nil"/>
              <w:left w:val="single" w:sz="4" w:space="0" w:color="auto"/>
              <w:bottom w:val="nil"/>
              <w:right w:val="single" w:sz="4" w:space="0" w:color="auto"/>
            </w:tcBorders>
            <w:vAlign w:val="center"/>
          </w:tcPr>
          <w:p w14:paraId="52DB4C9A" w14:textId="77777777" w:rsidR="006F6378" w:rsidRPr="00C30686" w:rsidRDefault="006F6378" w:rsidP="0094020B">
            <w:pPr>
              <w:pStyle w:val="TAC"/>
              <w:rPr>
                <w:rFonts w:eastAsiaTheme="minorEastAsia"/>
                <w:lang w:val="en-US" w:eastAsia="zh-CN"/>
              </w:rPr>
            </w:pPr>
          </w:p>
        </w:tc>
      </w:tr>
      <w:tr w:rsidR="006F6378" w:rsidRPr="00C30686" w14:paraId="055D63C1" w14:textId="77777777" w:rsidTr="004F423A">
        <w:trPr>
          <w:trHeight w:val="29"/>
        </w:trPr>
        <w:tc>
          <w:tcPr>
            <w:tcW w:w="2742" w:type="dxa"/>
            <w:tcBorders>
              <w:top w:val="nil"/>
              <w:left w:val="single" w:sz="4" w:space="0" w:color="auto"/>
              <w:bottom w:val="nil"/>
              <w:right w:val="single" w:sz="4" w:space="0" w:color="auto"/>
            </w:tcBorders>
            <w:vAlign w:val="center"/>
          </w:tcPr>
          <w:p w14:paraId="75773846"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79B6DAE0"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6F7B08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173CB75D" w14:textId="77777777" w:rsidR="006F6378" w:rsidRPr="00C30686" w:rsidRDefault="006F6378" w:rsidP="0094020B">
            <w:pPr>
              <w:pStyle w:val="TAC"/>
              <w:rPr>
                <w:rFonts w:eastAsiaTheme="minorEastAsia"/>
                <w:lang w:val="en-US" w:eastAsia="zh-CN" w:bidi="ar"/>
              </w:rPr>
            </w:pPr>
            <w:r w:rsidRPr="00C30686">
              <w:rPr>
                <w:rFonts w:eastAsiaTheme="minorEastAsia"/>
                <w:lang w:val="en-US" w:bidi="ar"/>
              </w:rPr>
              <w:t>5, 10, 15, 20</w:t>
            </w:r>
          </w:p>
        </w:tc>
        <w:tc>
          <w:tcPr>
            <w:tcW w:w="2445" w:type="dxa"/>
            <w:tcBorders>
              <w:top w:val="nil"/>
              <w:left w:val="single" w:sz="4" w:space="0" w:color="auto"/>
              <w:bottom w:val="single" w:sz="4" w:space="0" w:color="auto"/>
              <w:right w:val="single" w:sz="4" w:space="0" w:color="auto"/>
            </w:tcBorders>
            <w:vAlign w:val="center"/>
          </w:tcPr>
          <w:p w14:paraId="0F532FCC" w14:textId="77777777" w:rsidR="006F6378" w:rsidRPr="00C30686" w:rsidRDefault="006F6378" w:rsidP="0094020B">
            <w:pPr>
              <w:pStyle w:val="TAC"/>
              <w:rPr>
                <w:rFonts w:eastAsiaTheme="minorEastAsia"/>
                <w:lang w:val="en-US" w:eastAsia="zh-CN"/>
              </w:rPr>
            </w:pPr>
          </w:p>
        </w:tc>
      </w:tr>
      <w:tr w:rsidR="006F6378" w:rsidRPr="00C30686" w14:paraId="41850650" w14:textId="77777777" w:rsidTr="004F423A">
        <w:trPr>
          <w:trHeight w:val="29"/>
        </w:trPr>
        <w:tc>
          <w:tcPr>
            <w:tcW w:w="2742" w:type="dxa"/>
            <w:tcBorders>
              <w:top w:val="nil"/>
              <w:left w:val="single" w:sz="4" w:space="0" w:color="auto"/>
              <w:bottom w:val="nil"/>
              <w:right w:val="single" w:sz="4" w:space="0" w:color="auto"/>
            </w:tcBorders>
            <w:vAlign w:val="center"/>
          </w:tcPr>
          <w:p w14:paraId="6AC890E4"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2B6B7A5C"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541D4E4" w14:textId="77777777" w:rsidR="006F6378" w:rsidRPr="00C30686" w:rsidRDefault="006F6378" w:rsidP="0094020B">
            <w:pPr>
              <w:pStyle w:val="TAC"/>
              <w:rPr>
                <w:rFonts w:eastAsiaTheme="minorEastAsia"/>
                <w:lang w:val="en-US" w:eastAsia="zh-CN"/>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599114E1" w14:textId="77777777" w:rsidR="006F6378" w:rsidRPr="00C30686" w:rsidRDefault="006F6378" w:rsidP="0094020B">
            <w:pPr>
              <w:pStyle w:val="TAC"/>
              <w:rPr>
                <w:rFonts w:eastAsiaTheme="minorEastAsia"/>
                <w:lang w:val="en-US" w:bidi="ar"/>
              </w:rPr>
            </w:pPr>
            <w:r w:rsidRPr="00C30686">
              <w:rPr>
                <w:rFonts w:eastAsiaTheme="minorEastAsia"/>
                <w:lang w:val="en-US" w:eastAsia="zh-CN" w:bidi="ar"/>
              </w:rPr>
              <w:t>CA_n25(2A) BCS 4 and 5</w:t>
            </w:r>
          </w:p>
        </w:tc>
        <w:tc>
          <w:tcPr>
            <w:tcW w:w="2445" w:type="dxa"/>
            <w:tcBorders>
              <w:top w:val="single" w:sz="4" w:space="0" w:color="auto"/>
              <w:left w:val="single" w:sz="4" w:space="0" w:color="auto"/>
              <w:bottom w:val="nil"/>
              <w:right w:val="single" w:sz="4" w:space="0" w:color="auto"/>
            </w:tcBorders>
            <w:vAlign w:val="center"/>
          </w:tcPr>
          <w:p w14:paraId="2DDAE4B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4 and 5</w:t>
            </w:r>
          </w:p>
        </w:tc>
      </w:tr>
      <w:tr w:rsidR="006F6378" w:rsidRPr="00C30686" w14:paraId="5D2AD103" w14:textId="77777777" w:rsidTr="004F423A">
        <w:trPr>
          <w:trHeight w:val="29"/>
        </w:trPr>
        <w:tc>
          <w:tcPr>
            <w:tcW w:w="2742" w:type="dxa"/>
            <w:tcBorders>
              <w:top w:val="nil"/>
              <w:left w:val="single" w:sz="4" w:space="0" w:color="auto"/>
              <w:bottom w:val="nil"/>
              <w:right w:val="single" w:sz="4" w:space="0" w:color="auto"/>
            </w:tcBorders>
            <w:vAlign w:val="center"/>
          </w:tcPr>
          <w:p w14:paraId="27500FFE"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45825073"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3552910" w14:textId="77777777" w:rsidR="006F6378" w:rsidRPr="00C30686" w:rsidRDefault="006F6378" w:rsidP="0094020B">
            <w:pPr>
              <w:pStyle w:val="TAC"/>
              <w:rPr>
                <w:rFonts w:eastAsiaTheme="minorEastAsia"/>
                <w:lang w:val="en-US" w:eastAsia="zh-CN"/>
              </w:rPr>
            </w:pPr>
            <w:r w:rsidRPr="00C30686">
              <w:rPr>
                <w:rFonts w:eastAsiaTheme="minorEastAsia"/>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65152A1F" w14:textId="77777777" w:rsidR="006F6378" w:rsidRPr="00C30686" w:rsidRDefault="006F6378" w:rsidP="0094020B">
            <w:pPr>
              <w:pStyle w:val="TAC"/>
              <w:rPr>
                <w:rFonts w:eastAsiaTheme="minorEastAsia"/>
                <w:lang w:val="en-US" w:bidi="ar"/>
              </w:rPr>
            </w:pPr>
            <w:r w:rsidRPr="00C30686">
              <w:rPr>
                <w:rFonts w:eastAsiaTheme="minorEastAsia"/>
                <w:lang w:val="en-US" w:eastAsia="zh-CN" w:bidi="ar"/>
              </w:rPr>
              <w:t>n41 channel bandwidths in Table 5.3.5-1</w:t>
            </w:r>
          </w:p>
        </w:tc>
        <w:tc>
          <w:tcPr>
            <w:tcW w:w="2445" w:type="dxa"/>
            <w:tcBorders>
              <w:top w:val="nil"/>
              <w:left w:val="single" w:sz="4" w:space="0" w:color="auto"/>
              <w:bottom w:val="nil"/>
              <w:right w:val="single" w:sz="4" w:space="0" w:color="auto"/>
            </w:tcBorders>
            <w:vAlign w:val="center"/>
          </w:tcPr>
          <w:p w14:paraId="77FDC2E5" w14:textId="77777777" w:rsidR="006F6378" w:rsidRPr="00C30686" w:rsidRDefault="006F6378" w:rsidP="0094020B">
            <w:pPr>
              <w:pStyle w:val="TAC"/>
              <w:rPr>
                <w:rFonts w:eastAsiaTheme="minorEastAsia"/>
                <w:lang w:val="en-US" w:eastAsia="zh-CN"/>
              </w:rPr>
            </w:pPr>
          </w:p>
        </w:tc>
      </w:tr>
      <w:tr w:rsidR="006F6378" w:rsidRPr="00C30686" w14:paraId="519CC69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EA149D0"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1C9995B8"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B116F90" w14:textId="77777777" w:rsidR="006F6378" w:rsidRPr="00C30686" w:rsidRDefault="006F6378" w:rsidP="0094020B">
            <w:pPr>
              <w:pStyle w:val="TAC"/>
              <w:rPr>
                <w:rFonts w:eastAsiaTheme="minorEastAsia"/>
                <w:lang w:val="en-US" w:eastAsia="zh-CN"/>
              </w:rPr>
            </w:pPr>
            <w:r w:rsidRPr="00C30686">
              <w:rPr>
                <w:rFonts w:eastAsiaTheme="minorEastAsia"/>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76F1B83B" w14:textId="77777777" w:rsidR="006F6378" w:rsidRPr="00C30686" w:rsidRDefault="006F6378" w:rsidP="0094020B">
            <w:pPr>
              <w:pStyle w:val="TAC"/>
              <w:rPr>
                <w:rFonts w:eastAsiaTheme="minorEastAsia"/>
                <w:lang w:val="en-US" w:bidi="ar"/>
              </w:rPr>
            </w:pPr>
            <w:r w:rsidRPr="00C30686">
              <w:rPr>
                <w:rFonts w:eastAsiaTheme="minorEastAsia"/>
                <w:lang w:val="en-US" w:eastAsia="zh-CN" w:bidi="ar"/>
              </w:rPr>
              <w:t>n71 channel bandwidths in Table 5.3.5-1</w:t>
            </w:r>
          </w:p>
        </w:tc>
        <w:tc>
          <w:tcPr>
            <w:tcW w:w="2445" w:type="dxa"/>
            <w:tcBorders>
              <w:top w:val="nil"/>
              <w:left w:val="single" w:sz="4" w:space="0" w:color="auto"/>
              <w:bottom w:val="single" w:sz="4" w:space="0" w:color="auto"/>
              <w:right w:val="single" w:sz="4" w:space="0" w:color="auto"/>
            </w:tcBorders>
            <w:vAlign w:val="center"/>
          </w:tcPr>
          <w:p w14:paraId="3235B63B" w14:textId="77777777" w:rsidR="006F6378" w:rsidRPr="00C30686" w:rsidRDefault="006F6378" w:rsidP="0094020B">
            <w:pPr>
              <w:pStyle w:val="TAC"/>
              <w:rPr>
                <w:rFonts w:eastAsiaTheme="minorEastAsia"/>
                <w:lang w:val="en-US" w:eastAsia="zh-CN"/>
              </w:rPr>
            </w:pPr>
          </w:p>
        </w:tc>
      </w:tr>
      <w:tr w:rsidR="006F6378" w:rsidRPr="00C30686" w14:paraId="6C59C28D"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67B111B" w14:textId="77777777" w:rsidR="006F6378" w:rsidRPr="00C30686" w:rsidRDefault="006F6378" w:rsidP="0094020B">
            <w:pPr>
              <w:pStyle w:val="TAC"/>
              <w:rPr>
                <w:rFonts w:eastAsiaTheme="minorEastAsia"/>
                <w:lang w:val="en-US"/>
              </w:rPr>
            </w:pPr>
            <w:r w:rsidRPr="00C30686">
              <w:rPr>
                <w:rFonts w:eastAsiaTheme="minorEastAsia"/>
                <w:lang w:val="en-US"/>
              </w:rPr>
              <w:t>CA_n25(2A)-n41A-n71B</w:t>
            </w:r>
          </w:p>
        </w:tc>
        <w:tc>
          <w:tcPr>
            <w:tcW w:w="2785" w:type="dxa"/>
            <w:tcBorders>
              <w:top w:val="single" w:sz="4" w:space="0" w:color="auto"/>
              <w:left w:val="single" w:sz="4" w:space="0" w:color="auto"/>
              <w:bottom w:val="nil"/>
              <w:right w:val="single" w:sz="4" w:space="0" w:color="auto"/>
            </w:tcBorders>
            <w:vAlign w:val="center"/>
          </w:tcPr>
          <w:p w14:paraId="3A4BFD85" w14:textId="77777777" w:rsidR="006F6378" w:rsidRPr="00C30686" w:rsidRDefault="006F6378" w:rsidP="0094020B">
            <w:pPr>
              <w:pStyle w:val="TAC"/>
              <w:rPr>
                <w:rFonts w:eastAsiaTheme="minorEastAsia"/>
                <w:lang w:eastAsia="zh-CN"/>
              </w:rPr>
            </w:pPr>
            <w:r w:rsidRPr="00C30686">
              <w:rPr>
                <w:rFonts w:eastAsiaTheme="minorEastAsia" w:hint="eastAsia"/>
                <w:lang w:eastAsia="zh-CN"/>
              </w:rPr>
              <w:t>C</w:t>
            </w:r>
            <w:r w:rsidRPr="00C30686">
              <w:rPr>
                <w:rFonts w:eastAsiaTheme="minorEastAsia"/>
                <w:lang w:eastAsia="zh-CN"/>
              </w:rPr>
              <w:t>A_n25A-n41A</w:t>
            </w:r>
          </w:p>
          <w:p w14:paraId="1049A073" w14:textId="77777777" w:rsidR="006F6378" w:rsidRPr="00C30686" w:rsidRDefault="006F6378" w:rsidP="0094020B">
            <w:pPr>
              <w:pStyle w:val="TAC"/>
              <w:rPr>
                <w:rFonts w:eastAsiaTheme="minorEastAsia"/>
                <w:lang w:eastAsia="zh-CN"/>
              </w:rPr>
            </w:pPr>
            <w:r w:rsidRPr="00C30686">
              <w:rPr>
                <w:rFonts w:eastAsiaTheme="minorEastAsia"/>
                <w:lang w:eastAsia="zh-CN"/>
              </w:rPr>
              <w:t>CA_n25A-n71A</w:t>
            </w:r>
          </w:p>
          <w:p w14:paraId="739D1A0A" w14:textId="77777777" w:rsidR="006F6378" w:rsidRPr="00C30686" w:rsidRDefault="006F6378" w:rsidP="0094020B">
            <w:pPr>
              <w:pStyle w:val="TAC"/>
              <w:rPr>
                <w:rFonts w:eastAsiaTheme="minorEastAsia"/>
                <w:lang w:val="en-US"/>
              </w:rPr>
            </w:pPr>
            <w:r w:rsidRPr="00C30686">
              <w:rPr>
                <w:rFonts w:eastAsiaTheme="minorEastAsia"/>
                <w:lang w:eastAsia="zh-CN"/>
              </w:rPr>
              <w:t>CA_n41A-n71A</w:t>
            </w:r>
          </w:p>
        </w:tc>
        <w:tc>
          <w:tcPr>
            <w:tcW w:w="1259" w:type="dxa"/>
            <w:tcBorders>
              <w:top w:val="single" w:sz="4" w:space="0" w:color="auto"/>
              <w:left w:val="single" w:sz="4" w:space="0" w:color="auto"/>
              <w:bottom w:val="single" w:sz="4" w:space="0" w:color="auto"/>
              <w:right w:val="single" w:sz="4" w:space="0" w:color="auto"/>
            </w:tcBorders>
            <w:vAlign w:val="center"/>
          </w:tcPr>
          <w:p w14:paraId="6CFCEFA9" w14:textId="77777777" w:rsidR="006F6378" w:rsidRPr="00C30686" w:rsidRDefault="006F6378" w:rsidP="0094020B">
            <w:pPr>
              <w:pStyle w:val="TAC"/>
              <w:rPr>
                <w:rFonts w:eastAsiaTheme="minorEastAsia"/>
                <w:lang w:val="en-US"/>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3E831451"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CA_n25(2A)_BCS 4 and 5</w:t>
            </w:r>
          </w:p>
        </w:tc>
        <w:tc>
          <w:tcPr>
            <w:tcW w:w="2445" w:type="dxa"/>
            <w:tcBorders>
              <w:top w:val="single" w:sz="4" w:space="0" w:color="auto"/>
              <w:left w:val="single" w:sz="4" w:space="0" w:color="auto"/>
              <w:bottom w:val="nil"/>
              <w:right w:val="single" w:sz="4" w:space="0" w:color="auto"/>
            </w:tcBorders>
            <w:vAlign w:val="center"/>
          </w:tcPr>
          <w:p w14:paraId="45AF2CE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4 and 5</w:t>
            </w:r>
          </w:p>
        </w:tc>
      </w:tr>
      <w:tr w:rsidR="006F6378" w:rsidRPr="00C30686" w14:paraId="726DA044" w14:textId="77777777" w:rsidTr="004F423A">
        <w:trPr>
          <w:trHeight w:val="29"/>
        </w:trPr>
        <w:tc>
          <w:tcPr>
            <w:tcW w:w="2742" w:type="dxa"/>
            <w:tcBorders>
              <w:top w:val="nil"/>
              <w:left w:val="single" w:sz="4" w:space="0" w:color="auto"/>
              <w:bottom w:val="nil"/>
              <w:right w:val="single" w:sz="4" w:space="0" w:color="auto"/>
            </w:tcBorders>
            <w:vAlign w:val="center"/>
          </w:tcPr>
          <w:p w14:paraId="4A897D01"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178D6ADB"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748FEB8" w14:textId="77777777" w:rsidR="006F6378" w:rsidRPr="00C30686" w:rsidRDefault="006F6378" w:rsidP="0094020B">
            <w:pPr>
              <w:pStyle w:val="TAC"/>
              <w:rPr>
                <w:rFonts w:eastAsiaTheme="minorEastAsia"/>
                <w:lang w:val="en-US"/>
              </w:rPr>
            </w:pPr>
            <w:r w:rsidRPr="00C30686">
              <w:rPr>
                <w:rFonts w:eastAsiaTheme="minorEastAsia"/>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3660A44C"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n41 channel bandwidths in Table 5.3.5-1</w:t>
            </w:r>
          </w:p>
        </w:tc>
        <w:tc>
          <w:tcPr>
            <w:tcW w:w="2445" w:type="dxa"/>
            <w:tcBorders>
              <w:top w:val="nil"/>
              <w:left w:val="single" w:sz="4" w:space="0" w:color="auto"/>
              <w:bottom w:val="nil"/>
              <w:right w:val="single" w:sz="4" w:space="0" w:color="auto"/>
            </w:tcBorders>
            <w:vAlign w:val="center"/>
          </w:tcPr>
          <w:p w14:paraId="348BCE14" w14:textId="77777777" w:rsidR="006F6378" w:rsidRPr="00C30686" w:rsidRDefault="006F6378" w:rsidP="0094020B">
            <w:pPr>
              <w:pStyle w:val="TAC"/>
              <w:rPr>
                <w:rFonts w:eastAsiaTheme="minorEastAsia"/>
                <w:lang w:val="en-US" w:eastAsia="zh-CN"/>
              </w:rPr>
            </w:pPr>
          </w:p>
        </w:tc>
      </w:tr>
      <w:tr w:rsidR="006F6378" w:rsidRPr="00C30686" w14:paraId="4515C38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2AA4A16"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09E911BA"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D59B70E" w14:textId="77777777" w:rsidR="006F6378" w:rsidRPr="00C30686" w:rsidRDefault="006F6378" w:rsidP="0094020B">
            <w:pPr>
              <w:pStyle w:val="TAC"/>
              <w:rPr>
                <w:rFonts w:eastAsiaTheme="minorEastAsia"/>
                <w:lang w:val="en-US"/>
              </w:rPr>
            </w:pPr>
            <w:r w:rsidRPr="00C30686">
              <w:rPr>
                <w:rFonts w:eastAsiaTheme="minorEastAsia"/>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05D06D8E"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CA_n71B_BCS 4 and 5</w:t>
            </w:r>
          </w:p>
        </w:tc>
        <w:tc>
          <w:tcPr>
            <w:tcW w:w="2445" w:type="dxa"/>
            <w:tcBorders>
              <w:top w:val="nil"/>
              <w:left w:val="single" w:sz="4" w:space="0" w:color="auto"/>
              <w:bottom w:val="single" w:sz="4" w:space="0" w:color="auto"/>
              <w:right w:val="single" w:sz="4" w:space="0" w:color="auto"/>
            </w:tcBorders>
            <w:vAlign w:val="center"/>
          </w:tcPr>
          <w:p w14:paraId="28078F6B" w14:textId="77777777" w:rsidR="006F6378" w:rsidRPr="00C30686" w:rsidRDefault="006F6378" w:rsidP="0094020B">
            <w:pPr>
              <w:pStyle w:val="TAC"/>
              <w:rPr>
                <w:rFonts w:eastAsiaTheme="minorEastAsia"/>
                <w:lang w:val="en-US" w:eastAsia="zh-CN"/>
              </w:rPr>
            </w:pPr>
          </w:p>
        </w:tc>
      </w:tr>
      <w:tr w:rsidR="006F6378" w:rsidRPr="00C30686" w14:paraId="13FC20D4"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EF9F836" w14:textId="77777777" w:rsidR="006F6378" w:rsidRPr="00C30686" w:rsidRDefault="006F6378" w:rsidP="0094020B">
            <w:pPr>
              <w:pStyle w:val="TAC"/>
              <w:rPr>
                <w:rFonts w:eastAsiaTheme="minorEastAsia"/>
                <w:lang w:val="en-US"/>
              </w:rPr>
            </w:pPr>
            <w:r w:rsidRPr="00C30686">
              <w:rPr>
                <w:rFonts w:eastAsiaTheme="minorEastAsia"/>
                <w:lang w:val="en-US"/>
              </w:rPr>
              <w:t>CA_n25(2A)-n41A-n71(2A)</w:t>
            </w:r>
          </w:p>
        </w:tc>
        <w:tc>
          <w:tcPr>
            <w:tcW w:w="2785" w:type="dxa"/>
            <w:tcBorders>
              <w:top w:val="single" w:sz="4" w:space="0" w:color="auto"/>
              <w:left w:val="single" w:sz="4" w:space="0" w:color="auto"/>
              <w:bottom w:val="nil"/>
              <w:right w:val="single" w:sz="4" w:space="0" w:color="auto"/>
            </w:tcBorders>
            <w:vAlign w:val="center"/>
          </w:tcPr>
          <w:p w14:paraId="06B43358" w14:textId="77777777" w:rsidR="006F6378" w:rsidRPr="00C30686" w:rsidRDefault="006F6378" w:rsidP="0094020B">
            <w:pPr>
              <w:pStyle w:val="TAC"/>
              <w:rPr>
                <w:rFonts w:eastAsiaTheme="minorEastAsia"/>
                <w:lang w:eastAsia="zh-CN"/>
              </w:rPr>
            </w:pPr>
            <w:r w:rsidRPr="00C30686">
              <w:rPr>
                <w:rFonts w:eastAsiaTheme="minorEastAsia" w:hint="eastAsia"/>
                <w:lang w:eastAsia="zh-CN"/>
              </w:rPr>
              <w:t>C</w:t>
            </w:r>
            <w:r w:rsidRPr="00C30686">
              <w:rPr>
                <w:rFonts w:eastAsiaTheme="minorEastAsia"/>
                <w:lang w:eastAsia="zh-CN"/>
              </w:rPr>
              <w:t>A_n25A-n41A</w:t>
            </w:r>
          </w:p>
          <w:p w14:paraId="4A227708" w14:textId="77777777" w:rsidR="006F6378" w:rsidRPr="00C30686" w:rsidRDefault="006F6378" w:rsidP="0094020B">
            <w:pPr>
              <w:pStyle w:val="TAC"/>
              <w:rPr>
                <w:rFonts w:eastAsiaTheme="minorEastAsia"/>
                <w:lang w:eastAsia="zh-CN"/>
              </w:rPr>
            </w:pPr>
            <w:r w:rsidRPr="00C30686">
              <w:rPr>
                <w:rFonts w:eastAsiaTheme="minorEastAsia"/>
                <w:lang w:eastAsia="zh-CN"/>
              </w:rPr>
              <w:t>CA_n25A-n71A</w:t>
            </w:r>
          </w:p>
          <w:p w14:paraId="273D535C" w14:textId="77777777" w:rsidR="006F6378" w:rsidRPr="00C30686" w:rsidRDefault="006F6378" w:rsidP="0094020B">
            <w:pPr>
              <w:pStyle w:val="TAC"/>
              <w:rPr>
                <w:rFonts w:eastAsiaTheme="minorEastAsia"/>
                <w:lang w:val="en-US"/>
              </w:rPr>
            </w:pPr>
            <w:r w:rsidRPr="00C30686">
              <w:rPr>
                <w:rFonts w:eastAsiaTheme="minorEastAsia"/>
                <w:lang w:eastAsia="zh-CN"/>
              </w:rPr>
              <w:t>CA_n41A-n71A</w:t>
            </w:r>
          </w:p>
        </w:tc>
        <w:tc>
          <w:tcPr>
            <w:tcW w:w="1259" w:type="dxa"/>
            <w:tcBorders>
              <w:top w:val="single" w:sz="4" w:space="0" w:color="auto"/>
              <w:left w:val="single" w:sz="4" w:space="0" w:color="auto"/>
              <w:bottom w:val="single" w:sz="4" w:space="0" w:color="auto"/>
              <w:right w:val="single" w:sz="4" w:space="0" w:color="auto"/>
            </w:tcBorders>
            <w:vAlign w:val="center"/>
          </w:tcPr>
          <w:p w14:paraId="76B3C803" w14:textId="77777777" w:rsidR="006F6378" w:rsidRPr="00C30686" w:rsidRDefault="006F6378" w:rsidP="0094020B">
            <w:pPr>
              <w:pStyle w:val="TAC"/>
              <w:rPr>
                <w:rFonts w:eastAsiaTheme="minorEastAsia"/>
                <w:lang w:val="en-US"/>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6A0D01E4"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CA_n25(2A)_BCS 4 and 5</w:t>
            </w:r>
          </w:p>
        </w:tc>
        <w:tc>
          <w:tcPr>
            <w:tcW w:w="2445" w:type="dxa"/>
            <w:tcBorders>
              <w:top w:val="single" w:sz="4" w:space="0" w:color="auto"/>
              <w:left w:val="single" w:sz="4" w:space="0" w:color="auto"/>
              <w:bottom w:val="nil"/>
              <w:right w:val="single" w:sz="4" w:space="0" w:color="auto"/>
            </w:tcBorders>
            <w:vAlign w:val="center"/>
          </w:tcPr>
          <w:p w14:paraId="100E69C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4 and 5</w:t>
            </w:r>
          </w:p>
        </w:tc>
      </w:tr>
      <w:tr w:rsidR="006F6378" w:rsidRPr="00C30686" w14:paraId="7E5EE920" w14:textId="77777777" w:rsidTr="004F423A">
        <w:trPr>
          <w:trHeight w:val="29"/>
        </w:trPr>
        <w:tc>
          <w:tcPr>
            <w:tcW w:w="2742" w:type="dxa"/>
            <w:tcBorders>
              <w:top w:val="nil"/>
              <w:left w:val="single" w:sz="4" w:space="0" w:color="auto"/>
              <w:bottom w:val="nil"/>
              <w:right w:val="single" w:sz="4" w:space="0" w:color="auto"/>
            </w:tcBorders>
            <w:vAlign w:val="center"/>
          </w:tcPr>
          <w:p w14:paraId="4A842754"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4AE591D7"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418B427" w14:textId="77777777" w:rsidR="006F6378" w:rsidRPr="00C30686" w:rsidRDefault="006F6378" w:rsidP="0094020B">
            <w:pPr>
              <w:pStyle w:val="TAC"/>
              <w:rPr>
                <w:rFonts w:eastAsiaTheme="minorEastAsia"/>
                <w:lang w:val="en-US"/>
              </w:rPr>
            </w:pPr>
            <w:r w:rsidRPr="00C30686">
              <w:rPr>
                <w:rFonts w:eastAsiaTheme="minorEastAsia"/>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22C42E36"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n41 channel bandwidths in Table 5.3.5-1</w:t>
            </w:r>
          </w:p>
        </w:tc>
        <w:tc>
          <w:tcPr>
            <w:tcW w:w="2445" w:type="dxa"/>
            <w:tcBorders>
              <w:top w:val="nil"/>
              <w:left w:val="single" w:sz="4" w:space="0" w:color="auto"/>
              <w:bottom w:val="nil"/>
              <w:right w:val="single" w:sz="4" w:space="0" w:color="auto"/>
            </w:tcBorders>
            <w:vAlign w:val="center"/>
          </w:tcPr>
          <w:p w14:paraId="5B2D92A0" w14:textId="77777777" w:rsidR="006F6378" w:rsidRPr="00C30686" w:rsidRDefault="006F6378" w:rsidP="0094020B">
            <w:pPr>
              <w:pStyle w:val="TAC"/>
              <w:rPr>
                <w:rFonts w:eastAsiaTheme="minorEastAsia"/>
                <w:lang w:val="en-US" w:eastAsia="zh-CN"/>
              </w:rPr>
            </w:pPr>
          </w:p>
        </w:tc>
      </w:tr>
      <w:tr w:rsidR="006F6378" w:rsidRPr="00C30686" w14:paraId="667713B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A226B23"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3574D098"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D731781" w14:textId="77777777" w:rsidR="006F6378" w:rsidRPr="00C30686" w:rsidRDefault="006F6378" w:rsidP="0094020B">
            <w:pPr>
              <w:pStyle w:val="TAC"/>
              <w:rPr>
                <w:rFonts w:eastAsiaTheme="minorEastAsia"/>
                <w:lang w:val="en-US"/>
              </w:rPr>
            </w:pPr>
            <w:r w:rsidRPr="00C30686">
              <w:rPr>
                <w:rFonts w:eastAsiaTheme="minorEastAsia"/>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2359AA39"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CA_n71(2A)_BCS 4 and 5</w:t>
            </w:r>
          </w:p>
        </w:tc>
        <w:tc>
          <w:tcPr>
            <w:tcW w:w="2445" w:type="dxa"/>
            <w:tcBorders>
              <w:top w:val="nil"/>
              <w:left w:val="single" w:sz="4" w:space="0" w:color="auto"/>
              <w:bottom w:val="single" w:sz="4" w:space="0" w:color="auto"/>
              <w:right w:val="single" w:sz="4" w:space="0" w:color="auto"/>
            </w:tcBorders>
            <w:vAlign w:val="center"/>
          </w:tcPr>
          <w:p w14:paraId="41E417EF" w14:textId="77777777" w:rsidR="006F6378" w:rsidRPr="00C30686" w:rsidRDefault="006F6378" w:rsidP="0094020B">
            <w:pPr>
              <w:pStyle w:val="TAC"/>
              <w:rPr>
                <w:rFonts w:eastAsiaTheme="minorEastAsia"/>
                <w:lang w:val="en-US" w:eastAsia="zh-CN"/>
              </w:rPr>
            </w:pPr>
          </w:p>
        </w:tc>
      </w:tr>
      <w:tr w:rsidR="006F6378" w:rsidRPr="00C30686" w14:paraId="7C8949DE"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13D841F" w14:textId="77777777" w:rsidR="006F6378" w:rsidRPr="00C30686" w:rsidRDefault="006F6378" w:rsidP="0094020B">
            <w:pPr>
              <w:pStyle w:val="TAC"/>
              <w:rPr>
                <w:rFonts w:eastAsiaTheme="minorEastAsia"/>
                <w:lang w:val="en-US"/>
              </w:rPr>
            </w:pPr>
            <w:r w:rsidRPr="00C30686">
              <w:rPr>
                <w:rFonts w:eastAsiaTheme="minorEastAsia"/>
                <w:lang w:val="en-US"/>
              </w:rPr>
              <w:t>CA_n25(2A)-n41(2A)-n71A</w:t>
            </w:r>
          </w:p>
        </w:tc>
        <w:tc>
          <w:tcPr>
            <w:tcW w:w="2785" w:type="dxa"/>
            <w:tcBorders>
              <w:top w:val="single" w:sz="4" w:space="0" w:color="auto"/>
              <w:left w:val="single" w:sz="4" w:space="0" w:color="auto"/>
              <w:bottom w:val="nil"/>
              <w:right w:val="single" w:sz="4" w:space="0" w:color="auto"/>
            </w:tcBorders>
            <w:vAlign w:val="center"/>
          </w:tcPr>
          <w:p w14:paraId="300244CC" w14:textId="77777777" w:rsidR="006F6378" w:rsidRPr="00C30686" w:rsidRDefault="006F6378" w:rsidP="0094020B">
            <w:pPr>
              <w:pStyle w:val="TAC"/>
              <w:rPr>
                <w:rFonts w:eastAsiaTheme="minorEastAsia"/>
                <w:lang w:val="en-US"/>
              </w:rPr>
            </w:pPr>
            <w:r w:rsidRPr="00C30686">
              <w:rPr>
                <w:rFonts w:eastAsiaTheme="minorEastAsia"/>
                <w:lang w:val="en-US"/>
              </w:rPr>
              <w:t>CA_n25A-n41A</w:t>
            </w:r>
          </w:p>
          <w:p w14:paraId="62160E0A" w14:textId="77777777" w:rsidR="006F6378" w:rsidRPr="00C30686" w:rsidRDefault="006F6378" w:rsidP="0094020B">
            <w:pPr>
              <w:pStyle w:val="TAC"/>
              <w:rPr>
                <w:rFonts w:eastAsiaTheme="minorEastAsia"/>
                <w:lang w:val="en-US"/>
              </w:rPr>
            </w:pPr>
            <w:r w:rsidRPr="00C30686">
              <w:rPr>
                <w:rFonts w:eastAsiaTheme="minorEastAsia"/>
                <w:lang w:val="en-US"/>
              </w:rPr>
              <w:t>CA_n25A-n71A</w:t>
            </w:r>
          </w:p>
          <w:p w14:paraId="0325895D" w14:textId="77777777" w:rsidR="006F6378" w:rsidRPr="00C30686" w:rsidRDefault="006F6378" w:rsidP="0094020B">
            <w:pPr>
              <w:pStyle w:val="TAC"/>
              <w:rPr>
                <w:rFonts w:eastAsiaTheme="minorEastAsia"/>
                <w:lang w:val="en-US"/>
              </w:rPr>
            </w:pPr>
            <w:r w:rsidRPr="00C30686">
              <w:rPr>
                <w:rFonts w:eastAsiaTheme="minorEastAsia"/>
                <w:lang w:val="en-US"/>
              </w:rPr>
              <w:t>CA_n41A-n71A</w:t>
            </w:r>
          </w:p>
        </w:tc>
        <w:tc>
          <w:tcPr>
            <w:tcW w:w="1259" w:type="dxa"/>
            <w:tcBorders>
              <w:top w:val="single" w:sz="4" w:space="0" w:color="auto"/>
              <w:left w:val="single" w:sz="4" w:space="0" w:color="auto"/>
              <w:bottom w:val="single" w:sz="4" w:space="0" w:color="auto"/>
              <w:right w:val="single" w:sz="4" w:space="0" w:color="auto"/>
            </w:tcBorders>
            <w:vAlign w:val="center"/>
          </w:tcPr>
          <w:p w14:paraId="521369FC" w14:textId="77777777" w:rsidR="006F6378" w:rsidRPr="00C30686" w:rsidRDefault="006F6378" w:rsidP="0094020B">
            <w:pPr>
              <w:pStyle w:val="TAC"/>
              <w:rPr>
                <w:rFonts w:eastAsiaTheme="minorEastAsia"/>
                <w:lang w:val="en-US"/>
              </w:rPr>
            </w:pPr>
            <w:r w:rsidRPr="00C30686">
              <w:rPr>
                <w:kern w:val="2"/>
                <w:szCs w:val="22"/>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4DD5C10A"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CA_n25(2A) BCS 4 and 5</w:t>
            </w:r>
          </w:p>
        </w:tc>
        <w:tc>
          <w:tcPr>
            <w:tcW w:w="2445" w:type="dxa"/>
            <w:tcBorders>
              <w:top w:val="single" w:sz="4" w:space="0" w:color="auto"/>
              <w:left w:val="single" w:sz="4" w:space="0" w:color="auto"/>
              <w:bottom w:val="nil"/>
              <w:right w:val="single" w:sz="4" w:space="0" w:color="auto"/>
            </w:tcBorders>
            <w:vAlign w:val="center"/>
          </w:tcPr>
          <w:p w14:paraId="1C5B7AF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4 and 5</w:t>
            </w:r>
          </w:p>
        </w:tc>
      </w:tr>
      <w:tr w:rsidR="006F6378" w:rsidRPr="00C30686" w14:paraId="22CD9B3D" w14:textId="77777777" w:rsidTr="004F423A">
        <w:trPr>
          <w:trHeight w:val="29"/>
        </w:trPr>
        <w:tc>
          <w:tcPr>
            <w:tcW w:w="2742" w:type="dxa"/>
            <w:tcBorders>
              <w:top w:val="nil"/>
              <w:left w:val="single" w:sz="4" w:space="0" w:color="auto"/>
              <w:bottom w:val="nil"/>
              <w:right w:val="single" w:sz="4" w:space="0" w:color="auto"/>
            </w:tcBorders>
            <w:vAlign w:val="center"/>
          </w:tcPr>
          <w:p w14:paraId="39E3B851"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7022E034"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500107F" w14:textId="77777777" w:rsidR="006F6378" w:rsidRPr="00C30686" w:rsidRDefault="006F6378" w:rsidP="0094020B">
            <w:pPr>
              <w:pStyle w:val="TAC"/>
              <w:rPr>
                <w:rFonts w:eastAsiaTheme="minorEastAsia"/>
                <w:lang w:val="en-US"/>
              </w:rPr>
            </w:pPr>
            <w:r w:rsidRPr="00C30686">
              <w:rPr>
                <w:kern w:val="2"/>
                <w:szCs w:val="22"/>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6E85974C"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CA_n41(2A) BCS 4 and 5</w:t>
            </w:r>
          </w:p>
        </w:tc>
        <w:tc>
          <w:tcPr>
            <w:tcW w:w="2445" w:type="dxa"/>
            <w:tcBorders>
              <w:top w:val="nil"/>
              <w:left w:val="single" w:sz="4" w:space="0" w:color="auto"/>
              <w:bottom w:val="nil"/>
              <w:right w:val="single" w:sz="4" w:space="0" w:color="auto"/>
            </w:tcBorders>
            <w:vAlign w:val="center"/>
          </w:tcPr>
          <w:p w14:paraId="160A4389" w14:textId="77777777" w:rsidR="006F6378" w:rsidRPr="00C30686" w:rsidRDefault="006F6378" w:rsidP="0094020B">
            <w:pPr>
              <w:pStyle w:val="TAC"/>
              <w:rPr>
                <w:rFonts w:eastAsiaTheme="minorEastAsia"/>
                <w:lang w:val="en-US" w:eastAsia="zh-CN"/>
              </w:rPr>
            </w:pPr>
          </w:p>
        </w:tc>
      </w:tr>
      <w:tr w:rsidR="006F6378" w:rsidRPr="00C30686" w14:paraId="792E92EE"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4C93D0A"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77378637"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824E72A" w14:textId="77777777" w:rsidR="006F6378" w:rsidRPr="00C30686" w:rsidRDefault="006F6378" w:rsidP="0094020B">
            <w:pPr>
              <w:pStyle w:val="TAC"/>
              <w:rPr>
                <w:rFonts w:eastAsiaTheme="minorEastAsia"/>
                <w:lang w:val="en-US"/>
              </w:rPr>
            </w:pPr>
            <w:r w:rsidRPr="00C30686">
              <w:rPr>
                <w:kern w:val="2"/>
                <w:szCs w:val="22"/>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2AC5016A"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n71 channel bandwidths in Table 5.3.5-1</w:t>
            </w:r>
          </w:p>
        </w:tc>
        <w:tc>
          <w:tcPr>
            <w:tcW w:w="2445" w:type="dxa"/>
            <w:tcBorders>
              <w:top w:val="nil"/>
              <w:left w:val="single" w:sz="4" w:space="0" w:color="auto"/>
              <w:bottom w:val="single" w:sz="4" w:space="0" w:color="auto"/>
              <w:right w:val="single" w:sz="4" w:space="0" w:color="auto"/>
            </w:tcBorders>
            <w:vAlign w:val="center"/>
          </w:tcPr>
          <w:p w14:paraId="62D3FA1A" w14:textId="77777777" w:rsidR="006F6378" w:rsidRPr="00C30686" w:rsidRDefault="006F6378" w:rsidP="0094020B">
            <w:pPr>
              <w:pStyle w:val="TAC"/>
              <w:rPr>
                <w:rFonts w:eastAsiaTheme="minorEastAsia"/>
                <w:lang w:val="en-US" w:eastAsia="zh-CN"/>
              </w:rPr>
            </w:pPr>
          </w:p>
        </w:tc>
      </w:tr>
      <w:tr w:rsidR="006F6378" w:rsidRPr="00C30686" w14:paraId="49562C36"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AC7AC5A" w14:textId="77777777" w:rsidR="006F6378" w:rsidRPr="00C30686" w:rsidRDefault="006F6378" w:rsidP="0094020B">
            <w:pPr>
              <w:pStyle w:val="TAC"/>
              <w:rPr>
                <w:rFonts w:eastAsiaTheme="minorEastAsia"/>
                <w:lang w:val="en-US"/>
              </w:rPr>
            </w:pPr>
            <w:r w:rsidRPr="00C30686">
              <w:rPr>
                <w:rFonts w:eastAsiaTheme="minorEastAsia"/>
                <w:lang w:val="en-US"/>
              </w:rPr>
              <w:t>CA_n25(2A)-n41C-n71A</w:t>
            </w:r>
          </w:p>
        </w:tc>
        <w:tc>
          <w:tcPr>
            <w:tcW w:w="2785" w:type="dxa"/>
            <w:tcBorders>
              <w:top w:val="single" w:sz="4" w:space="0" w:color="auto"/>
              <w:left w:val="single" w:sz="4" w:space="0" w:color="auto"/>
              <w:bottom w:val="nil"/>
              <w:right w:val="single" w:sz="4" w:space="0" w:color="auto"/>
            </w:tcBorders>
            <w:vAlign w:val="center"/>
          </w:tcPr>
          <w:p w14:paraId="292B9DC9" w14:textId="77777777" w:rsidR="006F6378" w:rsidRPr="00C30686" w:rsidRDefault="006F6378" w:rsidP="0094020B">
            <w:pPr>
              <w:pStyle w:val="TAC"/>
              <w:rPr>
                <w:rFonts w:eastAsiaTheme="minorEastAsia"/>
                <w:lang w:val="en-US"/>
              </w:rPr>
            </w:pPr>
            <w:r w:rsidRPr="00C30686">
              <w:rPr>
                <w:rFonts w:eastAsiaTheme="minorEastAsia"/>
                <w:lang w:val="en-US"/>
              </w:rPr>
              <w:t>CA_n25A-n41A</w:t>
            </w:r>
          </w:p>
          <w:p w14:paraId="0950FE7E" w14:textId="77777777" w:rsidR="006F6378" w:rsidRPr="00C30686" w:rsidRDefault="006F6378" w:rsidP="0094020B">
            <w:pPr>
              <w:pStyle w:val="TAC"/>
              <w:rPr>
                <w:rFonts w:eastAsiaTheme="minorEastAsia"/>
                <w:lang w:val="en-US"/>
              </w:rPr>
            </w:pPr>
            <w:r w:rsidRPr="00C30686">
              <w:rPr>
                <w:rFonts w:eastAsiaTheme="minorEastAsia"/>
                <w:lang w:val="en-US"/>
              </w:rPr>
              <w:t>CA_n25A-n71A</w:t>
            </w:r>
          </w:p>
          <w:p w14:paraId="033FCC6B" w14:textId="77777777" w:rsidR="006F6378" w:rsidRPr="00C30686" w:rsidRDefault="006F6378" w:rsidP="0094020B">
            <w:pPr>
              <w:pStyle w:val="TAC"/>
              <w:rPr>
                <w:rFonts w:eastAsiaTheme="minorEastAsia"/>
                <w:lang w:val="en-US"/>
              </w:rPr>
            </w:pPr>
            <w:r w:rsidRPr="00C30686">
              <w:rPr>
                <w:rFonts w:eastAsiaTheme="minorEastAsia"/>
                <w:lang w:val="en-US"/>
              </w:rPr>
              <w:t>CA_n41A-n71A</w:t>
            </w:r>
          </w:p>
          <w:p w14:paraId="4191D187" w14:textId="77777777" w:rsidR="006F6378" w:rsidRPr="00C30686" w:rsidRDefault="006F6378" w:rsidP="0094020B">
            <w:pPr>
              <w:pStyle w:val="TAC"/>
              <w:rPr>
                <w:rFonts w:eastAsiaTheme="minorEastAsia"/>
                <w:lang w:val="en-US"/>
              </w:rPr>
            </w:pPr>
            <w:r w:rsidRPr="00C30686">
              <w:rPr>
                <w:rFonts w:eastAsiaTheme="minorEastAsia"/>
                <w:lang w:val="en-US"/>
              </w:rPr>
              <w:t>CA_n41C</w:t>
            </w:r>
          </w:p>
        </w:tc>
        <w:tc>
          <w:tcPr>
            <w:tcW w:w="1259" w:type="dxa"/>
            <w:tcBorders>
              <w:top w:val="single" w:sz="4" w:space="0" w:color="auto"/>
              <w:left w:val="single" w:sz="4" w:space="0" w:color="auto"/>
              <w:bottom w:val="single" w:sz="4" w:space="0" w:color="auto"/>
              <w:right w:val="single" w:sz="4" w:space="0" w:color="auto"/>
            </w:tcBorders>
            <w:vAlign w:val="center"/>
          </w:tcPr>
          <w:p w14:paraId="12200BC7" w14:textId="77777777" w:rsidR="006F6378" w:rsidRPr="00C30686" w:rsidRDefault="006F6378" w:rsidP="0094020B">
            <w:pPr>
              <w:pStyle w:val="TAC"/>
              <w:rPr>
                <w:rFonts w:eastAsiaTheme="minorEastAsia"/>
                <w:lang w:val="en-US"/>
              </w:rPr>
            </w:pPr>
            <w:r w:rsidRPr="00C30686">
              <w:rPr>
                <w:kern w:val="2"/>
                <w:szCs w:val="22"/>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727092B4"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CA_n25(2A) BCS 4 and 5</w:t>
            </w:r>
          </w:p>
        </w:tc>
        <w:tc>
          <w:tcPr>
            <w:tcW w:w="2445" w:type="dxa"/>
            <w:tcBorders>
              <w:top w:val="single" w:sz="4" w:space="0" w:color="auto"/>
              <w:left w:val="single" w:sz="4" w:space="0" w:color="auto"/>
              <w:bottom w:val="nil"/>
              <w:right w:val="single" w:sz="4" w:space="0" w:color="auto"/>
            </w:tcBorders>
            <w:vAlign w:val="center"/>
          </w:tcPr>
          <w:p w14:paraId="63B8F32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4 and 5</w:t>
            </w:r>
          </w:p>
        </w:tc>
      </w:tr>
      <w:tr w:rsidR="006F6378" w:rsidRPr="00C30686" w14:paraId="0DD072B8" w14:textId="77777777" w:rsidTr="004F423A">
        <w:trPr>
          <w:trHeight w:val="29"/>
        </w:trPr>
        <w:tc>
          <w:tcPr>
            <w:tcW w:w="2742" w:type="dxa"/>
            <w:tcBorders>
              <w:top w:val="nil"/>
              <w:left w:val="single" w:sz="4" w:space="0" w:color="auto"/>
              <w:bottom w:val="nil"/>
              <w:right w:val="single" w:sz="4" w:space="0" w:color="auto"/>
            </w:tcBorders>
            <w:vAlign w:val="center"/>
          </w:tcPr>
          <w:p w14:paraId="09EB012A"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1798712A"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E3A27FB" w14:textId="77777777" w:rsidR="006F6378" w:rsidRPr="00C30686" w:rsidRDefault="006F6378" w:rsidP="0094020B">
            <w:pPr>
              <w:pStyle w:val="TAC"/>
              <w:rPr>
                <w:rFonts w:eastAsiaTheme="minorEastAsia"/>
                <w:lang w:val="en-US"/>
              </w:rPr>
            </w:pPr>
            <w:r w:rsidRPr="00C30686">
              <w:rPr>
                <w:kern w:val="2"/>
                <w:szCs w:val="22"/>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281CAC37"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CA_n41C BCS 4 and 5</w:t>
            </w:r>
          </w:p>
        </w:tc>
        <w:tc>
          <w:tcPr>
            <w:tcW w:w="2445" w:type="dxa"/>
            <w:tcBorders>
              <w:top w:val="nil"/>
              <w:left w:val="single" w:sz="4" w:space="0" w:color="auto"/>
              <w:bottom w:val="nil"/>
              <w:right w:val="single" w:sz="4" w:space="0" w:color="auto"/>
            </w:tcBorders>
            <w:vAlign w:val="center"/>
          </w:tcPr>
          <w:p w14:paraId="6F078043" w14:textId="77777777" w:rsidR="006F6378" w:rsidRPr="00C30686" w:rsidRDefault="006F6378" w:rsidP="0094020B">
            <w:pPr>
              <w:pStyle w:val="TAC"/>
              <w:rPr>
                <w:rFonts w:eastAsiaTheme="minorEastAsia"/>
                <w:lang w:val="en-US" w:eastAsia="zh-CN"/>
              </w:rPr>
            </w:pPr>
          </w:p>
        </w:tc>
      </w:tr>
      <w:tr w:rsidR="006F6378" w:rsidRPr="00C30686" w14:paraId="1898119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0CDB15F"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3E1A49A7"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18851BB" w14:textId="77777777" w:rsidR="006F6378" w:rsidRPr="00C30686" w:rsidRDefault="006F6378" w:rsidP="0094020B">
            <w:pPr>
              <w:pStyle w:val="TAC"/>
              <w:rPr>
                <w:rFonts w:eastAsiaTheme="minorEastAsia"/>
                <w:lang w:val="en-US"/>
              </w:rPr>
            </w:pPr>
            <w:r w:rsidRPr="00C30686">
              <w:rPr>
                <w:kern w:val="2"/>
                <w:szCs w:val="22"/>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35B4200B"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n71 channel bandwidths in Table 5.3.5-1</w:t>
            </w:r>
          </w:p>
        </w:tc>
        <w:tc>
          <w:tcPr>
            <w:tcW w:w="2445" w:type="dxa"/>
            <w:tcBorders>
              <w:top w:val="nil"/>
              <w:left w:val="single" w:sz="4" w:space="0" w:color="auto"/>
              <w:bottom w:val="single" w:sz="4" w:space="0" w:color="auto"/>
              <w:right w:val="single" w:sz="4" w:space="0" w:color="auto"/>
            </w:tcBorders>
            <w:vAlign w:val="center"/>
          </w:tcPr>
          <w:p w14:paraId="5A3E06CF" w14:textId="77777777" w:rsidR="006F6378" w:rsidRPr="00C30686" w:rsidRDefault="006F6378" w:rsidP="0094020B">
            <w:pPr>
              <w:pStyle w:val="TAC"/>
              <w:rPr>
                <w:rFonts w:eastAsiaTheme="minorEastAsia"/>
                <w:lang w:val="en-US" w:eastAsia="zh-CN"/>
              </w:rPr>
            </w:pPr>
          </w:p>
        </w:tc>
      </w:tr>
      <w:tr w:rsidR="006F6378" w:rsidRPr="00C30686" w14:paraId="0925F7B9"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CE8626B" w14:textId="77777777" w:rsidR="006F6378" w:rsidRPr="00C30686" w:rsidRDefault="006F6378" w:rsidP="0094020B">
            <w:pPr>
              <w:pStyle w:val="TAC"/>
              <w:rPr>
                <w:kern w:val="2"/>
                <w:szCs w:val="22"/>
                <w:lang w:val="en-US" w:eastAsia="zh-CN"/>
              </w:rPr>
            </w:pPr>
            <w:r w:rsidRPr="00C30686">
              <w:rPr>
                <w:kern w:val="2"/>
                <w:szCs w:val="22"/>
                <w:lang w:val="en-US" w:eastAsia="zh-CN"/>
              </w:rPr>
              <w:t>CA_n25A-n41A-n77A</w:t>
            </w:r>
          </w:p>
        </w:tc>
        <w:tc>
          <w:tcPr>
            <w:tcW w:w="2785" w:type="dxa"/>
            <w:tcBorders>
              <w:top w:val="single" w:sz="4" w:space="0" w:color="auto"/>
              <w:left w:val="single" w:sz="4" w:space="0" w:color="auto"/>
              <w:bottom w:val="nil"/>
              <w:right w:val="single" w:sz="4" w:space="0" w:color="auto"/>
            </w:tcBorders>
            <w:vAlign w:val="center"/>
          </w:tcPr>
          <w:p w14:paraId="1A14670F" w14:textId="77777777" w:rsidR="006F6378" w:rsidRPr="00C30686" w:rsidRDefault="006F6378" w:rsidP="0094020B">
            <w:pPr>
              <w:pStyle w:val="TAC"/>
              <w:rPr>
                <w:kern w:val="2"/>
                <w:szCs w:val="18"/>
                <w:vertAlign w:val="superscript"/>
                <w:lang w:val="en-US" w:eastAsia="zh-CN"/>
              </w:rPr>
            </w:pPr>
            <w:r w:rsidRPr="00C30686">
              <w:rPr>
                <w:kern w:val="2"/>
                <w:szCs w:val="18"/>
                <w:lang w:val="en-US" w:eastAsia="zh-CN"/>
              </w:rPr>
              <w:t>n41</w:t>
            </w:r>
            <w:r w:rsidRPr="00C30686">
              <w:rPr>
                <w:kern w:val="2"/>
                <w:szCs w:val="18"/>
                <w:vertAlign w:val="superscript"/>
                <w:lang w:val="en-US" w:eastAsia="zh-CN"/>
              </w:rPr>
              <w:t>7,9</w:t>
            </w:r>
          </w:p>
          <w:p w14:paraId="1BC2692B" w14:textId="77777777" w:rsidR="006F6378" w:rsidRPr="00C30686" w:rsidRDefault="006F6378" w:rsidP="0094020B">
            <w:pPr>
              <w:pStyle w:val="TAC"/>
              <w:rPr>
                <w:kern w:val="2"/>
                <w:szCs w:val="18"/>
                <w:vertAlign w:val="superscript"/>
                <w:lang w:val="en-US" w:eastAsia="zh-CN"/>
              </w:rPr>
            </w:pPr>
            <w:r w:rsidRPr="00C30686">
              <w:rPr>
                <w:kern w:val="2"/>
                <w:szCs w:val="18"/>
                <w:lang w:val="en-US" w:eastAsia="zh-CN"/>
              </w:rPr>
              <w:t>n77</w:t>
            </w:r>
            <w:r w:rsidRPr="00C30686">
              <w:rPr>
                <w:kern w:val="2"/>
                <w:szCs w:val="18"/>
                <w:vertAlign w:val="superscript"/>
                <w:lang w:val="en-US" w:eastAsia="zh-CN"/>
              </w:rPr>
              <w:t>7,9</w:t>
            </w:r>
          </w:p>
          <w:p w14:paraId="0C494B60" w14:textId="77777777" w:rsidR="006F6378" w:rsidRPr="00C30686" w:rsidRDefault="006F6378" w:rsidP="0094020B">
            <w:pPr>
              <w:pStyle w:val="TAC"/>
              <w:rPr>
                <w:kern w:val="2"/>
                <w:szCs w:val="18"/>
                <w:vertAlign w:val="superscript"/>
                <w:lang w:val="en-US" w:eastAsia="zh-CN"/>
              </w:rPr>
            </w:pPr>
            <w:r w:rsidRPr="00C30686">
              <w:rPr>
                <w:kern w:val="2"/>
                <w:szCs w:val="18"/>
                <w:lang w:val="en-US" w:eastAsia="zh-CN"/>
              </w:rPr>
              <w:t>CA_n25A-n41A</w:t>
            </w:r>
            <w:r w:rsidRPr="00C30686">
              <w:rPr>
                <w:kern w:val="2"/>
                <w:szCs w:val="18"/>
                <w:vertAlign w:val="superscript"/>
                <w:lang w:val="en-US" w:eastAsia="zh-CN"/>
              </w:rPr>
              <w:t>7</w:t>
            </w:r>
          </w:p>
          <w:p w14:paraId="72DD508D" w14:textId="77777777" w:rsidR="006F6378" w:rsidRPr="00C30686" w:rsidRDefault="006F6378" w:rsidP="0094020B">
            <w:pPr>
              <w:pStyle w:val="TAC"/>
              <w:rPr>
                <w:kern w:val="2"/>
                <w:szCs w:val="18"/>
                <w:vertAlign w:val="superscript"/>
                <w:lang w:val="en-US" w:eastAsia="zh-CN"/>
              </w:rPr>
            </w:pPr>
            <w:r w:rsidRPr="00C30686">
              <w:rPr>
                <w:kern w:val="2"/>
                <w:szCs w:val="18"/>
                <w:lang w:val="en-US" w:eastAsia="zh-CN"/>
              </w:rPr>
              <w:t>CA_n25A-n77A</w:t>
            </w:r>
            <w:r w:rsidRPr="00C30686">
              <w:rPr>
                <w:kern w:val="2"/>
                <w:szCs w:val="18"/>
                <w:vertAlign w:val="superscript"/>
                <w:lang w:val="en-US" w:eastAsia="zh-CN"/>
              </w:rPr>
              <w:t>7</w:t>
            </w:r>
          </w:p>
          <w:p w14:paraId="2F6837A5" w14:textId="77777777" w:rsidR="006F6378" w:rsidRPr="00C30686" w:rsidRDefault="006F6378" w:rsidP="0094020B">
            <w:pPr>
              <w:pStyle w:val="TAC"/>
              <w:rPr>
                <w:kern w:val="2"/>
                <w:szCs w:val="22"/>
                <w:lang w:val="en-US" w:eastAsia="zh-CN"/>
              </w:rPr>
            </w:pPr>
            <w:r w:rsidRPr="00C30686">
              <w:rPr>
                <w:kern w:val="2"/>
                <w:szCs w:val="18"/>
                <w:lang w:val="en-US" w:eastAsia="zh-CN"/>
              </w:rPr>
              <w:t>CA_n41A-n77A</w:t>
            </w:r>
            <w:r w:rsidRPr="00C30686">
              <w:rPr>
                <w:kern w:val="2"/>
                <w:szCs w:val="18"/>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4C2B89AF" w14:textId="77777777" w:rsidR="006F6378" w:rsidRPr="00C30686" w:rsidRDefault="006F6378" w:rsidP="0094020B">
            <w:pPr>
              <w:pStyle w:val="TAC"/>
              <w:rPr>
                <w:kern w:val="2"/>
                <w:szCs w:val="22"/>
                <w:lang w:val="en-US" w:eastAsia="zh-CN"/>
              </w:rPr>
            </w:pPr>
            <w:r w:rsidRPr="00C30686">
              <w:rPr>
                <w:kern w:val="2"/>
                <w:szCs w:val="22"/>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3D4DE91F" w14:textId="77777777" w:rsidR="006F6378" w:rsidRPr="00C30686" w:rsidRDefault="006F6378" w:rsidP="0094020B">
            <w:pPr>
              <w:pStyle w:val="TAC"/>
              <w:rPr>
                <w:kern w:val="2"/>
                <w:szCs w:val="22"/>
                <w:lang w:val="en-US" w:eastAsia="zh-CN"/>
              </w:rPr>
            </w:pPr>
            <w:r w:rsidRPr="00C30686">
              <w:rPr>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70F52F56" w14:textId="77777777" w:rsidR="006F6378" w:rsidRPr="00C30686" w:rsidRDefault="006F6378" w:rsidP="0094020B">
            <w:pPr>
              <w:pStyle w:val="TAC"/>
              <w:rPr>
                <w:kern w:val="2"/>
                <w:szCs w:val="22"/>
                <w:lang w:val="en-US" w:eastAsia="zh-CN"/>
              </w:rPr>
            </w:pPr>
            <w:r w:rsidRPr="00C30686">
              <w:rPr>
                <w:rFonts w:cs="Arial"/>
                <w:kern w:val="2"/>
                <w:szCs w:val="18"/>
                <w:lang w:val="en-US" w:eastAsia="zh-CN"/>
              </w:rPr>
              <w:t>0</w:t>
            </w:r>
          </w:p>
        </w:tc>
      </w:tr>
      <w:tr w:rsidR="006F6378" w:rsidRPr="00C30686" w14:paraId="64A5E5E5" w14:textId="77777777" w:rsidTr="004F423A">
        <w:trPr>
          <w:trHeight w:val="29"/>
        </w:trPr>
        <w:tc>
          <w:tcPr>
            <w:tcW w:w="2742" w:type="dxa"/>
            <w:tcBorders>
              <w:top w:val="nil"/>
              <w:left w:val="single" w:sz="4" w:space="0" w:color="auto"/>
              <w:bottom w:val="nil"/>
              <w:right w:val="single" w:sz="4" w:space="0" w:color="auto"/>
            </w:tcBorders>
            <w:vAlign w:val="center"/>
          </w:tcPr>
          <w:p w14:paraId="109D22E4" w14:textId="77777777" w:rsidR="006F6378" w:rsidRPr="00C30686" w:rsidRDefault="006F6378" w:rsidP="0094020B">
            <w:pPr>
              <w:pStyle w:val="TAC"/>
              <w:rPr>
                <w:kern w:val="2"/>
                <w:szCs w:val="22"/>
                <w:lang w:val="en-US" w:eastAsia="zh-CN"/>
              </w:rPr>
            </w:pPr>
          </w:p>
        </w:tc>
        <w:tc>
          <w:tcPr>
            <w:tcW w:w="2785" w:type="dxa"/>
            <w:tcBorders>
              <w:top w:val="nil"/>
              <w:left w:val="single" w:sz="4" w:space="0" w:color="auto"/>
              <w:bottom w:val="nil"/>
              <w:right w:val="single" w:sz="4" w:space="0" w:color="auto"/>
            </w:tcBorders>
            <w:vAlign w:val="center"/>
          </w:tcPr>
          <w:p w14:paraId="77503E85" w14:textId="77777777" w:rsidR="006F6378" w:rsidRPr="00C30686" w:rsidRDefault="006F6378" w:rsidP="0094020B">
            <w:pPr>
              <w:pStyle w:val="TAC"/>
              <w:rPr>
                <w:kern w:val="2"/>
                <w:szCs w:val="22"/>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C7B6F46" w14:textId="77777777" w:rsidR="006F6378" w:rsidRPr="00C30686" w:rsidRDefault="006F6378" w:rsidP="0094020B">
            <w:pPr>
              <w:pStyle w:val="TAC"/>
              <w:rPr>
                <w:kern w:val="2"/>
                <w:szCs w:val="22"/>
                <w:lang w:val="en-US" w:eastAsia="zh-CN"/>
              </w:rPr>
            </w:pPr>
            <w:r w:rsidRPr="00C30686">
              <w:rPr>
                <w:kern w:val="2"/>
                <w:szCs w:val="22"/>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0668AD1F" w14:textId="77777777" w:rsidR="006F6378" w:rsidRPr="00C30686" w:rsidRDefault="006F6378" w:rsidP="0094020B">
            <w:pPr>
              <w:pStyle w:val="TAC"/>
              <w:rPr>
                <w:kern w:val="2"/>
                <w:szCs w:val="22"/>
                <w:lang w:val="en-US" w:eastAsia="zh-CN"/>
              </w:rPr>
            </w:pPr>
            <w:r w:rsidRPr="00C30686">
              <w:rPr>
                <w:lang w:val="en-US" w:eastAsia="zh-CN" w:bidi="ar"/>
              </w:rPr>
              <w:t>10, 15, 20, 30, 40, 50, 60, 80, 90, 100</w:t>
            </w:r>
          </w:p>
        </w:tc>
        <w:tc>
          <w:tcPr>
            <w:tcW w:w="2445" w:type="dxa"/>
            <w:tcBorders>
              <w:top w:val="nil"/>
              <w:left w:val="single" w:sz="4" w:space="0" w:color="auto"/>
              <w:bottom w:val="nil"/>
              <w:right w:val="single" w:sz="4" w:space="0" w:color="auto"/>
            </w:tcBorders>
            <w:vAlign w:val="center"/>
          </w:tcPr>
          <w:p w14:paraId="78C625D2" w14:textId="77777777" w:rsidR="006F6378" w:rsidRPr="00C30686" w:rsidRDefault="006F6378" w:rsidP="0094020B">
            <w:pPr>
              <w:pStyle w:val="TAC"/>
              <w:rPr>
                <w:kern w:val="2"/>
                <w:szCs w:val="22"/>
                <w:lang w:val="en-US" w:eastAsia="zh-CN"/>
              </w:rPr>
            </w:pPr>
          </w:p>
        </w:tc>
      </w:tr>
      <w:tr w:rsidR="006F6378" w:rsidRPr="00C30686" w14:paraId="38B5710B" w14:textId="77777777" w:rsidTr="004F423A">
        <w:trPr>
          <w:trHeight w:val="29"/>
        </w:trPr>
        <w:tc>
          <w:tcPr>
            <w:tcW w:w="2742" w:type="dxa"/>
            <w:tcBorders>
              <w:top w:val="nil"/>
              <w:left w:val="single" w:sz="4" w:space="0" w:color="auto"/>
              <w:bottom w:val="nil"/>
              <w:right w:val="single" w:sz="4" w:space="0" w:color="auto"/>
            </w:tcBorders>
            <w:vAlign w:val="center"/>
          </w:tcPr>
          <w:p w14:paraId="4B715EBA" w14:textId="77777777" w:rsidR="006F6378" w:rsidRPr="00C30686" w:rsidRDefault="006F6378" w:rsidP="0094020B">
            <w:pPr>
              <w:pStyle w:val="TAC"/>
              <w:rPr>
                <w:kern w:val="2"/>
                <w:szCs w:val="22"/>
                <w:lang w:val="en-US" w:eastAsia="zh-CN"/>
              </w:rPr>
            </w:pPr>
          </w:p>
        </w:tc>
        <w:tc>
          <w:tcPr>
            <w:tcW w:w="2785" w:type="dxa"/>
            <w:tcBorders>
              <w:top w:val="nil"/>
              <w:left w:val="single" w:sz="4" w:space="0" w:color="auto"/>
              <w:bottom w:val="nil"/>
              <w:right w:val="single" w:sz="4" w:space="0" w:color="auto"/>
            </w:tcBorders>
            <w:vAlign w:val="center"/>
          </w:tcPr>
          <w:p w14:paraId="574BEBEC" w14:textId="77777777" w:rsidR="006F6378" w:rsidRPr="00C30686" w:rsidRDefault="006F6378" w:rsidP="0094020B">
            <w:pPr>
              <w:pStyle w:val="TAC"/>
              <w:rPr>
                <w:kern w:val="2"/>
                <w:szCs w:val="22"/>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6A69B39" w14:textId="77777777" w:rsidR="006F6378" w:rsidRPr="00C30686" w:rsidRDefault="006F6378" w:rsidP="0094020B">
            <w:pPr>
              <w:pStyle w:val="TAC"/>
              <w:rPr>
                <w:kern w:val="2"/>
                <w:szCs w:val="22"/>
                <w:lang w:val="en-US" w:eastAsia="zh-CN"/>
              </w:rPr>
            </w:pPr>
            <w:r w:rsidRPr="00C30686">
              <w:rPr>
                <w:kern w:val="2"/>
                <w:szCs w:val="22"/>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09D8F0F" w14:textId="77777777" w:rsidR="006F6378" w:rsidRPr="00C30686" w:rsidRDefault="006F6378" w:rsidP="0094020B">
            <w:pPr>
              <w:pStyle w:val="TAC"/>
              <w:rPr>
                <w:kern w:val="2"/>
                <w:szCs w:val="22"/>
                <w:lang w:val="en-US" w:eastAsia="zh-CN"/>
              </w:rPr>
            </w:pPr>
            <w:r w:rsidRPr="00C30686">
              <w:rPr>
                <w:lang w:val="en-US" w:eastAsia="zh-CN" w:bidi="ar"/>
              </w:rPr>
              <w:t>10, 15, 20, 25, 30, 40, 50, 60, 80, 90, 100</w:t>
            </w:r>
          </w:p>
        </w:tc>
        <w:tc>
          <w:tcPr>
            <w:tcW w:w="2445" w:type="dxa"/>
            <w:tcBorders>
              <w:top w:val="nil"/>
              <w:left w:val="single" w:sz="4" w:space="0" w:color="auto"/>
              <w:bottom w:val="single" w:sz="4" w:space="0" w:color="auto"/>
              <w:right w:val="single" w:sz="4" w:space="0" w:color="auto"/>
            </w:tcBorders>
            <w:vAlign w:val="center"/>
          </w:tcPr>
          <w:p w14:paraId="0785F284" w14:textId="77777777" w:rsidR="006F6378" w:rsidRPr="00C30686" w:rsidRDefault="006F6378" w:rsidP="0094020B">
            <w:pPr>
              <w:pStyle w:val="TAC"/>
              <w:rPr>
                <w:kern w:val="2"/>
                <w:szCs w:val="22"/>
                <w:lang w:val="en-US" w:eastAsia="zh-CN"/>
              </w:rPr>
            </w:pPr>
          </w:p>
        </w:tc>
      </w:tr>
      <w:tr w:rsidR="006F6378" w:rsidRPr="00C30686" w14:paraId="77A9A7ED" w14:textId="77777777" w:rsidTr="004F423A">
        <w:trPr>
          <w:trHeight w:val="29"/>
        </w:trPr>
        <w:tc>
          <w:tcPr>
            <w:tcW w:w="2742" w:type="dxa"/>
            <w:tcBorders>
              <w:top w:val="nil"/>
              <w:left w:val="single" w:sz="4" w:space="0" w:color="auto"/>
              <w:bottom w:val="nil"/>
              <w:right w:val="single" w:sz="4" w:space="0" w:color="auto"/>
            </w:tcBorders>
            <w:vAlign w:val="center"/>
          </w:tcPr>
          <w:p w14:paraId="23BE8A97" w14:textId="77777777" w:rsidR="006F6378" w:rsidRPr="00C30686" w:rsidRDefault="006F6378" w:rsidP="0094020B">
            <w:pPr>
              <w:pStyle w:val="TAC"/>
              <w:rPr>
                <w:kern w:val="2"/>
                <w:szCs w:val="22"/>
                <w:lang w:val="en-US" w:eastAsia="zh-CN"/>
              </w:rPr>
            </w:pPr>
          </w:p>
        </w:tc>
        <w:tc>
          <w:tcPr>
            <w:tcW w:w="2785" w:type="dxa"/>
            <w:tcBorders>
              <w:top w:val="nil"/>
              <w:left w:val="single" w:sz="4" w:space="0" w:color="auto"/>
              <w:bottom w:val="nil"/>
              <w:right w:val="single" w:sz="4" w:space="0" w:color="auto"/>
            </w:tcBorders>
            <w:vAlign w:val="center"/>
          </w:tcPr>
          <w:p w14:paraId="5FD7834B" w14:textId="77777777" w:rsidR="006F6378" w:rsidRPr="00C30686" w:rsidRDefault="006F6378" w:rsidP="0094020B">
            <w:pPr>
              <w:pStyle w:val="TAC"/>
              <w:rPr>
                <w:kern w:val="2"/>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9D4B62D" w14:textId="77777777" w:rsidR="006F6378" w:rsidRPr="00C30686" w:rsidRDefault="006F6378" w:rsidP="0094020B">
            <w:pPr>
              <w:pStyle w:val="TAC"/>
              <w:rPr>
                <w:kern w:val="2"/>
                <w:szCs w:val="22"/>
                <w:lang w:val="en-US"/>
              </w:rPr>
            </w:pPr>
            <w:r w:rsidRPr="00C30686">
              <w:rPr>
                <w:kern w:val="2"/>
                <w:szCs w:val="22"/>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205DC5B3"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48762657" w14:textId="77777777" w:rsidR="006F6378" w:rsidRPr="00C30686" w:rsidRDefault="006F6378" w:rsidP="0094020B">
            <w:pPr>
              <w:pStyle w:val="TAC"/>
              <w:rPr>
                <w:rFonts w:cs="Arial"/>
                <w:kern w:val="2"/>
                <w:szCs w:val="18"/>
                <w:lang w:val="en-US" w:eastAsia="zh-CN"/>
              </w:rPr>
            </w:pPr>
            <w:r w:rsidRPr="00C30686">
              <w:rPr>
                <w:kern w:val="2"/>
                <w:szCs w:val="22"/>
                <w:lang w:val="en-US" w:eastAsia="zh-CN"/>
              </w:rPr>
              <w:t>1</w:t>
            </w:r>
          </w:p>
        </w:tc>
      </w:tr>
      <w:tr w:rsidR="006F6378" w:rsidRPr="00C30686" w14:paraId="17AE53EA" w14:textId="77777777" w:rsidTr="004F423A">
        <w:trPr>
          <w:trHeight w:val="29"/>
        </w:trPr>
        <w:tc>
          <w:tcPr>
            <w:tcW w:w="2742" w:type="dxa"/>
            <w:tcBorders>
              <w:top w:val="nil"/>
              <w:left w:val="single" w:sz="4" w:space="0" w:color="auto"/>
              <w:bottom w:val="nil"/>
              <w:right w:val="single" w:sz="4" w:space="0" w:color="auto"/>
            </w:tcBorders>
            <w:vAlign w:val="center"/>
          </w:tcPr>
          <w:p w14:paraId="429C2483" w14:textId="77777777" w:rsidR="006F6378" w:rsidRPr="00C30686" w:rsidRDefault="006F6378" w:rsidP="0094020B">
            <w:pPr>
              <w:pStyle w:val="TAC"/>
              <w:rPr>
                <w:kern w:val="2"/>
                <w:szCs w:val="22"/>
                <w:lang w:val="en-US" w:eastAsia="zh-CN"/>
              </w:rPr>
            </w:pPr>
          </w:p>
        </w:tc>
        <w:tc>
          <w:tcPr>
            <w:tcW w:w="2785" w:type="dxa"/>
            <w:tcBorders>
              <w:top w:val="nil"/>
              <w:left w:val="single" w:sz="4" w:space="0" w:color="auto"/>
              <w:bottom w:val="nil"/>
              <w:right w:val="single" w:sz="4" w:space="0" w:color="auto"/>
            </w:tcBorders>
            <w:vAlign w:val="center"/>
          </w:tcPr>
          <w:p w14:paraId="7B318157" w14:textId="77777777" w:rsidR="006F6378" w:rsidRPr="00C30686" w:rsidRDefault="006F6378" w:rsidP="0094020B">
            <w:pPr>
              <w:pStyle w:val="TAC"/>
              <w:rPr>
                <w:kern w:val="2"/>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53BD8F2" w14:textId="77777777" w:rsidR="006F6378" w:rsidRPr="00C30686" w:rsidRDefault="006F6378" w:rsidP="0094020B">
            <w:pPr>
              <w:pStyle w:val="TAC"/>
              <w:rPr>
                <w:kern w:val="2"/>
                <w:szCs w:val="22"/>
                <w:lang w:val="en-US"/>
              </w:rPr>
            </w:pPr>
            <w:r w:rsidRPr="00C30686">
              <w:rPr>
                <w:kern w:val="2"/>
                <w:szCs w:val="22"/>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53FE9CF2"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10, 15, 20, 30, 40, 50, 60, 80, 90, 100</w:t>
            </w:r>
          </w:p>
        </w:tc>
        <w:tc>
          <w:tcPr>
            <w:tcW w:w="2445" w:type="dxa"/>
            <w:tcBorders>
              <w:top w:val="nil"/>
              <w:left w:val="single" w:sz="4" w:space="0" w:color="auto"/>
              <w:bottom w:val="nil"/>
              <w:right w:val="single" w:sz="4" w:space="0" w:color="auto"/>
            </w:tcBorders>
            <w:vAlign w:val="center"/>
          </w:tcPr>
          <w:p w14:paraId="69D7D25E" w14:textId="77777777" w:rsidR="006F6378" w:rsidRPr="00C30686" w:rsidRDefault="006F6378" w:rsidP="0094020B">
            <w:pPr>
              <w:pStyle w:val="TAC"/>
              <w:rPr>
                <w:rFonts w:cs="Arial"/>
                <w:kern w:val="2"/>
                <w:szCs w:val="18"/>
                <w:lang w:val="en-US" w:eastAsia="zh-CN"/>
              </w:rPr>
            </w:pPr>
          </w:p>
        </w:tc>
      </w:tr>
      <w:tr w:rsidR="006F6378" w:rsidRPr="00C30686" w14:paraId="2170F766" w14:textId="77777777" w:rsidTr="004F423A">
        <w:trPr>
          <w:trHeight w:val="29"/>
        </w:trPr>
        <w:tc>
          <w:tcPr>
            <w:tcW w:w="2742" w:type="dxa"/>
            <w:tcBorders>
              <w:top w:val="nil"/>
              <w:left w:val="single" w:sz="4" w:space="0" w:color="auto"/>
              <w:bottom w:val="nil"/>
              <w:right w:val="single" w:sz="4" w:space="0" w:color="auto"/>
            </w:tcBorders>
            <w:vAlign w:val="center"/>
          </w:tcPr>
          <w:p w14:paraId="15D603D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E5DFBB0"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68D6BB4" w14:textId="77777777" w:rsidR="006F6378" w:rsidRPr="00C30686" w:rsidRDefault="006F6378" w:rsidP="0094020B">
            <w:pPr>
              <w:pStyle w:val="TAC"/>
              <w:rPr>
                <w:rFonts w:eastAsiaTheme="minorEastAsia"/>
                <w:lang w:val="en-US"/>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7A6986EB"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3D69DDDB" w14:textId="77777777" w:rsidR="006F6378" w:rsidRPr="00C30686" w:rsidRDefault="006F6378" w:rsidP="0094020B">
            <w:pPr>
              <w:pStyle w:val="TAC"/>
              <w:rPr>
                <w:rFonts w:eastAsiaTheme="minorEastAsia" w:cs="Arial"/>
                <w:szCs w:val="18"/>
                <w:lang w:val="en-US" w:eastAsia="zh-CN"/>
              </w:rPr>
            </w:pPr>
          </w:p>
        </w:tc>
      </w:tr>
      <w:tr w:rsidR="006F6378" w:rsidRPr="00C30686" w14:paraId="32ACAC42" w14:textId="77777777" w:rsidTr="004F423A">
        <w:trPr>
          <w:trHeight w:val="29"/>
        </w:trPr>
        <w:tc>
          <w:tcPr>
            <w:tcW w:w="2742" w:type="dxa"/>
            <w:tcBorders>
              <w:top w:val="nil"/>
              <w:left w:val="single" w:sz="4" w:space="0" w:color="auto"/>
              <w:bottom w:val="nil"/>
              <w:right w:val="single" w:sz="4" w:space="0" w:color="auto"/>
            </w:tcBorders>
            <w:vAlign w:val="center"/>
          </w:tcPr>
          <w:p w14:paraId="05CFB98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D0E4A97"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85039B3" w14:textId="77777777" w:rsidR="006F6378" w:rsidRPr="00C30686" w:rsidRDefault="006F6378" w:rsidP="0094020B">
            <w:pPr>
              <w:pStyle w:val="TAC"/>
              <w:rPr>
                <w:rFonts w:eastAsiaTheme="minorEastAsia"/>
                <w:lang w:val="en-US"/>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38C286BB"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n25 channel bandwidths in Table 5.3.5-1</w:t>
            </w:r>
          </w:p>
        </w:tc>
        <w:tc>
          <w:tcPr>
            <w:tcW w:w="2445" w:type="dxa"/>
            <w:tcBorders>
              <w:top w:val="single" w:sz="4" w:space="0" w:color="auto"/>
              <w:left w:val="single" w:sz="4" w:space="0" w:color="auto"/>
              <w:bottom w:val="nil"/>
              <w:right w:val="single" w:sz="4" w:space="0" w:color="auto"/>
            </w:tcBorders>
            <w:vAlign w:val="center"/>
          </w:tcPr>
          <w:p w14:paraId="19B793C5" w14:textId="77777777" w:rsidR="006F6378" w:rsidRPr="00C30686" w:rsidRDefault="006F6378" w:rsidP="0094020B">
            <w:pPr>
              <w:pStyle w:val="TAC"/>
              <w:rPr>
                <w:rFonts w:eastAsiaTheme="minorEastAsia" w:cs="Arial"/>
                <w:szCs w:val="18"/>
                <w:lang w:val="en-US" w:eastAsia="zh-CN"/>
              </w:rPr>
            </w:pPr>
            <w:r w:rsidRPr="00C30686">
              <w:rPr>
                <w:rFonts w:eastAsiaTheme="minorEastAsia"/>
                <w:lang w:val="en-US" w:eastAsia="zh-CN"/>
              </w:rPr>
              <w:t>4 and 5</w:t>
            </w:r>
          </w:p>
        </w:tc>
      </w:tr>
      <w:tr w:rsidR="006F6378" w:rsidRPr="00C30686" w14:paraId="28A4F27F" w14:textId="77777777" w:rsidTr="004F423A">
        <w:trPr>
          <w:trHeight w:val="29"/>
        </w:trPr>
        <w:tc>
          <w:tcPr>
            <w:tcW w:w="2742" w:type="dxa"/>
            <w:tcBorders>
              <w:top w:val="nil"/>
              <w:left w:val="single" w:sz="4" w:space="0" w:color="auto"/>
              <w:bottom w:val="nil"/>
              <w:right w:val="single" w:sz="4" w:space="0" w:color="auto"/>
            </w:tcBorders>
            <w:vAlign w:val="center"/>
          </w:tcPr>
          <w:p w14:paraId="2559229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790C0B0"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73D04DE" w14:textId="77777777" w:rsidR="006F6378" w:rsidRPr="00C30686" w:rsidRDefault="006F6378" w:rsidP="0094020B">
            <w:pPr>
              <w:pStyle w:val="TAC"/>
              <w:rPr>
                <w:rFonts w:eastAsiaTheme="minorEastAsia"/>
                <w:lang w:val="en-US"/>
              </w:rPr>
            </w:pPr>
            <w:r w:rsidRPr="00C30686">
              <w:rPr>
                <w:rFonts w:eastAsiaTheme="minorEastAsia"/>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3AF085D3"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n41 channel bandwidths in Table 5.3.5-1</w:t>
            </w:r>
          </w:p>
        </w:tc>
        <w:tc>
          <w:tcPr>
            <w:tcW w:w="2445" w:type="dxa"/>
            <w:tcBorders>
              <w:top w:val="nil"/>
              <w:left w:val="single" w:sz="4" w:space="0" w:color="auto"/>
              <w:bottom w:val="nil"/>
              <w:right w:val="single" w:sz="4" w:space="0" w:color="auto"/>
            </w:tcBorders>
            <w:vAlign w:val="center"/>
          </w:tcPr>
          <w:p w14:paraId="384ACCF0" w14:textId="77777777" w:rsidR="006F6378" w:rsidRPr="00C30686" w:rsidRDefault="006F6378" w:rsidP="0094020B">
            <w:pPr>
              <w:pStyle w:val="TAC"/>
              <w:rPr>
                <w:rFonts w:eastAsiaTheme="minorEastAsia" w:cs="Arial"/>
                <w:szCs w:val="18"/>
                <w:lang w:val="en-US" w:eastAsia="zh-CN"/>
              </w:rPr>
            </w:pPr>
          </w:p>
        </w:tc>
      </w:tr>
      <w:tr w:rsidR="006F6378" w:rsidRPr="00C30686" w14:paraId="64581318"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AF7CDC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6F9E0463"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C1B338B" w14:textId="77777777" w:rsidR="006F6378" w:rsidRPr="00C30686" w:rsidRDefault="006F6378" w:rsidP="0094020B">
            <w:pPr>
              <w:pStyle w:val="TAC"/>
              <w:rPr>
                <w:rFonts w:eastAsiaTheme="minorEastAsia"/>
                <w:lang w:val="en-US"/>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5A950C6C"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n77 channel bandwidths in Table 5.3.5-1</w:t>
            </w:r>
          </w:p>
        </w:tc>
        <w:tc>
          <w:tcPr>
            <w:tcW w:w="2445" w:type="dxa"/>
            <w:tcBorders>
              <w:top w:val="nil"/>
              <w:left w:val="single" w:sz="4" w:space="0" w:color="auto"/>
              <w:bottom w:val="single" w:sz="4" w:space="0" w:color="auto"/>
              <w:right w:val="single" w:sz="4" w:space="0" w:color="auto"/>
            </w:tcBorders>
            <w:vAlign w:val="center"/>
          </w:tcPr>
          <w:p w14:paraId="230A7C87" w14:textId="77777777" w:rsidR="006F6378" w:rsidRPr="00C30686" w:rsidRDefault="006F6378" w:rsidP="0094020B">
            <w:pPr>
              <w:pStyle w:val="TAC"/>
              <w:rPr>
                <w:rFonts w:eastAsiaTheme="minorEastAsia" w:cs="Arial"/>
                <w:szCs w:val="18"/>
                <w:lang w:val="en-US" w:eastAsia="zh-CN"/>
              </w:rPr>
            </w:pPr>
          </w:p>
        </w:tc>
      </w:tr>
      <w:tr w:rsidR="006F6378" w:rsidRPr="00C30686" w14:paraId="624E6EAD"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1E1679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CA_n25A-n41(2A)-n77A</w:t>
            </w:r>
          </w:p>
        </w:tc>
        <w:tc>
          <w:tcPr>
            <w:tcW w:w="2785" w:type="dxa"/>
            <w:tcBorders>
              <w:top w:val="single" w:sz="4" w:space="0" w:color="auto"/>
              <w:left w:val="single" w:sz="4" w:space="0" w:color="auto"/>
              <w:bottom w:val="nil"/>
              <w:right w:val="single" w:sz="4" w:space="0" w:color="auto"/>
            </w:tcBorders>
            <w:vAlign w:val="center"/>
          </w:tcPr>
          <w:p w14:paraId="5F4F1C6F" w14:textId="77777777" w:rsidR="006F6378" w:rsidRPr="00C30686" w:rsidRDefault="006F6378" w:rsidP="0094020B">
            <w:pPr>
              <w:pStyle w:val="TAC"/>
              <w:rPr>
                <w:rFonts w:eastAsiaTheme="minorEastAsia"/>
                <w:szCs w:val="18"/>
                <w:vertAlign w:val="superscript"/>
                <w:lang w:val="en-US"/>
              </w:rPr>
            </w:pPr>
            <w:r w:rsidRPr="00C30686">
              <w:rPr>
                <w:rFonts w:eastAsiaTheme="minorEastAsia"/>
                <w:szCs w:val="18"/>
                <w:lang w:val="en-US"/>
              </w:rPr>
              <w:t>n41</w:t>
            </w:r>
            <w:r w:rsidRPr="00C30686">
              <w:rPr>
                <w:rFonts w:eastAsiaTheme="minorEastAsia"/>
                <w:szCs w:val="18"/>
                <w:vertAlign w:val="superscript"/>
                <w:lang w:val="en-US"/>
              </w:rPr>
              <w:t>7,9</w:t>
            </w:r>
          </w:p>
          <w:p w14:paraId="7902CAB4"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rPr>
              <w:t>n77</w:t>
            </w:r>
            <w:r w:rsidRPr="00C30686">
              <w:rPr>
                <w:rFonts w:eastAsiaTheme="minorEastAsia"/>
                <w:szCs w:val="18"/>
                <w:vertAlign w:val="superscript"/>
                <w:lang w:val="en-US"/>
              </w:rPr>
              <w:t>7,9</w:t>
            </w:r>
          </w:p>
          <w:p w14:paraId="7B27494F"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CA_n25A-n41A</w:t>
            </w:r>
            <w:r w:rsidRPr="00C30686">
              <w:rPr>
                <w:rFonts w:eastAsiaTheme="minorEastAsia"/>
                <w:szCs w:val="18"/>
                <w:vertAlign w:val="superscript"/>
                <w:lang w:val="en-US"/>
              </w:rPr>
              <w:t>7</w:t>
            </w:r>
          </w:p>
          <w:p w14:paraId="2D344786"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CA_n25A-n77A</w:t>
            </w:r>
            <w:r w:rsidRPr="00C30686">
              <w:rPr>
                <w:rFonts w:eastAsiaTheme="minorEastAsia"/>
                <w:szCs w:val="18"/>
                <w:vertAlign w:val="superscript"/>
                <w:lang w:val="en-US"/>
              </w:rPr>
              <w:t>7</w:t>
            </w:r>
          </w:p>
          <w:p w14:paraId="49A8A1D7" w14:textId="77777777" w:rsidR="006F6378" w:rsidRPr="00C30686" w:rsidRDefault="006F6378" w:rsidP="0094020B">
            <w:pPr>
              <w:pStyle w:val="TAC"/>
              <w:rPr>
                <w:rFonts w:eastAsiaTheme="minorEastAsia"/>
                <w:lang w:val="en-US" w:eastAsia="zh-CN"/>
              </w:rPr>
            </w:pPr>
            <w:r w:rsidRPr="00C30686">
              <w:rPr>
                <w:rFonts w:eastAsiaTheme="minorEastAsia"/>
              </w:rPr>
              <w:t>CA_n41A-n77A</w:t>
            </w:r>
            <w:r w:rsidRPr="00C30686">
              <w:rPr>
                <w:rFonts w:eastAsiaTheme="minorEastAsia"/>
                <w:szCs w:val="18"/>
                <w:vertAlign w:val="superscript"/>
                <w:lang w:val="en-US"/>
              </w:rPr>
              <w:t>7</w:t>
            </w:r>
          </w:p>
        </w:tc>
        <w:tc>
          <w:tcPr>
            <w:tcW w:w="1259" w:type="dxa"/>
            <w:tcBorders>
              <w:top w:val="single" w:sz="4" w:space="0" w:color="auto"/>
              <w:left w:val="single" w:sz="4" w:space="0" w:color="auto"/>
              <w:bottom w:val="single" w:sz="4" w:space="0" w:color="auto"/>
              <w:right w:val="single" w:sz="4" w:space="0" w:color="auto"/>
            </w:tcBorders>
            <w:vAlign w:val="center"/>
          </w:tcPr>
          <w:p w14:paraId="65559DD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2095B1D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29D4C320"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0</w:t>
            </w:r>
          </w:p>
        </w:tc>
      </w:tr>
      <w:tr w:rsidR="006F6378" w:rsidRPr="00C30686" w14:paraId="14D313A7" w14:textId="77777777" w:rsidTr="004F423A">
        <w:trPr>
          <w:trHeight w:val="29"/>
        </w:trPr>
        <w:tc>
          <w:tcPr>
            <w:tcW w:w="2742" w:type="dxa"/>
            <w:tcBorders>
              <w:top w:val="nil"/>
              <w:left w:val="single" w:sz="4" w:space="0" w:color="auto"/>
              <w:bottom w:val="nil"/>
              <w:right w:val="single" w:sz="4" w:space="0" w:color="auto"/>
            </w:tcBorders>
            <w:vAlign w:val="center"/>
          </w:tcPr>
          <w:p w14:paraId="75F8CAB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485056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E2DFCB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2543E0D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CA_n41(2A)_BCS1</w:t>
            </w:r>
          </w:p>
        </w:tc>
        <w:tc>
          <w:tcPr>
            <w:tcW w:w="2445" w:type="dxa"/>
            <w:tcBorders>
              <w:top w:val="nil"/>
              <w:left w:val="single" w:sz="4" w:space="0" w:color="auto"/>
              <w:bottom w:val="nil"/>
              <w:right w:val="single" w:sz="4" w:space="0" w:color="auto"/>
            </w:tcBorders>
            <w:vAlign w:val="center"/>
          </w:tcPr>
          <w:p w14:paraId="3814E647" w14:textId="77777777" w:rsidR="006F6378" w:rsidRPr="00C30686" w:rsidRDefault="006F6378" w:rsidP="0094020B">
            <w:pPr>
              <w:pStyle w:val="TAC"/>
              <w:rPr>
                <w:rFonts w:eastAsiaTheme="minorEastAsia"/>
                <w:lang w:val="en-US" w:eastAsia="zh-CN"/>
              </w:rPr>
            </w:pPr>
          </w:p>
        </w:tc>
      </w:tr>
      <w:tr w:rsidR="006F6378" w:rsidRPr="00C30686" w14:paraId="075B38A6" w14:textId="77777777" w:rsidTr="004F423A">
        <w:trPr>
          <w:trHeight w:val="29"/>
        </w:trPr>
        <w:tc>
          <w:tcPr>
            <w:tcW w:w="2742" w:type="dxa"/>
            <w:tcBorders>
              <w:top w:val="nil"/>
              <w:left w:val="single" w:sz="4" w:space="0" w:color="auto"/>
              <w:bottom w:val="nil"/>
              <w:right w:val="single" w:sz="4" w:space="0" w:color="auto"/>
            </w:tcBorders>
            <w:vAlign w:val="center"/>
          </w:tcPr>
          <w:p w14:paraId="00A5A9B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E6B8B5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ECE8B7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44C90C0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6FE034EC" w14:textId="77777777" w:rsidR="006F6378" w:rsidRPr="00C30686" w:rsidRDefault="006F6378" w:rsidP="0094020B">
            <w:pPr>
              <w:pStyle w:val="TAC"/>
              <w:rPr>
                <w:rFonts w:eastAsiaTheme="minorEastAsia"/>
                <w:lang w:val="en-US" w:eastAsia="zh-CN"/>
              </w:rPr>
            </w:pPr>
          </w:p>
        </w:tc>
      </w:tr>
      <w:tr w:rsidR="006F6378" w:rsidRPr="00C30686" w14:paraId="239F1254" w14:textId="77777777" w:rsidTr="004F423A">
        <w:trPr>
          <w:trHeight w:val="29"/>
        </w:trPr>
        <w:tc>
          <w:tcPr>
            <w:tcW w:w="2742" w:type="dxa"/>
            <w:tcBorders>
              <w:top w:val="nil"/>
              <w:left w:val="single" w:sz="4" w:space="0" w:color="auto"/>
              <w:bottom w:val="nil"/>
              <w:right w:val="single" w:sz="4" w:space="0" w:color="auto"/>
            </w:tcBorders>
            <w:vAlign w:val="center"/>
          </w:tcPr>
          <w:p w14:paraId="5198F5F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42117B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498960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5CC0B22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677F8F0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1</w:t>
            </w:r>
          </w:p>
        </w:tc>
      </w:tr>
      <w:tr w:rsidR="006F6378" w:rsidRPr="00C30686" w14:paraId="247A5835" w14:textId="77777777" w:rsidTr="004F423A">
        <w:trPr>
          <w:trHeight w:val="29"/>
        </w:trPr>
        <w:tc>
          <w:tcPr>
            <w:tcW w:w="2742" w:type="dxa"/>
            <w:tcBorders>
              <w:top w:val="nil"/>
              <w:left w:val="single" w:sz="4" w:space="0" w:color="auto"/>
              <w:bottom w:val="nil"/>
              <w:right w:val="single" w:sz="4" w:space="0" w:color="auto"/>
            </w:tcBorders>
            <w:vAlign w:val="center"/>
          </w:tcPr>
          <w:p w14:paraId="288EF3F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F32F1B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070249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5939962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CA_n41(2A)_BCS1</w:t>
            </w:r>
          </w:p>
        </w:tc>
        <w:tc>
          <w:tcPr>
            <w:tcW w:w="2445" w:type="dxa"/>
            <w:tcBorders>
              <w:top w:val="nil"/>
              <w:left w:val="single" w:sz="4" w:space="0" w:color="auto"/>
              <w:bottom w:val="nil"/>
              <w:right w:val="single" w:sz="4" w:space="0" w:color="auto"/>
            </w:tcBorders>
            <w:vAlign w:val="center"/>
          </w:tcPr>
          <w:p w14:paraId="1141CDA1" w14:textId="77777777" w:rsidR="006F6378" w:rsidRPr="00C30686" w:rsidRDefault="006F6378" w:rsidP="0094020B">
            <w:pPr>
              <w:pStyle w:val="TAC"/>
              <w:rPr>
                <w:rFonts w:eastAsiaTheme="minorEastAsia"/>
                <w:lang w:val="en-US" w:eastAsia="zh-CN"/>
              </w:rPr>
            </w:pPr>
          </w:p>
        </w:tc>
      </w:tr>
      <w:tr w:rsidR="006F6378" w:rsidRPr="00C30686" w14:paraId="08C8D38A" w14:textId="77777777" w:rsidTr="004F423A">
        <w:trPr>
          <w:trHeight w:val="29"/>
        </w:trPr>
        <w:tc>
          <w:tcPr>
            <w:tcW w:w="2742" w:type="dxa"/>
            <w:tcBorders>
              <w:top w:val="nil"/>
              <w:left w:val="single" w:sz="4" w:space="0" w:color="auto"/>
              <w:bottom w:val="nil"/>
              <w:right w:val="single" w:sz="4" w:space="0" w:color="auto"/>
            </w:tcBorders>
            <w:vAlign w:val="center"/>
          </w:tcPr>
          <w:p w14:paraId="04969E0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138616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AFDB2D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41C2B6B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10, 15, 20, 25, 30, 40, 50, 60, 80, 90, 100</w:t>
            </w:r>
          </w:p>
        </w:tc>
        <w:tc>
          <w:tcPr>
            <w:tcW w:w="2445" w:type="dxa"/>
            <w:tcBorders>
              <w:top w:val="nil"/>
              <w:left w:val="single" w:sz="4" w:space="0" w:color="auto"/>
              <w:bottom w:val="single" w:sz="4" w:space="0" w:color="auto"/>
              <w:right w:val="single" w:sz="4" w:space="0" w:color="auto"/>
            </w:tcBorders>
            <w:vAlign w:val="center"/>
          </w:tcPr>
          <w:p w14:paraId="65E7CDA3" w14:textId="77777777" w:rsidR="006F6378" w:rsidRPr="00C30686" w:rsidRDefault="006F6378" w:rsidP="0094020B">
            <w:pPr>
              <w:pStyle w:val="TAC"/>
              <w:rPr>
                <w:rFonts w:eastAsiaTheme="minorEastAsia"/>
                <w:lang w:val="en-US" w:eastAsia="zh-CN"/>
              </w:rPr>
            </w:pPr>
          </w:p>
        </w:tc>
      </w:tr>
      <w:tr w:rsidR="006F6378" w:rsidRPr="00C30686" w14:paraId="158B8DEC" w14:textId="77777777" w:rsidTr="004F423A">
        <w:trPr>
          <w:trHeight w:val="29"/>
        </w:trPr>
        <w:tc>
          <w:tcPr>
            <w:tcW w:w="2742" w:type="dxa"/>
            <w:tcBorders>
              <w:top w:val="nil"/>
              <w:left w:val="single" w:sz="4" w:space="0" w:color="auto"/>
              <w:bottom w:val="nil"/>
              <w:right w:val="single" w:sz="4" w:space="0" w:color="auto"/>
            </w:tcBorders>
            <w:vAlign w:val="center"/>
          </w:tcPr>
          <w:p w14:paraId="1B68092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133397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52F609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25997812"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n25 channel bandwidths in Table 5.3.5-1</w:t>
            </w:r>
          </w:p>
        </w:tc>
        <w:tc>
          <w:tcPr>
            <w:tcW w:w="2445" w:type="dxa"/>
            <w:tcBorders>
              <w:top w:val="single" w:sz="4" w:space="0" w:color="auto"/>
              <w:left w:val="single" w:sz="4" w:space="0" w:color="auto"/>
              <w:bottom w:val="nil"/>
              <w:right w:val="single" w:sz="4" w:space="0" w:color="auto"/>
            </w:tcBorders>
            <w:vAlign w:val="center"/>
          </w:tcPr>
          <w:p w14:paraId="0BA0092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4 and 5</w:t>
            </w:r>
          </w:p>
        </w:tc>
      </w:tr>
      <w:tr w:rsidR="006F6378" w:rsidRPr="00C30686" w14:paraId="66E7D9DE" w14:textId="77777777" w:rsidTr="004F423A">
        <w:trPr>
          <w:trHeight w:val="29"/>
        </w:trPr>
        <w:tc>
          <w:tcPr>
            <w:tcW w:w="2742" w:type="dxa"/>
            <w:tcBorders>
              <w:top w:val="nil"/>
              <w:left w:val="single" w:sz="4" w:space="0" w:color="auto"/>
              <w:bottom w:val="nil"/>
              <w:right w:val="single" w:sz="4" w:space="0" w:color="auto"/>
            </w:tcBorders>
            <w:vAlign w:val="center"/>
          </w:tcPr>
          <w:p w14:paraId="25D05EC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5D0D7C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7F33A4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490EDE47"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CA_n41(2A) BCS 4 and 5</w:t>
            </w:r>
          </w:p>
        </w:tc>
        <w:tc>
          <w:tcPr>
            <w:tcW w:w="2445" w:type="dxa"/>
            <w:tcBorders>
              <w:top w:val="nil"/>
              <w:left w:val="single" w:sz="4" w:space="0" w:color="auto"/>
              <w:bottom w:val="nil"/>
              <w:right w:val="single" w:sz="4" w:space="0" w:color="auto"/>
            </w:tcBorders>
            <w:vAlign w:val="center"/>
          </w:tcPr>
          <w:p w14:paraId="5A721DA3" w14:textId="77777777" w:rsidR="006F6378" w:rsidRPr="00C30686" w:rsidRDefault="006F6378" w:rsidP="0094020B">
            <w:pPr>
              <w:pStyle w:val="TAC"/>
              <w:rPr>
                <w:rFonts w:eastAsiaTheme="minorEastAsia"/>
                <w:lang w:val="en-US" w:eastAsia="zh-CN"/>
              </w:rPr>
            </w:pPr>
          </w:p>
        </w:tc>
      </w:tr>
      <w:tr w:rsidR="006F6378" w:rsidRPr="00C30686" w14:paraId="4C660DD9"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79E09D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4EB6D8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6D6467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25590178"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n77 channel bandwidths in Table 5.3.5-1</w:t>
            </w:r>
          </w:p>
        </w:tc>
        <w:tc>
          <w:tcPr>
            <w:tcW w:w="2445" w:type="dxa"/>
            <w:tcBorders>
              <w:top w:val="nil"/>
              <w:left w:val="single" w:sz="4" w:space="0" w:color="auto"/>
              <w:bottom w:val="single" w:sz="4" w:space="0" w:color="auto"/>
              <w:right w:val="single" w:sz="4" w:space="0" w:color="auto"/>
            </w:tcBorders>
            <w:vAlign w:val="center"/>
          </w:tcPr>
          <w:p w14:paraId="629A16B5" w14:textId="77777777" w:rsidR="006F6378" w:rsidRPr="00C30686" w:rsidRDefault="006F6378" w:rsidP="0094020B">
            <w:pPr>
              <w:pStyle w:val="TAC"/>
              <w:rPr>
                <w:rFonts w:eastAsiaTheme="minorEastAsia"/>
                <w:lang w:val="en-US" w:eastAsia="zh-CN"/>
              </w:rPr>
            </w:pPr>
          </w:p>
        </w:tc>
      </w:tr>
      <w:tr w:rsidR="006F6378" w:rsidRPr="00C30686" w14:paraId="35949B41"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22E0D7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CA_n25A-n41(3A)-n77A</w:t>
            </w:r>
          </w:p>
        </w:tc>
        <w:tc>
          <w:tcPr>
            <w:tcW w:w="2785" w:type="dxa"/>
            <w:tcBorders>
              <w:top w:val="single" w:sz="4" w:space="0" w:color="auto"/>
              <w:left w:val="single" w:sz="4" w:space="0" w:color="auto"/>
              <w:bottom w:val="nil"/>
              <w:right w:val="single" w:sz="4" w:space="0" w:color="auto"/>
            </w:tcBorders>
            <w:vAlign w:val="center"/>
          </w:tcPr>
          <w:p w14:paraId="3BC804B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CA_n25A-n41A</w:t>
            </w:r>
          </w:p>
          <w:p w14:paraId="036ADDC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CA_n25A-n77A</w:t>
            </w:r>
          </w:p>
          <w:p w14:paraId="35CB8D6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CA_n41A-n77A</w:t>
            </w:r>
          </w:p>
        </w:tc>
        <w:tc>
          <w:tcPr>
            <w:tcW w:w="1259" w:type="dxa"/>
            <w:tcBorders>
              <w:top w:val="single" w:sz="4" w:space="0" w:color="auto"/>
              <w:left w:val="single" w:sz="4" w:space="0" w:color="auto"/>
              <w:bottom w:val="single" w:sz="4" w:space="0" w:color="auto"/>
              <w:right w:val="single" w:sz="4" w:space="0" w:color="auto"/>
            </w:tcBorders>
            <w:vAlign w:val="center"/>
          </w:tcPr>
          <w:p w14:paraId="5CFBE43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466FA066"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n25 channel bandwidths in Table 5.3.5-1</w:t>
            </w:r>
          </w:p>
        </w:tc>
        <w:tc>
          <w:tcPr>
            <w:tcW w:w="2445" w:type="dxa"/>
            <w:tcBorders>
              <w:top w:val="single" w:sz="4" w:space="0" w:color="auto"/>
              <w:left w:val="single" w:sz="4" w:space="0" w:color="auto"/>
              <w:bottom w:val="nil"/>
              <w:right w:val="single" w:sz="4" w:space="0" w:color="auto"/>
            </w:tcBorders>
            <w:vAlign w:val="center"/>
          </w:tcPr>
          <w:p w14:paraId="4369314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4 and 5</w:t>
            </w:r>
          </w:p>
        </w:tc>
      </w:tr>
      <w:tr w:rsidR="006F6378" w:rsidRPr="00C30686" w14:paraId="15539844" w14:textId="77777777" w:rsidTr="004F423A">
        <w:trPr>
          <w:trHeight w:val="29"/>
        </w:trPr>
        <w:tc>
          <w:tcPr>
            <w:tcW w:w="2742" w:type="dxa"/>
            <w:tcBorders>
              <w:top w:val="nil"/>
              <w:left w:val="single" w:sz="4" w:space="0" w:color="auto"/>
              <w:bottom w:val="nil"/>
              <w:right w:val="single" w:sz="4" w:space="0" w:color="auto"/>
            </w:tcBorders>
            <w:vAlign w:val="center"/>
          </w:tcPr>
          <w:p w14:paraId="2114EF5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B2FD26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4A85AF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39B5A3FF"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CA_n41(3A) BCS 4 and 5</w:t>
            </w:r>
          </w:p>
        </w:tc>
        <w:tc>
          <w:tcPr>
            <w:tcW w:w="2445" w:type="dxa"/>
            <w:tcBorders>
              <w:top w:val="nil"/>
              <w:left w:val="single" w:sz="4" w:space="0" w:color="auto"/>
              <w:bottom w:val="nil"/>
              <w:right w:val="single" w:sz="4" w:space="0" w:color="auto"/>
            </w:tcBorders>
            <w:vAlign w:val="center"/>
          </w:tcPr>
          <w:p w14:paraId="08613C51" w14:textId="77777777" w:rsidR="006F6378" w:rsidRPr="00C30686" w:rsidRDefault="006F6378" w:rsidP="0094020B">
            <w:pPr>
              <w:pStyle w:val="TAC"/>
              <w:rPr>
                <w:rFonts w:eastAsiaTheme="minorEastAsia"/>
                <w:lang w:val="en-US" w:eastAsia="zh-CN"/>
              </w:rPr>
            </w:pPr>
          </w:p>
        </w:tc>
      </w:tr>
      <w:tr w:rsidR="006F6378" w:rsidRPr="00C30686" w14:paraId="25DA0AE0"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3051BF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60E42C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C24655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7B4FC7E3"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n77 channel bandwidths in Table 5.3.5-1</w:t>
            </w:r>
          </w:p>
        </w:tc>
        <w:tc>
          <w:tcPr>
            <w:tcW w:w="2445" w:type="dxa"/>
            <w:tcBorders>
              <w:top w:val="nil"/>
              <w:left w:val="single" w:sz="4" w:space="0" w:color="auto"/>
              <w:bottom w:val="single" w:sz="4" w:space="0" w:color="auto"/>
              <w:right w:val="single" w:sz="4" w:space="0" w:color="auto"/>
            </w:tcBorders>
            <w:vAlign w:val="center"/>
          </w:tcPr>
          <w:p w14:paraId="3EB44C25" w14:textId="77777777" w:rsidR="006F6378" w:rsidRPr="00C30686" w:rsidRDefault="006F6378" w:rsidP="0094020B">
            <w:pPr>
              <w:pStyle w:val="TAC"/>
              <w:rPr>
                <w:rFonts w:eastAsiaTheme="minorEastAsia"/>
                <w:lang w:val="en-US" w:eastAsia="zh-CN"/>
              </w:rPr>
            </w:pPr>
          </w:p>
        </w:tc>
      </w:tr>
      <w:tr w:rsidR="006F6378" w:rsidRPr="00C30686" w14:paraId="7C9C2CA6"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8DFE846" w14:textId="77777777" w:rsidR="006F6378" w:rsidRPr="00C30686" w:rsidRDefault="006F6378" w:rsidP="0094020B">
            <w:pPr>
              <w:pStyle w:val="TAC"/>
              <w:rPr>
                <w:rFonts w:eastAsiaTheme="minorEastAsia"/>
                <w:lang w:val="en-US"/>
              </w:rPr>
            </w:pPr>
            <w:r w:rsidRPr="00C30686">
              <w:rPr>
                <w:rFonts w:eastAsiaTheme="minorEastAsia"/>
                <w:lang w:val="en-US"/>
              </w:rPr>
              <w:t>CA_n25A-n41A-n77(2A)</w:t>
            </w:r>
          </w:p>
        </w:tc>
        <w:tc>
          <w:tcPr>
            <w:tcW w:w="2785" w:type="dxa"/>
            <w:tcBorders>
              <w:top w:val="single" w:sz="4" w:space="0" w:color="auto"/>
              <w:left w:val="single" w:sz="4" w:space="0" w:color="auto"/>
              <w:bottom w:val="nil"/>
              <w:right w:val="single" w:sz="4" w:space="0" w:color="auto"/>
            </w:tcBorders>
            <w:vAlign w:val="center"/>
          </w:tcPr>
          <w:p w14:paraId="00DEA86A" w14:textId="77777777" w:rsidR="006F6378" w:rsidRPr="00C30686" w:rsidRDefault="006F6378" w:rsidP="0094020B">
            <w:pPr>
              <w:pStyle w:val="TAC"/>
              <w:rPr>
                <w:rFonts w:eastAsiaTheme="minorEastAsia"/>
                <w:szCs w:val="18"/>
                <w:vertAlign w:val="superscript"/>
                <w:lang w:val="en-US"/>
              </w:rPr>
            </w:pPr>
            <w:r w:rsidRPr="00C30686">
              <w:rPr>
                <w:rFonts w:eastAsiaTheme="minorEastAsia"/>
                <w:szCs w:val="18"/>
                <w:lang w:val="en-US"/>
              </w:rPr>
              <w:t>n41</w:t>
            </w:r>
            <w:r w:rsidRPr="00C30686">
              <w:rPr>
                <w:rFonts w:eastAsiaTheme="minorEastAsia"/>
                <w:szCs w:val="18"/>
                <w:vertAlign w:val="superscript"/>
                <w:lang w:val="en-US"/>
              </w:rPr>
              <w:t>7,9</w:t>
            </w:r>
          </w:p>
          <w:p w14:paraId="78EF9BF5" w14:textId="77777777" w:rsidR="006F6378" w:rsidRPr="00C30686" w:rsidRDefault="006F6378" w:rsidP="0094020B">
            <w:pPr>
              <w:pStyle w:val="TAC"/>
              <w:rPr>
                <w:rFonts w:eastAsiaTheme="minorEastAsia"/>
                <w:szCs w:val="18"/>
                <w:lang w:val="en-US"/>
              </w:rPr>
            </w:pPr>
            <w:r w:rsidRPr="00C30686">
              <w:rPr>
                <w:rFonts w:eastAsiaTheme="minorEastAsia"/>
                <w:szCs w:val="18"/>
                <w:lang w:val="en-US"/>
              </w:rPr>
              <w:t>n77</w:t>
            </w:r>
            <w:r w:rsidRPr="00C30686">
              <w:rPr>
                <w:rFonts w:eastAsiaTheme="minorEastAsia"/>
                <w:szCs w:val="18"/>
                <w:vertAlign w:val="superscript"/>
                <w:lang w:val="en-US"/>
              </w:rPr>
              <w:t>7,9</w:t>
            </w:r>
          </w:p>
          <w:p w14:paraId="1B3F01B7" w14:textId="77777777" w:rsidR="006F6378" w:rsidRPr="00C30686" w:rsidRDefault="006F6378" w:rsidP="0094020B">
            <w:pPr>
              <w:pStyle w:val="TAC"/>
              <w:rPr>
                <w:rFonts w:eastAsiaTheme="minorEastAsia"/>
                <w:szCs w:val="18"/>
                <w:lang w:val="en-US"/>
              </w:rPr>
            </w:pPr>
            <w:r w:rsidRPr="00C30686">
              <w:rPr>
                <w:rFonts w:eastAsiaTheme="minorEastAsia"/>
                <w:szCs w:val="18"/>
                <w:lang w:val="en-US"/>
              </w:rPr>
              <w:t>CA_n25A-n41A</w:t>
            </w:r>
            <w:r w:rsidRPr="00C30686">
              <w:rPr>
                <w:rFonts w:eastAsiaTheme="minorEastAsia"/>
                <w:szCs w:val="18"/>
                <w:vertAlign w:val="superscript"/>
                <w:lang w:val="en-US"/>
              </w:rPr>
              <w:t>7</w:t>
            </w:r>
          </w:p>
          <w:p w14:paraId="5B31844C" w14:textId="77777777" w:rsidR="006F6378" w:rsidRPr="00C30686" w:rsidRDefault="006F6378" w:rsidP="0094020B">
            <w:pPr>
              <w:pStyle w:val="TAC"/>
              <w:rPr>
                <w:rFonts w:eastAsiaTheme="minorEastAsia"/>
                <w:szCs w:val="18"/>
                <w:lang w:val="en-US"/>
              </w:rPr>
            </w:pPr>
            <w:r w:rsidRPr="00C30686">
              <w:rPr>
                <w:rFonts w:eastAsiaTheme="minorEastAsia"/>
                <w:szCs w:val="18"/>
                <w:lang w:val="en-US"/>
              </w:rPr>
              <w:t>CA_n25A-n77A</w:t>
            </w:r>
            <w:r w:rsidRPr="00C30686">
              <w:rPr>
                <w:rFonts w:eastAsiaTheme="minorEastAsia"/>
                <w:szCs w:val="18"/>
                <w:vertAlign w:val="superscript"/>
                <w:lang w:val="en-US"/>
              </w:rPr>
              <w:t>7</w:t>
            </w:r>
          </w:p>
          <w:p w14:paraId="15AD4801" w14:textId="77777777" w:rsidR="006F6378" w:rsidRPr="00C30686" w:rsidRDefault="006F6378" w:rsidP="0094020B">
            <w:pPr>
              <w:pStyle w:val="TAC"/>
              <w:rPr>
                <w:rFonts w:eastAsiaTheme="minorEastAsia"/>
                <w:lang w:val="en-US"/>
              </w:rPr>
            </w:pPr>
            <w:r w:rsidRPr="00C30686">
              <w:rPr>
                <w:rFonts w:eastAsiaTheme="minorEastAsia"/>
                <w:lang w:val="en-US"/>
              </w:rPr>
              <w:t>CA_n41A-n77A</w:t>
            </w:r>
            <w:r w:rsidRPr="00C30686">
              <w:rPr>
                <w:rFonts w:eastAsiaTheme="minorEastAsia"/>
                <w:vertAlign w:val="superscript"/>
                <w:lang w:val="en-US"/>
              </w:rPr>
              <w:t>7</w:t>
            </w:r>
          </w:p>
        </w:tc>
        <w:tc>
          <w:tcPr>
            <w:tcW w:w="1259" w:type="dxa"/>
            <w:tcBorders>
              <w:top w:val="single" w:sz="4" w:space="0" w:color="auto"/>
              <w:left w:val="single" w:sz="4" w:space="0" w:color="auto"/>
              <w:bottom w:val="single" w:sz="4" w:space="0" w:color="auto"/>
              <w:right w:val="single" w:sz="4" w:space="0" w:color="auto"/>
            </w:tcBorders>
            <w:vAlign w:val="center"/>
          </w:tcPr>
          <w:p w14:paraId="33B01386" w14:textId="77777777" w:rsidR="006F6378" w:rsidRPr="00C30686" w:rsidRDefault="006F6378" w:rsidP="0094020B">
            <w:pPr>
              <w:pStyle w:val="TAC"/>
              <w:rPr>
                <w:rFonts w:eastAsiaTheme="minorEastAsia"/>
                <w:lang w:val="en-US"/>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04E9C84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17B457E2" w14:textId="77777777" w:rsidR="006F6378" w:rsidRPr="00C30686" w:rsidRDefault="006F6378" w:rsidP="0094020B">
            <w:pPr>
              <w:pStyle w:val="TAC"/>
              <w:rPr>
                <w:rFonts w:eastAsiaTheme="minorEastAsia" w:cs="Arial"/>
                <w:szCs w:val="18"/>
                <w:lang w:val="en-US" w:eastAsia="zh-CN"/>
              </w:rPr>
            </w:pPr>
            <w:r w:rsidRPr="00C30686">
              <w:rPr>
                <w:rFonts w:eastAsiaTheme="minorEastAsia"/>
                <w:lang w:val="en-US" w:eastAsia="zh-CN"/>
              </w:rPr>
              <w:t>0</w:t>
            </w:r>
          </w:p>
        </w:tc>
      </w:tr>
      <w:tr w:rsidR="006F6378" w:rsidRPr="00C30686" w14:paraId="55E81A18" w14:textId="77777777" w:rsidTr="004F423A">
        <w:trPr>
          <w:trHeight w:val="29"/>
        </w:trPr>
        <w:tc>
          <w:tcPr>
            <w:tcW w:w="2742" w:type="dxa"/>
            <w:tcBorders>
              <w:top w:val="nil"/>
              <w:left w:val="single" w:sz="4" w:space="0" w:color="auto"/>
              <w:bottom w:val="nil"/>
              <w:right w:val="single" w:sz="4" w:space="0" w:color="auto"/>
            </w:tcBorders>
            <w:vAlign w:val="center"/>
          </w:tcPr>
          <w:p w14:paraId="0E69DB50"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0E0F3B0C"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958EA90" w14:textId="77777777" w:rsidR="006F6378" w:rsidRPr="00C30686" w:rsidRDefault="006F6378" w:rsidP="0094020B">
            <w:pPr>
              <w:pStyle w:val="TAC"/>
              <w:rPr>
                <w:rFonts w:eastAsiaTheme="minorEastAsia"/>
                <w:lang w:val="en-US"/>
              </w:rPr>
            </w:pPr>
            <w:r w:rsidRPr="00C30686">
              <w:rPr>
                <w:rFonts w:eastAsiaTheme="minorEastAsia"/>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632B80C9"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10, 15, 20, 30, 40, 50, 60, 80, 90, 100</w:t>
            </w:r>
          </w:p>
        </w:tc>
        <w:tc>
          <w:tcPr>
            <w:tcW w:w="2445" w:type="dxa"/>
            <w:tcBorders>
              <w:top w:val="nil"/>
              <w:left w:val="single" w:sz="4" w:space="0" w:color="auto"/>
              <w:bottom w:val="nil"/>
              <w:right w:val="single" w:sz="4" w:space="0" w:color="auto"/>
            </w:tcBorders>
            <w:vAlign w:val="center"/>
          </w:tcPr>
          <w:p w14:paraId="16F87D35" w14:textId="77777777" w:rsidR="006F6378" w:rsidRPr="00C30686" w:rsidRDefault="006F6378" w:rsidP="0094020B">
            <w:pPr>
              <w:pStyle w:val="TAC"/>
              <w:rPr>
                <w:rFonts w:eastAsiaTheme="minorEastAsia" w:cs="Arial"/>
                <w:szCs w:val="18"/>
                <w:lang w:val="en-US" w:eastAsia="zh-CN"/>
              </w:rPr>
            </w:pPr>
          </w:p>
        </w:tc>
      </w:tr>
      <w:tr w:rsidR="006F6378" w:rsidRPr="00C30686" w14:paraId="152B28FF" w14:textId="77777777" w:rsidTr="004F423A">
        <w:trPr>
          <w:trHeight w:val="29"/>
        </w:trPr>
        <w:tc>
          <w:tcPr>
            <w:tcW w:w="2742" w:type="dxa"/>
            <w:tcBorders>
              <w:top w:val="nil"/>
              <w:left w:val="single" w:sz="4" w:space="0" w:color="auto"/>
              <w:bottom w:val="nil"/>
              <w:right w:val="single" w:sz="4" w:space="0" w:color="auto"/>
            </w:tcBorders>
            <w:vAlign w:val="center"/>
          </w:tcPr>
          <w:p w14:paraId="443DDB44"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1411A3A9"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3C049B7" w14:textId="77777777" w:rsidR="006F6378" w:rsidRPr="00C30686" w:rsidRDefault="006F6378" w:rsidP="0094020B">
            <w:pPr>
              <w:pStyle w:val="TAC"/>
              <w:rPr>
                <w:rFonts w:eastAsiaTheme="minorEastAsia"/>
                <w:lang w:val="en-US"/>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02D8914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49491EB0" w14:textId="77777777" w:rsidR="006F6378" w:rsidRPr="00C30686" w:rsidRDefault="006F6378" w:rsidP="0094020B">
            <w:pPr>
              <w:pStyle w:val="TAC"/>
              <w:rPr>
                <w:rFonts w:eastAsiaTheme="minorEastAsia" w:cs="Arial"/>
                <w:szCs w:val="18"/>
                <w:lang w:val="en-US" w:eastAsia="zh-CN"/>
              </w:rPr>
            </w:pPr>
          </w:p>
        </w:tc>
      </w:tr>
      <w:tr w:rsidR="006F6378" w:rsidRPr="00C30686" w14:paraId="52D861F4" w14:textId="77777777" w:rsidTr="004F423A">
        <w:trPr>
          <w:trHeight w:val="29"/>
        </w:trPr>
        <w:tc>
          <w:tcPr>
            <w:tcW w:w="2742" w:type="dxa"/>
            <w:tcBorders>
              <w:top w:val="nil"/>
              <w:left w:val="single" w:sz="4" w:space="0" w:color="auto"/>
              <w:bottom w:val="nil"/>
              <w:right w:val="single" w:sz="4" w:space="0" w:color="auto"/>
            </w:tcBorders>
            <w:vAlign w:val="center"/>
          </w:tcPr>
          <w:p w14:paraId="33D08E10"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62E6C3F7"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9F8D7DC" w14:textId="77777777" w:rsidR="006F6378" w:rsidRPr="00C30686" w:rsidRDefault="006F6378" w:rsidP="0094020B">
            <w:pPr>
              <w:pStyle w:val="TAC"/>
              <w:rPr>
                <w:rFonts w:eastAsiaTheme="minorEastAsia"/>
                <w:lang w:val="en-US"/>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6A7DF9CC"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n25 channel bandwidths in Table 5.3.5-1</w:t>
            </w:r>
          </w:p>
        </w:tc>
        <w:tc>
          <w:tcPr>
            <w:tcW w:w="2445" w:type="dxa"/>
            <w:tcBorders>
              <w:top w:val="single" w:sz="4" w:space="0" w:color="auto"/>
              <w:left w:val="single" w:sz="4" w:space="0" w:color="auto"/>
              <w:bottom w:val="nil"/>
              <w:right w:val="single" w:sz="4" w:space="0" w:color="auto"/>
            </w:tcBorders>
            <w:vAlign w:val="center"/>
          </w:tcPr>
          <w:p w14:paraId="7DE4F001" w14:textId="77777777" w:rsidR="006F6378" w:rsidRPr="00C30686" w:rsidRDefault="006F6378" w:rsidP="0094020B">
            <w:pPr>
              <w:pStyle w:val="TAC"/>
              <w:rPr>
                <w:rFonts w:eastAsiaTheme="minorEastAsia" w:cs="Arial"/>
                <w:szCs w:val="18"/>
                <w:lang w:val="en-US" w:eastAsia="zh-CN"/>
              </w:rPr>
            </w:pPr>
            <w:r w:rsidRPr="00C30686">
              <w:rPr>
                <w:rFonts w:eastAsiaTheme="minorEastAsia"/>
                <w:lang w:val="en-US" w:eastAsia="zh-CN"/>
              </w:rPr>
              <w:t>4 and 5</w:t>
            </w:r>
          </w:p>
        </w:tc>
      </w:tr>
      <w:tr w:rsidR="006F6378" w:rsidRPr="00C30686" w14:paraId="599D1C38" w14:textId="77777777" w:rsidTr="004F423A">
        <w:trPr>
          <w:trHeight w:val="29"/>
        </w:trPr>
        <w:tc>
          <w:tcPr>
            <w:tcW w:w="2742" w:type="dxa"/>
            <w:tcBorders>
              <w:top w:val="nil"/>
              <w:left w:val="single" w:sz="4" w:space="0" w:color="auto"/>
              <w:bottom w:val="nil"/>
              <w:right w:val="single" w:sz="4" w:space="0" w:color="auto"/>
            </w:tcBorders>
            <w:vAlign w:val="center"/>
          </w:tcPr>
          <w:p w14:paraId="5232B6C4"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7E9A50F8"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1213D26" w14:textId="77777777" w:rsidR="006F6378" w:rsidRPr="00C30686" w:rsidRDefault="006F6378" w:rsidP="0094020B">
            <w:pPr>
              <w:pStyle w:val="TAC"/>
              <w:rPr>
                <w:rFonts w:eastAsiaTheme="minorEastAsia"/>
                <w:lang w:val="en-US"/>
              </w:rPr>
            </w:pPr>
            <w:r w:rsidRPr="00C30686">
              <w:rPr>
                <w:rFonts w:eastAsiaTheme="minorEastAsia"/>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73338270"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n41 channel bandwidths in Table 5.3.5-1</w:t>
            </w:r>
          </w:p>
        </w:tc>
        <w:tc>
          <w:tcPr>
            <w:tcW w:w="2445" w:type="dxa"/>
            <w:tcBorders>
              <w:top w:val="nil"/>
              <w:left w:val="single" w:sz="4" w:space="0" w:color="auto"/>
              <w:bottom w:val="nil"/>
              <w:right w:val="single" w:sz="4" w:space="0" w:color="auto"/>
            </w:tcBorders>
            <w:vAlign w:val="center"/>
          </w:tcPr>
          <w:p w14:paraId="1A200644" w14:textId="77777777" w:rsidR="006F6378" w:rsidRPr="00C30686" w:rsidRDefault="006F6378" w:rsidP="0094020B">
            <w:pPr>
              <w:pStyle w:val="TAC"/>
              <w:rPr>
                <w:rFonts w:eastAsiaTheme="minorEastAsia" w:cs="Arial"/>
                <w:szCs w:val="18"/>
                <w:lang w:val="en-US" w:eastAsia="zh-CN"/>
              </w:rPr>
            </w:pPr>
          </w:p>
        </w:tc>
      </w:tr>
      <w:tr w:rsidR="006F6378" w:rsidRPr="00C30686" w14:paraId="14FE13A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B506F0D"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57C13657"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A4E81BF" w14:textId="77777777" w:rsidR="006F6378" w:rsidRPr="00C30686" w:rsidRDefault="006F6378" w:rsidP="0094020B">
            <w:pPr>
              <w:pStyle w:val="TAC"/>
              <w:rPr>
                <w:rFonts w:eastAsiaTheme="minorEastAsia"/>
                <w:lang w:val="en-US"/>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20D44392"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CA_n77(2A) BCS 4 and 5</w:t>
            </w:r>
          </w:p>
        </w:tc>
        <w:tc>
          <w:tcPr>
            <w:tcW w:w="2445" w:type="dxa"/>
            <w:tcBorders>
              <w:top w:val="nil"/>
              <w:left w:val="single" w:sz="4" w:space="0" w:color="auto"/>
              <w:bottom w:val="single" w:sz="4" w:space="0" w:color="auto"/>
              <w:right w:val="single" w:sz="4" w:space="0" w:color="auto"/>
            </w:tcBorders>
            <w:vAlign w:val="center"/>
          </w:tcPr>
          <w:p w14:paraId="0A3100F3" w14:textId="77777777" w:rsidR="006F6378" w:rsidRPr="00C30686" w:rsidRDefault="006F6378" w:rsidP="0094020B">
            <w:pPr>
              <w:pStyle w:val="TAC"/>
              <w:rPr>
                <w:rFonts w:eastAsiaTheme="minorEastAsia" w:cs="Arial"/>
                <w:szCs w:val="18"/>
                <w:lang w:val="en-US" w:eastAsia="zh-CN"/>
              </w:rPr>
            </w:pPr>
          </w:p>
        </w:tc>
      </w:tr>
      <w:tr w:rsidR="006F6378" w:rsidRPr="00C30686" w14:paraId="79DEA9E8"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244383E" w14:textId="77777777" w:rsidR="006F6378" w:rsidRPr="00C30686" w:rsidRDefault="006F6378" w:rsidP="0094020B">
            <w:pPr>
              <w:pStyle w:val="TAC"/>
              <w:rPr>
                <w:rFonts w:eastAsiaTheme="minorEastAsia"/>
                <w:lang w:val="en-US"/>
              </w:rPr>
            </w:pPr>
            <w:r w:rsidRPr="00C30686">
              <w:rPr>
                <w:rFonts w:eastAsiaTheme="minorEastAsia"/>
                <w:lang w:val="en-US"/>
              </w:rPr>
              <w:t>CA_n25A-n41(2A)-n77(2A)</w:t>
            </w:r>
          </w:p>
        </w:tc>
        <w:tc>
          <w:tcPr>
            <w:tcW w:w="2785" w:type="dxa"/>
            <w:tcBorders>
              <w:top w:val="single" w:sz="4" w:space="0" w:color="auto"/>
              <w:left w:val="single" w:sz="4" w:space="0" w:color="auto"/>
              <w:bottom w:val="nil"/>
              <w:right w:val="single" w:sz="4" w:space="0" w:color="auto"/>
            </w:tcBorders>
            <w:vAlign w:val="center"/>
          </w:tcPr>
          <w:p w14:paraId="3E2E8F2B" w14:textId="77777777" w:rsidR="006F6378" w:rsidRPr="00C30686" w:rsidRDefault="006F6378" w:rsidP="0094020B">
            <w:pPr>
              <w:pStyle w:val="TAC"/>
              <w:rPr>
                <w:rFonts w:eastAsiaTheme="minorEastAsia"/>
                <w:szCs w:val="18"/>
                <w:lang w:val="en-US"/>
              </w:rPr>
            </w:pPr>
            <w:r w:rsidRPr="00C30686">
              <w:rPr>
                <w:rFonts w:eastAsiaTheme="minorEastAsia"/>
                <w:szCs w:val="18"/>
                <w:lang w:val="en-US"/>
              </w:rPr>
              <w:t>CA_n25A-n41A</w:t>
            </w:r>
          </w:p>
          <w:p w14:paraId="1B374D26" w14:textId="77777777" w:rsidR="006F6378" w:rsidRPr="00C30686" w:rsidRDefault="006F6378" w:rsidP="0094020B">
            <w:pPr>
              <w:pStyle w:val="TAC"/>
              <w:rPr>
                <w:rFonts w:eastAsiaTheme="minorEastAsia"/>
                <w:szCs w:val="18"/>
                <w:lang w:val="en-US"/>
              </w:rPr>
            </w:pPr>
            <w:r w:rsidRPr="00C30686">
              <w:rPr>
                <w:rFonts w:eastAsiaTheme="minorEastAsia"/>
                <w:szCs w:val="18"/>
                <w:lang w:val="en-US"/>
              </w:rPr>
              <w:t>CA_n25A-n77A</w:t>
            </w:r>
          </w:p>
          <w:p w14:paraId="33976D31" w14:textId="77777777" w:rsidR="006F6378" w:rsidRPr="00C30686" w:rsidRDefault="006F6378" w:rsidP="0094020B">
            <w:pPr>
              <w:pStyle w:val="TAC"/>
              <w:rPr>
                <w:rFonts w:eastAsiaTheme="minorEastAsia"/>
                <w:lang w:val="en-US"/>
              </w:rPr>
            </w:pPr>
            <w:r w:rsidRPr="00C30686">
              <w:rPr>
                <w:rFonts w:eastAsiaTheme="minorEastAsia"/>
                <w:szCs w:val="18"/>
                <w:lang w:val="en-US"/>
              </w:rPr>
              <w:t>CA_n41A-n77A</w:t>
            </w:r>
          </w:p>
        </w:tc>
        <w:tc>
          <w:tcPr>
            <w:tcW w:w="1259" w:type="dxa"/>
            <w:tcBorders>
              <w:top w:val="single" w:sz="4" w:space="0" w:color="auto"/>
              <w:left w:val="single" w:sz="4" w:space="0" w:color="auto"/>
              <w:bottom w:val="single" w:sz="4" w:space="0" w:color="auto"/>
              <w:right w:val="single" w:sz="4" w:space="0" w:color="auto"/>
            </w:tcBorders>
            <w:vAlign w:val="center"/>
          </w:tcPr>
          <w:p w14:paraId="5344C817" w14:textId="77777777" w:rsidR="006F6378" w:rsidRPr="00C30686" w:rsidRDefault="006F6378" w:rsidP="0094020B">
            <w:pPr>
              <w:pStyle w:val="TAC"/>
              <w:rPr>
                <w:rFonts w:eastAsiaTheme="minorEastAsia"/>
                <w:lang w:val="en-US"/>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10BD0BA6"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n25 channel bandwidths in Table 5.3.5-1</w:t>
            </w:r>
          </w:p>
        </w:tc>
        <w:tc>
          <w:tcPr>
            <w:tcW w:w="2445" w:type="dxa"/>
            <w:tcBorders>
              <w:top w:val="single" w:sz="4" w:space="0" w:color="auto"/>
              <w:left w:val="single" w:sz="4" w:space="0" w:color="auto"/>
              <w:bottom w:val="nil"/>
              <w:right w:val="single" w:sz="4" w:space="0" w:color="auto"/>
            </w:tcBorders>
            <w:vAlign w:val="center"/>
          </w:tcPr>
          <w:p w14:paraId="3F74AB5B" w14:textId="77777777" w:rsidR="006F6378" w:rsidRPr="00C30686" w:rsidRDefault="006F6378" w:rsidP="0094020B">
            <w:pPr>
              <w:pStyle w:val="TAC"/>
              <w:rPr>
                <w:rFonts w:eastAsiaTheme="minorEastAsia" w:cs="Arial"/>
                <w:szCs w:val="18"/>
                <w:lang w:val="en-US" w:eastAsia="zh-CN"/>
              </w:rPr>
            </w:pPr>
            <w:r w:rsidRPr="00C30686">
              <w:rPr>
                <w:rFonts w:eastAsiaTheme="minorEastAsia"/>
                <w:lang w:val="en-US" w:eastAsia="zh-CN"/>
              </w:rPr>
              <w:t>4 and 5</w:t>
            </w:r>
          </w:p>
        </w:tc>
      </w:tr>
      <w:tr w:rsidR="006F6378" w:rsidRPr="00C30686" w14:paraId="29CEA63D" w14:textId="77777777" w:rsidTr="004F423A">
        <w:trPr>
          <w:trHeight w:val="29"/>
        </w:trPr>
        <w:tc>
          <w:tcPr>
            <w:tcW w:w="2742" w:type="dxa"/>
            <w:tcBorders>
              <w:top w:val="nil"/>
              <w:left w:val="single" w:sz="4" w:space="0" w:color="auto"/>
              <w:bottom w:val="nil"/>
              <w:right w:val="single" w:sz="4" w:space="0" w:color="auto"/>
            </w:tcBorders>
            <w:vAlign w:val="center"/>
          </w:tcPr>
          <w:p w14:paraId="6E29200A"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3ABF1C17"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0A56CF4" w14:textId="77777777" w:rsidR="006F6378" w:rsidRPr="00C30686" w:rsidRDefault="006F6378" w:rsidP="0094020B">
            <w:pPr>
              <w:pStyle w:val="TAC"/>
              <w:rPr>
                <w:rFonts w:eastAsiaTheme="minorEastAsia"/>
                <w:lang w:val="en-US"/>
              </w:rPr>
            </w:pPr>
            <w:r w:rsidRPr="00C30686">
              <w:rPr>
                <w:rFonts w:eastAsiaTheme="minorEastAsia"/>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7551BB3B"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CA_n41(2A) BCS 4 and 5</w:t>
            </w:r>
          </w:p>
        </w:tc>
        <w:tc>
          <w:tcPr>
            <w:tcW w:w="2445" w:type="dxa"/>
            <w:tcBorders>
              <w:top w:val="nil"/>
              <w:left w:val="single" w:sz="4" w:space="0" w:color="auto"/>
              <w:bottom w:val="nil"/>
              <w:right w:val="single" w:sz="4" w:space="0" w:color="auto"/>
            </w:tcBorders>
            <w:vAlign w:val="center"/>
          </w:tcPr>
          <w:p w14:paraId="5B88CA88" w14:textId="77777777" w:rsidR="006F6378" w:rsidRPr="00C30686" w:rsidRDefault="006F6378" w:rsidP="0094020B">
            <w:pPr>
              <w:pStyle w:val="TAC"/>
              <w:rPr>
                <w:rFonts w:eastAsiaTheme="minorEastAsia" w:cs="Arial"/>
                <w:szCs w:val="18"/>
                <w:lang w:val="en-US" w:eastAsia="zh-CN"/>
              </w:rPr>
            </w:pPr>
          </w:p>
        </w:tc>
      </w:tr>
      <w:tr w:rsidR="006F6378" w:rsidRPr="00C30686" w14:paraId="29CB6007"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7CC3C09"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71282937"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CC21E3D" w14:textId="77777777" w:rsidR="006F6378" w:rsidRPr="00C30686" w:rsidRDefault="006F6378" w:rsidP="0094020B">
            <w:pPr>
              <w:pStyle w:val="TAC"/>
              <w:rPr>
                <w:rFonts w:eastAsiaTheme="minorEastAsia"/>
                <w:lang w:val="en-US"/>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2E0EDC5C"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CA_n77(2A) BCS 4 and 5</w:t>
            </w:r>
          </w:p>
        </w:tc>
        <w:tc>
          <w:tcPr>
            <w:tcW w:w="2445" w:type="dxa"/>
            <w:tcBorders>
              <w:top w:val="nil"/>
              <w:left w:val="single" w:sz="4" w:space="0" w:color="auto"/>
              <w:bottom w:val="single" w:sz="4" w:space="0" w:color="auto"/>
              <w:right w:val="single" w:sz="4" w:space="0" w:color="auto"/>
            </w:tcBorders>
            <w:vAlign w:val="center"/>
          </w:tcPr>
          <w:p w14:paraId="0B2872DE" w14:textId="77777777" w:rsidR="006F6378" w:rsidRPr="00C30686" w:rsidRDefault="006F6378" w:rsidP="0094020B">
            <w:pPr>
              <w:pStyle w:val="TAC"/>
              <w:rPr>
                <w:rFonts w:eastAsiaTheme="minorEastAsia" w:cs="Arial"/>
                <w:szCs w:val="18"/>
                <w:lang w:val="en-US" w:eastAsia="zh-CN"/>
              </w:rPr>
            </w:pPr>
          </w:p>
        </w:tc>
      </w:tr>
      <w:tr w:rsidR="006F6378" w:rsidRPr="00C30686" w14:paraId="33A4DACA"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A2FBAEA" w14:textId="77777777" w:rsidR="006F6378" w:rsidRPr="00C30686" w:rsidRDefault="006F6378" w:rsidP="0094020B">
            <w:pPr>
              <w:pStyle w:val="TAC"/>
              <w:rPr>
                <w:rFonts w:eastAsiaTheme="minorEastAsia"/>
                <w:lang w:val="en-US"/>
              </w:rPr>
            </w:pPr>
            <w:r w:rsidRPr="00C30686">
              <w:rPr>
                <w:rFonts w:eastAsiaTheme="minorEastAsia"/>
                <w:lang w:val="en-US"/>
              </w:rPr>
              <w:t>CA_n25(2A)-n41A-n77A</w:t>
            </w:r>
          </w:p>
        </w:tc>
        <w:tc>
          <w:tcPr>
            <w:tcW w:w="2785" w:type="dxa"/>
            <w:tcBorders>
              <w:top w:val="single" w:sz="4" w:space="0" w:color="auto"/>
              <w:left w:val="single" w:sz="4" w:space="0" w:color="auto"/>
              <w:bottom w:val="nil"/>
              <w:right w:val="single" w:sz="4" w:space="0" w:color="auto"/>
            </w:tcBorders>
            <w:vAlign w:val="center"/>
          </w:tcPr>
          <w:p w14:paraId="1422A310" w14:textId="77777777" w:rsidR="006F6378" w:rsidRPr="00C30686" w:rsidRDefault="006F6378" w:rsidP="0094020B">
            <w:pPr>
              <w:pStyle w:val="TAC"/>
              <w:rPr>
                <w:rFonts w:eastAsiaTheme="minorEastAsia"/>
                <w:szCs w:val="18"/>
                <w:vertAlign w:val="superscript"/>
                <w:lang w:val="en-US"/>
              </w:rPr>
            </w:pPr>
            <w:r w:rsidRPr="00C30686">
              <w:rPr>
                <w:rFonts w:eastAsiaTheme="minorEastAsia"/>
                <w:szCs w:val="18"/>
                <w:lang w:val="en-US"/>
              </w:rPr>
              <w:t>n41</w:t>
            </w:r>
            <w:r w:rsidRPr="00C30686">
              <w:rPr>
                <w:rFonts w:eastAsiaTheme="minorEastAsia"/>
                <w:szCs w:val="18"/>
                <w:vertAlign w:val="superscript"/>
                <w:lang w:val="en-US"/>
              </w:rPr>
              <w:t>7,9</w:t>
            </w:r>
          </w:p>
          <w:p w14:paraId="0FD660A0" w14:textId="77777777" w:rsidR="006F6378" w:rsidRPr="00C30686" w:rsidRDefault="006F6378" w:rsidP="0094020B">
            <w:pPr>
              <w:pStyle w:val="TAC"/>
              <w:rPr>
                <w:rFonts w:eastAsiaTheme="minorEastAsia"/>
                <w:szCs w:val="18"/>
                <w:vertAlign w:val="superscript"/>
                <w:lang w:val="en-US"/>
              </w:rPr>
            </w:pPr>
            <w:r w:rsidRPr="00C30686">
              <w:rPr>
                <w:rFonts w:eastAsiaTheme="minorEastAsia"/>
                <w:szCs w:val="18"/>
                <w:lang w:val="en-US"/>
              </w:rPr>
              <w:t>n77</w:t>
            </w:r>
            <w:r w:rsidRPr="00C30686">
              <w:rPr>
                <w:rFonts w:eastAsiaTheme="minorEastAsia"/>
                <w:szCs w:val="18"/>
                <w:vertAlign w:val="superscript"/>
                <w:lang w:val="en-US"/>
              </w:rPr>
              <w:t>7.9</w:t>
            </w:r>
          </w:p>
          <w:p w14:paraId="2E459C5D" w14:textId="77777777" w:rsidR="006F6378" w:rsidRPr="00C30686" w:rsidRDefault="006F6378" w:rsidP="0094020B">
            <w:pPr>
              <w:pStyle w:val="TAC"/>
              <w:rPr>
                <w:rFonts w:eastAsiaTheme="minorEastAsia"/>
                <w:szCs w:val="18"/>
                <w:lang w:val="en-US"/>
              </w:rPr>
            </w:pPr>
            <w:r w:rsidRPr="00C30686">
              <w:rPr>
                <w:rFonts w:eastAsiaTheme="minorEastAsia"/>
                <w:szCs w:val="18"/>
                <w:lang w:val="en-US"/>
              </w:rPr>
              <w:t>CA_n25A-n41A</w:t>
            </w:r>
            <w:r w:rsidRPr="00C30686">
              <w:rPr>
                <w:rFonts w:eastAsiaTheme="minorEastAsia"/>
                <w:szCs w:val="18"/>
                <w:vertAlign w:val="superscript"/>
                <w:lang w:val="en-US"/>
              </w:rPr>
              <w:t>7</w:t>
            </w:r>
          </w:p>
          <w:p w14:paraId="3F8C6524" w14:textId="77777777" w:rsidR="006F6378" w:rsidRPr="00C30686" w:rsidRDefault="006F6378" w:rsidP="0094020B">
            <w:pPr>
              <w:pStyle w:val="TAC"/>
              <w:rPr>
                <w:rFonts w:eastAsiaTheme="minorEastAsia"/>
                <w:szCs w:val="18"/>
                <w:lang w:val="en-US"/>
              </w:rPr>
            </w:pPr>
            <w:r w:rsidRPr="00C30686">
              <w:rPr>
                <w:rFonts w:eastAsiaTheme="minorEastAsia"/>
                <w:szCs w:val="18"/>
                <w:lang w:val="en-US"/>
              </w:rPr>
              <w:t>CA_n25A-n77A</w:t>
            </w:r>
            <w:r w:rsidRPr="00C30686">
              <w:rPr>
                <w:rFonts w:eastAsiaTheme="minorEastAsia"/>
                <w:szCs w:val="18"/>
                <w:vertAlign w:val="superscript"/>
                <w:lang w:val="en-US"/>
              </w:rPr>
              <w:t>7</w:t>
            </w:r>
          </w:p>
          <w:p w14:paraId="0810E941" w14:textId="77777777" w:rsidR="006F6378" w:rsidRPr="00C30686" w:rsidRDefault="006F6378" w:rsidP="0094020B">
            <w:pPr>
              <w:pStyle w:val="TAC"/>
              <w:rPr>
                <w:rFonts w:eastAsiaTheme="minorEastAsia"/>
                <w:lang w:val="en-US"/>
              </w:rPr>
            </w:pPr>
            <w:r w:rsidRPr="00C30686">
              <w:rPr>
                <w:rFonts w:eastAsiaTheme="minorEastAsia"/>
                <w:szCs w:val="18"/>
                <w:lang w:val="en-US"/>
              </w:rPr>
              <w:t>CA_n41A-n77A</w:t>
            </w:r>
            <w:r w:rsidRPr="00C30686">
              <w:rPr>
                <w:rFonts w:eastAsiaTheme="minorEastAsia"/>
                <w:szCs w:val="18"/>
                <w:vertAlign w:val="superscript"/>
                <w:lang w:val="en-US"/>
              </w:rPr>
              <w:t>7</w:t>
            </w:r>
          </w:p>
        </w:tc>
        <w:tc>
          <w:tcPr>
            <w:tcW w:w="1259" w:type="dxa"/>
            <w:tcBorders>
              <w:top w:val="single" w:sz="4" w:space="0" w:color="auto"/>
              <w:left w:val="single" w:sz="4" w:space="0" w:color="auto"/>
              <w:bottom w:val="single" w:sz="4" w:space="0" w:color="auto"/>
              <w:right w:val="single" w:sz="4" w:space="0" w:color="auto"/>
            </w:tcBorders>
            <w:vAlign w:val="center"/>
          </w:tcPr>
          <w:p w14:paraId="0BD1078E" w14:textId="77777777" w:rsidR="006F6378" w:rsidRPr="00C30686" w:rsidRDefault="006F6378" w:rsidP="0094020B">
            <w:pPr>
              <w:pStyle w:val="TAC"/>
              <w:rPr>
                <w:rFonts w:eastAsiaTheme="minorEastAsia"/>
                <w:lang w:val="en-US"/>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6D1B9B1D"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CA_n25(2A)_BCS1</w:t>
            </w:r>
          </w:p>
        </w:tc>
        <w:tc>
          <w:tcPr>
            <w:tcW w:w="2445" w:type="dxa"/>
            <w:tcBorders>
              <w:top w:val="nil"/>
              <w:left w:val="single" w:sz="4" w:space="0" w:color="auto"/>
              <w:bottom w:val="nil"/>
              <w:right w:val="single" w:sz="4" w:space="0" w:color="auto"/>
            </w:tcBorders>
            <w:vAlign w:val="center"/>
          </w:tcPr>
          <w:p w14:paraId="571AA125" w14:textId="77777777" w:rsidR="006F6378" w:rsidRPr="00C30686" w:rsidRDefault="006F6378" w:rsidP="0094020B">
            <w:pPr>
              <w:pStyle w:val="TAC"/>
              <w:rPr>
                <w:rFonts w:eastAsiaTheme="minorEastAsia" w:cs="Arial"/>
                <w:szCs w:val="18"/>
                <w:lang w:val="en-US" w:eastAsia="zh-CN"/>
              </w:rPr>
            </w:pPr>
            <w:r w:rsidRPr="00C30686">
              <w:rPr>
                <w:rFonts w:eastAsiaTheme="minorEastAsia"/>
                <w:lang w:val="en-US" w:eastAsia="zh-CN"/>
              </w:rPr>
              <w:t>0</w:t>
            </w:r>
          </w:p>
        </w:tc>
      </w:tr>
      <w:tr w:rsidR="006F6378" w:rsidRPr="00C30686" w14:paraId="0A1491D6" w14:textId="77777777" w:rsidTr="004F423A">
        <w:trPr>
          <w:trHeight w:val="29"/>
        </w:trPr>
        <w:tc>
          <w:tcPr>
            <w:tcW w:w="2742" w:type="dxa"/>
            <w:tcBorders>
              <w:top w:val="nil"/>
              <w:left w:val="single" w:sz="4" w:space="0" w:color="auto"/>
              <w:bottom w:val="nil"/>
              <w:right w:val="single" w:sz="4" w:space="0" w:color="auto"/>
            </w:tcBorders>
            <w:vAlign w:val="center"/>
          </w:tcPr>
          <w:p w14:paraId="566A42C2"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45900257"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0B692BB" w14:textId="77777777" w:rsidR="006F6378" w:rsidRPr="00C30686" w:rsidRDefault="006F6378" w:rsidP="0094020B">
            <w:pPr>
              <w:pStyle w:val="TAC"/>
              <w:rPr>
                <w:rFonts w:eastAsiaTheme="minorEastAsia"/>
                <w:lang w:val="en-US"/>
              </w:rPr>
            </w:pPr>
            <w:r w:rsidRPr="00C30686">
              <w:rPr>
                <w:rFonts w:eastAsiaTheme="minorEastAsia"/>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3727E295"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10, 15, 20, 30, 40, 50, 60, 70, 80, 90, 100</w:t>
            </w:r>
          </w:p>
        </w:tc>
        <w:tc>
          <w:tcPr>
            <w:tcW w:w="2445" w:type="dxa"/>
            <w:tcBorders>
              <w:top w:val="nil"/>
              <w:left w:val="single" w:sz="4" w:space="0" w:color="auto"/>
              <w:bottom w:val="nil"/>
              <w:right w:val="single" w:sz="4" w:space="0" w:color="auto"/>
            </w:tcBorders>
            <w:vAlign w:val="center"/>
          </w:tcPr>
          <w:p w14:paraId="102C2F05" w14:textId="77777777" w:rsidR="006F6378" w:rsidRPr="00C30686" w:rsidRDefault="006F6378" w:rsidP="0094020B">
            <w:pPr>
              <w:pStyle w:val="TAC"/>
              <w:rPr>
                <w:rFonts w:eastAsiaTheme="minorEastAsia" w:cs="Arial"/>
                <w:szCs w:val="18"/>
                <w:lang w:val="en-US" w:eastAsia="zh-CN"/>
              </w:rPr>
            </w:pPr>
          </w:p>
        </w:tc>
      </w:tr>
      <w:tr w:rsidR="006F6378" w:rsidRPr="00C30686" w14:paraId="6863AD5B" w14:textId="77777777" w:rsidTr="004F423A">
        <w:trPr>
          <w:trHeight w:val="29"/>
        </w:trPr>
        <w:tc>
          <w:tcPr>
            <w:tcW w:w="2742" w:type="dxa"/>
            <w:tcBorders>
              <w:top w:val="nil"/>
              <w:left w:val="single" w:sz="4" w:space="0" w:color="auto"/>
              <w:bottom w:val="nil"/>
              <w:right w:val="single" w:sz="4" w:space="0" w:color="auto"/>
            </w:tcBorders>
            <w:vAlign w:val="center"/>
          </w:tcPr>
          <w:p w14:paraId="522B6900"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66680FEC"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137B24B" w14:textId="77777777" w:rsidR="006F6378" w:rsidRPr="00C30686" w:rsidRDefault="006F6378" w:rsidP="0094020B">
            <w:pPr>
              <w:pStyle w:val="TAC"/>
              <w:rPr>
                <w:rFonts w:eastAsiaTheme="minorEastAsia"/>
                <w:lang w:val="en-US"/>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0BFADC2"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24799C08" w14:textId="77777777" w:rsidR="006F6378" w:rsidRPr="00C30686" w:rsidRDefault="006F6378" w:rsidP="0094020B">
            <w:pPr>
              <w:pStyle w:val="TAC"/>
              <w:rPr>
                <w:rFonts w:eastAsiaTheme="minorEastAsia" w:cs="Arial"/>
                <w:szCs w:val="18"/>
                <w:lang w:val="en-US" w:eastAsia="zh-CN"/>
              </w:rPr>
            </w:pPr>
          </w:p>
        </w:tc>
      </w:tr>
      <w:tr w:rsidR="006F6378" w:rsidRPr="00C30686" w14:paraId="020647B6" w14:textId="77777777" w:rsidTr="004F423A">
        <w:trPr>
          <w:trHeight w:val="29"/>
        </w:trPr>
        <w:tc>
          <w:tcPr>
            <w:tcW w:w="2742" w:type="dxa"/>
            <w:tcBorders>
              <w:top w:val="nil"/>
              <w:left w:val="single" w:sz="4" w:space="0" w:color="auto"/>
              <w:bottom w:val="nil"/>
              <w:right w:val="single" w:sz="4" w:space="0" w:color="auto"/>
            </w:tcBorders>
            <w:vAlign w:val="center"/>
          </w:tcPr>
          <w:p w14:paraId="52FE5CB7"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0337BE76"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C927083" w14:textId="77777777" w:rsidR="006F6378" w:rsidRPr="00C30686" w:rsidRDefault="006F6378" w:rsidP="0094020B">
            <w:pPr>
              <w:pStyle w:val="TAC"/>
              <w:rPr>
                <w:rFonts w:eastAsiaTheme="minorEastAsia"/>
                <w:lang w:val="en-US"/>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68F31B8B"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CA_n25(2A) BCS 4 and 5</w:t>
            </w:r>
          </w:p>
        </w:tc>
        <w:tc>
          <w:tcPr>
            <w:tcW w:w="2445" w:type="dxa"/>
            <w:tcBorders>
              <w:top w:val="single" w:sz="4" w:space="0" w:color="auto"/>
              <w:left w:val="single" w:sz="4" w:space="0" w:color="auto"/>
              <w:bottom w:val="nil"/>
              <w:right w:val="single" w:sz="4" w:space="0" w:color="auto"/>
            </w:tcBorders>
            <w:vAlign w:val="center"/>
          </w:tcPr>
          <w:p w14:paraId="51749F0B" w14:textId="77777777" w:rsidR="006F6378" w:rsidRPr="00C30686" w:rsidRDefault="006F6378" w:rsidP="0094020B">
            <w:pPr>
              <w:pStyle w:val="TAC"/>
              <w:rPr>
                <w:rFonts w:eastAsiaTheme="minorEastAsia" w:cs="Arial"/>
                <w:szCs w:val="18"/>
                <w:lang w:val="en-US" w:eastAsia="zh-CN"/>
              </w:rPr>
            </w:pPr>
            <w:r w:rsidRPr="00C30686">
              <w:rPr>
                <w:rFonts w:eastAsiaTheme="minorEastAsia"/>
                <w:lang w:val="en-US" w:eastAsia="zh-CN"/>
              </w:rPr>
              <w:t>4 and 5</w:t>
            </w:r>
          </w:p>
        </w:tc>
      </w:tr>
      <w:tr w:rsidR="006F6378" w:rsidRPr="00C30686" w14:paraId="6AB4676E" w14:textId="77777777" w:rsidTr="004F423A">
        <w:trPr>
          <w:trHeight w:val="29"/>
        </w:trPr>
        <w:tc>
          <w:tcPr>
            <w:tcW w:w="2742" w:type="dxa"/>
            <w:tcBorders>
              <w:top w:val="nil"/>
              <w:left w:val="single" w:sz="4" w:space="0" w:color="auto"/>
              <w:bottom w:val="nil"/>
              <w:right w:val="single" w:sz="4" w:space="0" w:color="auto"/>
            </w:tcBorders>
            <w:vAlign w:val="center"/>
          </w:tcPr>
          <w:p w14:paraId="45F9B502"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17A1E7CC"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9462DF7" w14:textId="77777777" w:rsidR="006F6378" w:rsidRPr="00C30686" w:rsidRDefault="006F6378" w:rsidP="0094020B">
            <w:pPr>
              <w:pStyle w:val="TAC"/>
              <w:rPr>
                <w:rFonts w:eastAsiaTheme="minorEastAsia"/>
                <w:lang w:val="en-US"/>
              </w:rPr>
            </w:pPr>
            <w:r w:rsidRPr="00C30686">
              <w:rPr>
                <w:rFonts w:eastAsiaTheme="minorEastAsia"/>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545E20B1"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n41 channel bandwidths in Table 5.3.5-1</w:t>
            </w:r>
          </w:p>
        </w:tc>
        <w:tc>
          <w:tcPr>
            <w:tcW w:w="2445" w:type="dxa"/>
            <w:tcBorders>
              <w:top w:val="nil"/>
              <w:left w:val="single" w:sz="4" w:space="0" w:color="auto"/>
              <w:bottom w:val="nil"/>
              <w:right w:val="single" w:sz="4" w:space="0" w:color="auto"/>
            </w:tcBorders>
            <w:vAlign w:val="center"/>
          </w:tcPr>
          <w:p w14:paraId="3A18F67A" w14:textId="77777777" w:rsidR="006F6378" w:rsidRPr="00C30686" w:rsidRDefault="006F6378" w:rsidP="0094020B">
            <w:pPr>
              <w:pStyle w:val="TAC"/>
              <w:rPr>
                <w:rFonts w:eastAsiaTheme="minorEastAsia" w:cs="Arial"/>
                <w:szCs w:val="18"/>
                <w:lang w:val="en-US" w:eastAsia="zh-CN"/>
              </w:rPr>
            </w:pPr>
          </w:p>
        </w:tc>
      </w:tr>
      <w:tr w:rsidR="006F6378" w:rsidRPr="00C30686" w14:paraId="58222947"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5F0E13F"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24FDF226"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D3F617D" w14:textId="77777777" w:rsidR="006F6378" w:rsidRPr="00C30686" w:rsidRDefault="006F6378" w:rsidP="0094020B">
            <w:pPr>
              <w:pStyle w:val="TAC"/>
              <w:rPr>
                <w:rFonts w:eastAsiaTheme="minorEastAsia"/>
                <w:lang w:val="en-US"/>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438BCF67"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n77 channel bandwidths in Table 5.3.5-1</w:t>
            </w:r>
          </w:p>
        </w:tc>
        <w:tc>
          <w:tcPr>
            <w:tcW w:w="2445" w:type="dxa"/>
            <w:tcBorders>
              <w:top w:val="nil"/>
              <w:left w:val="single" w:sz="4" w:space="0" w:color="auto"/>
              <w:bottom w:val="single" w:sz="4" w:space="0" w:color="auto"/>
              <w:right w:val="single" w:sz="4" w:space="0" w:color="auto"/>
            </w:tcBorders>
            <w:vAlign w:val="center"/>
          </w:tcPr>
          <w:p w14:paraId="65A077D6" w14:textId="77777777" w:rsidR="006F6378" w:rsidRPr="00C30686" w:rsidRDefault="006F6378" w:rsidP="0094020B">
            <w:pPr>
              <w:pStyle w:val="TAC"/>
              <w:rPr>
                <w:rFonts w:eastAsiaTheme="minorEastAsia" w:cs="Arial"/>
                <w:szCs w:val="18"/>
                <w:lang w:val="en-US" w:eastAsia="zh-CN"/>
              </w:rPr>
            </w:pPr>
          </w:p>
        </w:tc>
      </w:tr>
      <w:tr w:rsidR="006F6378" w:rsidRPr="00C30686" w14:paraId="245B5414"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1966F25" w14:textId="77777777" w:rsidR="006F6378" w:rsidRPr="00C30686" w:rsidRDefault="006F6378" w:rsidP="0094020B">
            <w:pPr>
              <w:pStyle w:val="TAC"/>
              <w:rPr>
                <w:rFonts w:eastAsiaTheme="minorEastAsia"/>
                <w:lang w:val="en-US"/>
              </w:rPr>
            </w:pPr>
            <w:r w:rsidRPr="00C30686">
              <w:rPr>
                <w:rFonts w:eastAsiaTheme="minorEastAsia"/>
                <w:lang w:val="en-US"/>
              </w:rPr>
              <w:t>CA_n25(2A)-n41A-n77(2A)</w:t>
            </w:r>
          </w:p>
        </w:tc>
        <w:tc>
          <w:tcPr>
            <w:tcW w:w="2785" w:type="dxa"/>
            <w:tcBorders>
              <w:top w:val="single" w:sz="4" w:space="0" w:color="auto"/>
              <w:left w:val="single" w:sz="4" w:space="0" w:color="auto"/>
              <w:bottom w:val="nil"/>
              <w:right w:val="single" w:sz="4" w:space="0" w:color="auto"/>
            </w:tcBorders>
            <w:vAlign w:val="center"/>
          </w:tcPr>
          <w:p w14:paraId="7332BCEC"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eastAsia="zh-CN"/>
              </w:rPr>
              <w:t>n41</w:t>
            </w:r>
            <w:r w:rsidRPr="00C30686">
              <w:rPr>
                <w:rFonts w:eastAsiaTheme="minorEastAsia"/>
                <w:vertAlign w:val="superscript"/>
                <w:lang w:val="en-US" w:eastAsia="zh-CN"/>
              </w:rPr>
              <w:t>7,9</w:t>
            </w:r>
          </w:p>
          <w:p w14:paraId="7C86ABCE"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eastAsia="zh-CN"/>
              </w:rPr>
              <w:t>n77</w:t>
            </w:r>
            <w:r w:rsidRPr="00C30686">
              <w:rPr>
                <w:rFonts w:eastAsiaTheme="minorEastAsia"/>
                <w:vertAlign w:val="superscript"/>
                <w:lang w:val="en-US" w:eastAsia="zh-CN"/>
              </w:rPr>
              <w:t>7,9</w:t>
            </w:r>
          </w:p>
          <w:p w14:paraId="557A0AA0" w14:textId="77777777" w:rsidR="006F6378" w:rsidRPr="00C30686" w:rsidRDefault="006F6378" w:rsidP="0094020B">
            <w:pPr>
              <w:pStyle w:val="TAC"/>
              <w:rPr>
                <w:rFonts w:eastAsiaTheme="minorEastAsia"/>
                <w:lang w:val="en-US"/>
              </w:rPr>
            </w:pPr>
            <w:r w:rsidRPr="00C30686">
              <w:rPr>
                <w:rFonts w:eastAsiaTheme="minorEastAsia"/>
                <w:lang w:val="en-US"/>
              </w:rPr>
              <w:t>CA_n25A-n41A</w:t>
            </w:r>
            <w:r w:rsidRPr="00C30686">
              <w:rPr>
                <w:rFonts w:eastAsiaTheme="minorEastAsia"/>
                <w:vertAlign w:val="superscript"/>
                <w:lang w:val="en-US" w:eastAsia="zh-CN"/>
              </w:rPr>
              <w:t>7</w:t>
            </w:r>
          </w:p>
          <w:p w14:paraId="45F681A7" w14:textId="77777777" w:rsidR="006F6378" w:rsidRPr="00C30686" w:rsidRDefault="006F6378" w:rsidP="0094020B">
            <w:pPr>
              <w:pStyle w:val="TAC"/>
              <w:rPr>
                <w:rFonts w:eastAsiaTheme="minorEastAsia"/>
                <w:lang w:val="en-US"/>
              </w:rPr>
            </w:pPr>
            <w:r w:rsidRPr="00C30686">
              <w:rPr>
                <w:rFonts w:eastAsiaTheme="minorEastAsia"/>
                <w:lang w:val="en-US"/>
              </w:rPr>
              <w:t>CA_n25A-n77A</w:t>
            </w:r>
            <w:r w:rsidRPr="00C30686">
              <w:rPr>
                <w:rFonts w:eastAsiaTheme="minorEastAsia"/>
                <w:vertAlign w:val="superscript"/>
                <w:lang w:val="en-US" w:eastAsia="zh-CN"/>
              </w:rPr>
              <w:t>7</w:t>
            </w:r>
          </w:p>
          <w:p w14:paraId="1CD8C23B" w14:textId="77777777" w:rsidR="006F6378" w:rsidRPr="00C30686" w:rsidRDefault="006F6378" w:rsidP="0094020B">
            <w:pPr>
              <w:pStyle w:val="TAC"/>
              <w:rPr>
                <w:rFonts w:eastAsiaTheme="minorEastAsia"/>
                <w:lang w:val="en-US"/>
              </w:rPr>
            </w:pPr>
            <w:r w:rsidRPr="00C30686">
              <w:rPr>
                <w:rFonts w:eastAsiaTheme="minorEastAsia"/>
                <w:lang w:val="en-US"/>
              </w:rPr>
              <w:t>CA_n41A-n77A</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42A00DC0" w14:textId="77777777" w:rsidR="006F6378" w:rsidRPr="00C30686" w:rsidRDefault="006F6378" w:rsidP="0094020B">
            <w:pPr>
              <w:pStyle w:val="TAC"/>
              <w:rPr>
                <w:rFonts w:eastAsiaTheme="minorEastAsia"/>
                <w:lang w:val="en-US"/>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113C610F"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CA_n25(2A) BCS 4 and 5</w:t>
            </w:r>
          </w:p>
        </w:tc>
        <w:tc>
          <w:tcPr>
            <w:tcW w:w="2445" w:type="dxa"/>
            <w:tcBorders>
              <w:top w:val="single" w:sz="4" w:space="0" w:color="auto"/>
              <w:left w:val="single" w:sz="4" w:space="0" w:color="auto"/>
              <w:bottom w:val="nil"/>
              <w:right w:val="single" w:sz="4" w:space="0" w:color="auto"/>
            </w:tcBorders>
            <w:vAlign w:val="center"/>
          </w:tcPr>
          <w:p w14:paraId="54643BEA"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4 and 5</w:t>
            </w:r>
          </w:p>
        </w:tc>
      </w:tr>
      <w:tr w:rsidR="006F6378" w:rsidRPr="00C30686" w14:paraId="7484BC6E" w14:textId="77777777" w:rsidTr="004F423A">
        <w:trPr>
          <w:trHeight w:val="29"/>
        </w:trPr>
        <w:tc>
          <w:tcPr>
            <w:tcW w:w="2742" w:type="dxa"/>
            <w:tcBorders>
              <w:top w:val="nil"/>
              <w:left w:val="single" w:sz="4" w:space="0" w:color="auto"/>
              <w:bottom w:val="nil"/>
              <w:right w:val="single" w:sz="4" w:space="0" w:color="auto"/>
            </w:tcBorders>
            <w:vAlign w:val="center"/>
          </w:tcPr>
          <w:p w14:paraId="5EB55576"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6D9C73AB"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60E653A" w14:textId="77777777" w:rsidR="006F6378" w:rsidRPr="00C30686" w:rsidRDefault="006F6378" w:rsidP="0094020B">
            <w:pPr>
              <w:pStyle w:val="TAC"/>
              <w:rPr>
                <w:rFonts w:eastAsiaTheme="minorEastAsia"/>
                <w:lang w:val="en-US"/>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114E3086"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n41 channel bandwidths in Table 5.3.5-1</w:t>
            </w:r>
          </w:p>
        </w:tc>
        <w:tc>
          <w:tcPr>
            <w:tcW w:w="2445" w:type="dxa"/>
            <w:tcBorders>
              <w:top w:val="nil"/>
              <w:left w:val="single" w:sz="4" w:space="0" w:color="auto"/>
              <w:bottom w:val="nil"/>
              <w:right w:val="single" w:sz="4" w:space="0" w:color="auto"/>
            </w:tcBorders>
            <w:vAlign w:val="center"/>
          </w:tcPr>
          <w:p w14:paraId="7FA83EF8" w14:textId="77777777" w:rsidR="006F6378" w:rsidRPr="00C30686" w:rsidRDefault="006F6378" w:rsidP="0094020B">
            <w:pPr>
              <w:pStyle w:val="TAC"/>
              <w:rPr>
                <w:rFonts w:eastAsiaTheme="minorEastAsia" w:cs="Arial"/>
                <w:szCs w:val="18"/>
                <w:lang w:val="en-US" w:eastAsia="zh-CN"/>
              </w:rPr>
            </w:pPr>
          </w:p>
        </w:tc>
      </w:tr>
      <w:tr w:rsidR="006F6378" w:rsidRPr="00C30686" w14:paraId="35AAB2F7"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33DD068"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1570F6C8"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9B817B2" w14:textId="77777777" w:rsidR="006F6378" w:rsidRPr="00C30686" w:rsidRDefault="006F6378" w:rsidP="0094020B">
            <w:pPr>
              <w:pStyle w:val="TAC"/>
              <w:rPr>
                <w:rFonts w:eastAsiaTheme="minorEastAsia"/>
                <w:lang w:val="en-US"/>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671D49E"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CA_n77(2A) BCS 4 and 5</w:t>
            </w:r>
          </w:p>
        </w:tc>
        <w:tc>
          <w:tcPr>
            <w:tcW w:w="2445" w:type="dxa"/>
            <w:tcBorders>
              <w:top w:val="nil"/>
              <w:left w:val="single" w:sz="4" w:space="0" w:color="auto"/>
              <w:bottom w:val="single" w:sz="4" w:space="0" w:color="auto"/>
              <w:right w:val="single" w:sz="4" w:space="0" w:color="auto"/>
            </w:tcBorders>
            <w:vAlign w:val="center"/>
          </w:tcPr>
          <w:p w14:paraId="27F679C8" w14:textId="77777777" w:rsidR="006F6378" w:rsidRPr="00C30686" w:rsidRDefault="006F6378" w:rsidP="0094020B">
            <w:pPr>
              <w:pStyle w:val="TAC"/>
              <w:rPr>
                <w:rFonts w:eastAsiaTheme="minorEastAsia" w:cs="Arial"/>
                <w:szCs w:val="18"/>
                <w:lang w:val="en-US" w:eastAsia="zh-CN"/>
              </w:rPr>
            </w:pPr>
          </w:p>
        </w:tc>
      </w:tr>
      <w:tr w:rsidR="006F6378" w:rsidRPr="00C30686" w14:paraId="4505829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0A0883E" w14:textId="77777777" w:rsidR="006F6378" w:rsidRPr="00C30686" w:rsidRDefault="006F6378" w:rsidP="0094020B">
            <w:pPr>
              <w:pStyle w:val="TAC"/>
              <w:rPr>
                <w:rFonts w:eastAsiaTheme="minorEastAsia"/>
                <w:lang w:val="en-US"/>
              </w:rPr>
            </w:pPr>
            <w:r w:rsidRPr="00C30686">
              <w:rPr>
                <w:rFonts w:eastAsiaTheme="minorEastAsia"/>
                <w:lang w:val="en-US"/>
              </w:rPr>
              <w:t>CA_n25(2A)-n41C-n77A</w:t>
            </w:r>
          </w:p>
        </w:tc>
        <w:tc>
          <w:tcPr>
            <w:tcW w:w="2785" w:type="dxa"/>
            <w:tcBorders>
              <w:top w:val="single" w:sz="4" w:space="0" w:color="auto"/>
              <w:left w:val="single" w:sz="4" w:space="0" w:color="auto"/>
              <w:bottom w:val="nil"/>
              <w:right w:val="single" w:sz="4" w:space="0" w:color="auto"/>
            </w:tcBorders>
            <w:vAlign w:val="center"/>
          </w:tcPr>
          <w:p w14:paraId="59979C8C"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eastAsia="zh-CN"/>
              </w:rPr>
              <w:t>n41</w:t>
            </w:r>
            <w:r w:rsidRPr="00C30686">
              <w:rPr>
                <w:rFonts w:eastAsiaTheme="minorEastAsia"/>
                <w:vertAlign w:val="superscript"/>
                <w:lang w:val="en-US" w:eastAsia="zh-CN"/>
              </w:rPr>
              <w:t>7,9</w:t>
            </w:r>
          </w:p>
          <w:p w14:paraId="285D8199"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eastAsia="zh-CN"/>
              </w:rPr>
              <w:t>n77</w:t>
            </w:r>
            <w:r w:rsidRPr="00C30686">
              <w:rPr>
                <w:rFonts w:eastAsiaTheme="minorEastAsia"/>
                <w:vertAlign w:val="superscript"/>
                <w:lang w:val="en-US" w:eastAsia="zh-CN"/>
              </w:rPr>
              <w:t>7,9</w:t>
            </w:r>
          </w:p>
          <w:p w14:paraId="2641A326" w14:textId="77777777" w:rsidR="006F6378" w:rsidRPr="00C30686" w:rsidRDefault="006F6378" w:rsidP="0094020B">
            <w:pPr>
              <w:pStyle w:val="TAC"/>
              <w:rPr>
                <w:rFonts w:eastAsiaTheme="minorEastAsia"/>
                <w:lang w:val="en-US"/>
              </w:rPr>
            </w:pPr>
            <w:r w:rsidRPr="00C30686">
              <w:rPr>
                <w:rFonts w:eastAsiaTheme="minorEastAsia"/>
                <w:lang w:val="en-US"/>
              </w:rPr>
              <w:t>CA_n25A-n41A</w:t>
            </w:r>
            <w:r w:rsidRPr="00C30686">
              <w:rPr>
                <w:rFonts w:eastAsiaTheme="minorEastAsia"/>
                <w:vertAlign w:val="superscript"/>
                <w:lang w:val="en-US" w:eastAsia="zh-CN"/>
              </w:rPr>
              <w:t>7</w:t>
            </w:r>
          </w:p>
          <w:p w14:paraId="3F1CB71B" w14:textId="77777777" w:rsidR="006F6378" w:rsidRPr="00C30686" w:rsidRDefault="006F6378" w:rsidP="0094020B">
            <w:pPr>
              <w:pStyle w:val="TAC"/>
              <w:rPr>
                <w:rFonts w:eastAsiaTheme="minorEastAsia"/>
                <w:lang w:val="en-US"/>
              </w:rPr>
            </w:pPr>
            <w:r w:rsidRPr="00C30686">
              <w:rPr>
                <w:rFonts w:eastAsiaTheme="minorEastAsia"/>
                <w:lang w:val="en-US"/>
              </w:rPr>
              <w:t>CA_n25A-n77A</w:t>
            </w:r>
            <w:r w:rsidRPr="00C30686">
              <w:rPr>
                <w:rFonts w:eastAsiaTheme="minorEastAsia"/>
                <w:vertAlign w:val="superscript"/>
                <w:lang w:val="en-US" w:eastAsia="zh-CN"/>
              </w:rPr>
              <w:t>7</w:t>
            </w:r>
          </w:p>
          <w:p w14:paraId="4BA95987" w14:textId="77777777" w:rsidR="006F6378" w:rsidRPr="00C30686" w:rsidRDefault="006F6378" w:rsidP="0094020B">
            <w:pPr>
              <w:pStyle w:val="TAC"/>
              <w:rPr>
                <w:rFonts w:eastAsiaTheme="minorEastAsia"/>
                <w:lang w:val="en-US"/>
              </w:rPr>
            </w:pPr>
            <w:r w:rsidRPr="00C30686">
              <w:rPr>
                <w:rFonts w:eastAsiaTheme="minorEastAsia"/>
                <w:lang w:val="en-US"/>
              </w:rPr>
              <w:t>CA_n41A-n77A</w:t>
            </w:r>
            <w:r w:rsidRPr="00C30686">
              <w:rPr>
                <w:rFonts w:eastAsiaTheme="minorEastAsia"/>
                <w:vertAlign w:val="superscript"/>
                <w:lang w:val="en-US" w:eastAsia="zh-CN"/>
              </w:rPr>
              <w:t>7</w:t>
            </w:r>
          </w:p>
          <w:p w14:paraId="3ADC7E43" w14:textId="77777777" w:rsidR="006F6378" w:rsidRPr="00C30686" w:rsidRDefault="006F6378" w:rsidP="0094020B">
            <w:pPr>
              <w:pStyle w:val="TAC"/>
              <w:rPr>
                <w:rFonts w:eastAsiaTheme="minorEastAsia"/>
                <w:lang w:val="en-US"/>
              </w:rPr>
            </w:pPr>
            <w:r w:rsidRPr="00C30686">
              <w:rPr>
                <w:rFonts w:eastAsiaTheme="minorEastAsia"/>
                <w:lang w:val="en-US"/>
              </w:rPr>
              <w:t>CA_n41C</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37E4B199" w14:textId="77777777" w:rsidR="006F6378" w:rsidRPr="00C30686" w:rsidRDefault="006F6378" w:rsidP="0094020B">
            <w:pPr>
              <w:pStyle w:val="TAC"/>
              <w:rPr>
                <w:rFonts w:eastAsiaTheme="minorEastAsia"/>
                <w:lang w:val="en-US"/>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5B7E0B94"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CA_n25(2A) BCS 4 and 5</w:t>
            </w:r>
          </w:p>
        </w:tc>
        <w:tc>
          <w:tcPr>
            <w:tcW w:w="2445" w:type="dxa"/>
            <w:tcBorders>
              <w:top w:val="single" w:sz="4" w:space="0" w:color="auto"/>
              <w:left w:val="single" w:sz="4" w:space="0" w:color="auto"/>
              <w:bottom w:val="nil"/>
              <w:right w:val="single" w:sz="4" w:space="0" w:color="auto"/>
            </w:tcBorders>
            <w:vAlign w:val="center"/>
          </w:tcPr>
          <w:p w14:paraId="0D8F142C"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4 and 5</w:t>
            </w:r>
          </w:p>
        </w:tc>
      </w:tr>
      <w:tr w:rsidR="006F6378" w:rsidRPr="00C30686" w14:paraId="4F97207B" w14:textId="77777777" w:rsidTr="004F423A">
        <w:trPr>
          <w:trHeight w:val="29"/>
        </w:trPr>
        <w:tc>
          <w:tcPr>
            <w:tcW w:w="2742" w:type="dxa"/>
            <w:tcBorders>
              <w:top w:val="nil"/>
              <w:left w:val="single" w:sz="4" w:space="0" w:color="auto"/>
              <w:bottom w:val="nil"/>
              <w:right w:val="single" w:sz="4" w:space="0" w:color="auto"/>
            </w:tcBorders>
            <w:vAlign w:val="center"/>
          </w:tcPr>
          <w:p w14:paraId="7F6F09C8"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61D72954"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659561B" w14:textId="77777777" w:rsidR="006F6378" w:rsidRPr="00C30686" w:rsidRDefault="006F6378" w:rsidP="0094020B">
            <w:pPr>
              <w:pStyle w:val="TAC"/>
              <w:rPr>
                <w:rFonts w:eastAsiaTheme="minorEastAsia"/>
                <w:lang w:val="en-US"/>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7C49146F"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CA_n41C BCS 4 and 5</w:t>
            </w:r>
          </w:p>
        </w:tc>
        <w:tc>
          <w:tcPr>
            <w:tcW w:w="2445" w:type="dxa"/>
            <w:tcBorders>
              <w:top w:val="nil"/>
              <w:left w:val="single" w:sz="4" w:space="0" w:color="auto"/>
              <w:bottom w:val="nil"/>
              <w:right w:val="single" w:sz="4" w:space="0" w:color="auto"/>
            </w:tcBorders>
            <w:vAlign w:val="center"/>
          </w:tcPr>
          <w:p w14:paraId="1AA1E33B" w14:textId="77777777" w:rsidR="006F6378" w:rsidRPr="00C30686" w:rsidRDefault="006F6378" w:rsidP="0094020B">
            <w:pPr>
              <w:pStyle w:val="TAC"/>
              <w:rPr>
                <w:rFonts w:eastAsiaTheme="minorEastAsia" w:cs="Arial"/>
                <w:szCs w:val="18"/>
                <w:lang w:val="en-US" w:eastAsia="zh-CN"/>
              </w:rPr>
            </w:pPr>
          </w:p>
        </w:tc>
      </w:tr>
      <w:tr w:rsidR="006F6378" w:rsidRPr="00C30686" w14:paraId="798B174B"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3C5E48C"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09DDD536"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E491FF5" w14:textId="77777777" w:rsidR="006F6378" w:rsidRPr="00C30686" w:rsidRDefault="006F6378" w:rsidP="0094020B">
            <w:pPr>
              <w:pStyle w:val="TAC"/>
              <w:rPr>
                <w:rFonts w:eastAsiaTheme="minorEastAsia"/>
                <w:lang w:val="en-US"/>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765BBB57"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n77 channel bandwidths in Table 5.3.5-1</w:t>
            </w:r>
          </w:p>
        </w:tc>
        <w:tc>
          <w:tcPr>
            <w:tcW w:w="2445" w:type="dxa"/>
            <w:tcBorders>
              <w:top w:val="nil"/>
              <w:left w:val="single" w:sz="4" w:space="0" w:color="auto"/>
              <w:bottom w:val="single" w:sz="4" w:space="0" w:color="auto"/>
              <w:right w:val="single" w:sz="4" w:space="0" w:color="auto"/>
            </w:tcBorders>
            <w:vAlign w:val="center"/>
          </w:tcPr>
          <w:p w14:paraId="382EE16E" w14:textId="77777777" w:rsidR="006F6378" w:rsidRPr="00C30686" w:rsidRDefault="006F6378" w:rsidP="0094020B">
            <w:pPr>
              <w:pStyle w:val="TAC"/>
              <w:rPr>
                <w:rFonts w:eastAsiaTheme="minorEastAsia" w:cs="Arial"/>
                <w:szCs w:val="18"/>
                <w:lang w:val="en-US" w:eastAsia="zh-CN"/>
              </w:rPr>
            </w:pPr>
          </w:p>
        </w:tc>
      </w:tr>
      <w:tr w:rsidR="006F6378" w:rsidRPr="00C30686" w14:paraId="4F013FE2"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8098C62" w14:textId="77777777" w:rsidR="006F6378" w:rsidRPr="00C30686" w:rsidRDefault="006F6378" w:rsidP="0094020B">
            <w:pPr>
              <w:pStyle w:val="TAC"/>
              <w:rPr>
                <w:rFonts w:eastAsiaTheme="minorEastAsia"/>
                <w:lang w:val="en-US"/>
              </w:rPr>
            </w:pPr>
            <w:r w:rsidRPr="00C30686">
              <w:rPr>
                <w:rFonts w:eastAsiaTheme="minorEastAsia"/>
                <w:lang w:val="en-US"/>
              </w:rPr>
              <w:t>CA_n25(2A)-n41(2A)-n77A</w:t>
            </w:r>
          </w:p>
        </w:tc>
        <w:tc>
          <w:tcPr>
            <w:tcW w:w="2785" w:type="dxa"/>
            <w:tcBorders>
              <w:top w:val="single" w:sz="4" w:space="0" w:color="auto"/>
              <w:left w:val="single" w:sz="4" w:space="0" w:color="auto"/>
              <w:bottom w:val="nil"/>
              <w:right w:val="single" w:sz="4" w:space="0" w:color="auto"/>
            </w:tcBorders>
            <w:vAlign w:val="center"/>
          </w:tcPr>
          <w:p w14:paraId="515B7A6B"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eastAsia="zh-CN"/>
              </w:rPr>
              <w:t>n41</w:t>
            </w:r>
            <w:r w:rsidRPr="00C30686">
              <w:rPr>
                <w:rFonts w:eastAsiaTheme="minorEastAsia"/>
                <w:vertAlign w:val="superscript"/>
                <w:lang w:val="en-US" w:eastAsia="zh-CN"/>
              </w:rPr>
              <w:t>7,9</w:t>
            </w:r>
          </w:p>
          <w:p w14:paraId="3D744D83"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eastAsia="zh-CN"/>
              </w:rPr>
              <w:t>n77</w:t>
            </w:r>
            <w:r w:rsidRPr="00C30686">
              <w:rPr>
                <w:rFonts w:eastAsiaTheme="minorEastAsia"/>
                <w:vertAlign w:val="superscript"/>
                <w:lang w:val="en-US" w:eastAsia="zh-CN"/>
              </w:rPr>
              <w:t>7,9</w:t>
            </w:r>
          </w:p>
          <w:p w14:paraId="31CE70FC" w14:textId="77777777" w:rsidR="006F6378" w:rsidRPr="00C30686" w:rsidRDefault="006F6378" w:rsidP="0094020B">
            <w:pPr>
              <w:pStyle w:val="TAC"/>
              <w:rPr>
                <w:rFonts w:eastAsiaTheme="minorEastAsia"/>
                <w:lang w:val="en-US"/>
              </w:rPr>
            </w:pPr>
            <w:r w:rsidRPr="00C30686">
              <w:rPr>
                <w:rFonts w:eastAsiaTheme="minorEastAsia"/>
                <w:lang w:val="en-US"/>
              </w:rPr>
              <w:t>CA_n25A-n41A</w:t>
            </w:r>
            <w:r w:rsidRPr="00C30686">
              <w:rPr>
                <w:rFonts w:eastAsiaTheme="minorEastAsia"/>
                <w:vertAlign w:val="superscript"/>
                <w:lang w:val="en-US" w:eastAsia="zh-CN"/>
              </w:rPr>
              <w:t>7</w:t>
            </w:r>
          </w:p>
          <w:p w14:paraId="57D13795" w14:textId="77777777" w:rsidR="006F6378" w:rsidRPr="00C30686" w:rsidRDefault="006F6378" w:rsidP="0094020B">
            <w:pPr>
              <w:pStyle w:val="TAC"/>
              <w:rPr>
                <w:rFonts w:eastAsiaTheme="minorEastAsia"/>
                <w:lang w:val="en-US"/>
              </w:rPr>
            </w:pPr>
            <w:r w:rsidRPr="00C30686">
              <w:rPr>
                <w:rFonts w:eastAsiaTheme="minorEastAsia"/>
                <w:lang w:val="en-US"/>
              </w:rPr>
              <w:t>CA_n25A-n77A</w:t>
            </w:r>
            <w:r w:rsidRPr="00C30686">
              <w:rPr>
                <w:rFonts w:eastAsiaTheme="minorEastAsia"/>
                <w:vertAlign w:val="superscript"/>
                <w:lang w:val="en-US" w:eastAsia="zh-CN"/>
              </w:rPr>
              <w:t>7</w:t>
            </w:r>
          </w:p>
          <w:p w14:paraId="104E2646" w14:textId="77777777" w:rsidR="006F6378" w:rsidRPr="00C30686" w:rsidRDefault="006F6378" w:rsidP="0094020B">
            <w:pPr>
              <w:pStyle w:val="TAC"/>
              <w:rPr>
                <w:rFonts w:eastAsiaTheme="minorEastAsia"/>
                <w:lang w:val="en-US"/>
              </w:rPr>
            </w:pPr>
            <w:r w:rsidRPr="00C30686">
              <w:rPr>
                <w:rFonts w:eastAsiaTheme="minorEastAsia"/>
                <w:lang w:val="en-US"/>
              </w:rPr>
              <w:t>CA_n41A-n77A</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211F086C" w14:textId="77777777" w:rsidR="006F6378" w:rsidRPr="00C30686" w:rsidRDefault="006F6378" w:rsidP="0094020B">
            <w:pPr>
              <w:pStyle w:val="TAC"/>
              <w:rPr>
                <w:rFonts w:eastAsiaTheme="minorEastAsia"/>
                <w:lang w:val="en-US"/>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3E92EB87"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CA_n25(2A) BCS 4 and 5</w:t>
            </w:r>
          </w:p>
        </w:tc>
        <w:tc>
          <w:tcPr>
            <w:tcW w:w="2445" w:type="dxa"/>
            <w:tcBorders>
              <w:top w:val="single" w:sz="4" w:space="0" w:color="auto"/>
              <w:left w:val="single" w:sz="4" w:space="0" w:color="auto"/>
              <w:bottom w:val="nil"/>
              <w:right w:val="single" w:sz="4" w:space="0" w:color="auto"/>
            </w:tcBorders>
            <w:vAlign w:val="center"/>
          </w:tcPr>
          <w:p w14:paraId="25628125"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4 and 5</w:t>
            </w:r>
          </w:p>
        </w:tc>
      </w:tr>
      <w:tr w:rsidR="006F6378" w:rsidRPr="00C30686" w14:paraId="58E94C9C" w14:textId="77777777" w:rsidTr="004F423A">
        <w:trPr>
          <w:trHeight w:val="29"/>
        </w:trPr>
        <w:tc>
          <w:tcPr>
            <w:tcW w:w="2742" w:type="dxa"/>
            <w:tcBorders>
              <w:top w:val="nil"/>
              <w:left w:val="single" w:sz="4" w:space="0" w:color="auto"/>
              <w:bottom w:val="nil"/>
              <w:right w:val="single" w:sz="4" w:space="0" w:color="auto"/>
            </w:tcBorders>
            <w:vAlign w:val="center"/>
          </w:tcPr>
          <w:p w14:paraId="7DFC99F7"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5EAB82E7"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4C9C097" w14:textId="77777777" w:rsidR="006F6378" w:rsidRPr="00C30686" w:rsidRDefault="006F6378" w:rsidP="0094020B">
            <w:pPr>
              <w:pStyle w:val="TAC"/>
              <w:rPr>
                <w:rFonts w:eastAsiaTheme="minorEastAsia"/>
                <w:lang w:val="en-US"/>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7AEE578A"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CA_n41(2A) BCS 4 and 5</w:t>
            </w:r>
          </w:p>
        </w:tc>
        <w:tc>
          <w:tcPr>
            <w:tcW w:w="2445" w:type="dxa"/>
            <w:tcBorders>
              <w:top w:val="nil"/>
              <w:left w:val="single" w:sz="4" w:space="0" w:color="auto"/>
              <w:bottom w:val="nil"/>
              <w:right w:val="single" w:sz="4" w:space="0" w:color="auto"/>
            </w:tcBorders>
            <w:vAlign w:val="center"/>
          </w:tcPr>
          <w:p w14:paraId="24A13E8C" w14:textId="77777777" w:rsidR="006F6378" w:rsidRPr="00C30686" w:rsidRDefault="006F6378" w:rsidP="0094020B">
            <w:pPr>
              <w:pStyle w:val="TAC"/>
              <w:rPr>
                <w:rFonts w:eastAsiaTheme="minorEastAsia" w:cs="Arial"/>
                <w:szCs w:val="18"/>
                <w:lang w:val="en-US" w:eastAsia="zh-CN"/>
              </w:rPr>
            </w:pPr>
          </w:p>
        </w:tc>
      </w:tr>
      <w:tr w:rsidR="006F6378" w:rsidRPr="00C30686" w14:paraId="541036B0"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92CEF04"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1BDA26FA"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B15F2FB" w14:textId="77777777" w:rsidR="006F6378" w:rsidRPr="00C30686" w:rsidRDefault="006F6378" w:rsidP="0094020B">
            <w:pPr>
              <w:pStyle w:val="TAC"/>
              <w:rPr>
                <w:rFonts w:eastAsiaTheme="minorEastAsia"/>
                <w:lang w:val="en-US"/>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34173677"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n77 channel bandwidths in Table 5.3.5-1</w:t>
            </w:r>
          </w:p>
        </w:tc>
        <w:tc>
          <w:tcPr>
            <w:tcW w:w="2445" w:type="dxa"/>
            <w:tcBorders>
              <w:top w:val="nil"/>
              <w:left w:val="single" w:sz="4" w:space="0" w:color="auto"/>
              <w:bottom w:val="single" w:sz="4" w:space="0" w:color="auto"/>
              <w:right w:val="single" w:sz="4" w:space="0" w:color="auto"/>
            </w:tcBorders>
            <w:vAlign w:val="center"/>
          </w:tcPr>
          <w:p w14:paraId="79913E4E" w14:textId="77777777" w:rsidR="006F6378" w:rsidRPr="00C30686" w:rsidRDefault="006F6378" w:rsidP="0094020B">
            <w:pPr>
              <w:pStyle w:val="TAC"/>
              <w:rPr>
                <w:rFonts w:eastAsiaTheme="minorEastAsia" w:cs="Arial"/>
                <w:szCs w:val="18"/>
                <w:lang w:val="en-US" w:eastAsia="zh-CN"/>
              </w:rPr>
            </w:pPr>
          </w:p>
        </w:tc>
      </w:tr>
      <w:tr w:rsidR="006F6378" w:rsidRPr="00C30686" w14:paraId="1F58CEF0"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D0EDDA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CA_n25A-n41C-n77A</w:t>
            </w:r>
          </w:p>
        </w:tc>
        <w:tc>
          <w:tcPr>
            <w:tcW w:w="2785" w:type="dxa"/>
            <w:tcBorders>
              <w:top w:val="single" w:sz="4" w:space="0" w:color="auto"/>
              <w:left w:val="single" w:sz="4" w:space="0" w:color="auto"/>
              <w:bottom w:val="nil"/>
              <w:right w:val="single" w:sz="4" w:space="0" w:color="auto"/>
            </w:tcBorders>
            <w:vAlign w:val="center"/>
          </w:tcPr>
          <w:p w14:paraId="0E58F4E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r w:rsidRPr="00C30686">
              <w:rPr>
                <w:rFonts w:eastAsiaTheme="minorEastAsia"/>
                <w:vertAlign w:val="superscript"/>
                <w:lang w:val="en-US" w:eastAsia="zh-CN"/>
              </w:rPr>
              <w:t>7,9</w:t>
            </w:r>
          </w:p>
          <w:p w14:paraId="05B7269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r w:rsidRPr="00C30686">
              <w:rPr>
                <w:rFonts w:eastAsiaTheme="minorEastAsia"/>
                <w:vertAlign w:val="superscript"/>
                <w:lang w:val="en-US" w:eastAsia="zh-CN"/>
              </w:rPr>
              <w:t>7,9</w:t>
            </w:r>
          </w:p>
          <w:p w14:paraId="5E505A4D"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CA_n25A-n41A</w:t>
            </w:r>
            <w:r w:rsidRPr="00C30686">
              <w:rPr>
                <w:rFonts w:eastAsiaTheme="minorEastAsia"/>
                <w:vertAlign w:val="superscript"/>
                <w:lang w:val="en-US" w:eastAsia="zh-CN"/>
              </w:rPr>
              <w:t>7</w:t>
            </w:r>
          </w:p>
          <w:p w14:paraId="4BA527F2"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CA_n25A-n77A</w:t>
            </w:r>
            <w:r w:rsidRPr="00C30686">
              <w:rPr>
                <w:rFonts w:eastAsiaTheme="minorEastAsia"/>
                <w:vertAlign w:val="superscript"/>
                <w:lang w:val="en-US" w:eastAsia="zh-CN"/>
              </w:rPr>
              <w:t>7</w:t>
            </w:r>
          </w:p>
          <w:p w14:paraId="19FA3EF1"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eastAsia="zh-CN"/>
              </w:rPr>
              <w:t>CA_n41A-n77A</w:t>
            </w:r>
            <w:r w:rsidRPr="00C30686">
              <w:rPr>
                <w:rFonts w:eastAsiaTheme="minorEastAsia"/>
                <w:vertAlign w:val="superscript"/>
                <w:lang w:val="en-US" w:eastAsia="zh-CN"/>
              </w:rPr>
              <w:t>7</w:t>
            </w:r>
          </w:p>
          <w:p w14:paraId="304D56B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CA_n41C</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2204F9B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33ED64C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354125ED"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0</w:t>
            </w:r>
          </w:p>
        </w:tc>
      </w:tr>
      <w:tr w:rsidR="006F6378" w:rsidRPr="00C30686" w14:paraId="26523DAF" w14:textId="77777777" w:rsidTr="004F423A">
        <w:trPr>
          <w:trHeight w:val="29"/>
        </w:trPr>
        <w:tc>
          <w:tcPr>
            <w:tcW w:w="2742" w:type="dxa"/>
            <w:tcBorders>
              <w:top w:val="nil"/>
              <w:left w:val="single" w:sz="4" w:space="0" w:color="auto"/>
              <w:bottom w:val="nil"/>
              <w:right w:val="single" w:sz="4" w:space="0" w:color="auto"/>
            </w:tcBorders>
            <w:vAlign w:val="center"/>
          </w:tcPr>
          <w:p w14:paraId="2D079ED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866375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464C64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4917D0A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CA_n41C_BCS0</w:t>
            </w:r>
          </w:p>
        </w:tc>
        <w:tc>
          <w:tcPr>
            <w:tcW w:w="2445" w:type="dxa"/>
            <w:tcBorders>
              <w:top w:val="nil"/>
              <w:left w:val="single" w:sz="4" w:space="0" w:color="auto"/>
              <w:bottom w:val="nil"/>
              <w:right w:val="single" w:sz="4" w:space="0" w:color="auto"/>
            </w:tcBorders>
            <w:vAlign w:val="center"/>
          </w:tcPr>
          <w:p w14:paraId="31ABC931" w14:textId="77777777" w:rsidR="006F6378" w:rsidRPr="00C30686" w:rsidRDefault="006F6378" w:rsidP="0094020B">
            <w:pPr>
              <w:pStyle w:val="TAC"/>
              <w:rPr>
                <w:rFonts w:eastAsiaTheme="minorEastAsia"/>
                <w:lang w:val="en-US" w:eastAsia="zh-CN"/>
              </w:rPr>
            </w:pPr>
          </w:p>
        </w:tc>
      </w:tr>
      <w:tr w:rsidR="006F6378" w:rsidRPr="00C30686" w14:paraId="7B122CC7" w14:textId="77777777" w:rsidTr="004F423A">
        <w:trPr>
          <w:trHeight w:val="29"/>
        </w:trPr>
        <w:tc>
          <w:tcPr>
            <w:tcW w:w="2742" w:type="dxa"/>
            <w:tcBorders>
              <w:top w:val="nil"/>
              <w:left w:val="single" w:sz="4" w:space="0" w:color="auto"/>
              <w:bottom w:val="nil"/>
              <w:right w:val="single" w:sz="4" w:space="0" w:color="auto"/>
            </w:tcBorders>
            <w:vAlign w:val="center"/>
          </w:tcPr>
          <w:p w14:paraId="3C15371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4EF695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FA9DFD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72FDFB4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149D8C0B" w14:textId="77777777" w:rsidR="006F6378" w:rsidRPr="00C30686" w:rsidRDefault="006F6378" w:rsidP="0094020B">
            <w:pPr>
              <w:pStyle w:val="TAC"/>
              <w:rPr>
                <w:rFonts w:eastAsiaTheme="minorEastAsia"/>
                <w:lang w:val="en-US" w:eastAsia="zh-CN"/>
              </w:rPr>
            </w:pPr>
          </w:p>
        </w:tc>
      </w:tr>
      <w:tr w:rsidR="006F6378" w:rsidRPr="00C30686" w14:paraId="36352A51" w14:textId="77777777" w:rsidTr="004F423A">
        <w:trPr>
          <w:trHeight w:val="29"/>
        </w:trPr>
        <w:tc>
          <w:tcPr>
            <w:tcW w:w="2742" w:type="dxa"/>
            <w:tcBorders>
              <w:top w:val="nil"/>
              <w:left w:val="single" w:sz="4" w:space="0" w:color="auto"/>
              <w:bottom w:val="nil"/>
              <w:right w:val="single" w:sz="4" w:space="0" w:color="auto"/>
            </w:tcBorders>
            <w:vAlign w:val="center"/>
          </w:tcPr>
          <w:p w14:paraId="034CC3A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2F9E2B6"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77B373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0D00F97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796F199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1</w:t>
            </w:r>
          </w:p>
        </w:tc>
      </w:tr>
      <w:tr w:rsidR="006F6378" w:rsidRPr="00C30686" w14:paraId="0B69A58A" w14:textId="77777777" w:rsidTr="004F423A">
        <w:trPr>
          <w:trHeight w:val="29"/>
        </w:trPr>
        <w:tc>
          <w:tcPr>
            <w:tcW w:w="2742" w:type="dxa"/>
            <w:tcBorders>
              <w:top w:val="nil"/>
              <w:left w:val="single" w:sz="4" w:space="0" w:color="auto"/>
              <w:bottom w:val="nil"/>
              <w:right w:val="single" w:sz="4" w:space="0" w:color="auto"/>
            </w:tcBorders>
            <w:vAlign w:val="center"/>
          </w:tcPr>
          <w:p w14:paraId="30A5407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EA6E34E"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36B0B8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6CA59B2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CA_n41C_BCS2</w:t>
            </w:r>
          </w:p>
        </w:tc>
        <w:tc>
          <w:tcPr>
            <w:tcW w:w="2445" w:type="dxa"/>
            <w:tcBorders>
              <w:top w:val="nil"/>
              <w:left w:val="single" w:sz="4" w:space="0" w:color="auto"/>
              <w:bottom w:val="nil"/>
              <w:right w:val="single" w:sz="4" w:space="0" w:color="auto"/>
            </w:tcBorders>
            <w:vAlign w:val="center"/>
          </w:tcPr>
          <w:p w14:paraId="283EC71F" w14:textId="77777777" w:rsidR="006F6378" w:rsidRPr="00C30686" w:rsidRDefault="006F6378" w:rsidP="0094020B">
            <w:pPr>
              <w:pStyle w:val="TAC"/>
              <w:rPr>
                <w:rFonts w:eastAsiaTheme="minorEastAsia"/>
                <w:lang w:val="en-US" w:eastAsia="zh-CN"/>
              </w:rPr>
            </w:pPr>
          </w:p>
        </w:tc>
      </w:tr>
      <w:tr w:rsidR="006F6378" w:rsidRPr="00C30686" w14:paraId="46E35381" w14:textId="77777777" w:rsidTr="004F423A">
        <w:trPr>
          <w:trHeight w:val="29"/>
        </w:trPr>
        <w:tc>
          <w:tcPr>
            <w:tcW w:w="2742" w:type="dxa"/>
            <w:tcBorders>
              <w:top w:val="nil"/>
              <w:left w:val="single" w:sz="4" w:space="0" w:color="auto"/>
              <w:bottom w:val="nil"/>
              <w:right w:val="single" w:sz="4" w:space="0" w:color="auto"/>
            </w:tcBorders>
            <w:vAlign w:val="center"/>
          </w:tcPr>
          <w:p w14:paraId="6F00583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B4592A4"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7179B3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FAB17C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01BCE67F" w14:textId="77777777" w:rsidR="006F6378" w:rsidRPr="00C30686" w:rsidRDefault="006F6378" w:rsidP="0094020B">
            <w:pPr>
              <w:pStyle w:val="TAC"/>
              <w:rPr>
                <w:rFonts w:eastAsiaTheme="minorEastAsia"/>
                <w:lang w:val="en-US" w:eastAsia="zh-CN"/>
              </w:rPr>
            </w:pPr>
          </w:p>
        </w:tc>
      </w:tr>
      <w:tr w:rsidR="006F6378" w:rsidRPr="00C30686" w14:paraId="07FB2340" w14:textId="77777777" w:rsidTr="004F423A">
        <w:trPr>
          <w:trHeight w:val="29"/>
        </w:trPr>
        <w:tc>
          <w:tcPr>
            <w:tcW w:w="2742" w:type="dxa"/>
            <w:tcBorders>
              <w:top w:val="nil"/>
              <w:left w:val="single" w:sz="4" w:space="0" w:color="auto"/>
              <w:bottom w:val="nil"/>
              <w:right w:val="single" w:sz="4" w:space="0" w:color="auto"/>
            </w:tcBorders>
            <w:vAlign w:val="center"/>
          </w:tcPr>
          <w:p w14:paraId="1A074CA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513F2B7"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95326B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56019C03"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n25 channel bandwidths in Table 5.3.5-1</w:t>
            </w:r>
          </w:p>
        </w:tc>
        <w:tc>
          <w:tcPr>
            <w:tcW w:w="2445" w:type="dxa"/>
            <w:tcBorders>
              <w:top w:val="single" w:sz="4" w:space="0" w:color="auto"/>
              <w:left w:val="single" w:sz="4" w:space="0" w:color="auto"/>
              <w:bottom w:val="nil"/>
              <w:right w:val="single" w:sz="4" w:space="0" w:color="auto"/>
            </w:tcBorders>
            <w:vAlign w:val="center"/>
          </w:tcPr>
          <w:p w14:paraId="16CB154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4 and 5</w:t>
            </w:r>
          </w:p>
        </w:tc>
      </w:tr>
      <w:tr w:rsidR="006F6378" w:rsidRPr="00C30686" w14:paraId="458D5FDD" w14:textId="77777777" w:rsidTr="004F423A">
        <w:trPr>
          <w:trHeight w:val="29"/>
        </w:trPr>
        <w:tc>
          <w:tcPr>
            <w:tcW w:w="2742" w:type="dxa"/>
            <w:tcBorders>
              <w:top w:val="nil"/>
              <w:left w:val="single" w:sz="4" w:space="0" w:color="auto"/>
              <w:bottom w:val="nil"/>
              <w:right w:val="single" w:sz="4" w:space="0" w:color="auto"/>
            </w:tcBorders>
            <w:vAlign w:val="center"/>
          </w:tcPr>
          <w:p w14:paraId="4884106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D7674E6"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46F4C7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0CD5FBFB"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CA_n41C BCS 4 and 5</w:t>
            </w:r>
          </w:p>
        </w:tc>
        <w:tc>
          <w:tcPr>
            <w:tcW w:w="2445" w:type="dxa"/>
            <w:tcBorders>
              <w:top w:val="nil"/>
              <w:left w:val="single" w:sz="4" w:space="0" w:color="auto"/>
              <w:bottom w:val="nil"/>
              <w:right w:val="single" w:sz="4" w:space="0" w:color="auto"/>
            </w:tcBorders>
            <w:vAlign w:val="center"/>
          </w:tcPr>
          <w:p w14:paraId="083071E0" w14:textId="77777777" w:rsidR="006F6378" w:rsidRPr="00C30686" w:rsidRDefault="006F6378" w:rsidP="0094020B">
            <w:pPr>
              <w:pStyle w:val="TAC"/>
              <w:rPr>
                <w:rFonts w:eastAsiaTheme="minorEastAsia"/>
                <w:lang w:val="en-US" w:eastAsia="zh-CN"/>
              </w:rPr>
            </w:pPr>
          </w:p>
        </w:tc>
      </w:tr>
      <w:tr w:rsidR="006F6378" w:rsidRPr="00C30686" w14:paraId="6F8B836A"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BA371A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284D1C98"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14EBAC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346029AD"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n77 channel bandwidths in Table 5.3.5-1</w:t>
            </w:r>
          </w:p>
        </w:tc>
        <w:tc>
          <w:tcPr>
            <w:tcW w:w="2445" w:type="dxa"/>
            <w:tcBorders>
              <w:top w:val="nil"/>
              <w:left w:val="single" w:sz="4" w:space="0" w:color="auto"/>
              <w:bottom w:val="single" w:sz="4" w:space="0" w:color="auto"/>
              <w:right w:val="single" w:sz="4" w:space="0" w:color="auto"/>
            </w:tcBorders>
            <w:vAlign w:val="center"/>
          </w:tcPr>
          <w:p w14:paraId="682BB354" w14:textId="77777777" w:rsidR="006F6378" w:rsidRPr="00C30686" w:rsidRDefault="006F6378" w:rsidP="0094020B">
            <w:pPr>
              <w:pStyle w:val="TAC"/>
              <w:rPr>
                <w:rFonts w:eastAsiaTheme="minorEastAsia"/>
                <w:lang w:val="en-US" w:eastAsia="zh-CN"/>
              </w:rPr>
            </w:pPr>
          </w:p>
        </w:tc>
      </w:tr>
      <w:tr w:rsidR="006F6378" w:rsidRPr="00C30686" w14:paraId="3489E99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63D7AE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CA_n25A-n41(A-C)-n77A</w:t>
            </w:r>
          </w:p>
        </w:tc>
        <w:tc>
          <w:tcPr>
            <w:tcW w:w="2785" w:type="dxa"/>
            <w:tcBorders>
              <w:top w:val="single" w:sz="4" w:space="0" w:color="auto"/>
              <w:left w:val="single" w:sz="4" w:space="0" w:color="auto"/>
              <w:bottom w:val="nil"/>
              <w:right w:val="single" w:sz="4" w:space="0" w:color="auto"/>
            </w:tcBorders>
            <w:vAlign w:val="center"/>
          </w:tcPr>
          <w:p w14:paraId="0FA10ACC"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CA_n25A-n41A</w:t>
            </w:r>
          </w:p>
          <w:p w14:paraId="3027F8E5"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CA_n25A-n77A</w:t>
            </w:r>
          </w:p>
          <w:p w14:paraId="0884394B"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CA_n41A-n77A</w:t>
            </w:r>
          </w:p>
          <w:p w14:paraId="5396AC64"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CA_n41C</w:t>
            </w:r>
          </w:p>
        </w:tc>
        <w:tc>
          <w:tcPr>
            <w:tcW w:w="1259" w:type="dxa"/>
            <w:tcBorders>
              <w:top w:val="single" w:sz="4" w:space="0" w:color="auto"/>
              <w:left w:val="single" w:sz="4" w:space="0" w:color="auto"/>
              <w:bottom w:val="single" w:sz="4" w:space="0" w:color="auto"/>
              <w:right w:val="single" w:sz="4" w:space="0" w:color="auto"/>
            </w:tcBorders>
            <w:vAlign w:val="center"/>
          </w:tcPr>
          <w:p w14:paraId="5660505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47F81066"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n25 channel bandwidths in Table 5.3.5-1</w:t>
            </w:r>
          </w:p>
        </w:tc>
        <w:tc>
          <w:tcPr>
            <w:tcW w:w="2445" w:type="dxa"/>
            <w:tcBorders>
              <w:top w:val="single" w:sz="4" w:space="0" w:color="auto"/>
              <w:left w:val="single" w:sz="4" w:space="0" w:color="auto"/>
              <w:bottom w:val="nil"/>
              <w:right w:val="single" w:sz="4" w:space="0" w:color="auto"/>
            </w:tcBorders>
            <w:vAlign w:val="center"/>
          </w:tcPr>
          <w:p w14:paraId="1299E24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4 and 5</w:t>
            </w:r>
          </w:p>
        </w:tc>
      </w:tr>
      <w:tr w:rsidR="006F6378" w:rsidRPr="00C30686" w14:paraId="6A6DD043" w14:textId="77777777" w:rsidTr="004F423A">
        <w:trPr>
          <w:trHeight w:val="29"/>
        </w:trPr>
        <w:tc>
          <w:tcPr>
            <w:tcW w:w="2742" w:type="dxa"/>
            <w:tcBorders>
              <w:top w:val="nil"/>
              <w:left w:val="single" w:sz="4" w:space="0" w:color="auto"/>
              <w:bottom w:val="nil"/>
              <w:right w:val="single" w:sz="4" w:space="0" w:color="auto"/>
            </w:tcBorders>
            <w:vAlign w:val="center"/>
          </w:tcPr>
          <w:p w14:paraId="29D27FF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B835510"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862FAB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1839F9C8"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CA_n41(A-C) BCS 4 and 5</w:t>
            </w:r>
          </w:p>
        </w:tc>
        <w:tc>
          <w:tcPr>
            <w:tcW w:w="2445" w:type="dxa"/>
            <w:tcBorders>
              <w:top w:val="nil"/>
              <w:left w:val="single" w:sz="4" w:space="0" w:color="auto"/>
              <w:bottom w:val="nil"/>
              <w:right w:val="single" w:sz="4" w:space="0" w:color="auto"/>
            </w:tcBorders>
            <w:vAlign w:val="center"/>
          </w:tcPr>
          <w:p w14:paraId="03302E53" w14:textId="77777777" w:rsidR="006F6378" w:rsidRPr="00C30686" w:rsidRDefault="006F6378" w:rsidP="0094020B">
            <w:pPr>
              <w:pStyle w:val="TAC"/>
              <w:rPr>
                <w:rFonts w:eastAsiaTheme="minorEastAsia"/>
                <w:lang w:val="en-US" w:eastAsia="zh-CN"/>
              </w:rPr>
            </w:pPr>
          </w:p>
        </w:tc>
      </w:tr>
      <w:tr w:rsidR="006F6378" w:rsidRPr="00C30686" w14:paraId="07C58BF2"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1DB775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2B7DABF5"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F3A92B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551A9573"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n77 channel bandwidths in Table 5.3.5-1</w:t>
            </w:r>
          </w:p>
        </w:tc>
        <w:tc>
          <w:tcPr>
            <w:tcW w:w="2445" w:type="dxa"/>
            <w:tcBorders>
              <w:top w:val="nil"/>
              <w:left w:val="single" w:sz="4" w:space="0" w:color="auto"/>
              <w:bottom w:val="single" w:sz="4" w:space="0" w:color="auto"/>
              <w:right w:val="single" w:sz="4" w:space="0" w:color="auto"/>
            </w:tcBorders>
            <w:vAlign w:val="center"/>
          </w:tcPr>
          <w:p w14:paraId="77E42DFF" w14:textId="77777777" w:rsidR="006F6378" w:rsidRPr="00C30686" w:rsidRDefault="006F6378" w:rsidP="0094020B">
            <w:pPr>
              <w:pStyle w:val="TAC"/>
              <w:rPr>
                <w:rFonts w:eastAsiaTheme="minorEastAsia"/>
                <w:lang w:val="en-US" w:eastAsia="zh-CN"/>
              </w:rPr>
            </w:pPr>
          </w:p>
        </w:tc>
      </w:tr>
      <w:tr w:rsidR="006F6378" w:rsidRPr="00C30686" w14:paraId="053195BD"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096839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CA_n25A-n41C-n77(2A)</w:t>
            </w:r>
          </w:p>
        </w:tc>
        <w:tc>
          <w:tcPr>
            <w:tcW w:w="2785" w:type="dxa"/>
            <w:tcBorders>
              <w:top w:val="single" w:sz="4" w:space="0" w:color="auto"/>
              <w:left w:val="single" w:sz="4" w:space="0" w:color="auto"/>
              <w:bottom w:val="nil"/>
              <w:right w:val="single" w:sz="4" w:space="0" w:color="auto"/>
            </w:tcBorders>
            <w:vAlign w:val="center"/>
          </w:tcPr>
          <w:p w14:paraId="6942953D"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CA_n25A-n41A</w:t>
            </w:r>
          </w:p>
          <w:p w14:paraId="3A642226"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CA_n25A-n77A</w:t>
            </w:r>
          </w:p>
          <w:p w14:paraId="2E7ECF3E"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CA_n41A-n77A</w:t>
            </w:r>
          </w:p>
          <w:p w14:paraId="51E14348" w14:textId="77777777" w:rsidR="006F6378" w:rsidRPr="00C30686" w:rsidRDefault="006F6378" w:rsidP="0094020B">
            <w:pPr>
              <w:pStyle w:val="TAC"/>
              <w:rPr>
                <w:rFonts w:eastAsiaTheme="minorEastAsia"/>
                <w:szCs w:val="18"/>
                <w:lang w:val="en-US" w:eastAsia="zh-CN"/>
              </w:rPr>
            </w:pPr>
            <w:r w:rsidRPr="00C30686">
              <w:rPr>
                <w:rFonts w:eastAsiaTheme="minorEastAsia"/>
                <w:lang w:val="en-US" w:eastAsia="zh-CN"/>
              </w:rPr>
              <w:t>CA_n41C</w:t>
            </w:r>
          </w:p>
        </w:tc>
        <w:tc>
          <w:tcPr>
            <w:tcW w:w="1259" w:type="dxa"/>
            <w:tcBorders>
              <w:top w:val="single" w:sz="4" w:space="0" w:color="auto"/>
              <w:left w:val="single" w:sz="4" w:space="0" w:color="auto"/>
              <w:bottom w:val="single" w:sz="4" w:space="0" w:color="auto"/>
              <w:right w:val="single" w:sz="4" w:space="0" w:color="auto"/>
            </w:tcBorders>
            <w:vAlign w:val="center"/>
          </w:tcPr>
          <w:p w14:paraId="49DEFF1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0AEDF333"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n25 channel bandwidths in Table 5.3.5-1</w:t>
            </w:r>
          </w:p>
        </w:tc>
        <w:tc>
          <w:tcPr>
            <w:tcW w:w="2445" w:type="dxa"/>
            <w:tcBorders>
              <w:top w:val="single" w:sz="4" w:space="0" w:color="auto"/>
              <w:left w:val="single" w:sz="4" w:space="0" w:color="auto"/>
              <w:bottom w:val="nil"/>
              <w:right w:val="single" w:sz="4" w:space="0" w:color="auto"/>
            </w:tcBorders>
            <w:vAlign w:val="center"/>
          </w:tcPr>
          <w:p w14:paraId="6597A21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4 and 5</w:t>
            </w:r>
          </w:p>
        </w:tc>
      </w:tr>
      <w:tr w:rsidR="006F6378" w:rsidRPr="00C30686" w14:paraId="28743956" w14:textId="77777777" w:rsidTr="004F423A">
        <w:trPr>
          <w:trHeight w:val="29"/>
        </w:trPr>
        <w:tc>
          <w:tcPr>
            <w:tcW w:w="2742" w:type="dxa"/>
            <w:tcBorders>
              <w:top w:val="nil"/>
              <w:left w:val="single" w:sz="4" w:space="0" w:color="auto"/>
              <w:bottom w:val="nil"/>
              <w:right w:val="single" w:sz="4" w:space="0" w:color="auto"/>
            </w:tcBorders>
            <w:vAlign w:val="center"/>
          </w:tcPr>
          <w:p w14:paraId="5A4A172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767F6EE"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A7903A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2F8D9C19"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CA_n41C BCS 4 and 5</w:t>
            </w:r>
          </w:p>
        </w:tc>
        <w:tc>
          <w:tcPr>
            <w:tcW w:w="2445" w:type="dxa"/>
            <w:tcBorders>
              <w:top w:val="nil"/>
              <w:left w:val="single" w:sz="4" w:space="0" w:color="auto"/>
              <w:bottom w:val="nil"/>
              <w:right w:val="single" w:sz="4" w:space="0" w:color="auto"/>
            </w:tcBorders>
            <w:vAlign w:val="center"/>
          </w:tcPr>
          <w:p w14:paraId="66AA25AD" w14:textId="77777777" w:rsidR="006F6378" w:rsidRPr="00C30686" w:rsidRDefault="006F6378" w:rsidP="0094020B">
            <w:pPr>
              <w:pStyle w:val="TAC"/>
              <w:rPr>
                <w:rFonts w:eastAsiaTheme="minorEastAsia"/>
                <w:lang w:val="en-US" w:eastAsia="zh-CN"/>
              </w:rPr>
            </w:pPr>
          </w:p>
        </w:tc>
      </w:tr>
      <w:tr w:rsidR="006F6378" w:rsidRPr="00C30686" w14:paraId="4EA3FBD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DC869C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C8E4FA8"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A92B67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49701781"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CA_n77(2A) BCS 4 and 5</w:t>
            </w:r>
          </w:p>
        </w:tc>
        <w:tc>
          <w:tcPr>
            <w:tcW w:w="2445" w:type="dxa"/>
            <w:tcBorders>
              <w:top w:val="nil"/>
              <w:left w:val="single" w:sz="4" w:space="0" w:color="auto"/>
              <w:bottom w:val="single" w:sz="4" w:space="0" w:color="auto"/>
              <w:right w:val="single" w:sz="4" w:space="0" w:color="auto"/>
            </w:tcBorders>
            <w:vAlign w:val="center"/>
          </w:tcPr>
          <w:p w14:paraId="6C4282E2" w14:textId="77777777" w:rsidR="006F6378" w:rsidRPr="00C30686" w:rsidRDefault="006F6378" w:rsidP="0094020B">
            <w:pPr>
              <w:pStyle w:val="TAC"/>
              <w:rPr>
                <w:rFonts w:eastAsiaTheme="minorEastAsia"/>
                <w:lang w:val="en-US" w:eastAsia="zh-CN"/>
              </w:rPr>
            </w:pPr>
          </w:p>
        </w:tc>
      </w:tr>
      <w:tr w:rsidR="006F6378" w:rsidRPr="00C30686" w14:paraId="5E086F3A"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400EB3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CA_n25A-n41A-n78A</w:t>
            </w:r>
          </w:p>
        </w:tc>
        <w:tc>
          <w:tcPr>
            <w:tcW w:w="2785" w:type="dxa"/>
            <w:tcBorders>
              <w:top w:val="single" w:sz="4" w:space="0" w:color="auto"/>
              <w:left w:val="single" w:sz="4" w:space="0" w:color="auto"/>
              <w:bottom w:val="nil"/>
              <w:right w:val="single" w:sz="4" w:space="0" w:color="auto"/>
            </w:tcBorders>
            <w:vAlign w:val="center"/>
          </w:tcPr>
          <w:p w14:paraId="324CE989"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CA_n25A-n41A</w:t>
            </w:r>
          </w:p>
          <w:p w14:paraId="4BA801F6"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CA_n25A-n78A</w:t>
            </w:r>
          </w:p>
          <w:p w14:paraId="0760285E"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CA_n41A-n78A</w:t>
            </w:r>
          </w:p>
        </w:tc>
        <w:tc>
          <w:tcPr>
            <w:tcW w:w="1259" w:type="dxa"/>
            <w:tcBorders>
              <w:top w:val="single" w:sz="4" w:space="0" w:color="auto"/>
              <w:left w:val="single" w:sz="4" w:space="0" w:color="auto"/>
              <w:bottom w:val="single" w:sz="4" w:space="0" w:color="auto"/>
              <w:right w:val="single" w:sz="4" w:space="0" w:color="auto"/>
            </w:tcBorders>
            <w:vAlign w:val="center"/>
          </w:tcPr>
          <w:p w14:paraId="0EF9442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0BB7D01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25B64F2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29A66A3B" w14:textId="77777777" w:rsidTr="004F423A">
        <w:trPr>
          <w:trHeight w:val="29"/>
        </w:trPr>
        <w:tc>
          <w:tcPr>
            <w:tcW w:w="2742" w:type="dxa"/>
            <w:tcBorders>
              <w:top w:val="nil"/>
              <w:left w:val="single" w:sz="4" w:space="0" w:color="auto"/>
              <w:bottom w:val="nil"/>
              <w:right w:val="single" w:sz="4" w:space="0" w:color="auto"/>
            </w:tcBorders>
            <w:vAlign w:val="center"/>
          </w:tcPr>
          <w:p w14:paraId="049FE3E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4F6FAF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206E51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2D8EA96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10, 15, 20, 30, 40, 50, 60, 70, 80, 90, 100</w:t>
            </w:r>
          </w:p>
        </w:tc>
        <w:tc>
          <w:tcPr>
            <w:tcW w:w="2445" w:type="dxa"/>
            <w:tcBorders>
              <w:top w:val="nil"/>
              <w:left w:val="single" w:sz="4" w:space="0" w:color="auto"/>
              <w:bottom w:val="nil"/>
              <w:right w:val="single" w:sz="4" w:space="0" w:color="auto"/>
            </w:tcBorders>
            <w:vAlign w:val="center"/>
          </w:tcPr>
          <w:p w14:paraId="55048670" w14:textId="77777777" w:rsidR="006F6378" w:rsidRPr="00C30686" w:rsidRDefault="006F6378" w:rsidP="0094020B">
            <w:pPr>
              <w:pStyle w:val="TAC"/>
              <w:rPr>
                <w:rFonts w:eastAsiaTheme="minorEastAsia"/>
                <w:lang w:val="en-US" w:eastAsia="zh-CN"/>
              </w:rPr>
            </w:pPr>
          </w:p>
        </w:tc>
      </w:tr>
      <w:tr w:rsidR="006F6378" w:rsidRPr="00C30686" w14:paraId="316F0A69"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046105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4AEE525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3DABBC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6962ED7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133D4AE6" w14:textId="77777777" w:rsidR="006F6378" w:rsidRPr="00C30686" w:rsidRDefault="006F6378" w:rsidP="0094020B">
            <w:pPr>
              <w:pStyle w:val="TAC"/>
              <w:rPr>
                <w:rFonts w:eastAsiaTheme="minorEastAsia"/>
                <w:lang w:val="en-US" w:eastAsia="zh-CN"/>
              </w:rPr>
            </w:pPr>
          </w:p>
        </w:tc>
      </w:tr>
      <w:tr w:rsidR="006F6378" w:rsidRPr="00C30686" w14:paraId="6996230C"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BEF221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CA_n25A-n41A-n78(2A)</w:t>
            </w:r>
          </w:p>
        </w:tc>
        <w:tc>
          <w:tcPr>
            <w:tcW w:w="2785" w:type="dxa"/>
            <w:tcBorders>
              <w:top w:val="single" w:sz="4" w:space="0" w:color="auto"/>
              <w:left w:val="single" w:sz="4" w:space="0" w:color="auto"/>
              <w:bottom w:val="nil"/>
              <w:right w:val="single" w:sz="4" w:space="0" w:color="auto"/>
            </w:tcBorders>
            <w:vAlign w:val="center"/>
          </w:tcPr>
          <w:p w14:paraId="6FFC35FB"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CA_n25A-n41A</w:t>
            </w:r>
          </w:p>
          <w:p w14:paraId="39AFC5A9"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CA_n25A-n78A</w:t>
            </w:r>
          </w:p>
          <w:p w14:paraId="273EB864"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CA_n41A-n78A</w:t>
            </w:r>
          </w:p>
        </w:tc>
        <w:tc>
          <w:tcPr>
            <w:tcW w:w="1259" w:type="dxa"/>
            <w:tcBorders>
              <w:top w:val="single" w:sz="4" w:space="0" w:color="auto"/>
              <w:left w:val="single" w:sz="4" w:space="0" w:color="auto"/>
              <w:bottom w:val="single" w:sz="4" w:space="0" w:color="auto"/>
              <w:right w:val="single" w:sz="4" w:space="0" w:color="auto"/>
            </w:tcBorders>
            <w:vAlign w:val="center"/>
          </w:tcPr>
          <w:p w14:paraId="2C349F8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79D9F282"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393962F5" w14:textId="77777777" w:rsidR="006F6378" w:rsidRPr="00C30686" w:rsidRDefault="006F6378" w:rsidP="0094020B">
            <w:pPr>
              <w:pStyle w:val="TAC"/>
              <w:rPr>
                <w:rFonts w:eastAsiaTheme="minorEastAsia" w:cs="Arial"/>
                <w:szCs w:val="18"/>
                <w:lang w:val="en-US" w:eastAsia="zh-CN"/>
              </w:rPr>
            </w:pPr>
            <w:r w:rsidRPr="00C30686">
              <w:rPr>
                <w:rFonts w:eastAsiaTheme="minorEastAsia"/>
                <w:szCs w:val="18"/>
                <w:lang w:val="en-US" w:eastAsia="zh-CN"/>
              </w:rPr>
              <w:t>0</w:t>
            </w:r>
          </w:p>
        </w:tc>
      </w:tr>
      <w:tr w:rsidR="006F6378" w:rsidRPr="00C30686" w14:paraId="6016A746" w14:textId="77777777" w:rsidTr="004F423A">
        <w:trPr>
          <w:trHeight w:val="29"/>
        </w:trPr>
        <w:tc>
          <w:tcPr>
            <w:tcW w:w="2742" w:type="dxa"/>
            <w:tcBorders>
              <w:top w:val="nil"/>
              <w:left w:val="single" w:sz="4" w:space="0" w:color="auto"/>
              <w:bottom w:val="nil"/>
              <w:right w:val="single" w:sz="4" w:space="0" w:color="auto"/>
            </w:tcBorders>
            <w:vAlign w:val="center"/>
          </w:tcPr>
          <w:p w14:paraId="3FCB7F9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CEAA3D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09C3CB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14D2B2AB"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10, 15, 20, 30, 40, 50, 60, 70, 80, 90, 100</w:t>
            </w:r>
          </w:p>
        </w:tc>
        <w:tc>
          <w:tcPr>
            <w:tcW w:w="2445" w:type="dxa"/>
            <w:tcBorders>
              <w:top w:val="nil"/>
              <w:left w:val="single" w:sz="4" w:space="0" w:color="auto"/>
              <w:bottom w:val="nil"/>
              <w:right w:val="single" w:sz="4" w:space="0" w:color="auto"/>
            </w:tcBorders>
            <w:vAlign w:val="center"/>
          </w:tcPr>
          <w:p w14:paraId="721D10B3" w14:textId="77777777" w:rsidR="006F6378" w:rsidRPr="00C30686" w:rsidRDefault="006F6378" w:rsidP="0094020B">
            <w:pPr>
              <w:pStyle w:val="TAC"/>
              <w:rPr>
                <w:rFonts w:eastAsiaTheme="minorEastAsia" w:cs="Arial"/>
                <w:szCs w:val="18"/>
                <w:lang w:val="en-US" w:eastAsia="zh-CN"/>
              </w:rPr>
            </w:pPr>
          </w:p>
        </w:tc>
      </w:tr>
      <w:tr w:rsidR="006F6378" w:rsidRPr="00C30686" w14:paraId="0316B442"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01C193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0FF7B2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424D897"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24960CF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CA_n78(2A)_BCS2</w:t>
            </w:r>
          </w:p>
        </w:tc>
        <w:tc>
          <w:tcPr>
            <w:tcW w:w="2445" w:type="dxa"/>
            <w:tcBorders>
              <w:top w:val="nil"/>
              <w:left w:val="single" w:sz="4" w:space="0" w:color="auto"/>
              <w:bottom w:val="single" w:sz="4" w:space="0" w:color="auto"/>
              <w:right w:val="single" w:sz="4" w:space="0" w:color="auto"/>
            </w:tcBorders>
            <w:vAlign w:val="center"/>
          </w:tcPr>
          <w:p w14:paraId="2B7D5AF2" w14:textId="77777777" w:rsidR="006F6378" w:rsidRPr="00C30686" w:rsidRDefault="006F6378" w:rsidP="0094020B">
            <w:pPr>
              <w:pStyle w:val="TAC"/>
              <w:rPr>
                <w:rFonts w:eastAsiaTheme="minorEastAsia" w:cs="Arial"/>
                <w:szCs w:val="18"/>
                <w:lang w:val="en-US" w:eastAsia="zh-CN"/>
              </w:rPr>
            </w:pPr>
          </w:p>
        </w:tc>
      </w:tr>
      <w:tr w:rsidR="006F6378" w:rsidRPr="00C30686" w14:paraId="1D3C1148"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90E0040" w14:textId="77777777" w:rsidR="006F6378" w:rsidRPr="00C30686" w:rsidRDefault="006F6378" w:rsidP="0094020B">
            <w:pPr>
              <w:pStyle w:val="TAC"/>
              <w:rPr>
                <w:rFonts w:eastAsiaTheme="minorEastAsia"/>
                <w:lang w:val="en-US" w:eastAsia="zh-CN"/>
              </w:rPr>
            </w:pPr>
            <w:r w:rsidRPr="00C30686">
              <w:rPr>
                <w:lang w:eastAsia="zh-CN"/>
              </w:rPr>
              <w:t>CA_n25A-n41A-n85A</w:t>
            </w:r>
          </w:p>
        </w:tc>
        <w:tc>
          <w:tcPr>
            <w:tcW w:w="2785" w:type="dxa"/>
            <w:tcBorders>
              <w:top w:val="single" w:sz="4" w:space="0" w:color="auto"/>
              <w:left w:val="single" w:sz="4" w:space="0" w:color="auto"/>
              <w:bottom w:val="nil"/>
              <w:right w:val="single" w:sz="4" w:space="0" w:color="auto"/>
            </w:tcBorders>
            <w:vAlign w:val="center"/>
          </w:tcPr>
          <w:p w14:paraId="492C5A8A" w14:textId="77777777" w:rsidR="006F6378" w:rsidRPr="002954BC" w:rsidRDefault="006F6378" w:rsidP="0094020B">
            <w:pPr>
              <w:pStyle w:val="TAC"/>
              <w:rPr>
                <w:rFonts w:eastAsiaTheme="minorEastAsia"/>
                <w:lang w:val="en-US"/>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n25</w:t>
            </w:r>
            <w:r w:rsidRPr="002954BC">
              <w:rPr>
                <w:rFonts w:eastAsiaTheme="minorEastAsia"/>
                <w:lang w:val="en-US"/>
              </w:rPr>
              <w:t>A-</w:t>
            </w:r>
            <w:r w:rsidRPr="00C30686">
              <w:rPr>
                <w:rFonts w:eastAsiaTheme="minorEastAsia" w:hint="eastAsia"/>
                <w:lang w:eastAsia="zh-CN"/>
              </w:rPr>
              <w:t>n</w:t>
            </w:r>
            <w:r w:rsidRPr="00C30686">
              <w:rPr>
                <w:rFonts w:eastAsiaTheme="minorEastAsia"/>
                <w:lang w:eastAsia="zh-CN"/>
              </w:rPr>
              <w:t>41</w:t>
            </w:r>
            <w:r w:rsidRPr="002954BC">
              <w:rPr>
                <w:rFonts w:eastAsiaTheme="minorEastAsia"/>
                <w:lang w:val="en-US"/>
              </w:rPr>
              <w:t>A</w:t>
            </w:r>
          </w:p>
          <w:p w14:paraId="459A2EF5" w14:textId="77777777" w:rsidR="006F6378" w:rsidRPr="002954BC" w:rsidRDefault="006F6378" w:rsidP="0094020B">
            <w:pPr>
              <w:pStyle w:val="TAC"/>
              <w:rPr>
                <w:rFonts w:eastAsiaTheme="minorEastAsia"/>
                <w:lang w:val="en-US"/>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n25</w:t>
            </w:r>
            <w:r w:rsidRPr="002954BC">
              <w:rPr>
                <w:rFonts w:eastAsiaTheme="minorEastAsia"/>
                <w:lang w:val="en-US"/>
              </w:rPr>
              <w:t>A-</w:t>
            </w:r>
            <w:r w:rsidRPr="00C30686">
              <w:rPr>
                <w:rFonts w:eastAsiaTheme="minorEastAsia" w:hint="eastAsia"/>
                <w:lang w:eastAsia="zh-CN"/>
              </w:rPr>
              <w:t>n85</w:t>
            </w:r>
            <w:r w:rsidRPr="002954BC">
              <w:rPr>
                <w:rFonts w:eastAsiaTheme="minorEastAsia"/>
                <w:lang w:val="en-US"/>
              </w:rPr>
              <w:t>A</w:t>
            </w:r>
          </w:p>
          <w:p w14:paraId="47084A24"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n41</w:t>
            </w:r>
            <w:r w:rsidRPr="00C30686">
              <w:rPr>
                <w:rFonts w:eastAsiaTheme="minorEastAsia"/>
                <w:lang w:val="sv-SE"/>
              </w:rPr>
              <w:t>A-</w:t>
            </w:r>
            <w:r w:rsidRPr="00C30686">
              <w:rPr>
                <w:rFonts w:eastAsiaTheme="minorEastAsia" w:hint="eastAsia"/>
                <w:lang w:eastAsia="zh-CN"/>
              </w:rPr>
              <w:t>n85</w:t>
            </w:r>
            <w:r w:rsidRPr="00C30686">
              <w:rPr>
                <w:rFonts w:eastAsiaTheme="minorEastAsia"/>
                <w:lang w:val="sv-SE"/>
              </w:rPr>
              <w:t>A</w:t>
            </w:r>
          </w:p>
        </w:tc>
        <w:tc>
          <w:tcPr>
            <w:tcW w:w="1259" w:type="dxa"/>
            <w:tcBorders>
              <w:top w:val="single" w:sz="4" w:space="0" w:color="auto"/>
              <w:left w:val="single" w:sz="4" w:space="0" w:color="auto"/>
              <w:bottom w:val="single" w:sz="4" w:space="0" w:color="auto"/>
              <w:right w:val="single" w:sz="4" w:space="0" w:color="auto"/>
            </w:tcBorders>
            <w:vAlign w:val="center"/>
          </w:tcPr>
          <w:p w14:paraId="24111874" w14:textId="77777777" w:rsidR="006F6378" w:rsidRPr="00C30686" w:rsidRDefault="006F6378" w:rsidP="0094020B">
            <w:pPr>
              <w:pStyle w:val="TAC"/>
              <w:rPr>
                <w:rFonts w:eastAsiaTheme="minorEastAsia"/>
                <w:szCs w:val="18"/>
                <w:lang w:val="en-US" w:eastAsia="zh-CN"/>
              </w:rPr>
            </w:pPr>
            <w:r w:rsidRPr="00C30686">
              <w:rPr>
                <w:rFonts w:eastAsiaTheme="minorEastAsia" w:hint="eastAsia"/>
                <w:lang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3EE3D7A8"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8"/>
              </w:rPr>
              <w:t xml:space="preserve">n25 channel bandwidths in Table 5.3.5-1 </w:t>
            </w:r>
          </w:p>
        </w:tc>
        <w:tc>
          <w:tcPr>
            <w:tcW w:w="2445" w:type="dxa"/>
            <w:tcBorders>
              <w:top w:val="single" w:sz="4" w:space="0" w:color="auto"/>
              <w:left w:val="single" w:sz="4" w:space="0" w:color="auto"/>
              <w:bottom w:val="nil"/>
              <w:right w:val="single" w:sz="4" w:space="0" w:color="auto"/>
            </w:tcBorders>
            <w:vAlign w:val="center"/>
          </w:tcPr>
          <w:p w14:paraId="45D526BE" w14:textId="77777777" w:rsidR="006F6378" w:rsidRPr="00C30686" w:rsidRDefault="006F6378" w:rsidP="0094020B">
            <w:pPr>
              <w:pStyle w:val="TAC"/>
              <w:rPr>
                <w:rFonts w:eastAsiaTheme="minorEastAsia" w:cs="Arial"/>
                <w:szCs w:val="18"/>
                <w:lang w:val="en-US" w:eastAsia="zh-CN"/>
              </w:rPr>
            </w:pPr>
            <w:r w:rsidRPr="00C30686">
              <w:rPr>
                <w:rFonts w:eastAsiaTheme="minorEastAsia"/>
                <w:lang w:eastAsia="zh-CN"/>
              </w:rPr>
              <w:t>4 and 5</w:t>
            </w:r>
          </w:p>
        </w:tc>
      </w:tr>
      <w:tr w:rsidR="006F6378" w:rsidRPr="00C30686" w14:paraId="0F5AADB4" w14:textId="77777777" w:rsidTr="004F423A">
        <w:trPr>
          <w:trHeight w:val="29"/>
        </w:trPr>
        <w:tc>
          <w:tcPr>
            <w:tcW w:w="2742" w:type="dxa"/>
            <w:tcBorders>
              <w:top w:val="nil"/>
              <w:left w:val="single" w:sz="4" w:space="0" w:color="auto"/>
              <w:bottom w:val="nil"/>
              <w:right w:val="single" w:sz="4" w:space="0" w:color="auto"/>
            </w:tcBorders>
            <w:vAlign w:val="center"/>
          </w:tcPr>
          <w:p w14:paraId="246FAAD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AFA7A2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62C5DBE" w14:textId="77777777" w:rsidR="006F6378" w:rsidRPr="00C30686" w:rsidRDefault="006F6378" w:rsidP="0094020B">
            <w:pPr>
              <w:pStyle w:val="TAC"/>
              <w:rPr>
                <w:rFonts w:eastAsiaTheme="minorEastAsia"/>
                <w:szCs w:val="18"/>
                <w:lang w:val="en-US" w:eastAsia="zh-CN"/>
              </w:rPr>
            </w:pPr>
            <w:r w:rsidRPr="00C30686">
              <w:rPr>
                <w:rFonts w:eastAsiaTheme="minorEastAsia" w:hint="eastAsia"/>
                <w:lang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0F151160"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8"/>
              </w:rPr>
              <w:t xml:space="preserve">n41 channel bandwidths in Table 5.3.5-1 </w:t>
            </w:r>
          </w:p>
        </w:tc>
        <w:tc>
          <w:tcPr>
            <w:tcW w:w="2445" w:type="dxa"/>
            <w:tcBorders>
              <w:top w:val="nil"/>
              <w:left w:val="single" w:sz="4" w:space="0" w:color="auto"/>
              <w:bottom w:val="nil"/>
              <w:right w:val="single" w:sz="4" w:space="0" w:color="auto"/>
            </w:tcBorders>
            <w:vAlign w:val="center"/>
          </w:tcPr>
          <w:p w14:paraId="36485110" w14:textId="77777777" w:rsidR="006F6378" w:rsidRPr="00C30686" w:rsidRDefault="006F6378" w:rsidP="0094020B">
            <w:pPr>
              <w:pStyle w:val="TAC"/>
              <w:rPr>
                <w:rFonts w:eastAsiaTheme="minorEastAsia" w:cs="Arial"/>
                <w:szCs w:val="18"/>
                <w:lang w:val="en-US" w:eastAsia="zh-CN"/>
              </w:rPr>
            </w:pPr>
          </w:p>
        </w:tc>
      </w:tr>
      <w:tr w:rsidR="006F6378" w:rsidRPr="00C30686" w14:paraId="3667EA80"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4C6928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70F0317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9A675B3" w14:textId="77777777" w:rsidR="006F6378" w:rsidRPr="00C30686" w:rsidRDefault="006F6378" w:rsidP="0094020B">
            <w:pPr>
              <w:pStyle w:val="TAC"/>
              <w:rPr>
                <w:rFonts w:eastAsiaTheme="minorEastAsia"/>
                <w:szCs w:val="18"/>
                <w:lang w:val="en-US" w:eastAsia="zh-CN"/>
              </w:rPr>
            </w:pPr>
            <w:r w:rsidRPr="00C30686">
              <w:rPr>
                <w:rFonts w:eastAsiaTheme="minorEastAsia" w:hint="eastAsia"/>
                <w:lang w:eastAsia="zh-CN"/>
              </w:rPr>
              <w:t>n85</w:t>
            </w:r>
          </w:p>
        </w:tc>
        <w:tc>
          <w:tcPr>
            <w:tcW w:w="4356" w:type="dxa"/>
            <w:tcBorders>
              <w:top w:val="single" w:sz="4" w:space="0" w:color="auto"/>
              <w:left w:val="single" w:sz="4" w:space="0" w:color="auto"/>
              <w:bottom w:val="single" w:sz="4" w:space="0" w:color="auto"/>
              <w:right w:val="single" w:sz="4" w:space="0" w:color="auto"/>
            </w:tcBorders>
            <w:vAlign w:val="center"/>
          </w:tcPr>
          <w:p w14:paraId="11FE3B5B"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8"/>
              </w:rPr>
              <w:t xml:space="preserve">n85 channel bandwidths in Table 5.3.5-1 </w:t>
            </w:r>
          </w:p>
        </w:tc>
        <w:tc>
          <w:tcPr>
            <w:tcW w:w="2445" w:type="dxa"/>
            <w:tcBorders>
              <w:top w:val="nil"/>
              <w:left w:val="single" w:sz="4" w:space="0" w:color="auto"/>
              <w:bottom w:val="single" w:sz="4" w:space="0" w:color="auto"/>
              <w:right w:val="single" w:sz="4" w:space="0" w:color="auto"/>
            </w:tcBorders>
            <w:vAlign w:val="center"/>
          </w:tcPr>
          <w:p w14:paraId="6137D80A" w14:textId="77777777" w:rsidR="006F6378" w:rsidRPr="00C30686" w:rsidRDefault="006F6378" w:rsidP="0094020B">
            <w:pPr>
              <w:pStyle w:val="TAC"/>
              <w:rPr>
                <w:rFonts w:eastAsiaTheme="minorEastAsia" w:cs="Arial"/>
                <w:szCs w:val="18"/>
                <w:lang w:val="en-US" w:eastAsia="zh-CN"/>
              </w:rPr>
            </w:pPr>
          </w:p>
        </w:tc>
      </w:tr>
      <w:tr w:rsidR="006F6378" w:rsidRPr="00C30686" w14:paraId="01586A00" w14:textId="77777777" w:rsidTr="004F423A">
        <w:trPr>
          <w:trHeight w:val="29"/>
        </w:trPr>
        <w:tc>
          <w:tcPr>
            <w:tcW w:w="2742" w:type="dxa"/>
            <w:tcBorders>
              <w:top w:val="nil"/>
              <w:left w:val="single" w:sz="4" w:space="0" w:color="auto"/>
              <w:bottom w:val="nil"/>
              <w:right w:val="single" w:sz="4" w:space="0" w:color="auto"/>
            </w:tcBorders>
            <w:vAlign w:val="center"/>
          </w:tcPr>
          <w:p w14:paraId="4B9BF56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CA_n25A-n48A-n66A</w:t>
            </w:r>
          </w:p>
        </w:tc>
        <w:tc>
          <w:tcPr>
            <w:tcW w:w="2785" w:type="dxa"/>
            <w:tcBorders>
              <w:top w:val="nil"/>
              <w:left w:val="single" w:sz="4" w:space="0" w:color="auto"/>
              <w:bottom w:val="nil"/>
              <w:right w:val="single" w:sz="4" w:space="0" w:color="auto"/>
            </w:tcBorders>
            <w:vAlign w:val="center"/>
          </w:tcPr>
          <w:p w14:paraId="3923815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CA_n25A-n48A</w:t>
            </w:r>
          </w:p>
          <w:p w14:paraId="22267EB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CA_n25A-n66A</w:t>
            </w:r>
          </w:p>
          <w:p w14:paraId="39D6FEB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CA_n48A-n66A</w:t>
            </w:r>
          </w:p>
        </w:tc>
        <w:tc>
          <w:tcPr>
            <w:tcW w:w="1259" w:type="dxa"/>
            <w:tcBorders>
              <w:top w:val="single" w:sz="4" w:space="0" w:color="auto"/>
              <w:left w:val="single" w:sz="4" w:space="0" w:color="auto"/>
              <w:bottom w:val="single" w:sz="4" w:space="0" w:color="auto"/>
              <w:right w:val="single" w:sz="4" w:space="0" w:color="auto"/>
            </w:tcBorders>
            <w:vAlign w:val="center"/>
          </w:tcPr>
          <w:p w14:paraId="07F708C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2B1880A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w:t>
            </w:r>
          </w:p>
        </w:tc>
        <w:tc>
          <w:tcPr>
            <w:tcW w:w="2445" w:type="dxa"/>
            <w:tcBorders>
              <w:top w:val="nil"/>
              <w:left w:val="single" w:sz="4" w:space="0" w:color="auto"/>
              <w:bottom w:val="nil"/>
              <w:right w:val="single" w:sz="4" w:space="0" w:color="auto"/>
            </w:tcBorders>
            <w:vAlign w:val="center"/>
          </w:tcPr>
          <w:p w14:paraId="660C4FA5"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0</w:t>
            </w:r>
          </w:p>
        </w:tc>
      </w:tr>
      <w:tr w:rsidR="006F6378" w:rsidRPr="00C30686" w14:paraId="1D912966" w14:textId="77777777" w:rsidTr="004F423A">
        <w:trPr>
          <w:trHeight w:val="29"/>
        </w:trPr>
        <w:tc>
          <w:tcPr>
            <w:tcW w:w="2742" w:type="dxa"/>
            <w:tcBorders>
              <w:top w:val="nil"/>
              <w:left w:val="single" w:sz="4" w:space="0" w:color="auto"/>
              <w:bottom w:val="nil"/>
              <w:right w:val="single" w:sz="4" w:space="0" w:color="auto"/>
            </w:tcBorders>
            <w:vAlign w:val="center"/>
          </w:tcPr>
          <w:p w14:paraId="37E73B8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CE4308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926284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67E3C39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5, 10, 15, 20, 40, 50</w:t>
            </w:r>
          </w:p>
        </w:tc>
        <w:tc>
          <w:tcPr>
            <w:tcW w:w="2445" w:type="dxa"/>
            <w:tcBorders>
              <w:top w:val="nil"/>
              <w:left w:val="single" w:sz="4" w:space="0" w:color="auto"/>
              <w:bottom w:val="nil"/>
              <w:right w:val="single" w:sz="4" w:space="0" w:color="auto"/>
            </w:tcBorders>
            <w:vAlign w:val="center"/>
          </w:tcPr>
          <w:p w14:paraId="27D47B76" w14:textId="77777777" w:rsidR="006F6378" w:rsidRPr="00C30686" w:rsidRDefault="006F6378" w:rsidP="0094020B">
            <w:pPr>
              <w:pStyle w:val="TAC"/>
              <w:rPr>
                <w:rFonts w:eastAsiaTheme="minorEastAsia"/>
                <w:lang w:val="en-US" w:eastAsia="zh-CN"/>
              </w:rPr>
            </w:pPr>
          </w:p>
        </w:tc>
      </w:tr>
      <w:tr w:rsidR="006F6378" w:rsidRPr="00C30686" w14:paraId="64D22B6B" w14:textId="77777777" w:rsidTr="004F423A">
        <w:trPr>
          <w:trHeight w:val="29"/>
        </w:trPr>
        <w:tc>
          <w:tcPr>
            <w:tcW w:w="2742" w:type="dxa"/>
            <w:tcBorders>
              <w:top w:val="nil"/>
              <w:left w:val="single" w:sz="4" w:space="0" w:color="auto"/>
              <w:bottom w:val="nil"/>
              <w:right w:val="single" w:sz="4" w:space="0" w:color="auto"/>
            </w:tcBorders>
            <w:vAlign w:val="center"/>
          </w:tcPr>
          <w:p w14:paraId="64EDE52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57BE9E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DC7E36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086BECF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5, 10, 15, 20, 40</w:t>
            </w:r>
          </w:p>
        </w:tc>
        <w:tc>
          <w:tcPr>
            <w:tcW w:w="2445" w:type="dxa"/>
            <w:tcBorders>
              <w:top w:val="nil"/>
              <w:left w:val="single" w:sz="4" w:space="0" w:color="auto"/>
              <w:bottom w:val="single" w:sz="4" w:space="0" w:color="auto"/>
              <w:right w:val="single" w:sz="4" w:space="0" w:color="auto"/>
            </w:tcBorders>
            <w:vAlign w:val="center"/>
          </w:tcPr>
          <w:p w14:paraId="2F6F8871" w14:textId="77777777" w:rsidR="006F6378" w:rsidRPr="00C30686" w:rsidRDefault="006F6378" w:rsidP="0094020B">
            <w:pPr>
              <w:pStyle w:val="TAC"/>
              <w:rPr>
                <w:rFonts w:eastAsiaTheme="minorEastAsia"/>
                <w:lang w:val="en-US" w:eastAsia="zh-CN"/>
              </w:rPr>
            </w:pPr>
          </w:p>
        </w:tc>
      </w:tr>
      <w:tr w:rsidR="006F6378" w:rsidRPr="00C30686" w14:paraId="499C433C" w14:textId="77777777" w:rsidTr="004F423A">
        <w:trPr>
          <w:trHeight w:val="29"/>
        </w:trPr>
        <w:tc>
          <w:tcPr>
            <w:tcW w:w="2742" w:type="dxa"/>
            <w:tcBorders>
              <w:top w:val="nil"/>
              <w:left w:val="single" w:sz="4" w:space="0" w:color="auto"/>
              <w:bottom w:val="nil"/>
              <w:right w:val="single" w:sz="4" w:space="0" w:color="auto"/>
            </w:tcBorders>
            <w:vAlign w:val="center"/>
          </w:tcPr>
          <w:p w14:paraId="6DD895F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8FD11D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FA3714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0C3C8AE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09A993E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1</w:t>
            </w:r>
          </w:p>
        </w:tc>
      </w:tr>
      <w:tr w:rsidR="006F6378" w:rsidRPr="00C30686" w14:paraId="0F85F852" w14:textId="77777777" w:rsidTr="004F423A">
        <w:trPr>
          <w:trHeight w:val="29"/>
        </w:trPr>
        <w:tc>
          <w:tcPr>
            <w:tcW w:w="2742" w:type="dxa"/>
            <w:tcBorders>
              <w:top w:val="nil"/>
              <w:left w:val="single" w:sz="4" w:space="0" w:color="auto"/>
              <w:bottom w:val="nil"/>
              <w:right w:val="single" w:sz="4" w:space="0" w:color="auto"/>
            </w:tcBorders>
            <w:vAlign w:val="center"/>
          </w:tcPr>
          <w:p w14:paraId="0ACC3CB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8425C9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4E6454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10FD62E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5, 10, 15, 20, 40, 50, 60, 80, 90, 100</w:t>
            </w:r>
          </w:p>
        </w:tc>
        <w:tc>
          <w:tcPr>
            <w:tcW w:w="2445" w:type="dxa"/>
            <w:tcBorders>
              <w:top w:val="nil"/>
              <w:left w:val="single" w:sz="4" w:space="0" w:color="auto"/>
              <w:bottom w:val="nil"/>
              <w:right w:val="single" w:sz="4" w:space="0" w:color="auto"/>
            </w:tcBorders>
            <w:vAlign w:val="center"/>
          </w:tcPr>
          <w:p w14:paraId="63C82024" w14:textId="77777777" w:rsidR="006F6378" w:rsidRPr="00C30686" w:rsidRDefault="006F6378" w:rsidP="0094020B">
            <w:pPr>
              <w:pStyle w:val="TAC"/>
              <w:rPr>
                <w:rFonts w:eastAsiaTheme="minorEastAsia"/>
                <w:lang w:val="en-US" w:eastAsia="zh-CN"/>
              </w:rPr>
            </w:pPr>
          </w:p>
        </w:tc>
      </w:tr>
      <w:tr w:rsidR="006F6378" w:rsidRPr="00C30686" w14:paraId="0596318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194233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4B174B5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7B162E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4B2D0BA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single" w:sz="4" w:space="0" w:color="auto"/>
              <w:right w:val="single" w:sz="4" w:space="0" w:color="auto"/>
            </w:tcBorders>
            <w:vAlign w:val="center"/>
          </w:tcPr>
          <w:p w14:paraId="1A2481D9" w14:textId="77777777" w:rsidR="006F6378" w:rsidRPr="00C30686" w:rsidRDefault="006F6378" w:rsidP="0094020B">
            <w:pPr>
              <w:pStyle w:val="TAC"/>
              <w:rPr>
                <w:rFonts w:eastAsiaTheme="minorEastAsia"/>
                <w:lang w:val="en-US" w:eastAsia="zh-CN"/>
              </w:rPr>
            </w:pPr>
          </w:p>
        </w:tc>
      </w:tr>
      <w:tr w:rsidR="006F6378" w:rsidRPr="00C30686" w14:paraId="7E7AC2C6" w14:textId="77777777" w:rsidTr="004F423A">
        <w:trPr>
          <w:trHeight w:val="63"/>
        </w:trPr>
        <w:tc>
          <w:tcPr>
            <w:tcW w:w="2742" w:type="dxa"/>
            <w:tcBorders>
              <w:top w:val="nil"/>
              <w:left w:val="single" w:sz="4" w:space="0" w:color="auto"/>
              <w:bottom w:val="nil"/>
              <w:right w:val="single" w:sz="4" w:space="0" w:color="auto"/>
            </w:tcBorders>
            <w:vAlign w:val="center"/>
          </w:tcPr>
          <w:p w14:paraId="6DF7F89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CA_n25A-n48(2A)-n66A</w:t>
            </w:r>
          </w:p>
        </w:tc>
        <w:tc>
          <w:tcPr>
            <w:tcW w:w="2785" w:type="dxa"/>
            <w:tcBorders>
              <w:top w:val="nil"/>
              <w:left w:val="single" w:sz="4" w:space="0" w:color="auto"/>
              <w:bottom w:val="nil"/>
              <w:right w:val="single" w:sz="4" w:space="0" w:color="auto"/>
            </w:tcBorders>
            <w:vAlign w:val="center"/>
          </w:tcPr>
          <w:p w14:paraId="5D098BA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CA_n25A-n48A</w:t>
            </w:r>
          </w:p>
          <w:p w14:paraId="52407AB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CA_n25A-n66A</w:t>
            </w:r>
          </w:p>
          <w:p w14:paraId="0EB1670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CA_n48A-n66A</w:t>
            </w:r>
          </w:p>
        </w:tc>
        <w:tc>
          <w:tcPr>
            <w:tcW w:w="1259" w:type="dxa"/>
            <w:tcBorders>
              <w:top w:val="single" w:sz="4" w:space="0" w:color="auto"/>
              <w:left w:val="single" w:sz="4" w:space="0" w:color="auto"/>
              <w:bottom w:val="single" w:sz="4" w:space="0" w:color="auto"/>
              <w:right w:val="single" w:sz="4" w:space="0" w:color="auto"/>
            </w:tcBorders>
            <w:vAlign w:val="center"/>
          </w:tcPr>
          <w:p w14:paraId="46CB0EA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76FDE79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w:t>
            </w:r>
          </w:p>
        </w:tc>
        <w:tc>
          <w:tcPr>
            <w:tcW w:w="2445" w:type="dxa"/>
            <w:tcBorders>
              <w:top w:val="nil"/>
              <w:left w:val="single" w:sz="4" w:space="0" w:color="auto"/>
              <w:bottom w:val="nil"/>
              <w:right w:val="single" w:sz="4" w:space="0" w:color="auto"/>
            </w:tcBorders>
            <w:vAlign w:val="center"/>
          </w:tcPr>
          <w:p w14:paraId="05AAA4A3"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0</w:t>
            </w:r>
          </w:p>
        </w:tc>
      </w:tr>
      <w:tr w:rsidR="006F6378" w:rsidRPr="00C30686" w14:paraId="719F1D16" w14:textId="77777777" w:rsidTr="004F423A">
        <w:trPr>
          <w:trHeight w:val="29"/>
        </w:trPr>
        <w:tc>
          <w:tcPr>
            <w:tcW w:w="2742" w:type="dxa"/>
            <w:tcBorders>
              <w:top w:val="nil"/>
              <w:left w:val="single" w:sz="4" w:space="0" w:color="auto"/>
              <w:bottom w:val="nil"/>
              <w:right w:val="single" w:sz="4" w:space="0" w:color="auto"/>
            </w:tcBorders>
            <w:vAlign w:val="center"/>
          </w:tcPr>
          <w:p w14:paraId="468F23A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C57DC7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1B0B0E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0280078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CA_n48(2A)_BCS0</w:t>
            </w:r>
          </w:p>
        </w:tc>
        <w:tc>
          <w:tcPr>
            <w:tcW w:w="2445" w:type="dxa"/>
            <w:tcBorders>
              <w:top w:val="nil"/>
              <w:left w:val="single" w:sz="4" w:space="0" w:color="auto"/>
              <w:bottom w:val="nil"/>
              <w:right w:val="single" w:sz="4" w:space="0" w:color="auto"/>
            </w:tcBorders>
            <w:vAlign w:val="center"/>
          </w:tcPr>
          <w:p w14:paraId="04ACBB6E" w14:textId="77777777" w:rsidR="006F6378" w:rsidRPr="00C30686" w:rsidRDefault="006F6378" w:rsidP="0094020B">
            <w:pPr>
              <w:pStyle w:val="TAC"/>
              <w:rPr>
                <w:rFonts w:eastAsiaTheme="minorEastAsia"/>
                <w:lang w:val="en-US" w:eastAsia="zh-CN"/>
              </w:rPr>
            </w:pPr>
          </w:p>
        </w:tc>
      </w:tr>
      <w:tr w:rsidR="006F6378" w:rsidRPr="00C30686" w14:paraId="385BE3EE" w14:textId="77777777" w:rsidTr="004F423A">
        <w:trPr>
          <w:trHeight w:val="29"/>
        </w:trPr>
        <w:tc>
          <w:tcPr>
            <w:tcW w:w="2742" w:type="dxa"/>
            <w:tcBorders>
              <w:top w:val="nil"/>
              <w:left w:val="single" w:sz="4" w:space="0" w:color="auto"/>
              <w:bottom w:val="nil"/>
              <w:right w:val="single" w:sz="4" w:space="0" w:color="auto"/>
            </w:tcBorders>
            <w:vAlign w:val="center"/>
          </w:tcPr>
          <w:p w14:paraId="002BD9A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D4ACD2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9ACAB4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6032C84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5, 10, 15, 20, 40</w:t>
            </w:r>
          </w:p>
        </w:tc>
        <w:tc>
          <w:tcPr>
            <w:tcW w:w="2445" w:type="dxa"/>
            <w:tcBorders>
              <w:top w:val="nil"/>
              <w:left w:val="single" w:sz="4" w:space="0" w:color="auto"/>
              <w:bottom w:val="single" w:sz="4" w:space="0" w:color="auto"/>
              <w:right w:val="single" w:sz="4" w:space="0" w:color="auto"/>
            </w:tcBorders>
            <w:vAlign w:val="center"/>
          </w:tcPr>
          <w:p w14:paraId="173A7309" w14:textId="77777777" w:rsidR="006F6378" w:rsidRPr="00C30686" w:rsidRDefault="006F6378" w:rsidP="0094020B">
            <w:pPr>
              <w:pStyle w:val="TAC"/>
              <w:rPr>
                <w:rFonts w:eastAsiaTheme="minorEastAsia"/>
                <w:lang w:val="en-US" w:eastAsia="zh-CN"/>
              </w:rPr>
            </w:pPr>
          </w:p>
        </w:tc>
      </w:tr>
      <w:tr w:rsidR="006F6378" w:rsidRPr="00C30686" w14:paraId="5895E734" w14:textId="77777777" w:rsidTr="004F423A">
        <w:trPr>
          <w:trHeight w:val="29"/>
        </w:trPr>
        <w:tc>
          <w:tcPr>
            <w:tcW w:w="2742" w:type="dxa"/>
            <w:tcBorders>
              <w:top w:val="nil"/>
              <w:left w:val="single" w:sz="4" w:space="0" w:color="auto"/>
              <w:bottom w:val="nil"/>
              <w:right w:val="single" w:sz="4" w:space="0" w:color="auto"/>
            </w:tcBorders>
            <w:vAlign w:val="center"/>
          </w:tcPr>
          <w:p w14:paraId="3843FC2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32C293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036422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6C93BE5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7AF9B4B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1</w:t>
            </w:r>
          </w:p>
        </w:tc>
      </w:tr>
      <w:tr w:rsidR="006F6378" w:rsidRPr="00C30686" w14:paraId="62D9FAF4" w14:textId="77777777" w:rsidTr="004F423A">
        <w:trPr>
          <w:trHeight w:val="29"/>
        </w:trPr>
        <w:tc>
          <w:tcPr>
            <w:tcW w:w="2742" w:type="dxa"/>
            <w:tcBorders>
              <w:top w:val="nil"/>
              <w:left w:val="single" w:sz="4" w:space="0" w:color="auto"/>
              <w:bottom w:val="nil"/>
              <w:right w:val="single" w:sz="4" w:space="0" w:color="auto"/>
            </w:tcBorders>
            <w:vAlign w:val="center"/>
          </w:tcPr>
          <w:p w14:paraId="09D3AE4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8D295D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1CB391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4C59F4F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CA_n48(2A)_BCS0</w:t>
            </w:r>
          </w:p>
        </w:tc>
        <w:tc>
          <w:tcPr>
            <w:tcW w:w="2445" w:type="dxa"/>
            <w:tcBorders>
              <w:top w:val="nil"/>
              <w:left w:val="single" w:sz="4" w:space="0" w:color="auto"/>
              <w:bottom w:val="nil"/>
              <w:right w:val="single" w:sz="4" w:space="0" w:color="auto"/>
            </w:tcBorders>
            <w:vAlign w:val="center"/>
          </w:tcPr>
          <w:p w14:paraId="321821EB" w14:textId="77777777" w:rsidR="006F6378" w:rsidRPr="00C30686" w:rsidRDefault="006F6378" w:rsidP="0094020B">
            <w:pPr>
              <w:pStyle w:val="TAC"/>
              <w:rPr>
                <w:rFonts w:eastAsiaTheme="minorEastAsia"/>
                <w:lang w:val="en-US" w:eastAsia="zh-CN"/>
              </w:rPr>
            </w:pPr>
          </w:p>
        </w:tc>
      </w:tr>
      <w:tr w:rsidR="006F6378" w:rsidRPr="00C30686" w14:paraId="58E363D3"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F7D408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6321455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E6F2E8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5A596CF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single" w:sz="4" w:space="0" w:color="auto"/>
              <w:right w:val="single" w:sz="4" w:space="0" w:color="auto"/>
            </w:tcBorders>
            <w:vAlign w:val="center"/>
          </w:tcPr>
          <w:p w14:paraId="33B59A0B" w14:textId="77777777" w:rsidR="006F6378" w:rsidRPr="00C30686" w:rsidRDefault="006F6378" w:rsidP="0094020B">
            <w:pPr>
              <w:pStyle w:val="TAC"/>
              <w:rPr>
                <w:rFonts w:eastAsiaTheme="minorEastAsia"/>
                <w:lang w:val="en-US" w:eastAsia="zh-CN"/>
              </w:rPr>
            </w:pPr>
          </w:p>
        </w:tc>
      </w:tr>
      <w:tr w:rsidR="006F6378" w:rsidRPr="00C30686" w14:paraId="6EAC26D1" w14:textId="77777777" w:rsidTr="004F423A">
        <w:trPr>
          <w:trHeight w:val="29"/>
        </w:trPr>
        <w:tc>
          <w:tcPr>
            <w:tcW w:w="2742" w:type="dxa"/>
            <w:tcBorders>
              <w:top w:val="nil"/>
              <w:left w:val="single" w:sz="4" w:space="0" w:color="auto"/>
              <w:bottom w:val="nil"/>
              <w:right w:val="single" w:sz="4" w:space="0" w:color="auto"/>
            </w:tcBorders>
            <w:vAlign w:val="center"/>
          </w:tcPr>
          <w:p w14:paraId="2679689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CA_n25A-n48C-n66A</w:t>
            </w:r>
          </w:p>
        </w:tc>
        <w:tc>
          <w:tcPr>
            <w:tcW w:w="2785" w:type="dxa"/>
            <w:tcBorders>
              <w:top w:val="nil"/>
              <w:left w:val="single" w:sz="4" w:space="0" w:color="auto"/>
              <w:bottom w:val="nil"/>
              <w:right w:val="single" w:sz="4" w:space="0" w:color="auto"/>
            </w:tcBorders>
            <w:vAlign w:val="center"/>
          </w:tcPr>
          <w:p w14:paraId="1AAE925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CA_n25A-n48A</w:t>
            </w:r>
          </w:p>
          <w:p w14:paraId="36310ED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CA_n25A-n66A</w:t>
            </w:r>
          </w:p>
          <w:p w14:paraId="1314066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CA_n48A-n66A</w:t>
            </w:r>
          </w:p>
        </w:tc>
        <w:tc>
          <w:tcPr>
            <w:tcW w:w="1259" w:type="dxa"/>
            <w:tcBorders>
              <w:top w:val="single" w:sz="4" w:space="0" w:color="auto"/>
              <w:left w:val="single" w:sz="4" w:space="0" w:color="auto"/>
              <w:bottom w:val="single" w:sz="4" w:space="0" w:color="auto"/>
              <w:right w:val="single" w:sz="4" w:space="0" w:color="auto"/>
            </w:tcBorders>
            <w:vAlign w:val="center"/>
          </w:tcPr>
          <w:p w14:paraId="0246A09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6A8CA94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w:t>
            </w:r>
          </w:p>
        </w:tc>
        <w:tc>
          <w:tcPr>
            <w:tcW w:w="2445" w:type="dxa"/>
            <w:tcBorders>
              <w:top w:val="nil"/>
              <w:left w:val="single" w:sz="4" w:space="0" w:color="auto"/>
              <w:bottom w:val="nil"/>
              <w:right w:val="single" w:sz="4" w:space="0" w:color="auto"/>
            </w:tcBorders>
            <w:vAlign w:val="center"/>
          </w:tcPr>
          <w:p w14:paraId="31463D58"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0</w:t>
            </w:r>
          </w:p>
        </w:tc>
      </w:tr>
      <w:tr w:rsidR="006F6378" w:rsidRPr="00C30686" w14:paraId="5DC0C47C" w14:textId="77777777" w:rsidTr="004F423A">
        <w:trPr>
          <w:trHeight w:val="29"/>
        </w:trPr>
        <w:tc>
          <w:tcPr>
            <w:tcW w:w="2742" w:type="dxa"/>
            <w:tcBorders>
              <w:top w:val="nil"/>
              <w:left w:val="single" w:sz="4" w:space="0" w:color="auto"/>
              <w:bottom w:val="nil"/>
              <w:right w:val="single" w:sz="4" w:space="0" w:color="auto"/>
            </w:tcBorders>
            <w:vAlign w:val="center"/>
          </w:tcPr>
          <w:p w14:paraId="5D5A159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3FA160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C2C90F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24C14B7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CA_n48C_BCS0</w:t>
            </w:r>
          </w:p>
        </w:tc>
        <w:tc>
          <w:tcPr>
            <w:tcW w:w="2445" w:type="dxa"/>
            <w:tcBorders>
              <w:top w:val="nil"/>
              <w:left w:val="single" w:sz="4" w:space="0" w:color="auto"/>
              <w:bottom w:val="nil"/>
              <w:right w:val="single" w:sz="4" w:space="0" w:color="auto"/>
            </w:tcBorders>
            <w:vAlign w:val="center"/>
          </w:tcPr>
          <w:p w14:paraId="2677D205" w14:textId="77777777" w:rsidR="006F6378" w:rsidRPr="00C30686" w:rsidRDefault="006F6378" w:rsidP="0094020B">
            <w:pPr>
              <w:pStyle w:val="TAC"/>
              <w:rPr>
                <w:rFonts w:eastAsiaTheme="minorEastAsia"/>
                <w:lang w:val="en-US" w:eastAsia="zh-CN"/>
              </w:rPr>
            </w:pPr>
          </w:p>
        </w:tc>
      </w:tr>
      <w:tr w:rsidR="006F6378" w:rsidRPr="00C30686" w14:paraId="31318366" w14:textId="77777777" w:rsidTr="004F423A">
        <w:trPr>
          <w:trHeight w:val="29"/>
        </w:trPr>
        <w:tc>
          <w:tcPr>
            <w:tcW w:w="2742" w:type="dxa"/>
            <w:tcBorders>
              <w:top w:val="nil"/>
              <w:left w:val="single" w:sz="4" w:space="0" w:color="auto"/>
              <w:bottom w:val="nil"/>
              <w:right w:val="single" w:sz="4" w:space="0" w:color="auto"/>
            </w:tcBorders>
            <w:vAlign w:val="center"/>
          </w:tcPr>
          <w:p w14:paraId="473EAB8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A46414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442998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0A08C95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5, 10, 15, 20, 40</w:t>
            </w:r>
          </w:p>
        </w:tc>
        <w:tc>
          <w:tcPr>
            <w:tcW w:w="2445" w:type="dxa"/>
            <w:tcBorders>
              <w:top w:val="nil"/>
              <w:left w:val="single" w:sz="4" w:space="0" w:color="auto"/>
              <w:bottom w:val="single" w:sz="4" w:space="0" w:color="auto"/>
              <w:right w:val="single" w:sz="4" w:space="0" w:color="auto"/>
            </w:tcBorders>
            <w:vAlign w:val="center"/>
          </w:tcPr>
          <w:p w14:paraId="0E215E76" w14:textId="77777777" w:rsidR="006F6378" w:rsidRPr="00C30686" w:rsidRDefault="006F6378" w:rsidP="0094020B">
            <w:pPr>
              <w:pStyle w:val="TAC"/>
              <w:rPr>
                <w:rFonts w:eastAsiaTheme="minorEastAsia"/>
                <w:lang w:val="en-US" w:eastAsia="zh-CN"/>
              </w:rPr>
            </w:pPr>
          </w:p>
        </w:tc>
      </w:tr>
      <w:tr w:rsidR="006F6378" w:rsidRPr="00C30686" w14:paraId="72CF4EA4" w14:textId="77777777" w:rsidTr="004F423A">
        <w:trPr>
          <w:trHeight w:val="29"/>
        </w:trPr>
        <w:tc>
          <w:tcPr>
            <w:tcW w:w="2742" w:type="dxa"/>
            <w:tcBorders>
              <w:top w:val="nil"/>
              <w:left w:val="single" w:sz="4" w:space="0" w:color="auto"/>
              <w:bottom w:val="nil"/>
              <w:right w:val="single" w:sz="4" w:space="0" w:color="auto"/>
            </w:tcBorders>
            <w:vAlign w:val="center"/>
          </w:tcPr>
          <w:p w14:paraId="538AB22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AE2453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584F7F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7928802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21CA8EA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1</w:t>
            </w:r>
          </w:p>
        </w:tc>
      </w:tr>
      <w:tr w:rsidR="006F6378" w:rsidRPr="00C30686" w14:paraId="3E986B4A" w14:textId="77777777" w:rsidTr="004F423A">
        <w:trPr>
          <w:trHeight w:val="29"/>
        </w:trPr>
        <w:tc>
          <w:tcPr>
            <w:tcW w:w="2742" w:type="dxa"/>
            <w:tcBorders>
              <w:top w:val="nil"/>
              <w:left w:val="single" w:sz="4" w:space="0" w:color="auto"/>
              <w:bottom w:val="nil"/>
              <w:right w:val="single" w:sz="4" w:space="0" w:color="auto"/>
            </w:tcBorders>
            <w:vAlign w:val="center"/>
          </w:tcPr>
          <w:p w14:paraId="1608EFB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FE0854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365300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2BEFA07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CA_n48C_BCS0</w:t>
            </w:r>
          </w:p>
        </w:tc>
        <w:tc>
          <w:tcPr>
            <w:tcW w:w="2445" w:type="dxa"/>
            <w:tcBorders>
              <w:top w:val="nil"/>
              <w:left w:val="single" w:sz="4" w:space="0" w:color="auto"/>
              <w:bottom w:val="nil"/>
              <w:right w:val="single" w:sz="4" w:space="0" w:color="auto"/>
            </w:tcBorders>
            <w:vAlign w:val="center"/>
          </w:tcPr>
          <w:p w14:paraId="22EB7947" w14:textId="77777777" w:rsidR="006F6378" w:rsidRPr="00C30686" w:rsidRDefault="006F6378" w:rsidP="0094020B">
            <w:pPr>
              <w:pStyle w:val="TAC"/>
              <w:rPr>
                <w:rFonts w:eastAsiaTheme="minorEastAsia"/>
                <w:lang w:val="en-US" w:eastAsia="zh-CN"/>
              </w:rPr>
            </w:pPr>
          </w:p>
        </w:tc>
      </w:tr>
      <w:tr w:rsidR="006F6378" w:rsidRPr="00C30686" w14:paraId="34D3F34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858CF3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02119EC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90554F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5C9980A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single" w:sz="4" w:space="0" w:color="auto"/>
              <w:right w:val="single" w:sz="4" w:space="0" w:color="auto"/>
            </w:tcBorders>
            <w:vAlign w:val="center"/>
          </w:tcPr>
          <w:p w14:paraId="07E9F11F" w14:textId="77777777" w:rsidR="006F6378" w:rsidRPr="00C30686" w:rsidRDefault="006F6378" w:rsidP="0094020B">
            <w:pPr>
              <w:pStyle w:val="TAC"/>
              <w:rPr>
                <w:rFonts w:eastAsiaTheme="minorEastAsia"/>
                <w:lang w:val="en-US" w:eastAsia="zh-CN"/>
              </w:rPr>
            </w:pPr>
          </w:p>
        </w:tc>
      </w:tr>
      <w:tr w:rsidR="006F6378" w:rsidRPr="00C30686" w14:paraId="7C0AE3A8"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2299DED" w14:textId="77777777" w:rsidR="006F6378" w:rsidRPr="00C30686" w:rsidRDefault="006F6378" w:rsidP="0094020B">
            <w:pPr>
              <w:pStyle w:val="TAC"/>
              <w:rPr>
                <w:rFonts w:eastAsiaTheme="minorEastAsia"/>
                <w:lang w:val="en-US" w:eastAsia="zh-CN"/>
              </w:rPr>
            </w:pPr>
            <w:r w:rsidRPr="00C30686">
              <w:rPr>
                <w:rFonts w:eastAsia="Yu Mincho"/>
                <w:lang w:val="en-US"/>
              </w:rPr>
              <w:t>CA_n25A-n66A-n71A</w:t>
            </w:r>
          </w:p>
        </w:tc>
        <w:tc>
          <w:tcPr>
            <w:tcW w:w="2785" w:type="dxa"/>
            <w:tcBorders>
              <w:top w:val="single" w:sz="4" w:space="0" w:color="auto"/>
              <w:left w:val="single" w:sz="4" w:space="0" w:color="auto"/>
              <w:bottom w:val="nil"/>
              <w:right w:val="single" w:sz="4" w:space="0" w:color="auto"/>
            </w:tcBorders>
            <w:vAlign w:val="center"/>
          </w:tcPr>
          <w:p w14:paraId="519C557A" w14:textId="77777777" w:rsidR="006F6378" w:rsidRPr="00C30686" w:rsidRDefault="006F6378" w:rsidP="0094020B">
            <w:pPr>
              <w:pStyle w:val="TAC"/>
              <w:rPr>
                <w:rFonts w:eastAsiaTheme="minorEastAsia"/>
                <w:lang w:val="en-US" w:eastAsia="zh-CN"/>
              </w:rPr>
            </w:pPr>
            <w:r w:rsidRPr="00C30686">
              <w:rPr>
                <w:rFonts w:eastAsiaTheme="minorEastAsia"/>
                <w:lang w:val="en-US"/>
              </w:rPr>
              <w:t>-</w:t>
            </w:r>
          </w:p>
        </w:tc>
        <w:tc>
          <w:tcPr>
            <w:tcW w:w="1259" w:type="dxa"/>
            <w:tcBorders>
              <w:top w:val="single" w:sz="4" w:space="0" w:color="auto"/>
              <w:left w:val="single" w:sz="4" w:space="0" w:color="auto"/>
              <w:bottom w:val="single" w:sz="4" w:space="0" w:color="auto"/>
              <w:right w:val="single" w:sz="4" w:space="0" w:color="auto"/>
            </w:tcBorders>
            <w:vAlign w:val="center"/>
          </w:tcPr>
          <w:p w14:paraId="758814FD" w14:textId="77777777" w:rsidR="006F6378" w:rsidRPr="00C30686" w:rsidRDefault="006F6378" w:rsidP="0094020B">
            <w:pPr>
              <w:pStyle w:val="TAC"/>
              <w:rPr>
                <w:rFonts w:eastAsiaTheme="minorEastAsia"/>
                <w:lang w:val="en-US" w:eastAsia="zh-CN"/>
              </w:rPr>
            </w:pPr>
            <w:r w:rsidRPr="00C30686">
              <w:rPr>
                <w:rFonts w:eastAsia="Yu Mincho"/>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009A2ECA" w14:textId="77777777" w:rsidR="006F6378" w:rsidRPr="00C30686" w:rsidRDefault="006F6378" w:rsidP="0094020B">
            <w:pPr>
              <w:pStyle w:val="TAC"/>
              <w:rPr>
                <w:rFonts w:ascii="Calibri" w:eastAsia="Yu Mincho" w:hAnsi="Calibri"/>
                <w:sz w:val="21"/>
                <w:lang w:val="en-US" w:eastAsia="zh-CN"/>
              </w:rPr>
            </w:pPr>
            <w:r w:rsidRPr="00C30686">
              <w:rPr>
                <w:rFonts w:eastAsiaTheme="minorEastAsia"/>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3601BF0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7B2FD00B" w14:textId="77777777" w:rsidTr="004F423A">
        <w:trPr>
          <w:trHeight w:val="29"/>
        </w:trPr>
        <w:tc>
          <w:tcPr>
            <w:tcW w:w="2742" w:type="dxa"/>
            <w:tcBorders>
              <w:top w:val="nil"/>
              <w:left w:val="single" w:sz="4" w:space="0" w:color="auto"/>
              <w:bottom w:val="nil"/>
              <w:right w:val="single" w:sz="4" w:space="0" w:color="auto"/>
            </w:tcBorders>
            <w:vAlign w:val="center"/>
          </w:tcPr>
          <w:p w14:paraId="48CCA77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E40FE0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E5F5506" w14:textId="77777777" w:rsidR="006F6378" w:rsidRPr="00C30686" w:rsidRDefault="006F6378" w:rsidP="0094020B">
            <w:pPr>
              <w:pStyle w:val="TAC"/>
              <w:rPr>
                <w:rFonts w:eastAsiaTheme="minorEastAsia"/>
                <w:lang w:val="en-US" w:eastAsia="zh-CN"/>
              </w:rPr>
            </w:pPr>
            <w:r w:rsidRPr="00C30686">
              <w:rPr>
                <w:rFonts w:eastAsia="Yu Mincho"/>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3A4D9D6C" w14:textId="77777777" w:rsidR="006F6378" w:rsidRPr="00C30686" w:rsidRDefault="006F6378" w:rsidP="0094020B">
            <w:pPr>
              <w:pStyle w:val="TAC"/>
              <w:rPr>
                <w:rFonts w:ascii="Calibri" w:eastAsia="Yu Mincho" w:hAnsi="Calibri"/>
                <w:sz w:val="21"/>
                <w:lang w:val="en-US" w:eastAsia="zh-CN"/>
              </w:rPr>
            </w:pPr>
            <w:r w:rsidRPr="00C30686">
              <w:rPr>
                <w:rFonts w:eastAsiaTheme="minorEastAsia"/>
                <w:lang w:val="en-US" w:eastAsia="zh-CN" w:bidi="ar"/>
              </w:rPr>
              <w:t>5, 10, 15, 20, 40</w:t>
            </w:r>
          </w:p>
        </w:tc>
        <w:tc>
          <w:tcPr>
            <w:tcW w:w="2445" w:type="dxa"/>
            <w:tcBorders>
              <w:top w:val="nil"/>
              <w:left w:val="single" w:sz="4" w:space="0" w:color="auto"/>
              <w:bottom w:val="nil"/>
              <w:right w:val="single" w:sz="4" w:space="0" w:color="auto"/>
            </w:tcBorders>
            <w:vAlign w:val="center"/>
          </w:tcPr>
          <w:p w14:paraId="4E9D14B2" w14:textId="77777777" w:rsidR="006F6378" w:rsidRPr="00C30686" w:rsidRDefault="006F6378" w:rsidP="0094020B">
            <w:pPr>
              <w:pStyle w:val="TAC"/>
              <w:rPr>
                <w:rFonts w:eastAsiaTheme="minorEastAsia"/>
                <w:lang w:val="en-US" w:eastAsia="zh-CN"/>
              </w:rPr>
            </w:pPr>
          </w:p>
        </w:tc>
      </w:tr>
      <w:tr w:rsidR="006F6378" w:rsidRPr="00C30686" w14:paraId="205D3A4B" w14:textId="77777777" w:rsidTr="004F423A">
        <w:trPr>
          <w:trHeight w:val="29"/>
        </w:trPr>
        <w:tc>
          <w:tcPr>
            <w:tcW w:w="2742" w:type="dxa"/>
            <w:tcBorders>
              <w:top w:val="nil"/>
              <w:left w:val="single" w:sz="4" w:space="0" w:color="auto"/>
              <w:bottom w:val="nil"/>
              <w:right w:val="single" w:sz="4" w:space="0" w:color="auto"/>
            </w:tcBorders>
            <w:vAlign w:val="center"/>
          </w:tcPr>
          <w:p w14:paraId="744D3EF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275651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CB32732" w14:textId="77777777" w:rsidR="006F6378" w:rsidRPr="00C30686" w:rsidRDefault="006F6378" w:rsidP="0094020B">
            <w:pPr>
              <w:pStyle w:val="TAC"/>
              <w:rPr>
                <w:rFonts w:eastAsiaTheme="minorEastAsia"/>
                <w:lang w:val="en-US" w:eastAsia="zh-CN"/>
              </w:rPr>
            </w:pPr>
            <w:r w:rsidRPr="00C30686">
              <w:rPr>
                <w:rFonts w:eastAsia="Yu Mincho"/>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7FF3AA30" w14:textId="77777777" w:rsidR="006F6378" w:rsidRPr="00C30686" w:rsidRDefault="006F6378" w:rsidP="0094020B">
            <w:pPr>
              <w:pStyle w:val="TAC"/>
              <w:rPr>
                <w:rFonts w:ascii="Calibri" w:eastAsia="Yu Mincho" w:hAnsi="Calibri"/>
                <w:sz w:val="21"/>
                <w:lang w:val="en-US" w:eastAsia="zh-CN"/>
              </w:rPr>
            </w:pPr>
            <w:r w:rsidRPr="00C30686">
              <w:rPr>
                <w:rFonts w:eastAsiaTheme="minorEastAsia"/>
                <w:lang w:val="en-US" w:eastAsia="zh-CN" w:bidi="ar"/>
              </w:rPr>
              <w:t>5, 10, 15, 20</w:t>
            </w:r>
          </w:p>
        </w:tc>
        <w:tc>
          <w:tcPr>
            <w:tcW w:w="2445" w:type="dxa"/>
            <w:tcBorders>
              <w:top w:val="nil"/>
              <w:left w:val="single" w:sz="4" w:space="0" w:color="auto"/>
              <w:bottom w:val="single" w:sz="4" w:space="0" w:color="auto"/>
              <w:right w:val="single" w:sz="4" w:space="0" w:color="auto"/>
            </w:tcBorders>
            <w:vAlign w:val="center"/>
          </w:tcPr>
          <w:p w14:paraId="41D4EB8C" w14:textId="77777777" w:rsidR="006F6378" w:rsidRPr="00C30686" w:rsidRDefault="006F6378" w:rsidP="0094020B">
            <w:pPr>
              <w:pStyle w:val="TAC"/>
              <w:rPr>
                <w:rFonts w:eastAsiaTheme="minorEastAsia"/>
                <w:lang w:val="en-US" w:eastAsia="zh-CN"/>
              </w:rPr>
            </w:pPr>
          </w:p>
        </w:tc>
      </w:tr>
      <w:tr w:rsidR="006F6378" w:rsidRPr="00C30686" w14:paraId="6404084D" w14:textId="77777777" w:rsidTr="004F423A">
        <w:trPr>
          <w:trHeight w:val="29"/>
        </w:trPr>
        <w:tc>
          <w:tcPr>
            <w:tcW w:w="2742" w:type="dxa"/>
            <w:tcBorders>
              <w:top w:val="nil"/>
              <w:left w:val="single" w:sz="4" w:space="0" w:color="auto"/>
              <w:bottom w:val="nil"/>
              <w:right w:val="single" w:sz="4" w:space="0" w:color="auto"/>
            </w:tcBorders>
            <w:vAlign w:val="center"/>
          </w:tcPr>
          <w:p w14:paraId="3392205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7EEB1CD" w14:textId="77777777" w:rsidR="006F6378" w:rsidRPr="00C30686" w:rsidRDefault="006F6378" w:rsidP="0094020B">
            <w:pPr>
              <w:pStyle w:val="TAC"/>
              <w:rPr>
                <w:rFonts w:eastAsiaTheme="minorEastAsia"/>
                <w:lang w:val="en-US"/>
              </w:rPr>
            </w:pPr>
            <w:r w:rsidRPr="00C30686">
              <w:rPr>
                <w:rFonts w:eastAsiaTheme="minorEastAsia"/>
                <w:lang w:val="en-US"/>
              </w:rPr>
              <w:t>CA_n25A-n66A</w:t>
            </w:r>
          </w:p>
          <w:p w14:paraId="6B27A7F0" w14:textId="77777777" w:rsidR="006F6378" w:rsidRPr="00C30686" w:rsidRDefault="006F6378" w:rsidP="0094020B">
            <w:pPr>
              <w:pStyle w:val="TAC"/>
              <w:rPr>
                <w:rFonts w:eastAsiaTheme="minorEastAsia"/>
                <w:lang w:val="en-US"/>
              </w:rPr>
            </w:pPr>
            <w:r w:rsidRPr="00C30686">
              <w:rPr>
                <w:rFonts w:eastAsiaTheme="minorEastAsia"/>
                <w:lang w:val="en-US"/>
              </w:rPr>
              <w:t>CA_n25A-n71A</w:t>
            </w:r>
          </w:p>
          <w:p w14:paraId="6B62914E" w14:textId="77777777" w:rsidR="006F6378" w:rsidRPr="00C30686" w:rsidRDefault="006F6378" w:rsidP="0094020B">
            <w:pPr>
              <w:pStyle w:val="TAC"/>
              <w:rPr>
                <w:rFonts w:eastAsiaTheme="minorEastAsia"/>
                <w:szCs w:val="18"/>
                <w:lang w:val="en-US"/>
              </w:rPr>
            </w:pPr>
            <w:r w:rsidRPr="00C30686">
              <w:rPr>
                <w:rFonts w:eastAsiaTheme="minorEastAsia"/>
                <w:lang w:val="en-US"/>
              </w:rPr>
              <w:t>CA_n66A-n71A</w:t>
            </w:r>
          </w:p>
        </w:tc>
        <w:tc>
          <w:tcPr>
            <w:tcW w:w="1259" w:type="dxa"/>
            <w:tcBorders>
              <w:top w:val="single" w:sz="4" w:space="0" w:color="auto"/>
              <w:left w:val="single" w:sz="4" w:space="0" w:color="auto"/>
              <w:bottom w:val="single" w:sz="4" w:space="0" w:color="auto"/>
              <w:right w:val="single" w:sz="4" w:space="0" w:color="auto"/>
            </w:tcBorders>
            <w:vAlign w:val="center"/>
          </w:tcPr>
          <w:p w14:paraId="3F6D4590" w14:textId="77777777" w:rsidR="006F6378" w:rsidRPr="00C30686" w:rsidRDefault="006F6378" w:rsidP="0094020B">
            <w:pPr>
              <w:pStyle w:val="TAC"/>
              <w:rPr>
                <w:rFonts w:eastAsiaTheme="minorEastAsia"/>
                <w:lang w:val="en-US"/>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5E12724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04B66316"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1</w:t>
            </w:r>
          </w:p>
        </w:tc>
      </w:tr>
      <w:tr w:rsidR="006F6378" w:rsidRPr="00C30686" w14:paraId="421A3EBA" w14:textId="77777777" w:rsidTr="004F423A">
        <w:trPr>
          <w:trHeight w:val="29"/>
        </w:trPr>
        <w:tc>
          <w:tcPr>
            <w:tcW w:w="2742" w:type="dxa"/>
            <w:tcBorders>
              <w:top w:val="nil"/>
              <w:left w:val="single" w:sz="4" w:space="0" w:color="auto"/>
              <w:bottom w:val="nil"/>
              <w:right w:val="single" w:sz="4" w:space="0" w:color="auto"/>
            </w:tcBorders>
            <w:vAlign w:val="center"/>
          </w:tcPr>
          <w:p w14:paraId="09BF4C7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AE61B13"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8A95C3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5443087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2AA975D5" w14:textId="77777777" w:rsidR="006F6378" w:rsidRPr="00C30686" w:rsidRDefault="006F6378" w:rsidP="0094020B">
            <w:pPr>
              <w:pStyle w:val="TAC"/>
              <w:rPr>
                <w:rFonts w:eastAsiaTheme="minorEastAsia" w:cs="Arial"/>
                <w:szCs w:val="18"/>
                <w:lang w:val="en-US" w:eastAsia="zh-CN"/>
              </w:rPr>
            </w:pPr>
          </w:p>
        </w:tc>
      </w:tr>
      <w:tr w:rsidR="006F6378" w:rsidRPr="00C30686" w14:paraId="006E5446" w14:textId="77777777" w:rsidTr="004F423A">
        <w:trPr>
          <w:trHeight w:val="29"/>
        </w:trPr>
        <w:tc>
          <w:tcPr>
            <w:tcW w:w="2742" w:type="dxa"/>
            <w:tcBorders>
              <w:top w:val="nil"/>
              <w:left w:val="single" w:sz="4" w:space="0" w:color="auto"/>
              <w:bottom w:val="nil"/>
              <w:right w:val="single" w:sz="4" w:space="0" w:color="auto"/>
            </w:tcBorders>
            <w:vAlign w:val="center"/>
          </w:tcPr>
          <w:p w14:paraId="03E530F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0A93A9C8"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DE5066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3634098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w:t>
            </w:r>
          </w:p>
        </w:tc>
        <w:tc>
          <w:tcPr>
            <w:tcW w:w="2445" w:type="dxa"/>
            <w:tcBorders>
              <w:top w:val="nil"/>
              <w:left w:val="single" w:sz="4" w:space="0" w:color="auto"/>
              <w:bottom w:val="single" w:sz="4" w:space="0" w:color="auto"/>
              <w:right w:val="single" w:sz="4" w:space="0" w:color="auto"/>
            </w:tcBorders>
            <w:vAlign w:val="center"/>
          </w:tcPr>
          <w:p w14:paraId="055DF435" w14:textId="77777777" w:rsidR="006F6378" w:rsidRPr="00C30686" w:rsidRDefault="006F6378" w:rsidP="0094020B">
            <w:pPr>
              <w:pStyle w:val="TAC"/>
              <w:rPr>
                <w:rFonts w:eastAsiaTheme="minorEastAsia" w:cs="Arial"/>
                <w:szCs w:val="18"/>
                <w:lang w:val="en-US" w:eastAsia="zh-CN"/>
              </w:rPr>
            </w:pPr>
          </w:p>
        </w:tc>
      </w:tr>
      <w:tr w:rsidR="006F6378" w:rsidRPr="00C30686" w14:paraId="3CAA395A" w14:textId="77777777" w:rsidTr="004F423A">
        <w:trPr>
          <w:trHeight w:val="29"/>
        </w:trPr>
        <w:tc>
          <w:tcPr>
            <w:tcW w:w="2742" w:type="dxa"/>
            <w:tcBorders>
              <w:top w:val="nil"/>
              <w:left w:val="single" w:sz="4" w:space="0" w:color="auto"/>
              <w:bottom w:val="nil"/>
              <w:right w:val="single" w:sz="4" w:space="0" w:color="auto"/>
            </w:tcBorders>
            <w:vAlign w:val="center"/>
          </w:tcPr>
          <w:p w14:paraId="23A3ABB1" w14:textId="77777777" w:rsidR="006F6378" w:rsidRPr="00C30686" w:rsidRDefault="006F6378" w:rsidP="0094020B">
            <w:pPr>
              <w:pStyle w:val="TAC"/>
              <w:rPr>
                <w:rFonts w:eastAsiaTheme="minorEastAsia"/>
                <w:lang w:val="en-US" w:eastAsia="zh-CN"/>
              </w:rPr>
            </w:pPr>
          </w:p>
        </w:tc>
        <w:tc>
          <w:tcPr>
            <w:tcW w:w="2785" w:type="dxa"/>
            <w:tcBorders>
              <w:top w:val="single" w:sz="4" w:space="0" w:color="auto"/>
              <w:left w:val="single" w:sz="4" w:space="0" w:color="auto"/>
              <w:bottom w:val="nil"/>
              <w:right w:val="single" w:sz="4" w:space="0" w:color="auto"/>
            </w:tcBorders>
            <w:vAlign w:val="center"/>
          </w:tcPr>
          <w:p w14:paraId="58FE69DC" w14:textId="77777777" w:rsidR="006F6378" w:rsidRPr="00C30686" w:rsidRDefault="006F6378" w:rsidP="0094020B">
            <w:pPr>
              <w:pStyle w:val="TAC"/>
              <w:rPr>
                <w:rFonts w:eastAsiaTheme="minorEastAsia"/>
                <w:lang w:val="en-US"/>
              </w:rPr>
            </w:pPr>
            <w:r w:rsidRPr="00C30686">
              <w:rPr>
                <w:rFonts w:eastAsiaTheme="minorEastAsia"/>
                <w:lang w:val="en-US"/>
              </w:rPr>
              <w:t>CA_n25A-n66A</w:t>
            </w:r>
          </w:p>
          <w:p w14:paraId="333009FB" w14:textId="77777777" w:rsidR="006F6378" w:rsidRPr="00C30686" w:rsidRDefault="006F6378" w:rsidP="0094020B">
            <w:pPr>
              <w:pStyle w:val="TAC"/>
              <w:rPr>
                <w:rFonts w:eastAsiaTheme="minorEastAsia"/>
                <w:lang w:val="en-US"/>
              </w:rPr>
            </w:pPr>
            <w:r w:rsidRPr="00C30686">
              <w:rPr>
                <w:rFonts w:eastAsiaTheme="minorEastAsia"/>
                <w:lang w:val="en-US"/>
              </w:rPr>
              <w:t>CA_n25A-n71A</w:t>
            </w:r>
          </w:p>
          <w:p w14:paraId="54FBB74D" w14:textId="77777777" w:rsidR="006F6378" w:rsidRPr="00C30686" w:rsidRDefault="006F6378" w:rsidP="0094020B">
            <w:pPr>
              <w:pStyle w:val="TAC"/>
              <w:rPr>
                <w:rFonts w:eastAsiaTheme="minorEastAsia"/>
                <w:szCs w:val="18"/>
                <w:lang w:val="en-US" w:eastAsia="zh-CN"/>
              </w:rPr>
            </w:pPr>
            <w:r w:rsidRPr="00C30686">
              <w:rPr>
                <w:rFonts w:eastAsiaTheme="minorEastAsia"/>
                <w:lang w:val="en-US"/>
              </w:rPr>
              <w:t>CA_n66A-n71A</w:t>
            </w:r>
          </w:p>
        </w:tc>
        <w:tc>
          <w:tcPr>
            <w:tcW w:w="1259" w:type="dxa"/>
            <w:tcBorders>
              <w:top w:val="single" w:sz="4" w:space="0" w:color="auto"/>
              <w:left w:val="single" w:sz="4" w:space="0" w:color="auto"/>
              <w:bottom w:val="single" w:sz="4" w:space="0" w:color="auto"/>
              <w:right w:val="single" w:sz="4" w:space="0" w:color="auto"/>
            </w:tcBorders>
            <w:vAlign w:val="center"/>
          </w:tcPr>
          <w:p w14:paraId="57B3EBFF" w14:textId="77777777" w:rsidR="006F6378" w:rsidRPr="00C30686" w:rsidRDefault="006F6378" w:rsidP="0094020B">
            <w:pPr>
              <w:pStyle w:val="TAC"/>
              <w:rPr>
                <w:rFonts w:eastAsiaTheme="minorEastAsia"/>
                <w:lang w:val="en-US" w:eastAsia="zh-CN"/>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2C718C79"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n25 channel bandwidths in Table 5.3.5-1 </w:t>
            </w:r>
          </w:p>
        </w:tc>
        <w:tc>
          <w:tcPr>
            <w:tcW w:w="2445" w:type="dxa"/>
            <w:tcBorders>
              <w:top w:val="single" w:sz="4" w:space="0" w:color="auto"/>
              <w:left w:val="single" w:sz="4" w:space="0" w:color="auto"/>
              <w:bottom w:val="nil"/>
              <w:right w:val="single" w:sz="4" w:space="0" w:color="auto"/>
            </w:tcBorders>
            <w:vAlign w:val="center"/>
          </w:tcPr>
          <w:p w14:paraId="1B26DAF2"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4 and 5</w:t>
            </w:r>
          </w:p>
        </w:tc>
      </w:tr>
      <w:tr w:rsidR="006F6378" w:rsidRPr="00C30686" w14:paraId="734A4AE9" w14:textId="77777777" w:rsidTr="004F423A">
        <w:trPr>
          <w:trHeight w:val="29"/>
        </w:trPr>
        <w:tc>
          <w:tcPr>
            <w:tcW w:w="2742" w:type="dxa"/>
            <w:tcBorders>
              <w:top w:val="nil"/>
              <w:left w:val="single" w:sz="4" w:space="0" w:color="auto"/>
              <w:bottom w:val="nil"/>
              <w:right w:val="single" w:sz="4" w:space="0" w:color="auto"/>
            </w:tcBorders>
            <w:vAlign w:val="center"/>
          </w:tcPr>
          <w:p w14:paraId="6966F77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E2FFB1A"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1C0E5B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603A86EF"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n66 channel bandwidths in Table 5.3.5-1 </w:t>
            </w:r>
          </w:p>
        </w:tc>
        <w:tc>
          <w:tcPr>
            <w:tcW w:w="2445" w:type="dxa"/>
            <w:tcBorders>
              <w:top w:val="nil"/>
              <w:left w:val="single" w:sz="4" w:space="0" w:color="auto"/>
              <w:bottom w:val="nil"/>
              <w:right w:val="single" w:sz="4" w:space="0" w:color="auto"/>
            </w:tcBorders>
            <w:vAlign w:val="center"/>
          </w:tcPr>
          <w:p w14:paraId="405761A8" w14:textId="77777777" w:rsidR="006F6378" w:rsidRPr="00C30686" w:rsidRDefault="006F6378" w:rsidP="0094020B">
            <w:pPr>
              <w:pStyle w:val="TAC"/>
              <w:rPr>
                <w:rFonts w:eastAsiaTheme="minorEastAsia" w:cs="Arial"/>
                <w:szCs w:val="18"/>
                <w:lang w:val="en-US" w:eastAsia="zh-CN"/>
              </w:rPr>
            </w:pPr>
          </w:p>
        </w:tc>
      </w:tr>
      <w:tr w:rsidR="006F6378" w:rsidRPr="00C30686" w14:paraId="6DB2678A"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428C78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2B7B5BB0"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6793A0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63B38571"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n71 channel bandwidths in Table 5.3.5-1 </w:t>
            </w:r>
          </w:p>
        </w:tc>
        <w:tc>
          <w:tcPr>
            <w:tcW w:w="2445" w:type="dxa"/>
            <w:tcBorders>
              <w:top w:val="nil"/>
              <w:left w:val="single" w:sz="4" w:space="0" w:color="auto"/>
              <w:bottom w:val="single" w:sz="4" w:space="0" w:color="auto"/>
              <w:right w:val="single" w:sz="4" w:space="0" w:color="auto"/>
            </w:tcBorders>
            <w:vAlign w:val="center"/>
          </w:tcPr>
          <w:p w14:paraId="79131FA8" w14:textId="77777777" w:rsidR="006F6378" w:rsidRPr="00C30686" w:rsidRDefault="006F6378" w:rsidP="0094020B">
            <w:pPr>
              <w:pStyle w:val="TAC"/>
              <w:rPr>
                <w:rFonts w:eastAsiaTheme="minorEastAsia" w:cs="Arial"/>
                <w:szCs w:val="18"/>
                <w:lang w:val="en-US" w:eastAsia="zh-CN"/>
              </w:rPr>
            </w:pPr>
          </w:p>
        </w:tc>
      </w:tr>
      <w:tr w:rsidR="006F6378" w:rsidRPr="00C30686" w14:paraId="47448998"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03B0E8B" w14:textId="77777777" w:rsidR="006F6378" w:rsidRPr="00C30686" w:rsidRDefault="006F6378" w:rsidP="0094020B">
            <w:pPr>
              <w:pStyle w:val="TAC"/>
              <w:rPr>
                <w:rFonts w:eastAsia="Yu Mincho"/>
                <w:lang w:val="en-US"/>
              </w:rPr>
            </w:pPr>
            <w:r w:rsidRPr="00C30686">
              <w:rPr>
                <w:rFonts w:eastAsia="Yu Mincho"/>
                <w:lang w:val="en-US"/>
              </w:rPr>
              <w:t>CA_n25A-n66A-n71B</w:t>
            </w:r>
          </w:p>
        </w:tc>
        <w:tc>
          <w:tcPr>
            <w:tcW w:w="2785" w:type="dxa"/>
            <w:tcBorders>
              <w:top w:val="single" w:sz="4" w:space="0" w:color="auto"/>
              <w:left w:val="single" w:sz="4" w:space="0" w:color="auto"/>
              <w:bottom w:val="nil"/>
              <w:right w:val="single" w:sz="4" w:space="0" w:color="auto"/>
            </w:tcBorders>
            <w:vAlign w:val="center"/>
          </w:tcPr>
          <w:p w14:paraId="24A9DC9D" w14:textId="77777777" w:rsidR="006F6378" w:rsidRPr="00C30686" w:rsidRDefault="006F6378" w:rsidP="0094020B">
            <w:pPr>
              <w:pStyle w:val="TAC"/>
              <w:rPr>
                <w:rFonts w:eastAsiaTheme="minorEastAsia"/>
              </w:rPr>
            </w:pPr>
            <w:r w:rsidRPr="00C30686">
              <w:rPr>
                <w:rFonts w:eastAsiaTheme="minorEastAsia"/>
              </w:rPr>
              <w:t>CA_n25A-n66A</w:t>
            </w:r>
          </w:p>
          <w:p w14:paraId="23813F17" w14:textId="77777777" w:rsidR="006F6378" w:rsidRPr="00C30686" w:rsidRDefault="006F6378" w:rsidP="0094020B">
            <w:pPr>
              <w:pStyle w:val="TAC"/>
              <w:rPr>
                <w:rFonts w:eastAsiaTheme="minorEastAsia"/>
              </w:rPr>
            </w:pPr>
            <w:r w:rsidRPr="00C30686">
              <w:rPr>
                <w:rFonts w:eastAsiaTheme="minorEastAsia"/>
              </w:rPr>
              <w:t>CA_n25A-n71A</w:t>
            </w:r>
          </w:p>
          <w:p w14:paraId="305E16D8" w14:textId="77777777" w:rsidR="006F6378" w:rsidRPr="00C30686" w:rsidRDefault="006F6378" w:rsidP="0094020B">
            <w:pPr>
              <w:pStyle w:val="TAC"/>
              <w:rPr>
                <w:rFonts w:eastAsiaTheme="minorEastAsia"/>
              </w:rPr>
            </w:pPr>
            <w:r w:rsidRPr="00C30686">
              <w:rPr>
                <w:rFonts w:eastAsiaTheme="minorEastAsia"/>
              </w:rPr>
              <w:t>CA_n66A-n71A</w:t>
            </w:r>
          </w:p>
        </w:tc>
        <w:tc>
          <w:tcPr>
            <w:tcW w:w="1259" w:type="dxa"/>
            <w:tcBorders>
              <w:top w:val="single" w:sz="4" w:space="0" w:color="auto"/>
              <w:left w:val="single" w:sz="4" w:space="0" w:color="auto"/>
              <w:bottom w:val="single" w:sz="4" w:space="0" w:color="auto"/>
              <w:right w:val="single" w:sz="4" w:space="0" w:color="auto"/>
            </w:tcBorders>
            <w:vAlign w:val="center"/>
          </w:tcPr>
          <w:p w14:paraId="249F2CDE" w14:textId="77777777" w:rsidR="006F6378" w:rsidRPr="00C30686" w:rsidRDefault="006F6378" w:rsidP="0094020B">
            <w:pPr>
              <w:pStyle w:val="TAC"/>
              <w:rPr>
                <w:rFonts w:eastAsiaTheme="minorEastAsia"/>
                <w:lang w:val="en-US"/>
              </w:rPr>
            </w:pPr>
            <w:r w:rsidRPr="00C30686">
              <w:rPr>
                <w:rFonts w:eastAsia="Yu Mincho"/>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098916AB" w14:textId="77777777" w:rsidR="006F6378" w:rsidRPr="00C30686" w:rsidRDefault="006F6378" w:rsidP="0094020B">
            <w:pPr>
              <w:pStyle w:val="TAC"/>
              <w:rPr>
                <w:rFonts w:ascii="Calibri" w:eastAsia="Yu Mincho" w:hAnsi="Calibri"/>
                <w:sz w:val="21"/>
                <w:lang w:val="en-US" w:eastAsia="zh-CN"/>
              </w:rPr>
            </w:pPr>
            <w:r w:rsidRPr="00C30686">
              <w:rPr>
                <w:rFonts w:eastAsiaTheme="minorEastAsia"/>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6B3765AD" w14:textId="77777777" w:rsidR="006F6378" w:rsidRPr="00C30686" w:rsidRDefault="006F6378" w:rsidP="0094020B">
            <w:pPr>
              <w:pStyle w:val="TAC"/>
              <w:rPr>
                <w:rFonts w:eastAsiaTheme="minorEastAsia" w:cs="Arial"/>
                <w:szCs w:val="18"/>
                <w:lang w:val="en-US" w:eastAsia="zh-CN"/>
              </w:rPr>
            </w:pPr>
            <w:r w:rsidRPr="00C30686">
              <w:rPr>
                <w:rFonts w:eastAsiaTheme="minorEastAsia"/>
                <w:lang w:val="en-US" w:eastAsia="zh-CN"/>
              </w:rPr>
              <w:t>0</w:t>
            </w:r>
          </w:p>
        </w:tc>
      </w:tr>
      <w:tr w:rsidR="006F6378" w:rsidRPr="00C30686" w14:paraId="2A5DA32A" w14:textId="77777777" w:rsidTr="004F423A">
        <w:trPr>
          <w:trHeight w:val="29"/>
        </w:trPr>
        <w:tc>
          <w:tcPr>
            <w:tcW w:w="2742" w:type="dxa"/>
            <w:tcBorders>
              <w:top w:val="nil"/>
              <w:left w:val="single" w:sz="4" w:space="0" w:color="auto"/>
              <w:bottom w:val="nil"/>
              <w:right w:val="single" w:sz="4" w:space="0" w:color="auto"/>
            </w:tcBorders>
            <w:vAlign w:val="center"/>
          </w:tcPr>
          <w:p w14:paraId="2B5F6DDA"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nil"/>
              <w:right w:val="single" w:sz="4" w:space="0" w:color="auto"/>
            </w:tcBorders>
            <w:vAlign w:val="center"/>
          </w:tcPr>
          <w:p w14:paraId="070611AD"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EE0C649" w14:textId="77777777" w:rsidR="006F6378" w:rsidRPr="00C30686" w:rsidRDefault="006F6378" w:rsidP="0094020B">
            <w:pPr>
              <w:pStyle w:val="TAC"/>
              <w:rPr>
                <w:rFonts w:eastAsiaTheme="minorEastAsia"/>
                <w:lang w:val="en-US"/>
              </w:rPr>
            </w:pPr>
            <w:r w:rsidRPr="00C30686">
              <w:rPr>
                <w:rFonts w:eastAsia="Yu Mincho"/>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602386FB" w14:textId="77777777" w:rsidR="006F6378" w:rsidRPr="00C30686" w:rsidRDefault="006F6378" w:rsidP="0094020B">
            <w:pPr>
              <w:pStyle w:val="TAC"/>
              <w:rPr>
                <w:rFonts w:ascii="Calibri" w:eastAsia="Yu Mincho" w:hAnsi="Calibri"/>
                <w:sz w:val="21"/>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4DFE2852" w14:textId="77777777" w:rsidR="006F6378" w:rsidRPr="00C30686" w:rsidRDefault="006F6378" w:rsidP="0094020B">
            <w:pPr>
              <w:pStyle w:val="TAC"/>
              <w:rPr>
                <w:rFonts w:eastAsiaTheme="minorEastAsia" w:cs="Arial"/>
                <w:szCs w:val="18"/>
                <w:lang w:val="en-US" w:eastAsia="zh-CN"/>
              </w:rPr>
            </w:pPr>
          </w:p>
        </w:tc>
      </w:tr>
      <w:tr w:rsidR="006F6378" w:rsidRPr="00C30686" w14:paraId="0CE7C985" w14:textId="77777777" w:rsidTr="004F423A">
        <w:trPr>
          <w:trHeight w:val="29"/>
        </w:trPr>
        <w:tc>
          <w:tcPr>
            <w:tcW w:w="2742" w:type="dxa"/>
            <w:tcBorders>
              <w:top w:val="nil"/>
              <w:left w:val="single" w:sz="4" w:space="0" w:color="auto"/>
              <w:bottom w:val="nil"/>
              <w:right w:val="single" w:sz="4" w:space="0" w:color="auto"/>
            </w:tcBorders>
            <w:vAlign w:val="center"/>
          </w:tcPr>
          <w:p w14:paraId="65493FC6"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single" w:sz="4" w:space="0" w:color="auto"/>
              <w:right w:val="single" w:sz="4" w:space="0" w:color="auto"/>
            </w:tcBorders>
            <w:vAlign w:val="center"/>
          </w:tcPr>
          <w:p w14:paraId="46206DA4"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51AF6D5" w14:textId="77777777" w:rsidR="006F6378" w:rsidRPr="00C30686" w:rsidRDefault="006F6378" w:rsidP="0094020B">
            <w:pPr>
              <w:pStyle w:val="TAC"/>
              <w:rPr>
                <w:rFonts w:eastAsiaTheme="minorEastAsia"/>
                <w:lang w:val="en-US"/>
              </w:rPr>
            </w:pPr>
            <w:r w:rsidRPr="00C30686">
              <w:rPr>
                <w:rFonts w:eastAsia="Yu Mincho"/>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567C2371" w14:textId="77777777" w:rsidR="006F6378" w:rsidRPr="00C30686" w:rsidRDefault="006F6378" w:rsidP="0094020B">
            <w:pPr>
              <w:pStyle w:val="TAC"/>
              <w:rPr>
                <w:rFonts w:ascii="Calibri" w:eastAsia="Yu Mincho" w:hAnsi="Calibri"/>
                <w:sz w:val="21"/>
                <w:lang w:val="en-US" w:eastAsia="zh-CN"/>
              </w:rPr>
            </w:pPr>
            <w:r w:rsidRPr="00C30686">
              <w:rPr>
                <w:rFonts w:eastAsiaTheme="minorEastAsia"/>
                <w:lang w:val="en-US" w:eastAsia="zh-CN" w:bidi="ar"/>
              </w:rPr>
              <w:t>CA_n71B_BCS2</w:t>
            </w:r>
          </w:p>
        </w:tc>
        <w:tc>
          <w:tcPr>
            <w:tcW w:w="2445" w:type="dxa"/>
            <w:tcBorders>
              <w:top w:val="nil"/>
              <w:left w:val="single" w:sz="4" w:space="0" w:color="auto"/>
              <w:bottom w:val="single" w:sz="4" w:space="0" w:color="auto"/>
              <w:right w:val="single" w:sz="4" w:space="0" w:color="auto"/>
            </w:tcBorders>
            <w:vAlign w:val="center"/>
          </w:tcPr>
          <w:p w14:paraId="73688CA0" w14:textId="77777777" w:rsidR="006F6378" w:rsidRPr="00C30686" w:rsidRDefault="006F6378" w:rsidP="0094020B">
            <w:pPr>
              <w:pStyle w:val="TAC"/>
              <w:rPr>
                <w:rFonts w:eastAsiaTheme="minorEastAsia" w:cs="Arial"/>
                <w:szCs w:val="18"/>
                <w:lang w:val="en-US" w:eastAsia="zh-CN"/>
              </w:rPr>
            </w:pPr>
          </w:p>
        </w:tc>
      </w:tr>
      <w:tr w:rsidR="006F6378" w:rsidRPr="00C30686" w14:paraId="11D5EFD4" w14:textId="77777777" w:rsidTr="004F423A">
        <w:trPr>
          <w:trHeight w:val="29"/>
        </w:trPr>
        <w:tc>
          <w:tcPr>
            <w:tcW w:w="2742" w:type="dxa"/>
            <w:tcBorders>
              <w:top w:val="nil"/>
              <w:left w:val="single" w:sz="4" w:space="0" w:color="auto"/>
              <w:bottom w:val="nil"/>
              <w:right w:val="single" w:sz="4" w:space="0" w:color="auto"/>
            </w:tcBorders>
            <w:vAlign w:val="center"/>
          </w:tcPr>
          <w:p w14:paraId="332A9C4E" w14:textId="77777777" w:rsidR="006F6378" w:rsidRPr="00C30686" w:rsidRDefault="006F6378" w:rsidP="0094020B">
            <w:pPr>
              <w:pStyle w:val="TAC"/>
              <w:rPr>
                <w:rFonts w:eastAsia="Yu Mincho"/>
                <w:lang w:val="en-US"/>
              </w:rPr>
            </w:pPr>
          </w:p>
        </w:tc>
        <w:tc>
          <w:tcPr>
            <w:tcW w:w="2785" w:type="dxa"/>
            <w:tcBorders>
              <w:top w:val="single" w:sz="4" w:space="0" w:color="auto"/>
              <w:left w:val="single" w:sz="4" w:space="0" w:color="auto"/>
              <w:bottom w:val="nil"/>
              <w:right w:val="single" w:sz="4" w:space="0" w:color="auto"/>
            </w:tcBorders>
            <w:vAlign w:val="center"/>
          </w:tcPr>
          <w:p w14:paraId="04BB1D87" w14:textId="77777777" w:rsidR="006F6378" w:rsidRPr="00C30686" w:rsidRDefault="006F6378" w:rsidP="0094020B">
            <w:pPr>
              <w:pStyle w:val="TAC"/>
              <w:rPr>
                <w:rFonts w:eastAsiaTheme="minorEastAsia"/>
              </w:rPr>
            </w:pPr>
            <w:r w:rsidRPr="00C30686">
              <w:rPr>
                <w:rFonts w:eastAsiaTheme="minorEastAsia"/>
              </w:rPr>
              <w:t>CA_n25A-n66A</w:t>
            </w:r>
          </w:p>
          <w:p w14:paraId="19687892" w14:textId="77777777" w:rsidR="006F6378" w:rsidRPr="00C30686" w:rsidRDefault="006F6378" w:rsidP="0094020B">
            <w:pPr>
              <w:pStyle w:val="TAC"/>
              <w:rPr>
                <w:rFonts w:eastAsiaTheme="minorEastAsia"/>
              </w:rPr>
            </w:pPr>
            <w:r w:rsidRPr="00C30686">
              <w:rPr>
                <w:rFonts w:eastAsiaTheme="minorEastAsia"/>
              </w:rPr>
              <w:t>CA_n25A-n71A</w:t>
            </w:r>
          </w:p>
          <w:p w14:paraId="57E6392D" w14:textId="77777777" w:rsidR="006F6378" w:rsidRPr="00C30686" w:rsidRDefault="006F6378" w:rsidP="0094020B">
            <w:pPr>
              <w:pStyle w:val="TAC"/>
              <w:rPr>
                <w:rFonts w:eastAsiaTheme="minorEastAsia"/>
                <w:lang w:val="en-US"/>
              </w:rPr>
            </w:pPr>
            <w:r w:rsidRPr="00C30686">
              <w:rPr>
                <w:rFonts w:eastAsiaTheme="minorEastAsia"/>
              </w:rPr>
              <w:t>CA_n66A-n71A</w:t>
            </w:r>
          </w:p>
        </w:tc>
        <w:tc>
          <w:tcPr>
            <w:tcW w:w="1259" w:type="dxa"/>
            <w:tcBorders>
              <w:top w:val="single" w:sz="4" w:space="0" w:color="auto"/>
              <w:left w:val="single" w:sz="4" w:space="0" w:color="auto"/>
              <w:bottom w:val="single" w:sz="4" w:space="0" w:color="auto"/>
              <w:right w:val="single" w:sz="4" w:space="0" w:color="auto"/>
            </w:tcBorders>
            <w:vAlign w:val="center"/>
          </w:tcPr>
          <w:p w14:paraId="362C5FC5" w14:textId="77777777" w:rsidR="006F6378" w:rsidRPr="00C30686" w:rsidRDefault="006F6378" w:rsidP="0094020B">
            <w:pPr>
              <w:pStyle w:val="TAC"/>
              <w:rPr>
                <w:rFonts w:eastAsia="Yu Mincho"/>
                <w:lang w:val="en-US"/>
              </w:rPr>
            </w:pPr>
            <w:r w:rsidRPr="00C30686">
              <w:rPr>
                <w:rFonts w:eastAsia="Yu Mincho"/>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5F62DC09"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n25 channel bandwidths in Table 5.3.5-1 </w:t>
            </w:r>
          </w:p>
        </w:tc>
        <w:tc>
          <w:tcPr>
            <w:tcW w:w="2445" w:type="dxa"/>
            <w:tcBorders>
              <w:top w:val="single" w:sz="4" w:space="0" w:color="auto"/>
              <w:left w:val="single" w:sz="4" w:space="0" w:color="auto"/>
              <w:bottom w:val="nil"/>
              <w:right w:val="single" w:sz="4" w:space="0" w:color="auto"/>
            </w:tcBorders>
            <w:vAlign w:val="center"/>
          </w:tcPr>
          <w:p w14:paraId="6EA02C71"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4 and 5</w:t>
            </w:r>
          </w:p>
        </w:tc>
      </w:tr>
      <w:tr w:rsidR="006F6378" w:rsidRPr="00C30686" w14:paraId="11929B18" w14:textId="77777777" w:rsidTr="004F423A">
        <w:trPr>
          <w:trHeight w:val="29"/>
        </w:trPr>
        <w:tc>
          <w:tcPr>
            <w:tcW w:w="2742" w:type="dxa"/>
            <w:tcBorders>
              <w:top w:val="nil"/>
              <w:left w:val="single" w:sz="4" w:space="0" w:color="auto"/>
              <w:bottom w:val="nil"/>
              <w:right w:val="single" w:sz="4" w:space="0" w:color="auto"/>
            </w:tcBorders>
            <w:vAlign w:val="center"/>
          </w:tcPr>
          <w:p w14:paraId="575E4665"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nil"/>
              <w:right w:val="single" w:sz="4" w:space="0" w:color="auto"/>
            </w:tcBorders>
            <w:vAlign w:val="center"/>
          </w:tcPr>
          <w:p w14:paraId="56BF7B3D"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AE7B83E" w14:textId="77777777" w:rsidR="006F6378" w:rsidRPr="00C30686" w:rsidRDefault="006F6378" w:rsidP="0094020B">
            <w:pPr>
              <w:pStyle w:val="TAC"/>
              <w:rPr>
                <w:rFonts w:eastAsia="Yu Mincho"/>
                <w:lang w:val="en-US"/>
              </w:rPr>
            </w:pPr>
            <w:r w:rsidRPr="00C30686">
              <w:rPr>
                <w:rFonts w:eastAsia="Yu Mincho"/>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7693D745"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n66 channel bandwidths in Table 5.3.5-1 </w:t>
            </w:r>
          </w:p>
        </w:tc>
        <w:tc>
          <w:tcPr>
            <w:tcW w:w="2445" w:type="dxa"/>
            <w:tcBorders>
              <w:top w:val="nil"/>
              <w:left w:val="single" w:sz="4" w:space="0" w:color="auto"/>
              <w:bottom w:val="nil"/>
              <w:right w:val="single" w:sz="4" w:space="0" w:color="auto"/>
            </w:tcBorders>
            <w:vAlign w:val="center"/>
          </w:tcPr>
          <w:p w14:paraId="20B66D7A" w14:textId="77777777" w:rsidR="006F6378" w:rsidRPr="00C30686" w:rsidRDefault="006F6378" w:rsidP="0094020B">
            <w:pPr>
              <w:pStyle w:val="TAC"/>
              <w:rPr>
                <w:rFonts w:eastAsiaTheme="minorEastAsia" w:cs="Arial"/>
                <w:szCs w:val="18"/>
                <w:lang w:val="en-US" w:eastAsia="zh-CN"/>
              </w:rPr>
            </w:pPr>
          </w:p>
        </w:tc>
      </w:tr>
      <w:tr w:rsidR="006F6378" w:rsidRPr="00C30686" w14:paraId="3CD73D03"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0549CEB"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single" w:sz="4" w:space="0" w:color="auto"/>
              <w:right w:val="single" w:sz="4" w:space="0" w:color="auto"/>
            </w:tcBorders>
            <w:vAlign w:val="center"/>
          </w:tcPr>
          <w:p w14:paraId="0914BBDD"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B77D49D" w14:textId="77777777" w:rsidR="006F6378" w:rsidRPr="00C30686" w:rsidRDefault="006F6378" w:rsidP="0094020B">
            <w:pPr>
              <w:pStyle w:val="TAC"/>
              <w:rPr>
                <w:rFonts w:eastAsia="Yu Mincho"/>
                <w:lang w:val="en-US"/>
              </w:rPr>
            </w:pPr>
            <w:r w:rsidRPr="00C30686">
              <w:rPr>
                <w:rFonts w:eastAsia="Yu Mincho"/>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3F24883E"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CA_n71B BCS 4 and 5</w:t>
            </w:r>
          </w:p>
        </w:tc>
        <w:tc>
          <w:tcPr>
            <w:tcW w:w="2445" w:type="dxa"/>
            <w:tcBorders>
              <w:top w:val="nil"/>
              <w:left w:val="single" w:sz="4" w:space="0" w:color="auto"/>
              <w:bottom w:val="single" w:sz="4" w:space="0" w:color="auto"/>
              <w:right w:val="single" w:sz="4" w:space="0" w:color="auto"/>
            </w:tcBorders>
            <w:vAlign w:val="center"/>
          </w:tcPr>
          <w:p w14:paraId="778B7A14" w14:textId="77777777" w:rsidR="006F6378" w:rsidRPr="00C30686" w:rsidRDefault="006F6378" w:rsidP="0094020B">
            <w:pPr>
              <w:pStyle w:val="TAC"/>
              <w:rPr>
                <w:rFonts w:eastAsiaTheme="minorEastAsia" w:cs="Arial"/>
                <w:szCs w:val="18"/>
                <w:lang w:val="en-US" w:eastAsia="zh-CN"/>
              </w:rPr>
            </w:pPr>
          </w:p>
        </w:tc>
      </w:tr>
      <w:tr w:rsidR="006F6378" w:rsidRPr="00C30686" w14:paraId="53F89A51"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84C7DB9" w14:textId="77777777" w:rsidR="006F6378" w:rsidRPr="00C30686" w:rsidRDefault="006F6378" w:rsidP="0094020B">
            <w:pPr>
              <w:pStyle w:val="TAC"/>
              <w:rPr>
                <w:rFonts w:eastAsia="Yu Mincho"/>
                <w:lang w:val="en-US"/>
              </w:rPr>
            </w:pPr>
            <w:r w:rsidRPr="00C30686">
              <w:rPr>
                <w:rFonts w:eastAsia="Yu Mincho"/>
                <w:lang w:val="en-US"/>
              </w:rPr>
              <w:t>CA_n25A-n66A-n71(2A)</w:t>
            </w:r>
          </w:p>
        </w:tc>
        <w:tc>
          <w:tcPr>
            <w:tcW w:w="2785" w:type="dxa"/>
            <w:tcBorders>
              <w:top w:val="single" w:sz="4" w:space="0" w:color="auto"/>
              <w:left w:val="single" w:sz="4" w:space="0" w:color="auto"/>
              <w:bottom w:val="nil"/>
              <w:right w:val="single" w:sz="4" w:space="0" w:color="auto"/>
            </w:tcBorders>
            <w:vAlign w:val="center"/>
          </w:tcPr>
          <w:p w14:paraId="197FEFB0" w14:textId="77777777" w:rsidR="006F6378" w:rsidRPr="00C30686" w:rsidRDefault="006F6378" w:rsidP="0094020B">
            <w:pPr>
              <w:pStyle w:val="TAC"/>
              <w:rPr>
                <w:rFonts w:eastAsiaTheme="minorEastAsia"/>
              </w:rPr>
            </w:pPr>
            <w:r w:rsidRPr="00C30686">
              <w:rPr>
                <w:rFonts w:eastAsiaTheme="minorEastAsia"/>
              </w:rPr>
              <w:t>CA_n25A-n66A</w:t>
            </w:r>
          </w:p>
          <w:p w14:paraId="5C1ADF5E" w14:textId="77777777" w:rsidR="006F6378" w:rsidRPr="00C30686" w:rsidRDefault="006F6378" w:rsidP="0094020B">
            <w:pPr>
              <w:pStyle w:val="TAC"/>
              <w:rPr>
                <w:rFonts w:eastAsiaTheme="minorEastAsia"/>
              </w:rPr>
            </w:pPr>
            <w:r w:rsidRPr="00C30686">
              <w:rPr>
                <w:rFonts w:eastAsiaTheme="minorEastAsia"/>
              </w:rPr>
              <w:t>CA_n25A-n71A</w:t>
            </w:r>
          </w:p>
          <w:p w14:paraId="0DF80E57" w14:textId="77777777" w:rsidR="006F6378" w:rsidRPr="00C30686" w:rsidRDefault="006F6378" w:rsidP="0094020B">
            <w:pPr>
              <w:pStyle w:val="TAC"/>
              <w:rPr>
                <w:rFonts w:eastAsiaTheme="minorEastAsia"/>
                <w:lang w:val="en-US"/>
              </w:rPr>
            </w:pPr>
            <w:r w:rsidRPr="00C30686">
              <w:rPr>
                <w:rFonts w:eastAsiaTheme="minorEastAsia"/>
              </w:rPr>
              <w:t>CA_n66A-n71A</w:t>
            </w:r>
          </w:p>
        </w:tc>
        <w:tc>
          <w:tcPr>
            <w:tcW w:w="1259" w:type="dxa"/>
            <w:tcBorders>
              <w:top w:val="single" w:sz="4" w:space="0" w:color="auto"/>
              <w:left w:val="single" w:sz="4" w:space="0" w:color="auto"/>
              <w:bottom w:val="single" w:sz="4" w:space="0" w:color="auto"/>
              <w:right w:val="single" w:sz="4" w:space="0" w:color="auto"/>
            </w:tcBorders>
            <w:vAlign w:val="center"/>
          </w:tcPr>
          <w:p w14:paraId="004AD662" w14:textId="77777777" w:rsidR="006F6378" w:rsidRPr="00C30686" w:rsidRDefault="006F6378" w:rsidP="0094020B">
            <w:pPr>
              <w:pStyle w:val="TAC"/>
              <w:rPr>
                <w:rFonts w:eastAsiaTheme="minorEastAsia"/>
                <w:lang w:val="en-US"/>
              </w:rPr>
            </w:pPr>
            <w:r w:rsidRPr="00C30686">
              <w:rPr>
                <w:rFonts w:eastAsia="Yu Mincho"/>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520F189C" w14:textId="77777777" w:rsidR="006F6378" w:rsidRPr="00C30686" w:rsidRDefault="006F6378" w:rsidP="0094020B">
            <w:pPr>
              <w:pStyle w:val="TAC"/>
              <w:rPr>
                <w:rFonts w:ascii="Calibri" w:eastAsia="Yu Mincho" w:hAnsi="Calibri"/>
                <w:sz w:val="21"/>
                <w:lang w:val="en-US" w:eastAsia="zh-CN"/>
              </w:rPr>
            </w:pPr>
            <w:r w:rsidRPr="00C30686">
              <w:rPr>
                <w:rFonts w:eastAsiaTheme="minorEastAsia"/>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282FFC8E" w14:textId="77777777" w:rsidR="006F6378" w:rsidRPr="00C30686" w:rsidRDefault="006F6378" w:rsidP="0094020B">
            <w:pPr>
              <w:pStyle w:val="TAC"/>
              <w:rPr>
                <w:rFonts w:eastAsiaTheme="minorEastAsia" w:cs="Arial"/>
                <w:szCs w:val="18"/>
                <w:lang w:val="en-US" w:eastAsia="zh-CN"/>
              </w:rPr>
            </w:pPr>
            <w:r w:rsidRPr="00C30686">
              <w:rPr>
                <w:rFonts w:eastAsiaTheme="minorEastAsia"/>
                <w:lang w:val="en-US" w:eastAsia="zh-CN"/>
              </w:rPr>
              <w:t>0</w:t>
            </w:r>
          </w:p>
        </w:tc>
      </w:tr>
      <w:tr w:rsidR="006F6378" w:rsidRPr="00C30686" w14:paraId="78A24FB5" w14:textId="77777777" w:rsidTr="004F423A">
        <w:trPr>
          <w:trHeight w:val="29"/>
        </w:trPr>
        <w:tc>
          <w:tcPr>
            <w:tcW w:w="2742" w:type="dxa"/>
            <w:tcBorders>
              <w:top w:val="nil"/>
              <w:left w:val="single" w:sz="4" w:space="0" w:color="auto"/>
              <w:bottom w:val="nil"/>
              <w:right w:val="single" w:sz="4" w:space="0" w:color="auto"/>
            </w:tcBorders>
            <w:vAlign w:val="center"/>
          </w:tcPr>
          <w:p w14:paraId="03450140"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nil"/>
              <w:right w:val="single" w:sz="4" w:space="0" w:color="auto"/>
            </w:tcBorders>
            <w:vAlign w:val="center"/>
          </w:tcPr>
          <w:p w14:paraId="094DB657"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558E308" w14:textId="77777777" w:rsidR="006F6378" w:rsidRPr="00C30686" w:rsidRDefault="006F6378" w:rsidP="0094020B">
            <w:pPr>
              <w:pStyle w:val="TAC"/>
              <w:rPr>
                <w:rFonts w:eastAsiaTheme="minorEastAsia"/>
                <w:lang w:val="en-US"/>
              </w:rPr>
            </w:pPr>
            <w:r w:rsidRPr="00C30686">
              <w:rPr>
                <w:rFonts w:eastAsia="Yu Mincho"/>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3E0A4F96" w14:textId="77777777" w:rsidR="006F6378" w:rsidRPr="00C30686" w:rsidRDefault="006F6378" w:rsidP="0094020B">
            <w:pPr>
              <w:pStyle w:val="TAC"/>
              <w:rPr>
                <w:rFonts w:ascii="Calibri" w:eastAsia="Yu Mincho" w:hAnsi="Calibri"/>
                <w:sz w:val="21"/>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2C9C0616" w14:textId="77777777" w:rsidR="006F6378" w:rsidRPr="00C30686" w:rsidRDefault="006F6378" w:rsidP="0094020B">
            <w:pPr>
              <w:pStyle w:val="TAC"/>
              <w:rPr>
                <w:rFonts w:eastAsiaTheme="minorEastAsia" w:cs="Arial"/>
                <w:szCs w:val="18"/>
                <w:lang w:val="en-US" w:eastAsia="zh-CN"/>
              </w:rPr>
            </w:pPr>
          </w:p>
        </w:tc>
      </w:tr>
      <w:tr w:rsidR="006F6378" w:rsidRPr="00C30686" w14:paraId="369ED6EC" w14:textId="77777777" w:rsidTr="004F423A">
        <w:trPr>
          <w:trHeight w:val="29"/>
        </w:trPr>
        <w:tc>
          <w:tcPr>
            <w:tcW w:w="2742" w:type="dxa"/>
            <w:tcBorders>
              <w:top w:val="nil"/>
              <w:left w:val="single" w:sz="4" w:space="0" w:color="auto"/>
              <w:bottom w:val="nil"/>
              <w:right w:val="single" w:sz="4" w:space="0" w:color="auto"/>
            </w:tcBorders>
            <w:vAlign w:val="center"/>
          </w:tcPr>
          <w:p w14:paraId="05D8CB2B"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single" w:sz="4" w:space="0" w:color="auto"/>
              <w:right w:val="single" w:sz="4" w:space="0" w:color="auto"/>
            </w:tcBorders>
            <w:vAlign w:val="center"/>
          </w:tcPr>
          <w:p w14:paraId="68F6E033"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203EB7A" w14:textId="77777777" w:rsidR="006F6378" w:rsidRPr="00C30686" w:rsidRDefault="006F6378" w:rsidP="0094020B">
            <w:pPr>
              <w:pStyle w:val="TAC"/>
              <w:rPr>
                <w:rFonts w:eastAsiaTheme="minorEastAsia"/>
                <w:lang w:val="en-US"/>
              </w:rPr>
            </w:pPr>
            <w:r w:rsidRPr="00C30686">
              <w:rPr>
                <w:rFonts w:eastAsia="Yu Mincho"/>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4B6D9730" w14:textId="77777777" w:rsidR="006F6378" w:rsidRPr="00C30686" w:rsidRDefault="006F6378" w:rsidP="0094020B">
            <w:pPr>
              <w:pStyle w:val="TAC"/>
              <w:rPr>
                <w:rFonts w:ascii="Calibri" w:eastAsia="Yu Mincho" w:hAnsi="Calibri"/>
                <w:sz w:val="21"/>
                <w:lang w:val="en-US" w:eastAsia="zh-CN"/>
              </w:rPr>
            </w:pPr>
            <w:r w:rsidRPr="00C30686">
              <w:rPr>
                <w:rFonts w:eastAsiaTheme="minorEastAsia"/>
                <w:lang w:val="en-US" w:eastAsia="zh-CN" w:bidi="ar"/>
              </w:rPr>
              <w:t>CA_n71(2A)_BCS0</w:t>
            </w:r>
          </w:p>
        </w:tc>
        <w:tc>
          <w:tcPr>
            <w:tcW w:w="2445" w:type="dxa"/>
            <w:tcBorders>
              <w:top w:val="nil"/>
              <w:left w:val="single" w:sz="4" w:space="0" w:color="auto"/>
              <w:bottom w:val="single" w:sz="4" w:space="0" w:color="auto"/>
              <w:right w:val="single" w:sz="4" w:space="0" w:color="auto"/>
            </w:tcBorders>
            <w:vAlign w:val="center"/>
          </w:tcPr>
          <w:p w14:paraId="464DED8B" w14:textId="77777777" w:rsidR="006F6378" w:rsidRPr="00C30686" w:rsidRDefault="006F6378" w:rsidP="0094020B">
            <w:pPr>
              <w:pStyle w:val="TAC"/>
              <w:rPr>
                <w:rFonts w:eastAsiaTheme="minorEastAsia" w:cs="Arial"/>
                <w:szCs w:val="18"/>
                <w:lang w:val="en-US" w:eastAsia="zh-CN"/>
              </w:rPr>
            </w:pPr>
          </w:p>
        </w:tc>
      </w:tr>
      <w:tr w:rsidR="006F6378" w:rsidRPr="00C30686" w14:paraId="45C3B7A9" w14:textId="77777777" w:rsidTr="004F423A">
        <w:trPr>
          <w:trHeight w:val="29"/>
        </w:trPr>
        <w:tc>
          <w:tcPr>
            <w:tcW w:w="2742" w:type="dxa"/>
            <w:tcBorders>
              <w:top w:val="nil"/>
              <w:left w:val="single" w:sz="4" w:space="0" w:color="auto"/>
              <w:bottom w:val="nil"/>
              <w:right w:val="single" w:sz="4" w:space="0" w:color="auto"/>
            </w:tcBorders>
            <w:vAlign w:val="center"/>
          </w:tcPr>
          <w:p w14:paraId="06A7E505" w14:textId="77777777" w:rsidR="006F6378" w:rsidRPr="00C30686" w:rsidRDefault="006F6378" w:rsidP="0094020B">
            <w:pPr>
              <w:pStyle w:val="TAC"/>
              <w:rPr>
                <w:rFonts w:eastAsia="Yu Mincho"/>
                <w:lang w:val="en-US"/>
              </w:rPr>
            </w:pPr>
          </w:p>
        </w:tc>
        <w:tc>
          <w:tcPr>
            <w:tcW w:w="2785" w:type="dxa"/>
            <w:tcBorders>
              <w:top w:val="single" w:sz="4" w:space="0" w:color="auto"/>
              <w:left w:val="single" w:sz="4" w:space="0" w:color="auto"/>
              <w:bottom w:val="nil"/>
              <w:right w:val="single" w:sz="4" w:space="0" w:color="auto"/>
            </w:tcBorders>
            <w:vAlign w:val="center"/>
          </w:tcPr>
          <w:p w14:paraId="720996A7" w14:textId="77777777" w:rsidR="006F6378" w:rsidRPr="00C30686" w:rsidRDefault="006F6378" w:rsidP="0094020B">
            <w:pPr>
              <w:pStyle w:val="TAC"/>
              <w:rPr>
                <w:rFonts w:eastAsiaTheme="minorEastAsia"/>
              </w:rPr>
            </w:pPr>
            <w:r w:rsidRPr="00C30686">
              <w:rPr>
                <w:rFonts w:eastAsiaTheme="minorEastAsia"/>
              </w:rPr>
              <w:t>CA_n25A-n66A</w:t>
            </w:r>
          </w:p>
          <w:p w14:paraId="74E57A74" w14:textId="77777777" w:rsidR="006F6378" w:rsidRPr="00C30686" w:rsidRDefault="006F6378" w:rsidP="0094020B">
            <w:pPr>
              <w:pStyle w:val="TAC"/>
              <w:rPr>
                <w:rFonts w:eastAsiaTheme="minorEastAsia"/>
              </w:rPr>
            </w:pPr>
            <w:r w:rsidRPr="00C30686">
              <w:rPr>
                <w:rFonts w:eastAsiaTheme="minorEastAsia"/>
              </w:rPr>
              <w:t>CA_n25A-n71A</w:t>
            </w:r>
          </w:p>
          <w:p w14:paraId="2297A2A9" w14:textId="77777777" w:rsidR="006F6378" w:rsidRPr="00C30686" w:rsidRDefault="006F6378" w:rsidP="0094020B">
            <w:pPr>
              <w:pStyle w:val="TAC"/>
              <w:rPr>
                <w:rFonts w:eastAsiaTheme="minorEastAsia"/>
                <w:lang w:val="en-US"/>
              </w:rPr>
            </w:pPr>
            <w:r w:rsidRPr="00C30686">
              <w:rPr>
                <w:rFonts w:eastAsiaTheme="minorEastAsia"/>
              </w:rPr>
              <w:t>CA_n66A-n71A</w:t>
            </w:r>
          </w:p>
        </w:tc>
        <w:tc>
          <w:tcPr>
            <w:tcW w:w="1259" w:type="dxa"/>
            <w:tcBorders>
              <w:top w:val="single" w:sz="4" w:space="0" w:color="auto"/>
              <w:left w:val="single" w:sz="4" w:space="0" w:color="auto"/>
              <w:bottom w:val="single" w:sz="4" w:space="0" w:color="auto"/>
              <w:right w:val="single" w:sz="4" w:space="0" w:color="auto"/>
            </w:tcBorders>
            <w:vAlign w:val="center"/>
          </w:tcPr>
          <w:p w14:paraId="2E48043D" w14:textId="77777777" w:rsidR="006F6378" w:rsidRPr="00C30686" w:rsidRDefault="006F6378" w:rsidP="0094020B">
            <w:pPr>
              <w:pStyle w:val="TAC"/>
              <w:rPr>
                <w:rFonts w:eastAsia="Yu Mincho"/>
                <w:lang w:val="en-US"/>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1BD75FA5"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n25 channel bandwidths in Table 5.3.5-1 </w:t>
            </w:r>
          </w:p>
        </w:tc>
        <w:tc>
          <w:tcPr>
            <w:tcW w:w="2445" w:type="dxa"/>
            <w:tcBorders>
              <w:top w:val="single" w:sz="4" w:space="0" w:color="auto"/>
              <w:left w:val="single" w:sz="4" w:space="0" w:color="auto"/>
              <w:bottom w:val="nil"/>
              <w:right w:val="single" w:sz="4" w:space="0" w:color="auto"/>
            </w:tcBorders>
            <w:vAlign w:val="center"/>
          </w:tcPr>
          <w:p w14:paraId="307CFB5C"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4 and 5</w:t>
            </w:r>
          </w:p>
        </w:tc>
      </w:tr>
      <w:tr w:rsidR="006F6378" w:rsidRPr="00C30686" w14:paraId="2CE75EDB" w14:textId="77777777" w:rsidTr="004F423A">
        <w:trPr>
          <w:trHeight w:val="29"/>
        </w:trPr>
        <w:tc>
          <w:tcPr>
            <w:tcW w:w="2742" w:type="dxa"/>
            <w:tcBorders>
              <w:top w:val="nil"/>
              <w:left w:val="single" w:sz="4" w:space="0" w:color="auto"/>
              <w:bottom w:val="nil"/>
              <w:right w:val="single" w:sz="4" w:space="0" w:color="auto"/>
            </w:tcBorders>
            <w:vAlign w:val="center"/>
          </w:tcPr>
          <w:p w14:paraId="0069B3ED"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nil"/>
              <w:right w:val="single" w:sz="4" w:space="0" w:color="auto"/>
            </w:tcBorders>
            <w:vAlign w:val="center"/>
          </w:tcPr>
          <w:p w14:paraId="7228434B"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DAA76EE" w14:textId="77777777" w:rsidR="006F6378" w:rsidRPr="00C30686" w:rsidRDefault="006F6378" w:rsidP="0094020B">
            <w:pPr>
              <w:pStyle w:val="TAC"/>
              <w:rPr>
                <w:rFonts w:eastAsia="Yu Mincho"/>
                <w:lang w:val="en-US"/>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5FA152DD"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n66 channel bandwidths in Table 5.3.5-1 </w:t>
            </w:r>
          </w:p>
        </w:tc>
        <w:tc>
          <w:tcPr>
            <w:tcW w:w="2445" w:type="dxa"/>
            <w:tcBorders>
              <w:top w:val="nil"/>
              <w:left w:val="single" w:sz="4" w:space="0" w:color="auto"/>
              <w:bottom w:val="nil"/>
              <w:right w:val="single" w:sz="4" w:space="0" w:color="auto"/>
            </w:tcBorders>
            <w:vAlign w:val="center"/>
          </w:tcPr>
          <w:p w14:paraId="4AF4D049" w14:textId="77777777" w:rsidR="006F6378" w:rsidRPr="00C30686" w:rsidRDefault="006F6378" w:rsidP="0094020B">
            <w:pPr>
              <w:pStyle w:val="TAC"/>
              <w:rPr>
                <w:rFonts w:eastAsiaTheme="minorEastAsia" w:cs="Arial"/>
                <w:szCs w:val="18"/>
                <w:lang w:val="en-US" w:eastAsia="zh-CN"/>
              </w:rPr>
            </w:pPr>
          </w:p>
        </w:tc>
      </w:tr>
      <w:tr w:rsidR="006F6378" w:rsidRPr="00C30686" w14:paraId="227EA480"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32EC556" w14:textId="77777777" w:rsidR="006F6378" w:rsidRPr="00C30686" w:rsidRDefault="006F6378" w:rsidP="0094020B">
            <w:pPr>
              <w:pStyle w:val="TAC"/>
              <w:rPr>
                <w:rFonts w:eastAsia="Yu Mincho"/>
                <w:lang w:val="en-US"/>
              </w:rPr>
            </w:pPr>
          </w:p>
        </w:tc>
        <w:tc>
          <w:tcPr>
            <w:tcW w:w="2785" w:type="dxa"/>
            <w:tcBorders>
              <w:top w:val="nil"/>
              <w:left w:val="single" w:sz="4" w:space="0" w:color="auto"/>
              <w:bottom w:val="single" w:sz="4" w:space="0" w:color="auto"/>
              <w:right w:val="single" w:sz="4" w:space="0" w:color="auto"/>
            </w:tcBorders>
            <w:vAlign w:val="center"/>
          </w:tcPr>
          <w:p w14:paraId="74553C8C"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500AB91" w14:textId="77777777" w:rsidR="006F6378" w:rsidRPr="00C30686" w:rsidRDefault="006F6378" w:rsidP="0094020B">
            <w:pPr>
              <w:pStyle w:val="TAC"/>
              <w:rPr>
                <w:rFonts w:eastAsia="Yu Mincho"/>
                <w:lang w:val="en-US"/>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05C291F3"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CA_n71(2A) BCS 4 and 5</w:t>
            </w:r>
          </w:p>
        </w:tc>
        <w:tc>
          <w:tcPr>
            <w:tcW w:w="2445" w:type="dxa"/>
            <w:tcBorders>
              <w:top w:val="nil"/>
              <w:left w:val="single" w:sz="4" w:space="0" w:color="auto"/>
              <w:bottom w:val="single" w:sz="4" w:space="0" w:color="auto"/>
              <w:right w:val="single" w:sz="4" w:space="0" w:color="auto"/>
            </w:tcBorders>
            <w:vAlign w:val="center"/>
          </w:tcPr>
          <w:p w14:paraId="1465DA91" w14:textId="77777777" w:rsidR="006F6378" w:rsidRPr="00C30686" w:rsidRDefault="006F6378" w:rsidP="0094020B">
            <w:pPr>
              <w:pStyle w:val="TAC"/>
              <w:rPr>
                <w:rFonts w:eastAsiaTheme="minorEastAsia" w:cs="Arial"/>
                <w:szCs w:val="18"/>
                <w:lang w:val="en-US" w:eastAsia="zh-CN"/>
              </w:rPr>
            </w:pPr>
          </w:p>
        </w:tc>
      </w:tr>
      <w:tr w:rsidR="006F6378" w:rsidRPr="00C30686" w14:paraId="6940B490"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F798256" w14:textId="77777777" w:rsidR="006F6378" w:rsidRPr="00C30686" w:rsidRDefault="006F6378" w:rsidP="0094020B">
            <w:pPr>
              <w:pStyle w:val="TAC"/>
              <w:rPr>
                <w:rFonts w:eastAsiaTheme="minorEastAsia"/>
                <w:lang w:val="en-US"/>
              </w:rPr>
            </w:pPr>
            <w:r w:rsidRPr="00C30686">
              <w:rPr>
                <w:rFonts w:eastAsia="Yu Mincho"/>
                <w:lang w:val="en-US"/>
              </w:rPr>
              <w:t>CA_n25A-n66(2A)-n71A</w:t>
            </w:r>
          </w:p>
        </w:tc>
        <w:tc>
          <w:tcPr>
            <w:tcW w:w="2785" w:type="dxa"/>
            <w:tcBorders>
              <w:top w:val="single" w:sz="4" w:space="0" w:color="auto"/>
              <w:left w:val="single" w:sz="4" w:space="0" w:color="auto"/>
              <w:bottom w:val="nil"/>
              <w:right w:val="single" w:sz="4" w:space="0" w:color="auto"/>
            </w:tcBorders>
            <w:vAlign w:val="center"/>
          </w:tcPr>
          <w:p w14:paraId="238A1428" w14:textId="77777777" w:rsidR="006F6378" w:rsidRPr="00C30686" w:rsidRDefault="006F6378" w:rsidP="0094020B">
            <w:pPr>
              <w:pStyle w:val="TAC"/>
              <w:rPr>
                <w:rFonts w:eastAsiaTheme="minorEastAsia"/>
                <w:lang w:val="en-US"/>
              </w:rPr>
            </w:pPr>
            <w:r w:rsidRPr="00C30686">
              <w:rPr>
                <w:rFonts w:eastAsiaTheme="minorEastAsia"/>
                <w:lang w:val="en-US"/>
              </w:rPr>
              <w:t>CA_n25A-n66A</w:t>
            </w:r>
          </w:p>
          <w:p w14:paraId="03340034" w14:textId="77777777" w:rsidR="006F6378" w:rsidRPr="00C30686" w:rsidRDefault="006F6378" w:rsidP="0094020B">
            <w:pPr>
              <w:pStyle w:val="TAC"/>
              <w:rPr>
                <w:rFonts w:eastAsiaTheme="minorEastAsia"/>
                <w:lang w:val="en-US"/>
              </w:rPr>
            </w:pPr>
            <w:r w:rsidRPr="00C30686">
              <w:rPr>
                <w:rFonts w:eastAsiaTheme="minorEastAsia"/>
                <w:lang w:val="en-US"/>
              </w:rPr>
              <w:t>CA_n25A-n71A</w:t>
            </w:r>
          </w:p>
          <w:p w14:paraId="7CF86ACF" w14:textId="77777777" w:rsidR="006F6378" w:rsidRPr="00C30686" w:rsidRDefault="006F6378" w:rsidP="0094020B">
            <w:pPr>
              <w:pStyle w:val="TAC"/>
              <w:rPr>
                <w:rFonts w:eastAsiaTheme="minorEastAsia"/>
                <w:szCs w:val="18"/>
                <w:lang w:val="en-US"/>
              </w:rPr>
            </w:pPr>
            <w:r w:rsidRPr="00C30686">
              <w:rPr>
                <w:rFonts w:eastAsiaTheme="minorEastAsia"/>
                <w:lang w:val="en-US"/>
              </w:rPr>
              <w:t>CA_n66A-n71A</w:t>
            </w:r>
          </w:p>
        </w:tc>
        <w:tc>
          <w:tcPr>
            <w:tcW w:w="1259" w:type="dxa"/>
            <w:tcBorders>
              <w:top w:val="single" w:sz="4" w:space="0" w:color="auto"/>
              <w:left w:val="single" w:sz="4" w:space="0" w:color="auto"/>
              <w:bottom w:val="single" w:sz="4" w:space="0" w:color="auto"/>
              <w:right w:val="single" w:sz="4" w:space="0" w:color="auto"/>
            </w:tcBorders>
            <w:vAlign w:val="center"/>
          </w:tcPr>
          <w:p w14:paraId="61266F93" w14:textId="77777777" w:rsidR="006F6378" w:rsidRPr="00C30686" w:rsidRDefault="006F6378" w:rsidP="0094020B">
            <w:pPr>
              <w:pStyle w:val="TAC"/>
              <w:rPr>
                <w:rFonts w:eastAsiaTheme="minorEastAsia"/>
                <w:lang w:val="en-US"/>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1A934C39"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1FDFD6D0"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0</w:t>
            </w:r>
          </w:p>
        </w:tc>
      </w:tr>
      <w:tr w:rsidR="006F6378" w:rsidRPr="00C30686" w14:paraId="7BAC7EEC" w14:textId="77777777" w:rsidTr="004F423A">
        <w:trPr>
          <w:trHeight w:val="29"/>
        </w:trPr>
        <w:tc>
          <w:tcPr>
            <w:tcW w:w="2742" w:type="dxa"/>
            <w:tcBorders>
              <w:top w:val="nil"/>
              <w:left w:val="single" w:sz="4" w:space="0" w:color="auto"/>
              <w:bottom w:val="nil"/>
              <w:right w:val="single" w:sz="4" w:space="0" w:color="auto"/>
            </w:tcBorders>
            <w:vAlign w:val="center"/>
          </w:tcPr>
          <w:p w14:paraId="725BF1B2"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4C541D65" w14:textId="77777777" w:rsidR="006F6378" w:rsidRPr="00C30686" w:rsidRDefault="006F6378" w:rsidP="0094020B">
            <w:pPr>
              <w:pStyle w:val="TAC"/>
              <w:rPr>
                <w:rFonts w:eastAsiaTheme="minorEastAsia"/>
                <w:szCs w:val="18"/>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1F87C8A" w14:textId="77777777" w:rsidR="006F6378" w:rsidRPr="00C30686" w:rsidRDefault="006F6378" w:rsidP="0094020B">
            <w:pPr>
              <w:pStyle w:val="TAC"/>
              <w:rPr>
                <w:rFonts w:eastAsiaTheme="minorEastAsia"/>
                <w:lang w:val="en-US"/>
              </w:rPr>
            </w:pPr>
            <w:r w:rsidRPr="00C30686">
              <w:rPr>
                <w:rFonts w:eastAsiaTheme="minorEastAsia"/>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44CE9399"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CA_n66(2A)_BCS1</w:t>
            </w:r>
          </w:p>
        </w:tc>
        <w:tc>
          <w:tcPr>
            <w:tcW w:w="2445" w:type="dxa"/>
            <w:tcBorders>
              <w:top w:val="nil"/>
              <w:left w:val="single" w:sz="4" w:space="0" w:color="auto"/>
              <w:bottom w:val="nil"/>
              <w:right w:val="single" w:sz="4" w:space="0" w:color="auto"/>
            </w:tcBorders>
            <w:vAlign w:val="center"/>
          </w:tcPr>
          <w:p w14:paraId="440129C7" w14:textId="77777777" w:rsidR="006F6378" w:rsidRPr="00C30686" w:rsidRDefault="006F6378" w:rsidP="0094020B">
            <w:pPr>
              <w:pStyle w:val="TAC"/>
              <w:rPr>
                <w:rFonts w:eastAsiaTheme="minorEastAsia" w:cs="Arial"/>
                <w:szCs w:val="18"/>
                <w:lang w:val="en-US" w:eastAsia="zh-CN"/>
              </w:rPr>
            </w:pPr>
          </w:p>
        </w:tc>
      </w:tr>
      <w:tr w:rsidR="006F6378" w:rsidRPr="00C30686" w14:paraId="26314667" w14:textId="77777777" w:rsidTr="004F423A">
        <w:trPr>
          <w:trHeight w:val="29"/>
        </w:trPr>
        <w:tc>
          <w:tcPr>
            <w:tcW w:w="2742" w:type="dxa"/>
            <w:tcBorders>
              <w:top w:val="nil"/>
              <w:left w:val="single" w:sz="4" w:space="0" w:color="auto"/>
              <w:bottom w:val="nil"/>
              <w:right w:val="single" w:sz="4" w:space="0" w:color="auto"/>
            </w:tcBorders>
            <w:vAlign w:val="center"/>
          </w:tcPr>
          <w:p w14:paraId="238E1674"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1D001737" w14:textId="77777777" w:rsidR="006F6378" w:rsidRPr="00C30686" w:rsidRDefault="006F6378" w:rsidP="0094020B">
            <w:pPr>
              <w:pStyle w:val="TAC"/>
              <w:rPr>
                <w:rFonts w:eastAsiaTheme="minorEastAsia"/>
                <w:szCs w:val="18"/>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7875FDD" w14:textId="77777777" w:rsidR="006F6378" w:rsidRPr="00C30686" w:rsidRDefault="006F6378" w:rsidP="0094020B">
            <w:pPr>
              <w:pStyle w:val="TAC"/>
              <w:rPr>
                <w:rFonts w:eastAsiaTheme="minorEastAsia"/>
                <w:lang w:val="en-US"/>
              </w:rPr>
            </w:pPr>
            <w:r w:rsidRPr="00C30686">
              <w:rPr>
                <w:rFonts w:eastAsiaTheme="minorEastAsia"/>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0F7574AF"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w:t>
            </w:r>
          </w:p>
        </w:tc>
        <w:tc>
          <w:tcPr>
            <w:tcW w:w="2445" w:type="dxa"/>
            <w:tcBorders>
              <w:top w:val="nil"/>
              <w:left w:val="single" w:sz="4" w:space="0" w:color="auto"/>
              <w:bottom w:val="single" w:sz="4" w:space="0" w:color="auto"/>
              <w:right w:val="single" w:sz="4" w:space="0" w:color="auto"/>
            </w:tcBorders>
            <w:vAlign w:val="center"/>
          </w:tcPr>
          <w:p w14:paraId="280A176C" w14:textId="77777777" w:rsidR="006F6378" w:rsidRPr="00C30686" w:rsidRDefault="006F6378" w:rsidP="0094020B">
            <w:pPr>
              <w:pStyle w:val="TAC"/>
              <w:rPr>
                <w:rFonts w:eastAsiaTheme="minorEastAsia" w:cs="Arial"/>
                <w:szCs w:val="18"/>
                <w:lang w:val="en-US" w:eastAsia="zh-CN"/>
              </w:rPr>
            </w:pPr>
          </w:p>
        </w:tc>
      </w:tr>
      <w:tr w:rsidR="006F6378" w:rsidRPr="00C30686" w14:paraId="0ABE94A4" w14:textId="77777777" w:rsidTr="004F423A">
        <w:trPr>
          <w:trHeight w:val="29"/>
        </w:trPr>
        <w:tc>
          <w:tcPr>
            <w:tcW w:w="2742" w:type="dxa"/>
            <w:tcBorders>
              <w:top w:val="nil"/>
              <w:left w:val="single" w:sz="4" w:space="0" w:color="auto"/>
              <w:bottom w:val="nil"/>
              <w:right w:val="single" w:sz="4" w:space="0" w:color="auto"/>
            </w:tcBorders>
            <w:vAlign w:val="center"/>
          </w:tcPr>
          <w:p w14:paraId="4B66B1C9" w14:textId="77777777" w:rsidR="006F6378" w:rsidRPr="00C30686" w:rsidRDefault="006F6378" w:rsidP="0094020B">
            <w:pPr>
              <w:pStyle w:val="TAC"/>
              <w:rPr>
                <w:rFonts w:eastAsiaTheme="minorEastAsia"/>
                <w:lang w:val="en-US"/>
              </w:rPr>
            </w:pPr>
          </w:p>
        </w:tc>
        <w:tc>
          <w:tcPr>
            <w:tcW w:w="2785" w:type="dxa"/>
            <w:tcBorders>
              <w:top w:val="single" w:sz="4" w:space="0" w:color="auto"/>
              <w:left w:val="single" w:sz="4" w:space="0" w:color="auto"/>
              <w:bottom w:val="nil"/>
              <w:right w:val="single" w:sz="4" w:space="0" w:color="auto"/>
            </w:tcBorders>
            <w:vAlign w:val="center"/>
          </w:tcPr>
          <w:p w14:paraId="3DBF5A17" w14:textId="77777777" w:rsidR="006F6378" w:rsidRPr="00C30686" w:rsidRDefault="006F6378" w:rsidP="0094020B">
            <w:pPr>
              <w:pStyle w:val="TAC"/>
              <w:rPr>
                <w:rFonts w:eastAsiaTheme="minorEastAsia"/>
                <w:lang w:val="en-US"/>
              </w:rPr>
            </w:pPr>
            <w:r w:rsidRPr="00C30686">
              <w:rPr>
                <w:rFonts w:eastAsiaTheme="minorEastAsia"/>
                <w:lang w:val="en-US"/>
              </w:rPr>
              <w:t>CA_n25A-n66A</w:t>
            </w:r>
          </w:p>
          <w:p w14:paraId="70EFF7AC" w14:textId="77777777" w:rsidR="006F6378" w:rsidRPr="00C30686" w:rsidRDefault="006F6378" w:rsidP="0094020B">
            <w:pPr>
              <w:pStyle w:val="TAC"/>
              <w:rPr>
                <w:rFonts w:eastAsiaTheme="minorEastAsia"/>
                <w:lang w:val="en-US"/>
              </w:rPr>
            </w:pPr>
            <w:r w:rsidRPr="00C30686">
              <w:rPr>
                <w:rFonts w:eastAsiaTheme="minorEastAsia"/>
                <w:lang w:val="en-US"/>
              </w:rPr>
              <w:t>CA_n25A-n71A</w:t>
            </w:r>
          </w:p>
          <w:p w14:paraId="40FD8116" w14:textId="77777777" w:rsidR="006F6378" w:rsidRPr="00C30686" w:rsidRDefault="006F6378" w:rsidP="0094020B">
            <w:pPr>
              <w:pStyle w:val="TAC"/>
              <w:rPr>
                <w:rFonts w:eastAsiaTheme="minorEastAsia"/>
                <w:szCs w:val="18"/>
                <w:lang w:val="en-US"/>
              </w:rPr>
            </w:pPr>
            <w:r w:rsidRPr="00C30686">
              <w:rPr>
                <w:rFonts w:eastAsiaTheme="minorEastAsia"/>
                <w:lang w:val="en-US"/>
              </w:rPr>
              <w:t>CA_n66A-n71A</w:t>
            </w:r>
          </w:p>
        </w:tc>
        <w:tc>
          <w:tcPr>
            <w:tcW w:w="1259" w:type="dxa"/>
            <w:tcBorders>
              <w:top w:val="single" w:sz="4" w:space="0" w:color="auto"/>
              <w:left w:val="single" w:sz="4" w:space="0" w:color="auto"/>
              <w:bottom w:val="single" w:sz="4" w:space="0" w:color="auto"/>
              <w:right w:val="single" w:sz="4" w:space="0" w:color="auto"/>
            </w:tcBorders>
            <w:vAlign w:val="center"/>
          </w:tcPr>
          <w:p w14:paraId="584E0FB8" w14:textId="77777777" w:rsidR="006F6378" w:rsidRPr="00C30686" w:rsidRDefault="006F6378" w:rsidP="0094020B">
            <w:pPr>
              <w:pStyle w:val="TAC"/>
              <w:rPr>
                <w:rFonts w:eastAsiaTheme="minorEastAsia"/>
                <w:lang w:val="en-US"/>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45BDE0CF"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n25 channel bandwidths in Table 5.3.5-1 </w:t>
            </w:r>
          </w:p>
        </w:tc>
        <w:tc>
          <w:tcPr>
            <w:tcW w:w="2445" w:type="dxa"/>
            <w:tcBorders>
              <w:top w:val="single" w:sz="4" w:space="0" w:color="auto"/>
              <w:left w:val="single" w:sz="4" w:space="0" w:color="auto"/>
              <w:bottom w:val="nil"/>
              <w:right w:val="single" w:sz="4" w:space="0" w:color="auto"/>
            </w:tcBorders>
            <w:vAlign w:val="center"/>
          </w:tcPr>
          <w:p w14:paraId="20662C4F"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4 and 5</w:t>
            </w:r>
          </w:p>
        </w:tc>
      </w:tr>
      <w:tr w:rsidR="006F6378" w:rsidRPr="00C30686" w14:paraId="61789073" w14:textId="77777777" w:rsidTr="004F423A">
        <w:trPr>
          <w:trHeight w:val="29"/>
        </w:trPr>
        <w:tc>
          <w:tcPr>
            <w:tcW w:w="2742" w:type="dxa"/>
            <w:tcBorders>
              <w:top w:val="nil"/>
              <w:left w:val="single" w:sz="4" w:space="0" w:color="auto"/>
              <w:bottom w:val="nil"/>
              <w:right w:val="single" w:sz="4" w:space="0" w:color="auto"/>
            </w:tcBorders>
            <w:vAlign w:val="center"/>
          </w:tcPr>
          <w:p w14:paraId="4C59050F"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0E23F41B" w14:textId="77777777" w:rsidR="006F6378" w:rsidRPr="00C30686" w:rsidRDefault="006F6378" w:rsidP="0094020B">
            <w:pPr>
              <w:pStyle w:val="TAC"/>
              <w:rPr>
                <w:rFonts w:eastAsiaTheme="minorEastAsia"/>
                <w:szCs w:val="18"/>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458799E" w14:textId="77777777" w:rsidR="006F6378" w:rsidRPr="00C30686" w:rsidRDefault="006F6378" w:rsidP="0094020B">
            <w:pPr>
              <w:pStyle w:val="TAC"/>
              <w:rPr>
                <w:rFonts w:eastAsiaTheme="minorEastAsia"/>
                <w:lang w:val="en-US"/>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213E52A8"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CA_n66(2A) BCS 4 and 5</w:t>
            </w:r>
          </w:p>
        </w:tc>
        <w:tc>
          <w:tcPr>
            <w:tcW w:w="2445" w:type="dxa"/>
            <w:tcBorders>
              <w:top w:val="nil"/>
              <w:left w:val="single" w:sz="4" w:space="0" w:color="auto"/>
              <w:bottom w:val="nil"/>
              <w:right w:val="single" w:sz="4" w:space="0" w:color="auto"/>
            </w:tcBorders>
            <w:vAlign w:val="center"/>
          </w:tcPr>
          <w:p w14:paraId="6EF5A99B" w14:textId="77777777" w:rsidR="006F6378" w:rsidRPr="00C30686" w:rsidRDefault="006F6378" w:rsidP="0094020B">
            <w:pPr>
              <w:pStyle w:val="TAC"/>
              <w:rPr>
                <w:rFonts w:eastAsiaTheme="minorEastAsia" w:cs="Arial"/>
                <w:szCs w:val="18"/>
                <w:lang w:val="en-US" w:eastAsia="zh-CN"/>
              </w:rPr>
            </w:pPr>
          </w:p>
        </w:tc>
      </w:tr>
      <w:tr w:rsidR="006F6378" w:rsidRPr="00C30686" w14:paraId="62C5B2CE"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94A7067"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67C71D72" w14:textId="77777777" w:rsidR="006F6378" w:rsidRPr="00C30686" w:rsidRDefault="006F6378" w:rsidP="0094020B">
            <w:pPr>
              <w:pStyle w:val="TAC"/>
              <w:rPr>
                <w:rFonts w:eastAsiaTheme="minorEastAsia"/>
                <w:szCs w:val="18"/>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CC18C2F" w14:textId="77777777" w:rsidR="006F6378" w:rsidRPr="00C30686" w:rsidRDefault="006F6378" w:rsidP="0094020B">
            <w:pPr>
              <w:pStyle w:val="TAC"/>
              <w:rPr>
                <w:rFonts w:eastAsiaTheme="minorEastAsia"/>
                <w:lang w:val="en-US"/>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082BC4E3"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n71 channel bandwidths in Table 5.3.5-1 </w:t>
            </w:r>
          </w:p>
        </w:tc>
        <w:tc>
          <w:tcPr>
            <w:tcW w:w="2445" w:type="dxa"/>
            <w:tcBorders>
              <w:top w:val="nil"/>
              <w:left w:val="single" w:sz="4" w:space="0" w:color="auto"/>
              <w:bottom w:val="single" w:sz="4" w:space="0" w:color="auto"/>
              <w:right w:val="single" w:sz="4" w:space="0" w:color="auto"/>
            </w:tcBorders>
            <w:vAlign w:val="center"/>
          </w:tcPr>
          <w:p w14:paraId="122CFBD4" w14:textId="77777777" w:rsidR="006F6378" w:rsidRPr="00C30686" w:rsidRDefault="006F6378" w:rsidP="0094020B">
            <w:pPr>
              <w:pStyle w:val="TAC"/>
              <w:rPr>
                <w:rFonts w:eastAsiaTheme="minorEastAsia" w:cs="Arial"/>
                <w:szCs w:val="18"/>
                <w:lang w:val="en-US" w:eastAsia="zh-CN"/>
              </w:rPr>
            </w:pPr>
          </w:p>
        </w:tc>
      </w:tr>
      <w:tr w:rsidR="006F6378" w:rsidRPr="00C30686" w14:paraId="2D44F637"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5696AEB" w14:textId="77777777" w:rsidR="006F6378" w:rsidRPr="00C30686" w:rsidRDefault="006F6378" w:rsidP="0094020B">
            <w:pPr>
              <w:pStyle w:val="TAC"/>
              <w:rPr>
                <w:rFonts w:eastAsiaTheme="minorEastAsia"/>
                <w:lang w:val="en-US"/>
              </w:rPr>
            </w:pPr>
            <w:r w:rsidRPr="00C30686">
              <w:rPr>
                <w:rFonts w:eastAsiaTheme="minorEastAsia"/>
                <w:lang w:val="en-US"/>
              </w:rPr>
              <w:t>CA_n25A-n66(2A)-n71B</w:t>
            </w:r>
          </w:p>
        </w:tc>
        <w:tc>
          <w:tcPr>
            <w:tcW w:w="2785" w:type="dxa"/>
            <w:tcBorders>
              <w:top w:val="single" w:sz="4" w:space="0" w:color="auto"/>
              <w:left w:val="single" w:sz="4" w:space="0" w:color="auto"/>
              <w:bottom w:val="nil"/>
              <w:right w:val="single" w:sz="4" w:space="0" w:color="auto"/>
            </w:tcBorders>
            <w:vAlign w:val="center"/>
          </w:tcPr>
          <w:p w14:paraId="48378A4B" w14:textId="77777777" w:rsidR="006F6378" w:rsidRPr="00C30686" w:rsidRDefault="006F6378" w:rsidP="0094020B">
            <w:pPr>
              <w:pStyle w:val="TAC"/>
              <w:rPr>
                <w:rFonts w:eastAsiaTheme="minorEastAsia"/>
                <w:lang w:val="en-US"/>
              </w:rPr>
            </w:pPr>
            <w:r w:rsidRPr="00C30686">
              <w:rPr>
                <w:rFonts w:eastAsiaTheme="minorEastAsia"/>
                <w:lang w:val="en-US"/>
              </w:rPr>
              <w:t>CA_n25A-n66A</w:t>
            </w:r>
          </w:p>
          <w:p w14:paraId="15C13FAF" w14:textId="77777777" w:rsidR="006F6378" w:rsidRPr="00C30686" w:rsidRDefault="006F6378" w:rsidP="0094020B">
            <w:pPr>
              <w:pStyle w:val="TAC"/>
              <w:rPr>
                <w:rFonts w:eastAsiaTheme="minorEastAsia"/>
                <w:lang w:val="en-US"/>
              </w:rPr>
            </w:pPr>
            <w:r w:rsidRPr="00C30686">
              <w:rPr>
                <w:rFonts w:eastAsiaTheme="minorEastAsia"/>
                <w:lang w:val="en-US"/>
              </w:rPr>
              <w:t>CA_n25A-n71A</w:t>
            </w:r>
          </w:p>
          <w:p w14:paraId="31B4C749" w14:textId="77777777" w:rsidR="006F6378" w:rsidRPr="00C30686" w:rsidRDefault="006F6378" w:rsidP="0094020B">
            <w:pPr>
              <w:pStyle w:val="TAC"/>
              <w:rPr>
                <w:rFonts w:eastAsiaTheme="minorEastAsia"/>
                <w:szCs w:val="18"/>
                <w:lang w:val="en-US"/>
              </w:rPr>
            </w:pPr>
            <w:r w:rsidRPr="00C30686">
              <w:rPr>
                <w:rFonts w:eastAsiaTheme="minorEastAsia"/>
                <w:lang w:val="en-US"/>
              </w:rPr>
              <w:t>CA_n66A-n71A</w:t>
            </w:r>
          </w:p>
        </w:tc>
        <w:tc>
          <w:tcPr>
            <w:tcW w:w="1259" w:type="dxa"/>
            <w:tcBorders>
              <w:top w:val="single" w:sz="4" w:space="0" w:color="auto"/>
              <w:left w:val="single" w:sz="4" w:space="0" w:color="auto"/>
              <w:bottom w:val="single" w:sz="4" w:space="0" w:color="auto"/>
              <w:right w:val="single" w:sz="4" w:space="0" w:color="auto"/>
            </w:tcBorders>
            <w:vAlign w:val="center"/>
          </w:tcPr>
          <w:p w14:paraId="7F4E0386" w14:textId="77777777" w:rsidR="006F6378" w:rsidRPr="00C30686" w:rsidRDefault="006F6378" w:rsidP="0094020B">
            <w:pPr>
              <w:pStyle w:val="TAC"/>
              <w:rPr>
                <w:rFonts w:eastAsiaTheme="minorEastAsia"/>
                <w:lang w:val="en-US" w:eastAsia="zh-CN"/>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6EEA1ADF"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n25 channel bandwidths in Table 5.3.5-1 </w:t>
            </w:r>
          </w:p>
        </w:tc>
        <w:tc>
          <w:tcPr>
            <w:tcW w:w="2445" w:type="dxa"/>
            <w:tcBorders>
              <w:top w:val="single" w:sz="4" w:space="0" w:color="auto"/>
              <w:left w:val="single" w:sz="4" w:space="0" w:color="auto"/>
              <w:bottom w:val="nil"/>
              <w:right w:val="single" w:sz="4" w:space="0" w:color="auto"/>
            </w:tcBorders>
            <w:vAlign w:val="center"/>
          </w:tcPr>
          <w:p w14:paraId="2615CC22"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4 and 5</w:t>
            </w:r>
          </w:p>
        </w:tc>
      </w:tr>
      <w:tr w:rsidR="006F6378" w:rsidRPr="00C30686" w14:paraId="449E099B" w14:textId="77777777" w:rsidTr="004F423A">
        <w:trPr>
          <w:trHeight w:val="29"/>
        </w:trPr>
        <w:tc>
          <w:tcPr>
            <w:tcW w:w="2742" w:type="dxa"/>
            <w:tcBorders>
              <w:top w:val="nil"/>
              <w:left w:val="single" w:sz="4" w:space="0" w:color="auto"/>
              <w:bottom w:val="nil"/>
              <w:right w:val="single" w:sz="4" w:space="0" w:color="auto"/>
            </w:tcBorders>
            <w:vAlign w:val="center"/>
          </w:tcPr>
          <w:p w14:paraId="49A668DB"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10118156" w14:textId="77777777" w:rsidR="006F6378" w:rsidRPr="00C30686" w:rsidRDefault="006F6378" w:rsidP="0094020B">
            <w:pPr>
              <w:pStyle w:val="TAC"/>
              <w:rPr>
                <w:rFonts w:eastAsiaTheme="minorEastAsia"/>
                <w:szCs w:val="18"/>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A9B89A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0BFD65A0"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CA_n66(2A)_BCS 4 and 5</w:t>
            </w:r>
          </w:p>
        </w:tc>
        <w:tc>
          <w:tcPr>
            <w:tcW w:w="2445" w:type="dxa"/>
            <w:tcBorders>
              <w:top w:val="nil"/>
              <w:left w:val="single" w:sz="4" w:space="0" w:color="auto"/>
              <w:bottom w:val="nil"/>
              <w:right w:val="single" w:sz="4" w:space="0" w:color="auto"/>
            </w:tcBorders>
            <w:vAlign w:val="center"/>
          </w:tcPr>
          <w:p w14:paraId="1330724F" w14:textId="77777777" w:rsidR="006F6378" w:rsidRPr="00C30686" w:rsidRDefault="006F6378" w:rsidP="0094020B">
            <w:pPr>
              <w:pStyle w:val="TAC"/>
              <w:rPr>
                <w:rFonts w:eastAsiaTheme="minorEastAsia" w:cs="Arial"/>
                <w:szCs w:val="18"/>
                <w:lang w:val="en-US" w:eastAsia="zh-CN"/>
              </w:rPr>
            </w:pPr>
          </w:p>
        </w:tc>
      </w:tr>
      <w:tr w:rsidR="006F6378" w:rsidRPr="00C30686" w14:paraId="71806D17"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DE34F07"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145BC9F0" w14:textId="77777777" w:rsidR="006F6378" w:rsidRPr="00C30686" w:rsidRDefault="006F6378" w:rsidP="0094020B">
            <w:pPr>
              <w:pStyle w:val="TAC"/>
              <w:rPr>
                <w:rFonts w:eastAsiaTheme="minorEastAsia"/>
                <w:szCs w:val="18"/>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05EC28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6E5A3DD6"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CA_n71B_BCS 4 and 5</w:t>
            </w:r>
          </w:p>
        </w:tc>
        <w:tc>
          <w:tcPr>
            <w:tcW w:w="2445" w:type="dxa"/>
            <w:tcBorders>
              <w:top w:val="nil"/>
              <w:left w:val="single" w:sz="4" w:space="0" w:color="auto"/>
              <w:bottom w:val="single" w:sz="4" w:space="0" w:color="auto"/>
              <w:right w:val="single" w:sz="4" w:space="0" w:color="auto"/>
            </w:tcBorders>
            <w:vAlign w:val="center"/>
          </w:tcPr>
          <w:p w14:paraId="170337CD" w14:textId="77777777" w:rsidR="006F6378" w:rsidRPr="00C30686" w:rsidRDefault="006F6378" w:rsidP="0094020B">
            <w:pPr>
              <w:pStyle w:val="TAC"/>
              <w:rPr>
                <w:rFonts w:eastAsiaTheme="minorEastAsia" w:cs="Arial"/>
                <w:szCs w:val="18"/>
                <w:lang w:val="en-US" w:eastAsia="zh-CN"/>
              </w:rPr>
            </w:pPr>
          </w:p>
        </w:tc>
      </w:tr>
      <w:tr w:rsidR="006F6378" w:rsidRPr="00C30686" w14:paraId="2BE526AC"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6E5FF58" w14:textId="77777777" w:rsidR="006F6378" w:rsidRPr="00C30686" w:rsidRDefault="006F6378" w:rsidP="0094020B">
            <w:pPr>
              <w:pStyle w:val="TAC"/>
              <w:rPr>
                <w:rFonts w:eastAsiaTheme="minorEastAsia"/>
                <w:lang w:val="en-US"/>
              </w:rPr>
            </w:pPr>
            <w:r w:rsidRPr="00C30686">
              <w:rPr>
                <w:rFonts w:eastAsiaTheme="minorEastAsia"/>
                <w:lang w:val="en-US"/>
              </w:rPr>
              <w:t>CA_n25A-n66(2A)-n71(2A)</w:t>
            </w:r>
          </w:p>
        </w:tc>
        <w:tc>
          <w:tcPr>
            <w:tcW w:w="2785" w:type="dxa"/>
            <w:tcBorders>
              <w:top w:val="single" w:sz="4" w:space="0" w:color="auto"/>
              <w:left w:val="single" w:sz="4" w:space="0" w:color="auto"/>
              <w:bottom w:val="nil"/>
              <w:right w:val="single" w:sz="4" w:space="0" w:color="auto"/>
            </w:tcBorders>
            <w:vAlign w:val="center"/>
          </w:tcPr>
          <w:p w14:paraId="2081B3B4" w14:textId="77777777" w:rsidR="006F6378" w:rsidRPr="00C30686" w:rsidRDefault="006F6378" w:rsidP="0094020B">
            <w:pPr>
              <w:pStyle w:val="TAC"/>
              <w:rPr>
                <w:rFonts w:eastAsiaTheme="minorEastAsia"/>
                <w:lang w:val="en-US"/>
              </w:rPr>
            </w:pPr>
            <w:r w:rsidRPr="00C30686">
              <w:rPr>
                <w:rFonts w:eastAsiaTheme="minorEastAsia"/>
                <w:lang w:val="en-US"/>
              </w:rPr>
              <w:t>CA_n25A-n66A</w:t>
            </w:r>
          </w:p>
          <w:p w14:paraId="2AD7C6FA" w14:textId="77777777" w:rsidR="006F6378" w:rsidRPr="00C30686" w:rsidRDefault="006F6378" w:rsidP="0094020B">
            <w:pPr>
              <w:pStyle w:val="TAC"/>
              <w:rPr>
                <w:rFonts w:eastAsiaTheme="minorEastAsia"/>
                <w:lang w:val="en-US"/>
              </w:rPr>
            </w:pPr>
            <w:r w:rsidRPr="00C30686">
              <w:rPr>
                <w:rFonts w:eastAsiaTheme="minorEastAsia"/>
                <w:lang w:val="en-US"/>
              </w:rPr>
              <w:t>CA_n25A-n71A</w:t>
            </w:r>
          </w:p>
          <w:p w14:paraId="32F91C58" w14:textId="77777777" w:rsidR="006F6378" w:rsidRPr="00C30686" w:rsidRDefault="006F6378" w:rsidP="0094020B">
            <w:pPr>
              <w:pStyle w:val="TAC"/>
              <w:rPr>
                <w:rFonts w:eastAsiaTheme="minorEastAsia"/>
                <w:szCs w:val="18"/>
                <w:lang w:val="en-US"/>
              </w:rPr>
            </w:pPr>
            <w:r w:rsidRPr="00C30686">
              <w:rPr>
                <w:rFonts w:eastAsiaTheme="minorEastAsia"/>
                <w:lang w:val="en-US"/>
              </w:rPr>
              <w:t>CA_n66A-n71A</w:t>
            </w:r>
          </w:p>
        </w:tc>
        <w:tc>
          <w:tcPr>
            <w:tcW w:w="1259" w:type="dxa"/>
            <w:tcBorders>
              <w:top w:val="single" w:sz="4" w:space="0" w:color="auto"/>
              <w:left w:val="single" w:sz="4" w:space="0" w:color="auto"/>
              <w:bottom w:val="single" w:sz="4" w:space="0" w:color="auto"/>
              <w:right w:val="single" w:sz="4" w:space="0" w:color="auto"/>
            </w:tcBorders>
            <w:vAlign w:val="center"/>
          </w:tcPr>
          <w:p w14:paraId="19C1264D" w14:textId="77777777" w:rsidR="006F6378" w:rsidRPr="00C30686" w:rsidRDefault="006F6378" w:rsidP="0094020B">
            <w:pPr>
              <w:pStyle w:val="TAC"/>
              <w:rPr>
                <w:rFonts w:eastAsiaTheme="minorEastAsia"/>
                <w:lang w:val="en-US" w:eastAsia="zh-CN"/>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21E712A5"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n25 channel bandwidths in Table 5.3.5-1 </w:t>
            </w:r>
          </w:p>
        </w:tc>
        <w:tc>
          <w:tcPr>
            <w:tcW w:w="2445" w:type="dxa"/>
            <w:tcBorders>
              <w:top w:val="single" w:sz="4" w:space="0" w:color="auto"/>
              <w:left w:val="single" w:sz="4" w:space="0" w:color="auto"/>
              <w:bottom w:val="nil"/>
              <w:right w:val="single" w:sz="4" w:space="0" w:color="auto"/>
            </w:tcBorders>
            <w:vAlign w:val="center"/>
          </w:tcPr>
          <w:p w14:paraId="38C30009"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4 and 5</w:t>
            </w:r>
          </w:p>
        </w:tc>
      </w:tr>
      <w:tr w:rsidR="006F6378" w:rsidRPr="00C30686" w14:paraId="3CD32C57" w14:textId="77777777" w:rsidTr="004F423A">
        <w:trPr>
          <w:trHeight w:val="29"/>
        </w:trPr>
        <w:tc>
          <w:tcPr>
            <w:tcW w:w="2742" w:type="dxa"/>
            <w:tcBorders>
              <w:top w:val="nil"/>
              <w:left w:val="single" w:sz="4" w:space="0" w:color="auto"/>
              <w:bottom w:val="nil"/>
              <w:right w:val="single" w:sz="4" w:space="0" w:color="auto"/>
            </w:tcBorders>
            <w:vAlign w:val="center"/>
          </w:tcPr>
          <w:p w14:paraId="11096051"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2FC0B002" w14:textId="77777777" w:rsidR="006F6378" w:rsidRPr="00C30686" w:rsidRDefault="006F6378" w:rsidP="0094020B">
            <w:pPr>
              <w:pStyle w:val="TAC"/>
              <w:rPr>
                <w:rFonts w:eastAsiaTheme="minorEastAsia"/>
                <w:szCs w:val="18"/>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E2D197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7337A54D"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CA_n66(2A)_BCS 4 and 5</w:t>
            </w:r>
          </w:p>
        </w:tc>
        <w:tc>
          <w:tcPr>
            <w:tcW w:w="2445" w:type="dxa"/>
            <w:tcBorders>
              <w:top w:val="nil"/>
              <w:left w:val="single" w:sz="4" w:space="0" w:color="auto"/>
              <w:bottom w:val="nil"/>
              <w:right w:val="single" w:sz="4" w:space="0" w:color="auto"/>
            </w:tcBorders>
            <w:vAlign w:val="center"/>
          </w:tcPr>
          <w:p w14:paraId="38CD7375" w14:textId="77777777" w:rsidR="006F6378" w:rsidRPr="00C30686" w:rsidRDefault="006F6378" w:rsidP="0094020B">
            <w:pPr>
              <w:pStyle w:val="TAC"/>
              <w:rPr>
                <w:rFonts w:eastAsiaTheme="minorEastAsia" w:cs="Arial"/>
                <w:szCs w:val="18"/>
                <w:lang w:val="en-US" w:eastAsia="zh-CN"/>
              </w:rPr>
            </w:pPr>
          </w:p>
        </w:tc>
      </w:tr>
      <w:tr w:rsidR="006F6378" w:rsidRPr="00C30686" w14:paraId="03FF9806"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C58E179"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48CE8698" w14:textId="77777777" w:rsidR="006F6378" w:rsidRPr="00C30686" w:rsidRDefault="006F6378" w:rsidP="0094020B">
            <w:pPr>
              <w:pStyle w:val="TAC"/>
              <w:rPr>
                <w:rFonts w:eastAsiaTheme="minorEastAsia"/>
                <w:szCs w:val="18"/>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60E526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5E7D1E4D"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CA_n71(2A)_BCS 4 and 5</w:t>
            </w:r>
          </w:p>
        </w:tc>
        <w:tc>
          <w:tcPr>
            <w:tcW w:w="2445" w:type="dxa"/>
            <w:tcBorders>
              <w:top w:val="nil"/>
              <w:left w:val="single" w:sz="4" w:space="0" w:color="auto"/>
              <w:bottom w:val="single" w:sz="4" w:space="0" w:color="auto"/>
              <w:right w:val="single" w:sz="4" w:space="0" w:color="auto"/>
            </w:tcBorders>
            <w:vAlign w:val="center"/>
          </w:tcPr>
          <w:p w14:paraId="01004FBC" w14:textId="77777777" w:rsidR="006F6378" w:rsidRPr="00C30686" w:rsidRDefault="006F6378" w:rsidP="0094020B">
            <w:pPr>
              <w:pStyle w:val="TAC"/>
              <w:rPr>
                <w:rFonts w:eastAsiaTheme="minorEastAsia" w:cs="Arial"/>
                <w:szCs w:val="18"/>
                <w:lang w:val="en-US" w:eastAsia="zh-CN"/>
              </w:rPr>
            </w:pPr>
          </w:p>
        </w:tc>
      </w:tr>
      <w:tr w:rsidR="006F6378" w:rsidRPr="00C30686" w14:paraId="42696612"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F77BE8C" w14:textId="77777777" w:rsidR="006F6378" w:rsidRPr="00C30686" w:rsidRDefault="006F6378" w:rsidP="0094020B">
            <w:pPr>
              <w:pStyle w:val="TAC"/>
              <w:rPr>
                <w:rFonts w:eastAsiaTheme="minorEastAsia"/>
                <w:lang w:val="en-US"/>
              </w:rPr>
            </w:pPr>
            <w:r w:rsidRPr="00C30686">
              <w:rPr>
                <w:rFonts w:eastAsia="Yu Mincho"/>
                <w:lang w:val="en-US"/>
              </w:rPr>
              <w:t>CA_n25(2A)-n66A-n71A</w:t>
            </w:r>
          </w:p>
        </w:tc>
        <w:tc>
          <w:tcPr>
            <w:tcW w:w="2785" w:type="dxa"/>
            <w:tcBorders>
              <w:top w:val="single" w:sz="4" w:space="0" w:color="auto"/>
              <w:left w:val="single" w:sz="4" w:space="0" w:color="auto"/>
              <w:bottom w:val="nil"/>
              <w:right w:val="single" w:sz="4" w:space="0" w:color="auto"/>
            </w:tcBorders>
            <w:vAlign w:val="center"/>
          </w:tcPr>
          <w:p w14:paraId="2FD5F82E" w14:textId="77777777" w:rsidR="006F6378" w:rsidRPr="00C30686" w:rsidRDefault="006F6378" w:rsidP="0094020B">
            <w:pPr>
              <w:pStyle w:val="TAC"/>
              <w:rPr>
                <w:rFonts w:eastAsiaTheme="minorEastAsia"/>
              </w:rPr>
            </w:pPr>
            <w:r w:rsidRPr="00C30686">
              <w:rPr>
                <w:rFonts w:eastAsiaTheme="minorEastAsia"/>
              </w:rPr>
              <w:t>CA_n25A-n66A</w:t>
            </w:r>
          </w:p>
          <w:p w14:paraId="3E9EC5EB" w14:textId="77777777" w:rsidR="006F6378" w:rsidRPr="00C30686" w:rsidRDefault="006F6378" w:rsidP="0094020B">
            <w:pPr>
              <w:pStyle w:val="TAC"/>
              <w:rPr>
                <w:rFonts w:eastAsiaTheme="minorEastAsia"/>
              </w:rPr>
            </w:pPr>
            <w:r w:rsidRPr="00C30686">
              <w:rPr>
                <w:rFonts w:eastAsiaTheme="minorEastAsia"/>
              </w:rPr>
              <w:t>CA_n25A-n71A</w:t>
            </w:r>
          </w:p>
          <w:p w14:paraId="6C1B8D9A" w14:textId="77777777" w:rsidR="006F6378" w:rsidRPr="00C30686" w:rsidRDefault="006F6378" w:rsidP="0094020B">
            <w:pPr>
              <w:pStyle w:val="TAC"/>
              <w:rPr>
                <w:rFonts w:eastAsiaTheme="minorEastAsia"/>
                <w:szCs w:val="18"/>
                <w:lang w:val="en-US"/>
              </w:rPr>
            </w:pPr>
            <w:r w:rsidRPr="00C30686">
              <w:rPr>
                <w:rFonts w:eastAsiaTheme="minorEastAsia"/>
              </w:rPr>
              <w:t>CA_n66A-n71A</w:t>
            </w:r>
          </w:p>
        </w:tc>
        <w:tc>
          <w:tcPr>
            <w:tcW w:w="1259" w:type="dxa"/>
            <w:tcBorders>
              <w:top w:val="single" w:sz="4" w:space="0" w:color="auto"/>
              <w:left w:val="single" w:sz="4" w:space="0" w:color="auto"/>
              <w:bottom w:val="single" w:sz="4" w:space="0" w:color="auto"/>
              <w:right w:val="single" w:sz="4" w:space="0" w:color="auto"/>
            </w:tcBorders>
            <w:vAlign w:val="center"/>
          </w:tcPr>
          <w:p w14:paraId="781446DA" w14:textId="77777777" w:rsidR="006F6378" w:rsidRPr="00C30686" w:rsidRDefault="006F6378" w:rsidP="0094020B">
            <w:pPr>
              <w:pStyle w:val="TAC"/>
              <w:rPr>
                <w:rFonts w:eastAsiaTheme="minorEastAsia"/>
                <w:lang w:val="en-US"/>
              </w:rPr>
            </w:pPr>
            <w:r w:rsidRPr="00C30686">
              <w:rPr>
                <w:rFonts w:eastAsia="Yu Mincho"/>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3CEF076A" w14:textId="77777777" w:rsidR="006F6378" w:rsidRPr="00C30686" w:rsidRDefault="006F6378" w:rsidP="0094020B">
            <w:pPr>
              <w:pStyle w:val="TAC"/>
              <w:rPr>
                <w:rFonts w:ascii="Calibri" w:eastAsia="Yu Mincho" w:hAnsi="Calibri"/>
                <w:sz w:val="21"/>
                <w:lang w:val="en-US" w:eastAsia="zh-CN"/>
              </w:rPr>
            </w:pPr>
            <w:r w:rsidRPr="00C30686">
              <w:rPr>
                <w:rFonts w:eastAsiaTheme="minorEastAsia"/>
                <w:lang w:val="en-US" w:eastAsia="zh-CN" w:bidi="ar"/>
              </w:rPr>
              <w:t>CA_n25(2A)_BCS1</w:t>
            </w:r>
          </w:p>
        </w:tc>
        <w:tc>
          <w:tcPr>
            <w:tcW w:w="2445" w:type="dxa"/>
            <w:tcBorders>
              <w:top w:val="single" w:sz="4" w:space="0" w:color="auto"/>
              <w:left w:val="single" w:sz="4" w:space="0" w:color="auto"/>
              <w:bottom w:val="nil"/>
              <w:right w:val="single" w:sz="4" w:space="0" w:color="auto"/>
            </w:tcBorders>
            <w:vAlign w:val="center"/>
          </w:tcPr>
          <w:p w14:paraId="38FC4ED7" w14:textId="77777777" w:rsidR="006F6378" w:rsidRPr="00C30686" w:rsidRDefault="006F6378" w:rsidP="0094020B">
            <w:pPr>
              <w:pStyle w:val="TAC"/>
              <w:rPr>
                <w:rFonts w:eastAsiaTheme="minorEastAsia" w:cs="Arial"/>
                <w:szCs w:val="18"/>
                <w:lang w:val="en-US" w:eastAsia="zh-CN"/>
              </w:rPr>
            </w:pPr>
            <w:r w:rsidRPr="00C30686">
              <w:rPr>
                <w:rFonts w:eastAsiaTheme="minorEastAsia"/>
                <w:lang w:val="en-US" w:eastAsia="zh-CN"/>
              </w:rPr>
              <w:t>0</w:t>
            </w:r>
          </w:p>
        </w:tc>
      </w:tr>
      <w:tr w:rsidR="006F6378" w:rsidRPr="00C30686" w14:paraId="20460B05" w14:textId="77777777" w:rsidTr="004F423A">
        <w:trPr>
          <w:trHeight w:val="29"/>
        </w:trPr>
        <w:tc>
          <w:tcPr>
            <w:tcW w:w="2742" w:type="dxa"/>
            <w:tcBorders>
              <w:top w:val="nil"/>
              <w:left w:val="single" w:sz="4" w:space="0" w:color="auto"/>
              <w:bottom w:val="nil"/>
              <w:right w:val="single" w:sz="4" w:space="0" w:color="auto"/>
            </w:tcBorders>
            <w:vAlign w:val="center"/>
          </w:tcPr>
          <w:p w14:paraId="607DA3D1"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4F027C9D" w14:textId="77777777" w:rsidR="006F6378" w:rsidRPr="00C30686" w:rsidRDefault="006F6378" w:rsidP="0094020B">
            <w:pPr>
              <w:pStyle w:val="TAC"/>
              <w:rPr>
                <w:rFonts w:eastAsiaTheme="minorEastAsia"/>
                <w:szCs w:val="18"/>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D737E42" w14:textId="77777777" w:rsidR="006F6378" w:rsidRPr="00C30686" w:rsidRDefault="006F6378" w:rsidP="0094020B">
            <w:pPr>
              <w:pStyle w:val="TAC"/>
              <w:rPr>
                <w:rFonts w:eastAsiaTheme="minorEastAsia"/>
                <w:lang w:val="en-US"/>
              </w:rPr>
            </w:pPr>
            <w:r w:rsidRPr="00C30686">
              <w:rPr>
                <w:rFonts w:eastAsia="Yu Mincho"/>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42BF810B" w14:textId="77777777" w:rsidR="006F6378" w:rsidRPr="00C30686" w:rsidRDefault="006F6378" w:rsidP="0094020B">
            <w:pPr>
              <w:pStyle w:val="TAC"/>
              <w:rPr>
                <w:rFonts w:ascii="Calibri" w:eastAsia="Yu Mincho" w:hAnsi="Calibri"/>
                <w:sz w:val="21"/>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47C65F62" w14:textId="77777777" w:rsidR="006F6378" w:rsidRPr="00C30686" w:rsidRDefault="006F6378" w:rsidP="0094020B">
            <w:pPr>
              <w:pStyle w:val="TAC"/>
              <w:rPr>
                <w:rFonts w:eastAsiaTheme="minorEastAsia" w:cs="Arial"/>
                <w:szCs w:val="18"/>
                <w:lang w:val="en-US" w:eastAsia="zh-CN"/>
              </w:rPr>
            </w:pPr>
          </w:p>
        </w:tc>
      </w:tr>
      <w:tr w:rsidR="006F6378" w:rsidRPr="00C30686" w14:paraId="1CF0CC59" w14:textId="77777777" w:rsidTr="004F423A">
        <w:trPr>
          <w:trHeight w:val="29"/>
        </w:trPr>
        <w:tc>
          <w:tcPr>
            <w:tcW w:w="2742" w:type="dxa"/>
            <w:tcBorders>
              <w:top w:val="nil"/>
              <w:left w:val="single" w:sz="4" w:space="0" w:color="auto"/>
              <w:bottom w:val="nil"/>
              <w:right w:val="single" w:sz="4" w:space="0" w:color="auto"/>
            </w:tcBorders>
            <w:vAlign w:val="center"/>
          </w:tcPr>
          <w:p w14:paraId="3A217F2E"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3218E2AD" w14:textId="77777777" w:rsidR="006F6378" w:rsidRPr="00C30686" w:rsidRDefault="006F6378" w:rsidP="0094020B">
            <w:pPr>
              <w:pStyle w:val="TAC"/>
              <w:rPr>
                <w:rFonts w:eastAsiaTheme="minorEastAsia"/>
                <w:szCs w:val="18"/>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FBCCDF3" w14:textId="77777777" w:rsidR="006F6378" w:rsidRPr="00C30686" w:rsidRDefault="006F6378" w:rsidP="0094020B">
            <w:pPr>
              <w:pStyle w:val="TAC"/>
              <w:rPr>
                <w:rFonts w:eastAsiaTheme="minorEastAsia"/>
                <w:lang w:val="en-US"/>
              </w:rPr>
            </w:pPr>
            <w:r w:rsidRPr="00C30686">
              <w:rPr>
                <w:rFonts w:eastAsia="Yu Mincho"/>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0935F1F2" w14:textId="77777777" w:rsidR="006F6378" w:rsidRPr="00C30686" w:rsidRDefault="006F6378" w:rsidP="0094020B">
            <w:pPr>
              <w:pStyle w:val="TAC"/>
              <w:rPr>
                <w:rFonts w:ascii="Calibri" w:eastAsia="Yu Mincho" w:hAnsi="Calibri"/>
                <w:sz w:val="21"/>
                <w:lang w:val="en-US" w:eastAsia="zh-CN"/>
              </w:rPr>
            </w:pPr>
            <w:r w:rsidRPr="00C30686">
              <w:rPr>
                <w:rFonts w:eastAsiaTheme="minorEastAsia"/>
                <w:lang w:val="en-US" w:eastAsia="zh-CN" w:bidi="ar"/>
              </w:rPr>
              <w:t>5, 10, 15, 20</w:t>
            </w:r>
          </w:p>
        </w:tc>
        <w:tc>
          <w:tcPr>
            <w:tcW w:w="2445" w:type="dxa"/>
            <w:tcBorders>
              <w:top w:val="nil"/>
              <w:left w:val="single" w:sz="4" w:space="0" w:color="auto"/>
              <w:bottom w:val="single" w:sz="4" w:space="0" w:color="auto"/>
              <w:right w:val="single" w:sz="4" w:space="0" w:color="auto"/>
            </w:tcBorders>
            <w:vAlign w:val="center"/>
          </w:tcPr>
          <w:p w14:paraId="758F7E65" w14:textId="77777777" w:rsidR="006F6378" w:rsidRPr="00C30686" w:rsidRDefault="006F6378" w:rsidP="0094020B">
            <w:pPr>
              <w:pStyle w:val="TAC"/>
              <w:rPr>
                <w:rFonts w:eastAsiaTheme="minorEastAsia" w:cs="Arial"/>
                <w:szCs w:val="18"/>
                <w:lang w:val="en-US" w:eastAsia="zh-CN"/>
              </w:rPr>
            </w:pPr>
          </w:p>
        </w:tc>
      </w:tr>
      <w:tr w:rsidR="006F6378" w:rsidRPr="00C30686" w14:paraId="6C88CD51" w14:textId="77777777" w:rsidTr="004F423A">
        <w:trPr>
          <w:trHeight w:val="29"/>
        </w:trPr>
        <w:tc>
          <w:tcPr>
            <w:tcW w:w="2742" w:type="dxa"/>
            <w:tcBorders>
              <w:top w:val="nil"/>
              <w:left w:val="single" w:sz="4" w:space="0" w:color="auto"/>
              <w:bottom w:val="nil"/>
              <w:right w:val="single" w:sz="4" w:space="0" w:color="auto"/>
            </w:tcBorders>
            <w:vAlign w:val="center"/>
          </w:tcPr>
          <w:p w14:paraId="5CDC3C49" w14:textId="77777777" w:rsidR="006F6378" w:rsidRPr="00C30686" w:rsidRDefault="006F6378" w:rsidP="0094020B">
            <w:pPr>
              <w:pStyle w:val="TAC"/>
              <w:rPr>
                <w:rFonts w:eastAsiaTheme="minorEastAsia"/>
                <w:lang w:val="en-US"/>
              </w:rPr>
            </w:pPr>
          </w:p>
        </w:tc>
        <w:tc>
          <w:tcPr>
            <w:tcW w:w="2785" w:type="dxa"/>
            <w:tcBorders>
              <w:top w:val="single" w:sz="4" w:space="0" w:color="auto"/>
              <w:left w:val="single" w:sz="4" w:space="0" w:color="auto"/>
              <w:bottom w:val="nil"/>
              <w:right w:val="single" w:sz="4" w:space="0" w:color="auto"/>
            </w:tcBorders>
            <w:vAlign w:val="center"/>
          </w:tcPr>
          <w:p w14:paraId="0801A114" w14:textId="77777777" w:rsidR="006F6378" w:rsidRPr="00C30686" w:rsidRDefault="006F6378" w:rsidP="0094020B">
            <w:pPr>
              <w:pStyle w:val="TAC"/>
              <w:rPr>
                <w:rFonts w:eastAsiaTheme="minorEastAsia"/>
              </w:rPr>
            </w:pPr>
            <w:r w:rsidRPr="00C30686">
              <w:rPr>
                <w:rFonts w:eastAsiaTheme="minorEastAsia"/>
              </w:rPr>
              <w:t>CA_n25A-n66A</w:t>
            </w:r>
          </w:p>
          <w:p w14:paraId="418D269A" w14:textId="77777777" w:rsidR="006F6378" w:rsidRPr="00C30686" w:rsidRDefault="006F6378" w:rsidP="0094020B">
            <w:pPr>
              <w:pStyle w:val="TAC"/>
              <w:rPr>
                <w:rFonts w:eastAsiaTheme="minorEastAsia"/>
              </w:rPr>
            </w:pPr>
            <w:r w:rsidRPr="00C30686">
              <w:rPr>
                <w:rFonts w:eastAsiaTheme="minorEastAsia"/>
              </w:rPr>
              <w:t>CA_n25A-n71A</w:t>
            </w:r>
          </w:p>
          <w:p w14:paraId="5F0EAD79" w14:textId="77777777" w:rsidR="006F6378" w:rsidRPr="00C30686" w:rsidRDefault="006F6378" w:rsidP="0094020B">
            <w:pPr>
              <w:pStyle w:val="TAC"/>
              <w:rPr>
                <w:rFonts w:eastAsiaTheme="minorEastAsia"/>
                <w:szCs w:val="18"/>
                <w:lang w:val="en-US"/>
              </w:rPr>
            </w:pPr>
            <w:r w:rsidRPr="00C30686">
              <w:rPr>
                <w:rFonts w:eastAsiaTheme="minorEastAsia"/>
              </w:rPr>
              <w:t>CA_n66A-n71A</w:t>
            </w:r>
          </w:p>
        </w:tc>
        <w:tc>
          <w:tcPr>
            <w:tcW w:w="1259" w:type="dxa"/>
            <w:tcBorders>
              <w:top w:val="single" w:sz="4" w:space="0" w:color="auto"/>
              <w:left w:val="single" w:sz="4" w:space="0" w:color="auto"/>
              <w:bottom w:val="single" w:sz="4" w:space="0" w:color="auto"/>
              <w:right w:val="single" w:sz="4" w:space="0" w:color="auto"/>
            </w:tcBorders>
            <w:vAlign w:val="center"/>
          </w:tcPr>
          <w:p w14:paraId="5121D864" w14:textId="77777777" w:rsidR="006F6378" w:rsidRPr="00C30686" w:rsidRDefault="006F6378" w:rsidP="0094020B">
            <w:pPr>
              <w:pStyle w:val="TAC"/>
              <w:rPr>
                <w:rFonts w:eastAsia="Yu Mincho"/>
                <w:lang w:val="en-US"/>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1A776194"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CA_n25(2A) BCS 4 and 5</w:t>
            </w:r>
          </w:p>
        </w:tc>
        <w:tc>
          <w:tcPr>
            <w:tcW w:w="2445" w:type="dxa"/>
            <w:tcBorders>
              <w:top w:val="single" w:sz="4" w:space="0" w:color="auto"/>
              <w:left w:val="single" w:sz="4" w:space="0" w:color="auto"/>
              <w:bottom w:val="nil"/>
              <w:right w:val="single" w:sz="4" w:space="0" w:color="auto"/>
            </w:tcBorders>
            <w:vAlign w:val="center"/>
          </w:tcPr>
          <w:p w14:paraId="70E717CB"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4 and 5</w:t>
            </w:r>
          </w:p>
        </w:tc>
      </w:tr>
      <w:tr w:rsidR="006F6378" w:rsidRPr="00C30686" w14:paraId="4B978A79" w14:textId="77777777" w:rsidTr="004F423A">
        <w:trPr>
          <w:trHeight w:val="29"/>
        </w:trPr>
        <w:tc>
          <w:tcPr>
            <w:tcW w:w="2742" w:type="dxa"/>
            <w:tcBorders>
              <w:top w:val="nil"/>
              <w:left w:val="single" w:sz="4" w:space="0" w:color="auto"/>
              <w:bottom w:val="nil"/>
              <w:right w:val="single" w:sz="4" w:space="0" w:color="auto"/>
            </w:tcBorders>
            <w:vAlign w:val="center"/>
          </w:tcPr>
          <w:p w14:paraId="57397EF5"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53C85172" w14:textId="77777777" w:rsidR="006F6378" w:rsidRPr="00C30686" w:rsidRDefault="006F6378" w:rsidP="0094020B">
            <w:pPr>
              <w:pStyle w:val="TAC"/>
              <w:rPr>
                <w:rFonts w:eastAsiaTheme="minorEastAsia"/>
                <w:szCs w:val="18"/>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6E97774" w14:textId="77777777" w:rsidR="006F6378" w:rsidRPr="00C30686" w:rsidRDefault="006F6378" w:rsidP="0094020B">
            <w:pPr>
              <w:pStyle w:val="TAC"/>
              <w:rPr>
                <w:rFonts w:eastAsia="Yu Mincho"/>
                <w:lang w:val="en-US"/>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05986C58"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n66 channel bandwidths in Table 5.3.5-1 </w:t>
            </w:r>
          </w:p>
        </w:tc>
        <w:tc>
          <w:tcPr>
            <w:tcW w:w="2445" w:type="dxa"/>
            <w:tcBorders>
              <w:top w:val="nil"/>
              <w:left w:val="single" w:sz="4" w:space="0" w:color="auto"/>
              <w:bottom w:val="nil"/>
              <w:right w:val="single" w:sz="4" w:space="0" w:color="auto"/>
            </w:tcBorders>
            <w:vAlign w:val="center"/>
          </w:tcPr>
          <w:p w14:paraId="43811F38" w14:textId="77777777" w:rsidR="006F6378" w:rsidRPr="00C30686" w:rsidRDefault="006F6378" w:rsidP="0094020B">
            <w:pPr>
              <w:pStyle w:val="TAC"/>
              <w:rPr>
                <w:rFonts w:eastAsiaTheme="minorEastAsia" w:cs="Arial"/>
                <w:szCs w:val="18"/>
                <w:lang w:val="en-US" w:eastAsia="zh-CN"/>
              </w:rPr>
            </w:pPr>
          </w:p>
        </w:tc>
      </w:tr>
      <w:tr w:rsidR="006F6378" w:rsidRPr="00C30686" w14:paraId="560FC8DC"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FA829B7"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4154F838" w14:textId="77777777" w:rsidR="006F6378" w:rsidRPr="00C30686" w:rsidRDefault="006F6378" w:rsidP="0094020B">
            <w:pPr>
              <w:pStyle w:val="TAC"/>
              <w:rPr>
                <w:rFonts w:eastAsiaTheme="minorEastAsia"/>
                <w:szCs w:val="18"/>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3C352A9" w14:textId="77777777" w:rsidR="006F6378" w:rsidRPr="00C30686" w:rsidRDefault="006F6378" w:rsidP="0094020B">
            <w:pPr>
              <w:pStyle w:val="TAC"/>
              <w:rPr>
                <w:rFonts w:eastAsia="Yu Mincho"/>
                <w:lang w:val="en-US"/>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274700D4"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n71 channel bandwidths in Table 5.3.5-1 </w:t>
            </w:r>
          </w:p>
        </w:tc>
        <w:tc>
          <w:tcPr>
            <w:tcW w:w="2445" w:type="dxa"/>
            <w:tcBorders>
              <w:top w:val="nil"/>
              <w:left w:val="single" w:sz="4" w:space="0" w:color="auto"/>
              <w:bottom w:val="single" w:sz="4" w:space="0" w:color="auto"/>
              <w:right w:val="single" w:sz="4" w:space="0" w:color="auto"/>
            </w:tcBorders>
            <w:vAlign w:val="center"/>
          </w:tcPr>
          <w:p w14:paraId="69F779FD" w14:textId="77777777" w:rsidR="006F6378" w:rsidRPr="00C30686" w:rsidRDefault="006F6378" w:rsidP="0094020B">
            <w:pPr>
              <w:pStyle w:val="TAC"/>
              <w:rPr>
                <w:rFonts w:eastAsiaTheme="minorEastAsia" w:cs="Arial"/>
                <w:szCs w:val="18"/>
                <w:lang w:val="en-US" w:eastAsia="zh-CN"/>
              </w:rPr>
            </w:pPr>
          </w:p>
        </w:tc>
      </w:tr>
      <w:tr w:rsidR="006F6378" w:rsidRPr="00C30686" w14:paraId="4294F3B5"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699739E" w14:textId="77777777" w:rsidR="006F6378" w:rsidRPr="00C30686" w:rsidRDefault="006F6378" w:rsidP="0094020B">
            <w:pPr>
              <w:pStyle w:val="TAC"/>
              <w:rPr>
                <w:rFonts w:eastAsiaTheme="minorEastAsia"/>
                <w:lang w:val="en-US"/>
              </w:rPr>
            </w:pPr>
            <w:r w:rsidRPr="00C30686">
              <w:rPr>
                <w:rFonts w:eastAsiaTheme="minorEastAsia"/>
                <w:lang w:val="en-US"/>
              </w:rPr>
              <w:t>CA_n25(2A)-n66(2A)-n71A</w:t>
            </w:r>
          </w:p>
        </w:tc>
        <w:tc>
          <w:tcPr>
            <w:tcW w:w="2785" w:type="dxa"/>
            <w:tcBorders>
              <w:top w:val="single" w:sz="4" w:space="0" w:color="auto"/>
              <w:left w:val="single" w:sz="4" w:space="0" w:color="auto"/>
              <w:bottom w:val="nil"/>
              <w:right w:val="single" w:sz="4" w:space="0" w:color="auto"/>
            </w:tcBorders>
            <w:vAlign w:val="center"/>
          </w:tcPr>
          <w:p w14:paraId="37F54A1E" w14:textId="77777777" w:rsidR="006F6378" w:rsidRPr="00C30686" w:rsidRDefault="006F6378" w:rsidP="0094020B">
            <w:pPr>
              <w:pStyle w:val="TAC"/>
              <w:rPr>
                <w:rFonts w:eastAsiaTheme="minorEastAsia"/>
              </w:rPr>
            </w:pPr>
            <w:r w:rsidRPr="00C30686">
              <w:rPr>
                <w:rFonts w:eastAsiaTheme="minorEastAsia"/>
              </w:rPr>
              <w:t>CA_n25A-n66A</w:t>
            </w:r>
          </w:p>
          <w:p w14:paraId="582932F2" w14:textId="77777777" w:rsidR="006F6378" w:rsidRPr="00C30686" w:rsidRDefault="006F6378" w:rsidP="0094020B">
            <w:pPr>
              <w:pStyle w:val="TAC"/>
              <w:rPr>
                <w:rFonts w:eastAsiaTheme="minorEastAsia"/>
              </w:rPr>
            </w:pPr>
            <w:r w:rsidRPr="00C30686">
              <w:rPr>
                <w:rFonts w:eastAsiaTheme="minorEastAsia"/>
              </w:rPr>
              <w:t>CA_n25A-n71A</w:t>
            </w:r>
          </w:p>
          <w:p w14:paraId="3F9443C8" w14:textId="77777777" w:rsidR="006F6378" w:rsidRPr="00C30686" w:rsidRDefault="006F6378" w:rsidP="0094020B">
            <w:pPr>
              <w:pStyle w:val="TAC"/>
              <w:rPr>
                <w:rFonts w:eastAsiaTheme="minorEastAsia"/>
                <w:szCs w:val="18"/>
                <w:lang w:val="en-US"/>
              </w:rPr>
            </w:pPr>
            <w:r w:rsidRPr="00C30686">
              <w:rPr>
                <w:rFonts w:eastAsiaTheme="minorEastAsia"/>
              </w:rPr>
              <w:t>CA_n66A-n71A</w:t>
            </w:r>
          </w:p>
        </w:tc>
        <w:tc>
          <w:tcPr>
            <w:tcW w:w="1259" w:type="dxa"/>
            <w:tcBorders>
              <w:top w:val="single" w:sz="4" w:space="0" w:color="auto"/>
              <w:left w:val="single" w:sz="4" w:space="0" w:color="auto"/>
              <w:bottom w:val="single" w:sz="4" w:space="0" w:color="auto"/>
              <w:right w:val="single" w:sz="4" w:space="0" w:color="auto"/>
            </w:tcBorders>
            <w:vAlign w:val="center"/>
          </w:tcPr>
          <w:p w14:paraId="35F92FA4" w14:textId="77777777" w:rsidR="006F6378" w:rsidRPr="00C30686" w:rsidRDefault="006F6378" w:rsidP="0094020B">
            <w:pPr>
              <w:pStyle w:val="TAC"/>
              <w:rPr>
                <w:rFonts w:eastAsiaTheme="minorEastAsia"/>
                <w:lang w:val="en-US" w:eastAsia="zh-CN"/>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33A57434"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CA_n25(2A)_BCS 4 and 5</w:t>
            </w:r>
          </w:p>
        </w:tc>
        <w:tc>
          <w:tcPr>
            <w:tcW w:w="2445" w:type="dxa"/>
            <w:tcBorders>
              <w:top w:val="single" w:sz="4" w:space="0" w:color="auto"/>
              <w:left w:val="single" w:sz="4" w:space="0" w:color="auto"/>
              <w:bottom w:val="nil"/>
              <w:right w:val="single" w:sz="4" w:space="0" w:color="auto"/>
            </w:tcBorders>
            <w:vAlign w:val="center"/>
          </w:tcPr>
          <w:p w14:paraId="6D67CF9F"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4 and 5</w:t>
            </w:r>
          </w:p>
        </w:tc>
      </w:tr>
      <w:tr w:rsidR="006F6378" w:rsidRPr="00C30686" w14:paraId="239D4E3F" w14:textId="77777777" w:rsidTr="004F423A">
        <w:trPr>
          <w:trHeight w:val="29"/>
        </w:trPr>
        <w:tc>
          <w:tcPr>
            <w:tcW w:w="2742" w:type="dxa"/>
            <w:tcBorders>
              <w:top w:val="nil"/>
              <w:left w:val="single" w:sz="4" w:space="0" w:color="auto"/>
              <w:bottom w:val="nil"/>
              <w:right w:val="single" w:sz="4" w:space="0" w:color="auto"/>
            </w:tcBorders>
            <w:vAlign w:val="center"/>
          </w:tcPr>
          <w:p w14:paraId="675644C9"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7399D1A5" w14:textId="77777777" w:rsidR="006F6378" w:rsidRPr="00C30686" w:rsidRDefault="006F6378" w:rsidP="0094020B">
            <w:pPr>
              <w:pStyle w:val="TAC"/>
              <w:rPr>
                <w:rFonts w:eastAsiaTheme="minorEastAsia"/>
                <w:szCs w:val="18"/>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F0CA61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534CC9FF"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CA_n66(2A)_BCS 4 and 5</w:t>
            </w:r>
          </w:p>
        </w:tc>
        <w:tc>
          <w:tcPr>
            <w:tcW w:w="2445" w:type="dxa"/>
            <w:tcBorders>
              <w:top w:val="nil"/>
              <w:left w:val="single" w:sz="4" w:space="0" w:color="auto"/>
              <w:bottom w:val="nil"/>
              <w:right w:val="single" w:sz="4" w:space="0" w:color="auto"/>
            </w:tcBorders>
            <w:vAlign w:val="center"/>
          </w:tcPr>
          <w:p w14:paraId="43EE2F67" w14:textId="77777777" w:rsidR="006F6378" w:rsidRPr="00C30686" w:rsidRDefault="006F6378" w:rsidP="0094020B">
            <w:pPr>
              <w:pStyle w:val="TAC"/>
              <w:rPr>
                <w:rFonts w:eastAsiaTheme="minorEastAsia" w:cs="Arial"/>
                <w:szCs w:val="18"/>
                <w:lang w:val="en-US" w:eastAsia="zh-CN"/>
              </w:rPr>
            </w:pPr>
          </w:p>
        </w:tc>
      </w:tr>
      <w:tr w:rsidR="006F6378" w:rsidRPr="00C30686" w14:paraId="1F484DC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4CF99D5"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0B4D5D25" w14:textId="77777777" w:rsidR="006F6378" w:rsidRPr="00C30686" w:rsidRDefault="006F6378" w:rsidP="0094020B">
            <w:pPr>
              <w:pStyle w:val="TAC"/>
              <w:rPr>
                <w:rFonts w:eastAsiaTheme="minorEastAsia"/>
                <w:szCs w:val="18"/>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1FB02F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05ADDC95"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n71 channel bandwidths in Table 5.3.5-1 </w:t>
            </w:r>
          </w:p>
        </w:tc>
        <w:tc>
          <w:tcPr>
            <w:tcW w:w="2445" w:type="dxa"/>
            <w:tcBorders>
              <w:top w:val="nil"/>
              <w:left w:val="single" w:sz="4" w:space="0" w:color="auto"/>
              <w:bottom w:val="single" w:sz="4" w:space="0" w:color="auto"/>
              <w:right w:val="single" w:sz="4" w:space="0" w:color="auto"/>
            </w:tcBorders>
            <w:vAlign w:val="center"/>
          </w:tcPr>
          <w:p w14:paraId="79F3F699" w14:textId="77777777" w:rsidR="006F6378" w:rsidRPr="00C30686" w:rsidRDefault="006F6378" w:rsidP="0094020B">
            <w:pPr>
              <w:pStyle w:val="TAC"/>
              <w:rPr>
                <w:rFonts w:eastAsiaTheme="minorEastAsia" w:cs="Arial"/>
                <w:szCs w:val="18"/>
                <w:lang w:val="en-US" w:eastAsia="zh-CN"/>
              </w:rPr>
            </w:pPr>
          </w:p>
        </w:tc>
      </w:tr>
      <w:tr w:rsidR="006F6378" w:rsidRPr="00C30686" w14:paraId="72409C38"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3DDCC5A" w14:textId="77777777" w:rsidR="006F6378" w:rsidRPr="00C30686" w:rsidRDefault="006F6378" w:rsidP="0094020B">
            <w:pPr>
              <w:pStyle w:val="TAC"/>
              <w:rPr>
                <w:rFonts w:eastAsiaTheme="minorEastAsia"/>
                <w:lang w:val="en-US"/>
              </w:rPr>
            </w:pPr>
            <w:r w:rsidRPr="00C30686">
              <w:rPr>
                <w:rFonts w:eastAsiaTheme="minorEastAsia"/>
                <w:lang w:val="en-US"/>
              </w:rPr>
              <w:t>CA_n25(2A)-n66A-n71B</w:t>
            </w:r>
          </w:p>
        </w:tc>
        <w:tc>
          <w:tcPr>
            <w:tcW w:w="2785" w:type="dxa"/>
            <w:tcBorders>
              <w:top w:val="single" w:sz="4" w:space="0" w:color="auto"/>
              <w:left w:val="single" w:sz="4" w:space="0" w:color="auto"/>
              <w:bottom w:val="nil"/>
              <w:right w:val="single" w:sz="4" w:space="0" w:color="auto"/>
            </w:tcBorders>
            <w:vAlign w:val="center"/>
          </w:tcPr>
          <w:p w14:paraId="5EF55D7A" w14:textId="77777777" w:rsidR="006F6378" w:rsidRPr="00C30686" w:rsidRDefault="006F6378" w:rsidP="0094020B">
            <w:pPr>
              <w:pStyle w:val="TAC"/>
              <w:rPr>
                <w:rFonts w:eastAsiaTheme="minorEastAsia"/>
              </w:rPr>
            </w:pPr>
            <w:r w:rsidRPr="00C30686">
              <w:rPr>
                <w:rFonts w:eastAsiaTheme="minorEastAsia"/>
              </w:rPr>
              <w:t>CA_n25A-n66A</w:t>
            </w:r>
          </w:p>
          <w:p w14:paraId="061007C9" w14:textId="77777777" w:rsidR="006F6378" w:rsidRPr="00C30686" w:rsidRDefault="006F6378" w:rsidP="0094020B">
            <w:pPr>
              <w:pStyle w:val="TAC"/>
              <w:rPr>
                <w:rFonts w:eastAsiaTheme="minorEastAsia"/>
              </w:rPr>
            </w:pPr>
            <w:r w:rsidRPr="00C30686">
              <w:rPr>
                <w:rFonts w:eastAsiaTheme="minorEastAsia"/>
              </w:rPr>
              <w:t>CA_n25A-n71A</w:t>
            </w:r>
          </w:p>
          <w:p w14:paraId="3007642A" w14:textId="77777777" w:rsidR="006F6378" w:rsidRPr="00C30686" w:rsidRDefault="006F6378" w:rsidP="0094020B">
            <w:pPr>
              <w:pStyle w:val="TAC"/>
              <w:rPr>
                <w:rFonts w:eastAsiaTheme="minorEastAsia"/>
                <w:szCs w:val="18"/>
                <w:lang w:val="en-US"/>
              </w:rPr>
            </w:pPr>
            <w:r w:rsidRPr="00C30686">
              <w:rPr>
                <w:rFonts w:eastAsiaTheme="minorEastAsia"/>
              </w:rPr>
              <w:t>CA_n66A-n71A</w:t>
            </w:r>
          </w:p>
        </w:tc>
        <w:tc>
          <w:tcPr>
            <w:tcW w:w="1259" w:type="dxa"/>
            <w:tcBorders>
              <w:top w:val="single" w:sz="4" w:space="0" w:color="auto"/>
              <w:left w:val="single" w:sz="4" w:space="0" w:color="auto"/>
              <w:bottom w:val="single" w:sz="4" w:space="0" w:color="auto"/>
              <w:right w:val="single" w:sz="4" w:space="0" w:color="auto"/>
            </w:tcBorders>
            <w:vAlign w:val="center"/>
          </w:tcPr>
          <w:p w14:paraId="269A774D" w14:textId="77777777" w:rsidR="006F6378" w:rsidRPr="00C30686" w:rsidRDefault="006F6378" w:rsidP="0094020B">
            <w:pPr>
              <w:pStyle w:val="TAC"/>
              <w:rPr>
                <w:rFonts w:eastAsiaTheme="minorEastAsia"/>
                <w:lang w:val="en-US" w:eastAsia="zh-CN"/>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0EDF88DC"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CA_n25(2A)_BCS 4 and 5</w:t>
            </w:r>
          </w:p>
        </w:tc>
        <w:tc>
          <w:tcPr>
            <w:tcW w:w="2445" w:type="dxa"/>
            <w:tcBorders>
              <w:top w:val="single" w:sz="4" w:space="0" w:color="auto"/>
              <w:left w:val="single" w:sz="4" w:space="0" w:color="auto"/>
              <w:bottom w:val="nil"/>
              <w:right w:val="single" w:sz="4" w:space="0" w:color="auto"/>
            </w:tcBorders>
            <w:vAlign w:val="center"/>
          </w:tcPr>
          <w:p w14:paraId="30922921"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4 and 5</w:t>
            </w:r>
          </w:p>
        </w:tc>
      </w:tr>
      <w:tr w:rsidR="006F6378" w:rsidRPr="00C30686" w14:paraId="014AF9D9" w14:textId="77777777" w:rsidTr="004F423A">
        <w:trPr>
          <w:trHeight w:val="29"/>
        </w:trPr>
        <w:tc>
          <w:tcPr>
            <w:tcW w:w="2742" w:type="dxa"/>
            <w:tcBorders>
              <w:top w:val="nil"/>
              <w:left w:val="single" w:sz="4" w:space="0" w:color="auto"/>
              <w:bottom w:val="nil"/>
              <w:right w:val="single" w:sz="4" w:space="0" w:color="auto"/>
            </w:tcBorders>
            <w:vAlign w:val="center"/>
          </w:tcPr>
          <w:p w14:paraId="33B60A41"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69B42778" w14:textId="77777777" w:rsidR="006F6378" w:rsidRPr="00C30686" w:rsidRDefault="006F6378" w:rsidP="0094020B">
            <w:pPr>
              <w:pStyle w:val="TAC"/>
              <w:rPr>
                <w:rFonts w:eastAsiaTheme="minorEastAsia"/>
                <w:szCs w:val="18"/>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F5B07D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22490732"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n66 channel bandwidths in Table 5.3.5-1 </w:t>
            </w:r>
          </w:p>
        </w:tc>
        <w:tc>
          <w:tcPr>
            <w:tcW w:w="2445" w:type="dxa"/>
            <w:tcBorders>
              <w:top w:val="nil"/>
              <w:left w:val="single" w:sz="4" w:space="0" w:color="auto"/>
              <w:bottom w:val="nil"/>
              <w:right w:val="single" w:sz="4" w:space="0" w:color="auto"/>
            </w:tcBorders>
            <w:vAlign w:val="center"/>
          </w:tcPr>
          <w:p w14:paraId="66A5CA33" w14:textId="77777777" w:rsidR="006F6378" w:rsidRPr="00C30686" w:rsidRDefault="006F6378" w:rsidP="0094020B">
            <w:pPr>
              <w:pStyle w:val="TAC"/>
              <w:rPr>
                <w:rFonts w:eastAsiaTheme="minorEastAsia" w:cs="Arial"/>
                <w:szCs w:val="18"/>
                <w:lang w:val="en-US" w:eastAsia="zh-CN"/>
              </w:rPr>
            </w:pPr>
          </w:p>
        </w:tc>
      </w:tr>
      <w:tr w:rsidR="006F6378" w:rsidRPr="00C30686" w14:paraId="15F3681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45F9BDA"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52EABF81" w14:textId="77777777" w:rsidR="006F6378" w:rsidRPr="00C30686" w:rsidRDefault="006F6378" w:rsidP="0094020B">
            <w:pPr>
              <w:pStyle w:val="TAC"/>
              <w:rPr>
                <w:rFonts w:eastAsiaTheme="minorEastAsia"/>
                <w:szCs w:val="18"/>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2C19DE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28D29303"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CA_n71B_BCS 4 and 5</w:t>
            </w:r>
          </w:p>
        </w:tc>
        <w:tc>
          <w:tcPr>
            <w:tcW w:w="2445" w:type="dxa"/>
            <w:tcBorders>
              <w:top w:val="nil"/>
              <w:left w:val="single" w:sz="4" w:space="0" w:color="auto"/>
              <w:bottom w:val="single" w:sz="4" w:space="0" w:color="auto"/>
              <w:right w:val="single" w:sz="4" w:space="0" w:color="auto"/>
            </w:tcBorders>
            <w:vAlign w:val="center"/>
          </w:tcPr>
          <w:p w14:paraId="315E9E80" w14:textId="77777777" w:rsidR="006F6378" w:rsidRPr="00C30686" w:rsidRDefault="006F6378" w:rsidP="0094020B">
            <w:pPr>
              <w:pStyle w:val="TAC"/>
              <w:rPr>
                <w:rFonts w:eastAsiaTheme="minorEastAsia" w:cs="Arial"/>
                <w:szCs w:val="18"/>
                <w:lang w:val="en-US" w:eastAsia="zh-CN"/>
              </w:rPr>
            </w:pPr>
          </w:p>
        </w:tc>
      </w:tr>
      <w:tr w:rsidR="006F6378" w:rsidRPr="00C30686" w14:paraId="0EA379D0"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5EE3C03" w14:textId="77777777" w:rsidR="006F6378" w:rsidRPr="00C30686" w:rsidRDefault="006F6378" w:rsidP="0094020B">
            <w:pPr>
              <w:pStyle w:val="TAC"/>
              <w:rPr>
                <w:rFonts w:eastAsiaTheme="minorEastAsia"/>
                <w:lang w:val="en-US"/>
              </w:rPr>
            </w:pPr>
            <w:r w:rsidRPr="00C30686">
              <w:rPr>
                <w:rFonts w:eastAsiaTheme="minorEastAsia"/>
                <w:lang w:val="en-US"/>
              </w:rPr>
              <w:t>CA_n25(2A)-n66A-n71(2A)</w:t>
            </w:r>
          </w:p>
        </w:tc>
        <w:tc>
          <w:tcPr>
            <w:tcW w:w="2785" w:type="dxa"/>
            <w:tcBorders>
              <w:top w:val="single" w:sz="4" w:space="0" w:color="auto"/>
              <w:left w:val="single" w:sz="4" w:space="0" w:color="auto"/>
              <w:bottom w:val="nil"/>
              <w:right w:val="single" w:sz="4" w:space="0" w:color="auto"/>
            </w:tcBorders>
            <w:vAlign w:val="center"/>
          </w:tcPr>
          <w:p w14:paraId="0F811543" w14:textId="77777777" w:rsidR="006F6378" w:rsidRPr="00C30686" w:rsidRDefault="006F6378" w:rsidP="0094020B">
            <w:pPr>
              <w:pStyle w:val="TAC"/>
              <w:rPr>
                <w:rFonts w:eastAsiaTheme="minorEastAsia"/>
              </w:rPr>
            </w:pPr>
            <w:r w:rsidRPr="00C30686">
              <w:rPr>
                <w:rFonts w:eastAsiaTheme="minorEastAsia"/>
              </w:rPr>
              <w:t>CA_n25A-n66A</w:t>
            </w:r>
          </w:p>
          <w:p w14:paraId="66195A78" w14:textId="77777777" w:rsidR="006F6378" w:rsidRPr="00C30686" w:rsidRDefault="006F6378" w:rsidP="0094020B">
            <w:pPr>
              <w:pStyle w:val="TAC"/>
              <w:rPr>
                <w:rFonts w:eastAsiaTheme="minorEastAsia"/>
              </w:rPr>
            </w:pPr>
            <w:r w:rsidRPr="00C30686">
              <w:rPr>
                <w:rFonts w:eastAsiaTheme="minorEastAsia"/>
              </w:rPr>
              <w:t>CA_n25A-n71A</w:t>
            </w:r>
          </w:p>
          <w:p w14:paraId="75B09118" w14:textId="77777777" w:rsidR="006F6378" w:rsidRPr="00C30686" w:rsidRDefault="006F6378" w:rsidP="0094020B">
            <w:pPr>
              <w:pStyle w:val="TAC"/>
              <w:rPr>
                <w:rFonts w:eastAsiaTheme="minorEastAsia"/>
                <w:szCs w:val="18"/>
                <w:lang w:val="en-US"/>
              </w:rPr>
            </w:pPr>
            <w:r w:rsidRPr="00C30686">
              <w:rPr>
                <w:rFonts w:eastAsiaTheme="minorEastAsia"/>
              </w:rPr>
              <w:t>CA_n66A-n71A</w:t>
            </w:r>
          </w:p>
        </w:tc>
        <w:tc>
          <w:tcPr>
            <w:tcW w:w="1259" w:type="dxa"/>
            <w:tcBorders>
              <w:top w:val="single" w:sz="4" w:space="0" w:color="auto"/>
              <w:left w:val="single" w:sz="4" w:space="0" w:color="auto"/>
              <w:bottom w:val="single" w:sz="4" w:space="0" w:color="auto"/>
              <w:right w:val="single" w:sz="4" w:space="0" w:color="auto"/>
            </w:tcBorders>
            <w:vAlign w:val="center"/>
          </w:tcPr>
          <w:p w14:paraId="11BB4E51" w14:textId="77777777" w:rsidR="006F6378" w:rsidRPr="00C30686" w:rsidRDefault="006F6378" w:rsidP="0094020B">
            <w:pPr>
              <w:pStyle w:val="TAC"/>
              <w:rPr>
                <w:rFonts w:eastAsiaTheme="minorEastAsia"/>
                <w:lang w:val="en-US" w:eastAsia="zh-CN"/>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59B831FF"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CA_n25(2A)_BCS 4 and 5</w:t>
            </w:r>
          </w:p>
        </w:tc>
        <w:tc>
          <w:tcPr>
            <w:tcW w:w="2445" w:type="dxa"/>
            <w:tcBorders>
              <w:top w:val="single" w:sz="4" w:space="0" w:color="auto"/>
              <w:left w:val="single" w:sz="4" w:space="0" w:color="auto"/>
              <w:bottom w:val="nil"/>
              <w:right w:val="single" w:sz="4" w:space="0" w:color="auto"/>
            </w:tcBorders>
            <w:vAlign w:val="center"/>
          </w:tcPr>
          <w:p w14:paraId="0A62E2CD"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4 and 5</w:t>
            </w:r>
          </w:p>
        </w:tc>
      </w:tr>
      <w:tr w:rsidR="006F6378" w:rsidRPr="00C30686" w14:paraId="2B4AC7BD" w14:textId="77777777" w:rsidTr="004F423A">
        <w:trPr>
          <w:trHeight w:val="29"/>
        </w:trPr>
        <w:tc>
          <w:tcPr>
            <w:tcW w:w="2742" w:type="dxa"/>
            <w:tcBorders>
              <w:top w:val="nil"/>
              <w:left w:val="single" w:sz="4" w:space="0" w:color="auto"/>
              <w:bottom w:val="nil"/>
              <w:right w:val="single" w:sz="4" w:space="0" w:color="auto"/>
            </w:tcBorders>
            <w:vAlign w:val="center"/>
          </w:tcPr>
          <w:p w14:paraId="3084E1E7"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74DB1D60" w14:textId="77777777" w:rsidR="006F6378" w:rsidRPr="00C30686" w:rsidRDefault="006F6378" w:rsidP="0094020B">
            <w:pPr>
              <w:pStyle w:val="TAC"/>
              <w:rPr>
                <w:rFonts w:eastAsiaTheme="minorEastAsia"/>
                <w:szCs w:val="18"/>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502F08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2CD12575"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n66 channel bandwidths in Table 5.3.5-1 </w:t>
            </w:r>
          </w:p>
        </w:tc>
        <w:tc>
          <w:tcPr>
            <w:tcW w:w="2445" w:type="dxa"/>
            <w:tcBorders>
              <w:top w:val="nil"/>
              <w:left w:val="single" w:sz="4" w:space="0" w:color="auto"/>
              <w:bottom w:val="nil"/>
              <w:right w:val="single" w:sz="4" w:space="0" w:color="auto"/>
            </w:tcBorders>
            <w:vAlign w:val="center"/>
          </w:tcPr>
          <w:p w14:paraId="6E96D3DD" w14:textId="77777777" w:rsidR="006F6378" w:rsidRPr="00C30686" w:rsidRDefault="006F6378" w:rsidP="0094020B">
            <w:pPr>
              <w:pStyle w:val="TAC"/>
              <w:rPr>
                <w:rFonts w:eastAsiaTheme="minorEastAsia" w:cs="Arial"/>
                <w:szCs w:val="18"/>
                <w:lang w:val="en-US" w:eastAsia="zh-CN"/>
              </w:rPr>
            </w:pPr>
          </w:p>
        </w:tc>
      </w:tr>
      <w:tr w:rsidR="006F6378" w:rsidRPr="00C30686" w14:paraId="115BA912"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EDD5A46"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3CDD2D9C" w14:textId="77777777" w:rsidR="006F6378" w:rsidRPr="00C30686" w:rsidRDefault="006F6378" w:rsidP="0094020B">
            <w:pPr>
              <w:pStyle w:val="TAC"/>
              <w:rPr>
                <w:rFonts w:eastAsiaTheme="minorEastAsia"/>
                <w:szCs w:val="18"/>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C2B8F0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7E1A6205"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CA_n71(2A)_BCS 4 and 5</w:t>
            </w:r>
          </w:p>
        </w:tc>
        <w:tc>
          <w:tcPr>
            <w:tcW w:w="2445" w:type="dxa"/>
            <w:tcBorders>
              <w:top w:val="nil"/>
              <w:left w:val="single" w:sz="4" w:space="0" w:color="auto"/>
              <w:bottom w:val="single" w:sz="4" w:space="0" w:color="auto"/>
              <w:right w:val="single" w:sz="4" w:space="0" w:color="auto"/>
            </w:tcBorders>
            <w:vAlign w:val="center"/>
          </w:tcPr>
          <w:p w14:paraId="552F444A" w14:textId="77777777" w:rsidR="006F6378" w:rsidRPr="00C30686" w:rsidRDefault="006F6378" w:rsidP="0094020B">
            <w:pPr>
              <w:pStyle w:val="TAC"/>
              <w:rPr>
                <w:rFonts w:eastAsiaTheme="minorEastAsia" w:cs="Arial"/>
                <w:szCs w:val="18"/>
                <w:lang w:val="en-US" w:eastAsia="zh-CN"/>
              </w:rPr>
            </w:pPr>
          </w:p>
        </w:tc>
      </w:tr>
      <w:tr w:rsidR="006F6378" w:rsidRPr="00C30686" w14:paraId="0B18163B"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471D76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CA_n25A-n66A-n77A</w:t>
            </w:r>
          </w:p>
        </w:tc>
        <w:tc>
          <w:tcPr>
            <w:tcW w:w="2785" w:type="dxa"/>
            <w:tcBorders>
              <w:top w:val="single" w:sz="4" w:space="0" w:color="auto"/>
              <w:left w:val="single" w:sz="4" w:space="0" w:color="auto"/>
              <w:bottom w:val="nil"/>
              <w:right w:val="single" w:sz="4" w:space="0" w:color="auto"/>
            </w:tcBorders>
            <w:vAlign w:val="center"/>
          </w:tcPr>
          <w:p w14:paraId="1E6074CA" w14:textId="77777777" w:rsidR="006F6378" w:rsidRPr="00C30686" w:rsidRDefault="006F6378" w:rsidP="0094020B">
            <w:pPr>
              <w:pStyle w:val="TAC"/>
              <w:rPr>
                <w:rFonts w:eastAsiaTheme="minorEastAsia"/>
                <w:szCs w:val="18"/>
                <w:vertAlign w:val="superscript"/>
                <w:lang w:val="en-US" w:eastAsia="zh-CN"/>
              </w:rPr>
            </w:pPr>
            <w:r w:rsidRPr="00C30686">
              <w:rPr>
                <w:rFonts w:eastAsiaTheme="minorEastAsia"/>
                <w:szCs w:val="18"/>
                <w:lang w:val="en-US" w:eastAsia="zh-CN"/>
              </w:rPr>
              <w:t>n77</w:t>
            </w:r>
            <w:r w:rsidRPr="00C30686">
              <w:rPr>
                <w:rFonts w:eastAsiaTheme="minorEastAsia"/>
                <w:szCs w:val="18"/>
                <w:vertAlign w:val="superscript"/>
                <w:lang w:val="en-US" w:eastAsia="zh-CN"/>
              </w:rPr>
              <w:t>7,9</w:t>
            </w:r>
          </w:p>
          <w:p w14:paraId="756D26F9"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CA_n25A-n66A</w:t>
            </w:r>
          </w:p>
          <w:p w14:paraId="777D0422" w14:textId="77777777" w:rsidR="006F6378" w:rsidRPr="00C30686" w:rsidRDefault="006F6378" w:rsidP="0094020B">
            <w:pPr>
              <w:pStyle w:val="TAC"/>
              <w:rPr>
                <w:rFonts w:eastAsiaTheme="minorEastAsia"/>
                <w:szCs w:val="18"/>
                <w:vertAlign w:val="superscript"/>
                <w:lang w:val="en-US" w:eastAsia="zh-CN"/>
              </w:rPr>
            </w:pPr>
            <w:r w:rsidRPr="00C30686">
              <w:rPr>
                <w:rFonts w:eastAsiaTheme="minorEastAsia"/>
                <w:szCs w:val="18"/>
                <w:lang w:val="en-US" w:eastAsia="zh-CN"/>
              </w:rPr>
              <w:t>CA_n25A-n77A</w:t>
            </w:r>
            <w:r w:rsidRPr="00C30686">
              <w:rPr>
                <w:rFonts w:eastAsiaTheme="minorEastAsia"/>
                <w:szCs w:val="18"/>
                <w:vertAlign w:val="superscript"/>
                <w:lang w:val="en-US" w:eastAsia="zh-CN"/>
              </w:rPr>
              <w:t>7</w:t>
            </w:r>
          </w:p>
          <w:p w14:paraId="121478ED"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CA_n66A-n77A</w:t>
            </w:r>
            <w:r w:rsidRPr="00C30686">
              <w:rPr>
                <w:rFonts w:eastAsiaTheme="minorEastAsia"/>
                <w:szCs w:val="18"/>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366FD738" w14:textId="77777777" w:rsidR="006F6378" w:rsidRPr="00C30686" w:rsidRDefault="006F6378" w:rsidP="0094020B">
            <w:pPr>
              <w:pStyle w:val="TAC"/>
              <w:rPr>
                <w:rFonts w:eastAsia="Yu Mincho"/>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7BA03EE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4D993F24"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0</w:t>
            </w:r>
          </w:p>
        </w:tc>
      </w:tr>
      <w:tr w:rsidR="006F6378" w:rsidRPr="00C30686" w14:paraId="3F2F301A" w14:textId="77777777" w:rsidTr="004F423A">
        <w:trPr>
          <w:trHeight w:val="29"/>
        </w:trPr>
        <w:tc>
          <w:tcPr>
            <w:tcW w:w="2742" w:type="dxa"/>
            <w:tcBorders>
              <w:top w:val="nil"/>
              <w:left w:val="single" w:sz="4" w:space="0" w:color="auto"/>
              <w:bottom w:val="nil"/>
              <w:right w:val="single" w:sz="4" w:space="0" w:color="auto"/>
            </w:tcBorders>
            <w:vAlign w:val="center"/>
          </w:tcPr>
          <w:p w14:paraId="36199A3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F3E267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E559D8F" w14:textId="77777777" w:rsidR="006F6378" w:rsidRPr="00C30686" w:rsidRDefault="006F6378" w:rsidP="0094020B">
            <w:pPr>
              <w:pStyle w:val="TAC"/>
              <w:rPr>
                <w:rFonts w:eastAsia="Yu Mincho"/>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158A4EF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76052A28" w14:textId="77777777" w:rsidR="006F6378" w:rsidRPr="00C30686" w:rsidRDefault="006F6378" w:rsidP="0094020B">
            <w:pPr>
              <w:pStyle w:val="TAC"/>
              <w:rPr>
                <w:rFonts w:eastAsiaTheme="minorEastAsia"/>
                <w:lang w:val="en-US" w:eastAsia="zh-CN"/>
              </w:rPr>
            </w:pPr>
          </w:p>
        </w:tc>
      </w:tr>
      <w:tr w:rsidR="006F6378" w:rsidRPr="00C30686" w14:paraId="3A1CBB39" w14:textId="77777777" w:rsidTr="004F423A">
        <w:trPr>
          <w:trHeight w:val="29"/>
        </w:trPr>
        <w:tc>
          <w:tcPr>
            <w:tcW w:w="2742" w:type="dxa"/>
            <w:tcBorders>
              <w:top w:val="nil"/>
              <w:left w:val="single" w:sz="4" w:space="0" w:color="auto"/>
              <w:bottom w:val="nil"/>
              <w:right w:val="single" w:sz="4" w:space="0" w:color="auto"/>
            </w:tcBorders>
            <w:vAlign w:val="center"/>
          </w:tcPr>
          <w:p w14:paraId="10551AC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BF038A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9B93C26" w14:textId="77777777" w:rsidR="006F6378" w:rsidRPr="00C30686" w:rsidRDefault="006F6378" w:rsidP="0094020B">
            <w:pPr>
              <w:pStyle w:val="TAC"/>
              <w:rPr>
                <w:rFonts w:eastAsia="Yu Mincho"/>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245587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095FC532" w14:textId="77777777" w:rsidR="006F6378" w:rsidRPr="00C30686" w:rsidRDefault="006F6378" w:rsidP="0094020B">
            <w:pPr>
              <w:pStyle w:val="TAC"/>
              <w:rPr>
                <w:rFonts w:eastAsiaTheme="minorEastAsia"/>
                <w:lang w:val="en-US" w:eastAsia="zh-CN"/>
              </w:rPr>
            </w:pPr>
          </w:p>
        </w:tc>
      </w:tr>
      <w:tr w:rsidR="006F6378" w:rsidRPr="00C30686" w14:paraId="61D40544" w14:textId="77777777" w:rsidTr="004F423A">
        <w:trPr>
          <w:trHeight w:val="29"/>
        </w:trPr>
        <w:tc>
          <w:tcPr>
            <w:tcW w:w="2742" w:type="dxa"/>
            <w:tcBorders>
              <w:top w:val="nil"/>
              <w:left w:val="single" w:sz="4" w:space="0" w:color="auto"/>
              <w:bottom w:val="nil"/>
              <w:right w:val="single" w:sz="4" w:space="0" w:color="auto"/>
            </w:tcBorders>
            <w:vAlign w:val="center"/>
          </w:tcPr>
          <w:p w14:paraId="7B474C0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93D807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77624E1" w14:textId="77777777" w:rsidR="006F6378" w:rsidRPr="00C30686" w:rsidRDefault="006F6378" w:rsidP="0094020B">
            <w:pPr>
              <w:pStyle w:val="TAC"/>
              <w:rPr>
                <w:rFonts w:eastAsiaTheme="minorEastAsia"/>
                <w:lang w:val="en-US" w:eastAsia="zh-CN"/>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1A71A8E0"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n25 channel bandwidths in Table 5.3.5-1 </w:t>
            </w:r>
          </w:p>
        </w:tc>
        <w:tc>
          <w:tcPr>
            <w:tcW w:w="2445" w:type="dxa"/>
            <w:tcBorders>
              <w:top w:val="single" w:sz="4" w:space="0" w:color="auto"/>
              <w:left w:val="single" w:sz="4" w:space="0" w:color="auto"/>
              <w:bottom w:val="nil"/>
              <w:right w:val="single" w:sz="4" w:space="0" w:color="auto"/>
            </w:tcBorders>
            <w:vAlign w:val="center"/>
          </w:tcPr>
          <w:p w14:paraId="15686AC0"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4 and 5</w:t>
            </w:r>
          </w:p>
        </w:tc>
      </w:tr>
      <w:tr w:rsidR="006F6378" w:rsidRPr="00C30686" w14:paraId="7C311963" w14:textId="77777777" w:rsidTr="004F423A">
        <w:trPr>
          <w:trHeight w:val="29"/>
        </w:trPr>
        <w:tc>
          <w:tcPr>
            <w:tcW w:w="2742" w:type="dxa"/>
            <w:tcBorders>
              <w:top w:val="nil"/>
              <w:left w:val="single" w:sz="4" w:space="0" w:color="auto"/>
              <w:bottom w:val="nil"/>
              <w:right w:val="single" w:sz="4" w:space="0" w:color="auto"/>
            </w:tcBorders>
            <w:vAlign w:val="center"/>
          </w:tcPr>
          <w:p w14:paraId="1DDAE06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0E00CC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E566EE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34E97AA5"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n66 channel bandwidths in Table 5.3.5-1 </w:t>
            </w:r>
          </w:p>
        </w:tc>
        <w:tc>
          <w:tcPr>
            <w:tcW w:w="2445" w:type="dxa"/>
            <w:tcBorders>
              <w:top w:val="nil"/>
              <w:left w:val="single" w:sz="4" w:space="0" w:color="auto"/>
              <w:bottom w:val="nil"/>
              <w:right w:val="single" w:sz="4" w:space="0" w:color="auto"/>
            </w:tcBorders>
            <w:vAlign w:val="center"/>
          </w:tcPr>
          <w:p w14:paraId="7C12E6E7" w14:textId="77777777" w:rsidR="006F6378" w:rsidRPr="00C30686" w:rsidRDefault="006F6378" w:rsidP="0094020B">
            <w:pPr>
              <w:pStyle w:val="TAC"/>
              <w:rPr>
                <w:rFonts w:eastAsiaTheme="minorEastAsia"/>
                <w:lang w:val="en-US" w:eastAsia="zh-CN"/>
              </w:rPr>
            </w:pPr>
          </w:p>
        </w:tc>
      </w:tr>
      <w:tr w:rsidR="006F6378" w:rsidRPr="00C30686" w14:paraId="2A0F6143"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2A7D35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7B638B7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4EB474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411A4BEE"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n77 channel bandwidths in Table 5.3.5-1 </w:t>
            </w:r>
          </w:p>
        </w:tc>
        <w:tc>
          <w:tcPr>
            <w:tcW w:w="2445" w:type="dxa"/>
            <w:tcBorders>
              <w:top w:val="nil"/>
              <w:left w:val="single" w:sz="4" w:space="0" w:color="auto"/>
              <w:bottom w:val="single" w:sz="4" w:space="0" w:color="auto"/>
              <w:right w:val="single" w:sz="4" w:space="0" w:color="auto"/>
            </w:tcBorders>
            <w:vAlign w:val="center"/>
          </w:tcPr>
          <w:p w14:paraId="28DFBAD6" w14:textId="77777777" w:rsidR="006F6378" w:rsidRPr="00C30686" w:rsidRDefault="006F6378" w:rsidP="0094020B">
            <w:pPr>
              <w:pStyle w:val="TAC"/>
              <w:rPr>
                <w:rFonts w:eastAsiaTheme="minorEastAsia"/>
                <w:lang w:val="en-US" w:eastAsia="zh-CN"/>
              </w:rPr>
            </w:pPr>
          </w:p>
        </w:tc>
      </w:tr>
      <w:tr w:rsidR="006F6378" w:rsidRPr="00C30686" w14:paraId="2E63076D"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B12FFB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CA_n25A-n66(2A)-n77A</w:t>
            </w:r>
          </w:p>
        </w:tc>
        <w:tc>
          <w:tcPr>
            <w:tcW w:w="2785" w:type="dxa"/>
            <w:tcBorders>
              <w:top w:val="single" w:sz="4" w:space="0" w:color="auto"/>
              <w:left w:val="single" w:sz="4" w:space="0" w:color="auto"/>
              <w:bottom w:val="nil"/>
              <w:right w:val="single" w:sz="4" w:space="0" w:color="auto"/>
            </w:tcBorders>
            <w:vAlign w:val="center"/>
          </w:tcPr>
          <w:p w14:paraId="12E7CD32"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CA_n25A-n66A</w:t>
            </w:r>
          </w:p>
          <w:p w14:paraId="61B7AADD"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CA_n25A-n77A</w:t>
            </w:r>
          </w:p>
          <w:p w14:paraId="5E22C6DC"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CA_n66A-n77A</w:t>
            </w:r>
          </w:p>
        </w:tc>
        <w:tc>
          <w:tcPr>
            <w:tcW w:w="1259" w:type="dxa"/>
            <w:tcBorders>
              <w:top w:val="single" w:sz="4" w:space="0" w:color="auto"/>
              <w:left w:val="single" w:sz="4" w:space="0" w:color="auto"/>
              <w:bottom w:val="single" w:sz="4" w:space="0" w:color="auto"/>
              <w:right w:val="single" w:sz="4" w:space="0" w:color="auto"/>
            </w:tcBorders>
            <w:vAlign w:val="center"/>
          </w:tcPr>
          <w:p w14:paraId="7733D94F" w14:textId="77777777" w:rsidR="006F6378" w:rsidRPr="00C30686" w:rsidRDefault="006F6378" w:rsidP="0094020B">
            <w:pPr>
              <w:pStyle w:val="TAC"/>
              <w:rPr>
                <w:rFonts w:eastAsia="Yu Mincho"/>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1B24A16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675120C5"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0</w:t>
            </w:r>
          </w:p>
        </w:tc>
      </w:tr>
      <w:tr w:rsidR="006F6378" w:rsidRPr="00C30686" w14:paraId="25B6CA01" w14:textId="77777777" w:rsidTr="004F423A">
        <w:trPr>
          <w:trHeight w:val="29"/>
        </w:trPr>
        <w:tc>
          <w:tcPr>
            <w:tcW w:w="2742" w:type="dxa"/>
            <w:tcBorders>
              <w:top w:val="nil"/>
              <w:left w:val="single" w:sz="4" w:space="0" w:color="auto"/>
              <w:bottom w:val="nil"/>
              <w:right w:val="single" w:sz="4" w:space="0" w:color="auto"/>
            </w:tcBorders>
            <w:vAlign w:val="center"/>
          </w:tcPr>
          <w:p w14:paraId="28209C9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6251FD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942FE54" w14:textId="77777777" w:rsidR="006F6378" w:rsidRPr="00C30686" w:rsidRDefault="006F6378" w:rsidP="0094020B">
            <w:pPr>
              <w:pStyle w:val="TAC"/>
              <w:rPr>
                <w:rFonts w:eastAsia="Yu Mincho"/>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7A23AF1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CA_n66(2A)_BCS1</w:t>
            </w:r>
          </w:p>
        </w:tc>
        <w:tc>
          <w:tcPr>
            <w:tcW w:w="2445" w:type="dxa"/>
            <w:tcBorders>
              <w:top w:val="nil"/>
              <w:left w:val="single" w:sz="4" w:space="0" w:color="auto"/>
              <w:bottom w:val="nil"/>
              <w:right w:val="single" w:sz="4" w:space="0" w:color="auto"/>
            </w:tcBorders>
            <w:vAlign w:val="center"/>
          </w:tcPr>
          <w:p w14:paraId="4600BF46" w14:textId="77777777" w:rsidR="006F6378" w:rsidRPr="00C30686" w:rsidRDefault="006F6378" w:rsidP="0094020B">
            <w:pPr>
              <w:pStyle w:val="TAC"/>
              <w:rPr>
                <w:rFonts w:eastAsiaTheme="minorEastAsia"/>
                <w:lang w:val="en-US" w:eastAsia="zh-CN"/>
              </w:rPr>
            </w:pPr>
          </w:p>
        </w:tc>
      </w:tr>
      <w:tr w:rsidR="006F6378" w:rsidRPr="00C30686" w14:paraId="0E2E39A0" w14:textId="77777777" w:rsidTr="004F423A">
        <w:trPr>
          <w:trHeight w:val="29"/>
        </w:trPr>
        <w:tc>
          <w:tcPr>
            <w:tcW w:w="2742" w:type="dxa"/>
            <w:tcBorders>
              <w:top w:val="nil"/>
              <w:left w:val="single" w:sz="4" w:space="0" w:color="auto"/>
              <w:bottom w:val="nil"/>
              <w:right w:val="single" w:sz="4" w:space="0" w:color="auto"/>
            </w:tcBorders>
            <w:vAlign w:val="center"/>
          </w:tcPr>
          <w:p w14:paraId="70705F9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20F9B1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BBD919A" w14:textId="77777777" w:rsidR="006F6378" w:rsidRPr="00C30686" w:rsidRDefault="006F6378" w:rsidP="0094020B">
            <w:pPr>
              <w:pStyle w:val="TAC"/>
              <w:rPr>
                <w:rFonts w:eastAsia="Yu Mincho"/>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4287AF6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6A605F20" w14:textId="77777777" w:rsidR="006F6378" w:rsidRPr="00C30686" w:rsidRDefault="006F6378" w:rsidP="0094020B">
            <w:pPr>
              <w:pStyle w:val="TAC"/>
              <w:rPr>
                <w:rFonts w:eastAsiaTheme="minorEastAsia"/>
                <w:lang w:val="en-US" w:eastAsia="zh-CN"/>
              </w:rPr>
            </w:pPr>
          </w:p>
        </w:tc>
      </w:tr>
      <w:tr w:rsidR="006F6378" w:rsidRPr="00C30686" w14:paraId="02988F3E" w14:textId="77777777" w:rsidTr="004F423A">
        <w:trPr>
          <w:trHeight w:val="29"/>
        </w:trPr>
        <w:tc>
          <w:tcPr>
            <w:tcW w:w="2742" w:type="dxa"/>
            <w:tcBorders>
              <w:top w:val="nil"/>
              <w:left w:val="single" w:sz="4" w:space="0" w:color="auto"/>
              <w:bottom w:val="nil"/>
              <w:right w:val="single" w:sz="4" w:space="0" w:color="auto"/>
            </w:tcBorders>
            <w:vAlign w:val="center"/>
          </w:tcPr>
          <w:p w14:paraId="1E65714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4B7E64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E09BC5C" w14:textId="77777777" w:rsidR="006F6378" w:rsidRPr="00C30686" w:rsidRDefault="006F6378" w:rsidP="0094020B">
            <w:pPr>
              <w:pStyle w:val="TAC"/>
              <w:rPr>
                <w:rFonts w:eastAsiaTheme="minorEastAsia"/>
                <w:lang w:val="en-US" w:eastAsia="zh-CN"/>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268BE05A"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n25 channel bandwidths in Table 5.3.5-1 </w:t>
            </w:r>
          </w:p>
        </w:tc>
        <w:tc>
          <w:tcPr>
            <w:tcW w:w="2445" w:type="dxa"/>
            <w:tcBorders>
              <w:top w:val="single" w:sz="4" w:space="0" w:color="auto"/>
              <w:left w:val="single" w:sz="4" w:space="0" w:color="auto"/>
              <w:bottom w:val="nil"/>
              <w:right w:val="single" w:sz="4" w:space="0" w:color="auto"/>
            </w:tcBorders>
            <w:vAlign w:val="center"/>
          </w:tcPr>
          <w:p w14:paraId="5F2AA8BF"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4 and 5</w:t>
            </w:r>
          </w:p>
        </w:tc>
      </w:tr>
      <w:tr w:rsidR="006F6378" w:rsidRPr="00C30686" w14:paraId="0D85520C" w14:textId="77777777" w:rsidTr="004F423A">
        <w:trPr>
          <w:trHeight w:val="29"/>
        </w:trPr>
        <w:tc>
          <w:tcPr>
            <w:tcW w:w="2742" w:type="dxa"/>
            <w:tcBorders>
              <w:top w:val="nil"/>
              <w:left w:val="single" w:sz="4" w:space="0" w:color="auto"/>
              <w:bottom w:val="nil"/>
              <w:right w:val="single" w:sz="4" w:space="0" w:color="auto"/>
            </w:tcBorders>
            <w:vAlign w:val="center"/>
          </w:tcPr>
          <w:p w14:paraId="31BBE78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0AF2EF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BA9BEA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2A03EF5A"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CA_n66(2A) BCS 4 and 5</w:t>
            </w:r>
          </w:p>
        </w:tc>
        <w:tc>
          <w:tcPr>
            <w:tcW w:w="2445" w:type="dxa"/>
            <w:tcBorders>
              <w:top w:val="nil"/>
              <w:left w:val="single" w:sz="4" w:space="0" w:color="auto"/>
              <w:bottom w:val="nil"/>
              <w:right w:val="single" w:sz="4" w:space="0" w:color="auto"/>
            </w:tcBorders>
            <w:vAlign w:val="center"/>
          </w:tcPr>
          <w:p w14:paraId="74020BA3" w14:textId="77777777" w:rsidR="006F6378" w:rsidRPr="00C30686" w:rsidRDefault="006F6378" w:rsidP="0094020B">
            <w:pPr>
              <w:pStyle w:val="TAC"/>
              <w:rPr>
                <w:rFonts w:eastAsiaTheme="minorEastAsia"/>
                <w:lang w:val="en-US" w:eastAsia="zh-CN"/>
              </w:rPr>
            </w:pPr>
          </w:p>
        </w:tc>
      </w:tr>
      <w:tr w:rsidR="006F6378" w:rsidRPr="00C30686" w14:paraId="09669B3C"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EA9442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4EA7F23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C05143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09E50D60"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n77 channel bandwidths in Table 5.3.5-1 </w:t>
            </w:r>
          </w:p>
        </w:tc>
        <w:tc>
          <w:tcPr>
            <w:tcW w:w="2445" w:type="dxa"/>
            <w:tcBorders>
              <w:top w:val="nil"/>
              <w:left w:val="single" w:sz="4" w:space="0" w:color="auto"/>
              <w:bottom w:val="single" w:sz="4" w:space="0" w:color="auto"/>
              <w:right w:val="single" w:sz="4" w:space="0" w:color="auto"/>
            </w:tcBorders>
            <w:vAlign w:val="center"/>
          </w:tcPr>
          <w:p w14:paraId="333EC05E" w14:textId="77777777" w:rsidR="006F6378" w:rsidRPr="00C30686" w:rsidRDefault="006F6378" w:rsidP="0094020B">
            <w:pPr>
              <w:pStyle w:val="TAC"/>
              <w:rPr>
                <w:rFonts w:eastAsiaTheme="minorEastAsia"/>
                <w:lang w:val="en-US" w:eastAsia="zh-CN"/>
              </w:rPr>
            </w:pPr>
          </w:p>
        </w:tc>
      </w:tr>
      <w:tr w:rsidR="006F6378" w:rsidRPr="00C30686" w14:paraId="0A37E85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05E126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CA_n25A-n66A-n77(2A)</w:t>
            </w:r>
          </w:p>
        </w:tc>
        <w:tc>
          <w:tcPr>
            <w:tcW w:w="2785" w:type="dxa"/>
            <w:tcBorders>
              <w:top w:val="single" w:sz="4" w:space="0" w:color="auto"/>
              <w:left w:val="single" w:sz="4" w:space="0" w:color="auto"/>
              <w:bottom w:val="nil"/>
              <w:right w:val="single" w:sz="4" w:space="0" w:color="auto"/>
            </w:tcBorders>
            <w:vAlign w:val="center"/>
          </w:tcPr>
          <w:p w14:paraId="73F4EFCD"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eastAsia="zh-CN"/>
              </w:rPr>
              <w:t>n77</w:t>
            </w:r>
            <w:r w:rsidRPr="00C30686">
              <w:rPr>
                <w:rFonts w:eastAsiaTheme="minorEastAsia"/>
                <w:vertAlign w:val="superscript"/>
                <w:lang w:val="en-US" w:eastAsia="zh-CN"/>
              </w:rPr>
              <w:t>7,9</w:t>
            </w:r>
          </w:p>
          <w:p w14:paraId="16A08B6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CA_n25A-n66A</w:t>
            </w:r>
          </w:p>
          <w:p w14:paraId="280FBE1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CA_n25A-n77A</w:t>
            </w:r>
            <w:r w:rsidRPr="00C30686">
              <w:rPr>
                <w:rFonts w:eastAsiaTheme="minorEastAsia"/>
                <w:vertAlign w:val="superscript"/>
                <w:lang w:val="en-US" w:eastAsia="zh-CN"/>
              </w:rPr>
              <w:t>7</w:t>
            </w:r>
          </w:p>
          <w:p w14:paraId="7EFD290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CA_n66A-n77A</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511B470F" w14:textId="77777777" w:rsidR="006F6378" w:rsidRPr="00C30686" w:rsidRDefault="006F6378" w:rsidP="0094020B">
            <w:pPr>
              <w:pStyle w:val="TAC"/>
              <w:rPr>
                <w:rFonts w:eastAsia="Yu Mincho"/>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1E81E4B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7830FBC7"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0</w:t>
            </w:r>
          </w:p>
        </w:tc>
      </w:tr>
      <w:tr w:rsidR="006F6378" w:rsidRPr="00C30686" w14:paraId="64A76CA8" w14:textId="77777777" w:rsidTr="004F423A">
        <w:trPr>
          <w:trHeight w:val="29"/>
        </w:trPr>
        <w:tc>
          <w:tcPr>
            <w:tcW w:w="2742" w:type="dxa"/>
            <w:tcBorders>
              <w:top w:val="nil"/>
              <w:left w:val="single" w:sz="4" w:space="0" w:color="auto"/>
              <w:bottom w:val="nil"/>
              <w:right w:val="single" w:sz="4" w:space="0" w:color="auto"/>
            </w:tcBorders>
            <w:vAlign w:val="center"/>
          </w:tcPr>
          <w:p w14:paraId="1DD8625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141613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43AA0D8" w14:textId="77777777" w:rsidR="006F6378" w:rsidRPr="00C30686" w:rsidRDefault="006F6378" w:rsidP="0094020B">
            <w:pPr>
              <w:pStyle w:val="TAC"/>
              <w:rPr>
                <w:rFonts w:eastAsia="Yu Mincho"/>
                <w:lang w:val="en-US" w:eastAsia="zh-CN"/>
              </w:rPr>
            </w:pPr>
            <w:r w:rsidRPr="00C30686">
              <w:rPr>
                <w:rFonts w:eastAsia="Yu Mincho"/>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2839449A" w14:textId="77777777" w:rsidR="006F6378" w:rsidRPr="00C30686" w:rsidRDefault="006F6378" w:rsidP="0094020B">
            <w:pPr>
              <w:pStyle w:val="TAC"/>
              <w:rPr>
                <w:rFonts w:eastAsia="Yu Mincho"/>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3809A262" w14:textId="77777777" w:rsidR="006F6378" w:rsidRPr="00C30686" w:rsidRDefault="006F6378" w:rsidP="0094020B">
            <w:pPr>
              <w:pStyle w:val="TAC"/>
              <w:rPr>
                <w:rFonts w:eastAsiaTheme="minorEastAsia"/>
                <w:lang w:val="en-US" w:eastAsia="zh-CN"/>
              </w:rPr>
            </w:pPr>
          </w:p>
        </w:tc>
      </w:tr>
      <w:tr w:rsidR="006F6378" w:rsidRPr="00C30686" w14:paraId="59AAA105" w14:textId="77777777" w:rsidTr="004F423A">
        <w:trPr>
          <w:trHeight w:val="29"/>
        </w:trPr>
        <w:tc>
          <w:tcPr>
            <w:tcW w:w="2742" w:type="dxa"/>
            <w:tcBorders>
              <w:top w:val="nil"/>
              <w:left w:val="single" w:sz="4" w:space="0" w:color="auto"/>
              <w:bottom w:val="nil"/>
              <w:right w:val="single" w:sz="4" w:space="0" w:color="auto"/>
            </w:tcBorders>
            <w:vAlign w:val="center"/>
          </w:tcPr>
          <w:p w14:paraId="060047D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3CFEE2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AEFFDBF" w14:textId="77777777" w:rsidR="006F6378" w:rsidRPr="00C30686" w:rsidRDefault="006F6378" w:rsidP="0094020B">
            <w:pPr>
              <w:pStyle w:val="TAC"/>
              <w:rPr>
                <w:rFonts w:eastAsia="Yu Mincho"/>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3E66F5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0A4A2643" w14:textId="77777777" w:rsidR="006F6378" w:rsidRPr="00C30686" w:rsidRDefault="006F6378" w:rsidP="0094020B">
            <w:pPr>
              <w:pStyle w:val="TAC"/>
              <w:rPr>
                <w:rFonts w:eastAsiaTheme="minorEastAsia"/>
                <w:lang w:val="en-US" w:eastAsia="zh-CN"/>
              </w:rPr>
            </w:pPr>
          </w:p>
        </w:tc>
      </w:tr>
      <w:tr w:rsidR="006F6378" w:rsidRPr="00C30686" w14:paraId="7D0AFECD" w14:textId="77777777" w:rsidTr="004F423A">
        <w:trPr>
          <w:trHeight w:val="29"/>
        </w:trPr>
        <w:tc>
          <w:tcPr>
            <w:tcW w:w="2742" w:type="dxa"/>
            <w:tcBorders>
              <w:top w:val="nil"/>
              <w:left w:val="single" w:sz="4" w:space="0" w:color="auto"/>
              <w:bottom w:val="nil"/>
              <w:right w:val="single" w:sz="4" w:space="0" w:color="auto"/>
            </w:tcBorders>
            <w:vAlign w:val="center"/>
          </w:tcPr>
          <w:p w14:paraId="01F01E0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3BBB00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25CE812" w14:textId="77777777" w:rsidR="006F6378" w:rsidRPr="00C30686" w:rsidRDefault="006F6378" w:rsidP="0094020B">
            <w:pPr>
              <w:pStyle w:val="TAC"/>
              <w:rPr>
                <w:rFonts w:eastAsiaTheme="minorEastAsia"/>
                <w:lang w:val="en-US" w:eastAsia="zh-CN"/>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413FB7C1"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n25 channel bandwidths in Table 5.3.5-1 </w:t>
            </w:r>
          </w:p>
        </w:tc>
        <w:tc>
          <w:tcPr>
            <w:tcW w:w="2445" w:type="dxa"/>
            <w:tcBorders>
              <w:top w:val="single" w:sz="4" w:space="0" w:color="auto"/>
              <w:left w:val="single" w:sz="4" w:space="0" w:color="auto"/>
              <w:bottom w:val="nil"/>
              <w:right w:val="single" w:sz="4" w:space="0" w:color="auto"/>
            </w:tcBorders>
            <w:vAlign w:val="center"/>
          </w:tcPr>
          <w:p w14:paraId="44795051"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4 and 5</w:t>
            </w:r>
          </w:p>
        </w:tc>
      </w:tr>
      <w:tr w:rsidR="006F6378" w:rsidRPr="00C30686" w14:paraId="2CFE8D72" w14:textId="77777777" w:rsidTr="004F423A">
        <w:trPr>
          <w:trHeight w:val="29"/>
        </w:trPr>
        <w:tc>
          <w:tcPr>
            <w:tcW w:w="2742" w:type="dxa"/>
            <w:tcBorders>
              <w:top w:val="nil"/>
              <w:left w:val="single" w:sz="4" w:space="0" w:color="auto"/>
              <w:bottom w:val="nil"/>
              <w:right w:val="single" w:sz="4" w:space="0" w:color="auto"/>
            </w:tcBorders>
            <w:vAlign w:val="center"/>
          </w:tcPr>
          <w:p w14:paraId="29DDF45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2F3567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C4806A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42348AE3"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n66 channel bandwidths in Table 5.3.5-1 </w:t>
            </w:r>
          </w:p>
        </w:tc>
        <w:tc>
          <w:tcPr>
            <w:tcW w:w="2445" w:type="dxa"/>
            <w:tcBorders>
              <w:top w:val="nil"/>
              <w:left w:val="single" w:sz="4" w:space="0" w:color="auto"/>
              <w:bottom w:val="nil"/>
              <w:right w:val="single" w:sz="4" w:space="0" w:color="auto"/>
            </w:tcBorders>
            <w:vAlign w:val="center"/>
          </w:tcPr>
          <w:p w14:paraId="74C10C37" w14:textId="77777777" w:rsidR="006F6378" w:rsidRPr="00C30686" w:rsidRDefault="006F6378" w:rsidP="0094020B">
            <w:pPr>
              <w:pStyle w:val="TAC"/>
              <w:rPr>
                <w:rFonts w:eastAsiaTheme="minorEastAsia"/>
                <w:lang w:val="en-US" w:eastAsia="zh-CN"/>
              </w:rPr>
            </w:pPr>
          </w:p>
        </w:tc>
      </w:tr>
      <w:tr w:rsidR="006F6378" w:rsidRPr="00C30686" w14:paraId="08FFEF7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C8524C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AE1DD3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5F11DF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2E16638B"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CA_n77(2A) BCS 4 and 5</w:t>
            </w:r>
          </w:p>
        </w:tc>
        <w:tc>
          <w:tcPr>
            <w:tcW w:w="2445" w:type="dxa"/>
            <w:tcBorders>
              <w:top w:val="nil"/>
              <w:left w:val="single" w:sz="4" w:space="0" w:color="auto"/>
              <w:bottom w:val="single" w:sz="4" w:space="0" w:color="auto"/>
              <w:right w:val="single" w:sz="4" w:space="0" w:color="auto"/>
            </w:tcBorders>
            <w:vAlign w:val="center"/>
          </w:tcPr>
          <w:p w14:paraId="2BF59FCB" w14:textId="77777777" w:rsidR="006F6378" w:rsidRPr="00C30686" w:rsidRDefault="006F6378" w:rsidP="0094020B">
            <w:pPr>
              <w:pStyle w:val="TAC"/>
              <w:rPr>
                <w:rFonts w:eastAsiaTheme="minorEastAsia"/>
                <w:lang w:val="en-US" w:eastAsia="zh-CN"/>
              </w:rPr>
            </w:pPr>
          </w:p>
        </w:tc>
      </w:tr>
      <w:tr w:rsidR="006F6378" w:rsidRPr="00C30686" w14:paraId="28F9054E"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D933F7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CA_n25A-n66A-n77(3A)</w:t>
            </w:r>
          </w:p>
        </w:tc>
        <w:tc>
          <w:tcPr>
            <w:tcW w:w="2785" w:type="dxa"/>
            <w:tcBorders>
              <w:top w:val="single" w:sz="4" w:space="0" w:color="auto"/>
              <w:left w:val="single" w:sz="4" w:space="0" w:color="auto"/>
              <w:bottom w:val="nil"/>
              <w:right w:val="single" w:sz="4" w:space="0" w:color="auto"/>
            </w:tcBorders>
            <w:vAlign w:val="center"/>
          </w:tcPr>
          <w:p w14:paraId="74F7774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CA_n77(2A)</w:t>
            </w:r>
          </w:p>
          <w:p w14:paraId="54A7A29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CA_n25A-n66A</w:t>
            </w:r>
          </w:p>
          <w:p w14:paraId="3E15D69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CA_n25A-n77A</w:t>
            </w:r>
          </w:p>
          <w:p w14:paraId="66D7621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CA_n66A-n77A</w:t>
            </w:r>
          </w:p>
        </w:tc>
        <w:tc>
          <w:tcPr>
            <w:tcW w:w="1259" w:type="dxa"/>
            <w:tcBorders>
              <w:top w:val="single" w:sz="4" w:space="0" w:color="auto"/>
              <w:left w:val="single" w:sz="4" w:space="0" w:color="auto"/>
              <w:bottom w:val="single" w:sz="4" w:space="0" w:color="auto"/>
              <w:right w:val="single" w:sz="4" w:space="0" w:color="auto"/>
            </w:tcBorders>
            <w:vAlign w:val="center"/>
          </w:tcPr>
          <w:p w14:paraId="6FDAB50A" w14:textId="77777777" w:rsidR="006F6378" w:rsidRPr="00C30686" w:rsidRDefault="006F6378" w:rsidP="0094020B">
            <w:pPr>
              <w:pStyle w:val="TAC"/>
              <w:rPr>
                <w:rFonts w:eastAsiaTheme="minorEastAsia"/>
                <w:lang w:val="en-US" w:eastAsia="zh-CN"/>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346032AD"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6984DC0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2337CD12" w14:textId="77777777" w:rsidTr="004F423A">
        <w:trPr>
          <w:trHeight w:val="29"/>
        </w:trPr>
        <w:tc>
          <w:tcPr>
            <w:tcW w:w="2742" w:type="dxa"/>
            <w:tcBorders>
              <w:top w:val="nil"/>
              <w:left w:val="single" w:sz="4" w:space="0" w:color="auto"/>
              <w:bottom w:val="nil"/>
              <w:right w:val="single" w:sz="4" w:space="0" w:color="auto"/>
            </w:tcBorders>
            <w:vAlign w:val="center"/>
          </w:tcPr>
          <w:p w14:paraId="744D4D3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498F71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B4B6C8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678FE5C3"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166E5ECE" w14:textId="77777777" w:rsidR="006F6378" w:rsidRPr="00C30686" w:rsidRDefault="006F6378" w:rsidP="0094020B">
            <w:pPr>
              <w:pStyle w:val="TAC"/>
              <w:rPr>
                <w:rFonts w:eastAsiaTheme="minorEastAsia"/>
                <w:lang w:val="en-US" w:eastAsia="zh-CN"/>
              </w:rPr>
            </w:pPr>
          </w:p>
        </w:tc>
      </w:tr>
      <w:tr w:rsidR="006F6378" w:rsidRPr="00C30686" w14:paraId="1108F2D9"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EC2E2E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0587E76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9C51D5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2A030139"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CA_n77(3A)_BCS1</w:t>
            </w:r>
          </w:p>
        </w:tc>
        <w:tc>
          <w:tcPr>
            <w:tcW w:w="2445" w:type="dxa"/>
            <w:tcBorders>
              <w:top w:val="nil"/>
              <w:left w:val="single" w:sz="4" w:space="0" w:color="auto"/>
              <w:bottom w:val="single" w:sz="4" w:space="0" w:color="auto"/>
              <w:right w:val="single" w:sz="4" w:space="0" w:color="auto"/>
            </w:tcBorders>
            <w:vAlign w:val="center"/>
          </w:tcPr>
          <w:p w14:paraId="5052BC27" w14:textId="77777777" w:rsidR="006F6378" w:rsidRPr="00C30686" w:rsidRDefault="006F6378" w:rsidP="0094020B">
            <w:pPr>
              <w:pStyle w:val="TAC"/>
              <w:rPr>
                <w:rFonts w:eastAsiaTheme="minorEastAsia"/>
                <w:lang w:val="en-US" w:eastAsia="zh-CN"/>
              </w:rPr>
            </w:pPr>
          </w:p>
        </w:tc>
      </w:tr>
      <w:tr w:rsidR="006F6378" w:rsidRPr="00C30686" w14:paraId="19A473CF"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F5917A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CA_n25A-n66(2A)-n77(2A)</w:t>
            </w:r>
          </w:p>
        </w:tc>
        <w:tc>
          <w:tcPr>
            <w:tcW w:w="2785" w:type="dxa"/>
            <w:tcBorders>
              <w:top w:val="single" w:sz="4" w:space="0" w:color="auto"/>
              <w:left w:val="single" w:sz="4" w:space="0" w:color="auto"/>
              <w:bottom w:val="nil"/>
              <w:right w:val="single" w:sz="4" w:space="0" w:color="auto"/>
            </w:tcBorders>
            <w:vAlign w:val="center"/>
          </w:tcPr>
          <w:p w14:paraId="37EDD4BC"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CA_n25A-n66A</w:t>
            </w:r>
          </w:p>
          <w:p w14:paraId="3A07136D"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CA_n25A-n77A</w:t>
            </w:r>
          </w:p>
          <w:p w14:paraId="3C81225A"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CA_n66A-n77A</w:t>
            </w:r>
          </w:p>
        </w:tc>
        <w:tc>
          <w:tcPr>
            <w:tcW w:w="1259" w:type="dxa"/>
            <w:tcBorders>
              <w:top w:val="single" w:sz="4" w:space="0" w:color="auto"/>
              <w:left w:val="single" w:sz="4" w:space="0" w:color="auto"/>
              <w:bottom w:val="single" w:sz="4" w:space="0" w:color="auto"/>
              <w:right w:val="single" w:sz="4" w:space="0" w:color="auto"/>
            </w:tcBorders>
            <w:vAlign w:val="center"/>
          </w:tcPr>
          <w:p w14:paraId="410FA3CC" w14:textId="77777777" w:rsidR="006F6378" w:rsidRPr="00C30686" w:rsidRDefault="006F6378" w:rsidP="0094020B">
            <w:pPr>
              <w:pStyle w:val="TAC"/>
              <w:rPr>
                <w:rFonts w:eastAsia="Yu Mincho"/>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100B9F6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28EFFC07"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0</w:t>
            </w:r>
          </w:p>
        </w:tc>
      </w:tr>
      <w:tr w:rsidR="006F6378" w:rsidRPr="00C30686" w14:paraId="714BD67D" w14:textId="77777777" w:rsidTr="004F423A">
        <w:trPr>
          <w:trHeight w:val="29"/>
        </w:trPr>
        <w:tc>
          <w:tcPr>
            <w:tcW w:w="2742" w:type="dxa"/>
            <w:tcBorders>
              <w:top w:val="nil"/>
              <w:left w:val="single" w:sz="4" w:space="0" w:color="auto"/>
              <w:bottom w:val="nil"/>
              <w:right w:val="single" w:sz="4" w:space="0" w:color="auto"/>
            </w:tcBorders>
            <w:vAlign w:val="center"/>
          </w:tcPr>
          <w:p w14:paraId="54FB88D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0BC91B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D2FFB5D" w14:textId="77777777" w:rsidR="006F6378" w:rsidRPr="00C30686" w:rsidRDefault="006F6378" w:rsidP="0094020B">
            <w:pPr>
              <w:pStyle w:val="TAC"/>
              <w:rPr>
                <w:rFonts w:eastAsia="Yu Mincho"/>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64CB1AB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CA_n66(2A)_BCS1</w:t>
            </w:r>
          </w:p>
        </w:tc>
        <w:tc>
          <w:tcPr>
            <w:tcW w:w="2445" w:type="dxa"/>
            <w:tcBorders>
              <w:top w:val="nil"/>
              <w:left w:val="single" w:sz="4" w:space="0" w:color="auto"/>
              <w:bottom w:val="nil"/>
              <w:right w:val="single" w:sz="4" w:space="0" w:color="auto"/>
            </w:tcBorders>
            <w:vAlign w:val="center"/>
          </w:tcPr>
          <w:p w14:paraId="5ECCC91A" w14:textId="77777777" w:rsidR="006F6378" w:rsidRPr="00C30686" w:rsidRDefault="006F6378" w:rsidP="0094020B">
            <w:pPr>
              <w:pStyle w:val="TAC"/>
              <w:rPr>
                <w:rFonts w:eastAsiaTheme="minorEastAsia"/>
                <w:lang w:val="en-US" w:eastAsia="zh-CN"/>
              </w:rPr>
            </w:pPr>
          </w:p>
        </w:tc>
      </w:tr>
      <w:tr w:rsidR="006F6378" w:rsidRPr="00C30686" w14:paraId="4CF4C047" w14:textId="77777777" w:rsidTr="004F423A">
        <w:trPr>
          <w:trHeight w:val="29"/>
        </w:trPr>
        <w:tc>
          <w:tcPr>
            <w:tcW w:w="2742" w:type="dxa"/>
            <w:tcBorders>
              <w:top w:val="nil"/>
              <w:left w:val="single" w:sz="4" w:space="0" w:color="auto"/>
              <w:bottom w:val="nil"/>
              <w:right w:val="single" w:sz="4" w:space="0" w:color="auto"/>
            </w:tcBorders>
            <w:vAlign w:val="center"/>
          </w:tcPr>
          <w:p w14:paraId="057076C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68912B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39F1A2C" w14:textId="77777777" w:rsidR="006F6378" w:rsidRPr="00C30686" w:rsidRDefault="006F6378" w:rsidP="0094020B">
            <w:pPr>
              <w:pStyle w:val="TAC"/>
              <w:rPr>
                <w:rFonts w:eastAsia="Yu Mincho"/>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59BBC5D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13A21B0F" w14:textId="77777777" w:rsidR="006F6378" w:rsidRPr="00C30686" w:rsidRDefault="006F6378" w:rsidP="0094020B">
            <w:pPr>
              <w:pStyle w:val="TAC"/>
              <w:rPr>
                <w:rFonts w:eastAsiaTheme="minorEastAsia"/>
                <w:lang w:val="en-US" w:eastAsia="zh-CN"/>
              </w:rPr>
            </w:pPr>
          </w:p>
        </w:tc>
      </w:tr>
      <w:tr w:rsidR="006F6378" w:rsidRPr="00C30686" w14:paraId="15A304FF" w14:textId="77777777" w:rsidTr="004F423A">
        <w:trPr>
          <w:trHeight w:val="29"/>
        </w:trPr>
        <w:tc>
          <w:tcPr>
            <w:tcW w:w="2742" w:type="dxa"/>
            <w:tcBorders>
              <w:top w:val="nil"/>
              <w:left w:val="single" w:sz="4" w:space="0" w:color="auto"/>
              <w:bottom w:val="nil"/>
              <w:right w:val="single" w:sz="4" w:space="0" w:color="auto"/>
            </w:tcBorders>
            <w:vAlign w:val="center"/>
          </w:tcPr>
          <w:p w14:paraId="6481359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BF2AF5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83E48C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487A7A11"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1DA9C97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4 and 5</w:t>
            </w:r>
          </w:p>
        </w:tc>
      </w:tr>
      <w:tr w:rsidR="006F6378" w:rsidRPr="00C30686" w14:paraId="1FE9E4F8" w14:textId="77777777" w:rsidTr="004F423A">
        <w:trPr>
          <w:trHeight w:val="29"/>
        </w:trPr>
        <w:tc>
          <w:tcPr>
            <w:tcW w:w="2742" w:type="dxa"/>
            <w:tcBorders>
              <w:top w:val="nil"/>
              <w:left w:val="single" w:sz="4" w:space="0" w:color="auto"/>
              <w:bottom w:val="nil"/>
              <w:right w:val="single" w:sz="4" w:space="0" w:color="auto"/>
            </w:tcBorders>
            <w:vAlign w:val="center"/>
          </w:tcPr>
          <w:p w14:paraId="2A035C8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E01F2E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BD12AF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726925E8"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CA_n66(2A) BCS 4 and 5</w:t>
            </w:r>
          </w:p>
        </w:tc>
        <w:tc>
          <w:tcPr>
            <w:tcW w:w="2445" w:type="dxa"/>
            <w:tcBorders>
              <w:top w:val="nil"/>
              <w:left w:val="single" w:sz="4" w:space="0" w:color="auto"/>
              <w:bottom w:val="nil"/>
              <w:right w:val="single" w:sz="4" w:space="0" w:color="auto"/>
            </w:tcBorders>
            <w:vAlign w:val="center"/>
          </w:tcPr>
          <w:p w14:paraId="46E024A0" w14:textId="77777777" w:rsidR="006F6378" w:rsidRPr="00C30686" w:rsidRDefault="006F6378" w:rsidP="0094020B">
            <w:pPr>
              <w:pStyle w:val="TAC"/>
              <w:rPr>
                <w:rFonts w:eastAsiaTheme="minorEastAsia"/>
                <w:lang w:val="en-US" w:eastAsia="zh-CN"/>
              </w:rPr>
            </w:pPr>
          </w:p>
        </w:tc>
      </w:tr>
      <w:tr w:rsidR="006F6378" w:rsidRPr="00C30686" w14:paraId="7584A963"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B01C59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E057D2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3A0336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63E04976"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CA_n77(2A) BCS 4 and 5</w:t>
            </w:r>
          </w:p>
        </w:tc>
        <w:tc>
          <w:tcPr>
            <w:tcW w:w="2445" w:type="dxa"/>
            <w:tcBorders>
              <w:top w:val="nil"/>
              <w:left w:val="single" w:sz="4" w:space="0" w:color="auto"/>
              <w:bottom w:val="single" w:sz="4" w:space="0" w:color="auto"/>
              <w:right w:val="single" w:sz="4" w:space="0" w:color="auto"/>
            </w:tcBorders>
            <w:vAlign w:val="center"/>
          </w:tcPr>
          <w:p w14:paraId="2E6F0E4F" w14:textId="77777777" w:rsidR="006F6378" w:rsidRPr="00C30686" w:rsidRDefault="006F6378" w:rsidP="0094020B">
            <w:pPr>
              <w:pStyle w:val="TAC"/>
              <w:rPr>
                <w:rFonts w:eastAsiaTheme="minorEastAsia"/>
                <w:lang w:val="en-US" w:eastAsia="zh-CN"/>
              </w:rPr>
            </w:pPr>
          </w:p>
        </w:tc>
      </w:tr>
      <w:tr w:rsidR="006F6378" w:rsidRPr="00C30686" w14:paraId="585BE4EB"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D63401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CA_n25(2A)-n66A-n77A</w:t>
            </w:r>
          </w:p>
        </w:tc>
        <w:tc>
          <w:tcPr>
            <w:tcW w:w="2785" w:type="dxa"/>
            <w:tcBorders>
              <w:top w:val="single" w:sz="4" w:space="0" w:color="auto"/>
              <w:left w:val="single" w:sz="4" w:space="0" w:color="auto"/>
              <w:bottom w:val="nil"/>
              <w:right w:val="single" w:sz="4" w:space="0" w:color="auto"/>
            </w:tcBorders>
            <w:vAlign w:val="center"/>
          </w:tcPr>
          <w:p w14:paraId="639F69D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CA_n25A-n66A</w:t>
            </w:r>
          </w:p>
          <w:p w14:paraId="75ABED5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CA_n25A-n77A</w:t>
            </w:r>
          </w:p>
          <w:p w14:paraId="5FBDF29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CA_n66A-n77A</w:t>
            </w:r>
          </w:p>
        </w:tc>
        <w:tc>
          <w:tcPr>
            <w:tcW w:w="1259" w:type="dxa"/>
            <w:tcBorders>
              <w:top w:val="single" w:sz="4" w:space="0" w:color="auto"/>
              <w:left w:val="single" w:sz="4" w:space="0" w:color="auto"/>
              <w:bottom w:val="single" w:sz="4" w:space="0" w:color="auto"/>
              <w:right w:val="single" w:sz="4" w:space="0" w:color="auto"/>
            </w:tcBorders>
            <w:vAlign w:val="center"/>
          </w:tcPr>
          <w:p w14:paraId="15102A41" w14:textId="77777777" w:rsidR="006F6378" w:rsidRPr="00C30686" w:rsidRDefault="006F6378" w:rsidP="0094020B">
            <w:pPr>
              <w:pStyle w:val="TAC"/>
              <w:rPr>
                <w:rFonts w:eastAsia="Yu Mincho"/>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2831B73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CA_n25(2A)_BCS0</w:t>
            </w:r>
          </w:p>
        </w:tc>
        <w:tc>
          <w:tcPr>
            <w:tcW w:w="2445" w:type="dxa"/>
            <w:tcBorders>
              <w:top w:val="single" w:sz="4" w:space="0" w:color="auto"/>
              <w:left w:val="single" w:sz="4" w:space="0" w:color="auto"/>
              <w:bottom w:val="nil"/>
              <w:right w:val="single" w:sz="4" w:space="0" w:color="auto"/>
            </w:tcBorders>
            <w:vAlign w:val="center"/>
          </w:tcPr>
          <w:p w14:paraId="164E63EB"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0</w:t>
            </w:r>
          </w:p>
        </w:tc>
      </w:tr>
      <w:tr w:rsidR="006F6378" w:rsidRPr="00C30686" w14:paraId="5AA296A9" w14:textId="77777777" w:rsidTr="004F423A">
        <w:trPr>
          <w:trHeight w:val="29"/>
        </w:trPr>
        <w:tc>
          <w:tcPr>
            <w:tcW w:w="2742" w:type="dxa"/>
            <w:tcBorders>
              <w:top w:val="nil"/>
              <w:left w:val="single" w:sz="4" w:space="0" w:color="auto"/>
              <w:bottom w:val="nil"/>
              <w:right w:val="single" w:sz="4" w:space="0" w:color="auto"/>
            </w:tcBorders>
            <w:vAlign w:val="center"/>
          </w:tcPr>
          <w:p w14:paraId="5869EE3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2E40AC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17E0527" w14:textId="77777777" w:rsidR="006F6378" w:rsidRPr="00C30686" w:rsidRDefault="006F6378" w:rsidP="0094020B">
            <w:pPr>
              <w:pStyle w:val="TAC"/>
              <w:rPr>
                <w:rFonts w:eastAsia="Yu Mincho"/>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4A987E1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5728FDEF" w14:textId="77777777" w:rsidR="006F6378" w:rsidRPr="00C30686" w:rsidRDefault="006F6378" w:rsidP="0094020B">
            <w:pPr>
              <w:pStyle w:val="TAC"/>
              <w:rPr>
                <w:rFonts w:eastAsiaTheme="minorEastAsia"/>
                <w:lang w:val="en-US" w:eastAsia="zh-CN"/>
              </w:rPr>
            </w:pPr>
          </w:p>
        </w:tc>
      </w:tr>
      <w:tr w:rsidR="006F6378" w:rsidRPr="00C30686" w14:paraId="083D9A07" w14:textId="77777777" w:rsidTr="004F423A">
        <w:trPr>
          <w:trHeight w:val="29"/>
        </w:trPr>
        <w:tc>
          <w:tcPr>
            <w:tcW w:w="2742" w:type="dxa"/>
            <w:tcBorders>
              <w:top w:val="nil"/>
              <w:left w:val="single" w:sz="4" w:space="0" w:color="auto"/>
              <w:bottom w:val="nil"/>
              <w:right w:val="single" w:sz="4" w:space="0" w:color="auto"/>
            </w:tcBorders>
            <w:vAlign w:val="center"/>
          </w:tcPr>
          <w:p w14:paraId="2A7AAD4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F558AF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FC17608" w14:textId="77777777" w:rsidR="006F6378" w:rsidRPr="00C30686" w:rsidRDefault="006F6378" w:rsidP="0094020B">
            <w:pPr>
              <w:pStyle w:val="TAC"/>
              <w:rPr>
                <w:rFonts w:eastAsia="Yu Mincho"/>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4BD9E93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01D5F5A6" w14:textId="77777777" w:rsidR="006F6378" w:rsidRPr="00C30686" w:rsidRDefault="006F6378" w:rsidP="0094020B">
            <w:pPr>
              <w:pStyle w:val="TAC"/>
              <w:rPr>
                <w:rFonts w:eastAsiaTheme="minorEastAsia"/>
                <w:lang w:val="en-US" w:eastAsia="zh-CN"/>
              </w:rPr>
            </w:pPr>
          </w:p>
        </w:tc>
      </w:tr>
      <w:tr w:rsidR="006F6378" w:rsidRPr="00C30686" w14:paraId="771F27DF" w14:textId="77777777" w:rsidTr="004F423A">
        <w:trPr>
          <w:trHeight w:val="29"/>
        </w:trPr>
        <w:tc>
          <w:tcPr>
            <w:tcW w:w="2742" w:type="dxa"/>
            <w:tcBorders>
              <w:top w:val="nil"/>
              <w:left w:val="single" w:sz="4" w:space="0" w:color="auto"/>
              <w:bottom w:val="nil"/>
              <w:right w:val="single" w:sz="4" w:space="0" w:color="auto"/>
            </w:tcBorders>
            <w:vAlign w:val="center"/>
          </w:tcPr>
          <w:p w14:paraId="3E4AC54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57F113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6C56DFD" w14:textId="77777777" w:rsidR="006F6378" w:rsidRPr="00C30686" w:rsidRDefault="006F6378" w:rsidP="0094020B">
            <w:pPr>
              <w:pStyle w:val="TAC"/>
              <w:rPr>
                <w:rFonts w:eastAsiaTheme="minorEastAsia"/>
                <w:lang w:val="en-US" w:eastAsia="zh-CN"/>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5F193D0E"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CA_n25(2A) BCS 4 and 5</w:t>
            </w:r>
          </w:p>
        </w:tc>
        <w:tc>
          <w:tcPr>
            <w:tcW w:w="2445" w:type="dxa"/>
            <w:tcBorders>
              <w:top w:val="single" w:sz="4" w:space="0" w:color="auto"/>
              <w:left w:val="single" w:sz="4" w:space="0" w:color="auto"/>
              <w:bottom w:val="nil"/>
              <w:right w:val="single" w:sz="4" w:space="0" w:color="auto"/>
            </w:tcBorders>
            <w:vAlign w:val="center"/>
          </w:tcPr>
          <w:p w14:paraId="66481A20"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4 and 5</w:t>
            </w:r>
          </w:p>
        </w:tc>
      </w:tr>
      <w:tr w:rsidR="006F6378" w:rsidRPr="00C30686" w14:paraId="3D7CEF39" w14:textId="77777777" w:rsidTr="004F423A">
        <w:trPr>
          <w:trHeight w:val="29"/>
        </w:trPr>
        <w:tc>
          <w:tcPr>
            <w:tcW w:w="2742" w:type="dxa"/>
            <w:tcBorders>
              <w:top w:val="nil"/>
              <w:left w:val="single" w:sz="4" w:space="0" w:color="auto"/>
              <w:bottom w:val="nil"/>
              <w:right w:val="single" w:sz="4" w:space="0" w:color="auto"/>
            </w:tcBorders>
            <w:vAlign w:val="center"/>
          </w:tcPr>
          <w:p w14:paraId="0149859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C966A6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17E253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4F660B17"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n66 channel bandwidths in Table 5.3.5-1 </w:t>
            </w:r>
          </w:p>
        </w:tc>
        <w:tc>
          <w:tcPr>
            <w:tcW w:w="2445" w:type="dxa"/>
            <w:tcBorders>
              <w:top w:val="nil"/>
              <w:left w:val="single" w:sz="4" w:space="0" w:color="auto"/>
              <w:bottom w:val="nil"/>
              <w:right w:val="single" w:sz="4" w:space="0" w:color="auto"/>
            </w:tcBorders>
            <w:vAlign w:val="center"/>
          </w:tcPr>
          <w:p w14:paraId="18C44AF9" w14:textId="77777777" w:rsidR="006F6378" w:rsidRPr="00C30686" w:rsidRDefault="006F6378" w:rsidP="0094020B">
            <w:pPr>
              <w:pStyle w:val="TAC"/>
              <w:rPr>
                <w:rFonts w:eastAsiaTheme="minorEastAsia"/>
                <w:lang w:val="en-US" w:eastAsia="zh-CN"/>
              </w:rPr>
            </w:pPr>
          </w:p>
        </w:tc>
      </w:tr>
      <w:tr w:rsidR="006F6378" w:rsidRPr="00C30686" w14:paraId="20A559B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CF2437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7512D2F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E344A7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671A6185"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n77 channel bandwidths in Table 5.3.5-1 </w:t>
            </w:r>
          </w:p>
        </w:tc>
        <w:tc>
          <w:tcPr>
            <w:tcW w:w="2445" w:type="dxa"/>
            <w:tcBorders>
              <w:top w:val="nil"/>
              <w:left w:val="single" w:sz="4" w:space="0" w:color="auto"/>
              <w:bottom w:val="single" w:sz="4" w:space="0" w:color="auto"/>
              <w:right w:val="single" w:sz="4" w:space="0" w:color="auto"/>
            </w:tcBorders>
            <w:vAlign w:val="center"/>
          </w:tcPr>
          <w:p w14:paraId="7A1C0980" w14:textId="77777777" w:rsidR="006F6378" w:rsidRPr="00C30686" w:rsidRDefault="006F6378" w:rsidP="0094020B">
            <w:pPr>
              <w:pStyle w:val="TAC"/>
              <w:rPr>
                <w:rFonts w:eastAsiaTheme="minorEastAsia"/>
                <w:lang w:val="en-US" w:eastAsia="zh-CN"/>
              </w:rPr>
            </w:pPr>
          </w:p>
        </w:tc>
      </w:tr>
      <w:tr w:rsidR="006F6378" w:rsidRPr="00C30686" w14:paraId="02433311"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26F1EF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CA_n25(2A)-n66(2A)-n77A</w:t>
            </w:r>
          </w:p>
        </w:tc>
        <w:tc>
          <w:tcPr>
            <w:tcW w:w="2785" w:type="dxa"/>
            <w:tcBorders>
              <w:top w:val="single" w:sz="4" w:space="0" w:color="auto"/>
              <w:left w:val="single" w:sz="4" w:space="0" w:color="auto"/>
              <w:bottom w:val="nil"/>
              <w:right w:val="single" w:sz="4" w:space="0" w:color="auto"/>
            </w:tcBorders>
            <w:vAlign w:val="center"/>
          </w:tcPr>
          <w:p w14:paraId="7C02C123" w14:textId="77777777" w:rsidR="006F6378" w:rsidRPr="00C30686" w:rsidRDefault="006F6378" w:rsidP="0094020B">
            <w:pPr>
              <w:pStyle w:val="TAC"/>
              <w:rPr>
                <w:rFonts w:eastAsiaTheme="minorEastAsia"/>
                <w:lang w:val="en-US"/>
              </w:rPr>
            </w:pPr>
            <w:r w:rsidRPr="00C30686">
              <w:rPr>
                <w:rFonts w:eastAsiaTheme="minorEastAsia"/>
                <w:lang w:val="en-US"/>
              </w:rPr>
              <w:t>CA_n25A-n66A</w:t>
            </w:r>
          </w:p>
          <w:p w14:paraId="10B867C3" w14:textId="77777777" w:rsidR="006F6378" w:rsidRPr="00C30686" w:rsidRDefault="006F6378" w:rsidP="0094020B">
            <w:pPr>
              <w:pStyle w:val="TAC"/>
              <w:rPr>
                <w:rFonts w:eastAsiaTheme="minorEastAsia"/>
                <w:lang w:val="en-US"/>
              </w:rPr>
            </w:pPr>
            <w:r w:rsidRPr="00C30686">
              <w:rPr>
                <w:rFonts w:eastAsiaTheme="minorEastAsia"/>
                <w:lang w:val="en-US"/>
              </w:rPr>
              <w:t>CA_n25A-n77A</w:t>
            </w:r>
          </w:p>
          <w:p w14:paraId="0D715A9E" w14:textId="77777777" w:rsidR="006F6378" w:rsidRPr="00C30686" w:rsidRDefault="006F6378" w:rsidP="0094020B">
            <w:pPr>
              <w:pStyle w:val="TAC"/>
              <w:rPr>
                <w:rFonts w:eastAsiaTheme="minorEastAsia"/>
                <w:lang w:val="en-US" w:eastAsia="zh-CN"/>
              </w:rPr>
            </w:pPr>
            <w:r w:rsidRPr="00C30686">
              <w:rPr>
                <w:rFonts w:eastAsiaTheme="minorEastAsia"/>
                <w:lang w:val="en-US"/>
              </w:rPr>
              <w:t>CA_n66A-n77A</w:t>
            </w:r>
          </w:p>
        </w:tc>
        <w:tc>
          <w:tcPr>
            <w:tcW w:w="1259" w:type="dxa"/>
            <w:tcBorders>
              <w:top w:val="single" w:sz="4" w:space="0" w:color="auto"/>
              <w:left w:val="single" w:sz="4" w:space="0" w:color="auto"/>
              <w:bottom w:val="single" w:sz="4" w:space="0" w:color="auto"/>
              <w:right w:val="single" w:sz="4" w:space="0" w:color="auto"/>
            </w:tcBorders>
            <w:vAlign w:val="center"/>
          </w:tcPr>
          <w:p w14:paraId="50AE0A68" w14:textId="77777777" w:rsidR="006F6378" w:rsidRPr="00C30686" w:rsidRDefault="006F6378" w:rsidP="0094020B">
            <w:pPr>
              <w:pStyle w:val="TAC"/>
              <w:rPr>
                <w:rFonts w:eastAsia="Yu Mincho"/>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3FD21BA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CA_n25(2A)_BCS0</w:t>
            </w:r>
          </w:p>
        </w:tc>
        <w:tc>
          <w:tcPr>
            <w:tcW w:w="2445" w:type="dxa"/>
            <w:tcBorders>
              <w:top w:val="single" w:sz="4" w:space="0" w:color="auto"/>
              <w:left w:val="single" w:sz="4" w:space="0" w:color="auto"/>
              <w:bottom w:val="nil"/>
              <w:right w:val="single" w:sz="4" w:space="0" w:color="auto"/>
            </w:tcBorders>
            <w:vAlign w:val="center"/>
          </w:tcPr>
          <w:p w14:paraId="7A7C011A"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0</w:t>
            </w:r>
          </w:p>
        </w:tc>
      </w:tr>
      <w:tr w:rsidR="006F6378" w:rsidRPr="00C30686" w14:paraId="2ED7BB7D" w14:textId="77777777" w:rsidTr="004F423A">
        <w:trPr>
          <w:trHeight w:val="29"/>
        </w:trPr>
        <w:tc>
          <w:tcPr>
            <w:tcW w:w="2742" w:type="dxa"/>
            <w:tcBorders>
              <w:top w:val="nil"/>
              <w:left w:val="single" w:sz="4" w:space="0" w:color="auto"/>
              <w:bottom w:val="nil"/>
              <w:right w:val="single" w:sz="4" w:space="0" w:color="auto"/>
            </w:tcBorders>
            <w:vAlign w:val="center"/>
          </w:tcPr>
          <w:p w14:paraId="670AC6F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37F45D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4A68F8F" w14:textId="77777777" w:rsidR="006F6378" w:rsidRPr="00C30686" w:rsidRDefault="006F6378" w:rsidP="0094020B">
            <w:pPr>
              <w:pStyle w:val="TAC"/>
              <w:rPr>
                <w:rFonts w:eastAsia="Yu Mincho"/>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64DE4DF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CA_n66(2A)_BCS1</w:t>
            </w:r>
          </w:p>
        </w:tc>
        <w:tc>
          <w:tcPr>
            <w:tcW w:w="2445" w:type="dxa"/>
            <w:tcBorders>
              <w:top w:val="nil"/>
              <w:left w:val="single" w:sz="4" w:space="0" w:color="auto"/>
              <w:bottom w:val="nil"/>
              <w:right w:val="single" w:sz="4" w:space="0" w:color="auto"/>
            </w:tcBorders>
            <w:vAlign w:val="center"/>
          </w:tcPr>
          <w:p w14:paraId="3F6207F3" w14:textId="77777777" w:rsidR="006F6378" w:rsidRPr="00C30686" w:rsidRDefault="006F6378" w:rsidP="0094020B">
            <w:pPr>
              <w:pStyle w:val="TAC"/>
              <w:rPr>
                <w:rFonts w:eastAsiaTheme="minorEastAsia"/>
                <w:lang w:val="en-US" w:eastAsia="zh-CN"/>
              </w:rPr>
            </w:pPr>
          </w:p>
        </w:tc>
      </w:tr>
      <w:tr w:rsidR="006F6378" w:rsidRPr="00C30686" w14:paraId="2287F9B6" w14:textId="77777777" w:rsidTr="004F423A">
        <w:trPr>
          <w:trHeight w:val="29"/>
        </w:trPr>
        <w:tc>
          <w:tcPr>
            <w:tcW w:w="2742" w:type="dxa"/>
            <w:tcBorders>
              <w:top w:val="nil"/>
              <w:left w:val="single" w:sz="4" w:space="0" w:color="auto"/>
              <w:bottom w:val="nil"/>
              <w:right w:val="single" w:sz="4" w:space="0" w:color="auto"/>
            </w:tcBorders>
            <w:vAlign w:val="center"/>
          </w:tcPr>
          <w:p w14:paraId="2540657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280F21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7D3A210" w14:textId="77777777" w:rsidR="006F6378" w:rsidRPr="00C30686" w:rsidRDefault="006F6378" w:rsidP="0094020B">
            <w:pPr>
              <w:pStyle w:val="TAC"/>
              <w:rPr>
                <w:rFonts w:eastAsia="Yu Mincho"/>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2CFD0D8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02FC424B" w14:textId="77777777" w:rsidR="006F6378" w:rsidRPr="00C30686" w:rsidRDefault="006F6378" w:rsidP="0094020B">
            <w:pPr>
              <w:pStyle w:val="TAC"/>
              <w:rPr>
                <w:rFonts w:eastAsiaTheme="minorEastAsia"/>
                <w:lang w:val="en-US" w:eastAsia="zh-CN"/>
              </w:rPr>
            </w:pPr>
          </w:p>
        </w:tc>
      </w:tr>
      <w:tr w:rsidR="006F6378" w:rsidRPr="00C30686" w14:paraId="730A694C" w14:textId="77777777" w:rsidTr="004F423A">
        <w:trPr>
          <w:trHeight w:val="29"/>
        </w:trPr>
        <w:tc>
          <w:tcPr>
            <w:tcW w:w="2742" w:type="dxa"/>
            <w:tcBorders>
              <w:top w:val="nil"/>
              <w:left w:val="single" w:sz="4" w:space="0" w:color="auto"/>
              <w:bottom w:val="nil"/>
              <w:right w:val="single" w:sz="4" w:space="0" w:color="auto"/>
            </w:tcBorders>
            <w:vAlign w:val="center"/>
          </w:tcPr>
          <w:p w14:paraId="5583730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EE03E4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BC17A1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78749CF6"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CA_n25(2A)_BCS 4 and 5</w:t>
            </w:r>
          </w:p>
        </w:tc>
        <w:tc>
          <w:tcPr>
            <w:tcW w:w="2445" w:type="dxa"/>
            <w:tcBorders>
              <w:top w:val="single" w:sz="4" w:space="0" w:color="auto"/>
              <w:left w:val="single" w:sz="4" w:space="0" w:color="auto"/>
              <w:bottom w:val="nil"/>
              <w:right w:val="single" w:sz="4" w:space="0" w:color="auto"/>
            </w:tcBorders>
            <w:vAlign w:val="center"/>
          </w:tcPr>
          <w:p w14:paraId="2CB691F7"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4 and 5</w:t>
            </w:r>
          </w:p>
        </w:tc>
      </w:tr>
      <w:tr w:rsidR="006F6378" w:rsidRPr="00C30686" w14:paraId="552254E8" w14:textId="77777777" w:rsidTr="004F423A">
        <w:trPr>
          <w:trHeight w:val="29"/>
        </w:trPr>
        <w:tc>
          <w:tcPr>
            <w:tcW w:w="2742" w:type="dxa"/>
            <w:tcBorders>
              <w:top w:val="nil"/>
              <w:left w:val="single" w:sz="4" w:space="0" w:color="auto"/>
              <w:bottom w:val="nil"/>
              <w:right w:val="single" w:sz="4" w:space="0" w:color="auto"/>
            </w:tcBorders>
            <w:vAlign w:val="center"/>
          </w:tcPr>
          <w:p w14:paraId="71768E2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C377C3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7A4A63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728A59C9"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CA_n66(2A)_BCS 4 and 5</w:t>
            </w:r>
          </w:p>
        </w:tc>
        <w:tc>
          <w:tcPr>
            <w:tcW w:w="2445" w:type="dxa"/>
            <w:tcBorders>
              <w:top w:val="nil"/>
              <w:left w:val="single" w:sz="4" w:space="0" w:color="auto"/>
              <w:bottom w:val="nil"/>
              <w:right w:val="single" w:sz="4" w:space="0" w:color="auto"/>
            </w:tcBorders>
            <w:vAlign w:val="center"/>
          </w:tcPr>
          <w:p w14:paraId="40A355E0" w14:textId="77777777" w:rsidR="006F6378" w:rsidRPr="00C30686" w:rsidRDefault="006F6378" w:rsidP="0094020B">
            <w:pPr>
              <w:pStyle w:val="TAC"/>
              <w:rPr>
                <w:rFonts w:eastAsiaTheme="minorEastAsia"/>
                <w:lang w:val="en-US" w:eastAsia="zh-CN"/>
              </w:rPr>
            </w:pPr>
          </w:p>
        </w:tc>
      </w:tr>
      <w:tr w:rsidR="006F6378" w:rsidRPr="00C30686" w14:paraId="0C133B8A"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1201CA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67F7FA5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F4D083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39403F68"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n77 channel bandwidths in Table 5.3.5-1</w:t>
            </w:r>
          </w:p>
        </w:tc>
        <w:tc>
          <w:tcPr>
            <w:tcW w:w="2445" w:type="dxa"/>
            <w:tcBorders>
              <w:top w:val="nil"/>
              <w:left w:val="single" w:sz="4" w:space="0" w:color="auto"/>
              <w:bottom w:val="single" w:sz="4" w:space="0" w:color="auto"/>
              <w:right w:val="single" w:sz="4" w:space="0" w:color="auto"/>
            </w:tcBorders>
            <w:vAlign w:val="center"/>
          </w:tcPr>
          <w:p w14:paraId="70CD3911" w14:textId="77777777" w:rsidR="006F6378" w:rsidRPr="00C30686" w:rsidRDefault="006F6378" w:rsidP="0094020B">
            <w:pPr>
              <w:pStyle w:val="TAC"/>
              <w:rPr>
                <w:rFonts w:eastAsiaTheme="minorEastAsia"/>
                <w:lang w:val="en-US" w:eastAsia="zh-CN"/>
              </w:rPr>
            </w:pPr>
          </w:p>
        </w:tc>
      </w:tr>
      <w:tr w:rsidR="006F6378" w:rsidRPr="00C30686" w14:paraId="24640387"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8DFC21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CA_n25(2A)-n66A-n77(2A)</w:t>
            </w:r>
          </w:p>
        </w:tc>
        <w:tc>
          <w:tcPr>
            <w:tcW w:w="2785" w:type="dxa"/>
            <w:tcBorders>
              <w:top w:val="single" w:sz="4" w:space="0" w:color="auto"/>
              <w:left w:val="single" w:sz="4" w:space="0" w:color="auto"/>
              <w:bottom w:val="nil"/>
              <w:right w:val="single" w:sz="4" w:space="0" w:color="auto"/>
            </w:tcBorders>
            <w:vAlign w:val="center"/>
          </w:tcPr>
          <w:p w14:paraId="1B251B6F" w14:textId="77777777" w:rsidR="006F6378" w:rsidRPr="00C30686" w:rsidRDefault="006F6378" w:rsidP="0094020B">
            <w:pPr>
              <w:pStyle w:val="TAC"/>
              <w:rPr>
                <w:rFonts w:eastAsiaTheme="minorEastAsia"/>
                <w:lang w:val="en-US"/>
              </w:rPr>
            </w:pPr>
            <w:r w:rsidRPr="00C30686">
              <w:rPr>
                <w:rFonts w:eastAsiaTheme="minorEastAsia"/>
                <w:lang w:val="en-US"/>
              </w:rPr>
              <w:t>CA_n25A-n66A</w:t>
            </w:r>
          </w:p>
          <w:p w14:paraId="799A4491" w14:textId="77777777" w:rsidR="006F6378" w:rsidRPr="00C30686" w:rsidRDefault="006F6378" w:rsidP="0094020B">
            <w:pPr>
              <w:pStyle w:val="TAC"/>
              <w:rPr>
                <w:rFonts w:eastAsiaTheme="minorEastAsia"/>
                <w:lang w:val="en-US"/>
              </w:rPr>
            </w:pPr>
            <w:r w:rsidRPr="00C30686">
              <w:rPr>
                <w:rFonts w:eastAsiaTheme="minorEastAsia"/>
                <w:lang w:val="en-US"/>
              </w:rPr>
              <w:t>CA_n25A-n77A</w:t>
            </w:r>
          </w:p>
          <w:p w14:paraId="2E456750" w14:textId="77777777" w:rsidR="006F6378" w:rsidRPr="00C30686" w:rsidRDefault="006F6378" w:rsidP="0094020B">
            <w:pPr>
              <w:pStyle w:val="TAC"/>
              <w:rPr>
                <w:rFonts w:eastAsiaTheme="minorEastAsia"/>
                <w:lang w:val="en-US" w:eastAsia="zh-CN"/>
              </w:rPr>
            </w:pPr>
            <w:r w:rsidRPr="00C30686">
              <w:rPr>
                <w:rFonts w:eastAsiaTheme="minorEastAsia"/>
                <w:lang w:val="en-US"/>
              </w:rPr>
              <w:t>CA_n66A-n77A</w:t>
            </w:r>
          </w:p>
        </w:tc>
        <w:tc>
          <w:tcPr>
            <w:tcW w:w="1259" w:type="dxa"/>
            <w:tcBorders>
              <w:top w:val="single" w:sz="4" w:space="0" w:color="auto"/>
              <w:left w:val="single" w:sz="4" w:space="0" w:color="auto"/>
              <w:bottom w:val="single" w:sz="4" w:space="0" w:color="auto"/>
              <w:right w:val="single" w:sz="4" w:space="0" w:color="auto"/>
            </w:tcBorders>
            <w:vAlign w:val="center"/>
          </w:tcPr>
          <w:p w14:paraId="37992C9F" w14:textId="77777777" w:rsidR="006F6378" w:rsidRPr="00C30686" w:rsidRDefault="006F6378" w:rsidP="0094020B">
            <w:pPr>
              <w:pStyle w:val="TAC"/>
              <w:rPr>
                <w:rFonts w:eastAsia="Yu Mincho"/>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0A51B15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CA_n25(2A)_BCS0</w:t>
            </w:r>
          </w:p>
        </w:tc>
        <w:tc>
          <w:tcPr>
            <w:tcW w:w="2445" w:type="dxa"/>
            <w:tcBorders>
              <w:top w:val="single" w:sz="4" w:space="0" w:color="auto"/>
              <w:left w:val="single" w:sz="4" w:space="0" w:color="auto"/>
              <w:bottom w:val="nil"/>
              <w:right w:val="single" w:sz="4" w:space="0" w:color="auto"/>
            </w:tcBorders>
            <w:vAlign w:val="center"/>
          </w:tcPr>
          <w:p w14:paraId="7B0C5D4B"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0</w:t>
            </w:r>
          </w:p>
        </w:tc>
      </w:tr>
      <w:tr w:rsidR="006F6378" w:rsidRPr="00C30686" w14:paraId="3FDD4BC0" w14:textId="77777777" w:rsidTr="004F423A">
        <w:trPr>
          <w:trHeight w:val="29"/>
        </w:trPr>
        <w:tc>
          <w:tcPr>
            <w:tcW w:w="2742" w:type="dxa"/>
            <w:tcBorders>
              <w:top w:val="nil"/>
              <w:left w:val="single" w:sz="4" w:space="0" w:color="auto"/>
              <w:bottom w:val="nil"/>
              <w:right w:val="single" w:sz="4" w:space="0" w:color="auto"/>
            </w:tcBorders>
            <w:vAlign w:val="center"/>
          </w:tcPr>
          <w:p w14:paraId="2BE8207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333626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553FBF0" w14:textId="77777777" w:rsidR="006F6378" w:rsidRPr="00C30686" w:rsidRDefault="006F6378" w:rsidP="0094020B">
            <w:pPr>
              <w:pStyle w:val="TAC"/>
              <w:rPr>
                <w:rFonts w:eastAsia="Yu Mincho"/>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61F5083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10484720" w14:textId="77777777" w:rsidR="006F6378" w:rsidRPr="00C30686" w:rsidRDefault="006F6378" w:rsidP="0094020B">
            <w:pPr>
              <w:pStyle w:val="TAC"/>
              <w:rPr>
                <w:rFonts w:eastAsiaTheme="minorEastAsia"/>
                <w:lang w:val="en-US" w:eastAsia="zh-CN"/>
              </w:rPr>
            </w:pPr>
          </w:p>
        </w:tc>
      </w:tr>
      <w:tr w:rsidR="006F6378" w:rsidRPr="00C30686" w14:paraId="7FEEE82E" w14:textId="77777777" w:rsidTr="004F423A">
        <w:trPr>
          <w:trHeight w:val="29"/>
        </w:trPr>
        <w:tc>
          <w:tcPr>
            <w:tcW w:w="2742" w:type="dxa"/>
            <w:tcBorders>
              <w:top w:val="nil"/>
              <w:left w:val="single" w:sz="4" w:space="0" w:color="auto"/>
              <w:bottom w:val="nil"/>
              <w:right w:val="single" w:sz="4" w:space="0" w:color="auto"/>
            </w:tcBorders>
            <w:vAlign w:val="center"/>
          </w:tcPr>
          <w:p w14:paraId="27AFD64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FBC06E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B60E293" w14:textId="77777777" w:rsidR="006F6378" w:rsidRPr="00C30686" w:rsidRDefault="006F6378" w:rsidP="0094020B">
            <w:pPr>
              <w:pStyle w:val="TAC"/>
              <w:rPr>
                <w:rFonts w:eastAsia="Yu Mincho"/>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EE0C60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301A6705" w14:textId="77777777" w:rsidR="006F6378" w:rsidRPr="00C30686" w:rsidRDefault="006F6378" w:rsidP="0094020B">
            <w:pPr>
              <w:pStyle w:val="TAC"/>
              <w:rPr>
                <w:rFonts w:eastAsiaTheme="minorEastAsia"/>
                <w:lang w:val="en-US" w:eastAsia="zh-CN"/>
              </w:rPr>
            </w:pPr>
          </w:p>
        </w:tc>
      </w:tr>
      <w:tr w:rsidR="006F6378" w:rsidRPr="00C30686" w14:paraId="03AF70B3" w14:textId="77777777" w:rsidTr="004F423A">
        <w:trPr>
          <w:trHeight w:val="29"/>
        </w:trPr>
        <w:tc>
          <w:tcPr>
            <w:tcW w:w="2742" w:type="dxa"/>
            <w:tcBorders>
              <w:top w:val="nil"/>
              <w:left w:val="single" w:sz="4" w:space="0" w:color="auto"/>
              <w:bottom w:val="nil"/>
              <w:right w:val="single" w:sz="4" w:space="0" w:color="auto"/>
            </w:tcBorders>
            <w:vAlign w:val="center"/>
          </w:tcPr>
          <w:p w14:paraId="0B4E23D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FC20E7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2B2459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6C23D76A"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CA_n25(2A) BCS 4 and 5</w:t>
            </w:r>
          </w:p>
        </w:tc>
        <w:tc>
          <w:tcPr>
            <w:tcW w:w="2445" w:type="dxa"/>
            <w:tcBorders>
              <w:top w:val="single" w:sz="4" w:space="0" w:color="auto"/>
              <w:left w:val="single" w:sz="4" w:space="0" w:color="auto"/>
              <w:bottom w:val="nil"/>
              <w:right w:val="single" w:sz="4" w:space="0" w:color="auto"/>
            </w:tcBorders>
            <w:vAlign w:val="center"/>
          </w:tcPr>
          <w:p w14:paraId="360BF47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4 and 5</w:t>
            </w:r>
          </w:p>
        </w:tc>
      </w:tr>
      <w:tr w:rsidR="006F6378" w:rsidRPr="00C30686" w14:paraId="6FFB61FE" w14:textId="77777777" w:rsidTr="004F423A">
        <w:trPr>
          <w:trHeight w:val="29"/>
        </w:trPr>
        <w:tc>
          <w:tcPr>
            <w:tcW w:w="2742" w:type="dxa"/>
            <w:tcBorders>
              <w:top w:val="nil"/>
              <w:left w:val="single" w:sz="4" w:space="0" w:color="auto"/>
              <w:bottom w:val="nil"/>
              <w:right w:val="single" w:sz="4" w:space="0" w:color="auto"/>
            </w:tcBorders>
            <w:vAlign w:val="center"/>
          </w:tcPr>
          <w:p w14:paraId="7C833E3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1F6D73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5AB2FF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135C38E1"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n66 channel bandwidths in Table 5.3.5-1</w:t>
            </w:r>
          </w:p>
        </w:tc>
        <w:tc>
          <w:tcPr>
            <w:tcW w:w="2445" w:type="dxa"/>
            <w:tcBorders>
              <w:top w:val="nil"/>
              <w:left w:val="single" w:sz="4" w:space="0" w:color="auto"/>
              <w:bottom w:val="nil"/>
              <w:right w:val="single" w:sz="4" w:space="0" w:color="auto"/>
            </w:tcBorders>
            <w:vAlign w:val="center"/>
          </w:tcPr>
          <w:p w14:paraId="53FEC5E9" w14:textId="77777777" w:rsidR="006F6378" w:rsidRPr="00C30686" w:rsidRDefault="006F6378" w:rsidP="0094020B">
            <w:pPr>
              <w:pStyle w:val="TAC"/>
              <w:rPr>
                <w:rFonts w:eastAsiaTheme="minorEastAsia"/>
                <w:lang w:val="en-US" w:eastAsia="zh-CN"/>
              </w:rPr>
            </w:pPr>
          </w:p>
        </w:tc>
      </w:tr>
      <w:tr w:rsidR="006F6378" w:rsidRPr="00C30686" w14:paraId="5B6952AB"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9EB522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73BA4B0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CDDF8C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7A9CE571"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CA_n77(2A) BCS 4 and 5</w:t>
            </w:r>
          </w:p>
        </w:tc>
        <w:tc>
          <w:tcPr>
            <w:tcW w:w="2445" w:type="dxa"/>
            <w:tcBorders>
              <w:top w:val="nil"/>
              <w:left w:val="single" w:sz="4" w:space="0" w:color="auto"/>
              <w:bottom w:val="single" w:sz="4" w:space="0" w:color="auto"/>
              <w:right w:val="single" w:sz="4" w:space="0" w:color="auto"/>
            </w:tcBorders>
            <w:vAlign w:val="center"/>
          </w:tcPr>
          <w:p w14:paraId="701B1E61" w14:textId="77777777" w:rsidR="006F6378" w:rsidRPr="00C30686" w:rsidRDefault="006F6378" w:rsidP="0094020B">
            <w:pPr>
              <w:pStyle w:val="TAC"/>
              <w:rPr>
                <w:rFonts w:eastAsiaTheme="minorEastAsia"/>
                <w:lang w:val="en-US" w:eastAsia="zh-CN"/>
              </w:rPr>
            </w:pPr>
          </w:p>
        </w:tc>
      </w:tr>
      <w:tr w:rsidR="006F6378" w:rsidRPr="00C30686" w14:paraId="0D741CC1"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295457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CA_n25(2A)-n66(2A)-n77(2A)</w:t>
            </w:r>
          </w:p>
        </w:tc>
        <w:tc>
          <w:tcPr>
            <w:tcW w:w="2785" w:type="dxa"/>
            <w:tcBorders>
              <w:top w:val="single" w:sz="4" w:space="0" w:color="auto"/>
              <w:left w:val="single" w:sz="4" w:space="0" w:color="auto"/>
              <w:bottom w:val="nil"/>
              <w:right w:val="single" w:sz="4" w:space="0" w:color="auto"/>
            </w:tcBorders>
            <w:vAlign w:val="center"/>
          </w:tcPr>
          <w:p w14:paraId="63968373" w14:textId="77777777" w:rsidR="006F6378" w:rsidRPr="00C30686" w:rsidRDefault="006F6378" w:rsidP="0094020B">
            <w:pPr>
              <w:pStyle w:val="TAC"/>
              <w:rPr>
                <w:rFonts w:eastAsiaTheme="minorEastAsia"/>
                <w:lang w:val="en-US"/>
              </w:rPr>
            </w:pPr>
            <w:r w:rsidRPr="00C30686">
              <w:rPr>
                <w:rFonts w:eastAsiaTheme="minorEastAsia"/>
                <w:lang w:val="en-US"/>
              </w:rPr>
              <w:t>CA_n25A-n66A</w:t>
            </w:r>
          </w:p>
          <w:p w14:paraId="203DCCFD" w14:textId="77777777" w:rsidR="006F6378" w:rsidRPr="00C30686" w:rsidRDefault="006F6378" w:rsidP="0094020B">
            <w:pPr>
              <w:pStyle w:val="TAC"/>
              <w:rPr>
                <w:rFonts w:eastAsiaTheme="minorEastAsia"/>
                <w:lang w:val="en-US"/>
              </w:rPr>
            </w:pPr>
            <w:r w:rsidRPr="00C30686">
              <w:rPr>
                <w:rFonts w:eastAsiaTheme="minorEastAsia"/>
                <w:lang w:val="en-US"/>
              </w:rPr>
              <w:t>CA_n25A-n77A</w:t>
            </w:r>
          </w:p>
          <w:p w14:paraId="7DEDC333" w14:textId="77777777" w:rsidR="006F6378" w:rsidRPr="00C30686" w:rsidRDefault="006F6378" w:rsidP="0094020B">
            <w:pPr>
              <w:pStyle w:val="TAC"/>
              <w:rPr>
                <w:rFonts w:eastAsiaTheme="minorEastAsia"/>
                <w:lang w:val="en-US" w:eastAsia="zh-CN"/>
              </w:rPr>
            </w:pPr>
            <w:r w:rsidRPr="00C30686">
              <w:rPr>
                <w:rFonts w:eastAsiaTheme="minorEastAsia"/>
                <w:lang w:val="en-US"/>
              </w:rPr>
              <w:t>CA_n66A-n77A</w:t>
            </w:r>
          </w:p>
        </w:tc>
        <w:tc>
          <w:tcPr>
            <w:tcW w:w="1259" w:type="dxa"/>
            <w:tcBorders>
              <w:top w:val="single" w:sz="4" w:space="0" w:color="auto"/>
              <w:left w:val="single" w:sz="4" w:space="0" w:color="auto"/>
              <w:bottom w:val="single" w:sz="4" w:space="0" w:color="auto"/>
              <w:right w:val="single" w:sz="4" w:space="0" w:color="auto"/>
            </w:tcBorders>
            <w:vAlign w:val="center"/>
          </w:tcPr>
          <w:p w14:paraId="25666BB2" w14:textId="77777777" w:rsidR="006F6378" w:rsidRPr="00C30686" w:rsidRDefault="006F6378" w:rsidP="0094020B">
            <w:pPr>
              <w:pStyle w:val="TAC"/>
              <w:rPr>
                <w:rFonts w:eastAsia="Yu Mincho"/>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653E625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CA_n25(2A)_BCS0</w:t>
            </w:r>
          </w:p>
        </w:tc>
        <w:tc>
          <w:tcPr>
            <w:tcW w:w="2445" w:type="dxa"/>
            <w:tcBorders>
              <w:top w:val="single" w:sz="4" w:space="0" w:color="auto"/>
              <w:left w:val="single" w:sz="4" w:space="0" w:color="auto"/>
              <w:bottom w:val="nil"/>
              <w:right w:val="single" w:sz="4" w:space="0" w:color="auto"/>
            </w:tcBorders>
            <w:vAlign w:val="center"/>
          </w:tcPr>
          <w:p w14:paraId="25501CF8"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0</w:t>
            </w:r>
          </w:p>
        </w:tc>
      </w:tr>
      <w:tr w:rsidR="006F6378" w:rsidRPr="00C30686" w14:paraId="2988BF0C" w14:textId="77777777" w:rsidTr="004F423A">
        <w:trPr>
          <w:trHeight w:val="29"/>
        </w:trPr>
        <w:tc>
          <w:tcPr>
            <w:tcW w:w="2742" w:type="dxa"/>
            <w:tcBorders>
              <w:top w:val="nil"/>
              <w:left w:val="single" w:sz="4" w:space="0" w:color="auto"/>
              <w:bottom w:val="nil"/>
              <w:right w:val="single" w:sz="4" w:space="0" w:color="auto"/>
            </w:tcBorders>
            <w:vAlign w:val="center"/>
          </w:tcPr>
          <w:p w14:paraId="3A7FD69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558BE8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891AF5C" w14:textId="77777777" w:rsidR="006F6378" w:rsidRPr="00C30686" w:rsidRDefault="006F6378" w:rsidP="0094020B">
            <w:pPr>
              <w:pStyle w:val="TAC"/>
              <w:rPr>
                <w:rFonts w:eastAsia="Yu Mincho"/>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18013B5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CA_n66(2A)_BCS1</w:t>
            </w:r>
          </w:p>
        </w:tc>
        <w:tc>
          <w:tcPr>
            <w:tcW w:w="2445" w:type="dxa"/>
            <w:tcBorders>
              <w:top w:val="nil"/>
              <w:left w:val="single" w:sz="4" w:space="0" w:color="auto"/>
              <w:bottom w:val="nil"/>
              <w:right w:val="single" w:sz="4" w:space="0" w:color="auto"/>
            </w:tcBorders>
            <w:vAlign w:val="center"/>
          </w:tcPr>
          <w:p w14:paraId="024EF139" w14:textId="77777777" w:rsidR="006F6378" w:rsidRPr="00C30686" w:rsidRDefault="006F6378" w:rsidP="0094020B">
            <w:pPr>
              <w:pStyle w:val="TAC"/>
              <w:rPr>
                <w:rFonts w:eastAsiaTheme="minorEastAsia"/>
                <w:lang w:val="en-US" w:eastAsia="zh-CN"/>
              </w:rPr>
            </w:pPr>
          </w:p>
        </w:tc>
      </w:tr>
      <w:tr w:rsidR="006F6378" w:rsidRPr="00C30686" w14:paraId="79095D7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E15F0B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2ABFDC7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D7AA31F" w14:textId="77777777" w:rsidR="006F6378" w:rsidRPr="00C30686" w:rsidRDefault="006F6378" w:rsidP="0094020B">
            <w:pPr>
              <w:pStyle w:val="TAC"/>
              <w:rPr>
                <w:rFonts w:eastAsia="Yu Mincho"/>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04D08B7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4F833EB4" w14:textId="77777777" w:rsidR="006F6378" w:rsidRPr="00C30686" w:rsidRDefault="006F6378" w:rsidP="0094020B">
            <w:pPr>
              <w:pStyle w:val="TAC"/>
              <w:rPr>
                <w:rFonts w:eastAsiaTheme="minorEastAsia"/>
                <w:lang w:val="en-US" w:eastAsia="zh-CN"/>
              </w:rPr>
            </w:pPr>
          </w:p>
        </w:tc>
      </w:tr>
      <w:tr w:rsidR="006F6378" w:rsidRPr="00C30686" w14:paraId="4AE2D811" w14:textId="77777777" w:rsidTr="004F423A">
        <w:trPr>
          <w:trHeight w:val="29"/>
        </w:trPr>
        <w:tc>
          <w:tcPr>
            <w:tcW w:w="2742" w:type="dxa"/>
            <w:tcBorders>
              <w:top w:val="nil"/>
              <w:left w:val="single" w:sz="4" w:space="0" w:color="auto"/>
              <w:bottom w:val="nil"/>
              <w:right w:val="single" w:sz="4" w:space="0" w:color="auto"/>
            </w:tcBorders>
            <w:vAlign w:val="center"/>
          </w:tcPr>
          <w:p w14:paraId="7754D6B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CA_n25A-n66A-n78A</w:t>
            </w:r>
          </w:p>
        </w:tc>
        <w:tc>
          <w:tcPr>
            <w:tcW w:w="2785" w:type="dxa"/>
            <w:tcBorders>
              <w:top w:val="nil"/>
              <w:left w:val="single" w:sz="4" w:space="0" w:color="auto"/>
              <w:bottom w:val="nil"/>
              <w:right w:val="single" w:sz="4" w:space="0" w:color="auto"/>
            </w:tcBorders>
            <w:vAlign w:val="center"/>
          </w:tcPr>
          <w:p w14:paraId="0CBEBF0B"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CA</w:t>
            </w:r>
            <w:r w:rsidRPr="00C30686">
              <w:rPr>
                <w:rFonts w:eastAsiaTheme="minorEastAsia" w:cs="Arial"/>
                <w:szCs w:val="18"/>
                <w:lang w:val="en-US"/>
              </w:rPr>
              <w:t>_</w:t>
            </w:r>
            <w:r w:rsidRPr="00C30686">
              <w:rPr>
                <w:rFonts w:eastAsiaTheme="minorEastAsia" w:cs="Arial"/>
                <w:szCs w:val="18"/>
                <w:lang w:val="en-US" w:eastAsia="zh-CN"/>
              </w:rPr>
              <w:t>n25</w:t>
            </w:r>
            <w:r w:rsidRPr="00C30686">
              <w:rPr>
                <w:rFonts w:eastAsiaTheme="minorEastAsia" w:cs="Arial"/>
                <w:szCs w:val="18"/>
                <w:lang w:val="en-US" w:eastAsia="ja-JP"/>
              </w:rPr>
              <w:t>A-</w:t>
            </w:r>
            <w:r w:rsidRPr="00C30686">
              <w:rPr>
                <w:rFonts w:eastAsiaTheme="minorEastAsia" w:cs="Arial"/>
                <w:szCs w:val="18"/>
                <w:lang w:val="en-US" w:eastAsia="zh-CN"/>
              </w:rPr>
              <w:t>n66A</w:t>
            </w:r>
          </w:p>
          <w:p w14:paraId="0CB3CD42"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CA</w:t>
            </w:r>
            <w:r w:rsidRPr="00C30686">
              <w:rPr>
                <w:rFonts w:eastAsiaTheme="minorEastAsia" w:cs="Arial"/>
                <w:szCs w:val="18"/>
                <w:lang w:val="en-US"/>
              </w:rPr>
              <w:t>_</w:t>
            </w:r>
            <w:r w:rsidRPr="00C30686">
              <w:rPr>
                <w:rFonts w:eastAsiaTheme="minorEastAsia" w:cs="Arial"/>
                <w:szCs w:val="18"/>
                <w:lang w:val="en-US" w:eastAsia="zh-CN"/>
              </w:rPr>
              <w:t>n25</w:t>
            </w:r>
            <w:r w:rsidRPr="00C30686">
              <w:rPr>
                <w:rFonts w:eastAsiaTheme="minorEastAsia" w:cs="Arial"/>
                <w:szCs w:val="18"/>
                <w:lang w:val="en-US" w:eastAsia="ja-JP"/>
              </w:rPr>
              <w:t>A-</w:t>
            </w:r>
            <w:r w:rsidRPr="00C30686">
              <w:rPr>
                <w:rFonts w:eastAsiaTheme="minorEastAsia" w:cs="Arial"/>
                <w:szCs w:val="18"/>
                <w:lang w:val="en-US" w:eastAsia="zh-CN"/>
              </w:rPr>
              <w:t>n78A</w:t>
            </w:r>
          </w:p>
          <w:p w14:paraId="68D622A8" w14:textId="77777777" w:rsidR="006F6378" w:rsidRPr="00C30686" w:rsidRDefault="006F6378" w:rsidP="0094020B">
            <w:pPr>
              <w:pStyle w:val="TAC"/>
              <w:rPr>
                <w:rFonts w:eastAsiaTheme="minorEastAsia"/>
                <w:lang w:val="en-US"/>
              </w:rPr>
            </w:pPr>
            <w:r w:rsidRPr="00C30686">
              <w:rPr>
                <w:rFonts w:eastAsiaTheme="minorEastAsia" w:cs="Arial"/>
                <w:szCs w:val="18"/>
                <w:lang w:val="en-US" w:eastAsia="zh-CN"/>
              </w:rPr>
              <w:t>CA</w:t>
            </w:r>
            <w:r w:rsidRPr="00C30686">
              <w:rPr>
                <w:rFonts w:eastAsiaTheme="minorEastAsia" w:cs="Arial"/>
                <w:szCs w:val="18"/>
                <w:lang w:val="en-US"/>
              </w:rPr>
              <w:t>_</w:t>
            </w:r>
            <w:r w:rsidRPr="00C30686">
              <w:rPr>
                <w:rFonts w:eastAsiaTheme="minorEastAsia" w:cs="Arial"/>
                <w:szCs w:val="18"/>
                <w:lang w:val="en-US" w:eastAsia="zh-CN"/>
              </w:rPr>
              <w:t>n66</w:t>
            </w:r>
            <w:r w:rsidRPr="00C30686">
              <w:rPr>
                <w:rFonts w:eastAsiaTheme="minorEastAsia" w:cs="Arial"/>
                <w:szCs w:val="18"/>
                <w:lang w:val="sv-SE" w:eastAsia="ja-JP"/>
              </w:rPr>
              <w:t>A-</w:t>
            </w:r>
            <w:r w:rsidRPr="00C30686">
              <w:rPr>
                <w:rFonts w:eastAsiaTheme="minorEastAsia" w:cs="Arial"/>
                <w:szCs w:val="18"/>
                <w:lang w:val="en-US" w:eastAsia="zh-CN"/>
              </w:rPr>
              <w:t>n78</w:t>
            </w:r>
            <w:r w:rsidRPr="00C30686">
              <w:rPr>
                <w:rFonts w:eastAsiaTheme="minorEastAsia" w:cs="Arial"/>
                <w:szCs w:val="18"/>
                <w:lang w:val="sv-SE" w:eastAsia="zh-CN"/>
              </w:rPr>
              <w:t>A</w:t>
            </w:r>
          </w:p>
        </w:tc>
        <w:tc>
          <w:tcPr>
            <w:tcW w:w="1259" w:type="dxa"/>
            <w:tcBorders>
              <w:top w:val="single" w:sz="4" w:space="0" w:color="auto"/>
              <w:left w:val="single" w:sz="4" w:space="0" w:color="auto"/>
              <w:bottom w:val="single" w:sz="4" w:space="0" w:color="auto"/>
              <w:right w:val="single" w:sz="4" w:space="0" w:color="auto"/>
            </w:tcBorders>
            <w:vAlign w:val="center"/>
          </w:tcPr>
          <w:p w14:paraId="79FC8462" w14:textId="77777777" w:rsidR="006F6378" w:rsidRPr="00C30686" w:rsidRDefault="006F6378" w:rsidP="0094020B">
            <w:pPr>
              <w:pStyle w:val="TAC"/>
              <w:rPr>
                <w:rFonts w:eastAsiaTheme="minorEastAsia"/>
                <w:lang w:val="en-US"/>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676F9F62"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40424F23" w14:textId="77777777" w:rsidR="006F6378" w:rsidRPr="00C30686" w:rsidRDefault="006F6378" w:rsidP="0094020B">
            <w:pPr>
              <w:pStyle w:val="TAC"/>
              <w:rPr>
                <w:rFonts w:eastAsiaTheme="minorEastAsia"/>
                <w:szCs w:val="18"/>
                <w:lang w:val="en-US" w:eastAsia="zh-CN"/>
              </w:rPr>
            </w:pPr>
            <w:r w:rsidRPr="00C30686">
              <w:rPr>
                <w:rFonts w:eastAsiaTheme="minorEastAsia"/>
                <w:lang w:val="en-US" w:eastAsia="zh-CN"/>
              </w:rPr>
              <w:t>0</w:t>
            </w:r>
          </w:p>
        </w:tc>
      </w:tr>
      <w:tr w:rsidR="006F6378" w:rsidRPr="00C30686" w14:paraId="74ABA2E7" w14:textId="77777777" w:rsidTr="004F423A">
        <w:trPr>
          <w:trHeight w:val="29"/>
        </w:trPr>
        <w:tc>
          <w:tcPr>
            <w:tcW w:w="2742" w:type="dxa"/>
            <w:tcBorders>
              <w:top w:val="nil"/>
              <w:left w:val="single" w:sz="4" w:space="0" w:color="auto"/>
              <w:bottom w:val="nil"/>
              <w:right w:val="single" w:sz="4" w:space="0" w:color="auto"/>
            </w:tcBorders>
            <w:vAlign w:val="center"/>
          </w:tcPr>
          <w:p w14:paraId="7B87E2A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70F491C"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074773D" w14:textId="77777777" w:rsidR="006F6378" w:rsidRPr="00C30686" w:rsidRDefault="006F6378" w:rsidP="0094020B">
            <w:pPr>
              <w:pStyle w:val="TAC"/>
              <w:rPr>
                <w:rFonts w:eastAsiaTheme="minorEastAsia"/>
                <w:lang w:val="en-US"/>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5F0F1E40"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620854D7" w14:textId="77777777" w:rsidR="006F6378" w:rsidRPr="00C30686" w:rsidRDefault="006F6378" w:rsidP="0094020B">
            <w:pPr>
              <w:pStyle w:val="TAC"/>
              <w:rPr>
                <w:rFonts w:eastAsiaTheme="minorEastAsia"/>
                <w:szCs w:val="18"/>
                <w:lang w:val="en-US" w:eastAsia="zh-CN"/>
              </w:rPr>
            </w:pPr>
          </w:p>
        </w:tc>
      </w:tr>
      <w:tr w:rsidR="006F6378" w:rsidRPr="00C30686" w14:paraId="70164F2B" w14:textId="77777777" w:rsidTr="004F423A">
        <w:trPr>
          <w:trHeight w:val="29"/>
        </w:trPr>
        <w:tc>
          <w:tcPr>
            <w:tcW w:w="2742" w:type="dxa"/>
            <w:tcBorders>
              <w:top w:val="nil"/>
              <w:left w:val="single" w:sz="4" w:space="0" w:color="auto"/>
              <w:bottom w:val="nil"/>
              <w:right w:val="single" w:sz="4" w:space="0" w:color="auto"/>
            </w:tcBorders>
            <w:vAlign w:val="center"/>
          </w:tcPr>
          <w:p w14:paraId="7795803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D64810B"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3B74C5A" w14:textId="77777777" w:rsidR="006F6378" w:rsidRPr="00C30686" w:rsidRDefault="006F6378" w:rsidP="0094020B">
            <w:pPr>
              <w:pStyle w:val="TAC"/>
              <w:rPr>
                <w:rFonts w:eastAsiaTheme="minorEastAsia"/>
                <w:lang w:val="en-US"/>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39F8EBDE"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10, 15, 20, 25, 30, 40, 50, 60, 80, 90, 100</w:t>
            </w:r>
          </w:p>
        </w:tc>
        <w:tc>
          <w:tcPr>
            <w:tcW w:w="2445" w:type="dxa"/>
            <w:tcBorders>
              <w:top w:val="nil"/>
              <w:left w:val="single" w:sz="4" w:space="0" w:color="auto"/>
              <w:bottom w:val="single" w:sz="4" w:space="0" w:color="auto"/>
              <w:right w:val="single" w:sz="4" w:space="0" w:color="auto"/>
            </w:tcBorders>
            <w:vAlign w:val="center"/>
          </w:tcPr>
          <w:p w14:paraId="1D7D6EF4" w14:textId="77777777" w:rsidR="006F6378" w:rsidRPr="00C30686" w:rsidRDefault="006F6378" w:rsidP="0094020B">
            <w:pPr>
              <w:pStyle w:val="TAC"/>
              <w:rPr>
                <w:rFonts w:eastAsiaTheme="minorEastAsia"/>
                <w:szCs w:val="18"/>
                <w:lang w:val="en-US" w:eastAsia="zh-CN"/>
              </w:rPr>
            </w:pPr>
          </w:p>
        </w:tc>
      </w:tr>
      <w:tr w:rsidR="006F6378" w:rsidRPr="00C30686" w14:paraId="6734D7F2" w14:textId="77777777" w:rsidTr="004F423A">
        <w:trPr>
          <w:trHeight w:val="29"/>
        </w:trPr>
        <w:tc>
          <w:tcPr>
            <w:tcW w:w="2742" w:type="dxa"/>
            <w:tcBorders>
              <w:top w:val="nil"/>
              <w:left w:val="single" w:sz="4" w:space="0" w:color="auto"/>
              <w:bottom w:val="nil"/>
              <w:right w:val="single" w:sz="4" w:space="0" w:color="auto"/>
            </w:tcBorders>
            <w:vAlign w:val="center"/>
          </w:tcPr>
          <w:p w14:paraId="22E81E3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DDC8FC8"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184B70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6B6EA3C4"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0E8D8BB2" w14:textId="77777777" w:rsidR="006F6378" w:rsidRPr="00C30686" w:rsidRDefault="006F6378" w:rsidP="0094020B">
            <w:pPr>
              <w:pStyle w:val="TAC"/>
              <w:rPr>
                <w:rFonts w:eastAsiaTheme="minorEastAsia"/>
                <w:szCs w:val="18"/>
                <w:lang w:val="en-US" w:eastAsia="zh-CN"/>
              </w:rPr>
            </w:pPr>
            <w:r w:rsidRPr="00C30686">
              <w:rPr>
                <w:rFonts w:eastAsiaTheme="minorEastAsia"/>
                <w:lang w:val="en-US" w:eastAsia="zh-CN"/>
              </w:rPr>
              <w:t>1</w:t>
            </w:r>
          </w:p>
        </w:tc>
      </w:tr>
      <w:tr w:rsidR="006F6378" w:rsidRPr="00C30686" w14:paraId="2E825424" w14:textId="77777777" w:rsidTr="004F423A">
        <w:trPr>
          <w:trHeight w:val="29"/>
        </w:trPr>
        <w:tc>
          <w:tcPr>
            <w:tcW w:w="2742" w:type="dxa"/>
            <w:tcBorders>
              <w:top w:val="nil"/>
              <w:left w:val="single" w:sz="4" w:space="0" w:color="auto"/>
              <w:bottom w:val="nil"/>
              <w:right w:val="single" w:sz="4" w:space="0" w:color="auto"/>
            </w:tcBorders>
            <w:vAlign w:val="center"/>
          </w:tcPr>
          <w:p w14:paraId="714D462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C899EA3"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697A3E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0278138A"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53924C34" w14:textId="77777777" w:rsidR="006F6378" w:rsidRPr="00C30686" w:rsidRDefault="006F6378" w:rsidP="0094020B">
            <w:pPr>
              <w:pStyle w:val="TAC"/>
              <w:rPr>
                <w:rFonts w:eastAsiaTheme="minorEastAsia"/>
                <w:szCs w:val="18"/>
                <w:lang w:val="en-US" w:eastAsia="zh-CN"/>
              </w:rPr>
            </w:pPr>
          </w:p>
        </w:tc>
      </w:tr>
      <w:tr w:rsidR="006F6378" w:rsidRPr="00C30686" w14:paraId="08EAEECB"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8E2AD1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0B1808AE"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411B83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26D47730"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3FED2D2D" w14:textId="77777777" w:rsidR="006F6378" w:rsidRPr="00C30686" w:rsidRDefault="006F6378" w:rsidP="0094020B">
            <w:pPr>
              <w:pStyle w:val="TAC"/>
              <w:rPr>
                <w:rFonts w:eastAsiaTheme="minorEastAsia"/>
                <w:szCs w:val="18"/>
                <w:lang w:val="en-US" w:eastAsia="zh-CN"/>
              </w:rPr>
            </w:pPr>
          </w:p>
        </w:tc>
      </w:tr>
      <w:tr w:rsidR="006F6378" w:rsidRPr="00C30686" w14:paraId="1A1390FE"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7D79440"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rPr>
              <w:t>CA_n25(2A)-n66A-n78A</w:t>
            </w:r>
          </w:p>
        </w:tc>
        <w:tc>
          <w:tcPr>
            <w:tcW w:w="2785" w:type="dxa"/>
            <w:tcBorders>
              <w:top w:val="single" w:sz="4" w:space="0" w:color="auto"/>
              <w:left w:val="single" w:sz="4" w:space="0" w:color="auto"/>
              <w:bottom w:val="nil"/>
              <w:right w:val="single" w:sz="4" w:space="0" w:color="auto"/>
            </w:tcBorders>
            <w:vAlign w:val="center"/>
          </w:tcPr>
          <w:p w14:paraId="645F1F0F" w14:textId="77777777" w:rsidR="006F6378" w:rsidRPr="00C30686" w:rsidRDefault="006F6378" w:rsidP="0094020B">
            <w:pPr>
              <w:pStyle w:val="TAC"/>
              <w:rPr>
                <w:rFonts w:eastAsiaTheme="minorEastAsia"/>
                <w:lang w:val="en-US"/>
              </w:rPr>
            </w:pPr>
            <w:r w:rsidRPr="00C30686">
              <w:rPr>
                <w:rFonts w:eastAsiaTheme="minorEastAsia" w:cs="Arial"/>
                <w:szCs w:val="18"/>
                <w:lang w:val="en-US"/>
              </w:rPr>
              <w:t>CA_n25A-n66A</w:t>
            </w:r>
            <w:r w:rsidRPr="00C30686">
              <w:rPr>
                <w:rFonts w:eastAsiaTheme="minorEastAsia" w:cs="Arial"/>
                <w:szCs w:val="18"/>
                <w:lang w:val="en-US"/>
              </w:rPr>
              <w:br/>
              <w:t>CA_n25A-n78A</w:t>
            </w:r>
            <w:r w:rsidRPr="00C30686">
              <w:rPr>
                <w:rFonts w:eastAsiaTheme="minorEastAsia" w:cs="Arial"/>
                <w:szCs w:val="18"/>
                <w:lang w:val="en-US"/>
              </w:rPr>
              <w:br/>
              <w:t>CA_n66A-n78A</w:t>
            </w:r>
          </w:p>
        </w:tc>
        <w:tc>
          <w:tcPr>
            <w:tcW w:w="1259" w:type="dxa"/>
            <w:tcBorders>
              <w:top w:val="single" w:sz="4" w:space="0" w:color="auto"/>
              <w:left w:val="single" w:sz="4" w:space="0" w:color="auto"/>
              <w:bottom w:val="single" w:sz="4" w:space="0" w:color="auto"/>
              <w:right w:val="single" w:sz="4" w:space="0" w:color="auto"/>
            </w:tcBorders>
            <w:vAlign w:val="center"/>
          </w:tcPr>
          <w:p w14:paraId="30376B0D" w14:textId="77777777" w:rsidR="006F6378" w:rsidRPr="00C30686" w:rsidRDefault="006F6378" w:rsidP="0094020B">
            <w:pPr>
              <w:pStyle w:val="TAC"/>
              <w:rPr>
                <w:rFonts w:eastAsiaTheme="minorEastAsia"/>
                <w:lang w:val="en-US"/>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59129B14"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CA_n25(2A)_BCS0</w:t>
            </w:r>
          </w:p>
        </w:tc>
        <w:tc>
          <w:tcPr>
            <w:tcW w:w="2445" w:type="dxa"/>
            <w:tcBorders>
              <w:top w:val="nil"/>
              <w:left w:val="single" w:sz="4" w:space="0" w:color="auto"/>
              <w:bottom w:val="nil"/>
              <w:right w:val="single" w:sz="4" w:space="0" w:color="auto"/>
            </w:tcBorders>
            <w:vAlign w:val="center"/>
          </w:tcPr>
          <w:p w14:paraId="39D42170" w14:textId="77777777" w:rsidR="006F6378" w:rsidRPr="00C30686" w:rsidRDefault="006F6378" w:rsidP="0094020B">
            <w:pPr>
              <w:pStyle w:val="TAC"/>
              <w:rPr>
                <w:rFonts w:eastAsiaTheme="minorEastAsia"/>
                <w:szCs w:val="18"/>
                <w:lang w:val="en-US" w:eastAsia="zh-CN"/>
              </w:rPr>
            </w:pPr>
            <w:r w:rsidRPr="00C30686">
              <w:rPr>
                <w:rFonts w:eastAsiaTheme="minorEastAsia"/>
                <w:lang w:val="en-US" w:eastAsia="zh-CN"/>
              </w:rPr>
              <w:t>0</w:t>
            </w:r>
          </w:p>
        </w:tc>
      </w:tr>
      <w:tr w:rsidR="006F6378" w:rsidRPr="00C30686" w14:paraId="5C16BE68" w14:textId="77777777" w:rsidTr="004F423A">
        <w:trPr>
          <w:trHeight w:val="29"/>
        </w:trPr>
        <w:tc>
          <w:tcPr>
            <w:tcW w:w="2742" w:type="dxa"/>
            <w:tcBorders>
              <w:top w:val="nil"/>
              <w:left w:val="single" w:sz="4" w:space="0" w:color="auto"/>
              <w:bottom w:val="nil"/>
              <w:right w:val="single" w:sz="4" w:space="0" w:color="auto"/>
            </w:tcBorders>
            <w:vAlign w:val="center"/>
          </w:tcPr>
          <w:p w14:paraId="7BAE28C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3603A14"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DA109F9" w14:textId="77777777" w:rsidR="006F6378" w:rsidRPr="00C30686" w:rsidRDefault="006F6378" w:rsidP="0094020B">
            <w:pPr>
              <w:pStyle w:val="TAC"/>
              <w:rPr>
                <w:rFonts w:eastAsiaTheme="minorEastAsia"/>
                <w:lang w:val="en-US"/>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2608873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30377F2D" w14:textId="77777777" w:rsidR="006F6378" w:rsidRPr="00C30686" w:rsidRDefault="006F6378" w:rsidP="0094020B">
            <w:pPr>
              <w:pStyle w:val="TAC"/>
              <w:rPr>
                <w:rFonts w:eastAsiaTheme="minorEastAsia"/>
                <w:szCs w:val="18"/>
                <w:lang w:val="en-US" w:eastAsia="zh-CN"/>
              </w:rPr>
            </w:pPr>
          </w:p>
        </w:tc>
      </w:tr>
      <w:tr w:rsidR="006F6378" w:rsidRPr="00C30686" w14:paraId="4E94565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F938C8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0A83BEDD"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B3DDC41" w14:textId="77777777" w:rsidR="006F6378" w:rsidRPr="00C30686" w:rsidRDefault="006F6378" w:rsidP="0094020B">
            <w:pPr>
              <w:pStyle w:val="TAC"/>
              <w:rPr>
                <w:rFonts w:eastAsiaTheme="minorEastAsia"/>
                <w:lang w:val="en-US"/>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0F379DC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63ABBD91" w14:textId="77777777" w:rsidR="006F6378" w:rsidRPr="00C30686" w:rsidRDefault="006F6378" w:rsidP="0094020B">
            <w:pPr>
              <w:pStyle w:val="TAC"/>
              <w:rPr>
                <w:rFonts w:eastAsiaTheme="minorEastAsia"/>
                <w:szCs w:val="18"/>
                <w:lang w:val="en-US" w:eastAsia="zh-CN"/>
              </w:rPr>
            </w:pPr>
          </w:p>
        </w:tc>
      </w:tr>
      <w:tr w:rsidR="006F6378" w:rsidRPr="00C30686" w14:paraId="13B0BD44"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BC037D2"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rPr>
              <w:t>CA_n25A-n66(2A)-n78A</w:t>
            </w:r>
          </w:p>
        </w:tc>
        <w:tc>
          <w:tcPr>
            <w:tcW w:w="2785" w:type="dxa"/>
            <w:tcBorders>
              <w:top w:val="single" w:sz="4" w:space="0" w:color="auto"/>
              <w:left w:val="single" w:sz="4" w:space="0" w:color="auto"/>
              <w:bottom w:val="nil"/>
              <w:right w:val="single" w:sz="4" w:space="0" w:color="auto"/>
            </w:tcBorders>
            <w:vAlign w:val="center"/>
          </w:tcPr>
          <w:p w14:paraId="082A3754" w14:textId="77777777" w:rsidR="006F6378" w:rsidRPr="00C30686" w:rsidRDefault="006F6378" w:rsidP="0094020B">
            <w:pPr>
              <w:pStyle w:val="TAC"/>
              <w:rPr>
                <w:rFonts w:eastAsiaTheme="minorEastAsia"/>
                <w:lang w:val="en-US"/>
              </w:rPr>
            </w:pPr>
            <w:r w:rsidRPr="00C30686">
              <w:rPr>
                <w:rFonts w:eastAsiaTheme="minorEastAsia" w:cs="Arial"/>
                <w:szCs w:val="18"/>
                <w:lang w:val="en-US"/>
              </w:rPr>
              <w:t>CA_n25A-n66A</w:t>
            </w:r>
            <w:r w:rsidRPr="00C30686">
              <w:rPr>
                <w:rFonts w:eastAsiaTheme="minorEastAsia" w:cs="Arial"/>
                <w:szCs w:val="18"/>
                <w:lang w:val="en-US"/>
              </w:rPr>
              <w:br/>
              <w:t>CA_n25A-n78A</w:t>
            </w:r>
            <w:r w:rsidRPr="00C30686">
              <w:rPr>
                <w:rFonts w:eastAsiaTheme="minorEastAsia" w:cs="Arial"/>
                <w:szCs w:val="18"/>
                <w:lang w:val="en-US"/>
              </w:rPr>
              <w:br/>
              <w:t>CA_n66A-n78A</w:t>
            </w:r>
          </w:p>
        </w:tc>
        <w:tc>
          <w:tcPr>
            <w:tcW w:w="1259" w:type="dxa"/>
            <w:tcBorders>
              <w:top w:val="single" w:sz="4" w:space="0" w:color="auto"/>
              <w:left w:val="single" w:sz="4" w:space="0" w:color="auto"/>
              <w:bottom w:val="single" w:sz="4" w:space="0" w:color="auto"/>
              <w:right w:val="single" w:sz="4" w:space="0" w:color="auto"/>
            </w:tcBorders>
            <w:vAlign w:val="center"/>
          </w:tcPr>
          <w:p w14:paraId="5699424B" w14:textId="77777777" w:rsidR="006F6378" w:rsidRPr="00C30686" w:rsidRDefault="006F6378" w:rsidP="0094020B">
            <w:pPr>
              <w:pStyle w:val="TAC"/>
              <w:rPr>
                <w:rFonts w:eastAsiaTheme="minorEastAsia"/>
                <w:lang w:val="en-US"/>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50911A9A"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69B65A3D" w14:textId="77777777" w:rsidR="006F6378" w:rsidRPr="00C30686" w:rsidRDefault="006F6378" w:rsidP="0094020B">
            <w:pPr>
              <w:pStyle w:val="TAC"/>
              <w:rPr>
                <w:rFonts w:eastAsiaTheme="minorEastAsia"/>
                <w:szCs w:val="18"/>
                <w:lang w:val="en-US" w:eastAsia="zh-CN"/>
              </w:rPr>
            </w:pPr>
            <w:r w:rsidRPr="00C30686">
              <w:rPr>
                <w:rFonts w:eastAsiaTheme="minorEastAsia"/>
                <w:lang w:val="en-US" w:eastAsia="zh-CN"/>
              </w:rPr>
              <w:t>0</w:t>
            </w:r>
          </w:p>
        </w:tc>
      </w:tr>
      <w:tr w:rsidR="006F6378" w:rsidRPr="00C30686" w14:paraId="3705B3FE" w14:textId="77777777" w:rsidTr="004F423A">
        <w:trPr>
          <w:trHeight w:val="29"/>
        </w:trPr>
        <w:tc>
          <w:tcPr>
            <w:tcW w:w="2742" w:type="dxa"/>
            <w:tcBorders>
              <w:top w:val="nil"/>
              <w:left w:val="single" w:sz="4" w:space="0" w:color="auto"/>
              <w:bottom w:val="nil"/>
              <w:right w:val="single" w:sz="4" w:space="0" w:color="auto"/>
            </w:tcBorders>
            <w:vAlign w:val="center"/>
          </w:tcPr>
          <w:p w14:paraId="7E598AC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C2DF385"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9E41FA4" w14:textId="77777777" w:rsidR="006F6378" w:rsidRPr="00C30686" w:rsidRDefault="006F6378" w:rsidP="0094020B">
            <w:pPr>
              <w:pStyle w:val="TAC"/>
              <w:rPr>
                <w:rFonts w:eastAsiaTheme="minorEastAsia"/>
                <w:lang w:val="en-US"/>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5F9EA6C0"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CA_n66(2A)_BCS1</w:t>
            </w:r>
          </w:p>
        </w:tc>
        <w:tc>
          <w:tcPr>
            <w:tcW w:w="2445" w:type="dxa"/>
            <w:tcBorders>
              <w:top w:val="nil"/>
              <w:left w:val="single" w:sz="4" w:space="0" w:color="auto"/>
              <w:bottom w:val="nil"/>
              <w:right w:val="single" w:sz="4" w:space="0" w:color="auto"/>
            </w:tcBorders>
            <w:vAlign w:val="center"/>
          </w:tcPr>
          <w:p w14:paraId="646FFB39" w14:textId="77777777" w:rsidR="006F6378" w:rsidRPr="00C30686" w:rsidRDefault="006F6378" w:rsidP="0094020B">
            <w:pPr>
              <w:pStyle w:val="TAC"/>
              <w:rPr>
                <w:rFonts w:eastAsiaTheme="minorEastAsia"/>
                <w:szCs w:val="18"/>
                <w:lang w:val="en-US" w:eastAsia="zh-CN"/>
              </w:rPr>
            </w:pPr>
          </w:p>
        </w:tc>
      </w:tr>
      <w:tr w:rsidR="006F6378" w:rsidRPr="00C30686" w14:paraId="6DF43E17"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0D6DB8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7DB0DC73"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5062549" w14:textId="77777777" w:rsidR="006F6378" w:rsidRPr="00C30686" w:rsidRDefault="006F6378" w:rsidP="0094020B">
            <w:pPr>
              <w:pStyle w:val="TAC"/>
              <w:rPr>
                <w:rFonts w:eastAsiaTheme="minorEastAsia"/>
                <w:lang w:val="en-US"/>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57D11E96"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0C8F3BC2" w14:textId="77777777" w:rsidR="006F6378" w:rsidRPr="00C30686" w:rsidRDefault="006F6378" w:rsidP="0094020B">
            <w:pPr>
              <w:pStyle w:val="TAC"/>
              <w:rPr>
                <w:rFonts w:eastAsiaTheme="minorEastAsia"/>
                <w:szCs w:val="18"/>
                <w:lang w:val="en-US" w:eastAsia="zh-CN"/>
              </w:rPr>
            </w:pPr>
          </w:p>
        </w:tc>
      </w:tr>
      <w:tr w:rsidR="006F6378" w:rsidRPr="00C30686" w14:paraId="6E5CE6C9"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DFEF689"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rPr>
              <w:t>CA_n25A-n66A-n78(2A)</w:t>
            </w:r>
          </w:p>
        </w:tc>
        <w:tc>
          <w:tcPr>
            <w:tcW w:w="2785" w:type="dxa"/>
            <w:tcBorders>
              <w:top w:val="single" w:sz="4" w:space="0" w:color="auto"/>
              <w:left w:val="single" w:sz="4" w:space="0" w:color="auto"/>
              <w:bottom w:val="nil"/>
              <w:right w:val="single" w:sz="4" w:space="0" w:color="auto"/>
            </w:tcBorders>
            <w:vAlign w:val="center"/>
          </w:tcPr>
          <w:p w14:paraId="4944BB1D" w14:textId="77777777" w:rsidR="006F6378" w:rsidRPr="00C30686" w:rsidRDefault="006F6378" w:rsidP="0094020B">
            <w:pPr>
              <w:pStyle w:val="TAC"/>
              <w:rPr>
                <w:rFonts w:eastAsiaTheme="minorEastAsia"/>
                <w:lang w:val="en-US"/>
              </w:rPr>
            </w:pPr>
            <w:r w:rsidRPr="00C30686">
              <w:rPr>
                <w:rFonts w:eastAsiaTheme="minorEastAsia" w:cs="Arial"/>
                <w:szCs w:val="18"/>
                <w:lang w:val="en-US"/>
              </w:rPr>
              <w:t>CA_n25A-n66A</w:t>
            </w:r>
            <w:r w:rsidRPr="00C30686">
              <w:rPr>
                <w:rFonts w:eastAsiaTheme="minorEastAsia" w:cs="Arial"/>
                <w:szCs w:val="18"/>
                <w:lang w:val="en-US"/>
              </w:rPr>
              <w:br/>
              <w:t>CA_n25A-n78A</w:t>
            </w:r>
            <w:r w:rsidRPr="00C30686">
              <w:rPr>
                <w:rFonts w:eastAsiaTheme="minorEastAsia" w:cs="Arial"/>
                <w:szCs w:val="18"/>
                <w:lang w:val="en-US"/>
              </w:rPr>
              <w:br/>
              <w:t>CA_n66A-n78A</w:t>
            </w:r>
          </w:p>
        </w:tc>
        <w:tc>
          <w:tcPr>
            <w:tcW w:w="1259" w:type="dxa"/>
            <w:tcBorders>
              <w:top w:val="single" w:sz="4" w:space="0" w:color="auto"/>
              <w:left w:val="single" w:sz="4" w:space="0" w:color="auto"/>
              <w:bottom w:val="single" w:sz="4" w:space="0" w:color="auto"/>
              <w:right w:val="single" w:sz="4" w:space="0" w:color="auto"/>
            </w:tcBorders>
            <w:vAlign w:val="center"/>
          </w:tcPr>
          <w:p w14:paraId="6CCB1D1A" w14:textId="77777777" w:rsidR="006F6378" w:rsidRPr="00C30686" w:rsidRDefault="006F6378" w:rsidP="0094020B">
            <w:pPr>
              <w:pStyle w:val="TAC"/>
              <w:rPr>
                <w:rFonts w:eastAsiaTheme="minorEastAsia"/>
                <w:lang w:val="en-US"/>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472858EB"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71E80D8E" w14:textId="77777777" w:rsidR="006F6378" w:rsidRPr="00C30686" w:rsidRDefault="006F6378" w:rsidP="0094020B">
            <w:pPr>
              <w:pStyle w:val="TAC"/>
              <w:rPr>
                <w:rFonts w:eastAsiaTheme="minorEastAsia"/>
                <w:szCs w:val="18"/>
                <w:lang w:val="en-US" w:eastAsia="zh-CN"/>
              </w:rPr>
            </w:pPr>
            <w:r w:rsidRPr="00C30686">
              <w:rPr>
                <w:rFonts w:eastAsiaTheme="minorEastAsia"/>
                <w:lang w:val="en-US" w:eastAsia="zh-CN"/>
              </w:rPr>
              <w:t>0</w:t>
            </w:r>
          </w:p>
        </w:tc>
      </w:tr>
      <w:tr w:rsidR="006F6378" w:rsidRPr="00C30686" w14:paraId="194AEDF3" w14:textId="77777777" w:rsidTr="004F423A">
        <w:trPr>
          <w:trHeight w:val="29"/>
        </w:trPr>
        <w:tc>
          <w:tcPr>
            <w:tcW w:w="2742" w:type="dxa"/>
            <w:tcBorders>
              <w:top w:val="nil"/>
              <w:left w:val="single" w:sz="4" w:space="0" w:color="auto"/>
              <w:bottom w:val="nil"/>
              <w:right w:val="single" w:sz="4" w:space="0" w:color="auto"/>
            </w:tcBorders>
            <w:vAlign w:val="center"/>
          </w:tcPr>
          <w:p w14:paraId="7D0EA3E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5B3C57E"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CAC3921" w14:textId="77777777" w:rsidR="006F6378" w:rsidRPr="00C30686" w:rsidRDefault="006F6378" w:rsidP="0094020B">
            <w:pPr>
              <w:pStyle w:val="TAC"/>
              <w:rPr>
                <w:rFonts w:eastAsiaTheme="minorEastAsia"/>
                <w:lang w:val="en-US"/>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06189656"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784C1191" w14:textId="77777777" w:rsidR="006F6378" w:rsidRPr="00C30686" w:rsidRDefault="006F6378" w:rsidP="0094020B">
            <w:pPr>
              <w:pStyle w:val="TAC"/>
              <w:rPr>
                <w:rFonts w:eastAsiaTheme="minorEastAsia"/>
                <w:szCs w:val="18"/>
                <w:lang w:val="en-US" w:eastAsia="zh-CN"/>
              </w:rPr>
            </w:pPr>
          </w:p>
        </w:tc>
      </w:tr>
      <w:tr w:rsidR="006F6378" w:rsidRPr="00C30686" w14:paraId="360049BB"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A9749E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48FC3AAD"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F63EB6C" w14:textId="77777777" w:rsidR="006F6378" w:rsidRPr="00C30686" w:rsidRDefault="006F6378" w:rsidP="0094020B">
            <w:pPr>
              <w:pStyle w:val="TAC"/>
              <w:rPr>
                <w:rFonts w:eastAsiaTheme="minorEastAsia"/>
                <w:lang w:val="en-US"/>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074B4948"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CA_n78(2A)_BCS2</w:t>
            </w:r>
          </w:p>
        </w:tc>
        <w:tc>
          <w:tcPr>
            <w:tcW w:w="2445" w:type="dxa"/>
            <w:tcBorders>
              <w:top w:val="nil"/>
              <w:left w:val="single" w:sz="4" w:space="0" w:color="auto"/>
              <w:bottom w:val="single" w:sz="4" w:space="0" w:color="auto"/>
              <w:right w:val="single" w:sz="4" w:space="0" w:color="auto"/>
            </w:tcBorders>
            <w:vAlign w:val="center"/>
          </w:tcPr>
          <w:p w14:paraId="6E4707BA" w14:textId="77777777" w:rsidR="006F6378" w:rsidRPr="00C30686" w:rsidRDefault="006F6378" w:rsidP="0094020B">
            <w:pPr>
              <w:pStyle w:val="TAC"/>
              <w:rPr>
                <w:rFonts w:eastAsiaTheme="minorEastAsia"/>
                <w:szCs w:val="18"/>
                <w:lang w:val="en-US" w:eastAsia="zh-CN"/>
              </w:rPr>
            </w:pPr>
          </w:p>
        </w:tc>
      </w:tr>
      <w:tr w:rsidR="006F6378" w:rsidRPr="00C30686" w14:paraId="1389D748"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41958C9"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rPr>
              <w:t>CA_n25(2A)-n66(2A)-n78A</w:t>
            </w:r>
          </w:p>
        </w:tc>
        <w:tc>
          <w:tcPr>
            <w:tcW w:w="2785" w:type="dxa"/>
            <w:tcBorders>
              <w:top w:val="single" w:sz="4" w:space="0" w:color="auto"/>
              <w:left w:val="single" w:sz="4" w:space="0" w:color="auto"/>
              <w:bottom w:val="nil"/>
              <w:right w:val="single" w:sz="4" w:space="0" w:color="auto"/>
            </w:tcBorders>
            <w:vAlign w:val="center"/>
          </w:tcPr>
          <w:p w14:paraId="1B6FE64C" w14:textId="77777777" w:rsidR="006F6378" w:rsidRPr="00C30686" w:rsidRDefault="006F6378" w:rsidP="0094020B">
            <w:pPr>
              <w:pStyle w:val="TAC"/>
              <w:rPr>
                <w:rFonts w:eastAsiaTheme="minorEastAsia"/>
                <w:lang w:val="en-US"/>
              </w:rPr>
            </w:pPr>
            <w:r w:rsidRPr="00C30686">
              <w:rPr>
                <w:rFonts w:eastAsiaTheme="minorEastAsia" w:cs="Arial"/>
                <w:szCs w:val="18"/>
                <w:lang w:val="en-US"/>
              </w:rPr>
              <w:t>CA_n25A-n66A</w:t>
            </w:r>
            <w:r w:rsidRPr="00C30686">
              <w:rPr>
                <w:rFonts w:eastAsiaTheme="minorEastAsia" w:cs="Arial"/>
                <w:szCs w:val="18"/>
                <w:lang w:val="en-US"/>
              </w:rPr>
              <w:br/>
              <w:t>CA_n25A-n78A</w:t>
            </w:r>
            <w:r w:rsidRPr="00C30686">
              <w:rPr>
                <w:rFonts w:eastAsiaTheme="minorEastAsia" w:cs="Arial"/>
                <w:szCs w:val="18"/>
                <w:lang w:val="en-US"/>
              </w:rPr>
              <w:br/>
              <w:t>CA_n66A-n78A</w:t>
            </w:r>
          </w:p>
        </w:tc>
        <w:tc>
          <w:tcPr>
            <w:tcW w:w="1259" w:type="dxa"/>
            <w:tcBorders>
              <w:top w:val="single" w:sz="4" w:space="0" w:color="auto"/>
              <w:left w:val="single" w:sz="4" w:space="0" w:color="auto"/>
              <w:bottom w:val="single" w:sz="4" w:space="0" w:color="auto"/>
              <w:right w:val="single" w:sz="4" w:space="0" w:color="auto"/>
            </w:tcBorders>
            <w:vAlign w:val="center"/>
          </w:tcPr>
          <w:p w14:paraId="2EE2ABD4" w14:textId="77777777" w:rsidR="006F6378" w:rsidRPr="00C30686" w:rsidRDefault="006F6378" w:rsidP="0094020B">
            <w:pPr>
              <w:pStyle w:val="TAC"/>
              <w:rPr>
                <w:rFonts w:eastAsiaTheme="minorEastAsia"/>
                <w:lang w:val="en-US"/>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48E6C306"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CA_n25(2A)_BCS0</w:t>
            </w:r>
          </w:p>
        </w:tc>
        <w:tc>
          <w:tcPr>
            <w:tcW w:w="2445" w:type="dxa"/>
            <w:tcBorders>
              <w:top w:val="nil"/>
              <w:left w:val="single" w:sz="4" w:space="0" w:color="auto"/>
              <w:bottom w:val="nil"/>
              <w:right w:val="single" w:sz="4" w:space="0" w:color="auto"/>
            </w:tcBorders>
            <w:vAlign w:val="center"/>
          </w:tcPr>
          <w:p w14:paraId="57D4A34E" w14:textId="77777777" w:rsidR="006F6378" w:rsidRPr="00C30686" w:rsidRDefault="006F6378" w:rsidP="0094020B">
            <w:pPr>
              <w:pStyle w:val="TAC"/>
              <w:rPr>
                <w:rFonts w:eastAsiaTheme="minorEastAsia"/>
                <w:szCs w:val="18"/>
                <w:lang w:val="en-US" w:eastAsia="zh-CN"/>
              </w:rPr>
            </w:pPr>
            <w:r w:rsidRPr="00C30686">
              <w:rPr>
                <w:rFonts w:eastAsiaTheme="minorEastAsia"/>
                <w:lang w:val="en-US" w:eastAsia="zh-CN"/>
              </w:rPr>
              <w:t>0</w:t>
            </w:r>
          </w:p>
        </w:tc>
      </w:tr>
      <w:tr w:rsidR="006F6378" w:rsidRPr="00C30686" w14:paraId="7CCF2CF6" w14:textId="77777777" w:rsidTr="004F423A">
        <w:trPr>
          <w:trHeight w:val="29"/>
        </w:trPr>
        <w:tc>
          <w:tcPr>
            <w:tcW w:w="2742" w:type="dxa"/>
            <w:tcBorders>
              <w:top w:val="nil"/>
              <w:left w:val="single" w:sz="4" w:space="0" w:color="auto"/>
              <w:bottom w:val="nil"/>
              <w:right w:val="single" w:sz="4" w:space="0" w:color="auto"/>
            </w:tcBorders>
            <w:vAlign w:val="center"/>
          </w:tcPr>
          <w:p w14:paraId="2A14A6D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55277F3"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7D0954B" w14:textId="77777777" w:rsidR="006F6378" w:rsidRPr="00C30686" w:rsidRDefault="006F6378" w:rsidP="0094020B">
            <w:pPr>
              <w:pStyle w:val="TAC"/>
              <w:rPr>
                <w:rFonts w:eastAsiaTheme="minorEastAsia"/>
                <w:lang w:val="en-US"/>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17FC4D5E"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CA_n66(2A)_BCS1</w:t>
            </w:r>
          </w:p>
        </w:tc>
        <w:tc>
          <w:tcPr>
            <w:tcW w:w="2445" w:type="dxa"/>
            <w:tcBorders>
              <w:top w:val="nil"/>
              <w:left w:val="single" w:sz="4" w:space="0" w:color="auto"/>
              <w:bottom w:val="nil"/>
              <w:right w:val="single" w:sz="4" w:space="0" w:color="auto"/>
            </w:tcBorders>
            <w:vAlign w:val="center"/>
          </w:tcPr>
          <w:p w14:paraId="4530D103" w14:textId="77777777" w:rsidR="006F6378" w:rsidRPr="00C30686" w:rsidRDefault="006F6378" w:rsidP="0094020B">
            <w:pPr>
              <w:pStyle w:val="TAC"/>
              <w:rPr>
                <w:rFonts w:eastAsiaTheme="minorEastAsia"/>
                <w:szCs w:val="18"/>
                <w:lang w:val="en-US" w:eastAsia="zh-CN"/>
              </w:rPr>
            </w:pPr>
          </w:p>
        </w:tc>
      </w:tr>
      <w:tr w:rsidR="006F6378" w:rsidRPr="00C30686" w14:paraId="55620D22"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2FCE78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2B4A2FBC"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815FA0A" w14:textId="77777777" w:rsidR="006F6378" w:rsidRPr="00C30686" w:rsidRDefault="006F6378" w:rsidP="0094020B">
            <w:pPr>
              <w:pStyle w:val="TAC"/>
              <w:rPr>
                <w:rFonts w:eastAsiaTheme="minorEastAsia"/>
                <w:lang w:val="en-US"/>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5E263B0E"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7BB477BA" w14:textId="77777777" w:rsidR="006F6378" w:rsidRPr="00C30686" w:rsidRDefault="006F6378" w:rsidP="0094020B">
            <w:pPr>
              <w:pStyle w:val="TAC"/>
              <w:rPr>
                <w:rFonts w:eastAsiaTheme="minorEastAsia"/>
                <w:szCs w:val="18"/>
                <w:lang w:val="en-US" w:eastAsia="zh-CN"/>
              </w:rPr>
            </w:pPr>
          </w:p>
        </w:tc>
      </w:tr>
      <w:tr w:rsidR="006F6378" w:rsidRPr="00C30686" w14:paraId="30AC2C61"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D9EC737"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rPr>
              <w:t>CA_n25(2A)-n66A-n78(2A)</w:t>
            </w:r>
          </w:p>
        </w:tc>
        <w:tc>
          <w:tcPr>
            <w:tcW w:w="2785" w:type="dxa"/>
            <w:tcBorders>
              <w:top w:val="single" w:sz="4" w:space="0" w:color="auto"/>
              <w:left w:val="single" w:sz="4" w:space="0" w:color="auto"/>
              <w:bottom w:val="nil"/>
              <w:right w:val="single" w:sz="4" w:space="0" w:color="auto"/>
            </w:tcBorders>
            <w:vAlign w:val="center"/>
          </w:tcPr>
          <w:p w14:paraId="3F4D581B" w14:textId="77777777" w:rsidR="006F6378" w:rsidRPr="00C30686" w:rsidRDefault="006F6378" w:rsidP="0094020B">
            <w:pPr>
              <w:pStyle w:val="TAC"/>
              <w:rPr>
                <w:rFonts w:eastAsiaTheme="minorEastAsia"/>
                <w:lang w:val="en-US"/>
              </w:rPr>
            </w:pPr>
            <w:r w:rsidRPr="00C30686">
              <w:rPr>
                <w:rFonts w:eastAsiaTheme="minorEastAsia" w:cs="Arial"/>
                <w:szCs w:val="18"/>
                <w:lang w:val="en-US"/>
              </w:rPr>
              <w:t>CA_n25A-n66A</w:t>
            </w:r>
            <w:r w:rsidRPr="00C30686">
              <w:rPr>
                <w:rFonts w:eastAsiaTheme="minorEastAsia" w:cs="Arial"/>
                <w:szCs w:val="18"/>
                <w:lang w:val="en-US"/>
              </w:rPr>
              <w:br/>
              <w:t>CA_n25A-n78A</w:t>
            </w:r>
            <w:r w:rsidRPr="00C30686">
              <w:rPr>
                <w:rFonts w:eastAsiaTheme="minorEastAsia" w:cs="Arial"/>
                <w:szCs w:val="18"/>
                <w:lang w:val="en-US"/>
              </w:rPr>
              <w:br/>
              <w:t>CA_n66A-n78A</w:t>
            </w:r>
          </w:p>
        </w:tc>
        <w:tc>
          <w:tcPr>
            <w:tcW w:w="1259" w:type="dxa"/>
            <w:tcBorders>
              <w:top w:val="single" w:sz="4" w:space="0" w:color="auto"/>
              <w:left w:val="single" w:sz="4" w:space="0" w:color="auto"/>
              <w:bottom w:val="single" w:sz="4" w:space="0" w:color="auto"/>
              <w:right w:val="single" w:sz="4" w:space="0" w:color="auto"/>
            </w:tcBorders>
            <w:vAlign w:val="center"/>
          </w:tcPr>
          <w:p w14:paraId="1539D675" w14:textId="77777777" w:rsidR="006F6378" w:rsidRPr="00C30686" w:rsidRDefault="006F6378" w:rsidP="0094020B">
            <w:pPr>
              <w:pStyle w:val="TAC"/>
              <w:rPr>
                <w:rFonts w:eastAsiaTheme="minorEastAsia"/>
                <w:lang w:val="en-US"/>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66E50764"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CA_n25(2A)_BCS0</w:t>
            </w:r>
          </w:p>
        </w:tc>
        <w:tc>
          <w:tcPr>
            <w:tcW w:w="2445" w:type="dxa"/>
            <w:tcBorders>
              <w:top w:val="nil"/>
              <w:left w:val="single" w:sz="4" w:space="0" w:color="auto"/>
              <w:bottom w:val="nil"/>
              <w:right w:val="single" w:sz="4" w:space="0" w:color="auto"/>
            </w:tcBorders>
            <w:vAlign w:val="center"/>
          </w:tcPr>
          <w:p w14:paraId="7B596CB4" w14:textId="77777777" w:rsidR="006F6378" w:rsidRPr="00C30686" w:rsidRDefault="006F6378" w:rsidP="0094020B">
            <w:pPr>
              <w:pStyle w:val="TAC"/>
              <w:rPr>
                <w:rFonts w:eastAsiaTheme="minorEastAsia"/>
                <w:szCs w:val="18"/>
                <w:lang w:val="en-US" w:eastAsia="zh-CN"/>
              </w:rPr>
            </w:pPr>
            <w:r w:rsidRPr="00C30686">
              <w:rPr>
                <w:rFonts w:eastAsiaTheme="minorEastAsia"/>
                <w:lang w:val="en-US" w:eastAsia="zh-CN"/>
              </w:rPr>
              <w:t>0</w:t>
            </w:r>
          </w:p>
        </w:tc>
      </w:tr>
      <w:tr w:rsidR="006F6378" w:rsidRPr="00C30686" w14:paraId="2D2F7118" w14:textId="77777777" w:rsidTr="004F423A">
        <w:trPr>
          <w:trHeight w:val="29"/>
        </w:trPr>
        <w:tc>
          <w:tcPr>
            <w:tcW w:w="2742" w:type="dxa"/>
            <w:tcBorders>
              <w:top w:val="nil"/>
              <w:left w:val="single" w:sz="4" w:space="0" w:color="auto"/>
              <w:bottom w:val="nil"/>
              <w:right w:val="single" w:sz="4" w:space="0" w:color="auto"/>
            </w:tcBorders>
            <w:vAlign w:val="center"/>
          </w:tcPr>
          <w:p w14:paraId="582F49C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92EF8AB"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A067EA2" w14:textId="77777777" w:rsidR="006F6378" w:rsidRPr="00C30686" w:rsidRDefault="006F6378" w:rsidP="0094020B">
            <w:pPr>
              <w:pStyle w:val="TAC"/>
              <w:rPr>
                <w:rFonts w:eastAsiaTheme="minorEastAsia"/>
                <w:lang w:val="en-US"/>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3634BD68"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20530D3C" w14:textId="77777777" w:rsidR="006F6378" w:rsidRPr="00C30686" w:rsidRDefault="006F6378" w:rsidP="0094020B">
            <w:pPr>
              <w:pStyle w:val="TAC"/>
              <w:rPr>
                <w:rFonts w:eastAsiaTheme="minorEastAsia"/>
                <w:szCs w:val="18"/>
                <w:lang w:val="en-US" w:eastAsia="zh-CN"/>
              </w:rPr>
            </w:pPr>
          </w:p>
        </w:tc>
      </w:tr>
      <w:tr w:rsidR="006F6378" w:rsidRPr="00C30686" w14:paraId="5A8B9736"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012655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2CC64FE3"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EF3816B" w14:textId="77777777" w:rsidR="006F6378" w:rsidRPr="00C30686" w:rsidRDefault="006F6378" w:rsidP="0094020B">
            <w:pPr>
              <w:pStyle w:val="TAC"/>
              <w:rPr>
                <w:rFonts w:eastAsiaTheme="minorEastAsia"/>
                <w:lang w:val="en-US"/>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6EB8CA6C"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CA_n78(2A)_BCS2</w:t>
            </w:r>
          </w:p>
        </w:tc>
        <w:tc>
          <w:tcPr>
            <w:tcW w:w="2445" w:type="dxa"/>
            <w:tcBorders>
              <w:top w:val="nil"/>
              <w:left w:val="single" w:sz="4" w:space="0" w:color="auto"/>
              <w:bottom w:val="single" w:sz="4" w:space="0" w:color="auto"/>
              <w:right w:val="single" w:sz="4" w:space="0" w:color="auto"/>
            </w:tcBorders>
            <w:vAlign w:val="center"/>
          </w:tcPr>
          <w:p w14:paraId="423A884C" w14:textId="77777777" w:rsidR="006F6378" w:rsidRPr="00C30686" w:rsidRDefault="006F6378" w:rsidP="0094020B">
            <w:pPr>
              <w:pStyle w:val="TAC"/>
              <w:rPr>
                <w:rFonts w:eastAsiaTheme="minorEastAsia"/>
                <w:szCs w:val="18"/>
                <w:lang w:val="en-US" w:eastAsia="zh-CN"/>
              </w:rPr>
            </w:pPr>
          </w:p>
        </w:tc>
      </w:tr>
      <w:tr w:rsidR="006F6378" w:rsidRPr="00C30686" w14:paraId="393C1A21"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834D706"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rPr>
              <w:t>CA_n25A-n66(2A)-n78(2A)</w:t>
            </w:r>
          </w:p>
        </w:tc>
        <w:tc>
          <w:tcPr>
            <w:tcW w:w="2785" w:type="dxa"/>
            <w:tcBorders>
              <w:top w:val="single" w:sz="4" w:space="0" w:color="auto"/>
              <w:left w:val="single" w:sz="4" w:space="0" w:color="auto"/>
              <w:bottom w:val="nil"/>
              <w:right w:val="single" w:sz="4" w:space="0" w:color="auto"/>
            </w:tcBorders>
            <w:vAlign w:val="center"/>
          </w:tcPr>
          <w:p w14:paraId="5E29C3F0" w14:textId="77777777" w:rsidR="006F6378" w:rsidRPr="00C30686" w:rsidRDefault="006F6378" w:rsidP="0094020B">
            <w:pPr>
              <w:pStyle w:val="TAC"/>
              <w:rPr>
                <w:rFonts w:eastAsiaTheme="minorEastAsia"/>
                <w:lang w:val="en-US"/>
              </w:rPr>
            </w:pPr>
            <w:r w:rsidRPr="00C30686">
              <w:rPr>
                <w:rFonts w:eastAsiaTheme="minorEastAsia" w:cs="Arial"/>
                <w:szCs w:val="18"/>
                <w:lang w:val="en-US"/>
              </w:rPr>
              <w:t>CA_n25A-n66A</w:t>
            </w:r>
            <w:r w:rsidRPr="00C30686">
              <w:rPr>
                <w:rFonts w:eastAsiaTheme="minorEastAsia" w:cs="Arial"/>
                <w:szCs w:val="18"/>
                <w:lang w:val="en-US"/>
              </w:rPr>
              <w:br/>
              <w:t>CA_n25A-n78A</w:t>
            </w:r>
            <w:r w:rsidRPr="00C30686">
              <w:rPr>
                <w:rFonts w:eastAsiaTheme="minorEastAsia" w:cs="Arial"/>
                <w:szCs w:val="18"/>
                <w:lang w:val="en-US"/>
              </w:rPr>
              <w:br/>
              <w:t>CA_n66A-n78A</w:t>
            </w:r>
          </w:p>
        </w:tc>
        <w:tc>
          <w:tcPr>
            <w:tcW w:w="1259" w:type="dxa"/>
            <w:tcBorders>
              <w:top w:val="single" w:sz="4" w:space="0" w:color="auto"/>
              <w:left w:val="single" w:sz="4" w:space="0" w:color="auto"/>
              <w:bottom w:val="single" w:sz="4" w:space="0" w:color="auto"/>
              <w:right w:val="single" w:sz="4" w:space="0" w:color="auto"/>
            </w:tcBorders>
            <w:vAlign w:val="center"/>
          </w:tcPr>
          <w:p w14:paraId="034EC853" w14:textId="77777777" w:rsidR="006F6378" w:rsidRPr="00C30686" w:rsidRDefault="006F6378" w:rsidP="0094020B">
            <w:pPr>
              <w:pStyle w:val="TAC"/>
              <w:rPr>
                <w:rFonts w:eastAsiaTheme="minorEastAsia"/>
                <w:lang w:val="en-US"/>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0067CE7B"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2968EC40" w14:textId="77777777" w:rsidR="006F6378" w:rsidRPr="00C30686" w:rsidRDefault="006F6378" w:rsidP="0094020B">
            <w:pPr>
              <w:pStyle w:val="TAC"/>
              <w:rPr>
                <w:rFonts w:eastAsiaTheme="minorEastAsia"/>
                <w:szCs w:val="18"/>
                <w:lang w:val="en-US" w:eastAsia="zh-CN"/>
              </w:rPr>
            </w:pPr>
            <w:r w:rsidRPr="00C30686">
              <w:rPr>
                <w:rFonts w:eastAsiaTheme="minorEastAsia"/>
                <w:lang w:val="en-US" w:eastAsia="zh-CN"/>
              </w:rPr>
              <w:t>0</w:t>
            </w:r>
          </w:p>
        </w:tc>
      </w:tr>
      <w:tr w:rsidR="006F6378" w:rsidRPr="00C30686" w14:paraId="19959191" w14:textId="77777777" w:rsidTr="004F423A">
        <w:trPr>
          <w:trHeight w:val="29"/>
        </w:trPr>
        <w:tc>
          <w:tcPr>
            <w:tcW w:w="2742" w:type="dxa"/>
            <w:tcBorders>
              <w:top w:val="nil"/>
              <w:left w:val="single" w:sz="4" w:space="0" w:color="auto"/>
              <w:bottom w:val="nil"/>
              <w:right w:val="single" w:sz="4" w:space="0" w:color="auto"/>
            </w:tcBorders>
            <w:vAlign w:val="center"/>
          </w:tcPr>
          <w:p w14:paraId="51C3272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6C0C6E0"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C9A4774" w14:textId="77777777" w:rsidR="006F6378" w:rsidRPr="00C30686" w:rsidRDefault="006F6378" w:rsidP="0094020B">
            <w:pPr>
              <w:pStyle w:val="TAC"/>
              <w:rPr>
                <w:rFonts w:eastAsiaTheme="minorEastAsia"/>
                <w:lang w:val="en-US"/>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75B4234D"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CA_n66(2A)_BCS1</w:t>
            </w:r>
          </w:p>
        </w:tc>
        <w:tc>
          <w:tcPr>
            <w:tcW w:w="2445" w:type="dxa"/>
            <w:tcBorders>
              <w:top w:val="nil"/>
              <w:left w:val="single" w:sz="4" w:space="0" w:color="auto"/>
              <w:bottom w:val="nil"/>
              <w:right w:val="single" w:sz="4" w:space="0" w:color="auto"/>
            </w:tcBorders>
            <w:vAlign w:val="center"/>
          </w:tcPr>
          <w:p w14:paraId="1ABB2C0C" w14:textId="77777777" w:rsidR="006F6378" w:rsidRPr="00C30686" w:rsidRDefault="006F6378" w:rsidP="0094020B">
            <w:pPr>
              <w:pStyle w:val="TAC"/>
              <w:rPr>
                <w:rFonts w:eastAsiaTheme="minorEastAsia"/>
                <w:szCs w:val="18"/>
                <w:lang w:val="en-US" w:eastAsia="zh-CN"/>
              </w:rPr>
            </w:pPr>
          </w:p>
        </w:tc>
      </w:tr>
      <w:tr w:rsidR="006F6378" w:rsidRPr="00C30686" w14:paraId="6BBC8CCE"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9FE2CE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470DBA31"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4ACB194" w14:textId="77777777" w:rsidR="006F6378" w:rsidRPr="00C30686" w:rsidRDefault="006F6378" w:rsidP="0094020B">
            <w:pPr>
              <w:pStyle w:val="TAC"/>
              <w:rPr>
                <w:rFonts w:eastAsiaTheme="minorEastAsia"/>
                <w:lang w:val="en-US"/>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20257B6B"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CA_n78(2A)_BCS2</w:t>
            </w:r>
          </w:p>
        </w:tc>
        <w:tc>
          <w:tcPr>
            <w:tcW w:w="2445" w:type="dxa"/>
            <w:tcBorders>
              <w:top w:val="nil"/>
              <w:left w:val="single" w:sz="4" w:space="0" w:color="auto"/>
              <w:bottom w:val="single" w:sz="4" w:space="0" w:color="auto"/>
              <w:right w:val="single" w:sz="4" w:space="0" w:color="auto"/>
            </w:tcBorders>
            <w:vAlign w:val="center"/>
          </w:tcPr>
          <w:p w14:paraId="58FC8D10" w14:textId="77777777" w:rsidR="006F6378" w:rsidRPr="00C30686" w:rsidRDefault="006F6378" w:rsidP="0094020B">
            <w:pPr>
              <w:pStyle w:val="TAC"/>
              <w:rPr>
                <w:rFonts w:eastAsiaTheme="minorEastAsia"/>
                <w:szCs w:val="18"/>
                <w:lang w:val="en-US" w:eastAsia="zh-CN"/>
              </w:rPr>
            </w:pPr>
          </w:p>
        </w:tc>
      </w:tr>
      <w:tr w:rsidR="006F6378" w:rsidRPr="00C30686" w14:paraId="71772157"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B72AD8D" w14:textId="77777777" w:rsidR="006F6378" w:rsidRPr="00C30686" w:rsidRDefault="006F6378" w:rsidP="0094020B">
            <w:pPr>
              <w:pStyle w:val="TAC"/>
              <w:rPr>
                <w:rFonts w:eastAsiaTheme="minorEastAsia"/>
                <w:lang w:val="en-US" w:eastAsia="zh-CN"/>
              </w:rPr>
            </w:pPr>
            <w:r w:rsidRPr="00C30686">
              <w:rPr>
                <w:rFonts w:eastAsiaTheme="minorEastAsia"/>
                <w:lang w:val="en-US"/>
              </w:rPr>
              <w:t>CA_n25(2A)-n66(2A)-n78(2A)</w:t>
            </w:r>
          </w:p>
        </w:tc>
        <w:tc>
          <w:tcPr>
            <w:tcW w:w="2785" w:type="dxa"/>
            <w:tcBorders>
              <w:top w:val="single" w:sz="4" w:space="0" w:color="auto"/>
              <w:left w:val="single" w:sz="4" w:space="0" w:color="auto"/>
              <w:bottom w:val="nil"/>
              <w:right w:val="single" w:sz="4" w:space="0" w:color="auto"/>
            </w:tcBorders>
            <w:vAlign w:val="center"/>
          </w:tcPr>
          <w:p w14:paraId="3978D7A9" w14:textId="77777777" w:rsidR="006F6378" w:rsidRPr="00C30686" w:rsidRDefault="006F6378" w:rsidP="0094020B">
            <w:pPr>
              <w:pStyle w:val="TAC"/>
              <w:rPr>
                <w:rFonts w:eastAsiaTheme="minorEastAsia"/>
                <w:lang w:val="en-US"/>
              </w:rPr>
            </w:pPr>
            <w:r w:rsidRPr="00C30686">
              <w:rPr>
                <w:rFonts w:eastAsiaTheme="minorEastAsia"/>
                <w:lang w:val="en-US"/>
              </w:rPr>
              <w:t>CA_n25A-n66A</w:t>
            </w:r>
            <w:r w:rsidRPr="00C30686">
              <w:rPr>
                <w:rFonts w:eastAsiaTheme="minorEastAsia"/>
                <w:lang w:val="en-US"/>
              </w:rPr>
              <w:br/>
              <w:t>CA_n25A-n78A</w:t>
            </w:r>
            <w:r w:rsidRPr="00C30686">
              <w:rPr>
                <w:rFonts w:eastAsiaTheme="minorEastAsia"/>
                <w:lang w:val="en-US"/>
              </w:rPr>
              <w:br/>
              <w:t>CA_n66A-n78A</w:t>
            </w:r>
          </w:p>
        </w:tc>
        <w:tc>
          <w:tcPr>
            <w:tcW w:w="1259" w:type="dxa"/>
            <w:tcBorders>
              <w:top w:val="single" w:sz="4" w:space="0" w:color="auto"/>
              <w:left w:val="single" w:sz="4" w:space="0" w:color="auto"/>
              <w:bottom w:val="single" w:sz="4" w:space="0" w:color="auto"/>
              <w:right w:val="single" w:sz="4" w:space="0" w:color="auto"/>
            </w:tcBorders>
            <w:vAlign w:val="center"/>
          </w:tcPr>
          <w:p w14:paraId="6BF63546" w14:textId="77777777" w:rsidR="006F6378" w:rsidRPr="00C30686" w:rsidRDefault="006F6378" w:rsidP="0094020B">
            <w:pPr>
              <w:pStyle w:val="TAC"/>
              <w:rPr>
                <w:rFonts w:eastAsiaTheme="minorEastAsia"/>
                <w:lang w:val="en-US"/>
              </w:rPr>
            </w:pPr>
            <w:r w:rsidRPr="00C30686">
              <w:rPr>
                <w:rFonts w:eastAsiaTheme="minorEastAsia"/>
                <w:lang w:val="en-US"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5F66B830"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CA_n25(2A)_BCS0</w:t>
            </w:r>
          </w:p>
        </w:tc>
        <w:tc>
          <w:tcPr>
            <w:tcW w:w="2445" w:type="dxa"/>
            <w:tcBorders>
              <w:top w:val="nil"/>
              <w:left w:val="single" w:sz="4" w:space="0" w:color="auto"/>
              <w:bottom w:val="nil"/>
              <w:right w:val="single" w:sz="4" w:space="0" w:color="auto"/>
            </w:tcBorders>
            <w:vAlign w:val="center"/>
          </w:tcPr>
          <w:p w14:paraId="02B4E9B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3E477F39" w14:textId="77777777" w:rsidTr="004F423A">
        <w:trPr>
          <w:trHeight w:val="29"/>
        </w:trPr>
        <w:tc>
          <w:tcPr>
            <w:tcW w:w="2742" w:type="dxa"/>
            <w:tcBorders>
              <w:top w:val="nil"/>
              <w:left w:val="single" w:sz="4" w:space="0" w:color="auto"/>
              <w:bottom w:val="nil"/>
              <w:right w:val="single" w:sz="4" w:space="0" w:color="auto"/>
            </w:tcBorders>
            <w:vAlign w:val="center"/>
          </w:tcPr>
          <w:p w14:paraId="0246FD3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86D2C6D"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F4E3EB3" w14:textId="77777777" w:rsidR="006F6378" w:rsidRPr="00C30686" w:rsidRDefault="006F6378" w:rsidP="0094020B">
            <w:pPr>
              <w:pStyle w:val="TAC"/>
              <w:rPr>
                <w:rFonts w:eastAsiaTheme="minorEastAsia"/>
                <w:lang w:val="en-US"/>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47C80F3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CA_n66(2A)_BCS1</w:t>
            </w:r>
          </w:p>
        </w:tc>
        <w:tc>
          <w:tcPr>
            <w:tcW w:w="2445" w:type="dxa"/>
            <w:tcBorders>
              <w:top w:val="nil"/>
              <w:left w:val="single" w:sz="4" w:space="0" w:color="auto"/>
              <w:bottom w:val="nil"/>
              <w:right w:val="single" w:sz="4" w:space="0" w:color="auto"/>
            </w:tcBorders>
            <w:vAlign w:val="center"/>
          </w:tcPr>
          <w:p w14:paraId="60FBFDE1" w14:textId="77777777" w:rsidR="006F6378" w:rsidRPr="00C30686" w:rsidRDefault="006F6378" w:rsidP="0094020B">
            <w:pPr>
              <w:pStyle w:val="TAC"/>
              <w:rPr>
                <w:rFonts w:eastAsiaTheme="minorEastAsia"/>
                <w:lang w:val="en-US" w:eastAsia="zh-CN"/>
              </w:rPr>
            </w:pPr>
          </w:p>
        </w:tc>
      </w:tr>
      <w:tr w:rsidR="006F6378" w:rsidRPr="00C30686" w14:paraId="4250CA46"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7E8896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0EECB44D"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9CDAD10" w14:textId="77777777" w:rsidR="006F6378" w:rsidRPr="00C30686" w:rsidRDefault="006F6378" w:rsidP="0094020B">
            <w:pPr>
              <w:pStyle w:val="TAC"/>
              <w:rPr>
                <w:rFonts w:eastAsiaTheme="minorEastAsia"/>
                <w:lang w:val="en-US"/>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52751667"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CA_n78(2A)_BCS2</w:t>
            </w:r>
          </w:p>
        </w:tc>
        <w:tc>
          <w:tcPr>
            <w:tcW w:w="2445" w:type="dxa"/>
            <w:tcBorders>
              <w:top w:val="nil"/>
              <w:left w:val="single" w:sz="4" w:space="0" w:color="auto"/>
              <w:bottom w:val="single" w:sz="4" w:space="0" w:color="auto"/>
              <w:right w:val="single" w:sz="4" w:space="0" w:color="auto"/>
            </w:tcBorders>
            <w:vAlign w:val="center"/>
          </w:tcPr>
          <w:p w14:paraId="70E95438" w14:textId="77777777" w:rsidR="006F6378" w:rsidRPr="00C30686" w:rsidRDefault="006F6378" w:rsidP="0094020B">
            <w:pPr>
              <w:pStyle w:val="TAC"/>
              <w:rPr>
                <w:rFonts w:eastAsiaTheme="minorEastAsia"/>
                <w:lang w:val="en-US" w:eastAsia="zh-CN"/>
              </w:rPr>
            </w:pPr>
          </w:p>
        </w:tc>
      </w:tr>
      <w:tr w:rsidR="006F6378" w:rsidRPr="00C30686" w14:paraId="0C442B1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06CC8DB" w14:textId="77777777" w:rsidR="006F6378" w:rsidRPr="00C30686" w:rsidRDefault="006F6378" w:rsidP="0094020B">
            <w:pPr>
              <w:pStyle w:val="TAC"/>
              <w:rPr>
                <w:rFonts w:eastAsiaTheme="minorEastAsia"/>
                <w:lang w:val="en-US" w:eastAsia="zh-CN"/>
              </w:rPr>
            </w:pPr>
            <w:r w:rsidRPr="00C30686">
              <w:rPr>
                <w:lang w:eastAsia="zh-CN"/>
              </w:rPr>
              <w:t>CA_n25A-n66A-n85A</w:t>
            </w:r>
          </w:p>
        </w:tc>
        <w:tc>
          <w:tcPr>
            <w:tcW w:w="2785" w:type="dxa"/>
            <w:tcBorders>
              <w:top w:val="single" w:sz="4" w:space="0" w:color="auto"/>
              <w:left w:val="single" w:sz="4" w:space="0" w:color="auto"/>
              <w:bottom w:val="nil"/>
              <w:right w:val="single" w:sz="4" w:space="0" w:color="auto"/>
            </w:tcBorders>
            <w:vAlign w:val="center"/>
          </w:tcPr>
          <w:p w14:paraId="586242D6" w14:textId="77777777" w:rsidR="006F6378" w:rsidRPr="006C531A" w:rsidRDefault="006F6378" w:rsidP="0094020B">
            <w:pPr>
              <w:pStyle w:val="TAC"/>
              <w:rPr>
                <w:rFonts w:eastAsiaTheme="minorEastAsia"/>
                <w:lang w:val="en-US"/>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n25</w:t>
            </w:r>
            <w:r w:rsidRPr="006C531A">
              <w:rPr>
                <w:rFonts w:eastAsiaTheme="minorEastAsia"/>
                <w:lang w:val="en-US"/>
              </w:rPr>
              <w:t>A-</w:t>
            </w:r>
            <w:r w:rsidRPr="00C30686">
              <w:rPr>
                <w:rFonts w:eastAsiaTheme="minorEastAsia" w:hint="eastAsia"/>
                <w:lang w:eastAsia="zh-CN"/>
              </w:rPr>
              <w:t>n66</w:t>
            </w:r>
            <w:r w:rsidRPr="006C531A">
              <w:rPr>
                <w:rFonts w:eastAsiaTheme="minorEastAsia"/>
                <w:lang w:val="en-US"/>
              </w:rPr>
              <w:t>A</w:t>
            </w:r>
          </w:p>
          <w:p w14:paraId="4CAAFE4F" w14:textId="77777777" w:rsidR="006F6378" w:rsidRPr="006C531A" w:rsidRDefault="006F6378" w:rsidP="0094020B">
            <w:pPr>
              <w:pStyle w:val="TAC"/>
              <w:rPr>
                <w:rFonts w:eastAsiaTheme="minorEastAsia"/>
                <w:lang w:val="en-US"/>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n25</w:t>
            </w:r>
            <w:r w:rsidRPr="006C531A">
              <w:rPr>
                <w:rFonts w:eastAsiaTheme="minorEastAsia"/>
                <w:lang w:val="en-US"/>
              </w:rPr>
              <w:t>A-</w:t>
            </w:r>
            <w:r w:rsidRPr="00C30686">
              <w:rPr>
                <w:rFonts w:eastAsiaTheme="minorEastAsia" w:hint="eastAsia"/>
                <w:lang w:eastAsia="zh-CN"/>
              </w:rPr>
              <w:t>n85</w:t>
            </w:r>
            <w:r w:rsidRPr="006C531A">
              <w:rPr>
                <w:rFonts w:eastAsiaTheme="minorEastAsia"/>
                <w:lang w:val="en-US"/>
              </w:rPr>
              <w:t>A</w:t>
            </w:r>
          </w:p>
          <w:p w14:paraId="56EAEC1F" w14:textId="77777777" w:rsidR="006F6378" w:rsidRPr="00C30686" w:rsidRDefault="006F6378" w:rsidP="0094020B">
            <w:pPr>
              <w:pStyle w:val="TAC"/>
              <w:rPr>
                <w:rFonts w:eastAsiaTheme="minorEastAsia"/>
                <w:lang w:val="en-US"/>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n66</w:t>
            </w:r>
            <w:r w:rsidRPr="00C30686">
              <w:rPr>
                <w:rFonts w:eastAsiaTheme="minorEastAsia"/>
                <w:lang w:val="sv-SE"/>
              </w:rPr>
              <w:t>A-</w:t>
            </w:r>
            <w:r w:rsidRPr="00C30686">
              <w:rPr>
                <w:rFonts w:eastAsiaTheme="minorEastAsia" w:hint="eastAsia"/>
                <w:lang w:eastAsia="zh-CN"/>
              </w:rPr>
              <w:t>n85</w:t>
            </w:r>
            <w:r w:rsidRPr="00C30686">
              <w:rPr>
                <w:rFonts w:eastAsiaTheme="minorEastAsia"/>
                <w:lang w:val="sv-SE"/>
              </w:rPr>
              <w:t>A</w:t>
            </w:r>
          </w:p>
        </w:tc>
        <w:tc>
          <w:tcPr>
            <w:tcW w:w="1259" w:type="dxa"/>
            <w:tcBorders>
              <w:top w:val="single" w:sz="4" w:space="0" w:color="auto"/>
              <w:left w:val="single" w:sz="4" w:space="0" w:color="auto"/>
              <w:bottom w:val="single" w:sz="4" w:space="0" w:color="auto"/>
              <w:right w:val="single" w:sz="4" w:space="0" w:color="auto"/>
            </w:tcBorders>
            <w:vAlign w:val="center"/>
          </w:tcPr>
          <w:p w14:paraId="0D714FC9"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4F0E826C"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8"/>
              </w:rPr>
              <w:t xml:space="preserve">n25 channel bandwidths in Table 5.3.5-1 </w:t>
            </w:r>
          </w:p>
        </w:tc>
        <w:tc>
          <w:tcPr>
            <w:tcW w:w="2445" w:type="dxa"/>
            <w:tcBorders>
              <w:top w:val="single" w:sz="4" w:space="0" w:color="auto"/>
              <w:left w:val="single" w:sz="4" w:space="0" w:color="auto"/>
              <w:bottom w:val="nil"/>
              <w:right w:val="single" w:sz="4" w:space="0" w:color="auto"/>
            </w:tcBorders>
            <w:vAlign w:val="center"/>
          </w:tcPr>
          <w:p w14:paraId="7AAE501C" w14:textId="77777777" w:rsidR="006F6378" w:rsidRPr="00C30686" w:rsidRDefault="006F6378" w:rsidP="0094020B">
            <w:pPr>
              <w:pStyle w:val="TAC"/>
              <w:rPr>
                <w:rFonts w:eastAsiaTheme="minorEastAsia"/>
                <w:lang w:val="en-US" w:eastAsia="zh-CN"/>
              </w:rPr>
            </w:pPr>
            <w:r w:rsidRPr="00C30686">
              <w:rPr>
                <w:rFonts w:eastAsiaTheme="minorEastAsia"/>
                <w:lang w:eastAsia="zh-CN"/>
              </w:rPr>
              <w:t>4 and 5</w:t>
            </w:r>
          </w:p>
        </w:tc>
      </w:tr>
      <w:tr w:rsidR="006F6378" w:rsidRPr="00C30686" w14:paraId="4A161396" w14:textId="77777777" w:rsidTr="004F423A">
        <w:trPr>
          <w:trHeight w:val="29"/>
        </w:trPr>
        <w:tc>
          <w:tcPr>
            <w:tcW w:w="2742" w:type="dxa"/>
            <w:tcBorders>
              <w:top w:val="nil"/>
              <w:left w:val="single" w:sz="4" w:space="0" w:color="auto"/>
              <w:bottom w:val="nil"/>
              <w:right w:val="single" w:sz="4" w:space="0" w:color="auto"/>
            </w:tcBorders>
            <w:vAlign w:val="center"/>
          </w:tcPr>
          <w:p w14:paraId="2E3536C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A82E641"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AC8186B"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095D7B52"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8"/>
              </w:rPr>
              <w:t xml:space="preserve">n66 channel bandwidths in Table 5.3.5-1 </w:t>
            </w:r>
          </w:p>
        </w:tc>
        <w:tc>
          <w:tcPr>
            <w:tcW w:w="2445" w:type="dxa"/>
            <w:tcBorders>
              <w:top w:val="nil"/>
              <w:left w:val="single" w:sz="4" w:space="0" w:color="auto"/>
              <w:bottom w:val="nil"/>
              <w:right w:val="single" w:sz="4" w:space="0" w:color="auto"/>
            </w:tcBorders>
            <w:vAlign w:val="center"/>
          </w:tcPr>
          <w:p w14:paraId="62509FFA" w14:textId="77777777" w:rsidR="006F6378" w:rsidRPr="00C30686" w:rsidRDefault="006F6378" w:rsidP="0094020B">
            <w:pPr>
              <w:pStyle w:val="TAC"/>
              <w:rPr>
                <w:rFonts w:eastAsiaTheme="minorEastAsia"/>
                <w:lang w:val="en-US" w:eastAsia="zh-CN"/>
              </w:rPr>
            </w:pPr>
          </w:p>
        </w:tc>
      </w:tr>
      <w:tr w:rsidR="006F6378" w:rsidRPr="00C30686" w14:paraId="3FAC8398"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BFA2C3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77E57AC"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4F655B3"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n85</w:t>
            </w:r>
          </w:p>
        </w:tc>
        <w:tc>
          <w:tcPr>
            <w:tcW w:w="4356" w:type="dxa"/>
            <w:tcBorders>
              <w:top w:val="single" w:sz="4" w:space="0" w:color="auto"/>
              <w:left w:val="single" w:sz="4" w:space="0" w:color="auto"/>
              <w:bottom w:val="single" w:sz="4" w:space="0" w:color="auto"/>
              <w:right w:val="single" w:sz="4" w:space="0" w:color="auto"/>
            </w:tcBorders>
            <w:vAlign w:val="center"/>
          </w:tcPr>
          <w:p w14:paraId="1942834E"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8"/>
              </w:rPr>
              <w:t xml:space="preserve">n85 channel bandwidths in Table 5.3.5-1 </w:t>
            </w:r>
          </w:p>
        </w:tc>
        <w:tc>
          <w:tcPr>
            <w:tcW w:w="2445" w:type="dxa"/>
            <w:tcBorders>
              <w:top w:val="nil"/>
              <w:left w:val="single" w:sz="4" w:space="0" w:color="auto"/>
              <w:bottom w:val="single" w:sz="4" w:space="0" w:color="auto"/>
              <w:right w:val="single" w:sz="4" w:space="0" w:color="auto"/>
            </w:tcBorders>
            <w:vAlign w:val="center"/>
          </w:tcPr>
          <w:p w14:paraId="27B4018F" w14:textId="77777777" w:rsidR="006F6378" w:rsidRPr="00C30686" w:rsidRDefault="006F6378" w:rsidP="0094020B">
            <w:pPr>
              <w:pStyle w:val="TAC"/>
              <w:rPr>
                <w:rFonts w:eastAsiaTheme="minorEastAsia"/>
                <w:lang w:val="en-US" w:eastAsia="zh-CN"/>
              </w:rPr>
            </w:pPr>
          </w:p>
        </w:tc>
      </w:tr>
      <w:tr w:rsidR="006F6378" w:rsidRPr="00C30686" w14:paraId="6015E4B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8414458" w14:textId="77777777" w:rsidR="006F6378" w:rsidRPr="00C30686" w:rsidRDefault="006F6378" w:rsidP="0094020B">
            <w:pPr>
              <w:pStyle w:val="TAC"/>
              <w:rPr>
                <w:rFonts w:eastAsiaTheme="minorEastAsia"/>
                <w:lang w:val="en-US" w:eastAsia="zh-CN"/>
              </w:rPr>
            </w:pPr>
            <w:r w:rsidRPr="00C30686">
              <w:rPr>
                <w:rFonts w:eastAsiaTheme="minorEastAsia"/>
                <w:lang w:val="en-US"/>
              </w:rPr>
              <w:t>CA_n25A-n71A-n77A</w:t>
            </w:r>
          </w:p>
        </w:tc>
        <w:tc>
          <w:tcPr>
            <w:tcW w:w="2785" w:type="dxa"/>
            <w:tcBorders>
              <w:top w:val="single" w:sz="4" w:space="0" w:color="auto"/>
              <w:left w:val="single" w:sz="4" w:space="0" w:color="auto"/>
              <w:bottom w:val="nil"/>
              <w:right w:val="single" w:sz="4" w:space="0" w:color="auto"/>
            </w:tcBorders>
            <w:vAlign w:val="center"/>
          </w:tcPr>
          <w:p w14:paraId="5AE7D3E9" w14:textId="77777777" w:rsidR="006F6378" w:rsidRPr="00C30686" w:rsidRDefault="006F6378" w:rsidP="0094020B">
            <w:pPr>
              <w:pStyle w:val="TAC"/>
              <w:rPr>
                <w:rFonts w:eastAsiaTheme="minorEastAsia"/>
                <w:vertAlign w:val="superscript"/>
                <w:lang w:val="en-US"/>
              </w:rPr>
            </w:pPr>
            <w:r w:rsidRPr="00C30686">
              <w:rPr>
                <w:rFonts w:eastAsiaTheme="minorEastAsia"/>
                <w:lang w:val="en-US"/>
              </w:rPr>
              <w:t>n77</w:t>
            </w:r>
            <w:r w:rsidRPr="00C30686">
              <w:rPr>
                <w:rFonts w:eastAsiaTheme="minorEastAsia"/>
                <w:vertAlign w:val="superscript"/>
                <w:lang w:val="en-US"/>
              </w:rPr>
              <w:t>7,9</w:t>
            </w:r>
          </w:p>
          <w:p w14:paraId="0AB979B9" w14:textId="77777777" w:rsidR="006F6378" w:rsidRPr="00C30686" w:rsidRDefault="006F6378" w:rsidP="0094020B">
            <w:pPr>
              <w:pStyle w:val="TAC"/>
              <w:rPr>
                <w:rFonts w:eastAsiaTheme="minorEastAsia"/>
                <w:lang w:val="en-US"/>
              </w:rPr>
            </w:pPr>
            <w:r w:rsidRPr="00C30686">
              <w:rPr>
                <w:rFonts w:eastAsiaTheme="minorEastAsia"/>
                <w:lang w:val="en-US"/>
              </w:rPr>
              <w:t>CA_n25A-n71A</w:t>
            </w:r>
          </w:p>
          <w:p w14:paraId="087F6D27" w14:textId="77777777" w:rsidR="006F6378" w:rsidRPr="00C30686" w:rsidRDefault="006F6378" w:rsidP="0094020B">
            <w:pPr>
              <w:pStyle w:val="TAC"/>
              <w:rPr>
                <w:rFonts w:eastAsiaTheme="minorEastAsia"/>
                <w:lang w:val="en-US"/>
              </w:rPr>
            </w:pPr>
            <w:r w:rsidRPr="00C30686">
              <w:rPr>
                <w:rFonts w:eastAsiaTheme="minorEastAsia"/>
                <w:lang w:val="en-US"/>
              </w:rPr>
              <w:t>CA_n25A-n77A</w:t>
            </w:r>
            <w:r w:rsidRPr="00C30686">
              <w:rPr>
                <w:rFonts w:eastAsiaTheme="minorEastAsia"/>
                <w:vertAlign w:val="superscript"/>
                <w:lang w:val="en-US"/>
              </w:rPr>
              <w:t>7</w:t>
            </w:r>
          </w:p>
          <w:p w14:paraId="1B8B1476" w14:textId="77777777" w:rsidR="006F6378" w:rsidRPr="00C30686" w:rsidRDefault="006F6378" w:rsidP="0094020B">
            <w:pPr>
              <w:pStyle w:val="TAC"/>
              <w:rPr>
                <w:rFonts w:eastAsiaTheme="minorEastAsia"/>
                <w:lang w:val="en-US"/>
              </w:rPr>
            </w:pPr>
            <w:r w:rsidRPr="00C30686">
              <w:rPr>
                <w:rFonts w:eastAsiaTheme="minorEastAsia"/>
                <w:lang w:val="en-US"/>
              </w:rPr>
              <w:t>CA_n71A-n77A</w:t>
            </w:r>
            <w:r w:rsidRPr="00C30686">
              <w:rPr>
                <w:rFonts w:eastAsiaTheme="minorEastAsia"/>
                <w:vertAlign w:val="superscript"/>
                <w:lang w:val="en-US"/>
              </w:rPr>
              <w:t>7</w:t>
            </w:r>
          </w:p>
        </w:tc>
        <w:tc>
          <w:tcPr>
            <w:tcW w:w="1259" w:type="dxa"/>
            <w:tcBorders>
              <w:top w:val="single" w:sz="4" w:space="0" w:color="auto"/>
              <w:left w:val="single" w:sz="4" w:space="0" w:color="auto"/>
              <w:bottom w:val="single" w:sz="4" w:space="0" w:color="auto"/>
              <w:right w:val="single" w:sz="4" w:space="0" w:color="auto"/>
            </w:tcBorders>
            <w:vAlign w:val="center"/>
          </w:tcPr>
          <w:p w14:paraId="419CBB8C" w14:textId="77777777" w:rsidR="006F6378" w:rsidRPr="00C30686" w:rsidRDefault="006F6378" w:rsidP="0094020B">
            <w:pPr>
              <w:pStyle w:val="TAC"/>
              <w:rPr>
                <w:rFonts w:eastAsiaTheme="minorEastAsia"/>
                <w:lang w:val="en-US"/>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34D3CB0B"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3C212F07"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0</w:t>
            </w:r>
          </w:p>
        </w:tc>
      </w:tr>
      <w:tr w:rsidR="006F6378" w:rsidRPr="00C30686" w14:paraId="5E25B80E" w14:textId="77777777" w:rsidTr="004F423A">
        <w:trPr>
          <w:trHeight w:val="29"/>
        </w:trPr>
        <w:tc>
          <w:tcPr>
            <w:tcW w:w="2742" w:type="dxa"/>
            <w:tcBorders>
              <w:top w:val="nil"/>
              <w:left w:val="single" w:sz="4" w:space="0" w:color="auto"/>
              <w:bottom w:val="nil"/>
              <w:right w:val="single" w:sz="4" w:space="0" w:color="auto"/>
            </w:tcBorders>
            <w:vAlign w:val="center"/>
          </w:tcPr>
          <w:p w14:paraId="42F399F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6668B00"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6EF328C" w14:textId="77777777" w:rsidR="006F6378" w:rsidRPr="00C30686" w:rsidRDefault="006F6378" w:rsidP="0094020B">
            <w:pPr>
              <w:pStyle w:val="TAC"/>
              <w:rPr>
                <w:rFonts w:eastAsiaTheme="minorEastAsia"/>
                <w:lang w:val="en-US"/>
              </w:rPr>
            </w:pPr>
            <w:r w:rsidRPr="00C30686">
              <w:rPr>
                <w:rFonts w:eastAsiaTheme="minorEastAsia"/>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517323DD"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w:t>
            </w:r>
          </w:p>
        </w:tc>
        <w:tc>
          <w:tcPr>
            <w:tcW w:w="2445" w:type="dxa"/>
            <w:tcBorders>
              <w:top w:val="nil"/>
              <w:left w:val="single" w:sz="4" w:space="0" w:color="auto"/>
              <w:bottom w:val="nil"/>
              <w:right w:val="single" w:sz="4" w:space="0" w:color="auto"/>
            </w:tcBorders>
            <w:vAlign w:val="center"/>
          </w:tcPr>
          <w:p w14:paraId="4933AAA1" w14:textId="77777777" w:rsidR="006F6378" w:rsidRPr="00C30686" w:rsidRDefault="006F6378" w:rsidP="0094020B">
            <w:pPr>
              <w:pStyle w:val="TAC"/>
              <w:rPr>
                <w:rFonts w:eastAsiaTheme="minorEastAsia"/>
                <w:lang w:val="en-US" w:eastAsia="zh-CN"/>
              </w:rPr>
            </w:pPr>
          </w:p>
        </w:tc>
      </w:tr>
      <w:tr w:rsidR="006F6378" w:rsidRPr="00C30686" w14:paraId="668BE3A5" w14:textId="77777777" w:rsidTr="004F423A">
        <w:trPr>
          <w:trHeight w:val="29"/>
        </w:trPr>
        <w:tc>
          <w:tcPr>
            <w:tcW w:w="2742" w:type="dxa"/>
            <w:tcBorders>
              <w:top w:val="nil"/>
              <w:left w:val="single" w:sz="4" w:space="0" w:color="auto"/>
              <w:bottom w:val="nil"/>
              <w:right w:val="single" w:sz="4" w:space="0" w:color="auto"/>
            </w:tcBorders>
            <w:vAlign w:val="center"/>
          </w:tcPr>
          <w:p w14:paraId="6812DB8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67DDB0F"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549ADB0" w14:textId="77777777" w:rsidR="006F6378" w:rsidRPr="00C30686" w:rsidRDefault="006F6378" w:rsidP="0094020B">
            <w:pPr>
              <w:pStyle w:val="TAC"/>
              <w:rPr>
                <w:rFonts w:eastAsiaTheme="minorEastAsia"/>
                <w:lang w:val="en-US"/>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4698E73E"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72EC191A" w14:textId="77777777" w:rsidR="006F6378" w:rsidRPr="00C30686" w:rsidRDefault="006F6378" w:rsidP="0094020B">
            <w:pPr>
              <w:pStyle w:val="TAC"/>
              <w:rPr>
                <w:rFonts w:eastAsiaTheme="minorEastAsia"/>
                <w:lang w:val="en-US" w:eastAsia="zh-CN"/>
              </w:rPr>
            </w:pPr>
          </w:p>
        </w:tc>
      </w:tr>
      <w:tr w:rsidR="006F6378" w:rsidRPr="00C30686" w14:paraId="5180F31D" w14:textId="77777777" w:rsidTr="004F423A">
        <w:trPr>
          <w:trHeight w:val="29"/>
        </w:trPr>
        <w:tc>
          <w:tcPr>
            <w:tcW w:w="2742" w:type="dxa"/>
            <w:tcBorders>
              <w:top w:val="nil"/>
              <w:left w:val="single" w:sz="4" w:space="0" w:color="auto"/>
              <w:bottom w:val="nil"/>
              <w:right w:val="single" w:sz="4" w:space="0" w:color="auto"/>
            </w:tcBorders>
            <w:vAlign w:val="center"/>
          </w:tcPr>
          <w:p w14:paraId="1FA90BA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331EAC7"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D08A298" w14:textId="77777777" w:rsidR="006F6378" w:rsidRPr="00C30686" w:rsidRDefault="006F6378" w:rsidP="0094020B">
            <w:pPr>
              <w:pStyle w:val="TAC"/>
              <w:rPr>
                <w:rFonts w:eastAsiaTheme="minorEastAsia"/>
                <w:lang w:val="en-US"/>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6F5273F0"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n25 channel bandwidths in Table 5.3.5-1</w:t>
            </w:r>
          </w:p>
        </w:tc>
        <w:tc>
          <w:tcPr>
            <w:tcW w:w="2445" w:type="dxa"/>
            <w:tcBorders>
              <w:top w:val="single" w:sz="4" w:space="0" w:color="auto"/>
              <w:left w:val="single" w:sz="4" w:space="0" w:color="auto"/>
              <w:bottom w:val="nil"/>
              <w:right w:val="single" w:sz="4" w:space="0" w:color="auto"/>
            </w:tcBorders>
            <w:vAlign w:val="center"/>
          </w:tcPr>
          <w:p w14:paraId="4936AC68"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4 and 5</w:t>
            </w:r>
          </w:p>
        </w:tc>
      </w:tr>
      <w:tr w:rsidR="006F6378" w:rsidRPr="00C30686" w14:paraId="12914A39" w14:textId="77777777" w:rsidTr="004F423A">
        <w:trPr>
          <w:trHeight w:val="29"/>
        </w:trPr>
        <w:tc>
          <w:tcPr>
            <w:tcW w:w="2742" w:type="dxa"/>
            <w:tcBorders>
              <w:top w:val="nil"/>
              <w:left w:val="single" w:sz="4" w:space="0" w:color="auto"/>
              <w:bottom w:val="nil"/>
              <w:right w:val="single" w:sz="4" w:space="0" w:color="auto"/>
            </w:tcBorders>
            <w:vAlign w:val="center"/>
          </w:tcPr>
          <w:p w14:paraId="5AFB778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C244CC7"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7A261FC" w14:textId="77777777" w:rsidR="006F6378" w:rsidRPr="00C30686" w:rsidRDefault="006F6378" w:rsidP="0094020B">
            <w:pPr>
              <w:pStyle w:val="TAC"/>
              <w:rPr>
                <w:rFonts w:eastAsiaTheme="minorEastAsia"/>
                <w:lang w:val="en-US"/>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4B95C568"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n71 channel bandwidths in Table 5.3.5-1 </w:t>
            </w:r>
          </w:p>
        </w:tc>
        <w:tc>
          <w:tcPr>
            <w:tcW w:w="2445" w:type="dxa"/>
            <w:tcBorders>
              <w:top w:val="nil"/>
              <w:left w:val="single" w:sz="4" w:space="0" w:color="auto"/>
              <w:bottom w:val="nil"/>
              <w:right w:val="single" w:sz="4" w:space="0" w:color="auto"/>
            </w:tcBorders>
            <w:vAlign w:val="center"/>
          </w:tcPr>
          <w:p w14:paraId="4BC2FDD9" w14:textId="77777777" w:rsidR="006F6378" w:rsidRPr="00C30686" w:rsidRDefault="006F6378" w:rsidP="0094020B">
            <w:pPr>
              <w:pStyle w:val="TAC"/>
              <w:rPr>
                <w:rFonts w:eastAsiaTheme="minorEastAsia"/>
                <w:lang w:val="en-US" w:eastAsia="zh-CN"/>
              </w:rPr>
            </w:pPr>
          </w:p>
        </w:tc>
      </w:tr>
      <w:tr w:rsidR="006F6378" w:rsidRPr="00C30686" w14:paraId="2EA89D80"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AD91EC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267DDF35"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5E8A8EE" w14:textId="77777777" w:rsidR="006F6378" w:rsidRPr="00C30686" w:rsidRDefault="006F6378" w:rsidP="0094020B">
            <w:pPr>
              <w:pStyle w:val="TAC"/>
              <w:rPr>
                <w:rFonts w:eastAsiaTheme="minorEastAsia"/>
                <w:lang w:val="en-US"/>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09A5808A"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n77 channel bandwidths in Table 5.3.5-1 </w:t>
            </w:r>
          </w:p>
        </w:tc>
        <w:tc>
          <w:tcPr>
            <w:tcW w:w="2445" w:type="dxa"/>
            <w:tcBorders>
              <w:top w:val="nil"/>
              <w:left w:val="single" w:sz="4" w:space="0" w:color="auto"/>
              <w:bottom w:val="single" w:sz="4" w:space="0" w:color="auto"/>
              <w:right w:val="single" w:sz="4" w:space="0" w:color="auto"/>
            </w:tcBorders>
            <w:vAlign w:val="center"/>
          </w:tcPr>
          <w:p w14:paraId="2D40EBF3" w14:textId="77777777" w:rsidR="006F6378" w:rsidRPr="00C30686" w:rsidRDefault="006F6378" w:rsidP="0094020B">
            <w:pPr>
              <w:pStyle w:val="TAC"/>
              <w:rPr>
                <w:rFonts w:eastAsiaTheme="minorEastAsia"/>
                <w:lang w:val="en-US" w:eastAsia="zh-CN"/>
              </w:rPr>
            </w:pPr>
          </w:p>
        </w:tc>
      </w:tr>
      <w:tr w:rsidR="006F6378" w:rsidRPr="00C30686" w14:paraId="5D7D58D5"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5AEF146" w14:textId="77777777" w:rsidR="006F6378" w:rsidRPr="00C30686" w:rsidRDefault="006F6378" w:rsidP="0094020B">
            <w:pPr>
              <w:pStyle w:val="TAC"/>
              <w:rPr>
                <w:rFonts w:eastAsiaTheme="minorEastAsia"/>
                <w:lang w:val="en-US" w:eastAsia="zh-CN"/>
              </w:rPr>
            </w:pPr>
            <w:r w:rsidRPr="00C30686">
              <w:rPr>
                <w:rFonts w:eastAsiaTheme="minorEastAsia"/>
                <w:lang w:val="en-US"/>
              </w:rPr>
              <w:t>CA_n25A-n71A-n77(2A)</w:t>
            </w:r>
          </w:p>
        </w:tc>
        <w:tc>
          <w:tcPr>
            <w:tcW w:w="2785" w:type="dxa"/>
            <w:tcBorders>
              <w:top w:val="single" w:sz="4" w:space="0" w:color="auto"/>
              <w:left w:val="single" w:sz="4" w:space="0" w:color="auto"/>
              <w:bottom w:val="nil"/>
              <w:right w:val="single" w:sz="4" w:space="0" w:color="auto"/>
            </w:tcBorders>
            <w:vAlign w:val="center"/>
          </w:tcPr>
          <w:p w14:paraId="736ABFA0" w14:textId="77777777" w:rsidR="006F6378" w:rsidRPr="00C30686" w:rsidRDefault="006F6378" w:rsidP="0094020B">
            <w:pPr>
              <w:pStyle w:val="TAC"/>
              <w:rPr>
                <w:rFonts w:eastAsiaTheme="minorEastAsia"/>
                <w:vertAlign w:val="superscript"/>
                <w:lang w:val="en-US"/>
              </w:rPr>
            </w:pPr>
            <w:r w:rsidRPr="00C30686">
              <w:rPr>
                <w:rFonts w:eastAsiaTheme="minorEastAsia"/>
                <w:lang w:val="en-US"/>
              </w:rPr>
              <w:t>n77</w:t>
            </w:r>
            <w:r w:rsidRPr="00C30686">
              <w:rPr>
                <w:rFonts w:eastAsiaTheme="minorEastAsia"/>
                <w:vertAlign w:val="superscript"/>
                <w:lang w:val="en-US"/>
              </w:rPr>
              <w:t>7,9</w:t>
            </w:r>
          </w:p>
          <w:p w14:paraId="61465BFA" w14:textId="77777777" w:rsidR="006F6378" w:rsidRPr="00C30686" w:rsidRDefault="006F6378" w:rsidP="0094020B">
            <w:pPr>
              <w:pStyle w:val="TAC"/>
              <w:rPr>
                <w:rFonts w:eastAsiaTheme="minorEastAsia"/>
                <w:lang w:val="en-US"/>
              </w:rPr>
            </w:pPr>
            <w:r w:rsidRPr="00C30686">
              <w:rPr>
                <w:rFonts w:eastAsiaTheme="minorEastAsia"/>
                <w:lang w:val="en-US"/>
              </w:rPr>
              <w:t>CA_n77(2A)</w:t>
            </w:r>
          </w:p>
          <w:p w14:paraId="63437397" w14:textId="77777777" w:rsidR="006F6378" w:rsidRPr="00C30686" w:rsidRDefault="006F6378" w:rsidP="0094020B">
            <w:pPr>
              <w:pStyle w:val="TAC"/>
              <w:rPr>
                <w:rFonts w:eastAsiaTheme="minorEastAsia"/>
                <w:lang w:val="en-US"/>
              </w:rPr>
            </w:pPr>
            <w:r w:rsidRPr="00C30686">
              <w:rPr>
                <w:rFonts w:eastAsiaTheme="minorEastAsia"/>
                <w:lang w:val="en-US"/>
              </w:rPr>
              <w:t>CA_n25A-n71A</w:t>
            </w:r>
          </w:p>
          <w:p w14:paraId="2DB645AB" w14:textId="77777777" w:rsidR="006F6378" w:rsidRPr="00C30686" w:rsidRDefault="006F6378" w:rsidP="0094020B">
            <w:pPr>
              <w:pStyle w:val="TAC"/>
              <w:rPr>
                <w:rFonts w:eastAsiaTheme="minorEastAsia"/>
                <w:lang w:val="en-US"/>
              </w:rPr>
            </w:pPr>
            <w:r w:rsidRPr="00C30686">
              <w:rPr>
                <w:rFonts w:eastAsiaTheme="minorEastAsia"/>
                <w:lang w:val="en-US"/>
              </w:rPr>
              <w:t>CA_n25A-n77A</w:t>
            </w:r>
            <w:r w:rsidRPr="00C30686">
              <w:rPr>
                <w:rFonts w:eastAsiaTheme="minorEastAsia"/>
                <w:vertAlign w:val="superscript"/>
                <w:lang w:val="en-US"/>
              </w:rPr>
              <w:t>7</w:t>
            </w:r>
          </w:p>
          <w:p w14:paraId="449B747B" w14:textId="77777777" w:rsidR="006F6378" w:rsidRPr="00C30686" w:rsidRDefault="006F6378" w:rsidP="0094020B">
            <w:pPr>
              <w:pStyle w:val="TAC"/>
              <w:rPr>
                <w:rFonts w:eastAsiaTheme="minorEastAsia"/>
                <w:lang w:val="en-US"/>
              </w:rPr>
            </w:pPr>
            <w:r w:rsidRPr="00C30686">
              <w:rPr>
                <w:rFonts w:eastAsiaTheme="minorEastAsia"/>
                <w:lang w:val="en-US"/>
              </w:rPr>
              <w:t>CA_n71A-n77A</w:t>
            </w:r>
            <w:r w:rsidRPr="00C30686">
              <w:rPr>
                <w:rFonts w:eastAsiaTheme="minorEastAsia"/>
                <w:vertAlign w:val="superscript"/>
                <w:lang w:val="en-US"/>
              </w:rPr>
              <w:t>7</w:t>
            </w:r>
          </w:p>
        </w:tc>
        <w:tc>
          <w:tcPr>
            <w:tcW w:w="1259" w:type="dxa"/>
            <w:tcBorders>
              <w:top w:val="single" w:sz="4" w:space="0" w:color="auto"/>
              <w:left w:val="single" w:sz="4" w:space="0" w:color="auto"/>
              <w:bottom w:val="single" w:sz="4" w:space="0" w:color="auto"/>
              <w:right w:val="single" w:sz="4" w:space="0" w:color="auto"/>
            </w:tcBorders>
            <w:vAlign w:val="center"/>
          </w:tcPr>
          <w:p w14:paraId="1AD077D7" w14:textId="77777777" w:rsidR="006F6378" w:rsidRPr="00C30686" w:rsidRDefault="006F6378" w:rsidP="0094020B">
            <w:pPr>
              <w:pStyle w:val="TAC"/>
              <w:rPr>
                <w:rFonts w:eastAsiaTheme="minorEastAsia"/>
                <w:lang w:val="en-US" w:eastAsia="zh-CN"/>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4A922ED3"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651B259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113A7DE5" w14:textId="77777777" w:rsidTr="004F423A">
        <w:trPr>
          <w:trHeight w:val="29"/>
        </w:trPr>
        <w:tc>
          <w:tcPr>
            <w:tcW w:w="2742" w:type="dxa"/>
            <w:tcBorders>
              <w:top w:val="nil"/>
              <w:left w:val="single" w:sz="4" w:space="0" w:color="auto"/>
              <w:bottom w:val="nil"/>
              <w:right w:val="single" w:sz="4" w:space="0" w:color="auto"/>
            </w:tcBorders>
            <w:vAlign w:val="center"/>
          </w:tcPr>
          <w:p w14:paraId="2CC5DAD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D684BEF"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535D8A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5DC56DC9"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w:t>
            </w:r>
          </w:p>
        </w:tc>
        <w:tc>
          <w:tcPr>
            <w:tcW w:w="2445" w:type="dxa"/>
            <w:tcBorders>
              <w:top w:val="nil"/>
              <w:left w:val="single" w:sz="4" w:space="0" w:color="auto"/>
              <w:bottom w:val="nil"/>
              <w:right w:val="single" w:sz="4" w:space="0" w:color="auto"/>
            </w:tcBorders>
            <w:vAlign w:val="center"/>
          </w:tcPr>
          <w:p w14:paraId="7A11A02B" w14:textId="77777777" w:rsidR="006F6378" w:rsidRPr="00C30686" w:rsidRDefault="006F6378" w:rsidP="0094020B">
            <w:pPr>
              <w:pStyle w:val="TAC"/>
              <w:rPr>
                <w:rFonts w:eastAsiaTheme="minorEastAsia"/>
                <w:lang w:val="en-US" w:eastAsia="zh-CN"/>
              </w:rPr>
            </w:pPr>
          </w:p>
        </w:tc>
      </w:tr>
      <w:tr w:rsidR="006F6378" w:rsidRPr="00C30686" w14:paraId="2AC2B990" w14:textId="77777777" w:rsidTr="004F423A">
        <w:trPr>
          <w:trHeight w:val="29"/>
        </w:trPr>
        <w:tc>
          <w:tcPr>
            <w:tcW w:w="2742" w:type="dxa"/>
            <w:tcBorders>
              <w:top w:val="nil"/>
              <w:left w:val="single" w:sz="4" w:space="0" w:color="auto"/>
              <w:bottom w:val="nil"/>
              <w:right w:val="single" w:sz="4" w:space="0" w:color="auto"/>
            </w:tcBorders>
            <w:vAlign w:val="center"/>
          </w:tcPr>
          <w:p w14:paraId="0BFC7FC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0BFAB7E"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42300A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4DDDC915"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CA_n77(2A) BCS1</w:t>
            </w:r>
          </w:p>
        </w:tc>
        <w:tc>
          <w:tcPr>
            <w:tcW w:w="2445" w:type="dxa"/>
            <w:tcBorders>
              <w:top w:val="nil"/>
              <w:left w:val="single" w:sz="4" w:space="0" w:color="auto"/>
              <w:bottom w:val="single" w:sz="4" w:space="0" w:color="auto"/>
              <w:right w:val="single" w:sz="4" w:space="0" w:color="auto"/>
            </w:tcBorders>
            <w:vAlign w:val="center"/>
          </w:tcPr>
          <w:p w14:paraId="50781B78" w14:textId="77777777" w:rsidR="006F6378" w:rsidRPr="00C30686" w:rsidRDefault="006F6378" w:rsidP="0094020B">
            <w:pPr>
              <w:pStyle w:val="TAC"/>
              <w:rPr>
                <w:rFonts w:eastAsiaTheme="minorEastAsia"/>
                <w:lang w:val="en-US" w:eastAsia="zh-CN"/>
              </w:rPr>
            </w:pPr>
          </w:p>
        </w:tc>
      </w:tr>
      <w:tr w:rsidR="006F6378" w:rsidRPr="00C30686" w14:paraId="5182C66C" w14:textId="77777777" w:rsidTr="004F423A">
        <w:trPr>
          <w:trHeight w:val="29"/>
        </w:trPr>
        <w:tc>
          <w:tcPr>
            <w:tcW w:w="2742" w:type="dxa"/>
            <w:tcBorders>
              <w:top w:val="nil"/>
              <w:left w:val="single" w:sz="4" w:space="0" w:color="auto"/>
              <w:bottom w:val="nil"/>
              <w:right w:val="single" w:sz="4" w:space="0" w:color="auto"/>
            </w:tcBorders>
            <w:vAlign w:val="center"/>
          </w:tcPr>
          <w:p w14:paraId="0B55A38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F6F4031"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9FE82F3" w14:textId="77777777" w:rsidR="006F6378" w:rsidRPr="00C30686" w:rsidRDefault="006F6378" w:rsidP="0094020B">
            <w:pPr>
              <w:pStyle w:val="TAC"/>
              <w:rPr>
                <w:rFonts w:eastAsiaTheme="minorEastAsia"/>
                <w:lang w:val="en-US" w:eastAsia="zh-CN"/>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53F27486"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n25 channel bandwidths in Table 5.3.5-1</w:t>
            </w:r>
          </w:p>
        </w:tc>
        <w:tc>
          <w:tcPr>
            <w:tcW w:w="2445" w:type="dxa"/>
            <w:tcBorders>
              <w:top w:val="single" w:sz="4" w:space="0" w:color="auto"/>
              <w:left w:val="single" w:sz="4" w:space="0" w:color="auto"/>
              <w:bottom w:val="nil"/>
              <w:right w:val="single" w:sz="4" w:space="0" w:color="auto"/>
            </w:tcBorders>
            <w:vAlign w:val="center"/>
          </w:tcPr>
          <w:p w14:paraId="176D272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4 and 5</w:t>
            </w:r>
          </w:p>
        </w:tc>
      </w:tr>
      <w:tr w:rsidR="006F6378" w:rsidRPr="00C30686" w14:paraId="1FF07F2C" w14:textId="77777777" w:rsidTr="004F423A">
        <w:trPr>
          <w:trHeight w:val="29"/>
        </w:trPr>
        <w:tc>
          <w:tcPr>
            <w:tcW w:w="2742" w:type="dxa"/>
            <w:tcBorders>
              <w:top w:val="nil"/>
              <w:left w:val="single" w:sz="4" w:space="0" w:color="auto"/>
              <w:bottom w:val="nil"/>
              <w:right w:val="single" w:sz="4" w:space="0" w:color="auto"/>
            </w:tcBorders>
            <w:vAlign w:val="center"/>
          </w:tcPr>
          <w:p w14:paraId="2103083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C5FA7F6"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CBB4AC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482FA568"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n71 channel bandwidths in Table 5.3.5-1</w:t>
            </w:r>
          </w:p>
        </w:tc>
        <w:tc>
          <w:tcPr>
            <w:tcW w:w="2445" w:type="dxa"/>
            <w:tcBorders>
              <w:top w:val="nil"/>
              <w:left w:val="single" w:sz="4" w:space="0" w:color="auto"/>
              <w:bottom w:val="nil"/>
              <w:right w:val="single" w:sz="4" w:space="0" w:color="auto"/>
            </w:tcBorders>
            <w:vAlign w:val="center"/>
          </w:tcPr>
          <w:p w14:paraId="66E951B5" w14:textId="77777777" w:rsidR="006F6378" w:rsidRPr="00C30686" w:rsidRDefault="006F6378" w:rsidP="0094020B">
            <w:pPr>
              <w:pStyle w:val="TAC"/>
              <w:rPr>
                <w:rFonts w:eastAsiaTheme="minorEastAsia"/>
                <w:lang w:val="en-US" w:eastAsia="zh-CN"/>
              </w:rPr>
            </w:pPr>
          </w:p>
        </w:tc>
      </w:tr>
      <w:tr w:rsidR="006F6378" w:rsidRPr="00C30686" w14:paraId="3D36BFC0"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84B7C7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2F2FE5B"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F14BF1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49F329D2"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CA_n77(2A) BCS 4 and 5</w:t>
            </w:r>
          </w:p>
        </w:tc>
        <w:tc>
          <w:tcPr>
            <w:tcW w:w="2445" w:type="dxa"/>
            <w:tcBorders>
              <w:top w:val="nil"/>
              <w:left w:val="single" w:sz="4" w:space="0" w:color="auto"/>
              <w:bottom w:val="single" w:sz="4" w:space="0" w:color="auto"/>
              <w:right w:val="single" w:sz="4" w:space="0" w:color="auto"/>
            </w:tcBorders>
            <w:vAlign w:val="center"/>
          </w:tcPr>
          <w:p w14:paraId="1098490A" w14:textId="77777777" w:rsidR="006F6378" w:rsidRPr="00C30686" w:rsidRDefault="006F6378" w:rsidP="0094020B">
            <w:pPr>
              <w:pStyle w:val="TAC"/>
              <w:rPr>
                <w:rFonts w:eastAsiaTheme="minorEastAsia"/>
                <w:lang w:val="en-US" w:eastAsia="zh-CN"/>
              </w:rPr>
            </w:pPr>
          </w:p>
        </w:tc>
      </w:tr>
      <w:tr w:rsidR="006F6378" w:rsidRPr="00C30686" w14:paraId="114F633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8670EA6" w14:textId="77777777" w:rsidR="006F6378" w:rsidRPr="00C30686" w:rsidRDefault="006F6378" w:rsidP="0094020B">
            <w:pPr>
              <w:pStyle w:val="TAC"/>
              <w:rPr>
                <w:rFonts w:eastAsiaTheme="minorEastAsia"/>
                <w:lang w:val="en-US" w:eastAsia="zh-CN"/>
              </w:rPr>
            </w:pPr>
            <w:r w:rsidRPr="00C30686">
              <w:rPr>
                <w:rFonts w:eastAsiaTheme="minorEastAsia"/>
                <w:lang w:val="en-US"/>
              </w:rPr>
              <w:t>CA_n25A-n71A-n77(3A)</w:t>
            </w:r>
          </w:p>
        </w:tc>
        <w:tc>
          <w:tcPr>
            <w:tcW w:w="2785" w:type="dxa"/>
            <w:tcBorders>
              <w:top w:val="single" w:sz="4" w:space="0" w:color="auto"/>
              <w:left w:val="single" w:sz="4" w:space="0" w:color="auto"/>
              <w:bottom w:val="nil"/>
              <w:right w:val="single" w:sz="4" w:space="0" w:color="auto"/>
            </w:tcBorders>
            <w:vAlign w:val="center"/>
          </w:tcPr>
          <w:p w14:paraId="24A9F7B5" w14:textId="77777777" w:rsidR="006F6378" w:rsidRPr="00C30686" w:rsidRDefault="006F6378" w:rsidP="0094020B">
            <w:pPr>
              <w:pStyle w:val="TAC"/>
              <w:rPr>
                <w:rFonts w:eastAsiaTheme="minorEastAsia"/>
                <w:lang w:val="en-US"/>
              </w:rPr>
            </w:pPr>
            <w:r w:rsidRPr="00C30686">
              <w:rPr>
                <w:rFonts w:eastAsiaTheme="minorEastAsia"/>
                <w:lang w:val="en-US"/>
              </w:rPr>
              <w:t>CA_n77(2A)</w:t>
            </w:r>
          </w:p>
          <w:p w14:paraId="2790A8E8" w14:textId="77777777" w:rsidR="006F6378" w:rsidRPr="00C30686" w:rsidRDefault="006F6378" w:rsidP="0094020B">
            <w:pPr>
              <w:pStyle w:val="TAC"/>
              <w:rPr>
                <w:rFonts w:eastAsiaTheme="minorEastAsia"/>
                <w:lang w:val="en-US"/>
              </w:rPr>
            </w:pPr>
            <w:r w:rsidRPr="00C30686">
              <w:rPr>
                <w:rFonts w:eastAsiaTheme="minorEastAsia"/>
                <w:lang w:val="en-US"/>
              </w:rPr>
              <w:t>CA_n25A-n71A</w:t>
            </w:r>
          </w:p>
          <w:p w14:paraId="73AC9110" w14:textId="77777777" w:rsidR="006F6378" w:rsidRPr="00C30686" w:rsidRDefault="006F6378" w:rsidP="0094020B">
            <w:pPr>
              <w:pStyle w:val="TAC"/>
              <w:rPr>
                <w:rFonts w:eastAsiaTheme="minorEastAsia"/>
                <w:lang w:val="en-US"/>
              </w:rPr>
            </w:pPr>
            <w:r w:rsidRPr="00C30686">
              <w:rPr>
                <w:rFonts w:eastAsiaTheme="minorEastAsia"/>
                <w:lang w:val="en-US"/>
              </w:rPr>
              <w:t>CA_n25A-n77A</w:t>
            </w:r>
          </w:p>
          <w:p w14:paraId="3E460946" w14:textId="77777777" w:rsidR="006F6378" w:rsidRPr="00C30686" w:rsidRDefault="006F6378" w:rsidP="0094020B">
            <w:pPr>
              <w:pStyle w:val="TAC"/>
              <w:rPr>
                <w:rFonts w:eastAsiaTheme="minorEastAsia"/>
                <w:lang w:val="en-US"/>
              </w:rPr>
            </w:pPr>
            <w:r w:rsidRPr="00C30686">
              <w:rPr>
                <w:rFonts w:eastAsiaTheme="minorEastAsia"/>
                <w:lang w:val="en-US"/>
              </w:rPr>
              <w:t>CA_n71A-n77A</w:t>
            </w:r>
          </w:p>
        </w:tc>
        <w:tc>
          <w:tcPr>
            <w:tcW w:w="1259" w:type="dxa"/>
            <w:tcBorders>
              <w:top w:val="single" w:sz="4" w:space="0" w:color="auto"/>
              <w:left w:val="single" w:sz="4" w:space="0" w:color="auto"/>
              <w:bottom w:val="single" w:sz="4" w:space="0" w:color="auto"/>
              <w:right w:val="single" w:sz="4" w:space="0" w:color="auto"/>
            </w:tcBorders>
            <w:vAlign w:val="center"/>
          </w:tcPr>
          <w:p w14:paraId="1FDEA304" w14:textId="77777777" w:rsidR="006F6378" w:rsidRPr="00C30686" w:rsidRDefault="006F6378" w:rsidP="0094020B">
            <w:pPr>
              <w:pStyle w:val="TAC"/>
              <w:rPr>
                <w:rFonts w:eastAsiaTheme="minorEastAsia"/>
                <w:lang w:val="en-US" w:eastAsia="zh-CN"/>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3B208919"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6A386A3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4D967D27" w14:textId="77777777" w:rsidTr="004F423A">
        <w:trPr>
          <w:trHeight w:val="29"/>
        </w:trPr>
        <w:tc>
          <w:tcPr>
            <w:tcW w:w="2742" w:type="dxa"/>
            <w:tcBorders>
              <w:top w:val="nil"/>
              <w:left w:val="single" w:sz="4" w:space="0" w:color="auto"/>
              <w:bottom w:val="nil"/>
              <w:right w:val="single" w:sz="4" w:space="0" w:color="auto"/>
            </w:tcBorders>
            <w:vAlign w:val="center"/>
          </w:tcPr>
          <w:p w14:paraId="2D9D5D3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90ED278"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8ACE8E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3C6F1525"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w:t>
            </w:r>
          </w:p>
        </w:tc>
        <w:tc>
          <w:tcPr>
            <w:tcW w:w="2445" w:type="dxa"/>
            <w:tcBorders>
              <w:top w:val="nil"/>
              <w:left w:val="single" w:sz="4" w:space="0" w:color="auto"/>
              <w:bottom w:val="nil"/>
              <w:right w:val="single" w:sz="4" w:space="0" w:color="auto"/>
            </w:tcBorders>
            <w:vAlign w:val="center"/>
          </w:tcPr>
          <w:p w14:paraId="0C8B0DA0" w14:textId="77777777" w:rsidR="006F6378" w:rsidRPr="00C30686" w:rsidRDefault="006F6378" w:rsidP="0094020B">
            <w:pPr>
              <w:pStyle w:val="TAC"/>
              <w:rPr>
                <w:rFonts w:eastAsiaTheme="minorEastAsia"/>
                <w:lang w:val="en-US" w:eastAsia="zh-CN"/>
              </w:rPr>
            </w:pPr>
          </w:p>
        </w:tc>
      </w:tr>
      <w:tr w:rsidR="006F6378" w:rsidRPr="00C30686" w14:paraId="33BA3810"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14C2CB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025B4EE2"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3EDD9A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56C3427E"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CA_n77(3A) BCS1</w:t>
            </w:r>
          </w:p>
        </w:tc>
        <w:tc>
          <w:tcPr>
            <w:tcW w:w="2445" w:type="dxa"/>
            <w:tcBorders>
              <w:top w:val="nil"/>
              <w:left w:val="single" w:sz="4" w:space="0" w:color="auto"/>
              <w:bottom w:val="single" w:sz="4" w:space="0" w:color="auto"/>
              <w:right w:val="single" w:sz="4" w:space="0" w:color="auto"/>
            </w:tcBorders>
            <w:vAlign w:val="center"/>
          </w:tcPr>
          <w:p w14:paraId="1BDACB69" w14:textId="77777777" w:rsidR="006F6378" w:rsidRPr="00C30686" w:rsidRDefault="006F6378" w:rsidP="0094020B">
            <w:pPr>
              <w:pStyle w:val="TAC"/>
              <w:rPr>
                <w:rFonts w:eastAsiaTheme="minorEastAsia"/>
                <w:lang w:val="en-US" w:eastAsia="zh-CN"/>
              </w:rPr>
            </w:pPr>
          </w:p>
        </w:tc>
      </w:tr>
      <w:tr w:rsidR="006F6378" w:rsidRPr="00C30686" w14:paraId="00FEE3F6"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A058B24" w14:textId="77777777" w:rsidR="006F6378" w:rsidRPr="00C30686" w:rsidRDefault="006F6378" w:rsidP="0094020B">
            <w:pPr>
              <w:pStyle w:val="TAC"/>
              <w:rPr>
                <w:rFonts w:eastAsiaTheme="minorEastAsia"/>
                <w:lang w:val="en-US" w:eastAsia="zh-CN"/>
              </w:rPr>
            </w:pPr>
            <w:r w:rsidRPr="00C30686">
              <w:rPr>
                <w:rFonts w:eastAsiaTheme="minorEastAsia"/>
                <w:lang w:val="en-US"/>
              </w:rPr>
              <w:t>CA_n25A-n71B-n77A</w:t>
            </w:r>
          </w:p>
        </w:tc>
        <w:tc>
          <w:tcPr>
            <w:tcW w:w="2785" w:type="dxa"/>
            <w:tcBorders>
              <w:top w:val="single" w:sz="4" w:space="0" w:color="auto"/>
              <w:left w:val="single" w:sz="4" w:space="0" w:color="auto"/>
              <w:bottom w:val="nil"/>
              <w:right w:val="single" w:sz="4" w:space="0" w:color="auto"/>
            </w:tcBorders>
            <w:vAlign w:val="center"/>
          </w:tcPr>
          <w:p w14:paraId="11B7A8F1"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eastAsia="zh-CN"/>
              </w:rPr>
              <w:t>n77</w:t>
            </w:r>
            <w:r w:rsidRPr="00C30686">
              <w:rPr>
                <w:rFonts w:eastAsiaTheme="minorEastAsia"/>
                <w:vertAlign w:val="superscript"/>
                <w:lang w:val="en-US" w:eastAsia="zh-CN"/>
              </w:rPr>
              <w:t>7,9</w:t>
            </w:r>
          </w:p>
          <w:p w14:paraId="4DD8D641" w14:textId="77777777" w:rsidR="006F6378" w:rsidRPr="00C30686" w:rsidRDefault="006F6378" w:rsidP="0094020B">
            <w:pPr>
              <w:pStyle w:val="TAC"/>
              <w:rPr>
                <w:rFonts w:eastAsiaTheme="minorEastAsia"/>
                <w:lang w:val="en-US"/>
              </w:rPr>
            </w:pPr>
            <w:r w:rsidRPr="00C30686">
              <w:rPr>
                <w:rFonts w:eastAsiaTheme="minorEastAsia"/>
                <w:lang w:val="en-US"/>
              </w:rPr>
              <w:t>CA_n25A-n71A</w:t>
            </w:r>
          </w:p>
          <w:p w14:paraId="12A05801" w14:textId="77777777" w:rsidR="006F6378" w:rsidRPr="00C30686" w:rsidRDefault="006F6378" w:rsidP="0094020B">
            <w:pPr>
              <w:pStyle w:val="TAC"/>
              <w:rPr>
                <w:rFonts w:eastAsiaTheme="minorEastAsia"/>
                <w:lang w:val="en-US"/>
              </w:rPr>
            </w:pPr>
            <w:r w:rsidRPr="00C30686">
              <w:rPr>
                <w:rFonts w:eastAsiaTheme="minorEastAsia"/>
                <w:lang w:val="en-US"/>
              </w:rPr>
              <w:t>CA_n25A-n77A</w:t>
            </w:r>
            <w:r w:rsidRPr="00C30686">
              <w:rPr>
                <w:rFonts w:eastAsiaTheme="minorEastAsia"/>
                <w:vertAlign w:val="superscript"/>
                <w:lang w:val="en-US" w:eastAsia="zh-CN"/>
              </w:rPr>
              <w:t>7</w:t>
            </w:r>
          </w:p>
          <w:p w14:paraId="2C5CD06B" w14:textId="77777777" w:rsidR="006F6378" w:rsidRPr="00C30686" w:rsidRDefault="006F6378" w:rsidP="0094020B">
            <w:pPr>
              <w:pStyle w:val="TAC"/>
              <w:rPr>
                <w:rFonts w:eastAsiaTheme="minorEastAsia"/>
                <w:lang w:val="en-US"/>
              </w:rPr>
            </w:pPr>
            <w:r w:rsidRPr="00C30686">
              <w:rPr>
                <w:rFonts w:eastAsiaTheme="minorEastAsia"/>
                <w:lang w:val="en-US"/>
              </w:rPr>
              <w:t>CA_n71A-n77A</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7FB4593B" w14:textId="77777777" w:rsidR="006F6378" w:rsidRPr="00C30686" w:rsidRDefault="006F6378" w:rsidP="0094020B">
            <w:pPr>
              <w:pStyle w:val="TAC"/>
              <w:rPr>
                <w:rFonts w:eastAsiaTheme="minorEastAsia"/>
                <w:lang w:val="en-US"/>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44D02DC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0178591A"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0</w:t>
            </w:r>
          </w:p>
        </w:tc>
      </w:tr>
      <w:tr w:rsidR="006F6378" w:rsidRPr="00C30686" w14:paraId="66722CB0" w14:textId="77777777" w:rsidTr="004F423A">
        <w:trPr>
          <w:trHeight w:val="29"/>
        </w:trPr>
        <w:tc>
          <w:tcPr>
            <w:tcW w:w="2742" w:type="dxa"/>
            <w:tcBorders>
              <w:top w:val="nil"/>
              <w:left w:val="single" w:sz="4" w:space="0" w:color="auto"/>
              <w:bottom w:val="nil"/>
              <w:right w:val="single" w:sz="4" w:space="0" w:color="auto"/>
            </w:tcBorders>
            <w:vAlign w:val="center"/>
          </w:tcPr>
          <w:p w14:paraId="4D7BF99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8239F37"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99FBB6C" w14:textId="77777777" w:rsidR="006F6378" w:rsidRPr="00C30686" w:rsidRDefault="006F6378" w:rsidP="0094020B">
            <w:pPr>
              <w:pStyle w:val="TAC"/>
              <w:rPr>
                <w:rFonts w:eastAsiaTheme="minorEastAsia"/>
                <w:lang w:val="en-US"/>
              </w:rPr>
            </w:pPr>
            <w:r w:rsidRPr="00C30686">
              <w:rPr>
                <w:rFonts w:eastAsiaTheme="minorEastAsia"/>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7FE61225"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CA_n71B_BCS2</w:t>
            </w:r>
          </w:p>
        </w:tc>
        <w:tc>
          <w:tcPr>
            <w:tcW w:w="2445" w:type="dxa"/>
            <w:tcBorders>
              <w:top w:val="nil"/>
              <w:left w:val="single" w:sz="4" w:space="0" w:color="auto"/>
              <w:bottom w:val="nil"/>
              <w:right w:val="single" w:sz="4" w:space="0" w:color="auto"/>
            </w:tcBorders>
            <w:vAlign w:val="center"/>
          </w:tcPr>
          <w:p w14:paraId="385315A5" w14:textId="77777777" w:rsidR="006F6378" w:rsidRPr="00C30686" w:rsidRDefault="006F6378" w:rsidP="0094020B">
            <w:pPr>
              <w:pStyle w:val="TAC"/>
              <w:rPr>
                <w:rFonts w:eastAsiaTheme="minorEastAsia"/>
                <w:lang w:val="en-US" w:eastAsia="zh-CN"/>
              </w:rPr>
            </w:pPr>
          </w:p>
        </w:tc>
      </w:tr>
      <w:tr w:rsidR="006F6378" w:rsidRPr="00C30686" w14:paraId="57039F18" w14:textId="77777777" w:rsidTr="004F423A">
        <w:trPr>
          <w:trHeight w:val="29"/>
        </w:trPr>
        <w:tc>
          <w:tcPr>
            <w:tcW w:w="2742" w:type="dxa"/>
            <w:tcBorders>
              <w:top w:val="nil"/>
              <w:left w:val="single" w:sz="4" w:space="0" w:color="auto"/>
              <w:bottom w:val="nil"/>
              <w:right w:val="single" w:sz="4" w:space="0" w:color="auto"/>
            </w:tcBorders>
            <w:vAlign w:val="center"/>
          </w:tcPr>
          <w:p w14:paraId="45293C4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9FAF9B6"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C4AAD9C" w14:textId="77777777" w:rsidR="006F6378" w:rsidRPr="00C30686" w:rsidRDefault="006F6378" w:rsidP="0094020B">
            <w:pPr>
              <w:pStyle w:val="TAC"/>
              <w:rPr>
                <w:rFonts w:eastAsiaTheme="minorEastAsia"/>
                <w:lang w:val="en-US"/>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27F3022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30A57844" w14:textId="77777777" w:rsidR="006F6378" w:rsidRPr="00C30686" w:rsidRDefault="006F6378" w:rsidP="0094020B">
            <w:pPr>
              <w:pStyle w:val="TAC"/>
              <w:rPr>
                <w:rFonts w:eastAsiaTheme="minorEastAsia"/>
                <w:lang w:val="en-US" w:eastAsia="zh-CN"/>
              </w:rPr>
            </w:pPr>
          </w:p>
        </w:tc>
      </w:tr>
      <w:tr w:rsidR="006F6378" w:rsidRPr="00C30686" w14:paraId="3B2DC903" w14:textId="77777777" w:rsidTr="004F423A">
        <w:trPr>
          <w:trHeight w:val="29"/>
        </w:trPr>
        <w:tc>
          <w:tcPr>
            <w:tcW w:w="2742" w:type="dxa"/>
            <w:tcBorders>
              <w:top w:val="nil"/>
              <w:left w:val="single" w:sz="4" w:space="0" w:color="auto"/>
              <w:bottom w:val="nil"/>
              <w:right w:val="single" w:sz="4" w:space="0" w:color="auto"/>
            </w:tcBorders>
            <w:vAlign w:val="center"/>
          </w:tcPr>
          <w:p w14:paraId="40FB461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2BDC40B"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51696FD" w14:textId="77777777" w:rsidR="006F6378" w:rsidRPr="00C30686" w:rsidRDefault="006F6378" w:rsidP="0094020B">
            <w:pPr>
              <w:pStyle w:val="TAC"/>
              <w:rPr>
                <w:rFonts w:eastAsiaTheme="minorEastAsia"/>
                <w:lang w:val="en-US"/>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0EAB3C36"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n25 channel bandwidths in Table 5.3.5-1</w:t>
            </w:r>
          </w:p>
        </w:tc>
        <w:tc>
          <w:tcPr>
            <w:tcW w:w="2445" w:type="dxa"/>
            <w:tcBorders>
              <w:top w:val="single" w:sz="4" w:space="0" w:color="auto"/>
              <w:left w:val="single" w:sz="4" w:space="0" w:color="auto"/>
              <w:bottom w:val="nil"/>
              <w:right w:val="single" w:sz="4" w:space="0" w:color="auto"/>
            </w:tcBorders>
            <w:vAlign w:val="center"/>
          </w:tcPr>
          <w:p w14:paraId="5A3194FE"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4 and 5</w:t>
            </w:r>
          </w:p>
        </w:tc>
      </w:tr>
      <w:tr w:rsidR="006F6378" w:rsidRPr="00C30686" w14:paraId="3BEB1087" w14:textId="77777777" w:rsidTr="004F423A">
        <w:trPr>
          <w:trHeight w:val="29"/>
        </w:trPr>
        <w:tc>
          <w:tcPr>
            <w:tcW w:w="2742" w:type="dxa"/>
            <w:tcBorders>
              <w:top w:val="nil"/>
              <w:left w:val="single" w:sz="4" w:space="0" w:color="auto"/>
              <w:bottom w:val="nil"/>
              <w:right w:val="single" w:sz="4" w:space="0" w:color="auto"/>
            </w:tcBorders>
            <w:vAlign w:val="center"/>
          </w:tcPr>
          <w:p w14:paraId="668551C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39F2965"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C03C2F6" w14:textId="77777777" w:rsidR="006F6378" w:rsidRPr="00C30686" w:rsidRDefault="006F6378" w:rsidP="0094020B">
            <w:pPr>
              <w:pStyle w:val="TAC"/>
              <w:rPr>
                <w:rFonts w:eastAsiaTheme="minorEastAsia"/>
                <w:lang w:val="en-US"/>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275B24D8"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CA_n71B BCS 4 and 5</w:t>
            </w:r>
          </w:p>
        </w:tc>
        <w:tc>
          <w:tcPr>
            <w:tcW w:w="2445" w:type="dxa"/>
            <w:tcBorders>
              <w:top w:val="nil"/>
              <w:left w:val="single" w:sz="4" w:space="0" w:color="auto"/>
              <w:bottom w:val="nil"/>
              <w:right w:val="single" w:sz="4" w:space="0" w:color="auto"/>
            </w:tcBorders>
            <w:vAlign w:val="center"/>
          </w:tcPr>
          <w:p w14:paraId="6EA14543" w14:textId="77777777" w:rsidR="006F6378" w:rsidRPr="00C30686" w:rsidRDefault="006F6378" w:rsidP="0094020B">
            <w:pPr>
              <w:pStyle w:val="TAC"/>
              <w:rPr>
                <w:rFonts w:eastAsiaTheme="minorEastAsia"/>
                <w:lang w:val="en-US" w:eastAsia="zh-CN"/>
              </w:rPr>
            </w:pPr>
          </w:p>
        </w:tc>
      </w:tr>
      <w:tr w:rsidR="006F6378" w:rsidRPr="00C30686" w14:paraId="7276691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3E5E82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6608FE15"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2084F83" w14:textId="77777777" w:rsidR="006F6378" w:rsidRPr="00C30686" w:rsidRDefault="006F6378" w:rsidP="0094020B">
            <w:pPr>
              <w:pStyle w:val="TAC"/>
              <w:rPr>
                <w:rFonts w:eastAsiaTheme="minorEastAsia"/>
                <w:lang w:val="en-US"/>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3DF0CF0"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n77 channel bandwidths in Table 5.3.5-1 </w:t>
            </w:r>
          </w:p>
        </w:tc>
        <w:tc>
          <w:tcPr>
            <w:tcW w:w="2445" w:type="dxa"/>
            <w:tcBorders>
              <w:top w:val="nil"/>
              <w:left w:val="single" w:sz="4" w:space="0" w:color="auto"/>
              <w:bottom w:val="single" w:sz="4" w:space="0" w:color="auto"/>
              <w:right w:val="single" w:sz="4" w:space="0" w:color="auto"/>
            </w:tcBorders>
            <w:vAlign w:val="center"/>
          </w:tcPr>
          <w:p w14:paraId="6F001D71" w14:textId="77777777" w:rsidR="006F6378" w:rsidRPr="00C30686" w:rsidRDefault="006F6378" w:rsidP="0094020B">
            <w:pPr>
              <w:pStyle w:val="TAC"/>
              <w:rPr>
                <w:rFonts w:eastAsiaTheme="minorEastAsia"/>
                <w:lang w:val="en-US" w:eastAsia="zh-CN"/>
              </w:rPr>
            </w:pPr>
          </w:p>
        </w:tc>
      </w:tr>
      <w:tr w:rsidR="006F6378" w:rsidRPr="00C30686" w14:paraId="1A763718"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3AB817C" w14:textId="77777777" w:rsidR="006F6378" w:rsidRPr="00C30686" w:rsidRDefault="006F6378" w:rsidP="0094020B">
            <w:pPr>
              <w:pStyle w:val="TAC"/>
              <w:rPr>
                <w:rFonts w:eastAsiaTheme="minorEastAsia"/>
                <w:lang w:val="en-US"/>
              </w:rPr>
            </w:pPr>
            <w:r w:rsidRPr="00C30686">
              <w:rPr>
                <w:rFonts w:eastAsiaTheme="minorEastAsia"/>
                <w:lang w:val="en-US"/>
              </w:rPr>
              <w:t>CA_n25A-n71B-n77(2A)</w:t>
            </w:r>
          </w:p>
        </w:tc>
        <w:tc>
          <w:tcPr>
            <w:tcW w:w="2785" w:type="dxa"/>
            <w:tcBorders>
              <w:top w:val="single" w:sz="4" w:space="0" w:color="auto"/>
              <w:left w:val="single" w:sz="4" w:space="0" w:color="auto"/>
              <w:bottom w:val="nil"/>
              <w:right w:val="single" w:sz="4" w:space="0" w:color="auto"/>
            </w:tcBorders>
            <w:vAlign w:val="center"/>
          </w:tcPr>
          <w:p w14:paraId="259346F1" w14:textId="77777777" w:rsidR="006F6378" w:rsidRPr="00C30686" w:rsidRDefault="006F6378" w:rsidP="0094020B">
            <w:pPr>
              <w:pStyle w:val="TAC"/>
              <w:rPr>
                <w:rFonts w:eastAsiaTheme="minorEastAsia"/>
                <w:lang w:val="en-US"/>
              </w:rPr>
            </w:pPr>
            <w:r w:rsidRPr="00C30686">
              <w:rPr>
                <w:rFonts w:eastAsiaTheme="minorEastAsia"/>
                <w:lang w:val="en-US"/>
              </w:rPr>
              <w:t>CA_n25A-n71A</w:t>
            </w:r>
          </w:p>
          <w:p w14:paraId="1E155DAD" w14:textId="77777777" w:rsidR="006F6378" w:rsidRPr="00C30686" w:rsidRDefault="006F6378" w:rsidP="0094020B">
            <w:pPr>
              <w:pStyle w:val="TAC"/>
              <w:rPr>
                <w:rFonts w:eastAsiaTheme="minorEastAsia"/>
                <w:lang w:val="en-US"/>
              </w:rPr>
            </w:pPr>
            <w:r w:rsidRPr="00C30686">
              <w:rPr>
                <w:rFonts w:eastAsiaTheme="minorEastAsia"/>
                <w:lang w:val="en-US"/>
              </w:rPr>
              <w:t>CA_n25A-n77A</w:t>
            </w:r>
          </w:p>
          <w:p w14:paraId="34B76C52" w14:textId="77777777" w:rsidR="006F6378" w:rsidRPr="00C30686" w:rsidRDefault="006F6378" w:rsidP="0094020B">
            <w:pPr>
              <w:pStyle w:val="TAC"/>
              <w:rPr>
                <w:rFonts w:eastAsiaTheme="minorEastAsia"/>
                <w:lang w:val="en-US"/>
              </w:rPr>
            </w:pPr>
            <w:r w:rsidRPr="00C30686">
              <w:rPr>
                <w:rFonts w:eastAsiaTheme="minorEastAsia"/>
                <w:lang w:val="en-US"/>
              </w:rPr>
              <w:t>CA_n71A-n77A</w:t>
            </w:r>
          </w:p>
        </w:tc>
        <w:tc>
          <w:tcPr>
            <w:tcW w:w="1259" w:type="dxa"/>
            <w:tcBorders>
              <w:top w:val="single" w:sz="4" w:space="0" w:color="auto"/>
              <w:left w:val="single" w:sz="4" w:space="0" w:color="auto"/>
              <w:bottom w:val="single" w:sz="4" w:space="0" w:color="auto"/>
              <w:right w:val="single" w:sz="4" w:space="0" w:color="auto"/>
            </w:tcBorders>
            <w:vAlign w:val="center"/>
          </w:tcPr>
          <w:p w14:paraId="7BC361A6" w14:textId="77777777" w:rsidR="006F6378" w:rsidRPr="00C30686" w:rsidRDefault="006F6378" w:rsidP="0094020B">
            <w:pPr>
              <w:pStyle w:val="TAC"/>
              <w:rPr>
                <w:rFonts w:eastAsiaTheme="minorEastAsia"/>
                <w:lang w:val="en-US"/>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118611AC"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n25 channel bandwidths in Table 5.3.5-1</w:t>
            </w:r>
          </w:p>
        </w:tc>
        <w:tc>
          <w:tcPr>
            <w:tcW w:w="2445" w:type="dxa"/>
            <w:tcBorders>
              <w:top w:val="single" w:sz="4" w:space="0" w:color="auto"/>
              <w:left w:val="single" w:sz="4" w:space="0" w:color="auto"/>
              <w:bottom w:val="nil"/>
              <w:right w:val="single" w:sz="4" w:space="0" w:color="auto"/>
            </w:tcBorders>
            <w:vAlign w:val="center"/>
          </w:tcPr>
          <w:p w14:paraId="5F60AA68" w14:textId="77777777" w:rsidR="006F6378" w:rsidRPr="00C30686" w:rsidRDefault="006F6378" w:rsidP="0094020B">
            <w:pPr>
              <w:pStyle w:val="TAC"/>
              <w:rPr>
                <w:rFonts w:eastAsiaTheme="minorEastAsia"/>
                <w:szCs w:val="18"/>
                <w:lang w:val="en-US" w:eastAsia="zh-CN"/>
              </w:rPr>
            </w:pPr>
            <w:r w:rsidRPr="00C30686">
              <w:rPr>
                <w:rFonts w:eastAsiaTheme="minorEastAsia" w:cs="Arial"/>
                <w:szCs w:val="18"/>
                <w:lang w:val="en-US" w:eastAsia="zh-CN"/>
              </w:rPr>
              <w:t>4 and 5</w:t>
            </w:r>
          </w:p>
        </w:tc>
      </w:tr>
      <w:tr w:rsidR="006F6378" w:rsidRPr="00C30686" w14:paraId="4C7E25CF" w14:textId="77777777" w:rsidTr="004F423A">
        <w:trPr>
          <w:trHeight w:val="29"/>
        </w:trPr>
        <w:tc>
          <w:tcPr>
            <w:tcW w:w="2742" w:type="dxa"/>
            <w:tcBorders>
              <w:top w:val="nil"/>
              <w:left w:val="single" w:sz="4" w:space="0" w:color="auto"/>
              <w:bottom w:val="nil"/>
              <w:right w:val="single" w:sz="4" w:space="0" w:color="auto"/>
            </w:tcBorders>
            <w:vAlign w:val="center"/>
          </w:tcPr>
          <w:p w14:paraId="442C48FE"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71F917BB"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C104A81" w14:textId="77777777" w:rsidR="006F6378" w:rsidRPr="00C30686" w:rsidRDefault="006F6378" w:rsidP="0094020B">
            <w:pPr>
              <w:pStyle w:val="TAC"/>
              <w:rPr>
                <w:rFonts w:eastAsiaTheme="minorEastAsia"/>
                <w:lang w:val="en-US"/>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18073485"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CA_n71B BCS 4 and 5</w:t>
            </w:r>
          </w:p>
        </w:tc>
        <w:tc>
          <w:tcPr>
            <w:tcW w:w="2445" w:type="dxa"/>
            <w:tcBorders>
              <w:top w:val="nil"/>
              <w:left w:val="single" w:sz="4" w:space="0" w:color="auto"/>
              <w:bottom w:val="nil"/>
              <w:right w:val="single" w:sz="4" w:space="0" w:color="auto"/>
            </w:tcBorders>
            <w:vAlign w:val="center"/>
          </w:tcPr>
          <w:p w14:paraId="67769D51" w14:textId="77777777" w:rsidR="006F6378" w:rsidRPr="00C30686" w:rsidRDefault="006F6378" w:rsidP="0094020B">
            <w:pPr>
              <w:pStyle w:val="TAC"/>
              <w:rPr>
                <w:rFonts w:eastAsiaTheme="minorEastAsia"/>
                <w:szCs w:val="18"/>
                <w:lang w:val="en-US" w:eastAsia="zh-CN"/>
              </w:rPr>
            </w:pPr>
          </w:p>
        </w:tc>
      </w:tr>
      <w:tr w:rsidR="006F6378" w:rsidRPr="00C30686" w14:paraId="63ACE5FC"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E7D59EE"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49EFD03C"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014604C" w14:textId="77777777" w:rsidR="006F6378" w:rsidRPr="00C30686" w:rsidRDefault="006F6378" w:rsidP="0094020B">
            <w:pPr>
              <w:pStyle w:val="TAC"/>
              <w:rPr>
                <w:rFonts w:eastAsiaTheme="minorEastAsia"/>
                <w:lang w:val="en-US"/>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78BEF68F"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CA_n77(2A) BCS 4 and 5</w:t>
            </w:r>
          </w:p>
        </w:tc>
        <w:tc>
          <w:tcPr>
            <w:tcW w:w="2445" w:type="dxa"/>
            <w:tcBorders>
              <w:top w:val="nil"/>
              <w:left w:val="single" w:sz="4" w:space="0" w:color="auto"/>
              <w:bottom w:val="single" w:sz="4" w:space="0" w:color="auto"/>
              <w:right w:val="single" w:sz="4" w:space="0" w:color="auto"/>
            </w:tcBorders>
            <w:vAlign w:val="center"/>
          </w:tcPr>
          <w:p w14:paraId="5105B992" w14:textId="77777777" w:rsidR="006F6378" w:rsidRPr="00C30686" w:rsidRDefault="006F6378" w:rsidP="0094020B">
            <w:pPr>
              <w:pStyle w:val="TAC"/>
              <w:rPr>
                <w:rFonts w:eastAsiaTheme="minorEastAsia"/>
                <w:szCs w:val="18"/>
                <w:lang w:val="en-US" w:eastAsia="zh-CN"/>
              </w:rPr>
            </w:pPr>
          </w:p>
        </w:tc>
      </w:tr>
      <w:tr w:rsidR="006F6378" w:rsidRPr="00C30686" w14:paraId="56275EF0"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AFFED7A" w14:textId="77777777" w:rsidR="006F6378" w:rsidRPr="00C30686" w:rsidRDefault="006F6378" w:rsidP="0094020B">
            <w:pPr>
              <w:pStyle w:val="TAC"/>
              <w:rPr>
                <w:rFonts w:eastAsiaTheme="minorEastAsia"/>
                <w:lang w:val="en-US" w:eastAsia="zh-CN"/>
              </w:rPr>
            </w:pPr>
            <w:r w:rsidRPr="00C30686">
              <w:rPr>
                <w:rFonts w:eastAsiaTheme="minorEastAsia"/>
                <w:lang w:val="en-US"/>
              </w:rPr>
              <w:t>CA_n25A-n71(2A)-n77A</w:t>
            </w:r>
          </w:p>
        </w:tc>
        <w:tc>
          <w:tcPr>
            <w:tcW w:w="2785" w:type="dxa"/>
            <w:tcBorders>
              <w:top w:val="single" w:sz="4" w:space="0" w:color="auto"/>
              <w:left w:val="single" w:sz="4" w:space="0" w:color="auto"/>
              <w:bottom w:val="nil"/>
              <w:right w:val="single" w:sz="4" w:space="0" w:color="auto"/>
            </w:tcBorders>
            <w:vAlign w:val="center"/>
          </w:tcPr>
          <w:p w14:paraId="474667F7"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eastAsia="zh-CN"/>
              </w:rPr>
              <w:t>n77</w:t>
            </w:r>
            <w:r w:rsidRPr="00C30686">
              <w:rPr>
                <w:rFonts w:eastAsiaTheme="minorEastAsia"/>
                <w:vertAlign w:val="superscript"/>
                <w:lang w:val="en-US" w:eastAsia="zh-CN"/>
              </w:rPr>
              <w:t>7,9</w:t>
            </w:r>
          </w:p>
          <w:p w14:paraId="730F584D" w14:textId="77777777" w:rsidR="006F6378" w:rsidRPr="00C30686" w:rsidRDefault="006F6378" w:rsidP="0094020B">
            <w:pPr>
              <w:pStyle w:val="TAC"/>
              <w:rPr>
                <w:rFonts w:eastAsiaTheme="minorEastAsia"/>
                <w:lang w:val="en-US"/>
              </w:rPr>
            </w:pPr>
            <w:r w:rsidRPr="00C30686">
              <w:rPr>
                <w:rFonts w:eastAsiaTheme="minorEastAsia"/>
                <w:lang w:val="en-US"/>
              </w:rPr>
              <w:t>CA_n25A-n71A</w:t>
            </w:r>
          </w:p>
          <w:p w14:paraId="2EBB7F8E" w14:textId="77777777" w:rsidR="006F6378" w:rsidRPr="00C30686" w:rsidRDefault="006F6378" w:rsidP="0094020B">
            <w:pPr>
              <w:pStyle w:val="TAC"/>
              <w:rPr>
                <w:rFonts w:eastAsiaTheme="minorEastAsia"/>
                <w:lang w:val="en-US"/>
              </w:rPr>
            </w:pPr>
            <w:r w:rsidRPr="00C30686">
              <w:rPr>
                <w:rFonts w:eastAsiaTheme="minorEastAsia"/>
                <w:lang w:val="en-US"/>
              </w:rPr>
              <w:t>CA_n25A-n77A</w:t>
            </w:r>
            <w:r w:rsidRPr="00C30686">
              <w:rPr>
                <w:rFonts w:eastAsiaTheme="minorEastAsia"/>
                <w:vertAlign w:val="superscript"/>
                <w:lang w:val="en-US" w:eastAsia="zh-CN"/>
              </w:rPr>
              <w:t>7</w:t>
            </w:r>
          </w:p>
          <w:p w14:paraId="6A192E8B" w14:textId="77777777" w:rsidR="006F6378" w:rsidRPr="00C30686" w:rsidRDefault="006F6378" w:rsidP="0094020B">
            <w:pPr>
              <w:pStyle w:val="TAC"/>
              <w:rPr>
                <w:rFonts w:eastAsiaTheme="minorEastAsia"/>
                <w:lang w:val="en-US"/>
              </w:rPr>
            </w:pPr>
            <w:r w:rsidRPr="00C30686">
              <w:rPr>
                <w:rFonts w:eastAsiaTheme="minorEastAsia"/>
                <w:lang w:val="en-US"/>
              </w:rPr>
              <w:t>CA_n71A-n77A</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631B8108" w14:textId="77777777" w:rsidR="006F6378" w:rsidRPr="00C30686" w:rsidRDefault="006F6378" w:rsidP="0094020B">
            <w:pPr>
              <w:pStyle w:val="TAC"/>
              <w:rPr>
                <w:rFonts w:eastAsiaTheme="minorEastAsia"/>
                <w:lang w:val="en-US"/>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3131F762"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64EC3E85"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0</w:t>
            </w:r>
          </w:p>
        </w:tc>
      </w:tr>
      <w:tr w:rsidR="006F6378" w:rsidRPr="00C30686" w14:paraId="321A4CC0" w14:textId="77777777" w:rsidTr="004F423A">
        <w:trPr>
          <w:trHeight w:val="29"/>
        </w:trPr>
        <w:tc>
          <w:tcPr>
            <w:tcW w:w="2742" w:type="dxa"/>
            <w:tcBorders>
              <w:top w:val="nil"/>
              <w:left w:val="single" w:sz="4" w:space="0" w:color="auto"/>
              <w:bottom w:val="nil"/>
              <w:right w:val="single" w:sz="4" w:space="0" w:color="auto"/>
            </w:tcBorders>
            <w:vAlign w:val="center"/>
          </w:tcPr>
          <w:p w14:paraId="3F72093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4D919CB"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7BF2FCD" w14:textId="77777777" w:rsidR="006F6378" w:rsidRPr="00C30686" w:rsidRDefault="006F6378" w:rsidP="0094020B">
            <w:pPr>
              <w:pStyle w:val="TAC"/>
              <w:rPr>
                <w:rFonts w:eastAsiaTheme="minorEastAsia"/>
                <w:lang w:val="en-US"/>
              </w:rPr>
            </w:pPr>
            <w:r w:rsidRPr="00C30686">
              <w:rPr>
                <w:rFonts w:eastAsiaTheme="minorEastAsia"/>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2C99A80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CA_n71(2A)_BCS0</w:t>
            </w:r>
          </w:p>
        </w:tc>
        <w:tc>
          <w:tcPr>
            <w:tcW w:w="2445" w:type="dxa"/>
            <w:tcBorders>
              <w:top w:val="nil"/>
              <w:left w:val="single" w:sz="4" w:space="0" w:color="auto"/>
              <w:bottom w:val="nil"/>
              <w:right w:val="single" w:sz="4" w:space="0" w:color="auto"/>
            </w:tcBorders>
            <w:vAlign w:val="center"/>
          </w:tcPr>
          <w:p w14:paraId="1DCF3B15" w14:textId="77777777" w:rsidR="006F6378" w:rsidRPr="00C30686" w:rsidRDefault="006F6378" w:rsidP="0094020B">
            <w:pPr>
              <w:pStyle w:val="TAC"/>
              <w:rPr>
                <w:rFonts w:eastAsiaTheme="minorEastAsia"/>
                <w:lang w:val="en-US" w:eastAsia="zh-CN"/>
              </w:rPr>
            </w:pPr>
          </w:p>
        </w:tc>
      </w:tr>
      <w:tr w:rsidR="006F6378" w:rsidRPr="00C30686" w14:paraId="34078C76" w14:textId="77777777" w:rsidTr="004F423A">
        <w:trPr>
          <w:trHeight w:val="29"/>
        </w:trPr>
        <w:tc>
          <w:tcPr>
            <w:tcW w:w="2742" w:type="dxa"/>
            <w:tcBorders>
              <w:top w:val="nil"/>
              <w:left w:val="single" w:sz="4" w:space="0" w:color="auto"/>
              <w:bottom w:val="nil"/>
              <w:right w:val="single" w:sz="4" w:space="0" w:color="auto"/>
            </w:tcBorders>
            <w:vAlign w:val="center"/>
          </w:tcPr>
          <w:p w14:paraId="35FF3D7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BE5BE4C"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7C228B3" w14:textId="77777777" w:rsidR="006F6378" w:rsidRPr="00C30686" w:rsidRDefault="006F6378" w:rsidP="0094020B">
            <w:pPr>
              <w:pStyle w:val="TAC"/>
              <w:rPr>
                <w:rFonts w:eastAsiaTheme="minorEastAsia"/>
                <w:lang w:val="en-US"/>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4EA0329E"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72C2BE33" w14:textId="77777777" w:rsidR="006F6378" w:rsidRPr="00C30686" w:rsidRDefault="006F6378" w:rsidP="0094020B">
            <w:pPr>
              <w:pStyle w:val="TAC"/>
              <w:rPr>
                <w:rFonts w:eastAsiaTheme="minorEastAsia"/>
                <w:lang w:val="en-US" w:eastAsia="zh-CN"/>
              </w:rPr>
            </w:pPr>
          </w:p>
        </w:tc>
      </w:tr>
      <w:tr w:rsidR="006F6378" w:rsidRPr="00C30686" w14:paraId="3E18A917" w14:textId="77777777" w:rsidTr="004F423A">
        <w:trPr>
          <w:trHeight w:val="29"/>
        </w:trPr>
        <w:tc>
          <w:tcPr>
            <w:tcW w:w="2742" w:type="dxa"/>
            <w:tcBorders>
              <w:top w:val="nil"/>
              <w:left w:val="single" w:sz="4" w:space="0" w:color="auto"/>
              <w:bottom w:val="nil"/>
              <w:right w:val="single" w:sz="4" w:space="0" w:color="auto"/>
            </w:tcBorders>
            <w:vAlign w:val="center"/>
          </w:tcPr>
          <w:p w14:paraId="20A44DE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A4E6CBD"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DAE813B" w14:textId="77777777" w:rsidR="006F6378" w:rsidRPr="00C30686" w:rsidRDefault="006F6378" w:rsidP="0094020B">
            <w:pPr>
              <w:pStyle w:val="TAC"/>
              <w:rPr>
                <w:rFonts w:eastAsiaTheme="minorEastAsia"/>
                <w:lang w:val="en-US"/>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7AA05D7E"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n25 channel bandwidths in Table 5.3.5-1</w:t>
            </w:r>
          </w:p>
        </w:tc>
        <w:tc>
          <w:tcPr>
            <w:tcW w:w="2445" w:type="dxa"/>
            <w:tcBorders>
              <w:top w:val="single" w:sz="4" w:space="0" w:color="auto"/>
              <w:left w:val="single" w:sz="4" w:space="0" w:color="auto"/>
              <w:bottom w:val="nil"/>
              <w:right w:val="single" w:sz="4" w:space="0" w:color="auto"/>
            </w:tcBorders>
            <w:vAlign w:val="center"/>
          </w:tcPr>
          <w:p w14:paraId="752F994A"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4 and 5</w:t>
            </w:r>
          </w:p>
        </w:tc>
      </w:tr>
      <w:tr w:rsidR="006F6378" w:rsidRPr="00C30686" w14:paraId="44A3F31F" w14:textId="77777777" w:rsidTr="004F423A">
        <w:trPr>
          <w:trHeight w:val="29"/>
        </w:trPr>
        <w:tc>
          <w:tcPr>
            <w:tcW w:w="2742" w:type="dxa"/>
            <w:tcBorders>
              <w:top w:val="nil"/>
              <w:left w:val="single" w:sz="4" w:space="0" w:color="auto"/>
              <w:bottom w:val="nil"/>
              <w:right w:val="single" w:sz="4" w:space="0" w:color="auto"/>
            </w:tcBorders>
            <w:vAlign w:val="center"/>
          </w:tcPr>
          <w:p w14:paraId="531B9EE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5AC3C64"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B95A9D0" w14:textId="77777777" w:rsidR="006F6378" w:rsidRPr="00C30686" w:rsidRDefault="006F6378" w:rsidP="0094020B">
            <w:pPr>
              <w:pStyle w:val="TAC"/>
              <w:rPr>
                <w:rFonts w:eastAsiaTheme="minorEastAsia"/>
                <w:lang w:val="en-US"/>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57A0501A"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CA_n71(2A) BCS 4 and 5</w:t>
            </w:r>
          </w:p>
        </w:tc>
        <w:tc>
          <w:tcPr>
            <w:tcW w:w="2445" w:type="dxa"/>
            <w:tcBorders>
              <w:top w:val="nil"/>
              <w:left w:val="single" w:sz="4" w:space="0" w:color="auto"/>
              <w:bottom w:val="nil"/>
              <w:right w:val="single" w:sz="4" w:space="0" w:color="auto"/>
            </w:tcBorders>
            <w:vAlign w:val="center"/>
          </w:tcPr>
          <w:p w14:paraId="3C2DD07C" w14:textId="77777777" w:rsidR="006F6378" w:rsidRPr="00C30686" w:rsidRDefault="006F6378" w:rsidP="0094020B">
            <w:pPr>
              <w:pStyle w:val="TAC"/>
              <w:rPr>
                <w:rFonts w:eastAsiaTheme="minorEastAsia"/>
                <w:lang w:val="en-US" w:eastAsia="zh-CN"/>
              </w:rPr>
            </w:pPr>
          </w:p>
        </w:tc>
      </w:tr>
      <w:tr w:rsidR="006F6378" w:rsidRPr="00C30686" w14:paraId="732A43E7"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0B2D07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46F35345"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FCE5E32" w14:textId="77777777" w:rsidR="006F6378" w:rsidRPr="00C30686" w:rsidRDefault="006F6378" w:rsidP="0094020B">
            <w:pPr>
              <w:pStyle w:val="TAC"/>
              <w:rPr>
                <w:rFonts w:eastAsiaTheme="minorEastAsia"/>
                <w:lang w:val="en-US"/>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2B00A617"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n77 channel bandwidths in Table 5.3.5-1</w:t>
            </w:r>
          </w:p>
        </w:tc>
        <w:tc>
          <w:tcPr>
            <w:tcW w:w="2445" w:type="dxa"/>
            <w:tcBorders>
              <w:top w:val="nil"/>
              <w:left w:val="single" w:sz="4" w:space="0" w:color="auto"/>
              <w:bottom w:val="single" w:sz="4" w:space="0" w:color="auto"/>
              <w:right w:val="single" w:sz="4" w:space="0" w:color="auto"/>
            </w:tcBorders>
            <w:vAlign w:val="center"/>
          </w:tcPr>
          <w:p w14:paraId="52F098FF" w14:textId="77777777" w:rsidR="006F6378" w:rsidRPr="00C30686" w:rsidRDefault="006F6378" w:rsidP="0094020B">
            <w:pPr>
              <w:pStyle w:val="TAC"/>
              <w:rPr>
                <w:rFonts w:eastAsiaTheme="minorEastAsia"/>
                <w:lang w:val="en-US" w:eastAsia="zh-CN"/>
              </w:rPr>
            </w:pPr>
          </w:p>
        </w:tc>
      </w:tr>
      <w:tr w:rsidR="006F6378" w:rsidRPr="00C30686" w14:paraId="2E2547A4"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77BE9E2" w14:textId="77777777" w:rsidR="006F6378" w:rsidRPr="00C30686" w:rsidRDefault="006F6378" w:rsidP="0094020B">
            <w:pPr>
              <w:pStyle w:val="TAC"/>
              <w:rPr>
                <w:rFonts w:eastAsiaTheme="minorEastAsia"/>
                <w:lang w:val="en-US"/>
              </w:rPr>
            </w:pPr>
            <w:r w:rsidRPr="00C30686">
              <w:rPr>
                <w:rFonts w:eastAsiaTheme="minorEastAsia"/>
                <w:lang w:val="en-US"/>
              </w:rPr>
              <w:t>CA_n25A-n71(2A)-n77(2A)</w:t>
            </w:r>
          </w:p>
        </w:tc>
        <w:tc>
          <w:tcPr>
            <w:tcW w:w="2785" w:type="dxa"/>
            <w:tcBorders>
              <w:top w:val="single" w:sz="4" w:space="0" w:color="auto"/>
              <w:left w:val="single" w:sz="4" w:space="0" w:color="auto"/>
              <w:bottom w:val="nil"/>
              <w:right w:val="single" w:sz="4" w:space="0" w:color="auto"/>
            </w:tcBorders>
            <w:vAlign w:val="center"/>
          </w:tcPr>
          <w:p w14:paraId="27C84B69" w14:textId="77777777" w:rsidR="006F6378" w:rsidRPr="00C30686" w:rsidRDefault="006F6378" w:rsidP="0094020B">
            <w:pPr>
              <w:pStyle w:val="TAC"/>
              <w:rPr>
                <w:rFonts w:eastAsiaTheme="minorEastAsia"/>
                <w:lang w:val="en-US"/>
              </w:rPr>
            </w:pPr>
            <w:r w:rsidRPr="00C30686">
              <w:rPr>
                <w:rFonts w:eastAsiaTheme="minorEastAsia"/>
                <w:lang w:val="en-US"/>
              </w:rPr>
              <w:t>CA_n25A-n71A</w:t>
            </w:r>
          </w:p>
          <w:p w14:paraId="4A01B97C" w14:textId="77777777" w:rsidR="006F6378" w:rsidRPr="00C30686" w:rsidRDefault="006F6378" w:rsidP="0094020B">
            <w:pPr>
              <w:pStyle w:val="TAC"/>
              <w:rPr>
                <w:rFonts w:eastAsiaTheme="minorEastAsia"/>
                <w:lang w:val="en-US"/>
              </w:rPr>
            </w:pPr>
            <w:r w:rsidRPr="00C30686">
              <w:rPr>
                <w:rFonts w:eastAsiaTheme="minorEastAsia"/>
                <w:lang w:val="en-US"/>
              </w:rPr>
              <w:t>CA_n25A-n77A</w:t>
            </w:r>
          </w:p>
          <w:p w14:paraId="3F35A8AF" w14:textId="77777777" w:rsidR="006F6378" w:rsidRPr="00C30686" w:rsidRDefault="006F6378" w:rsidP="0094020B">
            <w:pPr>
              <w:pStyle w:val="TAC"/>
              <w:rPr>
                <w:rFonts w:eastAsiaTheme="minorEastAsia"/>
                <w:lang w:val="en-US"/>
              </w:rPr>
            </w:pPr>
            <w:r w:rsidRPr="00C30686">
              <w:rPr>
                <w:rFonts w:eastAsiaTheme="minorEastAsia"/>
                <w:lang w:val="en-US"/>
              </w:rPr>
              <w:t>CA_n71A-n77A</w:t>
            </w:r>
          </w:p>
        </w:tc>
        <w:tc>
          <w:tcPr>
            <w:tcW w:w="1259" w:type="dxa"/>
            <w:tcBorders>
              <w:top w:val="single" w:sz="4" w:space="0" w:color="auto"/>
              <w:left w:val="single" w:sz="4" w:space="0" w:color="auto"/>
              <w:bottom w:val="single" w:sz="4" w:space="0" w:color="auto"/>
              <w:right w:val="single" w:sz="4" w:space="0" w:color="auto"/>
            </w:tcBorders>
            <w:vAlign w:val="center"/>
          </w:tcPr>
          <w:p w14:paraId="089504DD" w14:textId="77777777" w:rsidR="006F6378" w:rsidRPr="00C30686" w:rsidRDefault="006F6378" w:rsidP="0094020B">
            <w:pPr>
              <w:pStyle w:val="TAC"/>
              <w:rPr>
                <w:rFonts w:eastAsiaTheme="minorEastAsia"/>
                <w:lang w:val="en-US"/>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57E84A1B"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n25 channel bandwidths in Table 5.3.5-1</w:t>
            </w:r>
          </w:p>
        </w:tc>
        <w:tc>
          <w:tcPr>
            <w:tcW w:w="2445" w:type="dxa"/>
            <w:tcBorders>
              <w:top w:val="single" w:sz="4" w:space="0" w:color="auto"/>
              <w:left w:val="single" w:sz="4" w:space="0" w:color="auto"/>
              <w:bottom w:val="nil"/>
              <w:right w:val="single" w:sz="4" w:space="0" w:color="auto"/>
            </w:tcBorders>
            <w:vAlign w:val="center"/>
          </w:tcPr>
          <w:p w14:paraId="056FD404" w14:textId="77777777" w:rsidR="006F6378" w:rsidRPr="00C30686" w:rsidRDefault="006F6378" w:rsidP="0094020B">
            <w:pPr>
              <w:pStyle w:val="TAC"/>
              <w:rPr>
                <w:rFonts w:eastAsiaTheme="minorEastAsia"/>
                <w:szCs w:val="18"/>
                <w:lang w:val="en-US" w:eastAsia="zh-CN"/>
              </w:rPr>
            </w:pPr>
            <w:r w:rsidRPr="00C30686">
              <w:rPr>
                <w:rFonts w:eastAsiaTheme="minorEastAsia" w:cs="Arial"/>
                <w:szCs w:val="18"/>
                <w:lang w:val="en-US" w:eastAsia="zh-CN"/>
              </w:rPr>
              <w:t>4 and 5</w:t>
            </w:r>
          </w:p>
        </w:tc>
      </w:tr>
      <w:tr w:rsidR="006F6378" w:rsidRPr="00C30686" w14:paraId="14D23C7D" w14:textId="77777777" w:rsidTr="004F423A">
        <w:trPr>
          <w:trHeight w:val="29"/>
        </w:trPr>
        <w:tc>
          <w:tcPr>
            <w:tcW w:w="2742" w:type="dxa"/>
            <w:tcBorders>
              <w:top w:val="nil"/>
              <w:left w:val="single" w:sz="4" w:space="0" w:color="auto"/>
              <w:bottom w:val="nil"/>
              <w:right w:val="single" w:sz="4" w:space="0" w:color="auto"/>
            </w:tcBorders>
            <w:vAlign w:val="center"/>
          </w:tcPr>
          <w:p w14:paraId="673A1C2B"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3B57834D"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754E71B" w14:textId="77777777" w:rsidR="006F6378" w:rsidRPr="00C30686" w:rsidRDefault="006F6378" w:rsidP="0094020B">
            <w:pPr>
              <w:pStyle w:val="TAC"/>
              <w:rPr>
                <w:rFonts w:eastAsiaTheme="minorEastAsia"/>
                <w:lang w:val="en-US"/>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7F32D13E"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CA_n71(2A) BCS 4 and 5</w:t>
            </w:r>
          </w:p>
        </w:tc>
        <w:tc>
          <w:tcPr>
            <w:tcW w:w="2445" w:type="dxa"/>
            <w:tcBorders>
              <w:top w:val="nil"/>
              <w:left w:val="single" w:sz="4" w:space="0" w:color="auto"/>
              <w:bottom w:val="nil"/>
              <w:right w:val="single" w:sz="4" w:space="0" w:color="auto"/>
            </w:tcBorders>
            <w:vAlign w:val="center"/>
          </w:tcPr>
          <w:p w14:paraId="5B9240F1" w14:textId="77777777" w:rsidR="006F6378" w:rsidRPr="00C30686" w:rsidRDefault="006F6378" w:rsidP="0094020B">
            <w:pPr>
              <w:pStyle w:val="TAC"/>
              <w:rPr>
                <w:rFonts w:eastAsiaTheme="minorEastAsia"/>
                <w:szCs w:val="18"/>
                <w:lang w:val="en-US" w:eastAsia="zh-CN"/>
              </w:rPr>
            </w:pPr>
          </w:p>
        </w:tc>
      </w:tr>
      <w:tr w:rsidR="006F6378" w:rsidRPr="00C30686" w14:paraId="29D2BBAA"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0674034"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7416FEF4"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13FBE58" w14:textId="77777777" w:rsidR="006F6378" w:rsidRPr="00C30686" w:rsidRDefault="006F6378" w:rsidP="0094020B">
            <w:pPr>
              <w:pStyle w:val="TAC"/>
              <w:rPr>
                <w:rFonts w:eastAsiaTheme="minorEastAsia"/>
                <w:lang w:val="en-US"/>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7575F86D"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CA_n77(2A) BCS 4 and 5</w:t>
            </w:r>
          </w:p>
        </w:tc>
        <w:tc>
          <w:tcPr>
            <w:tcW w:w="2445" w:type="dxa"/>
            <w:tcBorders>
              <w:top w:val="nil"/>
              <w:left w:val="single" w:sz="4" w:space="0" w:color="auto"/>
              <w:bottom w:val="single" w:sz="4" w:space="0" w:color="auto"/>
              <w:right w:val="single" w:sz="4" w:space="0" w:color="auto"/>
            </w:tcBorders>
            <w:vAlign w:val="center"/>
          </w:tcPr>
          <w:p w14:paraId="49C87238" w14:textId="77777777" w:rsidR="006F6378" w:rsidRPr="00C30686" w:rsidRDefault="006F6378" w:rsidP="0094020B">
            <w:pPr>
              <w:pStyle w:val="TAC"/>
              <w:rPr>
                <w:rFonts w:eastAsiaTheme="minorEastAsia"/>
                <w:szCs w:val="18"/>
                <w:lang w:val="en-US" w:eastAsia="zh-CN"/>
              </w:rPr>
            </w:pPr>
          </w:p>
        </w:tc>
      </w:tr>
      <w:tr w:rsidR="006F6378" w:rsidRPr="00C30686" w14:paraId="6D57073B"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4764320" w14:textId="77777777" w:rsidR="006F6378" w:rsidRPr="00C30686" w:rsidRDefault="006F6378" w:rsidP="0094020B">
            <w:pPr>
              <w:pStyle w:val="TAC"/>
              <w:rPr>
                <w:rFonts w:eastAsiaTheme="minorEastAsia"/>
                <w:lang w:val="en-US" w:eastAsia="zh-CN"/>
              </w:rPr>
            </w:pPr>
            <w:r w:rsidRPr="00C30686">
              <w:rPr>
                <w:rFonts w:eastAsiaTheme="minorEastAsia"/>
                <w:lang w:val="en-US"/>
              </w:rPr>
              <w:t>CA_n25(2A)-n71A-n77A</w:t>
            </w:r>
          </w:p>
        </w:tc>
        <w:tc>
          <w:tcPr>
            <w:tcW w:w="2785" w:type="dxa"/>
            <w:tcBorders>
              <w:top w:val="single" w:sz="4" w:space="0" w:color="auto"/>
              <w:left w:val="single" w:sz="4" w:space="0" w:color="auto"/>
              <w:bottom w:val="nil"/>
              <w:right w:val="single" w:sz="4" w:space="0" w:color="auto"/>
            </w:tcBorders>
            <w:vAlign w:val="center"/>
          </w:tcPr>
          <w:p w14:paraId="17F9D85A"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eastAsia="zh-CN"/>
              </w:rPr>
              <w:t>n77</w:t>
            </w:r>
            <w:r w:rsidRPr="00C30686">
              <w:rPr>
                <w:rFonts w:eastAsiaTheme="minorEastAsia"/>
                <w:vertAlign w:val="superscript"/>
                <w:lang w:val="en-US" w:eastAsia="zh-CN"/>
              </w:rPr>
              <w:t>7,9</w:t>
            </w:r>
          </w:p>
          <w:p w14:paraId="66EDB13C" w14:textId="77777777" w:rsidR="006F6378" w:rsidRPr="00C30686" w:rsidRDefault="006F6378" w:rsidP="0094020B">
            <w:pPr>
              <w:pStyle w:val="TAC"/>
              <w:rPr>
                <w:rFonts w:eastAsiaTheme="minorEastAsia"/>
                <w:lang w:val="en-US"/>
              </w:rPr>
            </w:pPr>
            <w:r w:rsidRPr="00C30686">
              <w:rPr>
                <w:rFonts w:eastAsiaTheme="minorEastAsia"/>
                <w:lang w:val="en-US"/>
              </w:rPr>
              <w:t>CA_n25A-n71A</w:t>
            </w:r>
          </w:p>
          <w:p w14:paraId="47B54202" w14:textId="77777777" w:rsidR="006F6378" w:rsidRPr="00C30686" w:rsidRDefault="006F6378" w:rsidP="0094020B">
            <w:pPr>
              <w:pStyle w:val="TAC"/>
              <w:rPr>
                <w:rFonts w:eastAsiaTheme="minorEastAsia"/>
                <w:lang w:val="en-US"/>
              </w:rPr>
            </w:pPr>
            <w:r w:rsidRPr="00C30686">
              <w:rPr>
                <w:rFonts w:eastAsiaTheme="minorEastAsia"/>
                <w:lang w:val="en-US"/>
              </w:rPr>
              <w:t>CA_n25A-n77A</w:t>
            </w:r>
            <w:r w:rsidRPr="00C30686">
              <w:rPr>
                <w:rFonts w:eastAsiaTheme="minorEastAsia"/>
                <w:vertAlign w:val="superscript"/>
                <w:lang w:val="en-US" w:eastAsia="zh-CN"/>
              </w:rPr>
              <w:t>7</w:t>
            </w:r>
          </w:p>
          <w:p w14:paraId="0FB22032" w14:textId="77777777" w:rsidR="006F6378" w:rsidRPr="00C30686" w:rsidRDefault="006F6378" w:rsidP="0094020B">
            <w:pPr>
              <w:pStyle w:val="TAC"/>
              <w:rPr>
                <w:rFonts w:eastAsiaTheme="minorEastAsia"/>
                <w:lang w:val="en-US"/>
              </w:rPr>
            </w:pPr>
            <w:r w:rsidRPr="00C30686">
              <w:rPr>
                <w:rFonts w:eastAsiaTheme="minorEastAsia"/>
                <w:lang w:val="en-US"/>
              </w:rPr>
              <w:t>CA_n71A-n77A</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3F89CCFF" w14:textId="77777777" w:rsidR="006F6378" w:rsidRPr="00C30686" w:rsidRDefault="006F6378" w:rsidP="0094020B">
            <w:pPr>
              <w:pStyle w:val="TAC"/>
              <w:rPr>
                <w:rFonts w:eastAsiaTheme="minorEastAsia"/>
                <w:lang w:val="en-US"/>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248A1A45"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CA_n25(2A)_BCS1</w:t>
            </w:r>
          </w:p>
        </w:tc>
        <w:tc>
          <w:tcPr>
            <w:tcW w:w="2445" w:type="dxa"/>
            <w:tcBorders>
              <w:top w:val="single" w:sz="4" w:space="0" w:color="auto"/>
              <w:left w:val="single" w:sz="4" w:space="0" w:color="auto"/>
              <w:bottom w:val="nil"/>
              <w:right w:val="single" w:sz="4" w:space="0" w:color="auto"/>
            </w:tcBorders>
            <w:vAlign w:val="center"/>
          </w:tcPr>
          <w:p w14:paraId="611E956B"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0</w:t>
            </w:r>
          </w:p>
        </w:tc>
      </w:tr>
      <w:tr w:rsidR="006F6378" w:rsidRPr="00C30686" w14:paraId="215463CD" w14:textId="77777777" w:rsidTr="004F423A">
        <w:trPr>
          <w:trHeight w:val="29"/>
        </w:trPr>
        <w:tc>
          <w:tcPr>
            <w:tcW w:w="2742" w:type="dxa"/>
            <w:tcBorders>
              <w:top w:val="nil"/>
              <w:left w:val="single" w:sz="4" w:space="0" w:color="auto"/>
              <w:bottom w:val="nil"/>
              <w:right w:val="single" w:sz="4" w:space="0" w:color="auto"/>
            </w:tcBorders>
            <w:vAlign w:val="center"/>
          </w:tcPr>
          <w:p w14:paraId="3EBD48B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E9B45B4"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5CE178F" w14:textId="77777777" w:rsidR="006F6378" w:rsidRPr="00C30686" w:rsidRDefault="006F6378" w:rsidP="0094020B">
            <w:pPr>
              <w:pStyle w:val="TAC"/>
              <w:rPr>
                <w:rFonts w:eastAsiaTheme="minorEastAsia"/>
                <w:lang w:val="en-US"/>
              </w:rPr>
            </w:pPr>
            <w:r w:rsidRPr="00C30686">
              <w:rPr>
                <w:rFonts w:eastAsiaTheme="minorEastAsia"/>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6E6A8484"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w:t>
            </w:r>
          </w:p>
        </w:tc>
        <w:tc>
          <w:tcPr>
            <w:tcW w:w="2445" w:type="dxa"/>
            <w:tcBorders>
              <w:top w:val="nil"/>
              <w:left w:val="single" w:sz="4" w:space="0" w:color="auto"/>
              <w:bottom w:val="nil"/>
              <w:right w:val="single" w:sz="4" w:space="0" w:color="auto"/>
            </w:tcBorders>
            <w:vAlign w:val="center"/>
          </w:tcPr>
          <w:p w14:paraId="076AA54E" w14:textId="77777777" w:rsidR="006F6378" w:rsidRPr="00C30686" w:rsidRDefault="006F6378" w:rsidP="0094020B">
            <w:pPr>
              <w:pStyle w:val="TAC"/>
              <w:rPr>
                <w:rFonts w:eastAsiaTheme="minorEastAsia"/>
                <w:lang w:val="en-US" w:eastAsia="zh-CN"/>
              </w:rPr>
            </w:pPr>
          </w:p>
        </w:tc>
      </w:tr>
      <w:tr w:rsidR="006F6378" w:rsidRPr="00C30686" w14:paraId="6A3E6F99" w14:textId="77777777" w:rsidTr="004F423A">
        <w:trPr>
          <w:trHeight w:val="29"/>
        </w:trPr>
        <w:tc>
          <w:tcPr>
            <w:tcW w:w="2742" w:type="dxa"/>
            <w:tcBorders>
              <w:top w:val="nil"/>
              <w:left w:val="single" w:sz="4" w:space="0" w:color="auto"/>
              <w:bottom w:val="nil"/>
              <w:right w:val="single" w:sz="4" w:space="0" w:color="auto"/>
            </w:tcBorders>
            <w:vAlign w:val="center"/>
          </w:tcPr>
          <w:p w14:paraId="3D85675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1DB6E52"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A240C38" w14:textId="77777777" w:rsidR="006F6378" w:rsidRPr="00C30686" w:rsidRDefault="006F6378" w:rsidP="0094020B">
            <w:pPr>
              <w:pStyle w:val="TAC"/>
              <w:rPr>
                <w:rFonts w:eastAsiaTheme="minorEastAsia"/>
                <w:lang w:val="en-US"/>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73F57E4E"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2BFB7EDB" w14:textId="77777777" w:rsidR="006F6378" w:rsidRPr="00C30686" w:rsidRDefault="006F6378" w:rsidP="0094020B">
            <w:pPr>
              <w:pStyle w:val="TAC"/>
              <w:rPr>
                <w:rFonts w:eastAsiaTheme="minorEastAsia"/>
                <w:lang w:val="en-US" w:eastAsia="zh-CN"/>
              </w:rPr>
            </w:pPr>
          </w:p>
        </w:tc>
      </w:tr>
      <w:tr w:rsidR="006F6378" w:rsidRPr="00C30686" w14:paraId="736747B3" w14:textId="77777777" w:rsidTr="004F423A">
        <w:trPr>
          <w:trHeight w:val="29"/>
        </w:trPr>
        <w:tc>
          <w:tcPr>
            <w:tcW w:w="2742" w:type="dxa"/>
            <w:tcBorders>
              <w:top w:val="nil"/>
              <w:left w:val="single" w:sz="4" w:space="0" w:color="auto"/>
              <w:bottom w:val="nil"/>
              <w:right w:val="single" w:sz="4" w:space="0" w:color="auto"/>
            </w:tcBorders>
            <w:vAlign w:val="center"/>
          </w:tcPr>
          <w:p w14:paraId="784C2AD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D13F696"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1E79DCE" w14:textId="77777777" w:rsidR="006F6378" w:rsidRPr="00C30686" w:rsidRDefault="006F6378" w:rsidP="0094020B">
            <w:pPr>
              <w:pStyle w:val="TAC"/>
              <w:rPr>
                <w:rFonts w:eastAsiaTheme="minorEastAsia"/>
                <w:lang w:val="en-US"/>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4D9D9BFC"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CA_n25(2A) BCS 4 and 5</w:t>
            </w:r>
          </w:p>
        </w:tc>
        <w:tc>
          <w:tcPr>
            <w:tcW w:w="2445" w:type="dxa"/>
            <w:tcBorders>
              <w:top w:val="single" w:sz="4" w:space="0" w:color="auto"/>
              <w:left w:val="single" w:sz="4" w:space="0" w:color="auto"/>
              <w:bottom w:val="nil"/>
              <w:right w:val="single" w:sz="4" w:space="0" w:color="auto"/>
            </w:tcBorders>
            <w:vAlign w:val="center"/>
          </w:tcPr>
          <w:p w14:paraId="3275FC92"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4 and 5</w:t>
            </w:r>
          </w:p>
        </w:tc>
      </w:tr>
      <w:tr w:rsidR="006F6378" w:rsidRPr="00C30686" w14:paraId="49E9DD4A" w14:textId="77777777" w:rsidTr="004F423A">
        <w:trPr>
          <w:trHeight w:val="29"/>
        </w:trPr>
        <w:tc>
          <w:tcPr>
            <w:tcW w:w="2742" w:type="dxa"/>
            <w:tcBorders>
              <w:top w:val="nil"/>
              <w:left w:val="single" w:sz="4" w:space="0" w:color="auto"/>
              <w:bottom w:val="nil"/>
              <w:right w:val="single" w:sz="4" w:space="0" w:color="auto"/>
            </w:tcBorders>
            <w:vAlign w:val="center"/>
          </w:tcPr>
          <w:p w14:paraId="5C3695F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524DD68"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24EB818" w14:textId="77777777" w:rsidR="006F6378" w:rsidRPr="00C30686" w:rsidRDefault="006F6378" w:rsidP="0094020B">
            <w:pPr>
              <w:pStyle w:val="TAC"/>
              <w:rPr>
                <w:rFonts w:eastAsiaTheme="minorEastAsia"/>
                <w:lang w:val="en-US"/>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00F95E58"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n71 channel bandwidths in Table 5.3.5-1 </w:t>
            </w:r>
          </w:p>
        </w:tc>
        <w:tc>
          <w:tcPr>
            <w:tcW w:w="2445" w:type="dxa"/>
            <w:tcBorders>
              <w:top w:val="nil"/>
              <w:left w:val="single" w:sz="4" w:space="0" w:color="auto"/>
              <w:bottom w:val="nil"/>
              <w:right w:val="single" w:sz="4" w:space="0" w:color="auto"/>
            </w:tcBorders>
            <w:vAlign w:val="center"/>
          </w:tcPr>
          <w:p w14:paraId="79A4FF7A" w14:textId="77777777" w:rsidR="006F6378" w:rsidRPr="00C30686" w:rsidRDefault="006F6378" w:rsidP="0094020B">
            <w:pPr>
              <w:pStyle w:val="TAC"/>
              <w:rPr>
                <w:rFonts w:eastAsiaTheme="minorEastAsia"/>
                <w:lang w:val="en-US" w:eastAsia="zh-CN"/>
              </w:rPr>
            </w:pPr>
          </w:p>
        </w:tc>
      </w:tr>
      <w:tr w:rsidR="006F6378" w:rsidRPr="00C30686" w14:paraId="1429CD90"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BDB298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11D55BD1"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1301BBF" w14:textId="77777777" w:rsidR="006F6378" w:rsidRPr="00C30686" w:rsidRDefault="006F6378" w:rsidP="0094020B">
            <w:pPr>
              <w:pStyle w:val="TAC"/>
              <w:rPr>
                <w:rFonts w:eastAsiaTheme="minorEastAsia"/>
                <w:lang w:val="en-US"/>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6DA5386A"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n77 channel bandwidths in Table 5.3.5-1 </w:t>
            </w:r>
          </w:p>
        </w:tc>
        <w:tc>
          <w:tcPr>
            <w:tcW w:w="2445" w:type="dxa"/>
            <w:tcBorders>
              <w:top w:val="nil"/>
              <w:left w:val="single" w:sz="4" w:space="0" w:color="auto"/>
              <w:bottom w:val="single" w:sz="4" w:space="0" w:color="auto"/>
              <w:right w:val="single" w:sz="4" w:space="0" w:color="auto"/>
            </w:tcBorders>
            <w:vAlign w:val="center"/>
          </w:tcPr>
          <w:p w14:paraId="76722607" w14:textId="77777777" w:rsidR="006F6378" w:rsidRPr="00C30686" w:rsidRDefault="006F6378" w:rsidP="0094020B">
            <w:pPr>
              <w:pStyle w:val="TAC"/>
              <w:rPr>
                <w:rFonts w:eastAsiaTheme="minorEastAsia"/>
                <w:lang w:val="en-US" w:eastAsia="zh-CN"/>
              </w:rPr>
            </w:pPr>
          </w:p>
        </w:tc>
      </w:tr>
      <w:tr w:rsidR="006F6378" w:rsidRPr="00C30686" w14:paraId="27406B3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2BFB9E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CA_n25(2A)-n71B-n77A</w:t>
            </w:r>
          </w:p>
        </w:tc>
        <w:tc>
          <w:tcPr>
            <w:tcW w:w="2785" w:type="dxa"/>
            <w:tcBorders>
              <w:top w:val="single" w:sz="4" w:space="0" w:color="auto"/>
              <w:left w:val="single" w:sz="4" w:space="0" w:color="auto"/>
              <w:bottom w:val="nil"/>
              <w:right w:val="single" w:sz="4" w:space="0" w:color="auto"/>
            </w:tcBorders>
            <w:vAlign w:val="center"/>
          </w:tcPr>
          <w:p w14:paraId="304B62F4" w14:textId="77777777" w:rsidR="006F6378" w:rsidRPr="00C30686" w:rsidRDefault="006F6378" w:rsidP="0094020B">
            <w:pPr>
              <w:pStyle w:val="TAC"/>
              <w:rPr>
                <w:rFonts w:eastAsiaTheme="minorEastAsia"/>
                <w:lang w:val="en-US"/>
              </w:rPr>
            </w:pPr>
            <w:r w:rsidRPr="00C30686">
              <w:rPr>
                <w:rFonts w:eastAsiaTheme="minorEastAsia"/>
                <w:lang w:val="en-US"/>
              </w:rPr>
              <w:t>CA_n25A-n71A</w:t>
            </w:r>
          </w:p>
          <w:p w14:paraId="571FFF89" w14:textId="77777777" w:rsidR="006F6378" w:rsidRPr="00C30686" w:rsidRDefault="006F6378" w:rsidP="0094020B">
            <w:pPr>
              <w:pStyle w:val="TAC"/>
              <w:rPr>
                <w:rFonts w:eastAsiaTheme="minorEastAsia"/>
                <w:lang w:val="en-US"/>
              </w:rPr>
            </w:pPr>
            <w:r w:rsidRPr="00C30686">
              <w:rPr>
                <w:rFonts w:eastAsiaTheme="minorEastAsia"/>
                <w:lang w:val="en-US"/>
              </w:rPr>
              <w:t>CA_n25A-n77A</w:t>
            </w:r>
          </w:p>
          <w:p w14:paraId="019AFCE5" w14:textId="77777777" w:rsidR="006F6378" w:rsidRPr="00C30686" w:rsidRDefault="006F6378" w:rsidP="0094020B">
            <w:pPr>
              <w:pStyle w:val="TAC"/>
              <w:rPr>
                <w:rFonts w:eastAsiaTheme="minorEastAsia"/>
                <w:lang w:val="en-US"/>
              </w:rPr>
            </w:pPr>
            <w:r w:rsidRPr="00C30686">
              <w:rPr>
                <w:rFonts w:eastAsiaTheme="minorEastAsia"/>
                <w:lang w:val="en-US"/>
              </w:rPr>
              <w:t>CA_n71A-n77A</w:t>
            </w:r>
          </w:p>
        </w:tc>
        <w:tc>
          <w:tcPr>
            <w:tcW w:w="1259" w:type="dxa"/>
            <w:tcBorders>
              <w:top w:val="single" w:sz="4" w:space="0" w:color="auto"/>
              <w:left w:val="single" w:sz="4" w:space="0" w:color="auto"/>
              <w:bottom w:val="single" w:sz="4" w:space="0" w:color="auto"/>
              <w:right w:val="single" w:sz="4" w:space="0" w:color="auto"/>
            </w:tcBorders>
            <w:vAlign w:val="center"/>
          </w:tcPr>
          <w:p w14:paraId="31E493AA" w14:textId="77777777" w:rsidR="006F6378" w:rsidRPr="00C30686" w:rsidRDefault="006F6378" w:rsidP="0094020B">
            <w:pPr>
              <w:pStyle w:val="TAC"/>
              <w:rPr>
                <w:rFonts w:eastAsiaTheme="minorEastAsia"/>
                <w:lang w:val="en-US" w:eastAsia="zh-CN"/>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2901BC9F"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CA_n25(2A)_BCS 4 and 5</w:t>
            </w:r>
          </w:p>
        </w:tc>
        <w:tc>
          <w:tcPr>
            <w:tcW w:w="2445" w:type="dxa"/>
            <w:tcBorders>
              <w:top w:val="single" w:sz="4" w:space="0" w:color="auto"/>
              <w:left w:val="single" w:sz="4" w:space="0" w:color="auto"/>
              <w:bottom w:val="nil"/>
              <w:right w:val="single" w:sz="4" w:space="0" w:color="auto"/>
            </w:tcBorders>
            <w:vAlign w:val="center"/>
          </w:tcPr>
          <w:p w14:paraId="42ADF944"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4 and 5</w:t>
            </w:r>
          </w:p>
        </w:tc>
      </w:tr>
      <w:tr w:rsidR="006F6378" w:rsidRPr="00C30686" w14:paraId="468ED1A2" w14:textId="77777777" w:rsidTr="004F423A">
        <w:trPr>
          <w:trHeight w:val="29"/>
        </w:trPr>
        <w:tc>
          <w:tcPr>
            <w:tcW w:w="2742" w:type="dxa"/>
            <w:tcBorders>
              <w:top w:val="nil"/>
              <w:left w:val="single" w:sz="4" w:space="0" w:color="auto"/>
              <w:bottom w:val="nil"/>
              <w:right w:val="single" w:sz="4" w:space="0" w:color="auto"/>
            </w:tcBorders>
            <w:vAlign w:val="center"/>
          </w:tcPr>
          <w:p w14:paraId="6D5D5C3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1A892C3"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B130D65" w14:textId="77777777" w:rsidR="006F6378" w:rsidRPr="00C30686" w:rsidRDefault="006F6378" w:rsidP="0094020B">
            <w:pPr>
              <w:pStyle w:val="TAC"/>
              <w:rPr>
                <w:rFonts w:eastAsiaTheme="minorEastAsia"/>
                <w:lang w:val="en-US" w:eastAsia="zh-CN"/>
              </w:rPr>
            </w:pPr>
            <w:r w:rsidRPr="00C30686">
              <w:rPr>
                <w:rFonts w:eastAsiaTheme="minorEastAsia"/>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14F5AB45"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CA_n71B_BCS 4 and 5</w:t>
            </w:r>
          </w:p>
        </w:tc>
        <w:tc>
          <w:tcPr>
            <w:tcW w:w="2445" w:type="dxa"/>
            <w:tcBorders>
              <w:top w:val="nil"/>
              <w:left w:val="single" w:sz="4" w:space="0" w:color="auto"/>
              <w:bottom w:val="nil"/>
              <w:right w:val="single" w:sz="4" w:space="0" w:color="auto"/>
            </w:tcBorders>
            <w:vAlign w:val="center"/>
          </w:tcPr>
          <w:p w14:paraId="2FB825CC" w14:textId="77777777" w:rsidR="006F6378" w:rsidRPr="00C30686" w:rsidRDefault="006F6378" w:rsidP="0094020B">
            <w:pPr>
              <w:pStyle w:val="TAC"/>
              <w:rPr>
                <w:rFonts w:eastAsiaTheme="minorEastAsia"/>
                <w:lang w:val="en-US" w:eastAsia="zh-CN"/>
              </w:rPr>
            </w:pPr>
          </w:p>
        </w:tc>
      </w:tr>
      <w:tr w:rsidR="006F6378" w:rsidRPr="00C30686" w14:paraId="7EE6550E"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00D1B7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41E3F92D"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1DB15E0" w14:textId="77777777" w:rsidR="006F6378" w:rsidRPr="00C30686" w:rsidRDefault="006F6378" w:rsidP="0094020B">
            <w:pPr>
              <w:pStyle w:val="TAC"/>
              <w:rPr>
                <w:rFonts w:eastAsiaTheme="minorEastAsia"/>
                <w:lang w:val="en-US" w:eastAsia="zh-CN"/>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2CE32D1C"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n77 channel bandwidths in Table 5.3.5-1</w:t>
            </w:r>
          </w:p>
        </w:tc>
        <w:tc>
          <w:tcPr>
            <w:tcW w:w="2445" w:type="dxa"/>
            <w:tcBorders>
              <w:top w:val="nil"/>
              <w:left w:val="single" w:sz="4" w:space="0" w:color="auto"/>
              <w:bottom w:val="single" w:sz="4" w:space="0" w:color="auto"/>
              <w:right w:val="single" w:sz="4" w:space="0" w:color="auto"/>
            </w:tcBorders>
            <w:vAlign w:val="center"/>
          </w:tcPr>
          <w:p w14:paraId="224652E1" w14:textId="77777777" w:rsidR="006F6378" w:rsidRPr="00C30686" w:rsidRDefault="006F6378" w:rsidP="0094020B">
            <w:pPr>
              <w:pStyle w:val="TAC"/>
              <w:rPr>
                <w:rFonts w:eastAsiaTheme="minorEastAsia"/>
                <w:lang w:val="en-US" w:eastAsia="zh-CN"/>
              </w:rPr>
            </w:pPr>
          </w:p>
        </w:tc>
      </w:tr>
      <w:tr w:rsidR="006F6378" w:rsidRPr="00C30686" w14:paraId="1025E466"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559F9B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CA_n25(2A)-n71(2A)-n77A</w:t>
            </w:r>
          </w:p>
        </w:tc>
        <w:tc>
          <w:tcPr>
            <w:tcW w:w="2785" w:type="dxa"/>
            <w:tcBorders>
              <w:top w:val="single" w:sz="4" w:space="0" w:color="auto"/>
              <w:left w:val="single" w:sz="4" w:space="0" w:color="auto"/>
              <w:bottom w:val="nil"/>
              <w:right w:val="single" w:sz="4" w:space="0" w:color="auto"/>
            </w:tcBorders>
            <w:vAlign w:val="center"/>
          </w:tcPr>
          <w:p w14:paraId="47CCBBAA" w14:textId="77777777" w:rsidR="006F6378" w:rsidRPr="00C30686" w:rsidRDefault="006F6378" w:rsidP="0094020B">
            <w:pPr>
              <w:pStyle w:val="TAC"/>
              <w:rPr>
                <w:rFonts w:eastAsiaTheme="minorEastAsia"/>
                <w:lang w:val="en-US"/>
              </w:rPr>
            </w:pPr>
            <w:r w:rsidRPr="00C30686">
              <w:rPr>
                <w:rFonts w:eastAsiaTheme="minorEastAsia"/>
                <w:lang w:val="en-US"/>
              </w:rPr>
              <w:t>CA_n25A-n71A</w:t>
            </w:r>
          </w:p>
          <w:p w14:paraId="144843B9" w14:textId="77777777" w:rsidR="006F6378" w:rsidRPr="00C30686" w:rsidRDefault="006F6378" w:rsidP="0094020B">
            <w:pPr>
              <w:pStyle w:val="TAC"/>
              <w:rPr>
                <w:rFonts w:eastAsiaTheme="minorEastAsia"/>
                <w:lang w:val="en-US"/>
              </w:rPr>
            </w:pPr>
            <w:r w:rsidRPr="00C30686">
              <w:rPr>
                <w:rFonts w:eastAsiaTheme="minorEastAsia"/>
                <w:lang w:val="en-US"/>
              </w:rPr>
              <w:t>CA_n25A-n77A</w:t>
            </w:r>
          </w:p>
          <w:p w14:paraId="335AD751" w14:textId="77777777" w:rsidR="006F6378" w:rsidRPr="00C30686" w:rsidRDefault="006F6378" w:rsidP="0094020B">
            <w:pPr>
              <w:pStyle w:val="TAC"/>
              <w:rPr>
                <w:rFonts w:eastAsiaTheme="minorEastAsia"/>
                <w:lang w:val="en-US"/>
              </w:rPr>
            </w:pPr>
            <w:r w:rsidRPr="00C30686">
              <w:rPr>
                <w:rFonts w:eastAsiaTheme="minorEastAsia"/>
                <w:lang w:val="en-US"/>
              </w:rPr>
              <w:t>CA_n71A-n77A</w:t>
            </w:r>
          </w:p>
        </w:tc>
        <w:tc>
          <w:tcPr>
            <w:tcW w:w="1259" w:type="dxa"/>
            <w:tcBorders>
              <w:top w:val="single" w:sz="4" w:space="0" w:color="auto"/>
              <w:left w:val="single" w:sz="4" w:space="0" w:color="auto"/>
              <w:bottom w:val="single" w:sz="4" w:space="0" w:color="auto"/>
              <w:right w:val="single" w:sz="4" w:space="0" w:color="auto"/>
            </w:tcBorders>
            <w:vAlign w:val="center"/>
          </w:tcPr>
          <w:p w14:paraId="3F03005D" w14:textId="77777777" w:rsidR="006F6378" w:rsidRPr="00C30686" w:rsidRDefault="006F6378" w:rsidP="0094020B">
            <w:pPr>
              <w:pStyle w:val="TAC"/>
              <w:rPr>
                <w:rFonts w:eastAsiaTheme="minorEastAsia"/>
                <w:lang w:val="en-US" w:eastAsia="zh-CN"/>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7131C3A1"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CA_n25(2A)_BCS 4 and 5</w:t>
            </w:r>
          </w:p>
        </w:tc>
        <w:tc>
          <w:tcPr>
            <w:tcW w:w="2445" w:type="dxa"/>
            <w:tcBorders>
              <w:top w:val="single" w:sz="4" w:space="0" w:color="auto"/>
              <w:left w:val="single" w:sz="4" w:space="0" w:color="auto"/>
              <w:bottom w:val="nil"/>
              <w:right w:val="single" w:sz="4" w:space="0" w:color="auto"/>
            </w:tcBorders>
            <w:vAlign w:val="center"/>
          </w:tcPr>
          <w:p w14:paraId="1D2ADB25"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4 and 5</w:t>
            </w:r>
          </w:p>
        </w:tc>
      </w:tr>
      <w:tr w:rsidR="006F6378" w:rsidRPr="00C30686" w14:paraId="723B4287" w14:textId="77777777" w:rsidTr="004F423A">
        <w:trPr>
          <w:trHeight w:val="29"/>
        </w:trPr>
        <w:tc>
          <w:tcPr>
            <w:tcW w:w="2742" w:type="dxa"/>
            <w:tcBorders>
              <w:top w:val="nil"/>
              <w:left w:val="single" w:sz="4" w:space="0" w:color="auto"/>
              <w:bottom w:val="nil"/>
              <w:right w:val="single" w:sz="4" w:space="0" w:color="auto"/>
            </w:tcBorders>
            <w:vAlign w:val="center"/>
          </w:tcPr>
          <w:p w14:paraId="18B7DB3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062D095"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9E8D605" w14:textId="77777777" w:rsidR="006F6378" w:rsidRPr="00C30686" w:rsidRDefault="006F6378" w:rsidP="0094020B">
            <w:pPr>
              <w:pStyle w:val="TAC"/>
              <w:rPr>
                <w:rFonts w:eastAsiaTheme="minorEastAsia"/>
                <w:lang w:val="en-US" w:eastAsia="zh-CN"/>
              </w:rPr>
            </w:pPr>
            <w:r w:rsidRPr="00C30686">
              <w:rPr>
                <w:rFonts w:eastAsiaTheme="minorEastAsia"/>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04675B42"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CA_n71(2A)_BCS 4 and 5</w:t>
            </w:r>
          </w:p>
        </w:tc>
        <w:tc>
          <w:tcPr>
            <w:tcW w:w="2445" w:type="dxa"/>
            <w:tcBorders>
              <w:top w:val="nil"/>
              <w:left w:val="single" w:sz="4" w:space="0" w:color="auto"/>
              <w:bottom w:val="nil"/>
              <w:right w:val="single" w:sz="4" w:space="0" w:color="auto"/>
            </w:tcBorders>
            <w:vAlign w:val="center"/>
          </w:tcPr>
          <w:p w14:paraId="0C249380" w14:textId="77777777" w:rsidR="006F6378" w:rsidRPr="00C30686" w:rsidRDefault="006F6378" w:rsidP="0094020B">
            <w:pPr>
              <w:pStyle w:val="TAC"/>
              <w:rPr>
                <w:rFonts w:eastAsiaTheme="minorEastAsia"/>
                <w:lang w:val="en-US" w:eastAsia="zh-CN"/>
              </w:rPr>
            </w:pPr>
          </w:p>
        </w:tc>
      </w:tr>
      <w:tr w:rsidR="006F6378" w:rsidRPr="00C30686" w14:paraId="47D1BB60"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6743B9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141FD892"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4C4070C" w14:textId="77777777" w:rsidR="006F6378" w:rsidRPr="00C30686" w:rsidRDefault="006F6378" w:rsidP="0094020B">
            <w:pPr>
              <w:pStyle w:val="TAC"/>
              <w:rPr>
                <w:rFonts w:eastAsiaTheme="minorEastAsia"/>
                <w:lang w:val="en-US" w:eastAsia="zh-CN"/>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0F4F1F12"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n77 channel bandwidths in Table 5.3.5-1</w:t>
            </w:r>
          </w:p>
        </w:tc>
        <w:tc>
          <w:tcPr>
            <w:tcW w:w="2445" w:type="dxa"/>
            <w:tcBorders>
              <w:top w:val="nil"/>
              <w:left w:val="single" w:sz="4" w:space="0" w:color="auto"/>
              <w:bottom w:val="single" w:sz="4" w:space="0" w:color="auto"/>
              <w:right w:val="single" w:sz="4" w:space="0" w:color="auto"/>
            </w:tcBorders>
            <w:vAlign w:val="center"/>
          </w:tcPr>
          <w:p w14:paraId="6967A27E" w14:textId="77777777" w:rsidR="006F6378" w:rsidRPr="00C30686" w:rsidRDefault="006F6378" w:rsidP="0094020B">
            <w:pPr>
              <w:pStyle w:val="TAC"/>
              <w:rPr>
                <w:rFonts w:eastAsiaTheme="minorEastAsia"/>
                <w:lang w:val="en-US" w:eastAsia="zh-CN"/>
              </w:rPr>
            </w:pPr>
          </w:p>
        </w:tc>
      </w:tr>
      <w:tr w:rsidR="006F6378" w:rsidRPr="00C30686" w14:paraId="6C8FBE44"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40E388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CA_n25(2A)-n71A-n77(2A)</w:t>
            </w:r>
          </w:p>
        </w:tc>
        <w:tc>
          <w:tcPr>
            <w:tcW w:w="2785" w:type="dxa"/>
            <w:tcBorders>
              <w:top w:val="single" w:sz="4" w:space="0" w:color="auto"/>
              <w:left w:val="single" w:sz="4" w:space="0" w:color="auto"/>
              <w:bottom w:val="nil"/>
              <w:right w:val="single" w:sz="4" w:space="0" w:color="auto"/>
            </w:tcBorders>
            <w:vAlign w:val="center"/>
          </w:tcPr>
          <w:p w14:paraId="409B670A" w14:textId="77777777" w:rsidR="006F6378" w:rsidRPr="00C30686" w:rsidRDefault="006F6378" w:rsidP="0094020B">
            <w:pPr>
              <w:pStyle w:val="TAC"/>
              <w:rPr>
                <w:rFonts w:eastAsiaTheme="minorEastAsia"/>
                <w:lang w:val="en-US"/>
              </w:rPr>
            </w:pPr>
            <w:r w:rsidRPr="00C30686">
              <w:rPr>
                <w:rFonts w:eastAsiaTheme="minorEastAsia"/>
                <w:lang w:val="en-US"/>
              </w:rPr>
              <w:t>CA_n25A-n71A</w:t>
            </w:r>
          </w:p>
          <w:p w14:paraId="24CCB5DD" w14:textId="77777777" w:rsidR="006F6378" w:rsidRPr="00C30686" w:rsidRDefault="006F6378" w:rsidP="0094020B">
            <w:pPr>
              <w:pStyle w:val="TAC"/>
              <w:rPr>
                <w:rFonts w:eastAsiaTheme="minorEastAsia"/>
                <w:lang w:val="en-US"/>
              </w:rPr>
            </w:pPr>
            <w:r w:rsidRPr="00C30686">
              <w:rPr>
                <w:rFonts w:eastAsiaTheme="minorEastAsia"/>
                <w:lang w:val="en-US"/>
              </w:rPr>
              <w:t>CA_n25A-n77A</w:t>
            </w:r>
          </w:p>
          <w:p w14:paraId="5C69A0D9" w14:textId="77777777" w:rsidR="006F6378" w:rsidRPr="00C30686" w:rsidRDefault="006F6378" w:rsidP="0094020B">
            <w:pPr>
              <w:pStyle w:val="TAC"/>
              <w:rPr>
                <w:rFonts w:eastAsiaTheme="minorEastAsia"/>
                <w:lang w:val="en-US"/>
              </w:rPr>
            </w:pPr>
            <w:r w:rsidRPr="00C30686">
              <w:rPr>
                <w:rFonts w:eastAsiaTheme="minorEastAsia"/>
                <w:lang w:val="en-US"/>
              </w:rPr>
              <w:t>CA_n71A-n77A</w:t>
            </w:r>
          </w:p>
        </w:tc>
        <w:tc>
          <w:tcPr>
            <w:tcW w:w="1259" w:type="dxa"/>
            <w:tcBorders>
              <w:top w:val="single" w:sz="4" w:space="0" w:color="auto"/>
              <w:left w:val="single" w:sz="4" w:space="0" w:color="auto"/>
              <w:bottom w:val="single" w:sz="4" w:space="0" w:color="auto"/>
              <w:right w:val="single" w:sz="4" w:space="0" w:color="auto"/>
            </w:tcBorders>
            <w:vAlign w:val="center"/>
          </w:tcPr>
          <w:p w14:paraId="5B4C7C32" w14:textId="77777777" w:rsidR="006F6378" w:rsidRPr="00C30686" w:rsidRDefault="006F6378" w:rsidP="0094020B">
            <w:pPr>
              <w:pStyle w:val="TAC"/>
              <w:rPr>
                <w:rFonts w:eastAsiaTheme="minorEastAsia"/>
                <w:lang w:val="en-US" w:eastAsia="zh-CN"/>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2045826D"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CA_n25(2A) BCS 4 and 5</w:t>
            </w:r>
          </w:p>
        </w:tc>
        <w:tc>
          <w:tcPr>
            <w:tcW w:w="2445" w:type="dxa"/>
            <w:tcBorders>
              <w:top w:val="single" w:sz="4" w:space="0" w:color="auto"/>
              <w:left w:val="single" w:sz="4" w:space="0" w:color="auto"/>
              <w:bottom w:val="nil"/>
              <w:right w:val="single" w:sz="4" w:space="0" w:color="auto"/>
            </w:tcBorders>
            <w:vAlign w:val="center"/>
          </w:tcPr>
          <w:p w14:paraId="25A9578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4 and 5</w:t>
            </w:r>
          </w:p>
        </w:tc>
      </w:tr>
      <w:tr w:rsidR="006F6378" w:rsidRPr="00C30686" w14:paraId="368B757E" w14:textId="77777777" w:rsidTr="004F423A">
        <w:trPr>
          <w:trHeight w:val="29"/>
        </w:trPr>
        <w:tc>
          <w:tcPr>
            <w:tcW w:w="2742" w:type="dxa"/>
            <w:tcBorders>
              <w:top w:val="nil"/>
              <w:left w:val="single" w:sz="4" w:space="0" w:color="auto"/>
              <w:bottom w:val="nil"/>
              <w:right w:val="single" w:sz="4" w:space="0" w:color="auto"/>
            </w:tcBorders>
            <w:vAlign w:val="center"/>
          </w:tcPr>
          <w:p w14:paraId="618329F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FECEA79"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EEC21B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03D52EFD"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n71 channel bandwidths in Table 5.3.5-1</w:t>
            </w:r>
          </w:p>
        </w:tc>
        <w:tc>
          <w:tcPr>
            <w:tcW w:w="2445" w:type="dxa"/>
            <w:tcBorders>
              <w:top w:val="nil"/>
              <w:left w:val="single" w:sz="4" w:space="0" w:color="auto"/>
              <w:bottom w:val="nil"/>
              <w:right w:val="single" w:sz="4" w:space="0" w:color="auto"/>
            </w:tcBorders>
            <w:vAlign w:val="center"/>
          </w:tcPr>
          <w:p w14:paraId="24784F6B" w14:textId="77777777" w:rsidR="006F6378" w:rsidRPr="00C30686" w:rsidRDefault="006F6378" w:rsidP="0094020B">
            <w:pPr>
              <w:pStyle w:val="TAC"/>
              <w:rPr>
                <w:rFonts w:eastAsiaTheme="minorEastAsia"/>
                <w:lang w:val="en-US" w:eastAsia="zh-CN"/>
              </w:rPr>
            </w:pPr>
          </w:p>
        </w:tc>
      </w:tr>
      <w:tr w:rsidR="006F6378" w:rsidRPr="00C30686" w14:paraId="7BCBC499"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F27306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D7899CA"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6B0A0F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511C019D"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CA_n77(2A) BCS 4 and 5</w:t>
            </w:r>
          </w:p>
        </w:tc>
        <w:tc>
          <w:tcPr>
            <w:tcW w:w="2445" w:type="dxa"/>
            <w:tcBorders>
              <w:top w:val="nil"/>
              <w:left w:val="single" w:sz="4" w:space="0" w:color="auto"/>
              <w:bottom w:val="single" w:sz="4" w:space="0" w:color="auto"/>
              <w:right w:val="single" w:sz="4" w:space="0" w:color="auto"/>
            </w:tcBorders>
            <w:vAlign w:val="center"/>
          </w:tcPr>
          <w:p w14:paraId="3A76D4BA" w14:textId="77777777" w:rsidR="006F6378" w:rsidRPr="00C30686" w:rsidRDefault="006F6378" w:rsidP="0094020B">
            <w:pPr>
              <w:pStyle w:val="TAC"/>
              <w:rPr>
                <w:rFonts w:eastAsiaTheme="minorEastAsia"/>
                <w:lang w:val="en-US" w:eastAsia="zh-CN"/>
              </w:rPr>
            </w:pPr>
          </w:p>
        </w:tc>
      </w:tr>
      <w:tr w:rsidR="006F6378" w:rsidRPr="00C30686" w14:paraId="5A7E285C" w14:textId="77777777" w:rsidTr="004F423A">
        <w:trPr>
          <w:trHeight w:val="29"/>
        </w:trPr>
        <w:tc>
          <w:tcPr>
            <w:tcW w:w="2742" w:type="dxa"/>
            <w:tcBorders>
              <w:top w:val="nil"/>
              <w:left w:val="single" w:sz="4" w:space="0" w:color="auto"/>
              <w:bottom w:val="nil"/>
              <w:right w:val="single" w:sz="4" w:space="0" w:color="auto"/>
            </w:tcBorders>
            <w:vAlign w:val="center"/>
          </w:tcPr>
          <w:p w14:paraId="53422A6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CA_n25A-n71A-n78A</w:t>
            </w:r>
          </w:p>
        </w:tc>
        <w:tc>
          <w:tcPr>
            <w:tcW w:w="2785" w:type="dxa"/>
            <w:tcBorders>
              <w:top w:val="nil"/>
              <w:left w:val="single" w:sz="4" w:space="0" w:color="auto"/>
              <w:bottom w:val="nil"/>
              <w:right w:val="single" w:sz="4" w:space="0" w:color="auto"/>
            </w:tcBorders>
            <w:vAlign w:val="center"/>
          </w:tcPr>
          <w:p w14:paraId="2C617EF8" w14:textId="77777777" w:rsidR="006F6378" w:rsidRPr="00C30686" w:rsidRDefault="006F6378" w:rsidP="0094020B">
            <w:pPr>
              <w:pStyle w:val="TAC"/>
              <w:rPr>
                <w:rFonts w:eastAsiaTheme="minorEastAsia"/>
                <w:lang w:val="en-US"/>
              </w:rPr>
            </w:pPr>
            <w:r w:rsidRPr="00C30686">
              <w:rPr>
                <w:rFonts w:eastAsiaTheme="minorEastAsia"/>
                <w:lang w:val="en-US"/>
              </w:rPr>
              <w:t>CA_n25A-n71A</w:t>
            </w:r>
          </w:p>
          <w:p w14:paraId="3350C9DC" w14:textId="77777777" w:rsidR="006F6378" w:rsidRPr="00C30686" w:rsidRDefault="006F6378" w:rsidP="0094020B">
            <w:pPr>
              <w:pStyle w:val="TAC"/>
              <w:rPr>
                <w:rFonts w:eastAsiaTheme="minorEastAsia"/>
                <w:lang w:val="en-US"/>
              </w:rPr>
            </w:pPr>
            <w:r w:rsidRPr="00C30686">
              <w:rPr>
                <w:rFonts w:eastAsiaTheme="minorEastAsia"/>
                <w:lang w:val="en-US"/>
              </w:rPr>
              <w:t>CA_n25A-n78A</w:t>
            </w:r>
          </w:p>
          <w:p w14:paraId="3D5CC7A0" w14:textId="77777777" w:rsidR="006F6378" w:rsidRPr="00C30686" w:rsidRDefault="006F6378" w:rsidP="0094020B">
            <w:pPr>
              <w:pStyle w:val="TAC"/>
              <w:rPr>
                <w:rFonts w:eastAsiaTheme="minorEastAsia"/>
                <w:lang w:val="en-US" w:eastAsia="zh-CN"/>
              </w:rPr>
            </w:pPr>
            <w:r w:rsidRPr="00C30686">
              <w:rPr>
                <w:rFonts w:eastAsiaTheme="minorEastAsia"/>
                <w:lang w:val="en-US"/>
              </w:rPr>
              <w:t>CA_n71A-n78A</w:t>
            </w:r>
          </w:p>
        </w:tc>
        <w:tc>
          <w:tcPr>
            <w:tcW w:w="1259" w:type="dxa"/>
            <w:tcBorders>
              <w:top w:val="single" w:sz="4" w:space="0" w:color="auto"/>
              <w:left w:val="single" w:sz="4" w:space="0" w:color="auto"/>
              <w:bottom w:val="single" w:sz="4" w:space="0" w:color="auto"/>
              <w:right w:val="single" w:sz="4" w:space="0" w:color="auto"/>
            </w:tcBorders>
            <w:vAlign w:val="center"/>
          </w:tcPr>
          <w:p w14:paraId="2B6322A3" w14:textId="77777777" w:rsidR="006F6378" w:rsidRPr="00C30686" w:rsidRDefault="006F6378" w:rsidP="0094020B">
            <w:pPr>
              <w:pStyle w:val="TAC"/>
              <w:rPr>
                <w:rFonts w:eastAsiaTheme="minorEastAsia"/>
                <w:lang w:val="en-US" w:eastAsia="zh-CN"/>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1534951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1D477C7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7E65F23A" w14:textId="77777777" w:rsidTr="004F423A">
        <w:trPr>
          <w:trHeight w:val="29"/>
        </w:trPr>
        <w:tc>
          <w:tcPr>
            <w:tcW w:w="2742" w:type="dxa"/>
            <w:tcBorders>
              <w:top w:val="nil"/>
              <w:left w:val="single" w:sz="4" w:space="0" w:color="auto"/>
              <w:bottom w:val="nil"/>
              <w:right w:val="single" w:sz="4" w:space="0" w:color="auto"/>
            </w:tcBorders>
            <w:vAlign w:val="center"/>
          </w:tcPr>
          <w:p w14:paraId="34DF306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151D21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AF585EF" w14:textId="77777777" w:rsidR="006F6378" w:rsidRPr="00C30686" w:rsidRDefault="006F6378" w:rsidP="0094020B">
            <w:pPr>
              <w:pStyle w:val="TAC"/>
              <w:rPr>
                <w:rFonts w:eastAsiaTheme="minorEastAsia"/>
                <w:lang w:val="en-US" w:eastAsia="zh-CN"/>
              </w:rPr>
            </w:pPr>
            <w:r w:rsidRPr="00C30686">
              <w:rPr>
                <w:rFonts w:eastAsiaTheme="minorEastAsia"/>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68200A0C"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w:t>
            </w:r>
          </w:p>
        </w:tc>
        <w:tc>
          <w:tcPr>
            <w:tcW w:w="2445" w:type="dxa"/>
            <w:tcBorders>
              <w:top w:val="nil"/>
              <w:left w:val="single" w:sz="4" w:space="0" w:color="auto"/>
              <w:bottom w:val="nil"/>
              <w:right w:val="single" w:sz="4" w:space="0" w:color="auto"/>
            </w:tcBorders>
            <w:vAlign w:val="center"/>
          </w:tcPr>
          <w:p w14:paraId="302E61AD" w14:textId="77777777" w:rsidR="006F6378" w:rsidRPr="00C30686" w:rsidRDefault="006F6378" w:rsidP="0094020B">
            <w:pPr>
              <w:pStyle w:val="TAC"/>
              <w:rPr>
                <w:rFonts w:eastAsiaTheme="minorEastAsia"/>
                <w:lang w:val="en-US" w:eastAsia="zh-CN"/>
              </w:rPr>
            </w:pPr>
          </w:p>
        </w:tc>
      </w:tr>
      <w:tr w:rsidR="006F6378" w:rsidRPr="00C30686" w14:paraId="11F657D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80A86B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6E0019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AAAAEAA" w14:textId="77777777" w:rsidR="006F6378" w:rsidRPr="00C30686" w:rsidRDefault="006F6378" w:rsidP="0094020B">
            <w:pPr>
              <w:pStyle w:val="TAC"/>
              <w:rPr>
                <w:rFonts w:eastAsiaTheme="minorEastAsia"/>
                <w:lang w:val="en-US" w:eastAsia="zh-CN"/>
              </w:rPr>
            </w:pPr>
            <w:r w:rsidRPr="00C30686">
              <w:rPr>
                <w:rFonts w:eastAsiaTheme="minorEastAsia"/>
                <w:lang w:val="en-US"/>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10FB864E"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1C5C09F2" w14:textId="77777777" w:rsidR="006F6378" w:rsidRPr="00C30686" w:rsidRDefault="006F6378" w:rsidP="0094020B">
            <w:pPr>
              <w:pStyle w:val="TAC"/>
              <w:rPr>
                <w:rFonts w:eastAsiaTheme="minorEastAsia"/>
                <w:lang w:val="en-US" w:eastAsia="zh-CN"/>
              </w:rPr>
            </w:pPr>
          </w:p>
        </w:tc>
      </w:tr>
      <w:tr w:rsidR="006F6378" w:rsidRPr="00C30686" w14:paraId="6C6FA951" w14:textId="77777777" w:rsidTr="004F423A">
        <w:trPr>
          <w:trHeight w:val="29"/>
        </w:trPr>
        <w:tc>
          <w:tcPr>
            <w:tcW w:w="2742" w:type="dxa"/>
            <w:tcBorders>
              <w:top w:val="nil"/>
              <w:left w:val="single" w:sz="4" w:space="0" w:color="auto"/>
              <w:bottom w:val="nil"/>
              <w:right w:val="single" w:sz="4" w:space="0" w:color="auto"/>
            </w:tcBorders>
            <w:vAlign w:val="center"/>
          </w:tcPr>
          <w:p w14:paraId="3293AAA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CA_n25A-n71A-n78(2A)</w:t>
            </w:r>
          </w:p>
        </w:tc>
        <w:tc>
          <w:tcPr>
            <w:tcW w:w="2785" w:type="dxa"/>
            <w:tcBorders>
              <w:top w:val="nil"/>
              <w:left w:val="single" w:sz="4" w:space="0" w:color="auto"/>
              <w:bottom w:val="nil"/>
              <w:right w:val="single" w:sz="4" w:space="0" w:color="auto"/>
            </w:tcBorders>
            <w:vAlign w:val="center"/>
          </w:tcPr>
          <w:p w14:paraId="66072F5F" w14:textId="77777777" w:rsidR="006F6378" w:rsidRPr="00C30686" w:rsidRDefault="006F6378" w:rsidP="0094020B">
            <w:pPr>
              <w:pStyle w:val="TAC"/>
              <w:rPr>
                <w:rFonts w:eastAsiaTheme="minorEastAsia"/>
                <w:lang w:val="en-US"/>
              </w:rPr>
            </w:pPr>
            <w:r w:rsidRPr="00C30686">
              <w:rPr>
                <w:rFonts w:eastAsiaTheme="minorEastAsia"/>
                <w:lang w:val="en-US"/>
              </w:rPr>
              <w:t>CA_n25A-n71A</w:t>
            </w:r>
          </w:p>
          <w:p w14:paraId="3CB133C4" w14:textId="77777777" w:rsidR="006F6378" w:rsidRPr="00C30686" w:rsidRDefault="006F6378" w:rsidP="0094020B">
            <w:pPr>
              <w:pStyle w:val="TAC"/>
              <w:rPr>
                <w:rFonts w:eastAsiaTheme="minorEastAsia"/>
                <w:lang w:val="en-US"/>
              </w:rPr>
            </w:pPr>
            <w:r w:rsidRPr="00C30686">
              <w:rPr>
                <w:rFonts w:eastAsiaTheme="minorEastAsia"/>
                <w:lang w:val="en-US"/>
              </w:rPr>
              <w:t>CA_n25A-n78A</w:t>
            </w:r>
          </w:p>
          <w:p w14:paraId="751BC163" w14:textId="77777777" w:rsidR="006F6378" w:rsidRPr="00C30686" w:rsidRDefault="006F6378" w:rsidP="0094020B">
            <w:pPr>
              <w:pStyle w:val="TAC"/>
              <w:rPr>
                <w:rFonts w:eastAsiaTheme="minorEastAsia"/>
                <w:lang w:val="en-US" w:eastAsia="zh-CN"/>
              </w:rPr>
            </w:pPr>
            <w:r w:rsidRPr="00C30686">
              <w:rPr>
                <w:rFonts w:eastAsiaTheme="minorEastAsia"/>
                <w:lang w:val="en-US"/>
              </w:rPr>
              <w:t>CA_n71A-n78A</w:t>
            </w:r>
          </w:p>
        </w:tc>
        <w:tc>
          <w:tcPr>
            <w:tcW w:w="1259" w:type="dxa"/>
            <w:tcBorders>
              <w:top w:val="single" w:sz="4" w:space="0" w:color="auto"/>
              <w:left w:val="single" w:sz="4" w:space="0" w:color="auto"/>
              <w:bottom w:val="single" w:sz="4" w:space="0" w:color="auto"/>
              <w:right w:val="single" w:sz="4" w:space="0" w:color="auto"/>
            </w:tcBorders>
            <w:vAlign w:val="center"/>
          </w:tcPr>
          <w:p w14:paraId="44D6F557" w14:textId="77777777" w:rsidR="006F6378" w:rsidRPr="00C30686" w:rsidRDefault="006F6378" w:rsidP="0094020B">
            <w:pPr>
              <w:pStyle w:val="TAC"/>
              <w:rPr>
                <w:rFonts w:eastAsiaTheme="minorEastAsia"/>
                <w:lang w:val="en-US" w:eastAsia="zh-CN"/>
              </w:rPr>
            </w:pPr>
            <w:r w:rsidRPr="00C30686">
              <w:rPr>
                <w:rFonts w:eastAsiaTheme="minorEastAsia"/>
                <w:lang w:val="en-US"/>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058EE68C"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562F377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6173C275" w14:textId="77777777" w:rsidTr="004F423A">
        <w:trPr>
          <w:trHeight w:val="29"/>
        </w:trPr>
        <w:tc>
          <w:tcPr>
            <w:tcW w:w="2742" w:type="dxa"/>
            <w:tcBorders>
              <w:top w:val="nil"/>
              <w:left w:val="single" w:sz="4" w:space="0" w:color="auto"/>
              <w:bottom w:val="nil"/>
              <w:right w:val="single" w:sz="4" w:space="0" w:color="auto"/>
            </w:tcBorders>
            <w:vAlign w:val="center"/>
          </w:tcPr>
          <w:p w14:paraId="12BF8782" w14:textId="77777777" w:rsidR="006F6378" w:rsidRPr="00C30686" w:rsidRDefault="006F6378" w:rsidP="0094020B">
            <w:pPr>
              <w:pStyle w:val="TAC"/>
              <w:rPr>
                <w:rFonts w:eastAsiaTheme="minorEastAsia"/>
                <w:szCs w:val="18"/>
                <w:lang w:val="en-US" w:eastAsia="zh-CN"/>
              </w:rPr>
            </w:pPr>
          </w:p>
        </w:tc>
        <w:tc>
          <w:tcPr>
            <w:tcW w:w="2785" w:type="dxa"/>
            <w:tcBorders>
              <w:top w:val="nil"/>
              <w:left w:val="single" w:sz="4" w:space="0" w:color="auto"/>
              <w:bottom w:val="nil"/>
              <w:right w:val="single" w:sz="4" w:space="0" w:color="auto"/>
            </w:tcBorders>
            <w:vAlign w:val="center"/>
          </w:tcPr>
          <w:p w14:paraId="58BE3C19"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5147BED" w14:textId="77777777" w:rsidR="006F6378" w:rsidRPr="00C30686" w:rsidRDefault="006F6378" w:rsidP="0094020B">
            <w:pPr>
              <w:pStyle w:val="TAC"/>
              <w:rPr>
                <w:rFonts w:eastAsiaTheme="minorEastAsia"/>
                <w:szCs w:val="18"/>
                <w:lang w:val="en-US" w:eastAsia="zh-CN"/>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4DE2FBB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w:t>
            </w:r>
          </w:p>
        </w:tc>
        <w:tc>
          <w:tcPr>
            <w:tcW w:w="2445" w:type="dxa"/>
            <w:tcBorders>
              <w:top w:val="nil"/>
              <w:left w:val="single" w:sz="4" w:space="0" w:color="auto"/>
              <w:bottom w:val="nil"/>
              <w:right w:val="single" w:sz="4" w:space="0" w:color="auto"/>
            </w:tcBorders>
            <w:vAlign w:val="center"/>
          </w:tcPr>
          <w:p w14:paraId="17DF029B" w14:textId="77777777" w:rsidR="006F6378" w:rsidRPr="00C30686" w:rsidRDefault="006F6378" w:rsidP="0094020B">
            <w:pPr>
              <w:pStyle w:val="TAC"/>
              <w:rPr>
                <w:rFonts w:eastAsiaTheme="minorEastAsia"/>
                <w:szCs w:val="18"/>
                <w:lang w:val="en-US" w:eastAsia="zh-CN"/>
              </w:rPr>
            </w:pPr>
          </w:p>
        </w:tc>
      </w:tr>
      <w:tr w:rsidR="006F6378" w:rsidRPr="00C30686" w14:paraId="28B9F1D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0F7EDA7" w14:textId="77777777" w:rsidR="006F6378" w:rsidRPr="00C30686" w:rsidRDefault="006F6378" w:rsidP="0094020B">
            <w:pPr>
              <w:pStyle w:val="TAC"/>
              <w:rPr>
                <w:rFonts w:eastAsiaTheme="minorEastAsia"/>
                <w:szCs w:val="18"/>
                <w:lang w:val="en-US" w:eastAsia="zh-CN"/>
              </w:rPr>
            </w:pPr>
          </w:p>
        </w:tc>
        <w:tc>
          <w:tcPr>
            <w:tcW w:w="2785" w:type="dxa"/>
            <w:tcBorders>
              <w:top w:val="nil"/>
              <w:left w:val="single" w:sz="4" w:space="0" w:color="auto"/>
              <w:bottom w:val="single" w:sz="4" w:space="0" w:color="auto"/>
              <w:right w:val="single" w:sz="4" w:space="0" w:color="auto"/>
            </w:tcBorders>
            <w:vAlign w:val="center"/>
          </w:tcPr>
          <w:p w14:paraId="3264EFC4"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54F12B5" w14:textId="77777777" w:rsidR="006F6378" w:rsidRPr="00C30686" w:rsidRDefault="006F6378" w:rsidP="0094020B">
            <w:pPr>
              <w:pStyle w:val="TAC"/>
              <w:rPr>
                <w:rFonts w:eastAsiaTheme="minorEastAsia"/>
                <w:szCs w:val="18"/>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258DA82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CA_n78(2A)_BCS2</w:t>
            </w:r>
          </w:p>
        </w:tc>
        <w:tc>
          <w:tcPr>
            <w:tcW w:w="2445" w:type="dxa"/>
            <w:tcBorders>
              <w:top w:val="nil"/>
              <w:left w:val="single" w:sz="4" w:space="0" w:color="auto"/>
              <w:bottom w:val="single" w:sz="4" w:space="0" w:color="auto"/>
              <w:right w:val="single" w:sz="4" w:space="0" w:color="auto"/>
            </w:tcBorders>
            <w:vAlign w:val="center"/>
          </w:tcPr>
          <w:p w14:paraId="4678F0C8" w14:textId="77777777" w:rsidR="006F6378" w:rsidRPr="00C30686" w:rsidRDefault="006F6378" w:rsidP="0094020B">
            <w:pPr>
              <w:pStyle w:val="TAC"/>
              <w:rPr>
                <w:rFonts w:eastAsiaTheme="minorEastAsia"/>
                <w:szCs w:val="18"/>
                <w:lang w:val="en-US" w:eastAsia="zh-CN"/>
              </w:rPr>
            </w:pPr>
          </w:p>
        </w:tc>
      </w:tr>
      <w:tr w:rsidR="006F6378" w:rsidRPr="00C30686" w14:paraId="00205887"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0807086" w14:textId="77777777" w:rsidR="006F6378" w:rsidRPr="00C30686" w:rsidRDefault="006F6378" w:rsidP="0094020B">
            <w:pPr>
              <w:pStyle w:val="TAC"/>
              <w:rPr>
                <w:rFonts w:eastAsiaTheme="minorEastAsia"/>
                <w:szCs w:val="18"/>
                <w:lang w:val="en-US" w:eastAsia="zh-CN"/>
              </w:rPr>
            </w:pPr>
            <w:r w:rsidRPr="00C30686">
              <w:rPr>
                <w:lang w:eastAsia="zh-CN"/>
              </w:rPr>
              <w:t>CA_n25A-n77A-n85A</w:t>
            </w:r>
          </w:p>
        </w:tc>
        <w:tc>
          <w:tcPr>
            <w:tcW w:w="2785" w:type="dxa"/>
            <w:tcBorders>
              <w:top w:val="single" w:sz="4" w:space="0" w:color="auto"/>
              <w:left w:val="single" w:sz="4" w:space="0" w:color="auto"/>
              <w:bottom w:val="nil"/>
              <w:right w:val="single" w:sz="4" w:space="0" w:color="auto"/>
            </w:tcBorders>
            <w:vAlign w:val="center"/>
          </w:tcPr>
          <w:p w14:paraId="5A6971DC" w14:textId="77777777" w:rsidR="006F6378" w:rsidRPr="00C30686" w:rsidRDefault="006F6378" w:rsidP="0094020B">
            <w:pPr>
              <w:pStyle w:val="TAC"/>
              <w:rPr>
                <w:rFonts w:eastAsiaTheme="minorEastAsia"/>
                <w:lang w:val="sv-SE"/>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n25</w:t>
            </w:r>
            <w:r w:rsidRPr="00C30686">
              <w:rPr>
                <w:rFonts w:eastAsiaTheme="minorEastAsia"/>
                <w:lang w:val="sv-SE"/>
              </w:rPr>
              <w:t>A-</w:t>
            </w:r>
            <w:r w:rsidRPr="00C30686">
              <w:rPr>
                <w:rFonts w:eastAsiaTheme="minorEastAsia" w:hint="eastAsia"/>
                <w:lang w:eastAsia="zh-CN"/>
              </w:rPr>
              <w:t>n77</w:t>
            </w:r>
            <w:r w:rsidRPr="00C30686">
              <w:rPr>
                <w:rFonts w:eastAsiaTheme="minorEastAsia"/>
                <w:lang w:val="sv-SE"/>
              </w:rPr>
              <w:t>A</w:t>
            </w:r>
          </w:p>
          <w:p w14:paraId="1A41F312" w14:textId="77777777" w:rsidR="006F6378" w:rsidRPr="00C30686" w:rsidRDefault="006F6378" w:rsidP="0094020B">
            <w:pPr>
              <w:pStyle w:val="TAC"/>
              <w:rPr>
                <w:rFonts w:eastAsiaTheme="minorEastAsia"/>
                <w:lang w:val="sv-SE"/>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n25</w:t>
            </w:r>
            <w:r w:rsidRPr="00C30686">
              <w:rPr>
                <w:rFonts w:eastAsiaTheme="minorEastAsia"/>
                <w:lang w:val="sv-SE"/>
              </w:rPr>
              <w:t>A-</w:t>
            </w:r>
            <w:r w:rsidRPr="00C30686">
              <w:rPr>
                <w:rFonts w:eastAsiaTheme="minorEastAsia" w:hint="eastAsia"/>
                <w:lang w:eastAsia="zh-CN"/>
              </w:rPr>
              <w:t>n85</w:t>
            </w:r>
            <w:r w:rsidRPr="00C30686">
              <w:rPr>
                <w:rFonts w:eastAsiaTheme="minorEastAsia"/>
                <w:lang w:val="sv-SE"/>
              </w:rPr>
              <w:t>A</w:t>
            </w:r>
          </w:p>
          <w:p w14:paraId="6F16B8ED" w14:textId="77777777" w:rsidR="006F6378" w:rsidRPr="00C30686" w:rsidRDefault="006F6378" w:rsidP="0094020B">
            <w:pPr>
              <w:pStyle w:val="TAC"/>
              <w:rPr>
                <w:rFonts w:eastAsiaTheme="minorEastAsia"/>
                <w:szCs w:val="18"/>
                <w:lang w:val="en-US" w:eastAsia="zh-CN"/>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n77</w:t>
            </w:r>
            <w:r w:rsidRPr="00C30686">
              <w:rPr>
                <w:rFonts w:eastAsiaTheme="minorEastAsia"/>
                <w:lang w:val="sv-SE"/>
              </w:rPr>
              <w:t>A-</w:t>
            </w:r>
            <w:r w:rsidRPr="00C30686">
              <w:rPr>
                <w:rFonts w:eastAsiaTheme="minorEastAsia" w:hint="eastAsia"/>
                <w:lang w:eastAsia="zh-CN"/>
              </w:rPr>
              <w:t>n85</w:t>
            </w:r>
            <w:r w:rsidRPr="00C30686">
              <w:rPr>
                <w:rFonts w:eastAsiaTheme="minorEastAsia"/>
                <w:lang w:val="sv-SE"/>
              </w:rPr>
              <w:t>A</w:t>
            </w:r>
          </w:p>
        </w:tc>
        <w:tc>
          <w:tcPr>
            <w:tcW w:w="1259" w:type="dxa"/>
            <w:tcBorders>
              <w:top w:val="single" w:sz="4" w:space="0" w:color="auto"/>
              <w:left w:val="single" w:sz="4" w:space="0" w:color="auto"/>
              <w:bottom w:val="single" w:sz="4" w:space="0" w:color="auto"/>
              <w:right w:val="single" w:sz="4" w:space="0" w:color="auto"/>
            </w:tcBorders>
            <w:vAlign w:val="center"/>
          </w:tcPr>
          <w:p w14:paraId="55C14F90"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n25</w:t>
            </w:r>
          </w:p>
        </w:tc>
        <w:tc>
          <w:tcPr>
            <w:tcW w:w="4356" w:type="dxa"/>
            <w:tcBorders>
              <w:top w:val="single" w:sz="4" w:space="0" w:color="auto"/>
              <w:left w:val="single" w:sz="4" w:space="0" w:color="auto"/>
              <w:bottom w:val="single" w:sz="4" w:space="0" w:color="auto"/>
              <w:right w:val="single" w:sz="4" w:space="0" w:color="auto"/>
            </w:tcBorders>
            <w:vAlign w:val="center"/>
          </w:tcPr>
          <w:p w14:paraId="74161DB4"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8"/>
              </w:rPr>
              <w:t xml:space="preserve">n25 channel bandwidths in Table 5.3.5-1 </w:t>
            </w:r>
          </w:p>
        </w:tc>
        <w:tc>
          <w:tcPr>
            <w:tcW w:w="2445" w:type="dxa"/>
            <w:tcBorders>
              <w:top w:val="single" w:sz="4" w:space="0" w:color="auto"/>
              <w:left w:val="single" w:sz="4" w:space="0" w:color="auto"/>
              <w:bottom w:val="nil"/>
              <w:right w:val="single" w:sz="4" w:space="0" w:color="auto"/>
            </w:tcBorders>
            <w:vAlign w:val="center"/>
          </w:tcPr>
          <w:p w14:paraId="0F7E6CCB" w14:textId="77777777" w:rsidR="006F6378" w:rsidRPr="00C30686" w:rsidRDefault="006F6378" w:rsidP="0094020B">
            <w:pPr>
              <w:pStyle w:val="TAC"/>
              <w:rPr>
                <w:rFonts w:eastAsiaTheme="minorEastAsia"/>
                <w:szCs w:val="18"/>
                <w:lang w:val="en-US" w:eastAsia="zh-CN"/>
              </w:rPr>
            </w:pPr>
            <w:r w:rsidRPr="00C30686">
              <w:rPr>
                <w:rFonts w:eastAsiaTheme="minorEastAsia"/>
                <w:lang w:eastAsia="zh-CN"/>
              </w:rPr>
              <w:t>4 and 5</w:t>
            </w:r>
          </w:p>
        </w:tc>
      </w:tr>
      <w:tr w:rsidR="006F6378" w:rsidRPr="00C30686" w14:paraId="659B3347" w14:textId="77777777" w:rsidTr="004F423A">
        <w:trPr>
          <w:trHeight w:val="29"/>
        </w:trPr>
        <w:tc>
          <w:tcPr>
            <w:tcW w:w="2742" w:type="dxa"/>
            <w:tcBorders>
              <w:top w:val="nil"/>
              <w:left w:val="single" w:sz="4" w:space="0" w:color="auto"/>
              <w:bottom w:val="nil"/>
              <w:right w:val="single" w:sz="4" w:space="0" w:color="auto"/>
            </w:tcBorders>
            <w:vAlign w:val="center"/>
          </w:tcPr>
          <w:p w14:paraId="73F0F008" w14:textId="77777777" w:rsidR="006F6378" w:rsidRPr="00C30686" w:rsidRDefault="006F6378" w:rsidP="0094020B">
            <w:pPr>
              <w:pStyle w:val="TAC"/>
              <w:rPr>
                <w:rFonts w:eastAsiaTheme="minorEastAsia"/>
                <w:szCs w:val="18"/>
                <w:lang w:val="en-US" w:eastAsia="zh-CN"/>
              </w:rPr>
            </w:pPr>
          </w:p>
        </w:tc>
        <w:tc>
          <w:tcPr>
            <w:tcW w:w="2785" w:type="dxa"/>
            <w:tcBorders>
              <w:top w:val="nil"/>
              <w:left w:val="single" w:sz="4" w:space="0" w:color="auto"/>
              <w:bottom w:val="nil"/>
              <w:right w:val="single" w:sz="4" w:space="0" w:color="auto"/>
            </w:tcBorders>
            <w:vAlign w:val="center"/>
          </w:tcPr>
          <w:p w14:paraId="7D355D90"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35352E1"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2E9F3511"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8"/>
              </w:rPr>
              <w:t xml:space="preserve">n77 channel bandwidths in Table 5.3.5-1 </w:t>
            </w:r>
          </w:p>
        </w:tc>
        <w:tc>
          <w:tcPr>
            <w:tcW w:w="2445" w:type="dxa"/>
            <w:tcBorders>
              <w:top w:val="nil"/>
              <w:left w:val="single" w:sz="4" w:space="0" w:color="auto"/>
              <w:bottom w:val="nil"/>
              <w:right w:val="single" w:sz="4" w:space="0" w:color="auto"/>
            </w:tcBorders>
            <w:vAlign w:val="center"/>
          </w:tcPr>
          <w:p w14:paraId="2CC390EA" w14:textId="77777777" w:rsidR="006F6378" w:rsidRPr="00C30686" w:rsidRDefault="006F6378" w:rsidP="0094020B">
            <w:pPr>
              <w:pStyle w:val="TAC"/>
              <w:rPr>
                <w:rFonts w:eastAsiaTheme="minorEastAsia"/>
                <w:szCs w:val="18"/>
                <w:lang w:val="en-US" w:eastAsia="zh-CN"/>
              </w:rPr>
            </w:pPr>
          </w:p>
        </w:tc>
      </w:tr>
      <w:tr w:rsidR="006F6378" w:rsidRPr="00C30686" w14:paraId="275F079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E0B1592" w14:textId="77777777" w:rsidR="006F6378" w:rsidRPr="00C30686" w:rsidRDefault="006F6378" w:rsidP="0094020B">
            <w:pPr>
              <w:pStyle w:val="TAC"/>
              <w:rPr>
                <w:rFonts w:eastAsiaTheme="minorEastAsia"/>
                <w:szCs w:val="18"/>
                <w:lang w:val="en-US" w:eastAsia="zh-CN"/>
              </w:rPr>
            </w:pPr>
          </w:p>
        </w:tc>
        <w:tc>
          <w:tcPr>
            <w:tcW w:w="2785" w:type="dxa"/>
            <w:tcBorders>
              <w:top w:val="nil"/>
              <w:left w:val="single" w:sz="4" w:space="0" w:color="auto"/>
              <w:bottom w:val="single" w:sz="4" w:space="0" w:color="auto"/>
              <w:right w:val="single" w:sz="4" w:space="0" w:color="auto"/>
            </w:tcBorders>
            <w:vAlign w:val="center"/>
          </w:tcPr>
          <w:p w14:paraId="5A472F4B" w14:textId="77777777" w:rsidR="006F6378" w:rsidRPr="00C30686" w:rsidRDefault="006F6378" w:rsidP="0094020B">
            <w:pPr>
              <w:pStyle w:val="TAC"/>
              <w:rPr>
                <w:rFonts w:eastAsiaTheme="minorEastAsia"/>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7EE455B"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n85</w:t>
            </w:r>
          </w:p>
        </w:tc>
        <w:tc>
          <w:tcPr>
            <w:tcW w:w="4356" w:type="dxa"/>
            <w:tcBorders>
              <w:top w:val="single" w:sz="4" w:space="0" w:color="auto"/>
              <w:left w:val="single" w:sz="4" w:space="0" w:color="auto"/>
              <w:bottom w:val="single" w:sz="4" w:space="0" w:color="auto"/>
              <w:right w:val="single" w:sz="4" w:space="0" w:color="auto"/>
            </w:tcBorders>
            <w:vAlign w:val="center"/>
          </w:tcPr>
          <w:p w14:paraId="0AE7B098"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8"/>
              </w:rPr>
              <w:t xml:space="preserve">n85 channel bandwidths in Table 5.3.5-1 </w:t>
            </w:r>
          </w:p>
        </w:tc>
        <w:tc>
          <w:tcPr>
            <w:tcW w:w="2445" w:type="dxa"/>
            <w:tcBorders>
              <w:top w:val="nil"/>
              <w:left w:val="single" w:sz="4" w:space="0" w:color="auto"/>
              <w:bottom w:val="single" w:sz="4" w:space="0" w:color="auto"/>
              <w:right w:val="single" w:sz="4" w:space="0" w:color="auto"/>
            </w:tcBorders>
            <w:vAlign w:val="center"/>
          </w:tcPr>
          <w:p w14:paraId="756E667F" w14:textId="77777777" w:rsidR="006F6378" w:rsidRPr="00C30686" w:rsidRDefault="006F6378" w:rsidP="0094020B">
            <w:pPr>
              <w:pStyle w:val="TAC"/>
              <w:rPr>
                <w:rFonts w:eastAsiaTheme="minorEastAsia"/>
                <w:szCs w:val="18"/>
                <w:lang w:val="en-US" w:eastAsia="zh-CN"/>
              </w:rPr>
            </w:pPr>
          </w:p>
        </w:tc>
      </w:tr>
      <w:tr w:rsidR="006F6378" w:rsidRPr="00C30686" w14:paraId="3D879A34"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3B292E9" w14:textId="77777777" w:rsidR="006F6378" w:rsidRPr="00C30686" w:rsidRDefault="006F6378" w:rsidP="0094020B">
            <w:pPr>
              <w:pStyle w:val="TAC"/>
              <w:rPr>
                <w:rFonts w:eastAsiaTheme="minorEastAsia"/>
                <w:lang w:val="en-US" w:eastAsia="zh-CN"/>
              </w:rPr>
            </w:pPr>
            <w:r w:rsidRPr="00C30686">
              <w:rPr>
                <w:rFonts w:eastAsiaTheme="minorEastAsia"/>
                <w:lang w:val="en-US"/>
              </w:rPr>
              <w:t>CA_n26A-n66A-n70A</w:t>
            </w:r>
          </w:p>
        </w:tc>
        <w:tc>
          <w:tcPr>
            <w:tcW w:w="2785" w:type="dxa"/>
            <w:tcBorders>
              <w:top w:val="single" w:sz="4" w:space="0" w:color="auto"/>
              <w:left w:val="single" w:sz="4" w:space="0" w:color="auto"/>
              <w:bottom w:val="nil"/>
              <w:right w:val="single" w:sz="4" w:space="0" w:color="auto"/>
            </w:tcBorders>
            <w:vAlign w:val="center"/>
          </w:tcPr>
          <w:p w14:paraId="74BA957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CA_n26A-n66A</w:t>
            </w:r>
          </w:p>
          <w:p w14:paraId="3504BF2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CA_n26A-n70A</w:t>
            </w:r>
          </w:p>
        </w:tc>
        <w:tc>
          <w:tcPr>
            <w:tcW w:w="1259" w:type="dxa"/>
            <w:tcBorders>
              <w:top w:val="single" w:sz="4" w:space="0" w:color="auto"/>
              <w:left w:val="single" w:sz="4" w:space="0" w:color="auto"/>
              <w:bottom w:val="single" w:sz="4" w:space="0" w:color="auto"/>
              <w:right w:val="single" w:sz="4" w:space="0" w:color="auto"/>
            </w:tcBorders>
            <w:vAlign w:val="center"/>
          </w:tcPr>
          <w:p w14:paraId="12257184"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rPr>
              <w:t>n26</w:t>
            </w:r>
          </w:p>
        </w:tc>
        <w:tc>
          <w:tcPr>
            <w:tcW w:w="4356" w:type="dxa"/>
            <w:tcBorders>
              <w:top w:val="single" w:sz="4" w:space="0" w:color="auto"/>
              <w:left w:val="single" w:sz="4" w:space="0" w:color="auto"/>
              <w:bottom w:val="single" w:sz="4" w:space="0" w:color="auto"/>
              <w:right w:val="single" w:sz="4" w:space="0" w:color="auto"/>
            </w:tcBorders>
            <w:vAlign w:val="center"/>
          </w:tcPr>
          <w:p w14:paraId="4180999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7D90F80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2F21771F" w14:textId="77777777" w:rsidTr="004F423A">
        <w:trPr>
          <w:trHeight w:val="29"/>
        </w:trPr>
        <w:tc>
          <w:tcPr>
            <w:tcW w:w="2742" w:type="dxa"/>
            <w:tcBorders>
              <w:top w:val="nil"/>
              <w:left w:val="single" w:sz="4" w:space="0" w:color="auto"/>
              <w:bottom w:val="nil"/>
              <w:right w:val="single" w:sz="4" w:space="0" w:color="auto"/>
            </w:tcBorders>
            <w:vAlign w:val="center"/>
          </w:tcPr>
          <w:p w14:paraId="1633945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3CE59B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E55B833"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29883EC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6ADCAE8E" w14:textId="77777777" w:rsidR="006F6378" w:rsidRPr="00C30686" w:rsidRDefault="006F6378" w:rsidP="0094020B">
            <w:pPr>
              <w:pStyle w:val="TAC"/>
              <w:rPr>
                <w:rFonts w:eastAsiaTheme="minorEastAsia"/>
                <w:lang w:val="en-US" w:eastAsia="zh-CN"/>
              </w:rPr>
            </w:pPr>
          </w:p>
        </w:tc>
      </w:tr>
      <w:tr w:rsidR="006F6378" w:rsidRPr="00C30686" w14:paraId="14D4290B"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1E3ABB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063F61F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89D7248"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rPr>
              <w:t>n70</w:t>
            </w:r>
          </w:p>
        </w:tc>
        <w:tc>
          <w:tcPr>
            <w:tcW w:w="4356" w:type="dxa"/>
            <w:tcBorders>
              <w:top w:val="single" w:sz="4" w:space="0" w:color="auto"/>
              <w:left w:val="single" w:sz="4" w:space="0" w:color="auto"/>
              <w:bottom w:val="single" w:sz="4" w:space="0" w:color="auto"/>
              <w:right w:val="single" w:sz="4" w:space="0" w:color="auto"/>
            </w:tcBorders>
            <w:vAlign w:val="center"/>
          </w:tcPr>
          <w:p w14:paraId="5B36072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w:t>
            </w:r>
            <w:r w:rsidRPr="00C30686">
              <w:rPr>
                <w:rFonts w:eastAsiaTheme="minorEastAsia"/>
                <w:vertAlign w:val="superscript"/>
                <w:lang w:val="en-US" w:eastAsia="zh-CN" w:bidi="ar"/>
              </w:rPr>
              <w:t>1</w:t>
            </w:r>
            <w:r w:rsidRPr="00C30686">
              <w:rPr>
                <w:rFonts w:eastAsiaTheme="minorEastAsia"/>
                <w:lang w:val="en-US" w:eastAsia="zh-CN" w:bidi="ar"/>
              </w:rPr>
              <w:t>, 25</w:t>
            </w:r>
            <w:r w:rsidRPr="00C30686">
              <w:rPr>
                <w:rFonts w:eastAsiaTheme="minorEastAsia"/>
                <w:vertAlign w:val="superscript"/>
                <w:lang w:val="en-US" w:eastAsia="zh-CN" w:bidi="ar"/>
              </w:rPr>
              <w:t>1</w:t>
            </w:r>
          </w:p>
        </w:tc>
        <w:tc>
          <w:tcPr>
            <w:tcW w:w="2445" w:type="dxa"/>
            <w:tcBorders>
              <w:top w:val="nil"/>
              <w:left w:val="single" w:sz="4" w:space="0" w:color="auto"/>
              <w:bottom w:val="single" w:sz="4" w:space="0" w:color="auto"/>
              <w:right w:val="single" w:sz="4" w:space="0" w:color="auto"/>
            </w:tcBorders>
            <w:vAlign w:val="center"/>
          </w:tcPr>
          <w:p w14:paraId="42BE2D14" w14:textId="77777777" w:rsidR="006F6378" w:rsidRPr="00C30686" w:rsidRDefault="006F6378" w:rsidP="0094020B">
            <w:pPr>
              <w:pStyle w:val="TAC"/>
              <w:rPr>
                <w:rFonts w:eastAsiaTheme="minorEastAsia"/>
                <w:lang w:val="en-US" w:eastAsia="zh-CN"/>
              </w:rPr>
            </w:pPr>
          </w:p>
        </w:tc>
      </w:tr>
      <w:tr w:rsidR="006F6378" w:rsidRPr="00C30686" w14:paraId="70E5E2EC"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A373721" w14:textId="77777777" w:rsidR="006F6378" w:rsidRPr="00C30686" w:rsidRDefault="006F6378" w:rsidP="0094020B">
            <w:pPr>
              <w:pStyle w:val="TAC"/>
              <w:rPr>
                <w:rFonts w:eastAsiaTheme="minorEastAsia"/>
                <w:lang w:val="en-US" w:eastAsia="zh-CN"/>
              </w:rPr>
            </w:pPr>
            <w:r w:rsidRPr="00C30686">
              <w:rPr>
                <w:rFonts w:eastAsiaTheme="minorEastAsia"/>
                <w:lang w:val="en-US"/>
              </w:rPr>
              <w:t>CA_n26A-n66(2A)-n70A</w:t>
            </w:r>
          </w:p>
        </w:tc>
        <w:tc>
          <w:tcPr>
            <w:tcW w:w="2785" w:type="dxa"/>
            <w:tcBorders>
              <w:top w:val="single" w:sz="4" w:space="0" w:color="auto"/>
              <w:left w:val="single" w:sz="4" w:space="0" w:color="auto"/>
              <w:bottom w:val="nil"/>
              <w:right w:val="single" w:sz="4" w:space="0" w:color="auto"/>
            </w:tcBorders>
            <w:vAlign w:val="center"/>
          </w:tcPr>
          <w:p w14:paraId="234AC64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CA_n26A-n66A</w:t>
            </w:r>
          </w:p>
          <w:p w14:paraId="06A6659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CA_n26A-n70A</w:t>
            </w:r>
          </w:p>
        </w:tc>
        <w:tc>
          <w:tcPr>
            <w:tcW w:w="1259" w:type="dxa"/>
            <w:tcBorders>
              <w:top w:val="single" w:sz="4" w:space="0" w:color="auto"/>
              <w:left w:val="single" w:sz="4" w:space="0" w:color="auto"/>
              <w:bottom w:val="single" w:sz="4" w:space="0" w:color="auto"/>
              <w:right w:val="single" w:sz="4" w:space="0" w:color="auto"/>
            </w:tcBorders>
            <w:vAlign w:val="center"/>
          </w:tcPr>
          <w:p w14:paraId="38944818"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rPr>
              <w:t>n26</w:t>
            </w:r>
          </w:p>
        </w:tc>
        <w:tc>
          <w:tcPr>
            <w:tcW w:w="4356" w:type="dxa"/>
            <w:tcBorders>
              <w:top w:val="single" w:sz="4" w:space="0" w:color="auto"/>
              <w:left w:val="single" w:sz="4" w:space="0" w:color="auto"/>
              <w:bottom w:val="single" w:sz="4" w:space="0" w:color="auto"/>
              <w:right w:val="single" w:sz="4" w:space="0" w:color="auto"/>
            </w:tcBorders>
            <w:vAlign w:val="center"/>
          </w:tcPr>
          <w:p w14:paraId="2B9E8C5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7C7A0A3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75FE2D0B" w14:textId="77777777" w:rsidTr="004F423A">
        <w:trPr>
          <w:trHeight w:val="29"/>
        </w:trPr>
        <w:tc>
          <w:tcPr>
            <w:tcW w:w="2742" w:type="dxa"/>
            <w:tcBorders>
              <w:top w:val="nil"/>
              <w:left w:val="single" w:sz="4" w:space="0" w:color="auto"/>
              <w:bottom w:val="nil"/>
              <w:right w:val="single" w:sz="4" w:space="0" w:color="auto"/>
            </w:tcBorders>
            <w:vAlign w:val="center"/>
          </w:tcPr>
          <w:p w14:paraId="3E3F71F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3030E4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747B0EE"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245B6CF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CA_n66(2A)_BCS0</w:t>
            </w:r>
          </w:p>
        </w:tc>
        <w:tc>
          <w:tcPr>
            <w:tcW w:w="2445" w:type="dxa"/>
            <w:tcBorders>
              <w:top w:val="nil"/>
              <w:left w:val="single" w:sz="4" w:space="0" w:color="auto"/>
              <w:bottom w:val="nil"/>
              <w:right w:val="single" w:sz="4" w:space="0" w:color="auto"/>
            </w:tcBorders>
            <w:vAlign w:val="center"/>
          </w:tcPr>
          <w:p w14:paraId="626FCC51" w14:textId="77777777" w:rsidR="006F6378" w:rsidRPr="00C30686" w:rsidRDefault="006F6378" w:rsidP="0094020B">
            <w:pPr>
              <w:pStyle w:val="TAC"/>
              <w:rPr>
                <w:rFonts w:eastAsiaTheme="minorEastAsia"/>
                <w:lang w:val="en-US" w:eastAsia="zh-CN"/>
              </w:rPr>
            </w:pPr>
          </w:p>
        </w:tc>
      </w:tr>
      <w:tr w:rsidR="006F6378" w:rsidRPr="00C30686" w14:paraId="4DB36B2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312F53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7956CA8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1A54F34"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rPr>
              <w:t>n70</w:t>
            </w:r>
          </w:p>
        </w:tc>
        <w:tc>
          <w:tcPr>
            <w:tcW w:w="4356" w:type="dxa"/>
            <w:tcBorders>
              <w:top w:val="single" w:sz="4" w:space="0" w:color="auto"/>
              <w:left w:val="single" w:sz="4" w:space="0" w:color="auto"/>
              <w:bottom w:val="single" w:sz="4" w:space="0" w:color="auto"/>
              <w:right w:val="single" w:sz="4" w:space="0" w:color="auto"/>
            </w:tcBorders>
            <w:vAlign w:val="center"/>
          </w:tcPr>
          <w:p w14:paraId="0DDC389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w:t>
            </w:r>
            <w:r w:rsidRPr="00C30686">
              <w:rPr>
                <w:rFonts w:eastAsiaTheme="minorEastAsia"/>
                <w:vertAlign w:val="superscript"/>
                <w:lang w:val="en-US" w:eastAsia="zh-CN" w:bidi="ar"/>
              </w:rPr>
              <w:t>1</w:t>
            </w:r>
            <w:r w:rsidRPr="00C30686">
              <w:rPr>
                <w:rFonts w:eastAsiaTheme="minorEastAsia"/>
                <w:lang w:val="en-US" w:eastAsia="zh-CN" w:bidi="ar"/>
              </w:rPr>
              <w:t>, 25</w:t>
            </w:r>
            <w:r w:rsidRPr="00C30686">
              <w:rPr>
                <w:rFonts w:eastAsiaTheme="minorEastAsia"/>
                <w:vertAlign w:val="superscript"/>
                <w:lang w:val="en-US" w:eastAsia="zh-CN" w:bidi="ar"/>
              </w:rPr>
              <w:t>1</w:t>
            </w:r>
          </w:p>
        </w:tc>
        <w:tc>
          <w:tcPr>
            <w:tcW w:w="2445" w:type="dxa"/>
            <w:tcBorders>
              <w:top w:val="nil"/>
              <w:left w:val="single" w:sz="4" w:space="0" w:color="auto"/>
              <w:bottom w:val="single" w:sz="4" w:space="0" w:color="auto"/>
              <w:right w:val="single" w:sz="4" w:space="0" w:color="auto"/>
            </w:tcBorders>
            <w:vAlign w:val="center"/>
          </w:tcPr>
          <w:p w14:paraId="5472A867" w14:textId="77777777" w:rsidR="006F6378" w:rsidRPr="00C30686" w:rsidRDefault="006F6378" w:rsidP="0094020B">
            <w:pPr>
              <w:pStyle w:val="TAC"/>
              <w:rPr>
                <w:rFonts w:eastAsiaTheme="minorEastAsia"/>
                <w:lang w:val="en-US" w:eastAsia="zh-CN"/>
              </w:rPr>
            </w:pPr>
          </w:p>
        </w:tc>
      </w:tr>
      <w:tr w:rsidR="006F6378" w:rsidRPr="00C30686" w14:paraId="21035D14"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723B5E6" w14:textId="77777777" w:rsidR="006F6378" w:rsidRPr="00C30686" w:rsidRDefault="006F6378" w:rsidP="0094020B">
            <w:pPr>
              <w:pStyle w:val="TAC"/>
              <w:rPr>
                <w:rFonts w:eastAsiaTheme="minorEastAsia"/>
                <w:lang w:val="en-US" w:eastAsia="zh-CN"/>
              </w:rPr>
            </w:pPr>
            <w:r w:rsidRPr="00C30686">
              <w:rPr>
                <w:rFonts w:eastAsiaTheme="minorEastAsia"/>
                <w:lang w:val="en-US"/>
              </w:rPr>
              <w:t>CA_n28A-n38A-n78A</w:t>
            </w:r>
          </w:p>
        </w:tc>
        <w:tc>
          <w:tcPr>
            <w:tcW w:w="2785" w:type="dxa"/>
            <w:tcBorders>
              <w:top w:val="single" w:sz="4" w:space="0" w:color="auto"/>
              <w:left w:val="single" w:sz="4" w:space="0" w:color="auto"/>
              <w:bottom w:val="nil"/>
              <w:right w:val="single" w:sz="4" w:space="0" w:color="auto"/>
            </w:tcBorders>
            <w:vAlign w:val="center"/>
          </w:tcPr>
          <w:p w14:paraId="300631DD"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78B3C81E" w14:textId="77777777" w:rsidR="006F6378" w:rsidRPr="00C30686" w:rsidRDefault="006F6378" w:rsidP="0094020B">
            <w:pPr>
              <w:pStyle w:val="TAC"/>
              <w:rPr>
                <w:rFonts w:eastAsiaTheme="minorEastAsia" w:cs="Arial"/>
                <w:color w:val="000000"/>
                <w:szCs w:val="18"/>
                <w:lang w:val="en-US" w:eastAsia="zh-CN"/>
              </w:rPr>
            </w:pPr>
            <w:r w:rsidRPr="00C30686">
              <w:rPr>
                <w:rFonts w:eastAsiaTheme="minorEastAsia"/>
                <w:szCs w:val="18"/>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24112920" w14:textId="77777777" w:rsidR="006F6378" w:rsidRPr="00C30686" w:rsidRDefault="006F6378" w:rsidP="0094020B">
            <w:pPr>
              <w:pStyle w:val="TAC"/>
              <w:rPr>
                <w:rFonts w:eastAsiaTheme="minorEastAsia"/>
                <w:lang w:val="en-US" w:eastAsia="zh-CN" w:bidi="ar"/>
              </w:rPr>
            </w:pPr>
            <w:r w:rsidRPr="00C30686">
              <w:rPr>
                <w:rFonts w:eastAsiaTheme="minorEastAsia" w:cs="Arial"/>
                <w:lang w:val="en-US" w:eastAsia="zh-CN" w:bidi="ar"/>
              </w:rPr>
              <w:t>5, 10, 15, 20, 30</w:t>
            </w:r>
          </w:p>
        </w:tc>
        <w:tc>
          <w:tcPr>
            <w:tcW w:w="2445" w:type="dxa"/>
            <w:tcBorders>
              <w:top w:val="single" w:sz="4" w:space="0" w:color="auto"/>
              <w:left w:val="single" w:sz="4" w:space="0" w:color="auto"/>
              <w:bottom w:val="nil"/>
              <w:right w:val="single" w:sz="4" w:space="0" w:color="auto"/>
            </w:tcBorders>
            <w:vAlign w:val="center"/>
          </w:tcPr>
          <w:p w14:paraId="41637EC7" w14:textId="77777777" w:rsidR="006F6378" w:rsidRPr="00C30686" w:rsidRDefault="006F6378" w:rsidP="0094020B">
            <w:pPr>
              <w:pStyle w:val="TAC"/>
              <w:rPr>
                <w:rFonts w:eastAsiaTheme="minorEastAsia"/>
                <w:lang w:val="en-US" w:eastAsia="zh-CN"/>
              </w:rPr>
            </w:pPr>
            <w:r w:rsidRPr="00C30686">
              <w:rPr>
                <w:rFonts w:eastAsiaTheme="minorEastAsia"/>
                <w:lang w:val="en-US"/>
              </w:rPr>
              <w:t>0</w:t>
            </w:r>
          </w:p>
        </w:tc>
      </w:tr>
      <w:tr w:rsidR="006F6378" w:rsidRPr="00C30686" w14:paraId="7BC7E229" w14:textId="77777777" w:rsidTr="004F423A">
        <w:trPr>
          <w:trHeight w:val="29"/>
        </w:trPr>
        <w:tc>
          <w:tcPr>
            <w:tcW w:w="2742" w:type="dxa"/>
            <w:tcBorders>
              <w:top w:val="nil"/>
              <w:left w:val="single" w:sz="4" w:space="0" w:color="auto"/>
              <w:bottom w:val="nil"/>
              <w:right w:val="single" w:sz="4" w:space="0" w:color="auto"/>
            </w:tcBorders>
            <w:vAlign w:val="center"/>
          </w:tcPr>
          <w:p w14:paraId="1916985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2E0084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7AAFD4A" w14:textId="77777777" w:rsidR="006F6378" w:rsidRPr="00C30686" w:rsidRDefault="006F6378" w:rsidP="0094020B">
            <w:pPr>
              <w:pStyle w:val="TAC"/>
              <w:rPr>
                <w:rFonts w:eastAsiaTheme="minorEastAsia" w:cs="Arial"/>
                <w:color w:val="000000"/>
                <w:szCs w:val="18"/>
                <w:lang w:val="en-US" w:eastAsia="zh-CN"/>
              </w:rPr>
            </w:pPr>
            <w:r w:rsidRPr="00C30686">
              <w:rPr>
                <w:rFonts w:eastAsiaTheme="minorEastAsia"/>
                <w:szCs w:val="18"/>
                <w:lang w:val="en-US" w:eastAsia="zh-CN"/>
              </w:rPr>
              <w:t>n38</w:t>
            </w:r>
          </w:p>
        </w:tc>
        <w:tc>
          <w:tcPr>
            <w:tcW w:w="4356" w:type="dxa"/>
            <w:tcBorders>
              <w:top w:val="single" w:sz="4" w:space="0" w:color="auto"/>
              <w:left w:val="single" w:sz="4" w:space="0" w:color="auto"/>
              <w:bottom w:val="single" w:sz="4" w:space="0" w:color="auto"/>
              <w:right w:val="single" w:sz="4" w:space="0" w:color="auto"/>
            </w:tcBorders>
            <w:vAlign w:val="center"/>
          </w:tcPr>
          <w:p w14:paraId="35C3C3C5" w14:textId="77777777" w:rsidR="006F6378" w:rsidRPr="00C30686" w:rsidRDefault="006F6378" w:rsidP="0094020B">
            <w:pPr>
              <w:pStyle w:val="TAC"/>
              <w:rPr>
                <w:rFonts w:eastAsiaTheme="minorEastAsia"/>
                <w:lang w:val="en-US" w:eastAsia="zh-CN" w:bidi="ar"/>
              </w:rPr>
            </w:pPr>
            <w:r w:rsidRPr="00C30686">
              <w:rPr>
                <w:rFonts w:eastAsiaTheme="minorEastAsia" w:cs="Arial"/>
                <w:lang w:val="en-US" w:eastAsia="zh-CN" w:bidi="ar"/>
              </w:rPr>
              <w:t>5, 10, 15, 20, 25, 30, 40</w:t>
            </w:r>
          </w:p>
        </w:tc>
        <w:tc>
          <w:tcPr>
            <w:tcW w:w="2445" w:type="dxa"/>
            <w:tcBorders>
              <w:top w:val="nil"/>
              <w:left w:val="single" w:sz="4" w:space="0" w:color="auto"/>
              <w:bottom w:val="nil"/>
              <w:right w:val="single" w:sz="4" w:space="0" w:color="auto"/>
            </w:tcBorders>
            <w:vAlign w:val="center"/>
          </w:tcPr>
          <w:p w14:paraId="323A25C6" w14:textId="77777777" w:rsidR="006F6378" w:rsidRPr="00C30686" w:rsidRDefault="006F6378" w:rsidP="0094020B">
            <w:pPr>
              <w:pStyle w:val="TAC"/>
              <w:rPr>
                <w:rFonts w:eastAsiaTheme="minorEastAsia"/>
                <w:lang w:val="en-US" w:eastAsia="zh-CN"/>
              </w:rPr>
            </w:pPr>
          </w:p>
        </w:tc>
      </w:tr>
      <w:tr w:rsidR="006F6378" w:rsidRPr="00C30686" w14:paraId="3A899E6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E3C38C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275BFEB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F46AD90" w14:textId="77777777" w:rsidR="006F6378" w:rsidRPr="00C30686" w:rsidRDefault="006F6378" w:rsidP="0094020B">
            <w:pPr>
              <w:pStyle w:val="TAC"/>
              <w:rPr>
                <w:rFonts w:eastAsiaTheme="minorEastAsia" w:cs="Arial"/>
                <w:color w:val="000000"/>
                <w:szCs w:val="18"/>
                <w:lang w:val="en-US" w:eastAsia="zh-CN"/>
              </w:rPr>
            </w:pPr>
            <w:r w:rsidRPr="00C30686">
              <w:rPr>
                <w:rFonts w:eastAsiaTheme="minorEastAsia"/>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257D17F3" w14:textId="77777777" w:rsidR="006F6378" w:rsidRPr="00C30686" w:rsidRDefault="006F6378" w:rsidP="0094020B">
            <w:pPr>
              <w:pStyle w:val="TAC"/>
              <w:rPr>
                <w:rFonts w:eastAsiaTheme="minorEastAsia"/>
                <w:lang w:val="en-US" w:eastAsia="zh-CN" w:bidi="ar"/>
              </w:rPr>
            </w:pPr>
            <w:r w:rsidRPr="00C30686">
              <w:rPr>
                <w:rFonts w:eastAsiaTheme="minorEastAsia" w:cs="Arial"/>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4B0C8651" w14:textId="77777777" w:rsidR="006F6378" w:rsidRPr="00C30686" w:rsidRDefault="006F6378" w:rsidP="0094020B">
            <w:pPr>
              <w:pStyle w:val="TAC"/>
              <w:rPr>
                <w:rFonts w:eastAsiaTheme="minorEastAsia"/>
                <w:lang w:val="en-US" w:eastAsia="zh-CN"/>
              </w:rPr>
            </w:pPr>
          </w:p>
        </w:tc>
      </w:tr>
      <w:tr w:rsidR="006F6378" w:rsidRPr="00C30686" w14:paraId="4F5A74F6" w14:textId="77777777" w:rsidTr="004F423A">
        <w:trPr>
          <w:trHeight w:val="29"/>
        </w:trPr>
        <w:tc>
          <w:tcPr>
            <w:tcW w:w="2742" w:type="dxa"/>
            <w:tcBorders>
              <w:top w:val="single" w:sz="4" w:space="0" w:color="auto"/>
              <w:left w:val="single" w:sz="4" w:space="0" w:color="auto"/>
              <w:bottom w:val="nil"/>
              <w:right w:val="single" w:sz="4" w:space="0" w:color="auto"/>
            </w:tcBorders>
          </w:tcPr>
          <w:p w14:paraId="4C8DB79E" w14:textId="77777777" w:rsidR="006F6378" w:rsidRPr="00C30686" w:rsidRDefault="006F6378" w:rsidP="0094020B">
            <w:pPr>
              <w:pStyle w:val="TAC"/>
              <w:rPr>
                <w:rFonts w:eastAsiaTheme="minorEastAsia"/>
                <w:lang w:val="en-US" w:eastAsia="zh-CN"/>
              </w:rPr>
            </w:pPr>
            <w:r w:rsidRPr="00C30686">
              <w:rPr>
                <w:rFonts w:eastAsiaTheme="minorEastAsia"/>
                <w:lang w:val="en-US"/>
              </w:rPr>
              <w:t>CA_n28A-n39A-n40A</w:t>
            </w:r>
          </w:p>
        </w:tc>
        <w:tc>
          <w:tcPr>
            <w:tcW w:w="2785" w:type="dxa"/>
            <w:tcBorders>
              <w:top w:val="single" w:sz="4" w:space="0" w:color="auto"/>
              <w:left w:val="single" w:sz="4" w:space="0" w:color="auto"/>
              <w:bottom w:val="nil"/>
              <w:right w:val="single" w:sz="4" w:space="0" w:color="auto"/>
            </w:tcBorders>
          </w:tcPr>
          <w:p w14:paraId="73CA1411" w14:textId="77777777" w:rsidR="006F6378" w:rsidRPr="00C30686" w:rsidRDefault="006F6378" w:rsidP="0094020B">
            <w:pPr>
              <w:pStyle w:val="TAC"/>
              <w:rPr>
                <w:rFonts w:eastAsiaTheme="minorEastAsia"/>
                <w:szCs w:val="18"/>
                <w:lang w:eastAsia="zh-CN"/>
              </w:rPr>
            </w:pPr>
            <w:r w:rsidRPr="00C30686">
              <w:rPr>
                <w:rFonts w:eastAsiaTheme="minorEastAsia" w:hint="eastAsia"/>
                <w:szCs w:val="18"/>
                <w:lang w:eastAsia="zh-CN"/>
              </w:rPr>
              <w:t>CA_n28A-n39A</w:t>
            </w:r>
          </w:p>
          <w:p w14:paraId="2A70D10E" w14:textId="77777777" w:rsidR="006F6378" w:rsidRPr="00C30686" w:rsidRDefault="006F6378" w:rsidP="0094020B">
            <w:pPr>
              <w:pStyle w:val="TAC"/>
              <w:rPr>
                <w:rFonts w:eastAsiaTheme="minorEastAsia"/>
                <w:szCs w:val="18"/>
                <w:lang w:eastAsia="zh-CN"/>
              </w:rPr>
            </w:pPr>
            <w:r w:rsidRPr="00C30686">
              <w:rPr>
                <w:rFonts w:eastAsiaTheme="minorEastAsia" w:hint="eastAsia"/>
                <w:szCs w:val="18"/>
                <w:lang w:eastAsia="zh-CN"/>
              </w:rPr>
              <w:t>CA_n28A-n40A</w:t>
            </w:r>
          </w:p>
          <w:p w14:paraId="4510C9BF" w14:textId="77777777" w:rsidR="006F6378" w:rsidRPr="00C30686" w:rsidRDefault="006F6378" w:rsidP="0094020B">
            <w:pPr>
              <w:pStyle w:val="TAC"/>
              <w:rPr>
                <w:rFonts w:eastAsiaTheme="minorEastAsia"/>
                <w:lang w:val="en-US" w:eastAsia="zh-CN"/>
              </w:rPr>
            </w:pPr>
            <w:r w:rsidRPr="00C30686">
              <w:rPr>
                <w:rFonts w:eastAsiaTheme="minorEastAsia" w:hint="eastAsia"/>
                <w:szCs w:val="18"/>
                <w:lang w:eastAsia="zh-CN"/>
              </w:rPr>
              <w:t>CA_n39A-n40A</w:t>
            </w:r>
          </w:p>
        </w:tc>
        <w:tc>
          <w:tcPr>
            <w:tcW w:w="1259" w:type="dxa"/>
            <w:tcBorders>
              <w:top w:val="single" w:sz="4" w:space="0" w:color="auto"/>
              <w:left w:val="single" w:sz="4" w:space="0" w:color="auto"/>
              <w:bottom w:val="single" w:sz="4" w:space="0" w:color="auto"/>
              <w:right w:val="single" w:sz="4" w:space="0" w:color="auto"/>
            </w:tcBorders>
            <w:vAlign w:val="center"/>
          </w:tcPr>
          <w:p w14:paraId="30187F0D" w14:textId="77777777" w:rsidR="006F6378" w:rsidRPr="00C30686" w:rsidRDefault="006F6378" w:rsidP="0094020B">
            <w:pPr>
              <w:pStyle w:val="TAC"/>
              <w:rPr>
                <w:rFonts w:eastAsiaTheme="minorEastAsia" w:cs="Arial"/>
                <w:color w:val="000000"/>
                <w:szCs w:val="18"/>
                <w:lang w:val="en-US" w:eastAsia="zh-CN"/>
              </w:rPr>
            </w:pPr>
            <w:r w:rsidRPr="00C30686">
              <w:rPr>
                <w:rFonts w:eastAsiaTheme="minorEastAsia"/>
                <w:lang w:val="en-US"/>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36CEE752" w14:textId="77777777" w:rsidR="006F6378" w:rsidRPr="00C30686" w:rsidRDefault="006F6378" w:rsidP="0094020B">
            <w:pPr>
              <w:pStyle w:val="TAC"/>
              <w:rPr>
                <w:rFonts w:eastAsiaTheme="minorEastAsia"/>
                <w:lang w:val="en-US" w:eastAsia="zh-CN" w:bidi="ar"/>
              </w:rPr>
            </w:pPr>
            <w:r w:rsidRPr="00C30686">
              <w:rPr>
                <w:rFonts w:eastAsiaTheme="minorEastAsia"/>
                <w:lang w:val="en-US"/>
              </w:rPr>
              <w:t>5, 10, 15, 20, 30</w:t>
            </w:r>
          </w:p>
        </w:tc>
        <w:tc>
          <w:tcPr>
            <w:tcW w:w="2445" w:type="dxa"/>
            <w:tcBorders>
              <w:top w:val="single" w:sz="4" w:space="0" w:color="auto"/>
              <w:left w:val="single" w:sz="4" w:space="0" w:color="auto"/>
              <w:bottom w:val="nil"/>
              <w:right w:val="single" w:sz="4" w:space="0" w:color="auto"/>
            </w:tcBorders>
          </w:tcPr>
          <w:p w14:paraId="3A8D0736" w14:textId="77777777" w:rsidR="006F6378" w:rsidRPr="00C30686" w:rsidRDefault="006F6378" w:rsidP="0094020B">
            <w:pPr>
              <w:pStyle w:val="TAC"/>
              <w:rPr>
                <w:rFonts w:eastAsiaTheme="minorEastAsia"/>
                <w:lang w:val="en-US" w:eastAsia="zh-CN"/>
              </w:rPr>
            </w:pPr>
            <w:r w:rsidRPr="00C30686">
              <w:rPr>
                <w:rFonts w:eastAsiaTheme="minorEastAsia"/>
                <w:lang w:val="en-US"/>
              </w:rPr>
              <w:t>0</w:t>
            </w:r>
          </w:p>
        </w:tc>
      </w:tr>
      <w:tr w:rsidR="006F6378" w:rsidRPr="00C30686" w14:paraId="44E8A899" w14:textId="77777777" w:rsidTr="004F423A">
        <w:trPr>
          <w:trHeight w:val="29"/>
        </w:trPr>
        <w:tc>
          <w:tcPr>
            <w:tcW w:w="2742" w:type="dxa"/>
            <w:tcBorders>
              <w:top w:val="nil"/>
              <w:left w:val="single" w:sz="4" w:space="0" w:color="auto"/>
              <w:bottom w:val="nil"/>
              <w:right w:val="single" w:sz="4" w:space="0" w:color="auto"/>
            </w:tcBorders>
          </w:tcPr>
          <w:p w14:paraId="5C45F31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tcPr>
          <w:p w14:paraId="028C48A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ACCBD9B" w14:textId="77777777" w:rsidR="006F6378" w:rsidRPr="00C30686" w:rsidRDefault="006F6378" w:rsidP="0094020B">
            <w:pPr>
              <w:pStyle w:val="TAC"/>
              <w:rPr>
                <w:rFonts w:eastAsiaTheme="minorEastAsia" w:cs="Arial"/>
                <w:color w:val="000000"/>
                <w:szCs w:val="18"/>
                <w:lang w:val="en-US" w:eastAsia="zh-CN"/>
              </w:rPr>
            </w:pPr>
            <w:r w:rsidRPr="00C30686">
              <w:rPr>
                <w:rFonts w:eastAsiaTheme="minorEastAsia"/>
                <w:lang w:val="en-US"/>
              </w:rPr>
              <w:t>n39</w:t>
            </w:r>
          </w:p>
        </w:tc>
        <w:tc>
          <w:tcPr>
            <w:tcW w:w="4356" w:type="dxa"/>
            <w:tcBorders>
              <w:top w:val="single" w:sz="4" w:space="0" w:color="auto"/>
              <w:left w:val="single" w:sz="4" w:space="0" w:color="auto"/>
              <w:bottom w:val="single" w:sz="4" w:space="0" w:color="auto"/>
              <w:right w:val="single" w:sz="4" w:space="0" w:color="auto"/>
            </w:tcBorders>
            <w:vAlign w:val="center"/>
          </w:tcPr>
          <w:p w14:paraId="7B92DC51" w14:textId="77777777" w:rsidR="006F6378" w:rsidRPr="00C30686" w:rsidRDefault="006F6378" w:rsidP="0094020B">
            <w:pPr>
              <w:pStyle w:val="TAC"/>
              <w:rPr>
                <w:rFonts w:eastAsiaTheme="minorEastAsia"/>
                <w:lang w:val="en-US" w:eastAsia="zh-CN" w:bidi="ar"/>
              </w:rPr>
            </w:pPr>
            <w:r w:rsidRPr="00C30686">
              <w:rPr>
                <w:rFonts w:eastAsiaTheme="minorEastAsia"/>
                <w:lang w:val="en-US"/>
              </w:rPr>
              <w:t>5, 10, 15, 20, 25, 30, 40</w:t>
            </w:r>
          </w:p>
        </w:tc>
        <w:tc>
          <w:tcPr>
            <w:tcW w:w="2445" w:type="dxa"/>
            <w:tcBorders>
              <w:top w:val="nil"/>
              <w:left w:val="single" w:sz="4" w:space="0" w:color="auto"/>
              <w:bottom w:val="nil"/>
              <w:right w:val="single" w:sz="4" w:space="0" w:color="auto"/>
            </w:tcBorders>
          </w:tcPr>
          <w:p w14:paraId="4C1B0DAE" w14:textId="77777777" w:rsidR="006F6378" w:rsidRPr="00C30686" w:rsidRDefault="006F6378" w:rsidP="0094020B">
            <w:pPr>
              <w:pStyle w:val="TAC"/>
              <w:rPr>
                <w:rFonts w:eastAsiaTheme="minorEastAsia"/>
                <w:lang w:val="en-US" w:eastAsia="zh-CN"/>
              </w:rPr>
            </w:pPr>
          </w:p>
        </w:tc>
      </w:tr>
      <w:tr w:rsidR="006F6378" w:rsidRPr="00C30686" w14:paraId="4385288C" w14:textId="77777777" w:rsidTr="004F423A">
        <w:trPr>
          <w:trHeight w:val="29"/>
        </w:trPr>
        <w:tc>
          <w:tcPr>
            <w:tcW w:w="2742" w:type="dxa"/>
            <w:tcBorders>
              <w:top w:val="nil"/>
              <w:left w:val="single" w:sz="4" w:space="0" w:color="auto"/>
              <w:bottom w:val="single" w:sz="4" w:space="0" w:color="auto"/>
              <w:right w:val="single" w:sz="4" w:space="0" w:color="auto"/>
            </w:tcBorders>
          </w:tcPr>
          <w:p w14:paraId="2C98CE0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tcPr>
          <w:p w14:paraId="7D23965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94C48BF" w14:textId="77777777" w:rsidR="006F6378" w:rsidRPr="00C30686" w:rsidRDefault="006F6378" w:rsidP="0094020B">
            <w:pPr>
              <w:pStyle w:val="TAC"/>
              <w:rPr>
                <w:rFonts w:eastAsiaTheme="minorEastAsia" w:cs="Arial"/>
                <w:color w:val="000000"/>
                <w:szCs w:val="18"/>
                <w:lang w:val="en-US" w:eastAsia="zh-CN"/>
              </w:rPr>
            </w:pPr>
            <w:r w:rsidRPr="00C30686">
              <w:rPr>
                <w:rFonts w:eastAsiaTheme="minorEastAsia"/>
                <w:lang w:val="en-US"/>
              </w:rPr>
              <w:t>n40</w:t>
            </w:r>
          </w:p>
        </w:tc>
        <w:tc>
          <w:tcPr>
            <w:tcW w:w="4356" w:type="dxa"/>
            <w:tcBorders>
              <w:top w:val="single" w:sz="4" w:space="0" w:color="auto"/>
              <w:left w:val="single" w:sz="4" w:space="0" w:color="auto"/>
              <w:bottom w:val="single" w:sz="4" w:space="0" w:color="auto"/>
              <w:right w:val="single" w:sz="4" w:space="0" w:color="auto"/>
            </w:tcBorders>
          </w:tcPr>
          <w:p w14:paraId="5E8FB501" w14:textId="77777777" w:rsidR="006F6378" w:rsidRPr="00C30686" w:rsidRDefault="006F6378" w:rsidP="0094020B">
            <w:pPr>
              <w:pStyle w:val="TAC"/>
              <w:rPr>
                <w:rFonts w:eastAsiaTheme="minorEastAsia"/>
                <w:lang w:val="en-US" w:eastAsia="zh-CN" w:bidi="ar"/>
              </w:rPr>
            </w:pPr>
            <w:r w:rsidRPr="00C30686">
              <w:rPr>
                <w:rFonts w:eastAsiaTheme="minorEastAsia"/>
                <w:lang w:val="en-US"/>
              </w:rPr>
              <w:t>5, 10, 15, 20, 25, 30, 40, 50, 60, 80, 100</w:t>
            </w:r>
          </w:p>
        </w:tc>
        <w:tc>
          <w:tcPr>
            <w:tcW w:w="2445" w:type="dxa"/>
            <w:tcBorders>
              <w:top w:val="nil"/>
              <w:left w:val="single" w:sz="4" w:space="0" w:color="auto"/>
              <w:bottom w:val="single" w:sz="4" w:space="0" w:color="auto"/>
              <w:right w:val="single" w:sz="4" w:space="0" w:color="auto"/>
            </w:tcBorders>
          </w:tcPr>
          <w:p w14:paraId="4A1FDD9A" w14:textId="77777777" w:rsidR="006F6378" w:rsidRPr="00C30686" w:rsidRDefault="006F6378" w:rsidP="0094020B">
            <w:pPr>
              <w:pStyle w:val="TAC"/>
              <w:rPr>
                <w:rFonts w:eastAsiaTheme="minorEastAsia"/>
                <w:lang w:val="en-US" w:eastAsia="zh-CN"/>
              </w:rPr>
            </w:pPr>
          </w:p>
        </w:tc>
      </w:tr>
      <w:tr w:rsidR="006F6378" w:rsidRPr="00C30686" w14:paraId="18FA4340" w14:textId="77777777" w:rsidTr="004F423A">
        <w:trPr>
          <w:trHeight w:val="29"/>
        </w:trPr>
        <w:tc>
          <w:tcPr>
            <w:tcW w:w="2742" w:type="dxa"/>
            <w:tcBorders>
              <w:top w:val="single" w:sz="4" w:space="0" w:color="auto"/>
              <w:left w:val="single" w:sz="4" w:space="0" w:color="auto"/>
              <w:bottom w:val="nil"/>
              <w:right w:val="single" w:sz="4" w:space="0" w:color="auto"/>
            </w:tcBorders>
          </w:tcPr>
          <w:p w14:paraId="66716743" w14:textId="77777777" w:rsidR="006F6378" w:rsidRPr="00C30686" w:rsidRDefault="006F6378" w:rsidP="0094020B">
            <w:pPr>
              <w:pStyle w:val="TAC"/>
              <w:rPr>
                <w:rFonts w:eastAsiaTheme="minorEastAsia"/>
                <w:lang w:val="en-US" w:eastAsia="zh-CN"/>
              </w:rPr>
            </w:pPr>
            <w:r w:rsidRPr="00C30686">
              <w:rPr>
                <w:rFonts w:eastAsiaTheme="minorEastAsia" w:cs="Arial" w:hint="eastAsia"/>
                <w:color w:val="000000" w:themeColor="text1"/>
                <w:szCs w:val="18"/>
                <w:lang w:val="en-US" w:eastAsia="zh-CN"/>
              </w:rPr>
              <w:t>CA_n28A-n39A-n41A</w:t>
            </w:r>
          </w:p>
        </w:tc>
        <w:tc>
          <w:tcPr>
            <w:tcW w:w="2785" w:type="dxa"/>
            <w:tcBorders>
              <w:top w:val="single" w:sz="4" w:space="0" w:color="auto"/>
              <w:left w:val="single" w:sz="4" w:space="0" w:color="auto"/>
              <w:bottom w:val="nil"/>
              <w:right w:val="single" w:sz="4" w:space="0" w:color="auto"/>
            </w:tcBorders>
          </w:tcPr>
          <w:p w14:paraId="27935E77" w14:textId="77777777" w:rsidR="006F6378" w:rsidRPr="00C30686" w:rsidRDefault="006F6378" w:rsidP="0094020B">
            <w:pPr>
              <w:pStyle w:val="TAC"/>
              <w:rPr>
                <w:rFonts w:eastAsiaTheme="minorEastAsia"/>
                <w:szCs w:val="18"/>
                <w:lang w:val="en-US" w:eastAsia="zh-CN"/>
              </w:rPr>
            </w:pPr>
            <w:r w:rsidRPr="00C30686">
              <w:rPr>
                <w:rFonts w:eastAsiaTheme="minorEastAsia" w:cs="Arial" w:hint="eastAsia"/>
                <w:szCs w:val="18"/>
                <w:lang w:val="en-US" w:eastAsia="zh-CN"/>
              </w:rPr>
              <w:t>CA_n28A-n39A</w:t>
            </w:r>
          </w:p>
          <w:p w14:paraId="5B9BCF00" w14:textId="77777777" w:rsidR="006F6378" w:rsidRPr="00C30686" w:rsidRDefault="006F6378" w:rsidP="0094020B">
            <w:pPr>
              <w:pStyle w:val="TAC"/>
              <w:rPr>
                <w:rFonts w:eastAsiaTheme="minorEastAsia"/>
                <w:szCs w:val="18"/>
                <w:lang w:val="en-US" w:eastAsia="zh-CN"/>
              </w:rPr>
            </w:pPr>
            <w:r w:rsidRPr="00C30686">
              <w:rPr>
                <w:rFonts w:eastAsiaTheme="minorEastAsia" w:cs="Arial" w:hint="eastAsia"/>
                <w:szCs w:val="18"/>
                <w:lang w:val="en-US" w:eastAsia="zh-CN"/>
              </w:rPr>
              <w:t>CA_n28A-n41A</w:t>
            </w:r>
          </w:p>
          <w:p w14:paraId="03610FB1" w14:textId="77777777" w:rsidR="006F6378" w:rsidRPr="00C30686" w:rsidRDefault="006F6378" w:rsidP="0094020B">
            <w:pPr>
              <w:pStyle w:val="TAC"/>
              <w:rPr>
                <w:rFonts w:eastAsiaTheme="minorEastAsia"/>
                <w:lang w:val="en-US" w:eastAsia="zh-CN"/>
              </w:rPr>
            </w:pPr>
            <w:r w:rsidRPr="00C30686">
              <w:rPr>
                <w:rFonts w:eastAsiaTheme="minorEastAsia" w:cs="Arial" w:hint="eastAsia"/>
                <w:szCs w:val="18"/>
                <w:lang w:val="en-US" w:eastAsia="zh-CN"/>
              </w:rPr>
              <w:t>CA_n39A-n41A</w:t>
            </w:r>
          </w:p>
        </w:tc>
        <w:tc>
          <w:tcPr>
            <w:tcW w:w="1259" w:type="dxa"/>
            <w:tcBorders>
              <w:top w:val="single" w:sz="4" w:space="0" w:color="auto"/>
              <w:left w:val="single" w:sz="4" w:space="0" w:color="auto"/>
              <w:bottom w:val="single" w:sz="4" w:space="0" w:color="auto"/>
              <w:right w:val="single" w:sz="4" w:space="0" w:color="auto"/>
            </w:tcBorders>
            <w:vAlign w:val="center"/>
          </w:tcPr>
          <w:p w14:paraId="3DA3A0DD" w14:textId="77777777" w:rsidR="006F6378" w:rsidRPr="00C30686" w:rsidRDefault="006F6378" w:rsidP="0094020B">
            <w:pPr>
              <w:pStyle w:val="TAC"/>
              <w:rPr>
                <w:rFonts w:eastAsiaTheme="minorEastAsia" w:cs="Arial"/>
                <w:color w:val="000000"/>
                <w:szCs w:val="18"/>
                <w:lang w:val="en-US" w:eastAsia="zh-CN"/>
              </w:rPr>
            </w:pPr>
            <w:r w:rsidRPr="00C30686">
              <w:rPr>
                <w:rFonts w:eastAsiaTheme="minorEastAsia" w:cs="Arial" w:hint="eastAsia"/>
                <w:color w:val="000000" w:themeColor="text1"/>
                <w:szCs w:val="18"/>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495F1487"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themeColor="text1"/>
                <w:szCs w:val="18"/>
                <w:lang w:val="en-US" w:eastAsia="zh-CN"/>
              </w:rPr>
              <w:t>5</w:t>
            </w:r>
            <w:r w:rsidRPr="00C30686">
              <w:rPr>
                <w:rFonts w:eastAsiaTheme="minorEastAsia" w:cs="Arial" w:hint="eastAsia"/>
                <w:color w:val="000000" w:themeColor="text1"/>
                <w:szCs w:val="18"/>
                <w:lang w:val="en-US" w:eastAsia="zh-CN"/>
              </w:rPr>
              <w:t xml:space="preserve">, </w:t>
            </w:r>
            <w:r w:rsidRPr="00C30686">
              <w:rPr>
                <w:rFonts w:eastAsiaTheme="minorEastAsia" w:cs="Arial"/>
                <w:color w:val="000000" w:themeColor="text1"/>
                <w:szCs w:val="18"/>
                <w:lang w:val="en-US" w:eastAsia="zh-CN"/>
              </w:rPr>
              <w:t>10</w:t>
            </w:r>
            <w:r w:rsidRPr="00C30686">
              <w:rPr>
                <w:rFonts w:eastAsiaTheme="minorEastAsia" w:cs="Arial" w:hint="eastAsia"/>
                <w:color w:val="000000" w:themeColor="text1"/>
                <w:szCs w:val="18"/>
                <w:lang w:val="en-US" w:eastAsia="zh-CN"/>
              </w:rPr>
              <w:t xml:space="preserve">, </w:t>
            </w:r>
            <w:r w:rsidRPr="00C30686">
              <w:rPr>
                <w:rFonts w:eastAsiaTheme="minorEastAsia" w:cs="Arial"/>
                <w:color w:val="000000" w:themeColor="text1"/>
                <w:szCs w:val="18"/>
                <w:lang w:val="en-US" w:eastAsia="zh-CN"/>
              </w:rPr>
              <w:t>15</w:t>
            </w:r>
            <w:r w:rsidRPr="00C30686">
              <w:rPr>
                <w:rFonts w:eastAsiaTheme="minorEastAsia" w:cs="Arial" w:hint="eastAsia"/>
                <w:color w:val="000000" w:themeColor="text1"/>
                <w:szCs w:val="18"/>
                <w:lang w:val="en-US" w:eastAsia="zh-CN"/>
              </w:rPr>
              <w:t xml:space="preserve">, </w:t>
            </w:r>
            <w:r w:rsidRPr="00C30686">
              <w:rPr>
                <w:rFonts w:eastAsiaTheme="minorEastAsia" w:cs="Arial"/>
                <w:color w:val="000000" w:themeColor="text1"/>
                <w:szCs w:val="18"/>
                <w:lang w:val="en-US" w:eastAsia="zh-CN"/>
              </w:rPr>
              <w:t>20</w:t>
            </w:r>
            <w:r w:rsidRPr="00C30686">
              <w:rPr>
                <w:rFonts w:eastAsiaTheme="minorEastAsia" w:cs="Arial" w:hint="eastAsia"/>
                <w:color w:val="000000" w:themeColor="text1"/>
                <w:szCs w:val="18"/>
                <w:lang w:val="en-US" w:eastAsia="zh-CN"/>
              </w:rPr>
              <w:t xml:space="preserve">, </w:t>
            </w:r>
            <w:r w:rsidRPr="00C30686">
              <w:rPr>
                <w:rFonts w:eastAsiaTheme="minorEastAsia" w:cs="Arial"/>
                <w:color w:val="000000" w:themeColor="text1"/>
                <w:szCs w:val="18"/>
                <w:lang w:val="en-US" w:eastAsia="zh-CN"/>
              </w:rPr>
              <w:t>30</w:t>
            </w:r>
          </w:p>
        </w:tc>
        <w:tc>
          <w:tcPr>
            <w:tcW w:w="2445" w:type="dxa"/>
            <w:tcBorders>
              <w:top w:val="single" w:sz="4" w:space="0" w:color="auto"/>
              <w:left w:val="single" w:sz="4" w:space="0" w:color="auto"/>
              <w:bottom w:val="nil"/>
              <w:right w:val="single" w:sz="4" w:space="0" w:color="auto"/>
            </w:tcBorders>
          </w:tcPr>
          <w:p w14:paraId="5FA35B81" w14:textId="77777777" w:rsidR="006F6378" w:rsidRPr="00C30686" w:rsidRDefault="006F6378" w:rsidP="0094020B">
            <w:pPr>
              <w:pStyle w:val="TAC"/>
              <w:rPr>
                <w:rFonts w:eastAsiaTheme="minorEastAsia"/>
                <w:lang w:val="en-US" w:eastAsia="zh-CN"/>
              </w:rPr>
            </w:pPr>
            <w:r w:rsidRPr="00C30686">
              <w:rPr>
                <w:rFonts w:eastAsiaTheme="minorEastAsia" w:hint="eastAsia"/>
                <w:color w:val="000000" w:themeColor="text1"/>
                <w:szCs w:val="18"/>
                <w:lang w:val="en-US" w:eastAsia="zh-CN"/>
              </w:rPr>
              <w:t>0</w:t>
            </w:r>
          </w:p>
        </w:tc>
      </w:tr>
      <w:tr w:rsidR="006F6378" w:rsidRPr="00C30686" w14:paraId="00E8DA42" w14:textId="77777777" w:rsidTr="004F423A">
        <w:trPr>
          <w:trHeight w:val="29"/>
        </w:trPr>
        <w:tc>
          <w:tcPr>
            <w:tcW w:w="2742" w:type="dxa"/>
            <w:tcBorders>
              <w:top w:val="nil"/>
              <w:left w:val="single" w:sz="4" w:space="0" w:color="auto"/>
              <w:bottom w:val="nil"/>
              <w:right w:val="single" w:sz="4" w:space="0" w:color="auto"/>
            </w:tcBorders>
          </w:tcPr>
          <w:p w14:paraId="53F2AA7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tcPr>
          <w:p w14:paraId="1F837F1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2B03F20" w14:textId="77777777" w:rsidR="006F6378" w:rsidRPr="00C30686" w:rsidRDefault="006F6378" w:rsidP="0094020B">
            <w:pPr>
              <w:pStyle w:val="TAC"/>
              <w:rPr>
                <w:rFonts w:eastAsiaTheme="minorEastAsia" w:cs="Arial"/>
                <w:color w:val="000000"/>
                <w:szCs w:val="18"/>
                <w:lang w:val="en-US" w:eastAsia="zh-CN"/>
              </w:rPr>
            </w:pPr>
            <w:r w:rsidRPr="00C30686">
              <w:rPr>
                <w:rFonts w:eastAsiaTheme="minorEastAsia" w:cs="Arial" w:hint="eastAsia"/>
                <w:color w:val="000000" w:themeColor="text1"/>
                <w:szCs w:val="18"/>
                <w:lang w:val="en-US" w:eastAsia="zh-CN"/>
              </w:rPr>
              <w:t>n39</w:t>
            </w:r>
          </w:p>
        </w:tc>
        <w:tc>
          <w:tcPr>
            <w:tcW w:w="4356" w:type="dxa"/>
            <w:tcBorders>
              <w:top w:val="single" w:sz="4" w:space="0" w:color="auto"/>
              <w:left w:val="single" w:sz="4" w:space="0" w:color="auto"/>
              <w:bottom w:val="single" w:sz="4" w:space="0" w:color="auto"/>
              <w:right w:val="single" w:sz="4" w:space="0" w:color="auto"/>
            </w:tcBorders>
            <w:vAlign w:val="center"/>
          </w:tcPr>
          <w:p w14:paraId="0E725BF6" w14:textId="77777777" w:rsidR="006F6378" w:rsidRPr="00C30686" w:rsidRDefault="006F6378" w:rsidP="0094020B">
            <w:pPr>
              <w:pStyle w:val="TAC"/>
              <w:rPr>
                <w:rFonts w:eastAsiaTheme="minorEastAsia"/>
                <w:lang w:val="en-US" w:eastAsia="zh-CN" w:bidi="ar"/>
              </w:rPr>
            </w:pPr>
            <w:r w:rsidRPr="00C30686">
              <w:rPr>
                <w:rFonts w:eastAsiaTheme="minorEastAsia" w:cs="Arial" w:hint="eastAsia"/>
                <w:color w:val="000000" w:themeColor="text1"/>
                <w:szCs w:val="18"/>
                <w:lang w:val="en-US" w:eastAsia="zh-CN"/>
              </w:rPr>
              <w:t xml:space="preserve">5, </w:t>
            </w:r>
            <w:r w:rsidRPr="00C30686">
              <w:rPr>
                <w:rFonts w:eastAsiaTheme="minorEastAsia" w:cs="Arial"/>
                <w:color w:val="000000" w:themeColor="text1"/>
                <w:szCs w:val="18"/>
                <w:lang w:val="en-US" w:eastAsia="zh-CN"/>
              </w:rPr>
              <w:t>10</w:t>
            </w:r>
            <w:r w:rsidRPr="00C30686">
              <w:rPr>
                <w:rFonts w:eastAsiaTheme="minorEastAsia" w:cs="Arial" w:hint="eastAsia"/>
                <w:color w:val="000000" w:themeColor="text1"/>
                <w:szCs w:val="18"/>
                <w:lang w:val="en-US" w:eastAsia="zh-CN"/>
              </w:rPr>
              <w:t xml:space="preserve">, </w:t>
            </w:r>
            <w:r w:rsidRPr="00C30686">
              <w:rPr>
                <w:rFonts w:eastAsiaTheme="minorEastAsia" w:cs="Arial"/>
                <w:color w:val="000000" w:themeColor="text1"/>
                <w:szCs w:val="18"/>
                <w:lang w:val="en-US" w:eastAsia="zh-CN"/>
              </w:rPr>
              <w:t>15</w:t>
            </w:r>
            <w:r w:rsidRPr="00C30686">
              <w:rPr>
                <w:rFonts w:eastAsiaTheme="minorEastAsia" w:cs="Arial" w:hint="eastAsia"/>
                <w:color w:val="000000" w:themeColor="text1"/>
                <w:szCs w:val="18"/>
                <w:lang w:val="en-US" w:eastAsia="zh-CN"/>
              </w:rPr>
              <w:t xml:space="preserve">, </w:t>
            </w:r>
            <w:r w:rsidRPr="00C30686">
              <w:rPr>
                <w:rFonts w:eastAsiaTheme="minorEastAsia" w:cs="Arial"/>
                <w:color w:val="000000" w:themeColor="text1"/>
                <w:szCs w:val="18"/>
                <w:lang w:val="en-US" w:eastAsia="zh-CN"/>
              </w:rPr>
              <w:t>20</w:t>
            </w:r>
            <w:r w:rsidRPr="00C30686">
              <w:rPr>
                <w:rFonts w:eastAsiaTheme="minorEastAsia" w:cs="Arial" w:hint="eastAsia"/>
                <w:color w:val="000000" w:themeColor="text1"/>
                <w:szCs w:val="18"/>
                <w:lang w:val="en-US" w:eastAsia="zh-CN"/>
              </w:rPr>
              <w:t xml:space="preserve">, 25, </w:t>
            </w:r>
            <w:r w:rsidRPr="00C30686">
              <w:rPr>
                <w:rFonts w:eastAsiaTheme="minorEastAsia" w:cs="Arial"/>
                <w:color w:val="000000" w:themeColor="text1"/>
                <w:szCs w:val="18"/>
                <w:lang w:val="en-US" w:eastAsia="zh-CN"/>
              </w:rPr>
              <w:t>30</w:t>
            </w:r>
            <w:r w:rsidRPr="00C30686">
              <w:rPr>
                <w:rFonts w:eastAsiaTheme="minorEastAsia" w:cs="Arial" w:hint="eastAsia"/>
                <w:color w:val="000000" w:themeColor="text1"/>
                <w:szCs w:val="18"/>
                <w:lang w:val="en-US" w:eastAsia="zh-CN"/>
              </w:rPr>
              <w:t xml:space="preserve">, </w:t>
            </w:r>
            <w:r w:rsidRPr="00C30686">
              <w:rPr>
                <w:rFonts w:eastAsiaTheme="minorEastAsia" w:cs="Arial"/>
                <w:color w:val="000000" w:themeColor="text1"/>
                <w:szCs w:val="18"/>
                <w:lang w:val="en-US" w:eastAsia="zh-CN"/>
              </w:rPr>
              <w:t>40</w:t>
            </w:r>
          </w:p>
        </w:tc>
        <w:tc>
          <w:tcPr>
            <w:tcW w:w="2445" w:type="dxa"/>
            <w:tcBorders>
              <w:top w:val="nil"/>
              <w:left w:val="single" w:sz="4" w:space="0" w:color="auto"/>
              <w:bottom w:val="nil"/>
              <w:right w:val="single" w:sz="4" w:space="0" w:color="auto"/>
            </w:tcBorders>
          </w:tcPr>
          <w:p w14:paraId="543E9BB9" w14:textId="77777777" w:rsidR="006F6378" w:rsidRPr="00C30686" w:rsidRDefault="006F6378" w:rsidP="0094020B">
            <w:pPr>
              <w:pStyle w:val="TAC"/>
              <w:rPr>
                <w:rFonts w:eastAsiaTheme="minorEastAsia"/>
                <w:lang w:val="en-US" w:eastAsia="zh-CN"/>
              </w:rPr>
            </w:pPr>
          </w:p>
        </w:tc>
      </w:tr>
      <w:tr w:rsidR="006F6378" w:rsidRPr="00C30686" w14:paraId="5841926F" w14:textId="77777777" w:rsidTr="004F423A">
        <w:trPr>
          <w:trHeight w:val="29"/>
        </w:trPr>
        <w:tc>
          <w:tcPr>
            <w:tcW w:w="2742" w:type="dxa"/>
            <w:tcBorders>
              <w:top w:val="nil"/>
              <w:left w:val="single" w:sz="4" w:space="0" w:color="auto"/>
              <w:bottom w:val="single" w:sz="4" w:space="0" w:color="auto"/>
              <w:right w:val="single" w:sz="4" w:space="0" w:color="auto"/>
            </w:tcBorders>
          </w:tcPr>
          <w:p w14:paraId="0009C57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tcPr>
          <w:p w14:paraId="11E9DFA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4367C3F" w14:textId="77777777" w:rsidR="006F6378" w:rsidRPr="00C30686" w:rsidRDefault="006F6378" w:rsidP="0094020B">
            <w:pPr>
              <w:pStyle w:val="TAC"/>
              <w:rPr>
                <w:rFonts w:eastAsiaTheme="minorEastAsia" w:cs="Arial"/>
                <w:color w:val="000000"/>
                <w:szCs w:val="18"/>
                <w:lang w:val="en-US" w:eastAsia="zh-CN"/>
              </w:rPr>
            </w:pPr>
            <w:r w:rsidRPr="00C30686">
              <w:rPr>
                <w:rFonts w:eastAsiaTheme="minorEastAsia" w:cs="Arial" w:hint="eastAsia"/>
                <w:color w:val="000000" w:themeColor="text1"/>
                <w:szCs w:val="18"/>
                <w:lang w:val="en-US" w:eastAsia="zh-CN"/>
              </w:rPr>
              <w:t>n41</w:t>
            </w:r>
          </w:p>
        </w:tc>
        <w:tc>
          <w:tcPr>
            <w:tcW w:w="4356" w:type="dxa"/>
            <w:tcBorders>
              <w:top w:val="single" w:sz="4" w:space="0" w:color="auto"/>
              <w:left w:val="single" w:sz="4" w:space="0" w:color="auto"/>
              <w:bottom w:val="single" w:sz="4" w:space="0" w:color="auto"/>
              <w:right w:val="single" w:sz="4" w:space="0" w:color="auto"/>
            </w:tcBorders>
          </w:tcPr>
          <w:p w14:paraId="4949576B" w14:textId="77777777" w:rsidR="006F6378" w:rsidRPr="00C30686" w:rsidRDefault="006F6378" w:rsidP="0094020B">
            <w:pPr>
              <w:pStyle w:val="TAC"/>
              <w:rPr>
                <w:rFonts w:eastAsiaTheme="minorEastAsia"/>
                <w:lang w:val="en-US" w:eastAsia="zh-CN" w:bidi="ar"/>
              </w:rPr>
            </w:pPr>
            <w:r w:rsidRPr="00C30686">
              <w:rPr>
                <w:rFonts w:eastAsiaTheme="minorEastAsia" w:hint="eastAsia"/>
                <w:color w:val="000000" w:themeColor="text1"/>
                <w:szCs w:val="18"/>
                <w:lang w:val="en-US" w:eastAsia="zh-CN"/>
              </w:rPr>
              <w:t xml:space="preserve">10, 15, 20, 30, 40, </w:t>
            </w:r>
            <w:r w:rsidRPr="00C30686">
              <w:rPr>
                <w:rFonts w:eastAsiaTheme="minorEastAsia" w:hint="eastAsia"/>
                <w:color w:val="000000" w:themeColor="text1"/>
                <w:szCs w:val="18"/>
                <w:lang w:eastAsia="zh-CN"/>
              </w:rPr>
              <w:t>50</w:t>
            </w:r>
            <w:r w:rsidRPr="00C30686">
              <w:rPr>
                <w:rFonts w:eastAsiaTheme="minorEastAsia" w:hint="eastAsia"/>
                <w:color w:val="000000" w:themeColor="text1"/>
                <w:szCs w:val="18"/>
                <w:lang w:val="en-US" w:eastAsia="zh-CN"/>
              </w:rPr>
              <w:t>, 60, 70, 80, 90, 100</w:t>
            </w:r>
          </w:p>
        </w:tc>
        <w:tc>
          <w:tcPr>
            <w:tcW w:w="2445" w:type="dxa"/>
            <w:tcBorders>
              <w:top w:val="nil"/>
              <w:left w:val="single" w:sz="4" w:space="0" w:color="auto"/>
              <w:bottom w:val="single" w:sz="4" w:space="0" w:color="auto"/>
              <w:right w:val="single" w:sz="4" w:space="0" w:color="auto"/>
            </w:tcBorders>
          </w:tcPr>
          <w:p w14:paraId="1DAB8608" w14:textId="77777777" w:rsidR="006F6378" w:rsidRPr="00C30686" w:rsidRDefault="006F6378" w:rsidP="0094020B">
            <w:pPr>
              <w:pStyle w:val="TAC"/>
              <w:rPr>
                <w:rFonts w:eastAsiaTheme="minorEastAsia"/>
                <w:lang w:val="en-US" w:eastAsia="zh-CN"/>
              </w:rPr>
            </w:pPr>
          </w:p>
        </w:tc>
      </w:tr>
      <w:tr w:rsidR="006F6378" w:rsidRPr="00C30686" w14:paraId="4C601E0D" w14:textId="77777777" w:rsidTr="004F423A">
        <w:trPr>
          <w:trHeight w:val="29"/>
        </w:trPr>
        <w:tc>
          <w:tcPr>
            <w:tcW w:w="2742" w:type="dxa"/>
            <w:tcBorders>
              <w:top w:val="single" w:sz="4" w:space="0" w:color="auto"/>
              <w:left w:val="single" w:sz="4" w:space="0" w:color="auto"/>
              <w:bottom w:val="nil"/>
              <w:right w:val="single" w:sz="4" w:space="0" w:color="auto"/>
            </w:tcBorders>
          </w:tcPr>
          <w:p w14:paraId="669B88A2" w14:textId="77777777" w:rsidR="006F6378" w:rsidRPr="00C30686" w:rsidRDefault="006F6378" w:rsidP="0094020B">
            <w:pPr>
              <w:pStyle w:val="TAC"/>
              <w:rPr>
                <w:rFonts w:eastAsiaTheme="minorEastAsia"/>
                <w:lang w:val="en-US" w:eastAsia="zh-CN"/>
              </w:rPr>
            </w:pPr>
            <w:r w:rsidRPr="00C30686">
              <w:rPr>
                <w:rFonts w:eastAsiaTheme="minorEastAsia" w:cs="Arial" w:hint="eastAsia"/>
                <w:color w:val="000000" w:themeColor="text1"/>
                <w:szCs w:val="18"/>
                <w:lang w:val="en-US" w:eastAsia="zh-CN"/>
              </w:rPr>
              <w:t>CA_n28A-n39A-n41C</w:t>
            </w:r>
          </w:p>
        </w:tc>
        <w:tc>
          <w:tcPr>
            <w:tcW w:w="2785" w:type="dxa"/>
            <w:tcBorders>
              <w:top w:val="single" w:sz="4" w:space="0" w:color="auto"/>
              <w:left w:val="single" w:sz="4" w:space="0" w:color="auto"/>
              <w:bottom w:val="nil"/>
              <w:right w:val="single" w:sz="4" w:space="0" w:color="auto"/>
            </w:tcBorders>
          </w:tcPr>
          <w:p w14:paraId="77D5A6A9" w14:textId="77777777" w:rsidR="006F6378" w:rsidRPr="00C30686" w:rsidRDefault="006F6378" w:rsidP="0094020B">
            <w:pPr>
              <w:pStyle w:val="TAC"/>
              <w:rPr>
                <w:rFonts w:eastAsiaTheme="minorEastAsia"/>
                <w:szCs w:val="18"/>
                <w:lang w:val="en-US" w:eastAsia="zh-CN"/>
              </w:rPr>
            </w:pPr>
            <w:r w:rsidRPr="00C30686">
              <w:rPr>
                <w:rFonts w:eastAsiaTheme="minorEastAsia" w:cs="Arial" w:hint="eastAsia"/>
                <w:szCs w:val="18"/>
                <w:lang w:val="en-US" w:eastAsia="zh-CN"/>
              </w:rPr>
              <w:t>CA_n28A-n39A</w:t>
            </w:r>
          </w:p>
          <w:p w14:paraId="5A678C3E" w14:textId="77777777" w:rsidR="006F6378" w:rsidRPr="00C30686" w:rsidRDefault="006F6378" w:rsidP="0094020B">
            <w:pPr>
              <w:pStyle w:val="TAC"/>
              <w:rPr>
                <w:rFonts w:eastAsiaTheme="minorEastAsia"/>
                <w:szCs w:val="18"/>
                <w:lang w:val="en-US" w:eastAsia="zh-CN"/>
              </w:rPr>
            </w:pPr>
            <w:r w:rsidRPr="00C30686">
              <w:rPr>
                <w:rFonts w:eastAsiaTheme="minorEastAsia" w:cs="Arial" w:hint="eastAsia"/>
                <w:szCs w:val="18"/>
                <w:lang w:val="en-US" w:eastAsia="zh-CN"/>
              </w:rPr>
              <w:t>CA_n28A-n41A</w:t>
            </w:r>
          </w:p>
          <w:p w14:paraId="517C0143" w14:textId="77777777" w:rsidR="006F6378" w:rsidRPr="00C30686" w:rsidRDefault="006F6378" w:rsidP="0094020B">
            <w:pPr>
              <w:pStyle w:val="TAC"/>
              <w:rPr>
                <w:rFonts w:eastAsiaTheme="minorEastAsia"/>
                <w:lang w:val="en-US" w:eastAsia="zh-CN"/>
              </w:rPr>
            </w:pPr>
            <w:r w:rsidRPr="00C30686">
              <w:rPr>
                <w:rFonts w:eastAsiaTheme="minorEastAsia" w:cs="Arial" w:hint="eastAsia"/>
                <w:szCs w:val="18"/>
                <w:lang w:val="en-US" w:eastAsia="zh-CN"/>
              </w:rPr>
              <w:t>CA_n39A-n41A</w:t>
            </w:r>
          </w:p>
        </w:tc>
        <w:tc>
          <w:tcPr>
            <w:tcW w:w="1259" w:type="dxa"/>
            <w:tcBorders>
              <w:top w:val="single" w:sz="4" w:space="0" w:color="auto"/>
              <w:left w:val="single" w:sz="4" w:space="0" w:color="auto"/>
              <w:bottom w:val="single" w:sz="4" w:space="0" w:color="auto"/>
              <w:right w:val="single" w:sz="4" w:space="0" w:color="auto"/>
            </w:tcBorders>
            <w:vAlign w:val="center"/>
          </w:tcPr>
          <w:p w14:paraId="1D493FE8" w14:textId="77777777" w:rsidR="006F6378" w:rsidRPr="00C30686" w:rsidRDefault="006F6378" w:rsidP="0094020B">
            <w:pPr>
              <w:pStyle w:val="TAC"/>
              <w:rPr>
                <w:rFonts w:eastAsiaTheme="minorEastAsia" w:cs="Arial"/>
                <w:color w:val="000000"/>
                <w:szCs w:val="18"/>
                <w:lang w:val="en-US" w:eastAsia="zh-CN"/>
              </w:rPr>
            </w:pPr>
            <w:r w:rsidRPr="00C30686">
              <w:rPr>
                <w:rFonts w:eastAsiaTheme="minorEastAsia" w:cs="Arial" w:hint="eastAsia"/>
                <w:color w:val="000000" w:themeColor="text1"/>
                <w:szCs w:val="18"/>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1E257595"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themeColor="text1"/>
                <w:szCs w:val="18"/>
                <w:lang w:val="en-US" w:eastAsia="zh-CN"/>
              </w:rPr>
              <w:t>5</w:t>
            </w:r>
            <w:r w:rsidRPr="00C30686">
              <w:rPr>
                <w:rFonts w:eastAsiaTheme="minorEastAsia" w:cs="Arial" w:hint="eastAsia"/>
                <w:color w:val="000000" w:themeColor="text1"/>
                <w:szCs w:val="18"/>
                <w:lang w:val="en-US" w:eastAsia="zh-CN"/>
              </w:rPr>
              <w:t xml:space="preserve">, </w:t>
            </w:r>
            <w:r w:rsidRPr="00C30686">
              <w:rPr>
                <w:rFonts w:eastAsiaTheme="minorEastAsia" w:cs="Arial"/>
                <w:color w:val="000000" w:themeColor="text1"/>
                <w:szCs w:val="18"/>
                <w:lang w:val="en-US" w:eastAsia="zh-CN"/>
              </w:rPr>
              <w:t>10</w:t>
            </w:r>
            <w:r w:rsidRPr="00C30686">
              <w:rPr>
                <w:rFonts w:eastAsiaTheme="minorEastAsia" w:cs="Arial" w:hint="eastAsia"/>
                <w:color w:val="000000" w:themeColor="text1"/>
                <w:szCs w:val="18"/>
                <w:lang w:val="en-US" w:eastAsia="zh-CN"/>
              </w:rPr>
              <w:t xml:space="preserve">, </w:t>
            </w:r>
            <w:r w:rsidRPr="00C30686">
              <w:rPr>
                <w:rFonts w:eastAsiaTheme="minorEastAsia" w:cs="Arial"/>
                <w:color w:val="000000" w:themeColor="text1"/>
                <w:szCs w:val="18"/>
                <w:lang w:val="en-US" w:eastAsia="zh-CN"/>
              </w:rPr>
              <w:t>15</w:t>
            </w:r>
            <w:r w:rsidRPr="00C30686">
              <w:rPr>
                <w:rFonts w:eastAsiaTheme="minorEastAsia" w:cs="Arial" w:hint="eastAsia"/>
                <w:color w:val="000000" w:themeColor="text1"/>
                <w:szCs w:val="18"/>
                <w:lang w:val="en-US" w:eastAsia="zh-CN"/>
              </w:rPr>
              <w:t xml:space="preserve">, </w:t>
            </w:r>
            <w:r w:rsidRPr="00C30686">
              <w:rPr>
                <w:rFonts w:eastAsiaTheme="minorEastAsia" w:cs="Arial"/>
                <w:color w:val="000000" w:themeColor="text1"/>
                <w:szCs w:val="18"/>
                <w:lang w:val="en-US" w:eastAsia="zh-CN"/>
              </w:rPr>
              <w:t>20</w:t>
            </w:r>
            <w:r w:rsidRPr="00C30686">
              <w:rPr>
                <w:rFonts w:eastAsiaTheme="minorEastAsia" w:cs="Arial" w:hint="eastAsia"/>
                <w:color w:val="000000" w:themeColor="text1"/>
                <w:szCs w:val="18"/>
                <w:lang w:val="en-US" w:eastAsia="zh-CN"/>
              </w:rPr>
              <w:t xml:space="preserve">, </w:t>
            </w:r>
            <w:r w:rsidRPr="00C30686">
              <w:rPr>
                <w:rFonts w:eastAsiaTheme="minorEastAsia" w:cs="Arial"/>
                <w:color w:val="000000" w:themeColor="text1"/>
                <w:szCs w:val="18"/>
                <w:lang w:val="en-US" w:eastAsia="zh-CN"/>
              </w:rPr>
              <w:t>30</w:t>
            </w:r>
          </w:p>
        </w:tc>
        <w:tc>
          <w:tcPr>
            <w:tcW w:w="2445" w:type="dxa"/>
            <w:tcBorders>
              <w:top w:val="single" w:sz="4" w:space="0" w:color="auto"/>
              <w:left w:val="single" w:sz="4" w:space="0" w:color="auto"/>
              <w:bottom w:val="nil"/>
              <w:right w:val="single" w:sz="4" w:space="0" w:color="auto"/>
            </w:tcBorders>
          </w:tcPr>
          <w:p w14:paraId="1E1CA7DA" w14:textId="77777777" w:rsidR="006F6378" w:rsidRPr="00C30686" w:rsidRDefault="006F6378" w:rsidP="0094020B">
            <w:pPr>
              <w:pStyle w:val="TAC"/>
              <w:rPr>
                <w:rFonts w:eastAsiaTheme="minorEastAsia"/>
                <w:lang w:val="en-US" w:eastAsia="zh-CN"/>
              </w:rPr>
            </w:pPr>
            <w:r w:rsidRPr="00C30686">
              <w:rPr>
                <w:rFonts w:eastAsiaTheme="minorEastAsia" w:hint="eastAsia"/>
                <w:color w:val="000000" w:themeColor="text1"/>
                <w:szCs w:val="18"/>
                <w:lang w:val="en-US" w:eastAsia="zh-CN"/>
              </w:rPr>
              <w:t>0</w:t>
            </w:r>
          </w:p>
        </w:tc>
      </w:tr>
      <w:tr w:rsidR="006F6378" w:rsidRPr="00C30686" w14:paraId="0577E40F" w14:textId="77777777" w:rsidTr="004F423A">
        <w:trPr>
          <w:trHeight w:val="29"/>
        </w:trPr>
        <w:tc>
          <w:tcPr>
            <w:tcW w:w="2742" w:type="dxa"/>
            <w:tcBorders>
              <w:top w:val="nil"/>
              <w:left w:val="single" w:sz="4" w:space="0" w:color="auto"/>
              <w:bottom w:val="nil"/>
              <w:right w:val="single" w:sz="4" w:space="0" w:color="auto"/>
            </w:tcBorders>
          </w:tcPr>
          <w:p w14:paraId="1E6DB9F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tcPr>
          <w:p w14:paraId="7284A32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575031C" w14:textId="77777777" w:rsidR="006F6378" w:rsidRPr="00C30686" w:rsidRDefault="006F6378" w:rsidP="0094020B">
            <w:pPr>
              <w:pStyle w:val="TAC"/>
              <w:rPr>
                <w:rFonts w:eastAsiaTheme="minorEastAsia" w:cs="Arial"/>
                <w:color w:val="000000"/>
                <w:szCs w:val="18"/>
                <w:lang w:val="en-US" w:eastAsia="zh-CN"/>
              </w:rPr>
            </w:pPr>
            <w:r w:rsidRPr="00C30686">
              <w:rPr>
                <w:rFonts w:eastAsiaTheme="minorEastAsia" w:cs="Arial" w:hint="eastAsia"/>
                <w:color w:val="000000" w:themeColor="text1"/>
                <w:szCs w:val="18"/>
                <w:lang w:val="en-US" w:eastAsia="zh-CN"/>
              </w:rPr>
              <w:t>n39</w:t>
            </w:r>
          </w:p>
        </w:tc>
        <w:tc>
          <w:tcPr>
            <w:tcW w:w="4356" w:type="dxa"/>
            <w:tcBorders>
              <w:top w:val="single" w:sz="4" w:space="0" w:color="auto"/>
              <w:left w:val="single" w:sz="4" w:space="0" w:color="auto"/>
              <w:bottom w:val="single" w:sz="4" w:space="0" w:color="auto"/>
              <w:right w:val="single" w:sz="4" w:space="0" w:color="auto"/>
            </w:tcBorders>
            <w:vAlign w:val="center"/>
          </w:tcPr>
          <w:p w14:paraId="55053C7C" w14:textId="77777777" w:rsidR="006F6378" w:rsidRPr="00C30686" w:rsidRDefault="006F6378" w:rsidP="0094020B">
            <w:pPr>
              <w:pStyle w:val="TAC"/>
              <w:rPr>
                <w:rFonts w:eastAsiaTheme="minorEastAsia"/>
                <w:lang w:val="en-US" w:eastAsia="zh-CN" w:bidi="ar"/>
              </w:rPr>
            </w:pPr>
            <w:r w:rsidRPr="00C30686">
              <w:rPr>
                <w:rFonts w:eastAsiaTheme="minorEastAsia" w:cs="Arial" w:hint="eastAsia"/>
                <w:color w:val="000000" w:themeColor="text1"/>
                <w:szCs w:val="18"/>
                <w:lang w:val="en-US" w:eastAsia="zh-CN"/>
              </w:rPr>
              <w:t xml:space="preserve">5, </w:t>
            </w:r>
            <w:r w:rsidRPr="00C30686">
              <w:rPr>
                <w:rFonts w:eastAsiaTheme="minorEastAsia" w:cs="Arial"/>
                <w:color w:val="000000" w:themeColor="text1"/>
                <w:szCs w:val="18"/>
                <w:lang w:val="en-US" w:eastAsia="zh-CN"/>
              </w:rPr>
              <w:t>10</w:t>
            </w:r>
            <w:r w:rsidRPr="00C30686">
              <w:rPr>
                <w:rFonts w:eastAsiaTheme="minorEastAsia" w:cs="Arial" w:hint="eastAsia"/>
                <w:color w:val="000000" w:themeColor="text1"/>
                <w:szCs w:val="18"/>
                <w:lang w:val="en-US" w:eastAsia="zh-CN"/>
              </w:rPr>
              <w:t xml:space="preserve">, </w:t>
            </w:r>
            <w:r w:rsidRPr="00C30686">
              <w:rPr>
                <w:rFonts w:eastAsiaTheme="minorEastAsia" w:cs="Arial"/>
                <w:color w:val="000000" w:themeColor="text1"/>
                <w:szCs w:val="18"/>
                <w:lang w:val="en-US" w:eastAsia="zh-CN"/>
              </w:rPr>
              <w:t>15</w:t>
            </w:r>
            <w:r w:rsidRPr="00C30686">
              <w:rPr>
                <w:rFonts w:eastAsiaTheme="minorEastAsia" w:cs="Arial" w:hint="eastAsia"/>
                <w:color w:val="000000" w:themeColor="text1"/>
                <w:szCs w:val="18"/>
                <w:lang w:val="en-US" w:eastAsia="zh-CN"/>
              </w:rPr>
              <w:t xml:space="preserve">, </w:t>
            </w:r>
            <w:r w:rsidRPr="00C30686">
              <w:rPr>
                <w:rFonts w:eastAsiaTheme="minorEastAsia" w:cs="Arial"/>
                <w:color w:val="000000" w:themeColor="text1"/>
                <w:szCs w:val="18"/>
                <w:lang w:val="en-US" w:eastAsia="zh-CN"/>
              </w:rPr>
              <w:t>20</w:t>
            </w:r>
            <w:r w:rsidRPr="00C30686">
              <w:rPr>
                <w:rFonts w:eastAsiaTheme="minorEastAsia" w:cs="Arial" w:hint="eastAsia"/>
                <w:color w:val="000000" w:themeColor="text1"/>
                <w:szCs w:val="18"/>
                <w:lang w:val="en-US" w:eastAsia="zh-CN"/>
              </w:rPr>
              <w:t xml:space="preserve">, 25, </w:t>
            </w:r>
            <w:r w:rsidRPr="00C30686">
              <w:rPr>
                <w:rFonts w:eastAsiaTheme="minorEastAsia" w:cs="Arial"/>
                <w:color w:val="000000" w:themeColor="text1"/>
                <w:szCs w:val="18"/>
                <w:lang w:val="en-US" w:eastAsia="zh-CN"/>
              </w:rPr>
              <w:t>30</w:t>
            </w:r>
            <w:r w:rsidRPr="00C30686">
              <w:rPr>
                <w:rFonts w:eastAsiaTheme="minorEastAsia" w:cs="Arial" w:hint="eastAsia"/>
                <w:color w:val="000000" w:themeColor="text1"/>
                <w:szCs w:val="18"/>
                <w:lang w:val="en-US" w:eastAsia="zh-CN"/>
              </w:rPr>
              <w:t xml:space="preserve">, </w:t>
            </w:r>
            <w:r w:rsidRPr="00C30686">
              <w:rPr>
                <w:rFonts w:eastAsiaTheme="minorEastAsia" w:cs="Arial"/>
                <w:color w:val="000000" w:themeColor="text1"/>
                <w:szCs w:val="18"/>
                <w:lang w:val="en-US" w:eastAsia="zh-CN"/>
              </w:rPr>
              <w:t>40</w:t>
            </w:r>
          </w:p>
        </w:tc>
        <w:tc>
          <w:tcPr>
            <w:tcW w:w="2445" w:type="dxa"/>
            <w:tcBorders>
              <w:top w:val="nil"/>
              <w:left w:val="single" w:sz="4" w:space="0" w:color="auto"/>
              <w:bottom w:val="nil"/>
              <w:right w:val="single" w:sz="4" w:space="0" w:color="auto"/>
            </w:tcBorders>
          </w:tcPr>
          <w:p w14:paraId="44EE4FCA" w14:textId="77777777" w:rsidR="006F6378" w:rsidRPr="00C30686" w:rsidRDefault="006F6378" w:rsidP="0094020B">
            <w:pPr>
              <w:pStyle w:val="TAC"/>
              <w:rPr>
                <w:rFonts w:eastAsiaTheme="minorEastAsia"/>
                <w:lang w:val="en-US" w:eastAsia="zh-CN"/>
              </w:rPr>
            </w:pPr>
          </w:p>
        </w:tc>
      </w:tr>
      <w:tr w:rsidR="006F6378" w:rsidRPr="00C30686" w14:paraId="203C8493" w14:textId="77777777" w:rsidTr="004F423A">
        <w:trPr>
          <w:trHeight w:val="29"/>
        </w:trPr>
        <w:tc>
          <w:tcPr>
            <w:tcW w:w="2742" w:type="dxa"/>
            <w:tcBorders>
              <w:top w:val="nil"/>
              <w:left w:val="single" w:sz="4" w:space="0" w:color="auto"/>
              <w:bottom w:val="single" w:sz="4" w:space="0" w:color="auto"/>
              <w:right w:val="single" w:sz="4" w:space="0" w:color="auto"/>
            </w:tcBorders>
          </w:tcPr>
          <w:p w14:paraId="6374C79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tcPr>
          <w:p w14:paraId="121A229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FAE6EFA" w14:textId="77777777" w:rsidR="006F6378" w:rsidRPr="00C30686" w:rsidRDefault="006F6378" w:rsidP="0094020B">
            <w:pPr>
              <w:pStyle w:val="TAC"/>
              <w:rPr>
                <w:rFonts w:eastAsiaTheme="minorEastAsia" w:cs="Arial"/>
                <w:color w:val="000000"/>
                <w:szCs w:val="18"/>
                <w:lang w:val="en-US" w:eastAsia="zh-CN"/>
              </w:rPr>
            </w:pPr>
            <w:r w:rsidRPr="00C30686">
              <w:rPr>
                <w:rFonts w:eastAsiaTheme="minorEastAsia" w:cs="Arial" w:hint="eastAsia"/>
                <w:color w:val="000000" w:themeColor="text1"/>
                <w:szCs w:val="18"/>
                <w:lang w:val="en-US" w:eastAsia="zh-CN"/>
              </w:rPr>
              <w:t>n41</w:t>
            </w:r>
          </w:p>
        </w:tc>
        <w:tc>
          <w:tcPr>
            <w:tcW w:w="4356" w:type="dxa"/>
            <w:tcBorders>
              <w:top w:val="single" w:sz="4" w:space="0" w:color="auto"/>
              <w:left w:val="single" w:sz="4" w:space="0" w:color="auto"/>
              <w:bottom w:val="single" w:sz="4" w:space="0" w:color="auto"/>
              <w:right w:val="single" w:sz="4" w:space="0" w:color="auto"/>
            </w:tcBorders>
          </w:tcPr>
          <w:p w14:paraId="31E4180E" w14:textId="77777777" w:rsidR="006F6378" w:rsidRPr="00C30686" w:rsidRDefault="006F6378" w:rsidP="0094020B">
            <w:pPr>
              <w:pStyle w:val="TAC"/>
              <w:rPr>
                <w:rFonts w:eastAsiaTheme="minorEastAsia"/>
                <w:lang w:val="en-US" w:eastAsia="zh-CN" w:bidi="ar"/>
              </w:rPr>
            </w:pPr>
            <w:r w:rsidRPr="00C30686">
              <w:rPr>
                <w:rFonts w:eastAsiaTheme="minorEastAsia" w:hint="eastAsia"/>
                <w:color w:val="000000" w:themeColor="text1"/>
                <w:szCs w:val="18"/>
                <w:lang w:val="en-US" w:eastAsia="zh-CN"/>
              </w:rPr>
              <w:t>CA_n41C_BCS1</w:t>
            </w:r>
          </w:p>
        </w:tc>
        <w:tc>
          <w:tcPr>
            <w:tcW w:w="2445" w:type="dxa"/>
            <w:tcBorders>
              <w:top w:val="nil"/>
              <w:left w:val="single" w:sz="4" w:space="0" w:color="auto"/>
              <w:bottom w:val="single" w:sz="4" w:space="0" w:color="auto"/>
              <w:right w:val="single" w:sz="4" w:space="0" w:color="auto"/>
            </w:tcBorders>
          </w:tcPr>
          <w:p w14:paraId="167BA383" w14:textId="77777777" w:rsidR="006F6378" w:rsidRPr="00C30686" w:rsidRDefault="006F6378" w:rsidP="0094020B">
            <w:pPr>
              <w:pStyle w:val="TAC"/>
              <w:rPr>
                <w:rFonts w:eastAsiaTheme="minorEastAsia"/>
                <w:lang w:val="en-US" w:eastAsia="zh-CN"/>
              </w:rPr>
            </w:pPr>
          </w:p>
        </w:tc>
      </w:tr>
      <w:tr w:rsidR="006F6378" w:rsidRPr="00C30686" w14:paraId="40447676" w14:textId="77777777" w:rsidTr="004F423A">
        <w:trPr>
          <w:trHeight w:val="29"/>
        </w:trPr>
        <w:tc>
          <w:tcPr>
            <w:tcW w:w="2742" w:type="dxa"/>
            <w:tcBorders>
              <w:top w:val="single" w:sz="4" w:space="0" w:color="auto"/>
              <w:left w:val="single" w:sz="4" w:space="0" w:color="auto"/>
              <w:bottom w:val="nil"/>
              <w:right w:val="single" w:sz="4" w:space="0" w:color="auto"/>
            </w:tcBorders>
          </w:tcPr>
          <w:p w14:paraId="4CB6C6C8"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lang w:val="en-US"/>
              </w:rPr>
              <w:t>CA_n28A-n39A-n79A</w:t>
            </w:r>
          </w:p>
        </w:tc>
        <w:tc>
          <w:tcPr>
            <w:tcW w:w="2785" w:type="dxa"/>
            <w:tcBorders>
              <w:top w:val="single" w:sz="4" w:space="0" w:color="auto"/>
              <w:left w:val="single" w:sz="4" w:space="0" w:color="auto"/>
              <w:bottom w:val="nil"/>
              <w:right w:val="single" w:sz="4" w:space="0" w:color="auto"/>
            </w:tcBorders>
          </w:tcPr>
          <w:p w14:paraId="1AF4B628" w14:textId="77777777" w:rsidR="006F6378" w:rsidRPr="00C30686" w:rsidRDefault="006F6378" w:rsidP="0094020B">
            <w:pPr>
              <w:pStyle w:val="TAC"/>
              <w:rPr>
                <w:rFonts w:eastAsiaTheme="minorEastAsia"/>
                <w:lang w:val="en-US" w:eastAsia="zh-CN"/>
              </w:rPr>
            </w:pPr>
            <w:r w:rsidRPr="00C30686">
              <w:rPr>
                <w:rFonts w:eastAsiaTheme="minorEastAsia"/>
                <w:lang w:val="en-US"/>
              </w:rPr>
              <w:t>-</w:t>
            </w:r>
          </w:p>
        </w:tc>
        <w:tc>
          <w:tcPr>
            <w:tcW w:w="1259" w:type="dxa"/>
            <w:tcBorders>
              <w:top w:val="single" w:sz="4" w:space="0" w:color="auto"/>
              <w:left w:val="single" w:sz="4" w:space="0" w:color="auto"/>
              <w:bottom w:val="single" w:sz="4" w:space="0" w:color="auto"/>
              <w:right w:val="single" w:sz="4" w:space="0" w:color="auto"/>
            </w:tcBorders>
            <w:vAlign w:val="center"/>
          </w:tcPr>
          <w:p w14:paraId="38FCEBA8"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lang w:val="en-US"/>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59E95EAD" w14:textId="77777777" w:rsidR="006F6378" w:rsidRPr="00C30686" w:rsidRDefault="006F6378" w:rsidP="0094020B">
            <w:pPr>
              <w:pStyle w:val="TAC"/>
              <w:rPr>
                <w:rFonts w:eastAsiaTheme="minorEastAsia"/>
                <w:lang w:val="en-US" w:eastAsia="zh-CN" w:bidi="ar"/>
              </w:rPr>
            </w:pPr>
            <w:r w:rsidRPr="00C30686">
              <w:rPr>
                <w:rFonts w:eastAsiaTheme="minorEastAsia"/>
                <w:lang w:val="en-US"/>
              </w:rPr>
              <w:t>5, 10, 15, 20, 30</w:t>
            </w:r>
          </w:p>
        </w:tc>
        <w:tc>
          <w:tcPr>
            <w:tcW w:w="2445" w:type="dxa"/>
            <w:tcBorders>
              <w:top w:val="single" w:sz="4" w:space="0" w:color="auto"/>
              <w:left w:val="single" w:sz="4" w:space="0" w:color="auto"/>
              <w:bottom w:val="nil"/>
              <w:right w:val="single" w:sz="4" w:space="0" w:color="auto"/>
            </w:tcBorders>
          </w:tcPr>
          <w:p w14:paraId="68E1FA19" w14:textId="77777777" w:rsidR="006F6378" w:rsidRPr="00C30686" w:rsidRDefault="006F6378" w:rsidP="0094020B">
            <w:pPr>
              <w:pStyle w:val="TAC"/>
              <w:rPr>
                <w:rFonts w:eastAsiaTheme="minorEastAsia"/>
                <w:lang w:val="en-US" w:eastAsia="zh-CN"/>
              </w:rPr>
            </w:pPr>
            <w:r w:rsidRPr="00C30686">
              <w:rPr>
                <w:rFonts w:eastAsiaTheme="minorEastAsia"/>
                <w:lang w:val="en-US"/>
              </w:rPr>
              <w:t>0</w:t>
            </w:r>
          </w:p>
        </w:tc>
      </w:tr>
      <w:tr w:rsidR="006F6378" w:rsidRPr="00C30686" w14:paraId="3078D115" w14:textId="77777777" w:rsidTr="004F423A">
        <w:trPr>
          <w:trHeight w:val="29"/>
        </w:trPr>
        <w:tc>
          <w:tcPr>
            <w:tcW w:w="2742" w:type="dxa"/>
            <w:tcBorders>
              <w:top w:val="nil"/>
              <w:left w:val="single" w:sz="4" w:space="0" w:color="auto"/>
              <w:bottom w:val="nil"/>
              <w:right w:val="single" w:sz="4" w:space="0" w:color="auto"/>
            </w:tcBorders>
          </w:tcPr>
          <w:p w14:paraId="1D815D7E" w14:textId="77777777" w:rsidR="006F6378" w:rsidRPr="00C30686" w:rsidRDefault="006F6378" w:rsidP="0094020B">
            <w:pPr>
              <w:pStyle w:val="TAC"/>
              <w:rPr>
                <w:rFonts w:eastAsiaTheme="minorEastAsia" w:cs="Arial"/>
                <w:color w:val="000000"/>
                <w:szCs w:val="18"/>
                <w:lang w:val="en-US" w:eastAsia="zh-CN" w:bidi="ar"/>
              </w:rPr>
            </w:pPr>
          </w:p>
        </w:tc>
        <w:tc>
          <w:tcPr>
            <w:tcW w:w="2785" w:type="dxa"/>
            <w:tcBorders>
              <w:top w:val="nil"/>
              <w:left w:val="single" w:sz="4" w:space="0" w:color="auto"/>
              <w:bottom w:val="nil"/>
              <w:right w:val="single" w:sz="4" w:space="0" w:color="auto"/>
            </w:tcBorders>
          </w:tcPr>
          <w:p w14:paraId="06EC6F5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777F170"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lang w:val="en-US"/>
              </w:rPr>
              <w:t>n39</w:t>
            </w:r>
          </w:p>
        </w:tc>
        <w:tc>
          <w:tcPr>
            <w:tcW w:w="4356" w:type="dxa"/>
            <w:tcBorders>
              <w:top w:val="single" w:sz="4" w:space="0" w:color="auto"/>
              <w:left w:val="single" w:sz="4" w:space="0" w:color="auto"/>
              <w:bottom w:val="single" w:sz="4" w:space="0" w:color="auto"/>
              <w:right w:val="single" w:sz="4" w:space="0" w:color="auto"/>
            </w:tcBorders>
            <w:vAlign w:val="center"/>
          </w:tcPr>
          <w:p w14:paraId="0F761C33" w14:textId="77777777" w:rsidR="006F6378" w:rsidRPr="00C30686" w:rsidRDefault="006F6378" w:rsidP="0094020B">
            <w:pPr>
              <w:pStyle w:val="TAC"/>
              <w:rPr>
                <w:rFonts w:eastAsiaTheme="minorEastAsia"/>
                <w:lang w:val="en-US" w:eastAsia="zh-CN" w:bidi="ar"/>
              </w:rPr>
            </w:pPr>
            <w:r w:rsidRPr="00C30686">
              <w:rPr>
                <w:rFonts w:eastAsiaTheme="minorEastAsia"/>
                <w:lang w:val="en-US"/>
              </w:rPr>
              <w:t>5, 10, 15, 20, 25, 30, 40</w:t>
            </w:r>
          </w:p>
        </w:tc>
        <w:tc>
          <w:tcPr>
            <w:tcW w:w="2445" w:type="dxa"/>
            <w:tcBorders>
              <w:top w:val="nil"/>
              <w:left w:val="single" w:sz="4" w:space="0" w:color="auto"/>
              <w:bottom w:val="nil"/>
              <w:right w:val="single" w:sz="4" w:space="0" w:color="auto"/>
            </w:tcBorders>
          </w:tcPr>
          <w:p w14:paraId="41248115" w14:textId="77777777" w:rsidR="006F6378" w:rsidRPr="00C30686" w:rsidRDefault="006F6378" w:rsidP="0094020B">
            <w:pPr>
              <w:pStyle w:val="TAC"/>
              <w:rPr>
                <w:rFonts w:eastAsiaTheme="minorEastAsia"/>
                <w:lang w:val="en-US" w:eastAsia="zh-CN"/>
              </w:rPr>
            </w:pPr>
          </w:p>
        </w:tc>
      </w:tr>
      <w:tr w:rsidR="006F6378" w:rsidRPr="00C30686" w14:paraId="30C7F8A3" w14:textId="77777777" w:rsidTr="004F423A">
        <w:trPr>
          <w:trHeight w:val="29"/>
        </w:trPr>
        <w:tc>
          <w:tcPr>
            <w:tcW w:w="2742" w:type="dxa"/>
            <w:tcBorders>
              <w:top w:val="nil"/>
              <w:left w:val="single" w:sz="4" w:space="0" w:color="auto"/>
              <w:bottom w:val="single" w:sz="4" w:space="0" w:color="auto"/>
              <w:right w:val="single" w:sz="4" w:space="0" w:color="auto"/>
            </w:tcBorders>
          </w:tcPr>
          <w:p w14:paraId="25F9CCED" w14:textId="77777777" w:rsidR="006F6378" w:rsidRPr="00C30686" w:rsidRDefault="006F6378" w:rsidP="0094020B">
            <w:pPr>
              <w:pStyle w:val="TAC"/>
              <w:rPr>
                <w:rFonts w:eastAsiaTheme="minorEastAsia" w:cs="Arial"/>
                <w:color w:val="000000"/>
                <w:szCs w:val="18"/>
                <w:lang w:val="en-US" w:eastAsia="zh-CN" w:bidi="ar"/>
              </w:rPr>
            </w:pPr>
          </w:p>
        </w:tc>
        <w:tc>
          <w:tcPr>
            <w:tcW w:w="2785" w:type="dxa"/>
            <w:tcBorders>
              <w:top w:val="nil"/>
              <w:left w:val="single" w:sz="4" w:space="0" w:color="auto"/>
              <w:bottom w:val="single" w:sz="4" w:space="0" w:color="auto"/>
              <w:right w:val="single" w:sz="4" w:space="0" w:color="auto"/>
            </w:tcBorders>
          </w:tcPr>
          <w:p w14:paraId="7B375FB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65FAB20"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lang w:val="en-US"/>
              </w:rPr>
              <w:t>n79</w:t>
            </w:r>
          </w:p>
        </w:tc>
        <w:tc>
          <w:tcPr>
            <w:tcW w:w="4356" w:type="dxa"/>
            <w:tcBorders>
              <w:top w:val="single" w:sz="4" w:space="0" w:color="auto"/>
              <w:left w:val="single" w:sz="4" w:space="0" w:color="auto"/>
              <w:bottom w:val="single" w:sz="4" w:space="0" w:color="auto"/>
              <w:right w:val="single" w:sz="4" w:space="0" w:color="auto"/>
            </w:tcBorders>
          </w:tcPr>
          <w:p w14:paraId="6F34B494" w14:textId="77777777" w:rsidR="006F6378" w:rsidRPr="00C30686" w:rsidRDefault="006F6378" w:rsidP="0094020B">
            <w:pPr>
              <w:pStyle w:val="TAC"/>
              <w:rPr>
                <w:rFonts w:eastAsiaTheme="minorEastAsia"/>
                <w:lang w:val="en-US" w:eastAsia="zh-CN" w:bidi="ar"/>
              </w:rPr>
            </w:pPr>
            <w:r w:rsidRPr="00C30686">
              <w:rPr>
                <w:rFonts w:eastAsiaTheme="minorEastAsia"/>
                <w:lang w:val="en-US"/>
              </w:rPr>
              <w:t>40, 50, 60, 80, 100</w:t>
            </w:r>
          </w:p>
        </w:tc>
        <w:tc>
          <w:tcPr>
            <w:tcW w:w="2445" w:type="dxa"/>
            <w:tcBorders>
              <w:top w:val="nil"/>
              <w:left w:val="single" w:sz="4" w:space="0" w:color="auto"/>
              <w:bottom w:val="single" w:sz="4" w:space="0" w:color="auto"/>
              <w:right w:val="single" w:sz="4" w:space="0" w:color="auto"/>
            </w:tcBorders>
          </w:tcPr>
          <w:p w14:paraId="54007652" w14:textId="77777777" w:rsidR="006F6378" w:rsidRPr="00C30686" w:rsidRDefault="006F6378" w:rsidP="0094020B">
            <w:pPr>
              <w:pStyle w:val="TAC"/>
              <w:rPr>
                <w:rFonts w:eastAsiaTheme="minorEastAsia"/>
                <w:lang w:val="en-US" w:eastAsia="zh-CN"/>
              </w:rPr>
            </w:pPr>
          </w:p>
        </w:tc>
      </w:tr>
      <w:tr w:rsidR="006F6378" w:rsidRPr="00C30686" w14:paraId="57B3BC3E" w14:textId="77777777" w:rsidTr="004F423A">
        <w:trPr>
          <w:trHeight w:val="29"/>
        </w:trPr>
        <w:tc>
          <w:tcPr>
            <w:tcW w:w="2742" w:type="dxa"/>
            <w:tcBorders>
              <w:top w:val="single" w:sz="4" w:space="0" w:color="auto"/>
              <w:left w:val="single" w:sz="4" w:space="0" w:color="auto"/>
              <w:bottom w:val="nil"/>
              <w:right w:val="single" w:sz="4" w:space="0" w:color="auto"/>
            </w:tcBorders>
          </w:tcPr>
          <w:p w14:paraId="029A5EAF" w14:textId="77777777" w:rsidR="006F6378" w:rsidRPr="00C30686" w:rsidRDefault="006F6378" w:rsidP="0094020B">
            <w:pPr>
              <w:pStyle w:val="TAC"/>
              <w:rPr>
                <w:rFonts w:cs="Arial"/>
                <w:color w:val="000000"/>
                <w:szCs w:val="18"/>
                <w:lang w:val="en-US" w:eastAsia="zh-CN" w:bidi="ar"/>
              </w:rPr>
            </w:pPr>
            <w:r w:rsidRPr="00C30686">
              <w:rPr>
                <w:rFonts w:cs="Arial"/>
                <w:color w:val="000000"/>
                <w:szCs w:val="18"/>
                <w:lang w:val="en-US" w:eastAsia="zh-CN" w:bidi="ar"/>
              </w:rPr>
              <w:t>CA_n28A-n40A-n41A</w:t>
            </w:r>
          </w:p>
        </w:tc>
        <w:tc>
          <w:tcPr>
            <w:tcW w:w="2785" w:type="dxa"/>
            <w:tcBorders>
              <w:top w:val="single" w:sz="4" w:space="0" w:color="auto"/>
              <w:left w:val="single" w:sz="4" w:space="0" w:color="auto"/>
              <w:bottom w:val="nil"/>
              <w:right w:val="single" w:sz="4" w:space="0" w:color="auto"/>
            </w:tcBorders>
          </w:tcPr>
          <w:p w14:paraId="772F0E6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CA_n28A-n40A</w:t>
            </w:r>
          </w:p>
          <w:p w14:paraId="6348736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CA_n28A-n41A</w:t>
            </w:r>
          </w:p>
          <w:p w14:paraId="6D808CE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CA_n40A-n41A</w:t>
            </w:r>
          </w:p>
        </w:tc>
        <w:tc>
          <w:tcPr>
            <w:tcW w:w="1259" w:type="dxa"/>
            <w:tcBorders>
              <w:top w:val="single" w:sz="4" w:space="0" w:color="auto"/>
              <w:left w:val="single" w:sz="4" w:space="0" w:color="auto"/>
              <w:bottom w:val="single" w:sz="4" w:space="0" w:color="auto"/>
              <w:right w:val="single" w:sz="4" w:space="0" w:color="auto"/>
            </w:tcBorders>
            <w:vAlign w:val="center"/>
          </w:tcPr>
          <w:p w14:paraId="77ABAE72" w14:textId="77777777" w:rsidR="006F6378" w:rsidRPr="00C30686" w:rsidRDefault="006F6378" w:rsidP="0094020B">
            <w:pPr>
              <w:pStyle w:val="TAC"/>
              <w:rPr>
                <w:rFonts w:cs="Arial"/>
                <w:color w:val="000000"/>
                <w:szCs w:val="18"/>
                <w:lang w:val="en-US" w:eastAsia="zh-CN" w:bidi="ar"/>
              </w:rPr>
            </w:pPr>
            <w:r w:rsidRPr="00C30686">
              <w:rPr>
                <w:rFonts w:cs="Arial"/>
                <w:color w:val="000000"/>
                <w:szCs w:val="18"/>
                <w:lang w:val="en-US" w:eastAsia="zh-CN" w:bidi="ar"/>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105054E9" w14:textId="77777777" w:rsidR="006F6378" w:rsidRPr="00C30686" w:rsidRDefault="006F6378" w:rsidP="0094020B">
            <w:pPr>
              <w:pStyle w:val="TAC"/>
              <w:rPr>
                <w:kern w:val="2"/>
                <w:szCs w:val="22"/>
                <w:lang w:val="en-US" w:eastAsia="zh-CN"/>
              </w:rPr>
            </w:pPr>
            <w:r w:rsidRPr="00C30686">
              <w:rPr>
                <w:lang w:val="en-US" w:eastAsia="zh-CN" w:bidi="ar"/>
              </w:rPr>
              <w:t>5, 10, 15, 20</w:t>
            </w:r>
            <w:r w:rsidRPr="00C30686">
              <w:rPr>
                <w:rFonts w:hint="eastAsia"/>
                <w:lang w:val="en-US" w:eastAsia="zh-CN" w:bidi="ar"/>
              </w:rPr>
              <w:t>, 30</w:t>
            </w:r>
          </w:p>
        </w:tc>
        <w:tc>
          <w:tcPr>
            <w:tcW w:w="2445" w:type="dxa"/>
            <w:tcBorders>
              <w:top w:val="single" w:sz="4" w:space="0" w:color="auto"/>
              <w:left w:val="single" w:sz="4" w:space="0" w:color="auto"/>
              <w:bottom w:val="nil"/>
              <w:right w:val="single" w:sz="4" w:space="0" w:color="auto"/>
            </w:tcBorders>
            <w:vAlign w:val="center"/>
          </w:tcPr>
          <w:p w14:paraId="74D62E1B"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05212476" w14:textId="77777777" w:rsidTr="004F423A">
        <w:trPr>
          <w:trHeight w:val="29"/>
        </w:trPr>
        <w:tc>
          <w:tcPr>
            <w:tcW w:w="2742" w:type="dxa"/>
            <w:tcBorders>
              <w:top w:val="nil"/>
              <w:left w:val="single" w:sz="4" w:space="0" w:color="auto"/>
              <w:bottom w:val="nil"/>
              <w:right w:val="single" w:sz="4" w:space="0" w:color="auto"/>
            </w:tcBorders>
          </w:tcPr>
          <w:p w14:paraId="254968DF" w14:textId="77777777" w:rsidR="006F6378" w:rsidRPr="00C30686" w:rsidRDefault="006F6378" w:rsidP="0094020B">
            <w:pPr>
              <w:pStyle w:val="TAC"/>
              <w:rPr>
                <w:rFonts w:cs="Arial"/>
                <w:color w:val="000000"/>
                <w:szCs w:val="18"/>
                <w:lang w:val="en-US" w:eastAsia="zh-CN" w:bidi="ar"/>
              </w:rPr>
            </w:pPr>
          </w:p>
        </w:tc>
        <w:tc>
          <w:tcPr>
            <w:tcW w:w="2785" w:type="dxa"/>
            <w:tcBorders>
              <w:top w:val="nil"/>
              <w:left w:val="single" w:sz="4" w:space="0" w:color="auto"/>
              <w:bottom w:val="nil"/>
              <w:right w:val="single" w:sz="4" w:space="0" w:color="auto"/>
            </w:tcBorders>
          </w:tcPr>
          <w:p w14:paraId="0C48FE65" w14:textId="77777777" w:rsidR="006F6378" w:rsidRPr="00C30686" w:rsidRDefault="006F6378" w:rsidP="0094020B">
            <w:pPr>
              <w:pStyle w:val="TAC"/>
              <w:rPr>
                <w:rFonts w:cs="Arial"/>
                <w:color w:val="000000"/>
                <w:szCs w:val="18"/>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675411D3" w14:textId="77777777" w:rsidR="006F6378" w:rsidRPr="00C30686" w:rsidRDefault="006F6378" w:rsidP="0094020B">
            <w:pPr>
              <w:pStyle w:val="TAC"/>
              <w:rPr>
                <w:rFonts w:cs="Arial"/>
                <w:color w:val="000000"/>
                <w:szCs w:val="18"/>
                <w:lang w:val="en-US" w:eastAsia="zh-CN" w:bidi="ar"/>
              </w:rPr>
            </w:pPr>
            <w:r w:rsidRPr="00C30686">
              <w:rPr>
                <w:rFonts w:cs="Arial"/>
                <w:color w:val="000000"/>
                <w:szCs w:val="18"/>
                <w:lang w:val="en-US" w:eastAsia="zh-CN" w:bidi="ar"/>
              </w:rPr>
              <w:t>n40</w:t>
            </w:r>
          </w:p>
        </w:tc>
        <w:tc>
          <w:tcPr>
            <w:tcW w:w="4356" w:type="dxa"/>
            <w:tcBorders>
              <w:top w:val="single" w:sz="4" w:space="0" w:color="auto"/>
              <w:left w:val="single" w:sz="4" w:space="0" w:color="auto"/>
              <w:bottom w:val="single" w:sz="4" w:space="0" w:color="auto"/>
              <w:right w:val="single" w:sz="4" w:space="0" w:color="auto"/>
            </w:tcBorders>
            <w:vAlign w:val="center"/>
          </w:tcPr>
          <w:p w14:paraId="1F3CC124" w14:textId="77777777" w:rsidR="006F6378" w:rsidRPr="00C30686" w:rsidRDefault="006F6378" w:rsidP="0094020B">
            <w:pPr>
              <w:pStyle w:val="TAC"/>
              <w:rPr>
                <w:kern w:val="2"/>
                <w:szCs w:val="22"/>
                <w:lang w:val="en-US" w:eastAsia="zh-CN"/>
              </w:rPr>
            </w:pPr>
            <w:r w:rsidRPr="00C30686">
              <w:rPr>
                <w:lang w:val="en-US" w:eastAsia="zh-CN" w:bidi="ar"/>
              </w:rPr>
              <w:t>5, 10, 15, 20, 25, 30, 40, 50</w:t>
            </w:r>
            <w:r w:rsidRPr="00C30686">
              <w:rPr>
                <w:rFonts w:hint="eastAsia"/>
                <w:lang w:val="en-US" w:eastAsia="zh-CN" w:bidi="ar"/>
              </w:rPr>
              <w:t xml:space="preserve">, </w:t>
            </w:r>
            <w:r w:rsidRPr="00C30686">
              <w:rPr>
                <w:lang w:val="en-US" w:eastAsia="zh-CN" w:bidi="ar"/>
              </w:rPr>
              <w:t>60</w:t>
            </w:r>
            <w:r w:rsidRPr="00C30686">
              <w:rPr>
                <w:rFonts w:hint="eastAsia"/>
                <w:lang w:val="en-US" w:eastAsia="zh-CN" w:bidi="ar"/>
              </w:rPr>
              <w:t xml:space="preserve">, </w:t>
            </w:r>
            <w:r w:rsidRPr="00C30686">
              <w:rPr>
                <w:lang w:val="en-US" w:eastAsia="zh-CN" w:bidi="ar"/>
              </w:rPr>
              <w:t>80, 90, 100</w:t>
            </w:r>
          </w:p>
        </w:tc>
        <w:tc>
          <w:tcPr>
            <w:tcW w:w="2445" w:type="dxa"/>
            <w:tcBorders>
              <w:top w:val="nil"/>
              <w:left w:val="single" w:sz="4" w:space="0" w:color="auto"/>
              <w:bottom w:val="nil"/>
              <w:right w:val="single" w:sz="4" w:space="0" w:color="auto"/>
            </w:tcBorders>
            <w:vAlign w:val="center"/>
          </w:tcPr>
          <w:p w14:paraId="78CA54B9" w14:textId="77777777" w:rsidR="006F6378" w:rsidRPr="00C30686" w:rsidRDefault="006F6378" w:rsidP="0094020B">
            <w:pPr>
              <w:pStyle w:val="TAC"/>
              <w:rPr>
                <w:kern w:val="2"/>
                <w:szCs w:val="22"/>
                <w:lang w:val="en-US" w:eastAsia="zh-CN"/>
              </w:rPr>
            </w:pPr>
          </w:p>
        </w:tc>
      </w:tr>
      <w:tr w:rsidR="006F6378" w:rsidRPr="00C30686" w14:paraId="3852E9E1" w14:textId="77777777" w:rsidTr="004F423A">
        <w:trPr>
          <w:trHeight w:val="29"/>
        </w:trPr>
        <w:tc>
          <w:tcPr>
            <w:tcW w:w="2742" w:type="dxa"/>
            <w:tcBorders>
              <w:top w:val="nil"/>
              <w:left w:val="single" w:sz="4" w:space="0" w:color="auto"/>
              <w:bottom w:val="single" w:sz="4" w:space="0" w:color="auto"/>
              <w:right w:val="single" w:sz="4" w:space="0" w:color="auto"/>
            </w:tcBorders>
          </w:tcPr>
          <w:p w14:paraId="63808208" w14:textId="77777777" w:rsidR="006F6378" w:rsidRPr="00C30686" w:rsidRDefault="006F6378" w:rsidP="0094020B">
            <w:pPr>
              <w:pStyle w:val="TAC"/>
              <w:rPr>
                <w:rFonts w:cs="Arial"/>
                <w:color w:val="000000"/>
                <w:szCs w:val="18"/>
                <w:lang w:val="en-US" w:eastAsia="zh-CN" w:bidi="ar"/>
              </w:rPr>
            </w:pPr>
          </w:p>
        </w:tc>
        <w:tc>
          <w:tcPr>
            <w:tcW w:w="2785" w:type="dxa"/>
            <w:tcBorders>
              <w:top w:val="nil"/>
              <w:left w:val="single" w:sz="4" w:space="0" w:color="auto"/>
              <w:bottom w:val="single" w:sz="4" w:space="0" w:color="auto"/>
              <w:right w:val="single" w:sz="4" w:space="0" w:color="auto"/>
            </w:tcBorders>
          </w:tcPr>
          <w:p w14:paraId="54094B77" w14:textId="77777777" w:rsidR="006F6378" w:rsidRPr="00C30686" w:rsidRDefault="006F6378" w:rsidP="0094020B">
            <w:pPr>
              <w:pStyle w:val="TAC"/>
              <w:rPr>
                <w:rFonts w:cs="Arial"/>
                <w:color w:val="000000"/>
                <w:szCs w:val="18"/>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03A0F6EA" w14:textId="77777777" w:rsidR="006F6378" w:rsidRPr="00C30686" w:rsidRDefault="006F6378" w:rsidP="0094020B">
            <w:pPr>
              <w:pStyle w:val="TAC"/>
              <w:rPr>
                <w:rFonts w:cs="Arial"/>
                <w:color w:val="000000"/>
                <w:szCs w:val="18"/>
                <w:lang w:val="en-US" w:eastAsia="zh-CN" w:bidi="ar"/>
              </w:rPr>
            </w:pPr>
            <w:r w:rsidRPr="00C30686">
              <w:rPr>
                <w:rFonts w:cs="Arial"/>
                <w:color w:val="000000"/>
                <w:szCs w:val="18"/>
                <w:lang w:val="en-US" w:eastAsia="zh-CN" w:bidi="ar"/>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512D2AF3" w14:textId="77777777" w:rsidR="006F6378" w:rsidRPr="00C30686" w:rsidRDefault="006F6378" w:rsidP="0094020B">
            <w:pPr>
              <w:pStyle w:val="TAC"/>
              <w:rPr>
                <w:kern w:val="2"/>
                <w:szCs w:val="22"/>
                <w:lang w:val="en-US" w:eastAsia="zh-CN"/>
              </w:rPr>
            </w:pPr>
            <w:r w:rsidRPr="00C30686">
              <w:rPr>
                <w:lang w:val="en-US" w:eastAsia="zh-CN" w:bidi="ar"/>
              </w:rPr>
              <w:t>10, 15, 20,</w:t>
            </w:r>
            <w:r w:rsidRPr="00C30686">
              <w:rPr>
                <w:rFonts w:hint="eastAsia"/>
                <w:lang w:val="en-US" w:eastAsia="zh-CN" w:bidi="ar"/>
              </w:rPr>
              <w:t xml:space="preserve"> 30,</w:t>
            </w:r>
            <w:r w:rsidRPr="00C30686">
              <w:rPr>
                <w:lang w:val="en-US" w:eastAsia="zh-CN" w:bidi="ar"/>
              </w:rPr>
              <w:t xml:space="preserve"> 40, 50, 60, </w:t>
            </w:r>
            <w:r w:rsidRPr="00C30686">
              <w:rPr>
                <w:rFonts w:hint="eastAsia"/>
                <w:lang w:val="en-US" w:eastAsia="zh-CN" w:bidi="ar"/>
              </w:rPr>
              <w:t xml:space="preserve">70, </w:t>
            </w:r>
            <w:r w:rsidRPr="00C30686">
              <w:rPr>
                <w:lang w:val="en-US" w:eastAsia="zh-CN" w:bidi="ar"/>
              </w:rPr>
              <w:t>80, 90, 100</w:t>
            </w:r>
          </w:p>
        </w:tc>
        <w:tc>
          <w:tcPr>
            <w:tcW w:w="2445" w:type="dxa"/>
            <w:tcBorders>
              <w:top w:val="nil"/>
              <w:left w:val="single" w:sz="4" w:space="0" w:color="auto"/>
              <w:bottom w:val="single" w:sz="4" w:space="0" w:color="auto"/>
              <w:right w:val="single" w:sz="4" w:space="0" w:color="auto"/>
            </w:tcBorders>
            <w:vAlign w:val="center"/>
          </w:tcPr>
          <w:p w14:paraId="4CD5921B" w14:textId="77777777" w:rsidR="006F6378" w:rsidRPr="00C30686" w:rsidRDefault="006F6378" w:rsidP="0094020B">
            <w:pPr>
              <w:pStyle w:val="TAC"/>
              <w:rPr>
                <w:kern w:val="2"/>
                <w:szCs w:val="22"/>
                <w:lang w:val="en-US" w:eastAsia="zh-CN"/>
              </w:rPr>
            </w:pPr>
          </w:p>
        </w:tc>
      </w:tr>
      <w:tr w:rsidR="006F6378" w:rsidRPr="00C30686" w14:paraId="6B2C6D63" w14:textId="77777777" w:rsidTr="004F423A">
        <w:trPr>
          <w:trHeight w:val="29"/>
        </w:trPr>
        <w:tc>
          <w:tcPr>
            <w:tcW w:w="2742" w:type="dxa"/>
            <w:tcBorders>
              <w:top w:val="single" w:sz="4" w:space="0" w:color="auto"/>
              <w:left w:val="single" w:sz="4" w:space="0" w:color="auto"/>
              <w:bottom w:val="nil"/>
              <w:right w:val="single" w:sz="4" w:space="0" w:color="auto"/>
            </w:tcBorders>
          </w:tcPr>
          <w:p w14:paraId="5FE32EEF" w14:textId="77777777" w:rsidR="006F6378" w:rsidRPr="00C30686" w:rsidRDefault="006F6378" w:rsidP="0094020B">
            <w:pPr>
              <w:pStyle w:val="TAC"/>
              <w:rPr>
                <w:rFonts w:cs="Arial"/>
                <w:color w:val="000000"/>
                <w:szCs w:val="18"/>
                <w:lang w:val="en-US" w:eastAsia="zh-CN" w:bidi="ar"/>
              </w:rPr>
            </w:pPr>
            <w:r w:rsidRPr="00C30686">
              <w:rPr>
                <w:rFonts w:cs="Arial" w:hint="eastAsia"/>
                <w:color w:val="000000"/>
                <w:szCs w:val="18"/>
                <w:lang w:val="en-US" w:eastAsia="zh-CN" w:bidi="ar"/>
              </w:rPr>
              <w:t>CA_n28A-n40A-n41C</w:t>
            </w:r>
          </w:p>
        </w:tc>
        <w:tc>
          <w:tcPr>
            <w:tcW w:w="2785" w:type="dxa"/>
            <w:tcBorders>
              <w:top w:val="single" w:sz="4" w:space="0" w:color="auto"/>
              <w:left w:val="single" w:sz="4" w:space="0" w:color="auto"/>
              <w:bottom w:val="nil"/>
              <w:right w:val="single" w:sz="4" w:space="0" w:color="auto"/>
            </w:tcBorders>
          </w:tcPr>
          <w:p w14:paraId="298C6AA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CA_n28A-n40A</w:t>
            </w:r>
          </w:p>
          <w:p w14:paraId="0AE37A3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CA_n28A-n41A</w:t>
            </w:r>
          </w:p>
          <w:p w14:paraId="53D4F7CF" w14:textId="77777777" w:rsidR="006F6378" w:rsidRPr="00C30686" w:rsidRDefault="006F6378" w:rsidP="0094020B">
            <w:pPr>
              <w:pStyle w:val="TAC"/>
              <w:rPr>
                <w:rFonts w:cs="Arial"/>
                <w:color w:val="000000"/>
                <w:szCs w:val="18"/>
                <w:lang w:val="en-US" w:eastAsia="zh-CN" w:bidi="ar"/>
              </w:rPr>
            </w:pPr>
            <w:r w:rsidRPr="00C30686">
              <w:rPr>
                <w:rFonts w:eastAsiaTheme="minorEastAsia"/>
                <w:lang w:val="en-US" w:eastAsia="zh-CN"/>
              </w:rPr>
              <w:t>CA_n40A-n41A</w:t>
            </w:r>
          </w:p>
        </w:tc>
        <w:tc>
          <w:tcPr>
            <w:tcW w:w="1259" w:type="dxa"/>
            <w:tcBorders>
              <w:top w:val="single" w:sz="4" w:space="0" w:color="auto"/>
              <w:left w:val="single" w:sz="4" w:space="0" w:color="auto"/>
              <w:bottom w:val="single" w:sz="4" w:space="0" w:color="auto"/>
              <w:right w:val="single" w:sz="4" w:space="0" w:color="auto"/>
            </w:tcBorders>
            <w:vAlign w:val="center"/>
          </w:tcPr>
          <w:p w14:paraId="2C3399E4" w14:textId="77777777" w:rsidR="006F6378" w:rsidRPr="00C30686" w:rsidRDefault="006F6378" w:rsidP="0094020B">
            <w:pPr>
              <w:pStyle w:val="TAC"/>
              <w:rPr>
                <w:rFonts w:cs="Arial"/>
                <w:color w:val="000000"/>
                <w:szCs w:val="18"/>
                <w:lang w:val="en-US" w:eastAsia="zh-CN" w:bidi="ar"/>
              </w:rPr>
            </w:pPr>
            <w:r w:rsidRPr="00C30686">
              <w:rPr>
                <w:rFonts w:cs="Arial"/>
                <w:color w:val="000000"/>
                <w:szCs w:val="18"/>
                <w:lang w:val="en-US" w:eastAsia="zh-CN" w:bidi="ar"/>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52A38390" w14:textId="77777777" w:rsidR="006F6378" w:rsidRPr="00C30686" w:rsidRDefault="006F6378" w:rsidP="0094020B">
            <w:pPr>
              <w:pStyle w:val="TAC"/>
              <w:rPr>
                <w:lang w:val="en-US" w:eastAsia="zh-CN" w:bidi="ar"/>
              </w:rPr>
            </w:pPr>
            <w:r w:rsidRPr="00C30686">
              <w:rPr>
                <w:lang w:val="en-US" w:eastAsia="zh-CN" w:bidi="ar"/>
              </w:rPr>
              <w:t>5, 10, 15, 20</w:t>
            </w:r>
            <w:r w:rsidRPr="00C30686">
              <w:rPr>
                <w:rFonts w:hint="eastAsia"/>
                <w:lang w:val="en-US" w:eastAsia="zh-CN" w:bidi="ar"/>
              </w:rPr>
              <w:t>, 30</w:t>
            </w:r>
          </w:p>
        </w:tc>
        <w:tc>
          <w:tcPr>
            <w:tcW w:w="2445" w:type="dxa"/>
            <w:tcBorders>
              <w:top w:val="single" w:sz="4" w:space="0" w:color="auto"/>
              <w:left w:val="single" w:sz="4" w:space="0" w:color="auto"/>
              <w:bottom w:val="nil"/>
              <w:right w:val="single" w:sz="4" w:space="0" w:color="auto"/>
            </w:tcBorders>
            <w:vAlign w:val="center"/>
          </w:tcPr>
          <w:p w14:paraId="65FB0CF1" w14:textId="77777777" w:rsidR="006F6378" w:rsidRPr="00C30686" w:rsidRDefault="006F6378" w:rsidP="0094020B">
            <w:pPr>
              <w:pStyle w:val="TAC"/>
              <w:rPr>
                <w:kern w:val="2"/>
                <w:szCs w:val="22"/>
                <w:lang w:val="en-US" w:eastAsia="zh-CN"/>
              </w:rPr>
            </w:pPr>
            <w:r w:rsidRPr="00C30686">
              <w:rPr>
                <w:rFonts w:hint="eastAsia"/>
                <w:kern w:val="2"/>
                <w:szCs w:val="22"/>
                <w:lang w:val="en-US" w:eastAsia="zh-CN"/>
              </w:rPr>
              <w:t>0</w:t>
            </w:r>
          </w:p>
        </w:tc>
      </w:tr>
      <w:tr w:rsidR="006F6378" w:rsidRPr="00C30686" w14:paraId="05A099DA" w14:textId="77777777" w:rsidTr="004F423A">
        <w:trPr>
          <w:trHeight w:val="29"/>
        </w:trPr>
        <w:tc>
          <w:tcPr>
            <w:tcW w:w="2742" w:type="dxa"/>
            <w:tcBorders>
              <w:top w:val="nil"/>
              <w:left w:val="single" w:sz="4" w:space="0" w:color="auto"/>
              <w:bottom w:val="nil"/>
              <w:right w:val="single" w:sz="4" w:space="0" w:color="auto"/>
            </w:tcBorders>
          </w:tcPr>
          <w:p w14:paraId="226D6820" w14:textId="77777777" w:rsidR="006F6378" w:rsidRPr="00C30686" w:rsidRDefault="006F6378" w:rsidP="0094020B">
            <w:pPr>
              <w:pStyle w:val="TAC"/>
              <w:rPr>
                <w:rFonts w:cs="Arial"/>
                <w:color w:val="000000"/>
                <w:szCs w:val="18"/>
                <w:lang w:val="en-US" w:eastAsia="zh-CN" w:bidi="ar"/>
              </w:rPr>
            </w:pPr>
          </w:p>
        </w:tc>
        <w:tc>
          <w:tcPr>
            <w:tcW w:w="2785" w:type="dxa"/>
            <w:tcBorders>
              <w:top w:val="nil"/>
              <w:left w:val="single" w:sz="4" w:space="0" w:color="auto"/>
              <w:bottom w:val="nil"/>
              <w:right w:val="single" w:sz="4" w:space="0" w:color="auto"/>
            </w:tcBorders>
          </w:tcPr>
          <w:p w14:paraId="5A406286" w14:textId="77777777" w:rsidR="006F6378" w:rsidRPr="00C30686" w:rsidRDefault="006F6378" w:rsidP="0094020B">
            <w:pPr>
              <w:pStyle w:val="TAC"/>
              <w:rPr>
                <w:rFonts w:cs="Arial"/>
                <w:color w:val="000000"/>
                <w:szCs w:val="18"/>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731092C8" w14:textId="77777777" w:rsidR="006F6378" w:rsidRPr="00C30686" w:rsidRDefault="006F6378" w:rsidP="0094020B">
            <w:pPr>
              <w:pStyle w:val="TAC"/>
              <w:rPr>
                <w:rFonts w:cs="Arial"/>
                <w:color w:val="000000"/>
                <w:szCs w:val="18"/>
                <w:lang w:val="en-US" w:eastAsia="zh-CN" w:bidi="ar"/>
              </w:rPr>
            </w:pPr>
            <w:r w:rsidRPr="00C30686">
              <w:rPr>
                <w:rFonts w:cs="Arial"/>
                <w:color w:val="000000"/>
                <w:szCs w:val="18"/>
                <w:lang w:val="en-US" w:eastAsia="zh-CN" w:bidi="ar"/>
              </w:rPr>
              <w:t>n40</w:t>
            </w:r>
          </w:p>
        </w:tc>
        <w:tc>
          <w:tcPr>
            <w:tcW w:w="4356" w:type="dxa"/>
            <w:tcBorders>
              <w:top w:val="single" w:sz="4" w:space="0" w:color="auto"/>
              <w:left w:val="single" w:sz="4" w:space="0" w:color="auto"/>
              <w:bottom w:val="single" w:sz="4" w:space="0" w:color="auto"/>
              <w:right w:val="single" w:sz="4" w:space="0" w:color="auto"/>
            </w:tcBorders>
            <w:vAlign w:val="center"/>
          </w:tcPr>
          <w:p w14:paraId="5DDBF645" w14:textId="77777777" w:rsidR="006F6378" w:rsidRPr="00C30686" w:rsidRDefault="006F6378" w:rsidP="0094020B">
            <w:pPr>
              <w:pStyle w:val="TAC"/>
              <w:rPr>
                <w:lang w:val="en-US" w:eastAsia="zh-CN" w:bidi="ar"/>
              </w:rPr>
            </w:pPr>
            <w:r w:rsidRPr="00C30686">
              <w:rPr>
                <w:lang w:val="en-US" w:eastAsia="zh-CN" w:bidi="ar"/>
              </w:rPr>
              <w:t>5, 10, 15, 20, 25, 30, 40, 50</w:t>
            </w:r>
            <w:r w:rsidRPr="00C30686">
              <w:rPr>
                <w:rFonts w:hint="eastAsia"/>
                <w:lang w:val="en-US" w:eastAsia="zh-CN" w:bidi="ar"/>
              </w:rPr>
              <w:t xml:space="preserve">, </w:t>
            </w:r>
            <w:r w:rsidRPr="00C30686">
              <w:rPr>
                <w:lang w:val="en-US" w:eastAsia="zh-CN" w:bidi="ar"/>
              </w:rPr>
              <w:t>60</w:t>
            </w:r>
            <w:r w:rsidRPr="00C30686">
              <w:rPr>
                <w:rFonts w:hint="eastAsia"/>
                <w:lang w:val="en-US" w:eastAsia="zh-CN" w:bidi="ar"/>
              </w:rPr>
              <w:t xml:space="preserve">, </w:t>
            </w:r>
            <w:r w:rsidRPr="00C30686">
              <w:rPr>
                <w:lang w:val="en-US" w:eastAsia="zh-CN" w:bidi="ar"/>
              </w:rPr>
              <w:t>80, 90, 100</w:t>
            </w:r>
          </w:p>
        </w:tc>
        <w:tc>
          <w:tcPr>
            <w:tcW w:w="2445" w:type="dxa"/>
            <w:tcBorders>
              <w:top w:val="nil"/>
              <w:left w:val="single" w:sz="4" w:space="0" w:color="auto"/>
              <w:bottom w:val="nil"/>
              <w:right w:val="single" w:sz="4" w:space="0" w:color="auto"/>
            </w:tcBorders>
            <w:vAlign w:val="center"/>
          </w:tcPr>
          <w:p w14:paraId="5A839965" w14:textId="77777777" w:rsidR="006F6378" w:rsidRPr="00C30686" w:rsidRDefault="006F6378" w:rsidP="0094020B">
            <w:pPr>
              <w:pStyle w:val="TAC"/>
              <w:rPr>
                <w:kern w:val="2"/>
                <w:szCs w:val="22"/>
                <w:lang w:val="en-US" w:eastAsia="zh-CN"/>
              </w:rPr>
            </w:pPr>
          </w:p>
        </w:tc>
      </w:tr>
      <w:tr w:rsidR="006F6378" w:rsidRPr="00C30686" w14:paraId="08670FAD" w14:textId="77777777" w:rsidTr="004F423A">
        <w:trPr>
          <w:trHeight w:val="29"/>
        </w:trPr>
        <w:tc>
          <w:tcPr>
            <w:tcW w:w="2742" w:type="dxa"/>
            <w:tcBorders>
              <w:top w:val="nil"/>
              <w:left w:val="single" w:sz="4" w:space="0" w:color="auto"/>
              <w:bottom w:val="nil"/>
              <w:right w:val="single" w:sz="4" w:space="0" w:color="auto"/>
            </w:tcBorders>
          </w:tcPr>
          <w:p w14:paraId="7D3AF1B8" w14:textId="77777777" w:rsidR="006F6378" w:rsidRPr="00C30686" w:rsidRDefault="006F6378" w:rsidP="0094020B">
            <w:pPr>
              <w:pStyle w:val="TAC"/>
              <w:rPr>
                <w:rFonts w:cs="Arial"/>
                <w:color w:val="000000"/>
                <w:szCs w:val="18"/>
                <w:lang w:val="en-US" w:eastAsia="zh-CN" w:bidi="ar"/>
              </w:rPr>
            </w:pPr>
          </w:p>
        </w:tc>
        <w:tc>
          <w:tcPr>
            <w:tcW w:w="2785" w:type="dxa"/>
            <w:tcBorders>
              <w:top w:val="nil"/>
              <w:left w:val="single" w:sz="4" w:space="0" w:color="auto"/>
              <w:bottom w:val="single" w:sz="4" w:space="0" w:color="auto"/>
              <w:right w:val="single" w:sz="4" w:space="0" w:color="auto"/>
            </w:tcBorders>
          </w:tcPr>
          <w:p w14:paraId="59582284" w14:textId="77777777" w:rsidR="006F6378" w:rsidRPr="00C30686" w:rsidRDefault="006F6378" w:rsidP="0094020B">
            <w:pPr>
              <w:pStyle w:val="TAC"/>
              <w:rPr>
                <w:rFonts w:cs="Arial"/>
                <w:color w:val="000000"/>
                <w:szCs w:val="18"/>
                <w:lang w:val="en-US" w:eastAsia="zh-CN" w:bidi="ar"/>
              </w:rPr>
            </w:pPr>
          </w:p>
        </w:tc>
        <w:tc>
          <w:tcPr>
            <w:tcW w:w="1259" w:type="dxa"/>
            <w:tcBorders>
              <w:top w:val="single" w:sz="4" w:space="0" w:color="auto"/>
              <w:left w:val="single" w:sz="4" w:space="0" w:color="auto"/>
              <w:bottom w:val="single" w:sz="4" w:space="0" w:color="auto"/>
              <w:right w:val="single" w:sz="4" w:space="0" w:color="auto"/>
            </w:tcBorders>
            <w:vAlign w:val="center"/>
          </w:tcPr>
          <w:p w14:paraId="253119C4" w14:textId="77777777" w:rsidR="006F6378" w:rsidRPr="00C30686" w:rsidRDefault="006F6378" w:rsidP="0094020B">
            <w:pPr>
              <w:pStyle w:val="TAC"/>
              <w:rPr>
                <w:rFonts w:cs="Arial"/>
                <w:color w:val="000000"/>
                <w:szCs w:val="18"/>
                <w:lang w:val="en-US" w:eastAsia="zh-CN" w:bidi="ar"/>
              </w:rPr>
            </w:pPr>
            <w:r w:rsidRPr="00C30686">
              <w:rPr>
                <w:rFonts w:cs="Arial"/>
                <w:color w:val="000000"/>
                <w:szCs w:val="18"/>
                <w:lang w:val="en-US" w:eastAsia="zh-CN" w:bidi="ar"/>
              </w:rPr>
              <w:t>n4</w:t>
            </w:r>
            <w:r w:rsidRPr="00C30686">
              <w:rPr>
                <w:rFonts w:cs="Arial" w:hint="eastAsia"/>
                <w:color w:val="000000"/>
                <w:szCs w:val="18"/>
                <w:lang w:val="en-US" w:eastAsia="zh-CN" w:bidi="ar"/>
              </w:rPr>
              <w:t>1</w:t>
            </w:r>
          </w:p>
        </w:tc>
        <w:tc>
          <w:tcPr>
            <w:tcW w:w="4356" w:type="dxa"/>
            <w:tcBorders>
              <w:top w:val="single" w:sz="4" w:space="0" w:color="auto"/>
              <w:left w:val="single" w:sz="4" w:space="0" w:color="auto"/>
              <w:bottom w:val="single" w:sz="4" w:space="0" w:color="auto"/>
              <w:right w:val="single" w:sz="4" w:space="0" w:color="auto"/>
            </w:tcBorders>
            <w:vAlign w:val="center"/>
          </w:tcPr>
          <w:p w14:paraId="67B638AF" w14:textId="77777777" w:rsidR="006F6378" w:rsidRPr="00C30686" w:rsidRDefault="006F6378" w:rsidP="0094020B">
            <w:pPr>
              <w:pStyle w:val="TAC"/>
              <w:rPr>
                <w:lang w:val="en-US" w:eastAsia="zh-CN" w:bidi="ar"/>
              </w:rPr>
            </w:pPr>
            <w:r w:rsidRPr="00C30686">
              <w:rPr>
                <w:rFonts w:hint="eastAsia"/>
                <w:lang w:val="en-US" w:eastAsia="zh-CN" w:bidi="ar"/>
              </w:rPr>
              <w:t>CA_n41C_BCS0</w:t>
            </w:r>
          </w:p>
        </w:tc>
        <w:tc>
          <w:tcPr>
            <w:tcW w:w="2445" w:type="dxa"/>
            <w:tcBorders>
              <w:top w:val="nil"/>
              <w:left w:val="single" w:sz="4" w:space="0" w:color="auto"/>
              <w:bottom w:val="single" w:sz="4" w:space="0" w:color="auto"/>
              <w:right w:val="single" w:sz="4" w:space="0" w:color="auto"/>
            </w:tcBorders>
            <w:vAlign w:val="center"/>
          </w:tcPr>
          <w:p w14:paraId="54A99286" w14:textId="77777777" w:rsidR="006F6378" w:rsidRPr="00C30686" w:rsidRDefault="006F6378" w:rsidP="0094020B">
            <w:pPr>
              <w:pStyle w:val="TAC"/>
              <w:rPr>
                <w:kern w:val="2"/>
                <w:szCs w:val="22"/>
                <w:lang w:val="en-US" w:eastAsia="zh-CN"/>
              </w:rPr>
            </w:pPr>
          </w:p>
        </w:tc>
      </w:tr>
      <w:tr w:rsidR="006F6378" w:rsidRPr="00C30686" w14:paraId="1940CDD2"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4D11006" w14:textId="77777777" w:rsidR="006F6378" w:rsidRPr="00C30686" w:rsidRDefault="006F6378" w:rsidP="0094020B">
            <w:pPr>
              <w:pStyle w:val="TAC"/>
              <w:rPr>
                <w:kern w:val="2"/>
                <w:szCs w:val="22"/>
                <w:lang w:val="en-US" w:eastAsia="zh-CN"/>
              </w:rPr>
            </w:pPr>
            <w:r w:rsidRPr="00C30686">
              <w:rPr>
                <w:kern w:val="2"/>
                <w:szCs w:val="22"/>
                <w:lang w:val="en-US" w:eastAsia="zh-CN"/>
              </w:rPr>
              <w:t>CA</w:t>
            </w:r>
            <w:r w:rsidRPr="00C30686">
              <w:rPr>
                <w:kern w:val="2"/>
                <w:szCs w:val="22"/>
                <w:lang w:val="en-US"/>
              </w:rPr>
              <w:t>_</w:t>
            </w:r>
            <w:r w:rsidRPr="00C30686">
              <w:rPr>
                <w:kern w:val="2"/>
                <w:szCs w:val="22"/>
                <w:lang w:val="en-US" w:eastAsia="zh-CN"/>
              </w:rPr>
              <w:t>n28A</w:t>
            </w:r>
            <w:r w:rsidRPr="00C30686">
              <w:rPr>
                <w:kern w:val="2"/>
                <w:szCs w:val="22"/>
                <w:lang w:val="sv-SE" w:eastAsia="ja-JP"/>
              </w:rPr>
              <w:t>-</w:t>
            </w:r>
            <w:r w:rsidRPr="00C30686">
              <w:rPr>
                <w:kern w:val="2"/>
                <w:szCs w:val="22"/>
                <w:lang w:val="en-US" w:eastAsia="zh-CN"/>
              </w:rPr>
              <w:t>n40A</w:t>
            </w:r>
            <w:r w:rsidRPr="00C30686">
              <w:rPr>
                <w:kern w:val="2"/>
                <w:szCs w:val="22"/>
                <w:lang w:val="sv-SE" w:eastAsia="zh-CN"/>
              </w:rPr>
              <w:t>-n78A</w:t>
            </w:r>
          </w:p>
        </w:tc>
        <w:tc>
          <w:tcPr>
            <w:tcW w:w="2785" w:type="dxa"/>
            <w:tcBorders>
              <w:top w:val="single" w:sz="4" w:space="0" w:color="auto"/>
              <w:left w:val="single" w:sz="4" w:space="0" w:color="auto"/>
              <w:bottom w:val="nil"/>
              <w:right w:val="single" w:sz="4" w:space="0" w:color="auto"/>
            </w:tcBorders>
            <w:vAlign w:val="center"/>
          </w:tcPr>
          <w:p w14:paraId="1360AE85" w14:textId="77777777" w:rsidR="006F6378" w:rsidRPr="00C30686" w:rsidRDefault="006F6378" w:rsidP="0094020B">
            <w:pPr>
              <w:pStyle w:val="TAC"/>
              <w:rPr>
                <w:kern w:val="2"/>
                <w:lang w:val="en-US" w:eastAsia="zh-CN"/>
              </w:rPr>
            </w:pPr>
            <w:r w:rsidRPr="00C30686">
              <w:rPr>
                <w:kern w:val="2"/>
                <w:szCs w:val="22"/>
                <w:lang w:val="en-US" w:eastAsia="zh-CN"/>
              </w:rPr>
              <w:t>CA_n28A-n40A</w:t>
            </w:r>
          </w:p>
          <w:p w14:paraId="7F13CD00" w14:textId="77777777" w:rsidR="006F6378" w:rsidRPr="00C30686" w:rsidRDefault="006F6378" w:rsidP="0094020B">
            <w:pPr>
              <w:pStyle w:val="TAC"/>
              <w:rPr>
                <w:kern w:val="2"/>
                <w:szCs w:val="22"/>
                <w:lang w:val="en-US" w:eastAsia="zh-CN"/>
              </w:rPr>
            </w:pPr>
            <w:r w:rsidRPr="00C30686">
              <w:rPr>
                <w:kern w:val="2"/>
                <w:szCs w:val="22"/>
                <w:lang w:val="en-US" w:eastAsia="zh-CN"/>
              </w:rPr>
              <w:t>CA_n28A-n78A</w:t>
            </w:r>
          </w:p>
          <w:p w14:paraId="35AC6B0B" w14:textId="77777777" w:rsidR="006F6378" w:rsidRPr="00C30686" w:rsidRDefault="006F6378" w:rsidP="0094020B">
            <w:pPr>
              <w:pStyle w:val="TAC"/>
              <w:rPr>
                <w:kern w:val="2"/>
                <w:szCs w:val="22"/>
                <w:lang w:val="en-US" w:eastAsia="zh-CN"/>
              </w:rPr>
            </w:pPr>
            <w:r w:rsidRPr="00C30686">
              <w:rPr>
                <w:kern w:val="2"/>
                <w:szCs w:val="22"/>
                <w:lang w:val="en-US" w:eastAsia="zh-CN"/>
              </w:rPr>
              <w:t>CA_n40A-n78A</w:t>
            </w:r>
          </w:p>
        </w:tc>
        <w:tc>
          <w:tcPr>
            <w:tcW w:w="1259" w:type="dxa"/>
            <w:tcBorders>
              <w:top w:val="single" w:sz="4" w:space="0" w:color="auto"/>
              <w:left w:val="single" w:sz="4" w:space="0" w:color="auto"/>
              <w:bottom w:val="single" w:sz="4" w:space="0" w:color="auto"/>
              <w:right w:val="single" w:sz="4" w:space="0" w:color="auto"/>
            </w:tcBorders>
            <w:vAlign w:val="center"/>
          </w:tcPr>
          <w:p w14:paraId="32934A28" w14:textId="77777777" w:rsidR="006F6378" w:rsidRPr="00C30686" w:rsidRDefault="006F6378" w:rsidP="0094020B">
            <w:pPr>
              <w:pStyle w:val="TAC"/>
              <w:rPr>
                <w:kern w:val="2"/>
                <w:szCs w:val="22"/>
                <w:lang w:val="en-US" w:eastAsia="zh-CN"/>
              </w:rPr>
            </w:pPr>
            <w:r w:rsidRPr="00C30686">
              <w:rPr>
                <w:kern w:val="2"/>
                <w:szCs w:val="22"/>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5790AD1B" w14:textId="77777777" w:rsidR="006F6378" w:rsidRPr="00C30686" w:rsidRDefault="006F6378" w:rsidP="0094020B">
            <w:pPr>
              <w:pStyle w:val="TAC"/>
              <w:rPr>
                <w:kern w:val="2"/>
                <w:szCs w:val="22"/>
                <w:lang w:val="en-US" w:eastAsia="zh-CN"/>
              </w:rPr>
            </w:pPr>
            <w:r w:rsidRPr="00C30686">
              <w:rPr>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644DD713"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111C3FF5" w14:textId="77777777" w:rsidTr="004F423A">
        <w:trPr>
          <w:trHeight w:val="29"/>
        </w:trPr>
        <w:tc>
          <w:tcPr>
            <w:tcW w:w="2742" w:type="dxa"/>
            <w:tcBorders>
              <w:top w:val="nil"/>
              <w:left w:val="single" w:sz="4" w:space="0" w:color="auto"/>
              <w:bottom w:val="nil"/>
              <w:right w:val="single" w:sz="4" w:space="0" w:color="auto"/>
            </w:tcBorders>
            <w:vAlign w:val="center"/>
          </w:tcPr>
          <w:p w14:paraId="6624A390" w14:textId="77777777" w:rsidR="006F6378" w:rsidRPr="00C30686" w:rsidRDefault="006F6378" w:rsidP="0094020B">
            <w:pPr>
              <w:pStyle w:val="TAC"/>
              <w:rPr>
                <w:kern w:val="2"/>
                <w:szCs w:val="22"/>
                <w:lang w:val="en-US" w:eastAsia="zh-CN"/>
              </w:rPr>
            </w:pPr>
          </w:p>
        </w:tc>
        <w:tc>
          <w:tcPr>
            <w:tcW w:w="2785" w:type="dxa"/>
            <w:tcBorders>
              <w:top w:val="nil"/>
              <w:left w:val="single" w:sz="4" w:space="0" w:color="auto"/>
              <w:bottom w:val="nil"/>
              <w:right w:val="single" w:sz="4" w:space="0" w:color="auto"/>
            </w:tcBorders>
            <w:vAlign w:val="center"/>
          </w:tcPr>
          <w:p w14:paraId="26A3C6F2" w14:textId="77777777" w:rsidR="006F6378" w:rsidRPr="00C30686" w:rsidRDefault="006F6378" w:rsidP="0094020B">
            <w:pPr>
              <w:pStyle w:val="TAC"/>
              <w:rPr>
                <w:kern w:val="2"/>
                <w:szCs w:val="22"/>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4140083" w14:textId="77777777" w:rsidR="006F6378" w:rsidRPr="00C30686" w:rsidRDefault="006F6378" w:rsidP="0094020B">
            <w:pPr>
              <w:pStyle w:val="TAC"/>
              <w:rPr>
                <w:kern w:val="2"/>
                <w:szCs w:val="22"/>
                <w:lang w:val="en-US" w:eastAsia="zh-CN"/>
              </w:rPr>
            </w:pPr>
            <w:r w:rsidRPr="00C30686">
              <w:rPr>
                <w:kern w:val="2"/>
                <w:szCs w:val="22"/>
                <w:lang w:val="en-US" w:eastAsia="zh-CN"/>
              </w:rPr>
              <w:t>n40</w:t>
            </w:r>
          </w:p>
        </w:tc>
        <w:tc>
          <w:tcPr>
            <w:tcW w:w="4356" w:type="dxa"/>
            <w:tcBorders>
              <w:top w:val="single" w:sz="4" w:space="0" w:color="auto"/>
              <w:left w:val="single" w:sz="4" w:space="0" w:color="auto"/>
              <w:bottom w:val="single" w:sz="4" w:space="0" w:color="auto"/>
              <w:right w:val="single" w:sz="4" w:space="0" w:color="auto"/>
            </w:tcBorders>
            <w:vAlign w:val="center"/>
          </w:tcPr>
          <w:p w14:paraId="3E64902F" w14:textId="77777777" w:rsidR="006F6378" w:rsidRPr="00C30686" w:rsidRDefault="006F6378" w:rsidP="0094020B">
            <w:pPr>
              <w:pStyle w:val="TAC"/>
              <w:rPr>
                <w:kern w:val="2"/>
                <w:szCs w:val="22"/>
                <w:lang w:val="en-US" w:eastAsia="zh-CN"/>
              </w:rPr>
            </w:pPr>
            <w:r w:rsidRPr="00C30686">
              <w:rPr>
                <w:lang w:val="en-US" w:eastAsia="zh-CN" w:bidi="ar"/>
              </w:rPr>
              <w:t>5, 10, 15, 20, 25, 30, 40, 50</w:t>
            </w:r>
          </w:p>
        </w:tc>
        <w:tc>
          <w:tcPr>
            <w:tcW w:w="2445" w:type="dxa"/>
            <w:tcBorders>
              <w:top w:val="nil"/>
              <w:left w:val="single" w:sz="4" w:space="0" w:color="auto"/>
              <w:bottom w:val="nil"/>
              <w:right w:val="single" w:sz="4" w:space="0" w:color="auto"/>
            </w:tcBorders>
            <w:vAlign w:val="center"/>
          </w:tcPr>
          <w:p w14:paraId="32FC38D0" w14:textId="77777777" w:rsidR="006F6378" w:rsidRPr="00C30686" w:rsidRDefault="006F6378" w:rsidP="0094020B">
            <w:pPr>
              <w:pStyle w:val="TAC"/>
              <w:rPr>
                <w:kern w:val="2"/>
                <w:szCs w:val="22"/>
                <w:lang w:val="en-US" w:eastAsia="zh-CN"/>
              </w:rPr>
            </w:pPr>
          </w:p>
        </w:tc>
      </w:tr>
      <w:tr w:rsidR="006F6378" w:rsidRPr="00C30686" w14:paraId="0B23DA9B" w14:textId="77777777" w:rsidTr="004F423A">
        <w:trPr>
          <w:trHeight w:val="29"/>
        </w:trPr>
        <w:tc>
          <w:tcPr>
            <w:tcW w:w="2742" w:type="dxa"/>
            <w:tcBorders>
              <w:top w:val="nil"/>
              <w:left w:val="single" w:sz="4" w:space="0" w:color="auto"/>
              <w:bottom w:val="nil"/>
              <w:right w:val="single" w:sz="4" w:space="0" w:color="auto"/>
            </w:tcBorders>
            <w:vAlign w:val="center"/>
          </w:tcPr>
          <w:p w14:paraId="03CE5CEB" w14:textId="77777777" w:rsidR="006F6378" w:rsidRPr="00C30686" w:rsidRDefault="006F6378" w:rsidP="0094020B">
            <w:pPr>
              <w:pStyle w:val="TAC"/>
              <w:rPr>
                <w:kern w:val="2"/>
                <w:szCs w:val="22"/>
                <w:lang w:val="en-US" w:eastAsia="zh-CN"/>
              </w:rPr>
            </w:pPr>
          </w:p>
        </w:tc>
        <w:tc>
          <w:tcPr>
            <w:tcW w:w="2785" w:type="dxa"/>
            <w:tcBorders>
              <w:top w:val="nil"/>
              <w:left w:val="single" w:sz="4" w:space="0" w:color="auto"/>
              <w:bottom w:val="single" w:sz="4" w:space="0" w:color="auto"/>
              <w:right w:val="single" w:sz="4" w:space="0" w:color="auto"/>
            </w:tcBorders>
            <w:vAlign w:val="center"/>
          </w:tcPr>
          <w:p w14:paraId="1ECF5EB7" w14:textId="77777777" w:rsidR="006F6378" w:rsidRPr="00C30686" w:rsidRDefault="006F6378" w:rsidP="0094020B">
            <w:pPr>
              <w:pStyle w:val="TAC"/>
              <w:rPr>
                <w:kern w:val="2"/>
                <w:szCs w:val="22"/>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47166ED" w14:textId="77777777" w:rsidR="006F6378" w:rsidRPr="00C30686" w:rsidRDefault="006F6378" w:rsidP="0094020B">
            <w:pPr>
              <w:pStyle w:val="TAC"/>
              <w:rPr>
                <w:kern w:val="2"/>
                <w:szCs w:val="22"/>
                <w:lang w:val="en-US" w:eastAsia="zh-CN"/>
              </w:rPr>
            </w:pPr>
            <w:r w:rsidRPr="00C30686">
              <w:rPr>
                <w:kern w:val="2"/>
                <w:szCs w:val="22"/>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5D8660C5" w14:textId="77777777" w:rsidR="006F6378" w:rsidRPr="00C30686" w:rsidRDefault="006F6378" w:rsidP="0094020B">
            <w:pPr>
              <w:pStyle w:val="TAC"/>
              <w:rPr>
                <w:kern w:val="2"/>
                <w:szCs w:val="22"/>
                <w:lang w:val="en-US" w:eastAsia="zh-CN"/>
              </w:rPr>
            </w:pPr>
            <w:r w:rsidRPr="00C30686">
              <w:rPr>
                <w:lang w:val="en-US" w:eastAsia="zh-CN" w:bidi="ar"/>
              </w:rPr>
              <w:t>10, 15, 20, 40, 50, 60, 80, 90, 100</w:t>
            </w:r>
          </w:p>
        </w:tc>
        <w:tc>
          <w:tcPr>
            <w:tcW w:w="2445" w:type="dxa"/>
            <w:tcBorders>
              <w:top w:val="nil"/>
              <w:left w:val="single" w:sz="4" w:space="0" w:color="auto"/>
              <w:bottom w:val="single" w:sz="4" w:space="0" w:color="auto"/>
              <w:right w:val="single" w:sz="4" w:space="0" w:color="auto"/>
            </w:tcBorders>
            <w:vAlign w:val="center"/>
          </w:tcPr>
          <w:p w14:paraId="073B5B22" w14:textId="77777777" w:rsidR="006F6378" w:rsidRPr="00C30686" w:rsidRDefault="006F6378" w:rsidP="0094020B">
            <w:pPr>
              <w:pStyle w:val="TAC"/>
              <w:rPr>
                <w:kern w:val="2"/>
                <w:szCs w:val="22"/>
                <w:lang w:val="en-US" w:eastAsia="zh-CN"/>
              </w:rPr>
            </w:pPr>
          </w:p>
        </w:tc>
      </w:tr>
      <w:tr w:rsidR="006F6378" w:rsidRPr="00C30686" w14:paraId="37A4182C" w14:textId="77777777" w:rsidTr="004F423A">
        <w:trPr>
          <w:trHeight w:val="29"/>
        </w:trPr>
        <w:tc>
          <w:tcPr>
            <w:tcW w:w="2742" w:type="dxa"/>
            <w:tcBorders>
              <w:top w:val="nil"/>
              <w:left w:val="single" w:sz="4" w:space="0" w:color="auto"/>
              <w:bottom w:val="nil"/>
              <w:right w:val="single" w:sz="4" w:space="0" w:color="auto"/>
            </w:tcBorders>
            <w:vAlign w:val="center"/>
          </w:tcPr>
          <w:p w14:paraId="79862912" w14:textId="77777777" w:rsidR="006F6378" w:rsidRPr="00C30686" w:rsidRDefault="006F6378" w:rsidP="0094020B">
            <w:pPr>
              <w:pStyle w:val="TAC"/>
              <w:rPr>
                <w:kern w:val="2"/>
                <w:szCs w:val="22"/>
                <w:lang w:val="en-US" w:eastAsia="zh-CN"/>
              </w:rPr>
            </w:pPr>
          </w:p>
        </w:tc>
        <w:tc>
          <w:tcPr>
            <w:tcW w:w="2785" w:type="dxa"/>
            <w:tcBorders>
              <w:top w:val="single" w:sz="4" w:space="0" w:color="auto"/>
              <w:left w:val="single" w:sz="4" w:space="0" w:color="auto"/>
              <w:bottom w:val="nil"/>
              <w:right w:val="single" w:sz="4" w:space="0" w:color="auto"/>
            </w:tcBorders>
            <w:vAlign w:val="center"/>
          </w:tcPr>
          <w:p w14:paraId="2AE2A3A8" w14:textId="77777777" w:rsidR="006F6378" w:rsidRPr="00C30686" w:rsidRDefault="006F6378" w:rsidP="0094020B">
            <w:pPr>
              <w:pStyle w:val="TAC"/>
              <w:rPr>
                <w:kern w:val="2"/>
                <w:lang w:val="en-US" w:eastAsia="zh-CN"/>
              </w:rPr>
            </w:pPr>
            <w:r w:rsidRPr="00C30686">
              <w:rPr>
                <w:kern w:val="2"/>
                <w:szCs w:val="22"/>
                <w:lang w:val="en-US" w:eastAsia="zh-CN"/>
              </w:rPr>
              <w:t>CA_n28A-n40A</w:t>
            </w:r>
          </w:p>
          <w:p w14:paraId="53AD3148" w14:textId="77777777" w:rsidR="006F6378" w:rsidRPr="00C30686" w:rsidRDefault="006F6378" w:rsidP="0094020B">
            <w:pPr>
              <w:pStyle w:val="TAC"/>
              <w:rPr>
                <w:kern w:val="2"/>
                <w:szCs w:val="22"/>
                <w:lang w:val="en-US" w:eastAsia="zh-CN"/>
              </w:rPr>
            </w:pPr>
            <w:r w:rsidRPr="00C30686">
              <w:rPr>
                <w:kern w:val="2"/>
                <w:szCs w:val="22"/>
                <w:lang w:val="en-US" w:eastAsia="zh-CN"/>
              </w:rPr>
              <w:t>CA_n28A-n78A</w:t>
            </w:r>
          </w:p>
          <w:p w14:paraId="36487B69" w14:textId="77777777" w:rsidR="006F6378" w:rsidRPr="00C30686" w:rsidRDefault="006F6378" w:rsidP="0094020B">
            <w:pPr>
              <w:pStyle w:val="TAC"/>
              <w:rPr>
                <w:kern w:val="2"/>
                <w:szCs w:val="22"/>
                <w:lang w:val="en-US"/>
              </w:rPr>
            </w:pPr>
            <w:r w:rsidRPr="00C30686">
              <w:rPr>
                <w:kern w:val="2"/>
                <w:szCs w:val="22"/>
                <w:lang w:val="en-US" w:eastAsia="zh-CN"/>
              </w:rPr>
              <w:t>CA_n40A-n78A</w:t>
            </w:r>
          </w:p>
        </w:tc>
        <w:tc>
          <w:tcPr>
            <w:tcW w:w="1259" w:type="dxa"/>
            <w:tcBorders>
              <w:top w:val="single" w:sz="4" w:space="0" w:color="auto"/>
              <w:left w:val="single" w:sz="4" w:space="0" w:color="auto"/>
              <w:bottom w:val="single" w:sz="4" w:space="0" w:color="auto"/>
              <w:right w:val="single" w:sz="4" w:space="0" w:color="auto"/>
            </w:tcBorders>
            <w:vAlign w:val="center"/>
          </w:tcPr>
          <w:p w14:paraId="15B34656" w14:textId="77777777" w:rsidR="006F6378" w:rsidRPr="00C30686" w:rsidRDefault="006F6378" w:rsidP="0094020B">
            <w:pPr>
              <w:pStyle w:val="TAC"/>
              <w:rPr>
                <w:kern w:val="2"/>
                <w:szCs w:val="22"/>
                <w:lang w:val="en-US" w:eastAsia="zh-CN"/>
              </w:rPr>
            </w:pPr>
            <w:r w:rsidRPr="00C30686">
              <w:rPr>
                <w:kern w:val="2"/>
                <w:szCs w:val="22"/>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199E06E5"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5E7B34C3" w14:textId="77777777" w:rsidR="006F6378" w:rsidRPr="00C30686" w:rsidRDefault="006F6378" w:rsidP="0094020B">
            <w:pPr>
              <w:pStyle w:val="TAC"/>
              <w:rPr>
                <w:rFonts w:cs="Arial"/>
                <w:kern w:val="2"/>
                <w:szCs w:val="22"/>
                <w:lang w:val="en-US" w:eastAsia="zh-CN"/>
              </w:rPr>
            </w:pPr>
            <w:r w:rsidRPr="00C30686">
              <w:rPr>
                <w:kern w:val="2"/>
                <w:szCs w:val="22"/>
                <w:lang w:val="en-US" w:eastAsia="zh-CN"/>
              </w:rPr>
              <w:t>1</w:t>
            </w:r>
          </w:p>
        </w:tc>
      </w:tr>
      <w:tr w:rsidR="006F6378" w:rsidRPr="00C30686" w14:paraId="0CE50449" w14:textId="77777777" w:rsidTr="004F423A">
        <w:trPr>
          <w:trHeight w:val="29"/>
        </w:trPr>
        <w:tc>
          <w:tcPr>
            <w:tcW w:w="2742" w:type="dxa"/>
            <w:tcBorders>
              <w:top w:val="nil"/>
              <w:left w:val="single" w:sz="4" w:space="0" w:color="auto"/>
              <w:bottom w:val="nil"/>
              <w:right w:val="single" w:sz="4" w:space="0" w:color="auto"/>
            </w:tcBorders>
            <w:vAlign w:val="center"/>
          </w:tcPr>
          <w:p w14:paraId="2D402913" w14:textId="77777777" w:rsidR="006F6378" w:rsidRPr="00C30686" w:rsidRDefault="006F6378" w:rsidP="0094020B">
            <w:pPr>
              <w:pStyle w:val="TAC"/>
              <w:rPr>
                <w:kern w:val="2"/>
                <w:szCs w:val="22"/>
                <w:lang w:val="en-US" w:eastAsia="zh-CN"/>
              </w:rPr>
            </w:pPr>
          </w:p>
        </w:tc>
        <w:tc>
          <w:tcPr>
            <w:tcW w:w="2785" w:type="dxa"/>
            <w:tcBorders>
              <w:top w:val="nil"/>
              <w:left w:val="single" w:sz="4" w:space="0" w:color="auto"/>
              <w:bottom w:val="nil"/>
              <w:right w:val="single" w:sz="4" w:space="0" w:color="auto"/>
            </w:tcBorders>
            <w:vAlign w:val="center"/>
          </w:tcPr>
          <w:p w14:paraId="1174969F"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0C307A3" w14:textId="77777777" w:rsidR="006F6378" w:rsidRPr="00C30686" w:rsidRDefault="006F6378" w:rsidP="0094020B">
            <w:pPr>
              <w:pStyle w:val="TAC"/>
              <w:rPr>
                <w:kern w:val="2"/>
                <w:szCs w:val="22"/>
                <w:lang w:val="en-US" w:eastAsia="zh-CN"/>
              </w:rPr>
            </w:pPr>
            <w:r w:rsidRPr="00C30686">
              <w:rPr>
                <w:kern w:val="2"/>
                <w:szCs w:val="22"/>
                <w:lang w:val="en-US" w:eastAsia="zh-CN"/>
              </w:rPr>
              <w:t>n40</w:t>
            </w:r>
          </w:p>
        </w:tc>
        <w:tc>
          <w:tcPr>
            <w:tcW w:w="4356" w:type="dxa"/>
            <w:tcBorders>
              <w:top w:val="single" w:sz="4" w:space="0" w:color="auto"/>
              <w:left w:val="single" w:sz="4" w:space="0" w:color="auto"/>
              <w:bottom w:val="single" w:sz="4" w:space="0" w:color="auto"/>
              <w:right w:val="single" w:sz="4" w:space="0" w:color="auto"/>
            </w:tcBorders>
            <w:vAlign w:val="center"/>
          </w:tcPr>
          <w:p w14:paraId="1508C2B2"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5, 10, 15, 20, 25, 30, 40, 50, 60, 80, 100</w:t>
            </w:r>
          </w:p>
        </w:tc>
        <w:tc>
          <w:tcPr>
            <w:tcW w:w="2445" w:type="dxa"/>
            <w:tcBorders>
              <w:top w:val="nil"/>
              <w:left w:val="single" w:sz="4" w:space="0" w:color="auto"/>
              <w:bottom w:val="nil"/>
              <w:right w:val="single" w:sz="4" w:space="0" w:color="auto"/>
            </w:tcBorders>
            <w:vAlign w:val="center"/>
          </w:tcPr>
          <w:p w14:paraId="0C21EF46" w14:textId="77777777" w:rsidR="006F6378" w:rsidRPr="00C30686" w:rsidRDefault="006F6378" w:rsidP="0094020B">
            <w:pPr>
              <w:pStyle w:val="TAC"/>
              <w:rPr>
                <w:rFonts w:cs="Arial"/>
                <w:kern w:val="2"/>
                <w:szCs w:val="22"/>
                <w:lang w:val="en-US" w:eastAsia="zh-CN"/>
              </w:rPr>
            </w:pPr>
          </w:p>
        </w:tc>
      </w:tr>
      <w:tr w:rsidR="006F6378" w:rsidRPr="00C30686" w14:paraId="504CAAAC"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8E20C4E" w14:textId="77777777" w:rsidR="006F6378" w:rsidRPr="00C30686" w:rsidRDefault="006F6378" w:rsidP="0094020B">
            <w:pPr>
              <w:pStyle w:val="TAC"/>
              <w:rPr>
                <w:kern w:val="2"/>
                <w:szCs w:val="22"/>
                <w:lang w:val="en-US" w:eastAsia="zh-CN"/>
              </w:rPr>
            </w:pPr>
          </w:p>
        </w:tc>
        <w:tc>
          <w:tcPr>
            <w:tcW w:w="2785" w:type="dxa"/>
            <w:tcBorders>
              <w:top w:val="nil"/>
              <w:left w:val="single" w:sz="4" w:space="0" w:color="auto"/>
              <w:bottom w:val="single" w:sz="4" w:space="0" w:color="auto"/>
              <w:right w:val="single" w:sz="4" w:space="0" w:color="auto"/>
            </w:tcBorders>
            <w:vAlign w:val="center"/>
          </w:tcPr>
          <w:p w14:paraId="22FEF77C"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A692026" w14:textId="77777777" w:rsidR="006F6378" w:rsidRPr="00C30686" w:rsidRDefault="006F6378" w:rsidP="0094020B">
            <w:pPr>
              <w:pStyle w:val="TAC"/>
              <w:rPr>
                <w:kern w:val="2"/>
                <w:szCs w:val="22"/>
                <w:lang w:val="en-US" w:eastAsia="zh-CN"/>
              </w:rPr>
            </w:pPr>
            <w:r w:rsidRPr="00C30686">
              <w:rPr>
                <w:kern w:val="2"/>
                <w:szCs w:val="22"/>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1E030BF4"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10, 15, 20, 40, 50, 60, 80, 90, 100</w:t>
            </w:r>
          </w:p>
        </w:tc>
        <w:tc>
          <w:tcPr>
            <w:tcW w:w="2445" w:type="dxa"/>
            <w:tcBorders>
              <w:top w:val="nil"/>
              <w:left w:val="single" w:sz="4" w:space="0" w:color="auto"/>
              <w:bottom w:val="single" w:sz="4" w:space="0" w:color="auto"/>
              <w:right w:val="single" w:sz="4" w:space="0" w:color="auto"/>
            </w:tcBorders>
            <w:vAlign w:val="center"/>
          </w:tcPr>
          <w:p w14:paraId="75EE4151" w14:textId="77777777" w:rsidR="006F6378" w:rsidRPr="00C30686" w:rsidRDefault="006F6378" w:rsidP="0094020B">
            <w:pPr>
              <w:pStyle w:val="TAC"/>
              <w:rPr>
                <w:rFonts w:cs="Arial"/>
                <w:kern w:val="2"/>
                <w:szCs w:val="22"/>
                <w:lang w:val="en-US" w:eastAsia="zh-CN"/>
              </w:rPr>
            </w:pPr>
          </w:p>
        </w:tc>
      </w:tr>
      <w:tr w:rsidR="006F6378" w:rsidRPr="00C30686" w14:paraId="49E382CD"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83C7834"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n28</w:t>
            </w:r>
            <w:r w:rsidRPr="00C30686">
              <w:rPr>
                <w:rFonts w:eastAsiaTheme="minorEastAsia"/>
                <w:lang w:val="sv-SE"/>
              </w:rPr>
              <w:t>A-</w:t>
            </w:r>
            <w:r w:rsidRPr="00C30686">
              <w:rPr>
                <w:rFonts w:hint="eastAsia"/>
                <w:lang w:eastAsia="zh-CN"/>
              </w:rPr>
              <w:t>n40A</w:t>
            </w:r>
            <w:r w:rsidRPr="00C30686">
              <w:rPr>
                <w:lang w:eastAsia="zh-CN"/>
              </w:rPr>
              <w:t>-n77A</w:t>
            </w:r>
          </w:p>
        </w:tc>
        <w:tc>
          <w:tcPr>
            <w:tcW w:w="2785" w:type="dxa"/>
            <w:tcBorders>
              <w:top w:val="single" w:sz="4" w:space="0" w:color="auto"/>
              <w:left w:val="single" w:sz="4" w:space="0" w:color="auto"/>
              <w:bottom w:val="nil"/>
              <w:right w:val="single" w:sz="4" w:space="0" w:color="auto"/>
            </w:tcBorders>
            <w:vAlign w:val="center"/>
          </w:tcPr>
          <w:p w14:paraId="32DC3610" w14:textId="77777777" w:rsidR="006F6378" w:rsidRPr="00C30686" w:rsidRDefault="006F6378" w:rsidP="0094020B">
            <w:pPr>
              <w:pStyle w:val="TAC"/>
              <w:rPr>
                <w:lang w:eastAsia="zh-CN"/>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n28</w:t>
            </w:r>
            <w:r w:rsidRPr="00C30686">
              <w:rPr>
                <w:rFonts w:eastAsiaTheme="minorEastAsia"/>
                <w:lang w:val="en-US"/>
              </w:rPr>
              <w:t>A-</w:t>
            </w:r>
            <w:r w:rsidRPr="00C30686">
              <w:rPr>
                <w:rFonts w:hint="eastAsia"/>
                <w:lang w:eastAsia="zh-CN"/>
              </w:rPr>
              <w:t>n40A</w:t>
            </w:r>
          </w:p>
          <w:p w14:paraId="4512CF1E" w14:textId="77777777" w:rsidR="006F6378" w:rsidRPr="00C30686" w:rsidRDefault="006F6378" w:rsidP="0094020B">
            <w:pPr>
              <w:pStyle w:val="TAC"/>
              <w:rPr>
                <w:lang w:eastAsia="zh-CN"/>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n28</w:t>
            </w:r>
            <w:r w:rsidRPr="00C30686">
              <w:rPr>
                <w:rFonts w:eastAsiaTheme="minorEastAsia"/>
                <w:lang w:val="en-US"/>
              </w:rPr>
              <w:t>A-</w:t>
            </w:r>
            <w:r w:rsidRPr="00C30686">
              <w:rPr>
                <w:lang w:eastAsia="zh-CN"/>
              </w:rPr>
              <w:t>n77A</w:t>
            </w:r>
          </w:p>
          <w:p w14:paraId="7DA07A6D"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CA</w:t>
            </w:r>
            <w:r w:rsidRPr="00C30686">
              <w:rPr>
                <w:rFonts w:eastAsiaTheme="minorEastAsia"/>
              </w:rPr>
              <w:t>_</w:t>
            </w:r>
            <w:r w:rsidRPr="00C30686">
              <w:rPr>
                <w:rFonts w:hint="eastAsia"/>
                <w:lang w:eastAsia="zh-CN"/>
              </w:rPr>
              <w:t>n40A</w:t>
            </w:r>
            <w:r w:rsidRPr="00C30686">
              <w:rPr>
                <w:lang w:eastAsia="zh-CN"/>
              </w:rPr>
              <w:t>-n77A</w:t>
            </w:r>
          </w:p>
        </w:tc>
        <w:tc>
          <w:tcPr>
            <w:tcW w:w="1259" w:type="dxa"/>
            <w:tcBorders>
              <w:top w:val="single" w:sz="4" w:space="0" w:color="auto"/>
              <w:left w:val="single" w:sz="4" w:space="0" w:color="auto"/>
              <w:bottom w:val="single" w:sz="4" w:space="0" w:color="auto"/>
              <w:right w:val="single" w:sz="4" w:space="0" w:color="auto"/>
            </w:tcBorders>
            <w:vAlign w:val="center"/>
          </w:tcPr>
          <w:p w14:paraId="1085A136"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71864099" w14:textId="77777777" w:rsidR="006F6378" w:rsidRPr="00C30686" w:rsidRDefault="006F6378" w:rsidP="0094020B">
            <w:pPr>
              <w:pStyle w:val="TAC"/>
              <w:rPr>
                <w:rFonts w:eastAsiaTheme="minorEastAsia"/>
                <w:lang w:val="en-US" w:eastAsia="zh-CN" w:bidi="ar"/>
              </w:rPr>
            </w:pPr>
            <w:r w:rsidRPr="00C30686">
              <w:rPr>
                <w:rFonts w:eastAsiaTheme="minorEastAsia"/>
              </w:rPr>
              <w:t>5, 10, 15, 20, 25, 30</w:t>
            </w:r>
          </w:p>
        </w:tc>
        <w:tc>
          <w:tcPr>
            <w:tcW w:w="2445" w:type="dxa"/>
            <w:tcBorders>
              <w:top w:val="single" w:sz="4" w:space="0" w:color="auto"/>
              <w:left w:val="single" w:sz="4" w:space="0" w:color="auto"/>
              <w:bottom w:val="nil"/>
              <w:right w:val="single" w:sz="4" w:space="0" w:color="auto"/>
            </w:tcBorders>
            <w:vAlign w:val="center"/>
          </w:tcPr>
          <w:p w14:paraId="46691F53"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0</w:t>
            </w:r>
          </w:p>
        </w:tc>
      </w:tr>
      <w:tr w:rsidR="006F6378" w:rsidRPr="00C30686" w14:paraId="0A8A180C" w14:textId="77777777" w:rsidTr="004F423A">
        <w:trPr>
          <w:trHeight w:val="29"/>
        </w:trPr>
        <w:tc>
          <w:tcPr>
            <w:tcW w:w="2742" w:type="dxa"/>
            <w:tcBorders>
              <w:top w:val="nil"/>
              <w:left w:val="single" w:sz="4" w:space="0" w:color="auto"/>
              <w:bottom w:val="nil"/>
              <w:right w:val="single" w:sz="4" w:space="0" w:color="auto"/>
            </w:tcBorders>
            <w:vAlign w:val="center"/>
          </w:tcPr>
          <w:p w14:paraId="381DCF8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AAF852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A94D0FC"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n40</w:t>
            </w:r>
          </w:p>
        </w:tc>
        <w:tc>
          <w:tcPr>
            <w:tcW w:w="4356" w:type="dxa"/>
            <w:tcBorders>
              <w:top w:val="single" w:sz="4" w:space="0" w:color="auto"/>
              <w:left w:val="single" w:sz="4" w:space="0" w:color="auto"/>
              <w:bottom w:val="single" w:sz="4" w:space="0" w:color="auto"/>
              <w:right w:val="single" w:sz="4" w:space="0" w:color="auto"/>
            </w:tcBorders>
            <w:vAlign w:val="center"/>
          </w:tcPr>
          <w:p w14:paraId="6A2231E1" w14:textId="77777777" w:rsidR="006F6378" w:rsidRPr="00C30686" w:rsidRDefault="006F6378" w:rsidP="0094020B">
            <w:pPr>
              <w:pStyle w:val="TAC"/>
              <w:rPr>
                <w:rFonts w:eastAsiaTheme="minorEastAsia"/>
                <w:lang w:val="en-US" w:eastAsia="zh-CN" w:bidi="ar"/>
              </w:rPr>
            </w:pPr>
            <w:r w:rsidRPr="00C30686">
              <w:rPr>
                <w:rFonts w:eastAsiaTheme="minorEastAsia"/>
              </w:rPr>
              <w:t>10, 15, 20, 25, 30, 40, 50, 60, 70, 80, 90, 100</w:t>
            </w:r>
          </w:p>
        </w:tc>
        <w:tc>
          <w:tcPr>
            <w:tcW w:w="2445" w:type="dxa"/>
            <w:tcBorders>
              <w:top w:val="nil"/>
              <w:left w:val="single" w:sz="4" w:space="0" w:color="auto"/>
              <w:bottom w:val="nil"/>
              <w:right w:val="single" w:sz="4" w:space="0" w:color="auto"/>
            </w:tcBorders>
            <w:vAlign w:val="center"/>
          </w:tcPr>
          <w:p w14:paraId="3CE078E1" w14:textId="77777777" w:rsidR="006F6378" w:rsidRPr="00C30686" w:rsidRDefault="006F6378" w:rsidP="0094020B">
            <w:pPr>
              <w:pStyle w:val="TAC"/>
              <w:rPr>
                <w:rFonts w:eastAsiaTheme="minorEastAsia"/>
                <w:lang w:val="en-US" w:eastAsia="zh-CN"/>
              </w:rPr>
            </w:pPr>
          </w:p>
        </w:tc>
      </w:tr>
      <w:tr w:rsidR="006F6378" w:rsidRPr="00C30686" w14:paraId="015203C3"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EC942B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A10ABA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C965C1F" w14:textId="77777777" w:rsidR="006F6378" w:rsidRPr="00C30686" w:rsidRDefault="006F6378" w:rsidP="0094020B">
            <w:pPr>
              <w:pStyle w:val="TAC"/>
              <w:rPr>
                <w:rFonts w:eastAsiaTheme="minorEastAsia"/>
                <w:lang w:val="en-US" w:eastAsia="zh-CN"/>
              </w:rPr>
            </w:pPr>
            <w:r w:rsidRPr="00C30686">
              <w:rPr>
                <w:rFonts w:eastAsiaTheme="minorEastAsia"/>
                <w:lang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F58D00E" w14:textId="77777777" w:rsidR="006F6378" w:rsidRPr="00C30686" w:rsidRDefault="006F6378" w:rsidP="0094020B">
            <w:pPr>
              <w:pStyle w:val="TAC"/>
              <w:rPr>
                <w:rFonts w:eastAsiaTheme="minorEastAsia"/>
                <w:lang w:val="en-US" w:eastAsia="zh-CN" w:bidi="ar"/>
              </w:rPr>
            </w:pPr>
            <w:r w:rsidRPr="00C30686">
              <w:rPr>
                <w:rFonts w:eastAsiaTheme="minorEastAsia"/>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2D3264CE" w14:textId="77777777" w:rsidR="006F6378" w:rsidRPr="00C30686" w:rsidRDefault="006F6378" w:rsidP="0094020B">
            <w:pPr>
              <w:pStyle w:val="TAC"/>
              <w:rPr>
                <w:rFonts w:eastAsiaTheme="minorEastAsia"/>
                <w:lang w:val="en-US" w:eastAsia="zh-CN"/>
              </w:rPr>
            </w:pPr>
          </w:p>
        </w:tc>
      </w:tr>
      <w:tr w:rsidR="006F6378" w:rsidRPr="00C30686" w14:paraId="4DB7302C"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26709E9"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n28</w:t>
            </w:r>
            <w:r w:rsidRPr="00C30686">
              <w:rPr>
                <w:rFonts w:eastAsiaTheme="minorEastAsia"/>
                <w:lang w:val="sv-SE"/>
              </w:rPr>
              <w:t>A-</w:t>
            </w:r>
            <w:r w:rsidRPr="00C30686">
              <w:rPr>
                <w:rFonts w:hint="eastAsia"/>
                <w:lang w:eastAsia="zh-CN"/>
              </w:rPr>
              <w:t>n40A</w:t>
            </w:r>
            <w:r w:rsidRPr="00C30686">
              <w:rPr>
                <w:lang w:eastAsia="zh-CN"/>
              </w:rPr>
              <w:t>-n77(2A)</w:t>
            </w:r>
          </w:p>
        </w:tc>
        <w:tc>
          <w:tcPr>
            <w:tcW w:w="2785" w:type="dxa"/>
            <w:tcBorders>
              <w:top w:val="single" w:sz="4" w:space="0" w:color="auto"/>
              <w:left w:val="single" w:sz="4" w:space="0" w:color="auto"/>
              <w:bottom w:val="nil"/>
              <w:right w:val="single" w:sz="4" w:space="0" w:color="auto"/>
            </w:tcBorders>
            <w:vAlign w:val="center"/>
          </w:tcPr>
          <w:p w14:paraId="05F400B9" w14:textId="77777777" w:rsidR="006F6378" w:rsidRPr="00C30686" w:rsidRDefault="006F6378" w:rsidP="0094020B">
            <w:pPr>
              <w:pStyle w:val="TAC"/>
              <w:rPr>
                <w:lang w:eastAsia="zh-CN"/>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n28</w:t>
            </w:r>
            <w:r w:rsidRPr="00C30686">
              <w:rPr>
                <w:rFonts w:eastAsiaTheme="minorEastAsia"/>
                <w:lang w:val="en-US"/>
              </w:rPr>
              <w:t>A-</w:t>
            </w:r>
            <w:r w:rsidRPr="00C30686">
              <w:rPr>
                <w:rFonts w:hint="eastAsia"/>
                <w:lang w:eastAsia="zh-CN"/>
              </w:rPr>
              <w:t>n40A</w:t>
            </w:r>
          </w:p>
          <w:p w14:paraId="7CCC664F" w14:textId="77777777" w:rsidR="006F6378" w:rsidRPr="00C30686" w:rsidRDefault="006F6378" w:rsidP="0094020B">
            <w:pPr>
              <w:pStyle w:val="TAC"/>
              <w:rPr>
                <w:lang w:eastAsia="zh-CN"/>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n28</w:t>
            </w:r>
            <w:r w:rsidRPr="00C30686">
              <w:rPr>
                <w:rFonts w:eastAsiaTheme="minorEastAsia"/>
                <w:lang w:val="en-US"/>
              </w:rPr>
              <w:t>A-</w:t>
            </w:r>
            <w:r w:rsidRPr="00C30686">
              <w:rPr>
                <w:lang w:eastAsia="zh-CN"/>
              </w:rPr>
              <w:t>n77A</w:t>
            </w:r>
          </w:p>
          <w:p w14:paraId="487DF23D"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CA</w:t>
            </w:r>
            <w:r w:rsidRPr="00C30686">
              <w:rPr>
                <w:rFonts w:eastAsiaTheme="minorEastAsia"/>
              </w:rPr>
              <w:t>_</w:t>
            </w:r>
            <w:r w:rsidRPr="00C30686">
              <w:rPr>
                <w:rFonts w:hint="eastAsia"/>
                <w:lang w:eastAsia="zh-CN"/>
              </w:rPr>
              <w:t>n40A</w:t>
            </w:r>
            <w:r w:rsidRPr="00C30686">
              <w:rPr>
                <w:lang w:eastAsia="zh-CN"/>
              </w:rPr>
              <w:t>-n77A</w:t>
            </w:r>
          </w:p>
        </w:tc>
        <w:tc>
          <w:tcPr>
            <w:tcW w:w="1259" w:type="dxa"/>
            <w:tcBorders>
              <w:top w:val="single" w:sz="4" w:space="0" w:color="auto"/>
              <w:left w:val="single" w:sz="4" w:space="0" w:color="auto"/>
              <w:bottom w:val="single" w:sz="4" w:space="0" w:color="auto"/>
              <w:right w:val="single" w:sz="4" w:space="0" w:color="auto"/>
            </w:tcBorders>
            <w:vAlign w:val="center"/>
          </w:tcPr>
          <w:p w14:paraId="22C2ECA6"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2AFD51A8" w14:textId="77777777" w:rsidR="006F6378" w:rsidRPr="00C30686" w:rsidRDefault="006F6378" w:rsidP="0094020B">
            <w:pPr>
              <w:pStyle w:val="TAC"/>
              <w:rPr>
                <w:rFonts w:eastAsiaTheme="minorEastAsia"/>
                <w:lang w:val="en-US" w:eastAsia="zh-CN" w:bidi="ar"/>
              </w:rPr>
            </w:pPr>
            <w:r w:rsidRPr="00C30686">
              <w:rPr>
                <w:rFonts w:eastAsiaTheme="minorEastAsia"/>
              </w:rPr>
              <w:t>5, 10, 15, 20, 25, 30</w:t>
            </w:r>
          </w:p>
        </w:tc>
        <w:tc>
          <w:tcPr>
            <w:tcW w:w="2445" w:type="dxa"/>
            <w:tcBorders>
              <w:top w:val="single" w:sz="4" w:space="0" w:color="auto"/>
              <w:left w:val="single" w:sz="4" w:space="0" w:color="auto"/>
              <w:bottom w:val="nil"/>
              <w:right w:val="single" w:sz="4" w:space="0" w:color="auto"/>
            </w:tcBorders>
            <w:vAlign w:val="center"/>
          </w:tcPr>
          <w:p w14:paraId="53325A18"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0</w:t>
            </w:r>
          </w:p>
        </w:tc>
      </w:tr>
      <w:tr w:rsidR="006F6378" w:rsidRPr="00C30686" w14:paraId="08452228" w14:textId="77777777" w:rsidTr="004F423A">
        <w:trPr>
          <w:trHeight w:val="29"/>
        </w:trPr>
        <w:tc>
          <w:tcPr>
            <w:tcW w:w="2742" w:type="dxa"/>
            <w:tcBorders>
              <w:top w:val="nil"/>
              <w:left w:val="single" w:sz="4" w:space="0" w:color="auto"/>
              <w:bottom w:val="nil"/>
              <w:right w:val="single" w:sz="4" w:space="0" w:color="auto"/>
            </w:tcBorders>
            <w:vAlign w:val="center"/>
          </w:tcPr>
          <w:p w14:paraId="07BFDF9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6F0F13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46239D2" w14:textId="77777777" w:rsidR="006F6378" w:rsidRPr="00C30686" w:rsidRDefault="006F6378" w:rsidP="0094020B">
            <w:pPr>
              <w:pStyle w:val="TAC"/>
              <w:rPr>
                <w:rFonts w:eastAsiaTheme="minorEastAsia"/>
                <w:lang w:val="en-US" w:eastAsia="zh-CN"/>
              </w:rPr>
            </w:pPr>
            <w:r w:rsidRPr="00C30686">
              <w:rPr>
                <w:rFonts w:eastAsiaTheme="minorEastAsia" w:hint="eastAsia"/>
                <w:lang w:eastAsia="zh-CN"/>
              </w:rPr>
              <w:t>n40</w:t>
            </w:r>
          </w:p>
        </w:tc>
        <w:tc>
          <w:tcPr>
            <w:tcW w:w="4356" w:type="dxa"/>
            <w:tcBorders>
              <w:top w:val="single" w:sz="4" w:space="0" w:color="auto"/>
              <w:left w:val="single" w:sz="4" w:space="0" w:color="auto"/>
              <w:bottom w:val="single" w:sz="4" w:space="0" w:color="auto"/>
              <w:right w:val="single" w:sz="4" w:space="0" w:color="auto"/>
            </w:tcBorders>
            <w:vAlign w:val="center"/>
          </w:tcPr>
          <w:p w14:paraId="075116A4" w14:textId="77777777" w:rsidR="006F6378" w:rsidRPr="00C30686" w:rsidRDefault="006F6378" w:rsidP="0094020B">
            <w:pPr>
              <w:pStyle w:val="TAC"/>
              <w:rPr>
                <w:rFonts w:eastAsiaTheme="minorEastAsia"/>
                <w:lang w:val="en-US" w:eastAsia="zh-CN" w:bidi="ar"/>
              </w:rPr>
            </w:pPr>
            <w:r w:rsidRPr="00C30686">
              <w:rPr>
                <w:rFonts w:eastAsiaTheme="minorEastAsia"/>
              </w:rPr>
              <w:t>10, 15, 20, 25, 30, 40, 50, 60, 70, 80, 90, 100</w:t>
            </w:r>
          </w:p>
        </w:tc>
        <w:tc>
          <w:tcPr>
            <w:tcW w:w="2445" w:type="dxa"/>
            <w:tcBorders>
              <w:top w:val="nil"/>
              <w:left w:val="single" w:sz="4" w:space="0" w:color="auto"/>
              <w:bottom w:val="nil"/>
              <w:right w:val="single" w:sz="4" w:space="0" w:color="auto"/>
            </w:tcBorders>
            <w:vAlign w:val="center"/>
          </w:tcPr>
          <w:p w14:paraId="4CDE53E4" w14:textId="77777777" w:rsidR="006F6378" w:rsidRPr="00C30686" w:rsidRDefault="006F6378" w:rsidP="0094020B">
            <w:pPr>
              <w:pStyle w:val="TAC"/>
              <w:rPr>
                <w:rFonts w:eastAsiaTheme="minorEastAsia"/>
                <w:lang w:val="en-US" w:eastAsia="zh-CN"/>
              </w:rPr>
            </w:pPr>
          </w:p>
        </w:tc>
      </w:tr>
      <w:tr w:rsidR="006F6378" w:rsidRPr="00C30686" w14:paraId="129AE85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F3C013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1C078D0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8B9E430" w14:textId="77777777" w:rsidR="006F6378" w:rsidRPr="00C30686" w:rsidRDefault="006F6378" w:rsidP="0094020B">
            <w:pPr>
              <w:pStyle w:val="TAC"/>
              <w:rPr>
                <w:rFonts w:eastAsiaTheme="minorEastAsia"/>
                <w:lang w:val="en-US" w:eastAsia="zh-CN"/>
              </w:rPr>
            </w:pPr>
            <w:r w:rsidRPr="00C30686">
              <w:rPr>
                <w:rFonts w:eastAsiaTheme="minorEastAsia"/>
                <w:lang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3E73EA71" w14:textId="77777777" w:rsidR="006F6378" w:rsidRPr="00C30686" w:rsidRDefault="006F6378" w:rsidP="0094020B">
            <w:pPr>
              <w:pStyle w:val="TAC"/>
              <w:rPr>
                <w:rFonts w:eastAsiaTheme="minorEastAsia"/>
                <w:lang w:val="en-US" w:eastAsia="zh-CN" w:bidi="ar"/>
              </w:rPr>
            </w:pPr>
            <w:r w:rsidRPr="00C30686">
              <w:rPr>
                <w:rFonts w:eastAsiaTheme="minorEastAsia"/>
              </w:rPr>
              <w:t>CA_n77(2A)_BCS1</w:t>
            </w:r>
          </w:p>
        </w:tc>
        <w:tc>
          <w:tcPr>
            <w:tcW w:w="2445" w:type="dxa"/>
            <w:tcBorders>
              <w:top w:val="nil"/>
              <w:left w:val="single" w:sz="4" w:space="0" w:color="auto"/>
              <w:bottom w:val="single" w:sz="4" w:space="0" w:color="auto"/>
              <w:right w:val="single" w:sz="4" w:space="0" w:color="auto"/>
            </w:tcBorders>
            <w:vAlign w:val="center"/>
          </w:tcPr>
          <w:p w14:paraId="7FF5C531" w14:textId="77777777" w:rsidR="006F6378" w:rsidRPr="00C30686" w:rsidRDefault="006F6378" w:rsidP="0094020B">
            <w:pPr>
              <w:pStyle w:val="TAC"/>
              <w:rPr>
                <w:rFonts w:eastAsiaTheme="minorEastAsia"/>
                <w:lang w:val="en-US" w:eastAsia="zh-CN"/>
              </w:rPr>
            </w:pPr>
          </w:p>
        </w:tc>
      </w:tr>
      <w:tr w:rsidR="006F6378" w:rsidRPr="00C30686" w14:paraId="70DB5DC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BCFBE59" w14:textId="77777777" w:rsidR="006F6378" w:rsidRPr="00C30686" w:rsidRDefault="006F6378" w:rsidP="0094020B">
            <w:pPr>
              <w:pStyle w:val="TAC"/>
              <w:rPr>
                <w:rFonts w:eastAsiaTheme="minorEastAsia"/>
                <w:kern w:val="2"/>
                <w:szCs w:val="22"/>
                <w:lang w:val="en-US" w:eastAsia="zh-CN"/>
              </w:rPr>
            </w:pPr>
            <w:r w:rsidRPr="00C30686">
              <w:rPr>
                <w:rFonts w:eastAsiaTheme="minorEastAsia"/>
                <w:lang w:val="en-US" w:eastAsia="zh-CN"/>
              </w:rPr>
              <w:t>CA</w:t>
            </w:r>
            <w:r w:rsidRPr="00C30686">
              <w:rPr>
                <w:rFonts w:eastAsiaTheme="minorEastAsia"/>
                <w:lang w:val="en-US"/>
              </w:rPr>
              <w:t>_</w:t>
            </w:r>
            <w:r w:rsidRPr="00C30686">
              <w:rPr>
                <w:rFonts w:eastAsiaTheme="minorEastAsia"/>
                <w:lang w:val="en-US" w:eastAsia="zh-CN"/>
              </w:rPr>
              <w:t>n28A</w:t>
            </w:r>
            <w:r w:rsidRPr="00C30686">
              <w:rPr>
                <w:rFonts w:eastAsiaTheme="minorEastAsia"/>
                <w:lang w:val="sv-SE" w:eastAsia="ja-JP"/>
              </w:rPr>
              <w:t>-</w:t>
            </w:r>
            <w:r w:rsidRPr="00C30686">
              <w:rPr>
                <w:rFonts w:eastAsiaTheme="minorEastAsia"/>
                <w:lang w:val="en-US" w:eastAsia="zh-CN"/>
              </w:rPr>
              <w:t>n40B</w:t>
            </w:r>
            <w:r w:rsidRPr="00C30686">
              <w:rPr>
                <w:rFonts w:eastAsiaTheme="minorEastAsia"/>
                <w:lang w:val="sv-SE" w:eastAsia="zh-CN"/>
              </w:rPr>
              <w:t>-n78A</w:t>
            </w:r>
          </w:p>
        </w:tc>
        <w:tc>
          <w:tcPr>
            <w:tcW w:w="2785" w:type="dxa"/>
            <w:tcBorders>
              <w:top w:val="single" w:sz="4" w:space="0" w:color="auto"/>
              <w:left w:val="single" w:sz="4" w:space="0" w:color="auto"/>
              <w:bottom w:val="nil"/>
              <w:right w:val="single" w:sz="4" w:space="0" w:color="auto"/>
            </w:tcBorders>
            <w:vAlign w:val="center"/>
          </w:tcPr>
          <w:p w14:paraId="4BC64262" w14:textId="77777777" w:rsidR="006F6378" w:rsidRPr="00C30686" w:rsidRDefault="006F6378" w:rsidP="0094020B">
            <w:pPr>
              <w:pStyle w:val="TAC"/>
              <w:rPr>
                <w:rFonts w:eastAsiaTheme="minorEastAsia"/>
                <w:kern w:val="2"/>
                <w:szCs w:val="22"/>
                <w:lang w:val="en-US"/>
              </w:rPr>
            </w:pPr>
            <w:r w:rsidRPr="00C30686">
              <w:rPr>
                <w:rFonts w:eastAsiaTheme="minorEastAsia"/>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0FED9294" w14:textId="77777777" w:rsidR="006F6378" w:rsidRPr="00C30686" w:rsidRDefault="006F6378" w:rsidP="0094020B">
            <w:pPr>
              <w:pStyle w:val="TAC"/>
              <w:rPr>
                <w:rFonts w:eastAsiaTheme="minorEastAsia"/>
                <w:kern w:val="2"/>
                <w:szCs w:val="22"/>
                <w:lang w:val="en-US" w:eastAsia="zh-CN"/>
              </w:rPr>
            </w:pPr>
            <w:r w:rsidRPr="00C30686">
              <w:rPr>
                <w:rFonts w:eastAsiaTheme="minorEastAsia"/>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281CFD9A"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7B39BB82" w14:textId="77777777" w:rsidR="006F6378" w:rsidRPr="00C30686" w:rsidRDefault="006F6378" w:rsidP="0094020B">
            <w:pPr>
              <w:pStyle w:val="TAC"/>
              <w:rPr>
                <w:rFonts w:eastAsiaTheme="minorEastAsia" w:cs="Arial"/>
                <w:kern w:val="2"/>
                <w:szCs w:val="22"/>
                <w:lang w:val="en-US" w:eastAsia="zh-CN"/>
              </w:rPr>
            </w:pPr>
            <w:r w:rsidRPr="00C30686">
              <w:rPr>
                <w:rFonts w:eastAsiaTheme="minorEastAsia"/>
                <w:lang w:val="en-US" w:eastAsia="zh-CN"/>
              </w:rPr>
              <w:t>0</w:t>
            </w:r>
          </w:p>
        </w:tc>
      </w:tr>
      <w:tr w:rsidR="006F6378" w:rsidRPr="00C30686" w14:paraId="419A5011" w14:textId="77777777" w:rsidTr="004F423A">
        <w:trPr>
          <w:trHeight w:val="29"/>
        </w:trPr>
        <w:tc>
          <w:tcPr>
            <w:tcW w:w="2742" w:type="dxa"/>
            <w:tcBorders>
              <w:top w:val="nil"/>
              <w:left w:val="single" w:sz="4" w:space="0" w:color="auto"/>
              <w:bottom w:val="nil"/>
              <w:right w:val="single" w:sz="4" w:space="0" w:color="auto"/>
            </w:tcBorders>
            <w:vAlign w:val="center"/>
          </w:tcPr>
          <w:p w14:paraId="2AA905A4" w14:textId="77777777" w:rsidR="006F6378" w:rsidRPr="00C30686" w:rsidRDefault="006F6378" w:rsidP="0094020B">
            <w:pPr>
              <w:pStyle w:val="TAC"/>
              <w:rPr>
                <w:rFonts w:eastAsiaTheme="minorEastAsia"/>
                <w:kern w:val="2"/>
                <w:szCs w:val="22"/>
                <w:lang w:val="en-US" w:eastAsia="zh-CN"/>
              </w:rPr>
            </w:pPr>
          </w:p>
        </w:tc>
        <w:tc>
          <w:tcPr>
            <w:tcW w:w="2785" w:type="dxa"/>
            <w:tcBorders>
              <w:top w:val="nil"/>
              <w:left w:val="single" w:sz="4" w:space="0" w:color="auto"/>
              <w:bottom w:val="nil"/>
              <w:right w:val="single" w:sz="4" w:space="0" w:color="auto"/>
            </w:tcBorders>
            <w:vAlign w:val="center"/>
          </w:tcPr>
          <w:p w14:paraId="314A2B89"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5750123" w14:textId="77777777" w:rsidR="006F6378" w:rsidRPr="00C30686" w:rsidRDefault="006F6378" w:rsidP="0094020B">
            <w:pPr>
              <w:pStyle w:val="TAC"/>
              <w:rPr>
                <w:rFonts w:eastAsiaTheme="minorEastAsia"/>
                <w:kern w:val="2"/>
                <w:szCs w:val="22"/>
                <w:lang w:val="en-US" w:eastAsia="zh-CN"/>
              </w:rPr>
            </w:pPr>
            <w:r w:rsidRPr="00C30686">
              <w:rPr>
                <w:rFonts w:eastAsiaTheme="minorEastAsia"/>
                <w:lang w:val="en-US" w:eastAsia="zh-CN"/>
              </w:rPr>
              <w:t>n40</w:t>
            </w:r>
          </w:p>
        </w:tc>
        <w:tc>
          <w:tcPr>
            <w:tcW w:w="4356" w:type="dxa"/>
            <w:tcBorders>
              <w:top w:val="single" w:sz="4" w:space="0" w:color="auto"/>
              <w:left w:val="single" w:sz="4" w:space="0" w:color="auto"/>
              <w:bottom w:val="single" w:sz="4" w:space="0" w:color="auto"/>
              <w:right w:val="single" w:sz="4" w:space="0" w:color="auto"/>
            </w:tcBorders>
            <w:vAlign w:val="center"/>
          </w:tcPr>
          <w:p w14:paraId="74B9516F"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CA_n40B_BCS0</w:t>
            </w:r>
          </w:p>
        </w:tc>
        <w:tc>
          <w:tcPr>
            <w:tcW w:w="2445" w:type="dxa"/>
            <w:tcBorders>
              <w:top w:val="nil"/>
              <w:left w:val="single" w:sz="4" w:space="0" w:color="auto"/>
              <w:bottom w:val="nil"/>
              <w:right w:val="single" w:sz="4" w:space="0" w:color="auto"/>
            </w:tcBorders>
            <w:vAlign w:val="center"/>
          </w:tcPr>
          <w:p w14:paraId="04761899" w14:textId="77777777" w:rsidR="006F6378" w:rsidRPr="00C30686" w:rsidRDefault="006F6378" w:rsidP="0094020B">
            <w:pPr>
              <w:pStyle w:val="TAC"/>
              <w:rPr>
                <w:rFonts w:eastAsiaTheme="minorEastAsia" w:cs="Arial"/>
                <w:kern w:val="2"/>
                <w:szCs w:val="22"/>
                <w:lang w:val="en-US" w:eastAsia="zh-CN"/>
              </w:rPr>
            </w:pPr>
          </w:p>
        </w:tc>
      </w:tr>
      <w:tr w:rsidR="006F6378" w:rsidRPr="00C30686" w14:paraId="0352D82E"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7FE75A4" w14:textId="77777777" w:rsidR="006F6378" w:rsidRPr="00C30686" w:rsidRDefault="006F6378" w:rsidP="0094020B">
            <w:pPr>
              <w:pStyle w:val="TAC"/>
              <w:rPr>
                <w:rFonts w:eastAsiaTheme="minorEastAsia"/>
                <w:kern w:val="2"/>
                <w:szCs w:val="22"/>
                <w:lang w:val="en-US" w:eastAsia="zh-CN"/>
              </w:rPr>
            </w:pPr>
          </w:p>
        </w:tc>
        <w:tc>
          <w:tcPr>
            <w:tcW w:w="2785" w:type="dxa"/>
            <w:tcBorders>
              <w:top w:val="nil"/>
              <w:left w:val="single" w:sz="4" w:space="0" w:color="auto"/>
              <w:bottom w:val="single" w:sz="4" w:space="0" w:color="auto"/>
              <w:right w:val="single" w:sz="4" w:space="0" w:color="auto"/>
            </w:tcBorders>
            <w:vAlign w:val="center"/>
          </w:tcPr>
          <w:p w14:paraId="57F3E9C5"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35C1890" w14:textId="77777777" w:rsidR="006F6378" w:rsidRPr="00C30686" w:rsidRDefault="006F6378" w:rsidP="0094020B">
            <w:pPr>
              <w:pStyle w:val="TAC"/>
              <w:rPr>
                <w:rFonts w:eastAsiaTheme="minorEastAsia"/>
                <w:kern w:val="2"/>
                <w:szCs w:val="22"/>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3F2718AA"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10, 15, 20, 40, 50, 60, 80, 90, 100</w:t>
            </w:r>
          </w:p>
        </w:tc>
        <w:tc>
          <w:tcPr>
            <w:tcW w:w="2445" w:type="dxa"/>
            <w:tcBorders>
              <w:top w:val="nil"/>
              <w:left w:val="single" w:sz="4" w:space="0" w:color="auto"/>
              <w:bottom w:val="single" w:sz="4" w:space="0" w:color="auto"/>
              <w:right w:val="single" w:sz="4" w:space="0" w:color="auto"/>
            </w:tcBorders>
            <w:vAlign w:val="center"/>
          </w:tcPr>
          <w:p w14:paraId="59EA0F1E" w14:textId="77777777" w:rsidR="006F6378" w:rsidRPr="00C30686" w:rsidRDefault="006F6378" w:rsidP="0094020B">
            <w:pPr>
              <w:pStyle w:val="TAC"/>
              <w:rPr>
                <w:rFonts w:eastAsiaTheme="minorEastAsia" w:cs="Arial"/>
                <w:kern w:val="2"/>
                <w:szCs w:val="22"/>
                <w:lang w:val="en-US" w:eastAsia="zh-CN"/>
              </w:rPr>
            </w:pPr>
          </w:p>
        </w:tc>
      </w:tr>
      <w:tr w:rsidR="006F6378" w:rsidRPr="00C30686" w14:paraId="683FB840"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C3C0DDE" w14:textId="77777777" w:rsidR="006F6378" w:rsidRPr="00C30686" w:rsidRDefault="006F6378" w:rsidP="0094020B">
            <w:pPr>
              <w:pStyle w:val="TAC"/>
              <w:rPr>
                <w:kern w:val="2"/>
                <w:szCs w:val="22"/>
                <w:lang w:val="en-US" w:eastAsia="zh-CN"/>
              </w:rPr>
            </w:pPr>
            <w:r w:rsidRPr="00C30686">
              <w:rPr>
                <w:rFonts w:cs="Arial"/>
                <w:color w:val="000000"/>
                <w:kern w:val="2"/>
                <w:szCs w:val="18"/>
                <w:lang w:val="en-US" w:eastAsia="zh-CN"/>
              </w:rPr>
              <w:t>CA_n28A-n40A-n79A</w:t>
            </w:r>
          </w:p>
        </w:tc>
        <w:tc>
          <w:tcPr>
            <w:tcW w:w="2785" w:type="dxa"/>
            <w:tcBorders>
              <w:top w:val="single" w:sz="4" w:space="0" w:color="auto"/>
              <w:left w:val="single" w:sz="4" w:space="0" w:color="auto"/>
              <w:bottom w:val="nil"/>
              <w:right w:val="single" w:sz="4" w:space="0" w:color="auto"/>
            </w:tcBorders>
            <w:vAlign w:val="center"/>
          </w:tcPr>
          <w:p w14:paraId="46ECB71F" w14:textId="77777777" w:rsidR="006F6378" w:rsidRPr="00C30686" w:rsidRDefault="006F6378" w:rsidP="0094020B">
            <w:pPr>
              <w:pStyle w:val="TAC"/>
              <w:rPr>
                <w:rFonts w:cs="Arial"/>
                <w:color w:val="000000"/>
                <w:kern w:val="2"/>
                <w:szCs w:val="18"/>
                <w:lang w:val="en-US" w:eastAsia="zh-CN"/>
              </w:rPr>
            </w:pPr>
            <w:r w:rsidRPr="00C30686">
              <w:rPr>
                <w:rFonts w:cs="Arial"/>
                <w:color w:val="000000"/>
                <w:kern w:val="2"/>
                <w:szCs w:val="18"/>
                <w:lang w:val="en-US" w:eastAsia="zh-CN"/>
              </w:rPr>
              <w:t>CA_n28A-n40A</w:t>
            </w:r>
          </w:p>
          <w:p w14:paraId="0239F6F5" w14:textId="77777777" w:rsidR="006F6378" w:rsidRPr="00C30686" w:rsidRDefault="006F6378" w:rsidP="0094020B">
            <w:pPr>
              <w:pStyle w:val="TAC"/>
              <w:rPr>
                <w:rFonts w:cs="Arial"/>
                <w:color w:val="000000"/>
                <w:kern w:val="2"/>
                <w:szCs w:val="18"/>
                <w:lang w:val="en-US" w:eastAsia="zh-CN"/>
              </w:rPr>
            </w:pPr>
            <w:r w:rsidRPr="00C30686">
              <w:rPr>
                <w:rFonts w:cs="Arial"/>
                <w:color w:val="000000"/>
                <w:kern w:val="2"/>
                <w:szCs w:val="18"/>
                <w:lang w:val="en-US" w:eastAsia="zh-CN"/>
              </w:rPr>
              <w:t>CA_n28A-n79A</w:t>
            </w:r>
          </w:p>
          <w:p w14:paraId="04C3CE8E" w14:textId="77777777" w:rsidR="006F6378" w:rsidRPr="00C30686" w:rsidRDefault="006F6378" w:rsidP="0094020B">
            <w:pPr>
              <w:pStyle w:val="TAC"/>
              <w:rPr>
                <w:kern w:val="2"/>
                <w:szCs w:val="22"/>
                <w:lang w:val="en-US"/>
              </w:rPr>
            </w:pPr>
            <w:r w:rsidRPr="00C30686">
              <w:rPr>
                <w:rFonts w:cs="Arial"/>
                <w:color w:val="000000"/>
                <w:kern w:val="2"/>
                <w:szCs w:val="18"/>
                <w:lang w:val="en-US" w:eastAsia="zh-CN"/>
              </w:rPr>
              <w:t>CA_n40A-n79A</w:t>
            </w:r>
          </w:p>
        </w:tc>
        <w:tc>
          <w:tcPr>
            <w:tcW w:w="1259" w:type="dxa"/>
            <w:tcBorders>
              <w:top w:val="single" w:sz="4" w:space="0" w:color="auto"/>
              <w:left w:val="single" w:sz="4" w:space="0" w:color="auto"/>
              <w:bottom w:val="single" w:sz="4" w:space="0" w:color="auto"/>
              <w:right w:val="single" w:sz="4" w:space="0" w:color="auto"/>
            </w:tcBorders>
            <w:vAlign w:val="center"/>
          </w:tcPr>
          <w:p w14:paraId="66D7BDE1" w14:textId="77777777" w:rsidR="006F6378" w:rsidRPr="00C30686" w:rsidRDefault="006F6378" w:rsidP="0094020B">
            <w:pPr>
              <w:pStyle w:val="TAC"/>
              <w:rPr>
                <w:kern w:val="2"/>
                <w:szCs w:val="22"/>
                <w:lang w:val="en-US" w:eastAsia="zh-CN"/>
              </w:rPr>
            </w:pPr>
            <w:r w:rsidRPr="00C30686">
              <w:rPr>
                <w:rFonts w:cs="Arial"/>
                <w:color w:val="000000"/>
                <w:kern w:val="2"/>
                <w:szCs w:val="18"/>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7D9C5C95" w14:textId="77777777" w:rsidR="006F6378" w:rsidRPr="00C30686" w:rsidRDefault="006F6378" w:rsidP="0094020B">
            <w:pPr>
              <w:pStyle w:val="TAC"/>
              <w:rPr>
                <w:rFonts w:ascii="Calibri" w:hAnsi="Calibri"/>
                <w:kern w:val="2"/>
                <w:sz w:val="21"/>
                <w:lang w:val="en-US" w:eastAsia="zh-CN"/>
              </w:rPr>
            </w:pPr>
            <w:r w:rsidRPr="00C30686">
              <w:rPr>
                <w:lang w:val="en-US" w:eastAsia="zh-CN" w:bidi="ar"/>
              </w:rPr>
              <w:t>5, 10</w:t>
            </w:r>
            <w:r w:rsidRPr="00C30686">
              <w:rPr>
                <w:kern w:val="2"/>
                <w:lang w:val="en-US" w:eastAsia="zh-CN" w:bidi="ar"/>
              </w:rPr>
              <w:t xml:space="preserve">, </w:t>
            </w:r>
            <w:r w:rsidRPr="00C30686">
              <w:rPr>
                <w:lang w:val="en-US" w:eastAsia="zh-CN" w:bidi="ar"/>
              </w:rPr>
              <w:t>15</w:t>
            </w:r>
            <w:r w:rsidRPr="00C30686">
              <w:rPr>
                <w:kern w:val="2"/>
                <w:lang w:val="en-US" w:eastAsia="zh-CN" w:bidi="ar"/>
              </w:rPr>
              <w:t xml:space="preserve">, </w:t>
            </w:r>
            <w:r w:rsidRPr="00C30686">
              <w:rPr>
                <w:lang w:val="en-US" w:eastAsia="zh-CN" w:bidi="ar"/>
              </w:rPr>
              <w:t>20</w:t>
            </w:r>
            <w:r w:rsidRPr="00C30686">
              <w:rPr>
                <w:kern w:val="2"/>
                <w:lang w:val="en-US" w:eastAsia="zh-CN" w:bidi="ar"/>
              </w:rPr>
              <w:t xml:space="preserve">, </w:t>
            </w:r>
            <w:r w:rsidRPr="00C30686">
              <w:rPr>
                <w:lang w:val="en-US" w:eastAsia="zh-CN" w:bidi="ar"/>
              </w:rPr>
              <w:t>30</w:t>
            </w:r>
          </w:p>
        </w:tc>
        <w:tc>
          <w:tcPr>
            <w:tcW w:w="2445" w:type="dxa"/>
            <w:tcBorders>
              <w:top w:val="single" w:sz="4" w:space="0" w:color="auto"/>
              <w:left w:val="single" w:sz="4" w:space="0" w:color="auto"/>
              <w:bottom w:val="nil"/>
              <w:right w:val="single" w:sz="4" w:space="0" w:color="auto"/>
            </w:tcBorders>
            <w:vAlign w:val="center"/>
          </w:tcPr>
          <w:p w14:paraId="7298BAB5" w14:textId="77777777" w:rsidR="006F6378" w:rsidRPr="00C30686" w:rsidRDefault="006F6378" w:rsidP="0094020B">
            <w:pPr>
              <w:pStyle w:val="TAC"/>
              <w:rPr>
                <w:rFonts w:cs="Arial"/>
                <w:kern w:val="2"/>
                <w:szCs w:val="22"/>
                <w:lang w:val="en-US" w:eastAsia="zh-CN"/>
              </w:rPr>
            </w:pPr>
            <w:r w:rsidRPr="00C30686">
              <w:rPr>
                <w:rFonts w:cs="Arial"/>
                <w:kern w:val="2"/>
                <w:szCs w:val="18"/>
                <w:lang w:val="en-US" w:eastAsia="zh-CN"/>
              </w:rPr>
              <w:t>0</w:t>
            </w:r>
          </w:p>
        </w:tc>
      </w:tr>
      <w:tr w:rsidR="006F6378" w:rsidRPr="00C30686" w14:paraId="6AFFD359" w14:textId="77777777" w:rsidTr="004F423A">
        <w:trPr>
          <w:trHeight w:val="29"/>
        </w:trPr>
        <w:tc>
          <w:tcPr>
            <w:tcW w:w="2742" w:type="dxa"/>
            <w:tcBorders>
              <w:top w:val="nil"/>
              <w:left w:val="single" w:sz="4" w:space="0" w:color="auto"/>
              <w:bottom w:val="nil"/>
              <w:right w:val="single" w:sz="4" w:space="0" w:color="auto"/>
            </w:tcBorders>
            <w:vAlign w:val="center"/>
          </w:tcPr>
          <w:p w14:paraId="6F8C4AE2" w14:textId="77777777" w:rsidR="006F6378" w:rsidRPr="00C30686" w:rsidRDefault="006F6378" w:rsidP="0094020B">
            <w:pPr>
              <w:pStyle w:val="TAC"/>
              <w:rPr>
                <w:kern w:val="2"/>
                <w:szCs w:val="22"/>
                <w:lang w:val="en-US" w:eastAsia="zh-CN"/>
              </w:rPr>
            </w:pPr>
          </w:p>
        </w:tc>
        <w:tc>
          <w:tcPr>
            <w:tcW w:w="2785" w:type="dxa"/>
            <w:tcBorders>
              <w:top w:val="nil"/>
              <w:left w:val="single" w:sz="4" w:space="0" w:color="auto"/>
              <w:bottom w:val="nil"/>
              <w:right w:val="single" w:sz="4" w:space="0" w:color="auto"/>
            </w:tcBorders>
            <w:vAlign w:val="center"/>
          </w:tcPr>
          <w:p w14:paraId="7421C5EC"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EB2D875" w14:textId="77777777" w:rsidR="006F6378" w:rsidRPr="00C30686" w:rsidRDefault="006F6378" w:rsidP="0094020B">
            <w:pPr>
              <w:pStyle w:val="TAC"/>
              <w:rPr>
                <w:kern w:val="2"/>
                <w:szCs w:val="22"/>
                <w:lang w:val="en-US" w:eastAsia="zh-CN"/>
              </w:rPr>
            </w:pPr>
            <w:r w:rsidRPr="00C30686">
              <w:rPr>
                <w:rFonts w:cs="Arial"/>
                <w:color w:val="000000"/>
                <w:kern w:val="2"/>
                <w:szCs w:val="18"/>
                <w:lang w:val="en-US" w:eastAsia="zh-CN"/>
              </w:rPr>
              <w:t>n40</w:t>
            </w:r>
          </w:p>
        </w:tc>
        <w:tc>
          <w:tcPr>
            <w:tcW w:w="4356" w:type="dxa"/>
            <w:tcBorders>
              <w:top w:val="single" w:sz="4" w:space="0" w:color="auto"/>
              <w:left w:val="single" w:sz="4" w:space="0" w:color="auto"/>
              <w:bottom w:val="single" w:sz="4" w:space="0" w:color="auto"/>
              <w:right w:val="single" w:sz="4" w:space="0" w:color="auto"/>
            </w:tcBorders>
            <w:vAlign w:val="center"/>
          </w:tcPr>
          <w:p w14:paraId="3E26E5BC" w14:textId="77777777" w:rsidR="006F6378" w:rsidRPr="00C30686" w:rsidRDefault="006F6378" w:rsidP="0094020B">
            <w:pPr>
              <w:pStyle w:val="TAC"/>
              <w:rPr>
                <w:rFonts w:ascii="Calibri" w:hAnsi="Calibri"/>
                <w:kern w:val="2"/>
                <w:sz w:val="21"/>
                <w:lang w:val="en-US" w:eastAsia="zh-CN"/>
              </w:rPr>
            </w:pPr>
            <w:r w:rsidRPr="00C30686">
              <w:rPr>
                <w:kern w:val="2"/>
                <w:lang w:val="en-US" w:eastAsia="zh-CN" w:bidi="ar"/>
              </w:rPr>
              <w:t xml:space="preserve">10, </w:t>
            </w:r>
            <w:r w:rsidRPr="00C30686">
              <w:rPr>
                <w:lang w:val="en-US" w:eastAsia="zh-CN" w:bidi="ar"/>
              </w:rPr>
              <w:t>15</w:t>
            </w:r>
            <w:r w:rsidRPr="00C30686">
              <w:rPr>
                <w:kern w:val="2"/>
                <w:lang w:val="en-US" w:eastAsia="zh-CN" w:bidi="ar"/>
              </w:rPr>
              <w:t xml:space="preserve">, </w:t>
            </w:r>
            <w:r w:rsidRPr="00C30686">
              <w:rPr>
                <w:lang w:val="en-US" w:eastAsia="zh-CN" w:bidi="ar"/>
              </w:rPr>
              <w:t>20</w:t>
            </w:r>
            <w:r w:rsidRPr="00C30686">
              <w:rPr>
                <w:kern w:val="2"/>
                <w:lang w:val="en-US" w:eastAsia="zh-CN" w:bidi="ar"/>
              </w:rPr>
              <w:t xml:space="preserve">, </w:t>
            </w:r>
            <w:r w:rsidRPr="00C30686">
              <w:rPr>
                <w:lang w:val="en-US" w:eastAsia="zh-CN" w:bidi="ar"/>
              </w:rPr>
              <w:t>25</w:t>
            </w:r>
            <w:r w:rsidRPr="00C30686">
              <w:rPr>
                <w:kern w:val="2"/>
                <w:lang w:val="en-US" w:eastAsia="zh-CN" w:bidi="ar"/>
              </w:rPr>
              <w:t xml:space="preserve">, </w:t>
            </w:r>
            <w:r w:rsidRPr="00C30686">
              <w:rPr>
                <w:lang w:val="en-US" w:eastAsia="zh-CN" w:bidi="ar"/>
              </w:rPr>
              <w:t>30</w:t>
            </w:r>
            <w:r w:rsidRPr="00C30686">
              <w:rPr>
                <w:kern w:val="2"/>
                <w:lang w:val="en-US" w:eastAsia="zh-CN" w:bidi="ar"/>
              </w:rPr>
              <w:t xml:space="preserve">, </w:t>
            </w:r>
            <w:r w:rsidRPr="00C30686">
              <w:rPr>
                <w:lang w:val="en-US" w:eastAsia="zh-CN" w:bidi="ar"/>
              </w:rPr>
              <w:t>40</w:t>
            </w:r>
            <w:r w:rsidRPr="00C30686">
              <w:rPr>
                <w:kern w:val="2"/>
                <w:lang w:val="en-US" w:eastAsia="zh-CN" w:bidi="ar"/>
              </w:rPr>
              <w:t xml:space="preserve">, </w:t>
            </w:r>
            <w:r w:rsidRPr="00C30686">
              <w:rPr>
                <w:lang w:val="en-US" w:eastAsia="zh-CN" w:bidi="ar"/>
              </w:rPr>
              <w:t>50</w:t>
            </w:r>
            <w:r w:rsidRPr="00C30686">
              <w:rPr>
                <w:kern w:val="2"/>
                <w:lang w:val="en-US" w:eastAsia="zh-CN" w:bidi="ar"/>
              </w:rPr>
              <w:t xml:space="preserve">, </w:t>
            </w:r>
            <w:r w:rsidRPr="00C30686">
              <w:rPr>
                <w:lang w:val="en-US" w:eastAsia="zh-CN" w:bidi="ar"/>
              </w:rPr>
              <w:t>60</w:t>
            </w:r>
            <w:r w:rsidRPr="00C30686">
              <w:rPr>
                <w:kern w:val="2"/>
                <w:lang w:val="en-US" w:eastAsia="zh-CN" w:bidi="ar"/>
              </w:rPr>
              <w:t xml:space="preserve">, </w:t>
            </w:r>
            <w:r w:rsidRPr="00C30686">
              <w:rPr>
                <w:lang w:val="en-US" w:eastAsia="zh-CN" w:bidi="ar"/>
              </w:rPr>
              <w:t>80</w:t>
            </w:r>
            <w:r w:rsidRPr="00C30686">
              <w:rPr>
                <w:kern w:val="2"/>
                <w:lang w:val="en-US" w:eastAsia="zh-CN" w:bidi="ar"/>
              </w:rPr>
              <w:t xml:space="preserve">, </w:t>
            </w:r>
            <w:r w:rsidRPr="00C30686">
              <w:rPr>
                <w:lang w:val="en-US" w:eastAsia="zh-CN" w:bidi="ar"/>
              </w:rPr>
              <w:t>90</w:t>
            </w:r>
            <w:r w:rsidRPr="00C30686">
              <w:rPr>
                <w:kern w:val="2"/>
                <w:lang w:val="en-US" w:eastAsia="zh-CN" w:bidi="ar"/>
              </w:rPr>
              <w:t xml:space="preserve">, </w:t>
            </w:r>
            <w:r w:rsidRPr="00C30686">
              <w:rPr>
                <w:lang w:val="en-US" w:eastAsia="zh-CN" w:bidi="ar"/>
              </w:rPr>
              <w:t>100</w:t>
            </w:r>
          </w:p>
        </w:tc>
        <w:tc>
          <w:tcPr>
            <w:tcW w:w="2445" w:type="dxa"/>
            <w:tcBorders>
              <w:top w:val="nil"/>
              <w:left w:val="single" w:sz="4" w:space="0" w:color="auto"/>
              <w:bottom w:val="nil"/>
              <w:right w:val="single" w:sz="4" w:space="0" w:color="auto"/>
            </w:tcBorders>
            <w:vAlign w:val="center"/>
          </w:tcPr>
          <w:p w14:paraId="75481FFB" w14:textId="77777777" w:rsidR="006F6378" w:rsidRPr="00C30686" w:rsidRDefault="006F6378" w:rsidP="0094020B">
            <w:pPr>
              <w:pStyle w:val="TAC"/>
              <w:rPr>
                <w:rFonts w:cs="Arial"/>
                <w:kern w:val="2"/>
                <w:szCs w:val="22"/>
                <w:lang w:val="en-US" w:eastAsia="zh-CN"/>
              </w:rPr>
            </w:pPr>
          </w:p>
        </w:tc>
      </w:tr>
      <w:tr w:rsidR="006F6378" w:rsidRPr="00C30686" w14:paraId="26C8318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35BDE3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2668B894"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A7DBC17"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lang w:val="en-US" w:eastAsia="zh-CN"/>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64A58C47"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40, 50, 60, 80, 100</w:t>
            </w:r>
          </w:p>
        </w:tc>
        <w:tc>
          <w:tcPr>
            <w:tcW w:w="2445" w:type="dxa"/>
            <w:tcBorders>
              <w:top w:val="nil"/>
              <w:left w:val="single" w:sz="4" w:space="0" w:color="auto"/>
              <w:bottom w:val="single" w:sz="4" w:space="0" w:color="auto"/>
              <w:right w:val="single" w:sz="4" w:space="0" w:color="auto"/>
            </w:tcBorders>
            <w:vAlign w:val="center"/>
          </w:tcPr>
          <w:p w14:paraId="3E037C66" w14:textId="77777777" w:rsidR="006F6378" w:rsidRPr="00C30686" w:rsidRDefault="006F6378" w:rsidP="0094020B">
            <w:pPr>
              <w:pStyle w:val="TAC"/>
              <w:rPr>
                <w:rFonts w:eastAsiaTheme="minorEastAsia" w:cs="Arial"/>
                <w:lang w:val="en-US" w:eastAsia="zh-CN"/>
              </w:rPr>
            </w:pPr>
          </w:p>
        </w:tc>
      </w:tr>
      <w:tr w:rsidR="006F6378" w:rsidRPr="00C30686" w14:paraId="16D1E55F" w14:textId="77777777" w:rsidTr="004F423A">
        <w:trPr>
          <w:trHeight w:val="29"/>
        </w:trPr>
        <w:tc>
          <w:tcPr>
            <w:tcW w:w="2742" w:type="dxa"/>
            <w:tcBorders>
              <w:top w:val="nil"/>
              <w:left w:val="single" w:sz="4" w:space="0" w:color="auto"/>
              <w:bottom w:val="nil"/>
              <w:right w:val="single" w:sz="4" w:space="0" w:color="auto"/>
            </w:tcBorders>
            <w:vAlign w:val="center"/>
          </w:tcPr>
          <w:p w14:paraId="6920745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CA_n28</w:t>
            </w:r>
            <w:r w:rsidRPr="00C30686">
              <w:rPr>
                <w:rFonts w:eastAsiaTheme="minorEastAsia"/>
                <w:lang w:val="en-US" w:eastAsia="ja-JP"/>
              </w:rPr>
              <w:t>A-</w:t>
            </w:r>
            <w:r w:rsidRPr="00C30686">
              <w:rPr>
                <w:rFonts w:eastAsiaTheme="minorEastAsia"/>
                <w:lang w:val="en-US" w:eastAsia="zh-CN"/>
              </w:rPr>
              <w:t>n41</w:t>
            </w:r>
            <w:r w:rsidRPr="00C30686">
              <w:rPr>
                <w:rFonts w:eastAsiaTheme="minorEastAsia"/>
                <w:lang w:val="en-US" w:eastAsia="ja-JP"/>
              </w:rPr>
              <w:t>A</w:t>
            </w:r>
            <w:r w:rsidRPr="00C30686">
              <w:rPr>
                <w:rFonts w:eastAsiaTheme="minorEastAsia"/>
                <w:lang w:val="en-US" w:eastAsia="zh-CN"/>
              </w:rPr>
              <w:t>-n77A</w:t>
            </w:r>
          </w:p>
        </w:tc>
        <w:tc>
          <w:tcPr>
            <w:tcW w:w="2785" w:type="dxa"/>
            <w:tcBorders>
              <w:top w:val="nil"/>
              <w:left w:val="single" w:sz="4" w:space="0" w:color="auto"/>
              <w:bottom w:val="nil"/>
              <w:right w:val="single" w:sz="4" w:space="0" w:color="auto"/>
            </w:tcBorders>
            <w:vAlign w:val="center"/>
          </w:tcPr>
          <w:p w14:paraId="1D1BE9D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r w:rsidRPr="00C30686">
              <w:rPr>
                <w:rFonts w:eastAsiaTheme="minorEastAsia"/>
                <w:vertAlign w:val="superscript"/>
                <w:lang w:val="en-US" w:eastAsia="zh-CN"/>
              </w:rPr>
              <w:t>7</w:t>
            </w:r>
          </w:p>
          <w:p w14:paraId="52E7052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r w:rsidRPr="00C30686">
              <w:rPr>
                <w:rFonts w:eastAsiaTheme="minorEastAsia"/>
                <w:vertAlign w:val="superscript"/>
                <w:lang w:val="en-US" w:eastAsia="zh-CN"/>
              </w:rPr>
              <w:t>7</w:t>
            </w:r>
          </w:p>
          <w:p w14:paraId="03BE2C9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CA_n28A-n41A</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31C0B0B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4848F20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5, 10, 15, 20, 30</w:t>
            </w:r>
          </w:p>
        </w:tc>
        <w:tc>
          <w:tcPr>
            <w:tcW w:w="2445" w:type="dxa"/>
            <w:tcBorders>
              <w:top w:val="nil"/>
              <w:left w:val="single" w:sz="4" w:space="0" w:color="auto"/>
              <w:bottom w:val="nil"/>
              <w:right w:val="single" w:sz="4" w:space="0" w:color="auto"/>
            </w:tcBorders>
            <w:vAlign w:val="center"/>
          </w:tcPr>
          <w:p w14:paraId="31795580" w14:textId="77777777" w:rsidR="006F6378" w:rsidRPr="00C30686" w:rsidRDefault="006F6378" w:rsidP="0094020B">
            <w:pPr>
              <w:pStyle w:val="TAC"/>
              <w:rPr>
                <w:rFonts w:eastAsiaTheme="minorEastAsia"/>
                <w:lang w:val="en-US" w:eastAsia="zh-CN"/>
              </w:rPr>
            </w:pPr>
            <w:r w:rsidRPr="00C30686">
              <w:rPr>
                <w:rFonts w:eastAsiaTheme="minorEastAsia" w:cs="Arial"/>
                <w:lang w:val="en-US" w:eastAsia="zh-CN"/>
              </w:rPr>
              <w:t>0</w:t>
            </w:r>
          </w:p>
        </w:tc>
      </w:tr>
      <w:tr w:rsidR="006F6378" w:rsidRPr="00C30686" w14:paraId="06D6794D" w14:textId="77777777" w:rsidTr="004F423A">
        <w:trPr>
          <w:trHeight w:val="29"/>
        </w:trPr>
        <w:tc>
          <w:tcPr>
            <w:tcW w:w="2742" w:type="dxa"/>
            <w:tcBorders>
              <w:top w:val="nil"/>
              <w:left w:val="single" w:sz="4" w:space="0" w:color="auto"/>
              <w:bottom w:val="nil"/>
              <w:right w:val="single" w:sz="4" w:space="0" w:color="auto"/>
            </w:tcBorders>
            <w:vAlign w:val="center"/>
          </w:tcPr>
          <w:p w14:paraId="0D59272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03F10F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CA_n28A-n77A</w:t>
            </w:r>
          </w:p>
        </w:tc>
        <w:tc>
          <w:tcPr>
            <w:tcW w:w="1259" w:type="dxa"/>
            <w:tcBorders>
              <w:top w:val="single" w:sz="4" w:space="0" w:color="auto"/>
              <w:left w:val="single" w:sz="4" w:space="0" w:color="auto"/>
              <w:bottom w:val="single" w:sz="4" w:space="0" w:color="auto"/>
              <w:right w:val="single" w:sz="4" w:space="0" w:color="auto"/>
            </w:tcBorders>
            <w:vAlign w:val="center"/>
          </w:tcPr>
          <w:p w14:paraId="7E7B278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55A9392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10, 15, 20, 30, 40, 50, 60, 80, 90, 100</w:t>
            </w:r>
          </w:p>
        </w:tc>
        <w:tc>
          <w:tcPr>
            <w:tcW w:w="2445" w:type="dxa"/>
            <w:tcBorders>
              <w:top w:val="nil"/>
              <w:left w:val="single" w:sz="4" w:space="0" w:color="auto"/>
              <w:bottom w:val="nil"/>
              <w:right w:val="single" w:sz="4" w:space="0" w:color="auto"/>
            </w:tcBorders>
            <w:vAlign w:val="center"/>
          </w:tcPr>
          <w:p w14:paraId="580304A8" w14:textId="77777777" w:rsidR="006F6378" w:rsidRPr="00C30686" w:rsidRDefault="006F6378" w:rsidP="0094020B">
            <w:pPr>
              <w:pStyle w:val="TAC"/>
              <w:rPr>
                <w:rFonts w:eastAsiaTheme="minorEastAsia"/>
                <w:lang w:val="en-US" w:eastAsia="zh-CN"/>
              </w:rPr>
            </w:pPr>
          </w:p>
        </w:tc>
      </w:tr>
      <w:tr w:rsidR="006F6378" w:rsidRPr="00C30686" w14:paraId="0BC73486"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CF8316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088BF94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CA_n41A-n77A</w:t>
            </w:r>
          </w:p>
        </w:tc>
        <w:tc>
          <w:tcPr>
            <w:tcW w:w="1259" w:type="dxa"/>
            <w:tcBorders>
              <w:top w:val="single" w:sz="4" w:space="0" w:color="auto"/>
              <w:left w:val="single" w:sz="4" w:space="0" w:color="auto"/>
              <w:bottom w:val="single" w:sz="4" w:space="0" w:color="auto"/>
              <w:right w:val="single" w:sz="4" w:space="0" w:color="auto"/>
            </w:tcBorders>
            <w:vAlign w:val="center"/>
          </w:tcPr>
          <w:p w14:paraId="7CE645B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290CAD0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10, 15, 20, 30, 40, 50, 60, 70, 80, 90, 100</w:t>
            </w:r>
          </w:p>
        </w:tc>
        <w:tc>
          <w:tcPr>
            <w:tcW w:w="2445" w:type="dxa"/>
            <w:tcBorders>
              <w:top w:val="nil"/>
              <w:left w:val="single" w:sz="4" w:space="0" w:color="auto"/>
              <w:bottom w:val="single" w:sz="4" w:space="0" w:color="auto"/>
              <w:right w:val="single" w:sz="4" w:space="0" w:color="auto"/>
            </w:tcBorders>
            <w:vAlign w:val="center"/>
          </w:tcPr>
          <w:p w14:paraId="6655FC91" w14:textId="77777777" w:rsidR="006F6378" w:rsidRPr="00C30686" w:rsidRDefault="006F6378" w:rsidP="0094020B">
            <w:pPr>
              <w:pStyle w:val="TAC"/>
              <w:rPr>
                <w:rFonts w:eastAsiaTheme="minorEastAsia"/>
                <w:lang w:val="en-US" w:eastAsia="zh-CN"/>
              </w:rPr>
            </w:pPr>
          </w:p>
        </w:tc>
      </w:tr>
      <w:tr w:rsidR="006F6378" w:rsidRPr="00C30686" w14:paraId="6FAAEEC2"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436B71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CA_n28</w:t>
            </w:r>
            <w:r w:rsidRPr="00C30686">
              <w:rPr>
                <w:rFonts w:eastAsiaTheme="minorEastAsia"/>
                <w:lang w:val="en-US" w:eastAsia="ja-JP"/>
              </w:rPr>
              <w:t>A-</w:t>
            </w:r>
            <w:r w:rsidRPr="00C30686">
              <w:rPr>
                <w:rFonts w:eastAsiaTheme="minorEastAsia"/>
                <w:lang w:val="en-US" w:eastAsia="zh-CN"/>
              </w:rPr>
              <w:t>n41</w:t>
            </w:r>
            <w:r w:rsidRPr="00C30686">
              <w:rPr>
                <w:rFonts w:eastAsiaTheme="minorEastAsia"/>
                <w:lang w:val="en-US" w:eastAsia="ja-JP"/>
              </w:rPr>
              <w:t>B</w:t>
            </w:r>
            <w:r w:rsidRPr="00C30686">
              <w:rPr>
                <w:rFonts w:eastAsiaTheme="minorEastAsia"/>
                <w:lang w:val="en-US" w:eastAsia="zh-CN"/>
              </w:rPr>
              <w:t>-n77A</w:t>
            </w:r>
          </w:p>
        </w:tc>
        <w:tc>
          <w:tcPr>
            <w:tcW w:w="2785" w:type="dxa"/>
            <w:tcBorders>
              <w:top w:val="single" w:sz="4" w:space="0" w:color="auto"/>
              <w:left w:val="single" w:sz="4" w:space="0" w:color="auto"/>
              <w:bottom w:val="nil"/>
              <w:right w:val="single" w:sz="4" w:space="0" w:color="auto"/>
            </w:tcBorders>
            <w:vAlign w:val="center"/>
          </w:tcPr>
          <w:p w14:paraId="721AF95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CA_n28A-n41A</w:t>
            </w:r>
          </w:p>
          <w:p w14:paraId="0FDBA45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CA_n28A-n77A</w:t>
            </w:r>
          </w:p>
          <w:p w14:paraId="783B960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CA_n41A-n77A</w:t>
            </w:r>
          </w:p>
        </w:tc>
        <w:tc>
          <w:tcPr>
            <w:tcW w:w="1259" w:type="dxa"/>
            <w:tcBorders>
              <w:top w:val="single" w:sz="4" w:space="0" w:color="auto"/>
              <w:left w:val="single" w:sz="4" w:space="0" w:color="auto"/>
              <w:bottom w:val="single" w:sz="4" w:space="0" w:color="auto"/>
              <w:right w:val="single" w:sz="4" w:space="0" w:color="auto"/>
            </w:tcBorders>
            <w:vAlign w:val="center"/>
          </w:tcPr>
          <w:p w14:paraId="20F8A71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7E2F486A"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w:t>
            </w:r>
          </w:p>
        </w:tc>
        <w:tc>
          <w:tcPr>
            <w:tcW w:w="2445" w:type="dxa"/>
            <w:tcBorders>
              <w:top w:val="single" w:sz="4" w:space="0" w:color="auto"/>
              <w:left w:val="single" w:sz="4" w:space="0" w:color="auto"/>
              <w:bottom w:val="nil"/>
              <w:right w:val="single" w:sz="4" w:space="0" w:color="auto"/>
            </w:tcBorders>
            <w:vAlign w:val="center"/>
          </w:tcPr>
          <w:p w14:paraId="76F9FEA5"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0</w:t>
            </w:r>
          </w:p>
        </w:tc>
      </w:tr>
      <w:tr w:rsidR="006F6378" w:rsidRPr="00C30686" w14:paraId="5716124D" w14:textId="77777777" w:rsidTr="004F423A">
        <w:trPr>
          <w:trHeight w:val="29"/>
        </w:trPr>
        <w:tc>
          <w:tcPr>
            <w:tcW w:w="2742" w:type="dxa"/>
            <w:tcBorders>
              <w:top w:val="nil"/>
              <w:left w:val="single" w:sz="4" w:space="0" w:color="auto"/>
              <w:bottom w:val="nil"/>
              <w:right w:val="single" w:sz="4" w:space="0" w:color="auto"/>
            </w:tcBorders>
            <w:vAlign w:val="center"/>
          </w:tcPr>
          <w:p w14:paraId="0B967B3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700E43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840BF0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16EDDC65"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CA_n41B_BCS0</w:t>
            </w:r>
          </w:p>
        </w:tc>
        <w:tc>
          <w:tcPr>
            <w:tcW w:w="2445" w:type="dxa"/>
            <w:tcBorders>
              <w:top w:val="nil"/>
              <w:left w:val="single" w:sz="4" w:space="0" w:color="auto"/>
              <w:bottom w:val="nil"/>
              <w:right w:val="single" w:sz="4" w:space="0" w:color="auto"/>
            </w:tcBorders>
            <w:vAlign w:val="center"/>
          </w:tcPr>
          <w:p w14:paraId="3E2CC889" w14:textId="77777777" w:rsidR="006F6378" w:rsidRPr="00C30686" w:rsidRDefault="006F6378" w:rsidP="0094020B">
            <w:pPr>
              <w:pStyle w:val="TAC"/>
              <w:rPr>
                <w:rFonts w:eastAsiaTheme="minorEastAsia"/>
                <w:lang w:val="en-US" w:eastAsia="zh-CN"/>
              </w:rPr>
            </w:pPr>
          </w:p>
        </w:tc>
      </w:tr>
      <w:tr w:rsidR="006F6378" w:rsidRPr="00C30686" w14:paraId="283EAA4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4C8E85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2A863FA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B45A32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399181DD"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10, 15, 20, 30, 40, 50, 60, 70, 80, 90, 100</w:t>
            </w:r>
          </w:p>
        </w:tc>
        <w:tc>
          <w:tcPr>
            <w:tcW w:w="2445" w:type="dxa"/>
            <w:tcBorders>
              <w:top w:val="nil"/>
              <w:left w:val="single" w:sz="4" w:space="0" w:color="auto"/>
              <w:bottom w:val="single" w:sz="4" w:space="0" w:color="auto"/>
              <w:right w:val="single" w:sz="4" w:space="0" w:color="auto"/>
            </w:tcBorders>
            <w:vAlign w:val="center"/>
          </w:tcPr>
          <w:p w14:paraId="1E2FBBA7" w14:textId="77777777" w:rsidR="006F6378" w:rsidRPr="00C30686" w:rsidRDefault="006F6378" w:rsidP="0094020B">
            <w:pPr>
              <w:pStyle w:val="TAC"/>
              <w:rPr>
                <w:rFonts w:eastAsiaTheme="minorEastAsia"/>
                <w:lang w:val="en-US" w:eastAsia="zh-CN"/>
              </w:rPr>
            </w:pPr>
          </w:p>
        </w:tc>
      </w:tr>
      <w:tr w:rsidR="006F6378" w:rsidRPr="00C30686" w14:paraId="5278D3A9" w14:textId="77777777" w:rsidTr="004F423A">
        <w:trPr>
          <w:trHeight w:val="29"/>
        </w:trPr>
        <w:tc>
          <w:tcPr>
            <w:tcW w:w="2742" w:type="dxa"/>
            <w:tcBorders>
              <w:top w:val="nil"/>
              <w:left w:val="single" w:sz="4" w:space="0" w:color="auto"/>
              <w:bottom w:val="nil"/>
              <w:right w:val="single" w:sz="4" w:space="0" w:color="auto"/>
            </w:tcBorders>
            <w:vAlign w:val="center"/>
          </w:tcPr>
          <w:p w14:paraId="0716E02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CA_n28</w:t>
            </w:r>
            <w:r w:rsidRPr="00C30686">
              <w:rPr>
                <w:rFonts w:eastAsiaTheme="minorEastAsia"/>
                <w:lang w:val="en-US" w:eastAsia="ja-JP"/>
              </w:rPr>
              <w:t>A-</w:t>
            </w:r>
            <w:r w:rsidRPr="00C30686">
              <w:rPr>
                <w:rFonts w:eastAsiaTheme="minorEastAsia"/>
                <w:lang w:val="en-US" w:eastAsia="zh-CN"/>
              </w:rPr>
              <w:t>n41</w:t>
            </w:r>
            <w:r w:rsidRPr="00C30686">
              <w:rPr>
                <w:rFonts w:eastAsiaTheme="minorEastAsia"/>
                <w:lang w:val="en-US" w:eastAsia="ja-JP"/>
              </w:rPr>
              <w:t>A</w:t>
            </w:r>
            <w:r w:rsidRPr="00C30686">
              <w:rPr>
                <w:rFonts w:eastAsiaTheme="minorEastAsia"/>
                <w:lang w:val="en-US" w:eastAsia="zh-CN"/>
              </w:rPr>
              <w:t>-n77(2A)</w:t>
            </w:r>
          </w:p>
        </w:tc>
        <w:tc>
          <w:tcPr>
            <w:tcW w:w="2785" w:type="dxa"/>
            <w:tcBorders>
              <w:top w:val="nil"/>
              <w:left w:val="single" w:sz="4" w:space="0" w:color="auto"/>
              <w:bottom w:val="nil"/>
              <w:right w:val="single" w:sz="4" w:space="0" w:color="auto"/>
            </w:tcBorders>
            <w:vAlign w:val="center"/>
          </w:tcPr>
          <w:p w14:paraId="13A2E04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r w:rsidRPr="00C30686">
              <w:rPr>
                <w:rFonts w:eastAsiaTheme="minorEastAsia"/>
                <w:vertAlign w:val="superscript"/>
                <w:lang w:val="en-US" w:eastAsia="zh-CN"/>
              </w:rPr>
              <w:t>7</w:t>
            </w:r>
          </w:p>
          <w:p w14:paraId="6A83245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r w:rsidRPr="00C30686">
              <w:rPr>
                <w:rFonts w:eastAsiaTheme="minorEastAsia"/>
                <w:vertAlign w:val="superscript"/>
                <w:lang w:val="en-US" w:eastAsia="zh-CN"/>
              </w:rPr>
              <w:t>7</w:t>
            </w:r>
          </w:p>
          <w:p w14:paraId="4416E77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CA_n28A-n41A</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3DB9A3D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15CFDF2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5, 10, 15, 20, 30</w:t>
            </w:r>
          </w:p>
        </w:tc>
        <w:tc>
          <w:tcPr>
            <w:tcW w:w="2445" w:type="dxa"/>
            <w:tcBorders>
              <w:top w:val="nil"/>
              <w:left w:val="single" w:sz="4" w:space="0" w:color="auto"/>
              <w:bottom w:val="nil"/>
              <w:right w:val="single" w:sz="4" w:space="0" w:color="auto"/>
            </w:tcBorders>
            <w:vAlign w:val="center"/>
          </w:tcPr>
          <w:p w14:paraId="62B19A49" w14:textId="77777777" w:rsidR="006F6378" w:rsidRPr="00C30686" w:rsidRDefault="006F6378" w:rsidP="0094020B">
            <w:pPr>
              <w:pStyle w:val="TAC"/>
              <w:rPr>
                <w:rFonts w:eastAsiaTheme="minorEastAsia"/>
                <w:lang w:val="en-US" w:eastAsia="zh-CN"/>
              </w:rPr>
            </w:pPr>
            <w:r w:rsidRPr="00C30686">
              <w:rPr>
                <w:rFonts w:eastAsiaTheme="minorEastAsia" w:cs="Arial"/>
                <w:lang w:val="en-US" w:eastAsia="zh-CN"/>
              </w:rPr>
              <w:t>0</w:t>
            </w:r>
          </w:p>
        </w:tc>
      </w:tr>
      <w:tr w:rsidR="006F6378" w:rsidRPr="00C30686" w14:paraId="24CD165D" w14:textId="77777777" w:rsidTr="004F423A">
        <w:trPr>
          <w:trHeight w:val="29"/>
        </w:trPr>
        <w:tc>
          <w:tcPr>
            <w:tcW w:w="2742" w:type="dxa"/>
            <w:tcBorders>
              <w:top w:val="nil"/>
              <w:left w:val="single" w:sz="4" w:space="0" w:color="auto"/>
              <w:bottom w:val="nil"/>
              <w:right w:val="single" w:sz="4" w:space="0" w:color="auto"/>
            </w:tcBorders>
            <w:vAlign w:val="center"/>
          </w:tcPr>
          <w:p w14:paraId="005CDEE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5DF011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CA_n28A-n77A</w:t>
            </w:r>
          </w:p>
        </w:tc>
        <w:tc>
          <w:tcPr>
            <w:tcW w:w="1259" w:type="dxa"/>
            <w:tcBorders>
              <w:top w:val="single" w:sz="4" w:space="0" w:color="auto"/>
              <w:left w:val="single" w:sz="4" w:space="0" w:color="auto"/>
              <w:bottom w:val="single" w:sz="4" w:space="0" w:color="auto"/>
              <w:right w:val="single" w:sz="4" w:space="0" w:color="auto"/>
            </w:tcBorders>
            <w:vAlign w:val="center"/>
          </w:tcPr>
          <w:p w14:paraId="573A387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6F94CBE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10, 15, 20, 30, 40, 50, 60, 80, 90, 100</w:t>
            </w:r>
          </w:p>
        </w:tc>
        <w:tc>
          <w:tcPr>
            <w:tcW w:w="2445" w:type="dxa"/>
            <w:tcBorders>
              <w:top w:val="nil"/>
              <w:left w:val="single" w:sz="4" w:space="0" w:color="auto"/>
              <w:bottom w:val="nil"/>
              <w:right w:val="single" w:sz="4" w:space="0" w:color="auto"/>
            </w:tcBorders>
            <w:vAlign w:val="center"/>
          </w:tcPr>
          <w:p w14:paraId="3A608B4F" w14:textId="77777777" w:rsidR="006F6378" w:rsidRPr="00C30686" w:rsidRDefault="006F6378" w:rsidP="0094020B">
            <w:pPr>
              <w:pStyle w:val="TAC"/>
              <w:rPr>
                <w:rFonts w:eastAsiaTheme="minorEastAsia"/>
                <w:lang w:val="en-US" w:eastAsia="zh-CN"/>
              </w:rPr>
            </w:pPr>
          </w:p>
        </w:tc>
      </w:tr>
      <w:tr w:rsidR="006F6378" w:rsidRPr="00C30686" w14:paraId="1D3EE908"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ADFBE4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2492C6F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CA_n41A-n77A</w:t>
            </w:r>
          </w:p>
        </w:tc>
        <w:tc>
          <w:tcPr>
            <w:tcW w:w="1259" w:type="dxa"/>
            <w:tcBorders>
              <w:top w:val="single" w:sz="4" w:space="0" w:color="auto"/>
              <w:left w:val="single" w:sz="4" w:space="0" w:color="auto"/>
              <w:bottom w:val="single" w:sz="4" w:space="0" w:color="auto"/>
              <w:right w:val="single" w:sz="4" w:space="0" w:color="auto"/>
            </w:tcBorders>
            <w:vAlign w:val="center"/>
          </w:tcPr>
          <w:p w14:paraId="2DE7B53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2D20D84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CA_n77(2A)_BCS0</w:t>
            </w:r>
          </w:p>
        </w:tc>
        <w:tc>
          <w:tcPr>
            <w:tcW w:w="2445" w:type="dxa"/>
            <w:tcBorders>
              <w:top w:val="nil"/>
              <w:left w:val="single" w:sz="4" w:space="0" w:color="auto"/>
              <w:bottom w:val="single" w:sz="4" w:space="0" w:color="auto"/>
              <w:right w:val="single" w:sz="4" w:space="0" w:color="auto"/>
            </w:tcBorders>
            <w:vAlign w:val="center"/>
          </w:tcPr>
          <w:p w14:paraId="6014E916" w14:textId="77777777" w:rsidR="006F6378" w:rsidRPr="00C30686" w:rsidRDefault="006F6378" w:rsidP="0094020B">
            <w:pPr>
              <w:pStyle w:val="TAC"/>
              <w:rPr>
                <w:rFonts w:eastAsiaTheme="minorEastAsia"/>
                <w:lang w:val="en-US" w:eastAsia="zh-CN"/>
              </w:rPr>
            </w:pPr>
          </w:p>
        </w:tc>
      </w:tr>
      <w:tr w:rsidR="006F6378" w:rsidRPr="00C30686" w14:paraId="654016AA"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17E8AF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CA_n28A-n41A-n77(3A)</w:t>
            </w:r>
          </w:p>
        </w:tc>
        <w:tc>
          <w:tcPr>
            <w:tcW w:w="2785" w:type="dxa"/>
            <w:tcBorders>
              <w:top w:val="single" w:sz="4" w:space="0" w:color="auto"/>
              <w:left w:val="single" w:sz="4" w:space="0" w:color="auto"/>
              <w:bottom w:val="nil"/>
              <w:right w:val="single" w:sz="4" w:space="0" w:color="auto"/>
            </w:tcBorders>
            <w:vAlign w:val="center"/>
          </w:tcPr>
          <w:p w14:paraId="3EA4C10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CA_n28A-n41A</w:t>
            </w:r>
          </w:p>
          <w:p w14:paraId="518EDB7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CA_n28A-n77A</w:t>
            </w:r>
          </w:p>
          <w:p w14:paraId="7086A34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CA_n41A-n77A</w:t>
            </w:r>
          </w:p>
        </w:tc>
        <w:tc>
          <w:tcPr>
            <w:tcW w:w="1259" w:type="dxa"/>
            <w:tcBorders>
              <w:top w:val="single" w:sz="4" w:space="0" w:color="auto"/>
              <w:left w:val="single" w:sz="4" w:space="0" w:color="auto"/>
              <w:bottom w:val="single" w:sz="4" w:space="0" w:color="auto"/>
              <w:right w:val="single" w:sz="4" w:space="0" w:color="auto"/>
            </w:tcBorders>
            <w:vAlign w:val="center"/>
          </w:tcPr>
          <w:p w14:paraId="78337B7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6A15655E"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w:t>
            </w:r>
          </w:p>
        </w:tc>
        <w:tc>
          <w:tcPr>
            <w:tcW w:w="2445" w:type="dxa"/>
            <w:tcBorders>
              <w:top w:val="single" w:sz="4" w:space="0" w:color="auto"/>
              <w:left w:val="single" w:sz="4" w:space="0" w:color="auto"/>
              <w:bottom w:val="nil"/>
              <w:right w:val="single" w:sz="4" w:space="0" w:color="auto"/>
            </w:tcBorders>
            <w:vAlign w:val="center"/>
          </w:tcPr>
          <w:p w14:paraId="51DEA3D5"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0</w:t>
            </w:r>
          </w:p>
        </w:tc>
      </w:tr>
      <w:tr w:rsidR="006F6378" w:rsidRPr="00C30686" w14:paraId="6CB5203C" w14:textId="77777777" w:rsidTr="004F423A">
        <w:trPr>
          <w:trHeight w:val="29"/>
        </w:trPr>
        <w:tc>
          <w:tcPr>
            <w:tcW w:w="2742" w:type="dxa"/>
            <w:tcBorders>
              <w:top w:val="nil"/>
              <w:left w:val="single" w:sz="4" w:space="0" w:color="auto"/>
              <w:bottom w:val="nil"/>
              <w:right w:val="single" w:sz="4" w:space="0" w:color="auto"/>
            </w:tcBorders>
            <w:vAlign w:val="center"/>
          </w:tcPr>
          <w:p w14:paraId="66B2745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726F03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BDB804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0ED4B9AD"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10, 15, 20, 30, 40, 50, 60, 80, 90, 100</w:t>
            </w:r>
          </w:p>
        </w:tc>
        <w:tc>
          <w:tcPr>
            <w:tcW w:w="2445" w:type="dxa"/>
            <w:tcBorders>
              <w:top w:val="nil"/>
              <w:left w:val="single" w:sz="4" w:space="0" w:color="auto"/>
              <w:bottom w:val="nil"/>
              <w:right w:val="single" w:sz="4" w:space="0" w:color="auto"/>
            </w:tcBorders>
            <w:vAlign w:val="center"/>
          </w:tcPr>
          <w:p w14:paraId="11E3D6D3" w14:textId="77777777" w:rsidR="006F6378" w:rsidRPr="00C30686" w:rsidRDefault="006F6378" w:rsidP="0094020B">
            <w:pPr>
              <w:pStyle w:val="TAC"/>
              <w:rPr>
                <w:rFonts w:eastAsiaTheme="minorEastAsia"/>
                <w:lang w:val="en-US" w:eastAsia="zh-CN"/>
              </w:rPr>
            </w:pPr>
          </w:p>
        </w:tc>
      </w:tr>
      <w:tr w:rsidR="006F6378" w:rsidRPr="00C30686" w14:paraId="7C1BF43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BA297D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27A8825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69D8FC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65A1EABC"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CA_n77(3A)_BCS1</w:t>
            </w:r>
          </w:p>
        </w:tc>
        <w:tc>
          <w:tcPr>
            <w:tcW w:w="2445" w:type="dxa"/>
            <w:tcBorders>
              <w:top w:val="nil"/>
              <w:left w:val="single" w:sz="4" w:space="0" w:color="auto"/>
              <w:bottom w:val="single" w:sz="4" w:space="0" w:color="auto"/>
              <w:right w:val="single" w:sz="4" w:space="0" w:color="auto"/>
            </w:tcBorders>
            <w:vAlign w:val="center"/>
          </w:tcPr>
          <w:p w14:paraId="0FB70A89" w14:textId="77777777" w:rsidR="006F6378" w:rsidRPr="00C30686" w:rsidRDefault="006F6378" w:rsidP="0094020B">
            <w:pPr>
              <w:pStyle w:val="TAC"/>
              <w:rPr>
                <w:rFonts w:eastAsiaTheme="minorEastAsia"/>
                <w:lang w:val="en-US" w:eastAsia="zh-CN"/>
              </w:rPr>
            </w:pPr>
          </w:p>
        </w:tc>
      </w:tr>
      <w:tr w:rsidR="006F6378" w:rsidRPr="00C30686" w14:paraId="3CA44501"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77603D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CA_n28A-n41A-n78A</w:t>
            </w:r>
          </w:p>
        </w:tc>
        <w:tc>
          <w:tcPr>
            <w:tcW w:w="2785" w:type="dxa"/>
            <w:tcBorders>
              <w:top w:val="single" w:sz="4" w:space="0" w:color="auto"/>
              <w:left w:val="single" w:sz="4" w:space="0" w:color="auto"/>
              <w:bottom w:val="nil"/>
              <w:right w:val="single" w:sz="4" w:space="0" w:color="auto"/>
            </w:tcBorders>
            <w:vAlign w:val="center"/>
          </w:tcPr>
          <w:p w14:paraId="657EC2D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CA_n28A-n41A</w:t>
            </w:r>
          </w:p>
          <w:p w14:paraId="4B05D3F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CA_n41A-n78A</w:t>
            </w:r>
          </w:p>
          <w:p w14:paraId="39A0F84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CA_n28A-n78A</w:t>
            </w:r>
          </w:p>
        </w:tc>
        <w:tc>
          <w:tcPr>
            <w:tcW w:w="1259" w:type="dxa"/>
            <w:tcBorders>
              <w:top w:val="single" w:sz="4" w:space="0" w:color="auto"/>
              <w:left w:val="single" w:sz="4" w:space="0" w:color="auto"/>
              <w:bottom w:val="single" w:sz="4" w:space="0" w:color="auto"/>
              <w:right w:val="single" w:sz="4" w:space="0" w:color="auto"/>
            </w:tcBorders>
            <w:vAlign w:val="center"/>
          </w:tcPr>
          <w:p w14:paraId="6F6298C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348D1A3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243266F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08FE1226" w14:textId="77777777" w:rsidTr="004F423A">
        <w:trPr>
          <w:trHeight w:val="29"/>
        </w:trPr>
        <w:tc>
          <w:tcPr>
            <w:tcW w:w="2742" w:type="dxa"/>
            <w:tcBorders>
              <w:top w:val="nil"/>
              <w:left w:val="single" w:sz="4" w:space="0" w:color="auto"/>
              <w:bottom w:val="nil"/>
              <w:right w:val="single" w:sz="4" w:space="0" w:color="auto"/>
            </w:tcBorders>
            <w:vAlign w:val="center"/>
          </w:tcPr>
          <w:p w14:paraId="04F8113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BB8C99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B1972B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5A52319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10, 15, 20, 30, 40, 50, 60, 90, 100</w:t>
            </w:r>
          </w:p>
        </w:tc>
        <w:tc>
          <w:tcPr>
            <w:tcW w:w="2445" w:type="dxa"/>
            <w:tcBorders>
              <w:top w:val="nil"/>
              <w:left w:val="single" w:sz="4" w:space="0" w:color="auto"/>
              <w:bottom w:val="nil"/>
              <w:right w:val="single" w:sz="4" w:space="0" w:color="auto"/>
            </w:tcBorders>
            <w:vAlign w:val="center"/>
          </w:tcPr>
          <w:p w14:paraId="1E464627" w14:textId="77777777" w:rsidR="006F6378" w:rsidRPr="00C30686" w:rsidRDefault="006F6378" w:rsidP="0094020B">
            <w:pPr>
              <w:pStyle w:val="TAC"/>
              <w:rPr>
                <w:rFonts w:eastAsiaTheme="minorEastAsia"/>
                <w:lang w:val="en-US" w:eastAsia="zh-CN"/>
              </w:rPr>
            </w:pPr>
          </w:p>
        </w:tc>
      </w:tr>
      <w:tr w:rsidR="006F6378" w:rsidRPr="00C30686" w14:paraId="4DB0EBDE"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60AF65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D98A2A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3A5762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1DB19B1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10, 15, 20, 25, 30, 40, 50, 60, 80, 90, 100</w:t>
            </w:r>
          </w:p>
        </w:tc>
        <w:tc>
          <w:tcPr>
            <w:tcW w:w="2445" w:type="dxa"/>
            <w:tcBorders>
              <w:top w:val="nil"/>
              <w:left w:val="single" w:sz="4" w:space="0" w:color="auto"/>
              <w:bottom w:val="single" w:sz="4" w:space="0" w:color="auto"/>
              <w:right w:val="single" w:sz="4" w:space="0" w:color="auto"/>
            </w:tcBorders>
            <w:vAlign w:val="center"/>
          </w:tcPr>
          <w:p w14:paraId="4196B52A" w14:textId="77777777" w:rsidR="006F6378" w:rsidRPr="00C30686" w:rsidRDefault="006F6378" w:rsidP="0094020B">
            <w:pPr>
              <w:pStyle w:val="TAC"/>
              <w:rPr>
                <w:rFonts w:eastAsiaTheme="minorEastAsia"/>
                <w:lang w:val="en-US" w:eastAsia="zh-CN"/>
              </w:rPr>
            </w:pPr>
          </w:p>
        </w:tc>
      </w:tr>
      <w:tr w:rsidR="006F6378" w:rsidRPr="00C30686" w14:paraId="79489C94"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75574CC" w14:textId="77777777" w:rsidR="006F6378" w:rsidRPr="00C30686" w:rsidRDefault="006F6378" w:rsidP="0094020B">
            <w:pPr>
              <w:pStyle w:val="TAC"/>
              <w:rPr>
                <w:rFonts w:eastAsiaTheme="minorEastAsia"/>
                <w:lang w:val="fr-FR" w:eastAsia="zh-CN"/>
              </w:rPr>
            </w:pPr>
            <w:r w:rsidRPr="00C30686">
              <w:rPr>
                <w:rFonts w:eastAsiaTheme="minorEastAsia"/>
                <w:lang w:val="fr-FR" w:eastAsia="zh-CN"/>
              </w:rPr>
              <w:t>CA_n28A-n41A-n78(2A)</w:t>
            </w:r>
          </w:p>
        </w:tc>
        <w:tc>
          <w:tcPr>
            <w:tcW w:w="2785" w:type="dxa"/>
            <w:tcBorders>
              <w:top w:val="single" w:sz="4" w:space="0" w:color="auto"/>
              <w:left w:val="single" w:sz="4" w:space="0" w:color="auto"/>
              <w:bottom w:val="nil"/>
              <w:right w:val="single" w:sz="4" w:space="0" w:color="auto"/>
            </w:tcBorders>
            <w:vAlign w:val="center"/>
          </w:tcPr>
          <w:p w14:paraId="446E851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CA_n78(2A)</w:t>
            </w:r>
          </w:p>
        </w:tc>
        <w:tc>
          <w:tcPr>
            <w:tcW w:w="1259" w:type="dxa"/>
            <w:tcBorders>
              <w:top w:val="single" w:sz="4" w:space="0" w:color="auto"/>
              <w:left w:val="single" w:sz="4" w:space="0" w:color="auto"/>
              <w:bottom w:val="single" w:sz="4" w:space="0" w:color="auto"/>
              <w:right w:val="single" w:sz="4" w:space="0" w:color="auto"/>
            </w:tcBorders>
            <w:vAlign w:val="center"/>
          </w:tcPr>
          <w:p w14:paraId="5EF461B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6054FF8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5, 10, 15, 20, 30</w:t>
            </w:r>
          </w:p>
        </w:tc>
        <w:tc>
          <w:tcPr>
            <w:tcW w:w="2445" w:type="dxa"/>
            <w:tcBorders>
              <w:top w:val="single" w:sz="4" w:space="0" w:color="auto"/>
              <w:left w:val="single" w:sz="4" w:space="0" w:color="auto"/>
              <w:bottom w:val="nil"/>
              <w:right w:val="single" w:sz="4" w:space="0" w:color="auto"/>
            </w:tcBorders>
            <w:vAlign w:val="center"/>
          </w:tcPr>
          <w:p w14:paraId="37DB75F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63BFBC2F" w14:textId="77777777" w:rsidTr="004F423A">
        <w:trPr>
          <w:trHeight w:val="29"/>
        </w:trPr>
        <w:tc>
          <w:tcPr>
            <w:tcW w:w="2742" w:type="dxa"/>
            <w:tcBorders>
              <w:top w:val="nil"/>
              <w:left w:val="single" w:sz="4" w:space="0" w:color="auto"/>
              <w:bottom w:val="nil"/>
              <w:right w:val="single" w:sz="4" w:space="0" w:color="auto"/>
            </w:tcBorders>
            <w:vAlign w:val="center"/>
          </w:tcPr>
          <w:p w14:paraId="71ABC788"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nil"/>
              <w:right w:val="single" w:sz="4" w:space="0" w:color="auto"/>
            </w:tcBorders>
            <w:vAlign w:val="center"/>
          </w:tcPr>
          <w:p w14:paraId="6612B0A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60FE76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5B2E755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10, 15, 20, 30, 40, 50, 60, 80, 90, 100</w:t>
            </w:r>
          </w:p>
        </w:tc>
        <w:tc>
          <w:tcPr>
            <w:tcW w:w="2445" w:type="dxa"/>
            <w:tcBorders>
              <w:top w:val="nil"/>
              <w:left w:val="single" w:sz="4" w:space="0" w:color="auto"/>
              <w:bottom w:val="nil"/>
              <w:right w:val="single" w:sz="4" w:space="0" w:color="auto"/>
            </w:tcBorders>
            <w:vAlign w:val="center"/>
          </w:tcPr>
          <w:p w14:paraId="2057CF7D" w14:textId="77777777" w:rsidR="006F6378" w:rsidRPr="00C30686" w:rsidRDefault="006F6378" w:rsidP="0094020B">
            <w:pPr>
              <w:pStyle w:val="TAC"/>
              <w:rPr>
                <w:rFonts w:eastAsiaTheme="minorEastAsia"/>
                <w:lang w:val="en-US" w:eastAsia="zh-CN"/>
              </w:rPr>
            </w:pPr>
          </w:p>
        </w:tc>
      </w:tr>
      <w:tr w:rsidR="006F6378" w:rsidRPr="00C30686" w14:paraId="5D74BDA0"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DA345BE"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single" w:sz="4" w:space="0" w:color="auto"/>
              <w:right w:val="single" w:sz="4" w:space="0" w:color="auto"/>
            </w:tcBorders>
            <w:vAlign w:val="center"/>
          </w:tcPr>
          <w:p w14:paraId="0BB76EB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71FB43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3651188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CA_n78(2A)_BCS2</w:t>
            </w:r>
          </w:p>
        </w:tc>
        <w:tc>
          <w:tcPr>
            <w:tcW w:w="2445" w:type="dxa"/>
            <w:tcBorders>
              <w:top w:val="nil"/>
              <w:left w:val="single" w:sz="4" w:space="0" w:color="auto"/>
              <w:bottom w:val="single" w:sz="4" w:space="0" w:color="auto"/>
              <w:right w:val="single" w:sz="4" w:space="0" w:color="auto"/>
            </w:tcBorders>
            <w:vAlign w:val="center"/>
          </w:tcPr>
          <w:p w14:paraId="60274451" w14:textId="77777777" w:rsidR="006F6378" w:rsidRPr="00C30686" w:rsidRDefault="006F6378" w:rsidP="0094020B">
            <w:pPr>
              <w:pStyle w:val="TAC"/>
              <w:rPr>
                <w:rFonts w:eastAsiaTheme="minorEastAsia"/>
                <w:lang w:val="en-US" w:eastAsia="zh-CN"/>
              </w:rPr>
            </w:pPr>
          </w:p>
        </w:tc>
      </w:tr>
      <w:tr w:rsidR="006F6378" w:rsidRPr="00C30686" w14:paraId="3A897C9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29B9A09" w14:textId="77777777" w:rsidR="006F6378" w:rsidRPr="00C30686" w:rsidRDefault="006F6378" w:rsidP="0094020B">
            <w:pPr>
              <w:pStyle w:val="TAC"/>
              <w:rPr>
                <w:rFonts w:eastAsiaTheme="minorEastAsia"/>
                <w:lang w:val="fr-FR" w:eastAsia="zh-CN"/>
              </w:rPr>
            </w:pPr>
            <w:r w:rsidRPr="00C30686">
              <w:rPr>
                <w:rFonts w:eastAsiaTheme="minorEastAsia"/>
                <w:lang w:val="en-US" w:eastAsia="zh-CN"/>
              </w:rPr>
              <w:t>CA_n28A-n41A-n79A</w:t>
            </w:r>
          </w:p>
        </w:tc>
        <w:tc>
          <w:tcPr>
            <w:tcW w:w="2785" w:type="dxa"/>
            <w:tcBorders>
              <w:top w:val="single" w:sz="4" w:space="0" w:color="auto"/>
              <w:left w:val="single" w:sz="4" w:space="0" w:color="auto"/>
              <w:bottom w:val="nil"/>
              <w:right w:val="single" w:sz="4" w:space="0" w:color="auto"/>
            </w:tcBorders>
            <w:vAlign w:val="center"/>
          </w:tcPr>
          <w:p w14:paraId="06712F3A" w14:textId="77777777" w:rsidR="006F6378" w:rsidRPr="00C30686" w:rsidRDefault="006F6378" w:rsidP="0094020B">
            <w:pPr>
              <w:pStyle w:val="TAC"/>
              <w:rPr>
                <w:rFonts w:eastAsiaTheme="minorEastAsia"/>
                <w:color w:val="000000"/>
                <w:szCs w:val="18"/>
                <w:lang w:val="en-US" w:eastAsia="zh-CN"/>
              </w:rPr>
            </w:pPr>
            <w:r w:rsidRPr="00C30686">
              <w:rPr>
                <w:rFonts w:eastAsiaTheme="minorEastAsia"/>
                <w:color w:val="000000"/>
                <w:szCs w:val="18"/>
                <w:lang w:val="en-US" w:eastAsia="zh-CN"/>
              </w:rPr>
              <w:t>CA_n28A-n41A</w:t>
            </w:r>
          </w:p>
          <w:p w14:paraId="3F2D8363" w14:textId="77777777" w:rsidR="006F6378" w:rsidRPr="00C30686" w:rsidRDefault="006F6378" w:rsidP="0094020B">
            <w:pPr>
              <w:pStyle w:val="TAC"/>
              <w:rPr>
                <w:rFonts w:eastAsiaTheme="minorEastAsia"/>
                <w:color w:val="000000"/>
                <w:szCs w:val="18"/>
                <w:lang w:val="en-US" w:eastAsia="zh-CN"/>
              </w:rPr>
            </w:pPr>
            <w:r w:rsidRPr="00C30686">
              <w:rPr>
                <w:rFonts w:eastAsiaTheme="minorEastAsia"/>
                <w:color w:val="000000"/>
                <w:szCs w:val="18"/>
                <w:lang w:val="en-US" w:eastAsia="zh-CN"/>
              </w:rPr>
              <w:t>CA_n28A-n79A</w:t>
            </w:r>
          </w:p>
          <w:p w14:paraId="50163319" w14:textId="77777777" w:rsidR="006F6378" w:rsidRPr="00C30686" w:rsidRDefault="006F6378" w:rsidP="0094020B">
            <w:pPr>
              <w:pStyle w:val="TAC"/>
              <w:rPr>
                <w:rFonts w:eastAsiaTheme="minorEastAsia"/>
                <w:lang w:val="en-US" w:eastAsia="zh-CN"/>
              </w:rPr>
            </w:pPr>
            <w:r w:rsidRPr="00C30686">
              <w:rPr>
                <w:rFonts w:eastAsiaTheme="minorEastAsia"/>
                <w:color w:val="000000"/>
                <w:szCs w:val="18"/>
                <w:lang w:val="en-US" w:eastAsia="zh-CN"/>
              </w:rPr>
              <w:t>CA_n41A-n79A</w:t>
            </w:r>
          </w:p>
        </w:tc>
        <w:tc>
          <w:tcPr>
            <w:tcW w:w="1259" w:type="dxa"/>
            <w:tcBorders>
              <w:top w:val="single" w:sz="4" w:space="0" w:color="auto"/>
              <w:left w:val="single" w:sz="4" w:space="0" w:color="auto"/>
              <w:bottom w:val="single" w:sz="4" w:space="0" w:color="auto"/>
              <w:right w:val="single" w:sz="4" w:space="0" w:color="auto"/>
            </w:tcBorders>
            <w:vAlign w:val="center"/>
          </w:tcPr>
          <w:p w14:paraId="7EB32084" w14:textId="77777777" w:rsidR="006F6378" w:rsidRPr="00C30686" w:rsidRDefault="006F6378" w:rsidP="0094020B">
            <w:pPr>
              <w:pStyle w:val="TAC"/>
              <w:rPr>
                <w:rFonts w:eastAsiaTheme="minorEastAsia"/>
                <w:lang w:val="en-US"/>
              </w:rPr>
            </w:pPr>
            <w:r w:rsidRPr="00C30686">
              <w:rPr>
                <w:rFonts w:eastAsiaTheme="minorEastAsia"/>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38F3715F"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5, 10, 15, 20, 30</w:t>
            </w:r>
          </w:p>
        </w:tc>
        <w:tc>
          <w:tcPr>
            <w:tcW w:w="2445" w:type="dxa"/>
            <w:tcBorders>
              <w:top w:val="single" w:sz="4" w:space="0" w:color="auto"/>
              <w:left w:val="single" w:sz="4" w:space="0" w:color="auto"/>
              <w:bottom w:val="nil"/>
              <w:right w:val="single" w:sz="4" w:space="0" w:color="auto"/>
            </w:tcBorders>
            <w:vAlign w:val="center"/>
          </w:tcPr>
          <w:p w14:paraId="6E512872" w14:textId="77777777" w:rsidR="006F6378" w:rsidRPr="00C30686" w:rsidRDefault="006F6378" w:rsidP="0094020B">
            <w:pPr>
              <w:pStyle w:val="TAC"/>
              <w:rPr>
                <w:rFonts w:eastAsiaTheme="minorEastAsia"/>
                <w:lang w:val="en-US" w:eastAsia="zh-CN"/>
              </w:rPr>
            </w:pPr>
            <w:r w:rsidRPr="00C30686">
              <w:rPr>
                <w:rFonts w:ascii="Calibri" w:eastAsiaTheme="minorEastAsia" w:hAnsi="Calibri"/>
                <w:color w:val="000000"/>
                <w:sz w:val="21"/>
                <w:szCs w:val="18"/>
                <w:lang w:val="en-US" w:eastAsia="zh-CN"/>
              </w:rPr>
              <w:t>0</w:t>
            </w:r>
          </w:p>
        </w:tc>
      </w:tr>
      <w:tr w:rsidR="006F6378" w:rsidRPr="00C30686" w14:paraId="08774E60" w14:textId="77777777" w:rsidTr="004F423A">
        <w:trPr>
          <w:trHeight w:val="29"/>
        </w:trPr>
        <w:tc>
          <w:tcPr>
            <w:tcW w:w="2742" w:type="dxa"/>
            <w:tcBorders>
              <w:top w:val="nil"/>
              <w:left w:val="single" w:sz="4" w:space="0" w:color="auto"/>
              <w:bottom w:val="nil"/>
              <w:right w:val="single" w:sz="4" w:space="0" w:color="auto"/>
            </w:tcBorders>
            <w:vAlign w:val="center"/>
          </w:tcPr>
          <w:p w14:paraId="477CE141"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nil"/>
              <w:right w:val="single" w:sz="4" w:space="0" w:color="auto"/>
            </w:tcBorders>
            <w:vAlign w:val="center"/>
          </w:tcPr>
          <w:p w14:paraId="1CDA49E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D516A0B" w14:textId="77777777" w:rsidR="006F6378" w:rsidRPr="00C30686" w:rsidRDefault="006F6378" w:rsidP="0094020B">
            <w:pPr>
              <w:pStyle w:val="TAC"/>
              <w:rPr>
                <w:rFonts w:eastAsiaTheme="minorEastAsia"/>
                <w:lang w:val="en-US"/>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375E2D5F"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10, 15, 20, 30, 40, 50, 60, 70, 80, 90, 100</w:t>
            </w:r>
          </w:p>
        </w:tc>
        <w:tc>
          <w:tcPr>
            <w:tcW w:w="2445" w:type="dxa"/>
            <w:tcBorders>
              <w:top w:val="nil"/>
              <w:left w:val="single" w:sz="4" w:space="0" w:color="auto"/>
              <w:bottom w:val="nil"/>
              <w:right w:val="single" w:sz="4" w:space="0" w:color="auto"/>
            </w:tcBorders>
            <w:vAlign w:val="center"/>
          </w:tcPr>
          <w:p w14:paraId="32FF5547" w14:textId="77777777" w:rsidR="006F6378" w:rsidRPr="00C30686" w:rsidRDefault="006F6378" w:rsidP="0094020B">
            <w:pPr>
              <w:pStyle w:val="TAC"/>
              <w:rPr>
                <w:rFonts w:eastAsiaTheme="minorEastAsia"/>
                <w:lang w:val="en-US" w:eastAsia="zh-CN"/>
              </w:rPr>
            </w:pPr>
          </w:p>
        </w:tc>
      </w:tr>
      <w:tr w:rsidR="006F6378" w:rsidRPr="00C30686" w14:paraId="69F2048C"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4067A96"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single" w:sz="4" w:space="0" w:color="auto"/>
              <w:right w:val="single" w:sz="4" w:space="0" w:color="auto"/>
            </w:tcBorders>
            <w:vAlign w:val="center"/>
          </w:tcPr>
          <w:p w14:paraId="6799B1C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E46A8C4" w14:textId="77777777" w:rsidR="006F6378" w:rsidRPr="00C30686" w:rsidRDefault="006F6378" w:rsidP="0094020B">
            <w:pPr>
              <w:pStyle w:val="TAC"/>
              <w:rPr>
                <w:rFonts w:eastAsiaTheme="minorEastAsia"/>
                <w:lang w:val="en-US"/>
              </w:rPr>
            </w:pPr>
            <w:r w:rsidRPr="00C30686">
              <w:rPr>
                <w:rFonts w:eastAsiaTheme="minorEastAsia"/>
                <w:lang w:val="en-US" w:eastAsia="zh-CN"/>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47C52FE2"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40, 50, 60, 80, 100</w:t>
            </w:r>
          </w:p>
        </w:tc>
        <w:tc>
          <w:tcPr>
            <w:tcW w:w="2445" w:type="dxa"/>
            <w:tcBorders>
              <w:top w:val="nil"/>
              <w:left w:val="single" w:sz="4" w:space="0" w:color="auto"/>
              <w:bottom w:val="single" w:sz="4" w:space="0" w:color="auto"/>
              <w:right w:val="single" w:sz="4" w:space="0" w:color="auto"/>
            </w:tcBorders>
            <w:vAlign w:val="center"/>
          </w:tcPr>
          <w:p w14:paraId="72CAD248" w14:textId="77777777" w:rsidR="006F6378" w:rsidRPr="00C30686" w:rsidRDefault="006F6378" w:rsidP="0094020B">
            <w:pPr>
              <w:pStyle w:val="TAC"/>
              <w:rPr>
                <w:rFonts w:eastAsiaTheme="minorEastAsia"/>
                <w:lang w:val="en-US" w:eastAsia="zh-CN"/>
              </w:rPr>
            </w:pPr>
          </w:p>
        </w:tc>
      </w:tr>
      <w:tr w:rsidR="006F6378" w:rsidRPr="00C30686" w14:paraId="26B364A4" w14:textId="77777777" w:rsidTr="004F423A">
        <w:trPr>
          <w:trHeight w:val="29"/>
        </w:trPr>
        <w:tc>
          <w:tcPr>
            <w:tcW w:w="2742" w:type="dxa"/>
            <w:tcBorders>
              <w:top w:val="nil"/>
              <w:left w:val="single" w:sz="4" w:space="0" w:color="auto"/>
              <w:bottom w:val="nil"/>
              <w:right w:val="single" w:sz="4" w:space="0" w:color="auto"/>
            </w:tcBorders>
            <w:vAlign w:val="center"/>
          </w:tcPr>
          <w:p w14:paraId="04A55A63" w14:textId="77777777" w:rsidR="006F6378" w:rsidRPr="00C30686" w:rsidRDefault="006F6378" w:rsidP="0094020B">
            <w:pPr>
              <w:pStyle w:val="TAC"/>
              <w:rPr>
                <w:rFonts w:eastAsiaTheme="minorEastAsia"/>
                <w:lang w:val="fr-FR" w:eastAsia="zh-CN"/>
              </w:rPr>
            </w:pPr>
            <w:r w:rsidRPr="00C30686">
              <w:rPr>
                <w:rFonts w:eastAsiaTheme="minorEastAsia" w:hint="eastAsia"/>
                <w:color w:val="000000"/>
                <w:szCs w:val="18"/>
                <w:lang w:val="en-US" w:eastAsia="zh-CN"/>
              </w:rPr>
              <w:t>CA_n28A-n41</w:t>
            </w:r>
            <w:r w:rsidRPr="00C30686">
              <w:rPr>
                <w:rFonts w:eastAsiaTheme="minorEastAsia"/>
                <w:color w:val="000000"/>
                <w:szCs w:val="18"/>
                <w:lang w:val="en-US" w:eastAsia="zh-CN"/>
              </w:rPr>
              <w:t>A</w:t>
            </w:r>
            <w:r w:rsidRPr="00C30686">
              <w:rPr>
                <w:rFonts w:eastAsiaTheme="minorEastAsia" w:hint="eastAsia"/>
                <w:color w:val="000000"/>
                <w:szCs w:val="18"/>
                <w:lang w:val="en-US" w:eastAsia="zh-CN"/>
              </w:rPr>
              <w:t>-n79</w:t>
            </w:r>
            <w:r w:rsidRPr="00C30686">
              <w:rPr>
                <w:rFonts w:eastAsiaTheme="minorEastAsia"/>
                <w:color w:val="000000"/>
                <w:szCs w:val="18"/>
                <w:lang w:val="en-US" w:eastAsia="zh-CN"/>
              </w:rPr>
              <w:t>C</w:t>
            </w:r>
          </w:p>
        </w:tc>
        <w:tc>
          <w:tcPr>
            <w:tcW w:w="2785" w:type="dxa"/>
            <w:tcBorders>
              <w:top w:val="nil"/>
              <w:left w:val="single" w:sz="4" w:space="0" w:color="auto"/>
              <w:bottom w:val="nil"/>
              <w:right w:val="single" w:sz="4" w:space="0" w:color="auto"/>
            </w:tcBorders>
            <w:vAlign w:val="center"/>
          </w:tcPr>
          <w:p w14:paraId="56892E2D"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67BD669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68166EF2"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5, 10, 15, 20, 30</w:t>
            </w:r>
          </w:p>
        </w:tc>
        <w:tc>
          <w:tcPr>
            <w:tcW w:w="2445" w:type="dxa"/>
            <w:tcBorders>
              <w:top w:val="nil"/>
              <w:left w:val="single" w:sz="4" w:space="0" w:color="auto"/>
              <w:bottom w:val="nil"/>
              <w:right w:val="single" w:sz="4" w:space="0" w:color="auto"/>
            </w:tcBorders>
            <w:vAlign w:val="center"/>
          </w:tcPr>
          <w:p w14:paraId="3FAB38EB"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0</w:t>
            </w:r>
          </w:p>
        </w:tc>
      </w:tr>
      <w:tr w:rsidR="006F6378" w:rsidRPr="00C30686" w14:paraId="0436CEFE" w14:textId="77777777" w:rsidTr="004F423A">
        <w:trPr>
          <w:trHeight w:val="29"/>
        </w:trPr>
        <w:tc>
          <w:tcPr>
            <w:tcW w:w="2742" w:type="dxa"/>
            <w:tcBorders>
              <w:top w:val="nil"/>
              <w:left w:val="single" w:sz="4" w:space="0" w:color="auto"/>
              <w:bottom w:val="nil"/>
              <w:right w:val="single" w:sz="4" w:space="0" w:color="auto"/>
            </w:tcBorders>
            <w:vAlign w:val="center"/>
          </w:tcPr>
          <w:p w14:paraId="4B28B62D"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nil"/>
              <w:right w:val="single" w:sz="4" w:space="0" w:color="auto"/>
            </w:tcBorders>
            <w:vAlign w:val="center"/>
          </w:tcPr>
          <w:p w14:paraId="73E1CAF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8335D4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258E9C5A"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10, 15, 20, 30, 40, 50, 60, 70, 80, 90, 100</w:t>
            </w:r>
          </w:p>
        </w:tc>
        <w:tc>
          <w:tcPr>
            <w:tcW w:w="2445" w:type="dxa"/>
            <w:tcBorders>
              <w:top w:val="nil"/>
              <w:left w:val="single" w:sz="4" w:space="0" w:color="auto"/>
              <w:bottom w:val="nil"/>
              <w:right w:val="single" w:sz="4" w:space="0" w:color="auto"/>
            </w:tcBorders>
            <w:vAlign w:val="center"/>
          </w:tcPr>
          <w:p w14:paraId="6B10F293" w14:textId="77777777" w:rsidR="006F6378" w:rsidRPr="00C30686" w:rsidRDefault="006F6378" w:rsidP="0094020B">
            <w:pPr>
              <w:pStyle w:val="TAC"/>
              <w:rPr>
                <w:rFonts w:eastAsiaTheme="minorEastAsia"/>
                <w:lang w:val="en-US" w:eastAsia="zh-CN"/>
              </w:rPr>
            </w:pPr>
          </w:p>
        </w:tc>
      </w:tr>
      <w:tr w:rsidR="006F6378" w:rsidRPr="00C30686" w14:paraId="5A3F75D2"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5AF94CE"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single" w:sz="4" w:space="0" w:color="auto"/>
              <w:right w:val="single" w:sz="4" w:space="0" w:color="auto"/>
            </w:tcBorders>
            <w:vAlign w:val="center"/>
          </w:tcPr>
          <w:p w14:paraId="7BEC74F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94FB7D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424C8F0B"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CA_n79</w:t>
            </w:r>
            <w:r w:rsidRPr="00C30686">
              <w:rPr>
                <w:rFonts w:eastAsiaTheme="minorEastAsia" w:cs="Arial" w:hint="eastAsia"/>
                <w:color w:val="000000"/>
                <w:szCs w:val="18"/>
                <w:lang w:val="en-US" w:eastAsia="zh-CN" w:bidi="ar"/>
              </w:rPr>
              <w:t>C</w:t>
            </w:r>
            <w:r w:rsidRPr="00C30686">
              <w:rPr>
                <w:rFonts w:eastAsiaTheme="minorEastAsia" w:cs="Arial"/>
                <w:color w:val="000000"/>
                <w:szCs w:val="18"/>
                <w:lang w:val="en-US" w:eastAsia="zh-CN" w:bidi="ar"/>
              </w:rPr>
              <w:t>_BCS0</w:t>
            </w:r>
          </w:p>
        </w:tc>
        <w:tc>
          <w:tcPr>
            <w:tcW w:w="2445" w:type="dxa"/>
            <w:tcBorders>
              <w:top w:val="nil"/>
              <w:left w:val="single" w:sz="4" w:space="0" w:color="auto"/>
              <w:bottom w:val="single" w:sz="4" w:space="0" w:color="auto"/>
              <w:right w:val="single" w:sz="4" w:space="0" w:color="auto"/>
            </w:tcBorders>
            <w:vAlign w:val="center"/>
          </w:tcPr>
          <w:p w14:paraId="0E186DF8" w14:textId="77777777" w:rsidR="006F6378" w:rsidRPr="00C30686" w:rsidRDefault="006F6378" w:rsidP="0094020B">
            <w:pPr>
              <w:pStyle w:val="TAC"/>
              <w:rPr>
                <w:rFonts w:eastAsiaTheme="minorEastAsia"/>
                <w:lang w:val="en-US" w:eastAsia="zh-CN"/>
              </w:rPr>
            </w:pPr>
          </w:p>
        </w:tc>
      </w:tr>
      <w:tr w:rsidR="006F6378" w:rsidRPr="00C30686" w14:paraId="2F208C45"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F97D201" w14:textId="77777777" w:rsidR="006F6378" w:rsidRPr="00C30686" w:rsidRDefault="006F6378" w:rsidP="0094020B">
            <w:pPr>
              <w:pStyle w:val="TAC"/>
              <w:rPr>
                <w:rFonts w:eastAsiaTheme="minorEastAsia"/>
                <w:lang w:val="fr-FR" w:eastAsia="zh-CN"/>
              </w:rPr>
            </w:pPr>
            <w:r w:rsidRPr="00C30686">
              <w:rPr>
                <w:rFonts w:eastAsiaTheme="minorEastAsia" w:hint="eastAsia"/>
                <w:color w:val="000000"/>
                <w:szCs w:val="18"/>
                <w:lang w:val="en-US" w:eastAsia="zh-CN"/>
              </w:rPr>
              <w:t>CA_n28A-n41C-n79A</w:t>
            </w:r>
          </w:p>
        </w:tc>
        <w:tc>
          <w:tcPr>
            <w:tcW w:w="2785" w:type="dxa"/>
            <w:tcBorders>
              <w:top w:val="single" w:sz="4" w:space="0" w:color="auto"/>
              <w:left w:val="single" w:sz="4" w:space="0" w:color="auto"/>
              <w:bottom w:val="nil"/>
              <w:right w:val="single" w:sz="4" w:space="0" w:color="auto"/>
            </w:tcBorders>
            <w:vAlign w:val="center"/>
          </w:tcPr>
          <w:p w14:paraId="0E604C9A" w14:textId="77777777" w:rsidR="006F6378" w:rsidRPr="00C30686" w:rsidRDefault="006F6378" w:rsidP="0094020B">
            <w:pPr>
              <w:pStyle w:val="TAC"/>
              <w:rPr>
                <w:rFonts w:eastAsiaTheme="minorEastAsia"/>
                <w:color w:val="000000"/>
                <w:szCs w:val="18"/>
                <w:lang w:val="en-US" w:eastAsia="zh-CN"/>
              </w:rPr>
            </w:pPr>
            <w:r w:rsidRPr="00C30686">
              <w:rPr>
                <w:rFonts w:eastAsiaTheme="minorEastAsia"/>
                <w:color w:val="000000"/>
                <w:szCs w:val="18"/>
                <w:lang w:val="en-US" w:eastAsia="zh-CN"/>
              </w:rPr>
              <w:t>CA_n28A-n41A</w:t>
            </w:r>
          </w:p>
          <w:p w14:paraId="1F677A6D" w14:textId="77777777" w:rsidR="006F6378" w:rsidRPr="00C30686" w:rsidRDefault="006F6378" w:rsidP="0094020B">
            <w:pPr>
              <w:pStyle w:val="TAC"/>
              <w:rPr>
                <w:rFonts w:eastAsiaTheme="minorEastAsia"/>
                <w:color w:val="000000"/>
                <w:szCs w:val="18"/>
                <w:lang w:val="en-US" w:eastAsia="zh-CN"/>
              </w:rPr>
            </w:pPr>
            <w:r w:rsidRPr="00C30686">
              <w:rPr>
                <w:rFonts w:eastAsiaTheme="minorEastAsia"/>
                <w:color w:val="000000"/>
                <w:szCs w:val="18"/>
                <w:lang w:val="en-US" w:eastAsia="zh-CN"/>
              </w:rPr>
              <w:t>CA_n28A-n79A</w:t>
            </w:r>
          </w:p>
          <w:p w14:paraId="5FD07034" w14:textId="77777777" w:rsidR="006F6378" w:rsidRPr="00C30686" w:rsidRDefault="006F6378" w:rsidP="0094020B">
            <w:pPr>
              <w:pStyle w:val="TAC"/>
              <w:rPr>
                <w:rFonts w:eastAsiaTheme="minorEastAsia"/>
                <w:lang w:val="en-US" w:eastAsia="zh-CN"/>
              </w:rPr>
            </w:pPr>
            <w:r w:rsidRPr="00C30686">
              <w:rPr>
                <w:rFonts w:eastAsiaTheme="minorEastAsia"/>
                <w:color w:val="000000"/>
                <w:szCs w:val="18"/>
                <w:lang w:val="en-US" w:eastAsia="zh-CN"/>
              </w:rPr>
              <w:t>CA_n41A-n79A</w:t>
            </w:r>
          </w:p>
        </w:tc>
        <w:tc>
          <w:tcPr>
            <w:tcW w:w="1259" w:type="dxa"/>
            <w:tcBorders>
              <w:top w:val="single" w:sz="4" w:space="0" w:color="auto"/>
              <w:left w:val="single" w:sz="4" w:space="0" w:color="auto"/>
              <w:bottom w:val="single" w:sz="4" w:space="0" w:color="auto"/>
              <w:right w:val="single" w:sz="4" w:space="0" w:color="auto"/>
            </w:tcBorders>
            <w:vAlign w:val="center"/>
          </w:tcPr>
          <w:p w14:paraId="5A6D551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2F66BAF6"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8"/>
                <w:lang w:val="en-US" w:eastAsia="zh-CN" w:bidi="ar"/>
              </w:rPr>
              <w:t>5, 10, 15, 20, 30</w:t>
            </w:r>
          </w:p>
        </w:tc>
        <w:tc>
          <w:tcPr>
            <w:tcW w:w="2445" w:type="dxa"/>
            <w:tcBorders>
              <w:top w:val="single" w:sz="4" w:space="0" w:color="auto"/>
              <w:left w:val="single" w:sz="4" w:space="0" w:color="auto"/>
              <w:bottom w:val="nil"/>
              <w:right w:val="single" w:sz="4" w:space="0" w:color="auto"/>
            </w:tcBorders>
            <w:vAlign w:val="center"/>
          </w:tcPr>
          <w:p w14:paraId="131F3428"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0</w:t>
            </w:r>
          </w:p>
        </w:tc>
      </w:tr>
      <w:tr w:rsidR="006F6378" w:rsidRPr="00C30686" w14:paraId="4663BA5D" w14:textId="77777777" w:rsidTr="004F423A">
        <w:trPr>
          <w:trHeight w:val="29"/>
        </w:trPr>
        <w:tc>
          <w:tcPr>
            <w:tcW w:w="2742" w:type="dxa"/>
            <w:tcBorders>
              <w:top w:val="nil"/>
              <w:left w:val="single" w:sz="4" w:space="0" w:color="auto"/>
              <w:bottom w:val="nil"/>
              <w:right w:val="single" w:sz="4" w:space="0" w:color="auto"/>
            </w:tcBorders>
            <w:vAlign w:val="center"/>
          </w:tcPr>
          <w:p w14:paraId="0EB1ED37"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nil"/>
              <w:right w:val="single" w:sz="4" w:space="0" w:color="auto"/>
            </w:tcBorders>
            <w:vAlign w:val="center"/>
          </w:tcPr>
          <w:p w14:paraId="5AE608A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5E6FF4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49DC365C"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8"/>
                <w:lang w:val="en-US" w:eastAsia="zh-CN" w:bidi="ar"/>
              </w:rPr>
              <w:t>CA_n</w:t>
            </w:r>
            <w:r w:rsidRPr="00C30686">
              <w:rPr>
                <w:rFonts w:eastAsiaTheme="minorEastAsia" w:cs="Arial" w:hint="eastAsia"/>
                <w:color w:val="000000"/>
                <w:szCs w:val="18"/>
                <w:lang w:val="en-US" w:eastAsia="zh-CN" w:bidi="ar"/>
              </w:rPr>
              <w:t>41C</w:t>
            </w:r>
            <w:r w:rsidRPr="00C30686">
              <w:rPr>
                <w:rFonts w:eastAsiaTheme="minorEastAsia" w:cs="Arial"/>
                <w:color w:val="000000"/>
                <w:szCs w:val="18"/>
                <w:lang w:val="en-US" w:eastAsia="zh-CN" w:bidi="ar"/>
              </w:rPr>
              <w:t>_BCS</w:t>
            </w:r>
            <w:r w:rsidRPr="00C30686">
              <w:rPr>
                <w:rFonts w:eastAsiaTheme="minorEastAsia" w:cs="Arial" w:hint="eastAsia"/>
                <w:color w:val="000000"/>
                <w:szCs w:val="18"/>
                <w:lang w:val="en-US" w:eastAsia="zh-CN" w:bidi="ar"/>
              </w:rPr>
              <w:t>1</w:t>
            </w:r>
          </w:p>
        </w:tc>
        <w:tc>
          <w:tcPr>
            <w:tcW w:w="2445" w:type="dxa"/>
            <w:tcBorders>
              <w:top w:val="nil"/>
              <w:left w:val="single" w:sz="4" w:space="0" w:color="auto"/>
              <w:bottom w:val="nil"/>
              <w:right w:val="single" w:sz="4" w:space="0" w:color="auto"/>
            </w:tcBorders>
            <w:vAlign w:val="center"/>
          </w:tcPr>
          <w:p w14:paraId="201E5305" w14:textId="77777777" w:rsidR="006F6378" w:rsidRPr="00C30686" w:rsidRDefault="006F6378" w:rsidP="0094020B">
            <w:pPr>
              <w:pStyle w:val="TAC"/>
              <w:rPr>
                <w:rFonts w:eastAsiaTheme="minorEastAsia"/>
                <w:lang w:val="en-US" w:eastAsia="zh-CN"/>
              </w:rPr>
            </w:pPr>
          </w:p>
        </w:tc>
      </w:tr>
      <w:tr w:rsidR="006F6378" w:rsidRPr="00C30686" w14:paraId="2FDE9BE2"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AF14990"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single" w:sz="4" w:space="0" w:color="auto"/>
              <w:right w:val="single" w:sz="4" w:space="0" w:color="auto"/>
            </w:tcBorders>
            <w:vAlign w:val="center"/>
          </w:tcPr>
          <w:p w14:paraId="15A019F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A10EDE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368464BB"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8"/>
                <w:lang w:val="en-US" w:eastAsia="zh-CN" w:bidi="ar"/>
              </w:rPr>
              <w:t>40, 50, 60, 80, 100</w:t>
            </w:r>
          </w:p>
        </w:tc>
        <w:tc>
          <w:tcPr>
            <w:tcW w:w="2445" w:type="dxa"/>
            <w:tcBorders>
              <w:top w:val="nil"/>
              <w:left w:val="single" w:sz="4" w:space="0" w:color="auto"/>
              <w:bottom w:val="single" w:sz="4" w:space="0" w:color="auto"/>
              <w:right w:val="single" w:sz="4" w:space="0" w:color="auto"/>
            </w:tcBorders>
            <w:vAlign w:val="center"/>
          </w:tcPr>
          <w:p w14:paraId="1019264A" w14:textId="77777777" w:rsidR="006F6378" w:rsidRPr="00C30686" w:rsidRDefault="006F6378" w:rsidP="0094020B">
            <w:pPr>
              <w:pStyle w:val="TAC"/>
              <w:rPr>
                <w:rFonts w:eastAsiaTheme="minorEastAsia"/>
                <w:lang w:val="en-US" w:eastAsia="zh-CN"/>
              </w:rPr>
            </w:pPr>
          </w:p>
        </w:tc>
      </w:tr>
      <w:tr w:rsidR="006F6378" w:rsidRPr="00C30686" w14:paraId="333C5A62" w14:textId="77777777" w:rsidTr="004F423A">
        <w:trPr>
          <w:trHeight w:val="29"/>
        </w:trPr>
        <w:tc>
          <w:tcPr>
            <w:tcW w:w="2742" w:type="dxa"/>
            <w:tcBorders>
              <w:top w:val="nil"/>
              <w:left w:val="single" w:sz="4" w:space="0" w:color="auto"/>
              <w:bottom w:val="nil"/>
              <w:right w:val="single" w:sz="4" w:space="0" w:color="auto"/>
            </w:tcBorders>
            <w:vAlign w:val="center"/>
          </w:tcPr>
          <w:p w14:paraId="0A0EED05" w14:textId="77777777" w:rsidR="006F6378" w:rsidRPr="00C30686" w:rsidRDefault="006F6378" w:rsidP="0094020B">
            <w:pPr>
              <w:pStyle w:val="TAC"/>
              <w:rPr>
                <w:rFonts w:eastAsiaTheme="minorEastAsia"/>
                <w:lang w:val="fr-FR" w:eastAsia="zh-CN"/>
              </w:rPr>
            </w:pPr>
            <w:r w:rsidRPr="00C30686">
              <w:rPr>
                <w:rFonts w:eastAsiaTheme="minorEastAsia" w:hint="eastAsia"/>
                <w:color w:val="000000"/>
                <w:szCs w:val="18"/>
                <w:lang w:val="en-US" w:eastAsia="zh-CN"/>
              </w:rPr>
              <w:t>CA_n28A-n41</w:t>
            </w:r>
            <w:r w:rsidRPr="00C30686">
              <w:rPr>
                <w:rFonts w:eastAsiaTheme="minorEastAsia"/>
                <w:color w:val="000000"/>
                <w:szCs w:val="18"/>
                <w:lang w:val="en-US" w:eastAsia="zh-CN"/>
              </w:rPr>
              <w:t>C</w:t>
            </w:r>
            <w:r w:rsidRPr="00C30686">
              <w:rPr>
                <w:rFonts w:eastAsiaTheme="minorEastAsia" w:hint="eastAsia"/>
                <w:color w:val="000000"/>
                <w:szCs w:val="18"/>
                <w:lang w:val="en-US" w:eastAsia="zh-CN"/>
              </w:rPr>
              <w:t>-n79</w:t>
            </w:r>
            <w:r w:rsidRPr="00C30686">
              <w:rPr>
                <w:rFonts w:eastAsiaTheme="minorEastAsia"/>
                <w:color w:val="000000"/>
                <w:szCs w:val="18"/>
                <w:lang w:val="en-US" w:eastAsia="zh-CN"/>
              </w:rPr>
              <w:t>C</w:t>
            </w:r>
          </w:p>
        </w:tc>
        <w:tc>
          <w:tcPr>
            <w:tcW w:w="2785" w:type="dxa"/>
            <w:tcBorders>
              <w:top w:val="nil"/>
              <w:left w:val="single" w:sz="4" w:space="0" w:color="auto"/>
              <w:bottom w:val="nil"/>
              <w:right w:val="single" w:sz="4" w:space="0" w:color="auto"/>
            </w:tcBorders>
            <w:vAlign w:val="center"/>
          </w:tcPr>
          <w:p w14:paraId="79A789F7"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2B64CEE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55634039"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5, 10, 15, 20, 30</w:t>
            </w:r>
          </w:p>
        </w:tc>
        <w:tc>
          <w:tcPr>
            <w:tcW w:w="2445" w:type="dxa"/>
            <w:tcBorders>
              <w:top w:val="nil"/>
              <w:left w:val="single" w:sz="4" w:space="0" w:color="auto"/>
              <w:bottom w:val="nil"/>
              <w:right w:val="single" w:sz="4" w:space="0" w:color="auto"/>
            </w:tcBorders>
            <w:vAlign w:val="center"/>
          </w:tcPr>
          <w:p w14:paraId="5BA3BAA6"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0</w:t>
            </w:r>
          </w:p>
        </w:tc>
      </w:tr>
      <w:tr w:rsidR="006F6378" w:rsidRPr="00C30686" w14:paraId="6BC0F8FC" w14:textId="77777777" w:rsidTr="004F423A">
        <w:trPr>
          <w:trHeight w:val="29"/>
        </w:trPr>
        <w:tc>
          <w:tcPr>
            <w:tcW w:w="2742" w:type="dxa"/>
            <w:tcBorders>
              <w:top w:val="nil"/>
              <w:left w:val="single" w:sz="4" w:space="0" w:color="auto"/>
              <w:bottom w:val="nil"/>
              <w:right w:val="single" w:sz="4" w:space="0" w:color="auto"/>
            </w:tcBorders>
            <w:vAlign w:val="center"/>
          </w:tcPr>
          <w:p w14:paraId="2D64208B"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nil"/>
              <w:right w:val="single" w:sz="4" w:space="0" w:color="auto"/>
            </w:tcBorders>
            <w:vAlign w:val="center"/>
          </w:tcPr>
          <w:p w14:paraId="75413E2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2FA26D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31B1342A"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w:t>
            </w:r>
            <w:r w:rsidRPr="00C30686">
              <w:rPr>
                <w:rFonts w:eastAsiaTheme="minorEastAsia" w:cs="Arial" w:hint="eastAsia"/>
                <w:color w:val="000000"/>
                <w:szCs w:val="18"/>
                <w:lang w:val="en-US" w:eastAsia="zh-CN" w:bidi="ar"/>
              </w:rPr>
              <w:t>41C</w:t>
            </w:r>
            <w:r w:rsidRPr="00C30686">
              <w:rPr>
                <w:rFonts w:eastAsiaTheme="minorEastAsia" w:cs="Arial"/>
                <w:color w:val="000000"/>
                <w:szCs w:val="18"/>
                <w:lang w:val="en-US" w:eastAsia="zh-CN" w:bidi="ar"/>
              </w:rPr>
              <w:t>_BCS</w:t>
            </w:r>
            <w:r w:rsidRPr="00C30686">
              <w:rPr>
                <w:rFonts w:eastAsiaTheme="minorEastAsia" w:cs="Arial" w:hint="eastAsia"/>
                <w:color w:val="000000"/>
                <w:szCs w:val="18"/>
                <w:lang w:val="en-US" w:eastAsia="zh-CN" w:bidi="ar"/>
              </w:rPr>
              <w:t>1</w:t>
            </w:r>
          </w:p>
        </w:tc>
        <w:tc>
          <w:tcPr>
            <w:tcW w:w="2445" w:type="dxa"/>
            <w:tcBorders>
              <w:top w:val="nil"/>
              <w:left w:val="single" w:sz="4" w:space="0" w:color="auto"/>
              <w:bottom w:val="nil"/>
              <w:right w:val="single" w:sz="4" w:space="0" w:color="auto"/>
            </w:tcBorders>
            <w:vAlign w:val="center"/>
          </w:tcPr>
          <w:p w14:paraId="762B0738" w14:textId="77777777" w:rsidR="006F6378" w:rsidRPr="00C30686" w:rsidRDefault="006F6378" w:rsidP="0094020B">
            <w:pPr>
              <w:pStyle w:val="TAC"/>
              <w:rPr>
                <w:rFonts w:eastAsiaTheme="minorEastAsia"/>
                <w:lang w:val="en-US" w:eastAsia="zh-CN"/>
              </w:rPr>
            </w:pPr>
          </w:p>
        </w:tc>
      </w:tr>
      <w:tr w:rsidR="006F6378" w:rsidRPr="00C30686" w14:paraId="5B45DAA7"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51CCF4F"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single" w:sz="4" w:space="0" w:color="auto"/>
              <w:right w:val="single" w:sz="4" w:space="0" w:color="auto"/>
            </w:tcBorders>
            <w:vAlign w:val="center"/>
          </w:tcPr>
          <w:p w14:paraId="1D49FBF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A540CA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4575EE95"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CA_n79</w:t>
            </w:r>
            <w:r w:rsidRPr="00C30686">
              <w:rPr>
                <w:rFonts w:eastAsiaTheme="minorEastAsia" w:cs="Arial" w:hint="eastAsia"/>
                <w:color w:val="000000"/>
                <w:szCs w:val="18"/>
                <w:lang w:val="en-US" w:eastAsia="zh-CN" w:bidi="ar"/>
              </w:rPr>
              <w:t>C</w:t>
            </w:r>
            <w:r w:rsidRPr="00C30686">
              <w:rPr>
                <w:rFonts w:eastAsiaTheme="minorEastAsia" w:cs="Arial"/>
                <w:color w:val="000000"/>
                <w:szCs w:val="18"/>
                <w:lang w:val="en-US" w:eastAsia="zh-CN" w:bidi="ar"/>
              </w:rPr>
              <w:t>_BCS0</w:t>
            </w:r>
          </w:p>
        </w:tc>
        <w:tc>
          <w:tcPr>
            <w:tcW w:w="2445" w:type="dxa"/>
            <w:tcBorders>
              <w:top w:val="nil"/>
              <w:left w:val="single" w:sz="4" w:space="0" w:color="auto"/>
              <w:bottom w:val="single" w:sz="4" w:space="0" w:color="auto"/>
              <w:right w:val="single" w:sz="4" w:space="0" w:color="auto"/>
            </w:tcBorders>
            <w:vAlign w:val="center"/>
          </w:tcPr>
          <w:p w14:paraId="584E9F65" w14:textId="77777777" w:rsidR="006F6378" w:rsidRPr="00C30686" w:rsidRDefault="006F6378" w:rsidP="0094020B">
            <w:pPr>
              <w:pStyle w:val="TAC"/>
              <w:rPr>
                <w:rFonts w:eastAsiaTheme="minorEastAsia"/>
                <w:lang w:val="en-US" w:eastAsia="zh-CN"/>
              </w:rPr>
            </w:pPr>
          </w:p>
        </w:tc>
      </w:tr>
      <w:tr w:rsidR="006F6378" w:rsidRPr="00C30686" w14:paraId="6E1225B0"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1E22744" w14:textId="77777777" w:rsidR="006F6378" w:rsidRPr="00C30686" w:rsidRDefault="006F6378" w:rsidP="0094020B">
            <w:pPr>
              <w:pStyle w:val="TAC"/>
              <w:rPr>
                <w:rFonts w:eastAsiaTheme="minorEastAsia"/>
                <w:lang w:val="fr-FR" w:eastAsia="zh-CN"/>
              </w:rPr>
            </w:pPr>
            <w:r w:rsidRPr="00C30686">
              <w:rPr>
                <w:rFonts w:eastAsia="MS Mincho"/>
                <w:lang w:val="en-US" w:eastAsia="zh-CN"/>
              </w:rPr>
              <w:t>CA_n28A-n46A-n78A</w:t>
            </w:r>
          </w:p>
        </w:tc>
        <w:tc>
          <w:tcPr>
            <w:tcW w:w="2785" w:type="dxa"/>
            <w:tcBorders>
              <w:top w:val="single" w:sz="4" w:space="0" w:color="auto"/>
              <w:left w:val="single" w:sz="4" w:space="0" w:color="auto"/>
              <w:bottom w:val="nil"/>
              <w:right w:val="single" w:sz="4" w:space="0" w:color="auto"/>
            </w:tcBorders>
            <w:vAlign w:val="center"/>
          </w:tcPr>
          <w:p w14:paraId="7C091312" w14:textId="77777777" w:rsidR="006F6378" w:rsidRPr="00C30686" w:rsidRDefault="006F6378" w:rsidP="0094020B">
            <w:pPr>
              <w:pStyle w:val="TAC"/>
              <w:rPr>
                <w:rFonts w:eastAsia="MS Mincho"/>
                <w:lang w:val="en-US" w:eastAsia="zh-CN"/>
              </w:rPr>
            </w:pPr>
            <w:r w:rsidRPr="00C30686">
              <w:rPr>
                <w:rFonts w:eastAsia="MS Mincho"/>
                <w:lang w:val="en-US" w:eastAsia="zh-CN"/>
              </w:rPr>
              <w:t>CA_n28A-n46A</w:t>
            </w:r>
          </w:p>
          <w:p w14:paraId="032DA2A9" w14:textId="77777777" w:rsidR="006F6378" w:rsidRPr="00C30686" w:rsidRDefault="006F6378" w:rsidP="0094020B">
            <w:pPr>
              <w:pStyle w:val="TAC"/>
              <w:rPr>
                <w:rFonts w:eastAsia="MS Mincho"/>
                <w:lang w:val="en-US" w:eastAsia="zh-CN"/>
              </w:rPr>
            </w:pPr>
            <w:r w:rsidRPr="00C30686">
              <w:rPr>
                <w:rFonts w:eastAsia="MS Mincho"/>
                <w:lang w:val="en-US" w:eastAsia="zh-CN"/>
              </w:rPr>
              <w:t>CA_n28A-n78A</w:t>
            </w:r>
          </w:p>
          <w:p w14:paraId="08C5F076" w14:textId="77777777" w:rsidR="006F6378" w:rsidRPr="00C30686" w:rsidRDefault="006F6378" w:rsidP="0094020B">
            <w:pPr>
              <w:pStyle w:val="TAC"/>
              <w:rPr>
                <w:rFonts w:eastAsiaTheme="minorEastAsia"/>
                <w:lang w:val="en-US" w:eastAsia="zh-CN"/>
              </w:rPr>
            </w:pPr>
            <w:r w:rsidRPr="00C30686">
              <w:rPr>
                <w:rFonts w:eastAsia="MS Mincho"/>
                <w:lang w:val="en-US" w:eastAsia="zh-CN"/>
              </w:rPr>
              <w:t>CA_n46A-n78A</w:t>
            </w:r>
          </w:p>
        </w:tc>
        <w:tc>
          <w:tcPr>
            <w:tcW w:w="1259" w:type="dxa"/>
            <w:tcBorders>
              <w:top w:val="single" w:sz="4" w:space="0" w:color="auto"/>
              <w:left w:val="single" w:sz="4" w:space="0" w:color="auto"/>
              <w:bottom w:val="single" w:sz="4" w:space="0" w:color="auto"/>
              <w:right w:val="single" w:sz="4" w:space="0" w:color="auto"/>
            </w:tcBorders>
            <w:vAlign w:val="center"/>
          </w:tcPr>
          <w:p w14:paraId="2CA681CA" w14:textId="77777777" w:rsidR="006F6378" w:rsidRPr="00C30686" w:rsidRDefault="006F6378" w:rsidP="0094020B">
            <w:pPr>
              <w:pStyle w:val="TAC"/>
              <w:rPr>
                <w:rFonts w:eastAsiaTheme="minorEastAsia"/>
                <w:lang w:val="en-US"/>
              </w:rPr>
            </w:pPr>
            <w:r w:rsidRPr="00C30686">
              <w:rPr>
                <w:rFonts w:eastAsiaTheme="minorEastAsia"/>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0ACDDF38"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16F91E7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226EDD17" w14:textId="77777777" w:rsidTr="004F423A">
        <w:trPr>
          <w:trHeight w:val="29"/>
        </w:trPr>
        <w:tc>
          <w:tcPr>
            <w:tcW w:w="2742" w:type="dxa"/>
            <w:tcBorders>
              <w:top w:val="nil"/>
              <w:left w:val="single" w:sz="4" w:space="0" w:color="auto"/>
              <w:bottom w:val="nil"/>
              <w:right w:val="single" w:sz="4" w:space="0" w:color="auto"/>
            </w:tcBorders>
            <w:vAlign w:val="center"/>
          </w:tcPr>
          <w:p w14:paraId="493CB574"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nil"/>
              <w:right w:val="single" w:sz="4" w:space="0" w:color="auto"/>
            </w:tcBorders>
            <w:vAlign w:val="center"/>
          </w:tcPr>
          <w:p w14:paraId="390A039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037EF79" w14:textId="77777777" w:rsidR="006F6378" w:rsidRPr="00C30686" w:rsidRDefault="006F6378" w:rsidP="0094020B">
            <w:pPr>
              <w:pStyle w:val="TAC"/>
              <w:rPr>
                <w:rFonts w:eastAsiaTheme="minorEastAsia"/>
                <w:lang w:val="en-US"/>
              </w:rPr>
            </w:pPr>
            <w:r w:rsidRPr="00C30686">
              <w:rPr>
                <w:rFonts w:eastAsiaTheme="minorEastAsia"/>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0CEAE354"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20, 40, 60, 80</w:t>
            </w:r>
          </w:p>
        </w:tc>
        <w:tc>
          <w:tcPr>
            <w:tcW w:w="2445" w:type="dxa"/>
            <w:tcBorders>
              <w:top w:val="nil"/>
              <w:left w:val="single" w:sz="4" w:space="0" w:color="auto"/>
              <w:bottom w:val="nil"/>
              <w:right w:val="single" w:sz="4" w:space="0" w:color="auto"/>
            </w:tcBorders>
            <w:vAlign w:val="center"/>
          </w:tcPr>
          <w:p w14:paraId="2A1FD659" w14:textId="77777777" w:rsidR="006F6378" w:rsidRPr="00C30686" w:rsidRDefault="006F6378" w:rsidP="0094020B">
            <w:pPr>
              <w:pStyle w:val="TAC"/>
              <w:rPr>
                <w:rFonts w:eastAsiaTheme="minorEastAsia"/>
                <w:lang w:val="en-US" w:eastAsia="zh-CN"/>
              </w:rPr>
            </w:pPr>
          </w:p>
        </w:tc>
      </w:tr>
      <w:tr w:rsidR="006F6378" w:rsidRPr="00C30686" w14:paraId="588CE77A"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2247D25"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single" w:sz="4" w:space="0" w:color="auto"/>
              <w:right w:val="single" w:sz="4" w:space="0" w:color="auto"/>
            </w:tcBorders>
            <w:vAlign w:val="center"/>
          </w:tcPr>
          <w:p w14:paraId="1CE1BA5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AB6D43B" w14:textId="77777777" w:rsidR="006F6378" w:rsidRPr="00C30686" w:rsidRDefault="006F6378" w:rsidP="0094020B">
            <w:pPr>
              <w:pStyle w:val="TAC"/>
              <w:rPr>
                <w:rFonts w:eastAsiaTheme="minorEastAsia"/>
                <w:lang w:val="en-US"/>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72F8A47C"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47CB2D12" w14:textId="77777777" w:rsidR="006F6378" w:rsidRPr="00C30686" w:rsidRDefault="006F6378" w:rsidP="0094020B">
            <w:pPr>
              <w:pStyle w:val="TAC"/>
              <w:rPr>
                <w:rFonts w:eastAsiaTheme="minorEastAsia"/>
                <w:lang w:val="en-US" w:eastAsia="zh-CN"/>
              </w:rPr>
            </w:pPr>
          </w:p>
        </w:tc>
      </w:tr>
      <w:tr w:rsidR="006F6378" w:rsidRPr="00C30686" w14:paraId="281300C5"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099084A" w14:textId="77777777" w:rsidR="006F6378" w:rsidRPr="00C30686" w:rsidRDefault="006F6378" w:rsidP="0094020B">
            <w:pPr>
              <w:pStyle w:val="TAC"/>
              <w:rPr>
                <w:rFonts w:eastAsiaTheme="minorEastAsia"/>
                <w:lang w:val="fr-FR" w:eastAsia="zh-CN"/>
              </w:rPr>
            </w:pPr>
            <w:r w:rsidRPr="00C30686">
              <w:rPr>
                <w:rFonts w:eastAsia="MS Mincho"/>
                <w:lang w:val="en-US" w:eastAsia="zh-CN"/>
              </w:rPr>
              <w:t>CA_n28A-n46C-n78A</w:t>
            </w:r>
          </w:p>
        </w:tc>
        <w:tc>
          <w:tcPr>
            <w:tcW w:w="2785" w:type="dxa"/>
            <w:tcBorders>
              <w:top w:val="single" w:sz="4" w:space="0" w:color="auto"/>
              <w:left w:val="single" w:sz="4" w:space="0" w:color="auto"/>
              <w:bottom w:val="nil"/>
              <w:right w:val="single" w:sz="4" w:space="0" w:color="auto"/>
            </w:tcBorders>
            <w:vAlign w:val="center"/>
          </w:tcPr>
          <w:p w14:paraId="79DFD7F8" w14:textId="77777777" w:rsidR="006F6378" w:rsidRPr="00C30686" w:rsidRDefault="006F6378" w:rsidP="0094020B">
            <w:pPr>
              <w:pStyle w:val="TAC"/>
              <w:rPr>
                <w:rFonts w:eastAsia="MS Mincho"/>
                <w:lang w:val="en-US" w:eastAsia="zh-CN"/>
              </w:rPr>
            </w:pPr>
            <w:r w:rsidRPr="00C30686">
              <w:rPr>
                <w:rFonts w:eastAsia="MS Mincho"/>
                <w:lang w:val="en-US" w:eastAsia="zh-CN"/>
              </w:rPr>
              <w:t>CA_n28A-n46A</w:t>
            </w:r>
          </w:p>
          <w:p w14:paraId="1B6D442D" w14:textId="77777777" w:rsidR="006F6378" w:rsidRPr="00C30686" w:rsidRDefault="006F6378" w:rsidP="0094020B">
            <w:pPr>
              <w:pStyle w:val="TAC"/>
              <w:rPr>
                <w:rFonts w:eastAsia="MS Mincho"/>
                <w:lang w:val="en-US" w:eastAsia="zh-CN"/>
              </w:rPr>
            </w:pPr>
            <w:r w:rsidRPr="00C30686">
              <w:rPr>
                <w:rFonts w:eastAsia="MS Mincho"/>
                <w:lang w:val="en-US" w:eastAsia="zh-CN"/>
              </w:rPr>
              <w:t>CA_n28A-n78A</w:t>
            </w:r>
          </w:p>
          <w:p w14:paraId="49DD2839" w14:textId="77777777" w:rsidR="006F6378" w:rsidRPr="00C30686" w:rsidRDefault="006F6378" w:rsidP="0094020B">
            <w:pPr>
              <w:pStyle w:val="TAC"/>
              <w:rPr>
                <w:rFonts w:eastAsiaTheme="minorEastAsia"/>
                <w:lang w:val="en-US" w:eastAsia="zh-CN"/>
              </w:rPr>
            </w:pPr>
            <w:r w:rsidRPr="00C30686">
              <w:rPr>
                <w:rFonts w:eastAsia="MS Mincho"/>
                <w:lang w:val="en-US" w:eastAsia="zh-CN"/>
              </w:rPr>
              <w:t>CA_n46A-n78A</w:t>
            </w:r>
          </w:p>
        </w:tc>
        <w:tc>
          <w:tcPr>
            <w:tcW w:w="1259" w:type="dxa"/>
            <w:tcBorders>
              <w:top w:val="single" w:sz="4" w:space="0" w:color="auto"/>
              <w:left w:val="single" w:sz="4" w:space="0" w:color="auto"/>
              <w:bottom w:val="single" w:sz="4" w:space="0" w:color="auto"/>
              <w:right w:val="single" w:sz="4" w:space="0" w:color="auto"/>
            </w:tcBorders>
            <w:vAlign w:val="center"/>
          </w:tcPr>
          <w:p w14:paraId="445CDD30" w14:textId="77777777" w:rsidR="006F6378" w:rsidRPr="00C30686" w:rsidRDefault="006F6378" w:rsidP="0094020B">
            <w:pPr>
              <w:pStyle w:val="TAC"/>
              <w:rPr>
                <w:rFonts w:eastAsiaTheme="minorEastAsia"/>
                <w:lang w:val="en-US"/>
              </w:rPr>
            </w:pPr>
            <w:r w:rsidRPr="00C30686">
              <w:rPr>
                <w:rFonts w:eastAsiaTheme="minorEastAsia"/>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399E430B"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077ED73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473E87C7" w14:textId="77777777" w:rsidTr="004F423A">
        <w:trPr>
          <w:trHeight w:val="29"/>
        </w:trPr>
        <w:tc>
          <w:tcPr>
            <w:tcW w:w="2742" w:type="dxa"/>
            <w:tcBorders>
              <w:top w:val="nil"/>
              <w:left w:val="single" w:sz="4" w:space="0" w:color="auto"/>
              <w:bottom w:val="nil"/>
              <w:right w:val="single" w:sz="4" w:space="0" w:color="auto"/>
            </w:tcBorders>
            <w:vAlign w:val="center"/>
          </w:tcPr>
          <w:p w14:paraId="7C114A59"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nil"/>
              <w:right w:val="single" w:sz="4" w:space="0" w:color="auto"/>
            </w:tcBorders>
            <w:vAlign w:val="center"/>
          </w:tcPr>
          <w:p w14:paraId="3E5E2EC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E360254" w14:textId="77777777" w:rsidR="006F6378" w:rsidRPr="00C30686" w:rsidRDefault="006F6378" w:rsidP="0094020B">
            <w:pPr>
              <w:pStyle w:val="TAC"/>
              <w:rPr>
                <w:rFonts w:eastAsiaTheme="minorEastAsia"/>
                <w:lang w:val="en-US"/>
              </w:rPr>
            </w:pPr>
            <w:r w:rsidRPr="00C30686">
              <w:rPr>
                <w:rFonts w:eastAsiaTheme="minorEastAsia"/>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39042F87"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CA_n46C_BCS0</w:t>
            </w:r>
          </w:p>
        </w:tc>
        <w:tc>
          <w:tcPr>
            <w:tcW w:w="2445" w:type="dxa"/>
            <w:tcBorders>
              <w:top w:val="nil"/>
              <w:left w:val="single" w:sz="4" w:space="0" w:color="auto"/>
              <w:bottom w:val="nil"/>
              <w:right w:val="single" w:sz="4" w:space="0" w:color="auto"/>
            </w:tcBorders>
            <w:vAlign w:val="center"/>
          </w:tcPr>
          <w:p w14:paraId="70A00DCE" w14:textId="77777777" w:rsidR="006F6378" w:rsidRPr="00C30686" w:rsidRDefault="006F6378" w:rsidP="0094020B">
            <w:pPr>
              <w:pStyle w:val="TAC"/>
              <w:rPr>
                <w:rFonts w:eastAsiaTheme="minorEastAsia"/>
                <w:lang w:val="en-US" w:eastAsia="zh-CN"/>
              </w:rPr>
            </w:pPr>
          </w:p>
        </w:tc>
      </w:tr>
      <w:tr w:rsidR="006F6378" w:rsidRPr="00C30686" w14:paraId="2DDFA58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4EBC585"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single" w:sz="4" w:space="0" w:color="auto"/>
              <w:right w:val="single" w:sz="4" w:space="0" w:color="auto"/>
            </w:tcBorders>
            <w:vAlign w:val="center"/>
          </w:tcPr>
          <w:p w14:paraId="24054C3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A48DB93" w14:textId="77777777" w:rsidR="006F6378" w:rsidRPr="00C30686" w:rsidRDefault="006F6378" w:rsidP="0094020B">
            <w:pPr>
              <w:pStyle w:val="TAC"/>
              <w:rPr>
                <w:rFonts w:eastAsiaTheme="minorEastAsia"/>
                <w:lang w:val="en-US"/>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581C8632"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5955064D" w14:textId="77777777" w:rsidR="006F6378" w:rsidRPr="00C30686" w:rsidRDefault="006F6378" w:rsidP="0094020B">
            <w:pPr>
              <w:pStyle w:val="TAC"/>
              <w:rPr>
                <w:rFonts w:eastAsiaTheme="minorEastAsia"/>
                <w:lang w:val="en-US" w:eastAsia="zh-CN"/>
              </w:rPr>
            </w:pPr>
          </w:p>
        </w:tc>
      </w:tr>
      <w:tr w:rsidR="006F6378" w:rsidRPr="00C30686" w14:paraId="41B376F5"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7DDA838" w14:textId="77777777" w:rsidR="006F6378" w:rsidRPr="00C30686" w:rsidRDefault="006F6378" w:rsidP="0094020B">
            <w:pPr>
              <w:pStyle w:val="TAC"/>
              <w:rPr>
                <w:rFonts w:eastAsiaTheme="minorEastAsia"/>
                <w:lang w:val="fr-FR" w:eastAsia="zh-CN"/>
              </w:rPr>
            </w:pPr>
            <w:r w:rsidRPr="00C30686">
              <w:rPr>
                <w:rFonts w:eastAsia="MS Mincho"/>
                <w:lang w:val="en-US" w:eastAsia="zh-CN"/>
              </w:rPr>
              <w:t>CA_n28A-n46D-n78A</w:t>
            </w:r>
          </w:p>
        </w:tc>
        <w:tc>
          <w:tcPr>
            <w:tcW w:w="2785" w:type="dxa"/>
            <w:tcBorders>
              <w:top w:val="single" w:sz="4" w:space="0" w:color="auto"/>
              <w:left w:val="single" w:sz="4" w:space="0" w:color="auto"/>
              <w:bottom w:val="nil"/>
              <w:right w:val="single" w:sz="4" w:space="0" w:color="auto"/>
            </w:tcBorders>
            <w:vAlign w:val="center"/>
          </w:tcPr>
          <w:p w14:paraId="0D8B626F" w14:textId="77777777" w:rsidR="006F6378" w:rsidRPr="00C30686" w:rsidRDefault="006F6378" w:rsidP="0094020B">
            <w:pPr>
              <w:pStyle w:val="TAC"/>
              <w:rPr>
                <w:rFonts w:eastAsia="MS Mincho"/>
                <w:lang w:val="en-US" w:eastAsia="zh-CN"/>
              </w:rPr>
            </w:pPr>
            <w:r w:rsidRPr="00C30686">
              <w:rPr>
                <w:rFonts w:eastAsia="MS Mincho"/>
                <w:lang w:val="en-US" w:eastAsia="zh-CN"/>
              </w:rPr>
              <w:t>CA_n28A-n46A</w:t>
            </w:r>
          </w:p>
          <w:p w14:paraId="374BF9FE" w14:textId="77777777" w:rsidR="006F6378" w:rsidRPr="00C30686" w:rsidRDefault="006F6378" w:rsidP="0094020B">
            <w:pPr>
              <w:pStyle w:val="TAC"/>
              <w:rPr>
                <w:rFonts w:eastAsia="MS Mincho"/>
                <w:lang w:val="en-US" w:eastAsia="zh-CN"/>
              </w:rPr>
            </w:pPr>
            <w:r w:rsidRPr="00C30686">
              <w:rPr>
                <w:rFonts w:eastAsia="MS Mincho"/>
                <w:lang w:val="en-US" w:eastAsia="zh-CN"/>
              </w:rPr>
              <w:t>CA_n28A-n78A</w:t>
            </w:r>
          </w:p>
          <w:p w14:paraId="78C24B8E" w14:textId="77777777" w:rsidR="006F6378" w:rsidRPr="00C30686" w:rsidRDefault="006F6378" w:rsidP="0094020B">
            <w:pPr>
              <w:pStyle w:val="TAC"/>
              <w:rPr>
                <w:rFonts w:eastAsiaTheme="minorEastAsia"/>
                <w:lang w:val="en-US" w:eastAsia="zh-CN"/>
              </w:rPr>
            </w:pPr>
            <w:r w:rsidRPr="00C30686">
              <w:rPr>
                <w:rFonts w:eastAsia="MS Mincho"/>
                <w:lang w:val="en-US" w:eastAsia="zh-CN"/>
              </w:rPr>
              <w:t>CA_n46A-n78A</w:t>
            </w:r>
          </w:p>
        </w:tc>
        <w:tc>
          <w:tcPr>
            <w:tcW w:w="1259" w:type="dxa"/>
            <w:tcBorders>
              <w:top w:val="single" w:sz="4" w:space="0" w:color="auto"/>
              <w:left w:val="single" w:sz="4" w:space="0" w:color="auto"/>
              <w:bottom w:val="single" w:sz="4" w:space="0" w:color="auto"/>
              <w:right w:val="single" w:sz="4" w:space="0" w:color="auto"/>
            </w:tcBorders>
            <w:vAlign w:val="center"/>
          </w:tcPr>
          <w:p w14:paraId="50D96EF6" w14:textId="77777777" w:rsidR="006F6378" w:rsidRPr="00C30686" w:rsidRDefault="006F6378" w:rsidP="0094020B">
            <w:pPr>
              <w:pStyle w:val="TAC"/>
              <w:rPr>
                <w:rFonts w:eastAsiaTheme="minorEastAsia"/>
                <w:lang w:val="en-US"/>
              </w:rPr>
            </w:pPr>
            <w:r w:rsidRPr="00C30686">
              <w:rPr>
                <w:rFonts w:eastAsiaTheme="minorEastAsia"/>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4082AE4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7063DA1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708CA8B8" w14:textId="77777777" w:rsidTr="004F423A">
        <w:trPr>
          <w:trHeight w:val="29"/>
        </w:trPr>
        <w:tc>
          <w:tcPr>
            <w:tcW w:w="2742" w:type="dxa"/>
            <w:tcBorders>
              <w:top w:val="nil"/>
              <w:left w:val="single" w:sz="4" w:space="0" w:color="auto"/>
              <w:bottom w:val="nil"/>
              <w:right w:val="single" w:sz="4" w:space="0" w:color="auto"/>
            </w:tcBorders>
            <w:vAlign w:val="center"/>
          </w:tcPr>
          <w:p w14:paraId="1CE7688D"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nil"/>
              <w:right w:val="single" w:sz="4" w:space="0" w:color="auto"/>
            </w:tcBorders>
            <w:vAlign w:val="center"/>
          </w:tcPr>
          <w:p w14:paraId="74A2B10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06D4DA7" w14:textId="77777777" w:rsidR="006F6378" w:rsidRPr="00C30686" w:rsidRDefault="006F6378" w:rsidP="0094020B">
            <w:pPr>
              <w:pStyle w:val="TAC"/>
              <w:rPr>
                <w:rFonts w:eastAsiaTheme="minorEastAsia"/>
                <w:lang w:val="en-US"/>
              </w:rPr>
            </w:pPr>
            <w:r w:rsidRPr="00C30686">
              <w:rPr>
                <w:rFonts w:eastAsiaTheme="minorEastAsia"/>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1C48D4DD"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CA_n46D_BCS0</w:t>
            </w:r>
          </w:p>
        </w:tc>
        <w:tc>
          <w:tcPr>
            <w:tcW w:w="2445" w:type="dxa"/>
            <w:tcBorders>
              <w:top w:val="nil"/>
              <w:left w:val="single" w:sz="4" w:space="0" w:color="auto"/>
              <w:bottom w:val="nil"/>
              <w:right w:val="single" w:sz="4" w:space="0" w:color="auto"/>
            </w:tcBorders>
            <w:vAlign w:val="center"/>
          </w:tcPr>
          <w:p w14:paraId="311AE9EB" w14:textId="77777777" w:rsidR="006F6378" w:rsidRPr="00C30686" w:rsidRDefault="006F6378" w:rsidP="0094020B">
            <w:pPr>
              <w:pStyle w:val="TAC"/>
              <w:rPr>
                <w:rFonts w:eastAsiaTheme="minorEastAsia"/>
                <w:lang w:val="en-US" w:eastAsia="zh-CN"/>
              </w:rPr>
            </w:pPr>
          </w:p>
        </w:tc>
      </w:tr>
      <w:tr w:rsidR="006F6378" w:rsidRPr="00C30686" w14:paraId="3255467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F319E91"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single" w:sz="4" w:space="0" w:color="auto"/>
              <w:right w:val="single" w:sz="4" w:space="0" w:color="auto"/>
            </w:tcBorders>
            <w:vAlign w:val="center"/>
          </w:tcPr>
          <w:p w14:paraId="0D9D071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C2655E6" w14:textId="77777777" w:rsidR="006F6378" w:rsidRPr="00C30686" w:rsidRDefault="006F6378" w:rsidP="0094020B">
            <w:pPr>
              <w:pStyle w:val="TAC"/>
              <w:rPr>
                <w:rFonts w:eastAsiaTheme="minorEastAsia"/>
                <w:lang w:val="en-US"/>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45BA3025"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12D5E23F" w14:textId="77777777" w:rsidR="006F6378" w:rsidRPr="00C30686" w:rsidRDefault="006F6378" w:rsidP="0094020B">
            <w:pPr>
              <w:pStyle w:val="TAC"/>
              <w:rPr>
                <w:rFonts w:eastAsiaTheme="minorEastAsia"/>
                <w:lang w:val="en-US" w:eastAsia="zh-CN"/>
              </w:rPr>
            </w:pPr>
          </w:p>
        </w:tc>
      </w:tr>
      <w:tr w:rsidR="006F6378" w:rsidRPr="00C30686" w14:paraId="3E3DDF60"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C7CB97E" w14:textId="77777777" w:rsidR="006F6378" w:rsidRPr="00C30686" w:rsidRDefault="006F6378" w:rsidP="0094020B">
            <w:pPr>
              <w:pStyle w:val="TAC"/>
              <w:rPr>
                <w:rFonts w:eastAsiaTheme="minorEastAsia"/>
                <w:lang w:val="fr-FR" w:eastAsia="zh-CN"/>
              </w:rPr>
            </w:pPr>
            <w:r w:rsidRPr="00C30686">
              <w:rPr>
                <w:rFonts w:eastAsiaTheme="minorEastAsia"/>
                <w:lang w:val="fr-FR" w:eastAsia="zh-CN"/>
              </w:rPr>
              <w:t>CA_n28A-n46(2A)-n78A</w:t>
            </w:r>
          </w:p>
        </w:tc>
        <w:tc>
          <w:tcPr>
            <w:tcW w:w="2785" w:type="dxa"/>
            <w:tcBorders>
              <w:top w:val="single" w:sz="4" w:space="0" w:color="auto"/>
              <w:left w:val="single" w:sz="4" w:space="0" w:color="auto"/>
              <w:bottom w:val="nil"/>
              <w:right w:val="single" w:sz="4" w:space="0" w:color="auto"/>
            </w:tcBorders>
            <w:vAlign w:val="center"/>
          </w:tcPr>
          <w:p w14:paraId="27E4D916" w14:textId="77777777" w:rsidR="006F6378" w:rsidRPr="00C30686" w:rsidRDefault="006F6378" w:rsidP="0094020B">
            <w:pPr>
              <w:pStyle w:val="TAC"/>
              <w:rPr>
                <w:rFonts w:eastAsia="MS Mincho"/>
                <w:lang w:val="en-US" w:eastAsia="zh-CN"/>
              </w:rPr>
            </w:pPr>
            <w:r w:rsidRPr="00C30686">
              <w:rPr>
                <w:rFonts w:eastAsia="MS Mincho"/>
                <w:lang w:val="en-US" w:eastAsia="zh-CN"/>
              </w:rPr>
              <w:t>CA_n28A-n46A</w:t>
            </w:r>
          </w:p>
          <w:p w14:paraId="1168F152" w14:textId="77777777" w:rsidR="006F6378" w:rsidRPr="00C30686" w:rsidRDefault="006F6378" w:rsidP="0094020B">
            <w:pPr>
              <w:pStyle w:val="TAC"/>
              <w:rPr>
                <w:rFonts w:eastAsia="MS Mincho"/>
                <w:lang w:val="en-US" w:eastAsia="zh-CN"/>
              </w:rPr>
            </w:pPr>
            <w:r w:rsidRPr="00C30686">
              <w:rPr>
                <w:rFonts w:eastAsia="MS Mincho"/>
                <w:lang w:val="en-US" w:eastAsia="zh-CN"/>
              </w:rPr>
              <w:t>CA_n28A-n78A</w:t>
            </w:r>
          </w:p>
          <w:p w14:paraId="01FE7F7B" w14:textId="77777777" w:rsidR="006F6378" w:rsidRPr="00C30686" w:rsidRDefault="006F6378" w:rsidP="0094020B">
            <w:pPr>
              <w:pStyle w:val="TAC"/>
              <w:rPr>
                <w:rFonts w:eastAsiaTheme="minorEastAsia"/>
                <w:lang w:val="en-US" w:eastAsia="zh-CN"/>
              </w:rPr>
            </w:pPr>
            <w:r w:rsidRPr="00C30686">
              <w:rPr>
                <w:rFonts w:eastAsia="MS Mincho"/>
                <w:lang w:val="en-US" w:eastAsia="zh-CN"/>
              </w:rPr>
              <w:t>CA_n46A-n78A</w:t>
            </w:r>
          </w:p>
        </w:tc>
        <w:tc>
          <w:tcPr>
            <w:tcW w:w="1259" w:type="dxa"/>
            <w:tcBorders>
              <w:top w:val="single" w:sz="4" w:space="0" w:color="auto"/>
              <w:left w:val="single" w:sz="4" w:space="0" w:color="auto"/>
              <w:bottom w:val="single" w:sz="4" w:space="0" w:color="auto"/>
              <w:right w:val="single" w:sz="4" w:space="0" w:color="auto"/>
            </w:tcBorders>
            <w:vAlign w:val="center"/>
          </w:tcPr>
          <w:p w14:paraId="1B6D370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47E3C003"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074A08BD"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0</w:t>
            </w:r>
          </w:p>
        </w:tc>
      </w:tr>
      <w:tr w:rsidR="006F6378" w:rsidRPr="00C30686" w14:paraId="64D94520" w14:textId="77777777" w:rsidTr="004F423A">
        <w:trPr>
          <w:trHeight w:val="29"/>
        </w:trPr>
        <w:tc>
          <w:tcPr>
            <w:tcW w:w="2742" w:type="dxa"/>
            <w:tcBorders>
              <w:top w:val="nil"/>
              <w:left w:val="single" w:sz="4" w:space="0" w:color="auto"/>
              <w:bottom w:val="nil"/>
              <w:right w:val="single" w:sz="4" w:space="0" w:color="auto"/>
            </w:tcBorders>
            <w:vAlign w:val="center"/>
          </w:tcPr>
          <w:p w14:paraId="66AF3FDD"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nil"/>
              <w:right w:val="single" w:sz="4" w:space="0" w:color="auto"/>
            </w:tcBorders>
            <w:vAlign w:val="center"/>
          </w:tcPr>
          <w:p w14:paraId="6C31E0E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08D825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5FCE12A7"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CA_n46(2A)_BCS0</w:t>
            </w:r>
          </w:p>
        </w:tc>
        <w:tc>
          <w:tcPr>
            <w:tcW w:w="2445" w:type="dxa"/>
            <w:tcBorders>
              <w:top w:val="nil"/>
              <w:left w:val="single" w:sz="4" w:space="0" w:color="auto"/>
              <w:bottom w:val="nil"/>
              <w:right w:val="single" w:sz="4" w:space="0" w:color="auto"/>
            </w:tcBorders>
            <w:vAlign w:val="center"/>
          </w:tcPr>
          <w:p w14:paraId="7FAE82B5" w14:textId="77777777" w:rsidR="006F6378" w:rsidRPr="00C30686" w:rsidRDefault="006F6378" w:rsidP="0094020B">
            <w:pPr>
              <w:pStyle w:val="TAC"/>
              <w:rPr>
                <w:rFonts w:eastAsiaTheme="minorEastAsia"/>
                <w:lang w:val="en-US" w:eastAsia="zh-CN"/>
              </w:rPr>
            </w:pPr>
          </w:p>
        </w:tc>
      </w:tr>
      <w:tr w:rsidR="006F6378" w:rsidRPr="00C30686" w14:paraId="364A792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E3DC1B3"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single" w:sz="4" w:space="0" w:color="auto"/>
              <w:right w:val="single" w:sz="4" w:space="0" w:color="auto"/>
            </w:tcBorders>
            <w:vAlign w:val="center"/>
          </w:tcPr>
          <w:p w14:paraId="223CF18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709B6E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6ABAC256"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19BE5834" w14:textId="77777777" w:rsidR="006F6378" w:rsidRPr="00C30686" w:rsidRDefault="006F6378" w:rsidP="0094020B">
            <w:pPr>
              <w:pStyle w:val="TAC"/>
              <w:rPr>
                <w:rFonts w:eastAsiaTheme="minorEastAsia"/>
                <w:lang w:val="en-US" w:eastAsia="zh-CN"/>
              </w:rPr>
            </w:pPr>
          </w:p>
        </w:tc>
      </w:tr>
      <w:tr w:rsidR="006F6378" w:rsidRPr="00C30686" w14:paraId="60107E2A"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2162109" w14:textId="77777777" w:rsidR="006F6378" w:rsidRPr="00C30686" w:rsidRDefault="006F6378" w:rsidP="0094020B">
            <w:pPr>
              <w:pStyle w:val="TAC"/>
              <w:rPr>
                <w:rFonts w:eastAsiaTheme="minorEastAsia"/>
                <w:lang w:val="fr-FR" w:eastAsia="zh-CN"/>
              </w:rPr>
            </w:pPr>
            <w:r w:rsidRPr="00C30686">
              <w:rPr>
                <w:rFonts w:eastAsiaTheme="minorEastAsia"/>
                <w:lang w:val="fr-FR" w:eastAsia="zh-CN"/>
              </w:rPr>
              <w:t>CA_n28A-n46(2A)-n78(2A)</w:t>
            </w:r>
          </w:p>
        </w:tc>
        <w:tc>
          <w:tcPr>
            <w:tcW w:w="2785" w:type="dxa"/>
            <w:tcBorders>
              <w:top w:val="single" w:sz="4" w:space="0" w:color="auto"/>
              <w:left w:val="single" w:sz="4" w:space="0" w:color="auto"/>
              <w:bottom w:val="nil"/>
              <w:right w:val="single" w:sz="4" w:space="0" w:color="auto"/>
            </w:tcBorders>
            <w:vAlign w:val="center"/>
          </w:tcPr>
          <w:p w14:paraId="05FE30A3" w14:textId="77777777" w:rsidR="006F6378" w:rsidRPr="00C30686" w:rsidRDefault="006F6378" w:rsidP="0094020B">
            <w:pPr>
              <w:pStyle w:val="TAC"/>
              <w:rPr>
                <w:rFonts w:eastAsia="MS Mincho"/>
                <w:lang w:val="en-US" w:eastAsia="zh-CN"/>
              </w:rPr>
            </w:pPr>
            <w:r w:rsidRPr="00C30686">
              <w:rPr>
                <w:rFonts w:eastAsia="MS Mincho"/>
                <w:lang w:val="en-US" w:eastAsia="zh-CN"/>
              </w:rPr>
              <w:t>CA_n28A-n46A</w:t>
            </w:r>
          </w:p>
          <w:p w14:paraId="039C92F1" w14:textId="77777777" w:rsidR="006F6378" w:rsidRPr="00C30686" w:rsidRDefault="006F6378" w:rsidP="0094020B">
            <w:pPr>
              <w:pStyle w:val="TAC"/>
              <w:rPr>
                <w:rFonts w:eastAsia="MS Mincho"/>
                <w:lang w:val="en-US" w:eastAsia="zh-CN"/>
              </w:rPr>
            </w:pPr>
            <w:r w:rsidRPr="00C30686">
              <w:rPr>
                <w:rFonts w:eastAsia="MS Mincho"/>
                <w:lang w:val="en-US" w:eastAsia="zh-CN"/>
              </w:rPr>
              <w:t>CA_n28A-n78A</w:t>
            </w:r>
          </w:p>
          <w:p w14:paraId="28BDE418" w14:textId="77777777" w:rsidR="006F6378" w:rsidRPr="00C30686" w:rsidRDefault="006F6378" w:rsidP="0094020B">
            <w:pPr>
              <w:pStyle w:val="TAC"/>
              <w:rPr>
                <w:rFonts w:eastAsia="MS Mincho"/>
                <w:lang w:val="en-US" w:eastAsia="zh-CN"/>
              </w:rPr>
            </w:pPr>
            <w:r w:rsidRPr="00C30686">
              <w:rPr>
                <w:rFonts w:eastAsia="MS Mincho"/>
                <w:lang w:val="en-US" w:eastAsia="zh-CN"/>
              </w:rPr>
              <w:t>CA_n46A-n78A</w:t>
            </w:r>
          </w:p>
          <w:p w14:paraId="17E43D9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CA_n78(2A)</w:t>
            </w:r>
          </w:p>
        </w:tc>
        <w:tc>
          <w:tcPr>
            <w:tcW w:w="1259" w:type="dxa"/>
            <w:tcBorders>
              <w:top w:val="single" w:sz="4" w:space="0" w:color="auto"/>
              <w:left w:val="single" w:sz="4" w:space="0" w:color="auto"/>
              <w:bottom w:val="single" w:sz="4" w:space="0" w:color="auto"/>
              <w:right w:val="single" w:sz="4" w:space="0" w:color="auto"/>
            </w:tcBorders>
            <w:vAlign w:val="center"/>
          </w:tcPr>
          <w:p w14:paraId="2A1ABD2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5ED6E345"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74D9BC0F"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0</w:t>
            </w:r>
          </w:p>
        </w:tc>
      </w:tr>
      <w:tr w:rsidR="006F6378" w:rsidRPr="00C30686" w14:paraId="65132310" w14:textId="77777777" w:rsidTr="004F423A">
        <w:trPr>
          <w:trHeight w:val="29"/>
        </w:trPr>
        <w:tc>
          <w:tcPr>
            <w:tcW w:w="2742" w:type="dxa"/>
            <w:tcBorders>
              <w:top w:val="nil"/>
              <w:left w:val="single" w:sz="4" w:space="0" w:color="auto"/>
              <w:bottom w:val="nil"/>
              <w:right w:val="single" w:sz="4" w:space="0" w:color="auto"/>
            </w:tcBorders>
            <w:vAlign w:val="center"/>
          </w:tcPr>
          <w:p w14:paraId="73C4EEB1"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nil"/>
              <w:right w:val="single" w:sz="4" w:space="0" w:color="auto"/>
            </w:tcBorders>
            <w:vAlign w:val="center"/>
          </w:tcPr>
          <w:p w14:paraId="6505E98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EDD736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00A12491"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CA_n46(2A)_BCS0</w:t>
            </w:r>
          </w:p>
        </w:tc>
        <w:tc>
          <w:tcPr>
            <w:tcW w:w="2445" w:type="dxa"/>
            <w:tcBorders>
              <w:top w:val="nil"/>
              <w:left w:val="single" w:sz="4" w:space="0" w:color="auto"/>
              <w:bottom w:val="nil"/>
              <w:right w:val="single" w:sz="4" w:space="0" w:color="auto"/>
            </w:tcBorders>
            <w:vAlign w:val="center"/>
          </w:tcPr>
          <w:p w14:paraId="4104829A" w14:textId="77777777" w:rsidR="006F6378" w:rsidRPr="00C30686" w:rsidRDefault="006F6378" w:rsidP="0094020B">
            <w:pPr>
              <w:pStyle w:val="TAC"/>
              <w:rPr>
                <w:rFonts w:eastAsiaTheme="minorEastAsia"/>
                <w:lang w:val="en-US" w:eastAsia="zh-CN"/>
              </w:rPr>
            </w:pPr>
          </w:p>
        </w:tc>
      </w:tr>
      <w:tr w:rsidR="006F6378" w:rsidRPr="00C30686" w14:paraId="6D74EDD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A350F4E"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single" w:sz="4" w:space="0" w:color="auto"/>
              <w:right w:val="single" w:sz="4" w:space="0" w:color="auto"/>
            </w:tcBorders>
            <w:vAlign w:val="center"/>
          </w:tcPr>
          <w:p w14:paraId="5098EBC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59A970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66A09792"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CA_n78(2A)_BCS2</w:t>
            </w:r>
          </w:p>
        </w:tc>
        <w:tc>
          <w:tcPr>
            <w:tcW w:w="2445" w:type="dxa"/>
            <w:tcBorders>
              <w:top w:val="nil"/>
              <w:left w:val="single" w:sz="4" w:space="0" w:color="auto"/>
              <w:bottom w:val="single" w:sz="4" w:space="0" w:color="auto"/>
              <w:right w:val="single" w:sz="4" w:space="0" w:color="auto"/>
            </w:tcBorders>
            <w:vAlign w:val="center"/>
          </w:tcPr>
          <w:p w14:paraId="39E3A670" w14:textId="77777777" w:rsidR="006F6378" w:rsidRPr="00C30686" w:rsidRDefault="006F6378" w:rsidP="0094020B">
            <w:pPr>
              <w:pStyle w:val="TAC"/>
              <w:rPr>
                <w:rFonts w:eastAsiaTheme="minorEastAsia"/>
                <w:lang w:val="en-US" w:eastAsia="zh-CN"/>
              </w:rPr>
            </w:pPr>
          </w:p>
        </w:tc>
      </w:tr>
      <w:tr w:rsidR="006F6378" w:rsidRPr="00C30686" w14:paraId="6E38AEE5"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9D4C15F" w14:textId="77777777" w:rsidR="006F6378" w:rsidRPr="00C30686" w:rsidRDefault="006F6378" w:rsidP="0094020B">
            <w:pPr>
              <w:pStyle w:val="TAC"/>
              <w:rPr>
                <w:rFonts w:eastAsiaTheme="minorEastAsia"/>
                <w:lang w:val="fr-FR" w:eastAsia="zh-CN"/>
              </w:rPr>
            </w:pPr>
            <w:r w:rsidRPr="00C30686">
              <w:rPr>
                <w:rFonts w:eastAsiaTheme="minorEastAsia"/>
                <w:lang w:val="fr-FR" w:eastAsia="zh-CN"/>
              </w:rPr>
              <w:t>CA_n28A-n46A-n78(2A)</w:t>
            </w:r>
          </w:p>
        </w:tc>
        <w:tc>
          <w:tcPr>
            <w:tcW w:w="2785" w:type="dxa"/>
            <w:tcBorders>
              <w:top w:val="single" w:sz="4" w:space="0" w:color="auto"/>
              <w:left w:val="single" w:sz="4" w:space="0" w:color="auto"/>
              <w:bottom w:val="nil"/>
              <w:right w:val="single" w:sz="4" w:space="0" w:color="auto"/>
            </w:tcBorders>
            <w:vAlign w:val="center"/>
          </w:tcPr>
          <w:p w14:paraId="320B2DF5" w14:textId="77777777" w:rsidR="006F6378" w:rsidRPr="00C30686" w:rsidRDefault="006F6378" w:rsidP="0094020B">
            <w:pPr>
              <w:pStyle w:val="TAC"/>
              <w:rPr>
                <w:rFonts w:eastAsia="MS Mincho"/>
                <w:lang w:val="en-US" w:eastAsia="zh-CN"/>
              </w:rPr>
            </w:pPr>
            <w:r w:rsidRPr="00C30686">
              <w:rPr>
                <w:rFonts w:eastAsia="MS Mincho"/>
                <w:lang w:val="en-US" w:eastAsia="zh-CN"/>
              </w:rPr>
              <w:t>CA_n28A-n46A</w:t>
            </w:r>
          </w:p>
          <w:p w14:paraId="71EEDEAD" w14:textId="77777777" w:rsidR="006F6378" w:rsidRPr="00C30686" w:rsidRDefault="006F6378" w:rsidP="0094020B">
            <w:pPr>
              <w:pStyle w:val="TAC"/>
              <w:rPr>
                <w:rFonts w:eastAsia="MS Mincho"/>
                <w:lang w:val="en-US" w:eastAsia="zh-CN"/>
              </w:rPr>
            </w:pPr>
            <w:r w:rsidRPr="00C30686">
              <w:rPr>
                <w:rFonts w:eastAsia="MS Mincho"/>
                <w:lang w:val="en-US" w:eastAsia="zh-CN"/>
              </w:rPr>
              <w:t>CA_n28A-n78A</w:t>
            </w:r>
          </w:p>
          <w:p w14:paraId="73E18868" w14:textId="77777777" w:rsidR="006F6378" w:rsidRPr="00C30686" w:rsidRDefault="006F6378" w:rsidP="0094020B">
            <w:pPr>
              <w:pStyle w:val="TAC"/>
              <w:rPr>
                <w:rFonts w:eastAsia="MS Mincho"/>
                <w:lang w:val="en-US" w:eastAsia="zh-CN"/>
              </w:rPr>
            </w:pPr>
            <w:r w:rsidRPr="00C30686">
              <w:rPr>
                <w:rFonts w:eastAsia="MS Mincho"/>
                <w:lang w:val="en-US" w:eastAsia="zh-CN"/>
              </w:rPr>
              <w:t>CA_n46A-n78A</w:t>
            </w:r>
          </w:p>
          <w:p w14:paraId="2E3AFDD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CA_n78(2A)</w:t>
            </w:r>
          </w:p>
        </w:tc>
        <w:tc>
          <w:tcPr>
            <w:tcW w:w="1259" w:type="dxa"/>
            <w:tcBorders>
              <w:top w:val="single" w:sz="4" w:space="0" w:color="auto"/>
              <w:left w:val="single" w:sz="4" w:space="0" w:color="auto"/>
              <w:bottom w:val="single" w:sz="4" w:space="0" w:color="auto"/>
              <w:right w:val="single" w:sz="4" w:space="0" w:color="auto"/>
            </w:tcBorders>
            <w:vAlign w:val="center"/>
          </w:tcPr>
          <w:p w14:paraId="2828BE8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3E230FD3"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6222DB01"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0</w:t>
            </w:r>
          </w:p>
        </w:tc>
      </w:tr>
      <w:tr w:rsidR="006F6378" w:rsidRPr="00C30686" w14:paraId="1FA19D08" w14:textId="77777777" w:rsidTr="004F423A">
        <w:trPr>
          <w:trHeight w:val="29"/>
        </w:trPr>
        <w:tc>
          <w:tcPr>
            <w:tcW w:w="2742" w:type="dxa"/>
            <w:tcBorders>
              <w:top w:val="nil"/>
              <w:left w:val="single" w:sz="4" w:space="0" w:color="auto"/>
              <w:bottom w:val="nil"/>
              <w:right w:val="single" w:sz="4" w:space="0" w:color="auto"/>
            </w:tcBorders>
            <w:vAlign w:val="center"/>
          </w:tcPr>
          <w:p w14:paraId="0F9A78DC"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nil"/>
              <w:right w:val="single" w:sz="4" w:space="0" w:color="auto"/>
            </w:tcBorders>
            <w:vAlign w:val="center"/>
          </w:tcPr>
          <w:p w14:paraId="341B588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8200D4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20A96B21"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20, 40, 60, 80</w:t>
            </w:r>
          </w:p>
        </w:tc>
        <w:tc>
          <w:tcPr>
            <w:tcW w:w="2445" w:type="dxa"/>
            <w:tcBorders>
              <w:top w:val="nil"/>
              <w:left w:val="single" w:sz="4" w:space="0" w:color="auto"/>
              <w:bottom w:val="nil"/>
              <w:right w:val="single" w:sz="4" w:space="0" w:color="auto"/>
            </w:tcBorders>
            <w:vAlign w:val="center"/>
          </w:tcPr>
          <w:p w14:paraId="1E7F95C6" w14:textId="77777777" w:rsidR="006F6378" w:rsidRPr="00C30686" w:rsidRDefault="006F6378" w:rsidP="0094020B">
            <w:pPr>
              <w:pStyle w:val="TAC"/>
              <w:rPr>
                <w:rFonts w:eastAsiaTheme="minorEastAsia"/>
                <w:lang w:val="en-US" w:eastAsia="zh-CN"/>
              </w:rPr>
            </w:pPr>
          </w:p>
        </w:tc>
      </w:tr>
      <w:tr w:rsidR="006F6378" w:rsidRPr="00C30686" w14:paraId="39EBCD68"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611F60E"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single" w:sz="4" w:space="0" w:color="auto"/>
              <w:right w:val="single" w:sz="4" w:space="0" w:color="auto"/>
            </w:tcBorders>
            <w:vAlign w:val="center"/>
          </w:tcPr>
          <w:p w14:paraId="4A1928C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23DAB1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52D95A8F"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CA_n78(2A)_BCS2</w:t>
            </w:r>
          </w:p>
        </w:tc>
        <w:tc>
          <w:tcPr>
            <w:tcW w:w="2445" w:type="dxa"/>
            <w:tcBorders>
              <w:top w:val="nil"/>
              <w:left w:val="single" w:sz="4" w:space="0" w:color="auto"/>
              <w:bottom w:val="single" w:sz="4" w:space="0" w:color="auto"/>
              <w:right w:val="single" w:sz="4" w:space="0" w:color="auto"/>
            </w:tcBorders>
            <w:vAlign w:val="center"/>
          </w:tcPr>
          <w:p w14:paraId="77740B8B" w14:textId="77777777" w:rsidR="006F6378" w:rsidRPr="00C30686" w:rsidRDefault="006F6378" w:rsidP="0094020B">
            <w:pPr>
              <w:pStyle w:val="TAC"/>
              <w:rPr>
                <w:rFonts w:eastAsiaTheme="minorEastAsia"/>
                <w:lang w:val="en-US" w:eastAsia="zh-CN"/>
              </w:rPr>
            </w:pPr>
          </w:p>
        </w:tc>
      </w:tr>
      <w:tr w:rsidR="006F6378" w:rsidRPr="00C30686" w14:paraId="0A28A8D1"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633D6A4" w14:textId="77777777" w:rsidR="006F6378" w:rsidRPr="00C30686" w:rsidRDefault="006F6378" w:rsidP="0094020B">
            <w:pPr>
              <w:pStyle w:val="TAC"/>
              <w:rPr>
                <w:rFonts w:eastAsiaTheme="minorEastAsia"/>
                <w:lang w:val="fr-FR" w:eastAsia="zh-CN"/>
              </w:rPr>
            </w:pPr>
            <w:r w:rsidRPr="00C30686">
              <w:rPr>
                <w:rFonts w:eastAsiaTheme="minorEastAsia"/>
                <w:lang w:val="fr-FR" w:eastAsia="zh-CN"/>
              </w:rPr>
              <w:t>CA_n28A-n46C-n78(2A)</w:t>
            </w:r>
          </w:p>
        </w:tc>
        <w:tc>
          <w:tcPr>
            <w:tcW w:w="2785" w:type="dxa"/>
            <w:tcBorders>
              <w:top w:val="single" w:sz="4" w:space="0" w:color="auto"/>
              <w:left w:val="single" w:sz="4" w:space="0" w:color="auto"/>
              <w:bottom w:val="nil"/>
              <w:right w:val="single" w:sz="4" w:space="0" w:color="auto"/>
            </w:tcBorders>
            <w:vAlign w:val="center"/>
          </w:tcPr>
          <w:p w14:paraId="2DBE0C79" w14:textId="77777777" w:rsidR="006F6378" w:rsidRPr="00C30686" w:rsidRDefault="006F6378" w:rsidP="0094020B">
            <w:pPr>
              <w:pStyle w:val="TAC"/>
              <w:rPr>
                <w:rFonts w:eastAsia="MS Mincho"/>
                <w:lang w:val="en-US" w:eastAsia="zh-CN"/>
              </w:rPr>
            </w:pPr>
            <w:r w:rsidRPr="00C30686">
              <w:rPr>
                <w:rFonts w:eastAsia="MS Mincho"/>
                <w:lang w:val="en-US" w:eastAsia="zh-CN"/>
              </w:rPr>
              <w:t>CA_n28A-n46A</w:t>
            </w:r>
          </w:p>
          <w:p w14:paraId="6EF14EF4" w14:textId="77777777" w:rsidR="006F6378" w:rsidRPr="00C30686" w:rsidRDefault="006F6378" w:rsidP="0094020B">
            <w:pPr>
              <w:pStyle w:val="TAC"/>
              <w:rPr>
                <w:rFonts w:eastAsia="MS Mincho"/>
                <w:lang w:val="en-US" w:eastAsia="zh-CN"/>
              </w:rPr>
            </w:pPr>
            <w:r w:rsidRPr="00C30686">
              <w:rPr>
                <w:rFonts w:eastAsia="MS Mincho"/>
                <w:lang w:val="en-US" w:eastAsia="zh-CN"/>
              </w:rPr>
              <w:t>CA_n28A-n78A</w:t>
            </w:r>
          </w:p>
          <w:p w14:paraId="3A6ECE0B" w14:textId="77777777" w:rsidR="006F6378" w:rsidRPr="00C30686" w:rsidRDefault="006F6378" w:rsidP="0094020B">
            <w:pPr>
              <w:pStyle w:val="TAC"/>
              <w:rPr>
                <w:rFonts w:eastAsia="MS Mincho"/>
                <w:lang w:val="en-US" w:eastAsia="zh-CN"/>
              </w:rPr>
            </w:pPr>
            <w:r w:rsidRPr="00C30686">
              <w:rPr>
                <w:rFonts w:eastAsia="MS Mincho"/>
                <w:lang w:val="en-US" w:eastAsia="zh-CN"/>
              </w:rPr>
              <w:t>CA_n46A-n78A</w:t>
            </w:r>
          </w:p>
          <w:p w14:paraId="47E348F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CA_n78(2A)</w:t>
            </w:r>
          </w:p>
        </w:tc>
        <w:tc>
          <w:tcPr>
            <w:tcW w:w="1259" w:type="dxa"/>
            <w:tcBorders>
              <w:top w:val="single" w:sz="4" w:space="0" w:color="auto"/>
              <w:left w:val="single" w:sz="4" w:space="0" w:color="auto"/>
              <w:bottom w:val="single" w:sz="4" w:space="0" w:color="auto"/>
              <w:right w:val="single" w:sz="4" w:space="0" w:color="auto"/>
            </w:tcBorders>
            <w:vAlign w:val="center"/>
          </w:tcPr>
          <w:p w14:paraId="75725AA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3F0CCAB4"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68C935FA"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0</w:t>
            </w:r>
          </w:p>
        </w:tc>
      </w:tr>
      <w:tr w:rsidR="006F6378" w:rsidRPr="00C30686" w14:paraId="08FB817B" w14:textId="77777777" w:rsidTr="004F423A">
        <w:trPr>
          <w:trHeight w:val="29"/>
        </w:trPr>
        <w:tc>
          <w:tcPr>
            <w:tcW w:w="2742" w:type="dxa"/>
            <w:tcBorders>
              <w:top w:val="nil"/>
              <w:left w:val="single" w:sz="4" w:space="0" w:color="auto"/>
              <w:bottom w:val="nil"/>
              <w:right w:val="single" w:sz="4" w:space="0" w:color="auto"/>
            </w:tcBorders>
            <w:vAlign w:val="center"/>
          </w:tcPr>
          <w:p w14:paraId="54E10A1B"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nil"/>
              <w:right w:val="single" w:sz="4" w:space="0" w:color="auto"/>
            </w:tcBorders>
            <w:vAlign w:val="center"/>
          </w:tcPr>
          <w:p w14:paraId="584D7FC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02BEA8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1FD22DB1"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CA_n46C_BCS0</w:t>
            </w:r>
          </w:p>
        </w:tc>
        <w:tc>
          <w:tcPr>
            <w:tcW w:w="2445" w:type="dxa"/>
            <w:tcBorders>
              <w:top w:val="nil"/>
              <w:left w:val="single" w:sz="4" w:space="0" w:color="auto"/>
              <w:bottom w:val="nil"/>
              <w:right w:val="single" w:sz="4" w:space="0" w:color="auto"/>
            </w:tcBorders>
            <w:vAlign w:val="center"/>
          </w:tcPr>
          <w:p w14:paraId="5D2FAC8D" w14:textId="77777777" w:rsidR="006F6378" w:rsidRPr="00C30686" w:rsidRDefault="006F6378" w:rsidP="0094020B">
            <w:pPr>
              <w:pStyle w:val="TAC"/>
              <w:rPr>
                <w:rFonts w:eastAsiaTheme="minorEastAsia"/>
                <w:lang w:val="en-US" w:eastAsia="zh-CN"/>
              </w:rPr>
            </w:pPr>
          </w:p>
        </w:tc>
      </w:tr>
      <w:tr w:rsidR="006F6378" w:rsidRPr="00C30686" w14:paraId="4CB2FE47"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3A30082"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single" w:sz="4" w:space="0" w:color="auto"/>
              <w:right w:val="single" w:sz="4" w:space="0" w:color="auto"/>
            </w:tcBorders>
            <w:vAlign w:val="center"/>
          </w:tcPr>
          <w:p w14:paraId="0F57573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4BA9B1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25DCE30D"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CA_n78(2A)_BCS2</w:t>
            </w:r>
          </w:p>
        </w:tc>
        <w:tc>
          <w:tcPr>
            <w:tcW w:w="2445" w:type="dxa"/>
            <w:tcBorders>
              <w:top w:val="nil"/>
              <w:left w:val="single" w:sz="4" w:space="0" w:color="auto"/>
              <w:bottom w:val="single" w:sz="4" w:space="0" w:color="auto"/>
              <w:right w:val="single" w:sz="4" w:space="0" w:color="auto"/>
            </w:tcBorders>
            <w:vAlign w:val="center"/>
          </w:tcPr>
          <w:p w14:paraId="25FF42D0" w14:textId="77777777" w:rsidR="006F6378" w:rsidRPr="00C30686" w:rsidRDefault="006F6378" w:rsidP="0094020B">
            <w:pPr>
              <w:pStyle w:val="TAC"/>
              <w:rPr>
                <w:rFonts w:eastAsiaTheme="minorEastAsia"/>
                <w:lang w:val="en-US" w:eastAsia="zh-CN"/>
              </w:rPr>
            </w:pPr>
          </w:p>
        </w:tc>
      </w:tr>
      <w:tr w:rsidR="006F6378" w:rsidRPr="00C30686" w14:paraId="44F636D6"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9D1C609" w14:textId="77777777" w:rsidR="006F6378" w:rsidRPr="00C30686" w:rsidRDefault="006F6378" w:rsidP="0094020B">
            <w:pPr>
              <w:pStyle w:val="TAC"/>
              <w:rPr>
                <w:rFonts w:eastAsiaTheme="minorEastAsia"/>
                <w:lang w:val="fr-FR" w:eastAsia="zh-CN"/>
              </w:rPr>
            </w:pPr>
            <w:r w:rsidRPr="00C30686">
              <w:rPr>
                <w:rFonts w:eastAsiaTheme="minorEastAsia"/>
                <w:lang w:val="fr-FR" w:eastAsia="zh-CN"/>
              </w:rPr>
              <w:t>CA_n28A-n46D-n78(2A)</w:t>
            </w:r>
          </w:p>
        </w:tc>
        <w:tc>
          <w:tcPr>
            <w:tcW w:w="2785" w:type="dxa"/>
            <w:tcBorders>
              <w:top w:val="single" w:sz="4" w:space="0" w:color="auto"/>
              <w:left w:val="single" w:sz="4" w:space="0" w:color="auto"/>
              <w:bottom w:val="nil"/>
              <w:right w:val="single" w:sz="4" w:space="0" w:color="auto"/>
            </w:tcBorders>
            <w:vAlign w:val="center"/>
          </w:tcPr>
          <w:p w14:paraId="4FA6EB62" w14:textId="77777777" w:rsidR="006F6378" w:rsidRPr="00C30686" w:rsidRDefault="006F6378" w:rsidP="0094020B">
            <w:pPr>
              <w:pStyle w:val="TAC"/>
              <w:rPr>
                <w:rFonts w:eastAsia="MS Mincho"/>
                <w:lang w:val="en-US" w:eastAsia="zh-CN"/>
              </w:rPr>
            </w:pPr>
            <w:r w:rsidRPr="00C30686">
              <w:rPr>
                <w:rFonts w:eastAsia="MS Mincho"/>
                <w:lang w:val="en-US" w:eastAsia="zh-CN"/>
              </w:rPr>
              <w:t>CA_n28A-n46A</w:t>
            </w:r>
          </w:p>
          <w:p w14:paraId="51A0FD92" w14:textId="77777777" w:rsidR="006F6378" w:rsidRPr="00C30686" w:rsidRDefault="006F6378" w:rsidP="0094020B">
            <w:pPr>
              <w:pStyle w:val="TAC"/>
              <w:rPr>
                <w:rFonts w:eastAsia="MS Mincho"/>
                <w:lang w:val="en-US" w:eastAsia="zh-CN"/>
              </w:rPr>
            </w:pPr>
            <w:r w:rsidRPr="00C30686">
              <w:rPr>
                <w:rFonts w:eastAsia="MS Mincho"/>
                <w:lang w:val="en-US" w:eastAsia="zh-CN"/>
              </w:rPr>
              <w:t>CA_n28A-n78A</w:t>
            </w:r>
          </w:p>
          <w:p w14:paraId="282CA441" w14:textId="77777777" w:rsidR="006F6378" w:rsidRPr="00C30686" w:rsidRDefault="006F6378" w:rsidP="0094020B">
            <w:pPr>
              <w:pStyle w:val="TAC"/>
              <w:rPr>
                <w:rFonts w:eastAsia="MS Mincho"/>
                <w:lang w:val="en-US" w:eastAsia="zh-CN"/>
              </w:rPr>
            </w:pPr>
            <w:r w:rsidRPr="00C30686">
              <w:rPr>
                <w:rFonts w:eastAsia="MS Mincho"/>
                <w:lang w:val="en-US" w:eastAsia="zh-CN"/>
              </w:rPr>
              <w:t>CA_n46A-n78A</w:t>
            </w:r>
          </w:p>
          <w:p w14:paraId="53A61FC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CA_n78(2A)</w:t>
            </w:r>
          </w:p>
        </w:tc>
        <w:tc>
          <w:tcPr>
            <w:tcW w:w="1259" w:type="dxa"/>
            <w:tcBorders>
              <w:top w:val="single" w:sz="4" w:space="0" w:color="auto"/>
              <w:left w:val="single" w:sz="4" w:space="0" w:color="auto"/>
              <w:bottom w:val="single" w:sz="4" w:space="0" w:color="auto"/>
              <w:right w:val="single" w:sz="4" w:space="0" w:color="auto"/>
            </w:tcBorders>
            <w:vAlign w:val="center"/>
          </w:tcPr>
          <w:p w14:paraId="271D66F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2E04C803"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0879D53D"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0</w:t>
            </w:r>
          </w:p>
        </w:tc>
      </w:tr>
      <w:tr w:rsidR="006F6378" w:rsidRPr="00C30686" w14:paraId="3C9FFC75" w14:textId="77777777" w:rsidTr="004F423A">
        <w:trPr>
          <w:trHeight w:val="29"/>
        </w:trPr>
        <w:tc>
          <w:tcPr>
            <w:tcW w:w="2742" w:type="dxa"/>
            <w:tcBorders>
              <w:top w:val="nil"/>
              <w:left w:val="single" w:sz="4" w:space="0" w:color="auto"/>
              <w:bottom w:val="nil"/>
              <w:right w:val="single" w:sz="4" w:space="0" w:color="auto"/>
            </w:tcBorders>
            <w:vAlign w:val="center"/>
          </w:tcPr>
          <w:p w14:paraId="34A299FE"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nil"/>
              <w:right w:val="single" w:sz="4" w:space="0" w:color="auto"/>
            </w:tcBorders>
            <w:vAlign w:val="center"/>
          </w:tcPr>
          <w:p w14:paraId="5CFA6E7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E6D29E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0CEDEFEB"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CA_n46D_BCS0</w:t>
            </w:r>
          </w:p>
        </w:tc>
        <w:tc>
          <w:tcPr>
            <w:tcW w:w="2445" w:type="dxa"/>
            <w:tcBorders>
              <w:top w:val="nil"/>
              <w:left w:val="single" w:sz="4" w:space="0" w:color="auto"/>
              <w:bottom w:val="nil"/>
              <w:right w:val="single" w:sz="4" w:space="0" w:color="auto"/>
            </w:tcBorders>
            <w:vAlign w:val="center"/>
          </w:tcPr>
          <w:p w14:paraId="1F19D228" w14:textId="77777777" w:rsidR="006F6378" w:rsidRPr="00C30686" w:rsidRDefault="006F6378" w:rsidP="0094020B">
            <w:pPr>
              <w:pStyle w:val="TAC"/>
              <w:rPr>
                <w:rFonts w:eastAsiaTheme="minorEastAsia"/>
                <w:lang w:val="en-US" w:eastAsia="zh-CN"/>
              </w:rPr>
            </w:pPr>
          </w:p>
        </w:tc>
      </w:tr>
      <w:tr w:rsidR="006F6378" w:rsidRPr="00C30686" w14:paraId="7BBAC55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0A4E99F"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single" w:sz="4" w:space="0" w:color="auto"/>
              <w:right w:val="single" w:sz="4" w:space="0" w:color="auto"/>
            </w:tcBorders>
            <w:vAlign w:val="center"/>
          </w:tcPr>
          <w:p w14:paraId="31A35FC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39E98D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565AE68B"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CA_n78(2A)_BCS2</w:t>
            </w:r>
          </w:p>
        </w:tc>
        <w:tc>
          <w:tcPr>
            <w:tcW w:w="2445" w:type="dxa"/>
            <w:tcBorders>
              <w:top w:val="nil"/>
              <w:left w:val="single" w:sz="4" w:space="0" w:color="auto"/>
              <w:bottom w:val="single" w:sz="4" w:space="0" w:color="auto"/>
              <w:right w:val="single" w:sz="4" w:space="0" w:color="auto"/>
            </w:tcBorders>
            <w:vAlign w:val="center"/>
          </w:tcPr>
          <w:p w14:paraId="784B4C4B" w14:textId="77777777" w:rsidR="006F6378" w:rsidRPr="00C30686" w:rsidRDefault="006F6378" w:rsidP="0094020B">
            <w:pPr>
              <w:pStyle w:val="TAC"/>
              <w:rPr>
                <w:rFonts w:eastAsiaTheme="minorEastAsia"/>
                <w:lang w:val="en-US" w:eastAsia="zh-CN"/>
              </w:rPr>
            </w:pPr>
          </w:p>
        </w:tc>
      </w:tr>
      <w:tr w:rsidR="006F6378" w:rsidRPr="00C30686" w14:paraId="00597925"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732852F" w14:textId="77777777" w:rsidR="006F6378" w:rsidRPr="00C30686" w:rsidRDefault="006F6378" w:rsidP="0094020B">
            <w:pPr>
              <w:pStyle w:val="TAC"/>
              <w:rPr>
                <w:rFonts w:eastAsiaTheme="minorEastAsia"/>
                <w:lang w:val="fr-FR" w:eastAsia="zh-CN"/>
              </w:rPr>
            </w:pPr>
            <w:r w:rsidRPr="00C30686">
              <w:rPr>
                <w:rFonts w:eastAsia="MS Mincho"/>
                <w:bCs/>
                <w:lang w:val="en-US"/>
              </w:rPr>
              <w:t>CA_n28A-n75A-n78A</w:t>
            </w:r>
          </w:p>
        </w:tc>
        <w:tc>
          <w:tcPr>
            <w:tcW w:w="2785" w:type="dxa"/>
            <w:tcBorders>
              <w:top w:val="single" w:sz="4" w:space="0" w:color="auto"/>
              <w:left w:val="single" w:sz="4" w:space="0" w:color="auto"/>
              <w:bottom w:val="nil"/>
              <w:right w:val="single" w:sz="4" w:space="0" w:color="auto"/>
            </w:tcBorders>
            <w:vAlign w:val="center"/>
          </w:tcPr>
          <w:p w14:paraId="782C3469" w14:textId="77777777" w:rsidR="006F6378" w:rsidRPr="00C30686" w:rsidRDefault="006F6378" w:rsidP="0094020B">
            <w:pPr>
              <w:pStyle w:val="TAC"/>
              <w:rPr>
                <w:rFonts w:eastAsiaTheme="minorEastAsia"/>
                <w:lang w:val="en-US" w:eastAsia="zh-CN"/>
              </w:rPr>
            </w:pPr>
            <w:r w:rsidRPr="00C30686">
              <w:rPr>
                <w:rFonts w:hint="eastAsia"/>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52E3A644" w14:textId="77777777" w:rsidR="006F6378" w:rsidRPr="00C30686" w:rsidRDefault="006F6378" w:rsidP="0094020B">
            <w:pPr>
              <w:pStyle w:val="TAC"/>
              <w:rPr>
                <w:rFonts w:eastAsiaTheme="minorEastAsia"/>
                <w:lang w:val="en-US" w:eastAsia="zh-CN"/>
              </w:rPr>
            </w:pPr>
            <w:r w:rsidRPr="002176FE">
              <w:rPr>
                <w:rFonts w:eastAsiaTheme="minorEastAsia"/>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026E5DF1" w14:textId="77777777" w:rsidR="006F6378" w:rsidRPr="00C30686" w:rsidRDefault="006F6378" w:rsidP="0094020B">
            <w:pPr>
              <w:pStyle w:val="TAC"/>
              <w:rPr>
                <w:rFonts w:eastAsiaTheme="minorEastAsia"/>
                <w:lang w:val="en-US" w:eastAsia="zh-CN" w:bidi="ar"/>
              </w:rPr>
            </w:pPr>
            <w:r w:rsidRPr="00C30686">
              <w:rPr>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5F1694DB" w14:textId="77777777" w:rsidR="006F6378" w:rsidRPr="00C30686" w:rsidRDefault="006F6378" w:rsidP="0094020B">
            <w:pPr>
              <w:pStyle w:val="TAC"/>
              <w:rPr>
                <w:rFonts w:eastAsiaTheme="minorEastAsia"/>
                <w:lang w:val="en-US" w:eastAsia="zh-CN"/>
              </w:rPr>
            </w:pPr>
            <w:r w:rsidRPr="00C30686">
              <w:rPr>
                <w:lang w:val="en-US" w:eastAsia="zh-CN"/>
              </w:rPr>
              <w:t>0</w:t>
            </w:r>
          </w:p>
        </w:tc>
      </w:tr>
      <w:tr w:rsidR="006F6378" w:rsidRPr="00C30686" w14:paraId="4B183FC8" w14:textId="77777777" w:rsidTr="004F423A">
        <w:trPr>
          <w:trHeight w:val="29"/>
        </w:trPr>
        <w:tc>
          <w:tcPr>
            <w:tcW w:w="2742" w:type="dxa"/>
            <w:tcBorders>
              <w:top w:val="nil"/>
              <w:left w:val="single" w:sz="4" w:space="0" w:color="auto"/>
              <w:bottom w:val="nil"/>
              <w:right w:val="single" w:sz="4" w:space="0" w:color="auto"/>
            </w:tcBorders>
            <w:vAlign w:val="center"/>
          </w:tcPr>
          <w:p w14:paraId="038933EC"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nil"/>
              <w:right w:val="single" w:sz="4" w:space="0" w:color="auto"/>
            </w:tcBorders>
            <w:vAlign w:val="center"/>
          </w:tcPr>
          <w:p w14:paraId="4199900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B37DDC2" w14:textId="77777777" w:rsidR="006F6378" w:rsidRPr="00C30686" w:rsidRDefault="006F6378" w:rsidP="0094020B">
            <w:pPr>
              <w:pStyle w:val="TAC"/>
              <w:rPr>
                <w:rFonts w:eastAsiaTheme="minorEastAsia"/>
                <w:lang w:val="en-US" w:eastAsia="zh-CN"/>
              </w:rPr>
            </w:pPr>
            <w:r w:rsidRPr="002176FE">
              <w:rPr>
                <w:rFonts w:eastAsiaTheme="minorEastAsia"/>
                <w:lang w:val="en-US" w:eastAsia="zh-CN"/>
              </w:rPr>
              <w:t>n75</w:t>
            </w:r>
          </w:p>
        </w:tc>
        <w:tc>
          <w:tcPr>
            <w:tcW w:w="4356" w:type="dxa"/>
            <w:tcBorders>
              <w:top w:val="single" w:sz="4" w:space="0" w:color="auto"/>
              <w:left w:val="single" w:sz="4" w:space="0" w:color="auto"/>
              <w:bottom w:val="single" w:sz="4" w:space="0" w:color="auto"/>
              <w:right w:val="single" w:sz="4" w:space="0" w:color="auto"/>
            </w:tcBorders>
            <w:vAlign w:val="center"/>
          </w:tcPr>
          <w:p w14:paraId="6943346A" w14:textId="77777777" w:rsidR="006F6378" w:rsidRPr="00C30686" w:rsidRDefault="006F6378" w:rsidP="0094020B">
            <w:pPr>
              <w:pStyle w:val="TAC"/>
              <w:rPr>
                <w:rFonts w:eastAsiaTheme="minorEastAsia"/>
                <w:lang w:val="en-US" w:eastAsia="zh-CN" w:bidi="ar"/>
              </w:rPr>
            </w:pPr>
            <w:r w:rsidRPr="00C30686">
              <w:rPr>
                <w:lang w:val="en-US" w:eastAsia="zh-CN" w:bidi="ar"/>
              </w:rPr>
              <w:t>5, 10, 15, 20</w:t>
            </w:r>
          </w:p>
        </w:tc>
        <w:tc>
          <w:tcPr>
            <w:tcW w:w="2445" w:type="dxa"/>
            <w:tcBorders>
              <w:top w:val="nil"/>
              <w:left w:val="single" w:sz="4" w:space="0" w:color="auto"/>
              <w:bottom w:val="nil"/>
              <w:right w:val="single" w:sz="4" w:space="0" w:color="auto"/>
            </w:tcBorders>
            <w:vAlign w:val="center"/>
          </w:tcPr>
          <w:p w14:paraId="523EB7A6" w14:textId="77777777" w:rsidR="006F6378" w:rsidRPr="00C30686" w:rsidRDefault="006F6378" w:rsidP="0094020B">
            <w:pPr>
              <w:pStyle w:val="TAC"/>
              <w:rPr>
                <w:rFonts w:eastAsiaTheme="minorEastAsia"/>
                <w:lang w:val="en-US" w:eastAsia="zh-CN"/>
              </w:rPr>
            </w:pPr>
          </w:p>
        </w:tc>
      </w:tr>
      <w:tr w:rsidR="006F6378" w:rsidRPr="00C30686" w14:paraId="0D662EF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C53CBBF"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single" w:sz="4" w:space="0" w:color="auto"/>
              <w:right w:val="single" w:sz="4" w:space="0" w:color="auto"/>
            </w:tcBorders>
            <w:vAlign w:val="center"/>
          </w:tcPr>
          <w:p w14:paraId="35BC546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4FEAA32" w14:textId="77777777" w:rsidR="006F6378" w:rsidRPr="00C30686" w:rsidRDefault="006F6378" w:rsidP="0094020B">
            <w:pPr>
              <w:pStyle w:val="TAC"/>
              <w:rPr>
                <w:rFonts w:eastAsiaTheme="minorEastAsia"/>
                <w:lang w:val="en-US" w:eastAsia="zh-CN"/>
              </w:rPr>
            </w:pPr>
            <w:r w:rsidRPr="002176FE">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08D3EB2D" w14:textId="77777777" w:rsidR="006F6378" w:rsidRPr="00C30686" w:rsidRDefault="006F6378" w:rsidP="0094020B">
            <w:pPr>
              <w:pStyle w:val="TAC"/>
              <w:rPr>
                <w:rFonts w:eastAsiaTheme="minorEastAsia"/>
                <w:lang w:val="en-US" w:eastAsia="zh-CN" w:bidi="ar"/>
              </w:rPr>
            </w:pPr>
            <w:r w:rsidRPr="00C30686">
              <w:rPr>
                <w:rFonts w:cs="Arial"/>
                <w:szCs w:val="18"/>
                <w:lang w:val="en-US" w:eastAsia="zh-CN" w:bidi="ar"/>
              </w:rPr>
              <w:t>10, 15, 20, 40, 50, 60, 80, 90, 100</w:t>
            </w:r>
          </w:p>
        </w:tc>
        <w:tc>
          <w:tcPr>
            <w:tcW w:w="2445" w:type="dxa"/>
            <w:tcBorders>
              <w:top w:val="nil"/>
              <w:left w:val="single" w:sz="4" w:space="0" w:color="auto"/>
              <w:bottom w:val="single" w:sz="4" w:space="0" w:color="auto"/>
              <w:right w:val="single" w:sz="4" w:space="0" w:color="auto"/>
            </w:tcBorders>
            <w:vAlign w:val="center"/>
          </w:tcPr>
          <w:p w14:paraId="44F1DADD" w14:textId="77777777" w:rsidR="006F6378" w:rsidRPr="00C30686" w:rsidRDefault="006F6378" w:rsidP="0094020B">
            <w:pPr>
              <w:pStyle w:val="TAC"/>
              <w:rPr>
                <w:rFonts w:eastAsiaTheme="minorEastAsia"/>
                <w:lang w:val="en-US" w:eastAsia="zh-CN"/>
              </w:rPr>
            </w:pPr>
          </w:p>
        </w:tc>
      </w:tr>
      <w:tr w:rsidR="006F6378" w:rsidRPr="00C30686" w14:paraId="43925B26"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425B6E5" w14:textId="77777777" w:rsidR="006F6378" w:rsidRPr="00C30686" w:rsidRDefault="006F6378" w:rsidP="0094020B">
            <w:pPr>
              <w:pStyle w:val="TAC"/>
              <w:rPr>
                <w:rFonts w:eastAsiaTheme="minorEastAsia"/>
                <w:vertAlign w:val="superscript"/>
                <w:lang w:val="fr-FR" w:eastAsia="zh-CN"/>
              </w:rPr>
            </w:pPr>
            <w:r w:rsidRPr="00C30686">
              <w:rPr>
                <w:rFonts w:eastAsiaTheme="minorEastAsia"/>
                <w:lang w:val="fr-FR" w:eastAsia="zh-CN"/>
              </w:rPr>
              <w:t>CA_n28A-n77A-n79A</w:t>
            </w:r>
            <w:r w:rsidRPr="00C30686">
              <w:rPr>
                <w:rFonts w:eastAsiaTheme="minorEastAsia"/>
                <w:vertAlign w:val="superscript"/>
                <w:lang w:val="fr-FR" w:eastAsia="zh-CN"/>
              </w:rPr>
              <w:t>4</w:t>
            </w:r>
          </w:p>
        </w:tc>
        <w:tc>
          <w:tcPr>
            <w:tcW w:w="2785" w:type="dxa"/>
            <w:tcBorders>
              <w:top w:val="single" w:sz="4" w:space="0" w:color="auto"/>
              <w:left w:val="single" w:sz="4" w:space="0" w:color="auto"/>
              <w:bottom w:val="nil"/>
              <w:right w:val="single" w:sz="4" w:space="0" w:color="auto"/>
            </w:tcBorders>
            <w:vAlign w:val="center"/>
          </w:tcPr>
          <w:p w14:paraId="55E622E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CA_n28A-n77A</w:t>
            </w:r>
          </w:p>
          <w:p w14:paraId="78D56B6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CA_n28A-n79A</w:t>
            </w:r>
          </w:p>
          <w:p w14:paraId="2E8641C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CA_n77A-n79A</w:t>
            </w:r>
          </w:p>
        </w:tc>
        <w:tc>
          <w:tcPr>
            <w:tcW w:w="1259" w:type="dxa"/>
            <w:tcBorders>
              <w:top w:val="single" w:sz="4" w:space="0" w:color="auto"/>
              <w:left w:val="single" w:sz="4" w:space="0" w:color="auto"/>
              <w:bottom w:val="single" w:sz="4" w:space="0" w:color="auto"/>
              <w:right w:val="single" w:sz="4" w:space="0" w:color="auto"/>
            </w:tcBorders>
            <w:vAlign w:val="center"/>
          </w:tcPr>
          <w:p w14:paraId="6F97718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1FEBEF6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394C6A2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2C955CD9" w14:textId="77777777" w:rsidTr="004F423A">
        <w:trPr>
          <w:trHeight w:val="29"/>
        </w:trPr>
        <w:tc>
          <w:tcPr>
            <w:tcW w:w="2742" w:type="dxa"/>
            <w:tcBorders>
              <w:top w:val="nil"/>
              <w:left w:val="single" w:sz="4" w:space="0" w:color="auto"/>
              <w:bottom w:val="nil"/>
              <w:right w:val="single" w:sz="4" w:space="0" w:color="auto"/>
            </w:tcBorders>
            <w:vAlign w:val="center"/>
          </w:tcPr>
          <w:p w14:paraId="60BFA4FB"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nil"/>
              <w:right w:val="single" w:sz="4" w:space="0" w:color="auto"/>
            </w:tcBorders>
            <w:vAlign w:val="center"/>
          </w:tcPr>
          <w:p w14:paraId="33292BC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D80DE5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63DE64C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10, 15, 20, 40, 50, 60, 80, 90, 100</w:t>
            </w:r>
          </w:p>
        </w:tc>
        <w:tc>
          <w:tcPr>
            <w:tcW w:w="2445" w:type="dxa"/>
            <w:tcBorders>
              <w:top w:val="nil"/>
              <w:left w:val="single" w:sz="4" w:space="0" w:color="auto"/>
              <w:bottom w:val="nil"/>
              <w:right w:val="single" w:sz="4" w:space="0" w:color="auto"/>
            </w:tcBorders>
            <w:vAlign w:val="center"/>
          </w:tcPr>
          <w:p w14:paraId="65CE0B53" w14:textId="77777777" w:rsidR="006F6378" w:rsidRPr="00C30686" w:rsidRDefault="006F6378" w:rsidP="0094020B">
            <w:pPr>
              <w:pStyle w:val="TAC"/>
              <w:rPr>
                <w:rFonts w:eastAsiaTheme="minorEastAsia"/>
                <w:lang w:val="en-US" w:eastAsia="zh-CN"/>
              </w:rPr>
            </w:pPr>
          </w:p>
        </w:tc>
      </w:tr>
      <w:tr w:rsidR="006F6378" w:rsidRPr="00C30686" w14:paraId="14BF126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917C7AC"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single" w:sz="4" w:space="0" w:color="auto"/>
              <w:right w:val="single" w:sz="4" w:space="0" w:color="auto"/>
            </w:tcBorders>
            <w:vAlign w:val="center"/>
          </w:tcPr>
          <w:p w14:paraId="2053FF5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1771E7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61D7C89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40, 50, 60, 80, 100</w:t>
            </w:r>
          </w:p>
        </w:tc>
        <w:tc>
          <w:tcPr>
            <w:tcW w:w="2445" w:type="dxa"/>
            <w:tcBorders>
              <w:top w:val="nil"/>
              <w:left w:val="single" w:sz="4" w:space="0" w:color="auto"/>
              <w:bottom w:val="single" w:sz="4" w:space="0" w:color="auto"/>
              <w:right w:val="single" w:sz="4" w:space="0" w:color="auto"/>
            </w:tcBorders>
            <w:vAlign w:val="center"/>
          </w:tcPr>
          <w:p w14:paraId="2E372625" w14:textId="77777777" w:rsidR="006F6378" w:rsidRPr="00C30686" w:rsidRDefault="006F6378" w:rsidP="0094020B">
            <w:pPr>
              <w:pStyle w:val="TAC"/>
              <w:rPr>
                <w:rFonts w:eastAsiaTheme="minorEastAsia"/>
                <w:lang w:val="en-US" w:eastAsia="zh-CN"/>
              </w:rPr>
            </w:pPr>
          </w:p>
        </w:tc>
      </w:tr>
      <w:tr w:rsidR="006F6378" w:rsidRPr="00C30686" w14:paraId="086C4ACA" w14:textId="77777777" w:rsidTr="004F423A">
        <w:trPr>
          <w:trHeight w:val="29"/>
        </w:trPr>
        <w:tc>
          <w:tcPr>
            <w:tcW w:w="2742" w:type="dxa"/>
            <w:tcBorders>
              <w:top w:val="nil"/>
              <w:left w:val="single" w:sz="4" w:space="0" w:color="auto"/>
              <w:bottom w:val="nil"/>
              <w:right w:val="single" w:sz="4" w:space="0" w:color="auto"/>
            </w:tcBorders>
            <w:vAlign w:val="center"/>
          </w:tcPr>
          <w:p w14:paraId="01313B9B" w14:textId="77777777" w:rsidR="006F6378" w:rsidRPr="00C30686" w:rsidRDefault="006F6378" w:rsidP="0094020B">
            <w:pPr>
              <w:pStyle w:val="TAC"/>
              <w:rPr>
                <w:rFonts w:eastAsiaTheme="minorEastAsia"/>
                <w:lang w:val="fr-FR" w:eastAsia="zh-CN"/>
              </w:rPr>
            </w:pPr>
            <w:r w:rsidRPr="00C30686">
              <w:rPr>
                <w:rFonts w:eastAsiaTheme="minorEastAsia" w:cs="Arial"/>
                <w:szCs w:val="18"/>
                <w:lang w:val="en-US" w:eastAsia="zh-CN"/>
              </w:rPr>
              <w:t>CA_n28A-n77(2A)-n79A</w:t>
            </w:r>
            <w:r w:rsidRPr="00C30686">
              <w:rPr>
                <w:rFonts w:eastAsiaTheme="minorEastAsia" w:cs="Arial"/>
                <w:szCs w:val="18"/>
                <w:vertAlign w:val="superscript"/>
                <w:lang w:val="en-US" w:eastAsia="zh-CN"/>
              </w:rPr>
              <w:t>4</w:t>
            </w:r>
          </w:p>
        </w:tc>
        <w:tc>
          <w:tcPr>
            <w:tcW w:w="2785" w:type="dxa"/>
            <w:tcBorders>
              <w:top w:val="nil"/>
              <w:left w:val="single" w:sz="4" w:space="0" w:color="auto"/>
              <w:bottom w:val="nil"/>
              <w:right w:val="single" w:sz="4" w:space="0" w:color="auto"/>
            </w:tcBorders>
            <w:vAlign w:val="center"/>
          </w:tcPr>
          <w:p w14:paraId="58C8626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CA_n28A-n77A</w:t>
            </w:r>
          </w:p>
          <w:p w14:paraId="1A73F2F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CA_n28A-n79A</w:t>
            </w:r>
          </w:p>
          <w:p w14:paraId="6D3DDCF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CA_n77A-n79A</w:t>
            </w:r>
          </w:p>
        </w:tc>
        <w:tc>
          <w:tcPr>
            <w:tcW w:w="1259" w:type="dxa"/>
            <w:tcBorders>
              <w:top w:val="single" w:sz="4" w:space="0" w:color="auto"/>
              <w:left w:val="single" w:sz="4" w:space="0" w:color="auto"/>
              <w:bottom w:val="single" w:sz="4" w:space="0" w:color="auto"/>
              <w:right w:val="single" w:sz="4" w:space="0" w:color="auto"/>
            </w:tcBorders>
            <w:vAlign w:val="center"/>
          </w:tcPr>
          <w:p w14:paraId="79525EF2"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68114FB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w:t>
            </w:r>
          </w:p>
        </w:tc>
        <w:tc>
          <w:tcPr>
            <w:tcW w:w="2445" w:type="dxa"/>
            <w:tcBorders>
              <w:top w:val="nil"/>
              <w:left w:val="single" w:sz="4" w:space="0" w:color="auto"/>
              <w:bottom w:val="nil"/>
              <w:right w:val="single" w:sz="4" w:space="0" w:color="auto"/>
            </w:tcBorders>
            <w:vAlign w:val="center"/>
          </w:tcPr>
          <w:p w14:paraId="7B2D002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75160B30" w14:textId="77777777" w:rsidTr="004F423A">
        <w:trPr>
          <w:trHeight w:val="245"/>
        </w:trPr>
        <w:tc>
          <w:tcPr>
            <w:tcW w:w="2742" w:type="dxa"/>
            <w:tcBorders>
              <w:top w:val="nil"/>
              <w:left w:val="single" w:sz="4" w:space="0" w:color="auto"/>
              <w:bottom w:val="nil"/>
              <w:right w:val="single" w:sz="4" w:space="0" w:color="auto"/>
            </w:tcBorders>
            <w:vAlign w:val="center"/>
          </w:tcPr>
          <w:p w14:paraId="3D7DE0DA"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nil"/>
              <w:right w:val="single" w:sz="4" w:space="0" w:color="auto"/>
            </w:tcBorders>
            <w:vAlign w:val="center"/>
          </w:tcPr>
          <w:p w14:paraId="2127F14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45EE6DD"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7CB721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CA_n77(2A)_BCS1</w:t>
            </w:r>
          </w:p>
        </w:tc>
        <w:tc>
          <w:tcPr>
            <w:tcW w:w="2445" w:type="dxa"/>
            <w:tcBorders>
              <w:top w:val="nil"/>
              <w:left w:val="single" w:sz="4" w:space="0" w:color="auto"/>
              <w:bottom w:val="nil"/>
              <w:right w:val="single" w:sz="4" w:space="0" w:color="auto"/>
            </w:tcBorders>
            <w:vAlign w:val="center"/>
          </w:tcPr>
          <w:p w14:paraId="72E5CDD3" w14:textId="77777777" w:rsidR="006F6378" w:rsidRPr="00C30686" w:rsidRDefault="006F6378" w:rsidP="0094020B">
            <w:pPr>
              <w:pStyle w:val="TAC"/>
              <w:rPr>
                <w:rFonts w:eastAsiaTheme="minorEastAsia"/>
                <w:lang w:val="en-US" w:eastAsia="zh-CN"/>
              </w:rPr>
            </w:pPr>
          </w:p>
        </w:tc>
      </w:tr>
      <w:tr w:rsidR="006F6378" w:rsidRPr="00C30686" w14:paraId="4DE1AF9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9B8343C"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single" w:sz="4" w:space="0" w:color="auto"/>
              <w:right w:val="single" w:sz="4" w:space="0" w:color="auto"/>
            </w:tcBorders>
            <w:vAlign w:val="center"/>
          </w:tcPr>
          <w:p w14:paraId="5AB8CF1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EEE8C42"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2087C26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40, 50, 60, 80, 100</w:t>
            </w:r>
          </w:p>
        </w:tc>
        <w:tc>
          <w:tcPr>
            <w:tcW w:w="2445" w:type="dxa"/>
            <w:tcBorders>
              <w:top w:val="nil"/>
              <w:left w:val="single" w:sz="4" w:space="0" w:color="auto"/>
              <w:bottom w:val="single" w:sz="4" w:space="0" w:color="auto"/>
              <w:right w:val="single" w:sz="4" w:space="0" w:color="auto"/>
            </w:tcBorders>
            <w:vAlign w:val="center"/>
          </w:tcPr>
          <w:p w14:paraId="133AB295" w14:textId="77777777" w:rsidR="006F6378" w:rsidRPr="00C30686" w:rsidRDefault="006F6378" w:rsidP="0094020B">
            <w:pPr>
              <w:pStyle w:val="TAC"/>
              <w:rPr>
                <w:rFonts w:eastAsiaTheme="minorEastAsia"/>
                <w:lang w:val="en-US" w:eastAsia="zh-CN"/>
              </w:rPr>
            </w:pPr>
          </w:p>
        </w:tc>
      </w:tr>
      <w:tr w:rsidR="006F6378" w:rsidRPr="00C30686" w14:paraId="48ED0270"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619BC78" w14:textId="77777777" w:rsidR="006F6378" w:rsidRPr="00C30686" w:rsidRDefault="006F6378" w:rsidP="0094020B">
            <w:pPr>
              <w:pStyle w:val="TAC"/>
              <w:rPr>
                <w:rFonts w:eastAsiaTheme="minorEastAsia"/>
                <w:lang w:val="fr-FR" w:eastAsia="zh-CN"/>
              </w:rPr>
            </w:pPr>
            <w:r w:rsidRPr="00C30686">
              <w:rPr>
                <w:rFonts w:eastAsiaTheme="minorEastAsia" w:cs="Arial"/>
                <w:szCs w:val="18"/>
                <w:lang w:val="en-US" w:eastAsia="zh-CN"/>
              </w:rPr>
              <w:t>CA_n28A-n77(3A)-n79A</w:t>
            </w:r>
            <w:r w:rsidRPr="00C30686">
              <w:rPr>
                <w:rFonts w:eastAsiaTheme="minorEastAsia" w:cs="Arial"/>
                <w:szCs w:val="18"/>
                <w:vertAlign w:val="superscript"/>
                <w:lang w:val="en-US" w:eastAsia="zh-CN"/>
              </w:rPr>
              <w:t>4</w:t>
            </w:r>
          </w:p>
        </w:tc>
        <w:tc>
          <w:tcPr>
            <w:tcW w:w="2785" w:type="dxa"/>
            <w:tcBorders>
              <w:top w:val="single" w:sz="4" w:space="0" w:color="auto"/>
              <w:left w:val="single" w:sz="4" w:space="0" w:color="auto"/>
              <w:bottom w:val="nil"/>
              <w:right w:val="single" w:sz="4" w:space="0" w:color="auto"/>
            </w:tcBorders>
            <w:vAlign w:val="center"/>
          </w:tcPr>
          <w:p w14:paraId="0460438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CA_n28A-n77A</w:t>
            </w:r>
          </w:p>
          <w:p w14:paraId="7C0B562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CA_n28A-n79A</w:t>
            </w:r>
          </w:p>
          <w:p w14:paraId="59F4F447" w14:textId="77777777" w:rsidR="006F6378" w:rsidRPr="00C30686" w:rsidRDefault="006F6378" w:rsidP="0094020B">
            <w:pPr>
              <w:pStyle w:val="TAC"/>
              <w:rPr>
                <w:rFonts w:eastAsiaTheme="minorEastAsia"/>
                <w:szCs w:val="18"/>
                <w:lang w:val="en-US"/>
              </w:rPr>
            </w:pPr>
            <w:r w:rsidRPr="00C30686">
              <w:rPr>
                <w:rFonts w:eastAsiaTheme="minorEastAsia"/>
                <w:lang w:val="en-US" w:eastAsia="zh-CN"/>
              </w:rPr>
              <w:t>CA_n77A-n79A</w:t>
            </w:r>
          </w:p>
        </w:tc>
        <w:tc>
          <w:tcPr>
            <w:tcW w:w="1259" w:type="dxa"/>
            <w:tcBorders>
              <w:top w:val="single" w:sz="4" w:space="0" w:color="auto"/>
              <w:left w:val="single" w:sz="4" w:space="0" w:color="auto"/>
              <w:bottom w:val="single" w:sz="4" w:space="0" w:color="auto"/>
              <w:right w:val="single" w:sz="4" w:space="0" w:color="auto"/>
            </w:tcBorders>
            <w:vAlign w:val="center"/>
          </w:tcPr>
          <w:p w14:paraId="254C2707"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75820C36"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191B573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669F3329" w14:textId="77777777" w:rsidTr="004F423A">
        <w:trPr>
          <w:trHeight w:val="29"/>
        </w:trPr>
        <w:tc>
          <w:tcPr>
            <w:tcW w:w="2742" w:type="dxa"/>
            <w:tcBorders>
              <w:top w:val="nil"/>
              <w:left w:val="single" w:sz="4" w:space="0" w:color="auto"/>
              <w:bottom w:val="nil"/>
              <w:right w:val="single" w:sz="4" w:space="0" w:color="auto"/>
            </w:tcBorders>
            <w:vAlign w:val="center"/>
          </w:tcPr>
          <w:p w14:paraId="47836465"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nil"/>
              <w:right w:val="single" w:sz="4" w:space="0" w:color="auto"/>
            </w:tcBorders>
            <w:vAlign w:val="center"/>
          </w:tcPr>
          <w:p w14:paraId="16AF4B23" w14:textId="77777777" w:rsidR="006F6378" w:rsidRPr="00C30686" w:rsidRDefault="006F6378" w:rsidP="0094020B">
            <w:pPr>
              <w:pStyle w:val="TAC"/>
              <w:rPr>
                <w:rFonts w:eastAsiaTheme="minorEastAsia"/>
                <w:szCs w:val="18"/>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DE24C63"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4D996787"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CA_n77(3A)_BCS0</w:t>
            </w:r>
          </w:p>
        </w:tc>
        <w:tc>
          <w:tcPr>
            <w:tcW w:w="2445" w:type="dxa"/>
            <w:tcBorders>
              <w:top w:val="nil"/>
              <w:left w:val="single" w:sz="4" w:space="0" w:color="auto"/>
              <w:bottom w:val="nil"/>
              <w:right w:val="single" w:sz="4" w:space="0" w:color="auto"/>
            </w:tcBorders>
            <w:vAlign w:val="center"/>
          </w:tcPr>
          <w:p w14:paraId="11257FA9" w14:textId="77777777" w:rsidR="006F6378" w:rsidRPr="00C30686" w:rsidRDefault="006F6378" w:rsidP="0094020B">
            <w:pPr>
              <w:pStyle w:val="TAC"/>
              <w:rPr>
                <w:rFonts w:eastAsiaTheme="minorEastAsia"/>
                <w:lang w:val="en-US" w:eastAsia="zh-CN"/>
              </w:rPr>
            </w:pPr>
          </w:p>
        </w:tc>
      </w:tr>
      <w:tr w:rsidR="006F6378" w:rsidRPr="00C30686" w14:paraId="164B622E" w14:textId="77777777" w:rsidTr="004F423A">
        <w:trPr>
          <w:trHeight w:val="29"/>
        </w:trPr>
        <w:tc>
          <w:tcPr>
            <w:tcW w:w="2742" w:type="dxa"/>
            <w:tcBorders>
              <w:top w:val="nil"/>
              <w:left w:val="single" w:sz="4" w:space="0" w:color="auto"/>
              <w:bottom w:val="nil"/>
              <w:right w:val="single" w:sz="4" w:space="0" w:color="auto"/>
            </w:tcBorders>
            <w:vAlign w:val="center"/>
          </w:tcPr>
          <w:p w14:paraId="047A91A7"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nil"/>
              <w:right w:val="single" w:sz="4" w:space="0" w:color="auto"/>
            </w:tcBorders>
            <w:vAlign w:val="center"/>
          </w:tcPr>
          <w:p w14:paraId="6D325A67" w14:textId="77777777" w:rsidR="006F6378" w:rsidRPr="00C30686" w:rsidRDefault="006F6378" w:rsidP="0094020B">
            <w:pPr>
              <w:pStyle w:val="TAC"/>
              <w:rPr>
                <w:rFonts w:eastAsiaTheme="minorEastAsia"/>
                <w:szCs w:val="18"/>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FC31E19"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3B668883"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40, 50, 60, 80, 100</w:t>
            </w:r>
          </w:p>
        </w:tc>
        <w:tc>
          <w:tcPr>
            <w:tcW w:w="2445" w:type="dxa"/>
            <w:tcBorders>
              <w:top w:val="nil"/>
              <w:left w:val="single" w:sz="4" w:space="0" w:color="auto"/>
              <w:bottom w:val="nil"/>
              <w:right w:val="single" w:sz="4" w:space="0" w:color="auto"/>
            </w:tcBorders>
            <w:vAlign w:val="center"/>
          </w:tcPr>
          <w:p w14:paraId="678FE4DA" w14:textId="77777777" w:rsidR="006F6378" w:rsidRPr="00C30686" w:rsidRDefault="006F6378" w:rsidP="0094020B">
            <w:pPr>
              <w:pStyle w:val="TAC"/>
              <w:rPr>
                <w:rFonts w:eastAsiaTheme="minorEastAsia"/>
                <w:lang w:val="en-US" w:eastAsia="zh-CN"/>
              </w:rPr>
            </w:pPr>
          </w:p>
        </w:tc>
      </w:tr>
      <w:tr w:rsidR="006F6378" w:rsidRPr="00C30686" w14:paraId="2DF3DE6C"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5023029" w14:textId="77777777" w:rsidR="006F6378" w:rsidRPr="00C30686" w:rsidRDefault="006F6378" w:rsidP="0094020B">
            <w:pPr>
              <w:pStyle w:val="TAC"/>
              <w:rPr>
                <w:rFonts w:eastAsiaTheme="minorEastAsia"/>
                <w:lang w:val="fr-FR" w:eastAsia="zh-CN"/>
              </w:rPr>
            </w:pPr>
            <w:r w:rsidRPr="00C30686">
              <w:rPr>
                <w:rFonts w:eastAsiaTheme="minorEastAsia"/>
                <w:lang w:val="fr-FR" w:eastAsia="zh-CN"/>
              </w:rPr>
              <w:t>CA_n28A-n78A-n79A</w:t>
            </w:r>
          </w:p>
        </w:tc>
        <w:tc>
          <w:tcPr>
            <w:tcW w:w="2785" w:type="dxa"/>
            <w:tcBorders>
              <w:top w:val="single" w:sz="4" w:space="0" w:color="auto"/>
              <w:left w:val="single" w:sz="4" w:space="0" w:color="auto"/>
              <w:bottom w:val="nil"/>
              <w:right w:val="single" w:sz="4" w:space="0" w:color="auto"/>
            </w:tcBorders>
            <w:vAlign w:val="center"/>
          </w:tcPr>
          <w:p w14:paraId="1FFE909A" w14:textId="77777777" w:rsidR="006F6378" w:rsidRPr="00C30686" w:rsidRDefault="006F6378" w:rsidP="0094020B">
            <w:pPr>
              <w:pStyle w:val="TAC"/>
              <w:rPr>
                <w:rFonts w:eastAsiaTheme="minorEastAsia"/>
                <w:szCs w:val="18"/>
                <w:lang w:val="en-US"/>
              </w:rPr>
            </w:pPr>
            <w:r w:rsidRPr="00C30686">
              <w:rPr>
                <w:rFonts w:eastAsiaTheme="minorEastAsia"/>
                <w:szCs w:val="18"/>
                <w:lang w:val="en-US"/>
              </w:rPr>
              <w:t>CA_n28A-n78A</w:t>
            </w:r>
          </w:p>
          <w:p w14:paraId="03FE3984" w14:textId="77777777" w:rsidR="006F6378" w:rsidRPr="00C30686" w:rsidRDefault="006F6378" w:rsidP="0094020B">
            <w:pPr>
              <w:pStyle w:val="TAC"/>
              <w:rPr>
                <w:rFonts w:eastAsiaTheme="minorEastAsia"/>
                <w:szCs w:val="18"/>
                <w:lang w:val="en-US"/>
              </w:rPr>
            </w:pPr>
            <w:r w:rsidRPr="00C30686">
              <w:rPr>
                <w:rFonts w:eastAsiaTheme="minorEastAsia"/>
                <w:szCs w:val="18"/>
                <w:lang w:val="en-US"/>
              </w:rPr>
              <w:t>CA_n28A-n79A</w:t>
            </w:r>
          </w:p>
          <w:p w14:paraId="4AF14110" w14:textId="77777777" w:rsidR="006F6378" w:rsidRPr="00C30686" w:rsidRDefault="006F6378" w:rsidP="0094020B">
            <w:pPr>
              <w:pStyle w:val="TAC"/>
              <w:rPr>
                <w:rFonts w:eastAsiaTheme="minorEastAsia"/>
                <w:lang w:val="en-US" w:eastAsia="zh-CN"/>
              </w:rPr>
            </w:pPr>
            <w:r w:rsidRPr="00C30686">
              <w:rPr>
                <w:rFonts w:eastAsiaTheme="minorEastAsia"/>
                <w:szCs w:val="18"/>
                <w:lang w:val="en-US"/>
              </w:rPr>
              <w:t>CA_n78A-n79A</w:t>
            </w:r>
          </w:p>
        </w:tc>
        <w:tc>
          <w:tcPr>
            <w:tcW w:w="1259" w:type="dxa"/>
            <w:tcBorders>
              <w:top w:val="single" w:sz="4" w:space="0" w:color="auto"/>
              <w:left w:val="single" w:sz="4" w:space="0" w:color="auto"/>
              <w:bottom w:val="single" w:sz="4" w:space="0" w:color="auto"/>
              <w:right w:val="single" w:sz="4" w:space="0" w:color="auto"/>
            </w:tcBorders>
            <w:vAlign w:val="center"/>
          </w:tcPr>
          <w:p w14:paraId="2459E0E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n28</w:t>
            </w:r>
          </w:p>
        </w:tc>
        <w:tc>
          <w:tcPr>
            <w:tcW w:w="4356" w:type="dxa"/>
            <w:tcBorders>
              <w:top w:val="single" w:sz="4" w:space="0" w:color="auto"/>
              <w:left w:val="single" w:sz="4" w:space="0" w:color="auto"/>
              <w:bottom w:val="single" w:sz="4" w:space="0" w:color="auto"/>
              <w:right w:val="single" w:sz="4" w:space="0" w:color="auto"/>
            </w:tcBorders>
            <w:vAlign w:val="center"/>
          </w:tcPr>
          <w:p w14:paraId="27169CF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w:t>
            </w:r>
          </w:p>
        </w:tc>
        <w:tc>
          <w:tcPr>
            <w:tcW w:w="2445" w:type="dxa"/>
            <w:tcBorders>
              <w:top w:val="single" w:sz="4" w:space="0" w:color="auto"/>
              <w:left w:val="single" w:sz="4" w:space="0" w:color="auto"/>
              <w:bottom w:val="nil"/>
              <w:right w:val="single" w:sz="4" w:space="0" w:color="auto"/>
            </w:tcBorders>
            <w:vAlign w:val="center"/>
          </w:tcPr>
          <w:p w14:paraId="2990AAC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731E89D0" w14:textId="77777777" w:rsidTr="004F423A">
        <w:trPr>
          <w:trHeight w:val="29"/>
        </w:trPr>
        <w:tc>
          <w:tcPr>
            <w:tcW w:w="2742" w:type="dxa"/>
            <w:tcBorders>
              <w:top w:val="nil"/>
              <w:left w:val="single" w:sz="4" w:space="0" w:color="auto"/>
              <w:bottom w:val="nil"/>
              <w:right w:val="single" w:sz="4" w:space="0" w:color="auto"/>
            </w:tcBorders>
            <w:vAlign w:val="center"/>
          </w:tcPr>
          <w:p w14:paraId="7FA89811"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nil"/>
              <w:right w:val="single" w:sz="4" w:space="0" w:color="auto"/>
            </w:tcBorders>
            <w:vAlign w:val="center"/>
          </w:tcPr>
          <w:p w14:paraId="01DEC54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A430D6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5967309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10, 15, 20, 25, 30, 40, 50, 60, 80, 90, 100</w:t>
            </w:r>
          </w:p>
        </w:tc>
        <w:tc>
          <w:tcPr>
            <w:tcW w:w="2445" w:type="dxa"/>
            <w:tcBorders>
              <w:top w:val="nil"/>
              <w:left w:val="single" w:sz="4" w:space="0" w:color="auto"/>
              <w:bottom w:val="nil"/>
              <w:right w:val="single" w:sz="4" w:space="0" w:color="auto"/>
            </w:tcBorders>
            <w:vAlign w:val="center"/>
          </w:tcPr>
          <w:p w14:paraId="66C01CD2" w14:textId="77777777" w:rsidR="006F6378" w:rsidRPr="00C30686" w:rsidRDefault="006F6378" w:rsidP="0094020B">
            <w:pPr>
              <w:pStyle w:val="TAC"/>
              <w:rPr>
                <w:rFonts w:eastAsiaTheme="minorEastAsia"/>
                <w:lang w:val="en-US" w:eastAsia="zh-CN"/>
              </w:rPr>
            </w:pPr>
          </w:p>
        </w:tc>
      </w:tr>
      <w:tr w:rsidR="006F6378" w:rsidRPr="00C30686" w14:paraId="14A60040"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599F57B"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single" w:sz="4" w:space="0" w:color="auto"/>
              <w:right w:val="single" w:sz="4" w:space="0" w:color="auto"/>
            </w:tcBorders>
            <w:vAlign w:val="center"/>
          </w:tcPr>
          <w:p w14:paraId="2E6B78E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C0919B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342B7FD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40, 50, 60, 80, 100</w:t>
            </w:r>
          </w:p>
        </w:tc>
        <w:tc>
          <w:tcPr>
            <w:tcW w:w="2445" w:type="dxa"/>
            <w:tcBorders>
              <w:top w:val="nil"/>
              <w:left w:val="single" w:sz="4" w:space="0" w:color="auto"/>
              <w:bottom w:val="single" w:sz="4" w:space="0" w:color="auto"/>
              <w:right w:val="single" w:sz="4" w:space="0" w:color="auto"/>
            </w:tcBorders>
            <w:vAlign w:val="center"/>
          </w:tcPr>
          <w:p w14:paraId="03D4C569" w14:textId="77777777" w:rsidR="006F6378" w:rsidRPr="00C30686" w:rsidRDefault="006F6378" w:rsidP="0094020B">
            <w:pPr>
              <w:pStyle w:val="TAC"/>
              <w:rPr>
                <w:rFonts w:eastAsiaTheme="minorEastAsia"/>
                <w:lang w:val="en-US" w:eastAsia="zh-CN"/>
              </w:rPr>
            </w:pPr>
          </w:p>
        </w:tc>
      </w:tr>
      <w:tr w:rsidR="006F6378" w:rsidRPr="00C30686" w14:paraId="67B43D52" w14:textId="77777777" w:rsidTr="004F423A">
        <w:trPr>
          <w:trHeight w:val="29"/>
        </w:trPr>
        <w:tc>
          <w:tcPr>
            <w:tcW w:w="2742" w:type="dxa"/>
            <w:tcBorders>
              <w:top w:val="single" w:sz="4" w:space="0" w:color="auto"/>
              <w:left w:val="single" w:sz="4" w:space="0" w:color="auto"/>
              <w:bottom w:val="nil"/>
              <w:right w:val="single" w:sz="4" w:space="0" w:color="auto"/>
            </w:tcBorders>
          </w:tcPr>
          <w:p w14:paraId="3F644615" w14:textId="77777777" w:rsidR="006F6378" w:rsidRPr="00C30686" w:rsidRDefault="006F6378" w:rsidP="0094020B">
            <w:pPr>
              <w:pStyle w:val="TAC"/>
              <w:rPr>
                <w:rFonts w:eastAsiaTheme="minorEastAsia"/>
                <w:lang w:val="fr-FR" w:eastAsia="zh-CN"/>
              </w:rPr>
            </w:pPr>
            <w:r w:rsidRPr="00C30686">
              <w:rPr>
                <w:rFonts w:eastAsiaTheme="minorEastAsia"/>
                <w:color w:val="000000"/>
                <w:lang w:eastAsia="zh-CN"/>
              </w:rPr>
              <w:t>CA_n28A-n78A-n102A</w:t>
            </w:r>
          </w:p>
        </w:tc>
        <w:tc>
          <w:tcPr>
            <w:tcW w:w="2785" w:type="dxa"/>
            <w:tcBorders>
              <w:top w:val="single" w:sz="4" w:space="0" w:color="auto"/>
              <w:left w:val="single" w:sz="4" w:space="0" w:color="auto"/>
              <w:bottom w:val="nil"/>
              <w:right w:val="single" w:sz="4" w:space="0" w:color="auto"/>
            </w:tcBorders>
            <w:vAlign w:val="center"/>
          </w:tcPr>
          <w:p w14:paraId="04E15B44"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8"/>
              </w:rPr>
              <w:t>CA_n28A-n78A</w:t>
            </w:r>
          </w:p>
          <w:p w14:paraId="5476E5B1"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8"/>
              </w:rPr>
              <w:t>CA_n28A-n102A</w:t>
            </w:r>
          </w:p>
          <w:p w14:paraId="705694A9"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rPr>
              <w:t>CA_n78A-n102A</w:t>
            </w:r>
          </w:p>
        </w:tc>
        <w:tc>
          <w:tcPr>
            <w:tcW w:w="1259" w:type="dxa"/>
            <w:tcBorders>
              <w:top w:val="single" w:sz="4" w:space="0" w:color="auto"/>
              <w:left w:val="single" w:sz="4" w:space="0" w:color="auto"/>
              <w:bottom w:val="single" w:sz="4" w:space="0" w:color="auto"/>
              <w:right w:val="single" w:sz="4" w:space="0" w:color="auto"/>
            </w:tcBorders>
            <w:vAlign w:val="center"/>
          </w:tcPr>
          <w:p w14:paraId="4491FDAC" w14:textId="77777777" w:rsidR="006F6378" w:rsidRPr="00C30686" w:rsidRDefault="006F6378" w:rsidP="0094020B">
            <w:pPr>
              <w:pStyle w:val="TAC"/>
              <w:rPr>
                <w:rFonts w:eastAsiaTheme="minorEastAsia"/>
                <w:lang w:val="en-US" w:eastAsia="zh-CN"/>
              </w:rPr>
            </w:pPr>
            <w:r w:rsidRPr="00C30686">
              <w:rPr>
                <w:rFonts w:eastAsiaTheme="minorEastAsia"/>
                <w:color w:val="000000"/>
              </w:rPr>
              <w:t>n28</w:t>
            </w:r>
          </w:p>
        </w:tc>
        <w:tc>
          <w:tcPr>
            <w:tcW w:w="4356" w:type="dxa"/>
            <w:tcBorders>
              <w:top w:val="single" w:sz="4" w:space="0" w:color="auto"/>
              <w:left w:val="single" w:sz="4" w:space="0" w:color="auto"/>
              <w:bottom w:val="single" w:sz="4" w:space="0" w:color="auto"/>
              <w:right w:val="single" w:sz="4" w:space="0" w:color="auto"/>
            </w:tcBorders>
          </w:tcPr>
          <w:p w14:paraId="2FBD8714"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6"/>
              </w:rPr>
              <w:t>5, 10, 15, 20</w:t>
            </w:r>
          </w:p>
        </w:tc>
        <w:tc>
          <w:tcPr>
            <w:tcW w:w="2445" w:type="dxa"/>
            <w:tcBorders>
              <w:top w:val="single" w:sz="4" w:space="0" w:color="auto"/>
              <w:left w:val="single" w:sz="4" w:space="0" w:color="auto"/>
              <w:bottom w:val="nil"/>
              <w:right w:val="single" w:sz="4" w:space="0" w:color="auto"/>
            </w:tcBorders>
            <w:vAlign w:val="center"/>
          </w:tcPr>
          <w:p w14:paraId="14F3CAB5" w14:textId="77777777" w:rsidR="006F6378" w:rsidRPr="00C30686" w:rsidRDefault="006F6378" w:rsidP="0094020B">
            <w:pPr>
              <w:pStyle w:val="TAC"/>
              <w:rPr>
                <w:rFonts w:eastAsiaTheme="minorEastAsia"/>
                <w:lang w:val="en-US" w:eastAsia="zh-CN"/>
              </w:rPr>
            </w:pPr>
            <w:r w:rsidRPr="00C30686">
              <w:rPr>
                <w:rFonts w:eastAsiaTheme="minorEastAsia" w:hint="eastAsia"/>
                <w:szCs w:val="18"/>
                <w:lang w:val="en-US" w:eastAsia="zh-CN"/>
              </w:rPr>
              <w:t>0</w:t>
            </w:r>
          </w:p>
        </w:tc>
      </w:tr>
      <w:tr w:rsidR="006F6378" w:rsidRPr="00C30686" w14:paraId="50143BB0" w14:textId="77777777" w:rsidTr="004F423A">
        <w:trPr>
          <w:trHeight w:val="29"/>
        </w:trPr>
        <w:tc>
          <w:tcPr>
            <w:tcW w:w="2742" w:type="dxa"/>
            <w:tcBorders>
              <w:top w:val="nil"/>
              <w:left w:val="single" w:sz="4" w:space="0" w:color="auto"/>
              <w:bottom w:val="nil"/>
              <w:right w:val="single" w:sz="4" w:space="0" w:color="auto"/>
            </w:tcBorders>
            <w:vAlign w:val="center"/>
          </w:tcPr>
          <w:p w14:paraId="08A15C24"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nil"/>
              <w:right w:val="single" w:sz="4" w:space="0" w:color="auto"/>
            </w:tcBorders>
            <w:vAlign w:val="center"/>
          </w:tcPr>
          <w:p w14:paraId="3158936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E1B33A7" w14:textId="77777777" w:rsidR="006F6378" w:rsidRPr="00C30686" w:rsidRDefault="006F6378" w:rsidP="0094020B">
            <w:pPr>
              <w:pStyle w:val="TAC"/>
              <w:rPr>
                <w:rFonts w:eastAsiaTheme="minorEastAsia"/>
                <w:lang w:val="en-US" w:eastAsia="zh-CN"/>
              </w:rPr>
            </w:pPr>
            <w:r w:rsidRPr="00C30686">
              <w:rPr>
                <w:rFonts w:eastAsiaTheme="minorEastAsia"/>
                <w:color w:val="000000"/>
              </w:rPr>
              <w:t>n78</w:t>
            </w:r>
          </w:p>
        </w:tc>
        <w:tc>
          <w:tcPr>
            <w:tcW w:w="4356" w:type="dxa"/>
            <w:tcBorders>
              <w:top w:val="single" w:sz="4" w:space="0" w:color="auto"/>
              <w:left w:val="single" w:sz="4" w:space="0" w:color="auto"/>
              <w:bottom w:val="single" w:sz="4" w:space="0" w:color="auto"/>
              <w:right w:val="single" w:sz="4" w:space="0" w:color="auto"/>
            </w:tcBorders>
          </w:tcPr>
          <w:p w14:paraId="64995CB7"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6"/>
              </w:rPr>
              <w:t>10, 15, 20, 25, 30, 40, 50, 60, 70, 80, 90, 100</w:t>
            </w:r>
          </w:p>
        </w:tc>
        <w:tc>
          <w:tcPr>
            <w:tcW w:w="2445" w:type="dxa"/>
            <w:tcBorders>
              <w:top w:val="nil"/>
              <w:left w:val="single" w:sz="4" w:space="0" w:color="auto"/>
              <w:bottom w:val="nil"/>
              <w:right w:val="single" w:sz="4" w:space="0" w:color="auto"/>
            </w:tcBorders>
            <w:vAlign w:val="center"/>
          </w:tcPr>
          <w:p w14:paraId="6A86CA85" w14:textId="77777777" w:rsidR="006F6378" w:rsidRPr="00C30686" w:rsidRDefault="006F6378" w:rsidP="0094020B">
            <w:pPr>
              <w:pStyle w:val="TAC"/>
              <w:rPr>
                <w:rFonts w:eastAsiaTheme="minorEastAsia"/>
                <w:lang w:val="en-US" w:eastAsia="zh-CN"/>
              </w:rPr>
            </w:pPr>
          </w:p>
        </w:tc>
      </w:tr>
      <w:tr w:rsidR="006F6378" w:rsidRPr="00C30686" w14:paraId="27CB4A4C"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342B3F1"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single" w:sz="4" w:space="0" w:color="auto"/>
              <w:right w:val="single" w:sz="4" w:space="0" w:color="auto"/>
            </w:tcBorders>
            <w:vAlign w:val="center"/>
          </w:tcPr>
          <w:p w14:paraId="20FDF8B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A3A9DD4" w14:textId="77777777" w:rsidR="006F6378" w:rsidRPr="00C30686" w:rsidRDefault="006F6378" w:rsidP="0094020B">
            <w:pPr>
              <w:pStyle w:val="TAC"/>
              <w:rPr>
                <w:rFonts w:eastAsiaTheme="minorEastAsia"/>
                <w:lang w:val="en-US" w:eastAsia="zh-CN"/>
              </w:rPr>
            </w:pPr>
            <w:r w:rsidRPr="00C30686">
              <w:rPr>
                <w:color w:val="000000"/>
                <w:lang w:eastAsia="zh-CN"/>
              </w:rPr>
              <w:t>n102</w:t>
            </w:r>
          </w:p>
        </w:tc>
        <w:tc>
          <w:tcPr>
            <w:tcW w:w="4356" w:type="dxa"/>
            <w:tcBorders>
              <w:top w:val="single" w:sz="4" w:space="0" w:color="auto"/>
              <w:left w:val="single" w:sz="4" w:space="0" w:color="auto"/>
              <w:bottom w:val="single" w:sz="4" w:space="0" w:color="auto"/>
              <w:right w:val="single" w:sz="4" w:space="0" w:color="auto"/>
            </w:tcBorders>
          </w:tcPr>
          <w:p w14:paraId="45C5ADB3"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6"/>
              </w:rPr>
              <w:t>20, 40, 60, 80, 100</w:t>
            </w:r>
          </w:p>
        </w:tc>
        <w:tc>
          <w:tcPr>
            <w:tcW w:w="2445" w:type="dxa"/>
            <w:tcBorders>
              <w:top w:val="nil"/>
              <w:left w:val="single" w:sz="4" w:space="0" w:color="auto"/>
              <w:bottom w:val="single" w:sz="4" w:space="0" w:color="auto"/>
              <w:right w:val="single" w:sz="4" w:space="0" w:color="auto"/>
            </w:tcBorders>
            <w:vAlign w:val="center"/>
          </w:tcPr>
          <w:p w14:paraId="4BA58425" w14:textId="77777777" w:rsidR="006F6378" w:rsidRPr="00C30686" w:rsidRDefault="006F6378" w:rsidP="0094020B">
            <w:pPr>
              <w:pStyle w:val="TAC"/>
              <w:rPr>
                <w:rFonts w:eastAsiaTheme="minorEastAsia"/>
                <w:lang w:val="en-US" w:eastAsia="zh-CN"/>
              </w:rPr>
            </w:pPr>
          </w:p>
        </w:tc>
      </w:tr>
      <w:tr w:rsidR="006F6378" w:rsidRPr="00C30686" w14:paraId="41BA030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CEE0AB2" w14:textId="77777777" w:rsidR="006F6378" w:rsidRPr="00C30686" w:rsidRDefault="006F6378" w:rsidP="0094020B">
            <w:pPr>
              <w:pStyle w:val="TAC"/>
              <w:rPr>
                <w:rFonts w:eastAsiaTheme="minorEastAsia"/>
                <w:lang w:val="fr-FR" w:eastAsia="zh-CN"/>
              </w:rPr>
            </w:pPr>
            <w:r w:rsidRPr="00C30686">
              <w:rPr>
                <w:rFonts w:eastAsiaTheme="minorEastAsia"/>
                <w:color w:val="000000"/>
                <w:lang w:eastAsia="zh-CN"/>
              </w:rPr>
              <w:t>CA_n28A-n78A-n102B</w:t>
            </w:r>
          </w:p>
        </w:tc>
        <w:tc>
          <w:tcPr>
            <w:tcW w:w="2785" w:type="dxa"/>
            <w:tcBorders>
              <w:top w:val="single" w:sz="4" w:space="0" w:color="auto"/>
              <w:left w:val="single" w:sz="4" w:space="0" w:color="auto"/>
              <w:bottom w:val="nil"/>
              <w:right w:val="single" w:sz="4" w:space="0" w:color="auto"/>
            </w:tcBorders>
            <w:vAlign w:val="center"/>
          </w:tcPr>
          <w:p w14:paraId="131D1447"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8"/>
              </w:rPr>
              <w:t>CA_n28A-n78A</w:t>
            </w:r>
          </w:p>
          <w:p w14:paraId="5D9F9174"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8"/>
              </w:rPr>
              <w:t>CA_n28A-n102A</w:t>
            </w:r>
          </w:p>
          <w:p w14:paraId="4D9BE8AE" w14:textId="77777777" w:rsidR="006F6378" w:rsidRPr="00C30686" w:rsidRDefault="006F6378" w:rsidP="0094020B">
            <w:pPr>
              <w:pStyle w:val="TAC"/>
              <w:rPr>
                <w:rFonts w:eastAsiaTheme="minorEastAsia"/>
                <w:lang w:val="en-US" w:eastAsia="zh-CN"/>
              </w:rPr>
            </w:pPr>
            <w:r w:rsidRPr="00C30686">
              <w:rPr>
                <w:rFonts w:eastAsiaTheme="minorEastAsia" w:cs="Arial"/>
                <w:color w:val="000000"/>
                <w:szCs w:val="18"/>
              </w:rPr>
              <w:t>CA_n78A-n102A</w:t>
            </w:r>
          </w:p>
        </w:tc>
        <w:tc>
          <w:tcPr>
            <w:tcW w:w="1259" w:type="dxa"/>
            <w:tcBorders>
              <w:top w:val="single" w:sz="4" w:space="0" w:color="auto"/>
              <w:left w:val="single" w:sz="4" w:space="0" w:color="auto"/>
              <w:bottom w:val="single" w:sz="4" w:space="0" w:color="auto"/>
              <w:right w:val="single" w:sz="4" w:space="0" w:color="auto"/>
            </w:tcBorders>
            <w:vAlign w:val="center"/>
          </w:tcPr>
          <w:p w14:paraId="713A375F" w14:textId="77777777" w:rsidR="006F6378" w:rsidRPr="00C30686" w:rsidRDefault="006F6378" w:rsidP="0094020B">
            <w:pPr>
              <w:pStyle w:val="TAC"/>
              <w:rPr>
                <w:rFonts w:eastAsiaTheme="minorEastAsia"/>
                <w:lang w:val="en-US" w:eastAsia="zh-CN"/>
              </w:rPr>
            </w:pPr>
            <w:r w:rsidRPr="00C30686">
              <w:rPr>
                <w:rFonts w:eastAsiaTheme="minorEastAsia"/>
                <w:color w:val="000000"/>
              </w:rPr>
              <w:t>n28</w:t>
            </w:r>
          </w:p>
        </w:tc>
        <w:tc>
          <w:tcPr>
            <w:tcW w:w="4356" w:type="dxa"/>
            <w:tcBorders>
              <w:top w:val="single" w:sz="4" w:space="0" w:color="auto"/>
              <w:left w:val="single" w:sz="4" w:space="0" w:color="auto"/>
              <w:bottom w:val="single" w:sz="4" w:space="0" w:color="auto"/>
              <w:right w:val="single" w:sz="4" w:space="0" w:color="auto"/>
            </w:tcBorders>
          </w:tcPr>
          <w:p w14:paraId="616B2162"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6"/>
              </w:rPr>
              <w:t>5, 10, 15, 20</w:t>
            </w:r>
          </w:p>
        </w:tc>
        <w:tc>
          <w:tcPr>
            <w:tcW w:w="2445" w:type="dxa"/>
            <w:tcBorders>
              <w:top w:val="single" w:sz="4" w:space="0" w:color="auto"/>
              <w:left w:val="single" w:sz="4" w:space="0" w:color="auto"/>
              <w:bottom w:val="nil"/>
              <w:right w:val="single" w:sz="4" w:space="0" w:color="auto"/>
            </w:tcBorders>
            <w:vAlign w:val="center"/>
          </w:tcPr>
          <w:p w14:paraId="65EC9FC4"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0</w:t>
            </w:r>
          </w:p>
        </w:tc>
      </w:tr>
      <w:tr w:rsidR="006F6378" w:rsidRPr="00C30686" w14:paraId="200663B0" w14:textId="77777777" w:rsidTr="004F423A">
        <w:trPr>
          <w:trHeight w:val="29"/>
        </w:trPr>
        <w:tc>
          <w:tcPr>
            <w:tcW w:w="2742" w:type="dxa"/>
            <w:tcBorders>
              <w:top w:val="nil"/>
              <w:left w:val="single" w:sz="4" w:space="0" w:color="auto"/>
              <w:bottom w:val="nil"/>
              <w:right w:val="single" w:sz="4" w:space="0" w:color="auto"/>
            </w:tcBorders>
            <w:vAlign w:val="center"/>
          </w:tcPr>
          <w:p w14:paraId="181257A5"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nil"/>
              <w:right w:val="single" w:sz="4" w:space="0" w:color="auto"/>
            </w:tcBorders>
            <w:vAlign w:val="center"/>
          </w:tcPr>
          <w:p w14:paraId="12B9085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F81E2AC" w14:textId="77777777" w:rsidR="006F6378" w:rsidRPr="00C30686" w:rsidRDefault="006F6378" w:rsidP="0094020B">
            <w:pPr>
              <w:pStyle w:val="TAC"/>
              <w:rPr>
                <w:rFonts w:eastAsiaTheme="minorEastAsia"/>
                <w:lang w:val="en-US" w:eastAsia="zh-CN"/>
              </w:rPr>
            </w:pPr>
            <w:r w:rsidRPr="00C30686">
              <w:rPr>
                <w:rFonts w:eastAsiaTheme="minorEastAsia"/>
                <w:color w:val="000000"/>
              </w:rPr>
              <w:t>n78</w:t>
            </w:r>
          </w:p>
        </w:tc>
        <w:tc>
          <w:tcPr>
            <w:tcW w:w="4356" w:type="dxa"/>
            <w:tcBorders>
              <w:top w:val="single" w:sz="4" w:space="0" w:color="auto"/>
              <w:left w:val="single" w:sz="4" w:space="0" w:color="auto"/>
              <w:bottom w:val="single" w:sz="4" w:space="0" w:color="auto"/>
              <w:right w:val="single" w:sz="4" w:space="0" w:color="auto"/>
            </w:tcBorders>
          </w:tcPr>
          <w:p w14:paraId="14E1BDFF"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6"/>
              </w:rPr>
              <w:t>10, 15, 20, 25, 30, 40, 50, 60, 70, 80, 90, 100</w:t>
            </w:r>
          </w:p>
        </w:tc>
        <w:tc>
          <w:tcPr>
            <w:tcW w:w="2445" w:type="dxa"/>
            <w:tcBorders>
              <w:top w:val="nil"/>
              <w:left w:val="single" w:sz="4" w:space="0" w:color="auto"/>
              <w:bottom w:val="nil"/>
              <w:right w:val="single" w:sz="4" w:space="0" w:color="auto"/>
            </w:tcBorders>
            <w:vAlign w:val="center"/>
          </w:tcPr>
          <w:p w14:paraId="3342AD7D" w14:textId="77777777" w:rsidR="006F6378" w:rsidRPr="00C30686" w:rsidRDefault="006F6378" w:rsidP="0094020B">
            <w:pPr>
              <w:pStyle w:val="TAC"/>
              <w:rPr>
                <w:rFonts w:eastAsiaTheme="minorEastAsia"/>
                <w:lang w:val="en-US" w:eastAsia="zh-CN"/>
              </w:rPr>
            </w:pPr>
          </w:p>
        </w:tc>
      </w:tr>
      <w:tr w:rsidR="006F6378" w:rsidRPr="00C30686" w14:paraId="7120609B"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02B1128"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single" w:sz="4" w:space="0" w:color="auto"/>
              <w:right w:val="single" w:sz="4" w:space="0" w:color="auto"/>
            </w:tcBorders>
            <w:vAlign w:val="center"/>
          </w:tcPr>
          <w:p w14:paraId="7F3E0A8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A273644" w14:textId="77777777" w:rsidR="006F6378" w:rsidRPr="00C30686" w:rsidRDefault="006F6378" w:rsidP="0094020B">
            <w:pPr>
              <w:pStyle w:val="TAC"/>
              <w:rPr>
                <w:rFonts w:eastAsiaTheme="minorEastAsia"/>
                <w:lang w:val="en-US" w:eastAsia="zh-CN"/>
              </w:rPr>
            </w:pPr>
            <w:r w:rsidRPr="00C30686">
              <w:rPr>
                <w:color w:val="000000"/>
                <w:lang w:eastAsia="zh-CN"/>
              </w:rPr>
              <w:t>n102</w:t>
            </w:r>
          </w:p>
        </w:tc>
        <w:tc>
          <w:tcPr>
            <w:tcW w:w="4356" w:type="dxa"/>
            <w:tcBorders>
              <w:top w:val="single" w:sz="4" w:space="0" w:color="auto"/>
              <w:left w:val="single" w:sz="4" w:space="0" w:color="auto"/>
              <w:bottom w:val="single" w:sz="4" w:space="0" w:color="auto"/>
              <w:right w:val="single" w:sz="4" w:space="0" w:color="auto"/>
            </w:tcBorders>
            <w:vAlign w:val="bottom"/>
          </w:tcPr>
          <w:p w14:paraId="1D5971FF"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6"/>
              </w:rPr>
              <w:t>CA_n102B_BCS0</w:t>
            </w:r>
          </w:p>
        </w:tc>
        <w:tc>
          <w:tcPr>
            <w:tcW w:w="2445" w:type="dxa"/>
            <w:tcBorders>
              <w:top w:val="nil"/>
              <w:left w:val="single" w:sz="4" w:space="0" w:color="auto"/>
              <w:bottom w:val="single" w:sz="4" w:space="0" w:color="auto"/>
              <w:right w:val="single" w:sz="4" w:space="0" w:color="auto"/>
            </w:tcBorders>
            <w:vAlign w:val="center"/>
          </w:tcPr>
          <w:p w14:paraId="0B770C52" w14:textId="77777777" w:rsidR="006F6378" w:rsidRPr="00C30686" w:rsidRDefault="006F6378" w:rsidP="0094020B">
            <w:pPr>
              <w:pStyle w:val="TAC"/>
              <w:rPr>
                <w:rFonts w:eastAsiaTheme="minorEastAsia"/>
                <w:lang w:val="en-US" w:eastAsia="zh-CN"/>
              </w:rPr>
            </w:pPr>
          </w:p>
        </w:tc>
      </w:tr>
      <w:tr w:rsidR="006F6378" w:rsidRPr="00C30686" w14:paraId="69CA86BB"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2270AB5" w14:textId="77777777" w:rsidR="006F6378" w:rsidRPr="00C30686" w:rsidRDefault="006F6378" w:rsidP="0094020B">
            <w:pPr>
              <w:pStyle w:val="TAC"/>
              <w:rPr>
                <w:rFonts w:eastAsiaTheme="minorEastAsia"/>
                <w:lang w:val="fr-FR" w:eastAsia="zh-CN"/>
              </w:rPr>
            </w:pPr>
            <w:r w:rsidRPr="00C30686">
              <w:rPr>
                <w:rFonts w:eastAsiaTheme="minorEastAsia"/>
                <w:color w:val="000000"/>
                <w:lang w:eastAsia="zh-CN"/>
              </w:rPr>
              <w:t>CA_n28A-n78A-n102C</w:t>
            </w:r>
          </w:p>
        </w:tc>
        <w:tc>
          <w:tcPr>
            <w:tcW w:w="2785" w:type="dxa"/>
            <w:tcBorders>
              <w:top w:val="single" w:sz="4" w:space="0" w:color="auto"/>
              <w:left w:val="single" w:sz="4" w:space="0" w:color="auto"/>
              <w:bottom w:val="nil"/>
              <w:right w:val="single" w:sz="4" w:space="0" w:color="auto"/>
            </w:tcBorders>
            <w:vAlign w:val="center"/>
          </w:tcPr>
          <w:p w14:paraId="2ED2608D"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CA_n28A-n78A</w:t>
            </w:r>
          </w:p>
          <w:p w14:paraId="57CECDCD"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CA_n28A-n102A</w:t>
            </w:r>
          </w:p>
          <w:p w14:paraId="33BA1461"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CA_n78A-n102A</w:t>
            </w:r>
          </w:p>
        </w:tc>
        <w:tc>
          <w:tcPr>
            <w:tcW w:w="1259" w:type="dxa"/>
            <w:tcBorders>
              <w:top w:val="single" w:sz="4" w:space="0" w:color="auto"/>
              <w:left w:val="single" w:sz="4" w:space="0" w:color="auto"/>
              <w:bottom w:val="single" w:sz="4" w:space="0" w:color="auto"/>
              <w:right w:val="single" w:sz="4" w:space="0" w:color="auto"/>
            </w:tcBorders>
            <w:vAlign w:val="center"/>
          </w:tcPr>
          <w:p w14:paraId="04AC9E17" w14:textId="77777777" w:rsidR="006F6378" w:rsidRPr="00C30686" w:rsidRDefault="006F6378" w:rsidP="0094020B">
            <w:pPr>
              <w:pStyle w:val="TAC"/>
              <w:rPr>
                <w:rFonts w:eastAsiaTheme="minorEastAsia"/>
                <w:lang w:val="en-US" w:eastAsia="zh-CN"/>
              </w:rPr>
            </w:pPr>
            <w:r w:rsidRPr="00C30686">
              <w:rPr>
                <w:rFonts w:eastAsiaTheme="minorEastAsia"/>
                <w:color w:val="000000"/>
              </w:rPr>
              <w:t>n28</w:t>
            </w:r>
          </w:p>
        </w:tc>
        <w:tc>
          <w:tcPr>
            <w:tcW w:w="4356" w:type="dxa"/>
            <w:tcBorders>
              <w:top w:val="single" w:sz="4" w:space="0" w:color="auto"/>
              <w:left w:val="single" w:sz="4" w:space="0" w:color="auto"/>
              <w:bottom w:val="single" w:sz="4" w:space="0" w:color="auto"/>
              <w:right w:val="single" w:sz="4" w:space="0" w:color="auto"/>
            </w:tcBorders>
          </w:tcPr>
          <w:p w14:paraId="6D398B74"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6"/>
              </w:rPr>
              <w:t>5, 10, 15, 20</w:t>
            </w:r>
          </w:p>
        </w:tc>
        <w:tc>
          <w:tcPr>
            <w:tcW w:w="2445" w:type="dxa"/>
            <w:tcBorders>
              <w:top w:val="single" w:sz="4" w:space="0" w:color="auto"/>
              <w:left w:val="single" w:sz="4" w:space="0" w:color="auto"/>
              <w:bottom w:val="nil"/>
              <w:right w:val="single" w:sz="4" w:space="0" w:color="auto"/>
            </w:tcBorders>
            <w:vAlign w:val="center"/>
          </w:tcPr>
          <w:p w14:paraId="53A7DCB2"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0</w:t>
            </w:r>
          </w:p>
        </w:tc>
      </w:tr>
      <w:tr w:rsidR="006F6378" w:rsidRPr="00C30686" w14:paraId="168B906C" w14:textId="77777777" w:rsidTr="004F423A">
        <w:trPr>
          <w:trHeight w:val="29"/>
        </w:trPr>
        <w:tc>
          <w:tcPr>
            <w:tcW w:w="2742" w:type="dxa"/>
            <w:tcBorders>
              <w:top w:val="nil"/>
              <w:left w:val="single" w:sz="4" w:space="0" w:color="auto"/>
              <w:bottom w:val="nil"/>
              <w:right w:val="single" w:sz="4" w:space="0" w:color="auto"/>
            </w:tcBorders>
            <w:vAlign w:val="center"/>
          </w:tcPr>
          <w:p w14:paraId="199FAD9F"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nil"/>
              <w:right w:val="single" w:sz="4" w:space="0" w:color="auto"/>
            </w:tcBorders>
            <w:vAlign w:val="center"/>
          </w:tcPr>
          <w:p w14:paraId="1DD45FA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765D6DD" w14:textId="77777777" w:rsidR="006F6378" w:rsidRPr="00C30686" w:rsidRDefault="006F6378" w:rsidP="0094020B">
            <w:pPr>
              <w:pStyle w:val="TAC"/>
              <w:rPr>
                <w:rFonts w:eastAsiaTheme="minorEastAsia"/>
                <w:lang w:val="en-US" w:eastAsia="zh-CN"/>
              </w:rPr>
            </w:pPr>
            <w:r w:rsidRPr="00C30686">
              <w:rPr>
                <w:color w:val="000000"/>
                <w:lang w:eastAsia="zh-CN"/>
              </w:rPr>
              <w:t>n78</w:t>
            </w:r>
          </w:p>
        </w:tc>
        <w:tc>
          <w:tcPr>
            <w:tcW w:w="4356" w:type="dxa"/>
            <w:tcBorders>
              <w:top w:val="single" w:sz="4" w:space="0" w:color="auto"/>
              <w:left w:val="single" w:sz="4" w:space="0" w:color="auto"/>
              <w:bottom w:val="single" w:sz="4" w:space="0" w:color="auto"/>
              <w:right w:val="single" w:sz="4" w:space="0" w:color="auto"/>
            </w:tcBorders>
          </w:tcPr>
          <w:p w14:paraId="18F0D6A5"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6"/>
              </w:rPr>
              <w:t>10, 15, 20, 25, 30, 40, 50, 60, 70, 80, 90, 100</w:t>
            </w:r>
          </w:p>
        </w:tc>
        <w:tc>
          <w:tcPr>
            <w:tcW w:w="2445" w:type="dxa"/>
            <w:tcBorders>
              <w:top w:val="nil"/>
              <w:left w:val="single" w:sz="4" w:space="0" w:color="auto"/>
              <w:bottom w:val="nil"/>
              <w:right w:val="single" w:sz="4" w:space="0" w:color="auto"/>
            </w:tcBorders>
            <w:vAlign w:val="center"/>
          </w:tcPr>
          <w:p w14:paraId="6A67433E" w14:textId="77777777" w:rsidR="006F6378" w:rsidRPr="00C30686" w:rsidRDefault="006F6378" w:rsidP="0094020B">
            <w:pPr>
              <w:pStyle w:val="TAC"/>
              <w:rPr>
                <w:rFonts w:eastAsiaTheme="minorEastAsia"/>
                <w:lang w:val="en-US" w:eastAsia="zh-CN"/>
              </w:rPr>
            </w:pPr>
          </w:p>
        </w:tc>
      </w:tr>
      <w:tr w:rsidR="006F6378" w:rsidRPr="00C30686" w14:paraId="3F368C2A"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3302C1F"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single" w:sz="4" w:space="0" w:color="auto"/>
              <w:right w:val="single" w:sz="4" w:space="0" w:color="auto"/>
            </w:tcBorders>
            <w:vAlign w:val="center"/>
          </w:tcPr>
          <w:p w14:paraId="6A194D2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7B25565" w14:textId="77777777" w:rsidR="006F6378" w:rsidRPr="00C30686" w:rsidRDefault="006F6378" w:rsidP="0094020B">
            <w:pPr>
              <w:pStyle w:val="TAC"/>
              <w:rPr>
                <w:rFonts w:eastAsiaTheme="minorEastAsia"/>
                <w:lang w:val="en-US" w:eastAsia="zh-CN"/>
              </w:rPr>
            </w:pPr>
            <w:r w:rsidRPr="00C30686">
              <w:rPr>
                <w:color w:val="000000"/>
                <w:lang w:eastAsia="zh-CN"/>
              </w:rPr>
              <w:t>n102</w:t>
            </w:r>
          </w:p>
        </w:tc>
        <w:tc>
          <w:tcPr>
            <w:tcW w:w="4356" w:type="dxa"/>
            <w:tcBorders>
              <w:top w:val="single" w:sz="4" w:space="0" w:color="auto"/>
              <w:left w:val="single" w:sz="4" w:space="0" w:color="auto"/>
              <w:bottom w:val="single" w:sz="4" w:space="0" w:color="auto"/>
              <w:right w:val="single" w:sz="4" w:space="0" w:color="auto"/>
            </w:tcBorders>
            <w:vAlign w:val="bottom"/>
          </w:tcPr>
          <w:p w14:paraId="3F82EE51"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6"/>
              </w:rPr>
              <w:t>CA_n102C_BCS0</w:t>
            </w:r>
          </w:p>
        </w:tc>
        <w:tc>
          <w:tcPr>
            <w:tcW w:w="2445" w:type="dxa"/>
            <w:tcBorders>
              <w:top w:val="nil"/>
              <w:left w:val="single" w:sz="4" w:space="0" w:color="auto"/>
              <w:bottom w:val="single" w:sz="4" w:space="0" w:color="auto"/>
              <w:right w:val="single" w:sz="4" w:space="0" w:color="auto"/>
            </w:tcBorders>
            <w:vAlign w:val="center"/>
          </w:tcPr>
          <w:p w14:paraId="1CFD5F1D" w14:textId="77777777" w:rsidR="006F6378" w:rsidRPr="00C30686" w:rsidRDefault="006F6378" w:rsidP="0094020B">
            <w:pPr>
              <w:pStyle w:val="TAC"/>
              <w:rPr>
                <w:rFonts w:eastAsiaTheme="minorEastAsia"/>
                <w:lang w:val="en-US" w:eastAsia="zh-CN"/>
              </w:rPr>
            </w:pPr>
          </w:p>
        </w:tc>
      </w:tr>
      <w:tr w:rsidR="006F6378" w:rsidRPr="00C30686" w14:paraId="2F4620FF"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AABFCAD" w14:textId="77777777" w:rsidR="006F6378" w:rsidRPr="00C30686" w:rsidRDefault="006F6378" w:rsidP="0094020B">
            <w:pPr>
              <w:pStyle w:val="TAC"/>
              <w:rPr>
                <w:rFonts w:eastAsiaTheme="minorEastAsia"/>
                <w:lang w:val="fr-FR" w:eastAsia="zh-CN"/>
              </w:rPr>
            </w:pPr>
            <w:r w:rsidRPr="00C30686">
              <w:rPr>
                <w:rFonts w:eastAsiaTheme="minorEastAsia"/>
                <w:szCs w:val="18"/>
                <w:lang w:val="en-US" w:eastAsia="zh-CN"/>
              </w:rPr>
              <w:t>CA_n28A-n78A-n102D</w:t>
            </w:r>
          </w:p>
        </w:tc>
        <w:tc>
          <w:tcPr>
            <w:tcW w:w="2785" w:type="dxa"/>
            <w:tcBorders>
              <w:top w:val="single" w:sz="4" w:space="0" w:color="auto"/>
              <w:left w:val="single" w:sz="4" w:space="0" w:color="auto"/>
              <w:bottom w:val="nil"/>
              <w:right w:val="single" w:sz="4" w:space="0" w:color="auto"/>
            </w:tcBorders>
            <w:vAlign w:val="center"/>
          </w:tcPr>
          <w:p w14:paraId="23095563"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CA_n28A-n78A</w:t>
            </w:r>
          </w:p>
          <w:p w14:paraId="381D76F4"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CA_n28A-n102A</w:t>
            </w:r>
          </w:p>
          <w:p w14:paraId="5D694D20"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CA_n78A-n102A</w:t>
            </w:r>
          </w:p>
        </w:tc>
        <w:tc>
          <w:tcPr>
            <w:tcW w:w="1259" w:type="dxa"/>
            <w:tcBorders>
              <w:top w:val="single" w:sz="4" w:space="0" w:color="auto"/>
              <w:left w:val="single" w:sz="4" w:space="0" w:color="auto"/>
              <w:bottom w:val="single" w:sz="4" w:space="0" w:color="auto"/>
              <w:right w:val="single" w:sz="4" w:space="0" w:color="auto"/>
            </w:tcBorders>
            <w:vAlign w:val="center"/>
          </w:tcPr>
          <w:p w14:paraId="2BC0A057" w14:textId="77777777" w:rsidR="006F6378" w:rsidRPr="00C30686" w:rsidRDefault="006F6378" w:rsidP="0094020B">
            <w:pPr>
              <w:pStyle w:val="TAC"/>
              <w:rPr>
                <w:rFonts w:eastAsiaTheme="minorEastAsia"/>
                <w:lang w:val="en-US" w:eastAsia="zh-CN"/>
              </w:rPr>
            </w:pPr>
            <w:r w:rsidRPr="00C30686">
              <w:rPr>
                <w:rFonts w:eastAsiaTheme="minorEastAsia"/>
                <w:color w:val="000000"/>
              </w:rPr>
              <w:t>n28</w:t>
            </w:r>
          </w:p>
        </w:tc>
        <w:tc>
          <w:tcPr>
            <w:tcW w:w="4356" w:type="dxa"/>
            <w:tcBorders>
              <w:top w:val="single" w:sz="4" w:space="0" w:color="auto"/>
              <w:left w:val="single" w:sz="4" w:space="0" w:color="auto"/>
              <w:bottom w:val="single" w:sz="4" w:space="0" w:color="auto"/>
              <w:right w:val="single" w:sz="4" w:space="0" w:color="auto"/>
            </w:tcBorders>
          </w:tcPr>
          <w:p w14:paraId="17D3E9AC"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6"/>
              </w:rPr>
              <w:t>5, 10, 15, 20</w:t>
            </w:r>
          </w:p>
        </w:tc>
        <w:tc>
          <w:tcPr>
            <w:tcW w:w="2445" w:type="dxa"/>
            <w:tcBorders>
              <w:top w:val="single" w:sz="4" w:space="0" w:color="auto"/>
              <w:left w:val="single" w:sz="4" w:space="0" w:color="auto"/>
              <w:bottom w:val="nil"/>
              <w:right w:val="single" w:sz="4" w:space="0" w:color="auto"/>
            </w:tcBorders>
            <w:vAlign w:val="center"/>
          </w:tcPr>
          <w:p w14:paraId="37B82A93"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0</w:t>
            </w:r>
          </w:p>
        </w:tc>
      </w:tr>
      <w:tr w:rsidR="006F6378" w:rsidRPr="00C30686" w14:paraId="111654AC" w14:textId="77777777" w:rsidTr="004F423A">
        <w:trPr>
          <w:trHeight w:val="29"/>
        </w:trPr>
        <w:tc>
          <w:tcPr>
            <w:tcW w:w="2742" w:type="dxa"/>
            <w:tcBorders>
              <w:top w:val="nil"/>
              <w:left w:val="single" w:sz="4" w:space="0" w:color="auto"/>
              <w:bottom w:val="nil"/>
              <w:right w:val="single" w:sz="4" w:space="0" w:color="auto"/>
            </w:tcBorders>
            <w:vAlign w:val="center"/>
          </w:tcPr>
          <w:p w14:paraId="306C9714"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nil"/>
              <w:right w:val="single" w:sz="4" w:space="0" w:color="auto"/>
            </w:tcBorders>
            <w:vAlign w:val="center"/>
          </w:tcPr>
          <w:p w14:paraId="50EC95D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F3CF5BB" w14:textId="77777777" w:rsidR="006F6378" w:rsidRPr="00C30686" w:rsidRDefault="006F6378" w:rsidP="0094020B">
            <w:pPr>
              <w:pStyle w:val="TAC"/>
              <w:rPr>
                <w:rFonts w:eastAsiaTheme="minorEastAsia"/>
                <w:lang w:val="en-US" w:eastAsia="zh-CN"/>
              </w:rPr>
            </w:pPr>
            <w:r w:rsidRPr="00C30686">
              <w:rPr>
                <w:color w:val="000000"/>
                <w:lang w:eastAsia="zh-CN"/>
              </w:rPr>
              <w:t>n78</w:t>
            </w:r>
          </w:p>
        </w:tc>
        <w:tc>
          <w:tcPr>
            <w:tcW w:w="4356" w:type="dxa"/>
            <w:tcBorders>
              <w:top w:val="single" w:sz="4" w:space="0" w:color="auto"/>
              <w:left w:val="single" w:sz="4" w:space="0" w:color="auto"/>
              <w:bottom w:val="single" w:sz="4" w:space="0" w:color="auto"/>
              <w:right w:val="single" w:sz="4" w:space="0" w:color="auto"/>
            </w:tcBorders>
          </w:tcPr>
          <w:p w14:paraId="00ABC940"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6"/>
              </w:rPr>
              <w:t>10, 15, 20, 25, 30, 40, 50, 60, 70, 80, 90, 100</w:t>
            </w:r>
          </w:p>
        </w:tc>
        <w:tc>
          <w:tcPr>
            <w:tcW w:w="2445" w:type="dxa"/>
            <w:tcBorders>
              <w:top w:val="nil"/>
              <w:left w:val="single" w:sz="4" w:space="0" w:color="auto"/>
              <w:bottom w:val="nil"/>
              <w:right w:val="single" w:sz="4" w:space="0" w:color="auto"/>
            </w:tcBorders>
            <w:vAlign w:val="center"/>
          </w:tcPr>
          <w:p w14:paraId="59544635" w14:textId="77777777" w:rsidR="006F6378" w:rsidRPr="00C30686" w:rsidRDefault="006F6378" w:rsidP="0094020B">
            <w:pPr>
              <w:pStyle w:val="TAC"/>
              <w:rPr>
                <w:rFonts w:eastAsiaTheme="minorEastAsia"/>
                <w:lang w:val="en-US" w:eastAsia="zh-CN"/>
              </w:rPr>
            </w:pPr>
          </w:p>
        </w:tc>
      </w:tr>
      <w:tr w:rsidR="006F6378" w:rsidRPr="00C30686" w14:paraId="61CC5130"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0BAFB44"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single" w:sz="4" w:space="0" w:color="auto"/>
              <w:right w:val="single" w:sz="4" w:space="0" w:color="auto"/>
            </w:tcBorders>
            <w:vAlign w:val="center"/>
          </w:tcPr>
          <w:p w14:paraId="40461CB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CC7ACF5" w14:textId="77777777" w:rsidR="006F6378" w:rsidRPr="00C30686" w:rsidRDefault="006F6378" w:rsidP="0094020B">
            <w:pPr>
              <w:pStyle w:val="TAC"/>
              <w:rPr>
                <w:rFonts w:eastAsiaTheme="minorEastAsia"/>
                <w:lang w:val="en-US" w:eastAsia="zh-CN"/>
              </w:rPr>
            </w:pPr>
            <w:r w:rsidRPr="00C30686">
              <w:rPr>
                <w:color w:val="000000"/>
                <w:lang w:eastAsia="zh-CN"/>
              </w:rPr>
              <w:t>n102</w:t>
            </w:r>
          </w:p>
        </w:tc>
        <w:tc>
          <w:tcPr>
            <w:tcW w:w="4356" w:type="dxa"/>
            <w:tcBorders>
              <w:top w:val="single" w:sz="4" w:space="0" w:color="auto"/>
              <w:left w:val="single" w:sz="4" w:space="0" w:color="auto"/>
              <w:bottom w:val="single" w:sz="4" w:space="0" w:color="auto"/>
              <w:right w:val="single" w:sz="4" w:space="0" w:color="auto"/>
            </w:tcBorders>
            <w:vAlign w:val="bottom"/>
          </w:tcPr>
          <w:p w14:paraId="73431A1A"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6"/>
              </w:rPr>
              <w:t>CA_n102D_BCS0</w:t>
            </w:r>
          </w:p>
        </w:tc>
        <w:tc>
          <w:tcPr>
            <w:tcW w:w="2445" w:type="dxa"/>
            <w:tcBorders>
              <w:top w:val="nil"/>
              <w:left w:val="single" w:sz="4" w:space="0" w:color="auto"/>
              <w:bottom w:val="single" w:sz="4" w:space="0" w:color="auto"/>
              <w:right w:val="single" w:sz="4" w:space="0" w:color="auto"/>
            </w:tcBorders>
            <w:vAlign w:val="center"/>
          </w:tcPr>
          <w:p w14:paraId="704D553F" w14:textId="77777777" w:rsidR="006F6378" w:rsidRPr="00C30686" w:rsidRDefault="006F6378" w:rsidP="0094020B">
            <w:pPr>
              <w:pStyle w:val="TAC"/>
              <w:rPr>
                <w:rFonts w:eastAsiaTheme="minorEastAsia"/>
                <w:lang w:val="en-US" w:eastAsia="zh-CN"/>
              </w:rPr>
            </w:pPr>
          </w:p>
        </w:tc>
      </w:tr>
      <w:tr w:rsidR="006F6378" w:rsidRPr="00C30686" w14:paraId="65EF116B"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6538FA7" w14:textId="77777777" w:rsidR="006F6378" w:rsidRPr="00C30686" w:rsidRDefault="006F6378" w:rsidP="0094020B">
            <w:pPr>
              <w:pStyle w:val="TAC"/>
              <w:rPr>
                <w:rFonts w:eastAsiaTheme="minorEastAsia"/>
                <w:lang w:val="fr-FR" w:eastAsia="zh-CN"/>
              </w:rPr>
            </w:pPr>
            <w:r w:rsidRPr="00C30686">
              <w:rPr>
                <w:rFonts w:eastAsiaTheme="minorEastAsia"/>
                <w:szCs w:val="18"/>
                <w:lang w:val="en-US" w:eastAsia="zh-CN"/>
              </w:rPr>
              <w:t>CA_n28A-n78A-n102E</w:t>
            </w:r>
          </w:p>
        </w:tc>
        <w:tc>
          <w:tcPr>
            <w:tcW w:w="2785" w:type="dxa"/>
            <w:tcBorders>
              <w:top w:val="single" w:sz="4" w:space="0" w:color="auto"/>
              <w:left w:val="single" w:sz="4" w:space="0" w:color="auto"/>
              <w:bottom w:val="nil"/>
              <w:right w:val="single" w:sz="4" w:space="0" w:color="auto"/>
            </w:tcBorders>
            <w:vAlign w:val="center"/>
          </w:tcPr>
          <w:p w14:paraId="7EBAE51D"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CA_n28A-n78A</w:t>
            </w:r>
          </w:p>
          <w:p w14:paraId="62F475A8"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CA_n28A-n102A</w:t>
            </w:r>
          </w:p>
          <w:p w14:paraId="57528C11"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CA_n78A-n102A</w:t>
            </w:r>
          </w:p>
        </w:tc>
        <w:tc>
          <w:tcPr>
            <w:tcW w:w="1259" w:type="dxa"/>
            <w:tcBorders>
              <w:top w:val="single" w:sz="4" w:space="0" w:color="auto"/>
              <w:left w:val="single" w:sz="4" w:space="0" w:color="auto"/>
              <w:bottom w:val="single" w:sz="4" w:space="0" w:color="auto"/>
              <w:right w:val="single" w:sz="4" w:space="0" w:color="auto"/>
            </w:tcBorders>
            <w:vAlign w:val="center"/>
          </w:tcPr>
          <w:p w14:paraId="14D44072" w14:textId="77777777" w:rsidR="006F6378" w:rsidRPr="00C30686" w:rsidRDefault="006F6378" w:rsidP="0094020B">
            <w:pPr>
              <w:pStyle w:val="TAC"/>
              <w:rPr>
                <w:rFonts w:eastAsiaTheme="minorEastAsia"/>
                <w:lang w:val="en-US" w:eastAsia="zh-CN"/>
              </w:rPr>
            </w:pPr>
            <w:r w:rsidRPr="00C30686">
              <w:rPr>
                <w:rFonts w:eastAsiaTheme="minorEastAsia"/>
                <w:color w:val="000000"/>
              </w:rPr>
              <w:t>n28</w:t>
            </w:r>
          </w:p>
        </w:tc>
        <w:tc>
          <w:tcPr>
            <w:tcW w:w="4356" w:type="dxa"/>
            <w:tcBorders>
              <w:top w:val="single" w:sz="4" w:space="0" w:color="auto"/>
              <w:left w:val="single" w:sz="4" w:space="0" w:color="auto"/>
              <w:bottom w:val="single" w:sz="4" w:space="0" w:color="auto"/>
              <w:right w:val="single" w:sz="4" w:space="0" w:color="auto"/>
            </w:tcBorders>
          </w:tcPr>
          <w:p w14:paraId="2DB907D8"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6"/>
              </w:rPr>
              <w:t>5, 10, 15, 20</w:t>
            </w:r>
          </w:p>
        </w:tc>
        <w:tc>
          <w:tcPr>
            <w:tcW w:w="2445" w:type="dxa"/>
            <w:tcBorders>
              <w:top w:val="single" w:sz="4" w:space="0" w:color="auto"/>
              <w:left w:val="single" w:sz="4" w:space="0" w:color="auto"/>
              <w:bottom w:val="nil"/>
              <w:right w:val="single" w:sz="4" w:space="0" w:color="auto"/>
            </w:tcBorders>
            <w:vAlign w:val="center"/>
          </w:tcPr>
          <w:p w14:paraId="2E6EA650"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0</w:t>
            </w:r>
          </w:p>
        </w:tc>
      </w:tr>
      <w:tr w:rsidR="006F6378" w:rsidRPr="00C30686" w14:paraId="2D192AA6" w14:textId="77777777" w:rsidTr="004F423A">
        <w:trPr>
          <w:trHeight w:val="29"/>
        </w:trPr>
        <w:tc>
          <w:tcPr>
            <w:tcW w:w="2742" w:type="dxa"/>
            <w:tcBorders>
              <w:top w:val="nil"/>
              <w:left w:val="single" w:sz="4" w:space="0" w:color="auto"/>
              <w:bottom w:val="nil"/>
              <w:right w:val="single" w:sz="4" w:space="0" w:color="auto"/>
            </w:tcBorders>
            <w:vAlign w:val="center"/>
          </w:tcPr>
          <w:p w14:paraId="1F7C2538"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nil"/>
              <w:right w:val="single" w:sz="4" w:space="0" w:color="auto"/>
            </w:tcBorders>
            <w:vAlign w:val="center"/>
          </w:tcPr>
          <w:p w14:paraId="78AC85A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D90F765" w14:textId="77777777" w:rsidR="006F6378" w:rsidRPr="00C30686" w:rsidRDefault="006F6378" w:rsidP="0094020B">
            <w:pPr>
              <w:pStyle w:val="TAC"/>
              <w:rPr>
                <w:rFonts w:eastAsiaTheme="minorEastAsia"/>
                <w:lang w:val="en-US" w:eastAsia="zh-CN"/>
              </w:rPr>
            </w:pPr>
            <w:r w:rsidRPr="00C30686">
              <w:rPr>
                <w:color w:val="000000"/>
                <w:lang w:eastAsia="zh-CN"/>
              </w:rPr>
              <w:t>n78</w:t>
            </w:r>
          </w:p>
        </w:tc>
        <w:tc>
          <w:tcPr>
            <w:tcW w:w="4356" w:type="dxa"/>
            <w:tcBorders>
              <w:top w:val="single" w:sz="4" w:space="0" w:color="auto"/>
              <w:left w:val="single" w:sz="4" w:space="0" w:color="auto"/>
              <w:bottom w:val="single" w:sz="4" w:space="0" w:color="auto"/>
              <w:right w:val="single" w:sz="4" w:space="0" w:color="auto"/>
            </w:tcBorders>
          </w:tcPr>
          <w:p w14:paraId="0D6FA45A"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6"/>
              </w:rPr>
              <w:t>10, 15, 20, 25, 30, 40, 50, 60, 70, 80, 90, 100</w:t>
            </w:r>
          </w:p>
        </w:tc>
        <w:tc>
          <w:tcPr>
            <w:tcW w:w="2445" w:type="dxa"/>
            <w:tcBorders>
              <w:top w:val="nil"/>
              <w:left w:val="single" w:sz="4" w:space="0" w:color="auto"/>
              <w:bottom w:val="nil"/>
              <w:right w:val="single" w:sz="4" w:space="0" w:color="auto"/>
            </w:tcBorders>
            <w:vAlign w:val="center"/>
          </w:tcPr>
          <w:p w14:paraId="0F00CF30" w14:textId="77777777" w:rsidR="006F6378" w:rsidRPr="00C30686" w:rsidRDefault="006F6378" w:rsidP="0094020B">
            <w:pPr>
              <w:pStyle w:val="TAC"/>
              <w:rPr>
                <w:rFonts w:eastAsiaTheme="minorEastAsia"/>
                <w:lang w:val="en-US" w:eastAsia="zh-CN"/>
              </w:rPr>
            </w:pPr>
          </w:p>
        </w:tc>
      </w:tr>
      <w:tr w:rsidR="006F6378" w:rsidRPr="00C30686" w14:paraId="0D8A24B7"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985DD59"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single" w:sz="4" w:space="0" w:color="auto"/>
              <w:right w:val="single" w:sz="4" w:space="0" w:color="auto"/>
            </w:tcBorders>
            <w:vAlign w:val="center"/>
          </w:tcPr>
          <w:p w14:paraId="5F897E4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8BDD5DD" w14:textId="77777777" w:rsidR="006F6378" w:rsidRPr="00C30686" w:rsidRDefault="006F6378" w:rsidP="0094020B">
            <w:pPr>
              <w:pStyle w:val="TAC"/>
              <w:rPr>
                <w:rFonts w:eastAsiaTheme="minorEastAsia"/>
                <w:lang w:val="en-US" w:eastAsia="zh-CN"/>
              </w:rPr>
            </w:pPr>
            <w:r w:rsidRPr="00C30686">
              <w:rPr>
                <w:color w:val="000000"/>
                <w:lang w:eastAsia="zh-CN"/>
              </w:rPr>
              <w:t>n102</w:t>
            </w:r>
          </w:p>
        </w:tc>
        <w:tc>
          <w:tcPr>
            <w:tcW w:w="4356" w:type="dxa"/>
            <w:tcBorders>
              <w:top w:val="single" w:sz="4" w:space="0" w:color="auto"/>
              <w:left w:val="single" w:sz="4" w:space="0" w:color="auto"/>
              <w:bottom w:val="single" w:sz="4" w:space="0" w:color="auto"/>
              <w:right w:val="single" w:sz="4" w:space="0" w:color="auto"/>
            </w:tcBorders>
            <w:vAlign w:val="bottom"/>
          </w:tcPr>
          <w:p w14:paraId="65C24CFC"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6"/>
              </w:rPr>
              <w:t>CA_n102E_BCS0</w:t>
            </w:r>
          </w:p>
        </w:tc>
        <w:tc>
          <w:tcPr>
            <w:tcW w:w="2445" w:type="dxa"/>
            <w:tcBorders>
              <w:top w:val="nil"/>
              <w:left w:val="single" w:sz="4" w:space="0" w:color="auto"/>
              <w:bottom w:val="single" w:sz="4" w:space="0" w:color="auto"/>
              <w:right w:val="single" w:sz="4" w:space="0" w:color="auto"/>
            </w:tcBorders>
            <w:vAlign w:val="center"/>
          </w:tcPr>
          <w:p w14:paraId="6A10473F" w14:textId="77777777" w:rsidR="006F6378" w:rsidRPr="00C30686" w:rsidRDefault="006F6378" w:rsidP="0094020B">
            <w:pPr>
              <w:pStyle w:val="TAC"/>
              <w:rPr>
                <w:rFonts w:eastAsiaTheme="minorEastAsia"/>
                <w:lang w:val="en-US" w:eastAsia="zh-CN"/>
              </w:rPr>
            </w:pPr>
          </w:p>
        </w:tc>
      </w:tr>
      <w:tr w:rsidR="006F6378" w:rsidRPr="00C30686" w14:paraId="6D01B9BF"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7AF3861" w14:textId="77777777" w:rsidR="006F6378" w:rsidRPr="00C30686" w:rsidRDefault="006F6378" w:rsidP="0094020B">
            <w:pPr>
              <w:pStyle w:val="TAC"/>
              <w:rPr>
                <w:rFonts w:eastAsiaTheme="minorEastAsia"/>
                <w:lang w:val="fr-FR" w:eastAsia="zh-CN"/>
              </w:rPr>
            </w:pPr>
            <w:r w:rsidRPr="00C30686">
              <w:rPr>
                <w:rFonts w:eastAsiaTheme="minorEastAsia"/>
                <w:szCs w:val="18"/>
                <w:lang w:val="en-US" w:eastAsia="zh-CN"/>
              </w:rPr>
              <w:t>CA_n28A-n78A-n102(2A)</w:t>
            </w:r>
          </w:p>
        </w:tc>
        <w:tc>
          <w:tcPr>
            <w:tcW w:w="2785" w:type="dxa"/>
            <w:tcBorders>
              <w:top w:val="single" w:sz="4" w:space="0" w:color="auto"/>
              <w:left w:val="single" w:sz="4" w:space="0" w:color="auto"/>
              <w:bottom w:val="nil"/>
              <w:right w:val="single" w:sz="4" w:space="0" w:color="auto"/>
            </w:tcBorders>
            <w:vAlign w:val="center"/>
          </w:tcPr>
          <w:p w14:paraId="6812A80B"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CA_n28A-n78A</w:t>
            </w:r>
          </w:p>
          <w:p w14:paraId="2EC5A0CA"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CA_n28A-n102A</w:t>
            </w:r>
          </w:p>
          <w:p w14:paraId="6EB62359"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CA_n78A-n102A</w:t>
            </w:r>
          </w:p>
        </w:tc>
        <w:tc>
          <w:tcPr>
            <w:tcW w:w="1259" w:type="dxa"/>
            <w:tcBorders>
              <w:top w:val="single" w:sz="4" w:space="0" w:color="auto"/>
              <w:left w:val="single" w:sz="4" w:space="0" w:color="auto"/>
              <w:bottom w:val="single" w:sz="4" w:space="0" w:color="auto"/>
              <w:right w:val="single" w:sz="4" w:space="0" w:color="auto"/>
            </w:tcBorders>
            <w:vAlign w:val="center"/>
          </w:tcPr>
          <w:p w14:paraId="5C76EF7D" w14:textId="77777777" w:rsidR="006F6378" w:rsidRPr="00C30686" w:rsidRDefault="006F6378" w:rsidP="0094020B">
            <w:pPr>
              <w:pStyle w:val="TAC"/>
              <w:rPr>
                <w:rFonts w:eastAsiaTheme="minorEastAsia"/>
                <w:lang w:val="en-US" w:eastAsia="zh-CN"/>
              </w:rPr>
            </w:pPr>
            <w:r w:rsidRPr="00C30686">
              <w:rPr>
                <w:rFonts w:eastAsiaTheme="minorEastAsia"/>
                <w:color w:val="000000"/>
              </w:rPr>
              <w:t>n28</w:t>
            </w:r>
          </w:p>
        </w:tc>
        <w:tc>
          <w:tcPr>
            <w:tcW w:w="4356" w:type="dxa"/>
            <w:tcBorders>
              <w:top w:val="single" w:sz="4" w:space="0" w:color="auto"/>
              <w:left w:val="single" w:sz="4" w:space="0" w:color="auto"/>
              <w:bottom w:val="single" w:sz="4" w:space="0" w:color="auto"/>
              <w:right w:val="single" w:sz="4" w:space="0" w:color="auto"/>
            </w:tcBorders>
          </w:tcPr>
          <w:p w14:paraId="59CE6673"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6"/>
              </w:rPr>
              <w:t>5, 10, 15, 20</w:t>
            </w:r>
          </w:p>
        </w:tc>
        <w:tc>
          <w:tcPr>
            <w:tcW w:w="2445" w:type="dxa"/>
            <w:tcBorders>
              <w:top w:val="single" w:sz="4" w:space="0" w:color="auto"/>
              <w:left w:val="single" w:sz="4" w:space="0" w:color="auto"/>
              <w:bottom w:val="nil"/>
              <w:right w:val="single" w:sz="4" w:space="0" w:color="auto"/>
            </w:tcBorders>
            <w:vAlign w:val="center"/>
          </w:tcPr>
          <w:p w14:paraId="5E3D3406"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0</w:t>
            </w:r>
          </w:p>
        </w:tc>
      </w:tr>
      <w:tr w:rsidR="006F6378" w:rsidRPr="00C30686" w14:paraId="49A719BB" w14:textId="77777777" w:rsidTr="004F423A">
        <w:trPr>
          <w:trHeight w:val="29"/>
        </w:trPr>
        <w:tc>
          <w:tcPr>
            <w:tcW w:w="2742" w:type="dxa"/>
            <w:tcBorders>
              <w:top w:val="nil"/>
              <w:left w:val="single" w:sz="4" w:space="0" w:color="auto"/>
              <w:bottom w:val="nil"/>
              <w:right w:val="single" w:sz="4" w:space="0" w:color="auto"/>
            </w:tcBorders>
            <w:vAlign w:val="center"/>
          </w:tcPr>
          <w:p w14:paraId="763FBFFB"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nil"/>
              <w:right w:val="single" w:sz="4" w:space="0" w:color="auto"/>
            </w:tcBorders>
            <w:vAlign w:val="center"/>
          </w:tcPr>
          <w:p w14:paraId="06B4FA1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7EB3293" w14:textId="77777777" w:rsidR="006F6378" w:rsidRPr="00C30686" w:rsidRDefault="006F6378" w:rsidP="0094020B">
            <w:pPr>
              <w:pStyle w:val="TAC"/>
              <w:rPr>
                <w:rFonts w:eastAsiaTheme="minorEastAsia"/>
                <w:lang w:val="en-US" w:eastAsia="zh-CN"/>
              </w:rPr>
            </w:pPr>
            <w:r w:rsidRPr="00C30686">
              <w:rPr>
                <w:color w:val="000000"/>
                <w:lang w:eastAsia="zh-CN"/>
              </w:rPr>
              <w:t>n78</w:t>
            </w:r>
          </w:p>
        </w:tc>
        <w:tc>
          <w:tcPr>
            <w:tcW w:w="4356" w:type="dxa"/>
            <w:tcBorders>
              <w:top w:val="single" w:sz="4" w:space="0" w:color="auto"/>
              <w:left w:val="single" w:sz="4" w:space="0" w:color="auto"/>
              <w:bottom w:val="single" w:sz="4" w:space="0" w:color="auto"/>
              <w:right w:val="single" w:sz="4" w:space="0" w:color="auto"/>
            </w:tcBorders>
          </w:tcPr>
          <w:p w14:paraId="450012A9"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6"/>
              </w:rPr>
              <w:t>10, 15, 20, 25, 30, 40, 50, 60, 70, 80, 90, 100</w:t>
            </w:r>
          </w:p>
        </w:tc>
        <w:tc>
          <w:tcPr>
            <w:tcW w:w="2445" w:type="dxa"/>
            <w:tcBorders>
              <w:top w:val="nil"/>
              <w:left w:val="single" w:sz="4" w:space="0" w:color="auto"/>
              <w:bottom w:val="nil"/>
              <w:right w:val="single" w:sz="4" w:space="0" w:color="auto"/>
            </w:tcBorders>
            <w:vAlign w:val="center"/>
          </w:tcPr>
          <w:p w14:paraId="2ED8AE65" w14:textId="77777777" w:rsidR="006F6378" w:rsidRPr="00C30686" w:rsidRDefault="006F6378" w:rsidP="0094020B">
            <w:pPr>
              <w:pStyle w:val="TAC"/>
              <w:rPr>
                <w:rFonts w:eastAsiaTheme="minorEastAsia"/>
                <w:lang w:val="en-US" w:eastAsia="zh-CN"/>
              </w:rPr>
            </w:pPr>
          </w:p>
        </w:tc>
      </w:tr>
      <w:tr w:rsidR="006F6378" w:rsidRPr="00C30686" w14:paraId="33090467"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A92E7E3"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single" w:sz="4" w:space="0" w:color="auto"/>
              <w:right w:val="single" w:sz="4" w:space="0" w:color="auto"/>
            </w:tcBorders>
            <w:vAlign w:val="center"/>
          </w:tcPr>
          <w:p w14:paraId="60D6B7D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857C524" w14:textId="77777777" w:rsidR="006F6378" w:rsidRPr="00C30686" w:rsidRDefault="006F6378" w:rsidP="0094020B">
            <w:pPr>
              <w:pStyle w:val="TAC"/>
              <w:rPr>
                <w:rFonts w:eastAsiaTheme="minorEastAsia"/>
                <w:lang w:val="en-US" w:eastAsia="zh-CN"/>
              </w:rPr>
            </w:pPr>
            <w:r w:rsidRPr="00C30686">
              <w:rPr>
                <w:color w:val="000000"/>
                <w:lang w:eastAsia="zh-CN"/>
              </w:rPr>
              <w:t>n102</w:t>
            </w:r>
          </w:p>
        </w:tc>
        <w:tc>
          <w:tcPr>
            <w:tcW w:w="4356" w:type="dxa"/>
            <w:tcBorders>
              <w:top w:val="single" w:sz="4" w:space="0" w:color="auto"/>
              <w:left w:val="single" w:sz="4" w:space="0" w:color="auto"/>
              <w:bottom w:val="single" w:sz="4" w:space="0" w:color="auto"/>
              <w:right w:val="single" w:sz="4" w:space="0" w:color="auto"/>
            </w:tcBorders>
            <w:vAlign w:val="bottom"/>
          </w:tcPr>
          <w:p w14:paraId="4A32D097"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6"/>
              </w:rPr>
              <w:t>CA_n102(2A)_BCS0</w:t>
            </w:r>
          </w:p>
        </w:tc>
        <w:tc>
          <w:tcPr>
            <w:tcW w:w="2445" w:type="dxa"/>
            <w:tcBorders>
              <w:top w:val="nil"/>
              <w:left w:val="single" w:sz="4" w:space="0" w:color="auto"/>
              <w:bottom w:val="single" w:sz="4" w:space="0" w:color="auto"/>
              <w:right w:val="single" w:sz="4" w:space="0" w:color="auto"/>
            </w:tcBorders>
            <w:vAlign w:val="center"/>
          </w:tcPr>
          <w:p w14:paraId="1A791AE2" w14:textId="77777777" w:rsidR="006F6378" w:rsidRPr="00C30686" w:rsidRDefault="006F6378" w:rsidP="0094020B">
            <w:pPr>
              <w:pStyle w:val="TAC"/>
              <w:rPr>
                <w:rFonts w:eastAsiaTheme="minorEastAsia"/>
                <w:lang w:val="en-US" w:eastAsia="zh-CN"/>
              </w:rPr>
            </w:pPr>
          </w:p>
        </w:tc>
      </w:tr>
      <w:tr w:rsidR="006F6378" w:rsidRPr="00C30686" w14:paraId="582CC447"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BFAB503" w14:textId="77777777" w:rsidR="006F6378" w:rsidRPr="00C30686" w:rsidRDefault="006F6378" w:rsidP="0094020B">
            <w:pPr>
              <w:pStyle w:val="TAC"/>
              <w:rPr>
                <w:rFonts w:eastAsiaTheme="minorEastAsia"/>
                <w:lang w:val="fr-FR" w:eastAsia="zh-CN"/>
              </w:rPr>
            </w:pPr>
            <w:r w:rsidRPr="00C30686">
              <w:rPr>
                <w:rFonts w:eastAsiaTheme="minorEastAsia"/>
                <w:szCs w:val="18"/>
                <w:lang w:val="en-US" w:eastAsia="zh-CN"/>
              </w:rPr>
              <w:t>CA_n28A-n78(2A)-n102A</w:t>
            </w:r>
          </w:p>
        </w:tc>
        <w:tc>
          <w:tcPr>
            <w:tcW w:w="2785" w:type="dxa"/>
            <w:tcBorders>
              <w:top w:val="single" w:sz="4" w:space="0" w:color="auto"/>
              <w:left w:val="single" w:sz="4" w:space="0" w:color="auto"/>
              <w:bottom w:val="nil"/>
              <w:right w:val="single" w:sz="4" w:space="0" w:color="auto"/>
            </w:tcBorders>
            <w:vAlign w:val="center"/>
          </w:tcPr>
          <w:p w14:paraId="5BFF2CDF"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CA_n28A-n78A</w:t>
            </w:r>
          </w:p>
          <w:p w14:paraId="67695FB8"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CA_n28A-n102A</w:t>
            </w:r>
          </w:p>
          <w:p w14:paraId="508A0796"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CA_n78A-n102A</w:t>
            </w:r>
          </w:p>
        </w:tc>
        <w:tc>
          <w:tcPr>
            <w:tcW w:w="1259" w:type="dxa"/>
            <w:tcBorders>
              <w:top w:val="single" w:sz="4" w:space="0" w:color="auto"/>
              <w:left w:val="single" w:sz="4" w:space="0" w:color="auto"/>
              <w:bottom w:val="single" w:sz="4" w:space="0" w:color="auto"/>
              <w:right w:val="single" w:sz="4" w:space="0" w:color="auto"/>
            </w:tcBorders>
            <w:vAlign w:val="center"/>
          </w:tcPr>
          <w:p w14:paraId="5A51D4FD" w14:textId="77777777" w:rsidR="006F6378" w:rsidRPr="00C30686" w:rsidRDefault="006F6378" w:rsidP="0094020B">
            <w:pPr>
              <w:pStyle w:val="TAC"/>
              <w:rPr>
                <w:rFonts w:eastAsiaTheme="minorEastAsia"/>
                <w:lang w:val="en-US" w:eastAsia="zh-CN"/>
              </w:rPr>
            </w:pPr>
            <w:r w:rsidRPr="00C30686">
              <w:rPr>
                <w:rFonts w:eastAsiaTheme="minorEastAsia"/>
                <w:color w:val="000000"/>
              </w:rPr>
              <w:t>n28</w:t>
            </w:r>
          </w:p>
        </w:tc>
        <w:tc>
          <w:tcPr>
            <w:tcW w:w="4356" w:type="dxa"/>
            <w:tcBorders>
              <w:top w:val="single" w:sz="4" w:space="0" w:color="auto"/>
              <w:left w:val="single" w:sz="4" w:space="0" w:color="auto"/>
              <w:bottom w:val="single" w:sz="4" w:space="0" w:color="auto"/>
              <w:right w:val="single" w:sz="4" w:space="0" w:color="auto"/>
            </w:tcBorders>
          </w:tcPr>
          <w:p w14:paraId="1064E367"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6"/>
              </w:rPr>
              <w:t>5, 10, 15, 20</w:t>
            </w:r>
          </w:p>
        </w:tc>
        <w:tc>
          <w:tcPr>
            <w:tcW w:w="2445" w:type="dxa"/>
            <w:tcBorders>
              <w:top w:val="single" w:sz="4" w:space="0" w:color="auto"/>
              <w:left w:val="single" w:sz="4" w:space="0" w:color="auto"/>
              <w:bottom w:val="nil"/>
              <w:right w:val="single" w:sz="4" w:space="0" w:color="auto"/>
            </w:tcBorders>
            <w:vAlign w:val="center"/>
          </w:tcPr>
          <w:p w14:paraId="097492B4" w14:textId="77777777" w:rsidR="006F6378" w:rsidRPr="00C30686" w:rsidRDefault="006F6378" w:rsidP="0094020B">
            <w:pPr>
              <w:pStyle w:val="TAC"/>
              <w:rPr>
                <w:rFonts w:eastAsiaTheme="minorEastAsia"/>
                <w:lang w:val="en-US" w:eastAsia="zh-CN"/>
              </w:rPr>
            </w:pPr>
            <w:r w:rsidRPr="00C30686">
              <w:rPr>
                <w:rFonts w:eastAsiaTheme="minorEastAsia" w:hint="eastAsia"/>
                <w:szCs w:val="18"/>
                <w:lang w:val="en-US" w:eastAsia="zh-CN"/>
              </w:rPr>
              <w:t>0</w:t>
            </w:r>
          </w:p>
        </w:tc>
      </w:tr>
      <w:tr w:rsidR="006F6378" w:rsidRPr="00C30686" w14:paraId="03E6E957" w14:textId="77777777" w:rsidTr="004F423A">
        <w:trPr>
          <w:trHeight w:val="29"/>
        </w:trPr>
        <w:tc>
          <w:tcPr>
            <w:tcW w:w="2742" w:type="dxa"/>
            <w:tcBorders>
              <w:top w:val="nil"/>
              <w:left w:val="single" w:sz="4" w:space="0" w:color="auto"/>
              <w:bottom w:val="nil"/>
              <w:right w:val="single" w:sz="4" w:space="0" w:color="auto"/>
            </w:tcBorders>
            <w:vAlign w:val="center"/>
          </w:tcPr>
          <w:p w14:paraId="4872BD2C"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nil"/>
              <w:right w:val="single" w:sz="4" w:space="0" w:color="auto"/>
            </w:tcBorders>
            <w:vAlign w:val="center"/>
          </w:tcPr>
          <w:p w14:paraId="74D0119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D40523B" w14:textId="77777777" w:rsidR="006F6378" w:rsidRPr="00C30686" w:rsidRDefault="006F6378" w:rsidP="0094020B">
            <w:pPr>
              <w:pStyle w:val="TAC"/>
              <w:rPr>
                <w:rFonts w:eastAsiaTheme="minorEastAsia"/>
                <w:lang w:val="en-US" w:eastAsia="zh-CN"/>
              </w:rPr>
            </w:pPr>
            <w:r w:rsidRPr="00C30686">
              <w:rPr>
                <w:color w:val="000000"/>
                <w:lang w:eastAsia="zh-CN"/>
              </w:rPr>
              <w:t>n78</w:t>
            </w:r>
          </w:p>
        </w:tc>
        <w:tc>
          <w:tcPr>
            <w:tcW w:w="4356" w:type="dxa"/>
            <w:tcBorders>
              <w:top w:val="single" w:sz="4" w:space="0" w:color="auto"/>
              <w:left w:val="single" w:sz="4" w:space="0" w:color="auto"/>
              <w:bottom w:val="single" w:sz="4" w:space="0" w:color="auto"/>
              <w:right w:val="single" w:sz="4" w:space="0" w:color="auto"/>
            </w:tcBorders>
            <w:vAlign w:val="bottom"/>
          </w:tcPr>
          <w:p w14:paraId="579F8310"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6"/>
              </w:rPr>
              <w:t>CA_n78(2A)_BCS2</w:t>
            </w:r>
          </w:p>
        </w:tc>
        <w:tc>
          <w:tcPr>
            <w:tcW w:w="2445" w:type="dxa"/>
            <w:tcBorders>
              <w:top w:val="nil"/>
              <w:left w:val="single" w:sz="4" w:space="0" w:color="auto"/>
              <w:bottom w:val="nil"/>
              <w:right w:val="single" w:sz="4" w:space="0" w:color="auto"/>
            </w:tcBorders>
            <w:vAlign w:val="center"/>
          </w:tcPr>
          <w:p w14:paraId="1D73F0BB" w14:textId="77777777" w:rsidR="006F6378" w:rsidRPr="00C30686" w:rsidRDefault="006F6378" w:rsidP="0094020B">
            <w:pPr>
              <w:pStyle w:val="TAC"/>
              <w:rPr>
                <w:rFonts w:eastAsiaTheme="minorEastAsia"/>
                <w:lang w:val="en-US" w:eastAsia="zh-CN"/>
              </w:rPr>
            </w:pPr>
          </w:p>
        </w:tc>
      </w:tr>
      <w:tr w:rsidR="006F6378" w:rsidRPr="00C30686" w14:paraId="1F7D6359"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C9252F2"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single" w:sz="4" w:space="0" w:color="auto"/>
              <w:right w:val="single" w:sz="4" w:space="0" w:color="auto"/>
            </w:tcBorders>
            <w:vAlign w:val="center"/>
          </w:tcPr>
          <w:p w14:paraId="2484EB6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A488273" w14:textId="77777777" w:rsidR="006F6378" w:rsidRPr="00C30686" w:rsidRDefault="006F6378" w:rsidP="0094020B">
            <w:pPr>
              <w:pStyle w:val="TAC"/>
              <w:rPr>
                <w:rFonts w:eastAsiaTheme="minorEastAsia"/>
                <w:lang w:val="en-US" w:eastAsia="zh-CN"/>
              </w:rPr>
            </w:pPr>
            <w:r w:rsidRPr="00C30686">
              <w:rPr>
                <w:color w:val="000000"/>
                <w:lang w:eastAsia="zh-CN"/>
              </w:rPr>
              <w:t>n102</w:t>
            </w:r>
          </w:p>
        </w:tc>
        <w:tc>
          <w:tcPr>
            <w:tcW w:w="4356" w:type="dxa"/>
            <w:tcBorders>
              <w:top w:val="single" w:sz="4" w:space="0" w:color="auto"/>
              <w:left w:val="single" w:sz="4" w:space="0" w:color="auto"/>
              <w:bottom w:val="single" w:sz="4" w:space="0" w:color="auto"/>
              <w:right w:val="single" w:sz="4" w:space="0" w:color="auto"/>
            </w:tcBorders>
            <w:vAlign w:val="bottom"/>
          </w:tcPr>
          <w:p w14:paraId="6AC1450D"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6"/>
              </w:rPr>
              <w:t>20, 40, 60, 80, 100</w:t>
            </w:r>
          </w:p>
        </w:tc>
        <w:tc>
          <w:tcPr>
            <w:tcW w:w="2445" w:type="dxa"/>
            <w:tcBorders>
              <w:top w:val="nil"/>
              <w:left w:val="single" w:sz="4" w:space="0" w:color="auto"/>
              <w:bottom w:val="single" w:sz="4" w:space="0" w:color="auto"/>
              <w:right w:val="single" w:sz="4" w:space="0" w:color="auto"/>
            </w:tcBorders>
            <w:vAlign w:val="center"/>
          </w:tcPr>
          <w:p w14:paraId="1382E44F" w14:textId="77777777" w:rsidR="006F6378" w:rsidRPr="00C30686" w:rsidRDefault="006F6378" w:rsidP="0094020B">
            <w:pPr>
              <w:pStyle w:val="TAC"/>
              <w:rPr>
                <w:rFonts w:eastAsiaTheme="minorEastAsia"/>
                <w:lang w:val="en-US" w:eastAsia="zh-CN"/>
              </w:rPr>
            </w:pPr>
          </w:p>
        </w:tc>
      </w:tr>
      <w:tr w:rsidR="006F6378" w:rsidRPr="00C30686" w14:paraId="4BA8BE4B"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8590D19" w14:textId="77777777" w:rsidR="006F6378" w:rsidRPr="00C30686" w:rsidRDefault="006F6378" w:rsidP="0094020B">
            <w:pPr>
              <w:pStyle w:val="TAC"/>
              <w:rPr>
                <w:rFonts w:eastAsiaTheme="minorEastAsia"/>
                <w:lang w:val="fr-FR" w:eastAsia="zh-CN"/>
              </w:rPr>
            </w:pPr>
            <w:r w:rsidRPr="00C30686">
              <w:rPr>
                <w:rFonts w:eastAsiaTheme="minorEastAsia"/>
                <w:szCs w:val="18"/>
                <w:lang w:val="en-US" w:eastAsia="zh-CN"/>
              </w:rPr>
              <w:t>CA_n28A-n78(2A)-n102B</w:t>
            </w:r>
          </w:p>
        </w:tc>
        <w:tc>
          <w:tcPr>
            <w:tcW w:w="2785" w:type="dxa"/>
            <w:tcBorders>
              <w:top w:val="single" w:sz="4" w:space="0" w:color="auto"/>
              <w:left w:val="single" w:sz="4" w:space="0" w:color="auto"/>
              <w:bottom w:val="nil"/>
              <w:right w:val="single" w:sz="4" w:space="0" w:color="auto"/>
            </w:tcBorders>
            <w:vAlign w:val="center"/>
          </w:tcPr>
          <w:p w14:paraId="7B5841A9"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CA_n28A-n78A</w:t>
            </w:r>
          </w:p>
          <w:p w14:paraId="03DBD879"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CA_n28A-n102A</w:t>
            </w:r>
          </w:p>
          <w:p w14:paraId="240C58F9"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CA_n78A-n102A</w:t>
            </w:r>
          </w:p>
        </w:tc>
        <w:tc>
          <w:tcPr>
            <w:tcW w:w="1259" w:type="dxa"/>
            <w:tcBorders>
              <w:top w:val="single" w:sz="4" w:space="0" w:color="auto"/>
              <w:left w:val="single" w:sz="4" w:space="0" w:color="auto"/>
              <w:bottom w:val="single" w:sz="4" w:space="0" w:color="auto"/>
              <w:right w:val="single" w:sz="4" w:space="0" w:color="auto"/>
            </w:tcBorders>
            <w:vAlign w:val="center"/>
          </w:tcPr>
          <w:p w14:paraId="08BE1915" w14:textId="77777777" w:rsidR="006F6378" w:rsidRPr="00C30686" w:rsidRDefault="006F6378" w:rsidP="0094020B">
            <w:pPr>
              <w:pStyle w:val="TAC"/>
              <w:rPr>
                <w:rFonts w:eastAsiaTheme="minorEastAsia"/>
                <w:lang w:val="en-US" w:eastAsia="zh-CN"/>
              </w:rPr>
            </w:pPr>
            <w:r w:rsidRPr="00C30686">
              <w:rPr>
                <w:rFonts w:eastAsiaTheme="minorEastAsia"/>
                <w:color w:val="000000"/>
              </w:rPr>
              <w:t>n28</w:t>
            </w:r>
          </w:p>
        </w:tc>
        <w:tc>
          <w:tcPr>
            <w:tcW w:w="4356" w:type="dxa"/>
            <w:tcBorders>
              <w:top w:val="single" w:sz="4" w:space="0" w:color="auto"/>
              <w:left w:val="single" w:sz="4" w:space="0" w:color="auto"/>
              <w:bottom w:val="single" w:sz="4" w:space="0" w:color="auto"/>
              <w:right w:val="single" w:sz="4" w:space="0" w:color="auto"/>
            </w:tcBorders>
          </w:tcPr>
          <w:p w14:paraId="7FD4FF2F"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6"/>
              </w:rPr>
              <w:t>5, 10, 15, 20</w:t>
            </w:r>
          </w:p>
        </w:tc>
        <w:tc>
          <w:tcPr>
            <w:tcW w:w="2445" w:type="dxa"/>
            <w:tcBorders>
              <w:top w:val="single" w:sz="4" w:space="0" w:color="auto"/>
              <w:left w:val="single" w:sz="4" w:space="0" w:color="auto"/>
              <w:bottom w:val="nil"/>
              <w:right w:val="single" w:sz="4" w:space="0" w:color="auto"/>
            </w:tcBorders>
            <w:vAlign w:val="center"/>
          </w:tcPr>
          <w:p w14:paraId="294EB5FF"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0</w:t>
            </w:r>
          </w:p>
        </w:tc>
      </w:tr>
      <w:tr w:rsidR="006F6378" w:rsidRPr="00C30686" w14:paraId="3124759F" w14:textId="77777777" w:rsidTr="004F423A">
        <w:trPr>
          <w:trHeight w:val="29"/>
        </w:trPr>
        <w:tc>
          <w:tcPr>
            <w:tcW w:w="2742" w:type="dxa"/>
            <w:tcBorders>
              <w:top w:val="nil"/>
              <w:left w:val="single" w:sz="4" w:space="0" w:color="auto"/>
              <w:bottom w:val="nil"/>
              <w:right w:val="single" w:sz="4" w:space="0" w:color="auto"/>
            </w:tcBorders>
            <w:vAlign w:val="center"/>
          </w:tcPr>
          <w:p w14:paraId="2399281A"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nil"/>
              <w:right w:val="single" w:sz="4" w:space="0" w:color="auto"/>
            </w:tcBorders>
            <w:vAlign w:val="center"/>
          </w:tcPr>
          <w:p w14:paraId="45A433A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75E6F13" w14:textId="77777777" w:rsidR="006F6378" w:rsidRPr="00C30686" w:rsidRDefault="006F6378" w:rsidP="0094020B">
            <w:pPr>
              <w:pStyle w:val="TAC"/>
              <w:rPr>
                <w:rFonts w:eastAsiaTheme="minorEastAsia"/>
                <w:lang w:val="en-US" w:eastAsia="zh-CN"/>
              </w:rPr>
            </w:pPr>
            <w:r w:rsidRPr="00C30686">
              <w:rPr>
                <w:color w:val="000000"/>
                <w:lang w:eastAsia="zh-CN"/>
              </w:rPr>
              <w:t>n78</w:t>
            </w:r>
          </w:p>
        </w:tc>
        <w:tc>
          <w:tcPr>
            <w:tcW w:w="4356" w:type="dxa"/>
            <w:tcBorders>
              <w:top w:val="single" w:sz="4" w:space="0" w:color="auto"/>
              <w:left w:val="single" w:sz="4" w:space="0" w:color="auto"/>
              <w:bottom w:val="single" w:sz="4" w:space="0" w:color="auto"/>
              <w:right w:val="single" w:sz="4" w:space="0" w:color="auto"/>
            </w:tcBorders>
            <w:vAlign w:val="bottom"/>
          </w:tcPr>
          <w:p w14:paraId="0CD80AD7"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6"/>
              </w:rPr>
              <w:t>CA_n78(2A)_BCS2</w:t>
            </w:r>
          </w:p>
        </w:tc>
        <w:tc>
          <w:tcPr>
            <w:tcW w:w="2445" w:type="dxa"/>
            <w:tcBorders>
              <w:top w:val="nil"/>
              <w:left w:val="single" w:sz="4" w:space="0" w:color="auto"/>
              <w:bottom w:val="nil"/>
              <w:right w:val="single" w:sz="4" w:space="0" w:color="auto"/>
            </w:tcBorders>
            <w:vAlign w:val="center"/>
          </w:tcPr>
          <w:p w14:paraId="572492E6" w14:textId="77777777" w:rsidR="006F6378" w:rsidRPr="00C30686" w:rsidRDefault="006F6378" w:rsidP="0094020B">
            <w:pPr>
              <w:pStyle w:val="TAC"/>
              <w:rPr>
                <w:rFonts w:eastAsiaTheme="minorEastAsia"/>
                <w:lang w:val="en-US" w:eastAsia="zh-CN"/>
              </w:rPr>
            </w:pPr>
          </w:p>
        </w:tc>
      </w:tr>
      <w:tr w:rsidR="006F6378" w:rsidRPr="00C30686" w14:paraId="4079BB2B"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EC11619"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single" w:sz="4" w:space="0" w:color="auto"/>
              <w:right w:val="single" w:sz="4" w:space="0" w:color="auto"/>
            </w:tcBorders>
            <w:vAlign w:val="center"/>
          </w:tcPr>
          <w:p w14:paraId="3079A5E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5DE938A" w14:textId="77777777" w:rsidR="006F6378" w:rsidRPr="00C30686" w:rsidRDefault="006F6378" w:rsidP="0094020B">
            <w:pPr>
              <w:pStyle w:val="TAC"/>
              <w:rPr>
                <w:rFonts w:eastAsiaTheme="minorEastAsia"/>
                <w:lang w:val="en-US" w:eastAsia="zh-CN"/>
              </w:rPr>
            </w:pPr>
            <w:r w:rsidRPr="00C30686">
              <w:rPr>
                <w:color w:val="000000"/>
                <w:lang w:eastAsia="zh-CN"/>
              </w:rPr>
              <w:t>n102</w:t>
            </w:r>
          </w:p>
        </w:tc>
        <w:tc>
          <w:tcPr>
            <w:tcW w:w="4356" w:type="dxa"/>
            <w:tcBorders>
              <w:top w:val="single" w:sz="4" w:space="0" w:color="auto"/>
              <w:left w:val="single" w:sz="4" w:space="0" w:color="auto"/>
              <w:bottom w:val="single" w:sz="4" w:space="0" w:color="auto"/>
              <w:right w:val="single" w:sz="4" w:space="0" w:color="auto"/>
            </w:tcBorders>
            <w:vAlign w:val="bottom"/>
          </w:tcPr>
          <w:p w14:paraId="06CF024F"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6"/>
              </w:rPr>
              <w:t>CA_n102B_BCS0</w:t>
            </w:r>
          </w:p>
        </w:tc>
        <w:tc>
          <w:tcPr>
            <w:tcW w:w="2445" w:type="dxa"/>
            <w:tcBorders>
              <w:top w:val="nil"/>
              <w:left w:val="single" w:sz="4" w:space="0" w:color="auto"/>
              <w:bottom w:val="single" w:sz="4" w:space="0" w:color="auto"/>
              <w:right w:val="single" w:sz="4" w:space="0" w:color="auto"/>
            </w:tcBorders>
            <w:vAlign w:val="center"/>
          </w:tcPr>
          <w:p w14:paraId="4E9836C3" w14:textId="77777777" w:rsidR="006F6378" w:rsidRPr="00C30686" w:rsidRDefault="006F6378" w:rsidP="0094020B">
            <w:pPr>
              <w:pStyle w:val="TAC"/>
              <w:rPr>
                <w:rFonts w:eastAsiaTheme="minorEastAsia"/>
                <w:lang w:val="en-US" w:eastAsia="zh-CN"/>
              </w:rPr>
            </w:pPr>
          </w:p>
        </w:tc>
      </w:tr>
      <w:tr w:rsidR="006F6378" w:rsidRPr="00C30686" w14:paraId="78F15D8C"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90E42C8" w14:textId="77777777" w:rsidR="006F6378" w:rsidRPr="00C30686" w:rsidRDefault="006F6378" w:rsidP="0094020B">
            <w:pPr>
              <w:pStyle w:val="TAC"/>
              <w:rPr>
                <w:rFonts w:eastAsiaTheme="minorEastAsia"/>
                <w:lang w:val="fr-FR" w:eastAsia="zh-CN"/>
              </w:rPr>
            </w:pPr>
            <w:r w:rsidRPr="00C30686">
              <w:rPr>
                <w:rFonts w:eastAsiaTheme="minorEastAsia"/>
                <w:szCs w:val="18"/>
                <w:lang w:val="en-US" w:eastAsia="zh-CN"/>
              </w:rPr>
              <w:t>CA_n28A-n78(2A)-n102C</w:t>
            </w:r>
          </w:p>
        </w:tc>
        <w:tc>
          <w:tcPr>
            <w:tcW w:w="2785" w:type="dxa"/>
            <w:tcBorders>
              <w:top w:val="single" w:sz="4" w:space="0" w:color="auto"/>
              <w:left w:val="single" w:sz="4" w:space="0" w:color="auto"/>
              <w:bottom w:val="nil"/>
              <w:right w:val="single" w:sz="4" w:space="0" w:color="auto"/>
            </w:tcBorders>
            <w:vAlign w:val="center"/>
          </w:tcPr>
          <w:p w14:paraId="5324A42F"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CA_n28A-n78A</w:t>
            </w:r>
          </w:p>
          <w:p w14:paraId="3FBB7B63"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CA_n28A-n102A</w:t>
            </w:r>
          </w:p>
          <w:p w14:paraId="1679566A"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CA_n78A-n102A</w:t>
            </w:r>
          </w:p>
        </w:tc>
        <w:tc>
          <w:tcPr>
            <w:tcW w:w="1259" w:type="dxa"/>
            <w:tcBorders>
              <w:top w:val="single" w:sz="4" w:space="0" w:color="auto"/>
              <w:left w:val="single" w:sz="4" w:space="0" w:color="auto"/>
              <w:bottom w:val="single" w:sz="4" w:space="0" w:color="auto"/>
              <w:right w:val="single" w:sz="4" w:space="0" w:color="auto"/>
            </w:tcBorders>
            <w:vAlign w:val="center"/>
          </w:tcPr>
          <w:p w14:paraId="47F4E4FE" w14:textId="77777777" w:rsidR="006F6378" w:rsidRPr="00C30686" w:rsidRDefault="006F6378" w:rsidP="0094020B">
            <w:pPr>
              <w:pStyle w:val="TAC"/>
              <w:rPr>
                <w:rFonts w:eastAsiaTheme="minorEastAsia"/>
                <w:lang w:val="en-US" w:eastAsia="zh-CN"/>
              </w:rPr>
            </w:pPr>
            <w:r w:rsidRPr="00C30686">
              <w:rPr>
                <w:rFonts w:eastAsiaTheme="minorEastAsia"/>
                <w:color w:val="000000"/>
              </w:rPr>
              <w:t>n28</w:t>
            </w:r>
          </w:p>
        </w:tc>
        <w:tc>
          <w:tcPr>
            <w:tcW w:w="4356" w:type="dxa"/>
            <w:tcBorders>
              <w:top w:val="single" w:sz="4" w:space="0" w:color="auto"/>
              <w:left w:val="single" w:sz="4" w:space="0" w:color="auto"/>
              <w:bottom w:val="single" w:sz="4" w:space="0" w:color="auto"/>
              <w:right w:val="single" w:sz="4" w:space="0" w:color="auto"/>
            </w:tcBorders>
          </w:tcPr>
          <w:p w14:paraId="1901BEDD"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6"/>
              </w:rPr>
              <w:t>5, 10, 15, 20</w:t>
            </w:r>
          </w:p>
        </w:tc>
        <w:tc>
          <w:tcPr>
            <w:tcW w:w="2445" w:type="dxa"/>
            <w:tcBorders>
              <w:top w:val="single" w:sz="4" w:space="0" w:color="auto"/>
              <w:left w:val="single" w:sz="4" w:space="0" w:color="auto"/>
              <w:bottom w:val="nil"/>
              <w:right w:val="single" w:sz="4" w:space="0" w:color="auto"/>
            </w:tcBorders>
            <w:vAlign w:val="center"/>
          </w:tcPr>
          <w:p w14:paraId="7303EEE9"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0</w:t>
            </w:r>
          </w:p>
        </w:tc>
      </w:tr>
      <w:tr w:rsidR="006F6378" w:rsidRPr="00C30686" w14:paraId="7E48E0EA" w14:textId="77777777" w:rsidTr="004F423A">
        <w:trPr>
          <w:trHeight w:val="29"/>
        </w:trPr>
        <w:tc>
          <w:tcPr>
            <w:tcW w:w="2742" w:type="dxa"/>
            <w:tcBorders>
              <w:top w:val="nil"/>
              <w:left w:val="single" w:sz="4" w:space="0" w:color="auto"/>
              <w:bottom w:val="nil"/>
              <w:right w:val="single" w:sz="4" w:space="0" w:color="auto"/>
            </w:tcBorders>
            <w:vAlign w:val="center"/>
          </w:tcPr>
          <w:p w14:paraId="5E9EBC45"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nil"/>
              <w:right w:val="single" w:sz="4" w:space="0" w:color="auto"/>
            </w:tcBorders>
            <w:vAlign w:val="center"/>
          </w:tcPr>
          <w:p w14:paraId="0AA9790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29428AE" w14:textId="77777777" w:rsidR="006F6378" w:rsidRPr="00C30686" w:rsidRDefault="006F6378" w:rsidP="0094020B">
            <w:pPr>
              <w:pStyle w:val="TAC"/>
              <w:rPr>
                <w:rFonts w:eastAsiaTheme="minorEastAsia"/>
                <w:lang w:val="en-US" w:eastAsia="zh-CN"/>
              </w:rPr>
            </w:pPr>
            <w:r w:rsidRPr="00C30686">
              <w:rPr>
                <w:color w:val="000000"/>
                <w:lang w:eastAsia="zh-CN"/>
              </w:rPr>
              <w:t>n78</w:t>
            </w:r>
          </w:p>
        </w:tc>
        <w:tc>
          <w:tcPr>
            <w:tcW w:w="4356" w:type="dxa"/>
            <w:tcBorders>
              <w:top w:val="single" w:sz="4" w:space="0" w:color="auto"/>
              <w:left w:val="single" w:sz="4" w:space="0" w:color="auto"/>
              <w:bottom w:val="single" w:sz="4" w:space="0" w:color="auto"/>
              <w:right w:val="single" w:sz="4" w:space="0" w:color="auto"/>
            </w:tcBorders>
            <w:vAlign w:val="bottom"/>
          </w:tcPr>
          <w:p w14:paraId="28E964B8"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6"/>
              </w:rPr>
              <w:t>CA_n78(2A)_BCS2</w:t>
            </w:r>
          </w:p>
        </w:tc>
        <w:tc>
          <w:tcPr>
            <w:tcW w:w="2445" w:type="dxa"/>
            <w:tcBorders>
              <w:top w:val="nil"/>
              <w:left w:val="single" w:sz="4" w:space="0" w:color="auto"/>
              <w:bottom w:val="nil"/>
              <w:right w:val="single" w:sz="4" w:space="0" w:color="auto"/>
            </w:tcBorders>
            <w:vAlign w:val="center"/>
          </w:tcPr>
          <w:p w14:paraId="1CC9A197" w14:textId="77777777" w:rsidR="006F6378" w:rsidRPr="00C30686" w:rsidRDefault="006F6378" w:rsidP="0094020B">
            <w:pPr>
              <w:pStyle w:val="TAC"/>
              <w:rPr>
                <w:rFonts w:eastAsiaTheme="minorEastAsia"/>
                <w:lang w:val="en-US" w:eastAsia="zh-CN"/>
              </w:rPr>
            </w:pPr>
          </w:p>
        </w:tc>
      </w:tr>
      <w:tr w:rsidR="006F6378" w:rsidRPr="00C30686" w14:paraId="364B586A"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CE960A7"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single" w:sz="4" w:space="0" w:color="auto"/>
              <w:right w:val="single" w:sz="4" w:space="0" w:color="auto"/>
            </w:tcBorders>
            <w:vAlign w:val="center"/>
          </w:tcPr>
          <w:p w14:paraId="302DB30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439A42D" w14:textId="77777777" w:rsidR="006F6378" w:rsidRPr="00C30686" w:rsidRDefault="006F6378" w:rsidP="0094020B">
            <w:pPr>
              <w:pStyle w:val="TAC"/>
              <w:rPr>
                <w:rFonts w:eastAsiaTheme="minorEastAsia"/>
                <w:lang w:val="en-US" w:eastAsia="zh-CN"/>
              </w:rPr>
            </w:pPr>
            <w:r w:rsidRPr="00C30686">
              <w:rPr>
                <w:color w:val="000000"/>
                <w:lang w:eastAsia="zh-CN"/>
              </w:rPr>
              <w:t>n102</w:t>
            </w:r>
          </w:p>
        </w:tc>
        <w:tc>
          <w:tcPr>
            <w:tcW w:w="4356" w:type="dxa"/>
            <w:tcBorders>
              <w:top w:val="single" w:sz="4" w:space="0" w:color="auto"/>
              <w:left w:val="single" w:sz="4" w:space="0" w:color="auto"/>
              <w:bottom w:val="single" w:sz="4" w:space="0" w:color="auto"/>
              <w:right w:val="single" w:sz="4" w:space="0" w:color="auto"/>
            </w:tcBorders>
            <w:vAlign w:val="bottom"/>
          </w:tcPr>
          <w:p w14:paraId="125C38A1"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6"/>
              </w:rPr>
              <w:t>CA_n102C_BCS0</w:t>
            </w:r>
          </w:p>
        </w:tc>
        <w:tc>
          <w:tcPr>
            <w:tcW w:w="2445" w:type="dxa"/>
            <w:tcBorders>
              <w:top w:val="nil"/>
              <w:left w:val="single" w:sz="4" w:space="0" w:color="auto"/>
              <w:bottom w:val="single" w:sz="4" w:space="0" w:color="auto"/>
              <w:right w:val="single" w:sz="4" w:space="0" w:color="auto"/>
            </w:tcBorders>
            <w:vAlign w:val="center"/>
          </w:tcPr>
          <w:p w14:paraId="76F529A3" w14:textId="77777777" w:rsidR="006F6378" w:rsidRPr="00C30686" w:rsidRDefault="006F6378" w:rsidP="0094020B">
            <w:pPr>
              <w:pStyle w:val="TAC"/>
              <w:rPr>
                <w:rFonts w:eastAsiaTheme="minorEastAsia"/>
                <w:lang w:val="en-US" w:eastAsia="zh-CN"/>
              </w:rPr>
            </w:pPr>
          </w:p>
        </w:tc>
      </w:tr>
      <w:tr w:rsidR="006F6378" w:rsidRPr="00C30686" w14:paraId="253E5E78"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38B9A47" w14:textId="77777777" w:rsidR="006F6378" w:rsidRPr="00C30686" w:rsidRDefault="006F6378" w:rsidP="0094020B">
            <w:pPr>
              <w:pStyle w:val="TAC"/>
              <w:rPr>
                <w:rFonts w:eastAsiaTheme="minorEastAsia"/>
                <w:lang w:val="fr-FR" w:eastAsia="zh-CN"/>
              </w:rPr>
            </w:pPr>
            <w:r w:rsidRPr="00C30686">
              <w:rPr>
                <w:rFonts w:eastAsiaTheme="minorEastAsia"/>
                <w:szCs w:val="18"/>
                <w:lang w:val="en-US" w:eastAsia="zh-CN"/>
              </w:rPr>
              <w:t>CA_n28A-n78(2A)-n102D</w:t>
            </w:r>
          </w:p>
        </w:tc>
        <w:tc>
          <w:tcPr>
            <w:tcW w:w="2785" w:type="dxa"/>
            <w:tcBorders>
              <w:top w:val="single" w:sz="4" w:space="0" w:color="auto"/>
              <w:left w:val="single" w:sz="4" w:space="0" w:color="auto"/>
              <w:bottom w:val="nil"/>
              <w:right w:val="single" w:sz="4" w:space="0" w:color="auto"/>
            </w:tcBorders>
            <w:vAlign w:val="center"/>
          </w:tcPr>
          <w:p w14:paraId="1DAA3903"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CA_n28A-n78A</w:t>
            </w:r>
          </w:p>
          <w:p w14:paraId="2659E9CE"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CA_n28A-n102A</w:t>
            </w:r>
          </w:p>
          <w:p w14:paraId="626B42C6"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CA_n78A-n102A</w:t>
            </w:r>
          </w:p>
        </w:tc>
        <w:tc>
          <w:tcPr>
            <w:tcW w:w="1259" w:type="dxa"/>
            <w:tcBorders>
              <w:top w:val="single" w:sz="4" w:space="0" w:color="auto"/>
              <w:left w:val="single" w:sz="4" w:space="0" w:color="auto"/>
              <w:bottom w:val="single" w:sz="4" w:space="0" w:color="auto"/>
              <w:right w:val="single" w:sz="4" w:space="0" w:color="auto"/>
            </w:tcBorders>
            <w:vAlign w:val="center"/>
          </w:tcPr>
          <w:p w14:paraId="47ED95F3" w14:textId="77777777" w:rsidR="006F6378" w:rsidRPr="00C30686" w:rsidRDefault="006F6378" w:rsidP="0094020B">
            <w:pPr>
              <w:pStyle w:val="TAC"/>
              <w:rPr>
                <w:rFonts w:eastAsiaTheme="minorEastAsia"/>
                <w:lang w:val="en-US" w:eastAsia="zh-CN"/>
              </w:rPr>
            </w:pPr>
            <w:r w:rsidRPr="00C30686">
              <w:rPr>
                <w:rFonts w:eastAsiaTheme="minorEastAsia"/>
                <w:color w:val="000000"/>
              </w:rPr>
              <w:t>n28</w:t>
            </w:r>
          </w:p>
        </w:tc>
        <w:tc>
          <w:tcPr>
            <w:tcW w:w="4356" w:type="dxa"/>
            <w:tcBorders>
              <w:top w:val="single" w:sz="4" w:space="0" w:color="auto"/>
              <w:left w:val="single" w:sz="4" w:space="0" w:color="auto"/>
              <w:bottom w:val="single" w:sz="4" w:space="0" w:color="auto"/>
              <w:right w:val="single" w:sz="4" w:space="0" w:color="auto"/>
            </w:tcBorders>
          </w:tcPr>
          <w:p w14:paraId="009E53F6"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6"/>
              </w:rPr>
              <w:t>5, 10, 15, 20</w:t>
            </w:r>
          </w:p>
        </w:tc>
        <w:tc>
          <w:tcPr>
            <w:tcW w:w="2445" w:type="dxa"/>
            <w:tcBorders>
              <w:top w:val="single" w:sz="4" w:space="0" w:color="auto"/>
              <w:left w:val="single" w:sz="4" w:space="0" w:color="auto"/>
              <w:bottom w:val="nil"/>
              <w:right w:val="single" w:sz="4" w:space="0" w:color="auto"/>
            </w:tcBorders>
            <w:vAlign w:val="center"/>
          </w:tcPr>
          <w:p w14:paraId="5507BF2F"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0</w:t>
            </w:r>
          </w:p>
        </w:tc>
      </w:tr>
      <w:tr w:rsidR="006F6378" w:rsidRPr="00C30686" w14:paraId="16F8ED0F" w14:textId="77777777" w:rsidTr="004F423A">
        <w:trPr>
          <w:trHeight w:val="29"/>
        </w:trPr>
        <w:tc>
          <w:tcPr>
            <w:tcW w:w="2742" w:type="dxa"/>
            <w:tcBorders>
              <w:top w:val="nil"/>
              <w:left w:val="single" w:sz="4" w:space="0" w:color="auto"/>
              <w:bottom w:val="nil"/>
              <w:right w:val="single" w:sz="4" w:space="0" w:color="auto"/>
            </w:tcBorders>
            <w:vAlign w:val="center"/>
          </w:tcPr>
          <w:p w14:paraId="64BAF237"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nil"/>
              <w:right w:val="single" w:sz="4" w:space="0" w:color="auto"/>
            </w:tcBorders>
            <w:vAlign w:val="center"/>
          </w:tcPr>
          <w:p w14:paraId="72EB12E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F41097A" w14:textId="77777777" w:rsidR="006F6378" w:rsidRPr="00C30686" w:rsidRDefault="006F6378" w:rsidP="0094020B">
            <w:pPr>
              <w:pStyle w:val="TAC"/>
              <w:rPr>
                <w:rFonts w:eastAsiaTheme="minorEastAsia"/>
                <w:lang w:val="en-US" w:eastAsia="zh-CN"/>
              </w:rPr>
            </w:pPr>
            <w:r w:rsidRPr="00C30686">
              <w:rPr>
                <w:color w:val="000000"/>
                <w:lang w:eastAsia="zh-CN"/>
              </w:rPr>
              <w:t>n78</w:t>
            </w:r>
          </w:p>
        </w:tc>
        <w:tc>
          <w:tcPr>
            <w:tcW w:w="4356" w:type="dxa"/>
            <w:tcBorders>
              <w:top w:val="single" w:sz="4" w:space="0" w:color="auto"/>
              <w:left w:val="single" w:sz="4" w:space="0" w:color="auto"/>
              <w:bottom w:val="single" w:sz="4" w:space="0" w:color="auto"/>
              <w:right w:val="single" w:sz="4" w:space="0" w:color="auto"/>
            </w:tcBorders>
            <w:vAlign w:val="bottom"/>
          </w:tcPr>
          <w:p w14:paraId="3D1553FA"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6"/>
              </w:rPr>
              <w:t>CA_n78(2A)_BCS2</w:t>
            </w:r>
          </w:p>
        </w:tc>
        <w:tc>
          <w:tcPr>
            <w:tcW w:w="2445" w:type="dxa"/>
            <w:tcBorders>
              <w:top w:val="nil"/>
              <w:left w:val="single" w:sz="4" w:space="0" w:color="auto"/>
              <w:bottom w:val="nil"/>
              <w:right w:val="single" w:sz="4" w:space="0" w:color="auto"/>
            </w:tcBorders>
            <w:vAlign w:val="center"/>
          </w:tcPr>
          <w:p w14:paraId="764382AC" w14:textId="77777777" w:rsidR="006F6378" w:rsidRPr="00C30686" w:rsidRDefault="006F6378" w:rsidP="0094020B">
            <w:pPr>
              <w:pStyle w:val="TAC"/>
              <w:rPr>
                <w:rFonts w:eastAsiaTheme="minorEastAsia"/>
                <w:lang w:val="en-US" w:eastAsia="zh-CN"/>
              </w:rPr>
            </w:pPr>
          </w:p>
        </w:tc>
      </w:tr>
      <w:tr w:rsidR="006F6378" w:rsidRPr="00C30686" w14:paraId="274CB3E0"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6AB1391"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single" w:sz="4" w:space="0" w:color="auto"/>
              <w:right w:val="single" w:sz="4" w:space="0" w:color="auto"/>
            </w:tcBorders>
            <w:vAlign w:val="center"/>
          </w:tcPr>
          <w:p w14:paraId="4C1A879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0D013CE" w14:textId="77777777" w:rsidR="006F6378" w:rsidRPr="00C30686" w:rsidRDefault="006F6378" w:rsidP="0094020B">
            <w:pPr>
              <w:pStyle w:val="TAC"/>
              <w:rPr>
                <w:rFonts w:eastAsiaTheme="minorEastAsia"/>
                <w:lang w:val="en-US" w:eastAsia="zh-CN"/>
              </w:rPr>
            </w:pPr>
            <w:r w:rsidRPr="00C30686">
              <w:rPr>
                <w:color w:val="000000"/>
                <w:lang w:eastAsia="zh-CN"/>
              </w:rPr>
              <w:t>n102</w:t>
            </w:r>
          </w:p>
        </w:tc>
        <w:tc>
          <w:tcPr>
            <w:tcW w:w="4356" w:type="dxa"/>
            <w:tcBorders>
              <w:top w:val="single" w:sz="4" w:space="0" w:color="auto"/>
              <w:left w:val="single" w:sz="4" w:space="0" w:color="auto"/>
              <w:bottom w:val="single" w:sz="4" w:space="0" w:color="auto"/>
              <w:right w:val="single" w:sz="4" w:space="0" w:color="auto"/>
            </w:tcBorders>
            <w:vAlign w:val="bottom"/>
          </w:tcPr>
          <w:p w14:paraId="399493E9"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6"/>
              </w:rPr>
              <w:t>CA_n102D_BCS0</w:t>
            </w:r>
          </w:p>
        </w:tc>
        <w:tc>
          <w:tcPr>
            <w:tcW w:w="2445" w:type="dxa"/>
            <w:tcBorders>
              <w:top w:val="nil"/>
              <w:left w:val="single" w:sz="4" w:space="0" w:color="auto"/>
              <w:bottom w:val="single" w:sz="4" w:space="0" w:color="auto"/>
              <w:right w:val="single" w:sz="4" w:space="0" w:color="auto"/>
            </w:tcBorders>
            <w:vAlign w:val="center"/>
          </w:tcPr>
          <w:p w14:paraId="13FB35D4" w14:textId="77777777" w:rsidR="006F6378" w:rsidRPr="00C30686" w:rsidRDefault="006F6378" w:rsidP="0094020B">
            <w:pPr>
              <w:pStyle w:val="TAC"/>
              <w:rPr>
                <w:rFonts w:eastAsiaTheme="minorEastAsia"/>
                <w:lang w:val="en-US" w:eastAsia="zh-CN"/>
              </w:rPr>
            </w:pPr>
          </w:p>
        </w:tc>
      </w:tr>
      <w:tr w:rsidR="006F6378" w:rsidRPr="00C30686" w14:paraId="7D6A2991"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49D5225" w14:textId="77777777" w:rsidR="006F6378" w:rsidRPr="00C30686" w:rsidRDefault="006F6378" w:rsidP="0094020B">
            <w:pPr>
              <w:pStyle w:val="TAC"/>
              <w:rPr>
                <w:rFonts w:eastAsiaTheme="minorEastAsia"/>
                <w:lang w:val="fr-FR" w:eastAsia="zh-CN"/>
              </w:rPr>
            </w:pPr>
            <w:r w:rsidRPr="00C30686">
              <w:rPr>
                <w:rFonts w:eastAsiaTheme="minorEastAsia"/>
                <w:szCs w:val="18"/>
                <w:lang w:val="en-US" w:eastAsia="zh-CN"/>
              </w:rPr>
              <w:t>CA_n28A-n78(2A)-n102E</w:t>
            </w:r>
          </w:p>
        </w:tc>
        <w:tc>
          <w:tcPr>
            <w:tcW w:w="2785" w:type="dxa"/>
            <w:tcBorders>
              <w:top w:val="single" w:sz="4" w:space="0" w:color="auto"/>
              <w:left w:val="single" w:sz="4" w:space="0" w:color="auto"/>
              <w:bottom w:val="nil"/>
              <w:right w:val="single" w:sz="4" w:space="0" w:color="auto"/>
            </w:tcBorders>
            <w:vAlign w:val="center"/>
          </w:tcPr>
          <w:p w14:paraId="62653101"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CA_n28A-n78A</w:t>
            </w:r>
          </w:p>
          <w:p w14:paraId="5F15CBDA"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CA_n28A-n102A</w:t>
            </w:r>
          </w:p>
          <w:p w14:paraId="623A57E3"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CA_n78A-n102A</w:t>
            </w:r>
          </w:p>
        </w:tc>
        <w:tc>
          <w:tcPr>
            <w:tcW w:w="1259" w:type="dxa"/>
            <w:tcBorders>
              <w:top w:val="single" w:sz="4" w:space="0" w:color="auto"/>
              <w:left w:val="single" w:sz="4" w:space="0" w:color="auto"/>
              <w:bottom w:val="single" w:sz="4" w:space="0" w:color="auto"/>
              <w:right w:val="single" w:sz="4" w:space="0" w:color="auto"/>
            </w:tcBorders>
            <w:vAlign w:val="center"/>
          </w:tcPr>
          <w:p w14:paraId="734A9CAB" w14:textId="77777777" w:rsidR="006F6378" w:rsidRPr="00C30686" w:rsidRDefault="006F6378" w:rsidP="0094020B">
            <w:pPr>
              <w:pStyle w:val="TAC"/>
              <w:rPr>
                <w:rFonts w:eastAsiaTheme="minorEastAsia"/>
                <w:lang w:val="en-US" w:eastAsia="zh-CN"/>
              </w:rPr>
            </w:pPr>
            <w:r w:rsidRPr="00C30686">
              <w:rPr>
                <w:rFonts w:eastAsiaTheme="minorEastAsia"/>
                <w:color w:val="000000"/>
              </w:rPr>
              <w:t>n28</w:t>
            </w:r>
          </w:p>
        </w:tc>
        <w:tc>
          <w:tcPr>
            <w:tcW w:w="4356" w:type="dxa"/>
            <w:tcBorders>
              <w:top w:val="single" w:sz="4" w:space="0" w:color="auto"/>
              <w:left w:val="single" w:sz="4" w:space="0" w:color="auto"/>
              <w:bottom w:val="single" w:sz="4" w:space="0" w:color="auto"/>
              <w:right w:val="single" w:sz="4" w:space="0" w:color="auto"/>
            </w:tcBorders>
          </w:tcPr>
          <w:p w14:paraId="106939F8"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6"/>
              </w:rPr>
              <w:t>5, 10, 15, 20</w:t>
            </w:r>
          </w:p>
        </w:tc>
        <w:tc>
          <w:tcPr>
            <w:tcW w:w="2445" w:type="dxa"/>
            <w:tcBorders>
              <w:top w:val="single" w:sz="4" w:space="0" w:color="auto"/>
              <w:left w:val="single" w:sz="4" w:space="0" w:color="auto"/>
              <w:bottom w:val="nil"/>
              <w:right w:val="single" w:sz="4" w:space="0" w:color="auto"/>
            </w:tcBorders>
            <w:vAlign w:val="center"/>
          </w:tcPr>
          <w:p w14:paraId="2FE19DA9"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0</w:t>
            </w:r>
          </w:p>
        </w:tc>
      </w:tr>
      <w:tr w:rsidR="006F6378" w:rsidRPr="00C30686" w14:paraId="7DA96192" w14:textId="77777777" w:rsidTr="004F423A">
        <w:trPr>
          <w:trHeight w:val="29"/>
        </w:trPr>
        <w:tc>
          <w:tcPr>
            <w:tcW w:w="2742" w:type="dxa"/>
            <w:tcBorders>
              <w:top w:val="nil"/>
              <w:left w:val="single" w:sz="4" w:space="0" w:color="auto"/>
              <w:bottom w:val="nil"/>
              <w:right w:val="single" w:sz="4" w:space="0" w:color="auto"/>
            </w:tcBorders>
            <w:vAlign w:val="center"/>
          </w:tcPr>
          <w:p w14:paraId="6CC9A353"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nil"/>
              <w:right w:val="single" w:sz="4" w:space="0" w:color="auto"/>
            </w:tcBorders>
            <w:vAlign w:val="center"/>
          </w:tcPr>
          <w:p w14:paraId="0E8B868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9B51874" w14:textId="77777777" w:rsidR="006F6378" w:rsidRPr="00C30686" w:rsidRDefault="006F6378" w:rsidP="0094020B">
            <w:pPr>
              <w:pStyle w:val="TAC"/>
              <w:rPr>
                <w:rFonts w:eastAsiaTheme="minorEastAsia"/>
                <w:lang w:val="en-US" w:eastAsia="zh-CN"/>
              </w:rPr>
            </w:pPr>
            <w:r w:rsidRPr="00C30686">
              <w:rPr>
                <w:color w:val="000000"/>
                <w:lang w:eastAsia="zh-CN"/>
              </w:rPr>
              <w:t>n78</w:t>
            </w:r>
          </w:p>
        </w:tc>
        <w:tc>
          <w:tcPr>
            <w:tcW w:w="4356" w:type="dxa"/>
            <w:tcBorders>
              <w:top w:val="single" w:sz="4" w:space="0" w:color="auto"/>
              <w:left w:val="single" w:sz="4" w:space="0" w:color="auto"/>
              <w:bottom w:val="single" w:sz="4" w:space="0" w:color="auto"/>
              <w:right w:val="single" w:sz="4" w:space="0" w:color="auto"/>
            </w:tcBorders>
            <w:vAlign w:val="bottom"/>
          </w:tcPr>
          <w:p w14:paraId="5377D615"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6"/>
              </w:rPr>
              <w:t>CA_n78(2A)_BCS2</w:t>
            </w:r>
          </w:p>
        </w:tc>
        <w:tc>
          <w:tcPr>
            <w:tcW w:w="2445" w:type="dxa"/>
            <w:tcBorders>
              <w:top w:val="nil"/>
              <w:left w:val="single" w:sz="4" w:space="0" w:color="auto"/>
              <w:bottom w:val="nil"/>
              <w:right w:val="single" w:sz="4" w:space="0" w:color="auto"/>
            </w:tcBorders>
            <w:vAlign w:val="center"/>
          </w:tcPr>
          <w:p w14:paraId="375CC975" w14:textId="77777777" w:rsidR="006F6378" w:rsidRPr="00C30686" w:rsidRDefault="006F6378" w:rsidP="0094020B">
            <w:pPr>
              <w:pStyle w:val="TAC"/>
              <w:rPr>
                <w:rFonts w:eastAsiaTheme="minorEastAsia"/>
                <w:lang w:val="en-US" w:eastAsia="zh-CN"/>
              </w:rPr>
            </w:pPr>
          </w:p>
        </w:tc>
      </w:tr>
      <w:tr w:rsidR="006F6378" w:rsidRPr="00C30686" w14:paraId="67738B2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6111699"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single" w:sz="4" w:space="0" w:color="auto"/>
              <w:right w:val="single" w:sz="4" w:space="0" w:color="auto"/>
            </w:tcBorders>
            <w:vAlign w:val="center"/>
          </w:tcPr>
          <w:p w14:paraId="389CCF7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2CFC093" w14:textId="77777777" w:rsidR="006F6378" w:rsidRPr="00C30686" w:rsidRDefault="006F6378" w:rsidP="0094020B">
            <w:pPr>
              <w:pStyle w:val="TAC"/>
              <w:rPr>
                <w:rFonts w:eastAsiaTheme="minorEastAsia"/>
                <w:lang w:val="en-US" w:eastAsia="zh-CN"/>
              </w:rPr>
            </w:pPr>
            <w:r w:rsidRPr="00C30686">
              <w:rPr>
                <w:color w:val="000000"/>
                <w:lang w:eastAsia="zh-CN"/>
              </w:rPr>
              <w:t>n102</w:t>
            </w:r>
          </w:p>
        </w:tc>
        <w:tc>
          <w:tcPr>
            <w:tcW w:w="4356" w:type="dxa"/>
            <w:tcBorders>
              <w:top w:val="single" w:sz="4" w:space="0" w:color="auto"/>
              <w:left w:val="single" w:sz="4" w:space="0" w:color="auto"/>
              <w:bottom w:val="single" w:sz="4" w:space="0" w:color="auto"/>
              <w:right w:val="single" w:sz="4" w:space="0" w:color="auto"/>
            </w:tcBorders>
            <w:vAlign w:val="bottom"/>
          </w:tcPr>
          <w:p w14:paraId="271BB805"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6"/>
              </w:rPr>
              <w:t>CA_n102E_BCS0</w:t>
            </w:r>
          </w:p>
        </w:tc>
        <w:tc>
          <w:tcPr>
            <w:tcW w:w="2445" w:type="dxa"/>
            <w:tcBorders>
              <w:top w:val="nil"/>
              <w:left w:val="single" w:sz="4" w:space="0" w:color="auto"/>
              <w:bottom w:val="single" w:sz="4" w:space="0" w:color="auto"/>
              <w:right w:val="single" w:sz="4" w:space="0" w:color="auto"/>
            </w:tcBorders>
            <w:vAlign w:val="center"/>
          </w:tcPr>
          <w:p w14:paraId="6D6F71F4" w14:textId="77777777" w:rsidR="006F6378" w:rsidRPr="00C30686" w:rsidRDefault="006F6378" w:rsidP="0094020B">
            <w:pPr>
              <w:pStyle w:val="TAC"/>
              <w:rPr>
                <w:rFonts w:eastAsiaTheme="minorEastAsia"/>
                <w:lang w:val="en-US" w:eastAsia="zh-CN"/>
              </w:rPr>
            </w:pPr>
          </w:p>
        </w:tc>
      </w:tr>
      <w:tr w:rsidR="006F6378" w:rsidRPr="00C30686" w14:paraId="76CB1F74"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6AF797E" w14:textId="77777777" w:rsidR="006F6378" w:rsidRPr="00C30686" w:rsidRDefault="006F6378" w:rsidP="0094020B">
            <w:pPr>
              <w:pStyle w:val="TAC"/>
              <w:rPr>
                <w:rFonts w:eastAsiaTheme="minorEastAsia"/>
                <w:lang w:val="fr-FR" w:eastAsia="zh-CN"/>
              </w:rPr>
            </w:pPr>
            <w:r w:rsidRPr="00C30686">
              <w:rPr>
                <w:rFonts w:eastAsiaTheme="minorEastAsia"/>
                <w:szCs w:val="18"/>
                <w:lang w:val="en-US" w:eastAsia="zh-CN"/>
              </w:rPr>
              <w:t>CA_n28A-n78(2A)-n102(2A)</w:t>
            </w:r>
          </w:p>
        </w:tc>
        <w:tc>
          <w:tcPr>
            <w:tcW w:w="2785" w:type="dxa"/>
            <w:tcBorders>
              <w:top w:val="single" w:sz="4" w:space="0" w:color="auto"/>
              <w:left w:val="single" w:sz="4" w:space="0" w:color="auto"/>
              <w:bottom w:val="nil"/>
              <w:right w:val="single" w:sz="4" w:space="0" w:color="auto"/>
            </w:tcBorders>
            <w:vAlign w:val="center"/>
          </w:tcPr>
          <w:p w14:paraId="24D4B470"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CA_n28A-n78A</w:t>
            </w:r>
          </w:p>
          <w:p w14:paraId="0F1AE21D"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CA_n28A-n102A</w:t>
            </w:r>
          </w:p>
          <w:p w14:paraId="15613992"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CA_n78A-n102A</w:t>
            </w:r>
          </w:p>
        </w:tc>
        <w:tc>
          <w:tcPr>
            <w:tcW w:w="1259" w:type="dxa"/>
            <w:tcBorders>
              <w:top w:val="single" w:sz="4" w:space="0" w:color="auto"/>
              <w:left w:val="single" w:sz="4" w:space="0" w:color="auto"/>
              <w:bottom w:val="single" w:sz="4" w:space="0" w:color="auto"/>
              <w:right w:val="single" w:sz="4" w:space="0" w:color="auto"/>
            </w:tcBorders>
            <w:vAlign w:val="center"/>
          </w:tcPr>
          <w:p w14:paraId="4DEA5102" w14:textId="77777777" w:rsidR="006F6378" w:rsidRPr="00C30686" w:rsidRDefault="006F6378" w:rsidP="0094020B">
            <w:pPr>
              <w:pStyle w:val="TAC"/>
              <w:rPr>
                <w:rFonts w:eastAsiaTheme="minorEastAsia"/>
                <w:lang w:val="en-US" w:eastAsia="zh-CN"/>
              </w:rPr>
            </w:pPr>
            <w:r w:rsidRPr="00C30686">
              <w:rPr>
                <w:rFonts w:eastAsiaTheme="minorEastAsia"/>
                <w:color w:val="000000"/>
              </w:rPr>
              <w:t>n28</w:t>
            </w:r>
          </w:p>
        </w:tc>
        <w:tc>
          <w:tcPr>
            <w:tcW w:w="4356" w:type="dxa"/>
            <w:tcBorders>
              <w:top w:val="single" w:sz="4" w:space="0" w:color="auto"/>
              <w:left w:val="single" w:sz="4" w:space="0" w:color="auto"/>
              <w:bottom w:val="single" w:sz="4" w:space="0" w:color="auto"/>
              <w:right w:val="single" w:sz="4" w:space="0" w:color="auto"/>
            </w:tcBorders>
          </w:tcPr>
          <w:p w14:paraId="313291B2"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6"/>
              </w:rPr>
              <w:t>5, 10, 15, 20</w:t>
            </w:r>
          </w:p>
        </w:tc>
        <w:tc>
          <w:tcPr>
            <w:tcW w:w="2445" w:type="dxa"/>
            <w:tcBorders>
              <w:top w:val="single" w:sz="4" w:space="0" w:color="auto"/>
              <w:left w:val="single" w:sz="4" w:space="0" w:color="auto"/>
              <w:bottom w:val="nil"/>
              <w:right w:val="single" w:sz="4" w:space="0" w:color="auto"/>
            </w:tcBorders>
            <w:vAlign w:val="center"/>
          </w:tcPr>
          <w:p w14:paraId="7C0C1694"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0</w:t>
            </w:r>
          </w:p>
        </w:tc>
      </w:tr>
      <w:tr w:rsidR="006F6378" w:rsidRPr="00C30686" w14:paraId="0D53510B" w14:textId="77777777" w:rsidTr="004F423A">
        <w:trPr>
          <w:trHeight w:val="29"/>
        </w:trPr>
        <w:tc>
          <w:tcPr>
            <w:tcW w:w="2742" w:type="dxa"/>
            <w:tcBorders>
              <w:top w:val="nil"/>
              <w:left w:val="single" w:sz="4" w:space="0" w:color="auto"/>
              <w:bottom w:val="nil"/>
              <w:right w:val="single" w:sz="4" w:space="0" w:color="auto"/>
            </w:tcBorders>
            <w:vAlign w:val="center"/>
          </w:tcPr>
          <w:p w14:paraId="6982905C"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nil"/>
              <w:right w:val="single" w:sz="4" w:space="0" w:color="auto"/>
            </w:tcBorders>
            <w:vAlign w:val="center"/>
          </w:tcPr>
          <w:p w14:paraId="50E916E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9216575" w14:textId="77777777" w:rsidR="006F6378" w:rsidRPr="00C30686" w:rsidRDefault="006F6378" w:rsidP="0094020B">
            <w:pPr>
              <w:pStyle w:val="TAC"/>
              <w:rPr>
                <w:rFonts w:eastAsiaTheme="minorEastAsia"/>
                <w:lang w:val="en-US" w:eastAsia="zh-CN"/>
              </w:rPr>
            </w:pPr>
            <w:r w:rsidRPr="00C30686">
              <w:rPr>
                <w:color w:val="000000"/>
                <w:lang w:eastAsia="zh-CN"/>
              </w:rPr>
              <w:t>n78</w:t>
            </w:r>
          </w:p>
        </w:tc>
        <w:tc>
          <w:tcPr>
            <w:tcW w:w="4356" w:type="dxa"/>
            <w:tcBorders>
              <w:top w:val="single" w:sz="4" w:space="0" w:color="auto"/>
              <w:left w:val="single" w:sz="4" w:space="0" w:color="auto"/>
              <w:bottom w:val="single" w:sz="4" w:space="0" w:color="auto"/>
              <w:right w:val="single" w:sz="4" w:space="0" w:color="auto"/>
            </w:tcBorders>
            <w:vAlign w:val="bottom"/>
          </w:tcPr>
          <w:p w14:paraId="313DE770"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6"/>
              </w:rPr>
              <w:t>CA_n78(2A)_BCS2</w:t>
            </w:r>
          </w:p>
        </w:tc>
        <w:tc>
          <w:tcPr>
            <w:tcW w:w="2445" w:type="dxa"/>
            <w:tcBorders>
              <w:top w:val="nil"/>
              <w:left w:val="single" w:sz="4" w:space="0" w:color="auto"/>
              <w:bottom w:val="nil"/>
              <w:right w:val="single" w:sz="4" w:space="0" w:color="auto"/>
            </w:tcBorders>
            <w:vAlign w:val="center"/>
          </w:tcPr>
          <w:p w14:paraId="2EE4746D" w14:textId="77777777" w:rsidR="006F6378" w:rsidRPr="00C30686" w:rsidRDefault="006F6378" w:rsidP="0094020B">
            <w:pPr>
              <w:pStyle w:val="TAC"/>
              <w:rPr>
                <w:rFonts w:eastAsiaTheme="minorEastAsia"/>
                <w:lang w:val="en-US" w:eastAsia="zh-CN"/>
              </w:rPr>
            </w:pPr>
          </w:p>
        </w:tc>
      </w:tr>
      <w:tr w:rsidR="006F6378" w:rsidRPr="00C30686" w14:paraId="6359293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058C57F"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single" w:sz="4" w:space="0" w:color="auto"/>
              <w:right w:val="single" w:sz="4" w:space="0" w:color="auto"/>
            </w:tcBorders>
            <w:vAlign w:val="center"/>
          </w:tcPr>
          <w:p w14:paraId="789D834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DC3564C" w14:textId="77777777" w:rsidR="006F6378" w:rsidRPr="00C30686" w:rsidRDefault="006F6378" w:rsidP="0094020B">
            <w:pPr>
              <w:pStyle w:val="TAC"/>
              <w:rPr>
                <w:rFonts w:eastAsiaTheme="minorEastAsia"/>
                <w:lang w:val="en-US" w:eastAsia="zh-CN"/>
              </w:rPr>
            </w:pPr>
            <w:r w:rsidRPr="00C30686">
              <w:rPr>
                <w:color w:val="000000"/>
                <w:lang w:eastAsia="zh-CN"/>
              </w:rPr>
              <w:t>n102</w:t>
            </w:r>
          </w:p>
        </w:tc>
        <w:tc>
          <w:tcPr>
            <w:tcW w:w="4356" w:type="dxa"/>
            <w:tcBorders>
              <w:top w:val="single" w:sz="4" w:space="0" w:color="auto"/>
              <w:left w:val="single" w:sz="4" w:space="0" w:color="auto"/>
              <w:bottom w:val="single" w:sz="4" w:space="0" w:color="auto"/>
              <w:right w:val="single" w:sz="4" w:space="0" w:color="auto"/>
            </w:tcBorders>
            <w:vAlign w:val="bottom"/>
          </w:tcPr>
          <w:p w14:paraId="59D29154" w14:textId="77777777" w:rsidR="006F6378" w:rsidRPr="00C30686" w:rsidRDefault="006F6378" w:rsidP="0094020B">
            <w:pPr>
              <w:pStyle w:val="TAC"/>
              <w:rPr>
                <w:rFonts w:eastAsiaTheme="minorEastAsia"/>
                <w:lang w:val="en-US" w:eastAsia="zh-CN" w:bidi="ar"/>
              </w:rPr>
            </w:pPr>
            <w:r w:rsidRPr="00C30686">
              <w:rPr>
                <w:rFonts w:eastAsiaTheme="minorEastAsia" w:cs="Arial"/>
                <w:color w:val="000000"/>
                <w:szCs w:val="16"/>
              </w:rPr>
              <w:t>CA_n102(2A)_BCS0</w:t>
            </w:r>
          </w:p>
        </w:tc>
        <w:tc>
          <w:tcPr>
            <w:tcW w:w="2445" w:type="dxa"/>
            <w:tcBorders>
              <w:top w:val="nil"/>
              <w:left w:val="single" w:sz="4" w:space="0" w:color="auto"/>
              <w:bottom w:val="single" w:sz="4" w:space="0" w:color="auto"/>
              <w:right w:val="single" w:sz="4" w:space="0" w:color="auto"/>
            </w:tcBorders>
            <w:vAlign w:val="center"/>
          </w:tcPr>
          <w:p w14:paraId="7E1E16AF" w14:textId="77777777" w:rsidR="006F6378" w:rsidRPr="00C30686" w:rsidRDefault="006F6378" w:rsidP="0094020B">
            <w:pPr>
              <w:pStyle w:val="TAC"/>
              <w:rPr>
                <w:rFonts w:eastAsiaTheme="minorEastAsia"/>
                <w:lang w:val="en-US" w:eastAsia="zh-CN"/>
              </w:rPr>
            </w:pPr>
          </w:p>
        </w:tc>
      </w:tr>
      <w:tr w:rsidR="006F6378" w:rsidRPr="00C30686" w14:paraId="6DEACF9E" w14:textId="77777777" w:rsidTr="004F423A">
        <w:trPr>
          <w:trHeight w:val="29"/>
        </w:trPr>
        <w:tc>
          <w:tcPr>
            <w:tcW w:w="2742" w:type="dxa"/>
            <w:tcBorders>
              <w:top w:val="single" w:sz="4" w:space="0" w:color="auto"/>
              <w:left w:val="single" w:sz="4" w:space="0" w:color="auto"/>
              <w:bottom w:val="nil"/>
              <w:right w:val="single" w:sz="4" w:space="0" w:color="auto"/>
            </w:tcBorders>
          </w:tcPr>
          <w:p w14:paraId="6E8FF820"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CA_n29A-n30A-n66A</w:t>
            </w:r>
          </w:p>
        </w:tc>
        <w:tc>
          <w:tcPr>
            <w:tcW w:w="2785" w:type="dxa"/>
            <w:tcBorders>
              <w:top w:val="single" w:sz="4" w:space="0" w:color="auto"/>
              <w:left w:val="single" w:sz="4" w:space="0" w:color="auto"/>
              <w:bottom w:val="nil"/>
              <w:right w:val="single" w:sz="4" w:space="0" w:color="auto"/>
            </w:tcBorders>
            <w:vAlign w:val="center"/>
          </w:tcPr>
          <w:p w14:paraId="242EE434"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szCs w:val="18"/>
                <w:lang w:val="en-US" w:eastAsia="zh-CN"/>
              </w:rPr>
              <w:t>CA_n30A-n66A</w:t>
            </w:r>
          </w:p>
        </w:tc>
        <w:tc>
          <w:tcPr>
            <w:tcW w:w="1259" w:type="dxa"/>
            <w:tcBorders>
              <w:top w:val="single" w:sz="4" w:space="0" w:color="auto"/>
              <w:left w:val="single" w:sz="4" w:space="0" w:color="auto"/>
              <w:bottom w:val="single" w:sz="4" w:space="0" w:color="auto"/>
              <w:right w:val="single" w:sz="4" w:space="0" w:color="auto"/>
            </w:tcBorders>
          </w:tcPr>
          <w:p w14:paraId="35F56D0B"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n29</w:t>
            </w:r>
          </w:p>
        </w:tc>
        <w:tc>
          <w:tcPr>
            <w:tcW w:w="4356" w:type="dxa"/>
            <w:tcBorders>
              <w:top w:val="single" w:sz="4" w:space="0" w:color="auto"/>
              <w:left w:val="single" w:sz="4" w:space="0" w:color="auto"/>
              <w:bottom w:val="single" w:sz="4" w:space="0" w:color="auto"/>
              <w:right w:val="single" w:sz="4" w:space="0" w:color="auto"/>
            </w:tcBorders>
            <w:vAlign w:val="center"/>
          </w:tcPr>
          <w:p w14:paraId="236503C8"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w:t>
            </w:r>
          </w:p>
        </w:tc>
        <w:tc>
          <w:tcPr>
            <w:tcW w:w="2445" w:type="dxa"/>
            <w:tcBorders>
              <w:top w:val="single" w:sz="4" w:space="0" w:color="auto"/>
              <w:left w:val="single" w:sz="4" w:space="0" w:color="auto"/>
              <w:bottom w:val="nil"/>
              <w:right w:val="single" w:sz="4" w:space="0" w:color="auto"/>
            </w:tcBorders>
            <w:vAlign w:val="center"/>
          </w:tcPr>
          <w:p w14:paraId="754EDFC0"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0</w:t>
            </w:r>
          </w:p>
        </w:tc>
      </w:tr>
      <w:tr w:rsidR="006F6378" w:rsidRPr="00C30686" w14:paraId="5615057C" w14:textId="77777777" w:rsidTr="004F423A">
        <w:trPr>
          <w:trHeight w:val="29"/>
        </w:trPr>
        <w:tc>
          <w:tcPr>
            <w:tcW w:w="2742" w:type="dxa"/>
            <w:tcBorders>
              <w:top w:val="nil"/>
              <w:left w:val="single" w:sz="4" w:space="0" w:color="auto"/>
              <w:bottom w:val="nil"/>
              <w:right w:val="single" w:sz="4" w:space="0" w:color="auto"/>
            </w:tcBorders>
          </w:tcPr>
          <w:p w14:paraId="642BDECD" w14:textId="77777777" w:rsidR="006F6378" w:rsidRPr="00C30686" w:rsidRDefault="006F6378" w:rsidP="0094020B">
            <w:pPr>
              <w:pStyle w:val="TAC"/>
              <w:rPr>
                <w:rFonts w:eastAsiaTheme="minorEastAsia" w:cs="Arial"/>
                <w:color w:val="000000"/>
                <w:szCs w:val="18"/>
                <w:lang w:val="en-US" w:eastAsia="zh-CN" w:bidi="ar"/>
              </w:rPr>
            </w:pPr>
          </w:p>
        </w:tc>
        <w:tc>
          <w:tcPr>
            <w:tcW w:w="2785" w:type="dxa"/>
            <w:tcBorders>
              <w:top w:val="nil"/>
              <w:left w:val="single" w:sz="4" w:space="0" w:color="auto"/>
              <w:bottom w:val="nil"/>
              <w:right w:val="single" w:sz="4" w:space="0" w:color="auto"/>
            </w:tcBorders>
            <w:vAlign w:val="center"/>
          </w:tcPr>
          <w:p w14:paraId="020F48CD" w14:textId="77777777" w:rsidR="006F6378" w:rsidRPr="00C30686" w:rsidRDefault="006F6378" w:rsidP="0094020B">
            <w:pPr>
              <w:pStyle w:val="TAC"/>
              <w:rPr>
                <w:rFonts w:eastAsiaTheme="minorEastAsia" w:cs="Arial"/>
                <w:color w:val="000000"/>
                <w:szCs w:val="18"/>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1F688A49"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n30</w:t>
            </w:r>
          </w:p>
        </w:tc>
        <w:tc>
          <w:tcPr>
            <w:tcW w:w="4356" w:type="dxa"/>
            <w:tcBorders>
              <w:top w:val="single" w:sz="4" w:space="0" w:color="auto"/>
              <w:left w:val="single" w:sz="4" w:space="0" w:color="auto"/>
              <w:bottom w:val="single" w:sz="4" w:space="0" w:color="auto"/>
              <w:right w:val="single" w:sz="4" w:space="0" w:color="auto"/>
            </w:tcBorders>
            <w:vAlign w:val="center"/>
          </w:tcPr>
          <w:p w14:paraId="088DD3A3"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w:t>
            </w:r>
          </w:p>
        </w:tc>
        <w:tc>
          <w:tcPr>
            <w:tcW w:w="2445" w:type="dxa"/>
            <w:tcBorders>
              <w:top w:val="nil"/>
              <w:left w:val="single" w:sz="4" w:space="0" w:color="auto"/>
              <w:bottom w:val="nil"/>
              <w:right w:val="single" w:sz="4" w:space="0" w:color="auto"/>
            </w:tcBorders>
            <w:vAlign w:val="center"/>
          </w:tcPr>
          <w:p w14:paraId="43FCD8C6"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69089A48" w14:textId="77777777" w:rsidTr="004F423A">
        <w:trPr>
          <w:trHeight w:val="29"/>
        </w:trPr>
        <w:tc>
          <w:tcPr>
            <w:tcW w:w="2742" w:type="dxa"/>
            <w:tcBorders>
              <w:top w:val="nil"/>
              <w:left w:val="single" w:sz="4" w:space="0" w:color="auto"/>
              <w:bottom w:val="single" w:sz="4" w:space="0" w:color="auto"/>
              <w:right w:val="single" w:sz="4" w:space="0" w:color="auto"/>
            </w:tcBorders>
          </w:tcPr>
          <w:p w14:paraId="7F8052EA" w14:textId="77777777" w:rsidR="006F6378" w:rsidRPr="00C30686" w:rsidRDefault="006F6378" w:rsidP="0094020B">
            <w:pPr>
              <w:pStyle w:val="TAC"/>
              <w:rPr>
                <w:rFonts w:eastAsiaTheme="minorEastAsia" w:cs="Arial"/>
                <w:color w:val="000000"/>
                <w:szCs w:val="18"/>
                <w:lang w:val="en-US" w:eastAsia="zh-CN" w:bidi="ar"/>
              </w:rPr>
            </w:pPr>
          </w:p>
        </w:tc>
        <w:tc>
          <w:tcPr>
            <w:tcW w:w="2785" w:type="dxa"/>
            <w:tcBorders>
              <w:top w:val="nil"/>
              <w:left w:val="single" w:sz="4" w:space="0" w:color="auto"/>
              <w:bottom w:val="single" w:sz="4" w:space="0" w:color="auto"/>
              <w:right w:val="single" w:sz="4" w:space="0" w:color="auto"/>
            </w:tcBorders>
            <w:vAlign w:val="center"/>
          </w:tcPr>
          <w:p w14:paraId="78F9D849" w14:textId="77777777" w:rsidR="006F6378" w:rsidRPr="00C30686" w:rsidRDefault="006F6378" w:rsidP="0094020B">
            <w:pPr>
              <w:pStyle w:val="TAC"/>
              <w:rPr>
                <w:rFonts w:eastAsiaTheme="minorEastAsia" w:cs="Arial"/>
                <w:color w:val="000000"/>
                <w:szCs w:val="18"/>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23EB5D56"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1768669D"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5, 10, 15, 20, 25, 30, 40</w:t>
            </w:r>
          </w:p>
        </w:tc>
        <w:tc>
          <w:tcPr>
            <w:tcW w:w="2445" w:type="dxa"/>
            <w:tcBorders>
              <w:top w:val="nil"/>
              <w:left w:val="single" w:sz="4" w:space="0" w:color="auto"/>
              <w:bottom w:val="single" w:sz="4" w:space="0" w:color="auto"/>
              <w:right w:val="single" w:sz="4" w:space="0" w:color="auto"/>
            </w:tcBorders>
            <w:vAlign w:val="center"/>
          </w:tcPr>
          <w:p w14:paraId="1B355B9F"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07CFAC6B" w14:textId="77777777" w:rsidTr="004F423A">
        <w:trPr>
          <w:trHeight w:val="29"/>
        </w:trPr>
        <w:tc>
          <w:tcPr>
            <w:tcW w:w="2742" w:type="dxa"/>
            <w:tcBorders>
              <w:top w:val="single" w:sz="4" w:space="0" w:color="auto"/>
              <w:left w:val="single" w:sz="4" w:space="0" w:color="auto"/>
              <w:bottom w:val="nil"/>
              <w:right w:val="single" w:sz="4" w:space="0" w:color="auto"/>
            </w:tcBorders>
          </w:tcPr>
          <w:p w14:paraId="0A13ACDA"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CA_n29A-n30A-n66(2A)</w:t>
            </w:r>
          </w:p>
        </w:tc>
        <w:tc>
          <w:tcPr>
            <w:tcW w:w="2785" w:type="dxa"/>
            <w:tcBorders>
              <w:top w:val="single" w:sz="4" w:space="0" w:color="auto"/>
              <w:left w:val="single" w:sz="4" w:space="0" w:color="auto"/>
              <w:bottom w:val="nil"/>
              <w:right w:val="single" w:sz="4" w:space="0" w:color="auto"/>
            </w:tcBorders>
            <w:vAlign w:val="center"/>
          </w:tcPr>
          <w:p w14:paraId="2FDAE1DE"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szCs w:val="18"/>
                <w:lang w:val="en-US" w:eastAsia="zh-CN"/>
              </w:rPr>
              <w:t>CA_n30A-n66A</w:t>
            </w:r>
          </w:p>
        </w:tc>
        <w:tc>
          <w:tcPr>
            <w:tcW w:w="1259" w:type="dxa"/>
            <w:tcBorders>
              <w:top w:val="single" w:sz="4" w:space="0" w:color="auto"/>
              <w:left w:val="single" w:sz="4" w:space="0" w:color="auto"/>
              <w:bottom w:val="single" w:sz="4" w:space="0" w:color="auto"/>
              <w:right w:val="single" w:sz="4" w:space="0" w:color="auto"/>
            </w:tcBorders>
          </w:tcPr>
          <w:p w14:paraId="7B17BDBD"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n29</w:t>
            </w:r>
          </w:p>
        </w:tc>
        <w:tc>
          <w:tcPr>
            <w:tcW w:w="4356" w:type="dxa"/>
            <w:tcBorders>
              <w:top w:val="single" w:sz="4" w:space="0" w:color="auto"/>
              <w:left w:val="single" w:sz="4" w:space="0" w:color="auto"/>
              <w:bottom w:val="single" w:sz="4" w:space="0" w:color="auto"/>
              <w:right w:val="single" w:sz="4" w:space="0" w:color="auto"/>
            </w:tcBorders>
            <w:vAlign w:val="center"/>
          </w:tcPr>
          <w:p w14:paraId="58D6EF6C"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w:t>
            </w:r>
          </w:p>
        </w:tc>
        <w:tc>
          <w:tcPr>
            <w:tcW w:w="2445" w:type="dxa"/>
            <w:tcBorders>
              <w:top w:val="single" w:sz="4" w:space="0" w:color="auto"/>
              <w:left w:val="single" w:sz="4" w:space="0" w:color="auto"/>
              <w:bottom w:val="nil"/>
              <w:right w:val="single" w:sz="4" w:space="0" w:color="auto"/>
            </w:tcBorders>
            <w:vAlign w:val="center"/>
          </w:tcPr>
          <w:p w14:paraId="48ABF480"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0</w:t>
            </w:r>
          </w:p>
        </w:tc>
      </w:tr>
      <w:tr w:rsidR="006F6378" w:rsidRPr="00C30686" w14:paraId="05913425" w14:textId="77777777" w:rsidTr="004F423A">
        <w:trPr>
          <w:trHeight w:val="29"/>
        </w:trPr>
        <w:tc>
          <w:tcPr>
            <w:tcW w:w="2742" w:type="dxa"/>
            <w:tcBorders>
              <w:top w:val="nil"/>
              <w:left w:val="single" w:sz="4" w:space="0" w:color="auto"/>
              <w:bottom w:val="nil"/>
              <w:right w:val="single" w:sz="4" w:space="0" w:color="auto"/>
            </w:tcBorders>
          </w:tcPr>
          <w:p w14:paraId="45163726" w14:textId="77777777" w:rsidR="006F6378" w:rsidRPr="00C30686" w:rsidRDefault="006F6378" w:rsidP="0094020B">
            <w:pPr>
              <w:pStyle w:val="TAC"/>
              <w:rPr>
                <w:rFonts w:eastAsiaTheme="minorEastAsia" w:cs="Arial"/>
                <w:color w:val="000000"/>
                <w:szCs w:val="18"/>
                <w:lang w:val="en-US" w:eastAsia="zh-CN" w:bidi="ar"/>
              </w:rPr>
            </w:pPr>
          </w:p>
        </w:tc>
        <w:tc>
          <w:tcPr>
            <w:tcW w:w="2785" w:type="dxa"/>
            <w:tcBorders>
              <w:top w:val="nil"/>
              <w:left w:val="single" w:sz="4" w:space="0" w:color="auto"/>
              <w:bottom w:val="nil"/>
              <w:right w:val="single" w:sz="4" w:space="0" w:color="auto"/>
            </w:tcBorders>
            <w:vAlign w:val="center"/>
          </w:tcPr>
          <w:p w14:paraId="004E8214" w14:textId="77777777" w:rsidR="006F6378" w:rsidRPr="00C30686" w:rsidRDefault="006F6378" w:rsidP="0094020B">
            <w:pPr>
              <w:pStyle w:val="TAC"/>
              <w:rPr>
                <w:rFonts w:eastAsiaTheme="minorEastAsia" w:cs="Arial"/>
                <w:color w:val="000000"/>
                <w:szCs w:val="18"/>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5EE0E180"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n30</w:t>
            </w:r>
          </w:p>
        </w:tc>
        <w:tc>
          <w:tcPr>
            <w:tcW w:w="4356" w:type="dxa"/>
            <w:tcBorders>
              <w:top w:val="single" w:sz="4" w:space="0" w:color="auto"/>
              <w:left w:val="single" w:sz="4" w:space="0" w:color="auto"/>
              <w:bottom w:val="single" w:sz="4" w:space="0" w:color="auto"/>
              <w:right w:val="single" w:sz="4" w:space="0" w:color="auto"/>
            </w:tcBorders>
            <w:vAlign w:val="center"/>
          </w:tcPr>
          <w:p w14:paraId="7437DA18"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w:t>
            </w:r>
          </w:p>
        </w:tc>
        <w:tc>
          <w:tcPr>
            <w:tcW w:w="2445" w:type="dxa"/>
            <w:tcBorders>
              <w:top w:val="nil"/>
              <w:left w:val="single" w:sz="4" w:space="0" w:color="auto"/>
              <w:bottom w:val="nil"/>
              <w:right w:val="single" w:sz="4" w:space="0" w:color="auto"/>
            </w:tcBorders>
            <w:vAlign w:val="center"/>
          </w:tcPr>
          <w:p w14:paraId="1DB6B6D8"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5B3C3F66" w14:textId="77777777" w:rsidTr="004F423A">
        <w:trPr>
          <w:trHeight w:val="29"/>
        </w:trPr>
        <w:tc>
          <w:tcPr>
            <w:tcW w:w="2742" w:type="dxa"/>
            <w:tcBorders>
              <w:top w:val="nil"/>
              <w:left w:val="single" w:sz="4" w:space="0" w:color="auto"/>
              <w:bottom w:val="single" w:sz="4" w:space="0" w:color="auto"/>
              <w:right w:val="single" w:sz="4" w:space="0" w:color="auto"/>
            </w:tcBorders>
          </w:tcPr>
          <w:p w14:paraId="2E8A2158" w14:textId="77777777" w:rsidR="006F6378" w:rsidRPr="00C30686" w:rsidRDefault="006F6378" w:rsidP="0094020B">
            <w:pPr>
              <w:pStyle w:val="TAC"/>
              <w:rPr>
                <w:rFonts w:eastAsiaTheme="minorEastAsia" w:cs="Arial"/>
                <w:color w:val="000000"/>
                <w:szCs w:val="18"/>
                <w:lang w:val="en-US" w:eastAsia="zh-CN" w:bidi="ar"/>
              </w:rPr>
            </w:pPr>
          </w:p>
        </w:tc>
        <w:tc>
          <w:tcPr>
            <w:tcW w:w="2785" w:type="dxa"/>
            <w:tcBorders>
              <w:top w:val="nil"/>
              <w:left w:val="single" w:sz="4" w:space="0" w:color="auto"/>
              <w:bottom w:val="single" w:sz="4" w:space="0" w:color="auto"/>
              <w:right w:val="single" w:sz="4" w:space="0" w:color="auto"/>
            </w:tcBorders>
            <w:vAlign w:val="center"/>
          </w:tcPr>
          <w:p w14:paraId="042E05C3" w14:textId="77777777" w:rsidR="006F6378" w:rsidRPr="00C30686" w:rsidRDefault="006F6378" w:rsidP="0094020B">
            <w:pPr>
              <w:pStyle w:val="TAC"/>
              <w:rPr>
                <w:rFonts w:eastAsiaTheme="minorEastAsia" w:cs="Arial"/>
                <w:color w:val="000000"/>
                <w:szCs w:val="18"/>
                <w:lang w:val="en-US" w:eastAsia="zh-CN" w:bidi="ar"/>
              </w:rPr>
            </w:pPr>
          </w:p>
        </w:tc>
        <w:tc>
          <w:tcPr>
            <w:tcW w:w="1259" w:type="dxa"/>
            <w:tcBorders>
              <w:top w:val="single" w:sz="4" w:space="0" w:color="auto"/>
              <w:left w:val="single" w:sz="4" w:space="0" w:color="auto"/>
              <w:bottom w:val="single" w:sz="4" w:space="0" w:color="auto"/>
              <w:right w:val="single" w:sz="4" w:space="0" w:color="auto"/>
            </w:tcBorders>
          </w:tcPr>
          <w:p w14:paraId="749FC6AE"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3095EDEF"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CA_n66(2A)</w:t>
            </w:r>
            <w:r w:rsidRPr="00C30686">
              <w:rPr>
                <w:rFonts w:eastAsiaTheme="minorEastAsia" w:hint="eastAsia"/>
                <w:lang w:val="en-US" w:eastAsia="zh-CN" w:bidi="ar"/>
              </w:rPr>
              <w:t>_BCS1</w:t>
            </w:r>
          </w:p>
        </w:tc>
        <w:tc>
          <w:tcPr>
            <w:tcW w:w="2445" w:type="dxa"/>
            <w:tcBorders>
              <w:top w:val="nil"/>
              <w:left w:val="single" w:sz="4" w:space="0" w:color="auto"/>
              <w:bottom w:val="single" w:sz="4" w:space="0" w:color="auto"/>
              <w:right w:val="single" w:sz="4" w:space="0" w:color="auto"/>
            </w:tcBorders>
            <w:vAlign w:val="center"/>
          </w:tcPr>
          <w:p w14:paraId="02D5B2E2" w14:textId="77777777" w:rsidR="006F6378" w:rsidRPr="00C30686" w:rsidRDefault="006F6378" w:rsidP="0094020B">
            <w:pPr>
              <w:pStyle w:val="TAC"/>
              <w:rPr>
                <w:rFonts w:eastAsiaTheme="minorEastAsia" w:cs="Arial"/>
                <w:color w:val="000000"/>
                <w:szCs w:val="18"/>
                <w:lang w:val="en-US" w:eastAsia="zh-CN" w:bidi="ar"/>
              </w:rPr>
            </w:pPr>
          </w:p>
        </w:tc>
      </w:tr>
      <w:tr w:rsidR="006F6378" w:rsidRPr="00C30686" w14:paraId="31056BE7"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15907D8" w14:textId="77777777" w:rsidR="006F6378" w:rsidRPr="00C30686" w:rsidRDefault="006F6378" w:rsidP="0094020B">
            <w:pPr>
              <w:pStyle w:val="TAC"/>
              <w:rPr>
                <w:rFonts w:eastAsiaTheme="minorEastAsia"/>
                <w:lang w:val="fr-FR" w:eastAsia="zh-CN"/>
              </w:rPr>
            </w:pPr>
            <w:r w:rsidRPr="00C30686">
              <w:rPr>
                <w:rFonts w:eastAsiaTheme="minorEastAsia"/>
                <w:lang w:val="fr-FR" w:eastAsia="zh-CN"/>
              </w:rPr>
              <w:t>CA_n29A-n30A-n77</w:t>
            </w:r>
            <w:r w:rsidRPr="00C30686">
              <w:rPr>
                <w:rFonts w:eastAsiaTheme="minorEastAsia" w:hint="eastAsia"/>
                <w:lang w:val="fr-FR" w:eastAsia="zh-CN"/>
              </w:rPr>
              <w:t>A</w:t>
            </w:r>
          </w:p>
        </w:tc>
        <w:tc>
          <w:tcPr>
            <w:tcW w:w="2785" w:type="dxa"/>
            <w:tcBorders>
              <w:top w:val="single" w:sz="4" w:space="0" w:color="auto"/>
              <w:left w:val="single" w:sz="4" w:space="0" w:color="auto"/>
              <w:bottom w:val="nil"/>
              <w:right w:val="single" w:sz="4" w:space="0" w:color="auto"/>
            </w:tcBorders>
            <w:vAlign w:val="center"/>
          </w:tcPr>
          <w:p w14:paraId="3F8EC781" w14:textId="77777777" w:rsidR="006F6378" w:rsidRPr="00C30686" w:rsidRDefault="006F6378" w:rsidP="0094020B">
            <w:pPr>
              <w:pStyle w:val="TAC"/>
              <w:rPr>
                <w:rFonts w:eastAsiaTheme="minorEastAsia"/>
                <w:lang w:eastAsia="zh-CN"/>
              </w:rPr>
            </w:pPr>
            <w:r w:rsidRPr="00C30686">
              <w:rPr>
                <w:rFonts w:eastAsiaTheme="minorEastAsia" w:cs="Arial"/>
                <w:szCs w:val="18"/>
                <w:lang w:val="en-US" w:eastAsia="zh-CN"/>
              </w:rPr>
              <w:t>n77</w:t>
            </w:r>
            <w:r w:rsidRPr="00C30686">
              <w:rPr>
                <w:rFonts w:eastAsiaTheme="minorEastAsia" w:cs="Arial"/>
                <w:szCs w:val="18"/>
                <w:vertAlign w:val="superscript"/>
                <w:lang w:val="en-US" w:eastAsia="zh-CN"/>
              </w:rPr>
              <w:t>7</w:t>
            </w:r>
          </w:p>
          <w:p w14:paraId="63887821" w14:textId="77777777" w:rsidR="006F6378" w:rsidRPr="00C30686" w:rsidRDefault="006F6378" w:rsidP="0094020B">
            <w:pPr>
              <w:pStyle w:val="TAC"/>
              <w:rPr>
                <w:rFonts w:eastAsiaTheme="minorEastAsia"/>
                <w:lang w:val="en-US" w:eastAsia="zh-CN"/>
              </w:rPr>
            </w:pPr>
            <w:r w:rsidRPr="00C30686">
              <w:rPr>
                <w:rFonts w:eastAsiaTheme="minorEastAsia"/>
                <w:lang w:eastAsia="zh-CN"/>
              </w:rPr>
              <w:t>CA_n30A-n77A</w:t>
            </w:r>
            <w:r w:rsidRPr="00C30686">
              <w:rPr>
                <w:rFonts w:eastAsiaTheme="minorEastAsia"/>
                <w:vertAlign w:val="superscript"/>
                <w:lang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057562C8" w14:textId="77777777" w:rsidR="006F6378" w:rsidRPr="00C30686" w:rsidRDefault="006F6378" w:rsidP="0094020B">
            <w:pPr>
              <w:pStyle w:val="TAC"/>
              <w:rPr>
                <w:rFonts w:eastAsiaTheme="minorEastAsia"/>
                <w:lang w:val="en-US" w:eastAsia="zh-CN"/>
              </w:rPr>
            </w:pPr>
            <w:r w:rsidRPr="00C30686">
              <w:rPr>
                <w:rFonts w:eastAsiaTheme="minorEastAsia"/>
                <w:lang w:val="en-US"/>
              </w:rPr>
              <w:t>n29</w:t>
            </w:r>
          </w:p>
        </w:tc>
        <w:tc>
          <w:tcPr>
            <w:tcW w:w="4356" w:type="dxa"/>
            <w:tcBorders>
              <w:top w:val="single" w:sz="4" w:space="0" w:color="auto"/>
              <w:left w:val="single" w:sz="4" w:space="0" w:color="auto"/>
              <w:bottom w:val="single" w:sz="4" w:space="0" w:color="auto"/>
              <w:right w:val="single" w:sz="4" w:space="0" w:color="auto"/>
            </w:tcBorders>
            <w:vAlign w:val="center"/>
          </w:tcPr>
          <w:p w14:paraId="035B4F8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w:t>
            </w:r>
          </w:p>
        </w:tc>
        <w:tc>
          <w:tcPr>
            <w:tcW w:w="2445" w:type="dxa"/>
            <w:tcBorders>
              <w:top w:val="single" w:sz="4" w:space="0" w:color="auto"/>
              <w:left w:val="single" w:sz="4" w:space="0" w:color="auto"/>
              <w:bottom w:val="nil"/>
              <w:right w:val="single" w:sz="4" w:space="0" w:color="auto"/>
            </w:tcBorders>
            <w:vAlign w:val="center"/>
          </w:tcPr>
          <w:p w14:paraId="6105A7D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72CCC488" w14:textId="77777777" w:rsidTr="004F423A">
        <w:trPr>
          <w:trHeight w:val="29"/>
        </w:trPr>
        <w:tc>
          <w:tcPr>
            <w:tcW w:w="2742" w:type="dxa"/>
            <w:tcBorders>
              <w:top w:val="nil"/>
              <w:left w:val="single" w:sz="4" w:space="0" w:color="auto"/>
              <w:bottom w:val="nil"/>
              <w:right w:val="single" w:sz="4" w:space="0" w:color="auto"/>
            </w:tcBorders>
            <w:vAlign w:val="center"/>
          </w:tcPr>
          <w:p w14:paraId="3809539C"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nil"/>
              <w:right w:val="single" w:sz="4" w:space="0" w:color="auto"/>
            </w:tcBorders>
            <w:vAlign w:val="center"/>
          </w:tcPr>
          <w:p w14:paraId="58D9679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76785CA" w14:textId="77777777" w:rsidR="006F6378" w:rsidRPr="00C30686" w:rsidRDefault="006F6378" w:rsidP="0094020B">
            <w:pPr>
              <w:pStyle w:val="TAC"/>
              <w:rPr>
                <w:rFonts w:eastAsiaTheme="minorEastAsia"/>
                <w:lang w:val="en-US" w:eastAsia="zh-CN"/>
              </w:rPr>
            </w:pPr>
            <w:r w:rsidRPr="00C30686">
              <w:rPr>
                <w:rFonts w:eastAsiaTheme="minorEastAsia"/>
                <w:lang w:val="en-US"/>
              </w:rPr>
              <w:t>n30</w:t>
            </w:r>
          </w:p>
        </w:tc>
        <w:tc>
          <w:tcPr>
            <w:tcW w:w="4356" w:type="dxa"/>
            <w:tcBorders>
              <w:top w:val="single" w:sz="4" w:space="0" w:color="auto"/>
              <w:left w:val="single" w:sz="4" w:space="0" w:color="auto"/>
              <w:bottom w:val="single" w:sz="4" w:space="0" w:color="auto"/>
              <w:right w:val="single" w:sz="4" w:space="0" w:color="auto"/>
            </w:tcBorders>
            <w:vAlign w:val="center"/>
          </w:tcPr>
          <w:p w14:paraId="498454DF"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w:t>
            </w:r>
          </w:p>
        </w:tc>
        <w:tc>
          <w:tcPr>
            <w:tcW w:w="2445" w:type="dxa"/>
            <w:tcBorders>
              <w:top w:val="nil"/>
              <w:left w:val="single" w:sz="4" w:space="0" w:color="auto"/>
              <w:bottom w:val="nil"/>
              <w:right w:val="single" w:sz="4" w:space="0" w:color="auto"/>
            </w:tcBorders>
            <w:vAlign w:val="center"/>
          </w:tcPr>
          <w:p w14:paraId="74B8DB94" w14:textId="77777777" w:rsidR="006F6378" w:rsidRPr="00C30686" w:rsidRDefault="006F6378" w:rsidP="0094020B">
            <w:pPr>
              <w:pStyle w:val="TAC"/>
              <w:rPr>
                <w:rFonts w:eastAsiaTheme="minorEastAsia"/>
                <w:lang w:val="en-US" w:eastAsia="zh-CN"/>
              </w:rPr>
            </w:pPr>
          </w:p>
        </w:tc>
      </w:tr>
      <w:tr w:rsidR="006F6378" w:rsidRPr="00C30686" w14:paraId="7A907736"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49C9AB4"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single" w:sz="4" w:space="0" w:color="auto"/>
              <w:right w:val="single" w:sz="4" w:space="0" w:color="auto"/>
            </w:tcBorders>
            <w:vAlign w:val="center"/>
          </w:tcPr>
          <w:p w14:paraId="76E7CA9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55530CC" w14:textId="77777777" w:rsidR="006F6378" w:rsidRPr="00C30686" w:rsidRDefault="006F6378" w:rsidP="0094020B">
            <w:pPr>
              <w:pStyle w:val="TAC"/>
              <w:rPr>
                <w:rFonts w:eastAsiaTheme="minorEastAsia"/>
                <w:lang w:val="en-US" w:eastAsia="zh-CN"/>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203DBF7A"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7BE77C17" w14:textId="77777777" w:rsidR="006F6378" w:rsidRPr="00C30686" w:rsidRDefault="006F6378" w:rsidP="0094020B">
            <w:pPr>
              <w:pStyle w:val="TAC"/>
              <w:rPr>
                <w:rFonts w:eastAsiaTheme="minorEastAsia"/>
                <w:lang w:val="en-US" w:eastAsia="zh-CN"/>
              </w:rPr>
            </w:pPr>
          </w:p>
        </w:tc>
      </w:tr>
      <w:tr w:rsidR="006F6378" w:rsidRPr="00C30686" w14:paraId="34D380BC"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33A525F" w14:textId="77777777" w:rsidR="006F6378" w:rsidRPr="00C30686" w:rsidRDefault="006F6378" w:rsidP="0094020B">
            <w:pPr>
              <w:pStyle w:val="TAC"/>
              <w:rPr>
                <w:rFonts w:eastAsiaTheme="minorEastAsia"/>
                <w:lang w:val="fr-FR" w:eastAsia="zh-CN"/>
              </w:rPr>
            </w:pPr>
            <w:r w:rsidRPr="00C30686">
              <w:rPr>
                <w:rFonts w:eastAsiaTheme="minorEastAsia"/>
                <w:lang w:val="fr-FR" w:eastAsia="zh-CN"/>
              </w:rPr>
              <w:t>CA_n29A-n30A-n77(2A)</w:t>
            </w:r>
          </w:p>
        </w:tc>
        <w:tc>
          <w:tcPr>
            <w:tcW w:w="2785" w:type="dxa"/>
            <w:tcBorders>
              <w:top w:val="single" w:sz="4" w:space="0" w:color="auto"/>
              <w:left w:val="single" w:sz="4" w:space="0" w:color="auto"/>
              <w:bottom w:val="nil"/>
              <w:right w:val="single" w:sz="4" w:space="0" w:color="auto"/>
            </w:tcBorders>
            <w:vAlign w:val="center"/>
          </w:tcPr>
          <w:p w14:paraId="3F76D4D0" w14:textId="77777777" w:rsidR="006F6378" w:rsidRPr="00C30686" w:rsidRDefault="006F6378" w:rsidP="0094020B">
            <w:pPr>
              <w:pStyle w:val="TAC"/>
              <w:rPr>
                <w:rFonts w:eastAsiaTheme="minorEastAsia"/>
                <w:lang w:eastAsia="zh-CN"/>
              </w:rPr>
            </w:pPr>
            <w:r w:rsidRPr="00C30686">
              <w:rPr>
                <w:rFonts w:eastAsiaTheme="minorEastAsia"/>
                <w:lang w:val="en-US" w:eastAsia="zh-CN"/>
              </w:rPr>
              <w:t>n77</w:t>
            </w:r>
            <w:r w:rsidRPr="00C30686">
              <w:rPr>
                <w:rFonts w:eastAsiaTheme="minorEastAsia"/>
                <w:vertAlign w:val="superscript"/>
                <w:lang w:val="en-US" w:eastAsia="zh-CN"/>
              </w:rPr>
              <w:t>7</w:t>
            </w:r>
          </w:p>
          <w:p w14:paraId="4CCF0248" w14:textId="77777777" w:rsidR="006F6378" w:rsidRPr="00C30686" w:rsidRDefault="006F6378" w:rsidP="0094020B">
            <w:pPr>
              <w:pStyle w:val="TAC"/>
              <w:rPr>
                <w:rFonts w:eastAsiaTheme="minorEastAsia"/>
                <w:lang w:val="en-US" w:eastAsia="zh-CN"/>
              </w:rPr>
            </w:pPr>
            <w:r w:rsidRPr="00C30686">
              <w:rPr>
                <w:rFonts w:eastAsiaTheme="minorEastAsia"/>
                <w:lang w:eastAsia="zh-CN"/>
              </w:rPr>
              <w:t>CA_n30A-n77A</w:t>
            </w:r>
            <w:r w:rsidRPr="00C30686">
              <w:rPr>
                <w:rFonts w:eastAsiaTheme="minorEastAsia"/>
                <w:vertAlign w:val="superscript"/>
                <w:lang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3C977260" w14:textId="77777777" w:rsidR="006F6378" w:rsidRPr="00C30686" w:rsidRDefault="006F6378" w:rsidP="0094020B">
            <w:pPr>
              <w:pStyle w:val="TAC"/>
              <w:rPr>
                <w:rFonts w:eastAsiaTheme="minorEastAsia"/>
                <w:lang w:val="en-US" w:eastAsia="zh-CN"/>
              </w:rPr>
            </w:pPr>
            <w:r w:rsidRPr="00C30686">
              <w:rPr>
                <w:rFonts w:eastAsiaTheme="minorEastAsia"/>
                <w:lang w:val="en-US"/>
              </w:rPr>
              <w:t>n29</w:t>
            </w:r>
          </w:p>
        </w:tc>
        <w:tc>
          <w:tcPr>
            <w:tcW w:w="4356" w:type="dxa"/>
            <w:tcBorders>
              <w:top w:val="single" w:sz="4" w:space="0" w:color="auto"/>
              <w:left w:val="single" w:sz="4" w:space="0" w:color="auto"/>
              <w:bottom w:val="single" w:sz="4" w:space="0" w:color="auto"/>
              <w:right w:val="single" w:sz="4" w:space="0" w:color="auto"/>
            </w:tcBorders>
            <w:vAlign w:val="center"/>
          </w:tcPr>
          <w:p w14:paraId="190BAE22"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w:t>
            </w:r>
          </w:p>
        </w:tc>
        <w:tc>
          <w:tcPr>
            <w:tcW w:w="2445" w:type="dxa"/>
            <w:tcBorders>
              <w:top w:val="single" w:sz="4" w:space="0" w:color="auto"/>
              <w:left w:val="single" w:sz="4" w:space="0" w:color="auto"/>
              <w:bottom w:val="nil"/>
              <w:right w:val="single" w:sz="4" w:space="0" w:color="auto"/>
            </w:tcBorders>
            <w:vAlign w:val="center"/>
          </w:tcPr>
          <w:p w14:paraId="70241F5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0D94E381" w14:textId="77777777" w:rsidTr="004F423A">
        <w:trPr>
          <w:trHeight w:val="29"/>
        </w:trPr>
        <w:tc>
          <w:tcPr>
            <w:tcW w:w="2742" w:type="dxa"/>
            <w:tcBorders>
              <w:top w:val="nil"/>
              <w:left w:val="single" w:sz="4" w:space="0" w:color="auto"/>
              <w:bottom w:val="nil"/>
              <w:right w:val="single" w:sz="4" w:space="0" w:color="auto"/>
            </w:tcBorders>
            <w:vAlign w:val="center"/>
          </w:tcPr>
          <w:p w14:paraId="30FE7940"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nil"/>
              <w:right w:val="single" w:sz="4" w:space="0" w:color="auto"/>
            </w:tcBorders>
            <w:vAlign w:val="center"/>
          </w:tcPr>
          <w:p w14:paraId="2D7E54A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2819029" w14:textId="77777777" w:rsidR="006F6378" w:rsidRPr="00C30686" w:rsidRDefault="006F6378" w:rsidP="0094020B">
            <w:pPr>
              <w:pStyle w:val="TAC"/>
              <w:rPr>
                <w:rFonts w:eastAsiaTheme="minorEastAsia"/>
                <w:lang w:val="en-US" w:eastAsia="zh-CN"/>
              </w:rPr>
            </w:pPr>
            <w:r w:rsidRPr="00C30686">
              <w:rPr>
                <w:rFonts w:eastAsiaTheme="minorEastAsia"/>
                <w:lang w:val="en-US"/>
              </w:rPr>
              <w:t>n30</w:t>
            </w:r>
          </w:p>
        </w:tc>
        <w:tc>
          <w:tcPr>
            <w:tcW w:w="4356" w:type="dxa"/>
            <w:tcBorders>
              <w:top w:val="single" w:sz="4" w:space="0" w:color="auto"/>
              <w:left w:val="single" w:sz="4" w:space="0" w:color="auto"/>
              <w:bottom w:val="single" w:sz="4" w:space="0" w:color="auto"/>
              <w:right w:val="single" w:sz="4" w:space="0" w:color="auto"/>
            </w:tcBorders>
            <w:vAlign w:val="center"/>
          </w:tcPr>
          <w:p w14:paraId="1F844F69"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w:t>
            </w:r>
          </w:p>
        </w:tc>
        <w:tc>
          <w:tcPr>
            <w:tcW w:w="2445" w:type="dxa"/>
            <w:tcBorders>
              <w:top w:val="nil"/>
              <w:left w:val="single" w:sz="4" w:space="0" w:color="auto"/>
              <w:bottom w:val="nil"/>
              <w:right w:val="single" w:sz="4" w:space="0" w:color="auto"/>
            </w:tcBorders>
            <w:vAlign w:val="center"/>
          </w:tcPr>
          <w:p w14:paraId="31E732CE" w14:textId="77777777" w:rsidR="006F6378" w:rsidRPr="00C30686" w:rsidRDefault="006F6378" w:rsidP="0094020B">
            <w:pPr>
              <w:pStyle w:val="TAC"/>
              <w:rPr>
                <w:rFonts w:eastAsiaTheme="minorEastAsia"/>
                <w:lang w:val="en-US" w:eastAsia="zh-CN"/>
              </w:rPr>
            </w:pPr>
          </w:p>
        </w:tc>
      </w:tr>
      <w:tr w:rsidR="006F6378" w:rsidRPr="00C30686" w14:paraId="614F0A79"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3E87719" w14:textId="77777777" w:rsidR="006F6378" w:rsidRPr="00C30686" w:rsidRDefault="006F6378" w:rsidP="0094020B">
            <w:pPr>
              <w:pStyle w:val="TAC"/>
              <w:rPr>
                <w:rFonts w:eastAsiaTheme="minorEastAsia"/>
                <w:lang w:val="fr-FR" w:eastAsia="zh-CN"/>
              </w:rPr>
            </w:pPr>
          </w:p>
        </w:tc>
        <w:tc>
          <w:tcPr>
            <w:tcW w:w="2785" w:type="dxa"/>
            <w:tcBorders>
              <w:top w:val="nil"/>
              <w:left w:val="single" w:sz="4" w:space="0" w:color="auto"/>
              <w:bottom w:val="single" w:sz="4" w:space="0" w:color="auto"/>
              <w:right w:val="single" w:sz="4" w:space="0" w:color="auto"/>
            </w:tcBorders>
            <w:vAlign w:val="center"/>
          </w:tcPr>
          <w:p w14:paraId="282DCC8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00B4337" w14:textId="77777777" w:rsidR="006F6378" w:rsidRPr="00C30686" w:rsidRDefault="006F6378" w:rsidP="0094020B">
            <w:pPr>
              <w:pStyle w:val="TAC"/>
              <w:rPr>
                <w:rFonts w:eastAsiaTheme="minorEastAsia"/>
                <w:lang w:val="en-US" w:eastAsia="zh-CN"/>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4B1E39FF"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61A3BB23" w14:textId="77777777" w:rsidR="006F6378" w:rsidRPr="00C30686" w:rsidRDefault="006F6378" w:rsidP="0094020B">
            <w:pPr>
              <w:pStyle w:val="TAC"/>
              <w:rPr>
                <w:rFonts w:eastAsiaTheme="minorEastAsia"/>
                <w:lang w:val="en-US" w:eastAsia="zh-CN"/>
              </w:rPr>
            </w:pPr>
          </w:p>
        </w:tc>
      </w:tr>
      <w:tr w:rsidR="006F6378" w:rsidRPr="00C30686" w14:paraId="379D6B2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051BF37" w14:textId="77777777" w:rsidR="006F6378" w:rsidRPr="00C30686" w:rsidRDefault="006F6378" w:rsidP="0094020B">
            <w:pPr>
              <w:pStyle w:val="TAC"/>
              <w:rPr>
                <w:rFonts w:eastAsiaTheme="minorEastAsia"/>
                <w:lang w:val="en-US" w:eastAsia="zh-CN"/>
              </w:rPr>
            </w:pPr>
            <w:r w:rsidRPr="00C30686">
              <w:rPr>
                <w:rFonts w:eastAsiaTheme="minorEastAsia"/>
                <w:lang w:val="fr-FR" w:eastAsia="zh-CN"/>
              </w:rPr>
              <w:t>CA_</w:t>
            </w:r>
            <w:r w:rsidRPr="00C30686">
              <w:rPr>
                <w:rFonts w:eastAsiaTheme="minorEastAsia"/>
                <w:lang w:val="en-US" w:eastAsia="zh-CN"/>
              </w:rPr>
              <w:t>n29</w:t>
            </w:r>
            <w:r w:rsidRPr="00C30686">
              <w:rPr>
                <w:rFonts w:eastAsiaTheme="minorEastAsia"/>
                <w:lang w:val="sv-SE" w:eastAsia="ja-JP"/>
              </w:rPr>
              <w:t>A-n66A-</w:t>
            </w:r>
            <w:r w:rsidRPr="00C30686">
              <w:rPr>
                <w:rFonts w:eastAsiaTheme="minorEastAsia"/>
                <w:lang w:val="en-US" w:eastAsia="zh-CN"/>
              </w:rPr>
              <w:t>n70</w:t>
            </w:r>
            <w:r w:rsidRPr="00C30686">
              <w:rPr>
                <w:rFonts w:eastAsiaTheme="minorEastAsia"/>
                <w:lang w:val="sv-SE" w:eastAsia="ja-JP"/>
              </w:rPr>
              <w:t>A</w:t>
            </w:r>
          </w:p>
        </w:tc>
        <w:tc>
          <w:tcPr>
            <w:tcW w:w="2785" w:type="dxa"/>
            <w:tcBorders>
              <w:top w:val="single" w:sz="4" w:space="0" w:color="auto"/>
              <w:left w:val="single" w:sz="4" w:space="0" w:color="auto"/>
              <w:bottom w:val="nil"/>
              <w:right w:val="single" w:sz="4" w:space="0" w:color="auto"/>
            </w:tcBorders>
            <w:vAlign w:val="center"/>
          </w:tcPr>
          <w:p w14:paraId="4B21731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5D49894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n29</w:t>
            </w:r>
          </w:p>
        </w:tc>
        <w:tc>
          <w:tcPr>
            <w:tcW w:w="4356" w:type="dxa"/>
            <w:tcBorders>
              <w:top w:val="single" w:sz="4" w:space="0" w:color="auto"/>
              <w:left w:val="single" w:sz="4" w:space="0" w:color="auto"/>
              <w:bottom w:val="single" w:sz="4" w:space="0" w:color="auto"/>
              <w:right w:val="single" w:sz="4" w:space="0" w:color="auto"/>
            </w:tcBorders>
            <w:vAlign w:val="center"/>
          </w:tcPr>
          <w:p w14:paraId="69246B0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w:t>
            </w:r>
          </w:p>
        </w:tc>
        <w:tc>
          <w:tcPr>
            <w:tcW w:w="2445" w:type="dxa"/>
            <w:tcBorders>
              <w:top w:val="single" w:sz="4" w:space="0" w:color="auto"/>
              <w:left w:val="single" w:sz="4" w:space="0" w:color="auto"/>
              <w:bottom w:val="nil"/>
              <w:right w:val="single" w:sz="4" w:space="0" w:color="auto"/>
            </w:tcBorders>
            <w:vAlign w:val="center"/>
          </w:tcPr>
          <w:p w14:paraId="352A6CD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39FB3156" w14:textId="77777777" w:rsidTr="004F423A">
        <w:trPr>
          <w:trHeight w:val="29"/>
        </w:trPr>
        <w:tc>
          <w:tcPr>
            <w:tcW w:w="2742" w:type="dxa"/>
            <w:tcBorders>
              <w:top w:val="nil"/>
              <w:left w:val="single" w:sz="4" w:space="0" w:color="auto"/>
              <w:bottom w:val="nil"/>
              <w:right w:val="single" w:sz="4" w:space="0" w:color="auto"/>
            </w:tcBorders>
            <w:vAlign w:val="center"/>
          </w:tcPr>
          <w:p w14:paraId="2D23F60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7A356D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0477B8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415BBD5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5, 10, 15, 20, 40</w:t>
            </w:r>
          </w:p>
        </w:tc>
        <w:tc>
          <w:tcPr>
            <w:tcW w:w="2445" w:type="dxa"/>
            <w:tcBorders>
              <w:top w:val="nil"/>
              <w:left w:val="single" w:sz="4" w:space="0" w:color="auto"/>
              <w:bottom w:val="nil"/>
              <w:right w:val="single" w:sz="4" w:space="0" w:color="auto"/>
            </w:tcBorders>
            <w:vAlign w:val="center"/>
          </w:tcPr>
          <w:p w14:paraId="777AB83F" w14:textId="77777777" w:rsidR="006F6378" w:rsidRPr="00C30686" w:rsidRDefault="006F6378" w:rsidP="0094020B">
            <w:pPr>
              <w:pStyle w:val="TAC"/>
              <w:rPr>
                <w:rFonts w:eastAsiaTheme="minorEastAsia"/>
                <w:lang w:val="en-US" w:eastAsia="zh-CN"/>
              </w:rPr>
            </w:pPr>
          </w:p>
        </w:tc>
      </w:tr>
      <w:tr w:rsidR="006F6378" w:rsidRPr="00C30686" w14:paraId="7C6610BE"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4A0922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4F148B5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23224B4" w14:textId="77777777" w:rsidR="006F6378" w:rsidRPr="00C30686" w:rsidRDefault="006F6378" w:rsidP="0094020B">
            <w:pPr>
              <w:pStyle w:val="TAC"/>
              <w:rPr>
                <w:rFonts w:eastAsiaTheme="minorEastAsia"/>
                <w:lang w:val="en-US" w:eastAsia="zh-CN"/>
              </w:rPr>
            </w:pPr>
            <w:r w:rsidRPr="00C30686">
              <w:rPr>
                <w:rFonts w:eastAsiaTheme="minorEastAsia"/>
                <w:lang w:val="fr-FR" w:eastAsia="ja-JP"/>
              </w:rPr>
              <w:t>n70</w:t>
            </w:r>
          </w:p>
        </w:tc>
        <w:tc>
          <w:tcPr>
            <w:tcW w:w="4356" w:type="dxa"/>
            <w:tcBorders>
              <w:top w:val="single" w:sz="4" w:space="0" w:color="auto"/>
              <w:left w:val="single" w:sz="4" w:space="0" w:color="auto"/>
              <w:bottom w:val="single" w:sz="4" w:space="0" w:color="auto"/>
              <w:right w:val="single" w:sz="4" w:space="0" w:color="auto"/>
            </w:tcBorders>
            <w:vAlign w:val="center"/>
          </w:tcPr>
          <w:p w14:paraId="38B6EBA7" w14:textId="77777777" w:rsidR="006F6378" w:rsidRPr="00C30686" w:rsidRDefault="006F6378" w:rsidP="0094020B">
            <w:pPr>
              <w:pStyle w:val="TAC"/>
              <w:rPr>
                <w:rFonts w:eastAsiaTheme="minorEastAsia"/>
                <w:lang w:val="fr-FR" w:eastAsia="ja-JP"/>
              </w:rPr>
            </w:pPr>
            <w:r w:rsidRPr="00C30686">
              <w:rPr>
                <w:rFonts w:eastAsiaTheme="minorEastAsia"/>
                <w:lang w:val="en-US" w:eastAsia="zh-CN" w:bidi="ar"/>
              </w:rPr>
              <w:t>5, 10, 15, 20</w:t>
            </w:r>
            <w:r w:rsidRPr="00C30686">
              <w:rPr>
                <w:rFonts w:eastAsiaTheme="minorEastAsia"/>
                <w:vertAlign w:val="superscript"/>
                <w:lang w:val="en-US" w:eastAsia="zh-CN" w:bidi="ar"/>
              </w:rPr>
              <w:t>1</w:t>
            </w:r>
            <w:r w:rsidRPr="00C30686">
              <w:rPr>
                <w:rFonts w:eastAsiaTheme="minorEastAsia"/>
                <w:lang w:val="en-US" w:eastAsia="zh-CN" w:bidi="ar"/>
              </w:rPr>
              <w:t>,</w:t>
            </w:r>
            <w:r w:rsidRPr="00C30686">
              <w:rPr>
                <w:rFonts w:eastAsiaTheme="minorEastAsia"/>
                <w:vertAlign w:val="superscript"/>
                <w:lang w:val="en-US" w:eastAsia="zh-CN" w:bidi="ar"/>
              </w:rPr>
              <w:t xml:space="preserve"> </w:t>
            </w:r>
            <w:r w:rsidRPr="00C30686">
              <w:rPr>
                <w:rFonts w:eastAsiaTheme="minorEastAsia"/>
                <w:lang w:val="en-US" w:eastAsia="zh-CN" w:bidi="ar"/>
              </w:rPr>
              <w:t>25</w:t>
            </w:r>
            <w:r w:rsidRPr="00C30686">
              <w:rPr>
                <w:rFonts w:eastAsiaTheme="minorEastAsia"/>
                <w:vertAlign w:val="superscript"/>
                <w:lang w:val="en-US" w:eastAsia="zh-CN" w:bidi="ar"/>
              </w:rPr>
              <w:t>1</w:t>
            </w:r>
          </w:p>
        </w:tc>
        <w:tc>
          <w:tcPr>
            <w:tcW w:w="2445" w:type="dxa"/>
            <w:tcBorders>
              <w:top w:val="nil"/>
              <w:left w:val="single" w:sz="4" w:space="0" w:color="auto"/>
              <w:bottom w:val="single" w:sz="4" w:space="0" w:color="auto"/>
              <w:right w:val="single" w:sz="4" w:space="0" w:color="auto"/>
            </w:tcBorders>
            <w:vAlign w:val="center"/>
          </w:tcPr>
          <w:p w14:paraId="5C7B2C79" w14:textId="77777777" w:rsidR="006F6378" w:rsidRPr="00C30686" w:rsidRDefault="006F6378" w:rsidP="0094020B">
            <w:pPr>
              <w:pStyle w:val="TAC"/>
              <w:rPr>
                <w:rFonts w:eastAsiaTheme="minorEastAsia"/>
                <w:lang w:val="en-US" w:eastAsia="zh-CN"/>
              </w:rPr>
            </w:pPr>
          </w:p>
        </w:tc>
      </w:tr>
      <w:tr w:rsidR="006F6378" w:rsidRPr="00C30686" w14:paraId="1C05162D"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29D53B7" w14:textId="77777777" w:rsidR="006F6378" w:rsidRPr="00C30686" w:rsidRDefault="006F6378" w:rsidP="0094020B">
            <w:pPr>
              <w:pStyle w:val="TAC"/>
              <w:rPr>
                <w:rFonts w:eastAsiaTheme="minorEastAsia"/>
                <w:lang w:val="en-US" w:eastAsia="zh-CN"/>
              </w:rPr>
            </w:pPr>
            <w:r w:rsidRPr="00C30686">
              <w:rPr>
                <w:rFonts w:eastAsiaTheme="minorEastAsia"/>
                <w:lang w:val="fr-FR" w:eastAsia="zh-CN"/>
              </w:rPr>
              <w:t>CA_</w:t>
            </w:r>
            <w:r w:rsidRPr="00C30686">
              <w:rPr>
                <w:rFonts w:eastAsiaTheme="minorEastAsia"/>
                <w:lang w:val="en-US" w:eastAsia="zh-CN"/>
              </w:rPr>
              <w:t>n29</w:t>
            </w:r>
            <w:r w:rsidRPr="00C30686">
              <w:rPr>
                <w:rFonts w:eastAsiaTheme="minorEastAsia"/>
                <w:lang w:val="sv-SE" w:eastAsia="ja-JP"/>
              </w:rPr>
              <w:t>A-n66B-</w:t>
            </w:r>
            <w:r w:rsidRPr="00C30686">
              <w:rPr>
                <w:rFonts w:eastAsiaTheme="minorEastAsia"/>
                <w:lang w:val="en-US" w:eastAsia="zh-CN"/>
              </w:rPr>
              <w:t>n70</w:t>
            </w:r>
            <w:r w:rsidRPr="00C30686">
              <w:rPr>
                <w:rFonts w:eastAsiaTheme="minorEastAsia"/>
                <w:lang w:val="sv-SE" w:eastAsia="ja-JP"/>
              </w:rPr>
              <w:t>A</w:t>
            </w:r>
          </w:p>
        </w:tc>
        <w:tc>
          <w:tcPr>
            <w:tcW w:w="2785" w:type="dxa"/>
            <w:tcBorders>
              <w:top w:val="single" w:sz="4" w:space="0" w:color="auto"/>
              <w:left w:val="single" w:sz="4" w:space="0" w:color="auto"/>
              <w:bottom w:val="nil"/>
              <w:right w:val="single" w:sz="4" w:space="0" w:color="auto"/>
            </w:tcBorders>
            <w:vAlign w:val="center"/>
          </w:tcPr>
          <w:p w14:paraId="18A175B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052DA60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n29</w:t>
            </w:r>
          </w:p>
        </w:tc>
        <w:tc>
          <w:tcPr>
            <w:tcW w:w="4356" w:type="dxa"/>
            <w:tcBorders>
              <w:top w:val="single" w:sz="4" w:space="0" w:color="auto"/>
              <w:left w:val="single" w:sz="4" w:space="0" w:color="auto"/>
              <w:bottom w:val="single" w:sz="4" w:space="0" w:color="auto"/>
              <w:right w:val="single" w:sz="4" w:space="0" w:color="auto"/>
            </w:tcBorders>
            <w:vAlign w:val="center"/>
          </w:tcPr>
          <w:p w14:paraId="43481FE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w:t>
            </w:r>
          </w:p>
        </w:tc>
        <w:tc>
          <w:tcPr>
            <w:tcW w:w="2445" w:type="dxa"/>
            <w:tcBorders>
              <w:top w:val="single" w:sz="4" w:space="0" w:color="auto"/>
              <w:left w:val="single" w:sz="4" w:space="0" w:color="auto"/>
              <w:bottom w:val="nil"/>
              <w:right w:val="single" w:sz="4" w:space="0" w:color="auto"/>
            </w:tcBorders>
            <w:vAlign w:val="center"/>
          </w:tcPr>
          <w:p w14:paraId="40FBEEC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045880DA" w14:textId="77777777" w:rsidTr="004F423A">
        <w:trPr>
          <w:trHeight w:val="29"/>
        </w:trPr>
        <w:tc>
          <w:tcPr>
            <w:tcW w:w="2742" w:type="dxa"/>
            <w:tcBorders>
              <w:top w:val="nil"/>
              <w:left w:val="single" w:sz="4" w:space="0" w:color="auto"/>
              <w:bottom w:val="nil"/>
              <w:right w:val="single" w:sz="4" w:space="0" w:color="auto"/>
            </w:tcBorders>
            <w:vAlign w:val="center"/>
          </w:tcPr>
          <w:p w14:paraId="0A307ED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17DA97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CDADAAD" w14:textId="77777777" w:rsidR="006F6378" w:rsidRPr="00C30686" w:rsidRDefault="006F6378" w:rsidP="0094020B">
            <w:pPr>
              <w:pStyle w:val="TAC"/>
              <w:rPr>
                <w:rFonts w:eastAsiaTheme="minorEastAsia"/>
                <w:lang w:val="en-US" w:eastAsia="zh-CN"/>
              </w:rPr>
            </w:pPr>
            <w:r w:rsidRPr="00C30686">
              <w:rPr>
                <w:rFonts w:eastAsiaTheme="minorEastAsia"/>
                <w:lang w:val="fr-FR" w:eastAsia="ja-JP"/>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0303EB48" w14:textId="77777777" w:rsidR="006F6378" w:rsidRPr="00C30686" w:rsidRDefault="006F6378" w:rsidP="0094020B">
            <w:pPr>
              <w:pStyle w:val="TAC"/>
              <w:rPr>
                <w:rFonts w:eastAsiaTheme="minorEastAsia"/>
                <w:lang w:val="fr-FR" w:eastAsia="ja-JP"/>
              </w:rPr>
            </w:pPr>
            <w:r w:rsidRPr="00C30686">
              <w:rPr>
                <w:rFonts w:eastAsiaTheme="minorEastAsia"/>
                <w:lang w:val="en-US" w:eastAsia="zh-CN" w:bidi="ar"/>
              </w:rPr>
              <w:t>CA_n66B_BCS0</w:t>
            </w:r>
          </w:p>
        </w:tc>
        <w:tc>
          <w:tcPr>
            <w:tcW w:w="2445" w:type="dxa"/>
            <w:tcBorders>
              <w:top w:val="nil"/>
              <w:left w:val="single" w:sz="4" w:space="0" w:color="auto"/>
              <w:bottom w:val="nil"/>
              <w:right w:val="single" w:sz="4" w:space="0" w:color="auto"/>
            </w:tcBorders>
            <w:vAlign w:val="center"/>
          </w:tcPr>
          <w:p w14:paraId="4865CC39" w14:textId="77777777" w:rsidR="006F6378" w:rsidRPr="00C30686" w:rsidRDefault="006F6378" w:rsidP="0094020B">
            <w:pPr>
              <w:pStyle w:val="TAC"/>
              <w:rPr>
                <w:rFonts w:eastAsiaTheme="minorEastAsia"/>
                <w:lang w:val="en-US" w:eastAsia="zh-CN"/>
              </w:rPr>
            </w:pPr>
          </w:p>
        </w:tc>
      </w:tr>
      <w:tr w:rsidR="006F6378" w:rsidRPr="00C30686" w14:paraId="06E0FCB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253E30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7738F6A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F5B5B9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n70</w:t>
            </w:r>
          </w:p>
        </w:tc>
        <w:tc>
          <w:tcPr>
            <w:tcW w:w="4356" w:type="dxa"/>
            <w:tcBorders>
              <w:top w:val="single" w:sz="4" w:space="0" w:color="auto"/>
              <w:left w:val="single" w:sz="4" w:space="0" w:color="auto"/>
              <w:bottom w:val="single" w:sz="4" w:space="0" w:color="auto"/>
              <w:right w:val="single" w:sz="4" w:space="0" w:color="auto"/>
            </w:tcBorders>
            <w:vAlign w:val="center"/>
          </w:tcPr>
          <w:p w14:paraId="4ED520C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w:t>
            </w:r>
            <w:r w:rsidRPr="00C30686">
              <w:rPr>
                <w:rFonts w:eastAsiaTheme="minorEastAsia"/>
                <w:vertAlign w:val="superscript"/>
                <w:lang w:val="en-US" w:eastAsia="zh-CN" w:bidi="ar"/>
              </w:rPr>
              <w:t>1</w:t>
            </w:r>
            <w:r w:rsidRPr="00C30686">
              <w:rPr>
                <w:rFonts w:eastAsiaTheme="minorEastAsia"/>
                <w:lang w:val="en-US" w:eastAsia="zh-CN" w:bidi="ar"/>
              </w:rPr>
              <w:t>,</w:t>
            </w:r>
            <w:r w:rsidRPr="00C30686">
              <w:rPr>
                <w:rFonts w:eastAsiaTheme="minorEastAsia"/>
                <w:vertAlign w:val="superscript"/>
                <w:lang w:val="en-US" w:eastAsia="zh-CN" w:bidi="ar"/>
              </w:rPr>
              <w:t xml:space="preserve"> </w:t>
            </w:r>
            <w:r w:rsidRPr="00C30686">
              <w:rPr>
                <w:rFonts w:eastAsiaTheme="minorEastAsia"/>
                <w:lang w:val="en-US" w:eastAsia="zh-CN" w:bidi="ar"/>
              </w:rPr>
              <w:t>25</w:t>
            </w:r>
            <w:r w:rsidRPr="00C30686">
              <w:rPr>
                <w:rFonts w:eastAsiaTheme="minorEastAsia"/>
                <w:vertAlign w:val="superscript"/>
                <w:lang w:val="en-US" w:eastAsia="zh-CN" w:bidi="ar"/>
              </w:rPr>
              <w:t>1</w:t>
            </w:r>
          </w:p>
        </w:tc>
        <w:tc>
          <w:tcPr>
            <w:tcW w:w="2445" w:type="dxa"/>
            <w:tcBorders>
              <w:top w:val="nil"/>
              <w:left w:val="single" w:sz="4" w:space="0" w:color="auto"/>
              <w:bottom w:val="single" w:sz="4" w:space="0" w:color="auto"/>
              <w:right w:val="single" w:sz="4" w:space="0" w:color="auto"/>
            </w:tcBorders>
            <w:vAlign w:val="center"/>
          </w:tcPr>
          <w:p w14:paraId="6157F864" w14:textId="77777777" w:rsidR="006F6378" w:rsidRPr="00C30686" w:rsidRDefault="006F6378" w:rsidP="0094020B">
            <w:pPr>
              <w:pStyle w:val="TAC"/>
              <w:rPr>
                <w:rFonts w:eastAsiaTheme="minorEastAsia"/>
                <w:lang w:val="en-US" w:eastAsia="zh-CN"/>
              </w:rPr>
            </w:pPr>
          </w:p>
        </w:tc>
      </w:tr>
      <w:tr w:rsidR="006F6378" w:rsidRPr="00C30686" w14:paraId="142D436B"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04B6035" w14:textId="77777777" w:rsidR="006F6378" w:rsidRPr="00C30686" w:rsidRDefault="006F6378" w:rsidP="0094020B">
            <w:pPr>
              <w:pStyle w:val="TAC"/>
              <w:rPr>
                <w:rFonts w:eastAsiaTheme="minorEastAsia"/>
                <w:lang w:val="en-US" w:eastAsia="zh-CN"/>
              </w:rPr>
            </w:pPr>
            <w:r w:rsidRPr="00C30686">
              <w:rPr>
                <w:rFonts w:eastAsiaTheme="minorEastAsia"/>
                <w:lang w:val="fr-FR" w:eastAsia="zh-CN"/>
              </w:rPr>
              <w:t>CA_</w:t>
            </w:r>
            <w:r w:rsidRPr="00C30686">
              <w:rPr>
                <w:rFonts w:eastAsiaTheme="minorEastAsia"/>
                <w:lang w:val="en-US" w:eastAsia="zh-CN"/>
              </w:rPr>
              <w:t>n29</w:t>
            </w:r>
            <w:r w:rsidRPr="00C30686">
              <w:rPr>
                <w:rFonts w:eastAsiaTheme="minorEastAsia"/>
                <w:lang w:val="sv-SE" w:eastAsia="ja-JP"/>
              </w:rPr>
              <w:t>A-n66(2A)-</w:t>
            </w:r>
            <w:r w:rsidRPr="00C30686">
              <w:rPr>
                <w:rFonts w:eastAsiaTheme="minorEastAsia"/>
                <w:lang w:val="en-US" w:eastAsia="zh-CN"/>
              </w:rPr>
              <w:t>n70</w:t>
            </w:r>
            <w:r w:rsidRPr="00C30686">
              <w:rPr>
                <w:rFonts w:eastAsiaTheme="minorEastAsia"/>
                <w:lang w:val="sv-SE" w:eastAsia="ja-JP"/>
              </w:rPr>
              <w:t>A</w:t>
            </w:r>
          </w:p>
        </w:tc>
        <w:tc>
          <w:tcPr>
            <w:tcW w:w="2785" w:type="dxa"/>
            <w:tcBorders>
              <w:top w:val="single" w:sz="4" w:space="0" w:color="auto"/>
              <w:left w:val="single" w:sz="4" w:space="0" w:color="auto"/>
              <w:bottom w:val="nil"/>
              <w:right w:val="single" w:sz="4" w:space="0" w:color="auto"/>
            </w:tcBorders>
            <w:vAlign w:val="center"/>
          </w:tcPr>
          <w:p w14:paraId="66B68A6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w:t>
            </w:r>
          </w:p>
        </w:tc>
        <w:tc>
          <w:tcPr>
            <w:tcW w:w="1259" w:type="dxa"/>
            <w:tcBorders>
              <w:top w:val="single" w:sz="4" w:space="0" w:color="auto"/>
              <w:left w:val="single" w:sz="4" w:space="0" w:color="auto"/>
              <w:bottom w:val="single" w:sz="4" w:space="0" w:color="auto"/>
              <w:right w:val="single" w:sz="4" w:space="0" w:color="auto"/>
            </w:tcBorders>
            <w:vAlign w:val="center"/>
          </w:tcPr>
          <w:p w14:paraId="03E941C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n29</w:t>
            </w:r>
          </w:p>
        </w:tc>
        <w:tc>
          <w:tcPr>
            <w:tcW w:w="4356" w:type="dxa"/>
            <w:tcBorders>
              <w:top w:val="single" w:sz="4" w:space="0" w:color="auto"/>
              <w:left w:val="single" w:sz="4" w:space="0" w:color="auto"/>
              <w:bottom w:val="single" w:sz="4" w:space="0" w:color="auto"/>
              <w:right w:val="single" w:sz="4" w:space="0" w:color="auto"/>
            </w:tcBorders>
            <w:vAlign w:val="center"/>
          </w:tcPr>
          <w:p w14:paraId="268D50C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w:t>
            </w:r>
          </w:p>
        </w:tc>
        <w:tc>
          <w:tcPr>
            <w:tcW w:w="2445" w:type="dxa"/>
            <w:tcBorders>
              <w:top w:val="single" w:sz="4" w:space="0" w:color="auto"/>
              <w:left w:val="single" w:sz="4" w:space="0" w:color="auto"/>
              <w:bottom w:val="nil"/>
              <w:right w:val="single" w:sz="4" w:space="0" w:color="auto"/>
            </w:tcBorders>
            <w:vAlign w:val="center"/>
          </w:tcPr>
          <w:p w14:paraId="1660A1D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2272E20F" w14:textId="77777777" w:rsidTr="004F423A">
        <w:trPr>
          <w:trHeight w:val="29"/>
        </w:trPr>
        <w:tc>
          <w:tcPr>
            <w:tcW w:w="2742" w:type="dxa"/>
            <w:tcBorders>
              <w:top w:val="nil"/>
              <w:left w:val="single" w:sz="4" w:space="0" w:color="auto"/>
              <w:bottom w:val="nil"/>
              <w:right w:val="single" w:sz="4" w:space="0" w:color="auto"/>
            </w:tcBorders>
            <w:vAlign w:val="center"/>
          </w:tcPr>
          <w:p w14:paraId="27802DF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B6F811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FB849EF" w14:textId="77777777" w:rsidR="006F6378" w:rsidRPr="00C30686" w:rsidRDefault="006F6378" w:rsidP="0094020B">
            <w:pPr>
              <w:pStyle w:val="TAC"/>
              <w:rPr>
                <w:rFonts w:eastAsiaTheme="minorEastAsia"/>
                <w:lang w:val="en-US" w:eastAsia="zh-CN"/>
              </w:rPr>
            </w:pPr>
            <w:r w:rsidRPr="00C30686">
              <w:rPr>
                <w:rFonts w:eastAsiaTheme="minorEastAsia"/>
                <w:lang w:val="fr-FR" w:eastAsia="ja-JP"/>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5BF95C52" w14:textId="77777777" w:rsidR="006F6378" w:rsidRPr="00C30686" w:rsidRDefault="006F6378" w:rsidP="0094020B">
            <w:pPr>
              <w:pStyle w:val="TAC"/>
              <w:rPr>
                <w:rFonts w:eastAsiaTheme="minorEastAsia"/>
                <w:lang w:val="fr-FR" w:eastAsia="ja-JP"/>
              </w:rPr>
            </w:pPr>
            <w:r w:rsidRPr="00C30686">
              <w:rPr>
                <w:rFonts w:eastAsiaTheme="minorEastAsia"/>
                <w:lang w:val="en-US" w:eastAsia="zh-CN" w:bidi="ar"/>
              </w:rPr>
              <w:t>CA_n66(2A)_BCS0</w:t>
            </w:r>
          </w:p>
        </w:tc>
        <w:tc>
          <w:tcPr>
            <w:tcW w:w="2445" w:type="dxa"/>
            <w:tcBorders>
              <w:top w:val="nil"/>
              <w:left w:val="single" w:sz="4" w:space="0" w:color="auto"/>
              <w:bottom w:val="nil"/>
              <w:right w:val="single" w:sz="4" w:space="0" w:color="auto"/>
            </w:tcBorders>
            <w:vAlign w:val="center"/>
          </w:tcPr>
          <w:p w14:paraId="0857916E" w14:textId="77777777" w:rsidR="006F6378" w:rsidRPr="00C30686" w:rsidRDefault="006F6378" w:rsidP="0094020B">
            <w:pPr>
              <w:pStyle w:val="TAC"/>
              <w:rPr>
                <w:rFonts w:eastAsiaTheme="minorEastAsia"/>
                <w:lang w:val="en-US" w:eastAsia="zh-CN"/>
              </w:rPr>
            </w:pPr>
          </w:p>
        </w:tc>
      </w:tr>
      <w:tr w:rsidR="006F6378" w:rsidRPr="00C30686" w14:paraId="3169DAC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C571CA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24F3569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64E88F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n70</w:t>
            </w:r>
          </w:p>
        </w:tc>
        <w:tc>
          <w:tcPr>
            <w:tcW w:w="4356" w:type="dxa"/>
            <w:tcBorders>
              <w:top w:val="single" w:sz="4" w:space="0" w:color="auto"/>
              <w:left w:val="single" w:sz="4" w:space="0" w:color="auto"/>
              <w:bottom w:val="single" w:sz="4" w:space="0" w:color="auto"/>
              <w:right w:val="single" w:sz="4" w:space="0" w:color="auto"/>
            </w:tcBorders>
            <w:vAlign w:val="center"/>
          </w:tcPr>
          <w:p w14:paraId="2DEA6ED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w:t>
            </w:r>
            <w:r w:rsidRPr="00C30686">
              <w:rPr>
                <w:rFonts w:eastAsiaTheme="minorEastAsia"/>
                <w:vertAlign w:val="superscript"/>
                <w:lang w:val="en-US" w:eastAsia="zh-CN" w:bidi="ar"/>
              </w:rPr>
              <w:t>1</w:t>
            </w:r>
            <w:r w:rsidRPr="00C30686">
              <w:rPr>
                <w:rFonts w:eastAsiaTheme="minorEastAsia"/>
                <w:lang w:val="en-US" w:eastAsia="zh-CN" w:bidi="ar"/>
              </w:rPr>
              <w:t>,</w:t>
            </w:r>
            <w:r w:rsidRPr="00C30686">
              <w:rPr>
                <w:rFonts w:eastAsiaTheme="minorEastAsia"/>
                <w:vertAlign w:val="superscript"/>
                <w:lang w:val="en-US" w:eastAsia="zh-CN" w:bidi="ar"/>
              </w:rPr>
              <w:t xml:space="preserve"> </w:t>
            </w:r>
            <w:r w:rsidRPr="00C30686">
              <w:rPr>
                <w:rFonts w:eastAsiaTheme="minorEastAsia"/>
                <w:lang w:val="en-US" w:eastAsia="zh-CN" w:bidi="ar"/>
              </w:rPr>
              <w:t>25</w:t>
            </w:r>
            <w:r w:rsidRPr="00C30686">
              <w:rPr>
                <w:rFonts w:eastAsiaTheme="minorEastAsia"/>
                <w:vertAlign w:val="superscript"/>
                <w:lang w:val="en-US" w:eastAsia="zh-CN" w:bidi="ar"/>
              </w:rPr>
              <w:t>1</w:t>
            </w:r>
          </w:p>
        </w:tc>
        <w:tc>
          <w:tcPr>
            <w:tcW w:w="2445" w:type="dxa"/>
            <w:tcBorders>
              <w:top w:val="nil"/>
              <w:left w:val="single" w:sz="4" w:space="0" w:color="auto"/>
              <w:bottom w:val="single" w:sz="4" w:space="0" w:color="auto"/>
              <w:right w:val="single" w:sz="4" w:space="0" w:color="auto"/>
            </w:tcBorders>
            <w:vAlign w:val="center"/>
          </w:tcPr>
          <w:p w14:paraId="15A9E2AE" w14:textId="77777777" w:rsidR="006F6378" w:rsidRPr="00C30686" w:rsidRDefault="006F6378" w:rsidP="0094020B">
            <w:pPr>
              <w:pStyle w:val="TAC"/>
              <w:rPr>
                <w:rFonts w:eastAsiaTheme="minorEastAsia"/>
                <w:lang w:val="en-US" w:eastAsia="zh-CN"/>
              </w:rPr>
            </w:pPr>
          </w:p>
        </w:tc>
      </w:tr>
      <w:tr w:rsidR="006F6378" w:rsidRPr="00C30686" w14:paraId="72226EDC"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4FA7BD3" w14:textId="77777777" w:rsidR="006F6378" w:rsidRPr="00C30686" w:rsidRDefault="006F6378" w:rsidP="0094020B">
            <w:pPr>
              <w:pStyle w:val="TAC"/>
              <w:rPr>
                <w:rFonts w:eastAsiaTheme="minorEastAsia"/>
                <w:lang w:val="en-US" w:eastAsia="zh-CN"/>
              </w:rPr>
            </w:pPr>
            <w:r w:rsidRPr="00C30686">
              <w:rPr>
                <w:rFonts w:eastAsiaTheme="minorEastAsia"/>
                <w:lang w:val="sv-SE" w:eastAsia="ja-JP"/>
              </w:rPr>
              <w:t>CA_n29A-n66A-n77A</w:t>
            </w:r>
          </w:p>
        </w:tc>
        <w:tc>
          <w:tcPr>
            <w:tcW w:w="2785" w:type="dxa"/>
            <w:tcBorders>
              <w:top w:val="single" w:sz="4" w:space="0" w:color="auto"/>
              <w:left w:val="single" w:sz="4" w:space="0" w:color="auto"/>
              <w:bottom w:val="nil"/>
              <w:right w:val="single" w:sz="4" w:space="0" w:color="auto"/>
            </w:tcBorders>
            <w:shd w:val="clear" w:color="auto" w:fill="auto"/>
          </w:tcPr>
          <w:p w14:paraId="586D39B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r w:rsidRPr="00C30686">
              <w:rPr>
                <w:rFonts w:eastAsiaTheme="minorEastAsia"/>
                <w:vertAlign w:val="superscript"/>
                <w:lang w:val="en-US" w:eastAsia="zh-CN"/>
              </w:rPr>
              <w:t>7</w:t>
            </w:r>
          </w:p>
          <w:p w14:paraId="714B5F0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CA_n66A-n77A</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7389183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n29</w:t>
            </w:r>
          </w:p>
        </w:tc>
        <w:tc>
          <w:tcPr>
            <w:tcW w:w="4356" w:type="dxa"/>
            <w:tcBorders>
              <w:top w:val="single" w:sz="4" w:space="0" w:color="auto"/>
              <w:left w:val="single" w:sz="4" w:space="0" w:color="auto"/>
              <w:bottom w:val="single" w:sz="4" w:space="0" w:color="auto"/>
              <w:right w:val="single" w:sz="4" w:space="0" w:color="auto"/>
            </w:tcBorders>
            <w:vAlign w:val="center"/>
          </w:tcPr>
          <w:p w14:paraId="6D739255"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w:t>
            </w:r>
          </w:p>
        </w:tc>
        <w:tc>
          <w:tcPr>
            <w:tcW w:w="2445" w:type="dxa"/>
            <w:tcBorders>
              <w:top w:val="single" w:sz="4" w:space="0" w:color="auto"/>
              <w:left w:val="single" w:sz="4" w:space="0" w:color="auto"/>
              <w:bottom w:val="nil"/>
              <w:right w:val="single" w:sz="4" w:space="0" w:color="auto"/>
            </w:tcBorders>
            <w:vAlign w:val="center"/>
          </w:tcPr>
          <w:p w14:paraId="05C1AD4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320B0E79" w14:textId="77777777" w:rsidTr="004F423A">
        <w:trPr>
          <w:trHeight w:val="29"/>
        </w:trPr>
        <w:tc>
          <w:tcPr>
            <w:tcW w:w="2742" w:type="dxa"/>
            <w:tcBorders>
              <w:top w:val="nil"/>
              <w:left w:val="single" w:sz="4" w:space="0" w:color="auto"/>
              <w:bottom w:val="nil"/>
              <w:right w:val="single" w:sz="4" w:space="0" w:color="auto"/>
            </w:tcBorders>
            <w:vAlign w:val="center"/>
          </w:tcPr>
          <w:p w14:paraId="2E03F2D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8882B4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AF1F2DA" w14:textId="77777777" w:rsidR="006F6378" w:rsidRPr="00C30686" w:rsidRDefault="006F6378" w:rsidP="0094020B">
            <w:pPr>
              <w:pStyle w:val="TAC"/>
              <w:rPr>
                <w:rFonts w:eastAsiaTheme="minorEastAsia"/>
                <w:lang w:val="en-US" w:eastAsia="zh-CN"/>
              </w:rPr>
            </w:pPr>
            <w:r w:rsidRPr="00C30686">
              <w:rPr>
                <w:rFonts w:eastAsiaTheme="minorEastAsia"/>
                <w:lang w:val="fr-FR" w:eastAsia="ja-JP"/>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3EFE72C8" w14:textId="77777777" w:rsidR="006F6378" w:rsidRPr="00C30686" w:rsidRDefault="006F6378" w:rsidP="0094020B">
            <w:pPr>
              <w:pStyle w:val="TAC"/>
              <w:rPr>
                <w:rFonts w:ascii="Calibri" w:eastAsiaTheme="minorEastAsia" w:hAnsi="Calibri"/>
                <w:sz w:val="21"/>
                <w:lang w:val="fr-FR" w:eastAsia="ja-JP"/>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4286377A" w14:textId="77777777" w:rsidR="006F6378" w:rsidRPr="00C30686" w:rsidRDefault="006F6378" w:rsidP="0094020B">
            <w:pPr>
              <w:pStyle w:val="TAC"/>
              <w:rPr>
                <w:rFonts w:eastAsiaTheme="minorEastAsia"/>
                <w:lang w:val="en-US" w:eastAsia="zh-CN"/>
              </w:rPr>
            </w:pPr>
          </w:p>
        </w:tc>
      </w:tr>
      <w:tr w:rsidR="006F6378" w:rsidRPr="00C30686" w14:paraId="1E99AD0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D3718E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75C3A47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D8A6DB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72A097CA"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15EC2023" w14:textId="77777777" w:rsidR="006F6378" w:rsidRPr="00C30686" w:rsidRDefault="006F6378" w:rsidP="0094020B">
            <w:pPr>
              <w:pStyle w:val="TAC"/>
              <w:rPr>
                <w:rFonts w:eastAsiaTheme="minorEastAsia"/>
                <w:lang w:val="en-US" w:eastAsia="zh-CN"/>
              </w:rPr>
            </w:pPr>
          </w:p>
        </w:tc>
      </w:tr>
      <w:tr w:rsidR="006F6378" w:rsidRPr="00C30686" w14:paraId="30AABD4E"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88F452D" w14:textId="77777777" w:rsidR="006F6378" w:rsidRPr="00C30686" w:rsidRDefault="006F6378" w:rsidP="0094020B">
            <w:pPr>
              <w:pStyle w:val="TAC"/>
              <w:rPr>
                <w:rFonts w:eastAsiaTheme="minorEastAsia"/>
                <w:lang w:val="en-US" w:eastAsia="zh-CN"/>
              </w:rPr>
            </w:pPr>
            <w:r w:rsidRPr="00C30686">
              <w:rPr>
                <w:rFonts w:eastAsiaTheme="minorEastAsia"/>
                <w:lang w:val="sv-SE" w:eastAsia="ja-JP"/>
              </w:rPr>
              <w:t>CA_n29A-n66(2A)-n77A</w:t>
            </w:r>
          </w:p>
        </w:tc>
        <w:tc>
          <w:tcPr>
            <w:tcW w:w="2785" w:type="dxa"/>
            <w:tcBorders>
              <w:top w:val="single" w:sz="4" w:space="0" w:color="auto"/>
              <w:left w:val="single" w:sz="4" w:space="0" w:color="auto"/>
              <w:bottom w:val="nil"/>
              <w:right w:val="single" w:sz="4" w:space="0" w:color="auto"/>
            </w:tcBorders>
            <w:vAlign w:val="center"/>
          </w:tcPr>
          <w:p w14:paraId="7B5D973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r w:rsidRPr="00C30686">
              <w:rPr>
                <w:rFonts w:eastAsiaTheme="minorEastAsia"/>
                <w:vertAlign w:val="superscript"/>
                <w:lang w:val="en-US" w:eastAsia="zh-CN"/>
              </w:rPr>
              <w:t>7</w:t>
            </w:r>
          </w:p>
          <w:p w14:paraId="507E872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CA_n66A-n77A</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21138DF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n29</w:t>
            </w:r>
          </w:p>
        </w:tc>
        <w:tc>
          <w:tcPr>
            <w:tcW w:w="4356" w:type="dxa"/>
            <w:tcBorders>
              <w:top w:val="single" w:sz="4" w:space="0" w:color="auto"/>
              <w:left w:val="single" w:sz="4" w:space="0" w:color="auto"/>
              <w:bottom w:val="single" w:sz="4" w:space="0" w:color="auto"/>
              <w:right w:val="single" w:sz="4" w:space="0" w:color="auto"/>
            </w:tcBorders>
            <w:vAlign w:val="center"/>
          </w:tcPr>
          <w:p w14:paraId="0639989E"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w:t>
            </w:r>
          </w:p>
        </w:tc>
        <w:tc>
          <w:tcPr>
            <w:tcW w:w="2445" w:type="dxa"/>
            <w:tcBorders>
              <w:top w:val="single" w:sz="4" w:space="0" w:color="auto"/>
              <w:left w:val="single" w:sz="4" w:space="0" w:color="auto"/>
              <w:bottom w:val="nil"/>
              <w:right w:val="single" w:sz="4" w:space="0" w:color="auto"/>
            </w:tcBorders>
            <w:vAlign w:val="center"/>
          </w:tcPr>
          <w:p w14:paraId="6AA0AA1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685F3418" w14:textId="77777777" w:rsidTr="004F423A">
        <w:trPr>
          <w:trHeight w:val="29"/>
        </w:trPr>
        <w:tc>
          <w:tcPr>
            <w:tcW w:w="2742" w:type="dxa"/>
            <w:tcBorders>
              <w:top w:val="nil"/>
              <w:left w:val="single" w:sz="4" w:space="0" w:color="auto"/>
              <w:bottom w:val="nil"/>
              <w:right w:val="single" w:sz="4" w:space="0" w:color="auto"/>
            </w:tcBorders>
            <w:vAlign w:val="center"/>
          </w:tcPr>
          <w:p w14:paraId="212D179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9EF469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B74BC71" w14:textId="77777777" w:rsidR="006F6378" w:rsidRPr="00C30686" w:rsidRDefault="006F6378" w:rsidP="0094020B">
            <w:pPr>
              <w:pStyle w:val="TAC"/>
              <w:rPr>
                <w:rFonts w:eastAsiaTheme="minorEastAsia"/>
                <w:lang w:val="en-US" w:eastAsia="zh-CN"/>
              </w:rPr>
            </w:pPr>
            <w:r w:rsidRPr="00C30686">
              <w:rPr>
                <w:rFonts w:eastAsiaTheme="minorEastAsia"/>
                <w:lang w:val="fr-FR" w:eastAsia="ja-JP"/>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586E18DC" w14:textId="77777777" w:rsidR="006F6378" w:rsidRPr="00C30686" w:rsidRDefault="006F6378" w:rsidP="0094020B">
            <w:pPr>
              <w:pStyle w:val="TAC"/>
              <w:rPr>
                <w:rFonts w:ascii="Calibri" w:eastAsiaTheme="minorEastAsia" w:hAnsi="Calibri"/>
                <w:sz w:val="21"/>
                <w:lang w:val="fr-FR" w:eastAsia="ja-JP"/>
              </w:rPr>
            </w:pPr>
            <w:r w:rsidRPr="00C30686">
              <w:rPr>
                <w:rFonts w:eastAsiaTheme="minorEastAsia"/>
                <w:lang w:val="en-US" w:eastAsia="zh-CN" w:bidi="ar"/>
              </w:rPr>
              <w:t>CA_n66(2A)_BCS1</w:t>
            </w:r>
          </w:p>
        </w:tc>
        <w:tc>
          <w:tcPr>
            <w:tcW w:w="2445" w:type="dxa"/>
            <w:tcBorders>
              <w:top w:val="nil"/>
              <w:left w:val="single" w:sz="4" w:space="0" w:color="auto"/>
              <w:bottom w:val="nil"/>
              <w:right w:val="single" w:sz="4" w:space="0" w:color="auto"/>
            </w:tcBorders>
            <w:vAlign w:val="center"/>
          </w:tcPr>
          <w:p w14:paraId="12BC99A6" w14:textId="77777777" w:rsidR="006F6378" w:rsidRPr="00C30686" w:rsidRDefault="006F6378" w:rsidP="0094020B">
            <w:pPr>
              <w:pStyle w:val="TAC"/>
              <w:rPr>
                <w:rFonts w:eastAsiaTheme="minorEastAsia"/>
                <w:lang w:val="en-US" w:eastAsia="zh-CN"/>
              </w:rPr>
            </w:pPr>
          </w:p>
        </w:tc>
      </w:tr>
      <w:tr w:rsidR="006F6378" w:rsidRPr="00C30686" w14:paraId="5765DB19"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75E5EC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6A67AF6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6C0962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454C1AB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13A90D09" w14:textId="77777777" w:rsidR="006F6378" w:rsidRPr="00C30686" w:rsidRDefault="006F6378" w:rsidP="0094020B">
            <w:pPr>
              <w:pStyle w:val="TAC"/>
              <w:rPr>
                <w:rFonts w:eastAsiaTheme="minorEastAsia"/>
                <w:lang w:val="en-US" w:eastAsia="zh-CN"/>
              </w:rPr>
            </w:pPr>
          </w:p>
        </w:tc>
      </w:tr>
      <w:tr w:rsidR="006F6378" w:rsidRPr="00C30686" w14:paraId="018488E6"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9933D33" w14:textId="77777777" w:rsidR="006F6378" w:rsidRPr="00C30686" w:rsidRDefault="006F6378" w:rsidP="0094020B">
            <w:pPr>
              <w:pStyle w:val="TAC"/>
              <w:rPr>
                <w:rFonts w:eastAsiaTheme="minorEastAsia"/>
                <w:lang w:val="en-US" w:eastAsia="zh-CN"/>
              </w:rPr>
            </w:pPr>
            <w:r w:rsidRPr="00C30686">
              <w:rPr>
                <w:rFonts w:eastAsiaTheme="minorEastAsia"/>
                <w:lang w:val="sv-SE" w:eastAsia="ja-JP"/>
              </w:rPr>
              <w:t>CA_n29A-n66A-n77(2A)</w:t>
            </w:r>
          </w:p>
        </w:tc>
        <w:tc>
          <w:tcPr>
            <w:tcW w:w="2785" w:type="dxa"/>
            <w:tcBorders>
              <w:top w:val="single" w:sz="4" w:space="0" w:color="auto"/>
              <w:left w:val="single" w:sz="4" w:space="0" w:color="auto"/>
              <w:bottom w:val="nil"/>
              <w:right w:val="single" w:sz="4" w:space="0" w:color="auto"/>
            </w:tcBorders>
            <w:vAlign w:val="center"/>
          </w:tcPr>
          <w:p w14:paraId="209FB5A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r w:rsidRPr="00C30686">
              <w:rPr>
                <w:rFonts w:eastAsiaTheme="minorEastAsia"/>
                <w:vertAlign w:val="superscript"/>
                <w:lang w:val="en-US" w:eastAsia="zh-CN"/>
              </w:rPr>
              <w:t>7</w:t>
            </w:r>
          </w:p>
          <w:p w14:paraId="2A099A4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CA_n66A-n77A</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4D701C8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n29</w:t>
            </w:r>
          </w:p>
        </w:tc>
        <w:tc>
          <w:tcPr>
            <w:tcW w:w="4356" w:type="dxa"/>
            <w:tcBorders>
              <w:top w:val="single" w:sz="4" w:space="0" w:color="auto"/>
              <w:left w:val="single" w:sz="4" w:space="0" w:color="auto"/>
              <w:bottom w:val="single" w:sz="4" w:space="0" w:color="auto"/>
              <w:right w:val="single" w:sz="4" w:space="0" w:color="auto"/>
            </w:tcBorders>
            <w:vAlign w:val="center"/>
          </w:tcPr>
          <w:p w14:paraId="61039AF2"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w:t>
            </w:r>
          </w:p>
        </w:tc>
        <w:tc>
          <w:tcPr>
            <w:tcW w:w="2445" w:type="dxa"/>
            <w:tcBorders>
              <w:top w:val="single" w:sz="4" w:space="0" w:color="auto"/>
              <w:left w:val="single" w:sz="4" w:space="0" w:color="auto"/>
              <w:bottom w:val="nil"/>
              <w:right w:val="single" w:sz="4" w:space="0" w:color="auto"/>
            </w:tcBorders>
            <w:vAlign w:val="center"/>
          </w:tcPr>
          <w:p w14:paraId="625C145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677B7455" w14:textId="77777777" w:rsidTr="004F423A">
        <w:trPr>
          <w:trHeight w:val="29"/>
        </w:trPr>
        <w:tc>
          <w:tcPr>
            <w:tcW w:w="2742" w:type="dxa"/>
            <w:tcBorders>
              <w:top w:val="nil"/>
              <w:left w:val="single" w:sz="4" w:space="0" w:color="auto"/>
              <w:bottom w:val="nil"/>
              <w:right w:val="single" w:sz="4" w:space="0" w:color="auto"/>
            </w:tcBorders>
            <w:vAlign w:val="center"/>
          </w:tcPr>
          <w:p w14:paraId="5484A3B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F8A6EB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CC72F3C" w14:textId="77777777" w:rsidR="006F6378" w:rsidRPr="00C30686" w:rsidRDefault="006F6378" w:rsidP="0094020B">
            <w:pPr>
              <w:pStyle w:val="TAC"/>
              <w:rPr>
                <w:rFonts w:eastAsiaTheme="minorEastAsia"/>
                <w:lang w:val="en-US" w:eastAsia="zh-CN"/>
              </w:rPr>
            </w:pPr>
            <w:r w:rsidRPr="00C30686">
              <w:rPr>
                <w:rFonts w:eastAsiaTheme="minorEastAsia"/>
                <w:lang w:val="fr-FR" w:eastAsia="ja-JP"/>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006C0444" w14:textId="77777777" w:rsidR="006F6378" w:rsidRPr="00C30686" w:rsidRDefault="006F6378" w:rsidP="0094020B">
            <w:pPr>
              <w:pStyle w:val="TAC"/>
              <w:rPr>
                <w:rFonts w:ascii="Calibri" w:eastAsiaTheme="minorEastAsia" w:hAnsi="Calibri"/>
                <w:sz w:val="21"/>
                <w:lang w:val="fr-FR" w:eastAsia="ja-JP"/>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4AEC54BB" w14:textId="77777777" w:rsidR="006F6378" w:rsidRPr="00C30686" w:rsidRDefault="006F6378" w:rsidP="0094020B">
            <w:pPr>
              <w:pStyle w:val="TAC"/>
              <w:rPr>
                <w:rFonts w:eastAsiaTheme="minorEastAsia"/>
                <w:lang w:val="en-US" w:eastAsia="zh-CN"/>
              </w:rPr>
            </w:pPr>
          </w:p>
        </w:tc>
      </w:tr>
      <w:tr w:rsidR="006F6378" w:rsidRPr="00C30686" w14:paraId="2BD68567"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62AC37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19A476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6B1648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5E6B48EB"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54D93517" w14:textId="77777777" w:rsidR="006F6378" w:rsidRPr="00C30686" w:rsidRDefault="006F6378" w:rsidP="0094020B">
            <w:pPr>
              <w:pStyle w:val="TAC"/>
              <w:rPr>
                <w:rFonts w:eastAsiaTheme="minorEastAsia"/>
                <w:lang w:val="en-US" w:eastAsia="zh-CN"/>
              </w:rPr>
            </w:pPr>
          </w:p>
        </w:tc>
      </w:tr>
      <w:tr w:rsidR="006F6378" w:rsidRPr="00C30686" w14:paraId="44C3B03F"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FC89649" w14:textId="77777777" w:rsidR="006F6378" w:rsidRPr="00C30686" w:rsidRDefault="006F6378" w:rsidP="0094020B">
            <w:pPr>
              <w:pStyle w:val="TAC"/>
              <w:rPr>
                <w:rFonts w:eastAsiaTheme="minorEastAsia" w:cs="Arial"/>
                <w:color w:val="000000"/>
                <w:szCs w:val="18"/>
              </w:rPr>
            </w:pPr>
            <w:r w:rsidRPr="00C30686">
              <w:rPr>
                <w:rFonts w:eastAsiaTheme="minorEastAsia"/>
                <w:lang w:val="sv-SE" w:eastAsia="ja-JP"/>
              </w:rPr>
              <w:t>CA_n29A-n66(3A)-n77A</w:t>
            </w:r>
          </w:p>
        </w:tc>
        <w:tc>
          <w:tcPr>
            <w:tcW w:w="2785" w:type="dxa"/>
            <w:tcBorders>
              <w:top w:val="single" w:sz="4" w:space="0" w:color="auto"/>
              <w:left w:val="single" w:sz="4" w:space="0" w:color="auto"/>
              <w:bottom w:val="nil"/>
              <w:right w:val="single" w:sz="4" w:space="0" w:color="auto"/>
            </w:tcBorders>
            <w:vAlign w:val="center"/>
          </w:tcPr>
          <w:p w14:paraId="2D3A4E81"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n77</w:t>
            </w:r>
            <w:r w:rsidRPr="00C30686">
              <w:rPr>
                <w:rFonts w:eastAsiaTheme="minorEastAsia"/>
                <w:vertAlign w:val="superscript"/>
                <w:lang w:val="en-US" w:eastAsia="zh-CN"/>
              </w:rPr>
              <w:t>7</w:t>
            </w:r>
          </w:p>
          <w:p w14:paraId="30E2787E" w14:textId="77777777" w:rsidR="006F6378" w:rsidRPr="00C30686" w:rsidRDefault="006F6378" w:rsidP="0094020B">
            <w:pPr>
              <w:pStyle w:val="TAC"/>
              <w:rPr>
                <w:rFonts w:eastAsiaTheme="minorEastAsia" w:cs="Arial"/>
                <w:color w:val="000000"/>
                <w:szCs w:val="18"/>
              </w:rPr>
            </w:pPr>
            <w:r w:rsidRPr="00C30686">
              <w:rPr>
                <w:rFonts w:eastAsiaTheme="minorEastAsia"/>
                <w:lang w:val="en-US" w:eastAsia="zh-CN"/>
              </w:rPr>
              <w:t>CA_n66A-n77A</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7B353424" w14:textId="77777777" w:rsidR="006F6378" w:rsidRPr="00C30686" w:rsidRDefault="006F6378" w:rsidP="0094020B">
            <w:pPr>
              <w:pStyle w:val="TAC"/>
              <w:rPr>
                <w:rFonts w:eastAsiaTheme="minorEastAsia" w:cs="Arial"/>
                <w:szCs w:val="18"/>
              </w:rPr>
            </w:pPr>
            <w:r w:rsidRPr="00C30686">
              <w:rPr>
                <w:rFonts w:eastAsiaTheme="minorEastAsia"/>
                <w:lang w:val="en-US" w:eastAsia="zh-CN"/>
              </w:rPr>
              <w:t>n29</w:t>
            </w:r>
          </w:p>
        </w:tc>
        <w:tc>
          <w:tcPr>
            <w:tcW w:w="4356" w:type="dxa"/>
            <w:tcBorders>
              <w:top w:val="single" w:sz="4" w:space="0" w:color="auto"/>
              <w:left w:val="single" w:sz="4" w:space="0" w:color="auto"/>
              <w:bottom w:val="single" w:sz="4" w:space="0" w:color="auto"/>
              <w:right w:val="single" w:sz="4" w:space="0" w:color="auto"/>
            </w:tcBorders>
            <w:vAlign w:val="center"/>
          </w:tcPr>
          <w:p w14:paraId="431E3606" w14:textId="77777777" w:rsidR="006F6378" w:rsidRPr="00C30686" w:rsidRDefault="006F6378" w:rsidP="0094020B">
            <w:pPr>
              <w:pStyle w:val="TAC"/>
              <w:rPr>
                <w:rFonts w:eastAsiaTheme="minorEastAsia" w:cs="Arial"/>
                <w:szCs w:val="18"/>
              </w:rPr>
            </w:pPr>
            <w:r w:rsidRPr="00C30686">
              <w:rPr>
                <w:rFonts w:eastAsiaTheme="minorEastAsia"/>
                <w:lang w:val="en-US" w:eastAsia="zh-CN" w:bidi="ar"/>
              </w:rPr>
              <w:t>5, 10</w:t>
            </w:r>
          </w:p>
        </w:tc>
        <w:tc>
          <w:tcPr>
            <w:tcW w:w="2445" w:type="dxa"/>
            <w:tcBorders>
              <w:top w:val="single" w:sz="4" w:space="0" w:color="auto"/>
              <w:left w:val="single" w:sz="4" w:space="0" w:color="auto"/>
              <w:bottom w:val="nil"/>
              <w:right w:val="single" w:sz="4" w:space="0" w:color="auto"/>
            </w:tcBorders>
            <w:vAlign w:val="center"/>
          </w:tcPr>
          <w:p w14:paraId="790B623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159CC853" w14:textId="77777777" w:rsidTr="004F423A">
        <w:trPr>
          <w:trHeight w:val="29"/>
        </w:trPr>
        <w:tc>
          <w:tcPr>
            <w:tcW w:w="2742" w:type="dxa"/>
            <w:tcBorders>
              <w:top w:val="nil"/>
              <w:left w:val="single" w:sz="4" w:space="0" w:color="auto"/>
              <w:bottom w:val="nil"/>
              <w:right w:val="single" w:sz="4" w:space="0" w:color="auto"/>
            </w:tcBorders>
            <w:vAlign w:val="center"/>
          </w:tcPr>
          <w:p w14:paraId="224D39D4" w14:textId="77777777" w:rsidR="006F6378" w:rsidRPr="00C30686" w:rsidRDefault="006F6378" w:rsidP="0094020B">
            <w:pPr>
              <w:pStyle w:val="TAC"/>
              <w:rPr>
                <w:rFonts w:eastAsiaTheme="minorEastAsia" w:cs="Arial"/>
                <w:color w:val="000000"/>
                <w:szCs w:val="18"/>
              </w:rPr>
            </w:pPr>
          </w:p>
        </w:tc>
        <w:tc>
          <w:tcPr>
            <w:tcW w:w="2785" w:type="dxa"/>
            <w:tcBorders>
              <w:top w:val="nil"/>
              <w:left w:val="single" w:sz="4" w:space="0" w:color="auto"/>
              <w:bottom w:val="nil"/>
              <w:right w:val="single" w:sz="4" w:space="0" w:color="auto"/>
            </w:tcBorders>
            <w:vAlign w:val="center"/>
          </w:tcPr>
          <w:p w14:paraId="07B044CC" w14:textId="77777777" w:rsidR="006F6378" w:rsidRPr="00C30686" w:rsidRDefault="006F6378" w:rsidP="0094020B">
            <w:pPr>
              <w:pStyle w:val="TAC"/>
              <w:rPr>
                <w:rFonts w:eastAsiaTheme="minorEastAsia" w:cs="Arial"/>
                <w:color w:val="000000"/>
                <w:szCs w:val="18"/>
              </w:rPr>
            </w:pPr>
          </w:p>
        </w:tc>
        <w:tc>
          <w:tcPr>
            <w:tcW w:w="1259" w:type="dxa"/>
            <w:tcBorders>
              <w:top w:val="single" w:sz="4" w:space="0" w:color="auto"/>
              <w:left w:val="single" w:sz="4" w:space="0" w:color="auto"/>
              <w:bottom w:val="single" w:sz="4" w:space="0" w:color="auto"/>
              <w:right w:val="single" w:sz="4" w:space="0" w:color="auto"/>
            </w:tcBorders>
            <w:vAlign w:val="center"/>
          </w:tcPr>
          <w:p w14:paraId="104C043A" w14:textId="77777777" w:rsidR="006F6378" w:rsidRPr="00C30686" w:rsidRDefault="006F6378" w:rsidP="0094020B">
            <w:pPr>
              <w:pStyle w:val="TAC"/>
              <w:rPr>
                <w:rFonts w:eastAsiaTheme="minorEastAsia" w:cs="Arial"/>
                <w:szCs w:val="18"/>
              </w:rPr>
            </w:pPr>
            <w:r w:rsidRPr="00C30686">
              <w:rPr>
                <w:rFonts w:eastAsiaTheme="minorEastAsia"/>
                <w:lang w:val="fr-FR" w:eastAsia="ja-JP"/>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4F4AEECD" w14:textId="77777777" w:rsidR="006F6378" w:rsidRPr="00C30686" w:rsidRDefault="006F6378" w:rsidP="0094020B">
            <w:pPr>
              <w:pStyle w:val="TAC"/>
              <w:rPr>
                <w:rFonts w:eastAsiaTheme="minorEastAsia" w:cs="Arial"/>
                <w:szCs w:val="18"/>
              </w:rPr>
            </w:pPr>
            <w:r w:rsidRPr="00C30686">
              <w:rPr>
                <w:rFonts w:eastAsiaTheme="minorEastAsia"/>
                <w:lang w:val="en-US" w:eastAsia="zh-CN" w:bidi="ar"/>
              </w:rPr>
              <w:t>CA_n66(3A)_BCS0</w:t>
            </w:r>
          </w:p>
        </w:tc>
        <w:tc>
          <w:tcPr>
            <w:tcW w:w="2445" w:type="dxa"/>
            <w:tcBorders>
              <w:top w:val="nil"/>
              <w:left w:val="single" w:sz="4" w:space="0" w:color="auto"/>
              <w:bottom w:val="nil"/>
              <w:right w:val="single" w:sz="4" w:space="0" w:color="auto"/>
            </w:tcBorders>
            <w:vAlign w:val="center"/>
          </w:tcPr>
          <w:p w14:paraId="08B7FE20" w14:textId="77777777" w:rsidR="006F6378" w:rsidRPr="00C30686" w:rsidRDefault="006F6378" w:rsidP="0094020B">
            <w:pPr>
              <w:pStyle w:val="TAC"/>
              <w:rPr>
                <w:rFonts w:eastAsiaTheme="minorEastAsia"/>
                <w:lang w:val="en-US" w:eastAsia="zh-CN"/>
              </w:rPr>
            </w:pPr>
          </w:p>
        </w:tc>
      </w:tr>
      <w:tr w:rsidR="006F6378" w:rsidRPr="00C30686" w14:paraId="734B6E2A"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ABDE28F" w14:textId="77777777" w:rsidR="006F6378" w:rsidRPr="00C30686" w:rsidRDefault="006F6378" w:rsidP="0094020B">
            <w:pPr>
              <w:pStyle w:val="TAC"/>
              <w:rPr>
                <w:rFonts w:eastAsiaTheme="minorEastAsia" w:cs="Arial"/>
                <w:color w:val="000000"/>
                <w:szCs w:val="18"/>
              </w:rPr>
            </w:pPr>
          </w:p>
        </w:tc>
        <w:tc>
          <w:tcPr>
            <w:tcW w:w="2785" w:type="dxa"/>
            <w:tcBorders>
              <w:top w:val="nil"/>
              <w:left w:val="single" w:sz="4" w:space="0" w:color="auto"/>
              <w:bottom w:val="single" w:sz="4" w:space="0" w:color="auto"/>
              <w:right w:val="single" w:sz="4" w:space="0" w:color="auto"/>
            </w:tcBorders>
            <w:vAlign w:val="center"/>
          </w:tcPr>
          <w:p w14:paraId="21A94997" w14:textId="77777777" w:rsidR="006F6378" w:rsidRPr="00C30686" w:rsidRDefault="006F6378" w:rsidP="0094020B">
            <w:pPr>
              <w:pStyle w:val="TAC"/>
              <w:rPr>
                <w:rFonts w:eastAsiaTheme="minorEastAsia" w:cs="Arial"/>
                <w:color w:val="000000"/>
                <w:szCs w:val="18"/>
              </w:rPr>
            </w:pPr>
          </w:p>
        </w:tc>
        <w:tc>
          <w:tcPr>
            <w:tcW w:w="1259" w:type="dxa"/>
            <w:tcBorders>
              <w:top w:val="single" w:sz="4" w:space="0" w:color="auto"/>
              <w:left w:val="single" w:sz="4" w:space="0" w:color="auto"/>
              <w:bottom w:val="single" w:sz="4" w:space="0" w:color="auto"/>
              <w:right w:val="single" w:sz="4" w:space="0" w:color="auto"/>
            </w:tcBorders>
            <w:vAlign w:val="center"/>
          </w:tcPr>
          <w:p w14:paraId="7678DDD3" w14:textId="77777777" w:rsidR="006F6378" w:rsidRPr="00C30686" w:rsidRDefault="006F6378" w:rsidP="0094020B">
            <w:pPr>
              <w:pStyle w:val="TAC"/>
              <w:rPr>
                <w:rFonts w:eastAsiaTheme="minorEastAsia" w:cs="Arial"/>
                <w:szCs w:val="18"/>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5E2DBCB" w14:textId="77777777" w:rsidR="006F6378" w:rsidRPr="00C30686" w:rsidRDefault="006F6378" w:rsidP="0094020B">
            <w:pPr>
              <w:pStyle w:val="TAC"/>
              <w:rPr>
                <w:rFonts w:eastAsiaTheme="minorEastAsia" w:cs="Arial"/>
                <w:szCs w:val="18"/>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3B16C334" w14:textId="77777777" w:rsidR="006F6378" w:rsidRPr="00C30686" w:rsidRDefault="006F6378" w:rsidP="0094020B">
            <w:pPr>
              <w:pStyle w:val="TAC"/>
              <w:rPr>
                <w:rFonts w:eastAsiaTheme="minorEastAsia"/>
                <w:lang w:val="en-US" w:eastAsia="zh-CN"/>
              </w:rPr>
            </w:pPr>
          </w:p>
        </w:tc>
      </w:tr>
      <w:tr w:rsidR="006F6378" w:rsidRPr="00C30686" w14:paraId="0F67729D"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FCE3E04" w14:textId="77777777" w:rsidR="006F6378" w:rsidRPr="00C30686" w:rsidRDefault="006F6378" w:rsidP="0094020B">
            <w:pPr>
              <w:pStyle w:val="TAC"/>
              <w:rPr>
                <w:rFonts w:eastAsiaTheme="minorEastAsia" w:cs="Arial"/>
                <w:color w:val="000000"/>
                <w:szCs w:val="18"/>
              </w:rPr>
            </w:pPr>
            <w:r w:rsidRPr="00C30686">
              <w:rPr>
                <w:rFonts w:eastAsiaTheme="minorEastAsia"/>
                <w:lang w:val="sv-SE" w:eastAsia="ja-JP"/>
              </w:rPr>
              <w:t>CA_n29A-n66(2A)-n77(2A)</w:t>
            </w:r>
          </w:p>
        </w:tc>
        <w:tc>
          <w:tcPr>
            <w:tcW w:w="2785" w:type="dxa"/>
            <w:tcBorders>
              <w:top w:val="single" w:sz="4" w:space="0" w:color="auto"/>
              <w:left w:val="single" w:sz="4" w:space="0" w:color="auto"/>
              <w:bottom w:val="nil"/>
              <w:right w:val="single" w:sz="4" w:space="0" w:color="auto"/>
            </w:tcBorders>
            <w:vAlign w:val="center"/>
          </w:tcPr>
          <w:p w14:paraId="162DE391"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n77</w:t>
            </w:r>
            <w:r w:rsidRPr="00C30686">
              <w:rPr>
                <w:rFonts w:eastAsiaTheme="minorEastAsia"/>
                <w:vertAlign w:val="superscript"/>
                <w:lang w:val="en-US" w:eastAsia="zh-CN"/>
              </w:rPr>
              <w:t>7</w:t>
            </w:r>
          </w:p>
          <w:p w14:paraId="797FE96B" w14:textId="77777777" w:rsidR="006F6378" w:rsidRPr="00C30686" w:rsidRDefault="006F6378" w:rsidP="0094020B">
            <w:pPr>
              <w:pStyle w:val="TAC"/>
              <w:rPr>
                <w:rFonts w:eastAsiaTheme="minorEastAsia" w:cs="Arial"/>
                <w:color w:val="000000"/>
                <w:szCs w:val="18"/>
              </w:rPr>
            </w:pPr>
            <w:r w:rsidRPr="00C30686">
              <w:rPr>
                <w:rFonts w:eastAsiaTheme="minorEastAsia"/>
                <w:lang w:val="en-US" w:eastAsia="zh-CN"/>
              </w:rPr>
              <w:t>CA_n66A-n77A</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3B2AB378" w14:textId="77777777" w:rsidR="006F6378" w:rsidRPr="00C30686" w:rsidRDefault="006F6378" w:rsidP="0094020B">
            <w:pPr>
              <w:pStyle w:val="TAC"/>
              <w:rPr>
                <w:rFonts w:eastAsiaTheme="minorEastAsia" w:cs="Arial"/>
                <w:szCs w:val="18"/>
              </w:rPr>
            </w:pPr>
            <w:r w:rsidRPr="00C30686">
              <w:rPr>
                <w:rFonts w:eastAsiaTheme="minorEastAsia"/>
                <w:lang w:val="en-US" w:eastAsia="zh-CN"/>
              </w:rPr>
              <w:t>n29</w:t>
            </w:r>
          </w:p>
        </w:tc>
        <w:tc>
          <w:tcPr>
            <w:tcW w:w="4356" w:type="dxa"/>
            <w:tcBorders>
              <w:top w:val="single" w:sz="4" w:space="0" w:color="auto"/>
              <w:left w:val="single" w:sz="4" w:space="0" w:color="auto"/>
              <w:bottom w:val="single" w:sz="4" w:space="0" w:color="auto"/>
              <w:right w:val="single" w:sz="4" w:space="0" w:color="auto"/>
            </w:tcBorders>
            <w:vAlign w:val="center"/>
          </w:tcPr>
          <w:p w14:paraId="7033D756" w14:textId="77777777" w:rsidR="006F6378" w:rsidRPr="00C30686" w:rsidRDefault="006F6378" w:rsidP="0094020B">
            <w:pPr>
              <w:pStyle w:val="TAC"/>
              <w:rPr>
                <w:rFonts w:eastAsiaTheme="minorEastAsia" w:cs="Arial"/>
                <w:szCs w:val="18"/>
              </w:rPr>
            </w:pPr>
            <w:r w:rsidRPr="00C30686">
              <w:rPr>
                <w:rFonts w:eastAsiaTheme="minorEastAsia"/>
                <w:lang w:val="en-US" w:eastAsia="zh-CN" w:bidi="ar"/>
              </w:rPr>
              <w:t>5, 10</w:t>
            </w:r>
          </w:p>
        </w:tc>
        <w:tc>
          <w:tcPr>
            <w:tcW w:w="2445" w:type="dxa"/>
            <w:tcBorders>
              <w:top w:val="nil"/>
              <w:left w:val="single" w:sz="4" w:space="0" w:color="auto"/>
              <w:bottom w:val="nil"/>
              <w:right w:val="single" w:sz="4" w:space="0" w:color="auto"/>
            </w:tcBorders>
            <w:vAlign w:val="center"/>
          </w:tcPr>
          <w:p w14:paraId="0FD8E8C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51B9844A" w14:textId="77777777" w:rsidTr="004F423A">
        <w:trPr>
          <w:trHeight w:val="29"/>
        </w:trPr>
        <w:tc>
          <w:tcPr>
            <w:tcW w:w="2742" w:type="dxa"/>
            <w:tcBorders>
              <w:top w:val="nil"/>
              <w:left w:val="single" w:sz="4" w:space="0" w:color="auto"/>
              <w:bottom w:val="nil"/>
              <w:right w:val="single" w:sz="4" w:space="0" w:color="auto"/>
            </w:tcBorders>
            <w:vAlign w:val="center"/>
          </w:tcPr>
          <w:p w14:paraId="0EA4B3BA" w14:textId="77777777" w:rsidR="006F6378" w:rsidRPr="00C30686" w:rsidRDefault="006F6378" w:rsidP="0094020B">
            <w:pPr>
              <w:pStyle w:val="TAC"/>
              <w:rPr>
                <w:rFonts w:eastAsiaTheme="minorEastAsia" w:cs="Arial"/>
                <w:color w:val="000000"/>
                <w:szCs w:val="18"/>
              </w:rPr>
            </w:pPr>
          </w:p>
        </w:tc>
        <w:tc>
          <w:tcPr>
            <w:tcW w:w="2785" w:type="dxa"/>
            <w:tcBorders>
              <w:top w:val="nil"/>
              <w:left w:val="single" w:sz="4" w:space="0" w:color="auto"/>
              <w:bottom w:val="nil"/>
              <w:right w:val="single" w:sz="4" w:space="0" w:color="auto"/>
            </w:tcBorders>
            <w:vAlign w:val="center"/>
          </w:tcPr>
          <w:p w14:paraId="5F8F8D02" w14:textId="77777777" w:rsidR="006F6378" w:rsidRPr="00C30686" w:rsidRDefault="006F6378" w:rsidP="0094020B">
            <w:pPr>
              <w:pStyle w:val="TAC"/>
              <w:rPr>
                <w:rFonts w:eastAsiaTheme="minorEastAsia" w:cs="Arial"/>
                <w:color w:val="000000"/>
                <w:szCs w:val="18"/>
              </w:rPr>
            </w:pPr>
          </w:p>
        </w:tc>
        <w:tc>
          <w:tcPr>
            <w:tcW w:w="1259" w:type="dxa"/>
            <w:tcBorders>
              <w:top w:val="single" w:sz="4" w:space="0" w:color="auto"/>
              <w:left w:val="single" w:sz="4" w:space="0" w:color="auto"/>
              <w:bottom w:val="single" w:sz="4" w:space="0" w:color="auto"/>
              <w:right w:val="single" w:sz="4" w:space="0" w:color="auto"/>
            </w:tcBorders>
            <w:vAlign w:val="center"/>
          </w:tcPr>
          <w:p w14:paraId="21216689" w14:textId="77777777" w:rsidR="006F6378" w:rsidRPr="00C30686" w:rsidRDefault="006F6378" w:rsidP="0094020B">
            <w:pPr>
              <w:pStyle w:val="TAC"/>
              <w:rPr>
                <w:rFonts w:eastAsiaTheme="minorEastAsia" w:cs="Arial"/>
                <w:szCs w:val="18"/>
              </w:rPr>
            </w:pPr>
            <w:r w:rsidRPr="00C30686">
              <w:rPr>
                <w:rFonts w:eastAsiaTheme="minorEastAsia"/>
                <w:lang w:val="fr-FR" w:eastAsia="ja-JP"/>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19676353" w14:textId="77777777" w:rsidR="006F6378" w:rsidRPr="00C30686" w:rsidRDefault="006F6378" w:rsidP="0094020B">
            <w:pPr>
              <w:pStyle w:val="TAC"/>
              <w:rPr>
                <w:rFonts w:eastAsiaTheme="minorEastAsia" w:cs="Arial"/>
                <w:szCs w:val="18"/>
              </w:rPr>
            </w:pPr>
            <w:r w:rsidRPr="00C30686">
              <w:rPr>
                <w:rFonts w:eastAsiaTheme="minorEastAsia"/>
                <w:lang w:val="en-US" w:eastAsia="zh-CN" w:bidi="ar"/>
              </w:rPr>
              <w:t>CA_n66(2A)_BCS1</w:t>
            </w:r>
          </w:p>
        </w:tc>
        <w:tc>
          <w:tcPr>
            <w:tcW w:w="2445" w:type="dxa"/>
            <w:tcBorders>
              <w:top w:val="nil"/>
              <w:left w:val="single" w:sz="4" w:space="0" w:color="auto"/>
              <w:bottom w:val="nil"/>
              <w:right w:val="single" w:sz="4" w:space="0" w:color="auto"/>
            </w:tcBorders>
            <w:vAlign w:val="center"/>
          </w:tcPr>
          <w:p w14:paraId="2E5A1A8E" w14:textId="77777777" w:rsidR="006F6378" w:rsidRPr="00C30686" w:rsidRDefault="006F6378" w:rsidP="0094020B">
            <w:pPr>
              <w:pStyle w:val="TAC"/>
              <w:rPr>
                <w:rFonts w:eastAsiaTheme="minorEastAsia"/>
                <w:lang w:val="en-US" w:eastAsia="zh-CN"/>
              </w:rPr>
            </w:pPr>
          </w:p>
        </w:tc>
      </w:tr>
      <w:tr w:rsidR="006F6378" w:rsidRPr="00C30686" w14:paraId="43FF3E8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514E864" w14:textId="77777777" w:rsidR="006F6378" w:rsidRPr="00C30686" w:rsidRDefault="006F6378" w:rsidP="0094020B">
            <w:pPr>
              <w:pStyle w:val="TAC"/>
              <w:rPr>
                <w:rFonts w:eastAsiaTheme="minorEastAsia" w:cs="Arial"/>
                <w:color w:val="000000"/>
                <w:szCs w:val="18"/>
              </w:rPr>
            </w:pPr>
          </w:p>
        </w:tc>
        <w:tc>
          <w:tcPr>
            <w:tcW w:w="2785" w:type="dxa"/>
            <w:tcBorders>
              <w:top w:val="nil"/>
              <w:left w:val="single" w:sz="4" w:space="0" w:color="auto"/>
              <w:bottom w:val="single" w:sz="4" w:space="0" w:color="auto"/>
              <w:right w:val="single" w:sz="4" w:space="0" w:color="auto"/>
            </w:tcBorders>
            <w:vAlign w:val="center"/>
          </w:tcPr>
          <w:p w14:paraId="1E24388B" w14:textId="77777777" w:rsidR="006F6378" w:rsidRPr="00C30686" w:rsidRDefault="006F6378" w:rsidP="0094020B">
            <w:pPr>
              <w:pStyle w:val="TAC"/>
              <w:rPr>
                <w:rFonts w:eastAsiaTheme="minorEastAsia" w:cs="Arial"/>
                <w:color w:val="000000"/>
                <w:szCs w:val="18"/>
              </w:rPr>
            </w:pPr>
          </w:p>
        </w:tc>
        <w:tc>
          <w:tcPr>
            <w:tcW w:w="1259" w:type="dxa"/>
            <w:tcBorders>
              <w:top w:val="single" w:sz="4" w:space="0" w:color="auto"/>
              <w:left w:val="single" w:sz="4" w:space="0" w:color="auto"/>
              <w:bottom w:val="single" w:sz="4" w:space="0" w:color="auto"/>
              <w:right w:val="single" w:sz="4" w:space="0" w:color="auto"/>
            </w:tcBorders>
            <w:vAlign w:val="center"/>
          </w:tcPr>
          <w:p w14:paraId="6E99FBC5" w14:textId="77777777" w:rsidR="006F6378" w:rsidRPr="00C30686" w:rsidRDefault="006F6378" w:rsidP="0094020B">
            <w:pPr>
              <w:pStyle w:val="TAC"/>
              <w:rPr>
                <w:rFonts w:eastAsiaTheme="minorEastAsia" w:cs="Arial"/>
                <w:szCs w:val="18"/>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245C9527" w14:textId="77777777" w:rsidR="006F6378" w:rsidRPr="00C30686" w:rsidRDefault="006F6378" w:rsidP="0094020B">
            <w:pPr>
              <w:pStyle w:val="TAC"/>
              <w:rPr>
                <w:rFonts w:eastAsiaTheme="minorEastAsia" w:cs="Arial"/>
                <w:szCs w:val="18"/>
              </w:rPr>
            </w:pPr>
            <w:r w:rsidRPr="00C30686">
              <w:rPr>
                <w:rFonts w:eastAsiaTheme="minorEastAsia"/>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0ED2B1E4" w14:textId="77777777" w:rsidR="006F6378" w:rsidRPr="00C30686" w:rsidRDefault="006F6378" w:rsidP="0094020B">
            <w:pPr>
              <w:pStyle w:val="TAC"/>
              <w:rPr>
                <w:rFonts w:eastAsiaTheme="minorEastAsia"/>
                <w:lang w:val="en-US" w:eastAsia="zh-CN"/>
              </w:rPr>
            </w:pPr>
          </w:p>
        </w:tc>
      </w:tr>
      <w:tr w:rsidR="006F6378" w:rsidRPr="00C30686" w14:paraId="2BF8660B"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20FDFC6" w14:textId="77777777" w:rsidR="006F6378" w:rsidRPr="00C30686" w:rsidRDefault="006F6378" w:rsidP="0094020B">
            <w:pPr>
              <w:pStyle w:val="TAC"/>
              <w:rPr>
                <w:rFonts w:eastAsiaTheme="minorEastAsia" w:cs="Arial"/>
                <w:color w:val="000000"/>
                <w:szCs w:val="18"/>
              </w:rPr>
            </w:pPr>
            <w:r w:rsidRPr="00C30686">
              <w:rPr>
                <w:rFonts w:eastAsiaTheme="minorEastAsia"/>
                <w:lang w:val="sv-SE" w:eastAsia="ja-JP"/>
              </w:rPr>
              <w:t>CA_n29A-n66(3A)-n77(2A)</w:t>
            </w:r>
          </w:p>
        </w:tc>
        <w:tc>
          <w:tcPr>
            <w:tcW w:w="2785" w:type="dxa"/>
            <w:tcBorders>
              <w:top w:val="single" w:sz="4" w:space="0" w:color="auto"/>
              <w:left w:val="single" w:sz="4" w:space="0" w:color="auto"/>
              <w:bottom w:val="nil"/>
              <w:right w:val="single" w:sz="4" w:space="0" w:color="auto"/>
            </w:tcBorders>
            <w:vAlign w:val="center"/>
          </w:tcPr>
          <w:p w14:paraId="26087105"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n77</w:t>
            </w:r>
            <w:r w:rsidRPr="00C30686">
              <w:rPr>
                <w:rFonts w:eastAsiaTheme="minorEastAsia"/>
                <w:vertAlign w:val="superscript"/>
                <w:lang w:val="en-US" w:eastAsia="zh-CN"/>
              </w:rPr>
              <w:t>7</w:t>
            </w:r>
          </w:p>
          <w:p w14:paraId="2CE4883C" w14:textId="77777777" w:rsidR="006F6378" w:rsidRPr="00C30686" w:rsidRDefault="006F6378" w:rsidP="0094020B">
            <w:pPr>
              <w:pStyle w:val="TAC"/>
              <w:rPr>
                <w:rFonts w:eastAsiaTheme="minorEastAsia" w:cs="Arial"/>
                <w:color w:val="000000"/>
                <w:szCs w:val="18"/>
              </w:rPr>
            </w:pPr>
            <w:r w:rsidRPr="00C30686">
              <w:rPr>
                <w:rFonts w:eastAsiaTheme="minorEastAsia"/>
                <w:lang w:val="en-US" w:eastAsia="zh-CN"/>
              </w:rPr>
              <w:t>CA_n66A-n77A</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564B4135" w14:textId="77777777" w:rsidR="006F6378" w:rsidRPr="00C30686" w:rsidRDefault="006F6378" w:rsidP="0094020B">
            <w:pPr>
              <w:pStyle w:val="TAC"/>
              <w:rPr>
                <w:rFonts w:eastAsiaTheme="minorEastAsia" w:cs="Arial"/>
                <w:szCs w:val="18"/>
              </w:rPr>
            </w:pPr>
            <w:r w:rsidRPr="00C30686">
              <w:rPr>
                <w:rFonts w:eastAsiaTheme="minorEastAsia"/>
                <w:lang w:val="en-US" w:eastAsia="zh-CN"/>
              </w:rPr>
              <w:t>n29</w:t>
            </w:r>
          </w:p>
        </w:tc>
        <w:tc>
          <w:tcPr>
            <w:tcW w:w="4356" w:type="dxa"/>
            <w:tcBorders>
              <w:top w:val="single" w:sz="4" w:space="0" w:color="auto"/>
              <w:left w:val="single" w:sz="4" w:space="0" w:color="auto"/>
              <w:bottom w:val="single" w:sz="4" w:space="0" w:color="auto"/>
              <w:right w:val="single" w:sz="4" w:space="0" w:color="auto"/>
            </w:tcBorders>
            <w:vAlign w:val="center"/>
          </w:tcPr>
          <w:p w14:paraId="20117F2C" w14:textId="77777777" w:rsidR="006F6378" w:rsidRPr="00C30686" w:rsidRDefault="006F6378" w:rsidP="0094020B">
            <w:pPr>
              <w:pStyle w:val="TAC"/>
              <w:rPr>
                <w:rFonts w:eastAsiaTheme="minorEastAsia" w:cs="Arial"/>
                <w:szCs w:val="18"/>
              </w:rPr>
            </w:pPr>
            <w:r w:rsidRPr="00C30686">
              <w:rPr>
                <w:rFonts w:eastAsiaTheme="minorEastAsia"/>
                <w:lang w:val="en-US" w:eastAsia="zh-CN" w:bidi="ar"/>
              </w:rPr>
              <w:t>5, 10</w:t>
            </w:r>
          </w:p>
        </w:tc>
        <w:tc>
          <w:tcPr>
            <w:tcW w:w="2445" w:type="dxa"/>
            <w:tcBorders>
              <w:top w:val="nil"/>
              <w:left w:val="single" w:sz="4" w:space="0" w:color="auto"/>
              <w:bottom w:val="nil"/>
              <w:right w:val="single" w:sz="4" w:space="0" w:color="auto"/>
            </w:tcBorders>
            <w:vAlign w:val="center"/>
          </w:tcPr>
          <w:p w14:paraId="5A488A8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343A4574" w14:textId="77777777" w:rsidTr="004F423A">
        <w:trPr>
          <w:trHeight w:val="29"/>
        </w:trPr>
        <w:tc>
          <w:tcPr>
            <w:tcW w:w="2742" w:type="dxa"/>
            <w:tcBorders>
              <w:top w:val="nil"/>
              <w:left w:val="single" w:sz="4" w:space="0" w:color="auto"/>
              <w:bottom w:val="nil"/>
              <w:right w:val="single" w:sz="4" w:space="0" w:color="auto"/>
            </w:tcBorders>
            <w:vAlign w:val="center"/>
          </w:tcPr>
          <w:p w14:paraId="736F8285" w14:textId="77777777" w:rsidR="006F6378" w:rsidRPr="00C30686" w:rsidRDefault="006F6378" w:rsidP="0094020B">
            <w:pPr>
              <w:pStyle w:val="TAC"/>
              <w:rPr>
                <w:rFonts w:eastAsiaTheme="minorEastAsia" w:cs="Arial"/>
                <w:color w:val="000000"/>
                <w:szCs w:val="18"/>
              </w:rPr>
            </w:pPr>
          </w:p>
        </w:tc>
        <w:tc>
          <w:tcPr>
            <w:tcW w:w="2785" w:type="dxa"/>
            <w:tcBorders>
              <w:top w:val="nil"/>
              <w:left w:val="single" w:sz="4" w:space="0" w:color="auto"/>
              <w:bottom w:val="nil"/>
              <w:right w:val="single" w:sz="4" w:space="0" w:color="auto"/>
            </w:tcBorders>
            <w:vAlign w:val="center"/>
          </w:tcPr>
          <w:p w14:paraId="17EF0FF2" w14:textId="77777777" w:rsidR="006F6378" w:rsidRPr="00C30686" w:rsidRDefault="006F6378" w:rsidP="0094020B">
            <w:pPr>
              <w:pStyle w:val="TAC"/>
              <w:rPr>
                <w:rFonts w:eastAsiaTheme="minorEastAsia" w:cs="Arial"/>
                <w:color w:val="000000"/>
                <w:szCs w:val="18"/>
              </w:rPr>
            </w:pPr>
          </w:p>
        </w:tc>
        <w:tc>
          <w:tcPr>
            <w:tcW w:w="1259" w:type="dxa"/>
            <w:tcBorders>
              <w:top w:val="single" w:sz="4" w:space="0" w:color="auto"/>
              <w:left w:val="single" w:sz="4" w:space="0" w:color="auto"/>
              <w:bottom w:val="single" w:sz="4" w:space="0" w:color="auto"/>
              <w:right w:val="single" w:sz="4" w:space="0" w:color="auto"/>
            </w:tcBorders>
            <w:vAlign w:val="center"/>
          </w:tcPr>
          <w:p w14:paraId="4943727B" w14:textId="77777777" w:rsidR="006F6378" w:rsidRPr="00C30686" w:rsidRDefault="006F6378" w:rsidP="0094020B">
            <w:pPr>
              <w:pStyle w:val="TAC"/>
              <w:rPr>
                <w:rFonts w:eastAsiaTheme="minorEastAsia" w:cs="Arial"/>
                <w:szCs w:val="18"/>
              </w:rPr>
            </w:pPr>
            <w:r w:rsidRPr="00C30686">
              <w:rPr>
                <w:rFonts w:eastAsiaTheme="minorEastAsia"/>
                <w:lang w:val="fr-FR" w:eastAsia="ja-JP"/>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3B8BC209" w14:textId="77777777" w:rsidR="006F6378" w:rsidRPr="00C30686" w:rsidRDefault="006F6378" w:rsidP="0094020B">
            <w:pPr>
              <w:pStyle w:val="TAC"/>
              <w:rPr>
                <w:rFonts w:eastAsiaTheme="minorEastAsia" w:cs="Arial"/>
                <w:szCs w:val="18"/>
              </w:rPr>
            </w:pPr>
            <w:r w:rsidRPr="00C30686">
              <w:rPr>
                <w:rFonts w:eastAsiaTheme="minorEastAsia"/>
                <w:lang w:val="en-US" w:eastAsia="zh-CN" w:bidi="ar"/>
              </w:rPr>
              <w:t>CA_n66(3A)_BCS0</w:t>
            </w:r>
          </w:p>
        </w:tc>
        <w:tc>
          <w:tcPr>
            <w:tcW w:w="2445" w:type="dxa"/>
            <w:tcBorders>
              <w:top w:val="nil"/>
              <w:left w:val="single" w:sz="4" w:space="0" w:color="auto"/>
              <w:bottom w:val="nil"/>
              <w:right w:val="single" w:sz="4" w:space="0" w:color="auto"/>
            </w:tcBorders>
            <w:vAlign w:val="center"/>
          </w:tcPr>
          <w:p w14:paraId="7B9F9594" w14:textId="77777777" w:rsidR="006F6378" w:rsidRPr="00C30686" w:rsidRDefault="006F6378" w:rsidP="0094020B">
            <w:pPr>
              <w:pStyle w:val="TAC"/>
              <w:rPr>
                <w:rFonts w:eastAsiaTheme="minorEastAsia"/>
                <w:lang w:val="en-US" w:eastAsia="zh-CN"/>
              </w:rPr>
            </w:pPr>
          </w:p>
        </w:tc>
      </w:tr>
      <w:tr w:rsidR="006F6378" w:rsidRPr="00C30686" w14:paraId="2B84349C"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A874231" w14:textId="77777777" w:rsidR="006F6378" w:rsidRPr="00C30686" w:rsidRDefault="006F6378" w:rsidP="0094020B">
            <w:pPr>
              <w:pStyle w:val="TAC"/>
              <w:rPr>
                <w:rFonts w:eastAsiaTheme="minorEastAsia" w:cs="Arial"/>
                <w:color w:val="000000"/>
                <w:szCs w:val="18"/>
              </w:rPr>
            </w:pPr>
          </w:p>
        </w:tc>
        <w:tc>
          <w:tcPr>
            <w:tcW w:w="2785" w:type="dxa"/>
            <w:tcBorders>
              <w:top w:val="nil"/>
              <w:left w:val="single" w:sz="4" w:space="0" w:color="auto"/>
              <w:bottom w:val="single" w:sz="4" w:space="0" w:color="auto"/>
              <w:right w:val="single" w:sz="4" w:space="0" w:color="auto"/>
            </w:tcBorders>
            <w:vAlign w:val="center"/>
          </w:tcPr>
          <w:p w14:paraId="72031D7A" w14:textId="77777777" w:rsidR="006F6378" w:rsidRPr="00C30686" w:rsidRDefault="006F6378" w:rsidP="0094020B">
            <w:pPr>
              <w:pStyle w:val="TAC"/>
              <w:rPr>
                <w:rFonts w:eastAsiaTheme="minorEastAsia" w:cs="Arial"/>
                <w:color w:val="000000"/>
                <w:szCs w:val="18"/>
              </w:rPr>
            </w:pPr>
          </w:p>
        </w:tc>
        <w:tc>
          <w:tcPr>
            <w:tcW w:w="1259" w:type="dxa"/>
            <w:tcBorders>
              <w:top w:val="single" w:sz="4" w:space="0" w:color="auto"/>
              <w:left w:val="single" w:sz="4" w:space="0" w:color="auto"/>
              <w:bottom w:val="single" w:sz="4" w:space="0" w:color="auto"/>
              <w:right w:val="single" w:sz="4" w:space="0" w:color="auto"/>
            </w:tcBorders>
            <w:vAlign w:val="center"/>
          </w:tcPr>
          <w:p w14:paraId="7C8EBCB0" w14:textId="77777777" w:rsidR="006F6378" w:rsidRPr="00C30686" w:rsidRDefault="006F6378" w:rsidP="0094020B">
            <w:pPr>
              <w:pStyle w:val="TAC"/>
              <w:rPr>
                <w:rFonts w:eastAsiaTheme="minorEastAsia" w:cs="Arial"/>
                <w:szCs w:val="18"/>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0AE9B762" w14:textId="77777777" w:rsidR="006F6378" w:rsidRPr="00C30686" w:rsidRDefault="006F6378" w:rsidP="0094020B">
            <w:pPr>
              <w:pStyle w:val="TAC"/>
              <w:rPr>
                <w:rFonts w:eastAsiaTheme="minorEastAsia" w:cs="Arial"/>
                <w:szCs w:val="18"/>
              </w:rPr>
            </w:pPr>
            <w:r w:rsidRPr="00C30686">
              <w:rPr>
                <w:rFonts w:eastAsiaTheme="minorEastAsia"/>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432CDF6D" w14:textId="77777777" w:rsidR="006F6378" w:rsidRPr="00C30686" w:rsidRDefault="006F6378" w:rsidP="0094020B">
            <w:pPr>
              <w:pStyle w:val="TAC"/>
              <w:rPr>
                <w:rFonts w:eastAsiaTheme="minorEastAsia"/>
                <w:lang w:val="en-US" w:eastAsia="zh-CN"/>
              </w:rPr>
            </w:pPr>
          </w:p>
        </w:tc>
      </w:tr>
      <w:tr w:rsidR="006F6378" w:rsidRPr="00C30686" w14:paraId="3A40B9AA"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9E3209D"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8"/>
              </w:rPr>
              <w:t>CA_n29A-n70A-n71A</w:t>
            </w:r>
          </w:p>
        </w:tc>
        <w:tc>
          <w:tcPr>
            <w:tcW w:w="2785" w:type="dxa"/>
            <w:tcBorders>
              <w:top w:val="single" w:sz="4" w:space="0" w:color="auto"/>
              <w:left w:val="single" w:sz="4" w:space="0" w:color="auto"/>
              <w:bottom w:val="nil"/>
              <w:right w:val="single" w:sz="4" w:space="0" w:color="auto"/>
            </w:tcBorders>
            <w:vAlign w:val="center"/>
          </w:tcPr>
          <w:p w14:paraId="6966D5A3" w14:textId="77777777" w:rsidR="006F6378" w:rsidRPr="00C30686" w:rsidRDefault="006F6378" w:rsidP="0094020B">
            <w:pPr>
              <w:pStyle w:val="TAC"/>
              <w:rPr>
                <w:rFonts w:eastAsiaTheme="minorEastAsia" w:cs="Arial"/>
                <w:color w:val="000000"/>
                <w:szCs w:val="18"/>
              </w:rPr>
            </w:pPr>
            <w:r w:rsidRPr="00C30686">
              <w:rPr>
                <w:rFonts w:eastAsiaTheme="minorEastAsia" w:cs="Arial"/>
                <w:color w:val="000000"/>
                <w:szCs w:val="18"/>
              </w:rPr>
              <w:t>CA_n70A-n71A</w:t>
            </w:r>
          </w:p>
        </w:tc>
        <w:tc>
          <w:tcPr>
            <w:tcW w:w="1259" w:type="dxa"/>
            <w:tcBorders>
              <w:top w:val="single" w:sz="4" w:space="0" w:color="auto"/>
              <w:left w:val="single" w:sz="4" w:space="0" w:color="auto"/>
              <w:bottom w:val="single" w:sz="4" w:space="0" w:color="auto"/>
              <w:right w:val="single" w:sz="4" w:space="0" w:color="auto"/>
            </w:tcBorders>
            <w:vAlign w:val="center"/>
          </w:tcPr>
          <w:p w14:paraId="291ECDAB" w14:textId="77777777" w:rsidR="006F6378" w:rsidRPr="00C30686" w:rsidRDefault="006F6378" w:rsidP="0094020B">
            <w:pPr>
              <w:pStyle w:val="TAC"/>
              <w:rPr>
                <w:rFonts w:eastAsiaTheme="minorEastAsia" w:cs="Arial"/>
                <w:szCs w:val="18"/>
              </w:rPr>
            </w:pPr>
            <w:r w:rsidRPr="00C30686">
              <w:rPr>
                <w:rFonts w:eastAsiaTheme="minorEastAsia" w:cs="Arial"/>
                <w:szCs w:val="18"/>
              </w:rPr>
              <w:t>n29</w:t>
            </w:r>
          </w:p>
        </w:tc>
        <w:tc>
          <w:tcPr>
            <w:tcW w:w="4356" w:type="dxa"/>
            <w:tcBorders>
              <w:top w:val="single" w:sz="4" w:space="0" w:color="auto"/>
              <w:left w:val="single" w:sz="4" w:space="0" w:color="auto"/>
              <w:bottom w:val="single" w:sz="4" w:space="0" w:color="auto"/>
              <w:right w:val="single" w:sz="4" w:space="0" w:color="auto"/>
            </w:tcBorders>
            <w:vAlign w:val="center"/>
          </w:tcPr>
          <w:p w14:paraId="1DC4F1D7" w14:textId="77777777" w:rsidR="006F6378" w:rsidRPr="00C30686" w:rsidRDefault="006F6378" w:rsidP="0094020B">
            <w:pPr>
              <w:pStyle w:val="TAC"/>
              <w:rPr>
                <w:rFonts w:eastAsiaTheme="minorEastAsia" w:cs="Arial"/>
                <w:szCs w:val="18"/>
              </w:rPr>
            </w:pPr>
            <w:r w:rsidRPr="00C30686">
              <w:rPr>
                <w:rFonts w:eastAsiaTheme="minorEastAsia" w:cs="Arial"/>
                <w:szCs w:val="18"/>
              </w:rPr>
              <w:t xml:space="preserve">5, 10 </w:t>
            </w:r>
          </w:p>
        </w:tc>
        <w:tc>
          <w:tcPr>
            <w:tcW w:w="2445" w:type="dxa"/>
            <w:tcBorders>
              <w:top w:val="single" w:sz="4" w:space="0" w:color="auto"/>
              <w:left w:val="single" w:sz="4" w:space="0" w:color="auto"/>
              <w:bottom w:val="nil"/>
              <w:right w:val="single" w:sz="4" w:space="0" w:color="auto"/>
            </w:tcBorders>
            <w:vAlign w:val="center"/>
          </w:tcPr>
          <w:p w14:paraId="277E7AFB"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0</w:t>
            </w:r>
          </w:p>
        </w:tc>
      </w:tr>
      <w:tr w:rsidR="006F6378" w:rsidRPr="00C30686" w14:paraId="27FBAA2B" w14:textId="77777777" w:rsidTr="004F423A">
        <w:trPr>
          <w:trHeight w:val="29"/>
        </w:trPr>
        <w:tc>
          <w:tcPr>
            <w:tcW w:w="2742" w:type="dxa"/>
            <w:tcBorders>
              <w:top w:val="nil"/>
              <w:left w:val="single" w:sz="4" w:space="0" w:color="auto"/>
              <w:bottom w:val="nil"/>
              <w:right w:val="single" w:sz="4" w:space="0" w:color="auto"/>
            </w:tcBorders>
            <w:vAlign w:val="center"/>
          </w:tcPr>
          <w:p w14:paraId="601F775D" w14:textId="77777777" w:rsidR="006F6378" w:rsidRPr="00C30686" w:rsidRDefault="006F6378" w:rsidP="0094020B">
            <w:pPr>
              <w:pStyle w:val="TAC"/>
              <w:rPr>
                <w:rFonts w:eastAsiaTheme="minorEastAsia" w:cs="Arial"/>
                <w:color w:val="000000"/>
                <w:szCs w:val="18"/>
              </w:rPr>
            </w:pPr>
          </w:p>
        </w:tc>
        <w:tc>
          <w:tcPr>
            <w:tcW w:w="2785" w:type="dxa"/>
            <w:tcBorders>
              <w:top w:val="nil"/>
              <w:left w:val="single" w:sz="4" w:space="0" w:color="auto"/>
              <w:bottom w:val="nil"/>
              <w:right w:val="single" w:sz="4" w:space="0" w:color="auto"/>
            </w:tcBorders>
            <w:vAlign w:val="center"/>
          </w:tcPr>
          <w:p w14:paraId="32330500" w14:textId="77777777" w:rsidR="006F6378" w:rsidRPr="00C30686" w:rsidRDefault="006F6378" w:rsidP="0094020B">
            <w:pPr>
              <w:pStyle w:val="TAC"/>
              <w:rPr>
                <w:rFonts w:eastAsiaTheme="minorEastAsia" w:cs="Arial"/>
                <w:color w:val="000000"/>
                <w:szCs w:val="18"/>
              </w:rPr>
            </w:pPr>
          </w:p>
        </w:tc>
        <w:tc>
          <w:tcPr>
            <w:tcW w:w="1259" w:type="dxa"/>
            <w:tcBorders>
              <w:top w:val="single" w:sz="4" w:space="0" w:color="auto"/>
              <w:left w:val="single" w:sz="4" w:space="0" w:color="auto"/>
              <w:bottom w:val="single" w:sz="4" w:space="0" w:color="auto"/>
              <w:right w:val="single" w:sz="4" w:space="0" w:color="auto"/>
            </w:tcBorders>
            <w:vAlign w:val="center"/>
          </w:tcPr>
          <w:p w14:paraId="6A539F26" w14:textId="77777777" w:rsidR="006F6378" w:rsidRPr="00C30686" w:rsidRDefault="006F6378" w:rsidP="0094020B">
            <w:pPr>
              <w:pStyle w:val="TAC"/>
              <w:rPr>
                <w:rFonts w:eastAsiaTheme="minorEastAsia" w:cs="Arial"/>
                <w:szCs w:val="18"/>
              </w:rPr>
            </w:pPr>
            <w:r w:rsidRPr="00C30686">
              <w:rPr>
                <w:rFonts w:eastAsiaTheme="minorEastAsia" w:cs="Arial"/>
                <w:szCs w:val="18"/>
              </w:rPr>
              <w:t>n70</w:t>
            </w:r>
          </w:p>
        </w:tc>
        <w:tc>
          <w:tcPr>
            <w:tcW w:w="4356" w:type="dxa"/>
            <w:tcBorders>
              <w:top w:val="single" w:sz="4" w:space="0" w:color="auto"/>
              <w:left w:val="single" w:sz="4" w:space="0" w:color="auto"/>
              <w:bottom w:val="single" w:sz="4" w:space="0" w:color="auto"/>
              <w:right w:val="single" w:sz="4" w:space="0" w:color="auto"/>
            </w:tcBorders>
            <w:vAlign w:val="center"/>
          </w:tcPr>
          <w:p w14:paraId="250D5FF4" w14:textId="77777777" w:rsidR="006F6378" w:rsidRPr="00C30686" w:rsidRDefault="006F6378" w:rsidP="0094020B">
            <w:pPr>
              <w:pStyle w:val="TAC"/>
              <w:rPr>
                <w:rFonts w:eastAsiaTheme="minorEastAsia" w:cs="Arial"/>
                <w:szCs w:val="18"/>
              </w:rPr>
            </w:pPr>
            <w:r w:rsidRPr="00C30686">
              <w:rPr>
                <w:rFonts w:eastAsiaTheme="minorEastAsia" w:cs="Arial"/>
                <w:szCs w:val="18"/>
              </w:rPr>
              <w:t xml:space="preserve">5, 10, 15, </w:t>
            </w:r>
            <w:r w:rsidRPr="00C30686">
              <w:rPr>
                <w:rFonts w:cs="Arial"/>
                <w:szCs w:val="18"/>
                <w:lang w:val="en-US" w:eastAsia="zh-CN" w:bidi="ar"/>
              </w:rPr>
              <w:t>20</w:t>
            </w:r>
            <w:r w:rsidRPr="00C30686">
              <w:rPr>
                <w:rFonts w:cs="Arial"/>
                <w:szCs w:val="18"/>
                <w:vertAlign w:val="superscript"/>
                <w:lang w:val="en-US" w:eastAsia="zh-CN" w:bidi="ar"/>
              </w:rPr>
              <w:t>1</w:t>
            </w:r>
            <w:r w:rsidRPr="00C30686">
              <w:rPr>
                <w:rFonts w:cs="Arial"/>
                <w:szCs w:val="18"/>
                <w:lang w:val="en-US" w:eastAsia="zh-CN" w:bidi="ar"/>
              </w:rPr>
              <w:t>, 25</w:t>
            </w:r>
            <w:r w:rsidRPr="00C30686">
              <w:rPr>
                <w:rFonts w:cs="Arial"/>
                <w:szCs w:val="18"/>
                <w:vertAlign w:val="superscript"/>
                <w:lang w:val="en-US" w:eastAsia="zh-CN" w:bidi="ar"/>
              </w:rPr>
              <w:t>1</w:t>
            </w:r>
          </w:p>
        </w:tc>
        <w:tc>
          <w:tcPr>
            <w:tcW w:w="2445" w:type="dxa"/>
            <w:tcBorders>
              <w:top w:val="nil"/>
              <w:left w:val="single" w:sz="4" w:space="0" w:color="auto"/>
              <w:bottom w:val="nil"/>
              <w:right w:val="single" w:sz="4" w:space="0" w:color="auto"/>
            </w:tcBorders>
            <w:vAlign w:val="center"/>
          </w:tcPr>
          <w:p w14:paraId="0D26E3BE" w14:textId="77777777" w:rsidR="006F6378" w:rsidRPr="00C30686" w:rsidRDefault="006F6378" w:rsidP="0094020B">
            <w:pPr>
              <w:pStyle w:val="TAC"/>
              <w:rPr>
                <w:rFonts w:eastAsiaTheme="minorEastAsia"/>
                <w:lang w:val="en-US" w:eastAsia="zh-CN"/>
              </w:rPr>
            </w:pPr>
          </w:p>
        </w:tc>
      </w:tr>
      <w:tr w:rsidR="006F6378" w:rsidRPr="00C30686" w14:paraId="4A8D6DE6"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CBC0BA9" w14:textId="77777777" w:rsidR="006F6378" w:rsidRPr="00C30686" w:rsidRDefault="006F6378" w:rsidP="0094020B">
            <w:pPr>
              <w:pStyle w:val="TAC"/>
              <w:rPr>
                <w:rFonts w:eastAsiaTheme="minorEastAsia" w:cs="Arial"/>
                <w:color w:val="000000"/>
                <w:szCs w:val="18"/>
              </w:rPr>
            </w:pPr>
          </w:p>
        </w:tc>
        <w:tc>
          <w:tcPr>
            <w:tcW w:w="2785" w:type="dxa"/>
            <w:tcBorders>
              <w:top w:val="nil"/>
              <w:left w:val="single" w:sz="4" w:space="0" w:color="auto"/>
              <w:bottom w:val="single" w:sz="4" w:space="0" w:color="auto"/>
              <w:right w:val="single" w:sz="4" w:space="0" w:color="auto"/>
            </w:tcBorders>
            <w:vAlign w:val="center"/>
          </w:tcPr>
          <w:p w14:paraId="55183CA4" w14:textId="77777777" w:rsidR="006F6378" w:rsidRPr="00C30686" w:rsidRDefault="006F6378" w:rsidP="0094020B">
            <w:pPr>
              <w:pStyle w:val="TAC"/>
              <w:rPr>
                <w:rFonts w:eastAsiaTheme="minorEastAsia" w:cs="Arial"/>
                <w:color w:val="000000"/>
                <w:szCs w:val="18"/>
              </w:rPr>
            </w:pPr>
          </w:p>
        </w:tc>
        <w:tc>
          <w:tcPr>
            <w:tcW w:w="1259" w:type="dxa"/>
            <w:tcBorders>
              <w:top w:val="single" w:sz="4" w:space="0" w:color="auto"/>
              <w:left w:val="single" w:sz="4" w:space="0" w:color="auto"/>
              <w:bottom w:val="single" w:sz="4" w:space="0" w:color="auto"/>
              <w:right w:val="single" w:sz="4" w:space="0" w:color="auto"/>
            </w:tcBorders>
            <w:vAlign w:val="center"/>
          </w:tcPr>
          <w:p w14:paraId="1DDB4F4C" w14:textId="77777777" w:rsidR="006F6378" w:rsidRPr="00C30686" w:rsidRDefault="006F6378" w:rsidP="0094020B">
            <w:pPr>
              <w:pStyle w:val="TAC"/>
              <w:rPr>
                <w:rFonts w:eastAsiaTheme="minorEastAsia" w:cs="Arial"/>
                <w:szCs w:val="18"/>
              </w:rPr>
            </w:pPr>
            <w:r w:rsidRPr="00C30686">
              <w:rPr>
                <w:rFonts w:eastAsiaTheme="minorEastAsia" w:cs="Arial"/>
                <w:szCs w:val="18"/>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017DE9C9" w14:textId="77777777" w:rsidR="006F6378" w:rsidRPr="00C30686" w:rsidRDefault="006F6378" w:rsidP="0094020B">
            <w:pPr>
              <w:pStyle w:val="TAC"/>
              <w:rPr>
                <w:rFonts w:eastAsiaTheme="minorEastAsia" w:cs="Arial"/>
                <w:szCs w:val="18"/>
              </w:rPr>
            </w:pPr>
            <w:r w:rsidRPr="00C30686">
              <w:rPr>
                <w:rFonts w:eastAsiaTheme="minorEastAsia" w:cs="Arial"/>
                <w:szCs w:val="18"/>
              </w:rPr>
              <w:t>5, 10, 15, 20</w:t>
            </w:r>
          </w:p>
        </w:tc>
        <w:tc>
          <w:tcPr>
            <w:tcW w:w="2445" w:type="dxa"/>
            <w:tcBorders>
              <w:top w:val="nil"/>
              <w:left w:val="single" w:sz="4" w:space="0" w:color="auto"/>
              <w:bottom w:val="single" w:sz="4" w:space="0" w:color="auto"/>
              <w:right w:val="single" w:sz="4" w:space="0" w:color="auto"/>
            </w:tcBorders>
            <w:vAlign w:val="center"/>
          </w:tcPr>
          <w:p w14:paraId="567E68F5" w14:textId="77777777" w:rsidR="006F6378" w:rsidRPr="00C30686" w:rsidRDefault="006F6378" w:rsidP="0094020B">
            <w:pPr>
              <w:pStyle w:val="TAC"/>
              <w:rPr>
                <w:rFonts w:eastAsiaTheme="minorEastAsia"/>
                <w:lang w:val="en-US" w:eastAsia="zh-CN"/>
              </w:rPr>
            </w:pPr>
          </w:p>
        </w:tc>
      </w:tr>
      <w:tr w:rsidR="006F6378" w:rsidRPr="00C30686" w14:paraId="78F97E8A" w14:textId="77777777" w:rsidTr="004F423A">
        <w:trPr>
          <w:trHeight w:val="29"/>
        </w:trPr>
        <w:tc>
          <w:tcPr>
            <w:tcW w:w="2742" w:type="dxa"/>
            <w:tcBorders>
              <w:top w:val="nil"/>
              <w:left w:val="single" w:sz="4" w:space="0" w:color="auto"/>
              <w:bottom w:val="nil"/>
              <w:right w:val="single" w:sz="4" w:space="0" w:color="auto"/>
            </w:tcBorders>
            <w:vAlign w:val="center"/>
          </w:tcPr>
          <w:p w14:paraId="2EBDEF4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CA_n30A-n66A-n77A</w:t>
            </w:r>
          </w:p>
        </w:tc>
        <w:tc>
          <w:tcPr>
            <w:tcW w:w="2785" w:type="dxa"/>
            <w:tcBorders>
              <w:top w:val="nil"/>
              <w:left w:val="single" w:sz="4" w:space="0" w:color="auto"/>
              <w:bottom w:val="nil"/>
              <w:right w:val="single" w:sz="4" w:space="0" w:color="auto"/>
            </w:tcBorders>
            <w:vAlign w:val="center"/>
          </w:tcPr>
          <w:p w14:paraId="4790CDF5" w14:textId="77777777" w:rsidR="006F6378" w:rsidRPr="00C30686" w:rsidRDefault="006F6378" w:rsidP="0094020B">
            <w:pPr>
              <w:pStyle w:val="TAC"/>
              <w:rPr>
                <w:rFonts w:eastAsiaTheme="minorEastAsia" w:cs="Arial"/>
                <w:vertAlign w:val="superscript"/>
                <w:lang w:val="en-US"/>
              </w:rPr>
            </w:pPr>
            <w:r w:rsidRPr="00C30686">
              <w:rPr>
                <w:rFonts w:eastAsiaTheme="minorEastAsia" w:cs="Arial"/>
                <w:lang w:val="en-US"/>
              </w:rPr>
              <w:t>n77</w:t>
            </w:r>
            <w:r w:rsidRPr="00C30686">
              <w:rPr>
                <w:rFonts w:eastAsiaTheme="minorEastAsia" w:cs="Arial"/>
                <w:vertAlign w:val="superscript"/>
                <w:lang w:val="en-US"/>
              </w:rPr>
              <w:t>7</w:t>
            </w:r>
          </w:p>
          <w:p w14:paraId="193A0A1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CA_n30A-n66A</w:t>
            </w:r>
          </w:p>
          <w:p w14:paraId="62A114C0"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eastAsia="zh-CN"/>
              </w:rPr>
              <w:t>CA_n30A-n77A</w:t>
            </w:r>
            <w:r w:rsidRPr="00C30686">
              <w:rPr>
                <w:rFonts w:eastAsiaTheme="minorEastAsia"/>
                <w:vertAlign w:val="superscript"/>
                <w:lang w:val="en-US" w:eastAsia="zh-CN"/>
              </w:rPr>
              <w:t>7</w:t>
            </w:r>
          </w:p>
          <w:p w14:paraId="58A5FD2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CA_n66A-n77A</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72ED1D6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n30</w:t>
            </w:r>
          </w:p>
        </w:tc>
        <w:tc>
          <w:tcPr>
            <w:tcW w:w="4356" w:type="dxa"/>
            <w:tcBorders>
              <w:top w:val="single" w:sz="4" w:space="0" w:color="auto"/>
              <w:left w:val="single" w:sz="4" w:space="0" w:color="auto"/>
              <w:bottom w:val="single" w:sz="4" w:space="0" w:color="auto"/>
              <w:right w:val="single" w:sz="4" w:space="0" w:color="auto"/>
            </w:tcBorders>
            <w:vAlign w:val="center"/>
          </w:tcPr>
          <w:p w14:paraId="0D8EC62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w:t>
            </w:r>
          </w:p>
        </w:tc>
        <w:tc>
          <w:tcPr>
            <w:tcW w:w="2445" w:type="dxa"/>
            <w:tcBorders>
              <w:top w:val="nil"/>
              <w:left w:val="single" w:sz="4" w:space="0" w:color="auto"/>
              <w:bottom w:val="nil"/>
              <w:right w:val="single" w:sz="4" w:space="0" w:color="auto"/>
            </w:tcBorders>
            <w:vAlign w:val="center"/>
          </w:tcPr>
          <w:p w14:paraId="39547AD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1683B916" w14:textId="77777777" w:rsidTr="004F423A">
        <w:trPr>
          <w:trHeight w:val="29"/>
        </w:trPr>
        <w:tc>
          <w:tcPr>
            <w:tcW w:w="2742" w:type="dxa"/>
            <w:tcBorders>
              <w:top w:val="nil"/>
              <w:left w:val="single" w:sz="4" w:space="0" w:color="auto"/>
              <w:bottom w:val="nil"/>
              <w:right w:val="single" w:sz="4" w:space="0" w:color="auto"/>
            </w:tcBorders>
            <w:vAlign w:val="center"/>
          </w:tcPr>
          <w:p w14:paraId="16787EA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7A0872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46D572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01B6572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4B3A4C08" w14:textId="77777777" w:rsidR="006F6378" w:rsidRPr="00C30686" w:rsidRDefault="006F6378" w:rsidP="0094020B">
            <w:pPr>
              <w:pStyle w:val="TAC"/>
              <w:rPr>
                <w:rFonts w:eastAsiaTheme="minorEastAsia"/>
                <w:lang w:val="en-US" w:eastAsia="zh-CN"/>
              </w:rPr>
            </w:pPr>
          </w:p>
        </w:tc>
      </w:tr>
      <w:tr w:rsidR="006F6378" w:rsidRPr="00C30686" w14:paraId="595290EC"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66033D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43B2B24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96F07F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7391805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2FF4B1B7" w14:textId="77777777" w:rsidR="006F6378" w:rsidRPr="00C30686" w:rsidRDefault="006F6378" w:rsidP="0094020B">
            <w:pPr>
              <w:pStyle w:val="TAC"/>
              <w:rPr>
                <w:rFonts w:eastAsiaTheme="minorEastAsia"/>
                <w:lang w:val="en-US" w:eastAsia="zh-CN"/>
              </w:rPr>
            </w:pPr>
          </w:p>
        </w:tc>
      </w:tr>
      <w:tr w:rsidR="006F6378" w:rsidRPr="00C30686" w14:paraId="007D5D7D"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F8E8699" w14:textId="77777777" w:rsidR="006F6378" w:rsidRPr="00C30686" w:rsidRDefault="006F6378" w:rsidP="0094020B">
            <w:pPr>
              <w:pStyle w:val="TAC"/>
              <w:rPr>
                <w:rFonts w:eastAsiaTheme="minorEastAsia"/>
                <w:lang w:val="en-US"/>
              </w:rPr>
            </w:pPr>
            <w:r w:rsidRPr="00C30686">
              <w:rPr>
                <w:rFonts w:eastAsiaTheme="minorEastAsia"/>
                <w:lang w:val="en-US" w:eastAsia="zh-CN"/>
              </w:rPr>
              <w:t>CA_n30A-n66(2A)-n77A</w:t>
            </w:r>
          </w:p>
        </w:tc>
        <w:tc>
          <w:tcPr>
            <w:tcW w:w="2785" w:type="dxa"/>
            <w:tcBorders>
              <w:top w:val="single" w:sz="4" w:space="0" w:color="auto"/>
              <w:left w:val="single" w:sz="4" w:space="0" w:color="auto"/>
              <w:bottom w:val="nil"/>
              <w:right w:val="single" w:sz="4" w:space="0" w:color="auto"/>
            </w:tcBorders>
            <w:vAlign w:val="center"/>
          </w:tcPr>
          <w:p w14:paraId="29CE85C2" w14:textId="77777777" w:rsidR="006F6378" w:rsidRPr="00C30686" w:rsidRDefault="006F6378" w:rsidP="0094020B">
            <w:pPr>
              <w:pStyle w:val="TAC"/>
              <w:rPr>
                <w:rFonts w:eastAsiaTheme="minorEastAsia"/>
              </w:rPr>
            </w:pPr>
            <w:r w:rsidRPr="00C30686">
              <w:rPr>
                <w:rFonts w:eastAsiaTheme="minorEastAsia"/>
                <w:lang w:val="en-US" w:eastAsia="zh-CN"/>
              </w:rPr>
              <w:t>n77</w:t>
            </w:r>
            <w:r w:rsidRPr="00C30686">
              <w:rPr>
                <w:rFonts w:eastAsiaTheme="minorEastAsia"/>
                <w:vertAlign w:val="superscript"/>
                <w:lang w:val="en-US" w:eastAsia="zh-CN"/>
              </w:rPr>
              <w:t>7</w:t>
            </w:r>
          </w:p>
          <w:p w14:paraId="72EE25B6" w14:textId="77777777" w:rsidR="006F6378" w:rsidRPr="00C30686" w:rsidRDefault="006F6378" w:rsidP="0094020B">
            <w:pPr>
              <w:pStyle w:val="TAC"/>
              <w:rPr>
                <w:rFonts w:eastAsiaTheme="minorEastAsia"/>
                <w:lang w:val="en-US"/>
              </w:rPr>
            </w:pPr>
            <w:r w:rsidRPr="00C30686">
              <w:rPr>
                <w:rFonts w:eastAsiaTheme="minorEastAsia"/>
              </w:rPr>
              <w:t>CA_n30A-n66A CA_n30A-n77A</w:t>
            </w:r>
            <w:r w:rsidRPr="00C30686">
              <w:rPr>
                <w:rFonts w:eastAsiaTheme="minorEastAsia"/>
                <w:vertAlign w:val="superscript"/>
              </w:rPr>
              <w:t>7</w:t>
            </w:r>
            <w:r w:rsidRPr="00C30686">
              <w:rPr>
                <w:rFonts w:eastAsiaTheme="minorEastAsia"/>
              </w:rPr>
              <w:t xml:space="preserve"> CA_n66A-n77A</w:t>
            </w:r>
            <w:r w:rsidRPr="00C30686">
              <w:rPr>
                <w:rFonts w:eastAsiaTheme="minorEastAsia"/>
                <w:vertAlign w:val="superscript"/>
              </w:rPr>
              <w:t>7</w:t>
            </w:r>
          </w:p>
        </w:tc>
        <w:tc>
          <w:tcPr>
            <w:tcW w:w="1259" w:type="dxa"/>
            <w:tcBorders>
              <w:top w:val="single" w:sz="4" w:space="0" w:color="auto"/>
              <w:left w:val="single" w:sz="4" w:space="0" w:color="auto"/>
              <w:bottom w:val="single" w:sz="4" w:space="0" w:color="auto"/>
              <w:right w:val="single" w:sz="4" w:space="0" w:color="auto"/>
            </w:tcBorders>
            <w:vAlign w:val="center"/>
          </w:tcPr>
          <w:p w14:paraId="3529A6D6" w14:textId="77777777" w:rsidR="006F6378" w:rsidRPr="00C30686" w:rsidRDefault="006F6378" w:rsidP="0094020B">
            <w:pPr>
              <w:pStyle w:val="TAC"/>
              <w:rPr>
                <w:rFonts w:eastAsiaTheme="minorEastAsia" w:cs="Arial"/>
                <w:szCs w:val="18"/>
                <w:lang w:val="en-US"/>
              </w:rPr>
            </w:pPr>
            <w:r w:rsidRPr="00C30686">
              <w:rPr>
                <w:rFonts w:eastAsiaTheme="minorEastAsia"/>
                <w:lang w:val="en-US"/>
              </w:rPr>
              <w:t>n30</w:t>
            </w:r>
          </w:p>
        </w:tc>
        <w:tc>
          <w:tcPr>
            <w:tcW w:w="4356" w:type="dxa"/>
            <w:tcBorders>
              <w:top w:val="single" w:sz="4" w:space="0" w:color="auto"/>
              <w:left w:val="single" w:sz="4" w:space="0" w:color="auto"/>
              <w:bottom w:val="single" w:sz="4" w:space="0" w:color="auto"/>
              <w:right w:val="single" w:sz="4" w:space="0" w:color="auto"/>
            </w:tcBorders>
            <w:vAlign w:val="center"/>
          </w:tcPr>
          <w:p w14:paraId="19F232FD"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w:t>
            </w:r>
          </w:p>
        </w:tc>
        <w:tc>
          <w:tcPr>
            <w:tcW w:w="2445" w:type="dxa"/>
            <w:tcBorders>
              <w:top w:val="single" w:sz="4" w:space="0" w:color="auto"/>
              <w:left w:val="single" w:sz="4" w:space="0" w:color="auto"/>
              <w:bottom w:val="nil"/>
              <w:right w:val="single" w:sz="4" w:space="0" w:color="auto"/>
            </w:tcBorders>
            <w:vAlign w:val="center"/>
          </w:tcPr>
          <w:p w14:paraId="7B9AE62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10D6E6DB" w14:textId="77777777" w:rsidTr="004F423A">
        <w:trPr>
          <w:trHeight w:val="29"/>
        </w:trPr>
        <w:tc>
          <w:tcPr>
            <w:tcW w:w="2742" w:type="dxa"/>
            <w:tcBorders>
              <w:top w:val="nil"/>
              <w:left w:val="single" w:sz="4" w:space="0" w:color="auto"/>
              <w:bottom w:val="nil"/>
              <w:right w:val="single" w:sz="4" w:space="0" w:color="auto"/>
            </w:tcBorders>
            <w:vAlign w:val="center"/>
          </w:tcPr>
          <w:p w14:paraId="647831BD"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72191BBD"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84A2589" w14:textId="77777777" w:rsidR="006F6378" w:rsidRPr="00C30686" w:rsidRDefault="006F6378" w:rsidP="0094020B">
            <w:pPr>
              <w:pStyle w:val="TAC"/>
              <w:rPr>
                <w:rFonts w:eastAsiaTheme="minorEastAsia" w:cs="Arial"/>
                <w:szCs w:val="18"/>
                <w:lang w:val="en-US"/>
              </w:rPr>
            </w:pPr>
            <w:r w:rsidRPr="00C30686">
              <w:rPr>
                <w:rFonts w:eastAsiaTheme="minorEastAsia"/>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5F8EC69E"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CA_n66(2A)_BCS1</w:t>
            </w:r>
          </w:p>
        </w:tc>
        <w:tc>
          <w:tcPr>
            <w:tcW w:w="2445" w:type="dxa"/>
            <w:tcBorders>
              <w:top w:val="nil"/>
              <w:left w:val="single" w:sz="4" w:space="0" w:color="auto"/>
              <w:bottom w:val="nil"/>
              <w:right w:val="single" w:sz="4" w:space="0" w:color="auto"/>
            </w:tcBorders>
            <w:vAlign w:val="center"/>
          </w:tcPr>
          <w:p w14:paraId="0366910A" w14:textId="77777777" w:rsidR="006F6378" w:rsidRPr="00C30686" w:rsidRDefault="006F6378" w:rsidP="0094020B">
            <w:pPr>
              <w:pStyle w:val="TAC"/>
              <w:rPr>
                <w:rFonts w:eastAsiaTheme="minorEastAsia"/>
                <w:lang w:val="en-US" w:eastAsia="zh-CN"/>
              </w:rPr>
            </w:pPr>
          </w:p>
        </w:tc>
      </w:tr>
      <w:tr w:rsidR="006F6378" w:rsidRPr="00C30686" w14:paraId="6ABD38E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F631835"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37A46905"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95DAE66" w14:textId="77777777" w:rsidR="006F6378" w:rsidRPr="00C30686" w:rsidRDefault="006F6378" w:rsidP="0094020B">
            <w:pPr>
              <w:pStyle w:val="TAC"/>
              <w:rPr>
                <w:rFonts w:eastAsiaTheme="minorEastAsia" w:cs="Arial"/>
                <w:szCs w:val="18"/>
                <w:lang w:val="en-US"/>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59F840C4"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23D98482" w14:textId="77777777" w:rsidR="006F6378" w:rsidRPr="00C30686" w:rsidRDefault="006F6378" w:rsidP="0094020B">
            <w:pPr>
              <w:pStyle w:val="TAC"/>
              <w:rPr>
                <w:rFonts w:eastAsiaTheme="minorEastAsia"/>
                <w:lang w:val="en-US" w:eastAsia="zh-CN"/>
              </w:rPr>
            </w:pPr>
          </w:p>
        </w:tc>
      </w:tr>
      <w:tr w:rsidR="006F6378" w:rsidRPr="00C30686" w14:paraId="77EA5AC7"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83BFEC7" w14:textId="77777777" w:rsidR="006F6378" w:rsidRPr="00C30686" w:rsidRDefault="006F6378" w:rsidP="0094020B">
            <w:pPr>
              <w:pStyle w:val="TAC"/>
              <w:rPr>
                <w:rFonts w:eastAsiaTheme="minorEastAsia"/>
                <w:lang w:val="en-US"/>
              </w:rPr>
            </w:pPr>
            <w:r w:rsidRPr="00C30686">
              <w:rPr>
                <w:rFonts w:eastAsiaTheme="minorEastAsia"/>
                <w:lang w:val="en-US" w:eastAsia="zh-CN"/>
              </w:rPr>
              <w:t>CA_n30A-n66A-n77(2A)</w:t>
            </w:r>
          </w:p>
        </w:tc>
        <w:tc>
          <w:tcPr>
            <w:tcW w:w="2785" w:type="dxa"/>
            <w:tcBorders>
              <w:top w:val="single" w:sz="4" w:space="0" w:color="auto"/>
              <w:left w:val="single" w:sz="4" w:space="0" w:color="auto"/>
              <w:bottom w:val="nil"/>
              <w:right w:val="single" w:sz="4" w:space="0" w:color="auto"/>
            </w:tcBorders>
            <w:vAlign w:val="center"/>
          </w:tcPr>
          <w:p w14:paraId="30AA1FD7" w14:textId="77777777" w:rsidR="006F6378" w:rsidRPr="00C30686" w:rsidRDefault="006F6378" w:rsidP="0094020B">
            <w:pPr>
              <w:pStyle w:val="TAC"/>
              <w:rPr>
                <w:rFonts w:eastAsiaTheme="minorEastAsia"/>
              </w:rPr>
            </w:pPr>
            <w:r w:rsidRPr="00C30686">
              <w:rPr>
                <w:rFonts w:eastAsiaTheme="minorEastAsia"/>
                <w:lang w:val="en-US" w:eastAsia="zh-CN"/>
              </w:rPr>
              <w:t>n77</w:t>
            </w:r>
            <w:r w:rsidRPr="00C30686">
              <w:rPr>
                <w:rFonts w:eastAsiaTheme="minorEastAsia"/>
                <w:vertAlign w:val="superscript"/>
                <w:lang w:val="en-US" w:eastAsia="zh-CN"/>
              </w:rPr>
              <w:t>7</w:t>
            </w:r>
          </w:p>
          <w:p w14:paraId="09944537" w14:textId="77777777" w:rsidR="006F6378" w:rsidRPr="00C30686" w:rsidRDefault="006F6378" w:rsidP="0094020B">
            <w:pPr>
              <w:pStyle w:val="TAC"/>
              <w:rPr>
                <w:rFonts w:eastAsiaTheme="minorEastAsia"/>
                <w:lang w:val="en-US"/>
              </w:rPr>
            </w:pPr>
            <w:r w:rsidRPr="00C30686">
              <w:rPr>
                <w:rFonts w:eastAsiaTheme="minorEastAsia"/>
              </w:rPr>
              <w:t>CA_n30A-n66A CA_n30A-n77A</w:t>
            </w:r>
            <w:r w:rsidRPr="00C30686">
              <w:rPr>
                <w:rFonts w:eastAsiaTheme="minorEastAsia"/>
                <w:vertAlign w:val="superscript"/>
              </w:rPr>
              <w:t>7</w:t>
            </w:r>
            <w:r w:rsidRPr="00C30686">
              <w:rPr>
                <w:rFonts w:eastAsiaTheme="minorEastAsia"/>
              </w:rPr>
              <w:t xml:space="preserve"> CA_n66A-n77A</w:t>
            </w:r>
            <w:r w:rsidRPr="00C30686">
              <w:rPr>
                <w:rFonts w:eastAsiaTheme="minorEastAsia"/>
                <w:vertAlign w:val="superscript"/>
              </w:rPr>
              <w:t>7</w:t>
            </w:r>
          </w:p>
        </w:tc>
        <w:tc>
          <w:tcPr>
            <w:tcW w:w="1259" w:type="dxa"/>
            <w:tcBorders>
              <w:top w:val="single" w:sz="4" w:space="0" w:color="auto"/>
              <w:left w:val="single" w:sz="4" w:space="0" w:color="auto"/>
              <w:bottom w:val="single" w:sz="4" w:space="0" w:color="auto"/>
              <w:right w:val="single" w:sz="4" w:space="0" w:color="auto"/>
            </w:tcBorders>
            <w:vAlign w:val="center"/>
          </w:tcPr>
          <w:p w14:paraId="182FF4BF" w14:textId="77777777" w:rsidR="006F6378" w:rsidRPr="00C30686" w:rsidRDefault="006F6378" w:rsidP="0094020B">
            <w:pPr>
              <w:pStyle w:val="TAC"/>
              <w:rPr>
                <w:rFonts w:eastAsiaTheme="minorEastAsia" w:cs="Arial"/>
                <w:szCs w:val="18"/>
                <w:lang w:val="en-US"/>
              </w:rPr>
            </w:pPr>
            <w:r w:rsidRPr="00C30686">
              <w:rPr>
                <w:rFonts w:eastAsiaTheme="minorEastAsia"/>
                <w:lang w:val="en-US"/>
              </w:rPr>
              <w:t>n30</w:t>
            </w:r>
          </w:p>
        </w:tc>
        <w:tc>
          <w:tcPr>
            <w:tcW w:w="4356" w:type="dxa"/>
            <w:tcBorders>
              <w:top w:val="single" w:sz="4" w:space="0" w:color="auto"/>
              <w:left w:val="single" w:sz="4" w:space="0" w:color="auto"/>
              <w:bottom w:val="single" w:sz="4" w:space="0" w:color="auto"/>
              <w:right w:val="single" w:sz="4" w:space="0" w:color="auto"/>
            </w:tcBorders>
            <w:vAlign w:val="center"/>
          </w:tcPr>
          <w:p w14:paraId="02CD0BD9"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w:t>
            </w:r>
          </w:p>
        </w:tc>
        <w:tc>
          <w:tcPr>
            <w:tcW w:w="2445" w:type="dxa"/>
            <w:tcBorders>
              <w:top w:val="single" w:sz="4" w:space="0" w:color="auto"/>
              <w:left w:val="single" w:sz="4" w:space="0" w:color="auto"/>
              <w:bottom w:val="nil"/>
              <w:right w:val="single" w:sz="4" w:space="0" w:color="auto"/>
            </w:tcBorders>
            <w:vAlign w:val="center"/>
          </w:tcPr>
          <w:p w14:paraId="0F4C29C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393C38A8" w14:textId="77777777" w:rsidTr="004F423A">
        <w:trPr>
          <w:trHeight w:val="29"/>
        </w:trPr>
        <w:tc>
          <w:tcPr>
            <w:tcW w:w="2742" w:type="dxa"/>
            <w:tcBorders>
              <w:top w:val="nil"/>
              <w:left w:val="single" w:sz="4" w:space="0" w:color="auto"/>
              <w:bottom w:val="nil"/>
              <w:right w:val="single" w:sz="4" w:space="0" w:color="auto"/>
            </w:tcBorders>
            <w:vAlign w:val="center"/>
          </w:tcPr>
          <w:p w14:paraId="74A985B1"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267ACBD1"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FE9D5C9" w14:textId="77777777" w:rsidR="006F6378" w:rsidRPr="00C30686" w:rsidRDefault="006F6378" w:rsidP="0094020B">
            <w:pPr>
              <w:pStyle w:val="TAC"/>
              <w:rPr>
                <w:rFonts w:eastAsiaTheme="minorEastAsia" w:cs="Arial"/>
                <w:szCs w:val="18"/>
                <w:lang w:val="en-US"/>
              </w:rPr>
            </w:pPr>
            <w:r w:rsidRPr="00C30686">
              <w:rPr>
                <w:rFonts w:eastAsiaTheme="minorEastAsia"/>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58BB5716"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2608C361" w14:textId="77777777" w:rsidR="006F6378" w:rsidRPr="00C30686" w:rsidRDefault="006F6378" w:rsidP="0094020B">
            <w:pPr>
              <w:pStyle w:val="TAC"/>
              <w:rPr>
                <w:rFonts w:eastAsiaTheme="minorEastAsia"/>
                <w:lang w:val="en-US" w:eastAsia="zh-CN"/>
              </w:rPr>
            </w:pPr>
          </w:p>
        </w:tc>
      </w:tr>
      <w:tr w:rsidR="006F6378" w:rsidRPr="00C30686" w14:paraId="2BBEB14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6564565"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46B10EA7"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18C0A24" w14:textId="77777777" w:rsidR="006F6378" w:rsidRPr="00C30686" w:rsidRDefault="006F6378" w:rsidP="0094020B">
            <w:pPr>
              <w:pStyle w:val="TAC"/>
              <w:rPr>
                <w:rFonts w:eastAsiaTheme="minorEastAsia" w:cs="Arial"/>
                <w:szCs w:val="18"/>
                <w:lang w:val="en-US"/>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446DC904"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42C5724C" w14:textId="77777777" w:rsidR="006F6378" w:rsidRPr="00C30686" w:rsidRDefault="006F6378" w:rsidP="0094020B">
            <w:pPr>
              <w:pStyle w:val="TAC"/>
              <w:rPr>
                <w:rFonts w:eastAsiaTheme="minorEastAsia"/>
                <w:lang w:val="en-US" w:eastAsia="zh-CN"/>
              </w:rPr>
            </w:pPr>
          </w:p>
        </w:tc>
      </w:tr>
      <w:tr w:rsidR="006F6378" w:rsidRPr="00C30686" w14:paraId="53C5E3C4"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DA34782" w14:textId="77777777" w:rsidR="006F6378" w:rsidRPr="00C30686" w:rsidRDefault="006F6378" w:rsidP="0094020B">
            <w:pPr>
              <w:pStyle w:val="TAC"/>
              <w:rPr>
                <w:rFonts w:eastAsiaTheme="minorEastAsia"/>
                <w:lang w:val="en-US"/>
              </w:rPr>
            </w:pPr>
            <w:r w:rsidRPr="00C30686">
              <w:rPr>
                <w:kern w:val="2"/>
                <w:szCs w:val="22"/>
                <w:lang w:val="en-US" w:eastAsia="zh-CN"/>
              </w:rPr>
              <w:t>CA_n30A-n66(2A)-n77(2A)</w:t>
            </w:r>
          </w:p>
        </w:tc>
        <w:tc>
          <w:tcPr>
            <w:tcW w:w="2785" w:type="dxa"/>
            <w:tcBorders>
              <w:top w:val="single" w:sz="4" w:space="0" w:color="auto"/>
              <w:left w:val="single" w:sz="4" w:space="0" w:color="auto"/>
              <w:bottom w:val="nil"/>
              <w:right w:val="single" w:sz="4" w:space="0" w:color="auto"/>
            </w:tcBorders>
            <w:vAlign w:val="center"/>
          </w:tcPr>
          <w:p w14:paraId="0BFB1CD9" w14:textId="77777777" w:rsidR="006F6378" w:rsidRPr="00C30686" w:rsidRDefault="006F6378" w:rsidP="0094020B">
            <w:pPr>
              <w:pStyle w:val="TAC"/>
              <w:rPr>
                <w:rFonts w:eastAsiaTheme="minorEastAsia"/>
                <w:lang w:val="en-US" w:eastAsia="zh-CN"/>
              </w:rPr>
            </w:pPr>
            <w:r w:rsidRPr="00C30686">
              <w:rPr>
                <w:rFonts w:eastAsiaTheme="minorEastAsia"/>
              </w:rPr>
              <w:t>n77</w:t>
            </w:r>
            <w:r w:rsidRPr="00C30686">
              <w:rPr>
                <w:rFonts w:eastAsiaTheme="minorEastAsia"/>
                <w:vertAlign w:val="superscript"/>
              </w:rPr>
              <w:t>7</w:t>
            </w:r>
          </w:p>
          <w:p w14:paraId="3B8E6369" w14:textId="77777777" w:rsidR="006F6378" w:rsidRPr="00C30686" w:rsidRDefault="006F6378" w:rsidP="0094020B">
            <w:pPr>
              <w:pStyle w:val="TAC"/>
              <w:rPr>
                <w:rFonts w:eastAsiaTheme="minorEastAsia"/>
                <w:lang w:val="en-US"/>
              </w:rPr>
            </w:pPr>
            <w:r w:rsidRPr="00C30686">
              <w:rPr>
                <w:kern w:val="2"/>
                <w:szCs w:val="22"/>
                <w:lang w:val="en-US" w:eastAsia="zh-CN"/>
              </w:rPr>
              <w:t>CA_n30A-n66A CA_n30A-n77A</w:t>
            </w:r>
            <w:r w:rsidRPr="00C30686">
              <w:rPr>
                <w:rFonts w:eastAsiaTheme="minorEastAsia"/>
                <w:vertAlign w:val="superscript"/>
              </w:rPr>
              <w:t>7</w:t>
            </w:r>
            <w:r w:rsidRPr="00C30686">
              <w:rPr>
                <w:kern w:val="2"/>
                <w:szCs w:val="22"/>
                <w:lang w:val="en-US" w:eastAsia="zh-CN"/>
              </w:rPr>
              <w:t xml:space="preserve"> CA_n66A-n77A</w:t>
            </w:r>
            <w:r w:rsidRPr="00C30686">
              <w:rPr>
                <w:rFonts w:eastAsiaTheme="minorEastAsia"/>
                <w:vertAlign w:val="superscript"/>
              </w:rPr>
              <w:t>7</w:t>
            </w:r>
          </w:p>
        </w:tc>
        <w:tc>
          <w:tcPr>
            <w:tcW w:w="1259" w:type="dxa"/>
            <w:tcBorders>
              <w:top w:val="single" w:sz="4" w:space="0" w:color="auto"/>
              <w:left w:val="single" w:sz="4" w:space="0" w:color="auto"/>
              <w:bottom w:val="single" w:sz="4" w:space="0" w:color="auto"/>
              <w:right w:val="single" w:sz="4" w:space="0" w:color="auto"/>
            </w:tcBorders>
            <w:vAlign w:val="center"/>
          </w:tcPr>
          <w:p w14:paraId="60887DEC" w14:textId="77777777" w:rsidR="006F6378" w:rsidRPr="00C30686" w:rsidRDefault="006F6378" w:rsidP="0094020B">
            <w:pPr>
              <w:pStyle w:val="TAC"/>
              <w:rPr>
                <w:rFonts w:eastAsiaTheme="minorEastAsia"/>
                <w:lang w:val="en-US"/>
              </w:rPr>
            </w:pPr>
            <w:r w:rsidRPr="00C30686">
              <w:rPr>
                <w:kern w:val="2"/>
                <w:szCs w:val="22"/>
                <w:lang w:val="en-US"/>
              </w:rPr>
              <w:t>n30</w:t>
            </w:r>
          </w:p>
        </w:tc>
        <w:tc>
          <w:tcPr>
            <w:tcW w:w="4356" w:type="dxa"/>
            <w:tcBorders>
              <w:top w:val="single" w:sz="4" w:space="0" w:color="auto"/>
              <w:left w:val="single" w:sz="4" w:space="0" w:color="auto"/>
              <w:bottom w:val="single" w:sz="4" w:space="0" w:color="auto"/>
              <w:right w:val="single" w:sz="4" w:space="0" w:color="auto"/>
            </w:tcBorders>
            <w:vAlign w:val="center"/>
          </w:tcPr>
          <w:p w14:paraId="6F53AB36" w14:textId="77777777" w:rsidR="006F6378" w:rsidRPr="00C30686" w:rsidRDefault="006F6378" w:rsidP="0094020B">
            <w:pPr>
              <w:pStyle w:val="TAC"/>
              <w:rPr>
                <w:rFonts w:eastAsiaTheme="minorEastAsia"/>
                <w:lang w:val="en-US" w:eastAsia="zh-CN" w:bidi="ar"/>
              </w:rPr>
            </w:pPr>
            <w:r w:rsidRPr="00C30686">
              <w:rPr>
                <w:lang w:val="en-US" w:eastAsia="zh-CN" w:bidi="ar"/>
              </w:rPr>
              <w:t>5, 10</w:t>
            </w:r>
          </w:p>
        </w:tc>
        <w:tc>
          <w:tcPr>
            <w:tcW w:w="2445" w:type="dxa"/>
            <w:tcBorders>
              <w:top w:val="single" w:sz="4" w:space="0" w:color="auto"/>
              <w:left w:val="single" w:sz="4" w:space="0" w:color="auto"/>
              <w:bottom w:val="nil"/>
              <w:right w:val="single" w:sz="4" w:space="0" w:color="auto"/>
            </w:tcBorders>
            <w:vAlign w:val="center"/>
          </w:tcPr>
          <w:p w14:paraId="77DC26B5" w14:textId="77777777" w:rsidR="006F6378" w:rsidRPr="00C30686" w:rsidRDefault="006F6378" w:rsidP="0094020B">
            <w:pPr>
              <w:pStyle w:val="TAC"/>
              <w:rPr>
                <w:rFonts w:eastAsiaTheme="minorEastAsia"/>
                <w:lang w:val="en-US" w:eastAsia="zh-CN"/>
              </w:rPr>
            </w:pPr>
            <w:r w:rsidRPr="00C30686">
              <w:rPr>
                <w:kern w:val="2"/>
                <w:szCs w:val="22"/>
                <w:lang w:val="en-US" w:eastAsia="zh-CN"/>
              </w:rPr>
              <w:t>0</w:t>
            </w:r>
          </w:p>
        </w:tc>
      </w:tr>
      <w:tr w:rsidR="006F6378" w:rsidRPr="00C30686" w14:paraId="5B6DECF6" w14:textId="77777777" w:rsidTr="004F423A">
        <w:trPr>
          <w:trHeight w:val="29"/>
        </w:trPr>
        <w:tc>
          <w:tcPr>
            <w:tcW w:w="2742" w:type="dxa"/>
            <w:tcBorders>
              <w:top w:val="nil"/>
              <w:left w:val="single" w:sz="4" w:space="0" w:color="auto"/>
              <w:bottom w:val="nil"/>
              <w:right w:val="single" w:sz="4" w:space="0" w:color="auto"/>
            </w:tcBorders>
            <w:vAlign w:val="center"/>
          </w:tcPr>
          <w:p w14:paraId="69BFB356"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7A4FE1F9"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59D17B3" w14:textId="77777777" w:rsidR="006F6378" w:rsidRPr="00C30686" w:rsidRDefault="006F6378" w:rsidP="0094020B">
            <w:pPr>
              <w:pStyle w:val="TAC"/>
              <w:rPr>
                <w:rFonts w:eastAsiaTheme="minorEastAsia"/>
                <w:lang w:val="en-US"/>
              </w:rPr>
            </w:pPr>
            <w:r w:rsidRPr="00C30686">
              <w:rPr>
                <w:kern w:val="2"/>
                <w:szCs w:val="22"/>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56A30CD0" w14:textId="77777777" w:rsidR="006F6378" w:rsidRPr="00C30686" w:rsidRDefault="006F6378" w:rsidP="0094020B">
            <w:pPr>
              <w:pStyle w:val="TAC"/>
              <w:rPr>
                <w:rFonts w:eastAsiaTheme="minorEastAsia"/>
                <w:lang w:val="en-US" w:eastAsia="zh-CN" w:bidi="ar"/>
              </w:rPr>
            </w:pPr>
            <w:r w:rsidRPr="00C30686">
              <w:rPr>
                <w:lang w:val="en-US" w:eastAsia="zh-CN" w:bidi="ar"/>
              </w:rPr>
              <w:t>CA_n66(2A)_BCS1</w:t>
            </w:r>
          </w:p>
        </w:tc>
        <w:tc>
          <w:tcPr>
            <w:tcW w:w="2445" w:type="dxa"/>
            <w:tcBorders>
              <w:top w:val="nil"/>
              <w:left w:val="single" w:sz="4" w:space="0" w:color="auto"/>
              <w:bottom w:val="nil"/>
              <w:right w:val="single" w:sz="4" w:space="0" w:color="auto"/>
            </w:tcBorders>
            <w:vAlign w:val="center"/>
          </w:tcPr>
          <w:p w14:paraId="482F58C9" w14:textId="77777777" w:rsidR="006F6378" w:rsidRPr="00C30686" w:rsidRDefault="006F6378" w:rsidP="0094020B">
            <w:pPr>
              <w:pStyle w:val="TAC"/>
              <w:rPr>
                <w:rFonts w:eastAsiaTheme="minorEastAsia"/>
                <w:lang w:val="en-US" w:eastAsia="zh-CN"/>
              </w:rPr>
            </w:pPr>
          </w:p>
        </w:tc>
      </w:tr>
      <w:tr w:rsidR="006F6378" w:rsidRPr="00C30686" w14:paraId="5F5745B2"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3288052"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63CF934B"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D52855B" w14:textId="77777777" w:rsidR="006F6378" w:rsidRPr="00C30686" w:rsidRDefault="006F6378" w:rsidP="0094020B">
            <w:pPr>
              <w:pStyle w:val="TAC"/>
              <w:rPr>
                <w:rFonts w:eastAsiaTheme="minorEastAsia"/>
                <w:lang w:val="en-US"/>
              </w:rPr>
            </w:pPr>
            <w:r w:rsidRPr="00C30686">
              <w:rPr>
                <w:kern w:val="2"/>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51D2B71E" w14:textId="77777777" w:rsidR="006F6378" w:rsidRPr="00C30686" w:rsidRDefault="006F6378" w:rsidP="0094020B">
            <w:pPr>
              <w:pStyle w:val="TAC"/>
              <w:rPr>
                <w:rFonts w:eastAsiaTheme="minorEastAsia"/>
                <w:lang w:val="en-US" w:eastAsia="zh-CN" w:bidi="ar"/>
              </w:rPr>
            </w:pPr>
            <w:r w:rsidRPr="00C30686">
              <w:rPr>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1BC7E98B" w14:textId="77777777" w:rsidR="006F6378" w:rsidRPr="00C30686" w:rsidRDefault="006F6378" w:rsidP="0094020B">
            <w:pPr>
              <w:pStyle w:val="TAC"/>
              <w:rPr>
                <w:rFonts w:eastAsiaTheme="minorEastAsia"/>
                <w:lang w:val="en-US" w:eastAsia="zh-CN"/>
              </w:rPr>
            </w:pPr>
          </w:p>
        </w:tc>
      </w:tr>
      <w:tr w:rsidR="006F6378" w:rsidRPr="00C30686" w14:paraId="32AC9D75"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219B374" w14:textId="77777777" w:rsidR="006F6378" w:rsidRPr="00C30686" w:rsidRDefault="006F6378" w:rsidP="0094020B">
            <w:pPr>
              <w:pStyle w:val="TAC"/>
              <w:rPr>
                <w:rFonts w:eastAsiaTheme="minorEastAsia"/>
                <w:lang w:val="en-US"/>
              </w:rPr>
            </w:pPr>
            <w:r w:rsidRPr="00C30686">
              <w:rPr>
                <w:kern w:val="2"/>
                <w:szCs w:val="22"/>
                <w:lang w:val="en-US" w:eastAsia="zh-CN"/>
              </w:rPr>
              <w:t>CA_n30A-n66(3A)-n77A</w:t>
            </w:r>
          </w:p>
        </w:tc>
        <w:tc>
          <w:tcPr>
            <w:tcW w:w="2785" w:type="dxa"/>
            <w:tcBorders>
              <w:top w:val="single" w:sz="4" w:space="0" w:color="auto"/>
              <w:left w:val="single" w:sz="4" w:space="0" w:color="auto"/>
              <w:bottom w:val="nil"/>
              <w:right w:val="single" w:sz="4" w:space="0" w:color="auto"/>
            </w:tcBorders>
            <w:vAlign w:val="center"/>
          </w:tcPr>
          <w:p w14:paraId="1F06314D" w14:textId="77777777" w:rsidR="006F6378" w:rsidRPr="00C30686" w:rsidRDefault="006F6378" w:rsidP="0094020B">
            <w:pPr>
              <w:pStyle w:val="TAC"/>
              <w:rPr>
                <w:rFonts w:eastAsiaTheme="minorEastAsia"/>
                <w:lang w:val="en-US" w:eastAsia="zh-CN"/>
              </w:rPr>
            </w:pPr>
            <w:r w:rsidRPr="00C30686">
              <w:rPr>
                <w:rFonts w:eastAsiaTheme="minorEastAsia"/>
              </w:rPr>
              <w:t>n77</w:t>
            </w:r>
            <w:r w:rsidRPr="00C30686">
              <w:rPr>
                <w:rFonts w:eastAsiaTheme="minorEastAsia"/>
                <w:vertAlign w:val="superscript"/>
              </w:rPr>
              <w:t>7</w:t>
            </w:r>
          </w:p>
          <w:p w14:paraId="4B9E0760" w14:textId="77777777" w:rsidR="006F6378" w:rsidRPr="00C30686" w:rsidRDefault="006F6378" w:rsidP="0094020B">
            <w:pPr>
              <w:pStyle w:val="TAC"/>
              <w:rPr>
                <w:rFonts w:eastAsiaTheme="minorEastAsia"/>
                <w:lang w:val="en-US"/>
              </w:rPr>
            </w:pPr>
            <w:r w:rsidRPr="00C30686">
              <w:rPr>
                <w:kern w:val="2"/>
                <w:szCs w:val="22"/>
                <w:lang w:val="en-US" w:eastAsia="zh-CN"/>
              </w:rPr>
              <w:t>CA_n30A-n66A CA_n30A-n77A</w:t>
            </w:r>
            <w:r w:rsidRPr="00C30686">
              <w:rPr>
                <w:rFonts w:eastAsiaTheme="minorEastAsia"/>
                <w:vertAlign w:val="superscript"/>
              </w:rPr>
              <w:t>7</w:t>
            </w:r>
            <w:r w:rsidRPr="00C30686">
              <w:rPr>
                <w:kern w:val="2"/>
                <w:szCs w:val="22"/>
                <w:lang w:val="en-US" w:eastAsia="zh-CN"/>
              </w:rPr>
              <w:t xml:space="preserve"> CA_n66A-n77A</w:t>
            </w:r>
            <w:r w:rsidRPr="00C30686">
              <w:rPr>
                <w:rFonts w:eastAsiaTheme="minorEastAsia"/>
                <w:vertAlign w:val="superscript"/>
              </w:rPr>
              <w:t>7</w:t>
            </w:r>
          </w:p>
        </w:tc>
        <w:tc>
          <w:tcPr>
            <w:tcW w:w="1259" w:type="dxa"/>
            <w:tcBorders>
              <w:top w:val="single" w:sz="4" w:space="0" w:color="auto"/>
              <w:left w:val="single" w:sz="4" w:space="0" w:color="auto"/>
              <w:bottom w:val="single" w:sz="4" w:space="0" w:color="auto"/>
              <w:right w:val="single" w:sz="4" w:space="0" w:color="auto"/>
            </w:tcBorders>
            <w:vAlign w:val="center"/>
          </w:tcPr>
          <w:p w14:paraId="088DD4C1" w14:textId="77777777" w:rsidR="006F6378" w:rsidRPr="00C30686" w:rsidRDefault="006F6378" w:rsidP="0094020B">
            <w:pPr>
              <w:pStyle w:val="TAC"/>
              <w:rPr>
                <w:rFonts w:eastAsiaTheme="minorEastAsia"/>
                <w:lang w:val="en-US"/>
              </w:rPr>
            </w:pPr>
            <w:r w:rsidRPr="00C30686">
              <w:rPr>
                <w:kern w:val="2"/>
                <w:szCs w:val="22"/>
                <w:lang w:val="en-US"/>
              </w:rPr>
              <w:t>n30</w:t>
            </w:r>
          </w:p>
        </w:tc>
        <w:tc>
          <w:tcPr>
            <w:tcW w:w="4356" w:type="dxa"/>
            <w:tcBorders>
              <w:top w:val="single" w:sz="4" w:space="0" w:color="auto"/>
              <w:left w:val="single" w:sz="4" w:space="0" w:color="auto"/>
              <w:bottom w:val="single" w:sz="4" w:space="0" w:color="auto"/>
              <w:right w:val="single" w:sz="4" w:space="0" w:color="auto"/>
            </w:tcBorders>
            <w:vAlign w:val="center"/>
          </w:tcPr>
          <w:p w14:paraId="4427B2A6" w14:textId="77777777" w:rsidR="006F6378" w:rsidRPr="00C30686" w:rsidRDefault="006F6378" w:rsidP="0094020B">
            <w:pPr>
              <w:pStyle w:val="TAC"/>
              <w:rPr>
                <w:rFonts w:eastAsiaTheme="minorEastAsia"/>
                <w:lang w:val="en-US" w:eastAsia="zh-CN" w:bidi="ar"/>
              </w:rPr>
            </w:pPr>
            <w:r w:rsidRPr="00C30686">
              <w:rPr>
                <w:lang w:val="en-US" w:eastAsia="zh-CN" w:bidi="ar"/>
              </w:rPr>
              <w:t>5, 10</w:t>
            </w:r>
          </w:p>
        </w:tc>
        <w:tc>
          <w:tcPr>
            <w:tcW w:w="2445" w:type="dxa"/>
            <w:tcBorders>
              <w:top w:val="single" w:sz="4" w:space="0" w:color="auto"/>
              <w:left w:val="single" w:sz="4" w:space="0" w:color="auto"/>
              <w:bottom w:val="nil"/>
              <w:right w:val="single" w:sz="4" w:space="0" w:color="auto"/>
            </w:tcBorders>
            <w:vAlign w:val="center"/>
          </w:tcPr>
          <w:p w14:paraId="41FD6F88" w14:textId="77777777" w:rsidR="006F6378" w:rsidRPr="00C30686" w:rsidRDefault="006F6378" w:rsidP="0094020B">
            <w:pPr>
              <w:pStyle w:val="TAC"/>
              <w:rPr>
                <w:rFonts w:eastAsiaTheme="minorEastAsia"/>
                <w:lang w:val="en-US" w:eastAsia="zh-CN"/>
              </w:rPr>
            </w:pPr>
            <w:r w:rsidRPr="00C30686">
              <w:rPr>
                <w:kern w:val="2"/>
                <w:szCs w:val="22"/>
                <w:lang w:val="en-US" w:eastAsia="zh-CN"/>
              </w:rPr>
              <w:t>0</w:t>
            </w:r>
          </w:p>
        </w:tc>
      </w:tr>
      <w:tr w:rsidR="006F6378" w:rsidRPr="00C30686" w14:paraId="06753B93" w14:textId="77777777" w:rsidTr="004F423A">
        <w:trPr>
          <w:trHeight w:val="29"/>
        </w:trPr>
        <w:tc>
          <w:tcPr>
            <w:tcW w:w="2742" w:type="dxa"/>
            <w:tcBorders>
              <w:top w:val="nil"/>
              <w:left w:val="single" w:sz="4" w:space="0" w:color="auto"/>
              <w:bottom w:val="nil"/>
              <w:right w:val="single" w:sz="4" w:space="0" w:color="auto"/>
            </w:tcBorders>
            <w:vAlign w:val="center"/>
          </w:tcPr>
          <w:p w14:paraId="23215E4F"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522BB724"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21DD3FD" w14:textId="77777777" w:rsidR="006F6378" w:rsidRPr="00C30686" w:rsidRDefault="006F6378" w:rsidP="0094020B">
            <w:pPr>
              <w:pStyle w:val="TAC"/>
              <w:rPr>
                <w:rFonts w:eastAsiaTheme="minorEastAsia"/>
                <w:lang w:val="en-US"/>
              </w:rPr>
            </w:pPr>
            <w:r w:rsidRPr="00C30686">
              <w:rPr>
                <w:kern w:val="2"/>
                <w:szCs w:val="22"/>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7D5A9109" w14:textId="77777777" w:rsidR="006F6378" w:rsidRPr="00C30686" w:rsidRDefault="006F6378" w:rsidP="0094020B">
            <w:pPr>
              <w:pStyle w:val="TAC"/>
              <w:rPr>
                <w:rFonts w:eastAsiaTheme="minorEastAsia"/>
                <w:lang w:val="en-US" w:eastAsia="zh-CN" w:bidi="ar"/>
              </w:rPr>
            </w:pPr>
            <w:r w:rsidRPr="00C30686">
              <w:rPr>
                <w:lang w:val="en-US" w:eastAsia="zh-CN" w:bidi="ar"/>
              </w:rPr>
              <w:t>CA_n66(3A)_BCS0</w:t>
            </w:r>
          </w:p>
        </w:tc>
        <w:tc>
          <w:tcPr>
            <w:tcW w:w="2445" w:type="dxa"/>
            <w:tcBorders>
              <w:top w:val="nil"/>
              <w:left w:val="single" w:sz="4" w:space="0" w:color="auto"/>
              <w:bottom w:val="nil"/>
              <w:right w:val="single" w:sz="4" w:space="0" w:color="auto"/>
            </w:tcBorders>
            <w:vAlign w:val="center"/>
          </w:tcPr>
          <w:p w14:paraId="167AF77D" w14:textId="77777777" w:rsidR="006F6378" w:rsidRPr="00C30686" w:rsidRDefault="006F6378" w:rsidP="0094020B">
            <w:pPr>
              <w:pStyle w:val="TAC"/>
              <w:rPr>
                <w:rFonts w:eastAsiaTheme="minorEastAsia"/>
                <w:lang w:val="en-US" w:eastAsia="zh-CN"/>
              </w:rPr>
            </w:pPr>
          </w:p>
        </w:tc>
      </w:tr>
      <w:tr w:rsidR="006F6378" w:rsidRPr="00C30686" w14:paraId="1D5CB3DE"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A7B1C9D"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4005A54D"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3A354E3" w14:textId="77777777" w:rsidR="006F6378" w:rsidRPr="00C30686" w:rsidRDefault="006F6378" w:rsidP="0094020B">
            <w:pPr>
              <w:pStyle w:val="TAC"/>
              <w:rPr>
                <w:rFonts w:eastAsiaTheme="minorEastAsia"/>
                <w:lang w:val="en-US"/>
              </w:rPr>
            </w:pPr>
            <w:r w:rsidRPr="00C30686">
              <w:rPr>
                <w:kern w:val="2"/>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BFC611C" w14:textId="77777777" w:rsidR="006F6378" w:rsidRPr="00C30686" w:rsidRDefault="006F6378" w:rsidP="0094020B">
            <w:pPr>
              <w:pStyle w:val="TAC"/>
              <w:rPr>
                <w:rFonts w:eastAsiaTheme="minorEastAsia"/>
                <w:lang w:val="en-US" w:eastAsia="zh-CN" w:bidi="ar"/>
              </w:rPr>
            </w:pPr>
            <w:r w:rsidRPr="00C30686">
              <w:rPr>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3C261E14" w14:textId="77777777" w:rsidR="006F6378" w:rsidRPr="00C30686" w:rsidRDefault="006F6378" w:rsidP="0094020B">
            <w:pPr>
              <w:pStyle w:val="TAC"/>
              <w:rPr>
                <w:rFonts w:eastAsiaTheme="minorEastAsia"/>
                <w:lang w:val="en-US" w:eastAsia="zh-CN"/>
              </w:rPr>
            </w:pPr>
          </w:p>
        </w:tc>
      </w:tr>
      <w:tr w:rsidR="006F6378" w:rsidRPr="00C30686" w14:paraId="6520FA99"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86D13E2" w14:textId="77777777" w:rsidR="006F6378" w:rsidRPr="00C30686" w:rsidRDefault="006F6378" w:rsidP="0094020B">
            <w:pPr>
              <w:pStyle w:val="TAC"/>
              <w:rPr>
                <w:rFonts w:eastAsiaTheme="minorEastAsia"/>
                <w:lang w:val="en-US"/>
              </w:rPr>
            </w:pPr>
            <w:r w:rsidRPr="00C30686">
              <w:rPr>
                <w:rFonts w:eastAsiaTheme="minorEastAsia"/>
                <w:lang w:val="en-US" w:eastAsia="zh-CN"/>
              </w:rPr>
              <w:t>CA_n30A-n66(3A)-n77(2A)</w:t>
            </w:r>
          </w:p>
        </w:tc>
        <w:tc>
          <w:tcPr>
            <w:tcW w:w="2785" w:type="dxa"/>
            <w:tcBorders>
              <w:top w:val="single" w:sz="4" w:space="0" w:color="auto"/>
              <w:left w:val="single" w:sz="4" w:space="0" w:color="auto"/>
              <w:bottom w:val="nil"/>
              <w:right w:val="single" w:sz="4" w:space="0" w:color="auto"/>
            </w:tcBorders>
            <w:vAlign w:val="center"/>
          </w:tcPr>
          <w:p w14:paraId="5BA07C79"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n77</w:t>
            </w:r>
            <w:r w:rsidRPr="00C30686">
              <w:rPr>
                <w:rFonts w:eastAsiaTheme="minorEastAsia"/>
                <w:vertAlign w:val="superscript"/>
                <w:lang w:val="en-US" w:eastAsia="zh-CN"/>
              </w:rPr>
              <w:t>7</w:t>
            </w:r>
          </w:p>
          <w:p w14:paraId="36D410B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CA_n30A-n66A</w:t>
            </w:r>
          </w:p>
          <w:p w14:paraId="0091FF6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CA_n30A-n77A</w:t>
            </w:r>
            <w:r w:rsidRPr="00C30686">
              <w:rPr>
                <w:rFonts w:eastAsiaTheme="minorEastAsia"/>
                <w:vertAlign w:val="superscript"/>
                <w:lang w:val="en-US" w:eastAsia="zh-CN"/>
              </w:rPr>
              <w:t>7</w:t>
            </w:r>
          </w:p>
          <w:p w14:paraId="7BFF8108" w14:textId="77777777" w:rsidR="006F6378" w:rsidRPr="00C30686" w:rsidRDefault="006F6378" w:rsidP="0094020B">
            <w:pPr>
              <w:pStyle w:val="TAC"/>
              <w:rPr>
                <w:rFonts w:eastAsiaTheme="minorEastAsia"/>
                <w:lang w:val="en-US"/>
              </w:rPr>
            </w:pPr>
            <w:r w:rsidRPr="00C30686">
              <w:rPr>
                <w:rFonts w:eastAsiaTheme="minorEastAsia"/>
                <w:lang w:val="en-US" w:eastAsia="zh-CN"/>
              </w:rPr>
              <w:t>CA_n66A-n77A</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14060AB8" w14:textId="77777777" w:rsidR="006F6378" w:rsidRPr="00C30686" w:rsidRDefault="006F6378" w:rsidP="0094020B">
            <w:pPr>
              <w:pStyle w:val="TAC"/>
              <w:rPr>
                <w:rFonts w:eastAsiaTheme="minorEastAsia" w:cs="Arial"/>
                <w:szCs w:val="18"/>
                <w:lang w:val="en-US"/>
              </w:rPr>
            </w:pPr>
            <w:r w:rsidRPr="00C30686">
              <w:rPr>
                <w:color w:val="000000"/>
                <w:kern w:val="2"/>
                <w:szCs w:val="22"/>
                <w:lang w:val="en-US" w:eastAsia="zh-CN"/>
              </w:rPr>
              <w:t>n30</w:t>
            </w:r>
          </w:p>
        </w:tc>
        <w:tc>
          <w:tcPr>
            <w:tcW w:w="4356" w:type="dxa"/>
            <w:tcBorders>
              <w:top w:val="single" w:sz="4" w:space="0" w:color="auto"/>
              <w:left w:val="single" w:sz="4" w:space="0" w:color="auto"/>
              <w:bottom w:val="single" w:sz="4" w:space="0" w:color="auto"/>
              <w:right w:val="single" w:sz="4" w:space="0" w:color="auto"/>
            </w:tcBorders>
            <w:vAlign w:val="center"/>
          </w:tcPr>
          <w:p w14:paraId="46D5E8C5" w14:textId="77777777" w:rsidR="006F6378" w:rsidRPr="00C30686" w:rsidRDefault="006F6378" w:rsidP="0094020B">
            <w:pPr>
              <w:pStyle w:val="TAC"/>
              <w:rPr>
                <w:rFonts w:eastAsiaTheme="minorEastAsia"/>
                <w:lang w:val="en-US" w:eastAsia="zh-CN" w:bidi="ar"/>
              </w:rPr>
            </w:pPr>
            <w:r w:rsidRPr="00C30686">
              <w:rPr>
                <w:lang w:val="en-US" w:eastAsia="zh-CN" w:bidi="ar"/>
              </w:rPr>
              <w:t>5, 10</w:t>
            </w:r>
          </w:p>
        </w:tc>
        <w:tc>
          <w:tcPr>
            <w:tcW w:w="2445" w:type="dxa"/>
            <w:tcBorders>
              <w:top w:val="single" w:sz="4" w:space="0" w:color="auto"/>
              <w:left w:val="single" w:sz="4" w:space="0" w:color="auto"/>
              <w:bottom w:val="nil"/>
              <w:right w:val="single" w:sz="4" w:space="0" w:color="auto"/>
            </w:tcBorders>
            <w:vAlign w:val="center"/>
          </w:tcPr>
          <w:p w14:paraId="174FA2B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3B4952A7" w14:textId="77777777" w:rsidTr="004F423A">
        <w:trPr>
          <w:trHeight w:val="29"/>
        </w:trPr>
        <w:tc>
          <w:tcPr>
            <w:tcW w:w="2742" w:type="dxa"/>
            <w:tcBorders>
              <w:top w:val="nil"/>
              <w:left w:val="single" w:sz="4" w:space="0" w:color="auto"/>
              <w:bottom w:val="nil"/>
              <w:right w:val="single" w:sz="4" w:space="0" w:color="auto"/>
            </w:tcBorders>
            <w:vAlign w:val="center"/>
          </w:tcPr>
          <w:p w14:paraId="3D3AB66B"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107503DC"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421D25B" w14:textId="77777777" w:rsidR="006F6378" w:rsidRPr="00C30686" w:rsidRDefault="006F6378" w:rsidP="0094020B">
            <w:pPr>
              <w:pStyle w:val="TAC"/>
              <w:rPr>
                <w:rFonts w:eastAsiaTheme="minorEastAsia" w:cs="Arial"/>
                <w:szCs w:val="18"/>
                <w:lang w:val="en-US"/>
              </w:rPr>
            </w:pPr>
            <w:r w:rsidRPr="00C30686">
              <w:rPr>
                <w:kern w:val="2"/>
                <w:szCs w:val="22"/>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508FD92E" w14:textId="77777777" w:rsidR="006F6378" w:rsidRPr="00C30686" w:rsidRDefault="006F6378" w:rsidP="0094020B">
            <w:pPr>
              <w:pStyle w:val="TAC"/>
              <w:rPr>
                <w:rFonts w:eastAsiaTheme="minorEastAsia"/>
                <w:lang w:val="en-US" w:eastAsia="zh-CN" w:bidi="ar"/>
              </w:rPr>
            </w:pPr>
            <w:r w:rsidRPr="00C30686">
              <w:rPr>
                <w:lang w:val="en-US" w:eastAsia="zh-CN" w:bidi="ar"/>
              </w:rPr>
              <w:t>CA_n66(3A)_BCS0</w:t>
            </w:r>
          </w:p>
        </w:tc>
        <w:tc>
          <w:tcPr>
            <w:tcW w:w="2445" w:type="dxa"/>
            <w:tcBorders>
              <w:top w:val="nil"/>
              <w:left w:val="single" w:sz="4" w:space="0" w:color="auto"/>
              <w:bottom w:val="nil"/>
              <w:right w:val="single" w:sz="4" w:space="0" w:color="auto"/>
            </w:tcBorders>
            <w:vAlign w:val="center"/>
          </w:tcPr>
          <w:p w14:paraId="398B97BF" w14:textId="77777777" w:rsidR="006F6378" w:rsidRPr="00C30686" w:rsidRDefault="006F6378" w:rsidP="0094020B">
            <w:pPr>
              <w:pStyle w:val="TAC"/>
              <w:rPr>
                <w:rFonts w:eastAsiaTheme="minorEastAsia"/>
                <w:lang w:val="en-US" w:eastAsia="zh-CN"/>
              </w:rPr>
            </w:pPr>
          </w:p>
        </w:tc>
      </w:tr>
      <w:tr w:rsidR="006F6378" w:rsidRPr="00C30686" w14:paraId="5A20088E"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6F4A976"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7315D0B5"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6F49C7A" w14:textId="77777777" w:rsidR="006F6378" w:rsidRPr="00C30686" w:rsidRDefault="006F6378" w:rsidP="0094020B">
            <w:pPr>
              <w:pStyle w:val="TAC"/>
              <w:rPr>
                <w:rFonts w:eastAsiaTheme="minorEastAsia" w:cs="Arial"/>
                <w:szCs w:val="18"/>
                <w:lang w:val="en-US"/>
              </w:rPr>
            </w:pPr>
            <w:r w:rsidRPr="00C30686">
              <w:rPr>
                <w:kern w:val="2"/>
                <w:szCs w:val="22"/>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123BD61" w14:textId="77777777" w:rsidR="006F6378" w:rsidRPr="00C30686" w:rsidRDefault="006F6378" w:rsidP="0094020B">
            <w:pPr>
              <w:pStyle w:val="TAC"/>
              <w:rPr>
                <w:rFonts w:eastAsiaTheme="minorEastAsia"/>
                <w:lang w:val="en-US" w:eastAsia="zh-CN" w:bidi="ar"/>
              </w:rPr>
            </w:pPr>
            <w:r w:rsidRPr="00C30686">
              <w:rPr>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2324E98A" w14:textId="77777777" w:rsidR="006F6378" w:rsidRPr="00C30686" w:rsidRDefault="006F6378" w:rsidP="0094020B">
            <w:pPr>
              <w:pStyle w:val="TAC"/>
              <w:rPr>
                <w:rFonts w:eastAsiaTheme="minorEastAsia"/>
                <w:lang w:val="en-US" w:eastAsia="zh-CN"/>
              </w:rPr>
            </w:pPr>
          </w:p>
        </w:tc>
      </w:tr>
      <w:tr w:rsidR="006F6378" w:rsidRPr="00C30686" w14:paraId="58AF9204"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9F51CFC" w14:textId="77777777" w:rsidR="006F6378" w:rsidRPr="00C30686" w:rsidRDefault="006F6378" w:rsidP="0094020B">
            <w:pPr>
              <w:pStyle w:val="TAC"/>
              <w:rPr>
                <w:rFonts w:eastAsiaTheme="minorEastAsia"/>
                <w:lang w:val="en-US" w:eastAsia="zh-CN"/>
              </w:rPr>
            </w:pPr>
            <w:r w:rsidRPr="00C30686">
              <w:rPr>
                <w:rFonts w:eastAsiaTheme="minorEastAsia"/>
                <w:lang w:val="en-US"/>
              </w:rPr>
              <w:t>CA_n38A-n66A-n78A</w:t>
            </w:r>
          </w:p>
        </w:tc>
        <w:tc>
          <w:tcPr>
            <w:tcW w:w="2785" w:type="dxa"/>
            <w:tcBorders>
              <w:top w:val="single" w:sz="4" w:space="0" w:color="auto"/>
              <w:left w:val="single" w:sz="4" w:space="0" w:color="auto"/>
              <w:bottom w:val="nil"/>
              <w:right w:val="single" w:sz="4" w:space="0" w:color="auto"/>
            </w:tcBorders>
            <w:vAlign w:val="center"/>
          </w:tcPr>
          <w:p w14:paraId="6B65AA83" w14:textId="77777777" w:rsidR="006F6378" w:rsidRPr="00C30686" w:rsidRDefault="006F6378" w:rsidP="0094020B">
            <w:pPr>
              <w:pStyle w:val="TAC"/>
              <w:rPr>
                <w:rFonts w:eastAsiaTheme="minorEastAsia"/>
                <w:lang w:val="en-US"/>
              </w:rPr>
            </w:pPr>
            <w:r w:rsidRPr="00C30686">
              <w:rPr>
                <w:rFonts w:eastAsiaTheme="minorEastAsia"/>
                <w:lang w:val="en-US"/>
              </w:rPr>
              <w:t>CA_n38A-n66A</w:t>
            </w:r>
          </w:p>
          <w:p w14:paraId="364B61EB" w14:textId="77777777" w:rsidR="006F6378" w:rsidRPr="00C30686" w:rsidRDefault="006F6378" w:rsidP="0094020B">
            <w:pPr>
              <w:pStyle w:val="TAC"/>
              <w:rPr>
                <w:rFonts w:eastAsiaTheme="minorEastAsia"/>
                <w:lang w:val="en-US"/>
              </w:rPr>
            </w:pPr>
            <w:r w:rsidRPr="00C30686">
              <w:rPr>
                <w:rFonts w:eastAsiaTheme="minorEastAsia"/>
                <w:lang w:val="en-US"/>
              </w:rPr>
              <w:t>CA_n38A-n78A</w:t>
            </w:r>
          </w:p>
          <w:p w14:paraId="04F857CE" w14:textId="77777777" w:rsidR="006F6378" w:rsidRPr="00C30686" w:rsidRDefault="006F6378" w:rsidP="0094020B">
            <w:pPr>
              <w:pStyle w:val="TAC"/>
              <w:rPr>
                <w:rFonts w:eastAsiaTheme="minorEastAsia"/>
                <w:lang w:val="en-US" w:eastAsia="zh-CN"/>
              </w:rPr>
            </w:pPr>
            <w:r w:rsidRPr="00C30686">
              <w:rPr>
                <w:rFonts w:eastAsiaTheme="minorEastAsia"/>
                <w:lang w:val="en-US"/>
              </w:rPr>
              <w:t>CA_n66A-n78A</w:t>
            </w:r>
          </w:p>
        </w:tc>
        <w:tc>
          <w:tcPr>
            <w:tcW w:w="1259" w:type="dxa"/>
            <w:tcBorders>
              <w:top w:val="single" w:sz="4" w:space="0" w:color="auto"/>
              <w:left w:val="single" w:sz="4" w:space="0" w:color="auto"/>
              <w:bottom w:val="single" w:sz="4" w:space="0" w:color="auto"/>
              <w:right w:val="single" w:sz="4" w:space="0" w:color="auto"/>
            </w:tcBorders>
            <w:vAlign w:val="center"/>
          </w:tcPr>
          <w:p w14:paraId="464D2EBC"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rPr>
              <w:t>n38</w:t>
            </w:r>
          </w:p>
        </w:tc>
        <w:tc>
          <w:tcPr>
            <w:tcW w:w="4356" w:type="dxa"/>
            <w:tcBorders>
              <w:top w:val="single" w:sz="4" w:space="0" w:color="auto"/>
              <w:left w:val="single" w:sz="4" w:space="0" w:color="auto"/>
              <w:bottom w:val="single" w:sz="4" w:space="0" w:color="auto"/>
              <w:right w:val="single" w:sz="4" w:space="0" w:color="auto"/>
            </w:tcBorders>
            <w:vAlign w:val="center"/>
          </w:tcPr>
          <w:p w14:paraId="1A06C548"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10CB0C9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3C7521EC" w14:textId="77777777" w:rsidTr="004F423A">
        <w:trPr>
          <w:trHeight w:val="29"/>
        </w:trPr>
        <w:tc>
          <w:tcPr>
            <w:tcW w:w="2742" w:type="dxa"/>
            <w:tcBorders>
              <w:top w:val="nil"/>
              <w:left w:val="single" w:sz="4" w:space="0" w:color="auto"/>
              <w:bottom w:val="nil"/>
              <w:right w:val="single" w:sz="4" w:space="0" w:color="auto"/>
            </w:tcBorders>
            <w:vAlign w:val="center"/>
          </w:tcPr>
          <w:p w14:paraId="6281790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C0C9F4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B47B7FF"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796A6A8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0284D1E6" w14:textId="77777777" w:rsidR="006F6378" w:rsidRPr="00C30686" w:rsidRDefault="006F6378" w:rsidP="0094020B">
            <w:pPr>
              <w:pStyle w:val="TAC"/>
              <w:rPr>
                <w:rFonts w:eastAsiaTheme="minorEastAsia"/>
                <w:lang w:val="en-US" w:eastAsia="zh-CN"/>
              </w:rPr>
            </w:pPr>
          </w:p>
        </w:tc>
      </w:tr>
      <w:tr w:rsidR="006F6378" w:rsidRPr="00C30686" w14:paraId="7C863BB2"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4A32B8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2C903B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4A0C6D1"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06F82E6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7A17C24F" w14:textId="77777777" w:rsidR="006F6378" w:rsidRPr="00C30686" w:rsidRDefault="006F6378" w:rsidP="0094020B">
            <w:pPr>
              <w:pStyle w:val="TAC"/>
              <w:rPr>
                <w:rFonts w:eastAsiaTheme="minorEastAsia"/>
                <w:lang w:val="en-US" w:eastAsia="zh-CN"/>
              </w:rPr>
            </w:pPr>
          </w:p>
        </w:tc>
      </w:tr>
      <w:tr w:rsidR="006F6378" w:rsidRPr="00C30686" w14:paraId="38784512" w14:textId="77777777" w:rsidTr="004F423A">
        <w:trPr>
          <w:trHeight w:val="29"/>
        </w:trPr>
        <w:tc>
          <w:tcPr>
            <w:tcW w:w="2742" w:type="dxa"/>
            <w:tcBorders>
              <w:top w:val="nil"/>
              <w:left w:val="single" w:sz="4" w:space="0" w:color="auto"/>
              <w:bottom w:val="nil"/>
              <w:right w:val="single" w:sz="4" w:space="0" w:color="auto"/>
            </w:tcBorders>
            <w:vAlign w:val="center"/>
          </w:tcPr>
          <w:p w14:paraId="44AD043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CA_n38A-n66A-n78(2A)</w:t>
            </w:r>
          </w:p>
        </w:tc>
        <w:tc>
          <w:tcPr>
            <w:tcW w:w="2785" w:type="dxa"/>
            <w:tcBorders>
              <w:top w:val="nil"/>
              <w:left w:val="single" w:sz="4" w:space="0" w:color="auto"/>
              <w:bottom w:val="nil"/>
              <w:right w:val="single" w:sz="4" w:space="0" w:color="auto"/>
            </w:tcBorders>
            <w:vAlign w:val="center"/>
          </w:tcPr>
          <w:p w14:paraId="3C868E4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CA_n38A-n66A</w:t>
            </w:r>
          </w:p>
          <w:p w14:paraId="110C7E9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CA_n38A-n78A</w:t>
            </w:r>
          </w:p>
          <w:p w14:paraId="2761A0C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vAlign w:val="center"/>
          </w:tcPr>
          <w:p w14:paraId="6760D88A"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n38</w:t>
            </w:r>
          </w:p>
        </w:tc>
        <w:tc>
          <w:tcPr>
            <w:tcW w:w="4356" w:type="dxa"/>
            <w:tcBorders>
              <w:top w:val="single" w:sz="4" w:space="0" w:color="auto"/>
              <w:left w:val="single" w:sz="4" w:space="0" w:color="auto"/>
              <w:bottom w:val="single" w:sz="4" w:space="0" w:color="auto"/>
              <w:right w:val="single" w:sz="4" w:space="0" w:color="auto"/>
            </w:tcBorders>
            <w:vAlign w:val="center"/>
          </w:tcPr>
          <w:p w14:paraId="09600A7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447E330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4E0FD3EC" w14:textId="77777777" w:rsidTr="004F423A">
        <w:trPr>
          <w:trHeight w:val="29"/>
        </w:trPr>
        <w:tc>
          <w:tcPr>
            <w:tcW w:w="2742" w:type="dxa"/>
            <w:tcBorders>
              <w:top w:val="nil"/>
              <w:left w:val="single" w:sz="4" w:space="0" w:color="auto"/>
              <w:bottom w:val="nil"/>
              <w:right w:val="single" w:sz="4" w:space="0" w:color="auto"/>
            </w:tcBorders>
            <w:vAlign w:val="center"/>
          </w:tcPr>
          <w:p w14:paraId="78FE9FD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B473FA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7616180"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4DE64D0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1726FEF6" w14:textId="77777777" w:rsidR="006F6378" w:rsidRPr="00C30686" w:rsidRDefault="006F6378" w:rsidP="0094020B">
            <w:pPr>
              <w:pStyle w:val="TAC"/>
              <w:rPr>
                <w:rFonts w:eastAsiaTheme="minorEastAsia"/>
                <w:lang w:val="en-US" w:eastAsia="zh-CN"/>
              </w:rPr>
            </w:pPr>
          </w:p>
        </w:tc>
      </w:tr>
      <w:tr w:rsidR="006F6378" w:rsidRPr="00C30686" w14:paraId="27FD3D5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041D32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084F92B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FBCF5E9"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3F32CDA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CA_n78(2A)_BCS2</w:t>
            </w:r>
          </w:p>
        </w:tc>
        <w:tc>
          <w:tcPr>
            <w:tcW w:w="2445" w:type="dxa"/>
            <w:tcBorders>
              <w:top w:val="nil"/>
              <w:left w:val="single" w:sz="4" w:space="0" w:color="auto"/>
              <w:bottom w:val="single" w:sz="4" w:space="0" w:color="auto"/>
              <w:right w:val="single" w:sz="4" w:space="0" w:color="auto"/>
            </w:tcBorders>
            <w:vAlign w:val="center"/>
          </w:tcPr>
          <w:p w14:paraId="1B0849A0" w14:textId="77777777" w:rsidR="006F6378" w:rsidRPr="00C30686" w:rsidRDefault="006F6378" w:rsidP="0094020B">
            <w:pPr>
              <w:pStyle w:val="TAC"/>
              <w:rPr>
                <w:rFonts w:eastAsiaTheme="minorEastAsia"/>
                <w:lang w:val="en-US" w:eastAsia="zh-CN"/>
              </w:rPr>
            </w:pPr>
          </w:p>
        </w:tc>
      </w:tr>
      <w:tr w:rsidR="006F6378" w:rsidRPr="00C30686" w14:paraId="1067E45E" w14:textId="77777777" w:rsidTr="004F423A">
        <w:trPr>
          <w:trHeight w:val="29"/>
        </w:trPr>
        <w:tc>
          <w:tcPr>
            <w:tcW w:w="2742" w:type="dxa"/>
            <w:tcBorders>
              <w:top w:val="nil"/>
              <w:left w:val="single" w:sz="4" w:space="0" w:color="auto"/>
              <w:bottom w:val="nil"/>
              <w:right w:val="single" w:sz="4" w:space="0" w:color="auto"/>
            </w:tcBorders>
            <w:vAlign w:val="center"/>
          </w:tcPr>
          <w:p w14:paraId="39261D2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CA_n38A-n66(2A)-n78A</w:t>
            </w:r>
          </w:p>
        </w:tc>
        <w:tc>
          <w:tcPr>
            <w:tcW w:w="2785" w:type="dxa"/>
            <w:tcBorders>
              <w:top w:val="nil"/>
              <w:left w:val="single" w:sz="4" w:space="0" w:color="auto"/>
              <w:bottom w:val="nil"/>
              <w:right w:val="single" w:sz="4" w:space="0" w:color="auto"/>
            </w:tcBorders>
            <w:vAlign w:val="center"/>
          </w:tcPr>
          <w:p w14:paraId="0638202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CA_n38A-n66A</w:t>
            </w:r>
          </w:p>
          <w:p w14:paraId="3236559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CA_n38A-n78A</w:t>
            </w:r>
          </w:p>
          <w:p w14:paraId="697EE23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vAlign w:val="center"/>
          </w:tcPr>
          <w:p w14:paraId="43B84532"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n38</w:t>
            </w:r>
          </w:p>
        </w:tc>
        <w:tc>
          <w:tcPr>
            <w:tcW w:w="4356" w:type="dxa"/>
            <w:tcBorders>
              <w:top w:val="single" w:sz="4" w:space="0" w:color="auto"/>
              <w:left w:val="single" w:sz="4" w:space="0" w:color="auto"/>
              <w:bottom w:val="single" w:sz="4" w:space="0" w:color="auto"/>
              <w:right w:val="single" w:sz="4" w:space="0" w:color="auto"/>
            </w:tcBorders>
            <w:vAlign w:val="center"/>
          </w:tcPr>
          <w:p w14:paraId="0F436F6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2914720B"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0</w:t>
            </w:r>
          </w:p>
        </w:tc>
      </w:tr>
      <w:tr w:rsidR="006F6378" w:rsidRPr="00C30686" w14:paraId="1F39F2DF" w14:textId="77777777" w:rsidTr="004F423A">
        <w:trPr>
          <w:trHeight w:val="29"/>
        </w:trPr>
        <w:tc>
          <w:tcPr>
            <w:tcW w:w="2742" w:type="dxa"/>
            <w:tcBorders>
              <w:top w:val="nil"/>
              <w:left w:val="single" w:sz="4" w:space="0" w:color="auto"/>
              <w:bottom w:val="nil"/>
              <w:right w:val="single" w:sz="4" w:space="0" w:color="auto"/>
            </w:tcBorders>
            <w:vAlign w:val="center"/>
          </w:tcPr>
          <w:p w14:paraId="7CB0B1D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1A3F1E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9831DFB"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2621E67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CA_n66(2A)_BCS1</w:t>
            </w:r>
          </w:p>
        </w:tc>
        <w:tc>
          <w:tcPr>
            <w:tcW w:w="2445" w:type="dxa"/>
            <w:tcBorders>
              <w:top w:val="nil"/>
              <w:left w:val="single" w:sz="4" w:space="0" w:color="auto"/>
              <w:bottom w:val="nil"/>
              <w:right w:val="single" w:sz="4" w:space="0" w:color="auto"/>
            </w:tcBorders>
            <w:vAlign w:val="center"/>
          </w:tcPr>
          <w:p w14:paraId="7D9383F3" w14:textId="77777777" w:rsidR="006F6378" w:rsidRPr="00C30686" w:rsidRDefault="006F6378" w:rsidP="0094020B">
            <w:pPr>
              <w:pStyle w:val="TAC"/>
              <w:rPr>
                <w:rFonts w:eastAsiaTheme="minorEastAsia"/>
                <w:lang w:val="en-US" w:eastAsia="zh-CN"/>
              </w:rPr>
            </w:pPr>
          </w:p>
        </w:tc>
      </w:tr>
      <w:tr w:rsidR="006F6378" w:rsidRPr="00C30686" w14:paraId="61C9BF23"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D27169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2F99DCC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CB74377"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5DA3F42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75DAB11E" w14:textId="77777777" w:rsidR="006F6378" w:rsidRPr="00C30686" w:rsidRDefault="006F6378" w:rsidP="0094020B">
            <w:pPr>
              <w:pStyle w:val="TAC"/>
              <w:rPr>
                <w:rFonts w:eastAsiaTheme="minorEastAsia"/>
                <w:lang w:val="en-US" w:eastAsia="zh-CN"/>
              </w:rPr>
            </w:pPr>
          </w:p>
        </w:tc>
      </w:tr>
      <w:tr w:rsidR="006F6378" w:rsidRPr="00C30686" w14:paraId="6C8C1F98"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3B689A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CA_n38A-n66(2A)-n78(2A)</w:t>
            </w:r>
          </w:p>
        </w:tc>
        <w:tc>
          <w:tcPr>
            <w:tcW w:w="2785" w:type="dxa"/>
            <w:tcBorders>
              <w:top w:val="single" w:sz="4" w:space="0" w:color="auto"/>
              <w:left w:val="single" w:sz="4" w:space="0" w:color="auto"/>
              <w:bottom w:val="nil"/>
              <w:right w:val="single" w:sz="4" w:space="0" w:color="auto"/>
            </w:tcBorders>
            <w:vAlign w:val="center"/>
          </w:tcPr>
          <w:p w14:paraId="5CCB2FF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CA_n38A-n66A</w:t>
            </w:r>
          </w:p>
          <w:p w14:paraId="79FB28C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CA_n38A-n78A</w:t>
            </w:r>
          </w:p>
          <w:p w14:paraId="33597B7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vAlign w:val="center"/>
          </w:tcPr>
          <w:p w14:paraId="0AE37901"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n38</w:t>
            </w:r>
          </w:p>
        </w:tc>
        <w:tc>
          <w:tcPr>
            <w:tcW w:w="4356" w:type="dxa"/>
            <w:tcBorders>
              <w:top w:val="single" w:sz="4" w:space="0" w:color="auto"/>
              <w:left w:val="single" w:sz="4" w:space="0" w:color="auto"/>
              <w:bottom w:val="single" w:sz="4" w:space="0" w:color="auto"/>
              <w:right w:val="single" w:sz="4" w:space="0" w:color="auto"/>
            </w:tcBorders>
            <w:vAlign w:val="center"/>
          </w:tcPr>
          <w:p w14:paraId="53A5C1E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190B962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716FCDFB" w14:textId="77777777" w:rsidTr="004F423A">
        <w:trPr>
          <w:trHeight w:val="29"/>
        </w:trPr>
        <w:tc>
          <w:tcPr>
            <w:tcW w:w="2742" w:type="dxa"/>
            <w:tcBorders>
              <w:top w:val="nil"/>
              <w:left w:val="single" w:sz="4" w:space="0" w:color="auto"/>
              <w:bottom w:val="nil"/>
              <w:right w:val="single" w:sz="4" w:space="0" w:color="auto"/>
            </w:tcBorders>
            <w:vAlign w:val="center"/>
          </w:tcPr>
          <w:p w14:paraId="56A50AB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499227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1CBFF1A"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1A067A6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CA_n66(2A)_BCS1</w:t>
            </w:r>
          </w:p>
        </w:tc>
        <w:tc>
          <w:tcPr>
            <w:tcW w:w="2445" w:type="dxa"/>
            <w:tcBorders>
              <w:top w:val="nil"/>
              <w:left w:val="single" w:sz="4" w:space="0" w:color="auto"/>
              <w:bottom w:val="nil"/>
              <w:right w:val="single" w:sz="4" w:space="0" w:color="auto"/>
            </w:tcBorders>
            <w:vAlign w:val="center"/>
          </w:tcPr>
          <w:p w14:paraId="0592F28D" w14:textId="77777777" w:rsidR="006F6378" w:rsidRPr="00C30686" w:rsidRDefault="006F6378" w:rsidP="0094020B">
            <w:pPr>
              <w:pStyle w:val="TAC"/>
              <w:rPr>
                <w:rFonts w:eastAsiaTheme="minorEastAsia"/>
                <w:lang w:val="en-US" w:eastAsia="zh-CN"/>
              </w:rPr>
            </w:pPr>
          </w:p>
        </w:tc>
      </w:tr>
      <w:tr w:rsidR="006F6378" w:rsidRPr="00C30686" w14:paraId="6377E5F9" w14:textId="77777777" w:rsidTr="004F423A">
        <w:trPr>
          <w:trHeight w:val="557"/>
        </w:trPr>
        <w:tc>
          <w:tcPr>
            <w:tcW w:w="2742" w:type="dxa"/>
            <w:tcBorders>
              <w:top w:val="nil"/>
              <w:left w:val="single" w:sz="4" w:space="0" w:color="auto"/>
              <w:bottom w:val="single" w:sz="4" w:space="0" w:color="auto"/>
              <w:right w:val="single" w:sz="4" w:space="0" w:color="auto"/>
            </w:tcBorders>
            <w:vAlign w:val="center"/>
          </w:tcPr>
          <w:p w14:paraId="693E105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0D04D04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CB67635"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4EE176E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CA_n78(2A)_BCS2</w:t>
            </w:r>
          </w:p>
        </w:tc>
        <w:tc>
          <w:tcPr>
            <w:tcW w:w="2445" w:type="dxa"/>
            <w:tcBorders>
              <w:top w:val="nil"/>
              <w:left w:val="single" w:sz="4" w:space="0" w:color="auto"/>
              <w:bottom w:val="single" w:sz="4" w:space="0" w:color="auto"/>
              <w:right w:val="single" w:sz="4" w:space="0" w:color="auto"/>
            </w:tcBorders>
            <w:vAlign w:val="center"/>
          </w:tcPr>
          <w:p w14:paraId="3A9AE60A" w14:textId="77777777" w:rsidR="006F6378" w:rsidRPr="00C30686" w:rsidRDefault="006F6378" w:rsidP="0094020B">
            <w:pPr>
              <w:pStyle w:val="TAC"/>
              <w:rPr>
                <w:rFonts w:eastAsiaTheme="minorEastAsia"/>
                <w:lang w:val="en-US" w:eastAsia="zh-CN"/>
              </w:rPr>
            </w:pPr>
          </w:p>
        </w:tc>
      </w:tr>
      <w:tr w:rsidR="006F6378" w:rsidRPr="00C30686" w14:paraId="60907B90"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9BE613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CA_n39A-n40A-n41A</w:t>
            </w:r>
          </w:p>
        </w:tc>
        <w:tc>
          <w:tcPr>
            <w:tcW w:w="2785" w:type="dxa"/>
            <w:tcBorders>
              <w:top w:val="single" w:sz="4" w:space="0" w:color="auto"/>
              <w:left w:val="single" w:sz="4" w:space="0" w:color="auto"/>
              <w:bottom w:val="nil"/>
              <w:right w:val="single" w:sz="4" w:space="0" w:color="auto"/>
            </w:tcBorders>
            <w:vAlign w:val="center"/>
          </w:tcPr>
          <w:p w14:paraId="67A45A10"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CA_n39A-n40A</w:t>
            </w:r>
          </w:p>
          <w:p w14:paraId="272004E9"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CA_n39A-n41A</w:t>
            </w:r>
          </w:p>
          <w:p w14:paraId="1269241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CA_n40A-n41A</w:t>
            </w:r>
          </w:p>
        </w:tc>
        <w:tc>
          <w:tcPr>
            <w:tcW w:w="1259" w:type="dxa"/>
            <w:tcBorders>
              <w:top w:val="single" w:sz="4" w:space="0" w:color="auto"/>
              <w:left w:val="single" w:sz="4" w:space="0" w:color="auto"/>
              <w:bottom w:val="single" w:sz="4" w:space="0" w:color="auto"/>
              <w:right w:val="single" w:sz="4" w:space="0" w:color="auto"/>
            </w:tcBorders>
            <w:vAlign w:val="center"/>
          </w:tcPr>
          <w:p w14:paraId="669AE1E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n39</w:t>
            </w:r>
          </w:p>
        </w:tc>
        <w:tc>
          <w:tcPr>
            <w:tcW w:w="4356" w:type="dxa"/>
            <w:tcBorders>
              <w:top w:val="single" w:sz="4" w:space="0" w:color="auto"/>
              <w:left w:val="single" w:sz="4" w:space="0" w:color="auto"/>
              <w:bottom w:val="single" w:sz="4" w:space="0" w:color="auto"/>
              <w:right w:val="single" w:sz="4" w:space="0" w:color="auto"/>
            </w:tcBorders>
            <w:vAlign w:val="center"/>
          </w:tcPr>
          <w:p w14:paraId="5ED8EFF9" w14:textId="77777777" w:rsidR="006F6378" w:rsidRPr="00C30686" w:rsidRDefault="006F6378" w:rsidP="0094020B">
            <w:pPr>
              <w:pStyle w:val="TAC"/>
              <w:rPr>
                <w:rFonts w:ascii="Calibri" w:eastAsiaTheme="minorEastAsia" w:hAnsi="Calibri"/>
                <w:sz w:val="21"/>
                <w:lang w:val="en-US" w:eastAsia="zh-CN" w:bidi="ar"/>
              </w:rPr>
            </w:pPr>
            <w:r w:rsidRPr="00C30686">
              <w:rPr>
                <w:rFonts w:eastAsiaTheme="minorEastAsia"/>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437AFEDF"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0</w:t>
            </w:r>
          </w:p>
        </w:tc>
      </w:tr>
      <w:tr w:rsidR="006F6378" w:rsidRPr="00C30686" w14:paraId="517A9806" w14:textId="77777777" w:rsidTr="004F423A">
        <w:trPr>
          <w:trHeight w:val="29"/>
        </w:trPr>
        <w:tc>
          <w:tcPr>
            <w:tcW w:w="2742" w:type="dxa"/>
            <w:tcBorders>
              <w:top w:val="nil"/>
              <w:left w:val="single" w:sz="4" w:space="0" w:color="auto"/>
              <w:bottom w:val="nil"/>
              <w:right w:val="single" w:sz="4" w:space="0" w:color="auto"/>
            </w:tcBorders>
            <w:vAlign w:val="center"/>
          </w:tcPr>
          <w:p w14:paraId="21E1394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85E225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E58587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n40</w:t>
            </w:r>
          </w:p>
        </w:tc>
        <w:tc>
          <w:tcPr>
            <w:tcW w:w="4356" w:type="dxa"/>
            <w:tcBorders>
              <w:top w:val="single" w:sz="4" w:space="0" w:color="auto"/>
              <w:left w:val="single" w:sz="4" w:space="0" w:color="auto"/>
              <w:bottom w:val="single" w:sz="4" w:space="0" w:color="auto"/>
              <w:right w:val="single" w:sz="4" w:space="0" w:color="auto"/>
            </w:tcBorders>
            <w:vAlign w:val="center"/>
          </w:tcPr>
          <w:p w14:paraId="0E47C167" w14:textId="77777777" w:rsidR="006F6378" w:rsidRPr="00C30686" w:rsidRDefault="006F6378" w:rsidP="0094020B">
            <w:pPr>
              <w:pStyle w:val="TAC"/>
              <w:rPr>
                <w:rFonts w:ascii="Calibri" w:eastAsiaTheme="minorEastAsia" w:hAnsi="Calibri"/>
                <w:sz w:val="21"/>
                <w:lang w:val="en-US" w:eastAsia="zh-CN" w:bidi="ar"/>
              </w:rPr>
            </w:pPr>
            <w:r w:rsidRPr="00C30686">
              <w:rPr>
                <w:rFonts w:eastAsiaTheme="minorEastAsia"/>
                <w:lang w:val="en-US" w:eastAsia="zh-CN" w:bidi="ar"/>
              </w:rPr>
              <w:t>5, 10, 15, 20, 25, 30, 40, 50, 60, 80</w:t>
            </w:r>
          </w:p>
        </w:tc>
        <w:tc>
          <w:tcPr>
            <w:tcW w:w="2445" w:type="dxa"/>
            <w:tcBorders>
              <w:top w:val="nil"/>
              <w:left w:val="single" w:sz="4" w:space="0" w:color="auto"/>
              <w:bottom w:val="nil"/>
              <w:right w:val="single" w:sz="4" w:space="0" w:color="auto"/>
            </w:tcBorders>
            <w:vAlign w:val="center"/>
          </w:tcPr>
          <w:p w14:paraId="71D347E9" w14:textId="77777777" w:rsidR="006F6378" w:rsidRPr="00C30686" w:rsidRDefault="006F6378" w:rsidP="0094020B">
            <w:pPr>
              <w:pStyle w:val="TAC"/>
              <w:rPr>
                <w:rFonts w:eastAsiaTheme="minorEastAsia"/>
                <w:lang w:val="en-US" w:eastAsia="zh-CN"/>
              </w:rPr>
            </w:pPr>
          </w:p>
        </w:tc>
      </w:tr>
      <w:tr w:rsidR="006F6378" w:rsidRPr="00C30686" w14:paraId="286F9FD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7270B0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FDFC8A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7210A0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398A8F34" w14:textId="77777777" w:rsidR="006F6378" w:rsidRPr="00C30686" w:rsidRDefault="006F6378" w:rsidP="0094020B">
            <w:pPr>
              <w:pStyle w:val="TAC"/>
              <w:rPr>
                <w:rFonts w:ascii="Calibri" w:eastAsiaTheme="minorEastAsia" w:hAnsi="Calibri"/>
                <w:sz w:val="21"/>
                <w:lang w:val="en-US" w:eastAsia="zh-CN" w:bidi="ar"/>
              </w:rPr>
            </w:pPr>
            <w:r w:rsidRPr="00C30686">
              <w:rPr>
                <w:rFonts w:eastAsiaTheme="minorEastAsia"/>
                <w:lang w:val="en-US" w:eastAsia="zh-CN" w:bidi="ar"/>
              </w:rPr>
              <w:t>10, 15, 20, 40, 50, 60, 80, 90, 100</w:t>
            </w:r>
          </w:p>
        </w:tc>
        <w:tc>
          <w:tcPr>
            <w:tcW w:w="2445" w:type="dxa"/>
            <w:tcBorders>
              <w:top w:val="nil"/>
              <w:left w:val="single" w:sz="4" w:space="0" w:color="auto"/>
              <w:bottom w:val="single" w:sz="4" w:space="0" w:color="auto"/>
              <w:right w:val="single" w:sz="4" w:space="0" w:color="auto"/>
            </w:tcBorders>
            <w:vAlign w:val="center"/>
          </w:tcPr>
          <w:p w14:paraId="13A47D82" w14:textId="77777777" w:rsidR="006F6378" w:rsidRPr="00C30686" w:rsidRDefault="006F6378" w:rsidP="0094020B">
            <w:pPr>
              <w:pStyle w:val="TAC"/>
              <w:rPr>
                <w:rFonts w:eastAsiaTheme="minorEastAsia"/>
                <w:lang w:val="en-US" w:eastAsia="zh-CN"/>
              </w:rPr>
            </w:pPr>
          </w:p>
        </w:tc>
      </w:tr>
      <w:tr w:rsidR="006F6378" w:rsidRPr="00C30686" w14:paraId="6D5AE4AA"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D54F7F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CA_n39A-n40A-n79A</w:t>
            </w:r>
          </w:p>
        </w:tc>
        <w:tc>
          <w:tcPr>
            <w:tcW w:w="2785" w:type="dxa"/>
            <w:tcBorders>
              <w:top w:val="single" w:sz="4" w:space="0" w:color="auto"/>
              <w:left w:val="single" w:sz="4" w:space="0" w:color="auto"/>
              <w:bottom w:val="nil"/>
              <w:right w:val="single" w:sz="4" w:space="0" w:color="auto"/>
            </w:tcBorders>
            <w:vAlign w:val="center"/>
          </w:tcPr>
          <w:p w14:paraId="1FB9A349"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CA_n39A-n40A</w:t>
            </w:r>
          </w:p>
          <w:p w14:paraId="2FB9F838"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CA_n40A-n79A</w:t>
            </w:r>
          </w:p>
          <w:p w14:paraId="0C7447E0"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CA_n39A-n79A</w:t>
            </w:r>
          </w:p>
        </w:tc>
        <w:tc>
          <w:tcPr>
            <w:tcW w:w="1259" w:type="dxa"/>
            <w:tcBorders>
              <w:top w:val="single" w:sz="4" w:space="0" w:color="auto"/>
              <w:left w:val="single" w:sz="4" w:space="0" w:color="auto"/>
              <w:bottom w:val="single" w:sz="4" w:space="0" w:color="auto"/>
              <w:right w:val="single" w:sz="4" w:space="0" w:color="auto"/>
            </w:tcBorders>
            <w:vAlign w:val="center"/>
          </w:tcPr>
          <w:p w14:paraId="63F6137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n39</w:t>
            </w:r>
          </w:p>
        </w:tc>
        <w:tc>
          <w:tcPr>
            <w:tcW w:w="4356" w:type="dxa"/>
            <w:tcBorders>
              <w:top w:val="single" w:sz="4" w:space="0" w:color="auto"/>
              <w:left w:val="single" w:sz="4" w:space="0" w:color="auto"/>
              <w:bottom w:val="single" w:sz="4" w:space="0" w:color="auto"/>
              <w:right w:val="single" w:sz="4" w:space="0" w:color="auto"/>
            </w:tcBorders>
            <w:vAlign w:val="center"/>
          </w:tcPr>
          <w:p w14:paraId="7254E9A8" w14:textId="77777777" w:rsidR="006F6378" w:rsidRPr="00C30686" w:rsidRDefault="006F6378" w:rsidP="0094020B">
            <w:pPr>
              <w:pStyle w:val="TAC"/>
              <w:rPr>
                <w:rFonts w:ascii="Calibri" w:eastAsiaTheme="minorEastAsia" w:hAnsi="Calibri"/>
                <w:sz w:val="21"/>
                <w:lang w:val="en-US" w:eastAsia="zh-CN" w:bidi="ar"/>
              </w:rPr>
            </w:pPr>
            <w:r w:rsidRPr="00C30686">
              <w:rPr>
                <w:rFonts w:eastAsiaTheme="minorEastAsia"/>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3E94CBCA"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0</w:t>
            </w:r>
          </w:p>
        </w:tc>
      </w:tr>
      <w:tr w:rsidR="006F6378" w:rsidRPr="00C30686" w14:paraId="66D69918" w14:textId="77777777" w:rsidTr="004F423A">
        <w:trPr>
          <w:trHeight w:val="29"/>
        </w:trPr>
        <w:tc>
          <w:tcPr>
            <w:tcW w:w="2742" w:type="dxa"/>
            <w:tcBorders>
              <w:top w:val="nil"/>
              <w:left w:val="single" w:sz="4" w:space="0" w:color="auto"/>
              <w:bottom w:val="nil"/>
              <w:right w:val="single" w:sz="4" w:space="0" w:color="auto"/>
            </w:tcBorders>
            <w:vAlign w:val="center"/>
          </w:tcPr>
          <w:p w14:paraId="5303374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D6BAF3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72E0C2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n40</w:t>
            </w:r>
          </w:p>
        </w:tc>
        <w:tc>
          <w:tcPr>
            <w:tcW w:w="4356" w:type="dxa"/>
            <w:tcBorders>
              <w:top w:val="single" w:sz="4" w:space="0" w:color="auto"/>
              <w:left w:val="single" w:sz="4" w:space="0" w:color="auto"/>
              <w:bottom w:val="single" w:sz="4" w:space="0" w:color="auto"/>
              <w:right w:val="single" w:sz="4" w:space="0" w:color="auto"/>
            </w:tcBorders>
            <w:vAlign w:val="center"/>
          </w:tcPr>
          <w:p w14:paraId="6C9503F7" w14:textId="77777777" w:rsidR="006F6378" w:rsidRPr="00C30686" w:rsidRDefault="006F6378" w:rsidP="0094020B">
            <w:pPr>
              <w:pStyle w:val="TAC"/>
              <w:rPr>
                <w:rFonts w:ascii="Calibri" w:eastAsiaTheme="minorEastAsia" w:hAnsi="Calibri"/>
                <w:sz w:val="21"/>
                <w:lang w:val="en-US" w:eastAsia="zh-CN" w:bidi="ar"/>
              </w:rPr>
            </w:pPr>
            <w:r w:rsidRPr="00C30686">
              <w:rPr>
                <w:rFonts w:eastAsiaTheme="minorEastAsia"/>
                <w:lang w:val="en-US" w:eastAsia="zh-CN" w:bidi="ar"/>
              </w:rPr>
              <w:t>5, 10, 15, 20, 25, 30, 40, 50, 60, 80</w:t>
            </w:r>
          </w:p>
        </w:tc>
        <w:tc>
          <w:tcPr>
            <w:tcW w:w="2445" w:type="dxa"/>
            <w:tcBorders>
              <w:top w:val="nil"/>
              <w:left w:val="single" w:sz="4" w:space="0" w:color="auto"/>
              <w:bottom w:val="nil"/>
              <w:right w:val="single" w:sz="4" w:space="0" w:color="auto"/>
            </w:tcBorders>
            <w:vAlign w:val="center"/>
          </w:tcPr>
          <w:p w14:paraId="2BC605BB" w14:textId="77777777" w:rsidR="006F6378" w:rsidRPr="00C30686" w:rsidRDefault="006F6378" w:rsidP="0094020B">
            <w:pPr>
              <w:pStyle w:val="TAC"/>
              <w:rPr>
                <w:rFonts w:eastAsiaTheme="minorEastAsia"/>
                <w:lang w:val="en-US" w:eastAsia="zh-CN"/>
              </w:rPr>
            </w:pPr>
          </w:p>
        </w:tc>
      </w:tr>
      <w:tr w:rsidR="006F6378" w:rsidRPr="00C30686" w14:paraId="57AEDAA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1BC167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7B6D0E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B785F64" w14:textId="77777777" w:rsidR="006F6378" w:rsidRPr="00C30686" w:rsidRDefault="006F6378" w:rsidP="0094020B">
            <w:pPr>
              <w:pStyle w:val="TAC"/>
              <w:rPr>
                <w:rFonts w:eastAsiaTheme="minorEastAsia"/>
                <w:lang w:val="en-US" w:eastAsia="zh-CN"/>
              </w:rPr>
            </w:pPr>
            <w:r w:rsidRPr="00C30686">
              <w:rPr>
                <w:rFonts w:eastAsiaTheme="minorEastAsia"/>
                <w:color w:val="000000"/>
                <w:lang w:val="en-US" w:eastAsia="zh-CN" w:bidi="ar"/>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53F071BE" w14:textId="77777777" w:rsidR="006F6378" w:rsidRPr="00C30686" w:rsidRDefault="006F6378" w:rsidP="0094020B">
            <w:pPr>
              <w:pStyle w:val="TAC"/>
              <w:rPr>
                <w:rFonts w:ascii="Calibri" w:eastAsiaTheme="minorEastAsia" w:hAnsi="Calibri"/>
                <w:sz w:val="21"/>
                <w:lang w:val="en-US" w:eastAsia="zh-CN" w:bidi="ar"/>
              </w:rPr>
            </w:pPr>
            <w:r w:rsidRPr="00C30686">
              <w:rPr>
                <w:rFonts w:eastAsiaTheme="minorEastAsia"/>
                <w:lang w:val="en-US" w:eastAsia="zh-CN" w:bidi="ar"/>
              </w:rPr>
              <w:t>40, 50, 60, 80, 100</w:t>
            </w:r>
          </w:p>
        </w:tc>
        <w:tc>
          <w:tcPr>
            <w:tcW w:w="2445" w:type="dxa"/>
            <w:tcBorders>
              <w:top w:val="nil"/>
              <w:left w:val="single" w:sz="4" w:space="0" w:color="auto"/>
              <w:bottom w:val="single" w:sz="4" w:space="0" w:color="auto"/>
              <w:right w:val="single" w:sz="4" w:space="0" w:color="auto"/>
            </w:tcBorders>
            <w:vAlign w:val="center"/>
          </w:tcPr>
          <w:p w14:paraId="4A486DF3" w14:textId="77777777" w:rsidR="006F6378" w:rsidRPr="00C30686" w:rsidRDefault="006F6378" w:rsidP="0094020B">
            <w:pPr>
              <w:pStyle w:val="TAC"/>
              <w:rPr>
                <w:rFonts w:eastAsiaTheme="minorEastAsia"/>
                <w:lang w:val="en-US" w:eastAsia="zh-CN"/>
              </w:rPr>
            </w:pPr>
          </w:p>
        </w:tc>
      </w:tr>
      <w:tr w:rsidR="006F6378" w:rsidRPr="00C30686" w14:paraId="7B0984F6"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A06BDD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CA_n39A-n41A-n79A</w:t>
            </w:r>
          </w:p>
        </w:tc>
        <w:tc>
          <w:tcPr>
            <w:tcW w:w="2785" w:type="dxa"/>
            <w:tcBorders>
              <w:top w:val="single" w:sz="4" w:space="0" w:color="auto"/>
              <w:left w:val="single" w:sz="4" w:space="0" w:color="auto"/>
              <w:bottom w:val="nil"/>
              <w:right w:val="single" w:sz="4" w:space="0" w:color="auto"/>
            </w:tcBorders>
            <w:vAlign w:val="center"/>
          </w:tcPr>
          <w:p w14:paraId="1FADA90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CA_n39A-n41A</w:t>
            </w:r>
          </w:p>
          <w:p w14:paraId="643AA67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CA_n39A-n79A</w:t>
            </w:r>
          </w:p>
          <w:p w14:paraId="3912230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CA_n41A-n79A</w:t>
            </w:r>
          </w:p>
        </w:tc>
        <w:tc>
          <w:tcPr>
            <w:tcW w:w="1259" w:type="dxa"/>
            <w:tcBorders>
              <w:top w:val="single" w:sz="4" w:space="0" w:color="auto"/>
              <w:left w:val="single" w:sz="4" w:space="0" w:color="auto"/>
              <w:bottom w:val="single" w:sz="4" w:space="0" w:color="auto"/>
              <w:right w:val="single" w:sz="4" w:space="0" w:color="auto"/>
            </w:tcBorders>
            <w:vAlign w:val="center"/>
          </w:tcPr>
          <w:p w14:paraId="07D611D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n39</w:t>
            </w:r>
          </w:p>
        </w:tc>
        <w:tc>
          <w:tcPr>
            <w:tcW w:w="4356" w:type="dxa"/>
            <w:tcBorders>
              <w:top w:val="single" w:sz="4" w:space="0" w:color="auto"/>
              <w:left w:val="single" w:sz="4" w:space="0" w:color="auto"/>
              <w:bottom w:val="single" w:sz="4" w:space="0" w:color="auto"/>
              <w:right w:val="single" w:sz="4" w:space="0" w:color="auto"/>
            </w:tcBorders>
            <w:vAlign w:val="center"/>
          </w:tcPr>
          <w:p w14:paraId="3A783B1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317F486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4403D78E" w14:textId="77777777" w:rsidTr="004F423A">
        <w:trPr>
          <w:trHeight w:val="29"/>
        </w:trPr>
        <w:tc>
          <w:tcPr>
            <w:tcW w:w="2742" w:type="dxa"/>
            <w:tcBorders>
              <w:top w:val="nil"/>
              <w:left w:val="single" w:sz="4" w:space="0" w:color="auto"/>
              <w:bottom w:val="nil"/>
              <w:right w:val="single" w:sz="4" w:space="0" w:color="auto"/>
            </w:tcBorders>
            <w:vAlign w:val="center"/>
          </w:tcPr>
          <w:p w14:paraId="373EC0A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D70FD0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2A7471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165EFF8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10, 15, 20, 40, 50, 60, 80, 90, 100</w:t>
            </w:r>
          </w:p>
        </w:tc>
        <w:tc>
          <w:tcPr>
            <w:tcW w:w="2445" w:type="dxa"/>
            <w:tcBorders>
              <w:top w:val="nil"/>
              <w:left w:val="single" w:sz="4" w:space="0" w:color="auto"/>
              <w:bottom w:val="nil"/>
              <w:right w:val="single" w:sz="4" w:space="0" w:color="auto"/>
            </w:tcBorders>
            <w:vAlign w:val="center"/>
          </w:tcPr>
          <w:p w14:paraId="557D53C7" w14:textId="77777777" w:rsidR="006F6378" w:rsidRPr="00C30686" w:rsidRDefault="006F6378" w:rsidP="0094020B">
            <w:pPr>
              <w:pStyle w:val="TAC"/>
              <w:rPr>
                <w:rFonts w:eastAsiaTheme="minorEastAsia"/>
                <w:lang w:val="en-US" w:eastAsia="zh-CN"/>
              </w:rPr>
            </w:pPr>
          </w:p>
        </w:tc>
      </w:tr>
      <w:tr w:rsidR="006F6378" w:rsidRPr="00C30686" w14:paraId="12308FAF" w14:textId="77777777" w:rsidTr="004F423A">
        <w:trPr>
          <w:trHeight w:val="29"/>
        </w:trPr>
        <w:tc>
          <w:tcPr>
            <w:tcW w:w="2742" w:type="dxa"/>
            <w:tcBorders>
              <w:top w:val="nil"/>
              <w:left w:val="single" w:sz="4" w:space="0" w:color="auto"/>
              <w:bottom w:val="nil"/>
              <w:right w:val="single" w:sz="4" w:space="0" w:color="auto"/>
            </w:tcBorders>
            <w:vAlign w:val="center"/>
          </w:tcPr>
          <w:p w14:paraId="6271296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A4DD41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6CF673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5DB7FE3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40, 50, 60, 80, 100</w:t>
            </w:r>
          </w:p>
        </w:tc>
        <w:tc>
          <w:tcPr>
            <w:tcW w:w="2445" w:type="dxa"/>
            <w:tcBorders>
              <w:top w:val="nil"/>
              <w:left w:val="single" w:sz="4" w:space="0" w:color="auto"/>
              <w:bottom w:val="single" w:sz="4" w:space="0" w:color="auto"/>
              <w:right w:val="single" w:sz="4" w:space="0" w:color="auto"/>
            </w:tcBorders>
            <w:vAlign w:val="center"/>
          </w:tcPr>
          <w:p w14:paraId="76A0CEF5" w14:textId="77777777" w:rsidR="006F6378" w:rsidRPr="00C30686" w:rsidRDefault="006F6378" w:rsidP="0094020B">
            <w:pPr>
              <w:pStyle w:val="TAC"/>
              <w:rPr>
                <w:rFonts w:eastAsiaTheme="minorEastAsia"/>
                <w:lang w:val="en-US" w:eastAsia="zh-CN"/>
              </w:rPr>
            </w:pPr>
          </w:p>
        </w:tc>
      </w:tr>
      <w:tr w:rsidR="006F6378" w:rsidRPr="00C30686" w14:paraId="622007AA" w14:textId="77777777" w:rsidTr="004F423A">
        <w:trPr>
          <w:trHeight w:val="29"/>
        </w:trPr>
        <w:tc>
          <w:tcPr>
            <w:tcW w:w="2742" w:type="dxa"/>
            <w:tcBorders>
              <w:top w:val="nil"/>
              <w:left w:val="single" w:sz="4" w:space="0" w:color="auto"/>
              <w:bottom w:val="nil"/>
              <w:right w:val="single" w:sz="4" w:space="0" w:color="auto"/>
            </w:tcBorders>
            <w:vAlign w:val="center"/>
          </w:tcPr>
          <w:p w14:paraId="6C04D7A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0D232E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AF6BC7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n39</w:t>
            </w:r>
          </w:p>
        </w:tc>
        <w:tc>
          <w:tcPr>
            <w:tcW w:w="4356" w:type="dxa"/>
            <w:tcBorders>
              <w:top w:val="single" w:sz="4" w:space="0" w:color="auto"/>
              <w:left w:val="single" w:sz="4" w:space="0" w:color="auto"/>
              <w:bottom w:val="single" w:sz="4" w:space="0" w:color="auto"/>
              <w:right w:val="single" w:sz="4" w:space="0" w:color="auto"/>
            </w:tcBorders>
            <w:vAlign w:val="center"/>
          </w:tcPr>
          <w:p w14:paraId="16A96CE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7CC30EE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1</w:t>
            </w:r>
          </w:p>
        </w:tc>
      </w:tr>
      <w:tr w:rsidR="006F6378" w:rsidRPr="00C30686" w14:paraId="2DFE3DBE" w14:textId="77777777" w:rsidTr="004F423A">
        <w:trPr>
          <w:trHeight w:val="29"/>
        </w:trPr>
        <w:tc>
          <w:tcPr>
            <w:tcW w:w="2742" w:type="dxa"/>
            <w:tcBorders>
              <w:top w:val="nil"/>
              <w:left w:val="single" w:sz="4" w:space="0" w:color="auto"/>
              <w:bottom w:val="nil"/>
              <w:right w:val="single" w:sz="4" w:space="0" w:color="auto"/>
            </w:tcBorders>
            <w:vAlign w:val="center"/>
          </w:tcPr>
          <w:p w14:paraId="01D2EAE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389D00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8FF1E1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5E3194D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10, 15, 20, 40, 50, 60</w:t>
            </w:r>
          </w:p>
        </w:tc>
        <w:tc>
          <w:tcPr>
            <w:tcW w:w="2445" w:type="dxa"/>
            <w:tcBorders>
              <w:top w:val="nil"/>
              <w:left w:val="single" w:sz="4" w:space="0" w:color="auto"/>
              <w:bottom w:val="nil"/>
              <w:right w:val="single" w:sz="4" w:space="0" w:color="auto"/>
            </w:tcBorders>
            <w:vAlign w:val="center"/>
          </w:tcPr>
          <w:p w14:paraId="2F28096C" w14:textId="77777777" w:rsidR="006F6378" w:rsidRPr="00C30686" w:rsidRDefault="006F6378" w:rsidP="0094020B">
            <w:pPr>
              <w:pStyle w:val="TAC"/>
              <w:rPr>
                <w:rFonts w:eastAsiaTheme="minorEastAsia"/>
                <w:lang w:val="en-US" w:eastAsia="zh-CN"/>
              </w:rPr>
            </w:pPr>
          </w:p>
        </w:tc>
      </w:tr>
      <w:tr w:rsidR="006F6378" w:rsidRPr="00C30686" w14:paraId="2D4B766E"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D935CC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695AB4A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7D04DC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6D444AC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40, 50, 60, 80, 100</w:t>
            </w:r>
          </w:p>
        </w:tc>
        <w:tc>
          <w:tcPr>
            <w:tcW w:w="2445" w:type="dxa"/>
            <w:tcBorders>
              <w:top w:val="nil"/>
              <w:left w:val="single" w:sz="4" w:space="0" w:color="auto"/>
              <w:bottom w:val="single" w:sz="4" w:space="0" w:color="auto"/>
              <w:right w:val="single" w:sz="4" w:space="0" w:color="auto"/>
            </w:tcBorders>
            <w:vAlign w:val="center"/>
          </w:tcPr>
          <w:p w14:paraId="6FF536FD" w14:textId="77777777" w:rsidR="006F6378" w:rsidRPr="00C30686" w:rsidRDefault="006F6378" w:rsidP="0094020B">
            <w:pPr>
              <w:pStyle w:val="TAC"/>
              <w:rPr>
                <w:rFonts w:eastAsiaTheme="minorEastAsia"/>
                <w:lang w:val="en-US" w:eastAsia="zh-CN"/>
              </w:rPr>
            </w:pPr>
          </w:p>
        </w:tc>
      </w:tr>
      <w:tr w:rsidR="006F6378" w:rsidRPr="00C30686" w14:paraId="4FEA6B0A"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30B30CE"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CA_n40A-n41A-n79A</w:t>
            </w:r>
          </w:p>
        </w:tc>
        <w:tc>
          <w:tcPr>
            <w:tcW w:w="2785" w:type="dxa"/>
            <w:tcBorders>
              <w:top w:val="single" w:sz="4" w:space="0" w:color="auto"/>
              <w:left w:val="single" w:sz="4" w:space="0" w:color="auto"/>
              <w:bottom w:val="nil"/>
              <w:right w:val="single" w:sz="4" w:space="0" w:color="auto"/>
            </w:tcBorders>
            <w:vAlign w:val="center"/>
          </w:tcPr>
          <w:p w14:paraId="1F5C165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CA_n40A-n41A</w:t>
            </w:r>
          </w:p>
          <w:p w14:paraId="2AD1063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CA_n40A-n79A</w:t>
            </w:r>
          </w:p>
          <w:p w14:paraId="2FE7DE7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CA_n41A-n79A</w:t>
            </w:r>
          </w:p>
        </w:tc>
        <w:tc>
          <w:tcPr>
            <w:tcW w:w="1259" w:type="dxa"/>
            <w:tcBorders>
              <w:top w:val="single" w:sz="4" w:space="0" w:color="auto"/>
              <w:left w:val="single" w:sz="4" w:space="0" w:color="auto"/>
              <w:bottom w:val="single" w:sz="4" w:space="0" w:color="auto"/>
              <w:right w:val="single" w:sz="4" w:space="0" w:color="auto"/>
            </w:tcBorders>
            <w:vAlign w:val="center"/>
          </w:tcPr>
          <w:p w14:paraId="6D4F6D4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n40</w:t>
            </w:r>
          </w:p>
        </w:tc>
        <w:tc>
          <w:tcPr>
            <w:tcW w:w="4356" w:type="dxa"/>
            <w:tcBorders>
              <w:top w:val="single" w:sz="4" w:space="0" w:color="auto"/>
              <w:left w:val="single" w:sz="4" w:space="0" w:color="auto"/>
              <w:bottom w:val="single" w:sz="4" w:space="0" w:color="auto"/>
              <w:right w:val="single" w:sz="4" w:space="0" w:color="auto"/>
            </w:tcBorders>
            <w:vAlign w:val="center"/>
          </w:tcPr>
          <w:p w14:paraId="1B21018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5, 10, 15, 20, 25, 30, 40, 50, 60, 80</w:t>
            </w:r>
          </w:p>
        </w:tc>
        <w:tc>
          <w:tcPr>
            <w:tcW w:w="2445" w:type="dxa"/>
            <w:tcBorders>
              <w:top w:val="single" w:sz="4" w:space="0" w:color="auto"/>
              <w:left w:val="single" w:sz="4" w:space="0" w:color="auto"/>
              <w:bottom w:val="nil"/>
              <w:right w:val="single" w:sz="4" w:space="0" w:color="auto"/>
            </w:tcBorders>
            <w:vAlign w:val="center"/>
          </w:tcPr>
          <w:p w14:paraId="5C44A13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7C652A58" w14:textId="77777777" w:rsidTr="004F423A">
        <w:trPr>
          <w:trHeight w:val="29"/>
        </w:trPr>
        <w:tc>
          <w:tcPr>
            <w:tcW w:w="2742" w:type="dxa"/>
            <w:tcBorders>
              <w:top w:val="nil"/>
              <w:left w:val="single" w:sz="4" w:space="0" w:color="auto"/>
              <w:bottom w:val="nil"/>
              <w:right w:val="single" w:sz="4" w:space="0" w:color="auto"/>
            </w:tcBorders>
            <w:vAlign w:val="center"/>
          </w:tcPr>
          <w:p w14:paraId="6F193C3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628052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85AE76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126C881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10, 15, 20, 40, 50, 60, 80, 100</w:t>
            </w:r>
          </w:p>
        </w:tc>
        <w:tc>
          <w:tcPr>
            <w:tcW w:w="2445" w:type="dxa"/>
            <w:tcBorders>
              <w:top w:val="nil"/>
              <w:left w:val="single" w:sz="4" w:space="0" w:color="auto"/>
              <w:bottom w:val="nil"/>
              <w:right w:val="single" w:sz="4" w:space="0" w:color="auto"/>
            </w:tcBorders>
            <w:vAlign w:val="center"/>
          </w:tcPr>
          <w:p w14:paraId="68AE28EE" w14:textId="77777777" w:rsidR="006F6378" w:rsidRPr="00C30686" w:rsidRDefault="006F6378" w:rsidP="0094020B">
            <w:pPr>
              <w:pStyle w:val="TAC"/>
              <w:rPr>
                <w:rFonts w:eastAsiaTheme="minorEastAsia"/>
                <w:lang w:val="en-US" w:eastAsia="zh-CN"/>
              </w:rPr>
            </w:pPr>
          </w:p>
        </w:tc>
      </w:tr>
      <w:tr w:rsidR="006F6378" w:rsidRPr="00C30686" w14:paraId="7DD2A111" w14:textId="77777777" w:rsidTr="004F423A">
        <w:trPr>
          <w:trHeight w:val="29"/>
        </w:trPr>
        <w:tc>
          <w:tcPr>
            <w:tcW w:w="2742" w:type="dxa"/>
            <w:tcBorders>
              <w:top w:val="nil"/>
              <w:left w:val="single" w:sz="4" w:space="0" w:color="auto"/>
              <w:bottom w:val="nil"/>
              <w:right w:val="single" w:sz="4" w:space="0" w:color="auto"/>
            </w:tcBorders>
            <w:vAlign w:val="center"/>
          </w:tcPr>
          <w:p w14:paraId="501663C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5FEEC9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FC6224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0F1E196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 40, 50, 60, 80, 100</w:t>
            </w:r>
          </w:p>
        </w:tc>
        <w:tc>
          <w:tcPr>
            <w:tcW w:w="2445" w:type="dxa"/>
            <w:tcBorders>
              <w:top w:val="nil"/>
              <w:left w:val="single" w:sz="4" w:space="0" w:color="auto"/>
              <w:bottom w:val="single" w:sz="4" w:space="0" w:color="auto"/>
              <w:right w:val="single" w:sz="4" w:space="0" w:color="auto"/>
            </w:tcBorders>
            <w:vAlign w:val="center"/>
          </w:tcPr>
          <w:p w14:paraId="10C201FA" w14:textId="77777777" w:rsidR="006F6378" w:rsidRPr="00C30686" w:rsidRDefault="006F6378" w:rsidP="0094020B">
            <w:pPr>
              <w:pStyle w:val="TAC"/>
              <w:rPr>
                <w:rFonts w:eastAsiaTheme="minorEastAsia"/>
                <w:lang w:val="en-US" w:eastAsia="zh-CN"/>
              </w:rPr>
            </w:pPr>
          </w:p>
        </w:tc>
      </w:tr>
      <w:tr w:rsidR="006F6378" w:rsidRPr="00C30686" w14:paraId="4EEFE28A" w14:textId="77777777" w:rsidTr="004F423A">
        <w:trPr>
          <w:trHeight w:val="29"/>
        </w:trPr>
        <w:tc>
          <w:tcPr>
            <w:tcW w:w="2742" w:type="dxa"/>
            <w:tcBorders>
              <w:top w:val="nil"/>
              <w:left w:val="single" w:sz="4" w:space="0" w:color="auto"/>
              <w:bottom w:val="nil"/>
              <w:right w:val="single" w:sz="4" w:space="0" w:color="auto"/>
            </w:tcBorders>
            <w:vAlign w:val="center"/>
          </w:tcPr>
          <w:p w14:paraId="147A13C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A562E1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732C59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n40</w:t>
            </w:r>
          </w:p>
        </w:tc>
        <w:tc>
          <w:tcPr>
            <w:tcW w:w="4356" w:type="dxa"/>
            <w:tcBorders>
              <w:top w:val="single" w:sz="4" w:space="0" w:color="auto"/>
              <w:left w:val="single" w:sz="4" w:space="0" w:color="auto"/>
              <w:bottom w:val="single" w:sz="4" w:space="0" w:color="auto"/>
              <w:right w:val="single" w:sz="4" w:space="0" w:color="auto"/>
            </w:tcBorders>
            <w:vAlign w:val="center"/>
          </w:tcPr>
          <w:p w14:paraId="01D2927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06498E9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1</w:t>
            </w:r>
          </w:p>
        </w:tc>
      </w:tr>
      <w:tr w:rsidR="006F6378" w:rsidRPr="00C30686" w14:paraId="507A0DA2" w14:textId="77777777" w:rsidTr="004F423A">
        <w:trPr>
          <w:trHeight w:val="29"/>
        </w:trPr>
        <w:tc>
          <w:tcPr>
            <w:tcW w:w="2742" w:type="dxa"/>
            <w:tcBorders>
              <w:top w:val="nil"/>
              <w:left w:val="single" w:sz="4" w:space="0" w:color="auto"/>
              <w:bottom w:val="nil"/>
              <w:right w:val="single" w:sz="4" w:space="0" w:color="auto"/>
            </w:tcBorders>
            <w:vAlign w:val="center"/>
          </w:tcPr>
          <w:p w14:paraId="63D2B4F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576624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9A4BD6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50038F3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10, 15, 20, 40, 50, 60</w:t>
            </w:r>
          </w:p>
        </w:tc>
        <w:tc>
          <w:tcPr>
            <w:tcW w:w="2445" w:type="dxa"/>
            <w:tcBorders>
              <w:top w:val="nil"/>
              <w:left w:val="single" w:sz="4" w:space="0" w:color="auto"/>
              <w:bottom w:val="nil"/>
              <w:right w:val="single" w:sz="4" w:space="0" w:color="auto"/>
            </w:tcBorders>
            <w:vAlign w:val="center"/>
          </w:tcPr>
          <w:p w14:paraId="339AB0B6" w14:textId="77777777" w:rsidR="006F6378" w:rsidRPr="00C30686" w:rsidRDefault="006F6378" w:rsidP="0094020B">
            <w:pPr>
              <w:pStyle w:val="TAC"/>
              <w:rPr>
                <w:rFonts w:eastAsiaTheme="minorEastAsia"/>
                <w:lang w:val="en-US" w:eastAsia="zh-CN"/>
              </w:rPr>
            </w:pPr>
          </w:p>
        </w:tc>
      </w:tr>
      <w:tr w:rsidR="006F6378" w:rsidRPr="00C30686" w14:paraId="485A83A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569DFA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79B722A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1B83D4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1412941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 40, 50, 60, 80, 100</w:t>
            </w:r>
          </w:p>
        </w:tc>
        <w:tc>
          <w:tcPr>
            <w:tcW w:w="2445" w:type="dxa"/>
            <w:tcBorders>
              <w:top w:val="nil"/>
              <w:left w:val="single" w:sz="4" w:space="0" w:color="auto"/>
              <w:bottom w:val="single" w:sz="4" w:space="0" w:color="auto"/>
              <w:right w:val="single" w:sz="4" w:space="0" w:color="auto"/>
            </w:tcBorders>
            <w:vAlign w:val="center"/>
          </w:tcPr>
          <w:p w14:paraId="27C84061" w14:textId="77777777" w:rsidR="006F6378" w:rsidRPr="00C30686" w:rsidRDefault="006F6378" w:rsidP="0094020B">
            <w:pPr>
              <w:pStyle w:val="TAC"/>
              <w:rPr>
                <w:rFonts w:eastAsiaTheme="minorEastAsia"/>
                <w:lang w:val="en-US" w:eastAsia="zh-CN"/>
              </w:rPr>
            </w:pPr>
          </w:p>
        </w:tc>
      </w:tr>
      <w:tr w:rsidR="006F6378" w:rsidRPr="00C30686" w14:paraId="287D2B91"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37A9E20" w14:textId="77777777" w:rsidR="006F6378" w:rsidRPr="00C30686" w:rsidRDefault="006F6378" w:rsidP="0094020B">
            <w:pPr>
              <w:pStyle w:val="TAC"/>
              <w:rPr>
                <w:rFonts w:eastAsiaTheme="minorEastAsia"/>
                <w:lang w:val="en-US" w:eastAsia="zh-CN"/>
              </w:rPr>
            </w:pPr>
            <w:r w:rsidRPr="00C30686">
              <w:rPr>
                <w:color w:val="000000"/>
                <w:lang w:eastAsia="zh-CN"/>
              </w:rPr>
              <w:t>CA_n40A-n78A-n105A</w:t>
            </w:r>
          </w:p>
        </w:tc>
        <w:tc>
          <w:tcPr>
            <w:tcW w:w="2785" w:type="dxa"/>
            <w:tcBorders>
              <w:top w:val="single" w:sz="4" w:space="0" w:color="auto"/>
              <w:left w:val="single" w:sz="4" w:space="0" w:color="auto"/>
              <w:bottom w:val="nil"/>
              <w:right w:val="single" w:sz="4" w:space="0" w:color="auto"/>
            </w:tcBorders>
            <w:vAlign w:val="center"/>
          </w:tcPr>
          <w:p w14:paraId="22110B64"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CA_n40A-n78A</w:t>
            </w:r>
          </w:p>
          <w:p w14:paraId="02EEC609"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CA_n40A-n105A</w:t>
            </w:r>
          </w:p>
        </w:tc>
        <w:tc>
          <w:tcPr>
            <w:tcW w:w="1259" w:type="dxa"/>
            <w:tcBorders>
              <w:top w:val="single" w:sz="4" w:space="0" w:color="auto"/>
              <w:left w:val="single" w:sz="4" w:space="0" w:color="auto"/>
              <w:bottom w:val="single" w:sz="4" w:space="0" w:color="auto"/>
              <w:right w:val="single" w:sz="4" w:space="0" w:color="auto"/>
            </w:tcBorders>
            <w:vAlign w:val="center"/>
          </w:tcPr>
          <w:p w14:paraId="1D2FFE6B" w14:textId="77777777" w:rsidR="006F6378" w:rsidRPr="00C30686" w:rsidRDefault="006F6378" w:rsidP="0094020B">
            <w:pPr>
              <w:pStyle w:val="TAC"/>
              <w:rPr>
                <w:rFonts w:eastAsiaTheme="minorEastAsia"/>
                <w:lang w:val="en-US" w:eastAsia="zh-CN"/>
              </w:rPr>
            </w:pPr>
            <w:r w:rsidRPr="00C30686">
              <w:rPr>
                <w:rFonts w:eastAsiaTheme="minorEastAsia" w:cs="Arial"/>
                <w:color w:val="000000"/>
              </w:rPr>
              <w:t>n40</w:t>
            </w:r>
          </w:p>
        </w:tc>
        <w:tc>
          <w:tcPr>
            <w:tcW w:w="4356" w:type="dxa"/>
            <w:tcBorders>
              <w:top w:val="single" w:sz="4" w:space="0" w:color="auto"/>
              <w:left w:val="single" w:sz="4" w:space="0" w:color="auto"/>
              <w:bottom w:val="single" w:sz="4" w:space="0" w:color="auto"/>
              <w:right w:val="single" w:sz="4" w:space="0" w:color="auto"/>
            </w:tcBorders>
            <w:vAlign w:val="center"/>
          </w:tcPr>
          <w:p w14:paraId="55401CB9" w14:textId="77777777" w:rsidR="006F6378" w:rsidRPr="00C30686" w:rsidRDefault="006F6378" w:rsidP="0094020B">
            <w:pPr>
              <w:pStyle w:val="TAC"/>
              <w:rPr>
                <w:rFonts w:eastAsiaTheme="minorEastAsia"/>
                <w:lang w:val="en-US" w:eastAsia="zh-CN" w:bidi="ar"/>
              </w:rPr>
            </w:pPr>
            <w:r w:rsidRPr="00C30686">
              <w:rPr>
                <w:rFonts w:eastAsiaTheme="minorEastAsia" w:cs="Arial"/>
                <w:szCs w:val="18"/>
                <w:lang w:val="en-US" w:eastAsia="zh-CN" w:bidi="ar"/>
              </w:rPr>
              <w:t>10, 15, 20, 25, 30, 40, 50, 60, 70, 80, 90, 100</w:t>
            </w:r>
          </w:p>
        </w:tc>
        <w:tc>
          <w:tcPr>
            <w:tcW w:w="2445" w:type="dxa"/>
            <w:tcBorders>
              <w:top w:val="single" w:sz="4" w:space="0" w:color="auto"/>
              <w:left w:val="single" w:sz="4" w:space="0" w:color="auto"/>
              <w:bottom w:val="nil"/>
              <w:right w:val="single" w:sz="4" w:space="0" w:color="auto"/>
            </w:tcBorders>
            <w:vAlign w:val="center"/>
          </w:tcPr>
          <w:p w14:paraId="179ACB7D" w14:textId="77777777" w:rsidR="006F6378" w:rsidRPr="00C30686" w:rsidRDefault="006F6378" w:rsidP="0094020B">
            <w:pPr>
              <w:pStyle w:val="TAC"/>
              <w:rPr>
                <w:rFonts w:eastAsiaTheme="minorEastAsia"/>
                <w:lang w:val="en-US" w:eastAsia="zh-CN"/>
              </w:rPr>
            </w:pPr>
            <w:r w:rsidRPr="00C30686">
              <w:rPr>
                <w:rFonts w:eastAsiaTheme="minorEastAsia" w:hint="eastAsia"/>
                <w:szCs w:val="18"/>
                <w:lang w:val="en-US" w:eastAsia="zh-CN"/>
              </w:rPr>
              <w:t>0</w:t>
            </w:r>
          </w:p>
        </w:tc>
      </w:tr>
      <w:tr w:rsidR="006F6378" w:rsidRPr="00C30686" w14:paraId="28C0AEA1" w14:textId="77777777" w:rsidTr="004F423A">
        <w:trPr>
          <w:trHeight w:val="29"/>
        </w:trPr>
        <w:tc>
          <w:tcPr>
            <w:tcW w:w="2742" w:type="dxa"/>
            <w:tcBorders>
              <w:top w:val="nil"/>
              <w:left w:val="single" w:sz="4" w:space="0" w:color="auto"/>
              <w:bottom w:val="nil"/>
              <w:right w:val="single" w:sz="4" w:space="0" w:color="auto"/>
            </w:tcBorders>
            <w:vAlign w:val="center"/>
          </w:tcPr>
          <w:p w14:paraId="64FD132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BD4587E"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CA_n78A-n105A</w:t>
            </w:r>
          </w:p>
        </w:tc>
        <w:tc>
          <w:tcPr>
            <w:tcW w:w="1259" w:type="dxa"/>
            <w:tcBorders>
              <w:top w:val="single" w:sz="4" w:space="0" w:color="auto"/>
              <w:left w:val="single" w:sz="4" w:space="0" w:color="auto"/>
              <w:bottom w:val="single" w:sz="4" w:space="0" w:color="auto"/>
              <w:right w:val="single" w:sz="4" w:space="0" w:color="auto"/>
            </w:tcBorders>
            <w:vAlign w:val="center"/>
          </w:tcPr>
          <w:p w14:paraId="7C53C2BF" w14:textId="77777777" w:rsidR="006F6378" w:rsidRPr="00C30686" w:rsidRDefault="006F6378" w:rsidP="0094020B">
            <w:pPr>
              <w:pStyle w:val="TAC"/>
              <w:rPr>
                <w:rFonts w:eastAsiaTheme="minorEastAsia"/>
                <w:lang w:val="en-US" w:eastAsia="zh-CN"/>
              </w:rPr>
            </w:pPr>
            <w:r w:rsidRPr="00C30686">
              <w:rPr>
                <w:rFonts w:cs="Arial"/>
                <w:color w:val="000000"/>
                <w:lang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34630596" w14:textId="77777777" w:rsidR="006F6378" w:rsidRPr="00C30686" w:rsidRDefault="006F6378" w:rsidP="0094020B">
            <w:pPr>
              <w:pStyle w:val="TAC"/>
              <w:rPr>
                <w:rFonts w:eastAsiaTheme="minorEastAsia"/>
                <w:lang w:val="en-US" w:eastAsia="zh-CN" w:bidi="ar"/>
              </w:rPr>
            </w:pPr>
            <w:r w:rsidRPr="00C30686">
              <w:rPr>
                <w:rFonts w:eastAsiaTheme="minorEastAsia" w:cs="Arial"/>
                <w:szCs w:val="18"/>
                <w:lang w:val="en-US" w:eastAsia="zh-CN" w:bidi="ar"/>
              </w:rPr>
              <w:t>10, 15, 20, 25, 30, 40, 50, 60, 70, 80, 90, 100</w:t>
            </w:r>
          </w:p>
        </w:tc>
        <w:tc>
          <w:tcPr>
            <w:tcW w:w="2445" w:type="dxa"/>
            <w:tcBorders>
              <w:top w:val="nil"/>
              <w:left w:val="single" w:sz="4" w:space="0" w:color="auto"/>
              <w:bottom w:val="nil"/>
              <w:right w:val="single" w:sz="4" w:space="0" w:color="auto"/>
            </w:tcBorders>
            <w:vAlign w:val="center"/>
          </w:tcPr>
          <w:p w14:paraId="55DA0A0E" w14:textId="77777777" w:rsidR="006F6378" w:rsidRPr="00C30686" w:rsidRDefault="006F6378" w:rsidP="0094020B">
            <w:pPr>
              <w:pStyle w:val="TAC"/>
              <w:rPr>
                <w:rFonts w:eastAsiaTheme="minorEastAsia"/>
                <w:lang w:val="en-US" w:eastAsia="zh-CN"/>
              </w:rPr>
            </w:pPr>
          </w:p>
        </w:tc>
      </w:tr>
      <w:tr w:rsidR="006F6378" w:rsidRPr="00C30686" w14:paraId="7964D7FE"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2F80D6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0127547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CDFC1C7"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n105</w:t>
            </w:r>
          </w:p>
        </w:tc>
        <w:tc>
          <w:tcPr>
            <w:tcW w:w="4356" w:type="dxa"/>
            <w:tcBorders>
              <w:top w:val="single" w:sz="4" w:space="0" w:color="auto"/>
              <w:left w:val="single" w:sz="4" w:space="0" w:color="auto"/>
              <w:bottom w:val="single" w:sz="4" w:space="0" w:color="auto"/>
              <w:right w:val="single" w:sz="4" w:space="0" w:color="auto"/>
            </w:tcBorders>
            <w:vAlign w:val="center"/>
          </w:tcPr>
          <w:p w14:paraId="0F19E5C1" w14:textId="77777777" w:rsidR="006F6378" w:rsidRPr="00C30686" w:rsidRDefault="006F6378" w:rsidP="0094020B">
            <w:pPr>
              <w:pStyle w:val="TAC"/>
              <w:rPr>
                <w:rFonts w:eastAsiaTheme="minorEastAsia"/>
                <w:lang w:val="en-US" w:eastAsia="zh-CN" w:bidi="ar"/>
              </w:rPr>
            </w:pPr>
            <w:r w:rsidRPr="00C30686">
              <w:rPr>
                <w:rFonts w:eastAsiaTheme="minorEastAsia" w:cs="Arial"/>
                <w:szCs w:val="18"/>
              </w:rPr>
              <w:t>5, 10, 15, 20, 25, 30, 35</w:t>
            </w:r>
          </w:p>
        </w:tc>
        <w:tc>
          <w:tcPr>
            <w:tcW w:w="2445" w:type="dxa"/>
            <w:tcBorders>
              <w:top w:val="nil"/>
              <w:left w:val="single" w:sz="4" w:space="0" w:color="auto"/>
              <w:bottom w:val="single" w:sz="4" w:space="0" w:color="auto"/>
              <w:right w:val="single" w:sz="4" w:space="0" w:color="auto"/>
            </w:tcBorders>
            <w:vAlign w:val="center"/>
          </w:tcPr>
          <w:p w14:paraId="6F8FC426" w14:textId="77777777" w:rsidR="006F6378" w:rsidRPr="00C30686" w:rsidRDefault="006F6378" w:rsidP="0094020B">
            <w:pPr>
              <w:pStyle w:val="TAC"/>
              <w:rPr>
                <w:rFonts w:eastAsiaTheme="minorEastAsia"/>
                <w:lang w:val="en-US" w:eastAsia="zh-CN"/>
              </w:rPr>
            </w:pPr>
          </w:p>
        </w:tc>
      </w:tr>
      <w:tr w:rsidR="006F6378" w:rsidRPr="00C30686" w14:paraId="39249BDB"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CBF2495" w14:textId="77777777" w:rsidR="006F6378" w:rsidRPr="00C30686" w:rsidRDefault="006F6378" w:rsidP="0094020B">
            <w:pPr>
              <w:pStyle w:val="TAC"/>
              <w:rPr>
                <w:rFonts w:eastAsiaTheme="minorEastAsia"/>
                <w:lang w:val="en-US" w:eastAsia="zh-CN"/>
              </w:rPr>
            </w:pPr>
            <w:r w:rsidRPr="00C30686">
              <w:rPr>
                <w:rFonts w:eastAsiaTheme="minorEastAsia"/>
                <w:color w:val="000000"/>
              </w:rPr>
              <w:t>CA_n41A-n66A-n70A</w:t>
            </w:r>
          </w:p>
        </w:tc>
        <w:tc>
          <w:tcPr>
            <w:tcW w:w="2785" w:type="dxa"/>
            <w:tcBorders>
              <w:top w:val="nil"/>
              <w:left w:val="single" w:sz="4" w:space="0" w:color="auto"/>
              <w:bottom w:val="nil"/>
              <w:right w:val="single" w:sz="4" w:space="0" w:color="auto"/>
            </w:tcBorders>
            <w:vAlign w:val="center"/>
          </w:tcPr>
          <w:p w14:paraId="3BEB44F7" w14:textId="77777777" w:rsidR="006F6378" w:rsidRPr="00C30686" w:rsidRDefault="006F6378" w:rsidP="0094020B">
            <w:pPr>
              <w:pStyle w:val="TAC"/>
              <w:rPr>
                <w:rFonts w:eastAsiaTheme="minorEastAsia"/>
                <w:color w:val="000000"/>
              </w:rPr>
            </w:pPr>
            <w:r w:rsidRPr="00C30686">
              <w:rPr>
                <w:rFonts w:eastAsiaTheme="minorEastAsia"/>
                <w:color w:val="000000"/>
              </w:rPr>
              <w:t>CA_n41A-n66A</w:t>
            </w:r>
          </w:p>
          <w:p w14:paraId="4BC19398" w14:textId="77777777" w:rsidR="006F6378" w:rsidRPr="00C30686" w:rsidRDefault="006F6378" w:rsidP="0094020B">
            <w:pPr>
              <w:pStyle w:val="TAC"/>
              <w:rPr>
                <w:rFonts w:eastAsiaTheme="minorEastAsia"/>
                <w:lang w:val="en-US" w:eastAsia="zh-CN"/>
              </w:rPr>
            </w:pPr>
            <w:r w:rsidRPr="00C30686">
              <w:rPr>
                <w:rFonts w:eastAsiaTheme="minorEastAsia"/>
                <w:color w:val="000000"/>
              </w:rPr>
              <w:t>CA_n41A-n70A</w:t>
            </w:r>
          </w:p>
        </w:tc>
        <w:tc>
          <w:tcPr>
            <w:tcW w:w="1259" w:type="dxa"/>
            <w:tcBorders>
              <w:top w:val="single" w:sz="4" w:space="0" w:color="auto"/>
              <w:left w:val="single" w:sz="4" w:space="0" w:color="auto"/>
              <w:bottom w:val="single" w:sz="4" w:space="0" w:color="auto"/>
              <w:right w:val="single" w:sz="4" w:space="0" w:color="auto"/>
            </w:tcBorders>
            <w:vAlign w:val="center"/>
          </w:tcPr>
          <w:p w14:paraId="5C47FC38" w14:textId="77777777" w:rsidR="006F6378" w:rsidRPr="00C30686" w:rsidRDefault="006F6378" w:rsidP="0094020B">
            <w:pPr>
              <w:pStyle w:val="TAC"/>
              <w:rPr>
                <w:rFonts w:eastAsiaTheme="minorEastAsia"/>
                <w:lang w:val="en-US" w:eastAsia="zh-CN"/>
              </w:rPr>
            </w:pPr>
            <w:r w:rsidRPr="00C30686">
              <w:rPr>
                <w:rFonts w:eastAsiaTheme="minorEastAsia"/>
                <w:szCs w:val="18"/>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50A3CD8E" w14:textId="77777777" w:rsidR="006F6378" w:rsidRPr="00C30686" w:rsidRDefault="006F6378" w:rsidP="0094020B">
            <w:pPr>
              <w:pStyle w:val="TAC"/>
              <w:rPr>
                <w:rFonts w:eastAsiaTheme="minorEastAsia"/>
                <w:lang w:val="en-US" w:eastAsia="zh-CN" w:bidi="ar"/>
              </w:rPr>
            </w:pPr>
            <w:r w:rsidRPr="00C30686">
              <w:rPr>
                <w:rFonts w:eastAsiaTheme="minorEastAsia"/>
                <w:lang w:val="en-US" w:bidi="ar"/>
              </w:rPr>
              <w:t>10, 15, 20, 30, 40, 50, 60, 70, 80, 90, 100</w:t>
            </w:r>
          </w:p>
        </w:tc>
        <w:tc>
          <w:tcPr>
            <w:tcW w:w="2445" w:type="dxa"/>
            <w:tcBorders>
              <w:top w:val="single" w:sz="4" w:space="0" w:color="auto"/>
              <w:left w:val="single" w:sz="4" w:space="0" w:color="auto"/>
              <w:bottom w:val="nil"/>
              <w:right w:val="single" w:sz="4" w:space="0" w:color="auto"/>
            </w:tcBorders>
            <w:vAlign w:val="center"/>
          </w:tcPr>
          <w:p w14:paraId="371198ED" w14:textId="77777777" w:rsidR="006F6378" w:rsidRPr="00C30686" w:rsidRDefault="006F6378" w:rsidP="0094020B">
            <w:pPr>
              <w:pStyle w:val="TAC"/>
              <w:rPr>
                <w:rFonts w:eastAsiaTheme="minorEastAsia"/>
                <w:lang w:val="en-US" w:eastAsia="zh-CN"/>
              </w:rPr>
            </w:pPr>
            <w:r w:rsidRPr="00C30686">
              <w:rPr>
                <w:rFonts w:eastAsiaTheme="minorEastAsia"/>
                <w:lang w:val="en-US"/>
              </w:rPr>
              <w:t>0</w:t>
            </w:r>
          </w:p>
        </w:tc>
      </w:tr>
      <w:tr w:rsidR="006F6378" w:rsidRPr="00C30686" w14:paraId="1B4FF8E3" w14:textId="77777777" w:rsidTr="004F423A">
        <w:trPr>
          <w:trHeight w:val="29"/>
        </w:trPr>
        <w:tc>
          <w:tcPr>
            <w:tcW w:w="2742" w:type="dxa"/>
            <w:tcBorders>
              <w:top w:val="nil"/>
              <w:left w:val="single" w:sz="4" w:space="0" w:color="auto"/>
              <w:bottom w:val="nil"/>
              <w:right w:val="single" w:sz="4" w:space="0" w:color="auto"/>
            </w:tcBorders>
            <w:vAlign w:val="center"/>
          </w:tcPr>
          <w:p w14:paraId="4C7BFFA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C0B23A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264694E" w14:textId="77777777" w:rsidR="006F6378" w:rsidRPr="00C30686" w:rsidRDefault="006F6378" w:rsidP="0094020B">
            <w:pPr>
              <w:pStyle w:val="TAC"/>
              <w:rPr>
                <w:rFonts w:eastAsiaTheme="minorEastAsia"/>
                <w:lang w:val="en-US" w:eastAsia="zh-CN"/>
              </w:rPr>
            </w:pPr>
            <w:r w:rsidRPr="00C30686">
              <w:rPr>
                <w:rFonts w:eastAsiaTheme="minorEastAsia"/>
                <w:szCs w:val="18"/>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4128BDC9" w14:textId="77777777" w:rsidR="006F6378" w:rsidRPr="00C30686" w:rsidRDefault="006F6378" w:rsidP="0094020B">
            <w:pPr>
              <w:pStyle w:val="TAC"/>
              <w:rPr>
                <w:rFonts w:eastAsiaTheme="minorEastAsia"/>
                <w:lang w:val="en-US" w:eastAsia="zh-CN" w:bidi="ar"/>
              </w:rPr>
            </w:pPr>
            <w:r w:rsidRPr="00C30686">
              <w:rPr>
                <w:rFonts w:eastAsiaTheme="minorEastAsia"/>
                <w:lang w:val="en-US" w:bidi="ar"/>
              </w:rPr>
              <w:t>10, 15, 20, 25, 30, 40</w:t>
            </w:r>
          </w:p>
        </w:tc>
        <w:tc>
          <w:tcPr>
            <w:tcW w:w="2445" w:type="dxa"/>
            <w:tcBorders>
              <w:top w:val="nil"/>
              <w:left w:val="single" w:sz="4" w:space="0" w:color="auto"/>
              <w:bottom w:val="nil"/>
              <w:right w:val="single" w:sz="4" w:space="0" w:color="auto"/>
            </w:tcBorders>
            <w:vAlign w:val="center"/>
          </w:tcPr>
          <w:p w14:paraId="5305A9CD" w14:textId="77777777" w:rsidR="006F6378" w:rsidRPr="00C30686" w:rsidRDefault="006F6378" w:rsidP="0094020B">
            <w:pPr>
              <w:pStyle w:val="TAC"/>
              <w:rPr>
                <w:rFonts w:eastAsiaTheme="minorEastAsia"/>
                <w:lang w:val="en-US" w:eastAsia="zh-CN"/>
              </w:rPr>
            </w:pPr>
          </w:p>
        </w:tc>
      </w:tr>
      <w:tr w:rsidR="006F6378" w:rsidRPr="00C30686" w14:paraId="131D5C32"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60BE70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71AA7A6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426246C" w14:textId="77777777" w:rsidR="006F6378" w:rsidRPr="00C30686" w:rsidRDefault="006F6378" w:rsidP="0094020B">
            <w:pPr>
              <w:pStyle w:val="TAC"/>
              <w:rPr>
                <w:rFonts w:eastAsiaTheme="minorEastAsia"/>
                <w:lang w:val="en-US" w:eastAsia="zh-CN"/>
              </w:rPr>
            </w:pPr>
            <w:r w:rsidRPr="00C30686">
              <w:rPr>
                <w:rFonts w:eastAsiaTheme="minorEastAsia"/>
                <w:szCs w:val="18"/>
                <w:lang w:val="en-US"/>
              </w:rPr>
              <w:t>n70</w:t>
            </w:r>
          </w:p>
        </w:tc>
        <w:tc>
          <w:tcPr>
            <w:tcW w:w="4356" w:type="dxa"/>
            <w:tcBorders>
              <w:top w:val="single" w:sz="4" w:space="0" w:color="auto"/>
              <w:left w:val="single" w:sz="4" w:space="0" w:color="auto"/>
              <w:bottom w:val="single" w:sz="4" w:space="0" w:color="auto"/>
              <w:right w:val="single" w:sz="4" w:space="0" w:color="auto"/>
            </w:tcBorders>
            <w:vAlign w:val="center"/>
          </w:tcPr>
          <w:p w14:paraId="365011D6" w14:textId="77777777" w:rsidR="006F6378" w:rsidRPr="00C30686" w:rsidRDefault="006F6378" w:rsidP="0094020B">
            <w:pPr>
              <w:pStyle w:val="TAC"/>
              <w:rPr>
                <w:rFonts w:eastAsiaTheme="minorEastAsia"/>
                <w:lang w:val="en-US" w:eastAsia="zh-CN" w:bidi="ar"/>
              </w:rPr>
            </w:pPr>
            <w:r w:rsidRPr="00C30686">
              <w:rPr>
                <w:rFonts w:eastAsiaTheme="minorEastAsia"/>
                <w:lang w:val="en-US" w:bidi="ar"/>
              </w:rPr>
              <w:t>5, 10, 15, 20</w:t>
            </w:r>
            <w:r w:rsidRPr="00C30686">
              <w:rPr>
                <w:rFonts w:eastAsiaTheme="minorEastAsia"/>
                <w:vertAlign w:val="superscript"/>
                <w:lang w:val="en-US" w:bidi="ar"/>
              </w:rPr>
              <w:t>1</w:t>
            </w:r>
            <w:r w:rsidRPr="00C30686">
              <w:rPr>
                <w:rFonts w:eastAsiaTheme="minorEastAsia"/>
                <w:lang w:val="en-US" w:bidi="ar"/>
              </w:rPr>
              <w:t>, 25</w:t>
            </w:r>
            <w:r w:rsidRPr="00C30686">
              <w:rPr>
                <w:rFonts w:eastAsiaTheme="minorEastAsia"/>
                <w:vertAlign w:val="superscript"/>
                <w:lang w:val="en-US" w:bidi="ar"/>
              </w:rPr>
              <w:t>1</w:t>
            </w:r>
          </w:p>
        </w:tc>
        <w:tc>
          <w:tcPr>
            <w:tcW w:w="2445" w:type="dxa"/>
            <w:tcBorders>
              <w:top w:val="nil"/>
              <w:left w:val="single" w:sz="4" w:space="0" w:color="auto"/>
              <w:bottom w:val="single" w:sz="4" w:space="0" w:color="auto"/>
              <w:right w:val="single" w:sz="4" w:space="0" w:color="auto"/>
            </w:tcBorders>
            <w:vAlign w:val="center"/>
          </w:tcPr>
          <w:p w14:paraId="38C906F9" w14:textId="77777777" w:rsidR="006F6378" w:rsidRPr="00C30686" w:rsidRDefault="006F6378" w:rsidP="0094020B">
            <w:pPr>
              <w:pStyle w:val="TAC"/>
              <w:rPr>
                <w:rFonts w:eastAsiaTheme="minorEastAsia"/>
                <w:lang w:val="en-US" w:eastAsia="zh-CN"/>
              </w:rPr>
            </w:pPr>
          </w:p>
        </w:tc>
      </w:tr>
      <w:tr w:rsidR="006F6378" w:rsidRPr="00C30686" w14:paraId="28C91A82"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866A68E"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CA_n41A-n66A-n71A</w:t>
            </w:r>
          </w:p>
        </w:tc>
        <w:tc>
          <w:tcPr>
            <w:tcW w:w="2785" w:type="dxa"/>
            <w:tcBorders>
              <w:top w:val="single" w:sz="4" w:space="0" w:color="auto"/>
              <w:left w:val="single" w:sz="4" w:space="0" w:color="auto"/>
              <w:bottom w:val="nil"/>
              <w:right w:val="single" w:sz="4" w:space="0" w:color="auto"/>
            </w:tcBorders>
            <w:vAlign w:val="center"/>
          </w:tcPr>
          <w:p w14:paraId="45107EDC" w14:textId="77777777" w:rsidR="006F6378" w:rsidRPr="00C30686" w:rsidRDefault="006F6378" w:rsidP="0094020B">
            <w:pPr>
              <w:pStyle w:val="TAC"/>
              <w:rPr>
                <w:rFonts w:eastAsiaTheme="minorEastAsia"/>
                <w:szCs w:val="18"/>
                <w:vertAlign w:val="superscript"/>
                <w:lang w:val="en-US" w:eastAsia="zh-CN"/>
              </w:rPr>
            </w:pPr>
            <w:r w:rsidRPr="00C30686">
              <w:rPr>
                <w:rFonts w:eastAsiaTheme="minorEastAsia"/>
                <w:szCs w:val="18"/>
                <w:lang w:val="en-US" w:eastAsia="zh-CN"/>
              </w:rPr>
              <w:t>n41</w:t>
            </w:r>
            <w:r w:rsidRPr="00C30686">
              <w:rPr>
                <w:rFonts w:eastAsiaTheme="minorEastAsia"/>
                <w:szCs w:val="18"/>
                <w:vertAlign w:val="superscript"/>
                <w:lang w:val="en-US" w:eastAsia="zh-CN"/>
              </w:rPr>
              <w:t>7,9</w:t>
            </w:r>
          </w:p>
          <w:p w14:paraId="24DF9FA1"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eastAsia="zh-CN"/>
              </w:rPr>
              <w:t>CA_n41A-n71A</w:t>
            </w:r>
            <w:r w:rsidRPr="00C30686">
              <w:rPr>
                <w:rFonts w:eastAsiaTheme="minorEastAsia"/>
                <w:vertAlign w:val="superscript"/>
                <w:lang w:val="en-US" w:eastAsia="zh-CN"/>
              </w:rPr>
              <w:t>7</w:t>
            </w:r>
          </w:p>
          <w:p w14:paraId="31FBB7E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CA_n41A-n66A</w:t>
            </w:r>
            <w:r w:rsidRPr="00C30686">
              <w:rPr>
                <w:rFonts w:eastAsiaTheme="minorEastAsia"/>
                <w:vertAlign w:val="superscript"/>
                <w:lang w:val="en-US" w:eastAsia="zh-CN"/>
              </w:rPr>
              <w:t>7</w:t>
            </w:r>
          </w:p>
          <w:p w14:paraId="20CC1A8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CA_n66A-n71A</w:t>
            </w:r>
          </w:p>
        </w:tc>
        <w:tc>
          <w:tcPr>
            <w:tcW w:w="1259" w:type="dxa"/>
            <w:tcBorders>
              <w:top w:val="single" w:sz="4" w:space="0" w:color="auto"/>
              <w:left w:val="single" w:sz="4" w:space="0" w:color="auto"/>
              <w:bottom w:val="single" w:sz="4" w:space="0" w:color="auto"/>
              <w:right w:val="single" w:sz="4" w:space="0" w:color="auto"/>
            </w:tcBorders>
            <w:vAlign w:val="center"/>
          </w:tcPr>
          <w:p w14:paraId="51216FB3"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0AC6FFA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10, 15, 20, 30, 40, 50, 60, 80, 90, 100</w:t>
            </w:r>
          </w:p>
        </w:tc>
        <w:tc>
          <w:tcPr>
            <w:tcW w:w="2445" w:type="dxa"/>
            <w:tcBorders>
              <w:top w:val="single" w:sz="4" w:space="0" w:color="auto"/>
              <w:left w:val="single" w:sz="4" w:space="0" w:color="auto"/>
              <w:bottom w:val="nil"/>
              <w:right w:val="single" w:sz="4" w:space="0" w:color="auto"/>
            </w:tcBorders>
            <w:vAlign w:val="center"/>
          </w:tcPr>
          <w:p w14:paraId="0F4A19B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2A2C4DA6" w14:textId="77777777" w:rsidTr="004F423A">
        <w:trPr>
          <w:trHeight w:val="29"/>
        </w:trPr>
        <w:tc>
          <w:tcPr>
            <w:tcW w:w="2742" w:type="dxa"/>
            <w:tcBorders>
              <w:top w:val="nil"/>
              <w:left w:val="single" w:sz="4" w:space="0" w:color="auto"/>
              <w:bottom w:val="nil"/>
              <w:right w:val="single" w:sz="4" w:space="0" w:color="auto"/>
            </w:tcBorders>
            <w:vAlign w:val="center"/>
          </w:tcPr>
          <w:p w14:paraId="460ABA5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49AFED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92F14CE"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4E3E247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5, 10, 15, 20, 40</w:t>
            </w:r>
          </w:p>
        </w:tc>
        <w:tc>
          <w:tcPr>
            <w:tcW w:w="2445" w:type="dxa"/>
            <w:tcBorders>
              <w:top w:val="nil"/>
              <w:left w:val="single" w:sz="4" w:space="0" w:color="auto"/>
              <w:bottom w:val="nil"/>
              <w:right w:val="single" w:sz="4" w:space="0" w:color="auto"/>
            </w:tcBorders>
            <w:vAlign w:val="center"/>
          </w:tcPr>
          <w:p w14:paraId="4109A5D9" w14:textId="77777777" w:rsidR="006F6378" w:rsidRPr="00C30686" w:rsidRDefault="006F6378" w:rsidP="0094020B">
            <w:pPr>
              <w:pStyle w:val="TAC"/>
              <w:rPr>
                <w:rFonts w:eastAsiaTheme="minorEastAsia"/>
                <w:lang w:val="en-US" w:eastAsia="zh-CN"/>
              </w:rPr>
            </w:pPr>
          </w:p>
        </w:tc>
      </w:tr>
      <w:tr w:rsidR="006F6378" w:rsidRPr="00C30686" w14:paraId="2C239525" w14:textId="77777777" w:rsidTr="004F423A">
        <w:trPr>
          <w:trHeight w:val="29"/>
        </w:trPr>
        <w:tc>
          <w:tcPr>
            <w:tcW w:w="2742" w:type="dxa"/>
            <w:tcBorders>
              <w:top w:val="nil"/>
              <w:left w:val="single" w:sz="4" w:space="0" w:color="auto"/>
              <w:bottom w:val="nil"/>
              <w:right w:val="single" w:sz="4" w:space="0" w:color="auto"/>
            </w:tcBorders>
            <w:vAlign w:val="center"/>
          </w:tcPr>
          <w:p w14:paraId="00ABAEA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557EBD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900B47D"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1B18E2A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w:t>
            </w:r>
          </w:p>
        </w:tc>
        <w:tc>
          <w:tcPr>
            <w:tcW w:w="2445" w:type="dxa"/>
            <w:tcBorders>
              <w:top w:val="nil"/>
              <w:left w:val="single" w:sz="4" w:space="0" w:color="auto"/>
              <w:bottom w:val="single" w:sz="4" w:space="0" w:color="auto"/>
              <w:right w:val="single" w:sz="4" w:space="0" w:color="auto"/>
            </w:tcBorders>
            <w:vAlign w:val="center"/>
          </w:tcPr>
          <w:p w14:paraId="24BAC4FB" w14:textId="77777777" w:rsidR="006F6378" w:rsidRPr="00C30686" w:rsidRDefault="006F6378" w:rsidP="0094020B">
            <w:pPr>
              <w:pStyle w:val="TAC"/>
              <w:rPr>
                <w:rFonts w:eastAsiaTheme="minorEastAsia"/>
                <w:lang w:val="en-US" w:eastAsia="zh-CN"/>
              </w:rPr>
            </w:pPr>
          </w:p>
        </w:tc>
      </w:tr>
      <w:tr w:rsidR="006F6378" w:rsidRPr="00C30686" w14:paraId="3802BEEF" w14:textId="77777777" w:rsidTr="004F423A">
        <w:trPr>
          <w:trHeight w:val="29"/>
        </w:trPr>
        <w:tc>
          <w:tcPr>
            <w:tcW w:w="2742" w:type="dxa"/>
            <w:tcBorders>
              <w:top w:val="nil"/>
              <w:left w:val="single" w:sz="4" w:space="0" w:color="auto"/>
              <w:bottom w:val="nil"/>
              <w:right w:val="single" w:sz="4" w:space="0" w:color="auto"/>
            </w:tcBorders>
            <w:vAlign w:val="center"/>
          </w:tcPr>
          <w:p w14:paraId="6C1D7C9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2427A8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B62C797" w14:textId="77777777" w:rsidR="006F6378" w:rsidRPr="00C30686" w:rsidRDefault="006F6378" w:rsidP="0094020B">
            <w:pPr>
              <w:pStyle w:val="TAC"/>
              <w:rPr>
                <w:rFonts w:eastAsiaTheme="minorEastAsia"/>
                <w:szCs w:val="18"/>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678F90B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10, 15, 20, 30, 40, 50, 60, 70, 80, 90, 100</w:t>
            </w:r>
          </w:p>
        </w:tc>
        <w:tc>
          <w:tcPr>
            <w:tcW w:w="2445" w:type="dxa"/>
            <w:tcBorders>
              <w:top w:val="nil"/>
              <w:left w:val="single" w:sz="4" w:space="0" w:color="auto"/>
              <w:bottom w:val="nil"/>
              <w:right w:val="single" w:sz="4" w:space="0" w:color="auto"/>
            </w:tcBorders>
            <w:vAlign w:val="center"/>
          </w:tcPr>
          <w:p w14:paraId="09AFCAC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1</w:t>
            </w:r>
          </w:p>
        </w:tc>
      </w:tr>
      <w:tr w:rsidR="006F6378" w:rsidRPr="00C30686" w14:paraId="4CE0F011" w14:textId="77777777" w:rsidTr="004F423A">
        <w:trPr>
          <w:trHeight w:val="29"/>
        </w:trPr>
        <w:tc>
          <w:tcPr>
            <w:tcW w:w="2742" w:type="dxa"/>
            <w:tcBorders>
              <w:top w:val="nil"/>
              <w:left w:val="single" w:sz="4" w:space="0" w:color="auto"/>
              <w:bottom w:val="nil"/>
              <w:right w:val="single" w:sz="4" w:space="0" w:color="auto"/>
            </w:tcBorders>
            <w:vAlign w:val="center"/>
          </w:tcPr>
          <w:p w14:paraId="5C63A8B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64C892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135EBF0" w14:textId="77777777" w:rsidR="006F6378" w:rsidRPr="00C30686" w:rsidRDefault="006F6378" w:rsidP="0094020B">
            <w:pPr>
              <w:pStyle w:val="TAC"/>
              <w:rPr>
                <w:rFonts w:eastAsiaTheme="minorEastAsia"/>
                <w:szCs w:val="18"/>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3CA9498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4575A252" w14:textId="77777777" w:rsidR="006F6378" w:rsidRPr="00C30686" w:rsidRDefault="006F6378" w:rsidP="0094020B">
            <w:pPr>
              <w:pStyle w:val="TAC"/>
              <w:rPr>
                <w:rFonts w:eastAsiaTheme="minorEastAsia"/>
                <w:lang w:val="en-US" w:eastAsia="zh-CN"/>
              </w:rPr>
            </w:pPr>
          </w:p>
        </w:tc>
      </w:tr>
      <w:tr w:rsidR="006F6378" w:rsidRPr="00C30686" w14:paraId="06D7C104" w14:textId="77777777" w:rsidTr="004F423A">
        <w:trPr>
          <w:trHeight w:val="29"/>
        </w:trPr>
        <w:tc>
          <w:tcPr>
            <w:tcW w:w="2742" w:type="dxa"/>
            <w:tcBorders>
              <w:top w:val="nil"/>
              <w:left w:val="single" w:sz="4" w:space="0" w:color="auto"/>
              <w:bottom w:val="nil"/>
              <w:right w:val="single" w:sz="4" w:space="0" w:color="auto"/>
            </w:tcBorders>
            <w:vAlign w:val="center"/>
          </w:tcPr>
          <w:p w14:paraId="6C66929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611AF1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F76430B" w14:textId="77777777" w:rsidR="006F6378" w:rsidRPr="00C30686" w:rsidRDefault="006F6378" w:rsidP="0094020B">
            <w:pPr>
              <w:pStyle w:val="TAC"/>
              <w:rPr>
                <w:rFonts w:eastAsiaTheme="minorEastAsia"/>
                <w:szCs w:val="18"/>
                <w:lang w:val="en-US" w:eastAsia="zh-CN"/>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56F6E05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w:t>
            </w:r>
          </w:p>
        </w:tc>
        <w:tc>
          <w:tcPr>
            <w:tcW w:w="2445" w:type="dxa"/>
            <w:tcBorders>
              <w:top w:val="nil"/>
              <w:left w:val="single" w:sz="4" w:space="0" w:color="auto"/>
              <w:bottom w:val="single" w:sz="4" w:space="0" w:color="auto"/>
              <w:right w:val="single" w:sz="4" w:space="0" w:color="auto"/>
            </w:tcBorders>
            <w:vAlign w:val="center"/>
          </w:tcPr>
          <w:p w14:paraId="5809B0FD" w14:textId="77777777" w:rsidR="006F6378" w:rsidRPr="00C30686" w:rsidRDefault="006F6378" w:rsidP="0094020B">
            <w:pPr>
              <w:pStyle w:val="TAC"/>
              <w:rPr>
                <w:rFonts w:eastAsiaTheme="minorEastAsia"/>
                <w:lang w:val="en-US" w:eastAsia="zh-CN"/>
              </w:rPr>
            </w:pPr>
          </w:p>
        </w:tc>
      </w:tr>
      <w:tr w:rsidR="006F6378" w:rsidRPr="00C30686" w14:paraId="1508716A" w14:textId="77777777" w:rsidTr="004F423A">
        <w:trPr>
          <w:trHeight w:val="29"/>
        </w:trPr>
        <w:tc>
          <w:tcPr>
            <w:tcW w:w="2742" w:type="dxa"/>
            <w:tcBorders>
              <w:top w:val="nil"/>
              <w:left w:val="single" w:sz="4" w:space="0" w:color="auto"/>
              <w:bottom w:val="nil"/>
              <w:right w:val="single" w:sz="4" w:space="0" w:color="auto"/>
            </w:tcBorders>
            <w:vAlign w:val="center"/>
          </w:tcPr>
          <w:p w14:paraId="1E14678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FD4A54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BD5323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6CF536C2"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n41 channel bandwidths in Table 5.3.5-1</w:t>
            </w:r>
          </w:p>
        </w:tc>
        <w:tc>
          <w:tcPr>
            <w:tcW w:w="2445" w:type="dxa"/>
            <w:tcBorders>
              <w:top w:val="single" w:sz="4" w:space="0" w:color="auto"/>
              <w:left w:val="single" w:sz="4" w:space="0" w:color="auto"/>
              <w:bottom w:val="nil"/>
              <w:right w:val="single" w:sz="4" w:space="0" w:color="auto"/>
            </w:tcBorders>
            <w:vAlign w:val="center"/>
          </w:tcPr>
          <w:p w14:paraId="1642A03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4 and 5</w:t>
            </w:r>
          </w:p>
        </w:tc>
      </w:tr>
      <w:tr w:rsidR="006F6378" w:rsidRPr="00C30686" w14:paraId="73D6D2F3" w14:textId="77777777" w:rsidTr="004F423A">
        <w:trPr>
          <w:trHeight w:val="29"/>
        </w:trPr>
        <w:tc>
          <w:tcPr>
            <w:tcW w:w="2742" w:type="dxa"/>
            <w:tcBorders>
              <w:top w:val="nil"/>
              <w:left w:val="single" w:sz="4" w:space="0" w:color="auto"/>
              <w:bottom w:val="nil"/>
              <w:right w:val="single" w:sz="4" w:space="0" w:color="auto"/>
            </w:tcBorders>
            <w:vAlign w:val="center"/>
          </w:tcPr>
          <w:p w14:paraId="7FF39B6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F9E1C4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FAFC9D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05DF85EB"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n66 channel bandwidths in Table 5.3.5-1 </w:t>
            </w:r>
          </w:p>
        </w:tc>
        <w:tc>
          <w:tcPr>
            <w:tcW w:w="2445" w:type="dxa"/>
            <w:tcBorders>
              <w:top w:val="nil"/>
              <w:left w:val="single" w:sz="4" w:space="0" w:color="auto"/>
              <w:bottom w:val="nil"/>
              <w:right w:val="single" w:sz="4" w:space="0" w:color="auto"/>
            </w:tcBorders>
            <w:vAlign w:val="center"/>
          </w:tcPr>
          <w:p w14:paraId="6B21340D" w14:textId="77777777" w:rsidR="006F6378" w:rsidRPr="00C30686" w:rsidRDefault="006F6378" w:rsidP="0094020B">
            <w:pPr>
              <w:pStyle w:val="TAC"/>
              <w:rPr>
                <w:rFonts w:eastAsiaTheme="minorEastAsia"/>
                <w:lang w:val="en-US" w:eastAsia="zh-CN"/>
              </w:rPr>
            </w:pPr>
          </w:p>
        </w:tc>
      </w:tr>
      <w:tr w:rsidR="006F6378" w:rsidRPr="00C30686" w14:paraId="2BB12A63"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367BAC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0D75199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062AF2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44E594ED"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n77 channel bandwidths in Table 5.3.5-1 </w:t>
            </w:r>
          </w:p>
        </w:tc>
        <w:tc>
          <w:tcPr>
            <w:tcW w:w="2445" w:type="dxa"/>
            <w:tcBorders>
              <w:top w:val="nil"/>
              <w:left w:val="single" w:sz="4" w:space="0" w:color="auto"/>
              <w:bottom w:val="single" w:sz="4" w:space="0" w:color="auto"/>
              <w:right w:val="single" w:sz="4" w:space="0" w:color="auto"/>
            </w:tcBorders>
            <w:vAlign w:val="center"/>
          </w:tcPr>
          <w:p w14:paraId="368F1F51" w14:textId="77777777" w:rsidR="006F6378" w:rsidRPr="00C30686" w:rsidRDefault="006F6378" w:rsidP="0094020B">
            <w:pPr>
              <w:pStyle w:val="TAC"/>
              <w:rPr>
                <w:rFonts w:eastAsiaTheme="minorEastAsia"/>
                <w:lang w:val="en-US" w:eastAsia="zh-CN"/>
              </w:rPr>
            </w:pPr>
          </w:p>
        </w:tc>
      </w:tr>
      <w:tr w:rsidR="006F6378" w:rsidRPr="00C30686" w14:paraId="7509DB0E" w14:textId="77777777" w:rsidTr="004F423A">
        <w:trPr>
          <w:trHeight w:val="29"/>
        </w:trPr>
        <w:tc>
          <w:tcPr>
            <w:tcW w:w="2742" w:type="dxa"/>
            <w:tcBorders>
              <w:top w:val="nil"/>
              <w:left w:val="single" w:sz="4" w:space="0" w:color="auto"/>
              <w:bottom w:val="nil"/>
              <w:right w:val="single" w:sz="4" w:space="0" w:color="auto"/>
            </w:tcBorders>
            <w:vAlign w:val="center"/>
          </w:tcPr>
          <w:p w14:paraId="46B3E823" w14:textId="77777777" w:rsidR="006F6378" w:rsidRPr="00C30686" w:rsidRDefault="006F6378" w:rsidP="0094020B">
            <w:pPr>
              <w:pStyle w:val="TAC"/>
              <w:rPr>
                <w:rFonts w:eastAsiaTheme="minorEastAsia"/>
                <w:lang w:val="en-US"/>
              </w:rPr>
            </w:pPr>
            <w:r w:rsidRPr="00C30686">
              <w:rPr>
                <w:rFonts w:eastAsiaTheme="minorEastAsia"/>
                <w:lang w:val="en-US" w:eastAsia="zh-CN"/>
              </w:rPr>
              <w:t>CA_n41A-n66A-n71B</w:t>
            </w:r>
          </w:p>
        </w:tc>
        <w:tc>
          <w:tcPr>
            <w:tcW w:w="2785" w:type="dxa"/>
            <w:tcBorders>
              <w:top w:val="nil"/>
              <w:left w:val="single" w:sz="4" w:space="0" w:color="auto"/>
              <w:bottom w:val="nil"/>
              <w:right w:val="single" w:sz="4" w:space="0" w:color="auto"/>
            </w:tcBorders>
            <w:vAlign w:val="center"/>
          </w:tcPr>
          <w:p w14:paraId="7EDD6E30"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eastAsia="zh-CN"/>
              </w:rPr>
              <w:t>n41</w:t>
            </w:r>
            <w:r w:rsidRPr="00C30686">
              <w:rPr>
                <w:rFonts w:eastAsiaTheme="minorEastAsia"/>
                <w:vertAlign w:val="superscript"/>
                <w:lang w:val="en-US" w:eastAsia="zh-CN"/>
              </w:rPr>
              <w:t>7,9</w:t>
            </w:r>
          </w:p>
          <w:p w14:paraId="0FD921B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CA_n41A-n66A</w:t>
            </w:r>
            <w:r w:rsidRPr="00C30686">
              <w:rPr>
                <w:rFonts w:eastAsiaTheme="minorEastAsia"/>
                <w:vertAlign w:val="superscript"/>
                <w:lang w:val="en-US" w:eastAsia="zh-CN"/>
              </w:rPr>
              <w:t>7</w:t>
            </w:r>
          </w:p>
          <w:p w14:paraId="17EF7A7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CA_n41A-n71A</w:t>
            </w:r>
            <w:r w:rsidRPr="00C30686">
              <w:rPr>
                <w:rFonts w:eastAsiaTheme="minorEastAsia"/>
                <w:vertAlign w:val="superscript"/>
                <w:lang w:val="en-US" w:eastAsia="zh-CN"/>
              </w:rPr>
              <w:t>7</w:t>
            </w:r>
          </w:p>
          <w:p w14:paraId="593A134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CA_n66A-n71A</w:t>
            </w:r>
          </w:p>
        </w:tc>
        <w:tc>
          <w:tcPr>
            <w:tcW w:w="1259" w:type="dxa"/>
            <w:tcBorders>
              <w:top w:val="single" w:sz="4" w:space="0" w:color="auto"/>
              <w:left w:val="single" w:sz="4" w:space="0" w:color="auto"/>
              <w:bottom w:val="single" w:sz="4" w:space="0" w:color="auto"/>
              <w:right w:val="single" w:sz="4" w:space="0" w:color="auto"/>
            </w:tcBorders>
            <w:vAlign w:val="center"/>
          </w:tcPr>
          <w:p w14:paraId="240261C9" w14:textId="77777777" w:rsidR="006F6378" w:rsidRPr="00C30686" w:rsidRDefault="006F6378" w:rsidP="0094020B">
            <w:pPr>
              <w:pStyle w:val="TAC"/>
              <w:rPr>
                <w:rFonts w:eastAsiaTheme="minorEastAsia"/>
                <w:lang w:val="en-US"/>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0A6E317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10, 15, 20, 30, 40, 50, 60, 70, 80, 90, 100</w:t>
            </w:r>
          </w:p>
        </w:tc>
        <w:tc>
          <w:tcPr>
            <w:tcW w:w="2445" w:type="dxa"/>
            <w:tcBorders>
              <w:top w:val="nil"/>
              <w:left w:val="single" w:sz="4" w:space="0" w:color="auto"/>
              <w:bottom w:val="nil"/>
              <w:right w:val="single" w:sz="4" w:space="0" w:color="auto"/>
            </w:tcBorders>
            <w:vAlign w:val="center"/>
          </w:tcPr>
          <w:p w14:paraId="406B7239" w14:textId="77777777" w:rsidR="006F6378" w:rsidRPr="00C30686" w:rsidRDefault="006F6378" w:rsidP="0094020B">
            <w:pPr>
              <w:pStyle w:val="TAC"/>
              <w:rPr>
                <w:rFonts w:eastAsiaTheme="minorEastAsia"/>
                <w:szCs w:val="18"/>
                <w:lang w:val="en-US" w:eastAsia="zh-CN"/>
              </w:rPr>
            </w:pPr>
            <w:r w:rsidRPr="00C30686">
              <w:rPr>
                <w:rFonts w:eastAsiaTheme="minorEastAsia"/>
                <w:lang w:val="en-US" w:eastAsia="zh-CN"/>
              </w:rPr>
              <w:t>0</w:t>
            </w:r>
          </w:p>
        </w:tc>
      </w:tr>
      <w:tr w:rsidR="006F6378" w:rsidRPr="00C30686" w14:paraId="41802515" w14:textId="77777777" w:rsidTr="004F423A">
        <w:trPr>
          <w:trHeight w:val="29"/>
        </w:trPr>
        <w:tc>
          <w:tcPr>
            <w:tcW w:w="2742" w:type="dxa"/>
            <w:tcBorders>
              <w:top w:val="nil"/>
              <w:left w:val="single" w:sz="4" w:space="0" w:color="auto"/>
              <w:bottom w:val="nil"/>
              <w:right w:val="single" w:sz="4" w:space="0" w:color="auto"/>
            </w:tcBorders>
            <w:vAlign w:val="center"/>
          </w:tcPr>
          <w:p w14:paraId="1625ACF0"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3E68289D" w14:textId="77777777" w:rsidR="006F6378" w:rsidRPr="00C30686" w:rsidRDefault="006F6378" w:rsidP="0094020B">
            <w:pPr>
              <w:pStyle w:val="TAC"/>
              <w:rPr>
                <w:rFonts w:eastAsia="DengXian"/>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CEAD611" w14:textId="77777777" w:rsidR="006F6378" w:rsidRPr="00C30686" w:rsidRDefault="006F6378" w:rsidP="0094020B">
            <w:pPr>
              <w:pStyle w:val="TAC"/>
              <w:rPr>
                <w:rFonts w:eastAsiaTheme="minorEastAsia"/>
                <w:lang w:val="en-US"/>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18232B8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1848F232" w14:textId="77777777" w:rsidR="006F6378" w:rsidRPr="00C30686" w:rsidRDefault="006F6378" w:rsidP="0094020B">
            <w:pPr>
              <w:pStyle w:val="TAC"/>
              <w:rPr>
                <w:rFonts w:eastAsiaTheme="minorEastAsia"/>
                <w:szCs w:val="18"/>
                <w:lang w:val="en-US" w:eastAsia="zh-CN"/>
              </w:rPr>
            </w:pPr>
          </w:p>
        </w:tc>
      </w:tr>
      <w:tr w:rsidR="006F6378" w:rsidRPr="00C30686" w14:paraId="39C848D1" w14:textId="77777777" w:rsidTr="004F423A">
        <w:trPr>
          <w:trHeight w:val="29"/>
        </w:trPr>
        <w:tc>
          <w:tcPr>
            <w:tcW w:w="2742" w:type="dxa"/>
            <w:tcBorders>
              <w:top w:val="nil"/>
              <w:left w:val="single" w:sz="4" w:space="0" w:color="auto"/>
              <w:bottom w:val="nil"/>
              <w:right w:val="single" w:sz="4" w:space="0" w:color="auto"/>
            </w:tcBorders>
            <w:vAlign w:val="center"/>
          </w:tcPr>
          <w:p w14:paraId="6C1B63F4"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71D672DC" w14:textId="77777777" w:rsidR="006F6378" w:rsidRPr="00C30686" w:rsidRDefault="006F6378" w:rsidP="0094020B">
            <w:pPr>
              <w:pStyle w:val="TAC"/>
              <w:rPr>
                <w:rFonts w:eastAsia="DengXian"/>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B015F6D" w14:textId="77777777" w:rsidR="006F6378" w:rsidRPr="00C30686" w:rsidRDefault="006F6378" w:rsidP="0094020B">
            <w:pPr>
              <w:pStyle w:val="TAC"/>
              <w:rPr>
                <w:rFonts w:eastAsiaTheme="minorEastAsia"/>
                <w:lang w:val="en-US"/>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0EB6BC08"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CA_n71B_BCS2</w:t>
            </w:r>
          </w:p>
        </w:tc>
        <w:tc>
          <w:tcPr>
            <w:tcW w:w="2445" w:type="dxa"/>
            <w:tcBorders>
              <w:top w:val="nil"/>
              <w:left w:val="single" w:sz="4" w:space="0" w:color="auto"/>
              <w:bottom w:val="single" w:sz="4" w:space="0" w:color="auto"/>
              <w:right w:val="single" w:sz="4" w:space="0" w:color="auto"/>
            </w:tcBorders>
            <w:vAlign w:val="center"/>
          </w:tcPr>
          <w:p w14:paraId="135833CF" w14:textId="77777777" w:rsidR="006F6378" w:rsidRPr="00C30686" w:rsidRDefault="006F6378" w:rsidP="0094020B">
            <w:pPr>
              <w:pStyle w:val="TAC"/>
              <w:rPr>
                <w:rFonts w:eastAsiaTheme="minorEastAsia"/>
                <w:szCs w:val="18"/>
                <w:lang w:val="en-US" w:eastAsia="zh-CN"/>
              </w:rPr>
            </w:pPr>
          </w:p>
        </w:tc>
      </w:tr>
      <w:tr w:rsidR="006F6378" w:rsidRPr="00C30686" w14:paraId="796F36C3" w14:textId="77777777" w:rsidTr="004F423A">
        <w:trPr>
          <w:trHeight w:val="29"/>
        </w:trPr>
        <w:tc>
          <w:tcPr>
            <w:tcW w:w="2742" w:type="dxa"/>
            <w:tcBorders>
              <w:top w:val="nil"/>
              <w:left w:val="single" w:sz="4" w:space="0" w:color="auto"/>
              <w:bottom w:val="nil"/>
              <w:right w:val="single" w:sz="4" w:space="0" w:color="auto"/>
            </w:tcBorders>
            <w:vAlign w:val="center"/>
          </w:tcPr>
          <w:p w14:paraId="539E51BE"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7BB2BB5D" w14:textId="77777777" w:rsidR="006F6378" w:rsidRPr="00C30686" w:rsidRDefault="006F6378" w:rsidP="0094020B">
            <w:pPr>
              <w:pStyle w:val="TAC"/>
              <w:rPr>
                <w:rFonts w:eastAsia="DengXian"/>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2CADAB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0B35891B"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n41 channel bandwidths in Table 5.3.5-1</w:t>
            </w:r>
          </w:p>
        </w:tc>
        <w:tc>
          <w:tcPr>
            <w:tcW w:w="2445" w:type="dxa"/>
            <w:tcBorders>
              <w:top w:val="single" w:sz="4" w:space="0" w:color="auto"/>
              <w:left w:val="single" w:sz="4" w:space="0" w:color="auto"/>
              <w:bottom w:val="nil"/>
              <w:right w:val="single" w:sz="4" w:space="0" w:color="auto"/>
            </w:tcBorders>
            <w:vAlign w:val="center"/>
          </w:tcPr>
          <w:p w14:paraId="1FD9967F" w14:textId="77777777" w:rsidR="006F6378" w:rsidRPr="00C30686" w:rsidRDefault="006F6378" w:rsidP="0094020B">
            <w:pPr>
              <w:pStyle w:val="TAC"/>
              <w:rPr>
                <w:rFonts w:eastAsiaTheme="minorEastAsia"/>
                <w:szCs w:val="18"/>
                <w:lang w:val="en-US" w:eastAsia="zh-CN"/>
              </w:rPr>
            </w:pPr>
            <w:r w:rsidRPr="00C30686">
              <w:rPr>
                <w:rFonts w:eastAsiaTheme="minorEastAsia"/>
                <w:lang w:val="en-US" w:eastAsia="zh-CN"/>
              </w:rPr>
              <w:t>4 and 5</w:t>
            </w:r>
          </w:p>
        </w:tc>
      </w:tr>
      <w:tr w:rsidR="006F6378" w:rsidRPr="00C30686" w14:paraId="088B665D" w14:textId="77777777" w:rsidTr="004F423A">
        <w:trPr>
          <w:trHeight w:val="29"/>
        </w:trPr>
        <w:tc>
          <w:tcPr>
            <w:tcW w:w="2742" w:type="dxa"/>
            <w:tcBorders>
              <w:top w:val="nil"/>
              <w:left w:val="single" w:sz="4" w:space="0" w:color="auto"/>
              <w:bottom w:val="nil"/>
              <w:right w:val="single" w:sz="4" w:space="0" w:color="auto"/>
            </w:tcBorders>
            <w:vAlign w:val="center"/>
          </w:tcPr>
          <w:p w14:paraId="3A94D29F"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7A60FA4B" w14:textId="77777777" w:rsidR="006F6378" w:rsidRPr="00C30686" w:rsidRDefault="006F6378" w:rsidP="0094020B">
            <w:pPr>
              <w:pStyle w:val="TAC"/>
              <w:rPr>
                <w:rFonts w:eastAsia="DengXian"/>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56F1BF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42908B00"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n66 channel bandwidths in Table 5.3.5-1</w:t>
            </w:r>
          </w:p>
        </w:tc>
        <w:tc>
          <w:tcPr>
            <w:tcW w:w="2445" w:type="dxa"/>
            <w:tcBorders>
              <w:top w:val="nil"/>
              <w:left w:val="single" w:sz="4" w:space="0" w:color="auto"/>
              <w:bottom w:val="nil"/>
              <w:right w:val="single" w:sz="4" w:space="0" w:color="auto"/>
            </w:tcBorders>
            <w:vAlign w:val="center"/>
          </w:tcPr>
          <w:p w14:paraId="3E3168B9" w14:textId="77777777" w:rsidR="006F6378" w:rsidRPr="00C30686" w:rsidRDefault="006F6378" w:rsidP="0094020B">
            <w:pPr>
              <w:pStyle w:val="TAC"/>
              <w:rPr>
                <w:rFonts w:eastAsiaTheme="minorEastAsia"/>
                <w:szCs w:val="18"/>
                <w:lang w:val="en-US" w:eastAsia="zh-CN"/>
              </w:rPr>
            </w:pPr>
          </w:p>
        </w:tc>
      </w:tr>
      <w:tr w:rsidR="006F6378" w:rsidRPr="00C30686" w14:paraId="31E7C37C"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6E2B980"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22F35ACA" w14:textId="77777777" w:rsidR="006F6378" w:rsidRPr="00C30686" w:rsidRDefault="006F6378" w:rsidP="0094020B">
            <w:pPr>
              <w:pStyle w:val="TAC"/>
              <w:rPr>
                <w:rFonts w:eastAsia="DengXian"/>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CEEB17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1C1A8037"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CA_n71B BCS 4 and 5</w:t>
            </w:r>
          </w:p>
        </w:tc>
        <w:tc>
          <w:tcPr>
            <w:tcW w:w="2445" w:type="dxa"/>
            <w:tcBorders>
              <w:top w:val="nil"/>
              <w:left w:val="single" w:sz="4" w:space="0" w:color="auto"/>
              <w:bottom w:val="single" w:sz="4" w:space="0" w:color="auto"/>
              <w:right w:val="single" w:sz="4" w:space="0" w:color="auto"/>
            </w:tcBorders>
            <w:vAlign w:val="center"/>
          </w:tcPr>
          <w:p w14:paraId="3FB58623" w14:textId="77777777" w:rsidR="006F6378" w:rsidRPr="00C30686" w:rsidRDefault="006F6378" w:rsidP="0094020B">
            <w:pPr>
              <w:pStyle w:val="TAC"/>
              <w:rPr>
                <w:rFonts w:eastAsiaTheme="minorEastAsia"/>
                <w:szCs w:val="18"/>
                <w:lang w:val="en-US" w:eastAsia="zh-CN"/>
              </w:rPr>
            </w:pPr>
          </w:p>
        </w:tc>
      </w:tr>
      <w:tr w:rsidR="006F6378" w:rsidRPr="00C30686" w14:paraId="7FE128CB" w14:textId="77777777" w:rsidTr="004F423A">
        <w:trPr>
          <w:trHeight w:val="29"/>
        </w:trPr>
        <w:tc>
          <w:tcPr>
            <w:tcW w:w="2742" w:type="dxa"/>
            <w:tcBorders>
              <w:top w:val="nil"/>
              <w:left w:val="single" w:sz="4" w:space="0" w:color="auto"/>
              <w:bottom w:val="nil"/>
              <w:right w:val="single" w:sz="4" w:space="0" w:color="auto"/>
            </w:tcBorders>
            <w:vAlign w:val="center"/>
          </w:tcPr>
          <w:p w14:paraId="23432C90" w14:textId="77777777" w:rsidR="006F6378" w:rsidRPr="00C30686" w:rsidRDefault="006F6378" w:rsidP="0094020B">
            <w:pPr>
              <w:pStyle w:val="TAC"/>
              <w:rPr>
                <w:rFonts w:eastAsiaTheme="minorEastAsia"/>
                <w:lang w:val="en-US"/>
              </w:rPr>
            </w:pPr>
            <w:r w:rsidRPr="00C30686">
              <w:rPr>
                <w:rFonts w:eastAsiaTheme="minorEastAsia"/>
                <w:lang w:val="en-US" w:eastAsia="zh-CN"/>
              </w:rPr>
              <w:t>CA_n41A-n66A-n71(2A)</w:t>
            </w:r>
          </w:p>
        </w:tc>
        <w:tc>
          <w:tcPr>
            <w:tcW w:w="2785" w:type="dxa"/>
            <w:tcBorders>
              <w:top w:val="nil"/>
              <w:left w:val="single" w:sz="4" w:space="0" w:color="auto"/>
              <w:bottom w:val="nil"/>
              <w:right w:val="single" w:sz="4" w:space="0" w:color="auto"/>
            </w:tcBorders>
            <w:vAlign w:val="center"/>
          </w:tcPr>
          <w:p w14:paraId="631152D9"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eastAsia="zh-CN"/>
              </w:rPr>
              <w:t>n41</w:t>
            </w:r>
            <w:r w:rsidRPr="00C30686">
              <w:rPr>
                <w:rFonts w:eastAsiaTheme="minorEastAsia"/>
                <w:vertAlign w:val="superscript"/>
                <w:lang w:val="en-US" w:eastAsia="zh-CN"/>
              </w:rPr>
              <w:t>7,9</w:t>
            </w:r>
          </w:p>
          <w:p w14:paraId="2AA4341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CA_n41A-n66A</w:t>
            </w:r>
            <w:r w:rsidRPr="00C30686">
              <w:rPr>
                <w:rFonts w:eastAsiaTheme="minorEastAsia"/>
                <w:vertAlign w:val="superscript"/>
                <w:lang w:val="en-US" w:eastAsia="zh-CN"/>
              </w:rPr>
              <w:t>7</w:t>
            </w:r>
          </w:p>
          <w:p w14:paraId="786E0C7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CA_n41A-n71A</w:t>
            </w:r>
            <w:r w:rsidRPr="00C30686">
              <w:rPr>
                <w:rFonts w:eastAsiaTheme="minorEastAsia"/>
                <w:vertAlign w:val="superscript"/>
                <w:lang w:val="en-US" w:eastAsia="zh-CN"/>
              </w:rPr>
              <w:t>7</w:t>
            </w:r>
          </w:p>
          <w:p w14:paraId="30E2574E" w14:textId="77777777" w:rsidR="006F6378" w:rsidRPr="00C30686" w:rsidRDefault="006F6378" w:rsidP="0094020B">
            <w:pPr>
              <w:pStyle w:val="TAC"/>
              <w:rPr>
                <w:rFonts w:eastAsia="DengXian"/>
                <w:lang w:val="en-US"/>
              </w:rPr>
            </w:pPr>
            <w:r w:rsidRPr="00C30686">
              <w:rPr>
                <w:rFonts w:eastAsiaTheme="minorEastAsia"/>
                <w:lang w:val="en-US" w:eastAsia="zh-CN"/>
              </w:rPr>
              <w:t>CA_n66A-n71A</w:t>
            </w:r>
          </w:p>
        </w:tc>
        <w:tc>
          <w:tcPr>
            <w:tcW w:w="1259" w:type="dxa"/>
            <w:tcBorders>
              <w:top w:val="single" w:sz="4" w:space="0" w:color="auto"/>
              <w:left w:val="single" w:sz="4" w:space="0" w:color="auto"/>
              <w:bottom w:val="single" w:sz="4" w:space="0" w:color="auto"/>
              <w:right w:val="single" w:sz="4" w:space="0" w:color="auto"/>
            </w:tcBorders>
            <w:vAlign w:val="center"/>
          </w:tcPr>
          <w:p w14:paraId="763C05DA" w14:textId="77777777" w:rsidR="006F6378" w:rsidRPr="00C30686" w:rsidRDefault="006F6378" w:rsidP="0094020B">
            <w:pPr>
              <w:pStyle w:val="TAC"/>
              <w:rPr>
                <w:rFonts w:eastAsiaTheme="minorEastAsia"/>
                <w:lang w:val="en-US"/>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77B9771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10, 15, 20, 30, 40, 50, 60, 70, 80, 90, 100</w:t>
            </w:r>
          </w:p>
        </w:tc>
        <w:tc>
          <w:tcPr>
            <w:tcW w:w="2445" w:type="dxa"/>
            <w:tcBorders>
              <w:top w:val="nil"/>
              <w:left w:val="single" w:sz="4" w:space="0" w:color="auto"/>
              <w:bottom w:val="nil"/>
              <w:right w:val="single" w:sz="4" w:space="0" w:color="auto"/>
            </w:tcBorders>
            <w:vAlign w:val="center"/>
          </w:tcPr>
          <w:p w14:paraId="211A0FE9" w14:textId="77777777" w:rsidR="006F6378" w:rsidRPr="00C30686" w:rsidRDefault="006F6378" w:rsidP="0094020B">
            <w:pPr>
              <w:pStyle w:val="TAC"/>
              <w:rPr>
                <w:rFonts w:eastAsiaTheme="minorEastAsia"/>
                <w:szCs w:val="18"/>
                <w:lang w:val="en-US" w:eastAsia="zh-CN"/>
              </w:rPr>
            </w:pPr>
            <w:r w:rsidRPr="00C30686">
              <w:rPr>
                <w:rFonts w:eastAsiaTheme="minorEastAsia"/>
                <w:lang w:val="en-US" w:eastAsia="zh-CN"/>
              </w:rPr>
              <w:t>0</w:t>
            </w:r>
          </w:p>
        </w:tc>
      </w:tr>
      <w:tr w:rsidR="006F6378" w:rsidRPr="00C30686" w14:paraId="1DFD1406" w14:textId="77777777" w:rsidTr="004F423A">
        <w:trPr>
          <w:trHeight w:val="29"/>
        </w:trPr>
        <w:tc>
          <w:tcPr>
            <w:tcW w:w="2742" w:type="dxa"/>
            <w:tcBorders>
              <w:top w:val="nil"/>
              <w:left w:val="single" w:sz="4" w:space="0" w:color="auto"/>
              <w:bottom w:val="nil"/>
              <w:right w:val="single" w:sz="4" w:space="0" w:color="auto"/>
            </w:tcBorders>
            <w:vAlign w:val="center"/>
          </w:tcPr>
          <w:p w14:paraId="7BE6FB10"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673A96D0" w14:textId="77777777" w:rsidR="006F6378" w:rsidRPr="00C30686" w:rsidRDefault="006F6378" w:rsidP="0094020B">
            <w:pPr>
              <w:pStyle w:val="TAC"/>
              <w:rPr>
                <w:rFonts w:eastAsia="DengXian"/>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DB88918" w14:textId="77777777" w:rsidR="006F6378" w:rsidRPr="00C30686" w:rsidRDefault="006F6378" w:rsidP="0094020B">
            <w:pPr>
              <w:pStyle w:val="TAC"/>
              <w:rPr>
                <w:rFonts w:eastAsiaTheme="minorEastAsia"/>
                <w:lang w:val="en-US"/>
              </w:rPr>
            </w:pPr>
            <w:r w:rsidRPr="00C30686">
              <w:rPr>
                <w:rFonts w:eastAsiaTheme="minorEastAsia"/>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3B704E4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5E77336F" w14:textId="77777777" w:rsidR="006F6378" w:rsidRPr="00C30686" w:rsidRDefault="006F6378" w:rsidP="0094020B">
            <w:pPr>
              <w:pStyle w:val="TAC"/>
              <w:rPr>
                <w:rFonts w:eastAsiaTheme="minorEastAsia"/>
                <w:szCs w:val="18"/>
                <w:lang w:val="en-US" w:eastAsia="zh-CN"/>
              </w:rPr>
            </w:pPr>
          </w:p>
        </w:tc>
      </w:tr>
      <w:tr w:rsidR="006F6378" w:rsidRPr="00C30686" w14:paraId="76295A19" w14:textId="77777777" w:rsidTr="004F423A">
        <w:trPr>
          <w:trHeight w:val="29"/>
        </w:trPr>
        <w:tc>
          <w:tcPr>
            <w:tcW w:w="2742" w:type="dxa"/>
            <w:tcBorders>
              <w:top w:val="nil"/>
              <w:left w:val="single" w:sz="4" w:space="0" w:color="auto"/>
              <w:bottom w:val="nil"/>
              <w:right w:val="single" w:sz="4" w:space="0" w:color="auto"/>
            </w:tcBorders>
            <w:vAlign w:val="center"/>
          </w:tcPr>
          <w:p w14:paraId="10F5F6D6"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470B1C40" w14:textId="77777777" w:rsidR="006F6378" w:rsidRPr="00C30686" w:rsidRDefault="006F6378" w:rsidP="0094020B">
            <w:pPr>
              <w:pStyle w:val="TAC"/>
              <w:rPr>
                <w:rFonts w:eastAsia="DengXian"/>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047990C" w14:textId="77777777" w:rsidR="006F6378" w:rsidRPr="00C30686" w:rsidRDefault="006F6378" w:rsidP="0094020B">
            <w:pPr>
              <w:pStyle w:val="TAC"/>
              <w:rPr>
                <w:rFonts w:eastAsiaTheme="minorEastAsia"/>
                <w:lang w:val="en-US"/>
              </w:rPr>
            </w:pPr>
            <w:r w:rsidRPr="00C30686">
              <w:rPr>
                <w:rFonts w:eastAsiaTheme="minorEastAsia"/>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25C7140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CA_n71(2A)_BCS0</w:t>
            </w:r>
          </w:p>
        </w:tc>
        <w:tc>
          <w:tcPr>
            <w:tcW w:w="2445" w:type="dxa"/>
            <w:tcBorders>
              <w:top w:val="nil"/>
              <w:left w:val="single" w:sz="4" w:space="0" w:color="auto"/>
              <w:bottom w:val="single" w:sz="4" w:space="0" w:color="auto"/>
              <w:right w:val="single" w:sz="4" w:space="0" w:color="auto"/>
            </w:tcBorders>
            <w:vAlign w:val="center"/>
          </w:tcPr>
          <w:p w14:paraId="615788D6" w14:textId="77777777" w:rsidR="006F6378" w:rsidRPr="00C30686" w:rsidRDefault="006F6378" w:rsidP="0094020B">
            <w:pPr>
              <w:pStyle w:val="TAC"/>
              <w:rPr>
                <w:rFonts w:eastAsiaTheme="minorEastAsia"/>
                <w:szCs w:val="18"/>
                <w:lang w:val="en-US" w:eastAsia="zh-CN"/>
              </w:rPr>
            </w:pPr>
          </w:p>
        </w:tc>
      </w:tr>
      <w:tr w:rsidR="006F6378" w:rsidRPr="00C30686" w14:paraId="4CDF4679" w14:textId="77777777" w:rsidTr="004F423A">
        <w:trPr>
          <w:trHeight w:val="29"/>
        </w:trPr>
        <w:tc>
          <w:tcPr>
            <w:tcW w:w="2742" w:type="dxa"/>
            <w:tcBorders>
              <w:top w:val="nil"/>
              <w:left w:val="single" w:sz="4" w:space="0" w:color="auto"/>
              <w:bottom w:val="nil"/>
              <w:right w:val="single" w:sz="4" w:space="0" w:color="auto"/>
            </w:tcBorders>
            <w:vAlign w:val="center"/>
          </w:tcPr>
          <w:p w14:paraId="2B72618D"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5E152A6C" w14:textId="77777777" w:rsidR="006F6378" w:rsidRPr="00C30686" w:rsidRDefault="006F6378" w:rsidP="0094020B">
            <w:pPr>
              <w:pStyle w:val="TAC"/>
              <w:rPr>
                <w:rFonts w:eastAsia="DengXian"/>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D096705" w14:textId="77777777" w:rsidR="006F6378" w:rsidRPr="00C30686" w:rsidRDefault="006F6378" w:rsidP="0094020B">
            <w:pPr>
              <w:pStyle w:val="TAC"/>
              <w:rPr>
                <w:rFonts w:eastAsiaTheme="minorEastAsia"/>
                <w:lang w:val="en-US"/>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1CC21957"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n41 channel bandwidths in Table 5.3.5-1</w:t>
            </w:r>
          </w:p>
        </w:tc>
        <w:tc>
          <w:tcPr>
            <w:tcW w:w="2445" w:type="dxa"/>
            <w:tcBorders>
              <w:top w:val="single" w:sz="4" w:space="0" w:color="auto"/>
              <w:left w:val="single" w:sz="4" w:space="0" w:color="auto"/>
              <w:bottom w:val="nil"/>
              <w:right w:val="single" w:sz="4" w:space="0" w:color="auto"/>
            </w:tcBorders>
            <w:vAlign w:val="center"/>
          </w:tcPr>
          <w:p w14:paraId="5D52CF15" w14:textId="77777777" w:rsidR="006F6378" w:rsidRPr="00C30686" w:rsidRDefault="006F6378" w:rsidP="0094020B">
            <w:pPr>
              <w:pStyle w:val="TAC"/>
              <w:rPr>
                <w:rFonts w:eastAsiaTheme="minorEastAsia"/>
                <w:szCs w:val="18"/>
                <w:lang w:val="en-US" w:eastAsia="zh-CN"/>
              </w:rPr>
            </w:pPr>
            <w:r w:rsidRPr="00C30686">
              <w:rPr>
                <w:rFonts w:eastAsiaTheme="minorEastAsia"/>
                <w:lang w:val="en-US" w:eastAsia="zh-CN"/>
              </w:rPr>
              <w:t>4 and 5</w:t>
            </w:r>
          </w:p>
        </w:tc>
      </w:tr>
      <w:tr w:rsidR="006F6378" w:rsidRPr="00C30686" w14:paraId="2BE34919" w14:textId="77777777" w:rsidTr="004F423A">
        <w:trPr>
          <w:trHeight w:val="29"/>
        </w:trPr>
        <w:tc>
          <w:tcPr>
            <w:tcW w:w="2742" w:type="dxa"/>
            <w:tcBorders>
              <w:top w:val="nil"/>
              <w:left w:val="single" w:sz="4" w:space="0" w:color="auto"/>
              <w:bottom w:val="nil"/>
              <w:right w:val="single" w:sz="4" w:space="0" w:color="auto"/>
            </w:tcBorders>
            <w:vAlign w:val="center"/>
          </w:tcPr>
          <w:p w14:paraId="2C9F74BD"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7C4E35E5" w14:textId="77777777" w:rsidR="006F6378" w:rsidRPr="00C30686" w:rsidRDefault="006F6378" w:rsidP="0094020B">
            <w:pPr>
              <w:pStyle w:val="TAC"/>
              <w:rPr>
                <w:rFonts w:eastAsia="DengXian"/>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F769E15" w14:textId="77777777" w:rsidR="006F6378" w:rsidRPr="00C30686" w:rsidRDefault="006F6378" w:rsidP="0094020B">
            <w:pPr>
              <w:pStyle w:val="TAC"/>
              <w:rPr>
                <w:rFonts w:eastAsiaTheme="minorEastAsia"/>
                <w:lang w:val="en-US"/>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649B6A43"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n66 channel bandwidths in Table 5.3.5-1</w:t>
            </w:r>
          </w:p>
        </w:tc>
        <w:tc>
          <w:tcPr>
            <w:tcW w:w="2445" w:type="dxa"/>
            <w:tcBorders>
              <w:top w:val="nil"/>
              <w:left w:val="single" w:sz="4" w:space="0" w:color="auto"/>
              <w:bottom w:val="nil"/>
              <w:right w:val="single" w:sz="4" w:space="0" w:color="auto"/>
            </w:tcBorders>
            <w:vAlign w:val="center"/>
          </w:tcPr>
          <w:p w14:paraId="394875FD" w14:textId="77777777" w:rsidR="006F6378" w:rsidRPr="00C30686" w:rsidRDefault="006F6378" w:rsidP="0094020B">
            <w:pPr>
              <w:pStyle w:val="TAC"/>
              <w:rPr>
                <w:rFonts w:eastAsiaTheme="minorEastAsia"/>
                <w:szCs w:val="18"/>
                <w:lang w:val="en-US" w:eastAsia="zh-CN"/>
              </w:rPr>
            </w:pPr>
          </w:p>
        </w:tc>
      </w:tr>
      <w:tr w:rsidR="006F6378" w:rsidRPr="00C30686" w14:paraId="375447F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97803EC"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1C3B4549" w14:textId="77777777" w:rsidR="006F6378" w:rsidRPr="00C30686" w:rsidRDefault="006F6378" w:rsidP="0094020B">
            <w:pPr>
              <w:pStyle w:val="TAC"/>
              <w:rPr>
                <w:rFonts w:eastAsia="DengXian"/>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8DDBF1D" w14:textId="77777777" w:rsidR="006F6378" w:rsidRPr="00C30686" w:rsidRDefault="006F6378" w:rsidP="0094020B">
            <w:pPr>
              <w:pStyle w:val="TAC"/>
              <w:rPr>
                <w:rFonts w:eastAsiaTheme="minorEastAsia"/>
                <w:lang w:val="en-US"/>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5DF97AD9"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CA_n71(2A) BCS 4 and 5</w:t>
            </w:r>
          </w:p>
        </w:tc>
        <w:tc>
          <w:tcPr>
            <w:tcW w:w="2445" w:type="dxa"/>
            <w:tcBorders>
              <w:top w:val="nil"/>
              <w:left w:val="single" w:sz="4" w:space="0" w:color="auto"/>
              <w:bottom w:val="single" w:sz="4" w:space="0" w:color="auto"/>
              <w:right w:val="single" w:sz="4" w:space="0" w:color="auto"/>
            </w:tcBorders>
            <w:vAlign w:val="center"/>
          </w:tcPr>
          <w:p w14:paraId="46EAC354" w14:textId="77777777" w:rsidR="006F6378" w:rsidRPr="00C30686" w:rsidRDefault="006F6378" w:rsidP="0094020B">
            <w:pPr>
              <w:pStyle w:val="TAC"/>
              <w:rPr>
                <w:rFonts w:eastAsiaTheme="minorEastAsia"/>
                <w:szCs w:val="18"/>
                <w:lang w:val="en-US" w:eastAsia="zh-CN"/>
              </w:rPr>
            </w:pPr>
          </w:p>
        </w:tc>
      </w:tr>
      <w:tr w:rsidR="006F6378" w:rsidRPr="00C30686" w14:paraId="3A4E4F3A"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7593EB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CA_n41A-n66(2A)-n71A</w:t>
            </w:r>
          </w:p>
        </w:tc>
        <w:tc>
          <w:tcPr>
            <w:tcW w:w="2785" w:type="dxa"/>
            <w:tcBorders>
              <w:top w:val="single" w:sz="4" w:space="0" w:color="auto"/>
              <w:left w:val="single" w:sz="4" w:space="0" w:color="auto"/>
              <w:bottom w:val="nil"/>
              <w:right w:val="single" w:sz="4" w:space="0" w:color="auto"/>
            </w:tcBorders>
            <w:vAlign w:val="center"/>
          </w:tcPr>
          <w:p w14:paraId="75C71172"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eastAsia="zh-CN"/>
              </w:rPr>
              <w:t>n41</w:t>
            </w:r>
            <w:r w:rsidRPr="00C30686">
              <w:rPr>
                <w:rFonts w:eastAsiaTheme="minorEastAsia"/>
                <w:vertAlign w:val="superscript"/>
                <w:lang w:val="en-US" w:eastAsia="zh-CN"/>
              </w:rPr>
              <w:t>7,9</w:t>
            </w:r>
          </w:p>
          <w:p w14:paraId="70F539FF" w14:textId="77777777" w:rsidR="006F6378" w:rsidRPr="00C30686" w:rsidRDefault="006F6378" w:rsidP="0094020B">
            <w:pPr>
              <w:pStyle w:val="TAC"/>
              <w:rPr>
                <w:rFonts w:eastAsia="DengXian"/>
                <w:lang w:val="en-US" w:eastAsia="zh-CN"/>
              </w:rPr>
            </w:pPr>
            <w:r w:rsidRPr="00C30686">
              <w:rPr>
                <w:rFonts w:eastAsia="DengXian"/>
                <w:lang w:val="en-US" w:eastAsia="zh-CN"/>
              </w:rPr>
              <w:t>CA_n41A-n66A</w:t>
            </w:r>
            <w:r w:rsidRPr="00C30686">
              <w:rPr>
                <w:rFonts w:eastAsiaTheme="minorEastAsia"/>
                <w:vertAlign w:val="superscript"/>
                <w:lang w:val="en-US" w:eastAsia="zh-CN"/>
              </w:rPr>
              <w:t>7</w:t>
            </w:r>
          </w:p>
          <w:p w14:paraId="0ABEE7F2" w14:textId="77777777" w:rsidR="006F6378" w:rsidRPr="00C30686" w:rsidRDefault="006F6378" w:rsidP="0094020B">
            <w:pPr>
              <w:pStyle w:val="TAC"/>
              <w:rPr>
                <w:rFonts w:eastAsia="DengXian"/>
                <w:lang w:val="en-US" w:eastAsia="zh-CN"/>
              </w:rPr>
            </w:pPr>
            <w:r w:rsidRPr="00C30686">
              <w:rPr>
                <w:rFonts w:eastAsia="DengXian"/>
                <w:lang w:val="en-US" w:eastAsia="zh-CN"/>
              </w:rPr>
              <w:t>CA_n66A-n71A</w:t>
            </w:r>
          </w:p>
          <w:p w14:paraId="58D4EF93" w14:textId="77777777" w:rsidR="006F6378" w:rsidRPr="00C30686" w:rsidRDefault="006F6378" w:rsidP="0094020B">
            <w:pPr>
              <w:pStyle w:val="TAC"/>
              <w:rPr>
                <w:rFonts w:eastAsiaTheme="minorEastAsia"/>
                <w:lang w:val="en-US" w:eastAsia="zh-CN"/>
              </w:rPr>
            </w:pPr>
            <w:r w:rsidRPr="00C30686">
              <w:rPr>
                <w:rFonts w:eastAsia="DengXian"/>
                <w:lang w:val="en-US" w:eastAsia="zh-CN"/>
              </w:rPr>
              <w:t>CA_n41A-n71A</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7BF7D13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6D22EE2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10, 15, 20, 30, 40, 50, 60, 70, 80, 90, 100</w:t>
            </w:r>
          </w:p>
        </w:tc>
        <w:tc>
          <w:tcPr>
            <w:tcW w:w="2445" w:type="dxa"/>
            <w:tcBorders>
              <w:top w:val="single" w:sz="4" w:space="0" w:color="auto"/>
              <w:left w:val="single" w:sz="4" w:space="0" w:color="auto"/>
              <w:bottom w:val="nil"/>
              <w:right w:val="single" w:sz="4" w:space="0" w:color="auto"/>
            </w:tcBorders>
            <w:vAlign w:val="center"/>
          </w:tcPr>
          <w:p w14:paraId="7016EB50"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0</w:t>
            </w:r>
          </w:p>
        </w:tc>
      </w:tr>
      <w:tr w:rsidR="006F6378" w:rsidRPr="00C30686" w14:paraId="4810F2EB" w14:textId="77777777" w:rsidTr="004F423A">
        <w:trPr>
          <w:trHeight w:val="29"/>
        </w:trPr>
        <w:tc>
          <w:tcPr>
            <w:tcW w:w="2742" w:type="dxa"/>
            <w:tcBorders>
              <w:top w:val="nil"/>
              <w:left w:val="single" w:sz="4" w:space="0" w:color="auto"/>
              <w:bottom w:val="nil"/>
              <w:right w:val="single" w:sz="4" w:space="0" w:color="auto"/>
            </w:tcBorders>
            <w:vAlign w:val="center"/>
          </w:tcPr>
          <w:p w14:paraId="694244F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E5C192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E3E0F8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4DE6EC3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CA_n66(2A)_BCS1</w:t>
            </w:r>
          </w:p>
        </w:tc>
        <w:tc>
          <w:tcPr>
            <w:tcW w:w="2445" w:type="dxa"/>
            <w:tcBorders>
              <w:top w:val="nil"/>
              <w:left w:val="single" w:sz="4" w:space="0" w:color="auto"/>
              <w:bottom w:val="nil"/>
              <w:right w:val="single" w:sz="4" w:space="0" w:color="auto"/>
            </w:tcBorders>
            <w:vAlign w:val="center"/>
          </w:tcPr>
          <w:p w14:paraId="2F00AD9C" w14:textId="77777777" w:rsidR="006F6378" w:rsidRPr="00C30686" w:rsidRDefault="006F6378" w:rsidP="0094020B">
            <w:pPr>
              <w:pStyle w:val="TAC"/>
              <w:rPr>
                <w:rFonts w:eastAsiaTheme="minorEastAsia"/>
                <w:lang w:val="en-US" w:eastAsia="zh-CN"/>
              </w:rPr>
            </w:pPr>
          </w:p>
        </w:tc>
      </w:tr>
      <w:tr w:rsidR="006F6378" w:rsidRPr="00C30686" w14:paraId="7824DCD9" w14:textId="77777777" w:rsidTr="004F423A">
        <w:trPr>
          <w:trHeight w:val="29"/>
        </w:trPr>
        <w:tc>
          <w:tcPr>
            <w:tcW w:w="2742" w:type="dxa"/>
            <w:tcBorders>
              <w:top w:val="nil"/>
              <w:left w:val="single" w:sz="4" w:space="0" w:color="auto"/>
              <w:bottom w:val="nil"/>
              <w:right w:val="single" w:sz="4" w:space="0" w:color="auto"/>
            </w:tcBorders>
            <w:vAlign w:val="center"/>
          </w:tcPr>
          <w:p w14:paraId="4D43F28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2BBA74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40DACF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0BB0FC2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w:t>
            </w:r>
          </w:p>
        </w:tc>
        <w:tc>
          <w:tcPr>
            <w:tcW w:w="2445" w:type="dxa"/>
            <w:tcBorders>
              <w:top w:val="nil"/>
              <w:left w:val="single" w:sz="4" w:space="0" w:color="auto"/>
              <w:bottom w:val="single" w:sz="4" w:space="0" w:color="auto"/>
              <w:right w:val="single" w:sz="4" w:space="0" w:color="auto"/>
            </w:tcBorders>
            <w:vAlign w:val="center"/>
          </w:tcPr>
          <w:p w14:paraId="1FC588FC" w14:textId="77777777" w:rsidR="006F6378" w:rsidRPr="00C30686" w:rsidRDefault="006F6378" w:rsidP="0094020B">
            <w:pPr>
              <w:pStyle w:val="TAC"/>
              <w:rPr>
                <w:rFonts w:eastAsiaTheme="minorEastAsia"/>
                <w:lang w:val="en-US" w:eastAsia="zh-CN"/>
              </w:rPr>
            </w:pPr>
          </w:p>
        </w:tc>
      </w:tr>
      <w:tr w:rsidR="006F6378" w:rsidRPr="00C30686" w14:paraId="1806C2B9" w14:textId="77777777" w:rsidTr="004F423A">
        <w:trPr>
          <w:trHeight w:val="29"/>
        </w:trPr>
        <w:tc>
          <w:tcPr>
            <w:tcW w:w="2742" w:type="dxa"/>
            <w:tcBorders>
              <w:top w:val="nil"/>
              <w:left w:val="single" w:sz="4" w:space="0" w:color="auto"/>
              <w:bottom w:val="nil"/>
              <w:right w:val="single" w:sz="4" w:space="0" w:color="auto"/>
            </w:tcBorders>
            <w:vAlign w:val="center"/>
          </w:tcPr>
          <w:p w14:paraId="39395E9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8EF17D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77210B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2DF7D0CA"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n41 channel bandwidths in Table 5.3.5-1</w:t>
            </w:r>
          </w:p>
        </w:tc>
        <w:tc>
          <w:tcPr>
            <w:tcW w:w="2445" w:type="dxa"/>
            <w:tcBorders>
              <w:top w:val="single" w:sz="4" w:space="0" w:color="auto"/>
              <w:left w:val="single" w:sz="4" w:space="0" w:color="auto"/>
              <w:bottom w:val="nil"/>
              <w:right w:val="single" w:sz="4" w:space="0" w:color="auto"/>
            </w:tcBorders>
            <w:vAlign w:val="center"/>
          </w:tcPr>
          <w:p w14:paraId="1711917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4 and 5</w:t>
            </w:r>
          </w:p>
        </w:tc>
      </w:tr>
      <w:tr w:rsidR="006F6378" w:rsidRPr="00C30686" w14:paraId="09A6F99D" w14:textId="77777777" w:rsidTr="004F423A">
        <w:trPr>
          <w:trHeight w:val="29"/>
        </w:trPr>
        <w:tc>
          <w:tcPr>
            <w:tcW w:w="2742" w:type="dxa"/>
            <w:tcBorders>
              <w:top w:val="nil"/>
              <w:left w:val="single" w:sz="4" w:space="0" w:color="auto"/>
              <w:bottom w:val="nil"/>
              <w:right w:val="single" w:sz="4" w:space="0" w:color="auto"/>
            </w:tcBorders>
            <w:vAlign w:val="center"/>
          </w:tcPr>
          <w:p w14:paraId="5668FF0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50CCF3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7764DB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009146EC"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CA_n66(2A) BCS 4 and 5</w:t>
            </w:r>
          </w:p>
        </w:tc>
        <w:tc>
          <w:tcPr>
            <w:tcW w:w="2445" w:type="dxa"/>
            <w:tcBorders>
              <w:top w:val="nil"/>
              <w:left w:val="single" w:sz="4" w:space="0" w:color="auto"/>
              <w:bottom w:val="nil"/>
              <w:right w:val="single" w:sz="4" w:space="0" w:color="auto"/>
            </w:tcBorders>
            <w:vAlign w:val="center"/>
          </w:tcPr>
          <w:p w14:paraId="605A777E" w14:textId="77777777" w:rsidR="006F6378" w:rsidRPr="00C30686" w:rsidRDefault="006F6378" w:rsidP="0094020B">
            <w:pPr>
              <w:pStyle w:val="TAC"/>
              <w:rPr>
                <w:rFonts w:eastAsiaTheme="minorEastAsia"/>
                <w:lang w:val="en-US" w:eastAsia="zh-CN"/>
              </w:rPr>
            </w:pPr>
          </w:p>
        </w:tc>
      </w:tr>
      <w:tr w:rsidR="006F6378" w:rsidRPr="00C30686" w14:paraId="6FB43153"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5C2BCF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7AD96EF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283860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0ABA65BC"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n71 channel bandwidths in Table 5.3.5-1</w:t>
            </w:r>
          </w:p>
        </w:tc>
        <w:tc>
          <w:tcPr>
            <w:tcW w:w="2445" w:type="dxa"/>
            <w:tcBorders>
              <w:top w:val="nil"/>
              <w:left w:val="single" w:sz="4" w:space="0" w:color="auto"/>
              <w:bottom w:val="single" w:sz="4" w:space="0" w:color="auto"/>
              <w:right w:val="single" w:sz="4" w:space="0" w:color="auto"/>
            </w:tcBorders>
            <w:vAlign w:val="center"/>
          </w:tcPr>
          <w:p w14:paraId="2BDD9BF1" w14:textId="77777777" w:rsidR="006F6378" w:rsidRPr="00C30686" w:rsidRDefault="006F6378" w:rsidP="0094020B">
            <w:pPr>
              <w:pStyle w:val="TAC"/>
              <w:rPr>
                <w:rFonts w:eastAsiaTheme="minorEastAsia"/>
                <w:lang w:val="en-US" w:eastAsia="zh-CN"/>
              </w:rPr>
            </w:pPr>
          </w:p>
        </w:tc>
      </w:tr>
      <w:tr w:rsidR="006F6378" w:rsidRPr="00C30686" w14:paraId="7166563F"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ED5245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CA_n41A-n66(2A)-n71B</w:t>
            </w:r>
          </w:p>
        </w:tc>
        <w:tc>
          <w:tcPr>
            <w:tcW w:w="2785" w:type="dxa"/>
            <w:tcBorders>
              <w:top w:val="single" w:sz="4" w:space="0" w:color="auto"/>
              <w:left w:val="single" w:sz="4" w:space="0" w:color="auto"/>
              <w:bottom w:val="nil"/>
              <w:right w:val="single" w:sz="4" w:space="0" w:color="auto"/>
            </w:tcBorders>
            <w:vAlign w:val="center"/>
          </w:tcPr>
          <w:p w14:paraId="01E0F8E7" w14:textId="77777777" w:rsidR="006F6378" w:rsidRPr="00C30686" w:rsidRDefault="006F6378" w:rsidP="0094020B">
            <w:pPr>
              <w:pStyle w:val="TAC"/>
              <w:rPr>
                <w:rFonts w:eastAsia="DengXian"/>
                <w:lang w:val="en-US" w:eastAsia="zh-CN"/>
              </w:rPr>
            </w:pPr>
            <w:r w:rsidRPr="00C30686">
              <w:rPr>
                <w:rFonts w:eastAsia="DengXian"/>
                <w:lang w:val="en-US" w:eastAsia="zh-CN"/>
              </w:rPr>
              <w:t>CA_n41A-n66A</w:t>
            </w:r>
          </w:p>
          <w:p w14:paraId="2EB965CC" w14:textId="77777777" w:rsidR="006F6378" w:rsidRPr="00C30686" w:rsidRDefault="006F6378" w:rsidP="0094020B">
            <w:pPr>
              <w:pStyle w:val="TAC"/>
              <w:rPr>
                <w:rFonts w:eastAsia="DengXian"/>
                <w:lang w:val="en-US" w:eastAsia="zh-CN"/>
              </w:rPr>
            </w:pPr>
            <w:r w:rsidRPr="00C30686">
              <w:rPr>
                <w:rFonts w:eastAsia="DengXian"/>
                <w:lang w:val="en-US" w:eastAsia="zh-CN"/>
              </w:rPr>
              <w:t>CA_n66A-n71A</w:t>
            </w:r>
          </w:p>
          <w:p w14:paraId="19831F93" w14:textId="77777777" w:rsidR="006F6378" w:rsidRPr="00C30686" w:rsidRDefault="006F6378" w:rsidP="0094020B">
            <w:pPr>
              <w:pStyle w:val="TAC"/>
              <w:rPr>
                <w:rFonts w:eastAsiaTheme="minorEastAsia"/>
                <w:lang w:val="en-US" w:eastAsia="zh-CN"/>
              </w:rPr>
            </w:pPr>
            <w:r w:rsidRPr="00C30686">
              <w:rPr>
                <w:rFonts w:eastAsia="DengXian"/>
                <w:lang w:val="en-US" w:eastAsia="zh-CN"/>
              </w:rPr>
              <w:t>CA_n41A-n71A</w:t>
            </w:r>
          </w:p>
        </w:tc>
        <w:tc>
          <w:tcPr>
            <w:tcW w:w="1259" w:type="dxa"/>
            <w:tcBorders>
              <w:top w:val="single" w:sz="4" w:space="0" w:color="auto"/>
              <w:left w:val="single" w:sz="4" w:space="0" w:color="auto"/>
              <w:bottom w:val="single" w:sz="4" w:space="0" w:color="auto"/>
              <w:right w:val="single" w:sz="4" w:space="0" w:color="auto"/>
            </w:tcBorders>
            <w:vAlign w:val="center"/>
          </w:tcPr>
          <w:p w14:paraId="565F1A6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1985A124"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n41 channel bandwidths in Table 5.3.5-1</w:t>
            </w:r>
          </w:p>
        </w:tc>
        <w:tc>
          <w:tcPr>
            <w:tcW w:w="2445" w:type="dxa"/>
            <w:tcBorders>
              <w:top w:val="single" w:sz="4" w:space="0" w:color="auto"/>
              <w:left w:val="single" w:sz="4" w:space="0" w:color="auto"/>
              <w:bottom w:val="nil"/>
              <w:right w:val="single" w:sz="4" w:space="0" w:color="auto"/>
            </w:tcBorders>
            <w:vAlign w:val="center"/>
          </w:tcPr>
          <w:p w14:paraId="368397E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4 and 5</w:t>
            </w:r>
          </w:p>
        </w:tc>
      </w:tr>
      <w:tr w:rsidR="006F6378" w:rsidRPr="00C30686" w14:paraId="0D1484F4" w14:textId="77777777" w:rsidTr="004F423A">
        <w:trPr>
          <w:trHeight w:val="29"/>
        </w:trPr>
        <w:tc>
          <w:tcPr>
            <w:tcW w:w="2742" w:type="dxa"/>
            <w:tcBorders>
              <w:top w:val="nil"/>
              <w:left w:val="single" w:sz="4" w:space="0" w:color="auto"/>
              <w:bottom w:val="nil"/>
              <w:right w:val="single" w:sz="4" w:space="0" w:color="auto"/>
            </w:tcBorders>
            <w:vAlign w:val="center"/>
          </w:tcPr>
          <w:p w14:paraId="7E07A1F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5DDCDA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9279E2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6FEAAB6F"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CA_n66(2A)_BCS 4 and 5</w:t>
            </w:r>
          </w:p>
        </w:tc>
        <w:tc>
          <w:tcPr>
            <w:tcW w:w="2445" w:type="dxa"/>
            <w:tcBorders>
              <w:top w:val="nil"/>
              <w:left w:val="single" w:sz="4" w:space="0" w:color="auto"/>
              <w:bottom w:val="nil"/>
              <w:right w:val="single" w:sz="4" w:space="0" w:color="auto"/>
            </w:tcBorders>
            <w:vAlign w:val="center"/>
          </w:tcPr>
          <w:p w14:paraId="18BFB1CB" w14:textId="77777777" w:rsidR="006F6378" w:rsidRPr="00C30686" w:rsidRDefault="006F6378" w:rsidP="0094020B">
            <w:pPr>
              <w:pStyle w:val="TAC"/>
              <w:rPr>
                <w:rFonts w:eastAsiaTheme="minorEastAsia"/>
                <w:lang w:val="en-US" w:eastAsia="zh-CN"/>
              </w:rPr>
            </w:pPr>
          </w:p>
        </w:tc>
      </w:tr>
      <w:tr w:rsidR="006F6378" w:rsidRPr="00C30686" w14:paraId="591C9CC8"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73D2DB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10F1A8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B7A43A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0C813801"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CA_n71B_BCS 4 and 5</w:t>
            </w:r>
          </w:p>
        </w:tc>
        <w:tc>
          <w:tcPr>
            <w:tcW w:w="2445" w:type="dxa"/>
            <w:tcBorders>
              <w:top w:val="nil"/>
              <w:left w:val="single" w:sz="4" w:space="0" w:color="auto"/>
              <w:bottom w:val="single" w:sz="4" w:space="0" w:color="auto"/>
              <w:right w:val="single" w:sz="4" w:space="0" w:color="auto"/>
            </w:tcBorders>
            <w:vAlign w:val="center"/>
          </w:tcPr>
          <w:p w14:paraId="544E40E6" w14:textId="77777777" w:rsidR="006F6378" w:rsidRPr="00C30686" w:rsidRDefault="006F6378" w:rsidP="0094020B">
            <w:pPr>
              <w:pStyle w:val="TAC"/>
              <w:rPr>
                <w:rFonts w:eastAsiaTheme="minorEastAsia"/>
                <w:lang w:val="en-US" w:eastAsia="zh-CN"/>
              </w:rPr>
            </w:pPr>
          </w:p>
        </w:tc>
      </w:tr>
      <w:tr w:rsidR="006F6378" w:rsidRPr="00C30686" w14:paraId="55412E6A"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9B78DB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CA_n41A-n66(2A)-n71(2A)</w:t>
            </w:r>
          </w:p>
        </w:tc>
        <w:tc>
          <w:tcPr>
            <w:tcW w:w="2785" w:type="dxa"/>
            <w:tcBorders>
              <w:top w:val="single" w:sz="4" w:space="0" w:color="auto"/>
              <w:left w:val="single" w:sz="4" w:space="0" w:color="auto"/>
              <w:bottom w:val="nil"/>
              <w:right w:val="single" w:sz="4" w:space="0" w:color="auto"/>
            </w:tcBorders>
            <w:vAlign w:val="center"/>
          </w:tcPr>
          <w:p w14:paraId="51C4258E" w14:textId="77777777" w:rsidR="006F6378" w:rsidRPr="00C30686" w:rsidRDefault="006F6378" w:rsidP="0094020B">
            <w:pPr>
              <w:pStyle w:val="TAC"/>
              <w:rPr>
                <w:rFonts w:eastAsia="DengXian"/>
                <w:lang w:val="en-US" w:eastAsia="zh-CN"/>
              </w:rPr>
            </w:pPr>
            <w:r w:rsidRPr="00C30686">
              <w:rPr>
                <w:rFonts w:eastAsia="DengXian"/>
                <w:lang w:val="en-US" w:eastAsia="zh-CN"/>
              </w:rPr>
              <w:t>CA_n41A-n66A</w:t>
            </w:r>
          </w:p>
          <w:p w14:paraId="6CE19964" w14:textId="77777777" w:rsidR="006F6378" w:rsidRPr="00C30686" w:rsidRDefault="006F6378" w:rsidP="0094020B">
            <w:pPr>
              <w:pStyle w:val="TAC"/>
              <w:rPr>
                <w:rFonts w:eastAsia="DengXian"/>
                <w:lang w:val="en-US" w:eastAsia="zh-CN"/>
              </w:rPr>
            </w:pPr>
            <w:r w:rsidRPr="00C30686">
              <w:rPr>
                <w:rFonts w:eastAsia="DengXian"/>
                <w:lang w:val="en-US" w:eastAsia="zh-CN"/>
              </w:rPr>
              <w:t>CA_n66A-n71A</w:t>
            </w:r>
          </w:p>
          <w:p w14:paraId="25C6853E" w14:textId="77777777" w:rsidR="006F6378" w:rsidRPr="00C30686" w:rsidRDefault="006F6378" w:rsidP="0094020B">
            <w:pPr>
              <w:pStyle w:val="TAC"/>
              <w:rPr>
                <w:rFonts w:eastAsiaTheme="minorEastAsia"/>
                <w:lang w:val="en-US" w:eastAsia="zh-CN"/>
              </w:rPr>
            </w:pPr>
            <w:r w:rsidRPr="00C30686">
              <w:rPr>
                <w:rFonts w:eastAsia="DengXian"/>
                <w:lang w:val="en-US" w:eastAsia="zh-CN"/>
              </w:rPr>
              <w:t>CA_n41A-n71A</w:t>
            </w:r>
          </w:p>
        </w:tc>
        <w:tc>
          <w:tcPr>
            <w:tcW w:w="1259" w:type="dxa"/>
            <w:tcBorders>
              <w:top w:val="single" w:sz="4" w:space="0" w:color="auto"/>
              <w:left w:val="single" w:sz="4" w:space="0" w:color="auto"/>
              <w:bottom w:val="single" w:sz="4" w:space="0" w:color="auto"/>
              <w:right w:val="single" w:sz="4" w:space="0" w:color="auto"/>
            </w:tcBorders>
            <w:vAlign w:val="center"/>
          </w:tcPr>
          <w:p w14:paraId="4BF2755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2F8D4275"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n41 channel bandwidths in Table 5.3.5-1</w:t>
            </w:r>
          </w:p>
        </w:tc>
        <w:tc>
          <w:tcPr>
            <w:tcW w:w="2445" w:type="dxa"/>
            <w:tcBorders>
              <w:top w:val="single" w:sz="4" w:space="0" w:color="auto"/>
              <w:left w:val="single" w:sz="4" w:space="0" w:color="auto"/>
              <w:bottom w:val="nil"/>
              <w:right w:val="single" w:sz="4" w:space="0" w:color="auto"/>
            </w:tcBorders>
            <w:vAlign w:val="center"/>
          </w:tcPr>
          <w:p w14:paraId="593B5BE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4 and 5</w:t>
            </w:r>
          </w:p>
        </w:tc>
      </w:tr>
      <w:tr w:rsidR="006F6378" w:rsidRPr="00C30686" w14:paraId="7EEFDB28" w14:textId="77777777" w:rsidTr="004F423A">
        <w:trPr>
          <w:trHeight w:val="29"/>
        </w:trPr>
        <w:tc>
          <w:tcPr>
            <w:tcW w:w="2742" w:type="dxa"/>
            <w:tcBorders>
              <w:top w:val="nil"/>
              <w:left w:val="single" w:sz="4" w:space="0" w:color="auto"/>
              <w:bottom w:val="nil"/>
              <w:right w:val="single" w:sz="4" w:space="0" w:color="auto"/>
            </w:tcBorders>
            <w:vAlign w:val="center"/>
          </w:tcPr>
          <w:p w14:paraId="409E8AA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D38E81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B2D0E5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7A8B8108"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CA_n66(2A)_BCS 4 and 5</w:t>
            </w:r>
          </w:p>
        </w:tc>
        <w:tc>
          <w:tcPr>
            <w:tcW w:w="2445" w:type="dxa"/>
            <w:tcBorders>
              <w:top w:val="nil"/>
              <w:left w:val="single" w:sz="4" w:space="0" w:color="auto"/>
              <w:bottom w:val="nil"/>
              <w:right w:val="single" w:sz="4" w:space="0" w:color="auto"/>
            </w:tcBorders>
            <w:vAlign w:val="center"/>
          </w:tcPr>
          <w:p w14:paraId="54E20BE9" w14:textId="77777777" w:rsidR="006F6378" w:rsidRPr="00C30686" w:rsidRDefault="006F6378" w:rsidP="0094020B">
            <w:pPr>
              <w:pStyle w:val="TAC"/>
              <w:rPr>
                <w:rFonts w:eastAsiaTheme="minorEastAsia"/>
                <w:lang w:val="en-US" w:eastAsia="zh-CN"/>
              </w:rPr>
            </w:pPr>
          </w:p>
        </w:tc>
      </w:tr>
      <w:tr w:rsidR="006F6378" w:rsidRPr="00C30686" w14:paraId="3A5CBEE7"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2B794D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67D64AD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301ACD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12507752"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CA_n71(2A)_BCS 4 and 5</w:t>
            </w:r>
          </w:p>
        </w:tc>
        <w:tc>
          <w:tcPr>
            <w:tcW w:w="2445" w:type="dxa"/>
            <w:tcBorders>
              <w:top w:val="nil"/>
              <w:left w:val="single" w:sz="4" w:space="0" w:color="auto"/>
              <w:bottom w:val="single" w:sz="4" w:space="0" w:color="auto"/>
              <w:right w:val="single" w:sz="4" w:space="0" w:color="auto"/>
            </w:tcBorders>
            <w:vAlign w:val="center"/>
          </w:tcPr>
          <w:p w14:paraId="33FE35A5" w14:textId="77777777" w:rsidR="006F6378" w:rsidRPr="00C30686" w:rsidRDefault="006F6378" w:rsidP="0094020B">
            <w:pPr>
              <w:pStyle w:val="TAC"/>
              <w:rPr>
                <w:rFonts w:eastAsiaTheme="minorEastAsia"/>
                <w:lang w:val="en-US" w:eastAsia="zh-CN"/>
              </w:rPr>
            </w:pPr>
          </w:p>
        </w:tc>
      </w:tr>
      <w:tr w:rsidR="006F6378" w:rsidRPr="00C30686" w14:paraId="2E4C96E2"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3147418"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CA_n41(2A)-n66A-n71A</w:t>
            </w:r>
          </w:p>
        </w:tc>
        <w:tc>
          <w:tcPr>
            <w:tcW w:w="2785" w:type="dxa"/>
            <w:tcBorders>
              <w:top w:val="single" w:sz="4" w:space="0" w:color="auto"/>
              <w:left w:val="single" w:sz="4" w:space="0" w:color="auto"/>
              <w:bottom w:val="nil"/>
              <w:right w:val="single" w:sz="4" w:space="0" w:color="auto"/>
            </w:tcBorders>
            <w:vAlign w:val="center"/>
          </w:tcPr>
          <w:p w14:paraId="12B67DD6" w14:textId="77777777" w:rsidR="006F6378" w:rsidRPr="00C30686" w:rsidRDefault="006F6378" w:rsidP="0094020B">
            <w:pPr>
              <w:pStyle w:val="TAC"/>
              <w:rPr>
                <w:rFonts w:eastAsiaTheme="minorEastAsia"/>
                <w:szCs w:val="18"/>
                <w:vertAlign w:val="superscript"/>
                <w:lang w:val="en-US" w:eastAsia="zh-CN"/>
              </w:rPr>
            </w:pPr>
            <w:r w:rsidRPr="00C30686">
              <w:rPr>
                <w:rFonts w:eastAsiaTheme="minorEastAsia"/>
                <w:szCs w:val="18"/>
                <w:lang w:val="en-US" w:eastAsia="zh-CN"/>
              </w:rPr>
              <w:t>n41</w:t>
            </w:r>
            <w:r w:rsidRPr="00C30686">
              <w:rPr>
                <w:rFonts w:eastAsiaTheme="minorEastAsia"/>
                <w:szCs w:val="18"/>
                <w:vertAlign w:val="superscript"/>
                <w:lang w:val="en-US" w:eastAsia="zh-CN"/>
              </w:rPr>
              <w:t>7,9</w:t>
            </w:r>
          </w:p>
          <w:p w14:paraId="7E06284C"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eastAsia="zh-CN"/>
              </w:rPr>
              <w:t>CA_n41A-n71A</w:t>
            </w:r>
            <w:r w:rsidRPr="00C30686">
              <w:rPr>
                <w:rFonts w:eastAsiaTheme="minorEastAsia"/>
                <w:vertAlign w:val="superscript"/>
                <w:lang w:val="en-US" w:eastAsia="zh-CN"/>
              </w:rPr>
              <w:t>7</w:t>
            </w:r>
          </w:p>
          <w:p w14:paraId="4D44D63B"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eastAsia="zh-CN"/>
              </w:rPr>
              <w:t>CA_n41A-n66A</w:t>
            </w:r>
            <w:r w:rsidRPr="00C30686">
              <w:rPr>
                <w:rFonts w:eastAsiaTheme="minorEastAsia"/>
                <w:vertAlign w:val="superscript"/>
                <w:lang w:val="en-US" w:eastAsia="zh-CN"/>
              </w:rPr>
              <w:t>7</w:t>
            </w:r>
          </w:p>
          <w:p w14:paraId="64DB818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CA_n66A-n71A</w:t>
            </w:r>
          </w:p>
        </w:tc>
        <w:tc>
          <w:tcPr>
            <w:tcW w:w="1259" w:type="dxa"/>
            <w:tcBorders>
              <w:top w:val="single" w:sz="4" w:space="0" w:color="auto"/>
              <w:left w:val="single" w:sz="4" w:space="0" w:color="auto"/>
              <w:bottom w:val="single" w:sz="4" w:space="0" w:color="auto"/>
              <w:right w:val="single" w:sz="4" w:space="0" w:color="auto"/>
            </w:tcBorders>
            <w:vAlign w:val="center"/>
          </w:tcPr>
          <w:p w14:paraId="5406028C"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059C862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CA_n41(2A)_BCS1</w:t>
            </w:r>
          </w:p>
        </w:tc>
        <w:tc>
          <w:tcPr>
            <w:tcW w:w="2445" w:type="dxa"/>
            <w:tcBorders>
              <w:top w:val="single" w:sz="4" w:space="0" w:color="auto"/>
              <w:left w:val="single" w:sz="4" w:space="0" w:color="auto"/>
              <w:bottom w:val="nil"/>
              <w:right w:val="single" w:sz="4" w:space="0" w:color="auto"/>
            </w:tcBorders>
            <w:vAlign w:val="center"/>
          </w:tcPr>
          <w:p w14:paraId="60D3897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7DC4360B" w14:textId="77777777" w:rsidTr="004F423A">
        <w:trPr>
          <w:trHeight w:val="29"/>
        </w:trPr>
        <w:tc>
          <w:tcPr>
            <w:tcW w:w="2742" w:type="dxa"/>
            <w:tcBorders>
              <w:top w:val="nil"/>
              <w:left w:val="single" w:sz="4" w:space="0" w:color="auto"/>
              <w:bottom w:val="nil"/>
              <w:right w:val="single" w:sz="4" w:space="0" w:color="auto"/>
            </w:tcBorders>
            <w:vAlign w:val="center"/>
          </w:tcPr>
          <w:p w14:paraId="4B4525F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6CEEBC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B37B963"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63CFD61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5, 10, 15, 20, 40</w:t>
            </w:r>
          </w:p>
        </w:tc>
        <w:tc>
          <w:tcPr>
            <w:tcW w:w="2445" w:type="dxa"/>
            <w:tcBorders>
              <w:top w:val="nil"/>
              <w:left w:val="single" w:sz="4" w:space="0" w:color="auto"/>
              <w:bottom w:val="nil"/>
              <w:right w:val="single" w:sz="4" w:space="0" w:color="auto"/>
            </w:tcBorders>
            <w:vAlign w:val="center"/>
          </w:tcPr>
          <w:p w14:paraId="37561DDB" w14:textId="77777777" w:rsidR="006F6378" w:rsidRPr="00C30686" w:rsidRDefault="006F6378" w:rsidP="0094020B">
            <w:pPr>
              <w:pStyle w:val="TAC"/>
              <w:rPr>
                <w:rFonts w:eastAsiaTheme="minorEastAsia"/>
                <w:lang w:val="en-US" w:eastAsia="zh-CN"/>
              </w:rPr>
            </w:pPr>
          </w:p>
        </w:tc>
      </w:tr>
      <w:tr w:rsidR="006F6378" w:rsidRPr="00C30686" w14:paraId="64E843B2" w14:textId="77777777" w:rsidTr="004F423A">
        <w:trPr>
          <w:trHeight w:val="29"/>
        </w:trPr>
        <w:tc>
          <w:tcPr>
            <w:tcW w:w="2742" w:type="dxa"/>
            <w:tcBorders>
              <w:top w:val="nil"/>
              <w:left w:val="single" w:sz="4" w:space="0" w:color="auto"/>
              <w:bottom w:val="nil"/>
              <w:right w:val="single" w:sz="4" w:space="0" w:color="auto"/>
            </w:tcBorders>
            <w:vAlign w:val="center"/>
          </w:tcPr>
          <w:p w14:paraId="6B5A3BE1"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FB8188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492D621"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202D820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w:t>
            </w:r>
          </w:p>
        </w:tc>
        <w:tc>
          <w:tcPr>
            <w:tcW w:w="2445" w:type="dxa"/>
            <w:tcBorders>
              <w:top w:val="nil"/>
              <w:left w:val="single" w:sz="4" w:space="0" w:color="auto"/>
              <w:bottom w:val="single" w:sz="4" w:space="0" w:color="auto"/>
              <w:right w:val="single" w:sz="4" w:space="0" w:color="auto"/>
            </w:tcBorders>
            <w:vAlign w:val="center"/>
          </w:tcPr>
          <w:p w14:paraId="0CE26924" w14:textId="77777777" w:rsidR="006F6378" w:rsidRPr="00C30686" w:rsidRDefault="006F6378" w:rsidP="0094020B">
            <w:pPr>
              <w:pStyle w:val="TAC"/>
              <w:rPr>
                <w:rFonts w:eastAsiaTheme="minorEastAsia"/>
                <w:lang w:val="en-US" w:eastAsia="zh-CN"/>
              </w:rPr>
            </w:pPr>
          </w:p>
        </w:tc>
      </w:tr>
      <w:tr w:rsidR="006F6378" w:rsidRPr="00C30686" w14:paraId="47EFF7C7" w14:textId="77777777" w:rsidTr="004F423A">
        <w:trPr>
          <w:trHeight w:val="29"/>
        </w:trPr>
        <w:tc>
          <w:tcPr>
            <w:tcW w:w="2742" w:type="dxa"/>
            <w:tcBorders>
              <w:top w:val="nil"/>
              <w:left w:val="single" w:sz="4" w:space="0" w:color="auto"/>
              <w:bottom w:val="nil"/>
              <w:right w:val="single" w:sz="4" w:space="0" w:color="auto"/>
            </w:tcBorders>
            <w:vAlign w:val="center"/>
          </w:tcPr>
          <w:p w14:paraId="3D79F7A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B1EA26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1491000" w14:textId="77777777" w:rsidR="006F6378" w:rsidRPr="00C30686" w:rsidRDefault="006F6378" w:rsidP="0094020B">
            <w:pPr>
              <w:pStyle w:val="TAC"/>
              <w:rPr>
                <w:rFonts w:eastAsiaTheme="minorEastAsia"/>
                <w:szCs w:val="18"/>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5AF7ADE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CA_n41(2A)_BCS1</w:t>
            </w:r>
          </w:p>
        </w:tc>
        <w:tc>
          <w:tcPr>
            <w:tcW w:w="2445" w:type="dxa"/>
            <w:tcBorders>
              <w:top w:val="nil"/>
              <w:left w:val="single" w:sz="4" w:space="0" w:color="auto"/>
              <w:bottom w:val="nil"/>
              <w:right w:val="single" w:sz="4" w:space="0" w:color="auto"/>
            </w:tcBorders>
            <w:vAlign w:val="center"/>
          </w:tcPr>
          <w:p w14:paraId="6AD6A7C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1</w:t>
            </w:r>
          </w:p>
        </w:tc>
      </w:tr>
      <w:tr w:rsidR="006F6378" w:rsidRPr="00C30686" w14:paraId="1BD7B8A2" w14:textId="77777777" w:rsidTr="004F423A">
        <w:trPr>
          <w:trHeight w:val="29"/>
        </w:trPr>
        <w:tc>
          <w:tcPr>
            <w:tcW w:w="2742" w:type="dxa"/>
            <w:tcBorders>
              <w:top w:val="nil"/>
              <w:left w:val="single" w:sz="4" w:space="0" w:color="auto"/>
              <w:bottom w:val="nil"/>
              <w:right w:val="single" w:sz="4" w:space="0" w:color="auto"/>
            </w:tcBorders>
            <w:vAlign w:val="center"/>
          </w:tcPr>
          <w:p w14:paraId="5C016FD3"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E2BC60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0589BE3" w14:textId="77777777" w:rsidR="006F6378" w:rsidRPr="00C30686" w:rsidRDefault="006F6378" w:rsidP="0094020B">
            <w:pPr>
              <w:pStyle w:val="TAC"/>
              <w:rPr>
                <w:rFonts w:eastAsiaTheme="minorEastAsia"/>
                <w:szCs w:val="18"/>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526126C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7419C642" w14:textId="77777777" w:rsidR="006F6378" w:rsidRPr="00C30686" w:rsidRDefault="006F6378" w:rsidP="0094020B">
            <w:pPr>
              <w:pStyle w:val="TAC"/>
              <w:rPr>
                <w:rFonts w:eastAsiaTheme="minorEastAsia"/>
                <w:lang w:val="en-US" w:eastAsia="zh-CN"/>
              </w:rPr>
            </w:pPr>
          </w:p>
        </w:tc>
      </w:tr>
      <w:tr w:rsidR="006F6378" w:rsidRPr="00C30686" w14:paraId="36BA7FE2" w14:textId="77777777" w:rsidTr="004F423A">
        <w:trPr>
          <w:trHeight w:val="29"/>
        </w:trPr>
        <w:tc>
          <w:tcPr>
            <w:tcW w:w="2742" w:type="dxa"/>
            <w:tcBorders>
              <w:top w:val="nil"/>
              <w:left w:val="single" w:sz="4" w:space="0" w:color="auto"/>
              <w:bottom w:val="nil"/>
              <w:right w:val="single" w:sz="4" w:space="0" w:color="auto"/>
            </w:tcBorders>
            <w:vAlign w:val="center"/>
          </w:tcPr>
          <w:p w14:paraId="3DD2CCA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B013C0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9684523" w14:textId="77777777" w:rsidR="006F6378" w:rsidRPr="00C30686" w:rsidRDefault="006F6378" w:rsidP="0094020B">
            <w:pPr>
              <w:pStyle w:val="TAC"/>
              <w:rPr>
                <w:rFonts w:eastAsiaTheme="minorEastAsia"/>
                <w:szCs w:val="18"/>
                <w:lang w:val="en-US" w:eastAsia="zh-CN"/>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103127D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w:t>
            </w:r>
          </w:p>
        </w:tc>
        <w:tc>
          <w:tcPr>
            <w:tcW w:w="2445" w:type="dxa"/>
            <w:tcBorders>
              <w:top w:val="nil"/>
              <w:left w:val="single" w:sz="4" w:space="0" w:color="auto"/>
              <w:bottom w:val="single" w:sz="4" w:space="0" w:color="auto"/>
              <w:right w:val="single" w:sz="4" w:space="0" w:color="auto"/>
            </w:tcBorders>
            <w:vAlign w:val="center"/>
          </w:tcPr>
          <w:p w14:paraId="48D1E13B" w14:textId="77777777" w:rsidR="006F6378" w:rsidRPr="00C30686" w:rsidRDefault="006F6378" w:rsidP="0094020B">
            <w:pPr>
              <w:pStyle w:val="TAC"/>
              <w:rPr>
                <w:rFonts w:eastAsiaTheme="minorEastAsia"/>
                <w:lang w:val="en-US" w:eastAsia="zh-CN"/>
              </w:rPr>
            </w:pPr>
          </w:p>
        </w:tc>
      </w:tr>
      <w:tr w:rsidR="006F6378" w:rsidRPr="00C30686" w14:paraId="0C0B1162" w14:textId="77777777" w:rsidTr="004F423A">
        <w:trPr>
          <w:trHeight w:val="29"/>
        </w:trPr>
        <w:tc>
          <w:tcPr>
            <w:tcW w:w="2742" w:type="dxa"/>
            <w:tcBorders>
              <w:top w:val="nil"/>
              <w:left w:val="single" w:sz="4" w:space="0" w:color="auto"/>
              <w:bottom w:val="nil"/>
              <w:right w:val="single" w:sz="4" w:space="0" w:color="auto"/>
            </w:tcBorders>
            <w:vAlign w:val="center"/>
          </w:tcPr>
          <w:p w14:paraId="2BC8C6B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07C042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0B7B29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624C338F"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CA_n41(2A) BCS 4 and 5</w:t>
            </w:r>
          </w:p>
        </w:tc>
        <w:tc>
          <w:tcPr>
            <w:tcW w:w="2445" w:type="dxa"/>
            <w:tcBorders>
              <w:top w:val="single" w:sz="4" w:space="0" w:color="auto"/>
              <w:left w:val="single" w:sz="4" w:space="0" w:color="auto"/>
              <w:bottom w:val="nil"/>
              <w:right w:val="single" w:sz="4" w:space="0" w:color="auto"/>
            </w:tcBorders>
            <w:vAlign w:val="center"/>
          </w:tcPr>
          <w:p w14:paraId="2062DED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4 and 5</w:t>
            </w:r>
          </w:p>
        </w:tc>
      </w:tr>
      <w:tr w:rsidR="006F6378" w:rsidRPr="00C30686" w14:paraId="7DF60784" w14:textId="77777777" w:rsidTr="004F423A">
        <w:trPr>
          <w:trHeight w:val="29"/>
        </w:trPr>
        <w:tc>
          <w:tcPr>
            <w:tcW w:w="2742" w:type="dxa"/>
            <w:tcBorders>
              <w:top w:val="nil"/>
              <w:left w:val="single" w:sz="4" w:space="0" w:color="auto"/>
              <w:bottom w:val="nil"/>
              <w:right w:val="single" w:sz="4" w:space="0" w:color="auto"/>
            </w:tcBorders>
            <w:vAlign w:val="center"/>
          </w:tcPr>
          <w:p w14:paraId="1FA6901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3F220F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AE6709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4579ABFE"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n66 channel bandwidths in Table 5.3.5-1</w:t>
            </w:r>
          </w:p>
        </w:tc>
        <w:tc>
          <w:tcPr>
            <w:tcW w:w="2445" w:type="dxa"/>
            <w:tcBorders>
              <w:top w:val="nil"/>
              <w:left w:val="single" w:sz="4" w:space="0" w:color="auto"/>
              <w:bottom w:val="nil"/>
              <w:right w:val="single" w:sz="4" w:space="0" w:color="auto"/>
            </w:tcBorders>
            <w:vAlign w:val="center"/>
          </w:tcPr>
          <w:p w14:paraId="67C7FB06" w14:textId="77777777" w:rsidR="006F6378" w:rsidRPr="00C30686" w:rsidRDefault="006F6378" w:rsidP="0094020B">
            <w:pPr>
              <w:pStyle w:val="TAC"/>
              <w:rPr>
                <w:rFonts w:eastAsiaTheme="minorEastAsia"/>
                <w:lang w:val="en-US" w:eastAsia="zh-CN"/>
              </w:rPr>
            </w:pPr>
          </w:p>
        </w:tc>
      </w:tr>
      <w:tr w:rsidR="006F6378" w:rsidRPr="00C30686" w14:paraId="32C6B99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28B5A3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17102B2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25320D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2A20F855"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n71 channel bandwidths in Table 5.3.5-1</w:t>
            </w:r>
          </w:p>
        </w:tc>
        <w:tc>
          <w:tcPr>
            <w:tcW w:w="2445" w:type="dxa"/>
            <w:tcBorders>
              <w:top w:val="nil"/>
              <w:left w:val="single" w:sz="4" w:space="0" w:color="auto"/>
              <w:bottom w:val="single" w:sz="4" w:space="0" w:color="auto"/>
              <w:right w:val="single" w:sz="4" w:space="0" w:color="auto"/>
            </w:tcBorders>
            <w:vAlign w:val="center"/>
          </w:tcPr>
          <w:p w14:paraId="4DE3AF3E" w14:textId="77777777" w:rsidR="006F6378" w:rsidRPr="00C30686" w:rsidRDefault="006F6378" w:rsidP="0094020B">
            <w:pPr>
              <w:pStyle w:val="TAC"/>
              <w:rPr>
                <w:rFonts w:eastAsiaTheme="minorEastAsia"/>
                <w:lang w:val="en-US" w:eastAsia="zh-CN"/>
              </w:rPr>
            </w:pPr>
          </w:p>
        </w:tc>
      </w:tr>
      <w:tr w:rsidR="006F6378" w:rsidRPr="00C30686" w14:paraId="75807AC9"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CCB7895"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CA_n41(2A)-n66A-n71B</w:t>
            </w:r>
          </w:p>
        </w:tc>
        <w:tc>
          <w:tcPr>
            <w:tcW w:w="2785" w:type="dxa"/>
            <w:tcBorders>
              <w:top w:val="single" w:sz="4" w:space="0" w:color="auto"/>
              <w:left w:val="single" w:sz="4" w:space="0" w:color="auto"/>
              <w:bottom w:val="nil"/>
              <w:right w:val="single" w:sz="4" w:space="0" w:color="auto"/>
            </w:tcBorders>
            <w:vAlign w:val="center"/>
          </w:tcPr>
          <w:p w14:paraId="74DD969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CA_n41A-n66A</w:t>
            </w:r>
          </w:p>
          <w:p w14:paraId="73E7DE7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CA_n41A-n71A</w:t>
            </w:r>
          </w:p>
          <w:p w14:paraId="214FA9D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CA_n66A-n71A</w:t>
            </w:r>
          </w:p>
        </w:tc>
        <w:tc>
          <w:tcPr>
            <w:tcW w:w="1259" w:type="dxa"/>
            <w:tcBorders>
              <w:top w:val="single" w:sz="4" w:space="0" w:color="auto"/>
              <w:left w:val="single" w:sz="4" w:space="0" w:color="auto"/>
              <w:bottom w:val="single" w:sz="4" w:space="0" w:color="auto"/>
              <w:right w:val="single" w:sz="4" w:space="0" w:color="auto"/>
            </w:tcBorders>
            <w:vAlign w:val="center"/>
          </w:tcPr>
          <w:p w14:paraId="0833991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3E85B89D"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CA_n41(2A) BCS 4 and 5</w:t>
            </w:r>
          </w:p>
        </w:tc>
        <w:tc>
          <w:tcPr>
            <w:tcW w:w="2445" w:type="dxa"/>
            <w:tcBorders>
              <w:top w:val="single" w:sz="4" w:space="0" w:color="auto"/>
              <w:left w:val="single" w:sz="4" w:space="0" w:color="auto"/>
              <w:bottom w:val="nil"/>
              <w:right w:val="single" w:sz="4" w:space="0" w:color="auto"/>
            </w:tcBorders>
            <w:vAlign w:val="center"/>
          </w:tcPr>
          <w:p w14:paraId="2B08390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4 and 5</w:t>
            </w:r>
          </w:p>
        </w:tc>
      </w:tr>
      <w:tr w:rsidR="006F6378" w:rsidRPr="00C30686" w14:paraId="59A3651B" w14:textId="77777777" w:rsidTr="004F423A">
        <w:trPr>
          <w:trHeight w:val="29"/>
        </w:trPr>
        <w:tc>
          <w:tcPr>
            <w:tcW w:w="2742" w:type="dxa"/>
            <w:tcBorders>
              <w:top w:val="nil"/>
              <w:left w:val="single" w:sz="4" w:space="0" w:color="auto"/>
              <w:bottom w:val="nil"/>
              <w:right w:val="single" w:sz="4" w:space="0" w:color="auto"/>
            </w:tcBorders>
            <w:vAlign w:val="center"/>
          </w:tcPr>
          <w:p w14:paraId="5CF3688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0FDF87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A316C2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45100C16"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n66 channel bandwidths in Table 5.3.5-1</w:t>
            </w:r>
          </w:p>
        </w:tc>
        <w:tc>
          <w:tcPr>
            <w:tcW w:w="2445" w:type="dxa"/>
            <w:tcBorders>
              <w:top w:val="nil"/>
              <w:left w:val="single" w:sz="4" w:space="0" w:color="auto"/>
              <w:bottom w:val="nil"/>
              <w:right w:val="single" w:sz="4" w:space="0" w:color="auto"/>
            </w:tcBorders>
            <w:vAlign w:val="center"/>
          </w:tcPr>
          <w:p w14:paraId="13AC7223" w14:textId="77777777" w:rsidR="006F6378" w:rsidRPr="00C30686" w:rsidRDefault="006F6378" w:rsidP="0094020B">
            <w:pPr>
              <w:pStyle w:val="TAC"/>
              <w:rPr>
                <w:rFonts w:eastAsiaTheme="minorEastAsia"/>
                <w:lang w:val="en-US" w:eastAsia="zh-CN"/>
              </w:rPr>
            </w:pPr>
          </w:p>
        </w:tc>
      </w:tr>
      <w:tr w:rsidR="006F6378" w:rsidRPr="00C30686" w14:paraId="4FC92B69"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C6AA61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272555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74098B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542E669C"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CA_n71B BCS 4 and 5</w:t>
            </w:r>
          </w:p>
        </w:tc>
        <w:tc>
          <w:tcPr>
            <w:tcW w:w="2445" w:type="dxa"/>
            <w:tcBorders>
              <w:top w:val="nil"/>
              <w:left w:val="single" w:sz="4" w:space="0" w:color="auto"/>
              <w:bottom w:val="single" w:sz="4" w:space="0" w:color="auto"/>
              <w:right w:val="single" w:sz="4" w:space="0" w:color="auto"/>
            </w:tcBorders>
            <w:vAlign w:val="center"/>
          </w:tcPr>
          <w:p w14:paraId="1323643D" w14:textId="77777777" w:rsidR="006F6378" w:rsidRPr="00C30686" w:rsidRDefault="006F6378" w:rsidP="0094020B">
            <w:pPr>
              <w:pStyle w:val="TAC"/>
              <w:rPr>
                <w:rFonts w:eastAsiaTheme="minorEastAsia"/>
                <w:lang w:val="en-US" w:eastAsia="zh-CN"/>
              </w:rPr>
            </w:pPr>
          </w:p>
        </w:tc>
      </w:tr>
      <w:tr w:rsidR="006F6378" w:rsidRPr="00C30686" w14:paraId="0F6269BA"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3933E46"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CA_n41(2A)-n66A-n71(2A)</w:t>
            </w:r>
          </w:p>
        </w:tc>
        <w:tc>
          <w:tcPr>
            <w:tcW w:w="2785" w:type="dxa"/>
            <w:tcBorders>
              <w:top w:val="single" w:sz="4" w:space="0" w:color="auto"/>
              <w:left w:val="single" w:sz="4" w:space="0" w:color="auto"/>
              <w:bottom w:val="nil"/>
              <w:right w:val="single" w:sz="4" w:space="0" w:color="auto"/>
            </w:tcBorders>
            <w:vAlign w:val="center"/>
          </w:tcPr>
          <w:p w14:paraId="72C8E92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CA_n41A-n66A</w:t>
            </w:r>
          </w:p>
          <w:p w14:paraId="20A67D5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CA_n41A-n71A</w:t>
            </w:r>
          </w:p>
          <w:p w14:paraId="2E22BD7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CA_n66A-n71A</w:t>
            </w:r>
          </w:p>
        </w:tc>
        <w:tc>
          <w:tcPr>
            <w:tcW w:w="1259" w:type="dxa"/>
            <w:tcBorders>
              <w:top w:val="single" w:sz="4" w:space="0" w:color="auto"/>
              <w:left w:val="single" w:sz="4" w:space="0" w:color="auto"/>
              <w:bottom w:val="single" w:sz="4" w:space="0" w:color="auto"/>
              <w:right w:val="single" w:sz="4" w:space="0" w:color="auto"/>
            </w:tcBorders>
            <w:vAlign w:val="center"/>
          </w:tcPr>
          <w:p w14:paraId="05CBF9D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7D3C84FE"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CA_n41(2A) BCS 4 and 5</w:t>
            </w:r>
          </w:p>
        </w:tc>
        <w:tc>
          <w:tcPr>
            <w:tcW w:w="2445" w:type="dxa"/>
            <w:tcBorders>
              <w:top w:val="single" w:sz="4" w:space="0" w:color="auto"/>
              <w:left w:val="single" w:sz="4" w:space="0" w:color="auto"/>
              <w:bottom w:val="nil"/>
              <w:right w:val="single" w:sz="4" w:space="0" w:color="auto"/>
            </w:tcBorders>
            <w:vAlign w:val="center"/>
          </w:tcPr>
          <w:p w14:paraId="15C706F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4 and 5</w:t>
            </w:r>
          </w:p>
        </w:tc>
      </w:tr>
      <w:tr w:rsidR="006F6378" w:rsidRPr="00C30686" w14:paraId="01AA7BE1" w14:textId="77777777" w:rsidTr="004F423A">
        <w:trPr>
          <w:trHeight w:val="29"/>
        </w:trPr>
        <w:tc>
          <w:tcPr>
            <w:tcW w:w="2742" w:type="dxa"/>
            <w:tcBorders>
              <w:top w:val="nil"/>
              <w:left w:val="single" w:sz="4" w:space="0" w:color="auto"/>
              <w:bottom w:val="nil"/>
              <w:right w:val="single" w:sz="4" w:space="0" w:color="auto"/>
            </w:tcBorders>
            <w:vAlign w:val="center"/>
          </w:tcPr>
          <w:p w14:paraId="4D7EC90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3F3F8A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197CF7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07FF51DE"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n66 channel bandwidths in Table 5.3.5-1</w:t>
            </w:r>
          </w:p>
        </w:tc>
        <w:tc>
          <w:tcPr>
            <w:tcW w:w="2445" w:type="dxa"/>
            <w:tcBorders>
              <w:top w:val="nil"/>
              <w:left w:val="single" w:sz="4" w:space="0" w:color="auto"/>
              <w:bottom w:val="nil"/>
              <w:right w:val="single" w:sz="4" w:space="0" w:color="auto"/>
            </w:tcBorders>
            <w:vAlign w:val="center"/>
          </w:tcPr>
          <w:p w14:paraId="68F45D41" w14:textId="77777777" w:rsidR="006F6378" w:rsidRPr="00C30686" w:rsidRDefault="006F6378" w:rsidP="0094020B">
            <w:pPr>
              <w:pStyle w:val="TAC"/>
              <w:rPr>
                <w:rFonts w:eastAsiaTheme="minorEastAsia"/>
                <w:lang w:val="en-US" w:eastAsia="zh-CN"/>
              </w:rPr>
            </w:pPr>
          </w:p>
        </w:tc>
      </w:tr>
      <w:tr w:rsidR="006F6378" w:rsidRPr="00C30686" w14:paraId="4283A89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45F247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1074FF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0927F1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2F21BEBD"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CA_n71(2A) BCS 4 and 5</w:t>
            </w:r>
          </w:p>
        </w:tc>
        <w:tc>
          <w:tcPr>
            <w:tcW w:w="2445" w:type="dxa"/>
            <w:tcBorders>
              <w:top w:val="nil"/>
              <w:left w:val="single" w:sz="4" w:space="0" w:color="auto"/>
              <w:bottom w:val="single" w:sz="4" w:space="0" w:color="auto"/>
              <w:right w:val="single" w:sz="4" w:space="0" w:color="auto"/>
            </w:tcBorders>
            <w:vAlign w:val="center"/>
          </w:tcPr>
          <w:p w14:paraId="3C9F3366" w14:textId="77777777" w:rsidR="006F6378" w:rsidRPr="00C30686" w:rsidRDefault="006F6378" w:rsidP="0094020B">
            <w:pPr>
              <w:pStyle w:val="TAC"/>
              <w:rPr>
                <w:rFonts w:eastAsiaTheme="minorEastAsia"/>
                <w:lang w:val="en-US" w:eastAsia="zh-CN"/>
              </w:rPr>
            </w:pPr>
          </w:p>
        </w:tc>
      </w:tr>
      <w:tr w:rsidR="006F6378" w:rsidRPr="00C30686" w14:paraId="13A04C80"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FE8AA1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CA_n41(2A)-n66(2A)-n71A</w:t>
            </w:r>
          </w:p>
        </w:tc>
        <w:tc>
          <w:tcPr>
            <w:tcW w:w="2785" w:type="dxa"/>
            <w:tcBorders>
              <w:top w:val="single" w:sz="4" w:space="0" w:color="auto"/>
              <w:left w:val="single" w:sz="4" w:space="0" w:color="auto"/>
              <w:bottom w:val="nil"/>
              <w:right w:val="single" w:sz="4" w:space="0" w:color="auto"/>
            </w:tcBorders>
            <w:vAlign w:val="center"/>
          </w:tcPr>
          <w:p w14:paraId="2BD0FA8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CA_n41A-n71A</w:t>
            </w:r>
          </w:p>
          <w:p w14:paraId="0B2821A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CA_n41A-n66A CA_n66A-n71A</w:t>
            </w:r>
          </w:p>
        </w:tc>
        <w:tc>
          <w:tcPr>
            <w:tcW w:w="1259" w:type="dxa"/>
            <w:tcBorders>
              <w:top w:val="single" w:sz="4" w:space="0" w:color="auto"/>
              <w:left w:val="single" w:sz="4" w:space="0" w:color="auto"/>
              <w:bottom w:val="single" w:sz="4" w:space="0" w:color="auto"/>
              <w:right w:val="single" w:sz="4" w:space="0" w:color="auto"/>
            </w:tcBorders>
            <w:vAlign w:val="center"/>
          </w:tcPr>
          <w:p w14:paraId="1D9ED86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71DFF899"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CA_n41(2A) BCS 4 and 5</w:t>
            </w:r>
          </w:p>
        </w:tc>
        <w:tc>
          <w:tcPr>
            <w:tcW w:w="2445" w:type="dxa"/>
            <w:tcBorders>
              <w:top w:val="single" w:sz="4" w:space="0" w:color="auto"/>
              <w:left w:val="single" w:sz="4" w:space="0" w:color="auto"/>
              <w:bottom w:val="nil"/>
              <w:right w:val="single" w:sz="4" w:space="0" w:color="auto"/>
            </w:tcBorders>
            <w:vAlign w:val="center"/>
          </w:tcPr>
          <w:p w14:paraId="3850ECF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4 and 5</w:t>
            </w:r>
          </w:p>
        </w:tc>
      </w:tr>
      <w:tr w:rsidR="006F6378" w:rsidRPr="00C30686" w14:paraId="019A185A" w14:textId="77777777" w:rsidTr="004F423A">
        <w:trPr>
          <w:trHeight w:val="29"/>
        </w:trPr>
        <w:tc>
          <w:tcPr>
            <w:tcW w:w="2742" w:type="dxa"/>
            <w:tcBorders>
              <w:top w:val="nil"/>
              <w:left w:val="single" w:sz="4" w:space="0" w:color="auto"/>
              <w:bottom w:val="nil"/>
              <w:right w:val="single" w:sz="4" w:space="0" w:color="auto"/>
            </w:tcBorders>
            <w:vAlign w:val="center"/>
          </w:tcPr>
          <w:p w14:paraId="07A392E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946AD6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7776FA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5C036A0E"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CA_n66(2A) BCS 4 and 5</w:t>
            </w:r>
          </w:p>
        </w:tc>
        <w:tc>
          <w:tcPr>
            <w:tcW w:w="2445" w:type="dxa"/>
            <w:tcBorders>
              <w:top w:val="nil"/>
              <w:left w:val="single" w:sz="4" w:space="0" w:color="auto"/>
              <w:bottom w:val="nil"/>
              <w:right w:val="single" w:sz="4" w:space="0" w:color="auto"/>
            </w:tcBorders>
            <w:vAlign w:val="center"/>
          </w:tcPr>
          <w:p w14:paraId="0A0875C1" w14:textId="77777777" w:rsidR="006F6378" w:rsidRPr="00C30686" w:rsidRDefault="006F6378" w:rsidP="0094020B">
            <w:pPr>
              <w:pStyle w:val="TAC"/>
              <w:rPr>
                <w:rFonts w:eastAsiaTheme="minorEastAsia"/>
                <w:lang w:val="en-US" w:eastAsia="zh-CN"/>
              </w:rPr>
            </w:pPr>
          </w:p>
        </w:tc>
      </w:tr>
      <w:tr w:rsidR="006F6378" w:rsidRPr="00C30686" w14:paraId="7102382E"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FA4E0C2"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434F1E7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D506BB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21425C80"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n71 channel bandwidths in Table 5.3.5-1 </w:t>
            </w:r>
          </w:p>
        </w:tc>
        <w:tc>
          <w:tcPr>
            <w:tcW w:w="2445" w:type="dxa"/>
            <w:tcBorders>
              <w:top w:val="nil"/>
              <w:left w:val="single" w:sz="4" w:space="0" w:color="auto"/>
              <w:bottom w:val="single" w:sz="4" w:space="0" w:color="auto"/>
              <w:right w:val="single" w:sz="4" w:space="0" w:color="auto"/>
            </w:tcBorders>
            <w:vAlign w:val="center"/>
          </w:tcPr>
          <w:p w14:paraId="09E35360" w14:textId="77777777" w:rsidR="006F6378" w:rsidRPr="00C30686" w:rsidRDefault="006F6378" w:rsidP="0094020B">
            <w:pPr>
              <w:pStyle w:val="TAC"/>
              <w:rPr>
                <w:rFonts w:eastAsiaTheme="minorEastAsia"/>
                <w:lang w:val="en-US" w:eastAsia="zh-CN"/>
              </w:rPr>
            </w:pPr>
          </w:p>
        </w:tc>
      </w:tr>
      <w:tr w:rsidR="006F6378" w:rsidRPr="00C30686" w14:paraId="50F25D1C"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D32204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CA_n41(3A)-n66A-n71A</w:t>
            </w:r>
          </w:p>
        </w:tc>
        <w:tc>
          <w:tcPr>
            <w:tcW w:w="2785" w:type="dxa"/>
            <w:tcBorders>
              <w:top w:val="single" w:sz="4" w:space="0" w:color="auto"/>
              <w:left w:val="single" w:sz="4" w:space="0" w:color="auto"/>
              <w:bottom w:val="nil"/>
              <w:right w:val="single" w:sz="4" w:space="0" w:color="auto"/>
            </w:tcBorders>
            <w:vAlign w:val="center"/>
          </w:tcPr>
          <w:p w14:paraId="070DA029"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eastAsia="zh-CN"/>
              </w:rPr>
              <w:t>n41</w:t>
            </w:r>
            <w:r w:rsidRPr="00C30686">
              <w:rPr>
                <w:rFonts w:eastAsiaTheme="minorEastAsia"/>
                <w:vertAlign w:val="superscript"/>
                <w:lang w:val="en-US" w:eastAsia="zh-CN"/>
              </w:rPr>
              <w:t>7,9</w:t>
            </w:r>
          </w:p>
          <w:p w14:paraId="30C6005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CA_n41A-n71A</w:t>
            </w:r>
            <w:r w:rsidRPr="00C30686">
              <w:rPr>
                <w:rFonts w:eastAsiaTheme="minorEastAsia"/>
                <w:vertAlign w:val="superscript"/>
                <w:lang w:val="en-US" w:eastAsia="zh-CN"/>
              </w:rPr>
              <w:t>7</w:t>
            </w:r>
          </w:p>
          <w:p w14:paraId="3706D87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CA_n41A-n66A</w:t>
            </w:r>
            <w:r w:rsidRPr="00C30686">
              <w:rPr>
                <w:rFonts w:eastAsiaTheme="minorEastAsia"/>
                <w:vertAlign w:val="superscript"/>
                <w:lang w:val="en-US" w:eastAsia="zh-CN"/>
              </w:rPr>
              <w:t>7</w:t>
            </w:r>
            <w:r w:rsidRPr="00C30686">
              <w:rPr>
                <w:rFonts w:eastAsiaTheme="minorEastAsia"/>
                <w:lang w:val="en-US" w:eastAsia="zh-CN"/>
              </w:rPr>
              <w:t xml:space="preserve"> CA_n66A-n71A</w:t>
            </w:r>
          </w:p>
        </w:tc>
        <w:tc>
          <w:tcPr>
            <w:tcW w:w="1259" w:type="dxa"/>
            <w:tcBorders>
              <w:top w:val="single" w:sz="4" w:space="0" w:color="auto"/>
              <w:left w:val="single" w:sz="4" w:space="0" w:color="auto"/>
              <w:bottom w:val="single" w:sz="4" w:space="0" w:color="auto"/>
              <w:right w:val="single" w:sz="4" w:space="0" w:color="auto"/>
            </w:tcBorders>
            <w:vAlign w:val="center"/>
          </w:tcPr>
          <w:p w14:paraId="1CAB8AE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7BFB82F2"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CA_n41(3A) BCS 4 and 5</w:t>
            </w:r>
          </w:p>
        </w:tc>
        <w:tc>
          <w:tcPr>
            <w:tcW w:w="2445" w:type="dxa"/>
            <w:tcBorders>
              <w:top w:val="single" w:sz="4" w:space="0" w:color="auto"/>
              <w:left w:val="single" w:sz="4" w:space="0" w:color="auto"/>
              <w:bottom w:val="nil"/>
              <w:right w:val="single" w:sz="4" w:space="0" w:color="auto"/>
            </w:tcBorders>
            <w:vAlign w:val="center"/>
          </w:tcPr>
          <w:p w14:paraId="7ADB7A5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4 and 5</w:t>
            </w:r>
          </w:p>
        </w:tc>
      </w:tr>
      <w:tr w:rsidR="006F6378" w:rsidRPr="00C30686" w14:paraId="214804C6" w14:textId="77777777" w:rsidTr="004F423A">
        <w:trPr>
          <w:trHeight w:val="29"/>
        </w:trPr>
        <w:tc>
          <w:tcPr>
            <w:tcW w:w="2742" w:type="dxa"/>
            <w:tcBorders>
              <w:top w:val="nil"/>
              <w:left w:val="single" w:sz="4" w:space="0" w:color="auto"/>
              <w:bottom w:val="nil"/>
              <w:right w:val="single" w:sz="4" w:space="0" w:color="auto"/>
            </w:tcBorders>
            <w:vAlign w:val="center"/>
          </w:tcPr>
          <w:p w14:paraId="7CEAE9D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B19C1C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62D00D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0785D508"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n66 channel bandwidths in Table 5.3.5-1</w:t>
            </w:r>
          </w:p>
        </w:tc>
        <w:tc>
          <w:tcPr>
            <w:tcW w:w="2445" w:type="dxa"/>
            <w:tcBorders>
              <w:top w:val="nil"/>
              <w:left w:val="single" w:sz="4" w:space="0" w:color="auto"/>
              <w:bottom w:val="nil"/>
              <w:right w:val="single" w:sz="4" w:space="0" w:color="auto"/>
            </w:tcBorders>
            <w:vAlign w:val="center"/>
          </w:tcPr>
          <w:p w14:paraId="344A4BBB" w14:textId="77777777" w:rsidR="006F6378" w:rsidRPr="00C30686" w:rsidRDefault="006F6378" w:rsidP="0094020B">
            <w:pPr>
              <w:pStyle w:val="TAC"/>
              <w:rPr>
                <w:rFonts w:eastAsiaTheme="minorEastAsia"/>
                <w:lang w:val="en-US" w:eastAsia="zh-CN"/>
              </w:rPr>
            </w:pPr>
          </w:p>
        </w:tc>
      </w:tr>
      <w:tr w:rsidR="006F6378" w:rsidRPr="00C30686" w14:paraId="749C7F7C"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2EBF07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10755C4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161CF1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20532B4F"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n71 channel bandwidths in Table 5.3.5-1</w:t>
            </w:r>
          </w:p>
        </w:tc>
        <w:tc>
          <w:tcPr>
            <w:tcW w:w="2445" w:type="dxa"/>
            <w:tcBorders>
              <w:top w:val="nil"/>
              <w:left w:val="single" w:sz="4" w:space="0" w:color="auto"/>
              <w:bottom w:val="single" w:sz="4" w:space="0" w:color="auto"/>
              <w:right w:val="single" w:sz="4" w:space="0" w:color="auto"/>
            </w:tcBorders>
            <w:vAlign w:val="center"/>
          </w:tcPr>
          <w:p w14:paraId="31B129C7" w14:textId="77777777" w:rsidR="006F6378" w:rsidRPr="00C30686" w:rsidRDefault="006F6378" w:rsidP="0094020B">
            <w:pPr>
              <w:pStyle w:val="TAC"/>
              <w:rPr>
                <w:rFonts w:eastAsiaTheme="minorEastAsia"/>
                <w:lang w:val="en-US" w:eastAsia="zh-CN"/>
              </w:rPr>
            </w:pPr>
          </w:p>
        </w:tc>
      </w:tr>
      <w:tr w:rsidR="006F6378" w:rsidRPr="00C30686" w14:paraId="53C68FD7"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2D3A57B"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CA_n41C-n66A-n71A</w:t>
            </w:r>
          </w:p>
        </w:tc>
        <w:tc>
          <w:tcPr>
            <w:tcW w:w="2785" w:type="dxa"/>
            <w:tcBorders>
              <w:top w:val="single" w:sz="4" w:space="0" w:color="auto"/>
              <w:left w:val="single" w:sz="4" w:space="0" w:color="auto"/>
              <w:bottom w:val="nil"/>
              <w:right w:val="single" w:sz="4" w:space="0" w:color="auto"/>
            </w:tcBorders>
            <w:vAlign w:val="center"/>
          </w:tcPr>
          <w:p w14:paraId="7C80316D" w14:textId="77777777" w:rsidR="006F6378" w:rsidRPr="00C30686" w:rsidRDefault="006F6378" w:rsidP="0094020B">
            <w:pPr>
              <w:pStyle w:val="TAC"/>
              <w:rPr>
                <w:rFonts w:eastAsiaTheme="minorEastAsia"/>
                <w:szCs w:val="18"/>
                <w:vertAlign w:val="superscript"/>
                <w:lang w:val="en-US" w:eastAsia="zh-CN"/>
              </w:rPr>
            </w:pPr>
            <w:r w:rsidRPr="00C30686">
              <w:rPr>
                <w:rFonts w:eastAsiaTheme="minorEastAsia"/>
                <w:szCs w:val="18"/>
                <w:lang w:val="en-US" w:eastAsia="zh-CN"/>
              </w:rPr>
              <w:t>n41</w:t>
            </w:r>
            <w:r w:rsidRPr="00C30686">
              <w:rPr>
                <w:rFonts w:eastAsiaTheme="minorEastAsia"/>
                <w:szCs w:val="18"/>
                <w:vertAlign w:val="superscript"/>
                <w:lang w:val="en-US" w:eastAsia="zh-CN"/>
              </w:rPr>
              <w:t>7,9</w:t>
            </w:r>
          </w:p>
          <w:p w14:paraId="5CF52951"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eastAsia="zh-CN"/>
              </w:rPr>
              <w:t>CA_n41A-n71A</w:t>
            </w:r>
            <w:r w:rsidRPr="00C30686">
              <w:rPr>
                <w:rFonts w:eastAsiaTheme="minorEastAsia"/>
                <w:vertAlign w:val="superscript"/>
                <w:lang w:val="en-US" w:eastAsia="zh-CN"/>
              </w:rPr>
              <w:t>7</w:t>
            </w:r>
          </w:p>
          <w:p w14:paraId="443EF90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CA_n41A-n66A</w:t>
            </w:r>
            <w:r w:rsidRPr="00C30686">
              <w:rPr>
                <w:rFonts w:eastAsiaTheme="minorEastAsia"/>
                <w:vertAlign w:val="superscript"/>
                <w:lang w:val="en-US" w:eastAsia="zh-CN"/>
              </w:rPr>
              <w:t>7</w:t>
            </w:r>
          </w:p>
          <w:p w14:paraId="3EE4F50F"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CA_n41C</w:t>
            </w:r>
            <w:r w:rsidRPr="00C30686">
              <w:rPr>
                <w:rFonts w:eastAsiaTheme="minorEastAsia"/>
                <w:vertAlign w:val="superscript"/>
                <w:lang w:val="en-US"/>
              </w:rPr>
              <w:t>7</w:t>
            </w:r>
          </w:p>
          <w:p w14:paraId="709A270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CA_n66A-n71A</w:t>
            </w:r>
          </w:p>
        </w:tc>
        <w:tc>
          <w:tcPr>
            <w:tcW w:w="1259" w:type="dxa"/>
            <w:tcBorders>
              <w:top w:val="single" w:sz="4" w:space="0" w:color="auto"/>
              <w:left w:val="single" w:sz="4" w:space="0" w:color="auto"/>
              <w:bottom w:val="single" w:sz="4" w:space="0" w:color="auto"/>
              <w:right w:val="single" w:sz="4" w:space="0" w:color="auto"/>
            </w:tcBorders>
            <w:vAlign w:val="center"/>
          </w:tcPr>
          <w:p w14:paraId="64D80491"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4E34246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CA_n41C_BCS0</w:t>
            </w:r>
          </w:p>
        </w:tc>
        <w:tc>
          <w:tcPr>
            <w:tcW w:w="2445" w:type="dxa"/>
            <w:tcBorders>
              <w:top w:val="single" w:sz="4" w:space="0" w:color="auto"/>
              <w:left w:val="single" w:sz="4" w:space="0" w:color="auto"/>
              <w:bottom w:val="nil"/>
              <w:right w:val="single" w:sz="4" w:space="0" w:color="auto"/>
            </w:tcBorders>
            <w:vAlign w:val="center"/>
          </w:tcPr>
          <w:p w14:paraId="4164D18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5CD84C1A" w14:textId="77777777" w:rsidTr="004F423A">
        <w:trPr>
          <w:trHeight w:val="29"/>
        </w:trPr>
        <w:tc>
          <w:tcPr>
            <w:tcW w:w="2742" w:type="dxa"/>
            <w:tcBorders>
              <w:top w:val="nil"/>
              <w:left w:val="single" w:sz="4" w:space="0" w:color="auto"/>
              <w:bottom w:val="nil"/>
              <w:right w:val="single" w:sz="4" w:space="0" w:color="auto"/>
            </w:tcBorders>
            <w:vAlign w:val="center"/>
          </w:tcPr>
          <w:p w14:paraId="0389119D" w14:textId="77777777" w:rsidR="006F6378" w:rsidRPr="00C30686" w:rsidRDefault="006F6378" w:rsidP="0094020B">
            <w:pPr>
              <w:pStyle w:val="TAC"/>
              <w:rPr>
                <w:rFonts w:eastAsiaTheme="minorEastAsia"/>
                <w:szCs w:val="18"/>
                <w:lang w:val="en-US" w:eastAsia="zh-CN"/>
              </w:rPr>
            </w:pPr>
          </w:p>
        </w:tc>
        <w:tc>
          <w:tcPr>
            <w:tcW w:w="2785" w:type="dxa"/>
            <w:tcBorders>
              <w:top w:val="nil"/>
              <w:left w:val="single" w:sz="4" w:space="0" w:color="auto"/>
              <w:bottom w:val="nil"/>
              <w:right w:val="single" w:sz="4" w:space="0" w:color="auto"/>
            </w:tcBorders>
            <w:vAlign w:val="center"/>
          </w:tcPr>
          <w:p w14:paraId="3C7553B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C1A0066"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0C8E569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5, 10, 15, 20, 40</w:t>
            </w:r>
          </w:p>
        </w:tc>
        <w:tc>
          <w:tcPr>
            <w:tcW w:w="2445" w:type="dxa"/>
            <w:tcBorders>
              <w:top w:val="nil"/>
              <w:left w:val="single" w:sz="4" w:space="0" w:color="auto"/>
              <w:bottom w:val="nil"/>
              <w:right w:val="single" w:sz="4" w:space="0" w:color="auto"/>
            </w:tcBorders>
            <w:vAlign w:val="center"/>
          </w:tcPr>
          <w:p w14:paraId="4B9CE3B4" w14:textId="77777777" w:rsidR="006F6378" w:rsidRPr="00C30686" w:rsidRDefault="006F6378" w:rsidP="0094020B">
            <w:pPr>
              <w:pStyle w:val="TAC"/>
              <w:rPr>
                <w:rFonts w:eastAsiaTheme="minorEastAsia"/>
                <w:lang w:val="en-US" w:eastAsia="zh-CN"/>
              </w:rPr>
            </w:pPr>
          </w:p>
        </w:tc>
      </w:tr>
      <w:tr w:rsidR="006F6378" w:rsidRPr="00C30686" w14:paraId="19889C47" w14:textId="77777777" w:rsidTr="004F423A">
        <w:trPr>
          <w:trHeight w:val="29"/>
        </w:trPr>
        <w:tc>
          <w:tcPr>
            <w:tcW w:w="2742" w:type="dxa"/>
            <w:tcBorders>
              <w:top w:val="nil"/>
              <w:left w:val="single" w:sz="4" w:space="0" w:color="auto"/>
              <w:bottom w:val="nil"/>
              <w:right w:val="single" w:sz="4" w:space="0" w:color="auto"/>
            </w:tcBorders>
            <w:vAlign w:val="center"/>
          </w:tcPr>
          <w:p w14:paraId="70EC67DF" w14:textId="77777777" w:rsidR="006F6378" w:rsidRPr="00C30686" w:rsidRDefault="006F6378" w:rsidP="0094020B">
            <w:pPr>
              <w:pStyle w:val="TAC"/>
              <w:rPr>
                <w:rFonts w:eastAsiaTheme="minorEastAsia"/>
                <w:szCs w:val="18"/>
                <w:lang w:val="en-US" w:eastAsia="zh-CN"/>
              </w:rPr>
            </w:pPr>
          </w:p>
        </w:tc>
        <w:tc>
          <w:tcPr>
            <w:tcW w:w="2785" w:type="dxa"/>
            <w:tcBorders>
              <w:top w:val="nil"/>
              <w:left w:val="single" w:sz="4" w:space="0" w:color="auto"/>
              <w:bottom w:val="nil"/>
              <w:right w:val="single" w:sz="4" w:space="0" w:color="auto"/>
            </w:tcBorders>
            <w:vAlign w:val="center"/>
          </w:tcPr>
          <w:p w14:paraId="3859BB7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5799BF8"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05616DD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w:t>
            </w:r>
          </w:p>
        </w:tc>
        <w:tc>
          <w:tcPr>
            <w:tcW w:w="2445" w:type="dxa"/>
            <w:tcBorders>
              <w:top w:val="nil"/>
              <w:left w:val="single" w:sz="4" w:space="0" w:color="auto"/>
              <w:bottom w:val="single" w:sz="4" w:space="0" w:color="auto"/>
              <w:right w:val="single" w:sz="4" w:space="0" w:color="auto"/>
            </w:tcBorders>
            <w:vAlign w:val="center"/>
          </w:tcPr>
          <w:p w14:paraId="05BF5E12" w14:textId="77777777" w:rsidR="006F6378" w:rsidRPr="00C30686" w:rsidRDefault="006F6378" w:rsidP="0094020B">
            <w:pPr>
              <w:pStyle w:val="TAC"/>
              <w:rPr>
                <w:rFonts w:eastAsiaTheme="minorEastAsia"/>
                <w:lang w:val="en-US" w:eastAsia="zh-CN"/>
              </w:rPr>
            </w:pPr>
          </w:p>
        </w:tc>
      </w:tr>
      <w:tr w:rsidR="006F6378" w:rsidRPr="00C30686" w14:paraId="5E96D627" w14:textId="77777777" w:rsidTr="004F423A">
        <w:trPr>
          <w:trHeight w:val="29"/>
        </w:trPr>
        <w:tc>
          <w:tcPr>
            <w:tcW w:w="2742" w:type="dxa"/>
            <w:tcBorders>
              <w:top w:val="nil"/>
              <w:left w:val="single" w:sz="4" w:space="0" w:color="auto"/>
              <w:bottom w:val="nil"/>
              <w:right w:val="single" w:sz="4" w:space="0" w:color="auto"/>
            </w:tcBorders>
            <w:vAlign w:val="center"/>
          </w:tcPr>
          <w:p w14:paraId="28E00B1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615324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63713AD" w14:textId="77777777" w:rsidR="006F6378" w:rsidRPr="00C30686" w:rsidRDefault="006F6378" w:rsidP="0094020B">
            <w:pPr>
              <w:pStyle w:val="TAC"/>
              <w:rPr>
                <w:rFonts w:eastAsiaTheme="minorEastAsia"/>
                <w:szCs w:val="18"/>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69FAC90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CA_n41C_BCS1</w:t>
            </w:r>
          </w:p>
        </w:tc>
        <w:tc>
          <w:tcPr>
            <w:tcW w:w="2445" w:type="dxa"/>
            <w:tcBorders>
              <w:top w:val="nil"/>
              <w:left w:val="single" w:sz="4" w:space="0" w:color="auto"/>
              <w:bottom w:val="nil"/>
              <w:right w:val="single" w:sz="4" w:space="0" w:color="auto"/>
            </w:tcBorders>
            <w:vAlign w:val="center"/>
          </w:tcPr>
          <w:p w14:paraId="54FF3B68"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1</w:t>
            </w:r>
          </w:p>
        </w:tc>
      </w:tr>
      <w:tr w:rsidR="006F6378" w:rsidRPr="00C30686" w14:paraId="095440A5" w14:textId="77777777" w:rsidTr="004F423A">
        <w:trPr>
          <w:trHeight w:val="29"/>
        </w:trPr>
        <w:tc>
          <w:tcPr>
            <w:tcW w:w="2742" w:type="dxa"/>
            <w:tcBorders>
              <w:top w:val="nil"/>
              <w:left w:val="single" w:sz="4" w:space="0" w:color="auto"/>
              <w:bottom w:val="nil"/>
              <w:right w:val="single" w:sz="4" w:space="0" w:color="auto"/>
            </w:tcBorders>
            <w:vAlign w:val="center"/>
          </w:tcPr>
          <w:p w14:paraId="5BA27A0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330FD1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96965CC" w14:textId="77777777" w:rsidR="006F6378" w:rsidRPr="00C30686" w:rsidRDefault="006F6378" w:rsidP="0094020B">
            <w:pPr>
              <w:pStyle w:val="TAC"/>
              <w:rPr>
                <w:rFonts w:eastAsiaTheme="minorEastAsia"/>
                <w:szCs w:val="18"/>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2B72F6D0"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747360C4" w14:textId="77777777" w:rsidR="006F6378" w:rsidRPr="00C30686" w:rsidRDefault="006F6378" w:rsidP="0094020B">
            <w:pPr>
              <w:pStyle w:val="TAC"/>
              <w:rPr>
                <w:rFonts w:eastAsiaTheme="minorEastAsia"/>
                <w:szCs w:val="18"/>
                <w:lang w:val="en-US" w:eastAsia="zh-CN"/>
              </w:rPr>
            </w:pPr>
          </w:p>
        </w:tc>
      </w:tr>
      <w:tr w:rsidR="006F6378" w:rsidRPr="00C30686" w14:paraId="2172A86A" w14:textId="77777777" w:rsidTr="004F423A">
        <w:trPr>
          <w:trHeight w:val="29"/>
        </w:trPr>
        <w:tc>
          <w:tcPr>
            <w:tcW w:w="2742" w:type="dxa"/>
            <w:tcBorders>
              <w:top w:val="nil"/>
              <w:left w:val="single" w:sz="4" w:space="0" w:color="auto"/>
              <w:bottom w:val="nil"/>
              <w:right w:val="single" w:sz="4" w:space="0" w:color="auto"/>
            </w:tcBorders>
            <w:vAlign w:val="center"/>
          </w:tcPr>
          <w:p w14:paraId="0040B85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DED60A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6A218ED" w14:textId="77777777" w:rsidR="006F6378" w:rsidRPr="00C30686" w:rsidRDefault="006F6378" w:rsidP="0094020B">
            <w:pPr>
              <w:pStyle w:val="TAC"/>
              <w:rPr>
                <w:rFonts w:eastAsiaTheme="minorEastAsia"/>
                <w:szCs w:val="18"/>
                <w:lang w:val="en-US" w:eastAsia="zh-CN"/>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33A302A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bidi="ar"/>
              </w:rPr>
              <w:t>5, 10, 15, 20</w:t>
            </w:r>
          </w:p>
        </w:tc>
        <w:tc>
          <w:tcPr>
            <w:tcW w:w="2445" w:type="dxa"/>
            <w:tcBorders>
              <w:top w:val="nil"/>
              <w:left w:val="single" w:sz="4" w:space="0" w:color="auto"/>
              <w:bottom w:val="single" w:sz="4" w:space="0" w:color="auto"/>
              <w:right w:val="single" w:sz="4" w:space="0" w:color="auto"/>
            </w:tcBorders>
            <w:vAlign w:val="center"/>
          </w:tcPr>
          <w:p w14:paraId="0FAAAB19" w14:textId="77777777" w:rsidR="006F6378" w:rsidRPr="00C30686" w:rsidRDefault="006F6378" w:rsidP="0094020B">
            <w:pPr>
              <w:pStyle w:val="TAC"/>
              <w:rPr>
                <w:rFonts w:eastAsiaTheme="minorEastAsia"/>
                <w:szCs w:val="18"/>
                <w:lang w:val="en-US" w:eastAsia="zh-CN"/>
              </w:rPr>
            </w:pPr>
          </w:p>
        </w:tc>
      </w:tr>
      <w:tr w:rsidR="006F6378" w:rsidRPr="00C30686" w14:paraId="2B91C836" w14:textId="77777777" w:rsidTr="004F423A">
        <w:trPr>
          <w:trHeight w:val="29"/>
        </w:trPr>
        <w:tc>
          <w:tcPr>
            <w:tcW w:w="2742" w:type="dxa"/>
            <w:tcBorders>
              <w:top w:val="nil"/>
              <w:left w:val="single" w:sz="4" w:space="0" w:color="auto"/>
              <w:bottom w:val="nil"/>
              <w:right w:val="single" w:sz="4" w:space="0" w:color="auto"/>
            </w:tcBorders>
            <w:vAlign w:val="center"/>
          </w:tcPr>
          <w:p w14:paraId="46B3A52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4D491C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9EA593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4E6E4510"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CA_n41C BCS 4 and 5</w:t>
            </w:r>
          </w:p>
        </w:tc>
        <w:tc>
          <w:tcPr>
            <w:tcW w:w="2445" w:type="dxa"/>
            <w:tcBorders>
              <w:top w:val="single" w:sz="4" w:space="0" w:color="auto"/>
              <w:left w:val="single" w:sz="4" w:space="0" w:color="auto"/>
              <w:bottom w:val="nil"/>
              <w:right w:val="single" w:sz="4" w:space="0" w:color="auto"/>
            </w:tcBorders>
            <w:vAlign w:val="center"/>
          </w:tcPr>
          <w:p w14:paraId="775C50B9" w14:textId="77777777" w:rsidR="006F6378" w:rsidRPr="00C30686" w:rsidRDefault="006F6378" w:rsidP="0094020B">
            <w:pPr>
              <w:pStyle w:val="TAC"/>
              <w:rPr>
                <w:rFonts w:eastAsiaTheme="minorEastAsia"/>
                <w:szCs w:val="18"/>
                <w:lang w:val="en-US" w:eastAsia="zh-CN"/>
              </w:rPr>
            </w:pPr>
            <w:r w:rsidRPr="00C30686">
              <w:rPr>
                <w:rFonts w:eastAsiaTheme="minorEastAsia"/>
                <w:lang w:val="en-US" w:eastAsia="zh-CN"/>
              </w:rPr>
              <w:t>4 and 5</w:t>
            </w:r>
          </w:p>
        </w:tc>
      </w:tr>
      <w:tr w:rsidR="006F6378" w:rsidRPr="00C30686" w14:paraId="475C43EF" w14:textId="77777777" w:rsidTr="004F423A">
        <w:trPr>
          <w:trHeight w:val="29"/>
        </w:trPr>
        <w:tc>
          <w:tcPr>
            <w:tcW w:w="2742" w:type="dxa"/>
            <w:tcBorders>
              <w:top w:val="nil"/>
              <w:left w:val="single" w:sz="4" w:space="0" w:color="auto"/>
              <w:bottom w:val="nil"/>
              <w:right w:val="single" w:sz="4" w:space="0" w:color="auto"/>
            </w:tcBorders>
            <w:vAlign w:val="center"/>
          </w:tcPr>
          <w:p w14:paraId="12BA94F7"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AF176F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C6C994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2D41D6B9"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n66 channel bandwidths in Table 5.3.5-1</w:t>
            </w:r>
          </w:p>
        </w:tc>
        <w:tc>
          <w:tcPr>
            <w:tcW w:w="2445" w:type="dxa"/>
            <w:tcBorders>
              <w:top w:val="nil"/>
              <w:left w:val="single" w:sz="4" w:space="0" w:color="auto"/>
              <w:bottom w:val="nil"/>
              <w:right w:val="single" w:sz="4" w:space="0" w:color="auto"/>
            </w:tcBorders>
            <w:vAlign w:val="center"/>
          </w:tcPr>
          <w:p w14:paraId="51D73014" w14:textId="77777777" w:rsidR="006F6378" w:rsidRPr="00C30686" w:rsidRDefault="006F6378" w:rsidP="0094020B">
            <w:pPr>
              <w:pStyle w:val="TAC"/>
              <w:rPr>
                <w:rFonts w:eastAsiaTheme="minorEastAsia"/>
                <w:szCs w:val="18"/>
                <w:lang w:val="en-US" w:eastAsia="zh-CN"/>
              </w:rPr>
            </w:pPr>
          </w:p>
        </w:tc>
      </w:tr>
      <w:tr w:rsidR="006F6378" w:rsidRPr="00C30686" w14:paraId="71B1110A"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9A70B68"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86D579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5C7232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739BCE47"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n71 channel bandwidths in Table 5.3.5-1</w:t>
            </w:r>
          </w:p>
        </w:tc>
        <w:tc>
          <w:tcPr>
            <w:tcW w:w="2445" w:type="dxa"/>
            <w:tcBorders>
              <w:top w:val="nil"/>
              <w:left w:val="single" w:sz="4" w:space="0" w:color="auto"/>
              <w:bottom w:val="single" w:sz="4" w:space="0" w:color="auto"/>
              <w:right w:val="single" w:sz="4" w:space="0" w:color="auto"/>
            </w:tcBorders>
            <w:vAlign w:val="center"/>
          </w:tcPr>
          <w:p w14:paraId="3B456E9B" w14:textId="77777777" w:rsidR="006F6378" w:rsidRPr="00C30686" w:rsidRDefault="006F6378" w:rsidP="0094020B">
            <w:pPr>
              <w:pStyle w:val="TAC"/>
              <w:rPr>
                <w:rFonts w:eastAsiaTheme="minorEastAsia"/>
                <w:szCs w:val="18"/>
                <w:lang w:val="en-US" w:eastAsia="zh-CN"/>
              </w:rPr>
            </w:pPr>
          </w:p>
        </w:tc>
      </w:tr>
      <w:tr w:rsidR="006F6378" w:rsidRPr="00C30686" w14:paraId="4ADB6E8F"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0E79994"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CA_n41C-n66A-n71B</w:t>
            </w:r>
          </w:p>
        </w:tc>
        <w:tc>
          <w:tcPr>
            <w:tcW w:w="2785" w:type="dxa"/>
            <w:tcBorders>
              <w:top w:val="single" w:sz="4" w:space="0" w:color="auto"/>
              <w:left w:val="single" w:sz="4" w:space="0" w:color="auto"/>
              <w:bottom w:val="nil"/>
              <w:right w:val="single" w:sz="4" w:space="0" w:color="auto"/>
            </w:tcBorders>
            <w:vAlign w:val="center"/>
          </w:tcPr>
          <w:p w14:paraId="3FFBA0C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CA_n41A-n66A</w:t>
            </w:r>
          </w:p>
          <w:p w14:paraId="3354B0B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CA_n41A-n71A</w:t>
            </w:r>
          </w:p>
          <w:p w14:paraId="530D1B7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CA_n41C</w:t>
            </w:r>
          </w:p>
          <w:p w14:paraId="38E2EDF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CA_n66A-n71A</w:t>
            </w:r>
          </w:p>
        </w:tc>
        <w:tc>
          <w:tcPr>
            <w:tcW w:w="1259" w:type="dxa"/>
            <w:tcBorders>
              <w:top w:val="single" w:sz="4" w:space="0" w:color="auto"/>
              <w:left w:val="single" w:sz="4" w:space="0" w:color="auto"/>
              <w:bottom w:val="single" w:sz="4" w:space="0" w:color="auto"/>
              <w:right w:val="single" w:sz="4" w:space="0" w:color="auto"/>
            </w:tcBorders>
            <w:vAlign w:val="center"/>
          </w:tcPr>
          <w:p w14:paraId="74D0A2E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03066744"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CA_n41C BCS 4 and 5</w:t>
            </w:r>
          </w:p>
        </w:tc>
        <w:tc>
          <w:tcPr>
            <w:tcW w:w="2445" w:type="dxa"/>
            <w:tcBorders>
              <w:top w:val="single" w:sz="4" w:space="0" w:color="auto"/>
              <w:left w:val="single" w:sz="4" w:space="0" w:color="auto"/>
              <w:bottom w:val="nil"/>
              <w:right w:val="single" w:sz="4" w:space="0" w:color="auto"/>
            </w:tcBorders>
            <w:vAlign w:val="center"/>
          </w:tcPr>
          <w:p w14:paraId="27B44C2F" w14:textId="77777777" w:rsidR="006F6378" w:rsidRPr="00C30686" w:rsidRDefault="006F6378" w:rsidP="0094020B">
            <w:pPr>
              <w:pStyle w:val="TAC"/>
              <w:rPr>
                <w:rFonts w:eastAsiaTheme="minorEastAsia"/>
                <w:szCs w:val="18"/>
                <w:lang w:val="en-US" w:eastAsia="zh-CN"/>
              </w:rPr>
            </w:pPr>
            <w:r w:rsidRPr="00C30686">
              <w:rPr>
                <w:rFonts w:eastAsiaTheme="minorEastAsia"/>
                <w:lang w:val="en-US" w:eastAsia="zh-CN"/>
              </w:rPr>
              <w:t>4 and 5</w:t>
            </w:r>
          </w:p>
        </w:tc>
      </w:tr>
      <w:tr w:rsidR="006F6378" w:rsidRPr="00C30686" w14:paraId="4D591588" w14:textId="77777777" w:rsidTr="004F423A">
        <w:trPr>
          <w:trHeight w:val="29"/>
        </w:trPr>
        <w:tc>
          <w:tcPr>
            <w:tcW w:w="2742" w:type="dxa"/>
            <w:tcBorders>
              <w:top w:val="nil"/>
              <w:left w:val="single" w:sz="4" w:space="0" w:color="auto"/>
              <w:bottom w:val="nil"/>
              <w:right w:val="single" w:sz="4" w:space="0" w:color="auto"/>
            </w:tcBorders>
            <w:vAlign w:val="center"/>
          </w:tcPr>
          <w:p w14:paraId="5F2D395E"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64FEA7A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873CAE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2D3CC495"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n66 channel bandwidths in Table 5.3.5-1</w:t>
            </w:r>
          </w:p>
        </w:tc>
        <w:tc>
          <w:tcPr>
            <w:tcW w:w="2445" w:type="dxa"/>
            <w:tcBorders>
              <w:top w:val="nil"/>
              <w:left w:val="single" w:sz="4" w:space="0" w:color="auto"/>
              <w:bottom w:val="nil"/>
              <w:right w:val="single" w:sz="4" w:space="0" w:color="auto"/>
            </w:tcBorders>
            <w:vAlign w:val="center"/>
          </w:tcPr>
          <w:p w14:paraId="0F4E63D8" w14:textId="77777777" w:rsidR="006F6378" w:rsidRPr="00C30686" w:rsidRDefault="006F6378" w:rsidP="0094020B">
            <w:pPr>
              <w:pStyle w:val="TAC"/>
              <w:rPr>
                <w:rFonts w:eastAsiaTheme="minorEastAsia"/>
                <w:szCs w:val="18"/>
                <w:lang w:val="en-US" w:eastAsia="zh-CN"/>
              </w:rPr>
            </w:pPr>
          </w:p>
        </w:tc>
      </w:tr>
      <w:tr w:rsidR="006F6378" w:rsidRPr="00C30686" w14:paraId="576DF207"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D9BE7DB"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111ABA8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9721A7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396E3021"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CA_n71B BCS 4 and 5</w:t>
            </w:r>
          </w:p>
        </w:tc>
        <w:tc>
          <w:tcPr>
            <w:tcW w:w="2445" w:type="dxa"/>
            <w:tcBorders>
              <w:top w:val="nil"/>
              <w:left w:val="single" w:sz="4" w:space="0" w:color="auto"/>
              <w:bottom w:val="single" w:sz="4" w:space="0" w:color="auto"/>
              <w:right w:val="single" w:sz="4" w:space="0" w:color="auto"/>
            </w:tcBorders>
            <w:vAlign w:val="center"/>
          </w:tcPr>
          <w:p w14:paraId="53394737" w14:textId="77777777" w:rsidR="006F6378" w:rsidRPr="00C30686" w:rsidRDefault="006F6378" w:rsidP="0094020B">
            <w:pPr>
              <w:pStyle w:val="TAC"/>
              <w:rPr>
                <w:rFonts w:eastAsiaTheme="minorEastAsia"/>
                <w:szCs w:val="18"/>
                <w:lang w:val="en-US" w:eastAsia="zh-CN"/>
              </w:rPr>
            </w:pPr>
          </w:p>
        </w:tc>
      </w:tr>
      <w:tr w:rsidR="006F6378" w:rsidRPr="00C30686" w14:paraId="2E903A01"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FEAE9B6" w14:textId="77777777" w:rsidR="006F6378" w:rsidRPr="00C30686" w:rsidRDefault="006F6378" w:rsidP="0094020B">
            <w:pPr>
              <w:pStyle w:val="TAC"/>
              <w:rPr>
                <w:rFonts w:eastAsiaTheme="minorEastAsia"/>
                <w:lang w:val="en-US" w:eastAsia="zh-CN"/>
              </w:rPr>
            </w:pPr>
            <w:r w:rsidRPr="00C30686">
              <w:rPr>
                <w:rFonts w:eastAsiaTheme="minorEastAsia"/>
                <w:szCs w:val="18"/>
                <w:lang w:val="en-US" w:eastAsia="zh-CN"/>
              </w:rPr>
              <w:t>CA_n41C-n66A-n71(2A)</w:t>
            </w:r>
          </w:p>
        </w:tc>
        <w:tc>
          <w:tcPr>
            <w:tcW w:w="2785" w:type="dxa"/>
            <w:tcBorders>
              <w:top w:val="single" w:sz="4" w:space="0" w:color="auto"/>
              <w:left w:val="single" w:sz="4" w:space="0" w:color="auto"/>
              <w:bottom w:val="nil"/>
              <w:right w:val="single" w:sz="4" w:space="0" w:color="auto"/>
            </w:tcBorders>
            <w:vAlign w:val="center"/>
          </w:tcPr>
          <w:p w14:paraId="6214A58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CA_n41A-n66A</w:t>
            </w:r>
          </w:p>
          <w:p w14:paraId="4D2052D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CA_n41A-n71A</w:t>
            </w:r>
          </w:p>
          <w:p w14:paraId="6C17C20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CA_n41C</w:t>
            </w:r>
          </w:p>
          <w:p w14:paraId="667C376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CA_n66A-n71A</w:t>
            </w:r>
          </w:p>
        </w:tc>
        <w:tc>
          <w:tcPr>
            <w:tcW w:w="1259" w:type="dxa"/>
            <w:tcBorders>
              <w:top w:val="single" w:sz="4" w:space="0" w:color="auto"/>
              <w:left w:val="single" w:sz="4" w:space="0" w:color="auto"/>
              <w:bottom w:val="single" w:sz="4" w:space="0" w:color="auto"/>
              <w:right w:val="single" w:sz="4" w:space="0" w:color="auto"/>
            </w:tcBorders>
            <w:vAlign w:val="center"/>
          </w:tcPr>
          <w:p w14:paraId="46672E2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7F6395E4"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CA_n41C BCS 4 and 5</w:t>
            </w:r>
          </w:p>
        </w:tc>
        <w:tc>
          <w:tcPr>
            <w:tcW w:w="2445" w:type="dxa"/>
            <w:tcBorders>
              <w:top w:val="single" w:sz="4" w:space="0" w:color="auto"/>
              <w:left w:val="single" w:sz="4" w:space="0" w:color="auto"/>
              <w:bottom w:val="nil"/>
              <w:right w:val="single" w:sz="4" w:space="0" w:color="auto"/>
            </w:tcBorders>
            <w:vAlign w:val="center"/>
          </w:tcPr>
          <w:p w14:paraId="2A7A3D59" w14:textId="77777777" w:rsidR="006F6378" w:rsidRPr="00C30686" w:rsidRDefault="006F6378" w:rsidP="0094020B">
            <w:pPr>
              <w:pStyle w:val="TAC"/>
              <w:rPr>
                <w:rFonts w:eastAsiaTheme="minorEastAsia"/>
                <w:szCs w:val="18"/>
                <w:lang w:val="en-US" w:eastAsia="zh-CN"/>
              </w:rPr>
            </w:pPr>
            <w:r w:rsidRPr="00C30686">
              <w:rPr>
                <w:rFonts w:eastAsiaTheme="minorEastAsia"/>
                <w:lang w:val="en-US" w:eastAsia="zh-CN"/>
              </w:rPr>
              <w:t>4 and 5</w:t>
            </w:r>
          </w:p>
        </w:tc>
      </w:tr>
      <w:tr w:rsidR="006F6378" w:rsidRPr="00C30686" w14:paraId="65CF8D7D" w14:textId="77777777" w:rsidTr="004F423A">
        <w:trPr>
          <w:trHeight w:val="29"/>
        </w:trPr>
        <w:tc>
          <w:tcPr>
            <w:tcW w:w="2742" w:type="dxa"/>
            <w:tcBorders>
              <w:top w:val="nil"/>
              <w:left w:val="single" w:sz="4" w:space="0" w:color="auto"/>
              <w:bottom w:val="nil"/>
              <w:right w:val="single" w:sz="4" w:space="0" w:color="auto"/>
            </w:tcBorders>
            <w:vAlign w:val="center"/>
          </w:tcPr>
          <w:p w14:paraId="6E0DF474"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2867F9E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7EB052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4E32B5FD"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n66 channel bandwidths in Table 5.3.5-1</w:t>
            </w:r>
          </w:p>
        </w:tc>
        <w:tc>
          <w:tcPr>
            <w:tcW w:w="2445" w:type="dxa"/>
            <w:tcBorders>
              <w:top w:val="nil"/>
              <w:left w:val="single" w:sz="4" w:space="0" w:color="auto"/>
              <w:bottom w:val="nil"/>
              <w:right w:val="single" w:sz="4" w:space="0" w:color="auto"/>
            </w:tcBorders>
            <w:vAlign w:val="center"/>
          </w:tcPr>
          <w:p w14:paraId="0A7C838E" w14:textId="77777777" w:rsidR="006F6378" w:rsidRPr="00C30686" w:rsidRDefault="006F6378" w:rsidP="0094020B">
            <w:pPr>
              <w:pStyle w:val="TAC"/>
              <w:rPr>
                <w:rFonts w:eastAsiaTheme="minorEastAsia"/>
                <w:szCs w:val="18"/>
                <w:lang w:val="en-US" w:eastAsia="zh-CN"/>
              </w:rPr>
            </w:pPr>
          </w:p>
        </w:tc>
      </w:tr>
      <w:tr w:rsidR="006F6378" w:rsidRPr="00C30686" w14:paraId="12238277"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673E95F"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07CCD01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758798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783BAC40"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CA_n71(2A) BCS 4 and 5</w:t>
            </w:r>
          </w:p>
        </w:tc>
        <w:tc>
          <w:tcPr>
            <w:tcW w:w="2445" w:type="dxa"/>
            <w:tcBorders>
              <w:top w:val="nil"/>
              <w:left w:val="single" w:sz="4" w:space="0" w:color="auto"/>
              <w:bottom w:val="single" w:sz="4" w:space="0" w:color="auto"/>
              <w:right w:val="single" w:sz="4" w:space="0" w:color="auto"/>
            </w:tcBorders>
            <w:vAlign w:val="center"/>
          </w:tcPr>
          <w:p w14:paraId="244BFC87" w14:textId="77777777" w:rsidR="006F6378" w:rsidRPr="00C30686" w:rsidRDefault="006F6378" w:rsidP="0094020B">
            <w:pPr>
              <w:pStyle w:val="TAC"/>
              <w:rPr>
                <w:rFonts w:eastAsiaTheme="minorEastAsia"/>
                <w:szCs w:val="18"/>
                <w:lang w:val="en-US" w:eastAsia="zh-CN"/>
              </w:rPr>
            </w:pPr>
          </w:p>
        </w:tc>
      </w:tr>
      <w:tr w:rsidR="006F6378" w:rsidRPr="00C30686" w14:paraId="0511F4A6"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750C44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CA_n41C-n66(2A)-n71A</w:t>
            </w:r>
          </w:p>
        </w:tc>
        <w:tc>
          <w:tcPr>
            <w:tcW w:w="2785" w:type="dxa"/>
            <w:tcBorders>
              <w:top w:val="single" w:sz="4" w:space="0" w:color="auto"/>
              <w:left w:val="single" w:sz="4" w:space="0" w:color="auto"/>
              <w:bottom w:val="nil"/>
              <w:right w:val="single" w:sz="4" w:space="0" w:color="auto"/>
            </w:tcBorders>
            <w:vAlign w:val="center"/>
          </w:tcPr>
          <w:p w14:paraId="7086C8B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CA_n41A-n71A</w:t>
            </w:r>
          </w:p>
          <w:p w14:paraId="7DCEBDC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CA_n41A-n66A</w:t>
            </w:r>
          </w:p>
          <w:p w14:paraId="7F52E55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CA_n41C</w:t>
            </w:r>
          </w:p>
          <w:p w14:paraId="2A350C0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CA_n66A-n71A</w:t>
            </w:r>
          </w:p>
        </w:tc>
        <w:tc>
          <w:tcPr>
            <w:tcW w:w="1259" w:type="dxa"/>
            <w:tcBorders>
              <w:top w:val="single" w:sz="4" w:space="0" w:color="auto"/>
              <w:left w:val="single" w:sz="4" w:space="0" w:color="auto"/>
              <w:bottom w:val="single" w:sz="4" w:space="0" w:color="auto"/>
              <w:right w:val="single" w:sz="4" w:space="0" w:color="auto"/>
            </w:tcBorders>
            <w:vAlign w:val="center"/>
          </w:tcPr>
          <w:p w14:paraId="501C39A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65DC507F"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CA_n66(2A) BCS 4 and 5</w:t>
            </w:r>
          </w:p>
        </w:tc>
        <w:tc>
          <w:tcPr>
            <w:tcW w:w="2445" w:type="dxa"/>
            <w:tcBorders>
              <w:top w:val="single" w:sz="4" w:space="0" w:color="auto"/>
              <w:left w:val="single" w:sz="4" w:space="0" w:color="auto"/>
              <w:bottom w:val="nil"/>
              <w:right w:val="single" w:sz="4" w:space="0" w:color="auto"/>
            </w:tcBorders>
            <w:vAlign w:val="center"/>
          </w:tcPr>
          <w:p w14:paraId="50090502"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4 and 5</w:t>
            </w:r>
          </w:p>
        </w:tc>
      </w:tr>
      <w:tr w:rsidR="006F6378" w:rsidRPr="00C30686" w14:paraId="2DE5BF62" w14:textId="77777777" w:rsidTr="004F423A">
        <w:trPr>
          <w:trHeight w:val="29"/>
        </w:trPr>
        <w:tc>
          <w:tcPr>
            <w:tcW w:w="2742" w:type="dxa"/>
            <w:tcBorders>
              <w:top w:val="nil"/>
              <w:left w:val="single" w:sz="4" w:space="0" w:color="auto"/>
              <w:bottom w:val="nil"/>
              <w:right w:val="single" w:sz="4" w:space="0" w:color="auto"/>
            </w:tcBorders>
            <w:vAlign w:val="center"/>
          </w:tcPr>
          <w:p w14:paraId="1CE32C6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522AD8F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0D3218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4EB9F3AF"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n71 channel bandwidths in Table 5.3.5-1</w:t>
            </w:r>
          </w:p>
        </w:tc>
        <w:tc>
          <w:tcPr>
            <w:tcW w:w="2445" w:type="dxa"/>
            <w:tcBorders>
              <w:top w:val="nil"/>
              <w:left w:val="single" w:sz="4" w:space="0" w:color="auto"/>
              <w:bottom w:val="nil"/>
              <w:right w:val="single" w:sz="4" w:space="0" w:color="auto"/>
            </w:tcBorders>
            <w:vAlign w:val="center"/>
          </w:tcPr>
          <w:p w14:paraId="4EC670E4" w14:textId="77777777" w:rsidR="006F6378" w:rsidRPr="00C30686" w:rsidRDefault="006F6378" w:rsidP="0094020B">
            <w:pPr>
              <w:pStyle w:val="TAC"/>
              <w:rPr>
                <w:rFonts w:eastAsiaTheme="minorEastAsia"/>
                <w:szCs w:val="18"/>
                <w:lang w:val="en-US" w:eastAsia="zh-CN"/>
              </w:rPr>
            </w:pPr>
          </w:p>
        </w:tc>
      </w:tr>
      <w:tr w:rsidR="006F6378" w:rsidRPr="00C30686" w14:paraId="2B80B2C6"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1EBE34C"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317BCC8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56127E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2B45E912"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CA_n41(A-C) BCS 4 and 5</w:t>
            </w:r>
          </w:p>
        </w:tc>
        <w:tc>
          <w:tcPr>
            <w:tcW w:w="2445" w:type="dxa"/>
            <w:tcBorders>
              <w:top w:val="nil"/>
              <w:left w:val="single" w:sz="4" w:space="0" w:color="auto"/>
              <w:bottom w:val="single" w:sz="4" w:space="0" w:color="auto"/>
              <w:right w:val="single" w:sz="4" w:space="0" w:color="auto"/>
            </w:tcBorders>
            <w:vAlign w:val="center"/>
          </w:tcPr>
          <w:p w14:paraId="340B2B16" w14:textId="77777777" w:rsidR="006F6378" w:rsidRPr="00C30686" w:rsidRDefault="006F6378" w:rsidP="0094020B">
            <w:pPr>
              <w:pStyle w:val="TAC"/>
              <w:rPr>
                <w:rFonts w:eastAsiaTheme="minorEastAsia"/>
                <w:szCs w:val="18"/>
                <w:lang w:val="en-US" w:eastAsia="zh-CN"/>
              </w:rPr>
            </w:pPr>
          </w:p>
        </w:tc>
      </w:tr>
      <w:tr w:rsidR="006F6378" w:rsidRPr="00C30686" w14:paraId="20D86A1C"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357303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CA_n41(A-C)-n66A-n71A</w:t>
            </w:r>
          </w:p>
        </w:tc>
        <w:tc>
          <w:tcPr>
            <w:tcW w:w="2785" w:type="dxa"/>
            <w:tcBorders>
              <w:top w:val="single" w:sz="4" w:space="0" w:color="auto"/>
              <w:left w:val="single" w:sz="4" w:space="0" w:color="auto"/>
              <w:bottom w:val="nil"/>
              <w:right w:val="single" w:sz="4" w:space="0" w:color="auto"/>
            </w:tcBorders>
            <w:vAlign w:val="center"/>
          </w:tcPr>
          <w:p w14:paraId="42E1A976"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eastAsia="zh-CN"/>
              </w:rPr>
              <w:t>n41</w:t>
            </w:r>
            <w:r w:rsidRPr="00C30686">
              <w:rPr>
                <w:rFonts w:eastAsiaTheme="minorEastAsia"/>
                <w:vertAlign w:val="superscript"/>
                <w:lang w:val="en-US" w:eastAsia="zh-CN"/>
              </w:rPr>
              <w:t>7,9</w:t>
            </w:r>
          </w:p>
          <w:p w14:paraId="662EFAE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CA_n41A-n71A</w:t>
            </w:r>
            <w:r w:rsidRPr="00C30686">
              <w:rPr>
                <w:rFonts w:eastAsiaTheme="minorEastAsia"/>
                <w:vertAlign w:val="superscript"/>
                <w:lang w:val="en-US" w:eastAsia="zh-CN"/>
              </w:rPr>
              <w:t>7</w:t>
            </w:r>
          </w:p>
          <w:p w14:paraId="335BF3A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CA_n41A-n66A</w:t>
            </w:r>
            <w:r w:rsidRPr="00C30686">
              <w:rPr>
                <w:rFonts w:eastAsiaTheme="minorEastAsia"/>
                <w:vertAlign w:val="superscript"/>
                <w:lang w:val="en-US" w:eastAsia="zh-CN"/>
              </w:rPr>
              <w:t>7</w:t>
            </w:r>
            <w:r w:rsidRPr="00C30686">
              <w:rPr>
                <w:rFonts w:eastAsiaTheme="minorEastAsia"/>
                <w:lang w:val="en-US" w:eastAsia="zh-CN"/>
              </w:rPr>
              <w:t xml:space="preserve"> CA_n41C</w:t>
            </w:r>
            <w:r w:rsidRPr="00C30686">
              <w:rPr>
                <w:rFonts w:eastAsiaTheme="minorEastAsia"/>
                <w:vertAlign w:val="superscript"/>
                <w:lang w:val="en-US" w:eastAsia="zh-CN"/>
              </w:rPr>
              <w:t>7</w:t>
            </w:r>
          </w:p>
          <w:p w14:paraId="699F9DB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CA_n66A-n71A</w:t>
            </w:r>
          </w:p>
        </w:tc>
        <w:tc>
          <w:tcPr>
            <w:tcW w:w="1259" w:type="dxa"/>
            <w:tcBorders>
              <w:top w:val="single" w:sz="4" w:space="0" w:color="auto"/>
              <w:left w:val="single" w:sz="4" w:space="0" w:color="auto"/>
              <w:bottom w:val="single" w:sz="4" w:space="0" w:color="auto"/>
              <w:right w:val="single" w:sz="4" w:space="0" w:color="auto"/>
            </w:tcBorders>
            <w:vAlign w:val="center"/>
          </w:tcPr>
          <w:p w14:paraId="2B736BD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05FC436A"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n66 channel bandwidths in Table 5.3.5-1</w:t>
            </w:r>
          </w:p>
        </w:tc>
        <w:tc>
          <w:tcPr>
            <w:tcW w:w="2445" w:type="dxa"/>
            <w:tcBorders>
              <w:top w:val="single" w:sz="4" w:space="0" w:color="auto"/>
              <w:left w:val="single" w:sz="4" w:space="0" w:color="auto"/>
              <w:bottom w:val="nil"/>
              <w:right w:val="single" w:sz="4" w:space="0" w:color="auto"/>
            </w:tcBorders>
            <w:vAlign w:val="center"/>
          </w:tcPr>
          <w:p w14:paraId="39B2F11B" w14:textId="77777777" w:rsidR="006F6378" w:rsidRPr="00C30686" w:rsidRDefault="006F6378" w:rsidP="0094020B">
            <w:pPr>
              <w:pStyle w:val="TAC"/>
              <w:rPr>
                <w:rFonts w:eastAsiaTheme="minorEastAsia"/>
                <w:szCs w:val="18"/>
                <w:lang w:val="en-US" w:eastAsia="zh-CN"/>
              </w:rPr>
            </w:pPr>
            <w:r w:rsidRPr="00C30686">
              <w:rPr>
                <w:rFonts w:eastAsiaTheme="minorEastAsia"/>
                <w:szCs w:val="18"/>
                <w:lang w:val="en-US" w:eastAsia="zh-CN"/>
              </w:rPr>
              <w:t>4 and 5</w:t>
            </w:r>
          </w:p>
        </w:tc>
      </w:tr>
      <w:tr w:rsidR="006F6378" w:rsidRPr="00C30686" w14:paraId="471D88D9" w14:textId="77777777" w:rsidTr="004F423A">
        <w:trPr>
          <w:trHeight w:val="29"/>
        </w:trPr>
        <w:tc>
          <w:tcPr>
            <w:tcW w:w="2742" w:type="dxa"/>
            <w:tcBorders>
              <w:top w:val="nil"/>
              <w:left w:val="single" w:sz="4" w:space="0" w:color="auto"/>
              <w:bottom w:val="nil"/>
              <w:right w:val="single" w:sz="4" w:space="0" w:color="auto"/>
            </w:tcBorders>
            <w:vAlign w:val="center"/>
          </w:tcPr>
          <w:p w14:paraId="296B6AB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18E9F7A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2CF71B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4B4ACA28"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n71 channel bandwidths in Table 5.3.5-1</w:t>
            </w:r>
          </w:p>
        </w:tc>
        <w:tc>
          <w:tcPr>
            <w:tcW w:w="2445" w:type="dxa"/>
            <w:tcBorders>
              <w:top w:val="nil"/>
              <w:left w:val="single" w:sz="4" w:space="0" w:color="auto"/>
              <w:bottom w:val="nil"/>
              <w:right w:val="single" w:sz="4" w:space="0" w:color="auto"/>
            </w:tcBorders>
            <w:vAlign w:val="center"/>
          </w:tcPr>
          <w:p w14:paraId="0F3A355A" w14:textId="77777777" w:rsidR="006F6378" w:rsidRPr="00C30686" w:rsidRDefault="006F6378" w:rsidP="0094020B">
            <w:pPr>
              <w:pStyle w:val="TAC"/>
              <w:rPr>
                <w:rFonts w:eastAsiaTheme="minorEastAsia"/>
                <w:szCs w:val="18"/>
                <w:lang w:val="en-US" w:eastAsia="zh-CN"/>
              </w:rPr>
            </w:pPr>
          </w:p>
        </w:tc>
      </w:tr>
      <w:tr w:rsidR="006F6378" w:rsidRPr="00C30686" w14:paraId="5320065A"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317CDCA"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533E99D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3A1D18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11F0403A"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CA_n66(2A) BCS 4 and 5</w:t>
            </w:r>
          </w:p>
        </w:tc>
        <w:tc>
          <w:tcPr>
            <w:tcW w:w="2445" w:type="dxa"/>
            <w:tcBorders>
              <w:top w:val="nil"/>
              <w:left w:val="single" w:sz="4" w:space="0" w:color="auto"/>
              <w:bottom w:val="single" w:sz="4" w:space="0" w:color="auto"/>
              <w:right w:val="single" w:sz="4" w:space="0" w:color="auto"/>
            </w:tcBorders>
            <w:vAlign w:val="center"/>
          </w:tcPr>
          <w:p w14:paraId="48DCA12D" w14:textId="77777777" w:rsidR="006F6378" w:rsidRPr="00C30686" w:rsidRDefault="006F6378" w:rsidP="0094020B">
            <w:pPr>
              <w:pStyle w:val="TAC"/>
              <w:rPr>
                <w:rFonts w:eastAsiaTheme="minorEastAsia"/>
                <w:szCs w:val="18"/>
                <w:lang w:val="en-US" w:eastAsia="zh-CN"/>
              </w:rPr>
            </w:pPr>
          </w:p>
        </w:tc>
      </w:tr>
      <w:tr w:rsidR="006F6378" w:rsidRPr="00C30686" w14:paraId="6D446E66" w14:textId="77777777" w:rsidTr="004F423A">
        <w:trPr>
          <w:trHeight w:val="29"/>
        </w:trPr>
        <w:tc>
          <w:tcPr>
            <w:tcW w:w="2742" w:type="dxa"/>
            <w:tcBorders>
              <w:top w:val="nil"/>
              <w:left w:val="single" w:sz="4" w:space="0" w:color="auto"/>
              <w:bottom w:val="nil"/>
              <w:right w:val="single" w:sz="4" w:space="0" w:color="auto"/>
            </w:tcBorders>
            <w:vAlign w:val="center"/>
          </w:tcPr>
          <w:p w14:paraId="0EA07DB8" w14:textId="77777777" w:rsidR="006F6378" w:rsidRPr="00C30686" w:rsidRDefault="006F6378" w:rsidP="0094020B">
            <w:pPr>
              <w:pStyle w:val="TAC"/>
              <w:rPr>
                <w:rFonts w:eastAsiaTheme="minorEastAsia"/>
                <w:szCs w:val="18"/>
                <w:lang w:val="en-US"/>
              </w:rPr>
            </w:pPr>
            <w:r w:rsidRPr="00C30686">
              <w:rPr>
                <w:rFonts w:eastAsiaTheme="minorEastAsia"/>
                <w:lang w:val="en-US"/>
              </w:rPr>
              <w:t>CA_n41A-n66A-n77A</w:t>
            </w:r>
          </w:p>
        </w:tc>
        <w:tc>
          <w:tcPr>
            <w:tcW w:w="2785" w:type="dxa"/>
            <w:tcBorders>
              <w:top w:val="nil"/>
              <w:left w:val="single" w:sz="4" w:space="0" w:color="auto"/>
              <w:bottom w:val="nil"/>
              <w:right w:val="single" w:sz="4" w:space="0" w:color="auto"/>
            </w:tcBorders>
            <w:vAlign w:val="center"/>
          </w:tcPr>
          <w:p w14:paraId="3E03B936" w14:textId="77777777" w:rsidR="006F6378" w:rsidRPr="00C30686" w:rsidRDefault="006F6378" w:rsidP="0094020B">
            <w:pPr>
              <w:pStyle w:val="TAC"/>
              <w:rPr>
                <w:rFonts w:eastAsiaTheme="minorEastAsia"/>
                <w:vertAlign w:val="superscript"/>
                <w:lang w:val="en-US"/>
              </w:rPr>
            </w:pPr>
            <w:r w:rsidRPr="00C30686">
              <w:rPr>
                <w:rFonts w:eastAsiaTheme="minorEastAsia"/>
                <w:lang w:val="en-US"/>
              </w:rPr>
              <w:t>n41</w:t>
            </w:r>
            <w:r w:rsidRPr="00C30686">
              <w:rPr>
                <w:rFonts w:eastAsiaTheme="minorEastAsia"/>
                <w:vertAlign w:val="superscript"/>
                <w:lang w:val="en-US"/>
              </w:rPr>
              <w:t>7,9</w:t>
            </w:r>
          </w:p>
          <w:p w14:paraId="2FE51D64" w14:textId="77777777" w:rsidR="006F6378" w:rsidRPr="00C30686" w:rsidRDefault="006F6378" w:rsidP="0094020B">
            <w:pPr>
              <w:pStyle w:val="TAC"/>
              <w:rPr>
                <w:rFonts w:eastAsiaTheme="minorEastAsia"/>
                <w:vertAlign w:val="superscript"/>
                <w:lang w:val="en-US"/>
              </w:rPr>
            </w:pPr>
            <w:r w:rsidRPr="00C30686">
              <w:rPr>
                <w:rFonts w:eastAsiaTheme="minorEastAsia"/>
                <w:lang w:val="en-US"/>
              </w:rPr>
              <w:t>n77</w:t>
            </w:r>
            <w:r w:rsidRPr="00C30686">
              <w:rPr>
                <w:rFonts w:eastAsiaTheme="minorEastAsia"/>
                <w:vertAlign w:val="superscript"/>
                <w:lang w:val="en-US"/>
              </w:rPr>
              <w:t>7,9</w:t>
            </w:r>
          </w:p>
          <w:p w14:paraId="03A557D4" w14:textId="77777777" w:rsidR="006F6378" w:rsidRPr="00C30686" w:rsidRDefault="006F6378" w:rsidP="0094020B">
            <w:pPr>
              <w:pStyle w:val="TAC"/>
              <w:rPr>
                <w:rFonts w:eastAsiaTheme="minorEastAsia"/>
                <w:lang w:val="en-US"/>
              </w:rPr>
            </w:pPr>
            <w:r w:rsidRPr="00C30686">
              <w:rPr>
                <w:rFonts w:eastAsiaTheme="minorEastAsia"/>
                <w:lang w:val="en-US"/>
              </w:rPr>
              <w:t>CA_n41A-n66A</w:t>
            </w:r>
            <w:r w:rsidRPr="00C30686">
              <w:rPr>
                <w:rFonts w:eastAsiaTheme="minorEastAsia"/>
                <w:vertAlign w:val="superscript"/>
                <w:lang w:val="en-US"/>
              </w:rPr>
              <w:t>7</w:t>
            </w:r>
          </w:p>
          <w:p w14:paraId="792712F7" w14:textId="77777777" w:rsidR="006F6378" w:rsidRPr="00C30686" w:rsidRDefault="006F6378" w:rsidP="0094020B">
            <w:pPr>
              <w:pStyle w:val="TAC"/>
              <w:rPr>
                <w:rFonts w:eastAsiaTheme="minorEastAsia"/>
                <w:lang w:val="en-US"/>
              </w:rPr>
            </w:pPr>
            <w:r w:rsidRPr="00C30686">
              <w:rPr>
                <w:rFonts w:eastAsiaTheme="minorEastAsia"/>
                <w:lang w:val="en-US"/>
              </w:rPr>
              <w:t>CA_n41A-n77A</w:t>
            </w:r>
            <w:r w:rsidRPr="00C30686">
              <w:rPr>
                <w:rFonts w:eastAsiaTheme="minorEastAsia"/>
                <w:vertAlign w:val="superscript"/>
                <w:lang w:val="en-US"/>
              </w:rPr>
              <w:t>7</w:t>
            </w:r>
          </w:p>
          <w:p w14:paraId="6B0F7B59" w14:textId="77777777" w:rsidR="006F6378" w:rsidRPr="00C30686" w:rsidRDefault="006F6378" w:rsidP="0094020B">
            <w:pPr>
              <w:pStyle w:val="TAC"/>
              <w:rPr>
                <w:rFonts w:eastAsiaTheme="minorEastAsia"/>
                <w:lang w:val="en-US" w:eastAsia="zh-CN"/>
              </w:rPr>
            </w:pPr>
            <w:r w:rsidRPr="00C30686">
              <w:rPr>
                <w:rFonts w:eastAsiaTheme="minorEastAsia"/>
                <w:lang w:val="en-US"/>
              </w:rPr>
              <w:t>CA_n66A-n77A</w:t>
            </w:r>
            <w:r w:rsidRPr="00C30686">
              <w:rPr>
                <w:rFonts w:eastAsiaTheme="minorEastAsia"/>
                <w:vertAlign w:val="superscript"/>
                <w:lang w:val="en-US"/>
              </w:rPr>
              <w:t>7</w:t>
            </w:r>
          </w:p>
        </w:tc>
        <w:tc>
          <w:tcPr>
            <w:tcW w:w="1259" w:type="dxa"/>
            <w:tcBorders>
              <w:top w:val="single" w:sz="4" w:space="0" w:color="auto"/>
              <w:left w:val="single" w:sz="4" w:space="0" w:color="auto"/>
              <w:bottom w:val="single" w:sz="4" w:space="0" w:color="auto"/>
              <w:right w:val="single" w:sz="4" w:space="0" w:color="auto"/>
            </w:tcBorders>
            <w:vAlign w:val="center"/>
          </w:tcPr>
          <w:p w14:paraId="4BFBFBA5" w14:textId="77777777" w:rsidR="006F6378" w:rsidRPr="00C30686" w:rsidRDefault="006F6378" w:rsidP="0094020B">
            <w:pPr>
              <w:pStyle w:val="TAC"/>
              <w:rPr>
                <w:rFonts w:eastAsiaTheme="minorEastAsia"/>
                <w:szCs w:val="18"/>
                <w:lang w:val="en-US" w:eastAsia="zh-CN"/>
              </w:rPr>
            </w:pPr>
            <w:r w:rsidRPr="00C30686">
              <w:rPr>
                <w:rFonts w:eastAsiaTheme="minorEastAsia"/>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1CF1BB97"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10, 15, 20, 30, 40, 50, 60, 80, 90, 100</w:t>
            </w:r>
          </w:p>
        </w:tc>
        <w:tc>
          <w:tcPr>
            <w:tcW w:w="2445" w:type="dxa"/>
            <w:tcBorders>
              <w:top w:val="nil"/>
              <w:left w:val="single" w:sz="4" w:space="0" w:color="auto"/>
              <w:bottom w:val="nil"/>
              <w:right w:val="single" w:sz="4" w:space="0" w:color="auto"/>
            </w:tcBorders>
            <w:vAlign w:val="center"/>
          </w:tcPr>
          <w:p w14:paraId="00B650BF"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0</w:t>
            </w:r>
          </w:p>
        </w:tc>
      </w:tr>
      <w:tr w:rsidR="006F6378" w:rsidRPr="00C30686" w14:paraId="6B2EB6A4" w14:textId="77777777" w:rsidTr="004F423A">
        <w:trPr>
          <w:trHeight w:val="29"/>
        </w:trPr>
        <w:tc>
          <w:tcPr>
            <w:tcW w:w="2742" w:type="dxa"/>
            <w:tcBorders>
              <w:top w:val="nil"/>
              <w:left w:val="single" w:sz="4" w:space="0" w:color="auto"/>
              <w:bottom w:val="nil"/>
              <w:right w:val="single" w:sz="4" w:space="0" w:color="auto"/>
            </w:tcBorders>
            <w:vAlign w:val="center"/>
          </w:tcPr>
          <w:p w14:paraId="754C360A" w14:textId="77777777" w:rsidR="006F6378" w:rsidRPr="00C30686" w:rsidRDefault="006F6378" w:rsidP="0094020B">
            <w:pPr>
              <w:pStyle w:val="TAC"/>
              <w:rPr>
                <w:rFonts w:eastAsiaTheme="minorEastAsia"/>
                <w:szCs w:val="18"/>
                <w:lang w:val="en-US"/>
              </w:rPr>
            </w:pPr>
          </w:p>
        </w:tc>
        <w:tc>
          <w:tcPr>
            <w:tcW w:w="2785" w:type="dxa"/>
            <w:tcBorders>
              <w:top w:val="nil"/>
              <w:left w:val="single" w:sz="4" w:space="0" w:color="auto"/>
              <w:bottom w:val="nil"/>
              <w:right w:val="single" w:sz="4" w:space="0" w:color="auto"/>
            </w:tcBorders>
            <w:vAlign w:val="center"/>
          </w:tcPr>
          <w:p w14:paraId="07C2141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B89BD4D" w14:textId="77777777" w:rsidR="006F6378" w:rsidRPr="00C30686" w:rsidRDefault="006F6378" w:rsidP="0094020B">
            <w:pPr>
              <w:pStyle w:val="TAC"/>
              <w:rPr>
                <w:rFonts w:eastAsiaTheme="minorEastAsia"/>
                <w:szCs w:val="18"/>
                <w:lang w:val="en-US" w:eastAsia="zh-CN"/>
              </w:rPr>
            </w:pPr>
            <w:r w:rsidRPr="00C30686">
              <w:rPr>
                <w:rFonts w:eastAsiaTheme="minorEastAsia"/>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2E3011FC"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052EB051" w14:textId="77777777" w:rsidR="006F6378" w:rsidRPr="00C30686" w:rsidRDefault="006F6378" w:rsidP="0094020B">
            <w:pPr>
              <w:pStyle w:val="TAC"/>
              <w:rPr>
                <w:rFonts w:eastAsiaTheme="minorEastAsia"/>
                <w:lang w:val="en-US" w:eastAsia="zh-CN"/>
              </w:rPr>
            </w:pPr>
          </w:p>
        </w:tc>
      </w:tr>
      <w:tr w:rsidR="006F6378" w:rsidRPr="00C30686" w14:paraId="32A2B49F" w14:textId="77777777" w:rsidTr="004F423A">
        <w:trPr>
          <w:trHeight w:val="29"/>
        </w:trPr>
        <w:tc>
          <w:tcPr>
            <w:tcW w:w="2742" w:type="dxa"/>
            <w:tcBorders>
              <w:top w:val="nil"/>
              <w:left w:val="single" w:sz="4" w:space="0" w:color="auto"/>
              <w:bottom w:val="nil"/>
              <w:right w:val="single" w:sz="4" w:space="0" w:color="auto"/>
            </w:tcBorders>
            <w:vAlign w:val="center"/>
          </w:tcPr>
          <w:p w14:paraId="7A2199A6" w14:textId="77777777" w:rsidR="006F6378" w:rsidRPr="00C30686" w:rsidRDefault="006F6378" w:rsidP="0094020B">
            <w:pPr>
              <w:pStyle w:val="TAC"/>
              <w:rPr>
                <w:rFonts w:eastAsiaTheme="minorEastAsia"/>
                <w:szCs w:val="18"/>
                <w:lang w:val="en-US"/>
              </w:rPr>
            </w:pPr>
          </w:p>
        </w:tc>
        <w:tc>
          <w:tcPr>
            <w:tcW w:w="2785" w:type="dxa"/>
            <w:tcBorders>
              <w:top w:val="nil"/>
              <w:left w:val="single" w:sz="4" w:space="0" w:color="auto"/>
              <w:bottom w:val="nil"/>
              <w:right w:val="single" w:sz="4" w:space="0" w:color="auto"/>
            </w:tcBorders>
            <w:vAlign w:val="center"/>
          </w:tcPr>
          <w:p w14:paraId="7610810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2337A0E" w14:textId="77777777" w:rsidR="006F6378" w:rsidRPr="00C30686" w:rsidRDefault="006F6378" w:rsidP="0094020B">
            <w:pPr>
              <w:pStyle w:val="TAC"/>
              <w:rPr>
                <w:rFonts w:eastAsiaTheme="minorEastAsia"/>
                <w:szCs w:val="18"/>
                <w:lang w:val="en-US" w:eastAsia="zh-CN"/>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3BDE5D0D"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5CA4A033" w14:textId="77777777" w:rsidR="006F6378" w:rsidRPr="00C30686" w:rsidRDefault="006F6378" w:rsidP="0094020B">
            <w:pPr>
              <w:pStyle w:val="TAC"/>
              <w:rPr>
                <w:rFonts w:eastAsiaTheme="minorEastAsia"/>
                <w:lang w:val="en-US" w:eastAsia="zh-CN"/>
              </w:rPr>
            </w:pPr>
          </w:p>
        </w:tc>
      </w:tr>
      <w:tr w:rsidR="006F6378" w:rsidRPr="00C30686" w14:paraId="3849CD4D" w14:textId="77777777" w:rsidTr="004F423A">
        <w:trPr>
          <w:trHeight w:val="29"/>
        </w:trPr>
        <w:tc>
          <w:tcPr>
            <w:tcW w:w="2742" w:type="dxa"/>
            <w:tcBorders>
              <w:top w:val="nil"/>
              <w:left w:val="single" w:sz="4" w:space="0" w:color="auto"/>
              <w:bottom w:val="nil"/>
              <w:right w:val="single" w:sz="4" w:space="0" w:color="auto"/>
            </w:tcBorders>
            <w:vAlign w:val="center"/>
          </w:tcPr>
          <w:p w14:paraId="26F8076A" w14:textId="77777777" w:rsidR="006F6378" w:rsidRPr="00C30686" w:rsidRDefault="006F6378" w:rsidP="0094020B">
            <w:pPr>
              <w:pStyle w:val="TAC"/>
              <w:rPr>
                <w:rFonts w:eastAsiaTheme="minorEastAsia"/>
                <w:szCs w:val="18"/>
                <w:lang w:val="en-US"/>
              </w:rPr>
            </w:pPr>
          </w:p>
        </w:tc>
        <w:tc>
          <w:tcPr>
            <w:tcW w:w="2785" w:type="dxa"/>
            <w:tcBorders>
              <w:top w:val="nil"/>
              <w:left w:val="single" w:sz="4" w:space="0" w:color="auto"/>
              <w:bottom w:val="nil"/>
              <w:right w:val="single" w:sz="4" w:space="0" w:color="auto"/>
            </w:tcBorders>
            <w:vAlign w:val="center"/>
          </w:tcPr>
          <w:p w14:paraId="1441243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216CFA9" w14:textId="77777777" w:rsidR="006F6378" w:rsidRPr="00C30686" w:rsidRDefault="006F6378" w:rsidP="0094020B">
            <w:pPr>
              <w:pStyle w:val="TAC"/>
              <w:rPr>
                <w:rFonts w:eastAsiaTheme="minorEastAsia"/>
                <w:lang w:val="en-US"/>
              </w:rPr>
            </w:pPr>
            <w:r w:rsidRPr="00C30686">
              <w:rPr>
                <w:rFonts w:eastAsiaTheme="minorEastAsia"/>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60294808"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10, 15, 20, 30, 40, 50, 60, 70, 80, 90, 100</w:t>
            </w:r>
          </w:p>
        </w:tc>
        <w:tc>
          <w:tcPr>
            <w:tcW w:w="2445" w:type="dxa"/>
            <w:tcBorders>
              <w:top w:val="single" w:sz="4" w:space="0" w:color="auto"/>
              <w:left w:val="single" w:sz="4" w:space="0" w:color="auto"/>
              <w:bottom w:val="nil"/>
              <w:right w:val="single" w:sz="4" w:space="0" w:color="auto"/>
            </w:tcBorders>
            <w:vAlign w:val="center"/>
          </w:tcPr>
          <w:p w14:paraId="2ABD393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1</w:t>
            </w:r>
          </w:p>
        </w:tc>
      </w:tr>
      <w:tr w:rsidR="006F6378" w:rsidRPr="00C30686" w14:paraId="0B59F5E6" w14:textId="77777777" w:rsidTr="004F423A">
        <w:trPr>
          <w:trHeight w:val="29"/>
        </w:trPr>
        <w:tc>
          <w:tcPr>
            <w:tcW w:w="2742" w:type="dxa"/>
            <w:tcBorders>
              <w:top w:val="nil"/>
              <w:left w:val="single" w:sz="4" w:space="0" w:color="auto"/>
              <w:bottom w:val="nil"/>
              <w:right w:val="single" w:sz="4" w:space="0" w:color="auto"/>
            </w:tcBorders>
            <w:vAlign w:val="center"/>
          </w:tcPr>
          <w:p w14:paraId="0255CB48" w14:textId="77777777" w:rsidR="006F6378" w:rsidRPr="00C30686" w:rsidRDefault="006F6378" w:rsidP="0094020B">
            <w:pPr>
              <w:pStyle w:val="TAC"/>
              <w:rPr>
                <w:rFonts w:eastAsiaTheme="minorEastAsia"/>
                <w:szCs w:val="18"/>
                <w:lang w:val="en-US"/>
              </w:rPr>
            </w:pPr>
          </w:p>
        </w:tc>
        <w:tc>
          <w:tcPr>
            <w:tcW w:w="2785" w:type="dxa"/>
            <w:tcBorders>
              <w:top w:val="nil"/>
              <w:left w:val="single" w:sz="4" w:space="0" w:color="auto"/>
              <w:bottom w:val="nil"/>
              <w:right w:val="single" w:sz="4" w:space="0" w:color="auto"/>
            </w:tcBorders>
            <w:vAlign w:val="center"/>
          </w:tcPr>
          <w:p w14:paraId="3064477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217B1C7" w14:textId="77777777" w:rsidR="006F6378" w:rsidRPr="00C30686" w:rsidRDefault="006F6378" w:rsidP="0094020B">
            <w:pPr>
              <w:pStyle w:val="TAC"/>
              <w:rPr>
                <w:rFonts w:eastAsiaTheme="minorEastAsia"/>
                <w:lang w:val="en-US"/>
              </w:rPr>
            </w:pPr>
            <w:r w:rsidRPr="00C30686">
              <w:rPr>
                <w:rFonts w:eastAsiaTheme="minorEastAsia"/>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320BD338"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0AB2E077" w14:textId="77777777" w:rsidR="006F6378" w:rsidRPr="00C30686" w:rsidRDefault="006F6378" w:rsidP="0094020B">
            <w:pPr>
              <w:pStyle w:val="TAC"/>
              <w:rPr>
                <w:rFonts w:eastAsiaTheme="minorEastAsia"/>
                <w:lang w:val="en-US" w:eastAsia="zh-CN"/>
              </w:rPr>
            </w:pPr>
          </w:p>
        </w:tc>
      </w:tr>
      <w:tr w:rsidR="006F6378" w:rsidRPr="00C30686" w14:paraId="14FAED1C" w14:textId="77777777" w:rsidTr="004F423A">
        <w:trPr>
          <w:trHeight w:val="29"/>
        </w:trPr>
        <w:tc>
          <w:tcPr>
            <w:tcW w:w="2742" w:type="dxa"/>
            <w:tcBorders>
              <w:top w:val="nil"/>
              <w:left w:val="single" w:sz="4" w:space="0" w:color="auto"/>
              <w:bottom w:val="nil"/>
              <w:right w:val="single" w:sz="4" w:space="0" w:color="auto"/>
            </w:tcBorders>
            <w:vAlign w:val="center"/>
          </w:tcPr>
          <w:p w14:paraId="153B22AB" w14:textId="77777777" w:rsidR="006F6378" w:rsidRPr="00C30686" w:rsidRDefault="006F6378" w:rsidP="0094020B">
            <w:pPr>
              <w:pStyle w:val="TAC"/>
              <w:rPr>
                <w:rFonts w:eastAsiaTheme="minorEastAsia"/>
                <w:szCs w:val="18"/>
                <w:lang w:val="en-US"/>
              </w:rPr>
            </w:pPr>
          </w:p>
        </w:tc>
        <w:tc>
          <w:tcPr>
            <w:tcW w:w="2785" w:type="dxa"/>
            <w:tcBorders>
              <w:top w:val="nil"/>
              <w:left w:val="single" w:sz="4" w:space="0" w:color="auto"/>
              <w:bottom w:val="nil"/>
              <w:right w:val="single" w:sz="4" w:space="0" w:color="auto"/>
            </w:tcBorders>
            <w:vAlign w:val="center"/>
          </w:tcPr>
          <w:p w14:paraId="18ADB0B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A6252D2" w14:textId="77777777" w:rsidR="006F6378" w:rsidRPr="00C30686" w:rsidRDefault="006F6378" w:rsidP="0094020B">
            <w:pPr>
              <w:pStyle w:val="TAC"/>
              <w:rPr>
                <w:rFonts w:eastAsiaTheme="minorEastAsia"/>
                <w:lang w:val="en-US"/>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09102E6A"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4CD1501B" w14:textId="77777777" w:rsidR="006F6378" w:rsidRPr="00C30686" w:rsidRDefault="006F6378" w:rsidP="0094020B">
            <w:pPr>
              <w:pStyle w:val="TAC"/>
              <w:rPr>
                <w:rFonts w:eastAsiaTheme="minorEastAsia"/>
                <w:lang w:val="en-US" w:eastAsia="zh-CN"/>
              </w:rPr>
            </w:pPr>
          </w:p>
        </w:tc>
      </w:tr>
      <w:tr w:rsidR="006F6378" w:rsidRPr="00C30686" w14:paraId="297F0DF2" w14:textId="77777777" w:rsidTr="004F423A">
        <w:trPr>
          <w:trHeight w:val="29"/>
        </w:trPr>
        <w:tc>
          <w:tcPr>
            <w:tcW w:w="2742" w:type="dxa"/>
            <w:tcBorders>
              <w:top w:val="nil"/>
              <w:left w:val="single" w:sz="4" w:space="0" w:color="auto"/>
              <w:bottom w:val="nil"/>
              <w:right w:val="single" w:sz="4" w:space="0" w:color="auto"/>
            </w:tcBorders>
            <w:vAlign w:val="center"/>
          </w:tcPr>
          <w:p w14:paraId="796701B7" w14:textId="77777777" w:rsidR="006F6378" w:rsidRPr="00C30686" w:rsidRDefault="006F6378" w:rsidP="0094020B">
            <w:pPr>
              <w:pStyle w:val="TAC"/>
              <w:rPr>
                <w:rFonts w:eastAsiaTheme="minorEastAsia"/>
                <w:szCs w:val="18"/>
                <w:lang w:val="en-US"/>
              </w:rPr>
            </w:pPr>
          </w:p>
        </w:tc>
        <w:tc>
          <w:tcPr>
            <w:tcW w:w="2785" w:type="dxa"/>
            <w:tcBorders>
              <w:top w:val="nil"/>
              <w:left w:val="single" w:sz="4" w:space="0" w:color="auto"/>
              <w:bottom w:val="nil"/>
              <w:right w:val="single" w:sz="4" w:space="0" w:color="auto"/>
            </w:tcBorders>
            <w:vAlign w:val="center"/>
          </w:tcPr>
          <w:p w14:paraId="7FB9D2A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6D400CE" w14:textId="77777777" w:rsidR="006F6378" w:rsidRPr="00C30686" w:rsidRDefault="006F6378" w:rsidP="0094020B">
            <w:pPr>
              <w:pStyle w:val="TAC"/>
              <w:rPr>
                <w:rFonts w:eastAsiaTheme="minorEastAsia"/>
                <w:lang w:val="en-US"/>
              </w:rPr>
            </w:pPr>
            <w:r w:rsidRPr="00C30686">
              <w:rPr>
                <w:rFonts w:eastAsiaTheme="minorEastAsia"/>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5E2F9D1A"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n41 channel bandwidths in Table 5.3.5-1</w:t>
            </w:r>
          </w:p>
        </w:tc>
        <w:tc>
          <w:tcPr>
            <w:tcW w:w="2445" w:type="dxa"/>
            <w:tcBorders>
              <w:top w:val="single" w:sz="4" w:space="0" w:color="auto"/>
              <w:left w:val="single" w:sz="4" w:space="0" w:color="auto"/>
              <w:bottom w:val="nil"/>
              <w:right w:val="single" w:sz="4" w:space="0" w:color="auto"/>
            </w:tcBorders>
            <w:vAlign w:val="center"/>
          </w:tcPr>
          <w:p w14:paraId="63AAC61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4 and 5</w:t>
            </w:r>
          </w:p>
        </w:tc>
      </w:tr>
      <w:tr w:rsidR="006F6378" w:rsidRPr="00C30686" w14:paraId="0F7D6B80" w14:textId="77777777" w:rsidTr="004F423A">
        <w:trPr>
          <w:trHeight w:val="29"/>
        </w:trPr>
        <w:tc>
          <w:tcPr>
            <w:tcW w:w="2742" w:type="dxa"/>
            <w:tcBorders>
              <w:top w:val="nil"/>
              <w:left w:val="single" w:sz="4" w:space="0" w:color="auto"/>
              <w:bottom w:val="nil"/>
              <w:right w:val="single" w:sz="4" w:space="0" w:color="auto"/>
            </w:tcBorders>
            <w:vAlign w:val="center"/>
          </w:tcPr>
          <w:p w14:paraId="0A46B45D" w14:textId="77777777" w:rsidR="006F6378" w:rsidRPr="00C30686" w:rsidRDefault="006F6378" w:rsidP="0094020B">
            <w:pPr>
              <w:pStyle w:val="TAC"/>
              <w:rPr>
                <w:rFonts w:eastAsiaTheme="minorEastAsia"/>
                <w:szCs w:val="18"/>
                <w:lang w:val="en-US"/>
              </w:rPr>
            </w:pPr>
          </w:p>
        </w:tc>
        <w:tc>
          <w:tcPr>
            <w:tcW w:w="2785" w:type="dxa"/>
            <w:tcBorders>
              <w:top w:val="nil"/>
              <w:left w:val="single" w:sz="4" w:space="0" w:color="auto"/>
              <w:bottom w:val="nil"/>
              <w:right w:val="single" w:sz="4" w:space="0" w:color="auto"/>
            </w:tcBorders>
            <w:vAlign w:val="center"/>
          </w:tcPr>
          <w:p w14:paraId="5582172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ABECB97" w14:textId="77777777" w:rsidR="006F6378" w:rsidRPr="00C30686" w:rsidRDefault="006F6378" w:rsidP="0094020B">
            <w:pPr>
              <w:pStyle w:val="TAC"/>
              <w:rPr>
                <w:rFonts w:eastAsiaTheme="minorEastAsia"/>
                <w:lang w:val="en-US"/>
              </w:rPr>
            </w:pPr>
            <w:r w:rsidRPr="00C30686">
              <w:rPr>
                <w:rFonts w:eastAsiaTheme="minorEastAsia"/>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0495684E"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n66 channel bandwidths in Table 5.3.5-1 </w:t>
            </w:r>
          </w:p>
        </w:tc>
        <w:tc>
          <w:tcPr>
            <w:tcW w:w="2445" w:type="dxa"/>
            <w:tcBorders>
              <w:top w:val="nil"/>
              <w:left w:val="single" w:sz="4" w:space="0" w:color="auto"/>
              <w:bottom w:val="nil"/>
              <w:right w:val="single" w:sz="4" w:space="0" w:color="auto"/>
            </w:tcBorders>
            <w:vAlign w:val="center"/>
          </w:tcPr>
          <w:p w14:paraId="72CF22F8" w14:textId="77777777" w:rsidR="006F6378" w:rsidRPr="00C30686" w:rsidRDefault="006F6378" w:rsidP="0094020B">
            <w:pPr>
              <w:pStyle w:val="TAC"/>
              <w:rPr>
                <w:rFonts w:eastAsiaTheme="minorEastAsia"/>
                <w:lang w:val="en-US" w:eastAsia="zh-CN"/>
              </w:rPr>
            </w:pPr>
          </w:p>
        </w:tc>
      </w:tr>
      <w:tr w:rsidR="006F6378" w:rsidRPr="00C30686" w14:paraId="523A408B"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991B416" w14:textId="77777777" w:rsidR="006F6378" w:rsidRPr="00C30686" w:rsidRDefault="006F6378" w:rsidP="0094020B">
            <w:pPr>
              <w:pStyle w:val="TAC"/>
              <w:rPr>
                <w:rFonts w:eastAsiaTheme="minorEastAsia"/>
                <w:szCs w:val="18"/>
                <w:lang w:val="en-US"/>
              </w:rPr>
            </w:pPr>
          </w:p>
        </w:tc>
        <w:tc>
          <w:tcPr>
            <w:tcW w:w="2785" w:type="dxa"/>
            <w:tcBorders>
              <w:top w:val="nil"/>
              <w:left w:val="single" w:sz="4" w:space="0" w:color="auto"/>
              <w:bottom w:val="single" w:sz="4" w:space="0" w:color="auto"/>
              <w:right w:val="single" w:sz="4" w:space="0" w:color="auto"/>
            </w:tcBorders>
            <w:vAlign w:val="center"/>
          </w:tcPr>
          <w:p w14:paraId="45B69EB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9F47DF9" w14:textId="77777777" w:rsidR="006F6378" w:rsidRPr="00C30686" w:rsidRDefault="006F6378" w:rsidP="0094020B">
            <w:pPr>
              <w:pStyle w:val="TAC"/>
              <w:rPr>
                <w:rFonts w:eastAsiaTheme="minorEastAsia"/>
                <w:lang w:val="en-US"/>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03916D9C"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n77 channel bandwidths in Table 5.3.5-1 </w:t>
            </w:r>
          </w:p>
        </w:tc>
        <w:tc>
          <w:tcPr>
            <w:tcW w:w="2445" w:type="dxa"/>
            <w:tcBorders>
              <w:top w:val="nil"/>
              <w:left w:val="single" w:sz="4" w:space="0" w:color="auto"/>
              <w:bottom w:val="single" w:sz="4" w:space="0" w:color="auto"/>
              <w:right w:val="single" w:sz="4" w:space="0" w:color="auto"/>
            </w:tcBorders>
            <w:vAlign w:val="center"/>
          </w:tcPr>
          <w:p w14:paraId="7D26BD54" w14:textId="77777777" w:rsidR="006F6378" w:rsidRPr="00C30686" w:rsidRDefault="006F6378" w:rsidP="0094020B">
            <w:pPr>
              <w:pStyle w:val="TAC"/>
              <w:rPr>
                <w:rFonts w:eastAsiaTheme="minorEastAsia"/>
                <w:lang w:val="en-US" w:eastAsia="zh-CN"/>
              </w:rPr>
            </w:pPr>
          </w:p>
        </w:tc>
      </w:tr>
      <w:tr w:rsidR="006F6378" w:rsidRPr="00C30686" w14:paraId="3BC821BB" w14:textId="77777777" w:rsidTr="004F423A">
        <w:trPr>
          <w:trHeight w:val="29"/>
        </w:trPr>
        <w:tc>
          <w:tcPr>
            <w:tcW w:w="2742" w:type="dxa"/>
            <w:tcBorders>
              <w:top w:val="nil"/>
              <w:left w:val="single" w:sz="4" w:space="0" w:color="auto"/>
              <w:bottom w:val="nil"/>
              <w:right w:val="single" w:sz="4" w:space="0" w:color="auto"/>
            </w:tcBorders>
            <w:vAlign w:val="center"/>
          </w:tcPr>
          <w:p w14:paraId="1FCAE63F" w14:textId="77777777" w:rsidR="006F6378" w:rsidRPr="00C30686" w:rsidRDefault="006F6378" w:rsidP="0094020B">
            <w:pPr>
              <w:pStyle w:val="TAC"/>
              <w:rPr>
                <w:rFonts w:eastAsiaTheme="minorEastAsia"/>
                <w:szCs w:val="18"/>
                <w:lang w:val="en-US"/>
              </w:rPr>
            </w:pPr>
            <w:r w:rsidRPr="00C30686">
              <w:rPr>
                <w:rFonts w:eastAsiaTheme="minorEastAsia"/>
                <w:lang w:val="en-US"/>
              </w:rPr>
              <w:t>CA_n41A-n66A-n77(2A)</w:t>
            </w:r>
          </w:p>
        </w:tc>
        <w:tc>
          <w:tcPr>
            <w:tcW w:w="2785" w:type="dxa"/>
            <w:tcBorders>
              <w:top w:val="nil"/>
              <w:left w:val="single" w:sz="4" w:space="0" w:color="auto"/>
              <w:bottom w:val="nil"/>
              <w:right w:val="single" w:sz="4" w:space="0" w:color="auto"/>
            </w:tcBorders>
            <w:vAlign w:val="center"/>
          </w:tcPr>
          <w:p w14:paraId="45EFB8E2" w14:textId="77777777" w:rsidR="006F6378" w:rsidRPr="00C30686" w:rsidRDefault="006F6378" w:rsidP="0094020B">
            <w:pPr>
              <w:pStyle w:val="TAC"/>
              <w:rPr>
                <w:rFonts w:eastAsiaTheme="minorEastAsia"/>
                <w:vertAlign w:val="superscript"/>
                <w:lang w:val="en-US"/>
              </w:rPr>
            </w:pPr>
            <w:r w:rsidRPr="00C30686">
              <w:rPr>
                <w:rFonts w:eastAsiaTheme="minorEastAsia"/>
                <w:lang w:val="en-US"/>
              </w:rPr>
              <w:t>n41</w:t>
            </w:r>
            <w:r w:rsidRPr="00C30686">
              <w:rPr>
                <w:rFonts w:eastAsiaTheme="minorEastAsia"/>
                <w:vertAlign w:val="superscript"/>
                <w:lang w:val="en-US"/>
              </w:rPr>
              <w:t>7,9</w:t>
            </w:r>
          </w:p>
          <w:p w14:paraId="18948035" w14:textId="77777777" w:rsidR="006F6378" w:rsidRPr="00C30686" w:rsidRDefault="006F6378" w:rsidP="0094020B">
            <w:pPr>
              <w:pStyle w:val="TAC"/>
              <w:rPr>
                <w:rFonts w:eastAsiaTheme="minorEastAsia"/>
                <w:lang w:val="en-US"/>
              </w:rPr>
            </w:pPr>
            <w:r w:rsidRPr="00C30686">
              <w:rPr>
                <w:rFonts w:eastAsiaTheme="minorEastAsia"/>
                <w:lang w:val="en-US"/>
              </w:rPr>
              <w:t>n77</w:t>
            </w:r>
            <w:r w:rsidRPr="00C30686">
              <w:rPr>
                <w:rFonts w:eastAsiaTheme="minorEastAsia"/>
                <w:vertAlign w:val="superscript"/>
                <w:lang w:val="en-US"/>
              </w:rPr>
              <w:t>7,9</w:t>
            </w:r>
          </w:p>
          <w:p w14:paraId="14073D62" w14:textId="77777777" w:rsidR="006F6378" w:rsidRPr="00C30686" w:rsidRDefault="006F6378" w:rsidP="0094020B">
            <w:pPr>
              <w:pStyle w:val="TAC"/>
              <w:rPr>
                <w:rFonts w:eastAsiaTheme="minorEastAsia"/>
                <w:lang w:val="en-US"/>
              </w:rPr>
            </w:pPr>
            <w:r w:rsidRPr="00C30686">
              <w:rPr>
                <w:rFonts w:eastAsiaTheme="minorEastAsia"/>
                <w:lang w:val="en-US"/>
              </w:rPr>
              <w:t>CA_n41A-n77A</w:t>
            </w:r>
            <w:r w:rsidRPr="00C30686">
              <w:rPr>
                <w:rFonts w:eastAsiaTheme="minorEastAsia"/>
                <w:vertAlign w:val="superscript"/>
                <w:lang w:val="en-US"/>
              </w:rPr>
              <w:t>7</w:t>
            </w:r>
          </w:p>
          <w:p w14:paraId="74CAA10E" w14:textId="77777777" w:rsidR="006F6378" w:rsidRPr="00C30686" w:rsidRDefault="006F6378" w:rsidP="0094020B">
            <w:pPr>
              <w:pStyle w:val="TAC"/>
              <w:rPr>
                <w:rFonts w:eastAsiaTheme="minorEastAsia"/>
                <w:vertAlign w:val="superscript"/>
                <w:lang w:val="en-US"/>
              </w:rPr>
            </w:pPr>
            <w:r w:rsidRPr="00C30686">
              <w:rPr>
                <w:rFonts w:eastAsiaTheme="minorEastAsia"/>
                <w:lang w:val="en-US"/>
              </w:rPr>
              <w:t>CA_n41A-n66A</w:t>
            </w:r>
            <w:r w:rsidRPr="00C30686">
              <w:rPr>
                <w:rFonts w:eastAsiaTheme="minorEastAsia"/>
                <w:vertAlign w:val="superscript"/>
                <w:lang w:val="en-US"/>
              </w:rPr>
              <w:t>7</w:t>
            </w:r>
          </w:p>
          <w:p w14:paraId="1C9188BB" w14:textId="77777777" w:rsidR="006F6378" w:rsidRPr="00C30686" w:rsidRDefault="006F6378" w:rsidP="0094020B">
            <w:pPr>
              <w:pStyle w:val="TAC"/>
              <w:rPr>
                <w:rFonts w:eastAsiaTheme="minorEastAsia"/>
                <w:lang w:val="en-US"/>
              </w:rPr>
            </w:pPr>
            <w:r w:rsidRPr="00C30686">
              <w:rPr>
                <w:rFonts w:eastAsiaTheme="minorEastAsia"/>
                <w:lang w:val="en-US"/>
              </w:rPr>
              <w:t>CA_n66A-n77A</w:t>
            </w:r>
            <w:r w:rsidRPr="00C30686">
              <w:rPr>
                <w:rFonts w:eastAsiaTheme="minorEastAsia"/>
                <w:vertAlign w:val="superscript"/>
                <w:lang w:val="en-US"/>
              </w:rPr>
              <w:t>7</w:t>
            </w:r>
          </w:p>
        </w:tc>
        <w:tc>
          <w:tcPr>
            <w:tcW w:w="1259" w:type="dxa"/>
            <w:tcBorders>
              <w:top w:val="single" w:sz="4" w:space="0" w:color="auto"/>
              <w:left w:val="single" w:sz="4" w:space="0" w:color="auto"/>
              <w:bottom w:val="single" w:sz="4" w:space="0" w:color="auto"/>
              <w:right w:val="single" w:sz="4" w:space="0" w:color="auto"/>
            </w:tcBorders>
            <w:vAlign w:val="center"/>
          </w:tcPr>
          <w:p w14:paraId="16371E1E" w14:textId="77777777" w:rsidR="006F6378" w:rsidRPr="00C30686" w:rsidRDefault="006F6378" w:rsidP="0094020B">
            <w:pPr>
              <w:pStyle w:val="TAC"/>
              <w:rPr>
                <w:rFonts w:eastAsiaTheme="minorEastAsia"/>
                <w:lang w:val="en-US"/>
              </w:rPr>
            </w:pPr>
            <w:r w:rsidRPr="00C30686">
              <w:rPr>
                <w:rFonts w:eastAsiaTheme="minorEastAsia"/>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5B8B1081"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10, 15, 20, 30, 40, 50, 60, 80, 90, 100</w:t>
            </w:r>
          </w:p>
        </w:tc>
        <w:tc>
          <w:tcPr>
            <w:tcW w:w="2445" w:type="dxa"/>
            <w:tcBorders>
              <w:top w:val="nil"/>
              <w:left w:val="single" w:sz="4" w:space="0" w:color="auto"/>
              <w:bottom w:val="nil"/>
              <w:right w:val="single" w:sz="4" w:space="0" w:color="auto"/>
            </w:tcBorders>
            <w:vAlign w:val="center"/>
          </w:tcPr>
          <w:p w14:paraId="01051A21"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0</w:t>
            </w:r>
          </w:p>
        </w:tc>
      </w:tr>
      <w:tr w:rsidR="006F6378" w:rsidRPr="00C30686" w14:paraId="6E7C8F7B" w14:textId="77777777" w:rsidTr="004F423A">
        <w:trPr>
          <w:trHeight w:val="29"/>
        </w:trPr>
        <w:tc>
          <w:tcPr>
            <w:tcW w:w="2742" w:type="dxa"/>
            <w:tcBorders>
              <w:top w:val="nil"/>
              <w:left w:val="single" w:sz="4" w:space="0" w:color="auto"/>
              <w:bottom w:val="nil"/>
              <w:right w:val="single" w:sz="4" w:space="0" w:color="auto"/>
            </w:tcBorders>
            <w:vAlign w:val="center"/>
          </w:tcPr>
          <w:p w14:paraId="07C2D031" w14:textId="77777777" w:rsidR="006F6378" w:rsidRPr="00C30686" w:rsidRDefault="006F6378" w:rsidP="0094020B">
            <w:pPr>
              <w:pStyle w:val="TAC"/>
              <w:rPr>
                <w:rFonts w:eastAsiaTheme="minorEastAsia"/>
                <w:szCs w:val="18"/>
                <w:lang w:val="en-US"/>
              </w:rPr>
            </w:pPr>
          </w:p>
        </w:tc>
        <w:tc>
          <w:tcPr>
            <w:tcW w:w="2785" w:type="dxa"/>
            <w:tcBorders>
              <w:top w:val="nil"/>
              <w:left w:val="single" w:sz="4" w:space="0" w:color="auto"/>
              <w:bottom w:val="nil"/>
              <w:right w:val="single" w:sz="4" w:space="0" w:color="auto"/>
            </w:tcBorders>
            <w:vAlign w:val="center"/>
          </w:tcPr>
          <w:p w14:paraId="57B98AC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40E60EC" w14:textId="77777777" w:rsidR="006F6378" w:rsidRPr="00C30686" w:rsidRDefault="006F6378" w:rsidP="0094020B">
            <w:pPr>
              <w:pStyle w:val="TAC"/>
              <w:rPr>
                <w:rFonts w:eastAsiaTheme="minorEastAsia"/>
                <w:lang w:val="en-US"/>
              </w:rPr>
            </w:pPr>
            <w:r w:rsidRPr="00C30686">
              <w:rPr>
                <w:rFonts w:eastAsiaTheme="minorEastAsia"/>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36A8E2AD"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080CCF62" w14:textId="77777777" w:rsidR="006F6378" w:rsidRPr="00C30686" w:rsidRDefault="006F6378" w:rsidP="0094020B">
            <w:pPr>
              <w:pStyle w:val="TAC"/>
              <w:rPr>
                <w:rFonts w:eastAsiaTheme="minorEastAsia"/>
                <w:lang w:val="en-US" w:eastAsia="zh-CN"/>
              </w:rPr>
            </w:pPr>
          </w:p>
        </w:tc>
      </w:tr>
      <w:tr w:rsidR="006F6378" w:rsidRPr="00C30686" w14:paraId="56719158" w14:textId="77777777" w:rsidTr="004F423A">
        <w:trPr>
          <w:trHeight w:val="29"/>
        </w:trPr>
        <w:tc>
          <w:tcPr>
            <w:tcW w:w="2742" w:type="dxa"/>
            <w:tcBorders>
              <w:top w:val="nil"/>
              <w:left w:val="single" w:sz="4" w:space="0" w:color="auto"/>
              <w:bottom w:val="nil"/>
              <w:right w:val="single" w:sz="4" w:space="0" w:color="auto"/>
            </w:tcBorders>
            <w:vAlign w:val="center"/>
          </w:tcPr>
          <w:p w14:paraId="3B995A52" w14:textId="77777777" w:rsidR="006F6378" w:rsidRPr="00C30686" w:rsidRDefault="006F6378" w:rsidP="0094020B">
            <w:pPr>
              <w:pStyle w:val="TAC"/>
              <w:rPr>
                <w:rFonts w:eastAsiaTheme="minorEastAsia"/>
                <w:szCs w:val="18"/>
                <w:lang w:val="en-US"/>
              </w:rPr>
            </w:pPr>
          </w:p>
        </w:tc>
        <w:tc>
          <w:tcPr>
            <w:tcW w:w="2785" w:type="dxa"/>
            <w:tcBorders>
              <w:top w:val="nil"/>
              <w:left w:val="single" w:sz="4" w:space="0" w:color="auto"/>
              <w:bottom w:val="nil"/>
              <w:right w:val="single" w:sz="4" w:space="0" w:color="auto"/>
            </w:tcBorders>
            <w:vAlign w:val="center"/>
          </w:tcPr>
          <w:p w14:paraId="052AC05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421F7E3" w14:textId="77777777" w:rsidR="006F6378" w:rsidRPr="00C30686" w:rsidRDefault="006F6378" w:rsidP="0094020B">
            <w:pPr>
              <w:pStyle w:val="TAC"/>
              <w:rPr>
                <w:rFonts w:eastAsiaTheme="minorEastAsia"/>
                <w:lang w:val="en-US"/>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362FAC56"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5DF33628" w14:textId="77777777" w:rsidR="006F6378" w:rsidRPr="00C30686" w:rsidRDefault="006F6378" w:rsidP="0094020B">
            <w:pPr>
              <w:pStyle w:val="TAC"/>
              <w:rPr>
                <w:rFonts w:eastAsiaTheme="minorEastAsia"/>
                <w:lang w:val="en-US" w:eastAsia="zh-CN"/>
              </w:rPr>
            </w:pPr>
          </w:p>
        </w:tc>
      </w:tr>
      <w:tr w:rsidR="006F6378" w:rsidRPr="00C30686" w14:paraId="159DFF21" w14:textId="77777777" w:rsidTr="004F423A">
        <w:trPr>
          <w:trHeight w:val="29"/>
        </w:trPr>
        <w:tc>
          <w:tcPr>
            <w:tcW w:w="2742" w:type="dxa"/>
            <w:tcBorders>
              <w:top w:val="nil"/>
              <w:left w:val="single" w:sz="4" w:space="0" w:color="auto"/>
              <w:bottom w:val="nil"/>
              <w:right w:val="single" w:sz="4" w:space="0" w:color="auto"/>
            </w:tcBorders>
            <w:vAlign w:val="center"/>
          </w:tcPr>
          <w:p w14:paraId="5DE1BDA0" w14:textId="77777777" w:rsidR="006F6378" w:rsidRPr="00C30686" w:rsidRDefault="006F6378" w:rsidP="0094020B">
            <w:pPr>
              <w:pStyle w:val="TAC"/>
              <w:rPr>
                <w:rFonts w:eastAsiaTheme="minorEastAsia"/>
                <w:szCs w:val="18"/>
                <w:lang w:val="en-US"/>
              </w:rPr>
            </w:pPr>
          </w:p>
        </w:tc>
        <w:tc>
          <w:tcPr>
            <w:tcW w:w="2785" w:type="dxa"/>
            <w:tcBorders>
              <w:top w:val="nil"/>
              <w:left w:val="single" w:sz="4" w:space="0" w:color="auto"/>
              <w:bottom w:val="nil"/>
              <w:right w:val="single" w:sz="4" w:space="0" w:color="auto"/>
            </w:tcBorders>
            <w:vAlign w:val="center"/>
          </w:tcPr>
          <w:p w14:paraId="3834891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27C8C73" w14:textId="77777777" w:rsidR="006F6378" w:rsidRPr="00C30686" w:rsidRDefault="006F6378" w:rsidP="0094020B">
            <w:pPr>
              <w:pStyle w:val="TAC"/>
              <w:rPr>
                <w:rFonts w:eastAsiaTheme="minorEastAsia"/>
                <w:lang w:val="en-US"/>
              </w:rPr>
            </w:pPr>
            <w:r w:rsidRPr="00C30686">
              <w:rPr>
                <w:rFonts w:eastAsiaTheme="minorEastAsia"/>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0F250819"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n41 channel bandwidths in Table 5.3.5-1</w:t>
            </w:r>
          </w:p>
        </w:tc>
        <w:tc>
          <w:tcPr>
            <w:tcW w:w="2445" w:type="dxa"/>
            <w:tcBorders>
              <w:top w:val="single" w:sz="4" w:space="0" w:color="auto"/>
              <w:left w:val="single" w:sz="4" w:space="0" w:color="auto"/>
              <w:bottom w:val="nil"/>
              <w:right w:val="single" w:sz="4" w:space="0" w:color="auto"/>
            </w:tcBorders>
            <w:vAlign w:val="center"/>
          </w:tcPr>
          <w:p w14:paraId="1AB4654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4 and 5</w:t>
            </w:r>
          </w:p>
        </w:tc>
      </w:tr>
      <w:tr w:rsidR="006F6378" w:rsidRPr="00C30686" w14:paraId="2B7C27EC" w14:textId="77777777" w:rsidTr="004F423A">
        <w:trPr>
          <w:trHeight w:val="29"/>
        </w:trPr>
        <w:tc>
          <w:tcPr>
            <w:tcW w:w="2742" w:type="dxa"/>
            <w:tcBorders>
              <w:top w:val="nil"/>
              <w:left w:val="single" w:sz="4" w:space="0" w:color="auto"/>
              <w:bottom w:val="nil"/>
              <w:right w:val="single" w:sz="4" w:space="0" w:color="auto"/>
            </w:tcBorders>
            <w:vAlign w:val="center"/>
          </w:tcPr>
          <w:p w14:paraId="69516084" w14:textId="77777777" w:rsidR="006F6378" w:rsidRPr="00C30686" w:rsidRDefault="006F6378" w:rsidP="0094020B">
            <w:pPr>
              <w:pStyle w:val="TAC"/>
              <w:rPr>
                <w:rFonts w:eastAsiaTheme="minorEastAsia"/>
                <w:szCs w:val="18"/>
                <w:lang w:val="en-US"/>
              </w:rPr>
            </w:pPr>
          </w:p>
        </w:tc>
        <w:tc>
          <w:tcPr>
            <w:tcW w:w="2785" w:type="dxa"/>
            <w:tcBorders>
              <w:top w:val="nil"/>
              <w:left w:val="single" w:sz="4" w:space="0" w:color="auto"/>
              <w:bottom w:val="nil"/>
              <w:right w:val="single" w:sz="4" w:space="0" w:color="auto"/>
            </w:tcBorders>
            <w:vAlign w:val="center"/>
          </w:tcPr>
          <w:p w14:paraId="71F0856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33A1436" w14:textId="77777777" w:rsidR="006F6378" w:rsidRPr="00C30686" w:rsidRDefault="006F6378" w:rsidP="0094020B">
            <w:pPr>
              <w:pStyle w:val="TAC"/>
              <w:rPr>
                <w:rFonts w:eastAsiaTheme="minorEastAsia"/>
                <w:lang w:val="en-US"/>
              </w:rPr>
            </w:pPr>
            <w:r w:rsidRPr="00C30686">
              <w:rPr>
                <w:rFonts w:eastAsiaTheme="minorEastAsia"/>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56262F29"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n66 channel bandwidths in Table 5.3.5-1</w:t>
            </w:r>
          </w:p>
        </w:tc>
        <w:tc>
          <w:tcPr>
            <w:tcW w:w="2445" w:type="dxa"/>
            <w:tcBorders>
              <w:top w:val="nil"/>
              <w:left w:val="single" w:sz="4" w:space="0" w:color="auto"/>
              <w:bottom w:val="nil"/>
              <w:right w:val="single" w:sz="4" w:space="0" w:color="auto"/>
            </w:tcBorders>
            <w:vAlign w:val="center"/>
          </w:tcPr>
          <w:p w14:paraId="11EC260B" w14:textId="77777777" w:rsidR="006F6378" w:rsidRPr="00C30686" w:rsidRDefault="006F6378" w:rsidP="0094020B">
            <w:pPr>
              <w:pStyle w:val="TAC"/>
              <w:rPr>
                <w:rFonts w:eastAsiaTheme="minorEastAsia"/>
                <w:lang w:val="en-US" w:eastAsia="zh-CN"/>
              </w:rPr>
            </w:pPr>
          </w:p>
        </w:tc>
      </w:tr>
      <w:tr w:rsidR="006F6378" w:rsidRPr="00C30686" w14:paraId="1B6193D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5145DDA" w14:textId="77777777" w:rsidR="006F6378" w:rsidRPr="00C30686" w:rsidRDefault="006F6378" w:rsidP="0094020B">
            <w:pPr>
              <w:pStyle w:val="TAC"/>
              <w:rPr>
                <w:rFonts w:eastAsiaTheme="minorEastAsia"/>
                <w:szCs w:val="18"/>
                <w:lang w:val="en-US"/>
              </w:rPr>
            </w:pPr>
          </w:p>
        </w:tc>
        <w:tc>
          <w:tcPr>
            <w:tcW w:w="2785" w:type="dxa"/>
            <w:tcBorders>
              <w:top w:val="nil"/>
              <w:left w:val="single" w:sz="4" w:space="0" w:color="auto"/>
              <w:bottom w:val="single" w:sz="4" w:space="0" w:color="auto"/>
              <w:right w:val="single" w:sz="4" w:space="0" w:color="auto"/>
            </w:tcBorders>
            <w:vAlign w:val="center"/>
          </w:tcPr>
          <w:p w14:paraId="09615B3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6F56A2D" w14:textId="77777777" w:rsidR="006F6378" w:rsidRPr="00C30686" w:rsidRDefault="006F6378" w:rsidP="0094020B">
            <w:pPr>
              <w:pStyle w:val="TAC"/>
              <w:rPr>
                <w:rFonts w:eastAsiaTheme="minorEastAsia"/>
                <w:lang w:val="en-US"/>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3FF743B3"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CA_n77(2A) BCS 4 and 5</w:t>
            </w:r>
          </w:p>
        </w:tc>
        <w:tc>
          <w:tcPr>
            <w:tcW w:w="2445" w:type="dxa"/>
            <w:tcBorders>
              <w:top w:val="nil"/>
              <w:left w:val="single" w:sz="4" w:space="0" w:color="auto"/>
              <w:bottom w:val="single" w:sz="4" w:space="0" w:color="auto"/>
              <w:right w:val="single" w:sz="4" w:space="0" w:color="auto"/>
            </w:tcBorders>
            <w:vAlign w:val="center"/>
          </w:tcPr>
          <w:p w14:paraId="0BECED8B" w14:textId="77777777" w:rsidR="006F6378" w:rsidRPr="00C30686" w:rsidRDefault="006F6378" w:rsidP="0094020B">
            <w:pPr>
              <w:pStyle w:val="TAC"/>
              <w:rPr>
                <w:rFonts w:eastAsiaTheme="minorEastAsia"/>
                <w:lang w:val="en-US" w:eastAsia="zh-CN"/>
              </w:rPr>
            </w:pPr>
          </w:p>
        </w:tc>
      </w:tr>
      <w:tr w:rsidR="006F6378" w:rsidRPr="00C30686" w14:paraId="054D940D"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97238C4" w14:textId="77777777" w:rsidR="006F6378" w:rsidRPr="00C30686" w:rsidRDefault="006F6378" w:rsidP="0094020B">
            <w:pPr>
              <w:pStyle w:val="TAC"/>
              <w:rPr>
                <w:rFonts w:eastAsiaTheme="minorEastAsia"/>
                <w:szCs w:val="18"/>
                <w:lang w:val="en-US"/>
              </w:rPr>
            </w:pPr>
            <w:r w:rsidRPr="00C30686">
              <w:rPr>
                <w:rFonts w:eastAsiaTheme="minorEastAsia"/>
                <w:szCs w:val="18"/>
                <w:lang w:val="en-US"/>
              </w:rPr>
              <w:t>CA_n41A-n66(2A)-n77A</w:t>
            </w:r>
          </w:p>
        </w:tc>
        <w:tc>
          <w:tcPr>
            <w:tcW w:w="2785" w:type="dxa"/>
            <w:tcBorders>
              <w:top w:val="single" w:sz="4" w:space="0" w:color="auto"/>
              <w:left w:val="single" w:sz="4" w:space="0" w:color="auto"/>
              <w:bottom w:val="nil"/>
              <w:right w:val="single" w:sz="4" w:space="0" w:color="auto"/>
            </w:tcBorders>
            <w:vAlign w:val="center"/>
          </w:tcPr>
          <w:p w14:paraId="7DF86282" w14:textId="77777777" w:rsidR="006F6378" w:rsidRPr="00C30686" w:rsidRDefault="006F6378" w:rsidP="0094020B">
            <w:pPr>
              <w:pStyle w:val="TAC"/>
              <w:rPr>
                <w:rFonts w:eastAsiaTheme="minorEastAsia"/>
                <w:vertAlign w:val="superscript"/>
                <w:lang w:val="en-US"/>
              </w:rPr>
            </w:pPr>
            <w:r w:rsidRPr="00C30686">
              <w:rPr>
                <w:rFonts w:eastAsiaTheme="minorEastAsia"/>
                <w:lang w:val="en-US"/>
              </w:rPr>
              <w:t>n41</w:t>
            </w:r>
            <w:r w:rsidRPr="00C30686">
              <w:rPr>
                <w:rFonts w:eastAsiaTheme="minorEastAsia"/>
                <w:vertAlign w:val="superscript"/>
                <w:lang w:val="en-US"/>
              </w:rPr>
              <w:t>7,9</w:t>
            </w:r>
          </w:p>
          <w:p w14:paraId="3CE814FB" w14:textId="77777777" w:rsidR="006F6378" w:rsidRPr="00C30686" w:rsidRDefault="006F6378" w:rsidP="0094020B">
            <w:pPr>
              <w:pStyle w:val="TAC"/>
              <w:rPr>
                <w:rFonts w:eastAsiaTheme="minorEastAsia"/>
                <w:vertAlign w:val="superscript"/>
                <w:lang w:val="en-US"/>
              </w:rPr>
            </w:pPr>
            <w:r w:rsidRPr="00C30686">
              <w:rPr>
                <w:rFonts w:eastAsiaTheme="minorEastAsia"/>
                <w:lang w:val="en-US"/>
              </w:rPr>
              <w:t>n77</w:t>
            </w:r>
            <w:r w:rsidRPr="00C30686">
              <w:rPr>
                <w:rFonts w:eastAsiaTheme="minorEastAsia"/>
                <w:vertAlign w:val="superscript"/>
                <w:lang w:val="en-US"/>
              </w:rPr>
              <w:t>7,9</w:t>
            </w:r>
          </w:p>
          <w:p w14:paraId="2E79AF7C" w14:textId="77777777" w:rsidR="006F6378" w:rsidRPr="00C30686" w:rsidRDefault="006F6378" w:rsidP="0094020B">
            <w:pPr>
              <w:pStyle w:val="TAC"/>
              <w:rPr>
                <w:rFonts w:eastAsiaTheme="minorEastAsia"/>
                <w:lang w:val="es-US" w:eastAsia="zh-CN"/>
              </w:rPr>
            </w:pPr>
            <w:r w:rsidRPr="00C30686">
              <w:rPr>
                <w:rFonts w:eastAsiaTheme="minorEastAsia"/>
                <w:lang w:val="es-US" w:eastAsia="zh-CN"/>
              </w:rPr>
              <w:t>CA_n41A-n66A</w:t>
            </w:r>
            <w:r w:rsidRPr="00C30686">
              <w:rPr>
                <w:rFonts w:eastAsiaTheme="minorEastAsia"/>
                <w:vertAlign w:val="superscript"/>
                <w:lang w:val="es-US" w:eastAsia="zh-CN"/>
              </w:rPr>
              <w:t>7</w:t>
            </w:r>
          </w:p>
          <w:p w14:paraId="0D4DFAC5" w14:textId="77777777" w:rsidR="006F6378" w:rsidRPr="00C30686" w:rsidRDefault="006F6378" w:rsidP="0094020B">
            <w:pPr>
              <w:pStyle w:val="TAC"/>
              <w:rPr>
                <w:rFonts w:eastAsiaTheme="minorEastAsia"/>
                <w:lang w:val="es-US" w:eastAsia="zh-CN"/>
              </w:rPr>
            </w:pPr>
            <w:r w:rsidRPr="00C30686">
              <w:rPr>
                <w:rFonts w:eastAsiaTheme="minorEastAsia"/>
                <w:lang w:val="es-US" w:eastAsia="zh-CN"/>
              </w:rPr>
              <w:t>CA_n41A-n77A</w:t>
            </w:r>
          </w:p>
          <w:p w14:paraId="039A1F6D" w14:textId="77777777" w:rsidR="006F6378" w:rsidRPr="00C30686" w:rsidRDefault="006F6378" w:rsidP="0094020B">
            <w:pPr>
              <w:pStyle w:val="TAC"/>
              <w:rPr>
                <w:rFonts w:eastAsiaTheme="minorEastAsia"/>
                <w:vertAlign w:val="superscript"/>
                <w:lang w:val="es-US" w:eastAsia="zh-CN"/>
              </w:rPr>
            </w:pPr>
            <w:r w:rsidRPr="00C30686">
              <w:rPr>
                <w:rFonts w:eastAsiaTheme="minorEastAsia"/>
                <w:lang w:val="es-US" w:eastAsia="zh-CN"/>
              </w:rPr>
              <w:t>CA_n66A-n77A</w:t>
            </w:r>
            <w:r w:rsidRPr="00C30686">
              <w:rPr>
                <w:rFonts w:eastAsiaTheme="minorEastAsia"/>
                <w:vertAlign w:val="superscript"/>
                <w:lang w:val="es-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4AB4537E" w14:textId="77777777" w:rsidR="006F6378" w:rsidRPr="00C30686" w:rsidRDefault="006F6378" w:rsidP="0094020B">
            <w:pPr>
              <w:pStyle w:val="TAC"/>
              <w:rPr>
                <w:rFonts w:eastAsiaTheme="minorEastAsia"/>
                <w:lang w:val="en-US"/>
              </w:rPr>
            </w:pPr>
            <w:r w:rsidRPr="00C30686">
              <w:rPr>
                <w:rFonts w:eastAsiaTheme="minorEastAsia"/>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02F3D9C6"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10, 15, 20, 30, 40, 50, 60, 70, 80, 90, 100</w:t>
            </w:r>
          </w:p>
        </w:tc>
        <w:tc>
          <w:tcPr>
            <w:tcW w:w="2445" w:type="dxa"/>
            <w:tcBorders>
              <w:top w:val="single" w:sz="4" w:space="0" w:color="auto"/>
              <w:left w:val="single" w:sz="4" w:space="0" w:color="auto"/>
              <w:bottom w:val="nil"/>
              <w:right w:val="single" w:sz="4" w:space="0" w:color="auto"/>
            </w:tcBorders>
            <w:vAlign w:val="center"/>
          </w:tcPr>
          <w:p w14:paraId="5FF641F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624F5B0E" w14:textId="77777777" w:rsidTr="004F423A">
        <w:trPr>
          <w:trHeight w:val="29"/>
        </w:trPr>
        <w:tc>
          <w:tcPr>
            <w:tcW w:w="2742" w:type="dxa"/>
            <w:tcBorders>
              <w:top w:val="nil"/>
              <w:left w:val="single" w:sz="4" w:space="0" w:color="auto"/>
              <w:bottom w:val="nil"/>
              <w:right w:val="single" w:sz="4" w:space="0" w:color="auto"/>
            </w:tcBorders>
            <w:vAlign w:val="center"/>
          </w:tcPr>
          <w:p w14:paraId="0C356FBF" w14:textId="77777777" w:rsidR="006F6378" w:rsidRPr="00C30686" w:rsidRDefault="006F6378" w:rsidP="0094020B">
            <w:pPr>
              <w:pStyle w:val="TAC"/>
              <w:rPr>
                <w:rFonts w:eastAsiaTheme="minorEastAsia"/>
                <w:szCs w:val="18"/>
                <w:lang w:val="en-US"/>
              </w:rPr>
            </w:pPr>
          </w:p>
        </w:tc>
        <w:tc>
          <w:tcPr>
            <w:tcW w:w="2785" w:type="dxa"/>
            <w:tcBorders>
              <w:top w:val="nil"/>
              <w:left w:val="single" w:sz="4" w:space="0" w:color="auto"/>
              <w:bottom w:val="nil"/>
              <w:right w:val="single" w:sz="4" w:space="0" w:color="auto"/>
            </w:tcBorders>
            <w:vAlign w:val="center"/>
          </w:tcPr>
          <w:p w14:paraId="790CAEA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69431D3" w14:textId="77777777" w:rsidR="006F6378" w:rsidRPr="00C30686" w:rsidRDefault="006F6378" w:rsidP="0094020B">
            <w:pPr>
              <w:pStyle w:val="TAC"/>
              <w:rPr>
                <w:rFonts w:eastAsiaTheme="minorEastAsia"/>
                <w:lang w:val="en-US"/>
              </w:rPr>
            </w:pPr>
            <w:r w:rsidRPr="00C30686">
              <w:rPr>
                <w:rFonts w:eastAsiaTheme="minorEastAsia"/>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2E4855AD"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CA_n66(2A)_BCS1</w:t>
            </w:r>
          </w:p>
        </w:tc>
        <w:tc>
          <w:tcPr>
            <w:tcW w:w="2445" w:type="dxa"/>
            <w:tcBorders>
              <w:top w:val="nil"/>
              <w:left w:val="single" w:sz="4" w:space="0" w:color="auto"/>
              <w:bottom w:val="nil"/>
              <w:right w:val="single" w:sz="4" w:space="0" w:color="auto"/>
            </w:tcBorders>
            <w:vAlign w:val="center"/>
          </w:tcPr>
          <w:p w14:paraId="280BA896" w14:textId="77777777" w:rsidR="006F6378" w:rsidRPr="00C30686" w:rsidRDefault="006F6378" w:rsidP="0094020B">
            <w:pPr>
              <w:pStyle w:val="TAC"/>
              <w:rPr>
                <w:rFonts w:eastAsiaTheme="minorEastAsia"/>
                <w:lang w:val="en-US" w:eastAsia="zh-CN"/>
              </w:rPr>
            </w:pPr>
          </w:p>
        </w:tc>
      </w:tr>
      <w:tr w:rsidR="006F6378" w:rsidRPr="00C30686" w14:paraId="486059EC" w14:textId="77777777" w:rsidTr="004F423A">
        <w:trPr>
          <w:trHeight w:val="29"/>
        </w:trPr>
        <w:tc>
          <w:tcPr>
            <w:tcW w:w="2742" w:type="dxa"/>
            <w:tcBorders>
              <w:top w:val="nil"/>
              <w:left w:val="single" w:sz="4" w:space="0" w:color="auto"/>
              <w:bottom w:val="nil"/>
              <w:right w:val="single" w:sz="4" w:space="0" w:color="auto"/>
            </w:tcBorders>
            <w:vAlign w:val="center"/>
          </w:tcPr>
          <w:p w14:paraId="19651CC1" w14:textId="77777777" w:rsidR="006F6378" w:rsidRPr="00C30686" w:rsidRDefault="006F6378" w:rsidP="0094020B">
            <w:pPr>
              <w:pStyle w:val="TAC"/>
              <w:rPr>
                <w:rFonts w:eastAsiaTheme="minorEastAsia"/>
                <w:szCs w:val="18"/>
                <w:lang w:val="en-US"/>
              </w:rPr>
            </w:pPr>
          </w:p>
        </w:tc>
        <w:tc>
          <w:tcPr>
            <w:tcW w:w="2785" w:type="dxa"/>
            <w:tcBorders>
              <w:top w:val="nil"/>
              <w:left w:val="single" w:sz="4" w:space="0" w:color="auto"/>
              <w:bottom w:val="nil"/>
              <w:right w:val="single" w:sz="4" w:space="0" w:color="auto"/>
            </w:tcBorders>
            <w:vAlign w:val="center"/>
          </w:tcPr>
          <w:p w14:paraId="570CC47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FDA1DD1" w14:textId="77777777" w:rsidR="006F6378" w:rsidRPr="00C30686" w:rsidRDefault="006F6378" w:rsidP="0094020B">
            <w:pPr>
              <w:pStyle w:val="TAC"/>
              <w:rPr>
                <w:rFonts w:eastAsiaTheme="minorEastAsia"/>
                <w:lang w:val="en-US"/>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0DB695D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309E6A4A" w14:textId="77777777" w:rsidR="006F6378" w:rsidRPr="00C30686" w:rsidRDefault="006F6378" w:rsidP="0094020B">
            <w:pPr>
              <w:pStyle w:val="TAC"/>
              <w:rPr>
                <w:rFonts w:eastAsiaTheme="minorEastAsia"/>
                <w:lang w:val="en-US" w:eastAsia="zh-CN"/>
              </w:rPr>
            </w:pPr>
          </w:p>
        </w:tc>
      </w:tr>
      <w:tr w:rsidR="006F6378" w:rsidRPr="00C30686" w14:paraId="6B038313" w14:textId="77777777" w:rsidTr="004F423A">
        <w:trPr>
          <w:trHeight w:val="29"/>
        </w:trPr>
        <w:tc>
          <w:tcPr>
            <w:tcW w:w="2742" w:type="dxa"/>
            <w:tcBorders>
              <w:top w:val="nil"/>
              <w:left w:val="single" w:sz="4" w:space="0" w:color="auto"/>
              <w:bottom w:val="nil"/>
              <w:right w:val="single" w:sz="4" w:space="0" w:color="auto"/>
            </w:tcBorders>
            <w:vAlign w:val="center"/>
          </w:tcPr>
          <w:p w14:paraId="33667FB0" w14:textId="77777777" w:rsidR="006F6378" w:rsidRPr="00C30686" w:rsidRDefault="006F6378" w:rsidP="0094020B">
            <w:pPr>
              <w:pStyle w:val="TAC"/>
              <w:rPr>
                <w:rFonts w:eastAsiaTheme="minorEastAsia"/>
                <w:szCs w:val="18"/>
                <w:lang w:val="en-US"/>
              </w:rPr>
            </w:pPr>
          </w:p>
        </w:tc>
        <w:tc>
          <w:tcPr>
            <w:tcW w:w="2785" w:type="dxa"/>
            <w:tcBorders>
              <w:top w:val="nil"/>
              <w:left w:val="single" w:sz="4" w:space="0" w:color="auto"/>
              <w:bottom w:val="nil"/>
              <w:right w:val="single" w:sz="4" w:space="0" w:color="auto"/>
            </w:tcBorders>
            <w:vAlign w:val="center"/>
          </w:tcPr>
          <w:p w14:paraId="7E3D4B5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07F4E1A" w14:textId="77777777" w:rsidR="006F6378" w:rsidRPr="00C30686" w:rsidRDefault="006F6378" w:rsidP="0094020B">
            <w:pPr>
              <w:pStyle w:val="TAC"/>
              <w:rPr>
                <w:rFonts w:eastAsiaTheme="minorEastAsia"/>
                <w:lang w:val="en-US"/>
              </w:rPr>
            </w:pPr>
            <w:r w:rsidRPr="00C30686">
              <w:rPr>
                <w:rFonts w:eastAsiaTheme="minorEastAsia"/>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7EE3EFAB"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n41 channel bandwidths in Table 5.3.5-1</w:t>
            </w:r>
          </w:p>
        </w:tc>
        <w:tc>
          <w:tcPr>
            <w:tcW w:w="2445" w:type="dxa"/>
            <w:tcBorders>
              <w:top w:val="single" w:sz="4" w:space="0" w:color="auto"/>
              <w:left w:val="single" w:sz="4" w:space="0" w:color="auto"/>
              <w:bottom w:val="nil"/>
              <w:right w:val="single" w:sz="4" w:space="0" w:color="auto"/>
            </w:tcBorders>
            <w:vAlign w:val="center"/>
          </w:tcPr>
          <w:p w14:paraId="096E641E"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4 and 5</w:t>
            </w:r>
          </w:p>
        </w:tc>
      </w:tr>
      <w:tr w:rsidR="006F6378" w:rsidRPr="00C30686" w14:paraId="5123BDB7" w14:textId="77777777" w:rsidTr="004F423A">
        <w:trPr>
          <w:trHeight w:val="29"/>
        </w:trPr>
        <w:tc>
          <w:tcPr>
            <w:tcW w:w="2742" w:type="dxa"/>
            <w:tcBorders>
              <w:top w:val="nil"/>
              <w:left w:val="single" w:sz="4" w:space="0" w:color="auto"/>
              <w:bottom w:val="nil"/>
              <w:right w:val="single" w:sz="4" w:space="0" w:color="auto"/>
            </w:tcBorders>
            <w:vAlign w:val="center"/>
          </w:tcPr>
          <w:p w14:paraId="00C8683E" w14:textId="77777777" w:rsidR="006F6378" w:rsidRPr="00C30686" w:rsidRDefault="006F6378" w:rsidP="0094020B">
            <w:pPr>
              <w:pStyle w:val="TAC"/>
              <w:rPr>
                <w:rFonts w:eastAsiaTheme="minorEastAsia"/>
                <w:szCs w:val="18"/>
                <w:lang w:val="en-US"/>
              </w:rPr>
            </w:pPr>
          </w:p>
        </w:tc>
        <w:tc>
          <w:tcPr>
            <w:tcW w:w="2785" w:type="dxa"/>
            <w:tcBorders>
              <w:top w:val="nil"/>
              <w:left w:val="single" w:sz="4" w:space="0" w:color="auto"/>
              <w:bottom w:val="nil"/>
              <w:right w:val="single" w:sz="4" w:space="0" w:color="auto"/>
            </w:tcBorders>
            <w:vAlign w:val="center"/>
          </w:tcPr>
          <w:p w14:paraId="2353BB3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E41D24B" w14:textId="77777777" w:rsidR="006F6378" w:rsidRPr="00C30686" w:rsidRDefault="006F6378" w:rsidP="0094020B">
            <w:pPr>
              <w:pStyle w:val="TAC"/>
              <w:rPr>
                <w:rFonts w:eastAsiaTheme="minorEastAsia"/>
                <w:lang w:val="en-US"/>
              </w:rPr>
            </w:pPr>
            <w:r w:rsidRPr="00C30686">
              <w:rPr>
                <w:rFonts w:eastAsiaTheme="minorEastAsia"/>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1E2D7E1F"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CA_n66(2A) BCS 4 and 5</w:t>
            </w:r>
          </w:p>
        </w:tc>
        <w:tc>
          <w:tcPr>
            <w:tcW w:w="2445" w:type="dxa"/>
            <w:tcBorders>
              <w:top w:val="nil"/>
              <w:left w:val="single" w:sz="4" w:space="0" w:color="auto"/>
              <w:bottom w:val="nil"/>
              <w:right w:val="single" w:sz="4" w:space="0" w:color="auto"/>
            </w:tcBorders>
            <w:vAlign w:val="center"/>
          </w:tcPr>
          <w:p w14:paraId="524C3896" w14:textId="77777777" w:rsidR="006F6378" w:rsidRPr="00C30686" w:rsidRDefault="006F6378" w:rsidP="0094020B">
            <w:pPr>
              <w:pStyle w:val="TAC"/>
              <w:rPr>
                <w:rFonts w:eastAsiaTheme="minorEastAsia"/>
                <w:lang w:val="en-US" w:eastAsia="zh-CN"/>
              </w:rPr>
            </w:pPr>
          </w:p>
        </w:tc>
      </w:tr>
      <w:tr w:rsidR="006F6378" w:rsidRPr="00C30686" w14:paraId="634B106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331EC8C" w14:textId="77777777" w:rsidR="006F6378" w:rsidRPr="00C30686" w:rsidRDefault="006F6378" w:rsidP="0094020B">
            <w:pPr>
              <w:pStyle w:val="TAC"/>
              <w:rPr>
                <w:rFonts w:eastAsiaTheme="minorEastAsia"/>
                <w:szCs w:val="18"/>
                <w:lang w:val="en-US"/>
              </w:rPr>
            </w:pPr>
          </w:p>
        </w:tc>
        <w:tc>
          <w:tcPr>
            <w:tcW w:w="2785" w:type="dxa"/>
            <w:tcBorders>
              <w:top w:val="nil"/>
              <w:left w:val="single" w:sz="4" w:space="0" w:color="auto"/>
              <w:bottom w:val="single" w:sz="4" w:space="0" w:color="auto"/>
              <w:right w:val="single" w:sz="4" w:space="0" w:color="auto"/>
            </w:tcBorders>
            <w:vAlign w:val="center"/>
          </w:tcPr>
          <w:p w14:paraId="0D4C934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DB9B04D" w14:textId="77777777" w:rsidR="006F6378" w:rsidRPr="00C30686" w:rsidRDefault="006F6378" w:rsidP="0094020B">
            <w:pPr>
              <w:pStyle w:val="TAC"/>
              <w:rPr>
                <w:rFonts w:eastAsiaTheme="minorEastAsia"/>
                <w:lang w:val="en-US"/>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67AD60B2"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n77 channel bandwidths in Table 5.3.5-1</w:t>
            </w:r>
          </w:p>
        </w:tc>
        <w:tc>
          <w:tcPr>
            <w:tcW w:w="2445" w:type="dxa"/>
            <w:tcBorders>
              <w:top w:val="nil"/>
              <w:left w:val="single" w:sz="4" w:space="0" w:color="auto"/>
              <w:bottom w:val="single" w:sz="4" w:space="0" w:color="auto"/>
              <w:right w:val="single" w:sz="4" w:space="0" w:color="auto"/>
            </w:tcBorders>
            <w:vAlign w:val="center"/>
          </w:tcPr>
          <w:p w14:paraId="01638DFF" w14:textId="77777777" w:rsidR="006F6378" w:rsidRPr="00C30686" w:rsidRDefault="006F6378" w:rsidP="0094020B">
            <w:pPr>
              <w:pStyle w:val="TAC"/>
              <w:rPr>
                <w:rFonts w:eastAsiaTheme="minorEastAsia"/>
                <w:lang w:val="en-US" w:eastAsia="zh-CN"/>
              </w:rPr>
            </w:pPr>
          </w:p>
        </w:tc>
      </w:tr>
      <w:tr w:rsidR="006F6378" w:rsidRPr="00C30686" w14:paraId="4461A44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1C0418A" w14:textId="77777777" w:rsidR="006F6378" w:rsidRPr="00C30686" w:rsidRDefault="006F6378" w:rsidP="0094020B">
            <w:pPr>
              <w:pStyle w:val="TAC"/>
              <w:rPr>
                <w:rFonts w:eastAsiaTheme="minorEastAsia"/>
                <w:szCs w:val="18"/>
                <w:lang w:val="en-US"/>
              </w:rPr>
            </w:pPr>
            <w:r w:rsidRPr="00C30686">
              <w:rPr>
                <w:rFonts w:eastAsiaTheme="minorEastAsia"/>
                <w:szCs w:val="18"/>
                <w:lang w:val="en-US"/>
              </w:rPr>
              <w:t>CA_n41A-n66(2A)-n77(2A)</w:t>
            </w:r>
          </w:p>
        </w:tc>
        <w:tc>
          <w:tcPr>
            <w:tcW w:w="2785" w:type="dxa"/>
            <w:tcBorders>
              <w:top w:val="single" w:sz="4" w:space="0" w:color="auto"/>
              <w:left w:val="single" w:sz="4" w:space="0" w:color="auto"/>
              <w:bottom w:val="nil"/>
              <w:right w:val="single" w:sz="4" w:space="0" w:color="auto"/>
            </w:tcBorders>
            <w:vAlign w:val="center"/>
          </w:tcPr>
          <w:p w14:paraId="579F2A71"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eastAsia="zh-CN"/>
              </w:rPr>
              <w:t>n41</w:t>
            </w:r>
            <w:r w:rsidRPr="00C30686">
              <w:rPr>
                <w:rFonts w:eastAsiaTheme="minorEastAsia"/>
                <w:vertAlign w:val="superscript"/>
                <w:lang w:val="en-US" w:eastAsia="zh-CN"/>
              </w:rPr>
              <w:t>7,9</w:t>
            </w:r>
          </w:p>
          <w:p w14:paraId="102C0CB1"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eastAsia="zh-CN"/>
              </w:rPr>
              <w:t>n77</w:t>
            </w:r>
            <w:r w:rsidRPr="00C30686">
              <w:rPr>
                <w:rFonts w:eastAsiaTheme="minorEastAsia"/>
                <w:vertAlign w:val="superscript"/>
                <w:lang w:val="en-US" w:eastAsia="zh-CN"/>
              </w:rPr>
              <w:t>7,9</w:t>
            </w:r>
          </w:p>
          <w:p w14:paraId="04EF9B66" w14:textId="77777777" w:rsidR="006F6378" w:rsidRPr="00C30686" w:rsidRDefault="006F6378" w:rsidP="0094020B">
            <w:pPr>
              <w:pStyle w:val="TAC"/>
              <w:rPr>
                <w:rFonts w:eastAsiaTheme="minorEastAsia"/>
                <w:lang w:val="es-US" w:eastAsia="zh-CN"/>
              </w:rPr>
            </w:pPr>
            <w:r w:rsidRPr="00C30686">
              <w:rPr>
                <w:rFonts w:eastAsiaTheme="minorEastAsia"/>
                <w:lang w:val="es-US" w:eastAsia="zh-CN"/>
              </w:rPr>
              <w:t>CA_n41A-n66A</w:t>
            </w:r>
            <w:r w:rsidRPr="00C30686">
              <w:rPr>
                <w:rFonts w:eastAsiaTheme="minorEastAsia"/>
                <w:vertAlign w:val="superscript"/>
                <w:lang w:val="en-US" w:eastAsia="zh-CN"/>
              </w:rPr>
              <w:t>7</w:t>
            </w:r>
          </w:p>
          <w:p w14:paraId="77295B43" w14:textId="77777777" w:rsidR="006F6378" w:rsidRPr="00C30686" w:rsidRDefault="006F6378" w:rsidP="0094020B">
            <w:pPr>
              <w:pStyle w:val="TAC"/>
              <w:rPr>
                <w:rFonts w:eastAsiaTheme="minorEastAsia"/>
                <w:lang w:val="es-US" w:eastAsia="zh-CN"/>
              </w:rPr>
            </w:pPr>
            <w:r w:rsidRPr="00C30686">
              <w:rPr>
                <w:rFonts w:eastAsiaTheme="minorEastAsia"/>
                <w:lang w:val="es-US" w:eastAsia="zh-CN"/>
              </w:rPr>
              <w:t>CA_n41A-n77A</w:t>
            </w:r>
            <w:r w:rsidRPr="00C30686">
              <w:rPr>
                <w:rFonts w:eastAsiaTheme="minorEastAsia"/>
                <w:vertAlign w:val="superscript"/>
                <w:lang w:val="en-US" w:eastAsia="zh-CN"/>
              </w:rPr>
              <w:t>7</w:t>
            </w:r>
          </w:p>
          <w:p w14:paraId="089F16EC" w14:textId="77777777" w:rsidR="006F6378" w:rsidRPr="00C30686" w:rsidRDefault="006F6378" w:rsidP="0094020B">
            <w:pPr>
              <w:pStyle w:val="TAC"/>
              <w:rPr>
                <w:rFonts w:eastAsiaTheme="minorEastAsia"/>
                <w:lang w:val="en-US" w:eastAsia="zh-CN"/>
              </w:rPr>
            </w:pPr>
            <w:r w:rsidRPr="00C30686">
              <w:rPr>
                <w:rFonts w:eastAsiaTheme="minorEastAsia"/>
                <w:lang w:val="es-US" w:eastAsia="zh-CN"/>
              </w:rPr>
              <w:t>CA_n66A-n77A</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5A3F1FB1" w14:textId="77777777" w:rsidR="006F6378" w:rsidRPr="00C30686" w:rsidRDefault="006F6378" w:rsidP="0094020B">
            <w:pPr>
              <w:pStyle w:val="TAC"/>
              <w:rPr>
                <w:rFonts w:eastAsiaTheme="minorEastAsia"/>
                <w:lang w:val="en-US"/>
              </w:rPr>
            </w:pPr>
            <w:r w:rsidRPr="00C30686">
              <w:rPr>
                <w:rFonts w:eastAsiaTheme="minorEastAsia"/>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42AFBFD6"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10, 15, 20, 30, 40, 50, 60, 70, 80, 90, 100</w:t>
            </w:r>
          </w:p>
        </w:tc>
        <w:tc>
          <w:tcPr>
            <w:tcW w:w="2445" w:type="dxa"/>
            <w:tcBorders>
              <w:top w:val="single" w:sz="4" w:space="0" w:color="auto"/>
              <w:left w:val="single" w:sz="4" w:space="0" w:color="auto"/>
              <w:bottom w:val="nil"/>
              <w:right w:val="single" w:sz="4" w:space="0" w:color="auto"/>
            </w:tcBorders>
            <w:vAlign w:val="center"/>
          </w:tcPr>
          <w:p w14:paraId="6B5F5C3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0B8874E1" w14:textId="77777777" w:rsidTr="004F423A">
        <w:trPr>
          <w:trHeight w:val="29"/>
        </w:trPr>
        <w:tc>
          <w:tcPr>
            <w:tcW w:w="2742" w:type="dxa"/>
            <w:tcBorders>
              <w:top w:val="nil"/>
              <w:left w:val="single" w:sz="4" w:space="0" w:color="auto"/>
              <w:bottom w:val="nil"/>
              <w:right w:val="single" w:sz="4" w:space="0" w:color="auto"/>
            </w:tcBorders>
            <w:vAlign w:val="center"/>
          </w:tcPr>
          <w:p w14:paraId="70E788F6" w14:textId="77777777" w:rsidR="006F6378" w:rsidRPr="00C30686" w:rsidRDefault="006F6378" w:rsidP="0094020B">
            <w:pPr>
              <w:pStyle w:val="TAC"/>
              <w:rPr>
                <w:rFonts w:eastAsiaTheme="minorEastAsia"/>
                <w:szCs w:val="18"/>
                <w:lang w:val="en-US"/>
              </w:rPr>
            </w:pPr>
          </w:p>
        </w:tc>
        <w:tc>
          <w:tcPr>
            <w:tcW w:w="2785" w:type="dxa"/>
            <w:tcBorders>
              <w:top w:val="nil"/>
              <w:left w:val="single" w:sz="4" w:space="0" w:color="auto"/>
              <w:bottom w:val="nil"/>
              <w:right w:val="single" w:sz="4" w:space="0" w:color="auto"/>
            </w:tcBorders>
            <w:vAlign w:val="center"/>
          </w:tcPr>
          <w:p w14:paraId="7D7E316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D3A86A6" w14:textId="77777777" w:rsidR="006F6378" w:rsidRPr="00C30686" w:rsidRDefault="006F6378" w:rsidP="0094020B">
            <w:pPr>
              <w:pStyle w:val="TAC"/>
              <w:rPr>
                <w:rFonts w:eastAsiaTheme="minorEastAsia"/>
                <w:lang w:val="en-US"/>
              </w:rPr>
            </w:pPr>
            <w:r w:rsidRPr="00C30686">
              <w:rPr>
                <w:rFonts w:eastAsiaTheme="minorEastAsia"/>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794C71BB"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CA_n66(2A)_BCS1</w:t>
            </w:r>
          </w:p>
        </w:tc>
        <w:tc>
          <w:tcPr>
            <w:tcW w:w="2445" w:type="dxa"/>
            <w:tcBorders>
              <w:top w:val="nil"/>
              <w:left w:val="single" w:sz="4" w:space="0" w:color="auto"/>
              <w:bottom w:val="nil"/>
              <w:right w:val="single" w:sz="4" w:space="0" w:color="auto"/>
            </w:tcBorders>
            <w:vAlign w:val="center"/>
          </w:tcPr>
          <w:p w14:paraId="04B414A3" w14:textId="77777777" w:rsidR="006F6378" w:rsidRPr="00C30686" w:rsidRDefault="006F6378" w:rsidP="0094020B">
            <w:pPr>
              <w:pStyle w:val="TAC"/>
              <w:rPr>
                <w:rFonts w:eastAsiaTheme="minorEastAsia"/>
                <w:lang w:val="en-US" w:eastAsia="zh-CN"/>
              </w:rPr>
            </w:pPr>
          </w:p>
        </w:tc>
      </w:tr>
      <w:tr w:rsidR="006F6378" w:rsidRPr="00C30686" w14:paraId="536BCEE5" w14:textId="77777777" w:rsidTr="004F423A">
        <w:trPr>
          <w:trHeight w:val="29"/>
        </w:trPr>
        <w:tc>
          <w:tcPr>
            <w:tcW w:w="2742" w:type="dxa"/>
            <w:tcBorders>
              <w:top w:val="nil"/>
              <w:left w:val="single" w:sz="4" w:space="0" w:color="auto"/>
              <w:bottom w:val="nil"/>
              <w:right w:val="single" w:sz="4" w:space="0" w:color="auto"/>
            </w:tcBorders>
            <w:vAlign w:val="center"/>
          </w:tcPr>
          <w:p w14:paraId="0CF8900B" w14:textId="77777777" w:rsidR="006F6378" w:rsidRPr="00C30686" w:rsidRDefault="006F6378" w:rsidP="0094020B">
            <w:pPr>
              <w:pStyle w:val="TAC"/>
              <w:rPr>
                <w:rFonts w:eastAsiaTheme="minorEastAsia"/>
                <w:szCs w:val="18"/>
                <w:lang w:val="en-US"/>
              </w:rPr>
            </w:pPr>
          </w:p>
        </w:tc>
        <w:tc>
          <w:tcPr>
            <w:tcW w:w="2785" w:type="dxa"/>
            <w:tcBorders>
              <w:top w:val="nil"/>
              <w:left w:val="single" w:sz="4" w:space="0" w:color="auto"/>
              <w:bottom w:val="nil"/>
              <w:right w:val="single" w:sz="4" w:space="0" w:color="auto"/>
            </w:tcBorders>
            <w:vAlign w:val="center"/>
          </w:tcPr>
          <w:p w14:paraId="36BAA13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0C826DB" w14:textId="77777777" w:rsidR="006F6378" w:rsidRPr="00C30686" w:rsidRDefault="006F6378" w:rsidP="0094020B">
            <w:pPr>
              <w:pStyle w:val="TAC"/>
              <w:rPr>
                <w:rFonts w:eastAsiaTheme="minorEastAsia"/>
                <w:lang w:val="en-US"/>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098771E9"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2C299CA9" w14:textId="77777777" w:rsidR="006F6378" w:rsidRPr="00C30686" w:rsidRDefault="006F6378" w:rsidP="0094020B">
            <w:pPr>
              <w:pStyle w:val="TAC"/>
              <w:rPr>
                <w:rFonts w:eastAsiaTheme="minorEastAsia"/>
                <w:lang w:val="en-US" w:eastAsia="zh-CN"/>
              </w:rPr>
            </w:pPr>
          </w:p>
        </w:tc>
      </w:tr>
      <w:tr w:rsidR="006F6378" w:rsidRPr="00C30686" w14:paraId="44D869CA" w14:textId="77777777" w:rsidTr="004F423A">
        <w:trPr>
          <w:trHeight w:val="29"/>
        </w:trPr>
        <w:tc>
          <w:tcPr>
            <w:tcW w:w="2742" w:type="dxa"/>
            <w:tcBorders>
              <w:top w:val="nil"/>
              <w:left w:val="single" w:sz="4" w:space="0" w:color="auto"/>
              <w:bottom w:val="nil"/>
              <w:right w:val="single" w:sz="4" w:space="0" w:color="auto"/>
            </w:tcBorders>
            <w:vAlign w:val="center"/>
          </w:tcPr>
          <w:p w14:paraId="69ECF650" w14:textId="77777777" w:rsidR="006F6378" w:rsidRPr="00C30686" w:rsidRDefault="006F6378" w:rsidP="0094020B">
            <w:pPr>
              <w:pStyle w:val="TAC"/>
              <w:rPr>
                <w:rFonts w:eastAsiaTheme="minorEastAsia"/>
                <w:szCs w:val="18"/>
                <w:lang w:val="en-US"/>
              </w:rPr>
            </w:pPr>
          </w:p>
        </w:tc>
        <w:tc>
          <w:tcPr>
            <w:tcW w:w="2785" w:type="dxa"/>
            <w:tcBorders>
              <w:top w:val="nil"/>
              <w:left w:val="single" w:sz="4" w:space="0" w:color="auto"/>
              <w:bottom w:val="nil"/>
              <w:right w:val="single" w:sz="4" w:space="0" w:color="auto"/>
            </w:tcBorders>
            <w:vAlign w:val="center"/>
          </w:tcPr>
          <w:p w14:paraId="42B2541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E501DCA" w14:textId="77777777" w:rsidR="006F6378" w:rsidRPr="00C30686" w:rsidRDefault="006F6378" w:rsidP="0094020B">
            <w:pPr>
              <w:pStyle w:val="TAC"/>
              <w:rPr>
                <w:rFonts w:eastAsiaTheme="minorEastAsia"/>
                <w:lang w:val="en-US"/>
              </w:rPr>
            </w:pPr>
            <w:r w:rsidRPr="00C30686">
              <w:rPr>
                <w:rFonts w:eastAsiaTheme="minorEastAsia"/>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7293B3C2"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n41 channel bandwidths in Table 5.3.5-1</w:t>
            </w:r>
          </w:p>
        </w:tc>
        <w:tc>
          <w:tcPr>
            <w:tcW w:w="2445" w:type="dxa"/>
            <w:tcBorders>
              <w:top w:val="single" w:sz="4" w:space="0" w:color="auto"/>
              <w:left w:val="single" w:sz="4" w:space="0" w:color="auto"/>
              <w:bottom w:val="nil"/>
              <w:right w:val="single" w:sz="4" w:space="0" w:color="auto"/>
            </w:tcBorders>
            <w:vAlign w:val="center"/>
          </w:tcPr>
          <w:p w14:paraId="2764107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4 and 5</w:t>
            </w:r>
          </w:p>
        </w:tc>
      </w:tr>
      <w:tr w:rsidR="006F6378" w:rsidRPr="00C30686" w14:paraId="1D8AE524" w14:textId="77777777" w:rsidTr="004F423A">
        <w:trPr>
          <w:trHeight w:val="29"/>
        </w:trPr>
        <w:tc>
          <w:tcPr>
            <w:tcW w:w="2742" w:type="dxa"/>
            <w:tcBorders>
              <w:top w:val="nil"/>
              <w:left w:val="single" w:sz="4" w:space="0" w:color="auto"/>
              <w:bottom w:val="nil"/>
              <w:right w:val="single" w:sz="4" w:space="0" w:color="auto"/>
            </w:tcBorders>
            <w:vAlign w:val="center"/>
          </w:tcPr>
          <w:p w14:paraId="3D5F4BF1" w14:textId="77777777" w:rsidR="006F6378" w:rsidRPr="00C30686" w:rsidRDefault="006F6378" w:rsidP="0094020B">
            <w:pPr>
              <w:pStyle w:val="TAC"/>
              <w:rPr>
                <w:rFonts w:eastAsiaTheme="minorEastAsia"/>
                <w:szCs w:val="18"/>
                <w:lang w:val="en-US"/>
              </w:rPr>
            </w:pPr>
          </w:p>
        </w:tc>
        <w:tc>
          <w:tcPr>
            <w:tcW w:w="2785" w:type="dxa"/>
            <w:tcBorders>
              <w:top w:val="nil"/>
              <w:left w:val="single" w:sz="4" w:space="0" w:color="auto"/>
              <w:bottom w:val="nil"/>
              <w:right w:val="single" w:sz="4" w:space="0" w:color="auto"/>
            </w:tcBorders>
            <w:vAlign w:val="center"/>
          </w:tcPr>
          <w:p w14:paraId="0BF1231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CDACD5E" w14:textId="77777777" w:rsidR="006F6378" w:rsidRPr="00C30686" w:rsidRDefault="006F6378" w:rsidP="0094020B">
            <w:pPr>
              <w:pStyle w:val="TAC"/>
              <w:rPr>
                <w:rFonts w:eastAsiaTheme="minorEastAsia"/>
                <w:lang w:val="en-US"/>
              </w:rPr>
            </w:pPr>
            <w:r w:rsidRPr="00C30686">
              <w:rPr>
                <w:rFonts w:eastAsiaTheme="minorEastAsia"/>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31055D99"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CA_n66(2A) BCS 4 and 5</w:t>
            </w:r>
          </w:p>
        </w:tc>
        <w:tc>
          <w:tcPr>
            <w:tcW w:w="2445" w:type="dxa"/>
            <w:tcBorders>
              <w:top w:val="nil"/>
              <w:left w:val="single" w:sz="4" w:space="0" w:color="auto"/>
              <w:bottom w:val="nil"/>
              <w:right w:val="single" w:sz="4" w:space="0" w:color="auto"/>
            </w:tcBorders>
            <w:vAlign w:val="center"/>
          </w:tcPr>
          <w:p w14:paraId="35E4973E" w14:textId="77777777" w:rsidR="006F6378" w:rsidRPr="00C30686" w:rsidRDefault="006F6378" w:rsidP="0094020B">
            <w:pPr>
              <w:pStyle w:val="TAC"/>
              <w:rPr>
                <w:rFonts w:eastAsiaTheme="minorEastAsia"/>
                <w:lang w:val="en-US" w:eastAsia="zh-CN"/>
              </w:rPr>
            </w:pPr>
          </w:p>
        </w:tc>
      </w:tr>
      <w:tr w:rsidR="006F6378" w:rsidRPr="00C30686" w14:paraId="0220228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48551B8" w14:textId="77777777" w:rsidR="006F6378" w:rsidRPr="00C30686" w:rsidRDefault="006F6378" w:rsidP="0094020B">
            <w:pPr>
              <w:pStyle w:val="TAC"/>
              <w:rPr>
                <w:rFonts w:eastAsiaTheme="minorEastAsia"/>
                <w:szCs w:val="18"/>
                <w:lang w:val="en-US"/>
              </w:rPr>
            </w:pPr>
          </w:p>
        </w:tc>
        <w:tc>
          <w:tcPr>
            <w:tcW w:w="2785" w:type="dxa"/>
            <w:tcBorders>
              <w:top w:val="nil"/>
              <w:left w:val="single" w:sz="4" w:space="0" w:color="auto"/>
              <w:bottom w:val="single" w:sz="4" w:space="0" w:color="auto"/>
              <w:right w:val="single" w:sz="4" w:space="0" w:color="auto"/>
            </w:tcBorders>
            <w:vAlign w:val="center"/>
          </w:tcPr>
          <w:p w14:paraId="399CF02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4B63986" w14:textId="77777777" w:rsidR="006F6378" w:rsidRPr="00C30686" w:rsidRDefault="006F6378" w:rsidP="0094020B">
            <w:pPr>
              <w:pStyle w:val="TAC"/>
              <w:rPr>
                <w:rFonts w:eastAsiaTheme="minorEastAsia"/>
                <w:lang w:val="en-US"/>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6DC9A158"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CA_n77(2A) BCS 4 and 5</w:t>
            </w:r>
          </w:p>
        </w:tc>
        <w:tc>
          <w:tcPr>
            <w:tcW w:w="2445" w:type="dxa"/>
            <w:tcBorders>
              <w:top w:val="nil"/>
              <w:left w:val="single" w:sz="4" w:space="0" w:color="auto"/>
              <w:bottom w:val="single" w:sz="4" w:space="0" w:color="auto"/>
              <w:right w:val="single" w:sz="4" w:space="0" w:color="auto"/>
            </w:tcBorders>
            <w:vAlign w:val="center"/>
          </w:tcPr>
          <w:p w14:paraId="6B3F9ABD" w14:textId="77777777" w:rsidR="006F6378" w:rsidRPr="00C30686" w:rsidRDefault="006F6378" w:rsidP="0094020B">
            <w:pPr>
              <w:pStyle w:val="TAC"/>
              <w:rPr>
                <w:rFonts w:eastAsiaTheme="minorEastAsia"/>
                <w:lang w:val="en-US" w:eastAsia="zh-CN"/>
              </w:rPr>
            </w:pPr>
          </w:p>
        </w:tc>
      </w:tr>
      <w:tr w:rsidR="006F6378" w:rsidRPr="00C30686" w14:paraId="41431F68"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5DA1F44" w14:textId="77777777" w:rsidR="006F6378" w:rsidRPr="00C30686" w:rsidRDefault="006F6378" w:rsidP="0094020B">
            <w:pPr>
              <w:pStyle w:val="TAC"/>
              <w:rPr>
                <w:rFonts w:eastAsiaTheme="minorEastAsia"/>
                <w:szCs w:val="18"/>
                <w:lang w:val="en-US"/>
              </w:rPr>
            </w:pPr>
            <w:r w:rsidRPr="00C30686">
              <w:rPr>
                <w:rFonts w:eastAsiaTheme="minorEastAsia"/>
                <w:lang w:val="en-US"/>
              </w:rPr>
              <w:t>CA_n41(2A)-n66A-n77A</w:t>
            </w:r>
          </w:p>
        </w:tc>
        <w:tc>
          <w:tcPr>
            <w:tcW w:w="2785" w:type="dxa"/>
            <w:tcBorders>
              <w:top w:val="single" w:sz="4" w:space="0" w:color="auto"/>
              <w:left w:val="single" w:sz="4" w:space="0" w:color="auto"/>
              <w:bottom w:val="nil"/>
              <w:right w:val="single" w:sz="4" w:space="0" w:color="auto"/>
            </w:tcBorders>
            <w:vAlign w:val="center"/>
          </w:tcPr>
          <w:p w14:paraId="3BEE3558" w14:textId="77777777" w:rsidR="006F6378" w:rsidRPr="00C30686" w:rsidRDefault="006F6378" w:rsidP="0094020B">
            <w:pPr>
              <w:pStyle w:val="TAC"/>
              <w:rPr>
                <w:rFonts w:eastAsiaTheme="minorEastAsia"/>
                <w:vertAlign w:val="superscript"/>
                <w:lang w:val="en-US"/>
              </w:rPr>
            </w:pPr>
            <w:r w:rsidRPr="00C30686">
              <w:rPr>
                <w:rFonts w:eastAsiaTheme="minorEastAsia"/>
                <w:lang w:val="en-US"/>
              </w:rPr>
              <w:t>n41</w:t>
            </w:r>
            <w:r w:rsidRPr="00C30686">
              <w:rPr>
                <w:rFonts w:eastAsiaTheme="minorEastAsia"/>
                <w:vertAlign w:val="superscript"/>
                <w:lang w:val="en-US"/>
              </w:rPr>
              <w:t>7,9</w:t>
            </w:r>
          </w:p>
          <w:p w14:paraId="3C813FF2" w14:textId="77777777" w:rsidR="006F6378" w:rsidRPr="00C30686" w:rsidRDefault="006F6378" w:rsidP="0094020B">
            <w:pPr>
              <w:pStyle w:val="TAC"/>
              <w:rPr>
                <w:rFonts w:eastAsiaTheme="minorEastAsia"/>
                <w:lang w:val="en-US"/>
              </w:rPr>
            </w:pPr>
            <w:r w:rsidRPr="00C30686">
              <w:rPr>
                <w:rFonts w:eastAsiaTheme="minorEastAsia"/>
                <w:lang w:val="en-US"/>
              </w:rPr>
              <w:t>n77</w:t>
            </w:r>
            <w:r w:rsidRPr="00C30686">
              <w:rPr>
                <w:rFonts w:eastAsiaTheme="minorEastAsia"/>
                <w:vertAlign w:val="superscript"/>
                <w:lang w:val="en-US"/>
              </w:rPr>
              <w:t>7,9</w:t>
            </w:r>
          </w:p>
          <w:p w14:paraId="457EEBA0" w14:textId="77777777" w:rsidR="006F6378" w:rsidRPr="00C30686" w:rsidRDefault="006F6378" w:rsidP="0094020B">
            <w:pPr>
              <w:pStyle w:val="TAC"/>
              <w:rPr>
                <w:rFonts w:eastAsiaTheme="minorEastAsia"/>
                <w:lang w:val="en-US"/>
              </w:rPr>
            </w:pPr>
            <w:r w:rsidRPr="00C30686">
              <w:rPr>
                <w:rFonts w:eastAsiaTheme="minorEastAsia"/>
                <w:lang w:val="en-US"/>
              </w:rPr>
              <w:t>CA_n41A-n66A</w:t>
            </w:r>
            <w:r w:rsidRPr="00C30686">
              <w:rPr>
                <w:rFonts w:eastAsiaTheme="minorEastAsia"/>
                <w:vertAlign w:val="superscript"/>
                <w:lang w:val="en-US"/>
              </w:rPr>
              <w:t>7</w:t>
            </w:r>
          </w:p>
          <w:p w14:paraId="31222242" w14:textId="77777777" w:rsidR="006F6378" w:rsidRPr="00C30686" w:rsidRDefault="006F6378" w:rsidP="0094020B">
            <w:pPr>
              <w:pStyle w:val="TAC"/>
              <w:rPr>
                <w:rFonts w:eastAsiaTheme="minorEastAsia"/>
                <w:lang w:val="en-US"/>
              </w:rPr>
            </w:pPr>
            <w:r w:rsidRPr="00C30686">
              <w:rPr>
                <w:rFonts w:eastAsiaTheme="minorEastAsia"/>
                <w:lang w:val="en-US"/>
              </w:rPr>
              <w:t>CA_n41A-n77A</w:t>
            </w:r>
            <w:r w:rsidRPr="00C30686">
              <w:rPr>
                <w:rFonts w:eastAsiaTheme="minorEastAsia"/>
                <w:vertAlign w:val="superscript"/>
                <w:lang w:val="en-US"/>
              </w:rPr>
              <w:t>7</w:t>
            </w:r>
          </w:p>
          <w:p w14:paraId="0588FC3F" w14:textId="77777777" w:rsidR="006F6378" w:rsidRPr="00C30686" w:rsidRDefault="006F6378" w:rsidP="0094020B">
            <w:pPr>
              <w:pStyle w:val="TAC"/>
              <w:rPr>
                <w:rFonts w:eastAsiaTheme="minorEastAsia"/>
                <w:lang w:val="en-US" w:eastAsia="zh-CN"/>
              </w:rPr>
            </w:pPr>
            <w:r w:rsidRPr="00C30686">
              <w:rPr>
                <w:rFonts w:eastAsiaTheme="minorEastAsia"/>
                <w:lang w:val="en-US"/>
              </w:rPr>
              <w:t>CA_n66A-n77A</w:t>
            </w:r>
            <w:r w:rsidRPr="00C30686">
              <w:rPr>
                <w:rFonts w:eastAsiaTheme="minorEastAsia"/>
                <w:vertAlign w:val="superscript"/>
                <w:lang w:val="en-US"/>
              </w:rPr>
              <w:t>7</w:t>
            </w:r>
          </w:p>
        </w:tc>
        <w:tc>
          <w:tcPr>
            <w:tcW w:w="1259" w:type="dxa"/>
            <w:tcBorders>
              <w:top w:val="single" w:sz="4" w:space="0" w:color="auto"/>
              <w:left w:val="single" w:sz="4" w:space="0" w:color="auto"/>
              <w:bottom w:val="single" w:sz="4" w:space="0" w:color="auto"/>
              <w:right w:val="single" w:sz="4" w:space="0" w:color="auto"/>
            </w:tcBorders>
            <w:vAlign w:val="center"/>
          </w:tcPr>
          <w:p w14:paraId="7341AE30" w14:textId="77777777" w:rsidR="006F6378" w:rsidRPr="00C30686" w:rsidRDefault="006F6378" w:rsidP="0094020B">
            <w:pPr>
              <w:pStyle w:val="TAC"/>
              <w:rPr>
                <w:rFonts w:eastAsiaTheme="minorEastAsia"/>
                <w:szCs w:val="18"/>
                <w:lang w:val="en-US" w:eastAsia="zh-CN"/>
              </w:rPr>
            </w:pPr>
            <w:r w:rsidRPr="00C30686">
              <w:rPr>
                <w:rFonts w:eastAsiaTheme="minorEastAsia"/>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39C45535"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CA_n41(2A)_BCS1</w:t>
            </w:r>
          </w:p>
        </w:tc>
        <w:tc>
          <w:tcPr>
            <w:tcW w:w="2445" w:type="dxa"/>
            <w:tcBorders>
              <w:top w:val="single" w:sz="4" w:space="0" w:color="auto"/>
              <w:left w:val="single" w:sz="4" w:space="0" w:color="auto"/>
              <w:bottom w:val="nil"/>
              <w:right w:val="single" w:sz="4" w:space="0" w:color="auto"/>
            </w:tcBorders>
            <w:vAlign w:val="center"/>
          </w:tcPr>
          <w:p w14:paraId="3C05B024" w14:textId="77777777" w:rsidR="006F6378" w:rsidRPr="00C30686" w:rsidRDefault="006F6378" w:rsidP="0094020B">
            <w:pPr>
              <w:pStyle w:val="TAC"/>
              <w:rPr>
                <w:rFonts w:eastAsiaTheme="minorEastAsia"/>
                <w:lang w:val="en-US" w:eastAsia="zh-CN"/>
              </w:rPr>
            </w:pPr>
            <w:r w:rsidRPr="00C30686">
              <w:rPr>
                <w:rFonts w:eastAsiaTheme="minorEastAsia" w:cs="Arial"/>
                <w:szCs w:val="18"/>
                <w:lang w:val="en-US" w:eastAsia="zh-CN"/>
              </w:rPr>
              <w:t>0</w:t>
            </w:r>
          </w:p>
        </w:tc>
      </w:tr>
      <w:tr w:rsidR="006F6378" w:rsidRPr="00C30686" w14:paraId="3FD12D4C" w14:textId="77777777" w:rsidTr="004F423A">
        <w:trPr>
          <w:trHeight w:val="29"/>
        </w:trPr>
        <w:tc>
          <w:tcPr>
            <w:tcW w:w="2742" w:type="dxa"/>
            <w:tcBorders>
              <w:top w:val="nil"/>
              <w:left w:val="single" w:sz="4" w:space="0" w:color="auto"/>
              <w:bottom w:val="nil"/>
              <w:right w:val="single" w:sz="4" w:space="0" w:color="auto"/>
            </w:tcBorders>
            <w:vAlign w:val="center"/>
          </w:tcPr>
          <w:p w14:paraId="4718B9D0" w14:textId="77777777" w:rsidR="006F6378" w:rsidRPr="00C30686" w:rsidRDefault="006F6378" w:rsidP="0094020B">
            <w:pPr>
              <w:pStyle w:val="TAC"/>
              <w:rPr>
                <w:rFonts w:eastAsiaTheme="minorEastAsia"/>
                <w:szCs w:val="18"/>
                <w:lang w:val="en-US"/>
              </w:rPr>
            </w:pPr>
          </w:p>
        </w:tc>
        <w:tc>
          <w:tcPr>
            <w:tcW w:w="2785" w:type="dxa"/>
            <w:tcBorders>
              <w:top w:val="nil"/>
              <w:left w:val="single" w:sz="4" w:space="0" w:color="auto"/>
              <w:bottom w:val="nil"/>
              <w:right w:val="single" w:sz="4" w:space="0" w:color="auto"/>
            </w:tcBorders>
            <w:vAlign w:val="center"/>
          </w:tcPr>
          <w:p w14:paraId="1A9D430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E20E438" w14:textId="77777777" w:rsidR="006F6378" w:rsidRPr="00C30686" w:rsidRDefault="006F6378" w:rsidP="0094020B">
            <w:pPr>
              <w:pStyle w:val="TAC"/>
              <w:rPr>
                <w:rFonts w:eastAsiaTheme="minorEastAsia"/>
                <w:szCs w:val="18"/>
                <w:lang w:val="en-US" w:eastAsia="zh-CN"/>
              </w:rPr>
            </w:pPr>
            <w:r w:rsidRPr="00C30686">
              <w:rPr>
                <w:rFonts w:eastAsiaTheme="minorEastAsia"/>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6EE0042B"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230CDEEF" w14:textId="77777777" w:rsidR="006F6378" w:rsidRPr="00C30686" w:rsidRDefault="006F6378" w:rsidP="0094020B">
            <w:pPr>
              <w:pStyle w:val="TAC"/>
              <w:rPr>
                <w:rFonts w:eastAsiaTheme="minorEastAsia"/>
                <w:lang w:val="en-US" w:eastAsia="zh-CN"/>
              </w:rPr>
            </w:pPr>
          </w:p>
        </w:tc>
      </w:tr>
      <w:tr w:rsidR="006F6378" w:rsidRPr="00C30686" w14:paraId="6AE09FD0" w14:textId="77777777" w:rsidTr="004F423A">
        <w:trPr>
          <w:trHeight w:val="29"/>
        </w:trPr>
        <w:tc>
          <w:tcPr>
            <w:tcW w:w="2742" w:type="dxa"/>
            <w:tcBorders>
              <w:top w:val="nil"/>
              <w:left w:val="single" w:sz="4" w:space="0" w:color="auto"/>
              <w:bottom w:val="nil"/>
              <w:right w:val="single" w:sz="4" w:space="0" w:color="auto"/>
            </w:tcBorders>
            <w:vAlign w:val="center"/>
          </w:tcPr>
          <w:p w14:paraId="56C39878" w14:textId="77777777" w:rsidR="006F6378" w:rsidRPr="00C30686" w:rsidRDefault="006F6378" w:rsidP="0094020B">
            <w:pPr>
              <w:pStyle w:val="TAC"/>
              <w:rPr>
                <w:rFonts w:eastAsiaTheme="minorEastAsia"/>
                <w:szCs w:val="18"/>
                <w:lang w:val="en-US"/>
              </w:rPr>
            </w:pPr>
          </w:p>
        </w:tc>
        <w:tc>
          <w:tcPr>
            <w:tcW w:w="2785" w:type="dxa"/>
            <w:tcBorders>
              <w:top w:val="nil"/>
              <w:left w:val="single" w:sz="4" w:space="0" w:color="auto"/>
              <w:bottom w:val="nil"/>
              <w:right w:val="single" w:sz="4" w:space="0" w:color="auto"/>
            </w:tcBorders>
            <w:vAlign w:val="center"/>
          </w:tcPr>
          <w:p w14:paraId="28BD27F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BB2BF36" w14:textId="77777777" w:rsidR="006F6378" w:rsidRPr="00C30686" w:rsidRDefault="006F6378" w:rsidP="0094020B">
            <w:pPr>
              <w:pStyle w:val="TAC"/>
              <w:rPr>
                <w:rFonts w:eastAsiaTheme="minorEastAsia"/>
                <w:szCs w:val="18"/>
                <w:lang w:val="en-US" w:eastAsia="zh-CN"/>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35E7953" w14:textId="77777777" w:rsidR="006F6378" w:rsidRPr="00C30686" w:rsidRDefault="006F6378" w:rsidP="0094020B">
            <w:pPr>
              <w:pStyle w:val="TAC"/>
              <w:rPr>
                <w:rFonts w:ascii="Calibri" w:eastAsiaTheme="minorEastAsia" w:hAnsi="Calibri"/>
                <w:sz w:val="21"/>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2A611EA0" w14:textId="77777777" w:rsidR="006F6378" w:rsidRPr="00C30686" w:rsidRDefault="006F6378" w:rsidP="0094020B">
            <w:pPr>
              <w:pStyle w:val="TAC"/>
              <w:rPr>
                <w:rFonts w:eastAsiaTheme="minorEastAsia"/>
                <w:lang w:val="en-US" w:eastAsia="zh-CN"/>
              </w:rPr>
            </w:pPr>
          </w:p>
        </w:tc>
      </w:tr>
      <w:tr w:rsidR="006F6378" w:rsidRPr="00C30686" w14:paraId="5F87C2D4" w14:textId="77777777" w:rsidTr="004F423A">
        <w:trPr>
          <w:trHeight w:val="29"/>
        </w:trPr>
        <w:tc>
          <w:tcPr>
            <w:tcW w:w="2742" w:type="dxa"/>
            <w:tcBorders>
              <w:top w:val="nil"/>
              <w:left w:val="single" w:sz="4" w:space="0" w:color="auto"/>
              <w:bottom w:val="nil"/>
              <w:right w:val="single" w:sz="4" w:space="0" w:color="auto"/>
            </w:tcBorders>
            <w:vAlign w:val="center"/>
          </w:tcPr>
          <w:p w14:paraId="465FD789"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65DC8F0A" w14:textId="77777777" w:rsidR="006F6378" w:rsidRPr="00C30686" w:rsidRDefault="006F6378" w:rsidP="0094020B">
            <w:pPr>
              <w:pStyle w:val="TAC"/>
              <w:rPr>
                <w:rFonts w:eastAsiaTheme="minorEastAsia"/>
                <w:szCs w:val="22"/>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9685E87"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13FF5077"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CA_n41(2A) BCS 4 and 5</w:t>
            </w:r>
          </w:p>
        </w:tc>
        <w:tc>
          <w:tcPr>
            <w:tcW w:w="2445" w:type="dxa"/>
            <w:tcBorders>
              <w:top w:val="single" w:sz="4" w:space="0" w:color="auto"/>
              <w:left w:val="single" w:sz="4" w:space="0" w:color="auto"/>
              <w:bottom w:val="nil"/>
              <w:right w:val="single" w:sz="4" w:space="0" w:color="auto"/>
            </w:tcBorders>
            <w:vAlign w:val="center"/>
          </w:tcPr>
          <w:p w14:paraId="44BE9C87" w14:textId="77777777" w:rsidR="006F6378" w:rsidRPr="00C30686" w:rsidRDefault="006F6378" w:rsidP="0094020B">
            <w:pPr>
              <w:pStyle w:val="TAC"/>
              <w:rPr>
                <w:rFonts w:eastAsiaTheme="minorEastAsia"/>
                <w:szCs w:val="22"/>
                <w:lang w:val="en-US" w:eastAsia="zh-CN"/>
              </w:rPr>
            </w:pPr>
            <w:r w:rsidRPr="00C30686">
              <w:rPr>
                <w:rFonts w:eastAsiaTheme="minorEastAsia"/>
                <w:szCs w:val="22"/>
                <w:lang w:val="en-US" w:eastAsia="zh-CN"/>
              </w:rPr>
              <w:t>4 and 5</w:t>
            </w:r>
          </w:p>
        </w:tc>
      </w:tr>
      <w:tr w:rsidR="006F6378" w:rsidRPr="00C30686" w14:paraId="1D9E5289" w14:textId="77777777" w:rsidTr="004F423A">
        <w:trPr>
          <w:trHeight w:val="29"/>
        </w:trPr>
        <w:tc>
          <w:tcPr>
            <w:tcW w:w="2742" w:type="dxa"/>
            <w:tcBorders>
              <w:top w:val="nil"/>
              <w:left w:val="single" w:sz="4" w:space="0" w:color="auto"/>
              <w:bottom w:val="nil"/>
              <w:right w:val="single" w:sz="4" w:space="0" w:color="auto"/>
            </w:tcBorders>
            <w:vAlign w:val="center"/>
          </w:tcPr>
          <w:p w14:paraId="764A2C68"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1696997B" w14:textId="77777777" w:rsidR="006F6378" w:rsidRPr="00C30686" w:rsidRDefault="006F6378" w:rsidP="0094020B">
            <w:pPr>
              <w:pStyle w:val="TAC"/>
              <w:rPr>
                <w:rFonts w:eastAsiaTheme="minorEastAsia"/>
                <w:szCs w:val="22"/>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A8AB55D"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265C74AC"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n66 channel bandwidths in Table 5.3.5-1</w:t>
            </w:r>
          </w:p>
        </w:tc>
        <w:tc>
          <w:tcPr>
            <w:tcW w:w="2445" w:type="dxa"/>
            <w:tcBorders>
              <w:top w:val="nil"/>
              <w:left w:val="single" w:sz="4" w:space="0" w:color="auto"/>
              <w:bottom w:val="nil"/>
              <w:right w:val="single" w:sz="4" w:space="0" w:color="auto"/>
            </w:tcBorders>
            <w:vAlign w:val="center"/>
          </w:tcPr>
          <w:p w14:paraId="43F4B3B0" w14:textId="77777777" w:rsidR="006F6378" w:rsidRPr="00C30686" w:rsidRDefault="006F6378" w:rsidP="0094020B">
            <w:pPr>
              <w:pStyle w:val="TAC"/>
              <w:rPr>
                <w:rFonts w:eastAsiaTheme="minorEastAsia"/>
                <w:szCs w:val="22"/>
                <w:lang w:val="en-US" w:eastAsia="zh-CN"/>
              </w:rPr>
            </w:pPr>
          </w:p>
        </w:tc>
      </w:tr>
      <w:tr w:rsidR="006F6378" w:rsidRPr="00C30686" w14:paraId="5281F049"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DD12550"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3B915C35" w14:textId="77777777" w:rsidR="006F6378" w:rsidRPr="00C30686" w:rsidRDefault="006F6378" w:rsidP="0094020B">
            <w:pPr>
              <w:pStyle w:val="TAC"/>
              <w:rPr>
                <w:rFonts w:eastAsiaTheme="minorEastAsia"/>
                <w:szCs w:val="22"/>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28B378B"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41DEA49D"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n77 channel bandwidths in Table 5.3.5-1</w:t>
            </w:r>
          </w:p>
        </w:tc>
        <w:tc>
          <w:tcPr>
            <w:tcW w:w="2445" w:type="dxa"/>
            <w:tcBorders>
              <w:top w:val="nil"/>
              <w:left w:val="single" w:sz="4" w:space="0" w:color="auto"/>
              <w:bottom w:val="single" w:sz="4" w:space="0" w:color="auto"/>
              <w:right w:val="single" w:sz="4" w:space="0" w:color="auto"/>
            </w:tcBorders>
            <w:vAlign w:val="center"/>
          </w:tcPr>
          <w:p w14:paraId="155E0211" w14:textId="77777777" w:rsidR="006F6378" w:rsidRPr="00C30686" w:rsidRDefault="006F6378" w:rsidP="0094020B">
            <w:pPr>
              <w:pStyle w:val="TAC"/>
              <w:rPr>
                <w:rFonts w:eastAsiaTheme="minorEastAsia"/>
                <w:szCs w:val="22"/>
                <w:lang w:val="en-US" w:eastAsia="zh-CN"/>
              </w:rPr>
            </w:pPr>
          </w:p>
        </w:tc>
      </w:tr>
      <w:tr w:rsidR="006F6378" w:rsidRPr="00C30686" w14:paraId="2366FCCA"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DEBFD81" w14:textId="77777777" w:rsidR="006F6378" w:rsidRPr="00C30686" w:rsidRDefault="006F6378" w:rsidP="0094020B">
            <w:pPr>
              <w:pStyle w:val="TAC"/>
              <w:rPr>
                <w:rFonts w:eastAsiaTheme="minorEastAsia"/>
                <w:lang w:val="en-US"/>
              </w:rPr>
            </w:pPr>
            <w:r w:rsidRPr="00C30686">
              <w:rPr>
                <w:rFonts w:eastAsiaTheme="minorEastAsia"/>
                <w:lang w:val="en-US"/>
              </w:rPr>
              <w:t>CA_n41(2A)-n66(2A)-n77A</w:t>
            </w:r>
          </w:p>
        </w:tc>
        <w:tc>
          <w:tcPr>
            <w:tcW w:w="2785" w:type="dxa"/>
            <w:tcBorders>
              <w:top w:val="single" w:sz="4" w:space="0" w:color="auto"/>
              <w:left w:val="single" w:sz="4" w:space="0" w:color="auto"/>
              <w:bottom w:val="nil"/>
              <w:right w:val="single" w:sz="4" w:space="0" w:color="auto"/>
            </w:tcBorders>
            <w:vAlign w:val="center"/>
          </w:tcPr>
          <w:p w14:paraId="416927AA" w14:textId="77777777" w:rsidR="006F6378" w:rsidRDefault="006F6378" w:rsidP="0094020B">
            <w:pPr>
              <w:pStyle w:val="TAC"/>
              <w:rPr>
                <w:rFonts w:eastAsiaTheme="minorEastAsia"/>
                <w:lang w:val="en-US" w:eastAsia="zh-CN"/>
              </w:rPr>
            </w:pPr>
            <w:r>
              <w:rPr>
                <w:lang w:val="en-US" w:eastAsia="zh-CN"/>
              </w:rPr>
              <w:t>n41</w:t>
            </w:r>
            <w:r>
              <w:rPr>
                <w:vertAlign w:val="superscript"/>
                <w:lang w:val="en-US" w:eastAsia="zh-CN"/>
              </w:rPr>
              <w:t>7,9</w:t>
            </w:r>
          </w:p>
          <w:p w14:paraId="7A236A83"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eastAsia="zh-CN"/>
              </w:rPr>
              <w:t>n77</w:t>
            </w:r>
            <w:r w:rsidRPr="00C30686">
              <w:rPr>
                <w:rFonts w:eastAsiaTheme="minorEastAsia"/>
                <w:vertAlign w:val="superscript"/>
                <w:lang w:val="en-US" w:eastAsia="zh-CN"/>
              </w:rPr>
              <w:t>7,9</w:t>
            </w:r>
          </w:p>
          <w:p w14:paraId="3BBA27EA" w14:textId="77777777" w:rsidR="006F6378" w:rsidRPr="00C30686" w:rsidRDefault="006F6378" w:rsidP="0094020B">
            <w:pPr>
              <w:pStyle w:val="TAC"/>
              <w:rPr>
                <w:rFonts w:eastAsiaTheme="minorEastAsia"/>
                <w:szCs w:val="22"/>
                <w:lang w:val="en-US" w:eastAsia="zh-CN"/>
              </w:rPr>
            </w:pPr>
            <w:r w:rsidRPr="00C30686">
              <w:rPr>
                <w:rFonts w:eastAsiaTheme="minorEastAsia"/>
                <w:szCs w:val="22"/>
                <w:lang w:val="en-US" w:eastAsia="zh-CN"/>
              </w:rPr>
              <w:t>CA_n41A-n66A</w:t>
            </w:r>
            <w:r w:rsidRPr="00C30686">
              <w:rPr>
                <w:rFonts w:eastAsiaTheme="minorEastAsia"/>
                <w:vertAlign w:val="superscript"/>
                <w:lang w:val="en-US" w:eastAsia="zh-CN"/>
              </w:rPr>
              <w:t>7</w:t>
            </w:r>
          </w:p>
          <w:p w14:paraId="6F9A0D74" w14:textId="77777777" w:rsidR="006F6378" w:rsidRPr="00C30686" w:rsidRDefault="006F6378" w:rsidP="0094020B">
            <w:pPr>
              <w:pStyle w:val="TAC"/>
              <w:rPr>
                <w:rFonts w:eastAsiaTheme="minorEastAsia"/>
                <w:szCs w:val="22"/>
                <w:lang w:val="en-US" w:eastAsia="zh-CN"/>
              </w:rPr>
            </w:pPr>
            <w:r w:rsidRPr="00C30686">
              <w:rPr>
                <w:rFonts w:eastAsiaTheme="minorEastAsia"/>
                <w:szCs w:val="22"/>
                <w:lang w:val="en-US" w:eastAsia="zh-CN"/>
              </w:rPr>
              <w:t>CA_n41A-n77A</w:t>
            </w:r>
            <w:r w:rsidRPr="00C30686">
              <w:rPr>
                <w:rFonts w:eastAsiaTheme="minorEastAsia"/>
                <w:vertAlign w:val="superscript"/>
                <w:lang w:val="en-US" w:eastAsia="zh-CN"/>
              </w:rPr>
              <w:t>7</w:t>
            </w:r>
          </w:p>
          <w:p w14:paraId="040305FE" w14:textId="77777777" w:rsidR="006F6378" w:rsidRPr="00C30686" w:rsidRDefault="006F6378" w:rsidP="0094020B">
            <w:pPr>
              <w:pStyle w:val="TAC"/>
              <w:rPr>
                <w:rFonts w:eastAsiaTheme="minorEastAsia"/>
                <w:szCs w:val="22"/>
                <w:lang w:val="en-US" w:eastAsia="zh-CN"/>
              </w:rPr>
            </w:pPr>
            <w:r w:rsidRPr="00C30686">
              <w:rPr>
                <w:rFonts w:eastAsiaTheme="minorEastAsia"/>
                <w:szCs w:val="22"/>
                <w:lang w:val="en-US" w:eastAsia="zh-CN"/>
              </w:rPr>
              <w:t>CA_n66A-n77A</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030995A7"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21BED9DF"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CA_n41(2A) BCS 4 and 5</w:t>
            </w:r>
          </w:p>
        </w:tc>
        <w:tc>
          <w:tcPr>
            <w:tcW w:w="2445" w:type="dxa"/>
            <w:tcBorders>
              <w:top w:val="single" w:sz="4" w:space="0" w:color="auto"/>
              <w:left w:val="single" w:sz="4" w:space="0" w:color="auto"/>
              <w:bottom w:val="nil"/>
              <w:right w:val="single" w:sz="4" w:space="0" w:color="auto"/>
            </w:tcBorders>
            <w:vAlign w:val="center"/>
          </w:tcPr>
          <w:p w14:paraId="31B90E51" w14:textId="77777777" w:rsidR="006F6378" w:rsidRPr="00C30686" w:rsidRDefault="006F6378" w:rsidP="0094020B">
            <w:pPr>
              <w:pStyle w:val="TAC"/>
              <w:rPr>
                <w:rFonts w:eastAsiaTheme="minorEastAsia"/>
                <w:szCs w:val="22"/>
                <w:lang w:val="en-US" w:eastAsia="zh-CN"/>
              </w:rPr>
            </w:pPr>
            <w:r w:rsidRPr="00C30686">
              <w:rPr>
                <w:rFonts w:eastAsiaTheme="minorEastAsia"/>
                <w:szCs w:val="22"/>
                <w:lang w:val="en-US" w:eastAsia="zh-CN"/>
              </w:rPr>
              <w:t>4 and 5</w:t>
            </w:r>
          </w:p>
        </w:tc>
      </w:tr>
      <w:tr w:rsidR="006F6378" w:rsidRPr="00C30686" w14:paraId="568DFB8C" w14:textId="77777777" w:rsidTr="004F423A">
        <w:trPr>
          <w:trHeight w:val="29"/>
        </w:trPr>
        <w:tc>
          <w:tcPr>
            <w:tcW w:w="2742" w:type="dxa"/>
            <w:tcBorders>
              <w:top w:val="nil"/>
              <w:left w:val="single" w:sz="4" w:space="0" w:color="auto"/>
              <w:bottom w:val="nil"/>
              <w:right w:val="single" w:sz="4" w:space="0" w:color="auto"/>
            </w:tcBorders>
            <w:vAlign w:val="center"/>
          </w:tcPr>
          <w:p w14:paraId="40FC902C"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3433CA11" w14:textId="77777777" w:rsidR="006F6378" w:rsidRPr="00C30686" w:rsidRDefault="006F6378" w:rsidP="0094020B">
            <w:pPr>
              <w:pStyle w:val="TAC"/>
              <w:rPr>
                <w:rFonts w:eastAsiaTheme="minorEastAsia"/>
                <w:szCs w:val="22"/>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1DBBF19"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263F0284"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CA_n66(2A) BCS 4 and 5</w:t>
            </w:r>
          </w:p>
        </w:tc>
        <w:tc>
          <w:tcPr>
            <w:tcW w:w="2445" w:type="dxa"/>
            <w:tcBorders>
              <w:top w:val="nil"/>
              <w:left w:val="single" w:sz="4" w:space="0" w:color="auto"/>
              <w:bottom w:val="nil"/>
              <w:right w:val="single" w:sz="4" w:space="0" w:color="auto"/>
            </w:tcBorders>
            <w:vAlign w:val="center"/>
          </w:tcPr>
          <w:p w14:paraId="5A505306" w14:textId="77777777" w:rsidR="006F6378" w:rsidRPr="00C30686" w:rsidRDefault="006F6378" w:rsidP="0094020B">
            <w:pPr>
              <w:pStyle w:val="TAC"/>
              <w:rPr>
                <w:rFonts w:eastAsiaTheme="minorEastAsia"/>
                <w:szCs w:val="22"/>
                <w:lang w:val="en-US" w:eastAsia="zh-CN"/>
              </w:rPr>
            </w:pPr>
          </w:p>
        </w:tc>
      </w:tr>
      <w:tr w:rsidR="006F6378" w:rsidRPr="00C30686" w14:paraId="2931520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FF8190E"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0BE5F6D8" w14:textId="77777777" w:rsidR="006F6378" w:rsidRPr="00C30686" w:rsidRDefault="006F6378" w:rsidP="0094020B">
            <w:pPr>
              <w:pStyle w:val="TAC"/>
              <w:rPr>
                <w:rFonts w:eastAsiaTheme="minorEastAsia"/>
                <w:szCs w:val="22"/>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03B7E42"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55676FE2"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n77 channel bandwidths in Table 5.3.5-1</w:t>
            </w:r>
          </w:p>
        </w:tc>
        <w:tc>
          <w:tcPr>
            <w:tcW w:w="2445" w:type="dxa"/>
            <w:tcBorders>
              <w:top w:val="nil"/>
              <w:left w:val="single" w:sz="4" w:space="0" w:color="auto"/>
              <w:bottom w:val="single" w:sz="4" w:space="0" w:color="auto"/>
              <w:right w:val="single" w:sz="4" w:space="0" w:color="auto"/>
            </w:tcBorders>
            <w:vAlign w:val="center"/>
          </w:tcPr>
          <w:p w14:paraId="7C3C1CFF" w14:textId="77777777" w:rsidR="006F6378" w:rsidRPr="00C30686" w:rsidRDefault="006F6378" w:rsidP="0094020B">
            <w:pPr>
              <w:pStyle w:val="TAC"/>
              <w:rPr>
                <w:rFonts w:eastAsiaTheme="minorEastAsia"/>
                <w:szCs w:val="22"/>
                <w:lang w:val="en-US" w:eastAsia="zh-CN"/>
              </w:rPr>
            </w:pPr>
          </w:p>
        </w:tc>
      </w:tr>
      <w:tr w:rsidR="006F6378" w:rsidRPr="00C30686" w14:paraId="6104EFD9"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425C0D2" w14:textId="77777777" w:rsidR="006F6378" w:rsidRPr="00C30686" w:rsidRDefault="006F6378" w:rsidP="0094020B">
            <w:pPr>
              <w:pStyle w:val="TAC"/>
              <w:rPr>
                <w:rFonts w:eastAsiaTheme="minorEastAsia"/>
                <w:lang w:val="en-US"/>
              </w:rPr>
            </w:pPr>
            <w:r w:rsidRPr="00C30686">
              <w:rPr>
                <w:rFonts w:eastAsiaTheme="minorEastAsia"/>
                <w:szCs w:val="22"/>
                <w:lang w:val="en-US"/>
              </w:rPr>
              <w:t>CA_n41(2A)-n66A-n77(2A)</w:t>
            </w:r>
          </w:p>
        </w:tc>
        <w:tc>
          <w:tcPr>
            <w:tcW w:w="2785" w:type="dxa"/>
            <w:tcBorders>
              <w:top w:val="single" w:sz="4" w:space="0" w:color="auto"/>
              <w:left w:val="single" w:sz="4" w:space="0" w:color="auto"/>
              <w:bottom w:val="nil"/>
              <w:right w:val="single" w:sz="4" w:space="0" w:color="auto"/>
            </w:tcBorders>
            <w:vAlign w:val="center"/>
          </w:tcPr>
          <w:p w14:paraId="17631B0C" w14:textId="77777777" w:rsidR="006F6378" w:rsidRPr="00C30686" w:rsidRDefault="006F6378" w:rsidP="0094020B">
            <w:pPr>
              <w:pStyle w:val="TAC"/>
              <w:rPr>
                <w:rFonts w:eastAsiaTheme="minorEastAsia"/>
                <w:lang w:val="en-US"/>
              </w:rPr>
            </w:pPr>
            <w:r w:rsidRPr="00C30686">
              <w:rPr>
                <w:rFonts w:eastAsiaTheme="minorEastAsia"/>
                <w:szCs w:val="22"/>
                <w:lang w:val="en-US"/>
              </w:rPr>
              <w:t>CA_n41A-n66A</w:t>
            </w:r>
          </w:p>
          <w:p w14:paraId="50115E45"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CA_n41A-n77A</w:t>
            </w:r>
          </w:p>
          <w:p w14:paraId="455A5EC6" w14:textId="77777777" w:rsidR="006F6378" w:rsidRPr="00C30686" w:rsidRDefault="006F6378" w:rsidP="0094020B">
            <w:pPr>
              <w:pStyle w:val="TAC"/>
              <w:rPr>
                <w:rFonts w:eastAsiaTheme="minorEastAsia"/>
                <w:szCs w:val="22"/>
                <w:lang w:val="en-US" w:eastAsia="zh-CN"/>
              </w:rPr>
            </w:pPr>
            <w:r w:rsidRPr="00C30686">
              <w:rPr>
                <w:rFonts w:eastAsiaTheme="minorEastAsia"/>
                <w:szCs w:val="22"/>
                <w:lang w:val="en-US"/>
              </w:rPr>
              <w:t>CA_n66A-n77A</w:t>
            </w:r>
          </w:p>
        </w:tc>
        <w:tc>
          <w:tcPr>
            <w:tcW w:w="1259" w:type="dxa"/>
            <w:tcBorders>
              <w:top w:val="single" w:sz="4" w:space="0" w:color="auto"/>
              <w:left w:val="single" w:sz="4" w:space="0" w:color="auto"/>
              <w:bottom w:val="single" w:sz="4" w:space="0" w:color="auto"/>
              <w:right w:val="single" w:sz="4" w:space="0" w:color="auto"/>
            </w:tcBorders>
            <w:vAlign w:val="center"/>
          </w:tcPr>
          <w:p w14:paraId="36F2A660"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15E57F8D"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CA_n41(2A) BCS 4 and 5</w:t>
            </w:r>
          </w:p>
        </w:tc>
        <w:tc>
          <w:tcPr>
            <w:tcW w:w="2445" w:type="dxa"/>
            <w:tcBorders>
              <w:top w:val="single" w:sz="4" w:space="0" w:color="auto"/>
              <w:left w:val="single" w:sz="4" w:space="0" w:color="auto"/>
              <w:bottom w:val="nil"/>
              <w:right w:val="single" w:sz="4" w:space="0" w:color="auto"/>
            </w:tcBorders>
            <w:vAlign w:val="center"/>
          </w:tcPr>
          <w:p w14:paraId="205B136D" w14:textId="77777777" w:rsidR="006F6378" w:rsidRPr="00C30686" w:rsidRDefault="006F6378" w:rsidP="0094020B">
            <w:pPr>
              <w:pStyle w:val="TAC"/>
              <w:rPr>
                <w:rFonts w:eastAsiaTheme="minorEastAsia"/>
                <w:szCs w:val="22"/>
                <w:lang w:val="en-US" w:eastAsia="zh-CN"/>
              </w:rPr>
            </w:pPr>
            <w:r w:rsidRPr="00C30686">
              <w:rPr>
                <w:rFonts w:eastAsiaTheme="minorEastAsia"/>
                <w:szCs w:val="22"/>
                <w:lang w:val="en-US" w:eastAsia="zh-CN"/>
              </w:rPr>
              <w:t>4 and 5</w:t>
            </w:r>
          </w:p>
        </w:tc>
      </w:tr>
      <w:tr w:rsidR="006F6378" w:rsidRPr="00C30686" w14:paraId="14FEA9A4" w14:textId="77777777" w:rsidTr="004F423A">
        <w:trPr>
          <w:trHeight w:val="29"/>
        </w:trPr>
        <w:tc>
          <w:tcPr>
            <w:tcW w:w="2742" w:type="dxa"/>
            <w:tcBorders>
              <w:top w:val="nil"/>
              <w:left w:val="single" w:sz="4" w:space="0" w:color="auto"/>
              <w:bottom w:val="nil"/>
              <w:right w:val="single" w:sz="4" w:space="0" w:color="auto"/>
            </w:tcBorders>
            <w:vAlign w:val="center"/>
          </w:tcPr>
          <w:p w14:paraId="15723AF7"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5A4CD51E" w14:textId="77777777" w:rsidR="006F6378" w:rsidRPr="00C30686" w:rsidRDefault="006F6378" w:rsidP="0094020B">
            <w:pPr>
              <w:pStyle w:val="TAC"/>
              <w:rPr>
                <w:rFonts w:eastAsiaTheme="minorEastAsia"/>
                <w:szCs w:val="22"/>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098D35D"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11F16D1B"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n66 channel bandwidths in Table 5.3.5-1</w:t>
            </w:r>
          </w:p>
        </w:tc>
        <w:tc>
          <w:tcPr>
            <w:tcW w:w="2445" w:type="dxa"/>
            <w:tcBorders>
              <w:top w:val="nil"/>
              <w:left w:val="single" w:sz="4" w:space="0" w:color="auto"/>
              <w:bottom w:val="nil"/>
              <w:right w:val="single" w:sz="4" w:space="0" w:color="auto"/>
            </w:tcBorders>
            <w:vAlign w:val="center"/>
          </w:tcPr>
          <w:p w14:paraId="75F361DF" w14:textId="77777777" w:rsidR="006F6378" w:rsidRPr="00C30686" w:rsidRDefault="006F6378" w:rsidP="0094020B">
            <w:pPr>
              <w:pStyle w:val="TAC"/>
              <w:rPr>
                <w:rFonts w:eastAsiaTheme="minorEastAsia"/>
                <w:szCs w:val="22"/>
                <w:lang w:val="en-US" w:eastAsia="zh-CN"/>
              </w:rPr>
            </w:pPr>
          </w:p>
        </w:tc>
      </w:tr>
      <w:tr w:rsidR="006F6378" w:rsidRPr="00C30686" w14:paraId="0D47EE5E"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8BEB559"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173FD6B9" w14:textId="77777777" w:rsidR="006F6378" w:rsidRPr="00C30686" w:rsidRDefault="006F6378" w:rsidP="0094020B">
            <w:pPr>
              <w:pStyle w:val="TAC"/>
              <w:rPr>
                <w:rFonts w:eastAsiaTheme="minorEastAsia"/>
                <w:szCs w:val="22"/>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71D4450"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08D26105"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CA_n77(2A) BCS 4 and 5</w:t>
            </w:r>
          </w:p>
        </w:tc>
        <w:tc>
          <w:tcPr>
            <w:tcW w:w="2445" w:type="dxa"/>
            <w:tcBorders>
              <w:top w:val="nil"/>
              <w:left w:val="single" w:sz="4" w:space="0" w:color="auto"/>
              <w:bottom w:val="single" w:sz="4" w:space="0" w:color="auto"/>
              <w:right w:val="single" w:sz="4" w:space="0" w:color="auto"/>
            </w:tcBorders>
            <w:vAlign w:val="center"/>
          </w:tcPr>
          <w:p w14:paraId="09E0B9E3" w14:textId="77777777" w:rsidR="006F6378" w:rsidRPr="00C30686" w:rsidRDefault="006F6378" w:rsidP="0094020B">
            <w:pPr>
              <w:pStyle w:val="TAC"/>
              <w:rPr>
                <w:rFonts w:eastAsiaTheme="minorEastAsia"/>
                <w:szCs w:val="22"/>
                <w:lang w:val="en-US" w:eastAsia="zh-CN"/>
              </w:rPr>
            </w:pPr>
          </w:p>
        </w:tc>
      </w:tr>
      <w:tr w:rsidR="006F6378" w:rsidRPr="00C30686" w14:paraId="55E02E26"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B9048C5" w14:textId="77777777" w:rsidR="006F6378" w:rsidRPr="00C30686" w:rsidRDefault="006F6378" w:rsidP="0094020B">
            <w:pPr>
              <w:pStyle w:val="TAC"/>
              <w:rPr>
                <w:rFonts w:eastAsiaTheme="minorEastAsia"/>
                <w:lang w:val="en-US"/>
              </w:rPr>
            </w:pPr>
            <w:r w:rsidRPr="00C30686">
              <w:rPr>
                <w:rFonts w:eastAsiaTheme="minorEastAsia"/>
                <w:lang w:val="en-US"/>
              </w:rPr>
              <w:t>CA_n41(3A)-n66A-n77A</w:t>
            </w:r>
          </w:p>
        </w:tc>
        <w:tc>
          <w:tcPr>
            <w:tcW w:w="2785" w:type="dxa"/>
            <w:tcBorders>
              <w:top w:val="single" w:sz="4" w:space="0" w:color="auto"/>
              <w:left w:val="single" w:sz="4" w:space="0" w:color="auto"/>
              <w:bottom w:val="nil"/>
              <w:right w:val="single" w:sz="4" w:space="0" w:color="auto"/>
            </w:tcBorders>
            <w:vAlign w:val="center"/>
          </w:tcPr>
          <w:p w14:paraId="09445F06" w14:textId="77777777" w:rsidR="006F6378" w:rsidRPr="00C30686" w:rsidRDefault="006F6378" w:rsidP="0094020B">
            <w:pPr>
              <w:pStyle w:val="TAC"/>
              <w:rPr>
                <w:rFonts w:eastAsiaTheme="minorEastAsia"/>
                <w:szCs w:val="22"/>
                <w:lang w:val="en-US" w:eastAsia="zh-CN"/>
              </w:rPr>
            </w:pPr>
            <w:r w:rsidRPr="00C30686">
              <w:rPr>
                <w:rFonts w:eastAsiaTheme="minorEastAsia"/>
                <w:szCs w:val="22"/>
                <w:lang w:val="en-US" w:eastAsia="zh-CN"/>
              </w:rPr>
              <w:t>CA_n41A-n66A</w:t>
            </w:r>
          </w:p>
          <w:p w14:paraId="1EFE1829" w14:textId="77777777" w:rsidR="006F6378" w:rsidRPr="00C30686" w:rsidRDefault="006F6378" w:rsidP="0094020B">
            <w:pPr>
              <w:pStyle w:val="TAC"/>
              <w:rPr>
                <w:rFonts w:eastAsiaTheme="minorEastAsia"/>
                <w:szCs w:val="22"/>
                <w:lang w:val="en-US" w:eastAsia="zh-CN"/>
              </w:rPr>
            </w:pPr>
            <w:r w:rsidRPr="00C30686">
              <w:rPr>
                <w:rFonts w:eastAsiaTheme="minorEastAsia"/>
                <w:szCs w:val="22"/>
                <w:lang w:val="en-US" w:eastAsia="zh-CN"/>
              </w:rPr>
              <w:t>CA_n41A-n77A</w:t>
            </w:r>
          </w:p>
          <w:p w14:paraId="14F1B277" w14:textId="77777777" w:rsidR="006F6378" w:rsidRPr="00C30686" w:rsidRDefault="006F6378" w:rsidP="0094020B">
            <w:pPr>
              <w:pStyle w:val="TAC"/>
              <w:rPr>
                <w:rFonts w:eastAsiaTheme="minorEastAsia"/>
                <w:szCs w:val="22"/>
                <w:lang w:val="en-US" w:eastAsia="zh-CN"/>
              </w:rPr>
            </w:pPr>
            <w:r w:rsidRPr="00C30686">
              <w:rPr>
                <w:rFonts w:eastAsiaTheme="minorEastAsia"/>
                <w:szCs w:val="22"/>
                <w:lang w:val="en-US" w:eastAsia="zh-CN"/>
              </w:rPr>
              <w:t>CA_n66A-n77A</w:t>
            </w:r>
          </w:p>
        </w:tc>
        <w:tc>
          <w:tcPr>
            <w:tcW w:w="1259" w:type="dxa"/>
            <w:tcBorders>
              <w:top w:val="single" w:sz="4" w:space="0" w:color="auto"/>
              <w:left w:val="single" w:sz="4" w:space="0" w:color="auto"/>
              <w:bottom w:val="single" w:sz="4" w:space="0" w:color="auto"/>
              <w:right w:val="single" w:sz="4" w:space="0" w:color="auto"/>
            </w:tcBorders>
            <w:vAlign w:val="center"/>
          </w:tcPr>
          <w:p w14:paraId="17584358"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301C3EB7"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CA_n41(3A) BCS 4 and 5</w:t>
            </w:r>
          </w:p>
        </w:tc>
        <w:tc>
          <w:tcPr>
            <w:tcW w:w="2445" w:type="dxa"/>
            <w:tcBorders>
              <w:top w:val="single" w:sz="4" w:space="0" w:color="auto"/>
              <w:left w:val="single" w:sz="4" w:space="0" w:color="auto"/>
              <w:bottom w:val="nil"/>
              <w:right w:val="single" w:sz="4" w:space="0" w:color="auto"/>
            </w:tcBorders>
            <w:vAlign w:val="center"/>
          </w:tcPr>
          <w:p w14:paraId="469ED1B7" w14:textId="77777777" w:rsidR="006F6378" w:rsidRPr="00C30686" w:rsidRDefault="006F6378" w:rsidP="0094020B">
            <w:pPr>
              <w:pStyle w:val="TAC"/>
              <w:rPr>
                <w:rFonts w:eastAsiaTheme="minorEastAsia"/>
                <w:szCs w:val="22"/>
                <w:lang w:val="en-US" w:eastAsia="zh-CN"/>
              </w:rPr>
            </w:pPr>
            <w:r w:rsidRPr="00C30686">
              <w:rPr>
                <w:rFonts w:eastAsiaTheme="minorEastAsia"/>
                <w:szCs w:val="22"/>
                <w:lang w:val="en-US" w:eastAsia="zh-CN"/>
              </w:rPr>
              <w:t>4 and 5</w:t>
            </w:r>
          </w:p>
        </w:tc>
      </w:tr>
      <w:tr w:rsidR="006F6378" w:rsidRPr="00C30686" w14:paraId="7BB62A6E" w14:textId="77777777" w:rsidTr="004F423A">
        <w:trPr>
          <w:trHeight w:val="29"/>
        </w:trPr>
        <w:tc>
          <w:tcPr>
            <w:tcW w:w="2742" w:type="dxa"/>
            <w:tcBorders>
              <w:top w:val="nil"/>
              <w:left w:val="single" w:sz="4" w:space="0" w:color="auto"/>
              <w:bottom w:val="nil"/>
              <w:right w:val="single" w:sz="4" w:space="0" w:color="auto"/>
            </w:tcBorders>
            <w:vAlign w:val="center"/>
          </w:tcPr>
          <w:p w14:paraId="14574B63"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73F3D7CC" w14:textId="77777777" w:rsidR="006F6378" w:rsidRPr="00C30686" w:rsidRDefault="006F6378" w:rsidP="0094020B">
            <w:pPr>
              <w:pStyle w:val="TAC"/>
              <w:rPr>
                <w:rFonts w:eastAsiaTheme="minorEastAsia"/>
                <w:szCs w:val="22"/>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CAAAE35"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6AEA2641"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n66 channel bandwidths in Table 5.3.5-1</w:t>
            </w:r>
          </w:p>
        </w:tc>
        <w:tc>
          <w:tcPr>
            <w:tcW w:w="2445" w:type="dxa"/>
            <w:tcBorders>
              <w:top w:val="nil"/>
              <w:left w:val="single" w:sz="4" w:space="0" w:color="auto"/>
              <w:bottom w:val="nil"/>
              <w:right w:val="single" w:sz="4" w:space="0" w:color="auto"/>
            </w:tcBorders>
            <w:vAlign w:val="center"/>
          </w:tcPr>
          <w:p w14:paraId="33CA8752" w14:textId="77777777" w:rsidR="006F6378" w:rsidRPr="00C30686" w:rsidRDefault="006F6378" w:rsidP="0094020B">
            <w:pPr>
              <w:pStyle w:val="TAC"/>
              <w:rPr>
                <w:rFonts w:eastAsiaTheme="minorEastAsia"/>
                <w:szCs w:val="22"/>
                <w:lang w:val="en-US" w:eastAsia="zh-CN"/>
              </w:rPr>
            </w:pPr>
          </w:p>
        </w:tc>
      </w:tr>
      <w:tr w:rsidR="006F6378" w:rsidRPr="00C30686" w14:paraId="6CDD0C0E"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686AF68"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4803DC8E" w14:textId="77777777" w:rsidR="006F6378" w:rsidRPr="00C30686" w:rsidRDefault="006F6378" w:rsidP="0094020B">
            <w:pPr>
              <w:pStyle w:val="TAC"/>
              <w:rPr>
                <w:rFonts w:eastAsiaTheme="minorEastAsia"/>
                <w:szCs w:val="22"/>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7312121"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2D0DE43"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n77 channel bandwidths in Table 5.3.5-1</w:t>
            </w:r>
          </w:p>
        </w:tc>
        <w:tc>
          <w:tcPr>
            <w:tcW w:w="2445" w:type="dxa"/>
            <w:tcBorders>
              <w:top w:val="nil"/>
              <w:left w:val="single" w:sz="4" w:space="0" w:color="auto"/>
              <w:bottom w:val="single" w:sz="4" w:space="0" w:color="auto"/>
              <w:right w:val="single" w:sz="4" w:space="0" w:color="auto"/>
            </w:tcBorders>
            <w:vAlign w:val="center"/>
          </w:tcPr>
          <w:p w14:paraId="71EB59B3" w14:textId="77777777" w:rsidR="006F6378" w:rsidRPr="00C30686" w:rsidRDefault="006F6378" w:rsidP="0094020B">
            <w:pPr>
              <w:pStyle w:val="TAC"/>
              <w:rPr>
                <w:rFonts w:eastAsiaTheme="minorEastAsia"/>
                <w:szCs w:val="22"/>
                <w:lang w:val="en-US" w:eastAsia="zh-CN"/>
              </w:rPr>
            </w:pPr>
          </w:p>
        </w:tc>
      </w:tr>
      <w:tr w:rsidR="006F6378" w:rsidRPr="00C30686" w14:paraId="4F3B4111" w14:textId="77777777" w:rsidTr="004F423A">
        <w:trPr>
          <w:trHeight w:val="29"/>
        </w:trPr>
        <w:tc>
          <w:tcPr>
            <w:tcW w:w="2742" w:type="dxa"/>
            <w:tcBorders>
              <w:top w:val="nil"/>
              <w:left w:val="single" w:sz="4" w:space="0" w:color="auto"/>
              <w:bottom w:val="nil"/>
              <w:right w:val="single" w:sz="4" w:space="0" w:color="auto"/>
            </w:tcBorders>
            <w:vAlign w:val="center"/>
          </w:tcPr>
          <w:p w14:paraId="772461CE" w14:textId="77777777" w:rsidR="006F6378" w:rsidRPr="00C30686" w:rsidRDefault="006F6378" w:rsidP="0094020B">
            <w:pPr>
              <w:pStyle w:val="TAC"/>
              <w:rPr>
                <w:rFonts w:eastAsiaTheme="minorEastAsia"/>
                <w:lang w:val="en-US"/>
              </w:rPr>
            </w:pPr>
            <w:r w:rsidRPr="00C30686">
              <w:rPr>
                <w:rFonts w:eastAsiaTheme="minorEastAsia"/>
                <w:szCs w:val="22"/>
                <w:lang w:val="en-US"/>
              </w:rPr>
              <w:t>CA_n41C-n66A-n77A</w:t>
            </w:r>
          </w:p>
        </w:tc>
        <w:tc>
          <w:tcPr>
            <w:tcW w:w="2785" w:type="dxa"/>
            <w:tcBorders>
              <w:top w:val="nil"/>
              <w:left w:val="single" w:sz="4" w:space="0" w:color="auto"/>
              <w:bottom w:val="nil"/>
              <w:right w:val="single" w:sz="4" w:space="0" w:color="auto"/>
            </w:tcBorders>
            <w:vAlign w:val="center"/>
          </w:tcPr>
          <w:p w14:paraId="49C90B41" w14:textId="77777777" w:rsidR="006F6378" w:rsidRPr="00C30686" w:rsidRDefault="006F6378" w:rsidP="0094020B">
            <w:pPr>
              <w:pStyle w:val="TAC"/>
              <w:rPr>
                <w:rFonts w:eastAsiaTheme="minorEastAsia"/>
                <w:vertAlign w:val="superscript"/>
                <w:lang w:val="en-US"/>
              </w:rPr>
            </w:pPr>
            <w:r w:rsidRPr="00C30686">
              <w:rPr>
                <w:rFonts w:eastAsiaTheme="minorEastAsia"/>
                <w:lang w:val="en-US"/>
              </w:rPr>
              <w:t>n41</w:t>
            </w:r>
            <w:r w:rsidRPr="00C30686">
              <w:rPr>
                <w:rFonts w:eastAsiaTheme="minorEastAsia"/>
                <w:vertAlign w:val="superscript"/>
                <w:lang w:val="en-US"/>
              </w:rPr>
              <w:t>7,9</w:t>
            </w:r>
          </w:p>
          <w:p w14:paraId="40C19A59" w14:textId="77777777" w:rsidR="006F6378" w:rsidRPr="00C30686" w:rsidRDefault="006F6378" w:rsidP="0094020B">
            <w:pPr>
              <w:pStyle w:val="TAC"/>
              <w:rPr>
                <w:rFonts w:eastAsiaTheme="minorEastAsia"/>
                <w:szCs w:val="22"/>
                <w:lang w:val="en-US"/>
              </w:rPr>
            </w:pPr>
            <w:r w:rsidRPr="00C30686">
              <w:rPr>
                <w:rFonts w:eastAsiaTheme="minorEastAsia"/>
                <w:lang w:val="en-US"/>
              </w:rPr>
              <w:t>n77</w:t>
            </w:r>
            <w:r w:rsidRPr="00C30686">
              <w:rPr>
                <w:rFonts w:eastAsiaTheme="minorEastAsia"/>
                <w:vertAlign w:val="superscript"/>
                <w:lang w:val="en-US"/>
              </w:rPr>
              <w:t>7,9</w:t>
            </w:r>
          </w:p>
          <w:p w14:paraId="5E4B2B16"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CA_n41A-n66A</w:t>
            </w:r>
            <w:r w:rsidRPr="00C30686">
              <w:rPr>
                <w:rFonts w:eastAsiaTheme="minorEastAsia"/>
                <w:vertAlign w:val="superscript"/>
                <w:lang w:val="en-US"/>
              </w:rPr>
              <w:t>7</w:t>
            </w:r>
          </w:p>
          <w:p w14:paraId="04C0D445"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CA_n41A-n77A</w:t>
            </w:r>
            <w:r w:rsidRPr="00C30686">
              <w:rPr>
                <w:rFonts w:eastAsiaTheme="minorEastAsia"/>
                <w:vertAlign w:val="superscript"/>
                <w:lang w:val="en-US"/>
              </w:rPr>
              <w:t>7</w:t>
            </w:r>
          </w:p>
          <w:p w14:paraId="749C1668" w14:textId="77777777" w:rsidR="006F6378" w:rsidRPr="00C30686" w:rsidRDefault="006F6378" w:rsidP="0094020B">
            <w:pPr>
              <w:pStyle w:val="TAC"/>
              <w:rPr>
                <w:rFonts w:eastAsiaTheme="minorEastAsia"/>
                <w:lang w:val="en-US"/>
              </w:rPr>
            </w:pPr>
            <w:r w:rsidRPr="00C30686">
              <w:rPr>
                <w:rFonts w:eastAsiaTheme="minorEastAsia"/>
                <w:szCs w:val="22"/>
                <w:lang w:val="en-US"/>
              </w:rPr>
              <w:t>CA_n41C</w:t>
            </w:r>
            <w:r w:rsidRPr="00C30686">
              <w:rPr>
                <w:rFonts w:eastAsiaTheme="minorEastAsia"/>
                <w:vertAlign w:val="superscript"/>
                <w:lang w:val="en-US"/>
              </w:rPr>
              <w:t>7</w:t>
            </w:r>
          </w:p>
          <w:p w14:paraId="23148E97" w14:textId="77777777" w:rsidR="006F6378" w:rsidRPr="00C30686" w:rsidRDefault="006F6378" w:rsidP="0094020B">
            <w:pPr>
              <w:pStyle w:val="TAC"/>
              <w:rPr>
                <w:rFonts w:eastAsiaTheme="minorEastAsia"/>
                <w:lang w:val="en-US" w:eastAsia="zh-CN"/>
              </w:rPr>
            </w:pPr>
            <w:r w:rsidRPr="00C30686">
              <w:rPr>
                <w:rFonts w:eastAsiaTheme="minorEastAsia"/>
                <w:lang w:val="en-US"/>
              </w:rPr>
              <w:t>CA_n66A-n77A</w:t>
            </w:r>
            <w:r w:rsidRPr="00C30686">
              <w:rPr>
                <w:rFonts w:eastAsiaTheme="minorEastAsia"/>
                <w:vertAlign w:val="superscript"/>
                <w:lang w:val="en-US"/>
              </w:rPr>
              <w:t>7</w:t>
            </w:r>
          </w:p>
        </w:tc>
        <w:tc>
          <w:tcPr>
            <w:tcW w:w="1259" w:type="dxa"/>
            <w:tcBorders>
              <w:top w:val="single" w:sz="4" w:space="0" w:color="auto"/>
              <w:left w:val="single" w:sz="4" w:space="0" w:color="auto"/>
              <w:bottom w:val="single" w:sz="4" w:space="0" w:color="auto"/>
              <w:right w:val="single" w:sz="4" w:space="0" w:color="auto"/>
            </w:tcBorders>
            <w:vAlign w:val="center"/>
          </w:tcPr>
          <w:p w14:paraId="66AF059A" w14:textId="77777777" w:rsidR="006F6378" w:rsidRPr="00C30686" w:rsidRDefault="006F6378" w:rsidP="0094020B">
            <w:pPr>
              <w:pStyle w:val="TAC"/>
              <w:rPr>
                <w:rFonts w:eastAsiaTheme="minorEastAsia"/>
                <w:lang w:val="en-US" w:eastAsia="zh-CN"/>
              </w:rPr>
            </w:pPr>
            <w:r w:rsidRPr="00C30686">
              <w:rPr>
                <w:rFonts w:eastAsiaTheme="minorEastAsia"/>
                <w:szCs w:val="22"/>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6376E179" w14:textId="77777777" w:rsidR="006F6378" w:rsidRPr="00C30686" w:rsidRDefault="006F6378" w:rsidP="0094020B">
            <w:pPr>
              <w:pStyle w:val="TAC"/>
              <w:rPr>
                <w:rFonts w:ascii="Calibri" w:eastAsiaTheme="minorEastAsia" w:hAnsi="Calibri"/>
                <w:sz w:val="21"/>
                <w:szCs w:val="22"/>
                <w:lang w:val="en-US" w:eastAsia="zh-CN"/>
              </w:rPr>
            </w:pPr>
            <w:r w:rsidRPr="00C30686">
              <w:rPr>
                <w:rFonts w:eastAsiaTheme="minorEastAsia"/>
                <w:lang w:val="en-US" w:eastAsia="zh-CN" w:bidi="ar"/>
              </w:rPr>
              <w:t>CA_n41C_BCS0</w:t>
            </w:r>
          </w:p>
        </w:tc>
        <w:tc>
          <w:tcPr>
            <w:tcW w:w="2445" w:type="dxa"/>
            <w:tcBorders>
              <w:top w:val="nil"/>
              <w:left w:val="single" w:sz="4" w:space="0" w:color="auto"/>
              <w:bottom w:val="nil"/>
              <w:right w:val="single" w:sz="4" w:space="0" w:color="auto"/>
            </w:tcBorders>
            <w:vAlign w:val="center"/>
          </w:tcPr>
          <w:p w14:paraId="62B4DAD0" w14:textId="77777777" w:rsidR="006F6378" w:rsidRPr="00C30686" w:rsidRDefault="006F6378" w:rsidP="0094020B">
            <w:pPr>
              <w:pStyle w:val="TAC"/>
              <w:rPr>
                <w:rFonts w:eastAsiaTheme="minorEastAsia"/>
                <w:szCs w:val="22"/>
                <w:lang w:val="en-US" w:eastAsia="zh-CN"/>
              </w:rPr>
            </w:pPr>
            <w:r w:rsidRPr="00C30686">
              <w:rPr>
                <w:rFonts w:eastAsiaTheme="minorEastAsia" w:cs="Arial"/>
                <w:lang w:val="en-US" w:eastAsia="zh-CN"/>
              </w:rPr>
              <w:t>0</w:t>
            </w:r>
          </w:p>
        </w:tc>
      </w:tr>
      <w:tr w:rsidR="006F6378" w:rsidRPr="00C30686" w14:paraId="6796F53A" w14:textId="77777777" w:rsidTr="004F423A">
        <w:trPr>
          <w:trHeight w:val="29"/>
        </w:trPr>
        <w:tc>
          <w:tcPr>
            <w:tcW w:w="2742" w:type="dxa"/>
            <w:tcBorders>
              <w:top w:val="nil"/>
              <w:left w:val="single" w:sz="4" w:space="0" w:color="auto"/>
              <w:bottom w:val="nil"/>
              <w:right w:val="single" w:sz="4" w:space="0" w:color="auto"/>
            </w:tcBorders>
            <w:vAlign w:val="center"/>
          </w:tcPr>
          <w:p w14:paraId="2F3C0B68"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2D8E73A4" w14:textId="77777777" w:rsidR="006F6378" w:rsidRPr="00C30686" w:rsidRDefault="006F6378" w:rsidP="0094020B">
            <w:pPr>
              <w:pStyle w:val="TAC"/>
              <w:rPr>
                <w:rFonts w:eastAsiaTheme="minorEastAsia"/>
                <w:szCs w:val="22"/>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CF732C5" w14:textId="77777777" w:rsidR="006F6378" w:rsidRPr="00C30686" w:rsidRDefault="006F6378" w:rsidP="0094020B">
            <w:pPr>
              <w:pStyle w:val="TAC"/>
              <w:rPr>
                <w:rFonts w:eastAsiaTheme="minorEastAsia"/>
                <w:lang w:val="en-US" w:eastAsia="zh-CN"/>
              </w:rPr>
            </w:pPr>
            <w:r w:rsidRPr="00C30686">
              <w:rPr>
                <w:rFonts w:eastAsiaTheme="minorEastAsia"/>
                <w:szCs w:val="22"/>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42638163" w14:textId="77777777" w:rsidR="006F6378" w:rsidRPr="00C30686" w:rsidRDefault="006F6378" w:rsidP="0094020B">
            <w:pPr>
              <w:pStyle w:val="TAC"/>
              <w:rPr>
                <w:rFonts w:ascii="Calibri" w:eastAsiaTheme="minorEastAsia" w:hAnsi="Calibri"/>
                <w:sz w:val="21"/>
                <w:szCs w:val="22"/>
                <w:lang w:val="en-US" w:eastAsia="zh-CN"/>
              </w:rPr>
            </w:pPr>
            <w:r w:rsidRPr="00C30686">
              <w:rPr>
                <w:rFonts w:eastAsiaTheme="minorEastAsia"/>
                <w:lang w:val="en-US" w:eastAsia="zh-CN" w:bidi="ar"/>
              </w:rPr>
              <w:t>5, 10, 15, 20, 25, 30, 40</w:t>
            </w:r>
          </w:p>
        </w:tc>
        <w:tc>
          <w:tcPr>
            <w:tcW w:w="2445" w:type="dxa"/>
            <w:tcBorders>
              <w:top w:val="nil"/>
              <w:left w:val="single" w:sz="4" w:space="0" w:color="auto"/>
              <w:bottom w:val="nil"/>
              <w:right w:val="single" w:sz="4" w:space="0" w:color="auto"/>
            </w:tcBorders>
            <w:vAlign w:val="center"/>
          </w:tcPr>
          <w:p w14:paraId="7E679A4A" w14:textId="77777777" w:rsidR="006F6378" w:rsidRPr="00C30686" w:rsidRDefault="006F6378" w:rsidP="0094020B">
            <w:pPr>
              <w:pStyle w:val="TAC"/>
              <w:rPr>
                <w:rFonts w:eastAsiaTheme="minorEastAsia"/>
                <w:szCs w:val="22"/>
                <w:lang w:val="en-US" w:eastAsia="zh-CN"/>
              </w:rPr>
            </w:pPr>
          </w:p>
        </w:tc>
      </w:tr>
      <w:tr w:rsidR="006F6378" w:rsidRPr="00C30686" w14:paraId="69B46846" w14:textId="77777777" w:rsidTr="004F423A">
        <w:trPr>
          <w:trHeight w:val="29"/>
        </w:trPr>
        <w:tc>
          <w:tcPr>
            <w:tcW w:w="2742" w:type="dxa"/>
            <w:tcBorders>
              <w:top w:val="nil"/>
              <w:left w:val="single" w:sz="4" w:space="0" w:color="auto"/>
              <w:bottom w:val="nil"/>
              <w:right w:val="single" w:sz="4" w:space="0" w:color="auto"/>
            </w:tcBorders>
            <w:vAlign w:val="center"/>
          </w:tcPr>
          <w:p w14:paraId="254AA516"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3BAC0FDD" w14:textId="77777777" w:rsidR="006F6378" w:rsidRPr="00C30686" w:rsidRDefault="006F6378" w:rsidP="0094020B">
            <w:pPr>
              <w:pStyle w:val="TAC"/>
              <w:rPr>
                <w:rFonts w:eastAsiaTheme="minorEastAsia"/>
                <w:szCs w:val="22"/>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2E96714" w14:textId="77777777" w:rsidR="006F6378" w:rsidRPr="00C30686" w:rsidRDefault="006F6378" w:rsidP="0094020B">
            <w:pPr>
              <w:pStyle w:val="TAC"/>
              <w:rPr>
                <w:rFonts w:eastAsiaTheme="minorEastAsia"/>
                <w:lang w:val="en-US" w:eastAsia="zh-CN"/>
              </w:rPr>
            </w:pPr>
            <w:r w:rsidRPr="00C30686">
              <w:rPr>
                <w:rFonts w:eastAsiaTheme="minorEastAsia"/>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5F244347" w14:textId="77777777" w:rsidR="006F6378" w:rsidRPr="00C30686" w:rsidRDefault="006F6378" w:rsidP="0094020B">
            <w:pPr>
              <w:pStyle w:val="TAC"/>
              <w:rPr>
                <w:rFonts w:ascii="Calibri" w:eastAsiaTheme="minorEastAsia" w:hAnsi="Calibri"/>
                <w:sz w:val="21"/>
                <w:szCs w:val="22"/>
                <w:lang w:val="en-US" w:eastAsia="zh-CN"/>
              </w:rPr>
            </w:pPr>
            <w:r w:rsidRPr="00C30686">
              <w:rPr>
                <w:rFonts w:eastAsiaTheme="minorEastAsia"/>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0D35F2E8" w14:textId="77777777" w:rsidR="006F6378" w:rsidRPr="00C30686" w:rsidRDefault="006F6378" w:rsidP="0094020B">
            <w:pPr>
              <w:pStyle w:val="TAC"/>
              <w:rPr>
                <w:rFonts w:eastAsiaTheme="minorEastAsia"/>
                <w:szCs w:val="22"/>
                <w:lang w:val="en-US" w:eastAsia="zh-CN"/>
              </w:rPr>
            </w:pPr>
          </w:p>
        </w:tc>
      </w:tr>
      <w:tr w:rsidR="006F6378" w:rsidRPr="00C30686" w14:paraId="43B581A1" w14:textId="77777777" w:rsidTr="004F423A">
        <w:trPr>
          <w:trHeight w:val="29"/>
        </w:trPr>
        <w:tc>
          <w:tcPr>
            <w:tcW w:w="2742" w:type="dxa"/>
            <w:tcBorders>
              <w:top w:val="nil"/>
              <w:left w:val="single" w:sz="4" w:space="0" w:color="auto"/>
              <w:bottom w:val="nil"/>
              <w:right w:val="single" w:sz="4" w:space="0" w:color="auto"/>
            </w:tcBorders>
            <w:vAlign w:val="center"/>
          </w:tcPr>
          <w:p w14:paraId="491135E6"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344D84AF" w14:textId="77777777" w:rsidR="006F6378" w:rsidRPr="00C30686" w:rsidRDefault="006F6378" w:rsidP="0094020B">
            <w:pPr>
              <w:pStyle w:val="TAC"/>
              <w:rPr>
                <w:rFonts w:eastAsiaTheme="minorEastAsia"/>
                <w:szCs w:val="22"/>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CE7F608"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09D65D30"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CA_n41C BCS 4 and 5</w:t>
            </w:r>
          </w:p>
        </w:tc>
        <w:tc>
          <w:tcPr>
            <w:tcW w:w="2445" w:type="dxa"/>
            <w:tcBorders>
              <w:top w:val="single" w:sz="4" w:space="0" w:color="auto"/>
              <w:left w:val="single" w:sz="4" w:space="0" w:color="auto"/>
              <w:bottom w:val="nil"/>
              <w:right w:val="single" w:sz="4" w:space="0" w:color="auto"/>
            </w:tcBorders>
            <w:vAlign w:val="center"/>
          </w:tcPr>
          <w:p w14:paraId="7FC1AA77" w14:textId="77777777" w:rsidR="006F6378" w:rsidRPr="00C30686" w:rsidRDefault="006F6378" w:rsidP="0094020B">
            <w:pPr>
              <w:pStyle w:val="TAC"/>
              <w:rPr>
                <w:rFonts w:eastAsiaTheme="minorEastAsia"/>
                <w:szCs w:val="22"/>
                <w:lang w:val="en-US" w:eastAsia="zh-CN"/>
              </w:rPr>
            </w:pPr>
            <w:r w:rsidRPr="00C30686">
              <w:rPr>
                <w:rFonts w:eastAsiaTheme="minorEastAsia"/>
                <w:szCs w:val="22"/>
                <w:lang w:val="en-US" w:eastAsia="zh-CN"/>
              </w:rPr>
              <w:t>4 and 5</w:t>
            </w:r>
          </w:p>
        </w:tc>
      </w:tr>
      <w:tr w:rsidR="006F6378" w:rsidRPr="00C30686" w14:paraId="0BAD9538" w14:textId="77777777" w:rsidTr="004F423A">
        <w:trPr>
          <w:trHeight w:val="29"/>
        </w:trPr>
        <w:tc>
          <w:tcPr>
            <w:tcW w:w="2742" w:type="dxa"/>
            <w:tcBorders>
              <w:top w:val="nil"/>
              <w:left w:val="single" w:sz="4" w:space="0" w:color="auto"/>
              <w:bottom w:val="nil"/>
              <w:right w:val="single" w:sz="4" w:space="0" w:color="auto"/>
            </w:tcBorders>
            <w:vAlign w:val="center"/>
          </w:tcPr>
          <w:p w14:paraId="253AD4A2"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5CFC07D7" w14:textId="77777777" w:rsidR="006F6378" w:rsidRPr="00C30686" w:rsidRDefault="006F6378" w:rsidP="0094020B">
            <w:pPr>
              <w:pStyle w:val="TAC"/>
              <w:rPr>
                <w:rFonts w:eastAsiaTheme="minorEastAsia"/>
                <w:szCs w:val="22"/>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BC5BDC3"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7C0DC8F0"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n66 channel bandwidths in Table 5.3.5-1</w:t>
            </w:r>
          </w:p>
        </w:tc>
        <w:tc>
          <w:tcPr>
            <w:tcW w:w="2445" w:type="dxa"/>
            <w:tcBorders>
              <w:top w:val="nil"/>
              <w:left w:val="single" w:sz="4" w:space="0" w:color="auto"/>
              <w:bottom w:val="nil"/>
              <w:right w:val="single" w:sz="4" w:space="0" w:color="auto"/>
            </w:tcBorders>
            <w:vAlign w:val="center"/>
          </w:tcPr>
          <w:p w14:paraId="37E29CFE" w14:textId="77777777" w:rsidR="006F6378" w:rsidRPr="00C30686" w:rsidRDefault="006F6378" w:rsidP="0094020B">
            <w:pPr>
              <w:pStyle w:val="TAC"/>
              <w:rPr>
                <w:rFonts w:eastAsiaTheme="minorEastAsia"/>
                <w:szCs w:val="22"/>
                <w:lang w:val="en-US" w:eastAsia="zh-CN"/>
              </w:rPr>
            </w:pPr>
          </w:p>
        </w:tc>
      </w:tr>
      <w:tr w:rsidR="006F6378" w:rsidRPr="00C30686" w14:paraId="2DD63F3A"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D4229C3"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0E48DBF5" w14:textId="77777777" w:rsidR="006F6378" w:rsidRPr="00C30686" w:rsidRDefault="006F6378" w:rsidP="0094020B">
            <w:pPr>
              <w:pStyle w:val="TAC"/>
              <w:rPr>
                <w:rFonts w:eastAsiaTheme="minorEastAsia"/>
                <w:szCs w:val="22"/>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C2B0FBC"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3B076EF2"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n77 channel bandwidths in Table 5.3.5-1</w:t>
            </w:r>
          </w:p>
        </w:tc>
        <w:tc>
          <w:tcPr>
            <w:tcW w:w="2445" w:type="dxa"/>
            <w:tcBorders>
              <w:top w:val="nil"/>
              <w:left w:val="single" w:sz="4" w:space="0" w:color="auto"/>
              <w:bottom w:val="single" w:sz="4" w:space="0" w:color="auto"/>
              <w:right w:val="single" w:sz="4" w:space="0" w:color="auto"/>
            </w:tcBorders>
            <w:vAlign w:val="center"/>
          </w:tcPr>
          <w:p w14:paraId="273816FA" w14:textId="77777777" w:rsidR="006F6378" w:rsidRPr="00C30686" w:rsidRDefault="006F6378" w:rsidP="0094020B">
            <w:pPr>
              <w:pStyle w:val="TAC"/>
              <w:rPr>
                <w:rFonts w:eastAsiaTheme="minorEastAsia"/>
                <w:szCs w:val="22"/>
                <w:lang w:val="en-US" w:eastAsia="zh-CN"/>
              </w:rPr>
            </w:pPr>
          </w:p>
        </w:tc>
      </w:tr>
      <w:tr w:rsidR="006F6378" w:rsidRPr="00C30686" w14:paraId="6F973D7E"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F4455B6" w14:textId="77777777" w:rsidR="006F6378" w:rsidRPr="00C30686" w:rsidRDefault="006F6378" w:rsidP="0094020B">
            <w:pPr>
              <w:pStyle w:val="TAC"/>
              <w:rPr>
                <w:rFonts w:eastAsiaTheme="minorEastAsia"/>
                <w:lang w:val="en-US"/>
              </w:rPr>
            </w:pPr>
            <w:r w:rsidRPr="00C30686">
              <w:rPr>
                <w:rFonts w:eastAsiaTheme="minorEastAsia"/>
                <w:lang w:val="en-US"/>
              </w:rPr>
              <w:t>CA_n41C-n66(2A)-n77A</w:t>
            </w:r>
          </w:p>
        </w:tc>
        <w:tc>
          <w:tcPr>
            <w:tcW w:w="2785" w:type="dxa"/>
            <w:tcBorders>
              <w:top w:val="single" w:sz="4" w:space="0" w:color="auto"/>
              <w:left w:val="single" w:sz="4" w:space="0" w:color="auto"/>
              <w:bottom w:val="nil"/>
              <w:right w:val="single" w:sz="4" w:space="0" w:color="auto"/>
            </w:tcBorders>
            <w:vAlign w:val="center"/>
          </w:tcPr>
          <w:p w14:paraId="4B98DF17"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eastAsia="zh-CN"/>
              </w:rPr>
              <w:t>n41</w:t>
            </w:r>
            <w:r w:rsidRPr="00C30686">
              <w:rPr>
                <w:rFonts w:eastAsiaTheme="minorEastAsia"/>
                <w:vertAlign w:val="superscript"/>
                <w:lang w:val="en-US" w:eastAsia="zh-CN"/>
              </w:rPr>
              <w:t>7,9</w:t>
            </w:r>
          </w:p>
          <w:p w14:paraId="42B34322"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eastAsia="zh-CN"/>
              </w:rPr>
              <w:t>n77</w:t>
            </w:r>
            <w:r w:rsidRPr="00C30686">
              <w:rPr>
                <w:rFonts w:eastAsiaTheme="minorEastAsia"/>
                <w:vertAlign w:val="superscript"/>
                <w:lang w:val="en-US" w:eastAsia="zh-CN"/>
              </w:rPr>
              <w:t>7,9</w:t>
            </w:r>
          </w:p>
          <w:p w14:paraId="722337A8" w14:textId="77777777" w:rsidR="006F6378" w:rsidRPr="00C30686" w:rsidRDefault="006F6378" w:rsidP="0094020B">
            <w:pPr>
              <w:pStyle w:val="TAC"/>
              <w:rPr>
                <w:rFonts w:eastAsiaTheme="minorEastAsia"/>
                <w:szCs w:val="22"/>
                <w:lang w:val="en-US" w:eastAsia="zh-CN"/>
              </w:rPr>
            </w:pPr>
            <w:r w:rsidRPr="00C30686">
              <w:rPr>
                <w:rFonts w:eastAsiaTheme="minorEastAsia"/>
                <w:szCs w:val="22"/>
                <w:lang w:val="en-US" w:eastAsia="zh-CN"/>
              </w:rPr>
              <w:t>CA_n41A-n66A</w:t>
            </w:r>
            <w:r w:rsidRPr="00C30686">
              <w:rPr>
                <w:rFonts w:eastAsiaTheme="minorEastAsia"/>
                <w:vertAlign w:val="superscript"/>
                <w:lang w:val="en-US" w:eastAsia="zh-CN"/>
              </w:rPr>
              <w:t>7</w:t>
            </w:r>
          </w:p>
          <w:p w14:paraId="4C1B0CBC" w14:textId="77777777" w:rsidR="006F6378" w:rsidRPr="00C30686" w:rsidRDefault="006F6378" w:rsidP="0094020B">
            <w:pPr>
              <w:pStyle w:val="TAC"/>
              <w:rPr>
                <w:rFonts w:eastAsiaTheme="minorEastAsia"/>
                <w:szCs w:val="22"/>
                <w:lang w:val="en-US" w:eastAsia="zh-CN"/>
              </w:rPr>
            </w:pPr>
            <w:r w:rsidRPr="00C30686">
              <w:rPr>
                <w:rFonts w:eastAsiaTheme="minorEastAsia"/>
                <w:szCs w:val="22"/>
                <w:lang w:val="en-US" w:eastAsia="zh-CN"/>
              </w:rPr>
              <w:t>CA_n41A-n77A</w:t>
            </w:r>
            <w:r w:rsidRPr="00C30686">
              <w:rPr>
                <w:rFonts w:eastAsiaTheme="minorEastAsia"/>
                <w:vertAlign w:val="superscript"/>
                <w:lang w:val="en-US" w:eastAsia="zh-CN"/>
              </w:rPr>
              <w:t>7</w:t>
            </w:r>
          </w:p>
          <w:p w14:paraId="44C466EE" w14:textId="77777777" w:rsidR="006F6378" w:rsidRPr="00C30686" w:rsidRDefault="006F6378" w:rsidP="0094020B">
            <w:pPr>
              <w:pStyle w:val="TAC"/>
              <w:rPr>
                <w:rFonts w:eastAsiaTheme="minorEastAsia"/>
                <w:szCs w:val="22"/>
                <w:lang w:val="en-US" w:eastAsia="zh-CN"/>
              </w:rPr>
            </w:pPr>
            <w:r w:rsidRPr="00C30686">
              <w:rPr>
                <w:rFonts w:eastAsiaTheme="minorEastAsia"/>
                <w:szCs w:val="22"/>
                <w:lang w:val="en-US" w:eastAsia="zh-CN"/>
              </w:rPr>
              <w:t>CA_n41C</w:t>
            </w:r>
            <w:r w:rsidRPr="00C30686">
              <w:rPr>
                <w:rFonts w:eastAsiaTheme="minorEastAsia"/>
                <w:vertAlign w:val="superscript"/>
                <w:lang w:val="en-US" w:eastAsia="zh-CN"/>
              </w:rPr>
              <w:t>7</w:t>
            </w:r>
          </w:p>
          <w:p w14:paraId="3DADA21C" w14:textId="77777777" w:rsidR="006F6378" w:rsidRPr="00C30686" w:rsidRDefault="006F6378" w:rsidP="0094020B">
            <w:pPr>
              <w:pStyle w:val="TAC"/>
              <w:rPr>
                <w:rFonts w:eastAsiaTheme="minorEastAsia"/>
                <w:szCs w:val="22"/>
                <w:lang w:val="en-US" w:eastAsia="zh-CN"/>
              </w:rPr>
            </w:pPr>
            <w:r w:rsidRPr="00C30686">
              <w:rPr>
                <w:rFonts w:eastAsiaTheme="minorEastAsia"/>
                <w:szCs w:val="22"/>
                <w:lang w:val="en-US" w:eastAsia="zh-CN"/>
              </w:rPr>
              <w:t>CA_n66A-n77A</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4930EA5B"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749B8B42"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CA_n41C BCS 4 and 5</w:t>
            </w:r>
          </w:p>
        </w:tc>
        <w:tc>
          <w:tcPr>
            <w:tcW w:w="2445" w:type="dxa"/>
            <w:tcBorders>
              <w:top w:val="single" w:sz="4" w:space="0" w:color="auto"/>
              <w:left w:val="single" w:sz="4" w:space="0" w:color="auto"/>
              <w:bottom w:val="nil"/>
              <w:right w:val="single" w:sz="4" w:space="0" w:color="auto"/>
            </w:tcBorders>
            <w:vAlign w:val="center"/>
          </w:tcPr>
          <w:p w14:paraId="0E3A59E4" w14:textId="77777777" w:rsidR="006F6378" w:rsidRPr="00C30686" w:rsidRDefault="006F6378" w:rsidP="0094020B">
            <w:pPr>
              <w:pStyle w:val="TAC"/>
              <w:rPr>
                <w:rFonts w:eastAsiaTheme="minorEastAsia"/>
                <w:szCs w:val="22"/>
                <w:lang w:val="en-US" w:eastAsia="zh-CN"/>
              </w:rPr>
            </w:pPr>
            <w:r w:rsidRPr="00C30686">
              <w:rPr>
                <w:rFonts w:eastAsiaTheme="minorEastAsia"/>
                <w:szCs w:val="22"/>
                <w:lang w:val="en-US" w:eastAsia="zh-CN"/>
              </w:rPr>
              <w:t>4 and 5</w:t>
            </w:r>
          </w:p>
        </w:tc>
      </w:tr>
      <w:tr w:rsidR="006F6378" w:rsidRPr="00C30686" w14:paraId="07A10264" w14:textId="77777777" w:rsidTr="004F423A">
        <w:trPr>
          <w:trHeight w:val="29"/>
        </w:trPr>
        <w:tc>
          <w:tcPr>
            <w:tcW w:w="2742" w:type="dxa"/>
            <w:tcBorders>
              <w:top w:val="nil"/>
              <w:left w:val="single" w:sz="4" w:space="0" w:color="auto"/>
              <w:bottom w:val="nil"/>
              <w:right w:val="single" w:sz="4" w:space="0" w:color="auto"/>
            </w:tcBorders>
            <w:vAlign w:val="center"/>
          </w:tcPr>
          <w:p w14:paraId="181EF76C"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7706AC65" w14:textId="77777777" w:rsidR="006F6378" w:rsidRPr="00C30686" w:rsidRDefault="006F6378" w:rsidP="0094020B">
            <w:pPr>
              <w:pStyle w:val="TAC"/>
              <w:rPr>
                <w:rFonts w:eastAsiaTheme="minorEastAsia"/>
                <w:szCs w:val="22"/>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6108771"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5328D17E"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CA_n66(2A) BCS 4 and 5</w:t>
            </w:r>
          </w:p>
        </w:tc>
        <w:tc>
          <w:tcPr>
            <w:tcW w:w="2445" w:type="dxa"/>
            <w:tcBorders>
              <w:top w:val="nil"/>
              <w:left w:val="single" w:sz="4" w:space="0" w:color="auto"/>
              <w:bottom w:val="nil"/>
              <w:right w:val="single" w:sz="4" w:space="0" w:color="auto"/>
            </w:tcBorders>
            <w:vAlign w:val="center"/>
          </w:tcPr>
          <w:p w14:paraId="5FF9A7A3" w14:textId="77777777" w:rsidR="006F6378" w:rsidRPr="00C30686" w:rsidRDefault="006F6378" w:rsidP="0094020B">
            <w:pPr>
              <w:pStyle w:val="TAC"/>
              <w:rPr>
                <w:rFonts w:eastAsiaTheme="minorEastAsia"/>
                <w:szCs w:val="22"/>
                <w:lang w:val="en-US" w:eastAsia="zh-CN"/>
              </w:rPr>
            </w:pPr>
          </w:p>
        </w:tc>
      </w:tr>
      <w:tr w:rsidR="006F6378" w:rsidRPr="00C30686" w14:paraId="44B4811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6E57891"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6C4F1C07" w14:textId="77777777" w:rsidR="006F6378" w:rsidRPr="00C30686" w:rsidRDefault="006F6378" w:rsidP="0094020B">
            <w:pPr>
              <w:pStyle w:val="TAC"/>
              <w:rPr>
                <w:rFonts w:eastAsiaTheme="minorEastAsia"/>
                <w:szCs w:val="22"/>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1F33214"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59D4F4B8"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n77 channel bandwidths in Table 5.3.5-1</w:t>
            </w:r>
          </w:p>
        </w:tc>
        <w:tc>
          <w:tcPr>
            <w:tcW w:w="2445" w:type="dxa"/>
            <w:tcBorders>
              <w:top w:val="nil"/>
              <w:left w:val="single" w:sz="4" w:space="0" w:color="auto"/>
              <w:bottom w:val="single" w:sz="4" w:space="0" w:color="auto"/>
              <w:right w:val="single" w:sz="4" w:space="0" w:color="auto"/>
            </w:tcBorders>
            <w:vAlign w:val="center"/>
          </w:tcPr>
          <w:p w14:paraId="59BD0D4F" w14:textId="77777777" w:rsidR="006F6378" w:rsidRPr="00C30686" w:rsidRDefault="006F6378" w:rsidP="0094020B">
            <w:pPr>
              <w:pStyle w:val="TAC"/>
              <w:rPr>
                <w:rFonts w:eastAsiaTheme="minorEastAsia"/>
                <w:szCs w:val="22"/>
                <w:lang w:val="en-US" w:eastAsia="zh-CN"/>
              </w:rPr>
            </w:pPr>
          </w:p>
        </w:tc>
      </w:tr>
      <w:tr w:rsidR="006F6378" w:rsidRPr="00C30686" w14:paraId="3EE69A57"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BC83C32" w14:textId="77777777" w:rsidR="006F6378" w:rsidRPr="00C30686" w:rsidRDefault="006F6378" w:rsidP="0094020B">
            <w:pPr>
              <w:pStyle w:val="TAC"/>
              <w:rPr>
                <w:rFonts w:eastAsiaTheme="minorEastAsia"/>
                <w:lang w:val="en-US"/>
              </w:rPr>
            </w:pPr>
            <w:r w:rsidRPr="00C30686">
              <w:rPr>
                <w:rFonts w:eastAsiaTheme="minorEastAsia"/>
                <w:szCs w:val="22"/>
                <w:lang w:val="en-US"/>
              </w:rPr>
              <w:t>CA_n41C-n66A-n77(2A)</w:t>
            </w:r>
          </w:p>
        </w:tc>
        <w:tc>
          <w:tcPr>
            <w:tcW w:w="2785" w:type="dxa"/>
            <w:tcBorders>
              <w:top w:val="single" w:sz="4" w:space="0" w:color="auto"/>
              <w:left w:val="single" w:sz="4" w:space="0" w:color="auto"/>
              <w:bottom w:val="nil"/>
              <w:right w:val="single" w:sz="4" w:space="0" w:color="auto"/>
            </w:tcBorders>
            <w:vAlign w:val="center"/>
          </w:tcPr>
          <w:p w14:paraId="2BBA2DE5"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CA_n41A-n66A</w:t>
            </w:r>
          </w:p>
          <w:p w14:paraId="207F7AF7"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CA_n41A-n77A</w:t>
            </w:r>
          </w:p>
          <w:p w14:paraId="559D283A"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CA_n41C</w:t>
            </w:r>
          </w:p>
          <w:p w14:paraId="091D1263" w14:textId="77777777" w:rsidR="006F6378" w:rsidRPr="00C30686" w:rsidRDefault="006F6378" w:rsidP="0094020B">
            <w:pPr>
              <w:pStyle w:val="TAC"/>
              <w:rPr>
                <w:rFonts w:eastAsiaTheme="minorEastAsia"/>
                <w:szCs w:val="22"/>
                <w:lang w:val="en-US" w:eastAsia="zh-CN"/>
              </w:rPr>
            </w:pPr>
            <w:r w:rsidRPr="00C30686">
              <w:rPr>
                <w:rFonts w:eastAsiaTheme="minorEastAsia"/>
                <w:szCs w:val="22"/>
                <w:lang w:val="en-US"/>
              </w:rPr>
              <w:t>CA_n66A-n77A</w:t>
            </w:r>
          </w:p>
        </w:tc>
        <w:tc>
          <w:tcPr>
            <w:tcW w:w="1259" w:type="dxa"/>
            <w:tcBorders>
              <w:top w:val="single" w:sz="4" w:space="0" w:color="auto"/>
              <w:left w:val="single" w:sz="4" w:space="0" w:color="auto"/>
              <w:bottom w:val="single" w:sz="4" w:space="0" w:color="auto"/>
              <w:right w:val="single" w:sz="4" w:space="0" w:color="auto"/>
            </w:tcBorders>
            <w:vAlign w:val="center"/>
          </w:tcPr>
          <w:p w14:paraId="3B572739"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19888595"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CA_n41C BCS 4 and 5</w:t>
            </w:r>
          </w:p>
        </w:tc>
        <w:tc>
          <w:tcPr>
            <w:tcW w:w="2445" w:type="dxa"/>
            <w:tcBorders>
              <w:top w:val="single" w:sz="4" w:space="0" w:color="auto"/>
              <w:left w:val="single" w:sz="4" w:space="0" w:color="auto"/>
              <w:bottom w:val="nil"/>
              <w:right w:val="single" w:sz="4" w:space="0" w:color="auto"/>
            </w:tcBorders>
            <w:vAlign w:val="center"/>
          </w:tcPr>
          <w:p w14:paraId="257970BC" w14:textId="77777777" w:rsidR="006F6378" w:rsidRPr="00C30686" w:rsidRDefault="006F6378" w:rsidP="0094020B">
            <w:pPr>
              <w:pStyle w:val="TAC"/>
              <w:rPr>
                <w:rFonts w:eastAsiaTheme="minorEastAsia"/>
                <w:szCs w:val="22"/>
                <w:lang w:val="en-US" w:eastAsia="zh-CN"/>
              </w:rPr>
            </w:pPr>
            <w:r w:rsidRPr="00C30686">
              <w:rPr>
                <w:rFonts w:eastAsiaTheme="minorEastAsia"/>
                <w:szCs w:val="22"/>
                <w:lang w:val="en-US" w:eastAsia="zh-CN"/>
              </w:rPr>
              <w:t>4 and 5</w:t>
            </w:r>
          </w:p>
        </w:tc>
      </w:tr>
      <w:tr w:rsidR="006F6378" w:rsidRPr="00C30686" w14:paraId="6973C85C" w14:textId="77777777" w:rsidTr="004F423A">
        <w:trPr>
          <w:trHeight w:val="29"/>
        </w:trPr>
        <w:tc>
          <w:tcPr>
            <w:tcW w:w="2742" w:type="dxa"/>
            <w:tcBorders>
              <w:top w:val="nil"/>
              <w:left w:val="single" w:sz="4" w:space="0" w:color="auto"/>
              <w:bottom w:val="nil"/>
              <w:right w:val="single" w:sz="4" w:space="0" w:color="auto"/>
            </w:tcBorders>
            <w:vAlign w:val="center"/>
          </w:tcPr>
          <w:p w14:paraId="2FBBBE5E"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5082EFEB" w14:textId="77777777" w:rsidR="006F6378" w:rsidRPr="00C30686" w:rsidRDefault="006F6378" w:rsidP="0094020B">
            <w:pPr>
              <w:pStyle w:val="TAC"/>
              <w:rPr>
                <w:rFonts w:eastAsiaTheme="minorEastAsia"/>
                <w:szCs w:val="22"/>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A3AE70F"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50BEF860"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n66 channel bandwidths in Table 5.3.5-1</w:t>
            </w:r>
          </w:p>
        </w:tc>
        <w:tc>
          <w:tcPr>
            <w:tcW w:w="2445" w:type="dxa"/>
            <w:tcBorders>
              <w:top w:val="nil"/>
              <w:left w:val="single" w:sz="4" w:space="0" w:color="auto"/>
              <w:bottom w:val="nil"/>
              <w:right w:val="single" w:sz="4" w:space="0" w:color="auto"/>
            </w:tcBorders>
            <w:vAlign w:val="center"/>
          </w:tcPr>
          <w:p w14:paraId="494B511E" w14:textId="77777777" w:rsidR="006F6378" w:rsidRPr="00C30686" w:rsidRDefault="006F6378" w:rsidP="0094020B">
            <w:pPr>
              <w:pStyle w:val="TAC"/>
              <w:rPr>
                <w:rFonts w:eastAsiaTheme="minorEastAsia"/>
                <w:szCs w:val="22"/>
                <w:lang w:val="en-US" w:eastAsia="zh-CN"/>
              </w:rPr>
            </w:pPr>
          </w:p>
        </w:tc>
      </w:tr>
      <w:tr w:rsidR="006F6378" w:rsidRPr="00C30686" w14:paraId="33D22D1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9DA50CF"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675AD171" w14:textId="77777777" w:rsidR="006F6378" w:rsidRPr="00C30686" w:rsidRDefault="006F6378" w:rsidP="0094020B">
            <w:pPr>
              <w:pStyle w:val="TAC"/>
              <w:rPr>
                <w:rFonts w:eastAsiaTheme="minorEastAsia"/>
                <w:szCs w:val="22"/>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221B764"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02853AEB"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CA_n77(2A) BCS 4 and 5</w:t>
            </w:r>
          </w:p>
        </w:tc>
        <w:tc>
          <w:tcPr>
            <w:tcW w:w="2445" w:type="dxa"/>
            <w:tcBorders>
              <w:top w:val="nil"/>
              <w:left w:val="single" w:sz="4" w:space="0" w:color="auto"/>
              <w:bottom w:val="single" w:sz="4" w:space="0" w:color="auto"/>
              <w:right w:val="single" w:sz="4" w:space="0" w:color="auto"/>
            </w:tcBorders>
            <w:vAlign w:val="center"/>
          </w:tcPr>
          <w:p w14:paraId="4C31F6B4" w14:textId="77777777" w:rsidR="006F6378" w:rsidRPr="00C30686" w:rsidRDefault="006F6378" w:rsidP="0094020B">
            <w:pPr>
              <w:pStyle w:val="TAC"/>
              <w:rPr>
                <w:rFonts w:eastAsiaTheme="minorEastAsia"/>
                <w:szCs w:val="22"/>
                <w:lang w:val="en-US" w:eastAsia="zh-CN"/>
              </w:rPr>
            </w:pPr>
          </w:p>
        </w:tc>
      </w:tr>
      <w:tr w:rsidR="006F6378" w:rsidRPr="00C30686" w14:paraId="7F96C395"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1197439" w14:textId="77777777" w:rsidR="006F6378" w:rsidRPr="00C30686" w:rsidRDefault="006F6378" w:rsidP="0094020B">
            <w:pPr>
              <w:pStyle w:val="TAC"/>
              <w:rPr>
                <w:rFonts w:eastAsiaTheme="minorEastAsia"/>
                <w:lang w:val="en-US"/>
              </w:rPr>
            </w:pPr>
            <w:r w:rsidRPr="00C30686">
              <w:rPr>
                <w:rFonts w:eastAsiaTheme="minorEastAsia"/>
                <w:lang w:val="en-US"/>
              </w:rPr>
              <w:t>CA_n41(A-C)-n66A-n77A</w:t>
            </w:r>
          </w:p>
        </w:tc>
        <w:tc>
          <w:tcPr>
            <w:tcW w:w="2785" w:type="dxa"/>
            <w:tcBorders>
              <w:top w:val="single" w:sz="4" w:space="0" w:color="auto"/>
              <w:left w:val="single" w:sz="4" w:space="0" w:color="auto"/>
              <w:bottom w:val="nil"/>
              <w:right w:val="single" w:sz="4" w:space="0" w:color="auto"/>
            </w:tcBorders>
            <w:vAlign w:val="center"/>
          </w:tcPr>
          <w:p w14:paraId="688C7B82" w14:textId="77777777" w:rsidR="006F6378" w:rsidRPr="00C30686" w:rsidRDefault="006F6378" w:rsidP="0094020B">
            <w:pPr>
              <w:pStyle w:val="TAC"/>
              <w:rPr>
                <w:rFonts w:eastAsiaTheme="minorEastAsia"/>
                <w:szCs w:val="22"/>
                <w:lang w:val="en-US" w:eastAsia="zh-CN"/>
              </w:rPr>
            </w:pPr>
            <w:r w:rsidRPr="00C30686">
              <w:rPr>
                <w:rFonts w:eastAsiaTheme="minorEastAsia"/>
                <w:szCs w:val="22"/>
                <w:lang w:val="en-US" w:eastAsia="zh-CN"/>
              </w:rPr>
              <w:t>CA_n41A-n66A</w:t>
            </w:r>
          </w:p>
          <w:p w14:paraId="706B0B08" w14:textId="77777777" w:rsidR="006F6378" w:rsidRPr="00C30686" w:rsidRDefault="006F6378" w:rsidP="0094020B">
            <w:pPr>
              <w:pStyle w:val="TAC"/>
              <w:rPr>
                <w:rFonts w:eastAsiaTheme="minorEastAsia"/>
                <w:szCs w:val="22"/>
                <w:lang w:val="en-US" w:eastAsia="zh-CN"/>
              </w:rPr>
            </w:pPr>
            <w:r w:rsidRPr="00C30686">
              <w:rPr>
                <w:rFonts w:eastAsiaTheme="minorEastAsia"/>
                <w:szCs w:val="22"/>
                <w:lang w:val="en-US" w:eastAsia="zh-CN"/>
              </w:rPr>
              <w:t>CA_n41A-n77A</w:t>
            </w:r>
          </w:p>
          <w:p w14:paraId="559325D2" w14:textId="77777777" w:rsidR="006F6378" w:rsidRPr="00C30686" w:rsidRDefault="006F6378" w:rsidP="0094020B">
            <w:pPr>
              <w:pStyle w:val="TAC"/>
              <w:rPr>
                <w:rFonts w:eastAsiaTheme="minorEastAsia"/>
                <w:szCs w:val="22"/>
                <w:lang w:val="en-US" w:eastAsia="zh-CN"/>
              </w:rPr>
            </w:pPr>
            <w:r w:rsidRPr="00C30686">
              <w:rPr>
                <w:rFonts w:eastAsiaTheme="minorEastAsia"/>
                <w:szCs w:val="22"/>
                <w:lang w:val="en-US" w:eastAsia="zh-CN"/>
              </w:rPr>
              <w:t>CA_n41C</w:t>
            </w:r>
          </w:p>
          <w:p w14:paraId="091EC322" w14:textId="77777777" w:rsidR="006F6378" w:rsidRPr="00C30686" w:rsidRDefault="006F6378" w:rsidP="0094020B">
            <w:pPr>
              <w:pStyle w:val="TAC"/>
              <w:rPr>
                <w:rFonts w:eastAsiaTheme="minorEastAsia"/>
                <w:szCs w:val="22"/>
                <w:lang w:val="en-US" w:eastAsia="zh-CN"/>
              </w:rPr>
            </w:pPr>
            <w:r w:rsidRPr="00C30686">
              <w:rPr>
                <w:rFonts w:eastAsiaTheme="minorEastAsia"/>
                <w:szCs w:val="22"/>
                <w:lang w:val="en-US" w:eastAsia="zh-CN"/>
              </w:rPr>
              <w:t>CA_n66A-n77A</w:t>
            </w:r>
          </w:p>
        </w:tc>
        <w:tc>
          <w:tcPr>
            <w:tcW w:w="1259" w:type="dxa"/>
            <w:tcBorders>
              <w:top w:val="single" w:sz="4" w:space="0" w:color="auto"/>
              <w:left w:val="single" w:sz="4" w:space="0" w:color="auto"/>
              <w:bottom w:val="single" w:sz="4" w:space="0" w:color="auto"/>
              <w:right w:val="single" w:sz="4" w:space="0" w:color="auto"/>
            </w:tcBorders>
            <w:vAlign w:val="center"/>
          </w:tcPr>
          <w:p w14:paraId="7C309AA8"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6FAA1EC8"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CA_n41(A-C) BCS 4 and 5</w:t>
            </w:r>
          </w:p>
        </w:tc>
        <w:tc>
          <w:tcPr>
            <w:tcW w:w="2445" w:type="dxa"/>
            <w:tcBorders>
              <w:top w:val="single" w:sz="4" w:space="0" w:color="auto"/>
              <w:left w:val="single" w:sz="4" w:space="0" w:color="auto"/>
              <w:bottom w:val="nil"/>
              <w:right w:val="single" w:sz="4" w:space="0" w:color="auto"/>
            </w:tcBorders>
            <w:vAlign w:val="center"/>
          </w:tcPr>
          <w:p w14:paraId="6C6BD351" w14:textId="77777777" w:rsidR="006F6378" w:rsidRPr="00C30686" w:rsidRDefault="006F6378" w:rsidP="0094020B">
            <w:pPr>
              <w:pStyle w:val="TAC"/>
              <w:rPr>
                <w:rFonts w:eastAsiaTheme="minorEastAsia"/>
                <w:szCs w:val="22"/>
                <w:lang w:val="en-US" w:eastAsia="zh-CN"/>
              </w:rPr>
            </w:pPr>
            <w:r w:rsidRPr="00C30686">
              <w:rPr>
                <w:rFonts w:eastAsiaTheme="minorEastAsia"/>
                <w:szCs w:val="22"/>
                <w:lang w:val="en-US" w:eastAsia="zh-CN"/>
              </w:rPr>
              <w:t>4 and 5</w:t>
            </w:r>
          </w:p>
        </w:tc>
      </w:tr>
      <w:tr w:rsidR="006F6378" w:rsidRPr="00C30686" w14:paraId="553D2DB9" w14:textId="77777777" w:rsidTr="004F423A">
        <w:trPr>
          <w:trHeight w:val="29"/>
        </w:trPr>
        <w:tc>
          <w:tcPr>
            <w:tcW w:w="2742" w:type="dxa"/>
            <w:tcBorders>
              <w:top w:val="nil"/>
              <w:left w:val="single" w:sz="4" w:space="0" w:color="auto"/>
              <w:bottom w:val="nil"/>
              <w:right w:val="single" w:sz="4" w:space="0" w:color="auto"/>
            </w:tcBorders>
            <w:vAlign w:val="center"/>
          </w:tcPr>
          <w:p w14:paraId="55DA2064"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2C198082" w14:textId="77777777" w:rsidR="006F6378" w:rsidRPr="00C30686" w:rsidRDefault="006F6378" w:rsidP="0094020B">
            <w:pPr>
              <w:pStyle w:val="TAC"/>
              <w:rPr>
                <w:rFonts w:eastAsiaTheme="minorEastAsia"/>
                <w:szCs w:val="22"/>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963CF72"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351A288C"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n66 channel bandwidths in Table 5.3.5-1</w:t>
            </w:r>
          </w:p>
        </w:tc>
        <w:tc>
          <w:tcPr>
            <w:tcW w:w="2445" w:type="dxa"/>
            <w:tcBorders>
              <w:top w:val="nil"/>
              <w:left w:val="single" w:sz="4" w:space="0" w:color="auto"/>
              <w:bottom w:val="nil"/>
              <w:right w:val="single" w:sz="4" w:space="0" w:color="auto"/>
            </w:tcBorders>
            <w:vAlign w:val="center"/>
          </w:tcPr>
          <w:p w14:paraId="47925E6C" w14:textId="77777777" w:rsidR="006F6378" w:rsidRPr="00C30686" w:rsidRDefault="006F6378" w:rsidP="0094020B">
            <w:pPr>
              <w:pStyle w:val="TAC"/>
              <w:rPr>
                <w:rFonts w:eastAsiaTheme="minorEastAsia"/>
                <w:szCs w:val="22"/>
                <w:lang w:val="en-US" w:eastAsia="zh-CN"/>
              </w:rPr>
            </w:pPr>
          </w:p>
        </w:tc>
      </w:tr>
      <w:tr w:rsidR="006F6378" w:rsidRPr="00C30686" w14:paraId="26758E53"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70FFFE7"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2BD917C3" w14:textId="77777777" w:rsidR="006F6378" w:rsidRPr="00C30686" w:rsidRDefault="006F6378" w:rsidP="0094020B">
            <w:pPr>
              <w:pStyle w:val="TAC"/>
              <w:rPr>
                <w:rFonts w:eastAsiaTheme="minorEastAsia"/>
                <w:szCs w:val="22"/>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2715B52"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1C93D92"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n77 channel bandwidths in Table 5.3.5-1</w:t>
            </w:r>
          </w:p>
        </w:tc>
        <w:tc>
          <w:tcPr>
            <w:tcW w:w="2445" w:type="dxa"/>
            <w:tcBorders>
              <w:top w:val="nil"/>
              <w:left w:val="single" w:sz="4" w:space="0" w:color="auto"/>
              <w:bottom w:val="single" w:sz="4" w:space="0" w:color="auto"/>
              <w:right w:val="single" w:sz="4" w:space="0" w:color="auto"/>
            </w:tcBorders>
            <w:vAlign w:val="center"/>
          </w:tcPr>
          <w:p w14:paraId="704BC947" w14:textId="77777777" w:rsidR="006F6378" w:rsidRPr="00C30686" w:rsidRDefault="006F6378" w:rsidP="0094020B">
            <w:pPr>
              <w:pStyle w:val="TAC"/>
              <w:rPr>
                <w:rFonts w:eastAsiaTheme="minorEastAsia"/>
                <w:szCs w:val="22"/>
                <w:lang w:val="en-US" w:eastAsia="zh-CN"/>
              </w:rPr>
            </w:pPr>
          </w:p>
        </w:tc>
      </w:tr>
      <w:tr w:rsidR="006F6378" w:rsidRPr="00C30686" w14:paraId="702851B0" w14:textId="77777777" w:rsidTr="004F423A">
        <w:trPr>
          <w:trHeight w:val="29"/>
        </w:trPr>
        <w:tc>
          <w:tcPr>
            <w:tcW w:w="2742" w:type="dxa"/>
            <w:tcBorders>
              <w:top w:val="nil"/>
              <w:left w:val="single" w:sz="4" w:space="0" w:color="auto"/>
              <w:bottom w:val="nil"/>
              <w:right w:val="single" w:sz="4" w:space="0" w:color="auto"/>
            </w:tcBorders>
            <w:vAlign w:val="center"/>
          </w:tcPr>
          <w:p w14:paraId="06E1BE6D" w14:textId="77777777" w:rsidR="006F6378" w:rsidRPr="00C30686" w:rsidRDefault="006F6378" w:rsidP="0094020B">
            <w:pPr>
              <w:pStyle w:val="TAC"/>
              <w:rPr>
                <w:kern w:val="2"/>
                <w:szCs w:val="18"/>
                <w:lang w:val="en-US"/>
              </w:rPr>
            </w:pPr>
            <w:r w:rsidRPr="00C30686">
              <w:rPr>
                <w:kern w:val="2"/>
                <w:szCs w:val="18"/>
                <w:lang w:val="en-US"/>
              </w:rPr>
              <w:t>CA_n41A-n66A-n78A</w:t>
            </w:r>
          </w:p>
        </w:tc>
        <w:tc>
          <w:tcPr>
            <w:tcW w:w="2785" w:type="dxa"/>
            <w:tcBorders>
              <w:top w:val="nil"/>
              <w:left w:val="single" w:sz="4" w:space="0" w:color="auto"/>
              <w:bottom w:val="nil"/>
              <w:right w:val="single" w:sz="4" w:space="0" w:color="auto"/>
            </w:tcBorders>
            <w:vAlign w:val="center"/>
          </w:tcPr>
          <w:p w14:paraId="1D531EE3" w14:textId="77777777" w:rsidR="006F6378" w:rsidRPr="00C30686" w:rsidRDefault="006F6378" w:rsidP="0094020B">
            <w:pPr>
              <w:pStyle w:val="TAC"/>
              <w:rPr>
                <w:kern w:val="2"/>
                <w:szCs w:val="18"/>
                <w:lang w:val="en-US" w:eastAsia="zh-CN"/>
              </w:rPr>
            </w:pPr>
            <w:r w:rsidRPr="00C30686">
              <w:rPr>
                <w:kern w:val="2"/>
                <w:szCs w:val="18"/>
                <w:lang w:val="en-US" w:eastAsia="zh-CN"/>
              </w:rPr>
              <w:t>CA_n41A-n66A</w:t>
            </w:r>
          </w:p>
          <w:p w14:paraId="18D4A24A" w14:textId="77777777" w:rsidR="006F6378" w:rsidRPr="00C30686" w:rsidRDefault="006F6378" w:rsidP="0094020B">
            <w:pPr>
              <w:pStyle w:val="TAC"/>
              <w:rPr>
                <w:kern w:val="2"/>
                <w:szCs w:val="18"/>
                <w:lang w:val="en-US" w:eastAsia="zh-CN"/>
              </w:rPr>
            </w:pPr>
            <w:r w:rsidRPr="00C30686">
              <w:rPr>
                <w:kern w:val="2"/>
                <w:szCs w:val="18"/>
                <w:lang w:val="en-US" w:eastAsia="zh-CN"/>
              </w:rPr>
              <w:t>CA_n41A-n78A</w:t>
            </w:r>
          </w:p>
          <w:p w14:paraId="3062B0B9" w14:textId="77777777" w:rsidR="006F6378" w:rsidRPr="00C30686" w:rsidRDefault="006F6378" w:rsidP="0094020B">
            <w:pPr>
              <w:pStyle w:val="TAC"/>
              <w:rPr>
                <w:kern w:val="2"/>
                <w:szCs w:val="18"/>
                <w:lang w:val="en-US"/>
              </w:rPr>
            </w:pPr>
            <w:r w:rsidRPr="00C30686">
              <w:rPr>
                <w:kern w:val="2"/>
                <w:szCs w:val="18"/>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vAlign w:val="center"/>
          </w:tcPr>
          <w:p w14:paraId="552279C1" w14:textId="77777777" w:rsidR="006F6378" w:rsidRPr="00C30686" w:rsidRDefault="006F6378" w:rsidP="0094020B">
            <w:pPr>
              <w:pStyle w:val="TAC"/>
              <w:rPr>
                <w:kern w:val="2"/>
                <w:szCs w:val="18"/>
                <w:lang w:val="en-US"/>
              </w:rPr>
            </w:pPr>
            <w:r w:rsidRPr="00C30686">
              <w:rPr>
                <w:kern w:val="2"/>
                <w:szCs w:val="18"/>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26A5C512" w14:textId="77777777" w:rsidR="006F6378" w:rsidRPr="00C30686" w:rsidRDefault="006F6378" w:rsidP="0094020B">
            <w:pPr>
              <w:pStyle w:val="TAC"/>
              <w:rPr>
                <w:rFonts w:ascii="Calibri" w:hAnsi="Calibri"/>
                <w:kern w:val="2"/>
                <w:sz w:val="21"/>
                <w:lang w:val="en-US" w:eastAsia="zh-CN"/>
              </w:rPr>
            </w:pPr>
            <w:r w:rsidRPr="00C30686">
              <w:rPr>
                <w:lang w:val="en-US" w:eastAsia="zh-CN" w:bidi="ar"/>
              </w:rPr>
              <w:t>10, 15, 20, 30, 40, 50, 60, 70, 80, 90, 100</w:t>
            </w:r>
          </w:p>
        </w:tc>
        <w:tc>
          <w:tcPr>
            <w:tcW w:w="2445" w:type="dxa"/>
            <w:tcBorders>
              <w:top w:val="nil"/>
              <w:left w:val="single" w:sz="4" w:space="0" w:color="auto"/>
              <w:bottom w:val="nil"/>
              <w:right w:val="single" w:sz="4" w:space="0" w:color="auto"/>
            </w:tcBorders>
            <w:vAlign w:val="center"/>
          </w:tcPr>
          <w:p w14:paraId="408602DB" w14:textId="77777777" w:rsidR="006F6378" w:rsidRPr="00C30686" w:rsidRDefault="006F6378" w:rsidP="0094020B">
            <w:pPr>
              <w:pStyle w:val="TAC"/>
              <w:rPr>
                <w:kern w:val="2"/>
                <w:szCs w:val="22"/>
                <w:lang w:val="en-US" w:eastAsia="zh-CN"/>
              </w:rPr>
            </w:pPr>
            <w:r w:rsidRPr="00C30686">
              <w:rPr>
                <w:rFonts w:cs="Arial"/>
                <w:kern w:val="2"/>
                <w:szCs w:val="18"/>
                <w:lang w:val="en-US" w:eastAsia="zh-CN"/>
              </w:rPr>
              <w:t>0</w:t>
            </w:r>
          </w:p>
        </w:tc>
      </w:tr>
      <w:tr w:rsidR="006F6378" w:rsidRPr="00C30686" w14:paraId="7C753DF3" w14:textId="77777777" w:rsidTr="004F423A">
        <w:trPr>
          <w:trHeight w:val="29"/>
        </w:trPr>
        <w:tc>
          <w:tcPr>
            <w:tcW w:w="2742" w:type="dxa"/>
            <w:tcBorders>
              <w:top w:val="nil"/>
              <w:left w:val="single" w:sz="4" w:space="0" w:color="auto"/>
              <w:bottom w:val="nil"/>
              <w:right w:val="single" w:sz="4" w:space="0" w:color="auto"/>
            </w:tcBorders>
            <w:vAlign w:val="center"/>
          </w:tcPr>
          <w:p w14:paraId="55D2CDBD" w14:textId="77777777" w:rsidR="006F6378" w:rsidRPr="00C30686" w:rsidRDefault="006F6378" w:rsidP="0094020B">
            <w:pPr>
              <w:pStyle w:val="TAC"/>
              <w:rPr>
                <w:kern w:val="2"/>
                <w:szCs w:val="18"/>
                <w:lang w:val="en-US"/>
              </w:rPr>
            </w:pPr>
          </w:p>
        </w:tc>
        <w:tc>
          <w:tcPr>
            <w:tcW w:w="2785" w:type="dxa"/>
            <w:tcBorders>
              <w:top w:val="nil"/>
              <w:left w:val="single" w:sz="4" w:space="0" w:color="auto"/>
              <w:bottom w:val="nil"/>
              <w:right w:val="single" w:sz="4" w:space="0" w:color="auto"/>
            </w:tcBorders>
            <w:vAlign w:val="center"/>
          </w:tcPr>
          <w:p w14:paraId="132BAECB" w14:textId="77777777" w:rsidR="006F6378" w:rsidRPr="00C30686" w:rsidRDefault="006F6378" w:rsidP="0094020B">
            <w:pPr>
              <w:pStyle w:val="TAC"/>
              <w:rPr>
                <w:kern w:val="2"/>
                <w:szCs w:val="18"/>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DDD6124" w14:textId="77777777" w:rsidR="006F6378" w:rsidRPr="00C30686" w:rsidRDefault="006F6378" w:rsidP="0094020B">
            <w:pPr>
              <w:pStyle w:val="TAC"/>
              <w:rPr>
                <w:kern w:val="2"/>
                <w:szCs w:val="18"/>
                <w:lang w:val="en-US"/>
              </w:rPr>
            </w:pPr>
            <w:r w:rsidRPr="00C30686">
              <w:rPr>
                <w:kern w:val="2"/>
                <w:szCs w:val="18"/>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00E448D2" w14:textId="77777777" w:rsidR="006F6378" w:rsidRPr="00C30686" w:rsidRDefault="006F6378" w:rsidP="0094020B">
            <w:pPr>
              <w:pStyle w:val="TAC"/>
              <w:rPr>
                <w:rFonts w:ascii="Calibri" w:hAnsi="Calibri"/>
                <w:kern w:val="2"/>
                <w:sz w:val="21"/>
                <w:lang w:val="en-US" w:eastAsia="zh-CN"/>
              </w:rPr>
            </w:pPr>
            <w:r w:rsidRPr="00C30686">
              <w:rPr>
                <w:lang w:val="en-US" w:eastAsia="zh-CN" w:bidi="ar"/>
              </w:rPr>
              <w:t>5, 10, 15, 20, 25, 30, 40</w:t>
            </w:r>
          </w:p>
        </w:tc>
        <w:tc>
          <w:tcPr>
            <w:tcW w:w="2445" w:type="dxa"/>
            <w:tcBorders>
              <w:top w:val="nil"/>
              <w:left w:val="single" w:sz="4" w:space="0" w:color="auto"/>
              <w:bottom w:val="nil"/>
              <w:right w:val="single" w:sz="4" w:space="0" w:color="auto"/>
            </w:tcBorders>
            <w:vAlign w:val="center"/>
          </w:tcPr>
          <w:p w14:paraId="50CA503E" w14:textId="77777777" w:rsidR="006F6378" w:rsidRPr="00C30686" w:rsidRDefault="006F6378" w:rsidP="0094020B">
            <w:pPr>
              <w:pStyle w:val="TAC"/>
              <w:rPr>
                <w:kern w:val="2"/>
                <w:szCs w:val="22"/>
                <w:lang w:val="en-US" w:eastAsia="zh-CN"/>
              </w:rPr>
            </w:pPr>
          </w:p>
        </w:tc>
      </w:tr>
      <w:tr w:rsidR="006F6378" w:rsidRPr="00C30686" w14:paraId="34409D27"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8D6A05E" w14:textId="77777777" w:rsidR="006F6378" w:rsidRPr="00C30686" w:rsidRDefault="006F6378" w:rsidP="0094020B">
            <w:pPr>
              <w:pStyle w:val="TAC"/>
              <w:rPr>
                <w:kern w:val="2"/>
                <w:szCs w:val="18"/>
                <w:lang w:val="en-US"/>
              </w:rPr>
            </w:pPr>
          </w:p>
        </w:tc>
        <w:tc>
          <w:tcPr>
            <w:tcW w:w="2785" w:type="dxa"/>
            <w:tcBorders>
              <w:top w:val="nil"/>
              <w:left w:val="single" w:sz="4" w:space="0" w:color="auto"/>
              <w:bottom w:val="single" w:sz="4" w:space="0" w:color="auto"/>
              <w:right w:val="single" w:sz="4" w:space="0" w:color="auto"/>
            </w:tcBorders>
            <w:vAlign w:val="center"/>
          </w:tcPr>
          <w:p w14:paraId="1CD31130" w14:textId="77777777" w:rsidR="006F6378" w:rsidRPr="00C30686" w:rsidRDefault="006F6378" w:rsidP="0094020B">
            <w:pPr>
              <w:pStyle w:val="TAC"/>
              <w:rPr>
                <w:kern w:val="2"/>
                <w:szCs w:val="18"/>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8472C83" w14:textId="77777777" w:rsidR="006F6378" w:rsidRPr="00C30686" w:rsidRDefault="006F6378" w:rsidP="0094020B">
            <w:pPr>
              <w:pStyle w:val="TAC"/>
              <w:rPr>
                <w:kern w:val="2"/>
                <w:szCs w:val="18"/>
                <w:lang w:val="en-US"/>
              </w:rPr>
            </w:pPr>
            <w:r w:rsidRPr="00C30686">
              <w:rPr>
                <w:kern w:val="2"/>
                <w:szCs w:val="18"/>
                <w:lang w:val="en-US"/>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0D8381C6" w14:textId="77777777" w:rsidR="006F6378" w:rsidRPr="00C30686" w:rsidRDefault="006F6378" w:rsidP="0094020B">
            <w:pPr>
              <w:pStyle w:val="TAC"/>
              <w:rPr>
                <w:rFonts w:ascii="Calibri" w:hAnsi="Calibri"/>
                <w:kern w:val="2"/>
                <w:sz w:val="21"/>
                <w:lang w:val="en-US" w:eastAsia="zh-CN"/>
              </w:rPr>
            </w:pPr>
            <w:r w:rsidRPr="00C30686">
              <w:rPr>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091636CA" w14:textId="77777777" w:rsidR="006F6378" w:rsidRPr="00C30686" w:rsidRDefault="006F6378" w:rsidP="0094020B">
            <w:pPr>
              <w:pStyle w:val="TAC"/>
              <w:rPr>
                <w:kern w:val="2"/>
                <w:szCs w:val="22"/>
                <w:lang w:val="en-US" w:eastAsia="zh-CN"/>
              </w:rPr>
            </w:pPr>
          </w:p>
        </w:tc>
      </w:tr>
      <w:tr w:rsidR="006F6378" w:rsidRPr="00C30686" w14:paraId="5EEAABCD"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DD9BCBB" w14:textId="77777777" w:rsidR="006F6378" w:rsidRPr="00C30686" w:rsidRDefault="006F6378" w:rsidP="0094020B">
            <w:pPr>
              <w:pStyle w:val="TAC"/>
              <w:rPr>
                <w:kern w:val="2"/>
                <w:szCs w:val="22"/>
                <w:lang w:val="en-US"/>
              </w:rPr>
            </w:pPr>
            <w:r w:rsidRPr="00C30686">
              <w:rPr>
                <w:color w:val="000000"/>
                <w:kern w:val="2"/>
                <w:szCs w:val="22"/>
                <w:lang w:val="en-US" w:eastAsia="zh-CN"/>
              </w:rPr>
              <w:t>CA_n41A-n66A-n78(2A)</w:t>
            </w:r>
          </w:p>
        </w:tc>
        <w:tc>
          <w:tcPr>
            <w:tcW w:w="2785" w:type="dxa"/>
            <w:tcBorders>
              <w:top w:val="single" w:sz="4" w:space="0" w:color="auto"/>
              <w:left w:val="single" w:sz="4" w:space="0" w:color="auto"/>
              <w:bottom w:val="nil"/>
              <w:right w:val="single" w:sz="4" w:space="0" w:color="auto"/>
            </w:tcBorders>
            <w:vAlign w:val="center"/>
          </w:tcPr>
          <w:p w14:paraId="152A2A6D" w14:textId="77777777" w:rsidR="006F6378" w:rsidRPr="00C30686" w:rsidRDefault="006F6378" w:rsidP="0094020B">
            <w:pPr>
              <w:pStyle w:val="TAC"/>
              <w:rPr>
                <w:kern w:val="2"/>
                <w:szCs w:val="18"/>
                <w:lang w:val="en-US" w:eastAsia="zh-CN"/>
              </w:rPr>
            </w:pPr>
            <w:r w:rsidRPr="00C30686">
              <w:rPr>
                <w:kern w:val="2"/>
                <w:szCs w:val="18"/>
                <w:lang w:val="en-US" w:eastAsia="zh-CN"/>
              </w:rPr>
              <w:t>CA_n41A-n66A</w:t>
            </w:r>
          </w:p>
          <w:p w14:paraId="0DAA5EEF" w14:textId="77777777" w:rsidR="006F6378" w:rsidRPr="00C30686" w:rsidRDefault="006F6378" w:rsidP="0094020B">
            <w:pPr>
              <w:pStyle w:val="TAC"/>
              <w:rPr>
                <w:kern w:val="2"/>
                <w:szCs w:val="18"/>
                <w:lang w:val="en-US" w:eastAsia="zh-CN"/>
              </w:rPr>
            </w:pPr>
            <w:r w:rsidRPr="00C30686">
              <w:rPr>
                <w:kern w:val="2"/>
                <w:szCs w:val="18"/>
                <w:lang w:val="en-US" w:eastAsia="zh-CN"/>
              </w:rPr>
              <w:t>CA_n41A-n78A</w:t>
            </w:r>
          </w:p>
          <w:p w14:paraId="5C08A74D" w14:textId="77777777" w:rsidR="006F6378" w:rsidRPr="00C30686" w:rsidRDefault="006F6378" w:rsidP="0094020B">
            <w:pPr>
              <w:pStyle w:val="TAC"/>
              <w:rPr>
                <w:kern w:val="2"/>
                <w:szCs w:val="22"/>
                <w:lang w:val="en-US"/>
              </w:rPr>
            </w:pPr>
            <w:r w:rsidRPr="00C30686">
              <w:rPr>
                <w:kern w:val="2"/>
                <w:szCs w:val="18"/>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vAlign w:val="center"/>
          </w:tcPr>
          <w:p w14:paraId="530722D1" w14:textId="77777777" w:rsidR="006F6378" w:rsidRPr="00C30686" w:rsidRDefault="006F6378" w:rsidP="0094020B">
            <w:pPr>
              <w:pStyle w:val="TAC"/>
              <w:rPr>
                <w:kern w:val="2"/>
                <w:szCs w:val="22"/>
                <w:lang w:val="en-US"/>
              </w:rPr>
            </w:pPr>
            <w:r w:rsidRPr="00C30686">
              <w:rPr>
                <w:kern w:val="2"/>
                <w:szCs w:val="22"/>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53CF90B4"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10, 15, 20, 30, 40, 50, 60, 70, 80, 90, 100</w:t>
            </w:r>
          </w:p>
        </w:tc>
        <w:tc>
          <w:tcPr>
            <w:tcW w:w="2445" w:type="dxa"/>
            <w:tcBorders>
              <w:top w:val="single" w:sz="4" w:space="0" w:color="auto"/>
              <w:left w:val="single" w:sz="4" w:space="0" w:color="auto"/>
              <w:bottom w:val="nil"/>
              <w:right w:val="single" w:sz="4" w:space="0" w:color="auto"/>
            </w:tcBorders>
            <w:vAlign w:val="center"/>
          </w:tcPr>
          <w:p w14:paraId="5CEF2EFE" w14:textId="77777777" w:rsidR="006F6378" w:rsidRPr="00C30686" w:rsidRDefault="006F6378" w:rsidP="0094020B">
            <w:pPr>
              <w:pStyle w:val="TAC"/>
              <w:rPr>
                <w:rFonts w:cs="Arial"/>
                <w:kern w:val="2"/>
                <w:szCs w:val="18"/>
                <w:lang w:val="en-US" w:eastAsia="zh-CN"/>
              </w:rPr>
            </w:pPr>
            <w:r w:rsidRPr="00C30686">
              <w:rPr>
                <w:rFonts w:cs="Arial"/>
                <w:kern w:val="2"/>
                <w:szCs w:val="18"/>
                <w:lang w:val="en-US" w:eastAsia="zh-CN"/>
              </w:rPr>
              <w:t>0</w:t>
            </w:r>
          </w:p>
        </w:tc>
      </w:tr>
      <w:tr w:rsidR="006F6378" w:rsidRPr="00C30686" w14:paraId="61D6A360" w14:textId="77777777" w:rsidTr="004F423A">
        <w:trPr>
          <w:trHeight w:val="29"/>
        </w:trPr>
        <w:tc>
          <w:tcPr>
            <w:tcW w:w="2742" w:type="dxa"/>
            <w:tcBorders>
              <w:top w:val="nil"/>
              <w:left w:val="single" w:sz="4" w:space="0" w:color="auto"/>
              <w:bottom w:val="nil"/>
              <w:right w:val="single" w:sz="4" w:space="0" w:color="auto"/>
            </w:tcBorders>
            <w:vAlign w:val="center"/>
          </w:tcPr>
          <w:p w14:paraId="6BCDB608"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4DCD3396"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440E3DF" w14:textId="77777777" w:rsidR="006F6378" w:rsidRPr="00C30686" w:rsidRDefault="006F6378" w:rsidP="0094020B">
            <w:pPr>
              <w:pStyle w:val="TAC"/>
              <w:rPr>
                <w:kern w:val="2"/>
                <w:szCs w:val="22"/>
                <w:lang w:val="en-US"/>
              </w:rPr>
            </w:pPr>
            <w:r w:rsidRPr="00C30686">
              <w:rPr>
                <w:rFonts w:cs="Arial"/>
                <w:kern w:val="2"/>
                <w:szCs w:val="18"/>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5872CECE" w14:textId="77777777" w:rsidR="006F6378" w:rsidRPr="00C30686" w:rsidRDefault="006F6378" w:rsidP="0094020B">
            <w:pPr>
              <w:pStyle w:val="TAC"/>
              <w:rPr>
                <w:rFonts w:ascii="Calibri" w:hAnsi="Calibri"/>
                <w:kern w:val="2"/>
                <w:sz w:val="21"/>
                <w:lang w:val="en-US" w:eastAsia="zh-CN"/>
              </w:rPr>
            </w:pPr>
            <w:r w:rsidRPr="00C30686">
              <w:rPr>
                <w:lang w:val="en-US" w:eastAsia="zh-CN" w:bidi="ar"/>
              </w:rPr>
              <w:t>5, 10, 15, 20, 25, 30, 40</w:t>
            </w:r>
          </w:p>
        </w:tc>
        <w:tc>
          <w:tcPr>
            <w:tcW w:w="2445" w:type="dxa"/>
            <w:tcBorders>
              <w:top w:val="nil"/>
              <w:left w:val="single" w:sz="4" w:space="0" w:color="auto"/>
              <w:bottom w:val="nil"/>
              <w:right w:val="single" w:sz="4" w:space="0" w:color="auto"/>
            </w:tcBorders>
            <w:vAlign w:val="center"/>
          </w:tcPr>
          <w:p w14:paraId="4774AB26" w14:textId="77777777" w:rsidR="006F6378" w:rsidRPr="00C30686" w:rsidRDefault="006F6378" w:rsidP="0094020B">
            <w:pPr>
              <w:pStyle w:val="TAC"/>
              <w:rPr>
                <w:rFonts w:cs="Arial"/>
                <w:kern w:val="2"/>
                <w:szCs w:val="18"/>
                <w:lang w:val="en-US" w:eastAsia="zh-CN"/>
              </w:rPr>
            </w:pPr>
          </w:p>
        </w:tc>
      </w:tr>
      <w:tr w:rsidR="006F6378" w:rsidRPr="00C30686" w14:paraId="63BCEFC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2467A29"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64C93A07"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6C41529" w14:textId="77777777" w:rsidR="006F6378" w:rsidRPr="00C30686" w:rsidRDefault="006F6378" w:rsidP="0094020B">
            <w:pPr>
              <w:pStyle w:val="TAC"/>
              <w:rPr>
                <w:kern w:val="2"/>
                <w:szCs w:val="22"/>
                <w:lang w:val="en-US"/>
              </w:rPr>
            </w:pPr>
            <w:r w:rsidRPr="00C30686">
              <w:rPr>
                <w:kern w:val="2"/>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7B6C7E9D" w14:textId="77777777" w:rsidR="006F6378" w:rsidRPr="00C30686" w:rsidRDefault="006F6378" w:rsidP="0094020B">
            <w:pPr>
              <w:pStyle w:val="TAC"/>
              <w:rPr>
                <w:rFonts w:ascii="Calibri" w:hAnsi="Calibri"/>
                <w:kern w:val="2"/>
                <w:sz w:val="21"/>
                <w:lang w:val="en-US" w:eastAsia="zh-CN"/>
              </w:rPr>
            </w:pPr>
            <w:r w:rsidRPr="00C30686">
              <w:rPr>
                <w:lang w:val="en-US" w:eastAsia="zh-CN" w:bidi="ar"/>
              </w:rPr>
              <w:t>CA_n78(2A)_BCS2</w:t>
            </w:r>
          </w:p>
        </w:tc>
        <w:tc>
          <w:tcPr>
            <w:tcW w:w="2445" w:type="dxa"/>
            <w:tcBorders>
              <w:top w:val="nil"/>
              <w:left w:val="single" w:sz="4" w:space="0" w:color="auto"/>
              <w:bottom w:val="single" w:sz="4" w:space="0" w:color="auto"/>
              <w:right w:val="single" w:sz="4" w:space="0" w:color="auto"/>
            </w:tcBorders>
            <w:vAlign w:val="center"/>
          </w:tcPr>
          <w:p w14:paraId="0C423A22" w14:textId="77777777" w:rsidR="006F6378" w:rsidRPr="00C30686" w:rsidRDefault="006F6378" w:rsidP="0094020B">
            <w:pPr>
              <w:pStyle w:val="TAC"/>
              <w:rPr>
                <w:rFonts w:cs="Arial"/>
                <w:kern w:val="2"/>
                <w:szCs w:val="18"/>
                <w:lang w:val="en-US" w:eastAsia="zh-CN"/>
              </w:rPr>
            </w:pPr>
          </w:p>
        </w:tc>
      </w:tr>
      <w:tr w:rsidR="006F6378" w:rsidRPr="00C30686" w14:paraId="24C8963C"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248C0A6" w14:textId="77777777" w:rsidR="006F6378" w:rsidRPr="00C30686" w:rsidRDefault="006F6378" w:rsidP="0094020B">
            <w:pPr>
              <w:pStyle w:val="TAC"/>
              <w:rPr>
                <w:kern w:val="2"/>
                <w:szCs w:val="22"/>
                <w:lang w:val="en-US"/>
              </w:rPr>
            </w:pPr>
            <w:r w:rsidRPr="00C30686">
              <w:rPr>
                <w:color w:val="000000"/>
                <w:kern w:val="2"/>
                <w:szCs w:val="22"/>
                <w:lang w:val="en-US" w:eastAsia="zh-CN"/>
              </w:rPr>
              <w:t>CA_n41A-n66(2A)-n78A</w:t>
            </w:r>
          </w:p>
        </w:tc>
        <w:tc>
          <w:tcPr>
            <w:tcW w:w="2785" w:type="dxa"/>
            <w:tcBorders>
              <w:top w:val="single" w:sz="4" w:space="0" w:color="auto"/>
              <w:left w:val="single" w:sz="4" w:space="0" w:color="auto"/>
              <w:bottom w:val="nil"/>
              <w:right w:val="single" w:sz="4" w:space="0" w:color="auto"/>
            </w:tcBorders>
            <w:vAlign w:val="center"/>
          </w:tcPr>
          <w:p w14:paraId="1C138217" w14:textId="77777777" w:rsidR="006F6378" w:rsidRPr="00C30686" w:rsidRDefault="006F6378" w:rsidP="0094020B">
            <w:pPr>
              <w:pStyle w:val="TAC"/>
              <w:rPr>
                <w:kern w:val="2"/>
                <w:szCs w:val="18"/>
                <w:lang w:val="en-US" w:eastAsia="zh-CN"/>
              </w:rPr>
            </w:pPr>
            <w:r w:rsidRPr="00C30686">
              <w:rPr>
                <w:kern w:val="2"/>
                <w:szCs w:val="18"/>
                <w:lang w:val="en-US" w:eastAsia="zh-CN"/>
              </w:rPr>
              <w:t>CA_n41A-n66A</w:t>
            </w:r>
          </w:p>
          <w:p w14:paraId="33726168" w14:textId="77777777" w:rsidR="006F6378" w:rsidRPr="00C30686" w:rsidRDefault="006F6378" w:rsidP="0094020B">
            <w:pPr>
              <w:pStyle w:val="TAC"/>
              <w:rPr>
                <w:kern w:val="2"/>
                <w:szCs w:val="18"/>
                <w:lang w:val="en-US" w:eastAsia="zh-CN"/>
              </w:rPr>
            </w:pPr>
            <w:r w:rsidRPr="00C30686">
              <w:rPr>
                <w:kern w:val="2"/>
                <w:szCs w:val="18"/>
                <w:lang w:val="en-US" w:eastAsia="zh-CN"/>
              </w:rPr>
              <w:t>CA_n41A-n78A</w:t>
            </w:r>
          </w:p>
          <w:p w14:paraId="460F9D56" w14:textId="77777777" w:rsidR="006F6378" w:rsidRPr="00C30686" w:rsidRDefault="006F6378" w:rsidP="0094020B">
            <w:pPr>
              <w:pStyle w:val="TAC"/>
              <w:rPr>
                <w:kern w:val="2"/>
                <w:szCs w:val="22"/>
                <w:lang w:val="en-US"/>
              </w:rPr>
            </w:pPr>
            <w:r w:rsidRPr="00C30686">
              <w:rPr>
                <w:kern w:val="2"/>
                <w:szCs w:val="18"/>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vAlign w:val="center"/>
          </w:tcPr>
          <w:p w14:paraId="6013BBD0" w14:textId="77777777" w:rsidR="006F6378" w:rsidRPr="00C30686" w:rsidRDefault="006F6378" w:rsidP="0094020B">
            <w:pPr>
              <w:pStyle w:val="TAC"/>
              <w:rPr>
                <w:kern w:val="2"/>
                <w:szCs w:val="22"/>
                <w:lang w:val="en-US"/>
              </w:rPr>
            </w:pPr>
            <w:r w:rsidRPr="00C30686">
              <w:rPr>
                <w:rFonts w:cs="Arial"/>
                <w:kern w:val="2"/>
                <w:szCs w:val="18"/>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70191704" w14:textId="77777777" w:rsidR="006F6378" w:rsidRPr="00C30686" w:rsidRDefault="006F6378" w:rsidP="0094020B">
            <w:pPr>
              <w:pStyle w:val="TAC"/>
              <w:rPr>
                <w:rFonts w:ascii="Calibri" w:hAnsi="Calibri"/>
                <w:kern w:val="2"/>
                <w:sz w:val="21"/>
                <w:lang w:val="en-US" w:eastAsia="zh-CN"/>
              </w:rPr>
            </w:pPr>
            <w:r w:rsidRPr="00C30686">
              <w:rPr>
                <w:lang w:val="en-US" w:eastAsia="zh-CN" w:bidi="ar"/>
              </w:rPr>
              <w:t>10, 15, 20, 30, 40, 50, 60, 70, 80, 90, 100</w:t>
            </w:r>
          </w:p>
        </w:tc>
        <w:tc>
          <w:tcPr>
            <w:tcW w:w="2445" w:type="dxa"/>
            <w:tcBorders>
              <w:top w:val="single" w:sz="4" w:space="0" w:color="auto"/>
              <w:left w:val="single" w:sz="4" w:space="0" w:color="auto"/>
              <w:bottom w:val="nil"/>
              <w:right w:val="single" w:sz="4" w:space="0" w:color="auto"/>
            </w:tcBorders>
            <w:vAlign w:val="center"/>
          </w:tcPr>
          <w:p w14:paraId="0D94E958" w14:textId="77777777" w:rsidR="006F6378" w:rsidRPr="00C30686" w:rsidRDefault="006F6378" w:rsidP="0094020B">
            <w:pPr>
              <w:pStyle w:val="TAC"/>
              <w:rPr>
                <w:rFonts w:cs="Arial"/>
                <w:kern w:val="2"/>
                <w:szCs w:val="18"/>
                <w:lang w:val="en-US" w:eastAsia="zh-CN"/>
              </w:rPr>
            </w:pPr>
            <w:r w:rsidRPr="00C30686">
              <w:rPr>
                <w:kern w:val="2"/>
                <w:szCs w:val="22"/>
                <w:lang w:val="en-US" w:eastAsia="zh-CN"/>
              </w:rPr>
              <w:t>0</w:t>
            </w:r>
          </w:p>
        </w:tc>
      </w:tr>
      <w:tr w:rsidR="006F6378" w:rsidRPr="00C30686" w14:paraId="646917CC" w14:textId="77777777" w:rsidTr="004F423A">
        <w:trPr>
          <w:trHeight w:val="29"/>
        </w:trPr>
        <w:tc>
          <w:tcPr>
            <w:tcW w:w="2742" w:type="dxa"/>
            <w:tcBorders>
              <w:top w:val="nil"/>
              <w:left w:val="single" w:sz="4" w:space="0" w:color="auto"/>
              <w:bottom w:val="nil"/>
              <w:right w:val="single" w:sz="4" w:space="0" w:color="auto"/>
            </w:tcBorders>
            <w:vAlign w:val="center"/>
          </w:tcPr>
          <w:p w14:paraId="3E38374A"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0DADF444"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5809B22" w14:textId="77777777" w:rsidR="006F6378" w:rsidRPr="00C30686" w:rsidRDefault="006F6378" w:rsidP="0094020B">
            <w:pPr>
              <w:pStyle w:val="TAC"/>
              <w:rPr>
                <w:kern w:val="2"/>
                <w:szCs w:val="22"/>
                <w:lang w:val="en-US"/>
              </w:rPr>
            </w:pPr>
            <w:r w:rsidRPr="00C30686">
              <w:rPr>
                <w:rFonts w:cs="Arial"/>
                <w:kern w:val="2"/>
                <w:szCs w:val="18"/>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11CC5DAB" w14:textId="77777777" w:rsidR="006F6378" w:rsidRPr="00C30686" w:rsidRDefault="006F6378" w:rsidP="0094020B">
            <w:pPr>
              <w:pStyle w:val="TAC"/>
              <w:rPr>
                <w:rFonts w:ascii="Calibri" w:hAnsi="Calibri"/>
                <w:kern w:val="2"/>
                <w:sz w:val="21"/>
                <w:lang w:val="en-US" w:eastAsia="zh-CN"/>
              </w:rPr>
            </w:pPr>
            <w:r w:rsidRPr="00C30686">
              <w:rPr>
                <w:lang w:val="en-US" w:eastAsia="zh-CN" w:bidi="ar"/>
              </w:rPr>
              <w:t>CA_n66(2A)_BCS1</w:t>
            </w:r>
          </w:p>
        </w:tc>
        <w:tc>
          <w:tcPr>
            <w:tcW w:w="2445" w:type="dxa"/>
            <w:tcBorders>
              <w:top w:val="nil"/>
              <w:left w:val="single" w:sz="4" w:space="0" w:color="auto"/>
              <w:bottom w:val="nil"/>
              <w:right w:val="single" w:sz="4" w:space="0" w:color="auto"/>
            </w:tcBorders>
            <w:vAlign w:val="center"/>
          </w:tcPr>
          <w:p w14:paraId="68321554" w14:textId="77777777" w:rsidR="006F6378" w:rsidRPr="00C30686" w:rsidRDefault="006F6378" w:rsidP="0094020B">
            <w:pPr>
              <w:pStyle w:val="TAC"/>
              <w:rPr>
                <w:rFonts w:cs="Arial"/>
                <w:kern w:val="2"/>
                <w:szCs w:val="18"/>
                <w:lang w:val="en-US" w:eastAsia="zh-CN"/>
              </w:rPr>
            </w:pPr>
          </w:p>
        </w:tc>
      </w:tr>
      <w:tr w:rsidR="006F6378" w:rsidRPr="00C30686" w14:paraId="396F376B"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EC2D69C"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03AFEEED"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F6D9BD2" w14:textId="77777777" w:rsidR="006F6378" w:rsidRPr="00C30686" w:rsidRDefault="006F6378" w:rsidP="0094020B">
            <w:pPr>
              <w:pStyle w:val="TAC"/>
              <w:rPr>
                <w:kern w:val="2"/>
                <w:szCs w:val="22"/>
                <w:lang w:val="en-US"/>
              </w:rPr>
            </w:pPr>
            <w:r w:rsidRPr="00C30686">
              <w:rPr>
                <w:rFonts w:cs="Arial"/>
                <w:kern w:val="2"/>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7AFF70B9" w14:textId="77777777" w:rsidR="006F6378" w:rsidRPr="00C30686" w:rsidRDefault="006F6378" w:rsidP="0094020B">
            <w:pPr>
              <w:pStyle w:val="TAC"/>
              <w:rPr>
                <w:rFonts w:ascii="Calibri" w:hAnsi="Calibri"/>
                <w:kern w:val="2"/>
                <w:sz w:val="21"/>
                <w:lang w:val="en-US" w:eastAsia="zh-CN"/>
              </w:rPr>
            </w:pPr>
            <w:r w:rsidRPr="00C30686">
              <w:rPr>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34945435" w14:textId="77777777" w:rsidR="006F6378" w:rsidRPr="00C30686" w:rsidRDefault="006F6378" w:rsidP="0094020B">
            <w:pPr>
              <w:pStyle w:val="TAC"/>
              <w:rPr>
                <w:rFonts w:cs="Arial"/>
                <w:kern w:val="2"/>
                <w:szCs w:val="18"/>
                <w:lang w:val="en-US" w:eastAsia="zh-CN"/>
              </w:rPr>
            </w:pPr>
          </w:p>
        </w:tc>
      </w:tr>
      <w:tr w:rsidR="006F6378" w:rsidRPr="00C30686" w14:paraId="1B7B34D5"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AADC641" w14:textId="77777777" w:rsidR="006F6378" w:rsidRPr="00C30686" w:rsidRDefault="006F6378" w:rsidP="0094020B">
            <w:pPr>
              <w:pStyle w:val="TAC"/>
              <w:rPr>
                <w:kern w:val="2"/>
                <w:szCs w:val="22"/>
                <w:lang w:val="en-US"/>
              </w:rPr>
            </w:pPr>
            <w:r w:rsidRPr="00C30686">
              <w:rPr>
                <w:kern w:val="2"/>
                <w:szCs w:val="22"/>
                <w:lang w:val="en-US" w:eastAsia="zh-CN"/>
              </w:rPr>
              <w:t>CA_n41A-n66(2A)-n78(2A)</w:t>
            </w:r>
          </w:p>
        </w:tc>
        <w:tc>
          <w:tcPr>
            <w:tcW w:w="2785" w:type="dxa"/>
            <w:tcBorders>
              <w:top w:val="single" w:sz="4" w:space="0" w:color="auto"/>
              <w:left w:val="single" w:sz="4" w:space="0" w:color="auto"/>
              <w:bottom w:val="nil"/>
              <w:right w:val="single" w:sz="4" w:space="0" w:color="auto"/>
            </w:tcBorders>
            <w:vAlign w:val="center"/>
          </w:tcPr>
          <w:p w14:paraId="779BA944" w14:textId="77777777" w:rsidR="006F6378" w:rsidRPr="00C30686" w:rsidRDefault="006F6378" w:rsidP="0094020B">
            <w:pPr>
              <w:pStyle w:val="TAC"/>
              <w:rPr>
                <w:kern w:val="2"/>
                <w:szCs w:val="18"/>
                <w:lang w:val="en-US" w:eastAsia="zh-CN"/>
              </w:rPr>
            </w:pPr>
            <w:r w:rsidRPr="00C30686">
              <w:rPr>
                <w:kern w:val="2"/>
                <w:szCs w:val="18"/>
                <w:lang w:val="en-US" w:eastAsia="zh-CN"/>
              </w:rPr>
              <w:t>CA_n41A-n66A</w:t>
            </w:r>
          </w:p>
          <w:p w14:paraId="29B98712" w14:textId="77777777" w:rsidR="006F6378" w:rsidRPr="00C30686" w:rsidRDefault="006F6378" w:rsidP="0094020B">
            <w:pPr>
              <w:pStyle w:val="TAC"/>
              <w:rPr>
                <w:kern w:val="2"/>
                <w:szCs w:val="18"/>
                <w:lang w:val="en-US" w:eastAsia="zh-CN"/>
              </w:rPr>
            </w:pPr>
            <w:r w:rsidRPr="00C30686">
              <w:rPr>
                <w:kern w:val="2"/>
                <w:szCs w:val="18"/>
                <w:lang w:val="en-US" w:eastAsia="zh-CN"/>
              </w:rPr>
              <w:t>CA_n41A-n78A</w:t>
            </w:r>
          </w:p>
          <w:p w14:paraId="4D7F90A2" w14:textId="77777777" w:rsidR="006F6378" w:rsidRPr="00C30686" w:rsidRDefault="006F6378" w:rsidP="0094020B">
            <w:pPr>
              <w:pStyle w:val="TAC"/>
              <w:rPr>
                <w:kern w:val="2"/>
                <w:szCs w:val="22"/>
                <w:lang w:val="en-US"/>
              </w:rPr>
            </w:pPr>
            <w:r w:rsidRPr="00C30686">
              <w:rPr>
                <w:kern w:val="2"/>
                <w:szCs w:val="18"/>
                <w:lang w:val="en-US" w:eastAsia="zh-CN"/>
              </w:rPr>
              <w:t>CA_n66A-n78A</w:t>
            </w:r>
          </w:p>
        </w:tc>
        <w:tc>
          <w:tcPr>
            <w:tcW w:w="1259" w:type="dxa"/>
            <w:tcBorders>
              <w:top w:val="single" w:sz="4" w:space="0" w:color="auto"/>
              <w:left w:val="single" w:sz="4" w:space="0" w:color="auto"/>
              <w:bottom w:val="single" w:sz="4" w:space="0" w:color="auto"/>
              <w:right w:val="single" w:sz="4" w:space="0" w:color="auto"/>
            </w:tcBorders>
            <w:vAlign w:val="center"/>
          </w:tcPr>
          <w:p w14:paraId="31DC818D" w14:textId="77777777" w:rsidR="006F6378" w:rsidRPr="00C30686" w:rsidRDefault="006F6378" w:rsidP="0094020B">
            <w:pPr>
              <w:pStyle w:val="TAC"/>
              <w:rPr>
                <w:kern w:val="2"/>
                <w:szCs w:val="22"/>
                <w:lang w:val="en-US"/>
              </w:rPr>
            </w:pPr>
            <w:r w:rsidRPr="00C30686">
              <w:rPr>
                <w:rFonts w:cs="Arial"/>
                <w:kern w:val="2"/>
                <w:szCs w:val="18"/>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7362CADF" w14:textId="77777777" w:rsidR="006F6378" w:rsidRPr="00C30686" w:rsidRDefault="006F6378" w:rsidP="0094020B">
            <w:pPr>
              <w:pStyle w:val="TAC"/>
              <w:rPr>
                <w:rFonts w:ascii="Calibri" w:hAnsi="Calibri"/>
                <w:kern w:val="2"/>
                <w:sz w:val="21"/>
                <w:lang w:val="en-US" w:eastAsia="zh-CN"/>
              </w:rPr>
            </w:pPr>
            <w:r w:rsidRPr="00C30686">
              <w:rPr>
                <w:lang w:val="en-US" w:eastAsia="zh-CN" w:bidi="ar"/>
              </w:rPr>
              <w:t>10, 15, 20, 30, 40, 50, 60, 70, 80, 90, 100</w:t>
            </w:r>
          </w:p>
        </w:tc>
        <w:tc>
          <w:tcPr>
            <w:tcW w:w="2445" w:type="dxa"/>
            <w:tcBorders>
              <w:top w:val="single" w:sz="4" w:space="0" w:color="auto"/>
              <w:left w:val="single" w:sz="4" w:space="0" w:color="auto"/>
              <w:bottom w:val="nil"/>
              <w:right w:val="single" w:sz="4" w:space="0" w:color="auto"/>
            </w:tcBorders>
            <w:vAlign w:val="center"/>
          </w:tcPr>
          <w:p w14:paraId="300DC63F" w14:textId="77777777" w:rsidR="006F6378" w:rsidRPr="00C30686" w:rsidRDefault="006F6378" w:rsidP="0094020B">
            <w:pPr>
              <w:pStyle w:val="TAC"/>
              <w:rPr>
                <w:rFonts w:cs="Arial"/>
                <w:kern w:val="2"/>
                <w:szCs w:val="18"/>
                <w:lang w:val="en-US" w:eastAsia="zh-CN"/>
              </w:rPr>
            </w:pPr>
            <w:r w:rsidRPr="00C30686">
              <w:rPr>
                <w:kern w:val="2"/>
                <w:szCs w:val="22"/>
                <w:lang w:val="en-US" w:eastAsia="zh-CN"/>
              </w:rPr>
              <w:t>0</w:t>
            </w:r>
          </w:p>
        </w:tc>
      </w:tr>
      <w:tr w:rsidR="006F6378" w:rsidRPr="00C30686" w14:paraId="29608A40" w14:textId="77777777" w:rsidTr="004F423A">
        <w:trPr>
          <w:trHeight w:val="29"/>
        </w:trPr>
        <w:tc>
          <w:tcPr>
            <w:tcW w:w="2742" w:type="dxa"/>
            <w:tcBorders>
              <w:top w:val="nil"/>
              <w:left w:val="single" w:sz="4" w:space="0" w:color="auto"/>
              <w:bottom w:val="nil"/>
              <w:right w:val="single" w:sz="4" w:space="0" w:color="auto"/>
            </w:tcBorders>
            <w:vAlign w:val="center"/>
          </w:tcPr>
          <w:p w14:paraId="60A68FF7"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70EDE699"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1B45CB0" w14:textId="77777777" w:rsidR="006F6378" w:rsidRPr="00C30686" w:rsidRDefault="006F6378" w:rsidP="0094020B">
            <w:pPr>
              <w:pStyle w:val="TAC"/>
              <w:rPr>
                <w:kern w:val="2"/>
                <w:szCs w:val="22"/>
                <w:lang w:val="en-US"/>
              </w:rPr>
            </w:pPr>
            <w:r w:rsidRPr="00C30686">
              <w:rPr>
                <w:rFonts w:cs="Arial"/>
                <w:kern w:val="2"/>
                <w:szCs w:val="18"/>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2F54B55D" w14:textId="77777777" w:rsidR="006F6378" w:rsidRPr="00C30686" w:rsidRDefault="006F6378" w:rsidP="0094020B">
            <w:pPr>
              <w:pStyle w:val="TAC"/>
              <w:rPr>
                <w:rFonts w:ascii="Calibri" w:hAnsi="Calibri"/>
                <w:kern w:val="2"/>
                <w:sz w:val="21"/>
                <w:lang w:val="en-US" w:eastAsia="zh-CN"/>
              </w:rPr>
            </w:pPr>
            <w:r w:rsidRPr="00C30686">
              <w:rPr>
                <w:lang w:val="en-US" w:eastAsia="zh-CN" w:bidi="ar"/>
              </w:rPr>
              <w:t>CA_n66(2A)_BCS1</w:t>
            </w:r>
          </w:p>
        </w:tc>
        <w:tc>
          <w:tcPr>
            <w:tcW w:w="2445" w:type="dxa"/>
            <w:tcBorders>
              <w:top w:val="nil"/>
              <w:left w:val="single" w:sz="4" w:space="0" w:color="auto"/>
              <w:bottom w:val="nil"/>
              <w:right w:val="single" w:sz="4" w:space="0" w:color="auto"/>
            </w:tcBorders>
            <w:vAlign w:val="center"/>
          </w:tcPr>
          <w:p w14:paraId="5FBE7A23" w14:textId="77777777" w:rsidR="006F6378" w:rsidRPr="00C30686" w:rsidRDefault="006F6378" w:rsidP="0094020B">
            <w:pPr>
              <w:pStyle w:val="TAC"/>
              <w:rPr>
                <w:rFonts w:cs="Arial"/>
                <w:kern w:val="2"/>
                <w:szCs w:val="18"/>
                <w:lang w:val="en-US" w:eastAsia="zh-CN"/>
              </w:rPr>
            </w:pPr>
          </w:p>
        </w:tc>
      </w:tr>
      <w:tr w:rsidR="006F6378" w:rsidRPr="00C30686" w14:paraId="5E26BB56"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7A4848D"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7D7E041D"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670C624" w14:textId="77777777" w:rsidR="006F6378" w:rsidRPr="00C30686" w:rsidRDefault="006F6378" w:rsidP="0094020B">
            <w:pPr>
              <w:pStyle w:val="TAC"/>
              <w:rPr>
                <w:kern w:val="2"/>
                <w:szCs w:val="22"/>
                <w:lang w:val="en-US"/>
              </w:rPr>
            </w:pPr>
            <w:r w:rsidRPr="00C30686">
              <w:rPr>
                <w:rFonts w:cs="Arial"/>
                <w:kern w:val="2"/>
                <w:szCs w:val="18"/>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0F6E4BCA" w14:textId="77777777" w:rsidR="006F6378" w:rsidRPr="00C30686" w:rsidRDefault="006F6378" w:rsidP="0094020B">
            <w:pPr>
              <w:pStyle w:val="TAC"/>
              <w:rPr>
                <w:rFonts w:ascii="Calibri" w:hAnsi="Calibri"/>
                <w:kern w:val="2"/>
                <w:sz w:val="21"/>
                <w:lang w:val="en-US" w:eastAsia="zh-CN"/>
              </w:rPr>
            </w:pPr>
            <w:r w:rsidRPr="00C30686">
              <w:rPr>
                <w:lang w:val="en-US" w:eastAsia="zh-CN" w:bidi="ar"/>
              </w:rPr>
              <w:t>CA_n78(2A)_BCS2</w:t>
            </w:r>
          </w:p>
        </w:tc>
        <w:tc>
          <w:tcPr>
            <w:tcW w:w="2445" w:type="dxa"/>
            <w:tcBorders>
              <w:top w:val="nil"/>
              <w:left w:val="single" w:sz="4" w:space="0" w:color="auto"/>
              <w:bottom w:val="single" w:sz="4" w:space="0" w:color="auto"/>
              <w:right w:val="single" w:sz="4" w:space="0" w:color="auto"/>
            </w:tcBorders>
            <w:vAlign w:val="center"/>
          </w:tcPr>
          <w:p w14:paraId="155E4FC3" w14:textId="77777777" w:rsidR="006F6378" w:rsidRPr="00C30686" w:rsidRDefault="006F6378" w:rsidP="0094020B">
            <w:pPr>
              <w:pStyle w:val="TAC"/>
              <w:rPr>
                <w:rFonts w:cs="Arial"/>
                <w:kern w:val="2"/>
                <w:szCs w:val="18"/>
                <w:lang w:val="en-US" w:eastAsia="zh-CN"/>
              </w:rPr>
            </w:pPr>
          </w:p>
        </w:tc>
      </w:tr>
      <w:tr w:rsidR="006F6378" w:rsidRPr="00C30686" w14:paraId="04A206C2"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EEDC7BC" w14:textId="77777777" w:rsidR="006F6378" w:rsidRPr="00C30686" w:rsidRDefault="006F6378" w:rsidP="0094020B">
            <w:pPr>
              <w:pStyle w:val="TAC"/>
              <w:rPr>
                <w:kern w:val="2"/>
                <w:szCs w:val="22"/>
                <w:lang w:val="en-US"/>
              </w:rPr>
            </w:pPr>
            <w:r w:rsidRPr="00C30686">
              <w:rPr>
                <w:lang w:eastAsia="zh-CN"/>
              </w:rPr>
              <w:t>CA_n41A-n66A-n85A</w:t>
            </w:r>
          </w:p>
        </w:tc>
        <w:tc>
          <w:tcPr>
            <w:tcW w:w="2785" w:type="dxa"/>
            <w:tcBorders>
              <w:top w:val="single" w:sz="4" w:space="0" w:color="auto"/>
              <w:left w:val="single" w:sz="4" w:space="0" w:color="auto"/>
              <w:bottom w:val="nil"/>
              <w:right w:val="single" w:sz="4" w:space="0" w:color="auto"/>
            </w:tcBorders>
            <w:vAlign w:val="center"/>
          </w:tcPr>
          <w:p w14:paraId="53142394" w14:textId="77777777" w:rsidR="006F6378" w:rsidRPr="00C30686" w:rsidRDefault="006F6378" w:rsidP="0094020B">
            <w:pPr>
              <w:pStyle w:val="TAC"/>
              <w:rPr>
                <w:rFonts w:eastAsiaTheme="minorEastAsia"/>
                <w:lang w:val="sv-SE"/>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n41</w:t>
            </w:r>
            <w:r w:rsidRPr="00C30686">
              <w:rPr>
                <w:rFonts w:eastAsiaTheme="minorEastAsia"/>
                <w:lang w:val="sv-SE"/>
              </w:rPr>
              <w:t>A-</w:t>
            </w:r>
            <w:r w:rsidRPr="00C30686">
              <w:rPr>
                <w:rFonts w:eastAsiaTheme="minorEastAsia" w:hint="eastAsia"/>
                <w:lang w:eastAsia="zh-CN"/>
              </w:rPr>
              <w:t>n</w:t>
            </w:r>
            <w:r w:rsidRPr="00C30686">
              <w:rPr>
                <w:rFonts w:eastAsiaTheme="minorEastAsia"/>
                <w:lang w:eastAsia="zh-CN"/>
              </w:rPr>
              <w:t>66</w:t>
            </w:r>
            <w:r w:rsidRPr="00C30686">
              <w:rPr>
                <w:rFonts w:eastAsiaTheme="minorEastAsia"/>
                <w:lang w:val="sv-SE"/>
              </w:rPr>
              <w:t>A</w:t>
            </w:r>
          </w:p>
          <w:p w14:paraId="46A5CC04" w14:textId="77777777" w:rsidR="006F6378" w:rsidRPr="00C30686" w:rsidRDefault="006F6378" w:rsidP="0094020B">
            <w:pPr>
              <w:pStyle w:val="TAC"/>
              <w:rPr>
                <w:rFonts w:eastAsiaTheme="minorEastAsia"/>
                <w:lang w:val="sv-SE"/>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n41</w:t>
            </w:r>
            <w:r w:rsidRPr="00C30686">
              <w:rPr>
                <w:rFonts w:eastAsiaTheme="minorEastAsia"/>
                <w:lang w:val="sv-SE"/>
              </w:rPr>
              <w:t>A-</w:t>
            </w:r>
            <w:r w:rsidRPr="00C30686">
              <w:rPr>
                <w:rFonts w:eastAsiaTheme="minorEastAsia" w:hint="eastAsia"/>
                <w:lang w:eastAsia="zh-CN"/>
              </w:rPr>
              <w:t>n85</w:t>
            </w:r>
            <w:r w:rsidRPr="00C30686">
              <w:rPr>
                <w:rFonts w:eastAsiaTheme="minorEastAsia"/>
                <w:lang w:val="sv-SE"/>
              </w:rPr>
              <w:t>A</w:t>
            </w:r>
          </w:p>
          <w:p w14:paraId="61909AD4" w14:textId="77777777" w:rsidR="006F6378" w:rsidRPr="00C30686" w:rsidRDefault="006F6378" w:rsidP="0094020B">
            <w:pPr>
              <w:pStyle w:val="TAC"/>
              <w:rPr>
                <w:kern w:val="2"/>
                <w:szCs w:val="22"/>
                <w:lang w:val="en-US"/>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n66</w:t>
            </w:r>
            <w:r w:rsidRPr="00C30686">
              <w:rPr>
                <w:rFonts w:eastAsiaTheme="minorEastAsia"/>
                <w:lang w:val="sv-SE"/>
              </w:rPr>
              <w:t>A-</w:t>
            </w:r>
            <w:r w:rsidRPr="00C30686">
              <w:rPr>
                <w:rFonts w:eastAsiaTheme="minorEastAsia" w:hint="eastAsia"/>
                <w:lang w:eastAsia="zh-CN"/>
              </w:rPr>
              <w:t>n85</w:t>
            </w:r>
            <w:r w:rsidRPr="00C30686">
              <w:rPr>
                <w:rFonts w:eastAsiaTheme="minorEastAsia"/>
                <w:lang w:val="sv-SE"/>
              </w:rPr>
              <w:t>A</w:t>
            </w:r>
          </w:p>
        </w:tc>
        <w:tc>
          <w:tcPr>
            <w:tcW w:w="1259" w:type="dxa"/>
            <w:tcBorders>
              <w:top w:val="single" w:sz="4" w:space="0" w:color="auto"/>
              <w:left w:val="single" w:sz="4" w:space="0" w:color="auto"/>
              <w:bottom w:val="single" w:sz="4" w:space="0" w:color="auto"/>
              <w:right w:val="single" w:sz="4" w:space="0" w:color="auto"/>
            </w:tcBorders>
            <w:vAlign w:val="center"/>
          </w:tcPr>
          <w:p w14:paraId="0390AE01" w14:textId="77777777" w:rsidR="006F6378" w:rsidRPr="00C30686" w:rsidRDefault="006F6378" w:rsidP="0094020B">
            <w:pPr>
              <w:pStyle w:val="TAC"/>
              <w:rPr>
                <w:rFonts w:cs="Arial"/>
                <w:kern w:val="2"/>
                <w:szCs w:val="18"/>
                <w:lang w:val="en-US" w:eastAsia="zh-CN"/>
              </w:rPr>
            </w:pPr>
            <w:r w:rsidRPr="00C30686">
              <w:rPr>
                <w:rFonts w:eastAsiaTheme="minorEastAsia" w:hint="eastAsia"/>
                <w:lang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607020EC" w14:textId="77777777" w:rsidR="006F6378" w:rsidRPr="00C30686" w:rsidRDefault="006F6378" w:rsidP="0094020B">
            <w:pPr>
              <w:pStyle w:val="TAC"/>
              <w:rPr>
                <w:lang w:val="en-US" w:eastAsia="zh-CN" w:bidi="ar"/>
              </w:rPr>
            </w:pPr>
            <w:r w:rsidRPr="00C30686">
              <w:rPr>
                <w:rFonts w:eastAsiaTheme="minorEastAsia" w:cs="Arial"/>
                <w:color w:val="000000"/>
                <w:szCs w:val="18"/>
              </w:rPr>
              <w:t xml:space="preserve">n41 channel bandwidths in Table 5.3.5-1 </w:t>
            </w:r>
          </w:p>
        </w:tc>
        <w:tc>
          <w:tcPr>
            <w:tcW w:w="2445" w:type="dxa"/>
            <w:tcBorders>
              <w:top w:val="single" w:sz="4" w:space="0" w:color="auto"/>
              <w:left w:val="single" w:sz="4" w:space="0" w:color="auto"/>
              <w:bottom w:val="nil"/>
              <w:right w:val="single" w:sz="4" w:space="0" w:color="auto"/>
            </w:tcBorders>
            <w:vAlign w:val="center"/>
          </w:tcPr>
          <w:p w14:paraId="48ABDF4A" w14:textId="77777777" w:rsidR="006F6378" w:rsidRPr="00C30686" w:rsidRDefault="006F6378" w:rsidP="0094020B">
            <w:pPr>
              <w:pStyle w:val="TAC"/>
              <w:rPr>
                <w:rFonts w:cs="Arial"/>
                <w:kern w:val="2"/>
                <w:szCs w:val="18"/>
                <w:lang w:val="en-US" w:eastAsia="zh-CN"/>
              </w:rPr>
            </w:pPr>
            <w:r w:rsidRPr="00C30686">
              <w:rPr>
                <w:rFonts w:eastAsiaTheme="minorEastAsia"/>
                <w:lang w:eastAsia="zh-CN"/>
              </w:rPr>
              <w:t>4 and 5</w:t>
            </w:r>
          </w:p>
        </w:tc>
      </w:tr>
      <w:tr w:rsidR="006F6378" w:rsidRPr="00C30686" w14:paraId="5F5DCC8B" w14:textId="77777777" w:rsidTr="004F423A">
        <w:trPr>
          <w:trHeight w:val="29"/>
        </w:trPr>
        <w:tc>
          <w:tcPr>
            <w:tcW w:w="2742" w:type="dxa"/>
            <w:tcBorders>
              <w:top w:val="nil"/>
              <w:left w:val="single" w:sz="4" w:space="0" w:color="auto"/>
              <w:bottom w:val="nil"/>
              <w:right w:val="single" w:sz="4" w:space="0" w:color="auto"/>
            </w:tcBorders>
            <w:vAlign w:val="center"/>
          </w:tcPr>
          <w:p w14:paraId="56E9F107"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67D08E5B"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6F219B7" w14:textId="77777777" w:rsidR="006F6378" w:rsidRPr="00C30686" w:rsidRDefault="006F6378" w:rsidP="0094020B">
            <w:pPr>
              <w:pStyle w:val="TAC"/>
              <w:rPr>
                <w:rFonts w:cs="Arial"/>
                <w:kern w:val="2"/>
                <w:szCs w:val="18"/>
                <w:lang w:val="en-US" w:eastAsia="zh-CN"/>
              </w:rPr>
            </w:pPr>
            <w:r w:rsidRPr="00C30686">
              <w:rPr>
                <w:rFonts w:eastAsiaTheme="minorEastAsia" w:hint="eastAsia"/>
                <w:lang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50D16775" w14:textId="77777777" w:rsidR="006F6378" w:rsidRPr="00C30686" w:rsidRDefault="006F6378" w:rsidP="0094020B">
            <w:pPr>
              <w:pStyle w:val="TAC"/>
              <w:rPr>
                <w:lang w:val="en-US" w:eastAsia="zh-CN" w:bidi="ar"/>
              </w:rPr>
            </w:pPr>
            <w:r w:rsidRPr="00C30686">
              <w:rPr>
                <w:rFonts w:eastAsiaTheme="minorEastAsia" w:cs="Arial"/>
                <w:color w:val="000000"/>
                <w:szCs w:val="18"/>
              </w:rPr>
              <w:t xml:space="preserve">n66 channel bandwidths in Table 5.3.5-1 </w:t>
            </w:r>
          </w:p>
        </w:tc>
        <w:tc>
          <w:tcPr>
            <w:tcW w:w="2445" w:type="dxa"/>
            <w:tcBorders>
              <w:top w:val="nil"/>
              <w:left w:val="single" w:sz="4" w:space="0" w:color="auto"/>
              <w:bottom w:val="nil"/>
              <w:right w:val="single" w:sz="4" w:space="0" w:color="auto"/>
            </w:tcBorders>
            <w:vAlign w:val="center"/>
          </w:tcPr>
          <w:p w14:paraId="0C7AD583" w14:textId="77777777" w:rsidR="006F6378" w:rsidRPr="00C30686" w:rsidRDefault="006F6378" w:rsidP="0094020B">
            <w:pPr>
              <w:pStyle w:val="TAC"/>
              <w:rPr>
                <w:rFonts w:cs="Arial"/>
                <w:kern w:val="2"/>
                <w:szCs w:val="18"/>
                <w:lang w:val="en-US" w:eastAsia="zh-CN"/>
              </w:rPr>
            </w:pPr>
          </w:p>
        </w:tc>
      </w:tr>
      <w:tr w:rsidR="006F6378" w:rsidRPr="00C30686" w14:paraId="7F0DCE3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C7CD50D"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4C06246C"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2B00EC4" w14:textId="77777777" w:rsidR="006F6378" w:rsidRPr="00C30686" w:rsidRDefault="006F6378" w:rsidP="0094020B">
            <w:pPr>
              <w:pStyle w:val="TAC"/>
              <w:rPr>
                <w:rFonts w:cs="Arial"/>
                <w:kern w:val="2"/>
                <w:szCs w:val="18"/>
                <w:lang w:val="en-US" w:eastAsia="zh-CN"/>
              </w:rPr>
            </w:pPr>
            <w:r w:rsidRPr="00C30686">
              <w:rPr>
                <w:rFonts w:eastAsiaTheme="minorEastAsia" w:hint="eastAsia"/>
                <w:lang w:eastAsia="zh-CN"/>
              </w:rPr>
              <w:t>n85</w:t>
            </w:r>
          </w:p>
        </w:tc>
        <w:tc>
          <w:tcPr>
            <w:tcW w:w="4356" w:type="dxa"/>
            <w:tcBorders>
              <w:top w:val="single" w:sz="4" w:space="0" w:color="auto"/>
              <w:left w:val="single" w:sz="4" w:space="0" w:color="auto"/>
              <w:bottom w:val="single" w:sz="4" w:space="0" w:color="auto"/>
              <w:right w:val="single" w:sz="4" w:space="0" w:color="auto"/>
            </w:tcBorders>
            <w:vAlign w:val="center"/>
          </w:tcPr>
          <w:p w14:paraId="57332C46" w14:textId="77777777" w:rsidR="006F6378" w:rsidRPr="00C30686" w:rsidRDefault="006F6378" w:rsidP="0094020B">
            <w:pPr>
              <w:pStyle w:val="TAC"/>
              <w:rPr>
                <w:lang w:val="en-US" w:eastAsia="zh-CN" w:bidi="ar"/>
              </w:rPr>
            </w:pPr>
            <w:r w:rsidRPr="00C30686">
              <w:rPr>
                <w:rFonts w:eastAsiaTheme="minorEastAsia" w:cs="Arial"/>
                <w:color w:val="000000"/>
                <w:szCs w:val="18"/>
              </w:rPr>
              <w:t xml:space="preserve">n85 channel bandwidths in Table 5.3.5-1 </w:t>
            </w:r>
          </w:p>
        </w:tc>
        <w:tc>
          <w:tcPr>
            <w:tcW w:w="2445" w:type="dxa"/>
            <w:tcBorders>
              <w:top w:val="nil"/>
              <w:left w:val="single" w:sz="4" w:space="0" w:color="auto"/>
              <w:bottom w:val="single" w:sz="4" w:space="0" w:color="auto"/>
              <w:right w:val="single" w:sz="4" w:space="0" w:color="auto"/>
            </w:tcBorders>
            <w:vAlign w:val="center"/>
          </w:tcPr>
          <w:p w14:paraId="613666AC" w14:textId="77777777" w:rsidR="006F6378" w:rsidRPr="00C30686" w:rsidRDefault="006F6378" w:rsidP="0094020B">
            <w:pPr>
              <w:pStyle w:val="TAC"/>
              <w:rPr>
                <w:rFonts w:cs="Arial"/>
                <w:kern w:val="2"/>
                <w:szCs w:val="18"/>
                <w:lang w:val="en-US" w:eastAsia="zh-CN"/>
              </w:rPr>
            </w:pPr>
          </w:p>
        </w:tc>
      </w:tr>
      <w:tr w:rsidR="006F6378" w:rsidRPr="00C30686" w14:paraId="132CD480" w14:textId="77777777" w:rsidTr="004F423A">
        <w:trPr>
          <w:trHeight w:val="29"/>
        </w:trPr>
        <w:tc>
          <w:tcPr>
            <w:tcW w:w="2742" w:type="dxa"/>
            <w:tcBorders>
              <w:top w:val="single" w:sz="4" w:space="0" w:color="auto"/>
              <w:left w:val="single" w:sz="4" w:space="0" w:color="auto"/>
              <w:bottom w:val="nil"/>
              <w:right w:val="single" w:sz="4" w:space="0" w:color="auto"/>
            </w:tcBorders>
          </w:tcPr>
          <w:p w14:paraId="4FAE00BB" w14:textId="77777777" w:rsidR="006F6378" w:rsidRPr="00C30686" w:rsidRDefault="006F6378" w:rsidP="0094020B">
            <w:pPr>
              <w:pStyle w:val="TAC"/>
              <w:rPr>
                <w:kern w:val="2"/>
                <w:szCs w:val="22"/>
                <w:lang w:val="en-US"/>
              </w:rPr>
            </w:pPr>
            <w:r w:rsidRPr="00C30686">
              <w:rPr>
                <w:rFonts w:eastAsiaTheme="minorEastAsia"/>
                <w:color w:val="000000"/>
                <w:lang w:eastAsia="zh-CN"/>
              </w:rPr>
              <w:t>CA_n41A-n70A-n78A</w:t>
            </w:r>
          </w:p>
        </w:tc>
        <w:tc>
          <w:tcPr>
            <w:tcW w:w="2785" w:type="dxa"/>
            <w:tcBorders>
              <w:top w:val="single" w:sz="4" w:space="0" w:color="auto"/>
              <w:left w:val="single" w:sz="4" w:space="0" w:color="auto"/>
              <w:bottom w:val="nil"/>
              <w:right w:val="single" w:sz="4" w:space="0" w:color="auto"/>
            </w:tcBorders>
          </w:tcPr>
          <w:p w14:paraId="615EE876" w14:textId="77777777" w:rsidR="006F6378" w:rsidRPr="00C30686" w:rsidRDefault="006F6378" w:rsidP="0094020B">
            <w:pPr>
              <w:pStyle w:val="TAC"/>
              <w:rPr>
                <w:color w:val="000000"/>
                <w:kern w:val="2"/>
                <w:szCs w:val="22"/>
                <w:lang w:val="en-US" w:eastAsia="zh-CN"/>
              </w:rPr>
            </w:pPr>
            <w:r w:rsidRPr="00C30686">
              <w:rPr>
                <w:color w:val="000000"/>
                <w:kern w:val="2"/>
                <w:szCs w:val="22"/>
                <w:lang w:val="en-US" w:eastAsia="zh-CN"/>
              </w:rPr>
              <w:t>CA_n41A-n70A</w:t>
            </w:r>
          </w:p>
          <w:p w14:paraId="1108F19A" w14:textId="77777777" w:rsidR="006F6378" w:rsidRPr="00C30686" w:rsidRDefault="006F6378" w:rsidP="0094020B">
            <w:pPr>
              <w:pStyle w:val="TAC"/>
              <w:rPr>
                <w:color w:val="000000"/>
                <w:kern w:val="2"/>
                <w:szCs w:val="22"/>
                <w:lang w:val="en-US" w:eastAsia="zh-CN"/>
              </w:rPr>
            </w:pPr>
            <w:r w:rsidRPr="00C30686">
              <w:rPr>
                <w:color w:val="000000"/>
                <w:kern w:val="2"/>
                <w:szCs w:val="22"/>
                <w:lang w:val="en-US" w:eastAsia="zh-CN"/>
              </w:rPr>
              <w:t>CA_n41A-n78A</w:t>
            </w:r>
          </w:p>
          <w:p w14:paraId="1F2968A7" w14:textId="77777777" w:rsidR="006F6378" w:rsidRPr="00C30686" w:rsidRDefault="006F6378" w:rsidP="0094020B">
            <w:pPr>
              <w:pStyle w:val="TAC"/>
              <w:rPr>
                <w:kern w:val="2"/>
                <w:szCs w:val="22"/>
                <w:lang w:val="en-US"/>
              </w:rPr>
            </w:pPr>
            <w:r w:rsidRPr="00C30686">
              <w:rPr>
                <w:color w:val="000000"/>
                <w:kern w:val="2"/>
                <w:szCs w:val="22"/>
                <w:lang w:val="en-US" w:eastAsia="zh-CN"/>
              </w:rPr>
              <w:t>CA_n70A-n78A</w:t>
            </w:r>
          </w:p>
        </w:tc>
        <w:tc>
          <w:tcPr>
            <w:tcW w:w="1259" w:type="dxa"/>
            <w:tcBorders>
              <w:top w:val="single" w:sz="4" w:space="0" w:color="auto"/>
              <w:left w:val="single" w:sz="4" w:space="0" w:color="auto"/>
              <w:bottom w:val="single" w:sz="4" w:space="0" w:color="auto"/>
              <w:right w:val="single" w:sz="4" w:space="0" w:color="auto"/>
            </w:tcBorders>
          </w:tcPr>
          <w:p w14:paraId="12A0A1FE" w14:textId="77777777" w:rsidR="006F6378" w:rsidRPr="00C30686" w:rsidRDefault="006F6378" w:rsidP="0094020B">
            <w:pPr>
              <w:pStyle w:val="TAC"/>
              <w:rPr>
                <w:kern w:val="2"/>
                <w:szCs w:val="22"/>
                <w:lang w:val="en-US"/>
              </w:rPr>
            </w:pPr>
            <w:r w:rsidRPr="00C30686">
              <w:rPr>
                <w:rFonts w:eastAsiaTheme="minorEastAsia"/>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37734027" w14:textId="77777777" w:rsidR="006F6378" w:rsidRPr="00C30686" w:rsidRDefault="006F6378" w:rsidP="0094020B">
            <w:pPr>
              <w:pStyle w:val="TAC"/>
              <w:rPr>
                <w:rFonts w:ascii="Calibri" w:hAnsi="Calibri"/>
                <w:kern w:val="2"/>
                <w:sz w:val="21"/>
                <w:lang w:val="en-US" w:eastAsia="zh-CN"/>
              </w:rPr>
            </w:pPr>
            <w:r w:rsidRPr="00C30686">
              <w:rPr>
                <w:lang w:val="en-US" w:eastAsia="zh-CN" w:bidi="ar"/>
              </w:rPr>
              <w:t>10, 15, 20, 30, 40, 50, 60, 70, 80, 90, 100</w:t>
            </w:r>
          </w:p>
        </w:tc>
        <w:tc>
          <w:tcPr>
            <w:tcW w:w="2445" w:type="dxa"/>
            <w:tcBorders>
              <w:top w:val="single" w:sz="4" w:space="0" w:color="auto"/>
              <w:left w:val="single" w:sz="4" w:space="0" w:color="auto"/>
              <w:bottom w:val="nil"/>
              <w:right w:val="single" w:sz="4" w:space="0" w:color="auto"/>
            </w:tcBorders>
            <w:vAlign w:val="center"/>
          </w:tcPr>
          <w:p w14:paraId="5B70D875" w14:textId="77777777" w:rsidR="006F6378" w:rsidRPr="00C30686" w:rsidRDefault="006F6378" w:rsidP="0094020B">
            <w:pPr>
              <w:pStyle w:val="TAC"/>
              <w:rPr>
                <w:rFonts w:cs="Arial"/>
                <w:kern w:val="2"/>
                <w:szCs w:val="18"/>
                <w:lang w:val="en-US" w:eastAsia="zh-CN"/>
              </w:rPr>
            </w:pPr>
            <w:r w:rsidRPr="00C30686">
              <w:rPr>
                <w:kern w:val="2"/>
                <w:szCs w:val="22"/>
                <w:lang w:val="en-US" w:eastAsia="zh-CN"/>
              </w:rPr>
              <w:t>0</w:t>
            </w:r>
          </w:p>
        </w:tc>
      </w:tr>
      <w:tr w:rsidR="006F6378" w:rsidRPr="00C30686" w14:paraId="0C014ECC" w14:textId="77777777" w:rsidTr="004F423A">
        <w:trPr>
          <w:trHeight w:val="29"/>
        </w:trPr>
        <w:tc>
          <w:tcPr>
            <w:tcW w:w="2742" w:type="dxa"/>
            <w:tcBorders>
              <w:top w:val="nil"/>
              <w:left w:val="single" w:sz="4" w:space="0" w:color="auto"/>
              <w:bottom w:val="nil"/>
              <w:right w:val="single" w:sz="4" w:space="0" w:color="auto"/>
            </w:tcBorders>
          </w:tcPr>
          <w:p w14:paraId="39E0FDBB"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tcPr>
          <w:p w14:paraId="0772B080"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55E9CF81" w14:textId="77777777" w:rsidR="006F6378" w:rsidRPr="00C30686" w:rsidRDefault="006F6378" w:rsidP="0094020B">
            <w:pPr>
              <w:pStyle w:val="TAC"/>
              <w:rPr>
                <w:kern w:val="2"/>
                <w:szCs w:val="22"/>
                <w:lang w:val="en-US"/>
              </w:rPr>
            </w:pPr>
            <w:r w:rsidRPr="00C30686">
              <w:rPr>
                <w:rFonts w:eastAsiaTheme="minorEastAsia"/>
                <w:lang w:val="en-US" w:eastAsia="zh-CN"/>
              </w:rPr>
              <w:t>n70</w:t>
            </w:r>
          </w:p>
        </w:tc>
        <w:tc>
          <w:tcPr>
            <w:tcW w:w="4356" w:type="dxa"/>
            <w:tcBorders>
              <w:top w:val="single" w:sz="4" w:space="0" w:color="auto"/>
              <w:left w:val="single" w:sz="4" w:space="0" w:color="auto"/>
              <w:bottom w:val="single" w:sz="4" w:space="0" w:color="auto"/>
              <w:right w:val="single" w:sz="4" w:space="0" w:color="auto"/>
            </w:tcBorders>
            <w:vAlign w:val="center"/>
          </w:tcPr>
          <w:p w14:paraId="05CA59C4" w14:textId="77777777" w:rsidR="006F6378" w:rsidRPr="00C30686" w:rsidRDefault="006F6378" w:rsidP="0094020B">
            <w:pPr>
              <w:pStyle w:val="TAC"/>
              <w:rPr>
                <w:rFonts w:ascii="Calibri" w:hAnsi="Calibri"/>
                <w:kern w:val="2"/>
                <w:sz w:val="21"/>
                <w:lang w:val="en-US" w:eastAsia="zh-CN"/>
              </w:rPr>
            </w:pPr>
            <w:r w:rsidRPr="00C30686">
              <w:rPr>
                <w:rFonts w:hint="eastAsia"/>
                <w:lang w:val="en-US" w:eastAsia="zh-CN" w:bidi="ar"/>
              </w:rPr>
              <w:t xml:space="preserve">5, </w:t>
            </w:r>
            <w:r w:rsidRPr="00C30686">
              <w:rPr>
                <w:lang w:val="en-US" w:eastAsia="zh-CN" w:bidi="ar"/>
              </w:rPr>
              <w:t xml:space="preserve">10, 15, 20, </w:t>
            </w:r>
            <w:r w:rsidRPr="00C30686">
              <w:rPr>
                <w:rFonts w:hint="eastAsia"/>
                <w:lang w:val="en-US" w:eastAsia="zh-CN" w:bidi="ar"/>
              </w:rPr>
              <w:t>25</w:t>
            </w:r>
          </w:p>
        </w:tc>
        <w:tc>
          <w:tcPr>
            <w:tcW w:w="2445" w:type="dxa"/>
            <w:tcBorders>
              <w:top w:val="nil"/>
              <w:left w:val="single" w:sz="4" w:space="0" w:color="auto"/>
              <w:bottom w:val="nil"/>
              <w:right w:val="single" w:sz="4" w:space="0" w:color="auto"/>
            </w:tcBorders>
            <w:vAlign w:val="center"/>
          </w:tcPr>
          <w:p w14:paraId="3EE255C5" w14:textId="77777777" w:rsidR="006F6378" w:rsidRPr="00C30686" w:rsidRDefault="006F6378" w:rsidP="0094020B">
            <w:pPr>
              <w:pStyle w:val="TAC"/>
              <w:rPr>
                <w:rFonts w:cs="Arial"/>
                <w:kern w:val="2"/>
                <w:szCs w:val="18"/>
                <w:lang w:val="en-US" w:eastAsia="zh-CN"/>
              </w:rPr>
            </w:pPr>
          </w:p>
        </w:tc>
      </w:tr>
      <w:tr w:rsidR="006F6378" w:rsidRPr="00C30686" w14:paraId="01E1CFEF" w14:textId="77777777" w:rsidTr="004F423A">
        <w:trPr>
          <w:trHeight w:val="29"/>
        </w:trPr>
        <w:tc>
          <w:tcPr>
            <w:tcW w:w="2742" w:type="dxa"/>
            <w:tcBorders>
              <w:top w:val="nil"/>
              <w:left w:val="single" w:sz="4" w:space="0" w:color="auto"/>
              <w:bottom w:val="single" w:sz="4" w:space="0" w:color="auto"/>
              <w:right w:val="single" w:sz="4" w:space="0" w:color="auto"/>
            </w:tcBorders>
          </w:tcPr>
          <w:p w14:paraId="29388EA0"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tcPr>
          <w:p w14:paraId="79C45189"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B78E48F" w14:textId="77777777" w:rsidR="006F6378" w:rsidRPr="00C30686" w:rsidRDefault="006F6378" w:rsidP="0094020B">
            <w:pPr>
              <w:pStyle w:val="TAC"/>
              <w:rPr>
                <w:kern w:val="2"/>
                <w:szCs w:val="22"/>
                <w:lang w:val="en-US"/>
              </w:rPr>
            </w:pPr>
            <w:r w:rsidRPr="00C30686">
              <w:rPr>
                <w:rFonts w:eastAsiaTheme="minorEastAsia"/>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67E54273" w14:textId="77777777" w:rsidR="006F6378" w:rsidRPr="00C30686" w:rsidRDefault="006F6378" w:rsidP="0094020B">
            <w:pPr>
              <w:pStyle w:val="TAC"/>
              <w:rPr>
                <w:rFonts w:ascii="Calibri" w:hAnsi="Calibri"/>
                <w:kern w:val="2"/>
                <w:sz w:val="21"/>
                <w:lang w:val="en-US" w:eastAsia="zh-CN"/>
              </w:rPr>
            </w:pPr>
            <w:r w:rsidRPr="00C30686">
              <w:rPr>
                <w:lang w:val="en-US" w:eastAsia="zh-CN" w:bidi="ar"/>
              </w:rPr>
              <w:t>10, 15, 20,</w:t>
            </w:r>
            <w:r w:rsidRPr="00C30686">
              <w:rPr>
                <w:rFonts w:hint="eastAsia"/>
                <w:lang w:val="en-US" w:eastAsia="zh-CN" w:bidi="ar"/>
              </w:rPr>
              <w:t xml:space="preserve"> 25,</w:t>
            </w:r>
            <w:r w:rsidRPr="00C30686">
              <w:rPr>
                <w:lang w:val="en-US" w:eastAsia="zh-CN" w:bidi="ar"/>
              </w:rPr>
              <w:t xml:space="preserve"> 30, 40, 50, 60, 70, 80, 90, 100</w:t>
            </w:r>
          </w:p>
        </w:tc>
        <w:tc>
          <w:tcPr>
            <w:tcW w:w="2445" w:type="dxa"/>
            <w:tcBorders>
              <w:top w:val="nil"/>
              <w:left w:val="single" w:sz="4" w:space="0" w:color="auto"/>
              <w:bottom w:val="single" w:sz="4" w:space="0" w:color="auto"/>
              <w:right w:val="single" w:sz="4" w:space="0" w:color="auto"/>
            </w:tcBorders>
            <w:vAlign w:val="center"/>
          </w:tcPr>
          <w:p w14:paraId="61332365" w14:textId="77777777" w:rsidR="006F6378" w:rsidRPr="00C30686" w:rsidRDefault="006F6378" w:rsidP="0094020B">
            <w:pPr>
              <w:pStyle w:val="TAC"/>
              <w:rPr>
                <w:rFonts w:cs="Arial"/>
                <w:kern w:val="2"/>
                <w:szCs w:val="18"/>
                <w:lang w:val="en-US" w:eastAsia="zh-CN"/>
              </w:rPr>
            </w:pPr>
          </w:p>
        </w:tc>
      </w:tr>
      <w:tr w:rsidR="006F6378" w:rsidRPr="00C30686" w14:paraId="05976D40"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EF2A910" w14:textId="77777777" w:rsidR="006F6378" w:rsidRPr="00C30686" w:rsidRDefault="006F6378" w:rsidP="0094020B">
            <w:pPr>
              <w:pStyle w:val="TAC"/>
              <w:rPr>
                <w:szCs w:val="18"/>
                <w:lang w:val="en-US"/>
              </w:rPr>
            </w:pPr>
            <w:r w:rsidRPr="00C30686">
              <w:rPr>
                <w:lang w:val="en-US"/>
              </w:rPr>
              <w:t>CA_n41A-n71A-n77A</w:t>
            </w:r>
          </w:p>
        </w:tc>
        <w:tc>
          <w:tcPr>
            <w:tcW w:w="2785" w:type="dxa"/>
            <w:tcBorders>
              <w:top w:val="single" w:sz="4" w:space="0" w:color="auto"/>
              <w:left w:val="single" w:sz="4" w:space="0" w:color="auto"/>
              <w:bottom w:val="nil"/>
              <w:right w:val="single" w:sz="4" w:space="0" w:color="auto"/>
            </w:tcBorders>
            <w:vAlign w:val="center"/>
          </w:tcPr>
          <w:p w14:paraId="4E4CAF38" w14:textId="77777777" w:rsidR="006F6378" w:rsidRPr="00C30686" w:rsidRDefault="006F6378" w:rsidP="0094020B">
            <w:pPr>
              <w:pStyle w:val="TAC"/>
              <w:rPr>
                <w:vertAlign w:val="superscript"/>
                <w:lang w:val="en-US"/>
              </w:rPr>
            </w:pPr>
            <w:r w:rsidRPr="00C30686">
              <w:rPr>
                <w:lang w:val="en-US"/>
              </w:rPr>
              <w:t>n41</w:t>
            </w:r>
            <w:r w:rsidRPr="00C30686">
              <w:rPr>
                <w:vertAlign w:val="superscript"/>
                <w:lang w:val="en-US"/>
              </w:rPr>
              <w:t>7,9</w:t>
            </w:r>
          </w:p>
          <w:p w14:paraId="6EEAD11B" w14:textId="77777777" w:rsidR="006F6378" w:rsidRPr="00C30686" w:rsidRDefault="006F6378" w:rsidP="0094020B">
            <w:pPr>
              <w:pStyle w:val="TAC"/>
              <w:rPr>
                <w:vertAlign w:val="superscript"/>
                <w:lang w:val="en-US"/>
              </w:rPr>
            </w:pPr>
            <w:r w:rsidRPr="00C30686">
              <w:rPr>
                <w:lang w:val="en-US"/>
              </w:rPr>
              <w:t>n77</w:t>
            </w:r>
            <w:r w:rsidRPr="00C30686">
              <w:rPr>
                <w:vertAlign w:val="superscript"/>
                <w:lang w:val="en-US"/>
              </w:rPr>
              <w:t>7,9</w:t>
            </w:r>
          </w:p>
          <w:p w14:paraId="4164E9E0" w14:textId="77777777" w:rsidR="006F6378" w:rsidRPr="00C30686" w:rsidRDefault="006F6378" w:rsidP="0094020B">
            <w:pPr>
              <w:pStyle w:val="TAC"/>
              <w:rPr>
                <w:vertAlign w:val="superscript"/>
                <w:lang w:val="en-US"/>
              </w:rPr>
            </w:pPr>
            <w:r w:rsidRPr="00C30686">
              <w:rPr>
                <w:lang w:val="en-US"/>
              </w:rPr>
              <w:t>CA_n41A-n71A</w:t>
            </w:r>
            <w:r w:rsidRPr="00C30686">
              <w:rPr>
                <w:vertAlign w:val="superscript"/>
                <w:lang w:val="en-US"/>
              </w:rPr>
              <w:t>7</w:t>
            </w:r>
          </w:p>
          <w:p w14:paraId="576D13F6" w14:textId="77777777" w:rsidR="006F6378" w:rsidRPr="00C30686" w:rsidRDefault="006F6378" w:rsidP="0094020B">
            <w:pPr>
              <w:pStyle w:val="TAC"/>
              <w:rPr>
                <w:vertAlign w:val="superscript"/>
                <w:lang w:val="en-US"/>
              </w:rPr>
            </w:pPr>
            <w:r w:rsidRPr="00C30686">
              <w:rPr>
                <w:lang w:val="en-US"/>
              </w:rPr>
              <w:t>CA_n41A-n77A</w:t>
            </w:r>
            <w:r w:rsidRPr="00C30686">
              <w:rPr>
                <w:vertAlign w:val="superscript"/>
                <w:lang w:val="en-US"/>
              </w:rPr>
              <w:t>7</w:t>
            </w:r>
          </w:p>
          <w:p w14:paraId="0EA39930" w14:textId="77777777" w:rsidR="006F6378" w:rsidRPr="00C30686" w:rsidRDefault="006F6378" w:rsidP="0094020B">
            <w:pPr>
              <w:pStyle w:val="TAC"/>
              <w:rPr>
                <w:lang w:val="en-US" w:eastAsia="zh-CN"/>
              </w:rPr>
            </w:pPr>
            <w:r w:rsidRPr="00C30686">
              <w:rPr>
                <w:lang w:val="en-US"/>
              </w:rPr>
              <w:t>CA_n71A-n77A</w:t>
            </w:r>
            <w:r w:rsidRPr="00C30686">
              <w:rPr>
                <w:vertAlign w:val="superscript"/>
                <w:lang w:val="en-US"/>
              </w:rPr>
              <w:t>7</w:t>
            </w:r>
          </w:p>
        </w:tc>
        <w:tc>
          <w:tcPr>
            <w:tcW w:w="1259" w:type="dxa"/>
            <w:tcBorders>
              <w:top w:val="single" w:sz="4" w:space="0" w:color="auto"/>
              <w:left w:val="single" w:sz="4" w:space="0" w:color="auto"/>
              <w:bottom w:val="single" w:sz="4" w:space="0" w:color="auto"/>
              <w:right w:val="single" w:sz="4" w:space="0" w:color="auto"/>
            </w:tcBorders>
            <w:vAlign w:val="center"/>
          </w:tcPr>
          <w:p w14:paraId="35389197" w14:textId="77777777" w:rsidR="006F6378" w:rsidRPr="00C30686" w:rsidRDefault="006F6378" w:rsidP="0094020B">
            <w:pPr>
              <w:pStyle w:val="TAC"/>
              <w:rPr>
                <w:kern w:val="2"/>
                <w:szCs w:val="18"/>
                <w:lang w:val="en-US" w:eastAsia="zh-CN"/>
              </w:rPr>
            </w:pPr>
            <w:r w:rsidRPr="00C30686">
              <w:rPr>
                <w:kern w:val="2"/>
                <w:szCs w:val="22"/>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56362ED0"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10, 15, 20, 30, 40, 50, 60, 80, 90, 100</w:t>
            </w:r>
          </w:p>
        </w:tc>
        <w:tc>
          <w:tcPr>
            <w:tcW w:w="2445" w:type="dxa"/>
            <w:tcBorders>
              <w:top w:val="single" w:sz="4" w:space="0" w:color="auto"/>
              <w:left w:val="single" w:sz="4" w:space="0" w:color="auto"/>
              <w:bottom w:val="nil"/>
              <w:right w:val="single" w:sz="4" w:space="0" w:color="auto"/>
            </w:tcBorders>
            <w:vAlign w:val="center"/>
          </w:tcPr>
          <w:p w14:paraId="77AEBD0C" w14:textId="77777777" w:rsidR="006F6378" w:rsidRPr="00C30686" w:rsidRDefault="006F6378" w:rsidP="0094020B">
            <w:pPr>
              <w:pStyle w:val="TAC"/>
              <w:rPr>
                <w:kern w:val="2"/>
                <w:szCs w:val="22"/>
                <w:lang w:val="en-US" w:eastAsia="zh-CN"/>
              </w:rPr>
            </w:pPr>
            <w:r w:rsidRPr="00C30686">
              <w:rPr>
                <w:rFonts w:cs="Arial"/>
                <w:kern w:val="2"/>
                <w:szCs w:val="18"/>
                <w:lang w:val="en-US" w:eastAsia="zh-CN"/>
              </w:rPr>
              <w:t>0</w:t>
            </w:r>
          </w:p>
        </w:tc>
      </w:tr>
      <w:tr w:rsidR="006F6378" w:rsidRPr="00C30686" w14:paraId="3CF3322A" w14:textId="77777777" w:rsidTr="004F423A">
        <w:trPr>
          <w:trHeight w:val="29"/>
        </w:trPr>
        <w:tc>
          <w:tcPr>
            <w:tcW w:w="2742" w:type="dxa"/>
            <w:tcBorders>
              <w:top w:val="nil"/>
              <w:left w:val="single" w:sz="4" w:space="0" w:color="auto"/>
              <w:bottom w:val="nil"/>
              <w:right w:val="single" w:sz="4" w:space="0" w:color="auto"/>
            </w:tcBorders>
            <w:vAlign w:val="center"/>
          </w:tcPr>
          <w:p w14:paraId="1D46D558" w14:textId="77777777" w:rsidR="006F6378" w:rsidRPr="00C30686" w:rsidRDefault="006F6378" w:rsidP="0094020B">
            <w:pPr>
              <w:pStyle w:val="TAC"/>
              <w:rPr>
                <w:szCs w:val="18"/>
                <w:lang w:val="en-US"/>
              </w:rPr>
            </w:pPr>
          </w:p>
        </w:tc>
        <w:tc>
          <w:tcPr>
            <w:tcW w:w="2785" w:type="dxa"/>
            <w:tcBorders>
              <w:top w:val="nil"/>
              <w:left w:val="single" w:sz="4" w:space="0" w:color="auto"/>
              <w:bottom w:val="nil"/>
              <w:right w:val="single" w:sz="4" w:space="0" w:color="auto"/>
            </w:tcBorders>
            <w:vAlign w:val="center"/>
          </w:tcPr>
          <w:p w14:paraId="41734113" w14:textId="77777777" w:rsidR="006F6378" w:rsidRPr="00C30686" w:rsidRDefault="006F6378" w:rsidP="0094020B">
            <w:pPr>
              <w:pStyle w:val="TAC"/>
              <w:rPr>
                <w:rFonts w:eastAsia="DengXian"/>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D9440E7" w14:textId="77777777" w:rsidR="006F6378" w:rsidRPr="00C30686" w:rsidRDefault="006F6378" w:rsidP="0094020B">
            <w:pPr>
              <w:pStyle w:val="TAC"/>
              <w:rPr>
                <w:kern w:val="2"/>
                <w:szCs w:val="22"/>
                <w:lang w:val="en-US"/>
              </w:rPr>
            </w:pPr>
            <w:r w:rsidRPr="00C30686">
              <w:rPr>
                <w:kern w:val="2"/>
                <w:szCs w:val="22"/>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3B8AD74D"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5, 10, 15, 20</w:t>
            </w:r>
          </w:p>
        </w:tc>
        <w:tc>
          <w:tcPr>
            <w:tcW w:w="2445" w:type="dxa"/>
            <w:tcBorders>
              <w:top w:val="nil"/>
              <w:left w:val="single" w:sz="4" w:space="0" w:color="auto"/>
              <w:bottom w:val="nil"/>
              <w:right w:val="single" w:sz="4" w:space="0" w:color="auto"/>
            </w:tcBorders>
            <w:vAlign w:val="center"/>
          </w:tcPr>
          <w:p w14:paraId="587288B3" w14:textId="77777777" w:rsidR="006F6378" w:rsidRPr="00C30686" w:rsidRDefault="006F6378" w:rsidP="0094020B">
            <w:pPr>
              <w:pStyle w:val="TAC"/>
              <w:rPr>
                <w:kern w:val="2"/>
                <w:szCs w:val="22"/>
                <w:lang w:val="en-US" w:eastAsia="zh-CN"/>
              </w:rPr>
            </w:pPr>
          </w:p>
        </w:tc>
      </w:tr>
      <w:tr w:rsidR="006F6378" w:rsidRPr="00C30686" w14:paraId="4AD25835" w14:textId="77777777" w:rsidTr="004F423A">
        <w:trPr>
          <w:trHeight w:val="29"/>
        </w:trPr>
        <w:tc>
          <w:tcPr>
            <w:tcW w:w="2742" w:type="dxa"/>
            <w:tcBorders>
              <w:top w:val="nil"/>
              <w:left w:val="single" w:sz="4" w:space="0" w:color="auto"/>
              <w:bottom w:val="nil"/>
              <w:right w:val="single" w:sz="4" w:space="0" w:color="auto"/>
            </w:tcBorders>
            <w:vAlign w:val="center"/>
          </w:tcPr>
          <w:p w14:paraId="58D847C1" w14:textId="77777777" w:rsidR="006F6378" w:rsidRPr="00C30686" w:rsidRDefault="006F6378" w:rsidP="0094020B">
            <w:pPr>
              <w:pStyle w:val="TAC"/>
              <w:rPr>
                <w:szCs w:val="18"/>
                <w:lang w:val="en-US"/>
              </w:rPr>
            </w:pPr>
          </w:p>
        </w:tc>
        <w:tc>
          <w:tcPr>
            <w:tcW w:w="2785" w:type="dxa"/>
            <w:tcBorders>
              <w:top w:val="nil"/>
              <w:left w:val="single" w:sz="4" w:space="0" w:color="auto"/>
              <w:bottom w:val="nil"/>
              <w:right w:val="single" w:sz="4" w:space="0" w:color="auto"/>
            </w:tcBorders>
            <w:vAlign w:val="center"/>
          </w:tcPr>
          <w:p w14:paraId="7C45906D" w14:textId="77777777" w:rsidR="006F6378" w:rsidRPr="00C30686" w:rsidRDefault="006F6378" w:rsidP="0094020B">
            <w:pPr>
              <w:pStyle w:val="TAC"/>
              <w:rPr>
                <w:rFonts w:eastAsia="DengXian"/>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3C29339" w14:textId="77777777" w:rsidR="006F6378" w:rsidRPr="00C30686" w:rsidRDefault="006F6378" w:rsidP="0094020B">
            <w:pPr>
              <w:pStyle w:val="TAC"/>
              <w:rPr>
                <w:kern w:val="2"/>
                <w:szCs w:val="22"/>
                <w:lang w:val="en-US"/>
              </w:rPr>
            </w:pPr>
            <w:r w:rsidRPr="00C30686">
              <w:rPr>
                <w:kern w:val="2"/>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2A969B4B"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6ED05ED1" w14:textId="77777777" w:rsidR="006F6378" w:rsidRPr="00C30686" w:rsidRDefault="006F6378" w:rsidP="0094020B">
            <w:pPr>
              <w:pStyle w:val="TAC"/>
              <w:rPr>
                <w:kern w:val="2"/>
                <w:szCs w:val="22"/>
                <w:lang w:val="en-US" w:eastAsia="zh-CN"/>
              </w:rPr>
            </w:pPr>
          </w:p>
        </w:tc>
      </w:tr>
      <w:tr w:rsidR="006F6378" w:rsidRPr="00C30686" w14:paraId="67701102" w14:textId="77777777" w:rsidTr="004F423A">
        <w:trPr>
          <w:trHeight w:val="29"/>
        </w:trPr>
        <w:tc>
          <w:tcPr>
            <w:tcW w:w="2742" w:type="dxa"/>
            <w:tcBorders>
              <w:top w:val="nil"/>
              <w:left w:val="single" w:sz="4" w:space="0" w:color="auto"/>
              <w:bottom w:val="nil"/>
              <w:right w:val="single" w:sz="4" w:space="0" w:color="auto"/>
            </w:tcBorders>
            <w:vAlign w:val="center"/>
          </w:tcPr>
          <w:p w14:paraId="028ED2D5" w14:textId="77777777" w:rsidR="006F6378" w:rsidRPr="00C30686" w:rsidRDefault="006F6378" w:rsidP="0094020B">
            <w:pPr>
              <w:pStyle w:val="TAC"/>
              <w:rPr>
                <w:szCs w:val="18"/>
                <w:lang w:val="en-US"/>
              </w:rPr>
            </w:pPr>
          </w:p>
        </w:tc>
        <w:tc>
          <w:tcPr>
            <w:tcW w:w="2785" w:type="dxa"/>
            <w:tcBorders>
              <w:top w:val="nil"/>
              <w:left w:val="single" w:sz="4" w:space="0" w:color="auto"/>
              <w:bottom w:val="nil"/>
              <w:right w:val="single" w:sz="4" w:space="0" w:color="auto"/>
            </w:tcBorders>
            <w:vAlign w:val="center"/>
          </w:tcPr>
          <w:p w14:paraId="3C3AE63C" w14:textId="77777777" w:rsidR="006F6378" w:rsidRPr="00C30686" w:rsidRDefault="006F6378" w:rsidP="0094020B">
            <w:pPr>
              <w:pStyle w:val="TAC"/>
              <w:rPr>
                <w:rFonts w:eastAsia="DengXian"/>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A9F4FC3" w14:textId="77777777" w:rsidR="006F6378" w:rsidRPr="00C30686" w:rsidRDefault="006F6378" w:rsidP="0094020B">
            <w:pPr>
              <w:pStyle w:val="TAC"/>
              <w:rPr>
                <w:kern w:val="2"/>
                <w:szCs w:val="22"/>
                <w:lang w:val="en-US"/>
              </w:rPr>
            </w:pPr>
            <w:r w:rsidRPr="00C30686">
              <w:rPr>
                <w:kern w:val="2"/>
                <w:szCs w:val="22"/>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0CC3ACA8"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10, 15, 20, 30, 40, 50, 60, 70, 80, 90, 100</w:t>
            </w:r>
          </w:p>
        </w:tc>
        <w:tc>
          <w:tcPr>
            <w:tcW w:w="2445" w:type="dxa"/>
            <w:tcBorders>
              <w:top w:val="nil"/>
              <w:left w:val="single" w:sz="4" w:space="0" w:color="auto"/>
              <w:bottom w:val="nil"/>
              <w:right w:val="single" w:sz="4" w:space="0" w:color="auto"/>
            </w:tcBorders>
            <w:vAlign w:val="center"/>
          </w:tcPr>
          <w:p w14:paraId="49C36114" w14:textId="77777777" w:rsidR="006F6378" w:rsidRPr="00C30686" w:rsidRDefault="006F6378" w:rsidP="0094020B">
            <w:pPr>
              <w:pStyle w:val="TAC"/>
              <w:rPr>
                <w:rFonts w:cs="Arial"/>
                <w:kern w:val="2"/>
                <w:szCs w:val="18"/>
                <w:lang w:val="en-US" w:eastAsia="zh-CN"/>
              </w:rPr>
            </w:pPr>
            <w:r w:rsidRPr="00C30686">
              <w:rPr>
                <w:kern w:val="2"/>
                <w:szCs w:val="22"/>
                <w:lang w:val="en-US" w:eastAsia="zh-CN"/>
              </w:rPr>
              <w:t>1</w:t>
            </w:r>
          </w:p>
        </w:tc>
      </w:tr>
      <w:tr w:rsidR="006F6378" w:rsidRPr="00C30686" w14:paraId="263F1662" w14:textId="77777777" w:rsidTr="004F423A">
        <w:trPr>
          <w:trHeight w:val="29"/>
        </w:trPr>
        <w:tc>
          <w:tcPr>
            <w:tcW w:w="2742" w:type="dxa"/>
            <w:tcBorders>
              <w:top w:val="nil"/>
              <w:left w:val="single" w:sz="4" w:space="0" w:color="auto"/>
              <w:bottom w:val="nil"/>
              <w:right w:val="single" w:sz="4" w:space="0" w:color="auto"/>
            </w:tcBorders>
            <w:vAlign w:val="center"/>
          </w:tcPr>
          <w:p w14:paraId="51496446" w14:textId="77777777" w:rsidR="006F6378" w:rsidRPr="00C30686" w:rsidRDefault="006F6378" w:rsidP="0094020B">
            <w:pPr>
              <w:pStyle w:val="TAC"/>
              <w:rPr>
                <w:szCs w:val="18"/>
                <w:lang w:val="en-US"/>
              </w:rPr>
            </w:pPr>
          </w:p>
        </w:tc>
        <w:tc>
          <w:tcPr>
            <w:tcW w:w="2785" w:type="dxa"/>
            <w:tcBorders>
              <w:top w:val="nil"/>
              <w:left w:val="single" w:sz="4" w:space="0" w:color="auto"/>
              <w:bottom w:val="nil"/>
              <w:right w:val="single" w:sz="4" w:space="0" w:color="auto"/>
            </w:tcBorders>
            <w:vAlign w:val="center"/>
          </w:tcPr>
          <w:p w14:paraId="0798B683" w14:textId="77777777" w:rsidR="006F6378" w:rsidRPr="00C30686" w:rsidRDefault="006F6378" w:rsidP="0094020B">
            <w:pPr>
              <w:pStyle w:val="TAC"/>
              <w:rPr>
                <w:rFonts w:eastAsia="DengXian"/>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89E7458" w14:textId="77777777" w:rsidR="006F6378" w:rsidRPr="00C30686" w:rsidRDefault="006F6378" w:rsidP="0094020B">
            <w:pPr>
              <w:pStyle w:val="TAC"/>
              <w:rPr>
                <w:kern w:val="2"/>
                <w:szCs w:val="22"/>
                <w:lang w:val="en-US"/>
              </w:rPr>
            </w:pPr>
            <w:r w:rsidRPr="00C30686">
              <w:rPr>
                <w:kern w:val="2"/>
                <w:szCs w:val="22"/>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41E202A6"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5, 10, 15, 20</w:t>
            </w:r>
          </w:p>
        </w:tc>
        <w:tc>
          <w:tcPr>
            <w:tcW w:w="2445" w:type="dxa"/>
            <w:tcBorders>
              <w:top w:val="nil"/>
              <w:left w:val="single" w:sz="4" w:space="0" w:color="auto"/>
              <w:bottom w:val="nil"/>
              <w:right w:val="single" w:sz="4" w:space="0" w:color="auto"/>
            </w:tcBorders>
            <w:vAlign w:val="center"/>
          </w:tcPr>
          <w:p w14:paraId="168C7A5E" w14:textId="77777777" w:rsidR="006F6378" w:rsidRPr="00C30686" w:rsidRDefault="006F6378" w:rsidP="0094020B">
            <w:pPr>
              <w:pStyle w:val="TAC"/>
              <w:rPr>
                <w:rFonts w:cs="Arial"/>
                <w:kern w:val="2"/>
                <w:szCs w:val="18"/>
                <w:lang w:val="en-US" w:eastAsia="zh-CN"/>
              </w:rPr>
            </w:pPr>
          </w:p>
        </w:tc>
      </w:tr>
      <w:tr w:rsidR="006F6378" w:rsidRPr="00C30686" w14:paraId="60E2300F" w14:textId="77777777" w:rsidTr="004F423A">
        <w:trPr>
          <w:trHeight w:val="29"/>
        </w:trPr>
        <w:tc>
          <w:tcPr>
            <w:tcW w:w="2742" w:type="dxa"/>
            <w:tcBorders>
              <w:top w:val="nil"/>
              <w:left w:val="single" w:sz="4" w:space="0" w:color="auto"/>
              <w:bottom w:val="nil"/>
              <w:right w:val="single" w:sz="4" w:space="0" w:color="auto"/>
            </w:tcBorders>
            <w:vAlign w:val="center"/>
          </w:tcPr>
          <w:p w14:paraId="5D4A63D9" w14:textId="77777777" w:rsidR="006F6378" w:rsidRPr="00C30686" w:rsidRDefault="006F6378" w:rsidP="0094020B">
            <w:pPr>
              <w:pStyle w:val="TAC"/>
              <w:rPr>
                <w:szCs w:val="18"/>
                <w:lang w:val="en-US"/>
              </w:rPr>
            </w:pPr>
          </w:p>
        </w:tc>
        <w:tc>
          <w:tcPr>
            <w:tcW w:w="2785" w:type="dxa"/>
            <w:tcBorders>
              <w:top w:val="nil"/>
              <w:left w:val="single" w:sz="4" w:space="0" w:color="auto"/>
              <w:bottom w:val="nil"/>
              <w:right w:val="single" w:sz="4" w:space="0" w:color="auto"/>
            </w:tcBorders>
            <w:vAlign w:val="center"/>
          </w:tcPr>
          <w:p w14:paraId="09E56928" w14:textId="77777777" w:rsidR="006F6378" w:rsidRPr="00C30686" w:rsidRDefault="006F6378" w:rsidP="0094020B">
            <w:pPr>
              <w:pStyle w:val="TAC"/>
              <w:rPr>
                <w:rFonts w:eastAsia="DengXian"/>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0FFD788" w14:textId="77777777" w:rsidR="006F6378" w:rsidRPr="00C30686" w:rsidRDefault="006F6378" w:rsidP="0094020B">
            <w:pPr>
              <w:pStyle w:val="TAC"/>
              <w:rPr>
                <w:kern w:val="2"/>
                <w:szCs w:val="22"/>
                <w:lang w:val="en-US"/>
              </w:rPr>
            </w:pPr>
            <w:r w:rsidRPr="00C30686">
              <w:rPr>
                <w:kern w:val="2"/>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31FC587F"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38DBBCAE" w14:textId="77777777" w:rsidR="006F6378" w:rsidRPr="00C30686" w:rsidRDefault="006F6378" w:rsidP="0094020B">
            <w:pPr>
              <w:pStyle w:val="TAC"/>
              <w:rPr>
                <w:rFonts w:cs="Arial"/>
                <w:kern w:val="2"/>
                <w:szCs w:val="18"/>
                <w:lang w:val="en-US" w:eastAsia="zh-CN"/>
              </w:rPr>
            </w:pPr>
          </w:p>
        </w:tc>
      </w:tr>
      <w:tr w:rsidR="006F6378" w:rsidRPr="00C30686" w14:paraId="3E4C17FC" w14:textId="77777777" w:rsidTr="004F423A">
        <w:trPr>
          <w:trHeight w:val="29"/>
        </w:trPr>
        <w:tc>
          <w:tcPr>
            <w:tcW w:w="2742" w:type="dxa"/>
            <w:tcBorders>
              <w:top w:val="nil"/>
              <w:left w:val="single" w:sz="4" w:space="0" w:color="auto"/>
              <w:bottom w:val="nil"/>
              <w:right w:val="single" w:sz="4" w:space="0" w:color="auto"/>
            </w:tcBorders>
            <w:vAlign w:val="center"/>
          </w:tcPr>
          <w:p w14:paraId="605A88E9"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0C434E34" w14:textId="77777777" w:rsidR="006F6378" w:rsidRPr="00C30686" w:rsidRDefault="006F6378" w:rsidP="0094020B">
            <w:pPr>
              <w:pStyle w:val="TAC"/>
              <w:rPr>
                <w:rFonts w:eastAsia="DengXian"/>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D1BE887"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02B42909"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n41 channel bandwidths in Table 5.3.5-1</w:t>
            </w:r>
          </w:p>
        </w:tc>
        <w:tc>
          <w:tcPr>
            <w:tcW w:w="2445" w:type="dxa"/>
            <w:tcBorders>
              <w:top w:val="single" w:sz="4" w:space="0" w:color="auto"/>
              <w:left w:val="single" w:sz="4" w:space="0" w:color="auto"/>
              <w:bottom w:val="nil"/>
              <w:right w:val="single" w:sz="4" w:space="0" w:color="auto"/>
            </w:tcBorders>
            <w:vAlign w:val="center"/>
          </w:tcPr>
          <w:p w14:paraId="5496F544" w14:textId="77777777" w:rsidR="006F6378" w:rsidRPr="00C30686" w:rsidRDefault="006F6378" w:rsidP="0094020B">
            <w:pPr>
              <w:pStyle w:val="TAC"/>
              <w:rPr>
                <w:rFonts w:eastAsiaTheme="minorEastAsia" w:cs="Arial"/>
                <w:lang w:val="en-US" w:eastAsia="zh-CN"/>
              </w:rPr>
            </w:pPr>
            <w:r w:rsidRPr="00C30686">
              <w:rPr>
                <w:rFonts w:eastAsiaTheme="minorEastAsia"/>
                <w:szCs w:val="22"/>
                <w:lang w:val="en-US" w:eastAsia="zh-CN"/>
              </w:rPr>
              <w:t>4 and 5</w:t>
            </w:r>
          </w:p>
        </w:tc>
      </w:tr>
      <w:tr w:rsidR="006F6378" w:rsidRPr="00C30686" w14:paraId="6FEEEEBC" w14:textId="77777777" w:rsidTr="004F423A">
        <w:trPr>
          <w:trHeight w:val="29"/>
        </w:trPr>
        <w:tc>
          <w:tcPr>
            <w:tcW w:w="2742" w:type="dxa"/>
            <w:tcBorders>
              <w:top w:val="nil"/>
              <w:left w:val="single" w:sz="4" w:space="0" w:color="auto"/>
              <w:bottom w:val="nil"/>
              <w:right w:val="single" w:sz="4" w:space="0" w:color="auto"/>
            </w:tcBorders>
            <w:vAlign w:val="center"/>
          </w:tcPr>
          <w:p w14:paraId="0840E6B5"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3CDF5E28" w14:textId="77777777" w:rsidR="006F6378" w:rsidRPr="00C30686" w:rsidRDefault="006F6378" w:rsidP="0094020B">
            <w:pPr>
              <w:pStyle w:val="TAC"/>
              <w:rPr>
                <w:rFonts w:eastAsia="DengXian"/>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02C0B68"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14BE7DAF"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n71 channel bandwidths in Table 5.3.5-1 </w:t>
            </w:r>
          </w:p>
        </w:tc>
        <w:tc>
          <w:tcPr>
            <w:tcW w:w="2445" w:type="dxa"/>
            <w:tcBorders>
              <w:top w:val="nil"/>
              <w:left w:val="single" w:sz="4" w:space="0" w:color="auto"/>
              <w:bottom w:val="nil"/>
              <w:right w:val="single" w:sz="4" w:space="0" w:color="auto"/>
            </w:tcBorders>
            <w:vAlign w:val="center"/>
          </w:tcPr>
          <w:p w14:paraId="6AE86170" w14:textId="77777777" w:rsidR="006F6378" w:rsidRPr="00C30686" w:rsidRDefault="006F6378" w:rsidP="0094020B">
            <w:pPr>
              <w:pStyle w:val="TAC"/>
              <w:rPr>
                <w:rFonts w:eastAsiaTheme="minorEastAsia" w:cs="Arial"/>
                <w:lang w:val="en-US" w:eastAsia="zh-CN"/>
              </w:rPr>
            </w:pPr>
          </w:p>
        </w:tc>
      </w:tr>
      <w:tr w:rsidR="006F6378" w:rsidRPr="00C30686" w14:paraId="72561CB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C49959D"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6DFD707D" w14:textId="77777777" w:rsidR="006F6378" w:rsidRPr="00C30686" w:rsidRDefault="006F6378" w:rsidP="0094020B">
            <w:pPr>
              <w:pStyle w:val="TAC"/>
              <w:rPr>
                <w:rFonts w:eastAsia="DengXian"/>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ED15E0D"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3111EF44"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n77 channel bandwidths in Table 5.3.5-1 </w:t>
            </w:r>
          </w:p>
        </w:tc>
        <w:tc>
          <w:tcPr>
            <w:tcW w:w="2445" w:type="dxa"/>
            <w:tcBorders>
              <w:top w:val="nil"/>
              <w:left w:val="single" w:sz="4" w:space="0" w:color="auto"/>
              <w:bottom w:val="single" w:sz="4" w:space="0" w:color="auto"/>
              <w:right w:val="single" w:sz="4" w:space="0" w:color="auto"/>
            </w:tcBorders>
            <w:vAlign w:val="center"/>
          </w:tcPr>
          <w:p w14:paraId="1814D5AD" w14:textId="77777777" w:rsidR="006F6378" w:rsidRPr="00C30686" w:rsidRDefault="006F6378" w:rsidP="0094020B">
            <w:pPr>
              <w:pStyle w:val="TAC"/>
              <w:rPr>
                <w:rFonts w:eastAsiaTheme="minorEastAsia" w:cs="Arial"/>
                <w:lang w:val="en-US" w:eastAsia="zh-CN"/>
              </w:rPr>
            </w:pPr>
          </w:p>
        </w:tc>
      </w:tr>
      <w:tr w:rsidR="006F6378" w:rsidRPr="00C30686" w14:paraId="6AB911DC" w14:textId="77777777" w:rsidTr="004F423A">
        <w:trPr>
          <w:trHeight w:val="29"/>
        </w:trPr>
        <w:tc>
          <w:tcPr>
            <w:tcW w:w="2742" w:type="dxa"/>
            <w:tcBorders>
              <w:top w:val="nil"/>
              <w:left w:val="single" w:sz="4" w:space="0" w:color="auto"/>
              <w:bottom w:val="nil"/>
              <w:right w:val="single" w:sz="4" w:space="0" w:color="auto"/>
            </w:tcBorders>
            <w:vAlign w:val="center"/>
          </w:tcPr>
          <w:p w14:paraId="6C99AF7D" w14:textId="77777777" w:rsidR="006F6378" w:rsidRPr="00C30686" w:rsidRDefault="006F6378" w:rsidP="0094020B">
            <w:pPr>
              <w:pStyle w:val="TAC"/>
              <w:rPr>
                <w:szCs w:val="18"/>
                <w:lang w:val="en-US"/>
              </w:rPr>
            </w:pPr>
            <w:r w:rsidRPr="00C30686">
              <w:rPr>
                <w:lang w:val="en-US"/>
              </w:rPr>
              <w:t>CA_n41A-n71B-n77A</w:t>
            </w:r>
          </w:p>
        </w:tc>
        <w:tc>
          <w:tcPr>
            <w:tcW w:w="2785" w:type="dxa"/>
            <w:tcBorders>
              <w:top w:val="nil"/>
              <w:left w:val="single" w:sz="4" w:space="0" w:color="auto"/>
              <w:bottom w:val="nil"/>
              <w:right w:val="single" w:sz="4" w:space="0" w:color="auto"/>
            </w:tcBorders>
            <w:vAlign w:val="center"/>
          </w:tcPr>
          <w:p w14:paraId="5EEE4206" w14:textId="77777777" w:rsidR="006F6378" w:rsidRPr="00C30686" w:rsidRDefault="006F6378" w:rsidP="0094020B">
            <w:pPr>
              <w:pStyle w:val="TAC"/>
              <w:rPr>
                <w:rFonts w:eastAsiaTheme="minorEastAsia"/>
                <w:vertAlign w:val="superscript"/>
                <w:lang w:val="en-US"/>
              </w:rPr>
            </w:pPr>
            <w:r w:rsidRPr="00C30686">
              <w:rPr>
                <w:rFonts w:eastAsiaTheme="minorEastAsia"/>
                <w:lang w:val="en-US"/>
              </w:rPr>
              <w:t>n41</w:t>
            </w:r>
            <w:r w:rsidRPr="00C30686">
              <w:rPr>
                <w:rFonts w:eastAsiaTheme="minorEastAsia"/>
                <w:vertAlign w:val="superscript"/>
                <w:lang w:val="en-US"/>
              </w:rPr>
              <w:t>7,9</w:t>
            </w:r>
          </w:p>
          <w:p w14:paraId="7567C481" w14:textId="77777777" w:rsidR="006F6378" w:rsidRPr="00C30686" w:rsidRDefault="006F6378" w:rsidP="0094020B">
            <w:pPr>
              <w:pStyle w:val="TAC"/>
              <w:rPr>
                <w:lang w:val="en-US"/>
              </w:rPr>
            </w:pPr>
            <w:r w:rsidRPr="00C30686">
              <w:rPr>
                <w:rFonts w:eastAsiaTheme="minorEastAsia"/>
                <w:lang w:val="en-US"/>
              </w:rPr>
              <w:t>n77</w:t>
            </w:r>
            <w:r w:rsidRPr="00C30686">
              <w:rPr>
                <w:rFonts w:eastAsiaTheme="minorEastAsia"/>
                <w:vertAlign w:val="superscript"/>
                <w:lang w:val="en-US"/>
              </w:rPr>
              <w:t>7,9</w:t>
            </w:r>
          </w:p>
          <w:p w14:paraId="28EA9162" w14:textId="77777777" w:rsidR="006F6378" w:rsidRPr="00C30686" w:rsidRDefault="006F6378" w:rsidP="0094020B">
            <w:pPr>
              <w:pStyle w:val="TAC"/>
              <w:rPr>
                <w:lang w:val="en-US"/>
              </w:rPr>
            </w:pPr>
            <w:r w:rsidRPr="00C30686">
              <w:rPr>
                <w:lang w:val="en-US"/>
              </w:rPr>
              <w:t>CA_n41A-n71A</w:t>
            </w:r>
            <w:r w:rsidRPr="00C30686">
              <w:rPr>
                <w:vertAlign w:val="superscript"/>
                <w:lang w:val="en-US"/>
              </w:rPr>
              <w:t>7</w:t>
            </w:r>
          </w:p>
          <w:p w14:paraId="49D834A4" w14:textId="77777777" w:rsidR="006F6378" w:rsidRPr="00C30686" w:rsidRDefault="006F6378" w:rsidP="0094020B">
            <w:pPr>
              <w:pStyle w:val="TAC"/>
              <w:rPr>
                <w:lang w:val="en-US"/>
              </w:rPr>
            </w:pPr>
            <w:r w:rsidRPr="00C30686">
              <w:rPr>
                <w:lang w:val="en-US"/>
              </w:rPr>
              <w:t>CA_n41A-n77A</w:t>
            </w:r>
            <w:r w:rsidRPr="00C30686">
              <w:rPr>
                <w:vertAlign w:val="superscript"/>
                <w:lang w:val="en-US"/>
              </w:rPr>
              <w:t>7</w:t>
            </w:r>
          </w:p>
          <w:p w14:paraId="066861D5" w14:textId="77777777" w:rsidR="006F6378" w:rsidRPr="00C30686" w:rsidRDefault="006F6378" w:rsidP="0094020B">
            <w:pPr>
              <w:pStyle w:val="TAC"/>
              <w:rPr>
                <w:rFonts w:eastAsia="DengXian"/>
                <w:lang w:val="en-US" w:eastAsia="zh-CN"/>
              </w:rPr>
            </w:pPr>
            <w:r w:rsidRPr="00C30686">
              <w:rPr>
                <w:lang w:val="en-US"/>
              </w:rPr>
              <w:t>CA_n71A-n77A</w:t>
            </w:r>
            <w:r w:rsidRPr="00C30686">
              <w:rPr>
                <w:vertAlign w:val="superscript"/>
                <w:lang w:val="en-US"/>
              </w:rPr>
              <w:t>7</w:t>
            </w:r>
          </w:p>
        </w:tc>
        <w:tc>
          <w:tcPr>
            <w:tcW w:w="1259" w:type="dxa"/>
            <w:tcBorders>
              <w:top w:val="single" w:sz="4" w:space="0" w:color="auto"/>
              <w:left w:val="single" w:sz="4" w:space="0" w:color="auto"/>
              <w:bottom w:val="single" w:sz="4" w:space="0" w:color="auto"/>
              <w:right w:val="single" w:sz="4" w:space="0" w:color="auto"/>
            </w:tcBorders>
            <w:vAlign w:val="center"/>
          </w:tcPr>
          <w:p w14:paraId="6D7DCB38" w14:textId="77777777" w:rsidR="006F6378" w:rsidRPr="00C30686" w:rsidRDefault="006F6378" w:rsidP="0094020B">
            <w:pPr>
              <w:pStyle w:val="TAC"/>
              <w:rPr>
                <w:kern w:val="2"/>
                <w:szCs w:val="22"/>
                <w:lang w:val="en-US"/>
              </w:rPr>
            </w:pPr>
            <w:r w:rsidRPr="00C30686">
              <w:rPr>
                <w:rFonts w:cs="Arial"/>
                <w:kern w:val="2"/>
                <w:szCs w:val="22"/>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0DEA0EF2"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10, 15, 20, 30, 40, 50, 60, 70, 80, 90, 100</w:t>
            </w:r>
          </w:p>
        </w:tc>
        <w:tc>
          <w:tcPr>
            <w:tcW w:w="2445" w:type="dxa"/>
            <w:tcBorders>
              <w:top w:val="nil"/>
              <w:left w:val="single" w:sz="4" w:space="0" w:color="auto"/>
              <w:bottom w:val="nil"/>
              <w:right w:val="single" w:sz="4" w:space="0" w:color="auto"/>
            </w:tcBorders>
            <w:vAlign w:val="center"/>
          </w:tcPr>
          <w:p w14:paraId="674C0718" w14:textId="77777777" w:rsidR="006F6378" w:rsidRPr="00C30686" w:rsidRDefault="006F6378" w:rsidP="0094020B">
            <w:pPr>
              <w:pStyle w:val="TAC"/>
              <w:rPr>
                <w:rFonts w:cs="Arial"/>
                <w:kern w:val="2"/>
                <w:szCs w:val="18"/>
                <w:lang w:val="en-US" w:eastAsia="zh-CN"/>
              </w:rPr>
            </w:pPr>
            <w:r w:rsidRPr="00C30686">
              <w:rPr>
                <w:rFonts w:cs="Arial"/>
                <w:kern w:val="2"/>
                <w:szCs w:val="18"/>
                <w:lang w:val="en-US" w:eastAsia="zh-CN"/>
              </w:rPr>
              <w:t>0</w:t>
            </w:r>
          </w:p>
        </w:tc>
      </w:tr>
      <w:tr w:rsidR="006F6378" w:rsidRPr="00C30686" w14:paraId="602A6511" w14:textId="77777777" w:rsidTr="004F423A">
        <w:trPr>
          <w:trHeight w:val="29"/>
        </w:trPr>
        <w:tc>
          <w:tcPr>
            <w:tcW w:w="2742" w:type="dxa"/>
            <w:tcBorders>
              <w:top w:val="nil"/>
              <w:left w:val="single" w:sz="4" w:space="0" w:color="auto"/>
              <w:bottom w:val="nil"/>
              <w:right w:val="single" w:sz="4" w:space="0" w:color="auto"/>
            </w:tcBorders>
            <w:vAlign w:val="center"/>
          </w:tcPr>
          <w:p w14:paraId="58EF2593" w14:textId="77777777" w:rsidR="006F6378" w:rsidRPr="00C30686" w:rsidRDefault="006F6378" w:rsidP="0094020B">
            <w:pPr>
              <w:pStyle w:val="TAC"/>
              <w:rPr>
                <w:szCs w:val="18"/>
                <w:lang w:val="en-US"/>
              </w:rPr>
            </w:pPr>
          </w:p>
        </w:tc>
        <w:tc>
          <w:tcPr>
            <w:tcW w:w="2785" w:type="dxa"/>
            <w:tcBorders>
              <w:top w:val="nil"/>
              <w:left w:val="single" w:sz="4" w:space="0" w:color="auto"/>
              <w:bottom w:val="nil"/>
              <w:right w:val="single" w:sz="4" w:space="0" w:color="auto"/>
            </w:tcBorders>
            <w:vAlign w:val="center"/>
          </w:tcPr>
          <w:p w14:paraId="69814D85" w14:textId="77777777" w:rsidR="006F6378" w:rsidRPr="00C30686" w:rsidRDefault="006F6378" w:rsidP="0094020B">
            <w:pPr>
              <w:pStyle w:val="TAC"/>
              <w:rPr>
                <w:rFonts w:eastAsia="DengXian"/>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087CE58" w14:textId="77777777" w:rsidR="006F6378" w:rsidRPr="00C30686" w:rsidRDefault="006F6378" w:rsidP="0094020B">
            <w:pPr>
              <w:pStyle w:val="TAC"/>
              <w:rPr>
                <w:kern w:val="2"/>
                <w:szCs w:val="22"/>
                <w:lang w:val="en-US"/>
              </w:rPr>
            </w:pPr>
            <w:r w:rsidRPr="00C30686">
              <w:rPr>
                <w:rFonts w:cs="Arial"/>
                <w:kern w:val="2"/>
                <w:szCs w:val="22"/>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1503D672"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CA_n71B_BCS2</w:t>
            </w:r>
          </w:p>
        </w:tc>
        <w:tc>
          <w:tcPr>
            <w:tcW w:w="2445" w:type="dxa"/>
            <w:tcBorders>
              <w:top w:val="nil"/>
              <w:left w:val="single" w:sz="4" w:space="0" w:color="auto"/>
              <w:bottom w:val="nil"/>
              <w:right w:val="single" w:sz="4" w:space="0" w:color="auto"/>
            </w:tcBorders>
            <w:vAlign w:val="center"/>
          </w:tcPr>
          <w:p w14:paraId="4F468A09" w14:textId="77777777" w:rsidR="006F6378" w:rsidRPr="00C30686" w:rsidRDefault="006F6378" w:rsidP="0094020B">
            <w:pPr>
              <w:pStyle w:val="TAC"/>
              <w:rPr>
                <w:rFonts w:cs="Arial"/>
                <w:kern w:val="2"/>
                <w:szCs w:val="18"/>
                <w:lang w:val="en-US" w:eastAsia="zh-CN"/>
              </w:rPr>
            </w:pPr>
          </w:p>
        </w:tc>
      </w:tr>
      <w:tr w:rsidR="006F6378" w:rsidRPr="00C30686" w14:paraId="64EBF8E1" w14:textId="77777777" w:rsidTr="004F423A">
        <w:trPr>
          <w:trHeight w:val="29"/>
        </w:trPr>
        <w:tc>
          <w:tcPr>
            <w:tcW w:w="2742" w:type="dxa"/>
            <w:tcBorders>
              <w:top w:val="nil"/>
              <w:left w:val="single" w:sz="4" w:space="0" w:color="auto"/>
              <w:bottom w:val="nil"/>
              <w:right w:val="single" w:sz="4" w:space="0" w:color="auto"/>
            </w:tcBorders>
            <w:vAlign w:val="center"/>
          </w:tcPr>
          <w:p w14:paraId="5574294C" w14:textId="77777777" w:rsidR="006F6378" w:rsidRPr="00C30686" w:rsidRDefault="006F6378" w:rsidP="0094020B">
            <w:pPr>
              <w:pStyle w:val="TAC"/>
              <w:rPr>
                <w:szCs w:val="18"/>
                <w:lang w:val="en-US"/>
              </w:rPr>
            </w:pPr>
          </w:p>
        </w:tc>
        <w:tc>
          <w:tcPr>
            <w:tcW w:w="2785" w:type="dxa"/>
            <w:tcBorders>
              <w:top w:val="nil"/>
              <w:left w:val="single" w:sz="4" w:space="0" w:color="auto"/>
              <w:bottom w:val="nil"/>
              <w:right w:val="single" w:sz="4" w:space="0" w:color="auto"/>
            </w:tcBorders>
            <w:vAlign w:val="center"/>
          </w:tcPr>
          <w:p w14:paraId="64612691" w14:textId="77777777" w:rsidR="006F6378" w:rsidRPr="00C30686" w:rsidRDefault="006F6378" w:rsidP="0094020B">
            <w:pPr>
              <w:pStyle w:val="TAC"/>
              <w:rPr>
                <w:rFonts w:eastAsia="DengXian"/>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E118055" w14:textId="77777777" w:rsidR="006F6378" w:rsidRPr="00C30686" w:rsidRDefault="006F6378" w:rsidP="0094020B">
            <w:pPr>
              <w:pStyle w:val="TAC"/>
              <w:rPr>
                <w:kern w:val="2"/>
                <w:szCs w:val="22"/>
                <w:lang w:val="en-US"/>
              </w:rPr>
            </w:pPr>
            <w:r w:rsidRPr="00C30686">
              <w:rPr>
                <w:rFonts w:cs="Arial"/>
                <w:kern w:val="2"/>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00754028"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2D2AFB00" w14:textId="77777777" w:rsidR="006F6378" w:rsidRPr="00C30686" w:rsidRDefault="006F6378" w:rsidP="0094020B">
            <w:pPr>
              <w:pStyle w:val="TAC"/>
              <w:rPr>
                <w:rFonts w:cs="Arial"/>
                <w:kern w:val="2"/>
                <w:szCs w:val="18"/>
                <w:lang w:val="en-US" w:eastAsia="zh-CN"/>
              </w:rPr>
            </w:pPr>
          </w:p>
        </w:tc>
      </w:tr>
      <w:tr w:rsidR="006F6378" w:rsidRPr="00C30686" w14:paraId="3E24FDE8" w14:textId="77777777" w:rsidTr="004F423A">
        <w:trPr>
          <w:trHeight w:val="29"/>
        </w:trPr>
        <w:tc>
          <w:tcPr>
            <w:tcW w:w="2742" w:type="dxa"/>
            <w:tcBorders>
              <w:top w:val="nil"/>
              <w:left w:val="single" w:sz="4" w:space="0" w:color="auto"/>
              <w:bottom w:val="nil"/>
              <w:right w:val="single" w:sz="4" w:space="0" w:color="auto"/>
            </w:tcBorders>
            <w:vAlign w:val="center"/>
          </w:tcPr>
          <w:p w14:paraId="4BB7B8D3" w14:textId="77777777" w:rsidR="006F6378" w:rsidRPr="00C30686" w:rsidRDefault="006F6378" w:rsidP="0094020B">
            <w:pPr>
              <w:pStyle w:val="TAC"/>
              <w:rPr>
                <w:szCs w:val="18"/>
                <w:lang w:val="en-US"/>
              </w:rPr>
            </w:pPr>
          </w:p>
        </w:tc>
        <w:tc>
          <w:tcPr>
            <w:tcW w:w="2785" w:type="dxa"/>
            <w:tcBorders>
              <w:top w:val="nil"/>
              <w:left w:val="single" w:sz="4" w:space="0" w:color="auto"/>
              <w:bottom w:val="nil"/>
              <w:right w:val="single" w:sz="4" w:space="0" w:color="auto"/>
            </w:tcBorders>
            <w:vAlign w:val="center"/>
          </w:tcPr>
          <w:p w14:paraId="623A5A28" w14:textId="77777777" w:rsidR="006F6378" w:rsidRPr="00C30686" w:rsidRDefault="006F6378" w:rsidP="0094020B">
            <w:pPr>
              <w:pStyle w:val="TAC"/>
              <w:rPr>
                <w:rFonts w:eastAsia="DengXian"/>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3A192C2" w14:textId="77777777" w:rsidR="006F6378" w:rsidRPr="00C30686" w:rsidRDefault="006F6378" w:rsidP="0094020B">
            <w:pPr>
              <w:pStyle w:val="TAC"/>
              <w:rPr>
                <w:rFonts w:cs="Arial"/>
                <w:kern w:val="2"/>
                <w:szCs w:val="22"/>
                <w:lang w:val="en-US"/>
              </w:rPr>
            </w:pPr>
            <w:r w:rsidRPr="00C30686">
              <w:rPr>
                <w:kern w:val="2"/>
                <w:szCs w:val="22"/>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188821B4" w14:textId="77777777" w:rsidR="006F6378" w:rsidRPr="00C30686" w:rsidRDefault="006F6378" w:rsidP="0094020B">
            <w:pPr>
              <w:pStyle w:val="TAC"/>
              <w:rPr>
                <w:lang w:val="en-US" w:eastAsia="zh-CN" w:bidi="ar"/>
              </w:rPr>
            </w:pPr>
            <w:r w:rsidRPr="00C30686">
              <w:rPr>
                <w:lang w:val="en-US" w:eastAsia="zh-CN" w:bidi="ar"/>
              </w:rPr>
              <w:t>n41 channel bandwidths in Table 5.3.5-1</w:t>
            </w:r>
          </w:p>
        </w:tc>
        <w:tc>
          <w:tcPr>
            <w:tcW w:w="2445" w:type="dxa"/>
            <w:tcBorders>
              <w:top w:val="single" w:sz="4" w:space="0" w:color="auto"/>
              <w:left w:val="single" w:sz="4" w:space="0" w:color="auto"/>
              <w:bottom w:val="nil"/>
              <w:right w:val="single" w:sz="4" w:space="0" w:color="auto"/>
            </w:tcBorders>
            <w:vAlign w:val="center"/>
          </w:tcPr>
          <w:p w14:paraId="3981A85E" w14:textId="77777777" w:rsidR="006F6378" w:rsidRPr="00C30686" w:rsidRDefault="006F6378" w:rsidP="0094020B">
            <w:pPr>
              <w:pStyle w:val="TAC"/>
              <w:rPr>
                <w:rFonts w:cs="Arial"/>
                <w:kern w:val="2"/>
                <w:szCs w:val="18"/>
                <w:lang w:val="en-US" w:eastAsia="zh-CN"/>
              </w:rPr>
            </w:pPr>
            <w:r w:rsidRPr="00C30686">
              <w:rPr>
                <w:kern w:val="2"/>
                <w:szCs w:val="22"/>
                <w:lang w:val="en-US" w:eastAsia="zh-CN"/>
              </w:rPr>
              <w:t>4 and 5</w:t>
            </w:r>
          </w:p>
        </w:tc>
      </w:tr>
      <w:tr w:rsidR="006F6378" w:rsidRPr="00C30686" w14:paraId="34C51C3B" w14:textId="77777777" w:rsidTr="004F423A">
        <w:trPr>
          <w:trHeight w:val="29"/>
        </w:trPr>
        <w:tc>
          <w:tcPr>
            <w:tcW w:w="2742" w:type="dxa"/>
            <w:tcBorders>
              <w:top w:val="nil"/>
              <w:left w:val="single" w:sz="4" w:space="0" w:color="auto"/>
              <w:bottom w:val="nil"/>
              <w:right w:val="single" w:sz="4" w:space="0" w:color="auto"/>
            </w:tcBorders>
            <w:vAlign w:val="center"/>
          </w:tcPr>
          <w:p w14:paraId="2C2D8C5E" w14:textId="77777777" w:rsidR="006F6378" w:rsidRPr="00C30686" w:rsidRDefault="006F6378" w:rsidP="0094020B">
            <w:pPr>
              <w:pStyle w:val="TAC"/>
              <w:rPr>
                <w:szCs w:val="18"/>
                <w:lang w:val="en-US"/>
              </w:rPr>
            </w:pPr>
          </w:p>
        </w:tc>
        <w:tc>
          <w:tcPr>
            <w:tcW w:w="2785" w:type="dxa"/>
            <w:tcBorders>
              <w:top w:val="nil"/>
              <w:left w:val="single" w:sz="4" w:space="0" w:color="auto"/>
              <w:bottom w:val="nil"/>
              <w:right w:val="single" w:sz="4" w:space="0" w:color="auto"/>
            </w:tcBorders>
            <w:vAlign w:val="center"/>
          </w:tcPr>
          <w:p w14:paraId="6A6EB8E1" w14:textId="77777777" w:rsidR="006F6378" w:rsidRPr="00C30686" w:rsidRDefault="006F6378" w:rsidP="0094020B">
            <w:pPr>
              <w:pStyle w:val="TAC"/>
              <w:rPr>
                <w:rFonts w:eastAsia="DengXian"/>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4B77B90" w14:textId="77777777" w:rsidR="006F6378" w:rsidRPr="00C30686" w:rsidRDefault="006F6378" w:rsidP="0094020B">
            <w:pPr>
              <w:pStyle w:val="TAC"/>
              <w:rPr>
                <w:rFonts w:cs="Arial"/>
                <w:kern w:val="2"/>
                <w:szCs w:val="22"/>
                <w:lang w:val="en-US"/>
              </w:rPr>
            </w:pPr>
            <w:r w:rsidRPr="00C30686">
              <w:rPr>
                <w:kern w:val="2"/>
                <w:szCs w:val="22"/>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7E0C0565" w14:textId="77777777" w:rsidR="006F6378" w:rsidRPr="00C30686" w:rsidRDefault="006F6378" w:rsidP="0094020B">
            <w:pPr>
              <w:pStyle w:val="TAC"/>
              <w:rPr>
                <w:lang w:val="en-US" w:eastAsia="zh-CN" w:bidi="ar"/>
              </w:rPr>
            </w:pPr>
            <w:r w:rsidRPr="00C30686">
              <w:rPr>
                <w:lang w:val="en-US" w:eastAsia="zh-CN" w:bidi="ar"/>
              </w:rPr>
              <w:t>CA_n71B BCS 4 and 5</w:t>
            </w:r>
          </w:p>
        </w:tc>
        <w:tc>
          <w:tcPr>
            <w:tcW w:w="2445" w:type="dxa"/>
            <w:tcBorders>
              <w:top w:val="nil"/>
              <w:left w:val="single" w:sz="4" w:space="0" w:color="auto"/>
              <w:bottom w:val="nil"/>
              <w:right w:val="single" w:sz="4" w:space="0" w:color="auto"/>
            </w:tcBorders>
            <w:vAlign w:val="center"/>
          </w:tcPr>
          <w:p w14:paraId="2E37FBD6" w14:textId="77777777" w:rsidR="006F6378" w:rsidRPr="00C30686" w:rsidRDefault="006F6378" w:rsidP="0094020B">
            <w:pPr>
              <w:pStyle w:val="TAC"/>
              <w:rPr>
                <w:rFonts w:cs="Arial"/>
                <w:kern w:val="2"/>
                <w:szCs w:val="18"/>
                <w:lang w:val="en-US" w:eastAsia="zh-CN"/>
              </w:rPr>
            </w:pPr>
          </w:p>
        </w:tc>
      </w:tr>
      <w:tr w:rsidR="006F6378" w:rsidRPr="00C30686" w14:paraId="19967058"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8D8D4F6" w14:textId="77777777" w:rsidR="006F6378" w:rsidRPr="00C30686" w:rsidRDefault="006F6378" w:rsidP="0094020B">
            <w:pPr>
              <w:pStyle w:val="TAC"/>
              <w:rPr>
                <w:szCs w:val="18"/>
                <w:lang w:val="en-US"/>
              </w:rPr>
            </w:pPr>
          </w:p>
        </w:tc>
        <w:tc>
          <w:tcPr>
            <w:tcW w:w="2785" w:type="dxa"/>
            <w:tcBorders>
              <w:top w:val="nil"/>
              <w:left w:val="single" w:sz="4" w:space="0" w:color="auto"/>
              <w:bottom w:val="single" w:sz="4" w:space="0" w:color="auto"/>
              <w:right w:val="single" w:sz="4" w:space="0" w:color="auto"/>
            </w:tcBorders>
            <w:vAlign w:val="center"/>
          </w:tcPr>
          <w:p w14:paraId="016E8676" w14:textId="77777777" w:rsidR="006F6378" w:rsidRPr="00C30686" w:rsidRDefault="006F6378" w:rsidP="0094020B">
            <w:pPr>
              <w:pStyle w:val="TAC"/>
              <w:rPr>
                <w:rFonts w:eastAsia="DengXian"/>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8290CFA" w14:textId="77777777" w:rsidR="006F6378" w:rsidRPr="00C30686" w:rsidRDefault="006F6378" w:rsidP="0094020B">
            <w:pPr>
              <w:pStyle w:val="TAC"/>
              <w:rPr>
                <w:rFonts w:cs="Arial"/>
                <w:kern w:val="2"/>
                <w:szCs w:val="22"/>
                <w:lang w:val="en-US"/>
              </w:rPr>
            </w:pPr>
            <w:r w:rsidRPr="00C30686">
              <w:rPr>
                <w:kern w:val="2"/>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29E37777" w14:textId="77777777" w:rsidR="006F6378" w:rsidRPr="00C30686" w:rsidRDefault="006F6378" w:rsidP="0094020B">
            <w:pPr>
              <w:pStyle w:val="TAC"/>
              <w:rPr>
                <w:lang w:val="en-US" w:eastAsia="zh-CN" w:bidi="ar"/>
              </w:rPr>
            </w:pPr>
            <w:r w:rsidRPr="00C30686">
              <w:rPr>
                <w:lang w:val="en-US" w:eastAsia="zh-CN" w:bidi="ar"/>
              </w:rPr>
              <w:t xml:space="preserve">n77 channel bandwidths in Table 5.3.5-1 </w:t>
            </w:r>
          </w:p>
        </w:tc>
        <w:tc>
          <w:tcPr>
            <w:tcW w:w="2445" w:type="dxa"/>
            <w:tcBorders>
              <w:top w:val="nil"/>
              <w:left w:val="single" w:sz="4" w:space="0" w:color="auto"/>
              <w:bottom w:val="single" w:sz="4" w:space="0" w:color="auto"/>
              <w:right w:val="single" w:sz="4" w:space="0" w:color="auto"/>
            </w:tcBorders>
            <w:vAlign w:val="center"/>
          </w:tcPr>
          <w:p w14:paraId="166AC864" w14:textId="77777777" w:rsidR="006F6378" w:rsidRPr="00C30686" w:rsidRDefault="006F6378" w:rsidP="0094020B">
            <w:pPr>
              <w:pStyle w:val="TAC"/>
              <w:rPr>
                <w:rFonts w:cs="Arial"/>
                <w:kern w:val="2"/>
                <w:szCs w:val="18"/>
                <w:lang w:val="en-US" w:eastAsia="zh-CN"/>
              </w:rPr>
            </w:pPr>
          </w:p>
        </w:tc>
      </w:tr>
      <w:tr w:rsidR="006F6378" w:rsidRPr="00C30686" w14:paraId="00AE0C4E"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B60B127" w14:textId="77777777" w:rsidR="006F6378" w:rsidRPr="00C30686" w:rsidRDefault="006F6378" w:rsidP="0094020B">
            <w:pPr>
              <w:pStyle w:val="TAC"/>
              <w:rPr>
                <w:szCs w:val="18"/>
                <w:lang w:val="en-US"/>
              </w:rPr>
            </w:pPr>
            <w:r w:rsidRPr="00C30686">
              <w:rPr>
                <w:lang w:val="en-US"/>
              </w:rPr>
              <w:t>CA_n41A-n71B-n77(2A)</w:t>
            </w:r>
          </w:p>
        </w:tc>
        <w:tc>
          <w:tcPr>
            <w:tcW w:w="2785" w:type="dxa"/>
            <w:tcBorders>
              <w:top w:val="single" w:sz="4" w:space="0" w:color="auto"/>
              <w:left w:val="single" w:sz="4" w:space="0" w:color="auto"/>
              <w:bottom w:val="nil"/>
              <w:right w:val="single" w:sz="4" w:space="0" w:color="auto"/>
            </w:tcBorders>
            <w:vAlign w:val="center"/>
          </w:tcPr>
          <w:p w14:paraId="07790AD0"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eastAsia="zh-CN"/>
              </w:rPr>
              <w:t>n41</w:t>
            </w:r>
            <w:r w:rsidRPr="00C30686">
              <w:rPr>
                <w:rFonts w:eastAsiaTheme="minorEastAsia"/>
                <w:vertAlign w:val="superscript"/>
                <w:lang w:val="en-US" w:eastAsia="zh-CN"/>
              </w:rPr>
              <w:t>7,9</w:t>
            </w:r>
          </w:p>
          <w:p w14:paraId="49A07D11"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eastAsia="zh-CN"/>
              </w:rPr>
              <w:t>n77</w:t>
            </w:r>
            <w:r w:rsidRPr="00C30686">
              <w:rPr>
                <w:rFonts w:eastAsiaTheme="minorEastAsia"/>
                <w:vertAlign w:val="superscript"/>
                <w:lang w:val="en-US" w:eastAsia="zh-CN"/>
              </w:rPr>
              <w:t>7,9</w:t>
            </w:r>
          </w:p>
          <w:p w14:paraId="2CEAD529" w14:textId="77777777" w:rsidR="006F6378" w:rsidRPr="00C30686" w:rsidRDefault="006F6378" w:rsidP="0094020B">
            <w:pPr>
              <w:pStyle w:val="TAC"/>
              <w:rPr>
                <w:rFonts w:eastAsia="DengXian"/>
                <w:lang w:val="en-US" w:eastAsia="zh-CN"/>
              </w:rPr>
            </w:pPr>
            <w:r w:rsidRPr="00C30686">
              <w:rPr>
                <w:rFonts w:eastAsia="DengXian"/>
                <w:lang w:val="en-US" w:eastAsia="zh-CN"/>
              </w:rPr>
              <w:t>CA_n41A-n71A</w:t>
            </w:r>
            <w:r w:rsidRPr="00C30686">
              <w:rPr>
                <w:rFonts w:eastAsiaTheme="minorEastAsia"/>
                <w:vertAlign w:val="superscript"/>
                <w:lang w:val="en-US" w:eastAsia="zh-CN"/>
              </w:rPr>
              <w:t>7</w:t>
            </w:r>
          </w:p>
          <w:p w14:paraId="48005385" w14:textId="77777777" w:rsidR="006F6378" w:rsidRPr="00C30686" w:rsidRDefault="006F6378" w:rsidP="0094020B">
            <w:pPr>
              <w:pStyle w:val="TAC"/>
              <w:rPr>
                <w:rFonts w:eastAsia="DengXian"/>
                <w:lang w:val="en-US" w:eastAsia="zh-CN"/>
              </w:rPr>
            </w:pPr>
            <w:r w:rsidRPr="00C30686">
              <w:rPr>
                <w:rFonts w:eastAsia="DengXian"/>
                <w:lang w:val="en-US" w:eastAsia="zh-CN"/>
              </w:rPr>
              <w:t>CA_n41A-n77A</w:t>
            </w:r>
            <w:r w:rsidRPr="00C30686">
              <w:rPr>
                <w:rFonts w:eastAsiaTheme="minorEastAsia"/>
                <w:vertAlign w:val="superscript"/>
                <w:lang w:val="en-US" w:eastAsia="zh-CN"/>
              </w:rPr>
              <w:t>7</w:t>
            </w:r>
          </w:p>
          <w:p w14:paraId="4F90F60C" w14:textId="77777777" w:rsidR="006F6378" w:rsidRPr="00C30686" w:rsidRDefault="006F6378" w:rsidP="0094020B">
            <w:pPr>
              <w:pStyle w:val="TAC"/>
              <w:rPr>
                <w:rFonts w:eastAsia="DengXian"/>
                <w:lang w:val="en-US" w:eastAsia="zh-CN"/>
              </w:rPr>
            </w:pPr>
            <w:r w:rsidRPr="00C30686">
              <w:rPr>
                <w:rFonts w:eastAsia="DengXian"/>
                <w:lang w:val="en-US" w:eastAsia="zh-CN"/>
              </w:rPr>
              <w:t>CA_n71A-n77A</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073C174F" w14:textId="77777777" w:rsidR="006F6378" w:rsidRPr="00C30686" w:rsidRDefault="006F6378" w:rsidP="0094020B">
            <w:pPr>
              <w:pStyle w:val="TAC"/>
              <w:rPr>
                <w:kern w:val="2"/>
                <w:szCs w:val="22"/>
                <w:lang w:val="en-US"/>
              </w:rPr>
            </w:pPr>
            <w:r w:rsidRPr="00C30686">
              <w:rPr>
                <w:kern w:val="2"/>
                <w:szCs w:val="22"/>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2756E939" w14:textId="77777777" w:rsidR="006F6378" w:rsidRPr="00C30686" w:rsidRDefault="006F6378" w:rsidP="0094020B">
            <w:pPr>
              <w:pStyle w:val="TAC"/>
              <w:rPr>
                <w:lang w:val="en-US" w:eastAsia="zh-CN" w:bidi="ar"/>
              </w:rPr>
            </w:pPr>
            <w:r w:rsidRPr="00C30686">
              <w:rPr>
                <w:lang w:val="en-US" w:eastAsia="zh-CN" w:bidi="ar"/>
              </w:rPr>
              <w:t>n41 channel bandwidths in Table 5.3.5-1</w:t>
            </w:r>
          </w:p>
        </w:tc>
        <w:tc>
          <w:tcPr>
            <w:tcW w:w="2445" w:type="dxa"/>
            <w:tcBorders>
              <w:top w:val="single" w:sz="4" w:space="0" w:color="auto"/>
              <w:left w:val="single" w:sz="4" w:space="0" w:color="auto"/>
              <w:bottom w:val="nil"/>
              <w:right w:val="single" w:sz="4" w:space="0" w:color="auto"/>
            </w:tcBorders>
            <w:vAlign w:val="center"/>
          </w:tcPr>
          <w:p w14:paraId="4C3DFA09" w14:textId="77777777" w:rsidR="006F6378" w:rsidRPr="00C30686" w:rsidRDefault="006F6378" w:rsidP="0094020B">
            <w:pPr>
              <w:pStyle w:val="TAC"/>
              <w:rPr>
                <w:rFonts w:cs="Arial"/>
                <w:kern w:val="2"/>
                <w:szCs w:val="18"/>
                <w:lang w:val="en-US" w:eastAsia="zh-CN"/>
              </w:rPr>
            </w:pPr>
            <w:r w:rsidRPr="00C30686">
              <w:rPr>
                <w:kern w:val="2"/>
                <w:szCs w:val="22"/>
                <w:lang w:val="en-US" w:eastAsia="zh-CN"/>
              </w:rPr>
              <w:t>4 and 5</w:t>
            </w:r>
          </w:p>
        </w:tc>
      </w:tr>
      <w:tr w:rsidR="006F6378" w:rsidRPr="00C30686" w14:paraId="7A8E6DEE" w14:textId="77777777" w:rsidTr="004F423A">
        <w:trPr>
          <w:trHeight w:val="29"/>
        </w:trPr>
        <w:tc>
          <w:tcPr>
            <w:tcW w:w="2742" w:type="dxa"/>
            <w:tcBorders>
              <w:top w:val="nil"/>
              <w:left w:val="single" w:sz="4" w:space="0" w:color="auto"/>
              <w:bottom w:val="nil"/>
              <w:right w:val="single" w:sz="4" w:space="0" w:color="auto"/>
            </w:tcBorders>
            <w:vAlign w:val="center"/>
          </w:tcPr>
          <w:p w14:paraId="301AC86E" w14:textId="77777777" w:rsidR="006F6378" w:rsidRPr="00C30686" w:rsidRDefault="006F6378" w:rsidP="0094020B">
            <w:pPr>
              <w:pStyle w:val="TAC"/>
              <w:rPr>
                <w:szCs w:val="18"/>
                <w:lang w:val="en-US"/>
              </w:rPr>
            </w:pPr>
          </w:p>
        </w:tc>
        <w:tc>
          <w:tcPr>
            <w:tcW w:w="2785" w:type="dxa"/>
            <w:tcBorders>
              <w:top w:val="nil"/>
              <w:left w:val="single" w:sz="4" w:space="0" w:color="auto"/>
              <w:bottom w:val="nil"/>
              <w:right w:val="single" w:sz="4" w:space="0" w:color="auto"/>
            </w:tcBorders>
            <w:vAlign w:val="center"/>
          </w:tcPr>
          <w:p w14:paraId="0E87F15E" w14:textId="77777777" w:rsidR="006F6378" w:rsidRPr="00C30686" w:rsidRDefault="006F6378" w:rsidP="0094020B">
            <w:pPr>
              <w:pStyle w:val="TAC"/>
              <w:rPr>
                <w:rFonts w:eastAsia="DengXian"/>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043541E" w14:textId="77777777" w:rsidR="006F6378" w:rsidRPr="00C30686" w:rsidRDefault="006F6378" w:rsidP="0094020B">
            <w:pPr>
              <w:pStyle w:val="TAC"/>
              <w:rPr>
                <w:kern w:val="2"/>
                <w:szCs w:val="22"/>
                <w:lang w:val="en-US"/>
              </w:rPr>
            </w:pPr>
            <w:r w:rsidRPr="00C30686">
              <w:rPr>
                <w:kern w:val="2"/>
                <w:szCs w:val="22"/>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01FEBE22" w14:textId="77777777" w:rsidR="006F6378" w:rsidRPr="00C30686" w:rsidRDefault="006F6378" w:rsidP="0094020B">
            <w:pPr>
              <w:pStyle w:val="TAC"/>
              <w:rPr>
                <w:lang w:val="en-US" w:eastAsia="zh-CN" w:bidi="ar"/>
              </w:rPr>
            </w:pPr>
            <w:r w:rsidRPr="00C30686">
              <w:rPr>
                <w:lang w:val="en-US" w:eastAsia="zh-CN" w:bidi="ar"/>
              </w:rPr>
              <w:t>CA_n71B_BCS 4 and 5</w:t>
            </w:r>
          </w:p>
        </w:tc>
        <w:tc>
          <w:tcPr>
            <w:tcW w:w="2445" w:type="dxa"/>
            <w:tcBorders>
              <w:top w:val="nil"/>
              <w:left w:val="single" w:sz="4" w:space="0" w:color="auto"/>
              <w:bottom w:val="nil"/>
              <w:right w:val="single" w:sz="4" w:space="0" w:color="auto"/>
            </w:tcBorders>
            <w:vAlign w:val="center"/>
          </w:tcPr>
          <w:p w14:paraId="24D0D52A" w14:textId="77777777" w:rsidR="006F6378" w:rsidRPr="00C30686" w:rsidRDefault="006F6378" w:rsidP="0094020B">
            <w:pPr>
              <w:pStyle w:val="TAC"/>
              <w:rPr>
                <w:rFonts w:cs="Arial"/>
                <w:kern w:val="2"/>
                <w:szCs w:val="18"/>
                <w:lang w:val="en-US" w:eastAsia="zh-CN"/>
              </w:rPr>
            </w:pPr>
          </w:p>
        </w:tc>
      </w:tr>
      <w:tr w:rsidR="006F6378" w:rsidRPr="00C30686" w14:paraId="569EDE3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51C4F77" w14:textId="77777777" w:rsidR="006F6378" w:rsidRPr="00C30686" w:rsidRDefault="006F6378" w:rsidP="0094020B">
            <w:pPr>
              <w:pStyle w:val="TAC"/>
              <w:rPr>
                <w:szCs w:val="18"/>
                <w:lang w:val="en-US"/>
              </w:rPr>
            </w:pPr>
          </w:p>
        </w:tc>
        <w:tc>
          <w:tcPr>
            <w:tcW w:w="2785" w:type="dxa"/>
            <w:tcBorders>
              <w:top w:val="nil"/>
              <w:left w:val="single" w:sz="4" w:space="0" w:color="auto"/>
              <w:bottom w:val="single" w:sz="4" w:space="0" w:color="auto"/>
              <w:right w:val="single" w:sz="4" w:space="0" w:color="auto"/>
            </w:tcBorders>
            <w:vAlign w:val="center"/>
          </w:tcPr>
          <w:p w14:paraId="6A215E2C" w14:textId="77777777" w:rsidR="006F6378" w:rsidRPr="00C30686" w:rsidRDefault="006F6378" w:rsidP="0094020B">
            <w:pPr>
              <w:pStyle w:val="TAC"/>
              <w:rPr>
                <w:rFonts w:eastAsia="DengXian"/>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D26A4F0" w14:textId="77777777" w:rsidR="006F6378" w:rsidRPr="00C30686" w:rsidRDefault="006F6378" w:rsidP="0094020B">
            <w:pPr>
              <w:pStyle w:val="TAC"/>
              <w:rPr>
                <w:kern w:val="2"/>
                <w:szCs w:val="22"/>
                <w:lang w:val="en-US"/>
              </w:rPr>
            </w:pPr>
            <w:r w:rsidRPr="00C30686">
              <w:rPr>
                <w:kern w:val="2"/>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6E9254B1" w14:textId="77777777" w:rsidR="006F6378" w:rsidRPr="00C30686" w:rsidRDefault="006F6378" w:rsidP="0094020B">
            <w:pPr>
              <w:pStyle w:val="TAC"/>
              <w:rPr>
                <w:lang w:val="en-US" w:eastAsia="zh-CN" w:bidi="ar"/>
              </w:rPr>
            </w:pPr>
            <w:r w:rsidRPr="00C30686">
              <w:rPr>
                <w:rFonts w:eastAsiaTheme="minorEastAsia"/>
                <w:lang w:val="en-US" w:eastAsia="zh-CN" w:bidi="ar"/>
              </w:rPr>
              <w:t>CA_n77(2A)_BCS 4 and 5</w:t>
            </w:r>
          </w:p>
        </w:tc>
        <w:tc>
          <w:tcPr>
            <w:tcW w:w="2445" w:type="dxa"/>
            <w:tcBorders>
              <w:top w:val="nil"/>
              <w:left w:val="single" w:sz="4" w:space="0" w:color="auto"/>
              <w:bottom w:val="single" w:sz="4" w:space="0" w:color="auto"/>
              <w:right w:val="single" w:sz="4" w:space="0" w:color="auto"/>
            </w:tcBorders>
            <w:vAlign w:val="center"/>
          </w:tcPr>
          <w:p w14:paraId="7EC7EB68" w14:textId="77777777" w:rsidR="006F6378" w:rsidRPr="00C30686" w:rsidRDefault="006F6378" w:rsidP="0094020B">
            <w:pPr>
              <w:pStyle w:val="TAC"/>
              <w:rPr>
                <w:rFonts w:cs="Arial"/>
                <w:kern w:val="2"/>
                <w:szCs w:val="18"/>
                <w:lang w:val="en-US" w:eastAsia="zh-CN"/>
              </w:rPr>
            </w:pPr>
          </w:p>
        </w:tc>
      </w:tr>
      <w:tr w:rsidR="006F6378" w:rsidRPr="00C30686" w14:paraId="28A481C2" w14:textId="77777777" w:rsidTr="004F423A">
        <w:trPr>
          <w:trHeight w:val="29"/>
        </w:trPr>
        <w:tc>
          <w:tcPr>
            <w:tcW w:w="2742" w:type="dxa"/>
            <w:tcBorders>
              <w:top w:val="nil"/>
              <w:left w:val="single" w:sz="4" w:space="0" w:color="auto"/>
              <w:bottom w:val="nil"/>
              <w:right w:val="single" w:sz="4" w:space="0" w:color="auto"/>
            </w:tcBorders>
            <w:vAlign w:val="center"/>
          </w:tcPr>
          <w:p w14:paraId="27BF609C" w14:textId="77777777" w:rsidR="006F6378" w:rsidRPr="00C30686" w:rsidRDefault="006F6378" w:rsidP="0094020B">
            <w:pPr>
              <w:pStyle w:val="TAC"/>
              <w:rPr>
                <w:szCs w:val="18"/>
                <w:lang w:val="en-US"/>
              </w:rPr>
            </w:pPr>
            <w:r w:rsidRPr="00C30686">
              <w:rPr>
                <w:lang w:val="en-US"/>
              </w:rPr>
              <w:t>CA_n41A-n71(2A)-n77A</w:t>
            </w:r>
          </w:p>
        </w:tc>
        <w:tc>
          <w:tcPr>
            <w:tcW w:w="2785" w:type="dxa"/>
            <w:tcBorders>
              <w:top w:val="nil"/>
              <w:left w:val="single" w:sz="4" w:space="0" w:color="auto"/>
              <w:bottom w:val="nil"/>
              <w:right w:val="single" w:sz="4" w:space="0" w:color="auto"/>
            </w:tcBorders>
            <w:vAlign w:val="center"/>
          </w:tcPr>
          <w:p w14:paraId="73EA13D7" w14:textId="77777777" w:rsidR="006F6378" w:rsidRPr="00C30686" w:rsidRDefault="006F6378" w:rsidP="0094020B">
            <w:pPr>
              <w:pStyle w:val="TAC"/>
              <w:rPr>
                <w:vertAlign w:val="superscript"/>
                <w:lang w:val="en-US"/>
              </w:rPr>
            </w:pPr>
            <w:r w:rsidRPr="00C30686">
              <w:rPr>
                <w:lang w:val="en-US"/>
              </w:rPr>
              <w:t>n41</w:t>
            </w:r>
            <w:r w:rsidRPr="00C30686">
              <w:rPr>
                <w:vertAlign w:val="superscript"/>
                <w:lang w:val="en-US"/>
              </w:rPr>
              <w:t>7,9</w:t>
            </w:r>
          </w:p>
          <w:p w14:paraId="760810C5" w14:textId="77777777" w:rsidR="006F6378" w:rsidRPr="00C30686" w:rsidRDefault="006F6378" w:rsidP="0094020B">
            <w:pPr>
              <w:pStyle w:val="TAC"/>
              <w:rPr>
                <w:vertAlign w:val="superscript"/>
                <w:lang w:val="en-US"/>
              </w:rPr>
            </w:pPr>
            <w:r w:rsidRPr="00C30686">
              <w:rPr>
                <w:lang w:val="en-US"/>
              </w:rPr>
              <w:t>n77</w:t>
            </w:r>
            <w:r w:rsidRPr="00C30686">
              <w:rPr>
                <w:vertAlign w:val="superscript"/>
                <w:lang w:val="en-US"/>
              </w:rPr>
              <w:t>7,9</w:t>
            </w:r>
          </w:p>
          <w:p w14:paraId="2E784489" w14:textId="77777777" w:rsidR="006F6378" w:rsidRPr="00C30686" w:rsidRDefault="006F6378" w:rsidP="0094020B">
            <w:pPr>
              <w:pStyle w:val="TAC"/>
              <w:rPr>
                <w:lang w:val="en-US"/>
              </w:rPr>
            </w:pPr>
            <w:r w:rsidRPr="00C30686">
              <w:rPr>
                <w:lang w:val="en-US"/>
              </w:rPr>
              <w:t>CA_n41A-n71A</w:t>
            </w:r>
            <w:r w:rsidRPr="00C30686">
              <w:rPr>
                <w:rFonts w:eastAsiaTheme="minorEastAsia"/>
                <w:vertAlign w:val="superscript"/>
                <w:lang w:val="en-US"/>
              </w:rPr>
              <w:t>7</w:t>
            </w:r>
          </w:p>
          <w:p w14:paraId="56EA160F" w14:textId="77777777" w:rsidR="006F6378" w:rsidRPr="00C30686" w:rsidRDefault="006F6378" w:rsidP="0094020B">
            <w:pPr>
              <w:pStyle w:val="TAC"/>
              <w:rPr>
                <w:lang w:val="en-US"/>
              </w:rPr>
            </w:pPr>
            <w:r w:rsidRPr="00C30686">
              <w:rPr>
                <w:lang w:val="en-US"/>
              </w:rPr>
              <w:t>CA_n41A-n77A</w:t>
            </w:r>
            <w:r w:rsidRPr="00C30686">
              <w:rPr>
                <w:rFonts w:eastAsiaTheme="minorEastAsia"/>
                <w:vertAlign w:val="superscript"/>
                <w:lang w:val="en-US"/>
              </w:rPr>
              <w:t>7</w:t>
            </w:r>
          </w:p>
          <w:p w14:paraId="6D5D1291" w14:textId="77777777" w:rsidR="006F6378" w:rsidRPr="00C30686" w:rsidRDefault="006F6378" w:rsidP="0094020B">
            <w:pPr>
              <w:pStyle w:val="TAC"/>
              <w:rPr>
                <w:rFonts w:eastAsia="DengXian"/>
                <w:lang w:val="en-US" w:eastAsia="zh-CN"/>
              </w:rPr>
            </w:pPr>
            <w:r w:rsidRPr="00C30686">
              <w:rPr>
                <w:lang w:val="en-US"/>
              </w:rPr>
              <w:t>CA_n71A-n77A</w:t>
            </w:r>
            <w:r w:rsidRPr="00C30686">
              <w:rPr>
                <w:rFonts w:eastAsiaTheme="minorEastAsia"/>
                <w:vertAlign w:val="superscript"/>
                <w:lang w:val="en-US"/>
              </w:rPr>
              <w:t>7</w:t>
            </w:r>
          </w:p>
        </w:tc>
        <w:tc>
          <w:tcPr>
            <w:tcW w:w="1259" w:type="dxa"/>
            <w:tcBorders>
              <w:top w:val="single" w:sz="4" w:space="0" w:color="auto"/>
              <w:left w:val="single" w:sz="4" w:space="0" w:color="auto"/>
              <w:bottom w:val="single" w:sz="4" w:space="0" w:color="auto"/>
              <w:right w:val="single" w:sz="4" w:space="0" w:color="auto"/>
            </w:tcBorders>
            <w:vAlign w:val="center"/>
          </w:tcPr>
          <w:p w14:paraId="269E2BB4" w14:textId="77777777" w:rsidR="006F6378" w:rsidRPr="00C30686" w:rsidRDefault="006F6378" w:rsidP="0094020B">
            <w:pPr>
              <w:pStyle w:val="TAC"/>
              <w:rPr>
                <w:kern w:val="2"/>
                <w:szCs w:val="22"/>
                <w:lang w:val="en-US"/>
              </w:rPr>
            </w:pPr>
            <w:r w:rsidRPr="00C30686">
              <w:rPr>
                <w:rFonts w:cs="Arial"/>
                <w:kern w:val="2"/>
                <w:szCs w:val="22"/>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1CFF68F1"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10, 15, 20, 30, 40, 50, 60, 70, 80, 90, 100</w:t>
            </w:r>
          </w:p>
        </w:tc>
        <w:tc>
          <w:tcPr>
            <w:tcW w:w="2445" w:type="dxa"/>
            <w:tcBorders>
              <w:top w:val="nil"/>
              <w:left w:val="single" w:sz="4" w:space="0" w:color="auto"/>
              <w:bottom w:val="nil"/>
              <w:right w:val="single" w:sz="4" w:space="0" w:color="auto"/>
            </w:tcBorders>
            <w:vAlign w:val="center"/>
          </w:tcPr>
          <w:p w14:paraId="0D69A325" w14:textId="77777777" w:rsidR="006F6378" w:rsidRPr="00C30686" w:rsidRDefault="006F6378" w:rsidP="0094020B">
            <w:pPr>
              <w:pStyle w:val="TAC"/>
              <w:rPr>
                <w:rFonts w:cs="Arial"/>
                <w:kern w:val="2"/>
                <w:szCs w:val="18"/>
                <w:lang w:val="en-US" w:eastAsia="zh-CN"/>
              </w:rPr>
            </w:pPr>
            <w:r w:rsidRPr="00C30686">
              <w:rPr>
                <w:rFonts w:cs="Arial"/>
                <w:kern w:val="2"/>
                <w:szCs w:val="18"/>
                <w:lang w:val="en-US" w:eastAsia="zh-CN"/>
              </w:rPr>
              <w:t>0</w:t>
            </w:r>
          </w:p>
        </w:tc>
      </w:tr>
      <w:tr w:rsidR="006F6378" w:rsidRPr="00C30686" w14:paraId="41971499" w14:textId="77777777" w:rsidTr="004F423A">
        <w:trPr>
          <w:trHeight w:val="29"/>
        </w:trPr>
        <w:tc>
          <w:tcPr>
            <w:tcW w:w="2742" w:type="dxa"/>
            <w:tcBorders>
              <w:top w:val="nil"/>
              <w:left w:val="single" w:sz="4" w:space="0" w:color="auto"/>
              <w:bottom w:val="nil"/>
              <w:right w:val="single" w:sz="4" w:space="0" w:color="auto"/>
            </w:tcBorders>
            <w:vAlign w:val="center"/>
          </w:tcPr>
          <w:p w14:paraId="4A12B59C" w14:textId="77777777" w:rsidR="006F6378" w:rsidRPr="00C30686" w:rsidRDefault="006F6378" w:rsidP="0094020B">
            <w:pPr>
              <w:pStyle w:val="TAC"/>
              <w:rPr>
                <w:szCs w:val="18"/>
                <w:lang w:val="en-US"/>
              </w:rPr>
            </w:pPr>
          </w:p>
        </w:tc>
        <w:tc>
          <w:tcPr>
            <w:tcW w:w="2785" w:type="dxa"/>
            <w:tcBorders>
              <w:top w:val="nil"/>
              <w:left w:val="single" w:sz="4" w:space="0" w:color="auto"/>
              <w:bottom w:val="nil"/>
              <w:right w:val="single" w:sz="4" w:space="0" w:color="auto"/>
            </w:tcBorders>
            <w:vAlign w:val="center"/>
          </w:tcPr>
          <w:p w14:paraId="4ACDFC1C" w14:textId="77777777" w:rsidR="006F6378" w:rsidRPr="00C30686" w:rsidRDefault="006F6378" w:rsidP="0094020B">
            <w:pPr>
              <w:pStyle w:val="TAC"/>
              <w:rPr>
                <w:rFonts w:eastAsia="DengXian"/>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B4DA13A" w14:textId="77777777" w:rsidR="006F6378" w:rsidRPr="00C30686" w:rsidRDefault="006F6378" w:rsidP="0094020B">
            <w:pPr>
              <w:pStyle w:val="TAC"/>
              <w:rPr>
                <w:kern w:val="2"/>
                <w:szCs w:val="22"/>
                <w:lang w:val="en-US"/>
              </w:rPr>
            </w:pPr>
            <w:r w:rsidRPr="00C30686">
              <w:rPr>
                <w:rFonts w:cs="Arial"/>
                <w:kern w:val="2"/>
                <w:szCs w:val="22"/>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4C2F0CDB"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CA_n71(2A)_BCS0</w:t>
            </w:r>
          </w:p>
        </w:tc>
        <w:tc>
          <w:tcPr>
            <w:tcW w:w="2445" w:type="dxa"/>
            <w:tcBorders>
              <w:top w:val="nil"/>
              <w:left w:val="single" w:sz="4" w:space="0" w:color="auto"/>
              <w:bottom w:val="nil"/>
              <w:right w:val="single" w:sz="4" w:space="0" w:color="auto"/>
            </w:tcBorders>
            <w:vAlign w:val="center"/>
          </w:tcPr>
          <w:p w14:paraId="440CFEC8" w14:textId="77777777" w:rsidR="006F6378" w:rsidRPr="00C30686" w:rsidRDefault="006F6378" w:rsidP="0094020B">
            <w:pPr>
              <w:pStyle w:val="TAC"/>
              <w:rPr>
                <w:rFonts w:cs="Arial"/>
                <w:kern w:val="2"/>
                <w:szCs w:val="18"/>
                <w:lang w:val="en-US" w:eastAsia="zh-CN"/>
              </w:rPr>
            </w:pPr>
          </w:p>
        </w:tc>
      </w:tr>
      <w:tr w:rsidR="006F6378" w:rsidRPr="00C30686" w14:paraId="453F949E" w14:textId="77777777" w:rsidTr="004F423A">
        <w:trPr>
          <w:trHeight w:val="29"/>
        </w:trPr>
        <w:tc>
          <w:tcPr>
            <w:tcW w:w="2742" w:type="dxa"/>
            <w:tcBorders>
              <w:top w:val="nil"/>
              <w:left w:val="single" w:sz="4" w:space="0" w:color="auto"/>
              <w:bottom w:val="nil"/>
              <w:right w:val="single" w:sz="4" w:space="0" w:color="auto"/>
            </w:tcBorders>
            <w:vAlign w:val="center"/>
          </w:tcPr>
          <w:p w14:paraId="5BFE1888" w14:textId="77777777" w:rsidR="006F6378" w:rsidRPr="00C30686" w:rsidRDefault="006F6378" w:rsidP="0094020B">
            <w:pPr>
              <w:pStyle w:val="TAC"/>
              <w:rPr>
                <w:szCs w:val="18"/>
                <w:lang w:val="en-US"/>
              </w:rPr>
            </w:pPr>
          </w:p>
        </w:tc>
        <w:tc>
          <w:tcPr>
            <w:tcW w:w="2785" w:type="dxa"/>
            <w:tcBorders>
              <w:top w:val="nil"/>
              <w:left w:val="single" w:sz="4" w:space="0" w:color="auto"/>
              <w:bottom w:val="nil"/>
              <w:right w:val="single" w:sz="4" w:space="0" w:color="auto"/>
            </w:tcBorders>
            <w:vAlign w:val="center"/>
          </w:tcPr>
          <w:p w14:paraId="3E000946" w14:textId="77777777" w:rsidR="006F6378" w:rsidRPr="00C30686" w:rsidRDefault="006F6378" w:rsidP="0094020B">
            <w:pPr>
              <w:pStyle w:val="TAC"/>
              <w:rPr>
                <w:rFonts w:eastAsia="DengXian"/>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270A38A" w14:textId="77777777" w:rsidR="006F6378" w:rsidRPr="00C30686" w:rsidRDefault="006F6378" w:rsidP="0094020B">
            <w:pPr>
              <w:pStyle w:val="TAC"/>
              <w:rPr>
                <w:kern w:val="2"/>
                <w:szCs w:val="22"/>
                <w:lang w:val="en-US"/>
              </w:rPr>
            </w:pPr>
            <w:r w:rsidRPr="00C30686">
              <w:rPr>
                <w:rFonts w:cs="Arial"/>
                <w:kern w:val="2"/>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563EA831"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3CC74F72" w14:textId="77777777" w:rsidR="006F6378" w:rsidRPr="00C30686" w:rsidRDefault="006F6378" w:rsidP="0094020B">
            <w:pPr>
              <w:pStyle w:val="TAC"/>
              <w:rPr>
                <w:rFonts w:cs="Arial"/>
                <w:kern w:val="2"/>
                <w:szCs w:val="18"/>
                <w:lang w:val="en-US" w:eastAsia="zh-CN"/>
              </w:rPr>
            </w:pPr>
          </w:p>
        </w:tc>
      </w:tr>
      <w:tr w:rsidR="006F6378" w:rsidRPr="00C30686" w14:paraId="39E3147C" w14:textId="77777777" w:rsidTr="004F423A">
        <w:trPr>
          <w:trHeight w:val="29"/>
        </w:trPr>
        <w:tc>
          <w:tcPr>
            <w:tcW w:w="2742" w:type="dxa"/>
            <w:tcBorders>
              <w:top w:val="nil"/>
              <w:left w:val="single" w:sz="4" w:space="0" w:color="auto"/>
              <w:bottom w:val="nil"/>
              <w:right w:val="single" w:sz="4" w:space="0" w:color="auto"/>
            </w:tcBorders>
            <w:vAlign w:val="center"/>
          </w:tcPr>
          <w:p w14:paraId="333540D3"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1D04A6D0" w14:textId="77777777" w:rsidR="006F6378" w:rsidRPr="00C30686" w:rsidRDefault="006F6378" w:rsidP="0094020B">
            <w:pPr>
              <w:pStyle w:val="TAC"/>
              <w:rPr>
                <w:rFonts w:eastAsia="DengXian"/>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68029F7" w14:textId="77777777" w:rsidR="006F6378" w:rsidRPr="00C30686" w:rsidRDefault="006F6378" w:rsidP="0094020B">
            <w:pPr>
              <w:pStyle w:val="TAC"/>
              <w:rPr>
                <w:rFonts w:eastAsiaTheme="minorEastAsia" w:cs="Arial"/>
                <w:szCs w:val="22"/>
                <w:lang w:val="en-US"/>
              </w:rPr>
            </w:pPr>
            <w:r w:rsidRPr="00C30686">
              <w:rPr>
                <w:rFonts w:eastAsiaTheme="minorEastAsia"/>
                <w:szCs w:val="22"/>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0DD6CF9C"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n41 channel bandwidths in Table 5.3.5-1</w:t>
            </w:r>
          </w:p>
        </w:tc>
        <w:tc>
          <w:tcPr>
            <w:tcW w:w="2445" w:type="dxa"/>
            <w:tcBorders>
              <w:top w:val="single" w:sz="4" w:space="0" w:color="auto"/>
              <w:left w:val="single" w:sz="4" w:space="0" w:color="auto"/>
              <w:bottom w:val="nil"/>
              <w:right w:val="single" w:sz="4" w:space="0" w:color="auto"/>
            </w:tcBorders>
            <w:vAlign w:val="center"/>
          </w:tcPr>
          <w:p w14:paraId="04E75636" w14:textId="77777777" w:rsidR="006F6378" w:rsidRPr="00C30686" w:rsidRDefault="006F6378" w:rsidP="0094020B">
            <w:pPr>
              <w:pStyle w:val="TAC"/>
              <w:rPr>
                <w:rFonts w:eastAsiaTheme="minorEastAsia" w:cs="Arial"/>
                <w:lang w:val="en-US" w:eastAsia="zh-CN"/>
              </w:rPr>
            </w:pPr>
            <w:r w:rsidRPr="00C30686">
              <w:rPr>
                <w:rFonts w:eastAsiaTheme="minorEastAsia"/>
                <w:szCs w:val="22"/>
                <w:lang w:val="en-US" w:eastAsia="zh-CN"/>
              </w:rPr>
              <w:t>4 and 5</w:t>
            </w:r>
          </w:p>
        </w:tc>
      </w:tr>
      <w:tr w:rsidR="006F6378" w:rsidRPr="00C30686" w14:paraId="382F62F0" w14:textId="77777777" w:rsidTr="004F423A">
        <w:trPr>
          <w:trHeight w:val="29"/>
        </w:trPr>
        <w:tc>
          <w:tcPr>
            <w:tcW w:w="2742" w:type="dxa"/>
            <w:tcBorders>
              <w:top w:val="nil"/>
              <w:left w:val="single" w:sz="4" w:space="0" w:color="auto"/>
              <w:bottom w:val="nil"/>
              <w:right w:val="single" w:sz="4" w:space="0" w:color="auto"/>
            </w:tcBorders>
            <w:vAlign w:val="center"/>
          </w:tcPr>
          <w:p w14:paraId="57959BBB"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2184481A" w14:textId="77777777" w:rsidR="006F6378" w:rsidRPr="00C30686" w:rsidRDefault="006F6378" w:rsidP="0094020B">
            <w:pPr>
              <w:pStyle w:val="TAC"/>
              <w:rPr>
                <w:rFonts w:eastAsia="DengXian"/>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ACEC7E3" w14:textId="77777777" w:rsidR="006F6378" w:rsidRPr="00C30686" w:rsidRDefault="006F6378" w:rsidP="0094020B">
            <w:pPr>
              <w:pStyle w:val="TAC"/>
              <w:rPr>
                <w:rFonts w:eastAsiaTheme="minorEastAsia" w:cs="Arial"/>
                <w:szCs w:val="22"/>
                <w:lang w:val="en-US"/>
              </w:rPr>
            </w:pPr>
            <w:r w:rsidRPr="00C30686">
              <w:rPr>
                <w:rFonts w:eastAsiaTheme="minorEastAsia"/>
                <w:szCs w:val="22"/>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19D74362"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CA_n71(2A) BCS 4 and 5</w:t>
            </w:r>
          </w:p>
        </w:tc>
        <w:tc>
          <w:tcPr>
            <w:tcW w:w="2445" w:type="dxa"/>
            <w:tcBorders>
              <w:top w:val="nil"/>
              <w:left w:val="single" w:sz="4" w:space="0" w:color="auto"/>
              <w:bottom w:val="nil"/>
              <w:right w:val="single" w:sz="4" w:space="0" w:color="auto"/>
            </w:tcBorders>
            <w:vAlign w:val="center"/>
          </w:tcPr>
          <w:p w14:paraId="7240BA13" w14:textId="77777777" w:rsidR="006F6378" w:rsidRPr="00C30686" w:rsidRDefault="006F6378" w:rsidP="0094020B">
            <w:pPr>
              <w:pStyle w:val="TAC"/>
              <w:rPr>
                <w:rFonts w:eastAsiaTheme="minorEastAsia" w:cs="Arial"/>
                <w:lang w:val="en-US" w:eastAsia="zh-CN"/>
              </w:rPr>
            </w:pPr>
          </w:p>
        </w:tc>
      </w:tr>
      <w:tr w:rsidR="006F6378" w:rsidRPr="00C30686" w14:paraId="6FC16C9E"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CF36ABB"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71523DBB" w14:textId="77777777" w:rsidR="006F6378" w:rsidRPr="00C30686" w:rsidRDefault="006F6378" w:rsidP="0094020B">
            <w:pPr>
              <w:pStyle w:val="TAC"/>
              <w:rPr>
                <w:rFonts w:eastAsia="DengXian"/>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B1718CE" w14:textId="77777777" w:rsidR="006F6378" w:rsidRPr="00C30686" w:rsidRDefault="006F6378" w:rsidP="0094020B">
            <w:pPr>
              <w:pStyle w:val="TAC"/>
              <w:rPr>
                <w:rFonts w:eastAsiaTheme="minorEastAsia" w:cs="Arial"/>
                <w:szCs w:val="22"/>
                <w:lang w:val="en-US"/>
              </w:rPr>
            </w:pPr>
            <w:r w:rsidRPr="00C30686">
              <w:rPr>
                <w:rFonts w:eastAsiaTheme="minorEastAsia"/>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401F8A00"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n77 channel bandwidths in Table 5.3.5-1 </w:t>
            </w:r>
          </w:p>
        </w:tc>
        <w:tc>
          <w:tcPr>
            <w:tcW w:w="2445" w:type="dxa"/>
            <w:tcBorders>
              <w:top w:val="nil"/>
              <w:left w:val="single" w:sz="4" w:space="0" w:color="auto"/>
              <w:bottom w:val="single" w:sz="4" w:space="0" w:color="auto"/>
              <w:right w:val="single" w:sz="4" w:space="0" w:color="auto"/>
            </w:tcBorders>
            <w:vAlign w:val="center"/>
          </w:tcPr>
          <w:p w14:paraId="14FE02E3" w14:textId="77777777" w:rsidR="006F6378" w:rsidRPr="00C30686" w:rsidRDefault="006F6378" w:rsidP="0094020B">
            <w:pPr>
              <w:pStyle w:val="TAC"/>
              <w:rPr>
                <w:rFonts w:eastAsiaTheme="minorEastAsia" w:cs="Arial"/>
                <w:lang w:val="en-US" w:eastAsia="zh-CN"/>
              </w:rPr>
            </w:pPr>
          </w:p>
        </w:tc>
      </w:tr>
      <w:tr w:rsidR="006F6378" w:rsidRPr="00C30686" w14:paraId="41C04307"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A70E567" w14:textId="77777777" w:rsidR="006F6378" w:rsidRPr="00C30686" w:rsidRDefault="006F6378" w:rsidP="0094020B">
            <w:pPr>
              <w:pStyle w:val="TAC"/>
              <w:rPr>
                <w:lang w:val="en-US"/>
              </w:rPr>
            </w:pPr>
            <w:r w:rsidRPr="00C30686">
              <w:rPr>
                <w:lang w:val="en-US"/>
              </w:rPr>
              <w:t>CA_n41A-n71A-n77(2A)</w:t>
            </w:r>
          </w:p>
        </w:tc>
        <w:tc>
          <w:tcPr>
            <w:tcW w:w="2785" w:type="dxa"/>
            <w:tcBorders>
              <w:top w:val="single" w:sz="4" w:space="0" w:color="auto"/>
              <w:left w:val="single" w:sz="4" w:space="0" w:color="auto"/>
              <w:bottom w:val="nil"/>
              <w:right w:val="single" w:sz="4" w:space="0" w:color="auto"/>
            </w:tcBorders>
            <w:vAlign w:val="center"/>
          </w:tcPr>
          <w:p w14:paraId="081D91F0" w14:textId="77777777" w:rsidR="006F6378" w:rsidRPr="00C30686" w:rsidRDefault="006F6378" w:rsidP="0094020B">
            <w:pPr>
              <w:pStyle w:val="TAC"/>
              <w:rPr>
                <w:rFonts w:eastAsiaTheme="minorEastAsia"/>
                <w:vertAlign w:val="superscript"/>
                <w:lang w:val="en-US"/>
              </w:rPr>
            </w:pPr>
            <w:r w:rsidRPr="00C30686">
              <w:rPr>
                <w:rFonts w:eastAsiaTheme="minorEastAsia"/>
                <w:lang w:val="en-US"/>
              </w:rPr>
              <w:t>n41</w:t>
            </w:r>
            <w:r w:rsidRPr="00C30686">
              <w:rPr>
                <w:rFonts w:eastAsiaTheme="minorEastAsia"/>
                <w:vertAlign w:val="superscript"/>
                <w:lang w:val="en-US"/>
              </w:rPr>
              <w:t>7,9</w:t>
            </w:r>
          </w:p>
          <w:p w14:paraId="71745EC7" w14:textId="77777777" w:rsidR="006F6378" w:rsidRPr="00C30686" w:rsidRDefault="006F6378" w:rsidP="0094020B">
            <w:pPr>
              <w:pStyle w:val="TAC"/>
              <w:rPr>
                <w:rFonts w:eastAsia="DengXian"/>
                <w:szCs w:val="22"/>
                <w:lang w:val="en-US" w:eastAsia="zh-CN"/>
              </w:rPr>
            </w:pPr>
            <w:r w:rsidRPr="00C30686">
              <w:rPr>
                <w:rFonts w:eastAsiaTheme="minorEastAsia"/>
                <w:lang w:val="en-US"/>
              </w:rPr>
              <w:t>n77</w:t>
            </w:r>
            <w:r w:rsidRPr="00C30686">
              <w:rPr>
                <w:rFonts w:eastAsiaTheme="minorEastAsia"/>
                <w:vertAlign w:val="superscript"/>
                <w:lang w:val="en-US"/>
              </w:rPr>
              <w:t>7,9</w:t>
            </w:r>
          </w:p>
          <w:p w14:paraId="1864FA25" w14:textId="77777777" w:rsidR="006F6378" w:rsidRPr="00C30686" w:rsidRDefault="006F6378" w:rsidP="0094020B">
            <w:pPr>
              <w:pStyle w:val="TAC"/>
              <w:rPr>
                <w:rFonts w:eastAsia="DengXian"/>
                <w:lang w:val="en-US" w:eastAsia="zh-CN"/>
              </w:rPr>
            </w:pPr>
            <w:r w:rsidRPr="00C30686">
              <w:rPr>
                <w:rFonts w:eastAsia="DengXian"/>
                <w:szCs w:val="22"/>
                <w:lang w:val="en-US" w:eastAsia="zh-CN"/>
              </w:rPr>
              <w:t>CA_n41A-n71A</w:t>
            </w:r>
            <w:r w:rsidRPr="00C30686">
              <w:rPr>
                <w:rFonts w:eastAsiaTheme="minorEastAsia"/>
                <w:vertAlign w:val="superscript"/>
                <w:lang w:val="en-US"/>
              </w:rPr>
              <w:t>7</w:t>
            </w:r>
          </w:p>
          <w:p w14:paraId="74DD2F09" w14:textId="77777777" w:rsidR="006F6378" w:rsidRPr="00C30686" w:rsidRDefault="006F6378" w:rsidP="0094020B">
            <w:pPr>
              <w:pStyle w:val="TAC"/>
              <w:rPr>
                <w:rFonts w:eastAsia="DengXian"/>
                <w:szCs w:val="22"/>
                <w:lang w:val="en-US" w:eastAsia="zh-CN"/>
              </w:rPr>
            </w:pPr>
            <w:r w:rsidRPr="00C30686">
              <w:rPr>
                <w:rFonts w:eastAsia="DengXian"/>
                <w:szCs w:val="22"/>
                <w:lang w:val="en-US" w:eastAsia="zh-CN"/>
              </w:rPr>
              <w:t>CA_n41A-n77A</w:t>
            </w:r>
            <w:r w:rsidRPr="00C30686">
              <w:rPr>
                <w:rFonts w:eastAsiaTheme="minorEastAsia"/>
                <w:vertAlign w:val="superscript"/>
                <w:lang w:val="en-US"/>
              </w:rPr>
              <w:t>7</w:t>
            </w:r>
          </w:p>
          <w:p w14:paraId="6462650D" w14:textId="77777777" w:rsidR="006F6378" w:rsidRPr="00C30686" w:rsidRDefault="006F6378" w:rsidP="0094020B">
            <w:pPr>
              <w:pStyle w:val="TAC"/>
              <w:rPr>
                <w:lang w:val="en-US" w:eastAsia="zh-CN"/>
              </w:rPr>
            </w:pPr>
            <w:r w:rsidRPr="00C30686">
              <w:rPr>
                <w:rFonts w:eastAsia="DengXian"/>
                <w:lang w:val="en-US" w:eastAsia="zh-CN"/>
              </w:rPr>
              <w:t>CA_n71A-n77A</w:t>
            </w:r>
            <w:r w:rsidRPr="00C30686">
              <w:rPr>
                <w:rFonts w:eastAsiaTheme="minorEastAsia"/>
                <w:vertAlign w:val="superscript"/>
                <w:lang w:val="en-US"/>
              </w:rPr>
              <w:t>7</w:t>
            </w:r>
          </w:p>
        </w:tc>
        <w:tc>
          <w:tcPr>
            <w:tcW w:w="1259" w:type="dxa"/>
            <w:tcBorders>
              <w:top w:val="single" w:sz="4" w:space="0" w:color="auto"/>
              <w:left w:val="single" w:sz="4" w:space="0" w:color="auto"/>
              <w:bottom w:val="single" w:sz="4" w:space="0" w:color="auto"/>
              <w:right w:val="single" w:sz="4" w:space="0" w:color="auto"/>
            </w:tcBorders>
            <w:vAlign w:val="center"/>
          </w:tcPr>
          <w:p w14:paraId="2DCB9C6F" w14:textId="77777777" w:rsidR="006F6378" w:rsidRPr="00C30686" w:rsidRDefault="006F6378" w:rsidP="0094020B">
            <w:pPr>
              <w:pStyle w:val="TAC"/>
              <w:rPr>
                <w:kern w:val="2"/>
                <w:szCs w:val="18"/>
                <w:lang w:val="en-US" w:eastAsia="zh-CN"/>
              </w:rPr>
            </w:pPr>
            <w:r w:rsidRPr="00C30686">
              <w:rPr>
                <w:kern w:val="2"/>
                <w:szCs w:val="22"/>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773D19B3"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10, 15, 20, 30, 40, 50, 60, 70, 80, 90, 100</w:t>
            </w:r>
          </w:p>
        </w:tc>
        <w:tc>
          <w:tcPr>
            <w:tcW w:w="2445" w:type="dxa"/>
            <w:tcBorders>
              <w:top w:val="single" w:sz="4" w:space="0" w:color="auto"/>
              <w:left w:val="single" w:sz="4" w:space="0" w:color="auto"/>
              <w:bottom w:val="nil"/>
              <w:right w:val="single" w:sz="4" w:space="0" w:color="auto"/>
            </w:tcBorders>
            <w:vAlign w:val="center"/>
          </w:tcPr>
          <w:p w14:paraId="7E0FDDE3" w14:textId="77777777" w:rsidR="006F6378" w:rsidRPr="00C30686" w:rsidRDefault="006F6378" w:rsidP="0094020B">
            <w:pPr>
              <w:pStyle w:val="TAC"/>
              <w:rPr>
                <w:kern w:val="2"/>
                <w:szCs w:val="22"/>
                <w:lang w:val="en-US" w:eastAsia="zh-CN"/>
              </w:rPr>
            </w:pPr>
            <w:r w:rsidRPr="00C30686">
              <w:rPr>
                <w:rFonts w:cs="Arial"/>
                <w:kern w:val="2"/>
                <w:szCs w:val="18"/>
                <w:lang w:val="en-US" w:eastAsia="zh-CN"/>
              </w:rPr>
              <w:t>0</w:t>
            </w:r>
          </w:p>
        </w:tc>
      </w:tr>
      <w:tr w:rsidR="006F6378" w:rsidRPr="00C30686" w14:paraId="7775FAA8" w14:textId="77777777" w:rsidTr="004F423A">
        <w:trPr>
          <w:trHeight w:val="29"/>
        </w:trPr>
        <w:tc>
          <w:tcPr>
            <w:tcW w:w="2742" w:type="dxa"/>
            <w:tcBorders>
              <w:top w:val="nil"/>
              <w:left w:val="single" w:sz="4" w:space="0" w:color="auto"/>
              <w:bottom w:val="nil"/>
              <w:right w:val="single" w:sz="4" w:space="0" w:color="auto"/>
            </w:tcBorders>
            <w:vAlign w:val="center"/>
          </w:tcPr>
          <w:p w14:paraId="07D83D3C" w14:textId="77777777" w:rsidR="006F6378" w:rsidRPr="00C30686" w:rsidRDefault="006F6378" w:rsidP="0094020B">
            <w:pPr>
              <w:pStyle w:val="TAC"/>
              <w:rPr>
                <w:lang w:val="en-US"/>
              </w:rPr>
            </w:pPr>
          </w:p>
        </w:tc>
        <w:tc>
          <w:tcPr>
            <w:tcW w:w="2785" w:type="dxa"/>
            <w:tcBorders>
              <w:top w:val="nil"/>
              <w:left w:val="single" w:sz="4" w:space="0" w:color="auto"/>
              <w:bottom w:val="nil"/>
              <w:right w:val="single" w:sz="4" w:space="0" w:color="auto"/>
            </w:tcBorders>
            <w:vAlign w:val="center"/>
          </w:tcPr>
          <w:p w14:paraId="0DB1EA89" w14:textId="77777777" w:rsidR="006F6378" w:rsidRPr="00C30686" w:rsidRDefault="006F6378" w:rsidP="0094020B">
            <w:pPr>
              <w:pStyle w:val="TAC"/>
              <w:rPr>
                <w:szCs w:val="22"/>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D7F4509" w14:textId="77777777" w:rsidR="006F6378" w:rsidRPr="00C30686" w:rsidRDefault="006F6378" w:rsidP="0094020B">
            <w:pPr>
              <w:pStyle w:val="TAC"/>
              <w:rPr>
                <w:kern w:val="2"/>
                <w:szCs w:val="18"/>
                <w:lang w:val="en-US" w:eastAsia="zh-CN"/>
              </w:rPr>
            </w:pPr>
            <w:r w:rsidRPr="00C30686">
              <w:rPr>
                <w:kern w:val="2"/>
                <w:szCs w:val="22"/>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16885E1D"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5, 10, 15, 20</w:t>
            </w:r>
          </w:p>
        </w:tc>
        <w:tc>
          <w:tcPr>
            <w:tcW w:w="2445" w:type="dxa"/>
            <w:tcBorders>
              <w:top w:val="nil"/>
              <w:left w:val="single" w:sz="4" w:space="0" w:color="auto"/>
              <w:bottom w:val="nil"/>
              <w:right w:val="single" w:sz="4" w:space="0" w:color="auto"/>
            </w:tcBorders>
            <w:vAlign w:val="center"/>
          </w:tcPr>
          <w:p w14:paraId="088F2B1F" w14:textId="77777777" w:rsidR="006F6378" w:rsidRPr="00C30686" w:rsidRDefault="006F6378" w:rsidP="0094020B">
            <w:pPr>
              <w:pStyle w:val="TAC"/>
              <w:rPr>
                <w:kern w:val="2"/>
                <w:szCs w:val="22"/>
                <w:lang w:val="en-US" w:eastAsia="zh-CN"/>
              </w:rPr>
            </w:pPr>
          </w:p>
        </w:tc>
      </w:tr>
      <w:tr w:rsidR="006F6378" w:rsidRPr="00C30686" w14:paraId="479CE718" w14:textId="77777777" w:rsidTr="004F423A">
        <w:trPr>
          <w:trHeight w:val="29"/>
        </w:trPr>
        <w:tc>
          <w:tcPr>
            <w:tcW w:w="2742" w:type="dxa"/>
            <w:tcBorders>
              <w:top w:val="nil"/>
              <w:left w:val="single" w:sz="4" w:space="0" w:color="auto"/>
              <w:bottom w:val="nil"/>
              <w:right w:val="single" w:sz="4" w:space="0" w:color="auto"/>
            </w:tcBorders>
            <w:vAlign w:val="center"/>
          </w:tcPr>
          <w:p w14:paraId="041DFA4B" w14:textId="77777777" w:rsidR="006F6378" w:rsidRPr="00C30686" w:rsidRDefault="006F6378" w:rsidP="0094020B">
            <w:pPr>
              <w:pStyle w:val="TAC"/>
              <w:rPr>
                <w:lang w:val="en-US"/>
              </w:rPr>
            </w:pPr>
          </w:p>
        </w:tc>
        <w:tc>
          <w:tcPr>
            <w:tcW w:w="2785" w:type="dxa"/>
            <w:tcBorders>
              <w:top w:val="nil"/>
              <w:left w:val="single" w:sz="4" w:space="0" w:color="auto"/>
              <w:bottom w:val="nil"/>
              <w:right w:val="single" w:sz="4" w:space="0" w:color="auto"/>
            </w:tcBorders>
            <w:vAlign w:val="center"/>
          </w:tcPr>
          <w:p w14:paraId="0D17BB15" w14:textId="77777777" w:rsidR="006F6378" w:rsidRPr="00C30686" w:rsidRDefault="006F6378" w:rsidP="0094020B">
            <w:pPr>
              <w:pStyle w:val="TAC"/>
              <w:rPr>
                <w:szCs w:val="22"/>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270D211" w14:textId="77777777" w:rsidR="006F6378" w:rsidRPr="00C30686" w:rsidRDefault="006F6378" w:rsidP="0094020B">
            <w:pPr>
              <w:pStyle w:val="TAC"/>
              <w:rPr>
                <w:kern w:val="2"/>
                <w:szCs w:val="18"/>
                <w:lang w:val="en-US" w:eastAsia="zh-CN"/>
              </w:rPr>
            </w:pPr>
            <w:r w:rsidRPr="00C30686">
              <w:rPr>
                <w:kern w:val="2"/>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D37D448"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01D79C89" w14:textId="77777777" w:rsidR="006F6378" w:rsidRPr="00C30686" w:rsidRDefault="006F6378" w:rsidP="0094020B">
            <w:pPr>
              <w:pStyle w:val="TAC"/>
              <w:rPr>
                <w:kern w:val="2"/>
                <w:szCs w:val="22"/>
                <w:lang w:val="en-US" w:eastAsia="zh-CN"/>
              </w:rPr>
            </w:pPr>
          </w:p>
        </w:tc>
      </w:tr>
      <w:tr w:rsidR="006F6378" w:rsidRPr="00C30686" w14:paraId="7A7C935E" w14:textId="77777777" w:rsidTr="004F423A">
        <w:trPr>
          <w:trHeight w:val="29"/>
        </w:trPr>
        <w:tc>
          <w:tcPr>
            <w:tcW w:w="2742" w:type="dxa"/>
            <w:tcBorders>
              <w:top w:val="nil"/>
              <w:left w:val="single" w:sz="4" w:space="0" w:color="auto"/>
              <w:bottom w:val="nil"/>
              <w:right w:val="single" w:sz="4" w:space="0" w:color="auto"/>
            </w:tcBorders>
            <w:vAlign w:val="center"/>
          </w:tcPr>
          <w:p w14:paraId="695A6DD1"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4D33E38F" w14:textId="77777777" w:rsidR="006F6378" w:rsidRPr="00C30686" w:rsidRDefault="006F6378" w:rsidP="0094020B">
            <w:pPr>
              <w:pStyle w:val="TAC"/>
              <w:rPr>
                <w:rFonts w:eastAsiaTheme="minorEastAsia"/>
                <w:szCs w:val="22"/>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AADCFB9"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5906BFD3"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n41 channel bandwidths in Table 5.3.5-1</w:t>
            </w:r>
          </w:p>
        </w:tc>
        <w:tc>
          <w:tcPr>
            <w:tcW w:w="2445" w:type="dxa"/>
            <w:tcBorders>
              <w:top w:val="single" w:sz="4" w:space="0" w:color="auto"/>
              <w:left w:val="single" w:sz="4" w:space="0" w:color="auto"/>
              <w:bottom w:val="nil"/>
              <w:right w:val="single" w:sz="4" w:space="0" w:color="auto"/>
            </w:tcBorders>
            <w:vAlign w:val="center"/>
          </w:tcPr>
          <w:p w14:paraId="72F9F6C3" w14:textId="77777777" w:rsidR="006F6378" w:rsidRPr="00C30686" w:rsidRDefault="006F6378" w:rsidP="0094020B">
            <w:pPr>
              <w:pStyle w:val="TAC"/>
              <w:rPr>
                <w:rFonts w:eastAsiaTheme="minorEastAsia"/>
                <w:szCs w:val="22"/>
                <w:lang w:val="en-US" w:eastAsia="zh-CN"/>
              </w:rPr>
            </w:pPr>
            <w:r w:rsidRPr="00C30686">
              <w:rPr>
                <w:rFonts w:eastAsiaTheme="minorEastAsia"/>
                <w:szCs w:val="22"/>
                <w:lang w:val="en-US" w:eastAsia="zh-CN"/>
              </w:rPr>
              <w:t>4 and 5</w:t>
            </w:r>
          </w:p>
        </w:tc>
      </w:tr>
      <w:tr w:rsidR="006F6378" w:rsidRPr="00C30686" w14:paraId="21E24DEF" w14:textId="77777777" w:rsidTr="004F423A">
        <w:trPr>
          <w:trHeight w:val="29"/>
        </w:trPr>
        <w:tc>
          <w:tcPr>
            <w:tcW w:w="2742" w:type="dxa"/>
            <w:tcBorders>
              <w:top w:val="nil"/>
              <w:left w:val="single" w:sz="4" w:space="0" w:color="auto"/>
              <w:bottom w:val="nil"/>
              <w:right w:val="single" w:sz="4" w:space="0" w:color="auto"/>
            </w:tcBorders>
            <w:vAlign w:val="center"/>
          </w:tcPr>
          <w:p w14:paraId="182E7928"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49EABEAF" w14:textId="77777777" w:rsidR="006F6378" w:rsidRPr="00C30686" w:rsidRDefault="006F6378" w:rsidP="0094020B">
            <w:pPr>
              <w:pStyle w:val="TAC"/>
              <w:rPr>
                <w:rFonts w:eastAsiaTheme="minorEastAsia"/>
                <w:szCs w:val="22"/>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DA22088"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5FC6DCE4"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n71 channel bandwidths in Table 5.3.5-1 </w:t>
            </w:r>
          </w:p>
        </w:tc>
        <w:tc>
          <w:tcPr>
            <w:tcW w:w="2445" w:type="dxa"/>
            <w:tcBorders>
              <w:top w:val="nil"/>
              <w:left w:val="single" w:sz="4" w:space="0" w:color="auto"/>
              <w:bottom w:val="nil"/>
              <w:right w:val="single" w:sz="4" w:space="0" w:color="auto"/>
            </w:tcBorders>
            <w:vAlign w:val="center"/>
          </w:tcPr>
          <w:p w14:paraId="6B150EB6" w14:textId="77777777" w:rsidR="006F6378" w:rsidRPr="00C30686" w:rsidRDefault="006F6378" w:rsidP="0094020B">
            <w:pPr>
              <w:pStyle w:val="TAC"/>
              <w:rPr>
                <w:rFonts w:eastAsiaTheme="minorEastAsia"/>
                <w:szCs w:val="22"/>
                <w:lang w:val="en-US" w:eastAsia="zh-CN"/>
              </w:rPr>
            </w:pPr>
          </w:p>
        </w:tc>
      </w:tr>
      <w:tr w:rsidR="006F6378" w:rsidRPr="00C30686" w14:paraId="6BD1CDE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1D4A05F"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5519081E" w14:textId="77777777" w:rsidR="006F6378" w:rsidRPr="00C30686" w:rsidRDefault="006F6378" w:rsidP="0094020B">
            <w:pPr>
              <w:pStyle w:val="TAC"/>
              <w:rPr>
                <w:rFonts w:eastAsiaTheme="minorEastAsia"/>
                <w:szCs w:val="22"/>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C595C2A"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4B318C00"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CA_n77(2A) BCS 4 and 5</w:t>
            </w:r>
          </w:p>
        </w:tc>
        <w:tc>
          <w:tcPr>
            <w:tcW w:w="2445" w:type="dxa"/>
            <w:tcBorders>
              <w:top w:val="nil"/>
              <w:left w:val="single" w:sz="4" w:space="0" w:color="auto"/>
              <w:bottom w:val="single" w:sz="4" w:space="0" w:color="auto"/>
              <w:right w:val="single" w:sz="4" w:space="0" w:color="auto"/>
            </w:tcBorders>
            <w:vAlign w:val="center"/>
          </w:tcPr>
          <w:p w14:paraId="46D4C68C" w14:textId="77777777" w:rsidR="006F6378" w:rsidRPr="00C30686" w:rsidRDefault="006F6378" w:rsidP="0094020B">
            <w:pPr>
              <w:pStyle w:val="TAC"/>
              <w:rPr>
                <w:rFonts w:eastAsiaTheme="minorEastAsia"/>
                <w:szCs w:val="22"/>
                <w:lang w:val="en-US" w:eastAsia="zh-CN"/>
              </w:rPr>
            </w:pPr>
          </w:p>
        </w:tc>
      </w:tr>
      <w:tr w:rsidR="006F6378" w:rsidRPr="00C30686" w14:paraId="03EFA2D8" w14:textId="77777777" w:rsidTr="004F423A">
        <w:trPr>
          <w:trHeight w:val="29"/>
        </w:trPr>
        <w:tc>
          <w:tcPr>
            <w:tcW w:w="2742" w:type="dxa"/>
            <w:tcBorders>
              <w:top w:val="nil"/>
              <w:left w:val="single" w:sz="4" w:space="0" w:color="auto"/>
              <w:bottom w:val="nil"/>
              <w:right w:val="single" w:sz="4" w:space="0" w:color="auto"/>
            </w:tcBorders>
            <w:vAlign w:val="center"/>
          </w:tcPr>
          <w:p w14:paraId="6AD64B4C" w14:textId="77777777" w:rsidR="006F6378" w:rsidRPr="00C30686" w:rsidRDefault="006F6378" w:rsidP="0094020B">
            <w:pPr>
              <w:pStyle w:val="TAC"/>
              <w:rPr>
                <w:szCs w:val="18"/>
                <w:lang w:val="en-US"/>
              </w:rPr>
            </w:pPr>
            <w:r w:rsidRPr="00C30686">
              <w:rPr>
                <w:lang w:val="en-US"/>
              </w:rPr>
              <w:t>CA_n41(2A)-n71A-n77A</w:t>
            </w:r>
          </w:p>
        </w:tc>
        <w:tc>
          <w:tcPr>
            <w:tcW w:w="2785" w:type="dxa"/>
            <w:tcBorders>
              <w:top w:val="nil"/>
              <w:left w:val="single" w:sz="4" w:space="0" w:color="auto"/>
              <w:bottom w:val="nil"/>
              <w:right w:val="single" w:sz="4" w:space="0" w:color="auto"/>
            </w:tcBorders>
            <w:vAlign w:val="center"/>
          </w:tcPr>
          <w:p w14:paraId="3A139E04" w14:textId="77777777" w:rsidR="006F6378" w:rsidRPr="00C30686" w:rsidRDefault="006F6378" w:rsidP="0094020B">
            <w:pPr>
              <w:pStyle w:val="TAC"/>
              <w:rPr>
                <w:rFonts w:eastAsiaTheme="minorEastAsia"/>
                <w:vertAlign w:val="superscript"/>
                <w:lang w:val="en-US"/>
              </w:rPr>
            </w:pPr>
            <w:r w:rsidRPr="00C30686">
              <w:rPr>
                <w:rFonts w:eastAsiaTheme="minorEastAsia"/>
                <w:lang w:val="en-US"/>
              </w:rPr>
              <w:t>n41</w:t>
            </w:r>
            <w:r w:rsidRPr="00C30686">
              <w:rPr>
                <w:rFonts w:eastAsiaTheme="minorEastAsia"/>
                <w:vertAlign w:val="superscript"/>
                <w:lang w:val="en-US"/>
              </w:rPr>
              <w:t>7,9</w:t>
            </w:r>
          </w:p>
          <w:p w14:paraId="1DA1DF97" w14:textId="77777777" w:rsidR="006F6378" w:rsidRPr="00C30686" w:rsidRDefault="006F6378" w:rsidP="0094020B">
            <w:pPr>
              <w:pStyle w:val="TAC"/>
              <w:rPr>
                <w:lang w:val="en-US"/>
              </w:rPr>
            </w:pPr>
            <w:r w:rsidRPr="00C30686">
              <w:rPr>
                <w:rFonts w:eastAsiaTheme="minorEastAsia"/>
                <w:lang w:val="en-US"/>
              </w:rPr>
              <w:t>n77</w:t>
            </w:r>
            <w:r w:rsidRPr="00C30686">
              <w:rPr>
                <w:rFonts w:eastAsiaTheme="minorEastAsia"/>
                <w:vertAlign w:val="superscript"/>
                <w:lang w:val="en-US"/>
              </w:rPr>
              <w:t>7,9</w:t>
            </w:r>
          </w:p>
          <w:p w14:paraId="660B590D" w14:textId="77777777" w:rsidR="006F6378" w:rsidRPr="00C30686" w:rsidRDefault="006F6378" w:rsidP="0094020B">
            <w:pPr>
              <w:pStyle w:val="TAC"/>
              <w:rPr>
                <w:lang w:val="en-US"/>
              </w:rPr>
            </w:pPr>
            <w:r w:rsidRPr="00C30686">
              <w:rPr>
                <w:lang w:val="en-US"/>
              </w:rPr>
              <w:t>CA_n41A-n71A</w:t>
            </w:r>
            <w:r w:rsidRPr="00C30686">
              <w:rPr>
                <w:rFonts w:eastAsiaTheme="minorEastAsia"/>
                <w:vertAlign w:val="superscript"/>
                <w:lang w:val="en-US"/>
              </w:rPr>
              <w:t>7</w:t>
            </w:r>
          </w:p>
          <w:p w14:paraId="5C644693" w14:textId="77777777" w:rsidR="006F6378" w:rsidRPr="00C30686" w:rsidRDefault="006F6378" w:rsidP="0094020B">
            <w:pPr>
              <w:pStyle w:val="TAC"/>
              <w:rPr>
                <w:lang w:val="en-US"/>
              </w:rPr>
            </w:pPr>
            <w:r w:rsidRPr="00C30686">
              <w:rPr>
                <w:lang w:val="en-US"/>
              </w:rPr>
              <w:t>CA_n41A-n77A</w:t>
            </w:r>
            <w:r w:rsidRPr="00C30686">
              <w:rPr>
                <w:rFonts w:eastAsiaTheme="minorEastAsia"/>
                <w:vertAlign w:val="superscript"/>
                <w:lang w:val="en-US"/>
              </w:rPr>
              <w:t>7</w:t>
            </w:r>
          </w:p>
          <w:p w14:paraId="0DF4631A" w14:textId="77777777" w:rsidR="006F6378" w:rsidRPr="00C30686" w:rsidRDefault="006F6378" w:rsidP="0094020B">
            <w:pPr>
              <w:pStyle w:val="TAC"/>
              <w:rPr>
                <w:lang w:val="en-US" w:eastAsia="zh-CN"/>
              </w:rPr>
            </w:pPr>
            <w:r w:rsidRPr="00C30686">
              <w:rPr>
                <w:lang w:val="en-US"/>
              </w:rPr>
              <w:t>CA_n71A-n77A</w:t>
            </w:r>
            <w:r w:rsidRPr="00C30686">
              <w:rPr>
                <w:rFonts w:eastAsiaTheme="minorEastAsia"/>
                <w:vertAlign w:val="superscript"/>
                <w:lang w:val="en-US"/>
              </w:rPr>
              <w:t>7</w:t>
            </w:r>
          </w:p>
        </w:tc>
        <w:tc>
          <w:tcPr>
            <w:tcW w:w="1259" w:type="dxa"/>
            <w:tcBorders>
              <w:top w:val="single" w:sz="4" w:space="0" w:color="auto"/>
              <w:left w:val="single" w:sz="4" w:space="0" w:color="auto"/>
              <w:bottom w:val="single" w:sz="4" w:space="0" w:color="auto"/>
              <w:right w:val="single" w:sz="4" w:space="0" w:color="auto"/>
            </w:tcBorders>
            <w:vAlign w:val="center"/>
          </w:tcPr>
          <w:p w14:paraId="738A8CEC" w14:textId="77777777" w:rsidR="006F6378" w:rsidRPr="00C30686" w:rsidRDefault="006F6378" w:rsidP="0094020B">
            <w:pPr>
              <w:pStyle w:val="TAC"/>
              <w:rPr>
                <w:kern w:val="2"/>
                <w:szCs w:val="18"/>
                <w:lang w:val="en-US" w:eastAsia="zh-CN"/>
              </w:rPr>
            </w:pPr>
            <w:r w:rsidRPr="00C30686">
              <w:rPr>
                <w:kern w:val="2"/>
                <w:szCs w:val="22"/>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254D2795"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CA_n41(2A)_BCS1</w:t>
            </w:r>
          </w:p>
        </w:tc>
        <w:tc>
          <w:tcPr>
            <w:tcW w:w="2445" w:type="dxa"/>
            <w:tcBorders>
              <w:top w:val="nil"/>
              <w:left w:val="single" w:sz="4" w:space="0" w:color="auto"/>
              <w:bottom w:val="nil"/>
              <w:right w:val="single" w:sz="4" w:space="0" w:color="auto"/>
            </w:tcBorders>
            <w:vAlign w:val="center"/>
          </w:tcPr>
          <w:p w14:paraId="1BF43DB2" w14:textId="77777777" w:rsidR="006F6378" w:rsidRPr="00C30686" w:rsidRDefault="006F6378" w:rsidP="0094020B">
            <w:pPr>
              <w:pStyle w:val="TAC"/>
              <w:rPr>
                <w:kern w:val="2"/>
                <w:szCs w:val="22"/>
                <w:lang w:val="en-US" w:eastAsia="zh-CN"/>
              </w:rPr>
            </w:pPr>
            <w:r w:rsidRPr="00C30686">
              <w:rPr>
                <w:rFonts w:cs="Arial"/>
                <w:kern w:val="2"/>
                <w:szCs w:val="18"/>
                <w:lang w:val="en-US" w:eastAsia="zh-CN"/>
              </w:rPr>
              <w:t>0</w:t>
            </w:r>
          </w:p>
        </w:tc>
      </w:tr>
      <w:tr w:rsidR="006F6378" w:rsidRPr="00C30686" w14:paraId="062621BE" w14:textId="77777777" w:rsidTr="004F423A">
        <w:trPr>
          <w:trHeight w:val="29"/>
        </w:trPr>
        <w:tc>
          <w:tcPr>
            <w:tcW w:w="2742" w:type="dxa"/>
            <w:tcBorders>
              <w:top w:val="nil"/>
              <w:left w:val="single" w:sz="4" w:space="0" w:color="auto"/>
              <w:bottom w:val="nil"/>
              <w:right w:val="single" w:sz="4" w:space="0" w:color="auto"/>
            </w:tcBorders>
            <w:vAlign w:val="center"/>
          </w:tcPr>
          <w:p w14:paraId="1B46EF65" w14:textId="77777777" w:rsidR="006F6378" w:rsidRPr="00C30686" w:rsidRDefault="006F6378" w:rsidP="0094020B">
            <w:pPr>
              <w:pStyle w:val="TAC"/>
              <w:rPr>
                <w:szCs w:val="18"/>
                <w:lang w:val="en-US"/>
              </w:rPr>
            </w:pPr>
          </w:p>
        </w:tc>
        <w:tc>
          <w:tcPr>
            <w:tcW w:w="2785" w:type="dxa"/>
            <w:tcBorders>
              <w:top w:val="nil"/>
              <w:left w:val="single" w:sz="4" w:space="0" w:color="auto"/>
              <w:bottom w:val="nil"/>
              <w:right w:val="single" w:sz="4" w:space="0" w:color="auto"/>
            </w:tcBorders>
            <w:vAlign w:val="center"/>
          </w:tcPr>
          <w:p w14:paraId="0B5AAEA4" w14:textId="77777777" w:rsidR="006F6378" w:rsidRPr="00C30686" w:rsidRDefault="006F6378" w:rsidP="0094020B">
            <w:pPr>
              <w:pStyle w:val="TAC"/>
              <w:rPr>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0EA7EDA" w14:textId="77777777" w:rsidR="006F6378" w:rsidRPr="00C30686" w:rsidRDefault="006F6378" w:rsidP="0094020B">
            <w:pPr>
              <w:pStyle w:val="TAC"/>
              <w:rPr>
                <w:kern w:val="2"/>
                <w:szCs w:val="18"/>
                <w:lang w:val="en-US" w:eastAsia="zh-CN"/>
              </w:rPr>
            </w:pPr>
            <w:r w:rsidRPr="00C30686">
              <w:rPr>
                <w:kern w:val="2"/>
                <w:szCs w:val="22"/>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2F1150A8"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5, 10, 15, 20</w:t>
            </w:r>
          </w:p>
        </w:tc>
        <w:tc>
          <w:tcPr>
            <w:tcW w:w="2445" w:type="dxa"/>
            <w:tcBorders>
              <w:top w:val="nil"/>
              <w:left w:val="single" w:sz="4" w:space="0" w:color="auto"/>
              <w:bottom w:val="nil"/>
              <w:right w:val="single" w:sz="4" w:space="0" w:color="auto"/>
            </w:tcBorders>
            <w:vAlign w:val="center"/>
          </w:tcPr>
          <w:p w14:paraId="4650003E" w14:textId="77777777" w:rsidR="006F6378" w:rsidRPr="00C30686" w:rsidRDefault="006F6378" w:rsidP="0094020B">
            <w:pPr>
              <w:pStyle w:val="TAC"/>
              <w:rPr>
                <w:kern w:val="2"/>
                <w:szCs w:val="22"/>
                <w:lang w:val="en-US" w:eastAsia="zh-CN"/>
              </w:rPr>
            </w:pPr>
          </w:p>
        </w:tc>
      </w:tr>
      <w:tr w:rsidR="006F6378" w:rsidRPr="00C30686" w14:paraId="762B8053" w14:textId="77777777" w:rsidTr="004F423A">
        <w:trPr>
          <w:trHeight w:val="29"/>
        </w:trPr>
        <w:tc>
          <w:tcPr>
            <w:tcW w:w="2742" w:type="dxa"/>
            <w:tcBorders>
              <w:top w:val="nil"/>
              <w:left w:val="single" w:sz="4" w:space="0" w:color="auto"/>
              <w:bottom w:val="nil"/>
              <w:right w:val="single" w:sz="4" w:space="0" w:color="auto"/>
            </w:tcBorders>
            <w:vAlign w:val="center"/>
          </w:tcPr>
          <w:p w14:paraId="7FE939FB" w14:textId="77777777" w:rsidR="006F6378" w:rsidRPr="00C30686" w:rsidRDefault="006F6378" w:rsidP="0094020B">
            <w:pPr>
              <w:pStyle w:val="TAC"/>
              <w:rPr>
                <w:szCs w:val="18"/>
                <w:lang w:val="en-US"/>
              </w:rPr>
            </w:pPr>
          </w:p>
        </w:tc>
        <w:tc>
          <w:tcPr>
            <w:tcW w:w="2785" w:type="dxa"/>
            <w:tcBorders>
              <w:top w:val="nil"/>
              <w:left w:val="single" w:sz="4" w:space="0" w:color="auto"/>
              <w:bottom w:val="nil"/>
              <w:right w:val="single" w:sz="4" w:space="0" w:color="auto"/>
            </w:tcBorders>
            <w:vAlign w:val="center"/>
          </w:tcPr>
          <w:p w14:paraId="316248B9" w14:textId="77777777" w:rsidR="006F6378" w:rsidRPr="00C30686" w:rsidRDefault="006F6378" w:rsidP="0094020B">
            <w:pPr>
              <w:pStyle w:val="TAC"/>
              <w:rPr>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28CA279" w14:textId="77777777" w:rsidR="006F6378" w:rsidRPr="00C30686" w:rsidRDefault="006F6378" w:rsidP="0094020B">
            <w:pPr>
              <w:pStyle w:val="TAC"/>
              <w:rPr>
                <w:kern w:val="2"/>
                <w:szCs w:val="18"/>
                <w:lang w:val="en-US" w:eastAsia="zh-CN"/>
              </w:rPr>
            </w:pPr>
            <w:r w:rsidRPr="00C30686">
              <w:rPr>
                <w:kern w:val="2"/>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0841B774"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5C279928" w14:textId="77777777" w:rsidR="006F6378" w:rsidRPr="00C30686" w:rsidRDefault="006F6378" w:rsidP="0094020B">
            <w:pPr>
              <w:pStyle w:val="TAC"/>
              <w:rPr>
                <w:kern w:val="2"/>
                <w:szCs w:val="22"/>
                <w:lang w:val="en-US" w:eastAsia="zh-CN"/>
              </w:rPr>
            </w:pPr>
          </w:p>
        </w:tc>
      </w:tr>
      <w:tr w:rsidR="006F6378" w:rsidRPr="00C30686" w14:paraId="32BDB4EA" w14:textId="77777777" w:rsidTr="004F423A">
        <w:trPr>
          <w:trHeight w:val="29"/>
        </w:trPr>
        <w:tc>
          <w:tcPr>
            <w:tcW w:w="2742" w:type="dxa"/>
            <w:tcBorders>
              <w:top w:val="nil"/>
              <w:left w:val="single" w:sz="4" w:space="0" w:color="auto"/>
              <w:bottom w:val="nil"/>
              <w:right w:val="single" w:sz="4" w:space="0" w:color="auto"/>
            </w:tcBorders>
            <w:vAlign w:val="center"/>
          </w:tcPr>
          <w:p w14:paraId="7DE6E676"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1E2435E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E33B9B3"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5167F45F"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CA_n41(2A) BCS 4 and 5</w:t>
            </w:r>
          </w:p>
        </w:tc>
        <w:tc>
          <w:tcPr>
            <w:tcW w:w="2445" w:type="dxa"/>
            <w:tcBorders>
              <w:top w:val="single" w:sz="4" w:space="0" w:color="auto"/>
              <w:left w:val="single" w:sz="4" w:space="0" w:color="auto"/>
              <w:bottom w:val="nil"/>
              <w:right w:val="single" w:sz="4" w:space="0" w:color="auto"/>
            </w:tcBorders>
            <w:vAlign w:val="center"/>
          </w:tcPr>
          <w:p w14:paraId="1C16D387" w14:textId="77777777" w:rsidR="006F6378" w:rsidRPr="00C30686" w:rsidRDefault="006F6378" w:rsidP="0094020B">
            <w:pPr>
              <w:pStyle w:val="TAC"/>
              <w:rPr>
                <w:rFonts w:eastAsiaTheme="minorEastAsia"/>
                <w:szCs w:val="22"/>
                <w:lang w:val="en-US" w:eastAsia="zh-CN"/>
              </w:rPr>
            </w:pPr>
            <w:r w:rsidRPr="00C30686">
              <w:rPr>
                <w:rFonts w:eastAsiaTheme="minorEastAsia"/>
                <w:szCs w:val="22"/>
                <w:lang w:val="en-US" w:eastAsia="zh-CN"/>
              </w:rPr>
              <w:t>4 and 5</w:t>
            </w:r>
          </w:p>
        </w:tc>
      </w:tr>
      <w:tr w:rsidR="006F6378" w:rsidRPr="00C30686" w14:paraId="46E232F4" w14:textId="77777777" w:rsidTr="004F423A">
        <w:trPr>
          <w:trHeight w:val="29"/>
        </w:trPr>
        <w:tc>
          <w:tcPr>
            <w:tcW w:w="2742" w:type="dxa"/>
            <w:tcBorders>
              <w:top w:val="nil"/>
              <w:left w:val="single" w:sz="4" w:space="0" w:color="auto"/>
              <w:bottom w:val="nil"/>
              <w:right w:val="single" w:sz="4" w:space="0" w:color="auto"/>
            </w:tcBorders>
            <w:vAlign w:val="center"/>
          </w:tcPr>
          <w:p w14:paraId="32D24ACD"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488C737D"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F375428"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18A462E4"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n71 channel bandwidths in Table 5.3.5-1 </w:t>
            </w:r>
          </w:p>
        </w:tc>
        <w:tc>
          <w:tcPr>
            <w:tcW w:w="2445" w:type="dxa"/>
            <w:tcBorders>
              <w:top w:val="nil"/>
              <w:left w:val="single" w:sz="4" w:space="0" w:color="auto"/>
              <w:bottom w:val="nil"/>
              <w:right w:val="single" w:sz="4" w:space="0" w:color="auto"/>
            </w:tcBorders>
            <w:vAlign w:val="center"/>
          </w:tcPr>
          <w:p w14:paraId="75728EEE" w14:textId="77777777" w:rsidR="006F6378" w:rsidRPr="00C30686" w:rsidRDefault="006F6378" w:rsidP="0094020B">
            <w:pPr>
              <w:pStyle w:val="TAC"/>
              <w:rPr>
                <w:rFonts w:eastAsiaTheme="minorEastAsia"/>
                <w:szCs w:val="22"/>
                <w:lang w:val="en-US" w:eastAsia="zh-CN"/>
              </w:rPr>
            </w:pPr>
          </w:p>
        </w:tc>
      </w:tr>
      <w:tr w:rsidR="006F6378" w:rsidRPr="00C30686" w14:paraId="078ABCFE"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EC98318"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43B7225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3ADF9F6"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245B4AB4"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n77 channel bandwidths in Table 5.3.5-1 </w:t>
            </w:r>
          </w:p>
        </w:tc>
        <w:tc>
          <w:tcPr>
            <w:tcW w:w="2445" w:type="dxa"/>
            <w:tcBorders>
              <w:top w:val="nil"/>
              <w:left w:val="single" w:sz="4" w:space="0" w:color="auto"/>
              <w:bottom w:val="single" w:sz="4" w:space="0" w:color="auto"/>
              <w:right w:val="single" w:sz="4" w:space="0" w:color="auto"/>
            </w:tcBorders>
            <w:vAlign w:val="center"/>
          </w:tcPr>
          <w:p w14:paraId="5D4DAA4A" w14:textId="77777777" w:rsidR="006F6378" w:rsidRPr="00C30686" w:rsidRDefault="006F6378" w:rsidP="0094020B">
            <w:pPr>
              <w:pStyle w:val="TAC"/>
              <w:rPr>
                <w:rFonts w:eastAsiaTheme="minorEastAsia"/>
                <w:szCs w:val="22"/>
                <w:lang w:val="en-US" w:eastAsia="zh-CN"/>
              </w:rPr>
            </w:pPr>
          </w:p>
        </w:tc>
      </w:tr>
      <w:tr w:rsidR="006F6378" w:rsidRPr="00C30686" w14:paraId="09A3EF26"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0810329" w14:textId="77777777" w:rsidR="006F6378" w:rsidRPr="00C30686" w:rsidRDefault="006F6378" w:rsidP="0094020B">
            <w:pPr>
              <w:pStyle w:val="TAC"/>
              <w:rPr>
                <w:rFonts w:eastAsiaTheme="minorEastAsia"/>
                <w:lang w:val="en-US"/>
              </w:rPr>
            </w:pPr>
            <w:r w:rsidRPr="00C30686">
              <w:rPr>
                <w:lang w:val="en-US"/>
              </w:rPr>
              <w:t>CA_n41(2A)-n71B-n77A</w:t>
            </w:r>
          </w:p>
        </w:tc>
        <w:tc>
          <w:tcPr>
            <w:tcW w:w="2785" w:type="dxa"/>
            <w:tcBorders>
              <w:top w:val="single" w:sz="4" w:space="0" w:color="auto"/>
              <w:left w:val="single" w:sz="4" w:space="0" w:color="auto"/>
              <w:bottom w:val="nil"/>
              <w:right w:val="single" w:sz="4" w:space="0" w:color="auto"/>
            </w:tcBorders>
            <w:vAlign w:val="center"/>
          </w:tcPr>
          <w:p w14:paraId="20632027"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eastAsia="zh-CN"/>
              </w:rPr>
              <w:t>n41</w:t>
            </w:r>
            <w:r w:rsidRPr="00C30686">
              <w:rPr>
                <w:rFonts w:eastAsiaTheme="minorEastAsia"/>
                <w:vertAlign w:val="superscript"/>
                <w:lang w:val="en-US" w:eastAsia="zh-CN"/>
              </w:rPr>
              <w:t>7,9</w:t>
            </w:r>
          </w:p>
          <w:p w14:paraId="15D52D25"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eastAsia="zh-CN"/>
              </w:rPr>
              <w:t>n77</w:t>
            </w:r>
            <w:r w:rsidRPr="00C30686">
              <w:rPr>
                <w:rFonts w:eastAsiaTheme="minorEastAsia"/>
                <w:vertAlign w:val="superscript"/>
                <w:lang w:val="en-US" w:eastAsia="zh-CN"/>
              </w:rPr>
              <w:t>7,9</w:t>
            </w:r>
          </w:p>
          <w:p w14:paraId="2E31A80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CA_n41A-n71A</w:t>
            </w:r>
            <w:r w:rsidRPr="00C30686">
              <w:rPr>
                <w:rFonts w:eastAsiaTheme="minorEastAsia"/>
                <w:vertAlign w:val="superscript"/>
                <w:lang w:val="en-US" w:eastAsia="zh-CN"/>
              </w:rPr>
              <w:t>7</w:t>
            </w:r>
          </w:p>
          <w:p w14:paraId="4207E83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CA_n41A-n77A</w:t>
            </w:r>
            <w:r w:rsidRPr="00C30686">
              <w:rPr>
                <w:rFonts w:eastAsiaTheme="minorEastAsia"/>
                <w:vertAlign w:val="superscript"/>
                <w:lang w:val="en-US" w:eastAsia="zh-CN"/>
              </w:rPr>
              <w:t>7</w:t>
            </w:r>
          </w:p>
          <w:p w14:paraId="446541E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CA_n71A-n77A</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7B9D26C8"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56E5C2E3"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CA_n41(2A)_BCS 4 and 5</w:t>
            </w:r>
          </w:p>
        </w:tc>
        <w:tc>
          <w:tcPr>
            <w:tcW w:w="2445" w:type="dxa"/>
            <w:tcBorders>
              <w:top w:val="single" w:sz="4" w:space="0" w:color="auto"/>
              <w:left w:val="single" w:sz="4" w:space="0" w:color="auto"/>
              <w:bottom w:val="nil"/>
              <w:right w:val="single" w:sz="4" w:space="0" w:color="auto"/>
            </w:tcBorders>
            <w:vAlign w:val="center"/>
          </w:tcPr>
          <w:p w14:paraId="47725E99" w14:textId="77777777" w:rsidR="006F6378" w:rsidRPr="00C30686" w:rsidRDefault="006F6378" w:rsidP="0094020B">
            <w:pPr>
              <w:pStyle w:val="TAC"/>
              <w:rPr>
                <w:rFonts w:eastAsiaTheme="minorEastAsia"/>
                <w:szCs w:val="22"/>
                <w:lang w:val="en-US" w:eastAsia="zh-CN"/>
              </w:rPr>
            </w:pPr>
            <w:r w:rsidRPr="00C30686">
              <w:rPr>
                <w:rFonts w:eastAsiaTheme="minorEastAsia"/>
                <w:szCs w:val="22"/>
                <w:lang w:val="en-US" w:eastAsia="zh-CN"/>
              </w:rPr>
              <w:t>4 and 5</w:t>
            </w:r>
          </w:p>
        </w:tc>
      </w:tr>
      <w:tr w:rsidR="006F6378" w:rsidRPr="00C30686" w14:paraId="45B63B58" w14:textId="77777777" w:rsidTr="004F423A">
        <w:trPr>
          <w:trHeight w:val="29"/>
        </w:trPr>
        <w:tc>
          <w:tcPr>
            <w:tcW w:w="2742" w:type="dxa"/>
            <w:tcBorders>
              <w:top w:val="nil"/>
              <w:left w:val="single" w:sz="4" w:space="0" w:color="auto"/>
              <w:bottom w:val="nil"/>
              <w:right w:val="single" w:sz="4" w:space="0" w:color="auto"/>
            </w:tcBorders>
            <w:vAlign w:val="center"/>
          </w:tcPr>
          <w:p w14:paraId="711A36EE"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15BA362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3BC7360"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0FA2F15C" w14:textId="77777777" w:rsidR="006F6378" w:rsidRPr="00C30686" w:rsidRDefault="006F6378" w:rsidP="0094020B">
            <w:pPr>
              <w:pStyle w:val="TAC"/>
              <w:rPr>
                <w:rFonts w:eastAsiaTheme="minorEastAsia"/>
                <w:lang w:val="en-US" w:eastAsia="zh-CN" w:bidi="ar"/>
              </w:rPr>
            </w:pPr>
            <w:r w:rsidRPr="00C30686">
              <w:rPr>
                <w:lang w:val="en-US" w:eastAsia="zh-CN" w:bidi="ar"/>
              </w:rPr>
              <w:t>CA_n71B_BCS 4 and 5</w:t>
            </w:r>
          </w:p>
        </w:tc>
        <w:tc>
          <w:tcPr>
            <w:tcW w:w="2445" w:type="dxa"/>
            <w:tcBorders>
              <w:top w:val="nil"/>
              <w:left w:val="single" w:sz="4" w:space="0" w:color="auto"/>
              <w:bottom w:val="nil"/>
              <w:right w:val="single" w:sz="4" w:space="0" w:color="auto"/>
            </w:tcBorders>
            <w:vAlign w:val="center"/>
          </w:tcPr>
          <w:p w14:paraId="791214D6" w14:textId="77777777" w:rsidR="006F6378" w:rsidRPr="00C30686" w:rsidRDefault="006F6378" w:rsidP="0094020B">
            <w:pPr>
              <w:pStyle w:val="TAC"/>
              <w:rPr>
                <w:rFonts w:eastAsiaTheme="minorEastAsia"/>
                <w:szCs w:val="22"/>
                <w:lang w:val="en-US" w:eastAsia="zh-CN"/>
              </w:rPr>
            </w:pPr>
          </w:p>
        </w:tc>
      </w:tr>
      <w:tr w:rsidR="006F6378" w:rsidRPr="00C30686" w14:paraId="78023673"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B0F847E"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1D5ADAB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184C17F"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CFFEF05"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n77 channel bandwidths in Table 5.3.5-1 </w:t>
            </w:r>
          </w:p>
        </w:tc>
        <w:tc>
          <w:tcPr>
            <w:tcW w:w="2445" w:type="dxa"/>
            <w:tcBorders>
              <w:top w:val="nil"/>
              <w:left w:val="single" w:sz="4" w:space="0" w:color="auto"/>
              <w:bottom w:val="single" w:sz="4" w:space="0" w:color="auto"/>
              <w:right w:val="single" w:sz="4" w:space="0" w:color="auto"/>
            </w:tcBorders>
            <w:vAlign w:val="center"/>
          </w:tcPr>
          <w:p w14:paraId="21814A0A" w14:textId="77777777" w:rsidR="006F6378" w:rsidRPr="00C30686" w:rsidRDefault="006F6378" w:rsidP="0094020B">
            <w:pPr>
              <w:pStyle w:val="TAC"/>
              <w:rPr>
                <w:rFonts w:eastAsiaTheme="minorEastAsia"/>
                <w:szCs w:val="22"/>
                <w:lang w:val="en-US" w:eastAsia="zh-CN"/>
              </w:rPr>
            </w:pPr>
          </w:p>
        </w:tc>
      </w:tr>
      <w:tr w:rsidR="006F6378" w:rsidRPr="00C30686" w14:paraId="58C624DA"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7EFCB4C" w14:textId="77777777" w:rsidR="006F6378" w:rsidRPr="00C30686" w:rsidRDefault="006F6378" w:rsidP="0094020B">
            <w:pPr>
              <w:pStyle w:val="TAC"/>
              <w:rPr>
                <w:rFonts w:eastAsiaTheme="minorEastAsia"/>
                <w:lang w:val="en-US"/>
              </w:rPr>
            </w:pPr>
            <w:r w:rsidRPr="00C30686">
              <w:rPr>
                <w:lang w:val="en-US"/>
              </w:rPr>
              <w:t>CA_n41(2A)-n71(2A)-n77A</w:t>
            </w:r>
          </w:p>
        </w:tc>
        <w:tc>
          <w:tcPr>
            <w:tcW w:w="2785" w:type="dxa"/>
            <w:tcBorders>
              <w:top w:val="single" w:sz="4" w:space="0" w:color="auto"/>
              <w:left w:val="single" w:sz="4" w:space="0" w:color="auto"/>
              <w:bottom w:val="nil"/>
              <w:right w:val="single" w:sz="4" w:space="0" w:color="auto"/>
            </w:tcBorders>
            <w:vAlign w:val="center"/>
          </w:tcPr>
          <w:p w14:paraId="1556DD48"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eastAsia="zh-CN"/>
              </w:rPr>
              <w:t>n41</w:t>
            </w:r>
            <w:r w:rsidRPr="00C30686">
              <w:rPr>
                <w:rFonts w:eastAsiaTheme="minorEastAsia"/>
                <w:vertAlign w:val="superscript"/>
                <w:lang w:val="en-US" w:eastAsia="zh-CN"/>
              </w:rPr>
              <w:t>7,9</w:t>
            </w:r>
          </w:p>
          <w:p w14:paraId="4073CF40"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eastAsia="zh-CN"/>
              </w:rPr>
              <w:t>n77</w:t>
            </w:r>
            <w:r w:rsidRPr="00C30686">
              <w:rPr>
                <w:rFonts w:eastAsiaTheme="minorEastAsia"/>
                <w:vertAlign w:val="superscript"/>
                <w:lang w:val="en-US" w:eastAsia="zh-CN"/>
              </w:rPr>
              <w:t>7,9</w:t>
            </w:r>
          </w:p>
          <w:p w14:paraId="35E297A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CA_n41A-n71A</w:t>
            </w:r>
            <w:r w:rsidRPr="00C30686">
              <w:rPr>
                <w:rFonts w:eastAsiaTheme="minorEastAsia"/>
                <w:vertAlign w:val="superscript"/>
                <w:lang w:val="en-US" w:eastAsia="zh-CN"/>
              </w:rPr>
              <w:t>7</w:t>
            </w:r>
          </w:p>
          <w:p w14:paraId="50E0AD7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CA_n41A-n77A</w:t>
            </w:r>
            <w:r w:rsidRPr="00C30686">
              <w:rPr>
                <w:rFonts w:eastAsiaTheme="minorEastAsia"/>
                <w:vertAlign w:val="superscript"/>
                <w:lang w:val="en-US" w:eastAsia="zh-CN"/>
              </w:rPr>
              <w:t>7</w:t>
            </w:r>
          </w:p>
          <w:p w14:paraId="566CB41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CA_n71A-n77A</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23456664"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3875DF39"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CA_n41(2A)_BCS 4 and 5</w:t>
            </w:r>
          </w:p>
        </w:tc>
        <w:tc>
          <w:tcPr>
            <w:tcW w:w="2445" w:type="dxa"/>
            <w:tcBorders>
              <w:top w:val="single" w:sz="4" w:space="0" w:color="auto"/>
              <w:left w:val="single" w:sz="4" w:space="0" w:color="auto"/>
              <w:bottom w:val="nil"/>
              <w:right w:val="single" w:sz="4" w:space="0" w:color="auto"/>
            </w:tcBorders>
            <w:vAlign w:val="center"/>
          </w:tcPr>
          <w:p w14:paraId="1D015FD5" w14:textId="77777777" w:rsidR="006F6378" w:rsidRPr="00C30686" w:rsidRDefault="006F6378" w:rsidP="0094020B">
            <w:pPr>
              <w:pStyle w:val="TAC"/>
              <w:rPr>
                <w:rFonts w:eastAsiaTheme="minorEastAsia"/>
                <w:szCs w:val="22"/>
                <w:lang w:val="en-US" w:eastAsia="zh-CN"/>
              </w:rPr>
            </w:pPr>
            <w:r w:rsidRPr="00C30686">
              <w:rPr>
                <w:rFonts w:eastAsiaTheme="minorEastAsia"/>
                <w:szCs w:val="22"/>
                <w:lang w:val="en-US" w:eastAsia="zh-CN"/>
              </w:rPr>
              <w:t>4 and 5</w:t>
            </w:r>
          </w:p>
        </w:tc>
      </w:tr>
      <w:tr w:rsidR="006F6378" w:rsidRPr="00C30686" w14:paraId="28B34CD0" w14:textId="77777777" w:rsidTr="004F423A">
        <w:trPr>
          <w:trHeight w:val="29"/>
        </w:trPr>
        <w:tc>
          <w:tcPr>
            <w:tcW w:w="2742" w:type="dxa"/>
            <w:tcBorders>
              <w:top w:val="nil"/>
              <w:left w:val="single" w:sz="4" w:space="0" w:color="auto"/>
              <w:bottom w:val="nil"/>
              <w:right w:val="single" w:sz="4" w:space="0" w:color="auto"/>
            </w:tcBorders>
            <w:vAlign w:val="center"/>
          </w:tcPr>
          <w:p w14:paraId="44809B0F"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14C95C7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BEC84FE"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0BB6B641"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CA_n71(2A)_BCS 4 and 5</w:t>
            </w:r>
          </w:p>
        </w:tc>
        <w:tc>
          <w:tcPr>
            <w:tcW w:w="2445" w:type="dxa"/>
            <w:tcBorders>
              <w:top w:val="nil"/>
              <w:left w:val="single" w:sz="4" w:space="0" w:color="auto"/>
              <w:bottom w:val="nil"/>
              <w:right w:val="single" w:sz="4" w:space="0" w:color="auto"/>
            </w:tcBorders>
            <w:vAlign w:val="center"/>
          </w:tcPr>
          <w:p w14:paraId="7B7A9501" w14:textId="77777777" w:rsidR="006F6378" w:rsidRPr="00C30686" w:rsidRDefault="006F6378" w:rsidP="0094020B">
            <w:pPr>
              <w:pStyle w:val="TAC"/>
              <w:rPr>
                <w:rFonts w:eastAsiaTheme="minorEastAsia"/>
                <w:szCs w:val="22"/>
                <w:lang w:val="en-US" w:eastAsia="zh-CN"/>
              </w:rPr>
            </w:pPr>
          </w:p>
        </w:tc>
      </w:tr>
      <w:tr w:rsidR="006F6378" w:rsidRPr="00C30686" w14:paraId="1919B169"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1968E60"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07E09EF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F3E4184"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2264529D"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n77 channel bandwidths in Table 5.3.5-1 </w:t>
            </w:r>
          </w:p>
        </w:tc>
        <w:tc>
          <w:tcPr>
            <w:tcW w:w="2445" w:type="dxa"/>
            <w:tcBorders>
              <w:top w:val="nil"/>
              <w:left w:val="single" w:sz="4" w:space="0" w:color="auto"/>
              <w:bottom w:val="single" w:sz="4" w:space="0" w:color="auto"/>
              <w:right w:val="single" w:sz="4" w:space="0" w:color="auto"/>
            </w:tcBorders>
            <w:vAlign w:val="center"/>
          </w:tcPr>
          <w:p w14:paraId="7DC2112C" w14:textId="77777777" w:rsidR="006F6378" w:rsidRPr="00C30686" w:rsidRDefault="006F6378" w:rsidP="0094020B">
            <w:pPr>
              <w:pStyle w:val="TAC"/>
              <w:rPr>
                <w:rFonts w:eastAsiaTheme="minorEastAsia"/>
                <w:szCs w:val="22"/>
                <w:lang w:val="en-US" w:eastAsia="zh-CN"/>
              </w:rPr>
            </w:pPr>
          </w:p>
        </w:tc>
      </w:tr>
      <w:tr w:rsidR="006F6378" w:rsidRPr="00C30686" w14:paraId="7E92F9E8"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9B7B654" w14:textId="77777777" w:rsidR="006F6378" w:rsidRPr="00C30686" w:rsidRDefault="006F6378" w:rsidP="0094020B">
            <w:pPr>
              <w:pStyle w:val="TAC"/>
              <w:rPr>
                <w:rFonts w:eastAsiaTheme="minorEastAsia"/>
                <w:lang w:val="en-US"/>
              </w:rPr>
            </w:pPr>
            <w:r w:rsidRPr="00C30686">
              <w:rPr>
                <w:rFonts w:eastAsiaTheme="minorEastAsia"/>
                <w:lang w:val="en-US"/>
              </w:rPr>
              <w:t>CA_n41(2A)-n71A-n77(2A)</w:t>
            </w:r>
          </w:p>
        </w:tc>
        <w:tc>
          <w:tcPr>
            <w:tcW w:w="2785" w:type="dxa"/>
            <w:tcBorders>
              <w:top w:val="single" w:sz="4" w:space="0" w:color="auto"/>
              <w:left w:val="single" w:sz="4" w:space="0" w:color="auto"/>
              <w:bottom w:val="nil"/>
              <w:right w:val="single" w:sz="4" w:space="0" w:color="auto"/>
            </w:tcBorders>
            <w:vAlign w:val="center"/>
          </w:tcPr>
          <w:p w14:paraId="67DA7C4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CA_n41A-n71A</w:t>
            </w:r>
          </w:p>
          <w:p w14:paraId="43DF49E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CA_n41A-n77A</w:t>
            </w:r>
          </w:p>
          <w:p w14:paraId="6822D1A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CA_n71A-n77A</w:t>
            </w:r>
          </w:p>
        </w:tc>
        <w:tc>
          <w:tcPr>
            <w:tcW w:w="1259" w:type="dxa"/>
            <w:tcBorders>
              <w:top w:val="single" w:sz="4" w:space="0" w:color="auto"/>
              <w:left w:val="single" w:sz="4" w:space="0" w:color="auto"/>
              <w:bottom w:val="single" w:sz="4" w:space="0" w:color="auto"/>
              <w:right w:val="single" w:sz="4" w:space="0" w:color="auto"/>
            </w:tcBorders>
            <w:vAlign w:val="center"/>
          </w:tcPr>
          <w:p w14:paraId="1AD29A83"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1C7E6411"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CA_n41(2A) BCS 4 and 5</w:t>
            </w:r>
          </w:p>
        </w:tc>
        <w:tc>
          <w:tcPr>
            <w:tcW w:w="2445" w:type="dxa"/>
            <w:tcBorders>
              <w:top w:val="single" w:sz="4" w:space="0" w:color="auto"/>
              <w:left w:val="single" w:sz="4" w:space="0" w:color="auto"/>
              <w:bottom w:val="nil"/>
              <w:right w:val="single" w:sz="4" w:space="0" w:color="auto"/>
            </w:tcBorders>
            <w:vAlign w:val="center"/>
          </w:tcPr>
          <w:p w14:paraId="37D196CD" w14:textId="77777777" w:rsidR="006F6378" w:rsidRPr="00C30686" w:rsidRDefault="006F6378" w:rsidP="0094020B">
            <w:pPr>
              <w:pStyle w:val="TAC"/>
              <w:rPr>
                <w:rFonts w:eastAsiaTheme="minorEastAsia"/>
                <w:szCs w:val="22"/>
                <w:lang w:val="en-US" w:eastAsia="zh-CN"/>
              </w:rPr>
            </w:pPr>
            <w:r w:rsidRPr="00C30686">
              <w:rPr>
                <w:rFonts w:eastAsiaTheme="minorEastAsia"/>
                <w:szCs w:val="22"/>
                <w:lang w:val="en-US" w:eastAsia="zh-CN"/>
              </w:rPr>
              <w:t>4 and 5</w:t>
            </w:r>
          </w:p>
        </w:tc>
      </w:tr>
      <w:tr w:rsidR="006F6378" w:rsidRPr="00C30686" w14:paraId="04650940" w14:textId="77777777" w:rsidTr="004F423A">
        <w:trPr>
          <w:trHeight w:val="29"/>
        </w:trPr>
        <w:tc>
          <w:tcPr>
            <w:tcW w:w="2742" w:type="dxa"/>
            <w:tcBorders>
              <w:top w:val="nil"/>
              <w:left w:val="single" w:sz="4" w:space="0" w:color="auto"/>
              <w:bottom w:val="nil"/>
              <w:right w:val="single" w:sz="4" w:space="0" w:color="auto"/>
            </w:tcBorders>
            <w:vAlign w:val="center"/>
          </w:tcPr>
          <w:p w14:paraId="678A2567"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39C9BE7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B9C4069"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045FAE93"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n71 channel bandwidths in Table 5.3.5-1 </w:t>
            </w:r>
          </w:p>
        </w:tc>
        <w:tc>
          <w:tcPr>
            <w:tcW w:w="2445" w:type="dxa"/>
            <w:tcBorders>
              <w:top w:val="nil"/>
              <w:left w:val="single" w:sz="4" w:space="0" w:color="auto"/>
              <w:bottom w:val="nil"/>
              <w:right w:val="single" w:sz="4" w:space="0" w:color="auto"/>
            </w:tcBorders>
            <w:vAlign w:val="center"/>
          </w:tcPr>
          <w:p w14:paraId="65B8FA3E" w14:textId="77777777" w:rsidR="006F6378" w:rsidRPr="00C30686" w:rsidRDefault="006F6378" w:rsidP="0094020B">
            <w:pPr>
              <w:pStyle w:val="TAC"/>
              <w:rPr>
                <w:rFonts w:eastAsiaTheme="minorEastAsia"/>
                <w:szCs w:val="22"/>
                <w:lang w:val="en-US" w:eastAsia="zh-CN"/>
              </w:rPr>
            </w:pPr>
          </w:p>
        </w:tc>
      </w:tr>
      <w:tr w:rsidR="006F6378" w:rsidRPr="00C30686" w14:paraId="66565A3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3207EDE"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00AFE15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664A683"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0E54DC9D"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CA_n77(2A) BCS 4 and 5</w:t>
            </w:r>
          </w:p>
        </w:tc>
        <w:tc>
          <w:tcPr>
            <w:tcW w:w="2445" w:type="dxa"/>
            <w:tcBorders>
              <w:top w:val="nil"/>
              <w:left w:val="single" w:sz="4" w:space="0" w:color="auto"/>
              <w:bottom w:val="single" w:sz="4" w:space="0" w:color="auto"/>
              <w:right w:val="single" w:sz="4" w:space="0" w:color="auto"/>
            </w:tcBorders>
            <w:vAlign w:val="center"/>
          </w:tcPr>
          <w:p w14:paraId="68A03D23" w14:textId="77777777" w:rsidR="006F6378" w:rsidRPr="00C30686" w:rsidRDefault="006F6378" w:rsidP="0094020B">
            <w:pPr>
              <w:pStyle w:val="TAC"/>
              <w:rPr>
                <w:rFonts w:eastAsiaTheme="minorEastAsia"/>
                <w:szCs w:val="22"/>
                <w:lang w:val="en-US" w:eastAsia="zh-CN"/>
              </w:rPr>
            </w:pPr>
          </w:p>
        </w:tc>
      </w:tr>
      <w:tr w:rsidR="006F6378" w:rsidRPr="00C30686" w14:paraId="5D5B2237"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9CF6BB6" w14:textId="77777777" w:rsidR="006F6378" w:rsidRPr="00C30686" w:rsidRDefault="006F6378" w:rsidP="0094020B">
            <w:pPr>
              <w:pStyle w:val="TAC"/>
              <w:rPr>
                <w:rFonts w:eastAsiaTheme="minorEastAsia"/>
                <w:lang w:val="en-US"/>
              </w:rPr>
            </w:pPr>
            <w:r w:rsidRPr="00C30686">
              <w:rPr>
                <w:rFonts w:eastAsiaTheme="minorEastAsia"/>
                <w:lang w:val="en-US"/>
              </w:rPr>
              <w:t>CA_n41(3A)-n71A-n77A</w:t>
            </w:r>
          </w:p>
        </w:tc>
        <w:tc>
          <w:tcPr>
            <w:tcW w:w="2785" w:type="dxa"/>
            <w:tcBorders>
              <w:top w:val="single" w:sz="4" w:space="0" w:color="auto"/>
              <w:left w:val="single" w:sz="4" w:space="0" w:color="auto"/>
              <w:bottom w:val="nil"/>
              <w:right w:val="single" w:sz="4" w:space="0" w:color="auto"/>
            </w:tcBorders>
            <w:vAlign w:val="center"/>
          </w:tcPr>
          <w:p w14:paraId="4563F16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CA_n41A-n71A</w:t>
            </w:r>
          </w:p>
          <w:p w14:paraId="2630861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CA_n41A-n77A</w:t>
            </w:r>
          </w:p>
          <w:p w14:paraId="2E94BE0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CA_n71A-n77A</w:t>
            </w:r>
          </w:p>
        </w:tc>
        <w:tc>
          <w:tcPr>
            <w:tcW w:w="1259" w:type="dxa"/>
            <w:tcBorders>
              <w:top w:val="single" w:sz="4" w:space="0" w:color="auto"/>
              <w:left w:val="single" w:sz="4" w:space="0" w:color="auto"/>
              <w:bottom w:val="single" w:sz="4" w:space="0" w:color="auto"/>
              <w:right w:val="single" w:sz="4" w:space="0" w:color="auto"/>
            </w:tcBorders>
            <w:vAlign w:val="center"/>
          </w:tcPr>
          <w:p w14:paraId="1B4AE9B0"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23F3C1EE"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CA_n41(3A) BCS 4 and 5</w:t>
            </w:r>
          </w:p>
        </w:tc>
        <w:tc>
          <w:tcPr>
            <w:tcW w:w="2445" w:type="dxa"/>
            <w:tcBorders>
              <w:top w:val="single" w:sz="4" w:space="0" w:color="auto"/>
              <w:left w:val="single" w:sz="4" w:space="0" w:color="auto"/>
              <w:bottom w:val="nil"/>
              <w:right w:val="single" w:sz="4" w:space="0" w:color="auto"/>
            </w:tcBorders>
            <w:vAlign w:val="center"/>
          </w:tcPr>
          <w:p w14:paraId="59639BC1" w14:textId="77777777" w:rsidR="006F6378" w:rsidRPr="00C30686" w:rsidRDefault="006F6378" w:rsidP="0094020B">
            <w:pPr>
              <w:pStyle w:val="TAC"/>
              <w:rPr>
                <w:rFonts w:eastAsiaTheme="minorEastAsia"/>
                <w:szCs w:val="22"/>
                <w:lang w:val="en-US" w:eastAsia="zh-CN"/>
              </w:rPr>
            </w:pPr>
            <w:r w:rsidRPr="00C30686">
              <w:rPr>
                <w:rFonts w:eastAsiaTheme="minorEastAsia"/>
                <w:szCs w:val="22"/>
                <w:lang w:val="en-US" w:eastAsia="zh-CN"/>
              </w:rPr>
              <w:t>4 and 5</w:t>
            </w:r>
          </w:p>
        </w:tc>
      </w:tr>
      <w:tr w:rsidR="006F6378" w:rsidRPr="00C30686" w14:paraId="36DB2F6A" w14:textId="77777777" w:rsidTr="004F423A">
        <w:trPr>
          <w:trHeight w:val="29"/>
        </w:trPr>
        <w:tc>
          <w:tcPr>
            <w:tcW w:w="2742" w:type="dxa"/>
            <w:tcBorders>
              <w:top w:val="nil"/>
              <w:left w:val="single" w:sz="4" w:space="0" w:color="auto"/>
              <w:bottom w:val="nil"/>
              <w:right w:val="single" w:sz="4" w:space="0" w:color="auto"/>
            </w:tcBorders>
            <w:vAlign w:val="center"/>
          </w:tcPr>
          <w:p w14:paraId="0C3C6F6D"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058B5B1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4E32B841"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0AD37E37"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n71 channel bandwidths in Table 5.3.5-1 </w:t>
            </w:r>
          </w:p>
        </w:tc>
        <w:tc>
          <w:tcPr>
            <w:tcW w:w="2445" w:type="dxa"/>
            <w:tcBorders>
              <w:top w:val="nil"/>
              <w:left w:val="single" w:sz="4" w:space="0" w:color="auto"/>
              <w:bottom w:val="nil"/>
              <w:right w:val="single" w:sz="4" w:space="0" w:color="auto"/>
            </w:tcBorders>
            <w:vAlign w:val="center"/>
          </w:tcPr>
          <w:p w14:paraId="6E9DCD55" w14:textId="77777777" w:rsidR="006F6378" w:rsidRPr="00C30686" w:rsidRDefault="006F6378" w:rsidP="0094020B">
            <w:pPr>
              <w:pStyle w:val="TAC"/>
              <w:rPr>
                <w:rFonts w:eastAsiaTheme="minorEastAsia"/>
                <w:szCs w:val="22"/>
                <w:lang w:val="en-US" w:eastAsia="zh-CN"/>
              </w:rPr>
            </w:pPr>
          </w:p>
        </w:tc>
      </w:tr>
      <w:tr w:rsidR="006F6378" w:rsidRPr="00C30686" w14:paraId="3EAB185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1B6C0F7"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2B1573D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109A3BE"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9DBA969"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n77 channel bandwidths in Table 5.3.5-1 </w:t>
            </w:r>
          </w:p>
        </w:tc>
        <w:tc>
          <w:tcPr>
            <w:tcW w:w="2445" w:type="dxa"/>
            <w:tcBorders>
              <w:top w:val="nil"/>
              <w:left w:val="single" w:sz="4" w:space="0" w:color="auto"/>
              <w:bottom w:val="single" w:sz="4" w:space="0" w:color="auto"/>
              <w:right w:val="single" w:sz="4" w:space="0" w:color="auto"/>
            </w:tcBorders>
            <w:vAlign w:val="center"/>
          </w:tcPr>
          <w:p w14:paraId="1AFEDE83" w14:textId="77777777" w:rsidR="006F6378" w:rsidRPr="00C30686" w:rsidRDefault="006F6378" w:rsidP="0094020B">
            <w:pPr>
              <w:pStyle w:val="TAC"/>
              <w:rPr>
                <w:rFonts w:eastAsiaTheme="minorEastAsia"/>
                <w:szCs w:val="22"/>
                <w:lang w:val="en-US" w:eastAsia="zh-CN"/>
              </w:rPr>
            </w:pPr>
          </w:p>
        </w:tc>
      </w:tr>
      <w:tr w:rsidR="006F6378" w:rsidRPr="00C30686" w14:paraId="759A5935"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4D27A48" w14:textId="77777777" w:rsidR="006F6378" w:rsidRPr="00C30686" w:rsidRDefault="006F6378" w:rsidP="0094020B">
            <w:pPr>
              <w:pStyle w:val="TAC"/>
              <w:rPr>
                <w:rFonts w:eastAsiaTheme="minorEastAsia"/>
                <w:lang w:val="en-US"/>
              </w:rPr>
            </w:pPr>
            <w:r w:rsidRPr="00C30686">
              <w:rPr>
                <w:rFonts w:eastAsiaTheme="minorEastAsia"/>
                <w:lang w:val="en-US"/>
              </w:rPr>
              <w:t>CA_n41A-n71(2A)-n77(2A)</w:t>
            </w:r>
          </w:p>
        </w:tc>
        <w:tc>
          <w:tcPr>
            <w:tcW w:w="2785" w:type="dxa"/>
            <w:tcBorders>
              <w:top w:val="single" w:sz="4" w:space="0" w:color="auto"/>
              <w:left w:val="single" w:sz="4" w:space="0" w:color="auto"/>
              <w:bottom w:val="nil"/>
              <w:right w:val="single" w:sz="4" w:space="0" w:color="auto"/>
            </w:tcBorders>
            <w:vAlign w:val="center"/>
          </w:tcPr>
          <w:p w14:paraId="59A9F578"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eastAsia="zh-CN"/>
              </w:rPr>
              <w:t>n41</w:t>
            </w:r>
            <w:r w:rsidRPr="00C30686">
              <w:rPr>
                <w:rFonts w:eastAsiaTheme="minorEastAsia"/>
                <w:vertAlign w:val="superscript"/>
                <w:lang w:val="en-US" w:eastAsia="zh-CN"/>
              </w:rPr>
              <w:t>7,9</w:t>
            </w:r>
          </w:p>
          <w:p w14:paraId="683AEA36"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eastAsia="zh-CN"/>
              </w:rPr>
              <w:t>n77</w:t>
            </w:r>
            <w:r w:rsidRPr="00C30686">
              <w:rPr>
                <w:rFonts w:eastAsiaTheme="minorEastAsia"/>
                <w:vertAlign w:val="superscript"/>
                <w:lang w:val="en-US" w:eastAsia="zh-CN"/>
              </w:rPr>
              <w:t>7,9</w:t>
            </w:r>
          </w:p>
          <w:p w14:paraId="37380FD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CA_n41A-n71A</w:t>
            </w:r>
            <w:r w:rsidRPr="00C30686">
              <w:rPr>
                <w:rFonts w:eastAsiaTheme="minorEastAsia"/>
                <w:vertAlign w:val="superscript"/>
                <w:lang w:val="en-US" w:eastAsia="zh-CN"/>
              </w:rPr>
              <w:t>7</w:t>
            </w:r>
          </w:p>
          <w:p w14:paraId="7CC5102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CA_n41A-n77A</w:t>
            </w:r>
            <w:r w:rsidRPr="00C30686">
              <w:rPr>
                <w:rFonts w:eastAsiaTheme="minorEastAsia"/>
                <w:vertAlign w:val="superscript"/>
                <w:lang w:val="en-US" w:eastAsia="zh-CN"/>
              </w:rPr>
              <w:t>7</w:t>
            </w:r>
          </w:p>
          <w:p w14:paraId="2F09D94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CA_n71A-n77A</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27E221BC" w14:textId="77777777" w:rsidR="006F6378" w:rsidRPr="00C30686" w:rsidRDefault="006F6378" w:rsidP="0094020B">
            <w:pPr>
              <w:pStyle w:val="TAC"/>
              <w:rPr>
                <w:rFonts w:eastAsiaTheme="minorEastAsia"/>
                <w:szCs w:val="22"/>
                <w:lang w:val="en-US"/>
              </w:rPr>
            </w:pPr>
            <w:r w:rsidRPr="00C30686">
              <w:rPr>
                <w:kern w:val="2"/>
                <w:szCs w:val="22"/>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2934FD12" w14:textId="77777777" w:rsidR="006F6378" w:rsidRPr="00C30686" w:rsidRDefault="006F6378" w:rsidP="0094020B">
            <w:pPr>
              <w:pStyle w:val="TAC"/>
              <w:rPr>
                <w:rFonts w:eastAsiaTheme="minorEastAsia"/>
                <w:lang w:val="en-US" w:eastAsia="zh-CN" w:bidi="ar"/>
              </w:rPr>
            </w:pPr>
            <w:r w:rsidRPr="00C30686">
              <w:rPr>
                <w:lang w:val="en-US" w:eastAsia="zh-CN" w:bidi="ar"/>
              </w:rPr>
              <w:t>n41 channel bandwidths in Table 5.3.5-1</w:t>
            </w:r>
          </w:p>
        </w:tc>
        <w:tc>
          <w:tcPr>
            <w:tcW w:w="2445" w:type="dxa"/>
            <w:tcBorders>
              <w:top w:val="single" w:sz="4" w:space="0" w:color="auto"/>
              <w:left w:val="single" w:sz="4" w:space="0" w:color="auto"/>
              <w:bottom w:val="nil"/>
              <w:right w:val="single" w:sz="4" w:space="0" w:color="auto"/>
            </w:tcBorders>
            <w:vAlign w:val="center"/>
          </w:tcPr>
          <w:p w14:paraId="70DD51DC" w14:textId="77777777" w:rsidR="006F6378" w:rsidRPr="00C30686" w:rsidRDefault="006F6378" w:rsidP="0094020B">
            <w:pPr>
              <w:pStyle w:val="TAC"/>
              <w:rPr>
                <w:rFonts w:eastAsiaTheme="minorEastAsia"/>
                <w:szCs w:val="22"/>
                <w:lang w:val="en-US" w:eastAsia="zh-CN"/>
              </w:rPr>
            </w:pPr>
            <w:r w:rsidRPr="00C30686">
              <w:rPr>
                <w:rFonts w:eastAsiaTheme="minorEastAsia"/>
                <w:szCs w:val="22"/>
                <w:lang w:val="en-US" w:eastAsia="zh-CN"/>
              </w:rPr>
              <w:t>4 and 5</w:t>
            </w:r>
          </w:p>
        </w:tc>
      </w:tr>
      <w:tr w:rsidR="006F6378" w:rsidRPr="00C30686" w14:paraId="386E672F" w14:textId="77777777" w:rsidTr="004F423A">
        <w:trPr>
          <w:trHeight w:val="29"/>
        </w:trPr>
        <w:tc>
          <w:tcPr>
            <w:tcW w:w="2742" w:type="dxa"/>
            <w:tcBorders>
              <w:top w:val="nil"/>
              <w:left w:val="single" w:sz="4" w:space="0" w:color="auto"/>
              <w:bottom w:val="nil"/>
              <w:right w:val="single" w:sz="4" w:space="0" w:color="auto"/>
            </w:tcBorders>
            <w:vAlign w:val="center"/>
          </w:tcPr>
          <w:p w14:paraId="3D5D42DC"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3DDACE7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E2F44DC"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4671640B"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CA_n71(2A)_BCS 4 and 5</w:t>
            </w:r>
          </w:p>
        </w:tc>
        <w:tc>
          <w:tcPr>
            <w:tcW w:w="2445" w:type="dxa"/>
            <w:tcBorders>
              <w:top w:val="nil"/>
              <w:left w:val="single" w:sz="4" w:space="0" w:color="auto"/>
              <w:bottom w:val="nil"/>
              <w:right w:val="single" w:sz="4" w:space="0" w:color="auto"/>
            </w:tcBorders>
            <w:vAlign w:val="center"/>
          </w:tcPr>
          <w:p w14:paraId="0717D5B6" w14:textId="77777777" w:rsidR="006F6378" w:rsidRPr="00C30686" w:rsidRDefault="006F6378" w:rsidP="0094020B">
            <w:pPr>
              <w:pStyle w:val="TAC"/>
              <w:rPr>
                <w:rFonts w:eastAsiaTheme="minorEastAsia"/>
                <w:szCs w:val="22"/>
                <w:lang w:val="en-US" w:eastAsia="zh-CN"/>
              </w:rPr>
            </w:pPr>
          </w:p>
        </w:tc>
      </w:tr>
      <w:tr w:rsidR="006F6378" w:rsidRPr="00C30686" w14:paraId="5217CB3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E793529"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0AF963D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C7862B6"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516FA2A7"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CA_n77(2A)_BCS 4 and 5</w:t>
            </w:r>
          </w:p>
        </w:tc>
        <w:tc>
          <w:tcPr>
            <w:tcW w:w="2445" w:type="dxa"/>
            <w:tcBorders>
              <w:top w:val="nil"/>
              <w:left w:val="single" w:sz="4" w:space="0" w:color="auto"/>
              <w:bottom w:val="single" w:sz="4" w:space="0" w:color="auto"/>
              <w:right w:val="single" w:sz="4" w:space="0" w:color="auto"/>
            </w:tcBorders>
            <w:vAlign w:val="center"/>
          </w:tcPr>
          <w:p w14:paraId="42BFC5E5" w14:textId="77777777" w:rsidR="006F6378" w:rsidRPr="00C30686" w:rsidRDefault="006F6378" w:rsidP="0094020B">
            <w:pPr>
              <w:pStyle w:val="TAC"/>
              <w:rPr>
                <w:rFonts w:eastAsiaTheme="minorEastAsia"/>
                <w:szCs w:val="22"/>
                <w:lang w:val="en-US" w:eastAsia="zh-CN"/>
              </w:rPr>
            </w:pPr>
          </w:p>
        </w:tc>
      </w:tr>
      <w:tr w:rsidR="006F6378" w:rsidRPr="00C30686" w14:paraId="2B88D439" w14:textId="77777777" w:rsidTr="004F423A">
        <w:trPr>
          <w:trHeight w:val="29"/>
        </w:trPr>
        <w:tc>
          <w:tcPr>
            <w:tcW w:w="2742" w:type="dxa"/>
            <w:tcBorders>
              <w:top w:val="nil"/>
              <w:left w:val="single" w:sz="4" w:space="0" w:color="auto"/>
              <w:bottom w:val="nil"/>
              <w:right w:val="single" w:sz="4" w:space="0" w:color="auto"/>
            </w:tcBorders>
            <w:vAlign w:val="center"/>
          </w:tcPr>
          <w:p w14:paraId="75DCD652" w14:textId="77777777" w:rsidR="006F6378" w:rsidRPr="00C30686" w:rsidRDefault="006F6378" w:rsidP="0094020B">
            <w:pPr>
              <w:pStyle w:val="TAC"/>
              <w:rPr>
                <w:szCs w:val="18"/>
                <w:lang w:val="en-US"/>
              </w:rPr>
            </w:pPr>
            <w:r w:rsidRPr="00C30686">
              <w:rPr>
                <w:lang w:val="en-US"/>
              </w:rPr>
              <w:t>CA_n41C-n71A-n77A</w:t>
            </w:r>
          </w:p>
        </w:tc>
        <w:tc>
          <w:tcPr>
            <w:tcW w:w="2785" w:type="dxa"/>
            <w:tcBorders>
              <w:top w:val="nil"/>
              <w:left w:val="single" w:sz="4" w:space="0" w:color="auto"/>
              <w:bottom w:val="nil"/>
              <w:right w:val="single" w:sz="4" w:space="0" w:color="auto"/>
            </w:tcBorders>
            <w:vAlign w:val="center"/>
          </w:tcPr>
          <w:p w14:paraId="34170EF6" w14:textId="77777777" w:rsidR="006F6378" w:rsidRPr="00C30686" w:rsidRDefault="006F6378" w:rsidP="0094020B">
            <w:pPr>
              <w:pStyle w:val="TAC"/>
              <w:rPr>
                <w:rFonts w:eastAsiaTheme="minorEastAsia"/>
                <w:vertAlign w:val="superscript"/>
                <w:lang w:val="en-US"/>
              </w:rPr>
            </w:pPr>
            <w:r w:rsidRPr="00C30686">
              <w:rPr>
                <w:rFonts w:eastAsiaTheme="minorEastAsia"/>
                <w:lang w:val="en-US"/>
              </w:rPr>
              <w:t>n41</w:t>
            </w:r>
            <w:r w:rsidRPr="00C30686">
              <w:rPr>
                <w:rFonts w:eastAsiaTheme="minorEastAsia"/>
                <w:vertAlign w:val="superscript"/>
                <w:lang w:val="en-US"/>
              </w:rPr>
              <w:t>7,9</w:t>
            </w:r>
          </w:p>
          <w:p w14:paraId="73A5C0EA" w14:textId="77777777" w:rsidR="006F6378" w:rsidRPr="00C30686" w:rsidRDefault="006F6378" w:rsidP="0094020B">
            <w:pPr>
              <w:pStyle w:val="TAC"/>
              <w:rPr>
                <w:lang w:val="en-US"/>
              </w:rPr>
            </w:pPr>
            <w:r w:rsidRPr="00C30686">
              <w:rPr>
                <w:rFonts w:eastAsiaTheme="minorEastAsia"/>
                <w:lang w:val="en-US"/>
              </w:rPr>
              <w:t>n77</w:t>
            </w:r>
            <w:r w:rsidRPr="00C30686">
              <w:rPr>
                <w:rFonts w:eastAsiaTheme="minorEastAsia"/>
                <w:vertAlign w:val="superscript"/>
                <w:lang w:val="en-US"/>
              </w:rPr>
              <w:t>7,9</w:t>
            </w:r>
          </w:p>
          <w:p w14:paraId="38E6D123" w14:textId="77777777" w:rsidR="006F6378" w:rsidRPr="00C30686" w:rsidRDefault="006F6378" w:rsidP="0094020B">
            <w:pPr>
              <w:pStyle w:val="TAC"/>
              <w:rPr>
                <w:lang w:val="en-US"/>
              </w:rPr>
            </w:pPr>
            <w:r w:rsidRPr="00C30686">
              <w:rPr>
                <w:lang w:val="en-US"/>
              </w:rPr>
              <w:t>CA_n41A-n71A</w:t>
            </w:r>
            <w:r w:rsidRPr="00C30686">
              <w:rPr>
                <w:rFonts w:eastAsiaTheme="minorEastAsia"/>
                <w:vertAlign w:val="superscript"/>
                <w:lang w:val="en-US"/>
              </w:rPr>
              <w:t>7</w:t>
            </w:r>
          </w:p>
          <w:p w14:paraId="09F1F692" w14:textId="77777777" w:rsidR="006F6378" w:rsidRPr="00C30686" w:rsidRDefault="006F6378" w:rsidP="0094020B">
            <w:pPr>
              <w:pStyle w:val="TAC"/>
              <w:rPr>
                <w:lang w:val="en-US"/>
              </w:rPr>
            </w:pPr>
            <w:r w:rsidRPr="00C30686">
              <w:rPr>
                <w:lang w:val="en-US"/>
              </w:rPr>
              <w:t>CA_n41A-n77A</w:t>
            </w:r>
            <w:r w:rsidRPr="00C30686">
              <w:rPr>
                <w:rFonts w:eastAsiaTheme="minorEastAsia"/>
                <w:vertAlign w:val="superscript"/>
                <w:lang w:val="en-US"/>
              </w:rPr>
              <w:t>7</w:t>
            </w:r>
          </w:p>
          <w:p w14:paraId="228D0420" w14:textId="77777777" w:rsidR="006F6378" w:rsidRPr="00C30686" w:rsidRDefault="006F6378" w:rsidP="0094020B">
            <w:pPr>
              <w:pStyle w:val="TAC"/>
              <w:rPr>
                <w:lang w:val="en-US"/>
              </w:rPr>
            </w:pPr>
            <w:r w:rsidRPr="00C30686">
              <w:rPr>
                <w:lang w:val="en-US"/>
              </w:rPr>
              <w:t>CA_n41C</w:t>
            </w:r>
            <w:r w:rsidRPr="00C30686">
              <w:rPr>
                <w:rFonts w:eastAsiaTheme="minorEastAsia"/>
                <w:vertAlign w:val="superscript"/>
                <w:lang w:val="en-US"/>
              </w:rPr>
              <w:t>7</w:t>
            </w:r>
          </w:p>
          <w:p w14:paraId="16E4053C" w14:textId="77777777" w:rsidR="006F6378" w:rsidRPr="00C30686" w:rsidRDefault="006F6378" w:rsidP="0094020B">
            <w:pPr>
              <w:pStyle w:val="TAC"/>
              <w:rPr>
                <w:lang w:val="en-US" w:eastAsia="zh-CN"/>
              </w:rPr>
            </w:pPr>
            <w:r w:rsidRPr="00C30686">
              <w:rPr>
                <w:lang w:val="en-US"/>
              </w:rPr>
              <w:t>CA_n71A-n77A</w:t>
            </w:r>
            <w:r w:rsidRPr="00C30686">
              <w:rPr>
                <w:rFonts w:eastAsiaTheme="minorEastAsia"/>
                <w:vertAlign w:val="superscript"/>
                <w:lang w:val="en-US"/>
              </w:rPr>
              <w:t>7</w:t>
            </w:r>
          </w:p>
        </w:tc>
        <w:tc>
          <w:tcPr>
            <w:tcW w:w="1259" w:type="dxa"/>
            <w:tcBorders>
              <w:top w:val="single" w:sz="4" w:space="0" w:color="auto"/>
              <w:left w:val="single" w:sz="4" w:space="0" w:color="auto"/>
              <w:bottom w:val="single" w:sz="4" w:space="0" w:color="auto"/>
              <w:right w:val="single" w:sz="4" w:space="0" w:color="auto"/>
            </w:tcBorders>
            <w:vAlign w:val="center"/>
          </w:tcPr>
          <w:p w14:paraId="44A99ED2" w14:textId="77777777" w:rsidR="006F6378" w:rsidRPr="00C30686" w:rsidRDefault="006F6378" w:rsidP="0094020B">
            <w:pPr>
              <w:pStyle w:val="TAC"/>
              <w:rPr>
                <w:kern w:val="2"/>
                <w:szCs w:val="18"/>
                <w:lang w:val="en-US" w:eastAsia="zh-CN"/>
              </w:rPr>
            </w:pPr>
            <w:r w:rsidRPr="00C30686">
              <w:rPr>
                <w:kern w:val="2"/>
                <w:szCs w:val="22"/>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3A3EB7D4"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CA_n41C_BCS0</w:t>
            </w:r>
          </w:p>
        </w:tc>
        <w:tc>
          <w:tcPr>
            <w:tcW w:w="2445" w:type="dxa"/>
            <w:tcBorders>
              <w:top w:val="nil"/>
              <w:left w:val="single" w:sz="4" w:space="0" w:color="auto"/>
              <w:bottom w:val="nil"/>
              <w:right w:val="single" w:sz="4" w:space="0" w:color="auto"/>
            </w:tcBorders>
            <w:vAlign w:val="center"/>
          </w:tcPr>
          <w:p w14:paraId="131F1C2E" w14:textId="77777777" w:rsidR="006F6378" w:rsidRPr="00C30686" w:rsidRDefault="006F6378" w:rsidP="0094020B">
            <w:pPr>
              <w:pStyle w:val="TAC"/>
              <w:rPr>
                <w:kern w:val="2"/>
                <w:szCs w:val="22"/>
                <w:lang w:val="en-US" w:eastAsia="zh-CN"/>
              </w:rPr>
            </w:pPr>
            <w:r w:rsidRPr="00C30686">
              <w:rPr>
                <w:rFonts w:cs="Arial"/>
                <w:kern w:val="2"/>
                <w:szCs w:val="18"/>
                <w:lang w:val="en-US" w:eastAsia="zh-CN"/>
              </w:rPr>
              <w:t>0</w:t>
            </w:r>
          </w:p>
        </w:tc>
      </w:tr>
      <w:tr w:rsidR="006F6378" w:rsidRPr="00C30686" w14:paraId="786AA5C4" w14:textId="77777777" w:rsidTr="004F423A">
        <w:trPr>
          <w:trHeight w:val="29"/>
        </w:trPr>
        <w:tc>
          <w:tcPr>
            <w:tcW w:w="2742" w:type="dxa"/>
            <w:tcBorders>
              <w:top w:val="nil"/>
              <w:left w:val="single" w:sz="4" w:space="0" w:color="auto"/>
              <w:bottom w:val="nil"/>
              <w:right w:val="single" w:sz="4" w:space="0" w:color="auto"/>
            </w:tcBorders>
            <w:vAlign w:val="center"/>
          </w:tcPr>
          <w:p w14:paraId="3B425B6F" w14:textId="77777777" w:rsidR="006F6378" w:rsidRPr="00C30686" w:rsidRDefault="006F6378" w:rsidP="0094020B">
            <w:pPr>
              <w:pStyle w:val="TAC"/>
              <w:rPr>
                <w:szCs w:val="18"/>
                <w:lang w:val="en-US"/>
              </w:rPr>
            </w:pPr>
          </w:p>
        </w:tc>
        <w:tc>
          <w:tcPr>
            <w:tcW w:w="2785" w:type="dxa"/>
            <w:tcBorders>
              <w:top w:val="nil"/>
              <w:left w:val="single" w:sz="4" w:space="0" w:color="auto"/>
              <w:bottom w:val="nil"/>
              <w:right w:val="single" w:sz="4" w:space="0" w:color="auto"/>
            </w:tcBorders>
            <w:vAlign w:val="center"/>
          </w:tcPr>
          <w:p w14:paraId="7BBA8B29" w14:textId="77777777" w:rsidR="006F6378" w:rsidRPr="00C30686" w:rsidRDefault="006F6378" w:rsidP="0094020B">
            <w:pPr>
              <w:pStyle w:val="TAC"/>
              <w:rPr>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E799BEE" w14:textId="77777777" w:rsidR="006F6378" w:rsidRPr="00C30686" w:rsidRDefault="006F6378" w:rsidP="0094020B">
            <w:pPr>
              <w:pStyle w:val="TAC"/>
              <w:rPr>
                <w:kern w:val="2"/>
                <w:szCs w:val="18"/>
                <w:lang w:val="en-US" w:eastAsia="zh-CN"/>
              </w:rPr>
            </w:pPr>
            <w:r w:rsidRPr="00C30686">
              <w:rPr>
                <w:kern w:val="2"/>
                <w:szCs w:val="22"/>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5A5FD300"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5, 10, 15, 20</w:t>
            </w:r>
          </w:p>
        </w:tc>
        <w:tc>
          <w:tcPr>
            <w:tcW w:w="2445" w:type="dxa"/>
            <w:tcBorders>
              <w:top w:val="nil"/>
              <w:left w:val="single" w:sz="4" w:space="0" w:color="auto"/>
              <w:bottom w:val="nil"/>
              <w:right w:val="single" w:sz="4" w:space="0" w:color="auto"/>
            </w:tcBorders>
            <w:vAlign w:val="center"/>
          </w:tcPr>
          <w:p w14:paraId="292E832A" w14:textId="77777777" w:rsidR="006F6378" w:rsidRPr="00C30686" w:rsidRDefault="006F6378" w:rsidP="0094020B">
            <w:pPr>
              <w:pStyle w:val="TAC"/>
              <w:rPr>
                <w:kern w:val="2"/>
                <w:szCs w:val="22"/>
                <w:lang w:val="en-US" w:eastAsia="zh-CN"/>
              </w:rPr>
            </w:pPr>
          </w:p>
        </w:tc>
      </w:tr>
      <w:tr w:rsidR="006F6378" w:rsidRPr="00C30686" w14:paraId="05EBE889" w14:textId="77777777" w:rsidTr="004F423A">
        <w:trPr>
          <w:trHeight w:val="29"/>
        </w:trPr>
        <w:tc>
          <w:tcPr>
            <w:tcW w:w="2742" w:type="dxa"/>
            <w:tcBorders>
              <w:top w:val="nil"/>
              <w:left w:val="single" w:sz="4" w:space="0" w:color="auto"/>
              <w:bottom w:val="nil"/>
              <w:right w:val="single" w:sz="4" w:space="0" w:color="auto"/>
            </w:tcBorders>
            <w:vAlign w:val="center"/>
          </w:tcPr>
          <w:p w14:paraId="2E66434B" w14:textId="77777777" w:rsidR="006F6378" w:rsidRPr="00C30686" w:rsidRDefault="006F6378" w:rsidP="0094020B">
            <w:pPr>
              <w:pStyle w:val="TAC"/>
              <w:rPr>
                <w:szCs w:val="18"/>
                <w:lang w:val="en-US"/>
              </w:rPr>
            </w:pPr>
          </w:p>
        </w:tc>
        <w:tc>
          <w:tcPr>
            <w:tcW w:w="2785" w:type="dxa"/>
            <w:tcBorders>
              <w:top w:val="nil"/>
              <w:left w:val="single" w:sz="4" w:space="0" w:color="auto"/>
              <w:bottom w:val="nil"/>
              <w:right w:val="single" w:sz="4" w:space="0" w:color="auto"/>
            </w:tcBorders>
            <w:vAlign w:val="center"/>
          </w:tcPr>
          <w:p w14:paraId="24306E16" w14:textId="77777777" w:rsidR="006F6378" w:rsidRPr="00C30686" w:rsidRDefault="006F6378" w:rsidP="0094020B">
            <w:pPr>
              <w:pStyle w:val="TAC"/>
              <w:rPr>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0FC13A9" w14:textId="77777777" w:rsidR="006F6378" w:rsidRPr="00C30686" w:rsidRDefault="006F6378" w:rsidP="0094020B">
            <w:pPr>
              <w:pStyle w:val="TAC"/>
              <w:rPr>
                <w:kern w:val="2"/>
                <w:szCs w:val="18"/>
                <w:lang w:val="en-US" w:eastAsia="zh-CN"/>
              </w:rPr>
            </w:pPr>
            <w:r w:rsidRPr="00C30686">
              <w:rPr>
                <w:kern w:val="2"/>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18B3A27"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2542921B" w14:textId="77777777" w:rsidR="006F6378" w:rsidRPr="00C30686" w:rsidRDefault="006F6378" w:rsidP="0094020B">
            <w:pPr>
              <w:pStyle w:val="TAC"/>
              <w:rPr>
                <w:kern w:val="2"/>
                <w:szCs w:val="22"/>
                <w:lang w:val="en-US" w:eastAsia="zh-CN"/>
              </w:rPr>
            </w:pPr>
          </w:p>
        </w:tc>
      </w:tr>
      <w:tr w:rsidR="006F6378" w:rsidRPr="00C30686" w14:paraId="0F1F00C9" w14:textId="77777777" w:rsidTr="004F423A">
        <w:trPr>
          <w:trHeight w:val="29"/>
        </w:trPr>
        <w:tc>
          <w:tcPr>
            <w:tcW w:w="2742" w:type="dxa"/>
            <w:tcBorders>
              <w:top w:val="nil"/>
              <w:left w:val="single" w:sz="4" w:space="0" w:color="auto"/>
              <w:bottom w:val="nil"/>
              <w:right w:val="single" w:sz="4" w:space="0" w:color="auto"/>
            </w:tcBorders>
            <w:vAlign w:val="center"/>
          </w:tcPr>
          <w:p w14:paraId="46447143"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4AB9F899"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B82D694"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456ED32B"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CA_n41C BCS 4 and 5</w:t>
            </w:r>
          </w:p>
        </w:tc>
        <w:tc>
          <w:tcPr>
            <w:tcW w:w="2445" w:type="dxa"/>
            <w:tcBorders>
              <w:top w:val="single" w:sz="4" w:space="0" w:color="auto"/>
              <w:left w:val="single" w:sz="4" w:space="0" w:color="auto"/>
              <w:bottom w:val="nil"/>
              <w:right w:val="single" w:sz="4" w:space="0" w:color="auto"/>
            </w:tcBorders>
            <w:vAlign w:val="center"/>
          </w:tcPr>
          <w:p w14:paraId="47A7E593" w14:textId="77777777" w:rsidR="006F6378" w:rsidRPr="00C30686" w:rsidRDefault="006F6378" w:rsidP="0094020B">
            <w:pPr>
              <w:pStyle w:val="TAC"/>
              <w:rPr>
                <w:rFonts w:eastAsiaTheme="minorEastAsia"/>
                <w:szCs w:val="22"/>
                <w:lang w:val="en-US" w:eastAsia="zh-CN"/>
              </w:rPr>
            </w:pPr>
            <w:r w:rsidRPr="00C30686">
              <w:rPr>
                <w:rFonts w:eastAsiaTheme="minorEastAsia"/>
                <w:szCs w:val="22"/>
                <w:lang w:val="en-US" w:eastAsia="zh-CN"/>
              </w:rPr>
              <w:t>4 and 5</w:t>
            </w:r>
          </w:p>
        </w:tc>
      </w:tr>
      <w:tr w:rsidR="006F6378" w:rsidRPr="00C30686" w14:paraId="41014C50" w14:textId="77777777" w:rsidTr="004F423A">
        <w:trPr>
          <w:trHeight w:val="29"/>
        </w:trPr>
        <w:tc>
          <w:tcPr>
            <w:tcW w:w="2742" w:type="dxa"/>
            <w:tcBorders>
              <w:top w:val="nil"/>
              <w:left w:val="single" w:sz="4" w:space="0" w:color="auto"/>
              <w:bottom w:val="nil"/>
              <w:right w:val="single" w:sz="4" w:space="0" w:color="auto"/>
            </w:tcBorders>
            <w:vAlign w:val="center"/>
          </w:tcPr>
          <w:p w14:paraId="336DE454"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19DD4508"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8AE0791"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27652057"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n71 channel bandwidths in Table 5.3.5-1 </w:t>
            </w:r>
          </w:p>
        </w:tc>
        <w:tc>
          <w:tcPr>
            <w:tcW w:w="2445" w:type="dxa"/>
            <w:tcBorders>
              <w:top w:val="nil"/>
              <w:left w:val="single" w:sz="4" w:space="0" w:color="auto"/>
              <w:bottom w:val="nil"/>
              <w:right w:val="single" w:sz="4" w:space="0" w:color="auto"/>
            </w:tcBorders>
            <w:vAlign w:val="center"/>
          </w:tcPr>
          <w:p w14:paraId="6D967B33" w14:textId="77777777" w:rsidR="006F6378" w:rsidRPr="00C30686" w:rsidRDefault="006F6378" w:rsidP="0094020B">
            <w:pPr>
              <w:pStyle w:val="TAC"/>
              <w:rPr>
                <w:rFonts w:eastAsiaTheme="minorEastAsia"/>
                <w:szCs w:val="22"/>
                <w:lang w:val="en-US" w:eastAsia="zh-CN"/>
              </w:rPr>
            </w:pPr>
          </w:p>
        </w:tc>
      </w:tr>
      <w:tr w:rsidR="006F6378" w:rsidRPr="00C30686" w14:paraId="041CD638"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9D96B68"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54FA668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53BF22E"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07C69DD7"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n77 channel bandwidths in Table 5.3.5-1 </w:t>
            </w:r>
          </w:p>
        </w:tc>
        <w:tc>
          <w:tcPr>
            <w:tcW w:w="2445" w:type="dxa"/>
            <w:tcBorders>
              <w:top w:val="nil"/>
              <w:left w:val="single" w:sz="4" w:space="0" w:color="auto"/>
              <w:bottom w:val="single" w:sz="4" w:space="0" w:color="auto"/>
              <w:right w:val="single" w:sz="4" w:space="0" w:color="auto"/>
            </w:tcBorders>
            <w:vAlign w:val="center"/>
          </w:tcPr>
          <w:p w14:paraId="69A1ED63" w14:textId="77777777" w:rsidR="006F6378" w:rsidRPr="00C30686" w:rsidRDefault="006F6378" w:rsidP="0094020B">
            <w:pPr>
              <w:pStyle w:val="TAC"/>
              <w:rPr>
                <w:rFonts w:eastAsiaTheme="minorEastAsia"/>
                <w:szCs w:val="22"/>
                <w:lang w:val="en-US" w:eastAsia="zh-CN"/>
              </w:rPr>
            </w:pPr>
          </w:p>
        </w:tc>
      </w:tr>
      <w:tr w:rsidR="006F6378" w:rsidRPr="00C30686" w14:paraId="44F649EC"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152E15B" w14:textId="77777777" w:rsidR="006F6378" w:rsidRPr="00C30686" w:rsidRDefault="006F6378" w:rsidP="0094020B">
            <w:pPr>
              <w:pStyle w:val="TAC"/>
              <w:rPr>
                <w:rFonts w:eastAsiaTheme="minorEastAsia"/>
                <w:lang w:val="en-US"/>
              </w:rPr>
            </w:pPr>
            <w:r w:rsidRPr="00C30686">
              <w:rPr>
                <w:lang w:val="en-US"/>
              </w:rPr>
              <w:t>CA_n41C-n71B-n77A</w:t>
            </w:r>
          </w:p>
        </w:tc>
        <w:tc>
          <w:tcPr>
            <w:tcW w:w="2785" w:type="dxa"/>
            <w:tcBorders>
              <w:top w:val="single" w:sz="4" w:space="0" w:color="auto"/>
              <w:left w:val="single" w:sz="4" w:space="0" w:color="auto"/>
              <w:bottom w:val="nil"/>
              <w:right w:val="single" w:sz="4" w:space="0" w:color="auto"/>
            </w:tcBorders>
            <w:vAlign w:val="center"/>
          </w:tcPr>
          <w:p w14:paraId="439C570B"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eastAsia="zh-CN"/>
              </w:rPr>
              <w:t>n41</w:t>
            </w:r>
            <w:r w:rsidRPr="00C30686">
              <w:rPr>
                <w:rFonts w:eastAsiaTheme="minorEastAsia"/>
                <w:vertAlign w:val="superscript"/>
                <w:lang w:val="en-US" w:eastAsia="zh-CN"/>
              </w:rPr>
              <w:t>7,9</w:t>
            </w:r>
          </w:p>
          <w:p w14:paraId="5FC42BEB"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eastAsia="zh-CN"/>
              </w:rPr>
              <w:t>n77</w:t>
            </w:r>
            <w:r w:rsidRPr="00C30686">
              <w:rPr>
                <w:rFonts w:eastAsiaTheme="minorEastAsia"/>
                <w:vertAlign w:val="superscript"/>
                <w:lang w:val="en-US" w:eastAsia="zh-CN"/>
              </w:rPr>
              <w:t>7,9</w:t>
            </w:r>
          </w:p>
          <w:p w14:paraId="03D5B7E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CA_n41A-n71A</w:t>
            </w:r>
            <w:r w:rsidRPr="00C30686">
              <w:rPr>
                <w:rFonts w:eastAsiaTheme="minorEastAsia"/>
                <w:vertAlign w:val="superscript"/>
                <w:lang w:val="en-US" w:eastAsia="zh-CN"/>
              </w:rPr>
              <w:t>7</w:t>
            </w:r>
          </w:p>
          <w:p w14:paraId="38FDEBF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CA_n41A-n77A</w:t>
            </w:r>
            <w:r w:rsidRPr="00C30686">
              <w:rPr>
                <w:rFonts w:eastAsiaTheme="minorEastAsia"/>
                <w:vertAlign w:val="superscript"/>
                <w:lang w:val="en-US" w:eastAsia="zh-CN"/>
              </w:rPr>
              <w:t>7</w:t>
            </w:r>
          </w:p>
          <w:p w14:paraId="0052600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CA_n41C</w:t>
            </w:r>
            <w:r w:rsidRPr="00C30686">
              <w:rPr>
                <w:rFonts w:eastAsiaTheme="minorEastAsia"/>
                <w:vertAlign w:val="superscript"/>
                <w:lang w:val="en-US" w:eastAsia="zh-CN"/>
              </w:rPr>
              <w:t>7</w:t>
            </w:r>
          </w:p>
          <w:p w14:paraId="733A218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CA_n71A-n77A</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18258BCB"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7370B8BE"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CA_n41C_BCS 4 and 5</w:t>
            </w:r>
          </w:p>
        </w:tc>
        <w:tc>
          <w:tcPr>
            <w:tcW w:w="2445" w:type="dxa"/>
            <w:tcBorders>
              <w:top w:val="single" w:sz="4" w:space="0" w:color="auto"/>
              <w:left w:val="single" w:sz="4" w:space="0" w:color="auto"/>
              <w:bottom w:val="nil"/>
              <w:right w:val="single" w:sz="4" w:space="0" w:color="auto"/>
            </w:tcBorders>
            <w:vAlign w:val="center"/>
          </w:tcPr>
          <w:p w14:paraId="466C5499" w14:textId="77777777" w:rsidR="006F6378" w:rsidRPr="00C30686" w:rsidRDefault="006F6378" w:rsidP="0094020B">
            <w:pPr>
              <w:pStyle w:val="TAC"/>
              <w:rPr>
                <w:rFonts w:eastAsiaTheme="minorEastAsia"/>
                <w:szCs w:val="22"/>
                <w:lang w:val="en-US" w:eastAsia="zh-CN"/>
              </w:rPr>
            </w:pPr>
            <w:r w:rsidRPr="00C30686">
              <w:rPr>
                <w:rFonts w:eastAsiaTheme="minorEastAsia"/>
                <w:szCs w:val="22"/>
                <w:lang w:val="en-US" w:eastAsia="zh-CN"/>
              </w:rPr>
              <w:t>4 and 5</w:t>
            </w:r>
          </w:p>
        </w:tc>
      </w:tr>
      <w:tr w:rsidR="006F6378" w:rsidRPr="00C30686" w14:paraId="26A522B5" w14:textId="77777777" w:rsidTr="004F423A">
        <w:trPr>
          <w:trHeight w:val="29"/>
        </w:trPr>
        <w:tc>
          <w:tcPr>
            <w:tcW w:w="2742" w:type="dxa"/>
            <w:tcBorders>
              <w:top w:val="nil"/>
              <w:left w:val="single" w:sz="4" w:space="0" w:color="auto"/>
              <w:bottom w:val="nil"/>
              <w:right w:val="single" w:sz="4" w:space="0" w:color="auto"/>
            </w:tcBorders>
            <w:vAlign w:val="center"/>
          </w:tcPr>
          <w:p w14:paraId="377EC27E"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14F83ADC"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1F6D0A8"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44AF827D" w14:textId="77777777" w:rsidR="006F6378" w:rsidRPr="00C30686" w:rsidRDefault="006F6378" w:rsidP="0094020B">
            <w:pPr>
              <w:pStyle w:val="TAC"/>
              <w:rPr>
                <w:rFonts w:eastAsiaTheme="minorEastAsia"/>
                <w:lang w:val="en-US" w:eastAsia="zh-CN" w:bidi="ar"/>
              </w:rPr>
            </w:pPr>
            <w:r w:rsidRPr="00C30686">
              <w:rPr>
                <w:lang w:val="en-US" w:eastAsia="zh-CN" w:bidi="ar"/>
              </w:rPr>
              <w:t>CA_n71B_BCS 4 and 5</w:t>
            </w:r>
          </w:p>
        </w:tc>
        <w:tc>
          <w:tcPr>
            <w:tcW w:w="2445" w:type="dxa"/>
            <w:tcBorders>
              <w:top w:val="nil"/>
              <w:left w:val="single" w:sz="4" w:space="0" w:color="auto"/>
              <w:bottom w:val="nil"/>
              <w:right w:val="single" w:sz="4" w:space="0" w:color="auto"/>
            </w:tcBorders>
            <w:vAlign w:val="center"/>
          </w:tcPr>
          <w:p w14:paraId="1C2DDDDD" w14:textId="77777777" w:rsidR="006F6378" w:rsidRPr="00C30686" w:rsidRDefault="006F6378" w:rsidP="0094020B">
            <w:pPr>
              <w:pStyle w:val="TAC"/>
              <w:rPr>
                <w:rFonts w:eastAsiaTheme="minorEastAsia"/>
                <w:szCs w:val="22"/>
                <w:lang w:val="en-US" w:eastAsia="zh-CN"/>
              </w:rPr>
            </w:pPr>
          </w:p>
        </w:tc>
      </w:tr>
      <w:tr w:rsidR="006F6378" w:rsidRPr="00C30686" w14:paraId="5D0A1DF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8312ECE"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01DD5F6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4A14EE7"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5B5CCA03"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n77 channel bandwidths in Table 5.3.5-1 </w:t>
            </w:r>
          </w:p>
        </w:tc>
        <w:tc>
          <w:tcPr>
            <w:tcW w:w="2445" w:type="dxa"/>
            <w:tcBorders>
              <w:top w:val="nil"/>
              <w:left w:val="single" w:sz="4" w:space="0" w:color="auto"/>
              <w:bottom w:val="single" w:sz="4" w:space="0" w:color="auto"/>
              <w:right w:val="single" w:sz="4" w:space="0" w:color="auto"/>
            </w:tcBorders>
            <w:vAlign w:val="center"/>
          </w:tcPr>
          <w:p w14:paraId="11BEBA9F" w14:textId="77777777" w:rsidR="006F6378" w:rsidRPr="00C30686" w:rsidRDefault="006F6378" w:rsidP="0094020B">
            <w:pPr>
              <w:pStyle w:val="TAC"/>
              <w:rPr>
                <w:rFonts w:eastAsiaTheme="minorEastAsia"/>
                <w:szCs w:val="22"/>
                <w:lang w:val="en-US" w:eastAsia="zh-CN"/>
              </w:rPr>
            </w:pPr>
          </w:p>
        </w:tc>
      </w:tr>
      <w:tr w:rsidR="006F6378" w:rsidRPr="00C30686" w14:paraId="73EE8A75"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82C22AF" w14:textId="77777777" w:rsidR="006F6378" w:rsidRPr="00C30686" w:rsidRDefault="006F6378" w:rsidP="0094020B">
            <w:pPr>
              <w:pStyle w:val="TAC"/>
              <w:rPr>
                <w:rFonts w:eastAsiaTheme="minorEastAsia"/>
                <w:lang w:val="en-US"/>
              </w:rPr>
            </w:pPr>
            <w:r w:rsidRPr="00C30686">
              <w:rPr>
                <w:lang w:val="en-US"/>
              </w:rPr>
              <w:t>CA_n41C-n71(2A)-n77A</w:t>
            </w:r>
          </w:p>
        </w:tc>
        <w:tc>
          <w:tcPr>
            <w:tcW w:w="2785" w:type="dxa"/>
            <w:tcBorders>
              <w:top w:val="single" w:sz="4" w:space="0" w:color="auto"/>
              <w:left w:val="single" w:sz="4" w:space="0" w:color="auto"/>
              <w:bottom w:val="nil"/>
              <w:right w:val="single" w:sz="4" w:space="0" w:color="auto"/>
            </w:tcBorders>
            <w:vAlign w:val="center"/>
          </w:tcPr>
          <w:p w14:paraId="003B75E2"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eastAsia="zh-CN"/>
              </w:rPr>
              <w:t>n41</w:t>
            </w:r>
            <w:r w:rsidRPr="00C30686">
              <w:rPr>
                <w:rFonts w:eastAsiaTheme="minorEastAsia"/>
                <w:vertAlign w:val="superscript"/>
                <w:lang w:val="en-US" w:eastAsia="zh-CN"/>
              </w:rPr>
              <w:t>7,9</w:t>
            </w:r>
          </w:p>
          <w:p w14:paraId="04261E92" w14:textId="77777777" w:rsidR="006F6378" w:rsidRPr="00C30686" w:rsidRDefault="006F6378" w:rsidP="0094020B">
            <w:pPr>
              <w:pStyle w:val="TAC"/>
              <w:rPr>
                <w:rFonts w:eastAsiaTheme="minorEastAsia"/>
                <w:vertAlign w:val="superscript"/>
                <w:lang w:val="en-US" w:eastAsia="zh-CN"/>
              </w:rPr>
            </w:pPr>
            <w:r w:rsidRPr="00C30686">
              <w:rPr>
                <w:rFonts w:eastAsiaTheme="minorEastAsia"/>
                <w:lang w:val="en-US" w:eastAsia="zh-CN"/>
              </w:rPr>
              <w:t>n77</w:t>
            </w:r>
            <w:r w:rsidRPr="00C30686">
              <w:rPr>
                <w:rFonts w:eastAsiaTheme="minorEastAsia"/>
                <w:vertAlign w:val="superscript"/>
                <w:lang w:val="en-US" w:eastAsia="zh-CN"/>
              </w:rPr>
              <w:t>7,9</w:t>
            </w:r>
          </w:p>
          <w:p w14:paraId="456F74B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CA_n41A-n71A</w:t>
            </w:r>
            <w:r w:rsidRPr="00C30686">
              <w:rPr>
                <w:rFonts w:eastAsiaTheme="minorEastAsia"/>
                <w:vertAlign w:val="superscript"/>
                <w:lang w:val="en-US" w:eastAsia="zh-CN"/>
              </w:rPr>
              <w:t>7</w:t>
            </w:r>
          </w:p>
          <w:p w14:paraId="5FDEA3F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CA_n41A-n77A</w:t>
            </w:r>
            <w:r w:rsidRPr="00C30686">
              <w:rPr>
                <w:rFonts w:eastAsiaTheme="minorEastAsia"/>
                <w:vertAlign w:val="superscript"/>
                <w:lang w:val="en-US" w:eastAsia="zh-CN"/>
              </w:rPr>
              <w:t>7</w:t>
            </w:r>
          </w:p>
          <w:p w14:paraId="7B44B628"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CA_n41C</w:t>
            </w:r>
            <w:r w:rsidRPr="00C30686">
              <w:rPr>
                <w:rFonts w:eastAsiaTheme="minorEastAsia"/>
                <w:vertAlign w:val="superscript"/>
                <w:lang w:val="en-US" w:eastAsia="zh-CN"/>
              </w:rPr>
              <w:t>7</w:t>
            </w:r>
          </w:p>
          <w:p w14:paraId="160D19A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CA_n71A-n77A</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0F9E4F6D"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4759B2B5"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CA_n41C_BCS 4 and 5</w:t>
            </w:r>
          </w:p>
        </w:tc>
        <w:tc>
          <w:tcPr>
            <w:tcW w:w="2445" w:type="dxa"/>
            <w:tcBorders>
              <w:top w:val="single" w:sz="4" w:space="0" w:color="auto"/>
              <w:left w:val="single" w:sz="4" w:space="0" w:color="auto"/>
              <w:bottom w:val="nil"/>
              <w:right w:val="single" w:sz="4" w:space="0" w:color="auto"/>
            </w:tcBorders>
            <w:vAlign w:val="center"/>
          </w:tcPr>
          <w:p w14:paraId="5729A6BD" w14:textId="77777777" w:rsidR="006F6378" w:rsidRPr="00C30686" w:rsidRDefault="006F6378" w:rsidP="0094020B">
            <w:pPr>
              <w:pStyle w:val="TAC"/>
              <w:rPr>
                <w:rFonts w:eastAsiaTheme="minorEastAsia"/>
                <w:szCs w:val="22"/>
                <w:lang w:val="en-US" w:eastAsia="zh-CN"/>
              </w:rPr>
            </w:pPr>
            <w:r w:rsidRPr="00C30686">
              <w:rPr>
                <w:rFonts w:eastAsiaTheme="minorEastAsia"/>
                <w:szCs w:val="22"/>
                <w:lang w:val="en-US" w:eastAsia="zh-CN"/>
              </w:rPr>
              <w:t>4 and 5</w:t>
            </w:r>
          </w:p>
        </w:tc>
      </w:tr>
      <w:tr w:rsidR="006F6378" w:rsidRPr="00C30686" w14:paraId="5509B703" w14:textId="77777777" w:rsidTr="004F423A">
        <w:trPr>
          <w:trHeight w:val="29"/>
        </w:trPr>
        <w:tc>
          <w:tcPr>
            <w:tcW w:w="2742" w:type="dxa"/>
            <w:tcBorders>
              <w:top w:val="nil"/>
              <w:left w:val="single" w:sz="4" w:space="0" w:color="auto"/>
              <w:bottom w:val="nil"/>
              <w:right w:val="single" w:sz="4" w:space="0" w:color="auto"/>
            </w:tcBorders>
            <w:vAlign w:val="center"/>
          </w:tcPr>
          <w:p w14:paraId="214296A1"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1299562A"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F8B3B2A"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3B696CAF"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CA_n71(2A)_BCS 4 and 5</w:t>
            </w:r>
          </w:p>
        </w:tc>
        <w:tc>
          <w:tcPr>
            <w:tcW w:w="2445" w:type="dxa"/>
            <w:tcBorders>
              <w:top w:val="nil"/>
              <w:left w:val="single" w:sz="4" w:space="0" w:color="auto"/>
              <w:bottom w:val="nil"/>
              <w:right w:val="single" w:sz="4" w:space="0" w:color="auto"/>
            </w:tcBorders>
            <w:vAlign w:val="center"/>
          </w:tcPr>
          <w:p w14:paraId="567B58C7" w14:textId="77777777" w:rsidR="006F6378" w:rsidRPr="00C30686" w:rsidRDefault="006F6378" w:rsidP="0094020B">
            <w:pPr>
              <w:pStyle w:val="TAC"/>
              <w:rPr>
                <w:rFonts w:eastAsiaTheme="minorEastAsia"/>
                <w:szCs w:val="22"/>
                <w:lang w:val="en-US" w:eastAsia="zh-CN"/>
              </w:rPr>
            </w:pPr>
          </w:p>
        </w:tc>
      </w:tr>
      <w:tr w:rsidR="006F6378" w:rsidRPr="00C30686" w14:paraId="588326B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0BEDD6E"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6541C20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6BCF370"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39D3DD50"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n77 channel bandwidths in Table 5.3.5-1 </w:t>
            </w:r>
          </w:p>
        </w:tc>
        <w:tc>
          <w:tcPr>
            <w:tcW w:w="2445" w:type="dxa"/>
            <w:tcBorders>
              <w:top w:val="nil"/>
              <w:left w:val="single" w:sz="4" w:space="0" w:color="auto"/>
              <w:bottom w:val="single" w:sz="4" w:space="0" w:color="auto"/>
              <w:right w:val="single" w:sz="4" w:space="0" w:color="auto"/>
            </w:tcBorders>
            <w:vAlign w:val="center"/>
          </w:tcPr>
          <w:p w14:paraId="0FDE26CC" w14:textId="77777777" w:rsidR="006F6378" w:rsidRPr="00C30686" w:rsidRDefault="006F6378" w:rsidP="0094020B">
            <w:pPr>
              <w:pStyle w:val="TAC"/>
              <w:rPr>
                <w:rFonts w:eastAsiaTheme="minorEastAsia"/>
                <w:szCs w:val="22"/>
                <w:lang w:val="en-US" w:eastAsia="zh-CN"/>
              </w:rPr>
            </w:pPr>
          </w:p>
        </w:tc>
      </w:tr>
      <w:tr w:rsidR="006F6378" w:rsidRPr="00C30686" w14:paraId="2EA9BC6D"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A703230" w14:textId="77777777" w:rsidR="006F6378" w:rsidRPr="00C30686" w:rsidRDefault="006F6378" w:rsidP="0094020B">
            <w:pPr>
              <w:pStyle w:val="TAC"/>
              <w:rPr>
                <w:rFonts w:eastAsiaTheme="minorEastAsia"/>
                <w:lang w:val="en-US"/>
              </w:rPr>
            </w:pPr>
            <w:r w:rsidRPr="00C30686">
              <w:rPr>
                <w:rFonts w:eastAsiaTheme="minorEastAsia"/>
                <w:lang w:val="en-US"/>
              </w:rPr>
              <w:t>CA_n41C-n71A-n77(2A)</w:t>
            </w:r>
          </w:p>
        </w:tc>
        <w:tc>
          <w:tcPr>
            <w:tcW w:w="2785" w:type="dxa"/>
            <w:tcBorders>
              <w:top w:val="single" w:sz="4" w:space="0" w:color="auto"/>
              <w:left w:val="single" w:sz="4" w:space="0" w:color="auto"/>
              <w:bottom w:val="nil"/>
              <w:right w:val="single" w:sz="4" w:space="0" w:color="auto"/>
            </w:tcBorders>
            <w:vAlign w:val="center"/>
          </w:tcPr>
          <w:p w14:paraId="7D4225C3" w14:textId="77777777" w:rsidR="006F6378" w:rsidRPr="00C30686" w:rsidRDefault="006F6378" w:rsidP="0094020B">
            <w:pPr>
              <w:pStyle w:val="TAC"/>
              <w:rPr>
                <w:rFonts w:eastAsiaTheme="minorEastAsia"/>
                <w:lang w:val="en-US"/>
              </w:rPr>
            </w:pPr>
            <w:r w:rsidRPr="00C30686">
              <w:rPr>
                <w:rFonts w:eastAsiaTheme="minorEastAsia"/>
                <w:lang w:val="en-US"/>
              </w:rPr>
              <w:t>CA_n41A-n71A</w:t>
            </w:r>
          </w:p>
          <w:p w14:paraId="6DAFB13C" w14:textId="77777777" w:rsidR="006F6378" w:rsidRPr="00C30686" w:rsidRDefault="006F6378" w:rsidP="0094020B">
            <w:pPr>
              <w:pStyle w:val="TAC"/>
              <w:rPr>
                <w:rFonts w:eastAsiaTheme="minorEastAsia"/>
                <w:lang w:val="en-US"/>
              </w:rPr>
            </w:pPr>
            <w:r w:rsidRPr="00C30686">
              <w:rPr>
                <w:rFonts w:eastAsiaTheme="minorEastAsia"/>
                <w:lang w:val="en-US"/>
              </w:rPr>
              <w:t>CA_n41A-n77A</w:t>
            </w:r>
          </w:p>
          <w:p w14:paraId="082F2D55" w14:textId="77777777" w:rsidR="006F6378" w:rsidRPr="00C30686" w:rsidRDefault="006F6378" w:rsidP="0094020B">
            <w:pPr>
              <w:pStyle w:val="TAC"/>
              <w:rPr>
                <w:rFonts w:eastAsiaTheme="minorEastAsia"/>
                <w:lang w:val="en-US"/>
              </w:rPr>
            </w:pPr>
            <w:r w:rsidRPr="00C30686">
              <w:rPr>
                <w:rFonts w:eastAsiaTheme="minorEastAsia"/>
                <w:lang w:val="en-US"/>
              </w:rPr>
              <w:t>CA_n41C</w:t>
            </w:r>
          </w:p>
          <w:p w14:paraId="14EAC3F6" w14:textId="77777777" w:rsidR="006F6378" w:rsidRPr="00C30686" w:rsidRDefault="006F6378" w:rsidP="0094020B">
            <w:pPr>
              <w:pStyle w:val="TAC"/>
              <w:rPr>
                <w:rFonts w:eastAsiaTheme="minorEastAsia"/>
                <w:lang w:val="en-US" w:eastAsia="zh-CN"/>
              </w:rPr>
            </w:pPr>
            <w:r w:rsidRPr="00C30686">
              <w:rPr>
                <w:rFonts w:eastAsiaTheme="minorEastAsia"/>
                <w:lang w:val="en-US"/>
              </w:rPr>
              <w:t>CA_n71A-n77A</w:t>
            </w:r>
          </w:p>
        </w:tc>
        <w:tc>
          <w:tcPr>
            <w:tcW w:w="1259" w:type="dxa"/>
            <w:tcBorders>
              <w:top w:val="single" w:sz="4" w:space="0" w:color="auto"/>
              <w:left w:val="single" w:sz="4" w:space="0" w:color="auto"/>
              <w:bottom w:val="single" w:sz="4" w:space="0" w:color="auto"/>
              <w:right w:val="single" w:sz="4" w:space="0" w:color="auto"/>
            </w:tcBorders>
            <w:vAlign w:val="center"/>
          </w:tcPr>
          <w:p w14:paraId="0D6C830C"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16EC0C33"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CA_n41C BCS 4 and 5</w:t>
            </w:r>
          </w:p>
        </w:tc>
        <w:tc>
          <w:tcPr>
            <w:tcW w:w="2445" w:type="dxa"/>
            <w:tcBorders>
              <w:top w:val="single" w:sz="4" w:space="0" w:color="auto"/>
              <w:left w:val="single" w:sz="4" w:space="0" w:color="auto"/>
              <w:bottom w:val="nil"/>
              <w:right w:val="single" w:sz="4" w:space="0" w:color="auto"/>
            </w:tcBorders>
            <w:vAlign w:val="center"/>
          </w:tcPr>
          <w:p w14:paraId="789CB3C6" w14:textId="77777777" w:rsidR="006F6378" w:rsidRPr="00C30686" w:rsidRDefault="006F6378" w:rsidP="0094020B">
            <w:pPr>
              <w:pStyle w:val="TAC"/>
              <w:rPr>
                <w:rFonts w:eastAsiaTheme="minorEastAsia"/>
                <w:szCs w:val="22"/>
                <w:lang w:val="en-US" w:eastAsia="zh-CN"/>
              </w:rPr>
            </w:pPr>
            <w:r w:rsidRPr="00C30686">
              <w:rPr>
                <w:rFonts w:eastAsiaTheme="minorEastAsia"/>
                <w:szCs w:val="22"/>
                <w:lang w:val="en-US" w:eastAsia="zh-CN"/>
              </w:rPr>
              <w:t>4 and 5</w:t>
            </w:r>
          </w:p>
        </w:tc>
      </w:tr>
      <w:tr w:rsidR="006F6378" w:rsidRPr="00C30686" w14:paraId="1954E685" w14:textId="77777777" w:rsidTr="004F423A">
        <w:trPr>
          <w:trHeight w:val="29"/>
        </w:trPr>
        <w:tc>
          <w:tcPr>
            <w:tcW w:w="2742" w:type="dxa"/>
            <w:tcBorders>
              <w:top w:val="nil"/>
              <w:left w:val="single" w:sz="4" w:space="0" w:color="auto"/>
              <w:bottom w:val="nil"/>
              <w:right w:val="single" w:sz="4" w:space="0" w:color="auto"/>
            </w:tcBorders>
            <w:vAlign w:val="center"/>
          </w:tcPr>
          <w:p w14:paraId="40AE6110"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7CCE76E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7B38E4D"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5E66DD7D"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n71 channel bandwidths in Table 5.3.5-1 </w:t>
            </w:r>
          </w:p>
        </w:tc>
        <w:tc>
          <w:tcPr>
            <w:tcW w:w="2445" w:type="dxa"/>
            <w:tcBorders>
              <w:top w:val="nil"/>
              <w:left w:val="single" w:sz="4" w:space="0" w:color="auto"/>
              <w:bottom w:val="nil"/>
              <w:right w:val="single" w:sz="4" w:space="0" w:color="auto"/>
            </w:tcBorders>
            <w:vAlign w:val="center"/>
          </w:tcPr>
          <w:p w14:paraId="2B4BE31F" w14:textId="77777777" w:rsidR="006F6378" w:rsidRPr="00C30686" w:rsidRDefault="006F6378" w:rsidP="0094020B">
            <w:pPr>
              <w:pStyle w:val="TAC"/>
              <w:rPr>
                <w:rFonts w:eastAsiaTheme="minorEastAsia"/>
                <w:szCs w:val="22"/>
                <w:lang w:val="en-US" w:eastAsia="zh-CN"/>
              </w:rPr>
            </w:pPr>
          </w:p>
        </w:tc>
      </w:tr>
      <w:tr w:rsidR="006F6378" w:rsidRPr="00C30686" w14:paraId="3FBA10A8"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91C3004"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796AF007"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6872FEF"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5B46B32C"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CA_n77(2A) BCS 4 and 5</w:t>
            </w:r>
          </w:p>
        </w:tc>
        <w:tc>
          <w:tcPr>
            <w:tcW w:w="2445" w:type="dxa"/>
            <w:tcBorders>
              <w:top w:val="nil"/>
              <w:left w:val="single" w:sz="4" w:space="0" w:color="auto"/>
              <w:bottom w:val="single" w:sz="4" w:space="0" w:color="auto"/>
              <w:right w:val="single" w:sz="4" w:space="0" w:color="auto"/>
            </w:tcBorders>
            <w:vAlign w:val="center"/>
          </w:tcPr>
          <w:p w14:paraId="42548689" w14:textId="77777777" w:rsidR="006F6378" w:rsidRPr="00C30686" w:rsidRDefault="006F6378" w:rsidP="0094020B">
            <w:pPr>
              <w:pStyle w:val="TAC"/>
              <w:rPr>
                <w:rFonts w:eastAsiaTheme="minorEastAsia"/>
                <w:szCs w:val="22"/>
                <w:lang w:val="en-US" w:eastAsia="zh-CN"/>
              </w:rPr>
            </w:pPr>
          </w:p>
        </w:tc>
      </w:tr>
      <w:tr w:rsidR="006F6378" w:rsidRPr="00C30686" w14:paraId="68C24850"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01DE388" w14:textId="77777777" w:rsidR="006F6378" w:rsidRPr="00C30686" w:rsidRDefault="006F6378" w:rsidP="0094020B">
            <w:pPr>
              <w:pStyle w:val="TAC"/>
              <w:rPr>
                <w:rFonts w:eastAsiaTheme="minorEastAsia"/>
                <w:lang w:val="en-US"/>
              </w:rPr>
            </w:pPr>
            <w:r w:rsidRPr="00C30686">
              <w:rPr>
                <w:rFonts w:eastAsiaTheme="minorEastAsia"/>
                <w:lang w:val="en-US"/>
              </w:rPr>
              <w:t>CA_n41(A-C)-n71A-n77A</w:t>
            </w:r>
          </w:p>
        </w:tc>
        <w:tc>
          <w:tcPr>
            <w:tcW w:w="2785" w:type="dxa"/>
            <w:tcBorders>
              <w:top w:val="single" w:sz="4" w:space="0" w:color="auto"/>
              <w:left w:val="single" w:sz="4" w:space="0" w:color="auto"/>
              <w:bottom w:val="nil"/>
              <w:right w:val="single" w:sz="4" w:space="0" w:color="auto"/>
            </w:tcBorders>
            <w:vAlign w:val="center"/>
          </w:tcPr>
          <w:p w14:paraId="75AEC4D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CA_n41A-n71A</w:t>
            </w:r>
          </w:p>
          <w:p w14:paraId="4CC1CC7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CA_n41A-n77A</w:t>
            </w:r>
          </w:p>
          <w:p w14:paraId="41CE9860" w14:textId="77777777" w:rsidR="006F6378" w:rsidRPr="00C30686" w:rsidRDefault="006F6378" w:rsidP="0094020B">
            <w:pPr>
              <w:pStyle w:val="TAC"/>
              <w:rPr>
                <w:rFonts w:eastAsiaTheme="minorEastAsia"/>
                <w:lang w:val="en-US" w:eastAsia="zh-CN"/>
              </w:rPr>
            </w:pPr>
            <w:r w:rsidRPr="00C30686">
              <w:rPr>
                <w:rFonts w:eastAsiaTheme="minorEastAsia" w:hint="eastAsia"/>
                <w:lang w:val="en-US" w:eastAsia="zh-CN"/>
              </w:rPr>
              <w:t>C</w:t>
            </w:r>
            <w:r w:rsidRPr="00C30686">
              <w:rPr>
                <w:rFonts w:eastAsiaTheme="minorEastAsia"/>
                <w:lang w:val="en-US" w:eastAsia="zh-CN"/>
              </w:rPr>
              <w:t>A_n41C</w:t>
            </w:r>
          </w:p>
          <w:p w14:paraId="2DB860DC"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CA_n71A-n77A</w:t>
            </w:r>
          </w:p>
        </w:tc>
        <w:tc>
          <w:tcPr>
            <w:tcW w:w="1259" w:type="dxa"/>
            <w:tcBorders>
              <w:top w:val="single" w:sz="4" w:space="0" w:color="auto"/>
              <w:left w:val="single" w:sz="4" w:space="0" w:color="auto"/>
              <w:bottom w:val="single" w:sz="4" w:space="0" w:color="auto"/>
              <w:right w:val="single" w:sz="4" w:space="0" w:color="auto"/>
            </w:tcBorders>
            <w:vAlign w:val="center"/>
          </w:tcPr>
          <w:p w14:paraId="1568A46D"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6A78AE88"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CA_n41(A-C) BCS 4 and 5</w:t>
            </w:r>
          </w:p>
        </w:tc>
        <w:tc>
          <w:tcPr>
            <w:tcW w:w="2445" w:type="dxa"/>
            <w:tcBorders>
              <w:top w:val="single" w:sz="4" w:space="0" w:color="auto"/>
              <w:left w:val="single" w:sz="4" w:space="0" w:color="auto"/>
              <w:bottom w:val="nil"/>
              <w:right w:val="single" w:sz="4" w:space="0" w:color="auto"/>
            </w:tcBorders>
            <w:vAlign w:val="center"/>
          </w:tcPr>
          <w:p w14:paraId="32CC7571" w14:textId="77777777" w:rsidR="006F6378" w:rsidRPr="00C30686" w:rsidRDefault="006F6378" w:rsidP="0094020B">
            <w:pPr>
              <w:pStyle w:val="TAC"/>
              <w:rPr>
                <w:rFonts w:eastAsiaTheme="minorEastAsia"/>
                <w:szCs w:val="22"/>
                <w:lang w:val="en-US" w:eastAsia="zh-CN"/>
              </w:rPr>
            </w:pPr>
            <w:r w:rsidRPr="00C30686">
              <w:rPr>
                <w:rFonts w:eastAsiaTheme="minorEastAsia"/>
                <w:szCs w:val="22"/>
                <w:lang w:val="en-US" w:eastAsia="zh-CN"/>
              </w:rPr>
              <w:t>4 and 5</w:t>
            </w:r>
          </w:p>
        </w:tc>
      </w:tr>
      <w:tr w:rsidR="006F6378" w:rsidRPr="00C30686" w14:paraId="56D724A4" w14:textId="77777777" w:rsidTr="004F423A">
        <w:trPr>
          <w:trHeight w:val="29"/>
        </w:trPr>
        <w:tc>
          <w:tcPr>
            <w:tcW w:w="2742" w:type="dxa"/>
            <w:tcBorders>
              <w:top w:val="nil"/>
              <w:left w:val="single" w:sz="4" w:space="0" w:color="auto"/>
              <w:bottom w:val="nil"/>
              <w:right w:val="single" w:sz="4" w:space="0" w:color="auto"/>
            </w:tcBorders>
            <w:vAlign w:val="center"/>
          </w:tcPr>
          <w:p w14:paraId="005D2438"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10433530"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D5C38CB"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55FBC175"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n71 channel bandwidths in Table 5.3.5-1 </w:t>
            </w:r>
          </w:p>
        </w:tc>
        <w:tc>
          <w:tcPr>
            <w:tcW w:w="2445" w:type="dxa"/>
            <w:tcBorders>
              <w:top w:val="nil"/>
              <w:left w:val="single" w:sz="4" w:space="0" w:color="auto"/>
              <w:bottom w:val="nil"/>
              <w:right w:val="single" w:sz="4" w:space="0" w:color="auto"/>
            </w:tcBorders>
            <w:vAlign w:val="center"/>
          </w:tcPr>
          <w:p w14:paraId="36397F58" w14:textId="77777777" w:rsidR="006F6378" w:rsidRPr="00C30686" w:rsidRDefault="006F6378" w:rsidP="0094020B">
            <w:pPr>
              <w:pStyle w:val="TAC"/>
              <w:rPr>
                <w:rFonts w:eastAsiaTheme="minorEastAsia"/>
                <w:szCs w:val="22"/>
                <w:lang w:val="en-US" w:eastAsia="zh-CN"/>
              </w:rPr>
            </w:pPr>
          </w:p>
        </w:tc>
      </w:tr>
      <w:tr w:rsidR="006F6378" w:rsidRPr="00C30686" w14:paraId="4EF3C7A0"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6A580F8"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66517851"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E81AD8A" w14:textId="77777777" w:rsidR="006F6378" w:rsidRPr="00C30686" w:rsidRDefault="006F6378" w:rsidP="0094020B">
            <w:pPr>
              <w:pStyle w:val="TAC"/>
              <w:rPr>
                <w:rFonts w:eastAsiaTheme="minorEastAsia"/>
                <w:szCs w:val="22"/>
                <w:lang w:val="en-US"/>
              </w:rPr>
            </w:pPr>
            <w:r w:rsidRPr="00C30686">
              <w:rPr>
                <w:rFonts w:eastAsiaTheme="minorEastAsia"/>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2FEB797A"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n77 channel bandwidths in Table 5.3.5-1 </w:t>
            </w:r>
          </w:p>
        </w:tc>
        <w:tc>
          <w:tcPr>
            <w:tcW w:w="2445" w:type="dxa"/>
            <w:tcBorders>
              <w:top w:val="nil"/>
              <w:left w:val="single" w:sz="4" w:space="0" w:color="auto"/>
              <w:bottom w:val="single" w:sz="4" w:space="0" w:color="auto"/>
              <w:right w:val="single" w:sz="4" w:space="0" w:color="auto"/>
            </w:tcBorders>
            <w:vAlign w:val="center"/>
          </w:tcPr>
          <w:p w14:paraId="779FF7D6" w14:textId="77777777" w:rsidR="006F6378" w:rsidRPr="00C30686" w:rsidRDefault="006F6378" w:rsidP="0094020B">
            <w:pPr>
              <w:pStyle w:val="TAC"/>
              <w:rPr>
                <w:rFonts w:eastAsiaTheme="minorEastAsia"/>
                <w:szCs w:val="22"/>
                <w:lang w:val="en-US" w:eastAsia="zh-CN"/>
              </w:rPr>
            </w:pPr>
          </w:p>
        </w:tc>
      </w:tr>
      <w:tr w:rsidR="006F6378" w:rsidRPr="00C30686" w14:paraId="2775A2CA"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93E1AC4" w14:textId="77777777" w:rsidR="006F6378" w:rsidRPr="00C30686" w:rsidRDefault="006F6378" w:rsidP="0094020B">
            <w:pPr>
              <w:pStyle w:val="TAC"/>
              <w:rPr>
                <w:kern w:val="2"/>
                <w:szCs w:val="22"/>
                <w:lang w:val="en-US"/>
              </w:rPr>
            </w:pPr>
            <w:r w:rsidRPr="00C30686">
              <w:rPr>
                <w:rFonts w:eastAsia="DengXian"/>
                <w:kern w:val="2"/>
                <w:szCs w:val="22"/>
                <w:lang w:val="en-US"/>
              </w:rPr>
              <w:t>CA_n41A-n71A-n78A</w:t>
            </w:r>
          </w:p>
        </w:tc>
        <w:tc>
          <w:tcPr>
            <w:tcW w:w="2785" w:type="dxa"/>
            <w:tcBorders>
              <w:top w:val="single" w:sz="4" w:space="0" w:color="auto"/>
              <w:left w:val="single" w:sz="4" w:space="0" w:color="auto"/>
              <w:bottom w:val="nil"/>
              <w:right w:val="single" w:sz="4" w:space="0" w:color="auto"/>
            </w:tcBorders>
            <w:vAlign w:val="center"/>
          </w:tcPr>
          <w:p w14:paraId="5E95C2A5" w14:textId="77777777" w:rsidR="006F6378" w:rsidRPr="00C30686" w:rsidRDefault="006F6378" w:rsidP="0094020B">
            <w:pPr>
              <w:pStyle w:val="TAC"/>
              <w:rPr>
                <w:kern w:val="2"/>
                <w:szCs w:val="18"/>
                <w:lang w:val="en-US" w:eastAsia="zh-CN"/>
              </w:rPr>
            </w:pPr>
            <w:r w:rsidRPr="00C30686">
              <w:rPr>
                <w:kern w:val="2"/>
                <w:szCs w:val="18"/>
                <w:lang w:val="en-US" w:eastAsia="zh-CN"/>
              </w:rPr>
              <w:t>CA_n41A-n71A</w:t>
            </w:r>
          </w:p>
          <w:p w14:paraId="32590E15" w14:textId="77777777" w:rsidR="006F6378" w:rsidRPr="00C30686" w:rsidRDefault="006F6378" w:rsidP="0094020B">
            <w:pPr>
              <w:pStyle w:val="TAC"/>
              <w:rPr>
                <w:kern w:val="2"/>
                <w:szCs w:val="18"/>
                <w:lang w:val="en-US" w:eastAsia="zh-CN"/>
              </w:rPr>
            </w:pPr>
            <w:r w:rsidRPr="00C30686">
              <w:rPr>
                <w:kern w:val="2"/>
                <w:szCs w:val="18"/>
                <w:lang w:val="en-US" w:eastAsia="zh-CN"/>
              </w:rPr>
              <w:t>CA_n41A-n78A</w:t>
            </w:r>
          </w:p>
          <w:p w14:paraId="1D7E02D0" w14:textId="77777777" w:rsidR="006F6378" w:rsidRPr="00C30686" w:rsidRDefault="006F6378" w:rsidP="0094020B">
            <w:pPr>
              <w:pStyle w:val="TAC"/>
              <w:rPr>
                <w:kern w:val="2"/>
                <w:szCs w:val="22"/>
                <w:lang w:val="en-US"/>
              </w:rPr>
            </w:pPr>
            <w:r w:rsidRPr="00C30686">
              <w:rPr>
                <w:kern w:val="2"/>
                <w:szCs w:val="18"/>
                <w:lang w:val="en-US" w:eastAsia="zh-CN"/>
              </w:rPr>
              <w:t>CA_n71A-n78A</w:t>
            </w:r>
          </w:p>
        </w:tc>
        <w:tc>
          <w:tcPr>
            <w:tcW w:w="1259" w:type="dxa"/>
            <w:tcBorders>
              <w:top w:val="single" w:sz="4" w:space="0" w:color="auto"/>
              <w:left w:val="single" w:sz="4" w:space="0" w:color="auto"/>
              <w:bottom w:val="single" w:sz="4" w:space="0" w:color="auto"/>
              <w:right w:val="single" w:sz="4" w:space="0" w:color="auto"/>
            </w:tcBorders>
            <w:vAlign w:val="center"/>
          </w:tcPr>
          <w:p w14:paraId="063EAE79" w14:textId="77777777" w:rsidR="006F6378" w:rsidRPr="00C30686" w:rsidRDefault="006F6378" w:rsidP="0094020B">
            <w:pPr>
              <w:pStyle w:val="TAC"/>
              <w:rPr>
                <w:kern w:val="2"/>
                <w:szCs w:val="22"/>
                <w:lang w:val="en-US"/>
              </w:rPr>
            </w:pPr>
            <w:r w:rsidRPr="00C30686">
              <w:rPr>
                <w:rFonts w:eastAsia="DengXian"/>
                <w:kern w:val="2"/>
                <w:szCs w:val="22"/>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2DB80152" w14:textId="77777777" w:rsidR="006F6378" w:rsidRPr="00C30686" w:rsidRDefault="006F6378" w:rsidP="0094020B">
            <w:pPr>
              <w:pStyle w:val="TAC"/>
              <w:rPr>
                <w:rFonts w:ascii="Calibri" w:eastAsia="DengXian" w:hAnsi="Calibri"/>
                <w:kern w:val="2"/>
                <w:sz w:val="21"/>
                <w:szCs w:val="22"/>
                <w:lang w:val="en-US" w:eastAsia="zh-CN"/>
              </w:rPr>
            </w:pPr>
            <w:r w:rsidRPr="00C30686">
              <w:rPr>
                <w:lang w:val="en-US" w:eastAsia="zh-CN" w:bidi="ar"/>
              </w:rPr>
              <w:t>10, 15, 20, 30, 40, 50, 60, 70, 80, 90, 100</w:t>
            </w:r>
          </w:p>
        </w:tc>
        <w:tc>
          <w:tcPr>
            <w:tcW w:w="2445" w:type="dxa"/>
            <w:tcBorders>
              <w:top w:val="single" w:sz="4" w:space="0" w:color="auto"/>
              <w:left w:val="single" w:sz="4" w:space="0" w:color="auto"/>
              <w:bottom w:val="nil"/>
              <w:right w:val="single" w:sz="4" w:space="0" w:color="auto"/>
            </w:tcBorders>
            <w:vAlign w:val="center"/>
          </w:tcPr>
          <w:p w14:paraId="07176475"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0A096E88" w14:textId="77777777" w:rsidTr="004F423A">
        <w:trPr>
          <w:trHeight w:val="29"/>
        </w:trPr>
        <w:tc>
          <w:tcPr>
            <w:tcW w:w="2742" w:type="dxa"/>
            <w:tcBorders>
              <w:top w:val="nil"/>
              <w:left w:val="single" w:sz="4" w:space="0" w:color="auto"/>
              <w:bottom w:val="nil"/>
              <w:right w:val="single" w:sz="4" w:space="0" w:color="auto"/>
            </w:tcBorders>
            <w:vAlign w:val="center"/>
          </w:tcPr>
          <w:p w14:paraId="66F2E165"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0EBDBA82"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FA8C666" w14:textId="77777777" w:rsidR="006F6378" w:rsidRPr="00C30686" w:rsidRDefault="006F6378" w:rsidP="0094020B">
            <w:pPr>
              <w:pStyle w:val="TAC"/>
              <w:rPr>
                <w:kern w:val="2"/>
                <w:szCs w:val="22"/>
                <w:lang w:val="en-US"/>
              </w:rPr>
            </w:pPr>
            <w:r w:rsidRPr="00C30686">
              <w:rPr>
                <w:rFonts w:eastAsia="DengXian"/>
                <w:kern w:val="2"/>
                <w:szCs w:val="22"/>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28D0013C" w14:textId="77777777" w:rsidR="006F6378" w:rsidRPr="00C30686" w:rsidRDefault="006F6378" w:rsidP="0094020B">
            <w:pPr>
              <w:pStyle w:val="TAC"/>
              <w:rPr>
                <w:rFonts w:ascii="Calibri" w:eastAsia="DengXian" w:hAnsi="Calibri"/>
                <w:kern w:val="2"/>
                <w:sz w:val="21"/>
                <w:szCs w:val="22"/>
                <w:lang w:val="en-US" w:eastAsia="zh-CN"/>
              </w:rPr>
            </w:pPr>
            <w:r w:rsidRPr="00C30686">
              <w:rPr>
                <w:lang w:val="en-US" w:eastAsia="zh-CN" w:bidi="ar"/>
              </w:rPr>
              <w:t>5, 10, 15, 20</w:t>
            </w:r>
          </w:p>
        </w:tc>
        <w:tc>
          <w:tcPr>
            <w:tcW w:w="2445" w:type="dxa"/>
            <w:tcBorders>
              <w:top w:val="nil"/>
              <w:left w:val="single" w:sz="4" w:space="0" w:color="auto"/>
              <w:bottom w:val="nil"/>
              <w:right w:val="single" w:sz="4" w:space="0" w:color="auto"/>
            </w:tcBorders>
            <w:vAlign w:val="center"/>
          </w:tcPr>
          <w:p w14:paraId="4ECC2DE4" w14:textId="77777777" w:rsidR="006F6378" w:rsidRPr="00C30686" w:rsidRDefault="006F6378" w:rsidP="0094020B">
            <w:pPr>
              <w:pStyle w:val="TAC"/>
              <w:rPr>
                <w:kern w:val="2"/>
                <w:szCs w:val="22"/>
                <w:lang w:val="en-US" w:eastAsia="zh-CN"/>
              </w:rPr>
            </w:pPr>
          </w:p>
        </w:tc>
      </w:tr>
      <w:tr w:rsidR="006F6378" w:rsidRPr="00C30686" w14:paraId="5DEC00C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6E1FDB2"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46CE6889"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78D258F" w14:textId="77777777" w:rsidR="006F6378" w:rsidRPr="00C30686" w:rsidRDefault="006F6378" w:rsidP="0094020B">
            <w:pPr>
              <w:pStyle w:val="TAC"/>
              <w:rPr>
                <w:kern w:val="2"/>
                <w:szCs w:val="22"/>
                <w:lang w:val="en-US"/>
              </w:rPr>
            </w:pPr>
            <w:r w:rsidRPr="00C30686">
              <w:rPr>
                <w:rFonts w:eastAsia="DengXian"/>
                <w:kern w:val="2"/>
                <w:szCs w:val="22"/>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7CE6DE53" w14:textId="77777777" w:rsidR="006F6378" w:rsidRPr="00C30686" w:rsidRDefault="006F6378" w:rsidP="0094020B">
            <w:pPr>
              <w:pStyle w:val="TAC"/>
              <w:rPr>
                <w:rFonts w:ascii="Calibri" w:eastAsia="DengXian" w:hAnsi="Calibri"/>
                <w:kern w:val="2"/>
                <w:sz w:val="21"/>
                <w:szCs w:val="22"/>
                <w:lang w:val="en-US" w:eastAsia="zh-CN"/>
              </w:rPr>
            </w:pPr>
            <w:r w:rsidRPr="00C30686">
              <w:rPr>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3FEC0E43" w14:textId="77777777" w:rsidR="006F6378" w:rsidRPr="00C30686" w:rsidRDefault="006F6378" w:rsidP="0094020B">
            <w:pPr>
              <w:pStyle w:val="TAC"/>
              <w:rPr>
                <w:kern w:val="2"/>
                <w:szCs w:val="22"/>
                <w:lang w:val="en-US" w:eastAsia="zh-CN"/>
              </w:rPr>
            </w:pPr>
          </w:p>
        </w:tc>
      </w:tr>
      <w:tr w:rsidR="006F6378" w:rsidRPr="00C30686" w14:paraId="0676E991"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1E67D01" w14:textId="77777777" w:rsidR="006F6378" w:rsidRPr="00C30686" w:rsidRDefault="006F6378" w:rsidP="0094020B">
            <w:pPr>
              <w:pStyle w:val="TAC"/>
              <w:rPr>
                <w:kern w:val="2"/>
                <w:szCs w:val="22"/>
                <w:lang w:val="en-US" w:eastAsia="zh-CN"/>
              </w:rPr>
            </w:pPr>
            <w:r w:rsidRPr="00C30686">
              <w:rPr>
                <w:rFonts w:eastAsia="DengXian"/>
                <w:kern w:val="2"/>
                <w:szCs w:val="22"/>
                <w:lang w:val="en-US"/>
              </w:rPr>
              <w:t>CA_n41A-n71A-n78</w:t>
            </w:r>
            <w:r w:rsidRPr="00C30686">
              <w:rPr>
                <w:rFonts w:eastAsia="DengXian"/>
                <w:kern w:val="2"/>
                <w:szCs w:val="22"/>
                <w:lang w:val="en-US" w:eastAsia="zh-CN"/>
              </w:rPr>
              <w:t>(2A)</w:t>
            </w:r>
          </w:p>
        </w:tc>
        <w:tc>
          <w:tcPr>
            <w:tcW w:w="2785" w:type="dxa"/>
            <w:tcBorders>
              <w:top w:val="single" w:sz="4" w:space="0" w:color="auto"/>
              <w:left w:val="single" w:sz="4" w:space="0" w:color="auto"/>
              <w:bottom w:val="nil"/>
              <w:right w:val="single" w:sz="4" w:space="0" w:color="auto"/>
            </w:tcBorders>
            <w:vAlign w:val="center"/>
          </w:tcPr>
          <w:p w14:paraId="4256575F" w14:textId="77777777" w:rsidR="006F6378" w:rsidRPr="00C30686" w:rsidRDefault="006F6378" w:rsidP="0094020B">
            <w:pPr>
              <w:pStyle w:val="TAC"/>
              <w:rPr>
                <w:kern w:val="2"/>
                <w:szCs w:val="18"/>
                <w:lang w:val="en-US" w:eastAsia="zh-CN"/>
              </w:rPr>
            </w:pPr>
            <w:r w:rsidRPr="00C30686">
              <w:rPr>
                <w:kern w:val="2"/>
                <w:szCs w:val="18"/>
                <w:lang w:val="en-US" w:eastAsia="zh-CN"/>
              </w:rPr>
              <w:t>CA_n41A-n71A</w:t>
            </w:r>
          </w:p>
          <w:p w14:paraId="0562A059" w14:textId="77777777" w:rsidR="006F6378" w:rsidRPr="00C30686" w:rsidRDefault="006F6378" w:rsidP="0094020B">
            <w:pPr>
              <w:pStyle w:val="TAC"/>
              <w:rPr>
                <w:kern w:val="2"/>
                <w:szCs w:val="18"/>
                <w:lang w:val="en-US" w:eastAsia="zh-CN"/>
              </w:rPr>
            </w:pPr>
            <w:r w:rsidRPr="00C30686">
              <w:rPr>
                <w:kern w:val="2"/>
                <w:szCs w:val="18"/>
                <w:lang w:val="en-US" w:eastAsia="zh-CN"/>
              </w:rPr>
              <w:t>CA_n41A-n78A</w:t>
            </w:r>
          </w:p>
          <w:p w14:paraId="33AE18BA" w14:textId="77777777" w:rsidR="006F6378" w:rsidRPr="00C30686" w:rsidRDefault="006F6378" w:rsidP="0094020B">
            <w:pPr>
              <w:pStyle w:val="TAC"/>
              <w:rPr>
                <w:kern w:val="2"/>
                <w:szCs w:val="22"/>
                <w:lang w:val="en-US"/>
              </w:rPr>
            </w:pPr>
            <w:r w:rsidRPr="00C30686">
              <w:rPr>
                <w:kern w:val="2"/>
                <w:szCs w:val="18"/>
                <w:lang w:val="en-US" w:eastAsia="zh-CN"/>
              </w:rPr>
              <w:t>CA_n71A-n78A</w:t>
            </w:r>
          </w:p>
        </w:tc>
        <w:tc>
          <w:tcPr>
            <w:tcW w:w="1259" w:type="dxa"/>
            <w:tcBorders>
              <w:top w:val="single" w:sz="4" w:space="0" w:color="auto"/>
              <w:left w:val="single" w:sz="4" w:space="0" w:color="auto"/>
              <w:bottom w:val="single" w:sz="4" w:space="0" w:color="auto"/>
              <w:right w:val="single" w:sz="4" w:space="0" w:color="auto"/>
            </w:tcBorders>
            <w:vAlign w:val="center"/>
          </w:tcPr>
          <w:p w14:paraId="38F7595C" w14:textId="77777777" w:rsidR="006F6378" w:rsidRPr="00C30686" w:rsidRDefault="006F6378" w:rsidP="0094020B">
            <w:pPr>
              <w:pStyle w:val="TAC"/>
              <w:rPr>
                <w:kern w:val="2"/>
                <w:szCs w:val="22"/>
                <w:lang w:val="en-US"/>
              </w:rPr>
            </w:pPr>
            <w:r w:rsidRPr="00C30686">
              <w:rPr>
                <w:rFonts w:eastAsia="DengXian"/>
                <w:kern w:val="2"/>
                <w:szCs w:val="22"/>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042BE455" w14:textId="77777777" w:rsidR="006F6378" w:rsidRPr="00C30686" w:rsidRDefault="006F6378" w:rsidP="0094020B">
            <w:pPr>
              <w:pStyle w:val="TAC"/>
              <w:rPr>
                <w:rFonts w:ascii="Calibri" w:eastAsia="DengXian" w:hAnsi="Calibri"/>
                <w:kern w:val="2"/>
                <w:sz w:val="21"/>
                <w:szCs w:val="22"/>
                <w:lang w:val="en-US" w:eastAsia="zh-CN"/>
              </w:rPr>
            </w:pPr>
            <w:r w:rsidRPr="00C30686">
              <w:rPr>
                <w:lang w:val="en-US" w:eastAsia="zh-CN" w:bidi="ar"/>
              </w:rPr>
              <w:t>10, 15, 20, 30, 40, 50, 60, 70, 80, 90, 100</w:t>
            </w:r>
          </w:p>
        </w:tc>
        <w:tc>
          <w:tcPr>
            <w:tcW w:w="2445" w:type="dxa"/>
            <w:tcBorders>
              <w:top w:val="single" w:sz="4" w:space="0" w:color="auto"/>
              <w:left w:val="single" w:sz="4" w:space="0" w:color="auto"/>
              <w:bottom w:val="nil"/>
              <w:right w:val="single" w:sz="4" w:space="0" w:color="auto"/>
            </w:tcBorders>
            <w:vAlign w:val="center"/>
          </w:tcPr>
          <w:p w14:paraId="22E3566A"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42EEA857" w14:textId="77777777" w:rsidTr="004F423A">
        <w:trPr>
          <w:trHeight w:val="29"/>
        </w:trPr>
        <w:tc>
          <w:tcPr>
            <w:tcW w:w="2742" w:type="dxa"/>
            <w:tcBorders>
              <w:top w:val="nil"/>
              <w:left w:val="single" w:sz="4" w:space="0" w:color="auto"/>
              <w:bottom w:val="nil"/>
              <w:right w:val="single" w:sz="4" w:space="0" w:color="auto"/>
            </w:tcBorders>
            <w:vAlign w:val="center"/>
          </w:tcPr>
          <w:p w14:paraId="1AEB16FA"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47DD2A3E"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AAA79EC" w14:textId="77777777" w:rsidR="006F6378" w:rsidRPr="00C30686" w:rsidRDefault="006F6378" w:rsidP="0094020B">
            <w:pPr>
              <w:pStyle w:val="TAC"/>
              <w:rPr>
                <w:kern w:val="2"/>
                <w:szCs w:val="22"/>
                <w:lang w:val="en-US"/>
              </w:rPr>
            </w:pPr>
            <w:r w:rsidRPr="00C30686">
              <w:rPr>
                <w:rFonts w:eastAsia="DengXian"/>
                <w:kern w:val="2"/>
                <w:szCs w:val="22"/>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49140DB4" w14:textId="77777777" w:rsidR="006F6378" w:rsidRPr="00C30686" w:rsidRDefault="006F6378" w:rsidP="0094020B">
            <w:pPr>
              <w:pStyle w:val="TAC"/>
              <w:rPr>
                <w:rFonts w:ascii="Calibri" w:eastAsia="DengXian" w:hAnsi="Calibri"/>
                <w:kern w:val="2"/>
                <w:sz w:val="21"/>
                <w:szCs w:val="22"/>
                <w:lang w:val="en-US" w:eastAsia="zh-CN"/>
              </w:rPr>
            </w:pPr>
            <w:r w:rsidRPr="00C30686">
              <w:rPr>
                <w:lang w:val="en-US" w:eastAsia="zh-CN" w:bidi="ar"/>
              </w:rPr>
              <w:t>5, 10, 15, 20</w:t>
            </w:r>
          </w:p>
        </w:tc>
        <w:tc>
          <w:tcPr>
            <w:tcW w:w="2445" w:type="dxa"/>
            <w:tcBorders>
              <w:top w:val="nil"/>
              <w:left w:val="single" w:sz="4" w:space="0" w:color="auto"/>
              <w:bottom w:val="nil"/>
              <w:right w:val="single" w:sz="4" w:space="0" w:color="auto"/>
            </w:tcBorders>
            <w:vAlign w:val="center"/>
          </w:tcPr>
          <w:p w14:paraId="215E8A5C" w14:textId="77777777" w:rsidR="006F6378" w:rsidRPr="00C30686" w:rsidRDefault="006F6378" w:rsidP="0094020B">
            <w:pPr>
              <w:pStyle w:val="TAC"/>
              <w:rPr>
                <w:kern w:val="2"/>
                <w:szCs w:val="22"/>
                <w:lang w:val="en-US" w:eastAsia="zh-CN"/>
              </w:rPr>
            </w:pPr>
          </w:p>
        </w:tc>
      </w:tr>
      <w:tr w:rsidR="006F6378" w:rsidRPr="00C30686" w14:paraId="7FF2E009"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8BCDEEE"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60C13BAF"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01B7FA3" w14:textId="77777777" w:rsidR="006F6378" w:rsidRPr="00C30686" w:rsidRDefault="006F6378" w:rsidP="0094020B">
            <w:pPr>
              <w:pStyle w:val="TAC"/>
              <w:rPr>
                <w:kern w:val="2"/>
                <w:szCs w:val="22"/>
                <w:lang w:val="en-US"/>
              </w:rPr>
            </w:pPr>
            <w:r w:rsidRPr="00C30686">
              <w:rPr>
                <w:rFonts w:eastAsia="DengXian"/>
                <w:kern w:val="2"/>
                <w:szCs w:val="22"/>
                <w:lang w:val="en-US" w:eastAsia="zh-CN"/>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69FC92F6" w14:textId="77777777" w:rsidR="006F6378" w:rsidRPr="00C30686" w:rsidRDefault="006F6378" w:rsidP="0094020B">
            <w:pPr>
              <w:pStyle w:val="TAC"/>
              <w:rPr>
                <w:rFonts w:ascii="Calibri" w:eastAsia="DengXian" w:hAnsi="Calibri"/>
                <w:kern w:val="2"/>
                <w:sz w:val="21"/>
                <w:szCs w:val="22"/>
                <w:lang w:val="en-US" w:eastAsia="zh-CN"/>
              </w:rPr>
            </w:pPr>
            <w:r w:rsidRPr="00C30686">
              <w:rPr>
                <w:lang w:val="en-US" w:eastAsia="zh-CN" w:bidi="ar"/>
              </w:rPr>
              <w:t>CA_n78(2A)_BCS2</w:t>
            </w:r>
          </w:p>
        </w:tc>
        <w:tc>
          <w:tcPr>
            <w:tcW w:w="2445" w:type="dxa"/>
            <w:tcBorders>
              <w:top w:val="nil"/>
              <w:left w:val="single" w:sz="4" w:space="0" w:color="auto"/>
              <w:bottom w:val="single" w:sz="4" w:space="0" w:color="auto"/>
              <w:right w:val="single" w:sz="4" w:space="0" w:color="auto"/>
            </w:tcBorders>
            <w:vAlign w:val="center"/>
          </w:tcPr>
          <w:p w14:paraId="199EE639" w14:textId="77777777" w:rsidR="006F6378" w:rsidRPr="00C30686" w:rsidRDefault="006F6378" w:rsidP="0094020B">
            <w:pPr>
              <w:pStyle w:val="TAC"/>
              <w:rPr>
                <w:kern w:val="2"/>
                <w:szCs w:val="22"/>
                <w:lang w:val="en-US" w:eastAsia="zh-CN"/>
              </w:rPr>
            </w:pPr>
          </w:p>
        </w:tc>
      </w:tr>
      <w:tr w:rsidR="006F6378" w:rsidRPr="00C30686" w14:paraId="33287581"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389B67A"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CA_n41A-n77A-n79A</w:t>
            </w:r>
          </w:p>
        </w:tc>
        <w:tc>
          <w:tcPr>
            <w:tcW w:w="2785" w:type="dxa"/>
            <w:tcBorders>
              <w:top w:val="single" w:sz="4" w:space="0" w:color="auto"/>
              <w:left w:val="single" w:sz="4" w:space="0" w:color="auto"/>
              <w:bottom w:val="nil"/>
              <w:right w:val="single" w:sz="4" w:space="0" w:color="auto"/>
            </w:tcBorders>
            <w:vAlign w:val="center"/>
          </w:tcPr>
          <w:p w14:paraId="752A2DE0" w14:textId="77777777" w:rsidR="006F6378" w:rsidRPr="00C30686" w:rsidRDefault="006F6378" w:rsidP="0094020B">
            <w:pPr>
              <w:pStyle w:val="TAC"/>
              <w:rPr>
                <w:kern w:val="2"/>
                <w:szCs w:val="18"/>
                <w:lang w:val="en-US" w:eastAsia="zh-CN"/>
              </w:rPr>
            </w:pPr>
            <w:r w:rsidRPr="00C30686">
              <w:rPr>
                <w:kern w:val="2"/>
                <w:szCs w:val="18"/>
                <w:lang w:val="en-US" w:eastAsia="zh-CN"/>
              </w:rPr>
              <w:t>CA_n41A-n77A</w:t>
            </w:r>
          </w:p>
          <w:p w14:paraId="6E2ED61F" w14:textId="77777777" w:rsidR="006F6378" w:rsidRPr="00C30686" w:rsidRDefault="006F6378" w:rsidP="0094020B">
            <w:pPr>
              <w:pStyle w:val="TAC"/>
              <w:rPr>
                <w:kern w:val="2"/>
                <w:szCs w:val="18"/>
                <w:lang w:val="en-US" w:eastAsia="zh-CN"/>
              </w:rPr>
            </w:pPr>
            <w:r w:rsidRPr="00C30686">
              <w:rPr>
                <w:kern w:val="2"/>
                <w:szCs w:val="18"/>
                <w:lang w:val="en-US" w:eastAsia="zh-CN"/>
              </w:rPr>
              <w:t>CA_n41A-n79A</w:t>
            </w:r>
          </w:p>
          <w:p w14:paraId="15D944E5" w14:textId="77777777" w:rsidR="006F6378" w:rsidRPr="00C30686" w:rsidRDefault="006F6378" w:rsidP="0094020B">
            <w:pPr>
              <w:pStyle w:val="TAC"/>
              <w:rPr>
                <w:kern w:val="2"/>
                <w:szCs w:val="22"/>
                <w:lang w:val="en-US"/>
              </w:rPr>
            </w:pPr>
            <w:r w:rsidRPr="00C30686">
              <w:rPr>
                <w:kern w:val="2"/>
                <w:szCs w:val="18"/>
                <w:lang w:val="en-US" w:eastAsia="zh-CN"/>
              </w:rPr>
              <w:t>CA_n77A-n79A</w:t>
            </w:r>
          </w:p>
        </w:tc>
        <w:tc>
          <w:tcPr>
            <w:tcW w:w="1259" w:type="dxa"/>
            <w:tcBorders>
              <w:top w:val="single" w:sz="4" w:space="0" w:color="auto"/>
              <w:left w:val="single" w:sz="4" w:space="0" w:color="auto"/>
              <w:bottom w:val="single" w:sz="4" w:space="0" w:color="auto"/>
              <w:right w:val="single" w:sz="4" w:space="0" w:color="auto"/>
            </w:tcBorders>
            <w:vAlign w:val="center"/>
          </w:tcPr>
          <w:p w14:paraId="4B34D2BE"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44859CCA" w14:textId="77777777" w:rsidR="006F6378" w:rsidRPr="00C30686" w:rsidRDefault="006F6378" w:rsidP="0094020B">
            <w:pPr>
              <w:pStyle w:val="TAC"/>
              <w:rPr>
                <w:lang w:val="en-US" w:eastAsia="zh-CN" w:bidi="ar"/>
              </w:rPr>
            </w:pPr>
            <w:r w:rsidRPr="00C30686">
              <w:rPr>
                <w:rFonts w:eastAsiaTheme="minorEastAsia" w:hint="eastAsia"/>
              </w:rPr>
              <w:t>1</w:t>
            </w:r>
            <w:r w:rsidRPr="00C30686">
              <w:rPr>
                <w:rFonts w:eastAsiaTheme="minorEastAsia"/>
              </w:rPr>
              <w:t>0, 15, 20, 30, 40, 50, 60, 80, 90, 100</w:t>
            </w:r>
          </w:p>
        </w:tc>
        <w:tc>
          <w:tcPr>
            <w:tcW w:w="2445" w:type="dxa"/>
            <w:tcBorders>
              <w:top w:val="single" w:sz="4" w:space="0" w:color="auto"/>
              <w:left w:val="single" w:sz="4" w:space="0" w:color="auto"/>
              <w:bottom w:val="nil"/>
              <w:right w:val="single" w:sz="4" w:space="0" w:color="auto"/>
            </w:tcBorders>
            <w:vAlign w:val="center"/>
          </w:tcPr>
          <w:p w14:paraId="54DCBC16" w14:textId="77777777" w:rsidR="006F6378" w:rsidRPr="00C30686" w:rsidRDefault="006F6378" w:rsidP="0094020B">
            <w:pPr>
              <w:pStyle w:val="TAC"/>
              <w:rPr>
                <w:kern w:val="2"/>
                <w:szCs w:val="22"/>
                <w:lang w:val="en-US" w:eastAsia="zh-CN"/>
              </w:rPr>
            </w:pPr>
            <w:r w:rsidRPr="00C30686">
              <w:rPr>
                <w:rFonts w:eastAsiaTheme="minorEastAsia" w:hint="eastAsia"/>
                <w:lang w:eastAsia="zh-CN"/>
              </w:rPr>
              <w:t>0</w:t>
            </w:r>
          </w:p>
        </w:tc>
      </w:tr>
      <w:tr w:rsidR="006F6378" w:rsidRPr="00C30686" w14:paraId="75E4FD9D" w14:textId="77777777" w:rsidTr="004F423A">
        <w:trPr>
          <w:trHeight w:val="29"/>
        </w:trPr>
        <w:tc>
          <w:tcPr>
            <w:tcW w:w="2742" w:type="dxa"/>
            <w:tcBorders>
              <w:top w:val="nil"/>
              <w:left w:val="single" w:sz="4" w:space="0" w:color="auto"/>
              <w:bottom w:val="nil"/>
              <w:right w:val="single" w:sz="4" w:space="0" w:color="auto"/>
            </w:tcBorders>
            <w:vAlign w:val="center"/>
          </w:tcPr>
          <w:p w14:paraId="3230A3B7"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0F0572C2"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F1036B2"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0C0F29AD" w14:textId="77777777" w:rsidR="006F6378" w:rsidRPr="00C30686" w:rsidRDefault="006F6378" w:rsidP="0094020B">
            <w:pPr>
              <w:pStyle w:val="TAC"/>
              <w:rPr>
                <w:lang w:val="en-US" w:eastAsia="zh-CN" w:bidi="ar"/>
              </w:rPr>
            </w:pPr>
            <w:r w:rsidRPr="00C30686">
              <w:rPr>
                <w:rFonts w:eastAsiaTheme="minorEastAsia" w:hint="eastAsia"/>
              </w:rPr>
              <w:t>1</w:t>
            </w:r>
            <w:r w:rsidRPr="00C30686">
              <w:rPr>
                <w:rFonts w:eastAsiaTheme="minorEastAsia"/>
              </w:rPr>
              <w:t>0, 15, 20, 40, 50, 60, 80, 90, 100</w:t>
            </w:r>
          </w:p>
        </w:tc>
        <w:tc>
          <w:tcPr>
            <w:tcW w:w="2445" w:type="dxa"/>
            <w:tcBorders>
              <w:top w:val="nil"/>
              <w:left w:val="single" w:sz="4" w:space="0" w:color="auto"/>
              <w:bottom w:val="nil"/>
              <w:right w:val="single" w:sz="4" w:space="0" w:color="auto"/>
            </w:tcBorders>
            <w:vAlign w:val="center"/>
          </w:tcPr>
          <w:p w14:paraId="3CBE919D" w14:textId="77777777" w:rsidR="006F6378" w:rsidRPr="00C30686" w:rsidRDefault="006F6378" w:rsidP="0094020B">
            <w:pPr>
              <w:pStyle w:val="TAC"/>
              <w:rPr>
                <w:kern w:val="2"/>
                <w:szCs w:val="22"/>
                <w:lang w:val="en-US" w:eastAsia="zh-CN"/>
              </w:rPr>
            </w:pPr>
          </w:p>
        </w:tc>
      </w:tr>
      <w:tr w:rsidR="006F6378" w:rsidRPr="00C30686" w14:paraId="352DA92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CE2581C"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425B0F8D"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A7064EC"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04DC7D44" w14:textId="77777777" w:rsidR="006F6378" w:rsidRPr="00C30686" w:rsidRDefault="006F6378" w:rsidP="0094020B">
            <w:pPr>
              <w:pStyle w:val="TAC"/>
              <w:rPr>
                <w:lang w:val="en-US" w:eastAsia="zh-CN" w:bidi="ar"/>
              </w:rPr>
            </w:pPr>
            <w:r w:rsidRPr="00C30686">
              <w:rPr>
                <w:rFonts w:eastAsiaTheme="minorEastAsia" w:hint="eastAsia"/>
                <w:lang w:bidi="ar"/>
              </w:rPr>
              <w:t>4</w:t>
            </w:r>
            <w:r w:rsidRPr="00C30686">
              <w:rPr>
                <w:rFonts w:eastAsiaTheme="minorEastAsia"/>
                <w:lang w:bidi="ar"/>
              </w:rPr>
              <w:t>0, 50, 60, 80, 100</w:t>
            </w:r>
          </w:p>
        </w:tc>
        <w:tc>
          <w:tcPr>
            <w:tcW w:w="2445" w:type="dxa"/>
            <w:tcBorders>
              <w:top w:val="nil"/>
              <w:left w:val="single" w:sz="4" w:space="0" w:color="auto"/>
              <w:bottom w:val="single" w:sz="4" w:space="0" w:color="auto"/>
              <w:right w:val="single" w:sz="4" w:space="0" w:color="auto"/>
            </w:tcBorders>
            <w:vAlign w:val="center"/>
          </w:tcPr>
          <w:p w14:paraId="19BE50C7" w14:textId="77777777" w:rsidR="006F6378" w:rsidRPr="00C30686" w:rsidRDefault="006F6378" w:rsidP="0094020B">
            <w:pPr>
              <w:pStyle w:val="TAC"/>
              <w:rPr>
                <w:kern w:val="2"/>
                <w:szCs w:val="22"/>
                <w:lang w:val="en-US" w:eastAsia="zh-CN"/>
              </w:rPr>
            </w:pPr>
          </w:p>
        </w:tc>
      </w:tr>
      <w:tr w:rsidR="006F6378" w:rsidRPr="00C30686" w14:paraId="07C62937"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3BFF6BE" w14:textId="77777777" w:rsidR="006F6378" w:rsidRPr="00C30686" w:rsidRDefault="006F6378" w:rsidP="0094020B">
            <w:pPr>
              <w:pStyle w:val="TAC"/>
              <w:rPr>
                <w:rFonts w:cs="Arial"/>
                <w:kern w:val="2"/>
                <w:szCs w:val="18"/>
                <w:lang w:val="en-US" w:eastAsia="zh-CN"/>
              </w:rPr>
            </w:pPr>
            <w:r w:rsidRPr="00C30686">
              <w:rPr>
                <w:rFonts w:eastAsiaTheme="minorEastAsia" w:cs="Arial"/>
                <w:szCs w:val="18"/>
                <w:lang w:eastAsia="zh-CN"/>
              </w:rPr>
              <w:t>CA</w:t>
            </w:r>
            <w:r w:rsidRPr="00C30686">
              <w:rPr>
                <w:rFonts w:eastAsiaTheme="minorEastAsia" w:cs="Arial"/>
                <w:szCs w:val="18"/>
              </w:rPr>
              <w:t>_</w:t>
            </w:r>
            <w:r w:rsidRPr="00C30686">
              <w:rPr>
                <w:rFonts w:eastAsiaTheme="minorEastAsia" w:cs="Arial"/>
                <w:szCs w:val="18"/>
                <w:lang w:eastAsia="zh-CN"/>
              </w:rPr>
              <w:t>n41</w:t>
            </w:r>
            <w:r w:rsidRPr="00C30686">
              <w:rPr>
                <w:rFonts w:eastAsiaTheme="minorEastAsia" w:cs="Arial"/>
                <w:szCs w:val="18"/>
                <w:lang w:val="sv-SE"/>
              </w:rPr>
              <w:t>A-</w:t>
            </w:r>
            <w:r w:rsidRPr="00C30686">
              <w:rPr>
                <w:rFonts w:eastAsiaTheme="minorEastAsia" w:cs="Arial"/>
                <w:szCs w:val="18"/>
                <w:lang w:eastAsia="zh-CN"/>
              </w:rPr>
              <w:t>n77(2</w:t>
            </w:r>
            <w:r w:rsidRPr="00C30686">
              <w:rPr>
                <w:rFonts w:eastAsiaTheme="minorEastAsia" w:cs="Arial"/>
                <w:szCs w:val="18"/>
                <w:lang w:val="sv-SE"/>
              </w:rPr>
              <w:t>A)</w:t>
            </w:r>
            <w:r w:rsidRPr="00C30686">
              <w:rPr>
                <w:rFonts w:cs="Arial"/>
                <w:szCs w:val="18"/>
                <w:lang w:eastAsia="zh-CN"/>
              </w:rPr>
              <w:t>-n79A</w:t>
            </w:r>
          </w:p>
        </w:tc>
        <w:tc>
          <w:tcPr>
            <w:tcW w:w="2785" w:type="dxa"/>
            <w:tcBorders>
              <w:top w:val="single" w:sz="4" w:space="0" w:color="auto"/>
              <w:left w:val="single" w:sz="4" w:space="0" w:color="auto"/>
              <w:bottom w:val="nil"/>
              <w:right w:val="single" w:sz="4" w:space="0" w:color="auto"/>
            </w:tcBorders>
            <w:vAlign w:val="center"/>
          </w:tcPr>
          <w:p w14:paraId="6669B73B" w14:textId="77777777" w:rsidR="006F6378" w:rsidRPr="00C30686" w:rsidRDefault="006F6378" w:rsidP="0094020B">
            <w:pPr>
              <w:pStyle w:val="TAC"/>
              <w:rPr>
                <w:rFonts w:eastAsiaTheme="minorEastAsia" w:cs="Arial"/>
                <w:szCs w:val="18"/>
                <w:lang w:val="sv-SE"/>
              </w:rPr>
            </w:pPr>
            <w:r w:rsidRPr="00C30686">
              <w:rPr>
                <w:rFonts w:eastAsiaTheme="minorEastAsia" w:cs="Arial"/>
                <w:szCs w:val="18"/>
                <w:lang w:eastAsia="zh-CN"/>
              </w:rPr>
              <w:t>CA</w:t>
            </w:r>
            <w:r w:rsidRPr="00C30686">
              <w:rPr>
                <w:rFonts w:eastAsiaTheme="minorEastAsia" w:cs="Arial"/>
                <w:szCs w:val="18"/>
              </w:rPr>
              <w:t>_</w:t>
            </w:r>
            <w:r w:rsidRPr="00C30686">
              <w:rPr>
                <w:rFonts w:eastAsiaTheme="minorEastAsia" w:cs="Arial"/>
                <w:szCs w:val="18"/>
                <w:lang w:eastAsia="zh-CN"/>
              </w:rPr>
              <w:t>n41</w:t>
            </w:r>
            <w:r w:rsidRPr="00C30686">
              <w:rPr>
                <w:rFonts w:eastAsiaTheme="minorEastAsia" w:cs="Arial"/>
                <w:szCs w:val="18"/>
                <w:lang w:val="sv-SE"/>
              </w:rPr>
              <w:t>A-</w:t>
            </w:r>
            <w:r w:rsidRPr="00C30686">
              <w:rPr>
                <w:rFonts w:eastAsiaTheme="minorEastAsia" w:cs="Arial"/>
                <w:szCs w:val="18"/>
                <w:lang w:eastAsia="zh-CN"/>
              </w:rPr>
              <w:t>n77</w:t>
            </w:r>
            <w:r w:rsidRPr="00C30686">
              <w:rPr>
                <w:rFonts w:eastAsiaTheme="minorEastAsia" w:cs="Arial"/>
                <w:szCs w:val="18"/>
                <w:lang w:val="sv-SE"/>
              </w:rPr>
              <w:t>A</w:t>
            </w:r>
          </w:p>
          <w:p w14:paraId="00A734F8" w14:textId="77777777" w:rsidR="006F6378" w:rsidRPr="00C30686" w:rsidRDefault="006F6378" w:rsidP="0094020B">
            <w:pPr>
              <w:pStyle w:val="TAC"/>
              <w:rPr>
                <w:rFonts w:eastAsiaTheme="minorEastAsia" w:cs="Arial"/>
                <w:szCs w:val="18"/>
                <w:lang w:val="sv-SE"/>
              </w:rPr>
            </w:pPr>
            <w:r w:rsidRPr="00C30686">
              <w:rPr>
                <w:rFonts w:eastAsiaTheme="minorEastAsia" w:cs="Arial"/>
                <w:szCs w:val="18"/>
                <w:lang w:eastAsia="zh-CN"/>
              </w:rPr>
              <w:t>CA</w:t>
            </w:r>
            <w:r w:rsidRPr="00C30686">
              <w:rPr>
                <w:rFonts w:eastAsiaTheme="minorEastAsia" w:cs="Arial"/>
                <w:szCs w:val="18"/>
              </w:rPr>
              <w:t>_</w:t>
            </w:r>
            <w:r w:rsidRPr="00C30686">
              <w:rPr>
                <w:rFonts w:eastAsiaTheme="minorEastAsia" w:cs="Arial"/>
                <w:szCs w:val="18"/>
                <w:lang w:eastAsia="zh-CN"/>
              </w:rPr>
              <w:t>n41</w:t>
            </w:r>
            <w:r w:rsidRPr="00C30686">
              <w:rPr>
                <w:rFonts w:eastAsiaTheme="minorEastAsia" w:cs="Arial"/>
                <w:szCs w:val="18"/>
                <w:lang w:val="sv-SE"/>
              </w:rPr>
              <w:t>A-</w:t>
            </w:r>
            <w:r w:rsidRPr="00C30686">
              <w:rPr>
                <w:rFonts w:eastAsiaTheme="minorEastAsia" w:cs="Arial"/>
                <w:szCs w:val="18"/>
                <w:lang w:eastAsia="zh-CN"/>
              </w:rPr>
              <w:t>n79</w:t>
            </w:r>
            <w:r w:rsidRPr="00C30686">
              <w:rPr>
                <w:rFonts w:eastAsiaTheme="minorEastAsia" w:cs="Arial"/>
                <w:szCs w:val="18"/>
                <w:lang w:val="sv-SE"/>
              </w:rPr>
              <w:t>A</w:t>
            </w:r>
          </w:p>
          <w:p w14:paraId="29A7BC1A" w14:textId="77777777" w:rsidR="006F6378" w:rsidRPr="00C30686" w:rsidRDefault="006F6378" w:rsidP="0094020B">
            <w:pPr>
              <w:pStyle w:val="TAC"/>
              <w:rPr>
                <w:rFonts w:cs="Arial"/>
                <w:kern w:val="2"/>
                <w:szCs w:val="18"/>
                <w:lang w:val="en-US" w:eastAsia="zh-CN"/>
              </w:rPr>
            </w:pPr>
            <w:r w:rsidRPr="00C30686">
              <w:rPr>
                <w:rFonts w:eastAsiaTheme="minorEastAsia" w:cs="Arial"/>
                <w:szCs w:val="18"/>
                <w:lang w:eastAsia="zh-CN"/>
              </w:rPr>
              <w:t>CA</w:t>
            </w:r>
            <w:r w:rsidRPr="00C30686">
              <w:rPr>
                <w:rFonts w:eastAsiaTheme="minorEastAsia" w:cs="Arial"/>
                <w:szCs w:val="18"/>
              </w:rPr>
              <w:t>_</w:t>
            </w:r>
            <w:r w:rsidRPr="00C30686">
              <w:rPr>
                <w:rFonts w:eastAsiaTheme="minorEastAsia" w:cs="Arial"/>
                <w:szCs w:val="18"/>
                <w:lang w:eastAsia="zh-CN"/>
              </w:rPr>
              <w:t>n77</w:t>
            </w:r>
            <w:r w:rsidRPr="00C30686">
              <w:rPr>
                <w:rFonts w:eastAsiaTheme="minorEastAsia" w:cs="Arial"/>
                <w:szCs w:val="18"/>
                <w:lang w:val="sv-SE"/>
              </w:rPr>
              <w:t>A-</w:t>
            </w:r>
            <w:r w:rsidRPr="00C30686">
              <w:rPr>
                <w:rFonts w:eastAsiaTheme="minorEastAsia" w:cs="Arial"/>
                <w:szCs w:val="18"/>
                <w:lang w:eastAsia="zh-CN"/>
              </w:rPr>
              <w:t>n79</w:t>
            </w:r>
            <w:r w:rsidRPr="00C30686">
              <w:rPr>
                <w:rFonts w:eastAsiaTheme="minorEastAsia" w:cs="Arial"/>
                <w:szCs w:val="18"/>
                <w:lang w:val="sv-SE"/>
              </w:rPr>
              <w:t>A</w:t>
            </w:r>
          </w:p>
        </w:tc>
        <w:tc>
          <w:tcPr>
            <w:tcW w:w="1259" w:type="dxa"/>
            <w:tcBorders>
              <w:top w:val="single" w:sz="4" w:space="0" w:color="auto"/>
              <w:left w:val="single" w:sz="4" w:space="0" w:color="auto"/>
              <w:bottom w:val="single" w:sz="4" w:space="0" w:color="auto"/>
              <w:right w:val="single" w:sz="4" w:space="0" w:color="auto"/>
            </w:tcBorders>
            <w:vAlign w:val="center"/>
          </w:tcPr>
          <w:p w14:paraId="22E7F928" w14:textId="77777777" w:rsidR="006F6378" w:rsidRPr="00C30686" w:rsidRDefault="006F6378" w:rsidP="0094020B">
            <w:pPr>
              <w:pStyle w:val="TAC"/>
              <w:rPr>
                <w:rFonts w:eastAsia="DengXian" w:cs="Arial"/>
                <w:kern w:val="2"/>
                <w:szCs w:val="18"/>
                <w:lang w:val="en-US" w:eastAsia="zh-CN"/>
              </w:rPr>
            </w:pPr>
            <w:r w:rsidRPr="00C30686">
              <w:rPr>
                <w:rFonts w:eastAsiaTheme="minorEastAsia" w:cs="Arial"/>
                <w:szCs w:val="18"/>
                <w:lang w:eastAsia="zh-CN"/>
              </w:rPr>
              <w:t>n41</w:t>
            </w:r>
          </w:p>
        </w:tc>
        <w:tc>
          <w:tcPr>
            <w:tcW w:w="4356" w:type="dxa"/>
            <w:tcBorders>
              <w:top w:val="single" w:sz="4" w:space="0" w:color="auto"/>
              <w:left w:val="single" w:sz="4" w:space="0" w:color="auto"/>
              <w:bottom w:val="single" w:sz="4" w:space="0" w:color="auto"/>
              <w:right w:val="single" w:sz="4" w:space="0" w:color="auto"/>
            </w:tcBorders>
            <w:vAlign w:val="center"/>
          </w:tcPr>
          <w:p w14:paraId="384E2BFE" w14:textId="77777777" w:rsidR="006F6378" w:rsidRPr="00C30686" w:rsidRDefault="006F6378" w:rsidP="0094020B">
            <w:pPr>
              <w:pStyle w:val="TAC"/>
              <w:rPr>
                <w:rFonts w:eastAsiaTheme="minorEastAsia" w:cs="Arial"/>
                <w:szCs w:val="18"/>
                <w:lang w:bidi="ar"/>
              </w:rPr>
            </w:pPr>
            <w:r w:rsidRPr="00C30686">
              <w:rPr>
                <w:rFonts w:eastAsiaTheme="minorEastAsia" w:cs="Arial"/>
                <w:szCs w:val="18"/>
              </w:rPr>
              <w:t>10, 15, 20, 30, 40, 50, 60, 80, 90, 100</w:t>
            </w:r>
          </w:p>
        </w:tc>
        <w:tc>
          <w:tcPr>
            <w:tcW w:w="2445" w:type="dxa"/>
            <w:tcBorders>
              <w:top w:val="single" w:sz="4" w:space="0" w:color="auto"/>
              <w:left w:val="single" w:sz="4" w:space="0" w:color="auto"/>
              <w:bottom w:val="nil"/>
              <w:right w:val="single" w:sz="4" w:space="0" w:color="auto"/>
            </w:tcBorders>
            <w:vAlign w:val="center"/>
          </w:tcPr>
          <w:p w14:paraId="29FA70CD" w14:textId="77777777" w:rsidR="006F6378" w:rsidRPr="00C30686" w:rsidRDefault="006F6378" w:rsidP="0094020B">
            <w:pPr>
              <w:pStyle w:val="TAC"/>
              <w:rPr>
                <w:rFonts w:cs="Arial"/>
                <w:kern w:val="2"/>
                <w:szCs w:val="18"/>
                <w:lang w:val="en-US" w:eastAsia="zh-CN"/>
              </w:rPr>
            </w:pPr>
            <w:r w:rsidRPr="00C30686">
              <w:rPr>
                <w:rFonts w:eastAsiaTheme="minorEastAsia" w:cs="Arial"/>
                <w:szCs w:val="18"/>
                <w:lang w:eastAsia="zh-CN"/>
              </w:rPr>
              <w:t>0</w:t>
            </w:r>
          </w:p>
        </w:tc>
      </w:tr>
      <w:tr w:rsidR="006F6378" w:rsidRPr="00C30686" w14:paraId="27790E51" w14:textId="77777777" w:rsidTr="004F423A">
        <w:trPr>
          <w:trHeight w:val="29"/>
        </w:trPr>
        <w:tc>
          <w:tcPr>
            <w:tcW w:w="2742" w:type="dxa"/>
            <w:tcBorders>
              <w:top w:val="nil"/>
              <w:left w:val="single" w:sz="4" w:space="0" w:color="auto"/>
              <w:bottom w:val="nil"/>
              <w:right w:val="single" w:sz="4" w:space="0" w:color="auto"/>
            </w:tcBorders>
            <w:vAlign w:val="center"/>
          </w:tcPr>
          <w:p w14:paraId="5827D40F" w14:textId="77777777" w:rsidR="006F6378" w:rsidRPr="00C30686" w:rsidRDefault="006F6378" w:rsidP="0094020B">
            <w:pPr>
              <w:pStyle w:val="TAC"/>
              <w:rPr>
                <w:rFonts w:cs="Arial"/>
                <w:kern w:val="2"/>
                <w:szCs w:val="18"/>
                <w:lang w:val="en-US" w:eastAsia="zh-CN"/>
              </w:rPr>
            </w:pPr>
          </w:p>
        </w:tc>
        <w:tc>
          <w:tcPr>
            <w:tcW w:w="2785" w:type="dxa"/>
            <w:tcBorders>
              <w:top w:val="nil"/>
              <w:left w:val="single" w:sz="4" w:space="0" w:color="auto"/>
              <w:bottom w:val="nil"/>
              <w:right w:val="single" w:sz="4" w:space="0" w:color="auto"/>
            </w:tcBorders>
            <w:vAlign w:val="center"/>
          </w:tcPr>
          <w:p w14:paraId="0AFF1C51" w14:textId="77777777" w:rsidR="006F6378" w:rsidRPr="00C30686" w:rsidRDefault="006F6378" w:rsidP="0094020B">
            <w:pPr>
              <w:pStyle w:val="TAC"/>
              <w:rPr>
                <w:rFonts w:cs="Arial"/>
                <w:kern w:val="2"/>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7EE133C" w14:textId="77777777" w:rsidR="006F6378" w:rsidRPr="00C30686" w:rsidRDefault="006F6378" w:rsidP="0094020B">
            <w:pPr>
              <w:pStyle w:val="TAC"/>
              <w:rPr>
                <w:rFonts w:eastAsia="DengXian" w:cs="Arial"/>
                <w:kern w:val="2"/>
                <w:szCs w:val="18"/>
                <w:lang w:val="en-US" w:eastAsia="zh-CN"/>
              </w:rPr>
            </w:pPr>
            <w:r w:rsidRPr="00C30686">
              <w:rPr>
                <w:rFonts w:eastAsiaTheme="minorEastAsia" w:cs="Arial"/>
                <w:szCs w:val="18"/>
                <w:lang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0364CD67" w14:textId="77777777" w:rsidR="006F6378" w:rsidRPr="00C30686" w:rsidRDefault="006F6378" w:rsidP="0094020B">
            <w:pPr>
              <w:pStyle w:val="TAC"/>
              <w:rPr>
                <w:rFonts w:eastAsiaTheme="minorEastAsia" w:cs="Arial"/>
                <w:szCs w:val="18"/>
                <w:lang w:bidi="ar"/>
              </w:rPr>
            </w:pPr>
            <w:r w:rsidRPr="00C30686">
              <w:rPr>
                <w:rFonts w:eastAsiaTheme="minorEastAsia" w:cs="Arial"/>
                <w:szCs w:val="18"/>
              </w:rPr>
              <w:t>CA_n77(2A)_BCS0</w:t>
            </w:r>
          </w:p>
        </w:tc>
        <w:tc>
          <w:tcPr>
            <w:tcW w:w="2445" w:type="dxa"/>
            <w:tcBorders>
              <w:top w:val="nil"/>
              <w:left w:val="single" w:sz="4" w:space="0" w:color="auto"/>
              <w:bottom w:val="nil"/>
              <w:right w:val="single" w:sz="4" w:space="0" w:color="auto"/>
            </w:tcBorders>
            <w:vAlign w:val="center"/>
          </w:tcPr>
          <w:p w14:paraId="4D288B69" w14:textId="77777777" w:rsidR="006F6378" w:rsidRPr="00C30686" w:rsidRDefault="006F6378" w:rsidP="0094020B">
            <w:pPr>
              <w:pStyle w:val="TAC"/>
              <w:rPr>
                <w:rFonts w:cs="Arial"/>
                <w:kern w:val="2"/>
                <w:szCs w:val="18"/>
                <w:lang w:val="en-US" w:eastAsia="zh-CN"/>
              </w:rPr>
            </w:pPr>
          </w:p>
        </w:tc>
      </w:tr>
      <w:tr w:rsidR="006F6378" w:rsidRPr="00C30686" w14:paraId="42AE7100"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A2704BA" w14:textId="77777777" w:rsidR="006F6378" w:rsidRPr="00C30686" w:rsidRDefault="006F6378" w:rsidP="0094020B">
            <w:pPr>
              <w:pStyle w:val="TAC"/>
              <w:rPr>
                <w:rFonts w:cs="Arial"/>
                <w:kern w:val="2"/>
                <w:szCs w:val="18"/>
                <w:lang w:val="en-US" w:eastAsia="zh-CN"/>
              </w:rPr>
            </w:pPr>
          </w:p>
        </w:tc>
        <w:tc>
          <w:tcPr>
            <w:tcW w:w="2785" w:type="dxa"/>
            <w:tcBorders>
              <w:top w:val="nil"/>
              <w:left w:val="single" w:sz="4" w:space="0" w:color="auto"/>
              <w:bottom w:val="single" w:sz="4" w:space="0" w:color="auto"/>
              <w:right w:val="single" w:sz="4" w:space="0" w:color="auto"/>
            </w:tcBorders>
            <w:vAlign w:val="center"/>
          </w:tcPr>
          <w:p w14:paraId="75ED4276" w14:textId="77777777" w:rsidR="006F6378" w:rsidRPr="00C30686" w:rsidRDefault="006F6378" w:rsidP="0094020B">
            <w:pPr>
              <w:pStyle w:val="TAC"/>
              <w:rPr>
                <w:rFonts w:cs="Arial"/>
                <w:kern w:val="2"/>
                <w:szCs w:val="18"/>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A1BA27A" w14:textId="77777777" w:rsidR="006F6378" w:rsidRPr="00C30686" w:rsidRDefault="006F6378" w:rsidP="0094020B">
            <w:pPr>
              <w:pStyle w:val="TAC"/>
              <w:rPr>
                <w:rFonts w:eastAsia="DengXian" w:cs="Arial"/>
                <w:kern w:val="2"/>
                <w:szCs w:val="18"/>
                <w:lang w:val="en-US" w:eastAsia="zh-CN"/>
              </w:rPr>
            </w:pPr>
            <w:r w:rsidRPr="00C30686">
              <w:rPr>
                <w:rFonts w:eastAsiaTheme="minorEastAsia" w:cs="Arial"/>
                <w:szCs w:val="18"/>
                <w:lang w:eastAsia="zh-CN"/>
              </w:rPr>
              <w:t>n79</w:t>
            </w:r>
          </w:p>
        </w:tc>
        <w:tc>
          <w:tcPr>
            <w:tcW w:w="4356" w:type="dxa"/>
            <w:tcBorders>
              <w:top w:val="single" w:sz="4" w:space="0" w:color="auto"/>
              <w:left w:val="single" w:sz="4" w:space="0" w:color="auto"/>
              <w:bottom w:val="single" w:sz="4" w:space="0" w:color="auto"/>
              <w:right w:val="single" w:sz="4" w:space="0" w:color="auto"/>
            </w:tcBorders>
            <w:vAlign w:val="center"/>
          </w:tcPr>
          <w:p w14:paraId="0134F4AC" w14:textId="77777777" w:rsidR="006F6378" w:rsidRPr="00C30686" w:rsidRDefault="006F6378" w:rsidP="0094020B">
            <w:pPr>
              <w:pStyle w:val="TAC"/>
              <w:rPr>
                <w:rFonts w:eastAsiaTheme="minorEastAsia" w:cs="Arial"/>
                <w:szCs w:val="18"/>
                <w:lang w:bidi="ar"/>
              </w:rPr>
            </w:pPr>
            <w:r w:rsidRPr="00C30686">
              <w:rPr>
                <w:rFonts w:eastAsiaTheme="minorEastAsia" w:cs="Arial"/>
                <w:szCs w:val="18"/>
                <w:lang w:bidi="ar"/>
              </w:rPr>
              <w:t>40, 50, 60, 80, 100</w:t>
            </w:r>
          </w:p>
        </w:tc>
        <w:tc>
          <w:tcPr>
            <w:tcW w:w="2445" w:type="dxa"/>
            <w:tcBorders>
              <w:top w:val="nil"/>
              <w:left w:val="single" w:sz="4" w:space="0" w:color="auto"/>
              <w:bottom w:val="single" w:sz="4" w:space="0" w:color="auto"/>
              <w:right w:val="single" w:sz="4" w:space="0" w:color="auto"/>
            </w:tcBorders>
            <w:vAlign w:val="center"/>
          </w:tcPr>
          <w:p w14:paraId="679B0F7F" w14:textId="77777777" w:rsidR="006F6378" w:rsidRPr="00C30686" w:rsidRDefault="006F6378" w:rsidP="0094020B">
            <w:pPr>
              <w:pStyle w:val="TAC"/>
              <w:rPr>
                <w:rFonts w:cs="Arial"/>
                <w:kern w:val="2"/>
                <w:szCs w:val="18"/>
                <w:lang w:val="en-US" w:eastAsia="zh-CN"/>
              </w:rPr>
            </w:pPr>
          </w:p>
        </w:tc>
      </w:tr>
      <w:tr w:rsidR="006F6378" w:rsidRPr="00C30686" w14:paraId="3A613746" w14:textId="77777777" w:rsidTr="004F423A">
        <w:trPr>
          <w:trHeight w:val="29"/>
        </w:trPr>
        <w:tc>
          <w:tcPr>
            <w:tcW w:w="2742" w:type="dxa"/>
            <w:tcBorders>
              <w:top w:val="single" w:sz="4" w:space="0" w:color="auto"/>
              <w:left w:val="single" w:sz="4" w:space="0" w:color="auto"/>
              <w:bottom w:val="nil"/>
              <w:right w:val="single" w:sz="4" w:space="0" w:color="auto"/>
            </w:tcBorders>
            <w:shd w:val="clear" w:color="auto" w:fill="auto"/>
            <w:vAlign w:val="center"/>
          </w:tcPr>
          <w:p w14:paraId="3931E797" w14:textId="77777777" w:rsidR="006F6378" w:rsidRPr="00C30686" w:rsidRDefault="006F6378" w:rsidP="0094020B">
            <w:pPr>
              <w:pStyle w:val="TAC"/>
              <w:rPr>
                <w:kern w:val="2"/>
                <w:szCs w:val="22"/>
                <w:lang w:val="en-US"/>
              </w:rPr>
            </w:pPr>
            <w:r w:rsidRPr="00C30686">
              <w:rPr>
                <w:rFonts w:eastAsiaTheme="minorEastAsia" w:cs="Arial"/>
                <w:szCs w:val="18"/>
                <w:lang w:eastAsia="zh-CN"/>
              </w:rPr>
              <w:t>CA</w:t>
            </w:r>
            <w:r w:rsidRPr="00C30686">
              <w:rPr>
                <w:rFonts w:eastAsiaTheme="minorEastAsia" w:cs="Arial"/>
                <w:szCs w:val="18"/>
              </w:rPr>
              <w:t>_</w:t>
            </w:r>
            <w:r w:rsidRPr="00C30686">
              <w:rPr>
                <w:rFonts w:eastAsiaTheme="minorEastAsia" w:cs="Arial"/>
                <w:szCs w:val="18"/>
                <w:lang w:eastAsia="zh-CN"/>
              </w:rPr>
              <w:t>n41</w:t>
            </w:r>
            <w:r w:rsidRPr="00C30686">
              <w:rPr>
                <w:rFonts w:eastAsiaTheme="minorEastAsia" w:cs="Arial"/>
                <w:szCs w:val="18"/>
                <w:lang w:val="sv-SE"/>
              </w:rPr>
              <w:t>A-</w:t>
            </w:r>
            <w:r w:rsidRPr="00C30686">
              <w:rPr>
                <w:rFonts w:eastAsiaTheme="minorEastAsia" w:cs="Arial"/>
                <w:szCs w:val="18"/>
                <w:lang w:eastAsia="zh-CN"/>
              </w:rPr>
              <w:t>n77(3</w:t>
            </w:r>
            <w:r w:rsidRPr="00C30686">
              <w:rPr>
                <w:rFonts w:eastAsiaTheme="minorEastAsia" w:cs="Arial"/>
                <w:szCs w:val="18"/>
                <w:lang w:val="sv-SE"/>
              </w:rPr>
              <w:t>A)</w:t>
            </w:r>
            <w:r w:rsidRPr="00C30686">
              <w:rPr>
                <w:rFonts w:cs="Arial"/>
                <w:szCs w:val="18"/>
                <w:lang w:eastAsia="zh-CN"/>
              </w:rPr>
              <w:t>-n79A</w:t>
            </w:r>
          </w:p>
        </w:tc>
        <w:tc>
          <w:tcPr>
            <w:tcW w:w="2785" w:type="dxa"/>
            <w:tcBorders>
              <w:top w:val="single" w:sz="4" w:space="0" w:color="auto"/>
              <w:left w:val="single" w:sz="4" w:space="0" w:color="auto"/>
              <w:bottom w:val="nil"/>
              <w:right w:val="single" w:sz="4" w:space="0" w:color="auto"/>
            </w:tcBorders>
            <w:shd w:val="clear" w:color="auto" w:fill="auto"/>
            <w:vAlign w:val="center"/>
          </w:tcPr>
          <w:p w14:paraId="4A8E567C" w14:textId="77777777" w:rsidR="006F6378" w:rsidRPr="00C30686" w:rsidRDefault="006F6378" w:rsidP="0094020B">
            <w:pPr>
              <w:pStyle w:val="TAC"/>
              <w:rPr>
                <w:rFonts w:eastAsiaTheme="minorEastAsia" w:cs="Arial"/>
                <w:szCs w:val="18"/>
                <w:lang w:val="sv-SE"/>
              </w:rPr>
            </w:pPr>
            <w:r w:rsidRPr="00C30686">
              <w:rPr>
                <w:rFonts w:eastAsiaTheme="minorEastAsia" w:cs="Arial"/>
                <w:szCs w:val="18"/>
                <w:lang w:eastAsia="zh-CN"/>
              </w:rPr>
              <w:t>CA</w:t>
            </w:r>
            <w:r w:rsidRPr="00C30686">
              <w:rPr>
                <w:rFonts w:eastAsiaTheme="minorEastAsia" w:cs="Arial"/>
                <w:szCs w:val="18"/>
              </w:rPr>
              <w:t>_</w:t>
            </w:r>
            <w:r w:rsidRPr="00C30686">
              <w:rPr>
                <w:rFonts w:eastAsiaTheme="minorEastAsia" w:cs="Arial"/>
                <w:szCs w:val="18"/>
                <w:lang w:eastAsia="zh-CN"/>
              </w:rPr>
              <w:t>n41</w:t>
            </w:r>
            <w:r w:rsidRPr="00C30686">
              <w:rPr>
                <w:rFonts w:eastAsiaTheme="minorEastAsia" w:cs="Arial"/>
                <w:szCs w:val="18"/>
                <w:lang w:val="sv-SE"/>
              </w:rPr>
              <w:t>A-</w:t>
            </w:r>
            <w:r w:rsidRPr="00C30686">
              <w:rPr>
                <w:rFonts w:eastAsiaTheme="minorEastAsia" w:cs="Arial"/>
                <w:szCs w:val="18"/>
                <w:lang w:eastAsia="zh-CN"/>
              </w:rPr>
              <w:t>n77</w:t>
            </w:r>
            <w:r w:rsidRPr="00C30686">
              <w:rPr>
                <w:rFonts w:eastAsiaTheme="minorEastAsia" w:cs="Arial"/>
                <w:szCs w:val="18"/>
                <w:lang w:val="sv-SE"/>
              </w:rPr>
              <w:t>A</w:t>
            </w:r>
          </w:p>
          <w:p w14:paraId="5198A997" w14:textId="77777777" w:rsidR="006F6378" w:rsidRPr="00C30686" w:rsidRDefault="006F6378" w:rsidP="0094020B">
            <w:pPr>
              <w:pStyle w:val="TAC"/>
              <w:rPr>
                <w:rFonts w:eastAsiaTheme="minorEastAsia" w:cs="Arial"/>
                <w:szCs w:val="18"/>
                <w:lang w:val="sv-SE"/>
              </w:rPr>
            </w:pPr>
            <w:r w:rsidRPr="00C30686">
              <w:rPr>
                <w:rFonts w:eastAsiaTheme="minorEastAsia" w:cs="Arial"/>
                <w:szCs w:val="18"/>
                <w:lang w:eastAsia="zh-CN"/>
              </w:rPr>
              <w:t>CA</w:t>
            </w:r>
            <w:r w:rsidRPr="00C30686">
              <w:rPr>
                <w:rFonts w:eastAsiaTheme="minorEastAsia" w:cs="Arial"/>
                <w:szCs w:val="18"/>
              </w:rPr>
              <w:t>_</w:t>
            </w:r>
            <w:r w:rsidRPr="00C30686">
              <w:rPr>
                <w:rFonts w:eastAsiaTheme="minorEastAsia" w:cs="Arial"/>
                <w:szCs w:val="18"/>
                <w:lang w:eastAsia="zh-CN"/>
              </w:rPr>
              <w:t>n41</w:t>
            </w:r>
            <w:r w:rsidRPr="00C30686">
              <w:rPr>
                <w:rFonts w:eastAsiaTheme="minorEastAsia" w:cs="Arial"/>
                <w:szCs w:val="18"/>
                <w:lang w:val="sv-SE"/>
              </w:rPr>
              <w:t>A-</w:t>
            </w:r>
            <w:r w:rsidRPr="00C30686">
              <w:rPr>
                <w:rFonts w:eastAsiaTheme="minorEastAsia" w:cs="Arial"/>
                <w:szCs w:val="18"/>
                <w:lang w:eastAsia="zh-CN"/>
              </w:rPr>
              <w:t>n79</w:t>
            </w:r>
            <w:r w:rsidRPr="00C30686">
              <w:rPr>
                <w:rFonts w:eastAsiaTheme="minorEastAsia" w:cs="Arial"/>
                <w:szCs w:val="18"/>
                <w:lang w:val="sv-SE"/>
              </w:rPr>
              <w:t>A</w:t>
            </w:r>
          </w:p>
          <w:p w14:paraId="68AED7D3" w14:textId="77777777" w:rsidR="006F6378" w:rsidRPr="00C30686" w:rsidRDefault="006F6378" w:rsidP="0094020B">
            <w:pPr>
              <w:pStyle w:val="TAC"/>
              <w:rPr>
                <w:kern w:val="2"/>
                <w:szCs w:val="22"/>
                <w:lang w:val="en-US"/>
              </w:rPr>
            </w:pPr>
            <w:r w:rsidRPr="00C30686">
              <w:rPr>
                <w:rFonts w:eastAsiaTheme="minorEastAsia" w:cs="Arial"/>
                <w:szCs w:val="18"/>
                <w:lang w:eastAsia="zh-CN"/>
              </w:rPr>
              <w:t>CA</w:t>
            </w:r>
            <w:r w:rsidRPr="00C30686">
              <w:rPr>
                <w:rFonts w:eastAsiaTheme="minorEastAsia" w:cs="Arial"/>
                <w:szCs w:val="18"/>
              </w:rPr>
              <w:t>_</w:t>
            </w:r>
            <w:r w:rsidRPr="00C30686">
              <w:rPr>
                <w:rFonts w:eastAsiaTheme="minorEastAsia" w:cs="Arial"/>
                <w:szCs w:val="18"/>
                <w:lang w:eastAsia="zh-CN"/>
              </w:rPr>
              <w:t>n77</w:t>
            </w:r>
            <w:r w:rsidRPr="00C30686">
              <w:rPr>
                <w:rFonts w:eastAsiaTheme="minorEastAsia" w:cs="Arial"/>
                <w:szCs w:val="18"/>
                <w:lang w:val="sv-SE"/>
              </w:rPr>
              <w:t>A-</w:t>
            </w:r>
            <w:r w:rsidRPr="00C30686">
              <w:rPr>
                <w:rFonts w:eastAsiaTheme="minorEastAsia" w:cs="Arial"/>
                <w:szCs w:val="18"/>
                <w:lang w:eastAsia="zh-CN"/>
              </w:rPr>
              <w:t>n79</w:t>
            </w:r>
            <w:r w:rsidRPr="00C30686">
              <w:rPr>
                <w:rFonts w:eastAsiaTheme="minorEastAsia" w:cs="Arial"/>
                <w:szCs w:val="18"/>
                <w:lang w:val="sv-SE"/>
              </w:rPr>
              <w:t>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69AAEEB" w14:textId="77777777" w:rsidR="006F6378" w:rsidRPr="00C30686" w:rsidRDefault="006F6378" w:rsidP="0094020B">
            <w:pPr>
              <w:pStyle w:val="TAC"/>
              <w:rPr>
                <w:rFonts w:eastAsia="DengXian"/>
                <w:kern w:val="2"/>
                <w:szCs w:val="22"/>
                <w:lang w:val="en-US" w:eastAsia="zh-CN"/>
              </w:rPr>
            </w:pPr>
            <w:r w:rsidRPr="00C30686">
              <w:rPr>
                <w:rFonts w:eastAsiaTheme="minorEastAsia" w:cs="Arial"/>
                <w:szCs w:val="18"/>
                <w:lang w:eastAsia="zh-CN"/>
              </w:rPr>
              <w:t>n41</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47352B1D" w14:textId="77777777" w:rsidR="006F6378" w:rsidRPr="00C30686" w:rsidRDefault="006F6378" w:rsidP="0094020B">
            <w:pPr>
              <w:pStyle w:val="TAC"/>
              <w:rPr>
                <w:lang w:val="en-US" w:eastAsia="zh-CN" w:bidi="ar"/>
              </w:rPr>
            </w:pPr>
            <w:r w:rsidRPr="00C30686">
              <w:rPr>
                <w:rFonts w:eastAsiaTheme="minorEastAsia" w:cs="Arial"/>
                <w:szCs w:val="18"/>
              </w:rPr>
              <w:t>10, 15, 20, 30, 40, 50, 60, 80, 90, 100</w:t>
            </w:r>
          </w:p>
        </w:tc>
        <w:tc>
          <w:tcPr>
            <w:tcW w:w="2445" w:type="dxa"/>
            <w:tcBorders>
              <w:top w:val="single" w:sz="4" w:space="0" w:color="auto"/>
              <w:left w:val="single" w:sz="4" w:space="0" w:color="auto"/>
              <w:bottom w:val="nil"/>
              <w:right w:val="single" w:sz="4" w:space="0" w:color="auto"/>
            </w:tcBorders>
            <w:shd w:val="clear" w:color="auto" w:fill="auto"/>
            <w:vAlign w:val="center"/>
          </w:tcPr>
          <w:p w14:paraId="5DC3C4C9" w14:textId="77777777" w:rsidR="006F6378" w:rsidRPr="00C30686" w:rsidRDefault="006F6378" w:rsidP="0094020B">
            <w:pPr>
              <w:pStyle w:val="TAC"/>
              <w:rPr>
                <w:kern w:val="2"/>
                <w:szCs w:val="22"/>
                <w:lang w:val="en-US" w:eastAsia="zh-CN"/>
              </w:rPr>
            </w:pPr>
            <w:r w:rsidRPr="00C30686">
              <w:rPr>
                <w:rFonts w:eastAsiaTheme="minorEastAsia" w:cs="Arial"/>
                <w:szCs w:val="18"/>
                <w:lang w:eastAsia="zh-CN"/>
              </w:rPr>
              <w:t>0</w:t>
            </w:r>
          </w:p>
        </w:tc>
      </w:tr>
      <w:tr w:rsidR="006F6378" w:rsidRPr="00C30686" w14:paraId="46593EF1"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3E92539E"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shd w:val="clear" w:color="auto" w:fill="auto"/>
            <w:vAlign w:val="center"/>
          </w:tcPr>
          <w:p w14:paraId="0E9EB06A"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78E28814" w14:textId="77777777" w:rsidR="006F6378" w:rsidRPr="00C30686" w:rsidRDefault="006F6378" w:rsidP="0094020B">
            <w:pPr>
              <w:pStyle w:val="TAC"/>
              <w:rPr>
                <w:rFonts w:eastAsia="DengXian"/>
                <w:kern w:val="2"/>
                <w:szCs w:val="22"/>
                <w:lang w:val="en-US" w:eastAsia="zh-CN"/>
              </w:rPr>
            </w:pPr>
            <w:r w:rsidRPr="00C30686">
              <w:rPr>
                <w:rFonts w:eastAsiaTheme="minorEastAsia" w:cs="Arial"/>
                <w:szCs w:val="18"/>
                <w:lang w:eastAsia="zh-CN"/>
              </w:rPr>
              <w:t>n77</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258B6299" w14:textId="77777777" w:rsidR="006F6378" w:rsidRPr="00C30686" w:rsidRDefault="006F6378" w:rsidP="0094020B">
            <w:pPr>
              <w:pStyle w:val="TAC"/>
              <w:rPr>
                <w:lang w:val="en-US" w:eastAsia="zh-CN" w:bidi="ar"/>
              </w:rPr>
            </w:pPr>
            <w:r w:rsidRPr="00C30686">
              <w:rPr>
                <w:rFonts w:eastAsiaTheme="minorEastAsia" w:cs="Arial"/>
                <w:szCs w:val="18"/>
              </w:rPr>
              <w:t>CA_n77(3A)_BCS0</w:t>
            </w:r>
          </w:p>
        </w:tc>
        <w:tc>
          <w:tcPr>
            <w:tcW w:w="2445" w:type="dxa"/>
            <w:tcBorders>
              <w:top w:val="nil"/>
              <w:left w:val="single" w:sz="4" w:space="0" w:color="auto"/>
              <w:bottom w:val="nil"/>
              <w:right w:val="single" w:sz="4" w:space="0" w:color="auto"/>
            </w:tcBorders>
            <w:shd w:val="clear" w:color="auto" w:fill="auto"/>
            <w:vAlign w:val="center"/>
          </w:tcPr>
          <w:p w14:paraId="6F5260D2" w14:textId="77777777" w:rsidR="006F6378" w:rsidRPr="00C30686" w:rsidRDefault="006F6378" w:rsidP="0094020B">
            <w:pPr>
              <w:pStyle w:val="TAC"/>
              <w:rPr>
                <w:kern w:val="2"/>
                <w:szCs w:val="22"/>
                <w:lang w:val="en-US" w:eastAsia="zh-CN"/>
              </w:rPr>
            </w:pPr>
          </w:p>
        </w:tc>
      </w:tr>
      <w:tr w:rsidR="006F6378" w:rsidRPr="00C30686" w14:paraId="22119DB2" w14:textId="77777777" w:rsidTr="004F423A">
        <w:trPr>
          <w:trHeight w:val="29"/>
        </w:trPr>
        <w:tc>
          <w:tcPr>
            <w:tcW w:w="2742" w:type="dxa"/>
            <w:tcBorders>
              <w:top w:val="nil"/>
              <w:left w:val="single" w:sz="4" w:space="0" w:color="auto"/>
              <w:bottom w:val="single" w:sz="4" w:space="0" w:color="auto"/>
              <w:right w:val="single" w:sz="4" w:space="0" w:color="auto"/>
            </w:tcBorders>
            <w:shd w:val="clear" w:color="auto" w:fill="auto"/>
            <w:vAlign w:val="center"/>
          </w:tcPr>
          <w:p w14:paraId="68D077B1"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shd w:val="clear" w:color="auto" w:fill="auto"/>
            <w:vAlign w:val="center"/>
          </w:tcPr>
          <w:p w14:paraId="208CC0D5"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52CE64B3" w14:textId="77777777" w:rsidR="006F6378" w:rsidRPr="00C30686" w:rsidRDefault="006F6378" w:rsidP="0094020B">
            <w:pPr>
              <w:pStyle w:val="TAC"/>
              <w:rPr>
                <w:rFonts w:eastAsia="DengXian"/>
                <w:kern w:val="2"/>
                <w:szCs w:val="22"/>
                <w:lang w:val="en-US" w:eastAsia="zh-CN"/>
              </w:rPr>
            </w:pPr>
            <w:r w:rsidRPr="00C30686">
              <w:rPr>
                <w:rFonts w:eastAsiaTheme="minorEastAsia" w:cs="Arial"/>
                <w:szCs w:val="18"/>
                <w:lang w:eastAsia="zh-CN"/>
              </w:rPr>
              <w:t>n79</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52F9FF24" w14:textId="77777777" w:rsidR="006F6378" w:rsidRPr="00C30686" w:rsidRDefault="006F6378" w:rsidP="0094020B">
            <w:pPr>
              <w:pStyle w:val="TAC"/>
              <w:rPr>
                <w:lang w:val="en-US" w:eastAsia="zh-CN" w:bidi="ar"/>
              </w:rPr>
            </w:pPr>
            <w:r w:rsidRPr="00C30686">
              <w:rPr>
                <w:rFonts w:eastAsiaTheme="minorEastAsia" w:cs="Arial"/>
                <w:szCs w:val="18"/>
                <w:lang w:bidi="ar"/>
              </w:rPr>
              <w:t>40, 50, 60, 80, 100</w:t>
            </w:r>
          </w:p>
        </w:tc>
        <w:tc>
          <w:tcPr>
            <w:tcW w:w="2445" w:type="dxa"/>
            <w:tcBorders>
              <w:top w:val="nil"/>
              <w:left w:val="single" w:sz="4" w:space="0" w:color="auto"/>
              <w:bottom w:val="single" w:sz="4" w:space="0" w:color="auto"/>
              <w:right w:val="single" w:sz="4" w:space="0" w:color="auto"/>
            </w:tcBorders>
            <w:shd w:val="clear" w:color="auto" w:fill="auto"/>
            <w:vAlign w:val="center"/>
          </w:tcPr>
          <w:p w14:paraId="5BBDF94B" w14:textId="77777777" w:rsidR="006F6378" w:rsidRPr="00C30686" w:rsidRDefault="006F6378" w:rsidP="0094020B">
            <w:pPr>
              <w:pStyle w:val="TAC"/>
              <w:rPr>
                <w:kern w:val="2"/>
                <w:szCs w:val="22"/>
                <w:lang w:val="en-US" w:eastAsia="zh-CN"/>
              </w:rPr>
            </w:pPr>
          </w:p>
        </w:tc>
      </w:tr>
      <w:tr w:rsidR="006F6378" w:rsidRPr="00C30686" w14:paraId="643360C0" w14:textId="77777777" w:rsidTr="004F423A">
        <w:trPr>
          <w:trHeight w:val="29"/>
        </w:trPr>
        <w:tc>
          <w:tcPr>
            <w:tcW w:w="2742" w:type="dxa"/>
            <w:tcBorders>
              <w:top w:val="single" w:sz="4" w:space="0" w:color="auto"/>
              <w:left w:val="single" w:sz="4" w:space="0" w:color="auto"/>
              <w:bottom w:val="nil"/>
              <w:right w:val="single" w:sz="4" w:space="0" w:color="auto"/>
            </w:tcBorders>
            <w:shd w:val="clear" w:color="auto" w:fill="auto"/>
            <w:vAlign w:val="center"/>
          </w:tcPr>
          <w:p w14:paraId="18DB7B46" w14:textId="77777777" w:rsidR="006F6378" w:rsidRPr="00C30686" w:rsidRDefault="006F6378" w:rsidP="0094020B">
            <w:pPr>
              <w:pStyle w:val="TAC"/>
              <w:rPr>
                <w:kern w:val="2"/>
                <w:szCs w:val="22"/>
                <w:lang w:val="en-US"/>
              </w:rPr>
            </w:pPr>
            <w:r w:rsidRPr="00C30686">
              <w:rPr>
                <w:lang w:eastAsia="zh-CN"/>
              </w:rPr>
              <w:t>CA_n41A-n77A-n85A</w:t>
            </w:r>
          </w:p>
        </w:tc>
        <w:tc>
          <w:tcPr>
            <w:tcW w:w="2785" w:type="dxa"/>
            <w:tcBorders>
              <w:top w:val="single" w:sz="4" w:space="0" w:color="auto"/>
              <w:left w:val="single" w:sz="4" w:space="0" w:color="auto"/>
              <w:bottom w:val="nil"/>
              <w:right w:val="single" w:sz="4" w:space="0" w:color="auto"/>
            </w:tcBorders>
            <w:shd w:val="clear" w:color="auto" w:fill="auto"/>
            <w:vAlign w:val="center"/>
          </w:tcPr>
          <w:p w14:paraId="3714FC74" w14:textId="77777777" w:rsidR="006F6378" w:rsidRPr="00C30686" w:rsidRDefault="006F6378" w:rsidP="0094020B">
            <w:pPr>
              <w:pStyle w:val="TAC"/>
              <w:rPr>
                <w:rFonts w:eastAsiaTheme="minorEastAsia"/>
                <w:lang w:val="sv-SE"/>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n41</w:t>
            </w:r>
            <w:r w:rsidRPr="00C30686">
              <w:rPr>
                <w:rFonts w:eastAsiaTheme="minorEastAsia"/>
                <w:lang w:val="sv-SE"/>
              </w:rPr>
              <w:t>A-</w:t>
            </w:r>
            <w:r w:rsidRPr="00C30686">
              <w:rPr>
                <w:rFonts w:eastAsiaTheme="minorEastAsia" w:hint="eastAsia"/>
                <w:lang w:eastAsia="zh-CN"/>
              </w:rPr>
              <w:t>n77</w:t>
            </w:r>
            <w:r w:rsidRPr="00C30686">
              <w:rPr>
                <w:rFonts w:eastAsiaTheme="minorEastAsia"/>
                <w:lang w:val="sv-SE"/>
              </w:rPr>
              <w:t>A</w:t>
            </w:r>
          </w:p>
          <w:p w14:paraId="3B25C7AE" w14:textId="77777777" w:rsidR="006F6378" w:rsidRPr="00C30686" w:rsidRDefault="006F6378" w:rsidP="0094020B">
            <w:pPr>
              <w:pStyle w:val="TAC"/>
              <w:rPr>
                <w:rFonts w:eastAsiaTheme="minorEastAsia"/>
                <w:lang w:val="sv-SE"/>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n41</w:t>
            </w:r>
            <w:r w:rsidRPr="00C30686">
              <w:rPr>
                <w:rFonts w:eastAsiaTheme="minorEastAsia"/>
                <w:lang w:val="sv-SE"/>
              </w:rPr>
              <w:t>A-</w:t>
            </w:r>
            <w:r w:rsidRPr="00C30686">
              <w:rPr>
                <w:rFonts w:eastAsiaTheme="minorEastAsia" w:hint="eastAsia"/>
                <w:lang w:eastAsia="zh-CN"/>
              </w:rPr>
              <w:t>n85</w:t>
            </w:r>
            <w:r w:rsidRPr="00C30686">
              <w:rPr>
                <w:rFonts w:eastAsiaTheme="minorEastAsia"/>
                <w:lang w:val="sv-SE"/>
              </w:rPr>
              <w:t>A</w:t>
            </w:r>
          </w:p>
          <w:p w14:paraId="336A3A60" w14:textId="77777777" w:rsidR="006F6378" w:rsidRPr="00C30686" w:rsidRDefault="006F6378" w:rsidP="0094020B">
            <w:pPr>
              <w:pStyle w:val="TAC"/>
              <w:rPr>
                <w:kern w:val="2"/>
                <w:szCs w:val="22"/>
                <w:lang w:val="en-US"/>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n77</w:t>
            </w:r>
            <w:r w:rsidRPr="00C30686">
              <w:rPr>
                <w:rFonts w:eastAsiaTheme="minorEastAsia"/>
                <w:lang w:val="sv-SE"/>
              </w:rPr>
              <w:t>A-</w:t>
            </w:r>
            <w:r w:rsidRPr="00C30686">
              <w:rPr>
                <w:rFonts w:eastAsiaTheme="minorEastAsia" w:hint="eastAsia"/>
                <w:lang w:eastAsia="zh-CN"/>
              </w:rPr>
              <w:t>n85</w:t>
            </w:r>
            <w:r w:rsidRPr="00C30686">
              <w:rPr>
                <w:rFonts w:eastAsiaTheme="minorEastAsia"/>
                <w:lang w:val="sv-SE"/>
              </w:rPr>
              <w:t>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0D4E3864" w14:textId="77777777" w:rsidR="006F6378" w:rsidRPr="00C30686" w:rsidRDefault="006F6378" w:rsidP="0094020B">
            <w:pPr>
              <w:pStyle w:val="TAC"/>
              <w:rPr>
                <w:rFonts w:eastAsiaTheme="minorEastAsia" w:cs="Arial"/>
                <w:szCs w:val="18"/>
                <w:lang w:eastAsia="zh-CN"/>
              </w:rPr>
            </w:pPr>
            <w:r w:rsidRPr="00C30686">
              <w:rPr>
                <w:rFonts w:eastAsiaTheme="minorEastAsia" w:hint="eastAsia"/>
                <w:lang w:eastAsia="zh-CN"/>
              </w:rPr>
              <w:t>n41</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0CD5FAB2" w14:textId="77777777" w:rsidR="006F6378" w:rsidRPr="00C30686" w:rsidRDefault="006F6378" w:rsidP="0094020B">
            <w:pPr>
              <w:pStyle w:val="TAC"/>
              <w:rPr>
                <w:rFonts w:eastAsiaTheme="minorEastAsia" w:cs="Arial"/>
                <w:szCs w:val="18"/>
                <w:lang w:bidi="ar"/>
              </w:rPr>
            </w:pPr>
            <w:r w:rsidRPr="00C30686">
              <w:rPr>
                <w:rFonts w:eastAsiaTheme="minorEastAsia" w:cs="Arial"/>
                <w:color w:val="000000"/>
                <w:szCs w:val="18"/>
              </w:rPr>
              <w:t xml:space="preserve">n41 channel bandwidths in Table 5.3.5-1 </w:t>
            </w:r>
          </w:p>
        </w:tc>
        <w:tc>
          <w:tcPr>
            <w:tcW w:w="2445" w:type="dxa"/>
            <w:tcBorders>
              <w:top w:val="single" w:sz="4" w:space="0" w:color="auto"/>
              <w:left w:val="single" w:sz="4" w:space="0" w:color="auto"/>
              <w:bottom w:val="nil"/>
              <w:right w:val="single" w:sz="4" w:space="0" w:color="auto"/>
            </w:tcBorders>
            <w:shd w:val="clear" w:color="auto" w:fill="auto"/>
            <w:vAlign w:val="center"/>
          </w:tcPr>
          <w:p w14:paraId="07FF3225" w14:textId="77777777" w:rsidR="006F6378" w:rsidRPr="00C30686" w:rsidRDefault="006F6378" w:rsidP="0094020B">
            <w:pPr>
              <w:pStyle w:val="TAC"/>
              <w:rPr>
                <w:kern w:val="2"/>
                <w:szCs w:val="22"/>
                <w:lang w:val="en-US" w:eastAsia="zh-CN"/>
              </w:rPr>
            </w:pPr>
            <w:r w:rsidRPr="00C30686">
              <w:rPr>
                <w:rFonts w:eastAsiaTheme="minorEastAsia"/>
                <w:lang w:eastAsia="zh-CN"/>
              </w:rPr>
              <w:t>4 and 5</w:t>
            </w:r>
          </w:p>
        </w:tc>
      </w:tr>
      <w:tr w:rsidR="006F6378" w:rsidRPr="00C30686" w14:paraId="1858665D"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22137F24"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shd w:val="clear" w:color="auto" w:fill="auto"/>
            <w:vAlign w:val="center"/>
          </w:tcPr>
          <w:p w14:paraId="6101564D"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0B58BA18" w14:textId="77777777" w:rsidR="006F6378" w:rsidRPr="00C30686" w:rsidRDefault="006F6378" w:rsidP="0094020B">
            <w:pPr>
              <w:pStyle w:val="TAC"/>
              <w:rPr>
                <w:rFonts w:eastAsiaTheme="minorEastAsia" w:cs="Arial"/>
                <w:szCs w:val="18"/>
                <w:lang w:eastAsia="zh-CN"/>
              </w:rPr>
            </w:pPr>
            <w:r w:rsidRPr="00C30686">
              <w:rPr>
                <w:rFonts w:eastAsiaTheme="minorEastAsia" w:hint="eastAsia"/>
                <w:lang w:eastAsia="zh-CN"/>
              </w:rPr>
              <w:t>n77</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65E7D055" w14:textId="77777777" w:rsidR="006F6378" w:rsidRPr="00C30686" w:rsidRDefault="006F6378" w:rsidP="0094020B">
            <w:pPr>
              <w:pStyle w:val="TAC"/>
              <w:rPr>
                <w:rFonts w:eastAsiaTheme="minorEastAsia" w:cs="Arial"/>
                <w:szCs w:val="18"/>
                <w:lang w:bidi="ar"/>
              </w:rPr>
            </w:pPr>
            <w:r w:rsidRPr="00C30686">
              <w:rPr>
                <w:rFonts w:eastAsiaTheme="minorEastAsia" w:cs="Arial"/>
                <w:color w:val="000000"/>
                <w:szCs w:val="18"/>
              </w:rPr>
              <w:t xml:space="preserve">n77 channel bandwidths in Table 5.3.5-1 </w:t>
            </w:r>
          </w:p>
        </w:tc>
        <w:tc>
          <w:tcPr>
            <w:tcW w:w="2445" w:type="dxa"/>
            <w:tcBorders>
              <w:top w:val="nil"/>
              <w:left w:val="single" w:sz="4" w:space="0" w:color="auto"/>
              <w:bottom w:val="nil"/>
              <w:right w:val="single" w:sz="4" w:space="0" w:color="auto"/>
            </w:tcBorders>
            <w:shd w:val="clear" w:color="auto" w:fill="auto"/>
            <w:vAlign w:val="center"/>
          </w:tcPr>
          <w:p w14:paraId="09302DC4" w14:textId="77777777" w:rsidR="006F6378" w:rsidRPr="00C30686" w:rsidRDefault="006F6378" w:rsidP="0094020B">
            <w:pPr>
              <w:pStyle w:val="TAC"/>
              <w:rPr>
                <w:kern w:val="2"/>
                <w:szCs w:val="22"/>
                <w:lang w:val="en-US" w:eastAsia="zh-CN"/>
              </w:rPr>
            </w:pPr>
          </w:p>
        </w:tc>
      </w:tr>
      <w:tr w:rsidR="006F6378" w:rsidRPr="00C30686" w14:paraId="5A97A145"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125BAD11"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shd w:val="clear" w:color="auto" w:fill="auto"/>
            <w:vAlign w:val="center"/>
          </w:tcPr>
          <w:p w14:paraId="620B3041"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6247079A" w14:textId="77777777" w:rsidR="006F6378" w:rsidRPr="00C30686" w:rsidRDefault="006F6378" w:rsidP="0094020B">
            <w:pPr>
              <w:pStyle w:val="TAC"/>
              <w:rPr>
                <w:rFonts w:eastAsiaTheme="minorEastAsia" w:cs="Arial"/>
                <w:szCs w:val="18"/>
                <w:lang w:eastAsia="zh-CN"/>
              </w:rPr>
            </w:pPr>
            <w:r w:rsidRPr="00C30686">
              <w:rPr>
                <w:rFonts w:eastAsiaTheme="minorEastAsia" w:hint="eastAsia"/>
                <w:lang w:eastAsia="zh-CN"/>
              </w:rPr>
              <w:t>n85</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59FB7E8D" w14:textId="77777777" w:rsidR="006F6378" w:rsidRPr="00C30686" w:rsidRDefault="006F6378" w:rsidP="0094020B">
            <w:pPr>
              <w:pStyle w:val="TAC"/>
              <w:rPr>
                <w:rFonts w:eastAsiaTheme="minorEastAsia" w:cs="Arial"/>
                <w:szCs w:val="18"/>
                <w:lang w:bidi="ar"/>
              </w:rPr>
            </w:pPr>
            <w:r w:rsidRPr="00C30686">
              <w:rPr>
                <w:rFonts w:eastAsiaTheme="minorEastAsia" w:cs="Arial"/>
                <w:color w:val="000000"/>
                <w:szCs w:val="18"/>
              </w:rPr>
              <w:t xml:space="preserve">n85 channel bandwidths in Table 5.3.5-1 </w:t>
            </w:r>
          </w:p>
        </w:tc>
        <w:tc>
          <w:tcPr>
            <w:tcW w:w="2445" w:type="dxa"/>
            <w:tcBorders>
              <w:top w:val="nil"/>
              <w:left w:val="single" w:sz="4" w:space="0" w:color="auto"/>
              <w:bottom w:val="nil"/>
              <w:right w:val="single" w:sz="4" w:space="0" w:color="auto"/>
            </w:tcBorders>
            <w:shd w:val="clear" w:color="auto" w:fill="auto"/>
            <w:vAlign w:val="center"/>
          </w:tcPr>
          <w:p w14:paraId="2032DEBC" w14:textId="77777777" w:rsidR="006F6378" w:rsidRPr="00C30686" w:rsidRDefault="006F6378" w:rsidP="0094020B">
            <w:pPr>
              <w:pStyle w:val="TAC"/>
              <w:rPr>
                <w:kern w:val="2"/>
                <w:szCs w:val="22"/>
                <w:lang w:val="en-US" w:eastAsia="zh-CN"/>
              </w:rPr>
            </w:pPr>
          </w:p>
        </w:tc>
      </w:tr>
      <w:tr w:rsidR="006F6378" w:rsidRPr="00C30686" w14:paraId="3F1F276D" w14:textId="77777777" w:rsidTr="004F423A">
        <w:trPr>
          <w:trHeight w:val="29"/>
        </w:trPr>
        <w:tc>
          <w:tcPr>
            <w:tcW w:w="2742" w:type="dxa"/>
            <w:tcBorders>
              <w:top w:val="single" w:sz="4" w:space="0" w:color="auto"/>
              <w:left w:val="single" w:sz="4" w:space="0" w:color="auto"/>
              <w:bottom w:val="nil"/>
              <w:right w:val="single" w:sz="4" w:space="0" w:color="auto"/>
            </w:tcBorders>
            <w:shd w:val="clear" w:color="auto" w:fill="auto"/>
            <w:vAlign w:val="center"/>
          </w:tcPr>
          <w:p w14:paraId="0612BF25" w14:textId="77777777" w:rsidR="006F6378" w:rsidRPr="00C30686" w:rsidRDefault="006F6378" w:rsidP="0094020B">
            <w:pPr>
              <w:pStyle w:val="TAC"/>
              <w:rPr>
                <w:kern w:val="2"/>
                <w:szCs w:val="22"/>
                <w:lang w:val="en-US"/>
              </w:rPr>
            </w:pPr>
            <w:r w:rsidRPr="00C30686">
              <w:rPr>
                <w:kern w:val="2"/>
                <w:szCs w:val="22"/>
                <w:lang w:val="en-US"/>
              </w:rPr>
              <w:t>CA_n46A-n48A-n96A</w:t>
            </w:r>
          </w:p>
        </w:tc>
        <w:tc>
          <w:tcPr>
            <w:tcW w:w="2785" w:type="dxa"/>
            <w:tcBorders>
              <w:top w:val="single" w:sz="4" w:space="0" w:color="auto"/>
              <w:left w:val="single" w:sz="4" w:space="0" w:color="auto"/>
              <w:bottom w:val="nil"/>
              <w:right w:val="single" w:sz="4" w:space="0" w:color="auto"/>
            </w:tcBorders>
            <w:shd w:val="clear" w:color="auto" w:fill="auto"/>
            <w:vAlign w:val="center"/>
          </w:tcPr>
          <w:p w14:paraId="183B9136" w14:textId="77777777" w:rsidR="006F6378" w:rsidRPr="00C30686" w:rsidRDefault="006F6378" w:rsidP="0094020B">
            <w:pPr>
              <w:pStyle w:val="TAC"/>
              <w:rPr>
                <w:kern w:val="2"/>
                <w:szCs w:val="22"/>
                <w:lang w:val="en-US"/>
              </w:rPr>
            </w:pPr>
            <w:r w:rsidRPr="00C30686">
              <w:rPr>
                <w:kern w:val="2"/>
                <w:szCs w:val="22"/>
                <w:lang w:val="en-US"/>
              </w:rPr>
              <w:t>CA_n46A-n48A</w:t>
            </w:r>
          </w:p>
          <w:p w14:paraId="403E82E2"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92FEFC5"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7F0E1FF8" w14:textId="77777777" w:rsidR="006F6378" w:rsidRPr="00C30686" w:rsidRDefault="006F6378" w:rsidP="0094020B">
            <w:pPr>
              <w:pStyle w:val="TAC"/>
              <w:rPr>
                <w:lang w:val="en-US" w:eastAsia="zh-CN" w:bidi="ar"/>
              </w:rPr>
            </w:pPr>
            <w:r w:rsidRPr="00C30686">
              <w:rPr>
                <w:lang w:val="en-US" w:eastAsia="zh-CN" w:bidi="ar"/>
              </w:rPr>
              <w:t>10, 20, 40, 60, 80</w:t>
            </w:r>
          </w:p>
        </w:tc>
        <w:tc>
          <w:tcPr>
            <w:tcW w:w="2445" w:type="dxa"/>
            <w:tcBorders>
              <w:top w:val="single" w:sz="4" w:space="0" w:color="auto"/>
              <w:left w:val="single" w:sz="4" w:space="0" w:color="auto"/>
              <w:bottom w:val="nil"/>
              <w:right w:val="single" w:sz="4" w:space="0" w:color="auto"/>
            </w:tcBorders>
            <w:shd w:val="clear" w:color="auto" w:fill="auto"/>
            <w:vAlign w:val="center"/>
          </w:tcPr>
          <w:p w14:paraId="5BED7144"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05637C92" w14:textId="77777777" w:rsidTr="004F423A">
        <w:trPr>
          <w:trHeight w:val="29"/>
        </w:trPr>
        <w:tc>
          <w:tcPr>
            <w:tcW w:w="2742" w:type="dxa"/>
            <w:tcBorders>
              <w:top w:val="nil"/>
              <w:left w:val="single" w:sz="4" w:space="0" w:color="auto"/>
              <w:bottom w:val="nil"/>
              <w:right w:val="single" w:sz="4" w:space="0" w:color="auto"/>
            </w:tcBorders>
            <w:vAlign w:val="center"/>
          </w:tcPr>
          <w:p w14:paraId="293865C1"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73A458D4"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02F0B44E"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6741CE67" w14:textId="77777777" w:rsidR="006F6378" w:rsidRPr="00C30686" w:rsidRDefault="006F6378" w:rsidP="0094020B">
            <w:pPr>
              <w:pStyle w:val="TAC"/>
              <w:rPr>
                <w:lang w:val="en-US" w:eastAsia="zh-CN" w:bidi="ar"/>
              </w:rPr>
            </w:pPr>
            <w:r w:rsidRPr="00C30686">
              <w:rPr>
                <w:lang w:val="en-US" w:eastAsia="zh-CN" w:bidi="ar"/>
              </w:rPr>
              <w:t>5, 10, 15, 20, 30, 40, 50, 60, 70, 80, 90, 100</w:t>
            </w:r>
          </w:p>
        </w:tc>
        <w:tc>
          <w:tcPr>
            <w:tcW w:w="2445" w:type="dxa"/>
            <w:tcBorders>
              <w:top w:val="nil"/>
              <w:left w:val="single" w:sz="4" w:space="0" w:color="auto"/>
              <w:bottom w:val="nil"/>
              <w:right w:val="single" w:sz="4" w:space="0" w:color="auto"/>
            </w:tcBorders>
            <w:vAlign w:val="center"/>
          </w:tcPr>
          <w:p w14:paraId="62983CDB" w14:textId="77777777" w:rsidR="006F6378" w:rsidRPr="00C30686" w:rsidRDefault="006F6378" w:rsidP="0094020B">
            <w:pPr>
              <w:pStyle w:val="TAC"/>
              <w:rPr>
                <w:kern w:val="2"/>
                <w:szCs w:val="22"/>
                <w:lang w:val="en-US" w:eastAsia="zh-CN"/>
              </w:rPr>
            </w:pPr>
          </w:p>
        </w:tc>
      </w:tr>
      <w:tr w:rsidR="006F6378" w:rsidRPr="00C30686" w14:paraId="00225BDE"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4AEACCD"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4C28246A"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B09DE95"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04ACDF70" w14:textId="77777777" w:rsidR="006F6378" w:rsidRPr="00C30686" w:rsidRDefault="006F6378" w:rsidP="0094020B">
            <w:pPr>
              <w:pStyle w:val="TAC"/>
              <w:rPr>
                <w:lang w:val="en-US" w:eastAsia="zh-CN" w:bidi="ar"/>
              </w:rPr>
            </w:pPr>
            <w:r w:rsidRPr="00C30686">
              <w:rPr>
                <w:lang w:val="en-US" w:eastAsia="zh-CN" w:bidi="ar"/>
              </w:rPr>
              <w:t>20, 40, 60, 80</w:t>
            </w:r>
          </w:p>
        </w:tc>
        <w:tc>
          <w:tcPr>
            <w:tcW w:w="2445" w:type="dxa"/>
            <w:tcBorders>
              <w:top w:val="nil"/>
              <w:left w:val="single" w:sz="4" w:space="0" w:color="auto"/>
              <w:bottom w:val="single" w:sz="4" w:space="0" w:color="auto"/>
              <w:right w:val="single" w:sz="4" w:space="0" w:color="auto"/>
            </w:tcBorders>
            <w:vAlign w:val="center"/>
          </w:tcPr>
          <w:p w14:paraId="77046EFA" w14:textId="77777777" w:rsidR="006F6378" w:rsidRPr="00C30686" w:rsidRDefault="006F6378" w:rsidP="0094020B">
            <w:pPr>
              <w:pStyle w:val="TAC"/>
              <w:rPr>
                <w:kern w:val="2"/>
                <w:szCs w:val="22"/>
                <w:lang w:val="en-US" w:eastAsia="zh-CN"/>
              </w:rPr>
            </w:pPr>
          </w:p>
        </w:tc>
      </w:tr>
      <w:tr w:rsidR="006F6378" w:rsidRPr="00C30686" w14:paraId="3F2D50AA" w14:textId="77777777" w:rsidTr="004F423A">
        <w:trPr>
          <w:trHeight w:val="29"/>
        </w:trPr>
        <w:tc>
          <w:tcPr>
            <w:tcW w:w="2742" w:type="dxa"/>
            <w:tcBorders>
              <w:top w:val="single" w:sz="4" w:space="0" w:color="auto"/>
              <w:left w:val="single" w:sz="4" w:space="0" w:color="auto"/>
              <w:bottom w:val="nil"/>
              <w:right w:val="single" w:sz="4" w:space="0" w:color="auto"/>
            </w:tcBorders>
            <w:shd w:val="clear" w:color="auto" w:fill="auto"/>
            <w:vAlign w:val="center"/>
          </w:tcPr>
          <w:p w14:paraId="412B0E9E" w14:textId="77777777" w:rsidR="006F6378" w:rsidRPr="00C30686" w:rsidRDefault="006F6378" w:rsidP="0094020B">
            <w:pPr>
              <w:pStyle w:val="TAC"/>
              <w:rPr>
                <w:kern w:val="2"/>
                <w:szCs w:val="22"/>
                <w:lang w:val="en-US"/>
              </w:rPr>
            </w:pPr>
            <w:r w:rsidRPr="00C30686">
              <w:rPr>
                <w:kern w:val="2"/>
                <w:szCs w:val="22"/>
                <w:lang w:val="en-US"/>
              </w:rPr>
              <w:t>CA_n46B-n48A-n96A</w:t>
            </w:r>
          </w:p>
        </w:tc>
        <w:tc>
          <w:tcPr>
            <w:tcW w:w="2785" w:type="dxa"/>
            <w:tcBorders>
              <w:top w:val="single" w:sz="4" w:space="0" w:color="auto"/>
              <w:left w:val="single" w:sz="4" w:space="0" w:color="auto"/>
              <w:bottom w:val="nil"/>
              <w:right w:val="single" w:sz="4" w:space="0" w:color="auto"/>
            </w:tcBorders>
            <w:shd w:val="clear" w:color="auto" w:fill="auto"/>
            <w:vAlign w:val="center"/>
          </w:tcPr>
          <w:p w14:paraId="2BDC9B5E" w14:textId="77777777" w:rsidR="006F6378" w:rsidRPr="00C30686" w:rsidRDefault="006F6378" w:rsidP="0094020B">
            <w:pPr>
              <w:pStyle w:val="TAC"/>
              <w:rPr>
                <w:kern w:val="2"/>
                <w:szCs w:val="22"/>
                <w:lang w:val="en-US"/>
              </w:rPr>
            </w:pPr>
            <w:r w:rsidRPr="00C30686">
              <w:rPr>
                <w:kern w:val="2"/>
                <w:szCs w:val="22"/>
                <w:lang w:val="en-US"/>
              </w:rPr>
              <w:t>CA_n46A-n48A</w:t>
            </w:r>
          </w:p>
          <w:p w14:paraId="49413073"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64EC9AAB"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63F68BBA" w14:textId="77777777" w:rsidR="006F6378" w:rsidRPr="00C30686" w:rsidRDefault="006F6378" w:rsidP="0094020B">
            <w:pPr>
              <w:pStyle w:val="TAC"/>
              <w:rPr>
                <w:lang w:val="en-US" w:eastAsia="zh-CN" w:bidi="ar"/>
              </w:rPr>
            </w:pPr>
            <w:r w:rsidRPr="00C30686">
              <w:rPr>
                <w:lang w:val="en-US" w:eastAsia="zh-CN" w:bidi="ar"/>
              </w:rPr>
              <w:t>CA_n46B_BCS0</w:t>
            </w:r>
          </w:p>
        </w:tc>
        <w:tc>
          <w:tcPr>
            <w:tcW w:w="2445" w:type="dxa"/>
            <w:tcBorders>
              <w:top w:val="single" w:sz="4" w:space="0" w:color="auto"/>
              <w:left w:val="single" w:sz="4" w:space="0" w:color="auto"/>
              <w:bottom w:val="nil"/>
              <w:right w:val="single" w:sz="4" w:space="0" w:color="auto"/>
            </w:tcBorders>
            <w:shd w:val="clear" w:color="auto" w:fill="auto"/>
            <w:vAlign w:val="center"/>
          </w:tcPr>
          <w:p w14:paraId="045B5735"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637ED46A" w14:textId="77777777" w:rsidTr="004F423A">
        <w:trPr>
          <w:trHeight w:val="29"/>
        </w:trPr>
        <w:tc>
          <w:tcPr>
            <w:tcW w:w="2742" w:type="dxa"/>
            <w:tcBorders>
              <w:top w:val="nil"/>
              <w:left w:val="single" w:sz="4" w:space="0" w:color="auto"/>
              <w:bottom w:val="nil"/>
              <w:right w:val="single" w:sz="4" w:space="0" w:color="auto"/>
            </w:tcBorders>
            <w:vAlign w:val="center"/>
          </w:tcPr>
          <w:p w14:paraId="487C5D61"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661720FC"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20596014"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1FC7B4C3" w14:textId="77777777" w:rsidR="006F6378" w:rsidRPr="00C30686" w:rsidRDefault="006F6378" w:rsidP="0094020B">
            <w:pPr>
              <w:pStyle w:val="TAC"/>
              <w:rPr>
                <w:lang w:val="en-US" w:eastAsia="zh-CN" w:bidi="ar"/>
              </w:rPr>
            </w:pPr>
            <w:r w:rsidRPr="00C30686">
              <w:rPr>
                <w:lang w:val="en-US" w:eastAsia="zh-CN" w:bidi="ar"/>
              </w:rPr>
              <w:t>5, 10, 15, 20, 30, 40, 50, 60, 70, 80, 90, 100</w:t>
            </w:r>
          </w:p>
        </w:tc>
        <w:tc>
          <w:tcPr>
            <w:tcW w:w="2445" w:type="dxa"/>
            <w:tcBorders>
              <w:top w:val="nil"/>
              <w:left w:val="single" w:sz="4" w:space="0" w:color="auto"/>
              <w:bottom w:val="nil"/>
              <w:right w:val="single" w:sz="4" w:space="0" w:color="auto"/>
            </w:tcBorders>
            <w:vAlign w:val="center"/>
          </w:tcPr>
          <w:p w14:paraId="4B6E59FB" w14:textId="77777777" w:rsidR="006F6378" w:rsidRPr="00C30686" w:rsidRDefault="006F6378" w:rsidP="0094020B">
            <w:pPr>
              <w:pStyle w:val="TAC"/>
              <w:rPr>
                <w:kern w:val="2"/>
                <w:szCs w:val="22"/>
                <w:lang w:val="en-US" w:eastAsia="zh-CN"/>
              </w:rPr>
            </w:pPr>
          </w:p>
        </w:tc>
      </w:tr>
      <w:tr w:rsidR="006F6378" w:rsidRPr="00C30686" w14:paraId="092BE622"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3A7C55F"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264B7F57"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960FE6E"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590D82EC" w14:textId="77777777" w:rsidR="006F6378" w:rsidRPr="00C30686" w:rsidRDefault="006F6378" w:rsidP="0094020B">
            <w:pPr>
              <w:pStyle w:val="TAC"/>
              <w:rPr>
                <w:lang w:val="en-US" w:eastAsia="zh-CN" w:bidi="ar"/>
              </w:rPr>
            </w:pPr>
            <w:r w:rsidRPr="00C30686">
              <w:rPr>
                <w:lang w:val="en-US" w:eastAsia="zh-CN" w:bidi="ar"/>
              </w:rPr>
              <w:t>20, 40, 60, 80 </w:t>
            </w:r>
          </w:p>
        </w:tc>
        <w:tc>
          <w:tcPr>
            <w:tcW w:w="2445" w:type="dxa"/>
            <w:tcBorders>
              <w:top w:val="nil"/>
              <w:left w:val="single" w:sz="4" w:space="0" w:color="auto"/>
              <w:bottom w:val="single" w:sz="4" w:space="0" w:color="auto"/>
              <w:right w:val="single" w:sz="4" w:space="0" w:color="auto"/>
            </w:tcBorders>
            <w:vAlign w:val="center"/>
          </w:tcPr>
          <w:p w14:paraId="76648414" w14:textId="77777777" w:rsidR="006F6378" w:rsidRPr="00C30686" w:rsidRDefault="006F6378" w:rsidP="0094020B">
            <w:pPr>
              <w:pStyle w:val="TAC"/>
              <w:rPr>
                <w:kern w:val="2"/>
                <w:szCs w:val="22"/>
                <w:lang w:val="en-US" w:eastAsia="zh-CN"/>
              </w:rPr>
            </w:pPr>
          </w:p>
        </w:tc>
      </w:tr>
      <w:tr w:rsidR="006F6378" w:rsidRPr="00C30686" w14:paraId="68DBB217" w14:textId="77777777" w:rsidTr="004F423A">
        <w:trPr>
          <w:trHeight w:val="29"/>
        </w:trPr>
        <w:tc>
          <w:tcPr>
            <w:tcW w:w="2742" w:type="dxa"/>
            <w:tcBorders>
              <w:top w:val="single" w:sz="4" w:space="0" w:color="auto"/>
              <w:left w:val="single" w:sz="4" w:space="0" w:color="auto"/>
              <w:bottom w:val="nil"/>
              <w:right w:val="single" w:sz="4" w:space="0" w:color="auto"/>
            </w:tcBorders>
            <w:shd w:val="clear" w:color="auto" w:fill="auto"/>
            <w:vAlign w:val="center"/>
          </w:tcPr>
          <w:p w14:paraId="74286B5C" w14:textId="77777777" w:rsidR="006F6378" w:rsidRPr="00C30686" w:rsidRDefault="006F6378" w:rsidP="0094020B">
            <w:pPr>
              <w:pStyle w:val="TAC"/>
              <w:rPr>
                <w:kern w:val="2"/>
                <w:szCs w:val="22"/>
                <w:lang w:val="en-US"/>
              </w:rPr>
            </w:pPr>
            <w:r w:rsidRPr="00C30686">
              <w:rPr>
                <w:kern w:val="2"/>
                <w:szCs w:val="22"/>
                <w:lang w:val="en-US"/>
              </w:rPr>
              <w:t>CA_n46C-n48A-n96A</w:t>
            </w:r>
          </w:p>
        </w:tc>
        <w:tc>
          <w:tcPr>
            <w:tcW w:w="2785" w:type="dxa"/>
            <w:tcBorders>
              <w:top w:val="single" w:sz="4" w:space="0" w:color="auto"/>
              <w:left w:val="single" w:sz="4" w:space="0" w:color="auto"/>
              <w:bottom w:val="nil"/>
              <w:right w:val="single" w:sz="4" w:space="0" w:color="auto"/>
            </w:tcBorders>
            <w:shd w:val="clear" w:color="auto" w:fill="auto"/>
            <w:vAlign w:val="center"/>
          </w:tcPr>
          <w:p w14:paraId="4DAB8D6D" w14:textId="77777777" w:rsidR="006F6378" w:rsidRPr="00C30686" w:rsidRDefault="006F6378" w:rsidP="0094020B">
            <w:pPr>
              <w:pStyle w:val="TAC"/>
              <w:rPr>
                <w:kern w:val="2"/>
                <w:szCs w:val="22"/>
                <w:lang w:val="en-US"/>
              </w:rPr>
            </w:pPr>
            <w:r w:rsidRPr="00C30686">
              <w:rPr>
                <w:kern w:val="2"/>
                <w:szCs w:val="22"/>
                <w:lang w:val="en-US"/>
              </w:rPr>
              <w:t>CA_n46A-n48A</w:t>
            </w:r>
          </w:p>
          <w:p w14:paraId="495D62BE"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EA1EC31"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44EECD1F" w14:textId="77777777" w:rsidR="006F6378" w:rsidRPr="00C30686" w:rsidRDefault="006F6378" w:rsidP="0094020B">
            <w:pPr>
              <w:pStyle w:val="TAC"/>
              <w:rPr>
                <w:lang w:val="en-US" w:eastAsia="zh-CN" w:bidi="ar"/>
              </w:rPr>
            </w:pPr>
            <w:r w:rsidRPr="00C30686">
              <w:rPr>
                <w:lang w:val="en-US" w:eastAsia="zh-CN" w:bidi="ar"/>
              </w:rPr>
              <w:t>CA_n46C_BCS0</w:t>
            </w:r>
          </w:p>
        </w:tc>
        <w:tc>
          <w:tcPr>
            <w:tcW w:w="2445" w:type="dxa"/>
            <w:tcBorders>
              <w:top w:val="single" w:sz="4" w:space="0" w:color="auto"/>
              <w:left w:val="single" w:sz="4" w:space="0" w:color="auto"/>
              <w:bottom w:val="nil"/>
              <w:right w:val="single" w:sz="4" w:space="0" w:color="auto"/>
            </w:tcBorders>
            <w:shd w:val="clear" w:color="auto" w:fill="auto"/>
            <w:vAlign w:val="center"/>
          </w:tcPr>
          <w:p w14:paraId="183FF661"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0D570450" w14:textId="77777777" w:rsidTr="004F423A">
        <w:trPr>
          <w:trHeight w:val="29"/>
        </w:trPr>
        <w:tc>
          <w:tcPr>
            <w:tcW w:w="2742" w:type="dxa"/>
            <w:tcBorders>
              <w:top w:val="nil"/>
              <w:left w:val="single" w:sz="4" w:space="0" w:color="auto"/>
              <w:bottom w:val="nil"/>
              <w:right w:val="single" w:sz="4" w:space="0" w:color="auto"/>
            </w:tcBorders>
            <w:vAlign w:val="center"/>
          </w:tcPr>
          <w:p w14:paraId="4F4C07CD"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32D42F72"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12CF871"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0543BA3B" w14:textId="77777777" w:rsidR="006F6378" w:rsidRPr="00C30686" w:rsidRDefault="006F6378" w:rsidP="0094020B">
            <w:pPr>
              <w:pStyle w:val="TAC"/>
              <w:rPr>
                <w:lang w:val="en-US" w:eastAsia="zh-CN" w:bidi="ar"/>
              </w:rPr>
            </w:pPr>
            <w:r w:rsidRPr="00C30686">
              <w:rPr>
                <w:lang w:val="en-US" w:eastAsia="zh-CN" w:bidi="ar"/>
              </w:rPr>
              <w:t>5, 10, 15, 20, 30, 40, 50, 60, 70, 80, 90, 100</w:t>
            </w:r>
          </w:p>
        </w:tc>
        <w:tc>
          <w:tcPr>
            <w:tcW w:w="2445" w:type="dxa"/>
            <w:tcBorders>
              <w:top w:val="nil"/>
              <w:left w:val="single" w:sz="4" w:space="0" w:color="auto"/>
              <w:bottom w:val="nil"/>
              <w:right w:val="single" w:sz="4" w:space="0" w:color="auto"/>
            </w:tcBorders>
            <w:vAlign w:val="center"/>
          </w:tcPr>
          <w:p w14:paraId="124C1F3C" w14:textId="77777777" w:rsidR="006F6378" w:rsidRPr="00C30686" w:rsidRDefault="006F6378" w:rsidP="0094020B">
            <w:pPr>
              <w:pStyle w:val="TAC"/>
              <w:rPr>
                <w:kern w:val="2"/>
                <w:szCs w:val="22"/>
                <w:lang w:val="en-US" w:eastAsia="zh-CN"/>
              </w:rPr>
            </w:pPr>
          </w:p>
        </w:tc>
      </w:tr>
      <w:tr w:rsidR="006F6378" w:rsidRPr="00C30686" w14:paraId="33806423"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E4D176D"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4E888A70"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6733BC5B"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46CDEED0" w14:textId="77777777" w:rsidR="006F6378" w:rsidRPr="00C30686" w:rsidRDefault="006F6378" w:rsidP="0094020B">
            <w:pPr>
              <w:pStyle w:val="TAC"/>
              <w:rPr>
                <w:lang w:val="en-US" w:eastAsia="zh-CN" w:bidi="ar"/>
              </w:rPr>
            </w:pPr>
            <w:r w:rsidRPr="00C30686">
              <w:rPr>
                <w:lang w:val="en-US" w:eastAsia="zh-CN" w:bidi="ar"/>
              </w:rPr>
              <w:t>20, 40, 60, 80</w:t>
            </w:r>
          </w:p>
        </w:tc>
        <w:tc>
          <w:tcPr>
            <w:tcW w:w="2445" w:type="dxa"/>
            <w:tcBorders>
              <w:top w:val="nil"/>
              <w:left w:val="single" w:sz="4" w:space="0" w:color="auto"/>
              <w:bottom w:val="single" w:sz="4" w:space="0" w:color="auto"/>
              <w:right w:val="single" w:sz="4" w:space="0" w:color="auto"/>
            </w:tcBorders>
            <w:vAlign w:val="center"/>
          </w:tcPr>
          <w:p w14:paraId="654F6FC9" w14:textId="77777777" w:rsidR="006F6378" w:rsidRPr="00C30686" w:rsidRDefault="006F6378" w:rsidP="0094020B">
            <w:pPr>
              <w:pStyle w:val="TAC"/>
              <w:rPr>
                <w:kern w:val="2"/>
                <w:szCs w:val="22"/>
                <w:lang w:val="en-US" w:eastAsia="zh-CN"/>
              </w:rPr>
            </w:pPr>
          </w:p>
        </w:tc>
      </w:tr>
      <w:tr w:rsidR="006F6378" w:rsidRPr="00C30686" w14:paraId="54B6258A" w14:textId="77777777" w:rsidTr="004F423A">
        <w:trPr>
          <w:trHeight w:val="29"/>
        </w:trPr>
        <w:tc>
          <w:tcPr>
            <w:tcW w:w="2742" w:type="dxa"/>
            <w:tcBorders>
              <w:top w:val="single" w:sz="4" w:space="0" w:color="auto"/>
              <w:left w:val="single" w:sz="4" w:space="0" w:color="auto"/>
              <w:bottom w:val="nil"/>
              <w:right w:val="single" w:sz="4" w:space="0" w:color="auto"/>
            </w:tcBorders>
            <w:shd w:val="clear" w:color="auto" w:fill="auto"/>
            <w:vAlign w:val="center"/>
          </w:tcPr>
          <w:p w14:paraId="5F8E5EB1" w14:textId="77777777" w:rsidR="006F6378" w:rsidRPr="00C30686" w:rsidRDefault="006F6378" w:rsidP="0094020B">
            <w:pPr>
              <w:pStyle w:val="TAC"/>
              <w:rPr>
                <w:kern w:val="2"/>
                <w:szCs w:val="22"/>
                <w:lang w:val="en-US"/>
              </w:rPr>
            </w:pPr>
            <w:r w:rsidRPr="00C30686">
              <w:rPr>
                <w:kern w:val="2"/>
                <w:szCs w:val="22"/>
                <w:lang w:val="en-US"/>
              </w:rPr>
              <w:t>CA_n46D-n48A-n96A</w:t>
            </w:r>
          </w:p>
        </w:tc>
        <w:tc>
          <w:tcPr>
            <w:tcW w:w="2785" w:type="dxa"/>
            <w:tcBorders>
              <w:top w:val="single" w:sz="4" w:space="0" w:color="auto"/>
              <w:left w:val="single" w:sz="4" w:space="0" w:color="auto"/>
              <w:bottom w:val="nil"/>
              <w:right w:val="single" w:sz="4" w:space="0" w:color="auto"/>
            </w:tcBorders>
            <w:shd w:val="clear" w:color="auto" w:fill="auto"/>
            <w:vAlign w:val="center"/>
          </w:tcPr>
          <w:p w14:paraId="73D38D2E" w14:textId="77777777" w:rsidR="006F6378" w:rsidRPr="00C30686" w:rsidRDefault="006F6378" w:rsidP="0094020B">
            <w:pPr>
              <w:pStyle w:val="TAC"/>
              <w:rPr>
                <w:kern w:val="2"/>
                <w:szCs w:val="22"/>
                <w:lang w:val="en-US"/>
              </w:rPr>
            </w:pPr>
            <w:r w:rsidRPr="00C30686">
              <w:rPr>
                <w:kern w:val="2"/>
                <w:szCs w:val="22"/>
                <w:lang w:val="en-US"/>
              </w:rPr>
              <w:t>CA_n46A-n48A</w:t>
            </w:r>
          </w:p>
          <w:p w14:paraId="15DC1899"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7A854DD"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4FCC6D5D" w14:textId="77777777" w:rsidR="006F6378" w:rsidRPr="00C30686" w:rsidRDefault="006F6378" w:rsidP="0094020B">
            <w:pPr>
              <w:pStyle w:val="TAC"/>
              <w:rPr>
                <w:lang w:val="en-US" w:eastAsia="zh-CN" w:bidi="ar"/>
              </w:rPr>
            </w:pPr>
            <w:r w:rsidRPr="00C30686">
              <w:rPr>
                <w:lang w:val="en-US" w:eastAsia="zh-CN" w:bidi="ar"/>
              </w:rPr>
              <w:t>CA_n46D_BCS0</w:t>
            </w:r>
          </w:p>
        </w:tc>
        <w:tc>
          <w:tcPr>
            <w:tcW w:w="2445" w:type="dxa"/>
            <w:tcBorders>
              <w:top w:val="single" w:sz="4" w:space="0" w:color="auto"/>
              <w:left w:val="single" w:sz="4" w:space="0" w:color="auto"/>
              <w:bottom w:val="nil"/>
              <w:right w:val="single" w:sz="4" w:space="0" w:color="auto"/>
            </w:tcBorders>
            <w:shd w:val="clear" w:color="auto" w:fill="auto"/>
            <w:vAlign w:val="center"/>
          </w:tcPr>
          <w:p w14:paraId="708C62C5"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749B9EC8" w14:textId="77777777" w:rsidTr="004F423A">
        <w:trPr>
          <w:trHeight w:val="29"/>
        </w:trPr>
        <w:tc>
          <w:tcPr>
            <w:tcW w:w="2742" w:type="dxa"/>
            <w:tcBorders>
              <w:top w:val="nil"/>
              <w:left w:val="single" w:sz="4" w:space="0" w:color="auto"/>
              <w:bottom w:val="nil"/>
              <w:right w:val="single" w:sz="4" w:space="0" w:color="auto"/>
            </w:tcBorders>
            <w:vAlign w:val="center"/>
          </w:tcPr>
          <w:p w14:paraId="6ACAF047"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0670C922"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2FE0E236"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615308AF" w14:textId="77777777" w:rsidR="006F6378" w:rsidRPr="00C30686" w:rsidRDefault="006F6378" w:rsidP="0094020B">
            <w:pPr>
              <w:pStyle w:val="TAC"/>
              <w:rPr>
                <w:lang w:val="en-US" w:eastAsia="zh-CN" w:bidi="ar"/>
              </w:rPr>
            </w:pPr>
            <w:r w:rsidRPr="00C30686">
              <w:rPr>
                <w:lang w:val="en-US" w:eastAsia="zh-CN" w:bidi="ar"/>
              </w:rPr>
              <w:t>5, 10, 15, 20, 30, 40, 50, 60, 70, 80, 90, 100</w:t>
            </w:r>
          </w:p>
        </w:tc>
        <w:tc>
          <w:tcPr>
            <w:tcW w:w="2445" w:type="dxa"/>
            <w:tcBorders>
              <w:top w:val="nil"/>
              <w:left w:val="single" w:sz="4" w:space="0" w:color="auto"/>
              <w:bottom w:val="nil"/>
              <w:right w:val="single" w:sz="4" w:space="0" w:color="auto"/>
            </w:tcBorders>
            <w:vAlign w:val="center"/>
          </w:tcPr>
          <w:p w14:paraId="4980FDF6" w14:textId="77777777" w:rsidR="006F6378" w:rsidRPr="00C30686" w:rsidRDefault="006F6378" w:rsidP="0094020B">
            <w:pPr>
              <w:pStyle w:val="TAC"/>
              <w:rPr>
                <w:kern w:val="2"/>
                <w:szCs w:val="22"/>
                <w:lang w:val="en-US" w:eastAsia="zh-CN"/>
              </w:rPr>
            </w:pPr>
          </w:p>
        </w:tc>
      </w:tr>
      <w:tr w:rsidR="006F6378" w:rsidRPr="00C30686" w14:paraId="5CD331C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1274563"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2A9D9BA4"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7B68B0A6"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7A4DDAD8" w14:textId="77777777" w:rsidR="006F6378" w:rsidRPr="00C30686" w:rsidRDefault="006F6378" w:rsidP="0094020B">
            <w:pPr>
              <w:pStyle w:val="TAC"/>
              <w:rPr>
                <w:lang w:val="en-US" w:eastAsia="zh-CN" w:bidi="ar"/>
              </w:rPr>
            </w:pPr>
            <w:r w:rsidRPr="00C30686">
              <w:rPr>
                <w:lang w:val="en-US" w:eastAsia="zh-CN" w:bidi="ar"/>
              </w:rPr>
              <w:t>20, 40, 60, 80</w:t>
            </w:r>
          </w:p>
        </w:tc>
        <w:tc>
          <w:tcPr>
            <w:tcW w:w="2445" w:type="dxa"/>
            <w:tcBorders>
              <w:top w:val="nil"/>
              <w:left w:val="single" w:sz="4" w:space="0" w:color="auto"/>
              <w:bottom w:val="single" w:sz="4" w:space="0" w:color="auto"/>
              <w:right w:val="single" w:sz="4" w:space="0" w:color="auto"/>
            </w:tcBorders>
            <w:vAlign w:val="center"/>
          </w:tcPr>
          <w:p w14:paraId="17D18B21" w14:textId="77777777" w:rsidR="006F6378" w:rsidRPr="00C30686" w:rsidRDefault="006F6378" w:rsidP="0094020B">
            <w:pPr>
              <w:pStyle w:val="TAC"/>
              <w:rPr>
                <w:kern w:val="2"/>
                <w:szCs w:val="22"/>
                <w:lang w:val="en-US" w:eastAsia="zh-CN"/>
              </w:rPr>
            </w:pPr>
          </w:p>
        </w:tc>
      </w:tr>
      <w:tr w:rsidR="006F6378" w:rsidRPr="00C30686" w14:paraId="2452E35D"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D2A63E2"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CA_n46M-n48A-n96A</w:t>
            </w:r>
          </w:p>
        </w:tc>
        <w:tc>
          <w:tcPr>
            <w:tcW w:w="2785" w:type="dxa"/>
            <w:tcBorders>
              <w:top w:val="single" w:sz="4" w:space="0" w:color="auto"/>
              <w:left w:val="single" w:sz="4" w:space="0" w:color="auto"/>
              <w:bottom w:val="nil"/>
              <w:right w:val="single" w:sz="4" w:space="0" w:color="auto"/>
            </w:tcBorders>
            <w:vAlign w:val="center"/>
          </w:tcPr>
          <w:p w14:paraId="4E46A9D8"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w:t>
            </w:r>
          </w:p>
        </w:tc>
        <w:tc>
          <w:tcPr>
            <w:tcW w:w="1259" w:type="dxa"/>
            <w:tcBorders>
              <w:top w:val="single" w:sz="4" w:space="0" w:color="auto"/>
              <w:left w:val="single" w:sz="4" w:space="0" w:color="auto"/>
              <w:bottom w:val="single" w:sz="4" w:space="0" w:color="auto"/>
              <w:right w:val="single" w:sz="4" w:space="0" w:color="auto"/>
            </w:tcBorders>
            <w:vAlign w:val="center"/>
          </w:tcPr>
          <w:p w14:paraId="07EEAE05"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6A96B487"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CA_n46M_BCS0</w:t>
            </w:r>
          </w:p>
        </w:tc>
        <w:tc>
          <w:tcPr>
            <w:tcW w:w="2445" w:type="dxa"/>
            <w:tcBorders>
              <w:top w:val="single" w:sz="4" w:space="0" w:color="auto"/>
              <w:left w:val="single" w:sz="4" w:space="0" w:color="auto"/>
              <w:bottom w:val="nil"/>
              <w:right w:val="single" w:sz="4" w:space="0" w:color="auto"/>
            </w:tcBorders>
            <w:vAlign w:val="center"/>
          </w:tcPr>
          <w:p w14:paraId="3298A085" w14:textId="77777777" w:rsidR="006F6378" w:rsidRPr="00C30686" w:rsidRDefault="006F6378" w:rsidP="0094020B">
            <w:pPr>
              <w:pStyle w:val="TAC"/>
              <w:rPr>
                <w:rFonts w:eastAsiaTheme="minorEastAsia"/>
                <w:kern w:val="2"/>
                <w:szCs w:val="22"/>
                <w:lang w:val="en-US" w:eastAsia="zh-CN"/>
              </w:rPr>
            </w:pPr>
            <w:r w:rsidRPr="00C30686">
              <w:rPr>
                <w:rFonts w:eastAsiaTheme="minorEastAsia"/>
                <w:lang w:val="en-US" w:eastAsia="zh-CN"/>
              </w:rPr>
              <w:t>0</w:t>
            </w:r>
          </w:p>
        </w:tc>
      </w:tr>
      <w:tr w:rsidR="006F6378" w:rsidRPr="00C30686" w14:paraId="4C242A44" w14:textId="77777777" w:rsidTr="004F423A">
        <w:trPr>
          <w:trHeight w:val="29"/>
        </w:trPr>
        <w:tc>
          <w:tcPr>
            <w:tcW w:w="2742" w:type="dxa"/>
            <w:tcBorders>
              <w:top w:val="nil"/>
              <w:left w:val="single" w:sz="4" w:space="0" w:color="auto"/>
              <w:bottom w:val="nil"/>
              <w:right w:val="single" w:sz="4" w:space="0" w:color="auto"/>
            </w:tcBorders>
            <w:vAlign w:val="center"/>
          </w:tcPr>
          <w:p w14:paraId="1AE9207C"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nil"/>
              <w:right w:val="single" w:sz="4" w:space="0" w:color="auto"/>
            </w:tcBorders>
            <w:vAlign w:val="center"/>
          </w:tcPr>
          <w:p w14:paraId="7C8FE346"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70EF768"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543617BD"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5, 10, 15, 20, 30, 40, 50, 60, 70, 80, 90, 100</w:t>
            </w:r>
          </w:p>
        </w:tc>
        <w:tc>
          <w:tcPr>
            <w:tcW w:w="2445" w:type="dxa"/>
            <w:tcBorders>
              <w:top w:val="nil"/>
              <w:left w:val="single" w:sz="4" w:space="0" w:color="auto"/>
              <w:bottom w:val="nil"/>
              <w:right w:val="single" w:sz="4" w:space="0" w:color="auto"/>
            </w:tcBorders>
            <w:vAlign w:val="center"/>
          </w:tcPr>
          <w:p w14:paraId="3A398806" w14:textId="77777777" w:rsidR="006F6378" w:rsidRPr="00C30686" w:rsidRDefault="006F6378" w:rsidP="0094020B">
            <w:pPr>
              <w:pStyle w:val="TAC"/>
              <w:rPr>
                <w:rFonts w:eastAsiaTheme="minorEastAsia"/>
                <w:kern w:val="2"/>
                <w:szCs w:val="22"/>
                <w:lang w:val="en-US" w:eastAsia="zh-CN"/>
              </w:rPr>
            </w:pPr>
          </w:p>
        </w:tc>
      </w:tr>
      <w:tr w:rsidR="006F6378" w:rsidRPr="00C30686" w14:paraId="2EE6855E"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276559C"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30BF1285"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D3651C8"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17EC3ADA"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20, 40, 60, 80</w:t>
            </w:r>
          </w:p>
        </w:tc>
        <w:tc>
          <w:tcPr>
            <w:tcW w:w="2445" w:type="dxa"/>
            <w:tcBorders>
              <w:top w:val="nil"/>
              <w:left w:val="single" w:sz="4" w:space="0" w:color="auto"/>
              <w:bottom w:val="single" w:sz="4" w:space="0" w:color="auto"/>
              <w:right w:val="single" w:sz="4" w:space="0" w:color="auto"/>
            </w:tcBorders>
            <w:vAlign w:val="center"/>
          </w:tcPr>
          <w:p w14:paraId="5C9A84D3" w14:textId="77777777" w:rsidR="006F6378" w:rsidRPr="00C30686" w:rsidRDefault="006F6378" w:rsidP="0094020B">
            <w:pPr>
              <w:pStyle w:val="TAC"/>
              <w:rPr>
                <w:rFonts w:eastAsiaTheme="minorEastAsia"/>
                <w:kern w:val="2"/>
                <w:szCs w:val="22"/>
                <w:lang w:val="en-US" w:eastAsia="zh-CN"/>
              </w:rPr>
            </w:pPr>
          </w:p>
        </w:tc>
      </w:tr>
      <w:tr w:rsidR="006F6378" w:rsidRPr="00C30686" w14:paraId="13A63837" w14:textId="77777777" w:rsidTr="004F423A">
        <w:trPr>
          <w:trHeight w:val="29"/>
        </w:trPr>
        <w:tc>
          <w:tcPr>
            <w:tcW w:w="2742" w:type="dxa"/>
            <w:tcBorders>
              <w:top w:val="single" w:sz="4" w:space="0" w:color="auto"/>
              <w:left w:val="single" w:sz="4" w:space="0" w:color="auto"/>
              <w:bottom w:val="nil"/>
              <w:right w:val="single" w:sz="4" w:space="0" w:color="auto"/>
            </w:tcBorders>
            <w:shd w:val="clear" w:color="auto" w:fill="auto"/>
            <w:vAlign w:val="center"/>
          </w:tcPr>
          <w:p w14:paraId="5C974482" w14:textId="77777777" w:rsidR="006F6378" w:rsidRPr="00C30686" w:rsidRDefault="006F6378" w:rsidP="0094020B">
            <w:pPr>
              <w:pStyle w:val="TAC"/>
              <w:rPr>
                <w:kern w:val="2"/>
                <w:szCs w:val="22"/>
                <w:lang w:val="en-US"/>
              </w:rPr>
            </w:pPr>
            <w:r w:rsidRPr="00C30686">
              <w:rPr>
                <w:kern w:val="2"/>
                <w:szCs w:val="22"/>
                <w:lang w:val="en-US"/>
              </w:rPr>
              <w:t>CA_n46N-n48A-n96A</w:t>
            </w:r>
          </w:p>
        </w:tc>
        <w:tc>
          <w:tcPr>
            <w:tcW w:w="2785" w:type="dxa"/>
            <w:tcBorders>
              <w:top w:val="single" w:sz="4" w:space="0" w:color="auto"/>
              <w:left w:val="single" w:sz="4" w:space="0" w:color="auto"/>
              <w:bottom w:val="nil"/>
              <w:right w:val="single" w:sz="4" w:space="0" w:color="auto"/>
            </w:tcBorders>
            <w:shd w:val="clear" w:color="auto" w:fill="auto"/>
            <w:vAlign w:val="center"/>
          </w:tcPr>
          <w:p w14:paraId="322C1581" w14:textId="77777777" w:rsidR="006F6378" w:rsidRPr="00C30686" w:rsidRDefault="006F6378" w:rsidP="0094020B">
            <w:pPr>
              <w:pStyle w:val="TAC"/>
              <w:rPr>
                <w:kern w:val="2"/>
                <w:szCs w:val="22"/>
                <w:lang w:val="en-US"/>
              </w:rPr>
            </w:pPr>
            <w:r w:rsidRPr="00C30686">
              <w:rPr>
                <w:kern w:val="2"/>
                <w:szCs w:val="22"/>
                <w:lang w:val="en-US"/>
              </w:rPr>
              <w:t>CA_n46A-n48A</w:t>
            </w:r>
          </w:p>
          <w:p w14:paraId="6041CD61"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5770E212"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209DB298" w14:textId="77777777" w:rsidR="006F6378" w:rsidRPr="00C30686" w:rsidRDefault="006F6378" w:rsidP="0094020B">
            <w:pPr>
              <w:pStyle w:val="TAC"/>
              <w:rPr>
                <w:lang w:val="en-US" w:eastAsia="zh-CN" w:bidi="ar"/>
              </w:rPr>
            </w:pPr>
            <w:r>
              <w:rPr>
                <w:lang w:val="en-US" w:eastAsia="zh-CN" w:bidi="ar"/>
              </w:rPr>
              <w:t>CA_n46N_BCS</w:t>
            </w:r>
            <w:r w:rsidRPr="00C74263">
              <w:rPr>
                <w:szCs w:val="18"/>
                <w:lang w:val="en-US" w:eastAsia="zh-CN" w:bidi="ar"/>
              </w:rPr>
              <w:t>1</w:t>
            </w:r>
          </w:p>
        </w:tc>
        <w:tc>
          <w:tcPr>
            <w:tcW w:w="2445" w:type="dxa"/>
            <w:tcBorders>
              <w:top w:val="single" w:sz="4" w:space="0" w:color="auto"/>
              <w:left w:val="single" w:sz="4" w:space="0" w:color="auto"/>
              <w:bottom w:val="nil"/>
              <w:right w:val="single" w:sz="4" w:space="0" w:color="auto"/>
            </w:tcBorders>
            <w:shd w:val="clear" w:color="auto" w:fill="auto"/>
            <w:vAlign w:val="center"/>
          </w:tcPr>
          <w:p w14:paraId="5CD933D4"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04509AC6" w14:textId="77777777" w:rsidTr="004F423A">
        <w:trPr>
          <w:trHeight w:val="29"/>
        </w:trPr>
        <w:tc>
          <w:tcPr>
            <w:tcW w:w="2742" w:type="dxa"/>
            <w:tcBorders>
              <w:top w:val="nil"/>
              <w:left w:val="single" w:sz="4" w:space="0" w:color="auto"/>
              <w:bottom w:val="nil"/>
              <w:right w:val="single" w:sz="4" w:space="0" w:color="auto"/>
            </w:tcBorders>
            <w:vAlign w:val="center"/>
          </w:tcPr>
          <w:p w14:paraId="6AC7548B"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7C034C08"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2588D2B5"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0D0830B7" w14:textId="77777777" w:rsidR="006F6378" w:rsidRPr="00C30686" w:rsidRDefault="006F6378" w:rsidP="0094020B">
            <w:pPr>
              <w:pStyle w:val="TAC"/>
              <w:rPr>
                <w:lang w:val="en-US" w:eastAsia="zh-CN" w:bidi="ar"/>
              </w:rPr>
            </w:pPr>
            <w:r w:rsidRPr="00C30686">
              <w:rPr>
                <w:lang w:val="en-US" w:eastAsia="zh-CN" w:bidi="ar"/>
              </w:rPr>
              <w:t>5, 10, 15, 20, 30, 40, 50, 60, 70, 80, 90, 100</w:t>
            </w:r>
          </w:p>
        </w:tc>
        <w:tc>
          <w:tcPr>
            <w:tcW w:w="2445" w:type="dxa"/>
            <w:tcBorders>
              <w:top w:val="nil"/>
              <w:left w:val="single" w:sz="4" w:space="0" w:color="auto"/>
              <w:bottom w:val="nil"/>
              <w:right w:val="single" w:sz="4" w:space="0" w:color="auto"/>
            </w:tcBorders>
            <w:vAlign w:val="center"/>
          </w:tcPr>
          <w:p w14:paraId="0E41907C" w14:textId="77777777" w:rsidR="006F6378" w:rsidRPr="00C30686" w:rsidRDefault="006F6378" w:rsidP="0094020B">
            <w:pPr>
              <w:pStyle w:val="TAC"/>
              <w:rPr>
                <w:kern w:val="2"/>
                <w:szCs w:val="22"/>
                <w:lang w:val="en-US" w:eastAsia="zh-CN"/>
              </w:rPr>
            </w:pPr>
          </w:p>
        </w:tc>
      </w:tr>
      <w:tr w:rsidR="006F6378" w:rsidRPr="00C30686" w14:paraId="05AB51F8"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34E5A79"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0FF1A4CF"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444C4C4D"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3E17FB2B" w14:textId="77777777" w:rsidR="006F6378" w:rsidRPr="00C30686" w:rsidRDefault="006F6378" w:rsidP="0094020B">
            <w:pPr>
              <w:pStyle w:val="TAC"/>
              <w:rPr>
                <w:lang w:val="en-US" w:eastAsia="zh-CN" w:bidi="ar"/>
              </w:rPr>
            </w:pPr>
            <w:r w:rsidRPr="00C30686">
              <w:rPr>
                <w:lang w:val="en-US" w:eastAsia="zh-CN" w:bidi="ar"/>
              </w:rPr>
              <w:t>20, 40, 60, 80</w:t>
            </w:r>
          </w:p>
        </w:tc>
        <w:tc>
          <w:tcPr>
            <w:tcW w:w="2445" w:type="dxa"/>
            <w:tcBorders>
              <w:top w:val="nil"/>
              <w:left w:val="single" w:sz="4" w:space="0" w:color="auto"/>
              <w:bottom w:val="single" w:sz="4" w:space="0" w:color="auto"/>
              <w:right w:val="single" w:sz="4" w:space="0" w:color="auto"/>
            </w:tcBorders>
            <w:vAlign w:val="center"/>
          </w:tcPr>
          <w:p w14:paraId="390B6841" w14:textId="77777777" w:rsidR="006F6378" w:rsidRPr="00C30686" w:rsidRDefault="006F6378" w:rsidP="0094020B">
            <w:pPr>
              <w:pStyle w:val="TAC"/>
              <w:rPr>
                <w:kern w:val="2"/>
                <w:szCs w:val="22"/>
                <w:lang w:val="en-US" w:eastAsia="zh-CN"/>
              </w:rPr>
            </w:pPr>
          </w:p>
        </w:tc>
      </w:tr>
      <w:tr w:rsidR="006F6378" w:rsidRPr="00C30686" w14:paraId="644DF84F"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8744E18" w14:textId="77777777" w:rsidR="006F6378" w:rsidRPr="00C30686" w:rsidRDefault="006F6378" w:rsidP="0094020B">
            <w:pPr>
              <w:pStyle w:val="TAC"/>
              <w:rPr>
                <w:kern w:val="2"/>
                <w:szCs w:val="22"/>
                <w:lang w:val="en-US"/>
              </w:rPr>
            </w:pPr>
            <w:r w:rsidRPr="00C30686">
              <w:rPr>
                <w:kern w:val="2"/>
                <w:szCs w:val="22"/>
                <w:lang w:val="en-US"/>
              </w:rPr>
              <w:t>CA_n46A-n48B-n96A</w:t>
            </w:r>
          </w:p>
        </w:tc>
        <w:tc>
          <w:tcPr>
            <w:tcW w:w="2785" w:type="dxa"/>
            <w:tcBorders>
              <w:top w:val="single" w:sz="4" w:space="0" w:color="auto"/>
              <w:left w:val="single" w:sz="4" w:space="0" w:color="auto"/>
              <w:bottom w:val="nil"/>
              <w:right w:val="single" w:sz="4" w:space="0" w:color="auto"/>
            </w:tcBorders>
            <w:vAlign w:val="center"/>
          </w:tcPr>
          <w:p w14:paraId="40E4AEA2" w14:textId="77777777" w:rsidR="006F6378" w:rsidRPr="00C30686" w:rsidRDefault="006F6378" w:rsidP="0094020B">
            <w:pPr>
              <w:pStyle w:val="TAC"/>
              <w:rPr>
                <w:kern w:val="2"/>
                <w:szCs w:val="22"/>
                <w:lang w:val="en-US"/>
              </w:rPr>
            </w:pPr>
            <w:r w:rsidRPr="00C30686">
              <w:rPr>
                <w:kern w:val="2"/>
                <w:szCs w:val="22"/>
                <w:lang w:val="en-US"/>
              </w:rPr>
              <w:t>CA_n46A-n48A</w:t>
            </w:r>
          </w:p>
          <w:p w14:paraId="200C545F" w14:textId="77777777" w:rsidR="006F6378" w:rsidRPr="00C30686" w:rsidRDefault="006F6378" w:rsidP="0094020B">
            <w:pPr>
              <w:pStyle w:val="TAC"/>
              <w:rPr>
                <w:kern w:val="2"/>
                <w:szCs w:val="22"/>
                <w:lang w:val="en-US"/>
              </w:rPr>
            </w:pPr>
            <w:r w:rsidRPr="00C30686">
              <w:rPr>
                <w:kern w:val="2"/>
                <w:szCs w:val="22"/>
                <w:lang w:val="en-US"/>
              </w:rPr>
              <w:t>CA_n46A-n48B</w:t>
            </w:r>
          </w:p>
          <w:p w14:paraId="140D79FC" w14:textId="77777777" w:rsidR="006F6378" w:rsidRPr="00C30686" w:rsidRDefault="006F6378" w:rsidP="0094020B">
            <w:pPr>
              <w:pStyle w:val="TAC"/>
              <w:rPr>
                <w:kern w:val="2"/>
                <w:szCs w:val="22"/>
                <w:lang w:val="en-US"/>
              </w:rPr>
            </w:pPr>
            <w:r w:rsidRPr="00C30686">
              <w:rPr>
                <w:kern w:val="2"/>
                <w:szCs w:val="22"/>
                <w:lang w:val="en-US"/>
              </w:rPr>
              <w:t>CA_n48A-n96A</w:t>
            </w:r>
          </w:p>
          <w:p w14:paraId="640D783C" w14:textId="77777777" w:rsidR="006F6378" w:rsidRPr="00C30686" w:rsidRDefault="006F6378" w:rsidP="0094020B">
            <w:pPr>
              <w:pStyle w:val="TAC"/>
              <w:rPr>
                <w:kern w:val="2"/>
                <w:szCs w:val="22"/>
                <w:lang w:val="en-US"/>
              </w:rPr>
            </w:pPr>
            <w:r w:rsidRPr="00C30686">
              <w:rPr>
                <w:rFonts w:eastAsiaTheme="minorEastAsia" w:cs="Arial"/>
                <w:color w:val="000000"/>
                <w:szCs w:val="18"/>
                <w:lang w:val="en-US"/>
              </w:rPr>
              <w:t>CA_n48B</w:t>
            </w:r>
          </w:p>
          <w:p w14:paraId="73CA7EC5" w14:textId="77777777" w:rsidR="006F6378" w:rsidRPr="00C30686" w:rsidRDefault="006F6378" w:rsidP="0094020B">
            <w:pPr>
              <w:pStyle w:val="TAC"/>
              <w:rPr>
                <w:kern w:val="2"/>
                <w:szCs w:val="22"/>
                <w:lang w:val="en-US"/>
              </w:rPr>
            </w:pPr>
            <w:r w:rsidRPr="00C30686">
              <w:rPr>
                <w:kern w:val="2"/>
                <w:szCs w:val="22"/>
                <w:lang w:val="en-US"/>
              </w:rPr>
              <w:t>CA_n48B-n96A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A6E37C3"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315E18C5" w14:textId="77777777" w:rsidR="006F6378" w:rsidRPr="00C30686" w:rsidRDefault="006F6378" w:rsidP="0094020B">
            <w:pPr>
              <w:pStyle w:val="TAC"/>
              <w:rPr>
                <w:lang w:val="en-US" w:eastAsia="zh-CN" w:bidi="ar"/>
              </w:rPr>
            </w:pPr>
            <w:r w:rsidRPr="00C30686">
              <w:rPr>
                <w:lang w:val="en-US" w:eastAsia="zh-CN" w:bidi="ar"/>
              </w:rPr>
              <w:t> 10, 20, 40, 60, 80  </w:t>
            </w:r>
          </w:p>
        </w:tc>
        <w:tc>
          <w:tcPr>
            <w:tcW w:w="2445" w:type="dxa"/>
            <w:tcBorders>
              <w:top w:val="single" w:sz="4" w:space="0" w:color="auto"/>
              <w:left w:val="single" w:sz="4" w:space="0" w:color="auto"/>
              <w:bottom w:val="nil"/>
              <w:right w:val="single" w:sz="4" w:space="0" w:color="auto"/>
            </w:tcBorders>
            <w:shd w:val="clear" w:color="auto" w:fill="auto"/>
            <w:vAlign w:val="center"/>
          </w:tcPr>
          <w:p w14:paraId="01E90ABF"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201A98FA" w14:textId="77777777" w:rsidTr="004F423A">
        <w:trPr>
          <w:trHeight w:val="29"/>
        </w:trPr>
        <w:tc>
          <w:tcPr>
            <w:tcW w:w="2742" w:type="dxa"/>
            <w:tcBorders>
              <w:top w:val="nil"/>
              <w:left w:val="single" w:sz="4" w:space="0" w:color="auto"/>
              <w:bottom w:val="nil"/>
              <w:right w:val="single" w:sz="4" w:space="0" w:color="auto"/>
            </w:tcBorders>
            <w:vAlign w:val="center"/>
          </w:tcPr>
          <w:p w14:paraId="1E3BCE03"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775B155D"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7C4F8D8A"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12F5D19C" w14:textId="77777777" w:rsidR="006F6378" w:rsidRPr="00C30686" w:rsidRDefault="006F6378" w:rsidP="0094020B">
            <w:pPr>
              <w:pStyle w:val="TAC"/>
              <w:rPr>
                <w:lang w:val="en-US" w:eastAsia="zh-CN" w:bidi="ar"/>
              </w:rPr>
            </w:pPr>
            <w:r w:rsidRPr="00C30686">
              <w:rPr>
                <w:lang w:val="en-US" w:eastAsia="zh-CN" w:bidi="ar"/>
              </w:rPr>
              <w:t>CA_n48B_BCS0</w:t>
            </w:r>
          </w:p>
        </w:tc>
        <w:tc>
          <w:tcPr>
            <w:tcW w:w="2445" w:type="dxa"/>
            <w:tcBorders>
              <w:top w:val="nil"/>
              <w:left w:val="single" w:sz="4" w:space="0" w:color="auto"/>
              <w:bottom w:val="nil"/>
              <w:right w:val="single" w:sz="4" w:space="0" w:color="auto"/>
            </w:tcBorders>
            <w:vAlign w:val="center"/>
          </w:tcPr>
          <w:p w14:paraId="7B77057D" w14:textId="77777777" w:rsidR="006F6378" w:rsidRPr="00C30686" w:rsidRDefault="006F6378" w:rsidP="0094020B">
            <w:pPr>
              <w:pStyle w:val="TAC"/>
              <w:rPr>
                <w:kern w:val="2"/>
                <w:szCs w:val="22"/>
                <w:lang w:val="en-US" w:eastAsia="zh-CN"/>
              </w:rPr>
            </w:pPr>
          </w:p>
        </w:tc>
      </w:tr>
      <w:tr w:rsidR="006F6378" w:rsidRPr="00C30686" w14:paraId="5E9B2D10"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76B7F5E"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32021D1B"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6235420"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645F15C2" w14:textId="77777777" w:rsidR="006F6378" w:rsidRPr="00C30686" w:rsidRDefault="006F6378" w:rsidP="0094020B">
            <w:pPr>
              <w:pStyle w:val="TAC"/>
              <w:rPr>
                <w:lang w:val="en-US" w:eastAsia="zh-CN" w:bidi="ar"/>
              </w:rPr>
            </w:pPr>
            <w:r w:rsidRPr="00C30686">
              <w:rPr>
                <w:lang w:val="en-US" w:eastAsia="zh-CN" w:bidi="ar"/>
              </w:rPr>
              <w:t>20, 40, 60, 80</w:t>
            </w:r>
          </w:p>
        </w:tc>
        <w:tc>
          <w:tcPr>
            <w:tcW w:w="2445" w:type="dxa"/>
            <w:tcBorders>
              <w:top w:val="nil"/>
              <w:left w:val="single" w:sz="4" w:space="0" w:color="auto"/>
              <w:bottom w:val="single" w:sz="4" w:space="0" w:color="auto"/>
              <w:right w:val="single" w:sz="4" w:space="0" w:color="auto"/>
            </w:tcBorders>
            <w:vAlign w:val="center"/>
          </w:tcPr>
          <w:p w14:paraId="2ED28DEB" w14:textId="77777777" w:rsidR="006F6378" w:rsidRPr="00C30686" w:rsidRDefault="006F6378" w:rsidP="0094020B">
            <w:pPr>
              <w:pStyle w:val="TAC"/>
              <w:rPr>
                <w:kern w:val="2"/>
                <w:szCs w:val="22"/>
                <w:lang w:val="en-US" w:eastAsia="zh-CN"/>
              </w:rPr>
            </w:pPr>
          </w:p>
        </w:tc>
      </w:tr>
      <w:tr w:rsidR="006F6378" w:rsidRPr="00C30686" w14:paraId="44B22D04"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21C9D9A" w14:textId="77777777" w:rsidR="006F6378" w:rsidRPr="00C30686" w:rsidRDefault="006F6378" w:rsidP="0094020B">
            <w:pPr>
              <w:pStyle w:val="TAC"/>
              <w:rPr>
                <w:kern w:val="2"/>
                <w:szCs w:val="22"/>
                <w:lang w:val="en-US"/>
              </w:rPr>
            </w:pPr>
            <w:r w:rsidRPr="00C30686">
              <w:rPr>
                <w:kern w:val="2"/>
                <w:szCs w:val="22"/>
                <w:lang w:val="en-US"/>
              </w:rPr>
              <w:t>CA_n46B-n48B-n96A</w:t>
            </w:r>
          </w:p>
        </w:tc>
        <w:tc>
          <w:tcPr>
            <w:tcW w:w="2785" w:type="dxa"/>
            <w:tcBorders>
              <w:top w:val="single" w:sz="4" w:space="0" w:color="auto"/>
              <w:left w:val="single" w:sz="4" w:space="0" w:color="auto"/>
              <w:bottom w:val="nil"/>
              <w:right w:val="single" w:sz="4" w:space="0" w:color="auto"/>
            </w:tcBorders>
            <w:vAlign w:val="center"/>
          </w:tcPr>
          <w:p w14:paraId="1ED6C7CF" w14:textId="77777777" w:rsidR="006F6378" w:rsidRPr="00C30686" w:rsidRDefault="006F6378" w:rsidP="0094020B">
            <w:pPr>
              <w:pStyle w:val="TAC"/>
              <w:rPr>
                <w:kern w:val="2"/>
                <w:szCs w:val="22"/>
                <w:lang w:val="en-US"/>
              </w:rPr>
            </w:pPr>
            <w:r w:rsidRPr="00C30686">
              <w:rPr>
                <w:kern w:val="2"/>
                <w:szCs w:val="22"/>
                <w:lang w:val="en-US"/>
              </w:rPr>
              <w:t>CA_n46A-n48A</w:t>
            </w:r>
          </w:p>
          <w:p w14:paraId="30BBFFC8" w14:textId="77777777" w:rsidR="006F6378" w:rsidRPr="00C30686" w:rsidRDefault="006F6378" w:rsidP="0094020B">
            <w:pPr>
              <w:pStyle w:val="TAC"/>
              <w:rPr>
                <w:kern w:val="2"/>
                <w:szCs w:val="22"/>
                <w:lang w:val="en-US"/>
              </w:rPr>
            </w:pPr>
            <w:r w:rsidRPr="00C30686">
              <w:rPr>
                <w:kern w:val="2"/>
                <w:szCs w:val="22"/>
                <w:lang w:val="en-US"/>
              </w:rPr>
              <w:t>CA_n46A-n48B</w:t>
            </w:r>
          </w:p>
          <w:p w14:paraId="37507340" w14:textId="77777777" w:rsidR="006F6378" w:rsidRPr="00C30686" w:rsidRDefault="006F6378" w:rsidP="0094020B">
            <w:pPr>
              <w:pStyle w:val="TAC"/>
              <w:rPr>
                <w:kern w:val="2"/>
                <w:szCs w:val="22"/>
                <w:lang w:val="en-US"/>
              </w:rPr>
            </w:pPr>
            <w:r w:rsidRPr="00C30686">
              <w:rPr>
                <w:kern w:val="2"/>
                <w:szCs w:val="22"/>
                <w:lang w:val="en-US"/>
              </w:rPr>
              <w:t>CA_n48A-n96A</w:t>
            </w:r>
          </w:p>
          <w:p w14:paraId="24621EB1" w14:textId="77777777" w:rsidR="006F6378" w:rsidRPr="00C30686" w:rsidRDefault="006F6378" w:rsidP="0094020B">
            <w:pPr>
              <w:pStyle w:val="TAC"/>
              <w:rPr>
                <w:kern w:val="2"/>
                <w:szCs w:val="22"/>
                <w:lang w:val="en-US"/>
              </w:rPr>
            </w:pPr>
            <w:r w:rsidRPr="00C30686">
              <w:rPr>
                <w:rFonts w:eastAsiaTheme="minorEastAsia" w:cs="Arial"/>
                <w:color w:val="000000"/>
                <w:szCs w:val="18"/>
                <w:lang w:val="en-US"/>
              </w:rPr>
              <w:t>CA_n48B</w:t>
            </w:r>
          </w:p>
          <w:p w14:paraId="634027DE" w14:textId="77777777" w:rsidR="006F6378" w:rsidRPr="00C30686" w:rsidRDefault="006F6378" w:rsidP="0094020B">
            <w:pPr>
              <w:pStyle w:val="TAC"/>
              <w:rPr>
                <w:kern w:val="2"/>
                <w:szCs w:val="22"/>
                <w:lang w:val="en-US"/>
              </w:rPr>
            </w:pPr>
            <w:r w:rsidRPr="00C30686">
              <w:rPr>
                <w:kern w:val="2"/>
                <w:szCs w:val="22"/>
                <w:lang w:val="en-US"/>
              </w:rPr>
              <w:t>CA_n48B-n96A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2F465900"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38D11750" w14:textId="77777777" w:rsidR="006F6378" w:rsidRPr="00C30686" w:rsidRDefault="006F6378" w:rsidP="0094020B">
            <w:pPr>
              <w:pStyle w:val="TAC"/>
              <w:rPr>
                <w:lang w:val="en-US" w:eastAsia="zh-CN" w:bidi="ar"/>
              </w:rPr>
            </w:pPr>
            <w:r w:rsidRPr="00C30686">
              <w:rPr>
                <w:lang w:val="en-US" w:eastAsia="zh-CN" w:bidi="ar"/>
              </w:rPr>
              <w:t>CA_n46B_BCS0</w:t>
            </w:r>
          </w:p>
        </w:tc>
        <w:tc>
          <w:tcPr>
            <w:tcW w:w="2445" w:type="dxa"/>
            <w:tcBorders>
              <w:top w:val="single" w:sz="4" w:space="0" w:color="auto"/>
              <w:left w:val="single" w:sz="4" w:space="0" w:color="auto"/>
              <w:bottom w:val="nil"/>
              <w:right w:val="single" w:sz="4" w:space="0" w:color="auto"/>
            </w:tcBorders>
            <w:shd w:val="clear" w:color="auto" w:fill="auto"/>
            <w:vAlign w:val="center"/>
          </w:tcPr>
          <w:p w14:paraId="48782863"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45A32B72" w14:textId="77777777" w:rsidTr="004F423A">
        <w:trPr>
          <w:trHeight w:val="29"/>
        </w:trPr>
        <w:tc>
          <w:tcPr>
            <w:tcW w:w="2742" w:type="dxa"/>
            <w:tcBorders>
              <w:top w:val="nil"/>
              <w:left w:val="single" w:sz="4" w:space="0" w:color="auto"/>
              <w:bottom w:val="nil"/>
              <w:right w:val="single" w:sz="4" w:space="0" w:color="auto"/>
            </w:tcBorders>
            <w:vAlign w:val="center"/>
          </w:tcPr>
          <w:p w14:paraId="0275BE23"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7A0BE35B"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51E256E"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608EB1D2" w14:textId="77777777" w:rsidR="006F6378" w:rsidRPr="00C30686" w:rsidRDefault="006F6378" w:rsidP="0094020B">
            <w:pPr>
              <w:pStyle w:val="TAC"/>
              <w:rPr>
                <w:lang w:val="en-US" w:eastAsia="zh-CN" w:bidi="ar"/>
              </w:rPr>
            </w:pPr>
            <w:r w:rsidRPr="00C30686">
              <w:rPr>
                <w:lang w:val="en-US" w:eastAsia="zh-CN" w:bidi="ar"/>
              </w:rPr>
              <w:t>CA_n48B_BCS0</w:t>
            </w:r>
          </w:p>
        </w:tc>
        <w:tc>
          <w:tcPr>
            <w:tcW w:w="2445" w:type="dxa"/>
            <w:tcBorders>
              <w:top w:val="nil"/>
              <w:left w:val="single" w:sz="4" w:space="0" w:color="auto"/>
              <w:bottom w:val="nil"/>
              <w:right w:val="single" w:sz="4" w:space="0" w:color="auto"/>
            </w:tcBorders>
            <w:vAlign w:val="center"/>
          </w:tcPr>
          <w:p w14:paraId="5D489C5B" w14:textId="77777777" w:rsidR="006F6378" w:rsidRPr="00C30686" w:rsidRDefault="006F6378" w:rsidP="0094020B">
            <w:pPr>
              <w:pStyle w:val="TAC"/>
              <w:rPr>
                <w:kern w:val="2"/>
                <w:szCs w:val="22"/>
                <w:lang w:val="en-US" w:eastAsia="zh-CN"/>
              </w:rPr>
            </w:pPr>
          </w:p>
        </w:tc>
      </w:tr>
      <w:tr w:rsidR="006F6378" w:rsidRPr="00C30686" w14:paraId="6A3C6BF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FC68CD5"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1F1587BF"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8055EFD"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2119D705" w14:textId="77777777" w:rsidR="006F6378" w:rsidRPr="00C30686" w:rsidRDefault="006F6378" w:rsidP="0094020B">
            <w:pPr>
              <w:pStyle w:val="TAC"/>
              <w:rPr>
                <w:lang w:val="en-US" w:eastAsia="zh-CN" w:bidi="ar"/>
              </w:rPr>
            </w:pPr>
            <w:r w:rsidRPr="00C30686">
              <w:rPr>
                <w:lang w:val="en-US" w:eastAsia="zh-CN" w:bidi="ar"/>
              </w:rPr>
              <w:t>20, 40, 60, 80</w:t>
            </w:r>
          </w:p>
        </w:tc>
        <w:tc>
          <w:tcPr>
            <w:tcW w:w="2445" w:type="dxa"/>
            <w:tcBorders>
              <w:top w:val="nil"/>
              <w:left w:val="single" w:sz="4" w:space="0" w:color="auto"/>
              <w:bottom w:val="single" w:sz="4" w:space="0" w:color="auto"/>
              <w:right w:val="single" w:sz="4" w:space="0" w:color="auto"/>
            </w:tcBorders>
            <w:vAlign w:val="center"/>
          </w:tcPr>
          <w:p w14:paraId="775A9CC0" w14:textId="77777777" w:rsidR="006F6378" w:rsidRPr="00C30686" w:rsidRDefault="006F6378" w:rsidP="0094020B">
            <w:pPr>
              <w:pStyle w:val="TAC"/>
              <w:rPr>
                <w:kern w:val="2"/>
                <w:szCs w:val="22"/>
                <w:lang w:val="en-US" w:eastAsia="zh-CN"/>
              </w:rPr>
            </w:pPr>
          </w:p>
        </w:tc>
      </w:tr>
      <w:tr w:rsidR="006F6378" w:rsidRPr="00C30686" w14:paraId="48489FE6"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B0679BC" w14:textId="77777777" w:rsidR="006F6378" w:rsidRPr="00C30686" w:rsidRDefault="006F6378" w:rsidP="0094020B">
            <w:pPr>
              <w:pStyle w:val="TAC"/>
              <w:rPr>
                <w:kern w:val="2"/>
                <w:szCs w:val="22"/>
                <w:lang w:val="en-US"/>
              </w:rPr>
            </w:pPr>
            <w:r w:rsidRPr="00C30686">
              <w:rPr>
                <w:kern w:val="2"/>
                <w:szCs w:val="22"/>
                <w:lang w:val="en-US"/>
              </w:rPr>
              <w:t>CA_n46C-n48B-n96A</w:t>
            </w:r>
          </w:p>
        </w:tc>
        <w:tc>
          <w:tcPr>
            <w:tcW w:w="2785" w:type="dxa"/>
            <w:tcBorders>
              <w:top w:val="single" w:sz="4" w:space="0" w:color="auto"/>
              <w:left w:val="single" w:sz="4" w:space="0" w:color="auto"/>
              <w:bottom w:val="nil"/>
              <w:right w:val="single" w:sz="4" w:space="0" w:color="auto"/>
            </w:tcBorders>
            <w:vAlign w:val="center"/>
          </w:tcPr>
          <w:p w14:paraId="3278F212" w14:textId="77777777" w:rsidR="006F6378" w:rsidRPr="00C30686" w:rsidRDefault="006F6378" w:rsidP="0094020B">
            <w:pPr>
              <w:pStyle w:val="TAC"/>
              <w:rPr>
                <w:kern w:val="2"/>
                <w:szCs w:val="22"/>
                <w:lang w:val="en-US"/>
              </w:rPr>
            </w:pPr>
            <w:r w:rsidRPr="00C30686">
              <w:rPr>
                <w:kern w:val="2"/>
                <w:szCs w:val="22"/>
                <w:lang w:val="en-US"/>
              </w:rPr>
              <w:t>CA_n46A-n48A</w:t>
            </w:r>
          </w:p>
          <w:p w14:paraId="64EB6F08" w14:textId="77777777" w:rsidR="006F6378" w:rsidRPr="00C30686" w:rsidRDefault="006F6378" w:rsidP="0094020B">
            <w:pPr>
              <w:pStyle w:val="TAC"/>
              <w:rPr>
                <w:kern w:val="2"/>
                <w:szCs w:val="22"/>
                <w:lang w:val="en-US"/>
              </w:rPr>
            </w:pPr>
            <w:r w:rsidRPr="00C30686">
              <w:rPr>
                <w:kern w:val="2"/>
                <w:szCs w:val="22"/>
                <w:lang w:val="en-US"/>
              </w:rPr>
              <w:t>CA_n46A-n48B</w:t>
            </w:r>
          </w:p>
          <w:p w14:paraId="370F8596" w14:textId="77777777" w:rsidR="006F6378" w:rsidRPr="00C30686" w:rsidRDefault="006F6378" w:rsidP="0094020B">
            <w:pPr>
              <w:pStyle w:val="TAC"/>
              <w:rPr>
                <w:kern w:val="2"/>
                <w:szCs w:val="22"/>
                <w:lang w:val="en-US"/>
              </w:rPr>
            </w:pPr>
            <w:r w:rsidRPr="00C30686">
              <w:rPr>
                <w:kern w:val="2"/>
                <w:szCs w:val="22"/>
                <w:lang w:val="en-US"/>
              </w:rPr>
              <w:t>CA_n48A-n96A</w:t>
            </w:r>
          </w:p>
          <w:p w14:paraId="698492BF" w14:textId="77777777" w:rsidR="006F6378" w:rsidRPr="00C30686" w:rsidRDefault="006F6378" w:rsidP="0094020B">
            <w:pPr>
              <w:pStyle w:val="TAC"/>
              <w:rPr>
                <w:kern w:val="2"/>
                <w:szCs w:val="22"/>
                <w:lang w:val="en-US"/>
              </w:rPr>
            </w:pPr>
            <w:r w:rsidRPr="00C30686">
              <w:rPr>
                <w:rFonts w:eastAsiaTheme="minorEastAsia" w:cs="Arial"/>
                <w:color w:val="000000"/>
                <w:szCs w:val="18"/>
                <w:lang w:val="en-US"/>
              </w:rPr>
              <w:t>CA_n48B</w:t>
            </w:r>
          </w:p>
          <w:p w14:paraId="1DFE9FA0" w14:textId="77777777" w:rsidR="006F6378" w:rsidRPr="00C30686" w:rsidRDefault="006F6378" w:rsidP="0094020B">
            <w:pPr>
              <w:pStyle w:val="TAC"/>
              <w:rPr>
                <w:kern w:val="2"/>
                <w:szCs w:val="22"/>
                <w:lang w:val="en-US"/>
              </w:rPr>
            </w:pPr>
            <w:r w:rsidRPr="00C30686">
              <w:rPr>
                <w:kern w:val="2"/>
                <w:szCs w:val="22"/>
                <w:lang w:val="en-US"/>
              </w:rPr>
              <w:t>CA_n48B-n96A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4C3E88BA"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16102BFA" w14:textId="77777777" w:rsidR="006F6378" w:rsidRPr="00C30686" w:rsidRDefault="006F6378" w:rsidP="0094020B">
            <w:pPr>
              <w:pStyle w:val="TAC"/>
              <w:rPr>
                <w:lang w:val="en-US" w:eastAsia="zh-CN" w:bidi="ar"/>
              </w:rPr>
            </w:pPr>
            <w:r w:rsidRPr="00C30686">
              <w:rPr>
                <w:lang w:val="en-US" w:eastAsia="zh-CN" w:bidi="ar"/>
              </w:rPr>
              <w:t>CA_n46C_BCS0</w:t>
            </w:r>
          </w:p>
        </w:tc>
        <w:tc>
          <w:tcPr>
            <w:tcW w:w="2445" w:type="dxa"/>
            <w:tcBorders>
              <w:top w:val="single" w:sz="4" w:space="0" w:color="auto"/>
              <w:left w:val="single" w:sz="4" w:space="0" w:color="auto"/>
              <w:bottom w:val="nil"/>
              <w:right w:val="single" w:sz="4" w:space="0" w:color="auto"/>
            </w:tcBorders>
            <w:shd w:val="clear" w:color="auto" w:fill="auto"/>
            <w:vAlign w:val="center"/>
          </w:tcPr>
          <w:p w14:paraId="0573D896"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2BC3BD2B" w14:textId="77777777" w:rsidTr="004F423A">
        <w:trPr>
          <w:trHeight w:val="29"/>
        </w:trPr>
        <w:tc>
          <w:tcPr>
            <w:tcW w:w="2742" w:type="dxa"/>
            <w:tcBorders>
              <w:top w:val="nil"/>
              <w:left w:val="single" w:sz="4" w:space="0" w:color="auto"/>
              <w:bottom w:val="nil"/>
              <w:right w:val="single" w:sz="4" w:space="0" w:color="auto"/>
            </w:tcBorders>
            <w:vAlign w:val="center"/>
          </w:tcPr>
          <w:p w14:paraId="252B173E"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01277374"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6184D905"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40867148" w14:textId="77777777" w:rsidR="006F6378" w:rsidRPr="00C30686" w:rsidRDefault="006F6378" w:rsidP="0094020B">
            <w:pPr>
              <w:pStyle w:val="TAC"/>
              <w:rPr>
                <w:lang w:val="en-US" w:eastAsia="zh-CN" w:bidi="ar"/>
              </w:rPr>
            </w:pPr>
            <w:r w:rsidRPr="00C30686">
              <w:rPr>
                <w:lang w:val="en-US" w:eastAsia="zh-CN" w:bidi="ar"/>
              </w:rPr>
              <w:t>CA_n48B_BCS0</w:t>
            </w:r>
          </w:p>
        </w:tc>
        <w:tc>
          <w:tcPr>
            <w:tcW w:w="2445" w:type="dxa"/>
            <w:tcBorders>
              <w:top w:val="nil"/>
              <w:left w:val="single" w:sz="4" w:space="0" w:color="auto"/>
              <w:bottom w:val="nil"/>
              <w:right w:val="single" w:sz="4" w:space="0" w:color="auto"/>
            </w:tcBorders>
            <w:vAlign w:val="center"/>
          </w:tcPr>
          <w:p w14:paraId="00B49BA5" w14:textId="77777777" w:rsidR="006F6378" w:rsidRPr="00C30686" w:rsidRDefault="006F6378" w:rsidP="0094020B">
            <w:pPr>
              <w:pStyle w:val="TAC"/>
              <w:rPr>
                <w:kern w:val="2"/>
                <w:szCs w:val="22"/>
                <w:lang w:val="en-US" w:eastAsia="zh-CN"/>
              </w:rPr>
            </w:pPr>
          </w:p>
        </w:tc>
      </w:tr>
      <w:tr w:rsidR="006F6378" w:rsidRPr="00C30686" w14:paraId="6ADF0357"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F3CE541"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2E33AA4C"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0F18DFDF"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485116F6" w14:textId="77777777" w:rsidR="006F6378" w:rsidRPr="00C30686" w:rsidRDefault="006F6378" w:rsidP="0094020B">
            <w:pPr>
              <w:pStyle w:val="TAC"/>
              <w:rPr>
                <w:lang w:val="en-US" w:eastAsia="zh-CN" w:bidi="ar"/>
              </w:rPr>
            </w:pPr>
            <w:r w:rsidRPr="00C30686">
              <w:rPr>
                <w:lang w:val="en-US" w:eastAsia="zh-CN" w:bidi="ar"/>
              </w:rPr>
              <w:t>20, 40, 60, 80</w:t>
            </w:r>
          </w:p>
        </w:tc>
        <w:tc>
          <w:tcPr>
            <w:tcW w:w="2445" w:type="dxa"/>
            <w:tcBorders>
              <w:top w:val="nil"/>
              <w:left w:val="single" w:sz="4" w:space="0" w:color="auto"/>
              <w:bottom w:val="single" w:sz="4" w:space="0" w:color="auto"/>
              <w:right w:val="single" w:sz="4" w:space="0" w:color="auto"/>
            </w:tcBorders>
            <w:vAlign w:val="center"/>
          </w:tcPr>
          <w:p w14:paraId="69EAAC40" w14:textId="77777777" w:rsidR="006F6378" w:rsidRPr="00C30686" w:rsidRDefault="006F6378" w:rsidP="0094020B">
            <w:pPr>
              <w:pStyle w:val="TAC"/>
              <w:rPr>
                <w:kern w:val="2"/>
                <w:szCs w:val="22"/>
                <w:lang w:val="en-US" w:eastAsia="zh-CN"/>
              </w:rPr>
            </w:pPr>
          </w:p>
        </w:tc>
      </w:tr>
      <w:tr w:rsidR="006F6378" w:rsidRPr="00C30686" w14:paraId="55278ED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890169F" w14:textId="77777777" w:rsidR="006F6378" w:rsidRPr="00C30686" w:rsidRDefault="006F6378" w:rsidP="0094020B">
            <w:pPr>
              <w:pStyle w:val="TAC"/>
              <w:rPr>
                <w:kern w:val="2"/>
                <w:szCs w:val="22"/>
                <w:lang w:val="en-US"/>
              </w:rPr>
            </w:pPr>
            <w:r w:rsidRPr="00C30686">
              <w:rPr>
                <w:kern w:val="2"/>
                <w:szCs w:val="22"/>
                <w:lang w:val="en-US"/>
              </w:rPr>
              <w:t>CA_n46D-n48B-n96A</w:t>
            </w:r>
          </w:p>
        </w:tc>
        <w:tc>
          <w:tcPr>
            <w:tcW w:w="2785" w:type="dxa"/>
            <w:tcBorders>
              <w:top w:val="single" w:sz="4" w:space="0" w:color="auto"/>
              <w:left w:val="single" w:sz="4" w:space="0" w:color="auto"/>
              <w:bottom w:val="nil"/>
              <w:right w:val="single" w:sz="4" w:space="0" w:color="auto"/>
            </w:tcBorders>
            <w:vAlign w:val="center"/>
          </w:tcPr>
          <w:p w14:paraId="1AC08889" w14:textId="77777777" w:rsidR="006F6378" w:rsidRPr="00C30686" w:rsidRDefault="006F6378" w:rsidP="0094020B">
            <w:pPr>
              <w:pStyle w:val="TAC"/>
              <w:rPr>
                <w:kern w:val="2"/>
                <w:szCs w:val="22"/>
                <w:lang w:val="en-US"/>
              </w:rPr>
            </w:pPr>
            <w:r w:rsidRPr="00C30686">
              <w:rPr>
                <w:kern w:val="2"/>
                <w:szCs w:val="22"/>
                <w:lang w:val="en-US"/>
              </w:rPr>
              <w:t>CA_n46A-n48A</w:t>
            </w:r>
          </w:p>
          <w:p w14:paraId="6742C124" w14:textId="77777777" w:rsidR="006F6378" w:rsidRPr="00C30686" w:rsidRDefault="006F6378" w:rsidP="0094020B">
            <w:pPr>
              <w:pStyle w:val="TAC"/>
              <w:rPr>
                <w:kern w:val="2"/>
                <w:szCs w:val="22"/>
                <w:lang w:val="en-US"/>
              </w:rPr>
            </w:pPr>
            <w:r w:rsidRPr="00C30686">
              <w:rPr>
                <w:kern w:val="2"/>
                <w:szCs w:val="22"/>
                <w:lang w:val="en-US"/>
              </w:rPr>
              <w:t>CA_n46A-n48B</w:t>
            </w:r>
          </w:p>
          <w:p w14:paraId="06F865F6" w14:textId="77777777" w:rsidR="006F6378" w:rsidRPr="00C30686" w:rsidRDefault="006F6378" w:rsidP="0094020B">
            <w:pPr>
              <w:pStyle w:val="TAC"/>
              <w:rPr>
                <w:kern w:val="2"/>
                <w:szCs w:val="22"/>
                <w:lang w:val="en-US"/>
              </w:rPr>
            </w:pPr>
            <w:r w:rsidRPr="00C30686">
              <w:rPr>
                <w:kern w:val="2"/>
                <w:szCs w:val="22"/>
                <w:lang w:val="en-US"/>
              </w:rPr>
              <w:t>CA_n48A-n96A</w:t>
            </w:r>
          </w:p>
          <w:p w14:paraId="026C46B8" w14:textId="77777777" w:rsidR="006F6378" w:rsidRPr="00C30686" w:rsidRDefault="006F6378" w:rsidP="0094020B">
            <w:pPr>
              <w:pStyle w:val="TAC"/>
              <w:rPr>
                <w:kern w:val="2"/>
                <w:szCs w:val="22"/>
                <w:lang w:val="en-US"/>
              </w:rPr>
            </w:pPr>
            <w:r w:rsidRPr="00C30686">
              <w:rPr>
                <w:rFonts w:eastAsiaTheme="minorEastAsia" w:cs="Arial"/>
                <w:color w:val="000000"/>
                <w:szCs w:val="18"/>
                <w:lang w:val="en-US"/>
              </w:rPr>
              <w:t>CA_n48B</w:t>
            </w:r>
          </w:p>
          <w:p w14:paraId="0EE1A4BD" w14:textId="77777777" w:rsidR="006F6378" w:rsidRPr="00C30686" w:rsidRDefault="006F6378" w:rsidP="0094020B">
            <w:pPr>
              <w:pStyle w:val="TAC"/>
              <w:rPr>
                <w:kern w:val="2"/>
                <w:szCs w:val="22"/>
                <w:lang w:val="en-US"/>
              </w:rPr>
            </w:pPr>
            <w:r w:rsidRPr="00C30686">
              <w:rPr>
                <w:kern w:val="2"/>
                <w:szCs w:val="22"/>
                <w:lang w:val="en-US"/>
              </w:rPr>
              <w:t>CA_n48B-n96A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01799A5E"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3123B901" w14:textId="77777777" w:rsidR="006F6378" w:rsidRPr="00C30686" w:rsidRDefault="006F6378" w:rsidP="0094020B">
            <w:pPr>
              <w:pStyle w:val="TAC"/>
              <w:rPr>
                <w:lang w:val="en-US" w:eastAsia="zh-CN" w:bidi="ar"/>
              </w:rPr>
            </w:pPr>
            <w:r w:rsidRPr="00C30686">
              <w:rPr>
                <w:lang w:val="en-US" w:eastAsia="zh-CN" w:bidi="ar"/>
              </w:rPr>
              <w:t>CA_n46D_BCS0</w:t>
            </w:r>
          </w:p>
        </w:tc>
        <w:tc>
          <w:tcPr>
            <w:tcW w:w="2445" w:type="dxa"/>
            <w:tcBorders>
              <w:top w:val="single" w:sz="4" w:space="0" w:color="auto"/>
              <w:left w:val="single" w:sz="4" w:space="0" w:color="auto"/>
              <w:bottom w:val="nil"/>
              <w:right w:val="single" w:sz="4" w:space="0" w:color="auto"/>
            </w:tcBorders>
            <w:shd w:val="clear" w:color="auto" w:fill="auto"/>
            <w:vAlign w:val="center"/>
          </w:tcPr>
          <w:p w14:paraId="427D1F53"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6A7D6F61" w14:textId="77777777" w:rsidTr="004F423A">
        <w:trPr>
          <w:trHeight w:val="29"/>
        </w:trPr>
        <w:tc>
          <w:tcPr>
            <w:tcW w:w="2742" w:type="dxa"/>
            <w:tcBorders>
              <w:top w:val="nil"/>
              <w:left w:val="single" w:sz="4" w:space="0" w:color="auto"/>
              <w:bottom w:val="nil"/>
              <w:right w:val="single" w:sz="4" w:space="0" w:color="auto"/>
            </w:tcBorders>
            <w:vAlign w:val="center"/>
          </w:tcPr>
          <w:p w14:paraId="699F2ABD"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1A3778B1"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5D1DE495"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5ED71081" w14:textId="77777777" w:rsidR="006F6378" w:rsidRPr="00C30686" w:rsidRDefault="006F6378" w:rsidP="0094020B">
            <w:pPr>
              <w:pStyle w:val="TAC"/>
              <w:rPr>
                <w:lang w:val="en-US" w:eastAsia="zh-CN" w:bidi="ar"/>
              </w:rPr>
            </w:pPr>
            <w:r w:rsidRPr="00C30686">
              <w:rPr>
                <w:lang w:val="en-US" w:eastAsia="zh-CN" w:bidi="ar"/>
              </w:rPr>
              <w:t>CA_n48B_BCS0</w:t>
            </w:r>
          </w:p>
        </w:tc>
        <w:tc>
          <w:tcPr>
            <w:tcW w:w="2445" w:type="dxa"/>
            <w:tcBorders>
              <w:top w:val="nil"/>
              <w:left w:val="single" w:sz="4" w:space="0" w:color="auto"/>
              <w:bottom w:val="nil"/>
              <w:right w:val="single" w:sz="4" w:space="0" w:color="auto"/>
            </w:tcBorders>
            <w:vAlign w:val="center"/>
          </w:tcPr>
          <w:p w14:paraId="7BA0FFAC" w14:textId="77777777" w:rsidR="006F6378" w:rsidRPr="00C30686" w:rsidRDefault="006F6378" w:rsidP="0094020B">
            <w:pPr>
              <w:pStyle w:val="TAC"/>
              <w:rPr>
                <w:kern w:val="2"/>
                <w:szCs w:val="22"/>
                <w:lang w:val="en-US" w:eastAsia="zh-CN"/>
              </w:rPr>
            </w:pPr>
          </w:p>
        </w:tc>
      </w:tr>
      <w:tr w:rsidR="006F6378" w:rsidRPr="00C30686" w14:paraId="72F0A913"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926CCDA"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108DC7A0"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2A300557"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0F49A7A3" w14:textId="77777777" w:rsidR="006F6378" w:rsidRPr="00C30686" w:rsidRDefault="006F6378" w:rsidP="0094020B">
            <w:pPr>
              <w:pStyle w:val="TAC"/>
              <w:rPr>
                <w:lang w:val="en-US" w:eastAsia="zh-CN" w:bidi="ar"/>
              </w:rPr>
            </w:pPr>
            <w:r w:rsidRPr="00C30686">
              <w:rPr>
                <w:lang w:val="en-US" w:eastAsia="zh-CN" w:bidi="ar"/>
              </w:rPr>
              <w:t>20, 40, 60, 80</w:t>
            </w:r>
          </w:p>
        </w:tc>
        <w:tc>
          <w:tcPr>
            <w:tcW w:w="2445" w:type="dxa"/>
            <w:tcBorders>
              <w:top w:val="nil"/>
              <w:left w:val="single" w:sz="4" w:space="0" w:color="auto"/>
              <w:bottom w:val="single" w:sz="4" w:space="0" w:color="auto"/>
              <w:right w:val="single" w:sz="4" w:space="0" w:color="auto"/>
            </w:tcBorders>
            <w:vAlign w:val="center"/>
          </w:tcPr>
          <w:p w14:paraId="17B0C134" w14:textId="77777777" w:rsidR="006F6378" w:rsidRPr="00C30686" w:rsidRDefault="006F6378" w:rsidP="0094020B">
            <w:pPr>
              <w:pStyle w:val="TAC"/>
              <w:rPr>
                <w:kern w:val="2"/>
                <w:szCs w:val="22"/>
                <w:lang w:val="en-US" w:eastAsia="zh-CN"/>
              </w:rPr>
            </w:pPr>
          </w:p>
        </w:tc>
      </w:tr>
      <w:tr w:rsidR="006F6378" w:rsidRPr="00C30686" w14:paraId="05DAC810"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5933F28"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CA_n46M-n48B-n96A</w:t>
            </w:r>
          </w:p>
        </w:tc>
        <w:tc>
          <w:tcPr>
            <w:tcW w:w="2785" w:type="dxa"/>
            <w:tcBorders>
              <w:top w:val="single" w:sz="4" w:space="0" w:color="auto"/>
              <w:left w:val="single" w:sz="4" w:space="0" w:color="auto"/>
              <w:bottom w:val="nil"/>
              <w:right w:val="single" w:sz="4" w:space="0" w:color="auto"/>
            </w:tcBorders>
            <w:vAlign w:val="center"/>
          </w:tcPr>
          <w:p w14:paraId="4CEAA1BF"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04BE969"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5B4656DB"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CA_n46M_BCS0</w:t>
            </w:r>
          </w:p>
        </w:tc>
        <w:tc>
          <w:tcPr>
            <w:tcW w:w="2445" w:type="dxa"/>
            <w:tcBorders>
              <w:top w:val="single" w:sz="4" w:space="0" w:color="auto"/>
              <w:left w:val="single" w:sz="4" w:space="0" w:color="auto"/>
              <w:bottom w:val="nil"/>
              <w:right w:val="single" w:sz="4" w:space="0" w:color="auto"/>
            </w:tcBorders>
            <w:vAlign w:val="center"/>
          </w:tcPr>
          <w:p w14:paraId="347EF71C" w14:textId="77777777" w:rsidR="006F6378" w:rsidRPr="00C30686" w:rsidRDefault="006F6378" w:rsidP="0094020B">
            <w:pPr>
              <w:pStyle w:val="TAC"/>
              <w:rPr>
                <w:rFonts w:eastAsiaTheme="minorEastAsia"/>
                <w:kern w:val="2"/>
                <w:szCs w:val="22"/>
                <w:lang w:val="en-US" w:eastAsia="zh-CN"/>
              </w:rPr>
            </w:pPr>
            <w:r w:rsidRPr="00C30686">
              <w:rPr>
                <w:rFonts w:eastAsiaTheme="minorEastAsia"/>
                <w:lang w:val="en-US" w:eastAsia="zh-CN"/>
              </w:rPr>
              <w:t>0</w:t>
            </w:r>
          </w:p>
        </w:tc>
      </w:tr>
      <w:tr w:rsidR="006F6378" w:rsidRPr="00C30686" w14:paraId="039469B4" w14:textId="77777777" w:rsidTr="004F423A">
        <w:trPr>
          <w:trHeight w:val="29"/>
        </w:trPr>
        <w:tc>
          <w:tcPr>
            <w:tcW w:w="2742" w:type="dxa"/>
            <w:tcBorders>
              <w:top w:val="nil"/>
              <w:left w:val="single" w:sz="4" w:space="0" w:color="auto"/>
              <w:bottom w:val="nil"/>
              <w:right w:val="single" w:sz="4" w:space="0" w:color="auto"/>
            </w:tcBorders>
            <w:vAlign w:val="center"/>
          </w:tcPr>
          <w:p w14:paraId="3539CDF4"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nil"/>
              <w:right w:val="single" w:sz="4" w:space="0" w:color="auto"/>
            </w:tcBorders>
            <w:vAlign w:val="center"/>
          </w:tcPr>
          <w:p w14:paraId="059ECFB4"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892D980"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74AEC44F"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CA_n48B_BCS0</w:t>
            </w:r>
          </w:p>
        </w:tc>
        <w:tc>
          <w:tcPr>
            <w:tcW w:w="2445" w:type="dxa"/>
            <w:tcBorders>
              <w:top w:val="nil"/>
              <w:left w:val="single" w:sz="4" w:space="0" w:color="auto"/>
              <w:bottom w:val="nil"/>
              <w:right w:val="single" w:sz="4" w:space="0" w:color="auto"/>
            </w:tcBorders>
            <w:vAlign w:val="center"/>
          </w:tcPr>
          <w:p w14:paraId="6FAE0F78" w14:textId="77777777" w:rsidR="006F6378" w:rsidRPr="00C30686" w:rsidRDefault="006F6378" w:rsidP="0094020B">
            <w:pPr>
              <w:pStyle w:val="TAC"/>
              <w:rPr>
                <w:rFonts w:eastAsiaTheme="minorEastAsia"/>
                <w:kern w:val="2"/>
                <w:szCs w:val="22"/>
                <w:lang w:val="en-US" w:eastAsia="zh-CN"/>
              </w:rPr>
            </w:pPr>
          </w:p>
        </w:tc>
      </w:tr>
      <w:tr w:rsidR="006F6378" w:rsidRPr="00C30686" w14:paraId="5CCF72FA"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FA7E2A6"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16AEE65B"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EC7E1D6"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652FB218"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20, 40, 60, 80</w:t>
            </w:r>
          </w:p>
        </w:tc>
        <w:tc>
          <w:tcPr>
            <w:tcW w:w="2445" w:type="dxa"/>
            <w:tcBorders>
              <w:top w:val="nil"/>
              <w:left w:val="single" w:sz="4" w:space="0" w:color="auto"/>
              <w:bottom w:val="single" w:sz="4" w:space="0" w:color="auto"/>
              <w:right w:val="single" w:sz="4" w:space="0" w:color="auto"/>
            </w:tcBorders>
            <w:vAlign w:val="center"/>
          </w:tcPr>
          <w:p w14:paraId="71D03D60" w14:textId="77777777" w:rsidR="006F6378" w:rsidRPr="00C30686" w:rsidRDefault="006F6378" w:rsidP="0094020B">
            <w:pPr>
              <w:pStyle w:val="TAC"/>
              <w:rPr>
                <w:rFonts w:eastAsiaTheme="minorEastAsia"/>
                <w:kern w:val="2"/>
                <w:szCs w:val="22"/>
                <w:lang w:val="en-US" w:eastAsia="zh-CN"/>
              </w:rPr>
            </w:pPr>
          </w:p>
        </w:tc>
      </w:tr>
      <w:tr w:rsidR="006F6378" w:rsidRPr="00C30686" w14:paraId="1B6941FC"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D7AB844" w14:textId="77777777" w:rsidR="006F6378" w:rsidRPr="00C30686" w:rsidRDefault="006F6378" w:rsidP="0094020B">
            <w:pPr>
              <w:pStyle w:val="TAC"/>
              <w:rPr>
                <w:kern w:val="2"/>
                <w:szCs w:val="22"/>
                <w:lang w:val="en-US"/>
              </w:rPr>
            </w:pPr>
            <w:r w:rsidRPr="00C30686">
              <w:rPr>
                <w:kern w:val="2"/>
                <w:szCs w:val="22"/>
                <w:lang w:val="en-US"/>
              </w:rPr>
              <w:t>CA_n46N-n48B-n96A</w:t>
            </w:r>
          </w:p>
        </w:tc>
        <w:tc>
          <w:tcPr>
            <w:tcW w:w="2785" w:type="dxa"/>
            <w:tcBorders>
              <w:top w:val="single" w:sz="4" w:space="0" w:color="auto"/>
              <w:left w:val="single" w:sz="4" w:space="0" w:color="auto"/>
              <w:bottom w:val="nil"/>
              <w:right w:val="single" w:sz="4" w:space="0" w:color="auto"/>
            </w:tcBorders>
            <w:vAlign w:val="center"/>
          </w:tcPr>
          <w:p w14:paraId="07FBBB35" w14:textId="77777777" w:rsidR="006F6378" w:rsidRPr="00C30686" w:rsidRDefault="006F6378" w:rsidP="0094020B">
            <w:pPr>
              <w:pStyle w:val="TAC"/>
              <w:rPr>
                <w:kern w:val="2"/>
                <w:szCs w:val="22"/>
                <w:lang w:val="en-US"/>
              </w:rPr>
            </w:pPr>
            <w:r w:rsidRPr="00C30686">
              <w:rPr>
                <w:kern w:val="2"/>
                <w:szCs w:val="22"/>
                <w:lang w:val="en-US"/>
              </w:rPr>
              <w:t>CA_n46A-n48A</w:t>
            </w:r>
          </w:p>
          <w:p w14:paraId="5F49A410" w14:textId="77777777" w:rsidR="006F6378" w:rsidRPr="00C30686" w:rsidRDefault="006F6378" w:rsidP="0094020B">
            <w:pPr>
              <w:pStyle w:val="TAC"/>
              <w:rPr>
                <w:kern w:val="2"/>
                <w:szCs w:val="22"/>
                <w:lang w:val="en-US"/>
              </w:rPr>
            </w:pPr>
            <w:r w:rsidRPr="00C30686">
              <w:rPr>
                <w:kern w:val="2"/>
                <w:szCs w:val="22"/>
                <w:lang w:val="en-US"/>
              </w:rPr>
              <w:t>CA_n46A-n48B</w:t>
            </w:r>
          </w:p>
          <w:p w14:paraId="2727E26A" w14:textId="77777777" w:rsidR="006F6378" w:rsidRPr="00C30686" w:rsidRDefault="006F6378" w:rsidP="0094020B">
            <w:pPr>
              <w:pStyle w:val="TAC"/>
              <w:rPr>
                <w:kern w:val="2"/>
                <w:szCs w:val="22"/>
                <w:lang w:val="en-US"/>
              </w:rPr>
            </w:pPr>
            <w:r w:rsidRPr="00C30686">
              <w:rPr>
                <w:kern w:val="2"/>
                <w:szCs w:val="22"/>
                <w:lang w:val="en-US"/>
              </w:rPr>
              <w:t>CA_n48A-n96A</w:t>
            </w:r>
          </w:p>
          <w:p w14:paraId="4025C5DD" w14:textId="77777777" w:rsidR="006F6378" w:rsidRPr="00C30686" w:rsidRDefault="006F6378" w:rsidP="0094020B">
            <w:pPr>
              <w:pStyle w:val="TAC"/>
              <w:rPr>
                <w:kern w:val="2"/>
                <w:szCs w:val="22"/>
                <w:lang w:val="en-US"/>
              </w:rPr>
            </w:pPr>
            <w:r w:rsidRPr="00C30686">
              <w:rPr>
                <w:rFonts w:eastAsiaTheme="minorEastAsia" w:cs="Arial"/>
                <w:color w:val="000000"/>
                <w:szCs w:val="18"/>
                <w:lang w:val="en-US"/>
              </w:rPr>
              <w:t>CA_n48B</w:t>
            </w:r>
          </w:p>
          <w:p w14:paraId="04248276" w14:textId="77777777" w:rsidR="006F6378" w:rsidRPr="00C30686" w:rsidRDefault="006F6378" w:rsidP="0094020B">
            <w:pPr>
              <w:pStyle w:val="TAC"/>
              <w:rPr>
                <w:kern w:val="2"/>
                <w:szCs w:val="22"/>
                <w:lang w:val="en-US"/>
              </w:rPr>
            </w:pPr>
            <w:r w:rsidRPr="00C30686">
              <w:rPr>
                <w:kern w:val="2"/>
                <w:szCs w:val="22"/>
                <w:lang w:val="en-US"/>
              </w:rPr>
              <w:t>CA_n48B-n96A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07AD8DD0"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282606BB" w14:textId="77777777" w:rsidR="006F6378" w:rsidRPr="00C30686" w:rsidRDefault="006F6378" w:rsidP="0094020B">
            <w:pPr>
              <w:pStyle w:val="TAC"/>
              <w:rPr>
                <w:lang w:val="en-US" w:eastAsia="zh-CN" w:bidi="ar"/>
              </w:rPr>
            </w:pPr>
            <w:r>
              <w:rPr>
                <w:lang w:val="en-US" w:eastAsia="zh-CN" w:bidi="ar"/>
              </w:rPr>
              <w:t>CA_n46N_BCS</w:t>
            </w:r>
            <w:r w:rsidRPr="00C74263">
              <w:rPr>
                <w:szCs w:val="18"/>
                <w:lang w:val="en-US" w:eastAsia="zh-CN" w:bidi="ar"/>
              </w:rPr>
              <w:t>1</w:t>
            </w:r>
          </w:p>
        </w:tc>
        <w:tc>
          <w:tcPr>
            <w:tcW w:w="2445" w:type="dxa"/>
            <w:tcBorders>
              <w:top w:val="single" w:sz="4" w:space="0" w:color="auto"/>
              <w:left w:val="single" w:sz="4" w:space="0" w:color="auto"/>
              <w:bottom w:val="nil"/>
              <w:right w:val="single" w:sz="4" w:space="0" w:color="auto"/>
            </w:tcBorders>
            <w:shd w:val="clear" w:color="auto" w:fill="auto"/>
            <w:vAlign w:val="center"/>
          </w:tcPr>
          <w:p w14:paraId="55DD072E"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67EEF77D" w14:textId="77777777" w:rsidTr="004F423A">
        <w:trPr>
          <w:trHeight w:val="29"/>
        </w:trPr>
        <w:tc>
          <w:tcPr>
            <w:tcW w:w="2742" w:type="dxa"/>
            <w:tcBorders>
              <w:top w:val="nil"/>
              <w:left w:val="single" w:sz="4" w:space="0" w:color="auto"/>
              <w:bottom w:val="nil"/>
              <w:right w:val="single" w:sz="4" w:space="0" w:color="auto"/>
            </w:tcBorders>
            <w:vAlign w:val="center"/>
          </w:tcPr>
          <w:p w14:paraId="301524F5"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36379EA0"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0ECD2EE1"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708C1D8A" w14:textId="77777777" w:rsidR="006F6378" w:rsidRPr="00C30686" w:rsidRDefault="006F6378" w:rsidP="0094020B">
            <w:pPr>
              <w:pStyle w:val="TAC"/>
              <w:rPr>
                <w:lang w:val="en-US" w:eastAsia="zh-CN" w:bidi="ar"/>
              </w:rPr>
            </w:pPr>
            <w:r w:rsidRPr="00C30686">
              <w:rPr>
                <w:lang w:val="en-US" w:eastAsia="zh-CN" w:bidi="ar"/>
              </w:rPr>
              <w:t>CA_n48B_BCS0</w:t>
            </w:r>
          </w:p>
        </w:tc>
        <w:tc>
          <w:tcPr>
            <w:tcW w:w="2445" w:type="dxa"/>
            <w:tcBorders>
              <w:top w:val="nil"/>
              <w:left w:val="single" w:sz="4" w:space="0" w:color="auto"/>
              <w:bottom w:val="nil"/>
              <w:right w:val="single" w:sz="4" w:space="0" w:color="auto"/>
            </w:tcBorders>
            <w:vAlign w:val="center"/>
          </w:tcPr>
          <w:p w14:paraId="4A5632FD" w14:textId="77777777" w:rsidR="006F6378" w:rsidRPr="00C30686" w:rsidRDefault="006F6378" w:rsidP="0094020B">
            <w:pPr>
              <w:pStyle w:val="TAC"/>
              <w:rPr>
                <w:kern w:val="2"/>
                <w:szCs w:val="22"/>
                <w:lang w:val="en-US" w:eastAsia="zh-CN"/>
              </w:rPr>
            </w:pPr>
          </w:p>
        </w:tc>
      </w:tr>
      <w:tr w:rsidR="006F6378" w:rsidRPr="00C30686" w14:paraId="552AA7DB"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5995F9C"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77F5BE68"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29969AB6"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11BA0692" w14:textId="77777777" w:rsidR="006F6378" w:rsidRPr="00C30686" w:rsidRDefault="006F6378" w:rsidP="0094020B">
            <w:pPr>
              <w:pStyle w:val="TAC"/>
              <w:rPr>
                <w:lang w:val="en-US" w:eastAsia="zh-CN" w:bidi="ar"/>
              </w:rPr>
            </w:pPr>
            <w:r w:rsidRPr="00C30686">
              <w:rPr>
                <w:lang w:val="en-US" w:eastAsia="zh-CN" w:bidi="ar"/>
              </w:rPr>
              <w:t>20, 40, 60, 80</w:t>
            </w:r>
          </w:p>
        </w:tc>
        <w:tc>
          <w:tcPr>
            <w:tcW w:w="2445" w:type="dxa"/>
            <w:tcBorders>
              <w:top w:val="nil"/>
              <w:left w:val="single" w:sz="4" w:space="0" w:color="auto"/>
              <w:bottom w:val="single" w:sz="4" w:space="0" w:color="auto"/>
              <w:right w:val="single" w:sz="4" w:space="0" w:color="auto"/>
            </w:tcBorders>
            <w:vAlign w:val="center"/>
          </w:tcPr>
          <w:p w14:paraId="289AC956" w14:textId="77777777" w:rsidR="006F6378" w:rsidRPr="00C30686" w:rsidRDefault="006F6378" w:rsidP="0094020B">
            <w:pPr>
              <w:pStyle w:val="TAC"/>
              <w:rPr>
                <w:kern w:val="2"/>
                <w:szCs w:val="22"/>
                <w:lang w:val="en-US" w:eastAsia="zh-CN"/>
              </w:rPr>
            </w:pPr>
          </w:p>
        </w:tc>
      </w:tr>
      <w:tr w:rsidR="006F6378" w:rsidRPr="00C30686" w14:paraId="08AB244E"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0765E90" w14:textId="77777777" w:rsidR="006F6378" w:rsidRPr="00C30686" w:rsidRDefault="006F6378" w:rsidP="0094020B">
            <w:pPr>
              <w:pStyle w:val="TAC"/>
              <w:rPr>
                <w:kern w:val="2"/>
                <w:szCs w:val="22"/>
                <w:lang w:val="en-US"/>
              </w:rPr>
            </w:pPr>
            <w:r w:rsidRPr="00C30686">
              <w:rPr>
                <w:kern w:val="2"/>
                <w:szCs w:val="22"/>
                <w:lang w:val="en-US"/>
              </w:rPr>
              <w:t>CA_n46A-n48C-n96A</w:t>
            </w:r>
          </w:p>
        </w:tc>
        <w:tc>
          <w:tcPr>
            <w:tcW w:w="2785" w:type="dxa"/>
            <w:tcBorders>
              <w:top w:val="single" w:sz="4" w:space="0" w:color="auto"/>
              <w:left w:val="single" w:sz="4" w:space="0" w:color="auto"/>
              <w:bottom w:val="nil"/>
              <w:right w:val="single" w:sz="4" w:space="0" w:color="auto"/>
            </w:tcBorders>
            <w:vAlign w:val="center"/>
          </w:tcPr>
          <w:p w14:paraId="3816AAA1" w14:textId="77777777" w:rsidR="006F6378" w:rsidRPr="00C30686" w:rsidRDefault="006F6378" w:rsidP="0094020B">
            <w:pPr>
              <w:pStyle w:val="TAC"/>
              <w:rPr>
                <w:kern w:val="2"/>
                <w:szCs w:val="22"/>
                <w:lang w:val="en-US"/>
              </w:rPr>
            </w:pPr>
            <w:r w:rsidRPr="00C30686">
              <w:rPr>
                <w:kern w:val="2"/>
                <w:szCs w:val="22"/>
                <w:lang w:val="en-US"/>
              </w:rPr>
              <w:t>CA_n46A-n48A</w:t>
            </w:r>
          </w:p>
          <w:p w14:paraId="589CC70A" w14:textId="77777777" w:rsidR="006F6378" w:rsidRPr="00C30686" w:rsidRDefault="006F6378" w:rsidP="0094020B">
            <w:pPr>
              <w:pStyle w:val="TAC"/>
              <w:rPr>
                <w:kern w:val="2"/>
                <w:szCs w:val="22"/>
                <w:lang w:val="en-US"/>
              </w:rPr>
            </w:pPr>
            <w:r w:rsidRPr="00C30686">
              <w:rPr>
                <w:kern w:val="2"/>
                <w:szCs w:val="22"/>
                <w:lang w:val="en-US"/>
              </w:rPr>
              <w:t>CA_n46A-n48B</w:t>
            </w:r>
          </w:p>
          <w:p w14:paraId="118CC1B2" w14:textId="77777777" w:rsidR="006F6378" w:rsidRPr="00C30686" w:rsidRDefault="006F6378" w:rsidP="0094020B">
            <w:pPr>
              <w:pStyle w:val="TAC"/>
              <w:rPr>
                <w:kern w:val="2"/>
                <w:szCs w:val="22"/>
                <w:lang w:val="en-US"/>
              </w:rPr>
            </w:pPr>
            <w:r w:rsidRPr="00C30686">
              <w:rPr>
                <w:kern w:val="2"/>
                <w:szCs w:val="22"/>
                <w:lang w:val="en-US"/>
              </w:rPr>
              <w:t>CA_n48A-n96A</w:t>
            </w:r>
          </w:p>
          <w:p w14:paraId="5FEF9531" w14:textId="77777777" w:rsidR="006F6378" w:rsidRPr="00C30686" w:rsidRDefault="006F6378" w:rsidP="0094020B">
            <w:pPr>
              <w:pStyle w:val="TAC"/>
              <w:rPr>
                <w:kern w:val="2"/>
                <w:szCs w:val="22"/>
                <w:lang w:val="en-US"/>
              </w:rPr>
            </w:pPr>
            <w:r w:rsidRPr="00C30686">
              <w:rPr>
                <w:rFonts w:eastAsiaTheme="minorEastAsia" w:cs="Arial"/>
                <w:color w:val="000000"/>
                <w:szCs w:val="18"/>
                <w:lang w:val="en-US"/>
              </w:rPr>
              <w:t>CA_n48B</w:t>
            </w:r>
          </w:p>
          <w:p w14:paraId="053B563E" w14:textId="77777777" w:rsidR="006F6378" w:rsidRPr="00C30686" w:rsidRDefault="006F6378" w:rsidP="0094020B">
            <w:pPr>
              <w:pStyle w:val="TAC"/>
              <w:rPr>
                <w:kern w:val="2"/>
                <w:szCs w:val="22"/>
                <w:lang w:val="en-US"/>
              </w:rPr>
            </w:pPr>
            <w:r w:rsidRPr="00C30686">
              <w:rPr>
                <w:kern w:val="2"/>
                <w:szCs w:val="22"/>
                <w:lang w:val="en-US"/>
              </w:rPr>
              <w:t>CA_n48B-n96A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5068290B"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46FB5E64" w14:textId="77777777" w:rsidR="006F6378" w:rsidRPr="00C30686" w:rsidRDefault="006F6378" w:rsidP="0094020B">
            <w:pPr>
              <w:pStyle w:val="TAC"/>
              <w:rPr>
                <w:lang w:val="en-US" w:eastAsia="zh-CN" w:bidi="ar"/>
              </w:rPr>
            </w:pPr>
            <w:r w:rsidRPr="00C30686">
              <w:rPr>
                <w:lang w:val="en-US" w:eastAsia="zh-CN" w:bidi="ar"/>
              </w:rPr>
              <w:t>10, 20, 40, 60, 80</w:t>
            </w:r>
          </w:p>
        </w:tc>
        <w:tc>
          <w:tcPr>
            <w:tcW w:w="2445" w:type="dxa"/>
            <w:tcBorders>
              <w:top w:val="single" w:sz="4" w:space="0" w:color="auto"/>
              <w:left w:val="single" w:sz="4" w:space="0" w:color="auto"/>
              <w:bottom w:val="nil"/>
              <w:right w:val="single" w:sz="4" w:space="0" w:color="auto"/>
            </w:tcBorders>
            <w:shd w:val="clear" w:color="auto" w:fill="auto"/>
            <w:vAlign w:val="center"/>
          </w:tcPr>
          <w:p w14:paraId="34610289"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786A8C8B" w14:textId="77777777" w:rsidTr="004F423A">
        <w:trPr>
          <w:trHeight w:val="29"/>
        </w:trPr>
        <w:tc>
          <w:tcPr>
            <w:tcW w:w="2742" w:type="dxa"/>
            <w:tcBorders>
              <w:top w:val="nil"/>
              <w:left w:val="single" w:sz="4" w:space="0" w:color="auto"/>
              <w:bottom w:val="nil"/>
              <w:right w:val="single" w:sz="4" w:space="0" w:color="auto"/>
            </w:tcBorders>
            <w:vAlign w:val="center"/>
          </w:tcPr>
          <w:p w14:paraId="289C7258"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14DB61AE"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F3EFD2B"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6E8333DC" w14:textId="77777777" w:rsidR="006F6378" w:rsidRPr="00C30686" w:rsidRDefault="006F6378" w:rsidP="0094020B">
            <w:pPr>
              <w:pStyle w:val="TAC"/>
              <w:rPr>
                <w:lang w:val="en-US" w:eastAsia="zh-CN" w:bidi="ar"/>
              </w:rPr>
            </w:pPr>
            <w:r w:rsidRPr="00C30686">
              <w:rPr>
                <w:lang w:val="en-US" w:eastAsia="zh-CN" w:bidi="ar"/>
              </w:rPr>
              <w:t>CA_n48C_BCS0</w:t>
            </w:r>
          </w:p>
        </w:tc>
        <w:tc>
          <w:tcPr>
            <w:tcW w:w="2445" w:type="dxa"/>
            <w:tcBorders>
              <w:top w:val="nil"/>
              <w:left w:val="single" w:sz="4" w:space="0" w:color="auto"/>
              <w:bottom w:val="nil"/>
              <w:right w:val="single" w:sz="4" w:space="0" w:color="auto"/>
            </w:tcBorders>
            <w:vAlign w:val="center"/>
          </w:tcPr>
          <w:p w14:paraId="3A696593" w14:textId="77777777" w:rsidR="006F6378" w:rsidRPr="00C30686" w:rsidRDefault="006F6378" w:rsidP="0094020B">
            <w:pPr>
              <w:pStyle w:val="TAC"/>
              <w:rPr>
                <w:kern w:val="2"/>
                <w:szCs w:val="22"/>
                <w:lang w:val="en-US" w:eastAsia="zh-CN"/>
              </w:rPr>
            </w:pPr>
          </w:p>
        </w:tc>
      </w:tr>
      <w:tr w:rsidR="006F6378" w:rsidRPr="00C30686" w14:paraId="6A5C534C"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A9EB007"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24D3B604"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68FA7724"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6BB9890D" w14:textId="77777777" w:rsidR="006F6378" w:rsidRPr="00C30686" w:rsidRDefault="006F6378" w:rsidP="0094020B">
            <w:pPr>
              <w:pStyle w:val="TAC"/>
              <w:rPr>
                <w:lang w:val="en-US" w:eastAsia="zh-CN" w:bidi="ar"/>
              </w:rPr>
            </w:pPr>
            <w:r w:rsidRPr="00C30686">
              <w:rPr>
                <w:lang w:val="en-US" w:eastAsia="zh-CN" w:bidi="ar"/>
              </w:rPr>
              <w:t>20, 40, 60, 80</w:t>
            </w:r>
          </w:p>
        </w:tc>
        <w:tc>
          <w:tcPr>
            <w:tcW w:w="2445" w:type="dxa"/>
            <w:tcBorders>
              <w:top w:val="nil"/>
              <w:left w:val="single" w:sz="4" w:space="0" w:color="auto"/>
              <w:bottom w:val="single" w:sz="4" w:space="0" w:color="auto"/>
              <w:right w:val="single" w:sz="4" w:space="0" w:color="auto"/>
            </w:tcBorders>
            <w:vAlign w:val="center"/>
          </w:tcPr>
          <w:p w14:paraId="47CBA3EB" w14:textId="77777777" w:rsidR="006F6378" w:rsidRPr="00C30686" w:rsidRDefault="006F6378" w:rsidP="0094020B">
            <w:pPr>
              <w:pStyle w:val="TAC"/>
              <w:rPr>
                <w:kern w:val="2"/>
                <w:szCs w:val="22"/>
                <w:lang w:val="en-US" w:eastAsia="zh-CN"/>
              </w:rPr>
            </w:pPr>
          </w:p>
        </w:tc>
      </w:tr>
      <w:tr w:rsidR="006F6378" w:rsidRPr="00C30686" w14:paraId="03D74CD2"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2F47E25" w14:textId="77777777" w:rsidR="006F6378" w:rsidRPr="00C30686" w:rsidRDefault="006F6378" w:rsidP="0094020B">
            <w:pPr>
              <w:pStyle w:val="TAC"/>
              <w:rPr>
                <w:kern w:val="2"/>
                <w:szCs w:val="22"/>
                <w:lang w:val="en-US"/>
              </w:rPr>
            </w:pPr>
            <w:r w:rsidRPr="00C30686">
              <w:rPr>
                <w:kern w:val="2"/>
                <w:szCs w:val="22"/>
                <w:lang w:val="en-US"/>
              </w:rPr>
              <w:t>CA_n46B-n48C-n96A</w:t>
            </w:r>
          </w:p>
        </w:tc>
        <w:tc>
          <w:tcPr>
            <w:tcW w:w="2785" w:type="dxa"/>
            <w:tcBorders>
              <w:top w:val="single" w:sz="4" w:space="0" w:color="auto"/>
              <w:left w:val="single" w:sz="4" w:space="0" w:color="auto"/>
              <w:bottom w:val="nil"/>
              <w:right w:val="single" w:sz="4" w:space="0" w:color="auto"/>
            </w:tcBorders>
            <w:vAlign w:val="center"/>
          </w:tcPr>
          <w:p w14:paraId="28985518" w14:textId="77777777" w:rsidR="006F6378" w:rsidRPr="00C30686" w:rsidRDefault="006F6378" w:rsidP="0094020B">
            <w:pPr>
              <w:pStyle w:val="TAC"/>
              <w:rPr>
                <w:kern w:val="2"/>
                <w:szCs w:val="22"/>
                <w:lang w:val="en-US"/>
              </w:rPr>
            </w:pPr>
            <w:r w:rsidRPr="00C30686">
              <w:rPr>
                <w:kern w:val="2"/>
                <w:szCs w:val="22"/>
                <w:lang w:val="en-US"/>
              </w:rPr>
              <w:t>CA_n46A-n48A</w:t>
            </w:r>
          </w:p>
          <w:p w14:paraId="770532BC" w14:textId="77777777" w:rsidR="006F6378" w:rsidRPr="00C30686" w:rsidRDefault="006F6378" w:rsidP="0094020B">
            <w:pPr>
              <w:pStyle w:val="TAC"/>
              <w:rPr>
                <w:kern w:val="2"/>
                <w:szCs w:val="22"/>
                <w:lang w:val="en-US"/>
              </w:rPr>
            </w:pPr>
            <w:r w:rsidRPr="00C30686">
              <w:rPr>
                <w:kern w:val="2"/>
                <w:szCs w:val="22"/>
                <w:lang w:val="en-US"/>
              </w:rPr>
              <w:t>CA_n46A-n48B</w:t>
            </w:r>
          </w:p>
          <w:p w14:paraId="1D785F45" w14:textId="77777777" w:rsidR="006F6378" w:rsidRPr="00C30686" w:rsidRDefault="006F6378" w:rsidP="0094020B">
            <w:pPr>
              <w:pStyle w:val="TAC"/>
              <w:rPr>
                <w:kern w:val="2"/>
                <w:szCs w:val="22"/>
                <w:lang w:val="en-US"/>
              </w:rPr>
            </w:pPr>
            <w:r w:rsidRPr="00C30686">
              <w:rPr>
                <w:kern w:val="2"/>
                <w:szCs w:val="22"/>
                <w:lang w:val="en-US"/>
              </w:rPr>
              <w:t>CA_n48A-n96A</w:t>
            </w:r>
          </w:p>
          <w:p w14:paraId="2DEB8F0B" w14:textId="77777777" w:rsidR="006F6378" w:rsidRPr="00C30686" w:rsidRDefault="006F6378" w:rsidP="0094020B">
            <w:pPr>
              <w:pStyle w:val="TAC"/>
              <w:rPr>
                <w:kern w:val="2"/>
                <w:szCs w:val="22"/>
                <w:lang w:val="en-US"/>
              </w:rPr>
            </w:pPr>
            <w:r w:rsidRPr="00C30686">
              <w:rPr>
                <w:rFonts w:eastAsiaTheme="minorEastAsia" w:cs="Arial"/>
                <w:color w:val="000000"/>
                <w:szCs w:val="18"/>
                <w:lang w:val="en-US"/>
              </w:rPr>
              <w:t>CA_n48B</w:t>
            </w:r>
          </w:p>
          <w:p w14:paraId="40DB5C95" w14:textId="77777777" w:rsidR="006F6378" w:rsidRPr="00C30686" w:rsidRDefault="006F6378" w:rsidP="0094020B">
            <w:pPr>
              <w:pStyle w:val="TAC"/>
              <w:rPr>
                <w:kern w:val="2"/>
                <w:szCs w:val="22"/>
                <w:lang w:val="en-US"/>
              </w:rPr>
            </w:pPr>
            <w:r w:rsidRPr="00C30686">
              <w:rPr>
                <w:kern w:val="2"/>
                <w:szCs w:val="22"/>
                <w:lang w:val="en-US"/>
              </w:rPr>
              <w:t>CA_n48B-n96A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A7B93D3"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31E2DB5F" w14:textId="77777777" w:rsidR="006F6378" w:rsidRPr="00C30686" w:rsidRDefault="006F6378" w:rsidP="0094020B">
            <w:pPr>
              <w:pStyle w:val="TAC"/>
              <w:rPr>
                <w:lang w:val="en-US" w:eastAsia="zh-CN" w:bidi="ar"/>
              </w:rPr>
            </w:pPr>
            <w:r w:rsidRPr="00C30686">
              <w:rPr>
                <w:lang w:val="en-US" w:eastAsia="zh-CN" w:bidi="ar"/>
              </w:rPr>
              <w:t>CA_n46B_BCS0</w:t>
            </w:r>
          </w:p>
        </w:tc>
        <w:tc>
          <w:tcPr>
            <w:tcW w:w="2445" w:type="dxa"/>
            <w:tcBorders>
              <w:top w:val="single" w:sz="4" w:space="0" w:color="auto"/>
              <w:left w:val="single" w:sz="4" w:space="0" w:color="auto"/>
              <w:bottom w:val="nil"/>
              <w:right w:val="single" w:sz="4" w:space="0" w:color="auto"/>
            </w:tcBorders>
            <w:shd w:val="clear" w:color="auto" w:fill="auto"/>
            <w:vAlign w:val="center"/>
          </w:tcPr>
          <w:p w14:paraId="67069D8E"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7324523F" w14:textId="77777777" w:rsidTr="004F423A">
        <w:trPr>
          <w:trHeight w:val="29"/>
        </w:trPr>
        <w:tc>
          <w:tcPr>
            <w:tcW w:w="2742" w:type="dxa"/>
            <w:tcBorders>
              <w:top w:val="nil"/>
              <w:left w:val="single" w:sz="4" w:space="0" w:color="auto"/>
              <w:bottom w:val="nil"/>
              <w:right w:val="single" w:sz="4" w:space="0" w:color="auto"/>
            </w:tcBorders>
            <w:vAlign w:val="center"/>
          </w:tcPr>
          <w:p w14:paraId="75AACDE8"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34AA3145"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003104CE"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7391F30D" w14:textId="77777777" w:rsidR="006F6378" w:rsidRPr="00C30686" w:rsidRDefault="006F6378" w:rsidP="0094020B">
            <w:pPr>
              <w:pStyle w:val="TAC"/>
              <w:rPr>
                <w:lang w:val="en-US" w:eastAsia="zh-CN" w:bidi="ar"/>
              </w:rPr>
            </w:pPr>
            <w:r w:rsidRPr="00C30686">
              <w:rPr>
                <w:lang w:val="en-US" w:eastAsia="zh-CN" w:bidi="ar"/>
              </w:rPr>
              <w:t>CA_n48C_BCS0</w:t>
            </w:r>
          </w:p>
        </w:tc>
        <w:tc>
          <w:tcPr>
            <w:tcW w:w="2445" w:type="dxa"/>
            <w:tcBorders>
              <w:top w:val="nil"/>
              <w:left w:val="single" w:sz="4" w:space="0" w:color="auto"/>
              <w:bottom w:val="nil"/>
              <w:right w:val="single" w:sz="4" w:space="0" w:color="auto"/>
            </w:tcBorders>
            <w:vAlign w:val="center"/>
          </w:tcPr>
          <w:p w14:paraId="41263DF9" w14:textId="77777777" w:rsidR="006F6378" w:rsidRPr="00C30686" w:rsidRDefault="006F6378" w:rsidP="0094020B">
            <w:pPr>
              <w:pStyle w:val="TAC"/>
              <w:rPr>
                <w:kern w:val="2"/>
                <w:szCs w:val="22"/>
                <w:lang w:val="en-US" w:eastAsia="zh-CN"/>
              </w:rPr>
            </w:pPr>
          </w:p>
        </w:tc>
      </w:tr>
      <w:tr w:rsidR="006F6378" w:rsidRPr="00C30686" w14:paraId="09667403"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3741E17"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28B34514"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006DD940"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11341C95" w14:textId="77777777" w:rsidR="006F6378" w:rsidRPr="00C30686" w:rsidRDefault="006F6378" w:rsidP="0094020B">
            <w:pPr>
              <w:pStyle w:val="TAC"/>
              <w:rPr>
                <w:lang w:val="en-US" w:eastAsia="zh-CN" w:bidi="ar"/>
              </w:rPr>
            </w:pPr>
            <w:r w:rsidRPr="00C30686">
              <w:rPr>
                <w:lang w:val="en-US" w:eastAsia="zh-CN" w:bidi="ar"/>
              </w:rPr>
              <w:t>20, 40, 60, 80</w:t>
            </w:r>
          </w:p>
        </w:tc>
        <w:tc>
          <w:tcPr>
            <w:tcW w:w="2445" w:type="dxa"/>
            <w:tcBorders>
              <w:top w:val="nil"/>
              <w:left w:val="single" w:sz="4" w:space="0" w:color="auto"/>
              <w:bottom w:val="single" w:sz="4" w:space="0" w:color="auto"/>
              <w:right w:val="single" w:sz="4" w:space="0" w:color="auto"/>
            </w:tcBorders>
            <w:vAlign w:val="center"/>
          </w:tcPr>
          <w:p w14:paraId="173939AE" w14:textId="77777777" w:rsidR="006F6378" w:rsidRPr="00C30686" w:rsidRDefault="006F6378" w:rsidP="0094020B">
            <w:pPr>
              <w:pStyle w:val="TAC"/>
              <w:rPr>
                <w:kern w:val="2"/>
                <w:szCs w:val="22"/>
                <w:lang w:val="en-US" w:eastAsia="zh-CN"/>
              </w:rPr>
            </w:pPr>
          </w:p>
        </w:tc>
      </w:tr>
      <w:tr w:rsidR="006F6378" w:rsidRPr="00C30686" w14:paraId="730FA93A"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A7D3DDE" w14:textId="77777777" w:rsidR="006F6378" w:rsidRPr="00C30686" w:rsidRDefault="006F6378" w:rsidP="0094020B">
            <w:pPr>
              <w:pStyle w:val="TAC"/>
              <w:rPr>
                <w:kern w:val="2"/>
                <w:szCs w:val="22"/>
                <w:lang w:val="en-US"/>
              </w:rPr>
            </w:pPr>
            <w:r w:rsidRPr="00C30686">
              <w:rPr>
                <w:kern w:val="2"/>
                <w:szCs w:val="22"/>
                <w:lang w:val="en-US"/>
              </w:rPr>
              <w:t>CA_n46C-n48C-n96A</w:t>
            </w:r>
          </w:p>
        </w:tc>
        <w:tc>
          <w:tcPr>
            <w:tcW w:w="2785" w:type="dxa"/>
            <w:tcBorders>
              <w:top w:val="single" w:sz="4" w:space="0" w:color="auto"/>
              <w:left w:val="single" w:sz="4" w:space="0" w:color="auto"/>
              <w:bottom w:val="nil"/>
              <w:right w:val="single" w:sz="4" w:space="0" w:color="auto"/>
            </w:tcBorders>
            <w:vAlign w:val="center"/>
          </w:tcPr>
          <w:p w14:paraId="71BB3444" w14:textId="77777777" w:rsidR="006F6378" w:rsidRPr="00C30686" w:rsidRDefault="006F6378" w:rsidP="0094020B">
            <w:pPr>
              <w:pStyle w:val="TAC"/>
              <w:rPr>
                <w:kern w:val="2"/>
                <w:szCs w:val="22"/>
                <w:lang w:val="en-US"/>
              </w:rPr>
            </w:pPr>
            <w:r w:rsidRPr="00C30686">
              <w:rPr>
                <w:kern w:val="2"/>
                <w:szCs w:val="22"/>
                <w:lang w:val="en-US"/>
              </w:rPr>
              <w:t>CA_n46A-n48A</w:t>
            </w:r>
          </w:p>
          <w:p w14:paraId="35D1094B" w14:textId="77777777" w:rsidR="006F6378" w:rsidRPr="00C30686" w:rsidRDefault="006F6378" w:rsidP="0094020B">
            <w:pPr>
              <w:pStyle w:val="TAC"/>
              <w:rPr>
                <w:kern w:val="2"/>
                <w:szCs w:val="22"/>
                <w:lang w:val="en-US"/>
              </w:rPr>
            </w:pPr>
            <w:r w:rsidRPr="00C30686">
              <w:rPr>
                <w:kern w:val="2"/>
                <w:szCs w:val="22"/>
                <w:lang w:val="en-US"/>
              </w:rPr>
              <w:t xml:space="preserve">CA_n46A-n48B </w:t>
            </w:r>
          </w:p>
          <w:p w14:paraId="2F5E4E00" w14:textId="77777777" w:rsidR="006F6378" w:rsidRPr="00C30686" w:rsidRDefault="006F6378" w:rsidP="0094020B">
            <w:pPr>
              <w:pStyle w:val="TAC"/>
              <w:rPr>
                <w:kern w:val="2"/>
                <w:szCs w:val="22"/>
                <w:lang w:val="en-US"/>
              </w:rPr>
            </w:pPr>
            <w:r w:rsidRPr="00C30686">
              <w:rPr>
                <w:kern w:val="2"/>
                <w:szCs w:val="22"/>
                <w:lang w:val="en-US"/>
              </w:rPr>
              <w:t>CA_n48A-n96A</w:t>
            </w:r>
          </w:p>
          <w:p w14:paraId="4FE321FA" w14:textId="77777777" w:rsidR="006F6378" w:rsidRPr="00C30686" w:rsidRDefault="006F6378" w:rsidP="0094020B">
            <w:pPr>
              <w:pStyle w:val="TAC"/>
              <w:rPr>
                <w:kern w:val="2"/>
                <w:szCs w:val="22"/>
                <w:lang w:val="en-US"/>
              </w:rPr>
            </w:pPr>
            <w:r w:rsidRPr="00C30686">
              <w:rPr>
                <w:rFonts w:eastAsiaTheme="minorEastAsia" w:cs="Arial"/>
                <w:color w:val="000000"/>
                <w:szCs w:val="18"/>
                <w:lang w:val="en-US"/>
              </w:rPr>
              <w:t>CA_n48B</w:t>
            </w:r>
          </w:p>
          <w:p w14:paraId="579B54B4" w14:textId="77777777" w:rsidR="006F6378" w:rsidRPr="00C30686" w:rsidRDefault="006F6378" w:rsidP="0094020B">
            <w:pPr>
              <w:pStyle w:val="TAC"/>
              <w:rPr>
                <w:kern w:val="2"/>
                <w:szCs w:val="22"/>
                <w:lang w:val="en-US"/>
              </w:rPr>
            </w:pPr>
            <w:r w:rsidRPr="00C30686">
              <w:rPr>
                <w:kern w:val="2"/>
                <w:szCs w:val="22"/>
                <w:lang w:val="en-US"/>
              </w:rPr>
              <w:t>CA_n48B-n96A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7D0D51E8"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030C2D4B" w14:textId="77777777" w:rsidR="006F6378" w:rsidRPr="00C30686" w:rsidRDefault="006F6378" w:rsidP="0094020B">
            <w:pPr>
              <w:pStyle w:val="TAC"/>
              <w:rPr>
                <w:lang w:val="en-US" w:eastAsia="zh-CN" w:bidi="ar"/>
              </w:rPr>
            </w:pPr>
            <w:r w:rsidRPr="00C30686">
              <w:rPr>
                <w:lang w:val="en-US" w:eastAsia="zh-CN" w:bidi="ar"/>
              </w:rPr>
              <w:t>CA_n46C_BCS0</w:t>
            </w:r>
          </w:p>
        </w:tc>
        <w:tc>
          <w:tcPr>
            <w:tcW w:w="2445" w:type="dxa"/>
            <w:tcBorders>
              <w:top w:val="single" w:sz="4" w:space="0" w:color="auto"/>
              <w:left w:val="single" w:sz="4" w:space="0" w:color="auto"/>
              <w:bottom w:val="nil"/>
              <w:right w:val="single" w:sz="4" w:space="0" w:color="auto"/>
            </w:tcBorders>
            <w:shd w:val="clear" w:color="auto" w:fill="auto"/>
            <w:vAlign w:val="center"/>
          </w:tcPr>
          <w:p w14:paraId="05323B0A"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65AABD8A" w14:textId="77777777" w:rsidTr="004F423A">
        <w:trPr>
          <w:trHeight w:val="29"/>
        </w:trPr>
        <w:tc>
          <w:tcPr>
            <w:tcW w:w="2742" w:type="dxa"/>
            <w:tcBorders>
              <w:top w:val="nil"/>
              <w:left w:val="single" w:sz="4" w:space="0" w:color="auto"/>
              <w:bottom w:val="nil"/>
              <w:right w:val="single" w:sz="4" w:space="0" w:color="auto"/>
            </w:tcBorders>
            <w:vAlign w:val="center"/>
          </w:tcPr>
          <w:p w14:paraId="3ADC088D"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2640E8E8"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2333E466"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18CDE7E9" w14:textId="77777777" w:rsidR="006F6378" w:rsidRPr="00C30686" w:rsidRDefault="006F6378" w:rsidP="0094020B">
            <w:pPr>
              <w:pStyle w:val="TAC"/>
              <w:rPr>
                <w:lang w:val="en-US" w:eastAsia="zh-CN" w:bidi="ar"/>
              </w:rPr>
            </w:pPr>
            <w:r w:rsidRPr="00C30686">
              <w:rPr>
                <w:lang w:val="en-US" w:eastAsia="zh-CN" w:bidi="ar"/>
              </w:rPr>
              <w:t>CA_n48C_BCS0</w:t>
            </w:r>
          </w:p>
        </w:tc>
        <w:tc>
          <w:tcPr>
            <w:tcW w:w="2445" w:type="dxa"/>
            <w:tcBorders>
              <w:top w:val="nil"/>
              <w:left w:val="single" w:sz="4" w:space="0" w:color="auto"/>
              <w:bottom w:val="nil"/>
              <w:right w:val="single" w:sz="4" w:space="0" w:color="auto"/>
            </w:tcBorders>
            <w:vAlign w:val="center"/>
          </w:tcPr>
          <w:p w14:paraId="2E469ABB" w14:textId="77777777" w:rsidR="006F6378" w:rsidRPr="00C30686" w:rsidRDefault="006F6378" w:rsidP="0094020B">
            <w:pPr>
              <w:pStyle w:val="TAC"/>
              <w:rPr>
                <w:kern w:val="2"/>
                <w:szCs w:val="22"/>
                <w:lang w:val="en-US" w:eastAsia="zh-CN"/>
              </w:rPr>
            </w:pPr>
          </w:p>
        </w:tc>
      </w:tr>
      <w:tr w:rsidR="006F6378" w:rsidRPr="00C30686" w14:paraId="57F09AB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2364D85"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5848C0DB"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7A1B6DB8"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094D15B9" w14:textId="77777777" w:rsidR="006F6378" w:rsidRPr="00C30686" w:rsidRDefault="006F6378" w:rsidP="0094020B">
            <w:pPr>
              <w:pStyle w:val="TAC"/>
              <w:rPr>
                <w:lang w:val="en-US" w:eastAsia="zh-CN" w:bidi="ar"/>
              </w:rPr>
            </w:pPr>
            <w:r w:rsidRPr="00C30686">
              <w:rPr>
                <w:lang w:val="en-US" w:eastAsia="zh-CN" w:bidi="ar"/>
              </w:rPr>
              <w:t>20, 40, 60, 80</w:t>
            </w:r>
          </w:p>
        </w:tc>
        <w:tc>
          <w:tcPr>
            <w:tcW w:w="2445" w:type="dxa"/>
            <w:tcBorders>
              <w:top w:val="nil"/>
              <w:left w:val="single" w:sz="4" w:space="0" w:color="auto"/>
              <w:bottom w:val="single" w:sz="4" w:space="0" w:color="auto"/>
              <w:right w:val="single" w:sz="4" w:space="0" w:color="auto"/>
            </w:tcBorders>
            <w:vAlign w:val="center"/>
          </w:tcPr>
          <w:p w14:paraId="6D4700A5" w14:textId="77777777" w:rsidR="006F6378" w:rsidRPr="00C30686" w:rsidRDefault="006F6378" w:rsidP="0094020B">
            <w:pPr>
              <w:pStyle w:val="TAC"/>
              <w:rPr>
                <w:kern w:val="2"/>
                <w:szCs w:val="22"/>
                <w:lang w:val="en-US" w:eastAsia="zh-CN"/>
              </w:rPr>
            </w:pPr>
          </w:p>
        </w:tc>
      </w:tr>
      <w:tr w:rsidR="006F6378" w:rsidRPr="00C30686" w14:paraId="459C7596"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46D854D" w14:textId="77777777" w:rsidR="006F6378" w:rsidRPr="00C30686" w:rsidRDefault="006F6378" w:rsidP="0094020B">
            <w:pPr>
              <w:pStyle w:val="TAC"/>
              <w:rPr>
                <w:kern w:val="2"/>
                <w:szCs w:val="22"/>
                <w:lang w:val="en-US"/>
              </w:rPr>
            </w:pPr>
            <w:r w:rsidRPr="00C30686">
              <w:rPr>
                <w:kern w:val="2"/>
                <w:szCs w:val="22"/>
                <w:lang w:val="en-US"/>
              </w:rPr>
              <w:t>CA_n46D-n48C-n96A</w:t>
            </w:r>
          </w:p>
        </w:tc>
        <w:tc>
          <w:tcPr>
            <w:tcW w:w="2785" w:type="dxa"/>
            <w:tcBorders>
              <w:top w:val="single" w:sz="4" w:space="0" w:color="auto"/>
              <w:left w:val="single" w:sz="4" w:space="0" w:color="auto"/>
              <w:bottom w:val="nil"/>
              <w:right w:val="single" w:sz="4" w:space="0" w:color="auto"/>
            </w:tcBorders>
            <w:vAlign w:val="center"/>
          </w:tcPr>
          <w:p w14:paraId="389FB4BD" w14:textId="77777777" w:rsidR="006F6378" w:rsidRPr="00C30686" w:rsidRDefault="006F6378" w:rsidP="0094020B">
            <w:pPr>
              <w:pStyle w:val="TAC"/>
              <w:rPr>
                <w:kern w:val="2"/>
                <w:szCs w:val="22"/>
                <w:lang w:val="en-US"/>
              </w:rPr>
            </w:pPr>
            <w:r w:rsidRPr="00C30686">
              <w:rPr>
                <w:kern w:val="2"/>
                <w:szCs w:val="22"/>
                <w:lang w:val="en-US"/>
              </w:rPr>
              <w:t>CA_n46A-n48A</w:t>
            </w:r>
          </w:p>
          <w:p w14:paraId="61E5815D" w14:textId="77777777" w:rsidR="006F6378" w:rsidRPr="00C30686" w:rsidRDefault="006F6378" w:rsidP="0094020B">
            <w:pPr>
              <w:pStyle w:val="TAC"/>
              <w:rPr>
                <w:kern w:val="2"/>
                <w:szCs w:val="22"/>
                <w:lang w:val="en-US"/>
              </w:rPr>
            </w:pPr>
            <w:r w:rsidRPr="00C30686">
              <w:rPr>
                <w:kern w:val="2"/>
                <w:szCs w:val="22"/>
                <w:lang w:val="en-US"/>
              </w:rPr>
              <w:t>CA_n46A-n48B</w:t>
            </w:r>
          </w:p>
          <w:p w14:paraId="3CA0AA4C" w14:textId="77777777" w:rsidR="006F6378" w:rsidRPr="00C30686" w:rsidRDefault="006F6378" w:rsidP="0094020B">
            <w:pPr>
              <w:pStyle w:val="TAC"/>
              <w:rPr>
                <w:kern w:val="2"/>
                <w:szCs w:val="22"/>
                <w:lang w:val="en-US"/>
              </w:rPr>
            </w:pPr>
            <w:r w:rsidRPr="00C30686">
              <w:rPr>
                <w:kern w:val="2"/>
                <w:szCs w:val="22"/>
                <w:lang w:val="en-US"/>
              </w:rPr>
              <w:t>CA_n48A-n96A</w:t>
            </w:r>
          </w:p>
          <w:p w14:paraId="7AB1F375" w14:textId="77777777" w:rsidR="006F6378" w:rsidRPr="00C30686" w:rsidRDefault="006F6378" w:rsidP="0094020B">
            <w:pPr>
              <w:pStyle w:val="TAC"/>
              <w:rPr>
                <w:kern w:val="2"/>
                <w:szCs w:val="22"/>
                <w:lang w:val="en-US"/>
              </w:rPr>
            </w:pPr>
            <w:r w:rsidRPr="00C30686">
              <w:rPr>
                <w:rFonts w:eastAsiaTheme="minorEastAsia" w:cs="Arial"/>
                <w:color w:val="000000"/>
                <w:szCs w:val="18"/>
                <w:lang w:val="en-US"/>
              </w:rPr>
              <w:t>CA_n48B</w:t>
            </w:r>
          </w:p>
          <w:p w14:paraId="17D5C525" w14:textId="77777777" w:rsidR="006F6378" w:rsidRPr="00C30686" w:rsidRDefault="006F6378" w:rsidP="0094020B">
            <w:pPr>
              <w:pStyle w:val="TAC"/>
              <w:rPr>
                <w:kern w:val="2"/>
                <w:szCs w:val="22"/>
                <w:lang w:val="en-US"/>
              </w:rPr>
            </w:pPr>
            <w:r w:rsidRPr="00C30686">
              <w:rPr>
                <w:kern w:val="2"/>
                <w:szCs w:val="22"/>
                <w:lang w:val="en-US"/>
              </w:rPr>
              <w:t>CA_n48B-n96A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7EF8D6CF"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2B55B026" w14:textId="77777777" w:rsidR="006F6378" w:rsidRPr="00C30686" w:rsidRDefault="006F6378" w:rsidP="0094020B">
            <w:pPr>
              <w:pStyle w:val="TAC"/>
              <w:rPr>
                <w:lang w:val="en-US" w:eastAsia="zh-CN" w:bidi="ar"/>
              </w:rPr>
            </w:pPr>
            <w:r w:rsidRPr="00C30686">
              <w:rPr>
                <w:lang w:val="en-US" w:eastAsia="zh-CN" w:bidi="ar"/>
              </w:rPr>
              <w:t>CA_n46D_BCS0</w:t>
            </w:r>
          </w:p>
        </w:tc>
        <w:tc>
          <w:tcPr>
            <w:tcW w:w="2445" w:type="dxa"/>
            <w:tcBorders>
              <w:top w:val="single" w:sz="4" w:space="0" w:color="auto"/>
              <w:left w:val="single" w:sz="4" w:space="0" w:color="auto"/>
              <w:bottom w:val="nil"/>
              <w:right w:val="single" w:sz="4" w:space="0" w:color="auto"/>
            </w:tcBorders>
            <w:shd w:val="clear" w:color="auto" w:fill="auto"/>
            <w:vAlign w:val="center"/>
          </w:tcPr>
          <w:p w14:paraId="1153597B"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14853802" w14:textId="77777777" w:rsidTr="004F423A">
        <w:trPr>
          <w:trHeight w:val="29"/>
        </w:trPr>
        <w:tc>
          <w:tcPr>
            <w:tcW w:w="2742" w:type="dxa"/>
            <w:tcBorders>
              <w:top w:val="nil"/>
              <w:left w:val="single" w:sz="4" w:space="0" w:color="auto"/>
              <w:bottom w:val="nil"/>
              <w:right w:val="single" w:sz="4" w:space="0" w:color="auto"/>
            </w:tcBorders>
            <w:vAlign w:val="center"/>
          </w:tcPr>
          <w:p w14:paraId="1E57D449"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2A77B15D"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4CDC0324"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2F716B6C" w14:textId="77777777" w:rsidR="006F6378" w:rsidRPr="00C30686" w:rsidRDefault="006F6378" w:rsidP="0094020B">
            <w:pPr>
              <w:pStyle w:val="TAC"/>
              <w:rPr>
                <w:lang w:val="en-US" w:eastAsia="zh-CN" w:bidi="ar"/>
              </w:rPr>
            </w:pPr>
            <w:r w:rsidRPr="00C30686">
              <w:rPr>
                <w:lang w:val="en-US" w:eastAsia="zh-CN" w:bidi="ar"/>
              </w:rPr>
              <w:t>CA_n48C_BCS0</w:t>
            </w:r>
          </w:p>
        </w:tc>
        <w:tc>
          <w:tcPr>
            <w:tcW w:w="2445" w:type="dxa"/>
            <w:tcBorders>
              <w:top w:val="nil"/>
              <w:left w:val="single" w:sz="4" w:space="0" w:color="auto"/>
              <w:bottom w:val="nil"/>
              <w:right w:val="single" w:sz="4" w:space="0" w:color="auto"/>
            </w:tcBorders>
            <w:vAlign w:val="center"/>
          </w:tcPr>
          <w:p w14:paraId="2D32E4EE" w14:textId="77777777" w:rsidR="006F6378" w:rsidRPr="00C30686" w:rsidRDefault="006F6378" w:rsidP="0094020B">
            <w:pPr>
              <w:pStyle w:val="TAC"/>
              <w:rPr>
                <w:kern w:val="2"/>
                <w:szCs w:val="22"/>
                <w:lang w:val="en-US" w:eastAsia="zh-CN"/>
              </w:rPr>
            </w:pPr>
          </w:p>
        </w:tc>
      </w:tr>
      <w:tr w:rsidR="006F6378" w:rsidRPr="00C30686" w14:paraId="08A8B533"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5C26B62"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1E9E7375"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FC015B6"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470DC886" w14:textId="77777777" w:rsidR="006F6378" w:rsidRPr="00C30686" w:rsidRDefault="006F6378" w:rsidP="0094020B">
            <w:pPr>
              <w:pStyle w:val="TAC"/>
              <w:rPr>
                <w:lang w:val="en-US" w:eastAsia="zh-CN" w:bidi="ar"/>
              </w:rPr>
            </w:pPr>
            <w:r w:rsidRPr="00C30686">
              <w:rPr>
                <w:lang w:val="en-US" w:eastAsia="zh-CN" w:bidi="ar"/>
              </w:rPr>
              <w:t>20, 40, 60, 80</w:t>
            </w:r>
          </w:p>
        </w:tc>
        <w:tc>
          <w:tcPr>
            <w:tcW w:w="2445" w:type="dxa"/>
            <w:tcBorders>
              <w:top w:val="nil"/>
              <w:left w:val="single" w:sz="4" w:space="0" w:color="auto"/>
              <w:bottom w:val="single" w:sz="4" w:space="0" w:color="auto"/>
              <w:right w:val="single" w:sz="4" w:space="0" w:color="auto"/>
            </w:tcBorders>
            <w:vAlign w:val="center"/>
          </w:tcPr>
          <w:p w14:paraId="76D29B9C" w14:textId="77777777" w:rsidR="006F6378" w:rsidRPr="00C30686" w:rsidRDefault="006F6378" w:rsidP="0094020B">
            <w:pPr>
              <w:pStyle w:val="TAC"/>
              <w:rPr>
                <w:kern w:val="2"/>
                <w:szCs w:val="22"/>
                <w:lang w:val="en-US" w:eastAsia="zh-CN"/>
              </w:rPr>
            </w:pPr>
          </w:p>
        </w:tc>
      </w:tr>
      <w:tr w:rsidR="006F6378" w:rsidRPr="00C30686" w14:paraId="262005E7"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B3C0D04"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CA_n46M-n48C-n96A</w:t>
            </w:r>
          </w:p>
        </w:tc>
        <w:tc>
          <w:tcPr>
            <w:tcW w:w="2785" w:type="dxa"/>
            <w:tcBorders>
              <w:top w:val="single" w:sz="4" w:space="0" w:color="auto"/>
              <w:left w:val="single" w:sz="4" w:space="0" w:color="auto"/>
              <w:bottom w:val="nil"/>
              <w:right w:val="single" w:sz="4" w:space="0" w:color="auto"/>
            </w:tcBorders>
            <w:vAlign w:val="center"/>
          </w:tcPr>
          <w:p w14:paraId="59CC21BA"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w:t>
            </w:r>
          </w:p>
        </w:tc>
        <w:tc>
          <w:tcPr>
            <w:tcW w:w="1259" w:type="dxa"/>
            <w:tcBorders>
              <w:top w:val="single" w:sz="4" w:space="0" w:color="auto"/>
              <w:left w:val="single" w:sz="4" w:space="0" w:color="auto"/>
              <w:bottom w:val="single" w:sz="4" w:space="0" w:color="auto"/>
              <w:right w:val="single" w:sz="4" w:space="0" w:color="auto"/>
            </w:tcBorders>
            <w:vAlign w:val="center"/>
          </w:tcPr>
          <w:p w14:paraId="0736BD28"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5A03602D"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CA_n46M_BCS0</w:t>
            </w:r>
          </w:p>
        </w:tc>
        <w:tc>
          <w:tcPr>
            <w:tcW w:w="2445" w:type="dxa"/>
            <w:tcBorders>
              <w:top w:val="single" w:sz="4" w:space="0" w:color="auto"/>
              <w:left w:val="single" w:sz="4" w:space="0" w:color="auto"/>
              <w:bottom w:val="nil"/>
              <w:right w:val="single" w:sz="4" w:space="0" w:color="auto"/>
            </w:tcBorders>
            <w:vAlign w:val="center"/>
          </w:tcPr>
          <w:p w14:paraId="4E8D8479" w14:textId="77777777" w:rsidR="006F6378" w:rsidRPr="00C30686" w:rsidRDefault="006F6378" w:rsidP="0094020B">
            <w:pPr>
              <w:pStyle w:val="TAC"/>
              <w:rPr>
                <w:rFonts w:eastAsiaTheme="minorEastAsia"/>
                <w:kern w:val="2"/>
                <w:szCs w:val="22"/>
                <w:lang w:val="en-US" w:eastAsia="zh-CN"/>
              </w:rPr>
            </w:pPr>
            <w:r w:rsidRPr="00C30686">
              <w:rPr>
                <w:rFonts w:eastAsiaTheme="minorEastAsia"/>
                <w:lang w:val="en-US" w:eastAsia="zh-CN"/>
              </w:rPr>
              <w:t>0</w:t>
            </w:r>
          </w:p>
        </w:tc>
      </w:tr>
      <w:tr w:rsidR="006F6378" w:rsidRPr="00C30686" w14:paraId="51ACA0BB" w14:textId="77777777" w:rsidTr="004F423A">
        <w:trPr>
          <w:trHeight w:val="29"/>
        </w:trPr>
        <w:tc>
          <w:tcPr>
            <w:tcW w:w="2742" w:type="dxa"/>
            <w:tcBorders>
              <w:top w:val="nil"/>
              <w:left w:val="single" w:sz="4" w:space="0" w:color="auto"/>
              <w:bottom w:val="nil"/>
              <w:right w:val="single" w:sz="4" w:space="0" w:color="auto"/>
            </w:tcBorders>
            <w:vAlign w:val="center"/>
          </w:tcPr>
          <w:p w14:paraId="358F30A2"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nil"/>
              <w:right w:val="single" w:sz="4" w:space="0" w:color="auto"/>
            </w:tcBorders>
            <w:vAlign w:val="center"/>
          </w:tcPr>
          <w:p w14:paraId="514975CA"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A38B667"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3CBA5619"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CA_n48C_BCS0</w:t>
            </w:r>
          </w:p>
        </w:tc>
        <w:tc>
          <w:tcPr>
            <w:tcW w:w="2445" w:type="dxa"/>
            <w:tcBorders>
              <w:top w:val="nil"/>
              <w:left w:val="single" w:sz="4" w:space="0" w:color="auto"/>
              <w:bottom w:val="nil"/>
              <w:right w:val="single" w:sz="4" w:space="0" w:color="auto"/>
            </w:tcBorders>
            <w:vAlign w:val="center"/>
          </w:tcPr>
          <w:p w14:paraId="5385DE43" w14:textId="77777777" w:rsidR="006F6378" w:rsidRPr="00C30686" w:rsidRDefault="006F6378" w:rsidP="0094020B">
            <w:pPr>
              <w:pStyle w:val="TAC"/>
              <w:rPr>
                <w:rFonts w:eastAsiaTheme="minorEastAsia"/>
                <w:kern w:val="2"/>
                <w:szCs w:val="22"/>
                <w:lang w:val="en-US" w:eastAsia="zh-CN"/>
              </w:rPr>
            </w:pPr>
          </w:p>
        </w:tc>
      </w:tr>
      <w:tr w:rsidR="006F6378" w:rsidRPr="00C30686" w14:paraId="6D843F1E"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69F1174"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7F6D8214"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7242B88"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31A6DA65"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20, 40, 60, 80</w:t>
            </w:r>
          </w:p>
        </w:tc>
        <w:tc>
          <w:tcPr>
            <w:tcW w:w="2445" w:type="dxa"/>
            <w:tcBorders>
              <w:top w:val="nil"/>
              <w:left w:val="single" w:sz="4" w:space="0" w:color="auto"/>
              <w:bottom w:val="single" w:sz="4" w:space="0" w:color="auto"/>
              <w:right w:val="single" w:sz="4" w:space="0" w:color="auto"/>
            </w:tcBorders>
            <w:vAlign w:val="center"/>
          </w:tcPr>
          <w:p w14:paraId="6915344C" w14:textId="77777777" w:rsidR="006F6378" w:rsidRPr="00C30686" w:rsidRDefault="006F6378" w:rsidP="0094020B">
            <w:pPr>
              <w:pStyle w:val="TAC"/>
              <w:rPr>
                <w:rFonts w:eastAsiaTheme="minorEastAsia"/>
                <w:kern w:val="2"/>
                <w:szCs w:val="22"/>
                <w:lang w:val="en-US" w:eastAsia="zh-CN"/>
              </w:rPr>
            </w:pPr>
          </w:p>
        </w:tc>
      </w:tr>
      <w:tr w:rsidR="006F6378" w:rsidRPr="00C30686" w14:paraId="190785FB"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576573D" w14:textId="77777777" w:rsidR="006F6378" w:rsidRPr="00C30686" w:rsidRDefault="006F6378" w:rsidP="0094020B">
            <w:pPr>
              <w:pStyle w:val="TAC"/>
              <w:rPr>
                <w:kern w:val="2"/>
                <w:szCs w:val="22"/>
                <w:lang w:val="en-US"/>
              </w:rPr>
            </w:pPr>
            <w:r w:rsidRPr="00C30686">
              <w:rPr>
                <w:kern w:val="2"/>
                <w:szCs w:val="22"/>
                <w:lang w:val="en-US"/>
              </w:rPr>
              <w:t>CA_n46N-n48C-n96A</w:t>
            </w:r>
          </w:p>
        </w:tc>
        <w:tc>
          <w:tcPr>
            <w:tcW w:w="2785" w:type="dxa"/>
            <w:tcBorders>
              <w:top w:val="single" w:sz="4" w:space="0" w:color="auto"/>
              <w:left w:val="single" w:sz="4" w:space="0" w:color="auto"/>
              <w:bottom w:val="nil"/>
              <w:right w:val="single" w:sz="4" w:space="0" w:color="auto"/>
            </w:tcBorders>
            <w:vAlign w:val="center"/>
          </w:tcPr>
          <w:p w14:paraId="27FD8405" w14:textId="77777777" w:rsidR="006F6378" w:rsidRPr="00C30686" w:rsidRDefault="006F6378" w:rsidP="0094020B">
            <w:pPr>
              <w:pStyle w:val="TAC"/>
              <w:rPr>
                <w:kern w:val="2"/>
                <w:szCs w:val="22"/>
                <w:lang w:val="en-US"/>
              </w:rPr>
            </w:pPr>
            <w:r w:rsidRPr="00C30686">
              <w:rPr>
                <w:kern w:val="2"/>
                <w:szCs w:val="22"/>
                <w:lang w:val="en-US"/>
              </w:rPr>
              <w:t>CA_n46A-n48A</w:t>
            </w:r>
          </w:p>
          <w:p w14:paraId="43BE8AE2" w14:textId="77777777" w:rsidR="006F6378" w:rsidRPr="00C30686" w:rsidRDefault="006F6378" w:rsidP="0094020B">
            <w:pPr>
              <w:pStyle w:val="TAC"/>
              <w:rPr>
                <w:kern w:val="2"/>
                <w:szCs w:val="22"/>
                <w:lang w:val="en-US"/>
              </w:rPr>
            </w:pPr>
            <w:r w:rsidRPr="00C30686">
              <w:rPr>
                <w:kern w:val="2"/>
                <w:szCs w:val="22"/>
                <w:lang w:val="en-US"/>
              </w:rPr>
              <w:t xml:space="preserve">CA_n46A-n48B </w:t>
            </w:r>
          </w:p>
          <w:p w14:paraId="7FE2DC7C" w14:textId="77777777" w:rsidR="006F6378" w:rsidRPr="00C30686" w:rsidRDefault="006F6378" w:rsidP="0094020B">
            <w:pPr>
              <w:pStyle w:val="TAC"/>
              <w:rPr>
                <w:kern w:val="2"/>
                <w:szCs w:val="22"/>
                <w:lang w:val="en-US"/>
              </w:rPr>
            </w:pPr>
            <w:r w:rsidRPr="00C30686">
              <w:rPr>
                <w:kern w:val="2"/>
                <w:szCs w:val="22"/>
                <w:lang w:val="en-US"/>
              </w:rPr>
              <w:t>CA_n48A-n96A</w:t>
            </w:r>
          </w:p>
          <w:p w14:paraId="3D317FD3" w14:textId="77777777" w:rsidR="006F6378" w:rsidRPr="00C30686" w:rsidRDefault="006F6378" w:rsidP="0094020B">
            <w:pPr>
              <w:pStyle w:val="TAC"/>
              <w:rPr>
                <w:kern w:val="2"/>
                <w:szCs w:val="22"/>
                <w:lang w:val="en-US"/>
              </w:rPr>
            </w:pPr>
            <w:r w:rsidRPr="00C30686">
              <w:rPr>
                <w:rFonts w:eastAsiaTheme="minorEastAsia" w:cs="Arial"/>
                <w:color w:val="000000"/>
                <w:szCs w:val="18"/>
                <w:lang w:val="en-US"/>
              </w:rPr>
              <w:t>CA_n48B</w:t>
            </w:r>
          </w:p>
          <w:p w14:paraId="2F01A861" w14:textId="77777777" w:rsidR="006F6378" w:rsidRPr="00C30686" w:rsidRDefault="006F6378" w:rsidP="0094020B">
            <w:pPr>
              <w:pStyle w:val="TAC"/>
              <w:rPr>
                <w:kern w:val="2"/>
                <w:szCs w:val="22"/>
                <w:lang w:val="en-US"/>
              </w:rPr>
            </w:pPr>
            <w:r w:rsidRPr="00C30686">
              <w:rPr>
                <w:kern w:val="2"/>
                <w:szCs w:val="22"/>
                <w:lang w:val="en-US"/>
              </w:rPr>
              <w:t>CA_n48B-n96A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6DA56C33"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7E34CDFE" w14:textId="77777777" w:rsidR="006F6378" w:rsidRPr="00C30686" w:rsidRDefault="006F6378" w:rsidP="0094020B">
            <w:pPr>
              <w:pStyle w:val="TAC"/>
              <w:rPr>
                <w:lang w:val="en-US" w:eastAsia="zh-CN" w:bidi="ar"/>
              </w:rPr>
            </w:pPr>
            <w:r>
              <w:rPr>
                <w:lang w:val="en-US" w:eastAsia="zh-CN" w:bidi="ar"/>
              </w:rPr>
              <w:t>CA_n46N_BCS</w:t>
            </w:r>
            <w:r w:rsidRPr="00C74263">
              <w:rPr>
                <w:szCs w:val="18"/>
                <w:lang w:val="en-US" w:eastAsia="zh-CN" w:bidi="ar"/>
              </w:rPr>
              <w:t>1</w:t>
            </w:r>
          </w:p>
        </w:tc>
        <w:tc>
          <w:tcPr>
            <w:tcW w:w="2445" w:type="dxa"/>
            <w:tcBorders>
              <w:top w:val="single" w:sz="4" w:space="0" w:color="auto"/>
              <w:left w:val="single" w:sz="4" w:space="0" w:color="auto"/>
              <w:bottom w:val="nil"/>
              <w:right w:val="single" w:sz="4" w:space="0" w:color="auto"/>
            </w:tcBorders>
            <w:shd w:val="clear" w:color="auto" w:fill="auto"/>
            <w:vAlign w:val="center"/>
          </w:tcPr>
          <w:p w14:paraId="4ACF9803"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2C58E5A7" w14:textId="77777777" w:rsidTr="004F423A">
        <w:trPr>
          <w:trHeight w:val="29"/>
        </w:trPr>
        <w:tc>
          <w:tcPr>
            <w:tcW w:w="2742" w:type="dxa"/>
            <w:tcBorders>
              <w:top w:val="nil"/>
              <w:left w:val="single" w:sz="4" w:space="0" w:color="auto"/>
              <w:bottom w:val="nil"/>
              <w:right w:val="single" w:sz="4" w:space="0" w:color="auto"/>
            </w:tcBorders>
            <w:vAlign w:val="center"/>
          </w:tcPr>
          <w:p w14:paraId="50ABAE52"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654B6C35"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9832717"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577F5E2B" w14:textId="77777777" w:rsidR="006F6378" w:rsidRPr="00C30686" w:rsidRDefault="006F6378" w:rsidP="0094020B">
            <w:pPr>
              <w:pStyle w:val="TAC"/>
              <w:rPr>
                <w:lang w:val="en-US" w:eastAsia="zh-CN" w:bidi="ar"/>
              </w:rPr>
            </w:pPr>
            <w:r w:rsidRPr="00C30686">
              <w:rPr>
                <w:lang w:val="en-US" w:eastAsia="zh-CN" w:bidi="ar"/>
              </w:rPr>
              <w:t>CA_n48C_BCS0</w:t>
            </w:r>
          </w:p>
        </w:tc>
        <w:tc>
          <w:tcPr>
            <w:tcW w:w="2445" w:type="dxa"/>
            <w:tcBorders>
              <w:top w:val="nil"/>
              <w:left w:val="single" w:sz="4" w:space="0" w:color="auto"/>
              <w:bottom w:val="nil"/>
              <w:right w:val="single" w:sz="4" w:space="0" w:color="auto"/>
            </w:tcBorders>
            <w:vAlign w:val="center"/>
          </w:tcPr>
          <w:p w14:paraId="4C4C7608" w14:textId="77777777" w:rsidR="006F6378" w:rsidRPr="00C30686" w:rsidRDefault="006F6378" w:rsidP="0094020B">
            <w:pPr>
              <w:pStyle w:val="TAC"/>
              <w:rPr>
                <w:kern w:val="2"/>
                <w:szCs w:val="22"/>
                <w:lang w:val="en-US" w:eastAsia="zh-CN"/>
              </w:rPr>
            </w:pPr>
          </w:p>
        </w:tc>
      </w:tr>
      <w:tr w:rsidR="006F6378" w:rsidRPr="00C30686" w14:paraId="36F51A8C"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96EFBDA"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61C0BF46"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A76BB8B"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78059889" w14:textId="77777777" w:rsidR="006F6378" w:rsidRPr="00C30686" w:rsidRDefault="006F6378" w:rsidP="0094020B">
            <w:pPr>
              <w:pStyle w:val="TAC"/>
              <w:rPr>
                <w:lang w:val="en-US" w:eastAsia="zh-CN" w:bidi="ar"/>
              </w:rPr>
            </w:pPr>
            <w:r w:rsidRPr="00C30686">
              <w:rPr>
                <w:lang w:val="en-US" w:eastAsia="zh-CN" w:bidi="ar"/>
              </w:rPr>
              <w:t>20, 40, 60, 80</w:t>
            </w:r>
          </w:p>
        </w:tc>
        <w:tc>
          <w:tcPr>
            <w:tcW w:w="2445" w:type="dxa"/>
            <w:tcBorders>
              <w:top w:val="nil"/>
              <w:left w:val="single" w:sz="4" w:space="0" w:color="auto"/>
              <w:bottom w:val="single" w:sz="4" w:space="0" w:color="auto"/>
              <w:right w:val="single" w:sz="4" w:space="0" w:color="auto"/>
            </w:tcBorders>
            <w:vAlign w:val="center"/>
          </w:tcPr>
          <w:p w14:paraId="09B9C632" w14:textId="77777777" w:rsidR="006F6378" w:rsidRPr="00C30686" w:rsidRDefault="006F6378" w:rsidP="0094020B">
            <w:pPr>
              <w:pStyle w:val="TAC"/>
              <w:rPr>
                <w:kern w:val="2"/>
                <w:szCs w:val="22"/>
                <w:lang w:val="en-US" w:eastAsia="zh-CN"/>
              </w:rPr>
            </w:pPr>
          </w:p>
        </w:tc>
      </w:tr>
      <w:tr w:rsidR="006F6378" w:rsidRPr="00C30686" w14:paraId="3092B1AA" w14:textId="77777777" w:rsidTr="004F423A">
        <w:trPr>
          <w:trHeight w:val="29"/>
        </w:trPr>
        <w:tc>
          <w:tcPr>
            <w:tcW w:w="2742" w:type="dxa"/>
            <w:tcBorders>
              <w:top w:val="single" w:sz="4" w:space="0" w:color="auto"/>
              <w:left w:val="single" w:sz="4" w:space="0" w:color="auto"/>
              <w:bottom w:val="nil"/>
              <w:right w:val="single" w:sz="4" w:space="0" w:color="auto"/>
            </w:tcBorders>
            <w:shd w:val="clear" w:color="auto" w:fill="auto"/>
            <w:vAlign w:val="center"/>
          </w:tcPr>
          <w:p w14:paraId="7408310B" w14:textId="77777777" w:rsidR="006F6378" w:rsidRPr="00C30686" w:rsidRDefault="006F6378" w:rsidP="0094020B">
            <w:pPr>
              <w:pStyle w:val="TAC"/>
              <w:rPr>
                <w:kern w:val="2"/>
                <w:szCs w:val="22"/>
                <w:lang w:val="en-US"/>
              </w:rPr>
            </w:pPr>
            <w:r w:rsidRPr="00C30686">
              <w:rPr>
                <w:kern w:val="2"/>
                <w:szCs w:val="22"/>
                <w:lang w:val="en-US"/>
              </w:rPr>
              <w:t>CA_n46A-n48A-n96B</w:t>
            </w:r>
          </w:p>
        </w:tc>
        <w:tc>
          <w:tcPr>
            <w:tcW w:w="2785" w:type="dxa"/>
            <w:tcBorders>
              <w:top w:val="single" w:sz="4" w:space="0" w:color="auto"/>
              <w:left w:val="single" w:sz="4" w:space="0" w:color="auto"/>
              <w:bottom w:val="nil"/>
              <w:right w:val="single" w:sz="4" w:space="0" w:color="auto"/>
            </w:tcBorders>
            <w:shd w:val="clear" w:color="auto" w:fill="auto"/>
            <w:vAlign w:val="center"/>
          </w:tcPr>
          <w:p w14:paraId="794E5812" w14:textId="77777777" w:rsidR="006F6378" w:rsidRPr="00C30686" w:rsidRDefault="006F6378" w:rsidP="0094020B">
            <w:pPr>
              <w:pStyle w:val="TAC"/>
              <w:rPr>
                <w:kern w:val="2"/>
                <w:szCs w:val="22"/>
                <w:lang w:val="en-US"/>
              </w:rPr>
            </w:pPr>
            <w:r w:rsidRPr="00C30686">
              <w:rPr>
                <w:kern w:val="2"/>
                <w:szCs w:val="22"/>
                <w:lang w:val="en-US"/>
              </w:rPr>
              <w:t>CA_n46A-n48A</w:t>
            </w:r>
          </w:p>
          <w:p w14:paraId="4D95AC17"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01F7CA72"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1A1E33F5" w14:textId="77777777" w:rsidR="006F6378" w:rsidRPr="00C30686" w:rsidRDefault="006F6378" w:rsidP="0094020B">
            <w:pPr>
              <w:pStyle w:val="TAC"/>
              <w:rPr>
                <w:lang w:val="en-US" w:eastAsia="zh-CN" w:bidi="ar"/>
              </w:rPr>
            </w:pPr>
            <w:r w:rsidRPr="00C30686">
              <w:rPr>
                <w:lang w:val="en-US" w:eastAsia="zh-CN" w:bidi="ar"/>
              </w:rPr>
              <w:t>10, 20, 40, 60, 80</w:t>
            </w:r>
          </w:p>
        </w:tc>
        <w:tc>
          <w:tcPr>
            <w:tcW w:w="2445" w:type="dxa"/>
            <w:tcBorders>
              <w:top w:val="single" w:sz="4" w:space="0" w:color="auto"/>
              <w:left w:val="single" w:sz="4" w:space="0" w:color="auto"/>
              <w:bottom w:val="nil"/>
              <w:right w:val="single" w:sz="4" w:space="0" w:color="auto"/>
            </w:tcBorders>
            <w:shd w:val="clear" w:color="auto" w:fill="auto"/>
            <w:vAlign w:val="center"/>
          </w:tcPr>
          <w:p w14:paraId="13BC0EDB"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72432AC5" w14:textId="77777777" w:rsidTr="004F423A">
        <w:trPr>
          <w:trHeight w:val="29"/>
        </w:trPr>
        <w:tc>
          <w:tcPr>
            <w:tcW w:w="2742" w:type="dxa"/>
            <w:tcBorders>
              <w:top w:val="nil"/>
              <w:left w:val="single" w:sz="4" w:space="0" w:color="auto"/>
              <w:bottom w:val="nil"/>
              <w:right w:val="single" w:sz="4" w:space="0" w:color="auto"/>
            </w:tcBorders>
            <w:vAlign w:val="center"/>
          </w:tcPr>
          <w:p w14:paraId="06B692E4"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252DD6EC"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6A9AE802"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53C3917B" w14:textId="77777777" w:rsidR="006F6378" w:rsidRPr="00C30686" w:rsidRDefault="006F6378" w:rsidP="0094020B">
            <w:pPr>
              <w:pStyle w:val="TAC"/>
              <w:rPr>
                <w:lang w:val="en-US" w:eastAsia="zh-CN" w:bidi="ar"/>
              </w:rPr>
            </w:pPr>
            <w:r w:rsidRPr="00C30686">
              <w:rPr>
                <w:lang w:val="en-US" w:eastAsia="zh-CN" w:bidi="ar"/>
              </w:rPr>
              <w:t>5, 10, 15, 20, 30, 40, 50, 60, 70, 80, 90, 100</w:t>
            </w:r>
          </w:p>
        </w:tc>
        <w:tc>
          <w:tcPr>
            <w:tcW w:w="2445" w:type="dxa"/>
            <w:tcBorders>
              <w:top w:val="nil"/>
              <w:left w:val="single" w:sz="4" w:space="0" w:color="auto"/>
              <w:bottom w:val="nil"/>
              <w:right w:val="single" w:sz="4" w:space="0" w:color="auto"/>
            </w:tcBorders>
            <w:vAlign w:val="center"/>
          </w:tcPr>
          <w:p w14:paraId="10B10616" w14:textId="77777777" w:rsidR="006F6378" w:rsidRPr="00C30686" w:rsidRDefault="006F6378" w:rsidP="0094020B">
            <w:pPr>
              <w:pStyle w:val="TAC"/>
              <w:rPr>
                <w:kern w:val="2"/>
                <w:szCs w:val="22"/>
                <w:lang w:val="en-US" w:eastAsia="zh-CN"/>
              </w:rPr>
            </w:pPr>
          </w:p>
        </w:tc>
      </w:tr>
      <w:tr w:rsidR="006F6378" w:rsidRPr="00C30686" w14:paraId="6702A22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5CCAAED"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67C5F42D"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0355763"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0966402B" w14:textId="77777777" w:rsidR="006F6378" w:rsidRPr="00C30686" w:rsidRDefault="006F6378" w:rsidP="0094020B">
            <w:pPr>
              <w:pStyle w:val="TAC"/>
              <w:rPr>
                <w:lang w:val="en-US" w:eastAsia="zh-CN" w:bidi="ar"/>
              </w:rPr>
            </w:pPr>
            <w:r w:rsidRPr="00C30686">
              <w:rPr>
                <w:lang w:val="en-US" w:eastAsia="zh-CN" w:bidi="ar"/>
              </w:rPr>
              <w:t>CA_n96B_BCS0</w:t>
            </w:r>
          </w:p>
        </w:tc>
        <w:tc>
          <w:tcPr>
            <w:tcW w:w="2445" w:type="dxa"/>
            <w:tcBorders>
              <w:top w:val="nil"/>
              <w:left w:val="single" w:sz="4" w:space="0" w:color="auto"/>
              <w:bottom w:val="single" w:sz="4" w:space="0" w:color="auto"/>
              <w:right w:val="single" w:sz="4" w:space="0" w:color="auto"/>
            </w:tcBorders>
            <w:vAlign w:val="center"/>
          </w:tcPr>
          <w:p w14:paraId="32B864E0" w14:textId="77777777" w:rsidR="006F6378" w:rsidRPr="00C30686" w:rsidRDefault="006F6378" w:rsidP="0094020B">
            <w:pPr>
              <w:pStyle w:val="TAC"/>
              <w:rPr>
                <w:kern w:val="2"/>
                <w:szCs w:val="22"/>
                <w:lang w:val="en-US" w:eastAsia="zh-CN"/>
              </w:rPr>
            </w:pPr>
          </w:p>
        </w:tc>
      </w:tr>
      <w:tr w:rsidR="006F6378" w:rsidRPr="00C30686" w14:paraId="538D76FE" w14:textId="77777777" w:rsidTr="004F423A">
        <w:trPr>
          <w:trHeight w:val="29"/>
        </w:trPr>
        <w:tc>
          <w:tcPr>
            <w:tcW w:w="2742" w:type="dxa"/>
            <w:tcBorders>
              <w:top w:val="single" w:sz="4" w:space="0" w:color="auto"/>
              <w:left w:val="single" w:sz="4" w:space="0" w:color="auto"/>
              <w:bottom w:val="nil"/>
              <w:right w:val="single" w:sz="4" w:space="0" w:color="auto"/>
            </w:tcBorders>
            <w:shd w:val="clear" w:color="auto" w:fill="auto"/>
            <w:vAlign w:val="center"/>
          </w:tcPr>
          <w:p w14:paraId="6B1324D4" w14:textId="77777777" w:rsidR="006F6378" w:rsidRPr="00C30686" w:rsidRDefault="006F6378" w:rsidP="0094020B">
            <w:pPr>
              <w:pStyle w:val="TAC"/>
              <w:rPr>
                <w:kern w:val="2"/>
                <w:szCs w:val="22"/>
                <w:lang w:val="en-US"/>
              </w:rPr>
            </w:pPr>
            <w:r w:rsidRPr="00C30686">
              <w:rPr>
                <w:kern w:val="2"/>
                <w:szCs w:val="22"/>
                <w:lang w:val="en-US"/>
              </w:rPr>
              <w:t>CA_n46B-n48A-n96B</w:t>
            </w:r>
          </w:p>
        </w:tc>
        <w:tc>
          <w:tcPr>
            <w:tcW w:w="2785" w:type="dxa"/>
            <w:tcBorders>
              <w:top w:val="single" w:sz="4" w:space="0" w:color="auto"/>
              <w:left w:val="single" w:sz="4" w:space="0" w:color="auto"/>
              <w:bottom w:val="nil"/>
              <w:right w:val="single" w:sz="4" w:space="0" w:color="auto"/>
            </w:tcBorders>
            <w:shd w:val="clear" w:color="auto" w:fill="auto"/>
            <w:vAlign w:val="center"/>
          </w:tcPr>
          <w:p w14:paraId="5878CC7B" w14:textId="77777777" w:rsidR="006F6378" w:rsidRPr="00C30686" w:rsidRDefault="006F6378" w:rsidP="0094020B">
            <w:pPr>
              <w:pStyle w:val="TAC"/>
              <w:rPr>
                <w:kern w:val="2"/>
                <w:szCs w:val="22"/>
                <w:lang w:val="en-US"/>
              </w:rPr>
            </w:pPr>
            <w:r w:rsidRPr="00C30686">
              <w:rPr>
                <w:kern w:val="2"/>
                <w:szCs w:val="22"/>
                <w:lang w:val="en-US"/>
              </w:rPr>
              <w:t>CA_n46A-n48A</w:t>
            </w:r>
          </w:p>
          <w:p w14:paraId="2D496114"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731E004C"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60FE611D" w14:textId="77777777" w:rsidR="006F6378" w:rsidRPr="00C30686" w:rsidRDefault="006F6378" w:rsidP="0094020B">
            <w:pPr>
              <w:pStyle w:val="TAC"/>
              <w:rPr>
                <w:lang w:val="en-US" w:eastAsia="zh-CN" w:bidi="ar"/>
              </w:rPr>
            </w:pPr>
            <w:r w:rsidRPr="00C30686">
              <w:rPr>
                <w:lang w:val="en-US" w:eastAsia="zh-CN" w:bidi="ar"/>
              </w:rPr>
              <w:t>CA_n46B_BCS0</w:t>
            </w:r>
          </w:p>
        </w:tc>
        <w:tc>
          <w:tcPr>
            <w:tcW w:w="2445" w:type="dxa"/>
            <w:tcBorders>
              <w:top w:val="single" w:sz="4" w:space="0" w:color="auto"/>
              <w:left w:val="single" w:sz="4" w:space="0" w:color="auto"/>
              <w:bottom w:val="nil"/>
              <w:right w:val="single" w:sz="4" w:space="0" w:color="auto"/>
            </w:tcBorders>
            <w:shd w:val="clear" w:color="auto" w:fill="auto"/>
            <w:vAlign w:val="center"/>
          </w:tcPr>
          <w:p w14:paraId="19E078F8"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5394262E" w14:textId="77777777" w:rsidTr="004F423A">
        <w:trPr>
          <w:trHeight w:val="29"/>
        </w:trPr>
        <w:tc>
          <w:tcPr>
            <w:tcW w:w="2742" w:type="dxa"/>
            <w:tcBorders>
              <w:top w:val="nil"/>
              <w:left w:val="single" w:sz="4" w:space="0" w:color="auto"/>
              <w:bottom w:val="nil"/>
              <w:right w:val="single" w:sz="4" w:space="0" w:color="auto"/>
            </w:tcBorders>
            <w:vAlign w:val="center"/>
          </w:tcPr>
          <w:p w14:paraId="751AD140"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20DA826E"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79CA8B4D"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6A4F04E7" w14:textId="77777777" w:rsidR="006F6378" w:rsidRPr="00C30686" w:rsidRDefault="006F6378" w:rsidP="0094020B">
            <w:pPr>
              <w:pStyle w:val="TAC"/>
              <w:rPr>
                <w:lang w:val="en-US" w:eastAsia="zh-CN" w:bidi="ar"/>
              </w:rPr>
            </w:pPr>
            <w:r w:rsidRPr="00C30686">
              <w:rPr>
                <w:lang w:val="en-US" w:eastAsia="zh-CN" w:bidi="ar"/>
              </w:rPr>
              <w:t>5, 10, 15, 20, 30, 40, 50, 60, 70, 80, 90, 100</w:t>
            </w:r>
          </w:p>
        </w:tc>
        <w:tc>
          <w:tcPr>
            <w:tcW w:w="2445" w:type="dxa"/>
            <w:tcBorders>
              <w:top w:val="nil"/>
              <w:left w:val="single" w:sz="4" w:space="0" w:color="auto"/>
              <w:bottom w:val="nil"/>
              <w:right w:val="single" w:sz="4" w:space="0" w:color="auto"/>
            </w:tcBorders>
            <w:vAlign w:val="center"/>
          </w:tcPr>
          <w:p w14:paraId="747BFC8A" w14:textId="77777777" w:rsidR="006F6378" w:rsidRPr="00C30686" w:rsidRDefault="006F6378" w:rsidP="0094020B">
            <w:pPr>
              <w:pStyle w:val="TAC"/>
              <w:rPr>
                <w:kern w:val="2"/>
                <w:szCs w:val="22"/>
                <w:lang w:val="en-US" w:eastAsia="zh-CN"/>
              </w:rPr>
            </w:pPr>
          </w:p>
        </w:tc>
      </w:tr>
      <w:tr w:rsidR="006F6378" w:rsidRPr="00C30686" w14:paraId="5DF7D750"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58989D9"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387A538D"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47E41CAB"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152C9ACC" w14:textId="77777777" w:rsidR="006F6378" w:rsidRPr="00C30686" w:rsidRDefault="006F6378" w:rsidP="0094020B">
            <w:pPr>
              <w:pStyle w:val="TAC"/>
              <w:rPr>
                <w:lang w:val="en-US" w:eastAsia="zh-CN" w:bidi="ar"/>
              </w:rPr>
            </w:pPr>
            <w:r w:rsidRPr="00C30686">
              <w:rPr>
                <w:lang w:val="en-US" w:eastAsia="zh-CN" w:bidi="ar"/>
              </w:rPr>
              <w:t>CA_n96B_BCS0</w:t>
            </w:r>
          </w:p>
        </w:tc>
        <w:tc>
          <w:tcPr>
            <w:tcW w:w="2445" w:type="dxa"/>
            <w:tcBorders>
              <w:top w:val="nil"/>
              <w:left w:val="single" w:sz="4" w:space="0" w:color="auto"/>
              <w:bottom w:val="single" w:sz="4" w:space="0" w:color="auto"/>
              <w:right w:val="single" w:sz="4" w:space="0" w:color="auto"/>
            </w:tcBorders>
            <w:vAlign w:val="center"/>
          </w:tcPr>
          <w:p w14:paraId="6B3B534E" w14:textId="77777777" w:rsidR="006F6378" w:rsidRPr="00C30686" w:rsidRDefault="006F6378" w:rsidP="0094020B">
            <w:pPr>
              <w:pStyle w:val="TAC"/>
              <w:rPr>
                <w:kern w:val="2"/>
                <w:szCs w:val="22"/>
                <w:lang w:val="en-US" w:eastAsia="zh-CN"/>
              </w:rPr>
            </w:pPr>
          </w:p>
        </w:tc>
      </w:tr>
      <w:tr w:rsidR="006F6378" w:rsidRPr="00C30686" w14:paraId="08996AF6" w14:textId="77777777" w:rsidTr="004F423A">
        <w:trPr>
          <w:trHeight w:val="29"/>
        </w:trPr>
        <w:tc>
          <w:tcPr>
            <w:tcW w:w="2742" w:type="dxa"/>
            <w:tcBorders>
              <w:top w:val="single" w:sz="4" w:space="0" w:color="auto"/>
              <w:left w:val="single" w:sz="4" w:space="0" w:color="auto"/>
              <w:bottom w:val="nil"/>
              <w:right w:val="single" w:sz="4" w:space="0" w:color="auto"/>
            </w:tcBorders>
            <w:shd w:val="clear" w:color="auto" w:fill="auto"/>
            <w:vAlign w:val="center"/>
          </w:tcPr>
          <w:p w14:paraId="080BFB32" w14:textId="77777777" w:rsidR="006F6378" w:rsidRPr="00C30686" w:rsidRDefault="006F6378" w:rsidP="0094020B">
            <w:pPr>
              <w:pStyle w:val="TAC"/>
              <w:rPr>
                <w:kern w:val="2"/>
                <w:szCs w:val="22"/>
                <w:lang w:val="en-US"/>
              </w:rPr>
            </w:pPr>
            <w:r w:rsidRPr="00C30686">
              <w:rPr>
                <w:kern w:val="2"/>
                <w:szCs w:val="22"/>
                <w:lang w:val="en-US"/>
              </w:rPr>
              <w:t>CA_n46C-n48A-n96B</w:t>
            </w:r>
          </w:p>
        </w:tc>
        <w:tc>
          <w:tcPr>
            <w:tcW w:w="2785" w:type="dxa"/>
            <w:tcBorders>
              <w:top w:val="single" w:sz="4" w:space="0" w:color="auto"/>
              <w:left w:val="single" w:sz="4" w:space="0" w:color="auto"/>
              <w:bottom w:val="nil"/>
              <w:right w:val="single" w:sz="4" w:space="0" w:color="auto"/>
            </w:tcBorders>
            <w:shd w:val="clear" w:color="auto" w:fill="auto"/>
            <w:vAlign w:val="center"/>
          </w:tcPr>
          <w:p w14:paraId="4EB06C8E" w14:textId="77777777" w:rsidR="006F6378" w:rsidRPr="00C30686" w:rsidRDefault="006F6378" w:rsidP="0094020B">
            <w:pPr>
              <w:pStyle w:val="TAC"/>
              <w:rPr>
                <w:kern w:val="2"/>
                <w:szCs w:val="22"/>
                <w:lang w:val="en-US"/>
              </w:rPr>
            </w:pPr>
            <w:r w:rsidRPr="00C30686">
              <w:rPr>
                <w:kern w:val="2"/>
                <w:szCs w:val="22"/>
                <w:lang w:val="en-US"/>
              </w:rPr>
              <w:t>CA_n46A-n48A</w:t>
            </w:r>
          </w:p>
          <w:p w14:paraId="614150AF"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21C14642"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0EB10F0C" w14:textId="77777777" w:rsidR="006F6378" w:rsidRPr="00C30686" w:rsidRDefault="006F6378" w:rsidP="0094020B">
            <w:pPr>
              <w:pStyle w:val="TAC"/>
              <w:rPr>
                <w:lang w:val="en-US" w:eastAsia="zh-CN" w:bidi="ar"/>
              </w:rPr>
            </w:pPr>
            <w:r w:rsidRPr="00C30686">
              <w:rPr>
                <w:lang w:val="en-US" w:eastAsia="zh-CN" w:bidi="ar"/>
              </w:rPr>
              <w:t>CA_n46C_BCS0</w:t>
            </w:r>
          </w:p>
        </w:tc>
        <w:tc>
          <w:tcPr>
            <w:tcW w:w="2445" w:type="dxa"/>
            <w:tcBorders>
              <w:top w:val="single" w:sz="4" w:space="0" w:color="auto"/>
              <w:left w:val="single" w:sz="4" w:space="0" w:color="auto"/>
              <w:bottom w:val="nil"/>
              <w:right w:val="single" w:sz="4" w:space="0" w:color="auto"/>
            </w:tcBorders>
            <w:shd w:val="clear" w:color="auto" w:fill="auto"/>
            <w:vAlign w:val="center"/>
          </w:tcPr>
          <w:p w14:paraId="399AF442"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7E1BABA8" w14:textId="77777777" w:rsidTr="004F423A">
        <w:trPr>
          <w:trHeight w:val="29"/>
        </w:trPr>
        <w:tc>
          <w:tcPr>
            <w:tcW w:w="2742" w:type="dxa"/>
            <w:tcBorders>
              <w:top w:val="nil"/>
              <w:left w:val="single" w:sz="4" w:space="0" w:color="auto"/>
              <w:bottom w:val="nil"/>
              <w:right w:val="single" w:sz="4" w:space="0" w:color="auto"/>
            </w:tcBorders>
            <w:vAlign w:val="center"/>
          </w:tcPr>
          <w:p w14:paraId="00A910D3"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70F71DA1"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5338A56C"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3F2EEFE2" w14:textId="77777777" w:rsidR="006F6378" w:rsidRPr="00C30686" w:rsidRDefault="006F6378" w:rsidP="0094020B">
            <w:pPr>
              <w:pStyle w:val="TAC"/>
              <w:rPr>
                <w:lang w:val="en-US" w:eastAsia="zh-CN" w:bidi="ar"/>
              </w:rPr>
            </w:pPr>
            <w:r w:rsidRPr="00C30686">
              <w:rPr>
                <w:lang w:val="en-US" w:eastAsia="zh-CN" w:bidi="ar"/>
              </w:rPr>
              <w:t>5, 10, 15, 20, 30, 40, 50, 60, 70, 80, 90, 100</w:t>
            </w:r>
          </w:p>
        </w:tc>
        <w:tc>
          <w:tcPr>
            <w:tcW w:w="2445" w:type="dxa"/>
            <w:tcBorders>
              <w:top w:val="nil"/>
              <w:left w:val="single" w:sz="4" w:space="0" w:color="auto"/>
              <w:bottom w:val="nil"/>
              <w:right w:val="single" w:sz="4" w:space="0" w:color="auto"/>
            </w:tcBorders>
            <w:vAlign w:val="center"/>
          </w:tcPr>
          <w:p w14:paraId="06B58E2B" w14:textId="77777777" w:rsidR="006F6378" w:rsidRPr="00C30686" w:rsidRDefault="006F6378" w:rsidP="0094020B">
            <w:pPr>
              <w:pStyle w:val="TAC"/>
              <w:rPr>
                <w:kern w:val="2"/>
                <w:szCs w:val="22"/>
                <w:lang w:val="en-US" w:eastAsia="zh-CN"/>
              </w:rPr>
            </w:pPr>
          </w:p>
        </w:tc>
      </w:tr>
      <w:tr w:rsidR="006F6378" w:rsidRPr="00C30686" w14:paraId="19D6FDD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6955A66"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2AB9B307"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115E152"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2F71CF19" w14:textId="77777777" w:rsidR="006F6378" w:rsidRPr="00C30686" w:rsidRDefault="006F6378" w:rsidP="0094020B">
            <w:pPr>
              <w:pStyle w:val="TAC"/>
              <w:rPr>
                <w:lang w:val="en-US" w:eastAsia="zh-CN" w:bidi="ar"/>
              </w:rPr>
            </w:pPr>
            <w:r w:rsidRPr="00C30686">
              <w:rPr>
                <w:lang w:val="en-US" w:eastAsia="zh-CN" w:bidi="ar"/>
              </w:rPr>
              <w:t>CA_n96B_BCS0</w:t>
            </w:r>
          </w:p>
        </w:tc>
        <w:tc>
          <w:tcPr>
            <w:tcW w:w="2445" w:type="dxa"/>
            <w:tcBorders>
              <w:top w:val="nil"/>
              <w:left w:val="single" w:sz="4" w:space="0" w:color="auto"/>
              <w:bottom w:val="single" w:sz="4" w:space="0" w:color="auto"/>
              <w:right w:val="single" w:sz="4" w:space="0" w:color="auto"/>
            </w:tcBorders>
            <w:vAlign w:val="center"/>
          </w:tcPr>
          <w:p w14:paraId="3C22B06C" w14:textId="77777777" w:rsidR="006F6378" w:rsidRPr="00C30686" w:rsidRDefault="006F6378" w:rsidP="0094020B">
            <w:pPr>
              <w:pStyle w:val="TAC"/>
              <w:rPr>
                <w:kern w:val="2"/>
                <w:szCs w:val="22"/>
                <w:lang w:val="en-US" w:eastAsia="zh-CN"/>
              </w:rPr>
            </w:pPr>
          </w:p>
        </w:tc>
      </w:tr>
      <w:tr w:rsidR="006F6378" w:rsidRPr="00C30686" w14:paraId="27DAB40B" w14:textId="77777777" w:rsidTr="004F423A">
        <w:trPr>
          <w:trHeight w:val="29"/>
        </w:trPr>
        <w:tc>
          <w:tcPr>
            <w:tcW w:w="2742" w:type="dxa"/>
            <w:tcBorders>
              <w:top w:val="single" w:sz="4" w:space="0" w:color="auto"/>
              <w:left w:val="single" w:sz="4" w:space="0" w:color="auto"/>
              <w:bottom w:val="nil"/>
              <w:right w:val="single" w:sz="4" w:space="0" w:color="auto"/>
            </w:tcBorders>
            <w:shd w:val="clear" w:color="auto" w:fill="auto"/>
            <w:vAlign w:val="center"/>
          </w:tcPr>
          <w:p w14:paraId="67D6174C" w14:textId="77777777" w:rsidR="006F6378" w:rsidRPr="00C30686" w:rsidRDefault="006F6378" w:rsidP="0094020B">
            <w:pPr>
              <w:pStyle w:val="TAC"/>
              <w:rPr>
                <w:kern w:val="2"/>
                <w:szCs w:val="22"/>
                <w:lang w:val="en-US"/>
              </w:rPr>
            </w:pPr>
            <w:r w:rsidRPr="00C30686">
              <w:rPr>
                <w:kern w:val="2"/>
                <w:szCs w:val="22"/>
                <w:lang w:val="en-US"/>
              </w:rPr>
              <w:t>CA_n46D-n48A-n96B</w:t>
            </w:r>
          </w:p>
        </w:tc>
        <w:tc>
          <w:tcPr>
            <w:tcW w:w="2785" w:type="dxa"/>
            <w:tcBorders>
              <w:top w:val="single" w:sz="4" w:space="0" w:color="auto"/>
              <w:left w:val="single" w:sz="4" w:space="0" w:color="auto"/>
              <w:bottom w:val="nil"/>
              <w:right w:val="single" w:sz="4" w:space="0" w:color="auto"/>
            </w:tcBorders>
            <w:shd w:val="clear" w:color="auto" w:fill="auto"/>
            <w:vAlign w:val="center"/>
          </w:tcPr>
          <w:p w14:paraId="1B489CCC" w14:textId="77777777" w:rsidR="006F6378" w:rsidRPr="00C30686" w:rsidRDefault="006F6378" w:rsidP="0094020B">
            <w:pPr>
              <w:pStyle w:val="TAC"/>
              <w:rPr>
                <w:kern w:val="2"/>
                <w:szCs w:val="22"/>
                <w:lang w:val="en-US"/>
              </w:rPr>
            </w:pPr>
            <w:r w:rsidRPr="00C30686">
              <w:rPr>
                <w:kern w:val="2"/>
                <w:szCs w:val="22"/>
                <w:lang w:val="en-US"/>
              </w:rPr>
              <w:t>CA_n46A-n48A</w:t>
            </w:r>
          </w:p>
          <w:p w14:paraId="4BB3FDF3"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532223D3"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5FC5399B" w14:textId="77777777" w:rsidR="006F6378" w:rsidRPr="00C30686" w:rsidRDefault="006F6378" w:rsidP="0094020B">
            <w:pPr>
              <w:pStyle w:val="TAC"/>
              <w:rPr>
                <w:lang w:val="en-US" w:eastAsia="zh-CN" w:bidi="ar"/>
              </w:rPr>
            </w:pPr>
            <w:r w:rsidRPr="00C30686">
              <w:rPr>
                <w:lang w:val="en-US" w:eastAsia="zh-CN" w:bidi="ar"/>
              </w:rPr>
              <w:t>CA_n46D_BCS0</w:t>
            </w:r>
          </w:p>
        </w:tc>
        <w:tc>
          <w:tcPr>
            <w:tcW w:w="2445" w:type="dxa"/>
            <w:tcBorders>
              <w:top w:val="single" w:sz="4" w:space="0" w:color="auto"/>
              <w:left w:val="single" w:sz="4" w:space="0" w:color="auto"/>
              <w:bottom w:val="nil"/>
              <w:right w:val="single" w:sz="4" w:space="0" w:color="auto"/>
            </w:tcBorders>
            <w:shd w:val="clear" w:color="auto" w:fill="auto"/>
            <w:vAlign w:val="center"/>
          </w:tcPr>
          <w:p w14:paraId="2C3FD4FD"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26EB2160" w14:textId="77777777" w:rsidTr="004F423A">
        <w:trPr>
          <w:trHeight w:val="29"/>
        </w:trPr>
        <w:tc>
          <w:tcPr>
            <w:tcW w:w="2742" w:type="dxa"/>
            <w:tcBorders>
              <w:top w:val="nil"/>
              <w:left w:val="single" w:sz="4" w:space="0" w:color="auto"/>
              <w:bottom w:val="nil"/>
              <w:right w:val="single" w:sz="4" w:space="0" w:color="auto"/>
            </w:tcBorders>
            <w:vAlign w:val="center"/>
          </w:tcPr>
          <w:p w14:paraId="0C39E470"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23FD5962"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495ABD06"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39126067" w14:textId="77777777" w:rsidR="006F6378" w:rsidRPr="00C30686" w:rsidRDefault="006F6378" w:rsidP="0094020B">
            <w:pPr>
              <w:pStyle w:val="TAC"/>
              <w:rPr>
                <w:lang w:val="en-US" w:eastAsia="zh-CN" w:bidi="ar"/>
              </w:rPr>
            </w:pPr>
            <w:r w:rsidRPr="00C30686">
              <w:rPr>
                <w:lang w:val="en-US" w:eastAsia="zh-CN" w:bidi="ar"/>
              </w:rPr>
              <w:t>5, 10, 15, 20, 30, 40, 50, 60, 70, 80, 90, 100</w:t>
            </w:r>
          </w:p>
        </w:tc>
        <w:tc>
          <w:tcPr>
            <w:tcW w:w="2445" w:type="dxa"/>
            <w:tcBorders>
              <w:top w:val="nil"/>
              <w:left w:val="single" w:sz="4" w:space="0" w:color="auto"/>
              <w:bottom w:val="nil"/>
              <w:right w:val="single" w:sz="4" w:space="0" w:color="auto"/>
            </w:tcBorders>
            <w:vAlign w:val="center"/>
          </w:tcPr>
          <w:p w14:paraId="1109255D" w14:textId="77777777" w:rsidR="006F6378" w:rsidRPr="00C30686" w:rsidRDefault="006F6378" w:rsidP="0094020B">
            <w:pPr>
              <w:pStyle w:val="TAC"/>
              <w:rPr>
                <w:kern w:val="2"/>
                <w:szCs w:val="22"/>
                <w:lang w:val="en-US" w:eastAsia="zh-CN"/>
              </w:rPr>
            </w:pPr>
          </w:p>
        </w:tc>
      </w:tr>
      <w:tr w:rsidR="006F6378" w:rsidRPr="00C30686" w14:paraId="073CCDE6"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56C2962"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417C4F58"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58FCCC64"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753A07F8" w14:textId="77777777" w:rsidR="006F6378" w:rsidRPr="00C30686" w:rsidRDefault="006F6378" w:rsidP="0094020B">
            <w:pPr>
              <w:pStyle w:val="TAC"/>
              <w:rPr>
                <w:lang w:val="en-US" w:eastAsia="zh-CN" w:bidi="ar"/>
              </w:rPr>
            </w:pPr>
            <w:r w:rsidRPr="00C30686">
              <w:rPr>
                <w:lang w:val="en-US" w:eastAsia="zh-CN" w:bidi="ar"/>
              </w:rPr>
              <w:t>CA_n96B_BCS0</w:t>
            </w:r>
          </w:p>
        </w:tc>
        <w:tc>
          <w:tcPr>
            <w:tcW w:w="2445" w:type="dxa"/>
            <w:tcBorders>
              <w:top w:val="nil"/>
              <w:left w:val="single" w:sz="4" w:space="0" w:color="auto"/>
              <w:bottom w:val="single" w:sz="4" w:space="0" w:color="auto"/>
              <w:right w:val="single" w:sz="4" w:space="0" w:color="auto"/>
            </w:tcBorders>
            <w:vAlign w:val="center"/>
          </w:tcPr>
          <w:p w14:paraId="4E50A7A9" w14:textId="77777777" w:rsidR="006F6378" w:rsidRPr="00C30686" w:rsidRDefault="006F6378" w:rsidP="0094020B">
            <w:pPr>
              <w:pStyle w:val="TAC"/>
              <w:rPr>
                <w:kern w:val="2"/>
                <w:szCs w:val="22"/>
                <w:lang w:val="en-US" w:eastAsia="zh-CN"/>
              </w:rPr>
            </w:pPr>
          </w:p>
        </w:tc>
      </w:tr>
      <w:tr w:rsidR="006F6378" w:rsidRPr="00C30686" w14:paraId="7AFE2491"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2B39951"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CA_n46M-n48A-n96B</w:t>
            </w:r>
          </w:p>
        </w:tc>
        <w:tc>
          <w:tcPr>
            <w:tcW w:w="2785" w:type="dxa"/>
            <w:tcBorders>
              <w:top w:val="single" w:sz="4" w:space="0" w:color="auto"/>
              <w:left w:val="single" w:sz="4" w:space="0" w:color="auto"/>
              <w:bottom w:val="nil"/>
              <w:right w:val="single" w:sz="4" w:space="0" w:color="auto"/>
            </w:tcBorders>
            <w:vAlign w:val="center"/>
          </w:tcPr>
          <w:p w14:paraId="7F0D8B11"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w:t>
            </w:r>
          </w:p>
        </w:tc>
        <w:tc>
          <w:tcPr>
            <w:tcW w:w="1259" w:type="dxa"/>
            <w:tcBorders>
              <w:top w:val="single" w:sz="4" w:space="0" w:color="auto"/>
              <w:left w:val="single" w:sz="4" w:space="0" w:color="auto"/>
              <w:bottom w:val="single" w:sz="4" w:space="0" w:color="auto"/>
              <w:right w:val="single" w:sz="4" w:space="0" w:color="auto"/>
            </w:tcBorders>
            <w:vAlign w:val="center"/>
          </w:tcPr>
          <w:p w14:paraId="459D18CA"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36CCE2E9"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CA_n46M_BCS0</w:t>
            </w:r>
          </w:p>
        </w:tc>
        <w:tc>
          <w:tcPr>
            <w:tcW w:w="2445" w:type="dxa"/>
            <w:tcBorders>
              <w:top w:val="single" w:sz="4" w:space="0" w:color="auto"/>
              <w:left w:val="single" w:sz="4" w:space="0" w:color="auto"/>
              <w:bottom w:val="nil"/>
              <w:right w:val="single" w:sz="4" w:space="0" w:color="auto"/>
            </w:tcBorders>
            <w:vAlign w:val="center"/>
          </w:tcPr>
          <w:p w14:paraId="6D29E334" w14:textId="77777777" w:rsidR="006F6378" w:rsidRPr="00C30686" w:rsidRDefault="006F6378" w:rsidP="0094020B">
            <w:pPr>
              <w:pStyle w:val="TAC"/>
              <w:rPr>
                <w:rFonts w:eastAsiaTheme="minorEastAsia"/>
                <w:kern w:val="2"/>
                <w:szCs w:val="22"/>
                <w:lang w:val="en-US" w:eastAsia="zh-CN"/>
              </w:rPr>
            </w:pPr>
            <w:r w:rsidRPr="00C30686">
              <w:rPr>
                <w:rFonts w:eastAsiaTheme="minorEastAsia"/>
                <w:lang w:val="en-US" w:eastAsia="zh-CN"/>
              </w:rPr>
              <w:t>0</w:t>
            </w:r>
          </w:p>
        </w:tc>
      </w:tr>
      <w:tr w:rsidR="006F6378" w:rsidRPr="00C30686" w14:paraId="5A5B5671" w14:textId="77777777" w:rsidTr="004F423A">
        <w:trPr>
          <w:trHeight w:val="29"/>
        </w:trPr>
        <w:tc>
          <w:tcPr>
            <w:tcW w:w="2742" w:type="dxa"/>
            <w:tcBorders>
              <w:top w:val="nil"/>
              <w:left w:val="single" w:sz="4" w:space="0" w:color="auto"/>
              <w:bottom w:val="nil"/>
              <w:right w:val="single" w:sz="4" w:space="0" w:color="auto"/>
            </w:tcBorders>
            <w:vAlign w:val="center"/>
          </w:tcPr>
          <w:p w14:paraId="02CDD76D"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nil"/>
              <w:right w:val="single" w:sz="4" w:space="0" w:color="auto"/>
            </w:tcBorders>
            <w:vAlign w:val="center"/>
          </w:tcPr>
          <w:p w14:paraId="2DCE10BE"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5651FF1"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23874601"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5, 10, 15, 20, 30, 40, 50, 60, 70, 80, 90, 100</w:t>
            </w:r>
          </w:p>
        </w:tc>
        <w:tc>
          <w:tcPr>
            <w:tcW w:w="2445" w:type="dxa"/>
            <w:tcBorders>
              <w:top w:val="nil"/>
              <w:left w:val="single" w:sz="4" w:space="0" w:color="auto"/>
              <w:bottom w:val="nil"/>
              <w:right w:val="single" w:sz="4" w:space="0" w:color="auto"/>
            </w:tcBorders>
            <w:vAlign w:val="center"/>
          </w:tcPr>
          <w:p w14:paraId="17956BF5" w14:textId="77777777" w:rsidR="006F6378" w:rsidRPr="00C30686" w:rsidRDefault="006F6378" w:rsidP="0094020B">
            <w:pPr>
              <w:pStyle w:val="TAC"/>
              <w:rPr>
                <w:rFonts w:eastAsiaTheme="minorEastAsia"/>
                <w:kern w:val="2"/>
                <w:szCs w:val="22"/>
                <w:lang w:val="en-US" w:eastAsia="zh-CN"/>
              </w:rPr>
            </w:pPr>
          </w:p>
        </w:tc>
      </w:tr>
      <w:tr w:rsidR="006F6378" w:rsidRPr="00C30686" w14:paraId="7D3FEA2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D100EFB"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6C1B9C88"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A50F63A"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0F0313C6"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CA_n96B_BCS0</w:t>
            </w:r>
          </w:p>
        </w:tc>
        <w:tc>
          <w:tcPr>
            <w:tcW w:w="2445" w:type="dxa"/>
            <w:tcBorders>
              <w:top w:val="nil"/>
              <w:left w:val="single" w:sz="4" w:space="0" w:color="auto"/>
              <w:bottom w:val="single" w:sz="4" w:space="0" w:color="auto"/>
              <w:right w:val="single" w:sz="4" w:space="0" w:color="auto"/>
            </w:tcBorders>
            <w:vAlign w:val="center"/>
          </w:tcPr>
          <w:p w14:paraId="041A3A6C" w14:textId="77777777" w:rsidR="006F6378" w:rsidRPr="00C30686" w:rsidRDefault="006F6378" w:rsidP="0094020B">
            <w:pPr>
              <w:pStyle w:val="TAC"/>
              <w:rPr>
                <w:rFonts w:eastAsiaTheme="minorEastAsia"/>
                <w:kern w:val="2"/>
                <w:szCs w:val="22"/>
                <w:lang w:val="en-US" w:eastAsia="zh-CN"/>
              </w:rPr>
            </w:pPr>
          </w:p>
        </w:tc>
      </w:tr>
      <w:tr w:rsidR="006F6378" w:rsidRPr="00C30686" w14:paraId="4E776F29" w14:textId="77777777" w:rsidTr="004F423A">
        <w:trPr>
          <w:trHeight w:val="29"/>
        </w:trPr>
        <w:tc>
          <w:tcPr>
            <w:tcW w:w="2742" w:type="dxa"/>
            <w:tcBorders>
              <w:top w:val="single" w:sz="4" w:space="0" w:color="auto"/>
              <w:left w:val="single" w:sz="4" w:space="0" w:color="auto"/>
              <w:bottom w:val="nil"/>
              <w:right w:val="single" w:sz="4" w:space="0" w:color="auto"/>
            </w:tcBorders>
            <w:shd w:val="clear" w:color="auto" w:fill="auto"/>
            <w:vAlign w:val="center"/>
          </w:tcPr>
          <w:p w14:paraId="18066E07" w14:textId="77777777" w:rsidR="006F6378" w:rsidRPr="00C30686" w:rsidRDefault="006F6378" w:rsidP="0094020B">
            <w:pPr>
              <w:pStyle w:val="TAC"/>
              <w:rPr>
                <w:kern w:val="2"/>
                <w:szCs w:val="22"/>
                <w:lang w:val="en-US"/>
              </w:rPr>
            </w:pPr>
            <w:r w:rsidRPr="00C30686">
              <w:rPr>
                <w:kern w:val="2"/>
                <w:szCs w:val="22"/>
                <w:lang w:val="en-US"/>
              </w:rPr>
              <w:t>CA_n46N-n48A-n96B</w:t>
            </w:r>
          </w:p>
        </w:tc>
        <w:tc>
          <w:tcPr>
            <w:tcW w:w="2785" w:type="dxa"/>
            <w:tcBorders>
              <w:top w:val="single" w:sz="4" w:space="0" w:color="auto"/>
              <w:left w:val="single" w:sz="4" w:space="0" w:color="auto"/>
              <w:bottom w:val="nil"/>
              <w:right w:val="single" w:sz="4" w:space="0" w:color="auto"/>
            </w:tcBorders>
            <w:shd w:val="clear" w:color="auto" w:fill="auto"/>
            <w:vAlign w:val="center"/>
          </w:tcPr>
          <w:p w14:paraId="49B7BB43" w14:textId="77777777" w:rsidR="006F6378" w:rsidRPr="00C30686" w:rsidRDefault="006F6378" w:rsidP="0094020B">
            <w:pPr>
              <w:pStyle w:val="TAC"/>
              <w:rPr>
                <w:kern w:val="2"/>
                <w:szCs w:val="22"/>
                <w:lang w:val="en-US"/>
              </w:rPr>
            </w:pPr>
            <w:r w:rsidRPr="00C30686">
              <w:rPr>
                <w:kern w:val="2"/>
                <w:szCs w:val="22"/>
                <w:lang w:val="en-US"/>
              </w:rPr>
              <w:t>CA_n46A-n48A</w:t>
            </w:r>
          </w:p>
          <w:p w14:paraId="2897E670"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66701C25"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75F49FE3" w14:textId="77777777" w:rsidR="006F6378" w:rsidRPr="00C30686" w:rsidRDefault="006F6378" w:rsidP="0094020B">
            <w:pPr>
              <w:pStyle w:val="TAC"/>
              <w:rPr>
                <w:lang w:val="en-US" w:eastAsia="zh-CN" w:bidi="ar"/>
              </w:rPr>
            </w:pPr>
            <w:r>
              <w:rPr>
                <w:lang w:val="en-US" w:eastAsia="zh-CN" w:bidi="ar"/>
              </w:rPr>
              <w:t>CA_n46N_BCS</w:t>
            </w:r>
            <w:r w:rsidRPr="00C74263">
              <w:rPr>
                <w:szCs w:val="18"/>
                <w:lang w:val="en-US" w:eastAsia="zh-CN" w:bidi="ar"/>
              </w:rPr>
              <w:t>1</w:t>
            </w:r>
          </w:p>
        </w:tc>
        <w:tc>
          <w:tcPr>
            <w:tcW w:w="2445" w:type="dxa"/>
            <w:tcBorders>
              <w:top w:val="single" w:sz="4" w:space="0" w:color="auto"/>
              <w:left w:val="single" w:sz="4" w:space="0" w:color="auto"/>
              <w:bottom w:val="nil"/>
              <w:right w:val="single" w:sz="4" w:space="0" w:color="auto"/>
            </w:tcBorders>
            <w:shd w:val="clear" w:color="auto" w:fill="auto"/>
            <w:vAlign w:val="center"/>
          </w:tcPr>
          <w:p w14:paraId="44A6CF9C"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3B4EAD70" w14:textId="77777777" w:rsidTr="004F423A">
        <w:trPr>
          <w:trHeight w:val="29"/>
        </w:trPr>
        <w:tc>
          <w:tcPr>
            <w:tcW w:w="2742" w:type="dxa"/>
            <w:tcBorders>
              <w:top w:val="nil"/>
              <w:left w:val="single" w:sz="4" w:space="0" w:color="auto"/>
              <w:bottom w:val="nil"/>
              <w:right w:val="single" w:sz="4" w:space="0" w:color="auto"/>
            </w:tcBorders>
            <w:vAlign w:val="center"/>
          </w:tcPr>
          <w:p w14:paraId="56F0496A"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5B3D5953"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5B989B9E"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0896EDC5" w14:textId="77777777" w:rsidR="006F6378" w:rsidRPr="00C30686" w:rsidRDefault="006F6378" w:rsidP="0094020B">
            <w:pPr>
              <w:pStyle w:val="TAC"/>
              <w:rPr>
                <w:lang w:val="en-US" w:eastAsia="zh-CN" w:bidi="ar"/>
              </w:rPr>
            </w:pPr>
            <w:r w:rsidRPr="00C30686">
              <w:rPr>
                <w:lang w:val="en-US" w:eastAsia="zh-CN" w:bidi="ar"/>
              </w:rPr>
              <w:t>5, 10, 15, 20, 30, 40, 50, 60, 70, 80, 90, 100</w:t>
            </w:r>
          </w:p>
        </w:tc>
        <w:tc>
          <w:tcPr>
            <w:tcW w:w="2445" w:type="dxa"/>
            <w:tcBorders>
              <w:top w:val="nil"/>
              <w:left w:val="single" w:sz="4" w:space="0" w:color="auto"/>
              <w:bottom w:val="nil"/>
              <w:right w:val="single" w:sz="4" w:space="0" w:color="auto"/>
            </w:tcBorders>
            <w:vAlign w:val="center"/>
          </w:tcPr>
          <w:p w14:paraId="212C4B3A" w14:textId="77777777" w:rsidR="006F6378" w:rsidRPr="00C30686" w:rsidRDefault="006F6378" w:rsidP="0094020B">
            <w:pPr>
              <w:pStyle w:val="TAC"/>
              <w:rPr>
                <w:kern w:val="2"/>
                <w:szCs w:val="22"/>
                <w:lang w:val="en-US" w:eastAsia="zh-CN"/>
              </w:rPr>
            </w:pPr>
          </w:p>
        </w:tc>
      </w:tr>
      <w:tr w:rsidR="006F6378" w:rsidRPr="00C30686" w14:paraId="59D4B540"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4607276"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1313EB5E"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7E392819"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71C434B3" w14:textId="77777777" w:rsidR="006F6378" w:rsidRPr="00C30686" w:rsidRDefault="006F6378" w:rsidP="0094020B">
            <w:pPr>
              <w:pStyle w:val="TAC"/>
              <w:rPr>
                <w:lang w:val="en-US" w:eastAsia="zh-CN" w:bidi="ar"/>
              </w:rPr>
            </w:pPr>
            <w:r w:rsidRPr="00C30686">
              <w:rPr>
                <w:lang w:val="en-US" w:eastAsia="zh-CN" w:bidi="ar"/>
              </w:rPr>
              <w:t>CA_n96B_BCS0</w:t>
            </w:r>
          </w:p>
        </w:tc>
        <w:tc>
          <w:tcPr>
            <w:tcW w:w="2445" w:type="dxa"/>
            <w:tcBorders>
              <w:top w:val="nil"/>
              <w:left w:val="single" w:sz="4" w:space="0" w:color="auto"/>
              <w:bottom w:val="single" w:sz="4" w:space="0" w:color="auto"/>
              <w:right w:val="single" w:sz="4" w:space="0" w:color="auto"/>
            </w:tcBorders>
            <w:vAlign w:val="center"/>
          </w:tcPr>
          <w:p w14:paraId="0F26AD58" w14:textId="77777777" w:rsidR="006F6378" w:rsidRPr="00C30686" w:rsidRDefault="006F6378" w:rsidP="0094020B">
            <w:pPr>
              <w:pStyle w:val="TAC"/>
              <w:rPr>
                <w:kern w:val="2"/>
                <w:szCs w:val="22"/>
                <w:lang w:val="en-US" w:eastAsia="zh-CN"/>
              </w:rPr>
            </w:pPr>
          </w:p>
        </w:tc>
      </w:tr>
      <w:tr w:rsidR="006F6378" w:rsidRPr="00C30686" w14:paraId="6228008C"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03A3F80"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CA_n46A-n48A-n96C</w:t>
            </w:r>
          </w:p>
        </w:tc>
        <w:tc>
          <w:tcPr>
            <w:tcW w:w="2785" w:type="dxa"/>
            <w:tcBorders>
              <w:top w:val="single" w:sz="4" w:space="0" w:color="auto"/>
              <w:left w:val="single" w:sz="4" w:space="0" w:color="auto"/>
              <w:bottom w:val="nil"/>
              <w:right w:val="single" w:sz="4" w:space="0" w:color="auto"/>
            </w:tcBorders>
            <w:vAlign w:val="center"/>
          </w:tcPr>
          <w:p w14:paraId="65A2F6E0"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w:t>
            </w:r>
          </w:p>
        </w:tc>
        <w:tc>
          <w:tcPr>
            <w:tcW w:w="1259" w:type="dxa"/>
            <w:tcBorders>
              <w:top w:val="single" w:sz="4" w:space="0" w:color="auto"/>
              <w:left w:val="single" w:sz="4" w:space="0" w:color="auto"/>
              <w:bottom w:val="single" w:sz="4" w:space="0" w:color="auto"/>
              <w:right w:val="single" w:sz="4" w:space="0" w:color="auto"/>
            </w:tcBorders>
            <w:vAlign w:val="center"/>
          </w:tcPr>
          <w:p w14:paraId="37E5E65D"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09C34259"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10, 20, 40, 60, 80</w:t>
            </w:r>
          </w:p>
        </w:tc>
        <w:tc>
          <w:tcPr>
            <w:tcW w:w="2445" w:type="dxa"/>
            <w:tcBorders>
              <w:top w:val="single" w:sz="4" w:space="0" w:color="auto"/>
              <w:left w:val="single" w:sz="4" w:space="0" w:color="auto"/>
              <w:bottom w:val="nil"/>
              <w:right w:val="single" w:sz="4" w:space="0" w:color="auto"/>
            </w:tcBorders>
            <w:vAlign w:val="center"/>
          </w:tcPr>
          <w:p w14:paraId="22D50B87" w14:textId="77777777" w:rsidR="006F6378" w:rsidRPr="00C30686" w:rsidRDefault="006F6378" w:rsidP="0094020B">
            <w:pPr>
              <w:pStyle w:val="TAC"/>
              <w:rPr>
                <w:rFonts w:eastAsiaTheme="minorEastAsia"/>
                <w:kern w:val="2"/>
                <w:szCs w:val="22"/>
                <w:lang w:val="en-US" w:eastAsia="zh-CN"/>
              </w:rPr>
            </w:pPr>
            <w:r w:rsidRPr="00C30686">
              <w:rPr>
                <w:rFonts w:eastAsiaTheme="minorEastAsia"/>
                <w:lang w:val="en-US" w:eastAsia="zh-CN"/>
              </w:rPr>
              <w:t>0</w:t>
            </w:r>
          </w:p>
        </w:tc>
      </w:tr>
      <w:tr w:rsidR="006F6378" w:rsidRPr="00C30686" w14:paraId="3364F178" w14:textId="77777777" w:rsidTr="004F423A">
        <w:trPr>
          <w:trHeight w:val="29"/>
        </w:trPr>
        <w:tc>
          <w:tcPr>
            <w:tcW w:w="2742" w:type="dxa"/>
            <w:tcBorders>
              <w:top w:val="nil"/>
              <w:left w:val="single" w:sz="4" w:space="0" w:color="auto"/>
              <w:bottom w:val="nil"/>
              <w:right w:val="single" w:sz="4" w:space="0" w:color="auto"/>
            </w:tcBorders>
            <w:vAlign w:val="center"/>
          </w:tcPr>
          <w:p w14:paraId="33A9F824"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nil"/>
              <w:right w:val="single" w:sz="4" w:space="0" w:color="auto"/>
            </w:tcBorders>
            <w:vAlign w:val="center"/>
          </w:tcPr>
          <w:p w14:paraId="1AA14B88"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8DB5AB4"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52336B01"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5, 10, 15, 20, 30, 40, 50, 60, 70, 80, 90, 100</w:t>
            </w:r>
          </w:p>
        </w:tc>
        <w:tc>
          <w:tcPr>
            <w:tcW w:w="2445" w:type="dxa"/>
            <w:tcBorders>
              <w:top w:val="nil"/>
              <w:left w:val="single" w:sz="4" w:space="0" w:color="auto"/>
              <w:bottom w:val="nil"/>
              <w:right w:val="single" w:sz="4" w:space="0" w:color="auto"/>
            </w:tcBorders>
            <w:vAlign w:val="center"/>
          </w:tcPr>
          <w:p w14:paraId="199CE75F" w14:textId="77777777" w:rsidR="006F6378" w:rsidRPr="00C30686" w:rsidRDefault="006F6378" w:rsidP="0094020B">
            <w:pPr>
              <w:pStyle w:val="TAC"/>
              <w:rPr>
                <w:rFonts w:eastAsiaTheme="minorEastAsia"/>
                <w:kern w:val="2"/>
                <w:szCs w:val="22"/>
                <w:lang w:val="en-US" w:eastAsia="zh-CN"/>
              </w:rPr>
            </w:pPr>
          </w:p>
        </w:tc>
      </w:tr>
      <w:tr w:rsidR="006F6378" w:rsidRPr="00C30686" w14:paraId="405C294A"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29046C9"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33F85DB8"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A30275F"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046344F4"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CA_n96C_BCS0</w:t>
            </w:r>
          </w:p>
        </w:tc>
        <w:tc>
          <w:tcPr>
            <w:tcW w:w="2445" w:type="dxa"/>
            <w:tcBorders>
              <w:top w:val="nil"/>
              <w:left w:val="single" w:sz="4" w:space="0" w:color="auto"/>
              <w:bottom w:val="single" w:sz="4" w:space="0" w:color="auto"/>
              <w:right w:val="single" w:sz="4" w:space="0" w:color="auto"/>
            </w:tcBorders>
            <w:vAlign w:val="center"/>
          </w:tcPr>
          <w:p w14:paraId="6F58E528" w14:textId="77777777" w:rsidR="006F6378" w:rsidRPr="00C30686" w:rsidRDefault="006F6378" w:rsidP="0094020B">
            <w:pPr>
              <w:pStyle w:val="TAC"/>
              <w:rPr>
                <w:rFonts w:eastAsiaTheme="minorEastAsia"/>
                <w:kern w:val="2"/>
                <w:szCs w:val="22"/>
                <w:lang w:val="en-US" w:eastAsia="zh-CN"/>
              </w:rPr>
            </w:pPr>
          </w:p>
        </w:tc>
      </w:tr>
      <w:tr w:rsidR="006F6378" w:rsidRPr="00C30686" w14:paraId="67B6273A"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AA8DC2B"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CA_n46B-n48A-n96C</w:t>
            </w:r>
          </w:p>
        </w:tc>
        <w:tc>
          <w:tcPr>
            <w:tcW w:w="2785" w:type="dxa"/>
            <w:tcBorders>
              <w:top w:val="single" w:sz="4" w:space="0" w:color="auto"/>
              <w:left w:val="single" w:sz="4" w:space="0" w:color="auto"/>
              <w:bottom w:val="nil"/>
              <w:right w:val="single" w:sz="4" w:space="0" w:color="auto"/>
            </w:tcBorders>
            <w:vAlign w:val="center"/>
          </w:tcPr>
          <w:p w14:paraId="2B1320C2"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w:t>
            </w:r>
          </w:p>
        </w:tc>
        <w:tc>
          <w:tcPr>
            <w:tcW w:w="1259" w:type="dxa"/>
            <w:tcBorders>
              <w:top w:val="single" w:sz="4" w:space="0" w:color="auto"/>
              <w:left w:val="single" w:sz="4" w:space="0" w:color="auto"/>
              <w:bottom w:val="single" w:sz="4" w:space="0" w:color="auto"/>
              <w:right w:val="single" w:sz="4" w:space="0" w:color="auto"/>
            </w:tcBorders>
            <w:vAlign w:val="center"/>
          </w:tcPr>
          <w:p w14:paraId="17DC82BA"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018FE1A8"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CA_n46B_BCS0</w:t>
            </w:r>
          </w:p>
        </w:tc>
        <w:tc>
          <w:tcPr>
            <w:tcW w:w="2445" w:type="dxa"/>
            <w:tcBorders>
              <w:top w:val="single" w:sz="4" w:space="0" w:color="auto"/>
              <w:left w:val="single" w:sz="4" w:space="0" w:color="auto"/>
              <w:bottom w:val="nil"/>
              <w:right w:val="single" w:sz="4" w:space="0" w:color="auto"/>
            </w:tcBorders>
            <w:vAlign w:val="center"/>
          </w:tcPr>
          <w:p w14:paraId="07D09378" w14:textId="77777777" w:rsidR="006F6378" w:rsidRPr="00C30686" w:rsidRDefault="006F6378" w:rsidP="0094020B">
            <w:pPr>
              <w:pStyle w:val="TAC"/>
              <w:rPr>
                <w:rFonts w:eastAsiaTheme="minorEastAsia"/>
                <w:kern w:val="2"/>
                <w:szCs w:val="22"/>
                <w:lang w:val="en-US" w:eastAsia="zh-CN"/>
              </w:rPr>
            </w:pPr>
            <w:r w:rsidRPr="00C30686">
              <w:rPr>
                <w:rFonts w:eastAsiaTheme="minorEastAsia"/>
                <w:lang w:val="en-US" w:eastAsia="zh-CN"/>
              </w:rPr>
              <w:t>0</w:t>
            </w:r>
          </w:p>
        </w:tc>
      </w:tr>
      <w:tr w:rsidR="006F6378" w:rsidRPr="00C30686" w14:paraId="14153D33" w14:textId="77777777" w:rsidTr="004F423A">
        <w:trPr>
          <w:trHeight w:val="29"/>
        </w:trPr>
        <w:tc>
          <w:tcPr>
            <w:tcW w:w="2742" w:type="dxa"/>
            <w:tcBorders>
              <w:top w:val="nil"/>
              <w:left w:val="single" w:sz="4" w:space="0" w:color="auto"/>
              <w:bottom w:val="nil"/>
              <w:right w:val="single" w:sz="4" w:space="0" w:color="auto"/>
            </w:tcBorders>
            <w:vAlign w:val="center"/>
          </w:tcPr>
          <w:p w14:paraId="520BD019"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nil"/>
              <w:right w:val="single" w:sz="4" w:space="0" w:color="auto"/>
            </w:tcBorders>
            <w:vAlign w:val="center"/>
          </w:tcPr>
          <w:p w14:paraId="2A3B2028"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94D668A"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696384F6"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5, 10, 15, 20, 30, 40, 50, 60, 70, 80, 90, 100</w:t>
            </w:r>
          </w:p>
        </w:tc>
        <w:tc>
          <w:tcPr>
            <w:tcW w:w="2445" w:type="dxa"/>
            <w:tcBorders>
              <w:top w:val="nil"/>
              <w:left w:val="single" w:sz="4" w:space="0" w:color="auto"/>
              <w:bottom w:val="nil"/>
              <w:right w:val="single" w:sz="4" w:space="0" w:color="auto"/>
            </w:tcBorders>
            <w:vAlign w:val="center"/>
          </w:tcPr>
          <w:p w14:paraId="29F0C07D" w14:textId="77777777" w:rsidR="006F6378" w:rsidRPr="00C30686" w:rsidRDefault="006F6378" w:rsidP="0094020B">
            <w:pPr>
              <w:pStyle w:val="TAC"/>
              <w:rPr>
                <w:rFonts w:eastAsiaTheme="minorEastAsia"/>
                <w:kern w:val="2"/>
                <w:szCs w:val="22"/>
                <w:lang w:val="en-US" w:eastAsia="zh-CN"/>
              </w:rPr>
            </w:pPr>
          </w:p>
        </w:tc>
      </w:tr>
      <w:tr w:rsidR="006F6378" w:rsidRPr="00C30686" w14:paraId="5AADD3CE"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DD99370"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6EF9F538"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64154C4"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135D9A94"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CA_n96C_BCS0</w:t>
            </w:r>
          </w:p>
        </w:tc>
        <w:tc>
          <w:tcPr>
            <w:tcW w:w="2445" w:type="dxa"/>
            <w:tcBorders>
              <w:top w:val="nil"/>
              <w:left w:val="single" w:sz="4" w:space="0" w:color="auto"/>
              <w:bottom w:val="single" w:sz="4" w:space="0" w:color="auto"/>
              <w:right w:val="single" w:sz="4" w:space="0" w:color="auto"/>
            </w:tcBorders>
            <w:vAlign w:val="center"/>
          </w:tcPr>
          <w:p w14:paraId="08FFDC29" w14:textId="77777777" w:rsidR="006F6378" w:rsidRPr="00C30686" w:rsidRDefault="006F6378" w:rsidP="0094020B">
            <w:pPr>
              <w:pStyle w:val="TAC"/>
              <w:rPr>
                <w:rFonts w:eastAsiaTheme="minorEastAsia"/>
                <w:kern w:val="2"/>
                <w:szCs w:val="22"/>
                <w:lang w:val="en-US" w:eastAsia="zh-CN"/>
              </w:rPr>
            </w:pPr>
          </w:p>
        </w:tc>
      </w:tr>
      <w:tr w:rsidR="006F6378" w:rsidRPr="00C30686" w14:paraId="56F2D91F"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9A3678B"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CA_n46C-n48A-n96C</w:t>
            </w:r>
          </w:p>
        </w:tc>
        <w:tc>
          <w:tcPr>
            <w:tcW w:w="2785" w:type="dxa"/>
            <w:tcBorders>
              <w:top w:val="single" w:sz="4" w:space="0" w:color="auto"/>
              <w:left w:val="single" w:sz="4" w:space="0" w:color="auto"/>
              <w:bottom w:val="nil"/>
              <w:right w:val="single" w:sz="4" w:space="0" w:color="auto"/>
            </w:tcBorders>
            <w:vAlign w:val="center"/>
          </w:tcPr>
          <w:p w14:paraId="6CC813F0"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w:t>
            </w:r>
          </w:p>
        </w:tc>
        <w:tc>
          <w:tcPr>
            <w:tcW w:w="1259" w:type="dxa"/>
            <w:tcBorders>
              <w:top w:val="single" w:sz="4" w:space="0" w:color="auto"/>
              <w:left w:val="single" w:sz="4" w:space="0" w:color="auto"/>
              <w:bottom w:val="single" w:sz="4" w:space="0" w:color="auto"/>
              <w:right w:val="single" w:sz="4" w:space="0" w:color="auto"/>
            </w:tcBorders>
            <w:vAlign w:val="center"/>
          </w:tcPr>
          <w:p w14:paraId="52B1D33A"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0B01276C"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CA_n46C_BCS0</w:t>
            </w:r>
          </w:p>
        </w:tc>
        <w:tc>
          <w:tcPr>
            <w:tcW w:w="2445" w:type="dxa"/>
            <w:tcBorders>
              <w:top w:val="single" w:sz="4" w:space="0" w:color="auto"/>
              <w:left w:val="single" w:sz="4" w:space="0" w:color="auto"/>
              <w:bottom w:val="nil"/>
              <w:right w:val="single" w:sz="4" w:space="0" w:color="auto"/>
            </w:tcBorders>
            <w:vAlign w:val="center"/>
          </w:tcPr>
          <w:p w14:paraId="46521B6C" w14:textId="77777777" w:rsidR="006F6378" w:rsidRPr="00C30686" w:rsidRDefault="006F6378" w:rsidP="0094020B">
            <w:pPr>
              <w:pStyle w:val="TAC"/>
              <w:rPr>
                <w:rFonts w:eastAsiaTheme="minorEastAsia"/>
                <w:kern w:val="2"/>
                <w:szCs w:val="22"/>
                <w:lang w:val="en-US" w:eastAsia="zh-CN"/>
              </w:rPr>
            </w:pPr>
            <w:r w:rsidRPr="00C30686">
              <w:rPr>
                <w:rFonts w:eastAsiaTheme="minorEastAsia"/>
                <w:lang w:val="en-US" w:eastAsia="zh-CN"/>
              </w:rPr>
              <w:t>0</w:t>
            </w:r>
          </w:p>
        </w:tc>
      </w:tr>
      <w:tr w:rsidR="006F6378" w:rsidRPr="00C30686" w14:paraId="1BD8A039" w14:textId="77777777" w:rsidTr="004F423A">
        <w:trPr>
          <w:trHeight w:val="29"/>
        </w:trPr>
        <w:tc>
          <w:tcPr>
            <w:tcW w:w="2742" w:type="dxa"/>
            <w:tcBorders>
              <w:top w:val="nil"/>
              <w:left w:val="single" w:sz="4" w:space="0" w:color="auto"/>
              <w:bottom w:val="nil"/>
              <w:right w:val="single" w:sz="4" w:space="0" w:color="auto"/>
            </w:tcBorders>
            <w:vAlign w:val="center"/>
          </w:tcPr>
          <w:p w14:paraId="3D8060C4"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nil"/>
              <w:right w:val="single" w:sz="4" w:space="0" w:color="auto"/>
            </w:tcBorders>
            <w:vAlign w:val="center"/>
          </w:tcPr>
          <w:p w14:paraId="010D0544"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B8FAECF"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02322261"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5, 10, 15, 20, 30, 40, 50, 60, 70, 80, 90, 100</w:t>
            </w:r>
          </w:p>
        </w:tc>
        <w:tc>
          <w:tcPr>
            <w:tcW w:w="2445" w:type="dxa"/>
            <w:tcBorders>
              <w:top w:val="nil"/>
              <w:left w:val="single" w:sz="4" w:space="0" w:color="auto"/>
              <w:bottom w:val="nil"/>
              <w:right w:val="single" w:sz="4" w:space="0" w:color="auto"/>
            </w:tcBorders>
            <w:vAlign w:val="center"/>
          </w:tcPr>
          <w:p w14:paraId="585DA6E6" w14:textId="77777777" w:rsidR="006F6378" w:rsidRPr="00C30686" w:rsidRDefault="006F6378" w:rsidP="0094020B">
            <w:pPr>
              <w:pStyle w:val="TAC"/>
              <w:rPr>
                <w:rFonts w:eastAsiaTheme="minorEastAsia"/>
                <w:kern w:val="2"/>
                <w:szCs w:val="22"/>
                <w:lang w:val="en-US" w:eastAsia="zh-CN"/>
              </w:rPr>
            </w:pPr>
          </w:p>
        </w:tc>
      </w:tr>
      <w:tr w:rsidR="006F6378" w:rsidRPr="00C30686" w14:paraId="4D7C2716"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0876CF1"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466B4945"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CE6AF3D"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58DD8276"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CA_n96C_BCS0</w:t>
            </w:r>
          </w:p>
        </w:tc>
        <w:tc>
          <w:tcPr>
            <w:tcW w:w="2445" w:type="dxa"/>
            <w:tcBorders>
              <w:top w:val="nil"/>
              <w:left w:val="single" w:sz="4" w:space="0" w:color="auto"/>
              <w:bottom w:val="single" w:sz="4" w:space="0" w:color="auto"/>
              <w:right w:val="single" w:sz="4" w:space="0" w:color="auto"/>
            </w:tcBorders>
            <w:vAlign w:val="center"/>
          </w:tcPr>
          <w:p w14:paraId="44E2D7C3" w14:textId="77777777" w:rsidR="006F6378" w:rsidRPr="00C30686" w:rsidRDefault="006F6378" w:rsidP="0094020B">
            <w:pPr>
              <w:pStyle w:val="TAC"/>
              <w:rPr>
                <w:rFonts w:eastAsiaTheme="minorEastAsia"/>
                <w:kern w:val="2"/>
                <w:szCs w:val="22"/>
                <w:lang w:val="en-US" w:eastAsia="zh-CN"/>
              </w:rPr>
            </w:pPr>
          </w:p>
        </w:tc>
      </w:tr>
      <w:tr w:rsidR="006F6378" w:rsidRPr="00C30686" w14:paraId="3654D0CC"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EF44944"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CA_n46D-n48A-n96C</w:t>
            </w:r>
          </w:p>
        </w:tc>
        <w:tc>
          <w:tcPr>
            <w:tcW w:w="2785" w:type="dxa"/>
            <w:tcBorders>
              <w:top w:val="single" w:sz="4" w:space="0" w:color="auto"/>
              <w:left w:val="single" w:sz="4" w:space="0" w:color="auto"/>
              <w:bottom w:val="nil"/>
              <w:right w:val="single" w:sz="4" w:space="0" w:color="auto"/>
            </w:tcBorders>
            <w:vAlign w:val="center"/>
          </w:tcPr>
          <w:p w14:paraId="6CAB7A1C"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w:t>
            </w:r>
          </w:p>
        </w:tc>
        <w:tc>
          <w:tcPr>
            <w:tcW w:w="1259" w:type="dxa"/>
            <w:tcBorders>
              <w:top w:val="single" w:sz="4" w:space="0" w:color="auto"/>
              <w:left w:val="single" w:sz="4" w:space="0" w:color="auto"/>
              <w:bottom w:val="single" w:sz="4" w:space="0" w:color="auto"/>
              <w:right w:val="single" w:sz="4" w:space="0" w:color="auto"/>
            </w:tcBorders>
            <w:vAlign w:val="center"/>
          </w:tcPr>
          <w:p w14:paraId="09787E29"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6E8C9347"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CA_n46D_BCS0</w:t>
            </w:r>
          </w:p>
        </w:tc>
        <w:tc>
          <w:tcPr>
            <w:tcW w:w="2445" w:type="dxa"/>
            <w:tcBorders>
              <w:top w:val="single" w:sz="4" w:space="0" w:color="auto"/>
              <w:left w:val="single" w:sz="4" w:space="0" w:color="auto"/>
              <w:bottom w:val="nil"/>
              <w:right w:val="single" w:sz="4" w:space="0" w:color="auto"/>
            </w:tcBorders>
            <w:vAlign w:val="center"/>
          </w:tcPr>
          <w:p w14:paraId="21FB0753" w14:textId="77777777" w:rsidR="006F6378" w:rsidRPr="00C30686" w:rsidRDefault="006F6378" w:rsidP="0094020B">
            <w:pPr>
              <w:pStyle w:val="TAC"/>
              <w:rPr>
                <w:rFonts w:eastAsiaTheme="minorEastAsia"/>
                <w:kern w:val="2"/>
                <w:szCs w:val="22"/>
                <w:lang w:val="en-US" w:eastAsia="zh-CN"/>
              </w:rPr>
            </w:pPr>
            <w:r w:rsidRPr="00C30686">
              <w:rPr>
                <w:rFonts w:eastAsiaTheme="minorEastAsia"/>
                <w:lang w:val="en-US" w:eastAsia="zh-CN"/>
              </w:rPr>
              <w:t>0</w:t>
            </w:r>
          </w:p>
        </w:tc>
      </w:tr>
      <w:tr w:rsidR="006F6378" w:rsidRPr="00C30686" w14:paraId="0DE27C9B" w14:textId="77777777" w:rsidTr="004F423A">
        <w:trPr>
          <w:trHeight w:val="29"/>
        </w:trPr>
        <w:tc>
          <w:tcPr>
            <w:tcW w:w="2742" w:type="dxa"/>
            <w:tcBorders>
              <w:top w:val="nil"/>
              <w:left w:val="single" w:sz="4" w:space="0" w:color="auto"/>
              <w:bottom w:val="nil"/>
              <w:right w:val="single" w:sz="4" w:space="0" w:color="auto"/>
            </w:tcBorders>
            <w:vAlign w:val="center"/>
          </w:tcPr>
          <w:p w14:paraId="6EDAED2F"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nil"/>
              <w:right w:val="single" w:sz="4" w:space="0" w:color="auto"/>
            </w:tcBorders>
            <w:vAlign w:val="center"/>
          </w:tcPr>
          <w:p w14:paraId="5FCA246D"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8E44947"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18DC2746"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5, 10, 15, 20, 30, 40, 50, 60, 70, 80, 90, 100</w:t>
            </w:r>
          </w:p>
        </w:tc>
        <w:tc>
          <w:tcPr>
            <w:tcW w:w="2445" w:type="dxa"/>
            <w:tcBorders>
              <w:top w:val="nil"/>
              <w:left w:val="single" w:sz="4" w:space="0" w:color="auto"/>
              <w:bottom w:val="nil"/>
              <w:right w:val="single" w:sz="4" w:space="0" w:color="auto"/>
            </w:tcBorders>
            <w:vAlign w:val="center"/>
          </w:tcPr>
          <w:p w14:paraId="50DB7348" w14:textId="77777777" w:rsidR="006F6378" w:rsidRPr="00C30686" w:rsidRDefault="006F6378" w:rsidP="0094020B">
            <w:pPr>
              <w:pStyle w:val="TAC"/>
              <w:rPr>
                <w:rFonts w:eastAsiaTheme="minorEastAsia"/>
                <w:kern w:val="2"/>
                <w:szCs w:val="22"/>
                <w:lang w:val="en-US" w:eastAsia="zh-CN"/>
              </w:rPr>
            </w:pPr>
          </w:p>
        </w:tc>
      </w:tr>
      <w:tr w:rsidR="006F6378" w:rsidRPr="00C30686" w14:paraId="32AC797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4D30BEB"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6F7D0664"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A6B2A3B"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6C3FF5AB"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CA_n96C_BCS0</w:t>
            </w:r>
          </w:p>
        </w:tc>
        <w:tc>
          <w:tcPr>
            <w:tcW w:w="2445" w:type="dxa"/>
            <w:tcBorders>
              <w:top w:val="nil"/>
              <w:left w:val="single" w:sz="4" w:space="0" w:color="auto"/>
              <w:bottom w:val="single" w:sz="4" w:space="0" w:color="auto"/>
              <w:right w:val="single" w:sz="4" w:space="0" w:color="auto"/>
            </w:tcBorders>
            <w:vAlign w:val="center"/>
          </w:tcPr>
          <w:p w14:paraId="6CC091F6" w14:textId="77777777" w:rsidR="006F6378" w:rsidRPr="00C30686" w:rsidRDefault="006F6378" w:rsidP="0094020B">
            <w:pPr>
              <w:pStyle w:val="TAC"/>
              <w:rPr>
                <w:rFonts w:eastAsiaTheme="minorEastAsia"/>
                <w:kern w:val="2"/>
                <w:szCs w:val="22"/>
                <w:lang w:val="en-US" w:eastAsia="zh-CN"/>
              </w:rPr>
            </w:pPr>
          </w:p>
        </w:tc>
      </w:tr>
      <w:tr w:rsidR="006F6378" w:rsidRPr="00C30686" w14:paraId="4F085031"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DBD7246"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CA_n46M-n48A-n96C</w:t>
            </w:r>
          </w:p>
        </w:tc>
        <w:tc>
          <w:tcPr>
            <w:tcW w:w="2785" w:type="dxa"/>
            <w:tcBorders>
              <w:top w:val="single" w:sz="4" w:space="0" w:color="auto"/>
              <w:left w:val="single" w:sz="4" w:space="0" w:color="auto"/>
              <w:bottom w:val="nil"/>
              <w:right w:val="single" w:sz="4" w:space="0" w:color="auto"/>
            </w:tcBorders>
            <w:vAlign w:val="center"/>
          </w:tcPr>
          <w:p w14:paraId="07D5B44F"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w:t>
            </w:r>
          </w:p>
        </w:tc>
        <w:tc>
          <w:tcPr>
            <w:tcW w:w="1259" w:type="dxa"/>
            <w:tcBorders>
              <w:top w:val="single" w:sz="4" w:space="0" w:color="auto"/>
              <w:left w:val="single" w:sz="4" w:space="0" w:color="auto"/>
              <w:bottom w:val="single" w:sz="4" w:space="0" w:color="auto"/>
              <w:right w:val="single" w:sz="4" w:space="0" w:color="auto"/>
            </w:tcBorders>
            <w:vAlign w:val="center"/>
          </w:tcPr>
          <w:p w14:paraId="2C72FC1D"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523EADF7"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CA_n46M_BCS0</w:t>
            </w:r>
          </w:p>
        </w:tc>
        <w:tc>
          <w:tcPr>
            <w:tcW w:w="2445" w:type="dxa"/>
            <w:tcBorders>
              <w:top w:val="single" w:sz="4" w:space="0" w:color="auto"/>
              <w:left w:val="single" w:sz="4" w:space="0" w:color="auto"/>
              <w:bottom w:val="nil"/>
              <w:right w:val="single" w:sz="4" w:space="0" w:color="auto"/>
            </w:tcBorders>
            <w:vAlign w:val="center"/>
          </w:tcPr>
          <w:p w14:paraId="49A4B6DE" w14:textId="77777777" w:rsidR="006F6378" w:rsidRPr="00C30686" w:rsidRDefault="006F6378" w:rsidP="0094020B">
            <w:pPr>
              <w:pStyle w:val="TAC"/>
              <w:rPr>
                <w:rFonts w:eastAsiaTheme="minorEastAsia"/>
                <w:kern w:val="2"/>
                <w:szCs w:val="22"/>
                <w:lang w:val="en-US" w:eastAsia="zh-CN"/>
              </w:rPr>
            </w:pPr>
            <w:r w:rsidRPr="00C30686">
              <w:rPr>
                <w:rFonts w:eastAsiaTheme="minorEastAsia"/>
                <w:lang w:val="en-US" w:eastAsia="zh-CN"/>
              </w:rPr>
              <w:t>0</w:t>
            </w:r>
          </w:p>
        </w:tc>
      </w:tr>
      <w:tr w:rsidR="006F6378" w:rsidRPr="00C30686" w14:paraId="100EA8D2" w14:textId="77777777" w:rsidTr="004F423A">
        <w:trPr>
          <w:trHeight w:val="29"/>
        </w:trPr>
        <w:tc>
          <w:tcPr>
            <w:tcW w:w="2742" w:type="dxa"/>
            <w:tcBorders>
              <w:top w:val="nil"/>
              <w:left w:val="single" w:sz="4" w:space="0" w:color="auto"/>
              <w:bottom w:val="nil"/>
              <w:right w:val="single" w:sz="4" w:space="0" w:color="auto"/>
            </w:tcBorders>
            <w:vAlign w:val="center"/>
          </w:tcPr>
          <w:p w14:paraId="0CF95713"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nil"/>
              <w:right w:val="single" w:sz="4" w:space="0" w:color="auto"/>
            </w:tcBorders>
            <w:vAlign w:val="center"/>
          </w:tcPr>
          <w:p w14:paraId="548E1D43"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B05775E"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4BC13DCB"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5, 10, 15, 20, 30, 40, 50, 60, 70, 80, 90, 100</w:t>
            </w:r>
          </w:p>
        </w:tc>
        <w:tc>
          <w:tcPr>
            <w:tcW w:w="2445" w:type="dxa"/>
            <w:tcBorders>
              <w:top w:val="nil"/>
              <w:left w:val="single" w:sz="4" w:space="0" w:color="auto"/>
              <w:bottom w:val="nil"/>
              <w:right w:val="single" w:sz="4" w:space="0" w:color="auto"/>
            </w:tcBorders>
            <w:vAlign w:val="center"/>
          </w:tcPr>
          <w:p w14:paraId="4F6C7D45" w14:textId="77777777" w:rsidR="006F6378" w:rsidRPr="00C30686" w:rsidRDefault="006F6378" w:rsidP="0094020B">
            <w:pPr>
              <w:pStyle w:val="TAC"/>
              <w:rPr>
                <w:rFonts w:eastAsiaTheme="minorEastAsia"/>
                <w:kern w:val="2"/>
                <w:szCs w:val="22"/>
                <w:lang w:val="en-US" w:eastAsia="zh-CN"/>
              </w:rPr>
            </w:pPr>
          </w:p>
        </w:tc>
      </w:tr>
      <w:tr w:rsidR="006F6378" w:rsidRPr="00C30686" w14:paraId="1CF5EEA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D6F3138"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4DBFFC46"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93DD57B"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3433B789"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CA_n96C_BCS0</w:t>
            </w:r>
          </w:p>
        </w:tc>
        <w:tc>
          <w:tcPr>
            <w:tcW w:w="2445" w:type="dxa"/>
            <w:tcBorders>
              <w:top w:val="nil"/>
              <w:left w:val="single" w:sz="4" w:space="0" w:color="auto"/>
              <w:bottom w:val="single" w:sz="4" w:space="0" w:color="auto"/>
              <w:right w:val="single" w:sz="4" w:space="0" w:color="auto"/>
            </w:tcBorders>
            <w:vAlign w:val="center"/>
          </w:tcPr>
          <w:p w14:paraId="3F14D32B" w14:textId="77777777" w:rsidR="006F6378" w:rsidRPr="00C30686" w:rsidRDefault="006F6378" w:rsidP="0094020B">
            <w:pPr>
              <w:pStyle w:val="TAC"/>
              <w:rPr>
                <w:rFonts w:eastAsiaTheme="minorEastAsia"/>
                <w:kern w:val="2"/>
                <w:szCs w:val="22"/>
                <w:lang w:val="en-US" w:eastAsia="zh-CN"/>
              </w:rPr>
            </w:pPr>
          </w:p>
        </w:tc>
      </w:tr>
      <w:tr w:rsidR="006F6378" w:rsidRPr="00C30686" w14:paraId="4F034DE4"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1D0D123"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CA_n46N-n48A-n96C</w:t>
            </w:r>
          </w:p>
        </w:tc>
        <w:tc>
          <w:tcPr>
            <w:tcW w:w="2785" w:type="dxa"/>
            <w:tcBorders>
              <w:top w:val="single" w:sz="4" w:space="0" w:color="auto"/>
              <w:left w:val="single" w:sz="4" w:space="0" w:color="auto"/>
              <w:bottom w:val="nil"/>
              <w:right w:val="single" w:sz="4" w:space="0" w:color="auto"/>
            </w:tcBorders>
            <w:vAlign w:val="center"/>
          </w:tcPr>
          <w:p w14:paraId="62F3F119"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w:t>
            </w:r>
          </w:p>
        </w:tc>
        <w:tc>
          <w:tcPr>
            <w:tcW w:w="1259" w:type="dxa"/>
            <w:tcBorders>
              <w:top w:val="single" w:sz="4" w:space="0" w:color="auto"/>
              <w:left w:val="single" w:sz="4" w:space="0" w:color="auto"/>
              <w:bottom w:val="single" w:sz="4" w:space="0" w:color="auto"/>
              <w:right w:val="single" w:sz="4" w:space="0" w:color="auto"/>
            </w:tcBorders>
            <w:vAlign w:val="center"/>
          </w:tcPr>
          <w:p w14:paraId="43752D90"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0161D338" w14:textId="77777777" w:rsidR="006F6378" w:rsidRPr="00C30686" w:rsidRDefault="006F6378" w:rsidP="0094020B">
            <w:pPr>
              <w:pStyle w:val="TAC"/>
              <w:rPr>
                <w:rFonts w:eastAsiaTheme="minorEastAsia"/>
                <w:lang w:val="en-US" w:eastAsia="zh-CN" w:bidi="ar"/>
              </w:rPr>
            </w:pPr>
            <w:r>
              <w:rPr>
                <w:lang w:val="en-US" w:eastAsia="zh-CN" w:bidi="ar"/>
              </w:rPr>
              <w:t>CA_n46N_BCS</w:t>
            </w:r>
            <w:r w:rsidRPr="00C74263">
              <w:rPr>
                <w:szCs w:val="18"/>
                <w:lang w:val="en-US" w:eastAsia="zh-CN" w:bidi="ar"/>
              </w:rPr>
              <w:t>1</w:t>
            </w:r>
          </w:p>
        </w:tc>
        <w:tc>
          <w:tcPr>
            <w:tcW w:w="2445" w:type="dxa"/>
            <w:tcBorders>
              <w:top w:val="single" w:sz="4" w:space="0" w:color="auto"/>
              <w:left w:val="single" w:sz="4" w:space="0" w:color="auto"/>
              <w:bottom w:val="nil"/>
              <w:right w:val="single" w:sz="4" w:space="0" w:color="auto"/>
            </w:tcBorders>
            <w:vAlign w:val="center"/>
          </w:tcPr>
          <w:p w14:paraId="20F0C005" w14:textId="77777777" w:rsidR="006F6378" w:rsidRPr="00C30686" w:rsidRDefault="006F6378" w:rsidP="0094020B">
            <w:pPr>
              <w:pStyle w:val="TAC"/>
              <w:rPr>
                <w:rFonts w:eastAsiaTheme="minorEastAsia"/>
                <w:kern w:val="2"/>
                <w:szCs w:val="22"/>
                <w:lang w:val="en-US" w:eastAsia="zh-CN"/>
              </w:rPr>
            </w:pPr>
            <w:r w:rsidRPr="00C30686">
              <w:rPr>
                <w:rFonts w:eastAsiaTheme="minorEastAsia"/>
                <w:lang w:val="en-US" w:eastAsia="zh-CN"/>
              </w:rPr>
              <w:t>0</w:t>
            </w:r>
          </w:p>
        </w:tc>
      </w:tr>
      <w:tr w:rsidR="006F6378" w:rsidRPr="00C30686" w14:paraId="012EFB3B" w14:textId="77777777" w:rsidTr="004F423A">
        <w:trPr>
          <w:trHeight w:val="29"/>
        </w:trPr>
        <w:tc>
          <w:tcPr>
            <w:tcW w:w="2742" w:type="dxa"/>
            <w:tcBorders>
              <w:top w:val="nil"/>
              <w:left w:val="single" w:sz="4" w:space="0" w:color="auto"/>
              <w:bottom w:val="nil"/>
              <w:right w:val="single" w:sz="4" w:space="0" w:color="auto"/>
            </w:tcBorders>
            <w:vAlign w:val="center"/>
          </w:tcPr>
          <w:p w14:paraId="4CD01382"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nil"/>
              <w:right w:val="single" w:sz="4" w:space="0" w:color="auto"/>
            </w:tcBorders>
            <w:vAlign w:val="center"/>
          </w:tcPr>
          <w:p w14:paraId="65894521"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E2DFA33"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24E44FFE"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5, 10, 15, 20, 30, 40, 50, 60, 70, 80, 90, 100</w:t>
            </w:r>
          </w:p>
        </w:tc>
        <w:tc>
          <w:tcPr>
            <w:tcW w:w="2445" w:type="dxa"/>
            <w:tcBorders>
              <w:top w:val="nil"/>
              <w:left w:val="single" w:sz="4" w:space="0" w:color="auto"/>
              <w:bottom w:val="nil"/>
              <w:right w:val="single" w:sz="4" w:space="0" w:color="auto"/>
            </w:tcBorders>
            <w:vAlign w:val="center"/>
          </w:tcPr>
          <w:p w14:paraId="65DD9877" w14:textId="77777777" w:rsidR="006F6378" w:rsidRPr="00C30686" w:rsidRDefault="006F6378" w:rsidP="0094020B">
            <w:pPr>
              <w:pStyle w:val="TAC"/>
              <w:rPr>
                <w:rFonts w:eastAsiaTheme="minorEastAsia"/>
                <w:kern w:val="2"/>
                <w:szCs w:val="22"/>
                <w:lang w:val="en-US" w:eastAsia="zh-CN"/>
              </w:rPr>
            </w:pPr>
          </w:p>
        </w:tc>
      </w:tr>
      <w:tr w:rsidR="006F6378" w:rsidRPr="00C30686" w14:paraId="27E7AE7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268AC6D"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04AB889A"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3A420FF"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0A92A5D0"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CA_n96C_BCS0</w:t>
            </w:r>
          </w:p>
        </w:tc>
        <w:tc>
          <w:tcPr>
            <w:tcW w:w="2445" w:type="dxa"/>
            <w:tcBorders>
              <w:top w:val="nil"/>
              <w:left w:val="single" w:sz="4" w:space="0" w:color="auto"/>
              <w:bottom w:val="single" w:sz="4" w:space="0" w:color="auto"/>
              <w:right w:val="single" w:sz="4" w:space="0" w:color="auto"/>
            </w:tcBorders>
            <w:vAlign w:val="center"/>
          </w:tcPr>
          <w:p w14:paraId="36EFC865" w14:textId="77777777" w:rsidR="006F6378" w:rsidRPr="00C30686" w:rsidRDefault="006F6378" w:rsidP="0094020B">
            <w:pPr>
              <w:pStyle w:val="TAC"/>
              <w:rPr>
                <w:rFonts w:eastAsiaTheme="minorEastAsia"/>
                <w:kern w:val="2"/>
                <w:szCs w:val="22"/>
                <w:lang w:val="en-US" w:eastAsia="zh-CN"/>
              </w:rPr>
            </w:pPr>
          </w:p>
        </w:tc>
      </w:tr>
      <w:tr w:rsidR="006F6378" w:rsidRPr="00C30686" w14:paraId="7F004DA5"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E1E15E0" w14:textId="77777777" w:rsidR="006F6378" w:rsidRPr="00C30686" w:rsidRDefault="006F6378" w:rsidP="0094020B">
            <w:pPr>
              <w:pStyle w:val="TAC"/>
              <w:rPr>
                <w:kern w:val="2"/>
                <w:szCs w:val="22"/>
                <w:lang w:val="en-US"/>
              </w:rPr>
            </w:pPr>
            <w:r w:rsidRPr="00C30686">
              <w:rPr>
                <w:kern w:val="2"/>
                <w:szCs w:val="22"/>
                <w:lang w:val="en-US"/>
              </w:rPr>
              <w:t>CA_n46A-n48B-n96C</w:t>
            </w:r>
          </w:p>
        </w:tc>
        <w:tc>
          <w:tcPr>
            <w:tcW w:w="2785" w:type="dxa"/>
            <w:tcBorders>
              <w:top w:val="single" w:sz="4" w:space="0" w:color="auto"/>
              <w:left w:val="single" w:sz="4" w:space="0" w:color="auto"/>
              <w:bottom w:val="nil"/>
              <w:right w:val="single" w:sz="4" w:space="0" w:color="auto"/>
            </w:tcBorders>
            <w:vAlign w:val="center"/>
          </w:tcPr>
          <w:p w14:paraId="633A271D" w14:textId="77777777" w:rsidR="006F6378" w:rsidRPr="00C30686" w:rsidRDefault="006F6378" w:rsidP="0094020B">
            <w:pPr>
              <w:pStyle w:val="TAC"/>
              <w:rPr>
                <w:kern w:val="2"/>
                <w:szCs w:val="22"/>
                <w:lang w:val="en-US"/>
              </w:rPr>
            </w:pPr>
            <w:r w:rsidRPr="00C30686">
              <w:rPr>
                <w:kern w:val="2"/>
                <w:szCs w:val="22"/>
                <w:lang w:val="en-US"/>
              </w:rPr>
              <w:t>CA_n46A-n48A</w:t>
            </w:r>
          </w:p>
          <w:p w14:paraId="48FB5D60" w14:textId="77777777" w:rsidR="006F6378" w:rsidRPr="00C30686" w:rsidRDefault="006F6378" w:rsidP="0094020B">
            <w:pPr>
              <w:pStyle w:val="TAC"/>
              <w:rPr>
                <w:kern w:val="2"/>
                <w:szCs w:val="22"/>
                <w:lang w:val="en-US"/>
              </w:rPr>
            </w:pPr>
            <w:r w:rsidRPr="00C30686">
              <w:rPr>
                <w:kern w:val="2"/>
                <w:szCs w:val="22"/>
                <w:lang w:val="en-US"/>
              </w:rPr>
              <w:t>CA_n46A-n48B</w:t>
            </w:r>
          </w:p>
          <w:p w14:paraId="6E39FD8B" w14:textId="77777777" w:rsidR="006F6378" w:rsidRPr="00C30686" w:rsidRDefault="006F6378" w:rsidP="0094020B">
            <w:pPr>
              <w:pStyle w:val="TAC"/>
              <w:rPr>
                <w:kern w:val="2"/>
                <w:szCs w:val="22"/>
                <w:lang w:val="en-US"/>
              </w:rPr>
            </w:pPr>
            <w:r w:rsidRPr="00C30686">
              <w:rPr>
                <w:kern w:val="2"/>
                <w:szCs w:val="22"/>
                <w:lang w:val="en-US"/>
              </w:rPr>
              <w:t>CA_n48A-n96A</w:t>
            </w:r>
          </w:p>
          <w:p w14:paraId="41C0BD40" w14:textId="77777777" w:rsidR="006F6378" w:rsidRPr="00C30686" w:rsidRDefault="006F6378" w:rsidP="0094020B">
            <w:pPr>
              <w:pStyle w:val="TAC"/>
              <w:rPr>
                <w:kern w:val="2"/>
                <w:szCs w:val="22"/>
                <w:lang w:val="en-US"/>
              </w:rPr>
            </w:pPr>
            <w:r w:rsidRPr="00C30686">
              <w:rPr>
                <w:rFonts w:eastAsiaTheme="minorEastAsia" w:cs="Arial"/>
                <w:color w:val="000000"/>
                <w:szCs w:val="18"/>
                <w:lang w:val="en-US"/>
              </w:rPr>
              <w:t>CA_n48B</w:t>
            </w:r>
          </w:p>
          <w:p w14:paraId="1A290E8D" w14:textId="77777777" w:rsidR="006F6378" w:rsidRPr="00C30686" w:rsidRDefault="006F6378" w:rsidP="0094020B">
            <w:pPr>
              <w:pStyle w:val="TAC"/>
              <w:rPr>
                <w:kern w:val="2"/>
                <w:szCs w:val="22"/>
                <w:lang w:val="en-US"/>
              </w:rPr>
            </w:pPr>
            <w:r w:rsidRPr="00C30686">
              <w:rPr>
                <w:kern w:val="2"/>
                <w:szCs w:val="22"/>
                <w:lang w:val="en-US"/>
              </w:rPr>
              <w:t>CA_n48B-n96A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42009F2"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4C2A50C5" w14:textId="77777777" w:rsidR="006F6378" w:rsidRPr="00C30686" w:rsidRDefault="006F6378" w:rsidP="0094020B">
            <w:pPr>
              <w:pStyle w:val="TAC"/>
              <w:rPr>
                <w:lang w:val="en-US" w:eastAsia="zh-CN" w:bidi="ar"/>
              </w:rPr>
            </w:pPr>
            <w:r w:rsidRPr="00C30686">
              <w:rPr>
                <w:lang w:val="en-US" w:eastAsia="zh-CN" w:bidi="ar"/>
              </w:rPr>
              <w:t>10, 20, 40, 60, 80</w:t>
            </w:r>
          </w:p>
        </w:tc>
        <w:tc>
          <w:tcPr>
            <w:tcW w:w="2445" w:type="dxa"/>
            <w:tcBorders>
              <w:top w:val="single" w:sz="4" w:space="0" w:color="auto"/>
              <w:left w:val="single" w:sz="4" w:space="0" w:color="auto"/>
              <w:bottom w:val="nil"/>
              <w:right w:val="single" w:sz="4" w:space="0" w:color="auto"/>
            </w:tcBorders>
            <w:shd w:val="clear" w:color="auto" w:fill="auto"/>
            <w:vAlign w:val="center"/>
          </w:tcPr>
          <w:p w14:paraId="0E6976D4"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51941C1B" w14:textId="77777777" w:rsidTr="004F423A">
        <w:trPr>
          <w:trHeight w:val="29"/>
        </w:trPr>
        <w:tc>
          <w:tcPr>
            <w:tcW w:w="2742" w:type="dxa"/>
            <w:tcBorders>
              <w:top w:val="nil"/>
              <w:left w:val="single" w:sz="4" w:space="0" w:color="auto"/>
              <w:bottom w:val="nil"/>
              <w:right w:val="single" w:sz="4" w:space="0" w:color="auto"/>
            </w:tcBorders>
            <w:vAlign w:val="center"/>
          </w:tcPr>
          <w:p w14:paraId="49AFC0B5"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7680ACB4"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416E6423"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4304582C" w14:textId="77777777" w:rsidR="006F6378" w:rsidRPr="00C30686" w:rsidRDefault="006F6378" w:rsidP="0094020B">
            <w:pPr>
              <w:pStyle w:val="TAC"/>
              <w:rPr>
                <w:lang w:val="en-US" w:eastAsia="zh-CN" w:bidi="ar"/>
              </w:rPr>
            </w:pPr>
            <w:r w:rsidRPr="00C30686">
              <w:rPr>
                <w:lang w:val="en-US" w:eastAsia="zh-CN" w:bidi="ar"/>
              </w:rPr>
              <w:t>CA_n48B_BCS0</w:t>
            </w:r>
          </w:p>
        </w:tc>
        <w:tc>
          <w:tcPr>
            <w:tcW w:w="2445" w:type="dxa"/>
            <w:tcBorders>
              <w:top w:val="nil"/>
              <w:left w:val="single" w:sz="4" w:space="0" w:color="auto"/>
              <w:bottom w:val="nil"/>
              <w:right w:val="single" w:sz="4" w:space="0" w:color="auto"/>
            </w:tcBorders>
            <w:vAlign w:val="center"/>
          </w:tcPr>
          <w:p w14:paraId="18B77870" w14:textId="77777777" w:rsidR="006F6378" w:rsidRPr="00C30686" w:rsidRDefault="006F6378" w:rsidP="0094020B">
            <w:pPr>
              <w:pStyle w:val="TAC"/>
              <w:rPr>
                <w:kern w:val="2"/>
                <w:szCs w:val="22"/>
                <w:lang w:val="en-US" w:eastAsia="zh-CN"/>
              </w:rPr>
            </w:pPr>
          </w:p>
        </w:tc>
      </w:tr>
      <w:tr w:rsidR="006F6378" w:rsidRPr="00C30686" w14:paraId="5C14B0B8"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A071339"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3C793C43"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209A5EB"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172ED81A" w14:textId="77777777" w:rsidR="006F6378" w:rsidRPr="00C30686" w:rsidRDefault="006F6378" w:rsidP="0094020B">
            <w:pPr>
              <w:pStyle w:val="TAC"/>
              <w:rPr>
                <w:lang w:val="en-US" w:eastAsia="zh-CN" w:bidi="ar"/>
              </w:rPr>
            </w:pPr>
            <w:r w:rsidRPr="00C30686">
              <w:rPr>
                <w:lang w:val="en-US" w:eastAsia="zh-CN" w:bidi="ar"/>
              </w:rPr>
              <w:t>CA_n96C_BCS0</w:t>
            </w:r>
          </w:p>
        </w:tc>
        <w:tc>
          <w:tcPr>
            <w:tcW w:w="2445" w:type="dxa"/>
            <w:tcBorders>
              <w:top w:val="nil"/>
              <w:left w:val="single" w:sz="4" w:space="0" w:color="auto"/>
              <w:bottom w:val="single" w:sz="4" w:space="0" w:color="auto"/>
              <w:right w:val="single" w:sz="4" w:space="0" w:color="auto"/>
            </w:tcBorders>
            <w:vAlign w:val="center"/>
          </w:tcPr>
          <w:p w14:paraId="7B252BF8" w14:textId="77777777" w:rsidR="006F6378" w:rsidRPr="00C30686" w:rsidRDefault="006F6378" w:rsidP="0094020B">
            <w:pPr>
              <w:pStyle w:val="TAC"/>
              <w:rPr>
                <w:kern w:val="2"/>
                <w:szCs w:val="22"/>
                <w:lang w:val="en-US" w:eastAsia="zh-CN"/>
              </w:rPr>
            </w:pPr>
          </w:p>
        </w:tc>
      </w:tr>
      <w:tr w:rsidR="006F6378" w:rsidRPr="00C30686" w14:paraId="1F6EC179"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0CC64C7" w14:textId="77777777" w:rsidR="006F6378" w:rsidRPr="00C30686" w:rsidRDefault="006F6378" w:rsidP="0094020B">
            <w:pPr>
              <w:pStyle w:val="TAC"/>
              <w:rPr>
                <w:kern w:val="2"/>
                <w:szCs w:val="22"/>
                <w:lang w:val="en-US"/>
              </w:rPr>
            </w:pPr>
            <w:r w:rsidRPr="00C30686">
              <w:rPr>
                <w:kern w:val="2"/>
                <w:szCs w:val="22"/>
                <w:lang w:val="en-US"/>
              </w:rPr>
              <w:t>CA_n46B-n48B-n96C</w:t>
            </w:r>
          </w:p>
        </w:tc>
        <w:tc>
          <w:tcPr>
            <w:tcW w:w="2785" w:type="dxa"/>
            <w:tcBorders>
              <w:top w:val="single" w:sz="4" w:space="0" w:color="auto"/>
              <w:left w:val="single" w:sz="4" w:space="0" w:color="auto"/>
              <w:bottom w:val="nil"/>
              <w:right w:val="single" w:sz="4" w:space="0" w:color="auto"/>
            </w:tcBorders>
            <w:vAlign w:val="center"/>
          </w:tcPr>
          <w:p w14:paraId="5C42E947" w14:textId="77777777" w:rsidR="006F6378" w:rsidRPr="00C30686" w:rsidRDefault="006F6378" w:rsidP="0094020B">
            <w:pPr>
              <w:pStyle w:val="TAC"/>
              <w:rPr>
                <w:kern w:val="2"/>
                <w:szCs w:val="22"/>
                <w:lang w:val="en-US"/>
              </w:rPr>
            </w:pPr>
            <w:r w:rsidRPr="00C30686">
              <w:rPr>
                <w:kern w:val="2"/>
                <w:szCs w:val="22"/>
                <w:lang w:val="en-US"/>
              </w:rPr>
              <w:t>CA_n46A-n48A</w:t>
            </w:r>
          </w:p>
          <w:p w14:paraId="0DFC3179" w14:textId="77777777" w:rsidR="006F6378" w:rsidRPr="00C30686" w:rsidRDefault="006F6378" w:rsidP="0094020B">
            <w:pPr>
              <w:pStyle w:val="TAC"/>
              <w:rPr>
                <w:kern w:val="2"/>
                <w:szCs w:val="22"/>
                <w:lang w:val="en-US"/>
              </w:rPr>
            </w:pPr>
            <w:r w:rsidRPr="00C30686">
              <w:rPr>
                <w:kern w:val="2"/>
                <w:szCs w:val="22"/>
                <w:lang w:val="en-US"/>
              </w:rPr>
              <w:t>CA_n46A-n48B</w:t>
            </w:r>
          </w:p>
          <w:p w14:paraId="1F0298EB" w14:textId="77777777" w:rsidR="006F6378" w:rsidRPr="00C30686" w:rsidRDefault="006F6378" w:rsidP="0094020B">
            <w:pPr>
              <w:pStyle w:val="TAC"/>
              <w:rPr>
                <w:kern w:val="2"/>
                <w:szCs w:val="22"/>
                <w:lang w:val="en-US"/>
              </w:rPr>
            </w:pPr>
            <w:r w:rsidRPr="00C30686">
              <w:rPr>
                <w:kern w:val="2"/>
                <w:szCs w:val="22"/>
                <w:lang w:val="en-US"/>
              </w:rPr>
              <w:t>CA_n48A-n96A</w:t>
            </w:r>
          </w:p>
          <w:p w14:paraId="41B13E6C" w14:textId="77777777" w:rsidR="006F6378" w:rsidRPr="00C30686" w:rsidRDefault="006F6378" w:rsidP="0094020B">
            <w:pPr>
              <w:pStyle w:val="TAC"/>
              <w:rPr>
                <w:kern w:val="2"/>
                <w:szCs w:val="22"/>
                <w:lang w:val="en-US"/>
              </w:rPr>
            </w:pPr>
            <w:r w:rsidRPr="00C30686">
              <w:rPr>
                <w:rFonts w:eastAsiaTheme="minorEastAsia" w:cs="Arial"/>
                <w:color w:val="000000"/>
                <w:szCs w:val="18"/>
                <w:lang w:val="en-US"/>
              </w:rPr>
              <w:t>CA_n48B</w:t>
            </w:r>
          </w:p>
          <w:p w14:paraId="47B480E9" w14:textId="77777777" w:rsidR="006F6378" w:rsidRPr="00C30686" w:rsidRDefault="006F6378" w:rsidP="0094020B">
            <w:pPr>
              <w:pStyle w:val="TAC"/>
              <w:rPr>
                <w:kern w:val="2"/>
                <w:szCs w:val="22"/>
                <w:lang w:val="en-US"/>
              </w:rPr>
            </w:pPr>
            <w:r w:rsidRPr="00C30686">
              <w:rPr>
                <w:kern w:val="2"/>
                <w:szCs w:val="22"/>
                <w:lang w:val="en-US"/>
              </w:rPr>
              <w:t>CA_n48B-n96A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72C25604"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246ABC75" w14:textId="77777777" w:rsidR="006F6378" w:rsidRPr="00C30686" w:rsidRDefault="006F6378" w:rsidP="0094020B">
            <w:pPr>
              <w:pStyle w:val="TAC"/>
              <w:rPr>
                <w:lang w:val="en-US" w:eastAsia="zh-CN" w:bidi="ar"/>
              </w:rPr>
            </w:pPr>
            <w:r w:rsidRPr="00C30686">
              <w:rPr>
                <w:lang w:val="en-US" w:eastAsia="zh-CN" w:bidi="ar"/>
              </w:rPr>
              <w:t>CA_n46B_BCS0</w:t>
            </w:r>
          </w:p>
        </w:tc>
        <w:tc>
          <w:tcPr>
            <w:tcW w:w="2445" w:type="dxa"/>
            <w:tcBorders>
              <w:top w:val="single" w:sz="4" w:space="0" w:color="auto"/>
              <w:left w:val="single" w:sz="4" w:space="0" w:color="auto"/>
              <w:bottom w:val="nil"/>
              <w:right w:val="single" w:sz="4" w:space="0" w:color="auto"/>
            </w:tcBorders>
            <w:shd w:val="clear" w:color="auto" w:fill="auto"/>
            <w:vAlign w:val="center"/>
          </w:tcPr>
          <w:p w14:paraId="2DCCA8A6"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2F26B683" w14:textId="77777777" w:rsidTr="004F423A">
        <w:trPr>
          <w:trHeight w:val="29"/>
        </w:trPr>
        <w:tc>
          <w:tcPr>
            <w:tcW w:w="2742" w:type="dxa"/>
            <w:tcBorders>
              <w:top w:val="nil"/>
              <w:left w:val="single" w:sz="4" w:space="0" w:color="auto"/>
              <w:bottom w:val="nil"/>
              <w:right w:val="single" w:sz="4" w:space="0" w:color="auto"/>
            </w:tcBorders>
            <w:vAlign w:val="center"/>
          </w:tcPr>
          <w:p w14:paraId="7700F846"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7B4193E8"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DD41C80"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6D561FA8" w14:textId="77777777" w:rsidR="006F6378" w:rsidRPr="00C30686" w:rsidRDefault="006F6378" w:rsidP="0094020B">
            <w:pPr>
              <w:pStyle w:val="TAC"/>
              <w:rPr>
                <w:lang w:val="en-US" w:eastAsia="zh-CN" w:bidi="ar"/>
              </w:rPr>
            </w:pPr>
            <w:r w:rsidRPr="00C30686">
              <w:rPr>
                <w:lang w:val="en-US" w:eastAsia="zh-CN" w:bidi="ar"/>
              </w:rPr>
              <w:t>CA_n48B_BCS0</w:t>
            </w:r>
          </w:p>
        </w:tc>
        <w:tc>
          <w:tcPr>
            <w:tcW w:w="2445" w:type="dxa"/>
            <w:tcBorders>
              <w:top w:val="nil"/>
              <w:left w:val="single" w:sz="4" w:space="0" w:color="auto"/>
              <w:bottom w:val="nil"/>
              <w:right w:val="single" w:sz="4" w:space="0" w:color="auto"/>
            </w:tcBorders>
            <w:vAlign w:val="center"/>
          </w:tcPr>
          <w:p w14:paraId="1C0962F9" w14:textId="77777777" w:rsidR="006F6378" w:rsidRPr="00C30686" w:rsidRDefault="006F6378" w:rsidP="0094020B">
            <w:pPr>
              <w:pStyle w:val="TAC"/>
              <w:rPr>
                <w:kern w:val="2"/>
                <w:szCs w:val="22"/>
                <w:lang w:val="en-US" w:eastAsia="zh-CN"/>
              </w:rPr>
            </w:pPr>
          </w:p>
        </w:tc>
      </w:tr>
      <w:tr w:rsidR="006F6378" w:rsidRPr="00C30686" w14:paraId="5DF82773"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B348113"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2848ACAA"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0714CBDB"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43DD38B8" w14:textId="77777777" w:rsidR="006F6378" w:rsidRPr="00C30686" w:rsidRDefault="006F6378" w:rsidP="0094020B">
            <w:pPr>
              <w:pStyle w:val="TAC"/>
              <w:rPr>
                <w:lang w:val="en-US" w:eastAsia="zh-CN" w:bidi="ar"/>
              </w:rPr>
            </w:pPr>
            <w:r w:rsidRPr="00C30686">
              <w:rPr>
                <w:lang w:val="en-US" w:eastAsia="zh-CN" w:bidi="ar"/>
              </w:rPr>
              <w:t>CA_n96C_BCS0</w:t>
            </w:r>
          </w:p>
        </w:tc>
        <w:tc>
          <w:tcPr>
            <w:tcW w:w="2445" w:type="dxa"/>
            <w:tcBorders>
              <w:top w:val="nil"/>
              <w:left w:val="single" w:sz="4" w:space="0" w:color="auto"/>
              <w:bottom w:val="single" w:sz="4" w:space="0" w:color="auto"/>
              <w:right w:val="single" w:sz="4" w:space="0" w:color="auto"/>
            </w:tcBorders>
            <w:vAlign w:val="center"/>
          </w:tcPr>
          <w:p w14:paraId="18D5D279" w14:textId="77777777" w:rsidR="006F6378" w:rsidRPr="00C30686" w:rsidRDefault="006F6378" w:rsidP="0094020B">
            <w:pPr>
              <w:pStyle w:val="TAC"/>
              <w:rPr>
                <w:kern w:val="2"/>
                <w:szCs w:val="22"/>
                <w:lang w:val="en-US" w:eastAsia="zh-CN"/>
              </w:rPr>
            </w:pPr>
          </w:p>
        </w:tc>
      </w:tr>
      <w:tr w:rsidR="006F6378" w:rsidRPr="00C30686" w14:paraId="4CBC1E79"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40E4929" w14:textId="77777777" w:rsidR="006F6378" w:rsidRPr="00C30686" w:rsidRDefault="006F6378" w:rsidP="0094020B">
            <w:pPr>
              <w:pStyle w:val="TAC"/>
              <w:rPr>
                <w:kern w:val="2"/>
                <w:szCs w:val="22"/>
                <w:lang w:val="en-US"/>
              </w:rPr>
            </w:pPr>
            <w:r w:rsidRPr="00C30686">
              <w:rPr>
                <w:kern w:val="2"/>
                <w:szCs w:val="22"/>
                <w:lang w:val="en-US"/>
              </w:rPr>
              <w:t>CA_n46C-n48B-n96C</w:t>
            </w:r>
          </w:p>
        </w:tc>
        <w:tc>
          <w:tcPr>
            <w:tcW w:w="2785" w:type="dxa"/>
            <w:tcBorders>
              <w:top w:val="single" w:sz="4" w:space="0" w:color="auto"/>
              <w:left w:val="single" w:sz="4" w:space="0" w:color="auto"/>
              <w:bottom w:val="nil"/>
              <w:right w:val="single" w:sz="4" w:space="0" w:color="auto"/>
            </w:tcBorders>
            <w:vAlign w:val="center"/>
          </w:tcPr>
          <w:p w14:paraId="03197055" w14:textId="77777777" w:rsidR="006F6378" w:rsidRPr="00C30686" w:rsidRDefault="006F6378" w:rsidP="0094020B">
            <w:pPr>
              <w:pStyle w:val="TAC"/>
              <w:rPr>
                <w:kern w:val="2"/>
                <w:szCs w:val="22"/>
                <w:lang w:val="en-US"/>
              </w:rPr>
            </w:pPr>
            <w:r w:rsidRPr="00C30686">
              <w:rPr>
                <w:kern w:val="2"/>
                <w:szCs w:val="22"/>
                <w:lang w:val="en-US"/>
              </w:rPr>
              <w:t>CA_n46A-n48A</w:t>
            </w:r>
          </w:p>
          <w:p w14:paraId="01F71678" w14:textId="77777777" w:rsidR="006F6378" w:rsidRPr="00C30686" w:rsidRDefault="006F6378" w:rsidP="0094020B">
            <w:pPr>
              <w:pStyle w:val="TAC"/>
              <w:rPr>
                <w:kern w:val="2"/>
                <w:szCs w:val="22"/>
                <w:lang w:val="en-US"/>
              </w:rPr>
            </w:pPr>
            <w:r w:rsidRPr="00C30686">
              <w:rPr>
                <w:kern w:val="2"/>
                <w:szCs w:val="22"/>
                <w:lang w:val="en-US"/>
              </w:rPr>
              <w:t>CA_n46A-n48B</w:t>
            </w:r>
          </w:p>
          <w:p w14:paraId="7F25A5CD" w14:textId="77777777" w:rsidR="006F6378" w:rsidRPr="00C30686" w:rsidRDefault="006F6378" w:rsidP="0094020B">
            <w:pPr>
              <w:pStyle w:val="TAC"/>
              <w:rPr>
                <w:kern w:val="2"/>
                <w:szCs w:val="22"/>
                <w:lang w:val="en-US"/>
              </w:rPr>
            </w:pPr>
            <w:r w:rsidRPr="00C30686">
              <w:rPr>
                <w:kern w:val="2"/>
                <w:szCs w:val="22"/>
                <w:lang w:val="en-US"/>
              </w:rPr>
              <w:t>CA_n48A-n96A</w:t>
            </w:r>
          </w:p>
          <w:p w14:paraId="6256A0C1" w14:textId="77777777" w:rsidR="006F6378" w:rsidRPr="00C30686" w:rsidRDefault="006F6378" w:rsidP="0094020B">
            <w:pPr>
              <w:pStyle w:val="TAC"/>
              <w:rPr>
                <w:kern w:val="2"/>
                <w:szCs w:val="22"/>
                <w:lang w:val="en-US"/>
              </w:rPr>
            </w:pPr>
            <w:r w:rsidRPr="00C30686">
              <w:rPr>
                <w:rFonts w:eastAsiaTheme="minorEastAsia" w:cs="Arial"/>
                <w:color w:val="000000"/>
                <w:szCs w:val="18"/>
                <w:lang w:val="en-US"/>
              </w:rPr>
              <w:t>CA_n48B</w:t>
            </w:r>
          </w:p>
          <w:p w14:paraId="3061E50E" w14:textId="77777777" w:rsidR="006F6378" w:rsidRPr="00C30686" w:rsidRDefault="006F6378" w:rsidP="0094020B">
            <w:pPr>
              <w:pStyle w:val="TAC"/>
              <w:rPr>
                <w:kern w:val="2"/>
                <w:szCs w:val="22"/>
                <w:lang w:val="en-US"/>
              </w:rPr>
            </w:pPr>
            <w:r w:rsidRPr="00C30686">
              <w:rPr>
                <w:kern w:val="2"/>
                <w:szCs w:val="22"/>
                <w:lang w:val="en-US"/>
              </w:rPr>
              <w:t>CA_n48B-n96A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69D14DE"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433646C4" w14:textId="77777777" w:rsidR="006F6378" w:rsidRPr="00C30686" w:rsidRDefault="006F6378" w:rsidP="0094020B">
            <w:pPr>
              <w:pStyle w:val="TAC"/>
              <w:rPr>
                <w:lang w:val="en-US" w:eastAsia="zh-CN" w:bidi="ar"/>
              </w:rPr>
            </w:pPr>
            <w:r w:rsidRPr="00C30686">
              <w:rPr>
                <w:lang w:val="en-US" w:eastAsia="zh-CN" w:bidi="ar"/>
              </w:rPr>
              <w:t>CA_n46C_BCS0</w:t>
            </w:r>
          </w:p>
        </w:tc>
        <w:tc>
          <w:tcPr>
            <w:tcW w:w="2445" w:type="dxa"/>
            <w:tcBorders>
              <w:top w:val="single" w:sz="4" w:space="0" w:color="auto"/>
              <w:left w:val="single" w:sz="4" w:space="0" w:color="auto"/>
              <w:bottom w:val="nil"/>
              <w:right w:val="single" w:sz="4" w:space="0" w:color="auto"/>
            </w:tcBorders>
            <w:shd w:val="clear" w:color="auto" w:fill="auto"/>
            <w:vAlign w:val="center"/>
          </w:tcPr>
          <w:p w14:paraId="144596F0"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40890BD7" w14:textId="77777777" w:rsidTr="004F423A">
        <w:trPr>
          <w:trHeight w:val="29"/>
        </w:trPr>
        <w:tc>
          <w:tcPr>
            <w:tcW w:w="2742" w:type="dxa"/>
            <w:tcBorders>
              <w:top w:val="nil"/>
              <w:left w:val="single" w:sz="4" w:space="0" w:color="auto"/>
              <w:bottom w:val="nil"/>
              <w:right w:val="single" w:sz="4" w:space="0" w:color="auto"/>
            </w:tcBorders>
            <w:vAlign w:val="center"/>
          </w:tcPr>
          <w:p w14:paraId="67E9E504"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1303BB39"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1323B59"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4F1B7D4E" w14:textId="77777777" w:rsidR="006F6378" w:rsidRPr="00C30686" w:rsidRDefault="006F6378" w:rsidP="0094020B">
            <w:pPr>
              <w:pStyle w:val="TAC"/>
              <w:rPr>
                <w:lang w:val="en-US" w:eastAsia="zh-CN" w:bidi="ar"/>
              </w:rPr>
            </w:pPr>
            <w:r w:rsidRPr="00C30686">
              <w:rPr>
                <w:lang w:val="en-US" w:eastAsia="zh-CN" w:bidi="ar"/>
              </w:rPr>
              <w:t>CA_n48B_BCS0</w:t>
            </w:r>
          </w:p>
        </w:tc>
        <w:tc>
          <w:tcPr>
            <w:tcW w:w="2445" w:type="dxa"/>
            <w:tcBorders>
              <w:top w:val="nil"/>
              <w:left w:val="single" w:sz="4" w:space="0" w:color="auto"/>
              <w:bottom w:val="nil"/>
              <w:right w:val="single" w:sz="4" w:space="0" w:color="auto"/>
            </w:tcBorders>
            <w:vAlign w:val="center"/>
          </w:tcPr>
          <w:p w14:paraId="6CA2E71C" w14:textId="77777777" w:rsidR="006F6378" w:rsidRPr="00C30686" w:rsidRDefault="006F6378" w:rsidP="0094020B">
            <w:pPr>
              <w:pStyle w:val="TAC"/>
              <w:rPr>
                <w:kern w:val="2"/>
                <w:szCs w:val="22"/>
                <w:lang w:val="en-US" w:eastAsia="zh-CN"/>
              </w:rPr>
            </w:pPr>
          </w:p>
        </w:tc>
      </w:tr>
      <w:tr w:rsidR="006F6378" w:rsidRPr="00C30686" w14:paraId="6B638562"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4981BE2"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3A7292B4"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5872E8EB"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4B5E5DEE" w14:textId="77777777" w:rsidR="006F6378" w:rsidRPr="00C30686" w:rsidRDefault="006F6378" w:rsidP="0094020B">
            <w:pPr>
              <w:pStyle w:val="TAC"/>
              <w:rPr>
                <w:lang w:val="en-US" w:eastAsia="zh-CN" w:bidi="ar"/>
              </w:rPr>
            </w:pPr>
            <w:r w:rsidRPr="00C30686">
              <w:rPr>
                <w:lang w:val="en-US" w:eastAsia="zh-CN" w:bidi="ar"/>
              </w:rPr>
              <w:t>CA_n96C_BCS0</w:t>
            </w:r>
          </w:p>
        </w:tc>
        <w:tc>
          <w:tcPr>
            <w:tcW w:w="2445" w:type="dxa"/>
            <w:tcBorders>
              <w:top w:val="nil"/>
              <w:left w:val="single" w:sz="4" w:space="0" w:color="auto"/>
              <w:bottom w:val="single" w:sz="4" w:space="0" w:color="auto"/>
              <w:right w:val="single" w:sz="4" w:space="0" w:color="auto"/>
            </w:tcBorders>
            <w:vAlign w:val="center"/>
          </w:tcPr>
          <w:p w14:paraId="7E465623" w14:textId="77777777" w:rsidR="006F6378" w:rsidRPr="00C30686" w:rsidRDefault="006F6378" w:rsidP="0094020B">
            <w:pPr>
              <w:pStyle w:val="TAC"/>
              <w:rPr>
                <w:kern w:val="2"/>
                <w:szCs w:val="22"/>
                <w:lang w:val="en-US" w:eastAsia="zh-CN"/>
              </w:rPr>
            </w:pPr>
          </w:p>
        </w:tc>
      </w:tr>
      <w:tr w:rsidR="006F6378" w:rsidRPr="00C30686" w14:paraId="6A06400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400E66D" w14:textId="77777777" w:rsidR="006F6378" w:rsidRPr="00C30686" w:rsidRDefault="006F6378" w:rsidP="0094020B">
            <w:pPr>
              <w:pStyle w:val="TAC"/>
              <w:rPr>
                <w:kern w:val="2"/>
                <w:szCs w:val="22"/>
                <w:lang w:val="en-US"/>
              </w:rPr>
            </w:pPr>
            <w:r w:rsidRPr="00C30686">
              <w:rPr>
                <w:kern w:val="2"/>
                <w:szCs w:val="22"/>
                <w:lang w:val="en-US"/>
              </w:rPr>
              <w:t>CA_n46D-n48B-n96C</w:t>
            </w:r>
          </w:p>
        </w:tc>
        <w:tc>
          <w:tcPr>
            <w:tcW w:w="2785" w:type="dxa"/>
            <w:tcBorders>
              <w:top w:val="single" w:sz="4" w:space="0" w:color="auto"/>
              <w:left w:val="single" w:sz="4" w:space="0" w:color="auto"/>
              <w:bottom w:val="nil"/>
              <w:right w:val="single" w:sz="4" w:space="0" w:color="auto"/>
            </w:tcBorders>
            <w:vAlign w:val="center"/>
          </w:tcPr>
          <w:p w14:paraId="1194DE1C" w14:textId="77777777" w:rsidR="006F6378" w:rsidRPr="00C30686" w:rsidRDefault="006F6378" w:rsidP="0094020B">
            <w:pPr>
              <w:pStyle w:val="TAC"/>
              <w:rPr>
                <w:kern w:val="2"/>
                <w:szCs w:val="22"/>
                <w:lang w:val="en-US"/>
              </w:rPr>
            </w:pPr>
            <w:r w:rsidRPr="00C30686">
              <w:rPr>
                <w:kern w:val="2"/>
                <w:szCs w:val="22"/>
                <w:lang w:val="en-US"/>
              </w:rPr>
              <w:t>CA_n46A-n48A</w:t>
            </w:r>
          </w:p>
          <w:p w14:paraId="17198AFA" w14:textId="77777777" w:rsidR="006F6378" w:rsidRPr="00C30686" w:rsidRDefault="006F6378" w:rsidP="0094020B">
            <w:pPr>
              <w:pStyle w:val="TAC"/>
              <w:rPr>
                <w:kern w:val="2"/>
                <w:szCs w:val="22"/>
                <w:lang w:val="en-US"/>
              </w:rPr>
            </w:pPr>
            <w:r w:rsidRPr="00C30686">
              <w:rPr>
                <w:kern w:val="2"/>
                <w:szCs w:val="22"/>
                <w:lang w:val="en-US"/>
              </w:rPr>
              <w:t>CA_n46A-n48B</w:t>
            </w:r>
          </w:p>
          <w:p w14:paraId="49F55224" w14:textId="77777777" w:rsidR="006F6378" w:rsidRPr="00C30686" w:rsidRDefault="006F6378" w:rsidP="0094020B">
            <w:pPr>
              <w:pStyle w:val="TAC"/>
              <w:rPr>
                <w:kern w:val="2"/>
                <w:szCs w:val="22"/>
                <w:lang w:val="en-US"/>
              </w:rPr>
            </w:pPr>
            <w:r w:rsidRPr="00C30686">
              <w:rPr>
                <w:kern w:val="2"/>
                <w:szCs w:val="22"/>
                <w:lang w:val="en-US"/>
              </w:rPr>
              <w:t>CA_n48A-n96A</w:t>
            </w:r>
          </w:p>
          <w:p w14:paraId="635D0731" w14:textId="77777777" w:rsidR="006F6378" w:rsidRPr="00C30686" w:rsidRDefault="006F6378" w:rsidP="0094020B">
            <w:pPr>
              <w:pStyle w:val="TAC"/>
              <w:rPr>
                <w:kern w:val="2"/>
                <w:szCs w:val="22"/>
                <w:lang w:val="en-US"/>
              </w:rPr>
            </w:pPr>
            <w:r w:rsidRPr="00C30686">
              <w:rPr>
                <w:rFonts w:eastAsiaTheme="minorEastAsia" w:cs="Arial"/>
                <w:color w:val="000000"/>
                <w:szCs w:val="18"/>
                <w:lang w:val="en-US"/>
              </w:rPr>
              <w:t>CA_n48B</w:t>
            </w:r>
          </w:p>
          <w:p w14:paraId="02E9D405" w14:textId="77777777" w:rsidR="006F6378" w:rsidRPr="00C30686" w:rsidRDefault="006F6378" w:rsidP="0094020B">
            <w:pPr>
              <w:pStyle w:val="TAC"/>
              <w:rPr>
                <w:kern w:val="2"/>
                <w:szCs w:val="22"/>
                <w:lang w:val="en-US"/>
              </w:rPr>
            </w:pPr>
            <w:r w:rsidRPr="00C30686">
              <w:rPr>
                <w:kern w:val="2"/>
                <w:szCs w:val="22"/>
                <w:lang w:val="en-US"/>
              </w:rPr>
              <w:t>CA_n48B-n96A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5F7788E6"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07CBCB88" w14:textId="77777777" w:rsidR="006F6378" w:rsidRPr="00C30686" w:rsidRDefault="006F6378" w:rsidP="0094020B">
            <w:pPr>
              <w:pStyle w:val="TAC"/>
              <w:rPr>
                <w:lang w:val="en-US" w:eastAsia="zh-CN" w:bidi="ar"/>
              </w:rPr>
            </w:pPr>
            <w:r w:rsidRPr="00C30686">
              <w:rPr>
                <w:lang w:val="en-US" w:eastAsia="zh-CN" w:bidi="ar"/>
              </w:rPr>
              <w:t>CA_n46D_BCS0</w:t>
            </w:r>
          </w:p>
        </w:tc>
        <w:tc>
          <w:tcPr>
            <w:tcW w:w="2445" w:type="dxa"/>
            <w:tcBorders>
              <w:top w:val="single" w:sz="4" w:space="0" w:color="auto"/>
              <w:left w:val="single" w:sz="4" w:space="0" w:color="auto"/>
              <w:bottom w:val="nil"/>
              <w:right w:val="single" w:sz="4" w:space="0" w:color="auto"/>
            </w:tcBorders>
            <w:shd w:val="clear" w:color="auto" w:fill="auto"/>
            <w:vAlign w:val="center"/>
          </w:tcPr>
          <w:p w14:paraId="304BE112"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74522F7C" w14:textId="77777777" w:rsidTr="004F423A">
        <w:trPr>
          <w:trHeight w:val="29"/>
        </w:trPr>
        <w:tc>
          <w:tcPr>
            <w:tcW w:w="2742" w:type="dxa"/>
            <w:tcBorders>
              <w:top w:val="nil"/>
              <w:left w:val="single" w:sz="4" w:space="0" w:color="auto"/>
              <w:bottom w:val="nil"/>
              <w:right w:val="single" w:sz="4" w:space="0" w:color="auto"/>
            </w:tcBorders>
            <w:vAlign w:val="center"/>
          </w:tcPr>
          <w:p w14:paraId="0CD29014"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04EE12B4"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C504926"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6F1314C3" w14:textId="77777777" w:rsidR="006F6378" w:rsidRPr="00C30686" w:rsidRDefault="006F6378" w:rsidP="0094020B">
            <w:pPr>
              <w:pStyle w:val="TAC"/>
              <w:rPr>
                <w:lang w:val="en-US" w:eastAsia="zh-CN" w:bidi="ar"/>
              </w:rPr>
            </w:pPr>
            <w:r w:rsidRPr="00C30686">
              <w:rPr>
                <w:lang w:val="en-US" w:eastAsia="zh-CN" w:bidi="ar"/>
              </w:rPr>
              <w:t>CA_n48B_BCS0</w:t>
            </w:r>
          </w:p>
        </w:tc>
        <w:tc>
          <w:tcPr>
            <w:tcW w:w="2445" w:type="dxa"/>
            <w:tcBorders>
              <w:top w:val="nil"/>
              <w:left w:val="single" w:sz="4" w:space="0" w:color="auto"/>
              <w:bottom w:val="nil"/>
              <w:right w:val="single" w:sz="4" w:space="0" w:color="auto"/>
            </w:tcBorders>
            <w:vAlign w:val="center"/>
          </w:tcPr>
          <w:p w14:paraId="4A107480" w14:textId="77777777" w:rsidR="006F6378" w:rsidRPr="00C30686" w:rsidRDefault="006F6378" w:rsidP="0094020B">
            <w:pPr>
              <w:pStyle w:val="TAC"/>
              <w:rPr>
                <w:kern w:val="2"/>
                <w:szCs w:val="22"/>
                <w:lang w:val="en-US" w:eastAsia="zh-CN"/>
              </w:rPr>
            </w:pPr>
          </w:p>
        </w:tc>
      </w:tr>
      <w:tr w:rsidR="006F6378" w:rsidRPr="00C30686" w14:paraId="5A7D7319"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FF491D9"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348BF797"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78A639D0"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1C04D83A" w14:textId="77777777" w:rsidR="006F6378" w:rsidRPr="00C30686" w:rsidRDefault="006F6378" w:rsidP="0094020B">
            <w:pPr>
              <w:pStyle w:val="TAC"/>
              <w:rPr>
                <w:lang w:val="en-US" w:eastAsia="zh-CN" w:bidi="ar"/>
              </w:rPr>
            </w:pPr>
            <w:r w:rsidRPr="00C30686">
              <w:rPr>
                <w:lang w:val="en-US" w:eastAsia="zh-CN" w:bidi="ar"/>
              </w:rPr>
              <w:t>CA_n96C_BCS0</w:t>
            </w:r>
          </w:p>
        </w:tc>
        <w:tc>
          <w:tcPr>
            <w:tcW w:w="2445" w:type="dxa"/>
            <w:tcBorders>
              <w:top w:val="nil"/>
              <w:left w:val="single" w:sz="4" w:space="0" w:color="auto"/>
              <w:bottom w:val="single" w:sz="4" w:space="0" w:color="auto"/>
              <w:right w:val="single" w:sz="4" w:space="0" w:color="auto"/>
            </w:tcBorders>
            <w:vAlign w:val="center"/>
          </w:tcPr>
          <w:p w14:paraId="00E7DFB2" w14:textId="77777777" w:rsidR="006F6378" w:rsidRPr="00C30686" w:rsidRDefault="006F6378" w:rsidP="0094020B">
            <w:pPr>
              <w:pStyle w:val="TAC"/>
              <w:rPr>
                <w:kern w:val="2"/>
                <w:szCs w:val="22"/>
                <w:lang w:val="en-US" w:eastAsia="zh-CN"/>
              </w:rPr>
            </w:pPr>
          </w:p>
        </w:tc>
      </w:tr>
      <w:tr w:rsidR="006F6378" w:rsidRPr="00C30686" w14:paraId="72B78F1D"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9B57235"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CA_n46M-n48B-n96C</w:t>
            </w:r>
          </w:p>
        </w:tc>
        <w:tc>
          <w:tcPr>
            <w:tcW w:w="2785" w:type="dxa"/>
            <w:tcBorders>
              <w:top w:val="single" w:sz="4" w:space="0" w:color="auto"/>
              <w:left w:val="single" w:sz="4" w:space="0" w:color="auto"/>
              <w:bottom w:val="nil"/>
              <w:right w:val="single" w:sz="4" w:space="0" w:color="auto"/>
            </w:tcBorders>
            <w:vAlign w:val="center"/>
          </w:tcPr>
          <w:p w14:paraId="60EB1E50"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w:t>
            </w:r>
          </w:p>
        </w:tc>
        <w:tc>
          <w:tcPr>
            <w:tcW w:w="1259" w:type="dxa"/>
            <w:tcBorders>
              <w:top w:val="single" w:sz="4" w:space="0" w:color="auto"/>
              <w:left w:val="single" w:sz="4" w:space="0" w:color="auto"/>
              <w:bottom w:val="single" w:sz="4" w:space="0" w:color="auto"/>
              <w:right w:val="single" w:sz="4" w:space="0" w:color="auto"/>
            </w:tcBorders>
            <w:vAlign w:val="center"/>
          </w:tcPr>
          <w:p w14:paraId="36F6D2B5"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35FE35F5"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CA_n46M_BCS0</w:t>
            </w:r>
          </w:p>
        </w:tc>
        <w:tc>
          <w:tcPr>
            <w:tcW w:w="2445" w:type="dxa"/>
            <w:tcBorders>
              <w:top w:val="single" w:sz="4" w:space="0" w:color="auto"/>
              <w:left w:val="single" w:sz="4" w:space="0" w:color="auto"/>
              <w:bottom w:val="nil"/>
              <w:right w:val="single" w:sz="4" w:space="0" w:color="auto"/>
            </w:tcBorders>
            <w:vAlign w:val="center"/>
          </w:tcPr>
          <w:p w14:paraId="7468C76D" w14:textId="77777777" w:rsidR="006F6378" w:rsidRPr="00C30686" w:rsidRDefault="006F6378" w:rsidP="0094020B">
            <w:pPr>
              <w:pStyle w:val="TAC"/>
              <w:rPr>
                <w:rFonts w:eastAsiaTheme="minorEastAsia"/>
                <w:kern w:val="2"/>
                <w:szCs w:val="22"/>
                <w:lang w:val="en-US" w:eastAsia="zh-CN"/>
              </w:rPr>
            </w:pPr>
            <w:r w:rsidRPr="00C30686">
              <w:rPr>
                <w:rFonts w:eastAsiaTheme="minorEastAsia"/>
                <w:lang w:val="en-US" w:eastAsia="zh-CN"/>
              </w:rPr>
              <w:t>0</w:t>
            </w:r>
          </w:p>
        </w:tc>
      </w:tr>
      <w:tr w:rsidR="006F6378" w:rsidRPr="00C30686" w14:paraId="50CF4217" w14:textId="77777777" w:rsidTr="004F423A">
        <w:trPr>
          <w:trHeight w:val="29"/>
        </w:trPr>
        <w:tc>
          <w:tcPr>
            <w:tcW w:w="2742" w:type="dxa"/>
            <w:tcBorders>
              <w:top w:val="nil"/>
              <w:left w:val="single" w:sz="4" w:space="0" w:color="auto"/>
              <w:bottom w:val="nil"/>
              <w:right w:val="single" w:sz="4" w:space="0" w:color="auto"/>
            </w:tcBorders>
            <w:vAlign w:val="center"/>
          </w:tcPr>
          <w:p w14:paraId="06FA48BF"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nil"/>
              <w:right w:val="single" w:sz="4" w:space="0" w:color="auto"/>
            </w:tcBorders>
            <w:vAlign w:val="center"/>
          </w:tcPr>
          <w:p w14:paraId="4AC56894"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249E184"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375D4013"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CA_n48B_BCS0</w:t>
            </w:r>
          </w:p>
        </w:tc>
        <w:tc>
          <w:tcPr>
            <w:tcW w:w="2445" w:type="dxa"/>
            <w:tcBorders>
              <w:top w:val="nil"/>
              <w:left w:val="single" w:sz="4" w:space="0" w:color="auto"/>
              <w:bottom w:val="nil"/>
              <w:right w:val="single" w:sz="4" w:space="0" w:color="auto"/>
            </w:tcBorders>
            <w:vAlign w:val="center"/>
          </w:tcPr>
          <w:p w14:paraId="0F6FD872" w14:textId="77777777" w:rsidR="006F6378" w:rsidRPr="00C30686" w:rsidRDefault="006F6378" w:rsidP="0094020B">
            <w:pPr>
              <w:pStyle w:val="TAC"/>
              <w:rPr>
                <w:rFonts w:eastAsiaTheme="minorEastAsia"/>
                <w:kern w:val="2"/>
                <w:szCs w:val="22"/>
                <w:lang w:val="en-US" w:eastAsia="zh-CN"/>
              </w:rPr>
            </w:pPr>
          </w:p>
        </w:tc>
      </w:tr>
      <w:tr w:rsidR="006F6378" w:rsidRPr="00C30686" w14:paraId="0C89A0FC"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A273A6E"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0DF97225"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59CA34C"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55317ABE"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CA_n96C_BCS0</w:t>
            </w:r>
          </w:p>
        </w:tc>
        <w:tc>
          <w:tcPr>
            <w:tcW w:w="2445" w:type="dxa"/>
            <w:tcBorders>
              <w:top w:val="nil"/>
              <w:left w:val="single" w:sz="4" w:space="0" w:color="auto"/>
              <w:bottom w:val="single" w:sz="4" w:space="0" w:color="auto"/>
              <w:right w:val="single" w:sz="4" w:space="0" w:color="auto"/>
            </w:tcBorders>
            <w:vAlign w:val="center"/>
          </w:tcPr>
          <w:p w14:paraId="663EA695" w14:textId="77777777" w:rsidR="006F6378" w:rsidRPr="00C30686" w:rsidRDefault="006F6378" w:rsidP="0094020B">
            <w:pPr>
              <w:pStyle w:val="TAC"/>
              <w:rPr>
                <w:rFonts w:eastAsiaTheme="minorEastAsia"/>
                <w:kern w:val="2"/>
                <w:szCs w:val="22"/>
                <w:lang w:val="en-US" w:eastAsia="zh-CN"/>
              </w:rPr>
            </w:pPr>
          </w:p>
        </w:tc>
      </w:tr>
      <w:tr w:rsidR="006F6378" w:rsidRPr="00C30686" w14:paraId="0A094C98"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6F1AAE2" w14:textId="77777777" w:rsidR="006F6378" w:rsidRPr="00C30686" w:rsidRDefault="006F6378" w:rsidP="0094020B">
            <w:pPr>
              <w:pStyle w:val="TAC"/>
              <w:rPr>
                <w:kern w:val="2"/>
                <w:szCs w:val="22"/>
                <w:lang w:val="en-US"/>
              </w:rPr>
            </w:pPr>
            <w:r w:rsidRPr="00C30686">
              <w:rPr>
                <w:kern w:val="2"/>
                <w:szCs w:val="22"/>
                <w:lang w:val="en-US"/>
              </w:rPr>
              <w:t>CA_n46N-n48B-n96C</w:t>
            </w:r>
          </w:p>
        </w:tc>
        <w:tc>
          <w:tcPr>
            <w:tcW w:w="2785" w:type="dxa"/>
            <w:tcBorders>
              <w:top w:val="single" w:sz="4" w:space="0" w:color="auto"/>
              <w:left w:val="single" w:sz="4" w:space="0" w:color="auto"/>
              <w:bottom w:val="nil"/>
              <w:right w:val="single" w:sz="4" w:space="0" w:color="auto"/>
            </w:tcBorders>
            <w:vAlign w:val="center"/>
          </w:tcPr>
          <w:p w14:paraId="50355094" w14:textId="77777777" w:rsidR="006F6378" w:rsidRPr="00C30686" w:rsidRDefault="006F6378" w:rsidP="0094020B">
            <w:pPr>
              <w:pStyle w:val="TAC"/>
              <w:rPr>
                <w:kern w:val="2"/>
                <w:szCs w:val="22"/>
                <w:lang w:val="en-US"/>
              </w:rPr>
            </w:pPr>
            <w:r w:rsidRPr="00C30686">
              <w:rPr>
                <w:kern w:val="2"/>
                <w:szCs w:val="22"/>
                <w:lang w:val="en-US"/>
              </w:rPr>
              <w:t>CA_n46A-n48A</w:t>
            </w:r>
          </w:p>
          <w:p w14:paraId="28612B9D" w14:textId="77777777" w:rsidR="006F6378" w:rsidRPr="00C30686" w:rsidRDefault="006F6378" w:rsidP="0094020B">
            <w:pPr>
              <w:pStyle w:val="TAC"/>
              <w:rPr>
                <w:kern w:val="2"/>
                <w:szCs w:val="22"/>
                <w:lang w:val="en-US"/>
              </w:rPr>
            </w:pPr>
            <w:r w:rsidRPr="00C30686">
              <w:rPr>
                <w:kern w:val="2"/>
                <w:szCs w:val="22"/>
                <w:lang w:val="en-US"/>
              </w:rPr>
              <w:t>CA_n46A-n48B</w:t>
            </w:r>
          </w:p>
          <w:p w14:paraId="32D2E474" w14:textId="77777777" w:rsidR="006F6378" w:rsidRPr="00C30686" w:rsidRDefault="006F6378" w:rsidP="0094020B">
            <w:pPr>
              <w:pStyle w:val="TAC"/>
              <w:rPr>
                <w:kern w:val="2"/>
                <w:szCs w:val="22"/>
                <w:lang w:val="en-US"/>
              </w:rPr>
            </w:pPr>
            <w:r w:rsidRPr="00C30686">
              <w:rPr>
                <w:kern w:val="2"/>
                <w:szCs w:val="22"/>
                <w:lang w:val="en-US"/>
              </w:rPr>
              <w:t>CA_n48A-n96A</w:t>
            </w:r>
          </w:p>
          <w:p w14:paraId="5F92F561" w14:textId="77777777" w:rsidR="006F6378" w:rsidRPr="00C30686" w:rsidRDefault="006F6378" w:rsidP="0094020B">
            <w:pPr>
              <w:pStyle w:val="TAC"/>
              <w:rPr>
                <w:kern w:val="2"/>
                <w:szCs w:val="22"/>
                <w:lang w:val="en-US"/>
              </w:rPr>
            </w:pPr>
            <w:r w:rsidRPr="00C30686">
              <w:rPr>
                <w:rFonts w:eastAsiaTheme="minorEastAsia" w:cs="Arial"/>
                <w:color w:val="000000"/>
                <w:szCs w:val="18"/>
                <w:lang w:val="en-US"/>
              </w:rPr>
              <w:t>CA_n48B</w:t>
            </w:r>
          </w:p>
          <w:p w14:paraId="23DC6FC5" w14:textId="77777777" w:rsidR="006F6378" w:rsidRPr="00C30686" w:rsidRDefault="006F6378" w:rsidP="0094020B">
            <w:pPr>
              <w:pStyle w:val="TAC"/>
              <w:rPr>
                <w:kern w:val="2"/>
                <w:szCs w:val="22"/>
                <w:lang w:val="en-US"/>
              </w:rPr>
            </w:pPr>
            <w:r w:rsidRPr="00C30686">
              <w:rPr>
                <w:kern w:val="2"/>
                <w:szCs w:val="22"/>
                <w:lang w:val="en-US"/>
              </w:rPr>
              <w:t>CA_n48B-n96A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5AB890C3"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75966B84" w14:textId="77777777" w:rsidR="006F6378" w:rsidRPr="00C30686" w:rsidRDefault="006F6378" w:rsidP="0094020B">
            <w:pPr>
              <w:pStyle w:val="TAC"/>
              <w:rPr>
                <w:lang w:val="en-US" w:eastAsia="zh-CN" w:bidi="ar"/>
              </w:rPr>
            </w:pPr>
            <w:r>
              <w:rPr>
                <w:lang w:val="en-US" w:eastAsia="zh-CN" w:bidi="ar"/>
              </w:rPr>
              <w:t>CA_n46N_BCS</w:t>
            </w:r>
            <w:r w:rsidRPr="00C74263">
              <w:rPr>
                <w:szCs w:val="18"/>
                <w:lang w:val="en-US" w:eastAsia="zh-CN" w:bidi="ar"/>
              </w:rPr>
              <w:t>1</w:t>
            </w:r>
          </w:p>
        </w:tc>
        <w:tc>
          <w:tcPr>
            <w:tcW w:w="2445" w:type="dxa"/>
            <w:tcBorders>
              <w:top w:val="single" w:sz="4" w:space="0" w:color="auto"/>
              <w:left w:val="single" w:sz="4" w:space="0" w:color="auto"/>
              <w:bottom w:val="nil"/>
              <w:right w:val="single" w:sz="4" w:space="0" w:color="auto"/>
            </w:tcBorders>
            <w:shd w:val="clear" w:color="auto" w:fill="auto"/>
            <w:vAlign w:val="center"/>
          </w:tcPr>
          <w:p w14:paraId="26A7AFA0"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60319025" w14:textId="77777777" w:rsidTr="004F423A">
        <w:trPr>
          <w:trHeight w:val="29"/>
        </w:trPr>
        <w:tc>
          <w:tcPr>
            <w:tcW w:w="2742" w:type="dxa"/>
            <w:tcBorders>
              <w:top w:val="nil"/>
              <w:left w:val="single" w:sz="4" w:space="0" w:color="auto"/>
              <w:bottom w:val="nil"/>
              <w:right w:val="single" w:sz="4" w:space="0" w:color="auto"/>
            </w:tcBorders>
            <w:vAlign w:val="center"/>
          </w:tcPr>
          <w:p w14:paraId="21CC10ED"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2CB2264C"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4973EF0D"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7FA69D76" w14:textId="77777777" w:rsidR="006F6378" w:rsidRPr="00C30686" w:rsidRDefault="006F6378" w:rsidP="0094020B">
            <w:pPr>
              <w:pStyle w:val="TAC"/>
              <w:rPr>
                <w:lang w:val="en-US" w:eastAsia="zh-CN" w:bidi="ar"/>
              </w:rPr>
            </w:pPr>
            <w:r w:rsidRPr="00C30686">
              <w:rPr>
                <w:lang w:val="en-US" w:eastAsia="zh-CN" w:bidi="ar"/>
              </w:rPr>
              <w:t>CA_n48B_BCS0</w:t>
            </w:r>
          </w:p>
        </w:tc>
        <w:tc>
          <w:tcPr>
            <w:tcW w:w="2445" w:type="dxa"/>
            <w:tcBorders>
              <w:top w:val="nil"/>
              <w:left w:val="single" w:sz="4" w:space="0" w:color="auto"/>
              <w:bottom w:val="nil"/>
              <w:right w:val="single" w:sz="4" w:space="0" w:color="auto"/>
            </w:tcBorders>
            <w:vAlign w:val="center"/>
          </w:tcPr>
          <w:p w14:paraId="35F3AC9B" w14:textId="77777777" w:rsidR="006F6378" w:rsidRPr="00C30686" w:rsidRDefault="006F6378" w:rsidP="0094020B">
            <w:pPr>
              <w:pStyle w:val="TAC"/>
              <w:rPr>
                <w:kern w:val="2"/>
                <w:szCs w:val="22"/>
                <w:lang w:val="en-US" w:eastAsia="zh-CN"/>
              </w:rPr>
            </w:pPr>
          </w:p>
        </w:tc>
      </w:tr>
      <w:tr w:rsidR="006F6378" w:rsidRPr="00C30686" w14:paraId="0186FBF6"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873D379"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3E84C8B6"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0714BC59"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418A47B9" w14:textId="77777777" w:rsidR="006F6378" w:rsidRPr="00C30686" w:rsidRDefault="006F6378" w:rsidP="0094020B">
            <w:pPr>
              <w:pStyle w:val="TAC"/>
              <w:rPr>
                <w:lang w:val="en-US" w:eastAsia="zh-CN" w:bidi="ar"/>
              </w:rPr>
            </w:pPr>
            <w:r w:rsidRPr="00C30686">
              <w:rPr>
                <w:lang w:val="en-US" w:eastAsia="zh-CN" w:bidi="ar"/>
              </w:rPr>
              <w:t>CA_n96C_BCS0</w:t>
            </w:r>
          </w:p>
        </w:tc>
        <w:tc>
          <w:tcPr>
            <w:tcW w:w="2445" w:type="dxa"/>
            <w:tcBorders>
              <w:top w:val="nil"/>
              <w:left w:val="single" w:sz="4" w:space="0" w:color="auto"/>
              <w:bottom w:val="single" w:sz="4" w:space="0" w:color="auto"/>
              <w:right w:val="single" w:sz="4" w:space="0" w:color="auto"/>
            </w:tcBorders>
            <w:vAlign w:val="center"/>
          </w:tcPr>
          <w:p w14:paraId="70EE502F" w14:textId="77777777" w:rsidR="006F6378" w:rsidRPr="00C30686" w:rsidRDefault="006F6378" w:rsidP="0094020B">
            <w:pPr>
              <w:pStyle w:val="TAC"/>
              <w:rPr>
                <w:kern w:val="2"/>
                <w:szCs w:val="22"/>
                <w:lang w:val="en-US" w:eastAsia="zh-CN"/>
              </w:rPr>
            </w:pPr>
          </w:p>
        </w:tc>
      </w:tr>
      <w:tr w:rsidR="006F6378" w:rsidRPr="00C30686" w14:paraId="08419A7D"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27CBA99"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CA_n46A-n48C-n96C</w:t>
            </w:r>
          </w:p>
        </w:tc>
        <w:tc>
          <w:tcPr>
            <w:tcW w:w="2785" w:type="dxa"/>
            <w:tcBorders>
              <w:top w:val="single" w:sz="4" w:space="0" w:color="auto"/>
              <w:left w:val="single" w:sz="4" w:space="0" w:color="auto"/>
              <w:bottom w:val="nil"/>
              <w:right w:val="single" w:sz="4" w:space="0" w:color="auto"/>
            </w:tcBorders>
            <w:vAlign w:val="center"/>
          </w:tcPr>
          <w:p w14:paraId="760F5C31"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w:t>
            </w:r>
          </w:p>
        </w:tc>
        <w:tc>
          <w:tcPr>
            <w:tcW w:w="1259" w:type="dxa"/>
            <w:tcBorders>
              <w:top w:val="single" w:sz="4" w:space="0" w:color="auto"/>
              <w:left w:val="single" w:sz="4" w:space="0" w:color="auto"/>
              <w:bottom w:val="single" w:sz="4" w:space="0" w:color="auto"/>
              <w:right w:val="single" w:sz="4" w:space="0" w:color="auto"/>
            </w:tcBorders>
            <w:vAlign w:val="center"/>
          </w:tcPr>
          <w:p w14:paraId="4650BC9F"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226108E3"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10, 20, 40, 60, 80</w:t>
            </w:r>
          </w:p>
        </w:tc>
        <w:tc>
          <w:tcPr>
            <w:tcW w:w="2445" w:type="dxa"/>
            <w:tcBorders>
              <w:top w:val="single" w:sz="4" w:space="0" w:color="auto"/>
              <w:left w:val="single" w:sz="4" w:space="0" w:color="auto"/>
              <w:bottom w:val="nil"/>
              <w:right w:val="single" w:sz="4" w:space="0" w:color="auto"/>
            </w:tcBorders>
            <w:vAlign w:val="center"/>
          </w:tcPr>
          <w:p w14:paraId="7F9EC03B" w14:textId="77777777" w:rsidR="006F6378" w:rsidRPr="00C30686" w:rsidRDefault="006F6378" w:rsidP="0094020B">
            <w:pPr>
              <w:pStyle w:val="TAC"/>
              <w:rPr>
                <w:rFonts w:eastAsiaTheme="minorEastAsia"/>
                <w:kern w:val="2"/>
                <w:szCs w:val="22"/>
                <w:lang w:val="en-US" w:eastAsia="zh-CN"/>
              </w:rPr>
            </w:pPr>
            <w:r w:rsidRPr="00C30686">
              <w:rPr>
                <w:rFonts w:eastAsiaTheme="minorEastAsia"/>
                <w:lang w:val="en-US" w:eastAsia="zh-CN"/>
              </w:rPr>
              <w:t>0</w:t>
            </w:r>
          </w:p>
        </w:tc>
      </w:tr>
      <w:tr w:rsidR="006F6378" w:rsidRPr="00C30686" w14:paraId="6CDF79D4" w14:textId="77777777" w:rsidTr="004F423A">
        <w:trPr>
          <w:trHeight w:val="29"/>
        </w:trPr>
        <w:tc>
          <w:tcPr>
            <w:tcW w:w="2742" w:type="dxa"/>
            <w:tcBorders>
              <w:top w:val="nil"/>
              <w:left w:val="single" w:sz="4" w:space="0" w:color="auto"/>
              <w:bottom w:val="nil"/>
              <w:right w:val="single" w:sz="4" w:space="0" w:color="auto"/>
            </w:tcBorders>
            <w:vAlign w:val="center"/>
          </w:tcPr>
          <w:p w14:paraId="57D0550C"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nil"/>
              <w:right w:val="single" w:sz="4" w:space="0" w:color="auto"/>
            </w:tcBorders>
            <w:vAlign w:val="center"/>
          </w:tcPr>
          <w:p w14:paraId="6E5B8A91"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8DFDB61"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4EEFF812"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CA_n48C_BCS0</w:t>
            </w:r>
          </w:p>
        </w:tc>
        <w:tc>
          <w:tcPr>
            <w:tcW w:w="2445" w:type="dxa"/>
            <w:tcBorders>
              <w:top w:val="nil"/>
              <w:left w:val="single" w:sz="4" w:space="0" w:color="auto"/>
              <w:bottom w:val="nil"/>
              <w:right w:val="single" w:sz="4" w:space="0" w:color="auto"/>
            </w:tcBorders>
            <w:vAlign w:val="center"/>
          </w:tcPr>
          <w:p w14:paraId="670CB097" w14:textId="77777777" w:rsidR="006F6378" w:rsidRPr="00C30686" w:rsidRDefault="006F6378" w:rsidP="0094020B">
            <w:pPr>
              <w:pStyle w:val="TAC"/>
              <w:rPr>
                <w:rFonts w:eastAsiaTheme="minorEastAsia"/>
                <w:kern w:val="2"/>
                <w:szCs w:val="22"/>
                <w:lang w:val="en-US" w:eastAsia="zh-CN"/>
              </w:rPr>
            </w:pPr>
          </w:p>
        </w:tc>
      </w:tr>
      <w:tr w:rsidR="006F6378" w:rsidRPr="00C30686" w14:paraId="392EB2D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451A636"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5B624A8B"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4D2AA09"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00D1F88F"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CA_n96C_BCS0</w:t>
            </w:r>
          </w:p>
        </w:tc>
        <w:tc>
          <w:tcPr>
            <w:tcW w:w="2445" w:type="dxa"/>
            <w:tcBorders>
              <w:top w:val="nil"/>
              <w:left w:val="single" w:sz="4" w:space="0" w:color="auto"/>
              <w:bottom w:val="single" w:sz="4" w:space="0" w:color="auto"/>
              <w:right w:val="single" w:sz="4" w:space="0" w:color="auto"/>
            </w:tcBorders>
            <w:vAlign w:val="center"/>
          </w:tcPr>
          <w:p w14:paraId="12393EE6" w14:textId="77777777" w:rsidR="006F6378" w:rsidRPr="00C30686" w:rsidRDefault="006F6378" w:rsidP="0094020B">
            <w:pPr>
              <w:pStyle w:val="TAC"/>
              <w:rPr>
                <w:rFonts w:eastAsiaTheme="minorEastAsia"/>
                <w:kern w:val="2"/>
                <w:szCs w:val="22"/>
                <w:lang w:val="en-US" w:eastAsia="zh-CN"/>
              </w:rPr>
            </w:pPr>
          </w:p>
        </w:tc>
      </w:tr>
      <w:tr w:rsidR="006F6378" w:rsidRPr="00C30686" w14:paraId="7A53882F"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F8F59FA"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CA_n46B-n48C-n96C</w:t>
            </w:r>
          </w:p>
        </w:tc>
        <w:tc>
          <w:tcPr>
            <w:tcW w:w="2785" w:type="dxa"/>
            <w:tcBorders>
              <w:top w:val="single" w:sz="4" w:space="0" w:color="auto"/>
              <w:left w:val="single" w:sz="4" w:space="0" w:color="auto"/>
              <w:bottom w:val="nil"/>
              <w:right w:val="single" w:sz="4" w:space="0" w:color="auto"/>
            </w:tcBorders>
            <w:vAlign w:val="center"/>
          </w:tcPr>
          <w:p w14:paraId="497B9DA4"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w:t>
            </w:r>
          </w:p>
        </w:tc>
        <w:tc>
          <w:tcPr>
            <w:tcW w:w="1259" w:type="dxa"/>
            <w:tcBorders>
              <w:top w:val="single" w:sz="4" w:space="0" w:color="auto"/>
              <w:left w:val="single" w:sz="4" w:space="0" w:color="auto"/>
              <w:bottom w:val="single" w:sz="4" w:space="0" w:color="auto"/>
              <w:right w:val="single" w:sz="4" w:space="0" w:color="auto"/>
            </w:tcBorders>
            <w:vAlign w:val="center"/>
          </w:tcPr>
          <w:p w14:paraId="265B83E8"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1FE02144"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CA_n46B_BCS0</w:t>
            </w:r>
          </w:p>
        </w:tc>
        <w:tc>
          <w:tcPr>
            <w:tcW w:w="2445" w:type="dxa"/>
            <w:tcBorders>
              <w:top w:val="single" w:sz="4" w:space="0" w:color="auto"/>
              <w:left w:val="single" w:sz="4" w:space="0" w:color="auto"/>
              <w:bottom w:val="nil"/>
              <w:right w:val="single" w:sz="4" w:space="0" w:color="auto"/>
            </w:tcBorders>
            <w:vAlign w:val="center"/>
          </w:tcPr>
          <w:p w14:paraId="7468FA34" w14:textId="77777777" w:rsidR="006F6378" w:rsidRPr="00C30686" w:rsidRDefault="006F6378" w:rsidP="0094020B">
            <w:pPr>
              <w:pStyle w:val="TAC"/>
              <w:rPr>
                <w:rFonts w:eastAsiaTheme="minorEastAsia"/>
                <w:kern w:val="2"/>
                <w:szCs w:val="22"/>
                <w:lang w:val="en-US" w:eastAsia="zh-CN"/>
              </w:rPr>
            </w:pPr>
            <w:r w:rsidRPr="00C30686">
              <w:rPr>
                <w:rFonts w:eastAsiaTheme="minorEastAsia"/>
                <w:lang w:val="en-US" w:eastAsia="zh-CN"/>
              </w:rPr>
              <w:t>0</w:t>
            </w:r>
          </w:p>
        </w:tc>
      </w:tr>
      <w:tr w:rsidR="006F6378" w:rsidRPr="00C30686" w14:paraId="31689C12" w14:textId="77777777" w:rsidTr="004F423A">
        <w:trPr>
          <w:trHeight w:val="29"/>
        </w:trPr>
        <w:tc>
          <w:tcPr>
            <w:tcW w:w="2742" w:type="dxa"/>
            <w:tcBorders>
              <w:top w:val="nil"/>
              <w:left w:val="single" w:sz="4" w:space="0" w:color="auto"/>
              <w:bottom w:val="nil"/>
              <w:right w:val="single" w:sz="4" w:space="0" w:color="auto"/>
            </w:tcBorders>
            <w:vAlign w:val="center"/>
          </w:tcPr>
          <w:p w14:paraId="719C7778"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nil"/>
              <w:right w:val="single" w:sz="4" w:space="0" w:color="auto"/>
            </w:tcBorders>
            <w:vAlign w:val="center"/>
          </w:tcPr>
          <w:p w14:paraId="1AA0354D"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F298472"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46CAC91A"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CA_n48C_BCS0</w:t>
            </w:r>
          </w:p>
        </w:tc>
        <w:tc>
          <w:tcPr>
            <w:tcW w:w="2445" w:type="dxa"/>
            <w:tcBorders>
              <w:top w:val="nil"/>
              <w:left w:val="single" w:sz="4" w:space="0" w:color="auto"/>
              <w:bottom w:val="nil"/>
              <w:right w:val="single" w:sz="4" w:space="0" w:color="auto"/>
            </w:tcBorders>
            <w:vAlign w:val="center"/>
          </w:tcPr>
          <w:p w14:paraId="6C91D36B" w14:textId="77777777" w:rsidR="006F6378" w:rsidRPr="00C30686" w:rsidRDefault="006F6378" w:rsidP="0094020B">
            <w:pPr>
              <w:pStyle w:val="TAC"/>
              <w:rPr>
                <w:rFonts w:eastAsiaTheme="minorEastAsia"/>
                <w:kern w:val="2"/>
                <w:szCs w:val="22"/>
                <w:lang w:val="en-US" w:eastAsia="zh-CN"/>
              </w:rPr>
            </w:pPr>
          </w:p>
        </w:tc>
      </w:tr>
      <w:tr w:rsidR="006F6378" w:rsidRPr="00C30686" w14:paraId="4D5640E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5381D1B"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24C161FD"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9D8DDD6"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7FC313AF"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CA_n96C_BCS0</w:t>
            </w:r>
          </w:p>
        </w:tc>
        <w:tc>
          <w:tcPr>
            <w:tcW w:w="2445" w:type="dxa"/>
            <w:tcBorders>
              <w:top w:val="nil"/>
              <w:left w:val="single" w:sz="4" w:space="0" w:color="auto"/>
              <w:bottom w:val="single" w:sz="4" w:space="0" w:color="auto"/>
              <w:right w:val="single" w:sz="4" w:space="0" w:color="auto"/>
            </w:tcBorders>
            <w:vAlign w:val="center"/>
          </w:tcPr>
          <w:p w14:paraId="79D72292" w14:textId="77777777" w:rsidR="006F6378" w:rsidRPr="00C30686" w:rsidRDefault="006F6378" w:rsidP="0094020B">
            <w:pPr>
              <w:pStyle w:val="TAC"/>
              <w:rPr>
                <w:rFonts w:eastAsiaTheme="minorEastAsia"/>
                <w:kern w:val="2"/>
                <w:szCs w:val="22"/>
                <w:lang w:val="en-US" w:eastAsia="zh-CN"/>
              </w:rPr>
            </w:pPr>
          </w:p>
        </w:tc>
      </w:tr>
      <w:tr w:rsidR="006F6378" w:rsidRPr="00C30686" w14:paraId="333BC938"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1060172"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CA_n46C-n48C-n96C</w:t>
            </w:r>
          </w:p>
        </w:tc>
        <w:tc>
          <w:tcPr>
            <w:tcW w:w="2785" w:type="dxa"/>
            <w:tcBorders>
              <w:top w:val="single" w:sz="4" w:space="0" w:color="auto"/>
              <w:left w:val="single" w:sz="4" w:space="0" w:color="auto"/>
              <w:bottom w:val="nil"/>
              <w:right w:val="single" w:sz="4" w:space="0" w:color="auto"/>
            </w:tcBorders>
            <w:vAlign w:val="center"/>
          </w:tcPr>
          <w:p w14:paraId="5E72261D"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w:t>
            </w:r>
          </w:p>
        </w:tc>
        <w:tc>
          <w:tcPr>
            <w:tcW w:w="1259" w:type="dxa"/>
            <w:tcBorders>
              <w:top w:val="single" w:sz="4" w:space="0" w:color="auto"/>
              <w:left w:val="single" w:sz="4" w:space="0" w:color="auto"/>
              <w:bottom w:val="single" w:sz="4" w:space="0" w:color="auto"/>
              <w:right w:val="single" w:sz="4" w:space="0" w:color="auto"/>
            </w:tcBorders>
            <w:vAlign w:val="center"/>
          </w:tcPr>
          <w:p w14:paraId="5C2D0D1D"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475CEA06"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CA_n46C_BCS0</w:t>
            </w:r>
          </w:p>
        </w:tc>
        <w:tc>
          <w:tcPr>
            <w:tcW w:w="2445" w:type="dxa"/>
            <w:tcBorders>
              <w:top w:val="single" w:sz="4" w:space="0" w:color="auto"/>
              <w:left w:val="single" w:sz="4" w:space="0" w:color="auto"/>
              <w:bottom w:val="nil"/>
              <w:right w:val="single" w:sz="4" w:space="0" w:color="auto"/>
            </w:tcBorders>
            <w:vAlign w:val="center"/>
          </w:tcPr>
          <w:p w14:paraId="528AD5E0" w14:textId="77777777" w:rsidR="006F6378" w:rsidRPr="00C30686" w:rsidRDefault="006F6378" w:rsidP="0094020B">
            <w:pPr>
              <w:pStyle w:val="TAC"/>
              <w:rPr>
                <w:rFonts w:eastAsiaTheme="minorEastAsia"/>
                <w:kern w:val="2"/>
                <w:szCs w:val="22"/>
                <w:lang w:val="en-US" w:eastAsia="zh-CN"/>
              </w:rPr>
            </w:pPr>
            <w:r w:rsidRPr="00C30686">
              <w:rPr>
                <w:rFonts w:eastAsiaTheme="minorEastAsia"/>
                <w:lang w:val="en-US" w:eastAsia="zh-CN"/>
              </w:rPr>
              <w:t>0</w:t>
            </w:r>
          </w:p>
        </w:tc>
      </w:tr>
      <w:tr w:rsidR="006F6378" w:rsidRPr="00C30686" w14:paraId="73EE834E" w14:textId="77777777" w:rsidTr="004F423A">
        <w:trPr>
          <w:trHeight w:val="29"/>
        </w:trPr>
        <w:tc>
          <w:tcPr>
            <w:tcW w:w="2742" w:type="dxa"/>
            <w:tcBorders>
              <w:top w:val="nil"/>
              <w:left w:val="single" w:sz="4" w:space="0" w:color="auto"/>
              <w:bottom w:val="nil"/>
              <w:right w:val="single" w:sz="4" w:space="0" w:color="auto"/>
            </w:tcBorders>
            <w:vAlign w:val="center"/>
          </w:tcPr>
          <w:p w14:paraId="17A330D4"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nil"/>
              <w:right w:val="single" w:sz="4" w:space="0" w:color="auto"/>
            </w:tcBorders>
            <w:vAlign w:val="center"/>
          </w:tcPr>
          <w:p w14:paraId="6A94F36E"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F4BA890"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448E81D7"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CA_n48C_BCS0</w:t>
            </w:r>
          </w:p>
        </w:tc>
        <w:tc>
          <w:tcPr>
            <w:tcW w:w="2445" w:type="dxa"/>
            <w:tcBorders>
              <w:top w:val="nil"/>
              <w:left w:val="single" w:sz="4" w:space="0" w:color="auto"/>
              <w:bottom w:val="nil"/>
              <w:right w:val="single" w:sz="4" w:space="0" w:color="auto"/>
            </w:tcBorders>
            <w:vAlign w:val="center"/>
          </w:tcPr>
          <w:p w14:paraId="2A17F3BE" w14:textId="77777777" w:rsidR="006F6378" w:rsidRPr="00C30686" w:rsidRDefault="006F6378" w:rsidP="0094020B">
            <w:pPr>
              <w:pStyle w:val="TAC"/>
              <w:rPr>
                <w:rFonts w:eastAsiaTheme="minorEastAsia"/>
                <w:kern w:val="2"/>
                <w:szCs w:val="22"/>
                <w:lang w:val="en-US" w:eastAsia="zh-CN"/>
              </w:rPr>
            </w:pPr>
          </w:p>
        </w:tc>
      </w:tr>
      <w:tr w:rsidR="006F6378" w:rsidRPr="00C30686" w14:paraId="362F87B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0304BE3"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77DC0360"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E7A77C1"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4B5106F2"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CA_n96C_BCS0</w:t>
            </w:r>
          </w:p>
        </w:tc>
        <w:tc>
          <w:tcPr>
            <w:tcW w:w="2445" w:type="dxa"/>
            <w:tcBorders>
              <w:top w:val="nil"/>
              <w:left w:val="single" w:sz="4" w:space="0" w:color="auto"/>
              <w:bottom w:val="single" w:sz="4" w:space="0" w:color="auto"/>
              <w:right w:val="single" w:sz="4" w:space="0" w:color="auto"/>
            </w:tcBorders>
            <w:vAlign w:val="center"/>
          </w:tcPr>
          <w:p w14:paraId="7E8457F7" w14:textId="77777777" w:rsidR="006F6378" w:rsidRPr="00C30686" w:rsidRDefault="006F6378" w:rsidP="0094020B">
            <w:pPr>
              <w:pStyle w:val="TAC"/>
              <w:rPr>
                <w:rFonts w:eastAsiaTheme="minorEastAsia"/>
                <w:kern w:val="2"/>
                <w:szCs w:val="22"/>
                <w:lang w:val="en-US" w:eastAsia="zh-CN"/>
              </w:rPr>
            </w:pPr>
          </w:p>
        </w:tc>
      </w:tr>
      <w:tr w:rsidR="006F6378" w:rsidRPr="00C30686" w14:paraId="6B0C509C"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875F0A9"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CA_n46D-n48C-n96C</w:t>
            </w:r>
          </w:p>
        </w:tc>
        <w:tc>
          <w:tcPr>
            <w:tcW w:w="2785" w:type="dxa"/>
            <w:tcBorders>
              <w:top w:val="single" w:sz="4" w:space="0" w:color="auto"/>
              <w:left w:val="single" w:sz="4" w:space="0" w:color="auto"/>
              <w:bottom w:val="nil"/>
              <w:right w:val="single" w:sz="4" w:space="0" w:color="auto"/>
            </w:tcBorders>
            <w:vAlign w:val="center"/>
          </w:tcPr>
          <w:p w14:paraId="3F9E6F4B"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w:t>
            </w:r>
          </w:p>
        </w:tc>
        <w:tc>
          <w:tcPr>
            <w:tcW w:w="1259" w:type="dxa"/>
            <w:tcBorders>
              <w:top w:val="single" w:sz="4" w:space="0" w:color="auto"/>
              <w:left w:val="single" w:sz="4" w:space="0" w:color="auto"/>
              <w:bottom w:val="single" w:sz="4" w:space="0" w:color="auto"/>
              <w:right w:val="single" w:sz="4" w:space="0" w:color="auto"/>
            </w:tcBorders>
            <w:vAlign w:val="center"/>
          </w:tcPr>
          <w:p w14:paraId="3C20594D"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400EBCA2"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CA_n46D_BCS0</w:t>
            </w:r>
          </w:p>
        </w:tc>
        <w:tc>
          <w:tcPr>
            <w:tcW w:w="2445" w:type="dxa"/>
            <w:tcBorders>
              <w:top w:val="single" w:sz="4" w:space="0" w:color="auto"/>
              <w:left w:val="single" w:sz="4" w:space="0" w:color="auto"/>
              <w:bottom w:val="nil"/>
              <w:right w:val="single" w:sz="4" w:space="0" w:color="auto"/>
            </w:tcBorders>
            <w:vAlign w:val="center"/>
          </w:tcPr>
          <w:p w14:paraId="10676EA4" w14:textId="77777777" w:rsidR="006F6378" w:rsidRPr="00C30686" w:rsidRDefault="006F6378" w:rsidP="0094020B">
            <w:pPr>
              <w:pStyle w:val="TAC"/>
              <w:rPr>
                <w:rFonts w:eastAsiaTheme="minorEastAsia"/>
                <w:kern w:val="2"/>
                <w:szCs w:val="22"/>
                <w:lang w:val="en-US" w:eastAsia="zh-CN"/>
              </w:rPr>
            </w:pPr>
            <w:r w:rsidRPr="00C30686">
              <w:rPr>
                <w:rFonts w:eastAsiaTheme="minorEastAsia"/>
                <w:lang w:val="en-US" w:eastAsia="zh-CN"/>
              </w:rPr>
              <w:t>0</w:t>
            </w:r>
          </w:p>
        </w:tc>
      </w:tr>
      <w:tr w:rsidR="006F6378" w:rsidRPr="00C30686" w14:paraId="74AF1E4B" w14:textId="77777777" w:rsidTr="004F423A">
        <w:trPr>
          <w:trHeight w:val="29"/>
        </w:trPr>
        <w:tc>
          <w:tcPr>
            <w:tcW w:w="2742" w:type="dxa"/>
            <w:tcBorders>
              <w:top w:val="nil"/>
              <w:left w:val="single" w:sz="4" w:space="0" w:color="auto"/>
              <w:bottom w:val="nil"/>
              <w:right w:val="single" w:sz="4" w:space="0" w:color="auto"/>
            </w:tcBorders>
            <w:vAlign w:val="center"/>
          </w:tcPr>
          <w:p w14:paraId="527D5201"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nil"/>
              <w:right w:val="single" w:sz="4" w:space="0" w:color="auto"/>
            </w:tcBorders>
            <w:vAlign w:val="center"/>
          </w:tcPr>
          <w:p w14:paraId="2CBFC868"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47801AA"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1AE4C654"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CA_n48C_BCS0</w:t>
            </w:r>
          </w:p>
        </w:tc>
        <w:tc>
          <w:tcPr>
            <w:tcW w:w="2445" w:type="dxa"/>
            <w:tcBorders>
              <w:top w:val="nil"/>
              <w:left w:val="single" w:sz="4" w:space="0" w:color="auto"/>
              <w:bottom w:val="nil"/>
              <w:right w:val="single" w:sz="4" w:space="0" w:color="auto"/>
            </w:tcBorders>
            <w:vAlign w:val="center"/>
          </w:tcPr>
          <w:p w14:paraId="559949C0" w14:textId="77777777" w:rsidR="006F6378" w:rsidRPr="00C30686" w:rsidRDefault="006F6378" w:rsidP="0094020B">
            <w:pPr>
              <w:pStyle w:val="TAC"/>
              <w:rPr>
                <w:rFonts w:eastAsiaTheme="minorEastAsia"/>
                <w:kern w:val="2"/>
                <w:szCs w:val="22"/>
                <w:lang w:val="en-US" w:eastAsia="zh-CN"/>
              </w:rPr>
            </w:pPr>
          </w:p>
        </w:tc>
      </w:tr>
      <w:tr w:rsidR="006F6378" w:rsidRPr="00C30686" w14:paraId="62DA3CF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D2A1163"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51EA03C4"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99F5956"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1132F7A2"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CA_n96C_BCS0</w:t>
            </w:r>
          </w:p>
        </w:tc>
        <w:tc>
          <w:tcPr>
            <w:tcW w:w="2445" w:type="dxa"/>
            <w:tcBorders>
              <w:top w:val="nil"/>
              <w:left w:val="single" w:sz="4" w:space="0" w:color="auto"/>
              <w:bottom w:val="single" w:sz="4" w:space="0" w:color="auto"/>
              <w:right w:val="single" w:sz="4" w:space="0" w:color="auto"/>
            </w:tcBorders>
            <w:vAlign w:val="center"/>
          </w:tcPr>
          <w:p w14:paraId="6B52CEF3" w14:textId="77777777" w:rsidR="006F6378" w:rsidRPr="00C30686" w:rsidRDefault="006F6378" w:rsidP="0094020B">
            <w:pPr>
              <w:pStyle w:val="TAC"/>
              <w:rPr>
                <w:rFonts w:eastAsiaTheme="minorEastAsia"/>
                <w:kern w:val="2"/>
                <w:szCs w:val="22"/>
                <w:lang w:val="en-US" w:eastAsia="zh-CN"/>
              </w:rPr>
            </w:pPr>
          </w:p>
        </w:tc>
      </w:tr>
      <w:tr w:rsidR="006F6378" w:rsidRPr="00C30686" w14:paraId="129EFD00"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961666E"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CA_n46M-n48C-n96C</w:t>
            </w:r>
          </w:p>
        </w:tc>
        <w:tc>
          <w:tcPr>
            <w:tcW w:w="2785" w:type="dxa"/>
            <w:tcBorders>
              <w:top w:val="single" w:sz="4" w:space="0" w:color="auto"/>
              <w:left w:val="single" w:sz="4" w:space="0" w:color="auto"/>
              <w:bottom w:val="nil"/>
              <w:right w:val="single" w:sz="4" w:space="0" w:color="auto"/>
            </w:tcBorders>
            <w:vAlign w:val="center"/>
          </w:tcPr>
          <w:p w14:paraId="58A38B96"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w:t>
            </w:r>
          </w:p>
        </w:tc>
        <w:tc>
          <w:tcPr>
            <w:tcW w:w="1259" w:type="dxa"/>
            <w:tcBorders>
              <w:top w:val="single" w:sz="4" w:space="0" w:color="auto"/>
              <w:left w:val="single" w:sz="4" w:space="0" w:color="auto"/>
              <w:bottom w:val="single" w:sz="4" w:space="0" w:color="auto"/>
              <w:right w:val="single" w:sz="4" w:space="0" w:color="auto"/>
            </w:tcBorders>
            <w:vAlign w:val="center"/>
          </w:tcPr>
          <w:p w14:paraId="152EDC7A"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41CCE5C6"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CA_n46M_BCS0</w:t>
            </w:r>
          </w:p>
        </w:tc>
        <w:tc>
          <w:tcPr>
            <w:tcW w:w="2445" w:type="dxa"/>
            <w:tcBorders>
              <w:top w:val="single" w:sz="4" w:space="0" w:color="auto"/>
              <w:left w:val="single" w:sz="4" w:space="0" w:color="auto"/>
              <w:bottom w:val="nil"/>
              <w:right w:val="single" w:sz="4" w:space="0" w:color="auto"/>
            </w:tcBorders>
            <w:vAlign w:val="center"/>
          </w:tcPr>
          <w:p w14:paraId="6C97B245" w14:textId="77777777" w:rsidR="006F6378" w:rsidRPr="00C30686" w:rsidRDefault="006F6378" w:rsidP="0094020B">
            <w:pPr>
              <w:pStyle w:val="TAC"/>
              <w:rPr>
                <w:rFonts w:eastAsiaTheme="minorEastAsia"/>
                <w:kern w:val="2"/>
                <w:szCs w:val="22"/>
                <w:lang w:val="en-US" w:eastAsia="zh-CN"/>
              </w:rPr>
            </w:pPr>
            <w:r w:rsidRPr="00C30686">
              <w:rPr>
                <w:rFonts w:eastAsiaTheme="minorEastAsia"/>
                <w:lang w:val="en-US" w:eastAsia="zh-CN"/>
              </w:rPr>
              <w:t>0</w:t>
            </w:r>
          </w:p>
        </w:tc>
      </w:tr>
      <w:tr w:rsidR="006F6378" w:rsidRPr="00C30686" w14:paraId="03019567" w14:textId="77777777" w:rsidTr="004F423A">
        <w:trPr>
          <w:trHeight w:val="29"/>
        </w:trPr>
        <w:tc>
          <w:tcPr>
            <w:tcW w:w="2742" w:type="dxa"/>
            <w:tcBorders>
              <w:top w:val="nil"/>
              <w:left w:val="single" w:sz="4" w:space="0" w:color="auto"/>
              <w:bottom w:val="nil"/>
              <w:right w:val="single" w:sz="4" w:space="0" w:color="auto"/>
            </w:tcBorders>
            <w:vAlign w:val="center"/>
          </w:tcPr>
          <w:p w14:paraId="785CAD42"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nil"/>
              <w:right w:val="single" w:sz="4" w:space="0" w:color="auto"/>
            </w:tcBorders>
            <w:vAlign w:val="center"/>
          </w:tcPr>
          <w:p w14:paraId="166FA907"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4B42252"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1D958725"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CA_n48C_BCS0</w:t>
            </w:r>
          </w:p>
        </w:tc>
        <w:tc>
          <w:tcPr>
            <w:tcW w:w="2445" w:type="dxa"/>
            <w:tcBorders>
              <w:top w:val="nil"/>
              <w:left w:val="single" w:sz="4" w:space="0" w:color="auto"/>
              <w:bottom w:val="nil"/>
              <w:right w:val="single" w:sz="4" w:space="0" w:color="auto"/>
            </w:tcBorders>
            <w:vAlign w:val="center"/>
          </w:tcPr>
          <w:p w14:paraId="0C6E6ABD" w14:textId="77777777" w:rsidR="006F6378" w:rsidRPr="00C30686" w:rsidRDefault="006F6378" w:rsidP="0094020B">
            <w:pPr>
              <w:pStyle w:val="TAC"/>
              <w:rPr>
                <w:rFonts w:eastAsiaTheme="minorEastAsia"/>
                <w:kern w:val="2"/>
                <w:szCs w:val="22"/>
                <w:lang w:val="en-US" w:eastAsia="zh-CN"/>
              </w:rPr>
            </w:pPr>
          </w:p>
        </w:tc>
      </w:tr>
      <w:tr w:rsidR="006F6378" w:rsidRPr="00C30686" w14:paraId="64EE1D7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ECD417E"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53567E01"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82CC741"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28E4C8C1"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CA_n96C_BCS0</w:t>
            </w:r>
          </w:p>
        </w:tc>
        <w:tc>
          <w:tcPr>
            <w:tcW w:w="2445" w:type="dxa"/>
            <w:tcBorders>
              <w:top w:val="nil"/>
              <w:left w:val="single" w:sz="4" w:space="0" w:color="auto"/>
              <w:bottom w:val="single" w:sz="4" w:space="0" w:color="auto"/>
              <w:right w:val="single" w:sz="4" w:space="0" w:color="auto"/>
            </w:tcBorders>
            <w:vAlign w:val="center"/>
          </w:tcPr>
          <w:p w14:paraId="6BF65A2B" w14:textId="77777777" w:rsidR="006F6378" w:rsidRPr="00C30686" w:rsidRDefault="006F6378" w:rsidP="0094020B">
            <w:pPr>
              <w:pStyle w:val="TAC"/>
              <w:rPr>
                <w:rFonts w:eastAsiaTheme="minorEastAsia"/>
                <w:kern w:val="2"/>
                <w:szCs w:val="22"/>
                <w:lang w:val="en-US" w:eastAsia="zh-CN"/>
              </w:rPr>
            </w:pPr>
          </w:p>
        </w:tc>
      </w:tr>
      <w:tr w:rsidR="006F6378" w:rsidRPr="00C30686" w14:paraId="77B7B088"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DECD278"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CA_n46N-n48C-n96C</w:t>
            </w:r>
          </w:p>
        </w:tc>
        <w:tc>
          <w:tcPr>
            <w:tcW w:w="2785" w:type="dxa"/>
            <w:tcBorders>
              <w:top w:val="single" w:sz="4" w:space="0" w:color="auto"/>
              <w:left w:val="single" w:sz="4" w:space="0" w:color="auto"/>
              <w:bottom w:val="nil"/>
              <w:right w:val="single" w:sz="4" w:space="0" w:color="auto"/>
            </w:tcBorders>
            <w:vAlign w:val="center"/>
          </w:tcPr>
          <w:p w14:paraId="21530B94"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w:t>
            </w:r>
          </w:p>
        </w:tc>
        <w:tc>
          <w:tcPr>
            <w:tcW w:w="1259" w:type="dxa"/>
            <w:tcBorders>
              <w:top w:val="single" w:sz="4" w:space="0" w:color="auto"/>
              <w:left w:val="single" w:sz="4" w:space="0" w:color="auto"/>
              <w:bottom w:val="single" w:sz="4" w:space="0" w:color="auto"/>
              <w:right w:val="single" w:sz="4" w:space="0" w:color="auto"/>
            </w:tcBorders>
            <w:vAlign w:val="center"/>
          </w:tcPr>
          <w:p w14:paraId="09EFF945"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563A9100" w14:textId="77777777" w:rsidR="006F6378" w:rsidRPr="00C30686" w:rsidRDefault="006F6378" w:rsidP="0094020B">
            <w:pPr>
              <w:pStyle w:val="TAC"/>
              <w:rPr>
                <w:rFonts w:eastAsiaTheme="minorEastAsia"/>
                <w:lang w:val="en-US" w:eastAsia="zh-CN" w:bidi="ar"/>
              </w:rPr>
            </w:pPr>
            <w:r>
              <w:rPr>
                <w:lang w:val="en-US" w:eastAsia="zh-CN" w:bidi="ar"/>
              </w:rPr>
              <w:t>CA_n46N_BCS</w:t>
            </w:r>
            <w:r w:rsidRPr="00C74263">
              <w:rPr>
                <w:szCs w:val="18"/>
                <w:lang w:val="en-US" w:eastAsia="zh-CN" w:bidi="ar"/>
              </w:rPr>
              <w:t>1</w:t>
            </w:r>
          </w:p>
        </w:tc>
        <w:tc>
          <w:tcPr>
            <w:tcW w:w="2445" w:type="dxa"/>
            <w:tcBorders>
              <w:top w:val="single" w:sz="4" w:space="0" w:color="auto"/>
              <w:left w:val="single" w:sz="4" w:space="0" w:color="auto"/>
              <w:bottom w:val="nil"/>
              <w:right w:val="single" w:sz="4" w:space="0" w:color="auto"/>
            </w:tcBorders>
            <w:vAlign w:val="center"/>
          </w:tcPr>
          <w:p w14:paraId="1FD98B0A" w14:textId="77777777" w:rsidR="006F6378" w:rsidRPr="00C30686" w:rsidRDefault="006F6378" w:rsidP="0094020B">
            <w:pPr>
              <w:pStyle w:val="TAC"/>
              <w:rPr>
                <w:rFonts w:eastAsiaTheme="minorEastAsia"/>
                <w:kern w:val="2"/>
                <w:szCs w:val="22"/>
                <w:lang w:val="en-US" w:eastAsia="zh-CN"/>
              </w:rPr>
            </w:pPr>
            <w:r w:rsidRPr="00C30686">
              <w:rPr>
                <w:rFonts w:eastAsiaTheme="minorEastAsia"/>
                <w:lang w:val="en-US" w:eastAsia="zh-CN"/>
              </w:rPr>
              <w:t>0</w:t>
            </w:r>
          </w:p>
        </w:tc>
      </w:tr>
      <w:tr w:rsidR="006F6378" w:rsidRPr="00C30686" w14:paraId="63F3411A" w14:textId="77777777" w:rsidTr="004F423A">
        <w:trPr>
          <w:trHeight w:val="29"/>
        </w:trPr>
        <w:tc>
          <w:tcPr>
            <w:tcW w:w="2742" w:type="dxa"/>
            <w:tcBorders>
              <w:top w:val="nil"/>
              <w:left w:val="single" w:sz="4" w:space="0" w:color="auto"/>
              <w:bottom w:val="nil"/>
              <w:right w:val="single" w:sz="4" w:space="0" w:color="auto"/>
            </w:tcBorders>
            <w:vAlign w:val="center"/>
          </w:tcPr>
          <w:p w14:paraId="5CFC508F"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nil"/>
              <w:right w:val="single" w:sz="4" w:space="0" w:color="auto"/>
            </w:tcBorders>
            <w:vAlign w:val="center"/>
          </w:tcPr>
          <w:p w14:paraId="56AB613A"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7BDE1C3"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1A8ABAB4"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CA_n48C_BCS0</w:t>
            </w:r>
          </w:p>
        </w:tc>
        <w:tc>
          <w:tcPr>
            <w:tcW w:w="2445" w:type="dxa"/>
            <w:tcBorders>
              <w:top w:val="nil"/>
              <w:left w:val="single" w:sz="4" w:space="0" w:color="auto"/>
              <w:bottom w:val="nil"/>
              <w:right w:val="single" w:sz="4" w:space="0" w:color="auto"/>
            </w:tcBorders>
            <w:vAlign w:val="center"/>
          </w:tcPr>
          <w:p w14:paraId="57293C18" w14:textId="77777777" w:rsidR="006F6378" w:rsidRPr="00C30686" w:rsidRDefault="006F6378" w:rsidP="0094020B">
            <w:pPr>
              <w:pStyle w:val="TAC"/>
              <w:rPr>
                <w:rFonts w:eastAsiaTheme="minorEastAsia"/>
                <w:kern w:val="2"/>
                <w:szCs w:val="22"/>
                <w:lang w:val="en-US" w:eastAsia="zh-CN"/>
              </w:rPr>
            </w:pPr>
          </w:p>
        </w:tc>
      </w:tr>
      <w:tr w:rsidR="006F6378" w:rsidRPr="00C30686" w14:paraId="61E6F5D2"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615813A"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020B4E70"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6CCD34A"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7AD284FD"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CA_n96C_BCS0</w:t>
            </w:r>
          </w:p>
        </w:tc>
        <w:tc>
          <w:tcPr>
            <w:tcW w:w="2445" w:type="dxa"/>
            <w:tcBorders>
              <w:top w:val="nil"/>
              <w:left w:val="single" w:sz="4" w:space="0" w:color="auto"/>
              <w:bottom w:val="single" w:sz="4" w:space="0" w:color="auto"/>
              <w:right w:val="single" w:sz="4" w:space="0" w:color="auto"/>
            </w:tcBorders>
            <w:vAlign w:val="center"/>
          </w:tcPr>
          <w:p w14:paraId="7944DD33" w14:textId="77777777" w:rsidR="006F6378" w:rsidRPr="00C30686" w:rsidRDefault="006F6378" w:rsidP="0094020B">
            <w:pPr>
              <w:pStyle w:val="TAC"/>
              <w:rPr>
                <w:rFonts w:eastAsiaTheme="minorEastAsia"/>
                <w:kern w:val="2"/>
                <w:szCs w:val="22"/>
                <w:lang w:val="en-US" w:eastAsia="zh-CN"/>
              </w:rPr>
            </w:pPr>
          </w:p>
        </w:tc>
      </w:tr>
      <w:tr w:rsidR="006F6378" w:rsidRPr="00C30686" w14:paraId="1E6F2381"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47162B6"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CA_n46A-n48A-n96D</w:t>
            </w:r>
          </w:p>
        </w:tc>
        <w:tc>
          <w:tcPr>
            <w:tcW w:w="2785" w:type="dxa"/>
            <w:tcBorders>
              <w:top w:val="single" w:sz="4" w:space="0" w:color="auto"/>
              <w:left w:val="single" w:sz="4" w:space="0" w:color="auto"/>
              <w:bottom w:val="nil"/>
              <w:right w:val="single" w:sz="4" w:space="0" w:color="auto"/>
            </w:tcBorders>
            <w:vAlign w:val="center"/>
          </w:tcPr>
          <w:p w14:paraId="3CE4CFC3"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w:t>
            </w:r>
          </w:p>
        </w:tc>
        <w:tc>
          <w:tcPr>
            <w:tcW w:w="1259" w:type="dxa"/>
            <w:tcBorders>
              <w:top w:val="single" w:sz="4" w:space="0" w:color="auto"/>
              <w:left w:val="single" w:sz="4" w:space="0" w:color="auto"/>
              <w:bottom w:val="single" w:sz="4" w:space="0" w:color="auto"/>
              <w:right w:val="single" w:sz="4" w:space="0" w:color="auto"/>
            </w:tcBorders>
            <w:vAlign w:val="center"/>
          </w:tcPr>
          <w:p w14:paraId="31033831"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638F8D29"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10, 20, 40, 60, 80</w:t>
            </w:r>
          </w:p>
        </w:tc>
        <w:tc>
          <w:tcPr>
            <w:tcW w:w="2445" w:type="dxa"/>
            <w:tcBorders>
              <w:top w:val="single" w:sz="4" w:space="0" w:color="auto"/>
              <w:left w:val="single" w:sz="4" w:space="0" w:color="auto"/>
              <w:bottom w:val="nil"/>
              <w:right w:val="single" w:sz="4" w:space="0" w:color="auto"/>
            </w:tcBorders>
            <w:vAlign w:val="center"/>
          </w:tcPr>
          <w:p w14:paraId="1527442D" w14:textId="77777777" w:rsidR="006F6378" w:rsidRPr="00C30686" w:rsidRDefault="006F6378" w:rsidP="0094020B">
            <w:pPr>
              <w:pStyle w:val="TAC"/>
              <w:rPr>
                <w:rFonts w:eastAsiaTheme="minorEastAsia"/>
                <w:kern w:val="2"/>
                <w:szCs w:val="22"/>
                <w:lang w:val="en-US" w:eastAsia="zh-CN"/>
              </w:rPr>
            </w:pPr>
            <w:r w:rsidRPr="00C30686">
              <w:rPr>
                <w:rFonts w:eastAsiaTheme="minorEastAsia"/>
                <w:lang w:val="en-US" w:eastAsia="zh-CN"/>
              </w:rPr>
              <w:t>0</w:t>
            </w:r>
          </w:p>
        </w:tc>
      </w:tr>
      <w:tr w:rsidR="006F6378" w:rsidRPr="00C30686" w14:paraId="5684E510" w14:textId="77777777" w:rsidTr="004F423A">
        <w:trPr>
          <w:trHeight w:val="29"/>
        </w:trPr>
        <w:tc>
          <w:tcPr>
            <w:tcW w:w="2742" w:type="dxa"/>
            <w:tcBorders>
              <w:top w:val="nil"/>
              <w:left w:val="single" w:sz="4" w:space="0" w:color="auto"/>
              <w:bottom w:val="nil"/>
              <w:right w:val="single" w:sz="4" w:space="0" w:color="auto"/>
            </w:tcBorders>
            <w:vAlign w:val="center"/>
          </w:tcPr>
          <w:p w14:paraId="28B1C556"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nil"/>
              <w:right w:val="single" w:sz="4" w:space="0" w:color="auto"/>
            </w:tcBorders>
            <w:vAlign w:val="center"/>
          </w:tcPr>
          <w:p w14:paraId="46EC33EE"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E911A6F"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4FB00085"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5, 10, 15, 20, 30, 40, 50, 60, 70, 80, 90, 100</w:t>
            </w:r>
          </w:p>
        </w:tc>
        <w:tc>
          <w:tcPr>
            <w:tcW w:w="2445" w:type="dxa"/>
            <w:tcBorders>
              <w:top w:val="nil"/>
              <w:left w:val="single" w:sz="4" w:space="0" w:color="auto"/>
              <w:bottom w:val="nil"/>
              <w:right w:val="single" w:sz="4" w:space="0" w:color="auto"/>
            </w:tcBorders>
            <w:vAlign w:val="center"/>
          </w:tcPr>
          <w:p w14:paraId="2E10D33F" w14:textId="77777777" w:rsidR="006F6378" w:rsidRPr="00C30686" w:rsidRDefault="006F6378" w:rsidP="0094020B">
            <w:pPr>
              <w:pStyle w:val="TAC"/>
              <w:rPr>
                <w:rFonts w:eastAsiaTheme="minorEastAsia"/>
                <w:kern w:val="2"/>
                <w:szCs w:val="22"/>
                <w:lang w:val="en-US" w:eastAsia="zh-CN"/>
              </w:rPr>
            </w:pPr>
          </w:p>
        </w:tc>
      </w:tr>
      <w:tr w:rsidR="006F6378" w:rsidRPr="00C30686" w14:paraId="3024E94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3547419"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19F6C265"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A8C51F8"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64315030"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CA_n96D_BCS0</w:t>
            </w:r>
          </w:p>
        </w:tc>
        <w:tc>
          <w:tcPr>
            <w:tcW w:w="2445" w:type="dxa"/>
            <w:tcBorders>
              <w:top w:val="nil"/>
              <w:left w:val="single" w:sz="4" w:space="0" w:color="auto"/>
              <w:bottom w:val="single" w:sz="4" w:space="0" w:color="auto"/>
              <w:right w:val="single" w:sz="4" w:space="0" w:color="auto"/>
            </w:tcBorders>
            <w:vAlign w:val="center"/>
          </w:tcPr>
          <w:p w14:paraId="52DE2B03" w14:textId="77777777" w:rsidR="006F6378" w:rsidRPr="00C30686" w:rsidRDefault="006F6378" w:rsidP="0094020B">
            <w:pPr>
              <w:pStyle w:val="TAC"/>
              <w:rPr>
                <w:rFonts w:eastAsiaTheme="minorEastAsia"/>
                <w:kern w:val="2"/>
                <w:szCs w:val="22"/>
                <w:lang w:val="en-US" w:eastAsia="zh-CN"/>
              </w:rPr>
            </w:pPr>
          </w:p>
        </w:tc>
      </w:tr>
      <w:tr w:rsidR="006F6378" w:rsidRPr="00C30686" w14:paraId="343596F9"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3173FAA"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CA_n46B-n48A-n96D</w:t>
            </w:r>
          </w:p>
        </w:tc>
        <w:tc>
          <w:tcPr>
            <w:tcW w:w="2785" w:type="dxa"/>
            <w:tcBorders>
              <w:top w:val="single" w:sz="4" w:space="0" w:color="auto"/>
              <w:left w:val="single" w:sz="4" w:space="0" w:color="auto"/>
              <w:bottom w:val="nil"/>
              <w:right w:val="single" w:sz="4" w:space="0" w:color="auto"/>
            </w:tcBorders>
            <w:vAlign w:val="center"/>
          </w:tcPr>
          <w:p w14:paraId="7DF20690"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w:t>
            </w:r>
          </w:p>
        </w:tc>
        <w:tc>
          <w:tcPr>
            <w:tcW w:w="1259" w:type="dxa"/>
            <w:tcBorders>
              <w:top w:val="single" w:sz="4" w:space="0" w:color="auto"/>
              <w:left w:val="single" w:sz="4" w:space="0" w:color="auto"/>
              <w:bottom w:val="single" w:sz="4" w:space="0" w:color="auto"/>
              <w:right w:val="single" w:sz="4" w:space="0" w:color="auto"/>
            </w:tcBorders>
            <w:vAlign w:val="center"/>
          </w:tcPr>
          <w:p w14:paraId="48F2D027"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26283C2A"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CA_n46B_BCS0</w:t>
            </w:r>
          </w:p>
        </w:tc>
        <w:tc>
          <w:tcPr>
            <w:tcW w:w="2445" w:type="dxa"/>
            <w:tcBorders>
              <w:top w:val="single" w:sz="4" w:space="0" w:color="auto"/>
              <w:left w:val="single" w:sz="4" w:space="0" w:color="auto"/>
              <w:bottom w:val="nil"/>
              <w:right w:val="single" w:sz="4" w:space="0" w:color="auto"/>
            </w:tcBorders>
            <w:vAlign w:val="center"/>
          </w:tcPr>
          <w:p w14:paraId="7098E27C" w14:textId="77777777" w:rsidR="006F6378" w:rsidRPr="00C30686" w:rsidRDefault="006F6378" w:rsidP="0094020B">
            <w:pPr>
              <w:pStyle w:val="TAC"/>
              <w:rPr>
                <w:rFonts w:eastAsiaTheme="minorEastAsia"/>
                <w:kern w:val="2"/>
                <w:szCs w:val="22"/>
                <w:lang w:val="en-US" w:eastAsia="zh-CN"/>
              </w:rPr>
            </w:pPr>
            <w:r w:rsidRPr="00C30686">
              <w:rPr>
                <w:rFonts w:eastAsiaTheme="minorEastAsia"/>
                <w:lang w:val="en-US" w:eastAsia="zh-CN"/>
              </w:rPr>
              <w:t>0</w:t>
            </w:r>
          </w:p>
        </w:tc>
      </w:tr>
      <w:tr w:rsidR="006F6378" w:rsidRPr="00C30686" w14:paraId="71D8365B" w14:textId="77777777" w:rsidTr="004F423A">
        <w:trPr>
          <w:trHeight w:val="29"/>
        </w:trPr>
        <w:tc>
          <w:tcPr>
            <w:tcW w:w="2742" w:type="dxa"/>
            <w:tcBorders>
              <w:top w:val="nil"/>
              <w:left w:val="single" w:sz="4" w:space="0" w:color="auto"/>
              <w:bottom w:val="nil"/>
              <w:right w:val="single" w:sz="4" w:space="0" w:color="auto"/>
            </w:tcBorders>
            <w:vAlign w:val="center"/>
          </w:tcPr>
          <w:p w14:paraId="06EDA5E7"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nil"/>
              <w:right w:val="single" w:sz="4" w:space="0" w:color="auto"/>
            </w:tcBorders>
            <w:vAlign w:val="center"/>
          </w:tcPr>
          <w:p w14:paraId="6602416B"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F94900A"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0166DE9A"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5, 10, 15, 20, 30, 40, 50, 60, 70, 80, 90, 100</w:t>
            </w:r>
          </w:p>
        </w:tc>
        <w:tc>
          <w:tcPr>
            <w:tcW w:w="2445" w:type="dxa"/>
            <w:tcBorders>
              <w:top w:val="nil"/>
              <w:left w:val="single" w:sz="4" w:space="0" w:color="auto"/>
              <w:bottom w:val="nil"/>
              <w:right w:val="single" w:sz="4" w:space="0" w:color="auto"/>
            </w:tcBorders>
            <w:vAlign w:val="center"/>
          </w:tcPr>
          <w:p w14:paraId="62765CEF" w14:textId="77777777" w:rsidR="006F6378" w:rsidRPr="00C30686" w:rsidRDefault="006F6378" w:rsidP="0094020B">
            <w:pPr>
              <w:pStyle w:val="TAC"/>
              <w:rPr>
                <w:rFonts w:eastAsiaTheme="minorEastAsia"/>
                <w:kern w:val="2"/>
                <w:szCs w:val="22"/>
                <w:lang w:val="en-US" w:eastAsia="zh-CN"/>
              </w:rPr>
            </w:pPr>
          </w:p>
        </w:tc>
      </w:tr>
      <w:tr w:rsidR="006F6378" w:rsidRPr="00C30686" w14:paraId="4C528B9B"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EAA3E31"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34209E77"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26C0BB4"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6609D560"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CA_n96D_BCS0</w:t>
            </w:r>
          </w:p>
        </w:tc>
        <w:tc>
          <w:tcPr>
            <w:tcW w:w="2445" w:type="dxa"/>
            <w:tcBorders>
              <w:top w:val="nil"/>
              <w:left w:val="single" w:sz="4" w:space="0" w:color="auto"/>
              <w:bottom w:val="single" w:sz="4" w:space="0" w:color="auto"/>
              <w:right w:val="single" w:sz="4" w:space="0" w:color="auto"/>
            </w:tcBorders>
            <w:vAlign w:val="center"/>
          </w:tcPr>
          <w:p w14:paraId="224BADAD" w14:textId="77777777" w:rsidR="006F6378" w:rsidRPr="00C30686" w:rsidRDefault="006F6378" w:rsidP="0094020B">
            <w:pPr>
              <w:pStyle w:val="TAC"/>
              <w:rPr>
                <w:rFonts w:eastAsiaTheme="minorEastAsia"/>
                <w:kern w:val="2"/>
                <w:szCs w:val="22"/>
                <w:lang w:val="en-US" w:eastAsia="zh-CN"/>
              </w:rPr>
            </w:pPr>
          </w:p>
        </w:tc>
      </w:tr>
      <w:tr w:rsidR="006F6378" w:rsidRPr="00C30686" w14:paraId="1E5A770A"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5C29746"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CA_n46C-n48A-n96D</w:t>
            </w:r>
          </w:p>
        </w:tc>
        <w:tc>
          <w:tcPr>
            <w:tcW w:w="2785" w:type="dxa"/>
            <w:tcBorders>
              <w:top w:val="single" w:sz="4" w:space="0" w:color="auto"/>
              <w:left w:val="single" w:sz="4" w:space="0" w:color="auto"/>
              <w:bottom w:val="nil"/>
              <w:right w:val="single" w:sz="4" w:space="0" w:color="auto"/>
            </w:tcBorders>
            <w:vAlign w:val="center"/>
          </w:tcPr>
          <w:p w14:paraId="6532035D"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w:t>
            </w:r>
          </w:p>
        </w:tc>
        <w:tc>
          <w:tcPr>
            <w:tcW w:w="1259" w:type="dxa"/>
            <w:tcBorders>
              <w:top w:val="single" w:sz="4" w:space="0" w:color="auto"/>
              <w:left w:val="single" w:sz="4" w:space="0" w:color="auto"/>
              <w:bottom w:val="single" w:sz="4" w:space="0" w:color="auto"/>
              <w:right w:val="single" w:sz="4" w:space="0" w:color="auto"/>
            </w:tcBorders>
            <w:vAlign w:val="center"/>
          </w:tcPr>
          <w:p w14:paraId="4AB7E3B2"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0BA7067F"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CA_n46C_BCS0</w:t>
            </w:r>
          </w:p>
        </w:tc>
        <w:tc>
          <w:tcPr>
            <w:tcW w:w="2445" w:type="dxa"/>
            <w:tcBorders>
              <w:top w:val="single" w:sz="4" w:space="0" w:color="auto"/>
              <w:left w:val="single" w:sz="4" w:space="0" w:color="auto"/>
              <w:bottom w:val="nil"/>
              <w:right w:val="single" w:sz="4" w:space="0" w:color="auto"/>
            </w:tcBorders>
            <w:vAlign w:val="center"/>
          </w:tcPr>
          <w:p w14:paraId="21B10005" w14:textId="77777777" w:rsidR="006F6378" w:rsidRPr="00C30686" w:rsidRDefault="006F6378" w:rsidP="0094020B">
            <w:pPr>
              <w:pStyle w:val="TAC"/>
              <w:rPr>
                <w:rFonts w:eastAsiaTheme="minorEastAsia"/>
                <w:kern w:val="2"/>
                <w:szCs w:val="22"/>
                <w:lang w:val="en-US" w:eastAsia="zh-CN"/>
              </w:rPr>
            </w:pPr>
            <w:r w:rsidRPr="00C30686">
              <w:rPr>
                <w:rFonts w:eastAsiaTheme="minorEastAsia"/>
                <w:lang w:val="en-US" w:eastAsia="zh-CN"/>
              </w:rPr>
              <w:t>0</w:t>
            </w:r>
          </w:p>
        </w:tc>
      </w:tr>
      <w:tr w:rsidR="006F6378" w:rsidRPr="00C30686" w14:paraId="30E69613" w14:textId="77777777" w:rsidTr="004F423A">
        <w:trPr>
          <w:trHeight w:val="29"/>
        </w:trPr>
        <w:tc>
          <w:tcPr>
            <w:tcW w:w="2742" w:type="dxa"/>
            <w:tcBorders>
              <w:top w:val="nil"/>
              <w:left w:val="single" w:sz="4" w:space="0" w:color="auto"/>
              <w:bottom w:val="nil"/>
              <w:right w:val="single" w:sz="4" w:space="0" w:color="auto"/>
            </w:tcBorders>
            <w:vAlign w:val="center"/>
          </w:tcPr>
          <w:p w14:paraId="0F958F74"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nil"/>
              <w:right w:val="single" w:sz="4" w:space="0" w:color="auto"/>
            </w:tcBorders>
            <w:vAlign w:val="center"/>
          </w:tcPr>
          <w:p w14:paraId="77AD204A"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7BCBE34"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2ED9AC88"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5, 10, 15, 20, 30, 40, 50, 60, 70, 80, 90, 100</w:t>
            </w:r>
          </w:p>
        </w:tc>
        <w:tc>
          <w:tcPr>
            <w:tcW w:w="2445" w:type="dxa"/>
            <w:tcBorders>
              <w:top w:val="nil"/>
              <w:left w:val="single" w:sz="4" w:space="0" w:color="auto"/>
              <w:bottom w:val="nil"/>
              <w:right w:val="single" w:sz="4" w:space="0" w:color="auto"/>
            </w:tcBorders>
            <w:vAlign w:val="center"/>
          </w:tcPr>
          <w:p w14:paraId="6FBC9680" w14:textId="77777777" w:rsidR="006F6378" w:rsidRPr="00C30686" w:rsidRDefault="006F6378" w:rsidP="0094020B">
            <w:pPr>
              <w:pStyle w:val="TAC"/>
              <w:rPr>
                <w:rFonts w:eastAsiaTheme="minorEastAsia"/>
                <w:kern w:val="2"/>
                <w:szCs w:val="22"/>
                <w:lang w:val="en-US" w:eastAsia="zh-CN"/>
              </w:rPr>
            </w:pPr>
          </w:p>
        </w:tc>
      </w:tr>
      <w:tr w:rsidR="006F6378" w:rsidRPr="00C30686" w14:paraId="1E1BBA16"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9182E32"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4FB0FF17"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43707C5"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5E31F86A"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CA_n96D_BCS0</w:t>
            </w:r>
          </w:p>
        </w:tc>
        <w:tc>
          <w:tcPr>
            <w:tcW w:w="2445" w:type="dxa"/>
            <w:tcBorders>
              <w:top w:val="nil"/>
              <w:left w:val="single" w:sz="4" w:space="0" w:color="auto"/>
              <w:bottom w:val="single" w:sz="4" w:space="0" w:color="auto"/>
              <w:right w:val="single" w:sz="4" w:space="0" w:color="auto"/>
            </w:tcBorders>
            <w:vAlign w:val="center"/>
          </w:tcPr>
          <w:p w14:paraId="3E13F145" w14:textId="77777777" w:rsidR="006F6378" w:rsidRPr="00C30686" w:rsidRDefault="006F6378" w:rsidP="0094020B">
            <w:pPr>
              <w:pStyle w:val="TAC"/>
              <w:rPr>
                <w:rFonts w:eastAsiaTheme="minorEastAsia"/>
                <w:kern w:val="2"/>
                <w:szCs w:val="22"/>
                <w:lang w:val="en-US" w:eastAsia="zh-CN"/>
              </w:rPr>
            </w:pPr>
          </w:p>
        </w:tc>
      </w:tr>
      <w:tr w:rsidR="006F6378" w:rsidRPr="00C30686" w14:paraId="2B3ACC1A"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8BEA58D"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CA_n46D-n48A-n96D</w:t>
            </w:r>
          </w:p>
        </w:tc>
        <w:tc>
          <w:tcPr>
            <w:tcW w:w="2785" w:type="dxa"/>
            <w:tcBorders>
              <w:top w:val="single" w:sz="4" w:space="0" w:color="auto"/>
              <w:left w:val="single" w:sz="4" w:space="0" w:color="auto"/>
              <w:bottom w:val="nil"/>
              <w:right w:val="single" w:sz="4" w:space="0" w:color="auto"/>
            </w:tcBorders>
            <w:vAlign w:val="center"/>
          </w:tcPr>
          <w:p w14:paraId="34E1D79B"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w:t>
            </w:r>
          </w:p>
        </w:tc>
        <w:tc>
          <w:tcPr>
            <w:tcW w:w="1259" w:type="dxa"/>
            <w:tcBorders>
              <w:top w:val="single" w:sz="4" w:space="0" w:color="auto"/>
              <w:left w:val="single" w:sz="4" w:space="0" w:color="auto"/>
              <w:bottom w:val="single" w:sz="4" w:space="0" w:color="auto"/>
              <w:right w:val="single" w:sz="4" w:space="0" w:color="auto"/>
            </w:tcBorders>
            <w:vAlign w:val="center"/>
          </w:tcPr>
          <w:p w14:paraId="571936CA"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7D57C948"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CA_n46D_BCS0</w:t>
            </w:r>
          </w:p>
        </w:tc>
        <w:tc>
          <w:tcPr>
            <w:tcW w:w="2445" w:type="dxa"/>
            <w:tcBorders>
              <w:top w:val="single" w:sz="4" w:space="0" w:color="auto"/>
              <w:left w:val="single" w:sz="4" w:space="0" w:color="auto"/>
              <w:bottom w:val="nil"/>
              <w:right w:val="single" w:sz="4" w:space="0" w:color="auto"/>
            </w:tcBorders>
            <w:vAlign w:val="center"/>
          </w:tcPr>
          <w:p w14:paraId="2BD1D08F" w14:textId="77777777" w:rsidR="006F6378" w:rsidRPr="00C30686" w:rsidRDefault="006F6378" w:rsidP="0094020B">
            <w:pPr>
              <w:pStyle w:val="TAC"/>
              <w:rPr>
                <w:rFonts w:eastAsiaTheme="minorEastAsia"/>
                <w:kern w:val="2"/>
                <w:szCs w:val="22"/>
                <w:lang w:val="en-US" w:eastAsia="zh-CN"/>
              </w:rPr>
            </w:pPr>
            <w:r w:rsidRPr="00C30686">
              <w:rPr>
                <w:rFonts w:eastAsiaTheme="minorEastAsia"/>
                <w:lang w:val="en-US" w:eastAsia="zh-CN"/>
              </w:rPr>
              <w:t>0</w:t>
            </w:r>
          </w:p>
        </w:tc>
      </w:tr>
      <w:tr w:rsidR="006F6378" w:rsidRPr="00C30686" w14:paraId="473602BF" w14:textId="77777777" w:rsidTr="004F423A">
        <w:trPr>
          <w:trHeight w:val="29"/>
        </w:trPr>
        <w:tc>
          <w:tcPr>
            <w:tcW w:w="2742" w:type="dxa"/>
            <w:tcBorders>
              <w:top w:val="nil"/>
              <w:left w:val="single" w:sz="4" w:space="0" w:color="auto"/>
              <w:bottom w:val="nil"/>
              <w:right w:val="single" w:sz="4" w:space="0" w:color="auto"/>
            </w:tcBorders>
            <w:vAlign w:val="center"/>
          </w:tcPr>
          <w:p w14:paraId="09B4C63C"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nil"/>
              <w:right w:val="single" w:sz="4" w:space="0" w:color="auto"/>
            </w:tcBorders>
            <w:vAlign w:val="center"/>
          </w:tcPr>
          <w:p w14:paraId="77259587"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7E662E9"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5C6D830C"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5, 10, 15, 20, 30, 40, 50, 60, 70, 80, 90, 100</w:t>
            </w:r>
          </w:p>
        </w:tc>
        <w:tc>
          <w:tcPr>
            <w:tcW w:w="2445" w:type="dxa"/>
            <w:tcBorders>
              <w:top w:val="nil"/>
              <w:left w:val="single" w:sz="4" w:space="0" w:color="auto"/>
              <w:bottom w:val="nil"/>
              <w:right w:val="single" w:sz="4" w:space="0" w:color="auto"/>
            </w:tcBorders>
            <w:vAlign w:val="center"/>
          </w:tcPr>
          <w:p w14:paraId="70494DAE" w14:textId="77777777" w:rsidR="006F6378" w:rsidRPr="00C30686" w:rsidRDefault="006F6378" w:rsidP="0094020B">
            <w:pPr>
              <w:pStyle w:val="TAC"/>
              <w:rPr>
                <w:rFonts w:eastAsiaTheme="minorEastAsia"/>
                <w:kern w:val="2"/>
                <w:szCs w:val="22"/>
                <w:lang w:val="en-US" w:eastAsia="zh-CN"/>
              </w:rPr>
            </w:pPr>
          </w:p>
        </w:tc>
      </w:tr>
      <w:tr w:rsidR="006F6378" w:rsidRPr="00C30686" w14:paraId="0732B0E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E144102"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6A0EF1F2"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A64B372"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6444F0C8"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CA_n96D_BCS0</w:t>
            </w:r>
          </w:p>
        </w:tc>
        <w:tc>
          <w:tcPr>
            <w:tcW w:w="2445" w:type="dxa"/>
            <w:tcBorders>
              <w:top w:val="nil"/>
              <w:left w:val="single" w:sz="4" w:space="0" w:color="auto"/>
              <w:bottom w:val="single" w:sz="4" w:space="0" w:color="auto"/>
              <w:right w:val="single" w:sz="4" w:space="0" w:color="auto"/>
            </w:tcBorders>
            <w:vAlign w:val="center"/>
          </w:tcPr>
          <w:p w14:paraId="43D616BA" w14:textId="77777777" w:rsidR="006F6378" w:rsidRPr="00C30686" w:rsidRDefault="006F6378" w:rsidP="0094020B">
            <w:pPr>
              <w:pStyle w:val="TAC"/>
              <w:rPr>
                <w:rFonts w:eastAsiaTheme="minorEastAsia"/>
                <w:kern w:val="2"/>
                <w:szCs w:val="22"/>
                <w:lang w:val="en-US" w:eastAsia="zh-CN"/>
              </w:rPr>
            </w:pPr>
          </w:p>
        </w:tc>
      </w:tr>
      <w:tr w:rsidR="006F6378" w:rsidRPr="00C30686" w14:paraId="364BF410"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EB8F411"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CA_n46M-n48A-n96D</w:t>
            </w:r>
          </w:p>
        </w:tc>
        <w:tc>
          <w:tcPr>
            <w:tcW w:w="2785" w:type="dxa"/>
            <w:tcBorders>
              <w:top w:val="single" w:sz="4" w:space="0" w:color="auto"/>
              <w:left w:val="single" w:sz="4" w:space="0" w:color="auto"/>
              <w:bottom w:val="nil"/>
              <w:right w:val="single" w:sz="4" w:space="0" w:color="auto"/>
            </w:tcBorders>
            <w:vAlign w:val="center"/>
          </w:tcPr>
          <w:p w14:paraId="587816D4"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w:t>
            </w:r>
          </w:p>
        </w:tc>
        <w:tc>
          <w:tcPr>
            <w:tcW w:w="1259" w:type="dxa"/>
            <w:tcBorders>
              <w:top w:val="single" w:sz="4" w:space="0" w:color="auto"/>
              <w:left w:val="single" w:sz="4" w:space="0" w:color="auto"/>
              <w:bottom w:val="single" w:sz="4" w:space="0" w:color="auto"/>
              <w:right w:val="single" w:sz="4" w:space="0" w:color="auto"/>
            </w:tcBorders>
            <w:vAlign w:val="center"/>
          </w:tcPr>
          <w:p w14:paraId="12109703"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217E1952"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CA_n46M_BCS0</w:t>
            </w:r>
          </w:p>
        </w:tc>
        <w:tc>
          <w:tcPr>
            <w:tcW w:w="2445" w:type="dxa"/>
            <w:tcBorders>
              <w:top w:val="single" w:sz="4" w:space="0" w:color="auto"/>
              <w:left w:val="single" w:sz="4" w:space="0" w:color="auto"/>
              <w:bottom w:val="nil"/>
              <w:right w:val="single" w:sz="4" w:space="0" w:color="auto"/>
            </w:tcBorders>
            <w:vAlign w:val="center"/>
          </w:tcPr>
          <w:p w14:paraId="7D9E2059" w14:textId="77777777" w:rsidR="006F6378" w:rsidRPr="00C30686" w:rsidRDefault="006F6378" w:rsidP="0094020B">
            <w:pPr>
              <w:pStyle w:val="TAC"/>
              <w:rPr>
                <w:rFonts w:eastAsiaTheme="minorEastAsia"/>
                <w:kern w:val="2"/>
                <w:szCs w:val="22"/>
                <w:lang w:val="en-US" w:eastAsia="zh-CN"/>
              </w:rPr>
            </w:pPr>
            <w:r w:rsidRPr="00C30686">
              <w:rPr>
                <w:rFonts w:eastAsiaTheme="minorEastAsia"/>
                <w:lang w:val="en-US" w:eastAsia="zh-CN"/>
              </w:rPr>
              <w:t>0</w:t>
            </w:r>
          </w:p>
        </w:tc>
      </w:tr>
      <w:tr w:rsidR="006F6378" w:rsidRPr="00C30686" w14:paraId="1420963C" w14:textId="77777777" w:rsidTr="004F423A">
        <w:trPr>
          <w:trHeight w:val="29"/>
        </w:trPr>
        <w:tc>
          <w:tcPr>
            <w:tcW w:w="2742" w:type="dxa"/>
            <w:tcBorders>
              <w:top w:val="nil"/>
              <w:left w:val="single" w:sz="4" w:space="0" w:color="auto"/>
              <w:bottom w:val="nil"/>
              <w:right w:val="single" w:sz="4" w:space="0" w:color="auto"/>
            </w:tcBorders>
            <w:vAlign w:val="center"/>
          </w:tcPr>
          <w:p w14:paraId="1ADEDBDD"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nil"/>
              <w:right w:val="single" w:sz="4" w:space="0" w:color="auto"/>
            </w:tcBorders>
            <w:vAlign w:val="center"/>
          </w:tcPr>
          <w:p w14:paraId="72A55CC9"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CE5915E"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1E0690DA"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5, 10, 15, 20, 30, 40, 50, 60, 70, 80, 90, 100</w:t>
            </w:r>
          </w:p>
        </w:tc>
        <w:tc>
          <w:tcPr>
            <w:tcW w:w="2445" w:type="dxa"/>
            <w:tcBorders>
              <w:top w:val="nil"/>
              <w:left w:val="single" w:sz="4" w:space="0" w:color="auto"/>
              <w:bottom w:val="nil"/>
              <w:right w:val="single" w:sz="4" w:space="0" w:color="auto"/>
            </w:tcBorders>
            <w:vAlign w:val="center"/>
          </w:tcPr>
          <w:p w14:paraId="7CEFBC88" w14:textId="77777777" w:rsidR="006F6378" w:rsidRPr="00C30686" w:rsidRDefault="006F6378" w:rsidP="0094020B">
            <w:pPr>
              <w:pStyle w:val="TAC"/>
              <w:rPr>
                <w:rFonts w:eastAsiaTheme="minorEastAsia"/>
                <w:kern w:val="2"/>
                <w:szCs w:val="22"/>
                <w:lang w:val="en-US" w:eastAsia="zh-CN"/>
              </w:rPr>
            </w:pPr>
          </w:p>
        </w:tc>
      </w:tr>
      <w:tr w:rsidR="006F6378" w:rsidRPr="00C30686" w14:paraId="67813916"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13033C5"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713EDA57"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34B2A47"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45A1A435"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CA_n96D_BCS0</w:t>
            </w:r>
          </w:p>
        </w:tc>
        <w:tc>
          <w:tcPr>
            <w:tcW w:w="2445" w:type="dxa"/>
            <w:tcBorders>
              <w:top w:val="nil"/>
              <w:left w:val="single" w:sz="4" w:space="0" w:color="auto"/>
              <w:bottom w:val="single" w:sz="4" w:space="0" w:color="auto"/>
              <w:right w:val="single" w:sz="4" w:space="0" w:color="auto"/>
            </w:tcBorders>
            <w:vAlign w:val="center"/>
          </w:tcPr>
          <w:p w14:paraId="65256ADB" w14:textId="77777777" w:rsidR="006F6378" w:rsidRPr="00C30686" w:rsidRDefault="006F6378" w:rsidP="0094020B">
            <w:pPr>
              <w:pStyle w:val="TAC"/>
              <w:rPr>
                <w:rFonts w:eastAsiaTheme="minorEastAsia"/>
                <w:kern w:val="2"/>
                <w:szCs w:val="22"/>
                <w:lang w:val="en-US" w:eastAsia="zh-CN"/>
              </w:rPr>
            </w:pPr>
          </w:p>
        </w:tc>
      </w:tr>
      <w:tr w:rsidR="006F6378" w:rsidRPr="00C30686" w14:paraId="1AF94F2D"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377DF8D"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CA_n46N-n48A-n96D</w:t>
            </w:r>
          </w:p>
        </w:tc>
        <w:tc>
          <w:tcPr>
            <w:tcW w:w="2785" w:type="dxa"/>
            <w:tcBorders>
              <w:top w:val="single" w:sz="4" w:space="0" w:color="auto"/>
              <w:left w:val="single" w:sz="4" w:space="0" w:color="auto"/>
              <w:bottom w:val="nil"/>
              <w:right w:val="single" w:sz="4" w:space="0" w:color="auto"/>
            </w:tcBorders>
            <w:vAlign w:val="center"/>
          </w:tcPr>
          <w:p w14:paraId="08C806E8"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w:t>
            </w:r>
          </w:p>
        </w:tc>
        <w:tc>
          <w:tcPr>
            <w:tcW w:w="1259" w:type="dxa"/>
            <w:tcBorders>
              <w:top w:val="single" w:sz="4" w:space="0" w:color="auto"/>
              <w:left w:val="single" w:sz="4" w:space="0" w:color="auto"/>
              <w:bottom w:val="single" w:sz="4" w:space="0" w:color="auto"/>
              <w:right w:val="single" w:sz="4" w:space="0" w:color="auto"/>
            </w:tcBorders>
            <w:vAlign w:val="center"/>
          </w:tcPr>
          <w:p w14:paraId="7CBDAE38"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13D1A68A" w14:textId="77777777" w:rsidR="006F6378" w:rsidRPr="00C30686" w:rsidRDefault="006F6378" w:rsidP="0094020B">
            <w:pPr>
              <w:pStyle w:val="TAC"/>
              <w:rPr>
                <w:rFonts w:eastAsiaTheme="minorEastAsia"/>
                <w:lang w:val="en-US" w:eastAsia="zh-CN" w:bidi="ar"/>
              </w:rPr>
            </w:pPr>
            <w:r>
              <w:rPr>
                <w:lang w:val="en-US" w:eastAsia="zh-CN" w:bidi="ar"/>
              </w:rPr>
              <w:t>CA_n46N_BCS</w:t>
            </w:r>
            <w:r w:rsidRPr="00C74263">
              <w:rPr>
                <w:szCs w:val="18"/>
                <w:lang w:val="en-US" w:eastAsia="zh-CN" w:bidi="ar"/>
              </w:rPr>
              <w:t>1</w:t>
            </w:r>
          </w:p>
        </w:tc>
        <w:tc>
          <w:tcPr>
            <w:tcW w:w="2445" w:type="dxa"/>
            <w:tcBorders>
              <w:top w:val="single" w:sz="4" w:space="0" w:color="auto"/>
              <w:left w:val="single" w:sz="4" w:space="0" w:color="auto"/>
              <w:bottom w:val="nil"/>
              <w:right w:val="single" w:sz="4" w:space="0" w:color="auto"/>
            </w:tcBorders>
            <w:vAlign w:val="center"/>
          </w:tcPr>
          <w:p w14:paraId="6CEEA9E9" w14:textId="77777777" w:rsidR="006F6378" w:rsidRPr="00C30686" w:rsidRDefault="006F6378" w:rsidP="0094020B">
            <w:pPr>
              <w:pStyle w:val="TAC"/>
              <w:rPr>
                <w:rFonts w:eastAsiaTheme="minorEastAsia"/>
                <w:kern w:val="2"/>
                <w:szCs w:val="22"/>
                <w:lang w:val="en-US" w:eastAsia="zh-CN"/>
              </w:rPr>
            </w:pPr>
            <w:r w:rsidRPr="00C30686">
              <w:rPr>
                <w:rFonts w:eastAsiaTheme="minorEastAsia"/>
                <w:lang w:val="en-US" w:eastAsia="zh-CN"/>
              </w:rPr>
              <w:t>0</w:t>
            </w:r>
          </w:p>
        </w:tc>
      </w:tr>
      <w:tr w:rsidR="006F6378" w:rsidRPr="00C30686" w14:paraId="074D614F" w14:textId="77777777" w:rsidTr="004F423A">
        <w:trPr>
          <w:trHeight w:val="29"/>
        </w:trPr>
        <w:tc>
          <w:tcPr>
            <w:tcW w:w="2742" w:type="dxa"/>
            <w:tcBorders>
              <w:top w:val="nil"/>
              <w:left w:val="single" w:sz="4" w:space="0" w:color="auto"/>
              <w:bottom w:val="nil"/>
              <w:right w:val="single" w:sz="4" w:space="0" w:color="auto"/>
            </w:tcBorders>
            <w:vAlign w:val="center"/>
          </w:tcPr>
          <w:p w14:paraId="695F2AD1"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nil"/>
              <w:right w:val="single" w:sz="4" w:space="0" w:color="auto"/>
            </w:tcBorders>
            <w:vAlign w:val="center"/>
          </w:tcPr>
          <w:p w14:paraId="02FA79FB"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E2654CB"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7F8FDBF1"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5, 10, 15, 20, 30, 40, 50, 60, 70, 80, 90, 100</w:t>
            </w:r>
          </w:p>
        </w:tc>
        <w:tc>
          <w:tcPr>
            <w:tcW w:w="2445" w:type="dxa"/>
            <w:tcBorders>
              <w:top w:val="nil"/>
              <w:left w:val="single" w:sz="4" w:space="0" w:color="auto"/>
              <w:bottom w:val="nil"/>
              <w:right w:val="single" w:sz="4" w:space="0" w:color="auto"/>
            </w:tcBorders>
            <w:vAlign w:val="center"/>
          </w:tcPr>
          <w:p w14:paraId="4CF5A87B" w14:textId="77777777" w:rsidR="006F6378" w:rsidRPr="00C30686" w:rsidRDefault="006F6378" w:rsidP="0094020B">
            <w:pPr>
              <w:pStyle w:val="TAC"/>
              <w:rPr>
                <w:rFonts w:eastAsiaTheme="minorEastAsia"/>
                <w:kern w:val="2"/>
                <w:szCs w:val="22"/>
                <w:lang w:val="en-US" w:eastAsia="zh-CN"/>
              </w:rPr>
            </w:pPr>
          </w:p>
        </w:tc>
      </w:tr>
      <w:tr w:rsidR="006F6378" w:rsidRPr="00C30686" w14:paraId="0395C7CE"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E9AD962"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55925B98"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AD0ABA2"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625568C0"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CA_n96D_BCS0</w:t>
            </w:r>
          </w:p>
        </w:tc>
        <w:tc>
          <w:tcPr>
            <w:tcW w:w="2445" w:type="dxa"/>
            <w:tcBorders>
              <w:top w:val="nil"/>
              <w:left w:val="single" w:sz="4" w:space="0" w:color="auto"/>
              <w:bottom w:val="single" w:sz="4" w:space="0" w:color="auto"/>
              <w:right w:val="single" w:sz="4" w:space="0" w:color="auto"/>
            </w:tcBorders>
            <w:vAlign w:val="center"/>
          </w:tcPr>
          <w:p w14:paraId="01A0742E" w14:textId="77777777" w:rsidR="006F6378" w:rsidRPr="00C30686" w:rsidRDefault="006F6378" w:rsidP="0094020B">
            <w:pPr>
              <w:pStyle w:val="TAC"/>
              <w:rPr>
                <w:rFonts w:eastAsiaTheme="minorEastAsia"/>
                <w:kern w:val="2"/>
                <w:szCs w:val="22"/>
                <w:lang w:val="en-US" w:eastAsia="zh-CN"/>
              </w:rPr>
            </w:pPr>
          </w:p>
        </w:tc>
      </w:tr>
      <w:tr w:rsidR="006F6378" w:rsidRPr="00C30686" w14:paraId="131340E8"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41EDB11" w14:textId="77777777" w:rsidR="006F6378" w:rsidRPr="00C30686" w:rsidRDefault="006F6378" w:rsidP="0094020B">
            <w:pPr>
              <w:pStyle w:val="TAC"/>
              <w:rPr>
                <w:kern w:val="2"/>
                <w:szCs w:val="22"/>
                <w:lang w:val="en-US"/>
              </w:rPr>
            </w:pPr>
            <w:r w:rsidRPr="00C30686">
              <w:rPr>
                <w:kern w:val="2"/>
                <w:szCs w:val="22"/>
                <w:lang w:val="en-US"/>
              </w:rPr>
              <w:t>CA_n46A-n48C-n96D</w:t>
            </w:r>
          </w:p>
        </w:tc>
        <w:tc>
          <w:tcPr>
            <w:tcW w:w="2785" w:type="dxa"/>
            <w:tcBorders>
              <w:top w:val="single" w:sz="4" w:space="0" w:color="auto"/>
              <w:left w:val="single" w:sz="4" w:space="0" w:color="auto"/>
              <w:bottom w:val="nil"/>
              <w:right w:val="single" w:sz="4" w:space="0" w:color="auto"/>
            </w:tcBorders>
            <w:vAlign w:val="center"/>
          </w:tcPr>
          <w:p w14:paraId="4EC6E71C" w14:textId="77777777" w:rsidR="006F6378" w:rsidRPr="00C30686" w:rsidRDefault="006F6378" w:rsidP="0094020B">
            <w:pPr>
              <w:pStyle w:val="TAC"/>
              <w:rPr>
                <w:kern w:val="2"/>
                <w:szCs w:val="22"/>
                <w:lang w:val="en-US"/>
              </w:rPr>
            </w:pPr>
            <w:r w:rsidRPr="00C30686">
              <w:rPr>
                <w:kern w:val="2"/>
                <w:szCs w:val="22"/>
                <w:lang w:val="en-US"/>
              </w:rPr>
              <w:t>CA_n46A-n48A</w:t>
            </w:r>
          </w:p>
          <w:p w14:paraId="3F9D061C" w14:textId="77777777" w:rsidR="006F6378" w:rsidRPr="00C30686" w:rsidRDefault="006F6378" w:rsidP="0094020B">
            <w:pPr>
              <w:pStyle w:val="TAC"/>
              <w:rPr>
                <w:kern w:val="2"/>
                <w:szCs w:val="22"/>
                <w:lang w:val="en-US"/>
              </w:rPr>
            </w:pPr>
            <w:r w:rsidRPr="00C30686">
              <w:rPr>
                <w:kern w:val="2"/>
                <w:szCs w:val="22"/>
                <w:lang w:val="en-US"/>
              </w:rPr>
              <w:t>CA_n46A-n48B</w:t>
            </w:r>
          </w:p>
          <w:p w14:paraId="060035BE" w14:textId="77777777" w:rsidR="006F6378" w:rsidRPr="00C30686" w:rsidRDefault="006F6378" w:rsidP="0094020B">
            <w:pPr>
              <w:pStyle w:val="TAC"/>
              <w:rPr>
                <w:kern w:val="2"/>
                <w:szCs w:val="22"/>
                <w:lang w:val="en-US"/>
              </w:rPr>
            </w:pPr>
            <w:r w:rsidRPr="00C30686">
              <w:rPr>
                <w:kern w:val="2"/>
                <w:szCs w:val="22"/>
                <w:lang w:val="en-US"/>
              </w:rPr>
              <w:t>CA_n48A-n96A</w:t>
            </w:r>
          </w:p>
          <w:p w14:paraId="511A7E22" w14:textId="77777777" w:rsidR="006F6378" w:rsidRPr="00C30686" w:rsidRDefault="006F6378" w:rsidP="0094020B">
            <w:pPr>
              <w:pStyle w:val="TAC"/>
              <w:rPr>
                <w:kern w:val="2"/>
                <w:szCs w:val="22"/>
                <w:lang w:val="en-US"/>
              </w:rPr>
            </w:pPr>
            <w:r w:rsidRPr="00C30686">
              <w:rPr>
                <w:rFonts w:eastAsiaTheme="minorEastAsia" w:cs="Arial"/>
                <w:color w:val="000000"/>
                <w:szCs w:val="18"/>
                <w:lang w:val="en-US"/>
              </w:rPr>
              <w:t>CA_n48B</w:t>
            </w:r>
          </w:p>
          <w:p w14:paraId="0065BC77" w14:textId="77777777" w:rsidR="006F6378" w:rsidRPr="00C30686" w:rsidRDefault="006F6378" w:rsidP="0094020B">
            <w:pPr>
              <w:pStyle w:val="TAC"/>
              <w:rPr>
                <w:kern w:val="2"/>
                <w:szCs w:val="22"/>
                <w:lang w:val="en-US"/>
              </w:rPr>
            </w:pPr>
            <w:r w:rsidRPr="00C30686">
              <w:rPr>
                <w:kern w:val="2"/>
                <w:szCs w:val="22"/>
                <w:lang w:val="en-US"/>
              </w:rPr>
              <w:t>CA_n48B-n96A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59FBDA1A"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2DEAEC1E" w14:textId="77777777" w:rsidR="006F6378" w:rsidRPr="00C30686" w:rsidRDefault="006F6378" w:rsidP="0094020B">
            <w:pPr>
              <w:pStyle w:val="TAC"/>
              <w:rPr>
                <w:lang w:val="en-US" w:eastAsia="zh-CN" w:bidi="ar"/>
              </w:rPr>
            </w:pPr>
            <w:r w:rsidRPr="00C30686">
              <w:rPr>
                <w:lang w:val="en-US" w:eastAsia="zh-CN" w:bidi="ar"/>
              </w:rPr>
              <w:t>10, 20, 40, 60, 80</w:t>
            </w:r>
          </w:p>
        </w:tc>
        <w:tc>
          <w:tcPr>
            <w:tcW w:w="2445" w:type="dxa"/>
            <w:tcBorders>
              <w:top w:val="single" w:sz="4" w:space="0" w:color="auto"/>
              <w:left w:val="single" w:sz="4" w:space="0" w:color="auto"/>
              <w:bottom w:val="nil"/>
              <w:right w:val="single" w:sz="4" w:space="0" w:color="auto"/>
            </w:tcBorders>
            <w:shd w:val="clear" w:color="auto" w:fill="auto"/>
            <w:vAlign w:val="center"/>
          </w:tcPr>
          <w:p w14:paraId="28710681"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6CC14669" w14:textId="77777777" w:rsidTr="004F423A">
        <w:trPr>
          <w:trHeight w:val="29"/>
        </w:trPr>
        <w:tc>
          <w:tcPr>
            <w:tcW w:w="2742" w:type="dxa"/>
            <w:tcBorders>
              <w:top w:val="nil"/>
              <w:left w:val="single" w:sz="4" w:space="0" w:color="auto"/>
              <w:bottom w:val="nil"/>
              <w:right w:val="single" w:sz="4" w:space="0" w:color="auto"/>
            </w:tcBorders>
            <w:vAlign w:val="center"/>
          </w:tcPr>
          <w:p w14:paraId="64ADC70A"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79B9C4C3"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66BE6FE3"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32D74BD4" w14:textId="77777777" w:rsidR="006F6378" w:rsidRPr="00C30686" w:rsidRDefault="006F6378" w:rsidP="0094020B">
            <w:pPr>
              <w:pStyle w:val="TAC"/>
              <w:rPr>
                <w:lang w:val="en-US" w:eastAsia="zh-CN" w:bidi="ar"/>
              </w:rPr>
            </w:pPr>
            <w:r w:rsidRPr="00C30686">
              <w:rPr>
                <w:lang w:val="en-US" w:eastAsia="zh-CN" w:bidi="ar"/>
              </w:rPr>
              <w:t>CA_n48C_BCS0</w:t>
            </w:r>
          </w:p>
        </w:tc>
        <w:tc>
          <w:tcPr>
            <w:tcW w:w="2445" w:type="dxa"/>
            <w:tcBorders>
              <w:top w:val="nil"/>
              <w:left w:val="single" w:sz="4" w:space="0" w:color="auto"/>
              <w:bottom w:val="nil"/>
              <w:right w:val="single" w:sz="4" w:space="0" w:color="auto"/>
            </w:tcBorders>
            <w:vAlign w:val="center"/>
          </w:tcPr>
          <w:p w14:paraId="0884E13B" w14:textId="77777777" w:rsidR="006F6378" w:rsidRPr="00C30686" w:rsidRDefault="006F6378" w:rsidP="0094020B">
            <w:pPr>
              <w:pStyle w:val="TAC"/>
              <w:rPr>
                <w:kern w:val="2"/>
                <w:szCs w:val="22"/>
                <w:lang w:val="en-US" w:eastAsia="zh-CN"/>
              </w:rPr>
            </w:pPr>
          </w:p>
        </w:tc>
      </w:tr>
      <w:tr w:rsidR="006F6378" w:rsidRPr="00C30686" w14:paraId="504281F2"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DB709E7"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0203C228"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653C26D6"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4FAAC353" w14:textId="77777777" w:rsidR="006F6378" w:rsidRPr="00C30686" w:rsidRDefault="006F6378" w:rsidP="0094020B">
            <w:pPr>
              <w:pStyle w:val="TAC"/>
              <w:rPr>
                <w:lang w:val="en-US" w:eastAsia="zh-CN" w:bidi="ar"/>
              </w:rPr>
            </w:pPr>
            <w:r w:rsidRPr="00C30686">
              <w:rPr>
                <w:lang w:val="en-US" w:eastAsia="zh-CN" w:bidi="ar"/>
              </w:rPr>
              <w:t>CA_n96D_BCS0</w:t>
            </w:r>
          </w:p>
        </w:tc>
        <w:tc>
          <w:tcPr>
            <w:tcW w:w="2445" w:type="dxa"/>
            <w:tcBorders>
              <w:top w:val="nil"/>
              <w:left w:val="single" w:sz="4" w:space="0" w:color="auto"/>
              <w:bottom w:val="single" w:sz="4" w:space="0" w:color="auto"/>
              <w:right w:val="single" w:sz="4" w:space="0" w:color="auto"/>
            </w:tcBorders>
            <w:vAlign w:val="center"/>
          </w:tcPr>
          <w:p w14:paraId="651420FD" w14:textId="77777777" w:rsidR="006F6378" w:rsidRPr="00C30686" w:rsidRDefault="006F6378" w:rsidP="0094020B">
            <w:pPr>
              <w:pStyle w:val="TAC"/>
              <w:rPr>
                <w:kern w:val="2"/>
                <w:szCs w:val="22"/>
                <w:lang w:val="en-US" w:eastAsia="zh-CN"/>
              </w:rPr>
            </w:pPr>
          </w:p>
        </w:tc>
      </w:tr>
      <w:tr w:rsidR="006F6378" w:rsidRPr="00C30686" w14:paraId="7C62920F"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27FFA4E" w14:textId="77777777" w:rsidR="006F6378" w:rsidRPr="00C30686" w:rsidRDefault="006F6378" w:rsidP="0094020B">
            <w:pPr>
              <w:pStyle w:val="TAC"/>
              <w:rPr>
                <w:kern w:val="2"/>
                <w:szCs w:val="22"/>
                <w:lang w:val="en-US"/>
              </w:rPr>
            </w:pPr>
            <w:r w:rsidRPr="00C30686">
              <w:rPr>
                <w:kern w:val="2"/>
                <w:szCs w:val="22"/>
                <w:lang w:val="en-US"/>
              </w:rPr>
              <w:t>CA_n46B-n48C-n96D</w:t>
            </w:r>
          </w:p>
        </w:tc>
        <w:tc>
          <w:tcPr>
            <w:tcW w:w="2785" w:type="dxa"/>
            <w:tcBorders>
              <w:top w:val="single" w:sz="4" w:space="0" w:color="auto"/>
              <w:left w:val="single" w:sz="4" w:space="0" w:color="auto"/>
              <w:bottom w:val="nil"/>
              <w:right w:val="single" w:sz="4" w:space="0" w:color="auto"/>
            </w:tcBorders>
            <w:vAlign w:val="center"/>
          </w:tcPr>
          <w:p w14:paraId="22B25090" w14:textId="77777777" w:rsidR="006F6378" w:rsidRPr="00C30686" w:rsidRDefault="006F6378" w:rsidP="0094020B">
            <w:pPr>
              <w:pStyle w:val="TAC"/>
              <w:rPr>
                <w:kern w:val="2"/>
                <w:szCs w:val="22"/>
                <w:lang w:val="en-US"/>
              </w:rPr>
            </w:pPr>
            <w:r w:rsidRPr="00C30686">
              <w:rPr>
                <w:kern w:val="2"/>
                <w:szCs w:val="22"/>
                <w:lang w:val="en-US"/>
              </w:rPr>
              <w:t>CA_n46A-n48A</w:t>
            </w:r>
          </w:p>
          <w:p w14:paraId="2DC97011" w14:textId="77777777" w:rsidR="006F6378" w:rsidRPr="00C30686" w:rsidRDefault="006F6378" w:rsidP="0094020B">
            <w:pPr>
              <w:pStyle w:val="TAC"/>
              <w:rPr>
                <w:kern w:val="2"/>
                <w:szCs w:val="22"/>
                <w:lang w:val="en-US"/>
              </w:rPr>
            </w:pPr>
            <w:r w:rsidRPr="00C30686">
              <w:rPr>
                <w:kern w:val="2"/>
                <w:szCs w:val="22"/>
                <w:lang w:val="en-US"/>
              </w:rPr>
              <w:t>CA_n46A-n48B</w:t>
            </w:r>
          </w:p>
          <w:p w14:paraId="23DD0828" w14:textId="77777777" w:rsidR="006F6378" w:rsidRPr="00C30686" w:rsidRDefault="006F6378" w:rsidP="0094020B">
            <w:pPr>
              <w:pStyle w:val="TAC"/>
              <w:rPr>
                <w:kern w:val="2"/>
                <w:szCs w:val="22"/>
                <w:lang w:val="en-US"/>
              </w:rPr>
            </w:pPr>
            <w:r w:rsidRPr="00C30686">
              <w:rPr>
                <w:kern w:val="2"/>
                <w:szCs w:val="22"/>
                <w:lang w:val="en-US"/>
              </w:rPr>
              <w:t>CA_n48A-n96A</w:t>
            </w:r>
          </w:p>
          <w:p w14:paraId="718EA10C" w14:textId="77777777" w:rsidR="006F6378" w:rsidRPr="00C30686" w:rsidRDefault="006F6378" w:rsidP="0094020B">
            <w:pPr>
              <w:pStyle w:val="TAC"/>
              <w:rPr>
                <w:kern w:val="2"/>
                <w:szCs w:val="22"/>
                <w:lang w:val="en-US"/>
              </w:rPr>
            </w:pPr>
            <w:r w:rsidRPr="00C30686">
              <w:rPr>
                <w:rFonts w:eastAsiaTheme="minorEastAsia" w:cs="Arial"/>
                <w:color w:val="000000"/>
                <w:szCs w:val="18"/>
                <w:lang w:val="en-US"/>
              </w:rPr>
              <w:t>CA_n48B</w:t>
            </w:r>
          </w:p>
          <w:p w14:paraId="07C5443F" w14:textId="77777777" w:rsidR="006F6378" w:rsidRPr="00C30686" w:rsidRDefault="006F6378" w:rsidP="0094020B">
            <w:pPr>
              <w:pStyle w:val="TAC"/>
              <w:rPr>
                <w:kern w:val="2"/>
                <w:szCs w:val="22"/>
                <w:lang w:val="en-US"/>
              </w:rPr>
            </w:pPr>
            <w:r w:rsidRPr="00C30686">
              <w:rPr>
                <w:kern w:val="2"/>
                <w:szCs w:val="22"/>
                <w:lang w:val="en-US"/>
              </w:rPr>
              <w:t>CA_n48B-n96A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5D7D42B"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33F340B3" w14:textId="77777777" w:rsidR="006F6378" w:rsidRPr="00C30686" w:rsidRDefault="006F6378" w:rsidP="0094020B">
            <w:pPr>
              <w:pStyle w:val="TAC"/>
              <w:rPr>
                <w:lang w:val="en-US" w:eastAsia="zh-CN" w:bidi="ar"/>
              </w:rPr>
            </w:pPr>
            <w:r w:rsidRPr="00C30686">
              <w:rPr>
                <w:lang w:val="en-US" w:eastAsia="zh-CN" w:bidi="ar"/>
              </w:rPr>
              <w:t>CA_n46B_BCS0</w:t>
            </w:r>
          </w:p>
        </w:tc>
        <w:tc>
          <w:tcPr>
            <w:tcW w:w="2445" w:type="dxa"/>
            <w:tcBorders>
              <w:top w:val="single" w:sz="4" w:space="0" w:color="auto"/>
              <w:left w:val="single" w:sz="4" w:space="0" w:color="auto"/>
              <w:bottom w:val="nil"/>
              <w:right w:val="single" w:sz="4" w:space="0" w:color="auto"/>
            </w:tcBorders>
            <w:shd w:val="clear" w:color="auto" w:fill="auto"/>
            <w:vAlign w:val="center"/>
          </w:tcPr>
          <w:p w14:paraId="1605ED05"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19919F1D" w14:textId="77777777" w:rsidTr="004F423A">
        <w:trPr>
          <w:trHeight w:val="29"/>
        </w:trPr>
        <w:tc>
          <w:tcPr>
            <w:tcW w:w="2742" w:type="dxa"/>
            <w:tcBorders>
              <w:top w:val="nil"/>
              <w:left w:val="single" w:sz="4" w:space="0" w:color="auto"/>
              <w:bottom w:val="nil"/>
              <w:right w:val="single" w:sz="4" w:space="0" w:color="auto"/>
            </w:tcBorders>
            <w:vAlign w:val="center"/>
          </w:tcPr>
          <w:p w14:paraId="6C8A40F5"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0EEAEC6B"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657C909F"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76C51619" w14:textId="77777777" w:rsidR="006F6378" w:rsidRPr="00C30686" w:rsidRDefault="006F6378" w:rsidP="0094020B">
            <w:pPr>
              <w:pStyle w:val="TAC"/>
              <w:rPr>
                <w:lang w:val="en-US" w:eastAsia="zh-CN" w:bidi="ar"/>
              </w:rPr>
            </w:pPr>
            <w:r w:rsidRPr="00C30686">
              <w:rPr>
                <w:lang w:val="en-US" w:eastAsia="zh-CN" w:bidi="ar"/>
              </w:rPr>
              <w:t>CA_n48C_BCS0</w:t>
            </w:r>
          </w:p>
        </w:tc>
        <w:tc>
          <w:tcPr>
            <w:tcW w:w="2445" w:type="dxa"/>
            <w:tcBorders>
              <w:top w:val="nil"/>
              <w:left w:val="single" w:sz="4" w:space="0" w:color="auto"/>
              <w:bottom w:val="nil"/>
              <w:right w:val="single" w:sz="4" w:space="0" w:color="auto"/>
            </w:tcBorders>
            <w:vAlign w:val="center"/>
          </w:tcPr>
          <w:p w14:paraId="01EDC455" w14:textId="77777777" w:rsidR="006F6378" w:rsidRPr="00C30686" w:rsidRDefault="006F6378" w:rsidP="0094020B">
            <w:pPr>
              <w:pStyle w:val="TAC"/>
              <w:rPr>
                <w:kern w:val="2"/>
                <w:szCs w:val="22"/>
                <w:lang w:val="en-US" w:eastAsia="zh-CN"/>
              </w:rPr>
            </w:pPr>
          </w:p>
        </w:tc>
      </w:tr>
      <w:tr w:rsidR="006F6378" w:rsidRPr="00C30686" w14:paraId="71869CE7"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291D1CA"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2F29E9FB"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7602137B"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48B24999" w14:textId="77777777" w:rsidR="006F6378" w:rsidRPr="00C30686" w:rsidRDefault="006F6378" w:rsidP="0094020B">
            <w:pPr>
              <w:pStyle w:val="TAC"/>
              <w:rPr>
                <w:lang w:val="en-US" w:eastAsia="zh-CN" w:bidi="ar"/>
              </w:rPr>
            </w:pPr>
            <w:r w:rsidRPr="00C30686">
              <w:rPr>
                <w:lang w:val="en-US" w:eastAsia="zh-CN" w:bidi="ar"/>
              </w:rPr>
              <w:t>CA_n96D_BCS0</w:t>
            </w:r>
          </w:p>
        </w:tc>
        <w:tc>
          <w:tcPr>
            <w:tcW w:w="2445" w:type="dxa"/>
            <w:tcBorders>
              <w:top w:val="nil"/>
              <w:left w:val="single" w:sz="4" w:space="0" w:color="auto"/>
              <w:bottom w:val="single" w:sz="4" w:space="0" w:color="auto"/>
              <w:right w:val="single" w:sz="4" w:space="0" w:color="auto"/>
            </w:tcBorders>
            <w:vAlign w:val="center"/>
          </w:tcPr>
          <w:p w14:paraId="7ABE4C6B" w14:textId="77777777" w:rsidR="006F6378" w:rsidRPr="00C30686" w:rsidRDefault="006F6378" w:rsidP="0094020B">
            <w:pPr>
              <w:pStyle w:val="TAC"/>
              <w:rPr>
                <w:kern w:val="2"/>
                <w:szCs w:val="22"/>
                <w:lang w:val="en-US" w:eastAsia="zh-CN"/>
              </w:rPr>
            </w:pPr>
          </w:p>
        </w:tc>
      </w:tr>
      <w:tr w:rsidR="006F6378" w:rsidRPr="00C30686" w14:paraId="79372204"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43E49D2" w14:textId="77777777" w:rsidR="006F6378" w:rsidRPr="00C30686" w:rsidRDefault="006F6378" w:rsidP="0094020B">
            <w:pPr>
              <w:pStyle w:val="TAC"/>
              <w:rPr>
                <w:kern w:val="2"/>
                <w:szCs w:val="22"/>
                <w:lang w:val="en-US"/>
              </w:rPr>
            </w:pPr>
            <w:r w:rsidRPr="00C30686">
              <w:rPr>
                <w:kern w:val="2"/>
                <w:szCs w:val="22"/>
                <w:lang w:val="en-US"/>
              </w:rPr>
              <w:t>CA_n46C-n48C-n96D</w:t>
            </w:r>
          </w:p>
        </w:tc>
        <w:tc>
          <w:tcPr>
            <w:tcW w:w="2785" w:type="dxa"/>
            <w:tcBorders>
              <w:top w:val="single" w:sz="4" w:space="0" w:color="auto"/>
              <w:left w:val="single" w:sz="4" w:space="0" w:color="auto"/>
              <w:bottom w:val="nil"/>
              <w:right w:val="single" w:sz="4" w:space="0" w:color="auto"/>
            </w:tcBorders>
            <w:vAlign w:val="center"/>
          </w:tcPr>
          <w:p w14:paraId="74A2D986" w14:textId="77777777" w:rsidR="006F6378" w:rsidRPr="00C30686" w:rsidRDefault="006F6378" w:rsidP="0094020B">
            <w:pPr>
              <w:pStyle w:val="TAC"/>
              <w:rPr>
                <w:kern w:val="2"/>
                <w:szCs w:val="22"/>
                <w:lang w:val="en-US"/>
              </w:rPr>
            </w:pPr>
            <w:r w:rsidRPr="00C30686">
              <w:rPr>
                <w:kern w:val="2"/>
                <w:szCs w:val="22"/>
                <w:lang w:val="en-US"/>
              </w:rPr>
              <w:t>CA_n46A-n48A</w:t>
            </w:r>
          </w:p>
          <w:p w14:paraId="267FDA86" w14:textId="77777777" w:rsidR="006F6378" w:rsidRPr="00C30686" w:rsidRDefault="006F6378" w:rsidP="0094020B">
            <w:pPr>
              <w:pStyle w:val="TAC"/>
              <w:rPr>
                <w:kern w:val="2"/>
                <w:szCs w:val="22"/>
                <w:lang w:val="en-US"/>
              </w:rPr>
            </w:pPr>
            <w:r w:rsidRPr="00C30686">
              <w:rPr>
                <w:kern w:val="2"/>
                <w:szCs w:val="22"/>
                <w:lang w:val="en-US"/>
              </w:rPr>
              <w:t>CA_n46A-n48B</w:t>
            </w:r>
          </w:p>
          <w:p w14:paraId="11EF0F70" w14:textId="77777777" w:rsidR="006F6378" w:rsidRPr="00C30686" w:rsidRDefault="006F6378" w:rsidP="0094020B">
            <w:pPr>
              <w:pStyle w:val="TAC"/>
              <w:rPr>
                <w:kern w:val="2"/>
                <w:szCs w:val="22"/>
                <w:lang w:val="en-US"/>
              </w:rPr>
            </w:pPr>
            <w:r w:rsidRPr="00C30686">
              <w:rPr>
                <w:kern w:val="2"/>
                <w:szCs w:val="22"/>
                <w:lang w:val="en-US"/>
              </w:rPr>
              <w:t>CA_n48A-n96A</w:t>
            </w:r>
          </w:p>
          <w:p w14:paraId="1B2FFD7A" w14:textId="77777777" w:rsidR="006F6378" w:rsidRPr="00C30686" w:rsidRDefault="006F6378" w:rsidP="0094020B">
            <w:pPr>
              <w:pStyle w:val="TAC"/>
              <w:rPr>
                <w:kern w:val="2"/>
                <w:szCs w:val="22"/>
                <w:lang w:val="en-US"/>
              </w:rPr>
            </w:pPr>
            <w:r w:rsidRPr="00C30686">
              <w:rPr>
                <w:rFonts w:eastAsiaTheme="minorEastAsia" w:cs="Arial"/>
                <w:color w:val="000000"/>
                <w:szCs w:val="18"/>
                <w:lang w:val="en-US"/>
              </w:rPr>
              <w:t>CA_n48B</w:t>
            </w:r>
          </w:p>
          <w:p w14:paraId="1B1BF73B" w14:textId="77777777" w:rsidR="006F6378" w:rsidRPr="00C30686" w:rsidRDefault="006F6378" w:rsidP="0094020B">
            <w:pPr>
              <w:pStyle w:val="TAC"/>
              <w:rPr>
                <w:kern w:val="2"/>
                <w:szCs w:val="22"/>
                <w:lang w:val="en-US"/>
              </w:rPr>
            </w:pPr>
            <w:r w:rsidRPr="00C30686">
              <w:rPr>
                <w:kern w:val="2"/>
                <w:szCs w:val="22"/>
                <w:lang w:val="en-US"/>
              </w:rPr>
              <w:t>CA_n48B-n96A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AE857F8"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5E838E26" w14:textId="77777777" w:rsidR="006F6378" w:rsidRPr="00C30686" w:rsidRDefault="006F6378" w:rsidP="0094020B">
            <w:pPr>
              <w:pStyle w:val="TAC"/>
              <w:rPr>
                <w:lang w:val="en-US" w:eastAsia="zh-CN" w:bidi="ar"/>
              </w:rPr>
            </w:pPr>
            <w:r w:rsidRPr="00C30686">
              <w:rPr>
                <w:lang w:val="en-US" w:eastAsia="zh-CN" w:bidi="ar"/>
              </w:rPr>
              <w:t>CA_n46C_BCS0</w:t>
            </w:r>
          </w:p>
        </w:tc>
        <w:tc>
          <w:tcPr>
            <w:tcW w:w="2445" w:type="dxa"/>
            <w:tcBorders>
              <w:top w:val="single" w:sz="4" w:space="0" w:color="auto"/>
              <w:left w:val="single" w:sz="4" w:space="0" w:color="auto"/>
              <w:bottom w:val="nil"/>
              <w:right w:val="single" w:sz="4" w:space="0" w:color="auto"/>
            </w:tcBorders>
            <w:shd w:val="clear" w:color="auto" w:fill="auto"/>
            <w:vAlign w:val="center"/>
          </w:tcPr>
          <w:p w14:paraId="77F12576"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1CC0684C" w14:textId="77777777" w:rsidTr="004F423A">
        <w:trPr>
          <w:trHeight w:val="29"/>
        </w:trPr>
        <w:tc>
          <w:tcPr>
            <w:tcW w:w="2742" w:type="dxa"/>
            <w:tcBorders>
              <w:top w:val="nil"/>
              <w:left w:val="single" w:sz="4" w:space="0" w:color="auto"/>
              <w:bottom w:val="nil"/>
              <w:right w:val="single" w:sz="4" w:space="0" w:color="auto"/>
            </w:tcBorders>
            <w:vAlign w:val="center"/>
          </w:tcPr>
          <w:p w14:paraId="5320E0EC"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2F61A61C"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502E5AFC"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1D655515" w14:textId="77777777" w:rsidR="006F6378" w:rsidRPr="00C30686" w:rsidRDefault="006F6378" w:rsidP="0094020B">
            <w:pPr>
              <w:pStyle w:val="TAC"/>
              <w:rPr>
                <w:lang w:val="en-US" w:eastAsia="zh-CN" w:bidi="ar"/>
              </w:rPr>
            </w:pPr>
            <w:r w:rsidRPr="00C30686">
              <w:rPr>
                <w:lang w:val="en-US" w:eastAsia="zh-CN" w:bidi="ar"/>
              </w:rPr>
              <w:t>CA_n48C_BCS0</w:t>
            </w:r>
          </w:p>
        </w:tc>
        <w:tc>
          <w:tcPr>
            <w:tcW w:w="2445" w:type="dxa"/>
            <w:tcBorders>
              <w:top w:val="nil"/>
              <w:left w:val="single" w:sz="4" w:space="0" w:color="auto"/>
              <w:bottom w:val="nil"/>
              <w:right w:val="single" w:sz="4" w:space="0" w:color="auto"/>
            </w:tcBorders>
            <w:vAlign w:val="center"/>
          </w:tcPr>
          <w:p w14:paraId="537DD0CF" w14:textId="77777777" w:rsidR="006F6378" w:rsidRPr="00C30686" w:rsidRDefault="006F6378" w:rsidP="0094020B">
            <w:pPr>
              <w:pStyle w:val="TAC"/>
              <w:rPr>
                <w:kern w:val="2"/>
                <w:szCs w:val="22"/>
                <w:lang w:val="en-US" w:eastAsia="zh-CN"/>
              </w:rPr>
            </w:pPr>
          </w:p>
        </w:tc>
      </w:tr>
      <w:tr w:rsidR="006F6378" w:rsidRPr="00C30686" w14:paraId="37BC7252"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C6DEFF2"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409AE391"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119048D"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07D044A8" w14:textId="77777777" w:rsidR="006F6378" w:rsidRPr="00C30686" w:rsidRDefault="006F6378" w:rsidP="0094020B">
            <w:pPr>
              <w:pStyle w:val="TAC"/>
              <w:rPr>
                <w:lang w:val="en-US" w:eastAsia="zh-CN" w:bidi="ar"/>
              </w:rPr>
            </w:pPr>
            <w:r w:rsidRPr="00C30686">
              <w:rPr>
                <w:lang w:val="en-US" w:eastAsia="zh-CN" w:bidi="ar"/>
              </w:rPr>
              <w:t>CA_n96D_BCS0</w:t>
            </w:r>
          </w:p>
        </w:tc>
        <w:tc>
          <w:tcPr>
            <w:tcW w:w="2445" w:type="dxa"/>
            <w:tcBorders>
              <w:top w:val="nil"/>
              <w:left w:val="single" w:sz="4" w:space="0" w:color="auto"/>
              <w:bottom w:val="single" w:sz="4" w:space="0" w:color="auto"/>
              <w:right w:val="single" w:sz="4" w:space="0" w:color="auto"/>
            </w:tcBorders>
            <w:vAlign w:val="center"/>
          </w:tcPr>
          <w:p w14:paraId="5BE693AE" w14:textId="77777777" w:rsidR="006F6378" w:rsidRPr="00C30686" w:rsidRDefault="006F6378" w:rsidP="0094020B">
            <w:pPr>
              <w:pStyle w:val="TAC"/>
              <w:rPr>
                <w:kern w:val="2"/>
                <w:szCs w:val="22"/>
                <w:lang w:val="en-US" w:eastAsia="zh-CN"/>
              </w:rPr>
            </w:pPr>
          </w:p>
        </w:tc>
      </w:tr>
      <w:tr w:rsidR="006F6378" w:rsidRPr="00C30686" w14:paraId="0FB6E1DB"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37A9425" w14:textId="77777777" w:rsidR="006F6378" w:rsidRPr="00C30686" w:rsidRDefault="006F6378" w:rsidP="0094020B">
            <w:pPr>
              <w:pStyle w:val="TAC"/>
              <w:rPr>
                <w:kern w:val="2"/>
                <w:szCs w:val="22"/>
                <w:lang w:val="en-US"/>
              </w:rPr>
            </w:pPr>
            <w:r w:rsidRPr="00C30686">
              <w:rPr>
                <w:kern w:val="2"/>
                <w:szCs w:val="22"/>
                <w:lang w:val="en-US"/>
              </w:rPr>
              <w:t>CA_n46D-n48C-n96D</w:t>
            </w:r>
          </w:p>
        </w:tc>
        <w:tc>
          <w:tcPr>
            <w:tcW w:w="2785" w:type="dxa"/>
            <w:tcBorders>
              <w:top w:val="single" w:sz="4" w:space="0" w:color="auto"/>
              <w:left w:val="single" w:sz="4" w:space="0" w:color="auto"/>
              <w:bottom w:val="nil"/>
              <w:right w:val="single" w:sz="4" w:space="0" w:color="auto"/>
            </w:tcBorders>
            <w:vAlign w:val="center"/>
          </w:tcPr>
          <w:p w14:paraId="20923FE9" w14:textId="77777777" w:rsidR="006F6378" w:rsidRPr="00C30686" w:rsidRDefault="006F6378" w:rsidP="0094020B">
            <w:pPr>
              <w:pStyle w:val="TAC"/>
              <w:rPr>
                <w:kern w:val="2"/>
                <w:szCs w:val="22"/>
                <w:lang w:val="en-US"/>
              </w:rPr>
            </w:pPr>
            <w:r w:rsidRPr="00C30686">
              <w:rPr>
                <w:kern w:val="2"/>
                <w:szCs w:val="22"/>
                <w:lang w:val="en-US"/>
              </w:rPr>
              <w:t>CA_n46A-n48A</w:t>
            </w:r>
          </w:p>
          <w:p w14:paraId="25AA99C6" w14:textId="77777777" w:rsidR="006F6378" w:rsidRPr="00C30686" w:rsidRDefault="006F6378" w:rsidP="0094020B">
            <w:pPr>
              <w:pStyle w:val="TAC"/>
              <w:rPr>
                <w:kern w:val="2"/>
                <w:szCs w:val="22"/>
                <w:lang w:val="en-US"/>
              </w:rPr>
            </w:pPr>
            <w:r w:rsidRPr="00C30686">
              <w:rPr>
                <w:kern w:val="2"/>
                <w:szCs w:val="22"/>
                <w:lang w:val="en-US"/>
              </w:rPr>
              <w:t>CA_n46A-n48B</w:t>
            </w:r>
          </w:p>
          <w:p w14:paraId="1CDA0963" w14:textId="77777777" w:rsidR="006F6378" w:rsidRPr="00C30686" w:rsidRDefault="006F6378" w:rsidP="0094020B">
            <w:pPr>
              <w:pStyle w:val="TAC"/>
              <w:rPr>
                <w:kern w:val="2"/>
                <w:szCs w:val="22"/>
                <w:lang w:val="en-US"/>
              </w:rPr>
            </w:pPr>
            <w:r w:rsidRPr="00C30686">
              <w:rPr>
                <w:kern w:val="2"/>
                <w:szCs w:val="22"/>
                <w:lang w:val="en-US"/>
              </w:rPr>
              <w:t>CA_n48A-n96A</w:t>
            </w:r>
          </w:p>
          <w:p w14:paraId="73A6E73D" w14:textId="77777777" w:rsidR="006F6378" w:rsidRPr="00C30686" w:rsidRDefault="006F6378" w:rsidP="0094020B">
            <w:pPr>
              <w:pStyle w:val="TAC"/>
              <w:rPr>
                <w:kern w:val="2"/>
                <w:szCs w:val="22"/>
                <w:lang w:val="en-US"/>
              </w:rPr>
            </w:pPr>
            <w:r w:rsidRPr="00C30686">
              <w:rPr>
                <w:rFonts w:eastAsiaTheme="minorEastAsia" w:cs="Arial"/>
                <w:color w:val="000000"/>
                <w:szCs w:val="18"/>
                <w:lang w:val="en-US"/>
              </w:rPr>
              <w:t>CA_n48B</w:t>
            </w:r>
          </w:p>
          <w:p w14:paraId="65020BEA" w14:textId="77777777" w:rsidR="006F6378" w:rsidRPr="00C30686" w:rsidRDefault="006F6378" w:rsidP="0094020B">
            <w:pPr>
              <w:pStyle w:val="TAC"/>
              <w:rPr>
                <w:kern w:val="2"/>
                <w:szCs w:val="22"/>
                <w:lang w:val="en-US"/>
              </w:rPr>
            </w:pPr>
            <w:r w:rsidRPr="00C30686">
              <w:rPr>
                <w:kern w:val="2"/>
                <w:szCs w:val="22"/>
                <w:lang w:val="en-US"/>
              </w:rPr>
              <w:t>CA_n48B-n96A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A8FFA7C"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20891ECC" w14:textId="77777777" w:rsidR="006F6378" w:rsidRPr="00C30686" w:rsidRDefault="006F6378" w:rsidP="0094020B">
            <w:pPr>
              <w:pStyle w:val="TAC"/>
              <w:rPr>
                <w:lang w:val="en-US" w:eastAsia="zh-CN" w:bidi="ar"/>
              </w:rPr>
            </w:pPr>
            <w:r w:rsidRPr="00C30686">
              <w:rPr>
                <w:lang w:val="en-US" w:eastAsia="zh-CN" w:bidi="ar"/>
              </w:rPr>
              <w:t>CA_n46D_BCS0</w:t>
            </w:r>
          </w:p>
        </w:tc>
        <w:tc>
          <w:tcPr>
            <w:tcW w:w="2445" w:type="dxa"/>
            <w:tcBorders>
              <w:top w:val="single" w:sz="4" w:space="0" w:color="auto"/>
              <w:left w:val="single" w:sz="4" w:space="0" w:color="auto"/>
              <w:bottom w:val="nil"/>
              <w:right w:val="single" w:sz="4" w:space="0" w:color="auto"/>
            </w:tcBorders>
            <w:shd w:val="clear" w:color="auto" w:fill="auto"/>
            <w:vAlign w:val="center"/>
          </w:tcPr>
          <w:p w14:paraId="476F30FB"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60311710" w14:textId="77777777" w:rsidTr="004F423A">
        <w:trPr>
          <w:trHeight w:val="29"/>
        </w:trPr>
        <w:tc>
          <w:tcPr>
            <w:tcW w:w="2742" w:type="dxa"/>
            <w:tcBorders>
              <w:top w:val="nil"/>
              <w:left w:val="single" w:sz="4" w:space="0" w:color="auto"/>
              <w:bottom w:val="nil"/>
              <w:right w:val="single" w:sz="4" w:space="0" w:color="auto"/>
            </w:tcBorders>
            <w:vAlign w:val="center"/>
          </w:tcPr>
          <w:p w14:paraId="76034BC6"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777ED420"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579CD0BA"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36004836" w14:textId="77777777" w:rsidR="006F6378" w:rsidRPr="00C30686" w:rsidRDefault="006F6378" w:rsidP="0094020B">
            <w:pPr>
              <w:pStyle w:val="TAC"/>
              <w:rPr>
                <w:lang w:val="en-US" w:eastAsia="zh-CN" w:bidi="ar"/>
              </w:rPr>
            </w:pPr>
            <w:r w:rsidRPr="00C30686">
              <w:rPr>
                <w:lang w:val="en-US" w:eastAsia="zh-CN" w:bidi="ar"/>
              </w:rPr>
              <w:t>CA_n48C_BCS0</w:t>
            </w:r>
          </w:p>
        </w:tc>
        <w:tc>
          <w:tcPr>
            <w:tcW w:w="2445" w:type="dxa"/>
            <w:tcBorders>
              <w:top w:val="nil"/>
              <w:left w:val="single" w:sz="4" w:space="0" w:color="auto"/>
              <w:bottom w:val="nil"/>
              <w:right w:val="single" w:sz="4" w:space="0" w:color="auto"/>
            </w:tcBorders>
            <w:vAlign w:val="center"/>
          </w:tcPr>
          <w:p w14:paraId="43DF14E3" w14:textId="77777777" w:rsidR="006F6378" w:rsidRPr="00C30686" w:rsidRDefault="006F6378" w:rsidP="0094020B">
            <w:pPr>
              <w:pStyle w:val="TAC"/>
              <w:rPr>
                <w:kern w:val="2"/>
                <w:szCs w:val="22"/>
                <w:lang w:val="en-US" w:eastAsia="zh-CN"/>
              </w:rPr>
            </w:pPr>
          </w:p>
        </w:tc>
      </w:tr>
      <w:tr w:rsidR="006F6378" w:rsidRPr="00C30686" w14:paraId="58DC2AB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64EAF68"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23AC0685"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982D8B6"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4BC08107" w14:textId="77777777" w:rsidR="006F6378" w:rsidRPr="00C30686" w:rsidRDefault="006F6378" w:rsidP="0094020B">
            <w:pPr>
              <w:pStyle w:val="TAC"/>
              <w:rPr>
                <w:lang w:val="en-US" w:eastAsia="zh-CN" w:bidi="ar"/>
              </w:rPr>
            </w:pPr>
            <w:r w:rsidRPr="00C30686">
              <w:rPr>
                <w:lang w:val="en-US" w:eastAsia="zh-CN" w:bidi="ar"/>
              </w:rPr>
              <w:t>CA_n96D_BCS0</w:t>
            </w:r>
          </w:p>
        </w:tc>
        <w:tc>
          <w:tcPr>
            <w:tcW w:w="2445" w:type="dxa"/>
            <w:tcBorders>
              <w:top w:val="nil"/>
              <w:left w:val="single" w:sz="4" w:space="0" w:color="auto"/>
              <w:bottom w:val="single" w:sz="4" w:space="0" w:color="auto"/>
              <w:right w:val="single" w:sz="4" w:space="0" w:color="auto"/>
            </w:tcBorders>
            <w:vAlign w:val="center"/>
          </w:tcPr>
          <w:p w14:paraId="3322CB40" w14:textId="77777777" w:rsidR="006F6378" w:rsidRPr="00C30686" w:rsidRDefault="006F6378" w:rsidP="0094020B">
            <w:pPr>
              <w:pStyle w:val="TAC"/>
              <w:rPr>
                <w:kern w:val="2"/>
                <w:szCs w:val="22"/>
                <w:lang w:val="en-US" w:eastAsia="zh-CN"/>
              </w:rPr>
            </w:pPr>
          </w:p>
        </w:tc>
      </w:tr>
      <w:tr w:rsidR="006F6378" w:rsidRPr="00C30686" w14:paraId="72835F5E"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15EBD58"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CA_n46M-n48C-n96D</w:t>
            </w:r>
          </w:p>
        </w:tc>
        <w:tc>
          <w:tcPr>
            <w:tcW w:w="2785" w:type="dxa"/>
            <w:tcBorders>
              <w:top w:val="single" w:sz="4" w:space="0" w:color="auto"/>
              <w:left w:val="single" w:sz="4" w:space="0" w:color="auto"/>
              <w:bottom w:val="nil"/>
              <w:right w:val="single" w:sz="4" w:space="0" w:color="auto"/>
            </w:tcBorders>
            <w:vAlign w:val="center"/>
          </w:tcPr>
          <w:p w14:paraId="7A9281CD"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w:t>
            </w:r>
          </w:p>
        </w:tc>
        <w:tc>
          <w:tcPr>
            <w:tcW w:w="1259" w:type="dxa"/>
            <w:tcBorders>
              <w:top w:val="single" w:sz="4" w:space="0" w:color="auto"/>
              <w:left w:val="single" w:sz="4" w:space="0" w:color="auto"/>
              <w:bottom w:val="single" w:sz="4" w:space="0" w:color="auto"/>
              <w:right w:val="single" w:sz="4" w:space="0" w:color="auto"/>
            </w:tcBorders>
            <w:vAlign w:val="center"/>
          </w:tcPr>
          <w:p w14:paraId="618A9573"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1C943FE9"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CA_n46M_BCS0</w:t>
            </w:r>
          </w:p>
        </w:tc>
        <w:tc>
          <w:tcPr>
            <w:tcW w:w="2445" w:type="dxa"/>
            <w:tcBorders>
              <w:top w:val="single" w:sz="4" w:space="0" w:color="auto"/>
              <w:left w:val="single" w:sz="4" w:space="0" w:color="auto"/>
              <w:bottom w:val="nil"/>
              <w:right w:val="single" w:sz="4" w:space="0" w:color="auto"/>
            </w:tcBorders>
            <w:vAlign w:val="center"/>
          </w:tcPr>
          <w:p w14:paraId="7E648D08" w14:textId="77777777" w:rsidR="006F6378" w:rsidRPr="00C30686" w:rsidRDefault="006F6378" w:rsidP="0094020B">
            <w:pPr>
              <w:pStyle w:val="TAC"/>
              <w:rPr>
                <w:rFonts w:eastAsiaTheme="minorEastAsia"/>
                <w:kern w:val="2"/>
                <w:szCs w:val="22"/>
                <w:lang w:val="en-US" w:eastAsia="zh-CN"/>
              </w:rPr>
            </w:pPr>
            <w:r w:rsidRPr="00C30686">
              <w:rPr>
                <w:rFonts w:eastAsiaTheme="minorEastAsia"/>
                <w:lang w:val="en-US" w:eastAsia="zh-CN"/>
              </w:rPr>
              <w:t>0</w:t>
            </w:r>
          </w:p>
        </w:tc>
      </w:tr>
      <w:tr w:rsidR="006F6378" w:rsidRPr="00C30686" w14:paraId="304AD700" w14:textId="77777777" w:rsidTr="004F423A">
        <w:trPr>
          <w:trHeight w:val="29"/>
        </w:trPr>
        <w:tc>
          <w:tcPr>
            <w:tcW w:w="2742" w:type="dxa"/>
            <w:tcBorders>
              <w:top w:val="nil"/>
              <w:left w:val="single" w:sz="4" w:space="0" w:color="auto"/>
              <w:bottom w:val="nil"/>
              <w:right w:val="single" w:sz="4" w:space="0" w:color="auto"/>
            </w:tcBorders>
            <w:vAlign w:val="center"/>
          </w:tcPr>
          <w:p w14:paraId="34EE95E8"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nil"/>
              <w:right w:val="single" w:sz="4" w:space="0" w:color="auto"/>
            </w:tcBorders>
            <w:vAlign w:val="center"/>
          </w:tcPr>
          <w:p w14:paraId="3FF9A964"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7E43F70"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3A628AEC"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CA_n48C_BCS0</w:t>
            </w:r>
          </w:p>
        </w:tc>
        <w:tc>
          <w:tcPr>
            <w:tcW w:w="2445" w:type="dxa"/>
            <w:tcBorders>
              <w:top w:val="nil"/>
              <w:left w:val="single" w:sz="4" w:space="0" w:color="auto"/>
              <w:bottom w:val="nil"/>
              <w:right w:val="single" w:sz="4" w:space="0" w:color="auto"/>
            </w:tcBorders>
            <w:vAlign w:val="center"/>
          </w:tcPr>
          <w:p w14:paraId="71785467" w14:textId="77777777" w:rsidR="006F6378" w:rsidRPr="00C30686" w:rsidRDefault="006F6378" w:rsidP="0094020B">
            <w:pPr>
              <w:pStyle w:val="TAC"/>
              <w:rPr>
                <w:rFonts w:eastAsiaTheme="minorEastAsia"/>
                <w:kern w:val="2"/>
                <w:szCs w:val="22"/>
                <w:lang w:val="en-US" w:eastAsia="zh-CN"/>
              </w:rPr>
            </w:pPr>
          </w:p>
        </w:tc>
      </w:tr>
      <w:tr w:rsidR="006F6378" w:rsidRPr="00C30686" w14:paraId="2E208AAE"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226DDE9"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681C1559"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86BF224"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00351DC2"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CA_n96D_BCS0</w:t>
            </w:r>
          </w:p>
        </w:tc>
        <w:tc>
          <w:tcPr>
            <w:tcW w:w="2445" w:type="dxa"/>
            <w:tcBorders>
              <w:top w:val="nil"/>
              <w:left w:val="single" w:sz="4" w:space="0" w:color="auto"/>
              <w:bottom w:val="single" w:sz="4" w:space="0" w:color="auto"/>
              <w:right w:val="single" w:sz="4" w:space="0" w:color="auto"/>
            </w:tcBorders>
            <w:vAlign w:val="center"/>
          </w:tcPr>
          <w:p w14:paraId="10C34451" w14:textId="77777777" w:rsidR="006F6378" w:rsidRPr="00C30686" w:rsidRDefault="006F6378" w:rsidP="0094020B">
            <w:pPr>
              <w:pStyle w:val="TAC"/>
              <w:rPr>
                <w:rFonts w:eastAsiaTheme="minorEastAsia"/>
                <w:kern w:val="2"/>
                <w:szCs w:val="22"/>
                <w:lang w:val="en-US" w:eastAsia="zh-CN"/>
              </w:rPr>
            </w:pPr>
          </w:p>
        </w:tc>
      </w:tr>
      <w:tr w:rsidR="006F6378" w:rsidRPr="00C30686" w14:paraId="08869F7C"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1750059" w14:textId="77777777" w:rsidR="006F6378" w:rsidRPr="00C30686" w:rsidRDefault="006F6378" w:rsidP="0094020B">
            <w:pPr>
              <w:pStyle w:val="TAC"/>
              <w:rPr>
                <w:kern w:val="2"/>
                <w:szCs w:val="22"/>
                <w:lang w:val="en-US"/>
              </w:rPr>
            </w:pPr>
            <w:r w:rsidRPr="00C30686">
              <w:rPr>
                <w:kern w:val="2"/>
                <w:szCs w:val="22"/>
                <w:lang w:val="en-US"/>
              </w:rPr>
              <w:t>CA_n46N-n48C-n96D</w:t>
            </w:r>
          </w:p>
        </w:tc>
        <w:tc>
          <w:tcPr>
            <w:tcW w:w="2785" w:type="dxa"/>
            <w:tcBorders>
              <w:top w:val="single" w:sz="4" w:space="0" w:color="auto"/>
              <w:left w:val="single" w:sz="4" w:space="0" w:color="auto"/>
              <w:bottom w:val="nil"/>
              <w:right w:val="single" w:sz="4" w:space="0" w:color="auto"/>
            </w:tcBorders>
            <w:vAlign w:val="center"/>
          </w:tcPr>
          <w:p w14:paraId="709B18CA" w14:textId="77777777" w:rsidR="006F6378" w:rsidRPr="00C30686" w:rsidRDefault="006F6378" w:rsidP="0094020B">
            <w:pPr>
              <w:pStyle w:val="TAC"/>
              <w:rPr>
                <w:kern w:val="2"/>
                <w:szCs w:val="22"/>
                <w:lang w:val="en-US"/>
              </w:rPr>
            </w:pPr>
            <w:r w:rsidRPr="00C30686">
              <w:rPr>
                <w:kern w:val="2"/>
                <w:szCs w:val="22"/>
                <w:lang w:val="en-US"/>
              </w:rPr>
              <w:t>CA_n46A-n48A</w:t>
            </w:r>
          </w:p>
          <w:p w14:paraId="09130202" w14:textId="77777777" w:rsidR="006F6378" w:rsidRPr="00C30686" w:rsidRDefault="006F6378" w:rsidP="0094020B">
            <w:pPr>
              <w:pStyle w:val="TAC"/>
              <w:rPr>
                <w:kern w:val="2"/>
                <w:szCs w:val="22"/>
                <w:lang w:val="en-US"/>
              </w:rPr>
            </w:pPr>
            <w:r w:rsidRPr="00C30686">
              <w:rPr>
                <w:kern w:val="2"/>
                <w:szCs w:val="22"/>
                <w:lang w:val="en-US"/>
              </w:rPr>
              <w:t>CA_n46A-n48B</w:t>
            </w:r>
          </w:p>
          <w:p w14:paraId="3940CDAF" w14:textId="77777777" w:rsidR="006F6378" w:rsidRPr="00C30686" w:rsidRDefault="006F6378" w:rsidP="0094020B">
            <w:pPr>
              <w:pStyle w:val="TAC"/>
              <w:rPr>
                <w:kern w:val="2"/>
                <w:szCs w:val="22"/>
                <w:lang w:val="en-US"/>
              </w:rPr>
            </w:pPr>
            <w:r w:rsidRPr="00C30686">
              <w:rPr>
                <w:kern w:val="2"/>
                <w:szCs w:val="22"/>
                <w:lang w:val="en-US"/>
              </w:rPr>
              <w:t>CA_n48A-n96A</w:t>
            </w:r>
          </w:p>
          <w:p w14:paraId="061F8CF1" w14:textId="77777777" w:rsidR="006F6378" w:rsidRPr="00C30686" w:rsidRDefault="006F6378" w:rsidP="0094020B">
            <w:pPr>
              <w:pStyle w:val="TAC"/>
              <w:rPr>
                <w:kern w:val="2"/>
                <w:szCs w:val="22"/>
                <w:lang w:val="en-US"/>
              </w:rPr>
            </w:pPr>
            <w:r w:rsidRPr="00C30686">
              <w:rPr>
                <w:rFonts w:eastAsiaTheme="minorEastAsia" w:cs="Arial"/>
                <w:color w:val="000000"/>
                <w:szCs w:val="18"/>
                <w:lang w:val="en-US"/>
              </w:rPr>
              <w:t>CA_n48B</w:t>
            </w:r>
          </w:p>
          <w:p w14:paraId="036EAF47" w14:textId="77777777" w:rsidR="006F6378" w:rsidRPr="00C30686" w:rsidRDefault="006F6378" w:rsidP="0094020B">
            <w:pPr>
              <w:pStyle w:val="TAC"/>
              <w:rPr>
                <w:kern w:val="2"/>
                <w:szCs w:val="22"/>
                <w:lang w:val="en-US"/>
              </w:rPr>
            </w:pPr>
            <w:r w:rsidRPr="00C30686">
              <w:rPr>
                <w:kern w:val="2"/>
                <w:szCs w:val="22"/>
                <w:lang w:val="en-US"/>
              </w:rPr>
              <w:t>CA_n48B-n96A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4846F356"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64F1FB16" w14:textId="77777777" w:rsidR="006F6378" w:rsidRPr="00C30686" w:rsidRDefault="006F6378" w:rsidP="0094020B">
            <w:pPr>
              <w:pStyle w:val="TAC"/>
              <w:rPr>
                <w:lang w:val="en-US" w:eastAsia="zh-CN" w:bidi="ar"/>
              </w:rPr>
            </w:pPr>
            <w:r>
              <w:rPr>
                <w:lang w:val="en-US" w:eastAsia="zh-CN" w:bidi="ar"/>
              </w:rPr>
              <w:t>CA_n46N_BCS</w:t>
            </w:r>
            <w:r w:rsidRPr="00C74263">
              <w:rPr>
                <w:szCs w:val="18"/>
                <w:lang w:val="en-US" w:eastAsia="zh-CN" w:bidi="ar"/>
              </w:rPr>
              <w:t>1</w:t>
            </w:r>
          </w:p>
        </w:tc>
        <w:tc>
          <w:tcPr>
            <w:tcW w:w="2445" w:type="dxa"/>
            <w:tcBorders>
              <w:top w:val="single" w:sz="4" w:space="0" w:color="auto"/>
              <w:left w:val="single" w:sz="4" w:space="0" w:color="auto"/>
              <w:bottom w:val="nil"/>
              <w:right w:val="single" w:sz="4" w:space="0" w:color="auto"/>
            </w:tcBorders>
            <w:shd w:val="clear" w:color="auto" w:fill="auto"/>
            <w:vAlign w:val="center"/>
          </w:tcPr>
          <w:p w14:paraId="323A7AD2"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287255E5" w14:textId="77777777" w:rsidTr="004F423A">
        <w:trPr>
          <w:trHeight w:val="29"/>
        </w:trPr>
        <w:tc>
          <w:tcPr>
            <w:tcW w:w="2742" w:type="dxa"/>
            <w:tcBorders>
              <w:top w:val="nil"/>
              <w:left w:val="single" w:sz="4" w:space="0" w:color="auto"/>
              <w:bottom w:val="nil"/>
              <w:right w:val="single" w:sz="4" w:space="0" w:color="auto"/>
            </w:tcBorders>
            <w:vAlign w:val="center"/>
          </w:tcPr>
          <w:p w14:paraId="2FA11FAE"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53492290"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7BFCBAD"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53F56BC3" w14:textId="77777777" w:rsidR="006F6378" w:rsidRPr="00C30686" w:rsidRDefault="006F6378" w:rsidP="0094020B">
            <w:pPr>
              <w:pStyle w:val="TAC"/>
              <w:rPr>
                <w:lang w:val="en-US" w:eastAsia="zh-CN" w:bidi="ar"/>
              </w:rPr>
            </w:pPr>
            <w:r w:rsidRPr="00C30686">
              <w:rPr>
                <w:lang w:val="en-US" w:eastAsia="zh-CN" w:bidi="ar"/>
              </w:rPr>
              <w:t>CA_n48C_BCS0</w:t>
            </w:r>
          </w:p>
        </w:tc>
        <w:tc>
          <w:tcPr>
            <w:tcW w:w="2445" w:type="dxa"/>
            <w:tcBorders>
              <w:top w:val="nil"/>
              <w:left w:val="single" w:sz="4" w:space="0" w:color="auto"/>
              <w:bottom w:val="nil"/>
              <w:right w:val="single" w:sz="4" w:space="0" w:color="auto"/>
            </w:tcBorders>
            <w:vAlign w:val="center"/>
          </w:tcPr>
          <w:p w14:paraId="0933EF5C" w14:textId="77777777" w:rsidR="006F6378" w:rsidRPr="00C30686" w:rsidRDefault="006F6378" w:rsidP="0094020B">
            <w:pPr>
              <w:pStyle w:val="TAC"/>
              <w:rPr>
                <w:kern w:val="2"/>
                <w:szCs w:val="22"/>
                <w:lang w:val="en-US" w:eastAsia="zh-CN"/>
              </w:rPr>
            </w:pPr>
          </w:p>
        </w:tc>
      </w:tr>
      <w:tr w:rsidR="006F6378" w:rsidRPr="00C30686" w14:paraId="40E1C210"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555F1E1"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0D2D2DB7"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93F8B51"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35D060FE" w14:textId="77777777" w:rsidR="006F6378" w:rsidRPr="00C30686" w:rsidRDefault="006F6378" w:rsidP="0094020B">
            <w:pPr>
              <w:pStyle w:val="TAC"/>
              <w:rPr>
                <w:lang w:val="en-US" w:eastAsia="zh-CN" w:bidi="ar"/>
              </w:rPr>
            </w:pPr>
            <w:r w:rsidRPr="00C30686">
              <w:rPr>
                <w:lang w:val="en-US" w:eastAsia="zh-CN" w:bidi="ar"/>
              </w:rPr>
              <w:t>CA_n96D_BCS0</w:t>
            </w:r>
          </w:p>
        </w:tc>
        <w:tc>
          <w:tcPr>
            <w:tcW w:w="2445" w:type="dxa"/>
            <w:tcBorders>
              <w:top w:val="nil"/>
              <w:left w:val="single" w:sz="4" w:space="0" w:color="auto"/>
              <w:bottom w:val="single" w:sz="4" w:space="0" w:color="auto"/>
              <w:right w:val="single" w:sz="4" w:space="0" w:color="auto"/>
            </w:tcBorders>
            <w:vAlign w:val="center"/>
          </w:tcPr>
          <w:p w14:paraId="1625BD74" w14:textId="77777777" w:rsidR="006F6378" w:rsidRPr="00C30686" w:rsidRDefault="006F6378" w:rsidP="0094020B">
            <w:pPr>
              <w:pStyle w:val="TAC"/>
              <w:rPr>
                <w:kern w:val="2"/>
                <w:szCs w:val="22"/>
                <w:lang w:val="en-US" w:eastAsia="zh-CN"/>
              </w:rPr>
            </w:pPr>
          </w:p>
        </w:tc>
      </w:tr>
      <w:tr w:rsidR="006F6378" w:rsidRPr="00C30686" w14:paraId="7A8F8CC7"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FDEBF1F"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CA_n46A-n48A-n96E</w:t>
            </w:r>
          </w:p>
        </w:tc>
        <w:tc>
          <w:tcPr>
            <w:tcW w:w="2785" w:type="dxa"/>
            <w:tcBorders>
              <w:top w:val="single" w:sz="4" w:space="0" w:color="auto"/>
              <w:left w:val="single" w:sz="4" w:space="0" w:color="auto"/>
              <w:bottom w:val="nil"/>
              <w:right w:val="single" w:sz="4" w:space="0" w:color="auto"/>
            </w:tcBorders>
            <w:vAlign w:val="center"/>
          </w:tcPr>
          <w:p w14:paraId="0F56E3E7"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w:t>
            </w:r>
          </w:p>
        </w:tc>
        <w:tc>
          <w:tcPr>
            <w:tcW w:w="1259" w:type="dxa"/>
            <w:tcBorders>
              <w:top w:val="single" w:sz="4" w:space="0" w:color="auto"/>
              <w:left w:val="single" w:sz="4" w:space="0" w:color="auto"/>
              <w:bottom w:val="single" w:sz="4" w:space="0" w:color="auto"/>
              <w:right w:val="single" w:sz="4" w:space="0" w:color="auto"/>
            </w:tcBorders>
            <w:vAlign w:val="center"/>
          </w:tcPr>
          <w:p w14:paraId="1371CE04"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0FF932AB"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10, 20, 40, 60, 80</w:t>
            </w:r>
          </w:p>
        </w:tc>
        <w:tc>
          <w:tcPr>
            <w:tcW w:w="2445" w:type="dxa"/>
            <w:tcBorders>
              <w:top w:val="single" w:sz="4" w:space="0" w:color="auto"/>
              <w:left w:val="single" w:sz="4" w:space="0" w:color="auto"/>
              <w:bottom w:val="nil"/>
              <w:right w:val="single" w:sz="4" w:space="0" w:color="auto"/>
            </w:tcBorders>
            <w:vAlign w:val="center"/>
          </w:tcPr>
          <w:p w14:paraId="66197AF9" w14:textId="77777777" w:rsidR="006F6378" w:rsidRPr="00C30686" w:rsidRDefault="006F6378" w:rsidP="0094020B">
            <w:pPr>
              <w:pStyle w:val="TAC"/>
              <w:rPr>
                <w:rFonts w:eastAsiaTheme="minorEastAsia"/>
                <w:kern w:val="2"/>
                <w:szCs w:val="22"/>
                <w:lang w:val="en-US" w:eastAsia="zh-CN"/>
              </w:rPr>
            </w:pPr>
            <w:r w:rsidRPr="00C30686">
              <w:rPr>
                <w:rFonts w:eastAsiaTheme="minorEastAsia"/>
                <w:lang w:val="en-US" w:eastAsia="zh-CN"/>
              </w:rPr>
              <w:t>0</w:t>
            </w:r>
          </w:p>
        </w:tc>
      </w:tr>
      <w:tr w:rsidR="006F6378" w:rsidRPr="00C30686" w14:paraId="20F9767B" w14:textId="77777777" w:rsidTr="004F423A">
        <w:trPr>
          <w:trHeight w:val="29"/>
        </w:trPr>
        <w:tc>
          <w:tcPr>
            <w:tcW w:w="2742" w:type="dxa"/>
            <w:tcBorders>
              <w:top w:val="nil"/>
              <w:left w:val="single" w:sz="4" w:space="0" w:color="auto"/>
              <w:bottom w:val="nil"/>
              <w:right w:val="single" w:sz="4" w:space="0" w:color="auto"/>
            </w:tcBorders>
            <w:vAlign w:val="center"/>
          </w:tcPr>
          <w:p w14:paraId="7018A4D4"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nil"/>
              <w:right w:val="single" w:sz="4" w:space="0" w:color="auto"/>
            </w:tcBorders>
            <w:vAlign w:val="center"/>
          </w:tcPr>
          <w:p w14:paraId="7C7840A3"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C54B583"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48C425A7"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5, 10, 15, 20, 30, 40, 50, 60, 70, 80, 90, 100</w:t>
            </w:r>
          </w:p>
        </w:tc>
        <w:tc>
          <w:tcPr>
            <w:tcW w:w="2445" w:type="dxa"/>
            <w:tcBorders>
              <w:top w:val="nil"/>
              <w:left w:val="single" w:sz="4" w:space="0" w:color="auto"/>
              <w:bottom w:val="nil"/>
              <w:right w:val="single" w:sz="4" w:space="0" w:color="auto"/>
            </w:tcBorders>
            <w:vAlign w:val="center"/>
          </w:tcPr>
          <w:p w14:paraId="27E540F3" w14:textId="77777777" w:rsidR="006F6378" w:rsidRPr="00C30686" w:rsidRDefault="006F6378" w:rsidP="0094020B">
            <w:pPr>
              <w:pStyle w:val="TAC"/>
              <w:rPr>
                <w:rFonts w:eastAsiaTheme="minorEastAsia"/>
                <w:kern w:val="2"/>
                <w:szCs w:val="22"/>
                <w:lang w:val="en-US" w:eastAsia="zh-CN"/>
              </w:rPr>
            </w:pPr>
          </w:p>
        </w:tc>
      </w:tr>
      <w:tr w:rsidR="006F6378" w:rsidRPr="00C30686" w14:paraId="2A5EB31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D431C1C"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329A2654"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EBD3B48"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1C982009"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CA_n96E_BCS0</w:t>
            </w:r>
          </w:p>
        </w:tc>
        <w:tc>
          <w:tcPr>
            <w:tcW w:w="2445" w:type="dxa"/>
            <w:tcBorders>
              <w:top w:val="nil"/>
              <w:left w:val="single" w:sz="4" w:space="0" w:color="auto"/>
              <w:bottom w:val="single" w:sz="4" w:space="0" w:color="auto"/>
              <w:right w:val="single" w:sz="4" w:space="0" w:color="auto"/>
            </w:tcBorders>
            <w:vAlign w:val="center"/>
          </w:tcPr>
          <w:p w14:paraId="1311BBCF" w14:textId="77777777" w:rsidR="006F6378" w:rsidRPr="00C30686" w:rsidRDefault="006F6378" w:rsidP="0094020B">
            <w:pPr>
              <w:pStyle w:val="TAC"/>
              <w:rPr>
                <w:rFonts w:eastAsiaTheme="minorEastAsia"/>
                <w:kern w:val="2"/>
                <w:szCs w:val="22"/>
                <w:lang w:val="en-US" w:eastAsia="zh-CN"/>
              </w:rPr>
            </w:pPr>
          </w:p>
        </w:tc>
      </w:tr>
      <w:tr w:rsidR="006F6378" w:rsidRPr="00C30686" w14:paraId="44810F9E"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E0855DE"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CA_n46B-n48A-n96E</w:t>
            </w:r>
          </w:p>
        </w:tc>
        <w:tc>
          <w:tcPr>
            <w:tcW w:w="2785" w:type="dxa"/>
            <w:tcBorders>
              <w:top w:val="single" w:sz="4" w:space="0" w:color="auto"/>
              <w:left w:val="single" w:sz="4" w:space="0" w:color="auto"/>
              <w:bottom w:val="nil"/>
              <w:right w:val="single" w:sz="4" w:space="0" w:color="auto"/>
            </w:tcBorders>
            <w:vAlign w:val="center"/>
          </w:tcPr>
          <w:p w14:paraId="70D2CC16"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w:t>
            </w:r>
          </w:p>
        </w:tc>
        <w:tc>
          <w:tcPr>
            <w:tcW w:w="1259" w:type="dxa"/>
            <w:tcBorders>
              <w:top w:val="single" w:sz="4" w:space="0" w:color="auto"/>
              <w:left w:val="single" w:sz="4" w:space="0" w:color="auto"/>
              <w:bottom w:val="single" w:sz="4" w:space="0" w:color="auto"/>
              <w:right w:val="single" w:sz="4" w:space="0" w:color="auto"/>
            </w:tcBorders>
            <w:vAlign w:val="center"/>
          </w:tcPr>
          <w:p w14:paraId="61EC48CC"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40B1AE06"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CA_n46B_BCS0</w:t>
            </w:r>
          </w:p>
        </w:tc>
        <w:tc>
          <w:tcPr>
            <w:tcW w:w="2445" w:type="dxa"/>
            <w:tcBorders>
              <w:top w:val="single" w:sz="4" w:space="0" w:color="auto"/>
              <w:left w:val="single" w:sz="4" w:space="0" w:color="auto"/>
              <w:bottom w:val="nil"/>
              <w:right w:val="single" w:sz="4" w:space="0" w:color="auto"/>
            </w:tcBorders>
            <w:vAlign w:val="center"/>
          </w:tcPr>
          <w:p w14:paraId="7B6DF5F1" w14:textId="77777777" w:rsidR="006F6378" w:rsidRPr="00C30686" w:rsidRDefault="006F6378" w:rsidP="0094020B">
            <w:pPr>
              <w:pStyle w:val="TAC"/>
              <w:rPr>
                <w:rFonts w:eastAsiaTheme="minorEastAsia"/>
                <w:kern w:val="2"/>
                <w:szCs w:val="22"/>
                <w:lang w:val="en-US" w:eastAsia="zh-CN"/>
              </w:rPr>
            </w:pPr>
            <w:r w:rsidRPr="00C30686">
              <w:rPr>
                <w:rFonts w:eastAsiaTheme="minorEastAsia"/>
                <w:lang w:val="en-US" w:eastAsia="zh-CN"/>
              </w:rPr>
              <w:t>0</w:t>
            </w:r>
          </w:p>
        </w:tc>
      </w:tr>
      <w:tr w:rsidR="006F6378" w:rsidRPr="00C30686" w14:paraId="35B77CCD" w14:textId="77777777" w:rsidTr="004F423A">
        <w:trPr>
          <w:trHeight w:val="29"/>
        </w:trPr>
        <w:tc>
          <w:tcPr>
            <w:tcW w:w="2742" w:type="dxa"/>
            <w:tcBorders>
              <w:top w:val="nil"/>
              <w:left w:val="single" w:sz="4" w:space="0" w:color="auto"/>
              <w:bottom w:val="nil"/>
              <w:right w:val="single" w:sz="4" w:space="0" w:color="auto"/>
            </w:tcBorders>
            <w:vAlign w:val="center"/>
          </w:tcPr>
          <w:p w14:paraId="2640FDFC"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nil"/>
              <w:right w:val="single" w:sz="4" w:space="0" w:color="auto"/>
            </w:tcBorders>
            <w:vAlign w:val="center"/>
          </w:tcPr>
          <w:p w14:paraId="265C815E"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5DBBE4D"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1A2070EF"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5, 10, 15, 20, 30, 40, 50, 60, 70, 80, 90, 100</w:t>
            </w:r>
          </w:p>
        </w:tc>
        <w:tc>
          <w:tcPr>
            <w:tcW w:w="2445" w:type="dxa"/>
            <w:tcBorders>
              <w:top w:val="nil"/>
              <w:left w:val="single" w:sz="4" w:space="0" w:color="auto"/>
              <w:bottom w:val="nil"/>
              <w:right w:val="single" w:sz="4" w:space="0" w:color="auto"/>
            </w:tcBorders>
            <w:vAlign w:val="center"/>
          </w:tcPr>
          <w:p w14:paraId="699935F2" w14:textId="77777777" w:rsidR="006F6378" w:rsidRPr="00C30686" w:rsidRDefault="006F6378" w:rsidP="0094020B">
            <w:pPr>
              <w:pStyle w:val="TAC"/>
              <w:rPr>
                <w:rFonts w:eastAsiaTheme="minorEastAsia"/>
                <w:kern w:val="2"/>
                <w:szCs w:val="22"/>
                <w:lang w:val="en-US" w:eastAsia="zh-CN"/>
              </w:rPr>
            </w:pPr>
          </w:p>
        </w:tc>
      </w:tr>
      <w:tr w:rsidR="006F6378" w:rsidRPr="00C30686" w14:paraId="397E171B"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B3B8FED"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170D4D91"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4657EAD"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74B9AC3B"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CA_n96E_BCS0</w:t>
            </w:r>
          </w:p>
        </w:tc>
        <w:tc>
          <w:tcPr>
            <w:tcW w:w="2445" w:type="dxa"/>
            <w:tcBorders>
              <w:top w:val="nil"/>
              <w:left w:val="single" w:sz="4" w:space="0" w:color="auto"/>
              <w:bottom w:val="single" w:sz="4" w:space="0" w:color="auto"/>
              <w:right w:val="single" w:sz="4" w:space="0" w:color="auto"/>
            </w:tcBorders>
            <w:vAlign w:val="center"/>
          </w:tcPr>
          <w:p w14:paraId="1211372B" w14:textId="77777777" w:rsidR="006F6378" w:rsidRPr="00C30686" w:rsidRDefault="006F6378" w:rsidP="0094020B">
            <w:pPr>
              <w:pStyle w:val="TAC"/>
              <w:rPr>
                <w:rFonts w:eastAsiaTheme="minorEastAsia"/>
                <w:kern w:val="2"/>
                <w:szCs w:val="22"/>
                <w:lang w:val="en-US" w:eastAsia="zh-CN"/>
              </w:rPr>
            </w:pPr>
          </w:p>
        </w:tc>
      </w:tr>
      <w:tr w:rsidR="006F6378" w:rsidRPr="00C30686" w14:paraId="2A7B6827"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5494046"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CA_n46C-n48A-n96E</w:t>
            </w:r>
          </w:p>
        </w:tc>
        <w:tc>
          <w:tcPr>
            <w:tcW w:w="2785" w:type="dxa"/>
            <w:tcBorders>
              <w:top w:val="single" w:sz="4" w:space="0" w:color="auto"/>
              <w:left w:val="single" w:sz="4" w:space="0" w:color="auto"/>
              <w:bottom w:val="nil"/>
              <w:right w:val="single" w:sz="4" w:space="0" w:color="auto"/>
            </w:tcBorders>
            <w:vAlign w:val="center"/>
          </w:tcPr>
          <w:p w14:paraId="5633929F"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w:t>
            </w:r>
          </w:p>
        </w:tc>
        <w:tc>
          <w:tcPr>
            <w:tcW w:w="1259" w:type="dxa"/>
            <w:tcBorders>
              <w:top w:val="single" w:sz="4" w:space="0" w:color="auto"/>
              <w:left w:val="single" w:sz="4" w:space="0" w:color="auto"/>
              <w:bottom w:val="single" w:sz="4" w:space="0" w:color="auto"/>
              <w:right w:val="single" w:sz="4" w:space="0" w:color="auto"/>
            </w:tcBorders>
            <w:vAlign w:val="center"/>
          </w:tcPr>
          <w:p w14:paraId="138CCBC2"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1B719DD5"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CA_n46C_BCS0</w:t>
            </w:r>
          </w:p>
        </w:tc>
        <w:tc>
          <w:tcPr>
            <w:tcW w:w="2445" w:type="dxa"/>
            <w:tcBorders>
              <w:top w:val="single" w:sz="4" w:space="0" w:color="auto"/>
              <w:left w:val="single" w:sz="4" w:space="0" w:color="auto"/>
              <w:bottom w:val="nil"/>
              <w:right w:val="single" w:sz="4" w:space="0" w:color="auto"/>
            </w:tcBorders>
            <w:vAlign w:val="center"/>
          </w:tcPr>
          <w:p w14:paraId="70C0AB60" w14:textId="77777777" w:rsidR="006F6378" w:rsidRPr="00C30686" w:rsidRDefault="006F6378" w:rsidP="0094020B">
            <w:pPr>
              <w:pStyle w:val="TAC"/>
              <w:rPr>
                <w:rFonts w:eastAsiaTheme="minorEastAsia"/>
                <w:kern w:val="2"/>
                <w:szCs w:val="22"/>
                <w:lang w:val="en-US" w:eastAsia="zh-CN"/>
              </w:rPr>
            </w:pPr>
            <w:r w:rsidRPr="00C30686">
              <w:rPr>
                <w:rFonts w:eastAsiaTheme="minorEastAsia"/>
                <w:lang w:val="en-US" w:eastAsia="zh-CN"/>
              </w:rPr>
              <w:t>0</w:t>
            </w:r>
          </w:p>
        </w:tc>
      </w:tr>
      <w:tr w:rsidR="006F6378" w:rsidRPr="00C30686" w14:paraId="1E5189AA" w14:textId="77777777" w:rsidTr="004F423A">
        <w:trPr>
          <w:trHeight w:val="29"/>
        </w:trPr>
        <w:tc>
          <w:tcPr>
            <w:tcW w:w="2742" w:type="dxa"/>
            <w:tcBorders>
              <w:top w:val="nil"/>
              <w:left w:val="single" w:sz="4" w:space="0" w:color="auto"/>
              <w:bottom w:val="nil"/>
              <w:right w:val="single" w:sz="4" w:space="0" w:color="auto"/>
            </w:tcBorders>
            <w:vAlign w:val="center"/>
          </w:tcPr>
          <w:p w14:paraId="5B5777C2"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nil"/>
              <w:right w:val="single" w:sz="4" w:space="0" w:color="auto"/>
            </w:tcBorders>
            <w:vAlign w:val="center"/>
          </w:tcPr>
          <w:p w14:paraId="459A3447"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7D469B9"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3AE8C78F"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5, 10, 15, 20, 30, 40, 50, 60, 70, 80, 90, 100</w:t>
            </w:r>
          </w:p>
        </w:tc>
        <w:tc>
          <w:tcPr>
            <w:tcW w:w="2445" w:type="dxa"/>
            <w:tcBorders>
              <w:top w:val="nil"/>
              <w:left w:val="single" w:sz="4" w:space="0" w:color="auto"/>
              <w:bottom w:val="nil"/>
              <w:right w:val="single" w:sz="4" w:space="0" w:color="auto"/>
            </w:tcBorders>
            <w:vAlign w:val="center"/>
          </w:tcPr>
          <w:p w14:paraId="0F3C7B44" w14:textId="77777777" w:rsidR="006F6378" w:rsidRPr="00C30686" w:rsidRDefault="006F6378" w:rsidP="0094020B">
            <w:pPr>
              <w:pStyle w:val="TAC"/>
              <w:rPr>
                <w:rFonts w:eastAsiaTheme="minorEastAsia"/>
                <w:kern w:val="2"/>
                <w:szCs w:val="22"/>
                <w:lang w:val="en-US" w:eastAsia="zh-CN"/>
              </w:rPr>
            </w:pPr>
          </w:p>
        </w:tc>
      </w:tr>
      <w:tr w:rsidR="006F6378" w:rsidRPr="00C30686" w14:paraId="78FA741E"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91B0DCF"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5DED89E0"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CCF41BE"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361A2164"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CA_n96E_BCS0</w:t>
            </w:r>
          </w:p>
        </w:tc>
        <w:tc>
          <w:tcPr>
            <w:tcW w:w="2445" w:type="dxa"/>
            <w:tcBorders>
              <w:top w:val="nil"/>
              <w:left w:val="single" w:sz="4" w:space="0" w:color="auto"/>
              <w:bottom w:val="single" w:sz="4" w:space="0" w:color="auto"/>
              <w:right w:val="single" w:sz="4" w:space="0" w:color="auto"/>
            </w:tcBorders>
            <w:vAlign w:val="center"/>
          </w:tcPr>
          <w:p w14:paraId="237FCD7A" w14:textId="77777777" w:rsidR="006F6378" w:rsidRPr="00C30686" w:rsidRDefault="006F6378" w:rsidP="0094020B">
            <w:pPr>
              <w:pStyle w:val="TAC"/>
              <w:rPr>
                <w:rFonts w:eastAsiaTheme="minorEastAsia"/>
                <w:kern w:val="2"/>
                <w:szCs w:val="22"/>
                <w:lang w:val="en-US" w:eastAsia="zh-CN"/>
              </w:rPr>
            </w:pPr>
          </w:p>
        </w:tc>
      </w:tr>
      <w:tr w:rsidR="006F6378" w:rsidRPr="00C30686" w14:paraId="6C10464B"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B45A8F2"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CA_n46D-n48A-n96E</w:t>
            </w:r>
          </w:p>
        </w:tc>
        <w:tc>
          <w:tcPr>
            <w:tcW w:w="2785" w:type="dxa"/>
            <w:tcBorders>
              <w:top w:val="single" w:sz="4" w:space="0" w:color="auto"/>
              <w:left w:val="single" w:sz="4" w:space="0" w:color="auto"/>
              <w:bottom w:val="nil"/>
              <w:right w:val="single" w:sz="4" w:space="0" w:color="auto"/>
            </w:tcBorders>
            <w:vAlign w:val="center"/>
          </w:tcPr>
          <w:p w14:paraId="7A6F241A"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w:t>
            </w:r>
          </w:p>
        </w:tc>
        <w:tc>
          <w:tcPr>
            <w:tcW w:w="1259" w:type="dxa"/>
            <w:tcBorders>
              <w:top w:val="single" w:sz="4" w:space="0" w:color="auto"/>
              <w:left w:val="single" w:sz="4" w:space="0" w:color="auto"/>
              <w:bottom w:val="single" w:sz="4" w:space="0" w:color="auto"/>
              <w:right w:val="single" w:sz="4" w:space="0" w:color="auto"/>
            </w:tcBorders>
            <w:vAlign w:val="center"/>
          </w:tcPr>
          <w:p w14:paraId="14C8F1A2"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7BEA94D0"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CA_n46D_BCS0</w:t>
            </w:r>
          </w:p>
        </w:tc>
        <w:tc>
          <w:tcPr>
            <w:tcW w:w="2445" w:type="dxa"/>
            <w:tcBorders>
              <w:top w:val="single" w:sz="4" w:space="0" w:color="auto"/>
              <w:left w:val="single" w:sz="4" w:space="0" w:color="auto"/>
              <w:bottom w:val="nil"/>
              <w:right w:val="single" w:sz="4" w:space="0" w:color="auto"/>
            </w:tcBorders>
            <w:vAlign w:val="center"/>
          </w:tcPr>
          <w:p w14:paraId="715BDBE8" w14:textId="77777777" w:rsidR="006F6378" w:rsidRPr="00C30686" w:rsidRDefault="006F6378" w:rsidP="0094020B">
            <w:pPr>
              <w:pStyle w:val="TAC"/>
              <w:rPr>
                <w:rFonts w:eastAsiaTheme="minorEastAsia"/>
                <w:kern w:val="2"/>
                <w:szCs w:val="22"/>
                <w:lang w:val="en-US" w:eastAsia="zh-CN"/>
              </w:rPr>
            </w:pPr>
            <w:r w:rsidRPr="00C30686">
              <w:rPr>
                <w:rFonts w:eastAsiaTheme="minorEastAsia"/>
                <w:lang w:val="en-US" w:eastAsia="zh-CN"/>
              </w:rPr>
              <w:t>0</w:t>
            </w:r>
          </w:p>
        </w:tc>
      </w:tr>
      <w:tr w:rsidR="006F6378" w:rsidRPr="00C30686" w14:paraId="5D71CE51" w14:textId="77777777" w:rsidTr="004F423A">
        <w:trPr>
          <w:trHeight w:val="29"/>
        </w:trPr>
        <w:tc>
          <w:tcPr>
            <w:tcW w:w="2742" w:type="dxa"/>
            <w:tcBorders>
              <w:top w:val="nil"/>
              <w:left w:val="single" w:sz="4" w:space="0" w:color="auto"/>
              <w:bottom w:val="nil"/>
              <w:right w:val="single" w:sz="4" w:space="0" w:color="auto"/>
            </w:tcBorders>
            <w:vAlign w:val="center"/>
          </w:tcPr>
          <w:p w14:paraId="4765A48E"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nil"/>
              <w:right w:val="single" w:sz="4" w:space="0" w:color="auto"/>
            </w:tcBorders>
            <w:vAlign w:val="center"/>
          </w:tcPr>
          <w:p w14:paraId="2166B86D"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CBDE318"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1BBE0416"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5, 10, 15, 20, 30, 40, 50, 60, 70, 80, 90, 100</w:t>
            </w:r>
          </w:p>
        </w:tc>
        <w:tc>
          <w:tcPr>
            <w:tcW w:w="2445" w:type="dxa"/>
            <w:tcBorders>
              <w:top w:val="nil"/>
              <w:left w:val="single" w:sz="4" w:space="0" w:color="auto"/>
              <w:bottom w:val="nil"/>
              <w:right w:val="single" w:sz="4" w:space="0" w:color="auto"/>
            </w:tcBorders>
            <w:vAlign w:val="center"/>
          </w:tcPr>
          <w:p w14:paraId="63AF76EA" w14:textId="77777777" w:rsidR="006F6378" w:rsidRPr="00C30686" w:rsidRDefault="006F6378" w:rsidP="0094020B">
            <w:pPr>
              <w:pStyle w:val="TAC"/>
              <w:rPr>
                <w:rFonts w:eastAsiaTheme="minorEastAsia"/>
                <w:kern w:val="2"/>
                <w:szCs w:val="22"/>
                <w:lang w:val="en-US" w:eastAsia="zh-CN"/>
              </w:rPr>
            </w:pPr>
          </w:p>
        </w:tc>
      </w:tr>
      <w:tr w:rsidR="006F6378" w:rsidRPr="00C30686" w14:paraId="23606132"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204D50F"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3E6EA646"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5ED8ECB"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758BC088"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CA_n96E_BCS0</w:t>
            </w:r>
          </w:p>
        </w:tc>
        <w:tc>
          <w:tcPr>
            <w:tcW w:w="2445" w:type="dxa"/>
            <w:tcBorders>
              <w:top w:val="nil"/>
              <w:left w:val="single" w:sz="4" w:space="0" w:color="auto"/>
              <w:bottom w:val="single" w:sz="4" w:space="0" w:color="auto"/>
              <w:right w:val="single" w:sz="4" w:space="0" w:color="auto"/>
            </w:tcBorders>
            <w:vAlign w:val="center"/>
          </w:tcPr>
          <w:p w14:paraId="0D6629DB" w14:textId="77777777" w:rsidR="006F6378" w:rsidRPr="00C30686" w:rsidRDefault="006F6378" w:rsidP="0094020B">
            <w:pPr>
              <w:pStyle w:val="TAC"/>
              <w:rPr>
                <w:rFonts w:eastAsiaTheme="minorEastAsia"/>
                <w:kern w:val="2"/>
                <w:szCs w:val="22"/>
                <w:lang w:val="en-US" w:eastAsia="zh-CN"/>
              </w:rPr>
            </w:pPr>
          </w:p>
        </w:tc>
      </w:tr>
      <w:tr w:rsidR="006F6378" w:rsidRPr="00C30686" w14:paraId="7D8120E5"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37D7C34"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CA_n46M-n48A-n96E</w:t>
            </w:r>
          </w:p>
        </w:tc>
        <w:tc>
          <w:tcPr>
            <w:tcW w:w="2785" w:type="dxa"/>
            <w:tcBorders>
              <w:top w:val="single" w:sz="4" w:space="0" w:color="auto"/>
              <w:left w:val="single" w:sz="4" w:space="0" w:color="auto"/>
              <w:bottom w:val="nil"/>
              <w:right w:val="single" w:sz="4" w:space="0" w:color="auto"/>
            </w:tcBorders>
            <w:vAlign w:val="center"/>
          </w:tcPr>
          <w:p w14:paraId="4012A3D8"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w:t>
            </w:r>
          </w:p>
        </w:tc>
        <w:tc>
          <w:tcPr>
            <w:tcW w:w="1259" w:type="dxa"/>
            <w:tcBorders>
              <w:top w:val="single" w:sz="4" w:space="0" w:color="auto"/>
              <w:left w:val="single" w:sz="4" w:space="0" w:color="auto"/>
              <w:bottom w:val="single" w:sz="4" w:space="0" w:color="auto"/>
              <w:right w:val="single" w:sz="4" w:space="0" w:color="auto"/>
            </w:tcBorders>
            <w:vAlign w:val="center"/>
          </w:tcPr>
          <w:p w14:paraId="26245DDA"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5C313981"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CA_n46M_BCS0</w:t>
            </w:r>
          </w:p>
        </w:tc>
        <w:tc>
          <w:tcPr>
            <w:tcW w:w="2445" w:type="dxa"/>
            <w:tcBorders>
              <w:top w:val="single" w:sz="4" w:space="0" w:color="auto"/>
              <w:left w:val="single" w:sz="4" w:space="0" w:color="auto"/>
              <w:bottom w:val="nil"/>
              <w:right w:val="single" w:sz="4" w:space="0" w:color="auto"/>
            </w:tcBorders>
            <w:vAlign w:val="center"/>
          </w:tcPr>
          <w:p w14:paraId="6777E460" w14:textId="77777777" w:rsidR="006F6378" w:rsidRPr="00C30686" w:rsidRDefault="006F6378" w:rsidP="0094020B">
            <w:pPr>
              <w:pStyle w:val="TAC"/>
              <w:rPr>
                <w:rFonts w:eastAsiaTheme="minorEastAsia"/>
                <w:kern w:val="2"/>
                <w:szCs w:val="22"/>
                <w:lang w:val="en-US" w:eastAsia="zh-CN"/>
              </w:rPr>
            </w:pPr>
            <w:r w:rsidRPr="00C30686">
              <w:rPr>
                <w:rFonts w:eastAsiaTheme="minorEastAsia"/>
                <w:lang w:val="en-US" w:eastAsia="zh-CN"/>
              </w:rPr>
              <w:t>0</w:t>
            </w:r>
          </w:p>
        </w:tc>
      </w:tr>
      <w:tr w:rsidR="006F6378" w:rsidRPr="00C30686" w14:paraId="34D92A38" w14:textId="77777777" w:rsidTr="004F423A">
        <w:trPr>
          <w:trHeight w:val="29"/>
        </w:trPr>
        <w:tc>
          <w:tcPr>
            <w:tcW w:w="2742" w:type="dxa"/>
            <w:tcBorders>
              <w:top w:val="nil"/>
              <w:left w:val="single" w:sz="4" w:space="0" w:color="auto"/>
              <w:bottom w:val="nil"/>
              <w:right w:val="single" w:sz="4" w:space="0" w:color="auto"/>
            </w:tcBorders>
            <w:vAlign w:val="center"/>
          </w:tcPr>
          <w:p w14:paraId="5DD7F237"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nil"/>
              <w:right w:val="single" w:sz="4" w:space="0" w:color="auto"/>
            </w:tcBorders>
            <w:vAlign w:val="center"/>
          </w:tcPr>
          <w:p w14:paraId="40742017"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1FFF2B7"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130F2096"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5, 10, 15, 20, 30, 40, 50, 60, 70, 80, 90, 100</w:t>
            </w:r>
          </w:p>
        </w:tc>
        <w:tc>
          <w:tcPr>
            <w:tcW w:w="2445" w:type="dxa"/>
            <w:tcBorders>
              <w:top w:val="nil"/>
              <w:left w:val="single" w:sz="4" w:space="0" w:color="auto"/>
              <w:bottom w:val="nil"/>
              <w:right w:val="single" w:sz="4" w:space="0" w:color="auto"/>
            </w:tcBorders>
            <w:vAlign w:val="center"/>
          </w:tcPr>
          <w:p w14:paraId="4661E69F" w14:textId="77777777" w:rsidR="006F6378" w:rsidRPr="00C30686" w:rsidRDefault="006F6378" w:rsidP="0094020B">
            <w:pPr>
              <w:pStyle w:val="TAC"/>
              <w:rPr>
                <w:rFonts w:eastAsiaTheme="minorEastAsia"/>
                <w:kern w:val="2"/>
                <w:szCs w:val="22"/>
                <w:lang w:val="en-US" w:eastAsia="zh-CN"/>
              </w:rPr>
            </w:pPr>
          </w:p>
        </w:tc>
      </w:tr>
      <w:tr w:rsidR="006F6378" w:rsidRPr="00C30686" w14:paraId="79ADB65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A3572A0"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3F7B1428"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FC10690"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5B25BFD1"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CA_n96E_BCS0</w:t>
            </w:r>
          </w:p>
        </w:tc>
        <w:tc>
          <w:tcPr>
            <w:tcW w:w="2445" w:type="dxa"/>
            <w:tcBorders>
              <w:top w:val="nil"/>
              <w:left w:val="single" w:sz="4" w:space="0" w:color="auto"/>
              <w:bottom w:val="single" w:sz="4" w:space="0" w:color="auto"/>
              <w:right w:val="single" w:sz="4" w:space="0" w:color="auto"/>
            </w:tcBorders>
            <w:vAlign w:val="center"/>
          </w:tcPr>
          <w:p w14:paraId="523C985B" w14:textId="77777777" w:rsidR="006F6378" w:rsidRPr="00C30686" w:rsidRDefault="006F6378" w:rsidP="0094020B">
            <w:pPr>
              <w:pStyle w:val="TAC"/>
              <w:rPr>
                <w:rFonts w:eastAsiaTheme="minorEastAsia"/>
                <w:kern w:val="2"/>
                <w:szCs w:val="22"/>
                <w:lang w:val="en-US" w:eastAsia="zh-CN"/>
              </w:rPr>
            </w:pPr>
          </w:p>
        </w:tc>
      </w:tr>
      <w:tr w:rsidR="006F6378" w:rsidRPr="00C30686" w14:paraId="1D6DAD0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8384AC6"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CA_n46N-n48A-n96E</w:t>
            </w:r>
          </w:p>
        </w:tc>
        <w:tc>
          <w:tcPr>
            <w:tcW w:w="2785" w:type="dxa"/>
            <w:tcBorders>
              <w:top w:val="single" w:sz="4" w:space="0" w:color="auto"/>
              <w:left w:val="single" w:sz="4" w:space="0" w:color="auto"/>
              <w:bottom w:val="nil"/>
              <w:right w:val="single" w:sz="4" w:space="0" w:color="auto"/>
            </w:tcBorders>
            <w:vAlign w:val="center"/>
          </w:tcPr>
          <w:p w14:paraId="42993F75"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w:t>
            </w:r>
          </w:p>
        </w:tc>
        <w:tc>
          <w:tcPr>
            <w:tcW w:w="1259" w:type="dxa"/>
            <w:tcBorders>
              <w:top w:val="single" w:sz="4" w:space="0" w:color="auto"/>
              <w:left w:val="single" w:sz="4" w:space="0" w:color="auto"/>
              <w:bottom w:val="single" w:sz="4" w:space="0" w:color="auto"/>
              <w:right w:val="single" w:sz="4" w:space="0" w:color="auto"/>
            </w:tcBorders>
            <w:vAlign w:val="center"/>
          </w:tcPr>
          <w:p w14:paraId="0C2447D2"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66E3EE5F" w14:textId="77777777" w:rsidR="006F6378" w:rsidRPr="00C30686" w:rsidRDefault="006F6378" w:rsidP="0094020B">
            <w:pPr>
              <w:pStyle w:val="TAC"/>
              <w:rPr>
                <w:rFonts w:eastAsiaTheme="minorEastAsia"/>
                <w:lang w:val="en-US" w:eastAsia="zh-CN" w:bidi="ar"/>
              </w:rPr>
            </w:pPr>
            <w:r>
              <w:rPr>
                <w:lang w:val="en-US" w:eastAsia="zh-CN" w:bidi="ar"/>
              </w:rPr>
              <w:t>CA_n46N_BCS</w:t>
            </w:r>
            <w:r w:rsidRPr="00C74263">
              <w:rPr>
                <w:szCs w:val="18"/>
                <w:lang w:val="en-US" w:eastAsia="zh-CN" w:bidi="ar"/>
              </w:rPr>
              <w:t>1</w:t>
            </w:r>
          </w:p>
        </w:tc>
        <w:tc>
          <w:tcPr>
            <w:tcW w:w="2445" w:type="dxa"/>
            <w:tcBorders>
              <w:top w:val="single" w:sz="4" w:space="0" w:color="auto"/>
              <w:left w:val="single" w:sz="4" w:space="0" w:color="auto"/>
              <w:bottom w:val="nil"/>
              <w:right w:val="single" w:sz="4" w:space="0" w:color="auto"/>
            </w:tcBorders>
            <w:vAlign w:val="center"/>
          </w:tcPr>
          <w:p w14:paraId="513C9D5C" w14:textId="77777777" w:rsidR="006F6378" w:rsidRPr="00C30686" w:rsidRDefault="006F6378" w:rsidP="0094020B">
            <w:pPr>
              <w:pStyle w:val="TAC"/>
              <w:rPr>
                <w:rFonts w:eastAsiaTheme="minorEastAsia"/>
                <w:kern w:val="2"/>
                <w:szCs w:val="22"/>
                <w:lang w:val="en-US" w:eastAsia="zh-CN"/>
              </w:rPr>
            </w:pPr>
            <w:r w:rsidRPr="00C30686">
              <w:rPr>
                <w:rFonts w:eastAsiaTheme="minorEastAsia"/>
                <w:lang w:val="en-US" w:eastAsia="zh-CN"/>
              </w:rPr>
              <w:t>0</w:t>
            </w:r>
          </w:p>
        </w:tc>
      </w:tr>
      <w:tr w:rsidR="006F6378" w:rsidRPr="00C30686" w14:paraId="591DCC55" w14:textId="77777777" w:rsidTr="004F423A">
        <w:trPr>
          <w:trHeight w:val="29"/>
        </w:trPr>
        <w:tc>
          <w:tcPr>
            <w:tcW w:w="2742" w:type="dxa"/>
            <w:tcBorders>
              <w:top w:val="nil"/>
              <w:left w:val="single" w:sz="4" w:space="0" w:color="auto"/>
              <w:bottom w:val="nil"/>
              <w:right w:val="single" w:sz="4" w:space="0" w:color="auto"/>
            </w:tcBorders>
            <w:vAlign w:val="center"/>
          </w:tcPr>
          <w:p w14:paraId="139316B9"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nil"/>
              <w:right w:val="single" w:sz="4" w:space="0" w:color="auto"/>
            </w:tcBorders>
            <w:vAlign w:val="center"/>
          </w:tcPr>
          <w:p w14:paraId="0CDB6764"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81A12EF"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7B555015"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5, 10, 15, 20, 30, 40, 50, 60, 70, 80, 90, 100</w:t>
            </w:r>
          </w:p>
        </w:tc>
        <w:tc>
          <w:tcPr>
            <w:tcW w:w="2445" w:type="dxa"/>
            <w:tcBorders>
              <w:top w:val="nil"/>
              <w:left w:val="single" w:sz="4" w:space="0" w:color="auto"/>
              <w:bottom w:val="nil"/>
              <w:right w:val="single" w:sz="4" w:space="0" w:color="auto"/>
            </w:tcBorders>
            <w:vAlign w:val="center"/>
          </w:tcPr>
          <w:p w14:paraId="12EE4019" w14:textId="77777777" w:rsidR="006F6378" w:rsidRPr="00C30686" w:rsidRDefault="006F6378" w:rsidP="0094020B">
            <w:pPr>
              <w:pStyle w:val="TAC"/>
              <w:rPr>
                <w:rFonts w:eastAsiaTheme="minorEastAsia"/>
                <w:kern w:val="2"/>
                <w:szCs w:val="22"/>
                <w:lang w:val="en-US" w:eastAsia="zh-CN"/>
              </w:rPr>
            </w:pPr>
          </w:p>
        </w:tc>
      </w:tr>
      <w:tr w:rsidR="006F6378" w:rsidRPr="00C30686" w14:paraId="1CFADD59"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734BD22"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6D489C89"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5AA3626"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3DEC0561"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CA_n96E_BCS0</w:t>
            </w:r>
          </w:p>
        </w:tc>
        <w:tc>
          <w:tcPr>
            <w:tcW w:w="2445" w:type="dxa"/>
            <w:tcBorders>
              <w:top w:val="nil"/>
              <w:left w:val="single" w:sz="4" w:space="0" w:color="auto"/>
              <w:bottom w:val="single" w:sz="4" w:space="0" w:color="auto"/>
              <w:right w:val="single" w:sz="4" w:space="0" w:color="auto"/>
            </w:tcBorders>
            <w:vAlign w:val="center"/>
          </w:tcPr>
          <w:p w14:paraId="22972F36" w14:textId="77777777" w:rsidR="006F6378" w:rsidRPr="00C30686" w:rsidRDefault="006F6378" w:rsidP="0094020B">
            <w:pPr>
              <w:pStyle w:val="TAC"/>
              <w:rPr>
                <w:rFonts w:eastAsiaTheme="minorEastAsia"/>
                <w:kern w:val="2"/>
                <w:szCs w:val="22"/>
                <w:lang w:val="en-US" w:eastAsia="zh-CN"/>
              </w:rPr>
            </w:pPr>
          </w:p>
        </w:tc>
      </w:tr>
      <w:tr w:rsidR="006F6378" w:rsidRPr="00C30686" w14:paraId="26FDF387"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F0A51AF" w14:textId="77777777" w:rsidR="006F6378" w:rsidRPr="00C30686" w:rsidRDefault="006F6378" w:rsidP="0094020B">
            <w:pPr>
              <w:pStyle w:val="TAC"/>
              <w:rPr>
                <w:kern w:val="2"/>
                <w:szCs w:val="22"/>
                <w:lang w:val="en-US"/>
              </w:rPr>
            </w:pPr>
            <w:r w:rsidRPr="00C30686">
              <w:rPr>
                <w:kern w:val="2"/>
                <w:szCs w:val="22"/>
                <w:lang w:val="en-US"/>
              </w:rPr>
              <w:t>CA_n46A-n48C-n96E</w:t>
            </w:r>
          </w:p>
        </w:tc>
        <w:tc>
          <w:tcPr>
            <w:tcW w:w="2785" w:type="dxa"/>
            <w:tcBorders>
              <w:top w:val="single" w:sz="4" w:space="0" w:color="auto"/>
              <w:left w:val="single" w:sz="4" w:space="0" w:color="auto"/>
              <w:bottom w:val="nil"/>
              <w:right w:val="single" w:sz="4" w:space="0" w:color="auto"/>
            </w:tcBorders>
            <w:vAlign w:val="center"/>
          </w:tcPr>
          <w:p w14:paraId="29EC82D0" w14:textId="77777777" w:rsidR="006F6378" w:rsidRPr="00C30686" w:rsidRDefault="006F6378" w:rsidP="0094020B">
            <w:pPr>
              <w:pStyle w:val="TAC"/>
              <w:rPr>
                <w:kern w:val="2"/>
                <w:szCs w:val="22"/>
                <w:lang w:val="en-US"/>
              </w:rPr>
            </w:pPr>
            <w:r w:rsidRPr="00C30686">
              <w:rPr>
                <w:kern w:val="2"/>
                <w:szCs w:val="22"/>
                <w:lang w:val="en-US"/>
              </w:rPr>
              <w:t>CA_n46A-n48A</w:t>
            </w:r>
          </w:p>
          <w:p w14:paraId="7163300A" w14:textId="77777777" w:rsidR="006F6378" w:rsidRPr="00C30686" w:rsidRDefault="006F6378" w:rsidP="0094020B">
            <w:pPr>
              <w:pStyle w:val="TAC"/>
              <w:rPr>
                <w:kern w:val="2"/>
                <w:szCs w:val="22"/>
                <w:lang w:val="en-US"/>
              </w:rPr>
            </w:pPr>
            <w:r w:rsidRPr="00C30686">
              <w:rPr>
                <w:kern w:val="2"/>
                <w:szCs w:val="22"/>
                <w:lang w:val="en-US"/>
              </w:rPr>
              <w:t>CA_n46A-n48B</w:t>
            </w:r>
          </w:p>
          <w:p w14:paraId="0536DE9B" w14:textId="77777777" w:rsidR="006F6378" w:rsidRPr="00C30686" w:rsidRDefault="006F6378" w:rsidP="0094020B">
            <w:pPr>
              <w:pStyle w:val="TAC"/>
              <w:rPr>
                <w:kern w:val="2"/>
                <w:szCs w:val="22"/>
                <w:lang w:val="en-US"/>
              </w:rPr>
            </w:pPr>
            <w:r w:rsidRPr="00C30686">
              <w:rPr>
                <w:kern w:val="2"/>
                <w:szCs w:val="22"/>
                <w:lang w:val="en-US"/>
              </w:rPr>
              <w:t>CA_n48A-n96A</w:t>
            </w:r>
          </w:p>
          <w:p w14:paraId="2506943C" w14:textId="77777777" w:rsidR="006F6378" w:rsidRPr="00C30686" w:rsidRDefault="006F6378" w:rsidP="0094020B">
            <w:pPr>
              <w:pStyle w:val="TAC"/>
              <w:rPr>
                <w:kern w:val="2"/>
                <w:szCs w:val="22"/>
                <w:lang w:val="en-US"/>
              </w:rPr>
            </w:pPr>
            <w:r w:rsidRPr="00C30686">
              <w:rPr>
                <w:rFonts w:eastAsiaTheme="minorEastAsia" w:cs="Arial"/>
                <w:color w:val="000000"/>
                <w:szCs w:val="18"/>
                <w:lang w:val="en-US"/>
              </w:rPr>
              <w:t>CA_n48B</w:t>
            </w:r>
          </w:p>
          <w:p w14:paraId="087196EB" w14:textId="77777777" w:rsidR="006F6378" w:rsidRPr="00C30686" w:rsidRDefault="006F6378" w:rsidP="0094020B">
            <w:pPr>
              <w:pStyle w:val="TAC"/>
              <w:rPr>
                <w:kern w:val="2"/>
                <w:szCs w:val="22"/>
                <w:lang w:val="en-US"/>
              </w:rPr>
            </w:pPr>
            <w:r w:rsidRPr="00C30686">
              <w:rPr>
                <w:kern w:val="2"/>
                <w:szCs w:val="22"/>
                <w:lang w:val="en-US"/>
              </w:rPr>
              <w:t>CA_n48B-n96A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08B7760A"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013807BF" w14:textId="77777777" w:rsidR="006F6378" w:rsidRPr="00C30686" w:rsidRDefault="006F6378" w:rsidP="0094020B">
            <w:pPr>
              <w:pStyle w:val="TAC"/>
              <w:rPr>
                <w:lang w:val="en-US" w:eastAsia="zh-CN" w:bidi="ar"/>
              </w:rPr>
            </w:pPr>
            <w:r w:rsidRPr="00C30686">
              <w:rPr>
                <w:lang w:val="en-US" w:eastAsia="zh-CN" w:bidi="ar"/>
              </w:rPr>
              <w:t>10, 20, 40, 60, 80</w:t>
            </w:r>
          </w:p>
        </w:tc>
        <w:tc>
          <w:tcPr>
            <w:tcW w:w="2445" w:type="dxa"/>
            <w:tcBorders>
              <w:top w:val="single" w:sz="4" w:space="0" w:color="auto"/>
              <w:left w:val="single" w:sz="4" w:space="0" w:color="auto"/>
              <w:bottom w:val="nil"/>
              <w:right w:val="single" w:sz="4" w:space="0" w:color="auto"/>
            </w:tcBorders>
            <w:shd w:val="clear" w:color="auto" w:fill="auto"/>
            <w:vAlign w:val="center"/>
          </w:tcPr>
          <w:p w14:paraId="5D8DE102"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3A8CFF03" w14:textId="77777777" w:rsidTr="004F423A">
        <w:trPr>
          <w:trHeight w:val="29"/>
        </w:trPr>
        <w:tc>
          <w:tcPr>
            <w:tcW w:w="2742" w:type="dxa"/>
            <w:tcBorders>
              <w:top w:val="nil"/>
              <w:left w:val="single" w:sz="4" w:space="0" w:color="auto"/>
              <w:bottom w:val="nil"/>
              <w:right w:val="single" w:sz="4" w:space="0" w:color="auto"/>
            </w:tcBorders>
            <w:vAlign w:val="center"/>
          </w:tcPr>
          <w:p w14:paraId="77745343"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44AB2DA5"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7602F9F7"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6B3C6F90" w14:textId="77777777" w:rsidR="006F6378" w:rsidRPr="00C30686" w:rsidRDefault="006F6378" w:rsidP="0094020B">
            <w:pPr>
              <w:pStyle w:val="TAC"/>
              <w:rPr>
                <w:lang w:val="en-US" w:eastAsia="zh-CN" w:bidi="ar"/>
              </w:rPr>
            </w:pPr>
            <w:r w:rsidRPr="00C30686">
              <w:rPr>
                <w:lang w:val="en-US" w:eastAsia="zh-CN" w:bidi="ar"/>
              </w:rPr>
              <w:t>CA_n48C_BCS0</w:t>
            </w:r>
          </w:p>
        </w:tc>
        <w:tc>
          <w:tcPr>
            <w:tcW w:w="2445" w:type="dxa"/>
            <w:tcBorders>
              <w:top w:val="nil"/>
              <w:left w:val="single" w:sz="4" w:space="0" w:color="auto"/>
              <w:bottom w:val="nil"/>
              <w:right w:val="single" w:sz="4" w:space="0" w:color="auto"/>
            </w:tcBorders>
            <w:vAlign w:val="center"/>
          </w:tcPr>
          <w:p w14:paraId="0890EAD1" w14:textId="77777777" w:rsidR="006F6378" w:rsidRPr="00C30686" w:rsidRDefault="006F6378" w:rsidP="0094020B">
            <w:pPr>
              <w:pStyle w:val="TAC"/>
              <w:rPr>
                <w:kern w:val="2"/>
                <w:szCs w:val="22"/>
                <w:lang w:val="en-US" w:eastAsia="zh-CN"/>
              </w:rPr>
            </w:pPr>
          </w:p>
        </w:tc>
      </w:tr>
      <w:tr w:rsidR="006F6378" w:rsidRPr="00C30686" w14:paraId="0D0B6002"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E1FDA93"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371113FE"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2538C1E7"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0D739177" w14:textId="77777777" w:rsidR="006F6378" w:rsidRPr="00C30686" w:rsidRDefault="006F6378" w:rsidP="0094020B">
            <w:pPr>
              <w:pStyle w:val="TAC"/>
              <w:rPr>
                <w:lang w:val="en-US" w:eastAsia="zh-CN" w:bidi="ar"/>
              </w:rPr>
            </w:pPr>
            <w:r w:rsidRPr="00C30686">
              <w:rPr>
                <w:lang w:val="en-US" w:eastAsia="zh-CN" w:bidi="ar"/>
              </w:rPr>
              <w:t>CA_n96E_BCS0</w:t>
            </w:r>
          </w:p>
        </w:tc>
        <w:tc>
          <w:tcPr>
            <w:tcW w:w="2445" w:type="dxa"/>
            <w:tcBorders>
              <w:top w:val="nil"/>
              <w:left w:val="single" w:sz="4" w:space="0" w:color="auto"/>
              <w:bottom w:val="single" w:sz="4" w:space="0" w:color="auto"/>
              <w:right w:val="single" w:sz="4" w:space="0" w:color="auto"/>
            </w:tcBorders>
            <w:vAlign w:val="center"/>
          </w:tcPr>
          <w:p w14:paraId="25A02DD7" w14:textId="77777777" w:rsidR="006F6378" w:rsidRPr="00C30686" w:rsidRDefault="006F6378" w:rsidP="0094020B">
            <w:pPr>
              <w:pStyle w:val="TAC"/>
              <w:rPr>
                <w:kern w:val="2"/>
                <w:szCs w:val="22"/>
                <w:lang w:val="en-US" w:eastAsia="zh-CN"/>
              </w:rPr>
            </w:pPr>
          </w:p>
        </w:tc>
      </w:tr>
      <w:tr w:rsidR="006F6378" w:rsidRPr="00C30686" w14:paraId="0BC9EEFC"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86EEA79" w14:textId="77777777" w:rsidR="006F6378" w:rsidRPr="00C30686" w:rsidRDefault="006F6378" w:rsidP="0094020B">
            <w:pPr>
              <w:pStyle w:val="TAC"/>
              <w:rPr>
                <w:kern w:val="2"/>
                <w:szCs w:val="22"/>
                <w:lang w:val="en-US"/>
              </w:rPr>
            </w:pPr>
            <w:r w:rsidRPr="00C30686">
              <w:rPr>
                <w:kern w:val="2"/>
                <w:szCs w:val="22"/>
                <w:lang w:val="en-US"/>
              </w:rPr>
              <w:t>CA_n46B-n48C-n96E</w:t>
            </w:r>
          </w:p>
        </w:tc>
        <w:tc>
          <w:tcPr>
            <w:tcW w:w="2785" w:type="dxa"/>
            <w:tcBorders>
              <w:top w:val="single" w:sz="4" w:space="0" w:color="auto"/>
              <w:left w:val="single" w:sz="4" w:space="0" w:color="auto"/>
              <w:bottom w:val="nil"/>
              <w:right w:val="single" w:sz="4" w:space="0" w:color="auto"/>
            </w:tcBorders>
            <w:vAlign w:val="center"/>
          </w:tcPr>
          <w:p w14:paraId="2225CAD9" w14:textId="77777777" w:rsidR="006F6378" w:rsidRPr="00C30686" w:rsidRDefault="006F6378" w:rsidP="0094020B">
            <w:pPr>
              <w:pStyle w:val="TAC"/>
              <w:rPr>
                <w:kern w:val="2"/>
                <w:szCs w:val="22"/>
                <w:lang w:val="en-US"/>
              </w:rPr>
            </w:pPr>
            <w:r w:rsidRPr="00C30686">
              <w:rPr>
                <w:kern w:val="2"/>
                <w:szCs w:val="22"/>
                <w:lang w:val="en-US"/>
              </w:rPr>
              <w:t>CA_n46A-n48A</w:t>
            </w:r>
          </w:p>
          <w:p w14:paraId="1EE3A4BA" w14:textId="77777777" w:rsidR="006F6378" w:rsidRPr="00C30686" w:rsidRDefault="006F6378" w:rsidP="0094020B">
            <w:pPr>
              <w:pStyle w:val="TAC"/>
              <w:rPr>
                <w:kern w:val="2"/>
                <w:szCs w:val="22"/>
                <w:lang w:val="en-US"/>
              </w:rPr>
            </w:pPr>
            <w:r w:rsidRPr="00C30686">
              <w:rPr>
                <w:kern w:val="2"/>
                <w:szCs w:val="22"/>
                <w:lang w:val="en-US"/>
              </w:rPr>
              <w:t>CA_n46A-n48B</w:t>
            </w:r>
          </w:p>
          <w:p w14:paraId="1E332866" w14:textId="77777777" w:rsidR="006F6378" w:rsidRPr="00C30686" w:rsidRDefault="006F6378" w:rsidP="0094020B">
            <w:pPr>
              <w:pStyle w:val="TAC"/>
              <w:rPr>
                <w:kern w:val="2"/>
                <w:szCs w:val="22"/>
                <w:lang w:val="en-US"/>
              </w:rPr>
            </w:pPr>
            <w:r w:rsidRPr="00C30686">
              <w:rPr>
                <w:kern w:val="2"/>
                <w:szCs w:val="22"/>
                <w:lang w:val="en-US"/>
              </w:rPr>
              <w:t>CA_n48A-n96A</w:t>
            </w:r>
          </w:p>
          <w:p w14:paraId="2BA186B4" w14:textId="77777777" w:rsidR="006F6378" w:rsidRPr="00C30686" w:rsidRDefault="006F6378" w:rsidP="0094020B">
            <w:pPr>
              <w:pStyle w:val="TAC"/>
              <w:rPr>
                <w:kern w:val="2"/>
                <w:szCs w:val="22"/>
                <w:lang w:val="en-US"/>
              </w:rPr>
            </w:pPr>
            <w:r w:rsidRPr="00C30686">
              <w:rPr>
                <w:rFonts w:eastAsiaTheme="minorEastAsia" w:cs="Arial"/>
                <w:color w:val="000000"/>
                <w:szCs w:val="18"/>
                <w:lang w:val="en-US"/>
              </w:rPr>
              <w:t>CA_n48B</w:t>
            </w:r>
          </w:p>
          <w:p w14:paraId="6EB98353" w14:textId="77777777" w:rsidR="006F6378" w:rsidRPr="00C30686" w:rsidRDefault="006F6378" w:rsidP="0094020B">
            <w:pPr>
              <w:pStyle w:val="TAC"/>
              <w:rPr>
                <w:kern w:val="2"/>
                <w:szCs w:val="22"/>
                <w:lang w:val="en-US"/>
              </w:rPr>
            </w:pPr>
            <w:r w:rsidRPr="00C30686">
              <w:rPr>
                <w:kern w:val="2"/>
                <w:szCs w:val="22"/>
                <w:lang w:val="en-US"/>
              </w:rPr>
              <w:t>CA_n48B-n96A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5DF0027C"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5B9C2849" w14:textId="77777777" w:rsidR="006F6378" w:rsidRPr="00C30686" w:rsidRDefault="006F6378" w:rsidP="0094020B">
            <w:pPr>
              <w:pStyle w:val="TAC"/>
              <w:rPr>
                <w:lang w:val="en-US" w:eastAsia="zh-CN" w:bidi="ar"/>
              </w:rPr>
            </w:pPr>
            <w:r w:rsidRPr="00C30686">
              <w:rPr>
                <w:lang w:val="en-US" w:eastAsia="zh-CN" w:bidi="ar"/>
              </w:rPr>
              <w:t>CA_n46B_BCS0</w:t>
            </w:r>
          </w:p>
        </w:tc>
        <w:tc>
          <w:tcPr>
            <w:tcW w:w="2445" w:type="dxa"/>
            <w:tcBorders>
              <w:top w:val="single" w:sz="4" w:space="0" w:color="auto"/>
              <w:left w:val="single" w:sz="4" w:space="0" w:color="auto"/>
              <w:bottom w:val="nil"/>
              <w:right w:val="single" w:sz="4" w:space="0" w:color="auto"/>
            </w:tcBorders>
            <w:shd w:val="clear" w:color="auto" w:fill="auto"/>
            <w:vAlign w:val="center"/>
          </w:tcPr>
          <w:p w14:paraId="10C25F2D"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3EC3D4CE" w14:textId="77777777" w:rsidTr="004F423A">
        <w:trPr>
          <w:trHeight w:val="29"/>
        </w:trPr>
        <w:tc>
          <w:tcPr>
            <w:tcW w:w="2742" w:type="dxa"/>
            <w:tcBorders>
              <w:top w:val="nil"/>
              <w:left w:val="single" w:sz="4" w:space="0" w:color="auto"/>
              <w:bottom w:val="nil"/>
              <w:right w:val="single" w:sz="4" w:space="0" w:color="auto"/>
            </w:tcBorders>
            <w:vAlign w:val="center"/>
          </w:tcPr>
          <w:p w14:paraId="5CE1DE69"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601E4A12"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050C6BE9"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4894752D" w14:textId="77777777" w:rsidR="006F6378" w:rsidRPr="00C30686" w:rsidRDefault="006F6378" w:rsidP="0094020B">
            <w:pPr>
              <w:pStyle w:val="TAC"/>
              <w:rPr>
                <w:lang w:val="en-US" w:eastAsia="zh-CN" w:bidi="ar"/>
              </w:rPr>
            </w:pPr>
            <w:r w:rsidRPr="00C30686">
              <w:rPr>
                <w:lang w:val="en-US" w:eastAsia="zh-CN" w:bidi="ar"/>
              </w:rPr>
              <w:t>CA_n48C_BCS0</w:t>
            </w:r>
          </w:p>
        </w:tc>
        <w:tc>
          <w:tcPr>
            <w:tcW w:w="2445" w:type="dxa"/>
            <w:tcBorders>
              <w:top w:val="nil"/>
              <w:left w:val="single" w:sz="4" w:space="0" w:color="auto"/>
              <w:bottom w:val="nil"/>
              <w:right w:val="single" w:sz="4" w:space="0" w:color="auto"/>
            </w:tcBorders>
            <w:vAlign w:val="center"/>
          </w:tcPr>
          <w:p w14:paraId="02602DA5" w14:textId="77777777" w:rsidR="006F6378" w:rsidRPr="00C30686" w:rsidRDefault="006F6378" w:rsidP="0094020B">
            <w:pPr>
              <w:pStyle w:val="TAC"/>
              <w:rPr>
                <w:kern w:val="2"/>
                <w:szCs w:val="22"/>
                <w:lang w:val="en-US" w:eastAsia="zh-CN"/>
              </w:rPr>
            </w:pPr>
          </w:p>
        </w:tc>
      </w:tr>
      <w:tr w:rsidR="006F6378" w:rsidRPr="00C30686" w14:paraId="6878268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9C7AFB6"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7CACD7E4"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0DE352EC"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64F0DC68" w14:textId="77777777" w:rsidR="006F6378" w:rsidRPr="00C30686" w:rsidRDefault="006F6378" w:rsidP="0094020B">
            <w:pPr>
              <w:pStyle w:val="TAC"/>
              <w:rPr>
                <w:lang w:val="en-US" w:eastAsia="zh-CN" w:bidi="ar"/>
              </w:rPr>
            </w:pPr>
            <w:r w:rsidRPr="00C30686">
              <w:rPr>
                <w:lang w:val="en-US" w:eastAsia="zh-CN" w:bidi="ar"/>
              </w:rPr>
              <w:t>CA_n96E_BCS0</w:t>
            </w:r>
          </w:p>
        </w:tc>
        <w:tc>
          <w:tcPr>
            <w:tcW w:w="2445" w:type="dxa"/>
            <w:tcBorders>
              <w:top w:val="nil"/>
              <w:left w:val="single" w:sz="4" w:space="0" w:color="auto"/>
              <w:bottom w:val="single" w:sz="4" w:space="0" w:color="auto"/>
              <w:right w:val="single" w:sz="4" w:space="0" w:color="auto"/>
            </w:tcBorders>
            <w:vAlign w:val="center"/>
          </w:tcPr>
          <w:p w14:paraId="07447639" w14:textId="77777777" w:rsidR="006F6378" w:rsidRPr="00C30686" w:rsidRDefault="006F6378" w:rsidP="0094020B">
            <w:pPr>
              <w:pStyle w:val="TAC"/>
              <w:rPr>
                <w:kern w:val="2"/>
                <w:szCs w:val="22"/>
                <w:lang w:val="en-US" w:eastAsia="zh-CN"/>
              </w:rPr>
            </w:pPr>
          </w:p>
        </w:tc>
      </w:tr>
      <w:tr w:rsidR="006F6378" w:rsidRPr="00C30686" w14:paraId="747DE2ED"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46AB6E6" w14:textId="77777777" w:rsidR="006F6378" w:rsidRPr="00C30686" w:rsidRDefault="006F6378" w:rsidP="0094020B">
            <w:pPr>
              <w:pStyle w:val="TAC"/>
              <w:rPr>
                <w:rFonts w:eastAsiaTheme="minorEastAsia"/>
                <w:lang w:val="en-US"/>
              </w:rPr>
            </w:pPr>
            <w:r w:rsidRPr="00C30686">
              <w:rPr>
                <w:rFonts w:eastAsiaTheme="minorEastAsia"/>
                <w:lang w:val="en-US"/>
              </w:rPr>
              <w:t>CA_n46C-n48C-n96E</w:t>
            </w:r>
          </w:p>
        </w:tc>
        <w:tc>
          <w:tcPr>
            <w:tcW w:w="2785" w:type="dxa"/>
            <w:tcBorders>
              <w:top w:val="single" w:sz="4" w:space="0" w:color="auto"/>
              <w:left w:val="single" w:sz="4" w:space="0" w:color="auto"/>
              <w:bottom w:val="nil"/>
              <w:right w:val="single" w:sz="4" w:space="0" w:color="auto"/>
            </w:tcBorders>
            <w:vAlign w:val="center"/>
          </w:tcPr>
          <w:p w14:paraId="6CF775AF" w14:textId="77777777" w:rsidR="006F6378" w:rsidRPr="00C30686" w:rsidRDefault="006F6378" w:rsidP="0094020B">
            <w:pPr>
              <w:pStyle w:val="TAC"/>
              <w:rPr>
                <w:rFonts w:eastAsiaTheme="minorEastAsia"/>
                <w:lang w:val="en-US"/>
              </w:rPr>
            </w:pPr>
            <w:r w:rsidRPr="00C30686">
              <w:rPr>
                <w:rFonts w:eastAsiaTheme="minorEastAsia"/>
                <w:lang w:val="en-US"/>
              </w:rPr>
              <w:t>CA_n46A-n48A</w:t>
            </w:r>
          </w:p>
          <w:p w14:paraId="6C6ABC7F" w14:textId="77777777" w:rsidR="006F6378" w:rsidRPr="00C30686" w:rsidRDefault="006F6378" w:rsidP="0094020B">
            <w:pPr>
              <w:pStyle w:val="TAC"/>
              <w:rPr>
                <w:rFonts w:eastAsiaTheme="minorEastAsia"/>
                <w:lang w:val="en-US"/>
              </w:rPr>
            </w:pPr>
            <w:r w:rsidRPr="00C30686">
              <w:rPr>
                <w:rFonts w:eastAsiaTheme="minorEastAsia"/>
                <w:lang w:val="en-US"/>
              </w:rPr>
              <w:t>CA_n46A-n48B</w:t>
            </w:r>
          </w:p>
          <w:p w14:paraId="55CE5324" w14:textId="77777777" w:rsidR="006F6378" w:rsidRPr="00C30686" w:rsidRDefault="006F6378" w:rsidP="0094020B">
            <w:pPr>
              <w:pStyle w:val="TAC"/>
              <w:rPr>
                <w:rFonts w:eastAsiaTheme="minorEastAsia"/>
                <w:lang w:val="en-US"/>
              </w:rPr>
            </w:pPr>
            <w:r w:rsidRPr="00C30686">
              <w:rPr>
                <w:rFonts w:eastAsiaTheme="minorEastAsia"/>
                <w:lang w:val="en-US"/>
              </w:rPr>
              <w:t>CA_n48A-n96A</w:t>
            </w:r>
          </w:p>
          <w:p w14:paraId="6758616B" w14:textId="77777777" w:rsidR="006F6378" w:rsidRPr="00C30686" w:rsidRDefault="006F6378" w:rsidP="0094020B">
            <w:pPr>
              <w:pStyle w:val="TAC"/>
              <w:rPr>
                <w:rFonts w:eastAsiaTheme="minorEastAsia"/>
                <w:lang w:val="en-US"/>
              </w:rPr>
            </w:pPr>
            <w:r w:rsidRPr="00C30686">
              <w:rPr>
                <w:rFonts w:eastAsiaTheme="minorEastAsia" w:cs="Arial"/>
                <w:color w:val="000000"/>
                <w:szCs w:val="18"/>
                <w:lang w:val="en-US"/>
              </w:rPr>
              <w:t>CA_n48B</w:t>
            </w:r>
          </w:p>
          <w:p w14:paraId="449E41CD" w14:textId="77777777" w:rsidR="006F6378" w:rsidRPr="00C30686" w:rsidRDefault="006F6378" w:rsidP="0094020B">
            <w:pPr>
              <w:pStyle w:val="TAC"/>
              <w:rPr>
                <w:rFonts w:eastAsiaTheme="minorEastAsia"/>
                <w:lang w:val="en-US"/>
              </w:rPr>
            </w:pPr>
            <w:r w:rsidRPr="00C30686">
              <w:rPr>
                <w:rFonts w:eastAsiaTheme="minorEastAsia"/>
                <w:lang w:val="en-US"/>
              </w:rPr>
              <w:t>CA_n48B-n96A</w:t>
            </w:r>
          </w:p>
          <w:p w14:paraId="064F3FF3"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29550507" w14:textId="77777777" w:rsidR="006F6378" w:rsidRPr="00C30686" w:rsidRDefault="006F6378" w:rsidP="0094020B">
            <w:pPr>
              <w:pStyle w:val="TAC"/>
              <w:rPr>
                <w:rFonts w:eastAsia="DengXian"/>
                <w:lang w:val="en-US" w:eastAsia="zh-CN"/>
              </w:rPr>
            </w:pPr>
            <w:r w:rsidRPr="00C30686">
              <w:rPr>
                <w:rFonts w:eastAsia="DengXian"/>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3DAE966A"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CA_n46C_BCS0</w:t>
            </w:r>
          </w:p>
        </w:tc>
        <w:tc>
          <w:tcPr>
            <w:tcW w:w="2445" w:type="dxa"/>
            <w:tcBorders>
              <w:top w:val="single" w:sz="4" w:space="0" w:color="auto"/>
              <w:left w:val="single" w:sz="4" w:space="0" w:color="auto"/>
              <w:bottom w:val="nil"/>
              <w:right w:val="single" w:sz="4" w:space="0" w:color="auto"/>
            </w:tcBorders>
            <w:shd w:val="clear" w:color="auto" w:fill="auto"/>
            <w:vAlign w:val="center"/>
          </w:tcPr>
          <w:p w14:paraId="6DCD352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3214EC4A" w14:textId="77777777" w:rsidTr="004F423A">
        <w:trPr>
          <w:trHeight w:val="29"/>
        </w:trPr>
        <w:tc>
          <w:tcPr>
            <w:tcW w:w="2742" w:type="dxa"/>
            <w:tcBorders>
              <w:top w:val="nil"/>
              <w:left w:val="single" w:sz="4" w:space="0" w:color="auto"/>
              <w:bottom w:val="nil"/>
              <w:right w:val="single" w:sz="4" w:space="0" w:color="auto"/>
            </w:tcBorders>
            <w:vAlign w:val="center"/>
          </w:tcPr>
          <w:p w14:paraId="1C778760"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3091294B"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4BE9FDA9" w14:textId="77777777" w:rsidR="006F6378" w:rsidRPr="00C30686" w:rsidRDefault="006F6378" w:rsidP="0094020B">
            <w:pPr>
              <w:pStyle w:val="TAC"/>
              <w:rPr>
                <w:rFonts w:eastAsia="DengXian"/>
                <w:lang w:val="en-US" w:eastAsia="zh-CN"/>
              </w:rPr>
            </w:pPr>
            <w:r w:rsidRPr="00C30686">
              <w:rPr>
                <w:rFonts w:eastAsia="DengXian"/>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6AB506F2"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CA_n48C_BCS0</w:t>
            </w:r>
          </w:p>
        </w:tc>
        <w:tc>
          <w:tcPr>
            <w:tcW w:w="2445" w:type="dxa"/>
            <w:tcBorders>
              <w:top w:val="nil"/>
              <w:left w:val="single" w:sz="4" w:space="0" w:color="auto"/>
              <w:bottom w:val="nil"/>
              <w:right w:val="single" w:sz="4" w:space="0" w:color="auto"/>
            </w:tcBorders>
            <w:vAlign w:val="center"/>
          </w:tcPr>
          <w:p w14:paraId="3DD867DA" w14:textId="77777777" w:rsidR="006F6378" w:rsidRPr="00C30686" w:rsidRDefault="006F6378" w:rsidP="0094020B">
            <w:pPr>
              <w:pStyle w:val="TAC"/>
              <w:rPr>
                <w:rFonts w:eastAsiaTheme="minorEastAsia"/>
                <w:lang w:val="en-US" w:eastAsia="zh-CN"/>
              </w:rPr>
            </w:pPr>
          </w:p>
        </w:tc>
      </w:tr>
      <w:tr w:rsidR="006F6378" w:rsidRPr="00C30686" w14:paraId="69854167"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7B9A168"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5771FA68"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4AA049A3" w14:textId="77777777" w:rsidR="006F6378" w:rsidRPr="00C30686" w:rsidRDefault="006F6378" w:rsidP="0094020B">
            <w:pPr>
              <w:pStyle w:val="TAC"/>
              <w:rPr>
                <w:rFonts w:eastAsia="DengXian"/>
                <w:lang w:val="en-US" w:eastAsia="zh-CN"/>
              </w:rPr>
            </w:pPr>
            <w:r w:rsidRPr="00C30686">
              <w:rPr>
                <w:rFonts w:eastAsia="DengXian"/>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0235D49A"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CA_n96E_BCS0</w:t>
            </w:r>
          </w:p>
        </w:tc>
        <w:tc>
          <w:tcPr>
            <w:tcW w:w="2445" w:type="dxa"/>
            <w:tcBorders>
              <w:top w:val="nil"/>
              <w:left w:val="single" w:sz="4" w:space="0" w:color="auto"/>
              <w:bottom w:val="single" w:sz="4" w:space="0" w:color="auto"/>
              <w:right w:val="single" w:sz="4" w:space="0" w:color="auto"/>
            </w:tcBorders>
            <w:vAlign w:val="center"/>
          </w:tcPr>
          <w:p w14:paraId="6629B803" w14:textId="77777777" w:rsidR="006F6378" w:rsidRPr="00C30686" w:rsidRDefault="006F6378" w:rsidP="0094020B">
            <w:pPr>
              <w:pStyle w:val="TAC"/>
              <w:rPr>
                <w:rFonts w:eastAsiaTheme="minorEastAsia"/>
                <w:lang w:val="en-US" w:eastAsia="zh-CN"/>
              </w:rPr>
            </w:pPr>
          </w:p>
        </w:tc>
      </w:tr>
      <w:tr w:rsidR="006F6378" w:rsidRPr="00C30686" w14:paraId="466BAED0"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82AF5FE" w14:textId="77777777" w:rsidR="006F6378" w:rsidRPr="00C30686" w:rsidRDefault="006F6378" w:rsidP="0094020B">
            <w:pPr>
              <w:pStyle w:val="TAC"/>
              <w:rPr>
                <w:rFonts w:eastAsiaTheme="minorEastAsia"/>
                <w:lang w:val="en-US"/>
              </w:rPr>
            </w:pPr>
            <w:r w:rsidRPr="00C30686">
              <w:rPr>
                <w:rFonts w:eastAsiaTheme="minorEastAsia"/>
                <w:lang w:val="en-US"/>
              </w:rPr>
              <w:t>CA_n46D-n48C-n96E</w:t>
            </w:r>
          </w:p>
        </w:tc>
        <w:tc>
          <w:tcPr>
            <w:tcW w:w="2785" w:type="dxa"/>
            <w:tcBorders>
              <w:top w:val="single" w:sz="4" w:space="0" w:color="auto"/>
              <w:left w:val="single" w:sz="4" w:space="0" w:color="auto"/>
              <w:bottom w:val="nil"/>
              <w:right w:val="single" w:sz="4" w:space="0" w:color="auto"/>
            </w:tcBorders>
            <w:vAlign w:val="center"/>
          </w:tcPr>
          <w:p w14:paraId="632BE87D" w14:textId="77777777" w:rsidR="006F6378" w:rsidRPr="00C30686" w:rsidRDefault="006F6378" w:rsidP="0094020B">
            <w:pPr>
              <w:pStyle w:val="TAC"/>
              <w:rPr>
                <w:rFonts w:eastAsiaTheme="minorEastAsia"/>
                <w:lang w:val="en-US"/>
              </w:rPr>
            </w:pPr>
            <w:r w:rsidRPr="00C30686">
              <w:rPr>
                <w:rFonts w:eastAsiaTheme="minorEastAsia"/>
                <w:lang w:val="en-US"/>
              </w:rPr>
              <w:t>CA_n46A-n48A</w:t>
            </w:r>
          </w:p>
          <w:p w14:paraId="2682EDBC" w14:textId="77777777" w:rsidR="006F6378" w:rsidRPr="00C30686" w:rsidRDefault="006F6378" w:rsidP="0094020B">
            <w:pPr>
              <w:pStyle w:val="TAC"/>
              <w:rPr>
                <w:rFonts w:eastAsiaTheme="minorEastAsia"/>
                <w:lang w:val="en-US"/>
              </w:rPr>
            </w:pPr>
            <w:r w:rsidRPr="00C30686">
              <w:rPr>
                <w:rFonts w:eastAsiaTheme="minorEastAsia"/>
                <w:lang w:val="en-US"/>
              </w:rPr>
              <w:t>CA_n46A-n48B</w:t>
            </w:r>
          </w:p>
          <w:p w14:paraId="07E71579" w14:textId="77777777" w:rsidR="006F6378" w:rsidRPr="00C30686" w:rsidRDefault="006F6378" w:rsidP="0094020B">
            <w:pPr>
              <w:pStyle w:val="TAC"/>
              <w:rPr>
                <w:rFonts w:eastAsiaTheme="minorEastAsia"/>
                <w:lang w:val="en-US"/>
              </w:rPr>
            </w:pPr>
            <w:r w:rsidRPr="00C30686">
              <w:rPr>
                <w:rFonts w:eastAsiaTheme="minorEastAsia"/>
                <w:lang w:val="en-US"/>
              </w:rPr>
              <w:t>CA_n48A-n96A</w:t>
            </w:r>
          </w:p>
          <w:p w14:paraId="472F8412" w14:textId="77777777" w:rsidR="006F6378" w:rsidRPr="00C30686" w:rsidRDefault="006F6378" w:rsidP="0094020B">
            <w:pPr>
              <w:pStyle w:val="TAC"/>
              <w:rPr>
                <w:rFonts w:eastAsiaTheme="minorEastAsia"/>
                <w:lang w:val="en-US"/>
              </w:rPr>
            </w:pPr>
            <w:r w:rsidRPr="00C30686">
              <w:rPr>
                <w:rFonts w:eastAsiaTheme="minorEastAsia" w:cs="Arial"/>
                <w:color w:val="000000"/>
                <w:szCs w:val="18"/>
                <w:lang w:val="en-US"/>
              </w:rPr>
              <w:t>CA_n48B</w:t>
            </w:r>
          </w:p>
          <w:p w14:paraId="04EA7A76" w14:textId="77777777" w:rsidR="006F6378" w:rsidRPr="00C30686" w:rsidRDefault="006F6378" w:rsidP="0094020B">
            <w:pPr>
              <w:pStyle w:val="TAC"/>
              <w:rPr>
                <w:rFonts w:eastAsiaTheme="minorEastAsia"/>
                <w:lang w:val="en-US"/>
              </w:rPr>
            </w:pPr>
            <w:r w:rsidRPr="00C30686">
              <w:rPr>
                <w:rFonts w:eastAsiaTheme="minorEastAsia"/>
                <w:lang w:val="en-US"/>
              </w:rPr>
              <w:t>CA_n48B-n96A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268C521" w14:textId="77777777" w:rsidR="006F6378" w:rsidRPr="00C30686" w:rsidRDefault="006F6378" w:rsidP="0094020B">
            <w:pPr>
              <w:pStyle w:val="TAC"/>
              <w:rPr>
                <w:rFonts w:eastAsia="DengXian"/>
                <w:lang w:val="en-US" w:eastAsia="zh-CN"/>
              </w:rPr>
            </w:pPr>
            <w:r w:rsidRPr="00C30686">
              <w:rPr>
                <w:rFonts w:eastAsia="DengXian"/>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785F48AB"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CA_n46D_BCS0</w:t>
            </w:r>
          </w:p>
        </w:tc>
        <w:tc>
          <w:tcPr>
            <w:tcW w:w="2445" w:type="dxa"/>
            <w:tcBorders>
              <w:top w:val="single" w:sz="4" w:space="0" w:color="auto"/>
              <w:left w:val="single" w:sz="4" w:space="0" w:color="auto"/>
              <w:bottom w:val="nil"/>
              <w:right w:val="single" w:sz="4" w:space="0" w:color="auto"/>
            </w:tcBorders>
            <w:shd w:val="clear" w:color="auto" w:fill="auto"/>
            <w:vAlign w:val="center"/>
          </w:tcPr>
          <w:p w14:paraId="7A73C579"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33E89133" w14:textId="77777777" w:rsidTr="004F423A">
        <w:trPr>
          <w:trHeight w:val="29"/>
        </w:trPr>
        <w:tc>
          <w:tcPr>
            <w:tcW w:w="2742" w:type="dxa"/>
            <w:tcBorders>
              <w:top w:val="nil"/>
              <w:left w:val="single" w:sz="4" w:space="0" w:color="auto"/>
              <w:bottom w:val="nil"/>
              <w:right w:val="single" w:sz="4" w:space="0" w:color="auto"/>
            </w:tcBorders>
            <w:vAlign w:val="center"/>
          </w:tcPr>
          <w:p w14:paraId="2C1E4525"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204F5F48"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20070189" w14:textId="77777777" w:rsidR="006F6378" w:rsidRPr="00C30686" w:rsidRDefault="006F6378" w:rsidP="0094020B">
            <w:pPr>
              <w:pStyle w:val="TAC"/>
              <w:rPr>
                <w:rFonts w:eastAsia="DengXian"/>
                <w:lang w:val="en-US" w:eastAsia="zh-CN"/>
              </w:rPr>
            </w:pPr>
            <w:r w:rsidRPr="00C30686">
              <w:rPr>
                <w:rFonts w:eastAsia="DengXian"/>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47D296F9"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CA_n48C_BCS0</w:t>
            </w:r>
          </w:p>
        </w:tc>
        <w:tc>
          <w:tcPr>
            <w:tcW w:w="2445" w:type="dxa"/>
            <w:tcBorders>
              <w:top w:val="nil"/>
              <w:left w:val="single" w:sz="4" w:space="0" w:color="auto"/>
              <w:bottom w:val="nil"/>
              <w:right w:val="single" w:sz="4" w:space="0" w:color="auto"/>
            </w:tcBorders>
            <w:vAlign w:val="center"/>
          </w:tcPr>
          <w:p w14:paraId="74F69CC1" w14:textId="77777777" w:rsidR="006F6378" w:rsidRPr="00C30686" w:rsidRDefault="006F6378" w:rsidP="0094020B">
            <w:pPr>
              <w:pStyle w:val="TAC"/>
              <w:rPr>
                <w:rFonts w:eastAsiaTheme="minorEastAsia"/>
                <w:lang w:val="en-US" w:eastAsia="zh-CN"/>
              </w:rPr>
            </w:pPr>
          </w:p>
        </w:tc>
      </w:tr>
      <w:tr w:rsidR="006F6378" w:rsidRPr="00C30686" w14:paraId="414609F7"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C171961"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1D35A5DC"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2E28BA12" w14:textId="77777777" w:rsidR="006F6378" w:rsidRPr="00C30686" w:rsidRDefault="006F6378" w:rsidP="0094020B">
            <w:pPr>
              <w:pStyle w:val="TAC"/>
              <w:rPr>
                <w:rFonts w:eastAsia="DengXian"/>
                <w:lang w:val="en-US" w:eastAsia="zh-CN"/>
              </w:rPr>
            </w:pPr>
            <w:r w:rsidRPr="00C30686">
              <w:rPr>
                <w:rFonts w:eastAsia="DengXian"/>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6B771383"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CA_n96E_BCS0</w:t>
            </w:r>
          </w:p>
        </w:tc>
        <w:tc>
          <w:tcPr>
            <w:tcW w:w="2445" w:type="dxa"/>
            <w:tcBorders>
              <w:top w:val="nil"/>
              <w:left w:val="single" w:sz="4" w:space="0" w:color="auto"/>
              <w:bottom w:val="single" w:sz="4" w:space="0" w:color="auto"/>
              <w:right w:val="single" w:sz="4" w:space="0" w:color="auto"/>
            </w:tcBorders>
            <w:vAlign w:val="center"/>
          </w:tcPr>
          <w:p w14:paraId="523473A9" w14:textId="77777777" w:rsidR="006F6378" w:rsidRPr="00C30686" w:rsidRDefault="006F6378" w:rsidP="0094020B">
            <w:pPr>
              <w:pStyle w:val="TAC"/>
              <w:rPr>
                <w:rFonts w:eastAsiaTheme="minorEastAsia"/>
                <w:lang w:val="en-US" w:eastAsia="zh-CN"/>
              </w:rPr>
            </w:pPr>
          </w:p>
        </w:tc>
      </w:tr>
      <w:tr w:rsidR="006F6378" w:rsidRPr="00C30686" w14:paraId="02C64EE7"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6F90DF7" w14:textId="77777777" w:rsidR="006F6378" w:rsidRPr="00C30686" w:rsidRDefault="006F6378" w:rsidP="0094020B">
            <w:pPr>
              <w:pStyle w:val="TAC"/>
              <w:rPr>
                <w:rFonts w:eastAsiaTheme="minorEastAsia"/>
                <w:lang w:val="en-US"/>
              </w:rPr>
            </w:pPr>
            <w:r w:rsidRPr="00C30686">
              <w:rPr>
                <w:rFonts w:eastAsiaTheme="minorEastAsia"/>
                <w:lang w:val="en-US"/>
              </w:rPr>
              <w:t>CA_n46M-n48C-n96E</w:t>
            </w:r>
          </w:p>
        </w:tc>
        <w:tc>
          <w:tcPr>
            <w:tcW w:w="2785" w:type="dxa"/>
            <w:tcBorders>
              <w:top w:val="single" w:sz="4" w:space="0" w:color="auto"/>
              <w:left w:val="single" w:sz="4" w:space="0" w:color="auto"/>
              <w:bottom w:val="nil"/>
              <w:right w:val="single" w:sz="4" w:space="0" w:color="auto"/>
            </w:tcBorders>
            <w:vAlign w:val="center"/>
          </w:tcPr>
          <w:p w14:paraId="0B999047" w14:textId="77777777" w:rsidR="006F6378" w:rsidRPr="00C30686" w:rsidRDefault="006F6378" w:rsidP="0094020B">
            <w:pPr>
              <w:pStyle w:val="TAC"/>
              <w:rPr>
                <w:rFonts w:eastAsiaTheme="minorEastAsia"/>
                <w:lang w:val="en-US"/>
              </w:rPr>
            </w:pPr>
            <w:r w:rsidRPr="00C30686">
              <w:rPr>
                <w:rFonts w:eastAsiaTheme="minorEastAsia"/>
                <w:lang w:val="en-US"/>
              </w:rPr>
              <w:t>-</w:t>
            </w:r>
          </w:p>
        </w:tc>
        <w:tc>
          <w:tcPr>
            <w:tcW w:w="1259" w:type="dxa"/>
            <w:tcBorders>
              <w:top w:val="single" w:sz="4" w:space="0" w:color="auto"/>
              <w:left w:val="single" w:sz="4" w:space="0" w:color="auto"/>
              <w:bottom w:val="single" w:sz="4" w:space="0" w:color="auto"/>
              <w:right w:val="single" w:sz="4" w:space="0" w:color="auto"/>
            </w:tcBorders>
            <w:vAlign w:val="center"/>
          </w:tcPr>
          <w:p w14:paraId="1D40BB94" w14:textId="77777777" w:rsidR="006F6378" w:rsidRPr="00C30686" w:rsidRDefault="006F6378" w:rsidP="0094020B">
            <w:pPr>
              <w:pStyle w:val="TAC"/>
              <w:rPr>
                <w:rFonts w:eastAsia="DengXian"/>
                <w:lang w:val="en-US" w:eastAsia="zh-CN"/>
              </w:rPr>
            </w:pPr>
            <w:r w:rsidRPr="00C30686">
              <w:rPr>
                <w:rFonts w:eastAsia="DengXian"/>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5768D0B1"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CA_n46M_BCS0</w:t>
            </w:r>
          </w:p>
        </w:tc>
        <w:tc>
          <w:tcPr>
            <w:tcW w:w="2445" w:type="dxa"/>
            <w:tcBorders>
              <w:top w:val="single" w:sz="4" w:space="0" w:color="auto"/>
              <w:left w:val="single" w:sz="4" w:space="0" w:color="auto"/>
              <w:bottom w:val="nil"/>
              <w:right w:val="single" w:sz="4" w:space="0" w:color="auto"/>
            </w:tcBorders>
            <w:vAlign w:val="center"/>
          </w:tcPr>
          <w:p w14:paraId="6B1AEB6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138BEDA1" w14:textId="77777777" w:rsidTr="004F423A">
        <w:trPr>
          <w:trHeight w:val="29"/>
        </w:trPr>
        <w:tc>
          <w:tcPr>
            <w:tcW w:w="2742" w:type="dxa"/>
            <w:tcBorders>
              <w:top w:val="nil"/>
              <w:left w:val="single" w:sz="4" w:space="0" w:color="auto"/>
              <w:bottom w:val="nil"/>
              <w:right w:val="single" w:sz="4" w:space="0" w:color="auto"/>
            </w:tcBorders>
            <w:vAlign w:val="center"/>
          </w:tcPr>
          <w:p w14:paraId="0CCD9E1B"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nil"/>
              <w:right w:val="single" w:sz="4" w:space="0" w:color="auto"/>
            </w:tcBorders>
            <w:vAlign w:val="center"/>
          </w:tcPr>
          <w:p w14:paraId="47372F67"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B2258BA"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5FB2ABB7"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CA_n48C_BCS0</w:t>
            </w:r>
          </w:p>
        </w:tc>
        <w:tc>
          <w:tcPr>
            <w:tcW w:w="2445" w:type="dxa"/>
            <w:tcBorders>
              <w:top w:val="nil"/>
              <w:left w:val="single" w:sz="4" w:space="0" w:color="auto"/>
              <w:bottom w:val="nil"/>
              <w:right w:val="single" w:sz="4" w:space="0" w:color="auto"/>
            </w:tcBorders>
            <w:vAlign w:val="center"/>
          </w:tcPr>
          <w:p w14:paraId="647264A5" w14:textId="77777777" w:rsidR="006F6378" w:rsidRPr="00C30686" w:rsidRDefault="006F6378" w:rsidP="0094020B">
            <w:pPr>
              <w:pStyle w:val="TAC"/>
              <w:rPr>
                <w:rFonts w:eastAsiaTheme="minorEastAsia"/>
                <w:kern w:val="2"/>
                <w:szCs w:val="22"/>
                <w:lang w:val="en-US" w:eastAsia="zh-CN"/>
              </w:rPr>
            </w:pPr>
          </w:p>
        </w:tc>
      </w:tr>
      <w:tr w:rsidR="006F6378" w:rsidRPr="00C30686" w14:paraId="0F5BC6C6"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A27EB3D"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68787460"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0157265"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01D27FA3"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CA_n96E_BCS0</w:t>
            </w:r>
          </w:p>
        </w:tc>
        <w:tc>
          <w:tcPr>
            <w:tcW w:w="2445" w:type="dxa"/>
            <w:tcBorders>
              <w:top w:val="nil"/>
              <w:left w:val="single" w:sz="4" w:space="0" w:color="auto"/>
              <w:bottom w:val="single" w:sz="4" w:space="0" w:color="auto"/>
              <w:right w:val="single" w:sz="4" w:space="0" w:color="auto"/>
            </w:tcBorders>
            <w:vAlign w:val="center"/>
          </w:tcPr>
          <w:p w14:paraId="037735E8" w14:textId="77777777" w:rsidR="006F6378" w:rsidRPr="00C30686" w:rsidRDefault="006F6378" w:rsidP="0094020B">
            <w:pPr>
              <w:pStyle w:val="TAC"/>
              <w:rPr>
                <w:rFonts w:eastAsiaTheme="minorEastAsia"/>
                <w:kern w:val="2"/>
                <w:szCs w:val="22"/>
                <w:lang w:val="en-US" w:eastAsia="zh-CN"/>
              </w:rPr>
            </w:pPr>
          </w:p>
        </w:tc>
      </w:tr>
      <w:tr w:rsidR="006F6378" w:rsidRPr="00C30686" w14:paraId="299E4C24"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EE55AF5" w14:textId="77777777" w:rsidR="006F6378" w:rsidRPr="00C30686" w:rsidRDefault="006F6378" w:rsidP="0094020B">
            <w:pPr>
              <w:pStyle w:val="TAC"/>
              <w:rPr>
                <w:rFonts w:eastAsiaTheme="minorEastAsia"/>
                <w:lang w:val="en-US"/>
              </w:rPr>
            </w:pPr>
            <w:r w:rsidRPr="00C30686">
              <w:rPr>
                <w:rFonts w:eastAsiaTheme="minorEastAsia"/>
                <w:lang w:val="en-US"/>
              </w:rPr>
              <w:t>CA_n46N-n48C-n96E</w:t>
            </w:r>
          </w:p>
        </w:tc>
        <w:tc>
          <w:tcPr>
            <w:tcW w:w="2785" w:type="dxa"/>
            <w:tcBorders>
              <w:top w:val="single" w:sz="4" w:space="0" w:color="auto"/>
              <w:left w:val="single" w:sz="4" w:space="0" w:color="auto"/>
              <w:bottom w:val="nil"/>
              <w:right w:val="single" w:sz="4" w:space="0" w:color="auto"/>
            </w:tcBorders>
            <w:vAlign w:val="center"/>
          </w:tcPr>
          <w:p w14:paraId="4FDF4D12" w14:textId="77777777" w:rsidR="006F6378" w:rsidRPr="00C30686" w:rsidRDefault="006F6378" w:rsidP="0094020B">
            <w:pPr>
              <w:pStyle w:val="TAC"/>
              <w:rPr>
                <w:rFonts w:eastAsiaTheme="minorEastAsia"/>
                <w:lang w:val="en-US"/>
              </w:rPr>
            </w:pPr>
            <w:r w:rsidRPr="00C30686">
              <w:rPr>
                <w:rFonts w:eastAsiaTheme="minorEastAsia"/>
                <w:lang w:val="en-US"/>
              </w:rPr>
              <w:t>CA_n46A-n48A</w:t>
            </w:r>
          </w:p>
          <w:p w14:paraId="449C8873" w14:textId="77777777" w:rsidR="006F6378" w:rsidRPr="00C30686" w:rsidRDefault="006F6378" w:rsidP="0094020B">
            <w:pPr>
              <w:pStyle w:val="TAC"/>
              <w:rPr>
                <w:rFonts w:eastAsiaTheme="minorEastAsia"/>
                <w:lang w:val="en-US"/>
              </w:rPr>
            </w:pPr>
            <w:r w:rsidRPr="00C30686">
              <w:rPr>
                <w:rFonts w:eastAsiaTheme="minorEastAsia"/>
                <w:lang w:val="en-US"/>
              </w:rPr>
              <w:t>CA_n46A-n48B</w:t>
            </w:r>
          </w:p>
          <w:p w14:paraId="442B869C" w14:textId="77777777" w:rsidR="006F6378" w:rsidRPr="00C30686" w:rsidRDefault="006F6378" w:rsidP="0094020B">
            <w:pPr>
              <w:pStyle w:val="TAC"/>
              <w:rPr>
                <w:rFonts w:eastAsiaTheme="minorEastAsia"/>
                <w:lang w:val="en-US"/>
              </w:rPr>
            </w:pPr>
            <w:r w:rsidRPr="00C30686">
              <w:rPr>
                <w:rFonts w:eastAsiaTheme="minorEastAsia"/>
                <w:lang w:val="en-US"/>
              </w:rPr>
              <w:t>CA_n48A-n96A</w:t>
            </w:r>
          </w:p>
          <w:p w14:paraId="54D7D88D" w14:textId="77777777" w:rsidR="006F6378" w:rsidRPr="00C30686" w:rsidRDefault="006F6378" w:rsidP="0094020B">
            <w:pPr>
              <w:pStyle w:val="TAC"/>
              <w:rPr>
                <w:rFonts w:eastAsiaTheme="minorEastAsia"/>
                <w:lang w:val="en-US"/>
              </w:rPr>
            </w:pPr>
            <w:r w:rsidRPr="00C30686">
              <w:rPr>
                <w:rFonts w:eastAsiaTheme="minorEastAsia" w:cs="Arial"/>
                <w:color w:val="000000"/>
                <w:szCs w:val="18"/>
                <w:lang w:val="en-US"/>
              </w:rPr>
              <w:t>CA_n48B</w:t>
            </w:r>
          </w:p>
          <w:p w14:paraId="779B76CE" w14:textId="77777777" w:rsidR="006F6378" w:rsidRPr="00C30686" w:rsidRDefault="006F6378" w:rsidP="0094020B">
            <w:pPr>
              <w:pStyle w:val="TAC"/>
              <w:rPr>
                <w:rFonts w:eastAsiaTheme="minorEastAsia"/>
                <w:lang w:val="en-US"/>
              </w:rPr>
            </w:pPr>
            <w:r w:rsidRPr="00C30686">
              <w:rPr>
                <w:rFonts w:eastAsiaTheme="minorEastAsia"/>
                <w:lang w:val="en-US"/>
              </w:rPr>
              <w:t>CA_n48B-n96A</w:t>
            </w:r>
          </w:p>
          <w:p w14:paraId="2229B805"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58562F8" w14:textId="77777777" w:rsidR="006F6378" w:rsidRPr="00C30686" w:rsidRDefault="006F6378" w:rsidP="0094020B">
            <w:pPr>
              <w:pStyle w:val="TAC"/>
              <w:rPr>
                <w:rFonts w:eastAsia="DengXian"/>
                <w:lang w:val="en-US" w:eastAsia="zh-CN"/>
              </w:rPr>
            </w:pPr>
            <w:r w:rsidRPr="00C30686">
              <w:rPr>
                <w:rFonts w:eastAsia="DengXian"/>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5932A50D" w14:textId="77777777" w:rsidR="006F6378" w:rsidRPr="00C30686" w:rsidRDefault="006F6378" w:rsidP="0094020B">
            <w:pPr>
              <w:pStyle w:val="TAC"/>
              <w:rPr>
                <w:rFonts w:eastAsiaTheme="minorEastAsia"/>
                <w:lang w:val="en-US" w:eastAsia="zh-CN" w:bidi="ar"/>
              </w:rPr>
            </w:pPr>
            <w:r>
              <w:rPr>
                <w:lang w:val="en-US" w:eastAsia="zh-CN" w:bidi="ar"/>
              </w:rPr>
              <w:t>CA_n46N_BCS</w:t>
            </w:r>
            <w:r w:rsidRPr="00C74263">
              <w:rPr>
                <w:szCs w:val="18"/>
                <w:lang w:val="en-US" w:eastAsia="zh-CN" w:bidi="ar"/>
              </w:rPr>
              <w:t>1</w:t>
            </w:r>
          </w:p>
        </w:tc>
        <w:tc>
          <w:tcPr>
            <w:tcW w:w="2445" w:type="dxa"/>
            <w:tcBorders>
              <w:top w:val="single" w:sz="4" w:space="0" w:color="auto"/>
              <w:left w:val="single" w:sz="4" w:space="0" w:color="auto"/>
              <w:bottom w:val="nil"/>
              <w:right w:val="single" w:sz="4" w:space="0" w:color="auto"/>
            </w:tcBorders>
            <w:shd w:val="clear" w:color="auto" w:fill="auto"/>
            <w:vAlign w:val="center"/>
          </w:tcPr>
          <w:p w14:paraId="06F2BF37"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1FB21D88" w14:textId="77777777" w:rsidTr="004F423A">
        <w:trPr>
          <w:trHeight w:val="29"/>
        </w:trPr>
        <w:tc>
          <w:tcPr>
            <w:tcW w:w="2742" w:type="dxa"/>
            <w:tcBorders>
              <w:top w:val="nil"/>
              <w:left w:val="single" w:sz="4" w:space="0" w:color="auto"/>
              <w:bottom w:val="nil"/>
              <w:right w:val="single" w:sz="4" w:space="0" w:color="auto"/>
            </w:tcBorders>
            <w:vAlign w:val="center"/>
          </w:tcPr>
          <w:p w14:paraId="38DBCC88"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634253DF"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02988362" w14:textId="77777777" w:rsidR="006F6378" w:rsidRPr="00C30686" w:rsidRDefault="006F6378" w:rsidP="0094020B">
            <w:pPr>
              <w:pStyle w:val="TAC"/>
              <w:rPr>
                <w:rFonts w:eastAsia="DengXian"/>
                <w:lang w:val="en-US" w:eastAsia="zh-CN"/>
              </w:rPr>
            </w:pPr>
            <w:r w:rsidRPr="00C30686">
              <w:rPr>
                <w:rFonts w:eastAsia="DengXian"/>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2FF4F343"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CA_n48C_BCS0</w:t>
            </w:r>
          </w:p>
        </w:tc>
        <w:tc>
          <w:tcPr>
            <w:tcW w:w="2445" w:type="dxa"/>
            <w:tcBorders>
              <w:top w:val="nil"/>
              <w:left w:val="single" w:sz="4" w:space="0" w:color="auto"/>
              <w:bottom w:val="nil"/>
              <w:right w:val="single" w:sz="4" w:space="0" w:color="auto"/>
            </w:tcBorders>
            <w:vAlign w:val="center"/>
          </w:tcPr>
          <w:p w14:paraId="63250EB5" w14:textId="77777777" w:rsidR="006F6378" w:rsidRPr="00C30686" w:rsidRDefault="006F6378" w:rsidP="0094020B">
            <w:pPr>
              <w:pStyle w:val="TAC"/>
              <w:rPr>
                <w:rFonts w:eastAsiaTheme="minorEastAsia"/>
                <w:lang w:val="en-US" w:eastAsia="zh-CN"/>
              </w:rPr>
            </w:pPr>
          </w:p>
        </w:tc>
      </w:tr>
      <w:tr w:rsidR="006F6378" w:rsidRPr="00C30686" w14:paraId="17F08AC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F23B3D7"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67B6F2E1"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70908F48" w14:textId="77777777" w:rsidR="006F6378" w:rsidRPr="00C30686" w:rsidRDefault="006F6378" w:rsidP="0094020B">
            <w:pPr>
              <w:pStyle w:val="TAC"/>
              <w:rPr>
                <w:rFonts w:eastAsia="DengXian"/>
                <w:lang w:val="en-US" w:eastAsia="zh-CN"/>
              </w:rPr>
            </w:pPr>
            <w:r w:rsidRPr="00C30686">
              <w:rPr>
                <w:rFonts w:eastAsia="DengXian"/>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74D5AC6C"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CA_n96E_BCS0</w:t>
            </w:r>
          </w:p>
        </w:tc>
        <w:tc>
          <w:tcPr>
            <w:tcW w:w="2445" w:type="dxa"/>
            <w:tcBorders>
              <w:top w:val="nil"/>
              <w:left w:val="single" w:sz="4" w:space="0" w:color="auto"/>
              <w:bottom w:val="single" w:sz="4" w:space="0" w:color="auto"/>
              <w:right w:val="single" w:sz="4" w:space="0" w:color="auto"/>
            </w:tcBorders>
            <w:vAlign w:val="center"/>
          </w:tcPr>
          <w:p w14:paraId="4444A165" w14:textId="77777777" w:rsidR="006F6378" w:rsidRPr="00C30686" w:rsidRDefault="006F6378" w:rsidP="0094020B">
            <w:pPr>
              <w:pStyle w:val="TAC"/>
              <w:rPr>
                <w:rFonts w:eastAsiaTheme="minorEastAsia"/>
                <w:lang w:val="en-US" w:eastAsia="zh-CN"/>
              </w:rPr>
            </w:pPr>
          </w:p>
        </w:tc>
      </w:tr>
      <w:tr w:rsidR="006F6378" w:rsidRPr="00C30686" w14:paraId="76C4A81F" w14:textId="77777777" w:rsidTr="004F423A">
        <w:trPr>
          <w:trHeight w:val="29"/>
        </w:trPr>
        <w:tc>
          <w:tcPr>
            <w:tcW w:w="2742" w:type="dxa"/>
            <w:tcBorders>
              <w:top w:val="single" w:sz="4" w:space="0" w:color="auto"/>
              <w:left w:val="single" w:sz="4" w:space="0" w:color="auto"/>
              <w:bottom w:val="nil"/>
              <w:right w:val="single" w:sz="4" w:space="0" w:color="auto"/>
            </w:tcBorders>
            <w:shd w:val="clear" w:color="auto" w:fill="auto"/>
            <w:vAlign w:val="center"/>
          </w:tcPr>
          <w:p w14:paraId="02084A56" w14:textId="77777777" w:rsidR="006F6378" w:rsidRPr="00C30686" w:rsidRDefault="006F6378" w:rsidP="0094020B">
            <w:pPr>
              <w:pStyle w:val="TAC"/>
              <w:rPr>
                <w:kern w:val="2"/>
                <w:szCs w:val="22"/>
                <w:lang w:val="en-US"/>
              </w:rPr>
            </w:pPr>
            <w:r w:rsidRPr="00C30686">
              <w:rPr>
                <w:kern w:val="2"/>
                <w:szCs w:val="22"/>
                <w:lang w:val="en-US"/>
              </w:rPr>
              <w:t>CA_n46A-n48(2A)-n96A</w:t>
            </w:r>
          </w:p>
        </w:tc>
        <w:tc>
          <w:tcPr>
            <w:tcW w:w="2785" w:type="dxa"/>
            <w:tcBorders>
              <w:top w:val="single" w:sz="4" w:space="0" w:color="auto"/>
              <w:left w:val="single" w:sz="4" w:space="0" w:color="auto"/>
              <w:bottom w:val="nil"/>
              <w:right w:val="single" w:sz="4" w:space="0" w:color="auto"/>
            </w:tcBorders>
            <w:shd w:val="clear" w:color="auto" w:fill="auto"/>
            <w:vAlign w:val="center"/>
          </w:tcPr>
          <w:p w14:paraId="13188383" w14:textId="77777777" w:rsidR="006F6378" w:rsidRPr="00C30686" w:rsidRDefault="006F6378" w:rsidP="0094020B">
            <w:pPr>
              <w:pStyle w:val="TAC"/>
              <w:rPr>
                <w:kern w:val="2"/>
                <w:szCs w:val="22"/>
                <w:lang w:val="en-US"/>
              </w:rPr>
            </w:pPr>
            <w:r w:rsidRPr="00C30686">
              <w:rPr>
                <w:kern w:val="2"/>
                <w:szCs w:val="22"/>
                <w:lang w:val="en-US"/>
              </w:rPr>
              <w:t>CA_n46A-n48A</w:t>
            </w:r>
          </w:p>
          <w:p w14:paraId="2E79E9E5"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60ED49B"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51FEECB0" w14:textId="77777777" w:rsidR="006F6378" w:rsidRPr="00C30686" w:rsidRDefault="006F6378" w:rsidP="0094020B">
            <w:pPr>
              <w:pStyle w:val="TAC"/>
              <w:rPr>
                <w:lang w:val="en-US" w:eastAsia="zh-CN" w:bidi="ar"/>
              </w:rPr>
            </w:pPr>
            <w:r w:rsidRPr="00C30686">
              <w:rPr>
                <w:lang w:val="en-US" w:eastAsia="zh-CN" w:bidi="ar"/>
              </w:rPr>
              <w:t>10, 20, 40, 60, 80</w:t>
            </w:r>
          </w:p>
        </w:tc>
        <w:tc>
          <w:tcPr>
            <w:tcW w:w="2445" w:type="dxa"/>
            <w:tcBorders>
              <w:top w:val="single" w:sz="4" w:space="0" w:color="auto"/>
              <w:left w:val="single" w:sz="4" w:space="0" w:color="auto"/>
              <w:bottom w:val="nil"/>
              <w:right w:val="single" w:sz="4" w:space="0" w:color="auto"/>
            </w:tcBorders>
            <w:shd w:val="clear" w:color="auto" w:fill="auto"/>
            <w:vAlign w:val="center"/>
          </w:tcPr>
          <w:p w14:paraId="3BCB067C"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0BE2B1CA" w14:textId="77777777" w:rsidTr="004F423A">
        <w:trPr>
          <w:trHeight w:val="29"/>
        </w:trPr>
        <w:tc>
          <w:tcPr>
            <w:tcW w:w="2742" w:type="dxa"/>
            <w:tcBorders>
              <w:top w:val="nil"/>
              <w:left w:val="single" w:sz="4" w:space="0" w:color="auto"/>
              <w:bottom w:val="nil"/>
              <w:right w:val="single" w:sz="4" w:space="0" w:color="auto"/>
            </w:tcBorders>
            <w:vAlign w:val="center"/>
          </w:tcPr>
          <w:p w14:paraId="7172AEBC"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57A65DB4"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2465A287"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6A18CA3D" w14:textId="77777777" w:rsidR="006F6378" w:rsidRPr="00C30686" w:rsidRDefault="006F6378" w:rsidP="0094020B">
            <w:pPr>
              <w:pStyle w:val="TAC"/>
              <w:rPr>
                <w:lang w:val="en-US" w:eastAsia="zh-CN" w:bidi="ar"/>
              </w:rPr>
            </w:pPr>
            <w:r w:rsidRPr="00C30686">
              <w:rPr>
                <w:lang w:val="en-US" w:eastAsia="zh-CN" w:bidi="ar"/>
              </w:rPr>
              <w:t>CA_n48(2A)_BCS0</w:t>
            </w:r>
          </w:p>
        </w:tc>
        <w:tc>
          <w:tcPr>
            <w:tcW w:w="2445" w:type="dxa"/>
            <w:tcBorders>
              <w:top w:val="nil"/>
              <w:left w:val="single" w:sz="4" w:space="0" w:color="auto"/>
              <w:bottom w:val="nil"/>
              <w:right w:val="single" w:sz="4" w:space="0" w:color="auto"/>
            </w:tcBorders>
            <w:vAlign w:val="center"/>
          </w:tcPr>
          <w:p w14:paraId="54138503" w14:textId="77777777" w:rsidR="006F6378" w:rsidRPr="00C30686" w:rsidRDefault="006F6378" w:rsidP="0094020B">
            <w:pPr>
              <w:pStyle w:val="TAC"/>
              <w:rPr>
                <w:kern w:val="2"/>
                <w:szCs w:val="22"/>
                <w:lang w:val="en-US" w:eastAsia="zh-CN"/>
              </w:rPr>
            </w:pPr>
          </w:p>
        </w:tc>
      </w:tr>
      <w:tr w:rsidR="006F6378" w:rsidRPr="00C30686" w14:paraId="1266BD6C"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2CB42DD"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1AD0DFC5"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5A2546FB"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6320F0C9" w14:textId="77777777" w:rsidR="006F6378" w:rsidRPr="00C30686" w:rsidRDefault="006F6378" w:rsidP="0094020B">
            <w:pPr>
              <w:pStyle w:val="TAC"/>
              <w:rPr>
                <w:lang w:val="en-US" w:eastAsia="zh-CN" w:bidi="ar"/>
              </w:rPr>
            </w:pPr>
            <w:r w:rsidRPr="00C30686">
              <w:rPr>
                <w:lang w:val="en-US" w:eastAsia="zh-CN" w:bidi="ar"/>
              </w:rPr>
              <w:t>20, 40, 60, 80</w:t>
            </w:r>
          </w:p>
        </w:tc>
        <w:tc>
          <w:tcPr>
            <w:tcW w:w="2445" w:type="dxa"/>
            <w:tcBorders>
              <w:top w:val="nil"/>
              <w:left w:val="single" w:sz="4" w:space="0" w:color="auto"/>
              <w:bottom w:val="single" w:sz="4" w:space="0" w:color="auto"/>
              <w:right w:val="single" w:sz="4" w:space="0" w:color="auto"/>
            </w:tcBorders>
            <w:vAlign w:val="center"/>
          </w:tcPr>
          <w:p w14:paraId="01C2348D" w14:textId="77777777" w:rsidR="006F6378" w:rsidRPr="00C30686" w:rsidRDefault="006F6378" w:rsidP="0094020B">
            <w:pPr>
              <w:pStyle w:val="TAC"/>
              <w:rPr>
                <w:kern w:val="2"/>
                <w:szCs w:val="22"/>
                <w:lang w:val="en-US" w:eastAsia="zh-CN"/>
              </w:rPr>
            </w:pPr>
          </w:p>
        </w:tc>
      </w:tr>
      <w:tr w:rsidR="006F6378" w:rsidRPr="00C30686" w14:paraId="5F5A5B85" w14:textId="77777777" w:rsidTr="004F423A">
        <w:trPr>
          <w:trHeight w:val="29"/>
        </w:trPr>
        <w:tc>
          <w:tcPr>
            <w:tcW w:w="2742" w:type="dxa"/>
            <w:tcBorders>
              <w:top w:val="single" w:sz="4" w:space="0" w:color="auto"/>
              <w:left w:val="single" w:sz="4" w:space="0" w:color="auto"/>
              <w:bottom w:val="nil"/>
              <w:right w:val="single" w:sz="4" w:space="0" w:color="auto"/>
            </w:tcBorders>
            <w:shd w:val="clear" w:color="auto" w:fill="auto"/>
            <w:vAlign w:val="center"/>
          </w:tcPr>
          <w:p w14:paraId="0A7D948F" w14:textId="77777777" w:rsidR="006F6378" w:rsidRPr="00C30686" w:rsidRDefault="006F6378" w:rsidP="0094020B">
            <w:pPr>
              <w:pStyle w:val="TAC"/>
              <w:rPr>
                <w:kern w:val="2"/>
                <w:szCs w:val="22"/>
                <w:lang w:val="en-US"/>
              </w:rPr>
            </w:pPr>
            <w:r w:rsidRPr="00C30686">
              <w:rPr>
                <w:kern w:val="2"/>
                <w:szCs w:val="22"/>
                <w:lang w:val="en-US"/>
              </w:rPr>
              <w:t>CA_n46B-n48(2A)-n96A</w:t>
            </w:r>
          </w:p>
        </w:tc>
        <w:tc>
          <w:tcPr>
            <w:tcW w:w="2785" w:type="dxa"/>
            <w:tcBorders>
              <w:top w:val="single" w:sz="4" w:space="0" w:color="auto"/>
              <w:left w:val="single" w:sz="4" w:space="0" w:color="auto"/>
              <w:bottom w:val="nil"/>
              <w:right w:val="single" w:sz="4" w:space="0" w:color="auto"/>
            </w:tcBorders>
            <w:shd w:val="clear" w:color="auto" w:fill="auto"/>
            <w:vAlign w:val="center"/>
          </w:tcPr>
          <w:p w14:paraId="0EB8DE89" w14:textId="77777777" w:rsidR="006F6378" w:rsidRPr="00C30686" w:rsidRDefault="006F6378" w:rsidP="0094020B">
            <w:pPr>
              <w:pStyle w:val="TAC"/>
              <w:rPr>
                <w:kern w:val="2"/>
                <w:szCs w:val="22"/>
                <w:lang w:val="en-US"/>
              </w:rPr>
            </w:pPr>
            <w:r w:rsidRPr="00C30686">
              <w:rPr>
                <w:kern w:val="2"/>
                <w:szCs w:val="22"/>
                <w:lang w:val="en-US"/>
              </w:rPr>
              <w:t>CA_n46A-n48A</w:t>
            </w:r>
          </w:p>
          <w:p w14:paraId="653DE42A"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2671A85"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18710C14" w14:textId="77777777" w:rsidR="006F6378" w:rsidRPr="00C30686" w:rsidRDefault="006F6378" w:rsidP="0094020B">
            <w:pPr>
              <w:pStyle w:val="TAC"/>
              <w:rPr>
                <w:lang w:val="en-US" w:eastAsia="zh-CN" w:bidi="ar"/>
              </w:rPr>
            </w:pPr>
            <w:r w:rsidRPr="00C30686">
              <w:rPr>
                <w:lang w:val="en-US" w:eastAsia="zh-CN" w:bidi="ar"/>
              </w:rPr>
              <w:t>CA_n46B_BCS0</w:t>
            </w:r>
          </w:p>
        </w:tc>
        <w:tc>
          <w:tcPr>
            <w:tcW w:w="2445" w:type="dxa"/>
            <w:tcBorders>
              <w:top w:val="single" w:sz="4" w:space="0" w:color="auto"/>
              <w:left w:val="single" w:sz="4" w:space="0" w:color="auto"/>
              <w:bottom w:val="nil"/>
              <w:right w:val="single" w:sz="4" w:space="0" w:color="auto"/>
            </w:tcBorders>
            <w:shd w:val="clear" w:color="auto" w:fill="auto"/>
            <w:vAlign w:val="center"/>
          </w:tcPr>
          <w:p w14:paraId="43E911BD"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5F0E09FD" w14:textId="77777777" w:rsidTr="004F423A">
        <w:trPr>
          <w:trHeight w:val="29"/>
        </w:trPr>
        <w:tc>
          <w:tcPr>
            <w:tcW w:w="2742" w:type="dxa"/>
            <w:tcBorders>
              <w:top w:val="nil"/>
              <w:left w:val="single" w:sz="4" w:space="0" w:color="auto"/>
              <w:bottom w:val="nil"/>
              <w:right w:val="single" w:sz="4" w:space="0" w:color="auto"/>
            </w:tcBorders>
            <w:vAlign w:val="center"/>
          </w:tcPr>
          <w:p w14:paraId="2875F1AF"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4FC57D6C"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66697093"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76109728" w14:textId="77777777" w:rsidR="006F6378" w:rsidRPr="00C30686" w:rsidRDefault="006F6378" w:rsidP="0094020B">
            <w:pPr>
              <w:pStyle w:val="TAC"/>
              <w:rPr>
                <w:lang w:val="en-US" w:eastAsia="zh-CN" w:bidi="ar"/>
              </w:rPr>
            </w:pPr>
            <w:r w:rsidRPr="00C30686">
              <w:rPr>
                <w:lang w:val="en-US" w:eastAsia="zh-CN" w:bidi="ar"/>
              </w:rPr>
              <w:t>CA_n48(2A)_BCS0</w:t>
            </w:r>
          </w:p>
        </w:tc>
        <w:tc>
          <w:tcPr>
            <w:tcW w:w="2445" w:type="dxa"/>
            <w:tcBorders>
              <w:top w:val="nil"/>
              <w:left w:val="single" w:sz="4" w:space="0" w:color="auto"/>
              <w:bottom w:val="nil"/>
              <w:right w:val="single" w:sz="4" w:space="0" w:color="auto"/>
            </w:tcBorders>
            <w:vAlign w:val="center"/>
          </w:tcPr>
          <w:p w14:paraId="7583DEFA" w14:textId="77777777" w:rsidR="006F6378" w:rsidRPr="00C30686" w:rsidRDefault="006F6378" w:rsidP="0094020B">
            <w:pPr>
              <w:pStyle w:val="TAC"/>
              <w:rPr>
                <w:kern w:val="2"/>
                <w:szCs w:val="22"/>
                <w:lang w:val="en-US" w:eastAsia="zh-CN"/>
              </w:rPr>
            </w:pPr>
          </w:p>
        </w:tc>
      </w:tr>
      <w:tr w:rsidR="006F6378" w:rsidRPr="00C30686" w14:paraId="71B6598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8A221C7"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3EF6943A"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4A1531C"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0BFE0B14" w14:textId="77777777" w:rsidR="006F6378" w:rsidRPr="00C30686" w:rsidRDefault="006F6378" w:rsidP="0094020B">
            <w:pPr>
              <w:pStyle w:val="TAC"/>
              <w:rPr>
                <w:lang w:val="en-US" w:eastAsia="zh-CN" w:bidi="ar"/>
              </w:rPr>
            </w:pPr>
            <w:r w:rsidRPr="00C30686">
              <w:rPr>
                <w:lang w:val="en-US" w:eastAsia="zh-CN" w:bidi="ar"/>
              </w:rPr>
              <w:t>20, 40, 60, 80</w:t>
            </w:r>
          </w:p>
        </w:tc>
        <w:tc>
          <w:tcPr>
            <w:tcW w:w="2445" w:type="dxa"/>
            <w:tcBorders>
              <w:top w:val="nil"/>
              <w:left w:val="single" w:sz="4" w:space="0" w:color="auto"/>
              <w:bottom w:val="single" w:sz="4" w:space="0" w:color="auto"/>
              <w:right w:val="single" w:sz="4" w:space="0" w:color="auto"/>
            </w:tcBorders>
            <w:vAlign w:val="center"/>
          </w:tcPr>
          <w:p w14:paraId="2BFBB0B2" w14:textId="77777777" w:rsidR="006F6378" w:rsidRPr="00C30686" w:rsidRDefault="006F6378" w:rsidP="0094020B">
            <w:pPr>
              <w:pStyle w:val="TAC"/>
              <w:rPr>
                <w:kern w:val="2"/>
                <w:szCs w:val="22"/>
                <w:lang w:val="en-US" w:eastAsia="zh-CN"/>
              </w:rPr>
            </w:pPr>
          </w:p>
        </w:tc>
      </w:tr>
      <w:tr w:rsidR="006F6378" w:rsidRPr="00C30686" w14:paraId="3C5145F8" w14:textId="77777777" w:rsidTr="004F423A">
        <w:trPr>
          <w:trHeight w:val="29"/>
        </w:trPr>
        <w:tc>
          <w:tcPr>
            <w:tcW w:w="2742" w:type="dxa"/>
            <w:tcBorders>
              <w:top w:val="single" w:sz="4" w:space="0" w:color="auto"/>
              <w:left w:val="single" w:sz="4" w:space="0" w:color="auto"/>
              <w:bottom w:val="nil"/>
              <w:right w:val="single" w:sz="4" w:space="0" w:color="auto"/>
            </w:tcBorders>
            <w:shd w:val="clear" w:color="auto" w:fill="auto"/>
            <w:vAlign w:val="center"/>
          </w:tcPr>
          <w:p w14:paraId="7B949695" w14:textId="77777777" w:rsidR="006F6378" w:rsidRPr="00C30686" w:rsidRDefault="006F6378" w:rsidP="0094020B">
            <w:pPr>
              <w:pStyle w:val="TAC"/>
              <w:rPr>
                <w:kern w:val="2"/>
                <w:szCs w:val="22"/>
                <w:lang w:val="en-US"/>
              </w:rPr>
            </w:pPr>
            <w:r w:rsidRPr="00C30686">
              <w:rPr>
                <w:kern w:val="2"/>
                <w:szCs w:val="22"/>
                <w:lang w:val="en-US"/>
              </w:rPr>
              <w:t>CA_n46C-n48(2A)-n96A</w:t>
            </w:r>
          </w:p>
        </w:tc>
        <w:tc>
          <w:tcPr>
            <w:tcW w:w="2785" w:type="dxa"/>
            <w:tcBorders>
              <w:top w:val="single" w:sz="4" w:space="0" w:color="auto"/>
              <w:left w:val="single" w:sz="4" w:space="0" w:color="auto"/>
              <w:bottom w:val="nil"/>
              <w:right w:val="single" w:sz="4" w:space="0" w:color="auto"/>
            </w:tcBorders>
            <w:shd w:val="clear" w:color="auto" w:fill="auto"/>
            <w:vAlign w:val="center"/>
          </w:tcPr>
          <w:p w14:paraId="0E61C18D" w14:textId="77777777" w:rsidR="006F6378" w:rsidRPr="00C30686" w:rsidRDefault="006F6378" w:rsidP="0094020B">
            <w:pPr>
              <w:pStyle w:val="TAC"/>
              <w:rPr>
                <w:kern w:val="2"/>
                <w:szCs w:val="22"/>
                <w:lang w:val="en-US"/>
              </w:rPr>
            </w:pPr>
            <w:r w:rsidRPr="00C30686">
              <w:rPr>
                <w:kern w:val="2"/>
                <w:szCs w:val="22"/>
                <w:lang w:val="en-US"/>
              </w:rPr>
              <w:t>CA_n46A-n48A</w:t>
            </w:r>
          </w:p>
          <w:p w14:paraId="574AF598"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71BCAAF9"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6DF7FBBB" w14:textId="77777777" w:rsidR="006F6378" w:rsidRPr="00C30686" w:rsidRDefault="006F6378" w:rsidP="0094020B">
            <w:pPr>
              <w:pStyle w:val="TAC"/>
              <w:rPr>
                <w:lang w:val="en-US" w:eastAsia="zh-CN" w:bidi="ar"/>
              </w:rPr>
            </w:pPr>
            <w:r w:rsidRPr="00C30686">
              <w:rPr>
                <w:lang w:val="en-US" w:eastAsia="zh-CN" w:bidi="ar"/>
              </w:rPr>
              <w:t>CA_n46C_BCS0</w:t>
            </w:r>
          </w:p>
        </w:tc>
        <w:tc>
          <w:tcPr>
            <w:tcW w:w="2445" w:type="dxa"/>
            <w:tcBorders>
              <w:top w:val="single" w:sz="4" w:space="0" w:color="auto"/>
              <w:left w:val="single" w:sz="4" w:space="0" w:color="auto"/>
              <w:bottom w:val="nil"/>
              <w:right w:val="single" w:sz="4" w:space="0" w:color="auto"/>
            </w:tcBorders>
            <w:shd w:val="clear" w:color="auto" w:fill="auto"/>
            <w:vAlign w:val="center"/>
          </w:tcPr>
          <w:p w14:paraId="5D8116B7"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01AAB787" w14:textId="77777777" w:rsidTr="004F423A">
        <w:trPr>
          <w:trHeight w:val="29"/>
        </w:trPr>
        <w:tc>
          <w:tcPr>
            <w:tcW w:w="2742" w:type="dxa"/>
            <w:tcBorders>
              <w:top w:val="nil"/>
              <w:left w:val="single" w:sz="4" w:space="0" w:color="auto"/>
              <w:bottom w:val="nil"/>
              <w:right w:val="single" w:sz="4" w:space="0" w:color="auto"/>
            </w:tcBorders>
            <w:vAlign w:val="center"/>
          </w:tcPr>
          <w:p w14:paraId="14F60C9E"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3E4ED4DA"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714885A9"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063C95C4" w14:textId="77777777" w:rsidR="006F6378" w:rsidRPr="00C30686" w:rsidRDefault="006F6378" w:rsidP="0094020B">
            <w:pPr>
              <w:pStyle w:val="TAC"/>
              <w:rPr>
                <w:lang w:val="en-US" w:eastAsia="zh-CN" w:bidi="ar"/>
              </w:rPr>
            </w:pPr>
            <w:r w:rsidRPr="00C30686">
              <w:rPr>
                <w:lang w:val="en-US" w:eastAsia="zh-CN" w:bidi="ar"/>
              </w:rPr>
              <w:t>CA_n48(2A)_BCS0</w:t>
            </w:r>
          </w:p>
        </w:tc>
        <w:tc>
          <w:tcPr>
            <w:tcW w:w="2445" w:type="dxa"/>
            <w:tcBorders>
              <w:top w:val="nil"/>
              <w:left w:val="single" w:sz="4" w:space="0" w:color="auto"/>
              <w:bottom w:val="nil"/>
              <w:right w:val="single" w:sz="4" w:space="0" w:color="auto"/>
            </w:tcBorders>
            <w:vAlign w:val="center"/>
          </w:tcPr>
          <w:p w14:paraId="5D4A2CEF" w14:textId="77777777" w:rsidR="006F6378" w:rsidRPr="00C30686" w:rsidRDefault="006F6378" w:rsidP="0094020B">
            <w:pPr>
              <w:pStyle w:val="TAC"/>
              <w:rPr>
                <w:kern w:val="2"/>
                <w:szCs w:val="22"/>
                <w:lang w:val="en-US" w:eastAsia="zh-CN"/>
              </w:rPr>
            </w:pPr>
          </w:p>
        </w:tc>
      </w:tr>
      <w:tr w:rsidR="006F6378" w:rsidRPr="00C30686" w14:paraId="33396DF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D4F5C56"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3895FBC1"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6CE7E189"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16C42BCC" w14:textId="77777777" w:rsidR="006F6378" w:rsidRPr="00C30686" w:rsidRDefault="006F6378" w:rsidP="0094020B">
            <w:pPr>
              <w:pStyle w:val="TAC"/>
              <w:rPr>
                <w:lang w:val="en-US" w:eastAsia="zh-CN" w:bidi="ar"/>
              </w:rPr>
            </w:pPr>
            <w:r w:rsidRPr="00C30686">
              <w:rPr>
                <w:lang w:val="en-US" w:eastAsia="zh-CN" w:bidi="ar"/>
              </w:rPr>
              <w:t>20, 40, 60, 80</w:t>
            </w:r>
          </w:p>
        </w:tc>
        <w:tc>
          <w:tcPr>
            <w:tcW w:w="2445" w:type="dxa"/>
            <w:tcBorders>
              <w:top w:val="nil"/>
              <w:left w:val="single" w:sz="4" w:space="0" w:color="auto"/>
              <w:bottom w:val="single" w:sz="4" w:space="0" w:color="auto"/>
              <w:right w:val="single" w:sz="4" w:space="0" w:color="auto"/>
            </w:tcBorders>
            <w:vAlign w:val="center"/>
          </w:tcPr>
          <w:p w14:paraId="7ED101A7" w14:textId="77777777" w:rsidR="006F6378" w:rsidRPr="00C30686" w:rsidRDefault="006F6378" w:rsidP="0094020B">
            <w:pPr>
              <w:pStyle w:val="TAC"/>
              <w:rPr>
                <w:kern w:val="2"/>
                <w:szCs w:val="22"/>
                <w:lang w:val="en-US" w:eastAsia="zh-CN"/>
              </w:rPr>
            </w:pPr>
          </w:p>
        </w:tc>
      </w:tr>
      <w:tr w:rsidR="006F6378" w:rsidRPr="00C30686" w14:paraId="78B130D4" w14:textId="77777777" w:rsidTr="004F423A">
        <w:trPr>
          <w:trHeight w:val="29"/>
        </w:trPr>
        <w:tc>
          <w:tcPr>
            <w:tcW w:w="2742" w:type="dxa"/>
            <w:tcBorders>
              <w:top w:val="single" w:sz="4" w:space="0" w:color="auto"/>
              <w:left w:val="single" w:sz="4" w:space="0" w:color="auto"/>
              <w:bottom w:val="nil"/>
              <w:right w:val="single" w:sz="4" w:space="0" w:color="auto"/>
            </w:tcBorders>
            <w:shd w:val="clear" w:color="auto" w:fill="auto"/>
            <w:vAlign w:val="center"/>
          </w:tcPr>
          <w:p w14:paraId="3D3D4260" w14:textId="77777777" w:rsidR="006F6378" w:rsidRPr="00C30686" w:rsidRDefault="006F6378" w:rsidP="0094020B">
            <w:pPr>
              <w:pStyle w:val="TAC"/>
              <w:rPr>
                <w:kern w:val="2"/>
                <w:szCs w:val="22"/>
                <w:lang w:val="en-US"/>
              </w:rPr>
            </w:pPr>
            <w:r w:rsidRPr="00C30686">
              <w:rPr>
                <w:kern w:val="2"/>
                <w:szCs w:val="22"/>
                <w:lang w:val="en-US"/>
              </w:rPr>
              <w:t>CA_n46D-n48(2A)-n96A</w:t>
            </w:r>
          </w:p>
        </w:tc>
        <w:tc>
          <w:tcPr>
            <w:tcW w:w="2785" w:type="dxa"/>
            <w:tcBorders>
              <w:top w:val="single" w:sz="4" w:space="0" w:color="auto"/>
              <w:left w:val="single" w:sz="4" w:space="0" w:color="auto"/>
              <w:bottom w:val="nil"/>
              <w:right w:val="single" w:sz="4" w:space="0" w:color="auto"/>
            </w:tcBorders>
            <w:shd w:val="clear" w:color="auto" w:fill="auto"/>
            <w:vAlign w:val="center"/>
          </w:tcPr>
          <w:p w14:paraId="722830F1" w14:textId="77777777" w:rsidR="006F6378" w:rsidRPr="00C30686" w:rsidRDefault="006F6378" w:rsidP="0094020B">
            <w:pPr>
              <w:pStyle w:val="TAC"/>
              <w:rPr>
                <w:kern w:val="2"/>
                <w:szCs w:val="22"/>
                <w:lang w:val="en-US"/>
              </w:rPr>
            </w:pPr>
            <w:r w:rsidRPr="00C30686">
              <w:rPr>
                <w:kern w:val="2"/>
                <w:szCs w:val="22"/>
                <w:lang w:val="en-US"/>
              </w:rPr>
              <w:t>CA_n46A-n48A</w:t>
            </w:r>
          </w:p>
          <w:p w14:paraId="0AEA861D"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6227C40D"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2A99056F" w14:textId="77777777" w:rsidR="006F6378" w:rsidRPr="00C30686" w:rsidRDefault="006F6378" w:rsidP="0094020B">
            <w:pPr>
              <w:pStyle w:val="TAC"/>
              <w:rPr>
                <w:lang w:val="en-US" w:eastAsia="zh-CN" w:bidi="ar"/>
              </w:rPr>
            </w:pPr>
            <w:r w:rsidRPr="00C30686">
              <w:rPr>
                <w:lang w:val="en-US" w:eastAsia="zh-CN" w:bidi="ar"/>
              </w:rPr>
              <w:t>CA_n46D_BCS0</w:t>
            </w:r>
          </w:p>
        </w:tc>
        <w:tc>
          <w:tcPr>
            <w:tcW w:w="2445" w:type="dxa"/>
            <w:tcBorders>
              <w:top w:val="single" w:sz="4" w:space="0" w:color="auto"/>
              <w:left w:val="single" w:sz="4" w:space="0" w:color="auto"/>
              <w:bottom w:val="nil"/>
              <w:right w:val="single" w:sz="4" w:space="0" w:color="auto"/>
            </w:tcBorders>
            <w:shd w:val="clear" w:color="auto" w:fill="auto"/>
            <w:vAlign w:val="center"/>
          </w:tcPr>
          <w:p w14:paraId="4B723D94"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2907AF16" w14:textId="77777777" w:rsidTr="004F423A">
        <w:trPr>
          <w:trHeight w:val="29"/>
        </w:trPr>
        <w:tc>
          <w:tcPr>
            <w:tcW w:w="2742" w:type="dxa"/>
            <w:tcBorders>
              <w:top w:val="nil"/>
              <w:left w:val="single" w:sz="4" w:space="0" w:color="auto"/>
              <w:bottom w:val="nil"/>
              <w:right w:val="single" w:sz="4" w:space="0" w:color="auto"/>
            </w:tcBorders>
            <w:vAlign w:val="center"/>
          </w:tcPr>
          <w:p w14:paraId="40AB1B98"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7F4E6351"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7D45171A"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5E944A3D" w14:textId="77777777" w:rsidR="006F6378" w:rsidRPr="00C30686" w:rsidRDefault="006F6378" w:rsidP="0094020B">
            <w:pPr>
              <w:pStyle w:val="TAC"/>
              <w:rPr>
                <w:lang w:val="en-US" w:eastAsia="zh-CN" w:bidi="ar"/>
              </w:rPr>
            </w:pPr>
            <w:r w:rsidRPr="00C30686">
              <w:rPr>
                <w:lang w:val="en-US" w:eastAsia="zh-CN" w:bidi="ar"/>
              </w:rPr>
              <w:t>CA_n48(2A)_BCS0</w:t>
            </w:r>
          </w:p>
        </w:tc>
        <w:tc>
          <w:tcPr>
            <w:tcW w:w="2445" w:type="dxa"/>
            <w:tcBorders>
              <w:top w:val="nil"/>
              <w:left w:val="single" w:sz="4" w:space="0" w:color="auto"/>
              <w:bottom w:val="nil"/>
              <w:right w:val="single" w:sz="4" w:space="0" w:color="auto"/>
            </w:tcBorders>
            <w:vAlign w:val="center"/>
          </w:tcPr>
          <w:p w14:paraId="79F0E17F" w14:textId="77777777" w:rsidR="006F6378" w:rsidRPr="00C30686" w:rsidRDefault="006F6378" w:rsidP="0094020B">
            <w:pPr>
              <w:pStyle w:val="TAC"/>
              <w:rPr>
                <w:kern w:val="2"/>
                <w:szCs w:val="22"/>
                <w:lang w:val="en-US" w:eastAsia="zh-CN"/>
              </w:rPr>
            </w:pPr>
          </w:p>
        </w:tc>
      </w:tr>
      <w:tr w:rsidR="006F6378" w:rsidRPr="00C30686" w14:paraId="1DD895A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6D4B2D7"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48DD9F66"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7938D5DB"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14712F8B" w14:textId="77777777" w:rsidR="006F6378" w:rsidRPr="00C30686" w:rsidRDefault="006F6378" w:rsidP="0094020B">
            <w:pPr>
              <w:pStyle w:val="TAC"/>
              <w:rPr>
                <w:lang w:val="en-US" w:eastAsia="zh-CN" w:bidi="ar"/>
              </w:rPr>
            </w:pPr>
            <w:r w:rsidRPr="00C30686">
              <w:rPr>
                <w:lang w:val="en-US" w:eastAsia="zh-CN" w:bidi="ar"/>
              </w:rPr>
              <w:t>20, 40, 60, 80</w:t>
            </w:r>
          </w:p>
        </w:tc>
        <w:tc>
          <w:tcPr>
            <w:tcW w:w="2445" w:type="dxa"/>
            <w:tcBorders>
              <w:top w:val="nil"/>
              <w:left w:val="single" w:sz="4" w:space="0" w:color="auto"/>
              <w:bottom w:val="single" w:sz="4" w:space="0" w:color="auto"/>
              <w:right w:val="single" w:sz="4" w:space="0" w:color="auto"/>
            </w:tcBorders>
            <w:vAlign w:val="center"/>
          </w:tcPr>
          <w:p w14:paraId="55399A12" w14:textId="77777777" w:rsidR="006F6378" w:rsidRPr="00C30686" w:rsidRDefault="006F6378" w:rsidP="0094020B">
            <w:pPr>
              <w:pStyle w:val="TAC"/>
              <w:rPr>
                <w:kern w:val="2"/>
                <w:szCs w:val="22"/>
                <w:lang w:val="en-US" w:eastAsia="zh-CN"/>
              </w:rPr>
            </w:pPr>
          </w:p>
        </w:tc>
      </w:tr>
      <w:tr w:rsidR="006F6378" w:rsidRPr="00C30686" w14:paraId="77409FC0"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8F318B1"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CA_n46M-n48(2A)-n96A</w:t>
            </w:r>
          </w:p>
        </w:tc>
        <w:tc>
          <w:tcPr>
            <w:tcW w:w="2785" w:type="dxa"/>
            <w:tcBorders>
              <w:top w:val="single" w:sz="4" w:space="0" w:color="auto"/>
              <w:left w:val="single" w:sz="4" w:space="0" w:color="auto"/>
              <w:bottom w:val="nil"/>
              <w:right w:val="single" w:sz="4" w:space="0" w:color="auto"/>
            </w:tcBorders>
            <w:vAlign w:val="center"/>
          </w:tcPr>
          <w:p w14:paraId="41070808"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w:t>
            </w:r>
          </w:p>
        </w:tc>
        <w:tc>
          <w:tcPr>
            <w:tcW w:w="1259" w:type="dxa"/>
            <w:tcBorders>
              <w:top w:val="single" w:sz="4" w:space="0" w:color="auto"/>
              <w:left w:val="single" w:sz="4" w:space="0" w:color="auto"/>
              <w:bottom w:val="single" w:sz="4" w:space="0" w:color="auto"/>
              <w:right w:val="single" w:sz="4" w:space="0" w:color="auto"/>
            </w:tcBorders>
            <w:vAlign w:val="center"/>
          </w:tcPr>
          <w:p w14:paraId="45CBEA8E"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3AF226A6"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CA_n46M_BCS0</w:t>
            </w:r>
          </w:p>
        </w:tc>
        <w:tc>
          <w:tcPr>
            <w:tcW w:w="2445" w:type="dxa"/>
            <w:tcBorders>
              <w:top w:val="single" w:sz="4" w:space="0" w:color="auto"/>
              <w:left w:val="single" w:sz="4" w:space="0" w:color="auto"/>
              <w:bottom w:val="nil"/>
              <w:right w:val="single" w:sz="4" w:space="0" w:color="auto"/>
            </w:tcBorders>
            <w:vAlign w:val="center"/>
          </w:tcPr>
          <w:p w14:paraId="76C178B5" w14:textId="77777777" w:rsidR="006F6378" w:rsidRPr="00C30686" w:rsidRDefault="006F6378" w:rsidP="0094020B">
            <w:pPr>
              <w:pStyle w:val="TAC"/>
              <w:rPr>
                <w:rFonts w:eastAsiaTheme="minorEastAsia"/>
                <w:kern w:val="2"/>
                <w:szCs w:val="22"/>
                <w:lang w:val="en-US" w:eastAsia="zh-CN"/>
              </w:rPr>
            </w:pPr>
            <w:r w:rsidRPr="00C30686">
              <w:rPr>
                <w:rFonts w:eastAsiaTheme="minorEastAsia"/>
                <w:lang w:val="en-US" w:eastAsia="zh-CN"/>
              </w:rPr>
              <w:t>0</w:t>
            </w:r>
          </w:p>
        </w:tc>
      </w:tr>
      <w:tr w:rsidR="006F6378" w:rsidRPr="00C30686" w14:paraId="705774A6" w14:textId="77777777" w:rsidTr="004F423A">
        <w:trPr>
          <w:trHeight w:val="29"/>
        </w:trPr>
        <w:tc>
          <w:tcPr>
            <w:tcW w:w="2742" w:type="dxa"/>
            <w:tcBorders>
              <w:top w:val="nil"/>
              <w:left w:val="single" w:sz="4" w:space="0" w:color="auto"/>
              <w:bottom w:val="nil"/>
              <w:right w:val="single" w:sz="4" w:space="0" w:color="auto"/>
            </w:tcBorders>
            <w:vAlign w:val="center"/>
          </w:tcPr>
          <w:p w14:paraId="053D8D74"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nil"/>
              <w:right w:val="single" w:sz="4" w:space="0" w:color="auto"/>
            </w:tcBorders>
            <w:vAlign w:val="center"/>
          </w:tcPr>
          <w:p w14:paraId="256842A1"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BD0E9C4"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08A4BE6D"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CA_n48(2A)_BCS0</w:t>
            </w:r>
          </w:p>
        </w:tc>
        <w:tc>
          <w:tcPr>
            <w:tcW w:w="2445" w:type="dxa"/>
            <w:tcBorders>
              <w:top w:val="nil"/>
              <w:left w:val="single" w:sz="4" w:space="0" w:color="auto"/>
              <w:bottom w:val="nil"/>
              <w:right w:val="single" w:sz="4" w:space="0" w:color="auto"/>
            </w:tcBorders>
            <w:vAlign w:val="center"/>
          </w:tcPr>
          <w:p w14:paraId="332A143F" w14:textId="77777777" w:rsidR="006F6378" w:rsidRPr="00C30686" w:rsidRDefault="006F6378" w:rsidP="0094020B">
            <w:pPr>
              <w:pStyle w:val="TAC"/>
              <w:rPr>
                <w:rFonts w:eastAsiaTheme="minorEastAsia"/>
                <w:kern w:val="2"/>
                <w:szCs w:val="22"/>
                <w:lang w:val="en-US" w:eastAsia="zh-CN"/>
              </w:rPr>
            </w:pPr>
          </w:p>
        </w:tc>
      </w:tr>
      <w:tr w:rsidR="006F6378" w:rsidRPr="00C30686" w14:paraId="6405916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622F43F"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6600FD1C"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EFB0E69"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1064B9EC"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20, 40, 60, 80</w:t>
            </w:r>
          </w:p>
        </w:tc>
        <w:tc>
          <w:tcPr>
            <w:tcW w:w="2445" w:type="dxa"/>
            <w:tcBorders>
              <w:top w:val="nil"/>
              <w:left w:val="single" w:sz="4" w:space="0" w:color="auto"/>
              <w:bottom w:val="single" w:sz="4" w:space="0" w:color="auto"/>
              <w:right w:val="single" w:sz="4" w:space="0" w:color="auto"/>
            </w:tcBorders>
            <w:vAlign w:val="center"/>
          </w:tcPr>
          <w:p w14:paraId="033D5C2B" w14:textId="77777777" w:rsidR="006F6378" w:rsidRPr="00C30686" w:rsidRDefault="006F6378" w:rsidP="0094020B">
            <w:pPr>
              <w:pStyle w:val="TAC"/>
              <w:rPr>
                <w:rFonts w:eastAsiaTheme="minorEastAsia"/>
                <w:kern w:val="2"/>
                <w:szCs w:val="22"/>
                <w:lang w:val="en-US" w:eastAsia="zh-CN"/>
              </w:rPr>
            </w:pPr>
          </w:p>
        </w:tc>
      </w:tr>
      <w:tr w:rsidR="006F6378" w:rsidRPr="00C30686" w14:paraId="441F7585" w14:textId="77777777" w:rsidTr="004F423A">
        <w:trPr>
          <w:trHeight w:val="29"/>
        </w:trPr>
        <w:tc>
          <w:tcPr>
            <w:tcW w:w="2742" w:type="dxa"/>
            <w:tcBorders>
              <w:top w:val="single" w:sz="4" w:space="0" w:color="auto"/>
              <w:left w:val="single" w:sz="4" w:space="0" w:color="auto"/>
              <w:bottom w:val="nil"/>
              <w:right w:val="single" w:sz="4" w:space="0" w:color="auto"/>
            </w:tcBorders>
            <w:shd w:val="clear" w:color="auto" w:fill="auto"/>
            <w:vAlign w:val="center"/>
          </w:tcPr>
          <w:p w14:paraId="44A7BD3D" w14:textId="77777777" w:rsidR="006F6378" w:rsidRPr="00C30686" w:rsidRDefault="006F6378" w:rsidP="0094020B">
            <w:pPr>
              <w:pStyle w:val="TAC"/>
              <w:rPr>
                <w:kern w:val="2"/>
                <w:szCs w:val="22"/>
                <w:lang w:val="en-US"/>
              </w:rPr>
            </w:pPr>
            <w:r w:rsidRPr="00C30686">
              <w:rPr>
                <w:kern w:val="2"/>
                <w:szCs w:val="22"/>
                <w:lang w:val="en-US"/>
              </w:rPr>
              <w:t>CA_n46N-n48(2A)-n96A</w:t>
            </w:r>
          </w:p>
        </w:tc>
        <w:tc>
          <w:tcPr>
            <w:tcW w:w="2785" w:type="dxa"/>
            <w:tcBorders>
              <w:top w:val="single" w:sz="4" w:space="0" w:color="auto"/>
              <w:left w:val="single" w:sz="4" w:space="0" w:color="auto"/>
              <w:bottom w:val="nil"/>
              <w:right w:val="single" w:sz="4" w:space="0" w:color="auto"/>
            </w:tcBorders>
            <w:shd w:val="clear" w:color="auto" w:fill="auto"/>
            <w:vAlign w:val="center"/>
          </w:tcPr>
          <w:p w14:paraId="7213AD11" w14:textId="77777777" w:rsidR="006F6378" w:rsidRPr="00C30686" w:rsidRDefault="006F6378" w:rsidP="0094020B">
            <w:pPr>
              <w:pStyle w:val="TAC"/>
              <w:rPr>
                <w:kern w:val="2"/>
                <w:szCs w:val="22"/>
                <w:lang w:val="en-US"/>
              </w:rPr>
            </w:pPr>
            <w:r w:rsidRPr="00C30686">
              <w:rPr>
                <w:kern w:val="2"/>
                <w:szCs w:val="22"/>
                <w:lang w:val="en-US"/>
              </w:rPr>
              <w:t>CA_n46A-n48A</w:t>
            </w:r>
          </w:p>
          <w:p w14:paraId="77E35232"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66D52D17"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1B2FBEF9" w14:textId="77777777" w:rsidR="006F6378" w:rsidRPr="00C30686" w:rsidRDefault="006F6378" w:rsidP="0094020B">
            <w:pPr>
              <w:pStyle w:val="TAC"/>
              <w:rPr>
                <w:lang w:val="en-US" w:eastAsia="zh-CN" w:bidi="ar"/>
              </w:rPr>
            </w:pPr>
            <w:r>
              <w:rPr>
                <w:lang w:val="en-US" w:eastAsia="zh-CN" w:bidi="ar"/>
              </w:rPr>
              <w:t>CA_n46N_BCS</w:t>
            </w:r>
            <w:r w:rsidRPr="00C74263">
              <w:rPr>
                <w:szCs w:val="18"/>
                <w:lang w:val="en-US" w:eastAsia="zh-CN" w:bidi="ar"/>
              </w:rPr>
              <w:t>1</w:t>
            </w:r>
          </w:p>
        </w:tc>
        <w:tc>
          <w:tcPr>
            <w:tcW w:w="2445" w:type="dxa"/>
            <w:tcBorders>
              <w:top w:val="single" w:sz="4" w:space="0" w:color="auto"/>
              <w:left w:val="single" w:sz="4" w:space="0" w:color="auto"/>
              <w:bottom w:val="nil"/>
              <w:right w:val="single" w:sz="4" w:space="0" w:color="auto"/>
            </w:tcBorders>
            <w:shd w:val="clear" w:color="auto" w:fill="auto"/>
            <w:vAlign w:val="center"/>
          </w:tcPr>
          <w:p w14:paraId="11BE145A"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739AA352" w14:textId="77777777" w:rsidTr="004F423A">
        <w:trPr>
          <w:trHeight w:val="29"/>
        </w:trPr>
        <w:tc>
          <w:tcPr>
            <w:tcW w:w="2742" w:type="dxa"/>
            <w:tcBorders>
              <w:top w:val="nil"/>
              <w:left w:val="single" w:sz="4" w:space="0" w:color="auto"/>
              <w:bottom w:val="nil"/>
              <w:right w:val="single" w:sz="4" w:space="0" w:color="auto"/>
            </w:tcBorders>
            <w:vAlign w:val="center"/>
          </w:tcPr>
          <w:p w14:paraId="05EC4B55"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5512B174"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492E841C"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188EFF44" w14:textId="77777777" w:rsidR="006F6378" w:rsidRPr="00C30686" w:rsidRDefault="006F6378" w:rsidP="0094020B">
            <w:pPr>
              <w:pStyle w:val="TAC"/>
              <w:rPr>
                <w:lang w:val="en-US" w:eastAsia="zh-CN" w:bidi="ar"/>
              </w:rPr>
            </w:pPr>
            <w:r w:rsidRPr="00C30686">
              <w:rPr>
                <w:lang w:val="en-US" w:eastAsia="zh-CN" w:bidi="ar"/>
              </w:rPr>
              <w:t>CA_n48(2A)_BCS0</w:t>
            </w:r>
          </w:p>
        </w:tc>
        <w:tc>
          <w:tcPr>
            <w:tcW w:w="2445" w:type="dxa"/>
            <w:tcBorders>
              <w:top w:val="nil"/>
              <w:left w:val="single" w:sz="4" w:space="0" w:color="auto"/>
              <w:bottom w:val="nil"/>
              <w:right w:val="single" w:sz="4" w:space="0" w:color="auto"/>
            </w:tcBorders>
            <w:vAlign w:val="center"/>
          </w:tcPr>
          <w:p w14:paraId="40E3860E" w14:textId="77777777" w:rsidR="006F6378" w:rsidRPr="00C30686" w:rsidRDefault="006F6378" w:rsidP="0094020B">
            <w:pPr>
              <w:pStyle w:val="TAC"/>
              <w:rPr>
                <w:kern w:val="2"/>
                <w:szCs w:val="22"/>
                <w:lang w:val="en-US" w:eastAsia="zh-CN"/>
              </w:rPr>
            </w:pPr>
          </w:p>
        </w:tc>
      </w:tr>
      <w:tr w:rsidR="006F6378" w:rsidRPr="00C30686" w14:paraId="7FA8031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E7871A2"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3DAC1C9B"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0ED24E76"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3518CAC7" w14:textId="77777777" w:rsidR="006F6378" w:rsidRPr="00C30686" w:rsidRDefault="006F6378" w:rsidP="0094020B">
            <w:pPr>
              <w:pStyle w:val="TAC"/>
              <w:rPr>
                <w:lang w:val="en-US" w:eastAsia="zh-CN" w:bidi="ar"/>
              </w:rPr>
            </w:pPr>
            <w:r w:rsidRPr="00C30686">
              <w:rPr>
                <w:lang w:val="en-US" w:eastAsia="zh-CN" w:bidi="ar"/>
              </w:rPr>
              <w:t>20, 40, 60, 80</w:t>
            </w:r>
          </w:p>
        </w:tc>
        <w:tc>
          <w:tcPr>
            <w:tcW w:w="2445" w:type="dxa"/>
            <w:tcBorders>
              <w:top w:val="nil"/>
              <w:left w:val="single" w:sz="4" w:space="0" w:color="auto"/>
              <w:bottom w:val="single" w:sz="4" w:space="0" w:color="auto"/>
              <w:right w:val="single" w:sz="4" w:space="0" w:color="auto"/>
            </w:tcBorders>
            <w:vAlign w:val="center"/>
          </w:tcPr>
          <w:p w14:paraId="1327F9D4" w14:textId="77777777" w:rsidR="006F6378" w:rsidRPr="00C30686" w:rsidRDefault="006F6378" w:rsidP="0094020B">
            <w:pPr>
              <w:pStyle w:val="TAC"/>
              <w:rPr>
                <w:kern w:val="2"/>
                <w:szCs w:val="22"/>
                <w:lang w:val="en-US" w:eastAsia="zh-CN"/>
              </w:rPr>
            </w:pPr>
          </w:p>
        </w:tc>
      </w:tr>
      <w:tr w:rsidR="006F6378" w:rsidRPr="00C30686" w14:paraId="1B1351A7" w14:textId="77777777" w:rsidTr="004F423A">
        <w:trPr>
          <w:trHeight w:val="29"/>
        </w:trPr>
        <w:tc>
          <w:tcPr>
            <w:tcW w:w="2742" w:type="dxa"/>
            <w:tcBorders>
              <w:top w:val="single" w:sz="4" w:space="0" w:color="auto"/>
              <w:left w:val="single" w:sz="4" w:space="0" w:color="auto"/>
              <w:bottom w:val="nil"/>
              <w:right w:val="single" w:sz="4" w:space="0" w:color="auto"/>
            </w:tcBorders>
            <w:shd w:val="clear" w:color="auto" w:fill="auto"/>
            <w:vAlign w:val="center"/>
          </w:tcPr>
          <w:p w14:paraId="6B8AA732" w14:textId="77777777" w:rsidR="006F6378" w:rsidRPr="00C30686" w:rsidRDefault="006F6378" w:rsidP="0094020B">
            <w:pPr>
              <w:pStyle w:val="TAC"/>
              <w:rPr>
                <w:kern w:val="2"/>
                <w:szCs w:val="22"/>
                <w:lang w:val="en-US"/>
              </w:rPr>
            </w:pPr>
            <w:r w:rsidRPr="00C30686">
              <w:rPr>
                <w:kern w:val="2"/>
                <w:szCs w:val="22"/>
                <w:lang w:val="en-US"/>
              </w:rPr>
              <w:t>CA_n46A-n48(2A)-n96B</w:t>
            </w:r>
          </w:p>
        </w:tc>
        <w:tc>
          <w:tcPr>
            <w:tcW w:w="2785" w:type="dxa"/>
            <w:tcBorders>
              <w:top w:val="single" w:sz="4" w:space="0" w:color="auto"/>
              <w:left w:val="single" w:sz="4" w:space="0" w:color="auto"/>
              <w:bottom w:val="nil"/>
              <w:right w:val="single" w:sz="4" w:space="0" w:color="auto"/>
            </w:tcBorders>
            <w:shd w:val="clear" w:color="auto" w:fill="auto"/>
            <w:vAlign w:val="center"/>
          </w:tcPr>
          <w:p w14:paraId="413D2B77" w14:textId="77777777" w:rsidR="006F6378" w:rsidRPr="00C30686" w:rsidRDefault="006F6378" w:rsidP="0094020B">
            <w:pPr>
              <w:pStyle w:val="TAC"/>
              <w:rPr>
                <w:kern w:val="2"/>
                <w:szCs w:val="22"/>
                <w:lang w:val="en-US"/>
              </w:rPr>
            </w:pPr>
            <w:r w:rsidRPr="00C30686">
              <w:rPr>
                <w:kern w:val="2"/>
                <w:szCs w:val="22"/>
                <w:lang w:val="en-US"/>
              </w:rPr>
              <w:t>CA_n46A-n48A</w:t>
            </w:r>
          </w:p>
          <w:p w14:paraId="62B94946"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793CE27C"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2FC9AA01" w14:textId="77777777" w:rsidR="006F6378" w:rsidRPr="00C30686" w:rsidRDefault="006F6378" w:rsidP="0094020B">
            <w:pPr>
              <w:pStyle w:val="TAC"/>
              <w:rPr>
                <w:lang w:val="en-US" w:eastAsia="zh-CN" w:bidi="ar"/>
              </w:rPr>
            </w:pPr>
            <w:r w:rsidRPr="00C30686">
              <w:rPr>
                <w:lang w:val="en-US" w:eastAsia="zh-CN" w:bidi="ar"/>
              </w:rPr>
              <w:t>20, 40, 60, 80</w:t>
            </w:r>
          </w:p>
        </w:tc>
        <w:tc>
          <w:tcPr>
            <w:tcW w:w="2445" w:type="dxa"/>
            <w:tcBorders>
              <w:top w:val="single" w:sz="4" w:space="0" w:color="auto"/>
              <w:left w:val="single" w:sz="4" w:space="0" w:color="auto"/>
              <w:bottom w:val="nil"/>
              <w:right w:val="single" w:sz="4" w:space="0" w:color="auto"/>
            </w:tcBorders>
            <w:shd w:val="clear" w:color="auto" w:fill="auto"/>
            <w:vAlign w:val="center"/>
          </w:tcPr>
          <w:p w14:paraId="668BC50C"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76A8D2BF" w14:textId="77777777" w:rsidTr="004F423A">
        <w:trPr>
          <w:trHeight w:val="29"/>
        </w:trPr>
        <w:tc>
          <w:tcPr>
            <w:tcW w:w="2742" w:type="dxa"/>
            <w:tcBorders>
              <w:top w:val="nil"/>
              <w:left w:val="single" w:sz="4" w:space="0" w:color="auto"/>
              <w:bottom w:val="nil"/>
              <w:right w:val="single" w:sz="4" w:space="0" w:color="auto"/>
            </w:tcBorders>
            <w:vAlign w:val="center"/>
          </w:tcPr>
          <w:p w14:paraId="4F30238C"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04D08E53"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4FF0BF2C"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61E2DD97" w14:textId="77777777" w:rsidR="006F6378" w:rsidRPr="00C30686" w:rsidRDefault="006F6378" w:rsidP="0094020B">
            <w:pPr>
              <w:pStyle w:val="TAC"/>
              <w:rPr>
                <w:lang w:val="en-US" w:eastAsia="zh-CN" w:bidi="ar"/>
              </w:rPr>
            </w:pPr>
            <w:r w:rsidRPr="00C30686">
              <w:rPr>
                <w:lang w:val="en-US" w:eastAsia="zh-CN" w:bidi="ar"/>
              </w:rPr>
              <w:t>CA_n48(2A)_BCS0</w:t>
            </w:r>
          </w:p>
        </w:tc>
        <w:tc>
          <w:tcPr>
            <w:tcW w:w="2445" w:type="dxa"/>
            <w:tcBorders>
              <w:top w:val="nil"/>
              <w:left w:val="single" w:sz="4" w:space="0" w:color="auto"/>
              <w:bottom w:val="nil"/>
              <w:right w:val="single" w:sz="4" w:space="0" w:color="auto"/>
            </w:tcBorders>
            <w:vAlign w:val="center"/>
          </w:tcPr>
          <w:p w14:paraId="575BC531" w14:textId="77777777" w:rsidR="006F6378" w:rsidRPr="00C30686" w:rsidRDefault="006F6378" w:rsidP="0094020B">
            <w:pPr>
              <w:pStyle w:val="TAC"/>
              <w:rPr>
                <w:kern w:val="2"/>
                <w:szCs w:val="22"/>
                <w:lang w:val="en-US" w:eastAsia="zh-CN"/>
              </w:rPr>
            </w:pPr>
          </w:p>
        </w:tc>
      </w:tr>
      <w:tr w:rsidR="006F6378" w:rsidRPr="00C30686" w14:paraId="14B582FE"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5A9E372"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21876236"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61CF6444"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6C467CD0" w14:textId="77777777" w:rsidR="006F6378" w:rsidRPr="00C30686" w:rsidRDefault="006F6378" w:rsidP="0094020B">
            <w:pPr>
              <w:pStyle w:val="TAC"/>
              <w:rPr>
                <w:lang w:val="en-US" w:eastAsia="zh-CN" w:bidi="ar"/>
              </w:rPr>
            </w:pPr>
            <w:r w:rsidRPr="00C30686">
              <w:rPr>
                <w:lang w:val="en-US" w:eastAsia="zh-CN" w:bidi="ar"/>
              </w:rPr>
              <w:t>CA_n96B_BCS0</w:t>
            </w:r>
          </w:p>
        </w:tc>
        <w:tc>
          <w:tcPr>
            <w:tcW w:w="2445" w:type="dxa"/>
            <w:tcBorders>
              <w:top w:val="nil"/>
              <w:left w:val="single" w:sz="4" w:space="0" w:color="auto"/>
              <w:bottom w:val="single" w:sz="4" w:space="0" w:color="auto"/>
              <w:right w:val="single" w:sz="4" w:space="0" w:color="auto"/>
            </w:tcBorders>
            <w:vAlign w:val="center"/>
          </w:tcPr>
          <w:p w14:paraId="672F17EB" w14:textId="77777777" w:rsidR="006F6378" w:rsidRPr="00C30686" w:rsidRDefault="006F6378" w:rsidP="0094020B">
            <w:pPr>
              <w:pStyle w:val="TAC"/>
              <w:rPr>
                <w:kern w:val="2"/>
                <w:szCs w:val="22"/>
                <w:lang w:val="en-US" w:eastAsia="zh-CN"/>
              </w:rPr>
            </w:pPr>
          </w:p>
        </w:tc>
      </w:tr>
      <w:tr w:rsidR="006F6378" w:rsidRPr="00C30686" w14:paraId="6CD41075" w14:textId="77777777" w:rsidTr="004F423A">
        <w:trPr>
          <w:trHeight w:val="29"/>
        </w:trPr>
        <w:tc>
          <w:tcPr>
            <w:tcW w:w="2742" w:type="dxa"/>
            <w:tcBorders>
              <w:top w:val="single" w:sz="4" w:space="0" w:color="auto"/>
              <w:left w:val="single" w:sz="4" w:space="0" w:color="auto"/>
              <w:bottom w:val="nil"/>
              <w:right w:val="single" w:sz="4" w:space="0" w:color="auto"/>
            </w:tcBorders>
            <w:shd w:val="clear" w:color="auto" w:fill="auto"/>
            <w:vAlign w:val="center"/>
          </w:tcPr>
          <w:p w14:paraId="126EFDFA" w14:textId="77777777" w:rsidR="006F6378" w:rsidRPr="00C30686" w:rsidRDefault="006F6378" w:rsidP="0094020B">
            <w:pPr>
              <w:pStyle w:val="TAC"/>
              <w:rPr>
                <w:kern w:val="2"/>
                <w:szCs w:val="22"/>
                <w:lang w:val="en-US"/>
              </w:rPr>
            </w:pPr>
            <w:r w:rsidRPr="00C30686">
              <w:rPr>
                <w:kern w:val="2"/>
                <w:szCs w:val="22"/>
                <w:lang w:val="en-US"/>
              </w:rPr>
              <w:t>CA_n46B-n48(2A)-n96B</w:t>
            </w:r>
          </w:p>
        </w:tc>
        <w:tc>
          <w:tcPr>
            <w:tcW w:w="2785" w:type="dxa"/>
            <w:tcBorders>
              <w:top w:val="single" w:sz="4" w:space="0" w:color="auto"/>
              <w:left w:val="single" w:sz="4" w:space="0" w:color="auto"/>
              <w:bottom w:val="nil"/>
              <w:right w:val="single" w:sz="4" w:space="0" w:color="auto"/>
            </w:tcBorders>
            <w:shd w:val="clear" w:color="auto" w:fill="auto"/>
            <w:vAlign w:val="center"/>
          </w:tcPr>
          <w:p w14:paraId="47122009" w14:textId="77777777" w:rsidR="006F6378" w:rsidRPr="00C30686" w:rsidRDefault="006F6378" w:rsidP="0094020B">
            <w:pPr>
              <w:pStyle w:val="TAC"/>
              <w:rPr>
                <w:kern w:val="2"/>
                <w:szCs w:val="22"/>
                <w:lang w:val="en-US"/>
              </w:rPr>
            </w:pPr>
            <w:r w:rsidRPr="00C30686">
              <w:rPr>
                <w:kern w:val="2"/>
                <w:szCs w:val="22"/>
                <w:lang w:val="en-US"/>
              </w:rPr>
              <w:t>CA_n46A-n48A</w:t>
            </w:r>
          </w:p>
          <w:p w14:paraId="1D63C64C"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7BB20F6"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00EC3E8F" w14:textId="77777777" w:rsidR="006F6378" w:rsidRPr="00C30686" w:rsidRDefault="006F6378" w:rsidP="0094020B">
            <w:pPr>
              <w:pStyle w:val="TAC"/>
              <w:rPr>
                <w:lang w:val="en-US" w:eastAsia="zh-CN" w:bidi="ar"/>
              </w:rPr>
            </w:pPr>
            <w:r w:rsidRPr="00C30686">
              <w:rPr>
                <w:lang w:val="en-US" w:eastAsia="zh-CN" w:bidi="ar"/>
              </w:rPr>
              <w:t>CA_n46B_BCS0</w:t>
            </w:r>
          </w:p>
        </w:tc>
        <w:tc>
          <w:tcPr>
            <w:tcW w:w="2445" w:type="dxa"/>
            <w:tcBorders>
              <w:top w:val="single" w:sz="4" w:space="0" w:color="auto"/>
              <w:left w:val="single" w:sz="4" w:space="0" w:color="auto"/>
              <w:bottom w:val="nil"/>
              <w:right w:val="single" w:sz="4" w:space="0" w:color="auto"/>
            </w:tcBorders>
            <w:shd w:val="clear" w:color="auto" w:fill="auto"/>
            <w:vAlign w:val="center"/>
          </w:tcPr>
          <w:p w14:paraId="0228A87A"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2F981898" w14:textId="77777777" w:rsidTr="004F423A">
        <w:trPr>
          <w:trHeight w:val="29"/>
        </w:trPr>
        <w:tc>
          <w:tcPr>
            <w:tcW w:w="2742" w:type="dxa"/>
            <w:tcBorders>
              <w:top w:val="nil"/>
              <w:left w:val="single" w:sz="4" w:space="0" w:color="auto"/>
              <w:bottom w:val="nil"/>
              <w:right w:val="single" w:sz="4" w:space="0" w:color="auto"/>
            </w:tcBorders>
            <w:vAlign w:val="center"/>
          </w:tcPr>
          <w:p w14:paraId="1E88506D"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6E8230C0"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39516B6"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5994F964" w14:textId="77777777" w:rsidR="006F6378" w:rsidRPr="00C30686" w:rsidRDefault="006F6378" w:rsidP="0094020B">
            <w:pPr>
              <w:pStyle w:val="TAC"/>
              <w:rPr>
                <w:lang w:val="en-US" w:eastAsia="zh-CN" w:bidi="ar"/>
              </w:rPr>
            </w:pPr>
            <w:r w:rsidRPr="00C30686">
              <w:rPr>
                <w:lang w:val="en-US" w:eastAsia="zh-CN" w:bidi="ar"/>
              </w:rPr>
              <w:t>CA_n48(2A)_BCS0</w:t>
            </w:r>
          </w:p>
        </w:tc>
        <w:tc>
          <w:tcPr>
            <w:tcW w:w="2445" w:type="dxa"/>
            <w:tcBorders>
              <w:top w:val="nil"/>
              <w:left w:val="single" w:sz="4" w:space="0" w:color="auto"/>
              <w:bottom w:val="nil"/>
              <w:right w:val="single" w:sz="4" w:space="0" w:color="auto"/>
            </w:tcBorders>
            <w:vAlign w:val="center"/>
          </w:tcPr>
          <w:p w14:paraId="433050C9" w14:textId="77777777" w:rsidR="006F6378" w:rsidRPr="00C30686" w:rsidRDefault="006F6378" w:rsidP="0094020B">
            <w:pPr>
              <w:pStyle w:val="TAC"/>
              <w:rPr>
                <w:kern w:val="2"/>
                <w:szCs w:val="22"/>
                <w:lang w:val="en-US" w:eastAsia="zh-CN"/>
              </w:rPr>
            </w:pPr>
          </w:p>
        </w:tc>
      </w:tr>
      <w:tr w:rsidR="006F6378" w:rsidRPr="00C30686" w14:paraId="3D7C965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8F4566F"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50A4CAA6"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5CFF128D"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407799AB" w14:textId="77777777" w:rsidR="006F6378" w:rsidRPr="00C30686" w:rsidRDefault="006F6378" w:rsidP="0094020B">
            <w:pPr>
              <w:pStyle w:val="TAC"/>
              <w:rPr>
                <w:lang w:val="en-US" w:eastAsia="zh-CN" w:bidi="ar"/>
              </w:rPr>
            </w:pPr>
            <w:r w:rsidRPr="00C30686">
              <w:rPr>
                <w:lang w:val="en-US" w:eastAsia="zh-CN" w:bidi="ar"/>
              </w:rPr>
              <w:t>CA_n96B_BCS0</w:t>
            </w:r>
          </w:p>
        </w:tc>
        <w:tc>
          <w:tcPr>
            <w:tcW w:w="2445" w:type="dxa"/>
            <w:tcBorders>
              <w:top w:val="nil"/>
              <w:left w:val="single" w:sz="4" w:space="0" w:color="auto"/>
              <w:bottom w:val="single" w:sz="4" w:space="0" w:color="auto"/>
              <w:right w:val="single" w:sz="4" w:space="0" w:color="auto"/>
            </w:tcBorders>
            <w:vAlign w:val="center"/>
          </w:tcPr>
          <w:p w14:paraId="474F04EB" w14:textId="77777777" w:rsidR="006F6378" w:rsidRPr="00C30686" w:rsidRDefault="006F6378" w:rsidP="0094020B">
            <w:pPr>
              <w:pStyle w:val="TAC"/>
              <w:rPr>
                <w:kern w:val="2"/>
                <w:szCs w:val="22"/>
                <w:lang w:val="en-US" w:eastAsia="zh-CN"/>
              </w:rPr>
            </w:pPr>
          </w:p>
        </w:tc>
      </w:tr>
      <w:tr w:rsidR="006F6378" w:rsidRPr="00C30686" w14:paraId="458A22F7" w14:textId="77777777" w:rsidTr="004F423A">
        <w:trPr>
          <w:trHeight w:val="29"/>
        </w:trPr>
        <w:tc>
          <w:tcPr>
            <w:tcW w:w="2742" w:type="dxa"/>
            <w:tcBorders>
              <w:top w:val="single" w:sz="4" w:space="0" w:color="auto"/>
              <w:left w:val="single" w:sz="4" w:space="0" w:color="auto"/>
              <w:bottom w:val="nil"/>
              <w:right w:val="single" w:sz="4" w:space="0" w:color="auto"/>
            </w:tcBorders>
            <w:shd w:val="clear" w:color="auto" w:fill="auto"/>
            <w:vAlign w:val="center"/>
          </w:tcPr>
          <w:p w14:paraId="6FA17CAC" w14:textId="77777777" w:rsidR="006F6378" w:rsidRPr="00C30686" w:rsidRDefault="006F6378" w:rsidP="0094020B">
            <w:pPr>
              <w:pStyle w:val="TAC"/>
              <w:rPr>
                <w:kern w:val="2"/>
                <w:szCs w:val="22"/>
                <w:lang w:val="en-US"/>
              </w:rPr>
            </w:pPr>
            <w:r w:rsidRPr="00C30686">
              <w:rPr>
                <w:kern w:val="2"/>
                <w:szCs w:val="22"/>
                <w:lang w:val="en-US"/>
              </w:rPr>
              <w:t>CA_n46C-n48(2A)-n96B</w:t>
            </w:r>
          </w:p>
        </w:tc>
        <w:tc>
          <w:tcPr>
            <w:tcW w:w="2785" w:type="dxa"/>
            <w:tcBorders>
              <w:top w:val="single" w:sz="4" w:space="0" w:color="auto"/>
              <w:left w:val="single" w:sz="4" w:space="0" w:color="auto"/>
              <w:bottom w:val="nil"/>
              <w:right w:val="single" w:sz="4" w:space="0" w:color="auto"/>
            </w:tcBorders>
            <w:shd w:val="clear" w:color="auto" w:fill="auto"/>
            <w:vAlign w:val="center"/>
          </w:tcPr>
          <w:p w14:paraId="2138BB3D" w14:textId="77777777" w:rsidR="006F6378" w:rsidRPr="00C30686" w:rsidRDefault="006F6378" w:rsidP="0094020B">
            <w:pPr>
              <w:pStyle w:val="TAC"/>
              <w:rPr>
                <w:kern w:val="2"/>
                <w:szCs w:val="22"/>
                <w:lang w:val="en-US"/>
              </w:rPr>
            </w:pPr>
            <w:r w:rsidRPr="00C30686">
              <w:rPr>
                <w:kern w:val="2"/>
                <w:szCs w:val="22"/>
                <w:lang w:val="en-US"/>
              </w:rPr>
              <w:t>CA_n46A-n48A</w:t>
            </w:r>
          </w:p>
          <w:p w14:paraId="1873C43E"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2C3C3107"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1C319D5B" w14:textId="77777777" w:rsidR="006F6378" w:rsidRPr="00C30686" w:rsidRDefault="006F6378" w:rsidP="0094020B">
            <w:pPr>
              <w:pStyle w:val="TAC"/>
              <w:rPr>
                <w:lang w:val="en-US" w:eastAsia="zh-CN" w:bidi="ar"/>
              </w:rPr>
            </w:pPr>
            <w:r w:rsidRPr="00C30686">
              <w:rPr>
                <w:lang w:val="en-US" w:eastAsia="zh-CN" w:bidi="ar"/>
              </w:rPr>
              <w:t>CA_n46C_BCS0</w:t>
            </w:r>
          </w:p>
        </w:tc>
        <w:tc>
          <w:tcPr>
            <w:tcW w:w="2445" w:type="dxa"/>
            <w:tcBorders>
              <w:top w:val="single" w:sz="4" w:space="0" w:color="auto"/>
              <w:left w:val="single" w:sz="4" w:space="0" w:color="auto"/>
              <w:bottom w:val="nil"/>
              <w:right w:val="single" w:sz="4" w:space="0" w:color="auto"/>
            </w:tcBorders>
            <w:shd w:val="clear" w:color="auto" w:fill="auto"/>
            <w:vAlign w:val="center"/>
          </w:tcPr>
          <w:p w14:paraId="366E6E4C"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59095C7F" w14:textId="77777777" w:rsidTr="004F423A">
        <w:trPr>
          <w:trHeight w:val="29"/>
        </w:trPr>
        <w:tc>
          <w:tcPr>
            <w:tcW w:w="2742" w:type="dxa"/>
            <w:tcBorders>
              <w:top w:val="nil"/>
              <w:left w:val="single" w:sz="4" w:space="0" w:color="auto"/>
              <w:bottom w:val="nil"/>
              <w:right w:val="single" w:sz="4" w:space="0" w:color="auto"/>
            </w:tcBorders>
            <w:vAlign w:val="center"/>
          </w:tcPr>
          <w:p w14:paraId="5F6C30E6"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549CD938"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2046283D"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3E827F68" w14:textId="77777777" w:rsidR="006F6378" w:rsidRPr="00C30686" w:rsidRDefault="006F6378" w:rsidP="0094020B">
            <w:pPr>
              <w:pStyle w:val="TAC"/>
              <w:rPr>
                <w:lang w:val="en-US" w:eastAsia="zh-CN" w:bidi="ar"/>
              </w:rPr>
            </w:pPr>
            <w:r w:rsidRPr="00C30686">
              <w:rPr>
                <w:lang w:val="en-US" w:eastAsia="zh-CN" w:bidi="ar"/>
              </w:rPr>
              <w:t>CA_n48(2A)_BCS0</w:t>
            </w:r>
          </w:p>
        </w:tc>
        <w:tc>
          <w:tcPr>
            <w:tcW w:w="2445" w:type="dxa"/>
            <w:tcBorders>
              <w:top w:val="nil"/>
              <w:left w:val="single" w:sz="4" w:space="0" w:color="auto"/>
              <w:bottom w:val="nil"/>
              <w:right w:val="single" w:sz="4" w:space="0" w:color="auto"/>
            </w:tcBorders>
            <w:vAlign w:val="center"/>
          </w:tcPr>
          <w:p w14:paraId="2F5E8B0E" w14:textId="77777777" w:rsidR="006F6378" w:rsidRPr="00C30686" w:rsidRDefault="006F6378" w:rsidP="0094020B">
            <w:pPr>
              <w:pStyle w:val="TAC"/>
              <w:rPr>
                <w:kern w:val="2"/>
                <w:szCs w:val="22"/>
                <w:lang w:val="en-US" w:eastAsia="zh-CN"/>
              </w:rPr>
            </w:pPr>
          </w:p>
        </w:tc>
      </w:tr>
      <w:tr w:rsidR="006F6378" w:rsidRPr="00C30686" w14:paraId="15420C38"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72E47C1"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2583AC3A"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4773033D"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225010A8" w14:textId="77777777" w:rsidR="006F6378" w:rsidRPr="00C30686" w:rsidRDefault="006F6378" w:rsidP="0094020B">
            <w:pPr>
              <w:pStyle w:val="TAC"/>
              <w:rPr>
                <w:lang w:val="en-US" w:eastAsia="zh-CN" w:bidi="ar"/>
              </w:rPr>
            </w:pPr>
            <w:r w:rsidRPr="00C30686">
              <w:rPr>
                <w:lang w:val="en-US" w:eastAsia="zh-CN" w:bidi="ar"/>
              </w:rPr>
              <w:t>CA_n96B_BCS0</w:t>
            </w:r>
          </w:p>
        </w:tc>
        <w:tc>
          <w:tcPr>
            <w:tcW w:w="2445" w:type="dxa"/>
            <w:tcBorders>
              <w:top w:val="nil"/>
              <w:left w:val="single" w:sz="4" w:space="0" w:color="auto"/>
              <w:bottom w:val="single" w:sz="4" w:space="0" w:color="auto"/>
              <w:right w:val="single" w:sz="4" w:space="0" w:color="auto"/>
            </w:tcBorders>
            <w:vAlign w:val="center"/>
          </w:tcPr>
          <w:p w14:paraId="749BBA2B" w14:textId="77777777" w:rsidR="006F6378" w:rsidRPr="00C30686" w:rsidRDefault="006F6378" w:rsidP="0094020B">
            <w:pPr>
              <w:pStyle w:val="TAC"/>
              <w:rPr>
                <w:kern w:val="2"/>
                <w:szCs w:val="22"/>
                <w:lang w:val="en-US" w:eastAsia="zh-CN"/>
              </w:rPr>
            </w:pPr>
          </w:p>
        </w:tc>
      </w:tr>
      <w:tr w:rsidR="006F6378" w:rsidRPr="00C30686" w14:paraId="01455277" w14:textId="77777777" w:rsidTr="004F423A">
        <w:trPr>
          <w:trHeight w:val="29"/>
        </w:trPr>
        <w:tc>
          <w:tcPr>
            <w:tcW w:w="2742" w:type="dxa"/>
            <w:tcBorders>
              <w:top w:val="single" w:sz="4" w:space="0" w:color="auto"/>
              <w:left w:val="single" w:sz="4" w:space="0" w:color="auto"/>
              <w:bottom w:val="nil"/>
              <w:right w:val="single" w:sz="4" w:space="0" w:color="auto"/>
            </w:tcBorders>
            <w:shd w:val="clear" w:color="auto" w:fill="auto"/>
            <w:vAlign w:val="center"/>
          </w:tcPr>
          <w:p w14:paraId="21DB78EB" w14:textId="77777777" w:rsidR="006F6378" w:rsidRPr="00C30686" w:rsidRDefault="006F6378" w:rsidP="0094020B">
            <w:pPr>
              <w:pStyle w:val="TAC"/>
              <w:rPr>
                <w:kern w:val="2"/>
                <w:szCs w:val="22"/>
                <w:lang w:val="en-US"/>
              </w:rPr>
            </w:pPr>
            <w:r w:rsidRPr="00C30686">
              <w:rPr>
                <w:kern w:val="2"/>
                <w:szCs w:val="22"/>
                <w:lang w:val="en-US"/>
              </w:rPr>
              <w:t>CA_n46D-n48(2A)-n96B</w:t>
            </w:r>
          </w:p>
        </w:tc>
        <w:tc>
          <w:tcPr>
            <w:tcW w:w="2785" w:type="dxa"/>
            <w:tcBorders>
              <w:top w:val="single" w:sz="4" w:space="0" w:color="auto"/>
              <w:left w:val="single" w:sz="4" w:space="0" w:color="auto"/>
              <w:bottom w:val="nil"/>
              <w:right w:val="single" w:sz="4" w:space="0" w:color="auto"/>
            </w:tcBorders>
            <w:shd w:val="clear" w:color="auto" w:fill="auto"/>
            <w:vAlign w:val="center"/>
          </w:tcPr>
          <w:p w14:paraId="7BBA882A" w14:textId="77777777" w:rsidR="006F6378" w:rsidRPr="00C30686" w:rsidRDefault="006F6378" w:rsidP="0094020B">
            <w:pPr>
              <w:pStyle w:val="TAC"/>
              <w:rPr>
                <w:kern w:val="2"/>
                <w:szCs w:val="22"/>
                <w:lang w:val="en-US"/>
              </w:rPr>
            </w:pPr>
            <w:r w:rsidRPr="00C30686">
              <w:rPr>
                <w:kern w:val="2"/>
                <w:szCs w:val="22"/>
                <w:lang w:val="en-US"/>
              </w:rPr>
              <w:t>CA_n46A-n48A</w:t>
            </w:r>
          </w:p>
          <w:p w14:paraId="3E06A752"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204DDC91"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6613701A" w14:textId="77777777" w:rsidR="006F6378" w:rsidRPr="00C30686" w:rsidRDefault="006F6378" w:rsidP="0094020B">
            <w:pPr>
              <w:pStyle w:val="TAC"/>
              <w:rPr>
                <w:lang w:val="en-US" w:eastAsia="zh-CN" w:bidi="ar"/>
              </w:rPr>
            </w:pPr>
            <w:r w:rsidRPr="00C30686">
              <w:rPr>
                <w:lang w:val="en-US" w:eastAsia="zh-CN" w:bidi="ar"/>
              </w:rPr>
              <w:t>CA_n46D_BCS0</w:t>
            </w:r>
          </w:p>
        </w:tc>
        <w:tc>
          <w:tcPr>
            <w:tcW w:w="2445" w:type="dxa"/>
            <w:tcBorders>
              <w:top w:val="single" w:sz="4" w:space="0" w:color="auto"/>
              <w:left w:val="single" w:sz="4" w:space="0" w:color="auto"/>
              <w:bottom w:val="nil"/>
              <w:right w:val="single" w:sz="4" w:space="0" w:color="auto"/>
            </w:tcBorders>
            <w:shd w:val="clear" w:color="auto" w:fill="auto"/>
            <w:vAlign w:val="center"/>
          </w:tcPr>
          <w:p w14:paraId="12C095F3"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5FC550BD" w14:textId="77777777" w:rsidTr="004F423A">
        <w:trPr>
          <w:trHeight w:val="29"/>
        </w:trPr>
        <w:tc>
          <w:tcPr>
            <w:tcW w:w="2742" w:type="dxa"/>
            <w:tcBorders>
              <w:top w:val="nil"/>
              <w:left w:val="single" w:sz="4" w:space="0" w:color="auto"/>
              <w:bottom w:val="nil"/>
              <w:right w:val="single" w:sz="4" w:space="0" w:color="auto"/>
            </w:tcBorders>
            <w:vAlign w:val="center"/>
          </w:tcPr>
          <w:p w14:paraId="5B7941C5"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55DD18A7"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E07AE2A"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27B13F86" w14:textId="77777777" w:rsidR="006F6378" w:rsidRPr="00C30686" w:rsidRDefault="006F6378" w:rsidP="0094020B">
            <w:pPr>
              <w:pStyle w:val="TAC"/>
              <w:rPr>
                <w:lang w:val="en-US" w:eastAsia="zh-CN" w:bidi="ar"/>
              </w:rPr>
            </w:pPr>
            <w:r w:rsidRPr="00C30686">
              <w:rPr>
                <w:lang w:val="en-US" w:eastAsia="zh-CN" w:bidi="ar"/>
              </w:rPr>
              <w:t>CA_n48(2A)_BCS0</w:t>
            </w:r>
          </w:p>
        </w:tc>
        <w:tc>
          <w:tcPr>
            <w:tcW w:w="2445" w:type="dxa"/>
            <w:tcBorders>
              <w:top w:val="nil"/>
              <w:left w:val="single" w:sz="4" w:space="0" w:color="auto"/>
              <w:bottom w:val="nil"/>
              <w:right w:val="single" w:sz="4" w:space="0" w:color="auto"/>
            </w:tcBorders>
            <w:vAlign w:val="center"/>
          </w:tcPr>
          <w:p w14:paraId="55DECF58" w14:textId="77777777" w:rsidR="006F6378" w:rsidRPr="00C30686" w:rsidRDefault="006F6378" w:rsidP="0094020B">
            <w:pPr>
              <w:pStyle w:val="TAC"/>
              <w:rPr>
                <w:kern w:val="2"/>
                <w:szCs w:val="22"/>
                <w:lang w:val="en-US" w:eastAsia="zh-CN"/>
              </w:rPr>
            </w:pPr>
          </w:p>
        </w:tc>
      </w:tr>
      <w:tr w:rsidR="006F6378" w:rsidRPr="00C30686" w14:paraId="3698D18C"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FB74079"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24312552"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0C717995"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785204D8" w14:textId="77777777" w:rsidR="006F6378" w:rsidRPr="00C30686" w:rsidRDefault="006F6378" w:rsidP="0094020B">
            <w:pPr>
              <w:pStyle w:val="TAC"/>
              <w:rPr>
                <w:lang w:val="en-US" w:eastAsia="zh-CN" w:bidi="ar"/>
              </w:rPr>
            </w:pPr>
            <w:r w:rsidRPr="00C30686">
              <w:rPr>
                <w:lang w:val="en-US" w:eastAsia="zh-CN" w:bidi="ar"/>
              </w:rPr>
              <w:t>CA_n96B_BCS0</w:t>
            </w:r>
          </w:p>
        </w:tc>
        <w:tc>
          <w:tcPr>
            <w:tcW w:w="2445" w:type="dxa"/>
            <w:tcBorders>
              <w:top w:val="nil"/>
              <w:left w:val="single" w:sz="4" w:space="0" w:color="auto"/>
              <w:bottom w:val="single" w:sz="4" w:space="0" w:color="auto"/>
              <w:right w:val="single" w:sz="4" w:space="0" w:color="auto"/>
            </w:tcBorders>
            <w:vAlign w:val="center"/>
          </w:tcPr>
          <w:p w14:paraId="7D90C9C0" w14:textId="77777777" w:rsidR="006F6378" w:rsidRPr="00C30686" w:rsidRDefault="006F6378" w:rsidP="0094020B">
            <w:pPr>
              <w:pStyle w:val="TAC"/>
              <w:rPr>
                <w:kern w:val="2"/>
                <w:szCs w:val="22"/>
                <w:lang w:val="en-US" w:eastAsia="zh-CN"/>
              </w:rPr>
            </w:pPr>
          </w:p>
        </w:tc>
      </w:tr>
      <w:tr w:rsidR="006F6378" w:rsidRPr="00C30686" w14:paraId="1DF16A9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FABB902"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CA_n46M-n48(2A)-n96B</w:t>
            </w:r>
          </w:p>
        </w:tc>
        <w:tc>
          <w:tcPr>
            <w:tcW w:w="2785" w:type="dxa"/>
            <w:tcBorders>
              <w:top w:val="single" w:sz="4" w:space="0" w:color="auto"/>
              <w:left w:val="single" w:sz="4" w:space="0" w:color="auto"/>
              <w:bottom w:val="nil"/>
              <w:right w:val="single" w:sz="4" w:space="0" w:color="auto"/>
            </w:tcBorders>
            <w:vAlign w:val="center"/>
          </w:tcPr>
          <w:p w14:paraId="19E550B4"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w:t>
            </w:r>
          </w:p>
        </w:tc>
        <w:tc>
          <w:tcPr>
            <w:tcW w:w="1259" w:type="dxa"/>
            <w:tcBorders>
              <w:top w:val="single" w:sz="4" w:space="0" w:color="auto"/>
              <w:left w:val="single" w:sz="4" w:space="0" w:color="auto"/>
              <w:bottom w:val="single" w:sz="4" w:space="0" w:color="auto"/>
              <w:right w:val="single" w:sz="4" w:space="0" w:color="auto"/>
            </w:tcBorders>
            <w:vAlign w:val="center"/>
          </w:tcPr>
          <w:p w14:paraId="0D55CE1A"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2FD08494"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CA_n46M_BCS0</w:t>
            </w:r>
          </w:p>
        </w:tc>
        <w:tc>
          <w:tcPr>
            <w:tcW w:w="2445" w:type="dxa"/>
            <w:tcBorders>
              <w:top w:val="single" w:sz="4" w:space="0" w:color="auto"/>
              <w:left w:val="single" w:sz="4" w:space="0" w:color="auto"/>
              <w:bottom w:val="nil"/>
              <w:right w:val="single" w:sz="4" w:space="0" w:color="auto"/>
            </w:tcBorders>
            <w:vAlign w:val="center"/>
          </w:tcPr>
          <w:p w14:paraId="6D7AE007" w14:textId="77777777" w:rsidR="006F6378" w:rsidRPr="00C30686" w:rsidRDefault="006F6378" w:rsidP="0094020B">
            <w:pPr>
              <w:pStyle w:val="TAC"/>
              <w:rPr>
                <w:rFonts w:eastAsiaTheme="minorEastAsia"/>
                <w:kern w:val="2"/>
                <w:szCs w:val="22"/>
                <w:lang w:val="en-US" w:eastAsia="zh-CN"/>
              </w:rPr>
            </w:pPr>
            <w:r w:rsidRPr="00C30686">
              <w:rPr>
                <w:rFonts w:eastAsiaTheme="minorEastAsia"/>
                <w:lang w:val="en-US" w:eastAsia="zh-CN"/>
              </w:rPr>
              <w:t>0</w:t>
            </w:r>
          </w:p>
        </w:tc>
      </w:tr>
      <w:tr w:rsidR="006F6378" w:rsidRPr="00C30686" w14:paraId="01B60220" w14:textId="77777777" w:rsidTr="004F423A">
        <w:trPr>
          <w:trHeight w:val="29"/>
        </w:trPr>
        <w:tc>
          <w:tcPr>
            <w:tcW w:w="2742" w:type="dxa"/>
            <w:tcBorders>
              <w:top w:val="nil"/>
              <w:left w:val="single" w:sz="4" w:space="0" w:color="auto"/>
              <w:bottom w:val="nil"/>
              <w:right w:val="single" w:sz="4" w:space="0" w:color="auto"/>
            </w:tcBorders>
            <w:vAlign w:val="center"/>
          </w:tcPr>
          <w:p w14:paraId="519250F5"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nil"/>
              <w:right w:val="single" w:sz="4" w:space="0" w:color="auto"/>
            </w:tcBorders>
            <w:vAlign w:val="center"/>
          </w:tcPr>
          <w:p w14:paraId="7538B2BF"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B2E513C"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5AEF2A69"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CA_n48(2A)_BCS0</w:t>
            </w:r>
          </w:p>
        </w:tc>
        <w:tc>
          <w:tcPr>
            <w:tcW w:w="2445" w:type="dxa"/>
            <w:tcBorders>
              <w:top w:val="nil"/>
              <w:left w:val="single" w:sz="4" w:space="0" w:color="auto"/>
              <w:bottom w:val="nil"/>
              <w:right w:val="single" w:sz="4" w:space="0" w:color="auto"/>
            </w:tcBorders>
            <w:vAlign w:val="center"/>
          </w:tcPr>
          <w:p w14:paraId="243AE027" w14:textId="77777777" w:rsidR="006F6378" w:rsidRPr="00C30686" w:rsidRDefault="006F6378" w:rsidP="0094020B">
            <w:pPr>
              <w:pStyle w:val="TAC"/>
              <w:rPr>
                <w:rFonts w:eastAsiaTheme="minorEastAsia"/>
                <w:kern w:val="2"/>
                <w:szCs w:val="22"/>
                <w:lang w:val="en-US" w:eastAsia="zh-CN"/>
              </w:rPr>
            </w:pPr>
          </w:p>
        </w:tc>
      </w:tr>
      <w:tr w:rsidR="006F6378" w:rsidRPr="00C30686" w14:paraId="3F9B77F2"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E7C43D1"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404279A0"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140D1A8"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3EB7EE67"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CA_n96B_BCS0</w:t>
            </w:r>
          </w:p>
        </w:tc>
        <w:tc>
          <w:tcPr>
            <w:tcW w:w="2445" w:type="dxa"/>
            <w:tcBorders>
              <w:top w:val="nil"/>
              <w:left w:val="single" w:sz="4" w:space="0" w:color="auto"/>
              <w:bottom w:val="single" w:sz="4" w:space="0" w:color="auto"/>
              <w:right w:val="single" w:sz="4" w:space="0" w:color="auto"/>
            </w:tcBorders>
            <w:vAlign w:val="center"/>
          </w:tcPr>
          <w:p w14:paraId="3141AD20" w14:textId="77777777" w:rsidR="006F6378" w:rsidRPr="00C30686" w:rsidRDefault="006F6378" w:rsidP="0094020B">
            <w:pPr>
              <w:pStyle w:val="TAC"/>
              <w:rPr>
                <w:rFonts w:eastAsiaTheme="minorEastAsia"/>
                <w:kern w:val="2"/>
                <w:szCs w:val="22"/>
                <w:lang w:val="en-US" w:eastAsia="zh-CN"/>
              </w:rPr>
            </w:pPr>
          </w:p>
        </w:tc>
      </w:tr>
      <w:tr w:rsidR="006F6378" w:rsidRPr="00C30686" w14:paraId="55E481DC" w14:textId="77777777" w:rsidTr="004F423A">
        <w:trPr>
          <w:trHeight w:val="29"/>
        </w:trPr>
        <w:tc>
          <w:tcPr>
            <w:tcW w:w="2742" w:type="dxa"/>
            <w:tcBorders>
              <w:top w:val="single" w:sz="4" w:space="0" w:color="auto"/>
              <w:left w:val="single" w:sz="4" w:space="0" w:color="auto"/>
              <w:bottom w:val="nil"/>
              <w:right w:val="single" w:sz="4" w:space="0" w:color="auto"/>
            </w:tcBorders>
            <w:shd w:val="clear" w:color="auto" w:fill="auto"/>
            <w:vAlign w:val="center"/>
          </w:tcPr>
          <w:p w14:paraId="4A555827" w14:textId="77777777" w:rsidR="006F6378" w:rsidRPr="00C30686" w:rsidRDefault="006F6378" w:rsidP="0094020B">
            <w:pPr>
              <w:pStyle w:val="TAC"/>
              <w:rPr>
                <w:kern w:val="2"/>
                <w:szCs w:val="22"/>
                <w:lang w:val="en-US"/>
              </w:rPr>
            </w:pPr>
            <w:r w:rsidRPr="00C30686">
              <w:rPr>
                <w:kern w:val="2"/>
                <w:szCs w:val="22"/>
                <w:lang w:val="en-US"/>
              </w:rPr>
              <w:t>CA_n46N-n48(2A)-n96B</w:t>
            </w:r>
          </w:p>
        </w:tc>
        <w:tc>
          <w:tcPr>
            <w:tcW w:w="2785" w:type="dxa"/>
            <w:tcBorders>
              <w:top w:val="single" w:sz="4" w:space="0" w:color="auto"/>
              <w:left w:val="single" w:sz="4" w:space="0" w:color="auto"/>
              <w:bottom w:val="nil"/>
              <w:right w:val="single" w:sz="4" w:space="0" w:color="auto"/>
            </w:tcBorders>
            <w:shd w:val="clear" w:color="auto" w:fill="auto"/>
            <w:vAlign w:val="center"/>
          </w:tcPr>
          <w:p w14:paraId="4723B6D2" w14:textId="77777777" w:rsidR="006F6378" w:rsidRPr="00C30686" w:rsidRDefault="006F6378" w:rsidP="0094020B">
            <w:pPr>
              <w:pStyle w:val="TAC"/>
              <w:rPr>
                <w:kern w:val="2"/>
                <w:szCs w:val="22"/>
                <w:lang w:val="en-US"/>
              </w:rPr>
            </w:pPr>
            <w:r w:rsidRPr="00C30686">
              <w:rPr>
                <w:kern w:val="2"/>
                <w:szCs w:val="22"/>
                <w:lang w:val="en-US"/>
              </w:rPr>
              <w:t>CA_n46A-n48A</w:t>
            </w:r>
          </w:p>
          <w:p w14:paraId="40296A49"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0FDF3DC0"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0250B051" w14:textId="77777777" w:rsidR="006F6378" w:rsidRPr="00C30686" w:rsidRDefault="006F6378" w:rsidP="0094020B">
            <w:pPr>
              <w:pStyle w:val="TAC"/>
              <w:rPr>
                <w:lang w:val="en-US" w:eastAsia="zh-CN" w:bidi="ar"/>
              </w:rPr>
            </w:pPr>
            <w:r>
              <w:rPr>
                <w:lang w:val="en-US" w:eastAsia="zh-CN" w:bidi="ar"/>
              </w:rPr>
              <w:t>CA_n46N_BCS</w:t>
            </w:r>
            <w:r w:rsidRPr="00C74263">
              <w:rPr>
                <w:szCs w:val="18"/>
                <w:lang w:val="en-US" w:eastAsia="zh-CN" w:bidi="ar"/>
              </w:rPr>
              <w:t>1</w:t>
            </w:r>
          </w:p>
        </w:tc>
        <w:tc>
          <w:tcPr>
            <w:tcW w:w="2445" w:type="dxa"/>
            <w:tcBorders>
              <w:top w:val="single" w:sz="4" w:space="0" w:color="auto"/>
              <w:left w:val="single" w:sz="4" w:space="0" w:color="auto"/>
              <w:bottom w:val="nil"/>
              <w:right w:val="single" w:sz="4" w:space="0" w:color="auto"/>
            </w:tcBorders>
            <w:shd w:val="clear" w:color="auto" w:fill="auto"/>
            <w:vAlign w:val="center"/>
          </w:tcPr>
          <w:p w14:paraId="6C88C46D"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0EA6B92C" w14:textId="77777777" w:rsidTr="004F423A">
        <w:trPr>
          <w:trHeight w:val="29"/>
        </w:trPr>
        <w:tc>
          <w:tcPr>
            <w:tcW w:w="2742" w:type="dxa"/>
            <w:tcBorders>
              <w:top w:val="nil"/>
              <w:left w:val="single" w:sz="4" w:space="0" w:color="auto"/>
              <w:bottom w:val="nil"/>
              <w:right w:val="single" w:sz="4" w:space="0" w:color="auto"/>
            </w:tcBorders>
            <w:vAlign w:val="center"/>
          </w:tcPr>
          <w:p w14:paraId="3A56B3DB"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2B3EB7B8"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201ADB8C"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41654B32" w14:textId="77777777" w:rsidR="006F6378" w:rsidRPr="00C30686" w:rsidRDefault="006F6378" w:rsidP="0094020B">
            <w:pPr>
              <w:pStyle w:val="TAC"/>
              <w:rPr>
                <w:lang w:val="en-US" w:eastAsia="zh-CN" w:bidi="ar"/>
              </w:rPr>
            </w:pPr>
            <w:r w:rsidRPr="00C30686">
              <w:rPr>
                <w:lang w:val="en-US" w:eastAsia="zh-CN" w:bidi="ar"/>
              </w:rPr>
              <w:t>CA_n48(2A)_BCS0</w:t>
            </w:r>
          </w:p>
        </w:tc>
        <w:tc>
          <w:tcPr>
            <w:tcW w:w="2445" w:type="dxa"/>
            <w:tcBorders>
              <w:top w:val="nil"/>
              <w:left w:val="single" w:sz="4" w:space="0" w:color="auto"/>
              <w:bottom w:val="nil"/>
              <w:right w:val="single" w:sz="4" w:space="0" w:color="auto"/>
            </w:tcBorders>
            <w:vAlign w:val="center"/>
          </w:tcPr>
          <w:p w14:paraId="6602A5FD" w14:textId="77777777" w:rsidR="006F6378" w:rsidRPr="00C30686" w:rsidRDefault="006F6378" w:rsidP="0094020B">
            <w:pPr>
              <w:pStyle w:val="TAC"/>
              <w:rPr>
                <w:kern w:val="2"/>
                <w:szCs w:val="22"/>
                <w:lang w:val="en-US" w:eastAsia="zh-CN"/>
              </w:rPr>
            </w:pPr>
          </w:p>
        </w:tc>
      </w:tr>
      <w:tr w:rsidR="006F6378" w:rsidRPr="00C30686" w14:paraId="40C56200"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D1A93CB"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6FA49F2C"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97B3F51"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2838C24C" w14:textId="77777777" w:rsidR="006F6378" w:rsidRPr="00C30686" w:rsidRDefault="006F6378" w:rsidP="0094020B">
            <w:pPr>
              <w:pStyle w:val="TAC"/>
              <w:rPr>
                <w:lang w:val="en-US" w:eastAsia="zh-CN" w:bidi="ar"/>
              </w:rPr>
            </w:pPr>
            <w:r w:rsidRPr="00C30686">
              <w:rPr>
                <w:lang w:val="en-US" w:eastAsia="zh-CN" w:bidi="ar"/>
              </w:rPr>
              <w:t>CA_n96B_BCS0</w:t>
            </w:r>
          </w:p>
        </w:tc>
        <w:tc>
          <w:tcPr>
            <w:tcW w:w="2445" w:type="dxa"/>
            <w:tcBorders>
              <w:top w:val="nil"/>
              <w:left w:val="single" w:sz="4" w:space="0" w:color="auto"/>
              <w:bottom w:val="single" w:sz="4" w:space="0" w:color="auto"/>
              <w:right w:val="single" w:sz="4" w:space="0" w:color="auto"/>
            </w:tcBorders>
            <w:vAlign w:val="center"/>
          </w:tcPr>
          <w:p w14:paraId="2482961B" w14:textId="77777777" w:rsidR="006F6378" w:rsidRPr="00C30686" w:rsidRDefault="006F6378" w:rsidP="0094020B">
            <w:pPr>
              <w:pStyle w:val="TAC"/>
              <w:rPr>
                <w:kern w:val="2"/>
                <w:szCs w:val="22"/>
                <w:lang w:val="en-US" w:eastAsia="zh-CN"/>
              </w:rPr>
            </w:pPr>
          </w:p>
        </w:tc>
      </w:tr>
      <w:tr w:rsidR="006F6378" w:rsidRPr="00C30686" w14:paraId="6CB662DD" w14:textId="77777777" w:rsidTr="004F423A">
        <w:trPr>
          <w:trHeight w:val="29"/>
        </w:trPr>
        <w:tc>
          <w:tcPr>
            <w:tcW w:w="2742" w:type="dxa"/>
            <w:tcBorders>
              <w:top w:val="single" w:sz="4" w:space="0" w:color="auto"/>
              <w:left w:val="single" w:sz="4" w:space="0" w:color="auto"/>
              <w:bottom w:val="nil"/>
              <w:right w:val="single" w:sz="4" w:space="0" w:color="auto"/>
            </w:tcBorders>
            <w:shd w:val="clear" w:color="auto" w:fill="auto"/>
            <w:vAlign w:val="center"/>
          </w:tcPr>
          <w:p w14:paraId="6F4D6BD2" w14:textId="77777777" w:rsidR="006F6378" w:rsidRPr="00C30686" w:rsidRDefault="006F6378" w:rsidP="0094020B">
            <w:pPr>
              <w:pStyle w:val="TAC"/>
              <w:rPr>
                <w:kern w:val="2"/>
                <w:szCs w:val="22"/>
                <w:lang w:val="en-US"/>
              </w:rPr>
            </w:pPr>
            <w:r w:rsidRPr="00C30686">
              <w:rPr>
                <w:kern w:val="2"/>
                <w:szCs w:val="22"/>
                <w:lang w:val="en-US"/>
              </w:rPr>
              <w:t>CA_n46A-n48(2A)-n96C</w:t>
            </w:r>
          </w:p>
        </w:tc>
        <w:tc>
          <w:tcPr>
            <w:tcW w:w="2785" w:type="dxa"/>
            <w:tcBorders>
              <w:top w:val="single" w:sz="4" w:space="0" w:color="auto"/>
              <w:left w:val="single" w:sz="4" w:space="0" w:color="auto"/>
              <w:bottom w:val="nil"/>
              <w:right w:val="single" w:sz="4" w:space="0" w:color="auto"/>
            </w:tcBorders>
            <w:shd w:val="clear" w:color="auto" w:fill="auto"/>
            <w:vAlign w:val="center"/>
          </w:tcPr>
          <w:p w14:paraId="082E3E9E" w14:textId="77777777" w:rsidR="006F6378" w:rsidRPr="00C30686" w:rsidRDefault="006F6378" w:rsidP="0094020B">
            <w:pPr>
              <w:pStyle w:val="TAC"/>
              <w:rPr>
                <w:kern w:val="2"/>
                <w:szCs w:val="22"/>
                <w:lang w:val="en-US"/>
              </w:rPr>
            </w:pPr>
            <w:r w:rsidRPr="00C30686">
              <w:rPr>
                <w:kern w:val="2"/>
                <w:szCs w:val="22"/>
                <w:lang w:val="en-US"/>
              </w:rPr>
              <w:t>CA_n46A-n48A</w:t>
            </w:r>
          </w:p>
          <w:p w14:paraId="7124F974"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282D0FA"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5F97C7C8" w14:textId="77777777" w:rsidR="006F6378" w:rsidRPr="00C30686" w:rsidRDefault="006F6378" w:rsidP="0094020B">
            <w:pPr>
              <w:pStyle w:val="TAC"/>
              <w:rPr>
                <w:lang w:val="en-US" w:eastAsia="zh-CN" w:bidi="ar"/>
              </w:rPr>
            </w:pPr>
            <w:r w:rsidRPr="00C30686">
              <w:rPr>
                <w:lang w:val="en-US" w:eastAsia="zh-CN" w:bidi="ar"/>
              </w:rPr>
              <w:t>10, 20, 40, 60, 80</w:t>
            </w:r>
          </w:p>
        </w:tc>
        <w:tc>
          <w:tcPr>
            <w:tcW w:w="2445" w:type="dxa"/>
            <w:tcBorders>
              <w:top w:val="single" w:sz="4" w:space="0" w:color="auto"/>
              <w:left w:val="single" w:sz="4" w:space="0" w:color="auto"/>
              <w:bottom w:val="nil"/>
              <w:right w:val="single" w:sz="4" w:space="0" w:color="auto"/>
            </w:tcBorders>
            <w:shd w:val="clear" w:color="auto" w:fill="auto"/>
            <w:vAlign w:val="center"/>
          </w:tcPr>
          <w:p w14:paraId="5CD83000"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07F1759E" w14:textId="77777777" w:rsidTr="004F423A">
        <w:trPr>
          <w:trHeight w:val="29"/>
        </w:trPr>
        <w:tc>
          <w:tcPr>
            <w:tcW w:w="2742" w:type="dxa"/>
            <w:tcBorders>
              <w:top w:val="nil"/>
              <w:left w:val="single" w:sz="4" w:space="0" w:color="auto"/>
              <w:bottom w:val="nil"/>
              <w:right w:val="single" w:sz="4" w:space="0" w:color="auto"/>
            </w:tcBorders>
            <w:vAlign w:val="center"/>
          </w:tcPr>
          <w:p w14:paraId="2BFBA396"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6FBF6929"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D324887"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2D15159F" w14:textId="77777777" w:rsidR="006F6378" w:rsidRPr="00C30686" w:rsidRDefault="006F6378" w:rsidP="0094020B">
            <w:pPr>
              <w:pStyle w:val="TAC"/>
              <w:rPr>
                <w:lang w:val="en-US" w:eastAsia="zh-CN" w:bidi="ar"/>
              </w:rPr>
            </w:pPr>
            <w:r w:rsidRPr="00C30686">
              <w:rPr>
                <w:lang w:val="en-US" w:eastAsia="zh-CN" w:bidi="ar"/>
              </w:rPr>
              <w:t>CA_n48(2A)_BCS0</w:t>
            </w:r>
          </w:p>
        </w:tc>
        <w:tc>
          <w:tcPr>
            <w:tcW w:w="2445" w:type="dxa"/>
            <w:tcBorders>
              <w:top w:val="nil"/>
              <w:left w:val="single" w:sz="4" w:space="0" w:color="auto"/>
              <w:bottom w:val="nil"/>
              <w:right w:val="single" w:sz="4" w:space="0" w:color="auto"/>
            </w:tcBorders>
            <w:vAlign w:val="center"/>
          </w:tcPr>
          <w:p w14:paraId="1CEB3F8B" w14:textId="77777777" w:rsidR="006F6378" w:rsidRPr="00C30686" w:rsidRDefault="006F6378" w:rsidP="0094020B">
            <w:pPr>
              <w:pStyle w:val="TAC"/>
              <w:rPr>
                <w:kern w:val="2"/>
                <w:szCs w:val="22"/>
                <w:lang w:val="en-US" w:eastAsia="zh-CN"/>
              </w:rPr>
            </w:pPr>
          </w:p>
        </w:tc>
      </w:tr>
      <w:tr w:rsidR="006F6378" w:rsidRPr="00C30686" w14:paraId="5E30607E"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539D1C3"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26311BDB"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45065742"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1F4E4962" w14:textId="77777777" w:rsidR="006F6378" w:rsidRPr="00C30686" w:rsidRDefault="006F6378" w:rsidP="0094020B">
            <w:pPr>
              <w:pStyle w:val="TAC"/>
              <w:rPr>
                <w:lang w:val="en-US" w:eastAsia="zh-CN" w:bidi="ar"/>
              </w:rPr>
            </w:pPr>
            <w:r w:rsidRPr="00C30686">
              <w:rPr>
                <w:lang w:val="en-US" w:eastAsia="zh-CN" w:bidi="ar"/>
              </w:rPr>
              <w:t>CA_n96C_BCS0</w:t>
            </w:r>
          </w:p>
        </w:tc>
        <w:tc>
          <w:tcPr>
            <w:tcW w:w="2445" w:type="dxa"/>
            <w:tcBorders>
              <w:top w:val="nil"/>
              <w:left w:val="single" w:sz="4" w:space="0" w:color="auto"/>
              <w:bottom w:val="single" w:sz="4" w:space="0" w:color="auto"/>
              <w:right w:val="single" w:sz="4" w:space="0" w:color="auto"/>
            </w:tcBorders>
            <w:vAlign w:val="center"/>
          </w:tcPr>
          <w:p w14:paraId="1961F63E" w14:textId="77777777" w:rsidR="006F6378" w:rsidRPr="00C30686" w:rsidRDefault="006F6378" w:rsidP="0094020B">
            <w:pPr>
              <w:pStyle w:val="TAC"/>
              <w:rPr>
                <w:kern w:val="2"/>
                <w:szCs w:val="22"/>
                <w:lang w:val="en-US" w:eastAsia="zh-CN"/>
              </w:rPr>
            </w:pPr>
          </w:p>
        </w:tc>
      </w:tr>
      <w:tr w:rsidR="006F6378" w:rsidRPr="00C30686" w14:paraId="13E08005"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00F2B5EB" w14:textId="77777777" w:rsidR="006F6378" w:rsidRPr="00C30686" w:rsidRDefault="006F6378" w:rsidP="0094020B">
            <w:pPr>
              <w:pStyle w:val="TAC"/>
              <w:rPr>
                <w:kern w:val="2"/>
                <w:szCs w:val="22"/>
                <w:lang w:val="en-US"/>
              </w:rPr>
            </w:pPr>
            <w:r w:rsidRPr="00C30686">
              <w:rPr>
                <w:kern w:val="2"/>
                <w:szCs w:val="22"/>
                <w:lang w:val="en-US"/>
              </w:rPr>
              <w:t>CA_n46B-n48(2A)-n96C</w:t>
            </w:r>
          </w:p>
        </w:tc>
        <w:tc>
          <w:tcPr>
            <w:tcW w:w="2785" w:type="dxa"/>
            <w:tcBorders>
              <w:top w:val="nil"/>
              <w:left w:val="single" w:sz="4" w:space="0" w:color="auto"/>
              <w:bottom w:val="nil"/>
              <w:right w:val="single" w:sz="4" w:space="0" w:color="auto"/>
            </w:tcBorders>
            <w:shd w:val="clear" w:color="auto" w:fill="auto"/>
            <w:vAlign w:val="center"/>
          </w:tcPr>
          <w:p w14:paraId="7A399A4F" w14:textId="77777777" w:rsidR="006F6378" w:rsidRPr="00C30686" w:rsidRDefault="006F6378" w:rsidP="0094020B">
            <w:pPr>
              <w:pStyle w:val="TAC"/>
              <w:rPr>
                <w:kern w:val="2"/>
                <w:szCs w:val="22"/>
                <w:lang w:val="en-US"/>
              </w:rPr>
            </w:pPr>
            <w:r w:rsidRPr="00C30686">
              <w:rPr>
                <w:kern w:val="2"/>
                <w:szCs w:val="22"/>
                <w:lang w:val="en-US"/>
              </w:rPr>
              <w:t>CA_n46A-n48A</w:t>
            </w:r>
          </w:p>
          <w:p w14:paraId="0EE1D3C5"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0885F061"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15637B7A" w14:textId="77777777" w:rsidR="006F6378" w:rsidRPr="00C30686" w:rsidRDefault="006F6378" w:rsidP="0094020B">
            <w:pPr>
              <w:pStyle w:val="TAC"/>
              <w:rPr>
                <w:lang w:val="en-US" w:eastAsia="zh-CN" w:bidi="ar"/>
              </w:rPr>
            </w:pPr>
            <w:r w:rsidRPr="00C30686">
              <w:rPr>
                <w:lang w:val="en-US" w:eastAsia="zh-CN" w:bidi="ar"/>
              </w:rPr>
              <w:t>CA_n46B_BCS0</w:t>
            </w:r>
          </w:p>
        </w:tc>
        <w:tc>
          <w:tcPr>
            <w:tcW w:w="2445" w:type="dxa"/>
            <w:tcBorders>
              <w:top w:val="nil"/>
              <w:left w:val="single" w:sz="4" w:space="0" w:color="auto"/>
              <w:bottom w:val="nil"/>
              <w:right w:val="single" w:sz="4" w:space="0" w:color="auto"/>
            </w:tcBorders>
            <w:shd w:val="clear" w:color="auto" w:fill="auto"/>
            <w:vAlign w:val="center"/>
          </w:tcPr>
          <w:p w14:paraId="2484C0AD"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796861AF" w14:textId="77777777" w:rsidTr="004F423A">
        <w:trPr>
          <w:trHeight w:val="29"/>
        </w:trPr>
        <w:tc>
          <w:tcPr>
            <w:tcW w:w="2742" w:type="dxa"/>
            <w:tcBorders>
              <w:top w:val="nil"/>
              <w:left w:val="single" w:sz="4" w:space="0" w:color="auto"/>
              <w:bottom w:val="nil"/>
              <w:right w:val="single" w:sz="4" w:space="0" w:color="auto"/>
            </w:tcBorders>
            <w:vAlign w:val="center"/>
          </w:tcPr>
          <w:p w14:paraId="269C0B1F"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4B636CCB"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40517AFE"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10E8348C" w14:textId="77777777" w:rsidR="006F6378" w:rsidRPr="00C30686" w:rsidRDefault="006F6378" w:rsidP="0094020B">
            <w:pPr>
              <w:pStyle w:val="TAC"/>
              <w:rPr>
                <w:lang w:val="en-US" w:eastAsia="zh-CN" w:bidi="ar"/>
              </w:rPr>
            </w:pPr>
            <w:r w:rsidRPr="00C30686">
              <w:rPr>
                <w:lang w:val="en-US" w:eastAsia="zh-CN" w:bidi="ar"/>
              </w:rPr>
              <w:t>CA_n48(2A)_BCS0</w:t>
            </w:r>
          </w:p>
        </w:tc>
        <w:tc>
          <w:tcPr>
            <w:tcW w:w="2445" w:type="dxa"/>
            <w:tcBorders>
              <w:top w:val="nil"/>
              <w:left w:val="single" w:sz="4" w:space="0" w:color="auto"/>
              <w:bottom w:val="nil"/>
              <w:right w:val="single" w:sz="4" w:space="0" w:color="auto"/>
            </w:tcBorders>
            <w:vAlign w:val="center"/>
          </w:tcPr>
          <w:p w14:paraId="3734A345" w14:textId="77777777" w:rsidR="006F6378" w:rsidRPr="00C30686" w:rsidRDefault="006F6378" w:rsidP="0094020B">
            <w:pPr>
              <w:pStyle w:val="TAC"/>
              <w:rPr>
                <w:kern w:val="2"/>
                <w:szCs w:val="22"/>
                <w:lang w:val="en-US" w:eastAsia="zh-CN"/>
              </w:rPr>
            </w:pPr>
          </w:p>
        </w:tc>
      </w:tr>
      <w:tr w:rsidR="006F6378" w:rsidRPr="00C30686" w14:paraId="55E03873"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4786BB0"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0AC8152F"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8E1622C"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3980115E" w14:textId="77777777" w:rsidR="006F6378" w:rsidRPr="00C30686" w:rsidRDefault="006F6378" w:rsidP="0094020B">
            <w:pPr>
              <w:pStyle w:val="TAC"/>
              <w:rPr>
                <w:lang w:val="en-US" w:eastAsia="zh-CN" w:bidi="ar"/>
              </w:rPr>
            </w:pPr>
            <w:r w:rsidRPr="00C30686">
              <w:rPr>
                <w:lang w:val="en-US" w:eastAsia="zh-CN" w:bidi="ar"/>
              </w:rPr>
              <w:t>CA_n96C_BCS0</w:t>
            </w:r>
          </w:p>
        </w:tc>
        <w:tc>
          <w:tcPr>
            <w:tcW w:w="2445" w:type="dxa"/>
            <w:tcBorders>
              <w:top w:val="nil"/>
              <w:left w:val="single" w:sz="4" w:space="0" w:color="auto"/>
              <w:bottom w:val="single" w:sz="4" w:space="0" w:color="auto"/>
              <w:right w:val="single" w:sz="4" w:space="0" w:color="auto"/>
            </w:tcBorders>
            <w:vAlign w:val="center"/>
          </w:tcPr>
          <w:p w14:paraId="012725C2" w14:textId="77777777" w:rsidR="006F6378" w:rsidRPr="00C30686" w:rsidRDefault="006F6378" w:rsidP="0094020B">
            <w:pPr>
              <w:pStyle w:val="TAC"/>
              <w:rPr>
                <w:kern w:val="2"/>
                <w:szCs w:val="22"/>
                <w:lang w:val="en-US" w:eastAsia="zh-CN"/>
              </w:rPr>
            </w:pPr>
          </w:p>
        </w:tc>
      </w:tr>
      <w:tr w:rsidR="006F6378" w:rsidRPr="00C30686" w14:paraId="46A17AB8"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15E27DBB" w14:textId="77777777" w:rsidR="006F6378" w:rsidRPr="00C30686" w:rsidRDefault="006F6378" w:rsidP="0094020B">
            <w:pPr>
              <w:pStyle w:val="TAC"/>
              <w:rPr>
                <w:kern w:val="2"/>
                <w:szCs w:val="22"/>
                <w:lang w:val="en-US"/>
              </w:rPr>
            </w:pPr>
            <w:r w:rsidRPr="00C30686">
              <w:rPr>
                <w:kern w:val="2"/>
                <w:szCs w:val="22"/>
                <w:lang w:val="en-US"/>
              </w:rPr>
              <w:t>CA_n46C-n48(2A)-n96C</w:t>
            </w:r>
          </w:p>
        </w:tc>
        <w:tc>
          <w:tcPr>
            <w:tcW w:w="2785" w:type="dxa"/>
            <w:tcBorders>
              <w:top w:val="nil"/>
              <w:left w:val="single" w:sz="4" w:space="0" w:color="auto"/>
              <w:bottom w:val="nil"/>
              <w:right w:val="single" w:sz="4" w:space="0" w:color="auto"/>
            </w:tcBorders>
            <w:shd w:val="clear" w:color="auto" w:fill="auto"/>
            <w:vAlign w:val="center"/>
          </w:tcPr>
          <w:p w14:paraId="2CFE27BB" w14:textId="77777777" w:rsidR="006F6378" w:rsidRPr="00C30686" w:rsidRDefault="006F6378" w:rsidP="0094020B">
            <w:pPr>
              <w:pStyle w:val="TAC"/>
              <w:rPr>
                <w:kern w:val="2"/>
                <w:szCs w:val="22"/>
                <w:lang w:val="en-US"/>
              </w:rPr>
            </w:pPr>
            <w:r w:rsidRPr="00C30686">
              <w:rPr>
                <w:kern w:val="2"/>
                <w:szCs w:val="22"/>
                <w:lang w:val="en-US"/>
              </w:rPr>
              <w:t>CA_n46A-n48A</w:t>
            </w:r>
          </w:p>
          <w:p w14:paraId="2D46FEA3"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7A3748E"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74BB2E0B" w14:textId="77777777" w:rsidR="006F6378" w:rsidRPr="00C30686" w:rsidRDefault="006F6378" w:rsidP="0094020B">
            <w:pPr>
              <w:pStyle w:val="TAC"/>
              <w:rPr>
                <w:lang w:val="en-US" w:eastAsia="zh-CN" w:bidi="ar"/>
              </w:rPr>
            </w:pPr>
            <w:r w:rsidRPr="00C30686">
              <w:rPr>
                <w:lang w:val="en-US" w:eastAsia="zh-CN" w:bidi="ar"/>
              </w:rPr>
              <w:t>CA_n46C_BCS0</w:t>
            </w:r>
          </w:p>
        </w:tc>
        <w:tc>
          <w:tcPr>
            <w:tcW w:w="2445" w:type="dxa"/>
            <w:tcBorders>
              <w:top w:val="nil"/>
              <w:left w:val="single" w:sz="4" w:space="0" w:color="auto"/>
              <w:bottom w:val="nil"/>
              <w:right w:val="single" w:sz="4" w:space="0" w:color="auto"/>
            </w:tcBorders>
            <w:shd w:val="clear" w:color="auto" w:fill="auto"/>
            <w:vAlign w:val="center"/>
          </w:tcPr>
          <w:p w14:paraId="4BE2609E"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753BD55C" w14:textId="77777777" w:rsidTr="004F423A">
        <w:trPr>
          <w:trHeight w:val="29"/>
        </w:trPr>
        <w:tc>
          <w:tcPr>
            <w:tcW w:w="2742" w:type="dxa"/>
            <w:tcBorders>
              <w:top w:val="nil"/>
              <w:left w:val="single" w:sz="4" w:space="0" w:color="auto"/>
              <w:bottom w:val="nil"/>
              <w:right w:val="single" w:sz="4" w:space="0" w:color="auto"/>
            </w:tcBorders>
            <w:vAlign w:val="center"/>
          </w:tcPr>
          <w:p w14:paraId="3BEDBF35"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2ACD3058"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CC45C83"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341DDE70" w14:textId="77777777" w:rsidR="006F6378" w:rsidRPr="00C30686" w:rsidRDefault="006F6378" w:rsidP="0094020B">
            <w:pPr>
              <w:pStyle w:val="TAC"/>
              <w:rPr>
                <w:lang w:val="en-US" w:eastAsia="zh-CN" w:bidi="ar"/>
              </w:rPr>
            </w:pPr>
            <w:r w:rsidRPr="00C30686">
              <w:rPr>
                <w:lang w:val="en-US" w:eastAsia="zh-CN" w:bidi="ar"/>
              </w:rPr>
              <w:t>CA_n48(2A)_BCS0</w:t>
            </w:r>
          </w:p>
        </w:tc>
        <w:tc>
          <w:tcPr>
            <w:tcW w:w="2445" w:type="dxa"/>
            <w:tcBorders>
              <w:top w:val="nil"/>
              <w:left w:val="single" w:sz="4" w:space="0" w:color="auto"/>
              <w:bottom w:val="nil"/>
              <w:right w:val="single" w:sz="4" w:space="0" w:color="auto"/>
            </w:tcBorders>
            <w:vAlign w:val="center"/>
          </w:tcPr>
          <w:p w14:paraId="78EB4826" w14:textId="77777777" w:rsidR="006F6378" w:rsidRPr="00C30686" w:rsidRDefault="006F6378" w:rsidP="0094020B">
            <w:pPr>
              <w:pStyle w:val="TAC"/>
              <w:rPr>
                <w:kern w:val="2"/>
                <w:szCs w:val="22"/>
                <w:lang w:val="en-US" w:eastAsia="zh-CN"/>
              </w:rPr>
            </w:pPr>
          </w:p>
        </w:tc>
      </w:tr>
      <w:tr w:rsidR="006F6378" w:rsidRPr="00C30686" w14:paraId="1AD7832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375187F"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0E396D2C"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4C1DEAD4"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32C6A98C" w14:textId="77777777" w:rsidR="006F6378" w:rsidRPr="00C30686" w:rsidRDefault="006F6378" w:rsidP="0094020B">
            <w:pPr>
              <w:pStyle w:val="TAC"/>
              <w:rPr>
                <w:lang w:val="en-US" w:eastAsia="zh-CN" w:bidi="ar"/>
              </w:rPr>
            </w:pPr>
            <w:r w:rsidRPr="00C30686">
              <w:rPr>
                <w:lang w:val="en-US" w:eastAsia="zh-CN" w:bidi="ar"/>
              </w:rPr>
              <w:t>CA_n96C_BCS0</w:t>
            </w:r>
          </w:p>
        </w:tc>
        <w:tc>
          <w:tcPr>
            <w:tcW w:w="2445" w:type="dxa"/>
            <w:tcBorders>
              <w:top w:val="nil"/>
              <w:left w:val="single" w:sz="4" w:space="0" w:color="auto"/>
              <w:bottom w:val="single" w:sz="4" w:space="0" w:color="auto"/>
              <w:right w:val="single" w:sz="4" w:space="0" w:color="auto"/>
            </w:tcBorders>
            <w:vAlign w:val="center"/>
          </w:tcPr>
          <w:p w14:paraId="0A63343B" w14:textId="77777777" w:rsidR="006F6378" w:rsidRPr="00C30686" w:rsidRDefault="006F6378" w:rsidP="0094020B">
            <w:pPr>
              <w:pStyle w:val="TAC"/>
              <w:rPr>
                <w:kern w:val="2"/>
                <w:szCs w:val="22"/>
                <w:lang w:val="en-US" w:eastAsia="zh-CN"/>
              </w:rPr>
            </w:pPr>
          </w:p>
        </w:tc>
      </w:tr>
      <w:tr w:rsidR="006F6378" w:rsidRPr="00C30686" w14:paraId="6724F8A5"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58CECF66" w14:textId="77777777" w:rsidR="006F6378" w:rsidRPr="00C30686" w:rsidRDefault="006F6378" w:rsidP="0094020B">
            <w:pPr>
              <w:pStyle w:val="TAC"/>
              <w:rPr>
                <w:kern w:val="2"/>
                <w:szCs w:val="22"/>
                <w:lang w:val="en-US"/>
              </w:rPr>
            </w:pPr>
            <w:r w:rsidRPr="00C30686">
              <w:rPr>
                <w:kern w:val="2"/>
                <w:szCs w:val="22"/>
                <w:lang w:val="en-US"/>
              </w:rPr>
              <w:t>CA_n46D-n48(2A)-n96C</w:t>
            </w:r>
          </w:p>
        </w:tc>
        <w:tc>
          <w:tcPr>
            <w:tcW w:w="2785" w:type="dxa"/>
            <w:tcBorders>
              <w:top w:val="nil"/>
              <w:left w:val="single" w:sz="4" w:space="0" w:color="auto"/>
              <w:bottom w:val="nil"/>
              <w:right w:val="single" w:sz="4" w:space="0" w:color="auto"/>
            </w:tcBorders>
            <w:shd w:val="clear" w:color="auto" w:fill="auto"/>
            <w:vAlign w:val="center"/>
          </w:tcPr>
          <w:p w14:paraId="10F7554C" w14:textId="77777777" w:rsidR="006F6378" w:rsidRPr="00C30686" w:rsidRDefault="006F6378" w:rsidP="0094020B">
            <w:pPr>
              <w:pStyle w:val="TAC"/>
              <w:rPr>
                <w:kern w:val="2"/>
                <w:szCs w:val="22"/>
                <w:lang w:val="en-US"/>
              </w:rPr>
            </w:pPr>
            <w:r w:rsidRPr="00C30686">
              <w:rPr>
                <w:kern w:val="2"/>
                <w:szCs w:val="22"/>
                <w:lang w:val="en-US"/>
              </w:rPr>
              <w:t>CA_n46A-n48A</w:t>
            </w:r>
          </w:p>
          <w:p w14:paraId="7B9004E5"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5F18BF8C"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53794F86" w14:textId="77777777" w:rsidR="006F6378" w:rsidRPr="00C30686" w:rsidRDefault="006F6378" w:rsidP="0094020B">
            <w:pPr>
              <w:pStyle w:val="TAC"/>
              <w:rPr>
                <w:lang w:val="en-US" w:eastAsia="zh-CN" w:bidi="ar"/>
              </w:rPr>
            </w:pPr>
            <w:r w:rsidRPr="00C30686">
              <w:rPr>
                <w:lang w:val="en-US" w:eastAsia="zh-CN" w:bidi="ar"/>
              </w:rPr>
              <w:t>CA_n46D_BCS0</w:t>
            </w:r>
          </w:p>
        </w:tc>
        <w:tc>
          <w:tcPr>
            <w:tcW w:w="2445" w:type="dxa"/>
            <w:tcBorders>
              <w:top w:val="nil"/>
              <w:left w:val="single" w:sz="4" w:space="0" w:color="auto"/>
              <w:bottom w:val="nil"/>
              <w:right w:val="single" w:sz="4" w:space="0" w:color="auto"/>
            </w:tcBorders>
            <w:shd w:val="clear" w:color="auto" w:fill="auto"/>
            <w:vAlign w:val="center"/>
          </w:tcPr>
          <w:p w14:paraId="6FECB692"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4A4C8A9D" w14:textId="77777777" w:rsidTr="004F423A">
        <w:trPr>
          <w:trHeight w:val="29"/>
        </w:trPr>
        <w:tc>
          <w:tcPr>
            <w:tcW w:w="2742" w:type="dxa"/>
            <w:tcBorders>
              <w:top w:val="nil"/>
              <w:left w:val="single" w:sz="4" w:space="0" w:color="auto"/>
              <w:bottom w:val="nil"/>
              <w:right w:val="single" w:sz="4" w:space="0" w:color="auto"/>
            </w:tcBorders>
            <w:vAlign w:val="center"/>
          </w:tcPr>
          <w:p w14:paraId="1063CAA7"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5F62340B"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55737FDB"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4AFCEA0C" w14:textId="77777777" w:rsidR="006F6378" w:rsidRPr="00C30686" w:rsidRDefault="006F6378" w:rsidP="0094020B">
            <w:pPr>
              <w:pStyle w:val="TAC"/>
              <w:rPr>
                <w:lang w:val="en-US" w:eastAsia="zh-CN" w:bidi="ar"/>
              </w:rPr>
            </w:pPr>
            <w:r w:rsidRPr="00C30686">
              <w:rPr>
                <w:lang w:val="en-US" w:eastAsia="zh-CN" w:bidi="ar"/>
              </w:rPr>
              <w:t>CA_n48(2A)_BCS0</w:t>
            </w:r>
          </w:p>
        </w:tc>
        <w:tc>
          <w:tcPr>
            <w:tcW w:w="2445" w:type="dxa"/>
            <w:tcBorders>
              <w:top w:val="nil"/>
              <w:left w:val="single" w:sz="4" w:space="0" w:color="auto"/>
              <w:bottom w:val="nil"/>
              <w:right w:val="single" w:sz="4" w:space="0" w:color="auto"/>
            </w:tcBorders>
            <w:vAlign w:val="center"/>
          </w:tcPr>
          <w:p w14:paraId="63ABA101" w14:textId="77777777" w:rsidR="006F6378" w:rsidRPr="00C30686" w:rsidRDefault="006F6378" w:rsidP="0094020B">
            <w:pPr>
              <w:pStyle w:val="TAC"/>
              <w:rPr>
                <w:kern w:val="2"/>
                <w:szCs w:val="22"/>
                <w:lang w:val="en-US" w:eastAsia="zh-CN"/>
              </w:rPr>
            </w:pPr>
          </w:p>
        </w:tc>
      </w:tr>
      <w:tr w:rsidR="006F6378" w:rsidRPr="00C30686" w14:paraId="1E919DB7"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56E8E69"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2D5A4922"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7BB461E8"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521D0933" w14:textId="77777777" w:rsidR="006F6378" w:rsidRPr="00C30686" w:rsidRDefault="006F6378" w:rsidP="0094020B">
            <w:pPr>
              <w:pStyle w:val="TAC"/>
              <w:rPr>
                <w:lang w:val="en-US" w:eastAsia="zh-CN" w:bidi="ar"/>
              </w:rPr>
            </w:pPr>
            <w:r w:rsidRPr="00C30686">
              <w:rPr>
                <w:lang w:val="en-US" w:eastAsia="zh-CN" w:bidi="ar"/>
              </w:rPr>
              <w:t>CA_n96C_BCS0</w:t>
            </w:r>
          </w:p>
        </w:tc>
        <w:tc>
          <w:tcPr>
            <w:tcW w:w="2445" w:type="dxa"/>
            <w:tcBorders>
              <w:top w:val="nil"/>
              <w:left w:val="single" w:sz="4" w:space="0" w:color="auto"/>
              <w:bottom w:val="single" w:sz="4" w:space="0" w:color="auto"/>
              <w:right w:val="single" w:sz="4" w:space="0" w:color="auto"/>
            </w:tcBorders>
            <w:vAlign w:val="center"/>
          </w:tcPr>
          <w:p w14:paraId="3EF6D68C" w14:textId="77777777" w:rsidR="006F6378" w:rsidRPr="00C30686" w:rsidRDefault="006F6378" w:rsidP="0094020B">
            <w:pPr>
              <w:pStyle w:val="TAC"/>
              <w:rPr>
                <w:kern w:val="2"/>
                <w:szCs w:val="22"/>
                <w:lang w:val="en-US" w:eastAsia="zh-CN"/>
              </w:rPr>
            </w:pPr>
          </w:p>
        </w:tc>
      </w:tr>
      <w:tr w:rsidR="006F6378" w:rsidRPr="00C30686" w14:paraId="77252281"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35C3BB0"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CA_n46M-n48(2A)-n96C</w:t>
            </w:r>
          </w:p>
        </w:tc>
        <w:tc>
          <w:tcPr>
            <w:tcW w:w="2785" w:type="dxa"/>
            <w:tcBorders>
              <w:top w:val="single" w:sz="4" w:space="0" w:color="auto"/>
              <w:left w:val="single" w:sz="4" w:space="0" w:color="auto"/>
              <w:bottom w:val="nil"/>
              <w:right w:val="single" w:sz="4" w:space="0" w:color="auto"/>
            </w:tcBorders>
            <w:vAlign w:val="center"/>
          </w:tcPr>
          <w:p w14:paraId="146AB059"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w:t>
            </w:r>
          </w:p>
        </w:tc>
        <w:tc>
          <w:tcPr>
            <w:tcW w:w="1259" w:type="dxa"/>
            <w:tcBorders>
              <w:top w:val="single" w:sz="4" w:space="0" w:color="auto"/>
              <w:left w:val="single" w:sz="4" w:space="0" w:color="auto"/>
              <w:bottom w:val="single" w:sz="4" w:space="0" w:color="auto"/>
              <w:right w:val="single" w:sz="4" w:space="0" w:color="auto"/>
            </w:tcBorders>
            <w:vAlign w:val="center"/>
          </w:tcPr>
          <w:p w14:paraId="5BFBFEE7"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6D6EC313"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CA_n46M_BCS0</w:t>
            </w:r>
          </w:p>
        </w:tc>
        <w:tc>
          <w:tcPr>
            <w:tcW w:w="2445" w:type="dxa"/>
            <w:tcBorders>
              <w:top w:val="single" w:sz="4" w:space="0" w:color="auto"/>
              <w:left w:val="single" w:sz="4" w:space="0" w:color="auto"/>
              <w:bottom w:val="nil"/>
              <w:right w:val="single" w:sz="4" w:space="0" w:color="auto"/>
            </w:tcBorders>
            <w:vAlign w:val="center"/>
          </w:tcPr>
          <w:p w14:paraId="4D3EA3F7" w14:textId="77777777" w:rsidR="006F6378" w:rsidRPr="00C30686" w:rsidRDefault="006F6378" w:rsidP="0094020B">
            <w:pPr>
              <w:pStyle w:val="TAC"/>
              <w:rPr>
                <w:rFonts w:eastAsiaTheme="minorEastAsia"/>
                <w:kern w:val="2"/>
                <w:szCs w:val="22"/>
                <w:lang w:val="en-US" w:eastAsia="zh-CN"/>
              </w:rPr>
            </w:pPr>
            <w:r w:rsidRPr="00C30686">
              <w:rPr>
                <w:rFonts w:eastAsiaTheme="minorEastAsia"/>
                <w:lang w:val="en-US" w:eastAsia="zh-CN"/>
              </w:rPr>
              <w:t>0</w:t>
            </w:r>
          </w:p>
        </w:tc>
      </w:tr>
      <w:tr w:rsidR="006F6378" w:rsidRPr="00C30686" w14:paraId="6416473B" w14:textId="77777777" w:rsidTr="004F423A">
        <w:trPr>
          <w:trHeight w:val="29"/>
        </w:trPr>
        <w:tc>
          <w:tcPr>
            <w:tcW w:w="2742" w:type="dxa"/>
            <w:tcBorders>
              <w:top w:val="nil"/>
              <w:left w:val="single" w:sz="4" w:space="0" w:color="auto"/>
              <w:bottom w:val="nil"/>
              <w:right w:val="single" w:sz="4" w:space="0" w:color="auto"/>
            </w:tcBorders>
            <w:vAlign w:val="center"/>
          </w:tcPr>
          <w:p w14:paraId="66A99EA7"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nil"/>
              <w:right w:val="single" w:sz="4" w:space="0" w:color="auto"/>
            </w:tcBorders>
            <w:vAlign w:val="center"/>
          </w:tcPr>
          <w:p w14:paraId="14386D2C"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3C0F82A"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2CFD5287"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CA_n48(2A)_BCS0</w:t>
            </w:r>
          </w:p>
        </w:tc>
        <w:tc>
          <w:tcPr>
            <w:tcW w:w="2445" w:type="dxa"/>
            <w:tcBorders>
              <w:top w:val="nil"/>
              <w:left w:val="single" w:sz="4" w:space="0" w:color="auto"/>
              <w:bottom w:val="nil"/>
              <w:right w:val="single" w:sz="4" w:space="0" w:color="auto"/>
            </w:tcBorders>
            <w:vAlign w:val="center"/>
          </w:tcPr>
          <w:p w14:paraId="0D53D4C5" w14:textId="77777777" w:rsidR="006F6378" w:rsidRPr="00C30686" w:rsidRDefault="006F6378" w:rsidP="0094020B">
            <w:pPr>
              <w:pStyle w:val="TAC"/>
              <w:rPr>
                <w:rFonts w:eastAsiaTheme="minorEastAsia"/>
                <w:kern w:val="2"/>
                <w:szCs w:val="22"/>
                <w:lang w:val="en-US" w:eastAsia="zh-CN"/>
              </w:rPr>
            </w:pPr>
          </w:p>
        </w:tc>
      </w:tr>
      <w:tr w:rsidR="006F6378" w:rsidRPr="00C30686" w14:paraId="61550379"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5B78F14"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2DF8DAA4"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EE8A064"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7D5DFBDC"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CA_n96C_BCS0</w:t>
            </w:r>
          </w:p>
        </w:tc>
        <w:tc>
          <w:tcPr>
            <w:tcW w:w="2445" w:type="dxa"/>
            <w:tcBorders>
              <w:top w:val="nil"/>
              <w:left w:val="single" w:sz="4" w:space="0" w:color="auto"/>
              <w:bottom w:val="single" w:sz="4" w:space="0" w:color="auto"/>
              <w:right w:val="single" w:sz="4" w:space="0" w:color="auto"/>
            </w:tcBorders>
            <w:vAlign w:val="center"/>
          </w:tcPr>
          <w:p w14:paraId="19941778" w14:textId="77777777" w:rsidR="006F6378" w:rsidRPr="00C30686" w:rsidRDefault="006F6378" w:rsidP="0094020B">
            <w:pPr>
              <w:pStyle w:val="TAC"/>
              <w:rPr>
                <w:rFonts w:eastAsiaTheme="minorEastAsia"/>
                <w:kern w:val="2"/>
                <w:szCs w:val="22"/>
                <w:lang w:val="en-US" w:eastAsia="zh-CN"/>
              </w:rPr>
            </w:pPr>
          </w:p>
        </w:tc>
      </w:tr>
      <w:tr w:rsidR="006F6378" w:rsidRPr="00C30686" w14:paraId="31A234A7"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15733198" w14:textId="77777777" w:rsidR="006F6378" w:rsidRPr="00C30686" w:rsidRDefault="006F6378" w:rsidP="0094020B">
            <w:pPr>
              <w:pStyle w:val="TAC"/>
              <w:rPr>
                <w:kern w:val="2"/>
                <w:szCs w:val="22"/>
                <w:lang w:val="en-US"/>
              </w:rPr>
            </w:pPr>
            <w:r w:rsidRPr="00C30686">
              <w:rPr>
                <w:kern w:val="2"/>
                <w:szCs w:val="22"/>
                <w:lang w:val="en-US"/>
              </w:rPr>
              <w:t>CA_n46N-n48(2A)-n96C</w:t>
            </w:r>
          </w:p>
        </w:tc>
        <w:tc>
          <w:tcPr>
            <w:tcW w:w="2785" w:type="dxa"/>
            <w:tcBorders>
              <w:top w:val="nil"/>
              <w:left w:val="single" w:sz="4" w:space="0" w:color="auto"/>
              <w:bottom w:val="nil"/>
              <w:right w:val="single" w:sz="4" w:space="0" w:color="auto"/>
            </w:tcBorders>
            <w:shd w:val="clear" w:color="auto" w:fill="auto"/>
            <w:vAlign w:val="center"/>
          </w:tcPr>
          <w:p w14:paraId="7F4258A0" w14:textId="77777777" w:rsidR="006F6378" w:rsidRPr="00C30686" w:rsidRDefault="006F6378" w:rsidP="0094020B">
            <w:pPr>
              <w:pStyle w:val="TAC"/>
              <w:rPr>
                <w:kern w:val="2"/>
                <w:szCs w:val="22"/>
                <w:lang w:val="en-US"/>
              </w:rPr>
            </w:pPr>
            <w:r w:rsidRPr="00C30686">
              <w:rPr>
                <w:kern w:val="2"/>
                <w:szCs w:val="22"/>
                <w:lang w:val="en-US"/>
              </w:rPr>
              <w:t>CA_n46A-n48A</w:t>
            </w:r>
          </w:p>
          <w:p w14:paraId="2F4EEC1C"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01C4BCED"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73907FE6" w14:textId="77777777" w:rsidR="006F6378" w:rsidRPr="00C30686" w:rsidRDefault="006F6378" w:rsidP="0094020B">
            <w:pPr>
              <w:pStyle w:val="TAC"/>
              <w:rPr>
                <w:lang w:val="en-US" w:eastAsia="zh-CN" w:bidi="ar"/>
              </w:rPr>
            </w:pPr>
            <w:r>
              <w:rPr>
                <w:lang w:val="en-US" w:eastAsia="zh-CN" w:bidi="ar"/>
              </w:rPr>
              <w:t>CA_n46N_BCS</w:t>
            </w:r>
            <w:r w:rsidRPr="00C74263">
              <w:rPr>
                <w:szCs w:val="18"/>
                <w:lang w:val="en-US" w:eastAsia="zh-CN" w:bidi="ar"/>
              </w:rPr>
              <w:t>1</w:t>
            </w:r>
          </w:p>
        </w:tc>
        <w:tc>
          <w:tcPr>
            <w:tcW w:w="2445" w:type="dxa"/>
            <w:tcBorders>
              <w:top w:val="nil"/>
              <w:left w:val="single" w:sz="4" w:space="0" w:color="auto"/>
              <w:bottom w:val="nil"/>
              <w:right w:val="single" w:sz="4" w:space="0" w:color="auto"/>
            </w:tcBorders>
            <w:shd w:val="clear" w:color="auto" w:fill="auto"/>
            <w:vAlign w:val="center"/>
          </w:tcPr>
          <w:p w14:paraId="0987966B"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0626FF34" w14:textId="77777777" w:rsidTr="004F423A">
        <w:trPr>
          <w:trHeight w:val="29"/>
        </w:trPr>
        <w:tc>
          <w:tcPr>
            <w:tcW w:w="2742" w:type="dxa"/>
            <w:tcBorders>
              <w:top w:val="nil"/>
              <w:left w:val="single" w:sz="4" w:space="0" w:color="auto"/>
              <w:bottom w:val="nil"/>
              <w:right w:val="single" w:sz="4" w:space="0" w:color="auto"/>
            </w:tcBorders>
            <w:vAlign w:val="center"/>
          </w:tcPr>
          <w:p w14:paraId="36CAC3D5"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1BC7A211"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54A117ED"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431FD050" w14:textId="77777777" w:rsidR="006F6378" w:rsidRPr="00C30686" w:rsidRDefault="006F6378" w:rsidP="0094020B">
            <w:pPr>
              <w:pStyle w:val="TAC"/>
              <w:rPr>
                <w:lang w:val="en-US" w:eastAsia="zh-CN" w:bidi="ar"/>
              </w:rPr>
            </w:pPr>
            <w:r w:rsidRPr="00C30686">
              <w:rPr>
                <w:lang w:val="en-US" w:eastAsia="zh-CN" w:bidi="ar"/>
              </w:rPr>
              <w:t>CA_n48(2A)_BCS0</w:t>
            </w:r>
          </w:p>
        </w:tc>
        <w:tc>
          <w:tcPr>
            <w:tcW w:w="2445" w:type="dxa"/>
            <w:tcBorders>
              <w:top w:val="nil"/>
              <w:left w:val="single" w:sz="4" w:space="0" w:color="auto"/>
              <w:bottom w:val="nil"/>
              <w:right w:val="single" w:sz="4" w:space="0" w:color="auto"/>
            </w:tcBorders>
            <w:vAlign w:val="center"/>
          </w:tcPr>
          <w:p w14:paraId="36877883" w14:textId="77777777" w:rsidR="006F6378" w:rsidRPr="00C30686" w:rsidRDefault="006F6378" w:rsidP="0094020B">
            <w:pPr>
              <w:pStyle w:val="TAC"/>
              <w:rPr>
                <w:kern w:val="2"/>
                <w:szCs w:val="22"/>
                <w:lang w:val="en-US" w:eastAsia="zh-CN"/>
              </w:rPr>
            </w:pPr>
          </w:p>
        </w:tc>
      </w:tr>
      <w:tr w:rsidR="006F6378" w:rsidRPr="00C30686" w14:paraId="75B0A448"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119178E"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5AA955C3"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2D4BF601"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562947DF" w14:textId="77777777" w:rsidR="006F6378" w:rsidRPr="00C30686" w:rsidRDefault="006F6378" w:rsidP="0094020B">
            <w:pPr>
              <w:pStyle w:val="TAC"/>
              <w:rPr>
                <w:lang w:val="en-US" w:eastAsia="zh-CN" w:bidi="ar"/>
              </w:rPr>
            </w:pPr>
            <w:r w:rsidRPr="00C30686">
              <w:rPr>
                <w:lang w:val="en-US" w:eastAsia="zh-CN" w:bidi="ar"/>
              </w:rPr>
              <w:t>CA_n96C_BCS0</w:t>
            </w:r>
          </w:p>
        </w:tc>
        <w:tc>
          <w:tcPr>
            <w:tcW w:w="2445" w:type="dxa"/>
            <w:tcBorders>
              <w:top w:val="nil"/>
              <w:left w:val="single" w:sz="4" w:space="0" w:color="auto"/>
              <w:bottom w:val="single" w:sz="4" w:space="0" w:color="auto"/>
              <w:right w:val="single" w:sz="4" w:space="0" w:color="auto"/>
            </w:tcBorders>
            <w:vAlign w:val="center"/>
          </w:tcPr>
          <w:p w14:paraId="08B7291B" w14:textId="77777777" w:rsidR="006F6378" w:rsidRPr="00C30686" w:rsidRDefault="006F6378" w:rsidP="0094020B">
            <w:pPr>
              <w:pStyle w:val="TAC"/>
              <w:rPr>
                <w:kern w:val="2"/>
                <w:szCs w:val="22"/>
                <w:lang w:val="en-US" w:eastAsia="zh-CN"/>
              </w:rPr>
            </w:pPr>
          </w:p>
        </w:tc>
      </w:tr>
      <w:tr w:rsidR="006F6378" w:rsidRPr="00C30686" w14:paraId="58B31E19"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149B5632" w14:textId="77777777" w:rsidR="006F6378" w:rsidRPr="00C30686" w:rsidRDefault="006F6378" w:rsidP="0094020B">
            <w:pPr>
              <w:pStyle w:val="TAC"/>
              <w:rPr>
                <w:kern w:val="2"/>
                <w:szCs w:val="22"/>
                <w:lang w:val="en-US"/>
              </w:rPr>
            </w:pPr>
            <w:r w:rsidRPr="00C30686">
              <w:rPr>
                <w:kern w:val="2"/>
                <w:szCs w:val="22"/>
                <w:lang w:val="en-US"/>
              </w:rPr>
              <w:t>CA_n46A-n48(2A)-n96D</w:t>
            </w:r>
          </w:p>
        </w:tc>
        <w:tc>
          <w:tcPr>
            <w:tcW w:w="2785" w:type="dxa"/>
            <w:tcBorders>
              <w:top w:val="nil"/>
              <w:left w:val="single" w:sz="4" w:space="0" w:color="auto"/>
              <w:bottom w:val="nil"/>
              <w:right w:val="single" w:sz="4" w:space="0" w:color="auto"/>
            </w:tcBorders>
            <w:shd w:val="clear" w:color="auto" w:fill="auto"/>
            <w:vAlign w:val="center"/>
          </w:tcPr>
          <w:p w14:paraId="26466F58" w14:textId="77777777" w:rsidR="006F6378" w:rsidRPr="00C30686" w:rsidRDefault="006F6378" w:rsidP="0094020B">
            <w:pPr>
              <w:pStyle w:val="TAC"/>
              <w:rPr>
                <w:kern w:val="2"/>
                <w:szCs w:val="22"/>
                <w:lang w:val="en-US"/>
              </w:rPr>
            </w:pPr>
            <w:r w:rsidRPr="00C30686">
              <w:rPr>
                <w:kern w:val="2"/>
                <w:szCs w:val="22"/>
                <w:lang w:val="en-US"/>
              </w:rPr>
              <w:t>CA_n46A-n48A</w:t>
            </w:r>
          </w:p>
          <w:p w14:paraId="772A38C4"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29D0A114"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43C04911" w14:textId="77777777" w:rsidR="006F6378" w:rsidRPr="00C30686" w:rsidRDefault="006F6378" w:rsidP="0094020B">
            <w:pPr>
              <w:pStyle w:val="TAC"/>
              <w:rPr>
                <w:lang w:val="en-US" w:eastAsia="zh-CN" w:bidi="ar"/>
              </w:rPr>
            </w:pPr>
            <w:r w:rsidRPr="00C30686">
              <w:rPr>
                <w:lang w:val="en-US" w:eastAsia="zh-CN" w:bidi="ar"/>
              </w:rPr>
              <w:t>10, 20, 40, 60, 80</w:t>
            </w:r>
          </w:p>
        </w:tc>
        <w:tc>
          <w:tcPr>
            <w:tcW w:w="2445" w:type="dxa"/>
            <w:tcBorders>
              <w:top w:val="nil"/>
              <w:left w:val="single" w:sz="4" w:space="0" w:color="auto"/>
              <w:bottom w:val="nil"/>
              <w:right w:val="single" w:sz="4" w:space="0" w:color="auto"/>
            </w:tcBorders>
            <w:shd w:val="clear" w:color="auto" w:fill="auto"/>
            <w:vAlign w:val="center"/>
          </w:tcPr>
          <w:p w14:paraId="42BFF1FC"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77E68E15" w14:textId="77777777" w:rsidTr="004F423A">
        <w:trPr>
          <w:trHeight w:val="29"/>
        </w:trPr>
        <w:tc>
          <w:tcPr>
            <w:tcW w:w="2742" w:type="dxa"/>
            <w:tcBorders>
              <w:top w:val="nil"/>
              <w:left w:val="single" w:sz="4" w:space="0" w:color="auto"/>
              <w:bottom w:val="nil"/>
              <w:right w:val="single" w:sz="4" w:space="0" w:color="auto"/>
            </w:tcBorders>
            <w:vAlign w:val="center"/>
          </w:tcPr>
          <w:p w14:paraId="6A967ED8"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2A8D158A"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01800649"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277DC602" w14:textId="77777777" w:rsidR="006F6378" w:rsidRPr="00C30686" w:rsidRDefault="006F6378" w:rsidP="0094020B">
            <w:pPr>
              <w:pStyle w:val="TAC"/>
              <w:rPr>
                <w:lang w:val="en-US" w:eastAsia="zh-CN" w:bidi="ar"/>
              </w:rPr>
            </w:pPr>
            <w:r w:rsidRPr="00C30686">
              <w:rPr>
                <w:lang w:val="en-US" w:eastAsia="zh-CN" w:bidi="ar"/>
              </w:rPr>
              <w:t>CA_n48(2A)_BCS0</w:t>
            </w:r>
          </w:p>
        </w:tc>
        <w:tc>
          <w:tcPr>
            <w:tcW w:w="2445" w:type="dxa"/>
            <w:tcBorders>
              <w:top w:val="nil"/>
              <w:left w:val="single" w:sz="4" w:space="0" w:color="auto"/>
              <w:bottom w:val="nil"/>
              <w:right w:val="single" w:sz="4" w:space="0" w:color="auto"/>
            </w:tcBorders>
            <w:vAlign w:val="center"/>
          </w:tcPr>
          <w:p w14:paraId="1F220A01" w14:textId="77777777" w:rsidR="006F6378" w:rsidRPr="00C30686" w:rsidRDefault="006F6378" w:rsidP="0094020B">
            <w:pPr>
              <w:pStyle w:val="TAC"/>
              <w:rPr>
                <w:kern w:val="2"/>
                <w:szCs w:val="22"/>
                <w:lang w:val="en-US" w:eastAsia="zh-CN"/>
              </w:rPr>
            </w:pPr>
          </w:p>
        </w:tc>
      </w:tr>
      <w:tr w:rsidR="006F6378" w:rsidRPr="00C30686" w14:paraId="66340189"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2E5A949"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1F9C3C19"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47BA581C"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52D2F985" w14:textId="77777777" w:rsidR="006F6378" w:rsidRPr="00C30686" w:rsidRDefault="006F6378" w:rsidP="0094020B">
            <w:pPr>
              <w:pStyle w:val="TAC"/>
              <w:rPr>
                <w:lang w:val="en-US" w:eastAsia="zh-CN" w:bidi="ar"/>
              </w:rPr>
            </w:pPr>
            <w:r w:rsidRPr="00C30686">
              <w:rPr>
                <w:lang w:val="en-US" w:eastAsia="zh-CN" w:bidi="ar"/>
              </w:rPr>
              <w:t>CA_n96D_BCS0</w:t>
            </w:r>
          </w:p>
        </w:tc>
        <w:tc>
          <w:tcPr>
            <w:tcW w:w="2445" w:type="dxa"/>
            <w:tcBorders>
              <w:top w:val="nil"/>
              <w:left w:val="single" w:sz="4" w:space="0" w:color="auto"/>
              <w:bottom w:val="single" w:sz="4" w:space="0" w:color="auto"/>
              <w:right w:val="single" w:sz="4" w:space="0" w:color="auto"/>
            </w:tcBorders>
            <w:vAlign w:val="center"/>
          </w:tcPr>
          <w:p w14:paraId="02BB4ADF" w14:textId="77777777" w:rsidR="006F6378" w:rsidRPr="00C30686" w:rsidRDefault="006F6378" w:rsidP="0094020B">
            <w:pPr>
              <w:pStyle w:val="TAC"/>
              <w:rPr>
                <w:kern w:val="2"/>
                <w:szCs w:val="22"/>
                <w:lang w:val="en-US" w:eastAsia="zh-CN"/>
              </w:rPr>
            </w:pPr>
          </w:p>
        </w:tc>
      </w:tr>
      <w:tr w:rsidR="006F6378" w:rsidRPr="00C30686" w14:paraId="069A2A9A"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742BCB45" w14:textId="77777777" w:rsidR="006F6378" w:rsidRPr="00C30686" w:rsidRDefault="006F6378" w:rsidP="0094020B">
            <w:pPr>
              <w:pStyle w:val="TAC"/>
              <w:rPr>
                <w:kern w:val="2"/>
                <w:szCs w:val="22"/>
                <w:lang w:val="en-US"/>
              </w:rPr>
            </w:pPr>
            <w:r w:rsidRPr="00C30686">
              <w:rPr>
                <w:kern w:val="2"/>
                <w:szCs w:val="22"/>
                <w:lang w:val="en-US"/>
              </w:rPr>
              <w:t>CA_n46B-n48(2A)-n96D</w:t>
            </w:r>
          </w:p>
        </w:tc>
        <w:tc>
          <w:tcPr>
            <w:tcW w:w="2785" w:type="dxa"/>
            <w:tcBorders>
              <w:top w:val="nil"/>
              <w:left w:val="single" w:sz="4" w:space="0" w:color="auto"/>
              <w:bottom w:val="nil"/>
              <w:right w:val="single" w:sz="4" w:space="0" w:color="auto"/>
            </w:tcBorders>
            <w:shd w:val="clear" w:color="auto" w:fill="auto"/>
            <w:vAlign w:val="center"/>
          </w:tcPr>
          <w:p w14:paraId="4F22197D" w14:textId="77777777" w:rsidR="006F6378" w:rsidRPr="00C30686" w:rsidRDefault="006F6378" w:rsidP="0094020B">
            <w:pPr>
              <w:pStyle w:val="TAC"/>
              <w:rPr>
                <w:kern w:val="2"/>
                <w:szCs w:val="22"/>
                <w:lang w:val="en-US"/>
              </w:rPr>
            </w:pPr>
            <w:r w:rsidRPr="00C30686">
              <w:rPr>
                <w:kern w:val="2"/>
                <w:szCs w:val="22"/>
                <w:lang w:val="en-US"/>
              </w:rPr>
              <w:t>CA_n46A-n48A</w:t>
            </w:r>
          </w:p>
          <w:p w14:paraId="6A38C153"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E5D8318"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047ADF74" w14:textId="77777777" w:rsidR="006F6378" w:rsidRPr="00C30686" w:rsidRDefault="006F6378" w:rsidP="0094020B">
            <w:pPr>
              <w:pStyle w:val="TAC"/>
              <w:rPr>
                <w:lang w:val="en-US" w:eastAsia="zh-CN" w:bidi="ar"/>
              </w:rPr>
            </w:pPr>
            <w:r w:rsidRPr="00C30686">
              <w:rPr>
                <w:lang w:val="en-US" w:eastAsia="zh-CN" w:bidi="ar"/>
              </w:rPr>
              <w:t>CA_n46B_BCS0</w:t>
            </w:r>
          </w:p>
        </w:tc>
        <w:tc>
          <w:tcPr>
            <w:tcW w:w="2445" w:type="dxa"/>
            <w:tcBorders>
              <w:top w:val="nil"/>
              <w:left w:val="single" w:sz="4" w:space="0" w:color="auto"/>
              <w:bottom w:val="nil"/>
              <w:right w:val="single" w:sz="4" w:space="0" w:color="auto"/>
            </w:tcBorders>
            <w:shd w:val="clear" w:color="auto" w:fill="auto"/>
            <w:vAlign w:val="center"/>
          </w:tcPr>
          <w:p w14:paraId="78DB0D4D"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7FA937E2" w14:textId="77777777" w:rsidTr="004F423A">
        <w:trPr>
          <w:trHeight w:val="29"/>
        </w:trPr>
        <w:tc>
          <w:tcPr>
            <w:tcW w:w="2742" w:type="dxa"/>
            <w:tcBorders>
              <w:top w:val="nil"/>
              <w:left w:val="single" w:sz="4" w:space="0" w:color="auto"/>
              <w:bottom w:val="nil"/>
              <w:right w:val="single" w:sz="4" w:space="0" w:color="auto"/>
            </w:tcBorders>
            <w:vAlign w:val="center"/>
          </w:tcPr>
          <w:p w14:paraId="63611183"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1DE9B7F1"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2A425ADD"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4EA4A09C" w14:textId="77777777" w:rsidR="006F6378" w:rsidRPr="00C30686" w:rsidRDefault="006F6378" w:rsidP="0094020B">
            <w:pPr>
              <w:pStyle w:val="TAC"/>
              <w:rPr>
                <w:lang w:val="en-US" w:eastAsia="zh-CN" w:bidi="ar"/>
              </w:rPr>
            </w:pPr>
            <w:r w:rsidRPr="00C30686">
              <w:rPr>
                <w:lang w:val="en-US" w:eastAsia="zh-CN" w:bidi="ar"/>
              </w:rPr>
              <w:t>CA_n48(2A)_BCS0</w:t>
            </w:r>
          </w:p>
        </w:tc>
        <w:tc>
          <w:tcPr>
            <w:tcW w:w="2445" w:type="dxa"/>
            <w:tcBorders>
              <w:top w:val="nil"/>
              <w:left w:val="single" w:sz="4" w:space="0" w:color="auto"/>
              <w:bottom w:val="nil"/>
              <w:right w:val="single" w:sz="4" w:space="0" w:color="auto"/>
            </w:tcBorders>
            <w:vAlign w:val="center"/>
          </w:tcPr>
          <w:p w14:paraId="1CB24FB9" w14:textId="77777777" w:rsidR="006F6378" w:rsidRPr="00C30686" w:rsidRDefault="006F6378" w:rsidP="0094020B">
            <w:pPr>
              <w:pStyle w:val="TAC"/>
              <w:rPr>
                <w:kern w:val="2"/>
                <w:szCs w:val="22"/>
                <w:lang w:val="en-US" w:eastAsia="zh-CN"/>
              </w:rPr>
            </w:pPr>
          </w:p>
        </w:tc>
      </w:tr>
      <w:tr w:rsidR="006F6378" w:rsidRPr="00C30686" w14:paraId="48D27977"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9D1C47A"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1F6B3B0A"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6FC4A361"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65BCBBA5" w14:textId="77777777" w:rsidR="006F6378" w:rsidRPr="00C30686" w:rsidRDefault="006F6378" w:rsidP="0094020B">
            <w:pPr>
              <w:pStyle w:val="TAC"/>
              <w:rPr>
                <w:lang w:val="en-US" w:eastAsia="zh-CN" w:bidi="ar"/>
              </w:rPr>
            </w:pPr>
            <w:r w:rsidRPr="00C30686">
              <w:rPr>
                <w:lang w:val="en-US" w:eastAsia="zh-CN" w:bidi="ar"/>
              </w:rPr>
              <w:t>CA_n96D_BCS0</w:t>
            </w:r>
          </w:p>
        </w:tc>
        <w:tc>
          <w:tcPr>
            <w:tcW w:w="2445" w:type="dxa"/>
            <w:tcBorders>
              <w:top w:val="nil"/>
              <w:left w:val="single" w:sz="4" w:space="0" w:color="auto"/>
              <w:bottom w:val="single" w:sz="4" w:space="0" w:color="auto"/>
              <w:right w:val="single" w:sz="4" w:space="0" w:color="auto"/>
            </w:tcBorders>
            <w:vAlign w:val="center"/>
          </w:tcPr>
          <w:p w14:paraId="14778914" w14:textId="77777777" w:rsidR="006F6378" w:rsidRPr="00C30686" w:rsidRDefault="006F6378" w:rsidP="0094020B">
            <w:pPr>
              <w:pStyle w:val="TAC"/>
              <w:rPr>
                <w:kern w:val="2"/>
                <w:szCs w:val="22"/>
                <w:lang w:val="en-US" w:eastAsia="zh-CN"/>
              </w:rPr>
            </w:pPr>
          </w:p>
        </w:tc>
      </w:tr>
      <w:tr w:rsidR="006F6378" w:rsidRPr="00C30686" w14:paraId="519036C3"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4D8AA2B8" w14:textId="77777777" w:rsidR="006F6378" w:rsidRPr="00C30686" w:rsidRDefault="006F6378" w:rsidP="0094020B">
            <w:pPr>
              <w:pStyle w:val="TAC"/>
              <w:rPr>
                <w:kern w:val="2"/>
                <w:szCs w:val="22"/>
                <w:lang w:val="en-US"/>
              </w:rPr>
            </w:pPr>
            <w:r w:rsidRPr="00C30686">
              <w:rPr>
                <w:kern w:val="2"/>
                <w:szCs w:val="22"/>
                <w:lang w:val="en-US"/>
              </w:rPr>
              <w:t>CA_n46C-n48(2A)-n96D</w:t>
            </w:r>
          </w:p>
        </w:tc>
        <w:tc>
          <w:tcPr>
            <w:tcW w:w="2785" w:type="dxa"/>
            <w:tcBorders>
              <w:top w:val="nil"/>
              <w:left w:val="single" w:sz="4" w:space="0" w:color="auto"/>
              <w:bottom w:val="nil"/>
              <w:right w:val="single" w:sz="4" w:space="0" w:color="auto"/>
            </w:tcBorders>
            <w:shd w:val="clear" w:color="auto" w:fill="auto"/>
            <w:vAlign w:val="center"/>
          </w:tcPr>
          <w:p w14:paraId="5A915A8A" w14:textId="77777777" w:rsidR="006F6378" w:rsidRPr="00C30686" w:rsidRDefault="006F6378" w:rsidP="0094020B">
            <w:pPr>
              <w:pStyle w:val="TAC"/>
              <w:rPr>
                <w:kern w:val="2"/>
                <w:szCs w:val="22"/>
                <w:lang w:val="en-US"/>
              </w:rPr>
            </w:pPr>
            <w:r w:rsidRPr="00C30686">
              <w:rPr>
                <w:kern w:val="2"/>
                <w:szCs w:val="22"/>
                <w:lang w:val="en-US"/>
              </w:rPr>
              <w:t>CA_n46A-n48A</w:t>
            </w:r>
          </w:p>
          <w:p w14:paraId="154B36FA"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0188DC4E"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7A785ABF" w14:textId="77777777" w:rsidR="006F6378" w:rsidRPr="00C30686" w:rsidRDefault="006F6378" w:rsidP="0094020B">
            <w:pPr>
              <w:pStyle w:val="TAC"/>
              <w:rPr>
                <w:lang w:val="en-US" w:eastAsia="zh-CN" w:bidi="ar"/>
              </w:rPr>
            </w:pPr>
            <w:r w:rsidRPr="00C30686">
              <w:rPr>
                <w:lang w:val="en-US" w:eastAsia="zh-CN" w:bidi="ar"/>
              </w:rPr>
              <w:t>CA_n46C_BCS0</w:t>
            </w:r>
          </w:p>
        </w:tc>
        <w:tc>
          <w:tcPr>
            <w:tcW w:w="2445" w:type="dxa"/>
            <w:tcBorders>
              <w:top w:val="nil"/>
              <w:left w:val="single" w:sz="4" w:space="0" w:color="auto"/>
              <w:bottom w:val="single" w:sz="4" w:space="0" w:color="auto"/>
              <w:right w:val="single" w:sz="4" w:space="0" w:color="auto"/>
            </w:tcBorders>
            <w:shd w:val="clear" w:color="auto" w:fill="auto"/>
            <w:vAlign w:val="center"/>
          </w:tcPr>
          <w:p w14:paraId="763E5D5A"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1E395F6A" w14:textId="77777777" w:rsidTr="004F423A">
        <w:trPr>
          <w:trHeight w:val="29"/>
        </w:trPr>
        <w:tc>
          <w:tcPr>
            <w:tcW w:w="2742" w:type="dxa"/>
            <w:tcBorders>
              <w:top w:val="nil"/>
              <w:left w:val="single" w:sz="4" w:space="0" w:color="auto"/>
              <w:bottom w:val="nil"/>
              <w:right w:val="single" w:sz="4" w:space="0" w:color="auto"/>
            </w:tcBorders>
            <w:vAlign w:val="center"/>
          </w:tcPr>
          <w:p w14:paraId="2491B46D"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04C38E6C"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5D3B6A06"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4B5F4923" w14:textId="77777777" w:rsidR="006F6378" w:rsidRPr="00C30686" w:rsidRDefault="006F6378" w:rsidP="0094020B">
            <w:pPr>
              <w:pStyle w:val="TAC"/>
              <w:rPr>
                <w:lang w:val="en-US" w:eastAsia="zh-CN" w:bidi="ar"/>
              </w:rPr>
            </w:pPr>
            <w:r w:rsidRPr="00C30686">
              <w:rPr>
                <w:lang w:val="en-US" w:eastAsia="zh-CN" w:bidi="ar"/>
              </w:rPr>
              <w:t>CA_n48(2A)_BCS0</w:t>
            </w:r>
          </w:p>
        </w:tc>
        <w:tc>
          <w:tcPr>
            <w:tcW w:w="2445" w:type="dxa"/>
            <w:tcBorders>
              <w:top w:val="nil"/>
              <w:left w:val="single" w:sz="4" w:space="0" w:color="auto"/>
              <w:bottom w:val="single" w:sz="4" w:space="0" w:color="auto"/>
              <w:right w:val="single" w:sz="4" w:space="0" w:color="auto"/>
            </w:tcBorders>
            <w:vAlign w:val="center"/>
          </w:tcPr>
          <w:p w14:paraId="21859F34" w14:textId="77777777" w:rsidR="006F6378" w:rsidRPr="00C30686" w:rsidRDefault="006F6378" w:rsidP="0094020B">
            <w:pPr>
              <w:pStyle w:val="TAC"/>
              <w:rPr>
                <w:kern w:val="2"/>
                <w:szCs w:val="22"/>
                <w:lang w:val="en-US" w:eastAsia="zh-CN"/>
              </w:rPr>
            </w:pPr>
          </w:p>
        </w:tc>
      </w:tr>
      <w:tr w:rsidR="006F6378" w:rsidRPr="00C30686" w14:paraId="4DDDC85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A0E30F7"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2D7923D6"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B6093BF"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6310D968" w14:textId="77777777" w:rsidR="006F6378" w:rsidRPr="00C30686" w:rsidRDefault="006F6378" w:rsidP="0094020B">
            <w:pPr>
              <w:pStyle w:val="TAC"/>
              <w:rPr>
                <w:lang w:val="en-US" w:eastAsia="zh-CN" w:bidi="ar"/>
              </w:rPr>
            </w:pPr>
            <w:r w:rsidRPr="00C30686">
              <w:rPr>
                <w:lang w:val="en-US" w:eastAsia="zh-CN" w:bidi="ar"/>
              </w:rPr>
              <w:t>CA_n96D_BCS0</w:t>
            </w:r>
          </w:p>
        </w:tc>
        <w:tc>
          <w:tcPr>
            <w:tcW w:w="2445" w:type="dxa"/>
            <w:tcBorders>
              <w:top w:val="nil"/>
              <w:left w:val="single" w:sz="4" w:space="0" w:color="auto"/>
              <w:bottom w:val="single" w:sz="4" w:space="0" w:color="auto"/>
              <w:right w:val="single" w:sz="4" w:space="0" w:color="auto"/>
            </w:tcBorders>
            <w:vAlign w:val="center"/>
          </w:tcPr>
          <w:p w14:paraId="18714E83" w14:textId="77777777" w:rsidR="006F6378" w:rsidRPr="00C30686" w:rsidRDefault="006F6378" w:rsidP="0094020B">
            <w:pPr>
              <w:pStyle w:val="TAC"/>
              <w:rPr>
                <w:kern w:val="2"/>
                <w:szCs w:val="22"/>
                <w:lang w:val="en-US" w:eastAsia="zh-CN"/>
              </w:rPr>
            </w:pPr>
          </w:p>
        </w:tc>
      </w:tr>
      <w:tr w:rsidR="006F6378" w:rsidRPr="00C30686" w14:paraId="0B5A91BD"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505C6A48" w14:textId="77777777" w:rsidR="006F6378" w:rsidRPr="00C30686" w:rsidRDefault="006F6378" w:rsidP="0094020B">
            <w:pPr>
              <w:pStyle w:val="TAC"/>
              <w:rPr>
                <w:kern w:val="2"/>
                <w:szCs w:val="22"/>
                <w:lang w:val="en-US"/>
              </w:rPr>
            </w:pPr>
            <w:r w:rsidRPr="00C30686">
              <w:rPr>
                <w:kern w:val="2"/>
                <w:szCs w:val="22"/>
                <w:lang w:val="en-US"/>
              </w:rPr>
              <w:t>CA_n46D-n48(2A)-n96D</w:t>
            </w:r>
          </w:p>
        </w:tc>
        <w:tc>
          <w:tcPr>
            <w:tcW w:w="2785" w:type="dxa"/>
            <w:tcBorders>
              <w:top w:val="nil"/>
              <w:left w:val="single" w:sz="4" w:space="0" w:color="auto"/>
              <w:bottom w:val="nil"/>
              <w:right w:val="single" w:sz="4" w:space="0" w:color="auto"/>
            </w:tcBorders>
            <w:shd w:val="clear" w:color="auto" w:fill="auto"/>
            <w:vAlign w:val="center"/>
          </w:tcPr>
          <w:p w14:paraId="0466257A" w14:textId="77777777" w:rsidR="006F6378" w:rsidRPr="00C30686" w:rsidRDefault="006F6378" w:rsidP="0094020B">
            <w:pPr>
              <w:pStyle w:val="TAC"/>
              <w:rPr>
                <w:kern w:val="2"/>
                <w:szCs w:val="22"/>
                <w:lang w:val="en-US"/>
              </w:rPr>
            </w:pPr>
            <w:r w:rsidRPr="00C30686">
              <w:rPr>
                <w:kern w:val="2"/>
                <w:szCs w:val="22"/>
                <w:lang w:val="en-US"/>
              </w:rPr>
              <w:t>CA_n46A-n48A</w:t>
            </w:r>
          </w:p>
          <w:p w14:paraId="5DB85A36"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0469BFDC"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67F20029" w14:textId="77777777" w:rsidR="006F6378" w:rsidRPr="00C30686" w:rsidRDefault="006F6378" w:rsidP="0094020B">
            <w:pPr>
              <w:pStyle w:val="TAC"/>
              <w:rPr>
                <w:lang w:val="en-US" w:eastAsia="zh-CN" w:bidi="ar"/>
              </w:rPr>
            </w:pPr>
            <w:r w:rsidRPr="00C30686">
              <w:rPr>
                <w:lang w:val="en-US" w:eastAsia="zh-CN" w:bidi="ar"/>
              </w:rPr>
              <w:t>CA_n46D_BCS0</w:t>
            </w:r>
          </w:p>
        </w:tc>
        <w:tc>
          <w:tcPr>
            <w:tcW w:w="2445" w:type="dxa"/>
            <w:tcBorders>
              <w:top w:val="nil"/>
              <w:left w:val="single" w:sz="4" w:space="0" w:color="auto"/>
              <w:bottom w:val="single" w:sz="4" w:space="0" w:color="auto"/>
              <w:right w:val="single" w:sz="4" w:space="0" w:color="auto"/>
            </w:tcBorders>
            <w:shd w:val="clear" w:color="auto" w:fill="auto"/>
            <w:vAlign w:val="center"/>
          </w:tcPr>
          <w:p w14:paraId="49FD094C"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4FEF54FC" w14:textId="77777777" w:rsidTr="004F423A">
        <w:trPr>
          <w:trHeight w:val="29"/>
        </w:trPr>
        <w:tc>
          <w:tcPr>
            <w:tcW w:w="2742" w:type="dxa"/>
            <w:tcBorders>
              <w:top w:val="nil"/>
              <w:left w:val="single" w:sz="4" w:space="0" w:color="auto"/>
              <w:bottom w:val="nil"/>
              <w:right w:val="single" w:sz="4" w:space="0" w:color="auto"/>
            </w:tcBorders>
            <w:vAlign w:val="center"/>
          </w:tcPr>
          <w:p w14:paraId="2C95AD11"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051D41DE"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4E748936"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67C0B2DC" w14:textId="77777777" w:rsidR="006F6378" w:rsidRPr="00C30686" w:rsidRDefault="006F6378" w:rsidP="0094020B">
            <w:pPr>
              <w:pStyle w:val="TAC"/>
              <w:rPr>
                <w:lang w:val="en-US" w:eastAsia="zh-CN" w:bidi="ar"/>
              </w:rPr>
            </w:pPr>
            <w:r w:rsidRPr="00C30686">
              <w:rPr>
                <w:lang w:val="en-US" w:eastAsia="zh-CN" w:bidi="ar"/>
              </w:rPr>
              <w:t>CA_n48(2A)_BCS0</w:t>
            </w:r>
          </w:p>
        </w:tc>
        <w:tc>
          <w:tcPr>
            <w:tcW w:w="2445" w:type="dxa"/>
            <w:tcBorders>
              <w:top w:val="nil"/>
              <w:left w:val="single" w:sz="4" w:space="0" w:color="auto"/>
              <w:bottom w:val="single" w:sz="4" w:space="0" w:color="auto"/>
              <w:right w:val="single" w:sz="4" w:space="0" w:color="auto"/>
            </w:tcBorders>
            <w:vAlign w:val="center"/>
          </w:tcPr>
          <w:p w14:paraId="669A7E62" w14:textId="77777777" w:rsidR="006F6378" w:rsidRPr="00C30686" w:rsidRDefault="006F6378" w:rsidP="0094020B">
            <w:pPr>
              <w:pStyle w:val="TAC"/>
              <w:rPr>
                <w:kern w:val="2"/>
                <w:szCs w:val="22"/>
                <w:lang w:val="en-US" w:eastAsia="zh-CN"/>
              </w:rPr>
            </w:pPr>
          </w:p>
        </w:tc>
      </w:tr>
      <w:tr w:rsidR="006F6378" w:rsidRPr="00C30686" w14:paraId="507225B6"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B9C2A27"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2109F582"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61C3FD1"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54C8E242" w14:textId="77777777" w:rsidR="006F6378" w:rsidRPr="00C30686" w:rsidRDefault="006F6378" w:rsidP="0094020B">
            <w:pPr>
              <w:pStyle w:val="TAC"/>
              <w:rPr>
                <w:lang w:val="en-US" w:eastAsia="zh-CN" w:bidi="ar"/>
              </w:rPr>
            </w:pPr>
            <w:r w:rsidRPr="00C30686">
              <w:rPr>
                <w:lang w:val="en-US" w:eastAsia="zh-CN" w:bidi="ar"/>
              </w:rPr>
              <w:t>CA_n96D_BCS0</w:t>
            </w:r>
          </w:p>
        </w:tc>
        <w:tc>
          <w:tcPr>
            <w:tcW w:w="2445" w:type="dxa"/>
            <w:tcBorders>
              <w:top w:val="nil"/>
              <w:left w:val="single" w:sz="4" w:space="0" w:color="auto"/>
              <w:bottom w:val="single" w:sz="4" w:space="0" w:color="auto"/>
              <w:right w:val="single" w:sz="4" w:space="0" w:color="auto"/>
            </w:tcBorders>
            <w:vAlign w:val="center"/>
          </w:tcPr>
          <w:p w14:paraId="399CD3B2" w14:textId="77777777" w:rsidR="006F6378" w:rsidRPr="00C30686" w:rsidRDefault="006F6378" w:rsidP="0094020B">
            <w:pPr>
              <w:pStyle w:val="TAC"/>
              <w:rPr>
                <w:kern w:val="2"/>
                <w:szCs w:val="22"/>
                <w:lang w:val="en-US" w:eastAsia="zh-CN"/>
              </w:rPr>
            </w:pPr>
          </w:p>
        </w:tc>
      </w:tr>
      <w:tr w:rsidR="006F6378" w:rsidRPr="00C30686" w14:paraId="3B8939C8"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61D8CFC"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CA_n46M-n48(2A)-n96D</w:t>
            </w:r>
          </w:p>
        </w:tc>
        <w:tc>
          <w:tcPr>
            <w:tcW w:w="2785" w:type="dxa"/>
            <w:tcBorders>
              <w:top w:val="single" w:sz="4" w:space="0" w:color="auto"/>
              <w:left w:val="single" w:sz="4" w:space="0" w:color="auto"/>
              <w:bottom w:val="nil"/>
              <w:right w:val="single" w:sz="4" w:space="0" w:color="auto"/>
            </w:tcBorders>
            <w:vAlign w:val="center"/>
          </w:tcPr>
          <w:p w14:paraId="76B67F87"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w:t>
            </w:r>
          </w:p>
        </w:tc>
        <w:tc>
          <w:tcPr>
            <w:tcW w:w="1259" w:type="dxa"/>
            <w:tcBorders>
              <w:top w:val="single" w:sz="4" w:space="0" w:color="auto"/>
              <w:left w:val="single" w:sz="4" w:space="0" w:color="auto"/>
              <w:bottom w:val="single" w:sz="4" w:space="0" w:color="auto"/>
              <w:right w:val="single" w:sz="4" w:space="0" w:color="auto"/>
            </w:tcBorders>
            <w:vAlign w:val="center"/>
          </w:tcPr>
          <w:p w14:paraId="52475208"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1522DDA4"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CA_n46M_BCS0</w:t>
            </w:r>
          </w:p>
        </w:tc>
        <w:tc>
          <w:tcPr>
            <w:tcW w:w="2445" w:type="dxa"/>
            <w:tcBorders>
              <w:top w:val="single" w:sz="4" w:space="0" w:color="auto"/>
              <w:left w:val="single" w:sz="4" w:space="0" w:color="auto"/>
              <w:bottom w:val="nil"/>
              <w:right w:val="single" w:sz="4" w:space="0" w:color="auto"/>
            </w:tcBorders>
            <w:vAlign w:val="center"/>
          </w:tcPr>
          <w:p w14:paraId="759DA328" w14:textId="77777777" w:rsidR="006F6378" w:rsidRPr="00C30686" w:rsidRDefault="006F6378" w:rsidP="0094020B">
            <w:pPr>
              <w:pStyle w:val="TAC"/>
              <w:rPr>
                <w:rFonts w:eastAsiaTheme="minorEastAsia"/>
                <w:kern w:val="2"/>
                <w:szCs w:val="22"/>
                <w:lang w:val="en-US" w:eastAsia="zh-CN"/>
              </w:rPr>
            </w:pPr>
            <w:r w:rsidRPr="00C30686">
              <w:rPr>
                <w:rFonts w:eastAsiaTheme="minorEastAsia"/>
                <w:lang w:val="en-US" w:eastAsia="zh-CN"/>
              </w:rPr>
              <w:t>0</w:t>
            </w:r>
          </w:p>
        </w:tc>
      </w:tr>
      <w:tr w:rsidR="006F6378" w:rsidRPr="00C30686" w14:paraId="715A9297" w14:textId="77777777" w:rsidTr="004F423A">
        <w:trPr>
          <w:trHeight w:val="29"/>
        </w:trPr>
        <w:tc>
          <w:tcPr>
            <w:tcW w:w="2742" w:type="dxa"/>
            <w:tcBorders>
              <w:top w:val="nil"/>
              <w:left w:val="single" w:sz="4" w:space="0" w:color="auto"/>
              <w:bottom w:val="nil"/>
              <w:right w:val="single" w:sz="4" w:space="0" w:color="auto"/>
            </w:tcBorders>
            <w:vAlign w:val="center"/>
          </w:tcPr>
          <w:p w14:paraId="1A7A7810"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nil"/>
              <w:right w:val="single" w:sz="4" w:space="0" w:color="auto"/>
            </w:tcBorders>
            <w:vAlign w:val="center"/>
          </w:tcPr>
          <w:p w14:paraId="675CBF73"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C297D1C"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0EB18F50"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CA_n48(2A)_BCS0</w:t>
            </w:r>
          </w:p>
        </w:tc>
        <w:tc>
          <w:tcPr>
            <w:tcW w:w="2445" w:type="dxa"/>
            <w:tcBorders>
              <w:top w:val="nil"/>
              <w:left w:val="single" w:sz="4" w:space="0" w:color="auto"/>
              <w:bottom w:val="nil"/>
              <w:right w:val="single" w:sz="4" w:space="0" w:color="auto"/>
            </w:tcBorders>
            <w:vAlign w:val="center"/>
          </w:tcPr>
          <w:p w14:paraId="4CD3B885" w14:textId="77777777" w:rsidR="006F6378" w:rsidRPr="00C30686" w:rsidRDefault="006F6378" w:rsidP="0094020B">
            <w:pPr>
              <w:pStyle w:val="TAC"/>
              <w:rPr>
                <w:rFonts w:eastAsiaTheme="minorEastAsia"/>
                <w:kern w:val="2"/>
                <w:szCs w:val="22"/>
                <w:lang w:val="en-US" w:eastAsia="zh-CN"/>
              </w:rPr>
            </w:pPr>
          </w:p>
        </w:tc>
      </w:tr>
      <w:tr w:rsidR="006F6378" w:rsidRPr="00C30686" w14:paraId="758A2790"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AB6A79D"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0C48F626"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617C78D"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394F4B75"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CA_n96D_BCS0</w:t>
            </w:r>
          </w:p>
        </w:tc>
        <w:tc>
          <w:tcPr>
            <w:tcW w:w="2445" w:type="dxa"/>
            <w:tcBorders>
              <w:top w:val="nil"/>
              <w:left w:val="single" w:sz="4" w:space="0" w:color="auto"/>
              <w:bottom w:val="single" w:sz="4" w:space="0" w:color="auto"/>
              <w:right w:val="single" w:sz="4" w:space="0" w:color="auto"/>
            </w:tcBorders>
            <w:vAlign w:val="center"/>
          </w:tcPr>
          <w:p w14:paraId="320E9C2D" w14:textId="77777777" w:rsidR="006F6378" w:rsidRPr="00C30686" w:rsidRDefault="006F6378" w:rsidP="0094020B">
            <w:pPr>
              <w:pStyle w:val="TAC"/>
              <w:rPr>
                <w:rFonts w:eastAsiaTheme="minorEastAsia"/>
                <w:kern w:val="2"/>
                <w:szCs w:val="22"/>
                <w:lang w:val="en-US" w:eastAsia="zh-CN"/>
              </w:rPr>
            </w:pPr>
          </w:p>
        </w:tc>
      </w:tr>
      <w:tr w:rsidR="006F6378" w:rsidRPr="00C30686" w14:paraId="768CECDD"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501CA883" w14:textId="77777777" w:rsidR="006F6378" w:rsidRPr="00C30686" w:rsidRDefault="006F6378" w:rsidP="0094020B">
            <w:pPr>
              <w:pStyle w:val="TAC"/>
              <w:rPr>
                <w:kern w:val="2"/>
                <w:szCs w:val="22"/>
                <w:lang w:val="en-US"/>
              </w:rPr>
            </w:pPr>
            <w:r w:rsidRPr="00C30686">
              <w:rPr>
                <w:kern w:val="2"/>
                <w:szCs w:val="22"/>
                <w:lang w:val="en-US"/>
              </w:rPr>
              <w:t>CA_n46N-n48(2A)-n96D</w:t>
            </w:r>
          </w:p>
        </w:tc>
        <w:tc>
          <w:tcPr>
            <w:tcW w:w="2785" w:type="dxa"/>
            <w:tcBorders>
              <w:top w:val="nil"/>
              <w:left w:val="single" w:sz="4" w:space="0" w:color="auto"/>
              <w:bottom w:val="nil"/>
              <w:right w:val="single" w:sz="4" w:space="0" w:color="auto"/>
            </w:tcBorders>
            <w:shd w:val="clear" w:color="auto" w:fill="auto"/>
            <w:vAlign w:val="center"/>
          </w:tcPr>
          <w:p w14:paraId="76798453" w14:textId="77777777" w:rsidR="006F6378" w:rsidRPr="00C30686" w:rsidRDefault="006F6378" w:rsidP="0094020B">
            <w:pPr>
              <w:pStyle w:val="TAC"/>
              <w:rPr>
                <w:kern w:val="2"/>
                <w:szCs w:val="22"/>
                <w:lang w:val="en-US"/>
              </w:rPr>
            </w:pPr>
            <w:r w:rsidRPr="00C30686">
              <w:rPr>
                <w:kern w:val="2"/>
                <w:szCs w:val="22"/>
                <w:lang w:val="en-US"/>
              </w:rPr>
              <w:t>CA_n46A-n48A</w:t>
            </w:r>
          </w:p>
          <w:p w14:paraId="2ED66315"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71A3EB13"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387E3EED" w14:textId="77777777" w:rsidR="006F6378" w:rsidRPr="00C30686" w:rsidRDefault="006F6378" w:rsidP="0094020B">
            <w:pPr>
              <w:pStyle w:val="TAC"/>
              <w:rPr>
                <w:lang w:val="en-US" w:eastAsia="zh-CN" w:bidi="ar"/>
              </w:rPr>
            </w:pPr>
            <w:r>
              <w:rPr>
                <w:lang w:val="en-US" w:eastAsia="zh-CN" w:bidi="ar"/>
              </w:rPr>
              <w:t>CA_n46N_BCS</w:t>
            </w:r>
            <w:r w:rsidRPr="00C74263">
              <w:rPr>
                <w:szCs w:val="18"/>
                <w:lang w:val="en-US" w:eastAsia="zh-CN" w:bidi="ar"/>
              </w:rPr>
              <w:t>1</w:t>
            </w:r>
          </w:p>
        </w:tc>
        <w:tc>
          <w:tcPr>
            <w:tcW w:w="2445" w:type="dxa"/>
            <w:tcBorders>
              <w:top w:val="nil"/>
              <w:left w:val="single" w:sz="4" w:space="0" w:color="auto"/>
              <w:bottom w:val="nil"/>
              <w:right w:val="single" w:sz="4" w:space="0" w:color="auto"/>
            </w:tcBorders>
            <w:shd w:val="clear" w:color="auto" w:fill="auto"/>
            <w:vAlign w:val="center"/>
          </w:tcPr>
          <w:p w14:paraId="5E40C9DC"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045E2E86" w14:textId="77777777" w:rsidTr="004F423A">
        <w:trPr>
          <w:trHeight w:val="29"/>
        </w:trPr>
        <w:tc>
          <w:tcPr>
            <w:tcW w:w="2742" w:type="dxa"/>
            <w:tcBorders>
              <w:top w:val="nil"/>
              <w:left w:val="single" w:sz="4" w:space="0" w:color="auto"/>
              <w:bottom w:val="nil"/>
              <w:right w:val="single" w:sz="4" w:space="0" w:color="auto"/>
            </w:tcBorders>
            <w:vAlign w:val="center"/>
          </w:tcPr>
          <w:p w14:paraId="1767C25D"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029828CE"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22621119"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2736B0A5" w14:textId="77777777" w:rsidR="006F6378" w:rsidRPr="00C30686" w:rsidRDefault="006F6378" w:rsidP="0094020B">
            <w:pPr>
              <w:pStyle w:val="TAC"/>
              <w:rPr>
                <w:lang w:val="en-US" w:eastAsia="zh-CN" w:bidi="ar"/>
              </w:rPr>
            </w:pPr>
            <w:r w:rsidRPr="00C30686">
              <w:rPr>
                <w:lang w:val="en-US" w:eastAsia="zh-CN" w:bidi="ar"/>
              </w:rPr>
              <w:t>CA_n48(2A)_BCS0</w:t>
            </w:r>
          </w:p>
        </w:tc>
        <w:tc>
          <w:tcPr>
            <w:tcW w:w="2445" w:type="dxa"/>
            <w:tcBorders>
              <w:top w:val="nil"/>
              <w:left w:val="single" w:sz="4" w:space="0" w:color="auto"/>
              <w:bottom w:val="nil"/>
              <w:right w:val="single" w:sz="4" w:space="0" w:color="auto"/>
            </w:tcBorders>
            <w:vAlign w:val="center"/>
          </w:tcPr>
          <w:p w14:paraId="78237C22" w14:textId="77777777" w:rsidR="006F6378" w:rsidRPr="00C30686" w:rsidRDefault="006F6378" w:rsidP="0094020B">
            <w:pPr>
              <w:pStyle w:val="TAC"/>
              <w:rPr>
                <w:kern w:val="2"/>
                <w:szCs w:val="22"/>
                <w:lang w:val="en-US" w:eastAsia="zh-CN"/>
              </w:rPr>
            </w:pPr>
          </w:p>
        </w:tc>
      </w:tr>
      <w:tr w:rsidR="006F6378" w:rsidRPr="00C30686" w14:paraId="2E45CEA8"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C2B7C0F"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1B4319D4"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78428D57"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2C352CB5" w14:textId="77777777" w:rsidR="006F6378" w:rsidRPr="00C30686" w:rsidRDefault="006F6378" w:rsidP="0094020B">
            <w:pPr>
              <w:pStyle w:val="TAC"/>
              <w:rPr>
                <w:lang w:val="en-US" w:eastAsia="zh-CN" w:bidi="ar"/>
              </w:rPr>
            </w:pPr>
            <w:r w:rsidRPr="00C30686">
              <w:rPr>
                <w:lang w:val="en-US" w:eastAsia="zh-CN" w:bidi="ar"/>
              </w:rPr>
              <w:t>CA_n96D_BCS0</w:t>
            </w:r>
          </w:p>
        </w:tc>
        <w:tc>
          <w:tcPr>
            <w:tcW w:w="2445" w:type="dxa"/>
            <w:tcBorders>
              <w:top w:val="nil"/>
              <w:left w:val="single" w:sz="4" w:space="0" w:color="auto"/>
              <w:bottom w:val="single" w:sz="4" w:space="0" w:color="auto"/>
              <w:right w:val="single" w:sz="4" w:space="0" w:color="auto"/>
            </w:tcBorders>
            <w:vAlign w:val="center"/>
          </w:tcPr>
          <w:p w14:paraId="0F00D707" w14:textId="77777777" w:rsidR="006F6378" w:rsidRPr="00C30686" w:rsidRDefault="006F6378" w:rsidP="0094020B">
            <w:pPr>
              <w:pStyle w:val="TAC"/>
              <w:rPr>
                <w:kern w:val="2"/>
                <w:szCs w:val="22"/>
                <w:lang w:val="en-US" w:eastAsia="zh-CN"/>
              </w:rPr>
            </w:pPr>
          </w:p>
        </w:tc>
      </w:tr>
      <w:tr w:rsidR="006F6378" w:rsidRPr="00C30686" w14:paraId="7F340F6E"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4715D5D4" w14:textId="77777777" w:rsidR="006F6378" w:rsidRPr="00C30686" w:rsidRDefault="006F6378" w:rsidP="0094020B">
            <w:pPr>
              <w:pStyle w:val="TAC"/>
              <w:rPr>
                <w:kern w:val="2"/>
                <w:szCs w:val="22"/>
                <w:lang w:val="en-US"/>
              </w:rPr>
            </w:pPr>
            <w:r w:rsidRPr="00C30686">
              <w:rPr>
                <w:kern w:val="2"/>
                <w:szCs w:val="22"/>
                <w:lang w:val="en-US"/>
              </w:rPr>
              <w:t>CA_n46A-n48(2A)-n96E</w:t>
            </w:r>
          </w:p>
        </w:tc>
        <w:tc>
          <w:tcPr>
            <w:tcW w:w="2785" w:type="dxa"/>
            <w:tcBorders>
              <w:top w:val="nil"/>
              <w:left w:val="single" w:sz="4" w:space="0" w:color="auto"/>
              <w:bottom w:val="nil"/>
              <w:right w:val="single" w:sz="4" w:space="0" w:color="auto"/>
            </w:tcBorders>
            <w:shd w:val="clear" w:color="auto" w:fill="auto"/>
            <w:vAlign w:val="center"/>
          </w:tcPr>
          <w:p w14:paraId="2BB8F4D7" w14:textId="77777777" w:rsidR="006F6378" w:rsidRPr="00C30686" w:rsidRDefault="006F6378" w:rsidP="0094020B">
            <w:pPr>
              <w:pStyle w:val="TAC"/>
              <w:rPr>
                <w:kern w:val="2"/>
                <w:szCs w:val="22"/>
                <w:lang w:val="en-US"/>
              </w:rPr>
            </w:pPr>
            <w:r w:rsidRPr="00C30686">
              <w:rPr>
                <w:kern w:val="2"/>
                <w:szCs w:val="22"/>
                <w:lang w:val="en-US"/>
              </w:rPr>
              <w:t>CA_n46A-n48A</w:t>
            </w:r>
          </w:p>
          <w:p w14:paraId="7195B93D"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7F050E6"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795C4538" w14:textId="77777777" w:rsidR="006F6378" w:rsidRPr="00C30686" w:rsidRDefault="006F6378" w:rsidP="0094020B">
            <w:pPr>
              <w:pStyle w:val="TAC"/>
              <w:rPr>
                <w:lang w:val="en-US" w:eastAsia="zh-CN" w:bidi="ar"/>
              </w:rPr>
            </w:pPr>
            <w:r w:rsidRPr="00C30686">
              <w:rPr>
                <w:lang w:val="en-US" w:eastAsia="zh-CN" w:bidi="ar"/>
              </w:rPr>
              <w:t>10, 20, 40, 60, 80</w:t>
            </w:r>
          </w:p>
        </w:tc>
        <w:tc>
          <w:tcPr>
            <w:tcW w:w="2445" w:type="dxa"/>
            <w:tcBorders>
              <w:top w:val="nil"/>
              <w:left w:val="single" w:sz="4" w:space="0" w:color="auto"/>
              <w:bottom w:val="nil"/>
              <w:right w:val="single" w:sz="4" w:space="0" w:color="auto"/>
            </w:tcBorders>
            <w:shd w:val="clear" w:color="auto" w:fill="auto"/>
            <w:vAlign w:val="center"/>
          </w:tcPr>
          <w:p w14:paraId="63D861FD"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0567E803" w14:textId="77777777" w:rsidTr="004F423A">
        <w:trPr>
          <w:trHeight w:val="29"/>
        </w:trPr>
        <w:tc>
          <w:tcPr>
            <w:tcW w:w="2742" w:type="dxa"/>
            <w:tcBorders>
              <w:top w:val="nil"/>
              <w:left w:val="single" w:sz="4" w:space="0" w:color="auto"/>
              <w:bottom w:val="nil"/>
              <w:right w:val="single" w:sz="4" w:space="0" w:color="auto"/>
            </w:tcBorders>
            <w:vAlign w:val="center"/>
          </w:tcPr>
          <w:p w14:paraId="0B40FE14"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575FF658"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77A66D6"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4DC7E38D" w14:textId="77777777" w:rsidR="006F6378" w:rsidRPr="00C30686" w:rsidRDefault="006F6378" w:rsidP="0094020B">
            <w:pPr>
              <w:pStyle w:val="TAC"/>
              <w:rPr>
                <w:lang w:val="en-US" w:eastAsia="zh-CN" w:bidi="ar"/>
              </w:rPr>
            </w:pPr>
            <w:r w:rsidRPr="00C30686">
              <w:rPr>
                <w:lang w:val="en-US" w:eastAsia="zh-CN" w:bidi="ar"/>
              </w:rPr>
              <w:t>CA_n48(2A)_BCS0</w:t>
            </w:r>
          </w:p>
        </w:tc>
        <w:tc>
          <w:tcPr>
            <w:tcW w:w="2445" w:type="dxa"/>
            <w:tcBorders>
              <w:top w:val="nil"/>
              <w:left w:val="single" w:sz="4" w:space="0" w:color="auto"/>
              <w:bottom w:val="nil"/>
              <w:right w:val="single" w:sz="4" w:space="0" w:color="auto"/>
            </w:tcBorders>
            <w:vAlign w:val="center"/>
          </w:tcPr>
          <w:p w14:paraId="087180D4" w14:textId="77777777" w:rsidR="006F6378" w:rsidRPr="00C30686" w:rsidRDefault="006F6378" w:rsidP="0094020B">
            <w:pPr>
              <w:pStyle w:val="TAC"/>
              <w:rPr>
                <w:kern w:val="2"/>
                <w:szCs w:val="22"/>
                <w:lang w:val="en-US" w:eastAsia="zh-CN"/>
              </w:rPr>
            </w:pPr>
          </w:p>
        </w:tc>
      </w:tr>
      <w:tr w:rsidR="006F6378" w:rsidRPr="00C30686" w14:paraId="5A1444A9"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E3C67E5"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6E6AADDB"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0D9C9988"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4BBAAA55" w14:textId="77777777" w:rsidR="006F6378" w:rsidRPr="00C30686" w:rsidRDefault="006F6378" w:rsidP="0094020B">
            <w:pPr>
              <w:pStyle w:val="TAC"/>
              <w:rPr>
                <w:lang w:val="en-US" w:eastAsia="zh-CN" w:bidi="ar"/>
              </w:rPr>
            </w:pPr>
            <w:r w:rsidRPr="00C30686">
              <w:rPr>
                <w:lang w:val="en-US" w:eastAsia="zh-CN" w:bidi="ar"/>
              </w:rPr>
              <w:t>CA_n96E_BCS0</w:t>
            </w:r>
          </w:p>
        </w:tc>
        <w:tc>
          <w:tcPr>
            <w:tcW w:w="2445" w:type="dxa"/>
            <w:tcBorders>
              <w:top w:val="nil"/>
              <w:left w:val="single" w:sz="4" w:space="0" w:color="auto"/>
              <w:bottom w:val="single" w:sz="4" w:space="0" w:color="auto"/>
              <w:right w:val="single" w:sz="4" w:space="0" w:color="auto"/>
            </w:tcBorders>
            <w:vAlign w:val="center"/>
          </w:tcPr>
          <w:p w14:paraId="532553FF" w14:textId="77777777" w:rsidR="006F6378" w:rsidRPr="00C30686" w:rsidRDefault="006F6378" w:rsidP="0094020B">
            <w:pPr>
              <w:pStyle w:val="TAC"/>
              <w:rPr>
                <w:kern w:val="2"/>
                <w:szCs w:val="22"/>
                <w:lang w:val="en-US" w:eastAsia="zh-CN"/>
              </w:rPr>
            </w:pPr>
          </w:p>
        </w:tc>
      </w:tr>
      <w:tr w:rsidR="006F6378" w:rsidRPr="00C30686" w14:paraId="5C84029F"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569AFE3B" w14:textId="77777777" w:rsidR="006F6378" w:rsidRPr="00C30686" w:rsidRDefault="006F6378" w:rsidP="0094020B">
            <w:pPr>
              <w:pStyle w:val="TAC"/>
              <w:rPr>
                <w:kern w:val="2"/>
                <w:szCs w:val="22"/>
                <w:lang w:val="en-US"/>
              </w:rPr>
            </w:pPr>
            <w:r w:rsidRPr="00C30686">
              <w:rPr>
                <w:kern w:val="2"/>
                <w:szCs w:val="22"/>
                <w:lang w:val="en-US"/>
              </w:rPr>
              <w:t>CA_n46B-n48(2A)-n96E</w:t>
            </w:r>
          </w:p>
        </w:tc>
        <w:tc>
          <w:tcPr>
            <w:tcW w:w="2785" w:type="dxa"/>
            <w:tcBorders>
              <w:top w:val="nil"/>
              <w:left w:val="single" w:sz="4" w:space="0" w:color="auto"/>
              <w:bottom w:val="nil"/>
              <w:right w:val="single" w:sz="4" w:space="0" w:color="auto"/>
            </w:tcBorders>
            <w:shd w:val="clear" w:color="auto" w:fill="auto"/>
            <w:vAlign w:val="center"/>
          </w:tcPr>
          <w:p w14:paraId="1317FA6C" w14:textId="77777777" w:rsidR="006F6378" w:rsidRPr="00C30686" w:rsidRDefault="006F6378" w:rsidP="0094020B">
            <w:pPr>
              <w:pStyle w:val="TAC"/>
              <w:rPr>
                <w:kern w:val="2"/>
                <w:szCs w:val="22"/>
                <w:lang w:val="en-US"/>
              </w:rPr>
            </w:pPr>
            <w:r w:rsidRPr="00C30686">
              <w:rPr>
                <w:kern w:val="2"/>
                <w:szCs w:val="22"/>
                <w:lang w:val="en-US"/>
              </w:rPr>
              <w:t>CA_n46A-n48A</w:t>
            </w:r>
          </w:p>
          <w:p w14:paraId="19EEC4AC"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77FBC03D"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100AE87D" w14:textId="77777777" w:rsidR="006F6378" w:rsidRPr="00C30686" w:rsidRDefault="006F6378" w:rsidP="0094020B">
            <w:pPr>
              <w:pStyle w:val="TAC"/>
              <w:rPr>
                <w:lang w:val="en-US" w:eastAsia="zh-CN" w:bidi="ar"/>
              </w:rPr>
            </w:pPr>
            <w:r w:rsidRPr="00C30686">
              <w:rPr>
                <w:lang w:val="en-US" w:eastAsia="zh-CN" w:bidi="ar"/>
              </w:rPr>
              <w:t>CA_n46B_BCS0</w:t>
            </w:r>
          </w:p>
        </w:tc>
        <w:tc>
          <w:tcPr>
            <w:tcW w:w="2445" w:type="dxa"/>
            <w:tcBorders>
              <w:top w:val="nil"/>
              <w:left w:val="single" w:sz="4" w:space="0" w:color="auto"/>
              <w:bottom w:val="nil"/>
              <w:right w:val="single" w:sz="4" w:space="0" w:color="auto"/>
            </w:tcBorders>
            <w:shd w:val="clear" w:color="auto" w:fill="auto"/>
            <w:vAlign w:val="center"/>
          </w:tcPr>
          <w:p w14:paraId="0D85AE7F"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31247ACF" w14:textId="77777777" w:rsidTr="004F423A">
        <w:trPr>
          <w:trHeight w:val="29"/>
        </w:trPr>
        <w:tc>
          <w:tcPr>
            <w:tcW w:w="2742" w:type="dxa"/>
            <w:tcBorders>
              <w:top w:val="nil"/>
              <w:left w:val="single" w:sz="4" w:space="0" w:color="auto"/>
              <w:bottom w:val="nil"/>
              <w:right w:val="single" w:sz="4" w:space="0" w:color="auto"/>
            </w:tcBorders>
            <w:vAlign w:val="center"/>
          </w:tcPr>
          <w:p w14:paraId="4F656859"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00610F54"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2695B9B2"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5901B3A3" w14:textId="77777777" w:rsidR="006F6378" w:rsidRPr="00C30686" w:rsidRDefault="006F6378" w:rsidP="0094020B">
            <w:pPr>
              <w:pStyle w:val="TAC"/>
              <w:rPr>
                <w:lang w:val="en-US" w:eastAsia="zh-CN" w:bidi="ar"/>
              </w:rPr>
            </w:pPr>
            <w:r w:rsidRPr="00C30686">
              <w:rPr>
                <w:lang w:val="en-US" w:eastAsia="zh-CN" w:bidi="ar"/>
              </w:rPr>
              <w:t>CA_n48(2A)_BCS0</w:t>
            </w:r>
          </w:p>
        </w:tc>
        <w:tc>
          <w:tcPr>
            <w:tcW w:w="2445" w:type="dxa"/>
            <w:tcBorders>
              <w:top w:val="nil"/>
              <w:left w:val="single" w:sz="4" w:space="0" w:color="auto"/>
              <w:bottom w:val="nil"/>
              <w:right w:val="single" w:sz="4" w:space="0" w:color="auto"/>
            </w:tcBorders>
            <w:vAlign w:val="center"/>
          </w:tcPr>
          <w:p w14:paraId="31555180" w14:textId="77777777" w:rsidR="006F6378" w:rsidRPr="00C30686" w:rsidRDefault="006F6378" w:rsidP="0094020B">
            <w:pPr>
              <w:pStyle w:val="TAC"/>
              <w:rPr>
                <w:kern w:val="2"/>
                <w:szCs w:val="22"/>
                <w:lang w:val="en-US" w:eastAsia="zh-CN"/>
              </w:rPr>
            </w:pPr>
          </w:p>
        </w:tc>
      </w:tr>
      <w:tr w:rsidR="006F6378" w:rsidRPr="00C30686" w14:paraId="7AD7100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F8832D6"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07131B34"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03075D1B"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4C8B85A9" w14:textId="77777777" w:rsidR="006F6378" w:rsidRPr="00C30686" w:rsidRDefault="006F6378" w:rsidP="0094020B">
            <w:pPr>
              <w:pStyle w:val="TAC"/>
              <w:rPr>
                <w:lang w:val="en-US" w:eastAsia="zh-CN" w:bidi="ar"/>
              </w:rPr>
            </w:pPr>
            <w:r w:rsidRPr="00C30686">
              <w:rPr>
                <w:lang w:val="en-US" w:eastAsia="zh-CN" w:bidi="ar"/>
              </w:rPr>
              <w:t>CA_n96E_BCS0</w:t>
            </w:r>
          </w:p>
        </w:tc>
        <w:tc>
          <w:tcPr>
            <w:tcW w:w="2445" w:type="dxa"/>
            <w:tcBorders>
              <w:top w:val="nil"/>
              <w:left w:val="single" w:sz="4" w:space="0" w:color="auto"/>
              <w:bottom w:val="single" w:sz="4" w:space="0" w:color="auto"/>
              <w:right w:val="single" w:sz="4" w:space="0" w:color="auto"/>
            </w:tcBorders>
            <w:vAlign w:val="center"/>
          </w:tcPr>
          <w:p w14:paraId="1F938EB9" w14:textId="77777777" w:rsidR="006F6378" w:rsidRPr="00C30686" w:rsidRDefault="006F6378" w:rsidP="0094020B">
            <w:pPr>
              <w:pStyle w:val="TAC"/>
              <w:rPr>
                <w:kern w:val="2"/>
                <w:szCs w:val="22"/>
                <w:lang w:val="en-US" w:eastAsia="zh-CN"/>
              </w:rPr>
            </w:pPr>
          </w:p>
        </w:tc>
      </w:tr>
      <w:tr w:rsidR="006F6378" w:rsidRPr="00C30686" w14:paraId="45140CF7"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278E6E3A" w14:textId="77777777" w:rsidR="006F6378" w:rsidRPr="00C30686" w:rsidRDefault="006F6378" w:rsidP="0094020B">
            <w:pPr>
              <w:pStyle w:val="TAC"/>
              <w:rPr>
                <w:kern w:val="2"/>
                <w:szCs w:val="22"/>
                <w:lang w:val="en-US"/>
              </w:rPr>
            </w:pPr>
            <w:r w:rsidRPr="00C30686">
              <w:rPr>
                <w:kern w:val="2"/>
                <w:szCs w:val="22"/>
                <w:lang w:val="en-US"/>
              </w:rPr>
              <w:t>CA_n46C-n48(2A)-n96E</w:t>
            </w:r>
          </w:p>
        </w:tc>
        <w:tc>
          <w:tcPr>
            <w:tcW w:w="2785" w:type="dxa"/>
            <w:tcBorders>
              <w:top w:val="nil"/>
              <w:left w:val="single" w:sz="4" w:space="0" w:color="auto"/>
              <w:bottom w:val="nil"/>
              <w:right w:val="single" w:sz="4" w:space="0" w:color="auto"/>
            </w:tcBorders>
            <w:shd w:val="clear" w:color="auto" w:fill="auto"/>
            <w:vAlign w:val="center"/>
          </w:tcPr>
          <w:p w14:paraId="1E277BD1" w14:textId="77777777" w:rsidR="006F6378" w:rsidRPr="00C30686" w:rsidRDefault="006F6378" w:rsidP="0094020B">
            <w:pPr>
              <w:pStyle w:val="TAC"/>
              <w:rPr>
                <w:kern w:val="2"/>
                <w:szCs w:val="22"/>
                <w:lang w:val="en-US"/>
              </w:rPr>
            </w:pPr>
            <w:r w:rsidRPr="00C30686">
              <w:rPr>
                <w:kern w:val="2"/>
                <w:szCs w:val="22"/>
                <w:lang w:val="en-US"/>
              </w:rPr>
              <w:t>CA_n46A-n48A</w:t>
            </w:r>
          </w:p>
          <w:p w14:paraId="6BC5C51C"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D27A841"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156E7A71" w14:textId="77777777" w:rsidR="006F6378" w:rsidRPr="00C30686" w:rsidRDefault="006F6378" w:rsidP="0094020B">
            <w:pPr>
              <w:pStyle w:val="TAC"/>
              <w:rPr>
                <w:lang w:val="en-US" w:eastAsia="zh-CN" w:bidi="ar"/>
              </w:rPr>
            </w:pPr>
            <w:r w:rsidRPr="00C30686">
              <w:rPr>
                <w:lang w:val="en-US" w:eastAsia="zh-CN" w:bidi="ar"/>
              </w:rPr>
              <w:t>CA_n46C_BCS0</w:t>
            </w:r>
          </w:p>
        </w:tc>
        <w:tc>
          <w:tcPr>
            <w:tcW w:w="2445" w:type="dxa"/>
            <w:tcBorders>
              <w:top w:val="nil"/>
              <w:left w:val="single" w:sz="4" w:space="0" w:color="auto"/>
              <w:bottom w:val="nil"/>
              <w:right w:val="single" w:sz="4" w:space="0" w:color="auto"/>
            </w:tcBorders>
            <w:shd w:val="clear" w:color="auto" w:fill="auto"/>
            <w:vAlign w:val="center"/>
          </w:tcPr>
          <w:p w14:paraId="4A5BF6B3"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37377C40" w14:textId="77777777" w:rsidTr="004F423A">
        <w:trPr>
          <w:trHeight w:val="29"/>
        </w:trPr>
        <w:tc>
          <w:tcPr>
            <w:tcW w:w="2742" w:type="dxa"/>
            <w:tcBorders>
              <w:top w:val="nil"/>
              <w:left w:val="single" w:sz="4" w:space="0" w:color="auto"/>
              <w:bottom w:val="nil"/>
              <w:right w:val="single" w:sz="4" w:space="0" w:color="auto"/>
            </w:tcBorders>
            <w:vAlign w:val="center"/>
          </w:tcPr>
          <w:p w14:paraId="2D4234B3"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5FEC901E"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161A79E"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6A680E45" w14:textId="77777777" w:rsidR="006F6378" w:rsidRPr="00C30686" w:rsidRDefault="006F6378" w:rsidP="0094020B">
            <w:pPr>
              <w:pStyle w:val="TAC"/>
              <w:rPr>
                <w:lang w:val="en-US" w:eastAsia="zh-CN" w:bidi="ar"/>
              </w:rPr>
            </w:pPr>
            <w:r w:rsidRPr="00C30686">
              <w:rPr>
                <w:lang w:val="en-US" w:eastAsia="zh-CN" w:bidi="ar"/>
              </w:rPr>
              <w:t>CA_n48(2A)_BCS0</w:t>
            </w:r>
          </w:p>
        </w:tc>
        <w:tc>
          <w:tcPr>
            <w:tcW w:w="2445" w:type="dxa"/>
            <w:tcBorders>
              <w:top w:val="nil"/>
              <w:left w:val="single" w:sz="4" w:space="0" w:color="auto"/>
              <w:bottom w:val="nil"/>
              <w:right w:val="single" w:sz="4" w:space="0" w:color="auto"/>
            </w:tcBorders>
            <w:vAlign w:val="center"/>
          </w:tcPr>
          <w:p w14:paraId="34F85DE9" w14:textId="77777777" w:rsidR="006F6378" w:rsidRPr="00C30686" w:rsidRDefault="006F6378" w:rsidP="0094020B">
            <w:pPr>
              <w:pStyle w:val="TAC"/>
              <w:rPr>
                <w:kern w:val="2"/>
                <w:szCs w:val="22"/>
                <w:lang w:val="en-US" w:eastAsia="zh-CN"/>
              </w:rPr>
            </w:pPr>
          </w:p>
        </w:tc>
      </w:tr>
      <w:tr w:rsidR="006F6378" w:rsidRPr="00C30686" w14:paraId="6FFBF5D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6A67D76"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1C280C62"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476FD063"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279A3611" w14:textId="77777777" w:rsidR="006F6378" w:rsidRPr="00C30686" w:rsidRDefault="006F6378" w:rsidP="0094020B">
            <w:pPr>
              <w:pStyle w:val="TAC"/>
              <w:rPr>
                <w:lang w:val="en-US" w:eastAsia="zh-CN" w:bidi="ar"/>
              </w:rPr>
            </w:pPr>
            <w:r w:rsidRPr="00C30686">
              <w:rPr>
                <w:lang w:val="en-US" w:eastAsia="zh-CN" w:bidi="ar"/>
              </w:rPr>
              <w:t>CA_n96E_BCS0</w:t>
            </w:r>
          </w:p>
        </w:tc>
        <w:tc>
          <w:tcPr>
            <w:tcW w:w="2445" w:type="dxa"/>
            <w:tcBorders>
              <w:top w:val="nil"/>
              <w:left w:val="single" w:sz="4" w:space="0" w:color="auto"/>
              <w:bottom w:val="single" w:sz="4" w:space="0" w:color="auto"/>
              <w:right w:val="single" w:sz="4" w:space="0" w:color="auto"/>
            </w:tcBorders>
            <w:vAlign w:val="center"/>
          </w:tcPr>
          <w:p w14:paraId="6218E452" w14:textId="77777777" w:rsidR="006F6378" w:rsidRPr="00C30686" w:rsidRDefault="006F6378" w:rsidP="0094020B">
            <w:pPr>
              <w:pStyle w:val="TAC"/>
              <w:rPr>
                <w:kern w:val="2"/>
                <w:szCs w:val="22"/>
                <w:lang w:val="en-US" w:eastAsia="zh-CN"/>
              </w:rPr>
            </w:pPr>
          </w:p>
        </w:tc>
      </w:tr>
      <w:tr w:rsidR="006F6378" w:rsidRPr="00C30686" w14:paraId="6BDA7C45"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3012B044" w14:textId="77777777" w:rsidR="006F6378" w:rsidRPr="00C30686" w:rsidRDefault="006F6378" w:rsidP="0094020B">
            <w:pPr>
              <w:pStyle w:val="TAC"/>
              <w:rPr>
                <w:kern w:val="2"/>
                <w:szCs w:val="22"/>
                <w:lang w:val="en-US"/>
              </w:rPr>
            </w:pPr>
            <w:r w:rsidRPr="00C30686">
              <w:rPr>
                <w:kern w:val="2"/>
                <w:szCs w:val="22"/>
                <w:lang w:val="en-US"/>
              </w:rPr>
              <w:t>CA_n46D-n48(2A)-n96E</w:t>
            </w:r>
          </w:p>
        </w:tc>
        <w:tc>
          <w:tcPr>
            <w:tcW w:w="2785" w:type="dxa"/>
            <w:tcBorders>
              <w:top w:val="nil"/>
              <w:left w:val="single" w:sz="4" w:space="0" w:color="auto"/>
              <w:bottom w:val="nil"/>
              <w:right w:val="single" w:sz="4" w:space="0" w:color="auto"/>
            </w:tcBorders>
            <w:shd w:val="clear" w:color="auto" w:fill="auto"/>
            <w:vAlign w:val="center"/>
          </w:tcPr>
          <w:p w14:paraId="5800EA0F" w14:textId="77777777" w:rsidR="006F6378" w:rsidRPr="00C30686" w:rsidRDefault="006F6378" w:rsidP="0094020B">
            <w:pPr>
              <w:pStyle w:val="TAC"/>
              <w:rPr>
                <w:kern w:val="2"/>
                <w:szCs w:val="22"/>
                <w:lang w:val="en-US"/>
              </w:rPr>
            </w:pPr>
            <w:r w:rsidRPr="00C30686">
              <w:rPr>
                <w:kern w:val="2"/>
                <w:szCs w:val="22"/>
                <w:lang w:val="en-US"/>
              </w:rPr>
              <w:t>CA_n46A-n48A</w:t>
            </w:r>
          </w:p>
          <w:p w14:paraId="3620149F"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07C3E312"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00EACBB6" w14:textId="77777777" w:rsidR="006F6378" w:rsidRPr="00C30686" w:rsidRDefault="006F6378" w:rsidP="0094020B">
            <w:pPr>
              <w:pStyle w:val="TAC"/>
              <w:rPr>
                <w:lang w:val="en-US" w:eastAsia="zh-CN" w:bidi="ar"/>
              </w:rPr>
            </w:pPr>
            <w:r w:rsidRPr="00C30686">
              <w:rPr>
                <w:lang w:val="en-US" w:eastAsia="zh-CN" w:bidi="ar"/>
              </w:rPr>
              <w:t>CA_n46D_BCS0</w:t>
            </w:r>
          </w:p>
        </w:tc>
        <w:tc>
          <w:tcPr>
            <w:tcW w:w="2445" w:type="dxa"/>
            <w:tcBorders>
              <w:top w:val="nil"/>
              <w:left w:val="single" w:sz="4" w:space="0" w:color="auto"/>
              <w:bottom w:val="nil"/>
              <w:right w:val="single" w:sz="4" w:space="0" w:color="auto"/>
            </w:tcBorders>
            <w:shd w:val="clear" w:color="auto" w:fill="auto"/>
            <w:vAlign w:val="center"/>
          </w:tcPr>
          <w:p w14:paraId="4A95B200"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552B7F87" w14:textId="77777777" w:rsidTr="004F423A">
        <w:trPr>
          <w:trHeight w:val="29"/>
        </w:trPr>
        <w:tc>
          <w:tcPr>
            <w:tcW w:w="2742" w:type="dxa"/>
            <w:tcBorders>
              <w:top w:val="nil"/>
              <w:left w:val="single" w:sz="4" w:space="0" w:color="auto"/>
              <w:bottom w:val="nil"/>
              <w:right w:val="single" w:sz="4" w:space="0" w:color="auto"/>
            </w:tcBorders>
            <w:vAlign w:val="center"/>
          </w:tcPr>
          <w:p w14:paraId="37DE594E"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6814D116"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01A62B56"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5ED93CC2" w14:textId="77777777" w:rsidR="006F6378" w:rsidRPr="00C30686" w:rsidRDefault="006F6378" w:rsidP="0094020B">
            <w:pPr>
              <w:pStyle w:val="TAC"/>
              <w:rPr>
                <w:lang w:val="en-US" w:eastAsia="zh-CN" w:bidi="ar"/>
              </w:rPr>
            </w:pPr>
            <w:r w:rsidRPr="00C30686">
              <w:rPr>
                <w:lang w:val="en-US" w:eastAsia="zh-CN" w:bidi="ar"/>
              </w:rPr>
              <w:t>CA_n48(2A)_BCS0</w:t>
            </w:r>
          </w:p>
        </w:tc>
        <w:tc>
          <w:tcPr>
            <w:tcW w:w="2445" w:type="dxa"/>
            <w:tcBorders>
              <w:top w:val="nil"/>
              <w:left w:val="single" w:sz="4" w:space="0" w:color="auto"/>
              <w:bottom w:val="nil"/>
              <w:right w:val="single" w:sz="4" w:space="0" w:color="auto"/>
            </w:tcBorders>
            <w:vAlign w:val="center"/>
          </w:tcPr>
          <w:p w14:paraId="4EFCD95C" w14:textId="77777777" w:rsidR="006F6378" w:rsidRPr="00C30686" w:rsidRDefault="006F6378" w:rsidP="0094020B">
            <w:pPr>
              <w:pStyle w:val="TAC"/>
              <w:rPr>
                <w:kern w:val="2"/>
                <w:szCs w:val="22"/>
                <w:lang w:val="en-US" w:eastAsia="zh-CN"/>
              </w:rPr>
            </w:pPr>
          </w:p>
        </w:tc>
      </w:tr>
      <w:tr w:rsidR="006F6378" w:rsidRPr="00C30686" w14:paraId="6FADF3EC"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0C84779"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1E6A8FE0"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791E5093"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1B0618B2" w14:textId="77777777" w:rsidR="006F6378" w:rsidRPr="00C30686" w:rsidRDefault="006F6378" w:rsidP="0094020B">
            <w:pPr>
              <w:pStyle w:val="TAC"/>
              <w:rPr>
                <w:lang w:val="en-US" w:eastAsia="zh-CN" w:bidi="ar"/>
              </w:rPr>
            </w:pPr>
            <w:r w:rsidRPr="00C30686">
              <w:rPr>
                <w:lang w:val="en-US" w:eastAsia="zh-CN" w:bidi="ar"/>
              </w:rPr>
              <w:t>CA_n96E_BCS0</w:t>
            </w:r>
          </w:p>
        </w:tc>
        <w:tc>
          <w:tcPr>
            <w:tcW w:w="2445" w:type="dxa"/>
            <w:tcBorders>
              <w:top w:val="nil"/>
              <w:left w:val="single" w:sz="4" w:space="0" w:color="auto"/>
              <w:bottom w:val="single" w:sz="4" w:space="0" w:color="auto"/>
              <w:right w:val="single" w:sz="4" w:space="0" w:color="auto"/>
            </w:tcBorders>
            <w:vAlign w:val="center"/>
          </w:tcPr>
          <w:p w14:paraId="53EE1524" w14:textId="77777777" w:rsidR="006F6378" w:rsidRPr="00C30686" w:rsidRDefault="006F6378" w:rsidP="0094020B">
            <w:pPr>
              <w:pStyle w:val="TAC"/>
              <w:rPr>
                <w:kern w:val="2"/>
                <w:szCs w:val="22"/>
                <w:lang w:val="en-US" w:eastAsia="zh-CN"/>
              </w:rPr>
            </w:pPr>
          </w:p>
        </w:tc>
      </w:tr>
      <w:tr w:rsidR="006F6378" w:rsidRPr="00C30686" w14:paraId="5B656701"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F738982"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CA_n46M-n48(2A)-n96E</w:t>
            </w:r>
          </w:p>
        </w:tc>
        <w:tc>
          <w:tcPr>
            <w:tcW w:w="2785" w:type="dxa"/>
            <w:tcBorders>
              <w:top w:val="single" w:sz="4" w:space="0" w:color="auto"/>
              <w:left w:val="single" w:sz="4" w:space="0" w:color="auto"/>
              <w:bottom w:val="nil"/>
              <w:right w:val="single" w:sz="4" w:space="0" w:color="auto"/>
            </w:tcBorders>
            <w:vAlign w:val="center"/>
          </w:tcPr>
          <w:p w14:paraId="0E6F4C45"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w:t>
            </w:r>
          </w:p>
        </w:tc>
        <w:tc>
          <w:tcPr>
            <w:tcW w:w="1259" w:type="dxa"/>
            <w:tcBorders>
              <w:top w:val="single" w:sz="4" w:space="0" w:color="auto"/>
              <w:left w:val="single" w:sz="4" w:space="0" w:color="auto"/>
              <w:bottom w:val="single" w:sz="4" w:space="0" w:color="auto"/>
              <w:right w:val="single" w:sz="4" w:space="0" w:color="auto"/>
            </w:tcBorders>
            <w:vAlign w:val="center"/>
          </w:tcPr>
          <w:p w14:paraId="5ECDB946"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154993D7"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CA_n46M_BCS0</w:t>
            </w:r>
          </w:p>
        </w:tc>
        <w:tc>
          <w:tcPr>
            <w:tcW w:w="2445" w:type="dxa"/>
            <w:tcBorders>
              <w:top w:val="single" w:sz="4" w:space="0" w:color="auto"/>
              <w:left w:val="single" w:sz="4" w:space="0" w:color="auto"/>
              <w:bottom w:val="nil"/>
              <w:right w:val="single" w:sz="4" w:space="0" w:color="auto"/>
            </w:tcBorders>
            <w:vAlign w:val="center"/>
          </w:tcPr>
          <w:p w14:paraId="42B957AD" w14:textId="77777777" w:rsidR="006F6378" w:rsidRPr="00C30686" w:rsidRDefault="006F6378" w:rsidP="0094020B">
            <w:pPr>
              <w:pStyle w:val="TAC"/>
              <w:rPr>
                <w:rFonts w:eastAsiaTheme="minorEastAsia"/>
                <w:kern w:val="2"/>
                <w:szCs w:val="22"/>
                <w:lang w:val="en-US" w:eastAsia="zh-CN"/>
              </w:rPr>
            </w:pPr>
            <w:r w:rsidRPr="00C30686">
              <w:rPr>
                <w:rFonts w:eastAsiaTheme="minorEastAsia"/>
                <w:lang w:val="en-US" w:eastAsia="zh-CN"/>
              </w:rPr>
              <w:t>0</w:t>
            </w:r>
          </w:p>
        </w:tc>
      </w:tr>
      <w:tr w:rsidR="006F6378" w:rsidRPr="00C30686" w14:paraId="1B49F468" w14:textId="77777777" w:rsidTr="004F423A">
        <w:trPr>
          <w:trHeight w:val="29"/>
        </w:trPr>
        <w:tc>
          <w:tcPr>
            <w:tcW w:w="2742" w:type="dxa"/>
            <w:tcBorders>
              <w:top w:val="nil"/>
              <w:left w:val="single" w:sz="4" w:space="0" w:color="auto"/>
              <w:bottom w:val="nil"/>
              <w:right w:val="single" w:sz="4" w:space="0" w:color="auto"/>
            </w:tcBorders>
            <w:vAlign w:val="center"/>
          </w:tcPr>
          <w:p w14:paraId="5C2D856D"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nil"/>
              <w:right w:val="single" w:sz="4" w:space="0" w:color="auto"/>
            </w:tcBorders>
            <w:vAlign w:val="center"/>
          </w:tcPr>
          <w:p w14:paraId="59648E4C"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1B3E270"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6D029A95"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CA_n48(2A)_BCS0</w:t>
            </w:r>
          </w:p>
        </w:tc>
        <w:tc>
          <w:tcPr>
            <w:tcW w:w="2445" w:type="dxa"/>
            <w:tcBorders>
              <w:top w:val="nil"/>
              <w:left w:val="single" w:sz="4" w:space="0" w:color="auto"/>
              <w:bottom w:val="nil"/>
              <w:right w:val="single" w:sz="4" w:space="0" w:color="auto"/>
            </w:tcBorders>
            <w:vAlign w:val="center"/>
          </w:tcPr>
          <w:p w14:paraId="17F1334E" w14:textId="77777777" w:rsidR="006F6378" w:rsidRPr="00C30686" w:rsidRDefault="006F6378" w:rsidP="0094020B">
            <w:pPr>
              <w:pStyle w:val="TAC"/>
              <w:rPr>
                <w:rFonts w:eastAsiaTheme="minorEastAsia"/>
                <w:kern w:val="2"/>
                <w:szCs w:val="22"/>
                <w:lang w:val="en-US" w:eastAsia="zh-CN"/>
              </w:rPr>
            </w:pPr>
          </w:p>
        </w:tc>
      </w:tr>
      <w:tr w:rsidR="006F6378" w:rsidRPr="00C30686" w14:paraId="30905A88"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F31EEAD"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399E6C31"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DA96BB2"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3795419D"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CA_n96E_BCS0</w:t>
            </w:r>
          </w:p>
        </w:tc>
        <w:tc>
          <w:tcPr>
            <w:tcW w:w="2445" w:type="dxa"/>
            <w:tcBorders>
              <w:top w:val="nil"/>
              <w:left w:val="single" w:sz="4" w:space="0" w:color="auto"/>
              <w:bottom w:val="single" w:sz="4" w:space="0" w:color="auto"/>
              <w:right w:val="single" w:sz="4" w:space="0" w:color="auto"/>
            </w:tcBorders>
            <w:vAlign w:val="center"/>
          </w:tcPr>
          <w:p w14:paraId="7402F57B" w14:textId="77777777" w:rsidR="006F6378" w:rsidRPr="00C30686" w:rsidRDefault="006F6378" w:rsidP="0094020B">
            <w:pPr>
              <w:pStyle w:val="TAC"/>
              <w:rPr>
                <w:rFonts w:eastAsiaTheme="minorEastAsia"/>
                <w:kern w:val="2"/>
                <w:szCs w:val="22"/>
                <w:lang w:val="en-US" w:eastAsia="zh-CN"/>
              </w:rPr>
            </w:pPr>
          </w:p>
        </w:tc>
      </w:tr>
      <w:tr w:rsidR="006F6378" w:rsidRPr="00C30686" w14:paraId="1A866541"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2CEDEE25" w14:textId="77777777" w:rsidR="006F6378" w:rsidRPr="00C30686" w:rsidRDefault="006F6378" w:rsidP="0094020B">
            <w:pPr>
              <w:pStyle w:val="TAC"/>
              <w:rPr>
                <w:kern w:val="2"/>
                <w:szCs w:val="22"/>
                <w:lang w:val="en-US"/>
              </w:rPr>
            </w:pPr>
            <w:r w:rsidRPr="00C30686">
              <w:rPr>
                <w:kern w:val="2"/>
                <w:szCs w:val="22"/>
                <w:lang w:val="en-US"/>
              </w:rPr>
              <w:t>CA_n46N-n48(2A)-n96E</w:t>
            </w:r>
          </w:p>
        </w:tc>
        <w:tc>
          <w:tcPr>
            <w:tcW w:w="2785" w:type="dxa"/>
            <w:tcBorders>
              <w:top w:val="nil"/>
              <w:left w:val="single" w:sz="4" w:space="0" w:color="auto"/>
              <w:bottom w:val="nil"/>
              <w:right w:val="single" w:sz="4" w:space="0" w:color="auto"/>
            </w:tcBorders>
            <w:shd w:val="clear" w:color="auto" w:fill="auto"/>
            <w:vAlign w:val="center"/>
          </w:tcPr>
          <w:p w14:paraId="3ED5DA02" w14:textId="77777777" w:rsidR="006F6378" w:rsidRPr="00C30686" w:rsidRDefault="006F6378" w:rsidP="0094020B">
            <w:pPr>
              <w:pStyle w:val="TAC"/>
              <w:rPr>
                <w:kern w:val="2"/>
                <w:szCs w:val="22"/>
                <w:lang w:val="en-US"/>
              </w:rPr>
            </w:pPr>
            <w:r w:rsidRPr="00C30686">
              <w:rPr>
                <w:kern w:val="2"/>
                <w:szCs w:val="22"/>
                <w:lang w:val="en-US"/>
              </w:rPr>
              <w:t>CA_n46A-n48A</w:t>
            </w:r>
          </w:p>
          <w:p w14:paraId="2D194D07"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EACD844"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07F17090" w14:textId="77777777" w:rsidR="006F6378" w:rsidRPr="00C30686" w:rsidRDefault="006F6378" w:rsidP="0094020B">
            <w:pPr>
              <w:pStyle w:val="TAC"/>
              <w:rPr>
                <w:lang w:val="en-US" w:eastAsia="zh-CN" w:bidi="ar"/>
              </w:rPr>
            </w:pPr>
            <w:r>
              <w:rPr>
                <w:lang w:val="en-US" w:eastAsia="zh-CN" w:bidi="ar"/>
              </w:rPr>
              <w:t>CA_n46N_BCS</w:t>
            </w:r>
            <w:r w:rsidRPr="00C74263">
              <w:rPr>
                <w:szCs w:val="18"/>
                <w:lang w:val="en-US" w:eastAsia="zh-CN" w:bidi="ar"/>
              </w:rPr>
              <w:t>1</w:t>
            </w:r>
          </w:p>
        </w:tc>
        <w:tc>
          <w:tcPr>
            <w:tcW w:w="2445" w:type="dxa"/>
            <w:tcBorders>
              <w:top w:val="nil"/>
              <w:left w:val="single" w:sz="4" w:space="0" w:color="auto"/>
              <w:bottom w:val="single" w:sz="4" w:space="0" w:color="auto"/>
              <w:right w:val="single" w:sz="4" w:space="0" w:color="auto"/>
            </w:tcBorders>
            <w:shd w:val="clear" w:color="auto" w:fill="auto"/>
            <w:vAlign w:val="center"/>
          </w:tcPr>
          <w:p w14:paraId="5477FF35"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134EB65E" w14:textId="77777777" w:rsidTr="004F423A">
        <w:trPr>
          <w:trHeight w:val="29"/>
        </w:trPr>
        <w:tc>
          <w:tcPr>
            <w:tcW w:w="2742" w:type="dxa"/>
            <w:tcBorders>
              <w:top w:val="nil"/>
              <w:left w:val="single" w:sz="4" w:space="0" w:color="auto"/>
              <w:bottom w:val="nil"/>
              <w:right w:val="single" w:sz="4" w:space="0" w:color="auto"/>
            </w:tcBorders>
            <w:vAlign w:val="center"/>
          </w:tcPr>
          <w:p w14:paraId="30E72FA7"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301BE69F"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96B2A25"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5F3C92C0" w14:textId="77777777" w:rsidR="006F6378" w:rsidRPr="00C30686" w:rsidRDefault="006F6378" w:rsidP="0094020B">
            <w:pPr>
              <w:pStyle w:val="TAC"/>
              <w:rPr>
                <w:lang w:val="en-US" w:eastAsia="zh-CN" w:bidi="ar"/>
              </w:rPr>
            </w:pPr>
            <w:r w:rsidRPr="00C30686">
              <w:rPr>
                <w:lang w:val="en-US" w:eastAsia="zh-CN" w:bidi="ar"/>
              </w:rPr>
              <w:t>CA_n48(2A)_BCS0</w:t>
            </w:r>
          </w:p>
        </w:tc>
        <w:tc>
          <w:tcPr>
            <w:tcW w:w="2445" w:type="dxa"/>
            <w:tcBorders>
              <w:top w:val="nil"/>
              <w:left w:val="single" w:sz="4" w:space="0" w:color="auto"/>
              <w:bottom w:val="single" w:sz="4" w:space="0" w:color="auto"/>
              <w:right w:val="single" w:sz="4" w:space="0" w:color="auto"/>
            </w:tcBorders>
            <w:vAlign w:val="center"/>
          </w:tcPr>
          <w:p w14:paraId="31D6AA44" w14:textId="77777777" w:rsidR="006F6378" w:rsidRPr="00C30686" w:rsidRDefault="006F6378" w:rsidP="0094020B">
            <w:pPr>
              <w:pStyle w:val="TAC"/>
              <w:rPr>
                <w:kern w:val="2"/>
                <w:szCs w:val="22"/>
                <w:lang w:val="en-US" w:eastAsia="zh-CN"/>
              </w:rPr>
            </w:pPr>
          </w:p>
        </w:tc>
      </w:tr>
      <w:tr w:rsidR="006F6378" w:rsidRPr="00C30686" w14:paraId="4CEEC41A"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DB6E873"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7D00555F"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0D8164D"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4CDC33F5" w14:textId="77777777" w:rsidR="006F6378" w:rsidRPr="00C30686" w:rsidRDefault="006F6378" w:rsidP="0094020B">
            <w:pPr>
              <w:pStyle w:val="TAC"/>
              <w:rPr>
                <w:lang w:val="en-US" w:eastAsia="zh-CN" w:bidi="ar"/>
              </w:rPr>
            </w:pPr>
            <w:r w:rsidRPr="00C30686">
              <w:rPr>
                <w:lang w:val="en-US" w:eastAsia="zh-CN" w:bidi="ar"/>
              </w:rPr>
              <w:t>CA_n96E_BCS0</w:t>
            </w:r>
          </w:p>
        </w:tc>
        <w:tc>
          <w:tcPr>
            <w:tcW w:w="2445" w:type="dxa"/>
            <w:tcBorders>
              <w:top w:val="nil"/>
              <w:left w:val="single" w:sz="4" w:space="0" w:color="auto"/>
              <w:bottom w:val="single" w:sz="4" w:space="0" w:color="auto"/>
              <w:right w:val="single" w:sz="4" w:space="0" w:color="auto"/>
            </w:tcBorders>
            <w:vAlign w:val="center"/>
          </w:tcPr>
          <w:p w14:paraId="36C20962" w14:textId="77777777" w:rsidR="006F6378" w:rsidRPr="00C30686" w:rsidRDefault="006F6378" w:rsidP="0094020B">
            <w:pPr>
              <w:pStyle w:val="TAC"/>
              <w:rPr>
                <w:kern w:val="2"/>
                <w:szCs w:val="22"/>
                <w:lang w:val="en-US" w:eastAsia="zh-CN"/>
              </w:rPr>
            </w:pPr>
          </w:p>
        </w:tc>
      </w:tr>
      <w:tr w:rsidR="006F6378" w:rsidRPr="00C30686" w14:paraId="3CE99BA8"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7EE5E891" w14:textId="77777777" w:rsidR="006F6378" w:rsidRPr="00C30686" w:rsidRDefault="006F6378" w:rsidP="0094020B">
            <w:pPr>
              <w:pStyle w:val="TAC"/>
              <w:rPr>
                <w:kern w:val="2"/>
                <w:szCs w:val="22"/>
                <w:lang w:val="en-US"/>
              </w:rPr>
            </w:pPr>
            <w:r w:rsidRPr="00C30686">
              <w:rPr>
                <w:kern w:val="2"/>
                <w:szCs w:val="22"/>
                <w:lang w:val="en-US"/>
              </w:rPr>
              <w:t>CA_n46A-n48(3A)-n96A</w:t>
            </w:r>
          </w:p>
        </w:tc>
        <w:tc>
          <w:tcPr>
            <w:tcW w:w="2785" w:type="dxa"/>
            <w:tcBorders>
              <w:top w:val="nil"/>
              <w:left w:val="single" w:sz="4" w:space="0" w:color="auto"/>
              <w:bottom w:val="nil"/>
              <w:right w:val="single" w:sz="4" w:space="0" w:color="auto"/>
            </w:tcBorders>
            <w:shd w:val="clear" w:color="auto" w:fill="auto"/>
            <w:vAlign w:val="center"/>
          </w:tcPr>
          <w:p w14:paraId="5517FBAF" w14:textId="77777777" w:rsidR="006F6378" w:rsidRPr="00C30686" w:rsidRDefault="006F6378" w:rsidP="0094020B">
            <w:pPr>
              <w:pStyle w:val="TAC"/>
              <w:rPr>
                <w:kern w:val="2"/>
                <w:szCs w:val="22"/>
                <w:lang w:val="en-US"/>
              </w:rPr>
            </w:pPr>
            <w:r w:rsidRPr="00C30686">
              <w:rPr>
                <w:kern w:val="2"/>
                <w:szCs w:val="22"/>
                <w:lang w:val="en-US"/>
              </w:rPr>
              <w:t>CA_n46A-n48A</w:t>
            </w:r>
          </w:p>
          <w:p w14:paraId="141F4FE7"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04916E7"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5F00686B" w14:textId="77777777" w:rsidR="006F6378" w:rsidRPr="00C30686" w:rsidRDefault="006F6378" w:rsidP="0094020B">
            <w:pPr>
              <w:pStyle w:val="TAC"/>
              <w:rPr>
                <w:lang w:val="en-US" w:eastAsia="zh-CN" w:bidi="ar"/>
              </w:rPr>
            </w:pPr>
            <w:r w:rsidRPr="00C30686">
              <w:rPr>
                <w:lang w:val="en-US" w:eastAsia="zh-CN" w:bidi="ar"/>
              </w:rPr>
              <w:t>10, 20, 40, 60, 80</w:t>
            </w:r>
          </w:p>
        </w:tc>
        <w:tc>
          <w:tcPr>
            <w:tcW w:w="2445" w:type="dxa"/>
            <w:tcBorders>
              <w:top w:val="nil"/>
              <w:left w:val="single" w:sz="4" w:space="0" w:color="auto"/>
              <w:bottom w:val="single" w:sz="4" w:space="0" w:color="auto"/>
              <w:right w:val="single" w:sz="4" w:space="0" w:color="auto"/>
            </w:tcBorders>
            <w:shd w:val="clear" w:color="auto" w:fill="auto"/>
            <w:vAlign w:val="center"/>
          </w:tcPr>
          <w:p w14:paraId="2DB2BC2B"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0E8ABB6C" w14:textId="77777777" w:rsidTr="004F423A">
        <w:trPr>
          <w:trHeight w:val="29"/>
        </w:trPr>
        <w:tc>
          <w:tcPr>
            <w:tcW w:w="2742" w:type="dxa"/>
            <w:tcBorders>
              <w:top w:val="nil"/>
              <w:left w:val="single" w:sz="4" w:space="0" w:color="auto"/>
              <w:bottom w:val="nil"/>
              <w:right w:val="single" w:sz="4" w:space="0" w:color="auto"/>
            </w:tcBorders>
            <w:vAlign w:val="center"/>
          </w:tcPr>
          <w:p w14:paraId="6905544B"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0C7FC067"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C04EC43"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03E88CB4" w14:textId="77777777" w:rsidR="006F6378" w:rsidRPr="00C30686" w:rsidRDefault="006F6378" w:rsidP="0094020B">
            <w:pPr>
              <w:pStyle w:val="TAC"/>
              <w:rPr>
                <w:lang w:val="en-US" w:eastAsia="zh-CN" w:bidi="ar"/>
              </w:rPr>
            </w:pPr>
            <w:r w:rsidRPr="00C30686">
              <w:rPr>
                <w:lang w:val="en-US" w:eastAsia="zh-CN" w:bidi="ar"/>
              </w:rPr>
              <w:t>CA_n48(3A)_BCS0</w:t>
            </w:r>
          </w:p>
        </w:tc>
        <w:tc>
          <w:tcPr>
            <w:tcW w:w="2445" w:type="dxa"/>
            <w:tcBorders>
              <w:top w:val="nil"/>
              <w:left w:val="single" w:sz="4" w:space="0" w:color="auto"/>
              <w:bottom w:val="single" w:sz="4" w:space="0" w:color="auto"/>
              <w:right w:val="single" w:sz="4" w:space="0" w:color="auto"/>
            </w:tcBorders>
            <w:vAlign w:val="center"/>
          </w:tcPr>
          <w:p w14:paraId="0B6A7803" w14:textId="77777777" w:rsidR="006F6378" w:rsidRPr="00C30686" w:rsidRDefault="006F6378" w:rsidP="0094020B">
            <w:pPr>
              <w:pStyle w:val="TAC"/>
              <w:rPr>
                <w:kern w:val="2"/>
                <w:szCs w:val="22"/>
                <w:lang w:val="en-US" w:eastAsia="zh-CN"/>
              </w:rPr>
            </w:pPr>
          </w:p>
        </w:tc>
      </w:tr>
      <w:tr w:rsidR="006F6378" w:rsidRPr="00C30686" w14:paraId="316F3E33"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B44D7C7"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1B16DA51"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56C213FD"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6E85C472" w14:textId="77777777" w:rsidR="006F6378" w:rsidRPr="00C30686" w:rsidRDefault="006F6378" w:rsidP="0094020B">
            <w:pPr>
              <w:pStyle w:val="TAC"/>
              <w:rPr>
                <w:lang w:val="en-US" w:eastAsia="zh-CN" w:bidi="ar"/>
              </w:rPr>
            </w:pPr>
            <w:r w:rsidRPr="00C30686">
              <w:rPr>
                <w:lang w:val="en-US" w:eastAsia="zh-CN" w:bidi="ar"/>
              </w:rPr>
              <w:t>20, 40, 60, 80</w:t>
            </w:r>
          </w:p>
        </w:tc>
        <w:tc>
          <w:tcPr>
            <w:tcW w:w="2445" w:type="dxa"/>
            <w:tcBorders>
              <w:top w:val="nil"/>
              <w:left w:val="single" w:sz="4" w:space="0" w:color="auto"/>
              <w:bottom w:val="single" w:sz="4" w:space="0" w:color="auto"/>
              <w:right w:val="single" w:sz="4" w:space="0" w:color="auto"/>
            </w:tcBorders>
            <w:vAlign w:val="center"/>
          </w:tcPr>
          <w:p w14:paraId="1CCE4D11" w14:textId="77777777" w:rsidR="006F6378" w:rsidRPr="00C30686" w:rsidRDefault="006F6378" w:rsidP="0094020B">
            <w:pPr>
              <w:pStyle w:val="TAC"/>
              <w:rPr>
                <w:kern w:val="2"/>
                <w:szCs w:val="22"/>
                <w:lang w:val="en-US" w:eastAsia="zh-CN"/>
              </w:rPr>
            </w:pPr>
          </w:p>
        </w:tc>
      </w:tr>
      <w:tr w:rsidR="006F6378" w:rsidRPr="00C30686" w14:paraId="7F935869"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13B1E6C6" w14:textId="77777777" w:rsidR="006F6378" w:rsidRPr="00C30686" w:rsidRDefault="006F6378" w:rsidP="0094020B">
            <w:pPr>
              <w:pStyle w:val="TAC"/>
              <w:rPr>
                <w:kern w:val="2"/>
                <w:szCs w:val="22"/>
                <w:lang w:val="en-US"/>
              </w:rPr>
            </w:pPr>
            <w:r w:rsidRPr="00C30686">
              <w:rPr>
                <w:kern w:val="2"/>
                <w:szCs w:val="22"/>
                <w:lang w:val="en-US"/>
              </w:rPr>
              <w:t>CA_n46B-n48(3A)-n96A</w:t>
            </w:r>
          </w:p>
        </w:tc>
        <w:tc>
          <w:tcPr>
            <w:tcW w:w="2785" w:type="dxa"/>
            <w:tcBorders>
              <w:top w:val="nil"/>
              <w:left w:val="single" w:sz="4" w:space="0" w:color="auto"/>
              <w:bottom w:val="nil"/>
              <w:right w:val="single" w:sz="4" w:space="0" w:color="auto"/>
            </w:tcBorders>
            <w:shd w:val="clear" w:color="auto" w:fill="auto"/>
            <w:vAlign w:val="center"/>
          </w:tcPr>
          <w:p w14:paraId="2AEEEEE8" w14:textId="77777777" w:rsidR="006F6378" w:rsidRPr="00C30686" w:rsidRDefault="006F6378" w:rsidP="0094020B">
            <w:pPr>
              <w:pStyle w:val="TAC"/>
              <w:rPr>
                <w:kern w:val="2"/>
                <w:szCs w:val="22"/>
                <w:lang w:val="en-US"/>
              </w:rPr>
            </w:pPr>
            <w:r w:rsidRPr="00C30686">
              <w:rPr>
                <w:kern w:val="2"/>
                <w:szCs w:val="22"/>
                <w:lang w:val="en-US"/>
              </w:rPr>
              <w:t>CA_n46A-n48A</w:t>
            </w:r>
          </w:p>
          <w:p w14:paraId="2B4FFDDE"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6CB0158"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24FF62B0" w14:textId="77777777" w:rsidR="006F6378" w:rsidRPr="00C30686" w:rsidRDefault="006F6378" w:rsidP="0094020B">
            <w:pPr>
              <w:pStyle w:val="TAC"/>
              <w:rPr>
                <w:lang w:val="en-US" w:eastAsia="zh-CN" w:bidi="ar"/>
              </w:rPr>
            </w:pPr>
            <w:r w:rsidRPr="00C30686">
              <w:rPr>
                <w:lang w:val="en-US" w:eastAsia="zh-CN" w:bidi="ar"/>
              </w:rPr>
              <w:t>CA_n46B_BCS0</w:t>
            </w:r>
          </w:p>
        </w:tc>
        <w:tc>
          <w:tcPr>
            <w:tcW w:w="2445" w:type="dxa"/>
            <w:tcBorders>
              <w:top w:val="nil"/>
              <w:left w:val="single" w:sz="4" w:space="0" w:color="auto"/>
              <w:bottom w:val="single" w:sz="4" w:space="0" w:color="auto"/>
              <w:right w:val="single" w:sz="4" w:space="0" w:color="auto"/>
            </w:tcBorders>
            <w:shd w:val="clear" w:color="auto" w:fill="auto"/>
            <w:vAlign w:val="center"/>
          </w:tcPr>
          <w:p w14:paraId="7479CBFB"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5BDAF2C7" w14:textId="77777777" w:rsidTr="004F423A">
        <w:trPr>
          <w:trHeight w:val="29"/>
        </w:trPr>
        <w:tc>
          <w:tcPr>
            <w:tcW w:w="2742" w:type="dxa"/>
            <w:tcBorders>
              <w:top w:val="nil"/>
              <w:left w:val="single" w:sz="4" w:space="0" w:color="auto"/>
              <w:bottom w:val="nil"/>
              <w:right w:val="single" w:sz="4" w:space="0" w:color="auto"/>
            </w:tcBorders>
            <w:vAlign w:val="center"/>
          </w:tcPr>
          <w:p w14:paraId="52B3BAA4"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540C0137"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6B977A70"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2D410443" w14:textId="77777777" w:rsidR="006F6378" w:rsidRPr="00C30686" w:rsidRDefault="006F6378" w:rsidP="0094020B">
            <w:pPr>
              <w:pStyle w:val="TAC"/>
              <w:rPr>
                <w:lang w:val="en-US" w:eastAsia="zh-CN" w:bidi="ar"/>
              </w:rPr>
            </w:pPr>
            <w:r w:rsidRPr="00C30686">
              <w:rPr>
                <w:lang w:val="en-US" w:eastAsia="zh-CN" w:bidi="ar"/>
              </w:rPr>
              <w:t>CA_n48(3A)_BCS0</w:t>
            </w:r>
          </w:p>
        </w:tc>
        <w:tc>
          <w:tcPr>
            <w:tcW w:w="2445" w:type="dxa"/>
            <w:tcBorders>
              <w:top w:val="nil"/>
              <w:left w:val="single" w:sz="4" w:space="0" w:color="auto"/>
              <w:bottom w:val="single" w:sz="4" w:space="0" w:color="auto"/>
              <w:right w:val="single" w:sz="4" w:space="0" w:color="auto"/>
            </w:tcBorders>
            <w:vAlign w:val="center"/>
          </w:tcPr>
          <w:p w14:paraId="324D55A2" w14:textId="77777777" w:rsidR="006F6378" w:rsidRPr="00C30686" w:rsidRDefault="006F6378" w:rsidP="0094020B">
            <w:pPr>
              <w:pStyle w:val="TAC"/>
              <w:rPr>
                <w:kern w:val="2"/>
                <w:szCs w:val="22"/>
                <w:lang w:val="en-US" w:eastAsia="zh-CN"/>
              </w:rPr>
            </w:pPr>
          </w:p>
        </w:tc>
      </w:tr>
      <w:tr w:rsidR="006F6378" w:rsidRPr="00C30686" w14:paraId="5C024433"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9A0AEB5"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245B3D9B"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5B5733DB"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3B6D3C83" w14:textId="77777777" w:rsidR="006F6378" w:rsidRPr="00C30686" w:rsidRDefault="006F6378" w:rsidP="0094020B">
            <w:pPr>
              <w:pStyle w:val="TAC"/>
              <w:rPr>
                <w:lang w:val="en-US" w:eastAsia="zh-CN" w:bidi="ar"/>
              </w:rPr>
            </w:pPr>
            <w:r w:rsidRPr="00C30686">
              <w:rPr>
                <w:lang w:val="en-US" w:eastAsia="zh-CN" w:bidi="ar"/>
              </w:rPr>
              <w:t>20, 40, 60, 80</w:t>
            </w:r>
          </w:p>
        </w:tc>
        <w:tc>
          <w:tcPr>
            <w:tcW w:w="2445" w:type="dxa"/>
            <w:tcBorders>
              <w:top w:val="nil"/>
              <w:left w:val="single" w:sz="4" w:space="0" w:color="auto"/>
              <w:bottom w:val="single" w:sz="4" w:space="0" w:color="auto"/>
              <w:right w:val="single" w:sz="4" w:space="0" w:color="auto"/>
            </w:tcBorders>
            <w:vAlign w:val="center"/>
          </w:tcPr>
          <w:p w14:paraId="68B75344" w14:textId="77777777" w:rsidR="006F6378" w:rsidRPr="00C30686" w:rsidRDefault="006F6378" w:rsidP="0094020B">
            <w:pPr>
              <w:pStyle w:val="TAC"/>
              <w:rPr>
                <w:kern w:val="2"/>
                <w:szCs w:val="22"/>
                <w:lang w:val="en-US" w:eastAsia="zh-CN"/>
              </w:rPr>
            </w:pPr>
          </w:p>
        </w:tc>
      </w:tr>
      <w:tr w:rsidR="006F6378" w:rsidRPr="00C30686" w14:paraId="1E2754AA"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5DFF32F7" w14:textId="77777777" w:rsidR="006F6378" w:rsidRPr="00C30686" w:rsidRDefault="006F6378" w:rsidP="0094020B">
            <w:pPr>
              <w:pStyle w:val="TAC"/>
              <w:rPr>
                <w:kern w:val="2"/>
                <w:szCs w:val="22"/>
                <w:lang w:val="en-US"/>
              </w:rPr>
            </w:pPr>
            <w:r w:rsidRPr="00C30686">
              <w:rPr>
                <w:kern w:val="2"/>
                <w:szCs w:val="22"/>
                <w:lang w:val="en-US"/>
              </w:rPr>
              <w:t>CA_n46C-n48(3A)-n96A</w:t>
            </w:r>
          </w:p>
        </w:tc>
        <w:tc>
          <w:tcPr>
            <w:tcW w:w="2785" w:type="dxa"/>
            <w:tcBorders>
              <w:top w:val="nil"/>
              <w:left w:val="single" w:sz="4" w:space="0" w:color="auto"/>
              <w:bottom w:val="nil"/>
              <w:right w:val="single" w:sz="4" w:space="0" w:color="auto"/>
            </w:tcBorders>
            <w:shd w:val="clear" w:color="auto" w:fill="auto"/>
            <w:vAlign w:val="center"/>
          </w:tcPr>
          <w:p w14:paraId="225310CA" w14:textId="77777777" w:rsidR="006F6378" w:rsidRPr="00C30686" w:rsidRDefault="006F6378" w:rsidP="0094020B">
            <w:pPr>
              <w:pStyle w:val="TAC"/>
              <w:rPr>
                <w:kern w:val="2"/>
                <w:szCs w:val="22"/>
                <w:lang w:val="en-US"/>
              </w:rPr>
            </w:pPr>
            <w:r w:rsidRPr="00C30686">
              <w:rPr>
                <w:kern w:val="2"/>
                <w:szCs w:val="22"/>
                <w:lang w:val="en-US"/>
              </w:rPr>
              <w:t>CA_n46A-n48A</w:t>
            </w:r>
          </w:p>
          <w:p w14:paraId="67B7CDCD"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15F2910"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0AB6FA65" w14:textId="77777777" w:rsidR="006F6378" w:rsidRPr="00C30686" w:rsidRDefault="006F6378" w:rsidP="0094020B">
            <w:pPr>
              <w:pStyle w:val="TAC"/>
              <w:rPr>
                <w:lang w:val="en-US" w:eastAsia="zh-CN" w:bidi="ar"/>
              </w:rPr>
            </w:pPr>
            <w:r w:rsidRPr="00C30686">
              <w:rPr>
                <w:lang w:val="en-US" w:eastAsia="zh-CN" w:bidi="ar"/>
              </w:rPr>
              <w:t>CA_n46C_BCS0</w:t>
            </w:r>
          </w:p>
        </w:tc>
        <w:tc>
          <w:tcPr>
            <w:tcW w:w="2445" w:type="dxa"/>
            <w:tcBorders>
              <w:top w:val="nil"/>
              <w:left w:val="single" w:sz="4" w:space="0" w:color="auto"/>
              <w:bottom w:val="single" w:sz="4" w:space="0" w:color="auto"/>
              <w:right w:val="single" w:sz="4" w:space="0" w:color="auto"/>
            </w:tcBorders>
            <w:shd w:val="clear" w:color="auto" w:fill="auto"/>
            <w:vAlign w:val="center"/>
          </w:tcPr>
          <w:p w14:paraId="28B0B548"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7C8A7379" w14:textId="77777777" w:rsidTr="004F423A">
        <w:trPr>
          <w:trHeight w:val="29"/>
        </w:trPr>
        <w:tc>
          <w:tcPr>
            <w:tcW w:w="2742" w:type="dxa"/>
            <w:tcBorders>
              <w:top w:val="nil"/>
              <w:left w:val="single" w:sz="4" w:space="0" w:color="auto"/>
              <w:bottom w:val="nil"/>
              <w:right w:val="single" w:sz="4" w:space="0" w:color="auto"/>
            </w:tcBorders>
            <w:vAlign w:val="center"/>
          </w:tcPr>
          <w:p w14:paraId="65E7B880"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059DEFEE"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70A2061"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7A88F570" w14:textId="77777777" w:rsidR="006F6378" w:rsidRPr="00C30686" w:rsidRDefault="006F6378" w:rsidP="0094020B">
            <w:pPr>
              <w:pStyle w:val="TAC"/>
              <w:rPr>
                <w:lang w:val="en-US" w:eastAsia="zh-CN" w:bidi="ar"/>
              </w:rPr>
            </w:pPr>
            <w:r w:rsidRPr="00C30686">
              <w:rPr>
                <w:lang w:val="en-US" w:eastAsia="zh-CN" w:bidi="ar"/>
              </w:rPr>
              <w:t>CA_n48(3A)_BCS0</w:t>
            </w:r>
          </w:p>
        </w:tc>
        <w:tc>
          <w:tcPr>
            <w:tcW w:w="2445" w:type="dxa"/>
            <w:tcBorders>
              <w:top w:val="nil"/>
              <w:left w:val="single" w:sz="4" w:space="0" w:color="auto"/>
              <w:bottom w:val="single" w:sz="4" w:space="0" w:color="auto"/>
              <w:right w:val="single" w:sz="4" w:space="0" w:color="auto"/>
            </w:tcBorders>
            <w:vAlign w:val="center"/>
          </w:tcPr>
          <w:p w14:paraId="733CBF79" w14:textId="77777777" w:rsidR="006F6378" w:rsidRPr="00C30686" w:rsidRDefault="006F6378" w:rsidP="0094020B">
            <w:pPr>
              <w:pStyle w:val="TAC"/>
              <w:rPr>
                <w:kern w:val="2"/>
                <w:szCs w:val="22"/>
                <w:lang w:val="en-US" w:eastAsia="zh-CN"/>
              </w:rPr>
            </w:pPr>
          </w:p>
        </w:tc>
      </w:tr>
      <w:tr w:rsidR="006F6378" w:rsidRPr="00C30686" w14:paraId="13BE4F13"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67CE629"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6096A0D0"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0DA43750"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6FEAB32E" w14:textId="77777777" w:rsidR="006F6378" w:rsidRPr="00C30686" w:rsidRDefault="006F6378" w:rsidP="0094020B">
            <w:pPr>
              <w:pStyle w:val="TAC"/>
              <w:rPr>
                <w:lang w:val="en-US" w:eastAsia="zh-CN" w:bidi="ar"/>
              </w:rPr>
            </w:pPr>
            <w:r w:rsidRPr="00C30686">
              <w:rPr>
                <w:lang w:val="en-US" w:eastAsia="zh-CN" w:bidi="ar"/>
              </w:rPr>
              <w:t>20, 40, 60, 80</w:t>
            </w:r>
          </w:p>
        </w:tc>
        <w:tc>
          <w:tcPr>
            <w:tcW w:w="2445" w:type="dxa"/>
            <w:tcBorders>
              <w:top w:val="nil"/>
              <w:left w:val="single" w:sz="4" w:space="0" w:color="auto"/>
              <w:bottom w:val="single" w:sz="4" w:space="0" w:color="auto"/>
              <w:right w:val="single" w:sz="4" w:space="0" w:color="auto"/>
            </w:tcBorders>
            <w:vAlign w:val="center"/>
          </w:tcPr>
          <w:p w14:paraId="19E8D19E" w14:textId="77777777" w:rsidR="006F6378" w:rsidRPr="00C30686" w:rsidRDefault="006F6378" w:rsidP="0094020B">
            <w:pPr>
              <w:pStyle w:val="TAC"/>
              <w:rPr>
                <w:kern w:val="2"/>
                <w:szCs w:val="22"/>
                <w:lang w:val="en-US" w:eastAsia="zh-CN"/>
              </w:rPr>
            </w:pPr>
          </w:p>
        </w:tc>
      </w:tr>
      <w:tr w:rsidR="006F6378" w:rsidRPr="00C30686" w14:paraId="338F7F8D"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06EC59FB" w14:textId="77777777" w:rsidR="006F6378" w:rsidRPr="00C30686" w:rsidRDefault="006F6378" w:rsidP="0094020B">
            <w:pPr>
              <w:pStyle w:val="TAC"/>
              <w:rPr>
                <w:kern w:val="2"/>
                <w:szCs w:val="22"/>
                <w:lang w:val="en-US"/>
              </w:rPr>
            </w:pPr>
            <w:r w:rsidRPr="00C30686">
              <w:rPr>
                <w:kern w:val="2"/>
                <w:szCs w:val="22"/>
                <w:lang w:val="en-US"/>
              </w:rPr>
              <w:t>CA_n46D-n48(3A)-n96A</w:t>
            </w:r>
          </w:p>
        </w:tc>
        <w:tc>
          <w:tcPr>
            <w:tcW w:w="2785" w:type="dxa"/>
            <w:tcBorders>
              <w:top w:val="nil"/>
              <w:left w:val="single" w:sz="4" w:space="0" w:color="auto"/>
              <w:bottom w:val="nil"/>
              <w:right w:val="single" w:sz="4" w:space="0" w:color="auto"/>
            </w:tcBorders>
            <w:shd w:val="clear" w:color="auto" w:fill="auto"/>
            <w:vAlign w:val="center"/>
          </w:tcPr>
          <w:p w14:paraId="3444B000" w14:textId="77777777" w:rsidR="006F6378" w:rsidRPr="00C30686" w:rsidRDefault="006F6378" w:rsidP="0094020B">
            <w:pPr>
              <w:pStyle w:val="TAC"/>
              <w:rPr>
                <w:kern w:val="2"/>
                <w:szCs w:val="22"/>
                <w:lang w:val="en-US"/>
              </w:rPr>
            </w:pPr>
            <w:r w:rsidRPr="00C30686">
              <w:rPr>
                <w:kern w:val="2"/>
                <w:szCs w:val="22"/>
                <w:lang w:val="en-US"/>
              </w:rPr>
              <w:t>CA_n46A-n48A</w:t>
            </w:r>
          </w:p>
          <w:p w14:paraId="4A20C438"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6614787A"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3A5EBBE2" w14:textId="77777777" w:rsidR="006F6378" w:rsidRPr="00C30686" w:rsidRDefault="006F6378" w:rsidP="0094020B">
            <w:pPr>
              <w:pStyle w:val="TAC"/>
              <w:rPr>
                <w:lang w:val="en-US" w:eastAsia="zh-CN" w:bidi="ar"/>
              </w:rPr>
            </w:pPr>
            <w:r w:rsidRPr="00C30686">
              <w:rPr>
                <w:lang w:val="en-US" w:eastAsia="zh-CN" w:bidi="ar"/>
              </w:rPr>
              <w:t>CA_n46D_BCS0</w:t>
            </w:r>
          </w:p>
        </w:tc>
        <w:tc>
          <w:tcPr>
            <w:tcW w:w="2445" w:type="dxa"/>
            <w:tcBorders>
              <w:top w:val="nil"/>
              <w:left w:val="single" w:sz="4" w:space="0" w:color="auto"/>
              <w:bottom w:val="single" w:sz="4" w:space="0" w:color="auto"/>
              <w:right w:val="single" w:sz="4" w:space="0" w:color="auto"/>
            </w:tcBorders>
            <w:shd w:val="clear" w:color="auto" w:fill="auto"/>
            <w:vAlign w:val="center"/>
          </w:tcPr>
          <w:p w14:paraId="5F5AA597"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704A158F" w14:textId="77777777" w:rsidTr="004F423A">
        <w:trPr>
          <w:trHeight w:val="29"/>
        </w:trPr>
        <w:tc>
          <w:tcPr>
            <w:tcW w:w="2742" w:type="dxa"/>
            <w:tcBorders>
              <w:top w:val="nil"/>
              <w:left w:val="single" w:sz="4" w:space="0" w:color="auto"/>
              <w:bottom w:val="nil"/>
              <w:right w:val="single" w:sz="4" w:space="0" w:color="auto"/>
            </w:tcBorders>
            <w:vAlign w:val="center"/>
          </w:tcPr>
          <w:p w14:paraId="231D1B11"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2EA422A9"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69D26BCF"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487EC9CD" w14:textId="77777777" w:rsidR="006F6378" w:rsidRPr="00C30686" w:rsidRDefault="006F6378" w:rsidP="0094020B">
            <w:pPr>
              <w:pStyle w:val="TAC"/>
              <w:rPr>
                <w:lang w:val="en-US" w:eastAsia="zh-CN" w:bidi="ar"/>
              </w:rPr>
            </w:pPr>
            <w:r w:rsidRPr="00C30686">
              <w:rPr>
                <w:lang w:val="en-US" w:eastAsia="zh-CN" w:bidi="ar"/>
              </w:rPr>
              <w:t>CA_n48(3A)_BCS0</w:t>
            </w:r>
          </w:p>
        </w:tc>
        <w:tc>
          <w:tcPr>
            <w:tcW w:w="2445" w:type="dxa"/>
            <w:tcBorders>
              <w:top w:val="nil"/>
              <w:left w:val="single" w:sz="4" w:space="0" w:color="auto"/>
              <w:bottom w:val="single" w:sz="4" w:space="0" w:color="auto"/>
              <w:right w:val="single" w:sz="4" w:space="0" w:color="auto"/>
            </w:tcBorders>
            <w:vAlign w:val="center"/>
          </w:tcPr>
          <w:p w14:paraId="4310A300" w14:textId="77777777" w:rsidR="006F6378" w:rsidRPr="00C30686" w:rsidRDefault="006F6378" w:rsidP="0094020B">
            <w:pPr>
              <w:pStyle w:val="TAC"/>
              <w:rPr>
                <w:kern w:val="2"/>
                <w:szCs w:val="22"/>
                <w:lang w:val="en-US" w:eastAsia="zh-CN"/>
              </w:rPr>
            </w:pPr>
          </w:p>
        </w:tc>
      </w:tr>
      <w:tr w:rsidR="006F6378" w:rsidRPr="00C30686" w14:paraId="352C7E58"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529F1A1"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15278FDF"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29C72472"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57CDF95D" w14:textId="77777777" w:rsidR="006F6378" w:rsidRPr="00C30686" w:rsidRDefault="006F6378" w:rsidP="0094020B">
            <w:pPr>
              <w:pStyle w:val="TAC"/>
              <w:rPr>
                <w:lang w:val="en-US" w:eastAsia="zh-CN" w:bidi="ar"/>
              </w:rPr>
            </w:pPr>
            <w:r w:rsidRPr="00C30686">
              <w:rPr>
                <w:lang w:val="en-US" w:eastAsia="zh-CN" w:bidi="ar"/>
              </w:rPr>
              <w:t>20, 40, 60, 80</w:t>
            </w:r>
          </w:p>
        </w:tc>
        <w:tc>
          <w:tcPr>
            <w:tcW w:w="2445" w:type="dxa"/>
            <w:tcBorders>
              <w:top w:val="nil"/>
              <w:left w:val="single" w:sz="4" w:space="0" w:color="auto"/>
              <w:bottom w:val="single" w:sz="4" w:space="0" w:color="auto"/>
              <w:right w:val="single" w:sz="4" w:space="0" w:color="auto"/>
            </w:tcBorders>
            <w:vAlign w:val="center"/>
          </w:tcPr>
          <w:p w14:paraId="13E4375C" w14:textId="77777777" w:rsidR="006F6378" w:rsidRPr="00C30686" w:rsidRDefault="006F6378" w:rsidP="0094020B">
            <w:pPr>
              <w:pStyle w:val="TAC"/>
              <w:rPr>
                <w:kern w:val="2"/>
                <w:szCs w:val="22"/>
                <w:lang w:val="en-US" w:eastAsia="zh-CN"/>
              </w:rPr>
            </w:pPr>
          </w:p>
        </w:tc>
      </w:tr>
      <w:tr w:rsidR="006F6378" w:rsidRPr="00C30686" w14:paraId="6A0C2AFD"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6F7B91C"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CA_n46M-n48(3A)-n96A</w:t>
            </w:r>
          </w:p>
        </w:tc>
        <w:tc>
          <w:tcPr>
            <w:tcW w:w="2785" w:type="dxa"/>
            <w:tcBorders>
              <w:top w:val="single" w:sz="4" w:space="0" w:color="auto"/>
              <w:left w:val="single" w:sz="4" w:space="0" w:color="auto"/>
              <w:bottom w:val="nil"/>
              <w:right w:val="single" w:sz="4" w:space="0" w:color="auto"/>
            </w:tcBorders>
            <w:vAlign w:val="center"/>
          </w:tcPr>
          <w:p w14:paraId="6885110E"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w:t>
            </w:r>
          </w:p>
        </w:tc>
        <w:tc>
          <w:tcPr>
            <w:tcW w:w="1259" w:type="dxa"/>
            <w:tcBorders>
              <w:top w:val="single" w:sz="4" w:space="0" w:color="auto"/>
              <w:left w:val="single" w:sz="4" w:space="0" w:color="auto"/>
              <w:bottom w:val="single" w:sz="4" w:space="0" w:color="auto"/>
              <w:right w:val="single" w:sz="4" w:space="0" w:color="auto"/>
            </w:tcBorders>
            <w:vAlign w:val="center"/>
          </w:tcPr>
          <w:p w14:paraId="53EC3488"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27A81535"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CA_n46M_BCS0</w:t>
            </w:r>
          </w:p>
        </w:tc>
        <w:tc>
          <w:tcPr>
            <w:tcW w:w="2445" w:type="dxa"/>
            <w:tcBorders>
              <w:top w:val="single" w:sz="4" w:space="0" w:color="auto"/>
              <w:left w:val="single" w:sz="4" w:space="0" w:color="auto"/>
              <w:bottom w:val="nil"/>
              <w:right w:val="single" w:sz="4" w:space="0" w:color="auto"/>
            </w:tcBorders>
            <w:vAlign w:val="center"/>
          </w:tcPr>
          <w:p w14:paraId="764256E3" w14:textId="77777777" w:rsidR="006F6378" w:rsidRPr="00C30686" w:rsidRDefault="006F6378" w:rsidP="0094020B">
            <w:pPr>
              <w:pStyle w:val="TAC"/>
              <w:rPr>
                <w:rFonts w:eastAsiaTheme="minorEastAsia"/>
                <w:kern w:val="2"/>
                <w:szCs w:val="22"/>
                <w:lang w:val="en-US" w:eastAsia="zh-CN"/>
              </w:rPr>
            </w:pPr>
            <w:r w:rsidRPr="00C30686">
              <w:rPr>
                <w:rFonts w:eastAsiaTheme="minorEastAsia"/>
                <w:lang w:val="en-US" w:eastAsia="zh-CN"/>
              </w:rPr>
              <w:t>0</w:t>
            </w:r>
          </w:p>
        </w:tc>
      </w:tr>
      <w:tr w:rsidR="006F6378" w:rsidRPr="00C30686" w14:paraId="45692D73" w14:textId="77777777" w:rsidTr="004F423A">
        <w:trPr>
          <w:trHeight w:val="29"/>
        </w:trPr>
        <w:tc>
          <w:tcPr>
            <w:tcW w:w="2742" w:type="dxa"/>
            <w:tcBorders>
              <w:top w:val="nil"/>
              <w:left w:val="single" w:sz="4" w:space="0" w:color="auto"/>
              <w:bottom w:val="nil"/>
              <w:right w:val="single" w:sz="4" w:space="0" w:color="auto"/>
            </w:tcBorders>
            <w:vAlign w:val="center"/>
          </w:tcPr>
          <w:p w14:paraId="6FDA14BB"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nil"/>
              <w:right w:val="single" w:sz="4" w:space="0" w:color="auto"/>
            </w:tcBorders>
            <w:vAlign w:val="center"/>
          </w:tcPr>
          <w:p w14:paraId="1C5A4E8F"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F848AE8"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2AD1C0A5"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CA_n48(3A)_BCS0</w:t>
            </w:r>
          </w:p>
        </w:tc>
        <w:tc>
          <w:tcPr>
            <w:tcW w:w="2445" w:type="dxa"/>
            <w:tcBorders>
              <w:top w:val="nil"/>
              <w:left w:val="single" w:sz="4" w:space="0" w:color="auto"/>
              <w:bottom w:val="nil"/>
              <w:right w:val="single" w:sz="4" w:space="0" w:color="auto"/>
            </w:tcBorders>
            <w:vAlign w:val="center"/>
          </w:tcPr>
          <w:p w14:paraId="4BD85607" w14:textId="77777777" w:rsidR="006F6378" w:rsidRPr="00C30686" w:rsidRDefault="006F6378" w:rsidP="0094020B">
            <w:pPr>
              <w:pStyle w:val="TAC"/>
              <w:rPr>
                <w:rFonts w:eastAsiaTheme="minorEastAsia"/>
                <w:kern w:val="2"/>
                <w:szCs w:val="22"/>
                <w:lang w:val="en-US" w:eastAsia="zh-CN"/>
              </w:rPr>
            </w:pPr>
          </w:p>
        </w:tc>
      </w:tr>
      <w:tr w:rsidR="006F6378" w:rsidRPr="00C30686" w14:paraId="12FE68A8"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F01659F"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23A48497"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97F6A32"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2819FC19"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20, 40, 60, 80</w:t>
            </w:r>
          </w:p>
        </w:tc>
        <w:tc>
          <w:tcPr>
            <w:tcW w:w="2445" w:type="dxa"/>
            <w:tcBorders>
              <w:top w:val="nil"/>
              <w:left w:val="single" w:sz="4" w:space="0" w:color="auto"/>
              <w:bottom w:val="single" w:sz="4" w:space="0" w:color="auto"/>
              <w:right w:val="single" w:sz="4" w:space="0" w:color="auto"/>
            </w:tcBorders>
            <w:vAlign w:val="center"/>
          </w:tcPr>
          <w:p w14:paraId="07E90F58" w14:textId="77777777" w:rsidR="006F6378" w:rsidRPr="00C30686" w:rsidRDefault="006F6378" w:rsidP="0094020B">
            <w:pPr>
              <w:pStyle w:val="TAC"/>
              <w:rPr>
                <w:rFonts w:eastAsiaTheme="minorEastAsia"/>
                <w:kern w:val="2"/>
                <w:szCs w:val="22"/>
                <w:lang w:val="en-US" w:eastAsia="zh-CN"/>
              </w:rPr>
            </w:pPr>
          </w:p>
        </w:tc>
      </w:tr>
      <w:tr w:rsidR="006F6378" w:rsidRPr="00C30686" w14:paraId="23ADA705"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4501A5A9" w14:textId="77777777" w:rsidR="006F6378" w:rsidRPr="00C30686" w:rsidRDefault="006F6378" w:rsidP="0094020B">
            <w:pPr>
              <w:pStyle w:val="TAC"/>
              <w:rPr>
                <w:kern w:val="2"/>
                <w:szCs w:val="22"/>
                <w:lang w:val="en-US"/>
              </w:rPr>
            </w:pPr>
            <w:r w:rsidRPr="00C30686">
              <w:rPr>
                <w:kern w:val="2"/>
                <w:szCs w:val="22"/>
                <w:lang w:val="en-US"/>
              </w:rPr>
              <w:t>CA_n46N-n48(3A)-n96A</w:t>
            </w:r>
          </w:p>
        </w:tc>
        <w:tc>
          <w:tcPr>
            <w:tcW w:w="2785" w:type="dxa"/>
            <w:tcBorders>
              <w:top w:val="nil"/>
              <w:left w:val="single" w:sz="4" w:space="0" w:color="auto"/>
              <w:bottom w:val="nil"/>
              <w:right w:val="single" w:sz="4" w:space="0" w:color="auto"/>
            </w:tcBorders>
            <w:shd w:val="clear" w:color="auto" w:fill="auto"/>
            <w:vAlign w:val="center"/>
          </w:tcPr>
          <w:p w14:paraId="6B3D19CF" w14:textId="77777777" w:rsidR="006F6378" w:rsidRPr="00C30686" w:rsidRDefault="006F6378" w:rsidP="0094020B">
            <w:pPr>
              <w:pStyle w:val="TAC"/>
              <w:rPr>
                <w:kern w:val="2"/>
                <w:szCs w:val="22"/>
                <w:lang w:val="en-US"/>
              </w:rPr>
            </w:pPr>
            <w:r w:rsidRPr="00C30686">
              <w:rPr>
                <w:kern w:val="2"/>
                <w:szCs w:val="22"/>
                <w:lang w:val="en-US"/>
              </w:rPr>
              <w:t>CA_n46A-n48A</w:t>
            </w:r>
          </w:p>
          <w:p w14:paraId="22141D1A"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78AD2E82"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26DE16AE" w14:textId="77777777" w:rsidR="006F6378" w:rsidRPr="00C30686" w:rsidRDefault="006F6378" w:rsidP="0094020B">
            <w:pPr>
              <w:pStyle w:val="TAC"/>
              <w:rPr>
                <w:lang w:val="en-US" w:eastAsia="zh-CN" w:bidi="ar"/>
              </w:rPr>
            </w:pPr>
            <w:r>
              <w:rPr>
                <w:lang w:val="en-US" w:eastAsia="zh-CN" w:bidi="ar"/>
              </w:rPr>
              <w:t>CA_n46N_BCS</w:t>
            </w:r>
            <w:r w:rsidRPr="00C74263">
              <w:rPr>
                <w:szCs w:val="18"/>
                <w:lang w:val="en-US" w:eastAsia="zh-CN" w:bidi="ar"/>
              </w:rPr>
              <w:t>1</w:t>
            </w:r>
          </w:p>
        </w:tc>
        <w:tc>
          <w:tcPr>
            <w:tcW w:w="2445" w:type="dxa"/>
            <w:tcBorders>
              <w:top w:val="nil"/>
              <w:left w:val="single" w:sz="4" w:space="0" w:color="auto"/>
              <w:bottom w:val="single" w:sz="4" w:space="0" w:color="auto"/>
              <w:right w:val="single" w:sz="4" w:space="0" w:color="auto"/>
            </w:tcBorders>
            <w:shd w:val="clear" w:color="auto" w:fill="auto"/>
            <w:vAlign w:val="center"/>
          </w:tcPr>
          <w:p w14:paraId="3118E8F4"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774D8E9F" w14:textId="77777777" w:rsidTr="004F423A">
        <w:trPr>
          <w:trHeight w:val="29"/>
        </w:trPr>
        <w:tc>
          <w:tcPr>
            <w:tcW w:w="2742" w:type="dxa"/>
            <w:tcBorders>
              <w:top w:val="nil"/>
              <w:left w:val="single" w:sz="4" w:space="0" w:color="auto"/>
              <w:bottom w:val="nil"/>
              <w:right w:val="single" w:sz="4" w:space="0" w:color="auto"/>
            </w:tcBorders>
            <w:vAlign w:val="center"/>
          </w:tcPr>
          <w:p w14:paraId="57ED1E24"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3EAA352D"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22C6E0FB"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42B1CAA9" w14:textId="77777777" w:rsidR="006F6378" w:rsidRPr="00C30686" w:rsidRDefault="006F6378" w:rsidP="0094020B">
            <w:pPr>
              <w:pStyle w:val="TAC"/>
              <w:rPr>
                <w:lang w:val="en-US" w:eastAsia="zh-CN" w:bidi="ar"/>
              </w:rPr>
            </w:pPr>
            <w:r w:rsidRPr="00C30686">
              <w:rPr>
                <w:lang w:val="en-US" w:eastAsia="zh-CN" w:bidi="ar"/>
              </w:rPr>
              <w:t>CA_n48(3A)_BCS0</w:t>
            </w:r>
          </w:p>
        </w:tc>
        <w:tc>
          <w:tcPr>
            <w:tcW w:w="2445" w:type="dxa"/>
            <w:tcBorders>
              <w:top w:val="nil"/>
              <w:left w:val="single" w:sz="4" w:space="0" w:color="auto"/>
              <w:bottom w:val="single" w:sz="4" w:space="0" w:color="auto"/>
              <w:right w:val="single" w:sz="4" w:space="0" w:color="auto"/>
            </w:tcBorders>
            <w:vAlign w:val="center"/>
          </w:tcPr>
          <w:p w14:paraId="39B88831" w14:textId="77777777" w:rsidR="006F6378" w:rsidRPr="00C30686" w:rsidRDefault="006F6378" w:rsidP="0094020B">
            <w:pPr>
              <w:pStyle w:val="TAC"/>
              <w:rPr>
                <w:kern w:val="2"/>
                <w:szCs w:val="22"/>
                <w:lang w:val="en-US" w:eastAsia="zh-CN"/>
              </w:rPr>
            </w:pPr>
          </w:p>
        </w:tc>
      </w:tr>
      <w:tr w:rsidR="006F6378" w:rsidRPr="00C30686" w14:paraId="3E731A2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5656D42"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4F1D74C9"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8162DF1"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45ED581B" w14:textId="77777777" w:rsidR="006F6378" w:rsidRPr="00C30686" w:rsidRDefault="006F6378" w:rsidP="0094020B">
            <w:pPr>
              <w:pStyle w:val="TAC"/>
              <w:rPr>
                <w:lang w:val="en-US" w:eastAsia="zh-CN" w:bidi="ar"/>
              </w:rPr>
            </w:pPr>
            <w:r w:rsidRPr="00C30686">
              <w:rPr>
                <w:lang w:val="en-US" w:eastAsia="zh-CN" w:bidi="ar"/>
              </w:rPr>
              <w:t>20, 40, 60, 80</w:t>
            </w:r>
          </w:p>
        </w:tc>
        <w:tc>
          <w:tcPr>
            <w:tcW w:w="2445" w:type="dxa"/>
            <w:tcBorders>
              <w:top w:val="nil"/>
              <w:left w:val="single" w:sz="4" w:space="0" w:color="auto"/>
              <w:bottom w:val="single" w:sz="4" w:space="0" w:color="auto"/>
              <w:right w:val="single" w:sz="4" w:space="0" w:color="auto"/>
            </w:tcBorders>
            <w:vAlign w:val="center"/>
          </w:tcPr>
          <w:p w14:paraId="3D59F0AE" w14:textId="77777777" w:rsidR="006F6378" w:rsidRPr="00C30686" w:rsidRDefault="006F6378" w:rsidP="0094020B">
            <w:pPr>
              <w:pStyle w:val="TAC"/>
              <w:rPr>
                <w:kern w:val="2"/>
                <w:szCs w:val="22"/>
                <w:lang w:val="en-US" w:eastAsia="zh-CN"/>
              </w:rPr>
            </w:pPr>
          </w:p>
        </w:tc>
      </w:tr>
      <w:tr w:rsidR="006F6378" w:rsidRPr="00C30686" w14:paraId="2EC18AAD"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60BE3270" w14:textId="77777777" w:rsidR="006F6378" w:rsidRPr="00C30686" w:rsidRDefault="006F6378" w:rsidP="0094020B">
            <w:pPr>
              <w:pStyle w:val="TAC"/>
              <w:rPr>
                <w:kern w:val="2"/>
                <w:szCs w:val="22"/>
                <w:lang w:val="en-US"/>
              </w:rPr>
            </w:pPr>
            <w:r w:rsidRPr="00C30686">
              <w:rPr>
                <w:kern w:val="2"/>
                <w:szCs w:val="22"/>
                <w:lang w:val="en-US"/>
              </w:rPr>
              <w:t>CA_n46A-n48(3A)-n96B</w:t>
            </w:r>
          </w:p>
        </w:tc>
        <w:tc>
          <w:tcPr>
            <w:tcW w:w="2785" w:type="dxa"/>
            <w:tcBorders>
              <w:top w:val="nil"/>
              <w:left w:val="single" w:sz="4" w:space="0" w:color="auto"/>
              <w:bottom w:val="nil"/>
              <w:right w:val="single" w:sz="4" w:space="0" w:color="auto"/>
            </w:tcBorders>
            <w:shd w:val="clear" w:color="auto" w:fill="auto"/>
            <w:vAlign w:val="center"/>
          </w:tcPr>
          <w:p w14:paraId="7BA1D357" w14:textId="77777777" w:rsidR="006F6378" w:rsidRPr="00C30686" w:rsidRDefault="006F6378" w:rsidP="0094020B">
            <w:pPr>
              <w:pStyle w:val="TAC"/>
              <w:rPr>
                <w:kern w:val="2"/>
                <w:szCs w:val="22"/>
                <w:lang w:val="en-US"/>
              </w:rPr>
            </w:pPr>
            <w:r w:rsidRPr="00C30686">
              <w:rPr>
                <w:kern w:val="2"/>
                <w:szCs w:val="22"/>
                <w:lang w:val="en-US"/>
              </w:rPr>
              <w:t>CA_n46A-n48A</w:t>
            </w:r>
          </w:p>
          <w:p w14:paraId="0A35BCF3"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4A9E71FF"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3B88148F" w14:textId="77777777" w:rsidR="006F6378" w:rsidRPr="00C30686" w:rsidRDefault="006F6378" w:rsidP="0094020B">
            <w:pPr>
              <w:pStyle w:val="TAC"/>
              <w:rPr>
                <w:lang w:val="en-US" w:eastAsia="zh-CN" w:bidi="ar"/>
              </w:rPr>
            </w:pPr>
            <w:r w:rsidRPr="00C30686">
              <w:rPr>
                <w:lang w:val="en-US" w:eastAsia="zh-CN" w:bidi="ar"/>
              </w:rPr>
              <w:t>10, 20, 40, 60, 80</w:t>
            </w:r>
          </w:p>
        </w:tc>
        <w:tc>
          <w:tcPr>
            <w:tcW w:w="2445" w:type="dxa"/>
            <w:tcBorders>
              <w:top w:val="nil"/>
              <w:left w:val="single" w:sz="4" w:space="0" w:color="auto"/>
              <w:bottom w:val="single" w:sz="4" w:space="0" w:color="auto"/>
              <w:right w:val="single" w:sz="4" w:space="0" w:color="auto"/>
            </w:tcBorders>
            <w:shd w:val="clear" w:color="auto" w:fill="auto"/>
            <w:vAlign w:val="center"/>
          </w:tcPr>
          <w:p w14:paraId="6E899261"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7A8BF218" w14:textId="77777777" w:rsidTr="004F423A">
        <w:trPr>
          <w:trHeight w:val="29"/>
        </w:trPr>
        <w:tc>
          <w:tcPr>
            <w:tcW w:w="2742" w:type="dxa"/>
            <w:tcBorders>
              <w:top w:val="nil"/>
              <w:left w:val="single" w:sz="4" w:space="0" w:color="auto"/>
              <w:bottom w:val="nil"/>
              <w:right w:val="single" w:sz="4" w:space="0" w:color="auto"/>
            </w:tcBorders>
            <w:vAlign w:val="center"/>
          </w:tcPr>
          <w:p w14:paraId="51F1D701"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45D21821"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27F490DE"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6C66572F" w14:textId="77777777" w:rsidR="006F6378" w:rsidRPr="00C30686" w:rsidRDefault="006F6378" w:rsidP="0094020B">
            <w:pPr>
              <w:pStyle w:val="TAC"/>
              <w:rPr>
                <w:lang w:val="en-US" w:eastAsia="zh-CN" w:bidi="ar"/>
              </w:rPr>
            </w:pPr>
            <w:r w:rsidRPr="00C30686">
              <w:rPr>
                <w:lang w:val="en-US" w:eastAsia="zh-CN" w:bidi="ar"/>
              </w:rPr>
              <w:t>CA_n48(3A)_BCS0</w:t>
            </w:r>
          </w:p>
        </w:tc>
        <w:tc>
          <w:tcPr>
            <w:tcW w:w="2445" w:type="dxa"/>
            <w:tcBorders>
              <w:top w:val="nil"/>
              <w:left w:val="single" w:sz="4" w:space="0" w:color="auto"/>
              <w:bottom w:val="single" w:sz="4" w:space="0" w:color="auto"/>
              <w:right w:val="single" w:sz="4" w:space="0" w:color="auto"/>
            </w:tcBorders>
            <w:vAlign w:val="center"/>
          </w:tcPr>
          <w:p w14:paraId="2D2B8B4E" w14:textId="77777777" w:rsidR="006F6378" w:rsidRPr="00C30686" w:rsidRDefault="006F6378" w:rsidP="0094020B">
            <w:pPr>
              <w:pStyle w:val="TAC"/>
              <w:rPr>
                <w:kern w:val="2"/>
                <w:szCs w:val="22"/>
                <w:lang w:val="en-US" w:eastAsia="zh-CN"/>
              </w:rPr>
            </w:pPr>
          </w:p>
        </w:tc>
      </w:tr>
      <w:tr w:rsidR="006F6378" w:rsidRPr="00C30686" w14:paraId="602CD096"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5D37CDA"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7D699407"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5660D2C4"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5B829DB7" w14:textId="77777777" w:rsidR="006F6378" w:rsidRPr="00C30686" w:rsidRDefault="006F6378" w:rsidP="0094020B">
            <w:pPr>
              <w:pStyle w:val="TAC"/>
              <w:rPr>
                <w:lang w:val="en-US" w:eastAsia="zh-CN" w:bidi="ar"/>
              </w:rPr>
            </w:pPr>
            <w:r w:rsidRPr="00C30686">
              <w:rPr>
                <w:lang w:val="en-US" w:eastAsia="zh-CN" w:bidi="ar"/>
              </w:rPr>
              <w:t>CA_n96B_BCS0</w:t>
            </w:r>
          </w:p>
        </w:tc>
        <w:tc>
          <w:tcPr>
            <w:tcW w:w="2445" w:type="dxa"/>
            <w:tcBorders>
              <w:top w:val="nil"/>
              <w:left w:val="single" w:sz="4" w:space="0" w:color="auto"/>
              <w:bottom w:val="single" w:sz="4" w:space="0" w:color="auto"/>
              <w:right w:val="single" w:sz="4" w:space="0" w:color="auto"/>
            </w:tcBorders>
            <w:vAlign w:val="center"/>
          </w:tcPr>
          <w:p w14:paraId="3CE960A1" w14:textId="77777777" w:rsidR="006F6378" w:rsidRPr="00C30686" w:rsidRDefault="006F6378" w:rsidP="0094020B">
            <w:pPr>
              <w:pStyle w:val="TAC"/>
              <w:rPr>
                <w:kern w:val="2"/>
                <w:szCs w:val="22"/>
                <w:lang w:val="en-US" w:eastAsia="zh-CN"/>
              </w:rPr>
            </w:pPr>
          </w:p>
        </w:tc>
      </w:tr>
      <w:tr w:rsidR="006F6378" w:rsidRPr="00C30686" w14:paraId="09E73C98"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324AEB00" w14:textId="77777777" w:rsidR="006F6378" w:rsidRPr="00C30686" w:rsidRDefault="006F6378" w:rsidP="0094020B">
            <w:pPr>
              <w:pStyle w:val="TAC"/>
              <w:rPr>
                <w:kern w:val="2"/>
                <w:szCs w:val="22"/>
                <w:lang w:val="en-US"/>
              </w:rPr>
            </w:pPr>
            <w:r w:rsidRPr="00C30686">
              <w:rPr>
                <w:kern w:val="2"/>
                <w:szCs w:val="22"/>
                <w:lang w:val="en-US"/>
              </w:rPr>
              <w:t>CA_n46B-n48(3A)-n96B</w:t>
            </w:r>
          </w:p>
        </w:tc>
        <w:tc>
          <w:tcPr>
            <w:tcW w:w="2785" w:type="dxa"/>
            <w:tcBorders>
              <w:top w:val="nil"/>
              <w:left w:val="single" w:sz="4" w:space="0" w:color="auto"/>
              <w:bottom w:val="nil"/>
              <w:right w:val="single" w:sz="4" w:space="0" w:color="auto"/>
            </w:tcBorders>
            <w:shd w:val="clear" w:color="auto" w:fill="auto"/>
            <w:vAlign w:val="center"/>
          </w:tcPr>
          <w:p w14:paraId="7F26370A" w14:textId="77777777" w:rsidR="006F6378" w:rsidRPr="00C30686" w:rsidRDefault="006F6378" w:rsidP="0094020B">
            <w:pPr>
              <w:pStyle w:val="TAC"/>
              <w:rPr>
                <w:kern w:val="2"/>
                <w:szCs w:val="22"/>
                <w:lang w:val="en-US"/>
              </w:rPr>
            </w:pPr>
            <w:r w:rsidRPr="00C30686">
              <w:rPr>
                <w:kern w:val="2"/>
                <w:szCs w:val="22"/>
                <w:lang w:val="en-US"/>
              </w:rPr>
              <w:t>CA_n46A-n48A</w:t>
            </w:r>
          </w:p>
          <w:p w14:paraId="781A64E1"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279CFB75"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4C678AC0" w14:textId="77777777" w:rsidR="006F6378" w:rsidRPr="00C30686" w:rsidRDefault="006F6378" w:rsidP="0094020B">
            <w:pPr>
              <w:pStyle w:val="TAC"/>
              <w:rPr>
                <w:lang w:val="en-US" w:eastAsia="zh-CN" w:bidi="ar"/>
              </w:rPr>
            </w:pPr>
            <w:r w:rsidRPr="00C30686">
              <w:rPr>
                <w:lang w:val="en-US" w:eastAsia="zh-CN" w:bidi="ar"/>
              </w:rPr>
              <w:t>CA_n46B_BCS0</w:t>
            </w:r>
          </w:p>
        </w:tc>
        <w:tc>
          <w:tcPr>
            <w:tcW w:w="2445" w:type="dxa"/>
            <w:tcBorders>
              <w:top w:val="nil"/>
              <w:left w:val="single" w:sz="4" w:space="0" w:color="auto"/>
              <w:bottom w:val="single" w:sz="4" w:space="0" w:color="auto"/>
              <w:right w:val="single" w:sz="4" w:space="0" w:color="auto"/>
            </w:tcBorders>
            <w:shd w:val="clear" w:color="auto" w:fill="auto"/>
            <w:vAlign w:val="center"/>
          </w:tcPr>
          <w:p w14:paraId="3B42BA06"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0A054258" w14:textId="77777777" w:rsidTr="004F423A">
        <w:trPr>
          <w:trHeight w:val="29"/>
        </w:trPr>
        <w:tc>
          <w:tcPr>
            <w:tcW w:w="2742" w:type="dxa"/>
            <w:tcBorders>
              <w:top w:val="nil"/>
              <w:left w:val="single" w:sz="4" w:space="0" w:color="auto"/>
              <w:bottom w:val="nil"/>
              <w:right w:val="single" w:sz="4" w:space="0" w:color="auto"/>
            </w:tcBorders>
            <w:vAlign w:val="center"/>
          </w:tcPr>
          <w:p w14:paraId="070C407B"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7C125711"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66A323B4"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1B9DAC66" w14:textId="77777777" w:rsidR="006F6378" w:rsidRPr="00C30686" w:rsidRDefault="006F6378" w:rsidP="0094020B">
            <w:pPr>
              <w:pStyle w:val="TAC"/>
              <w:rPr>
                <w:lang w:val="en-US" w:eastAsia="zh-CN" w:bidi="ar"/>
              </w:rPr>
            </w:pPr>
            <w:r w:rsidRPr="00C30686">
              <w:rPr>
                <w:lang w:val="en-US" w:eastAsia="zh-CN" w:bidi="ar"/>
              </w:rPr>
              <w:t>CA_n48(3A)_BCS0</w:t>
            </w:r>
          </w:p>
        </w:tc>
        <w:tc>
          <w:tcPr>
            <w:tcW w:w="2445" w:type="dxa"/>
            <w:tcBorders>
              <w:top w:val="nil"/>
              <w:left w:val="single" w:sz="4" w:space="0" w:color="auto"/>
              <w:bottom w:val="single" w:sz="4" w:space="0" w:color="auto"/>
              <w:right w:val="single" w:sz="4" w:space="0" w:color="auto"/>
            </w:tcBorders>
            <w:vAlign w:val="center"/>
          </w:tcPr>
          <w:p w14:paraId="0AEB9023" w14:textId="77777777" w:rsidR="006F6378" w:rsidRPr="00C30686" w:rsidRDefault="006F6378" w:rsidP="0094020B">
            <w:pPr>
              <w:pStyle w:val="TAC"/>
              <w:rPr>
                <w:kern w:val="2"/>
                <w:szCs w:val="22"/>
                <w:lang w:val="en-US" w:eastAsia="zh-CN"/>
              </w:rPr>
            </w:pPr>
          </w:p>
        </w:tc>
      </w:tr>
      <w:tr w:rsidR="006F6378" w:rsidRPr="00C30686" w14:paraId="51BCCF57"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6CEE338"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49EF8621"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04F96EF7"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7022BE70" w14:textId="77777777" w:rsidR="006F6378" w:rsidRPr="00C30686" w:rsidRDefault="006F6378" w:rsidP="0094020B">
            <w:pPr>
              <w:pStyle w:val="TAC"/>
              <w:rPr>
                <w:lang w:val="en-US" w:eastAsia="zh-CN" w:bidi="ar"/>
              </w:rPr>
            </w:pPr>
            <w:r w:rsidRPr="00C30686">
              <w:rPr>
                <w:lang w:val="en-US" w:eastAsia="zh-CN" w:bidi="ar"/>
              </w:rPr>
              <w:t>CA_n96B_BCS0</w:t>
            </w:r>
          </w:p>
        </w:tc>
        <w:tc>
          <w:tcPr>
            <w:tcW w:w="2445" w:type="dxa"/>
            <w:tcBorders>
              <w:top w:val="nil"/>
              <w:left w:val="single" w:sz="4" w:space="0" w:color="auto"/>
              <w:bottom w:val="single" w:sz="4" w:space="0" w:color="auto"/>
              <w:right w:val="single" w:sz="4" w:space="0" w:color="auto"/>
            </w:tcBorders>
            <w:vAlign w:val="center"/>
          </w:tcPr>
          <w:p w14:paraId="7FF0BE2D" w14:textId="77777777" w:rsidR="006F6378" w:rsidRPr="00C30686" w:rsidRDefault="006F6378" w:rsidP="0094020B">
            <w:pPr>
              <w:pStyle w:val="TAC"/>
              <w:rPr>
                <w:kern w:val="2"/>
                <w:szCs w:val="22"/>
                <w:lang w:val="en-US" w:eastAsia="zh-CN"/>
              </w:rPr>
            </w:pPr>
          </w:p>
        </w:tc>
      </w:tr>
      <w:tr w:rsidR="006F6378" w:rsidRPr="00C30686" w14:paraId="5E79D50D"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536B1458" w14:textId="77777777" w:rsidR="006F6378" w:rsidRPr="00C30686" w:rsidRDefault="006F6378" w:rsidP="0094020B">
            <w:pPr>
              <w:pStyle w:val="TAC"/>
              <w:rPr>
                <w:kern w:val="2"/>
                <w:szCs w:val="22"/>
                <w:lang w:val="en-US"/>
              </w:rPr>
            </w:pPr>
            <w:r w:rsidRPr="00C30686">
              <w:rPr>
                <w:kern w:val="2"/>
                <w:szCs w:val="22"/>
                <w:lang w:val="en-US"/>
              </w:rPr>
              <w:t>CA_n46C-n48(3A)-n96B</w:t>
            </w:r>
          </w:p>
        </w:tc>
        <w:tc>
          <w:tcPr>
            <w:tcW w:w="2785" w:type="dxa"/>
            <w:tcBorders>
              <w:top w:val="nil"/>
              <w:left w:val="single" w:sz="4" w:space="0" w:color="auto"/>
              <w:bottom w:val="nil"/>
              <w:right w:val="single" w:sz="4" w:space="0" w:color="auto"/>
            </w:tcBorders>
            <w:shd w:val="clear" w:color="auto" w:fill="auto"/>
            <w:vAlign w:val="center"/>
          </w:tcPr>
          <w:p w14:paraId="4DF868B5" w14:textId="77777777" w:rsidR="006F6378" w:rsidRPr="00C30686" w:rsidRDefault="006F6378" w:rsidP="0094020B">
            <w:pPr>
              <w:pStyle w:val="TAC"/>
              <w:rPr>
                <w:kern w:val="2"/>
                <w:szCs w:val="22"/>
                <w:lang w:val="en-US"/>
              </w:rPr>
            </w:pPr>
            <w:r w:rsidRPr="00C30686">
              <w:rPr>
                <w:kern w:val="2"/>
                <w:szCs w:val="22"/>
                <w:lang w:val="en-US"/>
              </w:rPr>
              <w:t>CA_n46A-n48A</w:t>
            </w:r>
          </w:p>
          <w:p w14:paraId="4DD5C171"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C6AF627"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4E71F170" w14:textId="77777777" w:rsidR="006F6378" w:rsidRPr="00C30686" w:rsidRDefault="006F6378" w:rsidP="0094020B">
            <w:pPr>
              <w:pStyle w:val="TAC"/>
              <w:rPr>
                <w:lang w:val="en-US" w:eastAsia="zh-CN" w:bidi="ar"/>
              </w:rPr>
            </w:pPr>
            <w:r w:rsidRPr="00C30686">
              <w:rPr>
                <w:lang w:val="en-US" w:eastAsia="zh-CN" w:bidi="ar"/>
              </w:rPr>
              <w:t>CA_n46C_BCS0</w:t>
            </w:r>
          </w:p>
        </w:tc>
        <w:tc>
          <w:tcPr>
            <w:tcW w:w="2445" w:type="dxa"/>
            <w:tcBorders>
              <w:top w:val="nil"/>
              <w:left w:val="single" w:sz="4" w:space="0" w:color="auto"/>
              <w:bottom w:val="single" w:sz="4" w:space="0" w:color="auto"/>
              <w:right w:val="single" w:sz="4" w:space="0" w:color="auto"/>
            </w:tcBorders>
            <w:shd w:val="clear" w:color="auto" w:fill="auto"/>
            <w:vAlign w:val="center"/>
          </w:tcPr>
          <w:p w14:paraId="0448232B"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3A5D449A" w14:textId="77777777" w:rsidTr="004F423A">
        <w:trPr>
          <w:trHeight w:val="29"/>
        </w:trPr>
        <w:tc>
          <w:tcPr>
            <w:tcW w:w="2742" w:type="dxa"/>
            <w:tcBorders>
              <w:top w:val="nil"/>
              <w:left w:val="single" w:sz="4" w:space="0" w:color="auto"/>
              <w:bottom w:val="nil"/>
              <w:right w:val="single" w:sz="4" w:space="0" w:color="auto"/>
            </w:tcBorders>
            <w:vAlign w:val="center"/>
          </w:tcPr>
          <w:p w14:paraId="02EF48EA"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30CCEFC8"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41179D08"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41F0106D" w14:textId="77777777" w:rsidR="006F6378" w:rsidRPr="00C30686" w:rsidRDefault="006F6378" w:rsidP="0094020B">
            <w:pPr>
              <w:pStyle w:val="TAC"/>
              <w:rPr>
                <w:lang w:val="en-US" w:eastAsia="zh-CN" w:bidi="ar"/>
              </w:rPr>
            </w:pPr>
            <w:r w:rsidRPr="00C30686">
              <w:rPr>
                <w:lang w:val="en-US" w:eastAsia="zh-CN" w:bidi="ar"/>
              </w:rPr>
              <w:t>CA_n48(3A)_BCS0</w:t>
            </w:r>
          </w:p>
        </w:tc>
        <w:tc>
          <w:tcPr>
            <w:tcW w:w="2445" w:type="dxa"/>
            <w:tcBorders>
              <w:top w:val="nil"/>
              <w:left w:val="single" w:sz="4" w:space="0" w:color="auto"/>
              <w:bottom w:val="single" w:sz="4" w:space="0" w:color="auto"/>
              <w:right w:val="single" w:sz="4" w:space="0" w:color="auto"/>
            </w:tcBorders>
            <w:vAlign w:val="center"/>
          </w:tcPr>
          <w:p w14:paraId="31B2FB3E" w14:textId="77777777" w:rsidR="006F6378" w:rsidRPr="00C30686" w:rsidRDefault="006F6378" w:rsidP="0094020B">
            <w:pPr>
              <w:pStyle w:val="TAC"/>
              <w:rPr>
                <w:kern w:val="2"/>
                <w:szCs w:val="22"/>
                <w:lang w:val="en-US" w:eastAsia="zh-CN"/>
              </w:rPr>
            </w:pPr>
          </w:p>
        </w:tc>
      </w:tr>
      <w:tr w:rsidR="006F6378" w:rsidRPr="00C30686" w14:paraId="670A9DA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71DA1F0"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36DA2D6F"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6B0DCC78"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0B6A0CEF" w14:textId="77777777" w:rsidR="006F6378" w:rsidRPr="00C30686" w:rsidRDefault="006F6378" w:rsidP="0094020B">
            <w:pPr>
              <w:pStyle w:val="TAC"/>
              <w:rPr>
                <w:lang w:val="en-US" w:eastAsia="zh-CN" w:bidi="ar"/>
              </w:rPr>
            </w:pPr>
            <w:r w:rsidRPr="00C30686">
              <w:rPr>
                <w:lang w:val="en-US" w:eastAsia="zh-CN" w:bidi="ar"/>
              </w:rPr>
              <w:t>CA_n96B_BCS0</w:t>
            </w:r>
          </w:p>
        </w:tc>
        <w:tc>
          <w:tcPr>
            <w:tcW w:w="2445" w:type="dxa"/>
            <w:tcBorders>
              <w:top w:val="nil"/>
              <w:left w:val="single" w:sz="4" w:space="0" w:color="auto"/>
              <w:bottom w:val="single" w:sz="4" w:space="0" w:color="auto"/>
              <w:right w:val="single" w:sz="4" w:space="0" w:color="auto"/>
            </w:tcBorders>
            <w:vAlign w:val="center"/>
          </w:tcPr>
          <w:p w14:paraId="7E7EF1AE" w14:textId="77777777" w:rsidR="006F6378" w:rsidRPr="00C30686" w:rsidRDefault="006F6378" w:rsidP="0094020B">
            <w:pPr>
              <w:pStyle w:val="TAC"/>
              <w:rPr>
                <w:kern w:val="2"/>
                <w:szCs w:val="22"/>
                <w:lang w:val="en-US" w:eastAsia="zh-CN"/>
              </w:rPr>
            </w:pPr>
          </w:p>
        </w:tc>
      </w:tr>
      <w:tr w:rsidR="006F6378" w:rsidRPr="00C30686" w14:paraId="61358E41"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1D4E791E" w14:textId="77777777" w:rsidR="006F6378" w:rsidRPr="00C30686" w:rsidRDefault="006F6378" w:rsidP="0094020B">
            <w:pPr>
              <w:pStyle w:val="TAC"/>
              <w:rPr>
                <w:kern w:val="2"/>
                <w:szCs w:val="22"/>
                <w:lang w:val="en-US"/>
              </w:rPr>
            </w:pPr>
            <w:r w:rsidRPr="00C30686">
              <w:rPr>
                <w:kern w:val="2"/>
                <w:szCs w:val="22"/>
                <w:lang w:val="en-US"/>
              </w:rPr>
              <w:t>CA_n46D-n48(3A)-n96B</w:t>
            </w:r>
          </w:p>
        </w:tc>
        <w:tc>
          <w:tcPr>
            <w:tcW w:w="2785" w:type="dxa"/>
            <w:tcBorders>
              <w:top w:val="nil"/>
              <w:left w:val="single" w:sz="4" w:space="0" w:color="auto"/>
              <w:bottom w:val="nil"/>
              <w:right w:val="single" w:sz="4" w:space="0" w:color="auto"/>
            </w:tcBorders>
            <w:shd w:val="clear" w:color="auto" w:fill="auto"/>
            <w:vAlign w:val="center"/>
          </w:tcPr>
          <w:p w14:paraId="668933E3" w14:textId="77777777" w:rsidR="006F6378" w:rsidRPr="00C30686" w:rsidRDefault="006F6378" w:rsidP="0094020B">
            <w:pPr>
              <w:pStyle w:val="TAC"/>
              <w:rPr>
                <w:kern w:val="2"/>
                <w:szCs w:val="22"/>
                <w:lang w:val="en-US"/>
              </w:rPr>
            </w:pPr>
            <w:r w:rsidRPr="00C30686">
              <w:rPr>
                <w:kern w:val="2"/>
                <w:szCs w:val="22"/>
                <w:lang w:val="en-US"/>
              </w:rPr>
              <w:t>CA_n46A-n48A</w:t>
            </w:r>
          </w:p>
          <w:p w14:paraId="389869F3"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4A256AFD"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18865257" w14:textId="77777777" w:rsidR="006F6378" w:rsidRPr="00C30686" w:rsidRDefault="006F6378" w:rsidP="0094020B">
            <w:pPr>
              <w:pStyle w:val="TAC"/>
              <w:rPr>
                <w:lang w:val="en-US" w:eastAsia="zh-CN" w:bidi="ar"/>
              </w:rPr>
            </w:pPr>
            <w:r w:rsidRPr="00C30686">
              <w:rPr>
                <w:lang w:val="en-US" w:eastAsia="zh-CN" w:bidi="ar"/>
              </w:rPr>
              <w:t>CA_n46D_BCS0</w:t>
            </w:r>
          </w:p>
        </w:tc>
        <w:tc>
          <w:tcPr>
            <w:tcW w:w="2445" w:type="dxa"/>
            <w:tcBorders>
              <w:top w:val="nil"/>
              <w:left w:val="single" w:sz="4" w:space="0" w:color="auto"/>
              <w:bottom w:val="single" w:sz="4" w:space="0" w:color="auto"/>
              <w:right w:val="single" w:sz="4" w:space="0" w:color="auto"/>
            </w:tcBorders>
            <w:shd w:val="clear" w:color="auto" w:fill="auto"/>
            <w:vAlign w:val="center"/>
          </w:tcPr>
          <w:p w14:paraId="741192B1"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6A73B31D" w14:textId="77777777" w:rsidTr="004F423A">
        <w:trPr>
          <w:trHeight w:val="29"/>
        </w:trPr>
        <w:tc>
          <w:tcPr>
            <w:tcW w:w="2742" w:type="dxa"/>
            <w:tcBorders>
              <w:top w:val="nil"/>
              <w:left w:val="single" w:sz="4" w:space="0" w:color="auto"/>
              <w:bottom w:val="nil"/>
              <w:right w:val="single" w:sz="4" w:space="0" w:color="auto"/>
            </w:tcBorders>
            <w:vAlign w:val="center"/>
          </w:tcPr>
          <w:p w14:paraId="5E9F3A7D"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1D93B650"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46C5D9ED"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2F464226" w14:textId="77777777" w:rsidR="006F6378" w:rsidRPr="00C30686" w:rsidRDefault="006F6378" w:rsidP="0094020B">
            <w:pPr>
              <w:pStyle w:val="TAC"/>
              <w:rPr>
                <w:lang w:val="en-US" w:eastAsia="zh-CN" w:bidi="ar"/>
              </w:rPr>
            </w:pPr>
            <w:r w:rsidRPr="00C30686">
              <w:rPr>
                <w:lang w:val="en-US" w:eastAsia="zh-CN" w:bidi="ar"/>
              </w:rPr>
              <w:t>CA_n48(3A)_BCS0</w:t>
            </w:r>
          </w:p>
        </w:tc>
        <w:tc>
          <w:tcPr>
            <w:tcW w:w="2445" w:type="dxa"/>
            <w:tcBorders>
              <w:top w:val="nil"/>
              <w:left w:val="single" w:sz="4" w:space="0" w:color="auto"/>
              <w:bottom w:val="single" w:sz="4" w:space="0" w:color="auto"/>
              <w:right w:val="single" w:sz="4" w:space="0" w:color="auto"/>
            </w:tcBorders>
            <w:vAlign w:val="center"/>
          </w:tcPr>
          <w:p w14:paraId="3564789B" w14:textId="77777777" w:rsidR="006F6378" w:rsidRPr="00C30686" w:rsidRDefault="006F6378" w:rsidP="0094020B">
            <w:pPr>
              <w:pStyle w:val="TAC"/>
              <w:rPr>
                <w:kern w:val="2"/>
                <w:szCs w:val="22"/>
                <w:lang w:val="en-US" w:eastAsia="zh-CN"/>
              </w:rPr>
            </w:pPr>
          </w:p>
        </w:tc>
      </w:tr>
      <w:tr w:rsidR="006F6378" w:rsidRPr="00C30686" w14:paraId="01DE26BB"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3AB5372"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0EAD3C8B"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26F86B5A"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233B20C8" w14:textId="77777777" w:rsidR="006F6378" w:rsidRPr="00C30686" w:rsidRDefault="006F6378" w:rsidP="0094020B">
            <w:pPr>
              <w:pStyle w:val="TAC"/>
              <w:rPr>
                <w:lang w:val="en-US" w:eastAsia="zh-CN" w:bidi="ar"/>
              </w:rPr>
            </w:pPr>
            <w:r w:rsidRPr="00C30686">
              <w:rPr>
                <w:lang w:val="en-US" w:eastAsia="zh-CN" w:bidi="ar"/>
              </w:rPr>
              <w:t>CA_n96B_BCS0</w:t>
            </w:r>
          </w:p>
        </w:tc>
        <w:tc>
          <w:tcPr>
            <w:tcW w:w="2445" w:type="dxa"/>
            <w:tcBorders>
              <w:top w:val="nil"/>
              <w:left w:val="single" w:sz="4" w:space="0" w:color="auto"/>
              <w:bottom w:val="single" w:sz="4" w:space="0" w:color="auto"/>
              <w:right w:val="single" w:sz="4" w:space="0" w:color="auto"/>
            </w:tcBorders>
            <w:vAlign w:val="center"/>
          </w:tcPr>
          <w:p w14:paraId="2E655E44" w14:textId="77777777" w:rsidR="006F6378" w:rsidRPr="00C30686" w:rsidRDefault="006F6378" w:rsidP="0094020B">
            <w:pPr>
              <w:pStyle w:val="TAC"/>
              <w:rPr>
                <w:kern w:val="2"/>
                <w:szCs w:val="22"/>
                <w:lang w:val="en-US" w:eastAsia="zh-CN"/>
              </w:rPr>
            </w:pPr>
          </w:p>
        </w:tc>
      </w:tr>
      <w:tr w:rsidR="006F6378" w:rsidRPr="00C30686" w14:paraId="57138FD6"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280871C"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CA_n46M-n48(3A)-n96B</w:t>
            </w:r>
          </w:p>
        </w:tc>
        <w:tc>
          <w:tcPr>
            <w:tcW w:w="2785" w:type="dxa"/>
            <w:tcBorders>
              <w:top w:val="single" w:sz="4" w:space="0" w:color="auto"/>
              <w:left w:val="single" w:sz="4" w:space="0" w:color="auto"/>
              <w:bottom w:val="nil"/>
              <w:right w:val="single" w:sz="4" w:space="0" w:color="auto"/>
            </w:tcBorders>
            <w:vAlign w:val="center"/>
          </w:tcPr>
          <w:p w14:paraId="57CC1956"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w:t>
            </w:r>
          </w:p>
        </w:tc>
        <w:tc>
          <w:tcPr>
            <w:tcW w:w="1259" w:type="dxa"/>
            <w:tcBorders>
              <w:top w:val="single" w:sz="4" w:space="0" w:color="auto"/>
              <w:left w:val="single" w:sz="4" w:space="0" w:color="auto"/>
              <w:bottom w:val="single" w:sz="4" w:space="0" w:color="auto"/>
              <w:right w:val="single" w:sz="4" w:space="0" w:color="auto"/>
            </w:tcBorders>
            <w:vAlign w:val="center"/>
          </w:tcPr>
          <w:p w14:paraId="4BF4D2C1"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0A462024"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CA_n46M_BCS0</w:t>
            </w:r>
          </w:p>
        </w:tc>
        <w:tc>
          <w:tcPr>
            <w:tcW w:w="2445" w:type="dxa"/>
            <w:tcBorders>
              <w:top w:val="single" w:sz="4" w:space="0" w:color="auto"/>
              <w:left w:val="single" w:sz="4" w:space="0" w:color="auto"/>
              <w:bottom w:val="nil"/>
              <w:right w:val="single" w:sz="4" w:space="0" w:color="auto"/>
            </w:tcBorders>
            <w:vAlign w:val="center"/>
          </w:tcPr>
          <w:p w14:paraId="3F4BB961" w14:textId="77777777" w:rsidR="006F6378" w:rsidRPr="00C30686" w:rsidRDefault="006F6378" w:rsidP="0094020B">
            <w:pPr>
              <w:pStyle w:val="TAC"/>
              <w:rPr>
                <w:rFonts w:eastAsiaTheme="minorEastAsia"/>
                <w:kern w:val="2"/>
                <w:szCs w:val="22"/>
                <w:lang w:val="en-US" w:eastAsia="zh-CN"/>
              </w:rPr>
            </w:pPr>
            <w:r w:rsidRPr="00C30686">
              <w:rPr>
                <w:rFonts w:eastAsiaTheme="minorEastAsia"/>
                <w:lang w:val="en-US" w:eastAsia="zh-CN"/>
              </w:rPr>
              <w:t>0</w:t>
            </w:r>
          </w:p>
        </w:tc>
      </w:tr>
      <w:tr w:rsidR="006F6378" w:rsidRPr="00C30686" w14:paraId="27C69136" w14:textId="77777777" w:rsidTr="004F423A">
        <w:trPr>
          <w:trHeight w:val="29"/>
        </w:trPr>
        <w:tc>
          <w:tcPr>
            <w:tcW w:w="2742" w:type="dxa"/>
            <w:tcBorders>
              <w:top w:val="nil"/>
              <w:left w:val="single" w:sz="4" w:space="0" w:color="auto"/>
              <w:bottom w:val="nil"/>
              <w:right w:val="single" w:sz="4" w:space="0" w:color="auto"/>
            </w:tcBorders>
            <w:vAlign w:val="center"/>
          </w:tcPr>
          <w:p w14:paraId="2481D72A"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nil"/>
              <w:right w:val="single" w:sz="4" w:space="0" w:color="auto"/>
            </w:tcBorders>
            <w:vAlign w:val="center"/>
          </w:tcPr>
          <w:p w14:paraId="2428389B"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6105DB0"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2CE6F870"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CA_n48(3A)_BCS0</w:t>
            </w:r>
          </w:p>
        </w:tc>
        <w:tc>
          <w:tcPr>
            <w:tcW w:w="2445" w:type="dxa"/>
            <w:tcBorders>
              <w:top w:val="nil"/>
              <w:left w:val="single" w:sz="4" w:space="0" w:color="auto"/>
              <w:bottom w:val="nil"/>
              <w:right w:val="single" w:sz="4" w:space="0" w:color="auto"/>
            </w:tcBorders>
            <w:vAlign w:val="center"/>
          </w:tcPr>
          <w:p w14:paraId="33D5AFD0" w14:textId="77777777" w:rsidR="006F6378" w:rsidRPr="00C30686" w:rsidRDefault="006F6378" w:rsidP="0094020B">
            <w:pPr>
              <w:pStyle w:val="TAC"/>
              <w:rPr>
                <w:rFonts w:eastAsiaTheme="minorEastAsia"/>
                <w:kern w:val="2"/>
                <w:szCs w:val="22"/>
                <w:lang w:val="en-US" w:eastAsia="zh-CN"/>
              </w:rPr>
            </w:pPr>
          </w:p>
        </w:tc>
      </w:tr>
      <w:tr w:rsidR="006F6378" w:rsidRPr="00C30686" w14:paraId="03C96B6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7BD8582"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0CB78B3F"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8659A25"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6CD7685D"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CA_n96B_BCS0</w:t>
            </w:r>
          </w:p>
        </w:tc>
        <w:tc>
          <w:tcPr>
            <w:tcW w:w="2445" w:type="dxa"/>
            <w:tcBorders>
              <w:top w:val="nil"/>
              <w:left w:val="single" w:sz="4" w:space="0" w:color="auto"/>
              <w:bottom w:val="single" w:sz="4" w:space="0" w:color="auto"/>
              <w:right w:val="single" w:sz="4" w:space="0" w:color="auto"/>
            </w:tcBorders>
            <w:vAlign w:val="center"/>
          </w:tcPr>
          <w:p w14:paraId="1ECB996B" w14:textId="77777777" w:rsidR="006F6378" w:rsidRPr="00C30686" w:rsidRDefault="006F6378" w:rsidP="0094020B">
            <w:pPr>
              <w:pStyle w:val="TAC"/>
              <w:rPr>
                <w:rFonts w:eastAsiaTheme="minorEastAsia"/>
                <w:kern w:val="2"/>
                <w:szCs w:val="22"/>
                <w:lang w:val="en-US" w:eastAsia="zh-CN"/>
              </w:rPr>
            </w:pPr>
          </w:p>
        </w:tc>
      </w:tr>
      <w:tr w:rsidR="006F6378" w:rsidRPr="00C30686" w14:paraId="405D61F2"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612AE7FF" w14:textId="77777777" w:rsidR="006F6378" w:rsidRPr="00C30686" w:rsidRDefault="006F6378" w:rsidP="0094020B">
            <w:pPr>
              <w:pStyle w:val="TAC"/>
              <w:rPr>
                <w:kern w:val="2"/>
                <w:szCs w:val="22"/>
                <w:lang w:val="en-US"/>
              </w:rPr>
            </w:pPr>
            <w:r w:rsidRPr="00C30686">
              <w:rPr>
                <w:kern w:val="2"/>
                <w:szCs w:val="22"/>
                <w:lang w:val="en-US"/>
              </w:rPr>
              <w:t>CA_n46N-n48(3A)-n96B</w:t>
            </w:r>
          </w:p>
        </w:tc>
        <w:tc>
          <w:tcPr>
            <w:tcW w:w="2785" w:type="dxa"/>
            <w:tcBorders>
              <w:top w:val="nil"/>
              <w:left w:val="single" w:sz="4" w:space="0" w:color="auto"/>
              <w:bottom w:val="nil"/>
              <w:right w:val="single" w:sz="4" w:space="0" w:color="auto"/>
            </w:tcBorders>
            <w:shd w:val="clear" w:color="auto" w:fill="auto"/>
            <w:vAlign w:val="center"/>
          </w:tcPr>
          <w:p w14:paraId="461312B4" w14:textId="77777777" w:rsidR="006F6378" w:rsidRPr="00C30686" w:rsidRDefault="006F6378" w:rsidP="0094020B">
            <w:pPr>
              <w:pStyle w:val="TAC"/>
              <w:rPr>
                <w:kern w:val="2"/>
                <w:szCs w:val="22"/>
                <w:lang w:val="en-US"/>
              </w:rPr>
            </w:pPr>
            <w:r w:rsidRPr="00C30686">
              <w:rPr>
                <w:kern w:val="2"/>
                <w:szCs w:val="22"/>
                <w:lang w:val="en-US"/>
              </w:rPr>
              <w:t>CA_n46A-n48A</w:t>
            </w:r>
          </w:p>
          <w:p w14:paraId="64C160E6"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69AF4BC4"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04FA93D8" w14:textId="77777777" w:rsidR="006F6378" w:rsidRPr="00C30686" w:rsidRDefault="006F6378" w:rsidP="0094020B">
            <w:pPr>
              <w:pStyle w:val="TAC"/>
              <w:rPr>
                <w:lang w:val="en-US" w:eastAsia="zh-CN" w:bidi="ar"/>
              </w:rPr>
            </w:pPr>
            <w:r>
              <w:rPr>
                <w:lang w:val="en-US" w:eastAsia="zh-CN" w:bidi="ar"/>
              </w:rPr>
              <w:t>CA_n46N_BCS</w:t>
            </w:r>
            <w:r w:rsidRPr="00C74263">
              <w:rPr>
                <w:szCs w:val="18"/>
                <w:lang w:val="en-US" w:eastAsia="zh-CN" w:bidi="ar"/>
              </w:rPr>
              <w:t>1</w:t>
            </w:r>
          </w:p>
        </w:tc>
        <w:tc>
          <w:tcPr>
            <w:tcW w:w="2445" w:type="dxa"/>
            <w:tcBorders>
              <w:top w:val="nil"/>
              <w:left w:val="single" w:sz="4" w:space="0" w:color="auto"/>
              <w:bottom w:val="single" w:sz="4" w:space="0" w:color="auto"/>
              <w:right w:val="single" w:sz="4" w:space="0" w:color="auto"/>
            </w:tcBorders>
            <w:shd w:val="clear" w:color="auto" w:fill="auto"/>
            <w:vAlign w:val="center"/>
          </w:tcPr>
          <w:p w14:paraId="1C067FB1"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444D9256" w14:textId="77777777" w:rsidTr="004F423A">
        <w:trPr>
          <w:trHeight w:val="29"/>
        </w:trPr>
        <w:tc>
          <w:tcPr>
            <w:tcW w:w="2742" w:type="dxa"/>
            <w:tcBorders>
              <w:top w:val="nil"/>
              <w:left w:val="single" w:sz="4" w:space="0" w:color="auto"/>
              <w:bottom w:val="nil"/>
              <w:right w:val="single" w:sz="4" w:space="0" w:color="auto"/>
            </w:tcBorders>
            <w:vAlign w:val="center"/>
          </w:tcPr>
          <w:p w14:paraId="5983670A"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2114DA94"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812217B"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2A9B2AA0" w14:textId="77777777" w:rsidR="006F6378" w:rsidRPr="00C30686" w:rsidRDefault="006F6378" w:rsidP="0094020B">
            <w:pPr>
              <w:pStyle w:val="TAC"/>
              <w:rPr>
                <w:lang w:val="en-US" w:eastAsia="zh-CN" w:bidi="ar"/>
              </w:rPr>
            </w:pPr>
            <w:r w:rsidRPr="00C30686">
              <w:rPr>
                <w:lang w:val="en-US" w:eastAsia="zh-CN" w:bidi="ar"/>
              </w:rPr>
              <w:t>CA_n48(3A)_BCS0</w:t>
            </w:r>
          </w:p>
        </w:tc>
        <w:tc>
          <w:tcPr>
            <w:tcW w:w="2445" w:type="dxa"/>
            <w:tcBorders>
              <w:top w:val="nil"/>
              <w:left w:val="single" w:sz="4" w:space="0" w:color="auto"/>
              <w:bottom w:val="single" w:sz="4" w:space="0" w:color="auto"/>
              <w:right w:val="single" w:sz="4" w:space="0" w:color="auto"/>
            </w:tcBorders>
            <w:vAlign w:val="center"/>
          </w:tcPr>
          <w:p w14:paraId="1DBF05C8" w14:textId="77777777" w:rsidR="006F6378" w:rsidRPr="00C30686" w:rsidRDefault="006F6378" w:rsidP="0094020B">
            <w:pPr>
              <w:pStyle w:val="TAC"/>
              <w:rPr>
                <w:kern w:val="2"/>
                <w:szCs w:val="22"/>
                <w:lang w:val="en-US" w:eastAsia="zh-CN"/>
              </w:rPr>
            </w:pPr>
          </w:p>
        </w:tc>
      </w:tr>
      <w:tr w:rsidR="006F6378" w:rsidRPr="00C30686" w14:paraId="77AA4C46"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EF3CE6C"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1A42F5A1"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5D5E6A6"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49FE3AE2" w14:textId="77777777" w:rsidR="006F6378" w:rsidRPr="00C30686" w:rsidRDefault="006F6378" w:rsidP="0094020B">
            <w:pPr>
              <w:pStyle w:val="TAC"/>
              <w:rPr>
                <w:lang w:val="en-US" w:eastAsia="zh-CN" w:bidi="ar"/>
              </w:rPr>
            </w:pPr>
            <w:r w:rsidRPr="00C30686">
              <w:rPr>
                <w:lang w:val="en-US" w:eastAsia="zh-CN" w:bidi="ar"/>
              </w:rPr>
              <w:t>CA_n96B_BCS0</w:t>
            </w:r>
          </w:p>
        </w:tc>
        <w:tc>
          <w:tcPr>
            <w:tcW w:w="2445" w:type="dxa"/>
            <w:tcBorders>
              <w:top w:val="nil"/>
              <w:left w:val="single" w:sz="4" w:space="0" w:color="auto"/>
              <w:bottom w:val="single" w:sz="4" w:space="0" w:color="auto"/>
              <w:right w:val="single" w:sz="4" w:space="0" w:color="auto"/>
            </w:tcBorders>
            <w:vAlign w:val="center"/>
          </w:tcPr>
          <w:p w14:paraId="3925BC01" w14:textId="77777777" w:rsidR="006F6378" w:rsidRPr="00C30686" w:rsidRDefault="006F6378" w:rsidP="0094020B">
            <w:pPr>
              <w:pStyle w:val="TAC"/>
              <w:rPr>
                <w:kern w:val="2"/>
                <w:szCs w:val="22"/>
                <w:lang w:val="en-US" w:eastAsia="zh-CN"/>
              </w:rPr>
            </w:pPr>
          </w:p>
        </w:tc>
      </w:tr>
      <w:tr w:rsidR="006F6378" w:rsidRPr="00C30686" w14:paraId="2828D365"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5B3D186F" w14:textId="77777777" w:rsidR="006F6378" w:rsidRPr="00C30686" w:rsidRDefault="006F6378" w:rsidP="0094020B">
            <w:pPr>
              <w:pStyle w:val="TAC"/>
              <w:rPr>
                <w:kern w:val="2"/>
                <w:szCs w:val="22"/>
                <w:lang w:val="en-US"/>
              </w:rPr>
            </w:pPr>
            <w:r w:rsidRPr="00C30686">
              <w:rPr>
                <w:kern w:val="2"/>
                <w:szCs w:val="22"/>
                <w:lang w:val="en-US"/>
              </w:rPr>
              <w:t>CA_n46A-n48(3A)-n96C</w:t>
            </w:r>
          </w:p>
        </w:tc>
        <w:tc>
          <w:tcPr>
            <w:tcW w:w="2785" w:type="dxa"/>
            <w:tcBorders>
              <w:top w:val="nil"/>
              <w:left w:val="single" w:sz="4" w:space="0" w:color="auto"/>
              <w:bottom w:val="nil"/>
              <w:right w:val="single" w:sz="4" w:space="0" w:color="auto"/>
            </w:tcBorders>
            <w:shd w:val="clear" w:color="auto" w:fill="auto"/>
            <w:vAlign w:val="center"/>
          </w:tcPr>
          <w:p w14:paraId="51DF2FAB" w14:textId="77777777" w:rsidR="006F6378" w:rsidRPr="00C30686" w:rsidRDefault="006F6378" w:rsidP="0094020B">
            <w:pPr>
              <w:pStyle w:val="TAC"/>
              <w:rPr>
                <w:kern w:val="2"/>
                <w:szCs w:val="22"/>
                <w:lang w:val="en-US"/>
              </w:rPr>
            </w:pPr>
            <w:r w:rsidRPr="00C30686">
              <w:rPr>
                <w:kern w:val="2"/>
                <w:szCs w:val="22"/>
                <w:lang w:val="en-US"/>
              </w:rPr>
              <w:t>CA_n46A-n48A</w:t>
            </w:r>
          </w:p>
          <w:p w14:paraId="7A3488B0"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4C6CB269"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01054455" w14:textId="77777777" w:rsidR="006F6378" w:rsidRPr="00C30686" w:rsidRDefault="006F6378" w:rsidP="0094020B">
            <w:pPr>
              <w:pStyle w:val="TAC"/>
              <w:rPr>
                <w:lang w:val="en-US" w:eastAsia="zh-CN" w:bidi="ar"/>
              </w:rPr>
            </w:pPr>
            <w:r w:rsidRPr="00C30686">
              <w:rPr>
                <w:lang w:val="en-US" w:eastAsia="zh-CN" w:bidi="ar"/>
              </w:rPr>
              <w:t>10, 20, 40, 60, 80</w:t>
            </w:r>
          </w:p>
        </w:tc>
        <w:tc>
          <w:tcPr>
            <w:tcW w:w="2445" w:type="dxa"/>
            <w:tcBorders>
              <w:top w:val="nil"/>
              <w:left w:val="single" w:sz="4" w:space="0" w:color="auto"/>
              <w:bottom w:val="single" w:sz="4" w:space="0" w:color="auto"/>
              <w:right w:val="single" w:sz="4" w:space="0" w:color="auto"/>
            </w:tcBorders>
            <w:shd w:val="clear" w:color="auto" w:fill="auto"/>
            <w:vAlign w:val="center"/>
          </w:tcPr>
          <w:p w14:paraId="421B30B8"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0D1AAEF2" w14:textId="77777777" w:rsidTr="004F423A">
        <w:trPr>
          <w:trHeight w:val="29"/>
        </w:trPr>
        <w:tc>
          <w:tcPr>
            <w:tcW w:w="2742" w:type="dxa"/>
            <w:tcBorders>
              <w:top w:val="nil"/>
              <w:left w:val="single" w:sz="4" w:space="0" w:color="auto"/>
              <w:bottom w:val="nil"/>
              <w:right w:val="single" w:sz="4" w:space="0" w:color="auto"/>
            </w:tcBorders>
            <w:vAlign w:val="center"/>
          </w:tcPr>
          <w:p w14:paraId="414292BF"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3204870C"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72BDB325"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728E7FD5" w14:textId="77777777" w:rsidR="006F6378" w:rsidRPr="00C30686" w:rsidRDefault="006F6378" w:rsidP="0094020B">
            <w:pPr>
              <w:pStyle w:val="TAC"/>
              <w:rPr>
                <w:lang w:val="en-US" w:eastAsia="zh-CN" w:bidi="ar"/>
              </w:rPr>
            </w:pPr>
            <w:r w:rsidRPr="00C30686">
              <w:rPr>
                <w:lang w:val="en-US" w:eastAsia="zh-CN" w:bidi="ar"/>
              </w:rPr>
              <w:t>CA_n48(3A)_BCS0</w:t>
            </w:r>
          </w:p>
        </w:tc>
        <w:tc>
          <w:tcPr>
            <w:tcW w:w="2445" w:type="dxa"/>
            <w:tcBorders>
              <w:top w:val="nil"/>
              <w:left w:val="single" w:sz="4" w:space="0" w:color="auto"/>
              <w:bottom w:val="single" w:sz="4" w:space="0" w:color="auto"/>
              <w:right w:val="single" w:sz="4" w:space="0" w:color="auto"/>
            </w:tcBorders>
            <w:vAlign w:val="center"/>
          </w:tcPr>
          <w:p w14:paraId="5FCB1613" w14:textId="77777777" w:rsidR="006F6378" w:rsidRPr="00C30686" w:rsidRDefault="006F6378" w:rsidP="0094020B">
            <w:pPr>
              <w:pStyle w:val="TAC"/>
              <w:rPr>
                <w:kern w:val="2"/>
                <w:szCs w:val="22"/>
                <w:lang w:val="en-US" w:eastAsia="zh-CN"/>
              </w:rPr>
            </w:pPr>
          </w:p>
        </w:tc>
      </w:tr>
      <w:tr w:rsidR="006F6378" w:rsidRPr="00C30686" w14:paraId="53CCA718"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3B63DCC"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116DAAAE"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7399A72"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37E6DAF6" w14:textId="77777777" w:rsidR="006F6378" w:rsidRPr="00C30686" w:rsidRDefault="006F6378" w:rsidP="0094020B">
            <w:pPr>
              <w:pStyle w:val="TAC"/>
              <w:rPr>
                <w:lang w:val="en-US" w:eastAsia="zh-CN" w:bidi="ar"/>
              </w:rPr>
            </w:pPr>
            <w:r w:rsidRPr="00C30686">
              <w:rPr>
                <w:lang w:val="en-US" w:eastAsia="zh-CN" w:bidi="ar"/>
              </w:rPr>
              <w:t>CA_n96C_BCS0</w:t>
            </w:r>
          </w:p>
        </w:tc>
        <w:tc>
          <w:tcPr>
            <w:tcW w:w="2445" w:type="dxa"/>
            <w:tcBorders>
              <w:top w:val="nil"/>
              <w:left w:val="single" w:sz="4" w:space="0" w:color="auto"/>
              <w:bottom w:val="single" w:sz="4" w:space="0" w:color="auto"/>
              <w:right w:val="single" w:sz="4" w:space="0" w:color="auto"/>
            </w:tcBorders>
            <w:vAlign w:val="center"/>
          </w:tcPr>
          <w:p w14:paraId="2E6AD726" w14:textId="77777777" w:rsidR="006F6378" w:rsidRPr="00C30686" w:rsidRDefault="006F6378" w:rsidP="0094020B">
            <w:pPr>
              <w:pStyle w:val="TAC"/>
              <w:rPr>
                <w:kern w:val="2"/>
                <w:szCs w:val="22"/>
                <w:lang w:val="en-US" w:eastAsia="zh-CN"/>
              </w:rPr>
            </w:pPr>
          </w:p>
        </w:tc>
      </w:tr>
      <w:tr w:rsidR="006F6378" w:rsidRPr="00C30686" w14:paraId="69A5A8D9"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6D3318D6" w14:textId="77777777" w:rsidR="006F6378" w:rsidRPr="00C30686" w:rsidRDefault="006F6378" w:rsidP="0094020B">
            <w:pPr>
              <w:pStyle w:val="TAC"/>
              <w:rPr>
                <w:kern w:val="2"/>
                <w:szCs w:val="22"/>
                <w:lang w:val="en-US"/>
              </w:rPr>
            </w:pPr>
            <w:r w:rsidRPr="00C30686">
              <w:rPr>
                <w:kern w:val="2"/>
                <w:szCs w:val="22"/>
                <w:lang w:val="en-US"/>
              </w:rPr>
              <w:t>CA_n46B-n48(3A)-n96C</w:t>
            </w:r>
          </w:p>
        </w:tc>
        <w:tc>
          <w:tcPr>
            <w:tcW w:w="2785" w:type="dxa"/>
            <w:tcBorders>
              <w:top w:val="nil"/>
              <w:left w:val="single" w:sz="4" w:space="0" w:color="auto"/>
              <w:bottom w:val="nil"/>
              <w:right w:val="single" w:sz="4" w:space="0" w:color="auto"/>
            </w:tcBorders>
            <w:shd w:val="clear" w:color="auto" w:fill="auto"/>
            <w:vAlign w:val="center"/>
          </w:tcPr>
          <w:p w14:paraId="5C4CB0C4" w14:textId="77777777" w:rsidR="006F6378" w:rsidRPr="00C30686" w:rsidRDefault="006F6378" w:rsidP="0094020B">
            <w:pPr>
              <w:pStyle w:val="TAC"/>
              <w:rPr>
                <w:kern w:val="2"/>
                <w:szCs w:val="22"/>
                <w:lang w:val="en-US"/>
              </w:rPr>
            </w:pPr>
            <w:r w:rsidRPr="00C30686">
              <w:rPr>
                <w:kern w:val="2"/>
                <w:szCs w:val="22"/>
                <w:lang w:val="en-US"/>
              </w:rPr>
              <w:t>CA_n46A-n48A</w:t>
            </w:r>
          </w:p>
          <w:p w14:paraId="0526461E"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285CAA7E"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06056317" w14:textId="77777777" w:rsidR="006F6378" w:rsidRPr="00C30686" w:rsidRDefault="006F6378" w:rsidP="0094020B">
            <w:pPr>
              <w:pStyle w:val="TAC"/>
              <w:rPr>
                <w:lang w:val="en-US" w:eastAsia="zh-CN" w:bidi="ar"/>
              </w:rPr>
            </w:pPr>
            <w:r w:rsidRPr="00C30686">
              <w:rPr>
                <w:lang w:val="en-US" w:eastAsia="zh-CN" w:bidi="ar"/>
              </w:rPr>
              <w:t>CA_n46B_BCS0</w:t>
            </w:r>
          </w:p>
        </w:tc>
        <w:tc>
          <w:tcPr>
            <w:tcW w:w="2445" w:type="dxa"/>
            <w:tcBorders>
              <w:top w:val="nil"/>
              <w:left w:val="single" w:sz="4" w:space="0" w:color="auto"/>
              <w:bottom w:val="single" w:sz="4" w:space="0" w:color="auto"/>
              <w:right w:val="single" w:sz="4" w:space="0" w:color="auto"/>
            </w:tcBorders>
            <w:shd w:val="clear" w:color="auto" w:fill="auto"/>
            <w:vAlign w:val="center"/>
          </w:tcPr>
          <w:p w14:paraId="17B72F7E"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579A77BB" w14:textId="77777777" w:rsidTr="004F423A">
        <w:trPr>
          <w:trHeight w:val="29"/>
        </w:trPr>
        <w:tc>
          <w:tcPr>
            <w:tcW w:w="2742" w:type="dxa"/>
            <w:tcBorders>
              <w:top w:val="nil"/>
              <w:left w:val="single" w:sz="4" w:space="0" w:color="auto"/>
              <w:bottom w:val="nil"/>
              <w:right w:val="single" w:sz="4" w:space="0" w:color="auto"/>
            </w:tcBorders>
            <w:vAlign w:val="center"/>
          </w:tcPr>
          <w:p w14:paraId="134B6FE4"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50103640"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8FE067A"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644B25E6" w14:textId="77777777" w:rsidR="006F6378" w:rsidRPr="00C30686" w:rsidRDefault="006F6378" w:rsidP="0094020B">
            <w:pPr>
              <w:pStyle w:val="TAC"/>
              <w:rPr>
                <w:lang w:val="en-US" w:eastAsia="zh-CN" w:bidi="ar"/>
              </w:rPr>
            </w:pPr>
            <w:r w:rsidRPr="00C30686">
              <w:rPr>
                <w:lang w:val="en-US" w:eastAsia="zh-CN" w:bidi="ar"/>
              </w:rPr>
              <w:t>CA_n48(3A)_BCS0</w:t>
            </w:r>
          </w:p>
        </w:tc>
        <w:tc>
          <w:tcPr>
            <w:tcW w:w="2445" w:type="dxa"/>
            <w:tcBorders>
              <w:top w:val="nil"/>
              <w:left w:val="single" w:sz="4" w:space="0" w:color="auto"/>
              <w:bottom w:val="single" w:sz="4" w:space="0" w:color="auto"/>
              <w:right w:val="single" w:sz="4" w:space="0" w:color="auto"/>
            </w:tcBorders>
            <w:vAlign w:val="center"/>
          </w:tcPr>
          <w:p w14:paraId="31F9CF82" w14:textId="77777777" w:rsidR="006F6378" w:rsidRPr="00C30686" w:rsidRDefault="006F6378" w:rsidP="0094020B">
            <w:pPr>
              <w:pStyle w:val="TAC"/>
              <w:rPr>
                <w:kern w:val="2"/>
                <w:szCs w:val="22"/>
                <w:lang w:val="en-US" w:eastAsia="zh-CN"/>
              </w:rPr>
            </w:pPr>
          </w:p>
        </w:tc>
      </w:tr>
      <w:tr w:rsidR="006F6378" w:rsidRPr="00C30686" w14:paraId="35A1803C"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BF0220A"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2656C30F"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6985DFBA"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4FE4D523" w14:textId="77777777" w:rsidR="006F6378" w:rsidRPr="00C30686" w:rsidRDefault="006F6378" w:rsidP="0094020B">
            <w:pPr>
              <w:pStyle w:val="TAC"/>
              <w:rPr>
                <w:lang w:val="en-US" w:eastAsia="zh-CN" w:bidi="ar"/>
              </w:rPr>
            </w:pPr>
            <w:r w:rsidRPr="00C30686">
              <w:rPr>
                <w:lang w:val="en-US" w:eastAsia="zh-CN" w:bidi="ar"/>
              </w:rPr>
              <w:t>CA_n96C_BCS0</w:t>
            </w:r>
          </w:p>
        </w:tc>
        <w:tc>
          <w:tcPr>
            <w:tcW w:w="2445" w:type="dxa"/>
            <w:tcBorders>
              <w:top w:val="nil"/>
              <w:left w:val="single" w:sz="4" w:space="0" w:color="auto"/>
              <w:bottom w:val="single" w:sz="4" w:space="0" w:color="auto"/>
              <w:right w:val="single" w:sz="4" w:space="0" w:color="auto"/>
            </w:tcBorders>
            <w:vAlign w:val="center"/>
          </w:tcPr>
          <w:p w14:paraId="18D16F24" w14:textId="77777777" w:rsidR="006F6378" w:rsidRPr="00C30686" w:rsidRDefault="006F6378" w:rsidP="0094020B">
            <w:pPr>
              <w:pStyle w:val="TAC"/>
              <w:rPr>
                <w:kern w:val="2"/>
                <w:szCs w:val="22"/>
                <w:lang w:val="en-US" w:eastAsia="zh-CN"/>
              </w:rPr>
            </w:pPr>
          </w:p>
        </w:tc>
      </w:tr>
      <w:tr w:rsidR="006F6378" w:rsidRPr="00C30686" w14:paraId="024540D6"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0FC15491" w14:textId="77777777" w:rsidR="006F6378" w:rsidRPr="00C30686" w:rsidRDefault="006F6378" w:rsidP="0094020B">
            <w:pPr>
              <w:pStyle w:val="TAC"/>
              <w:rPr>
                <w:kern w:val="2"/>
                <w:szCs w:val="22"/>
                <w:lang w:val="en-US"/>
              </w:rPr>
            </w:pPr>
            <w:r w:rsidRPr="00C30686">
              <w:rPr>
                <w:kern w:val="2"/>
                <w:szCs w:val="22"/>
                <w:lang w:val="en-US"/>
              </w:rPr>
              <w:t>CA_n46C-n48(3A)-n96C</w:t>
            </w:r>
          </w:p>
        </w:tc>
        <w:tc>
          <w:tcPr>
            <w:tcW w:w="2785" w:type="dxa"/>
            <w:tcBorders>
              <w:top w:val="nil"/>
              <w:left w:val="single" w:sz="4" w:space="0" w:color="auto"/>
              <w:bottom w:val="nil"/>
              <w:right w:val="single" w:sz="4" w:space="0" w:color="auto"/>
            </w:tcBorders>
            <w:shd w:val="clear" w:color="auto" w:fill="auto"/>
            <w:vAlign w:val="center"/>
          </w:tcPr>
          <w:p w14:paraId="06D5FF31" w14:textId="77777777" w:rsidR="006F6378" w:rsidRPr="00C30686" w:rsidRDefault="006F6378" w:rsidP="0094020B">
            <w:pPr>
              <w:pStyle w:val="TAC"/>
              <w:rPr>
                <w:kern w:val="2"/>
                <w:szCs w:val="22"/>
                <w:lang w:val="en-US"/>
              </w:rPr>
            </w:pPr>
            <w:r w:rsidRPr="00C30686">
              <w:rPr>
                <w:kern w:val="2"/>
                <w:szCs w:val="22"/>
                <w:lang w:val="en-US"/>
              </w:rPr>
              <w:t>CA_n46A-n48A</w:t>
            </w:r>
          </w:p>
          <w:p w14:paraId="5AABBD56"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098B7179"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458CF1A5" w14:textId="77777777" w:rsidR="006F6378" w:rsidRPr="00C30686" w:rsidRDefault="006F6378" w:rsidP="0094020B">
            <w:pPr>
              <w:pStyle w:val="TAC"/>
              <w:rPr>
                <w:lang w:val="en-US" w:eastAsia="zh-CN" w:bidi="ar"/>
              </w:rPr>
            </w:pPr>
            <w:r w:rsidRPr="00C30686">
              <w:rPr>
                <w:lang w:val="en-US" w:eastAsia="zh-CN" w:bidi="ar"/>
              </w:rPr>
              <w:t>CA_n46C_BCS0</w:t>
            </w:r>
          </w:p>
        </w:tc>
        <w:tc>
          <w:tcPr>
            <w:tcW w:w="2445" w:type="dxa"/>
            <w:tcBorders>
              <w:top w:val="nil"/>
              <w:left w:val="single" w:sz="4" w:space="0" w:color="auto"/>
              <w:bottom w:val="single" w:sz="4" w:space="0" w:color="auto"/>
              <w:right w:val="single" w:sz="4" w:space="0" w:color="auto"/>
            </w:tcBorders>
            <w:shd w:val="clear" w:color="auto" w:fill="auto"/>
            <w:vAlign w:val="center"/>
          </w:tcPr>
          <w:p w14:paraId="4B1F13BE"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7A783B70" w14:textId="77777777" w:rsidTr="004F423A">
        <w:trPr>
          <w:trHeight w:val="29"/>
        </w:trPr>
        <w:tc>
          <w:tcPr>
            <w:tcW w:w="2742" w:type="dxa"/>
            <w:tcBorders>
              <w:top w:val="nil"/>
              <w:left w:val="single" w:sz="4" w:space="0" w:color="auto"/>
              <w:bottom w:val="nil"/>
              <w:right w:val="single" w:sz="4" w:space="0" w:color="auto"/>
            </w:tcBorders>
            <w:vAlign w:val="center"/>
          </w:tcPr>
          <w:p w14:paraId="35D4F8EE"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465E9C3A"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69C3EC7"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23212CBD" w14:textId="77777777" w:rsidR="006F6378" w:rsidRPr="00C30686" w:rsidRDefault="006F6378" w:rsidP="0094020B">
            <w:pPr>
              <w:pStyle w:val="TAC"/>
              <w:rPr>
                <w:lang w:val="en-US" w:eastAsia="zh-CN" w:bidi="ar"/>
              </w:rPr>
            </w:pPr>
            <w:r w:rsidRPr="00C30686">
              <w:rPr>
                <w:lang w:val="en-US" w:eastAsia="zh-CN" w:bidi="ar"/>
              </w:rPr>
              <w:t>CA_n48(3A)_BCS0</w:t>
            </w:r>
          </w:p>
        </w:tc>
        <w:tc>
          <w:tcPr>
            <w:tcW w:w="2445" w:type="dxa"/>
            <w:tcBorders>
              <w:top w:val="nil"/>
              <w:left w:val="single" w:sz="4" w:space="0" w:color="auto"/>
              <w:bottom w:val="single" w:sz="4" w:space="0" w:color="auto"/>
              <w:right w:val="single" w:sz="4" w:space="0" w:color="auto"/>
            </w:tcBorders>
            <w:vAlign w:val="center"/>
          </w:tcPr>
          <w:p w14:paraId="4ABE1D56" w14:textId="77777777" w:rsidR="006F6378" w:rsidRPr="00C30686" w:rsidRDefault="006F6378" w:rsidP="0094020B">
            <w:pPr>
              <w:pStyle w:val="TAC"/>
              <w:rPr>
                <w:kern w:val="2"/>
                <w:szCs w:val="22"/>
                <w:lang w:val="en-US" w:eastAsia="zh-CN"/>
              </w:rPr>
            </w:pPr>
          </w:p>
        </w:tc>
      </w:tr>
      <w:tr w:rsidR="006F6378" w:rsidRPr="00C30686" w14:paraId="3D35AA9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18D37AA"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519D57E3"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C41854B"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18A36252" w14:textId="77777777" w:rsidR="006F6378" w:rsidRPr="00C30686" w:rsidRDefault="006F6378" w:rsidP="0094020B">
            <w:pPr>
              <w:pStyle w:val="TAC"/>
              <w:rPr>
                <w:lang w:val="en-US" w:eastAsia="zh-CN" w:bidi="ar"/>
              </w:rPr>
            </w:pPr>
            <w:r w:rsidRPr="00C30686">
              <w:rPr>
                <w:lang w:val="en-US" w:eastAsia="zh-CN" w:bidi="ar"/>
              </w:rPr>
              <w:t>CA_n96C_BCS0</w:t>
            </w:r>
          </w:p>
        </w:tc>
        <w:tc>
          <w:tcPr>
            <w:tcW w:w="2445" w:type="dxa"/>
            <w:tcBorders>
              <w:top w:val="nil"/>
              <w:left w:val="single" w:sz="4" w:space="0" w:color="auto"/>
              <w:bottom w:val="single" w:sz="4" w:space="0" w:color="auto"/>
              <w:right w:val="single" w:sz="4" w:space="0" w:color="auto"/>
            </w:tcBorders>
            <w:vAlign w:val="center"/>
          </w:tcPr>
          <w:p w14:paraId="4EFF8F9F" w14:textId="77777777" w:rsidR="006F6378" w:rsidRPr="00C30686" w:rsidRDefault="006F6378" w:rsidP="0094020B">
            <w:pPr>
              <w:pStyle w:val="TAC"/>
              <w:rPr>
                <w:kern w:val="2"/>
                <w:szCs w:val="22"/>
                <w:lang w:val="en-US" w:eastAsia="zh-CN"/>
              </w:rPr>
            </w:pPr>
          </w:p>
        </w:tc>
      </w:tr>
      <w:tr w:rsidR="006F6378" w:rsidRPr="00C30686" w14:paraId="620D96AE"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4EDD546B" w14:textId="77777777" w:rsidR="006F6378" w:rsidRPr="00C30686" w:rsidRDefault="006F6378" w:rsidP="0094020B">
            <w:pPr>
              <w:pStyle w:val="TAC"/>
              <w:rPr>
                <w:kern w:val="2"/>
                <w:szCs w:val="22"/>
                <w:lang w:val="en-US"/>
              </w:rPr>
            </w:pPr>
            <w:r w:rsidRPr="00C30686">
              <w:rPr>
                <w:kern w:val="2"/>
                <w:szCs w:val="22"/>
                <w:lang w:val="en-US"/>
              </w:rPr>
              <w:t>CA_n46D-n48(3A)-n96C</w:t>
            </w:r>
          </w:p>
        </w:tc>
        <w:tc>
          <w:tcPr>
            <w:tcW w:w="2785" w:type="dxa"/>
            <w:tcBorders>
              <w:top w:val="nil"/>
              <w:left w:val="single" w:sz="4" w:space="0" w:color="auto"/>
              <w:bottom w:val="nil"/>
              <w:right w:val="single" w:sz="4" w:space="0" w:color="auto"/>
            </w:tcBorders>
            <w:shd w:val="clear" w:color="auto" w:fill="auto"/>
            <w:vAlign w:val="center"/>
          </w:tcPr>
          <w:p w14:paraId="1BFC5B40" w14:textId="77777777" w:rsidR="006F6378" w:rsidRPr="00C30686" w:rsidRDefault="006F6378" w:rsidP="0094020B">
            <w:pPr>
              <w:pStyle w:val="TAC"/>
              <w:rPr>
                <w:kern w:val="2"/>
                <w:szCs w:val="22"/>
                <w:lang w:val="en-US"/>
              </w:rPr>
            </w:pPr>
            <w:r w:rsidRPr="00C30686">
              <w:rPr>
                <w:kern w:val="2"/>
                <w:szCs w:val="22"/>
                <w:lang w:val="en-US"/>
              </w:rPr>
              <w:t>CA_n46A-n48A</w:t>
            </w:r>
          </w:p>
          <w:p w14:paraId="3B455994"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6E8A4680"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49BF7E22" w14:textId="77777777" w:rsidR="006F6378" w:rsidRPr="00C30686" w:rsidRDefault="006F6378" w:rsidP="0094020B">
            <w:pPr>
              <w:pStyle w:val="TAC"/>
              <w:rPr>
                <w:lang w:val="en-US" w:eastAsia="zh-CN" w:bidi="ar"/>
              </w:rPr>
            </w:pPr>
            <w:r w:rsidRPr="00C30686">
              <w:rPr>
                <w:lang w:val="en-US" w:eastAsia="zh-CN" w:bidi="ar"/>
              </w:rPr>
              <w:t>CA_n46D_BCS0</w:t>
            </w:r>
          </w:p>
        </w:tc>
        <w:tc>
          <w:tcPr>
            <w:tcW w:w="2445" w:type="dxa"/>
            <w:tcBorders>
              <w:top w:val="nil"/>
              <w:left w:val="single" w:sz="4" w:space="0" w:color="auto"/>
              <w:bottom w:val="single" w:sz="4" w:space="0" w:color="auto"/>
              <w:right w:val="single" w:sz="4" w:space="0" w:color="auto"/>
            </w:tcBorders>
            <w:shd w:val="clear" w:color="auto" w:fill="auto"/>
            <w:vAlign w:val="center"/>
          </w:tcPr>
          <w:p w14:paraId="5256ABE7"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3959A10A" w14:textId="77777777" w:rsidTr="004F423A">
        <w:trPr>
          <w:trHeight w:val="29"/>
        </w:trPr>
        <w:tc>
          <w:tcPr>
            <w:tcW w:w="2742" w:type="dxa"/>
            <w:tcBorders>
              <w:top w:val="nil"/>
              <w:left w:val="single" w:sz="4" w:space="0" w:color="auto"/>
              <w:bottom w:val="nil"/>
              <w:right w:val="single" w:sz="4" w:space="0" w:color="auto"/>
            </w:tcBorders>
            <w:vAlign w:val="center"/>
          </w:tcPr>
          <w:p w14:paraId="3E5A8247"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3144BB4E"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4D26D30"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07B399B7" w14:textId="77777777" w:rsidR="006F6378" w:rsidRPr="00C30686" w:rsidRDefault="006F6378" w:rsidP="0094020B">
            <w:pPr>
              <w:pStyle w:val="TAC"/>
              <w:rPr>
                <w:lang w:val="en-US" w:eastAsia="zh-CN" w:bidi="ar"/>
              </w:rPr>
            </w:pPr>
            <w:r w:rsidRPr="00C30686">
              <w:rPr>
                <w:lang w:val="en-US" w:eastAsia="zh-CN" w:bidi="ar"/>
              </w:rPr>
              <w:t>CA_n48(3A)_BCS0</w:t>
            </w:r>
          </w:p>
        </w:tc>
        <w:tc>
          <w:tcPr>
            <w:tcW w:w="2445" w:type="dxa"/>
            <w:tcBorders>
              <w:top w:val="nil"/>
              <w:left w:val="single" w:sz="4" w:space="0" w:color="auto"/>
              <w:bottom w:val="single" w:sz="4" w:space="0" w:color="auto"/>
              <w:right w:val="single" w:sz="4" w:space="0" w:color="auto"/>
            </w:tcBorders>
            <w:vAlign w:val="center"/>
          </w:tcPr>
          <w:p w14:paraId="101CBBB4" w14:textId="77777777" w:rsidR="006F6378" w:rsidRPr="00C30686" w:rsidRDefault="006F6378" w:rsidP="0094020B">
            <w:pPr>
              <w:pStyle w:val="TAC"/>
              <w:rPr>
                <w:kern w:val="2"/>
                <w:szCs w:val="22"/>
                <w:lang w:val="en-US" w:eastAsia="zh-CN"/>
              </w:rPr>
            </w:pPr>
          </w:p>
        </w:tc>
      </w:tr>
      <w:tr w:rsidR="006F6378" w:rsidRPr="00C30686" w14:paraId="23256B96"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E83BC66"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5EDF5EA2"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A3E54ED"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044CED68" w14:textId="77777777" w:rsidR="006F6378" w:rsidRPr="00C30686" w:rsidRDefault="006F6378" w:rsidP="0094020B">
            <w:pPr>
              <w:pStyle w:val="TAC"/>
              <w:rPr>
                <w:lang w:val="en-US" w:eastAsia="zh-CN" w:bidi="ar"/>
              </w:rPr>
            </w:pPr>
            <w:r w:rsidRPr="00C30686">
              <w:rPr>
                <w:lang w:val="en-US" w:eastAsia="zh-CN" w:bidi="ar"/>
              </w:rPr>
              <w:t>CA_n96C_BCS0</w:t>
            </w:r>
          </w:p>
        </w:tc>
        <w:tc>
          <w:tcPr>
            <w:tcW w:w="2445" w:type="dxa"/>
            <w:tcBorders>
              <w:top w:val="nil"/>
              <w:left w:val="single" w:sz="4" w:space="0" w:color="auto"/>
              <w:bottom w:val="single" w:sz="4" w:space="0" w:color="auto"/>
              <w:right w:val="single" w:sz="4" w:space="0" w:color="auto"/>
            </w:tcBorders>
            <w:vAlign w:val="center"/>
          </w:tcPr>
          <w:p w14:paraId="163C5213" w14:textId="77777777" w:rsidR="006F6378" w:rsidRPr="00C30686" w:rsidRDefault="006F6378" w:rsidP="0094020B">
            <w:pPr>
              <w:pStyle w:val="TAC"/>
              <w:rPr>
                <w:kern w:val="2"/>
                <w:szCs w:val="22"/>
                <w:lang w:val="en-US" w:eastAsia="zh-CN"/>
              </w:rPr>
            </w:pPr>
          </w:p>
        </w:tc>
      </w:tr>
      <w:tr w:rsidR="006F6378" w:rsidRPr="00C30686" w14:paraId="2CFCB36E"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D9D144F"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CA_n46M-n48(3A)-n96C</w:t>
            </w:r>
          </w:p>
        </w:tc>
        <w:tc>
          <w:tcPr>
            <w:tcW w:w="2785" w:type="dxa"/>
            <w:tcBorders>
              <w:top w:val="single" w:sz="4" w:space="0" w:color="auto"/>
              <w:left w:val="single" w:sz="4" w:space="0" w:color="auto"/>
              <w:bottom w:val="nil"/>
              <w:right w:val="single" w:sz="4" w:space="0" w:color="auto"/>
            </w:tcBorders>
            <w:vAlign w:val="center"/>
          </w:tcPr>
          <w:p w14:paraId="3E210B18"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w:t>
            </w:r>
          </w:p>
        </w:tc>
        <w:tc>
          <w:tcPr>
            <w:tcW w:w="1259" w:type="dxa"/>
            <w:tcBorders>
              <w:top w:val="single" w:sz="4" w:space="0" w:color="auto"/>
              <w:left w:val="single" w:sz="4" w:space="0" w:color="auto"/>
              <w:bottom w:val="single" w:sz="4" w:space="0" w:color="auto"/>
              <w:right w:val="single" w:sz="4" w:space="0" w:color="auto"/>
            </w:tcBorders>
            <w:vAlign w:val="center"/>
          </w:tcPr>
          <w:p w14:paraId="14B35CE1"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3FFEF051"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CA_n46M_BCS0</w:t>
            </w:r>
          </w:p>
        </w:tc>
        <w:tc>
          <w:tcPr>
            <w:tcW w:w="2445" w:type="dxa"/>
            <w:tcBorders>
              <w:top w:val="single" w:sz="4" w:space="0" w:color="auto"/>
              <w:left w:val="single" w:sz="4" w:space="0" w:color="auto"/>
              <w:bottom w:val="nil"/>
              <w:right w:val="single" w:sz="4" w:space="0" w:color="auto"/>
            </w:tcBorders>
            <w:vAlign w:val="center"/>
          </w:tcPr>
          <w:p w14:paraId="32561F54" w14:textId="77777777" w:rsidR="006F6378" w:rsidRPr="00C30686" w:rsidRDefault="006F6378" w:rsidP="0094020B">
            <w:pPr>
              <w:pStyle w:val="TAC"/>
              <w:rPr>
                <w:rFonts w:eastAsiaTheme="minorEastAsia"/>
                <w:kern w:val="2"/>
                <w:szCs w:val="22"/>
                <w:lang w:val="en-US" w:eastAsia="zh-CN"/>
              </w:rPr>
            </w:pPr>
            <w:r w:rsidRPr="00C30686">
              <w:rPr>
                <w:rFonts w:eastAsiaTheme="minorEastAsia"/>
                <w:lang w:val="en-US" w:eastAsia="zh-CN"/>
              </w:rPr>
              <w:t>0</w:t>
            </w:r>
          </w:p>
        </w:tc>
      </w:tr>
      <w:tr w:rsidR="006F6378" w:rsidRPr="00C30686" w14:paraId="162EDCB2" w14:textId="77777777" w:rsidTr="004F423A">
        <w:trPr>
          <w:trHeight w:val="29"/>
        </w:trPr>
        <w:tc>
          <w:tcPr>
            <w:tcW w:w="2742" w:type="dxa"/>
            <w:tcBorders>
              <w:top w:val="nil"/>
              <w:left w:val="single" w:sz="4" w:space="0" w:color="auto"/>
              <w:bottom w:val="nil"/>
              <w:right w:val="single" w:sz="4" w:space="0" w:color="auto"/>
            </w:tcBorders>
            <w:vAlign w:val="center"/>
          </w:tcPr>
          <w:p w14:paraId="757C5B99"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nil"/>
              <w:right w:val="single" w:sz="4" w:space="0" w:color="auto"/>
            </w:tcBorders>
            <w:vAlign w:val="center"/>
          </w:tcPr>
          <w:p w14:paraId="3ED2F837"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E8924BB"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2E52F01A"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CA_n48(3A)_BCS0</w:t>
            </w:r>
          </w:p>
        </w:tc>
        <w:tc>
          <w:tcPr>
            <w:tcW w:w="2445" w:type="dxa"/>
            <w:tcBorders>
              <w:top w:val="nil"/>
              <w:left w:val="single" w:sz="4" w:space="0" w:color="auto"/>
              <w:bottom w:val="nil"/>
              <w:right w:val="single" w:sz="4" w:space="0" w:color="auto"/>
            </w:tcBorders>
            <w:vAlign w:val="center"/>
          </w:tcPr>
          <w:p w14:paraId="3ED1EAF0" w14:textId="77777777" w:rsidR="006F6378" w:rsidRPr="00C30686" w:rsidRDefault="006F6378" w:rsidP="0094020B">
            <w:pPr>
              <w:pStyle w:val="TAC"/>
              <w:rPr>
                <w:rFonts w:eastAsiaTheme="minorEastAsia"/>
                <w:kern w:val="2"/>
                <w:szCs w:val="22"/>
                <w:lang w:val="en-US" w:eastAsia="zh-CN"/>
              </w:rPr>
            </w:pPr>
          </w:p>
        </w:tc>
      </w:tr>
      <w:tr w:rsidR="006F6378" w:rsidRPr="00C30686" w14:paraId="0C3991C0"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ED55489"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7918C443"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62E3CE5"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76E2EF16"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CA_n96C_BCS0</w:t>
            </w:r>
          </w:p>
        </w:tc>
        <w:tc>
          <w:tcPr>
            <w:tcW w:w="2445" w:type="dxa"/>
            <w:tcBorders>
              <w:top w:val="nil"/>
              <w:left w:val="single" w:sz="4" w:space="0" w:color="auto"/>
              <w:bottom w:val="single" w:sz="4" w:space="0" w:color="auto"/>
              <w:right w:val="single" w:sz="4" w:space="0" w:color="auto"/>
            </w:tcBorders>
            <w:vAlign w:val="center"/>
          </w:tcPr>
          <w:p w14:paraId="7AFB0D49" w14:textId="77777777" w:rsidR="006F6378" w:rsidRPr="00C30686" w:rsidRDefault="006F6378" w:rsidP="0094020B">
            <w:pPr>
              <w:pStyle w:val="TAC"/>
              <w:rPr>
                <w:rFonts w:eastAsiaTheme="minorEastAsia"/>
                <w:kern w:val="2"/>
                <w:szCs w:val="22"/>
                <w:lang w:val="en-US" w:eastAsia="zh-CN"/>
              </w:rPr>
            </w:pPr>
          </w:p>
        </w:tc>
      </w:tr>
      <w:tr w:rsidR="006F6378" w:rsidRPr="00C30686" w14:paraId="4B0AA937"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17991957" w14:textId="77777777" w:rsidR="006F6378" w:rsidRPr="00C30686" w:rsidRDefault="006F6378" w:rsidP="0094020B">
            <w:pPr>
              <w:pStyle w:val="TAC"/>
              <w:rPr>
                <w:kern w:val="2"/>
                <w:szCs w:val="22"/>
                <w:lang w:val="en-US"/>
              </w:rPr>
            </w:pPr>
            <w:r w:rsidRPr="00C30686">
              <w:rPr>
                <w:kern w:val="2"/>
                <w:szCs w:val="22"/>
                <w:lang w:val="en-US"/>
              </w:rPr>
              <w:t>CA_n46N-n48(3A)-n96C</w:t>
            </w:r>
          </w:p>
        </w:tc>
        <w:tc>
          <w:tcPr>
            <w:tcW w:w="2785" w:type="dxa"/>
            <w:tcBorders>
              <w:top w:val="nil"/>
              <w:left w:val="single" w:sz="4" w:space="0" w:color="auto"/>
              <w:bottom w:val="nil"/>
              <w:right w:val="single" w:sz="4" w:space="0" w:color="auto"/>
            </w:tcBorders>
            <w:shd w:val="clear" w:color="auto" w:fill="auto"/>
            <w:vAlign w:val="center"/>
          </w:tcPr>
          <w:p w14:paraId="676DE6FC" w14:textId="77777777" w:rsidR="006F6378" w:rsidRPr="00C30686" w:rsidRDefault="006F6378" w:rsidP="0094020B">
            <w:pPr>
              <w:pStyle w:val="TAC"/>
              <w:rPr>
                <w:kern w:val="2"/>
                <w:szCs w:val="22"/>
                <w:lang w:val="en-US"/>
              </w:rPr>
            </w:pPr>
            <w:r w:rsidRPr="00C30686">
              <w:rPr>
                <w:kern w:val="2"/>
                <w:szCs w:val="22"/>
                <w:lang w:val="en-US"/>
              </w:rPr>
              <w:t>CA_n46A-n48A</w:t>
            </w:r>
          </w:p>
          <w:p w14:paraId="7E433D37"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749067DB"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62ED2695" w14:textId="77777777" w:rsidR="006F6378" w:rsidRPr="00C30686" w:rsidRDefault="006F6378" w:rsidP="0094020B">
            <w:pPr>
              <w:pStyle w:val="TAC"/>
              <w:rPr>
                <w:lang w:val="en-US" w:eastAsia="zh-CN" w:bidi="ar"/>
              </w:rPr>
            </w:pPr>
            <w:r>
              <w:rPr>
                <w:lang w:val="en-US" w:eastAsia="zh-CN" w:bidi="ar"/>
              </w:rPr>
              <w:t>CA_n46N_BCS</w:t>
            </w:r>
            <w:r w:rsidRPr="00C74263">
              <w:rPr>
                <w:szCs w:val="18"/>
                <w:lang w:val="en-US" w:eastAsia="zh-CN" w:bidi="ar"/>
              </w:rPr>
              <w:t>1</w:t>
            </w:r>
          </w:p>
        </w:tc>
        <w:tc>
          <w:tcPr>
            <w:tcW w:w="2445" w:type="dxa"/>
            <w:tcBorders>
              <w:top w:val="nil"/>
              <w:left w:val="single" w:sz="4" w:space="0" w:color="auto"/>
              <w:bottom w:val="single" w:sz="4" w:space="0" w:color="auto"/>
              <w:right w:val="single" w:sz="4" w:space="0" w:color="auto"/>
            </w:tcBorders>
            <w:shd w:val="clear" w:color="auto" w:fill="auto"/>
            <w:vAlign w:val="center"/>
          </w:tcPr>
          <w:p w14:paraId="3EEDFCDE"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1B39E5B8" w14:textId="77777777" w:rsidTr="004F423A">
        <w:trPr>
          <w:trHeight w:val="29"/>
        </w:trPr>
        <w:tc>
          <w:tcPr>
            <w:tcW w:w="2742" w:type="dxa"/>
            <w:tcBorders>
              <w:top w:val="nil"/>
              <w:left w:val="single" w:sz="4" w:space="0" w:color="auto"/>
              <w:bottom w:val="nil"/>
              <w:right w:val="single" w:sz="4" w:space="0" w:color="auto"/>
            </w:tcBorders>
            <w:vAlign w:val="center"/>
          </w:tcPr>
          <w:p w14:paraId="730A7147"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72A8A9E0"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4B89E498"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04137C8E" w14:textId="77777777" w:rsidR="006F6378" w:rsidRPr="00C30686" w:rsidRDefault="006F6378" w:rsidP="0094020B">
            <w:pPr>
              <w:pStyle w:val="TAC"/>
              <w:rPr>
                <w:lang w:val="en-US" w:eastAsia="zh-CN" w:bidi="ar"/>
              </w:rPr>
            </w:pPr>
            <w:r w:rsidRPr="00C30686">
              <w:rPr>
                <w:lang w:val="en-US" w:eastAsia="zh-CN" w:bidi="ar"/>
              </w:rPr>
              <w:t>CA_n48(3A)_BCS0</w:t>
            </w:r>
          </w:p>
        </w:tc>
        <w:tc>
          <w:tcPr>
            <w:tcW w:w="2445" w:type="dxa"/>
            <w:tcBorders>
              <w:top w:val="nil"/>
              <w:left w:val="single" w:sz="4" w:space="0" w:color="auto"/>
              <w:bottom w:val="single" w:sz="4" w:space="0" w:color="auto"/>
              <w:right w:val="single" w:sz="4" w:space="0" w:color="auto"/>
            </w:tcBorders>
            <w:vAlign w:val="center"/>
          </w:tcPr>
          <w:p w14:paraId="7A9E052F" w14:textId="77777777" w:rsidR="006F6378" w:rsidRPr="00C30686" w:rsidRDefault="006F6378" w:rsidP="0094020B">
            <w:pPr>
              <w:pStyle w:val="TAC"/>
              <w:rPr>
                <w:kern w:val="2"/>
                <w:szCs w:val="22"/>
                <w:lang w:val="en-US" w:eastAsia="zh-CN"/>
              </w:rPr>
            </w:pPr>
          </w:p>
        </w:tc>
      </w:tr>
      <w:tr w:rsidR="006F6378" w:rsidRPr="00C30686" w14:paraId="2739927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72E913F"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7086E9B6"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02C0E46E"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3D08066F" w14:textId="77777777" w:rsidR="006F6378" w:rsidRPr="00C30686" w:rsidRDefault="006F6378" w:rsidP="0094020B">
            <w:pPr>
              <w:pStyle w:val="TAC"/>
              <w:rPr>
                <w:lang w:val="en-US" w:eastAsia="zh-CN" w:bidi="ar"/>
              </w:rPr>
            </w:pPr>
            <w:r w:rsidRPr="00C30686">
              <w:rPr>
                <w:lang w:val="en-US" w:eastAsia="zh-CN" w:bidi="ar"/>
              </w:rPr>
              <w:t>CA_n96C_BCS0</w:t>
            </w:r>
          </w:p>
        </w:tc>
        <w:tc>
          <w:tcPr>
            <w:tcW w:w="2445" w:type="dxa"/>
            <w:tcBorders>
              <w:top w:val="nil"/>
              <w:left w:val="single" w:sz="4" w:space="0" w:color="auto"/>
              <w:bottom w:val="single" w:sz="4" w:space="0" w:color="auto"/>
              <w:right w:val="single" w:sz="4" w:space="0" w:color="auto"/>
            </w:tcBorders>
            <w:vAlign w:val="center"/>
          </w:tcPr>
          <w:p w14:paraId="77EBAC30" w14:textId="77777777" w:rsidR="006F6378" w:rsidRPr="00C30686" w:rsidRDefault="006F6378" w:rsidP="0094020B">
            <w:pPr>
              <w:pStyle w:val="TAC"/>
              <w:rPr>
                <w:kern w:val="2"/>
                <w:szCs w:val="22"/>
                <w:lang w:val="en-US" w:eastAsia="zh-CN"/>
              </w:rPr>
            </w:pPr>
          </w:p>
        </w:tc>
      </w:tr>
      <w:tr w:rsidR="006F6378" w:rsidRPr="00C30686" w14:paraId="0506D4C7"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66B3CD31" w14:textId="77777777" w:rsidR="006F6378" w:rsidRPr="00C30686" w:rsidRDefault="006F6378" w:rsidP="0094020B">
            <w:pPr>
              <w:pStyle w:val="TAC"/>
              <w:rPr>
                <w:kern w:val="2"/>
                <w:szCs w:val="22"/>
                <w:lang w:val="en-US"/>
              </w:rPr>
            </w:pPr>
            <w:r w:rsidRPr="00C30686">
              <w:rPr>
                <w:kern w:val="2"/>
                <w:szCs w:val="22"/>
                <w:lang w:val="en-US"/>
              </w:rPr>
              <w:t>CA_n46A-n48(3A)-n96D</w:t>
            </w:r>
          </w:p>
        </w:tc>
        <w:tc>
          <w:tcPr>
            <w:tcW w:w="2785" w:type="dxa"/>
            <w:tcBorders>
              <w:top w:val="nil"/>
              <w:left w:val="single" w:sz="4" w:space="0" w:color="auto"/>
              <w:bottom w:val="nil"/>
              <w:right w:val="single" w:sz="4" w:space="0" w:color="auto"/>
            </w:tcBorders>
            <w:shd w:val="clear" w:color="auto" w:fill="auto"/>
            <w:vAlign w:val="center"/>
          </w:tcPr>
          <w:p w14:paraId="1AD3D055" w14:textId="77777777" w:rsidR="006F6378" w:rsidRPr="00C30686" w:rsidRDefault="006F6378" w:rsidP="0094020B">
            <w:pPr>
              <w:pStyle w:val="TAC"/>
              <w:rPr>
                <w:kern w:val="2"/>
                <w:szCs w:val="22"/>
                <w:lang w:val="en-US"/>
              </w:rPr>
            </w:pPr>
            <w:r w:rsidRPr="00C30686">
              <w:rPr>
                <w:kern w:val="2"/>
                <w:szCs w:val="22"/>
                <w:lang w:val="en-US"/>
              </w:rPr>
              <w:t>CA_n46A-n48A</w:t>
            </w:r>
          </w:p>
          <w:p w14:paraId="4AEC0633"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5BB6AAA4"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09BD46CC" w14:textId="77777777" w:rsidR="006F6378" w:rsidRPr="00C30686" w:rsidRDefault="006F6378" w:rsidP="0094020B">
            <w:pPr>
              <w:pStyle w:val="TAC"/>
              <w:rPr>
                <w:lang w:val="en-US" w:eastAsia="zh-CN" w:bidi="ar"/>
              </w:rPr>
            </w:pPr>
            <w:r w:rsidRPr="00C30686">
              <w:rPr>
                <w:lang w:val="en-US" w:eastAsia="zh-CN" w:bidi="ar"/>
              </w:rPr>
              <w:t>10, 20, 40, 60, 80</w:t>
            </w:r>
          </w:p>
        </w:tc>
        <w:tc>
          <w:tcPr>
            <w:tcW w:w="2445" w:type="dxa"/>
            <w:tcBorders>
              <w:top w:val="nil"/>
              <w:left w:val="single" w:sz="4" w:space="0" w:color="auto"/>
              <w:bottom w:val="single" w:sz="4" w:space="0" w:color="auto"/>
              <w:right w:val="single" w:sz="4" w:space="0" w:color="auto"/>
            </w:tcBorders>
            <w:shd w:val="clear" w:color="auto" w:fill="auto"/>
            <w:vAlign w:val="center"/>
          </w:tcPr>
          <w:p w14:paraId="3D51C532"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4208899B" w14:textId="77777777" w:rsidTr="004F423A">
        <w:trPr>
          <w:trHeight w:val="29"/>
        </w:trPr>
        <w:tc>
          <w:tcPr>
            <w:tcW w:w="2742" w:type="dxa"/>
            <w:tcBorders>
              <w:top w:val="nil"/>
              <w:left w:val="single" w:sz="4" w:space="0" w:color="auto"/>
              <w:bottom w:val="nil"/>
              <w:right w:val="single" w:sz="4" w:space="0" w:color="auto"/>
            </w:tcBorders>
            <w:vAlign w:val="center"/>
          </w:tcPr>
          <w:p w14:paraId="721D7FF3"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70C28D2D"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72AEF9F2"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3DB7A9D5" w14:textId="77777777" w:rsidR="006F6378" w:rsidRPr="00C30686" w:rsidRDefault="006F6378" w:rsidP="0094020B">
            <w:pPr>
              <w:pStyle w:val="TAC"/>
              <w:rPr>
                <w:lang w:val="en-US" w:eastAsia="zh-CN" w:bidi="ar"/>
              </w:rPr>
            </w:pPr>
            <w:r w:rsidRPr="00C30686">
              <w:rPr>
                <w:lang w:val="en-US" w:eastAsia="zh-CN" w:bidi="ar"/>
              </w:rPr>
              <w:t>CA_n48(3A)_BCS0</w:t>
            </w:r>
          </w:p>
        </w:tc>
        <w:tc>
          <w:tcPr>
            <w:tcW w:w="2445" w:type="dxa"/>
            <w:tcBorders>
              <w:top w:val="nil"/>
              <w:left w:val="single" w:sz="4" w:space="0" w:color="auto"/>
              <w:bottom w:val="single" w:sz="4" w:space="0" w:color="auto"/>
              <w:right w:val="single" w:sz="4" w:space="0" w:color="auto"/>
            </w:tcBorders>
            <w:vAlign w:val="center"/>
          </w:tcPr>
          <w:p w14:paraId="49FB2007" w14:textId="77777777" w:rsidR="006F6378" w:rsidRPr="00C30686" w:rsidRDefault="006F6378" w:rsidP="0094020B">
            <w:pPr>
              <w:pStyle w:val="TAC"/>
              <w:rPr>
                <w:kern w:val="2"/>
                <w:szCs w:val="22"/>
                <w:lang w:val="en-US" w:eastAsia="zh-CN"/>
              </w:rPr>
            </w:pPr>
          </w:p>
        </w:tc>
      </w:tr>
      <w:tr w:rsidR="006F6378" w:rsidRPr="00C30686" w14:paraId="213E0E76"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C93C9B6"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2CAE331F"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1EBE43C"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419F9F93" w14:textId="77777777" w:rsidR="006F6378" w:rsidRPr="00C30686" w:rsidRDefault="006F6378" w:rsidP="0094020B">
            <w:pPr>
              <w:pStyle w:val="TAC"/>
              <w:rPr>
                <w:lang w:val="en-US" w:eastAsia="zh-CN" w:bidi="ar"/>
              </w:rPr>
            </w:pPr>
            <w:r w:rsidRPr="00C30686">
              <w:rPr>
                <w:lang w:val="en-US" w:eastAsia="zh-CN" w:bidi="ar"/>
              </w:rPr>
              <w:t>CA_n96D_BCS0</w:t>
            </w:r>
          </w:p>
        </w:tc>
        <w:tc>
          <w:tcPr>
            <w:tcW w:w="2445" w:type="dxa"/>
            <w:tcBorders>
              <w:top w:val="nil"/>
              <w:left w:val="single" w:sz="4" w:space="0" w:color="auto"/>
              <w:bottom w:val="single" w:sz="4" w:space="0" w:color="auto"/>
              <w:right w:val="single" w:sz="4" w:space="0" w:color="auto"/>
            </w:tcBorders>
            <w:vAlign w:val="center"/>
          </w:tcPr>
          <w:p w14:paraId="23B992B6" w14:textId="77777777" w:rsidR="006F6378" w:rsidRPr="00C30686" w:rsidRDefault="006F6378" w:rsidP="0094020B">
            <w:pPr>
              <w:pStyle w:val="TAC"/>
              <w:rPr>
                <w:kern w:val="2"/>
                <w:szCs w:val="22"/>
                <w:lang w:val="en-US" w:eastAsia="zh-CN"/>
              </w:rPr>
            </w:pPr>
          </w:p>
        </w:tc>
      </w:tr>
      <w:tr w:rsidR="006F6378" w:rsidRPr="00C30686" w14:paraId="5F063298"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64BD7D23" w14:textId="77777777" w:rsidR="006F6378" w:rsidRPr="00C30686" w:rsidRDefault="006F6378" w:rsidP="0094020B">
            <w:pPr>
              <w:pStyle w:val="TAC"/>
              <w:rPr>
                <w:kern w:val="2"/>
                <w:szCs w:val="22"/>
                <w:lang w:val="en-US"/>
              </w:rPr>
            </w:pPr>
            <w:r w:rsidRPr="00C30686">
              <w:rPr>
                <w:kern w:val="2"/>
                <w:szCs w:val="22"/>
                <w:lang w:val="en-US"/>
              </w:rPr>
              <w:t>CA_n46B-n48(3A)-n96D</w:t>
            </w:r>
          </w:p>
        </w:tc>
        <w:tc>
          <w:tcPr>
            <w:tcW w:w="2785" w:type="dxa"/>
            <w:tcBorders>
              <w:top w:val="nil"/>
              <w:left w:val="single" w:sz="4" w:space="0" w:color="auto"/>
              <w:bottom w:val="nil"/>
              <w:right w:val="single" w:sz="4" w:space="0" w:color="auto"/>
            </w:tcBorders>
            <w:shd w:val="clear" w:color="auto" w:fill="auto"/>
            <w:vAlign w:val="center"/>
          </w:tcPr>
          <w:p w14:paraId="5476915D" w14:textId="77777777" w:rsidR="006F6378" w:rsidRPr="00C30686" w:rsidRDefault="006F6378" w:rsidP="0094020B">
            <w:pPr>
              <w:pStyle w:val="TAC"/>
              <w:rPr>
                <w:kern w:val="2"/>
                <w:szCs w:val="22"/>
                <w:lang w:val="en-US"/>
              </w:rPr>
            </w:pPr>
            <w:r w:rsidRPr="00C30686">
              <w:rPr>
                <w:kern w:val="2"/>
                <w:szCs w:val="22"/>
                <w:lang w:val="en-US"/>
              </w:rPr>
              <w:t>CA_n46A-n48A</w:t>
            </w:r>
          </w:p>
          <w:p w14:paraId="63B37AF8"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7781624B"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39A4CE28" w14:textId="77777777" w:rsidR="006F6378" w:rsidRPr="00C30686" w:rsidRDefault="006F6378" w:rsidP="0094020B">
            <w:pPr>
              <w:pStyle w:val="TAC"/>
              <w:rPr>
                <w:lang w:val="en-US" w:eastAsia="zh-CN" w:bidi="ar"/>
              </w:rPr>
            </w:pPr>
            <w:r w:rsidRPr="00C30686">
              <w:rPr>
                <w:lang w:val="en-US" w:eastAsia="zh-CN" w:bidi="ar"/>
              </w:rPr>
              <w:t>CA_n46B_BCS0</w:t>
            </w:r>
          </w:p>
        </w:tc>
        <w:tc>
          <w:tcPr>
            <w:tcW w:w="2445" w:type="dxa"/>
            <w:tcBorders>
              <w:top w:val="nil"/>
              <w:left w:val="single" w:sz="4" w:space="0" w:color="auto"/>
              <w:bottom w:val="single" w:sz="4" w:space="0" w:color="auto"/>
              <w:right w:val="single" w:sz="4" w:space="0" w:color="auto"/>
            </w:tcBorders>
            <w:shd w:val="clear" w:color="auto" w:fill="auto"/>
            <w:vAlign w:val="center"/>
          </w:tcPr>
          <w:p w14:paraId="0285B891"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096CF007" w14:textId="77777777" w:rsidTr="004F423A">
        <w:trPr>
          <w:trHeight w:val="29"/>
        </w:trPr>
        <w:tc>
          <w:tcPr>
            <w:tcW w:w="2742" w:type="dxa"/>
            <w:tcBorders>
              <w:top w:val="nil"/>
              <w:left w:val="single" w:sz="4" w:space="0" w:color="auto"/>
              <w:bottom w:val="nil"/>
              <w:right w:val="single" w:sz="4" w:space="0" w:color="auto"/>
            </w:tcBorders>
            <w:vAlign w:val="center"/>
          </w:tcPr>
          <w:p w14:paraId="0BCFD99A"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3FDB8E09"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64E4C5BC"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3782AEAA" w14:textId="77777777" w:rsidR="006F6378" w:rsidRPr="00C30686" w:rsidRDefault="006F6378" w:rsidP="0094020B">
            <w:pPr>
              <w:pStyle w:val="TAC"/>
              <w:rPr>
                <w:lang w:val="en-US" w:eastAsia="zh-CN" w:bidi="ar"/>
              </w:rPr>
            </w:pPr>
            <w:r w:rsidRPr="00C30686">
              <w:rPr>
                <w:lang w:val="en-US" w:eastAsia="zh-CN" w:bidi="ar"/>
              </w:rPr>
              <w:t>CA_n48(3A)_BCS0</w:t>
            </w:r>
          </w:p>
        </w:tc>
        <w:tc>
          <w:tcPr>
            <w:tcW w:w="2445" w:type="dxa"/>
            <w:tcBorders>
              <w:top w:val="nil"/>
              <w:left w:val="single" w:sz="4" w:space="0" w:color="auto"/>
              <w:bottom w:val="single" w:sz="4" w:space="0" w:color="auto"/>
              <w:right w:val="single" w:sz="4" w:space="0" w:color="auto"/>
            </w:tcBorders>
            <w:vAlign w:val="center"/>
          </w:tcPr>
          <w:p w14:paraId="2B7382C8" w14:textId="77777777" w:rsidR="006F6378" w:rsidRPr="00C30686" w:rsidRDefault="006F6378" w:rsidP="0094020B">
            <w:pPr>
              <w:pStyle w:val="TAC"/>
              <w:rPr>
                <w:kern w:val="2"/>
                <w:szCs w:val="22"/>
                <w:lang w:val="en-US" w:eastAsia="zh-CN"/>
              </w:rPr>
            </w:pPr>
          </w:p>
        </w:tc>
      </w:tr>
      <w:tr w:rsidR="006F6378" w:rsidRPr="00C30686" w14:paraId="30CE35F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340E6F4"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5BE8F123"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277A508"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1302EB2B" w14:textId="77777777" w:rsidR="006F6378" w:rsidRPr="00C30686" w:rsidRDefault="006F6378" w:rsidP="0094020B">
            <w:pPr>
              <w:pStyle w:val="TAC"/>
              <w:rPr>
                <w:lang w:val="en-US" w:eastAsia="zh-CN" w:bidi="ar"/>
              </w:rPr>
            </w:pPr>
            <w:r w:rsidRPr="00C30686">
              <w:rPr>
                <w:lang w:val="en-US" w:eastAsia="zh-CN" w:bidi="ar"/>
              </w:rPr>
              <w:t>CA_n96D_BCS0</w:t>
            </w:r>
          </w:p>
        </w:tc>
        <w:tc>
          <w:tcPr>
            <w:tcW w:w="2445" w:type="dxa"/>
            <w:tcBorders>
              <w:top w:val="nil"/>
              <w:left w:val="single" w:sz="4" w:space="0" w:color="auto"/>
              <w:bottom w:val="single" w:sz="4" w:space="0" w:color="auto"/>
              <w:right w:val="single" w:sz="4" w:space="0" w:color="auto"/>
            </w:tcBorders>
            <w:vAlign w:val="center"/>
          </w:tcPr>
          <w:p w14:paraId="72047A21" w14:textId="77777777" w:rsidR="006F6378" w:rsidRPr="00C30686" w:rsidRDefault="006F6378" w:rsidP="0094020B">
            <w:pPr>
              <w:pStyle w:val="TAC"/>
              <w:rPr>
                <w:kern w:val="2"/>
                <w:szCs w:val="22"/>
                <w:lang w:val="en-US" w:eastAsia="zh-CN"/>
              </w:rPr>
            </w:pPr>
          </w:p>
        </w:tc>
      </w:tr>
      <w:tr w:rsidR="006F6378" w:rsidRPr="00C30686" w14:paraId="2A6C0749"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71F8B61E" w14:textId="77777777" w:rsidR="006F6378" w:rsidRPr="00C30686" w:rsidRDefault="006F6378" w:rsidP="0094020B">
            <w:pPr>
              <w:pStyle w:val="TAC"/>
              <w:rPr>
                <w:kern w:val="2"/>
                <w:szCs w:val="22"/>
                <w:lang w:val="en-US"/>
              </w:rPr>
            </w:pPr>
            <w:r w:rsidRPr="00C30686">
              <w:rPr>
                <w:kern w:val="2"/>
                <w:szCs w:val="22"/>
                <w:lang w:val="en-US"/>
              </w:rPr>
              <w:t>CA_n46C-n48(3A)-n96D</w:t>
            </w:r>
          </w:p>
        </w:tc>
        <w:tc>
          <w:tcPr>
            <w:tcW w:w="2785" w:type="dxa"/>
            <w:tcBorders>
              <w:top w:val="nil"/>
              <w:left w:val="single" w:sz="4" w:space="0" w:color="auto"/>
              <w:bottom w:val="nil"/>
              <w:right w:val="single" w:sz="4" w:space="0" w:color="auto"/>
            </w:tcBorders>
            <w:shd w:val="clear" w:color="auto" w:fill="auto"/>
            <w:vAlign w:val="center"/>
          </w:tcPr>
          <w:p w14:paraId="6D6F8CFD" w14:textId="77777777" w:rsidR="006F6378" w:rsidRPr="00C30686" w:rsidRDefault="006F6378" w:rsidP="0094020B">
            <w:pPr>
              <w:pStyle w:val="TAC"/>
              <w:rPr>
                <w:kern w:val="2"/>
                <w:szCs w:val="22"/>
                <w:lang w:val="en-US"/>
              </w:rPr>
            </w:pPr>
            <w:r w:rsidRPr="00C30686">
              <w:rPr>
                <w:kern w:val="2"/>
                <w:szCs w:val="22"/>
                <w:lang w:val="en-US"/>
              </w:rPr>
              <w:t>CA_n46A-n48A</w:t>
            </w:r>
          </w:p>
          <w:p w14:paraId="6B80BBEB"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44B629DF"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1B712176" w14:textId="77777777" w:rsidR="006F6378" w:rsidRPr="00C30686" w:rsidRDefault="006F6378" w:rsidP="0094020B">
            <w:pPr>
              <w:pStyle w:val="TAC"/>
              <w:rPr>
                <w:lang w:val="en-US" w:eastAsia="zh-CN" w:bidi="ar"/>
              </w:rPr>
            </w:pPr>
            <w:r w:rsidRPr="00C30686">
              <w:rPr>
                <w:lang w:val="en-US" w:eastAsia="zh-CN" w:bidi="ar"/>
              </w:rPr>
              <w:t>CA_n46C_BCS0</w:t>
            </w:r>
          </w:p>
        </w:tc>
        <w:tc>
          <w:tcPr>
            <w:tcW w:w="2445" w:type="dxa"/>
            <w:tcBorders>
              <w:top w:val="nil"/>
              <w:left w:val="single" w:sz="4" w:space="0" w:color="auto"/>
              <w:bottom w:val="single" w:sz="4" w:space="0" w:color="auto"/>
              <w:right w:val="single" w:sz="4" w:space="0" w:color="auto"/>
            </w:tcBorders>
            <w:shd w:val="clear" w:color="auto" w:fill="auto"/>
            <w:vAlign w:val="center"/>
          </w:tcPr>
          <w:p w14:paraId="5E1D705A"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75AE5D09" w14:textId="77777777" w:rsidTr="004F423A">
        <w:trPr>
          <w:trHeight w:val="29"/>
        </w:trPr>
        <w:tc>
          <w:tcPr>
            <w:tcW w:w="2742" w:type="dxa"/>
            <w:tcBorders>
              <w:top w:val="nil"/>
              <w:left w:val="single" w:sz="4" w:space="0" w:color="auto"/>
              <w:bottom w:val="nil"/>
              <w:right w:val="single" w:sz="4" w:space="0" w:color="auto"/>
            </w:tcBorders>
            <w:vAlign w:val="center"/>
          </w:tcPr>
          <w:p w14:paraId="0D604627"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416FF659"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7F4A864D"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690F2D3C" w14:textId="77777777" w:rsidR="006F6378" w:rsidRPr="00C30686" w:rsidRDefault="006F6378" w:rsidP="0094020B">
            <w:pPr>
              <w:pStyle w:val="TAC"/>
              <w:rPr>
                <w:lang w:val="en-US" w:eastAsia="zh-CN" w:bidi="ar"/>
              </w:rPr>
            </w:pPr>
            <w:r w:rsidRPr="00C30686">
              <w:rPr>
                <w:lang w:val="en-US" w:eastAsia="zh-CN" w:bidi="ar"/>
              </w:rPr>
              <w:t>CA_n48(3A)_BCS0</w:t>
            </w:r>
          </w:p>
        </w:tc>
        <w:tc>
          <w:tcPr>
            <w:tcW w:w="2445" w:type="dxa"/>
            <w:tcBorders>
              <w:top w:val="nil"/>
              <w:left w:val="single" w:sz="4" w:space="0" w:color="auto"/>
              <w:bottom w:val="single" w:sz="4" w:space="0" w:color="auto"/>
              <w:right w:val="single" w:sz="4" w:space="0" w:color="auto"/>
            </w:tcBorders>
            <w:vAlign w:val="center"/>
          </w:tcPr>
          <w:p w14:paraId="06473AFB" w14:textId="77777777" w:rsidR="006F6378" w:rsidRPr="00C30686" w:rsidRDefault="006F6378" w:rsidP="0094020B">
            <w:pPr>
              <w:pStyle w:val="TAC"/>
              <w:rPr>
                <w:kern w:val="2"/>
                <w:szCs w:val="22"/>
                <w:lang w:val="en-US" w:eastAsia="zh-CN"/>
              </w:rPr>
            </w:pPr>
          </w:p>
        </w:tc>
      </w:tr>
      <w:tr w:rsidR="006F6378" w:rsidRPr="00C30686" w14:paraId="3F5D8689"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D3428C4"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150CC2D8"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259B9191"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5C2C2AE3" w14:textId="77777777" w:rsidR="006F6378" w:rsidRPr="00C30686" w:rsidRDefault="006F6378" w:rsidP="0094020B">
            <w:pPr>
              <w:pStyle w:val="TAC"/>
              <w:rPr>
                <w:lang w:val="en-US" w:eastAsia="zh-CN" w:bidi="ar"/>
              </w:rPr>
            </w:pPr>
            <w:r w:rsidRPr="00C30686">
              <w:rPr>
                <w:lang w:val="en-US" w:eastAsia="zh-CN" w:bidi="ar"/>
              </w:rPr>
              <w:t>CA_n96D_BCS0</w:t>
            </w:r>
          </w:p>
        </w:tc>
        <w:tc>
          <w:tcPr>
            <w:tcW w:w="2445" w:type="dxa"/>
            <w:tcBorders>
              <w:top w:val="nil"/>
              <w:left w:val="single" w:sz="4" w:space="0" w:color="auto"/>
              <w:bottom w:val="single" w:sz="4" w:space="0" w:color="auto"/>
              <w:right w:val="single" w:sz="4" w:space="0" w:color="auto"/>
            </w:tcBorders>
            <w:vAlign w:val="center"/>
          </w:tcPr>
          <w:p w14:paraId="25761DAF" w14:textId="77777777" w:rsidR="006F6378" w:rsidRPr="00C30686" w:rsidRDefault="006F6378" w:rsidP="0094020B">
            <w:pPr>
              <w:pStyle w:val="TAC"/>
              <w:rPr>
                <w:kern w:val="2"/>
                <w:szCs w:val="22"/>
                <w:lang w:val="en-US" w:eastAsia="zh-CN"/>
              </w:rPr>
            </w:pPr>
          </w:p>
        </w:tc>
      </w:tr>
      <w:tr w:rsidR="006F6378" w:rsidRPr="00C30686" w14:paraId="7585A8CD"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01FF05F2" w14:textId="77777777" w:rsidR="006F6378" w:rsidRPr="00C30686" w:rsidRDefault="006F6378" w:rsidP="0094020B">
            <w:pPr>
              <w:pStyle w:val="TAC"/>
              <w:rPr>
                <w:kern w:val="2"/>
                <w:szCs w:val="22"/>
                <w:lang w:val="en-US"/>
              </w:rPr>
            </w:pPr>
            <w:r w:rsidRPr="00C30686">
              <w:rPr>
                <w:kern w:val="2"/>
                <w:szCs w:val="22"/>
                <w:lang w:val="en-US"/>
              </w:rPr>
              <w:t>CA_n46D-n48(3A)-n96D</w:t>
            </w:r>
          </w:p>
        </w:tc>
        <w:tc>
          <w:tcPr>
            <w:tcW w:w="2785" w:type="dxa"/>
            <w:tcBorders>
              <w:top w:val="nil"/>
              <w:left w:val="single" w:sz="4" w:space="0" w:color="auto"/>
              <w:bottom w:val="nil"/>
              <w:right w:val="single" w:sz="4" w:space="0" w:color="auto"/>
            </w:tcBorders>
            <w:shd w:val="clear" w:color="auto" w:fill="auto"/>
            <w:vAlign w:val="center"/>
          </w:tcPr>
          <w:p w14:paraId="2F93D607" w14:textId="77777777" w:rsidR="006F6378" w:rsidRPr="00C30686" w:rsidRDefault="006F6378" w:rsidP="0094020B">
            <w:pPr>
              <w:pStyle w:val="TAC"/>
              <w:rPr>
                <w:kern w:val="2"/>
                <w:szCs w:val="22"/>
                <w:lang w:val="en-US"/>
              </w:rPr>
            </w:pPr>
            <w:r w:rsidRPr="00C30686">
              <w:rPr>
                <w:kern w:val="2"/>
                <w:szCs w:val="22"/>
                <w:lang w:val="en-US"/>
              </w:rPr>
              <w:t>CA_n46A-n48A</w:t>
            </w:r>
          </w:p>
          <w:p w14:paraId="55869E77"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287A167F"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6EBDC2C0" w14:textId="77777777" w:rsidR="006F6378" w:rsidRPr="00C30686" w:rsidRDefault="006F6378" w:rsidP="0094020B">
            <w:pPr>
              <w:pStyle w:val="TAC"/>
              <w:rPr>
                <w:lang w:val="en-US" w:eastAsia="zh-CN" w:bidi="ar"/>
              </w:rPr>
            </w:pPr>
            <w:r w:rsidRPr="00C30686">
              <w:rPr>
                <w:lang w:val="en-US" w:eastAsia="zh-CN" w:bidi="ar"/>
              </w:rPr>
              <w:t>CA_n46D_BCS0</w:t>
            </w:r>
          </w:p>
        </w:tc>
        <w:tc>
          <w:tcPr>
            <w:tcW w:w="2445" w:type="dxa"/>
            <w:tcBorders>
              <w:top w:val="nil"/>
              <w:left w:val="single" w:sz="4" w:space="0" w:color="auto"/>
              <w:bottom w:val="single" w:sz="4" w:space="0" w:color="auto"/>
              <w:right w:val="single" w:sz="4" w:space="0" w:color="auto"/>
            </w:tcBorders>
            <w:shd w:val="clear" w:color="auto" w:fill="auto"/>
            <w:vAlign w:val="center"/>
          </w:tcPr>
          <w:p w14:paraId="00E53DEF"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4B950A53" w14:textId="77777777" w:rsidTr="004F423A">
        <w:trPr>
          <w:trHeight w:val="29"/>
        </w:trPr>
        <w:tc>
          <w:tcPr>
            <w:tcW w:w="2742" w:type="dxa"/>
            <w:tcBorders>
              <w:top w:val="nil"/>
              <w:left w:val="single" w:sz="4" w:space="0" w:color="auto"/>
              <w:bottom w:val="nil"/>
              <w:right w:val="single" w:sz="4" w:space="0" w:color="auto"/>
            </w:tcBorders>
            <w:vAlign w:val="center"/>
          </w:tcPr>
          <w:p w14:paraId="23A9BC68"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41ADB16E"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F7CA606"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2BF9FE96" w14:textId="77777777" w:rsidR="006F6378" w:rsidRPr="00C30686" w:rsidRDefault="006F6378" w:rsidP="0094020B">
            <w:pPr>
              <w:pStyle w:val="TAC"/>
              <w:rPr>
                <w:lang w:val="en-US" w:eastAsia="zh-CN" w:bidi="ar"/>
              </w:rPr>
            </w:pPr>
            <w:r w:rsidRPr="00C30686">
              <w:rPr>
                <w:lang w:val="en-US" w:eastAsia="zh-CN" w:bidi="ar"/>
              </w:rPr>
              <w:t>CA_n48(3A)_BCS0</w:t>
            </w:r>
          </w:p>
        </w:tc>
        <w:tc>
          <w:tcPr>
            <w:tcW w:w="2445" w:type="dxa"/>
            <w:tcBorders>
              <w:top w:val="nil"/>
              <w:left w:val="single" w:sz="4" w:space="0" w:color="auto"/>
              <w:bottom w:val="single" w:sz="4" w:space="0" w:color="auto"/>
              <w:right w:val="single" w:sz="4" w:space="0" w:color="auto"/>
            </w:tcBorders>
            <w:vAlign w:val="center"/>
          </w:tcPr>
          <w:p w14:paraId="30A88221" w14:textId="77777777" w:rsidR="006F6378" w:rsidRPr="00C30686" w:rsidRDefault="006F6378" w:rsidP="0094020B">
            <w:pPr>
              <w:pStyle w:val="TAC"/>
              <w:rPr>
                <w:kern w:val="2"/>
                <w:szCs w:val="22"/>
                <w:lang w:val="en-US" w:eastAsia="zh-CN"/>
              </w:rPr>
            </w:pPr>
          </w:p>
        </w:tc>
      </w:tr>
      <w:tr w:rsidR="006F6378" w:rsidRPr="00C30686" w14:paraId="721DE337"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FB9DFEE"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08D075C5"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4042C4E8"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5C88D6EA" w14:textId="77777777" w:rsidR="006F6378" w:rsidRPr="00C30686" w:rsidRDefault="006F6378" w:rsidP="0094020B">
            <w:pPr>
              <w:pStyle w:val="TAC"/>
              <w:rPr>
                <w:lang w:val="en-US" w:eastAsia="zh-CN" w:bidi="ar"/>
              </w:rPr>
            </w:pPr>
            <w:r w:rsidRPr="00C30686">
              <w:rPr>
                <w:lang w:val="en-US" w:eastAsia="zh-CN" w:bidi="ar"/>
              </w:rPr>
              <w:t>CA_n96D_BCS0</w:t>
            </w:r>
          </w:p>
        </w:tc>
        <w:tc>
          <w:tcPr>
            <w:tcW w:w="2445" w:type="dxa"/>
            <w:tcBorders>
              <w:top w:val="nil"/>
              <w:left w:val="single" w:sz="4" w:space="0" w:color="auto"/>
              <w:bottom w:val="single" w:sz="4" w:space="0" w:color="auto"/>
              <w:right w:val="single" w:sz="4" w:space="0" w:color="auto"/>
            </w:tcBorders>
            <w:vAlign w:val="center"/>
          </w:tcPr>
          <w:p w14:paraId="08A9B8A9" w14:textId="77777777" w:rsidR="006F6378" w:rsidRPr="00C30686" w:rsidRDefault="006F6378" w:rsidP="0094020B">
            <w:pPr>
              <w:pStyle w:val="TAC"/>
              <w:rPr>
                <w:kern w:val="2"/>
                <w:szCs w:val="22"/>
                <w:lang w:val="en-US" w:eastAsia="zh-CN"/>
              </w:rPr>
            </w:pPr>
          </w:p>
        </w:tc>
      </w:tr>
      <w:tr w:rsidR="006F6378" w:rsidRPr="00C30686" w14:paraId="79ADD52F"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FA29B2E"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CA_n46M-n48(3A)-n96D</w:t>
            </w:r>
          </w:p>
        </w:tc>
        <w:tc>
          <w:tcPr>
            <w:tcW w:w="2785" w:type="dxa"/>
            <w:tcBorders>
              <w:top w:val="single" w:sz="4" w:space="0" w:color="auto"/>
              <w:left w:val="single" w:sz="4" w:space="0" w:color="auto"/>
              <w:bottom w:val="nil"/>
              <w:right w:val="single" w:sz="4" w:space="0" w:color="auto"/>
            </w:tcBorders>
            <w:vAlign w:val="center"/>
          </w:tcPr>
          <w:p w14:paraId="1C282AA0"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w:t>
            </w:r>
          </w:p>
        </w:tc>
        <w:tc>
          <w:tcPr>
            <w:tcW w:w="1259" w:type="dxa"/>
            <w:tcBorders>
              <w:top w:val="single" w:sz="4" w:space="0" w:color="auto"/>
              <w:left w:val="single" w:sz="4" w:space="0" w:color="auto"/>
              <w:bottom w:val="single" w:sz="4" w:space="0" w:color="auto"/>
              <w:right w:val="single" w:sz="4" w:space="0" w:color="auto"/>
            </w:tcBorders>
            <w:vAlign w:val="center"/>
          </w:tcPr>
          <w:p w14:paraId="4BF7F9CA"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0336A708"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CA_n46M_BCS0</w:t>
            </w:r>
          </w:p>
        </w:tc>
        <w:tc>
          <w:tcPr>
            <w:tcW w:w="2445" w:type="dxa"/>
            <w:tcBorders>
              <w:top w:val="single" w:sz="4" w:space="0" w:color="auto"/>
              <w:left w:val="single" w:sz="4" w:space="0" w:color="auto"/>
              <w:bottom w:val="nil"/>
              <w:right w:val="single" w:sz="4" w:space="0" w:color="auto"/>
            </w:tcBorders>
            <w:vAlign w:val="center"/>
          </w:tcPr>
          <w:p w14:paraId="62B29FEB" w14:textId="77777777" w:rsidR="006F6378" w:rsidRPr="00C30686" w:rsidRDefault="006F6378" w:rsidP="0094020B">
            <w:pPr>
              <w:pStyle w:val="TAC"/>
              <w:rPr>
                <w:rFonts w:eastAsiaTheme="minorEastAsia"/>
                <w:kern w:val="2"/>
                <w:szCs w:val="22"/>
                <w:lang w:val="en-US" w:eastAsia="zh-CN"/>
              </w:rPr>
            </w:pPr>
            <w:r w:rsidRPr="00C30686">
              <w:rPr>
                <w:rFonts w:eastAsiaTheme="minorEastAsia"/>
                <w:lang w:val="en-US" w:eastAsia="zh-CN"/>
              </w:rPr>
              <w:t>0</w:t>
            </w:r>
          </w:p>
        </w:tc>
      </w:tr>
      <w:tr w:rsidR="006F6378" w:rsidRPr="00C30686" w14:paraId="32384E8B" w14:textId="77777777" w:rsidTr="004F423A">
        <w:trPr>
          <w:trHeight w:val="29"/>
        </w:trPr>
        <w:tc>
          <w:tcPr>
            <w:tcW w:w="2742" w:type="dxa"/>
            <w:tcBorders>
              <w:top w:val="nil"/>
              <w:left w:val="single" w:sz="4" w:space="0" w:color="auto"/>
              <w:bottom w:val="nil"/>
              <w:right w:val="single" w:sz="4" w:space="0" w:color="auto"/>
            </w:tcBorders>
            <w:vAlign w:val="center"/>
          </w:tcPr>
          <w:p w14:paraId="1CD8629D"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nil"/>
              <w:right w:val="single" w:sz="4" w:space="0" w:color="auto"/>
            </w:tcBorders>
            <w:vAlign w:val="center"/>
          </w:tcPr>
          <w:p w14:paraId="344BE24C"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E355F77"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409C3A9D"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CA_n48(3A)_BCS0</w:t>
            </w:r>
          </w:p>
        </w:tc>
        <w:tc>
          <w:tcPr>
            <w:tcW w:w="2445" w:type="dxa"/>
            <w:tcBorders>
              <w:top w:val="nil"/>
              <w:left w:val="single" w:sz="4" w:space="0" w:color="auto"/>
              <w:bottom w:val="nil"/>
              <w:right w:val="single" w:sz="4" w:space="0" w:color="auto"/>
            </w:tcBorders>
            <w:vAlign w:val="center"/>
          </w:tcPr>
          <w:p w14:paraId="44815F78" w14:textId="77777777" w:rsidR="006F6378" w:rsidRPr="00C30686" w:rsidRDefault="006F6378" w:rsidP="0094020B">
            <w:pPr>
              <w:pStyle w:val="TAC"/>
              <w:rPr>
                <w:rFonts w:eastAsiaTheme="minorEastAsia"/>
                <w:kern w:val="2"/>
                <w:szCs w:val="22"/>
                <w:lang w:val="en-US" w:eastAsia="zh-CN"/>
              </w:rPr>
            </w:pPr>
          </w:p>
        </w:tc>
      </w:tr>
      <w:tr w:rsidR="006F6378" w:rsidRPr="00C30686" w14:paraId="4A25C6B2"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529FD11"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26DE5576"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A815301"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0E5A1D9D"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CA_n96D_BCS0</w:t>
            </w:r>
          </w:p>
        </w:tc>
        <w:tc>
          <w:tcPr>
            <w:tcW w:w="2445" w:type="dxa"/>
            <w:tcBorders>
              <w:top w:val="nil"/>
              <w:left w:val="single" w:sz="4" w:space="0" w:color="auto"/>
              <w:bottom w:val="single" w:sz="4" w:space="0" w:color="auto"/>
              <w:right w:val="single" w:sz="4" w:space="0" w:color="auto"/>
            </w:tcBorders>
            <w:vAlign w:val="center"/>
          </w:tcPr>
          <w:p w14:paraId="322ED81E" w14:textId="77777777" w:rsidR="006F6378" w:rsidRPr="00C30686" w:rsidRDefault="006F6378" w:rsidP="0094020B">
            <w:pPr>
              <w:pStyle w:val="TAC"/>
              <w:rPr>
                <w:rFonts w:eastAsiaTheme="minorEastAsia"/>
                <w:kern w:val="2"/>
                <w:szCs w:val="22"/>
                <w:lang w:val="en-US" w:eastAsia="zh-CN"/>
              </w:rPr>
            </w:pPr>
          </w:p>
        </w:tc>
      </w:tr>
      <w:tr w:rsidR="006F6378" w:rsidRPr="00C30686" w14:paraId="77329482"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264485AA" w14:textId="77777777" w:rsidR="006F6378" w:rsidRPr="00C30686" w:rsidRDefault="006F6378" w:rsidP="0094020B">
            <w:pPr>
              <w:pStyle w:val="TAC"/>
              <w:rPr>
                <w:kern w:val="2"/>
                <w:szCs w:val="22"/>
                <w:lang w:val="en-US"/>
              </w:rPr>
            </w:pPr>
            <w:r w:rsidRPr="00C30686">
              <w:rPr>
                <w:kern w:val="2"/>
                <w:szCs w:val="22"/>
                <w:lang w:val="en-US"/>
              </w:rPr>
              <w:t>CA_n46N-n48(3A)-n96D</w:t>
            </w:r>
          </w:p>
        </w:tc>
        <w:tc>
          <w:tcPr>
            <w:tcW w:w="2785" w:type="dxa"/>
            <w:tcBorders>
              <w:top w:val="nil"/>
              <w:left w:val="single" w:sz="4" w:space="0" w:color="auto"/>
              <w:bottom w:val="nil"/>
              <w:right w:val="single" w:sz="4" w:space="0" w:color="auto"/>
            </w:tcBorders>
            <w:shd w:val="clear" w:color="auto" w:fill="auto"/>
            <w:vAlign w:val="center"/>
          </w:tcPr>
          <w:p w14:paraId="2DC88CEC" w14:textId="77777777" w:rsidR="006F6378" w:rsidRPr="00C30686" w:rsidRDefault="006F6378" w:rsidP="0094020B">
            <w:pPr>
              <w:pStyle w:val="TAC"/>
              <w:rPr>
                <w:kern w:val="2"/>
                <w:szCs w:val="22"/>
                <w:lang w:val="en-US"/>
              </w:rPr>
            </w:pPr>
            <w:r w:rsidRPr="00C30686">
              <w:rPr>
                <w:kern w:val="2"/>
                <w:szCs w:val="22"/>
                <w:lang w:val="en-US"/>
              </w:rPr>
              <w:t>CA_n46A-n48A</w:t>
            </w:r>
          </w:p>
          <w:p w14:paraId="01D2FC20"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61F088E"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3F97FA84" w14:textId="77777777" w:rsidR="006F6378" w:rsidRPr="00C30686" w:rsidRDefault="006F6378" w:rsidP="0094020B">
            <w:pPr>
              <w:pStyle w:val="TAC"/>
              <w:rPr>
                <w:lang w:val="en-US" w:eastAsia="zh-CN" w:bidi="ar"/>
              </w:rPr>
            </w:pPr>
            <w:r>
              <w:rPr>
                <w:lang w:val="en-US" w:eastAsia="zh-CN" w:bidi="ar"/>
              </w:rPr>
              <w:t>CA_n46N_BCS</w:t>
            </w:r>
            <w:r w:rsidRPr="00C74263">
              <w:rPr>
                <w:szCs w:val="18"/>
                <w:lang w:val="en-US" w:eastAsia="zh-CN" w:bidi="ar"/>
              </w:rPr>
              <w:t>1</w:t>
            </w:r>
          </w:p>
        </w:tc>
        <w:tc>
          <w:tcPr>
            <w:tcW w:w="2445" w:type="dxa"/>
            <w:tcBorders>
              <w:top w:val="nil"/>
              <w:left w:val="single" w:sz="4" w:space="0" w:color="auto"/>
              <w:bottom w:val="single" w:sz="4" w:space="0" w:color="auto"/>
              <w:right w:val="single" w:sz="4" w:space="0" w:color="auto"/>
            </w:tcBorders>
            <w:shd w:val="clear" w:color="auto" w:fill="auto"/>
            <w:vAlign w:val="center"/>
          </w:tcPr>
          <w:p w14:paraId="44727D02"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4217679A" w14:textId="77777777" w:rsidTr="004F423A">
        <w:trPr>
          <w:trHeight w:val="29"/>
        </w:trPr>
        <w:tc>
          <w:tcPr>
            <w:tcW w:w="2742" w:type="dxa"/>
            <w:tcBorders>
              <w:top w:val="nil"/>
              <w:left w:val="single" w:sz="4" w:space="0" w:color="auto"/>
              <w:bottom w:val="nil"/>
              <w:right w:val="single" w:sz="4" w:space="0" w:color="auto"/>
            </w:tcBorders>
            <w:vAlign w:val="center"/>
          </w:tcPr>
          <w:p w14:paraId="6A7836CF"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20DB9F82"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2482FED1"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5076616E" w14:textId="77777777" w:rsidR="006F6378" w:rsidRPr="00C30686" w:rsidRDefault="006F6378" w:rsidP="0094020B">
            <w:pPr>
              <w:pStyle w:val="TAC"/>
              <w:rPr>
                <w:lang w:val="en-US" w:eastAsia="zh-CN" w:bidi="ar"/>
              </w:rPr>
            </w:pPr>
            <w:r w:rsidRPr="00C30686">
              <w:rPr>
                <w:lang w:val="en-US" w:eastAsia="zh-CN" w:bidi="ar"/>
              </w:rPr>
              <w:t>CA_n48(3A)_BCS0</w:t>
            </w:r>
          </w:p>
        </w:tc>
        <w:tc>
          <w:tcPr>
            <w:tcW w:w="2445" w:type="dxa"/>
            <w:tcBorders>
              <w:top w:val="nil"/>
              <w:left w:val="single" w:sz="4" w:space="0" w:color="auto"/>
              <w:bottom w:val="single" w:sz="4" w:space="0" w:color="auto"/>
              <w:right w:val="single" w:sz="4" w:space="0" w:color="auto"/>
            </w:tcBorders>
            <w:vAlign w:val="center"/>
          </w:tcPr>
          <w:p w14:paraId="68849A11" w14:textId="77777777" w:rsidR="006F6378" w:rsidRPr="00C30686" w:rsidRDefault="006F6378" w:rsidP="0094020B">
            <w:pPr>
              <w:pStyle w:val="TAC"/>
              <w:rPr>
                <w:kern w:val="2"/>
                <w:szCs w:val="22"/>
                <w:lang w:val="en-US" w:eastAsia="zh-CN"/>
              </w:rPr>
            </w:pPr>
          </w:p>
        </w:tc>
      </w:tr>
      <w:tr w:rsidR="006F6378" w:rsidRPr="00C30686" w14:paraId="028E00C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6EE483A"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4E55A546"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46B23DDB"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3EFBC2B7" w14:textId="77777777" w:rsidR="006F6378" w:rsidRPr="00C30686" w:rsidRDefault="006F6378" w:rsidP="0094020B">
            <w:pPr>
              <w:pStyle w:val="TAC"/>
              <w:rPr>
                <w:lang w:val="en-US" w:eastAsia="zh-CN" w:bidi="ar"/>
              </w:rPr>
            </w:pPr>
            <w:r w:rsidRPr="00C30686">
              <w:rPr>
                <w:lang w:val="en-US" w:eastAsia="zh-CN" w:bidi="ar"/>
              </w:rPr>
              <w:t>CA_n96D_BCS0</w:t>
            </w:r>
          </w:p>
        </w:tc>
        <w:tc>
          <w:tcPr>
            <w:tcW w:w="2445" w:type="dxa"/>
            <w:tcBorders>
              <w:top w:val="nil"/>
              <w:left w:val="single" w:sz="4" w:space="0" w:color="auto"/>
              <w:bottom w:val="single" w:sz="4" w:space="0" w:color="auto"/>
              <w:right w:val="single" w:sz="4" w:space="0" w:color="auto"/>
            </w:tcBorders>
            <w:vAlign w:val="center"/>
          </w:tcPr>
          <w:p w14:paraId="5B69BD3F" w14:textId="77777777" w:rsidR="006F6378" w:rsidRPr="00C30686" w:rsidRDefault="006F6378" w:rsidP="0094020B">
            <w:pPr>
              <w:pStyle w:val="TAC"/>
              <w:rPr>
                <w:kern w:val="2"/>
                <w:szCs w:val="22"/>
                <w:lang w:val="en-US" w:eastAsia="zh-CN"/>
              </w:rPr>
            </w:pPr>
          </w:p>
        </w:tc>
      </w:tr>
      <w:tr w:rsidR="006F6378" w:rsidRPr="00C30686" w14:paraId="7C556090"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1CC021BE" w14:textId="77777777" w:rsidR="006F6378" w:rsidRPr="00C30686" w:rsidRDefault="006F6378" w:rsidP="0094020B">
            <w:pPr>
              <w:pStyle w:val="TAC"/>
              <w:rPr>
                <w:kern w:val="2"/>
                <w:szCs w:val="22"/>
                <w:lang w:val="en-US"/>
              </w:rPr>
            </w:pPr>
            <w:r w:rsidRPr="00C30686">
              <w:rPr>
                <w:kern w:val="2"/>
                <w:szCs w:val="22"/>
                <w:lang w:val="en-US"/>
              </w:rPr>
              <w:t>CA_n46A-n48(3A)-n96E</w:t>
            </w:r>
          </w:p>
        </w:tc>
        <w:tc>
          <w:tcPr>
            <w:tcW w:w="2785" w:type="dxa"/>
            <w:tcBorders>
              <w:top w:val="nil"/>
              <w:left w:val="single" w:sz="4" w:space="0" w:color="auto"/>
              <w:bottom w:val="nil"/>
              <w:right w:val="single" w:sz="4" w:space="0" w:color="auto"/>
            </w:tcBorders>
            <w:shd w:val="clear" w:color="auto" w:fill="auto"/>
            <w:vAlign w:val="center"/>
          </w:tcPr>
          <w:p w14:paraId="11DB34E5" w14:textId="77777777" w:rsidR="006F6378" w:rsidRPr="00C30686" w:rsidRDefault="006F6378" w:rsidP="0094020B">
            <w:pPr>
              <w:pStyle w:val="TAC"/>
              <w:rPr>
                <w:kern w:val="2"/>
                <w:szCs w:val="22"/>
                <w:lang w:val="en-US"/>
              </w:rPr>
            </w:pPr>
            <w:r w:rsidRPr="00C30686">
              <w:rPr>
                <w:kern w:val="2"/>
                <w:szCs w:val="22"/>
                <w:lang w:val="en-US"/>
              </w:rPr>
              <w:t>CA_n46A-n48A</w:t>
            </w:r>
          </w:p>
          <w:p w14:paraId="2188E885"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C4CFA0E"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5021A65B" w14:textId="77777777" w:rsidR="006F6378" w:rsidRPr="00C30686" w:rsidRDefault="006F6378" w:rsidP="0094020B">
            <w:pPr>
              <w:pStyle w:val="TAC"/>
              <w:rPr>
                <w:lang w:val="en-US" w:eastAsia="zh-CN" w:bidi="ar"/>
              </w:rPr>
            </w:pPr>
            <w:r w:rsidRPr="00C30686">
              <w:rPr>
                <w:lang w:val="en-US" w:eastAsia="zh-CN" w:bidi="ar"/>
              </w:rPr>
              <w:t>10, 20, 40, 60, 80</w:t>
            </w:r>
          </w:p>
        </w:tc>
        <w:tc>
          <w:tcPr>
            <w:tcW w:w="2445" w:type="dxa"/>
            <w:tcBorders>
              <w:top w:val="nil"/>
              <w:left w:val="single" w:sz="4" w:space="0" w:color="auto"/>
              <w:bottom w:val="single" w:sz="4" w:space="0" w:color="auto"/>
              <w:right w:val="single" w:sz="4" w:space="0" w:color="auto"/>
            </w:tcBorders>
            <w:shd w:val="clear" w:color="auto" w:fill="auto"/>
            <w:vAlign w:val="center"/>
          </w:tcPr>
          <w:p w14:paraId="35F7BE89"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2A1867FB" w14:textId="77777777" w:rsidTr="004F423A">
        <w:trPr>
          <w:trHeight w:val="29"/>
        </w:trPr>
        <w:tc>
          <w:tcPr>
            <w:tcW w:w="2742" w:type="dxa"/>
            <w:tcBorders>
              <w:top w:val="nil"/>
              <w:left w:val="single" w:sz="4" w:space="0" w:color="auto"/>
              <w:bottom w:val="nil"/>
              <w:right w:val="single" w:sz="4" w:space="0" w:color="auto"/>
            </w:tcBorders>
            <w:vAlign w:val="center"/>
          </w:tcPr>
          <w:p w14:paraId="7266697F"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5DEA30A2"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7C58AEA9"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7131743D" w14:textId="77777777" w:rsidR="006F6378" w:rsidRPr="00C30686" w:rsidRDefault="006F6378" w:rsidP="0094020B">
            <w:pPr>
              <w:pStyle w:val="TAC"/>
              <w:rPr>
                <w:lang w:val="en-US" w:eastAsia="zh-CN" w:bidi="ar"/>
              </w:rPr>
            </w:pPr>
            <w:r w:rsidRPr="00C30686">
              <w:rPr>
                <w:lang w:val="en-US" w:eastAsia="zh-CN" w:bidi="ar"/>
              </w:rPr>
              <w:t>CA_n48(3A)_BCS0</w:t>
            </w:r>
          </w:p>
        </w:tc>
        <w:tc>
          <w:tcPr>
            <w:tcW w:w="2445" w:type="dxa"/>
            <w:tcBorders>
              <w:top w:val="nil"/>
              <w:left w:val="single" w:sz="4" w:space="0" w:color="auto"/>
              <w:bottom w:val="single" w:sz="4" w:space="0" w:color="auto"/>
              <w:right w:val="single" w:sz="4" w:space="0" w:color="auto"/>
            </w:tcBorders>
            <w:vAlign w:val="center"/>
          </w:tcPr>
          <w:p w14:paraId="11454944" w14:textId="77777777" w:rsidR="006F6378" w:rsidRPr="00C30686" w:rsidRDefault="006F6378" w:rsidP="0094020B">
            <w:pPr>
              <w:pStyle w:val="TAC"/>
              <w:rPr>
                <w:kern w:val="2"/>
                <w:szCs w:val="22"/>
                <w:lang w:val="en-US" w:eastAsia="zh-CN"/>
              </w:rPr>
            </w:pPr>
          </w:p>
        </w:tc>
      </w:tr>
      <w:tr w:rsidR="006F6378" w:rsidRPr="00C30686" w14:paraId="3944AB6B"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559DD75"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639179BD"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5EF83641"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73463959" w14:textId="77777777" w:rsidR="006F6378" w:rsidRPr="00C30686" w:rsidRDefault="006F6378" w:rsidP="0094020B">
            <w:pPr>
              <w:pStyle w:val="TAC"/>
              <w:rPr>
                <w:lang w:val="en-US" w:eastAsia="zh-CN" w:bidi="ar"/>
              </w:rPr>
            </w:pPr>
            <w:r w:rsidRPr="00C30686">
              <w:rPr>
                <w:lang w:val="en-US" w:eastAsia="zh-CN" w:bidi="ar"/>
              </w:rPr>
              <w:t>CA_n96E_BCS0</w:t>
            </w:r>
          </w:p>
        </w:tc>
        <w:tc>
          <w:tcPr>
            <w:tcW w:w="2445" w:type="dxa"/>
            <w:tcBorders>
              <w:top w:val="nil"/>
              <w:left w:val="single" w:sz="4" w:space="0" w:color="auto"/>
              <w:bottom w:val="single" w:sz="4" w:space="0" w:color="auto"/>
              <w:right w:val="single" w:sz="4" w:space="0" w:color="auto"/>
            </w:tcBorders>
            <w:vAlign w:val="center"/>
          </w:tcPr>
          <w:p w14:paraId="6812EE16" w14:textId="77777777" w:rsidR="006F6378" w:rsidRPr="00C30686" w:rsidRDefault="006F6378" w:rsidP="0094020B">
            <w:pPr>
              <w:pStyle w:val="TAC"/>
              <w:rPr>
                <w:kern w:val="2"/>
                <w:szCs w:val="22"/>
                <w:lang w:val="en-US" w:eastAsia="zh-CN"/>
              </w:rPr>
            </w:pPr>
          </w:p>
        </w:tc>
      </w:tr>
      <w:tr w:rsidR="006F6378" w:rsidRPr="00C30686" w14:paraId="3CE430E2"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1A70F127" w14:textId="77777777" w:rsidR="006F6378" w:rsidRPr="00C30686" w:rsidRDefault="006F6378" w:rsidP="0094020B">
            <w:pPr>
              <w:pStyle w:val="TAC"/>
              <w:rPr>
                <w:kern w:val="2"/>
                <w:szCs w:val="22"/>
                <w:lang w:val="en-US"/>
              </w:rPr>
            </w:pPr>
            <w:r w:rsidRPr="00C30686">
              <w:rPr>
                <w:kern w:val="2"/>
                <w:szCs w:val="22"/>
                <w:lang w:val="en-US"/>
              </w:rPr>
              <w:t>CA_n46B-n48(3A)-n96E</w:t>
            </w:r>
          </w:p>
        </w:tc>
        <w:tc>
          <w:tcPr>
            <w:tcW w:w="2785" w:type="dxa"/>
            <w:tcBorders>
              <w:top w:val="nil"/>
              <w:left w:val="single" w:sz="4" w:space="0" w:color="auto"/>
              <w:bottom w:val="nil"/>
              <w:right w:val="single" w:sz="4" w:space="0" w:color="auto"/>
            </w:tcBorders>
            <w:shd w:val="clear" w:color="auto" w:fill="auto"/>
            <w:vAlign w:val="center"/>
          </w:tcPr>
          <w:p w14:paraId="79E0315E" w14:textId="77777777" w:rsidR="006F6378" w:rsidRPr="00C30686" w:rsidRDefault="006F6378" w:rsidP="0094020B">
            <w:pPr>
              <w:pStyle w:val="TAC"/>
              <w:rPr>
                <w:kern w:val="2"/>
                <w:szCs w:val="22"/>
                <w:lang w:val="en-US"/>
              </w:rPr>
            </w:pPr>
            <w:r w:rsidRPr="00C30686">
              <w:rPr>
                <w:kern w:val="2"/>
                <w:szCs w:val="22"/>
                <w:lang w:val="en-US"/>
              </w:rPr>
              <w:t>CA_n46A-n48A</w:t>
            </w:r>
          </w:p>
          <w:p w14:paraId="28D2D8F0"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BD93758"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172D01BD" w14:textId="77777777" w:rsidR="006F6378" w:rsidRPr="00C30686" w:rsidRDefault="006F6378" w:rsidP="0094020B">
            <w:pPr>
              <w:pStyle w:val="TAC"/>
              <w:rPr>
                <w:lang w:val="en-US" w:eastAsia="zh-CN" w:bidi="ar"/>
              </w:rPr>
            </w:pPr>
            <w:r w:rsidRPr="00C30686">
              <w:rPr>
                <w:lang w:val="en-US" w:eastAsia="zh-CN" w:bidi="ar"/>
              </w:rPr>
              <w:t>CA_n46B_BCS0</w:t>
            </w:r>
          </w:p>
        </w:tc>
        <w:tc>
          <w:tcPr>
            <w:tcW w:w="2445" w:type="dxa"/>
            <w:tcBorders>
              <w:top w:val="nil"/>
              <w:left w:val="single" w:sz="4" w:space="0" w:color="auto"/>
              <w:bottom w:val="single" w:sz="4" w:space="0" w:color="auto"/>
              <w:right w:val="single" w:sz="4" w:space="0" w:color="auto"/>
            </w:tcBorders>
            <w:shd w:val="clear" w:color="auto" w:fill="auto"/>
            <w:vAlign w:val="center"/>
          </w:tcPr>
          <w:p w14:paraId="34A8702D"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56F21D31" w14:textId="77777777" w:rsidTr="004F423A">
        <w:trPr>
          <w:trHeight w:val="29"/>
        </w:trPr>
        <w:tc>
          <w:tcPr>
            <w:tcW w:w="2742" w:type="dxa"/>
            <w:tcBorders>
              <w:top w:val="nil"/>
              <w:left w:val="single" w:sz="4" w:space="0" w:color="auto"/>
              <w:bottom w:val="nil"/>
              <w:right w:val="single" w:sz="4" w:space="0" w:color="auto"/>
            </w:tcBorders>
            <w:vAlign w:val="center"/>
          </w:tcPr>
          <w:p w14:paraId="19343355"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02A20692"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CE2B57B"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4058EA21" w14:textId="77777777" w:rsidR="006F6378" w:rsidRPr="00C30686" w:rsidRDefault="006F6378" w:rsidP="0094020B">
            <w:pPr>
              <w:pStyle w:val="TAC"/>
              <w:rPr>
                <w:lang w:val="en-US" w:eastAsia="zh-CN" w:bidi="ar"/>
              </w:rPr>
            </w:pPr>
            <w:r w:rsidRPr="00C30686">
              <w:rPr>
                <w:lang w:val="en-US" w:eastAsia="zh-CN" w:bidi="ar"/>
              </w:rPr>
              <w:t>CA_n48(3A)_BCS0</w:t>
            </w:r>
          </w:p>
        </w:tc>
        <w:tc>
          <w:tcPr>
            <w:tcW w:w="2445" w:type="dxa"/>
            <w:tcBorders>
              <w:top w:val="nil"/>
              <w:left w:val="single" w:sz="4" w:space="0" w:color="auto"/>
              <w:bottom w:val="single" w:sz="4" w:space="0" w:color="auto"/>
              <w:right w:val="single" w:sz="4" w:space="0" w:color="auto"/>
            </w:tcBorders>
            <w:vAlign w:val="center"/>
          </w:tcPr>
          <w:p w14:paraId="2E1AD88B" w14:textId="77777777" w:rsidR="006F6378" w:rsidRPr="00C30686" w:rsidRDefault="006F6378" w:rsidP="0094020B">
            <w:pPr>
              <w:pStyle w:val="TAC"/>
              <w:rPr>
                <w:kern w:val="2"/>
                <w:szCs w:val="22"/>
                <w:lang w:val="en-US" w:eastAsia="zh-CN"/>
              </w:rPr>
            </w:pPr>
          </w:p>
        </w:tc>
      </w:tr>
      <w:tr w:rsidR="006F6378" w:rsidRPr="00C30686" w14:paraId="336913C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156D2B2"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1ADDADBD"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455EF28B"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668B91E4" w14:textId="77777777" w:rsidR="006F6378" w:rsidRPr="00C30686" w:rsidRDefault="006F6378" w:rsidP="0094020B">
            <w:pPr>
              <w:pStyle w:val="TAC"/>
              <w:rPr>
                <w:lang w:val="en-US" w:eastAsia="zh-CN" w:bidi="ar"/>
              </w:rPr>
            </w:pPr>
            <w:r w:rsidRPr="00C30686">
              <w:rPr>
                <w:lang w:val="en-US" w:eastAsia="zh-CN" w:bidi="ar"/>
              </w:rPr>
              <w:t>CA_n96E_BCS0</w:t>
            </w:r>
          </w:p>
        </w:tc>
        <w:tc>
          <w:tcPr>
            <w:tcW w:w="2445" w:type="dxa"/>
            <w:tcBorders>
              <w:top w:val="nil"/>
              <w:left w:val="single" w:sz="4" w:space="0" w:color="auto"/>
              <w:bottom w:val="single" w:sz="4" w:space="0" w:color="auto"/>
              <w:right w:val="single" w:sz="4" w:space="0" w:color="auto"/>
            </w:tcBorders>
            <w:vAlign w:val="center"/>
          </w:tcPr>
          <w:p w14:paraId="1368B80A" w14:textId="77777777" w:rsidR="006F6378" w:rsidRPr="00C30686" w:rsidRDefault="006F6378" w:rsidP="0094020B">
            <w:pPr>
              <w:pStyle w:val="TAC"/>
              <w:rPr>
                <w:kern w:val="2"/>
                <w:szCs w:val="22"/>
                <w:lang w:val="en-US" w:eastAsia="zh-CN"/>
              </w:rPr>
            </w:pPr>
          </w:p>
        </w:tc>
      </w:tr>
      <w:tr w:rsidR="006F6378" w:rsidRPr="00C30686" w14:paraId="091BD587"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612973D7" w14:textId="77777777" w:rsidR="006F6378" w:rsidRPr="00C30686" w:rsidRDefault="006F6378" w:rsidP="0094020B">
            <w:pPr>
              <w:pStyle w:val="TAC"/>
              <w:rPr>
                <w:kern w:val="2"/>
                <w:szCs w:val="22"/>
                <w:lang w:val="en-US"/>
              </w:rPr>
            </w:pPr>
            <w:r w:rsidRPr="00C30686">
              <w:rPr>
                <w:kern w:val="2"/>
                <w:szCs w:val="22"/>
                <w:lang w:val="en-US"/>
              </w:rPr>
              <w:t>CA_n46C-n48(3A)-n96E</w:t>
            </w:r>
          </w:p>
        </w:tc>
        <w:tc>
          <w:tcPr>
            <w:tcW w:w="2785" w:type="dxa"/>
            <w:tcBorders>
              <w:top w:val="nil"/>
              <w:left w:val="single" w:sz="4" w:space="0" w:color="auto"/>
              <w:bottom w:val="nil"/>
              <w:right w:val="single" w:sz="4" w:space="0" w:color="auto"/>
            </w:tcBorders>
            <w:shd w:val="clear" w:color="auto" w:fill="auto"/>
            <w:vAlign w:val="center"/>
          </w:tcPr>
          <w:p w14:paraId="0E4DED2E" w14:textId="77777777" w:rsidR="006F6378" w:rsidRPr="00C30686" w:rsidRDefault="006F6378" w:rsidP="0094020B">
            <w:pPr>
              <w:pStyle w:val="TAC"/>
              <w:rPr>
                <w:kern w:val="2"/>
                <w:szCs w:val="22"/>
                <w:lang w:val="en-US"/>
              </w:rPr>
            </w:pPr>
            <w:r w:rsidRPr="00C30686">
              <w:rPr>
                <w:kern w:val="2"/>
                <w:szCs w:val="22"/>
                <w:lang w:val="en-US"/>
              </w:rPr>
              <w:t>CA_n46A-n48A</w:t>
            </w:r>
          </w:p>
          <w:p w14:paraId="5E90AAAB"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6EF03B5C"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11221F14" w14:textId="77777777" w:rsidR="006F6378" w:rsidRPr="00C30686" w:rsidRDefault="006F6378" w:rsidP="0094020B">
            <w:pPr>
              <w:pStyle w:val="TAC"/>
              <w:rPr>
                <w:lang w:val="en-US" w:eastAsia="zh-CN" w:bidi="ar"/>
              </w:rPr>
            </w:pPr>
            <w:r w:rsidRPr="00C30686">
              <w:rPr>
                <w:lang w:val="en-US" w:eastAsia="zh-CN" w:bidi="ar"/>
              </w:rPr>
              <w:t>CA_n46C_BCS0</w:t>
            </w:r>
          </w:p>
        </w:tc>
        <w:tc>
          <w:tcPr>
            <w:tcW w:w="2445" w:type="dxa"/>
            <w:tcBorders>
              <w:top w:val="nil"/>
              <w:left w:val="single" w:sz="4" w:space="0" w:color="auto"/>
              <w:bottom w:val="single" w:sz="4" w:space="0" w:color="auto"/>
              <w:right w:val="single" w:sz="4" w:space="0" w:color="auto"/>
            </w:tcBorders>
            <w:shd w:val="clear" w:color="auto" w:fill="auto"/>
            <w:vAlign w:val="center"/>
          </w:tcPr>
          <w:p w14:paraId="650EF00B"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349F0BBA" w14:textId="77777777" w:rsidTr="004F423A">
        <w:trPr>
          <w:trHeight w:val="29"/>
        </w:trPr>
        <w:tc>
          <w:tcPr>
            <w:tcW w:w="2742" w:type="dxa"/>
            <w:tcBorders>
              <w:top w:val="nil"/>
              <w:left w:val="single" w:sz="4" w:space="0" w:color="auto"/>
              <w:bottom w:val="nil"/>
              <w:right w:val="single" w:sz="4" w:space="0" w:color="auto"/>
            </w:tcBorders>
            <w:vAlign w:val="center"/>
          </w:tcPr>
          <w:p w14:paraId="0BDB555E"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7866A8E6"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56A70C6"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2F752117" w14:textId="77777777" w:rsidR="006F6378" w:rsidRPr="00C30686" w:rsidRDefault="006F6378" w:rsidP="0094020B">
            <w:pPr>
              <w:pStyle w:val="TAC"/>
              <w:rPr>
                <w:lang w:val="en-US" w:eastAsia="zh-CN" w:bidi="ar"/>
              </w:rPr>
            </w:pPr>
            <w:r w:rsidRPr="00C30686">
              <w:rPr>
                <w:lang w:val="en-US" w:eastAsia="zh-CN" w:bidi="ar"/>
              </w:rPr>
              <w:t>CA_n48(3A)_BCS0</w:t>
            </w:r>
          </w:p>
        </w:tc>
        <w:tc>
          <w:tcPr>
            <w:tcW w:w="2445" w:type="dxa"/>
            <w:tcBorders>
              <w:top w:val="nil"/>
              <w:left w:val="single" w:sz="4" w:space="0" w:color="auto"/>
              <w:bottom w:val="single" w:sz="4" w:space="0" w:color="auto"/>
              <w:right w:val="single" w:sz="4" w:space="0" w:color="auto"/>
            </w:tcBorders>
            <w:vAlign w:val="center"/>
          </w:tcPr>
          <w:p w14:paraId="3B833BEF" w14:textId="77777777" w:rsidR="006F6378" w:rsidRPr="00C30686" w:rsidRDefault="006F6378" w:rsidP="0094020B">
            <w:pPr>
              <w:pStyle w:val="TAC"/>
              <w:rPr>
                <w:kern w:val="2"/>
                <w:szCs w:val="22"/>
                <w:lang w:val="en-US" w:eastAsia="zh-CN"/>
              </w:rPr>
            </w:pPr>
          </w:p>
        </w:tc>
      </w:tr>
      <w:tr w:rsidR="006F6378" w:rsidRPr="00C30686" w14:paraId="5101E0E6"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491B87C"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755F45AF"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63014634"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42EF2E01" w14:textId="77777777" w:rsidR="006F6378" w:rsidRPr="00C30686" w:rsidRDefault="006F6378" w:rsidP="0094020B">
            <w:pPr>
              <w:pStyle w:val="TAC"/>
              <w:rPr>
                <w:lang w:val="en-US" w:eastAsia="zh-CN" w:bidi="ar"/>
              </w:rPr>
            </w:pPr>
            <w:r w:rsidRPr="00C30686">
              <w:rPr>
                <w:lang w:val="en-US" w:eastAsia="zh-CN" w:bidi="ar"/>
              </w:rPr>
              <w:t>CA_n96E_BCS0</w:t>
            </w:r>
          </w:p>
        </w:tc>
        <w:tc>
          <w:tcPr>
            <w:tcW w:w="2445" w:type="dxa"/>
            <w:tcBorders>
              <w:top w:val="nil"/>
              <w:left w:val="single" w:sz="4" w:space="0" w:color="auto"/>
              <w:bottom w:val="single" w:sz="4" w:space="0" w:color="auto"/>
              <w:right w:val="single" w:sz="4" w:space="0" w:color="auto"/>
            </w:tcBorders>
            <w:vAlign w:val="center"/>
          </w:tcPr>
          <w:p w14:paraId="6CC4B287" w14:textId="77777777" w:rsidR="006F6378" w:rsidRPr="00C30686" w:rsidRDefault="006F6378" w:rsidP="0094020B">
            <w:pPr>
              <w:pStyle w:val="TAC"/>
              <w:rPr>
                <w:kern w:val="2"/>
                <w:szCs w:val="22"/>
                <w:lang w:val="en-US" w:eastAsia="zh-CN"/>
              </w:rPr>
            </w:pPr>
          </w:p>
        </w:tc>
      </w:tr>
      <w:tr w:rsidR="006F6378" w:rsidRPr="00C30686" w14:paraId="216AD2F9"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501DBB22" w14:textId="77777777" w:rsidR="006F6378" w:rsidRPr="00C30686" w:rsidRDefault="006F6378" w:rsidP="0094020B">
            <w:pPr>
              <w:pStyle w:val="TAC"/>
              <w:rPr>
                <w:kern w:val="2"/>
                <w:szCs w:val="22"/>
                <w:lang w:val="en-US"/>
              </w:rPr>
            </w:pPr>
            <w:r w:rsidRPr="00C30686">
              <w:rPr>
                <w:kern w:val="2"/>
                <w:szCs w:val="22"/>
                <w:lang w:val="en-US"/>
              </w:rPr>
              <w:t>CA_n46D-n48(3A)-n96E</w:t>
            </w:r>
          </w:p>
        </w:tc>
        <w:tc>
          <w:tcPr>
            <w:tcW w:w="2785" w:type="dxa"/>
            <w:tcBorders>
              <w:top w:val="nil"/>
              <w:left w:val="single" w:sz="4" w:space="0" w:color="auto"/>
              <w:bottom w:val="nil"/>
              <w:right w:val="single" w:sz="4" w:space="0" w:color="auto"/>
            </w:tcBorders>
            <w:shd w:val="clear" w:color="auto" w:fill="auto"/>
            <w:vAlign w:val="center"/>
          </w:tcPr>
          <w:p w14:paraId="1FA0F08E" w14:textId="77777777" w:rsidR="006F6378" w:rsidRPr="00C30686" w:rsidRDefault="006F6378" w:rsidP="0094020B">
            <w:pPr>
              <w:pStyle w:val="TAC"/>
              <w:rPr>
                <w:kern w:val="2"/>
                <w:szCs w:val="22"/>
                <w:lang w:val="en-US"/>
              </w:rPr>
            </w:pPr>
            <w:r w:rsidRPr="00C30686">
              <w:rPr>
                <w:kern w:val="2"/>
                <w:szCs w:val="22"/>
                <w:lang w:val="en-US"/>
              </w:rPr>
              <w:t>CA_n46A-n48A</w:t>
            </w:r>
          </w:p>
          <w:p w14:paraId="7C392BF5"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85854EF"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2FBF2347" w14:textId="77777777" w:rsidR="006F6378" w:rsidRPr="00C30686" w:rsidRDefault="006F6378" w:rsidP="0094020B">
            <w:pPr>
              <w:pStyle w:val="TAC"/>
              <w:rPr>
                <w:lang w:val="en-US" w:eastAsia="zh-CN" w:bidi="ar"/>
              </w:rPr>
            </w:pPr>
            <w:r w:rsidRPr="00C30686">
              <w:rPr>
                <w:lang w:val="en-US" w:eastAsia="zh-CN" w:bidi="ar"/>
              </w:rPr>
              <w:t>CA_n46D_BCS0</w:t>
            </w:r>
          </w:p>
        </w:tc>
        <w:tc>
          <w:tcPr>
            <w:tcW w:w="2445" w:type="dxa"/>
            <w:tcBorders>
              <w:top w:val="nil"/>
              <w:left w:val="single" w:sz="4" w:space="0" w:color="auto"/>
              <w:bottom w:val="single" w:sz="4" w:space="0" w:color="auto"/>
              <w:right w:val="single" w:sz="4" w:space="0" w:color="auto"/>
            </w:tcBorders>
            <w:shd w:val="clear" w:color="auto" w:fill="auto"/>
            <w:vAlign w:val="center"/>
          </w:tcPr>
          <w:p w14:paraId="52B91516"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1C981C12" w14:textId="77777777" w:rsidTr="004F423A">
        <w:trPr>
          <w:trHeight w:val="29"/>
        </w:trPr>
        <w:tc>
          <w:tcPr>
            <w:tcW w:w="2742" w:type="dxa"/>
            <w:tcBorders>
              <w:top w:val="nil"/>
              <w:left w:val="single" w:sz="4" w:space="0" w:color="auto"/>
              <w:bottom w:val="nil"/>
              <w:right w:val="single" w:sz="4" w:space="0" w:color="auto"/>
            </w:tcBorders>
            <w:vAlign w:val="center"/>
          </w:tcPr>
          <w:p w14:paraId="1A2C561A"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31EFED67"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5C73469B"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4D689F5F" w14:textId="77777777" w:rsidR="006F6378" w:rsidRPr="00C30686" w:rsidRDefault="006F6378" w:rsidP="0094020B">
            <w:pPr>
              <w:pStyle w:val="TAC"/>
              <w:rPr>
                <w:lang w:val="en-US" w:eastAsia="zh-CN" w:bidi="ar"/>
              </w:rPr>
            </w:pPr>
            <w:r w:rsidRPr="00C30686">
              <w:rPr>
                <w:lang w:val="en-US" w:eastAsia="zh-CN" w:bidi="ar"/>
              </w:rPr>
              <w:t>CA_n48(3A)_BCS0</w:t>
            </w:r>
          </w:p>
        </w:tc>
        <w:tc>
          <w:tcPr>
            <w:tcW w:w="2445" w:type="dxa"/>
            <w:tcBorders>
              <w:top w:val="nil"/>
              <w:left w:val="single" w:sz="4" w:space="0" w:color="auto"/>
              <w:bottom w:val="single" w:sz="4" w:space="0" w:color="auto"/>
              <w:right w:val="single" w:sz="4" w:space="0" w:color="auto"/>
            </w:tcBorders>
            <w:vAlign w:val="center"/>
          </w:tcPr>
          <w:p w14:paraId="41B6CB0A" w14:textId="77777777" w:rsidR="006F6378" w:rsidRPr="00C30686" w:rsidRDefault="006F6378" w:rsidP="0094020B">
            <w:pPr>
              <w:pStyle w:val="TAC"/>
              <w:rPr>
                <w:kern w:val="2"/>
                <w:szCs w:val="22"/>
                <w:lang w:val="en-US" w:eastAsia="zh-CN"/>
              </w:rPr>
            </w:pPr>
          </w:p>
        </w:tc>
      </w:tr>
      <w:tr w:rsidR="006F6378" w:rsidRPr="00C30686" w14:paraId="4150C37A"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279A56D"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5FCBF3A1"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2E4E47B3"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0C215A33" w14:textId="77777777" w:rsidR="006F6378" w:rsidRPr="00C30686" w:rsidRDefault="006F6378" w:rsidP="0094020B">
            <w:pPr>
              <w:pStyle w:val="TAC"/>
              <w:rPr>
                <w:lang w:val="en-US" w:eastAsia="zh-CN" w:bidi="ar"/>
              </w:rPr>
            </w:pPr>
            <w:r w:rsidRPr="00C30686">
              <w:rPr>
                <w:lang w:val="en-US" w:eastAsia="zh-CN" w:bidi="ar"/>
              </w:rPr>
              <w:t>CA_n96E_BCS0</w:t>
            </w:r>
          </w:p>
        </w:tc>
        <w:tc>
          <w:tcPr>
            <w:tcW w:w="2445" w:type="dxa"/>
            <w:tcBorders>
              <w:top w:val="nil"/>
              <w:left w:val="single" w:sz="4" w:space="0" w:color="auto"/>
              <w:bottom w:val="single" w:sz="4" w:space="0" w:color="auto"/>
              <w:right w:val="single" w:sz="4" w:space="0" w:color="auto"/>
            </w:tcBorders>
            <w:vAlign w:val="center"/>
          </w:tcPr>
          <w:p w14:paraId="768E0488" w14:textId="77777777" w:rsidR="006F6378" w:rsidRPr="00C30686" w:rsidRDefault="006F6378" w:rsidP="0094020B">
            <w:pPr>
              <w:pStyle w:val="TAC"/>
              <w:rPr>
                <w:kern w:val="2"/>
                <w:szCs w:val="22"/>
                <w:lang w:val="en-US" w:eastAsia="zh-CN"/>
              </w:rPr>
            </w:pPr>
          </w:p>
        </w:tc>
      </w:tr>
      <w:tr w:rsidR="006F6378" w:rsidRPr="00C30686" w14:paraId="61648BC4"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267F2B7"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CA_n46M-n48(3A)-n96E</w:t>
            </w:r>
          </w:p>
        </w:tc>
        <w:tc>
          <w:tcPr>
            <w:tcW w:w="2785" w:type="dxa"/>
            <w:tcBorders>
              <w:top w:val="single" w:sz="4" w:space="0" w:color="auto"/>
              <w:left w:val="single" w:sz="4" w:space="0" w:color="auto"/>
              <w:bottom w:val="nil"/>
              <w:right w:val="single" w:sz="4" w:space="0" w:color="auto"/>
            </w:tcBorders>
            <w:vAlign w:val="center"/>
          </w:tcPr>
          <w:p w14:paraId="78D736AF"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w:t>
            </w:r>
          </w:p>
        </w:tc>
        <w:tc>
          <w:tcPr>
            <w:tcW w:w="1259" w:type="dxa"/>
            <w:tcBorders>
              <w:top w:val="single" w:sz="4" w:space="0" w:color="auto"/>
              <w:left w:val="single" w:sz="4" w:space="0" w:color="auto"/>
              <w:bottom w:val="single" w:sz="4" w:space="0" w:color="auto"/>
              <w:right w:val="single" w:sz="4" w:space="0" w:color="auto"/>
            </w:tcBorders>
            <w:vAlign w:val="center"/>
          </w:tcPr>
          <w:p w14:paraId="7359E077"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5A053009"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CA_n46M_BCS0</w:t>
            </w:r>
          </w:p>
        </w:tc>
        <w:tc>
          <w:tcPr>
            <w:tcW w:w="2445" w:type="dxa"/>
            <w:tcBorders>
              <w:top w:val="single" w:sz="4" w:space="0" w:color="auto"/>
              <w:left w:val="single" w:sz="4" w:space="0" w:color="auto"/>
              <w:bottom w:val="nil"/>
              <w:right w:val="single" w:sz="4" w:space="0" w:color="auto"/>
            </w:tcBorders>
            <w:vAlign w:val="center"/>
          </w:tcPr>
          <w:p w14:paraId="1410BE63" w14:textId="77777777" w:rsidR="006F6378" w:rsidRPr="00C30686" w:rsidRDefault="006F6378" w:rsidP="0094020B">
            <w:pPr>
              <w:pStyle w:val="TAC"/>
              <w:rPr>
                <w:rFonts w:eastAsiaTheme="minorEastAsia"/>
                <w:kern w:val="2"/>
                <w:szCs w:val="22"/>
                <w:lang w:val="en-US" w:eastAsia="zh-CN"/>
              </w:rPr>
            </w:pPr>
            <w:r w:rsidRPr="00C30686">
              <w:rPr>
                <w:rFonts w:eastAsiaTheme="minorEastAsia"/>
                <w:lang w:val="en-US" w:eastAsia="zh-CN"/>
              </w:rPr>
              <w:t>0</w:t>
            </w:r>
          </w:p>
        </w:tc>
      </w:tr>
      <w:tr w:rsidR="006F6378" w:rsidRPr="00C30686" w14:paraId="65ED12B6" w14:textId="77777777" w:rsidTr="004F423A">
        <w:trPr>
          <w:trHeight w:val="29"/>
        </w:trPr>
        <w:tc>
          <w:tcPr>
            <w:tcW w:w="2742" w:type="dxa"/>
            <w:tcBorders>
              <w:top w:val="nil"/>
              <w:left w:val="single" w:sz="4" w:space="0" w:color="auto"/>
              <w:bottom w:val="nil"/>
              <w:right w:val="single" w:sz="4" w:space="0" w:color="auto"/>
            </w:tcBorders>
            <w:vAlign w:val="center"/>
          </w:tcPr>
          <w:p w14:paraId="6952DA0F"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nil"/>
              <w:right w:val="single" w:sz="4" w:space="0" w:color="auto"/>
            </w:tcBorders>
            <w:vAlign w:val="center"/>
          </w:tcPr>
          <w:p w14:paraId="2A8454F5"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1BBF6DF"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12FAA7E0"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CA_n48(3A)_BCS0</w:t>
            </w:r>
          </w:p>
        </w:tc>
        <w:tc>
          <w:tcPr>
            <w:tcW w:w="2445" w:type="dxa"/>
            <w:tcBorders>
              <w:top w:val="nil"/>
              <w:left w:val="single" w:sz="4" w:space="0" w:color="auto"/>
              <w:bottom w:val="nil"/>
              <w:right w:val="single" w:sz="4" w:space="0" w:color="auto"/>
            </w:tcBorders>
            <w:vAlign w:val="center"/>
          </w:tcPr>
          <w:p w14:paraId="3506EE34" w14:textId="77777777" w:rsidR="006F6378" w:rsidRPr="00C30686" w:rsidRDefault="006F6378" w:rsidP="0094020B">
            <w:pPr>
              <w:pStyle w:val="TAC"/>
              <w:rPr>
                <w:rFonts w:eastAsiaTheme="minorEastAsia"/>
                <w:kern w:val="2"/>
                <w:szCs w:val="22"/>
                <w:lang w:val="en-US" w:eastAsia="zh-CN"/>
              </w:rPr>
            </w:pPr>
          </w:p>
        </w:tc>
      </w:tr>
      <w:tr w:rsidR="006F6378" w:rsidRPr="00C30686" w14:paraId="29768DBE"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2F3B771"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6AD15665"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BEC538E"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344E59F6"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CA_n96E_BCS0</w:t>
            </w:r>
          </w:p>
        </w:tc>
        <w:tc>
          <w:tcPr>
            <w:tcW w:w="2445" w:type="dxa"/>
            <w:tcBorders>
              <w:top w:val="nil"/>
              <w:left w:val="single" w:sz="4" w:space="0" w:color="auto"/>
              <w:bottom w:val="single" w:sz="4" w:space="0" w:color="auto"/>
              <w:right w:val="single" w:sz="4" w:space="0" w:color="auto"/>
            </w:tcBorders>
            <w:vAlign w:val="center"/>
          </w:tcPr>
          <w:p w14:paraId="3CDDF115" w14:textId="77777777" w:rsidR="006F6378" w:rsidRPr="00C30686" w:rsidRDefault="006F6378" w:rsidP="0094020B">
            <w:pPr>
              <w:pStyle w:val="TAC"/>
              <w:rPr>
                <w:rFonts w:eastAsiaTheme="minorEastAsia"/>
                <w:kern w:val="2"/>
                <w:szCs w:val="22"/>
                <w:lang w:val="en-US" w:eastAsia="zh-CN"/>
              </w:rPr>
            </w:pPr>
          </w:p>
        </w:tc>
      </w:tr>
      <w:tr w:rsidR="006F6378" w:rsidRPr="00C30686" w14:paraId="460D36F1"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44288711" w14:textId="77777777" w:rsidR="006F6378" w:rsidRPr="00C30686" w:rsidRDefault="006F6378" w:rsidP="0094020B">
            <w:pPr>
              <w:pStyle w:val="TAC"/>
              <w:rPr>
                <w:kern w:val="2"/>
                <w:szCs w:val="22"/>
                <w:lang w:val="en-US"/>
              </w:rPr>
            </w:pPr>
            <w:r w:rsidRPr="00C30686">
              <w:rPr>
                <w:kern w:val="2"/>
                <w:szCs w:val="22"/>
                <w:lang w:val="en-US"/>
              </w:rPr>
              <w:t>CA_n46N-n48(3A)-n96E</w:t>
            </w:r>
          </w:p>
        </w:tc>
        <w:tc>
          <w:tcPr>
            <w:tcW w:w="2785" w:type="dxa"/>
            <w:tcBorders>
              <w:top w:val="nil"/>
              <w:left w:val="single" w:sz="4" w:space="0" w:color="auto"/>
              <w:bottom w:val="nil"/>
              <w:right w:val="single" w:sz="4" w:space="0" w:color="auto"/>
            </w:tcBorders>
            <w:shd w:val="clear" w:color="auto" w:fill="auto"/>
            <w:vAlign w:val="center"/>
          </w:tcPr>
          <w:p w14:paraId="61D2773B" w14:textId="77777777" w:rsidR="006F6378" w:rsidRPr="00C30686" w:rsidRDefault="006F6378" w:rsidP="0094020B">
            <w:pPr>
              <w:pStyle w:val="TAC"/>
              <w:rPr>
                <w:kern w:val="2"/>
                <w:szCs w:val="22"/>
                <w:lang w:val="en-US"/>
              </w:rPr>
            </w:pPr>
            <w:r w:rsidRPr="00C30686">
              <w:rPr>
                <w:kern w:val="2"/>
                <w:szCs w:val="22"/>
                <w:lang w:val="en-US"/>
              </w:rPr>
              <w:t>CA_n46A-n48A</w:t>
            </w:r>
          </w:p>
          <w:p w14:paraId="62350D64"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284F91F1"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0F9E9183" w14:textId="77777777" w:rsidR="006F6378" w:rsidRPr="00C30686" w:rsidRDefault="006F6378" w:rsidP="0094020B">
            <w:pPr>
              <w:pStyle w:val="TAC"/>
              <w:rPr>
                <w:lang w:val="en-US" w:eastAsia="zh-CN" w:bidi="ar"/>
              </w:rPr>
            </w:pPr>
            <w:r>
              <w:rPr>
                <w:lang w:val="en-US" w:eastAsia="zh-CN" w:bidi="ar"/>
              </w:rPr>
              <w:t>CA_n46N_BCS</w:t>
            </w:r>
            <w:r w:rsidRPr="00C74263">
              <w:rPr>
                <w:szCs w:val="18"/>
                <w:lang w:val="en-US" w:eastAsia="zh-CN" w:bidi="ar"/>
              </w:rPr>
              <w:t>1</w:t>
            </w:r>
          </w:p>
        </w:tc>
        <w:tc>
          <w:tcPr>
            <w:tcW w:w="2445" w:type="dxa"/>
            <w:tcBorders>
              <w:top w:val="nil"/>
              <w:left w:val="single" w:sz="4" w:space="0" w:color="auto"/>
              <w:bottom w:val="single" w:sz="4" w:space="0" w:color="auto"/>
              <w:right w:val="single" w:sz="4" w:space="0" w:color="auto"/>
            </w:tcBorders>
            <w:shd w:val="clear" w:color="auto" w:fill="auto"/>
            <w:vAlign w:val="center"/>
          </w:tcPr>
          <w:p w14:paraId="51410297"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62D65243" w14:textId="77777777" w:rsidTr="004F423A">
        <w:trPr>
          <w:trHeight w:val="29"/>
        </w:trPr>
        <w:tc>
          <w:tcPr>
            <w:tcW w:w="2742" w:type="dxa"/>
            <w:tcBorders>
              <w:top w:val="nil"/>
              <w:left w:val="single" w:sz="4" w:space="0" w:color="auto"/>
              <w:bottom w:val="nil"/>
              <w:right w:val="single" w:sz="4" w:space="0" w:color="auto"/>
            </w:tcBorders>
            <w:vAlign w:val="center"/>
          </w:tcPr>
          <w:p w14:paraId="04019E76"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4D28BF5A"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2F41B929"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07692F17" w14:textId="77777777" w:rsidR="006F6378" w:rsidRPr="00C30686" w:rsidRDefault="006F6378" w:rsidP="0094020B">
            <w:pPr>
              <w:pStyle w:val="TAC"/>
              <w:rPr>
                <w:lang w:val="en-US" w:eastAsia="zh-CN" w:bidi="ar"/>
              </w:rPr>
            </w:pPr>
            <w:r w:rsidRPr="00C30686">
              <w:rPr>
                <w:lang w:val="en-US" w:eastAsia="zh-CN" w:bidi="ar"/>
              </w:rPr>
              <w:t>CA_n48(3A)_BCS0</w:t>
            </w:r>
          </w:p>
        </w:tc>
        <w:tc>
          <w:tcPr>
            <w:tcW w:w="2445" w:type="dxa"/>
            <w:tcBorders>
              <w:top w:val="nil"/>
              <w:left w:val="single" w:sz="4" w:space="0" w:color="auto"/>
              <w:bottom w:val="single" w:sz="4" w:space="0" w:color="auto"/>
              <w:right w:val="single" w:sz="4" w:space="0" w:color="auto"/>
            </w:tcBorders>
            <w:vAlign w:val="center"/>
          </w:tcPr>
          <w:p w14:paraId="69404CFC" w14:textId="77777777" w:rsidR="006F6378" w:rsidRPr="00C30686" w:rsidRDefault="006F6378" w:rsidP="0094020B">
            <w:pPr>
              <w:pStyle w:val="TAC"/>
              <w:rPr>
                <w:kern w:val="2"/>
                <w:szCs w:val="22"/>
                <w:lang w:val="en-US" w:eastAsia="zh-CN"/>
              </w:rPr>
            </w:pPr>
          </w:p>
        </w:tc>
      </w:tr>
      <w:tr w:rsidR="006F6378" w:rsidRPr="00C30686" w14:paraId="34B74632"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31EB1B3"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5B94064E"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58C2B5DA"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40C74C07" w14:textId="77777777" w:rsidR="006F6378" w:rsidRPr="00C30686" w:rsidRDefault="006F6378" w:rsidP="0094020B">
            <w:pPr>
              <w:pStyle w:val="TAC"/>
              <w:rPr>
                <w:lang w:val="en-US" w:eastAsia="zh-CN" w:bidi="ar"/>
              </w:rPr>
            </w:pPr>
            <w:r w:rsidRPr="00C30686">
              <w:rPr>
                <w:lang w:val="en-US" w:eastAsia="zh-CN" w:bidi="ar"/>
              </w:rPr>
              <w:t>CA_n96E_BCS0</w:t>
            </w:r>
          </w:p>
        </w:tc>
        <w:tc>
          <w:tcPr>
            <w:tcW w:w="2445" w:type="dxa"/>
            <w:tcBorders>
              <w:top w:val="nil"/>
              <w:left w:val="single" w:sz="4" w:space="0" w:color="auto"/>
              <w:bottom w:val="single" w:sz="4" w:space="0" w:color="auto"/>
              <w:right w:val="single" w:sz="4" w:space="0" w:color="auto"/>
            </w:tcBorders>
            <w:vAlign w:val="center"/>
          </w:tcPr>
          <w:p w14:paraId="38BC8E99" w14:textId="77777777" w:rsidR="006F6378" w:rsidRPr="00C30686" w:rsidRDefault="006F6378" w:rsidP="0094020B">
            <w:pPr>
              <w:pStyle w:val="TAC"/>
              <w:rPr>
                <w:kern w:val="2"/>
                <w:szCs w:val="22"/>
                <w:lang w:val="en-US" w:eastAsia="zh-CN"/>
              </w:rPr>
            </w:pPr>
          </w:p>
        </w:tc>
      </w:tr>
      <w:tr w:rsidR="006F6378" w:rsidRPr="00C30686" w14:paraId="66777C58"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760CB1FF" w14:textId="77777777" w:rsidR="006F6378" w:rsidRPr="00C30686" w:rsidRDefault="006F6378" w:rsidP="0094020B">
            <w:pPr>
              <w:pStyle w:val="TAC"/>
              <w:rPr>
                <w:kern w:val="2"/>
                <w:szCs w:val="22"/>
                <w:lang w:val="en-US"/>
              </w:rPr>
            </w:pPr>
            <w:r w:rsidRPr="00C30686">
              <w:rPr>
                <w:kern w:val="2"/>
                <w:szCs w:val="22"/>
                <w:lang w:val="en-US"/>
              </w:rPr>
              <w:t>CA_n46A-n48(4A)-n96A</w:t>
            </w:r>
          </w:p>
        </w:tc>
        <w:tc>
          <w:tcPr>
            <w:tcW w:w="2785" w:type="dxa"/>
            <w:tcBorders>
              <w:top w:val="nil"/>
              <w:left w:val="single" w:sz="4" w:space="0" w:color="auto"/>
              <w:bottom w:val="nil"/>
              <w:right w:val="single" w:sz="4" w:space="0" w:color="auto"/>
            </w:tcBorders>
            <w:shd w:val="clear" w:color="auto" w:fill="auto"/>
            <w:vAlign w:val="center"/>
          </w:tcPr>
          <w:p w14:paraId="60156890" w14:textId="77777777" w:rsidR="006F6378" w:rsidRPr="00C30686" w:rsidRDefault="006F6378" w:rsidP="0094020B">
            <w:pPr>
              <w:pStyle w:val="TAC"/>
              <w:rPr>
                <w:kern w:val="2"/>
                <w:szCs w:val="22"/>
                <w:lang w:val="en-US"/>
              </w:rPr>
            </w:pPr>
            <w:r w:rsidRPr="00C30686">
              <w:rPr>
                <w:kern w:val="2"/>
                <w:szCs w:val="22"/>
                <w:lang w:val="en-US"/>
              </w:rPr>
              <w:t>CA_n46A-n48A</w:t>
            </w:r>
          </w:p>
          <w:p w14:paraId="30594FEE"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6D5C1B59"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019226E3" w14:textId="77777777" w:rsidR="006F6378" w:rsidRPr="00C30686" w:rsidRDefault="006F6378" w:rsidP="0094020B">
            <w:pPr>
              <w:pStyle w:val="TAC"/>
              <w:rPr>
                <w:lang w:val="en-US" w:eastAsia="zh-CN" w:bidi="ar"/>
              </w:rPr>
            </w:pPr>
            <w:r w:rsidRPr="00C30686">
              <w:rPr>
                <w:lang w:val="en-US" w:eastAsia="zh-CN" w:bidi="ar"/>
              </w:rPr>
              <w:t>10, 20, 40, 60, 80</w:t>
            </w:r>
          </w:p>
        </w:tc>
        <w:tc>
          <w:tcPr>
            <w:tcW w:w="2445" w:type="dxa"/>
            <w:tcBorders>
              <w:top w:val="nil"/>
              <w:left w:val="single" w:sz="4" w:space="0" w:color="auto"/>
              <w:bottom w:val="single" w:sz="4" w:space="0" w:color="auto"/>
              <w:right w:val="single" w:sz="4" w:space="0" w:color="auto"/>
            </w:tcBorders>
            <w:shd w:val="clear" w:color="auto" w:fill="auto"/>
            <w:vAlign w:val="center"/>
          </w:tcPr>
          <w:p w14:paraId="5EEA8830"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01867D36" w14:textId="77777777" w:rsidTr="004F423A">
        <w:trPr>
          <w:trHeight w:val="29"/>
        </w:trPr>
        <w:tc>
          <w:tcPr>
            <w:tcW w:w="2742" w:type="dxa"/>
            <w:tcBorders>
              <w:top w:val="nil"/>
              <w:left w:val="single" w:sz="4" w:space="0" w:color="auto"/>
              <w:bottom w:val="nil"/>
              <w:right w:val="single" w:sz="4" w:space="0" w:color="auto"/>
            </w:tcBorders>
            <w:vAlign w:val="center"/>
          </w:tcPr>
          <w:p w14:paraId="10EA1849"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7FB2539A"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773E25CA"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263CB77C" w14:textId="77777777" w:rsidR="006F6378" w:rsidRPr="00C30686" w:rsidRDefault="006F6378" w:rsidP="0094020B">
            <w:pPr>
              <w:pStyle w:val="TAC"/>
              <w:rPr>
                <w:lang w:val="en-US" w:eastAsia="zh-CN" w:bidi="ar"/>
              </w:rPr>
            </w:pPr>
            <w:r w:rsidRPr="00C30686">
              <w:rPr>
                <w:lang w:val="en-US" w:eastAsia="zh-CN" w:bidi="ar"/>
              </w:rPr>
              <w:t>CA_n48(4A)_BCS0</w:t>
            </w:r>
          </w:p>
        </w:tc>
        <w:tc>
          <w:tcPr>
            <w:tcW w:w="2445" w:type="dxa"/>
            <w:tcBorders>
              <w:top w:val="nil"/>
              <w:left w:val="single" w:sz="4" w:space="0" w:color="auto"/>
              <w:bottom w:val="single" w:sz="4" w:space="0" w:color="auto"/>
              <w:right w:val="single" w:sz="4" w:space="0" w:color="auto"/>
            </w:tcBorders>
            <w:vAlign w:val="center"/>
          </w:tcPr>
          <w:p w14:paraId="0257E8B1" w14:textId="77777777" w:rsidR="006F6378" w:rsidRPr="00C30686" w:rsidRDefault="006F6378" w:rsidP="0094020B">
            <w:pPr>
              <w:pStyle w:val="TAC"/>
              <w:rPr>
                <w:kern w:val="2"/>
                <w:szCs w:val="22"/>
                <w:lang w:val="en-US" w:eastAsia="zh-CN"/>
              </w:rPr>
            </w:pPr>
          </w:p>
        </w:tc>
      </w:tr>
      <w:tr w:rsidR="006F6378" w:rsidRPr="00C30686" w14:paraId="4E93A2DC"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F7E28DC"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45F238C9"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78795EE8"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633AD161" w14:textId="77777777" w:rsidR="006F6378" w:rsidRPr="00C30686" w:rsidRDefault="006F6378" w:rsidP="0094020B">
            <w:pPr>
              <w:pStyle w:val="TAC"/>
              <w:rPr>
                <w:lang w:val="en-US" w:eastAsia="zh-CN" w:bidi="ar"/>
              </w:rPr>
            </w:pPr>
            <w:r w:rsidRPr="00C30686">
              <w:rPr>
                <w:lang w:val="en-US" w:eastAsia="zh-CN" w:bidi="ar"/>
              </w:rPr>
              <w:t>20, 40, 60, 80</w:t>
            </w:r>
          </w:p>
        </w:tc>
        <w:tc>
          <w:tcPr>
            <w:tcW w:w="2445" w:type="dxa"/>
            <w:tcBorders>
              <w:top w:val="nil"/>
              <w:left w:val="single" w:sz="4" w:space="0" w:color="auto"/>
              <w:bottom w:val="single" w:sz="4" w:space="0" w:color="auto"/>
              <w:right w:val="single" w:sz="4" w:space="0" w:color="auto"/>
            </w:tcBorders>
            <w:vAlign w:val="center"/>
          </w:tcPr>
          <w:p w14:paraId="627F740B" w14:textId="77777777" w:rsidR="006F6378" w:rsidRPr="00C30686" w:rsidRDefault="006F6378" w:rsidP="0094020B">
            <w:pPr>
              <w:pStyle w:val="TAC"/>
              <w:rPr>
                <w:kern w:val="2"/>
                <w:szCs w:val="22"/>
                <w:lang w:val="en-US" w:eastAsia="zh-CN"/>
              </w:rPr>
            </w:pPr>
          </w:p>
        </w:tc>
      </w:tr>
      <w:tr w:rsidR="006F6378" w:rsidRPr="00C30686" w14:paraId="3CCFDFF6"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10DBBC19" w14:textId="77777777" w:rsidR="006F6378" w:rsidRPr="00C30686" w:rsidRDefault="006F6378" w:rsidP="0094020B">
            <w:pPr>
              <w:pStyle w:val="TAC"/>
              <w:rPr>
                <w:kern w:val="2"/>
                <w:szCs w:val="22"/>
                <w:lang w:val="en-US"/>
              </w:rPr>
            </w:pPr>
            <w:r w:rsidRPr="00C30686">
              <w:rPr>
                <w:kern w:val="2"/>
                <w:szCs w:val="22"/>
                <w:lang w:val="en-US"/>
              </w:rPr>
              <w:t>CA_n46B-n48(4A)-n96A</w:t>
            </w:r>
          </w:p>
        </w:tc>
        <w:tc>
          <w:tcPr>
            <w:tcW w:w="2785" w:type="dxa"/>
            <w:tcBorders>
              <w:top w:val="nil"/>
              <w:left w:val="single" w:sz="4" w:space="0" w:color="auto"/>
              <w:bottom w:val="nil"/>
              <w:right w:val="single" w:sz="4" w:space="0" w:color="auto"/>
            </w:tcBorders>
            <w:shd w:val="clear" w:color="auto" w:fill="auto"/>
            <w:vAlign w:val="center"/>
          </w:tcPr>
          <w:p w14:paraId="58CBCD51" w14:textId="77777777" w:rsidR="006F6378" w:rsidRPr="00C30686" w:rsidRDefault="006F6378" w:rsidP="0094020B">
            <w:pPr>
              <w:pStyle w:val="TAC"/>
              <w:rPr>
                <w:kern w:val="2"/>
                <w:szCs w:val="22"/>
                <w:lang w:val="en-US"/>
              </w:rPr>
            </w:pPr>
            <w:r w:rsidRPr="00C30686">
              <w:rPr>
                <w:kern w:val="2"/>
                <w:szCs w:val="22"/>
                <w:lang w:val="en-US"/>
              </w:rPr>
              <w:t>CA_n46A-n48A</w:t>
            </w:r>
          </w:p>
          <w:p w14:paraId="1D908C25"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4D5D3A9C"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0C9E6457" w14:textId="77777777" w:rsidR="006F6378" w:rsidRPr="00C30686" w:rsidRDefault="006F6378" w:rsidP="0094020B">
            <w:pPr>
              <w:pStyle w:val="TAC"/>
              <w:rPr>
                <w:lang w:val="en-US" w:eastAsia="zh-CN" w:bidi="ar"/>
              </w:rPr>
            </w:pPr>
            <w:r w:rsidRPr="00C30686">
              <w:rPr>
                <w:lang w:val="en-US" w:eastAsia="zh-CN" w:bidi="ar"/>
              </w:rPr>
              <w:t>CA_n46B_BCS0</w:t>
            </w:r>
          </w:p>
        </w:tc>
        <w:tc>
          <w:tcPr>
            <w:tcW w:w="2445" w:type="dxa"/>
            <w:tcBorders>
              <w:top w:val="nil"/>
              <w:left w:val="single" w:sz="4" w:space="0" w:color="auto"/>
              <w:bottom w:val="single" w:sz="4" w:space="0" w:color="auto"/>
              <w:right w:val="single" w:sz="4" w:space="0" w:color="auto"/>
            </w:tcBorders>
            <w:shd w:val="clear" w:color="auto" w:fill="auto"/>
            <w:vAlign w:val="center"/>
          </w:tcPr>
          <w:p w14:paraId="337C2623"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281ABE65" w14:textId="77777777" w:rsidTr="004F423A">
        <w:trPr>
          <w:trHeight w:val="29"/>
        </w:trPr>
        <w:tc>
          <w:tcPr>
            <w:tcW w:w="2742" w:type="dxa"/>
            <w:tcBorders>
              <w:top w:val="nil"/>
              <w:left w:val="single" w:sz="4" w:space="0" w:color="auto"/>
              <w:bottom w:val="nil"/>
              <w:right w:val="single" w:sz="4" w:space="0" w:color="auto"/>
            </w:tcBorders>
            <w:vAlign w:val="center"/>
          </w:tcPr>
          <w:p w14:paraId="0DCFB2A4"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740501FC"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7F2A1A87"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0D48A229" w14:textId="77777777" w:rsidR="006F6378" w:rsidRPr="00C30686" w:rsidRDefault="006F6378" w:rsidP="0094020B">
            <w:pPr>
              <w:pStyle w:val="TAC"/>
              <w:rPr>
                <w:lang w:val="en-US" w:eastAsia="zh-CN" w:bidi="ar"/>
              </w:rPr>
            </w:pPr>
            <w:r w:rsidRPr="00C30686">
              <w:rPr>
                <w:lang w:val="en-US" w:eastAsia="zh-CN" w:bidi="ar"/>
              </w:rPr>
              <w:t>CA_n48(4A)_BCS0</w:t>
            </w:r>
          </w:p>
        </w:tc>
        <w:tc>
          <w:tcPr>
            <w:tcW w:w="2445" w:type="dxa"/>
            <w:tcBorders>
              <w:top w:val="nil"/>
              <w:left w:val="single" w:sz="4" w:space="0" w:color="auto"/>
              <w:bottom w:val="single" w:sz="4" w:space="0" w:color="auto"/>
              <w:right w:val="single" w:sz="4" w:space="0" w:color="auto"/>
            </w:tcBorders>
            <w:vAlign w:val="center"/>
          </w:tcPr>
          <w:p w14:paraId="3681AEC6" w14:textId="77777777" w:rsidR="006F6378" w:rsidRPr="00C30686" w:rsidRDefault="006F6378" w:rsidP="0094020B">
            <w:pPr>
              <w:pStyle w:val="TAC"/>
              <w:rPr>
                <w:kern w:val="2"/>
                <w:szCs w:val="22"/>
                <w:lang w:val="en-US" w:eastAsia="zh-CN"/>
              </w:rPr>
            </w:pPr>
          </w:p>
        </w:tc>
      </w:tr>
      <w:tr w:rsidR="006F6378" w:rsidRPr="00C30686" w14:paraId="2C3473A2"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506E1B7"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140DE5BA"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7432C58B"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5AD14F72" w14:textId="77777777" w:rsidR="006F6378" w:rsidRPr="00C30686" w:rsidRDefault="006F6378" w:rsidP="0094020B">
            <w:pPr>
              <w:pStyle w:val="TAC"/>
              <w:rPr>
                <w:lang w:val="en-US" w:eastAsia="zh-CN" w:bidi="ar"/>
              </w:rPr>
            </w:pPr>
            <w:r w:rsidRPr="00C30686">
              <w:rPr>
                <w:lang w:val="en-US" w:eastAsia="zh-CN" w:bidi="ar"/>
              </w:rPr>
              <w:t>20, 40, 60, 80</w:t>
            </w:r>
          </w:p>
        </w:tc>
        <w:tc>
          <w:tcPr>
            <w:tcW w:w="2445" w:type="dxa"/>
            <w:tcBorders>
              <w:top w:val="nil"/>
              <w:left w:val="single" w:sz="4" w:space="0" w:color="auto"/>
              <w:bottom w:val="single" w:sz="4" w:space="0" w:color="auto"/>
              <w:right w:val="single" w:sz="4" w:space="0" w:color="auto"/>
            </w:tcBorders>
            <w:vAlign w:val="center"/>
          </w:tcPr>
          <w:p w14:paraId="2AE19C43" w14:textId="77777777" w:rsidR="006F6378" w:rsidRPr="00C30686" w:rsidRDefault="006F6378" w:rsidP="0094020B">
            <w:pPr>
              <w:pStyle w:val="TAC"/>
              <w:rPr>
                <w:kern w:val="2"/>
                <w:szCs w:val="22"/>
                <w:lang w:val="en-US" w:eastAsia="zh-CN"/>
              </w:rPr>
            </w:pPr>
          </w:p>
        </w:tc>
      </w:tr>
      <w:tr w:rsidR="006F6378" w:rsidRPr="00C30686" w14:paraId="716CB758"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7344D7A7" w14:textId="77777777" w:rsidR="006F6378" w:rsidRPr="00C30686" w:rsidRDefault="006F6378" w:rsidP="0094020B">
            <w:pPr>
              <w:pStyle w:val="TAC"/>
              <w:rPr>
                <w:kern w:val="2"/>
                <w:szCs w:val="22"/>
                <w:lang w:val="en-US"/>
              </w:rPr>
            </w:pPr>
            <w:r w:rsidRPr="00C30686">
              <w:rPr>
                <w:kern w:val="2"/>
                <w:szCs w:val="22"/>
                <w:lang w:val="en-US"/>
              </w:rPr>
              <w:t>CA_n46C-n48(4A)-n96A</w:t>
            </w:r>
          </w:p>
        </w:tc>
        <w:tc>
          <w:tcPr>
            <w:tcW w:w="2785" w:type="dxa"/>
            <w:tcBorders>
              <w:top w:val="nil"/>
              <w:left w:val="single" w:sz="4" w:space="0" w:color="auto"/>
              <w:bottom w:val="nil"/>
              <w:right w:val="single" w:sz="4" w:space="0" w:color="auto"/>
            </w:tcBorders>
            <w:shd w:val="clear" w:color="auto" w:fill="auto"/>
            <w:vAlign w:val="center"/>
          </w:tcPr>
          <w:p w14:paraId="33121EA6" w14:textId="77777777" w:rsidR="006F6378" w:rsidRPr="00C30686" w:rsidRDefault="006F6378" w:rsidP="0094020B">
            <w:pPr>
              <w:pStyle w:val="TAC"/>
              <w:rPr>
                <w:kern w:val="2"/>
                <w:szCs w:val="22"/>
                <w:lang w:val="en-US"/>
              </w:rPr>
            </w:pPr>
            <w:r w:rsidRPr="00C30686">
              <w:rPr>
                <w:kern w:val="2"/>
                <w:szCs w:val="22"/>
                <w:lang w:val="en-US"/>
              </w:rPr>
              <w:t>CA_n46A-n48A</w:t>
            </w:r>
          </w:p>
          <w:p w14:paraId="592E9F3E"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6C9FFEAA"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50F9A43C" w14:textId="77777777" w:rsidR="006F6378" w:rsidRPr="00C30686" w:rsidRDefault="006F6378" w:rsidP="0094020B">
            <w:pPr>
              <w:pStyle w:val="TAC"/>
              <w:rPr>
                <w:lang w:val="en-US" w:eastAsia="zh-CN" w:bidi="ar"/>
              </w:rPr>
            </w:pPr>
            <w:r w:rsidRPr="00C30686">
              <w:rPr>
                <w:lang w:val="en-US" w:eastAsia="zh-CN" w:bidi="ar"/>
              </w:rPr>
              <w:t>CA_n46C_BCS0</w:t>
            </w:r>
          </w:p>
        </w:tc>
        <w:tc>
          <w:tcPr>
            <w:tcW w:w="2445" w:type="dxa"/>
            <w:tcBorders>
              <w:top w:val="nil"/>
              <w:left w:val="single" w:sz="4" w:space="0" w:color="auto"/>
              <w:bottom w:val="single" w:sz="4" w:space="0" w:color="auto"/>
              <w:right w:val="single" w:sz="4" w:space="0" w:color="auto"/>
            </w:tcBorders>
            <w:shd w:val="clear" w:color="auto" w:fill="auto"/>
            <w:vAlign w:val="center"/>
          </w:tcPr>
          <w:p w14:paraId="141E81F8"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3A52C16F" w14:textId="77777777" w:rsidTr="004F423A">
        <w:trPr>
          <w:trHeight w:val="29"/>
        </w:trPr>
        <w:tc>
          <w:tcPr>
            <w:tcW w:w="2742" w:type="dxa"/>
            <w:tcBorders>
              <w:top w:val="nil"/>
              <w:left w:val="single" w:sz="4" w:space="0" w:color="auto"/>
              <w:bottom w:val="nil"/>
              <w:right w:val="single" w:sz="4" w:space="0" w:color="auto"/>
            </w:tcBorders>
            <w:vAlign w:val="center"/>
          </w:tcPr>
          <w:p w14:paraId="72C2AA45"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310B0A49"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0F9657AE"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15AE7ACA" w14:textId="77777777" w:rsidR="006F6378" w:rsidRPr="00C30686" w:rsidRDefault="006F6378" w:rsidP="0094020B">
            <w:pPr>
              <w:pStyle w:val="TAC"/>
              <w:rPr>
                <w:lang w:val="en-US" w:eastAsia="zh-CN" w:bidi="ar"/>
              </w:rPr>
            </w:pPr>
            <w:r w:rsidRPr="00C30686">
              <w:rPr>
                <w:lang w:val="en-US" w:eastAsia="zh-CN" w:bidi="ar"/>
              </w:rPr>
              <w:t>CA_n48(4A)_BCS0</w:t>
            </w:r>
          </w:p>
        </w:tc>
        <w:tc>
          <w:tcPr>
            <w:tcW w:w="2445" w:type="dxa"/>
            <w:tcBorders>
              <w:top w:val="nil"/>
              <w:left w:val="single" w:sz="4" w:space="0" w:color="auto"/>
              <w:bottom w:val="single" w:sz="4" w:space="0" w:color="auto"/>
              <w:right w:val="single" w:sz="4" w:space="0" w:color="auto"/>
            </w:tcBorders>
            <w:vAlign w:val="center"/>
          </w:tcPr>
          <w:p w14:paraId="61A96349" w14:textId="77777777" w:rsidR="006F6378" w:rsidRPr="00C30686" w:rsidRDefault="006F6378" w:rsidP="0094020B">
            <w:pPr>
              <w:pStyle w:val="TAC"/>
              <w:rPr>
                <w:kern w:val="2"/>
                <w:szCs w:val="22"/>
                <w:lang w:val="en-US" w:eastAsia="zh-CN"/>
              </w:rPr>
            </w:pPr>
          </w:p>
        </w:tc>
      </w:tr>
      <w:tr w:rsidR="006F6378" w:rsidRPr="00C30686" w14:paraId="5AE36A62"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3D397F8"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3779B400"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52FB3299"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09D1062E" w14:textId="77777777" w:rsidR="006F6378" w:rsidRPr="00C30686" w:rsidRDefault="006F6378" w:rsidP="0094020B">
            <w:pPr>
              <w:pStyle w:val="TAC"/>
              <w:rPr>
                <w:lang w:val="en-US" w:eastAsia="zh-CN" w:bidi="ar"/>
              </w:rPr>
            </w:pPr>
            <w:r w:rsidRPr="00C30686">
              <w:rPr>
                <w:lang w:val="en-US" w:eastAsia="zh-CN" w:bidi="ar"/>
              </w:rPr>
              <w:t>20, 40, 60, 80</w:t>
            </w:r>
          </w:p>
        </w:tc>
        <w:tc>
          <w:tcPr>
            <w:tcW w:w="2445" w:type="dxa"/>
            <w:tcBorders>
              <w:top w:val="nil"/>
              <w:left w:val="single" w:sz="4" w:space="0" w:color="auto"/>
              <w:bottom w:val="single" w:sz="4" w:space="0" w:color="auto"/>
              <w:right w:val="single" w:sz="4" w:space="0" w:color="auto"/>
            </w:tcBorders>
            <w:vAlign w:val="center"/>
          </w:tcPr>
          <w:p w14:paraId="32E6CA16" w14:textId="77777777" w:rsidR="006F6378" w:rsidRPr="00C30686" w:rsidRDefault="006F6378" w:rsidP="0094020B">
            <w:pPr>
              <w:pStyle w:val="TAC"/>
              <w:rPr>
                <w:kern w:val="2"/>
                <w:szCs w:val="22"/>
                <w:lang w:val="en-US" w:eastAsia="zh-CN"/>
              </w:rPr>
            </w:pPr>
          </w:p>
        </w:tc>
      </w:tr>
      <w:tr w:rsidR="006F6378" w:rsidRPr="00C30686" w14:paraId="51F49619"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61751AE0" w14:textId="77777777" w:rsidR="006F6378" w:rsidRPr="00C30686" w:rsidRDefault="006F6378" w:rsidP="0094020B">
            <w:pPr>
              <w:pStyle w:val="TAC"/>
              <w:rPr>
                <w:kern w:val="2"/>
                <w:szCs w:val="22"/>
                <w:lang w:val="en-US"/>
              </w:rPr>
            </w:pPr>
            <w:r w:rsidRPr="00C30686">
              <w:rPr>
                <w:kern w:val="2"/>
                <w:szCs w:val="22"/>
                <w:lang w:val="en-US"/>
              </w:rPr>
              <w:t>CA_n46D-n48(4A)-n96A</w:t>
            </w:r>
          </w:p>
        </w:tc>
        <w:tc>
          <w:tcPr>
            <w:tcW w:w="2785" w:type="dxa"/>
            <w:tcBorders>
              <w:top w:val="nil"/>
              <w:left w:val="single" w:sz="4" w:space="0" w:color="auto"/>
              <w:bottom w:val="nil"/>
              <w:right w:val="single" w:sz="4" w:space="0" w:color="auto"/>
            </w:tcBorders>
            <w:shd w:val="clear" w:color="auto" w:fill="auto"/>
            <w:vAlign w:val="center"/>
          </w:tcPr>
          <w:p w14:paraId="6494E514" w14:textId="77777777" w:rsidR="006F6378" w:rsidRPr="00C30686" w:rsidRDefault="006F6378" w:rsidP="0094020B">
            <w:pPr>
              <w:pStyle w:val="TAC"/>
              <w:rPr>
                <w:kern w:val="2"/>
                <w:szCs w:val="22"/>
                <w:lang w:val="en-US"/>
              </w:rPr>
            </w:pPr>
            <w:r w:rsidRPr="00C30686">
              <w:rPr>
                <w:kern w:val="2"/>
                <w:szCs w:val="22"/>
                <w:lang w:val="en-US"/>
              </w:rPr>
              <w:t>CA_n46A-n48A</w:t>
            </w:r>
          </w:p>
          <w:p w14:paraId="3F252B13"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0FF24695"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5C8A6AF7" w14:textId="77777777" w:rsidR="006F6378" w:rsidRPr="00C30686" w:rsidRDefault="006F6378" w:rsidP="0094020B">
            <w:pPr>
              <w:pStyle w:val="TAC"/>
              <w:rPr>
                <w:lang w:val="en-US" w:eastAsia="zh-CN" w:bidi="ar"/>
              </w:rPr>
            </w:pPr>
            <w:r w:rsidRPr="00C30686">
              <w:rPr>
                <w:lang w:val="en-US" w:eastAsia="zh-CN" w:bidi="ar"/>
              </w:rPr>
              <w:t>CA_n46D_BCS0</w:t>
            </w:r>
          </w:p>
        </w:tc>
        <w:tc>
          <w:tcPr>
            <w:tcW w:w="2445" w:type="dxa"/>
            <w:tcBorders>
              <w:top w:val="nil"/>
              <w:left w:val="single" w:sz="4" w:space="0" w:color="auto"/>
              <w:bottom w:val="single" w:sz="4" w:space="0" w:color="auto"/>
              <w:right w:val="single" w:sz="4" w:space="0" w:color="auto"/>
            </w:tcBorders>
            <w:shd w:val="clear" w:color="auto" w:fill="auto"/>
            <w:vAlign w:val="center"/>
          </w:tcPr>
          <w:p w14:paraId="45365F58"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18B50B9E" w14:textId="77777777" w:rsidTr="004F423A">
        <w:trPr>
          <w:trHeight w:val="29"/>
        </w:trPr>
        <w:tc>
          <w:tcPr>
            <w:tcW w:w="2742" w:type="dxa"/>
            <w:tcBorders>
              <w:top w:val="nil"/>
              <w:left w:val="single" w:sz="4" w:space="0" w:color="auto"/>
              <w:bottom w:val="nil"/>
              <w:right w:val="single" w:sz="4" w:space="0" w:color="auto"/>
            </w:tcBorders>
            <w:vAlign w:val="center"/>
          </w:tcPr>
          <w:p w14:paraId="2F2F22D6"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3E5838D8"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59898CC9"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0CEADE74" w14:textId="77777777" w:rsidR="006F6378" w:rsidRPr="00C30686" w:rsidRDefault="006F6378" w:rsidP="0094020B">
            <w:pPr>
              <w:pStyle w:val="TAC"/>
              <w:rPr>
                <w:lang w:val="en-US" w:eastAsia="zh-CN" w:bidi="ar"/>
              </w:rPr>
            </w:pPr>
            <w:r w:rsidRPr="00C30686">
              <w:rPr>
                <w:lang w:val="en-US" w:eastAsia="zh-CN" w:bidi="ar"/>
              </w:rPr>
              <w:t>CA_n48(4A)_BCS0</w:t>
            </w:r>
          </w:p>
        </w:tc>
        <w:tc>
          <w:tcPr>
            <w:tcW w:w="2445" w:type="dxa"/>
            <w:tcBorders>
              <w:top w:val="nil"/>
              <w:left w:val="single" w:sz="4" w:space="0" w:color="auto"/>
              <w:bottom w:val="single" w:sz="4" w:space="0" w:color="auto"/>
              <w:right w:val="single" w:sz="4" w:space="0" w:color="auto"/>
            </w:tcBorders>
            <w:vAlign w:val="center"/>
          </w:tcPr>
          <w:p w14:paraId="2964BD0B" w14:textId="77777777" w:rsidR="006F6378" w:rsidRPr="00C30686" w:rsidRDefault="006F6378" w:rsidP="0094020B">
            <w:pPr>
              <w:pStyle w:val="TAC"/>
              <w:rPr>
                <w:kern w:val="2"/>
                <w:szCs w:val="22"/>
                <w:lang w:val="en-US" w:eastAsia="zh-CN"/>
              </w:rPr>
            </w:pPr>
          </w:p>
        </w:tc>
      </w:tr>
      <w:tr w:rsidR="006F6378" w:rsidRPr="00C30686" w14:paraId="078F791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48B5DD9"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219C498A"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03BE08C8"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2C63855F" w14:textId="77777777" w:rsidR="006F6378" w:rsidRPr="00C30686" w:rsidRDefault="006F6378" w:rsidP="0094020B">
            <w:pPr>
              <w:pStyle w:val="TAC"/>
              <w:rPr>
                <w:lang w:val="en-US" w:eastAsia="zh-CN" w:bidi="ar"/>
              </w:rPr>
            </w:pPr>
            <w:r w:rsidRPr="00C30686">
              <w:rPr>
                <w:lang w:val="en-US" w:eastAsia="zh-CN" w:bidi="ar"/>
              </w:rPr>
              <w:t>20, 40, 60, 80</w:t>
            </w:r>
          </w:p>
        </w:tc>
        <w:tc>
          <w:tcPr>
            <w:tcW w:w="2445" w:type="dxa"/>
            <w:tcBorders>
              <w:top w:val="nil"/>
              <w:left w:val="single" w:sz="4" w:space="0" w:color="auto"/>
              <w:bottom w:val="single" w:sz="4" w:space="0" w:color="auto"/>
              <w:right w:val="single" w:sz="4" w:space="0" w:color="auto"/>
            </w:tcBorders>
            <w:vAlign w:val="center"/>
          </w:tcPr>
          <w:p w14:paraId="01006781" w14:textId="77777777" w:rsidR="006F6378" w:rsidRPr="00C30686" w:rsidRDefault="006F6378" w:rsidP="0094020B">
            <w:pPr>
              <w:pStyle w:val="TAC"/>
              <w:rPr>
                <w:kern w:val="2"/>
                <w:szCs w:val="22"/>
                <w:lang w:val="en-US" w:eastAsia="zh-CN"/>
              </w:rPr>
            </w:pPr>
          </w:p>
        </w:tc>
      </w:tr>
      <w:tr w:rsidR="006F6378" w:rsidRPr="00C30686" w14:paraId="356DEAD0"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625F853"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CA_n46M-n48(4A)-n96A</w:t>
            </w:r>
          </w:p>
        </w:tc>
        <w:tc>
          <w:tcPr>
            <w:tcW w:w="2785" w:type="dxa"/>
            <w:tcBorders>
              <w:top w:val="single" w:sz="4" w:space="0" w:color="auto"/>
              <w:left w:val="single" w:sz="4" w:space="0" w:color="auto"/>
              <w:bottom w:val="nil"/>
              <w:right w:val="single" w:sz="4" w:space="0" w:color="auto"/>
            </w:tcBorders>
            <w:vAlign w:val="center"/>
          </w:tcPr>
          <w:p w14:paraId="19B43C45"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w:t>
            </w:r>
          </w:p>
        </w:tc>
        <w:tc>
          <w:tcPr>
            <w:tcW w:w="1259" w:type="dxa"/>
            <w:tcBorders>
              <w:top w:val="single" w:sz="4" w:space="0" w:color="auto"/>
              <w:left w:val="single" w:sz="4" w:space="0" w:color="auto"/>
              <w:bottom w:val="single" w:sz="4" w:space="0" w:color="auto"/>
              <w:right w:val="single" w:sz="4" w:space="0" w:color="auto"/>
            </w:tcBorders>
            <w:vAlign w:val="center"/>
          </w:tcPr>
          <w:p w14:paraId="3278D010"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5FD2BF5A"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CA_n46M_BCS0</w:t>
            </w:r>
          </w:p>
        </w:tc>
        <w:tc>
          <w:tcPr>
            <w:tcW w:w="2445" w:type="dxa"/>
            <w:tcBorders>
              <w:top w:val="single" w:sz="4" w:space="0" w:color="auto"/>
              <w:left w:val="single" w:sz="4" w:space="0" w:color="auto"/>
              <w:bottom w:val="nil"/>
              <w:right w:val="single" w:sz="4" w:space="0" w:color="auto"/>
            </w:tcBorders>
            <w:vAlign w:val="center"/>
          </w:tcPr>
          <w:p w14:paraId="3303D778" w14:textId="77777777" w:rsidR="006F6378" w:rsidRPr="00C30686" w:rsidRDefault="006F6378" w:rsidP="0094020B">
            <w:pPr>
              <w:pStyle w:val="TAC"/>
              <w:rPr>
                <w:rFonts w:eastAsiaTheme="minorEastAsia"/>
                <w:kern w:val="2"/>
                <w:szCs w:val="22"/>
                <w:lang w:val="en-US" w:eastAsia="zh-CN"/>
              </w:rPr>
            </w:pPr>
            <w:r w:rsidRPr="00C30686">
              <w:rPr>
                <w:rFonts w:eastAsiaTheme="minorEastAsia"/>
                <w:lang w:val="en-US" w:eastAsia="zh-CN"/>
              </w:rPr>
              <w:t>0</w:t>
            </w:r>
          </w:p>
        </w:tc>
      </w:tr>
      <w:tr w:rsidR="006F6378" w:rsidRPr="00C30686" w14:paraId="05806781" w14:textId="77777777" w:rsidTr="004F423A">
        <w:trPr>
          <w:trHeight w:val="29"/>
        </w:trPr>
        <w:tc>
          <w:tcPr>
            <w:tcW w:w="2742" w:type="dxa"/>
            <w:tcBorders>
              <w:top w:val="nil"/>
              <w:left w:val="single" w:sz="4" w:space="0" w:color="auto"/>
              <w:bottom w:val="nil"/>
              <w:right w:val="single" w:sz="4" w:space="0" w:color="auto"/>
            </w:tcBorders>
            <w:vAlign w:val="center"/>
          </w:tcPr>
          <w:p w14:paraId="54D60DB2"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nil"/>
              <w:right w:val="single" w:sz="4" w:space="0" w:color="auto"/>
            </w:tcBorders>
            <w:vAlign w:val="center"/>
          </w:tcPr>
          <w:p w14:paraId="32D8413A"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D4B2690"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371329A5"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CA_n48(4A)_BCS0</w:t>
            </w:r>
          </w:p>
        </w:tc>
        <w:tc>
          <w:tcPr>
            <w:tcW w:w="2445" w:type="dxa"/>
            <w:tcBorders>
              <w:top w:val="nil"/>
              <w:left w:val="single" w:sz="4" w:space="0" w:color="auto"/>
              <w:bottom w:val="nil"/>
              <w:right w:val="single" w:sz="4" w:space="0" w:color="auto"/>
            </w:tcBorders>
            <w:vAlign w:val="center"/>
          </w:tcPr>
          <w:p w14:paraId="753175C8" w14:textId="77777777" w:rsidR="006F6378" w:rsidRPr="00C30686" w:rsidRDefault="006F6378" w:rsidP="0094020B">
            <w:pPr>
              <w:pStyle w:val="TAC"/>
              <w:rPr>
                <w:rFonts w:eastAsiaTheme="minorEastAsia"/>
                <w:kern w:val="2"/>
                <w:szCs w:val="22"/>
                <w:lang w:val="en-US" w:eastAsia="zh-CN"/>
              </w:rPr>
            </w:pPr>
          </w:p>
        </w:tc>
      </w:tr>
      <w:tr w:rsidR="006F6378" w:rsidRPr="00C30686" w14:paraId="7D9E4EB3"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A0F7E6E"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2F720F23"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5BB8F00"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4769D24F"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20, 40, 60, 80</w:t>
            </w:r>
          </w:p>
        </w:tc>
        <w:tc>
          <w:tcPr>
            <w:tcW w:w="2445" w:type="dxa"/>
            <w:tcBorders>
              <w:top w:val="nil"/>
              <w:left w:val="single" w:sz="4" w:space="0" w:color="auto"/>
              <w:bottom w:val="single" w:sz="4" w:space="0" w:color="auto"/>
              <w:right w:val="single" w:sz="4" w:space="0" w:color="auto"/>
            </w:tcBorders>
            <w:vAlign w:val="center"/>
          </w:tcPr>
          <w:p w14:paraId="41B5FC56" w14:textId="77777777" w:rsidR="006F6378" w:rsidRPr="00C30686" w:rsidRDefault="006F6378" w:rsidP="0094020B">
            <w:pPr>
              <w:pStyle w:val="TAC"/>
              <w:rPr>
                <w:rFonts w:eastAsiaTheme="minorEastAsia"/>
                <w:kern w:val="2"/>
                <w:szCs w:val="22"/>
                <w:lang w:val="en-US" w:eastAsia="zh-CN"/>
              </w:rPr>
            </w:pPr>
          </w:p>
        </w:tc>
      </w:tr>
      <w:tr w:rsidR="006F6378" w:rsidRPr="00C30686" w14:paraId="2DF79345"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3D3E129A" w14:textId="77777777" w:rsidR="006F6378" w:rsidRPr="00C30686" w:rsidRDefault="006F6378" w:rsidP="0094020B">
            <w:pPr>
              <w:pStyle w:val="TAC"/>
              <w:rPr>
                <w:kern w:val="2"/>
                <w:szCs w:val="22"/>
                <w:lang w:val="en-US"/>
              </w:rPr>
            </w:pPr>
            <w:r w:rsidRPr="00C30686">
              <w:rPr>
                <w:kern w:val="2"/>
                <w:szCs w:val="22"/>
                <w:lang w:val="en-US"/>
              </w:rPr>
              <w:t>CA_n46N-n48(4A)-n96A</w:t>
            </w:r>
          </w:p>
        </w:tc>
        <w:tc>
          <w:tcPr>
            <w:tcW w:w="2785" w:type="dxa"/>
            <w:tcBorders>
              <w:top w:val="nil"/>
              <w:left w:val="single" w:sz="4" w:space="0" w:color="auto"/>
              <w:bottom w:val="nil"/>
              <w:right w:val="single" w:sz="4" w:space="0" w:color="auto"/>
            </w:tcBorders>
            <w:shd w:val="clear" w:color="auto" w:fill="auto"/>
            <w:vAlign w:val="center"/>
          </w:tcPr>
          <w:p w14:paraId="115C753D" w14:textId="77777777" w:rsidR="006F6378" w:rsidRPr="00C30686" w:rsidRDefault="006F6378" w:rsidP="0094020B">
            <w:pPr>
              <w:pStyle w:val="TAC"/>
              <w:rPr>
                <w:kern w:val="2"/>
                <w:szCs w:val="22"/>
                <w:lang w:val="en-US"/>
              </w:rPr>
            </w:pPr>
            <w:r w:rsidRPr="00C30686">
              <w:rPr>
                <w:kern w:val="2"/>
                <w:szCs w:val="22"/>
                <w:lang w:val="en-US"/>
              </w:rPr>
              <w:t>CA_n46A-n48A</w:t>
            </w:r>
          </w:p>
          <w:p w14:paraId="230A7017"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627AEE68"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2118F3A2" w14:textId="77777777" w:rsidR="006F6378" w:rsidRPr="00C30686" w:rsidRDefault="006F6378" w:rsidP="0094020B">
            <w:pPr>
              <w:pStyle w:val="TAC"/>
              <w:rPr>
                <w:lang w:val="en-US" w:eastAsia="zh-CN" w:bidi="ar"/>
              </w:rPr>
            </w:pPr>
            <w:r>
              <w:rPr>
                <w:lang w:val="en-US" w:eastAsia="zh-CN" w:bidi="ar"/>
              </w:rPr>
              <w:t>CA_n46N_BCS</w:t>
            </w:r>
            <w:r w:rsidRPr="00C74263">
              <w:rPr>
                <w:szCs w:val="18"/>
                <w:lang w:val="en-US" w:eastAsia="zh-CN" w:bidi="ar"/>
              </w:rPr>
              <w:t>1</w:t>
            </w:r>
          </w:p>
        </w:tc>
        <w:tc>
          <w:tcPr>
            <w:tcW w:w="2445" w:type="dxa"/>
            <w:tcBorders>
              <w:top w:val="nil"/>
              <w:left w:val="single" w:sz="4" w:space="0" w:color="auto"/>
              <w:bottom w:val="single" w:sz="4" w:space="0" w:color="auto"/>
              <w:right w:val="single" w:sz="4" w:space="0" w:color="auto"/>
            </w:tcBorders>
            <w:shd w:val="clear" w:color="auto" w:fill="auto"/>
            <w:vAlign w:val="center"/>
          </w:tcPr>
          <w:p w14:paraId="55475E40"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0FDA9B82" w14:textId="77777777" w:rsidTr="004F423A">
        <w:trPr>
          <w:trHeight w:val="29"/>
        </w:trPr>
        <w:tc>
          <w:tcPr>
            <w:tcW w:w="2742" w:type="dxa"/>
            <w:tcBorders>
              <w:top w:val="nil"/>
              <w:left w:val="single" w:sz="4" w:space="0" w:color="auto"/>
              <w:bottom w:val="nil"/>
              <w:right w:val="single" w:sz="4" w:space="0" w:color="auto"/>
            </w:tcBorders>
            <w:vAlign w:val="center"/>
          </w:tcPr>
          <w:p w14:paraId="0DD985A0"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6CE81082"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DCE2CB6"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099601BC" w14:textId="77777777" w:rsidR="006F6378" w:rsidRPr="00C30686" w:rsidRDefault="006F6378" w:rsidP="0094020B">
            <w:pPr>
              <w:pStyle w:val="TAC"/>
              <w:rPr>
                <w:lang w:val="en-US" w:eastAsia="zh-CN" w:bidi="ar"/>
              </w:rPr>
            </w:pPr>
            <w:r w:rsidRPr="00C30686">
              <w:rPr>
                <w:lang w:val="en-US" w:eastAsia="zh-CN" w:bidi="ar"/>
              </w:rPr>
              <w:t>CA_n48(4A)_BCS0</w:t>
            </w:r>
          </w:p>
        </w:tc>
        <w:tc>
          <w:tcPr>
            <w:tcW w:w="2445" w:type="dxa"/>
            <w:tcBorders>
              <w:top w:val="nil"/>
              <w:left w:val="single" w:sz="4" w:space="0" w:color="auto"/>
              <w:bottom w:val="single" w:sz="4" w:space="0" w:color="auto"/>
              <w:right w:val="single" w:sz="4" w:space="0" w:color="auto"/>
            </w:tcBorders>
            <w:vAlign w:val="center"/>
          </w:tcPr>
          <w:p w14:paraId="5ACD44F0" w14:textId="77777777" w:rsidR="006F6378" w:rsidRPr="00C30686" w:rsidRDefault="006F6378" w:rsidP="0094020B">
            <w:pPr>
              <w:pStyle w:val="TAC"/>
              <w:rPr>
                <w:kern w:val="2"/>
                <w:szCs w:val="22"/>
                <w:lang w:val="en-US" w:eastAsia="zh-CN"/>
              </w:rPr>
            </w:pPr>
          </w:p>
        </w:tc>
      </w:tr>
      <w:tr w:rsidR="006F6378" w:rsidRPr="00C30686" w14:paraId="3133E44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08C886B"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3A5A4192"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3924991"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0E1D1D1D" w14:textId="77777777" w:rsidR="006F6378" w:rsidRPr="00C30686" w:rsidRDefault="006F6378" w:rsidP="0094020B">
            <w:pPr>
              <w:pStyle w:val="TAC"/>
              <w:rPr>
                <w:lang w:val="en-US" w:eastAsia="zh-CN" w:bidi="ar"/>
              </w:rPr>
            </w:pPr>
            <w:r w:rsidRPr="00C30686">
              <w:rPr>
                <w:lang w:val="en-US" w:eastAsia="zh-CN" w:bidi="ar"/>
              </w:rPr>
              <w:t>20, 40, 60, 80</w:t>
            </w:r>
          </w:p>
        </w:tc>
        <w:tc>
          <w:tcPr>
            <w:tcW w:w="2445" w:type="dxa"/>
            <w:tcBorders>
              <w:top w:val="nil"/>
              <w:left w:val="single" w:sz="4" w:space="0" w:color="auto"/>
              <w:bottom w:val="single" w:sz="4" w:space="0" w:color="auto"/>
              <w:right w:val="single" w:sz="4" w:space="0" w:color="auto"/>
            </w:tcBorders>
            <w:vAlign w:val="center"/>
          </w:tcPr>
          <w:p w14:paraId="0DF2A86C" w14:textId="77777777" w:rsidR="006F6378" w:rsidRPr="00C30686" w:rsidRDefault="006F6378" w:rsidP="0094020B">
            <w:pPr>
              <w:pStyle w:val="TAC"/>
              <w:rPr>
                <w:kern w:val="2"/>
                <w:szCs w:val="22"/>
                <w:lang w:val="en-US" w:eastAsia="zh-CN"/>
              </w:rPr>
            </w:pPr>
          </w:p>
        </w:tc>
      </w:tr>
      <w:tr w:rsidR="006F6378" w:rsidRPr="00C30686" w14:paraId="38F5216E"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2EC8E4EA" w14:textId="77777777" w:rsidR="006F6378" w:rsidRPr="00C30686" w:rsidRDefault="006F6378" w:rsidP="0094020B">
            <w:pPr>
              <w:pStyle w:val="TAC"/>
              <w:rPr>
                <w:kern w:val="2"/>
                <w:szCs w:val="22"/>
                <w:lang w:val="en-US"/>
              </w:rPr>
            </w:pPr>
            <w:r w:rsidRPr="00C30686">
              <w:rPr>
                <w:kern w:val="2"/>
                <w:szCs w:val="22"/>
                <w:lang w:val="en-US"/>
              </w:rPr>
              <w:t>CA_n46A-n48(4A)-n96B</w:t>
            </w:r>
          </w:p>
        </w:tc>
        <w:tc>
          <w:tcPr>
            <w:tcW w:w="2785" w:type="dxa"/>
            <w:tcBorders>
              <w:top w:val="nil"/>
              <w:left w:val="single" w:sz="4" w:space="0" w:color="auto"/>
              <w:bottom w:val="nil"/>
              <w:right w:val="single" w:sz="4" w:space="0" w:color="auto"/>
            </w:tcBorders>
            <w:shd w:val="clear" w:color="auto" w:fill="auto"/>
            <w:vAlign w:val="center"/>
          </w:tcPr>
          <w:p w14:paraId="6C02A12C" w14:textId="77777777" w:rsidR="006F6378" w:rsidRPr="00C30686" w:rsidRDefault="006F6378" w:rsidP="0094020B">
            <w:pPr>
              <w:pStyle w:val="TAC"/>
              <w:rPr>
                <w:kern w:val="2"/>
                <w:szCs w:val="22"/>
                <w:lang w:val="en-US"/>
              </w:rPr>
            </w:pPr>
            <w:r w:rsidRPr="00C30686">
              <w:rPr>
                <w:kern w:val="2"/>
                <w:szCs w:val="22"/>
                <w:lang w:val="en-US"/>
              </w:rPr>
              <w:t>CA_n46A-n48A</w:t>
            </w:r>
          </w:p>
          <w:p w14:paraId="3BEE0FB8"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6DDCDB3"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76292D48" w14:textId="77777777" w:rsidR="006F6378" w:rsidRPr="00C30686" w:rsidRDefault="006F6378" w:rsidP="0094020B">
            <w:pPr>
              <w:pStyle w:val="TAC"/>
              <w:rPr>
                <w:lang w:val="en-US" w:eastAsia="zh-CN" w:bidi="ar"/>
              </w:rPr>
            </w:pPr>
            <w:r w:rsidRPr="00C30686">
              <w:rPr>
                <w:lang w:val="en-US" w:eastAsia="zh-CN" w:bidi="ar"/>
              </w:rPr>
              <w:t>10, 20, 40, 60, 80</w:t>
            </w:r>
          </w:p>
        </w:tc>
        <w:tc>
          <w:tcPr>
            <w:tcW w:w="2445" w:type="dxa"/>
            <w:tcBorders>
              <w:top w:val="nil"/>
              <w:left w:val="single" w:sz="4" w:space="0" w:color="auto"/>
              <w:bottom w:val="single" w:sz="4" w:space="0" w:color="auto"/>
              <w:right w:val="single" w:sz="4" w:space="0" w:color="auto"/>
            </w:tcBorders>
            <w:shd w:val="clear" w:color="auto" w:fill="auto"/>
            <w:vAlign w:val="center"/>
          </w:tcPr>
          <w:p w14:paraId="24BB1A85"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690E832E" w14:textId="77777777" w:rsidTr="004F423A">
        <w:trPr>
          <w:trHeight w:val="29"/>
        </w:trPr>
        <w:tc>
          <w:tcPr>
            <w:tcW w:w="2742" w:type="dxa"/>
            <w:tcBorders>
              <w:top w:val="nil"/>
              <w:left w:val="single" w:sz="4" w:space="0" w:color="auto"/>
              <w:bottom w:val="nil"/>
              <w:right w:val="single" w:sz="4" w:space="0" w:color="auto"/>
            </w:tcBorders>
            <w:vAlign w:val="center"/>
          </w:tcPr>
          <w:p w14:paraId="2F104CE2"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1F623E5D"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6FF3B79"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58994196" w14:textId="77777777" w:rsidR="006F6378" w:rsidRPr="00C30686" w:rsidRDefault="006F6378" w:rsidP="0094020B">
            <w:pPr>
              <w:pStyle w:val="TAC"/>
              <w:rPr>
                <w:lang w:val="en-US" w:eastAsia="zh-CN" w:bidi="ar"/>
              </w:rPr>
            </w:pPr>
            <w:r w:rsidRPr="00C30686">
              <w:rPr>
                <w:lang w:val="en-US" w:eastAsia="zh-CN" w:bidi="ar"/>
              </w:rPr>
              <w:t>CA_n48(4A)_BCS0</w:t>
            </w:r>
          </w:p>
        </w:tc>
        <w:tc>
          <w:tcPr>
            <w:tcW w:w="2445" w:type="dxa"/>
            <w:tcBorders>
              <w:top w:val="nil"/>
              <w:left w:val="single" w:sz="4" w:space="0" w:color="auto"/>
              <w:bottom w:val="single" w:sz="4" w:space="0" w:color="auto"/>
              <w:right w:val="single" w:sz="4" w:space="0" w:color="auto"/>
            </w:tcBorders>
            <w:vAlign w:val="center"/>
          </w:tcPr>
          <w:p w14:paraId="0A75ECEA" w14:textId="77777777" w:rsidR="006F6378" w:rsidRPr="00C30686" w:rsidRDefault="006F6378" w:rsidP="0094020B">
            <w:pPr>
              <w:pStyle w:val="TAC"/>
              <w:rPr>
                <w:kern w:val="2"/>
                <w:szCs w:val="22"/>
                <w:lang w:val="en-US" w:eastAsia="zh-CN"/>
              </w:rPr>
            </w:pPr>
          </w:p>
        </w:tc>
      </w:tr>
      <w:tr w:rsidR="006F6378" w:rsidRPr="00C30686" w14:paraId="1945AA1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CCB6210"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517DDE4C"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64C5E565"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16FE4117" w14:textId="77777777" w:rsidR="006F6378" w:rsidRPr="00C30686" w:rsidRDefault="006F6378" w:rsidP="0094020B">
            <w:pPr>
              <w:pStyle w:val="TAC"/>
              <w:rPr>
                <w:lang w:val="en-US" w:eastAsia="zh-CN" w:bidi="ar"/>
              </w:rPr>
            </w:pPr>
            <w:r w:rsidRPr="00C30686">
              <w:rPr>
                <w:lang w:val="en-US" w:eastAsia="zh-CN" w:bidi="ar"/>
              </w:rPr>
              <w:t>CA_n96B_BCS0</w:t>
            </w:r>
          </w:p>
        </w:tc>
        <w:tc>
          <w:tcPr>
            <w:tcW w:w="2445" w:type="dxa"/>
            <w:tcBorders>
              <w:top w:val="nil"/>
              <w:left w:val="single" w:sz="4" w:space="0" w:color="auto"/>
              <w:bottom w:val="single" w:sz="4" w:space="0" w:color="auto"/>
              <w:right w:val="single" w:sz="4" w:space="0" w:color="auto"/>
            </w:tcBorders>
            <w:vAlign w:val="center"/>
          </w:tcPr>
          <w:p w14:paraId="3313CA53" w14:textId="77777777" w:rsidR="006F6378" w:rsidRPr="00C30686" w:rsidRDefault="006F6378" w:rsidP="0094020B">
            <w:pPr>
              <w:pStyle w:val="TAC"/>
              <w:rPr>
                <w:kern w:val="2"/>
                <w:szCs w:val="22"/>
                <w:lang w:val="en-US" w:eastAsia="zh-CN"/>
              </w:rPr>
            </w:pPr>
          </w:p>
        </w:tc>
      </w:tr>
      <w:tr w:rsidR="006F6378" w:rsidRPr="00C30686" w14:paraId="4535A809"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209C242E" w14:textId="77777777" w:rsidR="006F6378" w:rsidRPr="00C30686" w:rsidRDefault="006F6378" w:rsidP="0094020B">
            <w:pPr>
              <w:pStyle w:val="TAC"/>
              <w:rPr>
                <w:kern w:val="2"/>
                <w:szCs w:val="22"/>
                <w:lang w:val="en-US"/>
              </w:rPr>
            </w:pPr>
            <w:r w:rsidRPr="00C30686">
              <w:rPr>
                <w:kern w:val="2"/>
                <w:szCs w:val="22"/>
                <w:lang w:val="en-US"/>
              </w:rPr>
              <w:t>CA_n46B-n48(4A)-n96B</w:t>
            </w:r>
          </w:p>
        </w:tc>
        <w:tc>
          <w:tcPr>
            <w:tcW w:w="2785" w:type="dxa"/>
            <w:tcBorders>
              <w:top w:val="nil"/>
              <w:left w:val="single" w:sz="4" w:space="0" w:color="auto"/>
              <w:bottom w:val="nil"/>
              <w:right w:val="single" w:sz="4" w:space="0" w:color="auto"/>
            </w:tcBorders>
            <w:shd w:val="clear" w:color="auto" w:fill="auto"/>
            <w:vAlign w:val="center"/>
          </w:tcPr>
          <w:p w14:paraId="2124C60A" w14:textId="77777777" w:rsidR="006F6378" w:rsidRPr="00C30686" w:rsidRDefault="006F6378" w:rsidP="0094020B">
            <w:pPr>
              <w:pStyle w:val="TAC"/>
              <w:rPr>
                <w:kern w:val="2"/>
                <w:szCs w:val="22"/>
                <w:lang w:val="en-US"/>
              </w:rPr>
            </w:pPr>
            <w:r w:rsidRPr="00C30686">
              <w:rPr>
                <w:kern w:val="2"/>
                <w:szCs w:val="22"/>
                <w:lang w:val="en-US"/>
              </w:rPr>
              <w:t>CA_n46A-n48A</w:t>
            </w:r>
          </w:p>
          <w:p w14:paraId="1ACE327F"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7373E2D6"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3FD22E7E" w14:textId="77777777" w:rsidR="006F6378" w:rsidRPr="00C30686" w:rsidRDefault="006F6378" w:rsidP="0094020B">
            <w:pPr>
              <w:pStyle w:val="TAC"/>
              <w:rPr>
                <w:lang w:val="en-US" w:eastAsia="zh-CN" w:bidi="ar"/>
              </w:rPr>
            </w:pPr>
            <w:r w:rsidRPr="00C30686">
              <w:rPr>
                <w:lang w:val="en-US" w:eastAsia="zh-CN" w:bidi="ar"/>
              </w:rPr>
              <w:t>CA_n46B_BCS0</w:t>
            </w:r>
          </w:p>
        </w:tc>
        <w:tc>
          <w:tcPr>
            <w:tcW w:w="2445" w:type="dxa"/>
            <w:tcBorders>
              <w:top w:val="nil"/>
              <w:left w:val="single" w:sz="4" w:space="0" w:color="auto"/>
              <w:bottom w:val="single" w:sz="4" w:space="0" w:color="auto"/>
              <w:right w:val="single" w:sz="4" w:space="0" w:color="auto"/>
            </w:tcBorders>
            <w:shd w:val="clear" w:color="auto" w:fill="auto"/>
            <w:vAlign w:val="center"/>
          </w:tcPr>
          <w:p w14:paraId="7D4E7043"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02D4C9BF" w14:textId="77777777" w:rsidTr="004F423A">
        <w:trPr>
          <w:trHeight w:val="29"/>
        </w:trPr>
        <w:tc>
          <w:tcPr>
            <w:tcW w:w="2742" w:type="dxa"/>
            <w:tcBorders>
              <w:top w:val="nil"/>
              <w:left w:val="single" w:sz="4" w:space="0" w:color="auto"/>
              <w:bottom w:val="nil"/>
              <w:right w:val="single" w:sz="4" w:space="0" w:color="auto"/>
            </w:tcBorders>
            <w:vAlign w:val="center"/>
          </w:tcPr>
          <w:p w14:paraId="367C381D"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56817804"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FE6163B"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78EFBB09" w14:textId="77777777" w:rsidR="006F6378" w:rsidRPr="00C30686" w:rsidRDefault="006F6378" w:rsidP="0094020B">
            <w:pPr>
              <w:pStyle w:val="TAC"/>
              <w:rPr>
                <w:lang w:val="en-US" w:eastAsia="zh-CN" w:bidi="ar"/>
              </w:rPr>
            </w:pPr>
            <w:r w:rsidRPr="00C30686">
              <w:rPr>
                <w:lang w:val="en-US" w:eastAsia="zh-CN" w:bidi="ar"/>
              </w:rPr>
              <w:t>CA_n48(4A)_BCS0</w:t>
            </w:r>
          </w:p>
        </w:tc>
        <w:tc>
          <w:tcPr>
            <w:tcW w:w="2445" w:type="dxa"/>
            <w:tcBorders>
              <w:top w:val="nil"/>
              <w:left w:val="single" w:sz="4" w:space="0" w:color="auto"/>
              <w:bottom w:val="single" w:sz="4" w:space="0" w:color="auto"/>
              <w:right w:val="single" w:sz="4" w:space="0" w:color="auto"/>
            </w:tcBorders>
            <w:vAlign w:val="center"/>
          </w:tcPr>
          <w:p w14:paraId="1FE72DCD" w14:textId="77777777" w:rsidR="006F6378" w:rsidRPr="00C30686" w:rsidRDefault="006F6378" w:rsidP="0094020B">
            <w:pPr>
              <w:pStyle w:val="TAC"/>
              <w:rPr>
                <w:kern w:val="2"/>
                <w:szCs w:val="22"/>
                <w:lang w:val="en-US" w:eastAsia="zh-CN"/>
              </w:rPr>
            </w:pPr>
          </w:p>
        </w:tc>
      </w:tr>
      <w:tr w:rsidR="006F6378" w:rsidRPr="00C30686" w14:paraId="0292EC1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84C67AC"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66320FAB"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29901054"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16CF2E00" w14:textId="77777777" w:rsidR="006F6378" w:rsidRPr="00C30686" w:rsidRDefault="006F6378" w:rsidP="0094020B">
            <w:pPr>
              <w:pStyle w:val="TAC"/>
              <w:rPr>
                <w:lang w:val="en-US" w:eastAsia="zh-CN" w:bidi="ar"/>
              </w:rPr>
            </w:pPr>
            <w:r w:rsidRPr="00C30686">
              <w:rPr>
                <w:lang w:val="en-US" w:eastAsia="zh-CN" w:bidi="ar"/>
              </w:rPr>
              <w:t>CA_n96B_BCS0</w:t>
            </w:r>
          </w:p>
        </w:tc>
        <w:tc>
          <w:tcPr>
            <w:tcW w:w="2445" w:type="dxa"/>
            <w:tcBorders>
              <w:top w:val="nil"/>
              <w:left w:val="single" w:sz="4" w:space="0" w:color="auto"/>
              <w:bottom w:val="single" w:sz="4" w:space="0" w:color="auto"/>
              <w:right w:val="single" w:sz="4" w:space="0" w:color="auto"/>
            </w:tcBorders>
            <w:vAlign w:val="center"/>
          </w:tcPr>
          <w:p w14:paraId="2524746B" w14:textId="77777777" w:rsidR="006F6378" w:rsidRPr="00C30686" w:rsidRDefault="006F6378" w:rsidP="0094020B">
            <w:pPr>
              <w:pStyle w:val="TAC"/>
              <w:rPr>
                <w:kern w:val="2"/>
                <w:szCs w:val="22"/>
                <w:lang w:val="en-US" w:eastAsia="zh-CN"/>
              </w:rPr>
            </w:pPr>
          </w:p>
        </w:tc>
      </w:tr>
      <w:tr w:rsidR="006F6378" w:rsidRPr="00C30686" w14:paraId="4C3D1EA8"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5978D3B3" w14:textId="77777777" w:rsidR="006F6378" w:rsidRPr="00C30686" w:rsidRDefault="006F6378" w:rsidP="0094020B">
            <w:pPr>
              <w:pStyle w:val="TAC"/>
              <w:rPr>
                <w:kern w:val="2"/>
                <w:szCs w:val="22"/>
                <w:lang w:val="en-US"/>
              </w:rPr>
            </w:pPr>
            <w:r w:rsidRPr="00C30686">
              <w:rPr>
                <w:kern w:val="2"/>
                <w:szCs w:val="22"/>
                <w:lang w:val="en-US"/>
              </w:rPr>
              <w:t>CA_n46C-n48(4A)-n96B</w:t>
            </w:r>
          </w:p>
        </w:tc>
        <w:tc>
          <w:tcPr>
            <w:tcW w:w="2785" w:type="dxa"/>
            <w:tcBorders>
              <w:top w:val="nil"/>
              <w:left w:val="single" w:sz="4" w:space="0" w:color="auto"/>
              <w:bottom w:val="nil"/>
              <w:right w:val="single" w:sz="4" w:space="0" w:color="auto"/>
            </w:tcBorders>
            <w:shd w:val="clear" w:color="auto" w:fill="auto"/>
            <w:vAlign w:val="center"/>
          </w:tcPr>
          <w:p w14:paraId="0B5E5898" w14:textId="77777777" w:rsidR="006F6378" w:rsidRPr="00C30686" w:rsidRDefault="006F6378" w:rsidP="0094020B">
            <w:pPr>
              <w:pStyle w:val="TAC"/>
              <w:rPr>
                <w:kern w:val="2"/>
                <w:szCs w:val="22"/>
                <w:lang w:val="en-US"/>
              </w:rPr>
            </w:pPr>
            <w:r w:rsidRPr="00C30686">
              <w:rPr>
                <w:kern w:val="2"/>
                <w:szCs w:val="22"/>
                <w:lang w:val="en-US"/>
              </w:rPr>
              <w:t>CA_n46A-n48A</w:t>
            </w:r>
          </w:p>
          <w:p w14:paraId="3D796C2D"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7637D396"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56BD0825" w14:textId="77777777" w:rsidR="006F6378" w:rsidRPr="00C30686" w:rsidRDefault="006F6378" w:rsidP="0094020B">
            <w:pPr>
              <w:pStyle w:val="TAC"/>
              <w:rPr>
                <w:lang w:val="en-US" w:eastAsia="zh-CN" w:bidi="ar"/>
              </w:rPr>
            </w:pPr>
            <w:r w:rsidRPr="00C30686">
              <w:rPr>
                <w:lang w:val="en-US" w:eastAsia="zh-CN" w:bidi="ar"/>
              </w:rPr>
              <w:t>CA_n46C_BCS0</w:t>
            </w:r>
          </w:p>
        </w:tc>
        <w:tc>
          <w:tcPr>
            <w:tcW w:w="2445" w:type="dxa"/>
            <w:tcBorders>
              <w:top w:val="nil"/>
              <w:left w:val="single" w:sz="4" w:space="0" w:color="auto"/>
              <w:bottom w:val="single" w:sz="4" w:space="0" w:color="auto"/>
              <w:right w:val="single" w:sz="4" w:space="0" w:color="auto"/>
            </w:tcBorders>
            <w:shd w:val="clear" w:color="auto" w:fill="auto"/>
            <w:vAlign w:val="center"/>
          </w:tcPr>
          <w:p w14:paraId="2CEE4796"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64F4D00C" w14:textId="77777777" w:rsidTr="004F423A">
        <w:trPr>
          <w:trHeight w:val="29"/>
        </w:trPr>
        <w:tc>
          <w:tcPr>
            <w:tcW w:w="2742" w:type="dxa"/>
            <w:tcBorders>
              <w:top w:val="nil"/>
              <w:left w:val="single" w:sz="4" w:space="0" w:color="auto"/>
              <w:bottom w:val="nil"/>
              <w:right w:val="single" w:sz="4" w:space="0" w:color="auto"/>
            </w:tcBorders>
            <w:vAlign w:val="center"/>
          </w:tcPr>
          <w:p w14:paraId="5FCDF2B7"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7AE52E98"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45396E6F"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474E83D9" w14:textId="77777777" w:rsidR="006F6378" w:rsidRPr="00C30686" w:rsidRDefault="006F6378" w:rsidP="0094020B">
            <w:pPr>
              <w:pStyle w:val="TAC"/>
              <w:rPr>
                <w:lang w:val="en-US" w:eastAsia="zh-CN" w:bidi="ar"/>
              </w:rPr>
            </w:pPr>
            <w:r w:rsidRPr="00C30686">
              <w:rPr>
                <w:lang w:val="en-US" w:eastAsia="zh-CN" w:bidi="ar"/>
              </w:rPr>
              <w:t>CA_n48(4A)_BCS0</w:t>
            </w:r>
          </w:p>
        </w:tc>
        <w:tc>
          <w:tcPr>
            <w:tcW w:w="2445" w:type="dxa"/>
            <w:tcBorders>
              <w:top w:val="nil"/>
              <w:left w:val="single" w:sz="4" w:space="0" w:color="auto"/>
              <w:bottom w:val="single" w:sz="4" w:space="0" w:color="auto"/>
              <w:right w:val="single" w:sz="4" w:space="0" w:color="auto"/>
            </w:tcBorders>
            <w:vAlign w:val="center"/>
          </w:tcPr>
          <w:p w14:paraId="2A24E869" w14:textId="77777777" w:rsidR="006F6378" w:rsidRPr="00C30686" w:rsidRDefault="006F6378" w:rsidP="0094020B">
            <w:pPr>
              <w:pStyle w:val="TAC"/>
              <w:rPr>
                <w:kern w:val="2"/>
                <w:szCs w:val="22"/>
                <w:lang w:val="en-US" w:eastAsia="zh-CN"/>
              </w:rPr>
            </w:pPr>
          </w:p>
        </w:tc>
      </w:tr>
      <w:tr w:rsidR="006F6378" w:rsidRPr="00C30686" w14:paraId="32F4B8F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EDE3647"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4DD4F412"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7DA42BCE"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1E3172CD" w14:textId="77777777" w:rsidR="006F6378" w:rsidRPr="00C30686" w:rsidRDefault="006F6378" w:rsidP="0094020B">
            <w:pPr>
              <w:pStyle w:val="TAC"/>
              <w:rPr>
                <w:lang w:val="en-US" w:eastAsia="zh-CN" w:bidi="ar"/>
              </w:rPr>
            </w:pPr>
            <w:r w:rsidRPr="00C30686">
              <w:rPr>
                <w:lang w:val="en-US" w:eastAsia="zh-CN" w:bidi="ar"/>
              </w:rPr>
              <w:t>CA_n96B_BCS0</w:t>
            </w:r>
          </w:p>
        </w:tc>
        <w:tc>
          <w:tcPr>
            <w:tcW w:w="2445" w:type="dxa"/>
            <w:tcBorders>
              <w:top w:val="nil"/>
              <w:left w:val="single" w:sz="4" w:space="0" w:color="auto"/>
              <w:bottom w:val="single" w:sz="4" w:space="0" w:color="auto"/>
              <w:right w:val="single" w:sz="4" w:space="0" w:color="auto"/>
            </w:tcBorders>
            <w:vAlign w:val="center"/>
          </w:tcPr>
          <w:p w14:paraId="6A0DEAC7" w14:textId="77777777" w:rsidR="006F6378" w:rsidRPr="00C30686" w:rsidRDefault="006F6378" w:rsidP="0094020B">
            <w:pPr>
              <w:pStyle w:val="TAC"/>
              <w:rPr>
                <w:kern w:val="2"/>
                <w:szCs w:val="22"/>
                <w:lang w:val="en-US" w:eastAsia="zh-CN"/>
              </w:rPr>
            </w:pPr>
          </w:p>
        </w:tc>
      </w:tr>
      <w:tr w:rsidR="006F6378" w:rsidRPr="00C30686" w14:paraId="7A71486E"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7169ED45" w14:textId="77777777" w:rsidR="006F6378" w:rsidRPr="00C30686" w:rsidRDefault="006F6378" w:rsidP="0094020B">
            <w:pPr>
              <w:pStyle w:val="TAC"/>
              <w:rPr>
                <w:kern w:val="2"/>
                <w:szCs w:val="22"/>
                <w:lang w:val="en-US"/>
              </w:rPr>
            </w:pPr>
            <w:r w:rsidRPr="00C30686">
              <w:rPr>
                <w:kern w:val="2"/>
                <w:szCs w:val="22"/>
                <w:lang w:val="en-US"/>
              </w:rPr>
              <w:t>CA_n46D-n48(4A)-n96B</w:t>
            </w:r>
          </w:p>
        </w:tc>
        <w:tc>
          <w:tcPr>
            <w:tcW w:w="2785" w:type="dxa"/>
            <w:tcBorders>
              <w:top w:val="nil"/>
              <w:left w:val="single" w:sz="4" w:space="0" w:color="auto"/>
              <w:bottom w:val="nil"/>
              <w:right w:val="single" w:sz="4" w:space="0" w:color="auto"/>
            </w:tcBorders>
            <w:shd w:val="clear" w:color="auto" w:fill="auto"/>
            <w:vAlign w:val="center"/>
          </w:tcPr>
          <w:p w14:paraId="07C059B8" w14:textId="77777777" w:rsidR="006F6378" w:rsidRPr="00C30686" w:rsidRDefault="006F6378" w:rsidP="0094020B">
            <w:pPr>
              <w:pStyle w:val="TAC"/>
              <w:rPr>
                <w:kern w:val="2"/>
                <w:szCs w:val="22"/>
                <w:lang w:val="en-US"/>
              </w:rPr>
            </w:pPr>
            <w:r w:rsidRPr="00C30686">
              <w:rPr>
                <w:kern w:val="2"/>
                <w:szCs w:val="22"/>
                <w:lang w:val="en-US"/>
              </w:rPr>
              <w:t>CA_n46A-n48A</w:t>
            </w:r>
          </w:p>
          <w:p w14:paraId="793E9FD0"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7285E2B3"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1556DBD9" w14:textId="77777777" w:rsidR="006F6378" w:rsidRPr="00C30686" w:rsidRDefault="006F6378" w:rsidP="0094020B">
            <w:pPr>
              <w:pStyle w:val="TAC"/>
              <w:rPr>
                <w:lang w:val="en-US" w:eastAsia="zh-CN" w:bidi="ar"/>
              </w:rPr>
            </w:pPr>
            <w:r w:rsidRPr="00C30686">
              <w:rPr>
                <w:lang w:val="en-US" w:eastAsia="zh-CN" w:bidi="ar"/>
              </w:rPr>
              <w:t>CA_n46D_BCS0</w:t>
            </w:r>
          </w:p>
        </w:tc>
        <w:tc>
          <w:tcPr>
            <w:tcW w:w="2445" w:type="dxa"/>
            <w:tcBorders>
              <w:top w:val="nil"/>
              <w:left w:val="single" w:sz="4" w:space="0" w:color="auto"/>
              <w:bottom w:val="single" w:sz="4" w:space="0" w:color="auto"/>
              <w:right w:val="single" w:sz="4" w:space="0" w:color="auto"/>
            </w:tcBorders>
            <w:shd w:val="clear" w:color="auto" w:fill="auto"/>
            <w:vAlign w:val="center"/>
          </w:tcPr>
          <w:p w14:paraId="403CE02F"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0DE301BB" w14:textId="77777777" w:rsidTr="004F423A">
        <w:trPr>
          <w:trHeight w:val="29"/>
        </w:trPr>
        <w:tc>
          <w:tcPr>
            <w:tcW w:w="2742" w:type="dxa"/>
            <w:tcBorders>
              <w:top w:val="nil"/>
              <w:left w:val="single" w:sz="4" w:space="0" w:color="auto"/>
              <w:bottom w:val="nil"/>
              <w:right w:val="single" w:sz="4" w:space="0" w:color="auto"/>
            </w:tcBorders>
            <w:vAlign w:val="center"/>
          </w:tcPr>
          <w:p w14:paraId="66F4B099"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5427DB89"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81DFD93"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5195ABF8" w14:textId="77777777" w:rsidR="006F6378" w:rsidRPr="00C30686" w:rsidRDefault="006F6378" w:rsidP="0094020B">
            <w:pPr>
              <w:pStyle w:val="TAC"/>
              <w:rPr>
                <w:lang w:val="en-US" w:eastAsia="zh-CN" w:bidi="ar"/>
              </w:rPr>
            </w:pPr>
            <w:r w:rsidRPr="00C30686">
              <w:rPr>
                <w:lang w:val="en-US" w:eastAsia="zh-CN" w:bidi="ar"/>
              </w:rPr>
              <w:t>CA_n48(4A)_BCS0</w:t>
            </w:r>
          </w:p>
        </w:tc>
        <w:tc>
          <w:tcPr>
            <w:tcW w:w="2445" w:type="dxa"/>
            <w:tcBorders>
              <w:top w:val="nil"/>
              <w:left w:val="single" w:sz="4" w:space="0" w:color="auto"/>
              <w:bottom w:val="single" w:sz="4" w:space="0" w:color="auto"/>
              <w:right w:val="single" w:sz="4" w:space="0" w:color="auto"/>
            </w:tcBorders>
            <w:vAlign w:val="center"/>
          </w:tcPr>
          <w:p w14:paraId="75F33271" w14:textId="77777777" w:rsidR="006F6378" w:rsidRPr="00C30686" w:rsidRDefault="006F6378" w:rsidP="0094020B">
            <w:pPr>
              <w:pStyle w:val="TAC"/>
              <w:rPr>
                <w:kern w:val="2"/>
                <w:szCs w:val="22"/>
                <w:lang w:val="en-US" w:eastAsia="zh-CN"/>
              </w:rPr>
            </w:pPr>
          </w:p>
        </w:tc>
      </w:tr>
      <w:tr w:rsidR="006F6378" w:rsidRPr="00C30686" w14:paraId="473CE200"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8C60CF8"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40EC5C1D"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46968C17"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18893A1B" w14:textId="77777777" w:rsidR="006F6378" w:rsidRPr="00C30686" w:rsidRDefault="006F6378" w:rsidP="0094020B">
            <w:pPr>
              <w:pStyle w:val="TAC"/>
              <w:rPr>
                <w:lang w:val="en-US" w:eastAsia="zh-CN" w:bidi="ar"/>
              </w:rPr>
            </w:pPr>
            <w:r w:rsidRPr="00C30686">
              <w:rPr>
                <w:lang w:val="en-US" w:eastAsia="zh-CN" w:bidi="ar"/>
              </w:rPr>
              <w:t>CA_n96B_BCS0</w:t>
            </w:r>
          </w:p>
        </w:tc>
        <w:tc>
          <w:tcPr>
            <w:tcW w:w="2445" w:type="dxa"/>
            <w:tcBorders>
              <w:top w:val="nil"/>
              <w:left w:val="single" w:sz="4" w:space="0" w:color="auto"/>
              <w:bottom w:val="single" w:sz="4" w:space="0" w:color="auto"/>
              <w:right w:val="single" w:sz="4" w:space="0" w:color="auto"/>
            </w:tcBorders>
            <w:vAlign w:val="center"/>
          </w:tcPr>
          <w:p w14:paraId="6386D8ED" w14:textId="77777777" w:rsidR="006F6378" w:rsidRPr="00C30686" w:rsidRDefault="006F6378" w:rsidP="0094020B">
            <w:pPr>
              <w:pStyle w:val="TAC"/>
              <w:rPr>
                <w:kern w:val="2"/>
                <w:szCs w:val="22"/>
                <w:lang w:val="en-US" w:eastAsia="zh-CN"/>
              </w:rPr>
            </w:pPr>
          </w:p>
        </w:tc>
      </w:tr>
      <w:tr w:rsidR="006F6378" w:rsidRPr="00C30686" w14:paraId="5C53C58D"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5B6F50B"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CA_n46M-n48(4A)-n96B</w:t>
            </w:r>
          </w:p>
        </w:tc>
        <w:tc>
          <w:tcPr>
            <w:tcW w:w="2785" w:type="dxa"/>
            <w:tcBorders>
              <w:top w:val="single" w:sz="4" w:space="0" w:color="auto"/>
              <w:left w:val="single" w:sz="4" w:space="0" w:color="auto"/>
              <w:bottom w:val="nil"/>
              <w:right w:val="single" w:sz="4" w:space="0" w:color="auto"/>
            </w:tcBorders>
            <w:vAlign w:val="center"/>
          </w:tcPr>
          <w:p w14:paraId="56E34EB5"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w:t>
            </w:r>
          </w:p>
        </w:tc>
        <w:tc>
          <w:tcPr>
            <w:tcW w:w="1259" w:type="dxa"/>
            <w:tcBorders>
              <w:top w:val="single" w:sz="4" w:space="0" w:color="auto"/>
              <w:left w:val="single" w:sz="4" w:space="0" w:color="auto"/>
              <w:bottom w:val="single" w:sz="4" w:space="0" w:color="auto"/>
              <w:right w:val="single" w:sz="4" w:space="0" w:color="auto"/>
            </w:tcBorders>
            <w:vAlign w:val="center"/>
          </w:tcPr>
          <w:p w14:paraId="694F59EE"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2439FA0C"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CA_n46M_BCS0</w:t>
            </w:r>
          </w:p>
        </w:tc>
        <w:tc>
          <w:tcPr>
            <w:tcW w:w="2445" w:type="dxa"/>
            <w:tcBorders>
              <w:top w:val="single" w:sz="4" w:space="0" w:color="auto"/>
              <w:left w:val="single" w:sz="4" w:space="0" w:color="auto"/>
              <w:bottom w:val="nil"/>
              <w:right w:val="single" w:sz="4" w:space="0" w:color="auto"/>
            </w:tcBorders>
            <w:vAlign w:val="center"/>
          </w:tcPr>
          <w:p w14:paraId="5F3A5821" w14:textId="77777777" w:rsidR="006F6378" w:rsidRPr="00C30686" w:rsidRDefault="006F6378" w:rsidP="0094020B">
            <w:pPr>
              <w:pStyle w:val="TAC"/>
              <w:rPr>
                <w:rFonts w:eastAsiaTheme="minorEastAsia"/>
                <w:kern w:val="2"/>
                <w:szCs w:val="22"/>
                <w:lang w:val="en-US" w:eastAsia="zh-CN"/>
              </w:rPr>
            </w:pPr>
            <w:r w:rsidRPr="00C30686">
              <w:rPr>
                <w:rFonts w:eastAsiaTheme="minorEastAsia"/>
                <w:lang w:val="en-US" w:eastAsia="zh-CN"/>
              </w:rPr>
              <w:t>0</w:t>
            </w:r>
          </w:p>
        </w:tc>
      </w:tr>
      <w:tr w:rsidR="006F6378" w:rsidRPr="00C30686" w14:paraId="7B1EAB7F" w14:textId="77777777" w:rsidTr="004F423A">
        <w:trPr>
          <w:trHeight w:val="29"/>
        </w:trPr>
        <w:tc>
          <w:tcPr>
            <w:tcW w:w="2742" w:type="dxa"/>
            <w:tcBorders>
              <w:top w:val="nil"/>
              <w:left w:val="single" w:sz="4" w:space="0" w:color="auto"/>
              <w:bottom w:val="nil"/>
              <w:right w:val="single" w:sz="4" w:space="0" w:color="auto"/>
            </w:tcBorders>
            <w:vAlign w:val="center"/>
          </w:tcPr>
          <w:p w14:paraId="14CE8AB7"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nil"/>
              <w:right w:val="single" w:sz="4" w:space="0" w:color="auto"/>
            </w:tcBorders>
            <w:vAlign w:val="center"/>
          </w:tcPr>
          <w:p w14:paraId="52AC55D0"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864E368"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1174D444"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CA_n48(4A)_BCS0</w:t>
            </w:r>
          </w:p>
        </w:tc>
        <w:tc>
          <w:tcPr>
            <w:tcW w:w="2445" w:type="dxa"/>
            <w:tcBorders>
              <w:top w:val="nil"/>
              <w:left w:val="single" w:sz="4" w:space="0" w:color="auto"/>
              <w:bottom w:val="nil"/>
              <w:right w:val="single" w:sz="4" w:space="0" w:color="auto"/>
            </w:tcBorders>
            <w:vAlign w:val="center"/>
          </w:tcPr>
          <w:p w14:paraId="49FFF31E" w14:textId="77777777" w:rsidR="006F6378" w:rsidRPr="00C30686" w:rsidRDefault="006F6378" w:rsidP="0094020B">
            <w:pPr>
              <w:pStyle w:val="TAC"/>
              <w:rPr>
                <w:rFonts w:eastAsiaTheme="minorEastAsia"/>
                <w:kern w:val="2"/>
                <w:szCs w:val="22"/>
                <w:lang w:val="en-US" w:eastAsia="zh-CN"/>
              </w:rPr>
            </w:pPr>
          </w:p>
        </w:tc>
      </w:tr>
      <w:tr w:rsidR="006F6378" w:rsidRPr="00C30686" w14:paraId="2F25E153"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2A63307"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1D00722E"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52911FF"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03A441D3"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CA_n96B_BCS0</w:t>
            </w:r>
          </w:p>
        </w:tc>
        <w:tc>
          <w:tcPr>
            <w:tcW w:w="2445" w:type="dxa"/>
            <w:tcBorders>
              <w:top w:val="nil"/>
              <w:left w:val="single" w:sz="4" w:space="0" w:color="auto"/>
              <w:bottom w:val="single" w:sz="4" w:space="0" w:color="auto"/>
              <w:right w:val="single" w:sz="4" w:space="0" w:color="auto"/>
            </w:tcBorders>
            <w:vAlign w:val="center"/>
          </w:tcPr>
          <w:p w14:paraId="4F7DFB7E" w14:textId="77777777" w:rsidR="006F6378" w:rsidRPr="00C30686" w:rsidRDefault="006F6378" w:rsidP="0094020B">
            <w:pPr>
              <w:pStyle w:val="TAC"/>
              <w:rPr>
                <w:rFonts w:eastAsiaTheme="minorEastAsia"/>
                <w:kern w:val="2"/>
                <w:szCs w:val="22"/>
                <w:lang w:val="en-US" w:eastAsia="zh-CN"/>
              </w:rPr>
            </w:pPr>
          </w:p>
        </w:tc>
      </w:tr>
      <w:tr w:rsidR="006F6378" w:rsidRPr="00C30686" w14:paraId="035B1CD3"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5B41EABE" w14:textId="77777777" w:rsidR="006F6378" w:rsidRPr="00C30686" w:rsidRDefault="006F6378" w:rsidP="0094020B">
            <w:pPr>
              <w:pStyle w:val="TAC"/>
              <w:rPr>
                <w:kern w:val="2"/>
                <w:szCs w:val="22"/>
                <w:lang w:val="en-US"/>
              </w:rPr>
            </w:pPr>
            <w:r w:rsidRPr="00C30686">
              <w:rPr>
                <w:kern w:val="2"/>
                <w:szCs w:val="22"/>
                <w:lang w:val="en-US"/>
              </w:rPr>
              <w:t>CA_n46N-n48(4A)-n96B</w:t>
            </w:r>
          </w:p>
        </w:tc>
        <w:tc>
          <w:tcPr>
            <w:tcW w:w="2785" w:type="dxa"/>
            <w:tcBorders>
              <w:top w:val="nil"/>
              <w:left w:val="single" w:sz="4" w:space="0" w:color="auto"/>
              <w:bottom w:val="nil"/>
              <w:right w:val="single" w:sz="4" w:space="0" w:color="auto"/>
            </w:tcBorders>
            <w:shd w:val="clear" w:color="auto" w:fill="auto"/>
            <w:vAlign w:val="center"/>
          </w:tcPr>
          <w:p w14:paraId="0AD760B4" w14:textId="77777777" w:rsidR="006F6378" w:rsidRPr="00C30686" w:rsidRDefault="006F6378" w:rsidP="0094020B">
            <w:pPr>
              <w:pStyle w:val="TAC"/>
              <w:rPr>
                <w:kern w:val="2"/>
                <w:szCs w:val="22"/>
                <w:lang w:val="en-US"/>
              </w:rPr>
            </w:pPr>
            <w:r w:rsidRPr="00C30686">
              <w:rPr>
                <w:kern w:val="2"/>
                <w:szCs w:val="22"/>
                <w:lang w:val="en-US"/>
              </w:rPr>
              <w:t>CA_n46A-n48A</w:t>
            </w:r>
          </w:p>
          <w:p w14:paraId="03A59F87"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03E5B21F"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1DEF0BF5" w14:textId="77777777" w:rsidR="006F6378" w:rsidRPr="00C30686" w:rsidRDefault="006F6378" w:rsidP="0094020B">
            <w:pPr>
              <w:pStyle w:val="TAC"/>
              <w:rPr>
                <w:lang w:val="en-US" w:eastAsia="zh-CN" w:bidi="ar"/>
              </w:rPr>
            </w:pPr>
            <w:r>
              <w:rPr>
                <w:lang w:val="en-US" w:eastAsia="zh-CN" w:bidi="ar"/>
              </w:rPr>
              <w:t>CA_n46N_BCS</w:t>
            </w:r>
            <w:r w:rsidRPr="00C74263">
              <w:rPr>
                <w:szCs w:val="18"/>
                <w:lang w:val="en-US" w:eastAsia="zh-CN" w:bidi="ar"/>
              </w:rPr>
              <w:t>1</w:t>
            </w:r>
          </w:p>
        </w:tc>
        <w:tc>
          <w:tcPr>
            <w:tcW w:w="2445" w:type="dxa"/>
            <w:tcBorders>
              <w:top w:val="nil"/>
              <w:left w:val="single" w:sz="4" w:space="0" w:color="auto"/>
              <w:bottom w:val="single" w:sz="4" w:space="0" w:color="auto"/>
              <w:right w:val="single" w:sz="4" w:space="0" w:color="auto"/>
            </w:tcBorders>
            <w:shd w:val="clear" w:color="auto" w:fill="auto"/>
            <w:vAlign w:val="center"/>
          </w:tcPr>
          <w:p w14:paraId="76AA6E6C"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77025E7E" w14:textId="77777777" w:rsidTr="004F423A">
        <w:trPr>
          <w:trHeight w:val="29"/>
        </w:trPr>
        <w:tc>
          <w:tcPr>
            <w:tcW w:w="2742" w:type="dxa"/>
            <w:tcBorders>
              <w:top w:val="nil"/>
              <w:left w:val="single" w:sz="4" w:space="0" w:color="auto"/>
              <w:bottom w:val="nil"/>
              <w:right w:val="single" w:sz="4" w:space="0" w:color="auto"/>
            </w:tcBorders>
            <w:vAlign w:val="center"/>
          </w:tcPr>
          <w:p w14:paraId="596D7A3B"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57F71062"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C3C6F78"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758D2FB3" w14:textId="77777777" w:rsidR="006F6378" w:rsidRPr="00C30686" w:rsidRDefault="006F6378" w:rsidP="0094020B">
            <w:pPr>
              <w:pStyle w:val="TAC"/>
              <w:rPr>
                <w:lang w:val="en-US" w:eastAsia="zh-CN" w:bidi="ar"/>
              </w:rPr>
            </w:pPr>
            <w:r w:rsidRPr="00C30686">
              <w:rPr>
                <w:lang w:val="en-US" w:eastAsia="zh-CN" w:bidi="ar"/>
              </w:rPr>
              <w:t>CA_n48(4A)_BCS0</w:t>
            </w:r>
          </w:p>
        </w:tc>
        <w:tc>
          <w:tcPr>
            <w:tcW w:w="2445" w:type="dxa"/>
            <w:tcBorders>
              <w:top w:val="nil"/>
              <w:left w:val="single" w:sz="4" w:space="0" w:color="auto"/>
              <w:bottom w:val="single" w:sz="4" w:space="0" w:color="auto"/>
              <w:right w:val="single" w:sz="4" w:space="0" w:color="auto"/>
            </w:tcBorders>
            <w:vAlign w:val="center"/>
          </w:tcPr>
          <w:p w14:paraId="446BCF74" w14:textId="77777777" w:rsidR="006F6378" w:rsidRPr="00C30686" w:rsidRDefault="006F6378" w:rsidP="0094020B">
            <w:pPr>
              <w:pStyle w:val="TAC"/>
              <w:rPr>
                <w:kern w:val="2"/>
                <w:szCs w:val="22"/>
                <w:lang w:val="en-US" w:eastAsia="zh-CN"/>
              </w:rPr>
            </w:pPr>
          </w:p>
        </w:tc>
      </w:tr>
      <w:tr w:rsidR="006F6378" w:rsidRPr="00C30686" w14:paraId="3C81D3D0"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0F0014F"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026EFF28"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773F51A2"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532BA538" w14:textId="77777777" w:rsidR="006F6378" w:rsidRPr="00C30686" w:rsidRDefault="006F6378" w:rsidP="0094020B">
            <w:pPr>
              <w:pStyle w:val="TAC"/>
              <w:rPr>
                <w:lang w:val="en-US" w:eastAsia="zh-CN" w:bidi="ar"/>
              </w:rPr>
            </w:pPr>
            <w:r w:rsidRPr="00C30686">
              <w:rPr>
                <w:lang w:val="en-US" w:eastAsia="zh-CN" w:bidi="ar"/>
              </w:rPr>
              <w:t>CA_n96B_BCS0</w:t>
            </w:r>
          </w:p>
        </w:tc>
        <w:tc>
          <w:tcPr>
            <w:tcW w:w="2445" w:type="dxa"/>
            <w:tcBorders>
              <w:top w:val="nil"/>
              <w:left w:val="single" w:sz="4" w:space="0" w:color="auto"/>
              <w:bottom w:val="single" w:sz="4" w:space="0" w:color="auto"/>
              <w:right w:val="single" w:sz="4" w:space="0" w:color="auto"/>
            </w:tcBorders>
            <w:vAlign w:val="center"/>
          </w:tcPr>
          <w:p w14:paraId="4C6E3F5E" w14:textId="77777777" w:rsidR="006F6378" w:rsidRPr="00C30686" w:rsidRDefault="006F6378" w:rsidP="0094020B">
            <w:pPr>
              <w:pStyle w:val="TAC"/>
              <w:rPr>
                <w:kern w:val="2"/>
                <w:szCs w:val="22"/>
                <w:lang w:val="en-US" w:eastAsia="zh-CN"/>
              </w:rPr>
            </w:pPr>
          </w:p>
        </w:tc>
      </w:tr>
      <w:tr w:rsidR="006F6378" w:rsidRPr="00C30686" w14:paraId="1DDEFD51"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5BA7A428" w14:textId="77777777" w:rsidR="006F6378" w:rsidRPr="00C30686" w:rsidRDefault="006F6378" w:rsidP="0094020B">
            <w:pPr>
              <w:pStyle w:val="TAC"/>
              <w:rPr>
                <w:kern w:val="2"/>
                <w:szCs w:val="22"/>
                <w:lang w:val="en-US"/>
              </w:rPr>
            </w:pPr>
            <w:r w:rsidRPr="00C30686">
              <w:rPr>
                <w:kern w:val="2"/>
                <w:szCs w:val="22"/>
                <w:lang w:val="en-US"/>
              </w:rPr>
              <w:t>CA_n46A-n48(4A)-n96C</w:t>
            </w:r>
          </w:p>
        </w:tc>
        <w:tc>
          <w:tcPr>
            <w:tcW w:w="2785" w:type="dxa"/>
            <w:tcBorders>
              <w:top w:val="nil"/>
              <w:left w:val="single" w:sz="4" w:space="0" w:color="auto"/>
              <w:bottom w:val="nil"/>
              <w:right w:val="single" w:sz="4" w:space="0" w:color="auto"/>
            </w:tcBorders>
            <w:shd w:val="clear" w:color="auto" w:fill="auto"/>
            <w:vAlign w:val="center"/>
          </w:tcPr>
          <w:p w14:paraId="49518B51" w14:textId="77777777" w:rsidR="006F6378" w:rsidRPr="00C30686" w:rsidRDefault="006F6378" w:rsidP="0094020B">
            <w:pPr>
              <w:pStyle w:val="TAC"/>
              <w:rPr>
                <w:kern w:val="2"/>
                <w:szCs w:val="22"/>
                <w:lang w:val="en-US"/>
              </w:rPr>
            </w:pPr>
            <w:r w:rsidRPr="00C30686">
              <w:rPr>
                <w:kern w:val="2"/>
                <w:szCs w:val="22"/>
                <w:lang w:val="en-US"/>
              </w:rPr>
              <w:t>CA_n46A-n48A</w:t>
            </w:r>
          </w:p>
          <w:p w14:paraId="585A74C5"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213E9B4F"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79D8F532" w14:textId="77777777" w:rsidR="006F6378" w:rsidRPr="00C30686" w:rsidRDefault="006F6378" w:rsidP="0094020B">
            <w:pPr>
              <w:pStyle w:val="TAC"/>
              <w:rPr>
                <w:lang w:val="en-US" w:eastAsia="zh-CN" w:bidi="ar"/>
              </w:rPr>
            </w:pPr>
            <w:r w:rsidRPr="00C30686">
              <w:rPr>
                <w:lang w:val="en-US" w:eastAsia="zh-CN" w:bidi="ar"/>
              </w:rPr>
              <w:t>10, 20, 40, 60, 80</w:t>
            </w:r>
          </w:p>
        </w:tc>
        <w:tc>
          <w:tcPr>
            <w:tcW w:w="2445" w:type="dxa"/>
            <w:tcBorders>
              <w:top w:val="nil"/>
              <w:left w:val="single" w:sz="4" w:space="0" w:color="auto"/>
              <w:bottom w:val="single" w:sz="4" w:space="0" w:color="auto"/>
              <w:right w:val="single" w:sz="4" w:space="0" w:color="auto"/>
            </w:tcBorders>
            <w:shd w:val="clear" w:color="auto" w:fill="auto"/>
            <w:vAlign w:val="center"/>
          </w:tcPr>
          <w:p w14:paraId="134374A8"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12060A1E" w14:textId="77777777" w:rsidTr="004F423A">
        <w:trPr>
          <w:trHeight w:val="29"/>
        </w:trPr>
        <w:tc>
          <w:tcPr>
            <w:tcW w:w="2742" w:type="dxa"/>
            <w:tcBorders>
              <w:top w:val="nil"/>
              <w:left w:val="single" w:sz="4" w:space="0" w:color="auto"/>
              <w:bottom w:val="nil"/>
              <w:right w:val="single" w:sz="4" w:space="0" w:color="auto"/>
            </w:tcBorders>
            <w:vAlign w:val="center"/>
          </w:tcPr>
          <w:p w14:paraId="0EA8CD51"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7CD95B70"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995CEAD"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43268768" w14:textId="77777777" w:rsidR="006F6378" w:rsidRPr="00C30686" w:rsidRDefault="006F6378" w:rsidP="0094020B">
            <w:pPr>
              <w:pStyle w:val="TAC"/>
              <w:rPr>
                <w:lang w:val="en-US" w:eastAsia="zh-CN" w:bidi="ar"/>
              </w:rPr>
            </w:pPr>
            <w:r w:rsidRPr="00C30686">
              <w:rPr>
                <w:lang w:val="en-US" w:eastAsia="zh-CN" w:bidi="ar"/>
              </w:rPr>
              <w:t>CA_n48(4A)_BCS0</w:t>
            </w:r>
          </w:p>
        </w:tc>
        <w:tc>
          <w:tcPr>
            <w:tcW w:w="2445" w:type="dxa"/>
            <w:tcBorders>
              <w:top w:val="nil"/>
              <w:left w:val="single" w:sz="4" w:space="0" w:color="auto"/>
              <w:bottom w:val="single" w:sz="4" w:space="0" w:color="auto"/>
              <w:right w:val="single" w:sz="4" w:space="0" w:color="auto"/>
            </w:tcBorders>
            <w:vAlign w:val="center"/>
          </w:tcPr>
          <w:p w14:paraId="38258257" w14:textId="77777777" w:rsidR="006F6378" w:rsidRPr="00C30686" w:rsidRDefault="006F6378" w:rsidP="0094020B">
            <w:pPr>
              <w:pStyle w:val="TAC"/>
              <w:rPr>
                <w:kern w:val="2"/>
                <w:szCs w:val="22"/>
                <w:lang w:val="en-US" w:eastAsia="zh-CN"/>
              </w:rPr>
            </w:pPr>
          </w:p>
        </w:tc>
      </w:tr>
      <w:tr w:rsidR="006F6378" w:rsidRPr="00C30686" w14:paraId="7FA8E086"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CBED175"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0F761D98"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415A0A83"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36522991" w14:textId="77777777" w:rsidR="006F6378" w:rsidRPr="00C30686" w:rsidRDefault="006F6378" w:rsidP="0094020B">
            <w:pPr>
              <w:pStyle w:val="TAC"/>
              <w:rPr>
                <w:lang w:val="en-US" w:eastAsia="zh-CN" w:bidi="ar"/>
              </w:rPr>
            </w:pPr>
            <w:r w:rsidRPr="00C30686">
              <w:rPr>
                <w:lang w:val="en-US" w:eastAsia="zh-CN" w:bidi="ar"/>
              </w:rPr>
              <w:t>CA_n96C_BCS0</w:t>
            </w:r>
          </w:p>
        </w:tc>
        <w:tc>
          <w:tcPr>
            <w:tcW w:w="2445" w:type="dxa"/>
            <w:tcBorders>
              <w:top w:val="nil"/>
              <w:left w:val="single" w:sz="4" w:space="0" w:color="auto"/>
              <w:bottom w:val="single" w:sz="4" w:space="0" w:color="auto"/>
              <w:right w:val="single" w:sz="4" w:space="0" w:color="auto"/>
            </w:tcBorders>
            <w:vAlign w:val="center"/>
          </w:tcPr>
          <w:p w14:paraId="091181B0" w14:textId="77777777" w:rsidR="006F6378" w:rsidRPr="00C30686" w:rsidRDefault="006F6378" w:rsidP="0094020B">
            <w:pPr>
              <w:pStyle w:val="TAC"/>
              <w:rPr>
                <w:kern w:val="2"/>
                <w:szCs w:val="22"/>
                <w:lang w:val="en-US" w:eastAsia="zh-CN"/>
              </w:rPr>
            </w:pPr>
          </w:p>
        </w:tc>
      </w:tr>
      <w:tr w:rsidR="006F6378" w:rsidRPr="00C30686" w14:paraId="0BCDEE39"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0CBA7F9A" w14:textId="77777777" w:rsidR="006F6378" w:rsidRPr="00C30686" w:rsidRDefault="006F6378" w:rsidP="0094020B">
            <w:pPr>
              <w:pStyle w:val="TAC"/>
              <w:rPr>
                <w:kern w:val="2"/>
                <w:szCs w:val="22"/>
                <w:lang w:val="en-US"/>
              </w:rPr>
            </w:pPr>
            <w:r w:rsidRPr="00C30686">
              <w:rPr>
                <w:kern w:val="2"/>
                <w:szCs w:val="22"/>
                <w:lang w:val="en-US"/>
              </w:rPr>
              <w:t>CA_n46B-n48(4A)-n96C</w:t>
            </w:r>
          </w:p>
        </w:tc>
        <w:tc>
          <w:tcPr>
            <w:tcW w:w="2785" w:type="dxa"/>
            <w:tcBorders>
              <w:top w:val="nil"/>
              <w:left w:val="single" w:sz="4" w:space="0" w:color="auto"/>
              <w:bottom w:val="nil"/>
              <w:right w:val="single" w:sz="4" w:space="0" w:color="auto"/>
            </w:tcBorders>
            <w:shd w:val="clear" w:color="auto" w:fill="auto"/>
            <w:vAlign w:val="center"/>
          </w:tcPr>
          <w:p w14:paraId="69BDE16D" w14:textId="77777777" w:rsidR="006F6378" w:rsidRPr="00C30686" w:rsidRDefault="006F6378" w:rsidP="0094020B">
            <w:pPr>
              <w:pStyle w:val="TAC"/>
              <w:rPr>
                <w:kern w:val="2"/>
                <w:szCs w:val="22"/>
                <w:lang w:val="en-US"/>
              </w:rPr>
            </w:pPr>
            <w:r w:rsidRPr="00C30686">
              <w:rPr>
                <w:kern w:val="2"/>
                <w:szCs w:val="22"/>
                <w:lang w:val="en-US"/>
              </w:rPr>
              <w:t>CA_n46A-n48A</w:t>
            </w:r>
          </w:p>
          <w:p w14:paraId="347E126D"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6395B4CA"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01459762" w14:textId="77777777" w:rsidR="006F6378" w:rsidRPr="00C30686" w:rsidRDefault="006F6378" w:rsidP="0094020B">
            <w:pPr>
              <w:pStyle w:val="TAC"/>
              <w:rPr>
                <w:lang w:val="en-US" w:eastAsia="zh-CN" w:bidi="ar"/>
              </w:rPr>
            </w:pPr>
            <w:r w:rsidRPr="00C30686">
              <w:rPr>
                <w:lang w:val="en-US" w:eastAsia="zh-CN" w:bidi="ar"/>
              </w:rPr>
              <w:t>CA_n46B_BCS0</w:t>
            </w:r>
          </w:p>
        </w:tc>
        <w:tc>
          <w:tcPr>
            <w:tcW w:w="2445" w:type="dxa"/>
            <w:tcBorders>
              <w:top w:val="nil"/>
              <w:left w:val="single" w:sz="4" w:space="0" w:color="auto"/>
              <w:bottom w:val="single" w:sz="4" w:space="0" w:color="auto"/>
              <w:right w:val="single" w:sz="4" w:space="0" w:color="auto"/>
            </w:tcBorders>
            <w:shd w:val="clear" w:color="auto" w:fill="auto"/>
            <w:vAlign w:val="center"/>
          </w:tcPr>
          <w:p w14:paraId="65CD3097"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379991AB" w14:textId="77777777" w:rsidTr="004F423A">
        <w:trPr>
          <w:trHeight w:val="29"/>
        </w:trPr>
        <w:tc>
          <w:tcPr>
            <w:tcW w:w="2742" w:type="dxa"/>
            <w:tcBorders>
              <w:top w:val="nil"/>
              <w:left w:val="single" w:sz="4" w:space="0" w:color="auto"/>
              <w:bottom w:val="nil"/>
              <w:right w:val="single" w:sz="4" w:space="0" w:color="auto"/>
            </w:tcBorders>
            <w:vAlign w:val="center"/>
          </w:tcPr>
          <w:p w14:paraId="7638A5B8"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763A79B4"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C5BE3F4"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2C44E155" w14:textId="77777777" w:rsidR="006F6378" w:rsidRPr="00C30686" w:rsidRDefault="006F6378" w:rsidP="0094020B">
            <w:pPr>
              <w:pStyle w:val="TAC"/>
              <w:rPr>
                <w:lang w:val="en-US" w:eastAsia="zh-CN" w:bidi="ar"/>
              </w:rPr>
            </w:pPr>
            <w:r w:rsidRPr="00C30686">
              <w:rPr>
                <w:lang w:val="en-US" w:eastAsia="zh-CN" w:bidi="ar"/>
              </w:rPr>
              <w:t>CA_n48(4A)_BCS0</w:t>
            </w:r>
          </w:p>
        </w:tc>
        <w:tc>
          <w:tcPr>
            <w:tcW w:w="2445" w:type="dxa"/>
            <w:tcBorders>
              <w:top w:val="nil"/>
              <w:left w:val="single" w:sz="4" w:space="0" w:color="auto"/>
              <w:bottom w:val="single" w:sz="4" w:space="0" w:color="auto"/>
              <w:right w:val="single" w:sz="4" w:space="0" w:color="auto"/>
            </w:tcBorders>
            <w:vAlign w:val="center"/>
          </w:tcPr>
          <w:p w14:paraId="69853D9D" w14:textId="77777777" w:rsidR="006F6378" w:rsidRPr="00C30686" w:rsidRDefault="006F6378" w:rsidP="0094020B">
            <w:pPr>
              <w:pStyle w:val="TAC"/>
              <w:rPr>
                <w:kern w:val="2"/>
                <w:szCs w:val="22"/>
                <w:lang w:val="en-US" w:eastAsia="zh-CN"/>
              </w:rPr>
            </w:pPr>
          </w:p>
        </w:tc>
      </w:tr>
      <w:tr w:rsidR="006F6378" w:rsidRPr="00C30686" w14:paraId="7BA58F2E"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9761A9A"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62E73260"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5A848210"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287E7CF3" w14:textId="77777777" w:rsidR="006F6378" w:rsidRPr="00C30686" w:rsidRDefault="006F6378" w:rsidP="0094020B">
            <w:pPr>
              <w:pStyle w:val="TAC"/>
              <w:rPr>
                <w:lang w:val="en-US" w:eastAsia="zh-CN" w:bidi="ar"/>
              </w:rPr>
            </w:pPr>
            <w:r w:rsidRPr="00C30686">
              <w:rPr>
                <w:lang w:val="en-US" w:eastAsia="zh-CN" w:bidi="ar"/>
              </w:rPr>
              <w:t>CA_n96C_BCS0</w:t>
            </w:r>
          </w:p>
        </w:tc>
        <w:tc>
          <w:tcPr>
            <w:tcW w:w="2445" w:type="dxa"/>
            <w:tcBorders>
              <w:top w:val="nil"/>
              <w:left w:val="single" w:sz="4" w:space="0" w:color="auto"/>
              <w:bottom w:val="single" w:sz="4" w:space="0" w:color="auto"/>
              <w:right w:val="single" w:sz="4" w:space="0" w:color="auto"/>
            </w:tcBorders>
            <w:vAlign w:val="center"/>
          </w:tcPr>
          <w:p w14:paraId="178C47A7" w14:textId="77777777" w:rsidR="006F6378" w:rsidRPr="00C30686" w:rsidRDefault="006F6378" w:rsidP="0094020B">
            <w:pPr>
              <w:pStyle w:val="TAC"/>
              <w:rPr>
                <w:kern w:val="2"/>
                <w:szCs w:val="22"/>
                <w:lang w:val="en-US" w:eastAsia="zh-CN"/>
              </w:rPr>
            </w:pPr>
          </w:p>
        </w:tc>
      </w:tr>
      <w:tr w:rsidR="006F6378" w:rsidRPr="00C30686" w14:paraId="5C4F0823"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1972DCC9" w14:textId="77777777" w:rsidR="006F6378" w:rsidRPr="00C30686" w:rsidRDefault="006F6378" w:rsidP="0094020B">
            <w:pPr>
              <w:pStyle w:val="TAC"/>
              <w:rPr>
                <w:kern w:val="2"/>
                <w:szCs w:val="22"/>
                <w:lang w:val="en-US"/>
              </w:rPr>
            </w:pPr>
            <w:r w:rsidRPr="00C30686">
              <w:rPr>
                <w:kern w:val="2"/>
                <w:szCs w:val="22"/>
                <w:lang w:val="en-US"/>
              </w:rPr>
              <w:t>CA_n46C-n48(4A)-n96C</w:t>
            </w:r>
          </w:p>
        </w:tc>
        <w:tc>
          <w:tcPr>
            <w:tcW w:w="2785" w:type="dxa"/>
            <w:tcBorders>
              <w:top w:val="nil"/>
              <w:left w:val="single" w:sz="4" w:space="0" w:color="auto"/>
              <w:bottom w:val="nil"/>
              <w:right w:val="single" w:sz="4" w:space="0" w:color="auto"/>
            </w:tcBorders>
            <w:shd w:val="clear" w:color="auto" w:fill="auto"/>
            <w:vAlign w:val="center"/>
          </w:tcPr>
          <w:p w14:paraId="668CD545" w14:textId="77777777" w:rsidR="006F6378" w:rsidRPr="00C30686" w:rsidRDefault="006F6378" w:rsidP="0094020B">
            <w:pPr>
              <w:pStyle w:val="TAC"/>
              <w:rPr>
                <w:kern w:val="2"/>
                <w:szCs w:val="22"/>
                <w:lang w:val="en-US"/>
              </w:rPr>
            </w:pPr>
            <w:r w:rsidRPr="00C30686">
              <w:rPr>
                <w:kern w:val="2"/>
                <w:szCs w:val="22"/>
                <w:lang w:val="en-US"/>
              </w:rPr>
              <w:t>CA_n46A-n48A</w:t>
            </w:r>
          </w:p>
          <w:p w14:paraId="43DEB87E"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5258A059"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2D0C69B9" w14:textId="77777777" w:rsidR="006F6378" w:rsidRPr="00C30686" w:rsidRDefault="006F6378" w:rsidP="0094020B">
            <w:pPr>
              <w:pStyle w:val="TAC"/>
              <w:rPr>
                <w:rFonts w:cs="Arial"/>
                <w:color w:val="000000"/>
                <w:szCs w:val="18"/>
                <w:lang w:val="en-US" w:eastAsia="zh-CN" w:bidi="ar"/>
              </w:rPr>
            </w:pPr>
            <w:r w:rsidRPr="00C30686">
              <w:rPr>
                <w:rFonts w:cs="Arial"/>
                <w:color w:val="000000"/>
                <w:szCs w:val="18"/>
                <w:lang w:val="en-US" w:eastAsia="zh-CN" w:bidi="ar"/>
              </w:rPr>
              <w:t>CA_n46C_BCS0</w:t>
            </w:r>
          </w:p>
        </w:tc>
        <w:tc>
          <w:tcPr>
            <w:tcW w:w="2445" w:type="dxa"/>
            <w:tcBorders>
              <w:top w:val="nil"/>
              <w:left w:val="single" w:sz="4" w:space="0" w:color="auto"/>
              <w:bottom w:val="single" w:sz="4" w:space="0" w:color="auto"/>
              <w:right w:val="single" w:sz="4" w:space="0" w:color="auto"/>
            </w:tcBorders>
            <w:shd w:val="clear" w:color="auto" w:fill="auto"/>
            <w:vAlign w:val="center"/>
          </w:tcPr>
          <w:p w14:paraId="5040AD8E"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3BBED30C" w14:textId="77777777" w:rsidTr="004F423A">
        <w:trPr>
          <w:trHeight w:val="29"/>
        </w:trPr>
        <w:tc>
          <w:tcPr>
            <w:tcW w:w="2742" w:type="dxa"/>
            <w:tcBorders>
              <w:top w:val="nil"/>
              <w:left w:val="single" w:sz="4" w:space="0" w:color="auto"/>
              <w:bottom w:val="nil"/>
              <w:right w:val="single" w:sz="4" w:space="0" w:color="auto"/>
            </w:tcBorders>
            <w:vAlign w:val="center"/>
          </w:tcPr>
          <w:p w14:paraId="5EF8019A"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6B625772"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6C19CD6"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3CAA914A" w14:textId="77777777" w:rsidR="006F6378" w:rsidRPr="00C30686" w:rsidRDefault="006F6378" w:rsidP="0094020B">
            <w:pPr>
              <w:pStyle w:val="TAC"/>
              <w:rPr>
                <w:rFonts w:cs="Arial"/>
                <w:color w:val="000000"/>
                <w:szCs w:val="18"/>
                <w:lang w:val="en-US" w:eastAsia="zh-CN" w:bidi="ar"/>
              </w:rPr>
            </w:pPr>
            <w:r w:rsidRPr="00C30686">
              <w:rPr>
                <w:rFonts w:cs="Arial"/>
                <w:color w:val="000000"/>
                <w:szCs w:val="18"/>
                <w:lang w:val="en-US" w:eastAsia="zh-CN" w:bidi="ar"/>
              </w:rPr>
              <w:t>CA_n48(4A)_BCS0</w:t>
            </w:r>
          </w:p>
        </w:tc>
        <w:tc>
          <w:tcPr>
            <w:tcW w:w="2445" w:type="dxa"/>
            <w:tcBorders>
              <w:top w:val="nil"/>
              <w:left w:val="single" w:sz="4" w:space="0" w:color="auto"/>
              <w:bottom w:val="single" w:sz="4" w:space="0" w:color="auto"/>
              <w:right w:val="single" w:sz="4" w:space="0" w:color="auto"/>
            </w:tcBorders>
            <w:vAlign w:val="center"/>
          </w:tcPr>
          <w:p w14:paraId="76948BA9" w14:textId="77777777" w:rsidR="006F6378" w:rsidRPr="00C30686" w:rsidRDefault="006F6378" w:rsidP="0094020B">
            <w:pPr>
              <w:pStyle w:val="TAC"/>
              <w:rPr>
                <w:kern w:val="2"/>
                <w:szCs w:val="22"/>
                <w:lang w:val="en-US" w:eastAsia="zh-CN"/>
              </w:rPr>
            </w:pPr>
          </w:p>
        </w:tc>
      </w:tr>
      <w:tr w:rsidR="006F6378" w:rsidRPr="00C30686" w14:paraId="0CF1AD06"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2B3488E"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52F33737"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579A2BB2"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508B2906" w14:textId="77777777" w:rsidR="006F6378" w:rsidRPr="00C30686" w:rsidRDefault="006F6378" w:rsidP="0094020B">
            <w:pPr>
              <w:pStyle w:val="TAC"/>
              <w:rPr>
                <w:rFonts w:cs="Arial"/>
                <w:color w:val="000000"/>
                <w:szCs w:val="18"/>
                <w:lang w:val="en-US" w:eastAsia="zh-CN" w:bidi="ar"/>
              </w:rPr>
            </w:pPr>
            <w:r w:rsidRPr="00C30686">
              <w:rPr>
                <w:rFonts w:cs="Arial"/>
                <w:color w:val="000000"/>
                <w:szCs w:val="18"/>
                <w:lang w:val="en-US" w:eastAsia="zh-CN" w:bidi="ar"/>
              </w:rPr>
              <w:t>CA_n96C_BCS0</w:t>
            </w:r>
          </w:p>
        </w:tc>
        <w:tc>
          <w:tcPr>
            <w:tcW w:w="2445" w:type="dxa"/>
            <w:tcBorders>
              <w:top w:val="nil"/>
              <w:left w:val="single" w:sz="4" w:space="0" w:color="auto"/>
              <w:bottom w:val="single" w:sz="4" w:space="0" w:color="auto"/>
              <w:right w:val="single" w:sz="4" w:space="0" w:color="auto"/>
            </w:tcBorders>
            <w:vAlign w:val="center"/>
          </w:tcPr>
          <w:p w14:paraId="05B1B176" w14:textId="77777777" w:rsidR="006F6378" w:rsidRPr="00C30686" w:rsidRDefault="006F6378" w:rsidP="0094020B">
            <w:pPr>
              <w:pStyle w:val="TAC"/>
              <w:rPr>
                <w:kern w:val="2"/>
                <w:szCs w:val="22"/>
                <w:lang w:val="en-US" w:eastAsia="zh-CN"/>
              </w:rPr>
            </w:pPr>
          </w:p>
        </w:tc>
      </w:tr>
      <w:tr w:rsidR="006F6378" w:rsidRPr="00C30686" w14:paraId="2BFCA6E1"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2E8778A7" w14:textId="77777777" w:rsidR="006F6378" w:rsidRPr="00C30686" w:rsidRDefault="006F6378" w:rsidP="0094020B">
            <w:pPr>
              <w:pStyle w:val="TAC"/>
              <w:rPr>
                <w:kern w:val="2"/>
                <w:szCs w:val="22"/>
                <w:lang w:val="en-US"/>
              </w:rPr>
            </w:pPr>
            <w:r w:rsidRPr="00C30686">
              <w:rPr>
                <w:kern w:val="2"/>
                <w:szCs w:val="22"/>
                <w:lang w:val="en-US"/>
              </w:rPr>
              <w:t>CA_n46D-n48(4A)-n96C</w:t>
            </w:r>
          </w:p>
        </w:tc>
        <w:tc>
          <w:tcPr>
            <w:tcW w:w="2785" w:type="dxa"/>
            <w:tcBorders>
              <w:top w:val="nil"/>
              <w:left w:val="single" w:sz="4" w:space="0" w:color="auto"/>
              <w:bottom w:val="nil"/>
              <w:right w:val="single" w:sz="4" w:space="0" w:color="auto"/>
            </w:tcBorders>
            <w:shd w:val="clear" w:color="auto" w:fill="auto"/>
            <w:vAlign w:val="center"/>
          </w:tcPr>
          <w:p w14:paraId="1E2C5E5C" w14:textId="77777777" w:rsidR="006F6378" w:rsidRPr="00C30686" w:rsidRDefault="006F6378" w:rsidP="0094020B">
            <w:pPr>
              <w:pStyle w:val="TAC"/>
              <w:rPr>
                <w:kern w:val="2"/>
                <w:szCs w:val="22"/>
                <w:lang w:val="en-US"/>
              </w:rPr>
            </w:pPr>
            <w:r w:rsidRPr="00C30686">
              <w:rPr>
                <w:kern w:val="2"/>
                <w:szCs w:val="22"/>
                <w:lang w:val="en-US"/>
              </w:rPr>
              <w:t>CA_n46A-n48A</w:t>
            </w:r>
          </w:p>
          <w:p w14:paraId="272CB209"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78B6C919"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174DCF60" w14:textId="77777777" w:rsidR="006F6378" w:rsidRPr="00C30686" w:rsidRDefault="006F6378" w:rsidP="0094020B">
            <w:pPr>
              <w:pStyle w:val="TAC"/>
              <w:rPr>
                <w:rFonts w:cs="Arial"/>
                <w:color w:val="000000"/>
                <w:szCs w:val="18"/>
                <w:lang w:val="en-US" w:eastAsia="zh-CN" w:bidi="ar"/>
              </w:rPr>
            </w:pPr>
            <w:r w:rsidRPr="00C30686">
              <w:rPr>
                <w:rFonts w:cs="Arial"/>
                <w:color w:val="000000"/>
                <w:szCs w:val="18"/>
                <w:lang w:val="en-US" w:eastAsia="zh-CN" w:bidi="ar"/>
              </w:rPr>
              <w:t>CA_n46D_BCS0</w:t>
            </w:r>
          </w:p>
        </w:tc>
        <w:tc>
          <w:tcPr>
            <w:tcW w:w="2445" w:type="dxa"/>
            <w:tcBorders>
              <w:top w:val="nil"/>
              <w:left w:val="single" w:sz="4" w:space="0" w:color="auto"/>
              <w:bottom w:val="single" w:sz="4" w:space="0" w:color="auto"/>
              <w:right w:val="single" w:sz="4" w:space="0" w:color="auto"/>
            </w:tcBorders>
            <w:shd w:val="clear" w:color="auto" w:fill="auto"/>
            <w:vAlign w:val="center"/>
          </w:tcPr>
          <w:p w14:paraId="1F196321"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28B65557" w14:textId="77777777" w:rsidTr="004F423A">
        <w:trPr>
          <w:trHeight w:val="29"/>
        </w:trPr>
        <w:tc>
          <w:tcPr>
            <w:tcW w:w="2742" w:type="dxa"/>
            <w:tcBorders>
              <w:top w:val="nil"/>
              <w:left w:val="single" w:sz="4" w:space="0" w:color="auto"/>
              <w:bottom w:val="nil"/>
              <w:right w:val="single" w:sz="4" w:space="0" w:color="auto"/>
            </w:tcBorders>
            <w:vAlign w:val="center"/>
          </w:tcPr>
          <w:p w14:paraId="169AE0EE"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4EB3C01C"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60DDCE1B"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3838DD24" w14:textId="77777777" w:rsidR="006F6378" w:rsidRPr="00C30686" w:rsidRDefault="006F6378" w:rsidP="0094020B">
            <w:pPr>
              <w:pStyle w:val="TAC"/>
              <w:rPr>
                <w:rFonts w:cs="Arial"/>
                <w:color w:val="000000"/>
                <w:szCs w:val="18"/>
                <w:lang w:val="en-US" w:eastAsia="zh-CN" w:bidi="ar"/>
              </w:rPr>
            </w:pPr>
            <w:r w:rsidRPr="00C30686">
              <w:rPr>
                <w:rFonts w:cs="Arial"/>
                <w:color w:val="000000"/>
                <w:szCs w:val="18"/>
                <w:lang w:val="en-US" w:eastAsia="zh-CN" w:bidi="ar"/>
              </w:rPr>
              <w:t>CA_n48(4A)_BCS0</w:t>
            </w:r>
          </w:p>
        </w:tc>
        <w:tc>
          <w:tcPr>
            <w:tcW w:w="2445" w:type="dxa"/>
            <w:tcBorders>
              <w:top w:val="nil"/>
              <w:left w:val="single" w:sz="4" w:space="0" w:color="auto"/>
              <w:bottom w:val="single" w:sz="4" w:space="0" w:color="auto"/>
              <w:right w:val="single" w:sz="4" w:space="0" w:color="auto"/>
            </w:tcBorders>
            <w:vAlign w:val="center"/>
          </w:tcPr>
          <w:p w14:paraId="7888872A" w14:textId="77777777" w:rsidR="006F6378" w:rsidRPr="00C30686" w:rsidRDefault="006F6378" w:rsidP="0094020B">
            <w:pPr>
              <w:pStyle w:val="TAC"/>
              <w:rPr>
                <w:kern w:val="2"/>
                <w:szCs w:val="22"/>
                <w:lang w:val="en-US" w:eastAsia="zh-CN"/>
              </w:rPr>
            </w:pPr>
          </w:p>
        </w:tc>
      </w:tr>
      <w:tr w:rsidR="006F6378" w:rsidRPr="00C30686" w14:paraId="0F90B7F0"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5F4A07A"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44BD592A"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2F126904"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7053803D" w14:textId="77777777" w:rsidR="006F6378" w:rsidRPr="00C30686" w:rsidRDefault="006F6378" w:rsidP="0094020B">
            <w:pPr>
              <w:pStyle w:val="TAC"/>
              <w:rPr>
                <w:rFonts w:cs="Arial"/>
                <w:color w:val="000000"/>
                <w:szCs w:val="18"/>
                <w:lang w:val="en-US" w:eastAsia="zh-CN" w:bidi="ar"/>
              </w:rPr>
            </w:pPr>
            <w:r w:rsidRPr="00C30686">
              <w:rPr>
                <w:rFonts w:cs="Arial"/>
                <w:color w:val="000000"/>
                <w:szCs w:val="18"/>
                <w:lang w:val="en-US" w:eastAsia="zh-CN" w:bidi="ar"/>
              </w:rPr>
              <w:t>CA_n96C_BCS0</w:t>
            </w:r>
          </w:p>
        </w:tc>
        <w:tc>
          <w:tcPr>
            <w:tcW w:w="2445" w:type="dxa"/>
            <w:tcBorders>
              <w:top w:val="nil"/>
              <w:left w:val="single" w:sz="4" w:space="0" w:color="auto"/>
              <w:bottom w:val="single" w:sz="4" w:space="0" w:color="auto"/>
              <w:right w:val="single" w:sz="4" w:space="0" w:color="auto"/>
            </w:tcBorders>
            <w:vAlign w:val="center"/>
          </w:tcPr>
          <w:p w14:paraId="4E6B906E" w14:textId="77777777" w:rsidR="006F6378" w:rsidRPr="00C30686" w:rsidRDefault="006F6378" w:rsidP="0094020B">
            <w:pPr>
              <w:pStyle w:val="TAC"/>
              <w:rPr>
                <w:kern w:val="2"/>
                <w:szCs w:val="22"/>
                <w:lang w:val="en-US" w:eastAsia="zh-CN"/>
              </w:rPr>
            </w:pPr>
          </w:p>
        </w:tc>
      </w:tr>
      <w:tr w:rsidR="006F6378" w:rsidRPr="00C30686" w14:paraId="10C86EA6"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DED1BD9"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CA_n46M-n48(4A)-n96C</w:t>
            </w:r>
          </w:p>
        </w:tc>
        <w:tc>
          <w:tcPr>
            <w:tcW w:w="2785" w:type="dxa"/>
            <w:tcBorders>
              <w:top w:val="single" w:sz="4" w:space="0" w:color="auto"/>
              <w:left w:val="single" w:sz="4" w:space="0" w:color="auto"/>
              <w:bottom w:val="nil"/>
              <w:right w:val="single" w:sz="4" w:space="0" w:color="auto"/>
            </w:tcBorders>
            <w:vAlign w:val="center"/>
          </w:tcPr>
          <w:p w14:paraId="4C522D5F"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w:t>
            </w:r>
          </w:p>
        </w:tc>
        <w:tc>
          <w:tcPr>
            <w:tcW w:w="1259" w:type="dxa"/>
            <w:tcBorders>
              <w:top w:val="single" w:sz="4" w:space="0" w:color="auto"/>
              <w:left w:val="single" w:sz="4" w:space="0" w:color="auto"/>
              <w:bottom w:val="single" w:sz="4" w:space="0" w:color="auto"/>
              <w:right w:val="single" w:sz="4" w:space="0" w:color="auto"/>
            </w:tcBorders>
            <w:vAlign w:val="center"/>
          </w:tcPr>
          <w:p w14:paraId="07A371AD"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244CBD5C"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CA_n46M_BCS0</w:t>
            </w:r>
          </w:p>
        </w:tc>
        <w:tc>
          <w:tcPr>
            <w:tcW w:w="2445" w:type="dxa"/>
            <w:tcBorders>
              <w:top w:val="single" w:sz="4" w:space="0" w:color="auto"/>
              <w:left w:val="single" w:sz="4" w:space="0" w:color="auto"/>
              <w:bottom w:val="nil"/>
              <w:right w:val="single" w:sz="4" w:space="0" w:color="auto"/>
            </w:tcBorders>
            <w:vAlign w:val="center"/>
          </w:tcPr>
          <w:p w14:paraId="2F093F26" w14:textId="77777777" w:rsidR="006F6378" w:rsidRPr="00C30686" w:rsidRDefault="006F6378" w:rsidP="0094020B">
            <w:pPr>
              <w:pStyle w:val="TAC"/>
              <w:rPr>
                <w:rFonts w:eastAsiaTheme="minorEastAsia"/>
                <w:kern w:val="2"/>
                <w:szCs w:val="22"/>
                <w:lang w:val="en-US" w:eastAsia="zh-CN"/>
              </w:rPr>
            </w:pPr>
            <w:r w:rsidRPr="00C30686">
              <w:rPr>
                <w:rFonts w:eastAsiaTheme="minorEastAsia"/>
                <w:lang w:val="en-US" w:eastAsia="zh-CN"/>
              </w:rPr>
              <w:t>0</w:t>
            </w:r>
          </w:p>
        </w:tc>
      </w:tr>
      <w:tr w:rsidR="006F6378" w:rsidRPr="00C30686" w14:paraId="24513690" w14:textId="77777777" w:rsidTr="004F423A">
        <w:trPr>
          <w:trHeight w:val="29"/>
        </w:trPr>
        <w:tc>
          <w:tcPr>
            <w:tcW w:w="2742" w:type="dxa"/>
            <w:tcBorders>
              <w:top w:val="nil"/>
              <w:left w:val="single" w:sz="4" w:space="0" w:color="auto"/>
              <w:bottom w:val="nil"/>
              <w:right w:val="single" w:sz="4" w:space="0" w:color="auto"/>
            </w:tcBorders>
            <w:vAlign w:val="center"/>
          </w:tcPr>
          <w:p w14:paraId="7449819C"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nil"/>
              <w:right w:val="single" w:sz="4" w:space="0" w:color="auto"/>
            </w:tcBorders>
            <w:vAlign w:val="center"/>
          </w:tcPr>
          <w:p w14:paraId="42FE3D6D"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E874CE6"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179DE647"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CA_n48(4A)_BCS0</w:t>
            </w:r>
          </w:p>
        </w:tc>
        <w:tc>
          <w:tcPr>
            <w:tcW w:w="2445" w:type="dxa"/>
            <w:tcBorders>
              <w:top w:val="nil"/>
              <w:left w:val="single" w:sz="4" w:space="0" w:color="auto"/>
              <w:bottom w:val="nil"/>
              <w:right w:val="single" w:sz="4" w:space="0" w:color="auto"/>
            </w:tcBorders>
            <w:vAlign w:val="center"/>
          </w:tcPr>
          <w:p w14:paraId="1F97F9A7" w14:textId="77777777" w:rsidR="006F6378" w:rsidRPr="00C30686" w:rsidRDefault="006F6378" w:rsidP="0094020B">
            <w:pPr>
              <w:pStyle w:val="TAC"/>
              <w:rPr>
                <w:rFonts w:eastAsiaTheme="minorEastAsia"/>
                <w:kern w:val="2"/>
                <w:szCs w:val="22"/>
                <w:lang w:val="en-US" w:eastAsia="zh-CN"/>
              </w:rPr>
            </w:pPr>
          </w:p>
        </w:tc>
      </w:tr>
      <w:tr w:rsidR="006F6378" w:rsidRPr="00C30686" w14:paraId="414E023A"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AA7034F"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5436D519"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69A1365"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6FE6F86F"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CA_n96C_BCS0</w:t>
            </w:r>
          </w:p>
        </w:tc>
        <w:tc>
          <w:tcPr>
            <w:tcW w:w="2445" w:type="dxa"/>
            <w:tcBorders>
              <w:top w:val="nil"/>
              <w:left w:val="single" w:sz="4" w:space="0" w:color="auto"/>
              <w:bottom w:val="single" w:sz="4" w:space="0" w:color="auto"/>
              <w:right w:val="single" w:sz="4" w:space="0" w:color="auto"/>
            </w:tcBorders>
            <w:vAlign w:val="center"/>
          </w:tcPr>
          <w:p w14:paraId="0AD5A600" w14:textId="77777777" w:rsidR="006F6378" w:rsidRPr="00C30686" w:rsidRDefault="006F6378" w:rsidP="0094020B">
            <w:pPr>
              <w:pStyle w:val="TAC"/>
              <w:rPr>
                <w:rFonts w:eastAsiaTheme="minorEastAsia"/>
                <w:kern w:val="2"/>
                <w:szCs w:val="22"/>
                <w:lang w:val="en-US" w:eastAsia="zh-CN"/>
              </w:rPr>
            </w:pPr>
          </w:p>
        </w:tc>
      </w:tr>
      <w:tr w:rsidR="006F6378" w:rsidRPr="00C30686" w14:paraId="040613CC"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68B835B2" w14:textId="77777777" w:rsidR="006F6378" w:rsidRPr="00C30686" w:rsidRDefault="006F6378" w:rsidP="0094020B">
            <w:pPr>
              <w:pStyle w:val="TAC"/>
              <w:rPr>
                <w:kern w:val="2"/>
                <w:szCs w:val="22"/>
                <w:lang w:val="en-US"/>
              </w:rPr>
            </w:pPr>
            <w:r w:rsidRPr="00C30686">
              <w:rPr>
                <w:kern w:val="2"/>
                <w:szCs w:val="22"/>
                <w:lang w:val="en-US"/>
              </w:rPr>
              <w:t>CA_n46N-n48(4A)-n96C</w:t>
            </w:r>
          </w:p>
        </w:tc>
        <w:tc>
          <w:tcPr>
            <w:tcW w:w="2785" w:type="dxa"/>
            <w:tcBorders>
              <w:top w:val="nil"/>
              <w:left w:val="single" w:sz="4" w:space="0" w:color="auto"/>
              <w:bottom w:val="nil"/>
              <w:right w:val="single" w:sz="4" w:space="0" w:color="auto"/>
            </w:tcBorders>
            <w:shd w:val="clear" w:color="auto" w:fill="auto"/>
            <w:vAlign w:val="center"/>
          </w:tcPr>
          <w:p w14:paraId="7DF0EA91" w14:textId="77777777" w:rsidR="006F6378" w:rsidRPr="00C30686" w:rsidRDefault="006F6378" w:rsidP="0094020B">
            <w:pPr>
              <w:pStyle w:val="TAC"/>
              <w:rPr>
                <w:kern w:val="2"/>
                <w:szCs w:val="22"/>
                <w:lang w:val="en-US"/>
              </w:rPr>
            </w:pPr>
            <w:r w:rsidRPr="00C30686">
              <w:rPr>
                <w:kern w:val="2"/>
                <w:szCs w:val="22"/>
                <w:lang w:val="en-US"/>
              </w:rPr>
              <w:t>CA_n46A-n48A</w:t>
            </w:r>
          </w:p>
          <w:p w14:paraId="1E63B503"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72240323"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6A9947C1" w14:textId="77777777" w:rsidR="006F6378" w:rsidRPr="00C30686" w:rsidRDefault="006F6378" w:rsidP="0094020B">
            <w:pPr>
              <w:pStyle w:val="TAC"/>
              <w:rPr>
                <w:lang w:val="en-US" w:eastAsia="zh-CN" w:bidi="ar"/>
              </w:rPr>
            </w:pPr>
            <w:r>
              <w:rPr>
                <w:rFonts w:cs="Arial"/>
                <w:color w:val="000000"/>
                <w:szCs w:val="18"/>
                <w:lang w:val="en-US" w:eastAsia="zh-CN" w:bidi="ar"/>
              </w:rPr>
              <w:t>CA_n46N_BCS</w:t>
            </w:r>
            <w:r w:rsidRPr="00C74263">
              <w:rPr>
                <w:szCs w:val="18"/>
                <w:lang w:val="en-US" w:eastAsia="zh-CN" w:bidi="ar"/>
              </w:rPr>
              <w:t>1</w:t>
            </w:r>
          </w:p>
        </w:tc>
        <w:tc>
          <w:tcPr>
            <w:tcW w:w="2445" w:type="dxa"/>
            <w:tcBorders>
              <w:top w:val="nil"/>
              <w:left w:val="single" w:sz="4" w:space="0" w:color="auto"/>
              <w:bottom w:val="single" w:sz="4" w:space="0" w:color="auto"/>
              <w:right w:val="single" w:sz="4" w:space="0" w:color="auto"/>
            </w:tcBorders>
            <w:shd w:val="clear" w:color="auto" w:fill="auto"/>
            <w:vAlign w:val="center"/>
          </w:tcPr>
          <w:p w14:paraId="1562A2A3"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4634C746" w14:textId="77777777" w:rsidTr="004F423A">
        <w:trPr>
          <w:trHeight w:val="29"/>
        </w:trPr>
        <w:tc>
          <w:tcPr>
            <w:tcW w:w="2742" w:type="dxa"/>
            <w:tcBorders>
              <w:top w:val="nil"/>
              <w:left w:val="single" w:sz="4" w:space="0" w:color="auto"/>
              <w:bottom w:val="nil"/>
              <w:right w:val="single" w:sz="4" w:space="0" w:color="auto"/>
            </w:tcBorders>
            <w:vAlign w:val="center"/>
          </w:tcPr>
          <w:p w14:paraId="78321EA5"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35CEA038"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52E55CFC"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442D04D1" w14:textId="77777777" w:rsidR="006F6378" w:rsidRPr="00C30686" w:rsidRDefault="006F6378" w:rsidP="0094020B">
            <w:pPr>
              <w:pStyle w:val="TAC"/>
              <w:rPr>
                <w:rFonts w:cs="Arial"/>
                <w:color w:val="000000"/>
                <w:szCs w:val="18"/>
                <w:lang w:val="en-US" w:eastAsia="zh-CN" w:bidi="ar"/>
              </w:rPr>
            </w:pPr>
            <w:r w:rsidRPr="00C30686">
              <w:rPr>
                <w:rFonts w:cs="Arial"/>
                <w:color w:val="000000"/>
                <w:szCs w:val="18"/>
                <w:lang w:val="en-US" w:eastAsia="zh-CN" w:bidi="ar"/>
              </w:rPr>
              <w:t>CA_n48(4A)_BCS0</w:t>
            </w:r>
          </w:p>
        </w:tc>
        <w:tc>
          <w:tcPr>
            <w:tcW w:w="2445" w:type="dxa"/>
            <w:tcBorders>
              <w:top w:val="nil"/>
              <w:left w:val="single" w:sz="4" w:space="0" w:color="auto"/>
              <w:bottom w:val="single" w:sz="4" w:space="0" w:color="auto"/>
              <w:right w:val="single" w:sz="4" w:space="0" w:color="auto"/>
            </w:tcBorders>
            <w:vAlign w:val="center"/>
          </w:tcPr>
          <w:p w14:paraId="0E1E9487" w14:textId="77777777" w:rsidR="006F6378" w:rsidRPr="00C30686" w:rsidRDefault="006F6378" w:rsidP="0094020B">
            <w:pPr>
              <w:pStyle w:val="TAC"/>
              <w:rPr>
                <w:kern w:val="2"/>
                <w:szCs w:val="22"/>
                <w:lang w:val="en-US" w:eastAsia="zh-CN"/>
              </w:rPr>
            </w:pPr>
          </w:p>
        </w:tc>
      </w:tr>
      <w:tr w:rsidR="006F6378" w:rsidRPr="00C30686" w14:paraId="35707C5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1CDA62A"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796C7C03"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51DE6883"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5C5C594E" w14:textId="77777777" w:rsidR="006F6378" w:rsidRPr="00C30686" w:rsidRDefault="006F6378" w:rsidP="0094020B">
            <w:pPr>
              <w:pStyle w:val="TAC"/>
              <w:rPr>
                <w:rFonts w:cs="Arial"/>
                <w:color w:val="000000"/>
                <w:szCs w:val="18"/>
                <w:lang w:val="en-US" w:eastAsia="zh-CN" w:bidi="ar"/>
              </w:rPr>
            </w:pPr>
            <w:r w:rsidRPr="00C30686">
              <w:rPr>
                <w:rFonts w:cs="Arial"/>
                <w:color w:val="000000"/>
                <w:szCs w:val="18"/>
                <w:lang w:val="en-US" w:eastAsia="zh-CN" w:bidi="ar"/>
              </w:rPr>
              <w:t>CA_n96C_BCS0</w:t>
            </w:r>
          </w:p>
        </w:tc>
        <w:tc>
          <w:tcPr>
            <w:tcW w:w="2445" w:type="dxa"/>
            <w:tcBorders>
              <w:top w:val="nil"/>
              <w:left w:val="single" w:sz="4" w:space="0" w:color="auto"/>
              <w:bottom w:val="single" w:sz="4" w:space="0" w:color="auto"/>
              <w:right w:val="single" w:sz="4" w:space="0" w:color="auto"/>
            </w:tcBorders>
            <w:vAlign w:val="center"/>
          </w:tcPr>
          <w:p w14:paraId="5DDAFEDE" w14:textId="77777777" w:rsidR="006F6378" w:rsidRPr="00C30686" w:rsidRDefault="006F6378" w:rsidP="0094020B">
            <w:pPr>
              <w:pStyle w:val="TAC"/>
              <w:rPr>
                <w:kern w:val="2"/>
                <w:szCs w:val="22"/>
                <w:lang w:val="en-US" w:eastAsia="zh-CN"/>
              </w:rPr>
            </w:pPr>
          </w:p>
        </w:tc>
      </w:tr>
      <w:tr w:rsidR="006F6378" w:rsidRPr="00C30686" w14:paraId="5A6A3619"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375DF7F5" w14:textId="77777777" w:rsidR="006F6378" w:rsidRPr="00C30686" w:rsidRDefault="006F6378" w:rsidP="0094020B">
            <w:pPr>
              <w:pStyle w:val="TAC"/>
              <w:rPr>
                <w:kern w:val="2"/>
                <w:szCs w:val="22"/>
                <w:lang w:val="en-US"/>
              </w:rPr>
            </w:pPr>
            <w:r w:rsidRPr="00C30686">
              <w:rPr>
                <w:kern w:val="2"/>
                <w:szCs w:val="22"/>
                <w:lang w:val="en-US"/>
              </w:rPr>
              <w:t>CA_n46A-n48(4A)-n96D</w:t>
            </w:r>
          </w:p>
        </w:tc>
        <w:tc>
          <w:tcPr>
            <w:tcW w:w="2785" w:type="dxa"/>
            <w:tcBorders>
              <w:top w:val="nil"/>
              <w:left w:val="single" w:sz="4" w:space="0" w:color="auto"/>
              <w:bottom w:val="nil"/>
              <w:right w:val="single" w:sz="4" w:space="0" w:color="auto"/>
            </w:tcBorders>
            <w:shd w:val="clear" w:color="auto" w:fill="auto"/>
            <w:vAlign w:val="center"/>
          </w:tcPr>
          <w:p w14:paraId="2AFE4540" w14:textId="77777777" w:rsidR="006F6378" w:rsidRPr="00C30686" w:rsidRDefault="006F6378" w:rsidP="0094020B">
            <w:pPr>
              <w:pStyle w:val="TAC"/>
              <w:rPr>
                <w:kern w:val="2"/>
                <w:szCs w:val="22"/>
                <w:lang w:val="en-US"/>
              </w:rPr>
            </w:pPr>
            <w:r w:rsidRPr="00C30686">
              <w:rPr>
                <w:kern w:val="2"/>
                <w:szCs w:val="22"/>
                <w:lang w:val="en-US"/>
              </w:rPr>
              <w:t>CA_n46A-n48A</w:t>
            </w:r>
          </w:p>
          <w:p w14:paraId="77B37A85"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B702B17"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5931E50D" w14:textId="77777777" w:rsidR="006F6378" w:rsidRPr="00C30686" w:rsidRDefault="006F6378" w:rsidP="0094020B">
            <w:pPr>
              <w:pStyle w:val="TAC"/>
              <w:rPr>
                <w:rFonts w:cs="Arial"/>
                <w:color w:val="000000"/>
                <w:szCs w:val="18"/>
                <w:lang w:val="en-US" w:eastAsia="zh-CN" w:bidi="ar"/>
              </w:rPr>
            </w:pPr>
            <w:r w:rsidRPr="00C30686">
              <w:rPr>
                <w:rFonts w:cs="Arial"/>
                <w:color w:val="000000"/>
                <w:szCs w:val="18"/>
                <w:lang w:val="en-US" w:eastAsia="zh-CN" w:bidi="ar"/>
              </w:rPr>
              <w:t>10, 20, 40, 60, 80</w:t>
            </w:r>
          </w:p>
        </w:tc>
        <w:tc>
          <w:tcPr>
            <w:tcW w:w="2445" w:type="dxa"/>
            <w:tcBorders>
              <w:top w:val="nil"/>
              <w:left w:val="single" w:sz="4" w:space="0" w:color="auto"/>
              <w:bottom w:val="single" w:sz="4" w:space="0" w:color="auto"/>
              <w:right w:val="single" w:sz="4" w:space="0" w:color="auto"/>
            </w:tcBorders>
            <w:shd w:val="clear" w:color="auto" w:fill="auto"/>
            <w:vAlign w:val="center"/>
          </w:tcPr>
          <w:p w14:paraId="6A2CF970"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29852352" w14:textId="77777777" w:rsidTr="004F423A">
        <w:trPr>
          <w:trHeight w:val="29"/>
        </w:trPr>
        <w:tc>
          <w:tcPr>
            <w:tcW w:w="2742" w:type="dxa"/>
            <w:tcBorders>
              <w:top w:val="nil"/>
              <w:left w:val="single" w:sz="4" w:space="0" w:color="auto"/>
              <w:bottom w:val="nil"/>
              <w:right w:val="single" w:sz="4" w:space="0" w:color="auto"/>
            </w:tcBorders>
            <w:vAlign w:val="center"/>
          </w:tcPr>
          <w:p w14:paraId="37AA32F3"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17717443"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7685FBF6"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0D201377" w14:textId="77777777" w:rsidR="006F6378" w:rsidRPr="00C30686" w:rsidRDefault="006F6378" w:rsidP="0094020B">
            <w:pPr>
              <w:pStyle w:val="TAC"/>
              <w:rPr>
                <w:rFonts w:cs="Arial"/>
                <w:color w:val="000000"/>
                <w:szCs w:val="18"/>
                <w:lang w:val="en-US" w:eastAsia="zh-CN" w:bidi="ar"/>
              </w:rPr>
            </w:pPr>
            <w:r w:rsidRPr="00C30686">
              <w:rPr>
                <w:rFonts w:cs="Arial"/>
                <w:color w:val="000000"/>
                <w:szCs w:val="18"/>
                <w:lang w:val="en-US" w:eastAsia="zh-CN" w:bidi="ar"/>
              </w:rPr>
              <w:t>CA_n48(4A)_BCS0</w:t>
            </w:r>
          </w:p>
        </w:tc>
        <w:tc>
          <w:tcPr>
            <w:tcW w:w="2445" w:type="dxa"/>
            <w:tcBorders>
              <w:top w:val="nil"/>
              <w:left w:val="single" w:sz="4" w:space="0" w:color="auto"/>
              <w:bottom w:val="single" w:sz="4" w:space="0" w:color="auto"/>
              <w:right w:val="single" w:sz="4" w:space="0" w:color="auto"/>
            </w:tcBorders>
            <w:vAlign w:val="center"/>
          </w:tcPr>
          <w:p w14:paraId="229782E4" w14:textId="77777777" w:rsidR="006F6378" w:rsidRPr="00C30686" w:rsidRDefault="006F6378" w:rsidP="0094020B">
            <w:pPr>
              <w:pStyle w:val="TAC"/>
              <w:rPr>
                <w:kern w:val="2"/>
                <w:szCs w:val="22"/>
                <w:lang w:val="en-US" w:eastAsia="zh-CN"/>
              </w:rPr>
            </w:pPr>
          </w:p>
        </w:tc>
      </w:tr>
      <w:tr w:rsidR="006F6378" w:rsidRPr="00C30686" w14:paraId="53021E9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3A8C6FE"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2CE7060C"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5DFB2EE"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61E0339E" w14:textId="77777777" w:rsidR="006F6378" w:rsidRPr="00C30686" w:rsidRDefault="006F6378" w:rsidP="0094020B">
            <w:pPr>
              <w:pStyle w:val="TAC"/>
              <w:rPr>
                <w:rFonts w:cs="Arial"/>
                <w:color w:val="000000"/>
                <w:szCs w:val="18"/>
                <w:lang w:val="en-US" w:eastAsia="zh-CN" w:bidi="ar"/>
              </w:rPr>
            </w:pPr>
            <w:r w:rsidRPr="00C30686">
              <w:rPr>
                <w:rFonts w:cs="Arial"/>
                <w:color w:val="000000"/>
                <w:szCs w:val="18"/>
                <w:lang w:val="en-US" w:eastAsia="zh-CN" w:bidi="ar"/>
              </w:rPr>
              <w:t>CA_n96D_BCS0</w:t>
            </w:r>
          </w:p>
        </w:tc>
        <w:tc>
          <w:tcPr>
            <w:tcW w:w="2445" w:type="dxa"/>
            <w:tcBorders>
              <w:top w:val="nil"/>
              <w:left w:val="single" w:sz="4" w:space="0" w:color="auto"/>
              <w:bottom w:val="single" w:sz="4" w:space="0" w:color="auto"/>
              <w:right w:val="single" w:sz="4" w:space="0" w:color="auto"/>
            </w:tcBorders>
            <w:vAlign w:val="center"/>
          </w:tcPr>
          <w:p w14:paraId="71292876" w14:textId="77777777" w:rsidR="006F6378" w:rsidRPr="00C30686" w:rsidRDefault="006F6378" w:rsidP="0094020B">
            <w:pPr>
              <w:pStyle w:val="TAC"/>
              <w:rPr>
                <w:kern w:val="2"/>
                <w:szCs w:val="22"/>
                <w:lang w:val="en-US" w:eastAsia="zh-CN"/>
              </w:rPr>
            </w:pPr>
          </w:p>
        </w:tc>
      </w:tr>
      <w:tr w:rsidR="006F6378" w:rsidRPr="00C30686" w14:paraId="621A3DE6"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135B8981" w14:textId="77777777" w:rsidR="006F6378" w:rsidRPr="00C30686" w:rsidRDefault="006F6378" w:rsidP="0094020B">
            <w:pPr>
              <w:pStyle w:val="TAC"/>
              <w:rPr>
                <w:kern w:val="2"/>
                <w:szCs w:val="22"/>
                <w:lang w:val="en-US"/>
              </w:rPr>
            </w:pPr>
            <w:r w:rsidRPr="00C30686">
              <w:rPr>
                <w:kern w:val="2"/>
                <w:szCs w:val="22"/>
                <w:lang w:val="en-US"/>
              </w:rPr>
              <w:t>CA_n46B-n48(4A)-n96D</w:t>
            </w:r>
          </w:p>
        </w:tc>
        <w:tc>
          <w:tcPr>
            <w:tcW w:w="2785" w:type="dxa"/>
            <w:tcBorders>
              <w:top w:val="nil"/>
              <w:left w:val="single" w:sz="4" w:space="0" w:color="auto"/>
              <w:bottom w:val="nil"/>
              <w:right w:val="single" w:sz="4" w:space="0" w:color="auto"/>
            </w:tcBorders>
            <w:shd w:val="clear" w:color="auto" w:fill="auto"/>
            <w:vAlign w:val="center"/>
          </w:tcPr>
          <w:p w14:paraId="39B6D1C3" w14:textId="77777777" w:rsidR="006F6378" w:rsidRPr="00C30686" w:rsidRDefault="006F6378" w:rsidP="0094020B">
            <w:pPr>
              <w:pStyle w:val="TAC"/>
              <w:rPr>
                <w:kern w:val="2"/>
                <w:szCs w:val="22"/>
                <w:lang w:val="en-US"/>
              </w:rPr>
            </w:pPr>
            <w:r w:rsidRPr="00C30686">
              <w:rPr>
                <w:kern w:val="2"/>
                <w:szCs w:val="22"/>
                <w:lang w:val="en-US"/>
              </w:rPr>
              <w:t>CA_n46A-n48A</w:t>
            </w:r>
          </w:p>
          <w:p w14:paraId="3599ECA6"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6D1868BB"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5C76B243" w14:textId="77777777" w:rsidR="006F6378" w:rsidRPr="00C30686" w:rsidRDefault="006F6378" w:rsidP="0094020B">
            <w:pPr>
              <w:pStyle w:val="TAC"/>
              <w:rPr>
                <w:rFonts w:cs="Arial"/>
                <w:color w:val="000000"/>
                <w:szCs w:val="18"/>
                <w:lang w:val="en-US" w:eastAsia="zh-CN" w:bidi="ar"/>
              </w:rPr>
            </w:pPr>
            <w:r w:rsidRPr="00C30686">
              <w:rPr>
                <w:rFonts w:cs="Arial"/>
                <w:color w:val="000000"/>
                <w:szCs w:val="18"/>
                <w:lang w:val="en-US" w:eastAsia="zh-CN" w:bidi="ar"/>
              </w:rPr>
              <w:t>CA_n46B_BCS0</w:t>
            </w:r>
          </w:p>
        </w:tc>
        <w:tc>
          <w:tcPr>
            <w:tcW w:w="2445" w:type="dxa"/>
            <w:tcBorders>
              <w:top w:val="nil"/>
              <w:left w:val="single" w:sz="4" w:space="0" w:color="auto"/>
              <w:bottom w:val="single" w:sz="4" w:space="0" w:color="auto"/>
              <w:right w:val="single" w:sz="4" w:space="0" w:color="auto"/>
            </w:tcBorders>
            <w:shd w:val="clear" w:color="auto" w:fill="auto"/>
            <w:vAlign w:val="center"/>
          </w:tcPr>
          <w:p w14:paraId="50A19692"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1DECB092" w14:textId="77777777" w:rsidTr="004F423A">
        <w:trPr>
          <w:trHeight w:val="29"/>
        </w:trPr>
        <w:tc>
          <w:tcPr>
            <w:tcW w:w="2742" w:type="dxa"/>
            <w:tcBorders>
              <w:top w:val="nil"/>
              <w:left w:val="single" w:sz="4" w:space="0" w:color="auto"/>
              <w:bottom w:val="nil"/>
              <w:right w:val="single" w:sz="4" w:space="0" w:color="auto"/>
            </w:tcBorders>
            <w:vAlign w:val="center"/>
          </w:tcPr>
          <w:p w14:paraId="23C578BF"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69B60935"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078C1D95"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2557A31D" w14:textId="77777777" w:rsidR="006F6378" w:rsidRPr="00C30686" w:rsidRDefault="006F6378" w:rsidP="0094020B">
            <w:pPr>
              <w:pStyle w:val="TAC"/>
              <w:rPr>
                <w:rFonts w:cs="Arial"/>
                <w:color w:val="000000"/>
                <w:szCs w:val="18"/>
                <w:lang w:val="en-US" w:eastAsia="zh-CN" w:bidi="ar"/>
              </w:rPr>
            </w:pPr>
            <w:r w:rsidRPr="00C30686">
              <w:rPr>
                <w:rFonts w:cs="Arial"/>
                <w:color w:val="000000"/>
                <w:szCs w:val="18"/>
                <w:lang w:val="en-US" w:eastAsia="zh-CN" w:bidi="ar"/>
              </w:rPr>
              <w:t>CA_n48(4A)_BCS0</w:t>
            </w:r>
          </w:p>
        </w:tc>
        <w:tc>
          <w:tcPr>
            <w:tcW w:w="2445" w:type="dxa"/>
            <w:tcBorders>
              <w:top w:val="nil"/>
              <w:left w:val="single" w:sz="4" w:space="0" w:color="auto"/>
              <w:bottom w:val="single" w:sz="4" w:space="0" w:color="auto"/>
              <w:right w:val="single" w:sz="4" w:space="0" w:color="auto"/>
            </w:tcBorders>
            <w:vAlign w:val="center"/>
          </w:tcPr>
          <w:p w14:paraId="2E195C0A" w14:textId="77777777" w:rsidR="006F6378" w:rsidRPr="00C30686" w:rsidRDefault="006F6378" w:rsidP="0094020B">
            <w:pPr>
              <w:pStyle w:val="TAC"/>
              <w:rPr>
                <w:kern w:val="2"/>
                <w:szCs w:val="22"/>
                <w:lang w:val="en-US" w:eastAsia="zh-CN"/>
              </w:rPr>
            </w:pPr>
          </w:p>
        </w:tc>
      </w:tr>
      <w:tr w:rsidR="006F6378" w:rsidRPr="00C30686" w14:paraId="58A435F8"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C3E88B7"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260F8662"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CA33664"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5C6A7D88" w14:textId="77777777" w:rsidR="006F6378" w:rsidRPr="00C30686" w:rsidRDefault="006F6378" w:rsidP="0094020B">
            <w:pPr>
              <w:pStyle w:val="TAC"/>
              <w:rPr>
                <w:rFonts w:cs="Arial"/>
                <w:color w:val="000000"/>
                <w:szCs w:val="18"/>
                <w:lang w:val="en-US" w:eastAsia="zh-CN" w:bidi="ar"/>
              </w:rPr>
            </w:pPr>
            <w:r w:rsidRPr="00C30686">
              <w:rPr>
                <w:rFonts w:cs="Arial"/>
                <w:color w:val="000000"/>
                <w:szCs w:val="18"/>
                <w:lang w:val="en-US" w:eastAsia="zh-CN" w:bidi="ar"/>
              </w:rPr>
              <w:t>CA_n96D_BCS0</w:t>
            </w:r>
          </w:p>
        </w:tc>
        <w:tc>
          <w:tcPr>
            <w:tcW w:w="2445" w:type="dxa"/>
            <w:tcBorders>
              <w:top w:val="nil"/>
              <w:left w:val="single" w:sz="4" w:space="0" w:color="auto"/>
              <w:bottom w:val="single" w:sz="4" w:space="0" w:color="auto"/>
              <w:right w:val="single" w:sz="4" w:space="0" w:color="auto"/>
            </w:tcBorders>
            <w:vAlign w:val="center"/>
          </w:tcPr>
          <w:p w14:paraId="7C5EB720" w14:textId="77777777" w:rsidR="006F6378" w:rsidRPr="00C30686" w:rsidRDefault="006F6378" w:rsidP="0094020B">
            <w:pPr>
              <w:pStyle w:val="TAC"/>
              <w:rPr>
                <w:kern w:val="2"/>
                <w:szCs w:val="22"/>
                <w:lang w:val="en-US" w:eastAsia="zh-CN"/>
              </w:rPr>
            </w:pPr>
          </w:p>
        </w:tc>
      </w:tr>
      <w:tr w:rsidR="006F6378" w:rsidRPr="00C30686" w14:paraId="2CAACD5B"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2EB741F0" w14:textId="77777777" w:rsidR="006F6378" w:rsidRPr="00C30686" w:rsidRDefault="006F6378" w:rsidP="0094020B">
            <w:pPr>
              <w:pStyle w:val="TAC"/>
              <w:rPr>
                <w:kern w:val="2"/>
                <w:szCs w:val="22"/>
                <w:lang w:val="en-US"/>
              </w:rPr>
            </w:pPr>
            <w:r w:rsidRPr="00C30686">
              <w:rPr>
                <w:kern w:val="2"/>
                <w:szCs w:val="22"/>
                <w:lang w:val="en-US"/>
              </w:rPr>
              <w:t>CA_n46C-n48(4A)-n96D</w:t>
            </w:r>
          </w:p>
        </w:tc>
        <w:tc>
          <w:tcPr>
            <w:tcW w:w="2785" w:type="dxa"/>
            <w:tcBorders>
              <w:top w:val="nil"/>
              <w:left w:val="single" w:sz="4" w:space="0" w:color="auto"/>
              <w:bottom w:val="nil"/>
              <w:right w:val="single" w:sz="4" w:space="0" w:color="auto"/>
            </w:tcBorders>
            <w:shd w:val="clear" w:color="auto" w:fill="auto"/>
            <w:vAlign w:val="center"/>
          </w:tcPr>
          <w:p w14:paraId="47695BAB" w14:textId="77777777" w:rsidR="006F6378" w:rsidRPr="00C30686" w:rsidRDefault="006F6378" w:rsidP="0094020B">
            <w:pPr>
              <w:pStyle w:val="TAC"/>
              <w:rPr>
                <w:kern w:val="2"/>
                <w:szCs w:val="22"/>
                <w:lang w:val="en-US"/>
              </w:rPr>
            </w:pPr>
            <w:r w:rsidRPr="00C30686">
              <w:rPr>
                <w:kern w:val="2"/>
                <w:szCs w:val="22"/>
                <w:lang w:val="en-US"/>
              </w:rPr>
              <w:t>CA_n46A-n48A</w:t>
            </w:r>
          </w:p>
          <w:p w14:paraId="2FEE93E7"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6EACC428"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74EE180E" w14:textId="77777777" w:rsidR="006F6378" w:rsidRPr="00C30686" w:rsidRDefault="006F6378" w:rsidP="0094020B">
            <w:pPr>
              <w:pStyle w:val="TAC"/>
              <w:rPr>
                <w:rFonts w:cs="Arial"/>
                <w:color w:val="000000"/>
                <w:szCs w:val="18"/>
                <w:lang w:val="en-US" w:eastAsia="zh-CN" w:bidi="ar"/>
              </w:rPr>
            </w:pPr>
            <w:r w:rsidRPr="00C30686">
              <w:rPr>
                <w:rFonts w:cs="Arial"/>
                <w:color w:val="000000"/>
                <w:szCs w:val="18"/>
                <w:lang w:val="en-US" w:eastAsia="zh-CN" w:bidi="ar"/>
              </w:rPr>
              <w:t>CA_n46C_BCS0</w:t>
            </w:r>
          </w:p>
        </w:tc>
        <w:tc>
          <w:tcPr>
            <w:tcW w:w="2445" w:type="dxa"/>
            <w:tcBorders>
              <w:top w:val="nil"/>
              <w:left w:val="single" w:sz="4" w:space="0" w:color="auto"/>
              <w:bottom w:val="single" w:sz="4" w:space="0" w:color="auto"/>
              <w:right w:val="single" w:sz="4" w:space="0" w:color="auto"/>
            </w:tcBorders>
            <w:shd w:val="clear" w:color="auto" w:fill="auto"/>
            <w:vAlign w:val="center"/>
          </w:tcPr>
          <w:p w14:paraId="6D1DD615"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75A4D681" w14:textId="77777777" w:rsidTr="004F423A">
        <w:trPr>
          <w:trHeight w:val="29"/>
        </w:trPr>
        <w:tc>
          <w:tcPr>
            <w:tcW w:w="2742" w:type="dxa"/>
            <w:tcBorders>
              <w:top w:val="nil"/>
              <w:left w:val="single" w:sz="4" w:space="0" w:color="auto"/>
              <w:bottom w:val="nil"/>
              <w:right w:val="single" w:sz="4" w:space="0" w:color="auto"/>
            </w:tcBorders>
            <w:vAlign w:val="center"/>
          </w:tcPr>
          <w:p w14:paraId="2F94DAED"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7C9F78C8"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0CE983D3"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7572F02B" w14:textId="77777777" w:rsidR="006F6378" w:rsidRPr="00C30686" w:rsidRDefault="006F6378" w:rsidP="0094020B">
            <w:pPr>
              <w:pStyle w:val="TAC"/>
              <w:rPr>
                <w:rFonts w:cs="Arial"/>
                <w:color w:val="000000"/>
                <w:szCs w:val="18"/>
                <w:lang w:val="en-US" w:eastAsia="zh-CN" w:bidi="ar"/>
              </w:rPr>
            </w:pPr>
            <w:r w:rsidRPr="00C30686">
              <w:rPr>
                <w:rFonts w:cs="Arial"/>
                <w:color w:val="000000"/>
                <w:szCs w:val="18"/>
                <w:lang w:val="en-US" w:eastAsia="zh-CN" w:bidi="ar"/>
              </w:rPr>
              <w:t>CA_n48(4A)_BCS0</w:t>
            </w:r>
          </w:p>
        </w:tc>
        <w:tc>
          <w:tcPr>
            <w:tcW w:w="2445" w:type="dxa"/>
            <w:tcBorders>
              <w:top w:val="nil"/>
              <w:left w:val="single" w:sz="4" w:space="0" w:color="auto"/>
              <w:bottom w:val="single" w:sz="4" w:space="0" w:color="auto"/>
              <w:right w:val="single" w:sz="4" w:space="0" w:color="auto"/>
            </w:tcBorders>
            <w:vAlign w:val="center"/>
          </w:tcPr>
          <w:p w14:paraId="55749C81" w14:textId="77777777" w:rsidR="006F6378" w:rsidRPr="00C30686" w:rsidRDefault="006F6378" w:rsidP="0094020B">
            <w:pPr>
              <w:pStyle w:val="TAC"/>
              <w:rPr>
                <w:kern w:val="2"/>
                <w:szCs w:val="22"/>
                <w:lang w:val="en-US" w:eastAsia="zh-CN"/>
              </w:rPr>
            </w:pPr>
          </w:p>
        </w:tc>
      </w:tr>
      <w:tr w:rsidR="006F6378" w:rsidRPr="00C30686" w14:paraId="27671DD8"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FC6044E"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7A9FFE79"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66F25580"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79C6FEEA" w14:textId="77777777" w:rsidR="006F6378" w:rsidRPr="00C30686" w:rsidRDefault="006F6378" w:rsidP="0094020B">
            <w:pPr>
              <w:pStyle w:val="TAC"/>
              <w:rPr>
                <w:rFonts w:cs="Arial"/>
                <w:color w:val="000000"/>
                <w:szCs w:val="18"/>
                <w:lang w:val="en-US" w:eastAsia="zh-CN" w:bidi="ar"/>
              </w:rPr>
            </w:pPr>
            <w:r w:rsidRPr="00C30686">
              <w:rPr>
                <w:rFonts w:cs="Arial"/>
                <w:color w:val="000000"/>
                <w:szCs w:val="18"/>
                <w:lang w:val="en-US" w:eastAsia="zh-CN" w:bidi="ar"/>
              </w:rPr>
              <w:t>CA_n96D_BCS0</w:t>
            </w:r>
          </w:p>
        </w:tc>
        <w:tc>
          <w:tcPr>
            <w:tcW w:w="2445" w:type="dxa"/>
            <w:tcBorders>
              <w:top w:val="nil"/>
              <w:left w:val="single" w:sz="4" w:space="0" w:color="auto"/>
              <w:bottom w:val="single" w:sz="4" w:space="0" w:color="auto"/>
              <w:right w:val="single" w:sz="4" w:space="0" w:color="auto"/>
            </w:tcBorders>
            <w:vAlign w:val="center"/>
          </w:tcPr>
          <w:p w14:paraId="622E5B08" w14:textId="77777777" w:rsidR="006F6378" w:rsidRPr="00C30686" w:rsidRDefault="006F6378" w:rsidP="0094020B">
            <w:pPr>
              <w:pStyle w:val="TAC"/>
              <w:rPr>
                <w:kern w:val="2"/>
                <w:szCs w:val="22"/>
                <w:lang w:val="en-US" w:eastAsia="zh-CN"/>
              </w:rPr>
            </w:pPr>
          </w:p>
        </w:tc>
      </w:tr>
      <w:tr w:rsidR="006F6378" w:rsidRPr="00C30686" w14:paraId="132C4EEC"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39F0BC70" w14:textId="77777777" w:rsidR="006F6378" w:rsidRPr="00C30686" w:rsidRDefault="006F6378" w:rsidP="0094020B">
            <w:pPr>
              <w:pStyle w:val="TAC"/>
              <w:rPr>
                <w:kern w:val="2"/>
                <w:szCs w:val="22"/>
                <w:lang w:val="en-US"/>
              </w:rPr>
            </w:pPr>
            <w:r w:rsidRPr="00C30686">
              <w:rPr>
                <w:kern w:val="2"/>
                <w:szCs w:val="22"/>
                <w:lang w:val="en-US"/>
              </w:rPr>
              <w:t>CA_n46D-n48(4A)-n96D</w:t>
            </w:r>
          </w:p>
        </w:tc>
        <w:tc>
          <w:tcPr>
            <w:tcW w:w="2785" w:type="dxa"/>
            <w:tcBorders>
              <w:top w:val="nil"/>
              <w:left w:val="single" w:sz="4" w:space="0" w:color="auto"/>
              <w:bottom w:val="nil"/>
              <w:right w:val="single" w:sz="4" w:space="0" w:color="auto"/>
            </w:tcBorders>
            <w:shd w:val="clear" w:color="auto" w:fill="auto"/>
            <w:vAlign w:val="center"/>
          </w:tcPr>
          <w:p w14:paraId="6379EDC7" w14:textId="77777777" w:rsidR="006F6378" w:rsidRPr="00C30686" w:rsidRDefault="006F6378" w:rsidP="0094020B">
            <w:pPr>
              <w:pStyle w:val="TAC"/>
              <w:rPr>
                <w:kern w:val="2"/>
                <w:szCs w:val="22"/>
                <w:lang w:val="en-US"/>
              </w:rPr>
            </w:pPr>
            <w:r w:rsidRPr="00C30686">
              <w:rPr>
                <w:kern w:val="2"/>
                <w:szCs w:val="22"/>
                <w:lang w:val="en-US"/>
              </w:rPr>
              <w:t>CA_n46A-n48A</w:t>
            </w:r>
          </w:p>
          <w:p w14:paraId="57A3C402"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40A35CF7"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56323A35" w14:textId="77777777" w:rsidR="006F6378" w:rsidRPr="00C30686" w:rsidRDefault="006F6378" w:rsidP="0094020B">
            <w:pPr>
              <w:pStyle w:val="TAC"/>
              <w:rPr>
                <w:rFonts w:cs="Arial"/>
                <w:color w:val="000000"/>
                <w:szCs w:val="18"/>
                <w:lang w:val="en-US" w:eastAsia="zh-CN" w:bidi="ar"/>
              </w:rPr>
            </w:pPr>
            <w:r w:rsidRPr="00C30686">
              <w:rPr>
                <w:rFonts w:cs="Arial"/>
                <w:color w:val="000000"/>
                <w:szCs w:val="18"/>
                <w:lang w:val="en-US" w:eastAsia="zh-CN" w:bidi="ar"/>
              </w:rPr>
              <w:t>CA_n46D_BCS0</w:t>
            </w:r>
          </w:p>
        </w:tc>
        <w:tc>
          <w:tcPr>
            <w:tcW w:w="2445" w:type="dxa"/>
            <w:tcBorders>
              <w:top w:val="nil"/>
              <w:left w:val="single" w:sz="4" w:space="0" w:color="auto"/>
              <w:bottom w:val="single" w:sz="4" w:space="0" w:color="auto"/>
              <w:right w:val="single" w:sz="4" w:space="0" w:color="auto"/>
            </w:tcBorders>
            <w:shd w:val="clear" w:color="auto" w:fill="auto"/>
            <w:vAlign w:val="center"/>
          </w:tcPr>
          <w:p w14:paraId="5FEFF239"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511C34C4" w14:textId="77777777" w:rsidTr="004F423A">
        <w:trPr>
          <w:trHeight w:val="29"/>
        </w:trPr>
        <w:tc>
          <w:tcPr>
            <w:tcW w:w="2742" w:type="dxa"/>
            <w:tcBorders>
              <w:top w:val="nil"/>
              <w:left w:val="single" w:sz="4" w:space="0" w:color="auto"/>
              <w:bottom w:val="nil"/>
              <w:right w:val="single" w:sz="4" w:space="0" w:color="auto"/>
            </w:tcBorders>
            <w:vAlign w:val="center"/>
          </w:tcPr>
          <w:p w14:paraId="25DC81E3"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176FA640"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149B559"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73BEF7D6" w14:textId="77777777" w:rsidR="006F6378" w:rsidRPr="00C30686" w:rsidRDefault="006F6378" w:rsidP="0094020B">
            <w:pPr>
              <w:pStyle w:val="TAC"/>
              <w:rPr>
                <w:rFonts w:cs="Arial"/>
                <w:color w:val="000000"/>
                <w:szCs w:val="18"/>
                <w:lang w:val="en-US" w:eastAsia="zh-CN" w:bidi="ar"/>
              </w:rPr>
            </w:pPr>
            <w:r w:rsidRPr="00C30686">
              <w:rPr>
                <w:rFonts w:cs="Arial"/>
                <w:color w:val="000000"/>
                <w:szCs w:val="18"/>
                <w:lang w:val="en-US" w:eastAsia="zh-CN" w:bidi="ar"/>
              </w:rPr>
              <w:t>CA_n48(4A)_BCS0</w:t>
            </w:r>
          </w:p>
        </w:tc>
        <w:tc>
          <w:tcPr>
            <w:tcW w:w="2445" w:type="dxa"/>
            <w:tcBorders>
              <w:top w:val="nil"/>
              <w:left w:val="single" w:sz="4" w:space="0" w:color="auto"/>
              <w:bottom w:val="single" w:sz="4" w:space="0" w:color="auto"/>
              <w:right w:val="single" w:sz="4" w:space="0" w:color="auto"/>
            </w:tcBorders>
            <w:vAlign w:val="center"/>
          </w:tcPr>
          <w:p w14:paraId="0036CB27" w14:textId="77777777" w:rsidR="006F6378" w:rsidRPr="00C30686" w:rsidRDefault="006F6378" w:rsidP="0094020B">
            <w:pPr>
              <w:pStyle w:val="TAC"/>
              <w:rPr>
                <w:kern w:val="2"/>
                <w:szCs w:val="22"/>
                <w:lang w:val="en-US" w:eastAsia="zh-CN"/>
              </w:rPr>
            </w:pPr>
          </w:p>
        </w:tc>
      </w:tr>
      <w:tr w:rsidR="006F6378" w:rsidRPr="00C30686" w14:paraId="6CEBBC4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2211361"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09F13FBE"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072704CA"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7EEF65A9" w14:textId="77777777" w:rsidR="006F6378" w:rsidRPr="00C30686" w:rsidRDefault="006F6378" w:rsidP="0094020B">
            <w:pPr>
              <w:pStyle w:val="TAC"/>
              <w:rPr>
                <w:rFonts w:cs="Arial"/>
                <w:color w:val="000000"/>
                <w:szCs w:val="18"/>
                <w:lang w:val="en-US" w:eastAsia="zh-CN" w:bidi="ar"/>
              </w:rPr>
            </w:pPr>
            <w:r w:rsidRPr="00C30686">
              <w:rPr>
                <w:rFonts w:cs="Arial"/>
                <w:color w:val="000000"/>
                <w:szCs w:val="18"/>
                <w:lang w:val="en-US" w:eastAsia="zh-CN" w:bidi="ar"/>
              </w:rPr>
              <w:t>CA_n96D_BCS0</w:t>
            </w:r>
          </w:p>
        </w:tc>
        <w:tc>
          <w:tcPr>
            <w:tcW w:w="2445" w:type="dxa"/>
            <w:tcBorders>
              <w:top w:val="nil"/>
              <w:left w:val="single" w:sz="4" w:space="0" w:color="auto"/>
              <w:bottom w:val="single" w:sz="4" w:space="0" w:color="auto"/>
              <w:right w:val="single" w:sz="4" w:space="0" w:color="auto"/>
            </w:tcBorders>
            <w:vAlign w:val="center"/>
          </w:tcPr>
          <w:p w14:paraId="411C1202" w14:textId="77777777" w:rsidR="006F6378" w:rsidRPr="00C30686" w:rsidRDefault="006F6378" w:rsidP="0094020B">
            <w:pPr>
              <w:pStyle w:val="TAC"/>
              <w:rPr>
                <w:kern w:val="2"/>
                <w:szCs w:val="22"/>
                <w:lang w:val="en-US" w:eastAsia="zh-CN"/>
              </w:rPr>
            </w:pPr>
          </w:p>
        </w:tc>
      </w:tr>
      <w:tr w:rsidR="006F6378" w:rsidRPr="00C30686" w14:paraId="238BBD1D"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AA1E82D"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CA_n46M-n48(4A)-n96D</w:t>
            </w:r>
          </w:p>
        </w:tc>
        <w:tc>
          <w:tcPr>
            <w:tcW w:w="2785" w:type="dxa"/>
            <w:tcBorders>
              <w:top w:val="single" w:sz="4" w:space="0" w:color="auto"/>
              <w:left w:val="single" w:sz="4" w:space="0" w:color="auto"/>
              <w:bottom w:val="nil"/>
              <w:right w:val="single" w:sz="4" w:space="0" w:color="auto"/>
            </w:tcBorders>
            <w:vAlign w:val="center"/>
          </w:tcPr>
          <w:p w14:paraId="2054C2D1"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EC295CD"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39F9DD6C"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CA_n46M_BCS0</w:t>
            </w:r>
          </w:p>
        </w:tc>
        <w:tc>
          <w:tcPr>
            <w:tcW w:w="2445" w:type="dxa"/>
            <w:tcBorders>
              <w:top w:val="single" w:sz="4" w:space="0" w:color="auto"/>
              <w:left w:val="single" w:sz="4" w:space="0" w:color="auto"/>
              <w:bottom w:val="nil"/>
              <w:right w:val="single" w:sz="4" w:space="0" w:color="auto"/>
            </w:tcBorders>
            <w:vAlign w:val="center"/>
          </w:tcPr>
          <w:p w14:paraId="41B04D21" w14:textId="77777777" w:rsidR="006F6378" w:rsidRPr="00C30686" w:rsidRDefault="006F6378" w:rsidP="0094020B">
            <w:pPr>
              <w:pStyle w:val="TAC"/>
              <w:rPr>
                <w:rFonts w:eastAsiaTheme="minorEastAsia"/>
                <w:kern w:val="2"/>
                <w:szCs w:val="22"/>
                <w:lang w:val="en-US" w:eastAsia="zh-CN"/>
              </w:rPr>
            </w:pPr>
            <w:r w:rsidRPr="00C30686">
              <w:rPr>
                <w:rFonts w:eastAsiaTheme="minorEastAsia"/>
                <w:lang w:val="en-US" w:eastAsia="zh-CN"/>
              </w:rPr>
              <w:t>0</w:t>
            </w:r>
          </w:p>
        </w:tc>
      </w:tr>
      <w:tr w:rsidR="006F6378" w:rsidRPr="00C30686" w14:paraId="6130310A" w14:textId="77777777" w:rsidTr="004F423A">
        <w:trPr>
          <w:trHeight w:val="29"/>
        </w:trPr>
        <w:tc>
          <w:tcPr>
            <w:tcW w:w="2742" w:type="dxa"/>
            <w:tcBorders>
              <w:top w:val="nil"/>
              <w:left w:val="single" w:sz="4" w:space="0" w:color="auto"/>
              <w:bottom w:val="nil"/>
              <w:right w:val="single" w:sz="4" w:space="0" w:color="auto"/>
            </w:tcBorders>
            <w:vAlign w:val="center"/>
          </w:tcPr>
          <w:p w14:paraId="42E2B802"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nil"/>
              <w:right w:val="single" w:sz="4" w:space="0" w:color="auto"/>
            </w:tcBorders>
            <w:vAlign w:val="center"/>
          </w:tcPr>
          <w:p w14:paraId="0EBA0098"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0B56EDC"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1B6AA4C6"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CA_n48(4A)_BCS0</w:t>
            </w:r>
          </w:p>
        </w:tc>
        <w:tc>
          <w:tcPr>
            <w:tcW w:w="2445" w:type="dxa"/>
            <w:tcBorders>
              <w:top w:val="nil"/>
              <w:left w:val="single" w:sz="4" w:space="0" w:color="auto"/>
              <w:bottom w:val="nil"/>
              <w:right w:val="single" w:sz="4" w:space="0" w:color="auto"/>
            </w:tcBorders>
            <w:vAlign w:val="center"/>
          </w:tcPr>
          <w:p w14:paraId="653FF1E8" w14:textId="77777777" w:rsidR="006F6378" w:rsidRPr="00C30686" w:rsidRDefault="006F6378" w:rsidP="0094020B">
            <w:pPr>
              <w:pStyle w:val="TAC"/>
              <w:rPr>
                <w:rFonts w:eastAsiaTheme="minorEastAsia"/>
                <w:kern w:val="2"/>
                <w:szCs w:val="22"/>
                <w:lang w:val="en-US" w:eastAsia="zh-CN"/>
              </w:rPr>
            </w:pPr>
          </w:p>
        </w:tc>
      </w:tr>
      <w:tr w:rsidR="006F6378" w:rsidRPr="00C30686" w14:paraId="6312BA79"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0D62BB8"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0357F895"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0E80B39"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41037228" w14:textId="77777777" w:rsidR="006F6378" w:rsidRPr="00C30686" w:rsidRDefault="006F6378" w:rsidP="0094020B">
            <w:pPr>
              <w:pStyle w:val="TAC"/>
              <w:rPr>
                <w:rFonts w:eastAsiaTheme="minorEastAsia" w:cs="Arial"/>
                <w:color w:val="000000"/>
                <w:szCs w:val="18"/>
                <w:lang w:val="en-US" w:eastAsia="zh-CN" w:bidi="ar"/>
              </w:rPr>
            </w:pPr>
            <w:r w:rsidRPr="00C30686">
              <w:rPr>
                <w:rFonts w:eastAsiaTheme="minorEastAsia" w:cs="Arial"/>
                <w:color w:val="000000"/>
                <w:szCs w:val="18"/>
                <w:lang w:val="en-US" w:eastAsia="zh-CN" w:bidi="ar"/>
              </w:rPr>
              <w:t>CA_n96D_BCS0</w:t>
            </w:r>
          </w:p>
        </w:tc>
        <w:tc>
          <w:tcPr>
            <w:tcW w:w="2445" w:type="dxa"/>
            <w:tcBorders>
              <w:top w:val="nil"/>
              <w:left w:val="single" w:sz="4" w:space="0" w:color="auto"/>
              <w:bottom w:val="single" w:sz="4" w:space="0" w:color="auto"/>
              <w:right w:val="single" w:sz="4" w:space="0" w:color="auto"/>
            </w:tcBorders>
            <w:vAlign w:val="center"/>
          </w:tcPr>
          <w:p w14:paraId="3C3F4A50" w14:textId="77777777" w:rsidR="006F6378" w:rsidRPr="00C30686" w:rsidRDefault="006F6378" w:rsidP="0094020B">
            <w:pPr>
              <w:pStyle w:val="TAC"/>
              <w:rPr>
                <w:rFonts w:eastAsiaTheme="minorEastAsia"/>
                <w:kern w:val="2"/>
                <w:szCs w:val="22"/>
                <w:lang w:val="en-US" w:eastAsia="zh-CN"/>
              </w:rPr>
            </w:pPr>
          </w:p>
        </w:tc>
      </w:tr>
      <w:tr w:rsidR="006F6378" w:rsidRPr="00C30686" w14:paraId="5F9E20F1"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6088A4DF" w14:textId="77777777" w:rsidR="006F6378" w:rsidRPr="00C30686" w:rsidRDefault="006F6378" w:rsidP="0094020B">
            <w:pPr>
              <w:pStyle w:val="TAC"/>
              <w:rPr>
                <w:kern w:val="2"/>
                <w:szCs w:val="22"/>
                <w:lang w:val="en-US"/>
              </w:rPr>
            </w:pPr>
            <w:r w:rsidRPr="00C30686">
              <w:rPr>
                <w:kern w:val="2"/>
                <w:szCs w:val="22"/>
                <w:lang w:val="en-US"/>
              </w:rPr>
              <w:t>CA_n46N-n48(4A)-n96D</w:t>
            </w:r>
          </w:p>
        </w:tc>
        <w:tc>
          <w:tcPr>
            <w:tcW w:w="2785" w:type="dxa"/>
            <w:tcBorders>
              <w:top w:val="nil"/>
              <w:left w:val="single" w:sz="4" w:space="0" w:color="auto"/>
              <w:bottom w:val="nil"/>
              <w:right w:val="single" w:sz="4" w:space="0" w:color="auto"/>
            </w:tcBorders>
            <w:shd w:val="clear" w:color="auto" w:fill="auto"/>
            <w:vAlign w:val="center"/>
          </w:tcPr>
          <w:p w14:paraId="7529F4F2" w14:textId="77777777" w:rsidR="006F6378" w:rsidRPr="00C30686" w:rsidRDefault="006F6378" w:rsidP="0094020B">
            <w:pPr>
              <w:pStyle w:val="TAC"/>
              <w:rPr>
                <w:kern w:val="2"/>
                <w:szCs w:val="22"/>
                <w:lang w:val="en-US"/>
              </w:rPr>
            </w:pPr>
            <w:r w:rsidRPr="00C30686">
              <w:rPr>
                <w:kern w:val="2"/>
                <w:szCs w:val="22"/>
                <w:lang w:val="en-US"/>
              </w:rPr>
              <w:t>CA_n46A-n48A</w:t>
            </w:r>
          </w:p>
          <w:p w14:paraId="65A6E45E"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4E93DF1C"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19E323C5" w14:textId="77777777" w:rsidR="006F6378" w:rsidRPr="00C30686" w:rsidRDefault="006F6378" w:rsidP="0094020B">
            <w:pPr>
              <w:pStyle w:val="TAC"/>
              <w:rPr>
                <w:lang w:val="en-US" w:eastAsia="zh-CN" w:bidi="ar"/>
              </w:rPr>
            </w:pPr>
            <w:r>
              <w:rPr>
                <w:rFonts w:cs="Arial"/>
                <w:color w:val="000000"/>
                <w:szCs w:val="18"/>
                <w:lang w:val="en-US" w:eastAsia="zh-CN" w:bidi="ar"/>
              </w:rPr>
              <w:t>CA_n46N_BCS</w:t>
            </w:r>
            <w:r w:rsidRPr="00C74263">
              <w:rPr>
                <w:szCs w:val="18"/>
                <w:lang w:val="en-US" w:eastAsia="zh-CN" w:bidi="ar"/>
              </w:rPr>
              <w:t>1</w:t>
            </w:r>
          </w:p>
        </w:tc>
        <w:tc>
          <w:tcPr>
            <w:tcW w:w="2445" w:type="dxa"/>
            <w:tcBorders>
              <w:top w:val="nil"/>
              <w:left w:val="single" w:sz="4" w:space="0" w:color="auto"/>
              <w:bottom w:val="single" w:sz="4" w:space="0" w:color="auto"/>
              <w:right w:val="single" w:sz="4" w:space="0" w:color="auto"/>
            </w:tcBorders>
            <w:shd w:val="clear" w:color="auto" w:fill="auto"/>
            <w:vAlign w:val="center"/>
          </w:tcPr>
          <w:p w14:paraId="39DFF3F0"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2A57CD34" w14:textId="77777777" w:rsidTr="004F423A">
        <w:trPr>
          <w:trHeight w:val="29"/>
        </w:trPr>
        <w:tc>
          <w:tcPr>
            <w:tcW w:w="2742" w:type="dxa"/>
            <w:tcBorders>
              <w:top w:val="nil"/>
              <w:left w:val="single" w:sz="4" w:space="0" w:color="auto"/>
              <w:bottom w:val="nil"/>
              <w:right w:val="single" w:sz="4" w:space="0" w:color="auto"/>
            </w:tcBorders>
            <w:vAlign w:val="center"/>
          </w:tcPr>
          <w:p w14:paraId="5062A6D3"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73A6CE5B"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614773DD"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0D34DA67" w14:textId="77777777" w:rsidR="006F6378" w:rsidRPr="00C30686" w:rsidRDefault="006F6378" w:rsidP="0094020B">
            <w:pPr>
              <w:pStyle w:val="TAC"/>
              <w:rPr>
                <w:rFonts w:cs="Arial"/>
                <w:color w:val="000000"/>
                <w:szCs w:val="18"/>
                <w:lang w:val="en-US" w:eastAsia="zh-CN" w:bidi="ar"/>
              </w:rPr>
            </w:pPr>
            <w:r w:rsidRPr="00C30686">
              <w:rPr>
                <w:rFonts w:cs="Arial"/>
                <w:color w:val="000000"/>
                <w:szCs w:val="18"/>
                <w:lang w:val="en-US" w:eastAsia="zh-CN" w:bidi="ar"/>
              </w:rPr>
              <w:t>CA_n48(4A)_BCS0</w:t>
            </w:r>
          </w:p>
        </w:tc>
        <w:tc>
          <w:tcPr>
            <w:tcW w:w="2445" w:type="dxa"/>
            <w:tcBorders>
              <w:top w:val="nil"/>
              <w:left w:val="single" w:sz="4" w:space="0" w:color="auto"/>
              <w:bottom w:val="single" w:sz="4" w:space="0" w:color="auto"/>
              <w:right w:val="single" w:sz="4" w:space="0" w:color="auto"/>
            </w:tcBorders>
            <w:vAlign w:val="center"/>
          </w:tcPr>
          <w:p w14:paraId="3FAB5139" w14:textId="77777777" w:rsidR="006F6378" w:rsidRPr="00C30686" w:rsidRDefault="006F6378" w:rsidP="0094020B">
            <w:pPr>
              <w:pStyle w:val="TAC"/>
              <w:rPr>
                <w:kern w:val="2"/>
                <w:szCs w:val="22"/>
                <w:lang w:val="en-US" w:eastAsia="zh-CN"/>
              </w:rPr>
            </w:pPr>
          </w:p>
        </w:tc>
      </w:tr>
      <w:tr w:rsidR="006F6378" w:rsidRPr="00C30686" w14:paraId="37232E42"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5680109"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01FC7224"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4CB38793"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1E64EA99" w14:textId="77777777" w:rsidR="006F6378" w:rsidRPr="00C30686" w:rsidRDefault="006F6378" w:rsidP="0094020B">
            <w:pPr>
              <w:pStyle w:val="TAC"/>
              <w:rPr>
                <w:rFonts w:cs="Arial"/>
                <w:color w:val="000000"/>
                <w:szCs w:val="18"/>
                <w:lang w:val="en-US" w:eastAsia="zh-CN" w:bidi="ar"/>
              </w:rPr>
            </w:pPr>
            <w:r w:rsidRPr="00C30686">
              <w:rPr>
                <w:rFonts w:cs="Arial"/>
                <w:color w:val="000000"/>
                <w:szCs w:val="18"/>
                <w:lang w:val="en-US" w:eastAsia="zh-CN" w:bidi="ar"/>
              </w:rPr>
              <w:t>CA_n96D_BCS0</w:t>
            </w:r>
          </w:p>
        </w:tc>
        <w:tc>
          <w:tcPr>
            <w:tcW w:w="2445" w:type="dxa"/>
            <w:tcBorders>
              <w:top w:val="nil"/>
              <w:left w:val="single" w:sz="4" w:space="0" w:color="auto"/>
              <w:bottom w:val="single" w:sz="4" w:space="0" w:color="auto"/>
              <w:right w:val="single" w:sz="4" w:space="0" w:color="auto"/>
            </w:tcBorders>
            <w:vAlign w:val="center"/>
          </w:tcPr>
          <w:p w14:paraId="2088B20C" w14:textId="77777777" w:rsidR="006F6378" w:rsidRPr="00C30686" w:rsidRDefault="006F6378" w:rsidP="0094020B">
            <w:pPr>
              <w:pStyle w:val="TAC"/>
              <w:rPr>
                <w:kern w:val="2"/>
                <w:szCs w:val="22"/>
                <w:lang w:val="en-US" w:eastAsia="zh-CN"/>
              </w:rPr>
            </w:pPr>
          </w:p>
        </w:tc>
      </w:tr>
      <w:tr w:rsidR="006F6378" w:rsidRPr="00C30686" w14:paraId="3758806D"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5BB260C8" w14:textId="77777777" w:rsidR="006F6378" w:rsidRPr="00C30686" w:rsidRDefault="006F6378" w:rsidP="0094020B">
            <w:pPr>
              <w:pStyle w:val="TAC"/>
              <w:rPr>
                <w:kern w:val="2"/>
                <w:szCs w:val="22"/>
                <w:lang w:val="en-US"/>
              </w:rPr>
            </w:pPr>
            <w:r w:rsidRPr="00C30686">
              <w:rPr>
                <w:kern w:val="2"/>
                <w:szCs w:val="22"/>
                <w:lang w:val="en-US"/>
              </w:rPr>
              <w:t>CA_n46A-n48(4A)-n96E</w:t>
            </w:r>
          </w:p>
        </w:tc>
        <w:tc>
          <w:tcPr>
            <w:tcW w:w="2785" w:type="dxa"/>
            <w:tcBorders>
              <w:top w:val="nil"/>
              <w:left w:val="single" w:sz="4" w:space="0" w:color="auto"/>
              <w:bottom w:val="nil"/>
              <w:right w:val="single" w:sz="4" w:space="0" w:color="auto"/>
            </w:tcBorders>
            <w:shd w:val="clear" w:color="auto" w:fill="auto"/>
            <w:vAlign w:val="center"/>
          </w:tcPr>
          <w:p w14:paraId="6537CB72" w14:textId="77777777" w:rsidR="006F6378" w:rsidRPr="00C30686" w:rsidRDefault="006F6378" w:rsidP="0094020B">
            <w:pPr>
              <w:pStyle w:val="TAC"/>
              <w:rPr>
                <w:kern w:val="2"/>
                <w:szCs w:val="22"/>
                <w:lang w:val="en-US"/>
              </w:rPr>
            </w:pPr>
            <w:r w:rsidRPr="00C30686">
              <w:rPr>
                <w:kern w:val="2"/>
                <w:szCs w:val="22"/>
                <w:lang w:val="en-US"/>
              </w:rPr>
              <w:t>CA_n46A-n48A</w:t>
            </w:r>
          </w:p>
          <w:p w14:paraId="2884B8BF"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06B0332F"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30A8439A" w14:textId="77777777" w:rsidR="006F6378" w:rsidRPr="00C30686" w:rsidRDefault="006F6378" w:rsidP="0094020B">
            <w:pPr>
              <w:pStyle w:val="TAC"/>
              <w:rPr>
                <w:rFonts w:cs="Arial"/>
                <w:color w:val="000000"/>
                <w:szCs w:val="18"/>
                <w:lang w:val="en-US" w:eastAsia="zh-CN" w:bidi="ar"/>
              </w:rPr>
            </w:pPr>
            <w:r w:rsidRPr="00C30686">
              <w:rPr>
                <w:rFonts w:cs="Arial"/>
                <w:color w:val="000000"/>
                <w:szCs w:val="18"/>
                <w:lang w:val="en-US" w:eastAsia="zh-CN" w:bidi="ar"/>
              </w:rPr>
              <w:t>10, 20, 40, 60, 80</w:t>
            </w:r>
          </w:p>
        </w:tc>
        <w:tc>
          <w:tcPr>
            <w:tcW w:w="2445" w:type="dxa"/>
            <w:tcBorders>
              <w:top w:val="nil"/>
              <w:left w:val="single" w:sz="4" w:space="0" w:color="auto"/>
              <w:bottom w:val="single" w:sz="4" w:space="0" w:color="auto"/>
              <w:right w:val="single" w:sz="4" w:space="0" w:color="auto"/>
            </w:tcBorders>
            <w:shd w:val="clear" w:color="auto" w:fill="auto"/>
            <w:vAlign w:val="center"/>
          </w:tcPr>
          <w:p w14:paraId="42364742"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4A23235B" w14:textId="77777777" w:rsidTr="004F423A">
        <w:trPr>
          <w:trHeight w:val="29"/>
        </w:trPr>
        <w:tc>
          <w:tcPr>
            <w:tcW w:w="2742" w:type="dxa"/>
            <w:tcBorders>
              <w:top w:val="nil"/>
              <w:left w:val="single" w:sz="4" w:space="0" w:color="auto"/>
              <w:bottom w:val="nil"/>
              <w:right w:val="single" w:sz="4" w:space="0" w:color="auto"/>
            </w:tcBorders>
            <w:vAlign w:val="center"/>
          </w:tcPr>
          <w:p w14:paraId="59439A15"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117AF238"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4AB18F9"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22E9DF00" w14:textId="77777777" w:rsidR="006F6378" w:rsidRPr="00C30686" w:rsidRDefault="006F6378" w:rsidP="0094020B">
            <w:pPr>
              <w:pStyle w:val="TAC"/>
              <w:rPr>
                <w:rFonts w:cs="Arial"/>
                <w:color w:val="000000"/>
                <w:szCs w:val="18"/>
                <w:lang w:val="en-US" w:eastAsia="zh-CN" w:bidi="ar"/>
              </w:rPr>
            </w:pPr>
            <w:r w:rsidRPr="00C30686">
              <w:rPr>
                <w:rFonts w:cs="Arial"/>
                <w:color w:val="000000"/>
                <w:szCs w:val="18"/>
                <w:lang w:val="en-US" w:eastAsia="zh-CN" w:bidi="ar"/>
              </w:rPr>
              <w:t>CA_n48(4A)_BCS0</w:t>
            </w:r>
          </w:p>
        </w:tc>
        <w:tc>
          <w:tcPr>
            <w:tcW w:w="2445" w:type="dxa"/>
            <w:tcBorders>
              <w:top w:val="nil"/>
              <w:left w:val="single" w:sz="4" w:space="0" w:color="auto"/>
              <w:bottom w:val="single" w:sz="4" w:space="0" w:color="auto"/>
              <w:right w:val="single" w:sz="4" w:space="0" w:color="auto"/>
            </w:tcBorders>
            <w:vAlign w:val="center"/>
          </w:tcPr>
          <w:p w14:paraId="011CD4FA" w14:textId="77777777" w:rsidR="006F6378" w:rsidRPr="00C30686" w:rsidRDefault="006F6378" w:rsidP="0094020B">
            <w:pPr>
              <w:pStyle w:val="TAC"/>
              <w:rPr>
                <w:kern w:val="2"/>
                <w:szCs w:val="22"/>
                <w:lang w:val="en-US" w:eastAsia="zh-CN"/>
              </w:rPr>
            </w:pPr>
          </w:p>
        </w:tc>
      </w:tr>
      <w:tr w:rsidR="006F6378" w:rsidRPr="00C30686" w14:paraId="60A76EA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1103E2A"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272DA9FA"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DDE91B2"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7E882424" w14:textId="77777777" w:rsidR="006F6378" w:rsidRPr="00C30686" w:rsidRDefault="006F6378" w:rsidP="0094020B">
            <w:pPr>
              <w:pStyle w:val="TAC"/>
              <w:rPr>
                <w:rFonts w:cs="Arial"/>
                <w:color w:val="000000"/>
                <w:szCs w:val="18"/>
                <w:lang w:val="en-US" w:eastAsia="zh-CN" w:bidi="ar"/>
              </w:rPr>
            </w:pPr>
            <w:r w:rsidRPr="00C30686">
              <w:rPr>
                <w:rFonts w:cs="Arial"/>
                <w:color w:val="000000"/>
                <w:szCs w:val="18"/>
                <w:lang w:val="en-US" w:eastAsia="zh-CN" w:bidi="ar"/>
              </w:rPr>
              <w:t>CA_n96E_BCS0</w:t>
            </w:r>
          </w:p>
        </w:tc>
        <w:tc>
          <w:tcPr>
            <w:tcW w:w="2445" w:type="dxa"/>
            <w:tcBorders>
              <w:top w:val="nil"/>
              <w:left w:val="single" w:sz="4" w:space="0" w:color="auto"/>
              <w:bottom w:val="single" w:sz="4" w:space="0" w:color="auto"/>
              <w:right w:val="single" w:sz="4" w:space="0" w:color="auto"/>
            </w:tcBorders>
            <w:vAlign w:val="center"/>
          </w:tcPr>
          <w:p w14:paraId="47DF680C" w14:textId="77777777" w:rsidR="006F6378" w:rsidRPr="00C30686" w:rsidRDefault="006F6378" w:rsidP="0094020B">
            <w:pPr>
              <w:pStyle w:val="TAC"/>
              <w:rPr>
                <w:kern w:val="2"/>
                <w:szCs w:val="22"/>
                <w:lang w:val="en-US" w:eastAsia="zh-CN"/>
              </w:rPr>
            </w:pPr>
          </w:p>
        </w:tc>
      </w:tr>
      <w:tr w:rsidR="006F6378" w:rsidRPr="00C30686" w14:paraId="798C0220" w14:textId="77777777" w:rsidTr="004F423A">
        <w:trPr>
          <w:trHeight w:val="29"/>
        </w:trPr>
        <w:tc>
          <w:tcPr>
            <w:tcW w:w="2742" w:type="dxa"/>
            <w:tcBorders>
              <w:top w:val="nil"/>
              <w:left w:val="single" w:sz="4" w:space="0" w:color="auto"/>
              <w:bottom w:val="nil"/>
              <w:right w:val="single" w:sz="4" w:space="0" w:color="auto"/>
            </w:tcBorders>
            <w:shd w:val="clear" w:color="auto" w:fill="auto"/>
            <w:vAlign w:val="center"/>
          </w:tcPr>
          <w:p w14:paraId="124CAB6D" w14:textId="77777777" w:rsidR="006F6378" w:rsidRPr="00C30686" w:rsidRDefault="006F6378" w:rsidP="0094020B">
            <w:pPr>
              <w:pStyle w:val="TAC"/>
              <w:rPr>
                <w:kern w:val="2"/>
                <w:szCs w:val="22"/>
                <w:lang w:val="en-US"/>
              </w:rPr>
            </w:pPr>
            <w:r w:rsidRPr="00C30686">
              <w:rPr>
                <w:kern w:val="2"/>
                <w:szCs w:val="22"/>
                <w:lang w:val="en-US"/>
              </w:rPr>
              <w:t>CA_n46B-n48(4A)-n96E</w:t>
            </w:r>
          </w:p>
        </w:tc>
        <w:tc>
          <w:tcPr>
            <w:tcW w:w="2785" w:type="dxa"/>
            <w:tcBorders>
              <w:top w:val="nil"/>
              <w:left w:val="single" w:sz="4" w:space="0" w:color="auto"/>
              <w:bottom w:val="nil"/>
              <w:right w:val="single" w:sz="4" w:space="0" w:color="auto"/>
            </w:tcBorders>
            <w:shd w:val="clear" w:color="auto" w:fill="auto"/>
            <w:vAlign w:val="center"/>
          </w:tcPr>
          <w:p w14:paraId="22593543" w14:textId="77777777" w:rsidR="006F6378" w:rsidRPr="00C30686" w:rsidRDefault="006F6378" w:rsidP="0094020B">
            <w:pPr>
              <w:pStyle w:val="TAC"/>
              <w:rPr>
                <w:kern w:val="2"/>
                <w:szCs w:val="22"/>
                <w:lang w:val="en-US"/>
              </w:rPr>
            </w:pPr>
            <w:r w:rsidRPr="00C30686">
              <w:rPr>
                <w:kern w:val="2"/>
                <w:szCs w:val="22"/>
                <w:lang w:val="en-US"/>
              </w:rPr>
              <w:t>CA_n46A-n48A</w:t>
            </w:r>
          </w:p>
          <w:p w14:paraId="535D1BD0"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600D78D"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5959FFA8" w14:textId="77777777" w:rsidR="006F6378" w:rsidRPr="00C30686" w:rsidRDefault="006F6378" w:rsidP="0094020B">
            <w:pPr>
              <w:pStyle w:val="TAC"/>
              <w:rPr>
                <w:rFonts w:cs="Arial"/>
                <w:color w:val="000000"/>
                <w:szCs w:val="18"/>
                <w:lang w:val="en-US" w:eastAsia="zh-CN" w:bidi="ar"/>
              </w:rPr>
            </w:pPr>
            <w:r w:rsidRPr="00C30686">
              <w:rPr>
                <w:rFonts w:cs="Arial"/>
                <w:color w:val="000000"/>
                <w:szCs w:val="18"/>
                <w:lang w:val="en-US" w:eastAsia="zh-CN" w:bidi="ar"/>
              </w:rPr>
              <w:t>CA_n46B_BCS0</w:t>
            </w:r>
          </w:p>
        </w:tc>
        <w:tc>
          <w:tcPr>
            <w:tcW w:w="2445" w:type="dxa"/>
            <w:tcBorders>
              <w:top w:val="nil"/>
              <w:left w:val="single" w:sz="4" w:space="0" w:color="auto"/>
              <w:bottom w:val="single" w:sz="4" w:space="0" w:color="auto"/>
              <w:right w:val="single" w:sz="4" w:space="0" w:color="auto"/>
            </w:tcBorders>
            <w:shd w:val="clear" w:color="auto" w:fill="auto"/>
            <w:vAlign w:val="center"/>
          </w:tcPr>
          <w:p w14:paraId="6CB1BC26"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60CD1C1E" w14:textId="77777777" w:rsidTr="004F423A">
        <w:trPr>
          <w:trHeight w:val="29"/>
        </w:trPr>
        <w:tc>
          <w:tcPr>
            <w:tcW w:w="2742" w:type="dxa"/>
            <w:tcBorders>
              <w:top w:val="nil"/>
              <w:left w:val="single" w:sz="4" w:space="0" w:color="auto"/>
              <w:bottom w:val="nil"/>
              <w:right w:val="single" w:sz="4" w:space="0" w:color="auto"/>
            </w:tcBorders>
            <w:vAlign w:val="center"/>
          </w:tcPr>
          <w:p w14:paraId="0B3A7D70"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5DEAF63F"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9F5B072"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017ECBED" w14:textId="77777777" w:rsidR="006F6378" w:rsidRPr="00C30686" w:rsidRDefault="006F6378" w:rsidP="0094020B">
            <w:pPr>
              <w:pStyle w:val="TAC"/>
              <w:rPr>
                <w:rFonts w:cs="Arial"/>
                <w:color w:val="000000"/>
                <w:szCs w:val="18"/>
                <w:lang w:val="en-US" w:eastAsia="zh-CN" w:bidi="ar"/>
              </w:rPr>
            </w:pPr>
            <w:r w:rsidRPr="00C30686">
              <w:rPr>
                <w:rFonts w:cs="Arial"/>
                <w:color w:val="000000"/>
                <w:szCs w:val="18"/>
                <w:lang w:val="en-US" w:eastAsia="zh-CN" w:bidi="ar"/>
              </w:rPr>
              <w:t>CA_n48(4A)_BCS0</w:t>
            </w:r>
          </w:p>
        </w:tc>
        <w:tc>
          <w:tcPr>
            <w:tcW w:w="2445" w:type="dxa"/>
            <w:tcBorders>
              <w:top w:val="nil"/>
              <w:left w:val="single" w:sz="4" w:space="0" w:color="auto"/>
              <w:bottom w:val="single" w:sz="4" w:space="0" w:color="auto"/>
              <w:right w:val="single" w:sz="4" w:space="0" w:color="auto"/>
            </w:tcBorders>
            <w:vAlign w:val="center"/>
          </w:tcPr>
          <w:p w14:paraId="7861F3A6" w14:textId="77777777" w:rsidR="006F6378" w:rsidRPr="00C30686" w:rsidRDefault="006F6378" w:rsidP="0094020B">
            <w:pPr>
              <w:pStyle w:val="TAC"/>
              <w:rPr>
                <w:kern w:val="2"/>
                <w:szCs w:val="22"/>
                <w:lang w:val="en-US" w:eastAsia="zh-CN"/>
              </w:rPr>
            </w:pPr>
          </w:p>
        </w:tc>
      </w:tr>
      <w:tr w:rsidR="006F6378" w:rsidRPr="00C30686" w14:paraId="301DAEB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7BC972C"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59003884"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78850F5E"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23AB8D2D" w14:textId="77777777" w:rsidR="006F6378" w:rsidRPr="00C30686" w:rsidRDefault="006F6378" w:rsidP="0094020B">
            <w:pPr>
              <w:pStyle w:val="TAC"/>
              <w:rPr>
                <w:rFonts w:cs="Arial"/>
                <w:color w:val="000000"/>
                <w:szCs w:val="18"/>
                <w:lang w:val="en-US" w:eastAsia="zh-CN" w:bidi="ar"/>
              </w:rPr>
            </w:pPr>
            <w:r w:rsidRPr="00C30686">
              <w:rPr>
                <w:rFonts w:cs="Arial"/>
                <w:color w:val="000000"/>
                <w:szCs w:val="18"/>
                <w:lang w:val="en-US" w:eastAsia="zh-CN" w:bidi="ar"/>
              </w:rPr>
              <w:t>CA_n96E_BCS0</w:t>
            </w:r>
          </w:p>
        </w:tc>
        <w:tc>
          <w:tcPr>
            <w:tcW w:w="2445" w:type="dxa"/>
            <w:tcBorders>
              <w:top w:val="nil"/>
              <w:left w:val="single" w:sz="4" w:space="0" w:color="auto"/>
              <w:bottom w:val="single" w:sz="4" w:space="0" w:color="auto"/>
              <w:right w:val="single" w:sz="4" w:space="0" w:color="auto"/>
            </w:tcBorders>
            <w:vAlign w:val="center"/>
          </w:tcPr>
          <w:p w14:paraId="0753ACED" w14:textId="77777777" w:rsidR="006F6378" w:rsidRPr="00C30686" w:rsidRDefault="006F6378" w:rsidP="0094020B">
            <w:pPr>
              <w:pStyle w:val="TAC"/>
              <w:rPr>
                <w:kern w:val="2"/>
                <w:szCs w:val="22"/>
                <w:lang w:val="en-US" w:eastAsia="zh-CN"/>
              </w:rPr>
            </w:pPr>
          </w:p>
        </w:tc>
      </w:tr>
      <w:tr w:rsidR="006F6378" w:rsidRPr="00C30686" w14:paraId="3C4F5D77" w14:textId="77777777" w:rsidTr="004F423A">
        <w:trPr>
          <w:trHeight w:val="29"/>
        </w:trPr>
        <w:tc>
          <w:tcPr>
            <w:tcW w:w="2742" w:type="dxa"/>
            <w:tcBorders>
              <w:top w:val="single" w:sz="4" w:space="0" w:color="auto"/>
              <w:left w:val="single" w:sz="4" w:space="0" w:color="auto"/>
              <w:bottom w:val="nil"/>
              <w:right w:val="single" w:sz="4" w:space="0" w:color="auto"/>
            </w:tcBorders>
            <w:shd w:val="clear" w:color="auto" w:fill="auto"/>
            <w:vAlign w:val="center"/>
          </w:tcPr>
          <w:p w14:paraId="7DC4087A" w14:textId="77777777" w:rsidR="006F6378" w:rsidRPr="00C30686" w:rsidRDefault="006F6378" w:rsidP="0094020B">
            <w:pPr>
              <w:pStyle w:val="TAC"/>
              <w:rPr>
                <w:kern w:val="2"/>
                <w:szCs w:val="22"/>
                <w:lang w:val="en-US"/>
              </w:rPr>
            </w:pPr>
            <w:r w:rsidRPr="00C30686">
              <w:rPr>
                <w:kern w:val="2"/>
                <w:szCs w:val="22"/>
                <w:lang w:val="en-US"/>
              </w:rPr>
              <w:t>CA_n46C-n48(4A)-n96E</w:t>
            </w:r>
          </w:p>
        </w:tc>
        <w:tc>
          <w:tcPr>
            <w:tcW w:w="2785" w:type="dxa"/>
            <w:tcBorders>
              <w:top w:val="nil"/>
              <w:left w:val="single" w:sz="4" w:space="0" w:color="auto"/>
              <w:bottom w:val="nil"/>
              <w:right w:val="single" w:sz="4" w:space="0" w:color="auto"/>
            </w:tcBorders>
            <w:shd w:val="clear" w:color="auto" w:fill="auto"/>
            <w:vAlign w:val="center"/>
          </w:tcPr>
          <w:p w14:paraId="64862F66" w14:textId="77777777" w:rsidR="006F6378" w:rsidRPr="00C30686" w:rsidRDefault="006F6378" w:rsidP="0094020B">
            <w:pPr>
              <w:pStyle w:val="TAC"/>
              <w:rPr>
                <w:kern w:val="2"/>
                <w:szCs w:val="22"/>
                <w:lang w:val="en-US"/>
              </w:rPr>
            </w:pPr>
            <w:r w:rsidRPr="00C30686">
              <w:rPr>
                <w:kern w:val="2"/>
                <w:szCs w:val="22"/>
                <w:lang w:val="en-US"/>
              </w:rPr>
              <w:t>CA_n46A-n48A</w:t>
            </w:r>
          </w:p>
          <w:p w14:paraId="0AD5384C"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0DD5FBA"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37AE2B2D" w14:textId="77777777" w:rsidR="006F6378" w:rsidRPr="00C30686" w:rsidRDefault="006F6378" w:rsidP="0094020B">
            <w:pPr>
              <w:pStyle w:val="TAC"/>
              <w:rPr>
                <w:rFonts w:cs="Arial"/>
                <w:color w:val="000000"/>
                <w:szCs w:val="18"/>
                <w:lang w:val="en-US" w:eastAsia="zh-CN" w:bidi="ar"/>
              </w:rPr>
            </w:pPr>
            <w:r w:rsidRPr="00C30686">
              <w:rPr>
                <w:rFonts w:cs="Arial"/>
                <w:color w:val="000000"/>
                <w:szCs w:val="18"/>
                <w:lang w:val="en-US" w:eastAsia="zh-CN" w:bidi="ar"/>
              </w:rPr>
              <w:t>CA_n46C_BCS0</w:t>
            </w:r>
          </w:p>
        </w:tc>
        <w:tc>
          <w:tcPr>
            <w:tcW w:w="2445" w:type="dxa"/>
            <w:tcBorders>
              <w:top w:val="single" w:sz="4" w:space="0" w:color="auto"/>
              <w:left w:val="single" w:sz="4" w:space="0" w:color="auto"/>
              <w:bottom w:val="nil"/>
              <w:right w:val="single" w:sz="4" w:space="0" w:color="auto"/>
            </w:tcBorders>
            <w:shd w:val="clear" w:color="auto" w:fill="auto"/>
            <w:vAlign w:val="center"/>
          </w:tcPr>
          <w:p w14:paraId="2FBB3790"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49A1E4F5" w14:textId="77777777" w:rsidTr="004F423A">
        <w:trPr>
          <w:trHeight w:val="29"/>
        </w:trPr>
        <w:tc>
          <w:tcPr>
            <w:tcW w:w="2742" w:type="dxa"/>
            <w:tcBorders>
              <w:top w:val="nil"/>
              <w:left w:val="single" w:sz="4" w:space="0" w:color="auto"/>
              <w:bottom w:val="nil"/>
              <w:right w:val="single" w:sz="4" w:space="0" w:color="auto"/>
            </w:tcBorders>
            <w:vAlign w:val="center"/>
          </w:tcPr>
          <w:p w14:paraId="4BC16304"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5500608D"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0A84E1BC"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26D49AFA" w14:textId="77777777" w:rsidR="006F6378" w:rsidRPr="00C30686" w:rsidRDefault="006F6378" w:rsidP="0094020B">
            <w:pPr>
              <w:pStyle w:val="TAC"/>
              <w:rPr>
                <w:rFonts w:cs="Arial"/>
                <w:color w:val="000000"/>
                <w:szCs w:val="18"/>
                <w:lang w:val="en-US" w:eastAsia="zh-CN" w:bidi="ar"/>
              </w:rPr>
            </w:pPr>
            <w:r w:rsidRPr="00C30686">
              <w:rPr>
                <w:rFonts w:cs="Arial"/>
                <w:color w:val="000000"/>
                <w:szCs w:val="18"/>
                <w:lang w:val="en-US" w:eastAsia="zh-CN" w:bidi="ar"/>
              </w:rPr>
              <w:t>CA_n48(4A)_BCS0</w:t>
            </w:r>
          </w:p>
        </w:tc>
        <w:tc>
          <w:tcPr>
            <w:tcW w:w="2445" w:type="dxa"/>
            <w:tcBorders>
              <w:top w:val="nil"/>
              <w:left w:val="single" w:sz="4" w:space="0" w:color="auto"/>
              <w:bottom w:val="nil"/>
              <w:right w:val="single" w:sz="4" w:space="0" w:color="auto"/>
            </w:tcBorders>
            <w:vAlign w:val="center"/>
          </w:tcPr>
          <w:p w14:paraId="454A2CB5" w14:textId="77777777" w:rsidR="006F6378" w:rsidRPr="00C30686" w:rsidRDefault="006F6378" w:rsidP="0094020B">
            <w:pPr>
              <w:pStyle w:val="TAC"/>
              <w:rPr>
                <w:kern w:val="2"/>
                <w:szCs w:val="22"/>
                <w:lang w:val="en-US" w:eastAsia="zh-CN"/>
              </w:rPr>
            </w:pPr>
          </w:p>
        </w:tc>
      </w:tr>
      <w:tr w:rsidR="006F6378" w:rsidRPr="00C30686" w14:paraId="702BC1AB"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2D97699"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4BA7C57D"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7E503A8D"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66E333DF" w14:textId="77777777" w:rsidR="006F6378" w:rsidRPr="00C30686" w:rsidRDefault="006F6378" w:rsidP="0094020B">
            <w:pPr>
              <w:pStyle w:val="TAC"/>
              <w:rPr>
                <w:rFonts w:cs="Arial"/>
                <w:color w:val="000000"/>
                <w:szCs w:val="18"/>
                <w:lang w:val="en-US" w:eastAsia="zh-CN" w:bidi="ar"/>
              </w:rPr>
            </w:pPr>
            <w:r w:rsidRPr="00C30686">
              <w:rPr>
                <w:rFonts w:cs="Arial"/>
                <w:color w:val="000000"/>
                <w:szCs w:val="18"/>
                <w:lang w:val="en-US" w:eastAsia="zh-CN" w:bidi="ar"/>
              </w:rPr>
              <w:t>CA_n96E_BCS0</w:t>
            </w:r>
          </w:p>
        </w:tc>
        <w:tc>
          <w:tcPr>
            <w:tcW w:w="2445" w:type="dxa"/>
            <w:tcBorders>
              <w:top w:val="nil"/>
              <w:left w:val="single" w:sz="4" w:space="0" w:color="auto"/>
              <w:bottom w:val="single" w:sz="4" w:space="0" w:color="auto"/>
              <w:right w:val="single" w:sz="4" w:space="0" w:color="auto"/>
            </w:tcBorders>
            <w:vAlign w:val="center"/>
          </w:tcPr>
          <w:p w14:paraId="3549ED92" w14:textId="77777777" w:rsidR="006F6378" w:rsidRPr="00C30686" w:rsidRDefault="006F6378" w:rsidP="0094020B">
            <w:pPr>
              <w:pStyle w:val="TAC"/>
              <w:rPr>
                <w:kern w:val="2"/>
                <w:szCs w:val="22"/>
                <w:lang w:val="en-US" w:eastAsia="zh-CN"/>
              </w:rPr>
            </w:pPr>
          </w:p>
        </w:tc>
      </w:tr>
      <w:tr w:rsidR="006F6378" w:rsidRPr="00C30686" w14:paraId="15F01C75" w14:textId="77777777" w:rsidTr="004F423A">
        <w:trPr>
          <w:trHeight w:val="29"/>
        </w:trPr>
        <w:tc>
          <w:tcPr>
            <w:tcW w:w="2742" w:type="dxa"/>
            <w:tcBorders>
              <w:top w:val="single" w:sz="4" w:space="0" w:color="auto"/>
              <w:left w:val="single" w:sz="4" w:space="0" w:color="auto"/>
              <w:bottom w:val="nil"/>
              <w:right w:val="single" w:sz="4" w:space="0" w:color="auto"/>
            </w:tcBorders>
            <w:shd w:val="clear" w:color="auto" w:fill="auto"/>
            <w:vAlign w:val="center"/>
          </w:tcPr>
          <w:p w14:paraId="59B1AFD6" w14:textId="77777777" w:rsidR="006F6378" w:rsidRPr="00C30686" w:rsidRDefault="006F6378" w:rsidP="0094020B">
            <w:pPr>
              <w:pStyle w:val="TAC"/>
              <w:rPr>
                <w:kern w:val="2"/>
                <w:szCs w:val="22"/>
                <w:lang w:val="en-US"/>
              </w:rPr>
            </w:pPr>
            <w:r w:rsidRPr="00C30686">
              <w:rPr>
                <w:kern w:val="2"/>
                <w:szCs w:val="22"/>
                <w:lang w:val="en-US"/>
              </w:rPr>
              <w:t>CA_n46D-n48(4A)-n96E</w:t>
            </w:r>
          </w:p>
        </w:tc>
        <w:tc>
          <w:tcPr>
            <w:tcW w:w="2785" w:type="dxa"/>
            <w:tcBorders>
              <w:top w:val="single" w:sz="4" w:space="0" w:color="auto"/>
              <w:left w:val="single" w:sz="4" w:space="0" w:color="auto"/>
              <w:bottom w:val="nil"/>
              <w:right w:val="single" w:sz="4" w:space="0" w:color="auto"/>
            </w:tcBorders>
            <w:shd w:val="clear" w:color="auto" w:fill="auto"/>
            <w:vAlign w:val="center"/>
          </w:tcPr>
          <w:p w14:paraId="10B3822E" w14:textId="77777777" w:rsidR="006F6378" w:rsidRPr="00C30686" w:rsidRDefault="006F6378" w:rsidP="0094020B">
            <w:pPr>
              <w:pStyle w:val="TAC"/>
              <w:rPr>
                <w:kern w:val="2"/>
                <w:szCs w:val="22"/>
                <w:lang w:val="en-US"/>
              </w:rPr>
            </w:pPr>
            <w:r w:rsidRPr="00C30686">
              <w:rPr>
                <w:kern w:val="2"/>
                <w:szCs w:val="22"/>
                <w:lang w:val="en-US"/>
              </w:rPr>
              <w:t>CA_n46A-n48A</w:t>
            </w:r>
          </w:p>
          <w:p w14:paraId="5195E598"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7E95CB9C"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53B1263E" w14:textId="77777777" w:rsidR="006F6378" w:rsidRPr="00C30686" w:rsidRDefault="006F6378" w:rsidP="0094020B">
            <w:pPr>
              <w:pStyle w:val="TAC"/>
              <w:rPr>
                <w:lang w:val="en-US" w:eastAsia="zh-CN" w:bidi="ar"/>
              </w:rPr>
            </w:pPr>
            <w:r w:rsidRPr="00C30686">
              <w:rPr>
                <w:lang w:val="en-US" w:eastAsia="zh-CN" w:bidi="ar"/>
              </w:rPr>
              <w:t>CA_n46D_BCS0</w:t>
            </w:r>
          </w:p>
        </w:tc>
        <w:tc>
          <w:tcPr>
            <w:tcW w:w="2445" w:type="dxa"/>
            <w:tcBorders>
              <w:top w:val="single" w:sz="4" w:space="0" w:color="auto"/>
              <w:left w:val="single" w:sz="4" w:space="0" w:color="auto"/>
              <w:bottom w:val="nil"/>
              <w:right w:val="single" w:sz="4" w:space="0" w:color="auto"/>
            </w:tcBorders>
            <w:shd w:val="clear" w:color="auto" w:fill="auto"/>
            <w:vAlign w:val="center"/>
          </w:tcPr>
          <w:p w14:paraId="4E14FB0E"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4F12DCDB" w14:textId="77777777" w:rsidTr="004F423A">
        <w:trPr>
          <w:trHeight w:val="29"/>
        </w:trPr>
        <w:tc>
          <w:tcPr>
            <w:tcW w:w="2742" w:type="dxa"/>
            <w:tcBorders>
              <w:top w:val="nil"/>
              <w:left w:val="single" w:sz="4" w:space="0" w:color="auto"/>
              <w:bottom w:val="nil"/>
              <w:right w:val="single" w:sz="4" w:space="0" w:color="auto"/>
            </w:tcBorders>
            <w:vAlign w:val="center"/>
          </w:tcPr>
          <w:p w14:paraId="37807C36"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5729F6F0"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7FF32E6C"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2F48F240" w14:textId="77777777" w:rsidR="006F6378" w:rsidRPr="00C30686" w:rsidRDefault="006F6378" w:rsidP="0094020B">
            <w:pPr>
              <w:pStyle w:val="TAC"/>
              <w:rPr>
                <w:lang w:val="en-US" w:eastAsia="zh-CN" w:bidi="ar"/>
              </w:rPr>
            </w:pPr>
            <w:r w:rsidRPr="00C30686">
              <w:rPr>
                <w:lang w:val="en-US" w:eastAsia="zh-CN" w:bidi="ar"/>
              </w:rPr>
              <w:t>CA_n48(4A)_BCS0</w:t>
            </w:r>
          </w:p>
        </w:tc>
        <w:tc>
          <w:tcPr>
            <w:tcW w:w="2445" w:type="dxa"/>
            <w:tcBorders>
              <w:top w:val="nil"/>
              <w:left w:val="single" w:sz="4" w:space="0" w:color="auto"/>
              <w:bottom w:val="nil"/>
              <w:right w:val="single" w:sz="4" w:space="0" w:color="auto"/>
            </w:tcBorders>
            <w:vAlign w:val="center"/>
          </w:tcPr>
          <w:p w14:paraId="1C825566" w14:textId="77777777" w:rsidR="006F6378" w:rsidRPr="00C30686" w:rsidRDefault="006F6378" w:rsidP="0094020B">
            <w:pPr>
              <w:pStyle w:val="TAC"/>
              <w:rPr>
                <w:kern w:val="2"/>
                <w:szCs w:val="22"/>
                <w:lang w:val="en-US" w:eastAsia="zh-CN"/>
              </w:rPr>
            </w:pPr>
          </w:p>
        </w:tc>
      </w:tr>
      <w:tr w:rsidR="006F6378" w:rsidRPr="00C30686" w14:paraId="5C9C28E0"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1AF9D3F"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69302BA3"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7806FD6E"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3F355069" w14:textId="77777777" w:rsidR="006F6378" w:rsidRPr="00C30686" w:rsidRDefault="006F6378" w:rsidP="0094020B">
            <w:pPr>
              <w:pStyle w:val="TAC"/>
              <w:rPr>
                <w:lang w:val="en-US" w:eastAsia="zh-CN" w:bidi="ar"/>
              </w:rPr>
            </w:pPr>
            <w:r w:rsidRPr="00C30686">
              <w:rPr>
                <w:lang w:val="en-US" w:eastAsia="zh-CN" w:bidi="ar"/>
              </w:rPr>
              <w:t>CA_n96E_BCS0</w:t>
            </w:r>
          </w:p>
        </w:tc>
        <w:tc>
          <w:tcPr>
            <w:tcW w:w="2445" w:type="dxa"/>
            <w:tcBorders>
              <w:top w:val="nil"/>
              <w:left w:val="single" w:sz="4" w:space="0" w:color="auto"/>
              <w:bottom w:val="single" w:sz="4" w:space="0" w:color="auto"/>
              <w:right w:val="single" w:sz="4" w:space="0" w:color="auto"/>
            </w:tcBorders>
            <w:vAlign w:val="center"/>
          </w:tcPr>
          <w:p w14:paraId="7B5A91E6" w14:textId="77777777" w:rsidR="006F6378" w:rsidRPr="00C30686" w:rsidRDefault="006F6378" w:rsidP="0094020B">
            <w:pPr>
              <w:pStyle w:val="TAC"/>
              <w:rPr>
                <w:kern w:val="2"/>
                <w:szCs w:val="22"/>
                <w:lang w:val="en-US" w:eastAsia="zh-CN"/>
              </w:rPr>
            </w:pPr>
          </w:p>
        </w:tc>
      </w:tr>
      <w:tr w:rsidR="006F6378" w:rsidRPr="00C30686" w14:paraId="4E94ADE7"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DD9112F"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CA_n46M-n48(4A)-n96E</w:t>
            </w:r>
          </w:p>
        </w:tc>
        <w:tc>
          <w:tcPr>
            <w:tcW w:w="2785" w:type="dxa"/>
            <w:tcBorders>
              <w:top w:val="single" w:sz="4" w:space="0" w:color="auto"/>
              <w:left w:val="single" w:sz="4" w:space="0" w:color="auto"/>
              <w:bottom w:val="nil"/>
              <w:right w:val="single" w:sz="4" w:space="0" w:color="auto"/>
            </w:tcBorders>
            <w:vAlign w:val="center"/>
          </w:tcPr>
          <w:p w14:paraId="3B7522EC" w14:textId="77777777" w:rsidR="006F6378" w:rsidRPr="00C30686" w:rsidRDefault="006F6378" w:rsidP="0094020B">
            <w:pPr>
              <w:pStyle w:val="TAC"/>
              <w:rPr>
                <w:rFonts w:eastAsiaTheme="minorEastAsia"/>
                <w:kern w:val="2"/>
                <w:szCs w:val="22"/>
                <w:lang w:val="en-US"/>
              </w:rPr>
            </w:pPr>
            <w:r w:rsidRPr="00C30686">
              <w:rPr>
                <w:rFonts w:eastAsiaTheme="minorEastAsia"/>
                <w:lang w:val="en-US"/>
              </w:rPr>
              <w:t>-</w:t>
            </w:r>
          </w:p>
        </w:tc>
        <w:tc>
          <w:tcPr>
            <w:tcW w:w="1259" w:type="dxa"/>
            <w:tcBorders>
              <w:top w:val="single" w:sz="4" w:space="0" w:color="auto"/>
              <w:left w:val="single" w:sz="4" w:space="0" w:color="auto"/>
              <w:bottom w:val="single" w:sz="4" w:space="0" w:color="auto"/>
              <w:right w:val="single" w:sz="4" w:space="0" w:color="auto"/>
            </w:tcBorders>
            <w:vAlign w:val="center"/>
          </w:tcPr>
          <w:p w14:paraId="17C9927A"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n46</w:t>
            </w:r>
          </w:p>
        </w:tc>
        <w:tc>
          <w:tcPr>
            <w:tcW w:w="4356" w:type="dxa"/>
            <w:tcBorders>
              <w:top w:val="single" w:sz="4" w:space="0" w:color="auto"/>
              <w:left w:val="single" w:sz="4" w:space="0" w:color="auto"/>
              <w:bottom w:val="single" w:sz="4" w:space="0" w:color="auto"/>
              <w:right w:val="single" w:sz="4" w:space="0" w:color="auto"/>
            </w:tcBorders>
            <w:vAlign w:val="center"/>
          </w:tcPr>
          <w:p w14:paraId="2B050486"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CA_n46M_BCS0</w:t>
            </w:r>
          </w:p>
        </w:tc>
        <w:tc>
          <w:tcPr>
            <w:tcW w:w="2445" w:type="dxa"/>
            <w:tcBorders>
              <w:top w:val="single" w:sz="4" w:space="0" w:color="auto"/>
              <w:left w:val="single" w:sz="4" w:space="0" w:color="auto"/>
              <w:bottom w:val="nil"/>
              <w:right w:val="single" w:sz="4" w:space="0" w:color="auto"/>
            </w:tcBorders>
            <w:vAlign w:val="center"/>
          </w:tcPr>
          <w:p w14:paraId="7A8B56FA" w14:textId="77777777" w:rsidR="006F6378" w:rsidRPr="00C30686" w:rsidRDefault="006F6378" w:rsidP="0094020B">
            <w:pPr>
              <w:pStyle w:val="TAC"/>
              <w:rPr>
                <w:rFonts w:eastAsiaTheme="minorEastAsia"/>
                <w:kern w:val="2"/>
                <w:szCs w:val="22"/>
                <w:lang w:val="en-US" w:eastAsia="zh-CN"/>
              </w:rPr>
            </w:pPr>
            <w:r w:rsidRPr="00C30686">
              <w:rPr>
                <w:rFonts w:eastAsiaTheme="minorEastAsia"/>
                <w:lang w:val="en-US" w:eastAsia="zh-CN"/>
              </w:rPr>
              <w:t>0</w:t>
            </w:r>
          </w:p>
        </w:tc>
      </w:tr>
      <w:tr w:rsidR="006F6378" w:rsidRPr="00C30686" w14:paraId="52D84728" w14:textId="77777777" w:rsidTr="004F423A">
        <w:trPr>
          <w:trHeight w:val="29"/>
        </w:trPr>
        <w:tc>
          <w:tcPr>
            <w:tcW w:w="2742" w:type="dxa"/>
            <w:tcBorders>
              <w:top w:val="nil"/>
              <w:left w:val="single" w:sz="4" w:space="0" w:color="auto"/>
              <w:bottom w:val="nil"/>
              <w:right w:val="single" w:sz="4" w:space="0" w:color="auto"/>
            </w:tcBorders>
            <w:vAlign w:val="center"/>
          </w:tcPr>
          <w:p w14:paraId="38E06523"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nil"/>
              <w:right w:val="single" w:sz="4" w:space="0" w:color="auto"/>
            </w:tcBorders>
            <w:vAlign w:val="center"/>
          </w:tcPr>
          <w:p w14:paraId="1394D0FA"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F21B174"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5AA1968A"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CA_n48(4A)_BCS0</w:t>
            </w:r>
          </w:p>
        </w:tc>
        <w:tc>
          <w:tcPr>
            <w:tcW w:w="2445" w:type="dxa"/>
            <w:tcBorders>
              <w:top w:val="nil"/>
              <w:left w:val="single" w:sz="4" w:space="0" w:color="auto"/>
              <w:bottom w:val="nil"/>
              <w:right w:val="single" w:sz="4" w:space="0" w:color="auto"/>
            </w:tcBorders>
            <w:vAlign w:val="center"/>
          </w:tcPr>
          <w:p w14:paraId="04191F74" w14:textId="77777777" w:rsidR="006F6378" w:rsidRPr="00C30686" w:rsidRDefault="006F6378" w:rsidP="0094020B">
            <w:pPr>
              <w:pStyle w:val="TAC"/>
              <w:rPr>
                <w:rFonts w:eastAsiaTheme="minorEastAsia"/>
                <w:kern w:val="2"/>
                <w:szCs w:val="22"/>
                <w:lang w:val="en-US" w:eastAsia="zh-CN"/>
              </w:rPr>
            </w:pPr>
          </w:p>
        </w:tc>
      </w:tr>
      <w:tr w:rsidR="006F6378" w:rsidRPr="00C30686" w14:paraId="6570758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E2EB534" w14:textId="77777777" w:rsidR="006F6378" w:rsidRPr="00C30686" w:rsidRDefault="006F6378" w:rsidP="0094020B">
            <w:pPr>
              <w:pStyle w:val="TAC"/>
              <w:rPr>
                <w:rFonts w:eastAsiaTheme="minorEastAsia"/>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70EA6667" w14:textId="77777777" w:rsidR="006F6378" w:rsidRPr="00C30686" w:rsidRDefault="006F6378" w:rsidP="0094020B">
            <w:pPr>
              <w:pStyle w:val="TAC"/>
              <w:rPr>
                <w:rFonts w:eastAsiaTheme="minorEastAsia"/>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B676770" w14:textId="77777777" w:rsidR="006F6378" w:rsidRPr="00C30686" w:rsidRDefault="006F6378" w:rsidP="0094020B">
            <w:pPr>
              <w:pStyle w:val="TAC"/>
              <w:rPr>
                <w:rFonts w:eastAsia="DengXian"/>
                <w:kern w:val="2"/>
                <w:szCs w:val="22"/>
                <w:lang w:val="en-US" w:eastAsia="zh-CN"/>
              </w:rPr>
            </w:pPr>
            <w:r w:rsidRPr="00C30686">
              <w:rPr>
                <w:rFonts w:eastAsia="DengXian"/>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78F834C9"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CA_n96E_BCS0</w:t>
            </w:r>
          </w:p>
        </w:tc>
        <w:tc>
          <w:tcPr>
            <w:tcW w:w="2445" w:type="dxa"/>
            <w:tcBorders>
              <w:top w:val="nil"/>
              <w:left w:val="single" w:sz="4" w:space="0" w:color="auto"/>
              <w:bottom w:val="single" w:sz="4" w:space="0" w:color="auto"/>
              <w:right w:val="single" w:sz="4" w:space="0" w:color="auto"/>
            </w:tcBorders>
            <w:vAlign w:val="center"/>
          </w:tcPr>
          <w:p w14:paraId="650E0205" w14:textId="77777777" w:rsidR="006F6378" w:rsidRPr="00C30686" w:rsidRDefault="006F6378" w:rsidP="0094020B">
            <w:pPr>
              <w:pStyle w:val="TAC"/>
              <w:rPr>
                <w:rFonts w:eastAsiaTheme="minorEastAsia"/>
                <w:kern w:val="2"/>
                <w:szCs w:val="22"/>
                <w:lang w:val="en-US" w:eastAsia="zh-CN"/>
              </w:rPr>
            </w:pPr>
          </w:p>
        </w:tc>
      </w:tr>
      <w:tr w:rsidR="006F6378" w:rsidRPr="00C30686" w14:paraId="19A5336F" w14:textId="77777777" w:rsidTr="004F423A">
        <w:trPr>
          <w:trHeight w:val="29"/>
        </w:trPr>
        <w:tc>
          <w:tcPr>
            <w:tcW w:w="2742" w:type="dxa"/>
            <w:tcBorders>
              <w:top w:val="single" w:sz="4" w:space="0" w:color="auto"/>
              <w:left w:val="single" w:sz="4" w:space="0" w:color="auto"/>
              <w:bottom w:val="nil"/>
              <w:right w:val="single" w:sz="4" w:space="0" w:color="auto"/>
            </w:tcBorders>
            <w:shd w:val="clear" w:color="auto" w:fill="auto"/>
            <w:vAlign w:val="center"/>
          </w:tcPr>
          <w:p w14:paraId="26596B40" w14:textId="77777777" w:rsidR="006F6378" w:rsidRPr="00C30686" w:rsidRDefault="006F6378" w:rsidP="0094020B">
            <w:pPr>
              <w:pStyle w:val="TAC"/>
              <w:rPr>
                <w:kern w:val="2"/>
                <w:szCs w:val="22"/>
                <w:lang w:val="en-US"/>
              </w:rPr>
            </w:pPr>
            <w:r w:rsidRPr="00C30686">
              <w:rPr>
                <w:kern w:val="2"/>
                <w:szCs w:val="22"/>
                <w:lang w:val="en-US"/>
              </w:rPr>
              <w:t>CA_n46N-n48(4A)-n96E</w:t>
            </w:r>
          </w:p>
        </w:tc>
        <w:tc>
          <w:tcPr>
            <w:tcW w:w="2785" w:type="dxa"/>
            <w:tcBorders>
              <w:top w:val="single" w:sz="4" w:space="0" w:color="auto"/>
              <w:left w:val="single" w:sz="4" w:space="0" w:color="auto"/>
              <w:bottom w:val="nil"/>
              <w:right w:val="single" w:sz="4" w:space="0" w:color="auto"/>
            </w:tcBorders>
            <w:shd w:val="clear" w:color="auto" w:fill="auto"/>
            <w:vAlign w:val="center"/>
          </w:tcPr>
          <w:p w14:paraId="4F743A5C" w14:textId="77777777" w:rsidR="006F6378" w:rsidRPr="00C30686" w:rsidRDefault="006F6378" w:rsidP="0094020B">
            <w:pPr>
              <w:pStyle w:val="TAC"/>
              <w:rPr>
                <w:kern w:val="2"/>
                <w:szCs w:val="22"/>
                <w:lang w:val="en-US"/>
              </w:rPr>
            </w:pPr>
            <w:r w:rsidRPr="00C30686">
              <w:rPr>
                <w:kern w:val="2"/>
                <w:szCs w:val="22"/>
                <w:lang w:val="en-US"/>
              </w:rPr>
              <w:t>CA_n46A-n48A</w:t>
            </w:r>
          </w:p>
          <w:p w14:paraId="38EFB988" w14:textId="77777777" w:rsidR="006F6378" w:rsidRPr="00C30686" w:rsidRDefault="006F6378" w:rsidP="0094020B">
            <w:pPr>
              <w:pStyle w:val="TAC"/>
              <w:rPr>
                <w:kern w:val="2"/>
                <w:szCs w:val="22"/>
                <w:lang w:val="en-US"/>
              </w:rPr>
            </w:pPr>
            <w:r w:rsidRPr="00C30686">
              <w:rPr>
                <w:kern w:val="2"/>
                <w:szCs w:val="22"/>
                <w:lang w:val="en-US"/>
              </w:rPr>
              <w:t>CA_n48A-n96A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5FAD75A3"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n46</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1C86E940" w14:textId="77777777" w:rsidR="006F6378" w:rsidRPr="00C30686" w:rsidRDefault="006F6378" w:rsidP="0094020B">
            <w:pPr>
              <w:pStyle w:val="TAC"/>
              <w:rPr>
                <w:lang w:val="en-US" w:eastAsia="zh-CN" w:bidi="ar"/>
              </w:rPr>
            </w:pPr>
            <w:r>
              <w:rPr>
                <w:lang w:val="en-US" w:eastAsia="zh-CN" w:bidi="ar"/>
              </w:rPr>
              <w:t>CA_n46N_BCS</w:t>
            </w:r>
            <w:r w:rsidRPr="00C74263">
              <w:rPr>
                <w:szCs w:val="18"/>
                <w:lang w:val="en-US" w:eastAsia="zh-CN" w:bidi="ar"/>
              </w:rPr>
              <w:t>1</w:t>
            </w:r>
          </w:p>
        </w:tc>
        <w:tc>
          <w:tcPr>
            <w:tcW w:w="2445" w:type="dxa"/>
            <w:tcBorders>
              <w:top w:val="single" w:sz="4" w:space="0" w:color="auto"/>
              <w:left w:val="single" w:sz="4" w:space="0" w:color="auto"/>
              <w:bottom w:val="nil"/>
              <w:right w:val="single" w:sz="4" w:space="0" w:color="auto"/>
            </w:tcBorders>
            <w:shd w:val="clear" w:color="auto" w:fill="auto"/>
            <w:vAlign w:val="center"/>
          </w:tcPr>
          <w:p w14:paraId="7EAEF977"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741917F6" w14:textId="77777777" w:rsidTr="004F423A">
        <w:trPr>
          <w:trHeight w:val="29"/>
        </w:trPr>
        <w:tc>
          <w:tcPr>
            <w:tcW w:w="2742" w:type="dxa"/>
            <w:tcBorders>
              <w:top w:val="nil"/>
              <w:left w:val="single" w:sz="4" w:space="0" w:color="auto"/>
              <w:bottom w:val="nil"/>
              <w:right w:val="single" w:sz="4" w:space="0" w:color="auto"/>
            </w:tcBorders>
            <w:vAlign w:val="center"/>
          </w:tcPr>
          <w:p w14:paraId="71B2DDB2"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75EFF497"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18739AC"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0BBC35DB" w14:textId="77777777" w:rsidR="006F6378" w:rsidRPr="00C30686" w:rsidRDefault="006F6378" w:rsidP="0094020B">
            <w:pPr>
              <w:pStyle w:val="TAC"/>
              <w:rPr>
                <w:lang w:val="en-US" w:eastAsia="zh-CN" w:bidi="ar"/>
              </w:rPr>
            </w:pPr>
            <w:r w:rsidRPr="00C30686">
              <w:rPr>
                <w:lang w:val="en-US" w:eastAsia="zh-CN" w:bidi="ar"/>
              </w:rPr>
              <w:t>CA_n48(4A)_BCS0</w:t>
            </w:r>
          </w:p>
        </w:tc>
        <w:tc>
          <w:tcPr>
            <w:tcW w:w="2445" w:type="dxa"/>
            <w:tcBorders>
              <w:top w:val="nil"/>
              <w:left w:val="single" w:sz="4" w:space="0" w:color="auto"/>
              <w:bottom w:val="nil"/>
              <w:right w:val="single" w:sz="4" w:space="0" w:color="auto"/>
            </w:tcBorders>
            <w:vAlign w:val="center"/>
          </w:tcPr>
          <w:p w14:paraId="4E6AD924" w14:textId="77777777" w:rsidR="006F6378" w:rsidRPr="00C30686" w:rsidRDefault="006F6378" w:rsidP="0094020B">
            <w:pPr>
              <w:pStyle w:val="TAC"/>
              <w:rPr>
                <w:kern w:val="2"/>
                <w:szCs w:val="22"/>
                <w:lang w:val="en-US" w:eastAsia="zh-CN"/>
              </w:rPr>
            </w:pPr>
          </w:p>
        </w:tc>
      </w:tr>
      <w:tr w:rsidR="006F6378" w:rsidRPr="00C30686" w14:paraId="345D6EF8"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1B92910"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3769057B"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53042224" w14:textId="77777777" w:rsidR="006F6378" w:rsidRPr="00C30686" w:rsidRDefault="006F6378" w:rsidP="0094020B">
            <w:pPr>
              <w:pStyle w:val="TAC"/>
              <w:rPr>
                <w:rFonts w:eastAsia="DengXian"/>
                <w:kern w:val="2"/>
                <w:szCs w:val="22"/>
                <w:lang w:val="en-US" w:eastAsia="zh-CN"/>
              </w:rPr>
            </w:pPr>
            <w:r w:rsidRPr="00C30686">
              <w:rPr>
                <w:rFonts w:eastAsia="DengXian"/>
                <w:kern w:val="2"/>
                <w:szCs w:val="22"/>
                <w:lang w:val="en-US" w:eastAsia="zh-CN"/>
              </w:rPr>
              <w:t>n96</w:t>
            </w:r>
          </w:p>
        </w:tc>
        <w:tc>
          <w:tcPr>
            <w:tcW w:w="4356" w:type="dxa"/>
            <w:tcBorders>
              <w:top w:val="single" w:sz="4" w:space="0" w:color="auto"/>
              <w:left w:val="single" w:sz="4" w:space="0" w:color="auto"/>
              <w:bottom w:val="single" w:sz="4" w:space="0" w:color="auto"/>
              <w:right w:val="single" w:sz="4" w:space="0" w:color="auto"/>
            </w:tcBorders>
            <w:vAlign w:val="center"/>
          </w:tcPr>
          <w:p w14:paraId="609EA37B" w14:textId="77777777" w:rsidR="006F6378" w:rsidRPr="00C30686" w:rsidRDefault="006F6378" w:rsidP="0094020B">
            <w:pPr>
              <w:pStyle w:val="TAC"/>
              <w:rPr>
                <w:lang w:val="en-US" w:eastAsia="zh-CN" w:bidi="ar"/>
              </w:rPr>
            </w:pPr>
            <w:r w:rsidRPr="00C30686">
              <w:rPr>
                <w:lang w:val="en-US" w:eastAsia="zh-CN" w:bidi="ar"/>
              </w:rPr>
              <w:t>CA_n96E_BCS0</w:t>
            </w:r>
          </w:p>
        </w:tc>
        <w:tc>
          <w:tcPr>
            <w:tcW w:w="2445" w:type="dxa"/>
            <w:tcBorders>
              <w:top w:val="nil"/>
              <w:left w:val="single" w:sz="4" w:space="0" w:color="auto"/>
              <w:bottom w:val="single" w:sz="4" w:space="0" w:color="auto"/>
              <w:right w:val="single" w:sz="4" w:space="0" w:color="auto"/>
            </w:tcBorders>
            <w:vAlign w:val="center"/>
          </w:tcPr>
          <w:p w14:paraId="40F28ECF" w14:textId="77777777" w:rsidR="006F6378" w:rsidRPr="00C30686" w:rsidRDefault="006F6378" w:rsidP="0094020B">
            <w:pPr>
              <w:pStyle w:val="TAC"/>
              <w:rPr>
                <w:kern w:val="2"/>
                <w:szCs w:val="22"/>
                <w:lang w:val="en-US" w:eastAsia="zh-CN"/>
              </w:rPr>
            </w:pPr>
          </w:p>
        </w:tc>
      </w:tr>
      <w:tr w:rsidR="006F6378" w:rsidRPr="00C30686" w14:paraId="5BC6065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F76FCC7" w14:textId="77777777" w:rsidR="006F6378" w:rsidRPr="00C30686" w:rsidRDefault="006F6378" w:rsidP="0094020B">
            <w:pPr>
              <w:pStyle w:val="TAC"/>
              <w:rPr>
                <w:kern w:val="2"/>
                <w:szCs w:val="22"/>
                <w:lang w:val="en-US"/>
              </w:rPr>
            </w:pPr>
            <w:r w:rsidRPr="00C30686">
              <w:rPr>
                <w:kern w:val="2"/>
                <w:szCs w:val="22"/>
                <w:lang w:val="en-US"/>
              </w:rPr>
              <w:t>CA_n48A-n66A-n70A</w:t>
            </w:r>
          </w:p>
        </w:tc>
        <w:tc>
          <w:tcPr>
            <w:tcW w:w="2785" w:type="dxa"/>
            <w:tcBorders>
              <w:top w:val="single" w:sz="4" w:space="0" w:color="auto"/>
              <w:left w:val="single" w:sz="4" w:space="0" w:color="auto"/>
              <w:bottom w:val="nil"/>
              <w:right w:val="single" w:sz="4" w:space="0" w:color="auto"/>
            </w:tcBorders>
            <w:vAlign w:val="center"/>
          </w:tcPr>
          <w:p w14:paraId="12CC5296" w14:textId="77777777" w:rsidR="006F6378" w:rsidRPr="00C30686" w:rsidRDefault="006F6378" w:rsidP="0094020B">
            <w:pPr>
              <w:pStyle w:val="TAC"/>
              <w:rPr>
                <w:rFonts w:cs="Arial"/>
                <w:color w:val="000000"/>
                <w:kern w:val="2"/>
                <w:szCs w:val="18"/>
                <w:lang w:val="en-US"/>
              </w:rPr>
            </w:pPr>
            <w:r w:rsidRPr="00C30686">
              <w:rPr>
                <w:rFonts w:cs="Arial"/>
                <w:color w:val="000000"/>
                <w:kern w:val="2"/>
                <w:szCs w:val="18"/>
                <w:lang w:val="en-US"/>
              </w:rPr>
              <w:t>CA_n48A-n66A</w:t>
            </w:r>
          </w:p>
          <w:p w14:paraId="4388F45F" w14:textId="77777777" w:rsidR="006F6378" w:rsidRPr="00C30686" w:rsidRDefault="006F6378" w:rsidP="0094020B">
            <w:pPr>
              <w:pStyle w:val="TAC"/>
              <w:rPr>
                <w:kern w:val="2"/>
                <w:szCs w:val="22"/>
                <w:lang w:val="en-US"/>
              </w:rPr>
            </w:pPr>
            <w:r w:rsidRPr="00C30686">
              <w:rPr>
                <w:rFonts w:cs="Arial"/>
                <w:color w:val="000000"/>
                <w:kern w:val="2"/>
                <w:szCs w:val="18"/>
                <w:lang w:val="en-US"/>
              </w:rPr>
              <w:t>CA_n48A-n70A</w:t>
            </w:r>
          </w:p>
        </w:tc>
        <w:tc>
          <w:tcPr>
            <w:tcW w:w="1259" w:type="dxa"/>
            <w:tcBorders>
              <w:top w:val="single" w:sz="4" w:space="0" w:color="auto"/>
              <w:left w:val="single" w:sz="4" w:space="0" w:color="auto"/>
              <w:bottom w:val="single" w:sz="4" w:space="0" w:color="auto"/>
              <w:right w:val="single" w:sz="4" w:space="0" w:color="auto"/>
            </w:tcBorders>
            <w:vAlign w:val="center"/>
          </w:tcPr>
          <w:p w14:paraId="7813BCF8" w14:textId="77777777" w:rsidR="006F6378" w:rsidRPr="00C30686" w:rsidRDefault="006F6378" w:rsidP="0094020B">
            <w:pPr>
              <w:pStyle w:val="TAC"/>
              <w:rPr>
                <w:kern w:val="2"/>
                <w:szCs w:val="22"/>
                <w:lang w:val="en-US"/>
              </w:rPr>
            </w:pPr>
            <w:r w:rsidRPr="00C30686">
              <w:rPr>
                <w:kern w:val="2"/>
                <w:szCs w:val="22"/>
                <w:lang w:val="en-US"/>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28457BD8"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5, 10, 15, 20, 30, 40, 50, 60, 70, 80, 90, 100</w:t>
            </w:r>
          </w:p>
        </w:tc>
        <w:tc>
          <w:tcPr>
            <w:tcW w:w="2445" w:type="dxa"/>
            <w:tcBorders>
              <w:top w:val="single" w:sz="4" w:space="0" w:color="auto"/>
              <w:left w:val="single" w:sz="4" w:space="0" w:color="auto"/>
              <w:bottom w:val="nil"/>
              <w:right w:val="single" w:sz="4" w:space="0" w:color="auto"/>
            </w:tcBorders>
            <w:vAlign w:val="center"/>
          </w:tcPr>
          <w:p w14:paraId="0CACC9CA"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7626CE12" w14:textId="77777777" w:rsidTr="004F423A">
        <w:trPr>
          <w:trHeight w:val="29"/>
        </w:trPr>
        <w:tc>
          <w:tcPr>
            <w:tcW w:w="2742" w:type="dxa"/>
            <w:tcBorders>
              <w:top w:val="nil"/>
              <w:left w:val="single" w:sz="4" w:space="0" w:color="auto"/>
              <w:bottom w:val="nil"/>
              <w:right w:val="single" w:sz="4" w:space="0" w:color="auto"/>
            </w:tcBorders>
            <w:vAlign w:val="center"/>
          </w:tcPr>
          <w:p w14:paraId="56ED83FB"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70ED0840"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06277CF" w14:textId="77777777" w:rsidR="006F6378" w:rsidRPr="00C30686" w:rsidRDefault="006F6378" w:rsidP="0094020B">
            <w:pPr>
              <w:pStyle w:val="TAC"/>
              <w:rPr>
                <w:kern w:val="2"/>
                <w:szCs w:val="22"/>
                <w:lang w:val="en-US"/>
              </w:rPr>
            </w:pPr>
            <w:r w:rsidRPr="00C30686">
              <w:rPr>
                <w:kern w:val="2"/>
                <w:szCs w:val="22"/>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6C9B2414"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5, 10, 15, 20, 25, 30, 40</w:t>
            </w:r>
          </w:p>
        </w:tc>
        <w:tc>
          <w:tcPr>
            <w:tcW w:w="2445" w:type="dxa"/>
            <w:tcBorders>
              <w:top w:val="nil"/>
              <w:left w:val="single" w:sz="4" w:space="0" w:color="auto"/>
              <w:bottom w:val="nil"/>
              <w:right w:val="single" w:sz="4" w:space="0" w:color="auto"/>
            </w:tcBorders>
            <w:vAlign w:val="center"/>
          </w:tcPr>
          <w:p w14:paraId="16C3F1FA" w14:textId="77777777" w:rsidR="006F6378" w:rsidRPr="00C30686" w:rsidRDefault="006F6378" w:rsidP="0094020B">
            <w:pPr>
              <w:pStyle w:val="TAC"/>
              <w:rPr>
                <w:kern w:val="2"/>
                <w:szCs w:val="22"/>
                <w:lang w:val="en-US" w:eastAsia="zh-CN"/>
              </w:rPr>
            </w:pPr>
          </w:p>
        </w:tc>
      </w:tr>
      <w:tr w:rsidR="006F6378" w:rsidRPr="00C30686" w14:paraId="2AED6C3C"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9BC88F7"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60DF5275"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26B2D77" w14:textId="77777777" w:rsidR="006F6378" w:rsidRPr="00C30686" w:rsidRDefault="006F6378" w:rsidP="0094020B">
            <w:pPr>
              <w:pStyle w:val="TAC"/>
              <w:rPr>
                <w:kern w:val="2"/>
                <w:szCs w:val="22"/>
                <w:lang w:val="en-US"/>
              </w:rPr>
            </w:pPr>
            <w:r w:rsidRPr="00C30686">
              <w:rPr>
                <w:kern w:val="2"/>
                <w:szCs w:val="22"/>
                <w:lang w:val="en-US"/>
              </w:rPr>
              <w:t>n70</w:t>
            </w:r>
          </w:p>
        </w:tc>
        <w:tc>
          <w:tcPr>
            <w:tcW w:w="4356" w:type="dxa"/>
            <w:tcBorders>
              <w:top w:val="single" w:sz="4" w:space="0" w:color="auto"/>
              <w:left w:val="single" w:sz="4" w:space="0" w:color="auto"/>
              <w:bottom w:val="single" w:sz="4" w:space="0" w:color="auto"/>
              <w:right w:val="single" w:sz="4" w:space="0" w:color="auto"/>
            </w:tcBorders>
            <w:vAlign w:val="center"/>
          </w:tcPr>
          <w:p w14:paraId="14BC1BB4" w14:textId="77777777" w:rsidR="006F6378" w:rsidRPr="00C30686" w:rsidRDefault="006F6378" w:rsidP="0094020B">
            <w:pPr>
              <w:pStyle w:val="TAC"/>
              <w:rPr>
                <w:rFonts w:ascii="Calibri" w:hAnsi="Calibri"/>
                <w:kern w:val="2"/>
                <w:sz w:val="21"/>
                <w:szCs w:val="22"/>
                <w:lang w:val="en-US" w:eastAsia="zh-CN"/>
              </w:rPr>
            </w:pPr>
            <w:r w:rsidRPr="00C30686">
              <w:rPr>
                <w:kern w:val="2"/>
                <w:lang w:val="en-US" w:eastAsia="zh-CN" w:bidi="ar"/>
              </w:rPr>
              <w:t>5, 10, 15, 20</w:t>
            </w:r>
            <w:r w:rsidRPr="00C30686">
              <w:rPr>
                <w:vertAlign w:val="superscript"/>
                <w:lang w:val="en-US" w:eastAsia="zh-CN" w:bidi="ar"/>
              </w:rPr>
              <w:t>1</w:t>
            </w:r>
            <w:r w:rsidRPr="00C30686">
              <w:rPr>
                <w:kern w:val="2"/>
                <w:lang w:val="en-US" w:eastAsia="zh-CN" w:bidi="ar"/>
              </w:rPr>
              <w:t>, 25</w:t>
            </w:r>
            <w:r w:rsidRPr="00C30686">
              <w:rPr>
                <w:vertAlign w:val="superscript"/>
                <w:lang w:val="en-US" w:eastAsia="zh-CN" w:bidi="ar"/>
              </w:rPr>
              <w:t>1</w:t>
            </w:r>
          </w:p>
        </w:tc>
        <w:tc>
          <w:tcPr>
            <w:tcW w:w="2445" w:type="dxa"/>
            <w:tcBorders>
              <w:top w:val="nil"/>
              <w:left w:val="single" w:sz="4" w:space="0" w:color="auto"/>
              <w:bottom w:val="single" w:sz="4" w:space="0" w:color="auto"/>
              <w:right w:val="single" w:sz="4" w:space="0" w:color="auto"/>
            </w:tcBorders>
            <w:vAlign w:val="center"/>
          </w:tcPr>
          <w:p w14:paraId="0F7F8A68" w14:textId="77777777" w:rsidR="006F6378" w:rsidRPr="00C30686" w:rsidRDefault="006F6378" w:rsidP="0094020B">
            <w:pPr>
              <w:pStyle w:val="TAC"/>
              <w:rPr>
                <w:kern w:val="2"/>
                <w:szCs w:val="22"/>
                <w:lang w:val="en-US" w:eastAsia="zh-CN"/>
              </w:rPr>
            </w:pPr>
          </w:p>
        </w:tc>
      </w:tr>
      <w:tr w:rsidR="006F6378" w:rsidRPr="00C30686" w14:paraId="3390CE8F"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15DF2F7" w14:textId="77777777" w:rsidR="006F6378" w:rsidRPr="00C30686" w:rsidRDefault="006F6378" w:rsidP="0094020B">
            <w:pPr>
              <w:pStyle w:val="TAC"/>
              <w:rPr>
                <w:kern w:val="2"/>
                <w:szCs w:val="22"/>
                <w:lang w:val="en-US"/>
              </w:rPr>
            </w:pPr>
            <w:r w:rsidRPr="00C30686">
              <w:rPr>
                <w:kern w:val="2"/>
                <w:szCs w:val="22"/>
                <w:lang w:val="en-US"/>
              </w:rPr>
              <w:t>CA_n48A-n66(2A)-n70A</w:t>
            </w:r>
          </w:p>
        </w:tc>
        <w:tc>
          <w:tcPr>
            <w:tcW w:w="2785" w:type="dxa"/>
            <w:tcBorders>
              <w:top w:val="single" w:sz="4" w:space="0" w:color="auto"/>
              <w:left w:val="single" w:sz="4" w:space="0" w:color="auto"/>
              <w:bottom w:val="nil"/>
              <w:right w:val="single" w:sz="4" w:space="0" w:color="auto"/>
            </w:tcBorders>
            <w:vAlign w:val="center"/>
          </w:tcPr>
          <w:p w14:paraId="3C3EDE46" w14:textId="77777777" w:rsidR="006F6378" w:rsidRPr="00C30686" w:rsidRDefault="006F6378" w:rsidP="0094020B">
            <w:pPr>
              <w:pStyle w:val="TAC"/>
              <w:rPr>
                <w:rFonts w:cs="Arial"/>
                <w:color w:val="000000"/>
                <w:kern w:val="2"/>
                <w:szCs w:val="18"/>
                <w:lang w:val="en-US"/>
              </w:rPr>
            </w:pPr>
            <w:r w:rsidRPr="00C30686">
              <w:rPr>
                <w:rFonts w:cs="Arial"/>
                <w:color w:val="000000"/>
                <w:kern w:val="2"/>
                <w:szCs w:val="18"/>
                <w:lang w:val="en-US"/>
              </w:rPr>
              <w:t>CA_n48A-n66A</w:t>
            </w:r>
          </w:p>
          <w:p w14:paraId="52E1F6AD" w14:textId="77777777" w:rsidR="006F6378" w:rsidRPr="00C30686" w:rsidRDefault="006F6378" w:rsidP="0094020B">
            <w:pPr>
              <w:pStyle w:val="TAC"/>
              <w:rPr>
                <w:kern w:val="2"/>
                <w:szCs w:val="22"/>
                <w:lang w:val="en-US"/>
              </w:rPr>
            </w:pPr>
            <w:r w:rsidRPr="00C30686">
              <w:rPr>
                <w:rFonts w:cs="Arial"/>
                <w:color w:val="000000"/>
                <w:kern w:val="2"/>
                <w:szCs w:val="18"/>
                <w:lang w:val="en-US"/>
              </w:rPr>
              <w:t>CA_n48A-n70A</w:t>
            </w:r>
          </w:p>
        </w:tc>
        <w:tc>
          <w:tcPr>
            <w:tcW w:w="1259" w:type="dxa"/>
            <w:tcBorders>
              <w:top w:val="single" w:sz="4" w:space="0" w:color="auto"/>
              <w:left w:val="single" w:sz="4" w:space="0" w:color="auto"/>
              <w:bottom w:val="single" w:sz="4" w:space="0" w:color="auto"/>
              <w:right w:val="single" w:sz="4" w:space="0" w:color="auto"/>
            </w:tcBorders>
            <w:vAlign w:val="center"/>
          </w:tcPr>
          <w:p w14:paraId="41C11D1E" w14:textId="77777777" w:rsidR="006F6378" w:rsidRPr="00C30686" w:rsidRDefault="006F6378" w:rsidP="0094020B">
            <w:pPr>
              <w:pStyle w:val="TAC"/>
              <w:rPr>
                <w:kern w:val="2"/>
                <w:szCs w:val="22"/>
                <w:lang w:val="en-US"/>
              </w:rPr>
            </w:pPr>
            <w:r w:rsidRPr="00C30686">
              <w:rPr>
                <w:kern w:val="2"/>
                <w:szCs w:val="22"/>
                <w:lang w:val="en-US"/>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2886F2AC"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5, 10, 15, 20, 30, 40, 50, 60, 70, 80, 90, 100</w:t>
            </w:r>
          </w:p>
        </w:tc>
        <w:tc>
          <w:tcPr>
            <w:tcW w:w="2445" w:type="dxa"/>
            <w:tcBorders>
              <w:top w:val="single" w:sz="4" w:space="0" w:color="auto"/>
              <w:left w:val="single" w:sz="4" w:space="0" w:color="auto"/>
              <w:bottom w:val="nil"/>
              <w:right w:val="single" w:sz="4" w:space="0" w:color="auto"/>
            </w:tcBorders>
            <w:vAlign w:val="center"/>
          </w:tcPr>
          <w:p w14:paraId="5C18841A"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190E1299" w14:textId="77777777" w:rsidTr="004F423A">
        <w:trPr>
          <w:trHeight w:val="29"/>
        </w:trPr>
        <w:tc>
          <w:tcPr>
            <w:tcW w:w="2742" w:type="dxa"/>
            <w:tcBorders>
              <w:top w:val="nil"/>
              <w:left w:val="single" w:sz="4" w:space="0" w:color="auto"/>
              <w:bottom w:val="nil"/>
              <w:right w:val="single" w:sz="4" w:space="0" w:color="auto"/>
            </w:tcBorders>
            <w:vAlign w:val="center"/>
          </w:tcPr>
          <w:p w14:paraId="55511A1E"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2363C665"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5BECDD5" w14:textId="77777777" w:rsidR="006F6378" w:rsidRPr="00C30686" w:rsidRDefault="006F6378" w:rsidP="0094020B">
            <w:pPr>
              <w:pStyle w:val="TAC"/>
              <w:rPr>
                <w:kern w:val="2"/>
                <w:szCs w:val="22"/>
                <w:lang w:val="en-US"/>
              </w:rPr>
            </w:pPr>
            <w:r w:rsidRPr="00C30686">
              <w:rPr>
                <w:kern w:val="2"/>
                <w:szCs w:val="22"/>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43EB469C"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CA_n66(2A)_BCS0</w:t>
            </w:r>
          </w:p>
        </w:tc>
        <w:tc>
          <w:tcPr>
            <w:tcW w:w="2445" w:type="dxa"/>
            <w:tcBorders>
              <w:top w:val="nil"/>
              <w:left w:val="single" w:sz="4" w:space="0" w:color="auto"/>
              <w:bottom w:val="nil"/>
              <w:right w:val="single" w:sz="4" w:space="0" w:color="auto"/>
            </w:tcBorders>
            <w:vAlign w:val="center"/>
          </w:tcPr>
          <w:p w14:paraId="3400AD88" w14:textId="77777777" w:rsidR="006F6378" w:rsidRPr="00C30686" w:rsidRDefault="006F6378" w:rsidP="0094020B">
            <w:pPr>
              <w:pStyle w:val="TAC"/>
              <w:rPr>
                <w:kern w:val="2"/>
                <w:szCs w:val="22"/>
                <w:lang w:val="en-US" w:eastAsia="zh-CN"/>
              </w:rPr>
            </w:pPr>
          </w:p>
        </w:tc>
      </w:tr>
      <w:tr w:rsidR="006F6378" w:rsidRPr="00C30686" w14:paraId="3398AF00"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BEC4967"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42C8DBBF"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EA2F45F" w14:textId="77777777" w:rsidR="006F6378" w:rsidRPr="00C30686" w:rsidRDefault="006F6378" w:rsidP="0094020B">
            <w:pPr>
              <w:pStyle w:val="TAC"/>
              <w:rPr>
                <w:kern w:val="2"/>
                <w:szCs w:val="22"/>
                <w:lang w:val="en-US"/>
              </w:rPr>
            </w:pPr>
            <w:r w:rsidRPr="00C30686">
              <w:rPr>
                <w:kern w:val="2"/>
                <w:szCs w:val="22"/>
                <w:lang w:val="en-US"/>
              </w:rPr>
              <w:t>n70</w:t>
            </w:r>
          </w:p>
        </w:tc>
        <w:tc>
          <w:tcPr>
            <w:tcW w:w="4356" w:type="dxa"/>
            <w:tcBorders>
              <w:top w:val="single" w:sz="4" w:space="0" w:color="auto"/>
              <w:left w:val="single" w:sz="4" w:space="0" w:color="auto"/>
              <w:bottom w:val="single" w:sz="4" w:space="0" w:color="auto"/>
              <w:right w:val="single" w:sz="4" w:space="0" w:color="auto"/>
            </w:tcBorders>
            <w:vAlign w:val="center"/>
          </w:tcPr>
          <w:p w14:paraId="3C85AD04" w14:textId="77777777" w:rsidR="006F6378" w:rsidRPr="00C30686" w:rsidRDefault="006F6378" w:rsidP="0094020B">
            <w:pPr>
              <w:pStyle w:val="TAC"/>
              <w:rPr>
                <w:rFonts w:ascii="Calibri" w:hAnsi="Calibri"/>
                <w:kern w:val="2"/>
                <w:sz w:val="21"/>
                <w:szCs w:val="22"/>
                <w:lang w:val="en-US" w:eastAsia="zh-CN"/>
              </w:rPr>
            </w:pPr>
            <w:r w:rsidRPr="00C30686">
              <w:rPr>
                <w:kern w:val="2"/>
                <w:lang w:val="en-US" w:eastAsia="zh-CN" w:bidi="ar"/>
              </w:rPr>
              <w:t>5, 10, 15, 20</w:t>
            </w:r>
            <w:r w:rsidRPr="00C30686">
              <w:rPr>
                <w:vertAlign w:val="superscript"/>
                <w:lang w:val="en-US" w:eastAsia="zh-CN" w:bidi="ar"/>
              </w:rPr>
              <w:t>1</w:t>
            </w:r>
            <w:r w:rsidRPr="00C30686">
              <w:rPr>
                <w:kern w:val="2"/>
                <w:lang w:val="en-US" w:eastAsia="zh-CN" w:bidi="ar"/>
              </w:rPr>
              <w:t>, 25</w:t>
            </w:r>
            <w:r w:rsidRPr="00C30686">
              <w:rPr>
                <w:vertAlign w:val="superscript"/>
                <w:lang w:val="en-US" w:eastAsia="zh-CN" w:bidi="ar"/>
              </w:rPr>
              <w:t>1</w:t>
            </w:r>
          </w:p>
        </w:tc>
        <w:tc>
          <w:tcPr>
            <w:tcW w:w="2445" w:type="dxa"/>
            <w:tcBorders>
              <w:top w:val="nil"/>
              <w:left w:val="single" w:sz="4" w:space="0" w:color="auto"/>
              <w:bottom w:val="single" w:sz="4" w:space="0" w:color="auto"/>
              <w:right w:val="single" w:sz="4" w:space="0" w:color="auto"/>
            </w:tcBorders>
            <w:vAlign w:val="center"/>
          </w:tcPr>
          <w:p w14:paraId="6F4B3762" w14:textId="77777777" w:rsidR="006F6378" w:rsidRPr="00C30686" w:rsidRDefault="006F6378" w:rsidP="0094020B">
            <w:pPr>
              <w:pStyle w:val="TAC"/>
              <w:rPr>
                <w:kern w:val="2"/>
                <w:szCs w:val="22"/>
                <w:lang w:val="en-US" w:eastAsia="zh-CN"/>
              </w:rPr>
            </w:pPr>
          </w:p>
        </w:tc>
      </w:tr>
      <w:tr w:rsidR="006F6378" w:rsidRPr="00C30686" w14:paraId="7DAE5627"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37E6B58" w14:textId="77777777" w:rsidR="006F6378" w:rsidRPr="00C30686" w:rsidRDefault="006F6378" w:rsidP="0094020B">
            <w:pPr>
              <w:pStyle w:val="TAC"/>
              <w:rPr>
                <w:kern w:val="2"/>
                <w:szCs w:val="22"/>
                <w:lang w:val="en-US"/>
              </w:rPr>
            </w:pPr>
            <w:r w:rsidRPr="00C30686">
              <w:rPr>
                <w:kern w:val="2"/>
                <w:szCs w:val="22"/>
                <w:lang w:val="en-US"/>
              </w:rPr>
              <w:t>CA_n48(2A)-n66A-n70A</w:t>
            </w:r>
          </w:p>
        </w:tc>
        <w:tc>
          <w:tcPr>
            <w:tcW w:w="2785" w:type="dxa"/>
            <w:tcBorders>
              <w:top w:val="single" w:sz="4" w:space="0" w:color="auto"/>
              <w:left w:val="single" w:sz="4" w:space="0" w:color="auto"/>
              <w:bottom w:val="nil"/>
              <w:right w:val="single" w:sz="4" w:space="0" w:color="auto"/>
            </w:tcBorders>
            <w:vAlign w:val="center"/>
          </w:tcPr>
          <w:p w14:paraId="23E8C85E" w14:textId="77777777" w:rsidR="006F6378" w:rsidRPr="00C30686" w:rsidRDefault="006F6378" w:rsidP="0094020B">
            <w:pPr>
              <w:pStyle w:val="TAC"/>
              <w:rPr>
                <w:rFonts w:cs="Arial"/>
                <w:color w:val="000000"/>
                <w:kern w:val="2"/>
                <w:szCs w:val="18"/>
                <w:lang w:val="en-US"/>
              </w:rPr>
            </w:pPr>
            <w:r w:rsidRPr="00C30686">
              <w:rPr>
                <w:rFonts w:cs="Arial"/>
                <w:color w:val="000000"/>
                <w:kern w:val="2"/>
                <w:szCs w:val="18"/>
                <w:lang w:val="en-US"/>
              </w:rPr>
              <w:t>CA_n48A-n66A</w:t>
            </w:r>
          </w:p>
          <w:p w14:paraId="345B76DF" w14:textId="77777777" w:rsidR="006F6378" w:rsidRPr="00C30686" w:rsidRDefault="006F6378" w:rsidP="0094020B">
            <w:pPr>
              <w:pStyle w:val="TAC"/>
              <w:rPr>
                <w:kern w:val="2"/>
                <w:szCs w:val="22"/>
                <w:lang w:val="en-US"/>
              </w:rPr>
            </w:pPr>
            <w:r w:rsidRPr="00C30686">
              <w:rPr>
                <w:rFonts w:cs="Arial"/>
                <w:color w:val="000000"/>
                <w:kern w:val="2"/>
                <w:szCs w:val="18"/>
                <w:lang w:val="en-US"/>
              </w:rPr>
              <w:t>CA_n48A-n70A</w:t>
            </w:r>
          </w:p>
        </w:tc>
        <w:tc>
          <w:tcPr>
            <w:tcW w:w="1259" w:type="dxa"/>
            <w:tcBorders>
              <w:top w:val="single" w:sz="4" w:space="0" w:color="auto"/>
              <w:left w:val="single" w:sz="4" w:space="0" w:color="auto"/>
              <w:bottom w:val="single" w:sz="4" w:space="0" w:color="auto"/>
              <w:right w:val="single" w:sz="4" w:space="0" w:color="auto"/>
            </w:tcBorders>
            <w:vAlign w:val="center"/>
          </w:tcPr>
          <w:p w14:paraId="33EC0FBF" w14:textId="77777777" w:rsidR="006F6378" w:rsidRPr="00C30686" w:rsidRDefault="006F6378" w:rsidP="0094020B">
            <w:pPr>
              <w:pStyle w:val="TAC"/>
              <w:rPr>
                <w:kern w:val="2"/>
                <w:szCs w:val="22"/>
                <w:lang w:val="en-US"/>
              </w:rPr>
            </w:pPr>
            <w:r w:rsidRPr="00C30686">
              <w:rPr>
                <w:kern w:val="2"/>
                <w:szCs w:val="22"/>
                <w:lang w:val="en-US"/>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0224D7D9"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CA_n48(2A)_BCS1</w:t>
            </w:r>
          </w:p>
        </w:tc>
        <w:tc>
          <w:tcPr>
            <w:tcW w:w="2445" w:type="dxa"/>
            <w:tcBorders>
              <w:top w:val="single" w:sz="4" w:space="0" w:color="auto"/>
              <w:left w:val="single" w:sz="4" w:space="0" w:color="auto"/>
              <w:bottom w:val="nil"/>
              <w:right w:val="single" w:sz="4" w:space="0" w:color="auto"/>
            </w:tcBorders>
            <w:vAlign w:val="center"/>
          </w:tcPr>
          <w:p w14:paraId="5A7961EB"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0B4D2F8B" w14:textId="77777777" w:rsidTr="004F423A">
        <w:trPr>
          <w:trHeight w:val="29"/>
        </w:trPr>
        <w:tc>
          <w:tcPr>
            <w:tcW w:w="2742" w:type="dxa"/>
            <w:tcBorders>
              <w:top w:val="nil"/>
              <w:left w:val="single" w:sz="4" w:space="0" w:color="auto"/>
              <w:bottom w:val="nil"/>
              <w:right w:val="single" w:sz="4" w:space="0" w:color="auto"/>
            </w:tcBorders>
            <w:vAlign w:val="center"/>
          </w:tcPr>
          <w:p w14:paraId="242C0896"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4852240E"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23E0475" w14:textId="77777777" w:rsidR="006F6378" w:rsidRPr="00C30686" w:rsidRDefault="006F6378" w:rsidP="0094020B">
            <w:pPr>
              <w:pStyle w:val="TAC"/>
              <w:rPr>
                <w:kern w:val="2"/>
                <w:szCs w:val="22"/>
                <w:lang w:val="en-US"/>
              </w:rPr>
            </w:pPr>
            <w:r w:rsidRPr="00C30686">
              <w:rPr>
                <w:kern w:val="2"/>
                <w:szCs w:val="22"/>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703DA809"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5, 10, 15, 20, 25, 30, 40</w:t>
            </w:r>
          </w:p>
        </w:tc>
        <w:tc>
          <w:tcPr>
            <w:tcW w:w="2445" w:type="dxa"/>
            <w:tcBorders>
              <w:top w:val="nil"/>
              <w:left w:val="single" w:sz="4" w:space="0" w:color="auto"/>
              <w:bottom w:val="nil"/>
              <w:right w:val="single" w:sz="4" w:space="0" w:color="auto"/>
            </w:tcBorders>
            <w:vAlign w:val="center"/>
          </w:tcPr>
          <w:p w14:paraId="08644F91" w14:textId="77777777" w:rsidR="006F6378" w:rsidRPr="00C30686" w:rsidRDefault="006F6378" w:rsidP="0094020B">
            <w:pPr>
              <w:pStyle w:val="TAC"/>
              <w:rPr>
                <w:kern w:val="2"/>
                <w:szCs w:val="22"/>
                <w:lang w:val="en-US" w:eastAsia="zh-CN"/>
              </w:rPr>
            </w:pPr>
          </w:p>
        </w:tc>
      </w:tr>
      <w:tr w:rsidR="006F6378" w:rsidRPr="00C30686" w14:paraId="0E20F295"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B258E03"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5AC5CA80"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0F6804A" w14:textId="77777777" w:rsidR="006F6378" w:rsidRPr="00C30686" w:rsidRDefault="006F6378" w:rsidP="0094020B">
            <w:pPr>
              <w:pStyle w:val="TAC"/>
              <w:rPr>
                <w:kern w:val="2"/>
                <w:szCs w:val="22"/>
                <w:lang w:val="en-US"/>
              </w:rPr>
            </w:pPr>
            <w:r w:rsidRPr="00C30686">
              <w:rPr>
                <w:kern w:val="2"/>
                <w:szCs w:val="22"/>
                <w:lang w:val="en-US"/>
              </w:rPr>
              <w:t>n70</w:t>
            </w:r>
          </w:p>
        </w:tc>
        <w:tc>
          <w:tcPr>
            <w:tcW w:w="4356" w:type="dxa"/>
            <w:tcBorders>
              <w:top w:val="single" w:sz="4" w:space="0" w:color="auto"/>
              <w:left w:val="single" w:sz="4" w:space="0" w:color="auto"/>
              <w:bottom w:val="single" w:sz="4" w:space="0" w:color="auto"/>
              <w:right w:val="single" w:sz="4" w:space="0" w:color="auto"/>
            </w:tcBorders>
            <w:vAlign w:val="center"/>
          </w:tcPr>
          <w:p w14:paraId="3BA49763" w14:textId="77777777" w:rsidR="006F6378" w:rsidRPr="00C30686" w:rsidRDefault="006F6378" w:rsidP="0094020B">
            <w:pPr>
              <w:pStyle w:val="TAC"/>
              <w:rPr>
                <w:rFonts w:ascii="Calibri" w:hAnsi="Calibri"/>
                <w:kern w:val="2"/>
                <w:sz w:val="21"/>
                <w:szCs w:val="22"/>
                <w:lang w:val="en-US" w:eastAsia="zh-CN"/>
              </w:rPr>
            </w:pPr>
            <w:r w:rsidRPr="00C30686">
              <w:rPr>
                <w:kern w:val="2"/>
                <w:lang w:val="en-US" w:eastAsia="zh-CN" w:bidi="ar"/>
              </w:rPr>
              <w:t>5, 10, 15, 20</w:t>
            </w:r>
            <w:r w:rsidRPr="00C30686">
              <w:rPr>
                <w:vertAlign w:val="superscript"/>
                <w:lang w:val="en-US" w:eastAsia="zh-CN" w:bidi="ar"/>
              </w:rPr>
              <w:t>1</w:t>
            </w:r>
            <w:r w:rsidRPr="00C30686">
              <w:rPr>
                <w:kern w:val="2"/>
                <w:lang w:val="en-US" w:eastAsia="zh-CN" w:bidi="ar"/>
              </w:rPr>
              <w:t>, 25</w:t>
            </w:r>
            <w:r w:rsidRPr="00C30686">
              <w:rPr>
                <w:vertAlign w:val="superscript"/>
                <w:lang w:val="en-US" w:eastAsia="zh-CN" w:bidi="ar"/>
              </w:rPr>
              <w:t>1</w:t>
            </w:r>
          </w:p>
        </w:tc>
        <w:tc>
          <w:tcPr>
            <w:tcW w:w="2445" w:type="dxa"/>
            <w:tcBorders>
              <w:top w:val="nil"/>
              <w:left w:val="single" w:sz="4" w:space="0" w:color="auto"/>
              <w:bottom w:val="single" w:sz="4" w:space="0" w:color="auto"/>
              <w:right w:val="single" w:sz="4" w:space="0" w:color="auto"/>
            </w:tcBorders>
            <w:vAlign w:val="center"/>
          </w:tcPr>
          <w:p w14:paraId="34507839" w14:textId="77777777" w:rsidR="006F6378" w:rsidRPr="00C30686" w:rsidRDefault="006F6378" w:rsidP="0094020B">
            <w:pPr>
              <w:pStyle w:val="TAC"/>
              <w:rPr>
                <w:kern w:val="2"/>
                <w:szCs w:val="22"/>
                <w:lang w:val="en-US" w:eastAsia="zh-CN"/>
              </w:rPr>
            </w:pPr>
          </w:p>
        </w:tc>
      </w:tr>
      <w:tr w:rsidR="006F6378" w:rsidRPr="00C30686" w14:paraId="637221FC"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10709BC" w14:textId="77777777" w:rsidR="006F6378" w:rsidRPr="00C30686" w:rsidRDefault="006F6378" w:rsidP="0094020B">
            <w:pPr>
              <w:pStyle w:val="TAC"/>
              <w:rPr>
                <w:kern w:val="2"/>
                <w:szCs w:val="22"/>
                <w:lang w:val="en-US"/>
              </w:rPr>
            </w:pPr>
            <w:r w:rsidRPr="00C30686">
              <w:rPr>
                <w:kern w:val="2"/>
                <w:szCs w:val="22"/>
                <w:lang w:val="en-US"/>
              </w:rPr>
              <w:t>CA_n48B-n66A-n70A</w:t>
            </w:r>
          </w:p>
        </w:tc>
        <w:tc>
          <w:tcPr>
            <w:tcW w:w="2785" w:type="dxa"/>
            <w:tcBorders>
              <w:top w:val="single" w:sz="4" w:space="0" w:color="auto"/>
              <w:left w:val="single" w:sz="4" w:space="0" w:color="auto"/>
              <w:bottom w:val="nil"/>
              <w:right w:val="single" w:sz="4" w:space="0" w:color="auto"/>
            </w:tcBorders>
            <w:vAlign w:val="center"/>
          </w:tcPr>
          <w:p w14:paraId="260D2F57" w14:textId="77777777" w:rsidR="006F6378" w:rsidRPr="00C30686" w:rsidRDefault="006F6378" w:rsidP="0094020B">
            <w:pPr>
              <w:pStyle w:val="TAC"/>
              <w:rPr>
                <w:rFonts w:cs="Arial"/>
                <w:color w:val="000000"/>
                <w:kern w:val="2"/>
                <w:szCs w:val="18"/>
                <w:lang w:val="en-US"/>
              </w:rPr>
            </w:pPr>
            <w:r w:rsidRPr="00C30686">
              <w:rPr>
                <w:rFonts w:cs="Arial"/>
                <w:color w:val="000000"/>
                <w:kern w:val="2"/>
                <w:szCs w:val="18"/>
                <w:lang w:val="en-US"/>
              </w:rPr>
              <w:t>CA_n48A-n66A</w:t>
            </w:r>
          </w:p>
          <w:p w14:paraId="62DDDF5D" w14:textId="77777777" w:rsidR="006F6378" w:rsidRPr="00C30686" w:rsidRDefault="006F6378" w:rsidP="0094020B">
            <w:pPr>
              <w:pStyle w:val="TAC"/>
              <w:rPr>
                <w:kern w:val="2"/>
                <w:szCs w:val="22"/>
                <w:lang w:val="en-US"/>
              </w:rPr>
            </w:pPr>
            <w:r w:rsidRPr="00C30686">
              <w:rPr>
                <w:rFonts w:cs="Arial"/>
                <w:color w:val="000000"/>
                <w:kern w:val="2"/>
                <w:szCs w:val="18"/>
                <w:lang w:val="en-US"/>
              </w:rPr>
              <w:t>CA_n48A-n70A</w:t>
            </w:r>
          </w:p>
        </w:tc>
        <w:tc>
          <w:tcPr>
            <w:tcW w:w="1259" w:type="dxa"/>
            <w:tcBorders>
              <w:top w:val="single" w:sz="4" w:space="0" w:color="auto"/>
              <w:left w:val="single" w:sz="4" w:space="0" w:color="auto"/>
              <w:bottom w:val="single" w:sz="4" w:space="0" w:color="auto"/>
              <w:right w:val="single" w:sz="4" w:space="0" w:color="auto"/>
            </w:tcBorders>
            <w:vAlign w:val="center"/>
          </w:tcPr>
          <w:p w14:paraId="74CEECEA" w14:textId="77777777" w:rsidR="006F6378" w:rsidRPr="00C30686" w:rsidRDefault="006F6378" w:rsidP="0094020B">
            <w:pPr>
              <w:pStyle w:val="TAC"/>
              <w:rPr>
                <w:kern w:val="2"/>
                <w:szCs w:val="22"/>
                <w:lang w:val="en-US"/>
              </w:rPr>
            </w:pPr>
            <w:r w:rsidRPr="00C30686">
              <w:rPr>
                <w:kern w:val="2"/>
                <w:szCs w:val="22"/>
                <w:lang w:val="en-US"/>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4163D00F"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CA_n48B_BCS2</w:t>
            </w:r>
          </w:p>
        </w:tc>
        <w:tc>
          <w:tcPr>
            <w:tcW w:w="2445" w:type="dxa"/>
            <w:tcBorders>
              <w:top w:val="single" w:sz="4" w:space="0" w:color="auto"/>
              <w:left w:val="single" w:sz="4" w:space="0" w:color="auto"/>
              <w:bottom w:val="nil"/>
              <w:right w:val="single" w:sz="4" w:space="0" w:color="auto"/>
            </w:tcBorders>
            <w:vAlign w:val="center"/>
          </w:tcPr>
          <w:p w14:paraId="2D319D73"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7BDA9683" w14:textId="77777777" w:rsidTr="004F423A">
        <w:trPr>
          <w:trHeight w:val="29"/>
        </w:trPr>
        <w:tc>
          <w:tcPr>
            <w:tcW w:w="2742" w:type="dxa"/>
            <w:tcBorders>
              <w:top w:val="nil"/>
              <w:left w:val="single" w:sz="4" w:space="0" w:color="auto"/>
              <w:bottom w:val="nil"/>
              <w:right w:val="single" w:sz="4" w:space="0" w:color="auto"/>
            </w:tcBorders>
            <w:vAlign w:val="center"/>
          </w:tcPr>
          <w:p w14:paraId="2C8EBF41"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7B4BDA01"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7F75DD0" w14:textId="77777777" w:rsidR="006F6378" w:rsidRPr="00C30686" w:rsidRDefault="006F6378" w:rsidP="0094020B">
            <w:pPr>
              <w:pStyle w:val="TAC"/>
              <w:rPr>
                <w:kern w:val="2"/>
                <w:szCs w:val="22"/>
                <w:lang w:val="en-US"/>
              </w:rPr>
            </w:pPr>
            <w:r w:rsidRPr="00C30686">
              <w:rPr>
                <w:kern w:val="2"/>
                <w:szCs w:val="22"/>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57D6BB5E"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5, 10, 15, 20, 25, 30, 40</w:t>
            </w:r>
          </w:p>
        </w:tc>
        <w:tc>
          <w:tcPr>
            <w:tcW w:w="2445" w:type="dxa"/>
            <w:tcBorders>
              <w:top w:val="nil"/>
              <w:left w:val="single" w:sz="4" w:space="0" w:color="auto"/>
              <w:bottom w:val="nil"/>
              <w:right w:val="single" w:sz="4" w:space="0" w:color="auto"/>
            </w:tcBorders>
            <w:vAlign w:val="center"/>
          </w:tcPr>
          <w:p w14:paraId="63DEF7F0" w14:textId="77777777" w:rsidR="006F6378" w:rsidRPr="00C30686" w:rsidRDefault="006F6378" w:rsidP="0094020B">
            <w:pPr>
              <w:pStyle w:val="TAC"/>
              <w:rPr>
                <w:kern w:val="2"/>
                <w:szCs w:val="22"/>
                <w:lang w:val="en-US"/>
              </w:rPr>
            </w:pPr>
          </w:p>
        </w:tc>
      </w:tr>
      <w:tr w:rsidR="006F6378" w:rsidRPr="00C30686" w14:paraId="062E294C"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BCD281D"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58889236"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A5E0BDE" w14:textId="77777777" w:rsidR="006F6378" w:rsidRPr="00C30686" w:rsidRDefault="006F6378" w:rsidP="0094020B">
            <w:pPr>
              <w:pStyle w:val="TAC"/>
              <w:rPr>
                <w:kern w:val="2"/>
                <w:szCs w:val="22"/>
                <w:lang w:val="en-US"/>
              </w:rPr>
            </w:pPr>
            <w:r w:rsidRPr="00C30686">
              <w:rPr>
                <w:kern w:val="2"/>
                <w:szCs w:val="22"/>
                <w:lang w:val="en-US"/>
              </w:rPr>
              <w:t>n70</w:t>
            </w:r>
          </w:p>
        </w:tc>
        <w:tc>
          <w:tcPr>
            <w:tcW w:w="4356" w:type="dxa"/>
            <w:tcBorders>
              <w:top w:val="single" w:sz="4" w:space="0" w:color="auto"/>
              <w:left w:val="single" w:sz="4" w:space="0" w:color="auto"/>
              <w:bottom w:val="single" w:sz="4" w:space="0" w:color="auto"/>
              <w:right w:val="single" w:sz="4" w:space="0" w:color="auto"/>
            </w:tcBorders>
            <w:vAlign w:val="center"/>
          </w:tcPr>
          <w:p w14:paraId="54FA0CDA" w14:textId="77777777" w:rsidR="006F6378" w:rsidRPr="00C30686" w:rsidRDefault="006F6378" w:rsidP="0094020B">
            <w:pPr>
              <w:pStyle w:val="TAC"/>
              <w:rPr>
                <w:rFonts w:ascii="Calibri" w:hAnsi="Calibri"/>
                <w:kern w:val="2"/>
                <w:sz w:val="21"/>
                <w:szCs w:val="22"/>
                <w:lang w:val="en-US" w:eastAsia="zh-CN"/>
              </w:rPr>
            </w:pPr>
            <w:r w:rsidRPr="00C30686">
              <w:rPr>
                <w:kern w:val="2"/>
                <w:lang w:val="en-US" w:eastAsia="zh-CN" w:bidi="ar"/>
              </w:rPr>
              <w:t>5, 10, 15, 20</w:t>
            </w:r>
            <w:r w:rsidRPr="00C30686">
              <w:rPr>
                <w:vertAlign w:val="superscript"/>
                <w:lang w:val="en-US" w:eastAsia="zh-CN" w:bidi="ar"/>
              </w:rPr>
              <w:t>1</w:t>
            </w:r>
            <w:r w:rsidRPr="00C30686">
              <w:rPr>
                <w:kern w:val="2"/>
                <w:lang w:val="en-US" w:eastAsia="zh-CN" w:bidi="ar"/>
              </w:rPr>
              <w:t>, 25</w:t>
            </w:r>
            <w:r w:rsidRPr="00C30686">
              <w:rPr>
                <w:vertAlign w:val="superscript"/>
                <w:lang w:val="en-US" w:eastAsia="zh-CN" w:bidi="ar"/>
              </w:rPr>
              <w:t>1</w:t>
            </w:r>
          </w:p>
        </w:tc>
        <w:tc>
          <w:tcPr>
            <w:tcW w:w="2445" w:type="dxa"/>
            <w:tcBorders>
              <w:top w:val="nil"/>
              <w:left w:val="single" w:sz="4" w:space="0" w:color="auto"/>
              <w:bottom w:val="single" w:sz="4" w:space="0" w:color="auto"/>
              <w:right w:val="single" w:sz="4" w:space="0" w:color="auto"/>
            </w:tcBorders>
            <w:vAlign w:val="center"/>
          </w:tcPr>
          <w:p w14:paraId="17CBF2CC" w14:textId="77777777" w:rsidR="006F6378" w:rsidRPr="00C30686" w:rsidRDefault="006F6378" w:rsidP="0094020B">
            <w:pPr>
              <w:pStyle w:val="TAC"/>
              <w:rPr>
                <w:kern w:val="2"/>
                <w:szCs w:val="22"/>
                <w:lang w:val="en-US"/>
              </w:rPr>
            </w:pPr>
          </w:p>
        </w:tc>
      </w:tr>
      <w:tr w:rsidR="006F6378" w:rsidRPr="00C30686" w14:paraId="7FE7DABD"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3F2EA07" w14:textId="77777777" w:rsidR="006F6378" w:rsidRPr="00C30686" w:rsidRDefault="006F6378" w:rsidP="0094020B">
            <w:pPr>
              <w:pStyle w:val="TAC"/>
              <w:rPr>
                <w:kern w:val="2"/>
                <w:szCs w:val="22"/>
                <w:lang w:val="en-US"/>
              </w:rPr>
            </w:pPr>
            <w:r w:rsidRPr="00C30686">
              <w:rPr>
                <w:kern w:val="2"/>
                <w:szCs w:val="22"/>
                <w:lang w:val="en-US"/>
              </w:rPr>
              <w:t>CA_n48A-n66A-n71A</w:t>
            </w:r>
          </w:p>
        </w:tc>
        <w:tc>
          <w:tcPr>
            <w:tcW w:w="2785" w:type="dxa"/>
            <w:tcBorders>
              <w:top w:val="single" w:sz="4" w:space="0" w:color="auto"/>
              <w:left w:val="single" w:sz="4" w:space="0" w:color="auto"/>
              <w:bottom w:val="nil"/>
              <w:right w:val="single" w:sz="4" w:space="0" w:color="auto"/>
            </w:tcBorders>
            <w:vAlign w:val="center"/>
          </w:tcPr>
          <w:p w14:paraId="0908E8D6" w14:textId="77777777" w:rsidR="006F6378" w:rsidRPr="00C30686" w:rsidRDefault="006F6378" w:rsidP="0094020B">
            <w:pPr>
              <w:pStyle w:val="TAC"/>
              <w:rPr>
                <w:rFonts w:cs="Arial"/>
                <w:kern w:val="2"/>
                <w:szCs w:val="18"/>
                <w:lang w:val="en-US"/>
              </w:rPr>
            </w:pPr>
            <w:r w:rsidRPr="00C30686">
              <w:rPr>
                <w:rFonts w:cs="Arial"/>
                <w:kern w:val="2"/>
                <w:szCs w:val="18"/>
                <w:lang w:val="en-US"/>
              </w:rPr>
              <w:t>CA_n48A-n66A</w:t>
            </w:r>
          </w:p>
          <w:p w14:paraId="35D90880" w14:textId="77777777" w:rsidR="006F6378" w:rsidRPr="00C30686" w:rsidRDefault="006F6378" w:rsidP="0094020B">
            <w:pPr>
              <w:pStyle w:val="TAC"/>
              <w:rPr>
                <w:rFonts w:cs="Arial"/>
                <w:kern w:val="2"/>
                <w:szCs w:val="18"/>
                <w:lang w:val="en-US"/>
              </w:rPr>
            </w:pPr>
            <w:r w:rsidRPr="00C30686">
              <w:rPr>
                <w:rFonts w:cs="Arial"/>
                <w:kern w:val="2"/>
                <w:szCs w:val="18"/>
                <w:lang w:val="en-US"/>
              </w:rPr>
              <w:t>CA_n48A-n71A</w:t>
            </w:r>
          </w:p>
          <w:p w14:paraId="6227D729" w14:textId="77777777" w:rsidR="006F6378" w:rsidRPr="00C30686" w:rsidRDefault="006F6378" w:rsidP="0094020B">
            <w:pPr>
              <w:pStyle w:val="TAC"/>
              <w:rPr>
                <w:kern w:val="2"/>
                <w:szCs w:val="22"/>
                <w:lang w:val="en-US"/>
              </w:rPr>
            </w:pPr>
            <w:r w:rsidRPr="00C30686">
              <w:rPr>
                <w:rFonts w:cs="Arial"/>
                <w:kern w:val="2"/>
                <w:szCs w:val="18"/>
                <w:lang w:val="en-US"/>
              </w:rPr>
              <w:t>CA_n66A-n71A</w:t>
            </w:r>
          </w:p>
        </w:tc>
        <w:tc>
          <w:tcPr>
            <w:tcW w:w="1259" w:type="dxa"/>
            <w:tcBorders>
              <w:top w:val="single" w:sz="4" w:space="0" w:color="auto"/>
              <w:left w:val="single" w:sz="4" w:space="0" w:color="auto"/>
              <w:bottom w:val="single" w:sz="4" w:space="0" w:color="auto"/>
              <w:right w:val="single" w:sz="4" w:space="0" w:color="auto"/>
            </w:tcBorders>
            <w:vAlign w:val="center"/>
          </w:tcPr>
          <w:p w14:paraId="2D7636BB" w14:textId="77777777" w:rsidR="006F6378" w:rsidRPr="00C30686" w:rsidRDefault="006F6378" w:rsidP="0094020B">
            <w:pPr>
              <w:pStyle w:val="TAC"/>
              <w:rPr>
                <w:kern w:val="2"/>
                <w:szCs w:val="22"/>
                <w:lang w:val="en-US"/>
              </w:rPr>
            </w:pPr>
            <w:r w:rsidRPr="00C30686">
              <w:rPr>
                <w:kern w:val="2"/>
                <w:szCs w:val="22"/>
                <w:lang w:val="en-US"/>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2B1E80EC"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5, 10, 15, 20, 30, 40, 50, 60, 70, 80, 90, 100</w:t>
            </w:r>
          </w:p>
        </w:tc>
        <w:tc>
          <w:tcPr>
            <w:tcW w:w="2445" w:type="dxa"/>
            <w:tcBorders>
              <w:top w:val="single" w:sz="4" w:space="0" w:color="auto"/>
              <w:left w:val="single" w:sz="4" w:space="0" w:color="auto"/>
              <w:bottom w:val="nil"/>
              <w:right w:val="single" w:sz="4" w:space="0" w:color="auto"/>
            </w:tcBorders>
            <w:vAlign w:val="center"/>
          </w:tcPr>
          <w:p w14:paraId="4C44A12B" w14:textId="77777777" w:rsidR="006F6378" w:rsidRPr="00C30686" w:rsidRDefault="006F6378" w:rsidP="0094020B">
            <w:pPr>
              <w:pStyle w:val="TAC"/>
              <w:rPr>
                <w:kern w:val="2"/>
                <w:szCs w:val="22"/>
                <w:lang w:val="en-US"/>
              </w:rPr>
            </w:pPr>
            <w:r w:rsidRPr="00C30686">
              <w:rPr>
                <w:kern w:val="2"/>
                <w:szCs w:val="22"/>
                <w:lang w:val="en-US"/>
              </w:rPr>
              <w:t>0</w:t>
            </w:r>
          </w:p>
        </w:tc>
      </w:tr>
      <w:tr w:rsidR="006F6378" w:rsidRPr="00C30686" w14:paraId="09F8A067" w14:textId="77777777" w:rsidTr="004F423A">
        <w:trPr>
          <w:trHeight w:val="29"/>
        </w:trPr>
        <w:tc>
          <w:tcPr>
            <w:tcW w:w="2742" w:type="dxa"/>
            <w:tcBorders>
              <w:top w:val="nil"/>
              <w:left w:val="single" w:sz="4" w:space="0" w:color="auto"/>
              <w:bottom w:val="nil"/>
              <w:right w:val="single" w:sz="4" w:space="0" w:color="auto"/>
            </w:tcBorders>
            <w:vAlign w:val="center"/>
          </w:tcPr>
          <w:p w14:paraId="7CBF88FB"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5AF6FCFE"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0548732" w14:textId="77777777" w:rsidR="006F6378" w:rsidRPr="00C30686" w:rsidRDefault="006F6378" w:rsidP="0094020B">
            <w:pPr>
              <w:pStyle w:val="TAC"/>
              <w:rPr>
                <w:kern w:val="2"/>
                <w:szCs w:val="22"/>
                <w:lang w:val="en-US"/>
              </w:rPr>
            </w:pPr>
            <w:r w:rsidRPr="00C30686">
              <w:rPr>
                <w:kern w:val="2"/>
                <w:szCs w:val="22"/>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55D36AB8"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5, 10, 15, 20, 25, 30, 40</w:t>
            </w:r>
          </w:p>
        </w:tc>
        <w:tc>
          <w:tcPr>
            <w:tcW w:w="2445" w:type="dxa"/>
            <w:tcBorders>
              <w:top w:val="nil"/>
              <w:left w:val="single" w:sz="4" w:space="0" w:color="auto"/>
              <w:bottom w:val="nil"/>
              <w:right w:val="single" w:sz="4" w:space="0" w:color="auto"/>
            </w:tcBorders>
            <w:vAlign w:val="center"/>
          </w:tcPr>
          <w:p w14:paraId="2AB201B7" w14:textId="77777777" w:rsidR="006F6378" w:rsidRPr="00C30686" w:rsidRDefault="006F6378" w:rsidP="0094020B">
            <w:pPr>
              <w:pStyle w:val="TAC"/>
              <w:rPr>
                <w:kern w:val="2"/>
                <w:szCs w:val="22"/>
                <w:lang w:val="en-US"/>
              </w:rPr>
            </w:pPr>
          </w:p>
        </w:tc>
      </w:tr>
      <w:tr w:rsidR="006F6378" w:rsidRPr="00C30686" w14:paraId="1B3E553B"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22E3782"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62143085"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B96444B" w14:textId="77777777" w:rsidR="006F6378" w:rsidRPr="00C30686" w:rsidRDefault="006F6378" w:rsidP="0094020B">
            <w:pPr>
              <w:pStyle w:val="TAC"/>
              <w:rPr>
                <w:kern w:val="2"/>
                <w:szCs w:val="22"/>
                <w:lang w:val="en-US"/>
              </w:rPr>
            </w:pPr>
            <w:r w:rsidRPr="00C30686">
              <w:rPr>
                <w:kern w:val="2"/>
                <w:szCs w:val="22"/>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0EC6D341"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5, 10, 15, 20</w:t>
            </w:r>
          </w:p>
        </w:tc>
        <w:tc>
          <w:tcPr>
            <w:tcW w:w="2445" w:type="dxa"/>
            <w:tcBorders>
              <w:top w:val="nil"/>
              <w:left w:val="single" w:sz="4" w:space="0" w:color="auto"/>
              <w:bottom w:val="single" w:sz="4" w:space="0" w:color="auto"/>
              <w:right w:val="single" w:sz="4" w:space="0" w:color="auto"/>
            </w:tcBorders>
            <w:vAlign w:val="center"/>
          </w:tcPr>
          <w:p w14:paraId="7CA32E90" w14:textId="77777777" w:rsidR="006F6378" w:rsidRPr="00C30686" w:rsidRDefault="006F6378" w:rsidP="0094020B">
            <w:pPr>
              <w:pStyle w:val="TAC"/>
              <w:rPr>
                <w:kern w:val="2"/>
                <w:szCs w:val="22"/>
                <w:lang w:val="en-US"/>
              </w:rPr>
            </w:pPr>
          </w:p>
        </w:tc>
      </w:tr>
      <w:tr w:rsidR="006F6378" w:rsidRPr="00C30686" w14:paraId="3BA26F9E"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1588948" w14:textId="77777777" w:rsidR="006F6378" w:rsidRPr="00C30686" w:rsidRDefault="006F6378" w:rsidP="0094020B">
            <w:pPr>
              <w:pStyle w:val="TAC"/>
              <w:rPr>
                <w:kern w:val="2"/>
                <w:szCs w:val="22"/>
                <w:lang w:val="en-US"/>
              </w:rPr>
            </w:pPr>
            <w:r w:rsidRPr="00C30686">
              <w:rPr>
                <w:rFonts w:cs="Arial"/>
                <w:kern w:val="2"/>
                <w:szCs w:val="18"/>
                <w:lang w:val="en-US"/>
              </w:rPr>
              <w:t>CA_n48A-n66(2A)-n71A</w:t>
            </w:r>
          </w:p>
        </w:tc>
        <w:tc>
          <w:tcPr>
            <w:tcW w:w="2785" w:type="dxa"/>
            <w:tcBorders>
              <w:top w:val="single" w:sz="4" w:space="0" w:color="auto"/>
              <w:left w:val="single" w:sz="4" w:space="0" w:color="auto"/>
              <w:bottom w:val="nil"/>
              <w:right w:val="single" w:sz="4" w:space="0" w:color="auto"/>
            </w:tcBorders>
            <w:vAlign w:val="center"/>
          </w:tcPr>
          <w:p w14:paraId="7C97689E" w14:textId="77777777" w:rsidR="006F6378" w:rsidRPr="00C30686" w:rsidRDefault="006F6378" w:rsidP="0094020B">
            <w:pPr>
              <w:pStyle w:val="TAC"/>
              <w:rPr>
                <w:rFonts w:cs="Arial"/>
                <w:kern w:val="2"/>
                <w:szCs w:val="18"/>
                <w:lang w:val="en-US"/>
              </w:rPr>
            </w:pPr>
            <w:r w:rsidRPr="00C30686">
              <w:rPr>
                <w:rFonts w:cs="Arial"/>
                <w:kern w:val="2"/>
                <w:szCs w:val="18"/>
                <w:lang w:val="en-US"/>
              </w:rPr>
              <w:t>CA_n48A-n66A</w:t>
            </w:r>
          </w:p>
          <w:p w14:paraId="579570F4" w14:textId="77777777" w:rsidR="006F6378" w:rsidRPr="00C30686" w:rsidRDefault="006F6378" w:rsidP="0094020B">
            <w:pPr>
              <w:pStyle w:val="TAC"/>
              <w:rPr>
                <w:rFonts w:cs="Arial"/>
                <w:kern w:val="2"/>
                <w:szCs w:val="18"/>
                <w:lang w:val="en-US"/>
              </w:rPr>
            </w:pPr>
            <w:r w:rsidRPr="00C30686">
              <w:rPr>
                <w:rFonts w:cs="Arial"/>
                <w:kern w:val="2"/>
                <w:szCs w:val="18"/>
                <w:lang w:val="en-US"/>
              </w:rPr>
              <w:t>CA_n48A-n71A</w:t>
            </w:r>
          </w:p>
          <w:p w14:paraId="1B1B2EB6" w14:textId="77777777" w:rsidR="006F6378" w:rsidRPr="00C30686" w:rsidRDefault="006F6378" w:rsidP="0094020B">
            <w:pPr>
              <w:pStyle w:val="TAC"/>
              <w:rPr>
                <w:kern w:val="2"/>
                <w:szCs w:val="22"/>
                <w:lang w:val="en-US"/>
              </w:rPr>
            </w:pPr>
            <w:r w:rsidRPr="00C30686">
              <w:rPr>
                <w:rFonts w:cs="Arial"/>
                <w:kern w:val="2"/>
                <w:szCs w:val="18"/>
                <w:lang w:val="en-US"/>
              </w:rPr>
              <w:t>CA_n66A-n71A</w:t>
            </w:r>
          </w:p>
        </w:tc>
        <w:tc>
          <w:tcPr>
            <w:tcW w:w="1259" w:type="dxa"/>
            <w:tcBorders>
              <w:top w:val="single" w:sz="4" w:space="0" w:color="auto"/>
              <w:left w:val="single" w:sz="4" w:space="0" w:color="auto"/>
              <w:bottom w:val="single" w:sz="4" w:space="0" w:color="auto"/>
              <w:right w:val="single" w:sz="4" w:space="0" w:color="auto"/>
            </w:tcBorders>
            <w:vAlign w:val="center"/>
          </w:tcPr>
          <w:p w14:paraId="7CDBCF6F" w14:textId="77777777" w:rsidR="006F6378" w:rsidRPr="00C30686" w:rsidRDefault="006F6378" w:rsidP="0094020B">
            <w:pPr>
              <w:pStyle w:val="TAC"/>
              <w:rPr>
                <w:kern w:val="2"/>
                <w:szCs w:val="22"/>
                <w:lang w:val="en-US"/>
              </w:rPr>
            </w:pPr>
            <w:r w:rsidRPr="00C30686">
              <w:rPr>
                <w:kern w:val="2"/>
                <w:szCs w:val="22"/>
                <w:lang w:val="en-US" w:eastAsia="zh-C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17B1D4EE"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5, 10, 15, 20, 30, 40, 50, 60, 70, 80, 90, 100</w:t>
            </w:r>
          </w:p>
        </w:tc>
        <w:tc>
          <w:tcPr>
            <w:tcW w:w="2445" w:type="dxa"/>
            <w:tcBorders>
              <w:top w:val="single" w:sz="4" w:space="0" w:color="auto"/>
              <w:left w:val="single" w:sz="4" w:space="0" w:color="auto"/>
              <w:bottom w:val="nil"/>
              <w:right w:val="single" w:sz="4" w:space="0" w:color="auto"/>
            </w:tcBorders>
            <w:vAlign w:val="center"/>
          </w:tcPr>
          <w:p w14:paraId="1C426ED4" w14:textId="77777777" w:rsidR="006F6378" w:rsidRPr="00C30686" w:rsidRDefault="006F6378" w:rsidP="0094020B">
            <w:pPr>
              <w:pStyle w:val="TAC"/>
              <w:rPr>
                <w:kern w:val="2"/>
                <w:szCs w:val="22"/>
                <w:lang w:val="en-US"/>
              </w:rPr>
            </w:pPr>
            <w:r w:rsidRPr="00C30686">
              <w:rPr>
                <w:kern w:val="2"/>
                <w:szCs w:val="22"/>
                <w:lang w:val="en-US" w:eastAsia="zh-CN"/>
              </w:rPr>
              <w:t>0</w:t>
            </w:r>
          </w:p>
        </w:tc>
      </w:tr>
      <w:tr w:rsidR="006F6378" w:rsidRPr="00C30686" w14:paraId="6C69DEE8" w14:textId="77777777" w:rsidTr="004F423A">
        <w:trPr>
          <w:trHeight w:val="29"/>
        </w:trPr>
        <w:tc>
          <w:tcPr>
            <w:tcW w:w="2742" w:type="dxa"/>
            <w:tcBorders>
              <w:top w:val="nil"/>
              <w:left w:val="single" w:sz="4" w:space="0" w:color="auto"/>
              <w:bottom w:val="nil"/>
              <w:right w:val="single" w:sz="4" w:space="0" w:color="auto"/>
            </w:tcBorders>
            <w:vAlign w:val="center"/>
          </w:tcPr>
          <w:p w14:paraId="61A0C781"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70128829"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1FE871B" w14:textId="77777777" w:rsidR="006F6378" w:rsidRPr="00C30686" w:rsidRDefault="006F6378" w:rsidP="0094020B">
            <w:pPr>
              <w:pStyle w:val="TAC"/>
              <w:rPr>
                <w:kern w:val="2"/>
                <w:szCs w:val="22"/>
                <w:lang w:val="en-US"/>
              </w:rPr>
            </w:pPr>
            <w:r w:rsidRPr="00C30686">
              <w:rPr>
                <w:rFonts w:cs="Arial"/>
                <w:kern w:val="2"/>
                <w:szCs w:val="18"/>
                <w:lang w:val="en-US"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6C91D42C" w14:textId="77777777" w:rsidR="006F6378" w:rsidRPr="00C30686" w:rsidRDefault="006F6378" w:rsidP="0094020B">
            <w:pPr>
              <w:pStyle w:val="TAC"/>
              <w:rPr>
                <w:rFonts w:ascii="Calibri" w:hAnsi="Calibri"/>
                <w:kern w:val="2"/>
                <w:sz w:val="21"/>
                <w:lang w:val="en-US" w:eastAsia="zh-CN"/>
              </w:rPr>
            </w:pPr>
            <w:r w:rsidRPr="00C30686">
              <w:rPr>
                <w:lang w:val="en-US" w:eastAsia="zh-CN" w:bidi="ar"/>
              </w:rPr>
              <w:t>CA_n66(2A)_BCS0</w:t>
            </w:r>
          </w:p>
        </w:tc>
        <w:tc>
          <w:tcPr>
            <w:tcW w:w="2445" w:type="dxa"/>
            <w:tcBorders>
              <w:top w:val="nil"/>
              <w:left w:val="single" w:sz="4" w:space="0" w:color="auto"/>
              <w:bottom w:val="nil"/>
              <w:right w:val="single" w:sz="4" w:space="0" w:color="auto"/>
            </w:tcBorders>
            <w:vAlign w:val="center"/>
          </w:tcPr>
          <w:p w14:paraId="3185931F" w14:textId="77777777" w:rsidR="006F6378" w:rsidRPr="00C30686" w:rsidRDefault="006F6378" w:rsidP="0094020B">
            <w:pPr>
              <w:pStyle w:val="TAC"/>
              <w:rPr>
                <w:kern w:val="2"/>
                <w:szCs w:val="22"/>
                <w:lang w:val="en-US"/>
              </w:rPr>
            </w:pPr>
          </w:p>
        </w:tc>
      </w:tr>
      <w:tr w:rsidR="006F6378" w:rsidRPr="00C30686" w14:paraId="52A8147A"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4995189"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78D9B3EE"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2D8B662" w14:textId="77777777" w:rsidR="006F6378" w:rsidRPr="00C30686" w:rsidRDefault="006F6378" w:rsidP="0094020B">
            <w:pPr>
              <w:pStyle w:val="TAC"/>
              <w:rPr>
                <w:kern w:val="2"/>
                <w:szCs w:val="22"/>
                <w:lang w:val="en-US"/>
              </w:rPr>
            </w:pPr>
            <w:r w:rsidRPr="00C30686">
              <w:rPr>
                <w:rFonts w:cs="Arial"/>
                <w:kern w:val="2"/>
                <w:szCs w:val="18"/>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5ED9B06E" w14:textId="77777777" w:rsidR="006F6378" w:rsidRPr="00C30686" w:rsidRDefault="006F6378" w:rsidP="0094020B">
            <w:pPr>
              <w:pStyle w:val="TAC"/>
              <w:rPr>
                <w:rFonts w:ascii="Calibri" w:hAnsi="Calibri"/>
                <w:kern w:val="2"/>
                <w:sz w:val="21"/>
                <w:lang w:val="en-US" w:eastAsia="zh-CN"/>
              </w:rPr>
            </w:pPr>
            <w:r w:rsidRPr="00C30686">
              <w:rPr>
                <w:lang w:val="en-US" w:eastAsia="zh-CN" w:bidi="ar"/>
              </w:rPr>
              <w:t>5, 10, 15, 20</w:t>
            </w:r>
          </w:p>
        </w:tc>
        <w:tc>
          <w:tcPr>
            <w:tcW w:w="2445" w:type="dxa"/>
            <w:tcBorders>
              <w:top w:val="nil"/>
              <w:left w:val="single" w:sz="4" w:space="0" w:color="auto"/>
              <w:bottom w:val="single" w:sz="4" w:space="0" w:color="auto"/>
              <w:right w:val="single" w:sz="4" w:space="0" w:color="auto"/>
            </w:tcBorders>
            <w:vAlign w:val="center"/>
          </w:tcPr>
          <w:p w14:paraId="60525C34" w14:textId="77777777" w:rsidR="006F6378" w:rsidRPr="00C30686" w:rsidRDefault="006F6378" w:rsidP="0094020B">
            <w:pPr>
              <w:pStyle w:val="TAC"/>
              <w:rPr>
                <w:kern w:val="2"/>
                <w:szCs w:val="22"/>
                <w:lang w:val="en-US"/>
              </w:rPr>
            </w:pPr>
          </w:p>
        </w:tc>
      </w:tr>
      <w:tr w:rsidR="006F6378" w:rsidRPr="00C30686" w14:paraId="04036B2A"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5266124" w14:textId="77777777" w:rsidR="006F6378" w:rsidRPr="00C30686" w:rsidRDefault="006F6378" w:rsidP="0094020B">
            <w:pPr>
              <w:pStyle w:val="TAC"/>
              <w:rPr>
                <w:kern w:val="2"/>
                <w:szCs w:val="22"/>
                <w:lang w:val="en-US"/>
              </w:rPr>
            </w:pPr>
            <w:r w:rsidRPr="00C30686">
              <w:rPr>
                <w:kern w:val="2"/>
                <w:szCs w:val="22"/>
                <w:lang w:val="en-US"/>
              </w:rPr>
              <w:t>CA_n48(2A)-n66A-n71A</w:t>
            </w:r>
          </w:p>
        </w:tc>
        <w:tc>
          <w:tcPr>
            <w:tcW w:w="2785" w:type="dxa"/>
            <w:tcBorders>
              <w:top w:val="single" w:sz="4" w:space="0" w:color="auto"/>
              <w:left w:val="single" w:sz="4" w:space="0" w:color="auto"/>
              <w:bottom w:val="nil"/>
              <w:right w:val="single" w:sz="4" w:space="0" w:color="auto"/>
            </w:tcBorders>
            <w:vAlign w:val="center"/>
          </w:tcPr>
          <w:p w14:paraId="7C696D3A" w14:textId="77777777" w:rsidR="006F6378" w:rsidRPr="00C30686" w:rsidRDefault="006F6378" w:rsidP="0094020B">
            <w:pPr>
              <w:pStyle w:val="TAC"/>
              <w:rPr>
                <w:rFonts w:cs="Arial"/>
                <w:kern w:val="2"/>
                <w:szCs w:val="18"/>
                <w:lang w:val="en-US"/>
              </w:rPr>
            </w:pPr>
            <w:r w:rsidRPr="00C30686">
              <w:rPr>
                <w:rFonts w:cs="Arial"/>
                <w:kern w:val="2"/>
                <w:szCs w:val="18"/>
                <w:lang w:val="en-US"/>
              </w:rPr>
              <w:t>CA_n48A-n66A</w:t>
            </w:r>
          </w:p>
          <w:p w14:paraId="73905163" w14:textId="77777777" w:rsidR="006F6378" w:rsidRPr="00C30686" w:rsidRDefault="006F6378" w:rsidP="0094020B">
            <w:pPr>
              <w:pStyle w:val="TAC"/>
              <w:rPr>
                <w:rFonts w:cs="Arial"/>
                <w:kern w:val="2"/>
                <w:szCs w:val="18"/>
                <w:lang w:val="en-US"/>
              </w:rPr>
            </w:pPr>
            <w:r w:rsidRPr="00C30686">
              <w:rPr>
                <w:rFonts w:cs="Arial"/>
                <w:kern w:val="2"/>
                <w:szCs w:val="18"/>
                <w:lang w:val="en-US"/>
              </w:rPr>
              <w:t>CA_n48A-n71A</w:t>
            </w:r>
          </w:p>
          <w:p w14:paraId="028F44F8" w14:textId="77777777" w:rsidR="006F6378" w:rsidRPr="00C30686" w:rsidRDefault="006F6378" w:rsidP="0094020B">
            <w:pPr>
              <w:pStyle w:val="TAC"/>
              <w:rPr>
                <w:kern w:val="2"/>
                <w:szCs w:val="22"/>
                <w:lang w:val="en-US"/>
              </w:rPr>
            </w:pPr>
            <w:r w:rsidRPr="00C30686">
              <w:rPr>
                <w:rFonts w:cs="Arial"/>
                <w:kern w:val="2"/>
                <w:szCs w:val="18"/>
                <w:lang w:val="en-US"/>
              </w:rPr>
              <w:t>CA_n66A-n71A</w:t>
            </w:r>
          </w:p>
        </w:tc>
        <w:tc>
          <w:tcPr>
            <w:tcW w:w="1259" w:type="dxa"/>
            <w:tcBorders>
              <w:top w:val="single" w:sz="4" w:space="0" w:color="auto"/>
              <w:left w:val="single" w:sz="4" w:space="0" w:color="auto"/>
              <w:bottom w:val="single" w:sz="4" w:space="0" w:color="auto"/>
              <w:right w:val="single" w:sz="4" w:space="0" w:color="auto"/>
            </w:tcBorders>
            <w:vAlign w:val="center"/>
          </w:tcPr>
          <w:p w14:paraId="4D559743" w14:textId="77777777" w:rsidR="006F6378" w:rsidRPr="00C30686" w:rsidRDefault="006F6378" w:rsidP="0094020B">
            <w:pPr>
              <w:pStyle w:val="TAC"/>
              <w:rPr>
                <w:kern w:val="2"/>
                <w:szCs w:val="22"/>
                <w:lang w:val="en-US"/>
              </w:rPr>
            </w:pPr>
            <w:r w:rsidRPr="00C30686">
              <w:rPr>
                <w:kern w:val="2"/>
                <w:szCs w:val="22"/>
                <w:lang w:val="en-US"/>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6798D5E2"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CA_n48(2A)_BCS1</w:t>
            </w:r>
          </w:p>
        </w:tc>
        <w:tc>
          <w:tcPr>
            <w:tcW w:w="2445" w:type="dxa"/>
            <w:tcBorders>
              <w:top w:val="single" w:sz="4" w:space="0" w:color="auto"/>
              <w:left w:val="single" w:sz="4" w:space="0" w:color="auto"/>
              <w:bottom w:val="nil"/>
              <w:right w:val="single" w:sz="4" w:space="0" w:color="auto"/>
            </w:tcBorders>
            <w:vAlign w:val="center"/>
          </w:tcPr>
          <w:p w14:paraId="6D522933"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218E6F66" w14:textId="77777777" w:rsidTr="004F423A">
        <w:trPr>
          <w:trHeight w:val="29"/>
        </w:trPr>
        <w:tc>
          <w:tcPr>
            <w:tcW w:w="2742" w:type="dxa"/>
            <w:tcBorders>
              <w:top w:val="nil"/>
              <w:left w:val="single" w:sz="4" w:space="0" w:color="auto"/>
              <w:bottom w:val="nil"/>
              <w:right w:val="single" w:sz="4" w:space="0" w:color="auto"/>
            </w:tcBorders>
            <w:vAlign w:val="center"/>
          </w:tcPr>
          <w:p w14:paraId="1232D173"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4299DC2E"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3A09B6B" w14:textId="77777777" w:rsidR="006F6378" w:rsidRPr="00C30686" w:rsidRDefault="006F6378" w:rsidP="0094020B">
            <w:pPr>
              <w:pStyle w:val="TAC"/>
              <w:rPr>
                <w:kern w:val="2"/>
                <w:szCs w:val="22"/>
                <w:lang w:val="en-US"/>
              </w:rPr>
            </w:pPr>
            <w:r w:rsidRPr="00C30686">
              <w:rPr>
                <w:kern w:val="2"/>
                <w:szCs w:val="22"/>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63770F04"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5, 10, 15, 20, 25, 30, 40</w:t>
            </w:r>
          </w:p>
        </w:tc>
        <w:tc>
          <w:tcPr>
            <w:tcW w:w="2445" w:type="dxa"/>
            <w:tcBorders>
              <w:top w:val="nil"/>
              <w:left w:val="single" w:sz="4" w:space="0" w:color="auto"/>
              <w:bottom w:val="nil"/>
              <w:right w:val="single" w:sz="4" w:space="0" w:color="auto"/>
            </w:tcBorders>
            <w:vAlign w:val="center"/>
          </w:tcPr>
          <w:p w14:paraId="698800AA" w14:textId="77777777" w:rsidR="006F6378" w:rsidRPr="00C30686" w:rsidRDefault="006F6378" w:rsidP="0094020B">
            <w:pPr>
              <w:pStyle w:val="TAC"/>
              <w:rPr>
                <w:kern w:val="2"/>
                <w:szCs w:val="22"/>
                <w:lang w:val="en-US"/>
              </w:rPr>
            </w:pPr>
          </w:p>
        </w:tc>
      </w:tr>
      <w:tr w:rsidR="006F6378" w:rsidRPr="00C30686" w14:paraId="3E7B6588"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0545645"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6E7E9A70"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9F7A0D2" w14:textId="77777777" w:rsidR="006F6378" w:rsidRPr="00C30686" w:rsidRDefault="006F6378" w:rsidP="0094020B">
            <w:pPr>
              <w:pStyle w:val="TAC"/>
              <w:rPr>
                <w:kern w:val="2"/>
                <w:szCs w:val="22"/>
                <w:lang w:val="en-US"/>
              </w:rPr>
            </w:pPr>
            <w:r w:rsidRPr="00C30686">
              <w:rPr>
                <w:kern w:val="2"/>
                <w:szCs w:val="22"/>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7BE13B94"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5, 10, 15, 20</w:t>
            </w:r>
          </w:p>
        </w:tc>
        <w:tc>
          <w:tcPr>
            <w:tcW w:w="2445" w:type="dxa"/>
            <w:tcBorders>
              <w:top w:val="nil"/>
              <w:left w:val="single" w:sz="4" w:space="0" w:color="auto"/>
              <w:bottom w:val="single" w:sz="4" w:space="0" w:color="auto"/>
              <w:right w:val="single" w:sz="4" w:space="0" w:color="auto"/>
            </w:tcBorders>
            <w:vAlign w:val="center"/>
          </w:tcPr>
          <w:p w14:paraId="0AB78BD0" w14:textId="77777777" w:rsidR="006F6378" w:rsidRPr="00C30686" w:rsidRDefault="006F6378" w:rsidP="0094020B">
            <w:pPr>
              <w:pStyle w:val="TAC"/>
              <w:rPr>
                <w:kern w:val="2"/>
                <w:szCs w:val="22"/>
                <w:lang w:val="en-US"/>
              </w:rPr>
            </w:pPr>
          </w:p>
        </w:tc>
      </w:tr>
      <w:tr w:rsidR="006F6378" w:rsidRPr="00C30686" w14:paraId="3CBD1C7F"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EF2EA60" w14:textId="77777777" w:rsidR="006F6378" w:rsidRPr="00C30686" w:rsidRDefault="006F6378" w:rsidP="0094020B">
            <w:pPr>
              <w:pStyle w:val="TAC"/>
              <w:rPr>
                <w:kern w:val="2"/>
                <w:szCs w:val="22"/>
                <w:lang w:val="en-US"/>
              </w:rPr>
            </w:pPr>
            <w:r w:rsidRPr="00C30686">
              <w:rPr>
                <w:kern w:val="2"/>
                <w:szCs w:val="22"/>
                <w:lang w:val="en-US"/>
              </w:rPr>
              <w:t>CA_n48B-n66A-n71A</w:t>
            </w:r>
          </w:p>
        </w:tc>
        <w:tc>
          <w:tcPr>
            <w:tcW w:w="2785" w:type="dxa"/>
            <w:tcBorders>
              <w:top w:val="single" w:sz="4" w:space="0" w:color="auto"/>
              <w:left w:val="single" w:sz="4" w:space="0" w:color="auto"/>
              <w:bottom w:val="nil"/>
              <w:right w:val="single" w:sz="4" w:space="0" w:color="auto"/>
            </w:tcBorders>
            <w:vAlign w:val="center"/>
          </w:tcPr>
          <w:p w14:paraId="681621CA" w14:textId="77777777" w:rsidR="006F6378" w:rsidRPr="00C30686" w:rsidRDefault="006F6378" w:rsidP="0094020B">
            <w:pPr>
              <w:pStyle w:val="TAC"/>
              <w:rPr>
                <w:rFonts w:cs="Arial"/>
                <w:kern w:val="2"/>
                <w:szCs w:val="18"/>
                <w:lang w:val="en-US"/>
              </w:rPr>
            </w:pPr>
            <w:r w:rsidRPr="00C30686">
              <w:rPr>
                <w:rFonts w:cs="Arial"/>
                <w:kern w:val="2"/>
                <w:szCs w:val="18"/>
                <w:lang w:val="en-US"/>
              </w:rPr>
              <w:t>CA_n48A-n66A</w:t>
            </w:r>
          </w:p>
          <w:p w14:paraId="341B3613" w14:textId="77777777" w:rsidR="006F6378" w:rsidRPr="00C30686" w:rsidRDefault="006F6378" w:rsidP="0094020B">
            <w:pPr>
              <w:pStyle w:val="TAC"/>
              <w:rPr>
                <w:rFonts w:cs="Arial"/>
                <w:kern w:val="2"/>
                <w:szCs w:val="18"/>
                <w:lang w:val="en-US"/>
              </w:rPr>
            </w:pPr>
            <w:r w:rsidRPr="00C30686">
              <w:rPr>
                <w:rFonts w:cs="Arial"/>
                <w:kern w:val="2"/>
                <w:szCs w:val="18"/>
                <w:lang w:val="en-US"/>
              </w:rPr>
              <w:t>CA_n48A-n71A</w:t>
            </w:r>
          </w:p>
          <w:p w14:paraId="12F63BC4" w14:textId="77777777" w:rsidR="006F6378" w:rsidRPr="00C30686" w:rsidRDefault="006F6378" w:rsidP="0094020B">
            <w:pPr>
              <w:pStyle w:val="TAC"/>
              <w:rPr>
                <w:kern w:val="2"/>
                <w:szCs w:val="22"/>
                <w:lang w:val="en-US"/>
              </w:rPr>
            </w:pPr>
            <w:r w:rsidRPr="00C30686">
              <w:rPr>
                <w:rFonts w:cs="Arial"/>
                <w:kern w:val="2"/>
                <w:szCs w:val="18"/>
                <w:lang w:val="en-US"/>
              </w:rPr>
              <w:t>CA_n66A-n71A</w:t>
            </w:r>
          </w:p>
        </w:tc>
        <w:tc>
          <w:tcPr>
            <w:tcW w:w="1259" w:type="dxa"/>
            <w:tcBorders>
              <w:top w:val="single" w:sz="4" w:space="0" w:color="auto"/>
              <w:left w:val="single" w:sz="4" w:space="0" w:color="auto"/>
              <w:bottom w:val="single" w:sz="4" w:space="0" w:color="auto"/>
              <w:right w:val="single" w:sz="4" w:space="0" w:color="auto"/>
            </w:tcBorders>
            <w:vAlign w:val="center"/>
          </w:tcPr>
          <w:p w14:paraId="0B5F7EE9" w14:textId="77777777" w:rsidR="006F6378" w:rsidRPr="00C30686" w:rsidRDefault="006F6378" w:rsidP="0094020B">
            <w:pPr>
              <w:pStyle w:val="TAC"/>
              <w:rPr>
                <w:kern w:val="2"/>
                <w:szCs w:val="22"/>
                <w:lang w:val="en-US"/>
              </w:rPr>
            </w:pPr>
            <w:r w:rsidRPr="00C30686">
              <w:rPr>
                <w:kern w:val="2"/>
                <w:szCs w:val="22"/>
                <w:lang w:val="en-US"/>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699466AA"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CA_n48B_BCS2</w:t>
            </w:r>
          </w:p>
        </w:tc>
        <w:tc>
          <w:tcPr>
            <w:tcW w:w="2445" w:type="dxa"/>
            <w:tcBorders>
              <w:top w:val="single" w:sz="4" w:space="0" w:color="auto"/>
              <w:left w:val="single" w:sz="4" w:space="0" w:color="auto"/>
              <w:bottom w:val="nil"/>
              <w:right w:val="single" w:sz="4" w:space="0" w:color="auto"/>
            </w:tcBorders>
            <w:vAlign w:val="center"/>
          </w:tcPr>
          <w:p w14:paraId="7D338688"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1D5BABF5" w14:textId="77777777" w:rsidTr="004F423A">
        <w:trPr>
          <w:trHeight w:val="29"/>
        </w:trPr>
        <w:tc>
          <w:tcPr>
            <w:tcW w:w="2742" w:type="dxa"/>
            <w:tcBorders>
              <w:top w:val="nil"/>
              <w:left w:val="single" w:sz="4" w:space="0" w:color="auto"/>
              <w:bottom w:val="nil"/>
              <w:right w:val="single" w:sz="4" w:space="0" w:color="auto"/>
            </w:tcBorders>
            <w:vAlign w:val="center"/>
          </w:tcPr>
          <w:p w14:paraId="3DFB0F2D"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6381FF6C"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D30B66B" w14:textId="77777777" w:rsidR="006F6378" w:rsidRPr="00C30686" w:rsidRDefault="006F6378" w:rsidP="0094020B">
            <w:pPr>
              <w:pStyle w:val="TAC"/>
              <w:rPr>
                <w:kern w:val="2"/>
                <w:szCs w:val="22"/>
                <w:lang w:val="en-US"/>
              </w:rPr>
            </w:pPr>
            <w:r w:rsidRPr="00C30686">
              <w:rPr>
                <w:kern w:val="2"/>
                <w:szCs w:val="22"/>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20D2D4BB"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5, 10, 15, 20, 25, 30, 40</w:t>
            </w:r>
          </w:p>
        </w:tc>
        <w:tc>
          <w:tcPr>
            <w:tcW w:w="2445" w:type="dxa"/>
            <w:tcBorders>
              <w:top w:val="nil"/>
              <w:left w:val="single" w:sz="4" w:space="0" w:color="auto"/>
              <w:bottom w:val="nil"/>
              <w:right w:val="single" w:sz="4" w:space="0" w:color="auto"/>
            </w:tcBorders>
            <w:vAlign w:val="center"/>
          </w:tcPr>
          <w:p w14:paraId="5337C3B4" w14:textId="77777777" w:rsidR="006F6378" w:rsidRPr="00C30686" w:rsidRDefault="006F6378" w:rsidP="0094020B">
            <w:pPr>
              <w:pStyle w:val="TAC"/>
              <w:rPr>
                <w:kern w:val="2"/>
                <w:szCs w:val="22"/>
                <w:lang w:val="en-US"/>
              </w:rPr>
            </w:pPr>
          </w:p>
        </w:tc>
      </w:tr>
      <w:tr w:rsidR="006F6378" w:rsidRPr="00C30686" w14:paraId="079ADBA3"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0E08821"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20D347AF"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471DB6A" w14:textId="77777777" w:rsidR="006F6378" w:rsidRPr="00C30686" w:rsidRDefault="006F6378" w:rsidP="0094020B">
            <w:pPr>
              <w:pStyle w:val="TAC"/>
              <w:rPr>
                <w:kern w:val="2"/>
                <w:szCs w:val="22"/>
                <w:lang w:val="en-US"/>
              </w:rPr>
            </w:pPr>
            <w:r w:rsidRPr="00C30686">
              <w:rPr>
                <w:kern w:val="2"/>
                <w:szCs w:val="22"/>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7EFB5F59"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5, 10, 15, 20</w:t>
            </w:r>
          </w:p>
        </w:tc>
        <w:tc>
          <w:tcPr>
            <w:tcW w:w="2445" w:type="dxa"/>
            <w:tcBorders>
              <w:top w:val="nil"/>
              <w:left w:val="single" w:sz="4" w:space="0" w:color="auto"/>
              <w:bottom w:val="single" w:sz="4" w:space="0" w:color="auto"/>
              <w:right w:val="single" w:sz="4" w:space="0" w:color="auto"/>
            </w:tcBorders>
            <w:vAlign w:val="center"/>
          </w:tcPr>
          <w:p w14:paraId="0C85E47A" w14:textId="77777777" w:rsidR="006F6378" w:rsidRPr="00C30686" w:rsidRDefault="006F6378" w:rsidP="0094020B">
            <w:pPr>
              <w:pStyle w:val="TAC"/>
              <w:rPr>
                <w:kern w:val="2"/>
                <w:szCs w:val="22"/>
                <w:lang w:val="en-US"/>
              </w:rPr>
            </w:pPr>
          </w:p>
        </w:tc>
      </w:tr>
      <w:tr w:rsidR="006F6378" w:rsidRPr="00C30686" w14:paraId="50FD67C7"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AE8C259" w14:textId="77777777" w:rsidR="006F6378" w:rsidRPr="00C30686" w:rsidRDefault="006F6378" w:rsidP="0094020B">
            <w:pPr>
              <w:pStyle w:val="TAC"/>
              <w:rPr>
                <w:kern w:val="2"/>
                <w:szCs w:val="22"/>
                <w:lang w:val="en-US"/>
              </w:rPr>
            </w:pPr>
            <w:r w:rsidRPr="00C30686">
              <w:rPr>
                <w:kern w:val="2"/>
                <w:szCs w:val="22"/>
                <w:lang w:val="en-US"/>
              </w:rPr>
              <w:t>CA_n48A-n66A-n71(2A)</w:t>
            </w:r>
          </w:p>
        </w:tc>
        <w:tc>
          <w:tcPr>
            <w:tcW w:w="2785" w:type="dxa"/>
            <w:tcBorders>
              <w:top w:val="single" w:sz="4" w:space="0" w:color="auto"/>
              <w:left w:val="single" w:sz="4" w:space="0" w:color="auto"/>
              <w:bottom w:val="nil"/>
              <w:right w:val="single" w:sz="4" w:space="0" w:color="auto"/>
            </w:tcBorders>
            <w:vAlign w:val="center"/>
          </w:tcPr>
          <w:p w14:paraId="2E74AAC6" w14:textId="77777777" w:rsidR="006F6378" w:rsidRPr="00C30686" w:rsidRDefault="006F6378" w:rsidP="0094020B">
            <w:pPr>
              <w:pStyle w:val="TAC"/>
              <w:rPr>
                <w:rFonts w:cs="Arial"/>
                <w:kern w:val="2"/>
                <w:szCs w:val="18"/>
                <w:lang w:val="en-US"/>
              </w:rPr>
            </w:pPr>
            <w:r w:rsidRPr="00C30686">
              <w:rPr>
                <w:rFonts w:cs="Arial"/>
                <w:kern w:val="2"/>
                <w:szCs w:val="18"/>
                <w:lang w:val="en-US"/>
              </w:rPr>
              <w:t>CA_n48A-n66A</w:t>
            </w:r>
          </w:p>
          <w:p w14:paraId="4CC82A9F" w14:textId="77777777" w:rsidR="006F6378" w:rsidRPr="00C30686" w:rsidRDefault="006F6378" w:rsidP="0094020B">
            <w:pPr>
              <w:pStyle w:val="TAC"/>
              <w:rPr>
                <w:rFonts w:cs="Arial"/>
                <w:kern w:val="2"/>
                <w:szCs w:val="18"/>
                <w:lang w:val="en-US"/>
              </w:rPr>
            </w:pPr>
            <w:r w:rsidRPr="00C30686">
              <w:rPr>
                <w:rFonts w:cs="Arial"/>
                <w:kern w:val="2"/>
                <w:szCs w:val="18"/>
                <w:lang w:val="en-US"/>
              </w:rPr>
              <w:t>CA_n48A-n71A</w:t>
            </w:r>
          </w:p>
          <w:p w14:paraId="3617F48C" w14:textId="77777777" w:rsidR="006F6378" w:rsidRPr="00C30686" w:rsidRDefault="006F6378" w:rsidP="0094020B">
            <w:pPr>
              <w:pStyle w:val="TAC"/>
              <w:rPr>
                <w:kern w:val="2"/>
                <w:szCs w:val="22"/>
                <w:lang w:val="en-US"/>
              </w:rPr>
            </w:pPr>
            <w:r w:rsidRPr="00C30686">
              <w:rPr>
                <w:rFonts w:cs="Arial"/>
                <w:kern w:val="2"/>
                <w:szCs w:val="18"/>
                <w:lang w:val="en-US"/>
              </w:rPr>
              <w:t>CA_n66A-n71A</w:t>
            </w:r>
          </w:p>
        </w:tc>
        <w:tc>
          <w:tcPr>
            <w:tcW w:w="1259" w:type="dxa"/>
            <w:tcBorders>
              <w:top w:val="single" w:sz="4" w:space="0" w:color="auto"/>
              <w:left w:val="single" w:sz="4" w:space="0" w:color="auto"/>
              <w:bottom w:val="single" w:sz="4" w:space="0" w:color="auto"/>
              <w:right w:val="single" w:sz="4" w:space="0" w:color="auto"/>
            </w:tcBorders>
            <w:vAlign w:val="center"/>
          </w:tcPr>
          <w:p w14:paraId="500D7015" w14:textId="77777777" w:rsidR="006F6378" w:rsidRPr="00C30686" w:rsidRDefault="006F6378" w:rsidP="0094020B">
            <w:pPr>
              <w:pStyle w:val="TAC"/>
              <w:rPr>
                <w:kern w:val="2"/>
                <w:szCs w:val="22"/>
                <w:lang w:val="en-US"/>
              </w:rPr>
            </w:pPr>
            <w:r w:rsidRPr="00C30686">
              <w:rPr>
                <w:kern w:val="2"/>
                <w:szCs w:val="22"/>
                <w:lang w:val="en-US"/>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2E91AB93"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5, 10, 15, 20, 30, 40, 50, 60, 70, 80, 90, 100</w:t>
            </w:r>
          </w:p>
        </w:tc>
        <w:tc>
          <w:tcPr>
            <w:tcW w:w="2445" w:type="dxa"/>
            <w:tcBorders>
              <w:top w:val="single" w:sz="4" w:space="0" w:color="auto"/>
              <w:left w:val="single" w:sz="4" w:space="0" w:color="auto"/>
              <w:bottom w:val="nil"/>
              <w:right w:val="single" w:sz="4" w:space="0" w:color="auto"/>
            </w:tcBorders>
            <w:vAlign w:val="center"/>
          </w:tcPr>
          <w:p w14:paraId="256FE6FE" w14:textId="77777777" w:rsidR="006F6378" w:rsidRPr="00C30686" w:rsidRDefault="006F6378" w:rsidP="0094020B">
            <w:pPr>
              <w:pStyle w:val="TAC"/>
              <w:rPr>
                <w:kern w:val="2"/>
                <w:szCs w:val="22"/>
                <w:lang w:val="en-US"/>
              </w:rPr>
            </w:pPr>
            <w:r w:rsidRPr="00C30686">
              <w:rPr>
                <w:kern w:val="2"/>
                <w:szCs w:val="22"/>
                <w:lang w:val="en-US"/>
              </w:rPr>
              <w:t>0</w:t>
            </w:r>
          </w:p>
        </w:tc>
      </w:tr>
      <w:tr w:rsidR="006F6378" w:rsidRPr="00C30686" w14:paraId="39939147" w14:textId="77777777" w:rsidTr="004F423A">
        <w:trPr>
          <w:trHeight w:val="29"/>
        </w:trPr>
        <w:tc>
          <w:tcPr>
            <w:tcW w:w="2742" w:type="dxa"/>
            <w:tcBorders>
              <w:top w:val="nil"/>
              <w:left w:val="single" w:sz="4" w:space="0" w:color="auto"/>
              <w:bottom w:val="nil"/>
              <w:right w:val="single" w:sz="4" w:space="0" w:color="auto"/>
            </w:tcBorders>
            <w:vAlign w:val="center"/>
          </w:tcPr>
          <w:p w14:paraId="24831E67"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5532187A"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DE1EFF6" w14:textId="77777777" w:rsidR="006F6378" w:rsidRPr="00C30686" w:rsidRDefault="006F6378" w:rsidP="0094020B">
            <w:pPr>
              <w:pStyle w:val="TAC"/>
              <w:rPr>
                <w:kern w:val="2"/>
                <w:szCs w:val="22"/>
                <w:lang w:val="en-US"/>
              </w:rPr>
            </w:pPr>
            <w:r w:rsidRPr="00C30686">
              <w:rPr>
                <w:kern w:val="2"/>
                <w:szCs w:val="22"/>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5FBFA2EE"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5, 10, 15, 20, 25, 30, 40</w:t>
            </w:r>
          </w:p>
        </w:tc>
        <w:tc>
          <w:tcPr>
            <w:tcW w:w="2445" w:type="dxa"/>
            <w:tcBorders>
              <w:top w:val="nil"/>
              <w:left w:val="single" w:sz="4" w:space="0" w:color="auto"/>
              <w:bottom w:val="nil"/>
              <w:right w:val="single" w:sz="4" w:space="0" w:color="auto"/>
            </w:tcBorders>
            <w:vAlign w:val="center"/>
          </w:tcPr>
          <w:p w14:paraId="55DA7A52" w14:textId="77777777" w:rsidR="006F6378" w:rsidRPr="00C30686" w:rsidRDefault="006F6378" w:rsidP="0094020B">
            <w:pPr>
              <w:pStyle w:val="TAC"/>
              <w:rPr>
                <w:kern w:val="2"/>
                <w:szCs w:val="22"/>
                <w:lang w:val="en-US"/>
              </w:rPr>
            </w:pPr>
          </w:p>
        </w:tc>
      </w:tr>
      <w:tr w:rsidR="006F6378" w:rsidRPr="00C30686" w14:paraId="72F2EE5E"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D392370"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441166F0"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AA6EAB7" w14:textId="77777777" w:rsidR="006F6378" w:rsidRPr="00C30686" w:rsidRDefault="006F6378" w:rsidP="0094020B">
            <w:pPr>
              <w:pStyle w:val="TAC"/>
              <w:rPr>
                <w:kern w:val="2"/>
                <w:szCs w:val="22"/>
                <w:lang w:val="en-US"/>
              </w:rPr>
            </w:pPr>
            <w:r w:rsidRPr="00C30686">
              <w:rPr>
                <w:kern w:val="2"/>
                <w:szCs w:val="22"/>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20874D0B"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CA_n71(2A)_BCS0</w:t>
            </w:r>
          </w:p>
        </w:tc>
        <w:tc>
          <w:tcPr>
            <w:tcW w:w="2445" w:type="dxa"/>
            <w:tcBorders>
              <w:top w:val="nil"/>
              <w:left w:val="single" w:sz="4" w:space="0" w:color="auto"/>
              <w:bottom w:val="single" w:sz="4" w:space="0" w:color="auto"/>
              <w:right w:val="single" w:sz="4" w:space="0" w:color="auto"/>
            </w:tcBorders>
            <w:vAlign w:val="center"/>
          </w:tcPr>
          <w:p w14:paraId="01A35B51" w14:textId="77777777" w:rsidR="006F6378" w:rsidRPr="00C30686" w:rsidRDefault="006F6378" w:rsidP="0094020B">
            <w:pPr>
              <w:pStyle w:val="TAC"/>
              <w:rPr>
                <w:kern w:val="2"/>
                <w:szCs w:val="22"/>
                <w:lang w:val="en-US"/>
              </w:rPr>
            </w:pPr>
          </w:p>
        </w:tc>
      </w:tr>
      <w:tr w:rsidR="006F6378" w:rsidRPr="00C30686" w14:paraId="20150C72" w14:textId="77777777" w:rsidTr="004F423A">
        <w:trPr>
          <w:trHeight w:val="152"/>
        </w:trPr>
        <w:tc>
          <w:tcPr>
            <w:tcW w:w="2742" w:type="dxa"/>
            <w:tcBorders>
              <w:top w:val="single" w:sz="4" w:space="0" w:color="auto"/>
              <w:left w:val="single" w:sz="4" w:space="0" w:color="auto"/>
              <w:bottom w:val="nil"/>
              <w:right w:val="single" w:sz="4" w:space="0" w:color="auto"/>
            </w:tcBorders>
            <w:vAlign w:val="center"/>
          </w:tcPr>
          <w:p w14:paraId="6CAF71FA" w14:textId="77777777" w:rsidR="006F6378" w:rsidRPr="00C30686" w:rsidRDefault="006F6378" w:rsidP="0094020B">
            <w:pPr>
              <w:pStyle w:val="TAC"/>
              <w:rPr>
                <w:rFonts w:eastAsia="DengXian"/>
                <w:kern w:val="2"/>
                <w:szCs w:val="22"/>
                <w:lang w:val="en-US"/>
              </w:rPr>
            </w:pPr>
            <w:r w:rsidRPr="00C30686">
              <w:rPr>
                <w:rFonts w:eastAsia="DengXian"/>
                <w:kern w:val="2"/>
                <w:szCs w:val="22"/>
                <w:lang w:val="en-US"/>
              </w:rPr>
              <w:t>CA_n48A-n66A-n77A</w:t>
            </w:r>
          </w:p>
        </w:tc>
        <w:tc>
          <w:tcPr>
            <w:tcW w:w="2785" w:type="dxa"/>
            <w:tcBorders>
              <w:top w:val="single" w:sz="4" w:space="0" w:color="auto"/>
              <w:left w:val="single" w:sz="4" w:space="0" w:color="auto"/>
              <w:bottom w:val="nil"/>
              <w:right w:val="single" w:sz="4" w:space="0" w:color="auto"/>
            </w:tcBorders>
            <w:vAlign w:val="center"/>
          </w:tcPr>
          <w:p w14:paraId="21B46382" w14:textId="77777777" w:rsidR="006F6378" w:rsidRPr="00C30686" w:rsidRDefault="006F6378" w:rsidP="0094020B">
            <w:pPr>
              <w:pStyle w:val="TAC"/>
              <w:rPr>
                <w:rFonts w:eastAsiaTheme="minorEastAsia" w:cs="Arial"/>
                <w:color w:val="000000"/>
                <w:kern w:val="2"/>
                <w:szCs w:val="18"/>
                <w:vertAlign w:val="superscript"/>
              </w:rPr>
            </w:pPr>
            <w:r w:rsidRPr="00C30686">
              <w:rPr>
                <w:rFonts w:eastAsiaTheme="minorEastAsia" w:cs="Arial"/>
                <w:color w:val="000000"/>
                <w:kern w:val="2"/>
                <w:szCs w:val="18"/>
              </w:rPr>
              <w:t>n77</w:t>
            </w:r>
            <w:r w:rsidRPr="00C30686">
              <w:rPr>
                <w:rFonts w:eastAsiaTheme="minorEastAsia" w:cs="Arial"/>
                <w:color w:val="000000"/>
                <w:kern w:val="2"/>
                <w:szCs w:val="18"/>
                <w:vertAlign w:val="superscript"/>
              </w:rPr>
              <w:t>7,9</w:t>
            </w:r>
          </w:p>
          <w:p w14:paraId="205A240E" w14:textId="77777777" w:rsidR="006F6378" w:rsidRPr="00C30686" w:rsidRDefault="006F6378" w:rsidP="0094020B">
            <w:pPr>
              <w:pStyle w:val="TAC"/>
              <w:rPr>
                <w:rFonts w:eastAsiaTheme="minorEastAsia"/>
                <w:color w:val="000000" w:themeColor="text1"/>
                <w:szCs w:val="18"/>
                <w:lang w:val="en-US" w:eastAsia="zh-CN"/>
              </w:rPr>
            </w:pPr>
            <w:r w:rsidRPr="00C30686">
              <w:rPr>
                <w:rFonts w:eastAsiaTheme="minorEastAsia"/>
                <w:color w:val="000000" w:themeColor="text1"/>
                <w:szCs w:val="18"/>
                <w:lang w:val="en-US" w:eastAsia="zh-CN"/>
              </w:rPr>
              <w:t>CA_n48A-n66A</w:t>
            </w:r>
          </w:p>
          <w:p w14:paraId="3D25FEE8" w14:textId="77777777" w:rsidR="006F6378" w:rsidRPr="00C30686" w:rsidRDefault="006F6378" w:rsidP="0094020B">
            <w:pPr>
              <w:pStyle w:val="TAC"/>
              <w:rPr>
                <w:rFonts w:eastAsia="DengXian"/>
                <w:kern w:val="2"/>
                <w:szCs w:val="22"/>
                <w:lang w:val="en-US"/>
              </w:rPr>
            </w:pPr>
            <w:r w:rsidRPr="00C30686">
              <w:rPr>
                <w:rFonts w:cs="Arial"/>
                <w:kern w:val="2"/>
                <w:szCs w:val="18"/>
                <w:lang w:val="en-US"/>
              </w:rPr>
              <w:t>CA_n66A-n77A</w:t>
            </w:r>
            <w:r w:rsidRPr="00C30686">
              <w:rPr>
                <w:rFonts w:eastAsiaTheme="minorEastAsia" w:cs="Arial"/>
                <w:color w:val="000000"/>
                <w:kern w:val="2"/>
                <w:szCs w:val="18"/>
                <w:vertAlign w:val="superscript"/>
              </w:rPr>
              <w:t>7</w:t>
            </w:r>
          </w:p>
        </w:tc>
        <w:tc>
          <w:tcPr>
            <w:tcW w:w="1259" w:type="dxa"/>
            <w:tcBorders>
              <w:top w:val="single" w:sz="4" w:space="0" w:color="auto"/>
              <w:left w:val="single" w:sz="4" w:space="0" w:color="auto"/>
              <w:bottom w:val="single" w:sz="4" w:space="0" w:color="auto"/>
              <w:right w:val="single" w:sz="4" w:space="0" w:color="auto"/>
            </w:tcBorders>
            <w:vAlign w:val="center"/>
          </w:tcPr>
          <w:p w14:paraId="75B0F19B" w14:textId="77777777" w:rsidR="006F6378" w:rsidRPr="00C30686" w:rsidRDefault="006F6378" w:rsidP="0094020B">
            <w:pPr>
              <w:pStyle w:val="TAC"/>
              <w:rPr>
                <w:kern w:val="2"/>
                <w:szCs w:val="22"/>
                <w:lang w:val="en-US"/>
              </w:rPr>
            </w:pPr>
            <w:r w:rsidRPr="00C30686">
              <w:rPr>
                <w:kern w:val="2"/>
                <w:szCs w:val="22"/>
                <w:lang w:val="en-US"/>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2031B3A8"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5, 10, 15, 20, 30, 40, 50, 60, 70, 80, 90, 100</w:t>
            </w:r>
          </w:p>
        </w:tc>
        <w:tc>
          <w:tcPr>
            <w:tcW w:w="2445" w:type="dxa"/>
            <w:tcBorders>
              <w:top w:val="single" w:sz="4" w:space="0" w:color="auto"/>
              <w:left w:val="single" w:sz="4" w:space="0" w:color="auto"/>
              <w:bottom w:val="single" w:sz="4" w:space="0" w:color="auto"/>
              <w:right w:val="single" w:sz="4" w:space="0" w:color="auto"/>
            </w:tcBorders>
            <w:vAlign w:val="center"/>
          </w:tcPr>
          <w:p w14:paraId="2DC600AF" w14:textId="77777777" w:rsidR="006F6378" w:rsidRPr="00C30686" w:rsidRDefault="006F6378" w:rsidP="0094020B">
            <w:pPr>
              <w:pStyle w:val="TAC"/>
              <w:rPr>
                <w:kern w:val="2"/>
                <w:szCs w:val="22"/>
                <w:lang w:val="en-US"/>
              </w:rPr>
            </w:pPr>
            <w:r w:rsidRPr="00C30686">
              <w:rPr>
                <w:kern w:val="2"/>
                <w:szCs w:val="22"/>
                <w:lang w:val="en-US"/>
              </w:rPr>
              <w:t>0</w:t>
            </w:r>
          </w:p>
        </w:tc>
      </w:tr>
      <w:tr w:rsidR="006F6378" w:rsidRPr="00C30686" w14:paraId="45303F4F" w14:textId="77777777" w:rsidTr="004F423A">
        <w:trPr>
          <w:trHeight w:val="29"/>
        </w:trPr>
        <w:tc>
          <w:tcPr>
            <w:tcW w:w="2742" w:type="dxa"/>
            <w:tcBorders>
              <w:top w:val="nil"/>
              <w:left w:val="single" w:sz="4" w:space="0" w:color="auto"/>
              <w:bottom w:val="nil"/>
              <w:right w:val="single" w:sz="4" w:space="0" w:color="auto"/>
            </w:tcBorders>
            <w:vAlign w:val="center"/>
          </w:tcPr>
          <w:p w14:paraId="628B4735"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14379546"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36649D0" w14:textId="77777777" w:rsidR="006F6378" w:rsidRPr="00C30686" w:rsidRDefault="006F6378" w:rsidP="0094020B">
            <w:pPr>
              <w:pStyle w:val="TAC"/>
              <w:rPr>
                <w:kern w:val="2"/>
                <w:szCs w:val="22"/>
                <w:lang w:val="en-US"/>
              </w:rPr>
            </w:pPr>
            <w:r w:rsidRPr="00C30686">
              <w:rPr>
                <w:kern w:val="2"/>
                <w:szCs w:val="22"/>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762A90EB"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5, 10, 15, 20, 25, 30, 40</w:t>
            </w:r>
          </w:p>
        </w:tc>
        <w:tc>
          <w:tcPr>
            <w:tcW w:w="2445" w:type="dxa"/>
            <w:tcBorders>
              <w:top w:val="nil"/>
              <w:left w:val="single" w:sz="4" w:space="0" w:color="auto"/>
              <w:bottom w:val="nil"/>
              <w:right w:val="single" w:sz="4" w:space="0" w:color="auto"/>
            </w:tcBorders>
            <w:vAlign w:val="center"/>
          </w:tcPr>
          <w:p w14:paraId="5A0677D6" w14:textId="77777777" w:rsidR="006F6378" w:rsidRPr="00C30686" w:rsidRDefault="006F6378" w:rsidP="0094020B">
            <w:pPr>
              <w:pStyle w:val="TAC"/>
              <w:rPr>
                <w:kern w:val="2"/>
                <w:szCs w:val="22"/>
                <w:lang w:val="en-US"/>
              </w:rPr>
            </w:pPr>
          </w:p>
        </w:tc>
      </w:tr>
      <w:tr w:rsidR="006F6378" w:rsidRPr="00C30686" w14:paraId="7D088FC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6F9891F"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0E0E58C9"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770C76C" w14:textId="77777777" w:rsidR="006F6378" w:rsidRPr="00C30686" w:rsidRDefault="006F6378" w:rsidP="0094020B">
            <w:pPr>
              <w:pStyle w:val="TAC"/>
              <w:rPr>
                <w:kern w:val="2"/>
                <w:szCs w:val="22"/>
                <w:lang w:val="en-US"/>
              </w:rPr>
            </w:pPr>
            <w:r w:rsidRPr="00C30686">
              <w:rPr>
                <w:kern w:val="2"/>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C9F611D"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295D5813" w14:textId="77777777" w:rsidR="006F6378" w:rsidRPr="00C30686" w:rsidRDefault="006F6378" w:rsidP="0094020B">
            <w:pPr>
              <w:pStyle w:val="TAC"/>
              <w:rPr>
                <w:kern w:val="2"/>
                <w:szCs w:val="22"/>
                <w:lang w:val="en-US"/>
              </w:rPr>
            </w:pPr>
          </w:p>
        </w:tc>
      </w:tr>
      <w:tr w:rsidR="006F6378" w:rsidRPr="00C30686" w14:paraId="1EB0CAF8"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C803B41" w14:textId="77777777" w:rsidR="006F6378" w:rsidRPr="00C30686" w:rsidRDefault="006F6378" w:rsidP="0094020B">
            <w:pPr>
              <w:pStyle w:val="TAC"/>
              <w:rPr>
                <w:kern w:val="2"/>
                <w:szCs w:val="22"/>
                <w:lang w:val="en-US"/>
              </w:rPr>
            </w:pPr>
            <w:r w:rsidRPr="00C30686">
              <w:rPr>
                <w:kern w:val="2"/>
                <w:szCs w:val="22"/>
                <w:lang w:val="en-US"/>
              </w:rPr>
              <w:t>CA_n48A-n66(2A)-n77A</w:t>
            </w:r>
          </w:p>
        </w:tc>
        <w:tc>
          <w:tcPr>
            <w:tcW w:w="2785" w:type="dxa"/>
            <w:tcBorders>
              <w:top w:val="single" w:sz="4" w:space="0" w:color="auto"/>
              <w:left w:val="single" w:sz="4" w:space="0" w:color="auto"/>
              <w:bottom w:val="nil"/>
              <w:right w:val="single" w:sz="4" w:space="0" w:color="auto"/>
            </w:tcBorders>
            <w:vAlign w:val="center"/>
          </w:tcPr>
          <w:p w14:paraId="6E6DF990" w14:textId="77777777" w:rsidR="006F6378" w:rsidRPr="00C30686" w:rsidRDefault="006F6378" w:rsidP="0094020B">
            <w:pPr>
              <w:pStyle w:val="TAC"/>
              <w:rPr>
                <w:rFonts w:cs="Arial"/>
                <w:color w:val="000000"/>
                <w:kern w:val="2"/>
                <w:szCs w:val="18"/>
                <w:lang w:val="en-US"/>
              </w:rPr>
            </w:pPr>
            <w:r w:rsidRPr="00C30686">
              <w:rPr>
                <w:rFonts w:cs="Arial"/>
                <w:color w:val="000000"/>
                <w:kern w:val="2"/>
                <w:szCs w:val="18"/>
                <w:lang w:val="en-US"/>
              </w:rPr>
              <w:t>CA_n48A-n66A</w:t>
            </w:r>
          </w:p>
          <w:p w14:paraId="0C0BF80F" w14:textId="77777777" w:rsidR="006F6378" w:rsidRPr="00C30686" w:rsidRDefault="006F6378" w:rsidP="0094020B">
            <w:pPr>
              <w:pStyle w:val="TAC"/>
              <w:rPr>
                <w:kern w:val="2"/>
                <w:szCs w:val="22"/>
                <w:lang w:val="en-US"/>
              </w:rPr>
            </w:pPr>
            <w:r w:rsidRPr="00C30686">
              <w:rPr>
                <w:rFonts w:cs="Arial"/>
                <w:color w:val="000000"/>
                <w:kern w:val="2"/>
                <w:szCs w:val="18"/>
                <w:lang w:val="en-US"/>
              </w:rPr>
              <w:t>CA_n66A-n77A</w:t>
            </w:r>
          </w:p>
        </w:tc>
        <w:tc>
          <w:tcPr>
            <w:tcW w:w="1259" w:type="dxa"/>
            <w:tcBorders>
              <w:top w:val="single" w:sz="4" w:space="0" w:color="auto"/>
              <w:left w:val="single" w:sz="4" w:space="0" w:color="auto"/>
              <w:bottom w:val="single" w:sz="4" w:space="0" w:color="auto"/>
              <w:right w:val="single" w:sz="4" w:space="0" w:color="auto"/>
            </w:tcBorders>
            <w:vAlign w:val="center"/>
          </w:tcPr>
          <w:p w14:paraId="42381CE8" w14:textId="77777777" w:rsidR="006F6378" w:rsidRPr="00C30686" w:rsidRDefault="006F6378" w:rsidP="0094020B">
            <w:pPr>
              <w:pStyle w:val="TAC"/>
              <w:rPr>
                <w:kern w:val="2"/>
                <w:szCs w:val="22"/>
                <w:lang w:val="en-US"/>
              </w:rPr>
            </w:pPr>
            <w:r w:rsidRPr="00C30686">
              <w:rPr>
                <w:kern w:val="2"/>
                <w:szCs w:val="22"/>
                <w:lang w:val="en-US"/>
              </w:rPr>
              <w:t>n48</w:t>
            </w:r>
          </w:p>
        </w:tc>
        <w:tc>
          <w:tcPr>
            <w:tcW w:w="4356" w:type="dxa"/>
            <w:tcBorders>
              <w:top w:val="single" w:sz="4" w:space="0" w:color="auto"/>
              <w:left w:val="single" w:sz="4" w:space="0" w:color="auto"/>
              <w:bottom w:val="single" w:sz="4" w:space="0" w:color="auto"/>
              <w:right w:val="single" w:sz="4" w:space="0" w:color="auto"/>
            </w:tcBorders>
          </w:tcPr>
          <w:p w14:paraId="7DB9D8BA" w14:textId="77777777" w:rsidR="006F6378" w:rsidRPr="00C30686" w:rsidRDefault="006F6378" w:rsidP="0094020B">
            <w:pPr>
              <w:pStyle w:val="TAC"/>
              <w:rPr>
                <w:rFonts w:eastAsiaTheme="minorEastAsia"/>
              </w:rPr>
            </w:pPr>
            <w:r w:rsidRPr="00C30686">
              <w:rPr>
                <w:rFonts w:eastAsiaTheme="minorEastAsia"/>
              </w:rPr>
              <w:t xml:space="preserve">5, 10, 15, 20, 30, 40, </w:t>
            </w:r>
            <w:r w:rsidRPr="00C30686">
              <w:rPr>
                <w:lang w:val="en-US" w:eastAsia="zh-CN" w:bidi="ar"/>
              </w:rPr>
              <w:t>50</w:t>
            </w:r>
            <w:r w:rsidRPr="00C30686">
              <w:rPr>
                <w:color w:val="000000"/>
                <w:vertAlign w:val="superscript"/>
                <w:lang w:val="en-US" w:eastAsia="zh-CN" w:bidi="ar"/>
              </w:rPr>
              <w:t>1</w:t>
            </w:r>
            <w:r w:rsidRPr="00C30686">
              <w:rPr>
                <w:color w:val="000000"/>
                <w:lang w:val="en-US" w:eastAsia="zh-CN" w:bidi="ar"/>
              </w:rPr>
              <w:t>, 60</w:t>
            </w:r>
            <w:r w:rsidRPr="00C30686">
              <w:rPr>
                <w:color w:val="000000"/>
                <w:vertAlign w:val="superscript"/>
                <w:lang w:val="en-US" w:eastAsia="zh-CN" w:bidi="ar"/>
              </w:rPr>
              <w:t>1</w:t>
            </w:r>
            <w:r w:rsidRPr="00C30686">
              <w:rPr>
                <w:color w:val="000000"/>
                <w:lang w:val="en-US" w:eastAsia="zh-CN" w:bidi="ar"/>
              </w:rPr>
              <w:t>, 70</w:t>
            </w:r>
            <w:r w:rsidRPr="00C30686">
              <w:rPr>
                <w:color w:val="000000"/>
                <w:vertAlign w:val="superscript"/>
                <w:lang w:val="en-US" w:eastAsia="zh-CN" w:bidi="ar"/>
              </w:rPr>
              <w:t>1</w:t>
            </w:r>
            <w:r w:rsidRPr="00C30686">
              <w:rPr>
                <w:color w:val="000000"/>
                <w:lang w:val="en-US" w:eastAsia="zh-CN" w:bidi="ar"/>
              </w:rPr>
              <w:t xml:space="preserve"> , 80</w:t>
            </w:r>
            <w:r w:rsidRPr="00C30686">
              <w:rPr>
                <w:color w:val="000000"/>
                <w:vertAlign w:val="superscript"/>
                <w:lang w:val="en-US" w:eastAsia="zh-CN" w:bidi="ar"/>
              </w:rPr>
              <w:t>1</w:t>
            </w:r>
            <w:r w:rsidRPr="00C30686">
              <w:rPr>
                <w:color w:val="000000"/>
                <w:lang w:val="en-US" w:eastAsia="zh-CN" w:bidi="ar"/>
              </w:rPr>
              <w:t>, 90</w:t>
            </w:r>
            <w:r w:rsidRPr="00C30686">
              <w:rPr>
                <w:color w:val="000000"/>
                <w:vertAlign w:val="superscript"/>
                <w:lang w:val="en-US" w:eastAsia="zh-CN" w:bidi="ar"/>
              </w:rPr>
              <w:t>1</w:t>
            </w:r>
            <w:r w:rsidRPr="00C30686">
              <w:rPr>
                <w:color w:val="000000"/>
                <w:lang w:val="en-US" w:eastAsia="zh-CN" w:bidi="ar"/>
              </w:rPr>
              <w:t>, 100</w:t>
            </w:r>
            <w:r w:rsidRPr="00C30686">
              <w:rPr>
                <w:color w:val="000000"/>
                <w:vertAlign w:val="superscript"/>
                <w:lang w:val="en-US" w:eastAsia="zh-CN" w:bidi="ar"/>
              </w:rPr>
              <w:t>1</w:t>
            </w:r>
          </w:p>
        </w:tc>
        <w:tc>
          <w:tcPr>
            <w:tcW w:w="2445" w:type="dxa"/>
            <w:tcBorders>
              <w:top w:val="single" w:sz="4" w:space="0" w:color="auto"/>
              <w:left w:val="single" w:sz="4" w:space="0" w:color="auto"/>
              <w:bottom w:val="nil"/>
              <w:right w:val="single" w:sz="4" w:space="0" w:color="auto"/>
            </w:tcBorders>
            <w:vAlign w:val="center"/>
          </w:tcPr>
          <w:p w14:paraId="5DBC5FB7"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555824DA" w14:textId="77777777" w:rsidTr="004F423A">
        <w:trPr>
          <w:trHeight w:val="29"/>
        </w:trPr>
        <w:tc>
          <w:tcPr>
            <w:tcW w:w="2742" w:type="dxa"/>
            <w:tcBorders>
              <w:top w:val="nil"/>
              <w:left w:val="single" w:sz="4" w:space="0" w:color="auto"/>
              <w:bottom w:val="nil"/>
              <w:right w:val="single" w:sz="4" w:space="0" w:color="auto"/>
            </w:tcBorders>
            <w:vAlign w:val="center"/>
          </w:tcPr>
          <w:p w14:paraId="7F675D9D"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3B7F41DA"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C0E1EBD" w14:textId="77777777" w:rsidR="006F6378" w:rsidRPr="00C30686" w:rsidRDefault="006F6378" w:rsidP="0094020B">
            <w:pPr>
              <w:pStyle w:val="TAC"/>
              <w:rPr>
                <w:kern w:val="2"/>
                <w:szCs w:val="22"/>
                <w:lang w:val="en-US"/>
              </w:rPr>
            </w:pPr>
            <w:r w:rsidRPr="00C30686">
              <w:rPr>
                <w:kern w:val="2"/>
                <w:szCs w:val="22"/>
                <w:lang w:val="en-US"/>
              </w:rPr>
              <w:t>n66</w:t>
            </w:r>
          </w:p>
        </w:tc>
        <w:tc>
          <w:tcPr>
            <w:tcW w:w="4356" w:type="dxa"/>
            <w:tcBorders>
              <w:top w:val="single" w:sz="4" w:space="0" w:color="auto"/>
              <w:left w:val="single" w:sz="4" w:space="0" w:color="auto"/>
              <w:bottom w:val="single" w:sz="4" w:space="0" w:color="auto"/>
              <w:right w:val="single" w:sz="4" w:space="0" w:color="auto"/>
            </w:tcBorders>
          </w:tcPr>
          <w:p w14:paraId="64BE0AA1" w14:textId="77777777" w:rsidR="006F6378" w:rsidRPr="00C30686" w:rsidRDefault="006F6378" w:rsidP="0094020B">
            <w:pPr>
              <w:pStyle w:val="TAC"/>
              <w:rPr>
                <w:rFonts w:eastAsiaTheme="minorEastAsia"/>
              </w:rPr>
            </w:pPr>
            <w:r w:rsidRPr="00C30686">
              <w:rPr>
                <w:rFonts w:eastAsiaTheme="minorEastAsia"/>
              </w:rPr>
              <w:t>CA_n66(2A)_BCS0</w:t>
            </w:r>
          </w:p>
        </w:tc>
        <w:tc>
          <w:tcPr>
            <w:tcW w:w="2445" w:type="dxa"/>
            <w:tcBorders>
              <w:top w:val="nil"/>
              <w:left w:val="single" w:sz="4" w:space="0" w:color="auto"/>
              <w:bottom w:val="nil"/>
              <w:right w:val="single" w:sz="4" w:space="0" w:color="auto"/>
            </w:tcBorders>
            <w:vAlign w:val="center"/>
          </w:tcPr>
          <w:p w14:paraId="69AAB7C0" w14:textId="77777777" w:rsidR="006F6378" w:rsidRPr="00C30686" w:rsidRDefault="006F6378" w:rsidP="0094020B">
            <w:pPr>
              <w:pStyle w:val="TAC"/>
              <w:rPr>
                <w:kern w:val="2"/>
                <w:szCs w:val="22"/>
                <w:lang w:val="en-US" w:eastAsia="zh-CN"/>
              </w:rPr>
            </w:pPr>
          </w:p>
        </w:tc>
      </w:tr>
      <w:tr w:rsidR="006F6378" w:rsidRPr="00C30686" w14:paraId="19962628"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18AB2D0"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30FA9374"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7F7A455" w14:textId="77777777" w:rsidR="006F6378" w:rsidRPr="00C30686" w:rsidRDefault="006F6378" w:rsidP="0094020B">
            <w:pPr>
              <w:pStyle w:val="TAC"/>
              <w:rPr>
                <w:kern w:val="2"/>
                <w:szCs w:val="22"/>
                <w:lang w:val="en-US"/>
              </w:rPr>
            </w:pPr>
            <w:r w:rsidRPr="00C30686">
              <w:rPr>
                <w:kern w:val="2"/>
                <w:szCs w:val="22"/>
                <w:lang w:val="en-US"/>
              </w:rPr>
              <w:t>n77</w:t>
            </w:r>
          </w:p>
        </w:tc>
        <w:tc>
          <w:tcPr>
            <w:tcW w:w="4356" w:type="dxa"/>
            <w:tcBorders>
              <w:top w:val="single" w:sz="4" w:space="0" w:color="auto"/>
              <w:left w:val="single" w:sz="4" w:space="0" w:color="auto"/>
              <w:bottom w:val="single" w:sz="4" w:space="0" w:color="auto"/>
              <w:right w:val="single" w:sz="4" w:space="0" w:color="auto"/>
            </w:tcBorders>
          </w:tcPr>
          <w:p w14:paraId="12680688" w14:textId="77777777" w:rsidR="006F6378" w:rsidRPr="00C30686" w:rsidRDefault="006F6378" w:rsidP="0094020B">
            <w:pPr>
              <w:pStyle w:val="TAC"/>
              <w:rPr>
                <w:rFonts w:eastAsiaTheme="minorEastAsia"/>
              </w:rPr>
            </w:pPr>
            <w:r w:rsidRPr="00C30686">
              <w:rPr>
                <w:rFonts w:eastAsiaTheme="minorEastAsia"/>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3BCF44FB" w14:textId="77777777" w:rsidR="006F6378" w:rsidRPr="00C30686" w:rsidRDefault="006F6378" w:rsidP="0094020B">
            <w:pPr>
              <w:pStyle w:val="TAC"/>
              <w:rPr>
                <w:kern w:val="2"/>
                <w:szCs w:val="22"/>
                <w:lang w:val="en-US" w:eastAsia="zh-CN"/>
              </w:rPr>
            </w:pPr>
          </w:p>
        </w:tc>
      </w:tr>
      <w:tr w:rsidR="006F6378" w:rsidRPr="00C30686" w14:paraId="21D24210"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0427F42" w14:textId="77777777" w:rsidR="006F6378" w:rsidRPr="00C30686" w:rsidRDefault="006F6378" w:rsidP="0094020B">
            <w:pPr>
              <w:pStyle w:val="TAC"/>
              <w:rPr>
                <w:kern w:val="2"/>
                <w:szCs w:val="22"/>
                <w:lang w:val="en-US"/>
              </w:rPr>
            </w:pPr>
            <w:r w:rsidRPr="00C30686">
              <w:rPr>
                <w:rFonts w:cs="Arial"/>
                <w:kern w:val="2"/>
                <w:szCs w:val="18"/>
                <w:lang w:val="en-US"/>
              </w:rPr>
              <w:t>CA_n48A-n66A-n77C</w:t>
            </w:r>
          </w:p>
        </w:tc>
        <w:tc>
          <w:tcPr>
            <w:tcW w:w="2785" w:type="dxa"/>
            <w:tcBorders>
              <w:top w:val="single" w:sz="4" w:space="0" w:color="auto"/>
              <w:left w:val="single" w:sz="4" w:space="0" w:color="auto"/>
              <w:bottom w:val="nil"/>
              <w:right w:val="single" w:sz="4" w:space="0" w:color="auto"/>
            </w:tcBorders>
            <w:vAlign w:val="center"/>
          </w:tcPr>
          <w:p w14:paraId="0218DFB2" w14:textId="77777777" w:rsidR="006F6378" w:rsidRPr="00C30686" w:rsidRDefault="006F6378" w:rsidP="0094020B">
            <w:pPr>
              <w:pStyle w:val="TAC"/>
              <w:rPr>
                <w:kern w:val="2"/>
              </w:rPr>
            </w:pPr>
            <w:r w:rsidRPr="00C30686">
              <w:rPr>
                <w:kern w:val="2"/>
              </w:rPr>
              <w:t>n77</w:t>
            </w:r>
            <w:r w:rsidRPr="00C30686">
              <w:rPr>
                <w:kern w:val="2"/>
                <w:vertAlign w:val="superscript"/>
              </w:rPr>
              <w:t>7,9</w:t>
            </w:r>
          </w:p>
          <w:p w14:paraId="0F4A658A" w14:textId="77777777" w:rsidR="006F6378" w:rsidRPr="00C30686" w:rsidRDefault="006F6378" w:rsidP="0094020B">
            <w:pPr>
              <w:pStyle w:val="TAC"/>
              <w:rPr>
                <w:rFonts w:eastAsiaTheme="minorEastAsia"/>
                <w:color w:val="000000" w:themeColor="text1"/>
                <w:szCs w:val="18"/>
                <w:lang w:val="en-US" w:eastAsia="zh-CN"/>
              </w:rPr>
            </w:pPr>
            <w:r w:rsidRPr="00C30686">
              <w:rPr>
                <w:rFonts w:eastAsiaTheme="minorEastAsia"/>
                <w:color w:val="000000" w:themeColor="text1"/>
                <w:szCs w:val="18"/>
                <w:lang w:val="en-US" w:eastAsia="zh-CN"/>
              </w:rPr>
              <w:t>CA_n48A-n66A</w:t>
            </w:r>
          </w:p>
          <w:p w14:paraId="3426299D" w14:textId="77777777" w:rsidR="006F6378" w:rsidRPr="00C30686" w:rsidRDefault="006F6378" w:rsidP="0094020B">
            <w:pPr>
              <w:pStyle w:val="TAC"/>
              <w:rPr>
                <w:rFonts w:cs="Arial"/>
                <w:kern w:val="2"/>
                <w:szCs w:val="18"/>
                <w:lang w:val="en-US"/>
              </w:rPr>
            </w:pPr>
            <w:r w:rsidRPr="00C30686">
              <w:rPr>
                <w:rFonts w:cs="Arial"/>
                <w:kern w:val="2"/>
                <w:szCs w:val="18"/>
                <w:lang w:val="en-US"/>
              </w:rPr>
              <w:t>CA_n66A-n77A</w:t>
            </w:r>
          </w:p>
          <w:p w14:paraId="37174BA5" w14:textId="77777777" w:rsidR="006F6378" w:rsidRPr="00C30686" w:rsidRDefault="006F6378" w:rsidP="0094020B">
            <w:pPr>
              <w:pStyle w:val="TAC"/>
              <w:rPr>
                <w:szCs w:val="22"/>
                <w:lang w:val="en-US"/>
              </w:rPr>
            </w:pPr>
            <w:r w:rsidRPr="00C30686">
              <w:rPr>
                <w:lang w:val="en-US" w:eastAsia="zh-CN"/>
              </w:rPr>
              <w:t>CA_n77C</w:t>
            </w:r>
          </w:p>
        </w:tc>
        <w:tc>
          <w:tcPr>
            <w:tcW w:w="1259" w:type="dxa"/>
            <w:tcBorders>
              <w:top w:val="single" w:sz="4" w:space="0" w:color="auto"/>
              <w:left w:val="single" w:sz="4" w:space="0" w:color="auto"/>
              <w:bottom w:val="single" w:sz="4" w:space="0" w:color="auto"/>
              <w:right w:val="single" w:sz="4" w:space="0" w:color="auto"/>
            </w:tcBorders>
            <w:vAlign w:val="center"/>
          </w:tcPr>
          <w:p w14:paraId="13BDCA17" w14:textId="77777777" w:rsidR="006F6378" w:rsidRPr="00C30686" w:rsidRDefault="006F6378" w:rsidP="0094020B">
            <w:pPr>
              <w:pStyle w:val="TAC"/>
              <w:rPr>
                <w:kern w:val="2"/>
                <w:szCs w:val="22"/>
                <w:lang w:val="en-US"/>
              </w:rPr>
            </w:pPr>
            <w:r w:rsidRPr="00C30686">
              <w:rPr>
                <w:rFonts w:cs="Arial"/>
                <w:kern w:val="2"/>
                <w:szCs w:val="18"/>
                <w:lang w:val="en-US"/>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72FEA354" w14:textId="77777777" w:rsidR="006F6378" w:rsidRPr="00C30686" w:rsidRDefault="006F6378" w:rsidP="0094020B">
            <w:pPr>
              <w:pStyle w:val="TAC"/>
              <w:rPr>
                <w:rFonts w:ascii="Calibri" w:hAnsi="Calibri"/>
                <w:kern w:val="2"/>
                <w:sz w:val="21"/>
                <w:lang w:val="en-US" w:eastAsia="zh-CN"/>
              </w:rPr>
            </w:pPr>
            <w:r w:rsidRPr="00C30686">
              <w:rPr>
                <w:lang w:val="en-US" w:eastAsia="zh-CN" w:bidi="ar"/>
              </w:rPr>
              <w:t>5, 10, 15, 20, 30, 40, 50, 60, 70, 80, 90, 100</w:t>
            </w:r>
          </w:p>
        </w:tc>
        <w:tc>
          <w:tcPr>
            <w:tcW w:w="2445" w:type="dxa"/>
            <w:tcBorders>
              <w:top w:val="single" w:sz="4" w:space="0" w:color="auto"/>
              <w:left w:val="single" w:sz="4" w:space="0" w:color="auto"/>
              <w:bottom w:val="nil"/>
              <w:right w:val="single" w:sz="4" w:space="0" w:color="auto"/>
            </w:tcBorders>
            <w:vAlign w:val="center"/>
          </w:tcPr>
          <w:p w14:paraId="2DCCB897" w14:textId="77777777" w:rsidR="006F6378" w:rsidRPr="00C30686" w:rsidRDefault="006F6378" w:rsidP="0094020B">
            <w:pPr>
              <w:pStyle w:val="TAC"/>
              <w:rPr>
                <w:kern w:val="2"/>
                <w:szCs w:val="22"/>
                <w:lang w:val="en-US"/>
              </w:rPr>
            </w:pPr>
            <w:r w:rsidRPr="00C30686">
              <w:rPr>
                <w:rFonts w:cs="Arial"/>
                <w:kern w:val="2"/>
                <w:szCs w:val="18"/>
                <w:lang w:val="en-US"/>
              </w:rPr>
              <w:t>0</w:t>
            </w:r>
          </w:p>
        </w:tc>
      </w:tr>
      <w:tr w:rsidR="006F6378" w:rsidRPr="00C30686" w14:paraId="6F0BF948" w14:textId="77777777" w:rsidTr="004F423A">
        <w:trPr>
          <w:trHeight w:val="29"/>
        </w:trPr>
        <w:tc>
          <w:tcPr>
            <w:tcW w:w="2742" w:type="dxa"/>
            <w:tcBorders>
              <w:top w:val="nil"/>
              <w:left w:val="single" w:sz="4" w:space="0" w:color="auto"/>
              <w:bottom w:val="nil"/>
              <w:right w:val="single" w:sz="4" w:space="0" w:color="auto"/>
            </w:tcBorders>
            <w:vAlign w:val="center"/>
          </w:tcPr>
          <w:p w14:paraId="1A3D250D"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36C310E8"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46C5C0F" w14:textId="77777777" w:rsidR="006F6378" w:rsidRPr="00C30686" w:rsidRDefault="006F6378" w:rsidP="0094020B">
            <w:pPr>
              <w:pStyle w:val="TAC"/>
              <w:rPr>
                <w:kern w:val="2"/>
                <w:szCs w:val="22"/>
                <w:lang w:val="en-US"/>
              </w:rPr>
            </w:pPr>
            <w:r w:rsidRPr="00C30686">
              <w:rPr>
                <w:rFonts w:cs="Arial"/>
                <w:kern w:val="2"/>
                <w:szCs w:val="18"/>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7C14AC19" w14:textId="77777777" w:rsidR="006F6378" w:rsidRPr="00C30686" w:rsidRDefault="006F6378" w:rsidP="0094020B">
            <w:pPr>
              <w:pStyle w:val="TAC"/>
              <w:rPr>
                <w:rFonts w:ascii="Calibri" w:hAnsi="Calibri"/>
                <w:kern w:val="2"/>
                <w:sz w:val="21"/>
                <w:lang w:val="en-US" w:eastAsia="zh-CN"/>
              </w:rPr>
            </w:pPr>
            <w:r w:rsidRPr="00C30686">
              <w:rPr>
                <w:lang w:val="en-US" w:eastAsia="zh-CN" w:bidi="ar"/>
              </w:rPr>
              <w:t>5, 10, 15, 20, 25, 30, 40</w:t>
            </w:r>
          </w:p>
        </w:tc>
        <w:tc>
          <w:tcPr>
            <w:tcW w:w="2445" w:type="dxa"/>
            <w:tcBorders>
              <w:top w:val="nil"/>
              <w:left w:val="single" w:sz="4" w:space="0" w:color="auto"/>
              <w:bottom w:val="nil"/>
              <w:right w:val="single" w:sz="4" w:space="0" w:color="auto"/>
            </w:tcBorders>
            <w:vAlign w:val="center"/>
          </w:tcPr>
          <w:p w14:paraId="401B36A4" w14:textId="77777777" w:rsidR="006F6378" w:rsidRPr="00C30686" w:rsidRDefault="006F6378" w:rsidP="0094020B">
            <w:pPr>
              <w:pStyle w:val="TAC"/>
              <w:rPr>
                <w:kern w:val="2"/>
                <w:szCs w:val="22"/>
                <w:lang w:val="en-US"/>
              </w:rPr>
            </w:pPr>
          </w:p>
        </w:tc>
      </w:tr>
      <w:tr w:rsidR="006F6378" w:rsidRPr="00C30686" w14:paraId="26407051" w14:textId="77777777" w:rsidTr="004F423A">
        <w:trPr>
          <w:trHeight w:val="29"/>
        </w:trPr>
        <w:tc>
          <w:tcPr>
            <w:tcW w:w="2742" w:type="dxa"/>
            <w:tcBorders>
              <w:top w:val="nil"/>
              <w:left w:val="single" w:sz="4" w:space="0" w:color="auto"/>
              <w:bottom w:val="nil"/>
              <w:right w:val="single" w:sz="4" w:space="0" w:color="auto"/>
            </w:tcBorders>
            <w:vAlign w:val="center"/>
          </w:tcPr>
          <w:p w14:paraId="396738D7"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47FC6958"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9623B9F" w14:textId="77777777" w:rsidR="006F6378" w:rsidRPr="00C30686" w:rsidRDefault="006F6378" w:rsidP="0094020B">
            <w:pPr>
              <w:pStyle w:val="TAC"/>
              <w:rPr>
                <w:kern w:val="2"/>
                <w:szCs w:val="22"/>
                <w:lang w:val="en-US"/>
              </w:rPr>
            </w:pPr>
            <w:r w:rsidRPr="00C30686">
              <w:rPr>
                <w:rFonts w:cs="Arial"/>
                <w:kern w:val="2"/>
                <w:szCs w:val="18"/>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089616C3" w14:textId="77777777" w:rsidR="006F6378" w:rsidRPr="00C30686" w:rsidRDefault="006F6378" w:rsidP="0094020B">
            <w:pPr>
              <w:pStyle w:val="TAC"/>
              <w:rPr>
                <w:rFonts w:ascii="Calibri" w:hAnsi="Calibri"/>
                <w:kern w:val="2"/>
                <w:sz w:val="21"/>
                <w:lang w:val="en-US" w:eastAsia="zh-CN"/>
              </w:rPr>
            </w:pPr>
            <w:r w:rsidRPr="00C30686">
              <w:rPr>
                <w:lang w:val="en-US" w:eastAsia="zh-CN" w:bidi="ar"/>
              </w:rPr>
              <w:t>CA_n77C_BCS0</w:t>
            </w:r>
          </w:p>
        </w:tc>
        <w:tc>
          <w:tcPr>
            <w:tcW w:w="2445" w:type="dxa"/>
            <w:tcBorders>
              <w:top w:val="nil"/>
              <w:left w:val="single" w:sz="4" w:space="0" w:color="auto"/>
              <w:bottom w:val="single" w:sz="4" w:space="0" w:color="auto"/>
              <w:right w:val="single" w:sz="4" w:space="0" w:color="auto"/>
            </w:tcBorders>
            <w:vAlign w:val="center"/>
          </w:tcPr>
          <w:p w14:paraId="00F3DBB5" w14:textId="77777777" w:rsidR="006F6378" w:rsidRPr="00C30686" w:rsidRDefault="006F6378" w:rsidP="0094020B">
            <w:pPr>
              <w:pStyle w:val="TAC"/>
              <w:rPr>
                <w:kern w:val="2"/>
                <w:szCs w:val="22"/>
                <w:lang w:val="en-US"/>
              </w:rPr>
            </w:pPr>
          </w:p>
        </w:tc>
      </w:tr>
      <w:tr w:rsidR="006F6378" w:rsidRPr="00C30686" w14:paraId="6A1E9B3D" w14:textId="77777777" w:rsidTr="004F423A">
        <w:trPr>
          <w:trHeight w:val="29"/>
        </w:trPr>
        <w:tc>
          <w:tcPr>
            <w:tcW w:w="2742" w:type="dxa"/>
            <w:tcBorders>
              <w:top w:val="nil"/>
              <w:left w:val="single" w:sz="4" w:space="0" w:color="auto"/>
              <w:bottom w:val="nil"/>
              <w:right w:val="single" w:sz="4" w:space="0" w:color="auto"/>
            </w:tcBorders>
            <w:vAlign w:val="center"/>
          </w:tcPr>
          <w:p w14:paraId="1121AACC"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53A20B25"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A926106" w14:textId="77777777" w:rsidR="006F6378" w:rsidRPr="00C30686" w:rsidRDefault="006F6378" w:rsidP="0094020B">
            <w:pPr>
              <w:pStyle w:val="TAC"/>
              <w:rPr>
                <w:kern w:val="2"/>
                <w:szCs w:val="22"/>
                <w:lang w:val="en-US"/>
              </w:rPr>
            </w:pPr>
            <w:r w:rsidRPr="00C30686">
              <w:rPr>
                <w:rFonts w:cs="Arial"/>
                <w:kern w:val="2"/>
                <w:szCs w:val="18"/>
                <w:lang w:val="en-US"/>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2CA0E56B" w14:textId="77777777" w:rsidR="006F6378" w:rsidRPr="00C30686" w:rsidRDefault="006F6378" w:rsidP="0094020B">
            <w:pPr>
              <w:pStyle w:val="TAC"/>
              <w:rPr>
                <w:rFonts w:ascii="Calibri" w:hAnsi="Calibri"/>
                <w:kern w:val="2"/>
                <w:sz w:val="21"/>
                <w:lang w:val="en-US" w:eastAsia="zh-CN"/>
              </w:rPr>
            </w:pPr>
            <w:r w:rsidRPr="00C30686">
              <w:rPr>
                <w:lang w:val="en-US" w:eastAsia="zh-CN" w:bidi="ar"/>
              </w:rPr>
              <w:t>5, 10, 15, 20, 30, 40, 50, 60, 70, 80, 90, 100</w:t>
            </w:r>
          </w:p>
        </w:tc>
        <w:tc>
          <w:tcPr>
            <w:tcW w:w="2445" w:type="dxa"/>
            <w:tcBorders>
              <w:top w:val="single" w:sz="4" w:space="0" w:color="auto"/>
              <w:left w:val="single" w:sz="4" w:space="0" w:color="auto"/>
              <w:bottom w:val="nil"/>
              <w:right w:val="single" w:sz="4" w:space="0" w:color="auto"/>
            </w:tcBorders>
            <w:vAlign w:val="center"/>
          </w:tcPr>
          <w:p w14:paraId="338E033A" w14:textId="77777777" w:rsidR="006F6378" w:rsidRPr="00C30686" w:rsidRDefault="006F6378" w:rsidP="0094020B">
            <w:pPr>
              <w:pStyle w:val="TAC"/>
              <w:rPr>
                <w:kern w:val="2"/>
                <w:szCs w:val="22"/>
                <w:lang w:val="en-US"/>
              </w:rPr>
            </w:pPr>
            <w:r w:rsidRPr="00C30686">
              <w:rPr>
                <w:rFonts w:cs="Arial"/>
                <w:kern w:val="2"/>
                <w:szCs w:val="18"/>
                <w:lang w:val="en-US"/>
              </w:rPr>
              <w:t>1</w:t>
            </w:r>
          </w:p>
        </w:tc>
      </w:tr>
      <w:tr w:rsidR="006F6378" w:rsidRPr="00C30686" w14:paraId="6C345A40" w14:textId="77777777" w:rsidTr="004F423A">
        <w:trPr>
          <w:trHeight w:val="29"/>
        </w:trPr>
        <w:tc>
          <w:tcPr>
            <w:tcW w:w="2742" w:type="dxa"/>
            <w:tcBorders>
              <w:top w:val="nil"/>
              <w:left w:val="single" w:sz="4" w:space="0" w:color="auto"/>
              <w:bottom w:val="nil"/>
              <w:right w:val="single" w:sz="4" w:space="0" w:color="auto"/>
            </w:tcBorders>
            <w:vAlign w:val="center"/>
          </w:tcPr>
          <w:p w14:paraId="333664D4"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48C6E18C"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0C78B1C" w14:textId="77777777" w:rsidR="006F6378" w:rsidRPr="00C30686" w:rsidRDefault="006F6378" w:rsidP="0094020B">
            <w:pPr>
              <w:pStyle w:val="TAC"/>
              <w:rPr>
                <w:kern w:val="2"/>
                <w:szCs w:val="22"/>
                <w:lang w:val="en-US"/>
              </w:rPr>
            </w:pPr>
            <w:r w:rsidRPr="00C30686">
              <w:rPr>
                <w:rFonts w:cs="Arial"/>
                <w:kern w:val="2"/>
                <w:szCs w:val="18"/>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52305D14" w14:textId="77777777" w:rsidR="006F6378" w:rsidRPr="00C30686" w:rsidRDefault="006F6378" w:rsidP="0094020B">
            <w:pPr>
              <w:pStyle w:val="TAC"/>
              <w:rPr>
                <w:rFonts w:ascii="Calibri" w:hAnsi="Calibri"/>
                <w:kern w:val="2"/>
                <w:sz w:val="21"/>
                <w:lang w:val="en-US" w:eastAsia="zh-CN"/>
              </w:rPr>
            </w:pPr>
            <w:r w:rsidRPr="00C30686">
              <w:rPr>
                <w:lang w:val="en-US" w:eastAsia="zh-CN" w:bidi="ar"/>
              </w:rPr>
              <w:t>5, 10, 15, 20, 25, 30, 40</w:t>
            </w:r>
          </w:p>
        </w:tc>
        <w:tc>
          <w:tcPr>
            <w:tcW w:w="2445" w:type="dxa"/>
            <w:tcBorders>
              <w:top w:val="nil"/>
              <w:left w:val="single" w:sz="4" w:space="0" w:color="auto"/>
              <w:bottom w:val="nil"/>
              <w:right w:val="single" w:sz="4" w:space="0" w:color="auto"/>
            </w:tcBorders>
            <w:vAlign w:val="center"/>
          </w:tcPr>
          <w:p w14:paraId="246FB30A" w14:textId="77777777" w:rsidR="006F6378" w:rsidRPr="00C30686" w:rsidRDefault="006F6378" w:rsidP="0094020B">
            <w:pPr>
              <w:pStyle w:val="TAC"/>
              <w:rPr>
                <w:kern w:val="2"/>
                <w:szCs w:val="22"/>
                <w:lang w:val="en-US"/>
              </w:rPr>
            </w:pPr>
          </w:p>
        </w:tc>
      </w:tr>
      <w:tr w:rsidR="006F6378" w:rsidRPr="00C30686" w14:paraId="75192E8E"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F773E5D"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0CA04C08"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C918500" w14:textId="77777777" w:rsidR="006F6378" w:rsidRPr="00C30686" w:rsidRDefault="006F6378" w:rsidP="0094020B">
            <w:pPr>
              <w:pStyle w:val="TAC"/>
              <w:rPr>
                <w:kern w:val="2"/>
                <w:szCs w:val="22"/>
                <w:lang w:val="en-US"/>
              </w:rPr>
            </w:pPr>
            <w:r w:rsidRPr="00C30686">
              <w:rPr>
                <w:rFonts w:cs="Arial"/>
                <w:kern w:val="2"/>
                <w:szCs w:val="18"/>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75A856BE" w14:textId="77777777" w:rsidR="006F6378" w:rsidRPr="00C30686" w:rsidRDefault="006F6378" w:rsidP="0094020B">
            <w:pPr>
              <w:pStyle w:val="TAC"/>
              <w:rPr>
                <w:rFonts w:ascii="Calibri" w:hAnsi="Calibri"/>
                <w:kern w:val="2"/>
                <w:sz w:val="21"/>
                <w:lang w:val="en-US" w:eastAsia="zh-CN"/>
              </w:rPr>
            </w:pPr>
            <w:r w:rsidRPr="00C30686">
              <w:rPr>
                <w:lang w:val="en-US" w:eastAsia="zh-CN" w:bidi="ar"/>
              </w:rPr>
              <w:t>CA_n77C_BCS1</w:t>
            </w:r>
          </w:p>
        </w:tc>
        <w:tc>
          <w:tcPr>
            <w:tcW w:w="2445" w:type="dxa"/>
            <w:tcBorders>
              <w:top w:val="nil"/>
              <w:left w:val="single" w:sz="4" w:space="0" w:color="auto"/>
              <w:bottom w:val="single" w:sz="4" w:space="0" w:color="auto"/>
              <w:right w:val="single" w:sz="4" w:space="0" w:color="auto"/>
            </w:tcBorders>
            <w:vAlign w:val="center"/>
          </w:tcPr>
          <w:p w14:paraId="5614C011" w14:textId="77777777" w:rsidR="006F6378" w:rsidRPr="00C30686" w:rsidRDefault="006F6378" w:rsidP="0094020B">
            <w:pPr>
              <w:pStyle w:val="TAC"/>
              <w:rPr>
                <w:kern w:val="2"/>
                <w:szCs w:val="22"/>
                <w:lang w:val="en-US"/>
              </w:rPr>
            </w:pPr>
          </w:p>
        </w:tc>
      </w:tr>
      <w:tr w:rsidR="006F6378" w:rsidRPr="00C30686" w14:paraId="57B161E4"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21BEA61" w14:textId="77777777" w:rsidR="006F6378" w:rsidRPr="00C30686" w:rsidRDefault="006F6378" w:rsidP="0094020B">
            <w:pPr>
              <w:pStyle w:val="TAC"/>
              <w:rPr>
                <w:kern w:val="2"/>
                <w:szCs w:val="22"/>
                <w:lang w:val="en-US"/>
              </w:rPr>
            </w:pPr>
            <w:r w:rsidRPr="00C30686">
              <w:rPr>
                <w:kern w:val="2"/>
              </w:rPr>
              <w:br w:type="page"/>
            </w:r>
            <w:r w:rsidRPr="00C30686">
              <w:rPr>
                <w:kern w:val="2"/>
                <w:szCs w:val="22"/>
              </w:rPr>
              <w:t>CA_n48B-n66A-n77C</w:t>
            </w:r>
          </w:p>
        </w:tc>
        <w:tc>
          <w:tcPr>
            <w:tcW w:w="2785" w:type="dxa"/>
            <w:tcBorders>
              <w:top w:val="single" w:sz="4" w:space="0" w:color="auto"/>
              <w:left w:val="single" w:sz="4" w:space="0" w:color="auto"/>
              <w:bottom w:val="nil"/>
              <w:right w:val="single" w:sz="4" w:space="0" w:color="auto"/>
            </w:tcBorders>
            <w:vAlign w:val="center"/>
          </w:tcPr>
          <w:p w14:paraId="63FB818C" w14:textId="77777777" w:rsidR="006F6378" w:rsidRPr="00C30686" w:rsidRDefault="006F6378" w:rsidP="0094020B">
            <w:pPr>
              <w:pStyle w:val="TAC"/>
              <w:rPr>
                <w:rFonts w:eastAsiaTheme="minorEastAsia"/>
                <w:color w:val="000000" w:themeColor="text1"/>
                <w:szCs w:val="18"/>
                <w:lang w:val="en-US" w:eastAsia="zh-CN"/>
              </w:rPr>
            </w:pPr>
            <w:r w:rsidRPr="00C30686">
              <w:rPr>
                <w:rFonts w:eastAsiaTheme="minorEastAsia"/>
                <w:color w:val="000000" w:themeColor="text1"/>
                <w:szCs w:val="18"/>
                <w:lang w:val="en-US" w:eastAsia="zh-CN"/>
              </w:rPr>
              <w:t>CA_n48A-n66A</w:t>
            </w:r>
          </w:p>
          <w:p w14:paraId="42A5D0CB" w14:textId="77777777" w:rsidR="006F6378" w:rsidRPr="00C30686" w:rsidRDefault="006F6378" w:rsidP="0094020B">
            <w:pPr>
              <w:pStyle w:val="TAC"/>
              <w:rPr>
                <w:rFonts w:eastAsiaTheme="minorEastAsia"/>
                <w:color w:val="000000" w:themeColor="text1"/>
                <w:szCs w:val="18"/>
                <w:lang w:eastAsia="zh-CN"/>
              </w:rPr>
            </w:pPr>
            <w:r w:rsidRPr="00C30686">
              <w:rPr>
                <w:rFonts w:eastAsiaTheme="minorEastAsia"/>
                <w:color w:val="000000" w:themeColor="text1"/>
                <w:szCs w:val="18"/>
                <w:lang w:eastAsia="zh-CN"/>
              </w:rPr>
              <w:t>CA_n66A-n77A</w:t>
            </w:r>
          </w:p>
          <w:p w14:paraId="6E47DC07" w14:textId="77777777" w:rsidR="006F6378" w:rsidRPr="00C30686" w:rsidRDefault="006F6378" w:rsidP="0094020B">
            <w:pPr>
              <w:pStyle w:val="TAC"/>
              <w:rPr>
                <w:kern w:val="2"/>
                <w:szCs w:val="22"/>
                <w:lang w:val="en-US"/>
              </w:rPr>
            </w:pPr>
            <w:r w:rsidRPr="00C30686">
              <w:rPr>
                <w:rFonts w:eastAsiaTheme="minorEastAsia"/>
                <w:color w:val="000000" w:themeColor="text1"/>
                <w:szCs w:val="18"/>
                <w:lang w:eastAsia="zh-CN"/>
              </w:rPr>
              <w:t>CA_n77C</w:t>
            </w:r>
          </w:p>
        </w:tc>
        <w:tc>
          <w:tcPr>
            <w:tcW w:w="1259" w:type="dxa"/>
            <w:tcBorders>
              <w:top w:val="single" w:sz="4" w:space="0" w:color="auto"/>
              <w:left w:val="single" w:sz="4" w:space="0" w:color="auto"/>
              <w:bottom w:val="single" w:sz="4" w:space="0" w:color="auto"/>
              <w:right w:val="single" w:sz="4" w:space="0" w:color="auto"/>
            </w:tcBorders>
            <w:vAlign w:val="center"/>
          </w:tcPr>
          <w:p w14:paraId="55D0E20A" w14:textId="77777777" w:rsidR="006F6378" w:rsidRPr="00C30686" w:rsidRDefault="006F6378" w:rsidP="0094020B">
            <w:pPr>
              <w:pStyle w:val="TAC"/>
              <w:rPr>
                <w:rFonts w:cs="Arial"/>
                <w:kern w:val="2"/>
                <w:szCs w:val="18"/>
                <w:lang w:val="en-US"/>
              </w:rPr>
            </w:pPr>
            <w:r w:rsidRPr="00C30686">
              <w:rPr>
                <w:rFonts w:cs="Arial"/>
                <w:kern w:val="2"/>
                <w:szCs w:val="18"/>
                <w:lang w:val="en-US"/>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497C903E" w14:textId="77777777" w:rsidR="006F6378" w:rsidRPr="00C30686" w:rsidRDefault="006F6378" w:rsidP="0094020B">
            <w:pPr>
              <w:pStyle w:val="TAC"/>
              <w:rPr>
                <w:lang w:val="en-US" w:eastAsia="zh-CN" w:bidi="ar"/>
              </w:rPr>
            </w:pPr>
            <w:r w:rsidRPr="00C30686">
              <w:rPr>
                <w:lang w:val="en-US" w:eastAsia="zh-CN" w:bidi="ar"/>
              </w:rPr>
              <w:t>CA_n48B_BCS2</w:t>
            </w:r>
          </w:p>
        </w:tc>
        <w:tc>
          <w:tcPr>
            <w:tcW w:w="2445" w:type="dxa"/>
            <w:tcBorders>
              <w:top w:val="single" w:sz="4" w:space="0" w:color="auto"/>
              <w:left w:val="single" w:sz="4" w:space="0" w:color="auto"/>
              <w:bottom w:val="nil"/>
              <w:right w:val="single" w:sz="4" w:space="0" w:color="auto"/>
            </w:tcBorders>
            <w:vAlign w:val="center"/>
          </w:tcPr>
          <w:p w14:paraId="4AB688F8" w14:textId="77777777" w:rsidR="006F6378" w:rsidRPr="00C30686" w:rsidRDefault="006F6378" w:rsidP="0094020B">
            <w:pPr>
              <w:pStyle w:val="TAC"/>
              <w:rPr>
                <w:kern w:val="2"/>
                <w:szCs w:val="22"/>
                <w:lang w:val="en-US"/>
              </w:rPr>
            </w:pPr>
            <w:r w:rsidRPr="00C30686">
              <w:rPr>
                <w:rFonts w:cs="Arial"/>
                <w:kern w:val="2"/>
                <w:szCs w:val="18"/>
                <w:lang w:val="en-US"/>
              </w:rPr>
              <w:t>0</w:t>
            </w:r>
          </w:p>
        </w:tc>
      </w:tr>
      <w:tr w:rsidR="006F6378" w:rsidRPr="00C30686" w14:paraId="7E272DE2" w14:textId="77777777" w:rsidTr="004F423A">
        <w:trPr>
          <w:trHeight w:val="29"/>
        </w:trPr>
        <w:tc>
          <w:tcPr>
            <w:tcW w:w="2742" w:type="dxa"/>
            <w:tcBorders>
              <w:top w:val="nil"/>
              <w:left w:val="single" w:sz="4" w:space="0" w:color="auto"/>
              <w:bottom w:val="nil"/>
              <w:right w:val="single" w:sz="4" w:space="0" w:color="auto"/>
            </w:tcBorders>
            <w:vAlign w:val="center"/>
          </w:tcPr>
          <w:p w14:paraId="4B0552D3"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2647512E"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902141A" w14:textId="77777777" w:rsidR="006F6378" w:rsidRPr="00C30686" w:rsidRDefault="006F6378" w:rsidP="0094020B">
            <w:pPr>
              <w:pStyle w:val="TAC"/>
              <w:rPr>
                <w:rFonts w:cs="Arial"/>
                <w:kern w:val="2"/>
                <w:szCs w:val="18"/>
                <w:lang w:val="en-US"/>
              </w:rPr>
            </w:pPr>
            <w:r w:rsidRPr="00C30686">
              <w:rPr>
                <w:rFonts w:cs="Arial"/>
                <w:kern w:val="2"/>
                <w:szCs w:val="18"/>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7FC9DA5F" w14:textId="77777777" w:rsidR="006F6378" w:rsidRPr="00C30686" w:rsidRDefault="006F6378" w:rsidP="0094020B">
            <w:pPr>
              <w:pStyle w:val="TAC"/>
              <w:rPr>
                <w:lang w:val="en-US" w:eastAsia="zh-CN" w:bidi="ar"/>
              </w:rPr>
            </w:pPr>
            <w:r w:rsidRPr="00C30686">
              <w:rPr>
                <w:lang w:val="en-US" w:eastAsia="zh-CN" w:bidi="ar"/>
              </w:rPr>
              <w:t>5, 10, 15, 20, 25, 30, 40</w:t>
            </w:r>
          </w:p>
        </w:tc>
        <w:tc>
          <w:tcPr>
            <w:tcW w:w="2445" w:type="dxa"/>
            <w:tcBorders>
              <w:top w:val="nil"/>
              <w:left w:val="single" w:sz="4" w:space="0" w:color="auto"/>
              <w:bottom w:val="nil"/>
              <w:right w:val="single" w:sz="4" w:space="0" w:color="auto"/>
            </w:tcBorders>
            <w:vAlign w:val="center"/>
          </w:tcPr>
          <w:p w14:paraId="7DCB5FCD" w14:textId="77777777" w:rsidR="006F6378" w:rsidRPr="00C30686" w:rsidRDefault="006F6378" w:rsidP="0094020B">
            <w:pPr>
              <w:pStyle w:val="TAC"/>
              <w:rPr>
                <w:kern w:val="2"/>
                <w:szCs w:val="22"/>
                <w:lang w:val="en-US"/>
              </w:rPr>
            </w:pPr>
          </w:p>
        </w:tc>
      </w:tr>
      <w:tr w:rsidR="006F6378" w:rsidRPr="00C30686" w14:paraId="6FAF3DC6"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40184564"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7E2AE4C4"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E97326E" w14:textId="77777777" w:rsidR="006F6378" w:rsidRPr="00C30686" w:rsidRDefault="006F6378" w:rsidP="0094020B">
            <w:pPr>
              <w:pStyle w:val="TAC"/>
              <w:rPr>
                <w:rFonts w:cs="Arial"/>
                <w:kern w:val="2"/>
                <w:szCs w:val="18"/>
                <w:lang w:val="en-US"/>
              </w:rPr>
            </w:pPr>
            <w:r w:rsidRPr="00C30686">
              <w:rPr>
                <w:rFonts w:cs="Arial"/>
                <w:kern w:val="2"/>
                <w:szCs w:val="18"/>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9769049" w14:textId="77777777" w:rsidR="006F6378" w:rsidRPr="00C30686" w:rsidRDefault="006F6378" w:rsidP="0094020B">
            <w:pPr>
              <w:pStyle w:val="TAC"/>
              <w:rPr>
                <w:lang w:val="en-US" w:eastAsia="zh-CN" w:bidi="ar"/>
              </w:rPr>
            </w:pPr>
            <w:r w:rsidRPr="00C30686">
              <w:rPr>
                <w:lang w:val="en-US" w:eastAsia="zh-CN" w:bidi="ar"/>
              </w:rPr>
              <w:t>CA_n77C_BCS1</w:t>
            </w:r>
          </w:p>
        </w:tc>
        <w:tc>
          <w:tcPr>
            <w:tcW w:w="2445" w:type="dxa"/>
            <w:tcBorders>
              <w:top w:val="nil"/>
              <w:left w:val="single" w:sz="4" w:space="0" w:color="auto"/>
              <w:bottom w:val="single" w:sz="4" w:space="0" w:color="auto"/>
              <w:right w:val="single" w:sz="4" w:space="0" w:color="auto"/>
            </w:tcBorders>
            <w:vAlign w:val="center"/>
          </w:tcPr>
          <w:p w14:paraId="748A10B1" w14:textId="77777777" w:rsidR="006F6378" w:rsidRPr="00C30686" w:rsidRDefault="006F6378" w:rsidP="0094020B">
            <w:pPr>
              <w:pStyle w:val="TAC"/>
              <w:rPr>
                <w:kern w:val="2"/>
                <w:szCs w:val="22"/>
                <w:lang w:val="en-US"/>
              </w:rPr>
            </w:pPr>
          </w:p>
        </w:tc>
      </w:tr>
      <w:tr w:rsidR="006F6378" w:rsidRPr="00C30686" w14:paraId="09CA2F6E"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0E1CF4A" w14:textId="77777777" w:rsidR="006F6378" w:rsidRPr="00C30686" w:rsidRDefault="006F6378" w:rsidP="0094020B">
            <w:pPr>
              <w:pStyle w:val="TAC"/>
              <w:rPr>
                <w:kern w:val="2"/>
                <w:szCs w:val="22"/>
                <w:lang w:val="en-US"/>
              </w:rPr>
            </w:pPr>
            <w:r w:rsidRPr="00C30686">
              <w:rPr>
                <w:kern w:val="2"/>
                <w:lang w:val="en-US"/>
              </w:rPr>
              <w:br w:type="page"/>
            </w:r>
            <w:r w:rsidRPr="00C30686">
              <w:rPr>
                <w:kern w:val="2"/>
                <w:szCs w:val="22"/>
                <w:lang w:val="en-US"/>
              </w:rPr>
              <w:t>CA_n48B-n66A-n77A</w:t>
            </w:r>
          </w:p>
        </w:tc>
        <w:tc>
          <w:tcPr>
            <w:tcW w:w="2785" w:type="dxa"/>
            <w:tcBorders>
              <w:top w:val="single" w:sz="4" w:space="0" w:color="auto"/>
              <w:left w:val="single" w:sz="4" w:space="0" w:color="auto"/>
              <w:bottom w:val="nil"/>
              <w:right w:val="single" w:sz="4" w:space="0" w:color="auto"/>
            </w:tcBorders>
            <w:vAlign w:val="center"/>
          </w:tcPr>
          <w:p w14:paraId="61DA152F" w14:textId="77777777" w:rsidR="006F6378" w:rsidRPr="00C30686" w:rsidRDefault="006F6378" w:rsidP="0094020B">
            <w:pPr>
              <w:pStyle w:val="TAC"/>
              <w:rPr>
                <w:rFonts w:eastAsiaTheme="minorEastAsia"/>
                <w:color w:val="000000" w:themeColor="text1"/>
                <w:szCs w:val="18"/>
                <w:lang w:val="en-US" w:eastAsia="zh-CN"/>
              </w:rPr>
            </w:pPr>
            <w:r w:rsidRPr="00C30686">
              <w:rPr>
                <w:rFonts w:eastAsiaTheme="minorEastAsia"/>
                <w:color w:val="000000" w:themeColor="text1"/>
                <w:szCs w:val="18"/>
                <w:lang w:val="en-US" w:eastAsia="zh-CN"/>
              </w:rPr>
              <w:t>CA_n48A-n66A</w:t>
            </w:r>
          </w:p>
          <w:p w14:paraId="066B9AF9" w14:textId="77777777" w:rsidR="006F6378" w:rsidRPr="00C30686" w:rsidRDefault="006F6378" w:rsidP="0094020B">
            <w:pPr>
              <w:pStyle w:val="TAC"/>
              <w:rPr>
                <w:rFonts w:eastAsiaTheme="minorEastAsia"/>
                <w:color w:val="000000" w:themeColor="text1"/>
                <w:szCs w:val="18"/>
                <w:lang w:val="en-US" w:eastAsia="zh-CN"/>
              </w:rPr>
            </w:pPr>
            <w:r w:rsidRPr="00C30686">
              <w:rPr>
                <w:rFonts w:eastAsiaTheme="minorEastAsia"/>
                <w:color w:val="000000" w:themeColor="text1"/>
                <w:szCs w:val="18"/>
                <w:lang w:val="en-US" w:eastAsia="zh-CN"/>
              </w:rPr>
              <w:t>CA_n66A-n77A</w:t>
            </w:r>
          </w:p>
        </w:tc>
        <w:tc>
          <w:tcPr>
            <w:tcW w:w="1259" w:type="dxa"/>
            <w:tcBorders>
              <w:top w:val="single" w:sz="4" w:space="0" w:color="auto"/>
              <w:left w:val="single" w:sz="4" w:space="0" w:color="auto"/>
              <w:bottom w:val="single" w:sz="4" w:space="0" w:color="auto"/>
              <w:right w:val="single" w:sz="4" w:space="0" w:color="auto"/>
            </w:tcBorders>
            <w:vAlign w:val="center"/>
          </w:tcPr>
          <w:p w14:paraId="6924EF56" w14:textId="77777777" w:rsidR="006F6378" w:rsidRPr="00C30686" w:rsidRDefault="006F6378" w:rsidP="0094020B">
            <w:pPr>
              <w:pStyle w:val="TAC"/>
              <w:rPr>
                <w:kern w:val="2"/>
                <w:szCs w:val="22"/>
                <w:lang w:val="en-US"/>
              </w:rPr>
            </w:pPr>
            <w:r w:rsidRPr="00C30686">
              <w:rPr>
                <w:kern w:val="2"/>
                <w:szCs w:val="22"/>
                <w:lang w:val="en-US"/>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48FEAEE0"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CA_n48B_BCS0</w:t>
            </w:r>
          </w:p>
        </w:tc>
        <w:tc>
          <w:tcPr>
            <w:tcW w:w="2445" w:type="dxa"/>
            <w:tcBorders>
              <w:top w:val="single" w:sz="4" w:space="0" w:color="auto"/>
              <w:left w:val="single" w:sz="4" w:space="0" w:color="auto"/>
              <w:bottom w:val="nil"/>
              <w:right w:val="single" w:sz="4" w:space="0" w:color="auto"/>
            </w:tcBorders>
            <w:vAlign w:val="center"/>
          </w:tcPr>
          <w:p w14:paraId="6D87B225" w14:textId="77777777" w:rsidR="006F6378" w:rsidRPr="00C30686" w:rsidRDefault="006F6378" w:rsidP="0094020B">
            <w:pPr>
              <w:pStyle w:val="TAC"/>
              <w:rPr>
                <w:kern w:val="2"/>
                <w:szCs w:val="22"/>
                <w:lang w:val="en-US"/>
              </w:rPr>
            </w:pPr>
            <w:r w:rsidRPr="00C30686">
              <w:rPr>
                <w:kern w:val="2"/>
                <w:szCs w:val="22"/>
                <w:lang w:val="en-US"/>
              </w:rPr>
              <w:t>0</w:t>
            </w:r>
          </w:p>
        </w:tc>
      </w:tr>
      <w:tr w:rsidR="006F6378" w:rsidRPr="00C30686" w14:paraId="5F27088A" w14:textId="77777777" w:rsidTr="004F423A">
        <w:trPr>
          <w:trHeight w:val="29"/>
        </w:trPr>
        <w:tc>
          <w:tcPr>
            <w:tcW w:w="2742" w:type="dxa"/>
            <w:tcBorders>
              <w:top w:val="nil"/>
              <w:left w:val="single" w:sz="4" w:space="0" w:color="auto"/>
              <w:bottom w:val="nil"/>
              <w:right w:val="single" w:sz="4" w:space="0" w:color="auto"/>
            </w:tcBorders>
            <w:vAlign w:val="center"/>
          </w:tcPr>
          <w:p w14:paraId="2C8A3759"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4D7A2780"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24A2EFE" w14:textId="77777777" w:rsidR="006F6378" w:rsidRPr="00C30686" w:rsidRDefault="006F6378" w:rsidP="0094020B">
            <w:pPr>
              <w:pStyle w:val="TAC"/>
              <w:rPr>
                <w:kern w:val="2"/>
                <w:szCs w:val="22"/>
                <w:lang w:val="en-US"/>
              </w:rPr>
            </w:pPr>
            <w:r w:rsidRPr="00C30686">
              <w:rPr>
                <w:kern w:val="2"/>
                <w:szCs w:val="22"/>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52F9A9C7"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5, 10, 15, 20, 25, 30, 40</w:t>
            </w:r>
          </w:p>
        </w:tc>
        <w:tc>
          <w:tcPr>
            <w:tcW w:w="2445" w:type="dxa"/>
            <w:tcBorders>
              <w:top w:val="nil"/>
              <w:left w:val="single" w:sz="4" w:space="0" w:color="auto"/>
              <w:bottom w:val="nil"/>
              <w:right w:val="single" w:sz="4" w:space="0" w:color="auto"/>
            </w:tcBorders>
            <w:vAlign w:val="center"/>
          </w:tcPr>
          <w:p w14:paraId="4EF31986" w14:textId="77777777" w:rsidR="006F6378" w:rsidRPr="00C30686" w:rsidRDefault="006F6378" w:rsidP="0094020B">
            <w:pPr>
              <w:pStyle w:val="TAC"/>
              <w:rPr>
                <w:kern w:val="2"/>
                <w:szCs w:val="22"/>
                <w:lang w:val="en-US"/>
              </w:rPr>
            </w:pPr>
          </w:p>
        </w:tc>
      </w:tr>
      <w:tr w:rsidR="006F6378" w:rsidRPr="00C30686" w14:paraId="1E4C247A" w14:textId="77777777" w:rsidTr="004F423A">
        <w:trPr>
          <w:trHeight w:val="29"/>
        </w:trPr>
        <w:tc>
          <w:tcPr>
            <w:tcW w:w="2742" w:type="dxa"/>
            <w:tcBorders>
              <w:top w:val="nil"/>
              <w:left w:val="single" w:sz="4" w:space="0" w:color="auto"/>
              <w:bottom w:val="nil"/>
              <w:right w:val="single" w:sz="4" w:space="0" w:color="auto"/>
            </w:tcBorders>
            <w:vAlign w:val="center"/>
          </w:tcPr>
          <w:p w14:paraId="777F6E52"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6EB837F9"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C4832C9" w14:textId="77777777" w:rsidR="006F6378" w:rsidRPr="00C30686" w:rsidRDefault="006F6378" w:rsidP="0094020B">
            <w:pPr>
              <w:pStyle w:val="TAC"/>
              <w:rPr>
                <w:kern w:val="2"/>
                <w:szCs w:val="22"/>
                <w:lang w:val="en-US"/>
              </w:rPr>
            </w:pPr>
            <w:r w:rsidRPr="00C30686">
              <w:rPr>
                <w:kern w:val="2"/>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68D10F13"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373C45BD" w14:textId="77777777" w:rsidR="006F6378" w:rsidRPr="00C30686" w:rsidRDefault="006F6378" w:rsidP="0094020B">
            <w:pPr>
              <w:pStyle w:val="TAC"/>
              <w:rPr>
                <w:kern w:val="2"/>
                <w:szCs w:val="22"/>
                <w:lang w:val="en-US"/>
              </w:rPr>
            </w:pPr>
          </w:p>
        </w:tc>
      </w:tr>
      <w:tr w:rsidR="006F6378" w:rsidRPr="00C30686" w14:paraId="4E3729F0" w14:textId="77777777" w:rsidTr="004F423A">
        <w:trPr>
          <w:trHeight w:val="29"/>
        </w:trPr>
        <w:tc>
          <w:tcPr>
            <w:tcW w:w="2742" w:type="dxa"/>
            <w:tcBorders>
              <w:top w:val="nil"/>
              <w:left w:val="single" w:sz="4" w:space="0" w:color="auto"/>
              <w:bottom w:val="nil"/>
              <w:right w:val="single" w:sz="4" w:space="0" w:color="auto"/>
            </w:tcBorders>
            <w:vAlign w:val="center"/>
          </w:tcPr>
          <w:p w14:paraId="6A20145D"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6BBA2EE4"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0A5CB60" w14:textId="77777777" w:rsidR="006F6378" w:rsidRPr="00C30686" w:rsidRDefault="006F6378" w:rsidP="0094020B">
            <w:pPr>
              <w:pStyle w:val="TAC"/>
              <w:rPr>
                <w:kern w:val="2"/>
                <w:szCs w:val="22"/>
                <w:lang w:val="en-US"/>
              </w:rPr>
            </w:pPr>
            <w:r w:rsidRPr="00C30686">
              <w:rPr>
                <w:kern w:val="2"/>
                <w:szCs w:val="22"/>
                <w:lang w:val="en-US"/>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5378071A"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CA_n48B_BCS1</w:t>
            </w:r>
          </w:p>
        </w:tc>
        <w:tc>
          <w:tcPr>
            <w:tcW w:w="2445" w:type="dxa"/>
            <w:tcBorders>
              <w:top w:val="single" w:sz="4" w:space="0" w:color="auto"/>
              <w:left w:val="single" w:sz="4" w:space="0" w:color="auto"/>
              <w:bottom w:val="nil"/>
              <w:right w:val="single" w:sz="4" w:space="0" w:color="auto"/>
            </w:tcBorders>
            <w:vAlign w:val="center"/>
          </w:tcPr>
          <w:p w14:paraId="3EB5597F" w14:textId="77777777" w:rsidR="006F6378" w:rsidRPr="00C30686" w:rsidRDefault="006F6378" w:rsidP="0094020B">
            <w:pPr>
              <w:pStyle w:val="TAC"/>
              <w:rPr>
                <w:kern w:val="2"/>
                <w:szCs w:val="22"/>
                <w:lang w:val="en-US"/>
              </w:rPr>
            </w:pPr>
            <w:r w:rsidRPr="00C30686">
              <w:rPr>
                <w:kern w:val="2"/>
                <w:szCs w:val="22"/>
                <w:lang w:val="en-US"/>
              </w:rPr>
              <w:t>1</w:t>
            </w:r>
          </w:p>
        </w:tc>
      </w:tr>
      <w:tr w:rsidR="006F6378" w:rsidRPr="00C30686" w14:paraId="2836BFB8" w14:textId="77777777" w:rsidTr="004F423A">
        <w:trPr>
          <w:trHeight w:val="29"/>
        </w:trPr>
        <w:tc>
          <w:tcPr>
            <w:tcW w:w="2742" w:type="dxa"/>
            <w:tcBorders>
              <w:top w:val="nil"/>
              <w:left w:val="single" w:sz="4" w:space="0" w:color="auto"/>
              <w:bottom w:val="nil"/>
              <w:right w:val="single" w:sz="4" w:space="0" w:color="auto"/>
            </w:tcBorders>
            <w:vAlign w:val="center"/>
          </w:tcPr>
          <w:p w14:paraId="3550BCFF"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756F502F"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A641B34" w14:textId="77777777" w:rsidR="006F6378" w:rsidRPr="00C30686" w:rsidRDefault="006F6378" w:rsidP="0094020B">
            <w:pPr>
              <w:pStyle w:val="TAC"/>
              <w:rPr>
                <w:kern w:val="2"/>
                <w:szCs w:val="22"/>
                <w:lang w:val="en-US"/>
              </w:rPr>
            </w:pPr>
            <w:r w:rsidRPr="00C30686">
              <w:rPr>
                <w:kern w:val="2"/>
                <w:szCs w:val="22"/>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7D7464BE"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5, 10, 15, 20, 25, 30, 40</w:t>
            </w:r>
          </w:p>
        </w:tc>
        <w:tc>
          <w:tcPr>
            <w:tcW w:w="2445" w:type="dxa"/>
            <w:tcBorders>
              <w:top w:val="nil"/>
              <w:left w:val="single" w:sz="4" w:space="0" w:color="auto"/>
              <w:bottom w:val="nil"/>
              <w:right w:val="single" w:sz="4" w:space="0" w:color="auto"/>
            </w:tcBorders>
            <w:vAlign w:val="center"/>
          </w:tcPr>
          <w:p w14:paraId="7549B878" w14:textId="77777777" w:rsidR="006F6378" w:rsidRPr="00C30686" w:rsidRDefault="006F6378" w:rsidP="0094020B">
            <w:pPr>
              <w:pStyle w:val="TAC"/>
              <w:rPr>
                <w:kern w:val="2"/>
                <w:szCs w:val="22"/>
                <w:lang w:val="en-US"/>
              </w:rPr>
            </w:pPr>
          </w:p>
        </w:tc>
      </w:tr>
      <w:tr w:rsidR="006F6378" w:rsidRPr="00C30686" w14:paraId="1B32FA93" w14:textId="77777777" w:rsidTr="004F423A">
        <w:trPr>
          <w:trHeight w:val="29"/>
        </w:trPr>
        <w:tc>
          <w:tcPr>
            <w:tcW w:w="2742" w:type="dxa"/>
            <w:tcBorders>
              <w:top w:val="nil"/>
              <w:left w:val="single" w:sz="4" w:space="0" w:color="auto"/>
              <w:bottom w:val="nil"/>
              <w:right w:val="single" w:sz="4" w:space="0" w:color="auto"/>
            </w:tcBorders>
            <w:vAlign w:val="center"/>
          </w:tcPr>
          <w:p w14:paraId="5765AD84"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72BE7937"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03D3223" w14:textId="77777777" w:rsidR="006F6378" w:rsidRPr="00C30686" w:rsidRDefault="006F6378" w:rsidP="0094020B">
            <w:pPr>
              <w:pStyle w:val="TAC"/>
              <w:rPr>
                <w:kern w:val="2"/>
                <w:szCs w:val="22"/>
                <w:lang w:val="en-US"/>
              </w:rPr>
            </w:pPr>
            <w:r w:rsidRPr="00C30686">
              <w:rPr>
                <w:kern w:val="2"/>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6B925A2"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57E5852D" w14:textId="77777777" w:rsidR="006F6378" w:rsidRPr="00C30686" w:rsidRDefault="006F6378" w:rsidP="0094020B">
            <w:pPr>
              <w:pStyle w:val="TAC"/>
              <w:rPr>
                <w:kern w:val="2"/>
                <w:szCs w:val="22"/>
                <w:lang w:val="en-US"/>
              </w:rPr>
            </w:pPr>
          </w:p>
        </w:tc>
      </w:tr>
      <w:tr w:rsidR="006F6378" w:rsidRPr="00C30686" w14:paraId="2200F1C5" w14:textId="77777777" w:rsidTr="004F423A">
        <w:trPr>
          <w:trHeight w:val="29"/>
        </w:trPr>
        <w:tc>
          <w:tcPr>
            <w:tcW w:w="2742" w:type="dxa"/>
            <w:tcBorders>
              <w:top w:val="nil"/>
              <w:left w:val="single" w:sz="4" w:space="0" w:color="auto"/>
              <w:bottom w:val="nil"/>
              <w:right w:val="single" w:sz="4" w:space="0" w:color="auto"/>
            </w:tcBorders>
            <w:vAlign w:val="center"/>
          </w:tcPr>
          <w:p w14:paraId="0DC38A1C"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21960A33"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411F895" w14:textId="77777777" w:rsidR="006F6378" w:rsidRPr="00C30686" w:rsidRDefault="006F6378" w:rsidP="0094020B">
            <w:pPr>
              <w:pStyle w:val="TAC"/>
              <w:rPr>
                <w:kern w:val="2"/>
                <w:szCs w:val="22"/>
                <w:lang w:val="en-US"/>
              </w:rPr>
            </w:pPr>
            <w:r w:rsidRPr="00C30686">
              <w:rPr>
                <w:kern w:val="2"/>
                <w:szCs w:val="22"/>
                <w:lang w:val="en-US"/>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107A2C7F"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CA_n48B_BCS2</w:t>
            </w:r>
          </w:p>
        </w:tc>
        <w:tc>
          <w:tcPr>
            <w:tcW w:w="2445" w:type="dxa"/>
            <w:tcBorders>
              <w:top w:val="single" w:sz="4" w:space="0" w:color="auto"/>
              <w:left w:val="single" w:sz="4" w:space="0" w:color="auto"/>
              <w:bottom w:val="nil"/>
              <w:right w:val="single" w:sz="4" w:space="0" w:color="auto"/>
            </w:tcBorders>
            <w:vAlign w:val="center"/>
          </w:tcPr>
          <w:p w14:paraId="3A09B8BD" w14:textId="77777777" w:rsidR="006F6378" w:rsidRPr="00C30686" w:rsidRDefault="006F6378" w:rsidP="0094020B">
            <w:pPr>
              <w:pStyle w:val="TAC"/>
              <w:rPr>
                <w:kern w:val="2"/>
                <w:szCs w:val="22"/>
                <w:lang w:val="en-US"/>
              </w:rPr>
            </w:pPr>
            <w:r w:rsidRPr="00C30686">
              <w:rPr>
                <w:kern w:val="2"/>
                <w:szCs w:val="22"/>
                <w:lang w:val="en-US"/>
              </w:rPr>
              <w:t>2</w:t>
            </w:r>
          </w:p>
        </w:tc>
      </w:tr>
      <w:tr w:rsidR="006F6378" w:rsidRPr="00C30686" w14:paraId="525DA5E9" w14:textId="77777777" w:rsidTr="004F423A">
        <w:trPr>
          <w:trHeight w:val="29"/>
        </w:trPr>
        <w:tc>
          <w:tcPr>
            <w:tcW w:w="2742" w:type="dxa"/>
            <w:tcBorders>
              <w:top w:val="nil"/>
              <w:left w:val="single" w:sz="4" w:space="0" w:color="auto"/>
              <w:bottom w:val="nil"/>
              <w:right w:val="single" w:sz="4" w:space="0" w:color="auto"/>
            </w:tcBorders>
            <w:vAlign w:val="center"/>
          </w:tcPr>
          <w:p w14:paraId="1947D482"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73B02CB5"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8AFFF69" w14:textId="77777777" w:rsidR="006F6378" w:rsidRPr="00C30686" w:rsidRDefault="006F6378" w:rsidP="0094020B">
            <w:pPr>
              <w:pStyle w:val="TAC"/>
              <w:rPr>
                <w:kern w:val="2"/>
                <w:szCs w:val="22"/>
                <w:lang w:val="en-US"/>
              </w:rPr>
            </w:pPr>
            <w:r w:rsidRPr="00C30686">
              <w:rPr>
                <w:kern w:val="2"/>
                <w:szCs w:val="22"/>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22E6291A"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5, 10, 15, 20, 25, 30, 40</w:t>
            </w:r>
          </w:p>
        </w:tc>
        <w:tc>
          <w:tcPr>
            <w:tcW w:w="2445" w:type="dxa"/>
            <w:tcBorders>
              <w:top w:val="nil"/>
              <w:left w:val="single" w:sz="4" w:space="0" w:color="auto"/>
              <w:bottom w:val="nil"/>
              <w:right w:val="single" w:sz="4" w:space="0" w:color="auto"/>
            </w:tcBorders>
            <w:vAlign w:val="center"/>
          </w:tcPr>
          <w:p w14:paraId="72C388A2" w14:textId="77777777" w:rsidR="006F6378" w:rsidRPr="00C30686" w:rsidRDefault="006F6378" w:rsidP="0094020B">
            <w:pPr>
              <w:pStyle w:val="TAC"/>
              <w:rPr>
                <w:kern w:val="2"/>
                <w:szCs w:val="22"/>
                <w:lang w:val="en-US"/>
              </w:rPr>
            </w:pPr>
          </w:p>
        </w:tc>
      </w:tr>
      <w:tr w:rsidR="006F6378" w:rsidRPr="00C30686" w14:paraId="7E467A6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DB2CD9C"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7F86BE12"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F36C806" w14:textId="77777777" w:rsidR="006F6378" w:rsidRPr="00C30686" w:rsidRDefault="006F6378" w:rsidP="0094020B">
            <w:pPr>
              <w:pStyle w:val="TAC"/>
              <w:rPr>
                <w:kern w:val="2"/>
                <w:szCs w:val="22"/>
                <w:lang w:val="en-US"/>
              </w:rPr>
            </w:pPr>
            <w:r w:rsidRPr="00C30686">
              <w:rPr>
                <w:kern w:val="2"/>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23A48864"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7A1121B1" w14:textId="77777777" w:rsidR="006F6378" w:rsidRPr="00C30686" w:rsidRDefault="006F6378" w:rsidP="0094020B">
            <w:pPr>
              <w:pStyle w:val="TAC"/>
              <w:rPr>
                <w:kern w:val="2"/>
                <w:szCs w:val="22"/>
                <w:lang w:val="en-US"/>
              </w:rPr>
            </w:pPr>
          </w:p>
        </w:tc>
      </w:tr>
      <w:tr w:rsidR="006F6378" w:rsidRPr="00C30686" w14:paraId="2C95A4E1"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0D3ED55" w14:textId="77777777" w:rsidR="006F6378" w:rsidRPr="00C30686" w:rsidRDefault="006F6378" w:rsidP="0094020B">
            <w:pPr>
              <w:pStyle w:val="TAC"/>
              <w:rPr>
                <w:kern w:val="2"/>
                <w:szCs w:val="22"/>
                <w:lang w:val="en-US"/>
              </w:rPr>
            </w:pPr>
            <w:r w:rsidRPr="00C30686">
              <w:rPr>
                <w:kern w:val="2"/>
                <w:szCs w:val="22"/>
                <w:lang w:val="en-US"/>
              </w:rPr>
              <w:t>CA_n48(2A)-n66A-n77A</w:t>
            </w:r>
          </w:p>
        </w:tc>
        <w:tc>
          <w:tcPr>
            <w:tcW w:w="2785" w:type="dxa"/>
            <w:tcBorders>
              <w:top w:val="single" w:sz="4" w:space="0" w:color="auto"/>
              <w:left w:val="single" w:sz="4" w:space="0" w:color="auto"/>
              <w:bottom w:val="nil"/>
              <w:right w:val="single" w:sz="4" w:space="0" w:color="auto"/>
            </w:tcBorders>
            <w:vAlign w:val="center"/>
          </w:tcPr>
          <w:p w14:paraId="0D44BD35" w14:textId="77777777" w:rsidR="006F6378" w:rsidRPr="00C30686" w:rsidRDefault="006F6378" w:rsidP="0094020B">
            <w:pPr>
              <w:pStyle w:val="TAC"/>
              <w:rPr>
                <w:rFonts w:eastAsiaTheme="minorEastAsia"/>
                <w:color w:val="000000" w:themeColor="text1"/>
                <w:szCs w:val="18"/>
                <w:lang w:val="en-US" w:eastAsia="zh-CN"/>
              </w:rPr>
            </w:pPr>
            <w:r w:rsidRPr="00C30686">
              <w:rPr>
                <w:rFonts w:eastAsiaTheme="minorEastAsia"/>
                <w:color w:val="000000" w:themeColor="text1"/>
                <w:szCs w:val="18"/>
                <w:lang w:val="en-US" w:eastAsia="zh-CN"/>
              </w:rPr>
              <w:t>CA_n48A-n66A</w:t>
            </w:r>
          </w:p>
          <w:p w14:paraId="211B6050" w14:textId="77777777" w:rsidR="006F6378" w:rsidRPr="00C30686" w:rsidRDefault="006F6378" w:rsidP="0094020B">
            <w:pPr>
              <w:pStyle w:val="TAC"/>
              <w:rPr>
                <w:kern w:val="2"/>
                <w:szCs w:val="22"/>
                <w:lang w:val="en-US"/>
              </w:rPr>
            </w:pPr>
            <w:r w:rsidRPr="00C30686">
              <w:rPr>
                <w:rFonts w:eastAsiaTheme="minorEastAsia"/>
                <w:color w:val="000000" w:themeColor="text1"/>
                <w:szCs w:val="18"/>
                <w:lang w:val="en-US" w:eastAsia="zh-CN"/>
              </w:rPr>
              <w:t>CA_n66A-n77A</w:t>
            </w:r>
          </w:p>
        </w:tc>
        <w:tc>
          <w:tcPr>
            <w:tcW w:w="1259" w:type="dxa"/>
            <w:tcBorders>
              <w:top w:val="single" w:sz="4" w:space="0" w:color="auto"/>
              <w:left w:val="single" w:sz="4" w:space="0" w:color="auto"/>
              <w:bottom w:val="single" w:sz="4" w:space="0" w:color="auto"/>
              <w:right w:val="single" w:sz="4" w:space="0" w:color="auto"/>
            </w:tcBorders>
            <w:vAlign w:val="center"/>
          </w:tcPr>
          <w:p w14:paraId="324AB089" w14:textId="77777777" w:rsidR="006F6378" w:rsidRPr="00C30686" w:rsidRDefault="006F6378" w:rsidP="0094020B">
            <w:pPr>
              <w:pStyle w:val="TAC"/>
              <w:rPr>
                <w:kern w:val="2"/>
                <w:szCs w:val="22"/>
                <w:lang w:val="en-US"/>
              </w:rPr>
            </w:pPr>
            <w:r w:rsidRPr="00C30686">
              <w:rPr>
                <w:kern w:val="2"/>
                <w:szCs w:val="22"/>
                <w:lang w:val="en-US"/>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76633894"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CA_n48(2A)_BCS0</w:t>
            </w:r>
          </w:p>
        </w:tc>
        <w:tc>
          <w:tcPr>
            <w:tcW w:w="2445" w:type="dxa"/>
            <w:tcBorders>
              <w:top w:val="single" w:sz="4" w:space="0" w:color="auto"/>
              <w:left w:val="single" w:sz="4" w:space="0" w:color="auto"/>
              <w:bottom w:val="nil"/>
              <w:right w:val="single" w:sz="4" w:space="0" w:color="auto"/>
            </w:tcBorders>
            <w:vAlign w:val="center"/>
          </w:tcPr>
          <w:p w14:paraId="577E8A8A" w14:textId="77777777" w:rsidR="006F6378" w:rsidRPr="00C30686" w:rsidRDefault="006F6378" w:rsidP="0094020B">
            <w:pPr>
              <w:pStyle w:val="TAC"/>
              <w:rPr>
                <w:kern w:val="2"/>
                <w:szCs w:val="22"/>
                <w:lang w:val="en-US"/>
              </w:rPr>
            </w:pPr>
            <w:r w:rsidRPr="00C30686">
              <w:rPr>
                <w:kern w:val="2"/>
                <w:szCs w:val="22"/>
                <w:lang w:val="en-US"/>
              </w:rPr>
              <w:t>0</w:t>
            </w:r>
          </w:p>
        </w:tc>
      </w:tr>
      <w:tr w:rsidR="006F6378" w:rsidRPr="00C30686" w14:paraId="2964E710" w14:textId="77777777" w:rsidTr="004F423A">
        <w:trPr>
          <w:trHeight w:val="29"/>
        </w:trPr>
        <w:tc>
          <w:tcPr>
            <w:tcW w:w="2742" w:type="dxa"/>
            <w:tcBorders>
              <w:top w:val="nil"/>
              <w:left w:val="single" w:sz="4" w:space="0" w:color="auto"/>
              <w:bottom w:val="nil"/>
              <w:right w:val="single" w:sz="4" w:space="0" w:color="auto"/>
            </w:tcBorders>
            <w:vAlign w:val="center"/>
          </w:tcPr>
          <w:p w14:paraId="03E30FED"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38E6B5D0"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5D9C7AE" w14:textId="77777777" w:rsidR="006F6378" w:rsidRPr="00C30686" w:rsidRDefault="006F6378" w:rsidP="0094020B">
            <w:pPr>
              <w:pStyle w:val="TAC"/>
              <w:rPr>
                <w:kern w:val="2"/>
                <w:szCs w:val="22"/>
                <w:lang w:val="en-US"/>
              </w:rPr>
            </w:pPr>
            <w:r w:rsidRPr="00C30686">
              <w:rPr>
                <w:kern w:val="2"/>
                <w:szCs w:val="22"/>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0ECE0CE5"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5, 10, 15, 20, 25, 30, 40</w:t>
            </w:r>
          </w:p>
        </w:tc>
        <w:tc>
          <w:tcPr>
            <w:tcW w:w="2445" w:type="dxa"/>
            <w:tcBorders>
              <w:top w:val="nil"/>
              <w:left w:val="single" w:sz="4" w:space="0" w:color="auto"/>
              <w:bottom w:val="nil"/>
              <w:right w:val="single" w:sz="4" w:space="0" w:color="auto"/>
            </w:tcBorders>
            <w:vAlign w:val="center"/>
          </w:tcPr>
          <w:p w14:paraId="11D166E4" w14:textId="77777777" w:rsidR="006F6378" w:rsidRPr="00C30686" w:rsidRDefault="006F6378" w:rsidP="0094020B">
            <w:pPr>
              <w:pStyle w:val="TAC"/>
              <w:rPr>
                <w:kern w:val="2"/>
                <w:szCs w:val="22"/>
                <w:lang w:val="en-US"/>
              </w:rPr>
            </w:pPr>
          </w:p>
        </w:tc>
      </w:tr>
      <w:tr w:rsidR="006F6378" w:rsidRPr="00C30686" w14:paraId="7B87080D" w14:textId="77777777" w:rsidTr="004F423A">
        <w:trPr>
          <w:trHeight w:val="29"/>
        </w:trPr>
        <w:tc>
          <w:tcPr>
            <w:tcW w:w="2742" w:type="dxa"/>
            <w:tcBorders>
              <w:top w:val="nil"/>
              <w:left w:val="single" w:sz="4" w:space="0" w:color="auto"/>
              <w:bottom w:val="nil"/>
              <w:right w:val="single" w:sz="4" w:space="0" w:color="auto"/>
            </w:tcBorders>
            <w:vAlign w:val="center"/>
          </w:tcPr>
          <w:p w14:paraId="1F010710"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0578B7C6"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32EDAEF" w14:textId="77777777" w:rsidR="006F6378" w:rsidRPr="00C30686" w:rsidRDefault="006F6378" w:rsidP="0094020B">
            <w:pPr>
              <w:pStyle w:val="TAC"/>
              <w:rPr>
                <w:kern w:val="2"/>
                <w:szCs w:val="22"/>
                <w:lang w:val="en-US"/>
              </w:rPr>
            </w:pPr>
            <w:r w:rsidRPr="00C30686">
              <w:rPr>
                <w:kern w:val="2"/>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3791B88C"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6C61B5C4" w14:textId="77777777" w:rsidR="006F6378" w:rsidRPr="00C30686" w:rsidRDefault="006F6378" w:rsidP="0094020B">
            <w:pPr>
              <w:pStyle w:val="TAC"/>
              <w:rPr>
                <w:kern w:val="2"/>
                <w:szCs w:val="22"/>
                <w:lang w:val="en-US"/>
              </w:rPr>
            </w:pPr>
          </w:p>
        </w:tc>
      </w:tr>
      <w:tr w:rsidR="006F6378" w:rsidRPr="00C30686" w14:paraId="12771D63" w14:textId="77777777" w:rsidTr="004F423A">
        <w:trPr>
          <w:trHeight w:val="29"/>
        </w:trPr>
        <w:tc>
          <w:tcPr>
            <w:tcW w:w="2742" w:type="dxa"/>
            <w:tcBorders>
              <w:top w:val="nil"/>
              <w:left w:val="single" w:sz="4" w:space="0" w:color="auto"/>
              <w:bottom w:val="nil"/>
              <w:right w:val="single" w:sz="4" w:space="0" w:color="auto"/>
            </w:tcBorders>
            <w:vAlign w:val="center"/>
          </w:tcPr>
          <w:p w14:paraId="064CD1A3"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4C1317E1"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387FF63" w14:textId="77777777" w:rsidR="006F6378" w:rsidRPr="00C30686" w:rsidRDefault="006F6378" w:rsidP="0094020B">
            <w:pPr>
              <w:pStyle w:val="TAC"/>
              <w:rPr>
                <w:kern w:val="2"/>
                <w:szCs w:val="22"/>
                <w:lang w:val="en-US"/>
              </w:rPr>
            </w:pPr>
            <w:r w:rsidRPr="00C30686">
              <w:rPr>
                <w:kern w:val="2"/>
                <w:szCs w:val="22"/>
                <w:lang w:val="en-US"/>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635D3AFA"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CA_n48(2A)_BCS1</w:t>
            </w:r>
          </w:p>
        </w:tc>
        <w:tc>
          <w:tcPr>
            <w:tcW w:w="2445" w:type="dxa"/>
            <w:tcBorders>
              <w:top w:val="single" w:sz="4" w:space="0" w:color="auto"/>
              <w:left w:val="single" w:sz="4" w:space="0" w:color="auto"/>
              <w:bottom w:val="nil"/>
              <w:right w:val="single" w:sz="4" w:space="0" w:color="auto"/>
            </w:tcBorders>
            <w:vAlign w:val="center"/>
          </w:tcPr>
          <w:p w14:paraId="0AAC63A3" w14:textId="77777777" w:rsidR="006F6378" w:rsidRPr="00C30686" w:rsidRDefault="006F6378" w:rsidP="0094020B">
            <w:pPr>
              <w:pStyle w:val="TAC"/>
              <w:rPr>
                <w:kern w:val="2"/>
                <w:szCs w:val="22"/>
                <w:lang w:val="en-US"/>
              </w:rPr>
            </w:pPr>
            <w:r w:rsidRPr="00C30686">
              <w:rPr>
                <w:kern w:val="2"/>
                <w:szCs w:val="22"/>
                <w:lang w:val="en-US"/>
              </w:rPr>
              <w:t>1</w:t>
            </w:r>
          </w:p>
        </w:tc>
      </w:tr>
      <w:tr w:rsidR="006F6378" w:rsidRPr="00C30686" w14:paraId="251E848D" w14:textId="77777777" w:rsidTr="004F423A">
        <w:trPr>
          <w:trHeight w:val="29"/>
        </w:trPr>
        <w:tc>
          <w:tcPr>
            <w:tcW w:w="2742" w:type="dxa"/>
            <w:tcBorders>
              <w:top w:val="nil"/>
              <w:left w:val="single" w:sz="4" w:space="0" w:color="auto"/>
              <w:bottom w:val="nil"/>
              <w:right w:val="single" w:sz="4" w:space="0" w:color="auto"/>
            </w:tcBorders>
            <w:vAlign w:val="center"/>
          </w:tcPr>
          <w:p w14:paraId="7EAF2924"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20CA438A"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A8DC98C" w14:textId="77777777" w:rsidR="006F6378" w:rsidRPr="00C30686" w:rsidRDefault="006F6378" w:rsidP="0094020B">
            <w:pPr>
              <w:pStyle w:val="TAC"/>
              <w:rPr>
                <w:kern w:val="2"/>
                <w:szCs w:val="22"/>
                <w:lang w:val="en-US"/>
              </w:rPr>
            </w:pPr>
            <w:r w:rsidRPr="00C30686">
              <w:rPr>
                <w:kern w:val="2"/>
                <w:szCs w:val="22"/>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7C79AD1D"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5, 10, 15, 20, 25, 30, 40</w:t>
            </w:r>
          </w:p>
        </w:tc>
        <w:tc>
          <w:tcPr>
            <w:tcW w:w="2445" w:type="dxa"/>
            <w:tcBorders>
              <w:top w:val="nil"/>
              <w:left w:val="single" w:sz="4" w:space="0" w:color="auto"/>
              <w:bottom w:val="nil"/>
              <w:right w:val="single" w:sz="4" w:space="0" w:color="auto"/>
            </w:tcBorders>
            <w:vAlign w:val="center"/>
          </w:tcPr>
          <w:p w14:paraId="62F326A5" w14:textId="77777777" w:rsidR="006F6378" w:rsidRPr="00C30686" w:rsidRDefault="006F6378" w:rsidP="0094020B">
            <w:pPr>
              <w:pStyle w:val="TAC"/>
              <w:rPr>
                <w:kern w:val="2"/>
                <w:szCs w:val="22"/>
                <w:lang w:val="en-US"/>
              </w:rPr>
            </w:pPr>
          </w:p>
        </w:tc>
      </w:tr>
      <w:tr w:rsidR="006F6378" w:rsidRPr="00C30686" w14:paraId="3DC15C72"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ECFCB53"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24B7E82D"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E52C297" w14:textId="77777777" w:rsidR="006F6378" w:rsidRPr="00C30686" w:rsidRDefault="006F6378" w:rsidP="0094020B">
            <w:pPr>
              <w:pStyle w:val="TAC"/>
              <w:rPr>
                <w:kern w:val="2"/>
                <w:szCs w:val="22"/>
                <w:lang w:val="en-US"/>
              </w:rPr>
            </w:pPr>
            <w:r w:rsidRPr="00C30686">
              <w:rPr>
                <w:kern w:val="2"/>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07FFF632"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01949FC1" w14:textId="77777777" w:rsidR="006F6378" w:rsidRPr="00C30686" w:rsidRDefault="006F6378" w:rsidP="0094020B">
            <w:pPr>
              <w:pStyle w:val="TAC"/>
              <w:rPr>
                <w:kern w:val="2"/>
                <w:szCs w:val="22"/>
                <w:lang w:val="en-US"/>
              </w:rPr>
            </w:pPr>
          </w:p>
        </w:tc>
      </w:tr>
      <w:tr w:rsidR="006F6378" w:rsidRPr="00C30686" w14:paraId="4CD275C8"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E045722" w14:textId="77777777" w:rsidR="006F6378" w:rsidRPr="00C30686" w:rsidRDefault="006F6378" w:rsidP="0094020B">
            <w:pPr>
              <w:pStyle w:val="TAC"/>
              <w:rPr>
                <w:kern w:val="2"/>
                <w:szCs w:val="22"/>
                <w:lang w:val="en-US"/>
              </w:rPr>
            </w:pPr>
            <w:r w:rsidRPr="00C30686">
              <w:rPr>
                <w:rFonts w:eastAsia="DengXian"/>
              </w:rPr>
              <w:t>CA_n48(2A)-n66A-n77C</w:t>
            </w:r>
          </w:p>
        </w:tc>
        <w:tc>
          <w:tcPr>
            <w:tcW w:w="2785" w:type="dxa"/>
            <w:tcBorders>
              <w:top w:val="single" w:sz="4" w:space="0" w:color="auto"/>
              <w:left w:val="single" w:sz="4" w:space="0" w:color="auto"/>
              <w:bottom w:val="nil"/>
              <w:right w:val="single" w:sz="4" w:space="0" w:color="auto"/>
            </w:tcBorders>
            <w:vAlign w:val="center"/>
          </w:tcPr>
          <w:p w14:paraId="478F90DD" w14:textId="77777777" w:rsidR="006F6378" w:rsidRPr="00C30686" w:rsidRDefault="006F6378" w:rsidP="0094020B">
            <w:pPr>
              <w:pStyle w:val="TAC"/>
              <w:rPr>
                <w:rFonts w:eastAsiaTheme="minorEastAsia"/>
                <w:color w:val="000000" w:themeColor="text1"/>
                <w:szCs w:val="18"/>
                <w:lang w:val="en-US" w:eastAsia="zh-CN"/>
              </w:rPr>
            </w:pPr>
            <w:r w:rsidRPr="00C30686">
              <w:rPr>
                <w:rFonts w:eastAsiaTheme="minorEastAsia"/>
                <w:color w:val="000000" w:themeColor="text1"/>
                <w:szCs w:val="18"/>
                <w:lang w:val="en-US" w:eastAsia="zh-CN"/>
              </w:rPr>
              <w:t>CA_n48A-n66A</w:t>
            </w:r>
          </w:p>
          <w:p w14:paraId="69B53C22" w14:textId="77777777" w:rsidR="006F6378" w:rsidRPr="00C30686" w:rsidRDefault="006F6378" w:rsidP="0094020B">
            <w:pPr>
              <w:pStyle w:val="TAC"/>
              <w:rPr>
                <w:kern w:val="2"/>
                <w:szCs w:val="22"/>
                <w:lang w:val="en-US"/>
              </w:rPr>
            </w:pPr>
            <w:r w:rsidRPr="00C30686">
              <w:rPr>
                <w:rFonts w:eastAsiaTheme="minorEastAsia"/>
                <w:color w:val="000000" w:themeColor="text1"/>
                <w:szCs w:val="18"/>
                <w:lang w:val="en-US" w:eastAsia="zh-CN"/>
              </w:rPr>
              <w:t>CA_n66A-n77A</w:t>
            </w:r>
          </w:p>
        </w:tc>
        <w:tc>
          <w:tcPr>
            <w:tcW w:w="1259" w:type="dxa"/>
            <w:tcBorders>
              <w:top w:val="single" w:sz="4" w:space="0" w:color="auto"/>
              <w:left w:val="single" w:sz="4" w:space="0" w:color="auto"/>
              <w:bottom w:val="single" w:sz="4" w:space="0" w:color="auto"/>
              <w:right w:val="single" w:sz="4" w:space="0" w:color="auto"/>
            </w:tcBorders>
            <w:vAlign w:val="center"/>
          </w:tcPr>
          <w:p w14:paraId="68D0D9FD" w14:textId="77777777" w:rsidR="006F6378" w:rsidRPr="00C30686" w:rsidRDefault="006F6378" w:rsidP="0094020B">
            <w:pPr>
              <w:pStyle w:val="TAC"/>
              <w:rPr>
                <w:kern w:val="2"/>
                <w:szCs w:val="22"/>
                <w:lang w:val="en-US"/>
              </w:rPr>
            </w:pPr>
            <w:r w:rsidRPr="00C30686">
              <w:rPr>
                <w:rFonts w:eastAsia="DengXia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2F479F7E"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CA_n48(2A)_BCS0</w:t>
            </w:r>
          </w:p>
        </w:tc>
        <w:tc>
          <w:tcPr>
            <w:tcW w:w="2445" w:type="dxa"/>
            <w:tcBorders>
              <w:top w:val="single" w:sz="4" w:space="0" w:color="auto"/>
              <w:left w:val="single" w:sz="4" w:space="0" w:color="auto"/>
              <w:bottom w:val="nil"/>
              <w:right w:val="single" w:sz="4" w:space="0" w:color="auto"/>
            </w:tcBorders>
            <w:vAlign w:val="center"/>
          </w:tcPr>
          <w:p w14:paraId="69BE83C8" w14:textId="77777777" w:rsidR="006F6378" w:rsidRPr="00C30686" w:rsidRDefault="006F6378" w:rsidP="0094020B">
            <w:pPr>
              <w:pStyle w:val="TAC"/>
              <w:rPr>
                <w:kern w:val="2"/>
                <w:szCs w:val="22"/>
                <w:lang w:val="en-US"/>
              </w:rPr>
            </w:pPr>
            <w:r w:rsidRPr="00C30686">
              <w:rPr>
                <w:kern w:val="2"/>
                <w:szCs w:val="22"/>
                <w:lang w:val="en-US"/>
              </w:rPr>
              <w:t>0</w:t>
            </w:r>
          </w:p>
        </w:tc>
      </w:tr>
      <w:tr w:rsidR="006F6378" w:rsidRPr="00C30686" w14:paraId="7E5C9EFA" w14:textId="77777777" w:rsidTr="004F423A">
        <w:trPr>
          <w:trHeight w:val="29"/>
        </w:trPr>
        <w:tc>
          <w:tcPr>
            <w:tcW w:w="2742" w:type="dxa"/>
            <w:tcBorders>
              <w:top w:val="nil"/>
              <w:left w:val="single" w:sz="4" w:space="0" w:color="auto"/>
              <w:bottom w:val="nil"/>
              <w:right w:val="single" w:sz="4" w:space="0" w:color="auto"/>
            </w:tcBorders>
            <w:vAlign w:val="center"/>
          </w:tcPr>
          <w:p w14:paraId="40FD6999"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54C8FAA8"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D44E456" w14:textId="77777777" w:rsidR="006F6378" w:rsidRPr="00C30686" w:rsidRDefault="006F6378" w:rsidP="0094020B">
            <w:pPr>
              <w:pStyle w:val="TAC"/>
              <w:rPr>
                <w:kern w:val="2"/>
                <w:szCs w:val="22"/>
                <w:lang w:val="en-US"/>
              </w:rPr>
            </w:pPr>
            <w:r w:rsidRPr="00C30686">
              <w:rPr>
                <w:rFonts w:eastAsia="DengXia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16F880E6"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5, 10, 15, 20, 25, 30, 40</w:t>
            </w:r>
          </w:p>
        </w:tc>
        <w:tc>
          <w:tcPr>
            <w:tcW w:w="2445" w:type="dxa"/>
            <w:tcBorders>
              <w:top w:val="nil"/>
              <w:left w:val="single" w:sz="4" w:space="0" w:color="auto"/>
              <w:bottom w:val="nil"/>
              <w:right w:val="single" w:sz="4" w:space="0" w:color="auto"/>
            </w:tcBorders>
            <w:vAlign w:val="center"/>
          </w:tcPr>
          <w:p w14:paraId="5675C03C" w14:textId="77777777" w:rsidR="006F6378" w:rsidRPr="00C30686" w:rsidRDefault="006F6378" w:rsidP="0094020B">
            <w:pPr>
              <w:pStyle w:val="TAC"/>
              <w:rPr>
                <w:kern w:val="2"/>
                <w:szCs w:val="22"/>
                <w:lang w:val="en-US"/>
              </w:rPr>
            </w:pPr>
          </w:p>
        </w:tc>
      </w:tr>
      <w:tr w:rsidR="006F6378" w:rsidRPr="00C30686" w14:paraId="643FAA14" w14:textId="77777777" w:rsidTr="004F423A">
        <w:trPr>
          <w:trHeight w:val="29"/>
        </w:trPr>
        <w:tc>
          <w:tcPr>
            <w:tcW w:w="2742" w:type="dxa"/>
            <w:tcBorders>
              <w:top w:val="nil"/>
              <w:left w:val="single" w:sz="4" w:space="0" w:color="auto"/>
              <w:bottom w:val="nil"/>
              <w:right w:val="single" w:sz="4" w:space="0" w:color="auto"/>
            </w:tcBorders>
            <w:vAlign w:val="center"/>
          </w:tcPr>
          <w:p w14:paraId="424BCD37"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710C7C23"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7033DA9" w14:textId="77777777" w:rsidR="006F6378" w:rsidRPr="00C30686" w:rsidRDefault="006F6378" w:rsidP="0094020B">
            <w:pPr>
              <w:pStyle w:val="TAC"/>
              <w:rPr>
                <w:kern w:val="2"/>
                <w:szCs w:val="22"/>
                <w:lang w:val="en-US"/>
              </w:rPr>
            </w:pPr>
            <w:r w:rsidRPr="00C30686">
              <w:rPr>
                <w:rFonts w:eastAsia="DengXia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22612216" w14:textId="77777777" w:rsidR="006F6378" w:rsidRPr="00C30686" w:rsidRDefault="006F6378" w:rsidP="0094020B">
            <w:pPr>
              <w:pStyle w:val="TAC"/>
              <w:rPr>
                <w:rFonts w:ascii="Calibri" w:hAnsi="Calibri"/>
                <w:kern w:val="2"/>
                <w:sz w:val="21"/>
                <w:szCs w:val="22"/>
                <w:lang w:val="en-US" w:eastAsia="zh-CN"/>
              </w:rPr>
            </w:pPr>
            <w:r w:rsidRPr="00C30686">
              <w:rPr>
                <w:lang w:eastAsia="zh-CN" w:bidi="ar"/>
              </w:rPr>
              <w:t>CA_n77C</w:t>
            </w:r>
            <w:r w:rsidRPr="00C30686">
              <w:rPr>
                <w:lang w:val="en-US" w:eastAsia="zh-CN" w:bidi="ar"/>
              </w:rPr>
              <w:t>_BCS0</w:t>
            </w:r>
          </w:p>
        </w:tc>
        <w:tc>
          <w:tcPr>
            <w:tcW w:w="2445" w:type="dxa"/>
            <w:tcBorders>
              <w:top w:val="nil"/>
              <w:left w:val="single" w:sz="4" w:space="0" w:color="auto"/>
              <w:bottom w:val="single" w:sz="4" w:space="0" w:color="auto"/>
              <w:right w:val="single" w:sz="4" w:space="0" w:color="auto"/>
            </w:tcBorders>
            <w:vAlign w:val="center"/>
          </w:tcPr>
          <w:p w14:paraId="0365677C" w14:textId="77777777" w:rsidR="006F6378" w:rsidRPr="00C30686" w:rsidRDefault="006F6378" w:rsidP="0094020B">
            <w:pPr>
              <w:pStyle w:val="TAC"/>
              <w:rPr>
                <w:kern w:val="2"/>
                <w:szCs w:val="22"/>
                <w:lang w:val="en-US"/>
              </w:rPr>
            </w:pPr>
          </w:p>
        </w:tc>
      </w:tr>
      <w:tr w:rsidR="006F6378" w:rsidRPr="00C30686" w14:paraId="339C2D13" w14:textId="77777777" w:rsidTr="004F423A">
        <w:trPr>
          <w:trHeight w:val="29"/>
        </w:trPr>
        <w:tc>
          <w:tcPr>
            <w:tcW w:w="2742" w:type="dxa"/>
            <w:tcBorders>
              <w:top w:val="nil"/>
              <w:left w:val="single" w:sz="4" w:space="0" w:color="auto"/>
              <w:bottom w:val="nil"/>
              <w:right w:val="single" w:sz="4" w:space="0" w:color="auto"/>
            </w:tcBorders>
            <w:vAlign w:val="center"/>
          </w:tcPr>
          <w:p w14:paraId="796CBDA5"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5BB450DC"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F8EF3BF" w14:textId="77777777" w:rsidR="006F6378" w:rsidRPr="00C30686" w:rsidRDefault="006F6378" w:rsidP="0094020B">
            <w:pPr>
              <w:pStyle w:val="TAC"/>
              <w:rPr>
                <w:kern w:val="2"/>
                <w:szCs w:val="22"/>
                <w:lang w:val="en-US"/>
              </w:rPr>
            </w:pPr>
            <w:r w:rsidRPr="00C30686">
              <w:rPr>
                <w:rFonts w:eastAsia="DengXia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1A29A87A"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CA_n48(2A)_BCS</w:t>
            </w:r>
            <w:r w:rsidRPr="00C30686">
              <w:rPr>
                <w:rFonts w:hint="eastAsia"/>
                <w:lang w:val="en-US" w:eastAsia="zh-CN" w:bidi="ar"/>
              </w:rPr>
              <w:t>0</w:t>
            </w:r>
          </w:p>
        </w:tc>
        <w:tc>
          <w:tcPr>
            <w:tcW w:w="2445" w:type="dxa"/>
            <w:tcBorders>
              <w:top w:val="single" w:sz="4" w:space="0" w:color="auto"/>
              <w:left w:val="single" w:sz="4" w:space="0" w:color="auto"/>
              <w:bottom w:val="nil"/>
              <w:right w:val="single" w:sz="4" w:space="0" w:color="auto"/>
            </w:tcBorders>
            <w:vAlign w:val="center"/>
          </w:tcPr>
          <w:p w14:paraId="4B310BBD" w14:textId="77777777" w:rsidR="006F6378" w:rsidRPr="00C30686" w:rsidRDefault="006F6378" w:rsidP="0094020B">
            <w:pPr>
              <w:pStyle w:val="TAC"/>
              <w:rPr>
                <w:kern w:val="2"/>
                <w:szCs w:val="22"/>
                <w:lang w:val="en-US"/>
              </w:rPr>
            </w:pPr>
            <w:r w:rsidRPr="00C30686">
              <w:rPr>
                <w:kern w:val="2"/>
                <w:szCs w:val="22"/>
                <w:lang w:val="en-US"/>
              </w:rPr>
              <w:t>1</w:t>
            </w:r>
          </w:p>
        </w:tc>
      </w:tr>
      <w:tr w:rsidR="006F6378" w:rsidRPr="00C30686" w14:paraId="4B9F0AFD" w14:textId="77777777" w:rsidTr="004F423A">
        <w:trPr>
          <w:trHeight w:val="29"/>
        </w:trPr>
        <w:tc>
          <w:tcPr>
            <w:tcW w:w="2742" w:type="dxa"/>
            <w:tcBorders>
              <w:top w:val="nil"/>
              <w:left w:val="single" w:sz="4" w:space="0" w:color="auto"/>
              <w:bottom w:val="nil"/>
              <w:right w:val="single" w:sz="4" w:space="0" w:color="auto"/>
            </w:tcBorders>
            <w:vAlign w:val="center"/>
          </w:tcPr>
          <w:p w14:paraId="0979FC76"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27D6E414"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9F8A95B" w14:textId="77777777" w:rsidR="006F6378" w:rsidRPr="00C30686" w:rsidRDefault="006F6378" w:rsidP="0094020B">
            <w:pPr>
              <w:pStyle w:val="TAC"/>
              <w:rPr>
                <w:kern w:val="2"/>
                <w:szCs w:val="22"/>
                <w:lang w:val="en-US"/>
              </w:rPr>
            </w:pPr>
            <w:r w:rsidRPr="00C30686">
              <w:rPr>
                <w:rFonts w:eastAsia="DengXia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5385FCF2"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5, 10, 15, 20, 25, 30, 40</w:t>
            </w:r>
          </w:p>
        </w:tc>
        <w:tc>
          <w:tcPr>
            <w:tcW w:w="2445" w:type="dxa"/>
            <w:tcBorders>
              <w:top w:val="nil"/>
              <w:left w:val="single" w:sz="4" w:space="0" w:color="auto"/>
              <w:bottom w:val="nil"/>
              <w:right w:val="single" w:sz="4" w:space="0" w:color="auto"/>
            </w:tcBorders>
            <w:vAlign w:val="center"/>
          </w:tcPr>
          <w:p w14:paraId="5645B78A" w14:textId="77777777" w:rsidR="006F6378" w:rsidRPr="00C30686" w:rsidRDefault="006F6378" w:rsidP="0094020B">
            <w:pPr>
              <w:pStyle w:val="TAC"/>
              <w:rPr>
                <w:kern w:val="2"/>
                <w:szCs w:val="22"/>
                <w:lang w:val="en-US"/>
              </w:rPr>
            </w:pPr>
          </w:p>
        </w:tc>
      </w:tr>
      <w:tr w:rsidR="006F6378" w:rsidRPr="00C30686" w14:paraId="29CDF317" w14:textId="77777777" w:rsidTr="004F423A">
        <w:trPr>
          <w:trHeight w:val="29"/>
        </w:trPr>
        <w:tc>
          <w:tcPr>
            <w:tcW w:w="2742" w:type="dxa"/>
            <w:tcBorders>
              <w:top w:val="nil"/>
              <w:left w:val="single" w:sz="4" w:space="0" w:color="auto"/>
              <w:bottom w:val="nil"/>
              <w:right w:val="single" w:sz="4" w:space="0" w:color="auto"/>
            </w:tcBorders>
            <w:vAlign w:val="center"/>
          </w:tcPr>
          <w:p w14:paraId="2F756E4B"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4714F9AE"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ABB582A" w14:textId="77777777" w:rsidR="006F6378" w:rsidRPr="00C30686" w:rsidRDefault="006F6378" w:rsidP="0094020B">
            <w:pPr>
              <w:pStyle w:val="TAC"/>
              <w:rPr>
                <w:kern w:val="2"/>
                <w:szCs w:val="22"/>
                <w:lang w:val="en-US"/>
              </w:rPr>
            </w:pPr>
            <w:r w:rsidRPr="00C30686">
              <w:rPr>
                <w:rFonts w:eastAsia="DengXia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5031EF77" w14:textId="77777777" w:rsidR="006F6378" w:rsidRPr="00C30686" w:rsidRDefault="006F6378" w:rsidP="0094020B">
            <w:pPr>
              <w:pStyle w:val="TAC"/>
              <w:rPr>
                <w:rFonts w:ascii="Calibri" w:hAnsi="Calibri"/>
                <w:kern w:val="2"/>
                <w:sz w:val="21"/>
                <w:szCs w:val="22"/>
                <w:lang w:val="en-US" w:eastAsia="zh-CN"/>
              </w:rPr>
            </w:pPr>
            <w:r w:rsidRPr="00C30686">
              <w:rPr>
                <w:lang w:eastAsia="zh-CN" w:bidi="ar"/>
              </w:rPr>
              <w:t>CA_n77C</w:t>
            </w:r>
            <w:r w:rsidRPr="00C30686">
              <w:rPr>
                <w:lang w:val="en-US" w:eastAsia="zh-CN" w:bidi="ar"/>
              </w:rPr>
              <w:t>_BCS1</w:t>
            </w:r>
          </w:p>
        </w:tc>
        <w:tc>
          <w:tcPr>
            <w:tcW w:w="2445" w:type="dxa"/>
            <w:tcBorders>
              <w:top w:val="nil"/>
              <w:left w:val="single" w:sz="4" w:space="0" w:color="auto"/>
              <w:bottom w:val="single" w:sz="4" w:space="0" w:color="auto"/>
              <w:right w:val="single" w:sz="4" w:space="0" w:color="auto"/>
            </w:tcBorders>
            <w:vAlign w:val="center"/>
          </w:tcPr>
          <w:p w14:paraId="26BC8884" w14:textId="77777777" w:rsidR="006F6378" w:rsidRPr="00C30686" w:rsidRDefault="006F6378" w:rsidP="0094020B">
            <w:pPr>
              <w:pStyle w:val="TAC"/>
              <w:rPr>
                <w:kern w:val="2"/>
                <w:szCs w:val="22"/>
                <w:lang w:val="en-US"/>
              </w:rPr>
            </w:pPr>
          </w:p>
        </w:tc>
      </w:tr>
      <w:tr w:rsidR="006F6378" w:rsidRPr="00C30686" w14:paraId="55CE7E58" w14:textId="77777777" w:rsidTr="004F423A">
        <w:trPr>
          <w:trHeight w:val="29"/>
        </w:trPr>
        <w:tc>
          <w:tcPr>
            <w:tcW w:w="2742" w:type="dxa"/>
            <w:tcBorders>
              <w:top w:val="nil"/>
              <w:left w:val="single" w:sz="4" w:space="0" w:color="auto"/>
              <w:bottom w:val="nil"/>
              <w:right w:val="single" w:sz="4" w:space="0" w:color="auto"/>
            </w:tcBorders>
            <w:vAlign w:val="center"/>
          </w:tcPr>
          <w:p w14:paraId="5CF3899A"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05F2C765"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DD81720" w14:textId="77777777" w:rsidR="006F6378" w:rsidRPr="00C30686" w:rsidRDefault="006F6378" w:rsidP="0094020B">
            <w:pPr>
              <w:pStyle w:val="TAC"/>
              <w:rPr>
                <w:kern w:val="2"/>
                <w:szCs w:val="22"/>
                <w:lang w:val="en-US"/>
              </w:rPr>
            </w:pPr>
            <w:r w:rsidRPr="00C30686">
              <w:rPr>
                <w:rFonts w:eastAsia="DengXia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75FC119F"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CA_n48(2A)_BCS1</w:t>
            </w:r>
          </w:p>
        </w:tc>
        <w:tc>
          <w:tcPr>
            <w:tcW w:w="2445" w:type="dxa"/>
            <w:tcBorders>
              <w:top w:val="single" w:sz="4" w:space="0" w:color="auto"/>
              <w:left w:val="single" w:sz="4" w:space="0" w:color="auto"/>
              <w:bottom w:val="nil"/>
              <w:right w:val="single" w:sz="4" w:space="0" w:color="auto"/>
            </w:tcBorders>
            <w:vAlign w:val="center"/>
          </w:tcPr>
          <w:p w14:paraId="623CE949" w14:textId="77777777" w:rsidR="006F6378" w:rsidRPr="00C30686" w:rsidRDefault="006F6378" w:rsidP="0094020B">
            <w:pPr>
              <w:pStyle w:val="TAC"/>
              <w:rPr>
                <w:kern w:val="2"/>
                <w:szCs w:val="22"/>
                <w:lang w:val="en-US" w:eastAsia="zh-CN"/>
              </w:rPr>
            </w:pPr>
            <w:r w:rsidRPr="00C30686">
              <w:rPr>
                <w:rFonts w:hint="eastAsia"/>
                <w:kern w:val="2"/>
                <w:szCs w:val="22"/>
                <w:lang w:val="en-US" w:eastAsia="zh-CN"/>
              </w:rPr>
              <w:t>2</w:t>
            </w:r>
          </w:p>
        </w:tc>
      </w:tr>
      <w:tr w:rsidR="006F6378" w:rsidRPr="00C30686" w14:paraId="1DC51754" w14:textId="77777777" w:rsidTr="004F423A">
        <w:trPr>
          <w:trHeight w:val="29"/>
        </w:trPr>
        <w:tc>
          <w:tcPr>
            <w:tcW w:w="2742" w:type="dxa"/>
            <w:tcBorders>
              <w:top w:val="nil"/>
              <w:left w:val="single" w:sz="4" w:space="0" w:color="auto"/>
              <w:bottom w:val="nil"/>
              <w:right w:val="single" w:sz="4" w:space="0" w:color="auto"/>
            </w:tcBorders>
            <w:vAlign w:val="center"/>
          </w:tcPr>
          <w:p w14:paraId="6DD1D43A"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25C7A23E"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6A7F106" w14:textId="77777777" w:rsidR="006F6378" w:rsidRPr="00C30686" w:rsidRDefault="006F6378" w:rsidP="0094020B">
            <w:pPr>
              <w:pStyle w:val="TAC"/>
              <w:rPr>
                <w:kern w:val="2"/>
                <w:szCs w:val="22"/>
                <w:lang w:val="en-US"/>
              </w:rPr>
            </w:pPr>
            <w:r w:rsidRPr="00C30686">
              <w:rPr>
                <w:rFonts w:eastAsia="DengXia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23D65E7B"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5, 10, 15, 20, 25, 30, 40</w:t>
            </w:r>
          </w:p>
        </w:tc>
        <w:tc>
          <w:tcPr>
            <w:tcW w:w="2445" w:type="dxa"/>
            <w:tcBorders>
              <w:top w:val="nil"/>
              <w:left w:val="single" w:sz="4" w:space="0" w:color="auto"/>
              <w:bottom w:val="nil"/>
              <w:right w:val="single" w:sz="4" w:space="0" w:color="auto"/>
            </w:tcBorders>
            <w:vAlign w:val="center"/>
          </w:tcPr>
          <w:p w14:paraId="71F34C5A" w14:textId="77777777" w:rsidR="006F6378" w:rsidRPr="00C30686" w:rsidRDefault="006F6378" w:rsidP="0094020B">
            <w:pPr>
              <w:pStyle w:val="TAC"/>
              <w:rPr>
                <w:kern w:val="2"/>
                <w:szCs w:val="22"/>
                <w:lang w:val="en-US"/>
              </w:rPr>
            </w:pPr>
          </w:p>
        </w:tc>
      </w:tr>
      <w:tr w:rsidR="006F6378" w:rsidRPr="00C30686" w14:paraId="67E41946" w14:textId="77777777" w:rsidTr="004F423A">
        <w:trPr>
          <w:trHeight w:val="29"/>
        </w:trPr>
        <w:tc>
          <w:tcPr>
            <w:tcW w:w="2742" w:type="dxa"/>
            <w:tcBorders>
              <w:top w:val="nil"/>
              <w:left w:val="single" w:sz="4" w:space="0" w:color="auto"/>
              <w:bottom w:val="nil"/>
              <w:right w:val="single" w:sz="4" w:space="0" w:color="auto"/>
            </w:tcBorders>
            <w:vAlign w:val="center"/>
          </w:tcPr>
          <w:p w14:paraId="2D1CA418"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3ECFF77F"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B56A79D" w14:textId="77777777" w:rsidR="006F6378" w:rsidRPr="00C30686" w:rsidRDefault="006F6378" w:rsidP="0094020B">
            <w:pPr>
              <w:pStyle w:val="TAC"/>
              <w:rPr>
                <w:kern w:val="2"/>
                <w:szCs w:val="22"/>
                <w:lang w:val="en-US"/>
              </w:rPr>
            </w:pPr>
            <w:r w:rsidRPr="00C30686">
              <w:rPr>
                <w:rFonts w:eastAsia="DengXia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56692220" w14:textId="77777777" w:rsidR="006F6378" w:rsidRPr="00C30686" w:rsidRDefault="006F6378" w:rsidP="0094020B">
            <w:pPr>
              <w:pStyle w:val="TAC"/>
              <w:rPr>
                <w:rFonts w:ascii="Calibri" w:hAnsi="Calibri"/>
                <w:kern w:val="2"/>
                <w:sz w:val="21"/>
                <w:szCs w:val="22"/>
                <w:lang w:val="en-US" w:eastAsia="zh-CN"/>
              </w:rPr>
            </w:pPr>
            <w:r w:rsidRPr="00C30686">
              <w:rPr>
                <w:lang w:eastAsia="zh-CN" w:bidi="ar"/>
              </w:rPr>
              <w:t>CA_n77C</w:t>
            </w:r>
            <w:r w:rsidRPr="00C30686">
              <w:rPr>
                <w:lang w:val="en-US" w:eastAsia="zh-CN" w:bidi="ar"/>
              </w:rPr>
              <w:t>_BCS0</w:t>
            </w:r>
          </w:p>
        </w:tc>
        <w:tc>
          <w:tcPr>
            <w:tcW w:w="2445" w:type="dxa"/>
            <w:tcBorders>
              <w:top w:val="nil"/>
              <w:left w:val="single" w:sz="4" w:space="0" w:color="auto"/>
              <w:bottom w:val="single" w:sz="4" w:space="0" w:color="auto"/>
              <w:right w:val="single" w:sz="4" w:space="0" w:color="auto"/>
            </w:tcBorders>
            <w:vAlign w:val="center"/>
          </w:tcPr>
          <w:p w14:paraId="1A4F1BA4" w14:textId="77777777" w:rsidR="006F6378" w:rsidRPr="00C30686" w:rsidRDefault="006F6378" w:rsidP="0094020B">
            <w:pPr>
              <w:pStyle w:val="TAC"/>
              <w:rPr>
                <w:kern w:val="2"/>
                <w:szCs w:val="22"/>
                <w:lang w:val="en-US"/>
              </w:rPr>
            </w:pPr>
          </w:p>
        </w:tc>
      </w:tr>
      <w:tr w:rsidR="006F6378" w:rsidRPr="00C30686" w14:paraId="6CCC9611" w14:textId="77777777" w:rsidTr="004F423A">
        <w:trPr>
          <w:trHeight w:val="29"/>
        </w:trPr>
        <w:tc>
          <w:tcPr>
            <w:tcW w:w="2742" w:type="dxa"/>
            <w:tcBorders>
              <w:top w:val="nil"/>
              <w:left w:val="single" w:sz="4" w:space="0" w:color="auto"/>
              <w:bottom w:val="nil"/>
              <w:right w:val="single" w:sz="4" w:space="0" w:color="auto"/>
            </w:tcBorders>
            <w:vAlign w:val="center"/>
          </w:tcPr>
          <w:p w14:paraId="34AA8333"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0C77FD2B"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2381297" w14:textId="77777777" w:rsidR="006F6378" w:rsidRPr="00C30686" w:rsidRDefault="006F6378" w:rsidP="0094020B">
            <w:pPr>
              <w:pStyle w:val="TAC"/>
              <w:rPr>
                <w:kern w:val="2"/>
                <w:szCs w:val="22"/>
                <w:lang w:val="en-US"/>
              </w:rPr>
            </w:pPr>
            <w:r w:rsidRPr="00C30686">
              <w:rPr>
                <w:rFonts w:eastAsia="DengXian"/>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6C2E1EFE"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CA_n48(2A)_BCS1</w:t>
            </w:r>
          </w:p>
        </w:tc>
        <w:tc>
          <w:tcPr>
            <w:tcW w:w="2445" w:type="dxa"/>
            <w:tcBorders>
              <w:top w:val="single" w:sz="4" w:space="0" w:color="auto"/>
              <w:left w:val="single" w:sz="4" w:space="0" w:color="auto"/>
              <w:bottom w:val="nil"/>
              <w:right w:val="single" w:sz="4" w:space="0" w:color="auto"/>
            </w:tcBorders>
            <w:vAlign w:val="center"/>
          </w:tcPr>
          <w:p w14:paraId="4067E518" w14:textId="77777777" w:rsidR="006F6378" w:rsidRPr="00C30686" w:rsidRDefault="006F6378" w:rsidP="0094020B">
            <w:pPr>
              <w:pStyle w:val="TAC"/>
              <w:rPr>
                <w:kern w:val="2"/>
                <w:szCs w:val="22"/>
                <w:lang w:val="en-US" w:eastAsia="zh-CN"/>
              </w:rPr>
            </w:pPr>
            <w:r w:rsidRPr="00C30686">
              <w:rPr>
                <w:rFonts w:hint="eastAsia"/>
                <w:kern w:val="2"/>
                <w:szCs w:val="22"/>
                <w:lang w:val="en-US" w:eastAsia="zh-CN"/>
              </w:rPr>
              <w:t>3</w:t>
            </w:r>
          </w:p>
        </w:tc>
      </w:tr>
      <w:tr w:rsidR="006F6378" w:rsidRPr="00C30686" w14:paraId="03F5145A" w14:textId="77777777" w:rsidTr="004F423A">
        <w:trPr>
          <w:trHeight w:val="29"/>
        </w:trPr>
        <w:tc>
          <w:tcPr>
            <w:tcW w:w="2742" w:type="dxa"/>
            <w:tcBorders>
              <w:top w:val="nil"/>
              <w:left w:val="single" w:sz="4" w:space="0" w:color="auto"/>
              <w:bottom w:val="nil"/>
              <w:right w:val="single" w:sz="4" w:space="0" w:color="auto"/>
            </w:tcBorders>
            <w:vAlign w:val="center"/>
          </w:tcPr>
          <w:p w14:paraId="7FA60DE5"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207016FC"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72E80B7" w14:textId="77777777" w:rsidR="006F6378" w:rsidRPr="00C30686" w:rsidRDefault="006F6378" w:rsidP="0094020B">
            <w:pPr>
              <w:pStyle w:val="TAC"/>
              <w:rPr>
                <w:kern w:val="2"/>
                <w:szCs w:val="22"/>
                <w:lang w:val="en-US"/>
              </w:rPr>
            </w:pPr>
            <w:r w:rsidRPr="00C30686">
              <w:rPr>
                <w:rFonts w:eastAsia="DengXia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1E0CA4AE"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5, 10, 15, 20, 25, 30, 40</w:t>
            </w:r>
          </w:p>
        </w:tc>
        <w:tc>
          <w:tcPr>
            <w:tcW w:w="2445" w:type="dxa"/>
            <w:tcBorders>
              <w:top w:val="nil"/>
              <w:left w:val="single" w:sz="4" w:space="0" w:color="auto"/>
              <w:bottom w:val="nil"/>
              <w:right w:val="single" w:sz="4" w:space="0" w:color="auto"/>
            </w:tcBorders>
            <w:vAlign w:val="center"/>
          </w:tcPr>
          <w:p w14:paraId="66166387" w14:textId="77777777" w:rsidR="006F6378" w:rsidRPr="00C30686" w:rsidRDefault="006F6378" w:rsidP="0094020B">
            <w:pPr>
              <w:pStyle w:val="TAC"/>
              <w:rPr>
                <w:kern w:val="2"/>
                <w:szCs w:val="22"/>
                <w:lang w:val="en-US"/>
              </w:rPr>
            </w:pPr>
          </w:p>
        </w:tc>
      </w:tr>
      <w:tr w:rsidR="006F6378" w:rsidRPr="00C30686" w14:paraId="47944340"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C1A8028"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4FB378F7"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3346E14" w14:textId="77777777" w:rsidR="006F6378" w:rsidRPr="00C30686" w:rsidRDefault="006F6378" w:rsidP="0094020B">
            <w:pPr>
              <w:pStyle w:val="TAC"/>
              <w:rPr>
                <w:kern w:val="2"/>
                <w:szCs w:val="22"/>
                <w:lang w:val="en-US"/>
              </w:rPr>
            </w:pPr>
            <w:r w:rsidRPr="00C30686">
              <w:rPr>
                <w:rFonts w:eastAsia="DengXia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7D6FC0A4" w14:textId="77777777" w:rsidR="006F6378" w:rsidRPr="00C30686" w:rsidRDefault="006F6378" w:rsidP="0094020B">
            <w:pPr>
              <w:pStyle w:val="TAC"/>
              <w:rPr>
                <w:rFonts w:ascii="Calibri" w:hAnsi="Calibri"/>
                <w:kern w:val="2"/>
                <w:sz w:val="21"/>
                <w:szCs w:val="22"/>
                <w:lang w:val="en-US" w:eastAsia="zh-CN"/>
              </w:rPr>
            </w:pPr>
            <w:r w:rsidRPr="00C30686">
              <w:rPr>
                <w:lang w:eastAsia="zh-CN" w:bidi="ar"/>
              </w:rPr>
              <w:t>CA_n77C</w:t>
            </w:r>
            <w:r w:rsidRPr="00C30686">
              <w:rPr>
                <w:lang w:val="en-US" w:eastAsia="zh-CN" w:bidi="ar"/>
              </w:rPr>
              <w:t>_BCS1</w:t>
            </w:r>
          </w:p>
        </w:tc>
        <w:tc>
          <w:tcPr>
            <w:tcW w:w="2445" w:type="dxa"/>
            <w:tcBorders>
              <w:top w:val="nil"/>
              <w:left w:val="single" w:sz="4" w:space="0" w:color="auto"/>
              <w:bottom w:val="single" w:sz="4" w:space="0" w:color="auto"/>
              <w:right w:val="single" w:sz="4" w:space="0" w:color="auto"/>
            </w:tcBorders>
            <w:vAlign w:val="center"/>
          </w:tcPr>
          <w:p w14:paraId="433E4971" w14:textId="77777777" w:rsidR="006F6378" w:rsidRPr="00C30686" w:rsidRDefault="006F6378" w:rsidP="0094020B">
            <w:pPr>
              <w:pStyle w:val="TAC"/>
              <w:rPr>
                <w:kern w:val="2"/>
                <w:szCs w:val="22"/>
                <w:lang w:val="en-US"/>
              </w:rPr>
            </w:pPr>
          </w:p>
        </w:tc>
      </w:tr>
      <w:tr w:rsidR="006F6378" w:rsidRPr="00C30686" w14:paraId="4E06584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DE4C7DE" w14:textId="77777777" w:rsidR="006F6378" w:rsidRPr="00C30686" w:rsidRDefault="006F6378" w:rsidP="0094020B">
            <w:pPr>
              <w:pStyle w:val="TAC"/>
              <w:rPr>
                <w:kern w:val="2"/>
                <w:szCs w:val="22"/>
                <w:lang w:val="en-US"/>
              </w:rPr>
            </w:pPr>
            <w:r w:rsidRPr="00C30686">
              <w:rPr>
                <w:kern w:val="2"/>
                <w:szCs w:val="22"/>
                <w:lang w:val="en-US"/>
              </w:rPr>
              <w:t>CA_n48A-n70A-n71A</w:t>
            </w:r>
          </w:p>
        </w:tc>
        <w:tc>
          <w:tcPr>
            <w:tcW w:w="2785" w:type="dxa"/>
            <w:tcBorders>
              <w:top w:val="single" w:sz="4" w:space="0" w:color="auto"/>
              <w:left w:val="single" w:sz="4" w:space="0" w:color="auto"/>
              <w:bottom w:val="nil"/>
              <w:right w:val="single" w:sz="4" w:space="0" w:color="auto"/>
            </w:tcBorders>
            <w:vAlign w:val="center"/>
          </w:tcPr>
          <w:p w14:paraId="6CD44C6A" w14:textId="77777777" w:rsidR="006F6378" w:rsidRPr="00C30686" w:rsidRDefault="006F6378" w:rsidP="0094020B">
            <w:pPr>
              <w:pStyle w:val="TAC"/>
              <w:rPr>
                <w:rFonts w:cs="Arial"/>
                <w:kern w:val="2"/>
                <w:szCs w:val="18"/>
                <w:lang w:val="en-US"/>
              </w:rPr>
            </w:pPr>
            <w:r w:rsidRPr="00C30686">
              <w:rPr>
                <w:rFonts w:cs="Arial"/>
                <w:kern w:val="2"/>
                <w:szCs w:val="18"/>
                <w:lang w:val="en-US"/>
              </w:rPr>
              <w:t>CA_n48A-n70A</w:t>
            </w:r>
          </w:p>
          <w:p w14:paraId="27846443" w14:textId="77777777" w:rsidR="006F6378" w:rsidRPr="00C30686" w:rsidRDefault="006F6378" w:rsidP="0094020B">
            <w:pPr>
              <w:pStyle w:val="TAC"/>
              <w:rPr>
                <w:rFonts w:cs="Arial"/>
                <w:kern w:val="2"/>
                <w:szCs w:val="18"/>
                <w:lang w:val="en-US"/>
              </w:rPr>
            </w:pPr>
            <w:r w:rsidRPr="00C30686">
              <w:rPr>
                <w:rFonts w:cs="Arial"/>
                <w:kern w:val="2"/>
                <w:szCs w:val="18"/>
                <w:lang w:val="en-US"/>
              </w:rPr>
              <w:t>CA_n48A-n71A</w:t>
            </w:r>
          </w:p>
          <w:p w14:paraId="1D072B98" w14:textId="77777777" w:rsidR="006F6378" w:rsidRPr="00C30686" w:rsidRDefault="006F6378" w:rsidP="0094020B">
            <w:pPr>
              <w:pStyle w:val="TAC"/>
              <w:rPr>
                <w:kern w:val="2"/>
                <w:szCs w:val="22"/>
                <w:lang w:val="en-US"/>
              </w:rPr>
            </w:pPr>
            <w:r w:rsidRPr="00C30686">
              <w:rPr>
                <w:rFonts w:cs="Arial"/>
                <w:kern w:val="2"/>
                <w:szCs w:val="18"/>
                <w:lang w:val="en-US"/>
              </w:rPr>
              <w:t>CA_n70A-n71A</w:t>
            </w:r>
          </w:p>
        </w:tc>
        <w:tc>
          <w:tcPr>
            <w:tcW w:w="1259" w:type="dxa"/>
            <w:tcBorders>
              <w:top w:val="single" w:sz="4" w:space="0" w:color="auto"/>
              <w:left w:val="single" w:sz="4" w:space="0" w:color="auto"/>
              <w:bottom w:val="single" w:sz="4" w:space="0" w:color="auto"/>
              <w:right w:val="single" w:sz="4" w:space="0" w:color="auto"/>
            </w:tcBorders>
            <w:vAlign w:val="center"/>
          </w:tcPr>
          <w:p w14:paraId="3720241C" w14:textId="77777777" w:rsidR="006F6378" w:rsidRPr="00C30686" w:rsidRDefault="006F6378" w:rsidP="0094020B">
            <w:pPr>
              <w:pStyle w:val="TAC"/>
              <w:rPr>
                <w:kern w:val="2"/>
                <w:szCs w:val="22"/>
                <w:lang w:val="en-US"/>
              </w:rPr>
            </w:pPr>
            <w:r w:rsidRPr="00C30686">
              <w:rPr>
                <w:kern w:val="2"/>
                <w:szCs w:val="22"/>
                <w:lang w:val="en-US"/>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6716215C"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5, 10, 15, 20, 30, 40, 50, 60, 70, 80, 90, 100</w:t>
            </w:r>
          </w:p>
        </w:tc>
        <w:tc>
          <w:tcPr>
            <w:tcW w:w="2445" w:type="dxa"/>
            <w:tcBorders>
              <w:top w:val="single" w:sz="4" w:space="0" w:color="auto"/>
              <w:left w:val="single" w:sz="4" w:space="0" w:color="auto"/>
              <w:bottom w:val="nil"/>
              <w:right w:val="single" w:sz="4" w:space="0" w:color="auto"/>
            </w:tcBorders>
            <w:vAlign w:val="center"/>
          </w:tcPr>
          <w:p w14:paraId="570AA26F" w14:textId="77777777" w:rsidR="006F6378" w:rsidRPr="00C30686" w:rsidRDefault="006F6378" w:rsidP="0094020B">
            <w:pPr>
              <w:pStyle w:val="TAC"/>
              <w:rPr>
                <w:kern w:val="2"/>
                <w:szCs w:val="22"/>
                <w:lang w:val="en-US"/>
              </w:rPr>
            </w:pPr>
            <w:r w:rsidRPr="00C30686">
              <w:rPr>
                <w:kern w:val="2"/>
                <w:szCs w:val="22"/>
                <w:lang w:val="en-US"/>
              </w:rPr>
              <w:t>0</w:t>
            </w:r>
          </w:p>
        </w:tc>
      </w:tr>
      <w:tr w:rsidR="006F6378" w:rsidRPr="00C30686" w14:paraId="228A96AD" w14:textId="77777777" w:rsidTr="004F423A">
        <w:trPr>
          <w:trHeight w:val="29"/>
        </w:trPr>
        <w:tc>
          <w:tcPr>
            <w:tcW w:w="2742" w:type="dxa"/>
            <w:tcBorders>
              <w:top w:val="nil"/>
              <w:left w:val="single" w:sz="4" w:space="0" w:color="auto"/>
              <w:bottom w:val="nil"/>
              <w:right w:val="single" w:sz="4" w:space="0" w:color="auto"/>
            </w:tcBorders>
            <w:vAlign w:val="center"/>
          </w:tcPr>
          <w:p w14:paraId="6474D74E"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7174CAC9"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894801A" w14:textId="77777777" w:rsidR="006F6378" w:rsidRPr="00C30686" w:rsidRDefault="006F6378" w:rsidP="0094020B">
            <w:pPr>
              <w:pStyle w:val="TAC"/>
              <w:rPr>
                <w:kern w:val="2"/>
                <w:szCs w:val="22"/>
                <w:lang w:val="en-US"/>
              </w:rPr>
            </w:pPr>
            <w:r w:rsidRPr="00C30686">
              <w:rPr>
                <w:kern w:val="2"/>
                <w:szCs w:val="22"/>
                <w:lang w:val="en-US"/>
              </w:rPr>
              <w:t>n70</w:t>
            </w:r>
          </w:p>
        </w:tc>
        <w:tc>
          <w:tcPr>
            <w:tcW w:w="4356" w:type="dxa"/>
            <w:tcBorders>
              <w:top w:val="single" w:sz="4" w:space="0" w:color="auto"/>
              <w:left w:val="single" w:sz="4" w:space="0" w:color="auto"/>
              <w:bottom w:val="single" w:sz="4" w:space="0" w:color="auto"/>
              <w:right w:val="single" w:sz="4" w:space="0" w:color="auto"/>
            </w:tcBorders>
            <w:vAlign w:val="center"/>
          </w:tcPr>
          <w:p w14:paraId="64031B51" w14:textId="77777777" w:rsidR="006F6378" w:rsidRPr="00C30686" w:rsidRDefault="006F6378" w:rsidP="0094020B">
            <w:pPr>
              <w:pStyle w:val="TAC"/>
              <w:rPr>
                <w:rFonts w:ascii="Calibri" w:hAnsi="Calibri"/>
                <w:kern w:val="2"/>
                <w:sz w:val="21"/>
                <w:szCs w:val="22"/>
                <w:lang w:val="en-US" w:eastAsia="zh-CN"/>
              </w:rPr>
            </w:pPr>
            <w:r w:rsidRPr="00C30686">
              <w:rPr>
                <w:kern w:val="2"/>
                <w:lang w:val="en-US" w:eastAsia="zh-CN" w:bidi="ar"/>
              </w:rPr>
              <w:t>5, 10, 15, 20</w:t>
            </w:r>
            <w:r w:rsidRPr="00C30686">
              <w:rPr>
                <w:vertAlign w:val="superscript"/>
                <w:lang w:val="en-US" w:eastAsia="zh-CN" w:bidi="ar"/>
              </w:rPr>
              <w:t>1</w:t>
            </w:r>
            <w:r w:rsidRPr="00C30686">
              <w:rPr>
                <w:kern w:val="2"/>
                <w:lang w:val="en-US" w:eastAsia="zh-CN" w:bidi="ar"/>
              </w:rPr>
              <w:t>, 25</w:t>
            </w:r>
            <w:r w:rsidRPr="00C30686">
              <w:rPr>
                <w:vertAlign w:val="superscript"/>
                <w:lang w:val="en-US" w:eastAsia="zh-CN" w:bidi="ar"/>
              </w:rPr>
              <w:t>1</w:t>
            </w:r>
          </w:p>
        </w:tc>
        <w:tc>
          <w:tcPr>
            <w:tcW w:w="2445" w:type="dxa"/>
            <w:tcBorders>
              <w:top w:val="nil"/>
              <w:left w:val="single" w:sz="4" w:space="0" w:color="auto"/>
              <w:bottom w:val="nil"/>
              <w:right w:val="single" w:sz="4" w:space="0" w:color="auto"/>
            </w:tcBorders>
            <w:vAlign w:val="center"/>
          </w:tcPr>
          <w:p w14:paraId="663BE344" w14:textId="77777777" w:rsidR="006F6378" w:rsidRPr="00C30686" w:rsidRDefault="006F6378" w:rsidP="0094020B">
            <w:pPr>
              <w:pStyle w:val="TAC"/>
              <w:rPr>
                <w:kern w:val="2"/>
                <w:szCs w:val="22"/>
                <w:lang w:val="en-US"/>
              </w:rPr>
            </w:pPr>
          </w:p>
        </w:tc>
      </w:tr>
      <w:tr w:rsidR="006F6378" w:rsidRPr="00C30686" w14:paraId="3AAD4A6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9C31EB3"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0D7D872E"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3B7B47F" w14:textId="77777777" w:rsidR="006F6378" w:rsidRPr="00C30686" w:rsidRDefault="006F6378" w:rsidP="0094020B">
            <w:pPr>
              <w:pStyle w:val="TAC"/>
              <w:rPr>
                <w:kern w:val="2"/>
                <w:szCs w:val="22"/>
                <w:lang w:val="en-US"/>
              </w:rPr>
            </w:pPr>
            <w:r w:rsidRPr="00C30686">
              <w:rPr>
                <w:kern w:val="2"/>
                <w:szCs w:val="22"/>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59943C3C"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5, 10, 15, 20</w:t>
            </w:r>
          </w:p>
        </w:tc>
        <w:tc>
          <w:tcPr>
            <w:tcW w:w="2445" w:type="dxa"/>
            <w:tcBorders>
              <w:top w:val="nil"/>
              <w:left w:val="single" w:sz="4" w:space="0" w:color="auto"/>
              <w:bottom w:val="single" w:sz="4" w:space="0" w:color="auto"/>
              <w:right w:val="single" w:sz="4" w:space="0" w:color="auto"/>
            </w:tcBorders>
            <w:vAlign w:val="center"/>
          </w:tcPr>
          <w:p w14:paraId="26D7AA4E" w14:textId="77777777" w:rsidR="006F6378" w:rsidRPr="00C30686" w:rsidRDefault="006F6378" w:rsidP="0094020B">
            <w:pPr>
              <w:pStyle w:val="TAC"/>
              <w:rPr>
                <w:kern w:val="2"/>
                <w:szCs w:val="22"/>
                <w:lang w:val="en-US"/>
              </w:rPr>
            </w:pPr>
          </w:p>
        </w:tc>
      </w:tr>
      <w:tr w:rsidR="006F6378" w:rsidRPr="00C30686" w14:paraId="24CFD3AC"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50B2F20" w14:textId="77777777" w:rsidR="006F6378" w:rsidRPr="00C30686" w:rsidRDefault="006F6378" w:rsidP="0094020B">
            <w:pPr>
              <w:pStyle w:val="TAC"/>
              <w:rPr>
                <w:kern w:val="2"/>
                <w:szCs w:val="22"/>
                <w:lang w:val="en-US"/>
              </w:rPr>
            </w:pPr>
            <w:r w:rsidRPr="00C30686">
              <w:rPr>
                <w:kern w:val="2"/>
                <w:szCs w:val="22"/>
                <w:lang w:val="en-US"/>
              </w:rPr>
              <w:t>CA_n48(2A)-n70A-n71A</w:t>
            </w:r>
          </w:p>
        </w:tc>
        <w:tc>
          <w:tcPr>
            <w:tcW w:w="2785" w:type="dxa"/>
            <w:tcBorders>
              <w:top w:val="single" w:sz="4" w:space="0" w:color="auto"/>
              <w:left w:val="single" w:sz="4" w:space="0" w:color="auto"/>
              <w:bottom w:val="nil"/>
              <w:right w:val="single" w:sz="4" w:space="0" w:color="auto"/>
            </w:tcBorders>
            <w:vAlign w:val="center"/>
          </w:tcPr>
          <w:p w14:paraId="391BA7D5" w14:textId="77777777" w:rsidR="006F6378" w:rsidRPr="00C30686" w:rsidRDefault="006F6378" w:rsidP="0094020B">
            <w:pPr>
              <w:pStyle w:val="TAC"/>
              <w:rPr>
                <w:rFonts w:cs="Arial"/>
                <w:kern w:val="2"/>
                <w:szCs w:val="18"/>
                <w:lang w:val="en-US"/>
              </w:rPr>
            </w:pPr>
            <w:r w:rsidRPr="00C30686">
              <w:rPr>
                <w:rFonts w:cs="Arial"/>
                <w:kern w:val="2"/>
                <w:szCs w:val="18"/>
                <w:lang w:val="en-US"/>
              </w:rPr>
              <w:t>CA_n48A-n70A</w:t>
            </w:r>
          </w:p>
          <w:p w14:paraId="75025B9C" w14:textId="77777777" w:rsidR="006F6378" w:rsidRPr="00C30686" w:rsidRDefault="006F6378" w:rsidP="0094020B">
            <w:pPr>
              <w:pStyle w:val="TAC"/>
              <w:rPr>
                <w:rFonts w:cs="Arial"/>
                <w:kern w:val="2"/>
                <w:szCs w:val="18"/>
                <w:lang w:val="en-US"/>
              </w:rPr>
            </w:pPr>
            <w:r w:rsidRPr="00C30686">
              <w:rPr>
                <w:rFonts w:cs="Arial"/>
                <w:kern w:val="2"/>
                <w:szCs w:val="18"/>
                <w:lang w:val="en-US"/>
              </w:rPr>
              <w:t>CA_n48A-n71A</w:t>
            </w:r>
          </w:p>
          <w:p w14:paraId="76816994" w14:textId="77777777" w:rsidR="006F6378" w:rsidRPr="00C30686" w:rsidRDefault="006F6378" w:rsidP="0094020B">
            <w:pPr>
              <w:pStyle w:val="TAC"/>
              <w:rPr>
                <w:kern w:val="2"/>
                <w:szCs w:val="22"/>
                <w:lang w:val="en-US"/>
              </w:rPr>
            </w:pPr>
            <w:r w:rsidRPr="00C30686">
              <w:rPr>
                <w:rFonts w:cs="Arial"/>
                <w:kern w:val="2"/>
                <w:szCs w:val="18"/>
                <w:lang w:val="en-US"/>
              </w:rPr>
              <w:t>CA_n70A-n71A</w:t>
            </w:r>
          </w:p>
        </w:tc>
        <w:tc>
          <w:tcPr>
            <w:tcW w:w="1259" w:type="dxa"/>
            <w:tcBorders>
              <w:top w:val="single" w:sz="4" w:space="0" w:color="auto"/>
              <w:left w:val="single" w:sz="4" w:space="0" w:color="auto"/>
              <w:bottom w:val="single" w:sz="4" w:space="0" w:color="auto"/>
              <w:right w:val="single" w:sz="4" w:space="0" w:color="auto"/>
            </w:tcBorders>
            <w:vAlign w:val="center"/>
          </w:tcPr>
          <w:p w14:paraId="5DBC40FC" w14:textId="77777777" w:rsidR="006F6378" w:rsidRPr="00C30686" w:rsidRDefault="006F6378" w:rsidP="0094020B">
            <w:pPr>
              <w:pStyle w:val="TAC"/>
              <w:rPr>
                <w:kern w:val="2"/>
                <w:szCs w:val="22"/>
                <w:lang w:val="en-US"/>
              </w:rPr>
            </w:pPr>
            <w:r w:rsidRPr="00C30686">
              <w:rPr>
                <w:kern w:val="2"/>
                <w:szCs w:val="22"/>
                <w:lang w:val="en-US"/>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1A15E4E2"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CA_n48(2A)_BCS1</w:t>
            </w:r>
          </w:p>
        </w:tc>
        <w:tc>
          <w:tcPr>
            <w:tcW w:w="2445" w:type="dxa"/>
            <w:tcBorders>
              <w:top w:val="single" w:sz="4" w:space="0" w:color="auto"/>
              <w:left w:val="single" w:sz="4" w:space="0" w:color="auto"/>
              <w:bottom w:val="nil"/>
              <w:right w:val="single" w:sz="4" w:space="0" w:color="auto"/>
            </w:tcBorders>
            <w:vAlign w:val="center"/>
          </w:tcPr>
          <w:p w14:paraId="54FA63B4"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1DDAFF33" w14:textId="77777777" w:rsidTr="004F423A">
        <w:trPr>
          <w:trHeight w:val="29"/>
        </w:trPr>
        <w:tc>
          <w:tcPr>
            <w:tcW w:w="2742" w:type="dxa"/>
            <w:tcBorders>
              <w:top w:val="nil"/>
              <w:left w:val="single" w:sz="4" w:space="0" w:color="auto"/>
              <w:bottom w:val="nil"/>
              <w:right w:val="single" w:sz="4" w:space="0" w:color="auto"/>
            </w:tcBorders>
            <w:vAlign w:val="center"/>
          </w:tcPr>
          <w:p w14:paraId="53F83ACF"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74F5026B"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66AC04C" w14:textId="77777777" w:rsidR="006F6378" w:rsidRPr="00C30686" w:rsidRDefault="006F6378" w:rsidP="0094020B">
            <w:pPr>
              <w:pStyle w:val="TAC"/>
              <w:rPr>
                <w:kern w:val="2"/>
                <w:szCs w:val="22"/>
                <w:lang w:val="en-US"/>
              </w:rPr>
            </w:pPr>
            <w:r w:rsidRPr="00C30686">
              <w:rPr>
                <w:kern w:val="2"/>
                <w:szCs w:val="22"/>
                <w:lang w:val="en-US"/>
              </w:rPr>
              <w:t>n70</w:t>
            </w:r>
          </w:p>
        </w:tc>
        <w:tc>
          <w:tcPr>
            <w:tcW w:w="4356" w:type="dxa"/>
            <w:tcBorders>
              <w:top w:val="single" w:sz="4" w:space="0" w:color="auto"/>
              <w:left w:val="single" w:sz="4" w:space="0" w:color="auto"/>
              <w:bottom w:val="single" w:sz="4" w:space="0" w:color="auto"/>
              <w:right w:val="single" w:sz="4" w:space="0" w:color="auto"/>
            </w:tcBorders>
            <w:vAlign w:val="center"/>
          </w:tcPr>
          <w:p w14:paraId="78602682" w14:textId="77777777" w:rsidR="006F6378" w:rsidRPr="00C30686" w:rsidRDefault="006F6378" w:rsidP="0094020B">
            <w:pPr>
              <w:pStyle w:val="TAC"/>
              <w:rPr>
                <w:rFonts w:ascii="Calibri" w:hAnsi="Calibri"/>
                <w:kern w:val="2"/>
                <w:sz w:val="21"/>
                <w:szCs w:val="22"/>
                <w:lang w:val="en-US" w:eastAsia="zh-CN"/>
              </w:rPr>
            </w:pPr>
            <w:r w:rsidRPr="00C30686">
              <w:rPr>
                <w:kern w:val="2"/>
                <w:lang w:val="en-US" w:eastAsia="zh-CN" w:bidi="ar"/>
              </w:rPr>
              <w:t>5, 10, 15, 20</w:t>
            </w:r>
            <w:r w:rsidRPr="00C30686">
              <w:rPr>
                <w:vertAlign w:val="superscript"/>
                <w:lang w:val="en-US" w:eastAsia="zh-CN" w:bidi="ar"/>
              </w:rPr>
              <w:t>1</w:t>
            </w:r>
            <w:r w:rsidRPr="00C30686">
              <w:rPr>
                <w:kern w:val="2"/>
                <w:lang w:val="en-US" w:eastAsia="zh-CN" w:bidi="ar"/>
              </w:rPr>
              <w:t>, 25</w:t>
            </w:r>
            <w:r w:rsidRPr="00C30686">
              <w:rPr>
                <w:vertAlign w:val="superscript"/>
                <w:lang w:val="en-US" w:eastAsia="zh-CN" w:bidi="ar"/>
              </w:rPr>
              <w:t>1</w:t>
            </w:r>
          </w:p>
        </w:tc>
        <w:tc>
          <w:tcPr>
            <w:tcW w:w="2445" w:type="dxa"/>
            <w:tcBorders>
              <w:top w:val="nil"/>
              <w:left w:val="single" w:sz="4" w:space="0" w:color="auto"/>
              <w:bottom w:val="nil"/>
              <w:right w:val="single" w:sz="4" w:space="0" w:color="auto"/>
            </w:tcBorders>
            <w:vAlign w:val="center"/>
          </w:tcPr>
          <w:p w14:paraId="1BB22FA8" w14:textId="77777777" w:rsidR="006F6378" w:rsidRPr="00C30686" w:rsidRDefault="006F6378" w:rsidP="0094020B">
            <w:pPr>
              <w:pStyle w:val="TAC"/>
              <w:rPr>
                <w:kern w:val="2"/>
                <w:szCs w:val="22"/>
                <w:lang w:val="en-US"/>
              </w:rPr>
            </w:pPr>
          </w:p>
        </w:tc>
      </w:tr>
      <w:tr w:rsidR="006F6378" w:rsidRPr="00C30686" w14:paraId="1A89D83E"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57CFFB8"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576B3EE3"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8586CD8" w14:textId="77777777" w:rsidR="006F6378" w:rsidRPr="00C30686" w:rsidRDefault="006F6378" w:rsidP="0094020B">
            <w:pPr>
              <w:pStyle w:val="TAC"/>
              <w:rPr>
                <w:kern w:val="2"/>
                <w:szCs w:val="22"/>
                <w:lang w:val="en-US"/>
              </w:rPr>
            </w:pPr>
            <w:r w:rsidRPr="00C30686">
              <w:rPr>
                <w:kern w:val="2"/>
                <w:szCs w:val="22"/>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03548745"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5, 10, 15, 20</w:t>
            </w:r>
          </w:p>
        </w:tc>
        <w:tc>
          <w:tcPr>
            <w:tcW w:w="2445" w:type="dxa"/>
            <w:tcBorders>
              <w:top w:val="nil"/>
              <w:left w:val="single" w:sz="4" w:space="0" w:color="auto"/>
              <w:bottom w:val="single" w:sz="4" w:space="0" w:color="auto"/>
              <w:right w:val="single" w:sz="4" w:space="0" w:color="auto"/>
            </w:tcBorders>
            <w:vAlign w:val="center"/>
          </w:tcPr>
          <w:p w14:paraId="5CD60BA6" w14:textId="77777777" w:rsidR="006F6378" w:rsidRPr="00C30686" w:rsidRDefault="006F6378" w:rsidP="0094020B">
            <w:pPr>
              <w:pStyle w:val="TAC"/>
              <w:rPr>
                <w:kern w:val="2"/>
                <w:szCs w:val="22"/>
                <w:lang w:val="en-US"/>
              </w:rPr>
            </w:pPr>
          </w:p>
        </w:tc>
      </w:tr>
      <w:tr w:rsidR="006F6378" w:rsidRPr="00C30686" w14:paraId="3B6300ED"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5399372" w14:textId="77777777" w:rsidR="006F6378" w:rsidRPr="00C30686" w:rsidRDefault="006F6378" w:rsidP="0094020B">
            <w:pPr>
              <w:pStyle w:val="TAC"/>
              <w:rPr>
                <w:kern w:val="2"/>
                <w:szCs w:val="22"/>
                <w:lang w:val="en-US"/>
              </w:rPr>
            </w:pPr>
            <w:r w:rsidRPr="00C30686">
              <w:rPr>
                <w:kern w:val="2"/>
                <w:szCs w:val="22"/>
                <w:lang w:val="en-US"/>
              </w:rPr>
              <w:t>CA_n48B-n70A-n71A</w:t>
            </w:r>
          </w:p>
        </w:tc>
        <w:tc>
          <w:tcPr>
            <w:tcW w:w="2785" w:type="dxa"/>
            <w:tcBorders>
              <w:top w:val="single" w:sz="4" w:space="0" w:color="auto"/>
              <w:left w:val="single" w:sz="4" w:space="0" w:color="auto"/>
              <w:bottom w:val="nil"/>
              <w:right w:val="single" w:sz="4" w:space="0" w:color="auto"/>
            </w:tcBorders>
            <w:vAlign w:val="center"/>
          </w:tcPr>
          <w:p w14:paraId="7CDA5CD8" w14:textId="77777777" w:rsidR="006F6378" w:rsidRPr="00C30686" w:rsidRDefault="006F6378" w:rsidP="0094020B">
            <w:pPr>
              <w:pStyle w:val="TAC"/>
              <w:rPr>
                <w:rFonts w:cs="Arial"/>
                <w:kern w:val="2"/>
                <w:szCs w:val="18"/>
                <w:lang w:val="en-US"/>
              </w:rPr>
            </w:pPr>
            <w:r w:rsidRPr="00C30686">
              <w:rPr>
                <w:rFonts w:cs="Arial"/>
                <w:kern w:val="2"/>
                <w:szCs w:val="18"/>
                <w:lang w:val="en-US"/>
              </w:rPr>
              <w:t>CA_n48A-n70A</w:t>
            </w:r>
          </w:p>
          <w:p w14:paraId="6028C1E7" w14:textId="77777777" w:rsidR="006F6378" w:rsidRPr="00C30686" w:rsidRDefault="006F6378" w:rsidP="0094020B">
            <w:pPr>
              <w:pStyle w:val="TAC"/>
              <w:rPr>
                <w:rFonts w:cs="Arial"/>
                <w:kern w:val="2"/>
                <w:szCs w:val="18"/>
                <w:lang w:val="en-US"/>
              </w:rPr>
            </w:pPr>
            <w:r w:rsidRPr="00C30686">
              <w:rPr>
                <w:rFonts w:cs="Arial"/>
                <w:kern w:val="2"/>
                <w:szCs w:val="18"/>
                <w:lang w:val="en-US"/>
              </w:rPr>
              <w:t>CA_n48A-n71A</w:t>
            </w:r>
          </w:p>
          <w:p w14:paraId="16A3A971" w14:textId="77777777" w:rsidR="006F6378" w:rsidRPr="00C30686" w:rsidRDefault="006F6378" w:rsidP="0094020B">
            <w:pPr>
              <w:pStyle w:val="TAC"/>
              <w:rPr>
                <w:kern w:val="2"/>
                <w:szCs w:val="22"/>
                <w:lang w:val="en-US"/>
              </w:rPr>
            </w:pPr>
            <w:r w:rsidRPr="00C30686">
              <w:rPr>
                <w:rFonts w:cs="Arial"/>
                <w:kern w:val="2"/>
                <w:szCs w:val="18"/>
                <w:lang w:val="en-US"/>
              </w:rPr>
              <w:t>CA_n70A-n71A</w:t>
            </w:r>
          </w:p>
        </w:tc>
        <w:tc>
          <w:tcPr>
            <w:tcW w:w="1259" w:type="dxa"/>
            <w:tcBorders>
              <w:top w:val="single" w:sz="4" w:space="0" w:color="auto"/>
              <w:left w:val="single" w:sz="4" w:space="0" w:color="auto"/>
              <w:bottom w:val="single" w:sz="4" w:space="0" w:color="auto"/>
              <w:right w:val="single" w:sz="4" w:space="0" w:color="auto"/>
            </w:tcBorders>
            <w:vAlign w:val="center"/>
          </w:tcPr>
          <w:p w14:paraId="1FA80475" w14:textId="77777777" w:rsidR="006F6378" w:rsidRPr="00C30686" w:rsidRDefault="006F6378" w:rsidP="0094020B">
            <w:pPr>
              <w:pStyle w:val="TAC"/>
              <w:rPr>
                <w:kern w:val="2"/>
                <w:szCs w:val="22"/>
                <w:lang w:val="en-US"/>
              </w:rPr>
            </w:pPr>
            <w:r w:rsidRPr="00C30686">
              <w:rPr>
                <w:kern w:val="2"/>
                <w:szCs w:val="22"/>
                <w:lang w:val="en-US"/>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0BBFBD05"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CA_n48B_BCS2</w:t>
            </w:r>
          </w:p>
        </w:tc>
        <w:tc>
          <w:tcPr>
            <w:tcW w:w="2445" w:type="dxa"/>
            <w:tcBorders>
              <w:top w:val="single" w:sz="4" w:space="0" w:color="auto"/>
              <w:left w:val="single" w:sz="4" w:space="0" w:color="auto"/>
              <w:bottom w:val="nil"/>
              <w:right w:val="single" w:sz="4" w:space="0" w:color="auto"/>
            </w:tcBorders>
            <w:vAlign w:val="center"/>
          </w:tcPr>
          <w:p w14:paraId="55C32B5A"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307B6A1A" w14:textId="77777777" w:rsidTr="004F423A">
        <w:trPr>
          <w:trHeight w:val="29"/>
        </w:trPr>
        <w:tc>
          <w:tcPr>
            <w:tcW w:w="2742" w:type="dxa"/>
            <w:tcBorders>
              <w:top w:val="nil"/>
              <w:left w:val="single" w:sz="4" w:space="0" w:color="auto"/>
              <w:bottom w:val="nil"/>
              <w:right w:val="single" w:sz="4" w:space="0" w:color="auto"/>
            </w:tcBorders>
            <w:vAlign w:val="center"/>
          </w:tcPr>
          <w:p w14:paraId="602746C8"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5DD359D2"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029AE1A" w14:textId="77777777" w:rsidR="006F6378" w:rsidRPr="00C30686" w:rsidRDefault="006F6378" w:rsidP="0094020B">
            <w:pPr>
              <w:pStyle w:val="TAC"/>
              <w:rPr>
                <w:kern w:val="2"/>
                <w:szCs w:val="22"/>
                <w:lang w:val="en-US"/>
              </w:rPr>
            </w:pPr>
            <w:r w:rsidRPr="00C30686">
              <w:rPr>
                <w:kern w:val="2"/>
                <w:szCs w:val="22"/>
                <w:lang w:val="en-US"/>
              </w:rPr>
              <w:t>n70</w:t>
            </w:r>
          </w:p>
        </w:tc>
        <w:tc>
          <w:tcPr>
            <w:tcW w:w="4356" w:type="dxa"/>
            <w:tcBorders>
              <w:top w:val="single" w:sz="4" w:space="0" w:color="auto"/>
              <w:left w:val="single" w:sz="4" w:space="0" w:color="auto"/>
              <w:bottom w:val="single" w:sz="4" w:space="0" w:color="auto"/>
              <w:right w:val="single" w:sz="4" w:space="0" w:color="auto"/>
            </w:tcBorders>
            <w:vAlign w:val="center"/>
          </w:tcPr>
          <w:p w14:paraId="2A08C2A2" w14:textId="77777777" w:rsidR="006F6378" w:rsidRPr="00C30686" w:rsidRDefault="006F6378" w:rsidP="0094020B">
            <w:pPr>
              <w:pStyle w:val="TAC"/>
              <w:rPr>
                <w:rFonts w:ascii="Calibri" w:hAnsi="Calibri"/>
                <w:kern w:val="2"/>
                <w:sz w:val="21"/>
                <w:szCs w:val="22"/>
                <w:lang w:val="en-US" w:eastAsia="zh-CN"/>
              </w:rPr>
            </w:pPr>
            <w:r w:rsidRPr="00C30686">
              <w:rPr>
                <w:kern w:val="2"/>
                <w:lang w:val="en-US" w:eastAsia="zh-CN" w:bidi="ar"/>
              </w:rPr>
              <w:t>5, 10, 15, 20</w:t>
            </w:r>
            <w:r w:rsidRPr="00C30686">
              <w:rPr>
                <w:vertAlign w:val="superscript"/>
                <w:lang w:val="en-US" w:eastAsia="zh-CN" w:bidi="ar"/>
              </w:rPr>
              <w:t>1</w:t>
            </w:r>
            <w:r w:rsidRPr="00C30686">
              <w:rPr>
                <w:kern w:val="2"/>
                <w:lang w:val="en-US" w:eastAsia="zh-CN" w:bidi="ar"/>
              </w:rPr>
              <w:t>, 25</w:t>
            </w:r>
            <w:r w:rsidRPr="00C30686">
              <w:rPr>
                <w:vertAlign w:val="superscript"/>
                <w:lang w:val="en-US" w:eastAsia="zh-CN" w:bidi="ar"/>
              </w:rPr>
              <w:t>1</w:t>
            </w:r>
          </w:p>
        </w:tc>
        <w:tc>
          <w:tcPr>
            <w:tcW w:w="2445" w:type="dxa"/>
            <w:tcBorders>
              <w:top w:val="nil"/>
              <w:left w:val="single" w:sz="4" w:space="0" w:color="auto"/>
              <w:bottom w:val="nil"/>
              <w:right w:val="single" w:sz="4" w:space="0" w:color="auto"/>
            </w:tcBorders>
            <w:vAlign w:val="center"/>
          </w:tcPr>
          <w:p w14:paraId="2D1F9A9E" w14:textId="77777777" w:rsidR="006F6378" w:rsidRPr="00C30686" w:rsidRDefault="006F6378" w:rsidP="0094020B">
            <w:pPr>
              <w:pStyle w:val="TAC"/>
              <w:rPr>
                <w:kern w:val="2"/>
                <w:szCs w:val="22"/>
                <w:lang w:val="en-US"/>
              </w:rPr>
            </w:pPr>
          </w:p>
        </w:tc>
      </w:tr>
      <w:tr w:rsidR="006F6378" w:rsidRPr="00C30686" w14:paraId="34B7AFE0"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9A244F6"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313C38DB"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E5DF8D5" w14:textId="77777777" w:rsidR="006F6378" w:rsidRPr="00C30686" w:rsidRDefault="006F6378" w:rsidP="0094020B">
            <w:pPr>
              <w:pStyle w:val="TAC"/>
              <w:rPr>
                <w:kern w:val="2"/>
                <w:szCs w:val="22"/>
                <w:lang w:val="en-US"/>
              </w:rPr>
            </w:pPr>
            <w:r w:rsidRPr="00C30686">
              <w:rPr>
                <w:kern w:val="2"/>
                <w:szCs w:val="22"/>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261FE3F7"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5, 10, 15, 20</w:t>
            </w:r>
          </w:p>
        </w:tc>
        <w:tc>
          <w:tcPr>
            <w:tcW w:w="2445" w:type="dxa"/>
            <w:tcBorders>
              <w:top w:val="nil"/>
              <w:left w:val="single" w:sz="4" w:space="0" w:color="auto"/>
              <w:bottom w:val="single" w:sz="4" w:space="0" w:color="auto"/>
              <w:right w:val="single" w:sz="4" w:space="0" w:color="auto"/>
            </w:tcBorders>
            <w:vAlign w:val="center"/>
          </w:tcPr>
          <w:p w14:paraId="30793374" w14:textId="77777777" w:rsidR="006F6378" w:rsidRPr="00C30686" w:rsidRDefault="006F6378" w:rsidP="0094020B">
            <w:pPr>
              <w:pStyle w:val="TAC"/>
              <w:rPr>
                <w:kern w:val="2"/>
                <w:szCs w:val="22"/>
                <w:lang w:val="en-US"/>
              </w:rPr>
            </w:pPr>
          </w:p>
        </w:tc>
      </w:tr>
      <w:tr w:rsidR="006F6378" w:rsidRPr="00C30686" w14:paraId="127B1D35"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5E2E9D6" w14:textId="77777777" w:rsidR="006F6378" w:rsidRPr="00C30686" w:rsidRDefault="006F6378" w:rsidP="0094020B">
            <w:pPr>
              <w:pStyle w:val="TAC"/>
              <w:rPr>
                <w:kern w:val="2"/>
                <w:szCs w:val="22"/>
                <w:lang w:val="en-US"/>
              </w:rPr>
            </w:pPr>
            <w:r w:rsidRPr="00C30686">
              <w:rPr>
                <w:kern w:val="2"/>
                <w:szCs w:val="22"/>
                <w:lang w:val="en-US"/>
              </w:rPr>
              <w:t>CA_n48A-n70A-n71(2A)</w:t>
            </w:r>
          </w:p>
        </w:tc>
        <w:tc>
          <w:tcPr>
            <w:tcW w:w="2785" w:type="dxa"/>
            <w:tcBorders>
              <w:top w:val="single" w:sz="4" w:space="0" w:color="auto"/>
              <w:left w:val="single" w:sz="4" w:space="0" w:color="auto"/>
              <w:bottom w:val="nil"/>
              <w:right w:val="single" w:sz="4" w:space="0" w:color="auto"/>
            </w:tcBorders>
            <w:vAlign w:val="center"/>
          </w:tcPr>
          <w:p w14:paraId="6D3178D4" w14:textId="77777777" w:rsidR="006F6378" w:rsidRPr="00C30686" w:rsidRDefault="006F6378" w:rsidP="0094020B">
            <w:pPr>
              <w:pStyle w:val="TAC"/>
              <w:rPr>
                <w:rFonts w:cs="Arial"/>
                <w:kern w:val="2"/>
                <w:szCs w:val="18"/>
                <w:lang w:val="en-US"/>
              </w:rPr>
            </w:pPr>
            <w:r w:rsidRPr="00C30686">
              <w:rPr>
                <w:rFonts w:cs="Arial"/>
                <w:kern w:val="2"/>
                <w:szCs w:val="18"/>
                <w:lang w:val="en-US"/>
              </w:rPr>
              <w:t>CA_n48A-n70A</w:t>
            </w:r>
          </w:p>
          <w:p w14:paraId="1DF53ECD" w14:textId="77777777" w:rsidR="006F6378" w:rsidRPr="00C30686" w:rsidRDefault="006F6378" w:rsidP="0094020B">
            <w:pPr>
              <w:pStyle w:val="TAC"/>
              <w:rPr>
                <w:rFonts w:cs="Arial"/>
                <w:kern w:val="2"/>
                <w:szCs w:val="18"/>
                <w:lang w:val="en-US"/>
              </w:rPr>
            </w:pPr>
            <w:r w:rsidRPr="00C30686">
              <w:rPr>
                <w:rFonts w:cs="Arial"/>
                <w:kern w:val="2"/>
                <w:szCs w:val="18"/>
                <w:lang w:val="en-US"/>
              </w:rPr>
              <w:t>CA_n48A-n71A</w:t>
            </w:r>
          </w:p>
          <w:p w14:paraId="6476F398" w14:textId="77777777" w:rsidR="006F6378" w:rsidRPr="00C30686" w:rsidRDefault="006F6378" w:rsidP="0094020B">
            <w:pPr>
              <w:pStyle w:val="TAC"/>
              <w:rPr>
                <w:kern w:val="2"/>
                <w:szCs w:val="22"/>
                <w:lang w:val="en-US"/>
              </w:rPr>
            </w:pPr>
            <w:r w:rsidRPr="00C30686">
              <w:rPr>
                <w:rFonts w:cs="Arial"/>
                <w:kern w:val="2"/>
                <w:szCs w:val="18"/>
                <w:lang w:val="en-US"/>
              </w:rPr>
              <w:t>CA_n70A-n71A</w:t>
            </w:r>
          </w:p>
        </w:tc>
        <w:tc>
          <w:tcPr>
            <w:tcW w:w="1259" w:type="dxa"/>
            <w:tcBorders>
              <w:top w:val="single" w:sz="4" w:space="0" w:color="auto"/>
              <w:left w:val="single" w:sz="4" w:space="0" w:color="auto"/>
              <w:bottom w:val="single" w:sz="4" w:space="0" w:color="auto"/>
              <w:right w:val="single" w:sz="4" w:space="0" w:color="auto"/>
            </w:tcBorders>
            <w:vAlign w:val="center"/>
          </w:tcPr>
          <w:p w14:paraId="426C061B" w14:textId="77777777" w:rsidR="006F6378" w:rsidRPr="00C30686" w:rsidRDefault="006F6378" w:rsidP="0094020B">
            <w:pPr>
              <w:pStyle w:val="TAC"/>
              <w:rPr>
                <w:kern w:val="2"/>
                <w:szCs w:val="22"/>
                <w:lang w:val="en-US"/>
              </w:rPr>
            </w:pPr>
            <w:r w:rsidRPr="00C30686">
              <w:rPr>
                <w:kern w:val="2"/>
                <w:szCs w:val="22"/>
                <w:lang w:val="en-US"/>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45330543"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5, 10, 15, 20, 30, 40, 50, 60, 70, 80, 90, 100</w:t>
            </w:r>
          </w:p>
        </w:tc>
        <w:tc>
          <w:tcPr>
            <w:tcW w:w="2445" w:type="dxa"/>
            <w:tcBorders>
              <w:top w:val="single" w:sz="4" w:space="0" w:color="auto"/>
              <w:left w:val="single" w:sz="4" w:space="0" w:color="auto"/>
              <w:bottom w:val="nil"/>
              <w:right w:val="single" w:sz="4" w:space="0" w:color="auto"/>
            </w:tcBorders>
            <w:vAlign w:val="center"/>
          </w:tcPr>
          <w:p w14:paraId="515DB1CE" w14:textId="77777777" w:rsidR="006F6378" w:rsidRPr="00C30686" w:rsidRDefault="006F6378" w:rsidP="0094020B">
            <w:pPr>
              <w:pStyle w:val="TAC"/>
              <w:rPr>
                <w:kern w:val="2"/>
                <w:szCs w:val="22"/>
                <w:lang w:val="en-US"/>
              </w:rPr>
            </w:pPr>
            <w:r w:rsidRPr="00C30686">
              <w:rPr>
                <w:kern w:val="2"/>
                <w:szCs w:val="22"/>
                <w:lang w:val="en-US"/>
              </w:rPr>
              <w:t>0</w:t>
            </w:r>
          </w:p>
        </w:tc>
      </w:tr>
      <w:tr w:rsidR="006F6378" w:rsidRPr="00C30686" w14:paraId="34C7D6A4" w14:textId="77777777" w:rsidTr="004F423A">
        <w:trPr>
          <w:trHeight w:val="29"/>
        </w:trPr>
        <w:tc>
          <w:tcPr>
            <w:tcW w:w="2742" w:type="dxa"/>
            <w:tcBorders>
              <w:top w:val="nil"/>
              <w:left w:val="single" w:sz="4" w:space="0" w:color="auto"/>
              <w:bottom w:val="nil"/>
              <w:right w:val="single" w:sz="4" w:space="0" w:color="auto"/>
            </w:tcBorders>
            <w:vAlign w:val="center"/>
          </w:tcPr>
          <w:p w14:paraId="181C26EA"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0B0D9C61"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434DFA6" w14:textId="77777777" w:rsidR="006F6378" w:rsidRPr="00C30686" w:rsidRDefault="006F6378" w:rsidP="0094020B">
            <w:pPr>
              <w:pStyle w:val="TAC"/>
              <w:rPr>
                <w:kern w:val="2"/>
                <w:szCs w:val="22"/>
                <w:lang w:val="en-US"/>
              </w:rPr>
            </w:pPr>
            <w:r w:rsidRPr="00C30686">
              <w:rPr>
                <w:kern w:val="2"/>
                <w:szCs w:val="22"/>
                <w:lang w:val="en-US"/>
              </w:rPr>
              <w:t>n70</w:t>
            </w:r>
          </w:p>
        </w:tc>
        <w:tc>
          <w:tcPr>
            <w:tcW w:w="4356" w:type="dxa"/>
            <w:tcBorders>
              <w:top w:val="single" w:sz="4" w:space="0" w:color="auto"/>
              <w:left w:val="single" w:sz="4" w:space="0" w:color="auto"/>
              <w:bottom w:val="single" w:sz="4" w:space="0" w:color="auto"/>
              <w:right w:val="single" w:sz="4" w:space="0" w:color="auto"/>
            </w:tcBorders>
            <w:vAlign w:val="center"/>
          </w:tcPr>
          <w:p w14:paraId="1B74B5CE" w14:textId="77777777" w:rsidR="006F6378" w:rsidRPr="00C30686" w:rsidRDefault="006F6378" w:rsidP="0094020B">
            <w:pPr>
              <w:pStyle w:val="TAC"/>
              <w:rPr>
                <w:rFonts w:ascii="Calibri" w:hAnsi="Calibri"/>
                <w:kern w:val="2"/>
                <w:sz w:val="21"/>
                <w:szCs w:val="22"/>
                <w:lang w:val="en-US" w:eastAsia="zh-CN"/>
              </w:rPr>
            </w:pPr>
            <w:r w:rsidRPr="00C30686">
              <w:rPr>
                <w:kern w:val="2"/>
                <w:lang w:val="en-US" w:eastAsia="zh-CN" w:bidi="ar"/>
              </w:rPr>
              <w:t>5, 10, 15, 20</w:t>
            </w:r>
            <w:r w:rsidRPr="00C30686">
              <w:rPr>
                <w:vertAlign w:val="superscript"/>
                <w:lang w:val="en-US" w:eastAsia="zh-CN" w:bidi="ar"/>
              </w:rPr>
              <w:t>1</w:t>
            </w:r>
            <w:r w:rsidRPr="00C30686">
              <w:rPr>
                <w:kern w:val="2"/>
                <w:lang w:val="en-US" w:eastAsia="zh-CN" w:bidi="ar"/>
              </w:rPr>
              <w:t>, 25</w:t>
            </w:r>
            <w:r w:rsidRPr="00C30686">
              <w:rPr>
                <w:vertAlign w:val="superscript"/>
                <w:lang w:val="en-US" w:eastAsia="zh-CN" w:bidi="ar"/>
              </w:rPr>
              <w:t>1</w:t>
            </w:r>
          </w:p>
        </w:tc>
        <w:tc>
          <w:tcPr>
            <w:tcW w:w="2445" w:type="dxa"/>
            <w:tcBorders>
              <w:top w:val="nil"/>
              <w:left w:val="single" w:sz="4" w:space="0" w:color="auto"/>
              <w:bottom w:val="nil"/>
              <w:right w:val="single" w:sz="4" w:space="0" w:color="auto"/>
            </w:tcBorders>
            <w:vAlign w:val="center"/>
          </w:tcPr>
          <w:p w14:paraId="676F52C9" w14:textId="77777777" w:rsidR="006F6378" w:rsidRPr="00C30686" w:rsidRDefault="006F6378" w:rsidP="0094020B">
            <w:pPr>
              <w:pStyle w:val="TAC"/>
              <w:rPr>
                <w:kern w:val="2"/>
                <w:szCs w:val="22"/>
                <w:lang w:val="en-US"/>
              </w:rPr>
            </w:pPr>
          </w:p>
        </w:tc>
      </w:tr>
      <w:tr w:rsidR="006F6378" w:rsidRPr="00C30686" w14:paraId="1EA648B6"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1822173"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284A2ABF"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0569F81" w14:textId="77777777" w:rsidR="006F6378" w:rsidRPr="00C30686" w:rsidRDefault="006F6378" w:rsidP="0094020B">
            <w:pPr>
              <w:pStyle w:val="TAC"/>
              <w:rPr>
                <w:kern w:val="2"/>
                <w:szCs w:val="22"/>
                <w:lang w:val="en-US"/>
              </w:rPr>
            </w:pPr>
            <w:r w:rsidRPr="00C30686">
              <w:rPr>
                <w:kern w:val="2"/>
                <w:szCs w:val="22"/>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5631E197"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CA_n71(2A)_BCS0</w:t>
            </w:r>
          </w:p>
        </w:tc>
        <w:tc>
          <w:tcPr>
            <w:tcW w:w="2445" w:type="dxa"/>
            <w:tcBorders>
              <w:top w:val="nil"/>
              <w:left w:val="single" w:sz="4" w:space="0" w:color="auto"/>
              <w:bottom w:val="single" w:sz="4" w:space="0" w:color="auto"/>
              <w:right w:val="single" w:sz="4" w:space="0" w:color="auto"/>
            </w:tcBorders>
            <w:vAlign w:val="center"/>
          </w:tcPr>
          <w:p w14:paraId="52A853DE" w14:textId="77777777" w:rsidR="006F6378" w:rsidRPr="00C30686" w:rsidRDefault="006F6378" w:rsidP="0094020B">
            <w:pPr>
              <w:pStyle w:val="TAC"/>
              <w:rPr>
                <w:kern w:val="2"/>
                <w:szCs w:val="22"/>
                <w:lang w:val="en-US"/>
              </w:rPr>
            </w:pPr>
          </w:p>
        </w:tc>
      </w:tr>
      <w:tr w:rsidR="006F6378" w:rsidRPr="00C30686" w14:paraId="0F73CFA2"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C403885" w14:textId="77777777" w:rsidR="006F6378" w:rsidRPr="00C30686" w:rsidRDefault="006F6378" w:rsidP="0094020B">
            <w:pPr>
              <w:pStyle w:val="TAC"/>
              <w:rPr>
                <w:kern w:val="2"/>
                <w:szCs w:val="22"/>
                <w:lang w:val="en-US"/>
              </w:rPr>
            </w:pPr>
            <w:r w:rsidRPr="00C30686">
              <w:rPr>
                <w:rFonts w:eastAsiaTheme="minorEastAsia" w:cs="Arial"/>
                <w:szCs w:val="18"/>
              </w:rPr>
              <w:t>CA_n48A-n70A-n77A</w:t>
            </w:r>
          </w:p>
        </w:tc>
        <w:tc>
          <w:tcPr>
            <w:tcW w:w="2785" w:type="dxa"/>
            <w:tcBorders>
              <w:top w:val="single" w:sz="4" w:space="0" w:color="auto"/>
              <w:left w:val="single" w:sz="4" w:space="0" w:color="auto"/>
              <w:bottom w:val="nil"/>
              <w:right w:val="single" w:sz="4" w:space="0" w:color="auto"/>
            </w:tcBorders>
            <w:vAlign w:val="center"/>
          </w:tcPr>
          <w:p w14:paraId="76C52E50" w14:textId="77777777" w:rsidR="006F6378" w:rsidRPr="00C30686" w:rsidRDefault="006F6378" w:rsidP="0094020B">
            <w:pPr>
              <w:pStyle w:val="TAC"/>
              <w:rPr>
                <w:rFonts w:cs="Arial"/>
                <w:kern w:val="2"/>
                <w:szCs w:val="18"/>
                <w:lang w:val="en-US"/>
              </w:rPr>
            </w:pPr>
            <w:r w:rsidRPr="00C30686">
              <w:rPr>
                <w:rFonts w:cs="Arial"/>
                <w:kern w:val="2"/>
                <w:szCs w:val="18"/>
                <w:lang w:val="en-US"/>
              </w:rPr>
              <w:t>CA_n48A-n70A</w:t>
            </w:r>
          </w:p>
          <w:p w14:paraId="058EB7C4" w14:textId="77777777" w:rsidR="006F6378" w:rsidRPr="00C30686" w:rsidRDefault="006F6378" w:rsidP="0094020B">
            <w:pPr>
              <w:pStyle w:val="TAC"/>
              <w:rPr>
                <w:rFonts w:cs="Arial"/>
                <w:kern w:val="2"/>
                <w:szCs w:val="18"/>
                <w:lang w:val="en-US"/>
              </w:rPr>
            </w:pPr>
            <w:r w:rsidRPr="00C30686">
              <w:rPr>
                <w:rFonts w:cs="Arial"/>
                <w:kern w:val="2"/>
                <w:szCs w:val="18"/>
                <w:lang w:val="en-US"/>
              </w:rPr>
              <w:t>CA_n70A-n77A</w:t>
            </w:r>
          </w:p>
        </w:tc>
        <w:tc>
          <w:tcPr>
            <w:tcW w:w="1259" w:type="dxa"/>
            <w:tcBorders>
              <w:top w:val="single" w:sz="4" w:space="0" w:color="auto"/>
              <w:left w:val="single" w:sz="4" w:space="0" w:color="auto"/>
              <w:bottom w:val="single" w:sz="4" w:space="0" w:color="auto"/>
              <w:right w:val="single" w:sz="4" w:space="0" w:color="auto"/>
            </w:tcBorders>
            <w:vAlign w:val="center"/>
          </w:tcPr>
          <w:p w14:paraId="4F2C81B1" w14:textId="77777777" w:rsidR="006F6378" w:rsidRPr="00C30686" w:rsidRDefault="006F6378" w:rsidP="0094020B">
            <w:pPr>
              <w:pStyle w:val="TAC"/>
              <w:rPr>
                <w:kern w:val="2"/>
                <w:szCs w:val="22"/>
                <w:lang w:val="en-US"/>
              </w:rPr>
            </w:pPr>
            <w:r w:rsidRPr="00C30686">
              <w:rPr>
                <w:kern w:val="2"/>
                <w:szCs w:val="22"/>
                <w:lang w:val="en-US"/>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79783292" w14:textId="77777777" w:rsidR="006F6378" w:rsidRPr="00C30686" w:rsidRDefault="006F6378" w:rsidP="0094020B">
            <w:pPr>
              <w:pStyle w:val="TAC"/>
              <w:rPr>
                <w:lang w:val="en-US" w:eastAsia="zh-CN" w:bidi="ar"/>
              </w:rPr>
            </w:pPr>
            <w:r w:rsidRPr="00C30686">
              <w:rPr>
                <w:rFonts w:eastAsiaTheme="minorEastAsia" w:cs="Arial"/>
                <w:szCs w:val="18"/>
              </w:rPr>
              <w:t>5, 10, 15, 20, 30, 40, 50, 60, 70, 80, 90, 100</w:t>
            </w:r>
          </w:p>
        </w:tc>
        <w:tc>
          <w:tcPr>
            <w:tcW w:w="2445" w:type="dxa"/>
            <w:tcBorders>
              <w:top w:val="single" w:sz="4" w:space="0" w:color="auto"/>
              <w:left w:val="single" w:sz="4" w:space="0" w:color="auto"/>
              <w:bottom w:val="nil"/>
              <w:right w:val="single" w:sz="4" w:space="0" w:color="auto"/>
            </w:tcBorders>
            <w:vAlign w:val="center"/>
          </w:tcPr>
          <w:p w14:paraId="133911FD" w14:textId="77777777" w:rsidR="006F6378" w:rsidRPr="00C30686" w:rsidRDefault="006F6378" w:rsidP="0094020B">
            <w:pPr>
              <w:pStyle w:val="TAC"/>
              <w:rPr>
                <w:kern w:val="2"/>
                <w:szCs w:val="22"/>
                <w:lang w:val="en-US"/>
              </w:rPr>
            </w:pPr>
            <w:r w:rsidRPr="00C30686">
              <w:rPr>
                <w:rFonts w:eastAsiaTheme="minorEastAsia" w:hint="eastAsia"/>
                <w:szCs w:val="18"/>
                <w:lang w:val="en-US" w:eastAsia="zh-CN"/>
              </w:rPr>
              <w:t>0</w:t>
            </w:r>
          </w:p>
        </w:tc>
      </w:tr>
      <w:tr w:rsidR="006F6378" w:rsidRPr="00C30686" w14:paraId="73B0A698" w14:textId="77777777" w:rsidTr="004F423A">
        <w:trPr>
          <w:trHeight w:val="29"/>
        </w:trPr>
        <w:tc>
          <w:tcPr>
            <w:tcW w:w="2742" w:type="dxa"/>
            <w:tcBorders>
              <w:top w:val="nil"/>
              <w:left w:val="single" w:sz="4" w:space="0" w:color="auto"/>
              <w:bottom w:val="nil"/>
              <w:right w:val="single" w:sz="4" w:space="0" w:color="auto"/>
            </w:tcBorders>
            <w:vAlign w:val="center"/>
          </w:tcPr>
          <w:p w14:paraId="68F14095"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0A477FF4"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40475B9" w14:textId="77777777" w:rsidR="006F6378" w:rsidRPr="00C30686" w:rsidRDefault="006F6378" w:rsidP="0094020B">
            <w:pPr>
              <w:pStyle w:val="TAC"/>
              <w:rPr>
                <w:kern w:val="2"/>
                <w:szCs w:val="22"/>
                <w:lang w:val="en-US"/>
              </w:rPr>
            </w:pPr>
            <w:r w:rsidRPr="00C30686">
              <w:rPr>
                <w:kern w:val="2"/>
                <w:szCs w:val="22"/>
                <w:lang w:val="en-US"/>
              </w:rPr>
              <w:t>n70</w:t>
            </w:r>
          </w:p>
        </w:tc>
        <w:tc>
          <w:tcPr>
            <w:tcW w:w="4356" w:type="dxa"/>
            <w:tcBorders>
              <w:top w:val="single" w:sz="4" w:space="0" w:color="auto"/>
              <w:left w:val="single" w:sz="4" w:space="0" w:color="auto"/>
              <w:bottom w:val="single" w:sz="4" w:space="0" w:color="auto"/>
              <w:right w:val="single" w:sz="4" w:space="0" w:color="auto"/>
            </w:tcBorders>
            <w:vAlign w:val="center"/>
          </w:tcPr>
          <w:p w14:paraId="6A254259" w14:textId="77777777" w:rsidR="006F6378" w:rsidRPr="00C30686" w:rsidRDefault="006F6378" w:rsidP="0094020B">
            <w:pPr>
              <w:pStyle w:val="TAC"/>
              <w:rPr>
                <w:lang w:val="en-US" w:eastAsia="zh-CN" w:bidi="ar"/>
              </w:rPr>
            </w:pPr>
            <w:r w:rsidRPr="00C30686">
              <w:rPr>
                <w:rFonts w:eastAsiaTheme="minorEastAsia" w:cs="Arial"/>
                <w:szCs w:val="18"/>
              </w:rPr>
              <w:t>5, 10, 15, 20, 25</w:t>
            </w:r>
          </w:p>
        </w:tc>
        <w:tc>
          <w:tcPr>
            <w:tcW w:w="2445" w:type="dxa"/>
            <w:tcBorders>
              <w:top w:val="nil"/>
              <w:left w:val="single" w:sz="4" w:space="0" w:color="auto"/>
              <w:bottom w:val="nil"/>
              <w:right w:val="single" w:sz="4" w:space="0" w:color="auto"/>
            </w:tcBorders>
            <w:vAlign w:val="center"/>
          </w:tcPr>
          <w:p w14:paraId="326F522F" w14:textId="77777777" w:rsidR="006F6378" w:rsidRPr="00C30686" w:rsidRDefault="006F6378" w:rsidP="0094020B">
            <w:pPr>
              <w:pStyle w:val="TAC"/>
              <w:rPr>
                <w:kern w:val="2"/>
                <w:szCs w:val="22"/>
                <w:lang w:val="en-US"/>
              </w:rPr>
            </w:pPr>
          </w:p>
        </w:tc>
      </w:tr>
      <w:tr w:rsidR="006F6378" w:rsidRPr="00C30686" w14:paraId="0665C353"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AF40709"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5EBEBACF"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6118F88" w14:textId="77777777" w:rsidR="006F6378" w:rsidRPr="00C30686" w:rsidRDefault="006F6378" w:rsidP="0094020B">
            <w:pPr>
              <w:pStyle w:val="TAC"/>
              <w:rPr>
                <w:kern w:val="2"/>
                <w:szCs w:val="22"/>
                <w:lang w:val="en-US"/>
              </w:rPr>
            </w:pPr>
            <w:r w:rsidRPr="00C30686">
              <w:rPr>
                <w:kern w:val="2"/>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7ABC49AA" w14:textId="77777777" w:rsidR="006F6378" w:rsidRPr="00C30686" w:rsidRDefault="006F6378" w:rsidP="0094020B">
            <w:pPr>
              <w:pStyle w:val="TAC"/>
              <w:rPr>
                <w:lang w:val="en-US" w:eastAsia="zh-CN" w:bidi="ar"/>
              </w:rPr>
            </w:pPr>
            <w:r w:rsidRPr="00C30686">
              <w:rPr>
                <w:rFonts w:eastAsiaTheme="minorEastAsia" w:cs="Arial"/>
                <w:szCs w:val="18"/>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2463093A" w14:textId="77777777" w:rsidR="006F6378" w:rsidRPr="00C30686" w:rsidRDefault="006F6378" w:rsidP="0094020B">
            <w:pPr>
              <w:pStyle w:val="TAC"/>
              <w:rPr>
                <w:kern w:val="2"/>
                <w:szCs w:val="22"/>
                <w:lang w:val="en-US"/>
              </w:rPr>
            </w:pPr>
          </w:p>
        </w:tc>
      </w:tr>
      <w:tr w:rsidR="006F6378" w:rsidRPr="00C30686" w14:paraId="4EA9A770"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903050C" w14:textId="77777777" w:rsidR="006F6378" w:rsidRPr="00C30686" w:rsidRDefault="006F6378" w:rsidP="0094020B">
            <w:pPr>
              <w:pStyle w:val="TAC"/>
              <w:rPr>
                <w:kern w:val="2"/>
                <w:szCs w:val="22"/>
                <w:lang w:val="en-US"/>
              </w:rPr>
            </w:pPr>
            <w:r w:rsidRPr="00C30686">
              <w:rPr>
                <w:kern w:val="2"/>
                <w:szCs w:val="22"/>
                <w:lang w:val="en-US"/>
              </w:rPr>
              <w:t>CA_n48(2A)-n70A-n77A</w:t>
            </w:r>
          </w:p>
        </w:tc>
        <w:tc>
          <w:tcPr>
            <w:tcW w:w="2785" w:type="dxa"/>
            <w:tcBorders>
              <w:top w:val="single" w:sz="4" w:space="0" w:color="auto"/>
              <w:left w:val="single" w:sz="4" w:space="0" w:color="auto"/>
              <w:bottom w:val="nil"/>
              <w:right w:val="single" w:sz="4" w:space="0" w:color="auto"/>
            </w:tcBorders>
            <w:vAlign w:val="center"/>
          </w:tcPr>
          <w:p w14:paraId="53E5522F" w14:textId="77777777" w:rsidR="006F6378" w:rsidRPr="00C30686" w:rsidRDefault="006F6378" w:rsidP="0094020B">
            <w:pPr>
              <w:pStyle w:val="TAC"/>
              <w:rPr>
                <w:kern w:val="2"/>
                <w:szCs w:val="22"/>
                <w:lang w:val="en-US"/>
              </w:rPr>
            </w:pPr>
            <w:r w:rsidRPr="00C30686">
              <w:rPr>
                <w:kern w:val="2"/>
                <w:szCs w:val="22"/>
                <w:lang w:val="en-US"/>
              </w:rPr>
              <w:t>CA_n48A-n70A</w:t>
            </w:r>
          </w:p>
          <w:p w14:paraId="1F8EB117" w14:textId="77777777" w:rsidR="006F6378" w:rsidRPr="00C30686" w:rsidRDefault="006F6378" w:rsidP="0094020B">
            <w:pPr>
              <w:pStyle w:val="TAC"/>
              <w:rPr>
                <w:kern w:val="2"/>
                <w:szCs w:val="22"/>
                <w:lang w:val="en-US"/>
              </w:rPr>
            </w:pPr>
            <w:r w:rsidRPr="00C30686">
              <w:rPr>
                <w:kern w:val="2"/>
                <w:szCs w:val="22"/>
                <w:lang w:val="en-US"/>
              </w:rPr>
              <w:t>CA_n70A-n77A</w:t>
            </w:r>
          </w:p>
        </w:tc>
        <w:tc>
          <w:tcPr>
            <w:tcW w:w="1259" w:type="dxa"/>
            <w:tcBorders>
              <w:top w:val="single" w:sz="4" w:space="0" w:color="auto"/>
              <w:left w:val="single" w:sz="4" w:space="0" w:color="auto"/>
              <w:bottom w:val="single" w:sz="4" w:space="0" w:color="auto"/>
              <w:right w:val="single" w:sz="4" w:space="0" w:color="auto"/>
            </w:tcBorders>
            <w:vAlign w:val="center"/>
          </w:tcPr>
          <w:p w14:paraId="402C74EE" w14:textId="77777777" w:rsidR="006F6378" w:rsidRPr="00C30686" w:rsidRDefault="006F6378" w:rsidP="0094020B">
            <w:pPr>
              <w:pStyle w:val="TAC"/>
              <w:rPr>
                <w:kern w:val="2"/>
                <w:szCs w:val="22"/>
                <w:lang w:val="en-US"/>
              </w:rPr>
            </w:pPr>
            <w:r w:rsidRPr="00C30686">
              <w:rPr>
                <w:kern w:val="2"/>
                <w:szCs w:val="22"/>
                <w:lang w:val="en-US"/>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048EA36F" w14:textId="77777777" w:rsidR="006F6378" w:rsidRPr="00C30686" w:rsidRDefault="006F6378" w:rsidP="0094020B">
            <w:pPr>
              <w:pStyle w:val="TAC"/>
              <w:rPr>
                <w:lang w:val="en-US" w:eastAsia="zh-CN" w:bidi="ar"/>
              </w:rPr>
            </w:pPr>
            <w:r w:rsidRPr="00C30686">
              <w:rPr>
                <w:rFonts w:eastAsiaTheme="minorEastAsia" w:cs="Arial"/>
                <w:szCs w:val="18"/>
              </w:rPr>
              <w:t>CA_n48(2A)_BCS1</w:t>
            </w:r>
          </w:p>
        </w:tc>
        <w:tc>
          <w:tcPr>
            <w:tcW w:w="2445" w:type="dxa"/>
            <w:tcBorders>
              <w:top w:val="nil"/>
              <w:left w:val="single" w:sz="4" w:space="0" w:color="auto"/>
              <w:bottom w:val="nil"/>
              <w:right w:val="single" w:sz="4" w:space="0" w:color="auto"/>
            </w:tcBorders>
            <w:vAlign w:val="center"/>
          </w:tcPr>
          <w:p w14:paraId="6F208C0C" w14:textId="77777777" w:rsidR="006F6378" w:rsidRPr="00C30686" w:rsidRDefault="006F6378" w:rsidP="0094020B">
            <w:pPr>
              <w:pStyle w:val="TAC"/>
              <w:rPr>
                <w:kern w:val="2"/>
                <w:szCs w:val="22"/>
                <w:lang w:val="en-US"/>
              </w:rPr>
            </w:pPr>
            <w:r w:rsidRPr="00C30686">
              <w:rPr>
                <w:kern w:val="2"/>
                <w:szCs w:val="22"/>
                <w:lang w:val="en-US"/>
              </w:rPr>
              <w:t>0</w:t>
            </w:r>
          </w:p>
        </w:tc>
      </w:tr>
      <w:tr w:rsidR="006F6378" w:rsidRPr="00C30686" w14:paraId="3E38A5E2" w14:textId="77777777" w:rsidTr="004F423A">
        <w:trPr>
          <w:trHeight w:val="29"/>
        </w:trPr>
        <w:tc>
          <w:tcPr>
            <w:tcW w:w="2742" w:type="dxa"/>
            <w:tcBorders>
              <w:top w:val="nil"/>
              <w:left w:val="single" w:sz="4" w:space="0" w:color="auto"/>
              <w:bottom w:val="nil"/>
              <w:right w:val="single" w:sz="4" w:space="0" w:color="auto"/>
            </w:tcBorders>
            <w:vAlign w:val="center"/>
          </w:tcPr>
          <w:p w14:paraId="5D894FEC"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77CC0193"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865535E" w14:textId="77777777" w:rsidR="006F6378" w:rsidRPr="00C30686" w:rsidRDefault="006F6378" w:rsidP="0094020B">
            <w:pPr>
              <w:pStyle w:val="TAC"/>
              <w:rPr>
                <w:kern w:val="2"/>
                <w:szCs w:val="22"/>
                <w:lang w:val="en-US"/>
              </w:rPr>
            </w:pPr>
            <w:r w:rsidRPr="00C30686">
              <w:rPr>
                <w:kern w:val="2"/>
                <w:szCs w:val="22"/>
                <w:lang w:val="en-US"/>
              </w:rPr>
              <w:t>n70</w:t>
            </w:r>
          </w:p>
        </w:tc>
        <w:tc>
          <w:tcPr>
            <w:tcW w:w="4356" w:type="dxa"/>
            <w:tcBorders>
              <w:top w:val="single" w:sz="4" w:space="0" w:color="auto"/>
              <w:left w:val="single" w:sz="4" w:space="0" w:color="auto"/>
              <w:bottom w:val="single" w:sz="4" w:space="0" w:color="auto"/>
              <w:right w:val="single" w:sz="4" w:space="0" w:color="auto"/>
            </w:tcBorders>
            <w:vAlign w:val="center"/>
          </w:tcPr>
          <w:p w14:paraId="123C3DCE" w14:textId="77777777" w:rsidR="006F6378" w:rsidRPr="00C30686" w:rsidRDefault="006F6378" w:rsidP="0094020B">
            <w:pPr>
              <w:pStyle w:val="TAC"/>
              <w:rPr>
                <w:lang w:val="en-US" w:eastAsia="zh-CN" w:bidi="ar"/>
              </w:rPr>
            </w:pPr>
            <w:r w:rsidRPr="00C30686">
              <w:rPr>
                <w:rFonts w:eastAsiaTheme="minorEastAsia" w:cs="Arial"/>
                <w:szCs w:val="18"/>
              </w:rPr>
              <w:t>5, 10, 15, 20, 25</w:t>
            </w:r>
          </w:p>
        </w:tc>
        <w:tc>
          <w:tcPr>
            <w:tcW w:w="2445" w:type="dxa"/>
            <w:tcBorders>
              <w:top w:val="nil"/>
              <w:left w:val="single" w:sz="4" w:space="0" w:color="auto"/>
              <w:bottom w:val="nil"/>
              <w:right w:val="single" w:sz="4" w:space="0" w:color="auto"/>
            </w:tcBorders>
            <w:vAlign w:val="center"/>
          </w:tcPr>
          <w:p w14:paraId="2C1BB698" w14:textId="77777777" w:rsidR="006F6378" w:rsidRPr="00C30686" w:rsidRDefault="006F6378" w:rsidP="0094020B">
            <w:pPr>
              <w:pStyle w:val="TAC"/>
              <w:rPr>
                <w:kern w:val="2"/>
                <w:szCs w:val="22"/>
                <w:lang w:val="en-US"/>
              </w:rPr>
            </w:pPr>
          </w:p>
        </w:tc>
      </w:tr>
      <w:tr w:rsidR="006F6378" w:rsidRPr="00C30686" w14:paraId="0628ACD1"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E409F94"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3036A764"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BC06AC4" w14:textId="77777777" w:rsidR="006F6378" w:rsidRPr="00C30686" w:rsidRDefault="006F6378" w:rsidP="0094020B">
            <w:pPr>
              <w:pStyle w:val="TAC"/>
              <w:rPr>
                <w:kern w:val="2"/>
                <w:szCs w:val="22"/>
                <w:lang w:val="en-US"/>
              </w:rPr>
            </w:pPr>
            <w:r w:rsidRPr="00C30686">
              <w:rPr>
                <w:kern w:val="2"/>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5FCCA6F6" w14:textId="77777777" w:rsidR="006F6378" w:rsidRPr="00C30686" w:rsidRDefault="006F6378" w:rsidP="0094020B">
            <w:pPr>
              <w:pStyle w:val="TAC"/>
              <w:rPr>
                <w:lang w:val="en-US" w:eastAsia="zh-CN" w:bidi="ar"/>
              </w:rPr>
            </w:pPr>
            <w:r w:rsidRPr="00C30686">
              <w:rPr>
                <w:rFonts w:eastAsiaTheme="minorEastAsia" w:cs="Arial"/>
                <w:szCs w:val="18"/>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492E0954" w14:textId="77777777" w:rsidR="006F6378" w:rsidRPr="00C30686" w:rsidRDefault="006F6378" w:rsidP="0094020B">
            <w:pPr>
              <w:pStyle w:val="TAC"/>
              <w:rPr>
                <w:kern w:val="2"/>
                <w:szCs w:val="22"/>
                <w:lang w:val="en-US"/>
              </w:rPr>
            </w:pPr>
          </w:p>
        </w:tc>
      </w:tr>
      <w:tr w:rsidR="006F6378" w:rsidRPr="00C30686" w14:paraId="3EC321A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17A8479" w14:textId="77777777" w:rsidR="006F6378" w:rsidRPr="00C30686" w:rsidRDefault="006F6378" w:rsidP="0094020B">
            <w:pPr>
              <w:pStyle w:val="TAC"/>
              <w:rPr>
                <w:kern w:val="2"/>
                <w:szCs w:val="22"/>
                <w:lang w:val="en-US"/>
              </w:rPr>
            </w:pPr>
            <w:r w:rsidRPr="00C30686">
              <w:rPr>
                <w:kern w:val="2"/>
                <w:szCs w:val="22"/>
                <w:lang w:val="en-US"/>
              </w:rPr>
              <w:t>CA_n48(2A)-n71A-n77A</w:t>
            </w:r>
          </w:p>
        </w:tc>
        <w:tc>
          <w:tcPr>
            <w:tcW w:w="2785" w:type="dxa"/>
            <w:tcBorders>
              <w:top w:val="single" w:sz="4" w:space="0" w:color="auto"/>
              <w:left w:val="single" w:sz="4" w:space="0" w:color="auto"/>
              <w:bottom w:val="nil"/>
              <w:right w:val="single" w:sz="4" w:space="0" w:color="auto"/>
            </w:tcBorders>
            <w:vAlign w:val="center"/>
          </w:tcPr>
          <w:p w14:paraId="3438F8CA" w14:textId="77777777" w:rsidR="006F6378" w:rsidRPr="00C30686" w:rsidRDefault="006F6378" w:rsidP="0094020B">
            <w:pPr>
              <w:pStyle w:val="TAC"/>
              <w:rPr>
                <w:kern w:val="2"/>
                <w:szCs w:val="22"/>
                <w:lang w:val="en-US"/>
              </w:rPr>
            </w:pPr>
            <w:r w:rsidRPr="00C30686">
              <w:rPr>
                <w:kern w:val="2"/>
                <w:szCs w:val="22"/>
                <w:lang w:val="en-US"/>
              </w:rPr>
              <w:t>CA_n48A-n71A</w:t>
            </w:r>
          </w:p>
          <w:p w14:paraId="08AD2744" w14:textId="77777777" w:rsidR="006F6378" w:rsidRPr="00C30686" w:rsidRDefault="006F6378" w:rsidP="0094020B">
            <w:pPr>
              <w:pStyle w:val="TAC"/>
              <w:rPr>
                <w:kern w:val="2"/>
                <w:szCs w:val="22"/>
                <w:lang w:val="en-US"/>
              </w:rPr>
            </w:pPr>
            <w:r w:rsidRPr="00C30686">
              <w:rPr>
                <w:kern w:val="2"/>
                <w:szCs w:val="22"/>
                <w:lang w:val="en-US"/>
              </w:rPr>
              <w:t>CA_n71A-n77A</w:t>
            </w:r>
          </w:p>
        </w:tc>
        <w:tc>
          <w:tcPr>
            <w:tcW w:w="1259" w:type="dxa"/>
            <w:tcBorders>
              <w:top w:val="single" w:sz="4" w:space="0" w:color="auto"/>
              <w:left w:val="single" w:sz="4" w:space="0" w:color="auto"/>
              <w:bottom w:val="single" w:sz="4" w:space="0" w:color="auto"/>
              <w:right w:val="single" w:sz="4" w:space="0" w:color="auto"/>
            </w:tcBorders>
            <w:vAlign w:val="center"/>
          </w:tcPr>
          <w:p w14:paraId="75C812EC" w14:textId="77777777" w:rsidR="006F6378" w:rsidRPr="00C30686" w:rsidRDefault="006F6378" w:rsidP="0094020B">
            <w:pPr>
              <w:pStyle w:val="TAC"/>
              <w:rPr>
                <w:kern w:val="2"/>
                <w:szCs w:val="22"/>
                <w:lang w:val="en-US"/>
              </w:rPr>
            </w:pPr>
            <w:r w:rsidRPr="00C30686">
              <w:rPr>
                <w:kern w:val="2"/>
                <w:szCs w:val="22"/>
                <w:lang w:val="en-US"/>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178AE2EB" w14:textId="77777777" w:rsidR="006F6378" w:rsidRPr="00C30686" w:rsidRDefault="006F6378" w:rsidP="0094020B">
            <w:pPr>
              <w:pStyle w:val="TAC"/>
              <w:rPr>
                <w:lang w:val="en-US" w:eastAsia="zh-CN" w:bidi="ar"/>
              </w:rPr>
            </w:pPr>
            <w:r w:rsidRPr="00C30686">
              <w:rPr>
                <w:rFonts w:eastAsiaTheme="minorEastAsia" w:cs="Arial"/>
                <w:szCs w:val="18"/>
              </w:rPr>
              <w:t>CA_n48(2A)_BCS1</w:t>
            </w:r>
          </w:p>
        </w:tc>
        <w:tc>
          <w:tcPr>
            <w:tcW w:w="2445" w:type="dxa"/>
            <w:tcBorders>
              <w:top w:val="single" w:sz="4" w:space="0" w:color="auto"/>
              <w:left w:val="single" w:sz="4" w:space="0" w:color="auto"/>
              <w:bottom w:val="nil"/>
              <w:right w:val="single" w:sz="4" w:space="0" w:color="auto"/>
            </w:tcBorders>
            <w:vAlign w:val="center"/>
          </w:tcPr>
          <w:p w14:paraId="46301C86" w14:textId="77777777" w:rsidR="006F6378" w:rsidRPr="00C30686" w:rsidRDefault="006F6378" w:rsidP="0094020B">
            <w:pPr>
              <w:pStyle w:val="TAC"/>
              <w:rPr>
                <w:kern w:val="2"/>
                <w:szCs w:val="22"/>
                <w:lang w:val="en-US"/>
              </w:rPr>
            </w:pPr>
            <w:r w:rsidRPr="00C30686">
              <w:rPr>
                <w:kern w:val="2"/>
                <w:szCs w:val="22"/>
                <w:lang w:val="en-US"/>
              </w:rPr>
              <w:t>0</w:t>
            </w:r>
          </w:p>
        </w:tc>
      </w:tr>
      <w:tr w:rsidR="006F6378" w:rsidRPr="00C30686" w14:paraId="307F67CD" w14:textId="77777777" w:rsidTr="004F423A">
        <w:trPr>
          <w:trHeight w:val="29"/>
        </w:trPr>
        <w:tc>
          <w:tcPr>
            <w:tcW w:w="2742" w:type="dxa"/>
            <w:tcBorders>
              <w:top w:val="nil"/>
              <w:left w:val="single" w:sz="4" w:space="0" w:color="auto"/>
              <w:bottom w:val="nil"/>
              <w:right w:val="single" w:sz="4" w:space="0" w:color="auto"/>
            </w:tcBorders>
            <w:vAlign w:val="center"/>
          </w:tcPr>
          <w:p w14:paraId="5EEE45B3"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75F4DBE9"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DA56B76" w14:textId="77777777" w:rsidR="006F6378" w:rsidRPr="00C30686" w:rsidRDefault="006F6378" w:rsidP="0094020B">
            <w:pPr>
              <w:pStyle w:val="TAC"/>
              <w:rPr>
                <w:kern w:val="2"/>
                <w:szCs w:val="22"/>
                <w:lang w:val="en-US"/>
              </w:rPr>
            </w:pPr>
            <w:r w:rsidRPr="00C30686">
              <w:rPr>
                <w:kern w:val="2"/>
                <w:szCs w:val="22"/>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5E186468" w14:textId="77777777" w:rsidR="006F6378" w:rsidRPr="00C30686" w:rsidRDefault="006F6378" w:rsidP="0094020B">
            <w:pPr>
              <w:pStyle w:val="TAC"/>
              <w:rPr>
                <w:lang w:val="en-US" w:eastAsia="zh-CN" w:bidi="ar"/>
              </w:rPr>
            </w:pPr>
            <w:r w:rsidRPr="00C30686">
              <w:rPr>
                <w:rFonts w:eastAsiaTheme="minorEastAsia" w:cs="Arial"/>
                <w:szCs w:val="18"/>
              </w:rPr>
              <w:t>5, 10, 15, 20</w:t>
            </w:r>
          </w:p>
        </w:tc>
        <w:tc>
          <w:tcPr>
            <w:tcW w:w="2445" w:type="dxa"/>
            <w:tcBorders>
              <w:top w:val="nil"/>
              <w:left w:val="single" w:sz="4" w:space="0" w:color="auto"/>
              <w:bottom w:val="nil"/>
              <w:right w:val="single" w:sz="4" w:space="0" w:color="auto"/>
            </w:tcBorders>
            <w:vAlign w:val="center"/>
          </w:tcPr>
          <w:p w14:paraId="68D0E21D" w14:textId="77777777" w:rsidR="006F6378" w:rsidRPr="00C30686" w:rsidRDefault="006F6378" w:rsidP="0094020B">
            <w:pPr>
              <w:pStyle w:val="TAC"/>
              <w:rPr>
                <w:kern w:val="2"/>
                <w:szCs w:val="22"/>
                <w:lang w:val="en-US"/>
              </w:rPr>
            </w:pPr>
          </w:p>
        </w:tc>
      </w:tr>
      <w:tr w:rsidR="006F6378" w:rsidRPr="00C30686" w14:paraId="7BDA3626"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2BDE137"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6975C83B"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68F63B0" w14:textId="77777777" w:rsidR="006F6378" w:rsidRPr="00C30686" w:rsidRDefault="006F6378" w:rsidP="0094020B">
            <w:pPr>
              <w:pStyle w:val="TAC"/>
              <w:rPr>
                <w:kern w:val="2"/>
                <w:szCs w:val="22"/>
                <w:lang w:val="en-US"/>
              </w:rPr>
            </w:pPr>
            <w:r w:rsidRPr="00C30686">
              <w:rPr>
                <w:kern w:val="2"/>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25F03221" w14:textId="77777777" w:rsidR="006F6378" w:rsidRPr="00C30686" w:rsidRDefault="006F6378" w:rsidP="0094020B">
            <w:pPr>
              <w:pStyle w:val="TAC"/>
              <w:rPr>
                <w:lang w:val="en-US" w:eastAsia="zh-CN" w:bidi="ar"/>
              </w:rPr>
            </w:pPr>
            <w:r w:rsidRPr="00C30686">
              <w:rPr>
                <w:rFonts w:eastAsiaTheme="minorEastAsia" w:cs="Arial"/>
                <w:szCs w:val="18"/>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0ABFD1A4" w14:textId="77777777" w:rsidR="006F6378" w:rsidRPr="00C30686" w:rsidRDefault="006F6378" w:rsidP="0094020B">
            <w:pPr>
              <w:pStyle w:val="TAC"/>
              <w:rPr>
                <w:kern w:val="2"/>
                <w:szCs w:val="22"/>
                <w:lang w:val="en-US"/>
              </w:rPr>
            </w:pPr>
          </w:p>
        </w:tc>
      </w:tr>
      <w:tr w:rsidR="006F6378" w:rsidRPr="00C30686" w14:paraId="6B0DEB74"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D5C4B22" w14:textId="77777777" w:rsidR="006F6378" w:rsidRPr="00C30686" w:rsidRDefault="006F6378" w:rsidP="0094020B">
            <w:pPr>
              <w:pStyle w:val="TAC"/>
              <w:rPr>
                <w:rFonts w:eastAsiaTheme="minorEastAsia" w:cs="Arial"/>
                <w:szCs w:val="18"/>
              </w:rPr>
            </w:pPr>
            <w:r w:rsidRPr="00C30686">
              <w:rPr>
                <w:rFonts w:eastAsiaTheme="minorEastAsia" w:cs="Arial"/>
                <w:szCs w:val="18"/>
              </w:rPr>
              <w:t>CA_n48A-n71A-n77A</w:t>
            </w:r>
          </w:p>
        </w:tc>
        <w:tc>
          <w:tcPr>
            <w:tcW w:w="2785" w:type="dxa"/>
            <w:tcBorders>
              <w:top w:val="single" w:sz="4" w:space="0" w:color="auto"/>
              <w:left w:val="single" w:sz="4" w:space="0" w:color="auto"/>
              <w:bottom w:val="nil"/>
              <w:right w:val="single" w:sz="4" w:space="0" w:color="auto"/>
            </w:tcBorders>
            <w:vAlign w:val="center"/>
          </w:tcPr>
          <w:p w14:paraId="58BB56F4" w14:textId="77777777" w:rsidR="006F6378" w:rsidRPr="00C30686" w:rsidRDefault="006F6378" w:rsidP="0094020B">
            <w:pPr>
              <w:pStyle w:val="TAC"/>
              <w:rPr>
                <w:rFonts w:eastAsiaTheme="minorEastAsia" w:cs="Arial"/>
                <w:szCs w:val="18"/>
              </w:rPr>
            </w:pPr>
            <w:r w:rsidRPr="00C30686">
              <w:rPr>
                <w:rFonts w:eastAsiaTheme="minorEastAsia" w:cs="Arial"/>
                <w:szCs w:val="18"/>
              </w:rPr>
              <w:t>CA_n48A-n71A</w:t>
            </w:r>
          </w:p>
          <w:p w14:paraId="2603B55F" w14:textId="77777777" w:rsidR="006F6378" w:rsidRPr="00C30686" w:rsidRDefault="006F6378" w:rsidP="0094020B">
            <w:pPr>
              <w:pStyle w:val="TAC"/>
              <w:rPr>
                <w:rFonts w:eastAsiaTheme="minorEastAsia" w:cs="Arial"/>
                <w:szCs w:val="18"/>
              </w:rPr>
            </w:pPr>
            <w:r w:rsidRPr="00C30686">
              <w:rPr>
                <w:rFonts w:eastAsiaTheme="minorEastAsia" w:cs="Arial"/>
                <w:szCs w:val="18"/>
              </w:rPr>
              <w:t>CA_n71A-n77A</w:t>
            </w:r>
          </w:p>
        </w:tc>
        <w:tc>
          <w:tcPr>
            <w:tcW w:w="1259" w:type="dxa"/>
            <w:tcBorders>
              <w:top w:val="single" w:sz="4" w:space="0" w:color="auto"/>
              <w:left w:val="single" w:sz="4" w:space="0" w:color="auto"/>
              <w:bottom w:val="single" w:sz="4" w:space="0" w:color="auto"/>
              <w:right w:val="single" w:sz="4" w:space="0" w:color="auto"/>
            </w:tcBorders>
            <w:vAlign w:val="center"/>
          </w:tcPr>
          <w:p w14:paraId="7751B21C" w14:textId="77777777" w:rsidR="006F6378" w:rsidRPr="00C30686" w:rsidRDefault="006F6378" w:rsidP="0094020B">
            <w:pPr>
              <w:pStyle w:val="TAC"/>
              <w:rPr>
                <w:kern w:val="2"/>
                <w:szCs w:val="22"/>
                <w:lang w:val="en-US"/>
              </w:rPr>
            </w:pPr>
            <w:r w:rsidRPr="00C30686">
              <w:rPr>
                <w:kern w:val="2"/>
                <w:szCs w:val="22"/>
                <w:lang w:val="en-US"/>
              </w:rPr>
              <w:t>n48</w:t>
            </w:r>
          </w:p>
        </w:tc>
        <w:tc>
          <w:tcPr>
            <w:tcW w:w="4356" w:type="dxa"/>
            <w:tcBorders>
              <w:top w:val="single" w:sz="4" w:space="0" w:color="auto"/>
              <w:left w:val="single" w:sz="4" w:space="0" w:color="auto"/>
              <w:bottom w:val="single" w:sz="4" w:space="0" w:color="auto"/>
              <w:right w:val="single" w:sz="4" w:space="0" w:color="auto"/>
            </w:tcBorders>
            <w:vAlign w:val="center"/>
          </w:tcPr>
          <w:p w14:paraId="142AC9A5" w14:textId="77777777" w:rsidR="006F6378" w:rsidRPr="00C30686" w:rsidRDefault="006F6378" w:rsidP="0094020B">
            <w:pPr>
              <w:pStyle w:val="TAC"/>
              <w:rPr>
                <w:rFonts w:eastAsiaTheme="minorEastAsia" w:cs="Arial"/>
                <w:szCs w:val="18"/>
              </w:rPr>
            </w:pPr>
            <w:r w:rsidRPr="00C30686">
              <w:rPr>
                <w:rFonts w:eastAsiaTheme="minorEastAsia" w:cs="Arial"/>
                <w:szCs w:val="18"/>
              </w:rPr>
              <w:t>5, 10, 15, 20, 30, 40, 50, 60, 70, 80, 90, 100</w:t>
            </w:r>
          </w:p>
        </w:tc>
        <w:tc>
          <w:tcPr>
            <w:tcW w:w="2445" w:type="dxa"/>
            <w:tcBorders>
              <w:top w:val="single" w:sz="4" w:space="0" w:color="auto"/>
              <w:left w:val="single" w:sz="4" w:space="0" w:color="auto"/>
              <w:bottom w:val="nil"/>
              <w:right w:val="single" w:sz="4" w:space="0" w:color="auto"/>
            </w:tcBorders>
            <w:vAlign w:val="center"/>
          </w:tcPr>
          <w:p w14:paraId="488680F4" w14:textId="77777777" w:rsidR="006F6378" w:rsidRPr="00C30686" w:rsidRDefault="006F6378" w:rsidP="0094020B">
            <w:pPr>
              <w:pStyle w:val="TAC"/>
              <w:rPr>
                <w:rFonts w:eastAsiaTheme="minorEastAsia"/>
                <w:szCs w:val="18"/>
                <w:lang w:val="en-US" w:eastAsia="zh-CN"/>
              </w:rPr>
            </w:pPr>
            <w:r w:rsidRPr="00C30686">
              <w:rPr>
                <w:rFonts w:eastAsiaTheme="minorEastAsia" w:cs="Arial"/>
                <w:szCs w:val="18"/>
                <w:lang w:val="en-US" w:eastAsia="zh-CN"/>
              </w:rPr>
              <w:t>0</w:t>
            </w:r>
          </w:p>
        </w:tc>
      </w:tr>
      <w:tr w:rsidR="006F6378" w:rsidRPr="00C30686" w14:paraId="0B4B5795" w14:textId="77777777" w:rsidTr="004F423A">
        <w:trPr>
          <w:trHeight w:val="29"/>
        </w:trPr>
        <w:tc>
          <w:tcPr>
            <w:tcW w:w="2742" w:type="dxa"/>
            <w:tcBorders>
              <w:top w:val="nil"/>
              <w:left w:val="single" w:sz="4" w:space="0" w:color="auto"/>
              <w:bottom w:val="nil"/>
              <w:right w:val="single" w:sz="4" w:space="0" w:color="auto"/>
            </w:tcBorders>
            <w:vAlign w:val="center"/>
          </w:tcPr>
          <w:p w14:paraId="100EA0AD" w14:textId="77777777" w:rsidR="006F6378" w:rsidRPr="00C30686" w:rsidRDefault="006F6378" w:rsidP="0094020B">
            <w:pPr>
              <w:pStyle w:val="TAC"/>
              <w:rPr>
                <w:rFonts w:eastAsiaTheme="minorEastAsia" w:cs="Arial"/>
                <w:szCs w:val="18"/>
              </w:rPr>
            </w:pPr>
          </w:p>
        </w:tc>
        <w:tc>
          <w:tcPr>
            <w:tcW w:w="2785" w:type="dxa"/>
            <w:tcBorders>
              <w:top w:val="nil"/>
              <w:left w:val="single" w:sz="4" w:space="0" w:color="auto"/>
              <w:bottom w:val="nil"/>
              <w:right w:val="single" w:sz="4" w:space="0" w:color="auto"/>
            </w:tcBorders>
            <w:vAlign w:val="center"/>
          </w:tcPr>
          <w:p w14:paraId="1C36D71B" w14:textId="77777777" w:rsidR="006F6378" w:rsidRPr="00C30686" w:rsidRDefault="006F6378" w:rsidP="0094020B">
            <w:pPr>
              <w:pStyle w:val="TAC"/>
              <w:rPr>
                <w:rFonts w:eastAsiaTheme="minorEastAsia" w:cs="Arial"/>
                <w:szCs w:val="18"/>
              </w:rPr>
            </w:pPr>
          </w:p>
        </w:tc>
        <w:tc>
          <w:tcPr>
            <w:tcW w:w="1259" w:type="dxa"/>
            <w:tcBorders>
              <w:top w:val="single" w:sz="4" w:space="0" w:color="auto"/>
              <w:left w:val="single" w:sz="4" w:space="0" w:color="auto"/>
              <w:bottom w:val="single" w:sz="4" w:space="0" w:color="auto"/>
              <w:right w:val="single" w:sz="4" w:space="0" w:color="auto"/>
            </w:tcBorders>
            <w:vAlign w:val="center"/>
          </w:tcPr>
          <w:p w14:paraId="7EE6DA81" w14:textId="77777777" w:rsidR="006F6378" w:rsidRPr="00C30686" w:rsidRDefault="006F6378" w:rsidP="0094020B">
            <w:pPr>
              <w:pStyle w:val="TAC"/>
              <w:rPr>
                <w:kern w:val="2"/>
                <w:szCs w:val="22"/>
                <w:lang w:val="en-US"/>
              </w:rPr>
            </w:pPr>
            <w:r w:rsidRPr="00C30686">
              <w:rPr>
                <w:kern w:val="2"/>
                <w:szCs w:val="22"/>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795993CD" w14:textId="77777777" w:rsidR="006F6378" w:rsidRPr="00C30686" w:rsidRDefault="006F6378" w:rsidP="0094020B">
            <w:pPr>
              <w:pStyle w:val="TAC"/>
              <w:rPr>
                <w:rFonts w:eastAsiaTheme="minorEastAsia" w:cs="Arial"/>
                <w:szCs w:val="18"/>
              </w:rPr>
            </w:pPr>
            <w:r w:rsidRPr="00C30686">
              <w:rPr>
                <w:rFonts w:eastAsiaTheme="minorEastAsia" w:cs="Arial"/>
                <w:szCs w:val="18"/>
              </w:rPr>
              <w:t>5, 10, 15, 20</w:t>
            </w:r>
          </w:p>
        </w:tc>
        <w:tc>
          <w:tcPr>
            <w:tcW w:w="2445" w:type="dxa"/>
            <w:tcBorders>
              <w:top w:val="nil"/>
              <w:left w:val="single" w:sz="4" w:space="0" w:color="auto"/>
              <w:bottom w:val="nil"/>
              <w:right w:val="single" w:sz="4" w:space="0" w:color="auto"/>
            </w:tcBorders>
            <w:vAlign w:val="center"/>
          </w:tcPr>
          <w:p w14:paraId="7C8812EF" w14:textId="77777777" w:rsidR="006F6378" w:rsidRPr="00C30686" w:rsidRDefault="006F6378" w:rsidP="0094020B">
            <w:pPr>
              <w:pStyle w:val="TAC"/>
              <w:rPr>
                <w:rFonts w:eastAsiaTheme="minorEastAsia"/>
                <w:szCs w:val="18"/>
                <w:lang w:val="en-US" w:eastAsia="zh-CN"/>
              </w:rPr>
            </w:pPr>
          </w:p>
        </w:tc>
      </w:tr>
      <w:tr w:rsidR="006F6378" w:rsidRPr="00C30686" w14:paraId="097357BC"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46BB33D" w14:textId="77777777" w:rsidR="006F6378" w:rsidRPr="00C30686" w:rsidRDefault="006F6378" w:rsidP="0094020B">
            <w:pPr>
              <w:pStyle w:val="TAC"/>
              <w:rPr>
                <w:rFonts w:eastAsiaTheme="minorEastAsia" w:cs="Arial"/>
                <w:szCs w:val="18"/>
              </w:rPr>
            </w:pPr>
          </w:p>
        </w:tc>
        <w:tc>
          <w:tcPr>
            <w:tcW w:w="2785" w:type="dxa"/>
            <w:tcBorders>
              <w:top w:val="nil"/>
              <w:left w:val="single" w:sz="4" w:space="0" w:color="auto"/>
              <w:bottom w:val="single" w:sz="4" w:space="0" w:color="auto"/>
              <w:right w:val="single" w:sz="4" w:space="0" w:color="auto"/>
            </w:tcBorders>
            <w:vAlign w:val="center"/>
          </w:tcPr>
          <w:p w14:paraId="12C80946" w14:textId="77777777" w:rsidR="006F6378" w:rsidRPr="00C30686" w:rsidRDefault="006F6378" w:rsidP="0094020B">
            <w:pPr>
              <w:pStyle w:val="TAC"/>
              <w:rPr>
                <w:rFonts w:eastAsiaTheme="minorEastAsia" w:cs="Arial"/>
                <w:szCs w:val="18"/>
              </w:rPr>
            </w:pPr>
          </w:p>
        </w:tc>
        <w:tc>
          <w:tcPr>
            <w:tcW w:w="1259" w:type="dxa"/>
            <w:tcBorders>
              <w:top w:val="single" w:sz="4" w:space="0" w:color="auto"/>
              <w:left w:val="single" w:sz="4" w:space="0" w:color="auto"/>
              <w:bottom w:val="single" w:sz="4" w:space="0" w:color="auto"/>
              <w:right w:val="single" w:sz="4" w:space="0" w:color="auto"/>
            </w:tcBorders>
            <w:vAlign w:val="center"/>
          </w:tcPr>
          <w:p w14:paraId="1F187B4D" w14:textId="77777777" w:rsidR="006F6378" w:rsidRPr="00C30686" w:rsidRDefault="006F6378" w:rsidP="0094020B">
            <w:pPr>
              <w:pStyle w:val="TAC"/>
              <w:rPr>
                <w:kern w:val="2"/>
                <w:szCs w:val="22"/>
                <w:lang w:val="en-US"/>
              </w:rPr>
            </w:pPr>
            <w:r w:rsidRPr="00C30686">
              <w:rPr>
                <w:kern w:val="2"/>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093F0DA5" w14:textId="77777777" w:rsidR="006F6378" w:rsidRPr="00C30686" w:rsidRDefault="006F6378" w:rsidP="0094020B">
            <w:pPr>
              <w:pStyle w:val="TAC"/>
              <w:rPr>
                <w:rFonts w:eastAsiaTheme="minorEastAsia" w:cs="Arial"/>
                <w:szCs w:val="18"/>
              </w:rPr>
            </w:pPr>
            <w:r w:rsidRPr="00C30686">
              <w:rPr>
                <w:rFonts w:eastAsiaTheme="minorEastAsia" w:cs="Arial"/>
                <w:szCs w:val="18"/>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52FB3028" w14:textId="77777777" w:rsidR="006F6378" w:rsidRPr="00C30686" w:rsidRDefault="006F6378" w:rsidP="0094020B">
            <w:pPr>
              <w:pStyle w:val="TAC"/>
              <w:rPr>
                <w:rFonts w:eastAsiaTheme="minorEastAsia"/>
                <w:szCs w:val="18"/>
                <w:lang w:val="en-US" w:eastAsia="zh-CN"/>
              </w:rPr>
            </w:pPr>
          </w:p>
        </w:tc>
      </w:tr>
      <w:tr w:rsidR="006F6378" w:rsidRPr="00C30686" w14:paraId="35C7E770"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8F97BAC" w14:textId="77777777" w:rsidR="006F6378" w:rsidRPr="00C30686" w:rsidRDefault="006F6378" w:rsidP="0094020B">
            <w:pPr>
              <w:pStyle w:val="TAC"/>
              <w:rPr>
                <w:kern w:val="2"/>
                <w:szCs w:val="22"/>
                <w:lang w:val="en-US"/>
              </w:rPr>
            </w:pPr>
            <w:r w:rsidRPr="00C30686">
              <w:rPr>
                <w:kern w:val="2"/>
                <w:szCs w:val="18"/>
                <w:lang w:val="en-US"/>
              </w:rPr>
              <w:t>CA_n66A-n70A-n71A</w:t>
            </w:r>
          </w:p>
        </w:tc>
        <w:tc>
          <w:tcPr>
            <w:tcW w:w="2785" w:type="dxa"/>
            <w:tcBorders>
              <w:top w:val="single" w:sz="4" w:space="0" w:color="auto"/>
              <w:left w:val="single" w:sz="4" w:space="0" w:color="auto"/>
              <w:bottom w:val="nil"/>
              <w:right w:val="single" w:sz="4" w:space="0" w:color="auto"/>
            </w:tcBorders>
            <w:vAlign w:val="center"/>
          </w:tcPr>
          <w:p w14:paraId="060A4E0E" w14:textId="77777777" w:rsidR="006F6378" w:rsidRPr="00C30686" w:rsidRDefault="006F6378" w:rsidP="0094020B">
            <w:pPr>
              <w:pStyle w:val="TAC"/>
              <w:rPr>
                <w:kern w:val="2"/>
                <w:lang w:val="en-US" w:eastAsia="zh-CN"/>
              </w:rPr>
            </w:pPr>
            <w:r w:rsidRPr="00C30686">
              <w:rPr>
                <w:kern w:val="2"/>
                <w:szCs w:val="22"/>
                <w:lang w:val="en-US" w:eastAsia="zh-CN"/>
              </w:rPr>
              <w:t>CA_n66A-n71A</w:t>
            </w:r>
          </w:p>
          <w:p w14:paraId="54611706" w14:textId="77777777" w:rsidR="006F6378" w:rsidRPr="00C30686" w:rsidRDefault="006F6378" w:rsidP="0094020B">
            <w:pPr>
              <w:pStyle w:val="TAC"/>
              <w:rPr>
                <w:kern w:val="2"/>
                <w:szCs w:val="22"/>
                <w:lang w:val="en-US"/>
              </w:rPr>
            </w:pPr>
            <w:r w:rsidRPr="00C30686">
              <w:rPr>
                <w:kern w:val="2"/>
                <w:szCs w:val="22"/>
                <w:lang w:val="en-US" w:eastAsia="zh-CN"/>
              </w:rPr>
              <w:t>CA_n70A-n71A</w:t>
            </w:r>
          </w:p>
        </w:tc>
        <w:tc>
          <w:tcPr>
            <w:tcW w:w="1259" w:type="dxa"/>
            <w:tcBorders>
              <w:top w:val="single" w:sz="4" w:space="0" w:color="auto"/>
              <w:left w:val="single" w:sz="4" w:space="0" w:color="auto"/>
              <w:bottom w:val="single" w:sz="4" w:space="0" w:color="auto"/>
              <w:right w:val="single" w:sz="4" w:space="0" w:color="auto"/>
            </w:tcBorders>
            <w:vAlign w:val="center"/>
          </w:tcPr>
          <w:p w14:paraId="2BBD13E7" w14:textId="77777777" w:rsidR="006F6378" w:rsidRPr="00C30686" w:rsidRDefault="006F6378" w:rsidP="0094020B">
            <w:pPr>
              <w:pStyle w:val="TAC"/>
              <w:rPr>
                <w:kern w:val="2"/>
                <w:szCs w:val="22"/>
                <w:lang w:val="en-US"/>
              </w:rPr>
            </w:pPr>
            <w:r w:rsidRPr="00C30686">
              <w:rPr>
                <w:kern w:val="2"/>
                <w:szCs w:val="18"/>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0FB14CC7" w14:textId="77777777" w:rsidR="006F6378" w:rsidRPr="00C30686" w:rsidRDefault="006F6378" w:rsidP="0094020B">
            <w:pPr>
              <w:pStyle w:val="TAC"/>
              <w:rPr>
                <w:rFonts w:ascii="Calibri" w:hAnsi="Calibri"/>
                <w:kern w:val="2"/>
                <w:sz w:val="21"/>
                <w:lang w:val="en-US" w:eastAsia="zh-CN"/>
              </w:rPr>
            </w:pPr>
            <w:r w:rsidRPr="00C30686">
              <w:rPr>
                <w:lang w:val="en-US" w:eastAsia="zh-CN" w:bidi="ar"/>
              </w:rPr>
              <w:t>5, 10, 15, 20, 40</w:t>
            </w:r>
          </w:p>
        </w:tc>
        <w:tc>
          <w:tcPr>
            <w:tcW w:w="2445" w:type="dxa"/>
            <w:tcBorders>
              <w:top w:val="single" w:sz="4" w:space="0" w:color="auto"/>
              <w:left w:val="single" w:sz="4" w:space="0" w:color="auto"/>
              <w:bottom w:val="nil"/>
              <w:right w:val="single" w:sz="4" w:space="0" w:color="auto"/>
            </w:tcBorders>
            <w:vAlign w:val="center"/>
          </w:tcPr>
          <w:p w14:paraId="1FDB2930"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6975509A" w14:textId="77777777" w:rsidTr="004F423A">
        <w:trPr>
          <w:trHeight w:val="29"/>
        </w:trPr>
        <w:tc>
          <w:tcPr>
            <w:tcW w:w="2742" w:type="dxa"/>
            <w:tcBorders>
              <w:top w:val="nil"/>
              <w:left w:val="single" w:sz="4" w:space="0" w:color="auto"/>
              <w:bottom w:val="nil"/>
              <w:right w:val="single" w:sz="4" w:space="0" w:color="auto"/>
            </w:tcBorders>
            <w:vAlign w:val="center"/>
          </w:tcPr>
          <w:p w14:paraId="510674B9"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7FB8D085"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0246D0F" w14:textId="77777777" w:rsidR="006F6378" w:rsidRPr="00C30686" w:rsidRDefault="006F6378" w:rsidP="0094020B">
            <w:pPr>
              <w:pStyle w:val="TAC"/>
              <w:rPr>
                <w:kern w:val="2"/>
                <w:szCs w:val="22"/>
                <w:lang w:val="en-US"/>
              </w:rPr>
            </w:pPr>
            <w:r w:rsidRPr="00C30686">
              <w:rPr>
                <w:kern w:val="2"/>
                <w:szCs w:val="18"/>
                <w:lang w:val="en-US"/>
              </w:rPr>
              <w:t>n70</w:t>
            </w:r>
          </w:p>
        </w:tc>
        <w:tc>
          <w:tcPr>
            <w:tcW w:w="4356" w:type="dxa"/>
            <w:tcBorders>
              <w:top w:val="single" w:sz="4" w:space="0" w:color="auto"/>
              <w:left w:val="single" w:sz="4" w:space="0" w:color="auto"/>
              <w:bottom w:val="single" w:sz="4" w:space="0" w:color="auto"/>
              <w:right w:val="single" w:sz="4" w:space="0" w:color="auto"/>
            </w:tcBorders>
            <w:vAlign w:val="center"/>
          </w:tcPr>
          <w:p w14:paraId="4078C445" w14:textId="77777777" w:rsidR="006F6378" w:rsidRPr="00C30686" w:rsidRDefault="006F6378" w:rsidP="0094020B">
            <w:pPr>
              <w:pStyle w:val="TAC"/>
              <w:rPr>
                <w:rFonts w:ascii="Calibri" w:hAnsi="Calibri"/>
                <w:kern w:val="2"/>
                <w:sz w:val="21"/>
                <w:lang w:val="en-US" w:eastAsia="zh-CN"/>
              </w:rPr>
            </w:pPr>
            <w:r w:rsidRPr="00C30686">
              <w:rPr>
                <w:kern w:val="2"/>
                <w:lang w:val="en-US" w:eastAsia="zh-CN" w:bidi="ar"/>
              </w:rPr>
              <w:t>5, 10, 15, 20</w:t>
            </w:r>
            <w:r w:rsidRPr="00C30686">
              <w:rPr>
                <w:vertAlign w:val="superscript"/>
                <w:lang w:val="en-US" w:eastAsia="zh-CN" w:bidi="ar"/>
              </w:rPr>
              <w:t>1</w:t>
            </w:r>
            <w:r w:rsidRPr="00C30686">
              <w:rPr>
                <w:lang w:val="en-US" w:eastAsia="zh-CN" w:bidi="ar"/>
              </w:rPr>
              <w:t xml:space="preserve">, </w:t>
            </w:r>
            <w:r w:rsidRPr="00C30686">
              <w:rPr>
                <w:kern w:val="2"/>
                <w:lang w:val="en-US" w:eastAsia="zh-CN" w:bidi="ar"/>
              </w:rPr>
              <w:t>25</w:t>
            </w:r>
            <w:r w:rsidRPr="00C30686">
              <w:rPr>
                <w:vertAlign w:val="superscript"/>
                <w:lang w:val="en-US" w:eastAsia="zh-CN" w:bidi="ar"/>
              </w:rPr>
              <w:t>1</w:t>
            </w:r>
          </w:p>
        </w:tc>
        <w:tc>
          <w:tcPr>
            <w:tcW w:w="2445" w:type="dxa"/>
            <w:tcBorders>
              <w:top w:val="nil"/>
              <w:left w:val="single" w:sz="4" w:space="0" w:color="auto"/>
              <w:bottom w:val="nil"/>
              <w:right w:val="single" w:sz="4" w:space="0" w:color="auto"/>
            </w:tcBorders>
            <w:vAlign w:val="center"/>
          </w:tcPr>
          <w:p w14:paraId="740E7397" w14:textId="77777777" w:rsidR="006F6378" w:rsidRPr="00C30686" w:rsidRDefault="006F6378" w:rsidP="0094020B">
            <w:pPr>
              <w:pStyle w:val="TAC"/>
              <w:rPr>
                <w:kern w:val="2"/>
                <w:szCs w:val="22"/>
                <w:lang w:val="en-US" w:eastAsia="zh-CN"/>
              </w:rPr>
            </w:pPr>
          </w:p>
        </w:tc>
      </w:tr>
      <w:tr w:rsidR="006F6378" w:rsidRPr="00C30686" w14:paraId="635840F0"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4A221C0"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6AF59B9D"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B5FC035" w14:textId="77777777" w:rsidR="006F6378" w:rsidRPr="00C30686" w:rsidRDefault="006F6378" w:rsidP="0094020B">
            <w:pPr>
              <w:pStyle w:val="TAC"/>
              <w:rPr>
                <w:kern w:val="2"/>
                <w:szCs w:val="22"/>
                <w:lang w:val="en-US"/>
              </w:rPr>
            </w:pPr>
            <w:r w:rsidRPr="00C30686">
              <w:rPr>
                <w:kern w:val="2"/>
                <w:szCs w:val="18"/>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535D99EE" w14:textId="77777777" w:rsidR="006F6378" w:rsidRPr="00C30686" w:rsidRDefault="006F6378" w:rsidP="0094020B">
            <w:pPr>
              <w:pStyle w:val="TAC"/>
              <w:rPr>
                <w:rFonts w:ascii="Calibri" w:hAnsi="Calibri"/>
                <w:kern w:val="2"/>
                <w:sz w:val="21"/>
                <w:lang w:val="en-US" w:eastAsia="zh-CN"/>
              </w:rPr>
            </w:pPr>
            <w:r w:rsidRPr="00C30686">
              <w:rPr>
                <w:lang w:val="en-US" w:eastAsia="zh-CN" w:bidi="ar"/>
              </w:rPr>
              <w:t>5, 10, 15, 20</w:t>
            </w:r>
          </w:p>
        </w:tc>
        <w:tc>
          <w:tcPr>
            <w:tcW w:w="2445" w:type="dxa"/>
            <w:tcBorders>
              <w:top w:val="nil"/>
              <w:left w:val="single" w:sz="4" w:space="0" w:color="auto"/>
              <w:bottom w:val="single" w:sz="4" w:space="0" w:color="auto"/>
              <w:right w:val="single" w:sz="4" w:space="0" w:color="auto"/>
            </w:tcBorders>
            <w:vAlign w:val="center"/>
          </w:tcPr>
          <w:p w14:paraId="48E70FDC" w14:textId="77777777" w:rsidR="006F6378" w:rsidRPr="00C30686" w:rsidRDefault="006F6378" w:rsidP="0094020B">
            <w:pPr>
              <w:pStyle w:val="TAC"/>
              <w:rPr>
                <w:kern w:val="2"/>
                <w:szCs w:val="22"/>
                <w:lang w:val="en-US" w:eastAsia="zh-CN"/>
              </w:rPr>
            </w:pPr>
          </w:p>
        </w:tc>
      </w:tr>
      <w:tr w:rsidR="006F6378" w:rsidRPr="00C30686" w14:paraId="2F7CE76A"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BC0251B" w14:textId="77777777" w:rsidR="006F6378" w:rsidRPr="00C30686" w:rsidRDefault="006F6378" w:rsidP="0094020B">
            <w:pPr>
              <w:pStyle w:val="TAC"/>
              <w:rPr>
                <w:kern w:val="2"/>
                <w:szCs w:val="18"/>
                <w:lang w:val="en-US"/>
              </w:rPr>
            </w:pPr>
            <w:r w:rsidRPr="00C30686">
              <w:rPr>
                <w:kern w:val="2"/>
                <w:szCs w:val="18"/>
                <w:lang w:val="en-US"/>
              </w:rPr>
              <w:t>CA_n66A-n70A-n78A</w:t>
            </w:r>
          </w:p>
        </w:tc>
        <w:tc>
          <w:tcPr>
            <w:tcW w:w="2785" w:type="dxa"/>
            <w:tcBorders>
              <w:top w:val="single" w:sz="4" w:space="0" w:color="auto"/>
              <w:left w:val="single" w:sz="4" w:space="0" w:color="auto"/>
              <w:bottom w:val="nil"/>
              <w:right w:val="single" w:sz="4" w:space="0" w:color="auto"/>
            </w:tcBorders>
            <w:vAlign w:val="center"/>
          </w:tcPr>
          <w:p w14:paraId="255C688F" w14:textId="77777777" w:rsidR="006F6378" w:rsidRPr="00C30686" w:rsidRDefault="006F6378" w:rsidP="0094020B">
            <w:pPr>
              <w:pStyle w:val="TAC"/>
              <w:rPr>
                <w:kern w:val="2"/>
                <w:szCs w:val="18"/>
                <w:lang w:val="en-US"/>
              </w:rPr>
            </w:pPr>
            <w:r w:rsidRPr="00C30686">
              <w:rPr>
                <w:kern w:val="2"/>
                <w:szCs w:val="18"/>
                <w:lang w:val="en-US"/>
              </w:rPr>
              <w:t>CA_n66A-n78A</w:t>
            </w:r>
            <w:r w:rsidRPr="00C30686">
              <w:rPr>
                <w:kern w:val="2"/>
                <w:szCs w:val="18"/>
                <w:lang w:val="en-US"/>
              </w:rPr>
              <w:br/>
              <w:t>CA_n70A-n78A</w:t>
            </w:r>
          </w:p>
        </w:tc>
        <w:tc>
          <w:tcPr>
            <w:tcW w:w="1259" w:type="dxa"/>
            <w:tcBorders>
              <w:top w:val="single" w:sz="4" w:space="0" w:color="auto"/>
              <w:left w:val="single" w:sz="4" w:space="0" w:color="auto"/>
              <w:bottom w:val="single" w:sz="4" w:space="0" w:color="auto"/>
              <w:right w:val="single" w:sz="4" w:space="0" w:color="auto"/>
            </w:tcBorders>
          </w:tcPr>
          <w:p w14:paraId="6523F111" w14:textId="77777777" w:rsidR="006F6378" w:rsidRPr="00C30686" w:rsidRDefault="006F6378" w:rsidP="0094020B">
            <w:pPr>
              <w:pStyle w:val="TAC"/>
              <w:rPr>
                <w:kern w:val="2"/>
                <w:szCs w:val="18"/>
                <w:lang w:val="en-US"/>
              </w:rPr>
            </w:pPr>
            <w:r w:rsidRPr="00C30686">
              <w:rPr>
                <w:kern w:val="2"/>
                <w:szCs w:val="18"/>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2EE3FF14" w14:textId="77777777" w:rsidR="006F6378" w:rsidRPr="00C30686" w:rsidRDefault="006F6378" w:rsidP="0094020B">
            <w:pPr>
              <w:pStyle w:val="TAC"/>
              <w:rPr>
                <w:kern w:val="2"/>
                <w:lang w:val="en-US"/>
              </w:rPr>
            </w:pPr>
            <w:r w:rsidRPr="00C30686">
              <w:rPr>
                <w:kern w:val="2"/>
                <w:lang w:val="en-US"/>
              </w:rPr>
              <w:t>10, 15, 20, 25, 30, 40</w:t>
            </w:r>
          </w:p>
        </w:tc>
        <w:tc>
          <w:tcPr>
            <w:tcW w:w="2445" w:type="dxa"/>
            <w:tcBorders>
              <w:top w:val="single" w:sz="4" w:space="0" w:color="auto"/>
              <w:left w:val="single" w:sz="4" w:space="0" w:color="auto"/>
              <w:bottom w:val="nil"/>
              <w:right w:val="single" w:sz="4" w:space="0" w:color="auto"/>
            </w:tcBorders>
            <w:vAlign w:val="center"/>
          </w:tcPr>
          <w:p w14:paraId="7BBD7D4D" w14:textId="77777777" w:rsidR="006F6378" w:rsidRPr="00C30686" w:rsidRDefault="006F6378" w:rsidP="0094020B">
            <w:pPr>
              <w:pStyle w:val="TAC"/>
              <w:rPr>
                <w:kern w:val="2"/>
                <w:szCs w:val="18"/>
                <w:lang w:val="en-US"/>
              </w:rPr>
            </w:pPr>
            <w:r w:rsidRPr="00C30686">
              <w:rPr>
                <w:kern w:val="2"/>
                <w:szCs w:val="18"/>
                <w:lang w:val="en-US"/>
              </w:rPr>
              <w:t>0</w:t>
            </w:r>
          </w:p>
        </w:tc>
      </w:tr>
      <w:tr w:rsidR="006F6378" w:rsidRPr="00C30686" w14:paraId="1C0F0535" w14:textId="77777777" w:rsidTr="004F423A">
        <w:trPr>
          <w:trHeight w:val="29"/>
        </w:trPr>
        <w:tc>
          <w:tcPr>
            <w:tcW w:w="2742" w:type="dxa"/>
            <w:tcBorders>
              <w:top w:val="nil"/>
              <w:left w:val="single" w:sz="4" w:space="0" w:color="auto"/>
              <w:bottom w:val="nil"/>
              <w:right w:val="single" w:sz="4" w:space="0" w:color="auto"/>
            </w:tcBorders>
            <w:vAlign w:val="center"/>
          </w:tcPr>
          <w:p w14:paraId="65C68B79"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0CE1831E"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426FC76D" w14:textId="77777777" w:rsidR="006F6378" w:rsidRPr="00C30686" w:rsidRDefault="006F6378" w:rsidP="0094020B">
            <w:pPr>
              <w:pStyle w:val="TAC"/>
              <w:rPr>
                <w:kern w:val="2"/>
                <w:szCs w:val="18"/>
                <w:lang w:val="en-US"/>
              </w:rPr>
            </w:pPr>
            <w:r w:rsidRPr="00C30686">
              <w:rPr>
                <w:kern w:val="2"/>
                <w:szCs w:val="18"/>
                <w:lang w:val="en-US"/>
              </w:rPr>
              <w:t>n70</w:t>
            </w:r>
          </w:p>
        </w:tc>
        <w:tc>
          <w:tcPr>
            <w:tcW w:w="4356" w:type="dxa"/>
            <w:tcBorders>
              <w:top w:val="single" w:sz="4" w:space="0" w:color="auto"/>
              <w:left w:val="single" w:sz="4" w:space="0" w:color="auto"/>
              <w:bottom w:val="single" w:sz="4" w:space="0" w:color="auto"/>
              <w:right w:val="single" w:sz="4" w:space="0" w:color="auto"/>
            </w:tcBorders>
            <w:vAlign w:val="center"/>
          </w:tcPr>
          <w:p w14:paraId="55427CE9" w14:textId="77777777" w:rsidR="006F6378" w:rsidRPr="00C30686" w:rsidRDefault="006F6378" w:rsidP="0094020B">
            <w:pPr>
              <w:pStyle w:val="TAC"/>
              <w:rPr>
                <w:lang w:val="en-US" w:eastAsia="zh-CN" w:bidi="ar"/>
              </w:rPr>
            </w:pPr>
            <w:r w:rsidRPr="00C30686">
              <w:rPr>
                <w:rFonts w:eastAsiaTheme="minorEastAsia"/>
                <w:lang w:val="en-US" w:bidi="ar"/>
              </w:rPr>
              <w:t>5, 10, 15, 20</w:t>
            </w:r>
            <w:r w:rsidRPr="00C30686">
              <w:rPr>
                <w:rFonts w:eastAsiaTheme="minorEastAsia"/>
                <w:vertAlign w:val="superscript"/>
                <w:lang w:val="en-US" w:bidi="ar"/>
              </w:rPr>
              <w:t>1</w:t>
            </w:r>
            <w:r w:rsidRPr="00C30686">
              <w:rPr>
                <w:rFonts w:eastAsiaTheme="minorEastAsia"/>
                <w:lang w:val="en-US" w:bidi="ar"/>
              </w:rPr>
              <w:t>, 25</w:t>
            </w:r>
            <w:r w:rsidRPr="00C30686">
              <w:rPr>
                <w:rFonts w:eastAsiaTheme="minorEastAsia"/>
                <w:vertAlign w:val="superscript"/>
                <w:lang w:val="en-US" w:bidi="ar"/>
              </w:rPr>
              <w:t>1</w:t>
            </w:r>
          </w:p>
        </w:tc>
        <w:tc>
          <w:tcPr>
            <w:tcW w:w="2445" w:type="dxa"/>
            <w:tcBorders>
              <w:top w:val="nil"/>
              <w:left w:val="single" w:sz="4" w:space="0" w:color="auto"/>
              <w:bottom w:val="nil"/>
              <w:right w:val="single" w:sz="4" w:space="0" w:color="auto"/>
            </w:tcBorders>
            <w:vAlign w:val="center"/>
          </w:tcPr>
          <w:p w14:paraId="72BEC817" w14:textId="77777777" w:rsidR="006F6378" w:rsidRPr="00C30686" w:rsidRDefault="006F6378" w:rsidP="0094020B">
            <w:pPr>
              <w:pStyle w:val="TAC"/>
              <w:rPr>
                <w:kern w:val="2"/>
                <w:szCs w:val="22"/>
                <w:lang w:val="en-US" w:eastAsia="zh-CN"/>
              </w:rPr>
            </w:pPr>
          </w:p>
        </w:tc>
      </w:tr>
      <w:tr w:rsidR="006F6378" w:rsidRPr="00C30686" w14:paraId="79DE6A00"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74776A2"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5B9ED70D"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tcPr>
          <w:p w14:paraId="77AD0262" w14:textId="77777777" w:rsidR="006F6378" w:rsidRPr="00C30686" w:rsidRDefault="006F6378" w:rsidP="0094020B">
            <w:pPr>
              <w:pStyle w:val="TAC"/>
              <w:rPr>
                <w:kern w:val="2"/>
                <w:szCs w:val="18"/>
                <w:lang w:val="en-US"/>
              </w:rPr>
            </w:pPr>
            <w:r w:rsidRPr="00C30686">
              <w:rPr>
                <w:kern w:val="2"/>
                <w:szCs w:val="18"/>
                <w:lang w:val="en-US"/>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434162B0" w14:textId="77777777" w:rsidR="006F6378" w:rsidRPr="00C30686" w:rsidRDefault="006F6378" w:rsidP="0094020B">
            <w:pPr>
              <w:pStyle w:val="TAC"/>
              <w:rPr>
                <w:lang w:val="en-US" w:eastAsia="zh-CN" w:bidi="ar"/>
              </w:rPr>
            </w:pPr>
            <w:r w:rsidRPr="00C30686">
              <w:rPr>
                <w:rFonts w:eastAsiaTheme="minorEastAsia"/>
                <w:lang w:val="en-US"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3E73C1CB" w14:textId="77777777" w:rsidR="006F6378" w:rsidRPr="00C30686" w:rsidRDefault="006F6378" w:rsidP="0094020B">
            <w:pPr>
              <w:pStyle w:val="TAC"/>
              <w:rPr>
                <w:kern w:val="2"/>
                <w:szCs w:val="22"/>
                <w:lang w:val="en-US" w:eastAsia="zh-CN"/>
              </w:rPr>
            </w:pPr>
          </w:p>
        </w:tc>
      </w:tr>
      <w:tr w:rsidR="006F6378" w:rsidRPr="00C30686" w14:paraId="1A10B002"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495795C" w14:textId="77777777" w:rsidR="006F6378" w:rsidRPr="00C30686" w:rsidRDefault="006F6378" w:rsidP="0094020B">
            <w:pPr>
              <w:pStyle w:val="TAC"/>
              <w:rPr>
                <w:kern w:val="2"/>
                <w:szCs w:val="22"/>
                <w:lang w:val="en-US"/>
              </w:rPr>
            </w:pPr>
            <w:r w:rsidRPr="00C30686">
              <w:rPr>
                <w:kern w:val="2"/>
                <w:szCs w:val="22"/>
                <w:lang w:val="en-US"/>
              </w:rPr>
              <w:t>CA_n66A-n70A-n71(2A)</w:t>
            </w:r>
          </w:p>
        </w:tc>
        <w:tc>
          <w:tcPr>
            <w:tcW w:w="2785" w:type="dxa"/>
            <w:tcBorders>
              <w:top w:val="single" w:sz="4" w:space="0" w:color="auto"/>
              <w:left w:val="single" w:sz="4" w:space="0" w:color="auto"/>
              <w:bottom w:val="nil"/>
              <w:right w:val="single" w:sz="4" w:space="0" w:color="auto"/>
            </w:tcBorders>
            <w:vAlign w:val="center"/>
          </w:tcPr>
          <w:p w14:paraId="555DA5E6" w14:textId="77777777" w:rsidR="006F6378" w:rsidRPr="00C30686" w:rsidRDefault="006F6378" w:rsidP="0094020B">
            <w:pPr>
              <w:pStyle w:val="TAC"/>
              <w:rPr>
                <w:kern w:val="2"/>
                <w:lang w:val="en-US"/>
              </w:rPr>
            </w:pPr>
            <w:r w:rsidRPr="00C30686">
              <w:rPr>
                <w:kern w:val="2"/>
                <w:szCs w:val="22"/>
                <w:lang w:val="en-US"/>
              </w:rPr>
              <w:t>CA_n66A-n71A</w:t>
            </w:r>
          </w:p>
          <w:p w14:paraId="04B23C7A" w14:textId="77777777" w:rsidR="006F6378" w:rsidRPr="00C30686" w:rsidRDefault="006F6378" w:rsidP="0094020B">
            <w:pPr>
              <w:pStyle w:val="TAC"/>
              <w:rPr>
                <w:kern w:val="2"/>
                <w:szCs w:val="22"/>
                <w:lang w:val="en-US"/>
              </w:rPr>
            </w:pPr>
            <w:r w:rsidRPr="00C30686">
              <w:rPr>
                <w:kern w:val="2"/>
                <w:szCs w:val="22"/>
                <w:lang w:val="en-US"/>
              </w:rPr>
              <w:t>CA_n70A-n71A</w:t>
            </w:r>
          </w:p>
        </w:tc>
        <w:tc>
          <w:tcPr>
            <w:tcW w:w="1259" w:type="dxa"/>
            <w:tcBorders>
              <w:top w:val="single" w:sz="4" w:space="0" w:color="auto"/>
              <w:left w:val="single" w:sz="4" w:space="0" w:color="auto"/>
              <w:bottom w:val="single" w:sz="4" w:space="0" w:color="auto"/>
              <w:right w:val="single" w:sz="4" w:space="0" w:color="auto"/>
            </w:tcBorders>
            <w:vAlign w:val="center"/>
          </w:tcPr>
          <w:p w14:paraId="44C6D894" w14:textId="77777777" w:rsidR="006F6378" w:rsidRPr="00C30686" w:rsidRDefault="006F6378" w:rsidP="0094020B">
            <w:pPr>
              <w:pStyle w:val="TAC"/>
              <w:rPr>
                <w:kern w:val="2"/>
                <w:szCs w:val="22"/>
                <w:lang w:val="en-US"/>
              </w:rPr>
            </w:pPr>
            <w:r w:rsidRPr="00C30686">
              <w:rPr>
                <w:kern w:val="2"/>
                <w:szCs w:val="22"/>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1B6F91D1"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2239AF8E"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732F3789" w14:textId="77777777" w:rsidTr="004F423A">
        <w:trPr>
          <w:trHeight w:val="29"/>
        </w:trPr>
        <w:tc>
          <w:tcPr>
            <w:tcW w:w="2742" w:type="dxa"/>
            <w:tcBorders>
              <w:top w:val="nil"/>
              <w:left w:val="single" w:sz="4" w:space="0" w:color="auto"/>
              <w:bottom w:val="nil"/>
              <w:right w:val="single" w:sz="4" w:space="0" w:color="auto"/>
            </w:tcBorders>
            <w:vAlign w:val="center"/>
          </w:tcPr>
          <w:p w14:paraId="0D3CF2E7"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763F47E7"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4B66DC3" w14:textId="77777777" w:rsidR="006F6378" w:rsidRPr="00C30686" w:rsidRDefault="006F6378" w:rsidP="0094020B">
            <w:pPr>
              <w:pStyle w:val="TAC"/>
              <w:rPr>
                <w:kern w:val="2"/>
                <w:szCs w:val="22"/>
                <w:lang w:val="en-US"/>
              </w:rPr>
            </w:pPr>
            <w:r w:rsidRPr="00C30686">
              <w:rPr>
                <w:kern w:val="2"/>
                <w:szCs w:val="22"/>
                <w:lang w:val="en-US"/>
              </w:rPr>
              <w:t>n70</w:t>
            </w:r>
          </w:p>
        </w:tc>
        <w:tc>
          <w:tcPr>
            <w:tcW w:w="4356" w:type="dxa"/>
            <w:tcBorders>
              <w:top w:val="single" w:sz="4" w:space="0" w:color="auto"/>
              <w:left w:val="single" w:sz="4" w:space="0" w:color="auto"/>
              <w:bottom w:val="single" w:sz="4" w:space="0" w:color="auto"/>
              <w:right w:val="single" w:sz="4" w:space="0" w:color="auto"/>
            </w:tcBorders>
            <w:vAlign w:val="center"/>
          </w:tcPr>
          <w:p w14:paraId="159DD3FE" w14:textId="77777777" w:rsidR="006F6378" w:rsidRPr="00C30686" w:rsidRDefault="006F6378" w:rsidP="0094020B">
            <w:pPr>
              <w:pStyle w:val="TAC"/>
              <w:rPr>
                <w:rFonts w:ascii="Calibri" w:hAnsi="Calibri"/>
                <w:kern w:val="2"/>
                <w:sz w:val="21"/>
                <w:szCs w:val="22"/>
                <w:lang w:val="en-US" w:eastAsia="zh-CN"/>
              </w:rPr>
            </w:pPr>
            <w:r w:rsidRPr="00C30686">
              <w:rPr>
                <w:kern w:val="2"/>
                <w:lang w:val="en-US" w:eastAsia="zh-CN" w:bidi="ar"/>
              </w:rPr>
              <w:t>5, 10, 15, 20</w:t>
            </w:r>
            <w:r w:rsidRPr="00C30686">
              <w:rPr>
                <w:vertAlign w:val="superscript"/>
                <w:lang w:val="en-US" w:eastAsia="zh-CN" w:bidi="ar"/>
              </w:rPr>
              <w:t>1</w:t>
            </w:r>
            <w:r w:rsidRPr="00C30686">
              <w:rPr>
                <w:lang w:val="en-US" w:eastAsia="zh-CN" w:bidi="ar"/>
              </w:rPr>
              <w:t xml:space="preserve">, </w:t>
            </w:r>
            <w:r w:rsidRPr="00C30686">
              <w:rPr>
                <w:kern w:val="2"/>
                <w:lang w:val="en-US" w:eastAsia="zh-CN" w:bidi="ar"/>
              </w:rPr>
              <w:t>25</w:t>
            </w:r>
            <w:r w:rsidRPr="00C30686">
              <w:rPr>
                <w:vertAlign w:val="superscript"/>
                <w:lang w:val="en-US" w:eastAsia="zh-CN" w:bidi="ar"/>
              </w:rPr>
              <w:t>1</w:t>
            </w:r>
          </w:p>
        </w:tc>
        <w:tc>
          <w:tcPr>
            <w:tcW w:w="2445" w:type="dxa"/>
            <w:tcBorders>
              <w:top w:val="nil"/>
              <w:left w:val="single" w:sz="4" w:space="0" w:color="auto"/>
              <w:bottom w:val="nil"/>
              <w:right w:val="single" w:sz="4" w:space="0" w:color="auto"/>
            </w:tcBorders>
            <w:vAlign w:val="center"/>
          </w:tcPr>
          <w:p w14:paraId="62DA7E61" w14:textId="77777777" w:rsidR="006F6378" w:rsidRPr="00C30686" w:rsidRDefault="006F6378" w:rsidP="0094020B">
            <w:pPr>
              <w:pStyle w:val="TAC"/>
              <w:rPr>
                <w:kern w:val="2"/>
                <w:szCs w:val="22"/>
                <w:lang w:val="en-US" w:eastAsia="zh-CN"/>
              </w:rPr>
            </w:pPr>
          </w:p>
        </w:tc>
      </w:tr>
      <w:tr w:rsidR="006F6378" w:rsidRPr="00C30686" w14:paraId="58C45094"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5727CFA"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4431668D"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6380012" w14:textId="77777777" w:rsidR="006F6378" w:rsidRPr="00C30686" w:rsidRDefault="006F6378" w:rsidP="0094020B">
            <w:pPr>
              <w:pStyle w:val="TAC"/>
              <w:rPr>
                <w:kern w:val="2"/>
                <w:szCs w:val="22"/>
                <w:lang w:val="en-US"/>
              </w:rPr>
            </w:pPr>
            <w:r w:rsidRPr="00C30686">
              <w:rPr>
                <w:kern w:val="2"/>
                <w:szCs w:val="22"/>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1D678C02"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CA_n71(2A)_BCS0</w:t>
            </w:r>
          </w:p>
        </w:tc>
        <w:tc>
          <w:tcPr>
            <w:tcW w:w="2445" w:type="dxa"/>
            <w:tcBorders>
              <w:top w:val="nil"/>
              <w:left w:val="single" w:sz="4" w:space="0" w:color="auto"/>
              <w:bottom w:val="single" w:sz="4" w:space="0" w:color="auto"/>
              <w:right w:val="single" w:sz="4" w:space="0" w:color="auto"/>
            </w:tcBorders>
            <w:vAlign w:val="center"/>
          </w:tcPr>
          <w:p w14:paraId="2872D78F" w14:textId="77777777" w:rsidR="006F6378" w:rsidRPr="00C30686" w:rsidRDefault="006F6378" w:rsidP="0094020B">
            <w:pPr>
              <w:pStyle w:val="TAC"/>
              <w:rPr>
                <w:kern w:val="2"/>
                <w:szCs w:val="22"/>
                <w:lang w:val="en-US" w:eastAsia="zh-CN"/>
              </w:rPr>
            </w:pPr>
          </w:p>
        </w:tc>
      </w:tr>
      <w:tr w:rsidR="006F6378" w:rsidRPr="00C30686" w14:paraId="4C358677" w14:textId="77777777" w:rsidTr="004F423A">
        <w:trPr>
          <w:trHeight w:val="233"/>
        </w:trPr>
        <w:tc>
          <w:tcPr>
            <w:tcW w:w="2742" w:type="dxa"/>
            <w:tcBorders>
              <w:top w:val="single" w:sz="4" w:space="0" w:color="auto"/>
              <w:left w:val="single" w:sz="4" w:space="0" w:color="auto"/>
              <w:bottom w:val="nil"/>
              <w:right w:val="single" w:sz="4" w:space="0" w:color="auto"/>
            </w:tcBorders>
            <w:vAlign w:val="center"/>
          </w:tcPr>
          <w:p w14:paraId="7E54307A" w14:textId="77777777" w:rsidR="006F6378" w:rsidRPr="00C30686" w:rsidRDefault="006F6378" w:rsidP="0094020B">
            <w:pPr>
              <w:pStyle w:val="TAC"/>
              <w:rPr>
                <w:kern w:val="2"/>
                <w:szCs w:val="22"/>
                <w:lang w:val="en-US"/>
              </w:rPr>
            </w:pPr>
            <w:r w:rsidRPr="00C30686">
              <w:rPr>
                <w:kern w:val="2"/>
                <w:szCs w:val="22"/>
                <w:lang w:val="en-US"/>
              </w:rPr>
              <w:t>CA_n66B-n70A-n71A</w:t>
            </w:r>
          </w:p>
        </w:tc>
        <w:tc>
          <w:tcPr>
            <w:tcW w:w="2785" w:type="dxa"/>
            <w:tcBorders>
              <w:top w:val="single" w:sz="4" w:space="0" w:color="auto"/>
              <w:left w:val="single" w:sz="4" w:space="0" w:color="auto"/>
              <w:bottom w:val="nil"/>
              <w:right w:val="single" w:sz="4" w:space="0" w:color="auto"/>
            </w:tcBorders>
            <w:vAlign w:val="center"/>
          </w:tcPr>
          <w:p w14:paraId="7ED4BC0A" w14:textId="77777777" w:rsidR="006F6378" w:rsidRPr="00C30686" w:rsidRDefault="006F6378" w:rsidP="0094020B">
            <w:pPr>
              <w:pStyle w:val="TAC"/>
              <w:rPr>
                <w:kern w:val="2"/>
                <w:lang w:val="en-US" w:eastAsia="zh-CN"/>
              </w:rPr>
            </w:pPr>
            <w:r w:rsidRPr="00C30686">
              <w:rPr>
                <w:kern w:val="2"/>
                <w:szCs w:val="22"/>
                <w:lang w:val="en-US" w:eastAsia="zh-CN"/>
              </w:rPr>
              <w:t>CA_n66A-n71A</w:t>
            </w:r>
          </w:p>
          <w:p w14:paraId="423ED86C" w14:textId="77777777" w:rsidR="006F6378" w:rsidRPr="00C30686" w:rsidRDefault="006F6378" w:rsidP="0094020B">
            <w:pPr>
              <w:pStyle w:val="TAC"/>
              <w:rPr>
                <w:kern w:val="2"/>
                <w:szCs w:val="22"/>
                <w:lang w:val="en-US"/>
              </w:rPr>
            </w:pPr>
            <w:r w:rsidRPr="00C30686">
              <w:rPr>
                <w:kern w:val="2"/>
                <w:szCs w:val="22"/>
                <w:lang w:val="en-US" w:eastAsia="zh-CN"/>
              </w:rPr>
              <w:t>CA_n70A-n71A</w:t>
            </w:r>
          </w:p>
        </w:tc>
        <w:tc>
          <w:tcPr>
            <w:tcW w:w="1259" w:type="dxa"/>
            <w:tcBorders>
              <w:top w:val="single" w:sz="4" w:space="0" w:color="auto"/>
              <w:left w:val="single" w:sz="4" w:space="0" w:color="auto"/>
              <w:bottom w:val="single" w:sz="4" w:space="0" w:color="auto"/>
              <w:right w:val="single" w:sz="4" w:space="0" w:color="auto"/>
            </w:tcBorders>
            <w:vAlign w:val="center"/>
          </w:tcPr>
          <w:p w14:paraId="00018CC4" w14:textId="77777777" w:rsidR="006F6378" w:rsidRPr="00C30686" w:rsidRDefault="006F6378" w:rsidP="0094020B">
            <w:pPr>
              <w:pStyle w:val="TAC"/>
              <w:rPr>
                <w:kern w:val="2"/>
                <w:szCs w:val="22"/>
                <w:lang w:val="en-US"/>
              </w:rPr>
            </w:pPr>
            <w:r w:rsidRPr="00C30686">
              <w:rPr>
                <w:kern w:val="2"/>
                <w:szCs w:val="22"/>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5681F366"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CA_n66B_BCS0</w:t>
            </w:r>
          </w:p>
        </w:tc>
        <w:tc>
          <w:tcPr>
            <w:tcW w:w="2445" w:type="dxa"/>
            <w:tcBorders>
              <w:top w:val="single" w:sz="4" w:space="0" w:color="auto"/>
              <w:left w:val="single" w:sz="4" w:space="0" w:color="auto"/>
              <w:bottom w:val="nil"/>
              <w:right w:val="single" w:sz="4" w:space="0" w:color="auto"/>
            </w:tcBorders>
            <w:vAlign w:val="center"/>
          </w:tcPr>
          <w:p w14:paraId="526372BC"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7480F9A2" w14:textId="77777777" w:rsidTr="004F423A">
        <w:trPr>
          <w:trHeight w:val="29"/>
        </w:trPr>
        <w:tc>
          <w:tcPr>
            <w:tcW w:w="2742" w:type="dxa"/>
            <w:tcBorders>
              <w:top w:val="nil"/>
              <w:left w:val="single" w:sz="4" w:space="0" w:color="auto"/>
              <w:bottom w:val="nil"/>
              <w:right w:val="single" w:sz="4" w:space="0" w:color="auto"/>
            </w:tcBorders>
            <w:vAlign w:val="center"/>
          </w:tcPr>
          <w:p w14:paraId="3C7459D9"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56A7B2C5"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A8220B4" w14:textId="77777777" w:rsidR="006F6378" w:rsidRPr="00C30686" w:rsidRDefault="006F6378" w:rsidP="0094020B">
            <w:pPr>
              <w:pStyle w:val="TAC"/>
              <w:rPr>
                <w:kern w:val="2"/>
                <w:szCs w:val="22"/>
                <w:lang w:val="en-US"/>
              </w:rPr>
            </w:pPr>
            <w:r w:rsidRPr="00C30686">
              <w:rPr>
                <w:kern w:val="2"/>
                <w:szCs w:val="22"/>
                <w:lang w:val="en-US"/>
              </w:rPr>
              <w:t>n70</w:t>
            </w:r>
          </w:p>
        </w:tc>
        <w:tc>
          <w:tcPr>
            <w:tcW w:w="4356" w:type="dxa"/>
            <w:tcBorders>
              <w:top w:val="single" w:sz="4" w:space="0" w:color="auto"/>
              <w:left w:val="single" w:sz="4" w:space="0" w:color="auto"/>
              <w:bottom w:val="single" w:sz="4" w:space="0" w:color="auto"/>
              <w:right w:val="single" w:sz="4" w:space="0" w:color="auto"/>
            </w:tcBorders>
            <w:vAlign w:val="center"/>
          </w:tcPr>
          <w:p w14:paraId="6D2DA43B" w14:textId="77777777" w:rsidR="006F6378" w:rsidRPr="00C30686" w:rsidRDefault="006F6378" w:rsidP="0094020B">
            <w:pPr>
              <w:pStyle w:val="TAC"/>
              <w:rPr>
                <w:rFonts w:ascii="Calibri" w:hAnsi="Calibri"/>
                <w:kern w:val="2"/>
                <w:sz w:val="21"/>
                <w:szCs w:val="22"/>
                <w:lang w:val="en-US" w:eastAsia="zh-CN"/>
              </w:rPr>
            </w:pPr>
            <w:r w:rsidRPr="00C30686">
              <w:rPr>
                <w:kern w:val="2"/>
                <w:lang w:val="en-US" w:eastAsia="zh-CN" w:bidi="ar"/>
              </w:rPr>
              <w:t>5, 10, 15, 20</w:t>
            </w:r>
            <w:r w:rsidRPr="00C30686">
              <w:rPr>
                <w:vertAlign w:val="superscript"/>
                <w:lang w:val="en-US" w:eastAsia="zh-CN" w:bidi="ar"/>
              </w:rPr>
              <w:t>1</w:t>
            </w:r>
            <w:r w:rsidRPr="00C30686">
              <w:rPr>
                <w:lang w:val="en-US" w:eastAsia="zh-CN" w:bidi="ar"/>
              </w:rPr>
              <w:t>,</w:t>
            </w:r>
            <w:r w:rsidRPr="00C30686">
              <w:rPr>
                <w:vertAlign w:val="superscript"/>
                <w:lang w:val="en-US" w:eastAsia="zh-CN" w:bidi="ar"/>
              </w:rPr>
              <w:t xml:space="preserve"> </w:t>
            </w:r>
            <w:r w:rsidRPr="00C30686">
              <w:rPr>
                <w:kern w:val="2"/>
                <w:lang w:val="en-US" w:eastAsia="zh-CN" w:bidi="ar"/>
              </w:rPr>
              <w:t>25</w:t>
            </w:r>
            <w:r w:rsidRPr="00C30686">
              <w:rPr>
                <w:vertAlign w:val="superscript"/>
                <w:lang w:val="en-US" w:eastAsia="zh-CN" w:bidi="ar"/>
              </w:rPr>
              <w:t>1</w:t>
            </w:r>
          </w:p>
        </w:tc>
        <w:tc>
          <w:tcPr>
            <w:tcW w:w="2445" w:type="dxa"/>
            <w:tcBorders>
              <w:top w:val="nil"/>
              <w:left w:val="single" w:sz="4" w:space="0" w:color="auto"/>
              <w:bottom w:val="nil"/>
              <w:right w:val="single" w:sz="4" w:space="0" w:color="auto"/>
            </w:tcBorders>
            <w:vAlign w:val="center"/>
          </w:tcPr>
          <w:p w14:paraId="0B025B9B" w14:textId="77777777" w:rsidR="006F6378" w:rsidRPr="00C30686" w:rsidRDefault="006F6378" w:rsidP="0094020B">
            <w:pPr>
              <w:pStyle w:val="TAC"/>
              <w:rPr>
                <w:kern w:val="2"/>
                <w:szCs w:val="22"/>
                <w:lang w:val="en-US" w:eastAsia="zh-CN"/>
              </w:rPr>
            </w:pPr>
          </w:p>
        </w:tc>
      </w:tr>
      <w:tr w:rsidR="006F6378" w:rsidRPr="00C30686" w14:paraId="0561552C"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2F5C220"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79250C47"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D550B03" w14:textId="77777777" w:rsidR="006F6378" w:rsidRPr="00C30686" w:rsidRDefault="006F6378" w:rsidP="0094020B">
            <w:pPr>
              <w:pStyle w:val="TAC"/>
              <w:rPr>
                <w:kern w:val="2"/>
                <w:szCs w:val="22"/>
                <w:lang w:val="en-US"/>
              </w:rPr>
            </w:pPr>
            <w:r w:rsidRPr="00C30686">
              <w:rPr>
                <w:kern w:val="2"/>
                <w:szCs w:val="22"/>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62943872"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5, 10, 15, 20</w:t>
            </w:r>
          </w:p>
        </w:tc>
        <w:tc>
          <w:tcPr>
            <w:tcW w:w="2445" w:type="dxa"/>
            <w:tcBorders>
              <w:top w:val="nil"/>
              <w:left w:val="single" w:sz="4" w:space="0" w:color="auto"/>
              <w:bottom w:val="single" w:sz="4" w:space="0" w:color="auto"/>
              <w:right w:val="single" w:sz="4" w:space="0" w:color="auto"/>
            </w:tcBorders>
            <w:vAlign w:val="center"/>
          </w:tcPr>
          <w:p w14:paraId="6B465CC1" w14:textId="77777777" w:rsidR="006F6378" w:rsidRPr="00C30686" w:rsidRDefault="006F6378" w:rsidP="0094020B">
            <w:pPr>
              <w:pStyle w:val="TAC"/>
              <w:rPr>
                <w:kern w:val="2"/>
                <w:szCs w:val="22"/>
                <w:lang w:val="en-US" w:eastAsia="zh-CN"/>
              </w:rPr>
            </w:pPr>
          </w:p>
        </w:tc>
      </w:tr>
      <w:tr w:rsidR="006F6378" w:rsidRPr="00C30686" w14:paraId="03FA6494"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020D329C" w14:textId="77777777" w:rsidR="006F6378" w:rsidRPr="00C30686" w:rsidRDefault="006F6378" w:rsidP="0094020B">
            <w:pPr>
              <w:pStyle w:val="TAC"/>
              <w:rPr>
                <w:kern w:val="2"/>
                <w:szCs w:val="22"/>
                <w:lang w:val="en-US"/>
              </w:rPr>
            </w:pPr>
            <w:r w:rsidRPr="00C30686">
              <w:rPr>
                <w:kern w:val="2"/>
                <w:szCs w:val="22"/>
                <w:lang w:val="en-US"/>
              </w:rPr>
              <w:t>CA_n66(2A)-n70A-n71A</w:t>
            </w:r>
          </w:p>
        </w:tc>
        <w:tc>
          <w:tcPr>
            <w:tcW w:w="2785" w:type="dxa"/>
            <w:tcBorders>
              <w:top w:val="single" w:sz="4" w:space="0" w:color="auto"/>
              <w:left w:val="single" w:sz="4" w:space="0" w:color="auto"/>
              <w:bottom w:val="nil"/>
              <w:right w:val="single" w:sz="4" w:space="0" w:color="auto"/>
            </w:tcBorders>
            <w:vAlign w:val="center"/>
          </w:tcPr>
          <w:p w14:paraId="4F5B31EF" w14:textId="77777777" w:rsidR="006F6378" w:rsidRPr="00C30686" w:rsidRDefault="006F6378" w:rsidP="0094020B">
            <w:pPr>
              <w:pStyle w:val="TAC"/>
              <w:rPr>
                <w:kern w:val="2"/>
                <w:lang w:val="en-US" w:eastAsia="zh-CN"/>
              </w:rPr>
            </w:pPr>
            <w:r w:rsidRPr="00C30686">
              <w:rPr>
                <w:kern w:val="2"/>
                <w:szCs w:val="22"/>
                <w:lang w:val="en-US" w:eastAsia="zh-CN"/>
              </w:rPr>
              <w:t>CA_n66A-n71A</w:t>
            </w:r>
          </w:p>
          <w:p w14:paraId="78977E8E" w14:textId="77777777" w:rsidR="006F6378" w:rsidRPr="00C30686" w:rsidRDefault="006F6378" w:rsidP="0094020B">
            <w:pPr>
              <w:pStyle w:val="TAC"/>
              <w:rPr>
                <w:kern w:val="2"/>
                <w:szCs w:val="22"/>
                <w:lang w:val="en-US"/>
              </w:rPr>
            </w:pPr>
            <w:r w:rsidRPr="00C30686">
              <w:rPr>
                <w:kern w:val="2"/>
                <w:szCs w:val="22"/>
                <w:lang w:val="en-US" w:eastAsia="zh-CN"/>
              </w:rPr>
              <w:t>CA_n70A-n71A</w:t>
            </w:r>
          </w:p>
        </w:tc>
        <w:tc>
          <w:tcPr>
            <w:tcW w:w="1259" w:type="dxa"/>
            <w:tcBorders>
              <w:top w:val="single" w:sz="4" w:space="0" w:color="auto"/>
              <w:left w:val="single" w:sz="4" w:space="0" w:color="auto"/>
              <w:bottom w:val="single" w:sz="4" w:space="0" w:color="auto"/>
              <w:right w:val="single" w:sz="4" w:space="0" w:color="auto"/>
            </w:tcBorders>
            <w:vAlign w:val="center"/>
          </w:tcPr>
          <w:p w14:paraId="66DF1188" w14:textId="77777777" w:rsidR="006F6378" w:rsidRPr="00C30686" w:rsidRDefault="006F6378" w:rsidP="0094020B">
            <w:pPr>
              <w:pStyle w:val="TAC"/>
              <w:rPr>
                <w:kern w:val="2"/>
                <w:szCs w:val="22"/>
                <w:lang w:val="en-US"/>
              </w:rPr>
            </w:pPr>
            <w:r w:rsidRPr="00C30686">
              <w:rPr>
                <w:kern w:val="2"/>
                <w:szCs w:val="22"/>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16B089AB"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CA_n66(2A)_BCS0</w:t>
            </w:r>
          </w:p>
        </w:tc>
        <w:tc>
          <w:tcPr>
            <w:tcW w:w="2445" w:type="dxa"/>
            <w:tcBorders>
              <w:top w:val="single" w:sz="4" w:space="0" w:color="auto"/>
              <w:left w:val="single" w:sz="4" w:space="0" w:color="auto"/>
              <w:bottom w:val="nil"/>
              <w:right w:val="single" w:sz="4" w:space="0" w:color="auto"/>
            </w:tcBorders>
            <w:vAlign w:val="center"/>
          </w:tcPr>
          <w:p w14:paraId="0D9E10E2"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5BB0D5E1" w14:textId="77777777" w:rsidTr="004F423A">
        <w:trPr>
          <w:trHeight w:val="29"/>
        </w:trPr>
        <w:tc>
          <w:tcPr>
            <w:tcW w:w="2742" w:type="dxa"/>
            <w:tcBorders>
              <w:top w:val="nil"/>
              <w:left w:val="single" w:sz="4" w:space="0" w:color="auto"/>
              <w:bottom w:val="nil"/>
              <w:right w:val="single" w:sz="4" w:space="0" w:color="auto"/>
            </w:tcBorders>
            <w:vAlign w:val="center"/>
          </w:tcPr>
          <w:p w14:paraId="37F13744"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3BE1F9B4"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7354B99" w14:textId="77777777" w:rsidR="006F6378" w:rsidRPr="00C30686" w:rsidRDefault="006F6378" w:rsidP="0094020B">
            <w:pPr>
              <w:pStyle w:val="TAC"/>
              <w:rPr>
                <w:kern w:val="2"/>
                <w:szCs w:val="22"/>
                <w:lang w:val="en-US"/>
              </w:rPr>
            </w:pPr>
            <w:r w:rsidRPr="00C30686">
              <w:rPr>
                <w:kern w:val="2"/>
                <w:szCs w:val="22"/>
                <w:lang w:val="en-US"/>
              </w:rPr>
              <w:t>n70</w:t>
            </w:r>
          </w:p>
        </w:tc>
        <w:tc>
          <w:tcPr>
            <w:tcW w:w="4356" w:type="dxa"/>
            <w:tcBorders>
              <w:top w:val="single" w:sz="4" w:space="0" w:color="auto"/>
              <w:left w:val="single" w:sz="4" w:space="0" w:color="auto"/>
              <w:bottom w:val="single" w:sz="4" w:space="0" w:color="auto"/>
              <w:right w:val="single" w:sz="4" w:space="0" w:color="auto"/>
            </w:tcBorders>
            <w:vAlign w:val="center"/>
          </w:tcPr>
          <w:p w14:paraId="02A22B4A" w14:textId="77777777" w:rsidR="006F6378" w:rsidRPr="00C30686" w:rsidRDefault="006F6378" w:rsidP="0094020B">
            <w:pPr>
              <w:pStyle w:val="TAC"/>
              <w:rPr>
                <w:rFonts w:ascii="Calibri" w:hAnsi="Calibri"/>
                <w:kern w:val="2"/>
                <w:sz w:val="21"/>
                <w:szCs w:val="22"/>
                <w:lang w:val="en-US" w:eastAsia="zh-CN"/>
              </w:rPr>
            </w:pPr>
            <w:r w:rsidRPr="00C30686">
              <w:rPr>
                <w:kern w:val="2"/>
                <w:lang w:val="en-US" w:eastAsia="zh-CN" w:bidi="ar"/>
              </w:rPr>
              <w:t>5, 10, 15, 20</w:t>
            </w:r>
            <w:r w:rsidRPr="00C30686">
              <w:rPr>
                <w:vertAlign w:val="superscript"/>
                <w:lang w:val="en-US" w:eastAsia="zh-CN" w:bidi="ar"/>
              </w:rPr>
              <w:t>1</w:t>
            </w:r>
            <w:r w:rsidRPr="00C30686">
              <w:rPr>
                <w:lang w:val="en-US" w:eastAsia="zh-CN" w:bidi="ar"/>
              </w:rPr>
              <w:t xml:space="preserve">, </w:t>
            </w:r>
            <w:r w:rsidRPr="00C30686">
              <w:rPr>
                <w:kern w:val="2"/>
                <w:lang w:val="en-US" w:eastAsia="zh-CN" w:bidi="ar"/>
              </w:rPr>
              <w:t>25</w:t>
            </w:r>
            <w:r w:rsidRPr="00C30686">
              <w:rPr>
                <w:vertAlign w:val="superscript"/>
                <w:lang w:val="en-US" w:eastAsia="zh-CN" w:bidi="ar"/>
              </w:rPr>
              <w:t>1</w:t>
            </w:r>
          </w:p>
        </w:tc>
        <w:tc>
          <w:tcPr>
            <w:tcW w:w="2445" w:type="dxa"/>
            <w:tcBorders>
              <w:top w:val="nil"/>
              <w:left w:val="single" w:sz="4" w:space="0" w:color="auto"/>
              <w:bottom w:val="nil"/>
              <w:right w:val="single" w:sz="4" w:space="0" w:color="auto"/>
            </w:tcBorders>
            <w:vAlign w:val="center"/>
          </w:tcPr>
          <w:p w14:paraId="22636F48" w14:textId="77777777" w:rsidR="006F6378" w:rsidRPr="00C30686" w:rsidRDefault="006F6378" w:rsidP="0094020B">
            <w:pPr>
              <w:pStyle w:val="TAC"/>
              <w:rPr>
                <w:kern w:val="2"/>
                <w:szCs w:val="22"/>
                <w:lang w:val="en-US" w:eastAsia="zh-CN"/>
              </w:rPr>
            </w:pPr>
          </w:p>
        </w:tc>
      </w:tr>
      <w:tr w:rsidR="006F6378" w:rsidRPr="00C30686" w14:paraId="4013CF3B"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A09F67A"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5B4162B6"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674C963" w14:textId="77777777" w:rsidR="006F6378" w:rsidRPr="00C30686" w:rsidRDefault="006F6378" w:rsidP="0094020B">
            <w:pPr>
              <w:pStyle w:val="TAC"/>
              <w:rPr>
                <w:kern w:val="2"/>
                <w:szCs w:val="22"/>
                <w:lang w:val="en-US"/>
              </w:rPr>
            </w:pPr>
            <w:r w:rsidRPr="00C30686">
              <w:rPr>
                <w:kern w:val="2"/>
                <w:szCs w:val="22"/>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795EE308"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5, 10, 15, 20</w:t>
            </w:r>
          </w:p>
        </w:tc>
        <w:tc>
          <w:tcPr>
            <w:tcW w:w="2445" w:type="dxa"/>
            <w:tcBorders>
              <w:top w:val="nil"/>
              <w:left w:val="single" w:sz="4" w:space="0" w:color="auto"/>
              <w:bottom w:val="single" w:sz="4" w:space="0" w:color="auto"/>
              <w:right w:val="single" w:sz="4" w:space="0" w:color="auto"/>
            </w:tcBorders>
            <w:vAlign w:val="center"/>
          </w:tcPr>
          <w:p w14:paraId="4838A4B7" w14:textId="77777777" w:rsidR="006F6378" w:rsidRPr="00C30686" w:rsidRDefault="006F6378" w:rsidP="0094020B">
            <w:pPr>
              <w:pStyle w:val="TAC"/>
              <w:rPr>
                <w:kern w:val="2"/>
                <w:szCs w:val="22"/>
                <w:lang w:val="en-US" w:eastAsia="zh-CN"/>
              </w:rPr>
            </w:pPr>
          </w:p>
        </w:tc>
      </w:tr>
      <w:tr w:rsidR="006F6378" w:rsidRPr="00C30686" w14:paraId="1026D568"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301E09A" w14:textId="77777777" w:rsidR="006F6378" w:rsidRPr="00C30686" w:rsidRDefault="006F6378" w:rsidP="0094020B">
            <w:pPr>
              <w:pStyle w:val="TAC"/>
              <w:rPr>
                <w:kern w:val="2"/>
                <w:szCs w:val="22"/>
                <w:lang w:val="en-US"/>
              </w:rPr>
            </w:pPr>
            <w:r w:rsidRPr="00C30686">
              <w:rPr>
                <w:rFonts w:eastAsiaTheme="minorEastAsia" w:cs="Arial"/>
                <w:szCs w:val="18"/>
              </w:rPr>
              <w:t>CA_n66A-n70A-n77A</w:t>
            </w:r>
          </w:p>
        </w:tc>
        <w:tc>
          <w:tcPr>
            <w:tcW w:w="2785" w:type="dxa"/>
            <w:tcBorders>
              <w:top w:val="single" w:sz="4" w:space="0" w:color="auto"/>
              <w:left w:val="single" w:sz="4" w:space="0" w:color="auto"/>
              <w:bottom w:val="nil"/>
              <w:right w:val="single" w:sz="4" w:space="0" w:color="auto"/>
            </w:tcBorders>
            <w:vAlign w:val="center"/>
          </w:tcPr>
          <w:p w14:paraId="0A124971" w14:textId="77777777" w:rsidR="006F6378" w:rsidRPr="00C30686" w:rsidRDefault="006F6378" w:rsidP="0094020B">
            <w:pPr>
              <w:pStyle w:val="TAC"/>
              <w:rPr>
                <w:kern w:val="2"/>
                <w:szCs w:val="22"/>
                <w:lang w:val="en-US" w:eastAsia="zh-CN"/>
              </w:rPr>
            </w:pPr>
            <w:r w:rsidRPr="00C30686">
              <w:rPr>
                <w:kern w:val="2"/>
                <w:szCs w:val="22"/>
                <w:lang w:val="en-US" w:eastAsia="zh-CN"/>
              </w:rPr>
              <w:t>CA_n66A-n77A</w:t>
            </w:r>
          </w:p>
          <w:p w14:paraId="7A983130" w14:textId="77777777" w:rsidR="006F6378" w:rsidRPr="00C30686" w:rsidRDefault="006F6378" w:rsidP="0094020B">
            <w:pPr>
              <w:pStyle w:val="TAC"/>
              <w:rPr>
                <w:kern w:val="2"/>
                <w:szCs w:val="22"/>
                <w:lang w:val="en-US" w:eastAsia="zh-CN"/>
              </w:rPr>
            </w:pPr>
            <w:r w:rsidRPr="00C30686">
              <w:rPr>
                <w:kern w:val="2"/>
                <w:szCs w:val="22"/>
                <w:lang w:val="en-US" w:eastAsia="zh-CN"/>
              </w:rPr>
              <w:t>CA_n70A-n77A</w:t>
            </w:r>
          </w:p>
        </w:tc>
        <w:tc>
          <w:tcPr>
            <w:tcW w:w="1259" w:type="dxa"/>
            <w:tcBorders>
              <w:top w:val="single" w:sz="4" w:space="0" w:color="auto"/>
              <w:left w:val="single" w:sz="4" w:space="0" w:color="auto"/>
              <w:bottom w:val="single" w:sz="4" w:space="0" w:color="auto"/>
              <w:right w:val="single" w:sz="4" w:space="0" w:color="auto"/>
            </w:tcBorders>
            <w:vAlign w:val="center"/>
          </w:tcPr>
          <w:p w14:paraId="3BA40708" w14:textId="77777777" w:rsidR="006F6378" w:rsidRPr="00C30686" w:rsidRDefault="006F6378" w:rsidP="0094020B">
            <w:pPr>
              <w:pStyle w:val="TAC"/>
              <w:rPr>
                <w:kern w:val="2"/>
                <w:szCs w:val="22"/>
                <w:lang w:val="en-US"/>
              </w:rPr>
            </w:pPr>
            <w:r w:rsidRPr="00C30686">
              <w:rPr>
                <w:kern w:val="2"/>
                <w:szCs w:val="22"/>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1EAE9CD8" w14:textId="77777777" w:rsidR="006F6378" w:rsidRPr="00C30686" w:rsidRDefault="006F6378" w:rsidP="0094020B">
            <w:pPr>
              <w:pStyle w:val="TAC"/>
              <w:rPr>
                <w:lang w:val="en-US" w:eastAsia="zh-CN" w:bidi="ar"/>
              </w:rPr>
            </w:pPr>
            <w:r w:rsidRPr="00C30686">
              <w:rPr>
                <w:rFonts w:eastAsiaTheme="minorEastAsia" w:cs="Arial"/>
                <w:szCs w:val="18"/>
              </w:rPr>
              <w:t>5, 10, 15, 20, 25, 30, 35, 40</w:t>
            </w:r>
          </w:p>
        </w:tc>
        <w:tc>
          <w:tcPr>
            <w:tcW w:w="2445" w:type="dxa"/>
            <w:tcBorders>
              <w:top w:val="single" w:sz="4" w:space="0" w:color="auto"/>
              <w:left w:val="single" w:sz="4" w:space="0" w:color="auto"/>
              <w:bottom w:val="nil"/>
              <w:right w:val="single" w:sz="4" w:space="0" w:color="auto"/>
            </w:tcBorders>
            <w:vAlign w:val="center"/>
          </w:tcPr>
          <w:p w14:paraId="2BC3C344" w14:textId="77777777" w:rsidR="006F6378" w:rsidRPr="00C30686" w:rsidRDefault="006F6378" w:rsidP="0094020B">
            <w:pPr>
              <w:pStyle w:val="TAC"/>
              <w:rPr>
                <w:kern w:val="2"/>
                <w:szCs w:val="22"/>
                <w:lang w:val="en-US" w:eastAsia="zh-CN"/>
              </w:rPr>
            </w:pPr>
            <w:r w:rsidRPr="00C30686">
              <w:rPr>
                <w:rFonts w:eastAsiaTheme="minorEastAsia" w:hint="eastAsia"/>
                <w:szCs w:val="18"/>
                <w:lang w:val="en-US" w:eastAsia="zh-CN"/>
              </w:rPr>
              <w:t>0</w:t>
            </w:r>
          </w:p>
        </w:tc>
      </w:tr>
      <w:tr w:rsidR="006F6378" w:rsidRPr="00C30686" w14:paraId="41823994" w14:textId="77777777" w:rsidTr="004F423A">
        <w:trPr>
          <w:trHeight w:val="29"/>
        </w:trPr>
        <w:tc>
          <w:tcPr>
            <w:tcW w:w="2742" w:type="dxa"/>
            <w:tcBorders>
              <w:top w:val="nil"/>
              <w:left w:val="single" w:sz="4" w:space="0" w:color="auto"/>
              <w:bottom w:val="nil"/>
              <w:right w:val="single" w:sz="4" w:space="0" w:color="auto"/>
            </w:tcBorders>
            <w:vAlign w:val="center"/>
          </w:tcPr>
          <w:p w14:paraId="3CD5B81F"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6E053FB8"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A6A7A77" w14:textId="77777777" w:rsidR="006F6378" w:rsidRPr="00C30686" w:rsidRDefault="006F6378" w:rsidP="0094020B">
            <w:pPr>
              <w:pStyle w:val="TAC"/>
              <w:rPr>
                <w:kern w:val="2"/>
                <w:szCs w:val="22"/>
                <w:lang w:val="en-US"/>
              </w:rPr>
            </w:pPr>
            <w:r w:rsidRPr="00C30686">
              <w:rPr>
                <w:kern w:val="2"/>
                <w:szCs w:val="22"/>
                <w:lang w:val="en-US"/>
              </w:rPr>
              <w:t>n70</w:t>
            </w:r>
          </w:p>
        </w:tc>
        <w:tc>
          <w:tcPr>
            <w:tcW w:w="4356" w:type="dxa"/>
            <w:tcBorders>
              <w:top w:val="single" w:sz="4" w:space="0" w:color="auto"/>
              <w:left w:val="single" w:sz="4" w:space="0" w:color="auto"/>
              <w:bottom w:val="single" w:sz="4" w:space="0" w:color="auto"/>
              <w:right w:val="single" w:sz="4" w:space="0" w:color="auto"/>
            </w:tcBorders>
            <w:vAlign w:val="center"/>
          </w:tcPr>
          <w:p w14:paraId="41E9148D" w14:textId="77777777" w:rsidR="006F6378" w:rsidRPr="00C30686" w:rsidRDefault="006F6378" w:rsidP="0094020B">
            <w:pPr>
              <w:pStyle w:val="TAC"/>
              <w:rPr>
                <w:lang w:val="en-US" w:eastAsia="zh-CN" w:bidi="ar"/>
              </w:rPr>
            </w:pPr>
            <w:r w:rsidRPr="00C30686">
              <w:rPr>
                <w:rFonts w:eastAsiaTheme="minorEastAsia" w:cs="Arial"/>
                <w:szCs w:val="18"/>
              </w:rPr>
              <w:t>5, 10, 15, 20, 25</w:t>
            </w:r>
          </w:p>
        </w:tc>
        <w:tc>
          <w:tcPr>
            <w:tcW w:w="2445" w:type="dxa"/>
            <w:tcBorders>
              <w:top w:val="nil"/>
              <w:left w:val="single" w:sz="4" w:space="0" w:color="auto"/>
              <w:bottom w:val="nil"/>
              <w:right w:val="single" w:sz="4" w:space="0" w:color="auto"/>
            </w:tcBorders>
            <w:vAlign w:val="center"/>
          </w:tcPr>
          <w:p w14:paraId="25C63F97" w14:textId="77777777" w:rsidR="006F6378" w:rsidRPr="00C30686" w:rsidRDefault="006F6378" w:rsidP="0094020B">
            <w:pPr>
              <w:pStyle w:val="TAC"/>
              <w:rPr>
                <w:kern w:val="2"/>
                <w:szCs w:val="22"/>
                <w:lang w:val="en-US" w:eastAsia="zh-CN"/>
              </w:rPr>
            </w:pPr>
          </w:p>
        </w:tc>
      </w:tr>
      <w:tr w:rsidR="006F6378" w:rsidRPr="00C30686" w14:paraId="4617042E"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BE7C5AC"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45972855"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2F31E58" w14:textId="77777777" w:rsidR="006F6378" w:rsidRPr="00C30686" w:rsidRDefault="006F6378" w:rsidP="0094020B">
            <w:pPr>
              <w:pStyle w:val="TAC"/>
              <w:rPr>
                <w:kern w:val="2"/>
                <w:szCs w:val="22"/>
                <w:lang w:val="en-US"/>
              </w:rPr>
            </w:pPr>
            <w:r w:rsidRPr="00C30686">
              <w:rPr>
                <w:kern w:val="2"/>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53DFEB29" w14:textId="77777777" w:rsidR="006F6378" w:rsidRPr="00C30686" w:rsidRDefault="006F6378" w:rsidP="0094020B">
            <w:pPr>
              <w:pStyle w:val="TAC"/>
              <w:rPr>
                <w:lang w:val="en-US" w:eastAsia="zh-CN" w:bidi="ar"/>
              </w:rPr>
            </w:pPr>
            <w:r w:rsidRPr="00C30686">
              <w:rPr>
                <w:rFonts w:eastAsiaTheme="minorEastAsia" w:cs="Arial"/>
                <w:szCs w:val="18"/>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504D71E3" w14:textId="77777777" w:rsidR="006F6378" w:rsidRPr="00C30686" w:rsidRDefault="006F6378" w:rsidP="0094020B">
            <w:pPr>
              <w:pStyle w:val="TAC"/>
              <w:rPr>
                <w:kern w:val="2"/>
                <w:szCs w:val="22"/>
                <w:lang w:val="en-US" w:eastAsia="zh-CN"/>
              </w:rPr>
            </w:pPr>
          </w:p>
        </w:tc>
      </w:tr>
      <w:tr w:rsidR="006F6378" w:rsidRPr="00C30686" w14:paraId="3063A6A5"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7C083611" w14:textId="77777777" w:rsidR="006F6378" w:rsidRPr="00C30686" w:rsidRDefault="006F6378" w:rsidP="0094020B">
            <w:pPr>
              <w:pStyle w:val="TAC"/>
              <w:rPr>
                <w:kern w:val="2"/>
                <w:szCs w:val="22"/>
                <w:lang w:val="en-US"/>
              </w:rPr>
            </w:pPr>
            <w:r w:rsidRPr="00C30686">
              <w:rPr>
                <w:kern w:val="2"/>
                <w:szCs w:val="22"/>
                <w:lang w:val="en-US"/>
              </w:rPr>
              <w:t>CA_n66(2A)-n70A-n77A</w:t>
            </w:r>
          </w:p>
        </w:tc>
        <w:tc>
          <w:tcPr>
            <w:tcW w:w="2785" w:type="dxa"/>
            <w:tcBorders>
              <w:top w:val="single" w:sz="4" w:space="0" w:color="auto"/>
              <w:left w:val="single" w:sz="4" w:space="0" w:color="auto"/>
              <w:bottom w:val="nil"/>
              <w:right w:val="single" w:sz="4" w:space="0" w:color="auto"/>
            </w:tcBorders>
            <w:vAlign w:val="center"/>
          </w:tcPr>
          <w:p w14:paraId="620F36D0" w14:textId="77777777" w:rsidR="006F6378" w:rsidRPr="00C30686" w:rsidRDefault="006F6378" w:rsidP="0094020B">
            <w:pPr>
              <w:pStyle w:val="TAC"/>
              <w:rPr>
                <w:kern w:val="2"/>
                <w:szCs w:val="22"/>
                <w:lang w:val="en-US"/>
              </w:rPr>
            </w:pPr>
            <w:r w:rsidRPr="00C30686">
              <w:rPr>
                <w:kern w:val="2"/>
                <w:szCs w:val="22"/>
                <w:lang w:val="en-US"/>
              </w:rPr>
              <w:t>CA_n66A-n77A</w:t>
            </w:r>
          </w:p>
          <w:p w14:paraId="7CB6C783" w14:textId="77777777" w:rsidR="006F6378" w:rsidRPr="00C30686" w:rsidRDefault="006F6378" w:rsidP="0094020B">
            <w:pPr>
              <w:pStyle w:val="TAC"/>
              <w:rPr>
                <w:kern w:val="2"/>
                <w:szCs w:val="22"/>
                <w:lang w:val="en-US"/>
              </w:rPr>
            </w:pPr>
            <w:r w:rsidRPr="00C30686">
              <w:rPr>
                <w:kern w:val="2"/>
                <w:szCs w:val="22"/>
                <w:lang w:val="en-US"/>
              </w:rPr>
              <w:t>CA_n70A-n77A</w:t>
            </w:r>
          </w:p>
        </w:tc>
        <w:tc>
          <w:tcPr>
            <w:tcW w:w="1259" w:type="dxa"/>
            <w:tcBorders>
              <w:top w:val="single" w:sz="4" w:space="0" w:color="auto"/>
              <w:left w:val="single" w:sz="4" w:space="0" w:color="auto"/>
              <w:bottom w:val="single" w:sz="4" w:space="0" w:color="auto"/>
              <w:right w:val="single" w:sz="4" w:space="0" w:color="auto"/>
            </w:tcBorders>
            <w:vAlign w:val="center"/>
          </w:tcPr>
          <w:p w14:paraId="0B10F9C2" w14:textId="77777777" w:rsidR="006F6378" w:rsidRPr="00C30686" w:rsidRDefault="006F6378" w:rsidP="0094020B">
            <w:pPr>
              <w:pStyle w:val="TAC"/>
              <w:rPr>
                <w:kern w:val="2"/>
                <w:szCs w:val="22"/>
                <w:lang w:val="en-US"/>
              </w:rPr>
            </w:pPr>
            <w:r w:rsidRPr="00C30686">
              <w:rPr>
                <w:rFonts w:eastAsiaTheme="minorEastAsia" w:cs="Arial"/>
                <w:szCs w:val="18"/>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254A430C" w14:textId="77777777" w:rsidR="006F6378" w:rsidRPr="00C30686" w:rsidRDefault="006F6378" w:rsidP="0094020B">
            <w:pPr>
              <w:pStyle w:val="TAC"/>
              <w:rPr>
                <w:lang w:val="en-US" w:eastAsia="zh-CN" w:bidi="ar"/>
              </w:rPr>
            </w:pPr>
            <w:r w:rsidRPr="00C30686">
              <w:rPr>
                <w:rFonts w:eastAsiaTheme="minorEastAsia" w:cs="Arial"/>
                <w:szCs w:val="18"/>
              </w:rPr>
              <w:t>CA_n66(2A)_BCS0</w:t>
            </w:r>
          </w:p>
        </w:tc>
        <w:tc>
          <w:tcPr>
            <w:tcW w:w="2445" w:type="dxa"/>
            <w:tcBorders>
              <w:top w:val="single" w:sz="4" w:space="0" w:color="auto"/>
              <w:left w:val="single" w:sz="4" w:space="0" w:color="auto"/>
              <w:bottom w:val="nil"/>
              <w:right w:val="single" w:sz="4" w:space="0" w:color="auto"/>
            </w:tcBorders>
            <w:vAlign w:val="center"/>
          </w:tcPr>
          <w:p w14:paraId="2CFAE659"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47124402" w14:textId="77777777" w:rsidTr="004F423A">
        <w:trPr>
          <w:trHeight w:val="29"/>
        </w:trPr>
        <w:tc>
          <w:tcPr>
            <w:tcW w:w="2742" w:type="dxa"/>
            <w:tcBorders>
              <w:top w:val="nil"/>
              <w:left w:val="single" w:sz="4" w:space="0" w:color="auto"/>
              <w:bottom w:val="nil"/>
              <w:right w:val="single" w:sz="4" w:space="0" w:color="auto"/>
            </w:tcBorders>
            <w:vAlign w:val="center"/>
          </w:tcPr>
          <w:p w14:paraId="79FCD843"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740177C0"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75BF2DD" w14:textId="77777777" w:rsidR="006F6378" w:rsidRPr="00C30686" w:rsidRDefault="006F6378" w:rsidP="0094020B">
            <w:pPr>
              <w:pStyle w:val="TAC"/>
              <w:rPr>
                <w:kern w:val="2"/>
                <w:szCs w:val="22"/>
                <w:lang w:val="en-US"/>
              </w:rPr>
            </w:pPr>
            <w:r w:rsidRPr="00C30686">
              <w:rPr>
                <w:rFonts w:eastAsiaTheme="minorEastAsia" w:cs="Arial"/>
                <w:szCs w:val="18"/>
              </w:rPr>
              <w:t>n70</w:t>
            </w:r>
          </w:p>
        </w:tc>
        <w:tc>
          <w:tcPr>
            <w:tcW w:w="4356" w:type="dxa"/>
            <w:tcBorders>
              <w:top w:val="single" w:sz="4" w:space="0" w:color="auto"/>
              <w:left w:val="single" w:sz="4" w:space="0" w:color="auto"/>
              <w:bottom w:val="single" w:sz="4" w:space="0" w:color="auto"/>
              <w:right w:val="single" w:sz="4" w:space="0" w:color="auto"/>
            </w:tcBorders>
            <w:vAlign w:val="center"/>
          </w:tcPr>
          <w:p w14:paraId="1D80FAB4" w14:textId="77777777" w:rsidR="006F6378" w:rsidRPr="00C30686" w:rsidRDefault="006F6378" w:rsidP="0094020B">
            <w:pPr>
              <w:pStyle w:val="TAC"/>
              <w:rPr>
                <w:lang w:val="en-US" w:eastAsia="zh-CN" w:bidi="ar"/>
              </w:rPr>
            </w:pPr>
            <w:r w:rsidRPr="00C30686">
              <w:rPr>
                <w:rFonts w:eastAsiaTheme="minorEastAsia" w:cs="Arial"/>
                <w:szCs w:val="18"/>
              </w:rPr>
              <w:t>5, 10, 15, 20, 25</w:t>
            </w:r>
          </w:p>
        </w:tc>
        <w:tc>
          <w:tcPr>
            <w:tcW w:w="2445" w:type="dxa"/>
            <w:tcBorders>
              <w:top w:val="nil"/>
              <w:left w:val="single" w:sz="4" w:space="0" w:color="auto"/>
              <w:bottom w:val="nil"/>
              <w:right w:val="single" w:sz="4" w:space="0" w:color="auto"/>
            </w:tcBorders>
            <w:vAlign w:val="center"/>
          </w:tcPr>
          <w:p w14:paraId="781E8CF3" w14:textId="77777777" w:rsidR="006F6378" w:rsidRPr="00C30686" w:rsidRDefault="006F6378" w:rsidP="0094020B">
            <w:pPr>
              <w:pStyle w:val="TAC"/>
              <w:rPr>
                <w:kern w:val="2"/>
                <w:szCs w:val="22"/>
                <w:lang w:val="en-US" w:eastAsia="zh-CN"/>
              </w:rPr>
            </w:pPr>
          </w:p>
        </w:tc>
      </w:tr>
      <w:tr w:rsidR="006F6378" w:rsidRPr="00C30686" w14:paraId="4AE69AF9"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2C7D2C6"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66EDCBCC"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BB03118" w14:textId="77777777" w:rsidR="006F6378" w:rsidRPr="00C30686" w:rsidRDefault="006F6378" w:rsidP="0094020B">
            <w:pPr>
              <w:pStyle w:val="TAC"/>
              <w:rPr>
                <w:kern w:val="2"/>
                <w:szCs w:val="22"/>
                <w:lang w:val="en-US"/>
              </w:rPr>
            </w:pPr>
            <w:r w:rsidRPr="00C30686">
              <w:rPr>
                <w:rFonts w:eastAsiaTheme="minorEastAsia" w:cs="Arial"/>
                <w:szCs w:val="18"/>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41583358" w14:textId="77777777" w:rsidR="006F6378" w:rsidRPr="00C30686" w:rsidRDefault="006F6378" w:rsidP="0094020B">
            <w:pPr>
              <w:pStyle w:val="TAC"/>
              <w:rPr>
                <w:lang w:val="en-US" w:eastAsia="zh-CN" w:bidi="ar"/>
              </w:rPr>
            </w:pPr>
            <w:r w:rsidRPr="00C30686">
              <w:rPr>
                <w:rFonts w:eastAsiaTheme="minorEastAsia" w:cs="Arial"/>
                <w:szCs w:val="18"/>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6FB697B3" w14:textId="77777777" w:rsidR="006F6378" w:rsidRPr="00C30686" w:rsidRDefault="006F6378" w:rsidP="0094020B">
            <w:pPr>
              <w:pStyle w:val="TAC"/>
              <w:rPr>
                <w:kern w:val="2"/>
                <w:szCs w:val="22"/>
                <w:lang w:val="en-US" w:eastAsia="zh-CN"/>
              </w:rPr>
            </w:pPr>
          </w:p>
        </w:tc>
      </w:tr>
      <w:tr w:rsidR="006F6378" w:rsidRPr="00C30686" w14:paraId="3511D4C5" w14:textId="77777777" w:rsidTr="004F423A">
        <w:trPr>
          <w:trHeight w:val="29"/>
        </w:trPr>
        <w:tc>
          <w:tcPr>
            <w:tcW w:w="2742" w:type="dxa"/>
            <w:tcBorders>
              <w:top w:val="nil"/>
              <w:left w:val="single" w:sz="4" w:space="0" w:color="auto"/>
              <w:bottom w:val="nil"/>
              <w:right w:val="single" w:sz="4" w:space="0" w:color="auto"/>
            </w:tcBorders>
            <w:vAlign w:val="center"/>
          </w:tcPr>
          <w:p w14:paraId="0BD4207F" w14:textId="77777777" w:rsidR="006F6378" w:rsidRPr="00C30686" w:rsidRDefault="006F6378" w:rsidP="0094020B">
            <w:pPr>
              <w:pStyle w:val="TAC"/>
              <w:rPr>
                <w:lang w:val="en-US"/>
              </w:rPr>
            </w:pPr>
            <w:r w:rsidRPr="00C30686">
              <w:rPr>
                <w:lang w:val="en-US"/>
              </w:rPr>
              <w:t>CA_n66A-n71A-n77A</w:t>
            </w:r>
          </w:p>
        </w:tc>
        <w:tc>
          <w:tcPr>
            <w:tcW w:w="2785" w:type="dxa"/>
            <w:tcBorders>
              <w:top w:val="nil"/>
              <w:left w:val="single" w:sz="4" w:space="0" w:color="auto"/>
              <w:bottom w:val="nil"/>
              <w:right w:val="single" w:sz="4" w:space="0" w:color="auto"/>
            </w:tcBorders>
            <w:vAlign w:val="center"/>
          </w:tcPr>
          <w:p w14:paraId="63EF5A09" w14:textId="77777777" w:rsidR="006F6378" w:rsidRPr="00C30686" w:rsidRDefault="006F6378" w:rsidP="0094020B">
            <w:pPr>
              <w:pStyle w:val="TAC"/>
              <w:rPr>
                <w:vertAlign w:val="superscript"/>
                <w:lang w:val="en-US"/>
              </w:rPr>
            </w:pPr>
            <w:r w:rsidRPr="00C30686">
              <w:rPr>
                <w:lang w:val="en-US"/>
              </w:rPr>
              <w:t>n77</w:t>
            </w:r>
            <w:r w:rsidRPr="00C30686">
              <w:rPr>
                <w:vertAlign w:val="superscript"/>
                <w:lang w:val="en-US"/>
              </w:rPr>
              <w:t>7,9</w:t>
            </w:r>
          </w:p>
          <w:p w14:paraId="705E0A6C" w14:textId="77777777" w:rsidR="006F6378" w:rsidRPr="00C30686" w:rsidRDefault="006F6378" w:rsidP="0094020B">
            <w:pPr>
              <w:pStyle w:val="TAC"/>
              <w:rPr>
                <w:lang w:val="en-US"/>
              </w:rPr>
            </w:pPr>
            <w:r w:rsidRPr="00C30686">
              <w:rPr>
                <w:lang w:val="en-US"/>
              </w:rPr>
              <w:t>CA_n66A-n71A</w:t>
            </w:r>
          </w:p>
          <w:p w14:paraId="62C2B470" w14:textId="77777777" w:rsidR="006F6378" w:rsidRPr="00C30686" w:rsidRDefault="006F6378" w:rsidP="0094020B">
            <w:pPr>
              <w:pStyle w:val="TAC"/>
              <w:rPr>
                <w:lang w:val="en-US"/>
              </w:rPr>
            </w:pPr>
            <w:r w:rsidRPr="00C30686">
              <w:rPr>
                <w:lang w:val="en-US"/>
              </w:rPr>
              <w:t>CA_n66A-n77A</w:t>
            </w:r>
            <w:r w:rsidRPr="00C30686">
              <w:rPr>
                <w:rFonts w:eastAsiaTheme="minorEastAsia"/>
                <w:vertAlign w:val="superscript"/>
                <w:lang w:val="en-US"/>
              </w:rPr>
              <w:t>7</w:t>
            </w:r>
          </w:p>
          <w:p w14:paraId="62911968" w14:textId="77777777" w:rsidR="006F6378" w:rsidRPr="00C30686" w:rsidRDefault="006F6378" w:rsidP="0094020B">
            <w:pPr>
              <w:pStyle w:val="TAC"/>
              <w:rPr>
                <w:lang w:val="en-US"/>
              </w:rPr>
            </w:pPr>
            <w:r w:rsidRPr="00C30686">
              <w:rPr>
                <w:lang w:val="en-US"/>
              </w:rPr>
              <w:t>CA_n71A-n77A</w:t>
            </w:r>
            <w:r w:rsidRPr="00C30686">
              <w:rPr>
                <w:rFonts w:eastAsiaTheme="minorEastAsia"/>
                <w:vertAlign w:val="superscript"/>
                <w:lang w:val="en-US"/>
              </w:rPr>
              <w:t>7</w:t>
            </w:r>
          </w:p>
        </w:tc>
        <w:tc>
          <w:tcPr>
            <w:tcW w:w="1259" w:type="dxa"/>
            <w:tcBorders>
              <w:top w:val="single" w:sz="4" w:space="0" w:color="auto"/>
              <w:left w:val="single" w:sz="4" w:space="0" w:color="auto"/>
              <w:bottom w:val="single" w:sz="4" w:space="0" w:color="auto"/>
              <w:right w:val="single" w:sz="4" w:space="0" w:color="auto"/>
            </w:tcBorders>
            <w:vAlign w:val="center"/>
          </w:tcPr>
          <w:p w14:paraId="73889A1F" w14:textId="77777777" w:rsidR="006F6378" w:rsidRPr="00C30686" w:rsidRDefault="006F6378" w:rsidP="0094020B">
            <w:pPr>
              <w:pStyle w:val="TAC"/>
              <w:rPr>
                <w:kern w:val="2"/>
                <w:szCs w:val="22"/>
                <w:lang w:val="en-US"/>
              </w:rPr>
            </w:pPr>
            <w:r w:rsidRPr="00C30686">
              <w:rPr>
                <w:kern w:val="2"/>
                <w:szCs w:val="22"/>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5A8D9451"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5, 10, 15, 20, 25, 30, 40</w:t>
            </w:r>
          </w:p>
        </w:tc>
        <w:tc>
          <w:tcPr>
            <w:tcW w:w="2445" w:type="dxa"/>
            <w:tcBorders>
              <w:top w:val="nil"/>
              <w:left w:val="single" w:sz="4" w:space="0" w:color="auto"/>
              <w:bottom w:val="nil"/>
              <w:right w:val="single" w:sz="4" w:space="0" w:color="auto"/>
            </w:tcBorders>
            <w:vAlign w:val="center"/>
          </w:tcPr>
          <w:p w14:paraId="047FC76A"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361467AE" w14:textId="77777777" w:rsidTr="004F423A">
        <w:trPr>
          <w:trHeight w:val="29"/>
        </w:trPr>
        <w:tc>
          <w:tcPr>
            <w:tcW w:w="2742" w:type="dxa"/>
            <w:tcBorders>
              <w:top w:val="nil"/>
              <w:left w:val="single" w:sz="4" w:space="0" w:color="auto"/>
              <w:bottom w:val="nil"/>
              <w:right w:val="single" w:sz="4" w:space="0" w:color="auto"/>
            </w:tcBorders>
            <w:vAlign w:val="center"/>
          </w:tcPr>
          <w:p w14:paraId="081C6A4D" w14:textId="77777777" w:rsidR="006F6378" w:rsidRPr="00C30686" w:rsidRDefault="006F6378" w:rsidP="0094020B">
            <w:pPr>
              <w:pStyle w:val="TAC"/>
              <w:rPr>
                <w:lang w:val="en-US"/>
              </w:rPr>
            </w:pPr>
          </w:p>
        </w:tc>
        <w:tc>
          <w:tcPr>
            <w:tcW w:w="2785" w:type="dxa"/>
            <w:tcBorders>
              <w:top w:val="nil"/>
              <w:left w:val="single" w:sz="4" w:space="0" w:color="auto"/>
              <w:bottom w:val="nil"/>
              <w:right w:val="single" w:sz="4" w:space="0" w:color="auto"/>
            </w:tcBorders>
            <w:vAlign w:val="center"/>
          </w:tcPr>
          <w:p w14:paraId="4526D28E" w14:textId="77777777" w:rsidR="006F6378" w:rsidRPr="00C30686" w:rsidRDefault="006F6378" w:rsidP="0094020B">
            <w:pPr>
              <w:pStyle w:val="TAC"/>
              <w:rPr>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D686F78" w14:textId="77777777" w:rsidR="006F6378" w:rsidRPr="00C30686" w:rsidRDefault="006F6378" w:rsidP="0094020B">
            <w:pPr>
              <w:pStyle w:val="TAC"/>
              <w:rPr>
                <w:kern w:val="2"/>
                <w:szCs w:val="22"/>
                <w:lang w:val="en-US"/>
              </w:rPr>
            </w:pPr>
            <w:r w:rsidRPr="00C30686">
              <w:rPr>
                <w:kern w:val="2"/>
                <w:szCs w:val="22"/>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2A893F4A"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5, 10, 15, 20</w:t>
            </w:r>
          </w:p>
        </w:tc>
        <w:tc>
          <w:tcPr>
            <w:tcW w:w="2445" w:type="dxa"/>
            <w:tcBorders>
              <w:top w:val="nil"/>
              <w:left w:val="single" w:sz="4" w:space="0" w:color="auto"/>
              <w:bottom w:val="nil"/>
              <w:right w:val="single" w:sz="4" w:space="0" w:color="auto"/>
            </w:tcBorders>
            <w:vAlign w:val="center"/>
          </w:tcPr>
          <w:p w14:paraId="6E4DB48D" w14:textId="77777777" w:rsidR="006F6378" w:rsidRPr="00C30686" w:rsidRDefault="006F6378" w:rsidP="0094020B">
            <w:pPr>
              <w:pStyle w:val="TAC"/>
              <w:rPr>
                <w:kern w:val="2"/>
                <w:szCs w:val="22"/>
                <w:lang w:val="en-US" w:eastAsia="zh-CN"/>
              </w:rPr>
            </w:pPr>
          </w:p>
        </w:tc>
      </w:tr>
      <w:tr w:rsidR="006F6378" w:rsidRPr="00C30686" w14:paraId="7F7C2861" w14:textId="77777777" w:rsidTr="004F423A">
        <w:trPr>
          <w:trHeight w:val="29"/>
        </w:trPr>
        <w:tc>
          <w:tcPr>
            <w:tcW w:w="2742" w:type="dxa"/>
            <w:tcBorders>
              <w:top w:val="nil"/>
              <w:left w:val="single" w:sz="4" w:space="0" w:color="auto"/>
              <w:bottom w:val="nil"/>
              <w:right w:val="single" w:sz="4" w:space="0" w:color="auto"/>
            </w:tcBorders>
            <w:vAlign w:val="center"/>
          </w:tcPr>
          <w:p w14:paraId="47DA4BC3" w14:textId="77777777" w:rsidR="006F6378" w:rsidRPr="00C30686" w:rsidRDefault="006F6378" w:rsidP="0094020B">
            <w:pPr>
              <w:pStyle w:val="TAC"/>
              <w:rPr>
                <w:lang w:val="en-US"/>
              </w:rPr>
            </w:pPr>
          </w:p>
        </w:tc>
        <w:tc>
          <w:tcPr>
            <w:tcW w:w="2785" w:type="dxa"/>
            <w:tcBorders>
              <w:top w:val="nil"/>
              <w:left w:val="single" w:sz="4" w:space="0" w:color="auto"/>
              <w:bottom w:val="nil"/>
              <w:right w:val="single" w:sz="4" w:space="0" w:color="auto"/>
            </w:tcBorders>
            <w:vAlign w:val="center"/>
          </w:tcPr>
          <w:p w14:paraId="1C99519B" w14:textId="77777777" w:rsidR="006F6378" w:rsidRPr="00C30686" w:rsidRDefault="006F6378" w:rsidP="0094020B">
            <w:pPr>
              <w:pStyle w:val="TAC"/>
              <w:rPr>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0DC7203" w14:textId="77777777" w:rsidR="006F6378" w:rsidRPr="00C30686" w:rsidRDefault="006F6378" w:rsidP="0094020B">
            <w:pPr>
              <w:pStyle w:val="TAC"/>
              <w:rPr>
                <w:kern w:val="2"/>
                <w:szCs w:val="22"/>
                <w:lang w:val="en-US"/>
              </w:rPr>
            </w:pPr>
            <w:r w:rsidRPr="00C30686">
              <w:rPr>
                <w:kern w:val="2"/>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640EBA99"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241973CC" w14:textId="77777777" w:rsidR="006F6378" w:rsidRPr="00C30686" w:rsidRDefault="006F6378" w:rsidP="0094020B">
            <w:pPr>
              <w:pStyle w:val="TAC"/>
              <w:rPr>
                <w:kern w:val="2"/>
                <w:szCs w:val="22"/>
                <w:lang w:val="en-US" w:eastAsia="zh-CN"/>
              </w:rPr>
            </w:pPr>
          </w:p>
        </w:tc>
      </w:tr>
      <w:tr w:rsidR="006F6378" w:rsidRPr="00C30686" w14:paraId="60CE5370" w14:textId="77777777" w:rsidTr="004F423A">
        <w:trPr>
          <w:trHeight w:val="29"/>
        </w:trPr>
        <w:tc>
          <w:tcPr>
            <w:tcW w:w="2742" w:type="dxa"/>
            <w:tcBorders>
              <w:top w:val="nil"/>
              <w:left w:val="single" w:sz="4" w:space="0" w:color="auto"/>
              <w:bottom w:val="nil"/>
              <w:right w:val="single" w:sz="4" w:space="0" w:color="auto"/>
            </w:tcBorders>
            <w:vAlign w:val="center"/>
          </w:tcPr>
          <w:p w14:paraId="5926182F"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257AA229"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CABC5A0" w14:textId="77777777" w:rsidR="006F6378" w:rsidRPr="00C30686" w:rsidRDefault="006F6378" w:rsidP="0094020B">
            <w:pPr>
              <w:pStyle w:val="TAC"/>
              <w:rPr>
                <w:rFonts w:eastAsiaTheme="minorEastAsia"/>
                <w:lang w:val="en-US"/>
              </w:rPr>
            </w:pPr>
            <w:r w:rsidRPr="00C30686">
              <w:rPr>
                <w:rFonts w:eastAsiaTheme="minorEastAsia"/>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14C976F3"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n66 channel bandwidths in Table 5.3.5-1</w:t>
            </w:r>
          </w:p>
        </w:tc>
        <w:tc>
          <w:tcPr>
            <w:tcW w:w="2445" w:type="dxa"/>
            <w:tcBorders>
              <w:top w:val="single" w:sz="4" w:space="0" w:color="auto"/>
              <w:left w:val="single" w:sz="4" w:space="0" w:color="auto"/>
              <w:bottom w:val="nil"/>
              <w:right w:val="single" w:sz="4" w:space="0" w:color="auto"/>
            </w:tcBorders>
            <w:vAlign w:val="center"/>
          </w:tcPr>
          <w:p w14:paraId="0FE50A71"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4 and 5</w:t>
            </w:r>
          </w:p>
        </w:tc>
      </w:tr>
      <w:tr w:rsidR="006F6378" w:rsidRPr="00C30686" w14:paraId="12E9C82B" w14:textId="77777777" w:rsidTr="004F423A">
        <w:trPr>
          <w:trHeight w:val="29"/>
        </w:trPr>
        <w:tc>
          <w:tcPr>
            <w:tcW w:w="2742" w:type="dxa"/>
            <w:tcBorders>
              <w:top w:val="nil"/>
              <w:left w:val="single" w:sz="4" w:space="0" w:color="auto"/>
              <w:bottom w:val="nil"/>
              <w:right w:val="single" w:sz="4" w:space="0" w:color="auto"/>
            </w:tcBorders>
            <w:vAlign w:val="center"/>
          </w:tcPr>
          <w:p w14:paraId="6663C6FA"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1CD5561D"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F556296" w14:textId="77777777" w:rsidR="006F6378" w:rsidRPr="00C30686" w:rsidRDefault="006F6378" w:rsidP="0094020B">
            <w:pPr>
              <w:pStyle w:val="TAC"/>
              <w:rPr>
                <w:rFonts w:eastAsiaTheme="minorEastAsia"/>
                <w:lang w:val="en-US"/>
              </w:rPr>
            </w:pPr>
            <w:r w:rsidRPr="00C30686">
              <w:rPr>
                <w:rFonts w:eastAsiaTheme="minorEastAsia"/>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49B3FC58"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n71 channel bandwidths in Table 5.3.5-1 </w:t>
            </w:r>
          </w:p>
        </w:tc>
        <w:tc>
          <w:tcPr>
            <w:tcW w:w="2445" w:type="dxa"/>
            <w:tcBorders>
              <w:top w:val="nil"/>
              <w:left w:val="single" w:sz="4" w:space="0" w:color="auto"/>
              <w:bottom w:val="nil"/>
              <w:right w:val="single" w:sz="4" w:space="0" w:color="auto"/>
            </w:tcBorders>
            <w:vAlign w:val="center"/>
          </w:tcPr>
          <w:p w14:paraId="18E48C5F" w14:textId="77777777" w:rsidR="006F6378" w:rsidRPr="00C30686" w:rsidRDefault="006F6378" w:rsidP="0094020B">
            <w:pPr>
              <w:pStyle w:val="TAC"/>
              <w:rPr>
                <w:rFonts w:eastAsiaTheme="minorEastAsia"/>
                <w:lang w:val="en-US" w:eastAsia="zh-CN"/>
              </w:rPr>
            </w:pPr>
          </w:p>
        </w:tc>
      </w:tr>
      <w:tr w:rsidR="006F6378" w:rsidRPr="00C30686" w14:paraId="79FAA5F6"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DB0E12E"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75BB6717"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16EE534" w14:textId="77777777" w:rsidR="006F6378" w:rsidRPr="00C30686" w:rsidRDefault="006F6378" w:rsidP="0094020B">
            <w:pPr>
              <w:pStyle w:val="TAC"/>
              <w:rPr>
                <w:rFonts w:eastAsiaTheme="minorEastAsia"/>
                <w:lang w:val="en-US"/>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065BBB82"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n77 channel bandwidths in Table 5.3.5-1 </w:t>
            </w:r>
          </w:p>
        </w:tc>
        <w:tc>
          <w:tcPr>
            <w:tcW w:w="2445" w:type="dxa"/>
            <w:tcBorders>
              <w:top w:val="nil"/>
              <w:left w:val="single" w:sz="4" w:space="0" w:color="auto"/>
              <w:bottom w:val="single" w:sz="4" w:space="0" w:color="auto"/>
              <w:right w:val="single" w:sz="4" w:space="0" w:color="auto"/>
            </w:tcBorders>
            <w:vAlign w:val="center"/>
          </w:tcPr>
          <w:p w14:paraId="083525E0" w14:textId="77777777" w:rsidR="006F6378" w:rsidRPr="00C30686" w:rsidRDefault="006F6378" w:rsidP="0094020B">
            <w:pPr>
              <w:pStyle w:val="TAC"/>
              <w:rPr>
                <w:rFonts w:eastAsiaTheme="minorEastAsia"/>
                <w:lang w:val="en-US" w:eastAsia="zh-CN"/>
              </w:rPr>
            </w:pPr>
          </w:p>
        </w:tc>
      </w:tr>
      <w:tr w:rsidR="006F6378" w:rsidRPr="00C30686" w14:paraId="197895E7"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FBDD949" w14:textId="77777777" w:rsidR="006F6378" w:rsidRPr="00C30686" w:rsidRDefault="006F6378" w:rsidP="0094020B">
            <w:pPr>
              <w:pStyle w:val="TAC"/>
              <w:rPr>
                <w:lang w:val="en-US"/>
              </w:rPr>
            </w:pPr>
            <w:r w:rsidRPr="00C30686">
              <w:rPr>
                <w:lang w:val="en-US"/>
              </w:rPr>
              <w:t>CA_n66A-n71B-n77A</w:t>
            </w:r>
          </w:p>
        </w:tc>
        <w:tc>
          <w:tcPr>
            <w:tcW w:w="2785" w:type="dxa"/>
            <w:tcBorders>
              <w:top w:val="single" w:sz="4" w:space="0" w:color="auto"/>
              <w:left w:val="single" w:sz="4" w:space="0" w:color="auto"/>
              <w:bottom w:val="nil"/>
              <w:right w:val="single" w:sz="4" w:space="0" w:color="auto"/>
            </w:tcBorders>
            <w:vAlign w:val="center"/>
          </w:tcPr>
          <w:p w14:paraId="5145965E" w14:textId="77777777" w:rsidR="006F6378" w:rsidRPr="00C30686" w:rsidRDefault="006F6378" w:rsidP="0094020B">
            <w:pPr>
              <w:pStyle w:val="TAC"/>
              <w:rPr>
                <w:rFonts w:eastAsiaTheme="minorEastAsia"/>
              </w:rPr>
            </w:pPr>
            <w:r w:rsidRPr="00C30686">
              <w:rPr>
                <w:rFonts w:eastAsiaTheme="minorEastAsia"/>
              </w:rPr>
              <w:t>CA_n66A-n71A</w:t>
            </w:r>
          </w:p>
          <w:p w14:paraId="75A66D9C" w14:textId="77777777" w:rsidR="006F6378" w:rsidRPr="00C30686" w:rsidRDefault="006F6378" w:rsidP="0094020B">
            <w:pPr>
              <w:pStyle w:val="TAC"/>
              <w:rPr>
                <w:rFonts w:eastAsiaTheme="minorEastAsia"/>
              </w:rPr>
            </w:pPr>
            <w:r w:rsidRPr="00C30686">
              <w:rPr>
                <w:rFonts w:eastAsiaTheme="minorEastAsia"/>
              </w:rPr>
              <w:t>CA_n66A-n77A</w:t>
            </w:r>
          </w:p>
          <w:p w14:paraId="0CC7F53B" w14:textId="77777777" w:rsidR="006F6378" w:rsidRPr="00C30686" w:rsidRDefault="006F6378" w:rsidP="0094020B">
            <w:pPr>
              <w:pStyle w:val="TAC"/>
              <w:rPr>
                <w:rFonts w:eastAsiaTheme="minorEastAsia"/>
              </w:rPr>
            </w:pPr>
            <w:r w:rsidRPr="00C30686">
              <w:rPr>
                <w:rFonts w:eastAsiaTheme="minorEastAsia"/>
              </w:rPr>
              <w:t>CA_n71A-n77A</w:t>
            </w:r>
          </w:p>
        </w:tc>
        <w:tc>
          <w:tcPr>
            <w:tcW w:w="1259" w:type="dxa"/>
            <w:tcBorders>
              <w:top w:val="single" w:sz="4" w:space="0" w:color="auto"/>
              <w:left w:val="single" w:sz="4" w:space="0" w:color="auto"/>
              <w:bottom w:val="single" w:sz="4" w:space="0" w:color="auto"/>
              <w:right w:val="single" w:sz="4" w:space="0" w:color="auto"/>
            </w:tcBorders>
            <w:vAlign w:val="center"/>
          </w:tcPr>
          <w:p w14:paraId="6E17A023" w14:textId="77777777" w:rsidR="006F6378" w:rsidRPr="00C30686" w:rsidRDefault="006F6378" w:rsidP="0094020B">
            <w:pPr>
              <w:pStyle w:val="TAC"/>
              <w:rPr>
                <w:kern w:val="2"/>
                <w:szCs w:val="22"/>
                <w:lang w:val="en-US"/>
              </w:rPr>
            </w:pPr>
            <w:r w:rsidRPr="00C30686">
              <w:rPr>
                <w:rFonts w:cs="Arial"/>
                <w:kern w:val="2"/>
                <w:szCs w:val="22"/>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1B675867"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5, 10, 15, 20, 25, 30, 40</w:t>
            </w:r>
          </w:p>
        </w:tc>
        <w:tc>
          <w:tcPr>
            <w:tcW w:w="2445" w:type="dxa"/>
            <w:tcBorders>
              <w:top w:val="nil"/>
              <w:left w:val="single" w:sz="4" w:space="0" w:color="auto"/>
              <w:bottom w:val="nil"/>
              <w:right w:val="single" w:sz="4" w:space="0" w:color="auto"/>
            </w:tcBorders>
            <w:vAlign w:val="center"/>
          </w:tcPr>
          <w:p w14:paraId="66B71A4B" w14:textId="77777777" w:rsidR="006F6378" w:rsidRPr="00C30686" w:rsidRDefault="006F6378" w:rsidP="0094020B">
            <w:pPr>
              <w:pStyle w:val="TAC"/>
              <w:rPr>
                <w:kern w:val="2"/>
                <w:szCs w:val="22"/>
                <w:lang w:val="en-US" w:eastAsia="zh-CN"/>
              </w:rPr>
            </w:pPr>
            <w:r w:rsidRPr="00C30686">
              <w:rPr>
                <w:rFonts w:cs="Arial"/>
                <w:kern w:val="2"/>
                <w:szCs w:val="22"/>
                <w:lang w:val="en-US" w:eastAsia="zh-CN"/>
              </w:rPr>
              <w:t>0</w:t>
            </w:r>
          </w:p>
        </w:tc>
      </w:tr>
      <w:tr w:rsidR="006F6378" w:rsidRPr="00C30686" w14:paraId="0F44A5CF" w14:textId="77777777" w:rsidTr="004F423A">
        <w:trPr>
          <w:trHeight w:val="29"/>
        </w:trPr>
        <w:tc>
          <w:tcPr>
            <w:tcW w:w="2742" w:type="dxa"/>
            <w:tcBorders>
              <w:top w:val="nil"/>
              <w:left w:val="single" w:sz="4" w:space="0" w:color="auto"/>
              <w:bottom w:val="nil"/>
              <w:right w:val="single" w:sz="4" w:space="0" w:color="auto"/>
            </w:tcBorders>
            <w:vAlign w:val="center"/>
          </w:tcPr>
          <w:p w14:paraId="421B6C8D" w14:textId="77777777" w:rsidR="006F6378" w:rsidRPr="00C30686" w:rsidRDefault="006F6378" w:rsidP="0094020B">
            <w:pPr>
              <w:pStyle w:val="TAC"/>
              <w:rPr>
                <w:lang w:val="en-US"/>
              </w:rPr>
            </w:pPr>
          </w:p>
        </w:tc>
        <w:tc>
          <w:tcPr>
            <w:tcW w:w="2785" w:type="dxa"/>
            <w:tcBorders>
              <w:top w:val="nil"/>
              <w:left w:val="single" w:sz="4" w:space="0" w:color="auto"/>
              <w:bottom w:val="nil"/>
              <w:right w:val="single" w:sz="4" w:space="0" w:color="auto"/>
            </w:tcBorders>
            <w:vAlign w:val="center"/>
          </w:tcPr>
          <w:p w14:paraId="31202874" w14:textId="77777777" w:rsidR="006F6378" w:rsidRPr="00C30686" w:rsidRDefault="006F6378" w:rsidP="0094020B">
            <w:pPr>
              <w:pStyle w:val="TAC"/>
              <w:rPr>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9BCABB4" w14:textId="77777777" w:rsidR="006F6378" w:rsidRPr="00C30686" w:rsidRDefault="006F6378" w:rsidP="0094020B">
            <w:pPr>
              <w:pStyle w:val="TAC"/>
              <w:rPr>
                <w:kern w:val="2"/>
                <w:szCs w:val="22"/>
                <w:lang w:val="en-US"/>
              </w:rPr>
            </w:pPr>
            <w:r w:rsidRPr="00C30686">
              <w:rPr>
                <w:rFonts w:cs="Arial"/>
                <w:kern w:val="2"/>
                <w:szCs w:val="22"/>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1613EFC3"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CA_n71B_BCS2</w:t>
            </w:r>
          </w:p>
        </w:tc>
        <w:tc>
          <w:tcPr>
            <w:tcW w:w="2445" w:type="dxa"/>
            <w:tcBorders>
              <w:top w:val="nil"/>
              <w:left w:val="single" w:sz="4" w:space="0" w:color="auto"/>
              <w:bottom w:val="single" w:sz="4" w:space="0" w:color="auto"/>
              <w:right w:val="single" w:sz="4" w:space="0" w:color="auto"/>
            </w:tcBorders>
            <w:vAlign w:val="center"/>
          </w:tcPr>
          <w:p w14:paraId="15E1B760" w14:textId="77777777" w:rsidR="006F6378" w:rsidRPr="00C30686" w:rsidRDefault="006F6378" w:rsidP="0094020B">
            <w:pPr>
              <w:pStyle w:val="TAC"/>
              <w:rPr>
                <w:kern w:val="2"/>
                <w:szCs w:val="22"/>
                <w:lang w:val="en-US" w:eastAsia="zh-CN"/>
              </w:rPr>
            </w:pPr>
          </w:p>
        </w:tc>
      </w:tr>
      <w:tr w:rsidR="006F6378" w:rsidRPr="00C30686" w14:paraId="5C814433" w14:textId="77777777" w:rsidTr="004F423A">
        <w:trPr>
          <w:trHeight w:val="29"/>
        </w:trPr>
        <w:tc>
          <w:tcPr>
            <w:tcW w:w="2742" w:type="dxa"/>
            <w:tcBorders>
              <w:top w:val="nil"/>
              <w:left w:val="single" w:sz="4" w:space="0" w:color="auto"/>
              <w:bottom w:val="nil"/>
              <w:right w:val="single" w:sz="4" w:space="0" w:color="auto"/>
            </w:tcBorders>
            <w:vAlign w:val="center"/>
          </w:tcPr>
          <w:p w14:paraId="5799B80F" w14:textId="77777777" w:rsidR="006F6378" w:rsidRPr="00C30686" w:rsidRDefault="006F6378" w:rsidP="0094020B">
            <w:pPr>
              <w:pStyle w:val="TAC"/>
              <w:rPr>
                <w:lang w:val="en-US"/>
              </w:rPr>
            </w:pPr>
          </w:p>
        </w:tc>
        <w:tc>
          <w:tcPr>
            <w:tcW w:w="2785" w:type="dxa"/>
            <w:tcBorders>
              <w:top w:val="nil"/>
              <w:left w:val="single" w:sz="4" w:space="0" w:color="auto"/>
              <w:bottom w:val="single" w:sz="4" w:space="0" w:color="auto"/>
              <w:right w:val="single" w:sz="4" w:space="0" w:color="auto"/>
            </w:tcBorders>
            <w:vAlign w:val="center"/>
          </w:tcPr>
          <w:p w14:paraId="3F370AB0" w14:textId="77777777" w:rsidR="006F6378" w:rsidRPr="00C30686" w:rsidRDefault="006F6378" w:rsidP="0094020B">
            <w:pPr>
              <w:pStyle w:val="TAC"/>
              <w:rPr>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DA1E9B7" w14:textId="77777777" w:rsidR="006F6378" w:rsidRPr="00C30686" w:rsidRDefault="006F6378" w:rsidP="0094020B">
            <w:pPr>
              <w:pStyle w:val="TAC"/>
              <w:rPr>
                <w:kern w:val="2"/>
                <w:szCs w:val="22"/>
                <w:lang w:val="en-US"/>
              </w:rPr>
            </w:pPr>
            <w:r w:rsidRPr="00C30686">
              <w:rPr>
                <w:rFonts w:cs="Arial"/>
                <w:kern w:val="2"/>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078FDAEA"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34CDF6C9" w14:textId="77777777" w:rsidR="006F6378" w:rsidRPr="00C30686" w:rsidRDefault="006F6378" w:rsidP="0094020B">
            <w:pPr>
              <w:pStyle w:val="TAC"/>
              <w:rPr>
                <w:kern w:val="2"/>
                <w:szCs w:val="22"/>
                <w:lang w:val="en-US" w:eastAsia="zh-CN"/>
              </w:rPr>
            </w:pPr>
          </w:p>
        </w:tc>
      </w:tr>
      <w:tr w:rsidR="006F6378" w:rsidRPr="00C30686" w14:paraId="60CC811F" w14:textId="77777777" w:rsidTr="004F423A">
        <w:trPr>
          <w:trHeight w:val="29"/>
        </w:trPr>
        <w:tc>
          <w:tcPr>
            <w:tcW w:w="2742" w:type="dxa"/>
            <w:tcBorders>
              <w:top w:val="nil"/>
              <w:left w:val="single" w:sz="4" w:space="0" w:color="auto"/>
              <w:bottom w:val="nil"/>
              <w:right w:val="single" w:sz="4" w:space="0" w:color="auto"/>
            </w:tcBorders>
            <w:vAlign w:val="center"/>
          </w:tcPr>
          <w:p w14:paraId="662247CB" w14:textId="77777777" w:rsidR="006F6378" w:rsidRPr="00C30686" w:rsidRDefault="006F6378" w:rsidP="0094020B">
            <w:pPr>
              <w:pStyle w:val="TAC"/>
              <w:rPr>
                <w:rFonts w:eastAsiaTheme="minorEastAsia"/>
                <w:lang w:val="en-US"/>
              </w:rPr>
            </w:pPr>
          </w:p>
        </w:tc>
        <w:tc>
          <w:tcPr>
            <w:tcW w:w="2785" w:type="dxa"/>
            <w:tcBorders>
              <w:top w:val="single" w:sz="4" w:space="0" w:color="auto"/>
              <w:left w:val="single" w:sz="4" w:space="0" w:color="auto"/>
              <w:bottom w:val="nil"/>
              <w:right w:val="single" w:sz="4" w:space="0" w:color="auto"/>
            </w:tcBorders>
            <w:vAlign w:val="center"/>
          </w:tcPr>
          <w:p w14:paraId="4C292CD5" w14:textId="77777777" w:rsidR="006F6378" w:rsidRPr="00C30686" w:rsidRDefault="006F6378" w:rsidP="0094020B">
            <w:pPr>
              <w:pStyle w:val="TAC"/>
              <w:rPr>
                <w:rFonts w:eastAsiaTheme="minorEastAsia"/>
              </w:rPr>
            </w:pPr>
            <w:r w:rsidRPr="00C30686">
              <w:rPr>
                <w:rFonts w:eastAsiaTheme="minorEastAsia"/>
              </w:rPr>
              <w:t>CA_n66A-n71A</w:t>
            </w:r>
          </w:p>
          <w:p w14:paraId="62A9CB68" w14:textId="77777777" w:rsidR="006F6378" w:rsidRPr="00C30686" w:rsidRDefault="006F6378" w:rsidP="0094020B">
            <w:pPr>
              <w:pStyle w:val="TAC"/>
              <w:rPr>
                <w:rFonts w:eastAsiaTheme="minorEastAsia"/>
              </w:rPr>
            </w:pPr>
            <w:r w:rsidRPr="00C30686">
              <w:rPr>
                <w:rFonts w:eastAsiaTheme="minorEastAsia"/>
              </w:rPr>
              <w:t>CA_n66A-n77A</w:t>
            </w:r>
          </w:p>
          <w:p w14:paraId="26ED416E" w14:textId="77777777" w:rsidR="006F6378" w:rsidRPr="00C30686" w:rsidRDefault="006F6378" w:rsidP="0094020B">
            <w:pPr>
              <w:pStyle w:val="TAC"/>
              <w:rPr>
                <w:rFonts w:eastAsiaTheme="minorEastAsia"/>
                <w:lang w:val="en-US"/>
              </w:rPr>
            </w:pPr>
            <w:r w:rsidRPr="00C30686">
              <w:rPr>
                <w:rFonts w:eastAsiaTheme="minorEastAsia"/>
              </w:rPr>
              <w:t>CA_n71A-n77A</w:t>
            </w:r>
          </w:p>
        </w:tc>
        <w:tc>
          <w:tcPr>
            <w:tcW w:w="1259" w:type="dxa"/>
            <w:tcBorders>
              <w:top w:val="single" w:sz="4" w:space="0" w:color="auto"/>
              <w:left w:val="single" w:sz="4" w:space="0" w:color="auto"/>
              <w:bottom w:val="single" w:sz="4" w:space="0" w:color="auto"/>
              <w:right w:val="single" w:sz="4" w:space="0" w:color="auto"/>
            </w:tcBorders>
            <w:vAlign w:val="center"/>
          </w:tcPr>
          <w:p w14:paraId="76F3DAF8" w14:textId="77777777" w:rsidR="006F6378" w:rsidRPr="00C30686" w:rsidRDefault="006F6378" w:rsidP="0094020B">
            <w:pPr>
              <w:pStyle w:val="TAC"/>
              <w:rPr>
                <w:rFonts w:eastAsiaTheme="minorEastAsia" w:cs="Arial"/>
                <w:lang w:val="en-US"/>
              </w:rPr>
            </w:pPr>
            <w:r w:rsidRPr="00C30686">
              <w:rPr>
                <w:rFonts w:eastAsiaTheme="minorEastAsia"/>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04245D46"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n66 channel bandwidths in Table 5.3.5-1</w:t>
            </w:r>
          </w:p>
        </w:tc>
        <w:tc>
          <w:tcPr>
            <w:tcW w:w="2445" w:type="dxa"/>
            <w:tcBorders>
              <w:top w:val="single" w:sz="4" w:space="0" w:color="auto"/>
              <w:left w:val="single" w:sz="4" w:space="0" w:color="auto"/>
              <w:bottom w:val="nil"/>
              <w:right w:val="single" w:sz="4" w:space="0" w:color="auto"/>
            </w:tcBorders>
            <w:vAlign w:val="center"/>
          </w:tcPr>
          <w:p w14:paraId="021AFF9B"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4 and 5</w:t>
            </w:r>
          </w:p>
        </w:tc>
      </w:tr>
      <w:tr w:rsidR="006F6378" w:rsidRPr="00C30686" w14:paraId="30CEE1E0" w14:textId="77777777" w:rsidTr="004F423A">
        <w:trPr>
          <w:trHeight w:val="29"/>
        </w:trPr>
        <w:tc>
          <w:tcPr>
            <w:tcW w:w="2742" w:type="dxa"/>
            <w:tcBorders>
              <w:top w:val="nil"/>
              <w:left w:val="single" w:sz="4" w:space="0" w:color="auto"/>
              <w:bottom w:val="nil"/>
              <w:right w:val="single" w:sz="4" w:space="0" w:color="auto"/>
            </w:tcBorders>
            <w:vAlign w:val="center"/>
          </w:tcPr>
          <w:p w14:paraId="20827BBA"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48D1438B"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F191572" w14:textId="77777777" w:rsidR="006F6378" w:rsidRPr="00C30686" w:rsidRDefault="006F6378" w:rsidP="0094020B">
            <w:pPr>
              <w:pStyle w:val="TAC"/>
              <w:rPr>
                <w:rFonts w:eastAsiaTheme="minorEastAsia" w:cs="Arial"/>
                <w:lang w:val="en-US"/>
              </w:rPr>
            </w:pPr>
            <w:r w:rsidRPr="00C30686">
              <w:rPr>
                <w:rFonts w:eastAsiaTheme="minorEastAsia"/>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20588A1C"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CA_n71B BCS 4 and 5</w:t>
            </w:r>
          </w:p>
        </w:tc>
        <w:tc>
          <w:tcPr>
            <w:tcW w:w="2445" w:type="dxa"/>
            <w:tcBorders>
              <w:top w:val="nil"/>
              <w:left w:val="single" w:sz="4" w:space="0" w:color="auto"/>
              <w:bottom w:val="nil"/>
              <w:right w:val="single" w:sz="4" w:space="0" w:color="auto"/>
            </w:tcBorders>
            <w:vAlign w:val="center"/>
          </w:tcPr>
          <w:p w14:paraId="7FB729E3" w14:textId="77777777" w:rsidR="006F6378" w:rsidRPr="00C30686" w:rsidRDefault="006F6378" w:rsidP="0094020B">
            <w:pPr>
              <w:pStyle w:val="TAC"/>
              <w:rPr>
                <w:rFonts w:eastAsiaTheme="minorEastAsia"/>
                <w:lang w:val="en-US" w:eastAsia="zh-CN"/>
              </w:rPr>
            </w:pPr>
          </w:p>
        </w:tc>
      </w:tr>
      <w:tr w:rsidR="006F6378" w:rsidRPr="00C30686" w14:paraId="7FB1FCC9"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BBC2452"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4BCA1E60"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3FC38BF" w14:textId="77777777" w:rsidR="006F6378" w:rsidRPr="00C30686" w:rsidRDefault="006F6378" w:rsidP="0094020B">
            <w:pPr>
              <w:pStyle w:val="TAC"/>
              <w:rPr>
                <w:rFonts w:eastAsiaTheme="minorEastAsia" w:cs="Arial"/>
                <w:lang w:val="en-US"/>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E19B222"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n77 channel bandwidths in Table 5.3.5-1</w:t>
            </w:r>
          </w:p>
        </w:tc>
        <w:tc>
          <w:tcPr>
            <w:tcW w:w="2445" w:type="dxa"/>
            <w:tcBorders>
              <w:top w:val="nil"/>
              <w:left w:val="single" w:sz="4" w:space="0" w:color="auto"/>
              <w:bottom w:val="single" w:sz="4" w:space="0" w:color="auto"/>
              <w:right w:val="single" w:sz="4" w:space="0" w:color="auto"/>
            </w:tcBorders>
            <w:vAlign w:val="center"/>
          </w:tcPr>
          <w:p w14:paraId="5AD38569" w14:textId="77777777" w:rsidR="006F6378" w:rsidRPr="00C30686" w:rsidRDefault="006F6378" w:rsidP="0094020B">
            <w:pPr>
              <w:pStyle w:val="TAC"/>
              <w:rPr>
                <w:rFonts w:eastAsiaTheme="minorEastAsia"/>
                <w:lang w:val="en-US" w:eastAsia="zh-CN"/>
              </w:rPr>
            </w:pPr>
          </w:p>
        </w:tc>
      </w:tr>
      <w:tr w:rsidR="006F6378" w:rsidRPr="00C30686" w14:paraId="561BA03B"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A3B9D95" w14:textId="77777777" w:rsidR="006F6378" w:rsidRPr="00C30686" w:rsidRDefault="006F6378" w:rsidP="0094020B">
            <w:pPr>
              <w:pStyle w:val="TAC"/>
              <w:rPr>
                <w:lang w:val="en-US"/>
              </w:rPr>
            </w:pPr>
            <w:r w:rsidRPr="00C30686">
              <w:rPr>
                <w:lang w:val="en-US"/>
              </w:rPr>
              <w:t>CA_n66A-n71B-n77(2A)</w:t>
            </w:r>
          </w:p>
        </w:tc>
        <w:tc>
          <w:tcPr>
            <w:tcW w:w="2785" w:type="dxa"/>
            <w:tcBorders>
              <w:top w:val="single" w:sz="4" w:space="0" w:color="auto"/>
              <w:left w:val="single" w:sz="4" w:space="0" w:color="auto"/>
              <w:bottom w:val="nil"/>
              <w:right w:val="single" w:sz="4" w:space="0" w:color="auto"/>
            </w:tcBorders>
            <w:vAlign w:val="center"/>
          </w:tcPr>
          <w:p w14:paraId="0C1952FF" w14:textId="77777777" w:rsidR="006F6378" w:rsidRPr="00C30686" w:rsidRDefault="006F6378" w:rsidP="0094020B">
            <w:pPr>
              <w:pStyle w:val="TAC"/>
              <w:rPr>
                <w:rFonts w:eastAsiaTheme="minorEastAsia"/>
              </w:rPr>
            </w:pPr>
            <w:r w:rsidRPr="00C30686">
              <w:rPr>
                <w:rFonts w:eastAsiaTheme="minorEastAsia"/>
              </w:rPr>
              <w:t>CA_n66A-n71A</w:t>
            </w:r>
          </w:p>
          <w:p w14:paraId="4291A966" w14:textId="77777777" w:rsidR="006F6378" w:rsidRPr="00C30686" w:rsidRDefault="006F6378" w:rsidP="0094020B">
            <w:pPr>
              <w:pStyle w:val="TAC"/>
              <w:rPr>
                <w:rFonts w:eastAsiaTheme="minorEastAsia"/>
              </w:rPr>
            </w:pPr>
            <w:r w:rsidRPr="00C30686">
              <w:rPr>
                <w:rFonts w:eastAsiaTheme="minorEastAsia"/>
              </w:rPr>
              <w:t>CA_n66A-n77A</w:t>
            </w:r>
          </w:p>
          <w:p w14:paraId="691C80B3" w14:textId="77777777" w:rsidR="006F6378" w:rsidRPr="00C30686" w:rsidRDefault="006F6378" w:rsidP="0094020B">
            <w:pPr>
              <w:pStyle w:val="TAC"/>
              <w:rPr>
                <w:rFonts w:eastAsiaTheme="minorEastAsia"/>
              </w:rPr>
            </w:pPr>
            <w:r w:rsidRPr="00C30686">
              <w:rPr>
                <w:rFonts w:eastAsiaTheme="minorEastAsia"/>
              </w:rPr>
              <w:t>CA_n71A-n77A</w:t>
            </w:r>
          </w:p>
        </w:tc>
        <w:tc>
          <w:tcPr>
            <w:tcW w:w="1259" w:type="dxa"/>
            <w:tcBorders>
              <w:top w:val="single" w:sz="4" w:space="0" w:color="auto"/>
              <w:left w:val="single" w:sz="4" w:space="0" w:color="auto"/>
              <w:bottom w:val="single" w:sz="4" w:space="0" w:color="auto"/>
              <w:right w:val="single" w:sz="4" w:space="0" w:color="auto"/>
            </w:tcBorders>
            <w:vAlign w:val="center"/>
          </w:tcPr>
          <w:p w14:paraId="05823A48" w14:textId="77777777" w:rsidR="006F6378" w:rsidRPr="00C30686" w:rsidRDefault="006F6378" w:rsidP="0094020B">
            <w:pPr>
              <w:pStyle w:val="TAC"/>
              <w:rPr>
                <w:rFonts w:cs="Arial"/>
                <w:kern w:val="2"/>
                <w:szCs w:val="22"/>
                <w:lang w:val="en-US"/>
              </w:rPr>
            </w:pPr>
            <w:r w:rsidRPr="00C30686">
              <w:rPr>
                <w:rFonts w:eastAsiaTheme="minorEastAsia"/>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70029B2B" w14:textId="77777777" w:rsidR="006F6378" w:rsidRPr="00C30686" w:rsidRDefault="006F6378" w:rsidP="0094020B">
            <w:pPr>
              <w:pStyle w:val="TAC"/>
              <w:rPr>
                <w:lang w:val="en-US" w:eastAsia="zh-CN" w:bidi="ar"/>
              </w:rPr>
            </w:pPr>
            <w:r w:rsidRPr="00C30686">
              <w:rPr>
                <w:rFonts w:eastAsiaTheme="minorEastAsia"/>
                <w:lang w:val="en-US" w:eastAsia="zh-CN" w:bidi="ar"/>
              </w:rPr>
              <w:t>n66 channel bandwidths in Table 5.3.5-1</w:t>
            </w:r>
          </w:p>
        </w:tc>
        <w:tc>
          <w:tcPr>
            <w:tcW w:w="2445" w:type="dxa"/>
            <w:tcBorders>
              <w:top w:val="single" w:sz="4" w:space="0" w:color="auto"/>
              <w:left w:val="single" w:sz="4" w:space="0" w:color="auto"/>
              <w:bottom w:val="nil"/>
              <w:right w:val="single" w:sz="4" w:space="0" w:color="auto"/>
            </w:tcBorders>
            <w:vAlign w:val="center"/>
          </w:tcPr>
          <w:p w14:paraId="2F07B79C" w14:textId="77777777" w:rsidR="006F6378" w:rsidRPr="00C30686" w:rsidRDefault="006F6378" w:rsidP="0094020B">
            <w:pPr>
              <w:pStyle w:val="TAC"/>
              <w:rPr>
                <w:rFonts w:cs="Arial"/>
                <w:kern w:val="2"/>
                <w:szCs w:val="22"/>
                <w:lang w:val="en-US" w:eastAsia="zh-CN"/>
              </w:rPr>
            </w:pPr>
            <w:r w:rsidRPr="00C30686">
              <w:rPr>
                <w:rFonts w:eastAsiaTheme="minorEastAsia"/>
                <w:lang w:val="en-US" w:eastAsia="zh-CN"/>
              </w:rPr>
              <w:t>4 and 5</w:t>
            </w:r>
          </w:p>
        </w:tc>
      </w:tr>
      <w:tr w:rsidR="006F6378" w:rsidRPr="00C30686" w14:paraId="41585673" w14:textId="77777777" w:rsidTr="004F423A">
        <w:trPr>
          <w:trHeight w:val="29"/>
        </w:trPr>
        <w:tc>
          <w:tcPr>
            <w:tcW w:w="2742" w:type="dxa"/>
            <w:tcBorders>
              <w:top w:val="nil"/>
              <w:left w:val="single" w:sz="4" w:space="0" w:color="auto"/>
              <w:bottom w:val="nil"/>
              <w:right w:val="single" w:sz="4" w:space="0" w:color="auto"/>
            </w:tcBorders>
            <w:vAlign w:val="center"/>
          </w:tcPr>
          <w:p w14:paraId="7CDED8FD" w14:textId="77777777" w:rsidR="006F6378" w:rsidRPr="00C30686" w:rsidRDefault="006F6378" w:rsidP="0094020B">
            <w:pPr>
              <w:pStyle w:val="TAC"/>
              <w:rPr>
                <w:lang w:val="en-US"/>
              </w:rPr>
            </w:pPr>
          </w:p>
        </w:tc>
        <w:tc>
          <w:tcPr>
            <w:tcW w:w="2785" w:type="dxa"/>
            <w:tcBorders>
              <w:top w:val="nil"/>
              <w:left w:val="single" w:sz="4" w:space="0" w:color="auto"/>
              <w:bottom w:val="nil"/>
              <w:right w:val="single" w:sz="4" w:space="0" w:color="auto"/>
            </w:tcBorders>
            <w:vAlign w:val="center"/>
          </w:tcPr>
          <w:p w14:paraId="0C374EC9" w14:textId="77777777" w:rsidR="006F6378" w:rsidRPr="00C30686" w:rsidRDefault="006F6378" w:rsidP="0094020B">
            <w:pPr>
              <w:pStyle w:val="TAC"/>
              <w:rPr>
                <w:rFonts w:eastAsiaTheme="minorEastAsia"/>
              </w:rPr>
            </w:pPr>
          </w:p>
        </w:tc>
        <w:tc>
          <w:tcPr>
            <w:tcW w:w="1259" w:type="dxa"/>
            <w:tcBorders>
              <w:top w:val="single" w:sz="4" w:space="0" w:color="auto"/>
              <w:left w:val="single" w:sz="4" w:space="0" w:color="auto"/>
              <w:bottom w:val="single" w:sz="4" w:space="0" w:color="auto"/>
              <w:right w:val="single" w:sz="4" w:space="0" w:color="auto"/>
            </w:tcBorders>
            <w:vAlign w:val="center"/>
          </w:tcPr>
          <w:p w14:paraId="40D625A6" w14:textId="77777777" w:rsidR="006F6378" w:rsidRPr="00C30686" w:rsidRDefault="006F6378" w:rsidP="0094020B">
            <w:pPr>
              <w:pStyle w:val="TAC"/>
              <w:rPr>
                <w:rFonts w:cs="Arial"/>
                <w:kern w:val="2"/>
                <w:szCs w:val="22"/>
                <w:lang w:val="en-US"/>
              </w:rPr>
            </w:pPr>
            <w:r w:rsidRPr="00C30686">
              <w:rPr>
                <w:rFonts w:eastAsiaTheme="minorEastAsia"/>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726F26B8" w14:textId="77777777" w:rsidR="006F6378" w:rsidRPr="00C30686" w:rsidRDefault="006F6378" w:rsidP="0094020B">
            <w:pPr>
              <w:pStyle w:val="TAC"/>
              <w:rPr>
                <w:lang w:val="en-US" w:eastAsia="zh-CN" w:bidi="ar"/>
              </w:rPr>
            </w:pPr>
            <w:r w:rsidRPr="00C30686">
              <w:rPr>
                <w:rFonts w:eastAsiaTheme="minorEastAsia"/>
                <w:lang w:val="en-US" w:eastAsia="zh-CN" w:bidi="ar"/>
              </w:rPr>
              <w:t>CA_n71B BCS 4 and 5</w:t>
            </w:r>
          </w:p>
        </w:tc>
        <w:tc>
          <w:tcPr>
            <w:tcW w:w="2445" w:type="dxa"/>
            <w:tcBorders>
              <w:top w:val="nil"/>
              <w:left w:val="single" w:sz="4" w:space="0" w:color="auto"/>
              <w:bottom w:val="nil"/>
              <w:right w:val="single" w:sz="4" w:space="0" w:color="auto"/>
            </w:tcBorders>
            <w:vAlign w:val="center"/>
          </w:tcPr>
          <w:p w14:paraId="2D2D63BF" w14:textId="77777777" w:rsidR="006F6378" w:rsidRPr="00C30686" w:rsidRDefault="006F6378" w:rsidP="0094020B">
            <w:pPr>
              <w:pStyle w:val="TAC"/>
              <w:rPr>
                <w:rFonts w:cs="Arial"/>
                <w:kern w:val="2"/>
                <w:szCs w:val="22"/>
                <w:lang w:val="en-US" w:eastAsia="zh-CN"/>
              </w:rPr>
            </w:pPr>
          </w:p>
        </w:tc>
      </w:tr>
      <w:tr w:rsidR="006F6378" w:rsidRPr="00C30686" w14:paraId="0E3138FC"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4F95F3A" w14:textId="77777777" w:rsidR="006F6378" w:rsidRPr="00C30686" w:rsidRDefault="006F6378" w:rsidP="0094020B">
            <w:pPr>
              <w:pStyle w:val="TAC"/>
              <w:rPr>
                <w:lang w:val="en-US"/>
              </w:rPr>
            </w:pPr>
          </w:p>
        </w:tc>
        <w:tc>
          <w:tcPr>
            <w:tcW w:w="2785" w:type="dxa"/>
            <w:tcBorders>
              <w:top w:val="nil"/>
              <w:left w:val="single" w:sz="4" w:space="0" w:color="auto"/>
              <w:bottom w:val="single" w:sz="4" w:space="0" w:color="auto"/>
              <w:right w:val="single" w:sz="4" w:space="0" w:color="auto"/>
            </w:tcBorders>
            <w:vAlign w:val="center"/>
          </w:tcPr>
          <w:p w14:paraId="1DC73207" w14:textId="77777777" w:rsidR="006F6378" w:rsidRPr="00C30686" w:rsidRDefault="006F6378" w:rsidP="0094020B">
            <w:pPr>
              <w:pStyle w:val="TAC"/>
              <w:rPr>
                <w:rFonts w:eastAsiaTheme="minorEastAsia"/>
              </w:rPr>
            </w:pPr>
          </w:p>
        </w:tc>
        <w:tc>
          <w:tcPr>
            <w:tcW w:w="1259" w:type="dxa"/>
            <w:tcBorders>
              <w:top w:val="single" w:sz="4" w:space="0" w:color="auto"/>
              <w:left w:val="single" w:sz="4" w:space="0" w:color="auto"/>
              <w:bottom w:val="single" w:sz="4" w:space="0" w:color="auto"/>
              <w:right w:val="single" w:sz="4" w:space="0" w:color="auto"/>
            </w:tcBorders>
            <w:vAlign w:val="center"/>
          </w:tcPr>
          <w:p w14:paraId="7DD6F70E" w14:textId="77777777" w:rsidR="006F6378" w:rsidRPr="00C30686" w:rsidRDefault="006F6378" w:rsidP="0094020B">
            <w:pPr>
              <w:pStyle w:val="TAC"/>
              <w:rPr>
                <w:rFonts w:cs="Arial"/>
                <w:kern w:val="2"/>
                <w:szCs w:val="22"/>
                <w:lang w:val="en-US"/>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3AD0BCFC" w14:textId="77777777" w:rsidR="006F6378" w:rsidRPr="00C30686" w:rsidRDefault="006F6378" w:rsidP="0094020B">
            <w:pPr>
              <w:pStyle w:val="TAC"/>
              <w:rPr>
                <w:lang w:val="en-US" w:eastAsia="zh-CN" w:bidi="ar"/>
              </w:rPr>
            </w:pPr>
            <w:r w:rsidRPr="00C30686">
              <w:rPr>
                <w:rFonts w:eastAsiaTheme="minorEastAsia"/>
                <w:lang w:val="en-US" w:eastAsia="zh-CN" w:bidi="ar"/>
              </w:rPr>
              <w:t>CA_n77(2A) BCS 4 and 5</w:t>
            </w:r>
          </w:p>
        </w:tc>
        <w:tc>
          <w:tcPr>
            <w:tcW w:w="2445" w:type="dxa"/>
            <w:tcBorders>
              <w:top w:val="nil"/>
              <w:left w:val="single" w:sz="4" w:space="0" w:color="auto"/>
              <w:bottom w:val="single" w:sz="4" w:space="0" w:color="auto"/>
              <w:right w:val="single" w:sz="4" w:space="0" w:color="auto"/>
            </w:tcBorders>
            <w:vAlign w:val="center"/>
          </w:tcPr>
          <w:p w14:paraId="74EEF4C6" w14:textId="77777777" w:rsidR="006F6378" w:rsidRPr="00C30686" w:rsidRDefault="006F6378" w:rsidP="0094020B">
            <w:pPr>
              <w:pStyle w:val="TAC"/>
              <w:rPr>
                <w:rFonts w:cs="Arial"/>
                <w:kern w:val="2"/>
                <w:szCs w:val="22"/>
                <w:lang w:val="en-US" w:eastAsia="zh-CN"/>
              </w:rPr>
            </w:pPr>
          </w:p>
        </w:tc>
      </w:tr>
      <w:tr w:rsidR="006F6378" w:rsidRPr="00C30686" w14:paraId="45B575C1"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163C223" w14:textId="77777777" w:rsidR="006F6378" w:rsidRPr="00C30686" w:rsidRDefault="006F6378" w:rsidP="0094020B">
            <w:pPr>
              <w:pStyle w:val="TAC"/>
              <w:rPr>
                <w:lang w:val="en-US"/>
              </w:rPr>
            </w:pPr>
            <w:r w:rsidRPr="00C30686">
              <w:rPr>
                <w:lang w:val="en-US"/>
              </w:rPr>
              <w:t>CA_n66A-n71(2A)-n77A</w:t>
            </w:r>
          </w:p>
        </w:tc>
        <w:tc>
          <w:tcPr>
            <w:tcW w:w="2785" w:type="dxa"/>
            <w:tcBorders>
              <w:top w:val="single" w:sz="4" w:space="0" w:color="auto"/>
              <w:left w:val="single" w:sz="4" w:space="0" w:color="auto"/>
              <w:bottom w:val="nil"/>
              <w:right w:val="single" w:sz="4" w:space="0" w:color="auto"/>
            </w:tcBorders>
            <w:vAlign w:val="center"/>
          </w:tcPr>
          <w:p w14:paraId="3B1B8119" w14:textId="77777777" w:rsidR="006F6378" w:rsidRPr="00C30686" w:rsidRDefault="006F6378" w:rsidP="0094020B">
            <w:pPr>
              <w:pStyle w:val="TAC"/>
              <w:rPr>
                <w:rFonts w:eastAsiaTheme="minorEastAsia"/>
                <w:vertAlign w:val="superscript"/>
                <w:lang w:val="en-US"/>
              </w:rPr>
            </w:pPr>
            <w:r w:rsidRPr="00C30686">
              <w:rPr>
                <w:rFonts w:eastAsiaTheme="minorEastAsia"/>
                <w:lang w:val="en-US"/>
              </w:rPr>
              <w:t>n77</w:t>
            </w:r>
            <w:r w:rsidRPr="00C30686">
              <w:rPr>
                <w:rFonts w:eastAsiaTheme="minorEastAsia"/>
                <w:vertAlign w:val="superscript"/>
                <w:lang w:val="en-US"/>
              </w:rPr>
              <w:t>7,9</w:t>
            </w:r>
          </w:p>
          <w:p w14:paraId="29346164" w14:textId="77777777" w:rsidR="006F6378" w:rsidRPr="00C30686" w:rsidRDefault="006F6378" w:rsidP="0094020B">
            <w:pPr>
              <w:pStyle w:val="TAC"/>
              <w:rPr>
                <w:rFonts w:eastAsiaTheme="minorEastAsia"/>
              </w:rPr>
            </w:pPr>
            <w:r w:rsidRPr="00C30686">
              <w:rPr>
                <w:rFonts w:eastAsiaTheme="minorEastAsia"/>
              </w:rPr>
              <w:t>CA_n66A-n71A</w:t>
            </w:r>
          </w:p>
          <w:p w14:paraId="598913D7" w14:textId="77777777" w:rsidR="006F6378" w:rsidRPr="00C30686" w:rsidRDefault="006F6378" w:rsidP="0094020B">
            <w:pPr>
              <w:pStyle w:val="TAC"/>
              <w:rPr>
                <w:rFonts w:eastAsiaTheme="minorEastAsia"/>
              </w:rPr>
            </w:pPr>
            <w:r w:rsidRPr="00C30686">
              <w:rPr>
                <w:rFonts w:eastAsiaTheme="minorEastAsia"/>
              </w:rPr>
              <w:t>CA_n66A-n77A</w:t>
            </w:r>
            <w:r w:rsidRPr="00C30686">
              <w:rPr>
                <w:rFonts w:eastAsiaTheme="minorEastAsia"/>
                <w:vertAlign w:val="superscript"/>
                <w:lang w:val="en-US" w:eastAsia="zh-CN"/>
              </w:rPr>
              <w:t>7</w:t>
            </w:r>
          </w:p>
          <w:p w14:paraId="7ACB0920" w14:textId="77777777" w:rsidR="006F6378" w:rsidRPr="00C30686" w:rsidRDefault="006F6378" w:rsidP="0094020B">
            <w:pPr>
              <w:pStyle w:val="TAC"/>
              <w:rPr>
                <w:lang w:val="en-US"/>
              </w:rPr>
            </w:pPr>
            <w:r w:rsidRPr="00C30686">
              <w:rPr>
                <w:rFonts w:eastAsiaTheme="minorEastAsia"/>
              </w:rPr>
              <w:t>CA_n71A-n77A</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5A2A11A6" w14:textId="77777777" w:rsidR="006F6378" w:rsidRPr="00C30686" w:rsidRDefault="006F6378" w:rsidP="0094020B">
            <w:pPr>
              <w:pStyle w:val="TAC"/>
              <w:rPr>
                <w:kern w:val="2"/>
                <w:szCs w:val="22"/>
                <w:lang w:val="en-US"/>
              </w:rPr>
            </w:pPr>
            <w:r w:rsidRPr="00C30686">
              <w:rPr>
                <w:rFonts w:cs="Arial"/>
                <w:kern w:val="2"/>
                <w:szCs w:val="22"/>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1AF4056B"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1E8093DE" w14:textId="77777777" w:rsidR="006F6378" w:rsidRPr="00C30686" w:rsidRDefault="006F6378" w:rsidP="0094020B">
            <w:pPr>
              <w:pStyle w:val="TAC"/>
              <w:rPr>
                <w:kern w:val="2"/>
                <w:szCs w:val="22"/>
                <w:lang w:val="en-US" w:eastAsia="zh-CN"/>
              </w:rPr>
            </w:pPr>
            <w:r w:rsidRPr="00C30686">
              <w:rPr>
                <w:rFonts w:cs="Arial"/>
                <w:kern w:val="2"/>
                <w:szCs w:val="22"/>
                <w:lang w:val="en-US" w:eastAsia="zh-CN"/>
              </w:rPr>
              <w:t>0</w:t>
            </w:r>
          </w:p>
        </w:tc>
      </w:tr>
      <w:tr w:rsidR="006F6378" w:rsidRPr="00C30686" w14:paraId="75EE0103" w14:textId="77777777" w:rsidTr="004F423A">
        <w:trPr>
          <w:trHeight w:val="29"/>
        </w:trPr>
        <w:tc>
          <w:tcPr>
            <w:tcW w:w="2742" w:type="dxa"/>
            <w:tcBorders>
              <w:top w:val="nil"/>
              <w:left w:val="single" w:sz="4" w:space="0" w:color="auto"/>
              <w:bottom w:val="nil"/>
              <w:right w:val="single" w:sz="4" w:space="0" w:color="auto"/>
            </w:tcBorders>
            <w:vAlign w:val="center"/>
          </w:tcPr>
          <w:p w14:paraId="5D73393D" w14:textId="77777777" w:rsidR="006F6378" w:rsidRPr="00C30686" w:rsidRDefault="006F6378" w:rsidP="0094020B">
            <w:pPr>
              <w:pStyle w:val="TAC"/>
              <w:rPr>
                <w:lang w:val="en-US"/>
              </w:rPr>
            </w:pPr>
          </w:p>
        </w:tc>
        <w:tc>
          <w:tcPr>
            <w:tcW w:w="2785" w:type="dxa"/>
            <w:tcBorders>
              <w:top w:val="nil"/>
              <w:left w:val="single" w:sz="4" w:space="0" w:color="auto"/>
              <w:bottom w:val="nil"/>
              <w:right w:val="single" w:sz="4" w:space="0" w:color="auto"/>
            </w:tcBorders>
            <w:vAlign w:val="center"/>
          </w:tcPr>
          <w:p w14:paraId="2867C7FB" w14:textId="77777777" w:rsidR="006F6378" w:rsidRPr="00C30686" w:rsidRDefault="006F6378" w:rsidP="0094020B">
            <w:pPr>
              <w:pStyle w:val="TAC"/>
              <w:rPr>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06FB476" w14:textId="77777777" w:rsidR="006F6378" w:rsidRPr="00C30686" w:rsidRDefault="006F6378" w:rsidP="0094020B">
            <w:pPr>
              <w:pStyle w:val="TAC"/>
              <w:rPr>
                <w:kern w:val="2"/>
                <w:szCs w:val="22"/>
                <w:lang w:val="en-US"/>
              </w:rPr>
            </w:pPr>
            <w:r w:rsidRPr="00C30686">
              <w:rPr>
                <w:rFonts w:cs="Arial"/>
                <w:kern w:val="2"/>
                <w:szCs w:val="22"/>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486AE942"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CA_n71(2A)_BCS0</w:t>
            </w:r>
          </w:p>
        </w:tc>
        <w:tc>
          <w:tcPr>
            <w:tcW w:w="2445" w:type="dxa"/>
            <w:tcBorders>
              <w:top w:val="nil"/>
              <w:left w:val="single" w:sz="4" w:space="0" w:color="auto"/>
              <w:bottom w:val="nil"/>
              <w:right w:val="single" w:sz="4" w:space="0" w:color="auto"/>
            </w:tcBorders>
            <w:vAlign w:val="center"/>
          </w:tcPr>
          <w:p w14:paraId="48837360" w14:textId="77777777" w:rsidR="006F6378" w:rsidRPr="00C30686" w:rsidRDefault="006F6378" w:rsidP="0094020B">
            <w:pPr>
              <w:pStyle w:val="TAC"/>
              <w:rPr>
                <w:kern w:val="2"/>
                <w:szCs w:val="22"/>
                <w:lang w:val="en-US" w:eastAsia="zh-CN"/>
              </w:rPr>
            </w:pPr>
          </w:p>
        </w:tc>
      </w:tr>
      <w:tr w:rsidR="006F6378" w:rsidRPr="00C30686" w14:paraId="700C9213" w14:textId="77777777" w:rsidTr="004F423A">
        <w:trPr>
          <w:trHeight w:val="29"/>
        </w:trPr>
        <w:tc>
          <w:tcPr>
            <w:tcW w:w="2742" w:type="dxa"/>
            <w:tcBorders>
              <w:top w:val="nil"/>
              <w:left w:val="single" w:sz="4" w:space="0" w:color="auto"/>
              <w:bottom w:val="nil"/>
              <w:right w:val="single" w:sz="4" w:space="0" w:color="auto"/>
            </w:tcBorders>
            <w:vAlign w:val="center"/>
          </w:tcPr>
          <w:p w14:paraId="46A9D9CF" w14:textId="77777777" w:rsidR="006F6378" w:rsidRPr="00C30686" w:rsidRDefault="006F6378" w:rsidP="0094020B">
            <w:pPr>
              <w:pStyle w:val="TAC"/>
              <w:rPr>
                <w:lang w:val="en-US"/>
              </w:rPr>
            </w:pPr>
          </w:p>
        </w:tc>
        <w:tc>
          <w:tcPr>
            <w:tcW w:w="2785" w:type="dxa"/>
            <w:tcBorders>
              <w:top w:val="nil"/>
              <w:left w:val="single" w:sz="4" w:space="0" w:color="auto"/>
              <w:bottom w:val="nil"/>
              <w:right w:val="single" w:sz="4" w:space="0" w:color="auto"/>
            </w:tcBorders>
            <w:vAlign w:val="center"/>
          </w:tcPr>
          <w:p w14:paraId="7D15AEA4" w14:textId="77777777" w:rsidR="006F6378" w:rsidRPr="00C30686" w:rsidRDefault="006F6378" w:rsidP="0094020B">
            <w:pPr>
              <w:pStyle w:val="TAC"/>
              <w:rPr>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43D9BE9E" w14:textId="77777777" w:rsidR="006F6378" w:rsidRPr="00C30686" w:rsidRDefault="006F6378" w:rsidP="0094020B">
            <w:pPr>
              <w:pStyle w:val="TAC"/>
              <w:rPr>
                <w:rFonts w:cs="Arial"/>
                <w:kern w:val="2"/>
                <w:szCs w:val="22"/>
                <w:lang w:val="en-US"/>
              </w:rPr>
            </w:pPr>
            <w:r w:rsidRPr="00C30686">
              <w:rPr>
                <w:rFonts w:cs="Arial"/>
                <w:kern w:val="2"/>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37282C0"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2B0EC0F0" w14:textId="77777777" w:rsidR="006F6378" w:rsidRPr="00C30686" w:rsidRDefault="006F6378" w:rsidP="0094020B">
            <w:pPr>
              <w:pStyle w:val="TAC"/>
              <w:rPr>
                <w:kern w:val="2"/>
                <w:szCs w:val="22"/>
                <w:lang w:val="en-US" w:eastAsia="zh-CN"/>
              </w:rPr>
            </w:pPr>
          </w:p>
        </w:tc>
      </w:tr>
      <w:tr w:rsidR="006F6378" w:rsidRPr="00C30686" w14:paraId="573537DF" w14:textId="77777777" w:rsidTr="004F423A">
        <w:trPr>
          <w:trHeight w:val="29"/>
        </w:trPr>
        <w:tc>
          <w:tcPr>
            <w:tcW w:w="2742" w:type="dxa"/>
            <w:tcBorders>
              <w:top w:val="nil"/>
              <w:left w:val="single" w:sz="4" w:space="0" w:color="auto"/>
              <w:bottom w:val="nil"/>
              <w:right w:val="single" w:sz="4" w:space="0" w:color="auto"/>
            </w:tcBorders>
            <w:vAlign w:val="center"/>
          </w:tcPr>
          <w:p w14:paraId="2D4CC968" w14:textId="77777777" w:rsidR="006F6378" w:rsidRPr="00C30686" w:rsidRDefault="006F6378" w:rsidP="0094020B">
            <w:pPr>
              <w:pStyle w:val="TAC"/>
              <w:rPr>
                <w:lang w:val="en-US"/>
              </w:rPr>
            </w:pPr>
          </w:p>
        </w:tc>
        <w:tc>
          <w:tcPr>
            <w:tcW w:w="2785" w:type="dxa"/>
            <w:tcBorders>
              <w:top w:val="nil"/>
              <w:left w:val="single" w:sz="4" w:space="0" w:color="auto"/>
              <w:bottom w:val="nil"/>
              <w:right w:val="single" w:sz="4" w:space="0" w:color="auto"/>
            </w:tcBorders>
            <w:vAlign w:val="center"/>
          </w:tcPr>
          <w:p w14:paraId="75D760D6" w14:textId="77777777" w:rsidR="006F6378" w:rsidRPr="00C30686" w:rsidRDefault="006F6378" w:rsidP="0094020B">
            <w:pPr>
              <w:pStyle w:val="TAC"/>
              <w:rPr>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2AAEB93" w14:textId="77777777" w:rsidR="006F6378" w:rsidRPr="00C30686" w:rsidRDefault="006F6378" w:rsidP="0094020B">
            <w:pPr>
              <w:pStyle w:val="TAC"/>
              <w:rPr>
                <w:rFonts w:cs="Arial"/>
                <w:kern w:val="2"/>
                <w:szCs w:val="22"/>
                <w:lang w:val="en-US"/>
              </w:rPr>
            </w:pPr>
            <w:r w:rsidRPr="00C30686">
              <w:rPr>
                <w:kern w:val="2"/>
                <w:szCs w:val="22"/>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521C4DBA" w14:textId="77777777" w:rsidR="006F6378" w:rsidRPr="00C30686" w:rsidRDefault="006F6378" w:rsidP="0094020B">
            <w:pPr>
              <w:pStyle w:val="TAC"/>
              <w:rPr>
                <w:lang w:val="en-US" w:eastAsia="zh-CN" w:bidi="ar"/>
              </w:rPr>
            </w:pPr>
            <w:r w:rsidRPr="00C30686">
              <w:rPr>
                <w:lang w:val="en-US" w:eastAsia="zh-CN" w:bidi="ar"/>
              </w:rPr>
              <w:t>n66 channel bandwidths in Table 5.3.5-1</w:t>
            </w:r>
          </w:p>
        </w:tc>
        <w:tc>
          <w:tcPr>
            <w:tcW w:w="2445" w:type="dxa"/>
            <w:tcBorders>
              <w:top w:val="single" w:sz="4" w:space="0" w:color="auto"/>
              <w:left w:val="single" w:sz="4" w:space="0" w:color="auto"/>
              <w:bottom w:val="nil"/>
              <w:right w:val="single" w:sz="4" w:space="0" w:color="auto"/>
            </w:tcBorders>
            <w:vAlign w:val="center"/>
          </w:tcPr>
          <w:p w14:paraId="22DEC4EB" w14:textId="77777777" w:rsidR="006F6378" w:rsidRPr="00C30686" w:rsidRDefault="006F6378" w:rsidP="0094020B">
            <w:pPr>
              <w:pStyle w:val="TAC"/>
              <w:rPr>
                <w:kern w:val="2"/>
                <w:szCs w:val="22"/>
                <w:lang w:val="en-US" w:eastAsia="zh-CN"/>
              </w:rPr>
            </w:pPr>
            <w:r w:rsidRPr="00C30686">
              <w:rPr>
                <w:kern w:val="2"/>
                <w:szCs w:val="22"/>
                <w:lang w:val="en-US" w:eastAsia="zh-CN"/>
              </w:rPr>
              <w:t>4 and 5</w:t>
            </w:r>
          </w:p>
        </w:tc>
      </w:tr>
      <w:tr w:rsidR="006F6378" w:rsidRPr="00C30686" w14:paraId="60E5EEF8" w14:textId="77777777" w:rsidTr="004F423A">
        <w:trPr>
          <w:trHeight w:val="29"/>
        </w:trPr>
        <w:tc>
          <w:tcPr>
            <w:tcW w:w="2742" w:type="dxa"/>
            <w:tcBorders>
              <w:top w:val="nil"/>
              <w:left w:val="single" w:sz="4" w:space="0" w:color="auto"/>
              <w:bottom w:val="nil"/>
              <w:right w:val="single" w:sz="4" w:space="0" w:color="auto"/>
            </w:tcBorders>
            <w:vAlign w:val="center"/>
          </w:tcPr>
          <w:p w14:paraId="2FAD514F" w14:textId="77777777" w:rsidR="006F6378" w:rsidRPr="00C30686" w:rsidRDefault="006F6378" w:rsidP="0094020B">
            <w:pPr>
              <w:pStyle w:val="TAC"/>
              <w:rPr>
                <w:lang w:val="en-US"/>
              </w:rPr>
            </w:pPr>
          </w:p>
        </w:tc>
        <w:tc>
          <w:tcPr>
            <w:tcW w:w="2785" w:type="dxa"/>
            <w:tcBorders>
              <w:top w:val="nil"/>
              <w:left w:val="single" w:sz="4" w:space="0" w:color="auto"/>
              <w:bottom w:val="nil"/>
              <w:right w:val="single" w:sz="4" w:space="0" w:color="auto"/>
            </w:tcBorders>
            <w:vAlign w:val="center"/>
          </w:tcPr>
          <w:p w14:paraId="271521BC" w14:textId="77777777" w:rsidR="006F6378" w:rsidRPr="00C30686" w:rsidRDefault="006F6378" w:rsidP="0094020B">
            <w:pPr>
              <w:pStyle w:val="TAC"/>
              <w:rPr>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0BC018F" w14:textId="77777777" w:rsidR="006F6378" w:rsidRPr="00C30686" w:rsidRDefault="006F6378" w:rsidP="0094020B">
            <w:pPr>
              <w:pStyle w:val="TAC"/>
              <w:rPr>
                <w:rFonts w:cs="Arial"/>
                <w:kern w:val="2"/>
                <w:szCs w:val="22"/>
                <w:lang w:val="en-US"/>
              </w:rPr>
            </w:pPr>
            <w:r w:rsidRPr="00C30686">
              <w:rPr>
                <w:kern w:val="2"/>
                <w:szCs w:val="22"/>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7794CA19" w14:textId="77777777" w:rsidR="006F6378" w:rsidRPr="00C30686" w:rsidRDefault="006F6378" w:rsidP="0094020B">
            <w:pPr>
              <w:pStyle w:val="TAC"/>
              <w:rPr>
                <w:lang w:val="en-US" w:eastAsia="zh-CN" w:bidi="ar"/>
              </w:rPr>
            </w:pPr>
            <w:r w:rsidRPr="00C30686">
              <w:rPr>
                <w:lang w:val="en-US" w:eastAsia="zh-CN" w:bidi="ar"/>
              </w:rPr>
              <w:t>CA_n71(2A) BCS 4 and 5</w:t>
            </w:r>
          </w:p>
        </w:tc>
        <w:tc>
          <w:tcPr>
            <w:tcW w:w="2445" w:type="dxa"/>
            <w:tcBorders>
              <w:top w:val="nil"/>
              <w:left w:val="single" w:sz="4" w:space="0" w:color="auto"/>
              <w:bottom w:val="nil"/>
              <w:right w:val="single" w:sz="4" w:space="0" w:color="auto"/>
            </w:tcBorders>
            <w:vAlign w:val="center"/>
          </w:tcPr>
          <w:p w14:paraId="221A2ABA" w14:textId="77777777" w:rsidR="006F6378" w:rsidRPr="00C30686" w:rsidRDefault="006F6378" w:rsidP="0094020B">
            <w:pPr>
              <w:pStyle w:val="TAC"/>
              <w:rPr>
                <w:kern w:val="2"/>
                <w:szCs w:val="22"/>
                <w:lang w:val="en-US" w:eastAsia="zh-CN"/>
              </w:rPr>
            </w:pPr>
          </w:p>
        </w:tc>
      </w:tr>
      <w:tr w:rsidR="006F6378" w:rsidRPr="00C30686" w14:paraId="7BF29C22" w14:textId="77777777" w:rsidTr="004F423A">
        <w:trPr>
          <w:trHeight w:val="29"/>
        </w:trPr>
        <w:tc>
          <w:tcPr>
            <w:tcW w:w="2742" w:type="dxa"/>
            <w:tcBorders>
              <w:top w:val="nil"/>
              <w:left w:val="single" w:sz="4" w:space="0" w:color="auto"/>
              <w:bottom w:val="nil"/>
              <w:right w:val="single" w:sz="4" w:space="0" w:color="auto"/>
            </w:tcBorders>
            <w:vAlign w:val="center"/>
          </w:tcPr>
          <w:p w14:paraId="700D9248" w14:textId="77777777" w:rsidR="006F6378" w:rsidRPr="00C30686" w:rsidRDefault="006F6378" w:rsidP="0094020B">
            <w:pPr>
              <w:pStyle w:val="TAC"/>
              <w:rPr>
                <w:lang w:val="en-US"/>
              </w:rPr>
            </w:pPr>
          </w:p>
        </w:tc>
        <w:tc>
          <w:tcPr>
            <w:tcW w:w="2785" w:type="dxa"/>
            <w:tcBorders>
              <w:top w:val="nil"/>
              <w:left w:val="single" w:sz="4" w:space="0" w:color="auto"/>
              <w:bottom w:val="nil"/>
              <w:right w:val="single" w:sz="4" w:space="0" w:color="auto"/>
            </w:tcBorders>
            <w:vAlign w:val="center"/>
          </w:tcPr>
          <w:p w14:paraId="53B1CD77" w14:textId="77777777" w:rsidR="006F6378" w:rsidRPr="00C30686" w:rsidRDefault="006F6378" w:rsidP="0094020B">
            <w:pPr>
              <w:pStyle w:val="TAC"/>
              <w:rPr>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7242B11" w14:textId="77777777" w:rsidR="006F6378" w:rsidRPr="00C30686" w:rsidRDefault="006F6378" w:rsidP="0094020B">
            <w:pPr>
              <w:pStyle w:val="TAC"/>
              <w:rPr>
                <w:rFonts w:cs="Arial"/>
                <w:kern w:val="2"/>
                <w:szCs w:val="22"/>
                <w:lang w:val="en-US"/>
              </w:rPr>
            </w:pPr>
            <w:r w:rsidRPr="00C30686">
              <w:rPr>
                <w:kern w:val="2"/>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71950709" w14:textId="77777777" w:rsidR="006F6378" w:rsidRPr="00C30686" w:rsidRDefault="006F6378" w:rsidP="0094020B">
            <w:pPr>
              <w:pStyle w:val="TAC"/>
              <w:rPr>
                <w:lang w:val="en-US" w:eastAsia="zh-CN" w:bidi="ar"/>
              </w:rPr>
            </w:pPr>
            <w:r w:rsidRPr="00C30686">
              <w:rPr>
                <w:lang w:val="en-US" w:eastAsia="zh-CN" w:bidi="ar"/>
              </w:rPr>
              <w:t>n77 channel bandwidths in Table 5.3.5-1</w:t>
            </w:r>
          </w:p>
        </w:tc>
        <w:tc>
          <w:tcPr>
            <w:tcW w:w="2445" w:type="dxa"/>
            <w:tcBorders>
              <w:top w:val="nil"/>
              <w:left w:val="single" w:sz="4" w:space="0" w:color="auto"/>
              <w:bottom w:val="single" w:sz="4" w:space="0" w:color="auto"/>
              <w:right w:val="single" w:sz="4" w:space="0" w:color="auto"/>
            </w:tcBorders>
            <w:vAlign w:val="center"/>
          </w:tcPr>
          <w:p w14:paraId="7D3BD8A1" w14:textId="77777777" w:rsidR="006F6378" w:rsidRPr="00C30686" w:rsidRDefault="006F6378" w:rsidP="0094020B">
            <w:pPr>
              <w:pStyle w:val="TAC"/>
              <w:rPr>
                <w:kern w:val="2"/>
                <w:szCs w:val="22"/>
                <w:lang w:val="en-US" w:eastAsia="zh-CN"/>
              </w:rPr>
            </w:pPr>
          </w:p>
        </w:tc>
      </w:tr>
      <w:tr w:rsidR="006F6378" w:rsidRPr="00C30686" w14:paraId="411D2BB9"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255CCA1A" w14:textId="77777777" w:rsidR="006F6378" w:rsidRPr="00C30686" w:rsidRDefault="006F6378" w:rsidP="0094020B">
            <w:pPr>
              <w:pStyle w:val="TAC"/>
              <w:rPr>
                <w:lang w:val="en-US"/>
              </w:rPr>
            </w:pPr>
            <w:r w:rsidRPr="00C30686">
              <w:rPr>
                <w:lang w:val="en-US"/>
              </w:rPr>
              <w:t>CA_n66A-n71(2A)-n77(2A)</w:t>
            </w:r>
          </w:p>
        </w:tc>
        <w:tc>
          <w:tcPr>
            <w:tcW w:w="2785" w:type="dxa"/>
            <w:tcBorders>
              <w:top w:val="single" w:sz="4" w:space="0" w:color="auto"/>
              <w:left w:val="single" w:sz="4" w:space="0" w:color="auto"/>
              <w:bottom w:val="nil"/>
              <w:right w:val="single" w:sz="4" w:space="0" w:color="auto"/>
            </w:tcBorders>
            <w:vAlign w:val="center"/>
          </w:tcPr>
          <w:p w14:paraId="73C203C2" w14:textId="77777777" w:rsidR="006F6378" w:rsidRPr="00C30686" w:rsidRDefault="006F6378" w:rsidP="0094020B">
            <w:pPr>
              <w:pStyle w:val="TAC"/>
              <w:rPr>
                <w:rFonts w:eastAsiaTheme="minorEastAsia"/>
              </w:rPr>
            </w:pPr>
            <w:r w:rsidRPr="00C30686">
              <w:rPr>
                <w:rFonts w:eastAsiaTheme="minorEastAsia"/>
              </w:rPr>
              <w:t>CA_n66A-n71A</w:t>
            </w:r>
          </w:p>
          <w:p w14:paraId="75173225" w14:textId="77777777" w:rsidR="006F6378" w:rsidRPr="00C30686" w:rsidRDefault="006F6378" w:rsidP="0094020B">
            <w:pPr>
              <w:pStyle w:val="TAC"/>
              <w:rPr>
                <w:rFonts w:eastAsiaTheme="minorEastAsia"/>
              </w:rPr>
            </w:pPr>
            <w:r w:rsidRPr="00C30686">
              <w:rPr>
                <w:rFonts w:eastAsiaTheme="minorEastAsia"/>
              </w:rPr>
              <w:t>CA_n66A-n77A</w:t>
            </w:r>
          </w:p>
          <w:p w14:paraId="15EB9B46" w14:textId="77777777" w:rsidR="006F6378" w:rsidRPr="00C30686" w:rsidRDefault="006F6378" w:rsidP="0094020B">
            <w:pPr>
              <w:pStyle w:val="TAC"/>
              <w:rPr>
                <w:lang w:val="en-US"/>
              </w:rPr>
            </w:pPr>
            <w:r w:rsidRPr="00C30686">
              <w:rPr>
                <w:rFonts w:eastAsiaTheme="minorEastAsia"/>
              </w:rPr>
              <w:t>CA_n71A-n77A</w:t>
            </w:r>
          </w:p>
        </w:tc>
        <w:tc>
          <w:tcPr>
            <w:tcW w:w="1259" w:type="dxa"/>
            <w:tcBorders>
              <w:top w:val="single" w:sz="4" w:space="0" w:color="auto"/>
              <w:left w:val="single" w:sz="4" w:space="0" w:color="auto"/>
              <w:bottom w:val="single" w:sz="4" w:space="0" w:color="auto"/>
              <w:right w:val="single" w:sz="4" w:space="0" w:color="auto"/>
            </w:tcBorders>
            <w:vAlign w:val="center"/>
          </w:tcPr>
          <w:p w14:paraId="0AB07A37" w14:textId="77777777" w:rsidR="006F6378" w:rsidRPr="00C30686" w:rsidRDefault="006F6378" w:rsidP="0094020B">
            <w:pPr>
              <w:pStyle w:val="TAC"/>
              <w:rPr>
                <w:kern w:val="2"/>
                <w:szCs w:val="22"/>
                <w:lang w:val="en-US"/>
              </w:rPr>
            </w:pPr>
            <w:r w:rsidRPr="00C30686">
              <w:rPr>
                <w:kern w:val="2"/>
                <w:szCs w:val="22"/>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2F4D42C8" w14:textId="77777777" w:rsidR="006F6378" w:rsidRPr="00C30686" w:rsidRDefault="006F6378" w:rsidP="0094020B">
            <w:pPr>
              <w:pStyle w:val="TAC"/>
              <w:rPr>
                <w:lang w:val="en-US" w:eastAsia="zh-CN" w:bidi="ar"/>
              </w:rPr>
            </w:pPr>
            <w:r w:rsidRPr="00C30686">
              <w:rPr>
                <w:lang w:val="en-US" w:eastAsia="zh-CN" w:bidi="ar"/>
              </w:rPr>
              <w:t>n66 channel bandwidths in Table 5.3.5-1</w:t>
            </w:r>
          </w:p>
        </w:tc>
        <w:tc>
          <w:tcPr>
            <w:tcW w:w="2445" w:type="dxa"/>
            <w:tcBorders>
              <w:top w:val="single" w:sz="4" w:space="0" w:color="auto"/>
              <w:left w:val="single" w:sz="4" w:space="0" w:color="auto"/>
              <w:bottom w:val="nil"/>
              <w:right w:val="single" w:sz="4" w:space="0" w:color="auto"/>
            </w:tcBorders>
            <w:vAlign w:val="center"/>
          </w:tcPr>
          <w:p w14:paraId="4207D257" w14:textId="77777777" w:rsidR="006F6378" w:rsidRPr="00C30686" w:rsidRDefault="006F6378" w:rsidP="0094020B">
            <w:pPr>
              <w:pStyle w:val="TAC"/>
              <w:rPr>
                <w:kern w:val="2"/>
                <w:szCs w:val="22"/>
                <w:lang w:val="en-US" w:eastAsia="zh-CN"/>
              </w:rPr>
            </w:pPr>
            <w:r w:rsidRPr="00C30686">
              <w:rPr>
                <w:kern w:val="2"/>
                <w:szCs w:val="22"/>
                <w:lang w:val="en-US" w:eastAsia="zh-CN"/>
              </w:rPr>
              <w:t>4 and 5</w:t>
            </w:r>
          </w:p>
        </w:tc>
      </w:tr>
      <w:tr w:rsidR="006F6378" w:rsidRPr="00C30686" w14:paraId="21F5D4D4" w14:textId="77777777" w:rsidTr="004F423A">
        <w:trPr>
          <w:trHeight w:val="29"/>
        </w:trPr>
        <w:tc>
          <w:tcPr>
            <w:tcW w:w="2742" w:type="dxa"/>
            <w:tcBorders>
              <w:top w:val="nil"/>
              <w:left w:val="single" w:sz="4" w:space="0" w:color="auto"/>
              <w:bottom w:val="nil"/>
              <w:right w:val="single" w:sz="4" w:space="0" w:color="auto"/>
            </w:tcBorders>
            <w:vAlign w:val="center"/>
          </w:tcPr>
          <w:p w14:paraId="17232310" w14:textId="77777777" w:rsidR="006F6378" w:rsidRPr="00C30686" w:rsidRDefault="006F6378" w:rsidP="0094020B">
            <w:pPr>
              <w:pStyle w:val="TAC"/>
              <w:rPr>
                <w:lang w:val="en-US"/>
              </w:rPr>
            </w:pPr>
          </w:p>
        </w:tc>
        <w:tc>
          <w:tcPr>
            <w:tcW w:w="2785" w:type="dxa"/>
            <w:tcBorders>
              <w:top w:val="nil"/>
              <w:left w:val="single" w:sz="4" w:space="0" w:color="auto"/>
              <w:bottom w:val="nil"/>
              <w:right w:val="single" w:sz="4" w:space="0" w:color="auto"/>
            </w:tcBorders>
            <w:vAlign w:val="center"/>
          </w:tcPr>
          <w:p w14:paraId="3A04E1E6" w14:textId="77777777" w:rsidR="006F6378" w:rsidRPr="00C30686" w:rsidRDefault="006F6378" w:rsidP="0094020B">
            <w:pPr>
              <w:pStyle w:val="TAC"/>
              <w:rPr>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85AFA29" w14:textId="77777777" w:rsidR="006F6378" w:rsidRPr="00C30686" w:rsidRDefault="006F6378" w:rsidP="0094020B">
            <w:pPr>
              <w:pStyle w:val="TAC"/>
              <w:rPr>
                <w:kern w:val="2"/>
                <w:szCs w:val="22"/>
                <w:lang w:val="en-US"/>
              </w:rPr>
            </w:pPr>
            <w:r w:rsidRPr="00C30686">
              <w:rPr>
                <w:kern w:val="2"/>
                <w:szCs w:val="22"/>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053BED49" w14:textId="77777777" w:rsidR="006F6378" w:rsidRPr="00C30686" w:rsidRDefault="006F6378" w:rsidP="0094020B">
            <w:pPr>
              <w:pStyle w:val="TAC"/>
              <w:rPr>
                <w:lang w:val="en-US" w:eastAsia="zh-CN" w:bidi="ar"/>
              </w:rPr>
            </w:pPr>
            <w:r w:rsidRPr="00C30686">
              <w:rPr>
                <w:lang w:val="en-US" w:eastAsia="zh-CN" w:bidi="ar"/>
              </w:rPr>
              <w:t>CA_n71(2A) BCS 4 and 5</w:t>
            </w:r>
          </w:p>
        </w:tc>
        <w:tc>
          <w:tcPr>
            <w:tcW w:w="2445" w:type="dxa"/>
            <w:tcBorders>
              <w:top w:val="nil"/>
              <w:left w:val="single" w:sz="4" w:space="0" w:color="auto"/>
              <w:bottom w:val="nil"/>
              <w:right w:val="single" w:sz="4" w:space="0" w:color="auto"/>
            </w:tcBorders>
            <w:vAlign w:val="center"/>
          </w:tcPr>
          <w:p w14:paraId="670ABCB2" w14:textId="77777777" w:rsidR="006F6378" w:rsidRPr="00C30686" w:rsidRDefault="006F6378" w:rsidP="0094020B">
            <w:pPr>
              <w:pStyle w:val="TAC"/>
              <w:rPr>
                <w:kern w:val="2"/>
                <w:szCs w:val="22"/>
                <w:lang w:val="en-US" w:eastAsia="zh-CN"/>
              </w:rPr>
            </w:pPr>
          </w:p>
        </w:tc>
      </w:tr>
      <w:tr w:rsidR="006F6378" w:rsidRPr="00C30686" w14:paraId="486B6B5F" w14:textId="77777777" w:rsidTr="004F423A">
        <w:trPr>
          <w:trHeight w:val="29"/>
        </w:trPr>
        <w:tc>
          <w:tcPr>
            <w:tcW w:w="2742" w:type="dxa"/>
            <w:tcBorders>
              <w:top w:val="nil"/>
              <w:left w:val="single" w:sz="4" w:space="0" w:color="auto"/>
              <w:bottom w:val="nil"/>
              <w:right w:val="single" w:sz="4" w:space="0" w:color="auto"/>
            </w:tcBorders>
            <w:vAlign w:val="center"/>
          </w:tcPr>
          <w:p w14:paraId="6EF28C86" w14:textId="77777777" w:rsidR="006F6378" w:rsidRPr="00C30686" w:rsidRDefault="006F6378" w:rsidP="0094020B">
            <w:pPr>
              <w:pStyle w:val="TAC"/>
              <w:rPr>
                <w:lang w:val="en-US"/>
              </w:rPr>
            </w:pPr>
          </w:p>
        </w:tc>
        <w:tc>
          <w:tcPr>
            <w:tcW w:w="2785" w:type="dxa"/>
            <w:tcBorders>
              <w:top w:val="nil"/>
              <w:left w:val="single" w:sz="4" w:space="0" w:color="auto"/>
              <w:bottom w:val="nil"/>
              <w:right w:val="single" w:sz="4" w:space="0" w:color="auto"/>
            </w:tcBorders>
            <w:vAlign w:val="center"/>
          </w:tcPr>
          <w:p w14:paraId="6A05E3C4" w14:textId="77777777" w:rsidR="006F6378" w:rsidRPr="00C30686" w:rsidRDefault="006F6378" w:rsidP="0094020B">
            <w:pPr>
              <w:pStyle w:val="TAC"/>
              <w:rPr>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EFFD667" w14:textId="77777777" w:rsidR="006F6378" w:rsidRPr="00C30686" w:rsidRDefault="006F6378" w:rsidP="0094020B">
            <w:pPr>
              <w:pStyle w:val="TAC"/>
              <w:rPr>
                <w:kern w:val="2"/>
                <w:szCs w:val="22"/>
                <w:lang w:val="en-US"/>
              </w:rPr>
            </w:pPr>
            <w:r w:rsidRPr="00C30686">
              <w:rPr>
                <w:kern w:val="2"/>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37D12574" w14:textId="77777777" w:rsidR="006F6378" w:rsidRPr="00C30686" w:rsidRDefault="006F6378" w:rsidP="0094020B">
            <w:pPr>
              <w:pStyle w:val="TAC"/>
              <w:rPr>
                <w:lang w:val="en-US" w:eastAsia="zh-CN" w:bidi="ar"/>
              </w:rPr>
            </w:pPr>
            <w:r w:rsidRPr="00C30686">
              <w:rPr>
                <w:lang w:val="en-US" w:eastAsia="zh-CN" w:bidi="ar"/>
              </w:rPr>
              <w:t>CA_n77(2A) BCS 4 and 5</w:t>
            </w:r>
          </w:p>
        </w:tc>
        <w:tc>
          <w:tcPr>
            <w:tcW w:w="2445" w:type="dxa"/>
            <w:tcBorders>
              <w:top w:val="nil"/>
              <w:left w:val="single" w:sz="4" w:space="0" w:color="auto"/>
              <w:bottom w:val="single" w:sz="4" w:space="0" w:color="auto"/>
              <w:right w:val="single" w:sz="4" w:space="0" w:color="auto"/>
            </w:tcBorders>
            <w:vAlign w:val="center"/>
          </w:tcPr>
          <w:p w14:paraId="6D96ACAD" w14:textId="77777777" w:rsidR="006F6378" w:rsidRPr="00C30686" w:rsidRDefault="006F6378" w:rsidP="0094020B">
            <w:pPr>
              <w:pStyle w:val="TAC"/>
              <w:rPr>
                <w:kern w:val="2"/>
                <w:szCs w:val="22"/>
                <w:lang w:val="en-US" w:eastAsia="zh-CN"/>
              </w:rPr>
            </w:pPr>
          </w:p>
        </w:tc>
      </w:tr>
      <w:tr w:rsidR="006F6378" w:rsidRPr="00C30686" w14:paraId="53FD294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5C030589" w14:textId="77777777" w:rsidR="006F6378" w:rsidRPr="00C30686" w:rsidRDefault="006F6378" w:rsidP="0094020B">
            <w:pPr>
              <w:pStyle w:val="TAC"/>
              <w:rPr>
                <w:lang w:val="en-US"/>
              </w:rPr>
            </w:pPr>
            <w:r w:rsidRPr="00C30686">
              <w:rPr>
                <w:lang w:val="en-US"/>
              </w:rPr>
              <w:t>CA_n66(2A)-n71A-n77A</w:t>
            </w:r>
          </w:p>
        </w:tc>
        <w:tc>
          <w:tcPr>
            <w:tcW w:w="2785" w:type="dxa"/>
            <w:tcBorders>
              <w:top w:val="single" w:sz="4" w:space="0" w:color="auto"/>
              <w:left w:val="single" w:sz="4" w:space="0" w:color="auto"/>
              <w:bottom w:val="nil"/>
              <w:right w:val="single" w:sz="4" w:space="0" w:color="auto"/>
            </w:tcBorders>
            <w:vAlign w:val="center"/>
          </w:tcPr>
          <w:p w14:paraId="7AF8336E" w14:textId="77777777" w:rsidR="006F6378" w:rsidRPr="00C30686" w:rsidRDefault="006F6378" w:rsidP="0094020B">
            <w:pPr>
              <w:pStyle w:val="TAC"/>
              <w:rPr>
                <w:vertAlign w:val="superscript"/>
                <w:lang w:val="en-US"/>
              </w:rPr>
            </w:pPr>
            <w:r w:rsidRPr="00C30686">
              <w:rPr>
                <w:lang w:val="en-US"/>
              </w:rPr>
              <w:t>n77</w:t>
            </w:r>
            <w:r w:rsidRPr="00C30686">
              <w:rPr>
                <w:vertAlign w:val="superscript"/>
                <w:lang w:val="en-US"/>
              </w:rPr>
              <w:t>7,9</w:t>
            </w:r>
          </w:p>
          <w:p w14:paraId="1ED9FAEC" w14:textId="77777777" w:rsidR="006F6378" w:rsidRPr="00C30686" w:rsidRDefault="006F6378" w:rsidP="0094020B">
            <w:pPr>
              <w:pStyle w:val="TAC"/>
              <w:rPr>
                <w:lang w:val="en-US"/>
              </w:rPr>
            </w:pPr>
            <w:r w:rsidRPr="00C30686">
              <w:rPr>
                <w:lang w:val="en-US"/>
              </w:rPr>
              <w:t>CA_n66A-n71A</w:t>
            </w:r>
          </w:p>
          <w:p w14:paraId="2B7C023B" w14:textId="77777777" w:rsidR="006F6378" w:rsidRPr="00C30686" w:rsidRDefault="006F6378" w:rsidP="0094020B">
            <w:pPr>
              <w:pStyle w:val="TAC"/>
              <w:rPr>
                <w:lang w:val="en-US"/>
              </w:rPr>
            </w:pPr>
            <w:r w:rsidRPr="00C30686">
              <w:rPr>
                <w:lang w:val="en-US"/>
              </w:rPr>
              <w:t>CA_n66A-n77A</w:t>
            </w:r>
            <w:r w:rsidRPr="00C30686">
              <w:rPr>
                <w:rFonts w:eastAsiaTheme="minorEastAsia"/>
                <w:vertAlign w:val="superscript"/>
                <w:lang w:val="en-US" w:eastAsia="zh-CN"/>
              </w:rPr>
              <w:t>7</w:t>
            </w:r>
          </w:p>
          <w:p w14:paraId="4F6E6ABF" w14:textId="77777777" w:rsidR="006F6378" w:rsidRPr="00C30686" w:rsidRDefault="006F6378" w:rsidP="0094020B">
            <w:pPr>
              <w:pStyle w:val="TAC"/>
              <w:rPr>
                <w:lang w:val="en-US"/>
              </w:rPr>
            </w:pPr>
            <w:r w:rsidRPr="00C30686">
              <w:rPr>
                <w:lang w:val="en-US"/>
              </w:rPr>
              <w:t>CA_n71A-n77A</w:t>
            </w:r>
            <w:r w:rsidRPr="00C30686">
              <w:rPr>
                <w:rFonts w:eastAsiaTheme="minorEastAsia"/>
                <w:vertAlign w:val="superscript"/>
                <w:lang w:val="en-US" w:eastAsia="zh-CN"/>
              </w:rPr>
              <w:t>7</w:t>
            </w:r>
          </w:p>
        </w:tc>
        <w:tc>
          <w:tcPr>
            <w:tcW w:w="1259" w:type="dxa"/>
            <w:tcBorders>
              <w:top w:val="single" w:sz="4" w:space="0" w:color="auto"/>
              <w:left w:val="single" w:sz="4" w:space="0" w:color="auto"/>
              <w:bottom w:val="single" w:sz="4" w:space="0" w:color="auto"/>
              <w:right w:val="single" w:sz="4" w:space="0" w:color="auto"/>
            </w:tcBorders>
            <w:vAlign w:val="center"/>
          </w:tcPr>
          <w:p w14:paraId="5A020F01" w14:textId="77777777" w:rsidR="006F6378" w:rsidRPr="00C30686" w:rsidRDefault="006F6378" w:rsidP="0094020B">
            <w:pPr>
              <w:pStyle w:val="TAC"/>
              <w:rPr>
                <w:kern w:val="2"/>
                <w:szCs w:val="22"/>
                <w:lang w:val="en-US"/>
              </w:rPr>
            </w:pPr>
            <w:r w:rsidRPr="00C30686">
              <w:rPr>
                <w:kern w:val="2"/>
                <w:szCs w:val="22"/>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1C068F9A"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CA_n66(2A)_BCS1</w:t>
            </w:r>
          </w:p>
        </w:tc>
        <w:tc>
          <w:tcPr>
            <w:tcW w:w="2445" w:type="dxa"/>
            <w:tcBorders>
              <w:top w:val="single" w:sz="4" w:space="0" w:color="auto"/>
              <w:left w:val="single" w:sz="4" w:space="0" w:color="auto"/>
              <w:bottom w:val="nil"/>
              <w:right w:val="single" w:sz="4" w:space="0" w:color="auto"/>
            </w:tcBorders>
            <w:vAlign w:val="center"/>
          </w:tcPr>
          <w:p w14:paraId="42BFD28C"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69E94D81" w14:textId="77777777" w:rsidTr="004F423A">
        <w:trPr>
          <w:trHeight w:val="29"/>
        </w:trPr>
        <w:tc>
          <w:tcPr>
            <w:tcW w:w="2742" w:type="dxa"/>
            <w:tcBorders>
              <w:top w:val="nil"/>
              <w:left w:val="single" w:sz="4" w:space="0" w:color="auto"/>
              <w:bottom w:val="nil"/>
              <w:right w:val="single" w:sz="4" w:space="0" w:color="auto"/>
            </w:tcBorders>
            <w:vAlign w:val="center"/>
          </w:tcPr>
          <w:p w14:paraId="3224D877" w14:textId="77777777" w:rsidR="006F6378" w:rsidRPr="00C30686" w:rsidRDefault="006F6378" w:rsidP="0094020B">
            <w:pPr>
              <w:pStyle w:val="TAC"/>
              <w:rPr>
                <w:lang w:val="en-US"/>
              </w:rPr>
            </w:pPr>
          </w:p>
        </w:tc>
        <w:tc>
          <w:tcPr>
            <w:tcW w:w="2785" w:type="dxa"/>
            <w:tcBorders>
              <w:top w:val="nil"/>
              <w:left w:val="single" w:sz="4" w:space="0" w:color="auto"/>
              <w:bottom w:val="nil"/>
              <w:right w:val="single" w:sz="4" w:space="0" w:color="auto"/>
            </w:tcBorders>
            <w:vAlign w:val="center"/>
          </w:tcPr>
          <w:p w14:paraId="4A912100" w14:textId="77777777" w:rsidR="006F6378" w:rsidRPr="00C30686" w:rsidRDefault="006F6378" w:rsidP="0094020B">
            <w:pPr>
              <w:pStyle w:val="TAC"/>
              <w:rPr>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CABD9B0" w14:textId="77777777" w:rsidR="006F6378" w:rsidRPr="00C30686" w:rsidRDefault="006F6378" w:rsidP="0094020B">
            <w:pPr>
              <w:pStyle w:val="TAC"/>
              <w:rPr>
                <w:kern w:val="2"/>
                <w:szCs w:val="22"/>
                <w:lang w:val="en-US"/>
              </w:rPr>
            </w:pPr>
            <w:r w:rsidRPr="00C30686">
              <w:rPr>
                <w:kern w:val="2"/>
                <w:szCs w:val="22"/>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27CB02DD"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5, 10, 15, 20</w:t>
            </w:r>
          </w:p>
        </w:tc>
        <w:tc>
          <w:tcPr>
            <w:tcW w:w="2445" w:type="dxa"/>
            <w:tcBorders>
              <w:top w:val="nil"/>
              <w:left w:val="single" w:sz="4" w:space="0" w:color="auto"/>
              <w:bottom w:val="nil"/>
              <w:right w:val="single" w:sz="4" w:space="0" w:color="auto"/>
            </w:tcBorders>
            <w:vAlign w:val="center"/>
          </w:tcPr>
          <w:p w14:paraId="3239AE87" w14:textId="77777777" w:rsidR="006F6378" w:rsidRPr="00C30686" w:rsidRDefault="006F6378" w:rsidP="0094020B">
            <w:pPr>
              <w:pStyle w:val="TAC"/>
              <w:rPr>
                <w:kern w:val="2"/>
                <w:szCs w:val="22"/>
                <w:lang w:val="en-US" w:eastAsia="zh-CN"/>
              </w:rPr>
            </w:pPr>
          </w:p>
        </w:tc>
      </w:tr>
      <w:tr w:rsidR="006F6378" w:rsidRPr="00C30686" w14:paraId="63B8FD76" w14:textId="77777777" w:rsidTr="004F423A">
        <w:trPr>
          <w:trHeight w:val="29"/>
        </w:trPr>
        <w:tc>
          <w:tcPr>
            <w:tcW w:w="2742" w:type="dxa"/>
            <w:tcBorders>
              <w:top w:val="nil"/>
              <w:left w:val="single" w:sz="4" w:space="0" w:color="auto"/>
              <w:bottom w:val="nil"/>
              <w:right w:val="single" w:sz="4" w:space="0" w:color="auto"/>
            </w:tcBorders>
            <w:vAlign w:val="center"/>
          </w:tcPr>
          <w:p w14:paraId="364F2D3F" w14:textId="77777777" w:rsidR="006F6378" w:rsidRPr="00C30686" w:rsidRDefault="006F6378" w:rsidP="0094020B">
            <w:pPr>
              <w:pStyle w:val="TAC"/>
              <w:rPr>
                <w:lang w:val="en-US"/>
              </w:rPr>
            </w:pPr>
          </w:p>
        </w:tc>
        <w:tc>
          <w:tcPr>
            <w:tcW w:w="2785" w:type="dxa"/>
            <w:tcBorders>
              <w:top w:val="nil"/>
              <w:left w:val="single" w:sz="4" w:space="0" w:color="auto"/>
              <w:bottom w:val="single" w:sz="4" w:space="0" w:color="auto"/>
              <w:right w:val="single" w:sz="4" w:space="0" w:color="auto"/>
            </w:tcBorders>
            <w:vAlign w:val="center"/>
          </w:tcPr>
          <w:p w14:paraId="1687AC7F" w14:textId="77777777" w:rsidR="006F6378" w:rsidRPr="00C30686" w:rsidRDefault="006F6378" w:rsidP="0094020B">
            <w:pPr>
              <w:pStyle w:val="TAC"/>
              <w:rPr>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DF1391C" w14:textId="77777777" w:rsidR="006F6378" w:rsidRPr="00C30686" w:rsidRDefault="006F6378" w:rsidP="0094020B">
            <w:pPr>
              <w:pStyle w:val="TAC"/>
              <w:rPr>
                <w:kern w:val="2"/>
                <w:szCs w:val="22"/>
                <w:lang w:val="en-US"/>
              </w:rPr>
            </w:pPr>
            <w:r w:rsidRPr="00C30686">
              <w:rPr>
                <w:kern w:val="2"/>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5A28D11F"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6AEB661B" w14:textId="77777777" w:rsidR="006F6378" w:rsidRPr="00C30686" w:rsidRDefault="006F6378" w:rsidP="0094020B">
            <w:pPr>
              <w:pStyle w:val="TAC"/>
              <w:rPr>
                <w:kern w:val="2"/>
                <w:szCs w:val="22"/>
                <w:lang w:val="en-US" w:eastAsia="zh-CN"/>
              </w:rPr>
            </w:pPr>
          </w:p>
        </w:tc>
      </w:tr>
      <w:tr w:rsidR="006F6378" w:rsidRPr="00C30686" w14:paraId="0F4F0130" w14:textId="77777777" w:rsidTr="004F423A">
        <w:trPr>
          <w:trHeight w:val="29"/>
        </w:trPr>
        <w:tc>
          <w:tcPr>
            <w:tcW w:w="2742" w:type="dxa"/>
            <w:tcBorders>
              <w:top w:val="nil"/>
              <w:left w:val="single" w:sz="4" w:space="0" w:color="auto"/>
              <w:bottom w:val="nil"/>
              <w:right w:val="single" w:sz="4" w:space="0" w:color="auto"/>
            </w:tcBorders>
            <w:vAlign w:val="center"/>
          </w:tcPr>
          <w:p w14:paraId="4AE0882F" w14:textId="77777777" w:rsidR="006F6378" w:rsidRPr="00C30686" w:rsidRDefault="006F6378" w:rsidP="0094020B">
            <w:pPr>
              <w:pStyle w:val="TAC"/>
              <w:rPr>
                <w:rFonts w:eastAsiaTheme="minorEastAsia"/>
                <w:lang w:val="en-US"/>
              </w:rPr>
            </w:pPr>
          </w:p>
        </w:tc>
        <w:tc>
          <w:tcPr>
            <w:tcW w:w="2785" w:type="dxa"/>
            <w:tcBorders>
              <w:top w:val="single" w:sz="4" w:space="0" w:color="auto"/>
              <w:left w:val="single" w:sz="4" w:space="0" w:color="auto"/>
              <w:bottom w:val="nil"/>
              <w:right w:val="single" w:sz="4" w:space="0" w:color="auto"/>
            </w:tcBorders>
            <w:vAlign w:val="center"/>
          </w:tcPr>
          <w:p w14:paraId="22D557A1" w14:textId="77777777" w:rsidR="006F6378" w:rsidRPr="00C30686" w:rsidRDefault="006F6378" w:rsidP="0094020B">
            <w:pPr>
              <w:pStyle w:val="TAC"/>
              <w:rPr>
                <w:rFonts w:eastAsiaTheme="minorEastAsia"/>
                <w:lang w:val="en-US"/>
              </w:rPr>
            </w:pPr>
            <w:r w:rsidRPr="00C30686">
              <w:rPr>
                <w:rFonts w:eastAsiaTheme="minorEastAsia"/>
                <w:lang w:val="en-US"/>
              </w:rPr>
              <w:t>CA_n66A-n71A</w:t>
            </w:r>
          </w:p>
          <w:p w14:paraId="6D8F8C2F" w14:textId="77777777" w:rsidR="006F6378" w:rsidRPr="00C30686" w:rsidRDefault="006F6378" w:rsidP="0094020B">
            <w:pPr>
              <w:pStyle w:val="TAC"/>
              <w:rPr>
                <w:rFonts w:eastAsiaTheme="minorEastAsia"/>
                <w:lang w:val="en-US"/>
              </w:rPr>
            </w:pPr>
            <w:r w:rsidRPr="00C30686">
              <w:rPr>
                <w:rFonts w:eastAsiaTheme="minorEastAsia"/>
                <w:lang w:val="en-US"/>
              </w:rPr>
              <w:t>CA_n66A-n77A</w:t>
            </w:r>
          </w:p>
          <w:p w14:paraId="3701D8F7" w14:textId="77777777" w:rsidR="006F6378" w:rsidRPr="00C30686" w:rsidRDefault="006F6378" w:rsidP="0094020B">
            <w:pPr>
              <w:pStyle w:val="TAC"/>
              <w:rPr>
                <w:rFonts w:eastAsiaTheme="minorEastAsia"/>
                <w:lang w:val="en-US"/>
              </w:rPr>
            </w:pPr>
            <w:r w:rsidRPr="00C30686">
              <w:rPr>
                <w:rFonts w:eastAsiaTheme="minorEastAsia"/>
                <w:lang w:val="en-US"/>
              </w:rPr>
              <w:t>CA_n71A-n77A</w:t>
            </w:r>
          </w:p>
        </w:tc>
        <w:tc>
          <w:tcPr>
            <w:tcW w:w="1259" w:type="dxa"/>
            <w:tcBorders>
              <w:top w:val="single" w:sz="4" w:space="0" w:color="auto"/>
              <w:left w:val="single" w:sz="4" w:space="0" w:color="auto"/>
              <w:bottom w:val="single" w:sz="4" w:space="0" w:color="auto"/>
              <w:right w:val="single" w:sz="4" w:space="0" w:color="auto"/>
            </w:tcBorders>
            <w:vAlign w:val="center"/>
          </w:tcPr>
          <w:p w14:paraId="5CED592A" w14:textId="77777777" w:rsidR="006F6378" w:rsidRPr="00C30686" w:rsidRDefault="006F6378" w:rsidP="0094020B">
            <w:pPr>
              <w:pStyle w:val="TAC"/>
              <w:rPr>
                <w:rFonts w:eastAsiaTheme="minorEastAsia"/>
                <w:lang w:val="en-US"/>
              </w:rPr>
            </w:pPr>
            <w:r w:rsidRPr="00C30686">
              <w:rPr>
                <w:rFonts w:eastAsiaTheme="minorEastAsia"/>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18828D82"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CA_n66(2A) BCS 4 and 5</w:t>
            </w:r>
          </w:p>
        </w:tc>
        <w:tc>
          <w:tcPr>
            <w:tcW w:w="2445" w:type="dxa"/>
            <w:tcBorders>
              <w:top w:val="single" w:sz="4" w:space="0" w:color="auto"/>
              <w:left w:val="single" w:sz="4" w:space="0" w:color="auto"/>
              <w:bottom w:val="nil"/>
              <w:right w:val="single" w:sz="4" w:space="0" w:color="auto"/>
            </w:tcBorders>
            <w:vAlign w:val="center"/>
          </w:tcPr>
          <w:p w14:paraId="637B6142"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4 and 5</w:t>
            </w:r>
          </w:p>
        </w:tc>
      </w:tr>
      <w:tr w:rsidR="006F6378" w:rsidRPr="00C30686" w14:paraId="7D156D9E" w14:textId="77777777" w:rsidTr="004F423A">
        <w:trPr>
          <w:trHeight w:val="29"/>
        </w:trPr>
        <w:tc>
          <w:tcPr>
            <w:tcW w:w="2742" w:type="dxa"/>
            <w:tcBorders>
              <w:top w:val="nil"/>
              <w:left w:val="single" w:sz="4" w:space="0" w:color="auto"/>
              <w:bottom w:val="nil"/>
              <w:right w:val="single" w:sz="4" w:space="0" w:color="auto"/>
            </w:tcBorders>
            <w:vAlign w:val="center"/>
          </w:tcPr>
          <w:p w14:paraId="64ED4A9A"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nil"/>
              <w:right w:val="single" w:sz="4" w:space="0" w:color="auto"/>
            </w:tcBorders>
            <w:vAlign w:val="center"/>
          </w:tcPr>
          <w:p w14:paraId="7E53F0AD"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5450AEA" w14:textId="77777777" w:rsidR="006F6378" w:rsidRPr="00C30686" w:rsidRDefault="006F6378" w:rsidP="0094020B">
            <w:pPr>
              <w:pStyle w:val="TAC"/>
              <w:rPr>
                <w:rFonts w:eastAsiaTheme="minorEastAsia"/>
                <w:lang w:val="en-US"/>
              </w:rPr>
            </w:pPr>
            <w:r w:rsidRPr="00C30686">
              <w:rPr>
                <w:rFonts w:eastAsiaTheme="minorEastAsia"/>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74C0ACC3"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n71 channel bandwidths in Table 5.3.5-1 </w:t>
            </w:r>
          </w:p>
        </w:tc>
        <w:tc>
          <w:tcPr>
            <w:tcW w:w="2445" w:type="dxa"/>
            <w:tcBorders>
              <w:top w:val="nil"/>
              <w:left w:val="single" w:sz="4" w:space="0" w:color="auto"/>
              <w:bottom w:val="nil"/>
              <w:right w:val="single" w:sz="4" w:space="0" w:color="auto"/>
            </w:tcBorders>
            <w:vAlign w:val="center"/>
          </w:tcPr>
          <w:p w14:paraId="1EB0BB7D" w14:textId="77777777" w:rsidR="006F6378" w:rsidRPr="00C30686" w:rsidRDefault="006F6378" w:rsidP="0094020B">
            <w:pPr>
              <w:pStyle w:val="TAC"/>
              <w:rPr>
                <w:rFonts w:eastAsiaTheme="minorEastAsia"/>
                <w:lang w:val="en-US" w:eastAsia="zh-CN"/>
              </w:rPr>
            </w:pPr>
          </w:p>
        </w:tc>
      </w:tr>
      <w:tr w:rsidR="006F6378" w:rsidRPr="00C30686" w14:paraId="612643D9"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A1B43FB" w14:textId="77777777" w:rsidR="006F6378" w:rsidRPr="00C30686" w:rsidRDefault="006F6378" w:rsidP="0094020B">
            <w:pPr>
              <w:pStyle w:val="TAC"/>
              <w:rPr>
                <w:rFonts w:eastAsiaTheme="minorEastAsia"/>
                <w:lang w:val="en-US"/>
              </w:rPr>
            </w:pPr>
          </w:p>
        </w:tc>
        <w:tc>
          <w:tcPr>
            <w:tcW w:w="2785" w:type="dxa"/>
            <w:tcBorders>
              <w:top w:val="nil"/>
              <w:left w:val="single" w:sz="4" w:space="0" w:color="auto"/>
              <w:bottom w:val="single" w:sz="4" w:space="0" w:color="auto"/>
              <w:right w:val="single" w:sz="4" w:space="0" w:color="auto"/>
            </w:tcBorders>
            <w:vAlign w:val="center"/>
          </w:tcPr>
          <w:p w14:paraId="430BB825" w14:textId="77777777" w:rsidR="006F6378" w:rsidRPr="00C30686" w:rsidRDefault="006F6378" w:rsidP="0094020B">
            <w:pPr>
              <w:pStyle w:val="TAC"/>
              <w:rPr>
                <w:rFonts w:eastAsiaTheme="minorEastAsia"/>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3A4339E" w14:textId="77777777" w:rsidR="006F6378" w:rsidRPr="00C30686" w:rsidRDefault="006F6378" w:rsidP="0094020B">
            <w:pPr>
              <w:pStyle w:val="TAC"/>
              <w:rPr>
                <w:rFonts w:eastAsiaTheme="minorEastAsia"/>
                <w:lang w:val="en-US"/>
              </w:rPr>
            </w:pPr>
            <w:r w:rsidRPr="00C30686">
              <w:rPr>
                <w:rFonts w:eastAsiaTheme="minorEastAsia"/>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3D5CF583"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 xml:space="preserve">n77 channel bandwidths in Table 5.3.5-1 </w:t>
            </w:r>
          </w:p>
        </w:tc>
        <w:tc>
          <w:tcPr>
            <w:tcW w:w="2445" w:type="dxa"/>
            <w:tcBorders>
              <w:top w:val="nil"/>
              <w:left w:val="single" w:sz="4" w:space="0" w:color="auto"/>
              <w:bottom w:val="single" w:sz="4" w:space="0" w:color="auto"/>
              <w:right w:val="single" w:sz="4" w:space="0" w:color="auto"/>
            </w:tcBorders>
            <w:vAlign w:val="center"/>
          </w:tcPr>
          <w:p w14:paraId="32437683" w14:textId="77777777" w:rsidR="006F6378" w:rsidRPr="00C30686" w:rsidRDefault="006F6378" w:rsidP="0094020B">
            <w:pPr>
              <w:pStyle w:val="TAC"/>
              <w:rPr>
                <w:rFonts w:eastAsiaTheme="minorEastAsia"/>
                <w:lang w:val="en-US" w:eastAsia="zh-CN"/>
              </w:rPr>
            </w:pPr>
          </w:p>
        </w:tc>
      </w:tr>
      <w:tr w:rsidR="006F6378" w:rsidRPr="00C30686" w14:paraId="73E54677"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405C7E2" w14:textId="77777777" w:rsidR="006F6378" w:rsidRPr="00C30686" w:rsidRDefault="006F6378" w:rsidP="0094020B">
            <w:pPr>
              <w:pStyle w:val="TAC"/>
              <w:rPr>
                <w:lang w:val="en-US"/>
              </w:rPr>
            </w:pPr>
            <w:r w:rsidRPr="00C30686">
              <w:rPr>
                <w:lang w:val="en-US"/>
              </w:rPr>
              <w:t>CA_n66A-n71A-n77(2A)</w:t>
            </w:r>
          </w:p>
        </w:tc>
        <w:tc>
          <w:tcPr>
            <w:tcW w:w="2785" w:type="dxa"/>
            <w:tcBorders>
              <w:top w:val="single" w:sz="4" w:space="0" w:color="auto"/>
              <w:left w:val="single" w:sz="4" w:space="0" w:color="auto"/>
              <w:bottom w:val="nil"/>
              <w:right w:val="single" w:sz="4" w:space="0" w:color="auto"/>
            </w:tcBorders>
            <w:vAlign w:val="center"/>
          </w:tcPr>
          <w:p w14:paraId="3CD1D9BB" w14:textId="77777777" w:rsidR="006F6378" w:rsidRPr="00C30686" w:rsidRDefault="006F6378" w:rsidP="0094020B">
            <w:pPr>
              <w:pStyle w:val="TAC"/>
              <w:rPr>
                <w:vertAlign w:val="superscript"/>
                <w:lang w:val="en-US"/>
              </w:rPr>
            </w:pPr>
            <w:r w:rsidRPr="00C30686">
              <w:rPr>
                <w:lang w:val="en-US"/>
              </w:rPr>
              <w:t>n77</w:t>
            </w:r>
            <w:r w:rsidRPr="00C30686">
              <w:rPr>
                <w:vertAlign w:val="superscript"/>
                <w:lang w:val="en-US"/>
              </w:rPr>
              <w:t>7,9</w:t>
            </w:r>
          </w:p>
          <w:p w14:paraId="599AB05A" w14:textId="77777777" w:rsidR="006F6378" w:rsidRPr="00C30686" w:rsidRDefault="006F6378" w:rsidP="0094020B">
            <w:pPr>
              <w:pStyle w:val="TAC"/>
              <w:rPr>
                <w:lang w:val="en-US"/>
              </w:rPr>
            </w:pPr>
            <w:r w:rsidRPr="00C30686">
              <w:rPr>
                <w:lang w:val="en-US"/>
              </w:rPr>
              <w:t>CA_n66A-n71A</w:t>
            </w:r>
          </w:p>
          <w:p w14:paraId="1E6C493C" w14:textId="77777777" w:rsidR="006F6378" w:rsidRPr="00C30686" w:rsidRDefault="006F6378" w:rsidP="0094020B">
            <w:pPr>
              <w:pStyle w:val="TAC"/>
              <w:rPr>
                <w:lang w:val="en-US"/>
              </w:rPr>
            </w:pPr>
            <w:r w:rsidRPr="00C30686">
              <w:rPr>
                <w:lang w:val="en-US"/>
              </w:rPr>
              <w:t>CA_n66A-n77A</w:t>
            </w:r>
            <w:r w:rsidRPr="00C30686">
              <w:rPr>
                <w:rFonts w:eastAsiaTheme="minorEastAsia"/>
                <w:vertAlign w:val="superscript"/>
                <w:lang w:val="en-US"/>
              </w:rPr>
              <w:t>7</w:t>
            </w:r>
          </w:p>
          <w:p w14:paraId="3B4242C9" w14:textId="77777777" w:rsidR="006F6378" w:rsidRPr="00C30686" w:rsidRDefault="006F6378" w:rsidP="0094020B">
            <w:pPr>
              <w:pStyle w:val="TAC"/>
              <w:rPr>
                <w:lang w:val="en-US"/>
              </w:rPr>
            </w:pPr>
            <w:r w:rsidRPr="00C30686">
              <w:rPr>
                <w:lang w:val="en-US"/>
              </w:rPr>
              <w:t>CA_n71A-n77A</w:t>
            </w:r>
            <w:r w:rsidRPr="00C30686">
              <w:rPr>
                <w:rFonts w:eastAsiaTheme="minorEastAsia"/>
                <w:vertAlign w:val="superscript"/>
                <w:lang w:val="en-US"/>
              </w:rPr>
              <w:t>7</w:t>
            </w:r>
          </w:p>
        </w:tc>
        <w:tc>
          <w:tcPr>
            <w:tcW w:w="1259" w:type="dxa"/>
            <w:tcBorders>
              <w:top w:val="single" w:sz="4" w:space="0" w:color="auto"/>
              <w:left w:val="single" w:sz="4" w:space="0" w:color="auto"/>
              <w:bottom w:val="single" w:sz="4" w:space="0" w:color="auto"/>
              <w:right w:val="single" w:sz="4" w:space="0" w:color="auto"/>
            </w:tcBorders>
            <w:vAlign w:val="center"/>
          </w:tcPr>
          <w:p w14:paraId="7808F780" w14:textId="77777777" w:rsidR="006F6378" w:rsidRPr="00C30686" w:rsidRDefault="006F6378" w:rsidP="0094020B">
            <w:pPr>
              <w:pStyle w:val="TAC"/>
              <w:rPr>
                <w:kern w:val="2"/>
                <w:szCs w:val="22"/>
                <w:lang w:val="en-US"/>
              </w:rPr>
            </w:pPr>
            <w:r w:rsidRPr="00C30686">
              <w:rPr>
                <w:kern w:val="2"/>
                <w:szCs w:val="22"/>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0B0BEB94"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63594CD4"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6102C6D0" w14:textId="77777777" w:rsidTr="004F423A">
        <w:trPr>
          <w:trHeight w:val="29"/>
        </w:trPr>
        <w:tc>
          <w:tcPr>
            <w:tcW w:w="2742" w:type="dxa"/>
            <w:tcBorders>
              <w:top w:val="nil"/>
              <w:left w:val="single" w:sz="4" w:space="0" w:color="auto"/>
              <w:bottom w:val="nil"/>
              <w:right w:val="single" w:sz="4" w:space="0" w:color="auto"/>
            </w:tcBorders>
            <w:vAlign w:val="center"/>
          </w:tcPr>
          <w:p w14:paraId="3DCD412F" w14:textId="77777777" w:rsidR="006F6378" w:rsidRPr="00C30686" w:rsidRDefault="006F6378" w:rsidP="0094020B">
            <w:pPr>
              <w:pStyle w:val="TAC"/>
              <w:rPr>
                <w:lang w:val="en-US" w:eastAsia="zh-CN"/>
              </w:rPr>
            </w:pPr>
          </w:p>
        </w:tc>
        <w:tc>
          <w:tcPr>
            <w:tcW w:w="2785" w:type="dxa"/>
            <w:tcBorders>
              <w:top w:val="nil"/>
              <w:left w:val="single" w:sz="4" w:space="0" w:color="auto"/>
              <w:bottom w:val="nil"/>
              <w:right w:val="single" w:sz="4" w:space="0" w:color="auto"/>
            </w:tcBorders>
            <w:vAlign w:val="center"/>
          </w:tcPr>
          <w:p w14:paraId="064A8EF4" w14:textId="77777777" w:rsidR="006F6378" w:rsidRPr="00C30686" w:rsidRDefault="006F6378" w:rsidP="0094020B">
            <w:pPr>
              <w:pStyle w:val="TAC"/>
              <w:rPr>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755AE92D" w14:textId="77777777" w:rsidR="006F6378" w:rsidRPr="00C30686" w:rsidRDefault="006F6378" w:rsidP="0094020B">
            <w:pPr>
              <w:pStyle w:val="TAC"/>
              <w:rPr>
                <w:kern w:val="2"/>
                <w:szCs w:val="22"/>
                <w:lang w:val="en-US" w:eastAsia="zh-CN"/>
              </w:rPr>
            </w:pPr>
            <w:r w:rsidRPr="00C30686">
              <w:rPr>
                <w:rFonts w:cs="Arial"/>
                <w:kern w:val="2"/>
                <w:szCs w:val="18"/>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3BB04894" w14:textId="77777777" w:rsidR="006F6378" w:rsidRPr="00C30686" w:rsidRDefault="006F6378" w:rsidP="0094020B">
            <w:pPr>
              <w:pStyle w:val="TAC"/>
              <w:rPr>
                <w:kern w:val="2"/>
                <w:lang w:val="en-US" w:eastAsia="zh-CN"/>
              </w:rPr>
            </w:pPr>
            <w:r w:rsidRPr="00C30686">
              <w:rPr>
                <w:lang w:val="en-US" w:eastAsia="zh-CN" w:bidi="ar"/>
              </w:rPr>
              <w:t>5, 10, 15, 20</w:t>
            </w:r>
          </w:p>
        </w:tc>
        <w:tc>
          <w:tcPr>
            <w:tcW w:w="2445" w:type="dxa"/>
            <w:tcBorders>
              <w:top w:val="nil"/>
              <w:left w:val="single" w:sz="4" w:space="0" w:color="auto"/>
              <w:bottom w:val="nil"/>
              <w:right w:val="single" w:sz="4" w:space="0" w:color="auto"/>
            </w:tcBorders>
            <w:vAlign w:val="center"/>
          </w:tcPr>
          <w:p w14:paraId="74DD1886" w14:textId="77777777" w:rsidR="006F6378" w:rsidRPr="00C30686" w:rsidRDefault="006F6378" w:rsidP="0094020B">
            <w:pPr>
              <w:pStyle w:val="TAC"/>
              <w:rPr>
                <w:kern w:val="2"/>
                <w:szCs w:val="22"/>
                <w:lang w:val="en-US" w:eastAsia="zh-CN"/>
              </w:rPr>
            </w:pPr>
          </w:p>
        </w:tc>
      </w:tr>
      <w:tr w:rsidR="006F6378" w:rsidRPr="00C30686" w14:paraId="027CCD83" w14:textId="77777777" w:rsidTr="004F423A">
        <w:trPr>
          <w:trHeight w:val="29"/>
        </w:trPr>
        <w:tc>
          <w:tcPr>
            <w:tcW w:w="2742" w:type="dxa"/>
            <w:tcBorders>
              <w:top w:val="nil"/>
              <w:left w:val="single" w:sz="4" w:space="0" w:color="auto"/>
              <w:bottom w:val="nil"/>
              <w:right w:val="single" w:sz="4" w:space="0" w:color="auto"/>
            </w:tcBorders>
            <w:vAlign w:val="center"/>
          </w:tcPr>
          <w:p w14:paraId="4291F666" w14:textId="77777777" w:rsidR="006F6378" w:rsidRPr="00C30686" w:rsidRDefault="006F6378" w:rsidP="0094020B">
            <w:pPr>
              <w:pStyle w:val="TAC"/>
              <w:rPr>
                <w:lang w:val="en-US" w:eastAsia="zh-CN"/>
              </w:rPr>
            </w:pPr>
          </w:p>
        </w:tc>
        <w:tc>
          <w:tcPr>
            <w:tcW w:w="2785" w:type="dxa"/>
            <w:tcBorders>
              <w:top w:val="nil"/>
              <w:left w:val="single" w:sz="4" w:space="0" w:color="auto"/>
              <w:bottom w:val="nil"/>
              <w:right w:val="single" w:sz="4" w:space="0" w:color="auto"/>
            </w:tcBorders>
            <w:vAlign w:val="center"/>
          </w:tcPr>
          <w:p w14:paraId="74A682EA" w14:textId="77777777" w:rsidR="006F6378" w:rsidRPr="00C30686" w:rsidRDefault="006F6378" w:rsidP="0094020B">
            <w:pPr>
              <w:pStyle w:val="TAC"/>
              <w:rPr>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2F93F5F" w14:textId="77777777" w:rsidR="006F6378" w:rsidRPr="00C30686" w:rsidRDefault="006F6378" w:rsidP="0094020B">
            <w:pPr>
              <w:pStyle w:val="TAC"/>
              <w:rPr>
                <w:kern w:val="2"/>
                <w:szCs w:val="22"/>
                <w:lang w:val="en-US" w:eastAsia="zh-CN"/>
              </w:rPr>
            </w:pPr>
            <w:r w:rsidRPr="00C30686">
              <w:rPr>
                <w:rFonts w:cs="Arial"/>
                <w:kern w:val="2"/>
                <w:szCs w:val="18"/>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F00FCCD" w14:textId="77777777" w:rsidR="006F6378" w:rsidRPr="00C30686" w:rsidRDefault="006F6378" w:rsidP="0094020B">
            <w:pPr>
              <w:pStyle w:val="TAC"/>
              <w:rPr>
                <w:kern w:val="2"/>
                <w:lang w:val="en-US" w:eastAsia="zh-CN"/>
              </w:rPr>
            </w:pPr>
            <w:r w:rsidRPr="00C30686">
              <w:rPr>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03EEFD6C" w14:textId="77777777" w:rsidR="006F6378" w:rsidRPr="00C30686" w:rsidRDefault="006F6378" w:rsidP="0094020B">
            <w:pPr>
              <w:pStyle w:val="TAC"/>
              <w:rPr>
                <w:kern w:val="2"/>
                <w:szCs w:val="22"/>
                <w:lang w:val="en-US" w:eastAsia="zh-CN"/>
              </w:rPr>
            </w:pPr>
          </w:p>
        </w:tc>
      </w:tr>
      <w:tr w:rsidR="006F6378" w:rsidRPr="00C30686" w14:paraId="31C70D3E" w14:textId="77777777" w:rsidTr="004F423A">
        <w:trPr>
          <w:trHeight w:val="29"/>
        </w:trPr>
        <w:tc>
          <w:tcPr>
            <w:tcW w:w="2742" w:type="dxa"/>
            <w:tcBorders>
              <w:top w:val="nil"/>
              <w:left w:val="single" w:sz="4" w:space="0" w:color="auto"/>
              <w:bottom w:val="nil"/>
              <w:right w:val="single" w:sz="4" w:space="0" w:color="auto"/>
            </w:tcBorders>
            <w:vAlign w:val="center"/>
          </w:tcPr>
          <w:p w14:paraId="08E4D3B0"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4D99CA2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FED0204" w14:textId="77777777" w:rsidR="006F6378" w:rsidRPr="00C30686" w:rsidRDefault="006F6378" w:rsidP="0094020B">
            <w:pPr>
              <w:pStyle w:val="TAC"/>
              <w:rPr>
                <w:rFonts w:eastAsiaTheme="minorEastAsia" w:cs="Arial"/>
                <w:szCs w:val="18"/>
                <w:lang w:val="en-US" w:eastAsia="zh-CN"/>
              </w:rPr>
            </w:pPr>
            <w:r w:rsidRPr="00C30686">
              <w:rPr>
                <w:rFonts w:eastAsiaTheme="minorEastAsia"/>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6273256C"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n66 channel bandwidths in Table 5.3.5-1</w:t>
            </w:r>
          </w:p>
        </w:tc>
        <w:tc>
          <w:tcPr>
            <w:tcW w:w="2445" w:type="dxa"/>
            <w:tcBorders>
              <w:top w:val="single" w:sz="4" w:space="0" w:color="auto"/>
              <w:left w:val="single" w:sz="4" w:space="0" w:color="auto"/>
              <w:bottom w:val="nil"/>
              <w:right w:val="single" w:sz="4" w:space="0" w:color="auto"/>
            </w:tcBorders>
            <w:vAlign w:val="center"/>
          </w:tcPr>
          <w:p w14:paraId="766F957F"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4 and 5</w:t>
            </w:r>
          </w:p>
        </w:tc>
      </w:tr>
      <w:tr w:rsidR="006F6378" w:rsidRPr="00C30686" w14:paraId="4AF0B1B6" w14:textId="77777777" w:rsidTr="004F423A">
        <w:trPr>
          <w:trHeight w:val="29"/>
        </w:trPr>
        <w:tc>
          <w:tcPr>
            <w:tcW w:w="2742" w:type="dxa"/>
            <w:tcBorders>
              <w:top w:val="nil"/>
              <w:left w:val="single" w:sz="4" w:space="0" w:color="auto"/>
              <w:bottom w:val="nil"/>
              <w:right w:val="single" w:sz="4" w:space="0" w:color="auto"/>
            </w:tcBorders>
            <w:vAlign w:val="center"/>
          </w:tcPr>
          <w:p w14:paraId="3C53D0C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nil"/>
              <w:right w:val="single" w:sz="4" w:space="0" w:color="auto"/>
            </w:tcBorders>
            <w:vAlign w:val="center"/>
          </w:tcPr>
          <w:p w14:paraId="767D202E"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39488643"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2E53946E"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n71 channel bandwidths in Table 5.3.5-1</w:t>
            </w:r>
          </w:p>
        </w:tc>
        <w:tc>
          <w:tcPr>
            <w:tcW w:w="2445" w:type="dxa"/>
            <w:tcBorders>
              <w:top w:val="nil"/>
              <w:left w:val="single" w:sz="4" w:space="0" w:color="auto"/>
              <w:bottom w:val="nil"/>
              <w:right w:val="single" w:sz="4" w:space="0" w:color="auto"/>
            </w:tcBorders>
            <w:vAlign w:val="center"/>
          </w:tcPr>
          <w:p w14:paraId="5771FC80" w14:textId="77777777" w:rsidR="006F6378" w:rsidRPr="00C30686" w:rsidRDefault="006F6378" w:rsidP="0094020B">
            <w:pPr>
              <w:pStyle w:val="TAC"/>
              <w:rPr>
                <w:rFonts w:eastAsiaTheme="minorEastAsia"/>
                <w:lang w:val="en-US" w:eastAsia="zh-CN"/>
              </w:rPr>
            </w:pPr>
          </w:p>
        </w:tc>
      </w:tr>
      <w:tr w:rsidR="006F6378" w:rsidRPr="00C30686" w14:paraId="52D1714A"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EDE6C96" w14:textId="77777777" w:rsidR="006F6378" w:rsidRPr="00C30686" w:rsidRDefault="006F6378" w:rsidP="0094020B">
            <w:pPr>
              <w:pStyle w:val="TAC"/>
              <w:rPr>
                <w:rFonts w:eastAsiaTheme="minorEastAsia"/>
                <w:lang w:val="en-US" w:eastAsia="zh-CN"/>
              </w:rPr>
            </w:pPr>
          </w:p>
        </w:tc>
        <w:tc>
          <w:tcPr>
            <w:tcW w:w="2785" w:type="dxa"/>
            <w:tcBorders>
              <w:top w:val="nil"/>
              <w:left w:val="single" w:sz="4" w:space="0" w:color="auto"/>
              <w:bottom w:val="single" w:sz="4" w:space="0" w:color="auto"/>
              <w:right w:val="single" w:sz="4" w:space="0" w:color="auto"/>
            </w:tcBorders>
            <w:vAlign w:val="center"/>
          </w:tcPr>
          <w:p w14:paraId="05F86554"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553E8C9"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F163360" w14:textId="77777777" w:rsidR="006F6378" w:rsidRPr="00C30686" w:rsidRDefault="006F6378" w:rsidP="0094020B">
            <w:pPr>
              <w:pStyle w:val="TAC"/>
              <w:rPr>
                <w:rFonts w:eastAsiaTheme="minorEastAsia"/>
                <w:lang w:val="en-US" w:eastAsia="zh-CN" w:bidi="ar"/>
              </w:rPr>
            </w:pPr>
            <w:r w:rsidRPr="00C30686">
              <w:rPr>
                <w:rFonts w:eastAsiaTheme="minorEastAsia"/>
                <w:lang w:val="en-US" w:eastAsia="zh-CN" w:bidi="ar"/>
              </w:rPr>
              <w:t>CA_n77(2A) BCS 4 and 5</w:t>
            </w:r>
          </w:p>
        </w:tc>
        <w:tc>
          <w:tcPr>
            <w:tcW w:w="2445" w:type="dxa"/>
            <w:tcBorders>
              <w:top w:val="nil"/>
              <w:left w:val="single" w:sz="4" w:space="0" w:color="auto"/>
              <w:bottom w:val="single" w:sz="4" w:space="0" w:color="auto"/>
              <w:right w:val="single" w:sz="4" w:space="0" w:color="auto"/>
            </w:tcBorders>
            <w:vAlign w:val="center"/>
          </w:tcPr>
          <w:p w14:paraId="31BDA0E0" w14:textId="77777777" w:rsidR="006F6378" w:rsidRPr="00C30686" w:rsidRDefault="006F6378" w:rsidP="0094020B">
            <w:pPr>
              <w:pStyle w:val="TAC"/>
              <w:rPr>
                <w:rFonts w:eastAsiaTheme="minorEastAsia"/>
                <w:lang w:val="en-US" w:eastAsia="zh-CN"/>
              </w:rPr>
            </w:pPr>
          </w:p>
        </w:tc>
      </w:tr>
      <w:tr w:rsidR="006F6378" w:rsidRPr="00C30686" w14:paraId="466F1FDA"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47F3FB66" w14:textId="77777777" w:rsidR="006F6378" w:rsidRPr="00C30686" w:rsidRDefault="006F6378" w:rsidP="0094020B">
            <w:pPr>
              <w:pStyle w:val="TAC"/>
              <w:rPr>
                <w:rFonts w:eastAsiaTheme="minorEastAsia"/>
                <w:lang w:val="en-US" w:eastAsia="zh-CN"/>
              </w:rPr>
            </w:pPr>
            <w:r w:rsidRPr="00C30686">
              <w:rPr>
                <w:lang w:val="en-US"/>
              </w:rPr>
              <w:t>CA_n66A-n71A-n77(3A)</w:t>
            </w:r>
          </w:p>
        </w:tc>
        <w:tc>
          <w:tcPr>
            <w:tcW w:w="2785" w:type="dxa"/>
            <w:tcBorders>
              <w:top w:val="single" w:sz="4" w:space="0" w:color="auto"/>
              <w:left w:val="single" w:sz="4" w:space="0" w:color="auto"/>
              <w:bottom w:val="nil"/>
              <w:right w:val="single" w:sz="4" w:space="0" w:color="auto"/>
            </w:tcBorders>
            <w:vAlign w:val="center"/>
          </w:tcPr>
          <w:p w14:paraId="760057E3"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CA_n77(2A)</w:t>
            </w:r>
          </w:p>
          <w:p w14:paraId="0638858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CA_n66A-n71A</w:t>
            </w:r>
          </w:p>
          <w:p w14:paraId="41670214"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CA_n66A-n77A</w:t>
            </w:r>
          </w:p>
          <w:p w14:paraId="27C78D0A"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CA_n71A-n77A</w:t>
            </w:r>
          </w:p>
        </w:tc>
        <w:tc>
          <w:tcPr>
            <w:tcW w:w="1259" w:type="dxa"/>
            <w:tcBorders>
              <w:top w:val="single" w:sz="4" w:space="0" w:color="auto"/>
              <w:left w:val="single" w:sz="4" w:space="0" w:color="auto"/>
              <w:bottom w:val="single" w:sz="4" w:space="0" w:color="auto"/>
              <w:right w:val="single" w:sz="4" w:space="0" w:color="auto"/>
            </w:tcBorders>
            <w:vAlign w:val="center"/>
          </w:tcPr>
          <w:p w14:paraId="2D7A6EF5" w14:textId="77777777" w:rsidR="006F6378" w:rsidRPr="00C30686" w:rsidRDefault="006F6378" w:rsidP="0094020B">
            <w:pPr>
              <w:pStyle w:val="TAC"/>
              <w:rPr>
                <w:rFonts w:eastAsiaTheme="minorEastAsia" w:cs="Arial"/>
                <w:szCs w:val="18"/>
                <w:lang w:val="en-US" w:eastAsia="zh-CN"/>
              </w:rPr>
            </w:pPr>
            <w:r w:rsidRPr="00C30686">
              <w:rPr>
                <w:rFonts w:eastAsiaTheme="minorEastAsia"/>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4CFF7AEE" w14:textId="77777777" w:rsidR="006F6378" w:rsidRPr="00C30686" w:rsidRDefault="006F6378" w:rsidP="0094020B">
            <w:pPr>
              <w:pStyle w:val="TAC"/>
              <w:rPr>
                <w:rFonts w:eastAsiaTheme="minorEastAsia"/>
                <w:lang w:val="en-US" w:eastAsia="zh-CN" w:bidi="ar"/>
              </w:rPr>
            </w:pPr>
            <w:r w:rsidRPr="00C30686">
              <w:rPr>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001BD2B5"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0</w:t>
            </w:r>
          </w:p>
        </w:tc>
      </w:tr>
      <w:tr w:rsidR="006F6378" w:rsidRPr="00C30686" w14:paraId="548B9F42" w14:textId="77777777" w:rsidTr="004F423A">
        <w:trPr>
          <w:trHeight w:val="29"/>
        </w:trPr>
        <w:tc>
          <w:tcPr>
            <w:tcW w:w="2742" w:type="dxa"/>
            <w:tcBorders>
              <w:top w:val="nil"/>
              <w:left w:val="single" w:sz="4" w:space="0" w:color="auto"/>
              <w:bottom w:val="nil"/>
              <w:right w:val="single" w:sz="4" w:space="0" w:color="auto"/>
            </w:tcBorders>
            <w:vAlign w:val="center"/>
          </w:tcPr>
          <w:p w14:paraId="3025CD95" w14:textId="77777777" w:rsidR="006F6378" w:rsidRPr="00C30686" w:rsidRDefault="006F6378" w:rsidP="0094020B">
            <w:pPr>
              <w:pStyle w:val="TAC"/>
              <w:rPr>
                <w:lang w:val="en-US"/>
              </w:rPr>
            </w:pPr>
          </w:p>
        </w:tc>
        <w:tc>
          <w:tcPr>
            <w:tcW w:w="2785" w:type="dxa"/>
            <w:tcBorders>
              <w:top w:val="nil"/>
              <w:left w:val="single" w:sz="4" w:space="0" w:color="auto"/>
              <w:bottom w:val="nil"/>
              <w:right w:val="single" w:sz="4" w:space="0" w:color="auto"/>
            </w:tcBorders>
            <w:vAlign w:val="center"/>
          </w:tcPr>
          <w:p w14:paraId="354C97C2"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666C405"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3F7AC5CA" w14:textId="77777777" w:rsidR="006F6378" w:rsidRPr="00C30686" w:rsidRDefault="006F6378" w:rsidP="0094020B">
            <w:pPr>
              <w:pStyle w:val="TAC"/>
              <w:rPr>
                <w:rFonts w:eastAsiaTheme="minorEastAsia"/>
                <w:lang w:val="en-US" w:eastAsia="zh-CN" w:bidi="ar"/>
              </w:rPr>
            </w:pPr>
            <w:r w:rsidRPr="00C30686">
              <w:rPr>
                <w:lang w:val="en-US" w:eastAsia="zh-CN" w:bidi="ar"/>
              </w:rPr>
              <w:t>5, 10, 15, 20</w:t>
            </w:r>
          </w:p>
        </w:tc>
        <w:tc>
          <w:tcPr>
            <w:tcW w:w="2445" w:type="dxa"/>
            <w:tcBorders>
              <w:top w:val="nil"/>
              <w:left w:val="single" w:sz="4" w:space="0" w:color="auto"/>
              <w:bottom w:val="nil"/>
              <w:right w:val="single" w:sz="4" w:space="0" w:color="auto"/>
            </w:tcBorders>
            <w:vAlign w:val="center"/>
          </w:tcPr>
          <w:p w14:paraId="6402A548" w14:textId="77777777" w:rsidR="006F6378" w:rsidRPr="00C30686" w:rsidRDefault="006F6378" w:rsidP="0094020B">
            <w:pPr>
              <w:pStyle w:val="TAC"/>
              <w:rPr>
                <w:rFonts w:eastAsiaTheme="minorEastAsia"/>
                <w:lang w:val="en-US" w:eastAsia="zh-CN"/>
              </w:rPr>
            </w:pPr>
          </w:p>
        </w:tc>
      </w:tr>
      <w:tr w:rsidR="006F6378" w:rsidRPr="00C30686" w14:paraId="3F600433"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B699A98" w14:textId="77777777" w:rsidR="006F6378" w:rsidRPr="00C30686" w:rsidRDefault="006F6378" w:rsidP="0094020B">
            <w:pPr>
              <w:pStyle w:val="TAC"/>
              <w:rPr>
                <w:lang w:val="en-US"/>
              </w:rPr>
            </w:pPr>
          </w:p>
        </w:tc>
        <w:tc>
          <w:tcPr>
            <w:tcW w:w="2785" w:type="dxa"/>
            <w:tcBorders>
              <w:top w:val="nil"/>
              <w:left w:val="single" w:sz="4" w:space="0" w:color="auto"/>
              <w:bottom w:val="single" w:sz="4" w:space="0" w:color="auto"/>
              <w:right w:val="single" w:sz="4" w:space="0" w:color="auto"/>
            </w:tcBorders>
            <w:vAlign w:val="center"/>
          </w:tcPr>
          <w:p w14:paraId="6D5C771B"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F52485D"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62AECD82" w14:textId="77777777" w:rsidR="006F6378" w:rsidRPr="00C30686" w:rsidRDefault="006F6378" w:rsidP="0094020B">
            <w:pPr>
              <w:pStyle w:val="TAC"/>
              <w:rPr>
                <w:rFonts w:eastAsiaTheme="minorEastAsia"/>
                <w:lang w:val="en-US" w:eastAsia="zh-CN" w:bidi="ar"/>
              </w:rPr>
            </w:pPr>
            <w:r w:rsidRPr="00C30686">
              <w:rPr>
                <w:lang w:val="en-US" w:eastAsia="zh-CN" w:bidi="ar"/>
              </w:rPr>
              <w:t>CA_n77(3A)_BCS1</w:t>
            </w:r>
          </w:p>
        </w:tc>
        <w:tc>
          <w:tcPr>
            <w:tcW w:w="2445" w:type="dxa"/>
            <w:tcBorders>
              <w:top w:val="nil"/>
              <w:left w:val="single" w:sz="4" w:space="0" w:color="auto"/>
              <w:bottom w:val="single" w:sz="4" w:space="0" w:color="auto"/>
              <w:right w:val="single" w:sz="4" w:space="0" w:color="auto"/>
            </w:tcBorders>
            <w:vAlign w:val="center"/>
          </w:tcPr>
          <w:p w14:paraId="670ED721" w14:textId="77777777" w:rsidR="006F6378" w:rsidRPr="00C30686" w:rsidRDefault="006F6378" w:rsidP="0094020B">
            <w:pPr>
              <w:pStyle w:val="TAC"/>
              <w:rPr>
                <w:rFonts w:eastAsiaTheme="minorEastAsia"/>
                <w:lang w:val="en-US" w:eastAsia="zh-CN"/>
              </w:rPr>
            </w:pPr>
          </w:p>
        </w:tc>
      </w:tr>
      <w:tr w:rsidR="006F6378" w:rsidRPr="00C30686" w14:paraId="6E11B080"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618DF1FD" w14:textId="77777777" w:rsidR="006F6378" w:rsidRPr="00C30686" w:rsidRDefault="006F6378" w:rsidP="0094020B">
            <w:pPr>
              <w:pStyle w:val="TAC"/>
              <w:rPr>
                <w:lang w:val="en-US"/>
              </w:rPr>
            </w:pPr>
            <w:r w:rsidRPr="00C30686">
              <w:rPr>
                <w:rFonts w:eastAsiaTheme="minorEastAsia"/>
                <w:lang w:val="en-US"/>
              </w:rPr>
              <w:t>CA_n66(2A)-n71B-n77A</w:t>
            </w:r>
          </w:p>
        </w:tc>
        <w:tc>
          <w:tcPr>
            <w:tcW w:w="2785" w:type="dxa"/>
            <w:tcBorders>
              <w:top w:val="single" w:sz="4" w:space="0" w:color="auto"/>
              <w:left w:val="single" w:sz="4" w:space="0" w:color="auto"/>
              <w:bottom w:val="nil"/>
              <w:right w:val="single" w:sz="4" w:space="0" w:color="auto"/>
            </w:tcBorders>
            <w:vAlign w:val="center"/>
          </w:tcPr>
          <w:p w14:paraId="1D897278" w14:textId="77777777" w:rsidR="006F6378" w:rsidRPr="00C30686" w:rsidRDefault="006F6378" w:rsidP="0094020B">
            <w:pPr>
              <w:pStyle w:val="TAC"/>
              <w:rPr>
                <w:rFonts w:eastAsiaTheme="minorEastAsia"/>
                <w:lang w:val="en-US"/>
              </w:rPr>
            </w:pPr>
            <w:r w:rsidRPr="00C30686">
              <w:rPr>
                <w:rFonts w:eastAsiaTheme="minorEastAsia"/>
                <w:lang w:val="en-US"/>
              </w:rPr>
              <w:t>CA_n66A-n71A</w:t>
            </w:r>
          </w:p>
          <w:p w14:paraId="3CF92D3A" w14:textId="77777777" w:rsidR="006F6378" w:rsidRPr="00C30686" w:rsidRDefault="006F6378" w:rsidP="0094020B">
            <w:pPr>
              <w:pStyle w:val="TAC"/>
              <w:rPr>
                <w:rFonts w:eastAsiaTheme="minorEastAsia"/>
                <w:lang w:val="en-US"/>
              </w:rPr>
            </w:pPr>
            <w:r w:rsidRPr="00C30686">
              <w:rPr>
                <w:rFonts w:eastAsiaTheme="minorEastAsia"/>
                <w:lang w:val="en-US"/>
              </w:rPr>
              <w:t>CA_n66A-n77A</w:t>
            </w:r>
          </w:p>
          <w:p w14:paraId="3E48D66C" w14:textId="77777777" w:rsidR="006F6378" w:rsidRPr="00C30686" w:rsidRDefault="006F6378" w:rsidP="0094020B">
            <w:pPr>
              <w:pStyle w:val="TAC"/>
              <w:rPr>
                <w:rFonts w:eastAsiaTheme="minorEastAsia"/>
                <w:lang w:val="en-US" w:eastAsia="zh-CN"/>
              </w:rPr>
            </w:pPr>
            <w:r w:rsidRPr="00C30686">
              <w:rPr>
                <w:rFonts w:eastAsiaTheme="minorEastAsia"/>
                <w:lang w:val="en-US"/>
              </w:rPr>
              <w:t>CA_n71A-n77A</w:t>
            </w:r>
          </w:p>
        </w:tc>
        <w:tc>
          <w:tcPr>
            <w:tcW w:w="1259" w:type="dxa"/>
            <w:tcBorders>
              <w:top w:val="single" w:sz="4" w:space="0" w:color="auto"/>
              <w:left w:val="single" w:sz="4" w:space="0" w:color="auto"/>
              <w:bottom w:val="single" w:sz="4" w:space="0" w:color="auto"/>
              <w:right w:val="single" w:sz="4" w:space="0" w:color="auto"/>
            </w:tcBorders>
            <w:vAlign w:val="center"/>
          </w:tcPr>
          <w:p w14:paraId="0B56CA99" w14:textId="77777777" w:rsidR="006F6378" w:rsidRPr="00C30686" w:rsidRDefault="006F6378" w:rsidP="0094020B">
            <w:pPr>
              <w:pStyle w:val="TAC"/>
              <w:rPr>
                <w:rFonts w:eastAsiaTheme="minorEastAsia" w:cs="Arial"/>
                <w:szCs w:val="18"/>
                <w:lang w:val="en-US" w:eastAsia="zh-CN"/>
              </w:rPr>
            </w:pPr>
            <w:r w:rsidRPr="00C30686">
              <w:rPr>
                <w:rFonts w:eastAsiaTheme="minorEastAsia"/>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1BA70F80" w14:textId="77777777" w:rsidR="006F6378" w:rsidRPr="00C30686" w:rsidRDefault="006F6378" w:rsidP="0094020B">
            <w:pPr>
              <w:pStyle w:val="TAC"/>
              <w:rPr>
                <w:lang w:val="en-US" w:eastAsia="zh-CN" w:bidi="ar"/>
              </w:rPr>
            </w:pPr>
            <w:r w:rsidRPr="00C30686">
              <w:rPr>
                <w:rFonts w:eastAsiaTheme="minorEastAsia"/>
                <w:lang w:val="en-US" w:eastAsia="zh-CN" w:bidi="ar"/>
              </w:rPr>
              <w:t>CA_n66(2A)_BCS 4 and 5</w:t>
            </w:r>
          </w:p>
        </w:tc>
        <w:tc>
          <w:tcPr>
            <w:tcW w:w="2445" w:type="dxa"/>
            <w:tcBorders>
              <w:top w:val="single" w:sz="4" w:space="0" w:color="auto"/>
              <w:left w:val="single" w:sz="4" w:space="0" w:color="auto"/>
              <w:bottom w:val="nil"/>
              <w:right w:val="single" w:sz="4" w:space="0" w:color="auto"/>
            </w:tcBorders>
            <w:vAlign w:val="center"/>
          </w:tcPr>
          <w:p w14:paraId="730A52A6"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4 and 5</w:t>
            </w:r>
          </w:p>
        </w:tc>
      </w:tr>
      <w:tr w:rsidR="006F6378" w:rsidRPr="00C30686" w14:paraId="39237593" w14:textId="77777777" w:rsidTr="004F423A">
        <w:trPr>
          <w:trHeight w:val="29"/>
        </w:trPr>
        <w:tc>
          <w:tcPr>
            <w:tcW w:w="2742" w:type="dxa"/>
            <w:tcBorders>
              <w:top w:val="nil"/>
              <w:left w:val="single" w:sz="4" w:space="0" w:color="auto"/>
              <w:bottom w:val="nil"/>
              <w:right w:val="single" w:sz="4" w:space="0" w:color="auto"/>
            </w:tcBorders>
            <w:vAlign w:val="center"/>
          </w:tcPr>
          <w:p w14:paraId="37AD04A1" w14:textId="77777777" w:rsidR="006F6378" w:rsidRPr="00C30686" w:rsidRDefault="006F6378" w:rsidP="0094020B">
            <w:pPr>
              <w:pStyle w:val="TAC"/>
              <w:rPr>
                <w:lang w:val="en-US"/>
              </w:rPr>
            </w:pPr>
          </w:p>
        </w:tc>
        <w:tc>
          <w:tcPr>
            <w:tcW w:w="2785" w:type="dxa"/>
            <w:tcBorders>
              <w:top w:val="nil"/>
              <w:left w:val="single" w:sz="4" w:space="0" w:color="auto"/>
              <w:bottom w:val="nil"/>
              <w:right w:val="single" w:sz="4" w:space="0" w:color="auto"/>
            </w:tcBorders>
            <w:vAlign w:val="center"/>
          </w:tcPr>
          <w:p w14:paraId="03975E26"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61037A1F"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5D70D871" w14:textId="77777777" w:rsidR="006F6378" w:rsidRPr="00C30686" w:rsidRDefault="006F6378" w:rsidP="0094020B">
            <w:pPr>
              <w:pStyle w:val="TAC"/>
              <w:rPr>
                <w:lang w:val="en-US" w:eastAsia="zh-CN" w:bidi="ar"/>
              </w:rPr>
            </w:pPr>
            <w:r w:rsidRPr="00C30686">
              <w:rPr>
                <w:rFonts w:eastAsiaTheme="minorEastAsia"/>
                <w:lang w:val="en-US" w:eastAsia="zh-CN" w:bidi="ar"/>
              </w:rPr>
              <w:t>CA_n71B_BCS 4 and 5</w:t>
            </w:r>
          </w:p>
        </w:tc>
        <w:tc>
          <w:tcPr>
            <w:tcW w:w="2445" w:type="dxa"/>
            <w:tcBorders>
              <w:top w:val="nil"/>
              <w:left w:val="single" w:sz="4" w:space="0" w:color="auto"/>
              <w:bottom w:val="nil"/>
              <w:right w:val="single" w:sz="4" w:space="0" w:color="auto"/>
            </w:tcBorders>
            <w:vAlign w:val="center"/>
          </w:tcPr>
          <w:p w14:paraId="4D2C5771" w14:textId="77777777" w:rsidR="006F6378" w:rsidRPr="00C30686" w:rsidRDefault="006F6378" w:rsidP="0094020B">
            <w:pPr>
              <w:pStyle w:val="TAC"/>
              <w:rPr>
                <w:rFonts w:eastAsiaTheme="minorEastAsia"/>
                <w:lang w:val="en-US" w:eastAsia="zh-CN"/>
              </w:rPr>
            </w:pPr>
          </w:p>
        </w:tc>
      </w:tr>
      <w:tr w:rsidR="006F6378" w:rsidRPr="00C30686" w14:paraId="0E062E1E"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206254FB" w14:textId="77777777" w:rsidR="006F6378" w:rsidRPr="00C30686" w:rsidRDefault="006F6378" w:rsidP="0094020B">
            <w:pPr>
              <w:pStyle w:val="TAC"/>
              <w:rPr>
                <w:lang w:val="en-US"/>
              </w:rPr>
            </w:pPr>
          </w:p>
        </w:tc>
        <w:tc>
          <w:tcPr>
            <w:tcW w:w="2785" w:type="dxa"/>
            <w:tcBorders>
              <w:top w:val="nil"/>
              <w:left w:val="single" w:sz="4" w:space="0" w:color="auto"/>
              <w:bottom w:val="single" w:sz="4" w:space="0" w:color="auto"/>
              <w:right w:val="single" w:sz="4" w:space="0" w:color="auto"/>
            </w:tcBorders>
            <w:vAlign w:val="center"/>
          </w:tcPr>
          <w:p w14:paraId="7762ED15"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92E3EE8"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6E3022EB" w14:textId="77777777" w:rsidR="006F6378" w:rsidRPr="00C30686" w:rsidRDefault="006F6378" w:rsidP="0094020B">
            <w:pPr>
              <w:pStyle w:val="TAC"/>
              <w:rPr>
                <w:lang w:val="en-US" w:eastAsia="zh-CN" w:bidi="ar"/>
              </w:rPr>
            </w:pPr>
            <w:r w:rsidRPr="00C30686">
              <w:rPr>
                <w:rFonts w:eastAsiaTheme="minorEastAsia"/>
                <w:lang w:val="en-US" w:eastAsia="zh-CN" w:bidi="ar"/>
              </w:rPr>
              <w:t>n77 channel bandwidths in Table 5.3.5-1</w:t>
            </w:r>
          </w:p>
        </w:tc>
        <w:tc>
          <w:tcPr>
            <w:tcW w:w="2445" w:type="dxa"/>
            <w:tcBorders>
              <w:top w:val="nil"/>
              <w:left w:val="single" w:sz="4" w:space="0" w:color="auto"/>
              <w:bottom w:val="single" w:sz="4" w:space="0" w:color="auto"/>
              <w:right w:val="single" w:sz="4" w:space="0" w:color="auto"/>
            </w:tcBorders>
            <w:vAlign w:val="center"/>
          </w:tcPr>
          <w:p w14:paraId="47B88D01" w14:textId="77777777" w:rsidR="006F6378" w:rsidRPr="00C30686" w:rsidRDefault="006F6378" w:rsidP="0094020B">
            <w:pPr>
              <w:pStyle w:val="TAC"/>
              <w:rPr>
                <w:rFonts w:eastAsiaTheme="minorEastAsia"/>
                <w:lang w:val="en-US" w:eastAsia="zh-CN"/>
              </w:rPr>
            </w:pPr>
          </w:p>
        </w:tc>
      </w:tr>
      <w:tr w:rsidR="006F6378" w:rsidRPr="00C30686" w14:paraId="1997C40D"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E23E4B5" w14:textId="77777777" w:rsidR="006F6378" w:rsidRPr="00C30686" w:rsidRDefault="006F6378" w:rsidP="0094020B">
            <w:pPr>
              <w:pStyle w:val="TAC"/>
              <w:rPr>
                <w:lang w:val="en-US"/>
              </w:rPr>
            </w:pPr>
            <w:r w:rsidRPr="00C30686">
              <w:rPr>
                <w:rFonts w:eastAsiaTheme="minorEastAsia"/>
                <w:lang w:val="en-US"/>
              </w:rPr>
              <w:t>CA_n66(2A)-n71(2A)-n77A</w:t>
            </w:r>
          </w:p>
        </w:tc>
        <w:tc>
          <w:tcPr>
            <w:tcW w:w="2785" w:type="dxa"/>
            <w:tcBorders>
              <w:top w:val="single" w:sz="4" w:space="0" w:color="auto"/>
              <w:left w:val="single" w:sz="4" w:space="0" w:color="auto"/>
              <w:bottom w:val="nil"/>
              <w:right w:val="single" w:sz="4" w:space="0" w:color="auto"/>
            </w:tcBorders>
            <w:vAlign w:val="center"/>
          </w:tcPr>
          <w:p w14:paraId="6209A2E2" w14:textId="77777777" w:rsidR="006F6378" w:rsidRPr="00C30686" w:rsidRDefault="006F6378" w:rsidP="0094020B">
            <w:pPr>
              <w:pStyle w:val="TAC"/>
              <w:rPr>
                <w:rFonts w:eastAsiaTheme="minorEastAsia"/>
                <w:lang w:val="en-US"/>
              </w:rPr>
            </w:pPr>
            <w:r w:rsidRPr="00C30686">
              <w:rPr>
                <w:rFonts w:eastAsiaTheme="minorEastAsia"/>
                <w:lang w:val="en-US"/>
              </w:rPr>
              <w:t>CA_n66A-n71A</w:t>
            </w:r>
          </w:p>
          <w:p w14:paraId="26BA9B9C" w14:textId="77777777" w:rsidR="006F6378" w:rsidRPr="00C30686" w:rsidRDefault="006F6378" w:rsidP="0094020B">
            <w:pPr>
              <w:pStyle w:val="TAC"/>
              <w:rPr>
                <w:rFonts w:eastAsiaTheme="minorEastAsia"/>
                <w:lang w:val="en-US"/>
              </w:rPr>
            </w:pPr>
            <w:r w:rsidRPr="00C30686">
              <w:rPr>
                <w:rFonts w:eastAsiaTheme="minorEastAsia"/>
                <w:lang w:val="en-US"/>
              </w:rPr>
              <w:t>CA_n66A-n77A</w:t>
            </w:r>
          </w:p>
          <w:p w14:paraId="5FF06B8A" w14:textId="77777777" w:rsidR="006F6378" w:rsidRPr="00C30686" w:rsidRDefault="006F6378" w:rsidP="0094020B">
            <w:pPr>
              <w:pStyle w:val="TAC"/>
              <w:rPr>
                <w:rFonts w:eastAsiaTheme="minorEastAsia"/>
                <w:lang w:val="en-US" w:eastAsia="zh-CN"/>
              </w:rPr>
            </w:pPr>
            <w:r w:rsidRPr="00C30686">
              <w:rPr>
                <w:rFonts w:eastAsiaTheme="minorEastAsia"/>
                <w:lang w:val="en-US"/>
              </w:rPr>
              <w:t>CA_n71A-n77A</w:t>
            </w:r>
          </w:p>
        </w:tc>
        <w:tc>
          <w:tcPr>
            <w:tcW w:w="1259" w:type="dxa"/>
            <w:tcBorders>
              <w:top w:val="single" w:sz="4" w:space="0" w:color="auto"/>
              <w:left w:val="single" w:sz="4" w:space="0" w:color="auto"/>
              <w:bottom w:val="single" w:sz="4" w:space="0" w:color="auto"/>
              <w:right w:val="single" w:sz="4" w:space="0" w:color="auto"/>
            </w:tcBorders>
            <w:vAlign w:val="center"/>
          </w:tcPr>
          <w:p w14:paraId="255A6BFE" w14:textId="77777777" w:rsidR="006F6378" w:rsidRPr="00C30686" w:rsidRDefault="006F6378" w:rsidP="0094020B">
            <w:pPr>
              <w:pStyle w:val="TAC"/>
              <w:rPr>
                <w:rFonts w:eastAsiaTheme="minorEastAsia" w:cs="Arial"/>
                <w:szCs w:val="18"/>
                <w:lang w:val="en-US" w:eastAsia="zh-CN"/>
              </w:rPr>
            </w:pPr>
            <w:r w:rsidRPr="00C30686">
              <w:rPr>
                <w:rFonts w:eastAsiaTheme="minorEastAsia"/>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18EDC777" w14:textId="77777777" w:rsidR="006F6378" w:rsidRPr="00C30686" w:rsidRDefault="006F6378" w:rsidP="0094020B">
            <w:pPr>
              <w:pStyle w:val="TAC"/>
              <w:rPr>
                <w:lang w:val="en-US" w:eastAsia="zh-CN" w:bidi="ar"/>
              </w:rPr>
            </w:pPr>
            <w:r w:rsidRPr="00C30686">
              <w:rPr>
                <w:rFonts w:eastAsiaTheme="minorEastAsia"/>
                <w:lang w:val="en-US" w:eastAsia="zh-CN" w:bidi="ar"/>
              </w:rPr>
              <w:t>CA_n66(2A)_BCS 4 and 5</w:t>
            </w:r>
          </w:p>
        </w:tc>
        <w:tc>
          <w:tcPr>
            <w:tcW w:w="2445" w:type="dxa"/>
            <w:tcBorders>
              <w:top w:val="single" w:sz="4" w:space="0" w:color="auto"/>
              <w:left w:val="single" w:sz="4" w:space="0" w:color="auto"/>
              <w:bottom w:val="nil"/>
              <w:right w:val="single" w:sz="4" w:space="0" w:color="auto"/>
            </w:tcBorders>
            <w:vAlign w:val="center"/>
          </w:tcPr>
          <w:p w14:paraId="7509F20D" w14:textId="77777777" w:rsidR="006F6378" w:rsidRPr="00C30686" w:rsidRDefault="006F6378" w:rsidP="0094020B">
            <w:pPr>
              <w:pStyle w:val="TAC"/>
              <w:rPr>
                <w:rFonts w:eastAsiaTheme="minorEastAsia"/>
                <w:lang w:val="en-US" w:eastAsia="zh-CN"/>
              </w:rPr>
            </w:pPr>
            <w:r w:rsidRPr="00C30686">
              <w:rPr>
                <w:rFonts w:eastAsiaTheme="minorEastAsia"/>
                <w:lang w:val="en-US" w:eastAsia="zh-CN"/>
              </w:rPr>
              <w:t>4 and 5</w:t>
            </w:r>
          </w:p>
        </w:tc>
      </w:tr>
      <w:tr w:rsidR="006F6378" w:rsidRPr="00C30686" w14:paraId="50A54550" w14:textId="77777777" w:rsidTr="004F423A">
        <w:trPr>
          <w:trHeight w:val="29"/>
        </w:trPr>
        <w:tc>
          <w:tcPr>
            <w:tcW w:w="2742" w:type="dxa"/>
            <w:tcBorders>
              <w:top w:val="nil"/>
              <w:left w:val="single" w:sz="4" w:space="0" w:color="auto"/>
              <w:bottom w:val="nil"/>
              <w:right w:val="single" w:sz="4" w:space="0" w:color="auto"/>
            </w:tcBorders>
            <w:vAlign w:val="center"/>
          </w:tcPr>
          <w:p w14:paraId="6E48ECC7" w14:textId="77777777" w:rsidR="006F6378" w:rsidRPr="00C30686" w:rsidRDefault="006F6378" w:rsidP="0094020B">
            <w:pPr>
              <w:pStyle w:val="TAC"/>
              <w:rPr>
                <w:lang w:val="en-US"/>
              </w:rPr>
            </w:pPr>
          </w:p>
        </w:tc>
        <w:tc>
          <w:tcPr>
            <w:tcW w:w="2785" w:type="dxa"/>
            <w:tcBorders>
              <w:top w:val="nil"/>
              <w:left w:val="single" w:sz="4" w:space="0" w:color="auto"/>
              <w:bottom w:val="nil"/>
              <w:right w:val="single" w:sz="4" w:space="0" w:color="auto"/>
            </w:tcBorders>
            <w:vAlign w:val="center"/>
          </w:tcPr>
          <w:p w14:paraId="7EB0881F"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55631AF3"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560DC8B3" w14:textId="77777777" w:rsidR="006F6378" w:rsidRPr="00C30686" w:rsidRDefault="006F6378" w:rsidP="0094020B">
            <w:pPr>
              <w:pStyle w:val="TAC"/>
              <w:rPr>
                <w:lang w:val="en-US" w:eastAsia="zh-CN" w:bidi="ar"/>
              </w:rPr>
            </w:pPr>
            <w:r w:rsidRPr="00C30686">
              <w:rPr>
                <w:rFonts w:eastAsiaTheme="minorEastAsia"/>
                <w:lang w:val="en-US" w:eastAsia="zh-CN" w:bidi="ar"/>
              </w:rPr>
              <w:t>CA_n71(2A)_BCS 4 and 5</w:t>
            </w:r>
          </w:p>
        </w:tc>
        <w:tc>
          <w:tcPr>
            <w:tcW w:w="2445" w:type="dxa"/>
            <w:tcBorders>
              <w:top w:val="nil"/>
              <w:left w:val="single" w:sz="4" w:space="0" w:color="auto"/>
              <w:bottom w:val="nil"/>
              <w:right w:val="single" w:sz="4" w:space="0" w:color="auto"/>
            </w:tcBorders>
            <w:vAlign w:val="center"/>
          </w:tcPr>
          <w:p w14:paraId="69D94E7F" w14:textId="77777777" w:rsidR="006F6378" w:rsidRPr="00C30686" w:rsidRDefault="006F6378" w:rsidP="0094020B">
            <w:pPr>
              <w:pStyle w:val="TAC"/>
              <w:rPr>
                <w:rFonts w:eastAsiaTheme="minorEastAsia"/>
                <w:lang w:val="en-US" w:eastAsia="zh-CN"/>
              </w:rPr>
            </w:pPr>
          </w:p>
        </w:tc>
      </w:tr>
      <w:tr w:rsidR="006F6378" w:rsidRPr="00C30686" w14:paraId="1C52F566"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6F60EC78" w14:textId="77777777" w:rsidR="006F6378" w:rsidRPr="00C30686" w:rsidRDefault="006F6378" w:rsidP="0094020B">
            <w:pPr>
              <w:pStyle w:val="TAC"/>
              <w:rPr>
                <w:lang w:val="en-US"/>
              </w:rPr>
            </w:pPr>
          </w:p>
        </w:tc>
        <w:tc>
          <w:tcPr>
            <w:tcW w:w="2785" w:type="dxa"/>
            <w:tcBorders>
              <w:top w:val="nil"/>
              <w:left w:val="single" w:sz="4" w:space="0" w:color="auto"/>
              <w:bottom w:val="single" w:sz="4" w:space="0" w:color="auto"/>
              <w:right w:val="single" w:sz="4" w:space="0" w:color="auto"/>
            </w:tcBorders>
            <w:vAlign w:val="center"/>
          </w:tcPr>
          <w:p w14:paraId="745CB2B3" w14:textId="77777777" w:rsidR="006F6378" w:rsidRPr="00C30686" w:rsidRDefault="006F6378" w:rsidP="0094020B">
            <w:pPr>
              <w:pStyle w:val="TAC"/>
              <w:rPr>
                <w:rFonts w:eastAsiaTheme="minorEastAsia"/>
                <w:lang w:val="en-US"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234067A7" w14:textId="77777777" w:rsidR="006F6378" w:rsidRPr="00C30686" w:rsidRDefault="006F6378" w:rsidP="0094020B">
            <w:pPr>
              <w:pStyle w:val="TAC"/>
              <w:rPr>
                <w:rFonts w:eastAsiaTheme="minorEastAsia" w:cs="Arial"/>
                <w:szCs w:val="18"/>
                <w:lang w:val="en-US" w:eastAsia="zh-CN"/>
              </w:rPr>
            </w:pPr>
            <w:r w:rsidRPr="00C30686">
              <w:rPr>
                <w:rFonts w:eastAsiaTheme="minorEastAsia" w:cs="Arial"/>
                <w:szCs w:val="18"/>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78D5376C" w14:textId="77777777" w:rsidR="006F6378" w:rsidRPr="00C30686" w:rsidRDefault="006F6378" w:rsidP="0094020B">
            <w:pPr>
              <w:pStyle w:val="TAC"/>
              <w:rPr>
                <w:lang w:val="en-US" w:eastAsia="zh-CN" w:bidi="ar"/>
              </w:rPr>
            </w:pPr>
            <w:r w:rsidRPr="00C30686">
              <w:rPr>
                <w:rFonts w:eastAsiaTheme="minorEastAsia"/>
                <w:lang w:val="en-US" w:eastAsia="zh-CN" w:bidi="ar"/>
              </w:rPr>
              <w:t>n77 channel bandwidths in Table 5.3.5-1</w:t>
            </w:r>
          </w:p>
        </w:tc>
        <w:tc>
          <w:tcPr>
            <w:tcW w:w="2445" w:type="dxa"/>
            <w:tcBorders>
              <w:top w:val="nil"/>
              <w:left w:val="single" w:sz="4" w:space="0" w:color="auto"/>
              <w:bottom w:val="single" w:sz="4" w:space="0" w:color="auto"/>
              <w:right w:val="single" w:sz="4" w:space="0" w:color="auto"/>
            </w:tcBorders>
            <w:vAlign w:val="center"/>
          </w:tcPr>
          <w:p w14:paraId="26BC2E8F" w14:textId="77777777" w:rsidR="006F6378" w:rsidRPr="00C30686" w:rsidRDefault="006F6378" w:rsidP="0094020B">
            <w:pPr>
              <w:pStyle w:val="TAC"/>
              <w:rPr>
                <w:rFonts w:eastAsiaTheme="minorEastAsia"/>
                <w:lang w:val="en-US" w:eastAsia="zh-CN"/>
              </w:rPr>
            </w:pPr>
          </w:p>
        </w:tc>
      </w:tr>
      <w:tr w:rsidR="006F6378" w:rsidRPr="00C30686" w14:paraId="5040974F"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59D0E8A" w14:textId="77777777" w:rsidR="006F6378" w:rsidRPr="00C30686" w:rsidRDefault="006F6378" w:rsidP="0094020B">
            <w:pPr>
              <w:pStyle w:val="TAC"/>
              <w:rPr>
                <w:kern w:val="2"/>
                <w:szCs w:val="22"/>
                <w:lang w:val="en-US"/>
              </w:rPr>
            </w:pPr>
            <w:r w:rsidRPr="00C30686">
              <w:rPr>
                <w:kern w:val="2"/>
                <w:szCs w:val="22"/>
                <w:lang w:val="en-US"/>
              </w:rPr>
              <w:t>CA_n66(2A)-n71A-n77(2A)</w:t>
            </w:r>
          </w:p>
        </w:tc>
        <w:tc>
          <w:tcPr>
            <w:tcW w:w="2785" w:type="dxa"/>
            <w:tcBorders>
              <w:top w:val="single" w:sz="4" w:space="0" w:color="auto"/>
              <w:left w:val="single" w:sz="4" w:space="0" w:color="auto"/>
              <w:bottom w:val="nil"/>
              <w:right w:val="single" w:sz="4" w:space="0" w:color="auto"/>
            </w:tcBorders>
            <w:vAlign w:val="center"/>
          </w:tcPr>
          <w:p w14:paraId="65439EB8" w14:textId="77777777" w:rsidR="006F6378" w:rsidRPr="00C30686" w:rsidRDefault="006F6378" w:rsidP="0094020B">
            <w:pPr>
              <w:pStyle w:val="TAC"/>
              <w:rPr>
                <w:kern w:val="2"/>
                <w:szCs w:val="22"/>
                <w:lang w:val="en-US"/>
              </w:rPr>
            </w:pPr>
            <w:r w:rsidRPr="00C30686">
              <w:rPr>
                <w:kern w:val="2"/>
                <w:szCs w:val="22"/>
                <w:lang w:val="en-US"/>
              </w:rPr>
              <w:t>CA_n66A-n71A</w:t>
            </w:r>
          </w:p>
          <w:p w14:paraId="6E2CE9D5" w14:textId="77777777" w:rsidR="006F6378" w:rsidRPr="00C30686" w:rsidRDefault="006F6378" w:rsidP="0094020B">
            <w:pPr>
              <w:pStyle w:val="TAC"/>
              <w:rPr>
                <w:kern w:val="2"/>
                <w:szCs w:val="22"/>
                <w:lang w:val="en-US"/>
              </w:rPr>
            </w:pPr>
            <w:r w:rsidRPr="00C30686">
              <w:rPr>
                <w:kern w:val="2"/>
                <w:szCs w:val="22"/>
                <w:lang w:val="en-US"/>
              </w:rPr>
              <w:t>CA_n66A-n77A</w:t>
            </w:r>
          </w:p>
          <w:p w14:paraId="4C138D49" w14:textId="77777777" w:rsidR="006F6378" w:rsidRPr="00C30686" w:rsidRDefault="006F6378" w:rsidP="0094020B">
            <w:pPr>
              <w:pStyle w:val="TAC"/>
              <w:rPr>
                <w:kern w:val="2"/>
                <w:szCs w:val="22"/>
                <w:lang w:val="en-US"/>
              </w:rPr>
            </w:pPr>
            <w:r w:rsidRPr="00C30686">
              <w:rPr>
                <w:kern w:val="2"/>
                <w:szCs w:val="22"/>
                <w:lang w:val="en-US"/>
              </w:rPr>
              <w:t>CA_n71A-n77A</w:t>
            </w:r>
          </w:p>
        </w:tc>
        <w:tc>
          <w:tcPr>
            <w:tcW w:w="1259" w:type="dxa"/>
            <w:tcBorders>
              <w:top w:val="single" w:sz="4" w:space="0" w:color="auto"/>
              <w:left w:val="single" w:sz="4" w:space="0" w:color="auto"/>
              <w:bottom w:val="single" w:sz="4" w:space="0" w:color="auto"/>
              <w:right w:val="single" w:sz="4" w:space="0" w:color="auto"/>
            </w:tcBorders>
            <w:vAlign w:val="center"/>
          </w:tcPr>
          <w:p w14:paraId="251FFB91" w14:textId="77777777" w:rsidR="006F6378" w:rsidRPr="00C30686" w:rsidRDefault="006F6378" w:rsidP="0094020B">
            <w:pPr>
              <w:pStyle w:val="TAC"/>
              <w:rPr>
                <w:kern w:val="2"/>
                <w:szCs w:val="22"/>
                <w:lang w:val="en-US"/>
              </w:rPr>
            </w:pPr>
            <w:r w:rsidRPr="00C30686">
              <w:rPr>
                <w:kern w:val="2"/>
                <w:szCs w:val="22"/>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5702BF8B"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CA_n66(2A)_BCS1</w:t>
            </w:r>
          </w:p>
        </w:tc>
        <w:tc>
          <w:tcPr>
            <w:tcW w:w="2445" w:type="dxa"/>
            <w:tcBorders>
              <w:top w:val="single" w:sz="4" w:space="0" w:color="auto"/>
              <w:left w:val="single" w:sz="4" w:space="0" w:color="auto"/>
              <w:bottom w:val="nil"/>
              <w:right w:val="single" w:sz="4" w:space="0" w:color="auto"/>
            </w:tcBorders>
            <w:vAlign w:val="center"/>
          </w:tcPr>
          <w:p w14:paraId="1F7B177B"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53ADF10B" w14:textId="77777777" w:rsidTr="004F423A">
        <w:trPr>
          <w:trHeight w:val="29"/>
        </w:trPr>
        <w:tc>
          <w:tcPr>
            <w:tcW w:w="2742" w:type="dxa"/>
            <w:tcBorders>
              <w:top w:val="nil"/>
              <w:left w:val="single" w:sz="4" w:space="0" w:color="auto"/>
              <w:bottom w:val="nil"/>
              <w:right w:val="single" w:sz="4" w:space="0" w:color="auto"/>
            </w:tcBorders>
            <w:vAlign w:val="center"/>
          </w:tcPr>
          <w:p w14:paraId="58F9926E" w14:textId="77777777" w:rsidR="006F6378" w:rsidRPr="00C30686" w:rsidRDefault="006F6378" w:rsidP="0094020B">
            <w:pPr>
              <w:pStyle w:val="TAC"/>
              <w:rPr>
                <w:lang w:val="en-US"/>
              </w:rPr>
            </w:pPr>
          </w:p>
        </w:tc>
        <w:tc>
          <w:tcPr>
            <w:tcW w:w="2785" w:type="dxa"/>
            <w:tcBorders>
              <w:top w:val="nil"/>
              <w:left w:val="single" w:sz="4" w:space="0" w:color="auto"/>
              <w:bottom w:val="nil"/>
              <w:right w:val="single" w:sz="4" w:space="0" w:color="auto"/>
            </w:tcBorders>
            <w:vAlign w:val="center"/>
          </w:tcPr>
          <w:p w14:paraId="797372E7" w14:textId="77777777" w:rsidR="006F6378" w:rsidRPr="00C30686" w:rsidRDefault="006F6378" w:rsidP="0094020B">
            <w:pPr>
              <w:pStyle w:val="TAC"/>
              <w:rPr>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5D0C0C2A" w14:textId="77777777" w:rsidR="006F6378" w:rsidRPr="00C30686" w:rsidRDefault="006F6378" w:rsidP="0094020B">
            <w:pPr>
              <w:pStyle w:val="TAC"/>
              <w:rPr>
                <w:kern w:val="2"/>
                <w:szCs w:val="22"/>
                <w:lang w:val="en-US"/>
              </w:rPr>
            </w:pPr>
            <w:r w:rsidRPr="00C30686">
              <w:rPr>
                <w:kern w:val="2"/>
                <w:szCs w:val="22"/>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323B9807"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5, 10, 15, 20</w:t>
            </w:r>
          </w:p>
        </w:tc>
        <w:tc>
          <w:tcPr>
            <w:tcW w:w="2445" w:type="dxa"/>
            <w:tcBorders>
              <w:top w:val="nil"/>
              <w:left w:val="single" w:sz="4" w:space="0" w:color="auto"/>
              <w:bottom w:val="nil"/>
              <w:right w:val="single" w:sz="4" w:space="0" w:color="auto"/>
            </w:tcBorders>
            <w:vAlign w:val="center"/>
          </w:tcPr>
          <w:p w14:paraId="3344062E" w14:textId="77777777" w:rsidR="006F6378" w:rsidRPr="00C30686" w:rsidRDefault="006F6378" w:rsidP="0094020B">
            <w:pPr>
              <w:pStyle w:val="TAC"/>
              <w:rPr>
                <w:kern w:val="2"/>
                <w:szCs w:val="22"/>
                <w:lang w:val="en-US" w:eastAsia="zh-CN"/>
              </w:rPr>
            </w:pPr>
          </w:p>
        </w:tc>
      </w:tr>
      <w:tr w:rsidR="006F6378" w:rsidRPr="00C30686" w14:paraId="421FBB48" w14:textId="77777777" w:rsidTr="004F423A">
        <w:trPr>
          <w:trHeight w:val="29"/>
        </w:trPr>
        <w:tc>
          <w:tcPr>
            <w:tcW w:w="2742" w:type="dxa"/>
            <w:tcBorders>
              <w:top w:val="nil"/>
              <w:left w:val="single" w:sz="4" w:space="0" w:color="auto"/>
              <w:bottom w:val="nil"/>
              <w:right w:val="single" w:sz="4" w:space="0" w:color="auto"/>
            </w:tcBorders>
            <w:vAlign w:val="center"/>
          </w:tcPr>
          <w:p w14:paraId="53052722" w14:textId="77777777" w:rsidR="006F6378" w:rsidRPr="00C30686" w:rsidRDefault="006F6378" w:rsidP="0094020B">
            <w:pPr>
              <w:pStyle w:val="TAC"/>
              <w:rPr>
                <w:lang w:val="en-US"/>
              </w:rPr>
            </w:pPr>
          </w:p>
        </w:tc>
        <w:tc>
          <w:tcPr>
            <w:tcW w:w="2785" w:type="dxa"/>
            <w:tcBorders>
              <w:top w:val="nil"/>
              <w:left w:val="single" w:sz="4" w:space="0" w:color="auto"/>
              <w:bottom w:val="single" w:sz="4" w:space="0" w:color="auto"/>
              <w:right w:val="single" w:sz="4" w:space="0" w:color="auto"/>
            </w:tcBorders>
            <w:vAlign w:val="center"/>
          </w:tcPr>
          <w:p w14:paraId="07BB3206" w14:textId="77777777" w:rsidR="006F6378" w:rsidRPr="00C30686" w:rsidRDefault="006F6378" w:rsidP="0094020B">
            <w:pPr>
              <w:pStyle w:val="TAC"/>
              <w:rPr>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37ACE85" w14:textId="77777777" w:rsidR="006F6378" w:rsidRPr="00C30686" w:rsidRDefault="006F6378" w:rsidP="0094020B">
            <w:pPr>
              <w:pStyle w:val="TAC"/>
              <w:rPr>
                <w:kern w:val="2"/>
                <w:szCs w:val="22"/>
                <w:lang w:val="en-US"/>
              </w:rPr>
            </w:pPr>
            <w:r w:rsidRPr="00C30686">
              <w:rPr>
                <w:kern w:val="2"/>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0951A2F4"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CA_n77(2A)_BCS1</w:t>
            </w:r>
          </w:p>
        </w:tc>
        <w:tc>
          <w:tcPr>
            <w:tcW w:w="2445" w:type="dxa"/>
            <w:tcBorders>
              <w:top w:val="nil"/>
              <w:left w:val="single" w:sz="4" w:space="0" w:color="auto"/>
              <w:bottom w:val="single" w:sz="4" w:space="0" w:color="auto"/>
              <w:right w:val="single" w:sz="4" w:space="0" w:color="auto"/>
            </w:tcBorders>
            <w:vAlign w:val="center"/>
          </w:tcPr>
          <w:p w14:paraId="1BE52DEE" w14:textId="77777777" w:rsidR="006F6378" w:rsidRPr="00C30686" w:rsidRDefault="006F6378" w:rsidP="0094020B">
            <w:pPr>
              <w:pStyle w:val="TAC"/>
              <w:rPr>
                <w:kern w:val="2"/>
                <w:szCs w:val="22"/>
                <w:lang w:val="en-US" w:eastAsia="zh-CN"/>
              </w:rPr>
            </w:pPr>
          </w:p>
        </w:tc>
      </w:tr>
      <w:tr w:rsidR="006F6378" w:rsidRPr="00C30686" w14:paraId="74D361A2" w14:textId="77777777" w:rsidTr="004F423A">
        <w:trPr>
          <w:trHeight w:val="29"/>
        </w:trPr>
        <w:tc>
          <w:tcPr>
            <w:tcW w:w="2742" w:type="dxa"/>
            <w:tcBorders>
              <w:top w:val="nil"/>
              <w:left w:val="single" w:sz="4" w:space="0" w:color="auto"/>
              <w:bottom w:val="nil"/>
              <w:right w:val="single" w:sz="4" w:space="0" w:color="auto"/>
            </w:tcBorders>
            <w:vAlign w:val="center"/>
          </w:tcPr>
          <w:p w14:paraId="56609F5B" w14:textId="77777777" w:rsidR="006F6378" w:rsidRPr="00C30686" w:rsidRDefault="006F6378" w:rsidP="0094020B">
            <w:pPr>
              <w:pStyle w:val="TAC"/>
              <w:rPr>
                <w:lang w:val="en-US"/>
              </w:rPr>
            </w:pPr>
          </w:p>
        </w:tc>
        <w:tc>
          <w:tcPr>
            <w:tcW w:w="2785" w:type="dxa"/>
            <w:tcBorders>
              <w:top w:val="single" w:sz="4" w:space="0" w:color="auto"/>
              <w:left w:val="single" w:sz="4" w:space="0" w:color="auto"/>
              <w:bottom w:val="nil"/>
              <w:right w:val="single" w:sz="4" w:space="0" w:color="auto"/>
            </w:tcBorders>
            <w:vAlign w:val="center"/>
          </w:tcPr>
          <w:p w14:paraId="53CE5CF8" w14:textId="77777777" w:rsidR="006F6378" w:rsidRPr="00C30686" w:rsidRDefault="006F6378" w:rsidP="0094020B">
            <w:pPr>
              <w:pStyle w:val="TAC"/>
              <w:rPr>
                <w:lang w:val="en-US"/>
              </w:rPr>
            </w:pPr>
            <w:r w:rsidRPr="00C30686">
              <w:rPr>
                <w:lang w:val="en-US"/>
              </w:rPr>
              <w:t>CA_n66A-n71A</w:t>
            </w:r>
          </w:p>
          <w:p w14:paraId="2ED17A0D" w14:textId="77777777" w:rsidR="006F6378" w:rsidRPr="00C30686" w:rsidRDefault="006F6378" w:rsidP="0094020B">
            <w:pPr>
              <w:pStyle w:val="TAC"/>
              <w:rPr>
                <w:lang w:val="en-US"/>
              </w:rPr>
            </w:pPr>
            <w:r w:rsidRPr="00C30686">
              <w:rPr>
                <w:lang w:val="en-US"/>
              </w:rPr>
              <w:t>CA_n66A-n77A</w:t>
            </w:r>
          </w:p>
          <w:p w14:paraId="3544040A" w14:textId="77777777" w:rsidR="006F6378" w:rsidRPr="00C30686" w:rsidRDefault="006F6378" w:rsidP="0094020B">
            <w:pPr>
              <w:pStyle w:val="TAC"/>
              <w:rPr>
                <w:lang w:val="en-US"/>
              </w:rPr>
            </w:pPr>
            <w:r w:rsidRPr="00C30686">
              <w:rPr>
                <w:lang w:val="en-US"/>
              </w:rPr>
              <w:t>CA_n71A-n77A</w:t>
            </w:r>
          </w:p>
        </w:tc>
        <w:tc>
          <w:tcPr>
            <w:tcW w:w="1259" w:type="dxa"/>
            <w:tcBorders>
              <w:top w:val="single" w:sz="4" w:space="0" w:color="auto"/>
              <w:left w:val="single" w:sz="4" w:space="0" w:color="auto"/>
              <w:bottom w:val="single" w:sz="4" w:space="0" w:color="auto"/>
              <w:right w:val="single" w:sz="4" w:space="0" w:color="auto"/>
            </w:tcBorders>
            <w:vAlign w:val="center"/>
          </w:tcPr>
          <w:p w14:paraId="0D5BB9C5" w14:textId="77777777" w:rsidR="006F6378" w:rsidRPr="00C30686" w:rsidRDefault="006F6378" w:rsidP="0094020B">
            <w:pPr>
              <w:pStyle w:val="TAC"/>
              <w:rPr>
                <w:kern w:val="2"/>
                <w:szCs w:val="22"/>
                <w:lang w:val="en-US"/>
              </w:rPr>
            </w:pPr>
            <w:r w:rsidRPr="00C30686">
              <w:rPr>
                <w:kern w:val="2"/>
                <w:szCs w:val="22"/>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12F26EA5" w14:textId="77777777" w:rsidR="006F6378" w:rsidRPr="00C30686" w:rsidRDefault="006F6378" w:rsidP="0094020B">
            <w:pPr>
              <w:pStyle w:val="TAC"/>
              <w:rPr>
                <w:lang w:val="en-US" w:eastAsia="zh-CN" w:bidi="ar"/>
              </w:rPr>
            </w:pPr>
            <w:r w:rsidRPr="00C30686">
              <w:rPr>
                <w:lang w:val="en-US" w:eastAsia="zh-CN" w:bidi="ar"/>
              </w:rPr>
              <w:t>CA_n66(2A) BCS 4 and 5</w:t>
            </w:r>
          </w:p>
        </w:tc>
        <w:tc>
          <w:tcPr>
            <w:tcW w:w="2445" w:type="dxa"/>
            <w:tcBorders>
              <w:top w:val="single" w:sz="4" w:space="0" w:color="auto"/>
              <w:left w:val="single" w:sz="4" w:space="0" w:color="auto"/>
              <w:bottom w:val="nil"/>
              <w:right w:val="single" w:sz="4" w:space="0" w:color="auto"/>
            </w:tcBorders>
            <w:vAlign w:val="center"/>
          </w:tcPr>
          <w:p w14:paraId="798B6CA1" w14:textId="77777777" w:rsidR="006F6378" w:rsidRPr="00C30686" w:rsidRDefault="006F6378" w:rsidP="0094020B">
            <w:pPr>
              <w:pStyle w:val="TAC"/>
              <w:rPr>
                <w:kern w:val="2"/>
                <w:szCs w:val="22"/>
                <w:lang w:val="en-US" w:eastAsia="zh-CN"/>
              </w:rPr>
            </w:pPr>
            <w:r w:rsidRPr="00C30686">
              <w:rPr>
                <w:kern w:val="2"/>
                <w:szCs w:val="22"/>
                <w:lang w:val="en-US" w:eastAsia="zh-CN"/>
              </w:rPr>
              <w:t>4 and 5</w:t>
            </w:r>
          </w:p>
        </w:tc>
      </w:tr>
      <w:tr w:rsidR="006F6378" w:rsidRPr="00C30686" w14:paraId="1168DA35" w14:textId="77777777" w:rsidTr="004F423A">
        <w:trPr>
          <w:trHeight w:val="29"/>
        </w:trPr>
        <w:tc>
          <w:tcPr>
            <w:tcW w:w="2742" w:type="dxa"/>
            <w:tcBorders>
              <w:top w:val="nil"/>
              <w:left w:val="single" w:sz="4" w:space="0" w:color="auto"/>
              <w:bottom w:val="nil"/>
              <w:right w:val="single" w:sz="4" w:space="0" w:color="auto"/>
            </w:tcBorders>
            <w:vAlign w:val="center"/>
          </w:tcPr>
          <w:p w14:paraId="6C557B82" w14:textId="77777777" w:rsidR="006F6378" w:rsidRPr="00C30686" w:rsidRDefault="006F6378" w:rsidP="0094020B">
            <w:pPr>
              <w:pStyle w:val="TAC"/>
              <w:rPr>
                <w:lang w:val="en-US"/>
              </w:rPr>
            </w:pPr>
          </w:p>
        </w:tc>
        <w:tc>
          <w:tcPr>
            <w:tcW w:w="2785" w:type="dxa"/>
            <w:tcBorders>
              <w:top w:val="nil"/>
              <w:left w:val="single" w:sz="4" w:space="0" w:color="auto"/>
              <w:bottom w:val="nil"/>
              <w:right w:val="single" w:sz="4" w:space="0" w:color="auto"/>
            </w:tcBorders>
            <w:vAlign w:val="center"/>
          </w:tcPr>
          <w:p w14:paraId="26702D94" w14:textId="77777777" w:rsidR="006F6378" w:rsidRPr="00C30686" w:rsidRDefault="006F6378" w:rsidP="0094020B">
            <w:pPr>
              <w:pStyle w:val="TAC"/>
              <w:rPr>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8914A47" w14:textId="77777777" w:rsidR="006F6378" w:rsidRPr="00C30686" w:rsidRDefault="006F6378" w:rsidP="0094020B">
            <w:pPr>
              <w:pStyle w:val="TAC"/>
              <w:rPr>
                <w:kern w:val="2"/>
                <w:szCs w:val="22"/>
                <w:lang w:val="en-US"/>
              </w:rPr>
            </w:pPr>
            <w:r w:rsidRPr="00C30686">
              <w:rPr>
                <w:rFonts w:cs="Arial"/>
                <w:kern w:val="2"/>
                <w:szCs w:val="18"/>
                <w:lang w:val="en-US" w:eastAsia="zh-CN"/>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38DB5285" w14:textId="77777777" w:rsidR="006F6378" w:rsidRPr="00C30686" w:rsidRDefault="006F6378" w:rsidP="0094020B">
            <w:pPr>
              <w:pStyle w:val="TAC"/>
              <w:rPr>
                <w:lang w:val="en-US" w:eastAsia="zh-CN" w:bidi="ar"/>
              </w:rPr>
            </w:pPr>
            <w:r w:rsidRPr="00C30686">
              <w:rPr>
                <w:lang w:val="en-US" w:eastAsia="zh-CN" w:bidi="ar"/>
              </w:rPr>
              <w:t>n71 channel bandwidths in Table 5.3.5-1</w:t>
            </w:r>
          </w:p>
        </w:tc>
        <w:tc>
          <w:tcPr>
            <w:tcW w:w="2445" w:type="dxa"/>
            <w:tcBorders>
              <w:top w:val="nil"/>
              <w:left w:val="single" w:sz="4" w:space="0" w:color="auto"/>
              <w:bottom w:val="nil"/>
              <w:right w:val="single" w:sz="4" w:space="0" w:color="auto"/>
            </w:tcBorders>
            <w:vAlign w:val="center"/>
          </w:tcPr>
          <w:p w14:paraId="50F99228" w14:textId="77777777" w:rsidR="006F6378" w:rsidRPr="00C30686" w:rsidRDefault="006F6378" w:rsidP="0094020B">
            <w:pPr>
              <w:pStyle w:val="TAC"/>
              <w:rPr>
                <w:kern w:val="2"/>
                <w:szCs w:val="22"/>
                <w:lang w:val="en-US" w:eastAsia="zh-CN"/>
              </w:rPr>
            </w:pPr>
          </w:p>
        </w:tc>
      </w:tr>
      <w:tr w:rsidR="006F6378" w:rsidRPr="00C30686" w14:paraId="7E8382AF" w14:textId="77777777" w:rsidTr="004F423A">
        <w:trPr>
          <w:trHeight w:val="29"/>
        </w:trPr>
        <w:tc>
          <w:tcPr>
            <w:tcW w:w="2742" w:type="dxa"/>
            <w:tcBorders>
              <w:top w:val="nil"/>
              <w:left w:val="single" w:sz="4" w:space="0" w:color="auto"/>
              <w:bottom w:val="nil"/>
              <w:right w:val="single" w:sz="4" w:space="0" w:color="auto"/>
            </w:tcBorders>
            <w:vAlign w:val="center"/>
          </w:tcPr>
          <w:p w14:paraId="7E87D647" w14:textId="77777777" w:rsidR="006F6378" w:rsidRPr="00C30686" w:rsidRDefault="006F6378" w:rsidP="0094020B">
            <w:pPr>
              <w:pStyle w:val="TAC"/>
              <w:rPr>
                <w:lang w:val="en-US"/>
              </w:rPr>
            </w:pPr>
          </w:p>
        </w:tc>
        <w:tc>
          <w:tcPr>
            <w:tcW w:w="2785" w:type="dxa"/>
            <w:tcBorders>
              <w:top w:val="nil"/>
              <w:left w:val="single" w:sz="4" w:space="0" w:color="auto"/>
              <w:bottom w:val="nil"/>
              <w:right w:val="single" w:sz="4" w:space="0" w:color="auto"/>
            </w:tcBorders>
            <w:vAlign w:val="center"/>
          </w:tcPr>
          <w:p w14:paraId="3C345662" w14:textId="77777777" w:rsidR="006F6378" w:rsidRPr="00C30686" w:rsidRDefault="006F6378" w:rsidP="0094020B">
            <w:pPr>
              <w:pStyle w:val="TAC"/>
              <w:rPr>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EE2B95B" w14:textId="77777777" w:rsidR="006F6378" w:rsidRPr="00C30686" w:rsidRDefault="006F6378" w:rsidP="0094020B">
            <w:pPr>
              <w:pStyle w:val="TAC"/>
              <w:rPr>
                <w:kern w:val="2"/>
                <w:szCs w:val="22"/>
                <w:lang w:val="en-US"/>
              </w:rPr>
            </w:pPr>
            <w:r w:rsidRPr="00C30686">
              <w:rPr>
                <w:rFonts w:cs="Arial"/>
                <w:kern w:val="2"/>
                <w:szCs w:val="18"/>
                <w:lang w:val="en-US"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1AEDA40A" w14:textId="77777777" w:rsidR="006F6378" w:rsidRPr="00C30686" w:rsidRDefault="006F6378" w:rsidP="0094020B">
            <w:pPr>
              <w:pStyle w:val="TAC"/>
              <w:rPr>
                <w:lang w:val="en-US" w:eastAsia="zh-CN" w:bidi="ar"/>
              </w:rPr>
            </w:pPr>
            <w:r w:rsidRPr="00C30686">
              <w:rPr>
                <w:lang w:val="en-US" w:eastAsia="zh-CN" w:bidi="ar"/>
              </w:rPr>
              <w:t>CA_n77(2A) BCS 4 and 5</w:t>
            </w:r>
          </w:p>
        </w:tc>
        <w:tc>
          <w:tcPr>
            <w:tcW w:w="2445" w:type="dxa"/>
            <w:tcBorders>
              <w:top w:val="nil"/>
              <w:left w:val="single" w:sz="4" w:space="0" w:color="auto"/>
              <w:bottom w:val="single" w:sz="4" w:space="0" w:color="auto"/>
              <w:right w:val="single" w:sz="4" w:space="0" w:color="auto"/>
            </w:tcBorders>
            <w:vAlign w:val="center"/>
          </w:tcPr>
          <w:p w14:paraId="29BACE27" w14:textId="77777777" w:rsidR="006F6378" w:rsidRPr="00C30686" w:rsidRDefault="006F6378" w:rsidP="0094020B">
            <w:pPr>
              <w:pStyle w:val="TAC"/>
              <w:rPr>
                <w:kern w:val="2"/>
                <w:szCs w:val="22"/>
                <w:lang w:val="en-US" w:eastAsia="zh-CN"/>
              </w:rPr>
            </w:pPr>
          </w:p>
        </w:tc>
      </w:tr>
      <w:tr w:rsidR="006F6378" w:rsidRPr="00C30686" w14:paraId="398AE210"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6396F95" w14:textId="77777777" w:rsidR="006F6378" w:rsidRPr="00C30686" w:rsidRDefault="006F6378" w:rsidP="0094020B">
            <w:pPr>
              <w:pStyle w:val="TAC"/>
              <w:rPr>
                <w:kern w:val="2"/>
                <w:szCs w:val="22"/>
                <w:lang w:val="en-US"/>
              </w:rPr>
            </w:pPr>
            <w:r w:rsidRPr="00C30686">
              <w:rPr>
                <w:kern w:val="2"/>
                <w:szCs w:val="22"/>
                <w:lang w:val="en-US"/>
              </w:rPr>
              <w:t>CA_n66A-n71A-n78A</w:t>
            </w:r>
          </w:p>
        </w:tc>
        <w:tc>
          <w:tcPr>
            <w:tcW w:w="2785" w:type="dxa"/>
            <w:tcBorders>
              <w:top w:val="single" w:sz="4" w:space="0" w:color="auto"/>
              <w:left w:val="single" w:sz="4" w:space="0" w:color="auto"/>
              <w:bottom w:val="nil"/>
              <w:right w:val="single" w:sz="4" w:space="0" w:color="auto"/>
            </w:tcBorders>
            <w:vAlign w:val="center"/>
          </w:tcPr>
          <w:p w14:paraId="347A7248" w14:textId="77777777" w:rsidR="006F6378" w:rsidRPr="00C30686" w:rsidRDefault="006F6378" w:rsidP="0094020B">
            <w:pPr>
              <w:pStyle w:val="TAC"/>
              <w:rPr>
                <w:kern w:val="2"/>
                <w:szCs w:val="22"/>
                <w:lang w:val="en-US"/>
              </w:rPr>
            </w:pPr>
            <w:r w:rsidRPr="00C30686">
              <w:rPr>
                <w:kern w:val="2"/>
                <w:szCs w:val="22"/>
                <w:lang w:val="en-US"/>
              </w:rPr>
              <w:t>CA_n66A-n71A</w:t>
            </w:r>
          </w:p>
          <w:p w14:paraId="587F151D" w14:textId="77777777" w:rsidR="006F6378" w:rsidRPr="00C30686" w:rsidRDefault="006F6378" w:rsidP="0094020B">
            <w:pPr>
              <w:pStyle w:val="TAC"/>
              <w:rPr>
                <w:kern w:val="2"/>
                <w:lang w:val="en-US"/>
              </w:rPr>
            </w:pPr>
            <w:r w:rsidRPr="00C30686">
              <w:rPr>
                <w:kern w:val="2"/>
                <w:szCs w:val="22"/>
                <w:lang w:val="en-US"/>
              </w:rPr>
              <w:t>CA_n66A-n78A</w:t>
            </w:r>
          </w:p>
          <w:p w14:paraId="1E59D506" w14:textId="77777777" w:rsidR="006F6378" w:rsidRPr="00C30686" w:rsidRDefault="006F6378" w:rsidP="0094020B">
            <w:pPr>
              <w:pStyle w:val="TAC"/>
              <w:rPr>
                <w:kern w:val="2"/>
                <w:szCs w:val="22"/>
                <w:lang w:val="en-US"/>
              </w:rPr>
            </w:pPr>
            <w:r w:rsidRPr="00C30686">
              <w:rPr>
                <w:kern w:val="2"/>
                <w:szCs w:val="22"/>
                <w:lang w:val="en-US"/>
              </w:rPr>
              <w:t>CA_n71A-n78A</w:t>
            </w:r>
          </w:p>
        </w:tc>
        <w:tc>
          <w:tcPr>
            <w:tcW w:w="1259" w:type="dxa"/>
            <w:tcBorders>
              <w:top w:val="single" w:sz="4" w:space="0" w:color="auto"/>
              <w:left w:val="single" w:sz="4" w:space="0" w:color="auto"/>
              <w:bottom w:val="single" w:sz="4" w:space="0" w:color="auto"/>
              <w:right w:val="single" w:sz="4" w:space="0" w:color="auto"/>
            </w:tcBorders>
            <w:vAlign w:val="center"/>
          </w:tcPr>
          <w:p w14:paraId="774E18B3" w14:textId="77777777" w:rsidR="006F6378" w:rsidRPr="00C30686" w:rsidRDefault="006F6378" w:rsidP="0094020B">
            <w:pPr>
              <w:pStyle w:val="TAC"/>
              <w:rPr>
                <w:kern w:val="2"/>
                <w:szCs w:val="22"/>
                <w:lang w:val="en-US"/>
              </w:rPr>
            </w:pPr>
            <w:r w:rsidRPr="00C30686">
              <w:rPr>
                <w:kern w:val="2"/>
                <w:szCs w:val="22"/>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0A167CD9"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5, 10, 15, 20, 25, 30, 40</w:t>
            </w:r>
          </w:p>
        </w:tc>
        <w:tc>
          <w:tcPr>
            <w:tcW w:w="2445" w:type="dxa"/>
            <w:tcBorders>
              <w:top w:val="single" w:sz="4" w:space="0" w:color="auto"/>
              <w:left w:val="single" w:sz="4" w:space="0" w:color="auto"/>
              <w:bottom w:val="nil"/>
              <w:right w:val="single" w:sz="4" w:space="0" w:color="auto"/>
            </w:tcBorders>
            <w:vAlign w:val="center"/>
          </w:tcPr>
          <w:p w14:paraId="1BC04103"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5D987045" w14:textId="77777777" w:rsidTr="004F423A">
        <w:trPr>
          <w:trHeight w:val="29"/>
        </w:trPr>
        <w:tc>
          <w:tcPr>
            <w:tcW w:w="2742" w:type="dxa"/>
            <w:tcBorders>
              <w:top w:val="nil"/>
              <w:left w:val="single" w:sz="4" w:space="0" w:color="auto"/>
              <w:bottom w:val="nil"/>
              <w:right w:val="single" w:sz="4" w:space="0" w:color="auto"/>
            </w:tcBorders>
            <w:vAlign w:val="center"/>
          </w:tcPr>
          <w:p w14:paraId="200F4EB7"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064B803A"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1982D7F6" w14:textId="77777777" w:rsidR="006F6378" w:rsidRPr="00C30686" w:rsidRDefault="006F6378" w:rsidP="0094020B">
            <w:pPr>
              <w:pStyle w:val="TAC"/>
              <w:rPr>
                <w:kern w:val="2"/>
                <w:szCs w:val="22"/>
                <w:lang w:val="en-US"/>
              </w:rPr>
            </w:pPr>
            <w:r w:rsidRPr="00C30686">
              <w:rPr>
                <w:kern w:val="2"/>
                <w:szCs w:val="22"/>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4BA3B642"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5, 10, 15, 20</w:t>
            </w:r>
          </w:p>
        </w:tc>
        <w:tc>
          <w:tcPr>
            <w:tcW w:w="2445" w:type="dxa"/>
            <w:tcBorders>
              <w:top w:val="nil"/>
              <w:left w:val="single" w:sz="4" w:space="0" w:color="auto"/>
              <w:bottom w:val="nil"/>
              <w:right w:val="single" w:sz="4" w:space="0" w:color="auto"/>
            </w:tcBorders>
            <w:vAlign w:val="center"/>
          </w:tcPr>
          <w:p w14:paraId="6293DD2A" w14:textId="77777777" w:rsidR="006F6378" w:rsidRPr="00C30686" w:rsidRDefault="006F6378" w:rsidP="0094020B">
            <w:pPr>
              <w:pStyle w:val="TAC"/>
              <w:rPr>
                <w:kern w:val="2"/>
                <w:szCs w:val="22"/>
                <w:lang w:val="en-US" w:eastAsia="zh-CN"/>
              </w:rPr>
            </w:pPr>
          </w:p>
        </w:tc>
      </w:tr>
      <w:tr w:rsidR="006F6378" w:rsidRPr="00C30686" w14:paraId="27C7470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C17E301"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7B6C7254"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A6AFFF9" w14:textId="77777777" w:rsidR="006F6378" w:rsidRPr="00C30686" w:rsidRDefault="006F6378" w:rsidP="0094020B">
            <w:pPr>
              <w:pStyle w:val="TAC"/>
              <w:rPr>
                <w:kern w:val="2"/>
                <w:szCs w:val="22"/>
                <w:lang w:val="en-US"/>
              </w:rPr>
            </w:pPr>
            <w:r w:rsidRPr="00C30686">
              <w:rPr>
                <w:kern w:val="2"/>
                <w:szCs w:val="22"/>
                <w:lang w:val="en-US"/>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45EAA5E2"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55EAB24E" w14:textId="77777777" w:rsidR="006F6378" w:rsidRPr="00C30686" w:rsidRDefault="006F6378" w:rsidP="0094020B">
            <w:pPr>
              <w:pStyle w:val="TAC"/>
              <w:rPr>
                <w:kern w:val="2"/>
                <w:szCs w:val="22"/>
                <w:lang w:val="en-US" w:eastAsia="zh-CN"/>
              </w:rPr>
            </w:pPr>
          </w:p>
        </w:tc>
      </w:tr>
      <w:tr w:rsidR="006F6378" w:rsidRPr="00C30686" w14:paraId="186FC1C8" w14:textId="77777777" w:rsidTr="004F423A">
        <w:trPr>
          <w:trHeight w:val="29"/>
        </w:trPr>
        <w:tc>
          <w:tcPr>
            <w:tcW w:w="2742" w:type="dxa"/>
            <w:tcBorders>
              <w:top w:val="nil"/>
              <w:left w:val="single" w:sz="4" w:space="0" w:color="auto"/>
              <w:bottom w:val="nil"/>
              <w:right w:val="single" w:sz="4" w:space="0" w:color="auto"/>
            </w:tcBorders>
            <w:vAlign w:val="center"/>
          </w:tcPr>
          <w:p w14:paraId="22FDD36E" w14:textId="77777777" w:rsidR="006F6378" w:rsidRPr="00C30686" w:rsidRDefault="006F6378" w:rsidP="0094020B">
            <w:pPr>
              <w:pStyle w:val="TAC"/>
              <w:rPr>
                <w:kern w:val="2"/>
                <w:szCs w:val="22"/>
                <w:lang w:val="en-US"/>
              </w:rPr>
            </w:pPr>
            <w:r w:rsidRPr="00C30686">
              <w:rPr>
                <w:kern w:val="2"/>
                <w:szCs w:val="22"/>
                <w:lang w:val="en-US"/>
              </w:rPr>
              <w:t>CA_n66A-n71A-n78(2A)</w:t>
            </w:r>
          </w:p>
        </w:tc>
        <w:tc>
          <w:tcPr>
            <w:tcW w:w="2785" w:type="dxa"/>
            <w:tcBorders>
              <w:top w:val="nil"/>
              <w:left w:val="single" w:sz="4" w:space="0" w:color="auto"/>
              <w:bottom w:val="nil"/>
              <w:right w:val="single" w:sz="4" w:space="0" w:color="auto"/>
            </w:tcBorders>
            <w:vAlign w:val="center"/>
          </w:tcPr>
          <w:p w14:paraId="7EA4F9A6" w14:textId="77777777" w:rsidR="006F6378" w:rsidRPr="00C30686" w:rsidRDefault="006F6378" w:rsidP="0094020B">
            <w:pPr>
              <w:pStyle w:val="TAC"/>
              <w:rPr>
                <w:kern w:val="2"/>
                <w:szCs w:val="22"/>
                <w:lang w:val="en-US"/>
              </w:rPr>
            </w:pPr>
            <w:r w:rsidRPr="00C30686">
              <w:rPr>
                <w:kern w:val="2"/>
                <w:szCs w:val="22"/>
                <w:lang w:val="en-US"/>
              </w:rPr>
              <w:t>CA_n66A-n71A</w:t>
            </w:r>
          </w:p>
          <w:p w14:paraId="1A0A5B94" w14:textId="77777777" w:rsidR="006F6378" w:rsidRPr="00C30686" w:rsidRDefault="006F6378" w:rsidP="0094020B">
            <w:pPr>
              <w:pStyle w:val="TAC"/>
              <w:rPr>
                <w:kern w:val="2"/>
                <w:lang w:val="en-US"/>
              </w:rPr>
            </w:pPr>
            <w:r w:rsidRPr="00C30686">
              <w:rPr>
                <w:kern w:val="2"/>
                <w:szCs w:val="22"/>
                <w:lang w:val="en-US"/>
              </w:rPr>
              <w:t>CA_n66A-n78A</w:t>
            </w:r>
          </w:p>
          <w:p w14:paraId="1A68036D" w14:textId="77777777" w:rsidR="006F6378" w:rsidRPr="00C30686" w:rsidRDefault="006F6378" w:rsidP="0094020B">
            <w:pPr>
              <w:pStyle w:val="TAC"/>
              <w:rPr>
                <w:kern w:val="2"/>
                <w:szCs w:val="22"/>
                <w:lang w:val="en-US"/>
              </w:rPr>
            </w:pPr>
            <w:r w:rsidRPr="00C30686">
              <w:rPr>
                <w:kern w:val="2"/>
                <w:szCs w:val="22"/>
                <w:lang w:val="en-US"/>
              </w:rPr>
              <w:t>CA_n71A-n78A</w:t>
            </w:r>
          </w:p>
        </w:tc>
        <w:tc>
          <w:tcPr>
            <w:tcW w:w="1259" w:type="dxa"/>
            <w:tcBorders>
              <w:top w:val="single" w:sz="4" w:space="0" w:color="auto"/>
              <w:left w:val="single" w:sz="4" w:space="0" w:color="auto"/>
              <w:bottom w:val="single" w:sz="4" w:space="0" w:color="auto"/>
              <w:right w:val="single" w:sz="4" w:space="0" w:color="auto"/>
            </w:tcBorders>
            <w:vAlign w:val="center"/>
          </w:tcPr>
          <w:p w14:paraId="23582B17" w14:textId="77777777" w:rsidR="006F6378" w:rsidRPr="00C30686" w:rsidRDefault="006F6378" w:rsidP="0094020B">
            <w:pPr>
              <w:pStyle w:val="TAC"/>
              <w:rPr>
                <w:kern w:val="2"/>
                <w:szCs w:val="22"/>
                <w:lang w:val="en-US"/>
              </w:rPr>
            </w:pPr>
            <w:r w:rsidRPr="00C30686">
              <w:rPr>
                <w:kern w:val="2"/>
                <w:szCs w:val="22"/>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0879D791"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5, 10, 15, 20, 25, 30, 40</w:t>
            </w:r>
          </w:p>
        </w:tc>
        <w:tc>
          <w:tcPr>
            <w:tcW w:w="2445" w:type="dxa"/>
            <w:tcBorders>
              <w:top w:val="nil"/>
              <w:left w:val="single" w:sz="4" w:space="0" w:color="auto"/>
              <w:bottom w:val="nil"/>
              <w:right w:val="single" w:sz="4" w:space="0" w:color="auto"/>
            </w:tcBorders>
            <w:vAlign w:val="center"/>
          </w:tcPr>
          <w:p w14:paraId="454F90B8"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06A09703" w14:textId="77777777" w:rsidTr="004F423A">
        <w:trPr>
          <w:trHeight w:val="29"/>
        </w:trPr>
        <w:tc>
          <w:tcPr>
            <w:tcW w:w="2742" w:type="dxa"/>
            <w:tcBorders>
              <w:top w:val="nil"/>
              <w:left w:val="single" w:sz="4" w:space="0" w:color="auto"/>
              <w:bottom w:val="nil"/>
              <w:right w:val="single" w:sz="4" w:space="0" w:color="auto"/>
            </w:tcBorders>
            <w:vAlign w:val="center"/>
          </w:tcPr>
          <w:p w14:paraId="1269CE74"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002205D8"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446F0CF" w14:textId="77777777" w:rsidR="006F6378" w:rsidRPr="00C30686" w:rsidRDefault="006F6378" w:rsidP="0094020B">
            <w:pPr>
              <w:pStyle w:val="TAC"/>
              <w:rPr>
                <w:kern w:val="2"/>
                <w:szCs w:val="22"/>
                <w:lang w:val="en-US"/>
              </w:rPr>
            </w:pPr>
            <w:r w:rsidRPr="00C30686">
              <w:rPr>
                <w:kern w:val="2"/>
                <w:szCs w:val="22"/>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2090F7AA"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5, 10, 15, 20</w:t>
            </w:r>
          </w:p>
        </w:tc>
        <w:tc>
          <w:tcPr>
            <w:tcW w:w="2445" w:type="dxa"/>
            <w:tcBorders>
              <w:top w:val="nil"/>
              <w:left w:val="single" w:sz="4" w:space="0" w:color="auto"/>
              <w:bottom w:val="nil"/>
              <w:right w:val="single" w:sz="4" w:space="0" w:color="auto"/>
            </w:tcBorders>
            <w:vAlign w:val="center"/>
          </w:tcPr>
          <w:p w14:paraId="7479FB0A" w14:textId="77777777" w:rsidR="006F6378" w:rsidRPr="00C30686" w:rsidRDefault="006F6378" w:rsidP="0094020B">
            <w:pPr>
              <w:pStyle w:val="TAC"/>
              <w:rPr>
                <w:kern w:val="2"/>
                <w:szCs w:val="22"/>
                <w:lang w:val="en-US" w:eastAsia="zh-CN"/>
              </w:rPr>
            </w:pPr>
          </w:p>
        </w:tc>
      </w:tr>
      <w:tr w:rsidR="006F6378" w:rsidRPr="00C30686" w14:paraId="21654CAD"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59CE029D"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4F472789"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7C49F30" w14:textId="77777777" w:rsidR="006F6378" w:rsidRPr="00C30686" w:rsidRDefault="006F6378" w:rsidP="0094020B">
            <w:pPr>
              <w:pStyle w:val="TAC"/>
              <w:rPr>
                <w:kern w:val="2"/>
                <w:szCs w:val="22"/>
                <w:lang w:val="en-US"/>
              </w:rPr>
            </w:pPr>
            <w:r w:rsidRPr="00C30686">
              <w:rPr>
                <w:kern w:val="2"/>
                <w:szCs w:val="22"/>
                <w:lang w:val="en-US"/>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4D1BEE45"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CA_n78(2A)_BCS2</w:t>
            </w:r>
          </w:p>
        </w:tc>
        <w:tc>
          <w:tcPr>
            <w:tcW w:w="2445" w:type="dxa"/>
            <w:tcBorders>
              <w:top w:val="nil"/>
              <w:left w:val="single" w:sz="4" w:space="0" w:color="auto"/>
              <w:bottom w:val="single" w:sz="4" w:space="0" w:color="auto"/>
              <w:right w:val="single" w:sz="4" w:space="0" w:color="auto"/>
            </w:tcBorders>
            <w:vAlign w:val="center"/>
          </w:tcPr>
          <w:p w14:paraId="4390B465" w14:textId="77777777" w:rsidR="006F6378" w:rsidRPr="00C30686" w:rsidRDefault="006F6378" w:rsidP="0094020B">
            <w:pPr>
              <w:pStyle w:val="TAC"/>
              <w:rPr>
                <w:kern w:val="2"/>
                <w:szCs w:val="22"/>
                <w:lang w:val="en-US" w:eastAsia="zh-CN"/>
              </w:rPr>
            </w:pPr>
          </w:p>
        </w:tc>
      </w:tr>
      <w:tr w:rsidR="006F6378" w:rsidRPr="00C30686" w14:paraId="4E0110C5" w14:textId="77777777" w:rsidTr="004F423A">
        <w:trPr>
          <w:trHeight w:val="29"/>
        </w:trPr>
        <w:tc>
          <w:tcPr>
            <w:tcW w:w="2742" w:type="dxa"/>
            <w:tcBorders>
              <w:top w:val="nil"/>
              <w:left w:val="single" w:sz="4" w:space="0" w:color="auto"/>
              <w:bottom w:val="nil"/>
              <w:right w:val="single" w:sz="4" w:space="0" w:color="auto"/>
            </w:tcBorders>
            <w:vAlign w:val="center"/>
          </w:tcPr>
          <w:p w14:paraId="463B5559" w14:textId="77777777" w:rsidR="006F6378" w:rsidRPr="00C30686" w:rsidRDefault="006F6378" w:rsidP="0094020B">
            <w:pPr>
              <w:pStyle w:val="TAC"/>
              <w:rPr>
                <w:kern w:val="2"/>
                <w:szCs w:val="22"/>
                <w:lang w:val="en-US"/>
              </w:rPr>
            </w:pPr>
            <w:r w:rsidRPr="00C30686">
              <w:rPr>
                <w:kern w:val="2"/>
                <w:szCs w:val="22"/>
                <w:lang w:val="en-US"/>
              </w:rPr>
              <w:t>CA_n66(2A)-n71A-n78A</w:t>
            </w:r>
          </w:p>
        </w:tc>
        <w:tc>
          <w:tcPr>
            <w:tcW w:w="2785" w:type="dxa"/>
            <w:tcBorders>
              <w:top w:val="nil"/>
              <w:left w:val="single" w:sz="4" w:space="0" w:color="auto"/>
              <w:bottom w:val="nil"/>
              <w:right w:val="single" w:sz="4" w:space="0" w:color="auto"/>
            </w:tcBorders>
            <w:vAlign w:val="center"/>
          </w:tcPr>
          <w:p w14:paraId="6D4622A0" w14:textId="77777777" w:rsidR="006F6378" w:rsidRPr="00C30686" w:rsidRDefault="006F6378" w:rsidP="0094020B">
            <w:pPr>
              <w:pStyle w:val="TAC"/>
              <w:rPr>
                <w:kern w:val="2"/>
                <w:szCs w:val="22"/>
                <w:lang w:val="en-US"/>
              </w:rPr>
            </w:pPr>
            <w:r w:rsidRPr="00C30686">
              <w:rPr>
                <w:kern w:val="2"/>
                <w:szCs w:val="22"/>
                <w:lang w:val="en-US"/>
              </w:rPr>
              <w:t>CA_n66A-n71A</w:t>
            </w:r>
          </w:p>
          <w:p w14:paraId="36AB5886" w14:textId="77777777" w:rsidR="006F6378" w:rsidRPr="00C30686" w:rsidRDefault="006F6378" w:rsidP="0094020B">
            <w:pPr>
              <w:pStyle w:val="TAC"/>
              <w:rPr>
                <w:kern w:val="2"/>
                <w:lang w:val="en-US"/>
              </w:rPr>
            </w:pPr>
            <w:r w:rsidRPr="00C30686">
              <w:rPr>
                <w:kern w:val="2"/>
                <w:szCs w:val="22"/>
                <w:lang w:val="en-US"/>
              </w:rPr>
              <w:t>CA_n66A-n78A</w:t>
            </w:r>
          </w:p>
          <w:p w14:paraId="666FE505" w14:textId="77777777" w:rsidR="006F6378" w:rsidRPr="00C30686" w:rsidRDefault="006F6378" w:rsidP="0094020B">
            <w:pPr>
              <w:pStyle w:val="TAC"/>
              <w:rPr>
                <w:kern w:val="2"/>
                <w:szCs w:val="22"/>
                <w:lang w:val="en-US"/>
              </w:rPr>
            </w:pPr>
            <w:r w:rsidRPr="00C30686">
              <w:rPr>
                <w:kern w:val="2"/>
                <w:szCs w:val="22"/>
                <w:lang w:val="en-US"/>
              </w:rPr>
              <w:t>CA_n71A-n78A</w:t>
            </w:r>
          </w:p>
        </w:tc>
        <w:tc>
          <w:tcPr>
            <w:tcW w:w="1259" w:type="dxa"/>
            <w:tcBorders>
              <w:top w:val="single" w:sz="4" w:space="0" w:color="auto"/>
              <w:left w:val="single" w:sz="4" w:space="0" w:color="auto"/>
              <w:bottom w:val="single" w:sz="4" w:space="0" w:color="auto"/>
              <w:right w:val="single" w:sz="4" w:space="0" w:color="auto"/>
            </w:tcBorders>
            <w:vAlign w:val="center"/>
          </w:tcPr>
          <w:p w14:paraId="6DB1D093" w14:textId="77777777" w:rsidR="006F6378" w:rsidRPr="00C30686" w:rsidRDefault="006F6378" w:rsidP="0094020B">
            <w:pPr>
              <w:pStyle w:val="TAC"/>
              <w:rPr>
                <w:kern w:val="2"/>
                <w:szCs w:val="22"/>
                <w:lang w:val="en-US"/>
              </w:rPr>
            </w:pPr>
            <w:r w:rsidRPr="00C30686">
              <w:rPr>
                <w:kern w:val="2"/>
                <w:szCs w:val="22"/>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599B767C"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CA_n66(2A)_BCS1</w:t>
            </w:r>
          </w:p>
        </w:tc>
        <w:tc>
          <w:tcPr>
            <w:tcW w:w="2445" w:type="dxa"/>
            <w:tcBorders>
              <w:top w:val="nil"/>
              <w:left w:val="single" w:sz="4" w:space="0" w:color="auto"/>
              <w:bottom w:val="nil"/>
              <w:right w:val="single" w:sz="4" w:space="0" w:color="auto"/>
            </w:tcBorders>
            <w:vAlign w:val="center"/>
          </w:tcPr>
          <w:p w14:paraId="3C1D6038" w14:textId="77777777" w:rsidR="006F6378" w:rsidRPr="00C30686" w:rsidRDefault="006F6378" w:rsidP="0094020B">
            <w:pPr>
              <w:pStyle w:val="TAC"/>
              <w:rPr>
                <w:kern w:val="2"/>
                <w:szCs w:val="22"/>
                <w:lang w:val="en-US" w:eastAsia="zh-CN"/>
              </w:rPr>
            </w:pPr>
            <w:r w:rsidRPr="00C30686">
              <w:rPr>
                <w:kern w:val="2"/>
                <w:szCs w:val="22"/>
                <w:lang w:val="en-US" w:eastAsia="zh-CN"/>
              </w:rPr>
              <w:t>0</w:t>
            </w:r>
          </w:p>
        </w:tc>
      </w:tr>
      <w:tr w:rsidR="006F6378" w:rsidRPr="00C30686" w14:paraId="455DE631" w14:textId="77777777" w:rsidTr="004F423A">
        <w:trPr>
          <w:trHeight w:val="29"/>
        </w:trPr>
        <w:tc>
          <w:tcPr>
            <w:tcW w:w="2742" w:type="dxa"/>
            <w:tcBorders>
              <w:top w:val="nil"/>
              <w:left w:val="single" w:sz="4" w:space="0" w:color="auto"/>
              <w:bottom w:val="nil"/>
              <w:right w:val="single" w:sz="4" w:space="0" w:color="auto"/>
            </w:tcBorders>
            <w:vAlign w:val="center"/>
          </w:tcPr>
          <w:p w14:paraId="19ED39E6"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3CD2E859"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0228763A" w14:textId="77777777" w:rsidR="006F6378" w:rsidRPr="00C30686" w:rsidRDefault="006F6378" w:rsidP="0094020B">
            <w:pPr>
              <w:pStyle w:val="TAC"/>
              <w:rPr>
                <w:kern w:val="2"/>
                <w:szCs w:val="22"/>
                <w:lang w:val="en-US"/>
              </w:rPr>
            </w:pPr>
            <w:r w:rsidRPr="00C30686">
              <w:rPr>
                <w:kern w:val="2"/>
                <w:szCs w:val="22"/>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654C4504"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5, 10, 15, 20</w:t>
            </w:r>
          </w:p>
        </w:tc>
        <w:tc>
          <w:tcPr>
            <w:tcW w:w="2445" w:type="dxa"/>
            <w:tcBorders>
              <w:top w:val="nil"/>
              <w:left w:val="single" w:sz="4" w:space="0" w:color="auto"/>
              <w:bottom w:val="nil"/>
              <w:right w:val="single" w:sz="4" w:space="0" w:color="auto"/>
            </w:tcBorders>
            <w:vAlign w:val="center"/>
          </w:tcPr>
          <w:p w14:paraId="3A00A244" w14:textId="77777777" w:rsidR="006F6378" w:rsidRPr="00C30686" w:rsidRDefault="006F6378" w:rsidP="0094020B">
            <w:pPr>
              <w:pStyle w:val="TAC"/>
              <w:rPr>
                <w:kern w:val="2"/>
                <w:szCs w:val="22"/>
                <w:lang w:val="en-US" w:eastAsia="zh-CN"/>
              </w:rPr>
            </w:pPr>
          </w:p>
        </w:tc>
      </w:tr>
      <w:tr w:rsidR="006F6378" w:rsidRPr="00C30686" w14:paraId="4FAECD38"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3E54B753"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5309B69B"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6AF2EC7" w14:textId="77777777" w:rsidR="006F6378" w:rsidRPr="00C30686" w:rsidRDefault="006F6378" w:rsidP="0094020B">
            <w:pPr>
              <w:pStyle w:val="TAC"/>
              <w:rPr>
                <w:kern w:val="2"/>
                <w:szCs w:val="22"/>
                <w:lang w:val="en-US"/>
              </w:rPr>
            </w:pPr>
            <w:r w:rsidRPr="00C30686">
              <w:rPr>
                <w:kern w:val="2"/>
                <w:szCs w:val="22"/>
                <w:lang w:val="en-US"/>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79A2534B"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63625DA1" w14:textId="77777777" w:rsidR="006F6378" w:rsidRPr="00C30686" w:rsidRDefault="006F6378" w:rsidP="0094020B">
            <w:pPr>
              <w:pStyle w:val="TAC"/>
              <w:rPr>
                <w:kern w:val="2"/>
                <w:szCs w:val="22"/>
                <w:lang w:val="en-US" w:eastAsia="zh-CN"/>
              </w:rPr>
            </w:pPr>
          </w:p>
        </w:tc>
      </w:tr>
      <w:tr w:rsidR="006F6378" w:rsidRPr="00C30686" w14:paraId="21EB6618" w14:textId="77777777" w:rsidTr="004F423A">
        <w:trPr>
          <w:trHeight w:val="29"/>
        </w:trPr>
        <w:tc>
          <w:tcPr>
            <w:tcW w:w="2742" w:type="dxa"/>
            <w:tcBorders>
              <w:top w:val="nil"/>
              <w:left w:val="single" w:sz="4" w:space="0" w:color="auto"/>
              <w:bottom w:val="nil"/>
              <w:right w:val="single" w:sz="4" w:space="0" w:color="auto"/>
            </w:tcBorders>
            <w:vAlign w:val="center"/>
          </w:tcPr>
          <w:p w14:paraId="0003AE1F" w14:textId="77777777" w:rsidR="006F6378" w:rsidRPr="00C30686" w:rsidRDefault="006F6378" w:rsidP="0094020B">
            <w:pPr>
              <w:pStyle w:val="TAC"/>
              <w:rPr>
                <w:kern w:val="2"/>
                <w:szCs w:val="22"/>
                <w:lang w:val="en-US"/>
              </w:rPr>
            </w:pPr>
            <w:r w:rsidRPr="00C30686">
              <w:rPr>
                <w:kern w:val="2"/>
                <w:szCs w:val="22"/>
                <w:lang w:val="en-US"/>
              </w:rPr>
              <w:t>CA_n66(2A)-n71A-n78(2A)</w:t>
            </w:r>
          </w:p>
        </w:tc>
        <w:tc>
          <w:tcPr>
            <w:tcW w:w="2785" w:type="dxa"/>
            <w:tcBorders>
              <w:top w:val="nil"/>
              <w:left w:val="single" w:sz="4" w:space="0" w:color="auto"/>
              <w:bottom w:val="nil"/>
              <w:right w:val="single" w:sz="4" w:space="0" w:color="auto"/>
            </w:tcBorders>
            <w:vAlign w:val="center"/>
          </w:tcPr>
          <w:p w14:paraId="283B8765" w14:textId="77777777" w:rsidR="006F6378" w:rsidRPr="00C30686" w:rsidRDefault="006F6378" w:rsidP="0094020B">
            <w:pPr>
              <w:pStyle w:val="TAC"/>
              <w:rPr>
                <w:kern w:val="2"/>
                <w:szCs w:val="22"/>
                <w:lang w:val="en-US"/>
              </w:rPr>
            </w:pPr>
            <w:r w:rsidRPr="00C30686">
              <w:rPr>
                <w:kern w:val="2"/>
                <w:szCs w:val="22"/>
                <w:lang w:val="en-US"/>
              </w:rPr>
              <w:t>CA_n66A-n71A</w:t>
            </w:r>
          </w:p>
          <w:p w14:paraId="0EC60703" w14:textId="77777777" w:rsidR="006F6378" w:rsidRPr="00C30686" w:rsidRDefault="006F6378" w:rsidP="0094020B">
            <w:pPr>
              <w:pStyle w:val="TAC"/>
              <w:rPr>
                <w:kern w:val="2"/>
                <w:lang w:val="en-US"/>
              </w:rPr>
            </w:pPr>
            <w:r w:rsidRPr="00C30686">
              <w:rPr>
                <w:kern w:val="2"/>
                <w:szCs w:val="22"/>
                <w:lang w:val="en-US"/>
              </w:rPr>
              <w:t>CA_n66A-n78A</w:t>
            </w:r>
          </w:p>
          <w:p w14:paraId="5E07ACCE" w14:textId="77777777" w:rsidR="006F6378" w:rsidRPr="00C30686" w:rsidRDefault="006F6378" w:rsidP="0094020B">
            <w:pPr>
              <w:pStyle w:val="TAC"/>
              <w:rPr>
                <w:kern w:val="2"/>
                <w:szCs w:val="22"/>
                <w:lang w:val="en-US"/>
              </w:rPr>
            </w:pPr>
            <w:r w:rsidRPr="00C30686">
              <w:rPr>
                <w:kern w:val="2"/>
                <w:szCs w:val="22"/>
                <w:lang w:val="en-US"/>
              </w:rPr>
              <w:t>CA_n71A-n78A</w:t>
            </w:r>
          </w:p>
        </w:tc>
        <w:tc>
          <w:tcPr>
            <w:tcW w:w="1259" w:type="dxa"/>
            <w:tcBorders>
              <w:top w:val="single" w:sz="4" w:space="0" w:color="auto"/>
              <w:left w:val="single" w:sz="4" w:space="0" w:color="auto"/>
              <w:bottom w:val="single" w:sz="4" w:space="0" w:color="auto"/>
              <w:right w:val="single" w:sz="4" w:space="0" w:color="auto"/>
            </w:tcBorders>
            <w:vAlign w:val="center"/>
          </w:tcPr>
          <w:p w14:paraId="677D518F" w14:textId="77777777" w:rsidR="006F6378" w:rsidRPr="00C30686" w:rsidRDefault="006F6378" w:rsidP="0094020B">
            <w:pPr>
              <w:pStyle w:val="TAC"/>
              <w:rPr>
                <w:kern w:val="2"/>
                <w:szCs w:val="22"/>
                <w:lang w:val="en-US"/>
              </w:rPr>
            </w:pPr>
            <w:r w:rsidRPr="00C30686">
              <w:rPr>
                <w:kern w:val="2"/>
                <w:szCs w:val="22"/>
                <w:lang w:val="en-US"/>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4DAEC0B4"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CA_n66(2A)_BCS1</w:t>
            </w:r>
          </w:p>
        </w:tc>
        <w:tc>
          <w:tcPr>
            <w:tcW w:w="2445" w:type="dxa"/>
            <w:tcBorders>
              <w:top w:val="nil"/>
              <w:left w:val="single" w:sz="4" w:space="0" w:color="auto"/>
              <w:bottom w:val="nil"/>
              <w:right w:val="single" w:sz="4" w:space="0" w:color="auto"/>
            </w:tcBorders>
            <w:vAlign w:val="center"/>
          </w:tcPr>
          <w:p w14:paraId="4423867E" w14:textId="77777777" w:rsidR="006F6378" w:rsidRPr="00C30686" w:rsidRDefault="006F6378" w:rsidP="0094020B">
            <w:pPr>
              <w:pStyle w:val="TAC"/>
              <w:rPr>
                <w:kern w:val="2"/>
                <w:szCs w:val="22"/>
                <w:lang w:val="en-US" w:eastAsia="zh-CN"/>
              </w:rPr>
            </w:pPr>
            <w:r w:rsidRPr="00C30686">
              <w:rPr>
                <w:rFonts w:cs="Arial"/>
                <w:kern w:val="2"/>
                <w:szCs w:val="22"/>
                <w:lang w:val="en-US" w:eastAsia="zh-CN"/>
              </w:rPr>
              <w:t>0</w:t>
            </w:r>
          </w:p>
        </w:tc>
      </w:tr>
      <w:tr w:rsidR="006F6378" w:rsidRPr="00C30686" w14:paraId="2361A152" w14:textId="77777777" w:rsidTr="004F423A">
        <w:trPr>
          <w:trHeight w:val="29"/>
        </w:trPr>
        <w:tc>
          <w:tcPr>
            <w:tcW w:w="2742" w:type="dxa"/>
            <w:tcBorders>
              <w:top w:val="nil"/>
              <w:left w:val="single" w:sz="4" w:space="0" w:color="auto"/>
              <w:bottom w:val="nil"/>
              <w:right w:val="single" w:sz="4" w:space="0" w:color="auto"/>
            </w:tcBorders>
            <w:vAlign w:val="center"/>
          </w:tcPr>
          <w:p w14:paraId="5EB863C9"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62D8F148"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37AD3A23" w14:textId="77777777" w:rsidR="006F6378" w:rsidRPr="00C30686" w:rsidRDefault="006F6378" w:rsidP="0094020B">
            <w:pPr>
              <w:pStyle w:val="TAC"/>
              <w:rPr>
                <w:kern w:val="2"/>
                <w:szCs w:val="22"/>
                <w:lang w:val="en-US"/>
              </w:rPr>
            </w:pPr>
            <w:r w:rsidRPr="00C30686">
              <w:rPr>
                <w:kern w:val="2"/>
                <w:szCs w:val="22"/>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0B9C2889"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5, 10, 15, 20</w:t>
            </w:r>
          </w:p>
        </w:tc>
        <w:tc>
          <w:tcPr>
            <w:tcW w:w="2445" w:type="dxa"/>
            <w:tcBorders>
              <w:top w:val="nil"/>
              <w:left w:val="single" w:sz="4" w:space="0" w:color="auto"/>
              <w:bottom w:val="nil"/>
              <w:right w:val="single" w:sz="4" w:space="0" w:color="auto"/>
            </w:tcBorders>
            <w:vAlign w:val="center"/>
          </w:tcPr>
          <w:p w14:paraId="00CBBEC1" w14:textId="77777777" w:rsidR="006F6378" w:rsidRPr="00C30686" w:rsidRDefault="006F6378" w:rsidP="0094020B">
            <w:pPr>
              <w:pStyle w:val="TAC"/>
              <w:rPr>
                <w:kern w:val="2"/>
                <w:szCs w:val="22"/>
                <w:lang w:val="en-US" w:eastAsia="zh-CN"/>
              </w:rPr>
            </w:pPr>
          </w:p>
        </w:tc>
      </w:tr>
      <w:tr w:rsidR="006F6378" w:rsidRPr="00C30686" w14:paraId="25D2666F"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73768AE6"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25BB832B"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5A3D02E" w14:textId="77777777" w:rsidR="006F6378" w:rsidRPr="00C30686" w:rsidRDefault="006F6378" w:rsidP="0094020B">
            <w:pPr>
              <w:pStyle w:val="TAC"/>
              <w:rPr>
                <w:kern w:val="2"/>
                <w:szCs w:val="22"/>
                <w:lang w:val="en-US"/>
              </w:rPr>
            </w:pPr>
            <w:r w:rsidRPr="00C30686">
              <w:rPr>
                <w:kern w:val="2"/>
                <w:szCs w:val="22"/>
                <w:lang w:val="en-US"/>
              </w:rPr>
              <w:t>n78</w:t>
            </w:r>
          </w:p>
        </w:tc>
        <w:tc>
          <w:tcPr>
            <w:tcW w:w="4356" w:type="dxa"/>
            <w:tcBorders>
              <w:top w:val="single" w:sz="4" w:space="0" w:color="auto"/>
              <w:left w:val="single" w:sz="4" w:space="0" w:color="auto"/>
              <w:bottom w:val="single" w:sz="4" w:space="0" w:color="auto"/>
              <w:right w:val="single" w:sz="4" w:space="0" w:color="auto"/>
            </w:tcBorders>
            <w:vAlign w:val="center"/>
          </w:tcPr>
          <w:p w14:paraId="18763A19" w14:textId="77777777" w:rsidR="006F6378" w:rsidRPr="00C30686" w:rsidRDefault="006F6378" w:rsidP="0094020B">
            <w:pPr>
              <w:pStyle w:val="TAC"/>
              <w:rPr>
                <w:rFonts w:ascii="Calibri" w:hAnsi="Calibri"/>
                <w:kern w:val="2"/>
                <w:sz w:val="21"/>
                <w:szCs w:val="22"/>
                <w:lang w:val="en-US" w:eastAsia="zh-CN"/>
              </w:rPr>
            </w:pPr>
            <w:r w:rsidRPr="00C30686">
              <w:rPr>
                <w:lang w:val="en-US" w:eastAsia="zh-CN" w:bidi="ar"/>
              </w:rPr>
              <w:t>CA_n78(2A)_BCS2</w:t>
            </w:r>
          </w:p>
        </w:tc>
        <w:tc>
          <w:tcPr>
            <w:tcW w:w="2445" w:type="dxa"/>
            <w:tcBorders>
              <w:top w:val="nil"/>
              <w:left w:val="single" w:sz="4" w:space="0" w:color="auto"/>
              <w:bottom w:val="single" w:sz="4" w:space="0" w:color="auto"/>
              <w:right w:val="single" w:sz="4" w:space="0" w:color="auto"/>
            </w:tcBorders>
            <w:vAlign w:val="center"/>
          </w:tcPr>
          <w:p w14:paraId="0A9F8C34" w14:textId="77777777" w:rsidR="006F6378" w:rsidRPr="00C30686" w:rsidRDefault="006F6378" w:rsidP="0094020B">
            <w:pPr>
              <w:pStyle w:val="TAC"/>
              <w:rPr>
                <w:kern w:val="2"/>
                <w:szCs w:val="22"/>
                <w:lang w:val="en-US" w:eastAsia="zh-CN"/>
              </w:rPr>
            </w:pPr>
          </w:p>
        </w:tc>
      </w:tr>
      <w:tr w:rsidR="006F6378" w:rsidRPr="00C30686" w14:paraId="59504682"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13B06500" w14:textId="77777777" w:rsidR="006F6378" w:rsidRPr="00C30686" w:rsidRDefault="006F6378" w:rsidP="0094020B">
            <w:pPr>
              <w:pStyle w:val="TAC"/>
              <w:rPr>
                <w:kern w:val="2"/>
                <w:szCs w:val="22"/>
                <w:lang w:val="en-US"/>
              </w:rPr>
            </w:pPr>
            <w:r w:rsidRPr="00C30686">
              <w:rPr>
                <w:lang w:eastAsia="zh-CN"/>
              </w:rPr>
              <w:t>CA_n66A-n77A-n85A</w:t>
            </w:r>
          </w:p>
        </w:tc>
        <w:tc>
          <w:tcPr>
            <w:tcW w:w="2785" w:type="dxa"/>
            <w:tcBorders>
              <w:top w:val="single" w:sz="4" w:space="0" w:color="auto"/>
              <w:left w:val="single" w:sz="4" w:space="0" w:color="auto"/>
              <w:bottom w:val="nil"/>
              <w:right w:val="single" w:sz="4" w:space="0" w:color="auto"/>
            </w:tcBorders>
            <w:vAlign w:val="center"/>
          </w:tcPr>
          <w:p w14:paraId="711F7F13" w14:textId="77777777" w:rsidR="006F6378" w:rsidRPr="00C30686" w:rsidRDefault="006F6378" w:rsidP="0094020B">
            <w:pPr>
              <w:pStyle w:val="TAC"/>
              <w:rPr>
                <w:rFonts w:eastAsiaTheme="minorEastAsia"/>
                <w:lang w:val="sv-SE"/>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n66</w:t>
            </w:r>
            <w:r w:rsidRPr="00C30686">
              <w:rPr>
                <w:rFonts w:eastAsiaTheme="minorEastAsia"/>
                <w:lang w:val="sv-SE"/>
              </w:rPr>
              <w:t>A-</w:t>
            </w:r>
            <w:r w:rsidRPr="00C30686">
              <w:rPr>
                <w:rFonts w:eastAsiaTheme="minorEastAsia" w:hint="eastAsia"/>
                <w:lang w:eastAsia="zh-CN"/>
              </w:rPr>
              <w:t>n77</w:t>
            </w:r>
            <w:r w:rsidRPr="00C30686">
              <w:rPr>
                <w:rFonts w:eastAsiaTheme="minorEastAsia"/>
                <w:lang w:val="sv-SE"/>
              </w:rPr>
              <w:t>A</w:t>
            </w:r>
          </w:p>
          <w:p w14:paraId="605AE014" w14:textId="77777777" w:rsidR="006F6378" w:rsidRPr="00C30686" w:rsidRDefault="006F6378" w:rsidP="0094020B">
            <w:pPr>
              <w:pStyle w:val="TAC"/>
              <w:rPr>
                <w:rFonts w:eastAsiaTheme="minorEastAsia"/>
                <w:lang w:val="sv-SE"/>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n66</w:t>
            </w:r>
            <w:r w:rsidRPr="00C30686">
              <w:rPr>
                <w:rFonts w:eastAsiaTheme="minorEastAsia"/>
                <w:lang w:val="sv-SE"/>
              </w:rPr>
              <w:t>A-</w:t>
            </w:r>
            <w:r w:rsidRPr="00C30686">
              <w:rPr>
                <w:rFonts w:eastAsiaTheme="minorEastAsia" w:hint="eastAsia"/>
                <w:lang w:eastAsia="zh-CN"/>
              </w:rPr>
              <w:t>n85</w:t>
            </w:r>
            <w:r w:rsidRPr="00C30686">
              <w:rPr>
                <w:rFonts w:eastAsiaTheme="minorEastAsia"/>
                <w:lang w:val="sv-SE"/>
              </w:rPr>
              <w:t>A</w:t>
            </w:r>
          </w:p>
          <w:p w14:paraId="195359ED" w14:textId="77777777" w:rsidR="006F6378" w:rsidRPr="00C30686" w:rsidRDefault="006F6378" w:rsidP="0094020B">
            <w:pPr>
              <w:pStyle w:val="TAC"/>
              <w:rPr>
                <w:kern w:val="2"/>
                <w:szCs w:val="22"/>
                <w:lang w:val="en-US"/>
              </w:rPr>
            </w:pPr>
            <w:r w:rsidRPr="00C30686">
              <w:rPr>
                <w:rFonts w:eastAsiaTheme="minorEastAsia" w:hint="eastAsia"/>
                <w:lang w:eastAsia="zh-CN"/>
              </w:rPr>
              <w:t>CA</w:t>
            </w:r>
            <w:r w:rsidRPr="00C30686">
              <w:rPr>
                <w:rFonts w:eastAsiaTheme="minorEastAsia"/>
              </w:rPr>
              <w:t>_</w:t>
            </w:r>
            <w:r w:rsidRPr="00C30686">
              <w:rPr>
                <w:rFonts w:eastAsiaTheme="minorEastAsia" w:hint="eastAsia"/>
                <w:lang w:eastAsia="zh-CN"/>
              </w:rPr>
              <w:t>n77</w:t>
            </w:r>
            <w:r w:rsidRPr="00C30686">
              <w:rPr>
                <w:rFonts w:eastAsiaTheme="minorEastAsia"/>
                <w:lang w:val="sv-SE"/>
              </w:rPr>
              <w:t>A-</w:t>
            </w:r>
            <w:r w:rsidRPr="00C30686">
              <w:rPr>
                <w:rFonts w:eastAsiaTheme="minorEastAsia" w:hint="eastAsia"/>
                <w:lang w:eastAsia="zh-CN"/>
              </w:rPr>
              <w:t>n85</w:t>
            </w:r>
            <w:r w:rsidRPr="00C30686">
              <w:rPr>
                <w:rFonts w:eastAsiaTheme="minorEastAsia"/>
                <w:lang w:val="sv-SE"/>
              </w:rPr>
              <w:t>A</w:t>
            </w:r>
          </w:p>
        </w:tc>
        <w:tc>
          <w:tcPr>
            <w:tcW w:w="1259" w:type="dxa"/>
            <w:tcBorders>
              <w:top w:val="single" w:sz="4" w:space="0" w:color="auto"/>
              <w:left w:val="single" w:sz="4" w:space="0" w:color="auto"/>
              <w:bottom w:val="single" w:sz="4" w:space="0" w:color="auto"/>
              <w:right w:val="single" w:sz="4" w:space="0" w:color="auto"/>
            </w:tcBorders>
            <w:vAlign w:val="center"/>
          </w:tcPr>
          <w:p w14:paraId="2DAD99D6" w14:textId="77777777" w:rsidR="006F6378" w:rsidRPr="00C30686" w:rsidRDefault="006F6378" w:rsidP="0094020B">
            <w:pPr>
              <w:pStyle w:val="TAC"/>
              <w:rPr>
                <w:kern w:val="2"/>
                <w:szCs w:val="22"/>
                <w:lang w:val="en-US"/>
              </w:rPr>
            </w:pPr>
            <w:r w:rsidRPr="00C30686">
              <w:rPr>
                <w:rFonts w:eastAsiaTheme="minorEastAsia" w:hint="eastAsia"/>
                <w:lang w:eastAsia="zh-CN"/>
              </w:rPr>
              <w:t>n66</w:t>
            </w:r>
          </w:p>
        </w:tc>
        <w:tc>
          <w:tcPr>
            <w:tcW w:w="4356" w:type="dxa"/>
            <w:tcBorders>
              <w:top w:val="single" w:sz="4" w:space="0" w:color="auto"/>
              <w:left w:val="single" w:sz="4" w:space="0" w:color="auto"/>
              <w:bottom w:val="single" w:sz="4" w:space="0" w:color="auto"/>
              <w:right w:val="single" w:sz="4" w:space="0" w:color="auto"/>
            </w:tcBorders>
            <w:vAlign w:val="center"/>
          </w:tcPr>
          <w:p w14:paraId="77F37E2E" w14:textId="77777777" w:rsidR="006F6378" w:rsidRPr="00C30686" w:rsidRDefault="006F6378" w:rsidP="0094020B">
            <w:pPr>
              <w:pStyle w:val="TAC"/>
              <w:rPr>
                <w:lang w:val="en-US" w:eastAsia="zh-CN" w:bidi="ar"/>
              </w:rPr>
            </w:pPr>
            <w:r w:rsidRPr="00C30686">
              <w:rPr>
                <w:rFonts w:eastAsiaTheme="minorEastAsia" w:cs="Arial"/>
                <w:color w:val="000000"/>
                <w:szCs w:val="18"/>
              </w:rPr>
              <w:t xml:space="preserve">n66 channel bandwidths in Table 5.3.5-1 </w:t>
            </w:r>
          </w:p>
        </w:tc>
        <w:tc>
          <w:tcPr>
            <w:tcW w:w="2445" w:type="dxa"/>
            <w:tcBorders>
              <w:top w:val="single" w:sz="4" w:space="0" w:color="auto"/>
              <w:left w:val="single" w:sz="4" w:space="0" w:color="auto"/>
              <w:bottom w:val="nil"/>
              <w:right w:val="single" w:sz="4" w:space="0" w:color="auto"/>
            </w:tcBorders>
            <w:vAlign w:val="center"/>
          </w:tcPr>
          <w:p w14:paraId="533CA9F0" w14:textId="77777777" w:rsidR="006F6378" w:rsidRPr="00C30686" w:rsidRDefault="006F6378" w:rsidP="0094020B">
            <w:pPr>
              <w:pStyle w:val="TAC"/>
              <w:rPr>
                <w:kern w:val="2"/>
                <w:szCs w:val="22"/>
                <w:lang w:val="en-US" w:eastAsia="zh-CN"/>
              </w:rPr>
            </w:pPr>
            <w:r w:rsidRPr="00C30686">
              <w:rPr>
                <w:rFonts w:eastAsiaTheme="minorEastAsia"/>
                <w:lang w:eastAsia="zh-CN"/>
              </w:rPr>
              <w:t>4 and 5</w:t>
            </w:r>
          </w:p>
        </w:tc>
      </w:tr>
      <w:tr w:rsidR="006F6378" w:rsidRPr="00C30686" w14:paraId="7F52712F" w14:textId="77777777" w:rsidTr="004F423A">
        <w:trPr>
          <w:trHeight w:val="29"/>
        </w:trPr>
        <w:tc>
          <w:tcPr>
            <w:tcW w:w="2742" w:type="dxa"/>
            <w:tcBorders>
              <w:top w:val="nil"/>
              <w:left w:val="single" w:sz="4" w:space="0" w:color="auto"/>
              <w:bottom w:val="nil"/>
              <w:right w:val="single" w:sz="4" w:space="0" w:color="auto"/>
            </w:tcBorders>
            <w:vAlign w:val="center"/>
          </w:tcPr>
          <w:p w14:paraId="77ADDFC3"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646E2350"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704DAE6B" w14:textId="77777777" w:rsidR="006F6378" w:rsidRPr="00C30686" w:rsidRDefault="006F6378" w:rsidP="0094020B">
            <w:pPr>
              <w:pStyle w:val="TAC"/>
              <w:rPr>
                <w:kern w:val="2"/>
                <w:szCs w:val="22"/>
                <w:lang w:val="en-US"/>
              </w:rPr>
            </w:pPr>
            <w:r w:rsidRPr="00C30686">
              <w:rPr>
                <w:rFonts w:eastAsiaTheme="minorEastAsia" w:hint="eastAsia"/>
                <w:lang w:eastAsia="zh-CN"/>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6F293076" w14:textId="77777777" w:rsidR="006F6378" w:rsidRPr="00C30686" w:rsidRDefault="006F6378" w:rsidP="0094020B">
            <w:pPr>
              <w:pStyle w:val="TAC"/>
              <w:rPr>
                <w:lang w:val="en-US" w:eastAsia="zh-CN" w:bidi="ar"/>
              </w:rPr>
            </w:pPr>
            <w:r w:rsidRPr="00C30686">
              <w:rPr>
                <w:rFonts w:eastAsiaTheme="minorEastAsia" w:cs="Arial"/>
                <w:color w:val="000000"/>
                <w:szCs w:val="18"/>
              </w:rPr>
              <w:t xml:space="preserve">n77 channel bandwidths in Table 5.3.5-1 </w:t>
            </w:r>
          </w:p>
        </w:tc>
        <w:tc>
          <w:tcPr>
            <w:tcW w:w="2445" w:type="dxa"/>
            <w:tcBorders>
              <w:top w:val="nil"/>
              <w:left w:val="single" w:sz="4" w:space="0" w:color="auto"/>
              <w:bottom w:val="nil"/>
              <w:right w:val="single" w:sz="4" w:space="0" w:color="auto"/>
            </w:tcBorders>
            <w:vAlign w:val="center"/>
          </w:tcPr>
          <w:p w14:paraId="1A3506CC" w14:textId="77777777" w:rsidR="006F6378" w:rsidRPr="00C30686" w:rsidRDefault="006F6378" w:rsidP="0094020B">
            <w:pPr>
              <w:pStyle w:val="TAC"/>
              <w:rPr>
                <w:kern w:val="2"/>
                <w:szCs w:val="22"/>
                <w:lang w:val="en-US" w:eastAsia="zh-CN"/>
              </w:rPr>
            </w:pPr>
          </w:p>
        </w:tc>
      </w:tr>
      <w:tr w:rsidR="006F6378" w:rsidRPr="00C30686" w14:paraId="5861DBB0"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18CD174E"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0F03CF4D"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03466C9" w14:textId="77777777" w:rsidR="006F6378" w:rsidRPr="00C30686" w:rsidRDefault="006F6378" w:rsidP="0094020B">
            <w:pPr>
              <w:pStyle w:val="TAC"/>
              <w:rPr>
                <w:kern w:val="2"/>
                <w:szCs w:val="22"/>
                <w:lang w:val="en-US"/>
              </w:rPr>
            </w:pPr>
            <w:r w:rsidRPr="00C30686">
              <w:rPr>
                <w:rFonts w:eastAsiaTheme="minorEastAsia" w:hint="eastAsia"/>
                <w:lang w:eastAsia="zh-CN"/>
              </w:rPr>
              <w:t>n85</w:t>
            </w:r>
          </w:p>
        </w:tc>
        <w:tc>
          <w:tcPr>
            <w:tcW w:w="4356" w:type="dxa"/>
            <w:tcBorders>
              <w:top w:val="single" w:sz="4" w:space="0" w:color="auto"/>
              <w:left w:val="single" w:sz="4" w:space="0" w:color="auto"/>
              <w:bottom w:val="single" w:sz="4" w:space="0" w:color="auto"/>
              <w:right w:val="single" w:sz="4" w:space="0" w:color="auto"/>
            </w:tcBorders>
            <w:vAlign w:val="center"/>
          </w:tcPr>
          <w:p w14:paraId="1557EE23" w14:textId="77777777" w:rsidR="006F6378" w:rsidRPr="00C30686" w:rsidRDefault="006F6378" w:rsidP="0094020B">
            <w:pPr>
              <w:pStyle w:val="TAC"/>
              <w:rPr>
                <w:lang w:val="en-US" w:eastAsia="zh-CN" w:bidi="ar"/>
              </w:rPr>
            </w:pPr>
            <w:r w:rsidRPr="00C30686">
              <w:rPr>
                <w:rFonts w:eastAsiaTheme="minorEastAsia" w:cs="Arial"/>
                <w:color w:val="000000"/>
                <w:szCs w:val="18"/>
              </w:rPr>
              <w:t xml:space="preserve">n85 channel bandwidths in Table 5.3.5-1 </w:t>
            </w:r>
          </w:p>
        </w:tc>
        <w:tc>
          <w:tcPr>
            <w:tcW w:w="2445" w:type="dxa"/>
            <w:tcBorders>
              <w:top w:val="nil"/>
              <w:left w:val="single" w:sz="4" w:space="0" w:color="auto"/>
              <w:bottom w:val="single" w:sz="4" w:space="0" w:color="auto"/>
              <w:right w:val="single" w:sz="4" w:space="0" w:color="auto"/>
            </w:tcBorders>
            <w:vAlign w:val="center"/>
          </w:tcPr>
          <w:p w14:paraId="69576245" w14:textId="77777777" w:rsidR="006F6378" w:rsidRPr="00C30686" w:rsidRDefault="006F6378" w:rsidP="0094020B">
            <w:pPr>
              <w:pStyle w:val="TAC"/>
              <w:rPr>
                <w:kern w:val="2"/>
                <w:szCs w:val="22"/>
                <w:lang w:val="en-US" w:eastAsia="zh-CN"/>
              </w:rPr>
            </w:pPr>
          </w:p>
        </w:tc>
      </w:tr>
      <w:tr w:rsidR="006F6378" w:rsidRPr="00C30686" w14:paraId="6C42ED23" w14:textId="77777777" w:rsidTr="004F423A">
        <w:trPr>
          <w:trHeight w:val="29"/>
        </w:trPr>
        <w:tc>
          <w:tcPr>
            <w:tcW w:w="2742" w:type="dxa"/>
            <w:tcBorders>
              <w:top w:val="single" w:sz="4" w:space="0" w:color="auto"/>
              <w:left w:val="single" w:sz="4" w:space="0" w:color="auto"/>
              <w:bottom w:val="nil"/>
              <w:right w:val="single" w:sz="4" w:space="0" w:color="auto"/>
            </w:tcBorders>
            <w:vAlign w:val="center"/>
          </w:tcPr>
          <w:p w14:paraId="3D35DAFC" w14:textId="77777777" w:rsidR="006F6378" w:rsidRPr="00C30686" w:rsidRDefault="006F6378" w:rsidP="0094020B">
            <w:pPr>
              <w:pStyle w:val="TAC"/>
              <w:rPr>
                <w:kern w:val="2"/>
                <w:szCs w:val="22"/>
                <w:lang w:val="en-US"/>
              </w:rPr>
            </w:pPr>
            <w:r w:rsidRPr="00C30686">
              <w:rPr>
                <w:rFonts w:eastAsiaTheme="minorEastAsia" w:cs="Arial"/>
                <w:szCs w:val="18"/>
              </w:rPr>
              <w:t>CA_n70A-n71A-n77A</w:t>
            </w:r>
          </w:p>
        </w:tc>
        <w:tc>
          <w:tcPr>
            <w:tcW w:w="2785" w:type="dxa"/>
            <w:tcBorders>
              <w:top w:val="single" w:sz="4" w:space="0" w:color="auto"/>
              <w:left w:val="single" w:sz="4" w:space="0" w:color="auto"/>
              <w:bottom w:val="nil"/>
              <w:right w:val="single" w:sz="4" w:space="0" w:color="auto"/>
            </w:tcBorders>
            <w:vAlign w:val="center"/>
          </w:tcPr>
          <w:p w14:paraId="561ECC8A" w14:textId="77777777" w:rsidR="006F6378" w:rsidRPr="00C30686" w:rsidRDefault="006F6378" w:rsidP="0094020B">
            <w:pPr>
              <w:pStyle w:val="TAC"/>
              <w:rPr>
                <w:rFonts w:cs="Arial"/>
                <w:kern w:val="2"/>
                <w:szCs w:val="22"/>
                <w:lang w:val="en-US" w:eastAsia="zh-CN"/>
              </w:rPr>
            </w:pPr>
            <w:r w:rsidRPr="00C30686">
              <w:rPr>
                <w:rFonts w:cs="Arial"/>
                <w:kern w:val="2"/>
                <w:szCs w:val="22"/>
                <w:lang w:val="en-US" w:eastAsia="zh-CN"/>
              </w:rPr>
              <w:t>CA_n70A-n71A</w:t>
            </w:r>
          </w:p>
          <w:p w14:paraId="76999F8C" w14:textId="77777777" w:rsidR="006F6378" w:rsidRPr="00C30686" w:rsidRDefault="006F6378" w:rsidP="0094020B">
            <w:pPr>
              <w:pStyle w:val="TAC"/>
              <w:rPr>
                <w:kern w:val="2"/>
                <w:szCs w:val="22"/>
                <w:lang w:val="en-US"/>
              </w:rPr>
            </w:pPr>
            <w:r w:rsidRPr="00C30686">
              <w:rPr>
                <w:kern w:val="2"/>
                <w:szCs w:val="22"/>
                <w:lang w:val="en-US"/>
              </w:rPr>
              <w:t>CA_n70A-n77A</w:t>
            </w:r>
          </w:p>
          <w:p w14:paraId="7E8AC0C1" w14:textId="77777777" w:rsidR="006F6378" w:rsidRPr="00C30686" w:rsidRDefault="006F6378" w:rsidP="0094020B">
            <w:pPr>
              <w:pStyle w:val="TAC"/>
              <w:rPr>
                <w:kern w:val="2"/>
                <w:szCs w:val="22"/>
                <w:lang w:val="en-US"/>
              </w:rPr>
            </w:pPr>
            <w:r w:rsidRPr="00C30686">
              <w:rPr>
                <w:kern w:val="2"/>
                <w:szCs w:val="22"/>
                <w:lang w:val="en-US"/>
              </w:rPr>
              <w:t>CA_n71A-n77A</w:t>
            </w:r>
          </w:p>
        </w:tc>
        <w:tc>
          <w:tcPr>
            <w:tcW w:w="1259" w:type="dxa"/>
            <w:tcBorders>
              <w:top w:val="single" w:sz="4" w:space="0" w:color="auto"/>
              <w:left w:val="single" w:sz="4" w:space="0" w:color="auto"/>
              <w:bottom w:val="single" w:sz="4" w:space="0" w:color="auto"/>
              <w:right w:val="single" w:sz="4" w:space="0" w:color="auto"/>
            </w:tcBorders>
            <w:vAlign w:val="center"/>
          </w:tcPr>
          <w:p w14:paraId="2C11B8E8" w14:textId="77777777" w:rsidR="006F6378" w:rsidRPr="00C30686" w:rsidRDefault="006F6378" w:rsidP="0094020B">
            <w:pPr>
              <w:pStyle w:val="TAC"/>
              <w:rPr>
                <w:kern w:val="2"/>
                <w:szCs w:val="22"/>
                <w:lang w:val="en-US"/>
              </w:rPr>
            </w:pPr>
            <w:r w:rsidRPr="00C30686">
              <w:rPr>
                <w:kern w:val="2"/>
                <w:szCs w:val="22"/>
                <w:lang w:val="en-US"/>
              </w:rPr>
              <w:t>n70</w:t>
            </w:r>
          </w:p>
        </w:tc>
        <w:tc>
          <w:tcPr>
            <w:tcW w:w="4356" w:type="dxa"/>
            <w:tcBorders>
              <w:top w:val="single" w:sz="4" w:space="0" w:color="auto"/>
              <w:left w:val="single" w:sz="4" w:space="0" w:color="auto"/>
              <w:bottom w:val="single" w:sz="4" w:space="0" w:color="auto"/>
              <w:right w:val="single" w:sz="4" w:space="0" w:color="auto"/>
            </w:tcBorders>
            <w:vAlign w:val="center"/>
          </w:tcPr>
          <w:p w14:paraId="3EEF5B72" w14:textId="77777777" w:rsidR="006F6378" w:rsidRPr="00C30686" w:rsidRDefault="006F6378" w:rsidP="0094020B">
            <w:pPr>
              <w:pStyle w:val="TAC"/>
              <w:rPr>
                <w:lang w:val="en-US" w:eastAsia="zh-CN" w:bidi="ar"/>
              </w:rPr>
            </w:pPr>
            <w:r w:rsidRPr="00C30686">
              <w:rPr>
                <w:rFonts w:eastAsiaTheme="minorEastAsia" w:cs="Arial"/>
                <w:szCs w:val="18"/>
              </w:rPr>
              <w:t>5, 10, 15, 20, 25</w:t>
            </w:r>
          </w:p>
        </w:tc>
        <w:tc>
          <w:tcPr>
            <w:tcW w:w="2445" w:type="dxa"/>
            <w:tcBorders>
              <w:top w:val="single" w:sz="4" w:space="0" w:color="auto"/>
              <w:left w:val="single" w:sz="4" w:space="0" w:color="auto"/>
              <w:bottom w:val="nil"/>
              <w:right w:val="single" w:sz="4" w:space="0" w:color="auto"/>
            </w:tcBorders>
            <w:vAlign w:val="center"/>
          </w:tcPr>
          <w:p w14:paraId="7F9402F8" w14:textId="77777777" w:rsidR="006F6378" w:rsidRPr="00C30686" w:rsidRDefault="006F6378" w:rsidP="0094020B">
            <w:pPr>
              <w:pStyle w:val="TAC"/>
              <w:rPr>
                <w:kern w:val="2"/>
                <w:szCs w:val="22"/>
                <w:lang w:val="en-US" w:eastAsia="zh-CN"/>
              </w:rPr>
            </w:pPr>
            <w:r w:rsidRPr="00C30686">
              <w:rPr>
                <w:rFonts w:eastAsiaTheme="minorEastAsia" w:hint="eastAsia"/>
                <w:szCs w:val="18"/>
                <w:lang w:val="en-US" w:eastAsia="zh-CN"/>
              </w:rPr>
              <w:t>0</w:t>
            </w:r>
          </w:p>
        </w:tc>
      </w:tr>
      <w:tr w:rsidR="006F6378" w:rsidRPr="00C30686" w14:paraId="4DECC02B" w14:textId="77777777" w:rsidTr="004F423A">
        <w:trPr>
          <w:trHeight w:val="29"/>
        </w:trPr>
        <w:tc>
          <w:tcPr>
            <w:tcW w:w="2742" w:type="dxa"/>
            <w:tcBorders>
              <w:top w:val="nil"/>
              <w:left w:val="single" w:sz="4" w:space="0" w:color="auto"/>
              <w:bottom w:val="nil"/>
              <w:right w:val="single" w:sz="4" w:space="0" w:color="auto"/>
            </w:tcBorders>
            <w:vAlign w:val="center"/>
          </w:tcPr>
          <w:p w14:paraId="5E903A18" w14:textId="77777777" w:rsidR="006F6378" w:rsidRPr="00C30686" w:rsidRDefault="006F6378" w:rsidP="0094020B">
            <w:pPr>
              <w:pStyle w:val="TAC"/>
              <w:rPr>
                <w:kern w:val="2"/>
                <w:szCs w:val="22"/>
                <w:lang w:val="en-US"/>
              </w:rPr>
            </w:pPr>
          </w:p>
        </w:tc>
        <w:tc>
          <w:tcPr>
            <w:tcW w:w="2785" w:type="dxa"/>
            <w:tcBorders>
              <w:top w:val="nil"/>
              <w:left w:val="single" w:sz="4" w:space="0" w:color="auto"/>
              <w:bottom w:val="nil"/>
              <w:right w:val="single" w:sz="4" w:space="0" w:color="auto"/>
            </w:tcBorders>
            <w:vAlign w:val="center"/>
          </w:tcPr>
          <w:p w14:paraId="5E119797"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63F152C5" w14:textId="77777777" w:rsidR="006F6378" w:rsidRPr="00C30686" w:rsidRDefault="006F6378" w:rsidP="0094020B">
            <w:pPr>
              <w:pStyle w:val="TAC"/>
              <w:rPr>
                <w:kern w:val="2"/>
                <w:szCs w:val="22"/>
                <w:lang w:val="en-US"/>
              </w:rPr>
            </w:pPr>
            <w:r w:rsidRPr="00C30686">
              <w:rPr>
                <w:kern w:val="2"/>
                <w:szCs w:val="22"/>
                <w:lang w:val="en-US"/>
              </w:rPr>
              <w:t>n71</w:t>
            </w:r>
          </w:p>
        </w:tc>
        <w:tc>
          <w:tcPr>
            <w:tcW w:w="4356" w:type="dxa"/>
            <w:tcBorders>
              <w:top w:val="single" w:sz="4" w:space="0" w:color="auto"/>
              <w:left w:val="single" w:sz="4" w:space="0" w:color="auto"/>
              <w:bottom w:val="single" w:sz="4" w:space="0" w:color="auto"/>
              <w:right w:val="single" w:sz="4" w:space="0" w:color="auto"/>
            </w:tcBorders>
            <w:vAlign w:val="center"/>
          </w:tcPr>
          <w:p w14:paraId="3C014461" w14:textId="77777777" w:rsidR="006F6378" w:rsidRPr="00C30686" w:rsidRDefault="006F6378" w:rsidP="0094020B">
            <w:pPr>
              <w:pStyle w:val="TAC"/>
              <w:rPr>
                <w:lang w:val="en-US" w:eastAsia="zh-CN" w:bidi="ar"/>
              </w:rPr>
            </w:pPr>
            <w:r w:rsidRPr="00C30686">
              <w:rPr>
                <w:rFonts w:eastAsiaTheme="minorEastAsia" w:cs="Arial"/>
                <w:szCs w:val="18"/>
              </w:rPr>
              <w:t>5, 10, 15, 20</w:t>
            </w:r>
          </w:p>
        </w:tc>
        <w:tc>
          <w:tcPr>
            <w:tcW w:w="2445" w:type="dxa"/>
            <w:tcBorders>
              <w:top w:val="nil"/>
              <w:left w:val="single" w:sz="4" w:space="0" w:color="auto"/>
              <w:bottom w:val="nil"/>
              <w:right w:val="single" w:sz="4" w:space="0" w:color="auto"/>
            </w:tcBorders>
            <w:vAlign w:val="center"/>
          </w:tcPr>
          <w:p w14:paraId="17A91DE6" w14:textId="77777777" w:rsidR="006F6378" w:rsidRPr="00C30686" w:rsidRDefault="006F6378" w:rsidP="0094020B">
            <w:pPr>
              <w:pStyle w:val="TAC"/>
              <w:rPr>
                <w:kern w:val="2"/>
                <w:szCs w:val="22"/>
                <w:lang w:val="en-US" w:eastAsia="zh-CN"/>
              </w:rPr>
            </w:pPr>
          </w:p>
        </w:tc>
      </w:tr>
      <w:tr w:rsidR="006F6378" w:rsidRPr="00C30686" w14:paraId="6580B60C" w14:textId="77777777" w:rsidTr="004F423A">
        <w:trPr>
          <w:trHeight w:val="29"/>
        </w:trPr>
        <w:tc>
          <w:tcPr>
            <w:tcW w:w="2742" w:type="dxa"/>
            <w:tcBorders>
              <w:top w:val="nil"/>
              <w:left w:val="single" w:sz="4" w:space="0" w:color="auto"/>
              <w:bottom w:val="single" w:sz="4" w:space="0" w:color="auto"/>
              <w:right w:val="single" w:sz="4" w:space="0" w:color="auto"/>
            </w:tcBorders>
            <w:vAlign w:val="center"/>
          </w:tcPr>
          <w:p w14:paraId="0E9513A1" w14:textId="77777777" w:rsidR="006F6378" w:rsidRPr="00C30686" w:rsidRDefault="006F6378" w:rsidP="0094020B">
            <w:pPr>
              <w:pStyle w:val="TAC"/>
              <w:rPr>
                <w:kern w:val="2"/>
                <w:szCs w:val="22"/>
                <w:lang w:val="en-US"/>
              </w:rPr>
            </w:pPr>
          </w:p>
        </w:tc>
        <w:tc>
          <w:tcPr>
            <w:tcW w:w="2785" w:type="dxa"/>
            <w:tcBorders>
              <w:top w:val="nil"/>
              <w:left w:val="single" w:sz="4" w:space="0" w:color="auto"/>
              <w:bottom w:val="single" w:sz="4" w:space="0" w:color="auto"/>
              <w:right w:val="single" w:sz="4" w:space="0" w:color="auto"/>
            </w:tcBorders>
            <w:vAlign w:val="center"/>
          </w:tcPr>
          <w:p w14:paraId="081ED172" w14:textId="77777777" w:rsidR="006F6378" w:rsidRPr="00C30686" w:rsidRDefault="006F6378" w:rsidP="0094020B">
            <w:pPr>
              <w:pStyle w:val="TAC"/>
              <w:rPr>
                <w:kern w:val="2"/>
                <w:szCs w:val="22"/>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14:paraId="2155C09B" w14:textId="77777777" w:rsidR="006F6378" w:rsidRPr="00C30686" w:rsidRDefault="006F6378" w:rsidP="0094020B">
            <w:pPr>
              <w:pStyle w:val="TAC"/>
              <w:rPr>
                <w:kern w:val="2"/>
                <w:szCs w:val="22"/>
                <w:lang w:val="en-US"/>
              </w:rPr>
            </w:pPr>
            <w:r w:rsidRPr="00C30686">
              <w:rPr>
                <w:kern w:val="2"/>
                <w:szCs w:val="22"/>
                <w:lang w:val="en-US"/>
              </w:rPr>
              <w:t>n77</w:t>
            </w:r>
          </w:p>
        </w:tc>
        <w:tc>
          <w:tcPr>
            <w:tcW w:w="4356" w:type="dxa"/>
            <w:tcBorders>
              <w:top w:val="single" w:sz="4" w:space="0" w:color="auto"/>
              <w:left w:val="single" w:sz="4" w:space="0" w:color="auto"/>
              <w:bottom w:val="single" w:sz="4" w:space="0" w:color="auto"/>
              <w:right w:val="single" w:sz="4" w:space="0" w:color="auto"/>
            </w:tcBorders>
            <w:vAlign w:val="center"/>
          </w:tcPr>
          <w:p w14:paraId="71CACB01" w14:textId="77777777" w:rsidR="006F6378" w:rsidRPr="00C30686" w:rsidRDefault="006F6378" w:rsidP="0094020B">
            <w:pPr>
              <w:pStyle w:val="TAC"/>
              <w:rPr>
                <w:lang w:val="en-US" w:eastAsia="zh-CN" w:bidi="ar"/>
              </w:rPr>
            </w:pPr>
            <w:r w:rsidRPr="00C30686">
              <w:rPr>
                <w:rFonts w:eastAsiaTheme="minorEastAsia" w:cs="Arial"/>
                <w:szCs w:val="18"/>
              </w:rPr>
              <w:t>10, 15, 20, 25, 30, 40, 50, 60, 70, 80, 90, 100</w:t>
            </w:r>
          </w:p>
        </w:tc>
        <w:tc>
          <w:tcPr>
            <w:tcW w:w="2445" w:type="dxa"/>
            <w:tcBorders>
              <w:top w:val="nil"/>
              <w:left w:val="single" w:sz="4" w:space="0" w:color="auto"/>
              <w:bottom w:val="single" w:sz="4" w:space="0" w:color="auto"/>
              <w:right w:val="single" w:sz="4" w:space="0" w:color="auto"/>
            </w:tcBorders>
            <w:vAlign w:val="center"/>
          </w:tcPr>
          <w:p w14:paraId="0BDAD742" w14:textId="77777777" w:rsidR="006F6378" w:rsidRPr="00C30686" w:rsidRDefault="006F6378" w:rsidP="0094020B">
            <w:pPr>
              <w:pStyle w:val="TAC"/>
              <w:rPr>
                <w:kern w:val="2"/>
                <w:szCs w:val="22"/>
                <w:lang w:val="en-US" w:eastAsia="zh-CN"/>
              </w:rPr>
            </w:pPr>
          </w:p>
        </w:tc>
      </w:tr>
      <w:tr w:rsidR="006F6378" w:rsidRPr="00C30686" w14:paraId="61A364AE" w14:textId="77777777" w:rsidTr="004F423A">
        <w:trPr>
          <w:trHeight w:val="29"/>
        </w:trPr>
        <w:tc>
          <w:tcPr>
            <w:tcW w:w="13587" w:type="dxa"/>
            <w:gridSpan w:val="5"/>
            <w:tcBorders>
              <w:top w:val="single" w:sz="4" w:space="0" w:color="auto"/>
              <w:left w:val="single" w:sz="4" w:space="0" w:color="auto"/>
              <w:bottom w:val="single" w:sz="4" w:space="0" w:color="auto"/>
              <w:right w:val="single" w:sz="4" w:space="0" w:color="auto"/>
            </w:tcBorders>
            <w:vAlign w:val="center"/>
          </w:tcPr>
          <w:p w14:paraId="15D4D79C" w14:textId="77777777" w:rsidR="006F6378" w:rsidRPr="00C30686" w:rsidRDefault="006F6378" w:rsidP="0094020B">
            <w:pPr>
              <w:pStyle w:val="TAN"/>
              <w:rPr>
                <w:lang w:val="en-US" w:eastAsia="zh-CN"/>
              </w:rPr>
            </w:pPr>
            <w:r w:rsidRPr="00C30686">
              <w:rPr>
                <w:lang w:val="en-US" w:eastAsia="zh-CN"/>
              </w:rPr>
              <w:t>NOTE 1:</w:t>
            </w:r>
            <w:r w:rsidRPr="00C30686">
              <w:rPr>
                <w:lang w:val="en-US" w:eastAsia="zh-CN"/>
              </w:rPr>
              <w:tab/>
              <w:t>This UE channel bandwidth is applicable only to downlink</w:t>
            </w:r>
          </w:p>
          <w:p w14:paraId="216028B5" w14:textId="77777777" w:rsidR="006F6378" w:rsidRPr="00C30686" w:rsidRDefault="006F6378" w:rsidP="0094020B">
            <w:pPr>
              <w:pStyle w:val="TAN"/>
              <w:rPr>
                <w:rFonts w:cs="Arial"/>
                <w:szCs w:val="18"/>
                <w:lang w:val="en-US" w:eastAsia="zh-CN"/>
              </w:rPr>
            </w:pPr>
            <w:r w:rsidRPr="00C30686">
              <w:rPr>
                <w:rFonts w:cs="Arial"/>
                <w:szCs w:val="18"/>
                <w:lang w:val="en-US" w:eastAsia="zh-CN"/>
              </w:rPr>
              <w:t>NOTE 2:</w:t>
            </w:r>
            <w:r w:rsidRPr="00C30686">
              <w:rPr>
                <w:rFonts w:cs="Arial"/>
                <w:szCs w:val="18"/>
                <w:lang w:val="en-US" w:eastAsia="zh-CN"/>
              </w:rPr>
              <w:tab/>
              <w:t>For the 20 MHz bandwidth, the minimum requirements are specified for NR UL carrier frequencies confined to either 713-723 MHz or 728-738 MHz.</w:t>
            </w:r>
          </w:p>
          <w:p w14:paraId="0106619A" w14:textId="77777777" w:rsidR="006F6378" w:rsidRPr="00C30686" w:rsidRDefault="006F6378" w:rsidP="0094020B">
            <w:pPr>
              <w:pStyle w:val="TAN"/>
              <w:rPr>
                <w:lang w:val="en-US" w:eastAsia="zh-CN"/>
              </w:rPr>
            </w:pPr>
            <w:r w:rsidRPr="00C30686">
              <w:rPr>
                <w:lang w:val="en-US" w:eastAsia="zh-CN"/>
              </w:rPr>
              <w:t>NOTE 3:</w:t>
            </w:r>
            <w:r w:rsidRPr="00C30686">
              <w:rPr>
                <w:rFonts w:eastAsia="Yu Mincho"/>
                <w:lang w:val="en-US" w:eastAsia="zh-CN"/>
              </w:rPr>
              <w:t xml:space="preserve"> </w:t>
            </w:r>
            <w:r w:rsidRPr="00C30686">
              <w:rPr>
                <w:rFonts w:eastAsia="Yu Mincho"/>
                <w:lang w:val="en-US" w:eastAsia="zh-CN"/>
              </w:rPr>
              <w:tab/>
              <w:t xml:space="preserve">The SCS of each </w:t>
            </w:r>
            <w:r w:rsidRPr="00C30686">
              <w:rPr>
                <w:lang w:val="en-US" w:eastAsia="zh-CN"/>
              </w:rPr>
              <w:t>channel bandwidth for NR band refers to Table 5.3.5-1.</w:t>
            </w:r>
          </w:p>
          <w:p w14:paraId="6CDB0D1C" w14:textId="77777777" w:rsidR="006F6378" w:rsidRPr="00C30686" w:rsidRDefault="006F6378" w:rsidP="0094020B">
            <w:pPr>
              <w:pStyle w:val="TAN"/>
              <w:rPr>
                <w:lang w:val="en-US" w:eastAsia="zh-CN"/>
              </w:rPr>
            </w:pPr>
            <w:r w:rsidRPr="00C30686">
              <w:rPr>
                <w:lang w:val="en-US" w:eastAsia="zh-CN"/>
              </w:rPr>
              <w:t>NOTE 4:</w:t>
            </w:r>
            <w:r w:rsidRPr="00C30686">
              <w:rPr>
                <w:lang w:val="en-US" w:eastAsia="zh-CN"/>
              </w:rPr>
              <w:tab/>
              <w:t>The minimum requirements only apply for non-simultaneous Tx/Rx between all carriers for TDD combinations.</w:t>
            </w:r>
          </w:p>
          <w:p w14:paraId="2A92E5E8" w14:textId="77777777" w:rsidR="006F6378" w:rsidRPr="00C30686" w:rsidRDefault="006F6378" w:rsidP="0094020B">
            <w:pPr>
              <w:pStyle w:val="TAN"/>
              <w:rPr>
                <w:lang w:val="en-US" w:eastAsia="zh-CN"/>
              </w:rPr>
            </w:pPr>
            <w:r w:rsidRPr="00C30686">
              <w:rPr>
                <w:lang w:val="en-US" w:eastAsia="zh-CN"/>
              </w:rPr>
              <w:t>NOTE 5:</w:t>
            </w:r>
            <w:r w:rsidRPr="00C30686">
              <w:rPr>
                <w:lang w:val="en-US" w:eastAsia="zh-CN"/>
              </w:rPr>
              <w:tab/>
              <w:t>Simultaneous Rx/Tx capability for TDD combinations does not apply for UEs supporting band n78 with an n77 implementation.</w:t>
            </w:r>
          </w:p>
          <w:p w14:paraId="608AC886" w14:textId="77777777" w:rsidR="006F6378" w:rsidRPr="00C30686" w:rsidRDefault="006F6378" w:rsidP="0094020B">
            <w:pPr>
              <w:pStyle w:val="TAN"/>
              <w:rPr>
                <w:lang w:val="en-US" w:eastAsia="zh-CN"/>
              </w:rPr>
            </w:pPr>
            <w:r w:rsidRPr="00C30686">
              <w:rPr>
                <w:lang w:val="en-US" w:eastAsia="zh-CN"/>
              </w:rPr>
              <w:t>NOTE 6:</w:t>
            </w:r>
            <w:r w:rsidRPr="00C30686">
              <w:rPr>
                <w:lang w:val="en-US" w:eastAsia="zh-CN"/>
              </w:rPr>
              <w:tab/>
              <w:t>Only single uplink carriers with power class other than PC3 are listed.</w:t>
            </w:r>
          </w:p>
          <w:p w14:paraId="473BB550" w14:textId="77777777" w:rsidR="006F6378" w:rsidRPr="00C30686" w:rsidRDefault="006F6378" w:rsidP="0094020B">
            <w:pPr>
              <w:pStyle w:val="TAN"/>
              <w:rPr>
                <w:lang w:val="en-US" w:eastAsia="zh-CN"/>
              </w:rPr>
            </w:pPr>
            <w:r w:rsidRPr="00C30686">
              <w:rPr>
                <w:lang w:val="en-US" w:eastAsia="zh-CN"/>
              </w:rPr>
              <w:t>NOTE 7:</w:t>
            </w:r>
            <w:r w:rsidRPr="00C30686">
              <w:rPr>
                <w:rFonts w:eastAsiaTheme="minorEastAsia"/>
                <w:lang w:val="en-US" w:eastAsia="zh-CN"/>
              </w:rPr>
              <w:tab/>
            </w:r>
            <w:r w:rsidRPr="00C30686">
              <w:rPr>
                <w:lang w:val="en-US" w:eastAsia="zh-CN"/>
              </w:rPr>
              <w:t>Power Class 2 is allowed for this uplink combination or single uplink carrier in this downlink/uplink combination</w:t>
            </w:r>
          </w:p>
          <w:p w14:paraId="58A7A8D6" w14:textId="77777777" w:rsidR="006F6378" w:rsidRPr="00C30686" w:rsidRDefault="006F6378" w:rsidP="0094020B">
            <w:pPr>
              <w:pStyle w:val="TAN"/>
              <w:rPr>
                <w:rFonts w:eastAsiaTheme="minorEastAsia"/>
                <w:lang w:val="en-US" w:eastAsia="zh-CN"/>
              </w:rPr>
            </w:pPr>
            <w:r w:rsidRPr="00C30686">
              <w:rPr>
                <w:rFonts w:eastAsiaTheme="minorEastAsia"/>
                <w:lang w:val="en-US" w:eastAsia="zh-CN"/>
              </w:rPr>
              <w:t>NOTE 8:</w:t>
            </w:r>
            <w:r w:rsidRPr="00C30686">
              <w:rPr>
                <w:rFonts w:eastAsiaTheme="minorEastAsia"/>
                <w:lang w:val="en-US" w:eastAsia="zh-CN"/>
              </w:rPr>
              <w:tab/>
              <w:t>For this bandwidth, the minimum requirements are restricted to operation when carrier is configured as an SCell part of DC or CA configuration.</w:t>
            </w:r>
          </w:p>
          <w:p w14:paraId="3304ED5D" w14:textId="77777777" w:rsidR="006F6378" w:rsidRPr="00C30686" w:rsidRDefault="006F6378" w:rsidP="0094020B">
            <w:pPr>
              <w:pStyle w:val="TAN"/>
              <w:rPr>
                <w:rFonts w:eastAsiaTheme="minorEastAsia" w:cs="Arial"/>
                <w:szCs w:val="18"/>
              </w:rPr>
            </w:pPr>
            <w:r w:rsidRPr="00C30686">
              <w:rPr>
                <w:rFonts w:cs="Arial"/>
                <w:szCs w:val="18"/>
                <w:lang w:eastAsia="zh-CN"/>
              </w:rPr>
              <w:t>NOTE 9:</w:t>
            </w:r>
            <w:r w:rsidRPr="00C30686">
              <w:rPr>
                <w:rFonts w:cs="Arial"/>
                <w:szCs w:val="18"/>
                <w:lang w:eastAsia="zh-CN"/>
              </w:rPr>
              <w:tab/>
            </w:r>
            <w:r w:rsidRPr="00C30686">
              <w:rPr>
                <w:rFonts w:eastAsiaTheme="minorEastAsia" w:cs="Arial"/>
                <w:szCs w:val="18"/>
              </w:rPr>
              <w:t>Power Class 1.5 is allowed for single uplink carrier in this downlink/uplink combination</w:t>
            </w:r>
          </w:p>
          <w:p w14:paraId="5F12D789" w14:textId="77777777" w:rsidR="006F6378" w:rsidRPr="00C30686" w:rsidRDefault="006F6378" w:rsidP="0094020B">
            <w:pPr>
              <w:pStyle w:val="TAN"/>
              <w:rPr>
                <w:szCs w:val="18"/>
                <w:lang w:val="en-US" w:eastAsia="zh-CN"/>
              </w:rPr>
            </w:pPr>
            <w:r w:rsidRPr="00C30686">
              <w:rPr>
                <w:rFonts w:hint="eastAsia"/>
                <w:szCs w:val="18"/>
                <w:lang w:val="en-US" w:eastAsia="zh-CN"/>
              </w:rPr>
              <w:t>N</w:t>
            </w:r>
            <w:r w:rsidRPr="00C30686">
              <w:rPr>
                <w:szCs w:val="18"/>
                <w:lang w:val="en-US" w:eastAsia="zh-CN"/>
              </w:rPr>
              <w:t>OTE 10:</w:t>
            </w:r>
            <w:r w:rsidRPr="00C30686">
              <w:rPr>
                <w:rFonts w:cs="Arial"/>
                <w:szCs w:val="18"/>
                <w:lang w:eastAsia="zh-CN"/>
              </w:rPr>
              <w:t xml:space="preserve"> </w:t>
            </w:r>
            <w:r w:rsidRPr="00C30686">
              <w:rPr>
                <w:rFonts w:cs="Arial"/>
                <w:szCs w:val="18"/>
                <w:lang w:eastAsia="zh-CN"/>
              </w:rPr>
              <w:tab/>
            </w:r>
            <w:r w:rsidRPr="00C30686">
              <w:rPr>
                <w:szCs w:val="18"/>
                <w:lang w:val="en-US" w:eastAsia="zh-CN"/>
              </w:rPr>
              <w:t>For a band combination which include band n7 and n38 simultaneously, carriers in band n7 and n38 can only be configured as downlink carriers. Power imbalance between downlink carriers on Band n7 and Band n38 is assumed to be within 6dB.</w:t>
            </w:r>
          </w:p>
          <w:p w14:paraId="70E378EF" w14:textId="77777777" w:rsidR="006F6378" w:rsidRPr="00C30686" w:rsidRDefault="006F6378" w:rsidP="0094020B">
            <w:pPr>
              <w:pStyle w:val="TAN"/>
              <w:rPr>
                <w:rFonts w:eastAsiaTheme="minorEastAsia" w:cs="Arial"/>
                <w:szCs w:val="18"/>
              </w:rPr>
            </w:pPr>
            <w:r w:rsidRPr="00C30686">
              <w:rPr>
                <w:rFonts w:hint="eastAsia"/>
                <w:szCs w:val="18"/>
                <w:lang w:val="en-US" w:eastAsia="zh-CN"/>
              </w:rPr>
              <w:t>NOTE</w:t>
            </w:r>
            <w:r w:rsidRPr="00C30686">
              <w:rPr>
                <w:szCs w:val="18"/>
                <w:lang w:val="en-US" w:eastAsia="zh-CN"/>
              </w:rPr>
              <w:t xml:space="preserve"> 11: </w:t>
            </w:r>
            <w:r w:rsidRPr="00C30686">
              <w:rPr>
                <w:rFonts w:eastAsia="PMingLiU" w:cs="Arial"/>
                <w:lang w:eastAsia="zh-TW"/>
              </w:rPr>
              <w:t>UL carrier shall be supported in Band n28 only. Power imbalance between downlink carriers on Band 7 and Band 38 is assumed to be within 6dB.</w:t>
            </w:r>
          </w:p>
        </w:tc>
      </w:tr>
    </w:tbl>
    <w:bookmarkEnd w:id="12"/>
    <w:p w14:paraId="179A0F54" w14:textId="6BEDC1F4" w:rsidR="000A7498" w:rsidRDefault="003532C2" w:rsidP="00A1115A">
      <w:r>
        <w:rPr>
          <w:rFonts w:ascii="Arial" w:hAnsi="Arial" w:cs="Arial"/>
          <w:color w:val="0000FF"/>
          <w:sz w:val="32"/>
          <w:szCs w:val="32"/>
          <w:lang w:eastAsia="ja-JP"/>
        </w:rPr>
        <w:t>---End of changes---</w:t>
      </w:r>
      <w:bookmarkEnd w:id="9"/>
    </w:p>
    <w:sectPr w:rsidR="000A7498" w:rsidSect="00856C74">
      <w:headerReference w:type="default" r:id="rId13"/>
      <w:footerReference w:type="default" r:id="rId14"/>
      <w:footnotePr>
        <w:numRestart w:val="eachSect"/>
      </w:footnotePr>
      <w:pgSz w:w="16840" w:h="11907" w:orient="landscape" w:code="9"/>
      <w:pgMar w:top="1134" w:right="1418"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82DBF" w14:textId="77777777" w:rsidR="005A6E8B" w:rsidRDefault="005A6E8B">
      <w:r>
        <w:separator/>
      </w:r>
    </w:p>
  </w:endnote>
  <w:endnote w:type="continuationSeparator" w:id="0">
    <w:p w14:paraId="0AB44407" w14:textId="77777777" w:rsidR="005A6E8B" w:rsidRDefault="005A6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MS Gothic"/>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0"/>
    <w:family w:val="swiss"/>
    <w:pitch w:val="default"/>
    <w:sig w:usb0="FFFFFFFF" w:usb1="E9FFFFFF" w:usb2="0000003F" w:usb3="00000000" w:csb0="603F01FF" w:csb1="FFFF0000"/>
  </w:font>
  <w:font w:name="Yu Mincho">
    <w:charset w:val="80"/>
    <w:family w:val="roman"/>
    <w:pitch w:val="variable"/>
    <w:sig w:usb0="800002E7" w:usb1="2AC7FCFF" w:usb2="00000012" w:usb3="00000000" w:csb0="0002009F"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v4.2.0">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DCC6" w14:textId="582CDC6F" w:rsidR="006D5ECE" w:rsidRPr="003532C2" w:rsidRDefault="006D5ECE" w:rsidP="00353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4A0EB" w14:textId="77777777" w:rsidR="005A6E8B" w:rsidRDefault="005A6E8B">
      <w:r>
        <w:separator/>
      </w:r>
    </w:p>
  </w:footnote>
  <w:footnote w:type="continuationSeparator" w:id="0">
    <w:p w14:paraId="1842D766" w14:textId="77777777" w:rsidR="005A6E8B" w:rsidRDefault="005A6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B1336" w14:textId="77777777" w:rsidR="006D5ECE" w:rsidRDefault="006D5EC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66F28" w14:textId="77777777" w:rsidR="006D5ECE" w:rsidRDefault="006D5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B41185"/>
    <w:multiLevelType w:val="multilevel"/>
    <w:tmpl w:val="80B41185"/>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8949D66B"/>
    <w:multiLevelType w:val="singleLevel"/>
    <w:tmpl w:val="8949D66B"/>
    <w:lvl w:ilvl="0">
      <w:start w:val="1"/>
      <w:numFmt w:val="decimal"/>
      <w:lvlText w:val="%1."/>
      <w:lvlJc w:val="left"/>
      <w:pPr>
        <w:ind w:left="425" w:hanging="425"/>
      </w:pPr>
      <w:rPr>
        <w:rFonts w:hint="default"/>
      </w:rPr>
    </w:lvl>
  </w:abstractNum>
  <w:abstractNum w:abstractNumId="2" w15:restartNumberingAfterBreak="0">
    <w:nsid w:val="B92D5CF1"/>
    <w:multiLevelType w:val="singleLevel"/>
    <w:tmpl w:val="B92D5CF1"/>
    <w:lvl w:ilvl="0">
      <w:start w:val="1"/>
      <w:numFmt w:val="decimal"/>
      <w:lvlText w:val="%1."/>
      <w:lvlJc w:val="left"/>
      <w:pPr>
        <w:ind w:left="425" w:hanging="425"/>
      </w:pPr>
      <w:rPr>
        <w:rFonts w:hint="default"/>
      </w:rPr>
    </w:lvl>
  </w:abstractNum>
  <w:abstractNum w:abstractNumId="3" w15:restartNumberingAfterBreak="0">
    <w:nsid w:val="F6E5C29A"/>
    <w:multiLevelType w:val="singleLevel"/>
    <w:tmpl w:val="F6E5C29A"/>
    <w:lvl w:ilvl="0">
      <w:start w:val="1"/>
      <w:numFmt w:val="decimal"/>
      <w:lvlText w:val="%1."/>
      <w:lvlJc w:val="left"/>
      <w:pPr>
        <w:ind w:left="425" w:hanging="425"/>
      </w:pPr>
      <w:rPr>
        <w:rFonts w:hint="default"/>
      </w:rPr>
    </w:lvl>
  </w:abstractNum>
  <w:abstractNum w:abstractNumId="4"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5"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29F7D34"/>
    <w:multiLevelType w:val="singleLevel"/>
    <w:tmpl w:val="129F7D34"/>
    <w:lvl w:ilvl="0">
      <w:start w:val="5"/>
      <w:numFmt w:val="upperLetter"/>
      <w:suff w:val="nothing"/>
      <w:lvlText w:val="%1-"/>
      <w:lvlJc w:val="left"/>
    </w:lvl>
  </w:abstractNum>
  <w:abstractNum w:abstractNumId="9"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0" w15:restartNumberingAfterBreak="0">
    <w:nsid w:val="29B5444C"/>
    <w:multiLevelType w:val="hybridMultilevel"/>
    <w:tmpl w:val="6226D6F0"/>
    <w:lvl w:ilvl="0" w:tplc="A96E5BA6">
      <w:numFmt w:val="bullet"/>
      <w:lvlText w:val="-"/>
      <w:lvlJc w:val="left"/>
      <w:pPr>
        <w:ind w:left="360" w:hanging="360"/>
      </w:pPr>
      <w:rPr>
        <w:rFonts w:ascii="Arial" w:eastAsia="Malgun Gothic"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FB190C5"/>
    <w:multiLevelType w:val="singleLevel"/>
    <w:tmpl w:val="2FB190C5"/>
    <w:lvl w:ilvl="0">
      <w:start w:val="1"/>
      <w:numFmt w:val="decimal"/>
      <w:lvlText w:val="%1."/>
      <w:lvlJc w:val="left"/>
      <w:pPr>
        <w:ind w:left="425" w:hanging="425"/>
      </w:pPr>
      <w:rPr>
        <w:rFonts w:hint="default"/>
      </w:rPr>
    </w:lvl>
  </w:abstractNum>
  <w:abstractNum w:abstractNumId="14"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861ABF0"/>
    <w:multiLevelType w:val="singleLevel"/>
    <w:tmpl w:val="4861ABF0"/>
    <w:lvl w:ilvl="0">
      <w:start w:val="1"/>
      <w:numFmt w:val="decimal"/>
      <w:lvlText w:val="%1."/>
      <w:lvlJc w:val="left"/>
      <w:pPr>
        <w:ind w:left="425" w:hanging="425"/>
      </w:pPr>
      <w:rPr>
        <w:rFonts w:hint="default"/>
      </w:rPr>
    </w:lvl>
  </w:abstractNum>
  <w:abstractNum w:abstractNumId="21" w15:restartNumberingAfterBreak="0">
    <w:nsid w:val="4C6E692F"/>
    <w:multiLevelType w:val="multilevel"/>
    <w:tmpl w:val="4C6E692F"/>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C910AD6"/>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66525F1"/>
    <w:multiLevelType w:val="hybridMultilevel"/>
    <w:tmpl w:val="4358EE5A"/>
    <w:lvl w:ilvl="0" w:tplc="FF7CF638">
      <w:numFmt w:val="bullet"/>
      <w:lvlText w:val="-"/>
      <w:lvlJc w:val="left"/>
      <w:pPr>
        <w:ind w:left="644" w:hanging="360"/>
      </w:pPr>
      <w:rPr>
        <w:rFonts w:ascii="Arial" w:eastAsia="Malgun Gothic" w:hAnsi="Arial" w:cs="Aria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7" w15:restartNumberingAfterBreak="0">
    <w:nsid w:val="6F1D6A21"/>
    <w:multiLevelType w:val="singleLevel"/>
    <w:tmpl w:val="6F1D6A21"/>
    <w:lvl w:ilvl="0">
      <w:start w:val="1"/>
      <w:numFmt w:val="decimal"/>
      <w:lvlText w:val="[%1]"/>
      <w:lvlJc w:val="left"/>
      <w:pPr>
        <w:tabs>
          <w:tab w:val="left" w:pos="360"/>
        </w:tabs>
        <w:ind w:left="360" w:hanging="360"/>
      </w:pPr>
      <w:rPr>
        <w:rFonts w:ascii="Times New Roman" w:hAnsi="Times New Roman" w:hint="default"/>
        <w:sz w:val="18"/>
      </w:r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3"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D13B8C"/>
    <w:multiLevelType w:val="multilevel"/>
    <w:tmpl w:val="7CD13B8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E8331AD"/>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15604818">
    <w:abstractNumId w:val="11"/>
  </w:num>
  <w:num w:numId="2" w16cid:durableId="1088766593">
    <w:abstractNumId w:val="31"/>
  </w:num>
  <w:num w:numId="3" w16cid:durableId="1816333836">
    <w:abstractNumId w:val="6"/>
  </w:num>
  <w:num w:numId="4" w16cid:durableId="2009213299">
    <w:abstractNumId w:val="23"/>
  </w:num>
  <w:num w:numId="5" w16cid:durableId="967129981">
    <w:abstractNumId w:val="15"/>
  </w:num>
  <w:num w:numId="6" w16cid:durableId="601495370">
    <w:abstractNumId w:val="30"/>
  </w:num>
  <w:num w:numId="7" w16cid:durableId="1578586571">
    <w:abstractNumId w:val="32"/>
  </w:num>
  <w:num w:numId="8" w16cid:durableId="1677076770">
    <w:abstractNumId w:val="17"/>
  </w:num>
  <w:num w:numId="9" w16cid:durableId="2014188866">
    <w:abstractNumId w:val="33"/>
  </w:num>
  <w:num w:numId="10" w16cid:durableId="1672951704">
    <w:abstractNumId w:val="12"/>
  </w:num>
  <w:num w:numId="11" w16cid:durableId="240140182">
    <w:abstractNumId w:val="7"/>
  </w:num>
  <w:num w:numId="12" w16cid:durableId="455024314">
    <w:abstractNumId w:val="16"/>
  </w:num>
  <w:num w:numId="13" w16cid:durableId="1897546340">
    <w:abstractNumId w:val="18"/>
  </w:num>
  <w:num w:numId="14" w16cid:durableId="1438139225">
    <w:abstractNumId w:val="14"/>
  </w:num>
  <w:num w:numId="15" w16cid:durableId="960265933">
    <w:abstractNumId w:val="4"/>
  </w:num>
  <w:num w:numId="16" w16cid:durableId="1331325794">
    <w:abstractNumId w:val="29"/>
  </w:num>
  <w:num w:numId="17" w16cid:durableId="164396996">
    <w:abstractNumId w:val="9"/>
  </w:num>
  <w:num w:numId="18" w16cid:durableId="10158389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7764156">
    <w:abstractNumId w:val="28"/>
  </w:num>
  <w:num w:numId="20" w16cid:durableId="464660936">
    <w:abstractNumId w:val="24"/>
  </w:num>
  <w:num w:numId="21" w16cid:durableId="628977840">
    <w:abstractNumId w:val="19"/>
  </w:num>
  <w:num w:numId="22" w16cid:durableId="175269142">
    <w:abstractNumId w:val="25"/>
  </w:num>
  <w:num w:numId="23" w16cid:durableId="467624292">
    <w:abstractNumId w:val="13"/>
  </w:num>
  <w:num w:numId="24" w16cid:durableId="217207061">
    <w:abstractNumId w:val="20"/>
  </w:num>
  <w:num w:numId="25" w16cid:durableId="1316299246">
    <w:abstractNumId w:val="8"/>
  </w:num>
  <w:num w:numId="26" w16cid:durableId="1820264667">
    <w:abstractNumId w:val="34"/>
  </w:num>
  <w:num w:numId="27" w16cid:durableId="1815562537">
    <w:abstractNumId w:val="22"/>
  </w:num>
  <w:num w:numId="28" w16cid:durableId="1528523013">
    <w:abstractNumId w:val="35"/>
  </w:num>
  <w:num w:numId="29" w16cid:durableId="1117289941">
    <w:abstractNumId w:val="27"/>
  </w:num>
  <w:num w:numId="30" w16cid:durableId="623464537">
    <w:abstractNumId w:val="5"/>
  </w:num>
  <w:num w:numId="31" w16cid:durableId="431701819">
    <w:abstractNumId w:val="21"/>
  </w:num>
  <w:num w:numId="32" w16cid:durableId="1880126324">
    <w:abstractNumId w:val="0"/>
  </w:num>
  <w:num w:numId="33" w16cid:durableId="1993294604">
    <w:abstractNumId w:val="3"/>
  </w:num>
  <w:num w:numId="34" w16cid:durableId="1736003520">
    <w:abstractNumId w:val="2"/>
  </w:num>
  <w:num w:numId="35" w16cid:durableId="1079983165">
    <w:abstractNumId w:val="1"/>
  </w:num>
  <w:num w:numId="36" w16cid:durableId="899943122">
    <w:abstractNumId w:val="10"/>
  </w:num>
  <w:num w:numId="37" w16cid:durableId="977492093">
    <w:abstractNumId w:val="26"/>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C96"/>
    <w:rsid w:val="00007325"/>
    <w:rsid w:val="00012E14"/>
    <w:rsid w:val="00020BFE"/>
    <w:rsid w:val="00023DA8"/>
    <w:rsid w:val="00026EF6"/>
    <w:rsid w:val="000308DB"/>
    <w:rsid w:val="00033048"/>
    <w:rsid w:val="00033397"/>
    <w:rsid w:val="000366F8"/>
    <w:rsid w:val="00037022"/>
    <w:rsid w:val="00040095"/>
    <w:rsid w:val="0004473A"/>
    <w:rsid w:val="00045761"/>
    <w:rsid w:val="000509CD"/>
    <w:rsid w:val="00051834"/>
    <w:rsid w:val="00054A22"/>
    <w:rsid w:val="00056CDE"/>
    <w:rsid w:val="00062023"/>
    <w:rsid w:val="00062FC0"/>
    <w:rsid w:val="000655A6"/>
    <w:rsid w:val="00070617"/>
    <w:rsid w:val="00070628"/>
    <w:rsid w:val="00073320"/>
    <w:rsid w:val="00080512"/>
    <w:rsid w:val="00080A09"/>
    <w:rsid w:val="00083D1E"/>
    <w:rsid w:val="00084A92"/>
    <w:rsid w:val="000A1303"/>
    <w:rsid w:val="000A141A"/>
    <w:rsid w:val="000A3CD8"/>
    <w:rsid w:val="000A7498"/>
    <w:rsid w:val="000A751C"/>
    <w:rsid w:val="000A7E31"/>
    <w:rsid w:val="000B3B60"/>
    <w:rsid w:val="000B6C80"/>
    <w:rsid w:val="000C02D2"/>
    <w:rsid w:val="000C47C3"/>
    <w:rsid w:val="000D4514"/>
    <w:rsid w:val="000D4570"/>
    <w:rsid w:val="000D58AB"/>
    <w:rsid w:val="000D6ED7"/>
    <w:rsid w:val="000F1A72"/>
    <w:rsid w:val="000F2B29"/>
    <w:rsid w:val="000F7D6A"/>
    <w:rsid w:val="00107FB5"/>
    <w:rsid w:val="00115405"/>
    <w:rsid w:val="00116B15"/>
    <w:rsid w:val="00130673"/>
    <w:rsid w:val="00131B05"/>
    <w:rsid w:val="00133525"/>
    <w:rsid w:val="00142C53"/>
    <w:rsid w:val="00146480"/>
    <w:rsid w:val="00147C95"/>
    <w:rsid w:val="001556B0"/>
    <w:rsid w:val="00157998"/>
    <w:rsid w:val="00164FF5"/>
    <w:rsid w:val="00170745"/>
    <w:rsid w:val="00175328"/>
    <w:rsid w:val="001766EB"/>
    <w:rsid w:val="00177B96"/>
    <w:rsid w:val="00180306"/>
    <w:rsid w:val="00183F32"/>
    <w:rsid w:val="00184807"/>
    <w:rsid w:val="001912B0"/>
    <w:rsid w:val="001926D0"/>
    <w:rsid w:val="001929E1"/>
    <w:rsid w:val="00197D08"/>
    <w:rsid w:val="001A0B48"/>
    <w:rsid w:val="001A0FBB"/>
    <w:rsid w:val="001A4691"/>
    <w:rsid w:val="001A4C42"/>
    <w:rsid w:val="001A7420"/>
    <w:rsid w:val="001B1711"/>
    <w:rsid w:val="001B6637"/>
    <w:rsid w:val="001C21C3"/>
    <w:rsid w:val="001C2A22"/>
    <w:rsid w:val="001C669E"/>
    <w:rsid w:val="001C6D19"/>
    <w:rsid w:val="001D00A9"/>
    <w:rsid w:val="001D02C2"/>
    <w:rsid w:val="001E1110"/>
    <w:rsid w:val="001F017D"/>
    <w:rsid w:val="001F0C1D"/>
    <w:rsid w:val="001F1132"/>
    <w:rsid w:val="001F168B"/>
    <w:rsid w:val="001F51AF"/>
    <w:rsid w:val="00221894"/>
    <w:rsid w:val="0022655A"/>
    <w:rsid w:val="0022671A"/>
    <w:rsid w:val="00227C3C"/>
    <w:rsid w:val="002344EA"/>
    <w:rsid w:val="002347A2"/>
    <w:rsid w:val="00235F53"/>
    <w:rsid w:val="002424DB"/>
    <w:rsid w:val="002469AB"/>
    <w:rsid w:val="00251396"/>
    <w:rsid w:val="00253B7F"/>
    <w:rsid w:val="0025419E"/>
    <w:rsid w:val="0026227E"/>
    <w:rsid w:val="002662AE"/>
    <w:rsid w:val="002675F0"/>
    <w:rsid w:val="00270C16"/>
    <w:rsid w:val="00285243"/>
    <w:rsid w:val="00286B28"/>
    <w:rsid w:val="002878FF"/>
    <w:rsid w:val="00290004"/>
    <w:rsid w:val="00291C6B"/>
    <w:rsid w:val="002954BC"/>
    <w:rsid w:val="002A2DD3"/>
    <w:rsid w:val="002A2DE4"/>
    <w:rsid w:val="002A6025"/>
    <w:rsid w:val="002B46EE"/>
    <w:rsid w:val="002B6339"/>
    <w:rsid w:val="002B7B86"/>
    <w:rsid w:val="002C64AB"/>
    <w:rsid w:val="002D08B2"/>
    <w:rsid w:val="002D1A16"/>
    <w:rsid w:val="002D3240"/>
    <w:rsid w:val="002D67D3"/>
    <w:rsid w:val="002D6C45"/>
    <w:rsid w:val="002D7F39"/>
    <w:rsid w:val="002E00EE"/>
    <w:rsid w:val="002E331A"/>
    <w:rsid w:val="002E488E"/>
    <w:rsid w:val="002E4A72"/>
    <w:rsid w:val="00301C0A"/>
    <w:rsid w:val="0030243A"/>
    <w:rsid w:val="0030634C"/>
    <w:rsid w:val="00311764"/>
    <w:rsid w:val="003135BC"/>
    <w:rsid w:val="00316360"/>
    <w:rsid w:val="00317133"/>
    <w:rsid w:val="003172DC"/>
    <w:rsid w:val="003532C2"/>
    <w:rsid w:val="0035462D"/>
    <w:rsid w:val="00355195"/>
    <w:rsid w:val="00355775"/>
    <w:rsid w:val="0035666F"/>
    <w:rsid w:val="00357CA9"/>
    <w:rsid w:val="0036607E"/>
    <w:rsid w:val="00371256"/>
    <w:rsid w:val="00371642"/>
    <w:rsid w:val="0037422A"/>
    <w:rsid w:val="00374CD8"/>
    <w:rsid w:val="003765B8"/>
    <w:rsid w:val="00380A16"/>
    <w:rsid w:val="00390E29"/>
    <w:rsid w:val="003951FC"/>
    <w:rsid w:val="003A3227"/>
    <w:rsid w:val="003A34A4"/>
    <w:rsid w:val="003A6567"/>
    <w:rsid w:val="003A7EDE"/>
    <w:rsid w:val="003B5B15"/>
    <w:rsid w:val="003B744A"/>
    <w:rsid w:val="003C11BA"/>
    <w:rsid w:val="003C3971"/>
    <w:rsid w:val="003C4EA6"/>
    <w:rsid w:val="003D3984"/>
    <w:rsid w:val="003D597C"/>
    <w:rsid w:val="003E1D7C"/>
    <w:rsid w:val="003E2744"/>
    <w:rsid w:val="003E541D"/>
    <w:rsid w:val="003E7C92"/>
    <w:rsid w:val="003F2FF1"/>
    <w:rsid w:val="0040052F"/>
    <w:rsid w:val="004039DF"/>
    <w:rsid w:val="00407131"/>
    <w:rsid w:val="00417EBD"/>
    <w:rsid w:val="00420E3A"/>
    <w:rsid w:val="00423334"/>
    <w:rsid w:val="0042565A"/>
    <w:rsid w:val="00431BB9"/>
    <w:rsid w:val="00432725"/>
    <w:rsid w:val="004329D0"/>
    <w:rsid w:val="00432B52"/>
    <w:rsid w:val="00432E8F"/>
    <w:rsid w:val="004345EC"/>
    <w:rsid w:val="00435635"/>
    <w:rsid w:val="00435CC7"/>
    <w:rsid w:val="004367CF"/>
    <w:rsid w:val="00437C2E"/>
    <w:rsid w:val="004425A0"/>
    <w:rsid w:val="0044347C"/>
    <w:rsid w:val="00450256"/>
    <w:rsid w:val="00457AE5"/>
    <w:rsid w:val="0046197E"/>
    <w:rsid w:val="0046489A"/>
    <w:rsid w:val="00465515"/>
    <w:rsid w:val="004667B2"/>
    <w:rsid w:val="0046775F"/>
    <w:rsid w:val="00470120"/>
    <w:rsid w:val="00470A8A"/>
    <w:rsid w:val="004710A0"/>
    <w:rsid w:val="00473627"/>
    <w:rsid w:val="00474402"/>
    <w:rsid w:val="004749BD"/>
    <w:rsid w:val="00475FC1"/>
    <w:rsid w:val="00481047"/>
    <w:rsid w:val="004858F4"/>
    <w:rsid w:val="004941CC"/>
    <w:rsid w:val="004B77F1"/>
    <w:rsid w:val="004C2D23"/>
    <w:rsid w:val="004C3219"/>
    <w:rsid w:val="004C39DE"/>
    <w:rsid w:val="004C3C82"/>
    <w:rsid w:val="004C4092"/>
    <w:rsid w:val="004C6989"/>
    <w:rsid w:val="004C6F0F"/>
    <w:rsid w:val="004D3578"/>
    <w:rsid w:val="004D64AF"/>
    <w:rsid w:val="004E213A"/>
    <w:rsid w:val="004E5D1E"/>
    <w:rsid w:val="004E6DD5"/>
    <w:rsid w:val="004F0988"/>
    <w:rsid w:val="004F2BC0"/>
    <w:rsid w:val="004F3340"/>
    <w:rsid w:val="004F423A"/>
    <w:rsid w:val="004F4825"/>
    <w:rsid w:val="00501F25"/>
    <w:rsid w:val="00503877"/>
    <w:rsid w:val="00504186"/>
    <w:rsid w:val="00510636"/>
    <w:rsid w:val="00512C26"/>
    <w:rsid w:val="00520F81"/>
    <w:rsid w:val="005261F7"/>
    <w:rsid w:val="005316DD"/>
    <w:rsid w:val="00531958"/>
    <w:rsid w:val="0053388B"/>
    <w:rsid w:val="00535773"/>
    <w:rsid w:val="005378E9"/>
    <w:rsid w:val="00541410"/>
    <w:rsid w:val="005421B7"/>
    <w:rsid w:val="00542E0A"/>
    <w:rsid w:val="00543E6C"/>
    <w:rsid w:val="00544A89"/>
    <w:rsid w:val="00544FCE"/>
    <w:rsid w:val="005542B7"/>
    <w:rsid w:val="00554867"/>
    <w:rsid w:val="005601BE"/>
    <w:rsid w:val="005624C9"/>
    <w:rsid w:val="00563205"/>
    <w:rsid w:val="00565087"/>
    <w:rsid w:val="00566E18"/>
    <w:rsid w:val="0056748F"/>
    <w:rsid w:val="005753FA"/>
    <w:rsid w:val="00575F35"/>
    <w:rsid w:val="00577C3E"/>
    <w:rsid w:val="00587D2D"/>
    <w:rsid w:val="00597B11"/>
    <w:rsid w:val="005A0EDA"/>
    <w:rsid w:val="005A2EDD"/>
    <w:rsid w:val="005A64F9"/>
    <w:rsid w:val="005A6C90"/>
    <w:rsid w:val="005A6E8B"/>
    <w:rsid w:val="005B0FDD"/>
    <w:rsid w:val="005B39C9"/>
    <w:rsid w:val="005C3514"/>
    <w:rsid w:val="005C7E82"/>
    <w:rsid w:val="005D2E01"/>
    <w:rsid w:val="005D5765"/>
    <w:rsid w:val="005D65DB"/>
    <w:rsid w:val="005D7526"/>
    <w:rsid w:val="005E4BB2"/>
    <w:rsid w:val="005E61AD"/>
    <w:rsid w:val="005F2FCC"/>
    <w:rsid w:val="005F709C"/>
    <w:rsid w:val="00602AEA"/>
    <w:rsid w:val="006040A7"/>
    <w:rsid w:val="00614FDF"/>
    <w:rsid w:val="0063150C"/>
    <w:rsid w:val="006328F4"/>
    <w:rsid w:val="00634077"/>
    <w:rsid w:val="0063543D"/>
    <w:rsid w:val="006365B4"/>
    <w:rsid w:val="00640DF6"/>
    <w:rsid w:val="00647114"/>
    <w:rsid w:val="0064736E"/>
    <w:rsid w:val="00647E3B"/>
    <w:rsid w:val="00651A83"/>
    <w:rsid w:val="00651C8E"/>
    <w:rsid w:val="00652E29"/>
    <w:rsid w:val="00663941"/>
    <w:rsid w:val="0066396D"/>
    <w:rsid w:val="00666BD6"/>
    <w:rsid w:val="00670333"/>
    <w:rsid w:val="00681A0A"/>
    <w:rsid w:val="00681D4E"/>
    <w:rsid w:val="00682BDF"/>
    <w:rsid w:val="006838EF"/>
    <w:rsid w:val="00686A96"/>
    <w:rsid w:val="0068702E"/>
    <w:rsid w:val="00690D51"/>
    <w:rsid w:val="00693E6E"/>
    <w:rsid w:val="006963C8"/>
    <w:rsid w:val="006A1017"/>
    <w:rsid w:val="006A323F"/>
    <w:rsid w:val="006A5049"/>
    <w:rsid w:val="006B30D0"/>
    <w:rsid w:val="006B66D7"/>
    <w:rsid w:val="006C3D95"/>
    <w:rsid w:val="006C652D"/>
    <w:rsid w:val="006D34F1"/>
    <w:rsid w:val="006D5ECE"/>
    <w:rsid w:val="006D698C"/>
    <w:rsid w:val="006E0389"/>
    <w:rsid w:val="006E215E"/>
    <w:rsid w:val="006E5C86"/>
    <w:rsid w:val="006E6929"/>
    <w:rsid w:val="006E6CBE"/>
    <w:rsid w:val="006E7CA8"/>
    <w:rsid w:val="006F2860"/>
    <w:rsid w:val="006F6378"/>
    <w:rsid w:val="006F6B30"/>
    <w:rsid w:val="00701116"/>
    <w:rsid w:val="00712171"/>
    <w:rsid w:val="00713C44"/>
    <w:rsid w:val="00721752"/>
    <w:rsid w:val="0072375D"/>
    <w:rsid w:val="00726B44"/>
    <w:rsid w:val="00730A36"/>
    <w:rsid w:val="00730F93"/>
    <w:rsid w:val="0073229A"/>
    <w:rsid w:val="00734A5B"/>
    <w:rsid w:val="00737772"/>
    <w:rsid w:val="0074026F"/>
    <w:rsid w:val="0074178E"/>
    <w:rsid w:val="007429F6"/>
    <w:rsid w:val="00744E76"/>
    <w:rsid w:val="00744F16"/>
    <w:rsid w:val="0074559A"/>
    <w:rsid w:val="00747976"/>
    <w:rsid w:val="007551D0"/>
    <w:rsid w:val="00756850"/>
    <w:rsid w:val="0076696C"/>
    <w:rsid w:val="00766FDC"/>
    <w:rsid w:val="00767A50"/>
    <w:rsid w:val="0077467A"/>
    <w:rsid w:val="00774DA4"/>
    <w:rsid w:val="00781F0F"/>
    <w:rsid w:val="0078491D"/>
    <w:rsid w:val="007912DA"/>
    <w:rsid w:val="00796C91"/>
    <w:rsid w:val="007A3135"/>
    <w:rsid w:val="007A3DBE"/>
    <w:rsid w:val="007A43FA"/>
    <w:rsid w:val="007A5F94"/>
    <w:rsid w:val="007B600E"/>
    <w:rsid w:val="007B6E46"/>
    <w:rsid w:val="007C3629"/>
    <w:rsid w:val="007C5D96"/>
    <w:rsid w:val="007D0B51"/>
    <w:rsid w:val="007D5646"/>
    <w:rsid w:val="007E02B7"/>
    <w:rsid w:val="007E1054"/>
    <w:rsid w:val="007E1329"/>
    <w:rsid w:val="007E2138"/>
    <w:rsid w:val="007E3C35"/>
    <w:rsid w:val="007F0549"/>
    <w:rsid w:val="007F0F4A"/>
    <w:rsid w:val="007F6AAC"/>
    <w:rsid w:val="00800A27"/>
    <w:rsid w:val="00802583"/>
    <w:rsid w:val="008028A4"/>
    <w:rsid w:val="00802BCF"/>
    <w:rsid w:val="0080426F"/>
    <w:rsid w:val="00811DBE"/>
    <w:rsid w:val="00815F3C"/>
    <w:rsid w:val="008216D3"/>
    <w:rsid w:val="00821773"/>
    <w:rsid w:val="00824A83"/>
    <w:rsid w:val="00824D4F"/>
    <w:rsid w:val="008252A3"/>
    <w:rsid w:val="00830747"/>
    <w:rsid w:val="00831920"/>
    <w:rsid w:val="00840033"/>
    <w:rsid w:val="00841EDE"/>
    <w:rsid w:val="00842B3E"/>
    <w:rsid w:val="0084555B"/>
    <w:rsid w:val="00856C74"/>
    <w:rsid w:val="00860035"/>
    <w:rsid w:val="00864D83"/>
    <w:rsid w:val="00870374"/>
    <w:rsid w:val="00870A1C"/>
    <w:rsid w:val="008768CA"/>
    <w:rsid w:val="008804E1"/>
    <w:rsid w:val="0089335E"/>
    <w:rsid w:val="008A5C65"/>
    <w:rsid w:val="008B122D"/>
    <w:rsid w:val="008B1FCB"/>
    <w:rsid w:val="008C1134"/>
    <w:rsid w:val="008C384C"/>
    <w:rsid w:val="008E0569"/>
    <w:rsid w:val="008E0889"/>
    <w:rsid w:val="008E21AE"/>
    <w:rsid w:val="008E4049"/>
    <w:rsid w:val="008E54ED"/>
    <w:rsid w:val="008E563B"/>
    <w:rsid w:val="008F1943"/>
    <w:rsid w:val="008F6635"/>
    <w:rsid w:val="00900B70"/>
    <w:rsid w:val="00900B7D"/>
    <w:rsid w:val="0090271F"/>
    <w:rsid w:val="00902E23"/>
    <w:rsid w:val="00903F66"/>
    <w:rsid w:val="00910430"/>
    <w:rsid w:val="00910A11"/>
    <w:rsid w:val="009114D7"/>
    <w:rsid w:val="0091348E"/>
    <w:rsid w:val="009137F5"/>
    <w:rsid w:val="00917CCB"/>
    <w:rsid w:val="009221AA"/>
    <w:rsid w:val="00923F13"/>
    <w:rsid w:val="00927989"/>
    <w:rsid w:val="00931422"/>
    <w:rsid w:val="00935C68"/>
    <w:rsid w:val="00942EC2"/>
    <w:rsid w:val="00946FCA"/>
    <w:rsid w:val="009470EA"/>
    <w:rsid w:val="009514B7"/>
    <w:rsid w:val="00951800"/>
    <w:rsid w:val="0095401D"/>
    <w:rsid w:val="00971561"/>
    <w:rsid w:val="009776AD"/>
    <w:rsid w:val="00980599"/>
    <w:rsid w:val="009809E0"/>
    <w:rsid w:val="00990C87"/>
    <w:rsid w:val="009943A9"/>
    <w:rsid w:val="0099471B"/>
    <w:rsid w:val="00997908"/>
    <w:rsid w:val="009A14A9"/>
    <w:rsid w:val="009A4B03"/>
    <w:rsid w:val="009A4F85"/>
    <w:rsid w:val="009B6AEE"/>
    <w:rsid w:val="009B7989"/>
    <w:rsid w:val="009C0581"/>
    <w:rsid w:val="009C7A7B"/>
    <w:rsid w:val="009D11C8"/>
    <w:rsid w:val="009D5738"/>
    <w:rsid w:val="009E0116"/>
    <w:rsid w:val="009E16C4"/>
    <w:rsid w:val="009E3411"/>
    <w:rsid w:val="009E6CB8"/>
    <w:rsid w:val="009E751B"/>
    <w:rsid w:val="009E77AB"/>
    <w:rsid w:val="009F37B7"/>
    <w:rsid w:val="00A10F02"/>
    <w:rsid w:val="00A1115A"/>
    <w:rsid w:val="00A164B4"/>
    <w:rsid w:val="00A22061"/>
    <w:rsid w:val="00A26956"/>
    <w:rsid w:val="00A27486"/>
    <w:rsid w:val="00A277C1"/>
    <w:rsid w:val="00A33C2E"/>
    <w:rsid w:val="00A35439"/>
    <w:rsid w:val="00A36778"/>
    <w:rsid w:val="00A45570"/>
    <w:rsid w:val="00A50F45"/>
    <w:rsid w:val="00A5154D"/>
    <w:rsid w:val="00A53724"/>
    <w:rsid w:val="00A54BD9"/>
    <w:rsid w:val="00A56066"/>
    <w:rsid w:val="00A60227"/>
    <w:rsid w:val="00A638FD"/>
    <w:rsid w:val="00A646EE"/>
    <w:rsid w:val="00A70DA1"/>
    <w:rsid w:val="00A73129"/>
    <w:rsid w:val="00A74C68"/>
    <w:rsid w:val="00A75606"/>
    <w:rsid w:val="00A75B0F"/>
    <w:rsid w:val="00A77CDE"/>
    <w:rsid w:val="00A82346"/>
    <w:rsid w:val="00A830D1"/>
    <w:rsid w:val="00A901E5"/>
    <w:rsid w:val="00A90F2A"/>
    <w:rsid w:val="00A92BA1"/>
    <w:rsid w:val="00A932D4"/>
    <w:rsid w:val="00A94DD9"/>
    <w:rsid w:val="00A97C23"/>
    <w:rsid w:val="00AA0C49"/>
    <w:rsid w:val="00AA3B91"/>
    <w:rsid w:val="00AA3D25"/>
    <w:rsid w:val="00AA7FAB"/>
    <w:rsid w:val="00AB3EA7"/>
    <w:rsid w:val="00AC49EF"/>
    <w:rsid w:val="00AC6BC6"/>
    <w:rsid w:val="00AD00C0"/>
    <w:rsid w:val="00AE60E4"/>
    <w:rsid w:val="00AE65E2"/>
    <w:rsid w:val="00AE6E1A"/>
    <w:rsid w:val="00AF2BDB"/>
    <w:rsid w:val="00B0155A"/>
    <w:rsid w:val="00B06FE1"/>
    <w:rsid w:val="00B10356"/>
    <w:rsid w:val="00B123A8"/>
    <w:rsid w:val="00B13E25"/>
    <w:rsid w:val="00B14B97"/>
    <w:rsid w:val="00B15449"/>
    <w:rsid w:val="00B25ED3"/>
    <w:rsid w:val="00B3014A"/>
    <w:rsid w:val="00B33B71"/>
    <w:rsid w:val="00B43C58"/>
    <w:rsid w:val="00B54274"/>
    <w:rsid w:val="00B66363"/>
    <w:rsid w:val="00B67D8C"/>
    <w:rsid w:val="00B711A5"/>
    <w:rsid w:val="00B712B7"/>
    <w:rsid w:val="00B714EB"/>
    <w:rsid w:val="00B77C7E"/>
    <w:rsid w:val="00B81737"/>
    <w:rsid w:val="00B83F51"/>
    <w:rsid w:val="00B93086"/>
    <w:rsid w:val="00BA19ED"/>
    <w:rsid w:val="00BA1BC7"/>
    <w:rsid w:val="00BA4B8D"/>
    <w:rsid w:val="00BB3433"/>
    <w:rsid w:val="00BC0F7D"/>
    <w:rsid w:val="00BC2652"/>
    <w:rsid w:val="00BC2754"/>
    <w:rsid w:val="00BC447D"/>
    <w:rsid w:val="00BC50D3"/>
    <w:rsid w:val="00BC5BA9"/>
    <w:rsid w:val="00BD0583"/>
    <w:rsid w:val="00BD7A18"/>
    <w:rsid w:val="00BD7D31"/>
    <w:rsid w:val="00BE2D7D"/>
    <w:rsid w:val="00BE2DBE"/>
    <w:rsid w:val="00BE3255"/>
    <w:rsid w:val="00BE48AA"/>
    <w:rsid w:val="00BF128E"/>
    <w:rsid w:val="00C02831"/>
    <w:rsid w:val="00C031C4"/>
    <w:rsid w:val="00C074DD"/>
    <w:rsid w:val="00C07BA7"/>
    <w:rsid w:val="00C11B2C"/>
    <w:rsid w:val="00C13D46"/>
    <w:rsid w:val="00C1496A"/>
    <w:rsid w:val="00C15475"/>
    <w:rsid w:val="00C21EEF"/>
    <w:rsid w:val="00C30B30"/>
    <w:rsid w:val="00C33079"/>
    <w:rsid w:val="00C41C92"/>
    <w:rsid w:val="00C44650"/>
    <w:rsid w:val="00C45231"/>
    <w:rsid w:val="00C46AD5"/>
    <w:rsid w:val="00C47A87"/>
    <w:rsid w:val="00C61C59"/>
    <w:rsid w:val="00C63AF3"/>
    <w:rsid w:val="00C72833"/>
    <w:rsid w:val="00C74492"/>
    <w:rsid w:val="00C766F2"/>
    <w:rsid w:val="00C775A9"/>
    <w:rsid w:val="00C80F1D"/>
    <w:rsid w:val="00C86534"/>
    <w:rsid w:val="00C9150B"/>
    <w:rsid w:val="00C93F40"/>
    <w:rsid w:val="00CA3D0C"/>
    <w:rsid w:val="00CB116D"/>
    <w:rsid w:val="00CB17F5"/>
    <w:rsid w:val="00CB3F59"/>
    <w:rsid w:val="00CB522C"/>
    <w:rsid w:val="00CC3110"/>
    <w:rsid w:val="00CC63D0"/>
    <w:rsid w:val="00CC7E53"/>
    <w:rsid w:val="00CD3C06"/>
    <w:rsid w:val="00CD4352"/>
    <w:rsid w:val="00CE3201"/>
    <w:rsid w:val="00CE5E8F"/>
    <w:rsid w:val="00CE62E0"/>
    <w:rsid w:val="00CE65FB"/>
    <w:rsid w:val="00CE660B"/>
    <w:rsid w:val="00CF0C86"/>
    <w:rsid w:val="00CF6D41"/>
    <w:rsid w:val="00CF7A35"/>
    <w:rsid w:val="00D06067"/>
    <w:rsid w:val="00D060B9"/>
    <w:rsid w:val="00D10C0D"/>
    <w:rsid w:val="00D16AE7"/>
    <w:rsid w:val="00D17828"/>
    <w:rsid w:val="00D220EA"/>
    <w:rsid w:val="00D2600C"/>
    <w:rsid w:val="00D26113"/>
    <w:rsid w:val="00D27A71"/>
    <w:rsid w:val="00D3653E"/>
    <w:rsid w:val="00D37AEB"/>
    <w:rsid w:val="00D47D6A"/>
    <w:rsid w:val="00D510BE"/>
    <w:rsid w:val="00D525D9"/>
    <w:rsid w:val="00D56FB7"/>
    <w:rsid w:val="00D57972"/>
    <w:rsid w:val="00D62561"/>
    <w:rsid w:val="00D63064"/>
    <w:rsid w:val="00D64B61"/>
    <w:rsid w:val="00D65BD5"/>
    <w:rsid w:val="00D66524"/>
    <w:rsid w:val="00D675A9"/>
    <w:rsid w:val="00D738D6"/>
    <w:rsid w:val="00D7408D"/>
    <w:rsid w:val="00D755EB"/>
    <w:rsid w:val="00D76048"/>
    <w:rsid w:val="00D81725"/>
    <w:rsid w:val="00D87E00"/>
    <w:rsid w:val="00D90715"/>
    <w:rsid w:val="00D9134D"/>
    <w:rsid w:val="00D95DBC"/>
    <w:rsid w:val="00DA3494"/>
    <w:rsid w:val="00DA7A03"/>
    <w:rsid w:val="00DB1818"/>
    <w:rsid w:val="00DB4058"/>
    <w:rsid w:val="00DB6623"/>
    <w:rsid w:val="00DB7D21"/>
    <w:rsid w:val="00DC13E5"/>
    <w:rsid w:val="00DC2AFA"/>
    <w:rsid w:val="00DC309B"/>
    <w:rsid w:val="00DC4DA2"/>
    <w:rsid w:val="00DC58B8"/>
    <w:rsid w:val="00DD08A9"/>
    <w:rsid w:val="00DD16C8"/>
    <w:rsid w:val="00DD1977"/>
    <w:rsid w:val="00DD2F8C"/>
    <w:rsid w:val="00DD4C17"/>
    <w:rsid w:val="00DD4C47"/>
    <w:rsid w:val="00DD5691"/>
    <w:rsid w:val="00DD74A5"/>
    <w:rsid w:val="00DE5782"/>
    <w:rsid w:val="00DF2B1F"/>
    <w:rsid w:val="00DF62CD"/>
    <w:rsid w:val="00E00915"/>
    <w:rsid w:val="00E00A29"/>
    <w:rsid w:val="00E0331B"/>
    <w:rsid w:val="00E0466A"/>
    <w:rsid w:val="00E0526E"/>
    <w:rsid w:val="00E10627"/>
    <w:rsid w:val="00E16509"/>
    <w:rsid w:val="00E16A14"/>
    <w:rsid w:val="00E17CC9"/>
    <w:rsid w:val="00E2007C"/>
    <w:rsid w:val="00E22C9C"/>
    <w:rsid w:val="00E2441D"/>
    <w:rsid w:val="00E263D0"/>
    <w:rsid w:val="00E27A05"/>
    <w:rsid w:val="00E35433"/>
    <w:rsid w:val="00E36429"/>
    <w:rsid w:val="00E433AE"/>
    <w:rsid w:val="00E43F5E"/>
    <w:rsid w:val="00E44582"/>
    <w:rsid w:val="00E4570E"/>
    <w:rsid w:val="00E46EBE"/>
    <w:rsid w:val="00E56F5A"/>
    <w:rsid w:val="00E5758B"/>
    <w:rsid w:val="00E61B90"/>
    <w:rsid w:val="00E62D33"/>
    <w:rsid w:val="00E670CA"/>
    <w:rsid w:val="00E702A8"/>
    <w:rsid w:val="00E77645"/>
    <w:rsid w:val="00E95EB7"/>
    <w:rsid w:val="00E96E15"/>
    <w:rsid w:val="00EA15B0"/>
    <w:rsid w:val="00EA15EF"/>
    <w:rsid w:val="00EA5EA7"/>
    <w:rsid w:val="00EB1E2F"/>
    <w:rsid w:val="00EB40A3"/>
    <w:rsid w:val="00EC4474"/>
    <w:rsid w:val="00EC4A25"/>
    <w:rsid w:val="00ED1244"/>
    <w:rsid w:val="00EE4957"/>
    <w:rsid w:val="00EE5669"/>
    <w:rsid w:val="00EF1905"/>
    <w:rsid w:val="00EF1D3F"/>
    <w:rsid w:val="00EF73A0"/>
    <w:rsid w:val="00F025A2"/>
    <w:rsid w:val="00F02A8B"/>
    <w:rsid w:val="00F04712"/>
    <w:rsid w:val="00F1102A"/>
    <w:rsid w:val="00F13360"/>
    <w:rsid w:val="00F22EC7"/>
    <w:rsid w:val="00F23EDE"/>
    <w:rsid w:val="00F24831"/>
    <w:rsid w:val="00F26A33"/>
    <w:rsid w:val="00F2755A"/>
    <w:rsid w:val="00F2759A"/>
    <w:rsid w:val="00F325C8"/>
    <w:rsid w:val="00F33462"/>
    <w:rsid w:val="00F46ED7"/>
    <w:rsid w:val="00F46F6A"/>
    <w:rsid w:val="00F51AE8"/>
    <w:rsid w:val="00F637B7"/>
    <w:rsid w:val="00F653B8"/>
    <w:rsid w:val="00F65CA5"/>
    <w:rsid w:val="00F70586"/>
    <w:rsid w:val="00F706FA"/>
    <w:rsid w:val="00F70B06"/>
    <w:rsid w:val="00F8308B"/>
    <w:rsid w:val="00F86651"/>
    <w:rsid w:val="00F867AB"/>
    <w:rsid w:val="00F9008D"/>
    <w:rsid w:val="00F9183E"/>
    <w:rsid w:val="00FA1266"/>
    <w:rsid w:val="00FA3902"/>
    <w:rsid w:val="00FA7291"/>
    <w:rsid w:val="00FC1192"/>
    <w:rsid w:val="00FC11B2"/>
    <w:rsid w:val="00FC645E"/>
    <w:rsid w:val="00FD0393"/>
    <w:rsid w:val="00FD1288"/>
    <w:rsid w:val="00FD14AE"/>
    <w:rsid w:val="00FD1A2C"/>
    <w:rsid w:val="00FD3F6C"/>
    <w:rsid w:val="00FD5492"/>
    <w:rsid w:val="00FE1342"/>
    <w:rsid w:val="00FF1066"/>
    <w:rsid w:val="00FF3C16"/>
    <w:rsid w:val="00FF6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AE1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uiPriority="99"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uiPriority="99" w:qFormat="1"/>
    <w:lsdException w:name="macro"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Body Text" w:qFormat="1"/>
    <w:lsdException w:name="Body Text Indent" w:qFormat="1"/>
    <w:lsdException w:name="Subtitle" w:qFormat="1"/>
    <w:lsdException w:name="Date" w:uiPriority="99"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Normal (Web)" w:qFormat="1"/>
    <w:lsdException w:name="HTML Acronym" w:uiPriority="99" w:qFormat="1"/>
    <w:lsdException w:name="HTML Code" w:qFormat="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qFormat="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qFormat/>
    <w:pPr>
      <w:ind w:left="1418" w:hanging="1418"/>
    </w:pPr>
  </w:style>
  <w:style w:type="paragraph" w:styleId="TOC8">
    <w:name w:val="toc 8"/>
    <w:basedOn w:val="TOC1"/>
    <w:qFormat/>
    <w:pPr>
      <w:spacing w:before="180"/>
      <w:ind w:left="2693" w:hanging="2693"/>
    </w:pPr>
    <w:rPr>
      <w:b/>
    </w:rPr>
  </w:style>
  <w:style w:type="paragraph" w:styleId="TOC1">
    <w:name w:val="toc 1"/>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Footer">
    <w:name w:val="footer"/>
    <w:aliases w:val="footer odd,footer,fo,pie de página"/>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qFormat/>
    <w:pPr>
      <w:ind w:left="1985" w:hanging="1985"/>
    </w:pPr>
  </w:style>
  <w:style w:type="paragraph" w:styleId="TOC7">
    <w:name w:val="toc 7"/>
    <w:basedOn w:val="TOC6"/>
    <w:next w:val="Normal"/>
    <w:qFormat/>
    <w:pPr>
      <w:ind w:left="2268" w:hanging="2268"/>
    </w:pPr>
  </w:style>
  <w:style w:type="paragraph" w:customStyle="1" w:styleId="EditorsNote">
    <w:name w:val="Editor's Note"/>
    <w:aliases w:val="EN"/>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sid w:val="0074026F"/>
    <w:rPr>
      <w:color w:val="0563C1" w:themeColor="hyperlink"/>
      <w:u w:val="single"/>
    </w:rPr>
  </w:style>
  <w:style w:type="character" w:styleId="UnresolvedMention">
    <w:name w:val="Unresolved Mention"/>
    <w:basedOn w:val="DefaultParagraphFont"/>
    <w:uiPriority w:val="99"/>
    <w:unhideWhenUsed/>
    <w:rsid w:val="0074026F"/>
    <w:rPr>
      <w:color w:val="605E5C"/>
      <w:shd w:val="clear" w:color="auto" w:fill="E1DFDD"/>
    </w:rPr>
  </w:style>
  <w:style w:type="character" w:styleId="FollowedHyperlink">
    <w:name w:val="FollowedHyperlink"/>
    <w:aliases w:val="已访问的超链接"/>
    <w:basedOn w:val="DefaultParagraphFont"/>
    <w:qFormat/>
    <w:rsid w:val="00F13360"/>
    <w:rPr>
      <w:color w:val="954F72" w:themeColor="followedHyperlink"/>
      <w:u w:val="single"/>
    </w:rPr>
  </w:style>
  <w:style w:type="paragraph" w:styleId="Index2">
    <w:name w:val="index 2"/>
    <w:basedOn w:val="Index1"/>
    <w:qFormat/>
    <w:rsid w:val="00A1115A"/>
    <w:pPr>
      <w:ind w:left="284"/>
    </w:pPr>
  </w:style>
  <w:style w:type="paragraph" w:styleId="Index1">
    <w:name w:val="index 1"/>
    <w:basedOn w:val="Normal"/>
    <w:qFormat/>
    <w:rsid w:val="00A1115A"/>
    <w:pPr>
      <w:keepLines/>
      <w:overflowPunct w:val="0"/>
      <w:autoSpaceDE w:val="0"/>
      <w:autoSpaceDN w:val="0"/>
      <w:adjustRightInd w:val="0"/>
      <w:spacing w:after="0"/>
      <w:textAlignment w:val="baseline"/>
    </w:pPr>
    <w:rPr>
      <w:rFonts w:eastAsia="MS Mincho"/>
      <w:lang w:eastAsia="en-GB"/>
    </w:rPr>
  </w:style>
  <w:style w:type="paragraph" w:styleId="ListNumber2">
    <w:name w:val="List Number 2"/>
    <w:basedOn w:val="ListNumber"/>
    <w:qFormat/>
    <w:rsid w:val="00A1115A"/>
    <w:pPr>
      <w:ind w:left="851"/>
    </w:p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A1115A"/>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A1115A"/>
    <w:pPr>
      <w:keepLines/>
      <w:overflowPunct w:val="0"/>
      <w:autoSpaceDE w:val="0"/>
      <w:autoSpaceDN w:val="0"/>
      <w:adjustRightInd w:val="0"/>
      <w:spacing w:after="0"/>
      <w:ind w:left="454" w:hanging="454"/>
      <w:textAlignment w:val="baseline"/>
    </w:pPr>
    <w:rPr>
      <w:rFonts w:eastAsia="MS Mincho"/>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A1115A"/>
    <w:rPr>
      <w:rFonts w:eastAsia="MS Mincho"/>
      <w:sz w:val="16"/>
    </w:rPr>
  </w:style>
  <w:style w:type="paragraph" w:styleId="ListBullet2">
    <w:name w:val="List Bullet 2"/>
    <w:basedOn w:val="ListBullet"/>
    <w:link w:val="ListBullet2Char"/>
    <w:qFormat/>
    <w:rsid w:val="00A1115A"/>
    <w:pPr>
      <w:ind w:left="851"/>
    </w:pPr>
  </w:style>
  <w:style w:type="paragraph" w:styleId="ListBullet3">
    <w:name w:val="List Bullet 3"/>
    <w:basedOn w:val="ListBullet2"/>
    <w:link w:val="ListBullet3Char"/>
    <w:qFormat/>
    <w:rsid w:val="00A1115A"/>
    <w:pPr>
      <w:ind w:left="1135"/>
    </w:pPr>
  </w:style>
  <w:style w:type="paragraph" w:styleId="ListNumber">
    <w:name w:val="List Number"/>
    <w:basedOn w:val="List"/>
    <w:qFormat/>
    <w:rsid w:val="00A1115A"/>
  </w:style>
  <w:style w:type="paragraph" w:styleId="List2">
    <w:name w:val="List 2"/>
    <w:basedOn w:val="List"/>
    <w:link w:val="List2Char"/>
    <w:qFormat/>
    <w:rsid w:val="00A1115A"/>
    <w:pPr>
      <w:ind w:left="851"/>
    </w:pPr>
  </w:style>
  <w:style w:type="paragraph" w:styleId="List3">
    <w:name w:val="List 3"/>
    <w:basedOn w:val="List2"/>
    <w:qFormat/>
    <w:rsid w:val="00A1115A"/>
    <w:pPr>
      <w:ind w:left="1135"/>
    </w:pPr>
  </w:style>
  <w:style w:type="paragraph" w:styleId="List4">
    <w:name w:val="List 4"/>
    <w:basedOn w:val="List3"/>
    <w:qFormat/>
    <w:rsid w:val="00A1115A"/>
    <w:pPr>
      <w:ind w:left="1418"/>
    </w:pPr>
  </w:style>
  <w:style w:type="paragraph" w:styleId="List5">
    <w:name w:val="List 5"/>
    <w:basedOn w:val="List4"/>
    <w:qFormat/>
    <w:rsid w:val="00A1115A"/>
    <w:pPr>
      <w:ind w:left="1702"/>
    </w:pPr>
  </w:style>
  <w:style w:type="paragraph" w:styleId="List">
    <w:name w:val="List"/>
    <w:basedOn w:val="Normal"/>
    <w:link w:val="ListChar"/>
    <w:qFormat/>
    <w:rsid w:val="00A1115A"/>
    <w:pPr>
      <w:overflowPunct w:val="0"/>
      <w:autoSpaceDE w:val="0"/>
      <w:autoSpaceDN w:val="0"/>
      <w:adjustRightInd w:val="0"/>
      <w:ind w:left="568" w:hanging="284"/>
      <w:textAlignment w:val="baseline"/>
    </w:pPr>
    <w:rPr>
      <w:rFonts w:eastAsia="MS Mincho"/>
      <w:lang w:eastAsia="en-GB"/>
    </w:rPr>
  </w:style>
  <w:style w:type="paragraph" w:styleId="ListBullet">
    <w:name w:val="List Bullet"/>
    <w:basedOn w:val="List"/>
    <w:link w:val="ListBulletChar"/>
    <w:qFormat/>
    <w:rsid w:val="00A1115A"/>
  </w:style>
  <w:style w:type="paragraph" w:styleId="ListBullet4">
    <w:name w:val="List Bullet 4"/>
    <w:basedOn w:val="ListBullet3"/>
    <w:qFormat/>
    <w:rsid w:val="00A1115A"/>
    <w:pPr>
      <w:ind w:left="1418"/>
    </w:pPr>
  </w:style>
  <w:style w:type="paragraph" w:styleId="ListBullet5">
    <w:name w:val="List Bullet 5"/>
    <w:basedOn w:val="ListBullet4"/>
    <w:qFormat/>
    <w:rsid w:val="00A1115A"/>
    <w:pPr>
      <w:ind w:left="1702"/>
    </w:pPr>
  </w:style>
  <w:style w:type="paragraph" w:customStyle="1" w:styleId="CRCoverPage">
    <w:name w:val="CR Cover Page"/>
    <w:link w:val="CRCoverPageChar"/>
    <w:qFormat/>
    <w:rsid w:val="00A1115A"/>
    <w:pPr>
      <w:spacing w:after="120"/>
    </w:pPr>
    <w:rPr>
      <w:rFonts w:ascii="Arial" w:eastAsia="Malgun Gothic" w:hAnsi="Arial"/>
      <w:lang w:eastAsia="ko-KR"/>
    </w:rPr>
  </w:style>
  <w:style w:type="character" w:styleId="CommentReference">
    <w:name w:val="annotation reference"/>
    <w:uiPriority w:val="99"/>
    <w:qFormat/>
    <w:rsid w:val="00A1115A"/>
    <w:rPr>
      <w:sz w:val="16"/>
    </w:rPr>
  </w:style>
  <w:style w:type="paragraph" w:styleId="CommentText">
    <w:name w:val="annotation text"/>
    <w:basedOn w:val="Normal"/>
    <w:link w:val="CommentTextChar"/>
    <w:uiPriority w:val="99"/>
    <w:qFormat/>
    <w:rsid w:val="00A1115A"/>
    <w:pPr>
      <w:overflowPunct w:val="0"/>
      <w:autoSpaceDE w:val="0"/>
      <w:autoSpaceDN w:val="0"/>
      <w:adjustRightInd w:val="0"/>
      <w:textAlignment w:val="baseline"/>
    </w:pPr>
    <w:rPr>
      <w:rFonts w:eastAsia="MS Mincho"/>
      <w:lang w:eastAsia="en-GB"/>
    </w:rPr>
  </w:style>
  <w:style w:type="character" w:customStyle="1" w:styleId="CommentTextChar">
    <w:name w:val="Comment Text Char"/>
    <w:basedOn w:val="DefaultParagraphFont"/>
    <w:link w:val="CommentText"/>
    <w:uiPriority w:val="99"/>
    <w:qFormat/>
    <w:rsid w:val="00A1115A"/>
    <w:rPr>
      <w:rFonts w:eastAsia="MS Mincho"/>
    </w:rPr>
  </w:style>
  <w:style w:type="paragraph" w:styleId="CommentSubject">
    <w:name w:val="annotation subject"/>
    <w:basedOn w:val="CommentText"/>
    <w:next w:val="CommentText"/>
    <w:link w:val="CommentSubjectChar"/>
    <w:qFormat/>
    <w:rsid w:val="00A1115A"/>
    <w:rPr>
      <w:b/>
      <w:bCs/>
    </w:rPr>
  </w:style>
  <w:style w:type="character" w:customStyle="1" w:styleId="CommentSubjectChar">
    <w:name w:val="Comment Subject Char"/>
    <w:basedOn w:val="CommentTextChar"/>
    <w:link w:val="CommentSubject"/>
    <w:qFormat/>
    <w:rsid w:val="00A1115A"/>
    <w:rPr>
      <w:rFonts w:eastAsia="MS Mincho"/>
      <w:b/>
      <w:bCs/>
    </w:rPr>
  </w:style>
  <w:style w:type="paragraph" w:styleId="DocumentMap">
    <w:name w:val="Document Map"/>
    <w:basedOn w:val="Normal"/>
    <w:link w:val="DocumentMapChar"/>
    <w:qFormat/>
    <w:rsid w:val="00A1115A"/>
    <w:pPr>
      <w:shd w:val="clear" w:color="auto" w:fill="000080"/>
      <w:overflowPunct w:val="0"/>
      <w:autoSpaceDE w:val="0"/>
      <w:autoSpaceDN w:val="0"/>
      <w:adjustRightInd w:val="0"/>
      <w:textAlignment w:val="baseline"/>
    </w:pPr>
    <w:rPr>
      <w:rFonts w:ascii="Tahoma" w:eastAsia="MS Mincho" w:hAnsi="Tahoma"/>
      <w:lang w:eastAsia="en-GB"/>
    </w:rPr>
  </w:style>
  <w:style w:type="character" w:customStyle="1" w:styleId="DocumentMapChar">
    <w:name w:val="Document Map Char"/>
    <w:basedOn w:val="DefaultParagraphFont"/>
    <w:link w:val="DocumentMap"/>
    <w:qFormat/>
    <w:rsid w:val="00A1115A"/>
    <w:rPr>
      <w:rFonts w:ascii="Tahoma" w:eastAsia="MS Mincho" w:hAnsi="Tahoma"/>
      <w:shd w:val="clear" w:color="auto" w:fill="000080"/>
    </w:rPr>
  </w:style>
  <w:style w:type="character" w:customStyle="1" w:styleId="UnresolvedMention1">
    <w:name w:val="Unresolved Mention1"/>
    <w:uiPriority w:val="99"/>
    <w:unhideWhenUsed/>
    <w:qFormat/>
    <w:rsid w:val="00A1115A"/>
    <w:rPr>
      <w:color w:val="808080"/>
      <w:shd w:val="clear" w:color="auto" w:fill="E6E6E6"/>
    </w:rPr>
  </w:style>
  <w:style w:type="paragraph" w:customStyle="1" w:styleId="B1">
    <w:name w:val="B1+"/>
    <w:basedOn w:val="B10"/>
    <w:link w:val="B1Car"/>
    <w:qFormat/>
    <w:rsid w:val="00A1115A"/>
    <w:pPr>
      <w:numPr>
        <w:numId w:val="1"/>
      </w:numPr>
      <w:tabs>
        <w:tab w:val="clear" w:pos="737"/>
      </w:tabs>
      <w:overflowPunct w:val="0"/>
      <w:autoSpaceDE w:val="0"/>
      <w:autoSpaceDN w:val="0"/>
      <w:adjustRightInd w:val="0"/>
      <w:ind w:left="360" w:hanging="360"/>
      <w:textAlignment w:val="baseline"/>
    </w:pPr>
    <w:rPr>
      <w:rFonts w:eastAsia="MS Mincho"/>
      <w:lang w:eastAsia="en-GB"/>
    </w:rPr>
  </w:style>
  <w:style w:type="character" w:customStyle="1" w:styleId="TACChar">
    <w:name w:val="TAC Char"/>
    <w:link w:val="TAC"/>
    <w:qFormat/>
    <w:rsid w:val="00A1115A"/>
    <w:rPr>
      <w:rFonts w:ascii="Arial" w:hAnsi="Arial"/>
      <w:sz w:val="18"/>
      <w:lang w:eastAsia="en-US"/>
    </w:rPr>
  </w:style>
  <w:style w:type="character" w:customStyle="1" w:styleId="THChar">
    <w:name w:val="TH Char"/>
    <w:link w:val="TH"/>
    <w:qFormat/>
    <w:rsid w:val="00A1115A"/>
    <w:rPr>
      <w:rFonts w:ascii="Arial" w:hAnsi="Arial"/>
      <w:b/>
      <w:lang w:eastAsia="en-US"/>
    </w:rPr>
  </w:style>
  <w:style w:type="character" w:customStyle="1" w:styleId="TAHCar">
    <w:name w:val="TAH Car"/>
    <w:link w:val="TAH"/>
    <w:qFormat/>
    <w:rsid w:val="00A1115A"/>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A1115A"/>
    <w:rPr>
      <w:rFonts w:ascii="Arial" w:hAnsi="Arial"/>
      <w:sz w:val="28"/>
      <w:lang w:eastAsia="en-US"/>
    </w:rPr>
  </w:style>
  <w:style w:type="character" w:customStyle="1" w:styleId="NOChar">
    <w:name w:val="NO Char"/>
    <w:link w:val="NO"/>
    <w:qFormat/>
    <w:rsid w:val="00A1115A"/>
    <w:rPr>
      <w:lang w:eastAsia="en-US"/>
    </w:rPr>
  </w:style>
  <w:style w:type="character" w:customStyle="1" w:styleId="TANChar">
    <w:name w:val="TAN Char"/>
    <w:link w:val="TAN"/>
    <w:qFormat/>
    <w:rsid w:val="00A1115A"/>
    <w:rPr>
      <w:rFonts w:ascii="Arial" w:hAnsi="Arial"/>
      <w:sz w:val="18"/>
      <w:lang w:eastAsia="en-US"/>
    </w:rPr>
  </w:style>
  <w:style w:type="character" w:customStyle="1" w:styleId="B1Char">
    <w:name w:val="B1 Char"/>
    <w:link w:val="B10"/>
    <w:qFormat/>
    <w:locked/>
    <w:rsid w:val="00A1115A"/>
    <w:rPr>
      <w:lang w:eastAsia="en-US"/>
    </w:rPr>
  </w:style>
  <w:style w:type="character" w:customStyle="1" w:styleId="B2Char">
    <w:name w:val="B2 Char"/>
    <w:link w:val="B20"/>
    <w:qFormat/>
    <w:locked/>
    <w:rsid w:val="00A1115A"/>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1115A"/>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A1115A"/>
    <w:rPr>
      <w:rFonts w:ascii="Arial" w:hAnsi="Arial"/>
      <w:sz w:val="22"/>
      <w:lang w:eastAsia="en-US"/>
    </w:rPr>
  </w:style>
  <w:style w:type="character" w:customStyle="1" w:styleId="TALCar">
    <w:name w:val="TAL Car"/>
    <w:link w:val="TAL"/>
    <w:qFormat/>
    <w:rsid w:val="00A1115A"/>
    <w:rPr>
      <w:rFonts w:ascii="Arial" w:hAnsi="Arial"/>
      <w:sz w:val="18"/>
      <w:lang w:eastAsia="en-US"/>
    </w:rPr>
  </w:style>
  <w:style w:type="character" w:styleId="SubtleReference">
    <w:name w:val="Subtle Reference"/>
    <w:uiPriority w:val="31"/>
    <w:qFormat/>
    <w:rsid w:val="00A1115A"/>
    <w:rPr>
      <w:smallCaps/>
      <w:color w:val="5A5A5A"/>
    </w:rPr>
  </w:style>
  <w:style w:type="character" w:customStyle="1" w:styleId="TFChar">
    <w:name w:val="TF Char"/>
    <w:link w:val="TF"/>
    <w:qFormat/>
    <w:rsid w:val="00A1115A"/>
    <w:rPr>
      <w:rFonts w:ascii="Arial"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A1115A"/>
    <w:rPr>
      <w:rFonts w:ascii="Arial" w:hAnsi="Arial"/>
      <w:sz w:val="32"/>
      <w:lang w:eastAsia="en-US"/>
    </w:rPr>
  </w:style>
  <w:style w:type="paragraph" w:customStyle="1" w:styleId="TableText">
    <w:name w:val="TableText"/>
    <w:basedOn w:val="BodyTextIndent"/>
    <w:qFormat/>
    <w:rsid w:val="00A1115A"/>
    <w:pPr>
      <w:keepNext/>
      <w:keepLines/>
      <w:snapToGrid w:val="0"/>
      <w:spacing w:after="180"/>
      <w:ind w:left="0"/>
      <w:jc w:val="center"/>
    </w:pPr>
    <w:rPr>
      <w:kern w:val="2"/>
    </w:rPr>
  </w:style>
  <w:style w:type="paragraph" w:styleId="BodyTextIndent">
    <w:name w:val="Body Text Indent"/>
    <w:basedOn w:val="Normal"/>
    <w:link w:val="BodyTextIndentChar"/>
    <w:qFormat/>
    <w:rsid w:val="00A1115A"/>
    <w:pPr>
      <w:overflowPunct w:val="0"/>
      <w:autoSpaceDE w:val="0"/>
      <w:autoSpaceDN w:val="0"/>
      <w:adjustRightInd w:val="0"/>
      <w:spacing w:after="120"/>
      <w:ind w:left="360"/>
      <w:textAlignment w:val="baseline"/>
    </w:pPr>
    <w:rPr>
      <w:lang w:eastAsia="en-GB"/>
    </w:rPr>
  </w:style>
  <w:style w:type="character" w:customStyle="1" w:styleId="BodyTextIndentChar">
    <w:name w:val="Body Text Indent Char"/>
    <w:basedOn w:val="DefaultParagraphFont"/>
    <w:link w:val="BodyTextIndent"/>
    <w:qFormat/>
    <w:rsid w:val="00A1115A"/>
    <w:rPr>
      <w:rFonts w:eastAsia="SimSun"/>
    </w:rPr>
  </w:style>
  <w:style w:type="character" w:customStyle="1" w:styleId="EXChar">
    <w:name w:val="EX Char"/>
    <w:link w:val="EX"/>
    <w:qFormat/>
    <w:locked/>
    <w:rsid w:val="00A1115A"/>
    <w:rPr>
      <w:lang w:eastAsia="en-US"/>
    </w:rPr>
  </w:style>
  <w:style w:type="paragraph" w:customStyle="1" w:styleId="B2">
    <w:name w:val="B2+"/>
    <w:basedOn w:val="B20"/>
    <w:qFormat/>
    <w:rsid w:val="00A1115A"/>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A1115A"/>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qFormat/>
    <w:rsid w:val="00A1115A"/>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qFormat/>
    <w:rsid w:val="00A1115A"/>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Normal"/>
    <w:qFormat/>
    <w:rsid w:val="00A1115A"/>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qFormat/>
    <w:rsid w:val="00A1115A"/>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A1115A"/>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A1115A"/>
    <w:rPr>
      <w:rFonts w:ascii="Arial" w:eastAsia="Malgun Gothic" w:hAnsi="Arial"/>
      <w:lang w:eastAsia="ko-KR"/>
    </w:rPr>
  </w:style>
  <w:style w:type="paragraph" w:styleId="Revision">
    <w:name w:val="Revision"/>
    <w:hidden/>
    <w:uiPriority w:val="99"/>
    <w:semiHidden/>
    <w:qFormat/>
    <w:rsid w:val="00A1115A"/>
    <w:rPr>
      <w:lang w:eastAsia="en-US"/>
    </w:rPr>
  </w:style>
  <w:style w:type="paragraph" w:styleId="TOCHeading">
    <w:name w:val="TOC Heading"/>
    <w:basedOn w:val="Heading1"/>
    <w:next w:val="Normal"/>
    <w:uiPriority w:val="39"/>
    <w:unhideWhenUsed/>
    <w:qFormat/>
    <w:rsid w:val="00A1115A"/>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A1115A"/>
    <w:rPr>
      <w:noProof/>
      <w:lang w:eastAsia="en-US"/>
    </w:rPr>
  </w:style>
  <w:style w:type="numbering" w:customStyle="1" w:styleId="NoList1">
    <w:name w:val="No List1"/>
    <w:next w:val="NoList"/>
    <w:uiPriority w:val="99"/>
    <w:semiHidden/>
    <w:unhideWhenUsed/>
    <w:rsid w:val="00A1115A"/>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A1115A"/>
    <w:rPr>
      <w:rFonts w:ascii="Arial" w:hAnsi="Arial"/>
      <w:sz w:val="36"/>
      <w:lang w:eastAsia="en-US"/>
    </w:rPr>
  </w:style>
  <w:style w:type="character" w:customStyle="1" w:styleId="Heading6Char">
    <w:name w:val="Heading 6 Char"/>
    <w:aliases w:val="T1 Char,Header 6 Char"/>
    <w:link w:val="Heading6"/>
    <w:qFormat/>
    <w:rsid w:val="00A1115A"/>
    <w:rPr>
      <w:rFonts w:ascii="Arial" w:hAnsi="Arial"/>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A1115A"/>
    <w:rPr>
      <w:rFonts w:ascii="Arial" w:hAnsi="Arial"/>
      <w:b/>
      <w:noProof/>
      <w:sz w:val="18"/>
      <w:lang w:eastAsia="ja-JP"/>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A1115A"/>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A1115A"/>
    <w:rPr>
      <w:rFonts w:eastAsia="Symbol"/>
      <w:b/>
      <w:bCs/>
      <w:sz w:val="16"/>
    </w:rPr>
  </w:style>
  <w:style w:type="character" w:customStyle="1" w:styleId="H6Char">
    <w:name w:val="H6 Char"/>
    <w:link w:val="H6"/>
    <w:qFormat/>
    <w:rsid w:val="00A1115A"/>
    <w:rPr>
      <w:rFonts w:ascii="Arial" w:hAnsi="Arial"/>
      <w:lang w:eastAsia="en-US"/>
    </w:rPr>
  </w:style>
  <w:style w:type="paragraph" w:styleId="NormalWeb">
    <w:name w:val="Normal (Web)"/>
    <w:basedOn w:val="Normal"/>
    <w:unhideWhenUsed/>
    <w:qFormat/>
    <w:rsid w:val="00A1115A"/>
    <w:pPr>
      <w:spacing w:before="100" w:beforeAutospacing="1" w:after="100" w:afterAutospacing="1"/>
    </w:pPr>
    <w:rPr>
      <w:rFonts w:eastAsia="MS Mincho"/>
      <w:sz w:val="24"/>
      <w:szCs w:val="24"/>
      <w:lang w:val="en-US" w:eastAsia="en-GB"/>
    </w:rPr>
  </w:style>
  <w:style w:type="character" w:customStyle="1" w:styleId="fontstyle01">
    <w:name w:val="fontstyle01"/>
    <w:qFormat/>
    <w:rsid w:val="00A1115A"/>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A1115A"/>
  </w:style>
  <w:style w:type="numbering" w:customStyle="1" w:styleId="NoList3">
    <w:name w:val="No List3"/>
    <w:next w:val="NoList"/>
    <w:uiPriority w:val="99"/>
    <w:semiHidden/>
    <w:unhideWhenUsed/>
    <w:rsid w:val="00A1115A"/>
  </w:style>
  <w:style w:type="numbering" w:customStyle="1" w:styleId="NoList4">
    <w:name w:val="No List4"/>
    <w:next w:val="NoList"/>
    <w:uiPriority w:val="99"/>
    <w:semiHidden/>
    <w:unhideWhenUsed/>
    <w:rsid w:val="00A1115A"/>
  </w:style>
  <w:style w:type="table" w:customStyle="1" w:styleId="TableGrid1">
    <w:name w:val="Table Grid1"/>
    <w:basedOn w:val="TableNormal"/>
    <w:next w:val="TableGrid"/>
    <w:uiPriority w:val="3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A1115A"/>
    <w:rPr>
      <w:rFonts w:ascii="Arial" w:hAnsi="Arial"/>
      <w:b/>
      <w:i/>
      <w:noProof/>
      <w:sz w:val="18"/>
      <w:lang w:eastAsia="ja-JP"/>
    </w:rPr>
  </w:style>
  <w:style w:type="numbering" w:customStyle="1" w:styleId="NoList5">
    <w:name w:val="No List5"/>
    <w:next w:val="NoList"/>
    <w:uiPriority w:val="99"/>
    <w:semiHidden/>
    <w:unhideWhenUsed/>
    <w:rsid w:val="00A1115A"/>
  </w:style>
  <w:style w:type="character" w:customStyle="1" w:styleId="Heading7Char">
    <w:name w:val="Heading 7 Char"/>
    <w:link w:val="Heading7"/>
    <w:qFormat/>
    <w:rsid w:val="00A1115A"/>
    <w:rPr>
      <w:rFonts w:ascii="Arial" w:hAnsi="Arial"/>
      <w:lang w:eastAsia="en-US"/>
    </w:rPr>
  </w:style>
  <w:style w:type="character" w:customStyle="1" w:styleId="Heading8Char">
    <w:name w:val="Heading 8 Char"/>
    <w:link w:val="Heading8"/>
    <w:qFormat/>
    <w:rsid w:val="00A1115A"/>
    <w:rPr>
      <w:rFonts w:ascii="Arial" w:hAnsi="Arial"/>
      <w:sz w:val="36"/>
      <w:lang w:eastAsia="en-US"/>
    </w:rPr>
  </w:style>
  <w:style w:type="character" w:customStyle="1" w:styleId="Heading9Char">
    <w:name w:val="Heading 9 Char"/>
    <w:link w:val="Heading9"/>
    <w:qFormat/>
    <w:rsid w:val="00A1115A"/>
    <w:rPr>
      <w:rFonts w:ascii="Arial" w:hAnsi="Arial"/>
      <w:sz w:val="36"/>
      <w:lang w:eastAsia="en-US"/>
    </w:rPr>
  </w:style>
  <w:style w:type="table" w:customStyle="1" w:styleId="TableGrid2">
    <w:name w:val="Table Grid2"/>
    <w:basedOn w:val="TableNormal"/>
    <w:next w:val="TableGrid"/>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1115A"/>
  </w:style>
  <w:style w:type="numbering" w:customStyle="1" w:styleId="NoList21">
    <w:name w:val="No List21"/>
    <w:next w:val="NoList"/>
    <w:uiPriority w:val="99"/>
    <w:semiHidden/>
    <w:unhideWhenUsed/>
    <w:rsid w:val="00A1115A"/>
  </w:style>
  <w:style w:type="numbering" w:customStyle="1" w:styleId="NoList31">
    <w:name w:val="No List31"/>
    <w:next w:val="NoList"/>
    <w:uiPriority w:val="99"/>
    <w:semiHidden/>
    <w:unhideWhenUsed/>
    <w:rsid w:val="00A1115A"/>
  </w:style>
  <w:style w:type="numbering" w:customStyle="1" w:styleId="NoList41">
    <w:name w:val="No List41"/>
    <w:next w:val="NoList"/>
    <w:uiPriority w:val="99"/>
    <w:semiHidden/>
    <w:unhideWhenUsed/>
    <w:rsid w:val="00A1115A"/>
  </w:style>
  <w:style w:type="table" w:customStyle="1" w:styleId="TableGrid11">
    <w:name w:val="Table Grid11"/>
    <w:basedOn w:val="TableNormal"/>
    <w:next w:val="TableGrid"/>
    <w:uiPriority w:val="3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1115A"/>
  </w:style>
  <w:style w:type="table" w:customStyle="1" w:styleId="TableGrid3">
    <w:name w:val="Table Grid3"/>
    <w:basedOn w:val="TableNormal"/>
    <w:next w:val="TableGrid"/>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
    <w:basedOn w:val="Normal"/>
    <w:link w:val="ListParagraphChar"/>
    <w:uiPriority w:val="34"/>
    <w:qFormat/>
    <w:rsid w:val="00A1115A"/>
    <w:pPr>
      <w:overflowPunct w:val="0"/>
      <w:autoSpaceDE w:val="0"/>
      <w:autoSpaceDN w:val="0"/>
      <w:adjustRightInd w:val="0"/>
      <w:ind w:left="720"/>
      <w:contextualSpacing/>
      <w:textAlignment w:val="baseline"/>
    </w:pPr>
    <w:rPr>
      <w:rFonts w:eastAsia="MS Mincho"/>
      <w:lang w:eastAsia="en-GB"/>
    </w:rPr>
  </w:style>
  <w:style w:type="character" w:styleId="Emphasis">
    <w:name w:val="Emphasis"/>
    <w:uiPriority w:val="20"/>
    <w:qFormat/>
    <w:rsid w:val="00A1115A"/>
    <w:rPr>
      <w:i/>
      <w:iCs/>
    </w:rPr>
  </w:style>
  <w:style w:type="paragraph" w:customStyle="1" w:styleId="tdoc-header">
    <w:name w:val="tdoc-header"/>
    <w:qFormat/>
    <w:rsid w:val="00A1115A"/>
    <w:rPr>
      <w:rFonts w:ascii="Arial" w:eastAsia="Malgun Gothic" w:hAnsi="Arial"/>
      <w:noProof/>
      <w:sz w:val="24"/>
      <w:lang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1115A"/>
    <w:rPr>
      <w:rFonts w:ascii="Arial" w:hAnsi="Arial"/>
      <w:sz w:val="32"/>
      <w:lang w:val="en-GB" w:eastAsia="en-US" w:bidi="ar-SA"/>
    </w:rPr>
  </w:style>
  <w:style w:type="paragraph" w:customStyle="1" w:styleId="References">
    <w:name w:val="References"/>
    <w:basedOn w:val="Normal"/>
    <w:uiPriority w:val="99"/>
    <w:qFormat/>
    <w:rsid w:val="00A1115A"/>
    <w:pPr>
      <w:numPr>
        <w:numId w:val="8"/>
      </w:numPr>
      <w:tabs>
        <w:tab w:val="clear" w:pos="360"/>
        <w:tab w:val="num" w:pos="397"/>
        <w:tab w:val="num" w:pos="851"/>
      </w:tabs>
      <w:autoSpaceDE w:val="0"/>
      <w:autoSpaceDN w:val="0"/>
      <w:snapToGrid w:val="0"/>
      <w:spacing w:after="60"/>
      <w:ind w:left="624" w:hanging="624"/>
      <w:jc w:val="both"/>
    </w:pPr>
    <w:rPr>
      <w:szCs w:val="16"/>
      <w:lang w:val="en-US"/>
    </w:rPr>
  </w:style>
  <w:style w:type="paragraph" w:customStyle="1" w:styleId="Default">
    <w:name w:val="Default"/>
    <w:qFormat/>
    <w:rsid w:val="00A1115A"/>
    <w:pPr>
      <w:autoSpaceDE w:val="0"/>
      <w:autoSpaceDN w:val="0"/>
      <w:adjustRightInd w:val="0"/>
    </w:pPr>
    <w:rPr>
      <w:rFonts w:ascii="Arial" w:hAnsi="Arial" w:cs="Arial"/>
      <w:color w:val="000000"/>
      <w:sz w:val="24"/>
      <w:szCs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A1115A"/>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A1115A"/>
    <w:rPr>
      <w:rFonts w:ascii="CG Times (WN)" w:eastAsia="MS Mincho" w:hAnsi="CG Times (WN)"/>
      <w:lang w:eastAsia="en-US"/>
    </w:rPr>
  </w:style>
  <w:style w:type="character" w:customStyle="1" w:styleId="font4">
    <w:name w:val="font4"/>
    <w:qFormat/>
    <w:rsid w:val="00A1115A"/>
  </w:style>
  <w:style w:type="character" w:customStyle="1" w:styleId="UnresolvedMention2">
    <w:name w:val="Unresolved Mention2"/>
    <w:uiPriority w:val="99"/>
    <w:unhideWhenUsed/>
    <w:qFormat/>
    <w:rsid w:val="00A1115A"/>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1115A"/>
    <w:rPr>
      <w:rFonts w:ascii="Arial" w:hAnsi="Arial"/>
      <w:sz w:val="36"/>
      <w:lang w:val="en-GB" w:eastAsia="en-US"/>
    </w:rPr>
  </w:style>
  <w:style w:type="paragraph" w:styleId="IndexHeading">
    <w:name w:val="index heading"/>
    <w:basedOn w:val="Normal"/>
    <w:next w:val="Normal"/>
    <w:qFormat/>
    <w:rsid w:val="00A1115A"/>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qFormat/>
    <w:rsid w:val="00A1115A"/>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uiPriority w:val="99"/>
    <w:qFormat/>
    <w:rsid w:val="00A1115A"/>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A1115A"/>
    <w:rPr>
      <w:rFonts w:ascii="Times New Roman" w:eastAsia="Malgun Gothic" w:hAnsi="Times New Roman"/>
      <w:lang w:val="en-GB" w:eastAsia="ja-JP"/>
    </w:rPr>
  </w:style>
  <w:style w:type="paragraph" w:styleId="BodyText2">
    <w:name w:val="Body Text 2"/>
    <w:basedOn w:val="Normal"/>
    <w:link w:val="BodyText2Char"/>
    <w:uiPriority w:val="99"/>
    <w:qFormat/>
    <w:rsid w:val="00A1115A"/>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A1115A"/>
    <w:rPr>
      <w:rFonts w:eastAsia="Malgun Gothic"/>
      <w:i/>
      <w:lang w:eastAsia="x-none"/>
    </w:rPr>
  </w:style>
  <w:style w:type="paragraph" w:styleId="BodyText3">
    <w:name w:val="Body Text 3"/>
    <w:basedOn w:val="Normal"/>
    <w:link w:val="BodyText3Char"/>
    <w:uiPriority w:val="99"/>
    <w:qFormat/>
    <w:rsid w:val="00A1115A"/>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A1115A"/>
    <w:rPr>
      <w:rFonts w:eastAsia="Osaka"/>
      <w:color w:val="000000"/>
      <w:lang w:eastAsia="x-none"/>
    </w:rPr>
  </w:style>
  <w:style w:type="character" w:styleId="PageNumber">
    <w:name w:val="page number"/>
    <w:qFormat/>
    <w:rsid w:val="00A1115A"/>
  </w:style>
  <w:style w:type="paragraph" w:customStyle="1" w:styleId="CharCharCharCharChar">
    <w:name w:val="Char Char Char Char Char"/>
    <w:uiPriority w:val="99"/>
    <w:semiHidden/>
    <w:qFormat/>
    <w:rsid w:val="00A1115A"/>
    <w:pPr>
      <w:keepNext/>
      <w:numPr>
        <w:numId w:val="9"/>
      </w:numPr>
      <w:tabs>
        <w:tab w:val="clear" w:pos="851"/>
        <w:tab w:val="num" w:pos="720"/>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msoins0">
    <w:name w:val="msoins"/>
    <w:qFormat/>
    <w:rsid w:val="00A1115A"/>
  </w:style>
  <w:style w:type="paragraph" w:customStyle="1" w:styleId="CharCharChar">
    <w:name w:val="Char Char Char"/>
    <w:uiPriority w:val="99"/>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标题 1 Char1,h19 Char"/>
    <w:qFormat/>
    <w:rsid w:val="00A1115A"/>
    <w:rPr>
      <w:lang w:val="en-GB" w:eastAsia="ja-JP" w:bidi="ar-SA"/>
    </w:rPr>
  </w:style>
  <w:style w:type="paragraph" w:customStyle="1" w:styleId="1Char">
    <w:name w:val="(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A1115A"/>
    <w:rPr>
      <w:rFonts w:eastAsia="MS Mincho"/>
      <w:lang w:val="en-GB" w:eastAsia="en-US" w:bidi="ar-SA"/>
    </w:rPr>
  </w:style>
  <w:style w:type="paragraph" w:customStyle="1" w:styleId="1CharChar">
    <w:name w:val="(文字) (文字)1 Char (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A1115A"/>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
    <w:qFormat/>
    <w:rsid w:val="00A1115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1115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1115A"/>
    <w:rPr>
      <w:rFonts w:ascii="Arial" w:hAnsi="Arial"/>
      <w:sz w:val="32"/>
      <w:lang w:val="en-GB" w:eastAsia="ja-JP" w:bidi="ar-SA"/>
    </w:rPr>
  </w:style>
  <w:style w:type="character" w:customStyle="1" w:styleId="CharChar4">
    <w:name w:val="Char Char4"/>
    <w:qFormat/>
    <w:rsid w:val="00A1115A"/>
    <w:rPr>
      <w:rFonts w:ascii="Courier New" w:hAnsi="Courier New"/>
      <w:lang w:val="nb-NO" w:eastAsia="ja-JP" w:bidi="ar-SA"/>
    </w:rPr>
  </w:style>
  <w:style w:type="character" w:customStyle="1" w:styleId="AndreaLeonardi">
    <w:name w:val="Andrea Leonardi"/>
    <w:semiHidden/>
    <w:qFormat/>
    <w:rsid w:val="00A1115A"/>
    <w:rPr>
      <w:rFonts w:ascii="Arial" w:hAnsi="Arial" w:cs="Arial"/>
      <w:color w:val="auto"/>
      <w:sz w:val="20"/>
      <w:szCs w:val="20"/>
    </w:r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character" w:customStyle="1" w:styleId="TAL0">
    <w:name w:val="TAL (文字)"/>
    <w:qFormat/>
    <w:rsid w:val="00A1115A"/>
    <w:rPr>
      <w:rFonts w:ascii="Arial" w:hAnsi="Arial"/>
      <w:sz w:val="18"/>
      <w:lang w:val="en-GB" w:eastAsia="ja-JP" w:bidi="ar-SA"/>
    </w:rPr>
  </w:style>
  <w:style w:type="paragraph" w:customStyle="1" w:styleId="CharCharCharCharCharChar">
    <w:name w:val="Char Char Char Char Char Char"/>
    <w:uiPriority w:val="99"/>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2">
    <w:name w:val="(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
    <w:qFormat/>
    <w:rsid w:val="00A1115A"/>
  </w:style>
  <w:style w:type="paragraph" w:customStyle="1" w:styleId="CarCar">
    <w:name w:val="Car C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1115A"/>
    <w:rPr>
      <w:rFonts w:ascii="Arial" w:hAnsi="Arial"/>
      <w:sz w:val="32"/>
      <w:lang w:val="en-GB" w:eastAsia="en-US" w:bidi="ar-SA"/>
    </w:rPr>
  </w:style>
  <w:style w:type="paragraph" w:customStyle="1" w:styleId="ZchnZchn1">
    <w:name w:val="Zchn Zchn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1 Char"/>
    <w:qFormat/>
    <w:rsid w:val="00A1115A"/>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1115A"/>
    <w:rPr>
      <w:rFonts w:ascii="Arial" w:hAnsi="Arial"/>
      <w:sz w:val="32"/>
      <w:lang w:val="en-GB" w:eastAsia="en-US" w:bidi="ar-SA"/>
    </w:rPr>
  </w:style>
  <w:style w:type="paragraph" w:customStyle="1" w:styleId="2">
    <w:name w:val="(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1115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
    <w:qFormat/>
    <w:rsid w:val="00A1115A"/>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A1115A"/>
    <w:rPr>
      <w:rFonts w:ascii="Arial" w:eastAsia="Batang" w:hAnsi="Arial" w:cs="Times New Roman"/>
      <w:b/>
      <w:bCs/>
      <w:i/>
      <w:iCs/>
      <w:sz w:val="28"/>
      <w:szCs w:val="28"/>
      <w:lang w:val="en-GB" w:eastAsia="en-US" w:bidi="ar-SA"/>
    </w:rPr>
  </w:style>
  <w:style w:type="paragraph" w:customStyle="1" w:styleId="3">
    <w:name w:val="(文字) (文字)3"/>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A1115A"/>
  </w:style>
  <w:style w:type="paragraph" w:customStyle="1" w:styleId="11">
    <w:name w:val="(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odyTextIndent2">
    <w:name w:val="Body Text Indent 2"/>
    <w:basedOn w:val="Normal"/>
    <w:link w:val="BodyTextIndent2Char"/>
    <w:uiPriority w:val="99"/>
    <w:qFormat/>
    <w:rsid w:val="00A1115A"/>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A1115A"/>
    <w:rPr>
      <w:rFonts w:eastAsia="MS Mincho"/>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
    <w:basedOn w:val="Normal"/>
    <w:link w:val="NormalIndentChar"/>
    <w:qFormat/>
    <w:rsid w:val="00A1115A"/>
    <w:pPr>
      <w:spacing w:after="0"/>
      <w:ind w:left="851"/>
    </w:pPr>
    <w:rPr>
      <w:rFonts w:eastAsia="MS Mincho"/>
      <w:lang w:val="it-IT" w:eastAsia="en-GB"/>
    </w:rPr>
  </w:style>
  <w:style w:type="paragraph" w:styleId="ListNumber5">
    <w:name w:val="List Number 5"/>
    <w:basedOn w:val="Normal"/>
    <w:uiPriority w:val="99"/>
    <w:qFormat/>
    <w:rsid w:val="00A1115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A1115A"/>
    <w:pPr>
      <w:numPr>
        <w:numId w:val="11"/>
      </w:numPr>
      <w:tabs>
        <w:tab w:val="clear" w:pos="720"/>
        <w:tab w:val="num" w:pos="397"/>
        <w:tab w:val="num" w:pos="926"/>
      </w:tabs>
      <w:overflowPunct w:val="0"/>
      <w:autoSpaceDE w:val="0"/>
      <w:autoSpaceDN w:val="0"/>
      <w:adjustRightInd w:val="0"/>
      <w:ind w:left="926" w:hanging="624"/>
      <w:textAlignment w:val="baseline"/>
    </w:pPr>
    <w:rPr>
      <w:rFonts w:eastAsia="MS Mincho"/>
      <w:lang w:eastAsia="en-GB"/>
    </w:rPr>
  </w:style>
  <w:style w:type="paragraph" w:styleId="ListNumber4">
    <w:name w:val="List Number 4"/>
    <w:basedOn w:val="Normal"/>
    <w:uiPriority w:val="99"/>
    <w:qFormat/>
    <w:rsid w:val="00A1115A"/>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Strong">
    <w:name w:val="Strong"/>
    <w:qFormat/>
    <w:rsid w:val="00A1115A"/>
    <w:rPr>
      <w:b/>
      <w:bCs/>
    </w:rPr>
  </w:style>
  <w:style w:type="character" w:customStyle="1" w:styleId="CharChar7">
    <w:name w:val="Char Char7"/>
    <w:semiHidden/>
    <w:qFormat/>
    <w:rsid w:val="00A1115A"/>
    <w:rPr>
      <w:rFonts w:ascii="Tahoma" w:hAnsi="Tahoma" w:cs="Tahoma"/>
      <w:shd w:val="clear" w:color="auto" w:fill="000080"/>
      <w:lang w:val="en-GB" w:eastAsia="en-US"/>
    </w:rPr>
  </w:style>
  <w:style w:type="character" w:customStyle="1" w:styleId="ZchnZchn5">
    <w:name w:val="Zchn Zchn5"/>
    <w:qFormat/>
    <w:rsid w:val="00A1115A"/>
    <w:rPr>
      <w:rFonts w:ascii="Courier New" w:eastAsia="Batang" w:hAnsi="Courier New"/>
      <w:lang w:val="nb-NO" w:eastAsia="en-US" w:bidi="ar-SA"/>
    </w:rPr>
  </w:style>
  <w:style w:type="character" w:customStyle="1" w:styleId="CharChar10">
    <w:name w:val="Char Char10"/>
    <w:semiHidden/>
    <w:qFormat/>
    <w:rsid w:val="00A1115A"/>
    <w:rPr>
      <w:rFonts w:ascii="Times New Roman" w:hAnsi="Times New Roman"/>
      <w:lang w:val="en-GB" w:eastAsia="en-US"/>
    </w:rPr>
  </w:style>
  <w:style w:type="character" w:customStyle="1" w:styleId="CharChar9">
    <w:name w:val="Char Char9"/>
    <w:semiHidden/>
    <w:qFormat/>
    <w:rsid w:val="00A1115A"/>
    <w:rPr>
      <w:rFonts w:ascii="Tahoma" w:hAnsi="Tahoma" w:cs="Tahoma"/>
      <w:sz w:val="16"/>
      <w:szCs w:val="16"/>
      <w:lang w:val="en-GB" w:eastAsia="en-US"/>
    </w:rPr>
  </w:style>
  <w:style w:type="character" w:customStyle="1" w:styleId="CharChar8">
    <w:name w:val="Char Char8"/>
    <w:semiHidden/>
    <w:qFormat/>
    <w:rsid w:val="00A1115A"/>
    <w:rPr>
      <w:rFonts w:ascii="Times New Roman" w:hAnsi="Times New Roman"/>
      <w:b/>
      <w:bCs/>
      <w:lang w:val="en-GB" w:eastAsia="en-US"/>
    </w:rPr>
  </w:style>
  <w:style w:type="paragraph" w:customStyle="1" w:styleId="a3">
    <w:name w:val="修订"/>
    <w:hidden/>
    <w:semiHidden/>
    <w:qFormat/>
    <w:rsid w:val="00A1115A"/>
    <w:rPr>
      <w:rFonts w:eastAsia="Batang"/>
      <w:lang w:eastAsia="en-US"/>
    </w:rPr>
  </w:style>
  <w:style w:type="paragraph" w:styleId="EndnoteText">
    <w:name w:val="endnote text"/>
    <w:basedOn w:val="Normal"/>
    <w:link w:val="EndnoteTextChar"/>
    <w:uiPriority w:val="99"/>
    <w:qFormat/>
    <w:rsid w:val="00A1115A"/>
    <w:pPr>
      <w:snapToGrid w:val="0"/>
    </w:pPr>
    <w:rPr>
      <w:lang w:eastAsia="x-none"/>
    </w:rPr>
  </w:style>
  <w:style w:type="character" w:customStyle="1" w:styleId="EndnoteTextChar">
    <w:name w:val="Endnote Text Char"/>
    <w:basedOn w:val="DefaultParagraphFont"/>
    <w:link w:val="EndnoteText"/>
    <w:uiPriority w:val="99"/>
    <w:qFormat/>
    <w:rsid w:val="00A1115A"/>
    <w:rPr>
      <w:rFonts w:eastAsia="SimSun"/>
      <w:lang w:eastAsia="x-none"/>
    </w:rPr>
  </w:style>
  <w:style w:type="character" w:styleId="EndnoteReference">
    <w:name w:val="endnote reference"/>
    <w:qFormat/>
    <w:rsid w:val="00A1115A"/>
    <w:rPr>
      <w:vertAlign w:val="superscript"/>
    </w:rPr>
  </w:style>
  <w:style w:type="character" w:customStyle="1" w:styleId="btChar3">
    <w:name w:val="bt Char3"/>
    <w:aliases w:val="bt Car Char Char3"/>
    <w:qFormat/>
    <w:rsid w:val="00A1115A"/>
    <w:rPr>
      <w:lang w:val="en-GB" w:eastAsia="ja-JP" w:bidi="ar-SA"/>
    </w:rPr>
  </w:style>
  <w:style w:type="paragraph" w:styleId="Title">
    <w:name w:val="Title"/>
    <w:basedOn w:val="Normal"/>
    <w:next w:val="Normal"/>
    <w:link w:val="TitleChar"/>
    <w:uiPriority w:val="99"/>
    <w:qFormat/>
    <w:rsid w:val="00A1115A"/>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uiPriority w:val="99"/>
    <w:qFormat/>
    <w:rsid w:val="00A1115A"/>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A1115A"/>
    <w:rPr>
      <w:rFonts w:ascii="Arial" w:hAnsi="Arial"/>
      <w:sz w:val="22"/>
      <w:lang w:val="en-GB" w:eastAsia="ja-JP" w:bidi="ar-SA"/>
    </w:rPr>
  </w:style>
  <w:style w:type="paragraph" w:styleId="Date">
    <w:name w:val="Date"/>
    <w:basedOn w:val="Normal"/>
    <w:next w:val="Normal"/>
    <w:link w:val="DateChar"/>
    <w:uiPriority w:val="99"/>
    <w:qFormat/>
    <w:rsid w:val="00A1115A"/>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A1115A"/>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1115A"/>
    <w:rPr>
      <w:rFonts w:ascii="Arial" w:hAnsi="Arial"/>
      <w:sz w:val="24"/>
      <w:lang w:val="en-GB"/>
    </w:rPr>
  </w:style>
  <w:style w:type="paragraph" w:customStyle="1" w:styleId="AutoCorrect">
    <w:name w:val="AutoCorrect"/>
    <w:uiPriority w:val="99"/>
    <w:qFormat/>
    <w:rsid w:val="00A1115A"/>
    <w:rPr>
      <w:rFonts w:eastAsia="Malgun Gothic"/>
      <w:sz w:val="24"/>
      <w:szCs w:val="24"/>
      <w:lang w:eastAsia="ko-KR"/>
    </w:rPr>
  </w:style>
  <w:style w:type="paragraph" w:customStyle="1" w:styleId="-PAGE-">
    <w:name w:val="- PAGE -"/>
    <w:uiPriority w:val="99"/>
    <w:qFormat/>
    <w:rsid w:val="00A1115A"/>
    <w:rPr>
      <w:rFonts w:eastAsia="Malgun Gothic"/>
      <w:sz w:val="24"/>
      <w:szCs w:val="24"/>
      <w:lang w:eastAsia="ko-KR"/>
    </w:rPr>
  </w:style>
  <w:style w:type="paragraph" w:customStyle="1" w:styleId="PageXofY">
    <w:name w:val="Page X of Y"/>
    <w:uiPriority w:val="99"/>
    <w:qFormat/>
    <w:rsid w:val="00A1115A"/>
    <w:rPr>
      <w:rFonts w:eastAsia="Malgun Gothic"/>
      <w:sz w:val="24"/>
      <w:szCs w:val="24"/>
      <w:lang w:eastAsia="ko-KR"/>
    </w:rPr>
  </w:style>
  <w:style w:type="paragraph" w:customStyle="1" w:styleId="Createdby">
    <w:name w:val="Created by"/>
    <w:uiPriority w:val="99"/>
    <w:qFormat/>
    <w:rsid w:val="00A1115A"/>
    <w:rPr>
      <w:rFonts w:eastAsia="Malgun Gothic"/>
      <w:sz w:val="24"/>
      <w:szCs w:val="24"/>
      <w:lang w:eastAsia="ko-KR"/>
    </w:rPr>
  </w:style>
  <w:style w:type="paragraph" w:customStyle="1" w:styleId="Createdon">
    <w:name w:val="Created on"/>
    <w:uiPriority w:val="99"/>
    <w:qFormat/>
    <w:rsid w:val="00A1115A"/>
    <w:rPr>
      <w:rFonts w:eastAsia="Malgun Gothic"/>
      <w:sz w:val="24"/>
      <w:szCs w:val="24"/>
      <w:lang w:eastAsia="ko-KR"/>
    </w:rPr>
  </w:style>
  <w:style w:type="paragraph" w:customStyle="1" w:styleId="Lastprinted">
    <w:name w:val="Last printed"/>
    <w:uiPriority w:val="99"/>
    <w:qFormat/>
    <w:rsid w:val="00A1115A"/>
    <w:rPr>
      <w:rFonts w:eastAsia="Malgun Gothic"/>
      <w:sz w:val="24"/>
      <w:szCs w:val="24"/>
      <w:lang w:eastAsia="ko-KR"/>
    </w:rPr>
  </w:style>
  <w:style w:type="paragraph" w:customStyle="1" w:styleId="Lastsavedby">
    <w:name w:val="Last saved by"/>
    <w:uiPriority w:val="99"/>
    <w:qFormat/>
    <w:rsid w:val="00A1115A"/>
    <w:rPr>
      <w:rFonts w:eastAsia="Malgun Gothic"/>
      <w:sz w:val="24"/>
      <w:szCs w:val="24"/>
      <w:lang w:eastAsia="ko-KR"/>
    </w:rPr>
  </w:style>
  <w:style w:type="paragraph" w:customStyle="1" w:styleId="Filename">
    <w:name w:val="Filename"/>
    <w:uiPriority w:val="99"/>
    <w:qFormat/>
    <w:rsid w:val="00A1115A"/>
    <w:rPr>
      <w:rFonts w:eastAsia="Malgun Gothic"/>
      <w:sz w:val="24"/>
      <w:szCs w:val="24"/>
      <w:lang w:eastAsia="ko-KR"/>
    </w:rPr>
  </w:style>
  <w:style w:type="paragraph" w:customStyle="1" w:styleId="Filenameandpath">
    <w:name w:val="Filename and path"/>
    <w:uiPriority w:val="99"/>
    <w:qFormat/>
    <w:rsid w:val="00A1115A"/>
    <w:rPr>
      <w:rFonts w:eastAsia="Malgun Gothic"/>
      <w:sz w:val="24"/>
      <w:szCs w:val="24"/>
      <w:lang w:eastAsia="ko-KR"/>
    </w:rPr>
  </w:style>
  <w:style w:type="paragraph" w:customStyle="1" w:styleId="AuthorPageDate">
    <w:name w:val="Author  Page #  Date"/>
    <w:uiPriority w:val="99"/>
    <w:qFormat/>
    <w:rsid w:val="00A1115A"/>
    <w:rPr>
      <w:rFonts w:eastAsia="Malgun Gothic"/>
      <w:sz w:val="24"/>
      <w:szCs w:val="24"/>
      <w:lang w:eastAsia="ko-KR"/>
    </w:rPr>
  </w:style>
  <w:style w:type="paragraph" w:customStyle="1" w:styleId="ConfidentialPageDate">
    <w:name w:val="Confidential  Page #  Date"/>
    <w:uiPriority w:val="99"/>
    <w:qFormat/>
    <w:rsid w:val="00A1115A"/>
    <w:rPr>
      <w:rFonts w:eastAsia="Malgun Gothic"/>
      <w:sz w:val="24"/>
      <w:szCs w:val="24"/>
      <w:lang w:eastAsia="ko-KR"/>
    </w:rPr>
  </w:style>
  <w:style w:type="paragraph" w:customStyle="1" w:styleId="INDENT1">
    <w:name w:val="INDENT1"/>
    <w:basedOn w:val="Normal"/>
    <w:qFormat/>
    <w:rsid w:val="00A1115A"/>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A1115A"/>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A1115A"/>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A1115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A1115A"/>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A1115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A1115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A1115A"/>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uiPriority w:val="99"/>
    <w:qFormat/>
    <w:rsid w:val="00A1115A"/>
    <w:pPr>
      <w:tabs>
        <w:tab w:val="center" w:pos="4820"/>
        <w:tab w:val="right" w:pos="9640"/>
      </w:tabs>
    </w:pPr>
    <w:rPr>
      <w:lang w:eastAsia="ja-JP"/>
    </w:rPr>
  </w:style>
  <w:style w:type="paragraph" w:customStyle="1" w:styleId="Data">
    <w:name w:val="Data"/>
    <w:basedOn w:val="Normal"/>
    <w:uiPriority w:val="99"/>
    <w:qFormat/>
    <w:rsid w:val="00A1115A"/>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A1115A"/>
    <w:pPr>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A1115A"/>
    <w:pPr>
      <w:overflowPunct w:val="0"/>
      <w:autoSpaceDE w:val="0"/>
      <w:autoSpaceDN w:val="0"/>
      <w:adjustRightInd w:val="0"/>
      <w:textAlignment w:val="baseline"/>
    </w:pPr>
    <w:rPr>
      <w:lang w:eastAsia="ja-JP"/>
    </w:rPr>
  </w:style>
  <w:style w:type="paragraph" w:customStyle="1" w:styleId="TaOC">
    <w:name w:val="TaOC"/>
    <w:basedOn w:val="TAC"/>
    <w:uiPriority w:val="99"/>
    <w:qFormat/>
    <w:rsid w:val="00A1115A"/>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qFormat/>
    <w:rsid w:val="00A1115A"/>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A1115A"/>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1115A"/>
    <w:rPr>
      <w:rFonts w:ascii="Arial" w:hAnsi="Arial"/>
      <w:sz w:val="28"/>
      <w:lang w:val="en-GB" w:eastAsia="en-US" w:bidi="ar-SA"/>
    </w:rPr>
  </w:style>
  <w:style w:type="character" w:customStyle="1" w:styleId="T1Char3">
    <w:name w:val="T1 Char3"/>
    <w:aliases w:val="Header 6 Char Char3"/>
    <w:qFormat/>
    <w:rsid w:val="00A1115A"/>
    <w:rPr>
      <w:rFonts w:ascii="Arial" w:hAnsi="Arial"/>
      <w:lang w:val="en-GB" w:eastAsia="en-US" w:bidi="ar-SA"/>
    </w:rPr>
  </w:style>
  <w:style w:type="table" w:customStyle="1" w:styleId="Tabellengitternetz1">
    <w:name w:val="Tabellengitternetz1"/>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A1115A"/>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qFormat/>
    <w:rsid w:val="00A1115A"/>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uiPriority w:val="99"/>
    <w:qFormat/>
    <w:rsid w:val="00A1115A"/>
    <w:pPr>
      <w:keepNext w:val="0"/>
      <w:keepLines w:val="0"/>
      <w:spacing w:before="240"/>
      <w:ind w:left="0" w:firstLine="0"/>
    </w:pPr>
    <w:rPr>
      <w:rFonts w:eastAsia="MS Mincho"/>
      <w:bCs/>
      <w:lang w:eastAsia="x-none"/>
    </w:rPr>
  </w:style>
  <w:style w:type="paragraph" w:customStyle="1" w:styleId="a4">
    <w:name w:val="吹き出し"/>
    <w:basedOn w:val="Normal"/>
    <w:semiHidden/>
    <w:qFormat/>
    <w:rsid w:val="00A1115A"/>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A1115A"/>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uiPriority w:val="99"/>
    <w:qFormat/>
    <w:rsid w:val="00A1115A"/>
    <w:pPr>
      <w:spacing w:before="100" w:beforeAutospacing="1" w:after="100" w:afterAutospacing="1"/>
    </w:pPr>
    <w:rPr>
      <w:sz w:val="24"/>
      <w:szCs w:val="24"/>
      <w:lang w:val="en-US" w:eastAsia="ko-KR"/>
    </w:rPr>
  </w:style>
  <w:style w:type="paragraph" w:customStyle="1" w:styleId="12">
    <w:name w:val="吹き出し1"/>
    <w:basedOn w:val="Normal"/>
    <w:uiPriority w:val="99"/>
    <w:semiHidden/>
    <w:qFormat/>
    <w:rsid w:val="00A1115A"/>
    <w:rPr>
      <w:rFonts w:ascii="Tahoma" w:eastAsia="MS Mincho" w:hAnsi="Tahoma" w:cs="Tahoma"/>
      <w:sz w:val="16"/>
      <w:szCs w:val="16"/>
      <w:lang w:eastAsia="ko-KR"/>
    </w:rPr>
  </w:style>
  <w:style w:type="paragraph" w:customStyle="1" w:styleId="ZchnZchn">
    <w:name w:val="Zchn Zchn"/>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0">
    <w:name w:val="吹き出し2"/>
    <w:basedOn w:val="Normal"/>
    <w:uiPriority w:val="99"/>
    <w:semiHidden/>
    <w:qFormat/>
    <w:rsid w:val="00A1115A"/>
    <w:rPr>
      <w:rFonts w:ascii="Tahoma" w:eastAsia="MS Mincho" w:hAnsi="Tahoma" w:cs="Tahoma"/>
      <w:sz w:val="16"/>
      <w:szCs w:val="16"/>
      <w:lang w:eastAsia="ko-KR"/>
    </w:rPr>
  </w:style>
  <w:style w:type="paragraph" w:customStyle="1" w:styleId="Note">
    <w:name w:val="Note"/>
    <w:basedOn w:val="B10"/>
    <w:uiPriority w:val="99"/>
    <w:qFormat/>
    <w:rsid w:val="00A1115A"/>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A1115A"/>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A1115A"/>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A1115A"/>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A1115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A1115A"/>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A1115A"/>
    <w:pPr>
      <w:spacing w:after="240" w:line="240" w:lineRule="atLeast"/>
      <w:ind w:left="1191" w:right="113" w:hanging="1191"/>
    </w:pPr>
    <w:rPr>
      <w:rFonts w:eastAsia="MS Mincho"/>
      <w:lang w:eastAsia="en-US"/>
    </w:rPr>
  </w:style>
  <w:style w:type="paragraph" w:customStyle="1" w:styleId="ZC">
    <w:name w:val="ZC"/>
    <w:uiPriority w:val="99"/>
    <w:qFormat/>
    <w:rsid w:val="00A1115A"/>
    <w:pPr>
      <w:spacing w:line="360" w:lineRule="atLeast"/>
      <w:jc w:val="center"/>
    </w:pPr>
    <w:rPr>
      <w:rFonts w:eastAsia="MS Mincho"/>
      <w:lang w:eastAsia="en-US"/>
    </w:rPr>
  </w:style>
  <w:style w:type="paragraph" w:customStyle="1" w:styleId="FooterCentred">
    <w:name w:val="FooterCentred"/>
    <w:basedOn w:val="Footer"/>
    <w:uiPriority w:val="99"/>
    <w:qFormat/>
    <w:rsid w:val="00A1115A"/>
    <w:pPr>
      <w:tabs>
        <w:tab w:val="center" w:pos="4678"/>
        <w:tab w:val="right" w:pos="9356"/>
      </w:tabs>
      <w:jc w:val="both"/>
    </w:pPr>
    <w:rPr>
      <w:rFonts w:ascii="Times New Roman" w:eastAsia="MS Mincho" w:hAnsi="Times New Roman"/>
      <w:b w:val="0"/>
      <w:i w:val="0"/>
      <w:noProof w:val="0"/>
      <w:sz w:val="20"/>
      <w:lang w:val="x-none" w:eastAsia="en-GB"/>
    </w:rPr>
  </w:style>
  <w:style w:type="paragraph" w:customStyle="1" w:styleId="CRfront">
    <w:name w:val="CR_front"/>
    <w:basedOn w:val="Normal"/>
    <w:uiPriority w:val="99"/>
    <w:qFormat/>
    <w:rsid w:val="00A1115A"/>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A1115A"/>
    <w:pPr>
      <w:tabs>
        <w:tab w:val="left" w:pos="360"/>
      </w:tabs>
      <w:ind w:left="360" w:hanging="360"/>
    </w:pPr>
  </w:style>
  <w:style w:type="paragraph" w:customStyle="1" w:styleId="Para1">
    <w:name w:val="Para1"/>
    <w:basedOn w:val="Normal"/>
    <w:uiPriority w:val="99"/>
    <w:qFormat/>
    <w:rsid w:val="00A1115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A1115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A1115A"/>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A1115A"/>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A1115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A1115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A1115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A1115A"/>
    <w:pPr>
      <w:ind w:left="244" w:hanging="244"/>
    </w:pPr>
    <w:rPr>
      <w:rFonts w:ascii="Arial" w:hAnsi="Arial"/>
      <w:noProof/>
      <w:color w:val="000000"/>
      <w:lang w:eastAsia="en-US"/>
    </w:rPr>
  </w:style>
  <w:style w:type="paragraph" w:customStyle="1" w:styleId="Heading3Underrubrik2H3">
    <w:name w:val="Heading 3.Underrubrik2.H3"/>
    <w:basedOn w:val="Heading2Head2A2"/>
    <w:next w:val="Normal"/>
    <w:uiPriority w:val="99"/>
    <w:qFormat/>
    <w:rsid w:val="00A1115A"/>
    <w:pPr>
      <w:spacing w:before="120"/>
      <w:outlineLvl w:val="2"/>
    </w:pPr>
    <w:rPr>
      <w:sz w:val="28"/>
    </w:rPr>
  </w:style>
  <w:style w:type="paragraph" w:customStyle="1" w:styleId="Heading2Head2A2">
    <w:name w:val="Heading 2.Head2A.2"/>
    <w:basedOn w:val="Heading1"/>
    <w:next w:val="Normal"/>
    <w:uiPriority w:val="99"/>
    <w:qFormat/>
    <w:rsid w:val="00A1115A"/>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A1115A"/>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A1115A"/>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A1115A"/>
    <w:pPr>
      <w:spacing w:before="120"/>
      <w:outlineLvl w:val="2"/>
    </w:pPr>
    <w:rPr>
      <w:rFonts w:eastAsia="MS Mincho"/>
      <w:sz w:val="28"/>
      <w:lang w:eastAsia="de-DE"/>
    </w:rPr>
  </w:style>
  <w:style w:type="paragraph" w:customStyle="1" w:styleId="Reference">
    <w:name w:val="Reference"/>
    <w:basedOn w:val="Normal"/>
    <w:uiPriority w:val="99"/>
    <w:qFormat/>
    <w:rsid w:val="00A1115A"/>
    <w:pPr>
      <w:spacing w:after="0"/>
      <w:ind w:left="567" w:hanging="283"/>
    </w:pPr>
    <w:rPr>
      <w:rFonts w:eastAsia="MS Mincho"/>
      <w:lang w:eastAsia="en-GB"/>
    </w:rPr>
  </w:style>
  <w:style w:type="paragraph" w:customStyle="1" w:styleId="Bullets">
    <w:name w:val="Bullets"/>
    <w:basedOn w:val="BodyText"/>
    <w:uiPriority w:val="99"/>
    <w:qFormat/>
    <w:rsid w:val="00A1115A"/>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Normal"/>
    <w:link w:val="11BodyTextChar"/>
    <w:uiPriority w:val="99"/>
    <w:qFormat/>
    <w:rsid w:val="00A1115A"/>
    <w:pPr>
      <w:spacing w:after="220"/>
      <w:ind w:left="1298"/>
    </w:pPr>
    <w:rPr>
      <w:rFonts w:ascii="Arial" w:hAnsi="Arial"/>
      <w:lang w:val="en-US" w:eastAsia="en-GB"/>
    </w:rPr>
  </w:style>
  <w:style w:type="numbering" w:customStyle="1" w:styleId="13">
    <w:name w:val="无列表1"/>
    <w:next w:val="NoList"/>
    <w:uiPriority w:val="99"/>
    <w:semiHidden/>
    <w:rsid w:val="00A1115A"/>
  </w:style>
  <w:style w:type="paragraph" w:customStyle="1" w:styleId="1030302">
    <w:name w:val="样式 样式 标题 1 + 两端对齐 段前: 0.3 行 段后: 0.3 行 行距: 单倍行距 + 段前: 0.2 行 段后: ..."/>
    <w:basedOn w:val="Normal"/>
    <w:autoRedefine/>
    <w:uiPriority w:val="99"/>
    <w:qFormat/>
    <w:rsid w:val="00A1115A"/>
    <w:pPr>
      <w:keepNext/>
      <w:tabs>
        <w:tab w:val="num" w:pos="0"/>
      </w:tabs>
      <w:spacing w:beforeLines="20" w:before="62" w:afterLines="10" w:after="31"/>
      <w:ind w:right="284"/>
      <w:jc w:val="both"/>
      <w:outlineLvl w:val="0"/>
    </w:pPr>
    <w:rPr>
      <w:rFonts w:ascii="Arial" w:hAnsi="Arial" w:cs="SimSun"/>
      <w:b/>
      <w:bCs/>
      <w:sz w:val="28"/>
      <w:lang w:val="en-US" w:eastAsia="zh-CN"/>
    </w:rPr>
  </w:style>
  <w:style w:type="table" w:customStyle="1" w:styleId="30">
    <w:name w:val="网格型3"/>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qFormat/>
    <w:rsid w:val="00A1115A"/>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A1115A"/>
    <w:rPr>
      <w:rFonts w:eastAsia="Malgun Gothic"/>
      <w:kern w:val="2"/>
    </w:rPr>
  </w:style>
  <w:style w:type="character" w:customStyle="1" w:styleId="StyleTACChar">
    <w:name w:val="Style TAC + Char"/>
    <w:link w:val="StyleTAC"/>
    <w:qFormat/>
    <w:rsid w:val="00A1115A"/>
    <w:rPr>
      <w:rFonts w:ascii="Arial" w:eastAsia="Malgun Gothic" w:hAnsi="Arial"/>
      <w:kern w:val="2"/>
      <w:sz w:val="18"/>
      <w:lang w:eastAsia="en-US"/>
    </w:rPr>
  </w:style>
  <w:style w:type="character" w:customStyle="1" w:styleId="CharChar29">
    <w:name w:val="Char Char29"/>
    <w:qFormat/>
    <w:rsid w:val="00A1115A"/>
    <w:rPr>
      <w:rFonts w:ascii="Arial" w:hAnsi="Arial"/>
      <w:sz w:val="36"/>
      <w:lang w:val="en-GB" w:eastAsia="en-US" w:bidi="ar-SA"/>
    </w:rPr>
  </w:style>
  <w:style w:type="character" w:customStyle="1" w:styleId="CharChar28">
    <w:name w:val="Char Char28"/>
    <w:qFormat/>
    <w:rsid w:val="00A1115A"/>
    <w:rPr>
      <w:rFonts w:ascii="Arial" w:hAnsi="Arial"/>
      <w:sz w:val="32"/>
      <w:lang w:val="en-GB"/>
    </w:rPr>
  </w:style>
  <w:style w:type="character" w:customStyle="1" w:styleId="msoins00">
    <w:name w:val="msoins0"/>
    <w:qFormat/>
    <w:rsid w:val="00A1115A"/>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1115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A1115A"/>
    <w:rPr>
      <w:rFonts w:ascii="Arial" w:hAnsi="Arial"/>
      <w:sz w:val="22"/>
      <w:lang w:val="en-GB" w:eastAsia="en-GB" w:bidi="ar-SA"/>
    </w:rPr>
  </w:style>
  <w:style w:type="character" w:customStyle="1" w:styleId="B1Zchn">
    <w:name w:val="B1 Zchn"/>
    <w:qFormat/>
    <w:rsid w:val="00A1115A"/>
    <w:rPr>
      <w:rFonts w:ascii="Times New Roman" w:hAnsi="Times New Roman"/>
      <w:lang w:val="en-GB"/>
    </w:rPr>
  </w:style>
  <w:style w:type="character" w:customStyle="1" w:styleId="GuidanceChar">
    <w:name w:val="Guidance Char"/>
    <w:link w:val="Guidance"/>
    <w:qFormat/>
    <w:rsid w:val="00A1115A"/>
    <w:rPr>
      <w:i/>
      <w:color w:val="0000FF"/>
      <w:lang w:eastAsia="en-US"/>
    </w:rPr>
  </w:style>
  <w:style w:type="paragraph" w:customStyle="1" w:styleId="msonormal0">
    <w:name w:val="msonormal"/>
    <w:basedOn w:val="Normal"/>
    <w:uiPriority w:val="99"/>
    <w:qFormat/>
    <w:rsid w:val="00A1115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1115A"/>
    <w:rPr>
      <w:rFonts w:ascii="Times New Roman" w:hAnsi="Times New Roman"/>
      <w:lang w:val="en-GB" w:eastAsia="ko-KR"/>
    </w:rPr>
  </w:style>
  <w:style w:type="paragraph" w:customStyle="1" w:styleId="a5">
    <w:name w:val="样式 页眉"/>
    <w:basedOn w:val="Header"/>
    <w:link w:val="Char"/>
    <w:qFormat/>
    <w:rsid w:val="00A1115A"/>
    <w:rPr>
      <w:rFonts w:eastAsia="Arial"/>
      <w:bCs/>
      <w:sz w:val="22"/>
      <w:lang w:eastAsia="en-US"/>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A1115A"/>
    <w:rPr>
      <w:rFonts w:eastAsia="MS Mincho"/>
    </w:rPr>
  </w:style>
  <w:style w:type="character" w:customStyle="1" w:styleId="Char">
    <w:name w:val="样式 页眉 Char"/>
    <w:link w:val="a5"/>
    <w:qFormat/>
    <w:rsid w:val="00A1115A"/>
    <w:rPr>
      <w:rFonts w:ascii="Arial" w:eastAsia="Arial" w:hAnsi="Arial"/>
      <w:b/>
      <w:bCs/>
      <w:noProof/>
      <w:sz w:val="22"/>
      <w:lang w:eastAsia="en-US"/>
    </w:rPr>
  </w:style>
  <w:style w:type="character" w:customStyle="1" w:styleId="B1Char1">
    <w:name w:val="B1 Char1"/>
    <w:qFormat/>
    <w:rsid w:val="00A1115A"/>
    <w:rPr>
      <w:lang w:val="en-GB"/>
    </w:rPr>
  </w:style>
  <w:style w:type="paragraph" w:customStyle="1" w:styleId="14">
    <w:name w:val="修订1"/>
    <w:hidden/>
    <w:semiHidden/>
    <w:qFormat/>
    <w:rsid w:val="00A1115A"/>
    <w:rPr>
      <w:rFonts w:eastAsia="Batang"/>
      <w:lang w:eastAsia="en-US"/>
    </w:rPr>
  </w:style>
  <w:style w:type="paragraph" w:customStyle="1" w:styleId="31">
    <w:name w:val="吹き出し3"/>
    <w:basedOn w:val="Normal"/>
    <w:uiPriority w:val="99"/>
    <w:semiHidden/>
    <w:qFormat/>
    <w:rsid w:val="00A1115A"/>
    <w:rPr>
      <w:rFonts w:ascii="Tahoma" w:eastAsia="MS Mincho" w:hAnsi="Tahoma" w:cs="Tahoma"/>
      <w:sz w:val="16"/>
      <w:szCs w:val="16"/>
    </w:rPr>
  </w:style>
  <w:style w:type="paragraph" w:customStyle="1" w:styleId="5">
    <w:name w:val="吹き出し5"/>
    <w:basedOn w:val="Normal"/>
    <w:uiPriority w:val="99"/>
    <w:semiHidden/>
    <w:qFormat/>
    <w:rsid w:val="00A1115A"/>
    <w:rPr>
      <w:rFonts w:ascii="Tahoma" w:eastAsia="MS Mincho" w:hAnsi="Tahoma" w:cs="Tahoma"/>
      <w:sz w:val="16"/>
      <w:szCs w:val="16"/>
    </w:rPr>
  </w:style>
  <w:style w:type="character" w:customStyle="1" w:styleId="B3Char">
    <w:name w:val="B3 Char"/>
    <w:link w:val="B30"/>
    <w:qFormat/>
    <w:rsid w:val="00A1115A"/>
    <w:rPr>
      <w:lang w:eastAsia="en-US"/>
    </w:rPr>
  </w:style>
  <w:style w:type="paragraph" w:customStyle="1" w:styleId="CharChar24">
    <w:name w:val="Char Char24"/>
    <w:basedOn w:val="Normal"/>
    <w:uiPriority w:val="99"/>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A1115A"/>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A1115A"/>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A1115A"/>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A1115A"/>
    <w:rPr>
      <w:rFonts w:eastAsia="Yu Mincho"/>
      <w:lang w:eastAsia="en-US"/>
    </w:rPr>
  </w:style>
  <w:style w:type="paragraph" w:customStyle="1" w:styleId="MotorolaResponse1">
    <w:name w:val="Motorola Response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Normal"/>
    <w:link w:val="enumlev1Char"/>
    <w:qFormat/>
    <w:rsid w:val="00A1115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A1115A"/>
    <w:rPr>
      <w:rFonts w:eastAsia="Batang"/>
      <w:sz w:val="24"/>
      <w:lang w:val="fr-FR" w:eastAsia="en-US"/>
    </w:rPr>
  </w:style>
  <w:style w:type="paragraph" w:customStyle="1" w:styleId="FBCharCharCharChar1">
    <w:name w:val="FB Char Char Char Char1"/>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rsid w:val="00A1115A"/>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A1115A"/>
    <w:rPr>
      <w:rFonts w:ascii="Arial" w:eastAsia="Arial" w:hAnsi="Arial"/>
      <w:sz w:val="28"/>
      <w:lang w:eastAsia="en-US"/>
    </w:rPr>
  </w:style>
  <w:style w:type="paragraph" w:customStyle="1" w:styleId="a">
    <w:name w:val="表格题注"/>
    <w:next w:val="Normal"/>
    <w:uiPriority w:val="99"/>
    <w:qFormat/>
    <w:rsid w:val="00A1115A"/>
    <w:pPr>
      <w:numPr>
        <w:numId w:val="12"/>
      </w:numPr>
      <w:tabs>
        <w:tab w:val="clear" w:pos="397"/>
      </w:tabs>
      <w:spacing w:beforeLines="50" w:afterLines="50"/>
      <w:ind w:left="567" w:hanging="283"/>
      <w:jc w:val="center"/>
    </w:pPr>
    <w:rPr>
      <w:rFonts w:eastAsia="Yu Mincho"/>
      <w:b/>
      <w:lang w:eastAsia="zh-CN"/>
    </w:rPr>
  </w:style>
  <w:style w:type="paragraph" w:customStyle="1" w:styleId="a0">
    <w:name w:val="插图题注"/>
    <w:next w:val="Normal"/>
    <w:uiPriority w:val="99"/>
    <w:qFormat/>
    <w:rsid w:val="00A1115A"/>
    <w:pPr>
      <w:numPr>
        <w:numId w:val="13"/>
      </w:numPr>
      <w:tabs>
        <w:tab w:val="clear" w:pos="397"/>
        <w:tab w:val="num" w:pos="360"/>
      </w:tabs>
      <w:ind w:left="360" w:hanging="360"/>
      <w:jc w:val="center"/>
    </w:pPr>
    <w:rPr>
      <w:rFonts w:eastAsia="Yu Mincho"/>
      <w:b/>
      <w:lang w:eastAsia="zh-CN"/>
    </w:rPr>
  </w:style>
  <w:style w:type="character" w:customStyle="1" w:styleId="textbodybold1">
    <w:name w:val="textbodybold1"/>
    <w:qFormat/>
    <w:rsid w:val="00A1115A"/>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1115A"/>
    <w:rPr>
      <w:vanish w:val="0"/>
      <w:color w:val="FF0000"/>
      <w:lang w:eastAsia="en-US"/>
    </w:rPr>
  </w:style>
  <w:style w:type="character" w:customStyle="1" w:styleId="ListChar">
    <w:name w:val="List Char"/>
    <w:link w:val="List"/>
    <w:qFormat/>
    <w:rsid w:val="00A1115A"/>
    <w:rPr>
      <w:rFonts w:eastAsia="MS Mincho"/>
    </w:rPr>
  </w:style>
  <w:style w:type="character" w:customStyle="1" w:styleId="List2Char">
    <w:name w:val="List 2 Char"/>
    <w:link w:val="List2"/>
    <w:qFormat/>
    <w:rsid w:val="00A1115A"/>
    <w:rPr>
      <w:rFonts w:eastAsia="MS Mincho"/>
    </w:rPr>
  </w:style>
  <w:style w:type="character" w:customStyle="1" w:styleId="ListBullet3Char">
    <w:name w:val="List Bullet 3 Char"/>
    <w:link w:val="ListBullet3"/>
    <w:qFormat/>
    <w:rsid w:val="00A1115A"/>
    <w:rPr>
      <w:rFonts w:eastAsia="MS Mincho"/>
    </w:rPr>
  </w:style>
  <w:style w:type="character" w:customStyle="1" w:styleId="ListBullet2Char">
    <w:name w:val="List Bullet 2 Char"/>
    <w:link w:val="ListBullet2"/>
    <w:qFormat/>
    <w:rsid w:val="00A1115A"/>
    <w:rPr>
      <w:rFonts w:eastAsia="MS Mincho"/>
    </w:rPr>
  </w:style>
  <w:style w:type="character" w:customStyle="1" w:styleId="ListBulletChar">
    <w:name w:val="List Bullet Char"/>
    <w:link w:val="ListBullet"/>
    <w:qFormat/>
    <w:rsid w:val="00A1115A"/>
    <w:rPr>
      <w:rFonts w:eastAsia="MS Mincho"/>
    </w:rPr>
  </w:style>
  <w:style w:type="character" w:customStyle="1" w:styleId="1Char0">
    <w:name w:val="样式1 Char"/>
    <w:link w:val="10"/>
    <w:uiPriority w:val="99"/>
    <w:qFormat/>
    <w:rsid w:val="00A1115A"/>
    <w:rPr>
      <w:rFonts w:ascii="Arial" w:hAnsi="Arial"/>
      <w:sz w:val="18"/>
      <w:lang w:eastAsia="ja-JP"/>
    </w:rPr>
  </w:style>
  <w:style w:type="character" w:customStyle="1" w:styleId="superscript">
    <w:name w:val="superscript"/>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paragraph" w:customStyle="1" w:styleId="textintend1">
    <w:name w:val="text intend 1"/>
    <w:basedOn w:val="text"/>
    <w:uiPriority w:val="99"/>
    <w:qFormat/>
    <w:rsid w:val="00A1115A"/>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A1115A"/>
    <w:pPr>
      <w:tabs>
        <w:tab w:val="left" w:pos="1134"/>
      </w:tabs>
      <w:spacing w:after="0"/>
    </w:pPr>
    <w:rPr>
      <w:rFonts w:eastAsia="MS Mincho"/>
    </w:rPr>
  </w:style>
  <w:style w:type="character" w:customStyle="1" w:styleId="BodyText2Char1">
    <w:name w:val="Body Text 2 Char1"/>
    <w:qFormat/>
    <w:rsid w:val="00A1115A"/>
    <w:rPr>
      <w:lang w:val="en-GB"/>
    </w:rPr>
  </w:style>
  <w:style w:type="character" w:customStyle="1" w:styleId="EndnoteTextChar1">
    <w:name w:val="Endnote Text Char1"/>
    <w:qFormat/>
    <w:rsid w:val="00A1115A"/>
    <w:rPr>
      <w:lang w:val="en-GB"/>
    </w:rPr>
  </w:style>
  <w:style w:type="character" w:customStyle="1" w:styleId="TitleChar1">
    <w:name w:val="Title Char1"/>
    <w:qFormat/>
    <w:rsid w:val="00A1115A"/>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A1115A"/>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A1115A"/>
    <w:rPr>
      <w:lang w:val="en-GB"/>
    </w:rPr>
  </w:style>
  <w:style w:type="character" w:customStyle="1" w:styleId="BodyTextIndentChar1">
    <w:name w:val="Body Text Indent Char1"/>
    <w:qFormat/>
    <w:rsid w:val="00A1115A"/>
    <w:rPr>
      <w:lang w:val="en-GB"/>
    </w:rPr>
  </w:style>
  <w:style w:type="character" w:customStyle="1" w:styleId="BodyText3Char1">
    <w:name w:val="Body Text 3 Char1"/>
    <w:qFormat/>
    <w:rsid w:val="00A1115A"/>
    <w:rPr>
      <w:sz w:val="16"/>
      <w:szCs w:val="16"/>
      <w:lang w:val="en-GB"/>
    </w:rPr>
  </w:style>
  <w:style w:type="paragraph" w:customStyle="1" w:styleId="text">
    <w:name w:val="text"/>
    <w:basedOn w:val="Normal"/>
    <w:uiPriority w:val="99"/>
    <w:qFormat/>
    <w:rsid w:val="00A1115A"/>
    <w:pPr>
      <w:widowControl w:val="0"/>
      <w:spacing w:after="240"/>
      <w:jc w:val="both"/>
    </w:pPr>
    <w:rPr>
      <w:sz w:val="24"/>
      <w:lang w:val="en-AU"/>
    </w:rPr>
  </w:style>
  <w:style w:type="paragraph" w:customStyle="1" w:styleId="berschrift1H1">
    <w:name w:val="Überschrift 1.H1"/>
    <w:basedOn w:val="Normal"/>
    <w:next w:val="Normal"/>
    <w:uiPriority w:val="99"/>
    <w:qFormat/>
    <w:rsid w:val="00A1115A"/>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uiPriority w:val="99"/>
    <w:qFormat/>
    <w:rsid w:val="00A1115A"/>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A1115A"/>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A1115A"/>
    <w:pPr>
      <w:spacing w:after="240"/>
      <w:jc w:val="both"/>
    </w:pPr>
    <w:rPr>
      <w:rFonts w:ascii="Helvetica" w:hAnsi="Helvetica"/>
    </w:rPr>
  </w:style>
  <w:style w:type="paragraph" w:customStyle="1" w:styleId="List1">
    <w:name w:val="List1"/>
    <w:basedOn w:val="Normal"/>
    <w:uiPriority w:val="99"/>
    <w:qFormat/>
    <w:rsid w:val="00A1115A"/>
    <w:pPr>
      <w:spacing w:before="120" w:after="0" w:line="280" w:lineRule="atLeast"/>
      <w:ind w:left="360" w:hanging="360"/>
      <w:jc w:val="both"/>
    </w:pPr>
    <w:rPr>
      <w:rFonts w:ascii="Bookman" w:hAnsi="Bookman"/>
      <w:lang w:val="en-US"/>
    </w:rPr>
  </w:style>
  <w:style w:type="paragraph" w:customStyle="1" w:styleId="10">
    <w:name w:val="样式1"/>
    <w:basedOn w:val="TAN"/>
    <w:link w:val="1Char0"/>
    <w:uiPriority w:val="99"/>
    <w:qFormat/>
    <w:rsid w:val="00A1115A"/>
    <w:pPr>
      <w:numPr>
        <w:numId w:val="14"/>
      </w:numPr>
      <w:tabs>
        <w:tab w:val="num" w:pos="360"/>
      </w:tabs>
      <w:overflowPunct w:val="0"/>
      <w:autoSpaceDE w:val="0"/>
      <w:autoSpaceDN w:val="0"/>
      <w:adjustRightInd w:val="0"/>
      <w:ind w:left="720"/>
      <w:textAlignment w:val="baseline"/>
    </w:pPr>
    <w:rPr>
      <w:lang w:eastAsia="ja-JP"/>
    </w:rPr>
  </w:style>
  <w:style w:type="paragraph" w:customStyle="1" w:styleId="TdocText">
    <w:name w:val="Tdoc_Text"/>
    <w:basedOn w:val="Normal"/>
    <w:uiPriority w:val="99"/>
    <w:qFormat/>
    <w:rsid w:val="00A1115A"/>
    <w:pPr>
      <w:spacing w:before="120" w:after="0"/>
      <w:jc w:val="both"/>
    </w:pPr>
    <w:rPr>
      <w:lang w:val="en-US"/>
    </w:rPr>
  </w:style>
  <w:style w:type="paragraph" w:customStyle="1" w:styleId="centered">
    <w:name w:val="centered"/>
    <w:basedOn w:val="Normal"/>
    <w:uiPriority w:val="99"/>
    <w:qFormat/>
    <w:rsid w:val="00A1115A"/>
    <w:pPr>
      <w:widowControl w:val="0"/>
      <w:spacing w:before="120" w:after="0" w:line="280" w:lineRule="atLeast"/>
      <w:jc w:val="center"/>
    </w:pPr>
    <w:rPr>
      <w:rFonts w:ascii="Bookman" w:hAnsi="Bookman"/>
      <w:lang w:val="en-US"/>
    </w:rPr>
  </w:style>
  <w:style w:type="paragraph" w:customStyle="1" w:styleId="LightGrid-Accent31">
    <w:name w:val="Light Grid - Accent 31"/>
    <w:basedOn w:val="Normal"/>
    <w:uiPriority w:val="99"/>
    <w:qFormat/>
    <w:rsid w:val="00A1115A"/>
    <w:pPr>
      <w:overflowPunct w:val="0"/>
      <w:autoSpaceDE w:val="0"/>
      <w:autoSpaceDN w:val="0"/>
      <w:adjustRightInd w:val="0"/>
      <w:ind w:left="720"/>
      <w:contextualSpacing/>
      <w:textAlignment w:val="baseline"/>
    </w:pPr>
  </w:style>
  <w:style w:type="paragraph" w:customStyle="1" w:styleId="LightList-Accent31">
    <w:name w:val="Light List - Accent 31"/>
    <w:uiPriority w:val="99"/>
    <w:semiHidden/>
    <w:qFormat/>
    <w:rsid w:val="00A1115A"/>
    <w:rPr>
      <w:rFonts w:eastAsia="Batang"/>
      <w:lang w:eastAsia="en-US"/>
    </w:rPr>
  </w:style>
  <w:style w:type="numbering" w:customStyle="1" w:styleId="15">
    <w:name w:val="リストなし1"/>
    <w:next w:val="NoList"/>
    <w:uiPriority w:val="99"/>
    <w:semiHidden/>
    <w:unhideWhenUsed/>
    <w:rsid w:val="00A1115A"/>
  </w:style>
  <w:style w:type="paragraph" w:customStyle="1" w:styleId="81">
    <w:name w:val="表 (赤)  81"/>
    <w:basedOn w:val="Normal"/>
    <w:uiPriority w:val="34"/>
    <w:qFormat/>
    <w:rsid w:val="00A1115A"/>
    <w:pPr>
      <w:overflowPunct w:val="0"/>
      <w:autoSpaceDE w:val="0"/>
      <w:autoSpaceDN w:val="0"/>
      <w:adjustRightInd w:val="0"/>
      <w:ind w:left="720"/>
      <w:contextualSpacing/>
      <w:textAlignment w:val="baseline"/>
    </w:pPr>
    <w:rPr>
      <w:lang w:eastAsia="en-GB"/>
    </w:rPr>
  </w:style>
  <w:style w:type="paragraph" w:customStyle="1" w:styleId="note0">
    <w:name w:val="note"/>
    <w:basedOn w:val="Normal"/>
    <w:uiPriority w:val="99"/>
    <w:qFormat/>
    <w:rsid w:val="00A1115A"/>
    <w:pPr>
      <w:spacing w:before="100" w:beforeAutospacing="1" w:after="100" w:afterAutospacing="1"/>
    </w:pPr>
    <w:rPr>
      <w:sz w:val="24"/>
      <w:szCs w:val="24"/>
      <w:lang w:val="en-US" w:eastAsia="zh-CN"/>
    </w:rPr>
  </w:style>
  <w:style w:type="table" w:styleId="TableClassic2">
    <w:name w:val="Table Classic 2"/>
    <w:basedOn w:val="TableNormal"/>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A1115A"/>
    <w:rPr>
      <w:lang w:eastAsia="en-US"/>
    </w:rPr>
  </w:style>
  <w:style w:type="character" w:styleId="PlaceholderText">
    <w:name w:val="Placeholder Text"/>
    <w:uiPriority w:val="99"/>
    <w:unhideWhenUsed/>
    <w:qFormat/>
    <w:rsid w:val="00A1115A"/>
    <w:rPr>
      <w:color w:val="808080"/>
    </w:rPr>
  </w:style>
  <w:style w:type="paragraph" w:customStyle="1" w:styleId="LGTdoc">
    <w:name w:val="LGTdoc_본문"/>
    <w:basedOn w:val="Normal"/>
    <w:uiPriority w:val="99"/>
    <w:qFormat/>
    <w:rsid w:val="00A1115A"/>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A1115A"/>
    <w:pPr>
      <w:spacing w:after="240"/>
      <w:jc w:val="both"/>
    </w:pPr>
    <w:rPr>
      <w:rFonts w:ascii="Arial" w:hAnsi="Arial"/>
      <w:szCs w:val="24"/>
    </w:rPr>
  </w:style>
  <w:style w:type="paragraph" w:customStyle="1" w:styleId="ECCFootnote">
    <w:name w:val="ECC Footnote"/>
    <w:basedOn w:val="Normal"/>
    <w:autoRedefine/>
    <w:uiPriority w:val="99"/>
    <w:qFormat/>
    <w:rsid w:val="00A1115A"/>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A1115A"/>
    <w:rPr>
      <w:rFonts w:ascii="Arial" w:eastAsia="SimSun" w:hAnsi="Arial"/>
      <w:szCs w:val="24"/>
      <w:lang w:eastAsia="en-US"/>
    </w:rPr>
  </w:style>
  <w:style w:type="paragraph" w:customStyle="1" w:styleId="Text1">
    <w:name w:val="Text 1"/>
    <w:basedOn w:val="Normal"/>
    <w:uiPriority w:val="99"/>
    <w:qFormat/>
    <w:rsid w:val="00A1115A"/>
    <w:pPr>
      <w:spacing w:after="240"/>
      <w:ind w:left="482"/>
      <w:jc w:val="both"/>
    </w:pPr>
    <w:rPr>
      <w:sz w:val="24"/>
      <w:lang w:eastAsia="fr-BE"/>
    </w:rPr>
  </w:style>
  <w:style w:type="paragraph" w:customStyle="1" w:styleId="NumPar4">
    <w:name w:val="NumPar 4"/>
    <w:basedOn w:val="Heading4"/>
    <w:next w:val="Normal"/>
    <w:uiPriority w:val="99"/>
    <w:qFormat/>
    <w:rsid w:val="00A1115A"/>
    <w:pPr>
      <w:keepNext w:val="0"/>
      <w:keepLines w:val="0"/>
      <w:numPr>
        <w:numId w:val="15"/>
      </w:numPr>
      <w:tabs>
        <w:tab w:val="clear" w:pos="1492"/>
        <w:tab w:val="num" w:pos="737"/>
        <w:tab w:val="num" w:pos="2880"/>
      </w:tabs>
      <w:spacing w:before="0" w:after="240"/>
      <w:ind w:left="2880" w:hanging="960"/>
      <w:jc w:val="both"/>
      <w:outlineLvl w:val="9"/>
    </w:pPr>
    <w:rPr>
      <w:rFonts w:ascii="Times New Roman" w:hAnsi="Times New Roman"/>
    </w:rPr>
  </w:style>
  <w:style w:type="character" w:customStyle="1" w:styleId="nowrap1">
    <w:name w:val="nowrap1"/>
    <w:qFormat/>
    <w:rsid w:val="00A1115A"/>
  </w:style>
  <w:style w:type="paragraph" w:customStyle="1" w:styleId="cita">
    <w:name w:val="cita"/>
    <w:basedOn w:val="Normal"/>
    <w:uiPriority w:val="99"/>
    <w:qFormat/>
    <w:rsid w:val="00A1115A"/>
    <w:pPr>
      <w:spacing w:before="200" w:after="100" w:afterAutospacing="1"/>
    </w:pPr>
    <w:rPr>
      <w:rFonts w:ascii="SimSun" w:hAnsi="SimSun" w:cs="SimSun"/>
      <w:sz w:val="15"/>
      <w:szCs w:val="15"/>
      <w:lang w:val="en-US" w:eastAsia="zh-CN"/>
    </w:rPr>
  </w:style>
  <w:style w:type="paragraph" w:customStyle="1" w:styleId="gpotblnote">
    <w:name w:val="gpotbl_note"/>
    <w:basedOn w:val="Normal"/>
    <w:uiPriority w:val="99"/>
    <w:qFormat/>
    <w:rsid w:val="00A1115A"/>
    <w:pPr>
      <w:spacing w:before="100" w:beforeAutospacing="1" w:after="100" w:afterAutospacing="1"/>
      <w:ind w:firstLine="480"/>
    </w:pPr>
    <w:rPr>
      <w:rFonts w:ascii="SimSun" w:hAnsi="SimSun" w:cs="SimSun"/>
      <w:sz w:val="24"/>
      <w:szCs w:val="24"/>
      <w:lang w:val="en-US" w:eastAsia="zh-CN"/>
    </w:rPr>
  </w:style>
  <w:style w:type="paragraph" w:customStyle="1" w:styleId="Atl">
    <w:name w:val="Atl"/>
    <w:basedOn w:val="Normal"/>
    <w:uiPriority w:val="99"/>
    <w:qFormat/>
    <w:rsid w:val="00A1115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
    <w:name w:val="16"/>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A1115A"/>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uiPriority w:val="99"/>
    <w:qFormat/>
    <w:rsid w:val="00A1115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A1115A"/>
    <w:rPr>
      <w:vanish w:val="0"/>
      <w:webHidden w:val="0"/>
      <w:color w:val="000000"/>
      <w:specVanish w:val="0"/>
    </w:rPr>
  </w:style>
  <w:style w:type="paragraph" w:customStyle="1" w:styleId="Equation">
    <w:name w:val="Equation"/>
    <w:basedOn w:val="Normal"/>
    <w:next w:val="Normal"/>
    <w:link w:val="EquationChar"/>
    <w:qFormat/>
    <w:rsid w:val="00A1115A"/>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A1115A"/>
    <w:rPr>
      <w:rFonts w:eastAsia="SimSun"/>
      <w:sz w:val="22"/>
      <w:szCs w:val="22"/>
      <w:lang w:eastAsia="en-US"/>
    </w:rPr>
  </w:style>
  <w:style w:type="character" w:customStyle="1" w:styleId="apple-converted-space">
    <w:name w:val="apple-converted-space"/>
    <w:qFormat/>
    <w:rsid w:val="00A1115A"/>
  </w:style>
  <w:style w:type="character" w:customStyle="1" w:styleId="shorttext">
    <w:name w:val="short_text"/>
    <w:qFormat/>
    <w:rsid w:val="00A1115A"/>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1115A"/>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1115A"/>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1115A"/>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1115A"/>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A1115A"/>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1115A"/>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1115A"/>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1115A"/>
    <w:rPr>
      <w:rFonts w:ascii="Times New Roman" w:eastAsia="Yu Mincho" w:hAnsi="Times New Roman"/>
      <w:lang w:val="en-GB" w:eastAsia="en-US"/>
    </w:rPr>
  </w:style>
  <w:style w:type="paragraph" w:customStyle="1" w:styleId="42">
    <w:name w:val="吹き出し4"/>
    <w:basedOn w:val="Normal"/>
    <w:uiPriority w:val="99"/>
    <w:semiHidden/>
    <w:qFormat/>
    <w:rsid w:val="00A1115A"/>
    <w:rPr>
      <w:rFonts w:ascii="Tahoma" w:eastAsia="MS Mincho" w:hAnsi="Tahoma" w:cs="Tahoma"/>
      <w:sz w:val="16"/>
      <w:szCs w:val="16"/>
    </w:rPr>
  </w:style>
  <w:style w:type="paragraph" w:customStyle="1" w:styleId="tac0">
    <w:name w:val="tac"/>
    <w:basedOn w:val="Normal"/>
    <w:uiPriority w:val="99"/>
    <w:qFormat/>
    <w:rsid w:val="00A1115A"/>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A1115A"/>
  </w:style>
  <w:style w:type="table" w:customStyle="1" w:styleId="311">
    <w:name w:val="网格型3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A1115A"/>
  </w:style>
  <w:style w:type="table" w:customStyle="1" w:styleId="TableClassic21">
    <w:name w:val="Table Classic 21"/>
    <w:basedOn w:val="TableNormal"/>
    <w:next w:val="TableClassic2"/>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uiPriority w:val="99"/>
    <w:semiHidden/>
    <w:qFormat/>
    <w:rsid w:val="00A1115A"/>
    <w:rPr>
      <w:rFonts w:eastAsia="Batang"/>
      <w:lang w:eastAsia="en-US"/>
    </w:rPr>
  </w:style>
  <w:style w:type="paragraph" w:customStyle="1" w:styleId="TOC92">
    <w:name w:val="TOC 92"/>
    <w:basedOn w:val="TOC8"/>
    <w:uiPriority w:val="99"/>
    <w:qFormat/>
    <w:rsid w:val="00A1115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
    <w:name w:val="(文字) (文字)6"/>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
    <w:name w:val="(文字) (文字)3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A1115A"/>
    <w:rPr>
      <w:lang w:val="en-GB" w:eastAsia="ja-JP" w:bidi="ar-SA"/>
    </w:rPr>
  </w:style>
  <w:style w:type="character" w:customStyle="1" w:styleId="CharChar42">
    <w:name w:val="Char Char42"/>
    <w:qFormat/>
    <w:rsid w:val="00A1115A"/>
    <w:rPr>
      <w:rFonts w:ascii="Courier New" w:hAnsi="Courier New" w:cs="Courier New" w:hint="default"/>
      <w:lang w:val="nb-NO" w:eastAsia="ja-JP" w:bidi="ar-SA"/>
    </w:rPr>
  </w:style>
  <w:style w:type="character" w:customStyle="1" w:styleId="CharChar72">
    <w:name w:val="Char Char72"/>
    <w:semiHidden/>
    <w:qFormat/>
    <w:rsid w:val="00A1115A"/>
    <w:rPr>
      <w:rFonts w:ascii="Tahoma" w:hAnsi="Tahoma" w:cs="Tahoma" w:hint="default"/>
      <w:shd w:val="clear" w:color="auto" w:fill="000080"/>
      <w:lang w:val="en-GB" w:eastAsia="en-US"/>
    </w:rPr>
  </w:style>
  <w:style w:type="character" w:customStyle="1" w:styleId="CharChar102">
    <w:name w:val="Char Char102"/>
    <w:semiHidden/>
    <w:qFormat/>
    <w:rsid w:val="00A1115A"/>
    <w:rPr>
      <w:rFonts w:ascii="Times New Roman" w:hAnsi="Times New Roman" w:cs="Times New Roman" w:hint="default"/>
      <w:lang w:val="en-GB" w:eastAsia="en-US"/>
    </w:rPr>
  </w:style>
  <w:style w:type="character" w:customStyle="1" w:styleId="CharChar92">
    <w:name w:val="Char Char92"/>
    <w:semiHidden/>
    <w:qFormat/>
    <w:rsid w:val="00A1115A"/>
    <w:rPr>
      <w:rFonts w:ascii="Tahoma" w:hAnsi="Tahoma" w:cs="Tahoma" w:hint="default"/>
      <w:sz w:val="16"/>
      <w:szCs w:val="16"/>
      <w:lang w:val="en-GB" w:eastAsia="en-US"/>
    </w:rPr>
  </w:style>
  <w:style w:type="character" w:customStyle="1" w:styleId="CharChar82">
    <w:name w:val="Char Char82"/>
    <w:semiHidden/>
    <w:qFormat/>
    <w:rsid w:val="00A1115A"/>
    <w:rPr>
      <w:rFonts w:ascii="Times New Roman" w:hAnsi="Times New Roman" w:cs="Times New Roman" w:hint="default"/>
      <w:b/>
      <w:bCs/>
      <w:lang w:val="en-GB" w:eastAsia="en-US"/>
    </w:rPr>
  </w:style>
  <w:style w:type="character" w:customStyle="1" w:styleId="CharChar292">
    <w:name w:val="Char Char292"/>
    <w:qFormat/>
    <w:rsid w:val="00A1115A"/>
    <w:rPr>
      <w:rFonts w:ascii="Arial" w:hAnsi="Arial" w:cs="Arial" w:hint="default"/>
      <w:sz w:val="36"/>
      <w:lang w:val="en-GB" w:eastAsia="en-US" w:bidi="ar-SA"/>
    </w:rPr>
  </w:style>
  <w:style w:type="character" w:customStyle="1" w:styleId="CharChar282">
    <w:name w:val="Char Char282"/>
    <w:qFormat/>
    <w:rsid w:val="00A1115A"/>
    <w:rPr>
      <w:rFonts w:ascii="Arial" w:hAnsi="Arial" w:cs="Arial" w:hint="default"/>
      <w:sz w:val="32"/>
      <w:lang w:val="en-GB"/>
    </w:rPr>
  </w:style>
  <w:style w:type="character" w:customStyle="1" w:styleId="ZchnZchn52">
    <w:name w:val="Zchn Zchn52"/>
    <w:qFormat/>
    <w:rsid w:val="00A1115A"/>
    <w:rPr>
      <w:rFonts w:ascii="Courier New" w:eastAsia="Batang" w:hAnsi="Courier New"/>
      <w:lang w:val="nb-NO" w:eastAsia="en-US" w:bidi="ar-SA"/>
    </w:rPr>
  </w:style>
  <w:style w:type="paragraph" w:customStyle="1" w:styleId="TOC911">
    <w:name w:val="TOC 911"/>
    <w:basedOn w:val="TOC8"/>
    <w:qFormat/>
    <w:rsid w:val="00A1115A"/>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A1115A"/>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A1115A"/>
    <w:rPr>
      <w:color w:val="808080"/>
      <w:shd w:val="clear" w:color="auto" w:fill="E6E6E6"/>
    </w:rPr>
  </w:style>
  <w:style w:type="paragraph" w:customStyle="1" w:styleId="CharCharCharCharChar1">
    <w:name w:val="Char Char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
    <w:qFormat/>
    <w:rsid w:val="00A1115A"/>
    <w:rPr>
      <w:lang w:val="en-GB" w:eastAsia="ja-JP" w:bidi="ar-SA"/>
    </w:rPr>
  </w:style>
  <w:style w:type="paragraph" w:customStyle="1" w:styleId="1Char1">
    <w:name w:val="(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1115A"/>
    <w:rPr>
      <w:rFonts w:ascii="Courier New" w:hAnsi="Courier New"/>
      <w:lang w:val="nb-NO" w:eastAsia="ja-JP" w:bidi="ar-SA"/>
    </w:rPr>
  </w:style>
  <w:style w:type="paragraph" w:customStyle="1" w:styleId="CharCharCharCharCharChar1">
    <w:name w:val="Char Char Char Char Char Char1"/>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0">
    <w:name w:val="(文字) (文字)5"/>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0">
    <w:name w:val="(文字) (文字)2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1">
    <w:name w:val="(文字) (文字)4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A1115A"/>
    <w:rPr>
      <w:rFonts w:ascii="Tahoma" w:hAnsi="Tahoma" w:cs="Tahoma"/>
      <w:shd w:val="clear" w:color="auto" w:fill="000080"/>
      <w:lang w:val="en-GB" w:eastAsia="en-US"/>
    </w:rPr>
  </w:style>
  <w:style w:type="character" w:customStyle="1" w:styleId="ZchnZchn51">
    <w:name w:val="Zchn Zchn51"/>
    <w:qFormat/>
    <w:rsid w:val="00A1115A"/>
    <w:rPr>
      <w:rFonts w:ascii="Courier New" w:eastAsia="Batang" w:hAnsi="Courier New"/>
      <w:lang w:val="nb-NO" w:eastAsia="en-US" w:bidi="ar-SA"/>
    </w:rPr>
  </w:style>
  <w:style w:type="character" w:customStyle="1" w:styleId="CharChar101">
    <w:name w:val="Char Char101"/>
    <w:semiHidden/>
    <w:qFormat/>
    <w:rsid w:val="00A1115A"/>
    <w:rPr>
      <w:rFonts w:ascii="Times New Roman" w:hAnsi="Times New Roman"/>
      <w:lang w:val="en-GB" w:eastAsia="en-US"/>
    </w:rPr>
  </w:style>
  <w:style w:type="character" w:customStyle="1" w:styleId="CharChar91">
    <w:name w:val="Char Char91"/>
    <w:semiHidden/>
    <w:qFormat/>
    <w:rsid w:val="00A1115A"/>
    <w:rPr>
      <w:rFonts w:ascii="Tahoma" w:hAnsi="Tahoma" w:cs="Tahoma"/>
      <w:sz w:val="16"/>
      <w:szCs w:val="16"/>
      <w:lang w:val="en-GB" w:eastAsia="en-US"/>
    </w:rPr>
  </w:style>
  <w:style w:type="character" w:customStyle="1" w:styleId="CharChar81">
    <w:name w:val="Char Char81"/>
    <w:semiHidden/>
    <w:qFormat/>
    <w:rsid w:val="00A1115A"/>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A1115A"/>
    <w:rPr>
      <w:rFonts w:ascii="Arial" w:hAnsi="Arial"/>
      <w:sz w:val="36"/>
      <w:lang w:val="en-GB" w:eastAsia="en-US" w:bidi="ar-SA"/>
    </w:rPr>
  </w:style>
  <w:style w:type="character" w:customStyle="1" w:styleId="CharChar281">
    <w:name w:val="Char Char281"/>
    <w:qFormat/>
    <w:rsid w:val="00A1115A"/>
    <w:rPr>
      <w:rFonts w:ascii="Arial" w:hAnsi="Arial"/>
      <w:sz w:val="32"/>
      <w:lang w:val="en-GB"/>
    </w:rPr>
  </w:style>
  <w:style w:type="paragraph" w:customStyle="1" w:styleId="CharChar241">
    <w:name w:val="Char Char241"/>
    <w:basedOn w:val="Normal"/>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NoList"/>
    <w:uiPriority w:val="99"/>
    <w:semiHidden/>
    <w:unhideWhenUsed/>
    <w:rsid w:val="00A1115A"/>
  </w:style>
  <w:style w:type="numbering" w:customStyle="1" w:styleId="NoList7">
    <w:name w:val="No List7"/>
    <w:next w:val="NoList"/>
    <w:uiPriority w:val="99"/>
    <w:semiHidden/>
    <w:unhideWhenUsed/>
    <w:rsid w:val="00A1115A"/>
  </w:style>
  <w:style w:type="table" w:customStyle="1" w:styleId="TableGrid12">
    <w:name w:val="Table Grid12"/>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1115A"/>
  </w:style>
  <w:style w:type="table" w:customStyle="1" w:styleId="TableGrid111">
    <w:name w:val="Table Grid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A1115A"/>
  </w:style>
  <w:style w:type="numbering" w:customStyle="1" w:styleId="NoList32">
    <w:name w:val="No List32"/>
    <w:next w:val="NoList"/>
    <w:uiPriority w:val="99"/>
    <w:semiHidden/>
    <w:unhideWhenUsed/>
    <w:rsid w:val="00A1115A"/>
  </w:style>
  <w:style w:type="character" w:customStyle="1" w:styleId="FooterChar1">
    <w:name w:val="Footer Char1"/>
    <w:aliases w:val="footer odd Char1,footer Char1,fo Char1,pie de página Char1,页脚 Char1"/>
    <w:semiHidden/>
    <w:qFormat/>
    <w:rsid w:val="00A1115A"/>
    <w:rPr>
      <w:rFonts w:ascii="Times New Roman" w:hAnsi="Times New Roman"/>
      <w:lang w:val="en-GB"/>
    </w:rPr>
  </w:style>
  <w:style w:type="paragraph" w:customStyle="1" w:styleId="CharChar5">
    <w:name w:val="Char Char5"/>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Normal"/>
    <w:qFormat/>
    <w:rsid w:val="00A1115A"/>
    <w:pPr>
      <w:keepNext/>
      <w:keepLines/>
      <w:spacing w:after="0"/>
      <w:jc w:val="both"/>
    </w:pPr>
    <w:rPr>
      <w:rFonts w:ascii="Arial" w:hAnsi="Arial"/>
      <w:sz w:val="18"/>
      <w:szCs w:val="18"/>
    </w:rPr>
  </w:style>
  <w:style w:type="character" w:styleId="HTMLSample">
    <w:name w:val="HTML Sample"/>
    <w:qFormat/>
    <w:rsid w:val="00A1115A"/>
    <w:rPr>
      <w:rFonts w:ascii="Courier New" w:eastAsia="SimSun" w:hAnsi="Courier New" w:cs="Courier New"/>
      <w:color w:val="0000FF"/>
      <w:kern w:val="2"/>
      <w:lang w:val="en-US" w:eastAsia="zh-CN" w:bidi="ar-SA"/>
    </w:rPr>
  </w:style>
  <w:style w:type="character" w:styleId="LineNumber">
    <w:name w:val="line number"/>
    <w:qFormat/>
    <w:rsid w:val="00A1115A"/>
    <w:rPr>
      <w:rFonts w:ascii="Arial" w:eastAsia="SimSun" w:hAnsi="Arial" w:cs="Arial"/>
      <w:color w:val="0000FF"/>
      <w:kern w:val="2"/>
      <w:lang w:val="en-US" w:eastAsia="zh-CN" w:bidi="ar-SA"/>
    </w:rPr>
  </w:style>
  <w:style w:type="paragraph" w:styleId="BlockText">
    <w:name w:val="Block Text"/>
    <w:basedOn w:val="Normal"/>
    <w:qFormat/>
    <w:rsid w:val="00A1115A"/>
    <w:pPr>
      <w:spacing w:after="120"/>
      <w:ind w:left="1440" w:right="1440"/>
    </w:pPr>
    <w:rPr>
      <w:rFonts w:eastAsia="MS Mincho"/>
    </w:rPr>
  </w:style>
  <w:style w:type="table" w:customStyle="1" w:styleId="TableGrid5">
    <w:name w:val="Table Grid5"/>
    <w:basedOn w:val="TableNormal"/>
    <w:next w:val="TableGrid"/>
    <w:uiPriority w:val="39"/>
    <w:qFormat/>
    <w:rsid w:val="00A1115A"/>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115A"/>
    <w:pPr>
      <w:overflowPunct w:val="0"/>
      <w:autoSpaceDE w:val="0"/>
      <w:autoSpaceDN w:val="0"/>
      <w:adjustRightInd w:val="0"/>
    </w:pPr>
    <w:rPr>
      <w:rFonts w:eastAsia="MS Mincho"/>
      <w:lang w:eastAsia="ja-JP"/>
    </w:rPr>
  </w:style>
  <w:style w:type="paragraph" w:customStyle="1" w:styleId="60">
    <w:name w:val="吹き出し6"/>
    <w:basedOn w:val="Normal"/>
    <w:semiHidden/>
    <w:qFormat/>
    <w:rsid w:val="00A1115A"/>
    <w:rPr>
      <w:rFonts w:ascii="Tahoma" w:eastAsia="MS Mincho" w:hAnsi="Tahoma" w:cs="Tahoma"/>
      <w:sz w:val="16"/>
      <w:szCs w:val="16"/>
      <w:lang w:eastAsia="ko-KR"/>
    </w:rPr>
  </w:style>
  <w:style w:type="paragraph" w:customStyle="1" w:styleId="Table0">
    <w:name w:val="Table"/>
    <w:basedOn w:val="Normal"/>
    <w:link w:val="Table1"/>
    <w:qFormat/>
    <w:rsid w:val="00A1115A"/>
    <w:pPr>
      <w:jc w:val="center"/>
    </w:pPr>
    <w:rPr>
      <w:rFonts w:ascii="Arial" w:hAnsi="Arial" w:cs="Arial"/>
      <w:b/>
    </w:rPr>
  </w:style>
  <w:style w:type="character" w:customStyle="1" w:styleId="Table1">
    <w:name w:val="Table (文字)"/>
    <w:link w:val="Table0"/>
    <w:qFormat/>
    <w:rsid w:val="00A1115A"/>
    <w:rPr>
      <w:rFonts w:ascii="Arial" w:eastAsia="SimSun" w:hAnsi="Arial" w:cs="Arial"/>
      <w:b/>
      <w:lang w:eastAsia="en-US"/>
    </w:rPr>
  </w:style>
  <w:style w:type="character" w:customStyle="1" w:styleId="PLChar">
    <w:name w:val="PL Char"/>
    <w:link w:val="PL"/>
    <w:qFormat/>
    <w:rsid w:val="00A1115A"/>
    <w:rPr>
      <w:rFonts w:ascii="Courier New" w:hAnsi="Courier New"/>
      <w:noProof/>
      <w:sz w:val="16"/>
      <w:lang w:eastAsia="en-US"/>
    </w:rPr>
  </w:style>
  <w:style w:type="paragraph" w:customStyle="1" w:styleId="ColorfulList-Accent11">
    <w:name w:val="Colorful List - Accent 11"/>
    <w:basedOn w:val="Normal"/>
    <w:uiPriority w:val="34"/>
    <w:qFormat/>
    <w:rsid w:val="00A1115A"/>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sid w:val="00A1115A"/>
    <w:rPr>
      <w:rFonts w:eastAsia="Batang"/>
      <w:lang w:eastAsia="en-US"/>
    </w:rPr>
  </w:style>
  <w:style w:type="numbering" w:customStyle="1" w:styleId="NoList42">
    <w:name w:val="No List42"/>
    <w:next w:val="NoList"/>
    <w:uiPriority w:val="99"/>
    <w:semiHidden/>
    <w:unhideWhenUsed/>
    <w:rsid w:val="00A1115A"/>
  </w:style>
  <w:style w:type="numbering" w:customStyle="1" w:styleId="NoList51">
    <w:name w:val="No List51"/>
    <w:next w:val="NoList"/>
    <w:uiPriority w:val="99"/>
    <w:semiHidden/>
    <w:unhideWhenUsed/>
    <w:rsid w:val="00A1115A"/>
  </w:style>
  <w:style w:type="numbering" w:customStyle="1" w:styleId="NoList211">
    <w:name w:val="No List211"/>
    <w:next w:val="NoList"/>
    <w:uiPriority w:val="99"/>
    <w:semiHidden/>
    <w:unhideWhenUsed/>
    <w:rsid w:val="00A1115A"/>
  </w:style>
  <w:style w:type="numbering" w:customStyle="1" w:styleId="NoList311">
    <w:name w:val="No List311"/>
    <w:next w:val="NoList"/>
    <w:uiPriority w:val="99"/>
    <w:semiHidden/>
    <w:unhideWhenUsed/>
    <w:rsid w:val="00A1115A"/>
  </w:style>
  <w:style w:type="numbering" w:customStyle="1" w:styleId="NoList411">
    <w:name w:val="No List411"/>
    <w:next w:val="NoList"/>
    <w:uiPriority w:val="99"/>
    <w:semiHidden/>
    <w:unhideWhenUsed/>
    <w:rsid w:val="00A1115A"/>
  </w:style>
  <w:style w:type="numbering" w:customStyle="1" w:styleId="NoList61">
    <w:name w:val="No List61"/>
    <w:next w:val="NoList"/>
    <w:uiPriority w:val="99"/>
    <w:semiHidden/>
    <w:unhideWhenUsed/>
    <w:rsid w:val="00A1115A"/>
  </w:style>
  <w:style w:type="table" w:customStyle="1" w:styleId="TableGrid41">
    <w:name w:val="Table Grid41"/>
    <w:basedOn w:val="TableNormal"/>
    <w:next w:val="TableGrid"/>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A1115A"/>
  </w:style>
  <w:style w:type="numbering" w:customStyle="1" w:styleId="NoList1111">
    <w:name w:val="No List1111"/>
    <w:next w:val="NoList"/>
    <w:uiPriority w:val="99"/>
    <w:semiHidden/>
    <w:unhideWhenUsed/>
    <w:rsid w:val="00A1115A"/>
  </w:style>
  <w:style w:type="numbering" w:customStyle="1" w:styleId="NoList71">
    <w:name w:val="No List71"/>
    <w:next w:val="NoList"/>
    <w:uiPriority w:val="99"/>
    <w:semiHidden/>
    <w:unhideWhenUsed/>
    <w:rsid w:val="00A1115A"/>
  </w:style>
  <w:style w:type="table" w:customStyle="1" w:styleId="TableGrid121">
    <w:name w:val="Table Grid1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1115A"/>
  </w:style>
  <w:style w:type="table" w:customStyle="1" w:styleId="TableGrid1111">
    <w:name w:val="Table Grid1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A1115A"/>
  </w:style>
  <w:style w:type="numbering" w:customStyle="1" w:styleId="NoList321">
    <w:name w:val="No List321"/>
    <w:next w:val="NoList"/>
    <w:uiPriority w:val="99"/>
    <w:semiHidden/>
    <w:unhideWhenUsed/>
    <w:rsid w:val="00A1115A"/>
  </w:style>
  <w:style w:type="paragraph" w:styleId="NoteHeading">
    <w:name w:val="Note Heading"/>
    <w:basedOn w:val="Normal"/>
    <w:next w:val="Normal"/>
    <w:link w:val="NoteHeadingChar"/>
    <w:qFormat/>
    <w:rsid w:val="00A1115A"/>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A1115A"/>
    <w:rPr>
      <w:rFonts w:eastAsia="MS Mincho"/>
      <w:lang w:eastAsia="zh-CN"/>
    </w:rPr>
  </w:style>
  <w:style w:type="character" w:customStyle="1" w:styleId="1a">
    <w:name w:val="不明显参考1"/>
    <w:uiPriority w:val="31"/>
    <w:qFormat/>
    <w:rsid w:val="00A1115A"/>
    <w:rPr>
      <w:smallCaps/>
      <w:color w:val="5A5A5A"/>
    </w:rPr>
  </w:style>
  <w:style w:type="paragraph" w:customStyle="1" w:styleId="114">
    <w:name w:val="修订11"/>
    <w:hidden/>
    <w:semiHidden/>
    <w:qFormat/>
    <w:rsid w:val="00A1115A"/>
    <w:rPr>
      <w:rFonts w:eastAsia="Batang"/>
      <w:lang w:eastAsia="en-US"/>
    </w:rPr>
  </w:style>
  <w:style w:type="paragraph" w:customStyle="1" w:styleId="TOC10">
    <w:name w:val="TOC 标题1"/>
    <w:basedOn w:val="Heading1"/>
    <w:next w:val="Normal"/>
    <w:uiPriority w:val="39"/>
    <w:unhideWhenUsed/>
    <w:qFormat/>
    <w:rsid w:val="00A1115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lang w:eastAsia="en-US"/>
    </w:rPr>
  </w:style>
  <w:style w:type="character" w:customStyle="1" w:styleId="1b">
    <w:name w:val="明显强调1"/>
    <w:uiPriority w:val="21"/>
    <w:qFormat/>
    <w:rsid w:val="00A1115A"/>
    <w:rPr>
      <w:b/>
      <w:bCs/>
      <w:i/>
      <w:iCs/>
      <w:color w:val="4F81BD"/>
    </w:rPr>
  </w:style>
  <w:style w:type="paragraph" w:customStyle="1" w:styleId="B6">
    <w:name w:val="B6"/>
    <w:basedOn w:val="B5"/>
    <w:link w:val="B6Char"/>
    <w:qFormat/>
    <w:rsid w:val="00A1115A"/>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A1115A"/>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A1115A"/>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A1115A"/>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A1115A"/>
    <w:rPr>
      <w:color w:val="FF0000"/>
      <w:lang w:eastAsia="en-US"/>
    </w:rPr>
  </w:style>
  <w:style w:type="character" w:customStyle="1" w:styleId="B5Char">
    <w:name w:val="B5 Char"/>
    <w:link w:val="B5"/>
    <w:qFormat/>
    <w:rsid w:val="00A1115A"/>
    <w:rPr>
      <w:lang w:eastAsia="en-US"/>
    </w:rPr>
  </w:style>
  <w:style w:type="character" w:customStyle="1" w:styleId="HeadingChar">
    <w:name w:val="Heading Char"/>
    <w:link w:val="Heading"/>
    <w:qFormat/>
    <w:rsid w:val="00A1115A"/>
    <w:rPr>
      <w:rFonts w:ascii="Arial" w:eastAsia="SimSun" w:hAnsi="Arial"/>
      <w:b/>
      <w:sz w:val="22"/>
    </w:rPr>
  </w:style>
  <w:style w:type="character" w:customStyle="1" w:styleId="B6Char">
    <w:name w:val="B6 Char"/>
    <w:link w:val="B6"/>
    <w:qFormat/>
    <w:rsid w:val="00A1115A"/>
    <w:rPr>
      <w:lang w:eastAsia="zh-CN"/>
    </w:rPr>
  </w:style>
  <w:style w:type="table" w:customStyle="1" w:styleId="TableStyle1">
    <w:name w:val="Table Style1"/>
    <w:basedOn w:val="TableNormal"/>
    <w:qFormat/>
    <w:rsid w:val="00A1115A"/>
    <w:rPr>
      <w:rFonts w:eastAsia="MS Mincho"/>
      <w:lang w:val="en-US" w:eastAsia="en-US"/>
    </w:rPr>
    <w:tblPr/>
  </w:style>
  <w:style w:type="paragraph" w:customStyle="1" w:styleId="tal1">
    <w:name w:val="tal"/>
    <w:basedOn w:val="Normal"/>
    <w:qFormat/>
    <w:rsid w:val="00A1115A"/>
    <w:pPr>
      <w:spacing w:before="100" w:beforeAutospacing="1" w:after="100" w:afterAutospacing="1"/>
    </w:pPr>
    <w:rPr>
      <w:rFonts w:ascii="SimSun" w:hAnsi="SimSun" w:cs="SimSun"/>
      <w:sz w:val="24"/>
      <w:szCs w:val="24"/>
      <w:lang w:val="en-US" w:eastAsia="zh-CN"/>
    </w:rPr>
  </w:style>
  <w:style w:type="paragraph" w:customStyle="1" w:styleId="a6">
    <w:name w:val="수정"/>
    <w:hidden/>
    <w:semiHidden/>
    <w:qFormat/>
    <w:rsid w:val="00A1115A"/>
    <w:rPr>
      <w:rFonts w:eastAsia="Batang"/>
      <w:lang w:eastAsia="en-US"/>
    </w:rPr>
  </w:style>
  <w:style w:type="paragraph" w:customStyle="1" w:styleId="a7">
    <w:name w:val="変更箇所"/>
    <w:hidden/>
    <w:semiHidden/>
    <w:qFormat/>
    <w:rsid w:val="00A1115A"/>
    <w:rPr>
      <w:rFonts w:eastAsia="MS Mincho"/>
      <w:lang w:eastAsia="en-US"/>
    </w:rPr>
  </w:style>
  <w:style w:type="paragraph" w:customStyle="1" w:styleId="NB2">
    <w:name w:val="NB2"/>
    <w:basedOn w:val="ZG"/>
    <w:qFormat/>
    <w:rsid w:val="00A1115A"/>
    <w:pPr>
      <w:framePr w:wrap="notBeside"/>
    </w:pPr>
    <w:rPr>
      <w:noProof w:val="0"/>
      <w:lang w:val="en-US" w:eastAsia="ko-KR"/>
    </w:rPr>
  </w:style>
  <w:style w:type="paragraph" w:customStyle="1" w:styleId="tableentry">
    <w:name w:val="table entry"/>
    <w:basedOn w:val="Normal"/>
    <w:qFormat/>
    <w:rsid w:val="00A1115A"/>
    <w:pPr>
      <w:keepNext/>
      <w:spacing w:before="60" w:after="60"/>
    </w:pPr>
    <w:rPr>
      <w:rFonts w:ascii="Bookman Old Style" w:hAnsi="Bookman Old Style"/>
      <w:lang w:val="en-US" w:eastAsia="ko-KR"/>
    </w:rPr>
  </w:style>
  <w:style w:type="character" w:customStyle="1" w:styleId="EditorsNoteChar">
    <w:name w:val="Editor's Note Char"/>
    <w:uiPriority w:val="99"/>
    <w:qFormat/>
    <w:rsid w:val="00A1115A"/>
    <w:rPr>
      <w:rFonts w:ascii="Times New Roman" w:hAnsi="Times New Roman"/>
      <w:color w:val="FF0000"/>
      <w:lang w:val="en-GB" w:eastAsia="en-US"/>
    </w:rPr>
  </w:style>
  <w:style w:type="table" w:customStyle="1" w:styleId="TableGrid6">
    <w:name w:val="Table Grid6"/>
    <w:basedOn w:val="TableNormal"/>
    <w:qFormat/>
    <w:rsid w:val="00A1115A"/>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A1115A"/>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A1115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A1115A"/>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A1115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qFormat/>
    <w:rsid w:val="00A1115A"/>
    <w:pPr>
      <w:jc w:val="both"/>
    </w:pPr>
    <w:rPr>
      <w:rFonts w:ascii="SimSun" w:hAnsi="SimSun" w:cs="SimSun"/>
      <w:kern w:val="2"/>
      <w:sz w:val="21"/>
      <w:szCs w:val="21"/>
      <w:lang w:val="en-US" w:eastAsia="zh-CN"/>
    </w:rPr>
  </w:style>
  <w:style w:type="paragraph" w:customStyle="1" w:styleId="font5">
    <w:name w:val="font5"/>
    <w:basedOn w:val="Normal"/>
    <w:qFormat/>
    <w:rsid w:val="00A1115A"/>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A1115A"/>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A1115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A111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A1115A"/>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A1115A"/>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A1115A"/>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A1115A"/>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A1115A"/>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A1115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qFormat/>
    <w:rsid w:val="00CB17F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475FC1"/>
  </w:style>
  <w:style w:type="table" w:customStyle="1" w:styleId="TableGrid9">
    <w:name w:val="Table Grid9"/>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475FC1"/>
    <w:rPr>
      <w:b/>
      <w:bCs/>
      <w:i/>
      <w:iCs/>
      <w:color w:val="4F81BD"/>
    </w:rPr>
  </w:style>
  <w:style w:type="table" w:customStyle="1" w:styleId="TableGrid13">
    <w:name w:val="Table Grid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475FC1"/>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475FC1"/>
    <w:rPr>
      <w:b/>
      <w:lang w:val="en-GB" w:eastAsia="en-US" w:bidi="ar-SA"/>
    </w:rPr>
  </w:style>
  <w:style w:type="table" w:customStyle="1" w:styleId="TableGrid22">
    <w:name w:val="Table Grid22"/>
    <w:basedOn w:val="TableNormal"/>
    <w:next w:val="TableGrid"/>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475FC1"/>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475FC1"/>
    <w:rPr>
      <w:rFonts w:ascii="Courier New" w:eastAsia="MS Mincho" w:hAnsi="Courier New"/>
      <w:lang w:eastAsia="x-none"/>
    </w:rPr>
  </w:style>
  <w:style w:type="numbering" w:customStyle="1" w:styleId="NoList13">
    <w:name w:val="No List13"/>
    <w:next w:val="NoList"/>
    <w:uiPriority w:val="99"/>
    <w:semiHidden/>
    <w:unhideWhenUsed/>
    <w:rsid w:val="00475FC1"/>
  </w:style>
  <w:style w:type="numbering" w:customStyle="1" w:styleId="NoList23">
    <w:name w:val="No List23"/>
    <w:next w:val="NoList"/>
    <w:uiPriority w:val="99"/>
    <w:semiHidden/>
    <w:unhideWhenUsed/>
    <w:rsid w:val="00475FC1"/>
  </w:style>
  <w:style w:type="table" w:customStyle="1" w:styleId="TableGrid42">
    <w:name w:val="Table Grid4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475FC1"/>
  </w:style>
  <w:style w:type="table" w:customStyle="1" w:styleId="TableGrid51">
    <w:name w:val="Table Grid5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475FC1"/>
  </w:style>
  <w:style w:type="table" w:customStyle="1" w:styleId="TableGrid61">
    <w:name w:val="Table Grid6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475FC1"/>
  </w:style>
  <w:style w:type="numbering" w:customStyle="1" w:styleId="NoList62">
    <w:name w:val="No List62"/>
    <w:next w:val="NoList"/>
    <w:uiPriority w:val="99"/>
    <w:semiHidden/>
    <w:unhideWhenUsed/>
    <w:rsid w:val="00475FC1"/>
  </w:style>
  <w:style w:type="numbering" w:customStyle="1" w:styleId="NoList72">
    <w:name w:val="No List72"/>
    <w:next w:val="NoList"/>
    <w:uiPriority w:val="99"/>
    <w:semiHidden/>
    <w:unhideWhenUsed/>
    <w:rsid w:val="00475FC1"/>
  </w:style>
  <w:style w:type="numbering" w:customStyle="1" w:styleId="NoList81">
    <w:name w:val="No List81"/>
    <w:next w:val="NoList"/>
    <w:uiPriority w:val="99"/>
    <w:semiHidden/>
    <w:unhideWhenUsed/>
    <w:rsid w:val="00475FC1"/>
  </w:style>
  <w:style w:type="table" w:customStyle="1" w:styleId="TableGrid71">
    <w:name w:val="Table Grid71"/>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75FC1"/>
  </w:style>
  <w:style w:type="table" w:customStyle="1" w:styleId="TableGrid81">
    <w:name w:val="Table Grid81"/>
    <w:basedOn w:val="TableNormal"/>
    <w:next w:val="TableGrid"/>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475FC1"/>
    <w:rPr>
      <w:rFonts w:eastAsia="MS Mincho"/>
      <w:lang w:val="en-US" w:eastAsia="en-US"/>
    </w:rPr>
    <w:tblPr/>
  </w:style>
  <w:style w:type="table" w:customStyle="1" w:styleId="Tabellengitternetz112">
    <w:name w:val="Tabellengitternetz1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475FC1"/>
  </w:style>
  <w:style w:type="numbering" w:customStyle="1" w:styleId="NoList212">
    <w:name w:val="No List212"/>
    <w:next w:val="NoList"/>
    <w:uiPriority w:val="99"/>
    <w:semiHidden/>
    <w:unhideWhenUsed/>
    <w:rsid w:val="00475FC1"/>
  </w:style>
  <w:style w:type="table" w:customStyle="1" w:styleId="TableGrid411">
    <w:name w:val="Table Grid41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475FC1"/>
  </w:style>
  <w:style w:type="numbering" w:customStyle="1" w:styleId="NoList412">
    <w:name w:val="No List412"/>
    <w:next w:val="NoList"/>
    <w:uiPriority w:val="99"/>
    <w:semiHidden/>
    <w:unhideWhenUsed/>
    <w:rsid w:val="00475FC1"/>
  </w:style>
  <w:style w:type="numbering" w:customStyle="1" w:styleId="NoList511">
    <w:name w:val="No List511"/>
    <w:next w:val="NoList"/>
    <w:uiPriority w:val="99"/>
    <w:semiHidden/>
    <w:unhideWhenUsed/>
    <w:rsid w:val="00475FC1"/>
  </w:style>
  <w:style w:type="numbering" w:customStyle="1" w:styleId="NoList611">
    <w:name w:val="No List611"/>
    <w:next w:val="NoList"/>
    <w:uiPriority w:val="99"/>
    <w:semiHidden/>
    <w:unhideWhenUsed/>
    <w:rsid w:val="00475FC1"/>
  </w:style>
  <w:style w:type="numbering" w:customStyle="1" w:styleId="NoList711">
    <w:name w:val="No List711"/>
    <w:next w:val="NoList"/>
    <w:uiPriority w:val="99"/>
    <w:semiHidden/>
    <w:unhideWhenUsed/>
    <w:rsid w:val="00475FC1"/>
  </w:style>
  <w:style w:type="numbering" w:customStyle="1" w:styleId="NoList811">
    <w:name w:val="No List811"/>
    <w:next w:val="NoList"/>
    <w:uiPriority w:val="99"/>
    <w:semiHidden/>
    <w:unhideWhenUsed/>
    <w:rsid w:val="00475FC1"/>
  </w:style>
  <w:style w:type="numbering" w:customStyle="1" w:styleId="NoList91">
    <w:name w:val="No List91"/>
    <w:next w:val="NoList"/>
    <w:uiPriority w:val="99"/>
    <w:semiHidden/>
    <w:unhideWhenUsed/>
    <w:rsid w:val="00475FC1"/>
  </w:style>
  <w:style w:type="table" w:customStyle="1" w:styleId="TableGrid76">
    <w:name w:val="Table Grid76"/>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475FC1"/>
  </w:style>
  <w:style w:type="paragraph" w:customStyle="1" w:styleId="Figuretitle0">
    <w:name w:val="Figure_title"/>
    <w:basedOn w:val="Normal"/>
    <w:next w:val="Normal"/>
    <w:qFormat/>
    <w:rsid w:val="00475FC1"/>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qFormat/>
    <w:rsid w:val="00475FC1"/>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qFormat/>
    <w:rsid w:val="00475FC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legend">
    <w:name w:val="Table_legend"/>
    <w:basedOn w:val="Normal"/>
    <w:qFormat/>
    <w:rsid w:val="00475FC1"/>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qFormat/>
    <w:rsid w:val="00475FC1"/>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qFormat/>
    <w:rsid w:val="00475FC1"/>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475FC1"/>
    <w:pPr>
      <w:numPr>
        <w:numId w:val="16"/>
      </w:numPr>
      <w:tabs>
        <w:tab w:val="left" w:pos="0"/>
      </w:tabs>
      <w:suppressAutoHyphens/>
      <w:autoSpaceDN w:val="0"/>
      <w:spacing w:before="60" w:after="60"/>
      <w:jc w:val="both"/>
    </w:pPr>
  </w:style>
  <w:style w:type="paragraph" w:customStyle="1" w:styleId="Tablefin">
    <w:name w:val="Table_fin"/>
    <w:basedOn w:val="Normal"/>
    <w:next w:val="Normal"/>
    <w:qFormat/>
    <w:rsid w:val="00475FC1"/>
    <w:pPr>
      <w:suppressAutoHyphens/>
      <w:autoSpaceDN w:val="0"/>
      <w:spacing w:after="0"/>
      <w:jc w:val="both"/>
    </w:pPr>
    <w:rPr>
      <w:rFonts w:eastAsia="Batang"/>
    </w:rPr>
  </w:style>
  <w:style w:type="numbering" w:customStyle="1" w:styleId="LFO19">
    <w:name w:val="LFO19"/>
    <w:basedOn w:val="NoList"/>
    <w:rsid w:val="00475FC1"/>
    <w:pPr>
      <w:numPr>
        <w:numId w:val="16"/>
      </w:numPr>
    </w:pPr>
  </w:style>
  <w:style w:type="paragraph" w:customStyle="1" w:styleId="enumlev3">
    <w:name w:val="enumlev3"/>
    <w:basedOn w:val="enumlev2"/>
    <w:qFormat/>
    <w:rsid w:val="00475FC1"/>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475FC1"/>
  </w:style>
  <w:style w:type="paragraph" w:customStyle="1" w:styleId="Heading">
    <w:name w:val="Heading"/>
    <w:next w:val="Normal"/>
    <w:link w:val="HeadingChar"/>
    <w:qFormat/>
    <w:rsid w:val="00475FC1"/>
    <w:pPr>
      <w:spacing w:before="360"/>
      <w:ind w:left="2552"/>
    </w:pPr>
    <w:rPr>
      <w:rFonts w:ascii="Arial" w:hAnsi="Arial"/>
      <w:b/>
      <w:sz w:val="22"/>
    </w:rPr>
  </w:style>
  <w:style w:type="paragraph" w:customStyle="1" w:styleId="tah0">
    <w:name w:val="tah"/>
    <w:basedOn w:val="Normal"/>
    <w:qFormat/>
    <w:rsid w:val="00475FC1"/>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475FC1"/>
  </w:style>
  <w:style w:type="paragraph" w:customStyle="1" w:styleId="TdocHeader2">
    <w:name w:val="Tdoc_Header_2"/>
    <w:basedOn w:val="Normal"/>
    <w:qFormat/>
    <w:rsid w:val="00475FC1"/>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475FC1"/>
  </w:style>
  <w:style w:type="numbering" w:customStyle="1" w:styleId="LFO191">
    <w:name w:val="LFO191"/>
    <w:basedOn w:val="NoList"/>
    <w:rsid w:val="00475FC1"/>
  </w:style>
  <w:style w:type="table" w:customStyle="1" w:styleId="TableGrid122">
    <w:name w:val="Table Grid122"/>
    <w:basedOn w:val="TableNormal"/>
    <w:next w:val="TableGrid"/>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475FC1"/>
  </w:style>
  <w:style w:type="numbering" w:customStyle="1" w:styleId="NoList1112">
    <w:name w:val="No List1112"/>
    <w:next w:val="NoList"/>
    <w:uiPriority w:val="99"/>
    <w:semiHidden/>
    <w:unhideWhenUsed/>
    <w:rsid w:val="00475FC1"/>
  </w:style>
  <w:style w:type="table" w:customStyle="1" w:styleId="TableGrid221">
    <w:name w:val="Table Grid221"/>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475FC1"/>
    <w:pPr>
      <w:keepNext/>
      <w:keepLines/>
      <w:spacing w:after="0"/>
      <w:ind w:left="851" w:hanging="851"/>
    </w:pPr>
    <w:rPr>
      <w:rFonts w:ascii="Arial" w:eastAsiaTheme="minorEastAsia" w:hAnsi="Arial"/>
      <w:sz w:val="18"/>
    </w:rPr>
  </w:style>
  <w:style w:type="numbering" w:customStyle="1" w:styleId="122">
    <w:name w:val="无列表12"/>
    <w:next w:val="NoList"/>
    <w:semiHidden/>
    <w:rsid w:val="00475FC1"/>
  </w:style>
  <w:style w:type="numbering" w:customStyle="1" w:styleId="123">
    <w:name w:val="リストなし12"/>
    <w:next w:val="NoList"/>
    <w:uiPriority w:val="99"/>
    <w:semiHidden/>
    <w:unhideWhenUsed/>
    <w:rsid w:val="00475FC1"/>
  </w:style>
  <w:style w:type="numbering" w:customStyle="1" w:styleId="1120">
    <w:name w:val="无列表112"/>
    <w:next w:val="NoList"/>
    <w:semiHidden/>
    <w:rsid w:val="00475FC1"/>
  </w:style>
  <w:style w:type="numbering" w:customStyle="1" w:styleId="1111">
    <w:name w:val="リストなし111"/>
    <w:next w:val="NoList"/>
    <w:uiPriority w:val="99"/>
    <w:semiHidden/>
    <w:unhideWhenUsed/>
    <w:rsid w:val="00475FC1"/>
  </w:style>
  <w:style w:type="numbering" w:customStyle="1" w:styleId="NoList222">
    <w:name w:val="No List222"/>
    <w:next w:val="NoList"/>
    <w:uiPriority w:val="99"/>
    <w:semiHidden/>
    <w:unhideWhenUsed/>
    <w:rsid w:val="00475FC1"/>
  </w:style>
  <w:style w:type="numbering" w:customStyle="1" w:styleId="NoList322">
    <w:name w:val="No List322"/>
    <w:next w:val="NoList"/>
    <w:uiPriority w:val="99"/>
    <w:semiHidden/>
    <w:unhideWhenUsed/>
    <w:rsid w:val="00475FC1"/>
  </w:style>
  <w:style w:type="numbering" w:customStyle="1" w:styleId="NoList421">
    <w:name w:val="No List421"/>
    <w:next w:val="NoList"/>
    <w:uiPriority w:val="99"/>
    <w:semiHidden/>
    <w:unhideWhenUsed/>
    <w:rsid w:val="00475FC1"/>
  </w:style>
  <w:style w:type="numbering" w:customStyle="1" w:styleId="NoList2111">
    <w:name w:val="No List2111"/>
    <w:next w:val="NoList"/>
    <w:uiPriority w:val="99"/>
    <w:semiHidden/>
    <w:unhideWhenUsed/>
    <w:rsid w:val="00475FC1"/>
  </w:style>
  <w:style w:type="numbering" w:customStyle="1" w:styleId="NoList3111">
    <w:name w:val="No List3111"/>
    <w:next w:val="NoList"/>
    <w:uiPriority w:val="99"/>
    <w:semiHidden/>
    <w:unhideWhenUsed/>
    <w:rsid w:val="00475FC1"/>
  </w:style>
  <w:style w:type="numbering" w:customStyle="1" w:styleId="NoList4111">
    <w:name w:val="No List4111"/>
    <w:next w:val="NoList"/>
    <w:uiPriority w:val="99"/>
    <w:semiHidden/>
    <w:unhideWhenUsed/>
    <w:rsid w:val="00475FC1"/>
  </w:style>
  <w:style w:type="numbering" w:customStyle="1" w:styleId="11110">
    <w:name w:val="无列表1111"/>
    <w:next w:val="NoList"/>
    <w:semiHidden/>
    <w:rsid w:val="00475FC1"/>
  </w:style>
  <w:style w:type="numbering" w:customStyle="1" w:styleId="NoList11111">
    <w:name w:val="No List11111"/>
    <w:next w:val="NoList"/>
    <w:uiPriority w:val="99"/>
    <w:semiHidden/>
    <w:unhideWhenUsed/>
    <w:rsid w:val="00475FC1"/>
  </w:style>
  <w:style w:type="numbering" w:customStyle="1" w:styleId="NoList1211">
    <w:name w:val="No List1211"/>
    <w:next w:val="NoList"/>
    <w:uiPriority w:val="99"/>
    <w:semiHidden/>
    <w:unhideWhenUsed/>
    <w:rsid w:val="00475FC1"/>
  </w:style>
  <w:style w:type="numbering" w:customStyle="1" w:styleId="NoList2211">
    <w:name w:val="No List2211"/>
    <w:next w:val="NoList"/>
    <w:uiPriority w:val="99"/>
    <w:semiHidden/>
    <w:unhideWhenUsed/>
    <w:rsid w:val="00475FC1"/>
  </w:style>
  <w:style w:type="numbering" w:customStyle="1" w:styleId="NoList3211">
    <w:name w:val="No List3211"/>
    <w:next w:val="NoList"/>
    <w:uiPriority w:val="99"/>
    <w:semiHidden/>
    <w:unhideWhenUsed/>
    <w:rsid w:val="00475FC1"/>
  </w:style>
  <w:style w:type="character" w:customStyle="1" w:styleId="UnresolvedMention3">
    <w:name w:val="Unresolved Mention3"/>
    <w:basedOn w:val="DefaultParagraphFont"/>
    <w:uiPriority w:val="99"/>
    <w:unhideWhenUsed/>
    <w:qFormat/>
    <w:rsid w:val="00475FC1"/>
    <w:rPr>
      <w:color w:val="605E5C"/>
      <w:shd w:val="clear" w:color="auto" w:fill="E1DFDD"/>
    </w:rPr>
  </w:style>
  <w:style w:type="numbering" w:customStyle="1" w:styleId="NoList14">
    <w:name w:val="No List14"/>
    <w:next w:val="NoList"/>
    <w:uiPriority w:val="99"/>
    <w:semiHidden/>
    <w:unhideWhenUsed/>
    <w:rsid w:val="00475FC1"/>
  </w:style>
  <w:style w:type="table" w:customStyle="1" w:styleId="TableGrid10">
    <w:name w:val="Table Grid10"/>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475FC1"/>
  </w:style>
  <w:style w:type="numbering" w:customStyle="1" w:styleId="NoList24">
    <w:name w:val="No List24"/>
    <w:next w:val="NoList"/>
    <w:uiPriority w:val="99"/>
    <w:semiHidden/>
    <w:unhideWhenUsed/>
    <w:rsid w:val="00475FC1"/>
  </w:style>
  <w:style w:type="table" w:customStyle="1" w:styleId="TableGrid43">
    <w:name w:val="Table Grid43"/>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475FC1"/>
  </w:style>
  <w:style w:type="table" w:customStyle="1" w:styleId="TableGrid52">
    <w:name w:val="Table Grid5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475FC1"/>
  </w:style>
  <w:style w:type="table" w:customStyle="1" w:styleId="TableGrid62">
    <w:name w:val="Table Grid6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475FC1"/>
  </w:style>
  <w:style w:type="numbering" w:customStyle="1" w:styleId="NoList63">
    <w:name w:val="No List63"/>
    <w:next w:val="NoList"/>
    <w:uiPriority w:val="99"/>
    <w:semiHidden/>
    <w:unhideWhenUsed/>
    <w:rsid w:val="00475FC1"/>
  </w:style>
  <w:style w:type="numbering" w:customStyle="1" w:styleId="NoList73">
    <w:name w:val="No List73"/>
    <w:next w:val="NoList"/>
    <w:uiPriority w:val="99"/>
    <w:semiHidden/>
    <w:unhideWhenUsed/>
    <w:rsid w:val="00475FC1"/>
  </w:style>
  <w:style w:type="numbering" w:customStyle="1" w:styleId="NoList82">
    <w:name w:val="No List82"/>
    <w:next w:val="NoList"/>
    <w:uiPriority w:val="99"/>
    <w:semiHidden/>
    <w:unhideWhenUsed/>
    <w:rsid w:val="00475FC1"/>
  </w:style>
  <w:style w:type="numbering" w:customStyle="1" w:styleId="NoList92">
    <w:name w:val="No List92"/>
    <w:next w:val="NoList"/>
    <w:uiPriority w:val="99"/>
    <w:semiHidden/>
    <w:unhideWhenUsed/>
    <w:rsid w:val="00475FC1"/>
  </w:style>
  <w:style w:type="table" w:customStyle="1" w:styleId="TableGrid82">
    <w:name w:val="Table Grid82"/>
    <w:basedOn w:val="TableNormal"/>
    <w:next w:val="TableGrid"/>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475FC1"/>
  </w:style>
  <w:style w:type="numbering" w:customStyle="1" w:styleId="NoList213">
    <w:name w:val="No List213"/>
    <w:next w:val="NoList"/>
    <w:uiPriority w:val="99"/>
    <w:semiHidden/>
    <w:unhideWhenUsed/>
    <w:rsid w:val="00475FC1"/>
  </w:style>
  <w:style w:type="table" w:customStyle="1" w:styleId="TableGrid412">
    <w:name w:val="Table Grid41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475FC1"/>
  </w:style>
  <w:style w:type="numbering" w:customStyle="1" w:styleId="NoList413">
    <w:name w:val="No List413"/>
    <w:next w:val="NoList"/>
    <w:uiPriority w:val="99"/>
    <w:semiHidden/>
    <w:unhideWhenUsed/>
    <w:rsid w:val="00475FC1"/>
  </w:style>
  <w:style w:type="numbering" w:customStyle="1" w:styleId="NoList512">
    <w:name w:val="No List512"/>
    <w:next w:val="NoList"/>
    <w:uiPriority w:val="99"/>
    <w:semiHidden/>
    <w:unhideWhenUsed/>
    <w:rsid w:val="00475FC1"/>
  </w:style>
  <w:style w:type="numbering" w:customStyle="1" w:styleId="NoList612">
    <w:name w:val="No List612"/>
    <w:next w:val="NoList"/>
    <w:uiPriority w:val="99"/>
    <w:semiHidden/>
    <w:unhideWhenUsed/>
    <w:rsid w:val="00475FC1"/>
  </w:style>
  <w:style w:type="numbering" w:customStyle="1" w:styleId="NoList712">
    <w:name w:val="No List712"/>
    <w:next w:val="NoList"/>
    <w:uiPriority w:val="99"/>
    <w:semiHidden/>
    <w:unhideWhenUsed/>
    <w:rsid w:val="00475FC1"/>
  </w:style>
  <w:style w:type="numbering" w:customStyle="1" w:styleId="NoList812">
    <w:name w:val="No List812"/>
    <w:next w:val="NoList"/>
    <w:uiPriority w:val="99"/>
    <w:semiHidden/>
    <w:unhideWhenUsed/>
    <w:rsid w:val="00475FC1"/>
  </w:style>
  <w:style w:type="numbering" w:customStyle="1" w:styleId="NoList911">
    <w:name w:val="No List911"/>
    <w:next w:val="NoList"/>
    <w:uiPriority w:val="99"/>
    <w:semiHidden/>
    <w:unhideWhenUsed/>
    <w:rsid w:val="00475FC1"/>
  </w:style>
  <w:style w:type="numbering" w:customStyle="1" w:styleId="LFO192">
    <w:name w:val="LFO192"/>
    <w:basedOn w:val="NoList"/>
    <w:rsid w:val="00475FC1"/>
  </w:style>
  <w:style w:type="numbering" w:customStyle="1" w:styleId="NoList101">
    <w:name w:val="No List101"/>
    <w:next w:val="NoList"/>
    <w:uiPriority w:val="99"/>
    <w:semiHidden/>
    <w:unhideWhenUsed/>
    <w:rsid w:val="00475FC1"/>
  </w:style>
  <w:style w:type="numbering" w:customStyle="1" w:styleId="LFO1911">
    <w:name w:val="LFO1911"/>
    <w:basedOn w:val="NoList"/>
    <w:rsid w:val="00475FC1"/>
  </w:style>
  <w:style w:type="table" w:customStyle="1" w:styleId="TableGrid123">
    <w:name w:val="Table Grid123"/>
    <w:basedOn w:val="TableNormal"/>
    <w:next w:val="TableGrid"/>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475FC1"/>
  </w:style>
  <w:style w:type="numbering" w:customStyle="1" w:styleId="NoList1113">
    <w:name w:val="No List1113"/>
    <w:next w:val="NoList"/>
    <w:uiPriority w:val="99"/>
    <w:semiHidden/>
    <w:unhideWhenUsed/>
    <w:rsid w:val="00475FC1"/>
  </w:style>
  <w:style w:type="table" w:customStyle="1" w:styleId="TableGrid222">
    <w:name w:val="Table Grid222"/>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475FC1"/>
  </w:style>
  <w:style w:type="numbering" w:customStyle="1" w:styleId="131">
    <w:name w:val="リストなし13"/>
    <w:next w:val="NoList"/>
    <w:uiPriority w:val="99"/>
    <w:semiHidden/>
    <w:unhideWhenUsed/>
    <w:rsid w:val="00475FC1"/>
  </w:style>
  <w:style w:type="numbering" w:customStyle="1" w:styleId="1130">
    <w:name w:val="无列表113"/>
    <w:next w:val="NoList"/>
    <w:semiHidden/>
    <w:rsid w:val="00475FC1"/>
  </w:style>
  <w:style w:type="numbering" w:customStyle="1" w:styleId="1121">
    <w:name w:val="リストなし112"/>
    <w:next w:val="NoList"/>
    <w:uiPriority w:val="99"/>
    <w:semiHidden/>
    <w:unhideWhenUsed/>
    <w:rsid w:val="00475FC1"/>
  </w:style>
  <w:style w:type="numbering" w:customStyle="1" w:styleId="NoList223">
    <w:name w:val="No List223"/>
    <w:next w:val="NoList"/>
    <w:uiPriority w:val="99"/>
    <w:semiHidden/>
    <w:unhideWhenUsed/>
    <w:rsid w:val="00475FC1"/>
  </w:style>
  <w:style w:type="numbering" w:customStyle="1" w:styleId="NoList323">
    <w:name w:val="No List323"/>
    <w:next w:val="NoList"/>
    <w:uiPriority w:val="99"/>
    <w:semiHidden/>
    <w:unhideWhenUsed/>
    <w:rsid w:val="00475FC1"/>
  </w:style>
  <w:style w:type="numbering" w:customStyle="1" w:styleId="NoList422">
    <w:name w:val="No List422"/>
    <w:next w:val="NoList"/>
    <w:uiPriority w:val="99"/>
    <w:semiHidden/>
    <w:unhideWhenUsed/>
    <w:rsid w:val="00475FC1"/>
  </w:style>
  <w:style w:type="numbering" w:customStyle="1" w:styleId="NoList2112">
    <w:name w:val="No List2112"/>
    <w:next w:val="NoList"/>
    <w:uiPriority w:val="99"/>
    <w:semiHidden/>
    <w:unhideWhenUsed/>
    <w:rsid w:val="00475FC1"/>
  </w:style>
  <w:style w:type="numbering" w:customStyle="1" w:styleId="NoList3112">
    <w:name w:val="No List3112"/>
    <w:next w:val="NoList"/>
    <w:uiPriority w:val="99"/>
    <w:semiHidden/>
    <w:unhideWhenUsed/>
    <w:rsid w:val="00475FC1"/>
  </w:style>
  <w:style w:type="numbering" w:customStyle="1" w:styleId="NoList4112">
    <w:name w:val="No List4112"/>
    <w:next w:val="NoList"/>
    <w:uiPriority w:val="99"/>
    <w:semiHidden/>
    <w:unhideWhenUsed/>
    <w:rsid w:val="00475FC1"/>
  </w:style>
  <w:style w:type="numbering" w:customStyle="1" w:styleId="1112">
    <w:name w:val="无列表1112"/>
    <w:next w:val="NoList"/>
    <w:semiHidden/>
    <w:rsid w:val="00475FC1"/>
  </w:style>
  <w:style w:type="numbering" w:customStyle="1" w:styleId="NoList11112">
    <w:name w:val="No List11112"/>
    <w:next w:val="NoList"/>
    <w:uiPriority w:val="99"/>
    <w:semiHidden/>
    <w:unhideWhenUsed/>
    <w:rsid w:val="00475FC1"/>
  </w:style>
  <w:style w:type="numbering" w:customStyle="1" w:styleId="NoList1212">
    <w:name w:val="No List1212"/>
    <w:next w:val="NoList"/>
    <w:uiPriority w:val="99"/>
    <w:semiHidden/>
    <w:unhideWhenUsed/>
    <w:rsid w:val="00475FC1"/>
  </w:style>
  <w:style w:type="numbering" w:customStyle="1" w:styleId="NoList2212">
    <w:name w:val="No List2212"/>
    <w:next w:val="NoList"/>
    <w:uiPriority w:val="99"/>
    <w:semiHidden/>
    <w:unhideWhenUsed/>
    <w:rsid w:val="00475FC1"/>
  </w:style>
  <w:style w:type="numbering" w:customStyle="1" w:styleId="NoList3212">
    <w:name w:val="No List3212"/>
    <w:next w:val="NoList"/>
    <w:uiPriority w:val="99"/>
    <w:semiHidden/>
    <w:unhideWhenUsed/>
    <w:rsid w:val="00475FC1"/>
  </w:style>
  <w:style w:type="numbering" w:customStyle="1" w:styleId="NoList16">
    <w:name w:val="No List16"/>
    <w:next w:val="NoList"/>
    <w:uiPriority w:val="99"/>
    <w:semiHidden/>
    <w:unhideWhenUsed/>
    <w:rsid w:val="00270C16"/>
  </w:style>
  <w:style w:type="table" w:customStyle="1" w:styleId="TableGrid15">
    <w:name w:val="Table Grid15"/>
    <w:basedOn w:val="TableNormal"/>
    <w:next w:val="TableGrid"/>
    <w:qFormat/>
    <w:rsid w:val="00270C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270C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270C16"/>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270C16"/>
  </w:style>
  <w:style w:type="numbering" w:customStyle="1" w:styleId="NoList25">
    <w:name w:val="No List25"/>
    <w:next w:val="NoList"/>
    <w:uiPriority w:val="99"/>
    <w:semiHidden/>
    <w:unhideWhenUsed/>
    <w:rsid w:val="00270C16"/>
  </w:style>
  <w:style w:type="table" w:customStyle="1" w:styleId="TableGrid44">
    <w:name w:val="Table Grid44"/>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270C16"/>
  </w:style>
  <w:style w:type="table" w:customStyle="1" w:styleId="TableGrid53">
    <w:name w:val="Table Grid53"/>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270C16"/>
  </w:style>
  <w:style w:type="table" w:customStyle="1" w:styleId="TableGrid63">
    <w:name w:val="Table Grid6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270C16"/>
  </w:style>
  <w:style w:type="numbering" w:customStyle="1" w:styleId="NoList64">
    <w:name w:val="No List64"/>
    <w:next w:val="NoList"/>
    <w:uiPriority w:val="99"/>
    <w:semiHidden/>
    <w:unhideWhenUsed/>
    <w:rsid w:val="00270C16"/>
  </w:style>
  <w:style w:type="numbering" w:customStyle="1" w:styleId="NoList74">
    <w:name w:val="No List74"/>
    <w:next w:val="NoList"/>
    <w:uiPriority w:val="99"/>
    <w:semiHidden/>
    <w:unhideWhenUsed/>
    <w:rsid w:val="00270C16"/>
  </w:style>
  <w:style w:type="numbering" w:customStyle="1" w:styleId="NoList83">
    <w:name w:val="No List83"/>
    <w:next w:val="NoList"/>
    <w:uiPriority w:val="99"/>
    <w:semiHidden/>
    <w:unhideWhenUsed/>
    <w:rsid w:val="00270C16"/>
  </w:style>
  <w:style w:type="numbering" w:customStyle="1" w:styleId="NoList93">
    <w:name w:val="No List93"/>
    <w:next w:val="NoList"/>
    <w:uiPriority w:val="99"/>
    <w:semiHidden/>
    <w:unhideWhenUsed/>
    <w:rsid w:val="00270C16"/>
  </w:style>
  <w:style w:type="table" w:customStyle="1" w:styleId="TableGrid83">
    <w:name w:val="Table Grid83"/>
    <w:basedOn w:val="TableNormal"/>
    <w:next w:val="TableGrid"/>
    <w:uiPriority w:val="39"/>
    <w:qFormat/>
    <w:rsid w:val="00270C16"/>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270C16"/>
  </w:style>
  <w:style w:type="numbering" w:customStyle="1" w:styleId="NoList214">
    <w:name w:val="No List214"/>
    <w:next w:val="NoList"/>
    <w:uiPriority w:val="99"/>
    <w:semiHidden/>
    <w:unhideWhenUsed/>
    <w:rsid w:val="00270C16"/>
  </w:style>
  <w:style w:type="table" w:customStyle="1" w:styleId="TableGrid413">
    <w:name w:val="Table Grid41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270C16"/>
  </w:style>
  <w:style w:type="numbering" w:customStyle="1" w:styleId="NoList414">
    <w:name w:val="No List414"/>
    <w:next w:val="NoList"/>
    <w:uiPriority w:val="99"/>
    <w:semiHidden/>
    <w:unhideWhenUsed/>
    <w:rsid w:val="00270C16"/>
  </w:style>
  <w:style w:type="numbering" w:customStyle="1" w:styleId="NoList513">
    <w:name w:val="No List513"/>
    <w:next w:val="NoList"/>
    <w:uiPriority w:val="99"/>
    <w:semiHidden/>
    <w:unhideWhenUsed/>
    <w:rsid w:val="00270C16"/>
  </w:style>
  <w:style w:type="numbering" w:customStyle="1" w:styleId="NoList613">
    <w:name w:val="No List613"/>
    <w:next w:val="NoList"/>
    <w:uiPriority w:val="99"/>
    <w:semiHidden/>
    <w:unhideWhenUsed/>
    <w:rsid w:val="00270C16"/>
  </w:style>
  <w:style w:type="numbering" w:customStyle="1" w:styleId="NoList713">
    <w:name w:val="No List713"/>
    <w:next w:val="NoList"/>
    <w:uiPriority w:val="99"/>
    <w:semiHidden/>
    <w:unhideWhenUsed/>
    <w:rsid w:val="00270C16"/>
  </w:style>
  <w:style w:type="numbering" w:customStyle="1" w:styleId="NoList813">
    <w:name w:val="No List813"/>
    <w:next w:val="NoList"/>
    <w:uiPriority w:val="99"/>
    <w:semiHidden/>
    <w:unhideWhenUsed/>
    <w:rsid w:val="00270C16"/>
  </w:style>
  <w:style w:type="numbering" w:customStyle="1" w:styleId="NoList912">
    <w:name w:val="No List912"/>
    <w:next w:val="NoList"/>
    <w:uiPriority w:val="99"/>
    <w:semiHidden/>
    <w:unhideWhenUsed/>
    <w:rsid w:val="00270C16"/>
  </w:style>
  <w:style w:type="numbering" w:customStyle="1" w:styleId="LFO193">
    <w:name w:val="LFO193"/>
    <w:basedOn w:val="NoList"/>
    <w:rsid w:val="00270C16"/>
  </w:style>
  <w:style w:type="numbering" w:customStyle="1" w:styleId="NoList102">
    <w:name w:val="No List102"/>
    <w:next w:val="NoList"/>
    <w:uiPriority w:val="99"/>
    <w:semiHidden/>
    <w:unhideWhenUsed/>
    <w:rsid w:val="00270C16"/>
  </w:style>
  <w:style w:type="numbering" w:customStyle="1" w:styleId="LFO1912">
    <w:name w:val="LFO1912"/>
    <w:basedOn w:val="NoList"/>
    <w:rsid w:val="00270C16"/>
  </w:style>
  <w:style w:type="table" w:customStyle="1" w:styleId="TableGrid124">
    <w:name w:val="Table Grid124"/>
    <w:basedOn w:val="TableNormal"/>
    <w:next w:val="TableGrid"/>
    <w:qFormat/>
    <w:rsid w:val="00270C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270C16"/>
  </w:style>
  <w:style w:type="numbering" w:customStyle="1" w:styleId="NoList1114">
    <w:name w:val="No List1114"/>
    <w:next w:val="NoList"/>
    <w:uiPriority w:val="99"/>
    <w:semiHidden/>
    <w:unhideWhenUsed/>
    <w:rsid w:val="00270C16"/>
  </w:style>
  <w:style w:type="table" w:customStyle="1" w:styleId="TableGrid223">
    <w:name w:val="Table Grid223"/>
    <w:basedOn w:val="TableNormal"/>
    <w:next w:val="TableGrid"/>
    <w:uiPriority w:val="39"/>
    <w:qFormat/>
    <w:rsid w:val="00270C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270C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270C16"/>
  </w:style>
  <w:style w:type="numbering" w:customStyle="1" w:styleId="141">
    <w:name w:val="リストなし14"/>
    <w:next w:val="NoList"/>
    <w:uiPriority w:val="99"/>
    <w:semiHidden/>
    <w:unhideWhenUsed/>
    <w:rsid w:val="00270C16"/>
  </w:style>
  <w:style w:type="numbering" w:customStyle="1" w:styleId="1140">
    <w:name w:val="无列表114"/>
    <w:next w:val="NoList"/>
    <w:semiHidden/>
    <w:rsid w:val="00270C16"/>
  </w:style>
  <w:style w:type="numbering" w:customStyle="1" w:styleId="1131">
    <w:name w:val="リストなし113"/>
    <w:next w:val="NoList"/>
    <w:uiPriority w:val="99"/>
    <w:semiHidden/>
    <w:unhideWhenUsed/>
    <w:rsid w:val="00270C16"/>
  </w:style>
  <w:style w:type="numbering" w:customStyle="1" w:styleId="NoList224">
    <w:name w:val="No List224"/>
    <w:next w:val="NoList"/>
    <w:uiPriority w:val="99"/>
    <w:semiHidden/>
    <w:unhideWhenUsed/>
    <w:rsid w:val="00270C16"/>
  </w:style>
  <w:style w:type="numbering" w:customStyle="1" w:styleId="NoList324">
    <w:name w:val="No List324"/>
    <w:next w:val="NoList"/>
    <w:uiPriority w:val="99"/>
    <w:semiHidden/>
    <w:unhideWhenUsed/>
    <w:rsid w:val="00270C16"/>
  </w:style>
  <w:style w:type="numbering" w:customStyle="1" w:styleId="NoList423">
    <w:name w:val="No List423"/>
    <w:next w:val="NoList"/>
    <w:uiPriority w:val="99"/>
    <w:semiHidden/>
    <w:unhideWhenUsed/>
    <w:rsid w:val="00270C16"/>
  </w:style>
  <w:style w:type="numbering" w:customStyle="1" w:styleId="NoList2113">
    <w:name w:val="No List2113"/>
    <w:next w:val="NoList"/>
    <w:uiPriority w:val="99"/>
    <w:semiHidden/>
    <w:unhideWhenUsed/>
    <w:rsid w:val="00270C16"/>
  </w:style>
  <w:style w:type="numbering" w:customStyle="1" w:styleId="NoList3113">
    <w:name w:val="No List3113"/>
    <w:next w:val="NoList"/>
    <w:uiPriority w:val="99"/>
    <w:semiHidden/>
    <w:unhideWhenUsed/>
    <w:rsid w:val="00270C16"/>
  </w:style>
  <w:style w:type="numbering" w:customStyle="1" w:styleId="NoList4113">
    <w:name w:val="No List4113"/>
    <w:next w:val="NoList"/>
    <w:uiPriority w:val="99"/>
    <w:semiHidden/>
    <w:unhideWhenUsed/>
    <w:rsid w:val="00270C16"/>
  </w:style>
  <w:style w:type="numbering" w:customStyle="1" w:styleId="1113">
    <w:name w:val="无列表1113"/>
    <w:next w:val="NoList"/>
    <w:semiHidden/>
    <w:rsid w:val="00270C16"/>
  </w:style>
  <w:style w:type="numbering" w:customStyle="1" w:styleId="NoList11113">
    <w:name w:val="No List11113"/>
    <w:next w:val="NoList"/>
    <w:uiPriority w:val="99"/>
    <w:semiHidden/>
    <w:unhideWhenUsed/>
    <w:rsid w:val="00270C16"/>
  </w:style>
  <w:style w:type="numbering" w:customStyle="1" w:styleId="NoList1213">
    <w:name w:val="No List1213"/>
    <w:next w:val="NoList"/>
    <w:uiPriority w:val="99"/>
    <w:semiHidden/>
    <w:unhideWhenUsed/>
    <w:rsid w:val="00270C16"/>
  </w:style>
  <w:style w:type="numbering" w:customStyle="1" w:styleId="NoList2213">
    <w:name w:val="No List2213"/>
    <w:next w:val="NoList"/>
    <w:uiPriority w:val="99"/>
    <w:semiHidden/>
    <w:unhideWhenUsed/>
    <w:rsid w:val="00270C16"/>
  </w:style>
  <w:style w:type="numbering" w:customStyle="1" w:styleId="NoList3213">
    <w:name w:val="No List3213"/>
    <w:next w:val="NoList"/>
    <w:uiPriority w:val="99"/>
    <w:semiHidden/>
    <w:unhideWhenUsed/>
    <w:rsid w:val="00270C16"/>
  </w:style>
  <w:style w:type="table" w:customStyle="1" w:styleId="1d">
    <w:name w:val="网格型1"/>
    <w:basedOn w:val="TableNormal"/>
    <w:next w:val="TableGrid"/>
    <w:qFormat/>
    <w:rsid w:val="00A75B0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5B0FDD"/>
    <w:pPr>
      <w:spacing w:after="160" w:line="259" w:lineRule="auto"/>
    </w:pPr>
    <w:rPr>
      <w:rFonts w:eastAsia="MS Mincho"/>
      <w:lang w:eastAsia="en-US"/>
    </w:rPr>
  </w:style>
  <w:style w:type="character" w:customStyle="1" w:styleId="Style105">
    <w:name w:val="_Style 105"/>
    <w:uiPriority w:val="31"/>
    <w:qFormat/>
    <w:rsid w:val="005B0FDD"/>
    <w:rPr>
      <w:smallCaps/>
      <w:color w:val="5A5A5A"/>
    </w:rPr>
  </w:style>
  <w:style w:type="paragraph" w:customStyle="1" w:styleId="Style90">
    <w:name w:val="_Style 90"/>
    <w:uiPriority w:val="99"/>
    <w:semiHidden/>
    <w:qFormat/>
    <w:rsid w:val="000A1303"/>
    <w:pPr>
      <w:spacing w:after="160" w:line="259" w:lineRule="auto"/>
    </w:pPr>
    <w:rPr>
      <w:rFonts w:eastAsia="MS Mincho"/>
      <w:lang w:eastAsia="en-US"/>
    </w:rPr>
  </w:style>
  <w:style w:type="character" w:customStyle="1" w:styleId="Style113">
    <w:name w:val="_Style 113"/>
    <w:uiPriority w:val="31"/>
    <w:qFormat/>
    <w:rsid w:val="000A1303"/>
    <w:rPr>
      <w:smallCaps/>
      <w:color w:val="5A5A5A"/>
    </w:rPr>
  </w:style>
  <w:style w:type="character" w:styleId="HTMLCode">
    <w:name w:val="HTML Code"/>
    <w:unhideWhenUsed/>
    <w:qFormat/>
    <w:rsid w:val="00FD3F6C"/>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FD3F6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TableNormal"/>
    <w:next w:val="TableGrid"/>
    <w:qFormat/>
    <w:rsid w:val="00002C9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6A5049"/>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ellengitternetz12">
    <w:name w:val="Tabellengitternetz1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next w:val="TableClassic2"/>
    <w:qFormat/>
    <w:rsid w:val="00544FC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修订3"/>
    <w:hidden/>
    <w:semiHidden/>
    <w:qFormat/>
    <w:rsid w:val="00544FCE"/>
    <w:rPr>
      <w:rFonts w:eastAsia="Batang"/>
      <w:lang w:eastAsia="en-US"/>
    </w:rPr>
  </w:style>
  <w:style w:type="paragraph" w:customStyle="1" w:styleId="Style95">
    <w:name w:val="_Style 95"/>
    <w:uiPriority w:val="99"/>
    <w:semiHidden/>
    <w:qFormat/>
    <w:rsid w:val="00544FCE"/>
    <w:pPr>
      <w:spacing w:after="160" w:line="256" w:lineRule="auto"/>
    </w:pPr>
    <w:rPr>
      <w:rFonts w:ascii="CG Times (WN)" w:hAnsi="CG Times (WN)"/>
      <w:lang w:eastAsia="en-US"/>
    </w:rPr>
  </w:style>
  <w:style w:type="character" w:customStyle="1" w:styleId="Style115">
    <w:name w:val="_Style 115"/>
    <w:uiPriority w:val="31"/>
    <w:qFormat/>
    <w:rsid w:val="00544FCE"/>
    <w:rPr>
      <w:smallCaps/>
      <w:color w:val="5A5A5A"/>
    </w:rPr>
  </w:style>
  <w:style w:type="paragraph" w:customStyle="1" w:styleId="Style91">
    <w:name w:val="_Style 91"/>
    <w:uiPriority w:val="99"/>
    <w:semiHidden/>
    <w:qFormat/>
    <w:rsid w:val="00544FCE"/>
    <w:pPr>
      <w:spacing w:after="160" w:line="259" w:lineRule="auto"/>
    </w:pPr>
    <w:rPr>
      <w:rFonts w:ascii="CG Times (WN)" w:hAnsi="CG Times (WN)"/>
      <w:lang w:eastAsia="en-US"/>
    </w:rPr>
  </w:style>
  <w:style w:type="character" w:customStyle="1" w:styleId="Style104">
    <w:name w:val="_Style 104"/>
    <w:uiPriority w:val="31"/>
    <w:qFormat/>
    <w:rsid w:val="00544FCE"/>
    <w:rPr>
      <w:smallCaps/>
      <w:color w:val="5A5A5A"/>
    </w:rPr>
  </w:style>
  <w:style w:type="paragraph" w:customStyle="1" w:styleId="CharChar13">
    <w:name w:val="Char Char13"/>
    <w:semiHidden/>
    <w:qFormat/>
    <w:rsid w:val="00544FC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544FCE"/>
    <w:pPr>
      <w:spacing w:after="160" w:line="259" w:lineRule="auto"/>
    </w:pPr>
    <w:rPr>
      <w:rFonts w:eastAsia="MS Mincho"/>
      <w:lang w:eastAsia="en-US"/>
    </w:rPr>
  </w:style>
  <w:style w:type="paragraph" w:customStyle="1" w:styleId="1e">
    <w:name w:val="変更箇所1"/>
    <w:semiHidden/>
    <w:qFormat/>
    <w:rsid w:val="00544FCE"/>
    <w:pPr>
      <w:autoSpaceDN w:val="0"/>
    </w:pPr>
    <w:rPr>
      <w:rFonts w:eastAsia="MS Mincho"/>
      <w:lang w:eastAsia="en-US"/>
    </w:rPr>
  </w:style>
  <w:style w:type="paragraph" w:customStyle="1" w:styleId="23">
    <w:name w:val="変更箇所2"/>
    <w:semiHidden/>
    <w:qFormat/>
    <w:rsid w:val="00544FCE"/>
    <w:pPr>
      <w:autoSpaceDN w:val="0"/>
    </w:pPr>
    <w:rPr>
      <w:rFonts w:eastAsia="MS Mincho"/>
      <w:lang w:eastAsia="en-US"/>
    </w:rPr>
  </w:style>
  <w:style w:type="paragraph" w:customStyle="1" w:styleId="tac00">
    <w:name w:val="tac0"/>
    <w:basedOn w:val="Normal"/>
    <w:qFormat/>
    <w:rsid w:val="00802583"/>
    <w:pPr>
      <w:keepNext/>
      <w:spacing w:after="0"/>
      <w:jc w:val="center"/>
    </w:pPr>
    <w:rPr>
      <w:rFonts w:ascii="Arial" w:eastAsia="Calibri" w:hAnsi="Arial" w:cs="Arial"/>
      <w:lang w:val="fi-FI" w:eastAsia="fi-FI"/>
    </w:rPr>
  </w:style>
  <w:style w:type="paragraph" w:customStyle="1" w:styleId="tah00">
    <w:name w:val="tah0"/>
    <w:basedOn w:val="Normal"/>
    <w:qFormat/>
    <w:rsid w:val="00802583"/>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802583"/>
    <w:pPr>
      <w:overflowPunct w:val="0"/>
      <w:autoSpaceDE w:val="0"/>
      <w:autoSpaceDN w:val="0"/>
      <w:adjustRightInd w:val="0"/>
      <w:textAlignment w:val="baseline"/>
    </w:pPr>
    <w:rPr>
      <w:lang w:eastAsia="en-GB"/>
    </w:rPr>
  </w:style>
  <w:style w:type="character" w:customStyle="1" w:styleId="font11">
    <w:name w:val="font11"/>
    <w:basedOn w:val="DefaultParagraphFont"/>
    <w:qFormat/>
    <w:rsid w:val="00802583"/>
    <w:rPr>
      <w:rFonts w:ascii="Arial" w:hAnsi="Arial" w:cs="Arial" w:hint="default"/>
      <w:color w:val="000000"/>
      <w:sz w:val="18"/>
      <w:szCs w:val="18"/>
      <w:u w:val="none"/>
      <w:vertAlign w:val="superscript"/>
    </w:rPr>
  </w:style>
  <w:style w:type="character" w:customStyle="1" w:styleId="font31">
    <w:name w:val="font31"/>
    <w:basedOn w:val="DefaultParagraphFont"/>
    <w:qFormat/>
    <w:rsid w:val="00802583"/>
    <w:rPr>
      <w:rFonts w:ascii="Arial" w:hAnsi="Arial" w:cs="Arial" w:hint="default"/>
      <w:color w:val="000000"/>
      <w:sz w:val="18"/>
      <w:szCs w:val="18"/>
      <w:u w:val="none"/>
    </w:rPr>
  </w:style>
  <w:style w:type="character" w:customStyle="1" w:styleId="font21">
    <w:name w:val="font21"/>
    <w:basedOn w:val="DefaultParagraphFont"/>
    <w:qFormat/>
    <w:rsid w:val="00802583"/>
    <w:rPr>
      <w:rFonts w:ascii="Arial" w:hAnsi="Arial" w:cs="Arial" w:hint="default"/>
      <w:color w:val="000000"/>
      <w:sz w:val="18"/>
      <w:szCs w:val="18"/>
      <w:u w:val="none"/>
    </w:rPr>
  </w:style>
  <w:style w:type="paragraph" w:styleId="MacroText">
    <w:name w:val="macro"/>
    <w:link w:val="MacroTextChar"/>
    <w:uiPriority w:val="99"/>
    <w:unhideWhenUsed/>
    <w:qFormat/>
    <w:rsid w:val="0080258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MacroTextChar">
    <w:name w:val="Macro Text Char"/>
    <w:basedOn w:val="DefaultParagraphFont"/>
    <w:link w:val="MacroText"/>
    <w:uiPriority w:val="99"/>
    <w:qFormat/>
    <w:rsid w:val="00802583"/>
    <w:rPr>
      <w:rFonts w:ascii="Courier New" w:eastAsia="SimSun" w:hAnsi="Courier New"/>
      <w:kern w:val="2"/>
      <w:sz w:val="24"/>
      <w:lang w:val="en-US" w:eastAsia="zh-CN"/>
    </w:rPr>
  </w:style>
  <w:style w:type="paragraph" w:styleId="Index8">
    <w:name w:val="index 8"/>
    <w:basedOn w:val="Normal"/>
    <w:next w:val="Normal"/>
    <w:uiPriority w:val="99"/>
    <w:unhideWhenUsed/>
    <w:qFormat/>
    <w:rsid w:val="00802583"/>
    <w:pPr>
      <w:widowControl w:val="0"/>
      <w:spacing w:beforeLines="10" w:after="0"/>
      <w:ind w:leftChars="1400" w:left="1400" w:hanging="578"/>
      <w:jc w:val="both"/>
    </w:pPr>
    <w:rPr>
      <w:rFonts w:ascii="Calibri" w:hAnsi="Calibri"/>
      <w:kern w:val="2"/>
      <w:sz w:val="21"/>
      <w:szCs w:val="24"/>
      <w:lang w:val="en-US" w:eastAsia="zh-CN"/>
    </w:rPr>
  </w:style>
  <w:style w:type="paragraph" w:styleId="Index5">
    <w:name w:val="index 5"/>
    <w:basedOn w:val="Normal"/>
    <w:next w:val="Normal"/>
    <w:uiPriority w:val="99"/>
    <w:unhideWhenUsed/>
    <w:qFormat/>
    <w:rsid w:val="00802583"/>
    <w:pPr>
      <w:widowControl w:val="0"/>
      <w:spacing w:beforeLines="10" w:after="0"/>
      <w:ind w:leftChars="800" w:left="800" w:hanging="578"/>
      <w:jc w:val="both"/>
    </w:pPr>
    <w:rPr>
      <w:rFonts w:ascii="Calibri" w:hAnsi="Calibri"/>
      <w:kern w:val="2"/>
      <w:sz w:val="21"/>
      <w:szCs w:val="24"/>
      <w:lang w:val="en-US" w:eastAsia="zh-CN"/>
    </w:rPr>
  </w:style>
  <w:style w:type="paragraph" w:styleId="Index6">
    <w:name w:val="index 6"/>
    <w:basedOn w:val="Normal"/>
    <w:next w:val="Normal"/>
    <w:uiPriority w:val="99"/>
    <w:unhideWhenUsed/>
    <w:qFormat/>
    <w:rsid w:val="00802583"/>
    <w:pPr>
      <w:widowControl w:val="0"/>
      <w:spacing w:beforeLines="10" w:after="0"/>
      <w:ind w:leftChars="1000" w:left="1000" w:hanging="578"/>
      <w:jc w:val="both"/>
    </w:pPr>
    <w:rPr>
      <w:rFonts w:ascii="Calibri" w:hAnsi="Calibri"/>
      <w:kern w:val="2"/>
      <w:sz w:val="21"/>
      <w:szCs w:val="24"/>
      <w:lang w:val="en-US" w:eastAsia="zh-CN"/>
    </w:rPr>
  </w:style>
  <w:style w:type="paragraph" w:styleId="Index4">
    <w:name w:val="index 4"/>
    <w:basedOn w:val="Normal"/>
    <w:next w:val="Normal"/>
    <w:uiPriority w:val="99"/>
    <w:unhideWhenUsed/>
    <w:qFormat/>
    <w:rsid w:val="00802583"/>
    <w:pPr>
      <w:widowControl w:val="0"/>
      <w:spacing w:beforeLines="10" w:after="0"/>
      <w:ind w:leftChars="600" w:left="600" w:hanging="578"/>
      <w:jc w:val="both"/>
    </w:pPr>
    <w:rPr>
      <w:rFonts w:ascii="Calibri" w:hAnsi="Calibri"/>
      <w:kern w:val="2"/>
      <w:sz w:val="21"/>
      <w:szCs w:val="24"/>
      <w:lang w:val="en-US" w:eastAsia="zh-CN"/>
    </w:rPr>
  </w:style>
  <w:style w:type="paragraph" w:styleId="Index3">
    <w:name w:val="index 3"/>
    <w:basedOn w:val="Normal"/>
    <w:next w:val="Normal"/>
    <w:uiPriority w:val="99"/>
    <w:unhideWhenUsed/>
    <w:qFormat/>
    <w:rsid w:val="00802583"/>
    <w:pPr>
      <w:widowControl w:val="0"/>
      <w:spacing w:beforeLines="10" w:after="0"/>
      <w:ind w:leftChars="400" w:left="400" w:hanging="578"/>
      <w:jc w:val="both"/>
    </w:pPr>
    <w:rPr>
      <w:rFonts w:ascii="Calibri" w:hAnsi="Calibri"/>
      <w:kern w:val="2"/>
      <w:sz w:val="21"/>
      <w:szCs w:val="24"/>
      <w:lang w:val="en-US" w:eastAsia="zh-CN"/>
    </w:rPr>
  </w:style>
  <w:style w:type="paragraph" w:styleId="Index7">
    <w:name w:val="index 7"/>
    <w:basedOn w:val="Normal"/>
    <w:next w:val="Normal"/>
    <w:uiPriority w:val="99"/>
    <w:unhideWhenUsed/>
    <w:qFormat/>
    <w:rsid w:val="00802583"/>
    <w:pPr>
      <w:widowControl w:val="0"/>
      <w:spacing w:beforeLines="10" w:after="0"/>
      <w:ind w:leftChars="1200" w:left="1200" w:hanging="578"/>
      <w:jc w:val="both"/>
    </w:pPr>
    <w:rPr>
      <w:rFonts w:ascii="Calibri" w:hAnsi="Calibri"/>
      <w:kern w:val="2"/>
      <w:sz w:val="21"/>
      <w:szCs w:val="24"/>
      <w:lang w:val="en-US" w:eastAsia="zh-CN"/>
    </w:rPr>
  </w:style>
  <w:style w:type="paragraph" w:styleId="Index9">
    <w:name w:val="index 9"/>
    <w:basedOn w:val="Normal"/>
    <w:next w:val="Normal"/>
    <w:uiPriority w:val="99"/>
    <w:unhideWhenUsed/>
    <w:qFormat/>
    <w:rsid w:val="00802583"/>
    <w:pPr>
      <w:widowControl w:val="0"/>
      <w:spacing w:beforeLines="10" w:after="0"/>
      <w:ind w:leftChars="1600" w:left="1600" w:hanging="578"/>
      <w:jc w:val="both"/>
    </w:pPr>
    <w:rPr>
      <w:rFonts w:ascii="Calibri" w:hAnsi="Calibri"/>
      <w:kern w:val="2"/>
      <w:sz w:val="21"/>
      <w:szCs w:val="24"/>
      <w:lang w:val="en-US" w:eastAsia="zh-CN"/>
    </w:rPr>
  </w:style>
  <w:style w:type="table" w:styleId="TableGrid17">
    <w:name w:val="Table Grid 1"/>
    <w:basedOn w:val="TableNormal"/>
    <w:qFormat/>
    <w:rsid w:val="00802583"/>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802583"/>
    <w:rPr>
      <w:rFonts w:eastAsia="Batang"/>
      <w:lang w:eastAsia="en-US"/>
    </w:rPr>
  </w:style>
  <w:style w:type="character" w:customStyle="1" w:styleId="24">
    <w:name w:val="明显强调2"/>
    <w:uiPriority w:val="21"/>
    <w:qFormat/>
    <w:rsid w:val="00802583"/>
    <w:rPr>
      <w:b/>
      <w:bCs/>
      <w:i/>
      <w:iCs/>
      <w:color w:val="4F81BD"/>
    </w:rPr>
  </w:style>
  <w:style w:type="table" w:customStyle="1" w:styleId="25">
    <w:name w:val="网格型2"/>
    <w:basedOn w:val="TableNormal"/>
    <w:qFormat/>
    <w:rsid w:val="00802583"/>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网格型1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802583"/>
    <w:rPr>
      <w:rFonts w:eastAsia="MS Mincho"/>
      <w:lang w:val="en-US" w:eastAsia="zh-CN"/>
    </w:rPr>
    <w:tblPr/>
  </w:style>
  <w:style w:type="table" w:customStyle="1" w:styleId="TableGrid54">
    <w:name w:val="Table Grid54"/>
    <w:basedOn w:val="TableNormal"/>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802583"/>
    <w:rPr>
      <w:rFonts w:eastAsia="MS Mincho"/>
      <w:lang w:val="en-US" w:eastAsia="zh-CN"/>
    </w:rPr>
    <w:tblPr/>
  </w:style>
  <w:style w:type="table" w:customStyle="1" w:styleId="TableGrid511">
    <w:name w:val="Table Grid51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802583"/>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80258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页眉 Char1"/>
    <w:aliases w:val="h Char1,header odd Char1,header odd1 Char1,header odd2 Char1,header Char1,header odd3 Char1,header odd4 Char1,header odd5 Char1,header odd6 Char1,header1 Char1,header2 Char1,header3 Char1,header odd11 Char1,header odd21 Char1,header odd7 Char1"/>
    <w:basedOn w:val="DefaultParagraphFont"/>
    <w:qFormat/>
    <w:rsid w:val="00802583"/>
    <w:rPr>
      <w:rFonts w:ascii="Times New Roman" w:eastAsia="DengXian" w:hAnsi="Times New Roman" w:cs="Times New Roman"/>
      <w:sz w:val="18"/>
      <w:szCs w:val="18"/>
      <w:lang w:val="en-GB"/>
    </w:rPr>
  </w:style>
  <w:style w:type="table" w:customStyle="1" w:styleId="230">
    <w:name w:val="古典型 23"/>
    <w:basedOn w:val="TableNormal"/>
    <w:semiHidden/>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
    <w:name w:val="网格型3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
    <w:link w:val="NormalIndent"/>
    <w:qFormat/>
    <w:locked/>
    <w:rsid w:val="00802583"/>
    <w:rPr>
      <w:rFonts w:eastAsia="MS Mincho"/>
      <w:lang w:val="it-IT"/>
    </w:rPr>
  </w:style>
  <w:style w:type="character" w:customStyle="1" w:styleId="Char3">
    <w:name w:val="参考资料列表 Char"/>
    <w:link w:val="a8"/>
    <w:qFormat/>
    <w:locked/>
    <w:rsid w:val="00802583"/>
    <w:rPr>
      <w:rFonts w:ascii="Calibri" w:eastAsia="SimSun" w:hAnsi="Calibri"/>
      <w:kern w:val="2"/>
      <w:sz w:val="21"/>
    </w:rPr>
  </w:style>
  <w:style w:type="paragraph" w:customStyle="1" w:styleId="a8">
    <w:name w:val="参考资料列表"/>
    <w:basedOn w:val="List"/>
    <w:link w:val="Char3"/>
    <w:qFormat/>
    <w:rsid w:val="00802583"/>
    <w:pPr>
      <w:widowControl w:val="0"/>
      <w:overflowPunct/>
      <w:autoSpaceDE/>
      <w:autoSpaceDN/>
      <w:adjustRightInd/>
      <w:spacing w:after="0"/>
      <w:ind w:left="680" w:hanging="567"/>
      <w:jc w:val="both"/>
      <w:textAlignment w:val="auto"/>
    </w:pPr>
    <w:rPr>
      <w:rFonts w:ascii="Calibri" w:eastAsia="SimSun" w:hAnsi="Calibri"/>
      <w:kern w:val="2"/>
      <w:sz w:val="21"/>
    </w:rPr>
  </w:style>
  <w:style w:type="paragraph" w:customStyle="1" w:styleId="Revisin">
    <w:name w:val="Revisión"/>
    <w:uiPriority w:val="99"/>
    <w:semiHidden/>
    <w:qFormat/>
    <w:rsid w:val="00802583"/>
    <w:pPr>
      <w:spacing w:before="180" w:after="180"/>
      <w:ind w:left="1134" w:hanging="1134"/>
      <w:jc w:val="both"/>
    </w:pPr>
    <w:rPr>
      <w:lang w:eastAsia="en-US"/>
    </w:rPr>
  </w:style>
  <w:style w:type="paragraph" w:customStyle="1" w:styleId="a9">
    <w:name w:val="文稿标题"/>
    <w:basedOn w:val="Normal"/>
    <w:uiPriority w:val="99"/>
    <w:qFormat/>
    <w:rsid w:val="00802583"/>
    <w:pPr>
      <w:widowControl w:val="0"/>
      <w:spacing w:after="0"/>
      <w:ind w:left="1979" w:hanging="1979"/>
      <w:jc w:val="both"/>
    </w:pPr>
    <w:rPr>
      <w:rFonts w:ascii="Calibri" w:hAnsi="Calibri" w:cs="SimSun"/>
      <w:b/>
      <w:kern w:val="2"/>
      <w:sz w:val="24"/>
      <w:lang w:val="en-US" w:eastAsia="zh-CN"/>
    </w:rPr>
  </w:style>
  <w:style w:type="paragraph" w:customStyle="1" w:styleId="aa">
    <w:name w:val="标题线"/>
    <w:basedOn w:val="Normal"/>
    <w:uiPriority w:val="99"/>
    <w:qFormat/>
    <w:rsid w:val="00802583"/>
    <w:pPr>
      <w:widowControl w:val="0"/>
      <w:pBdr>
        <w:bottom w:val="single" w:sz="12" w:space="1" w:color="auto"/>
      </w:pBdr>
      <w:spacing w:after="0"/>
      <w:jc w:val="both"/>
    </w:pPr>
    <w:rPr>
      <w:rFonts w:ascii="Arial" w:hAnsi="Arial" w:cs="SimSun"/>
      <w:kern w:val="2"/>
      <w:sz w:val="21"/>
      <w:lang w:val="en-US" w:eastAsia="zh-CN"/>
    </w:rPr>
  </w:style>
  <w:style w:type="character" w:customStyle="1" w:styleId="Doc-text2Char">
    <w:name w:val="Doc-text2 Char"/>
    <w:link w:val="Doc-text2"/>
    <w:qFormat/>
    <w:locked/>
    <w:rsid w:val="00802583"/>
    <w:rPr>
      <w:rFonts w:ascii="Arial" w:eastAsia="MS Mincho" w:hAnsi="Arial"/>
      <w:kern w:val="2"/>
      <w:szCs w:val="24"/>
    </w:rPr>
  </w:style>
  <w:style w:type="paragraph" w:customStyle="1" w:styleId="Doc-text2">
    <w:name w:val="Doc-text2"/>
    <w:basedOn w:val="Normal"/>
    <w:link w:val="Doc-text2Char"/>
    <w:qFormat/>
    <w:rsid w:val="00802583"/>
    <w:pPr>
      <w:widowControl w:val="0"/>
      <w:tabs>
        <w:tab w:val="left" w:pos="1622"/>
      </w:tabs>
      <w:spacing w:after="0"/>
      <w:ind w:left="1622" w:hanging="363"/>
    </w:pPr>
    <w:rPr>
      <w:rFonts w:ascii="Arial" w:eastAsia="MS Mincho" w:hAnsi="Arial"/>
      <w:kern w:val="2"/>
      <w:szCs w:val="24"/>
      <w:lang w:eastAsia="en-GB"/>
    </w:rPr>
  </w:style>
  <w:style w:type="character" w:customStyle="1" w:styleId="Doc-titleJKChar">
    <w:name w:val="Doc-title_JK Char"/>
    <w:link w:val="Doc-titleJK"/>
    <w:qFormat/>
    <w:locked/>
    <w:rsid w:val="00802583"/>
    <w:rPr>
      <w:rFonts w:ascii="Calibri" w:eastAsia="MS Mincho" w:hAnsi="Calibri"/>
      <w:color w:val="0000FF"/>
      <w:kern w:val="2"/>
      <w:szCs w:val="24"/>
    </w:rPr>
  </w:style>
  <w:style w:type="paragraph" w:customStyle="1" w:styleId="Doc-titleJK">
    <w:name w:val="Doc-title_JK"/>
    <w:basedOn w:val="Normal"/>
    <w:next w:val="Doc-text2JK"/>
    <w:link w:val="Doc-titleJKChar"/>
    <w:qFormat/>
    <w:rsid w:val="00802583"/>
    <w:pPr>
      <w:widowControl w:val="0"/>
      <w:spacing w:after="0"/>
      <w:ind w:left="1260" w:hanging="1260"/>
    </w:pPr>
    <w:rPr>
      <w:rFonts w:ascii="Calibri" w:eastAsia="MS Mincho" w:hAnsi="Calibri"/>
      <w:color w:val="0000FF"/>
      <w:kern w:val="2"/>
      <w:szCs w:val="24"/>
      <w:lang w:eastAsia="en-GB"/>
    </w:rPr>
  </w:style>
  <w:style w:type="paragraph" w:customStyle="1" w:styleId="Doc-text2JK">
    <w:name w:val="Doc-text2_JK"/>
    <w:basedOn w:val="Normal"/>
    <w:link w:val="Doc-text2JKChar"/>
    <w:uiPriority w:val="99"/>
    <w:qFormat/>
    <w:rsid w:val="00802583"/>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uiPriority w:val="99"/>
    <w:qFormat/>
    <w:locked/>
    <w:rsid w:val="00802583"/>
    <w:rPr>
      <w:rFonts w:ascii="Calibri" w:eastAsia="MS Mincho" w:hAnsi="Calibri"/>
      <w:kern w:val="2"/>
      <w:szCs w:val="24"/>
      <w:lang w:val="en-US"/>
    </w:rPr>
  </w:style>
  <w:style w:type="paragraph" w:customStyle="1" w:styleId="1">
    <w:name w:val="样式 标题 1 + 小三"/>
    <w:basedOn w:val="Heading1"/>
    <w:uiPriority w:val="99"/>
    <w:qFormat/>
    <w:rsid w:val="00802583"/>
    <w:pPr>
      <w:numPr>
        <w:numId w:val="17"/>
      </w:numPr>
      <w:pBdr>
        <w:top w:val="none" w:sz="0" w:space="0" w:color="auto"/>
      </w:pBdr>
      <w:tabs>
        <w:tab w:val="clear" w:pos="720"/>
        <w:tab w:val="left" w:pos="600"/>
        <w:tab w:val="num" w:pos="2160"/>
      </w:tabs>
      <w:overflowPunct w:val="0"/>
      <w:autoSpaceDE w:val="0"/>
      <w:autoSpaceDN w:val="0"/>
      <w:adjustRightInd w:val="0"/>
      <w:spacing w:before="120" w:after="120"/>
      <w:ind w:left="2160" w:hanging="720"/>
      <w:jc w:val="both"/>
    </w:pPr>
    <w:rPr>
      <w:sz w:val="30"/>
      <w:szCs w:val="30"/>
    </w:rPr>
  </w:style>
  <w:style w:type="paragraph" w:customStyle="1" w:styleId="Normal0">
    <w:name w:val="Normal0"/>
    <w:uiPriority w:val="99"/>
    <w:qFormat/>
    <w:rsid w:val="00802583"/>
    <w:pPr>
      <w:jc w:val="center"/>
    </w:pPr>
    <w:rPr>
      <w:lang w:val="en-US" w:eastAsia="en-US"/>
    </w:rPr>
  </w:style>
  <w:style w:type="paragraph" w:customStyle="1" w:styleId="Title2">
    <w:name w:val="Title 2"/>
    <w:basedOn w:val="Normal0"/>
    <w:next w:val="Title"/>
    <w:uiPriority w:val="99"/>
    <w:qFormat/>
    <w:rsid w:val="00802583"/>
    <w:pPr>
      <w:spacing w:before="120" w:after="120"/>
    </w:pPr>
    <w:rPr>
      <w:rFonts w:ascii="Book Antiqua" w:hAnsi="Book Antiqua"/>
      <w:b/>
    </w:rPr>
  </w:style>
  <w:style w:type="paragraph" w:customStyle="1" w:styleId="abstract">
    <w:name w:val="abstract"/>
    <w:basedOn w:val="Normal"/>
    <w:next w:val="Normal"/>
    <w:uiPriority w:val="99"/>
    <w:qFormat/>
    <w:rsid w:val="00802583"/>
    <w:pPr>
      <w:widowControl w:val="0"/>
      <w:spacing w:before="120" w:after="120"/>
      <w:ind w:left="1440" w:right="1440"/>
      <w:jc w:val="both"/>
    </w:pPr>
    <w:rPr>
      <w:rFonts w:ascii="Book Antiqua" w:hAnsi="Book Antiqua"/>
      <w:i/>
      <w:kern w:val="2"/>
      <w:lang w:val="en-US"/>
    </w:rPr>
  </w:style>
  <w:style w:type="paragraph" w:customStyle="1" w:styleId="OutBox1">
    <w:name w:val="Out Box 1"/>
    <w:basedOn w:val="Normal"/>
    <w:uiPriority w:val="99"/>
    <w:qFormat/>
    <w:rsid w:val="00802583"/>
    <w:pPr>
      <w:widowControl w:val="0"/>
      <w:spacing w:before="120" w:after="0"/>
      <w:ind w:left="1170" w:right="86" w:hanging="450"/>
    </w:pPr>
    <w:rPr>
      <w:rFonts w:ascii="Times" w:hAnsi="Times"/>
      <w:color w:val="000000"/>
      <w:kern w:val="2"/>
      <w:lang w:val="en-US" w:eastAsia="zh-CN"/>
    </w:rPr>
  </w:style>
  <w:style w:type="paragraph" w:customStyle="1" w:styleId="TableText2">
    <w:name w:val="Table Text"/>
    <w:basedOn w:val="Normal"/>
    <w:uiPriority w:val="99"/>
    <w:qFormat/>
    <w:rsid w:val="00802583"/>
    <w:pPr>
      <w:keepLines/>
      <w:widowControl w:val="0"/>
      <w:spacing w:after="0"/>
    </w:pPr>
    <w:rPr>
      <w:rFonts w:ascii="Book Antiqua" w:hAnsi="Book Antiqua"/>
      <w:kern w:val="2"/>
      <w:sz w:val="16"/>
      <w:lang w:val="en-US" w:eastAsia="zh-CN"/>
    </w:rPr>
  </w:style>
  <w:style w:type="paragraph" w:customStyle="1" w:styleId="CharChar1Char">
    <w:name w:val="Char Char1 Char"/>
    <w:basedOn w:val="Heading4"/>
    <w:next w:val="Normal"/>
    <w:uiPriority w:val="99"/>
    <w:qFormat/>
    <w:rsid w:val="00802583"/>
    <w:pPr>
      <w:widowControl w:val="0"/>
      <w:tabs>
        <w:tab w:val="left" w:pos="864"/>
      </w:tabs>
      <w:adjustRightInd w:val="0"/>
      <w:spacing w:beforeLines="25" w:before="0" w:afterLines="25" w:after="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802583"/>
    <w:pPr>
      <w:pageBreakBefore/>
      <w:widowControl w:val="0"/>
      <w:pBdr>
        <w:top w:val="none" w:sz="0" w:space="0" w:color="auto"/>
      </w:pBdr>
      <w:tabs>
        <w:tab w:val="left" w:pos="432"/>
      </w:tabs>
      <w:snapToGrid w:val="0"/>
      <w:spacing w:before="120" w:after="120"/>
      <w:ind w:left="432" w:hanging="432"/>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802583"/>
  </w:style>
  <w:style w:type="paragraph" w:customStyle="1" w:styleId="2ChapterXXStatementh22Header2l2Level2Headhea">
    <w:name w:val="样式 标题 2Chapter X.X. Statementh22Header 2l2Level 2 Headhea..."/>
    <w:basedOn w:val="Heading2"/>
    <w:uiPriority w:val="99"/>
    <w:qFormat/>
    <w:rsid w:val="00802583"/>
    <w:pPr>
      <w:keepLines w:val="0"/>
      <w:widowControl w:val="0"/>
      <w:tabs>
        <w:tab w:val="left" w:pos="576"/>
      </w:tabs>
      <w:spacing w:before="120" w:after="120" w:line="240" w:lineRule="atLeast"/>
      <w:ind w:left="576" w:hanging="576"/>
    </w:pPr>
    <w:rPr>
      <w:rFonts w:cs="SimSun"/>
      <w:b/>
      <w:bCs/>
      <w:sz w:val="21"/>
      <w:lang w:val="en-US" w:eastAsia="zh-CN"/>
    </w:rPr>
  </w:style>
  <w:style w:type="paragraph" w:customStyle="1" w:styleId="4025025">
    <w:name w:val="样式 标题 4 + 段前: 0.25 行 段后: 0.25 行"/>
    <w:basedOn w:val="Heading4"/>
    <w:uiPriority w:val="99"/>
    <w:qFormat/>
    <w:rsid w:val="00802583"/>
    <w:pPr>
      <w:keepLines w:val="0"/>
      <w:widowControl w:val="0"/>
      <w:tabs>
        <w:tab w:val="left" w:pos="864"/>
      </w:tabs>
      <w:spacing w:beforeLines="25" w:before="0" w:afterLines="25" w:after="0"/>
      <w:ind w:left="864" w:hanging="864"/>
    </w:pPr>
    <w:rPr>
      <w:rFonts w:eastAsia="SimHei" w:cs="SimSun"/>
      <w:kern w:val="2"/>
      <w:sz w:val="21"/>
      <w:lang w:eastAsia="zh-CN"/>
    </w:rPr>
  </w:style>
  <w:style w:type="paragraph" w:customStyle="1" w:styleId="ab">
    <w:name w:val="图片说明"/>
    <w:basedOn w:val="Normal"/>
    <w:next w:val="Normal"/>
    <w:uiPriority w:val="99"/>
    <w:qFormat/>
    <w:rsid w:val="00802583"/>
    <w:pPr>
      <w:keepLines/>
      <w:widowControl w:val="0"/>
      <w:tabs>
        <w:tab w:val="left" w:pos="1575"/>
      </w:tabs>
      <w:spacing w:beforeLines="10" w:after="0"/>
      <w:ind w:left="578" w:hanging="578"/>
      <w:jc w:val="center"/>
      <w:outlineLvl w:val="0"/>
    </w:pPr>
    <w:rPr>
      <w:rFonts w:ascii="Calibri" w:hAnsi="Calibri"/>
      <w:kern w:val="2"/>
      <w:sz w:val="21"/>
      <w:szCs w:val="24"/>
      <w:lang w:val="en-US" w:eastAsia="zh-CN"/>
    </w:rPr>
  </w:style>
  <w:style w:type="character" w:customStyle="1" w:styleId="TJChar">
    <w:name w:val="TJ Char"/>
    <w:link w:val="TJ"/>
    <w:qFormat/>
    <w:locked/>
    <w:rsid w:val="00802583"/>
    <w:rPr>
      <w:rFonts w:ascii="Calibri" w:eastAsia="SimSun" w:hAnsi="Calibri"/>
      <w:b/>
      <w:kern w:val="2"/>
      <w:sz w:val="24"/>
      <w:u w:val="single"/>
      <w:lang w:eastAsia="ko-KR"/>
    </w:rPr>
  </w:style>
  <w:style w:type="paragraph" w:customStyle="1" w:styleId="TJ">
    <w:name w:val="TJ"/>
    <w:basedOn w:val="Normal"/>
    <w:link w:val="TJChar"/>
    <w:qFormat/>
    <w:rsid w:val="00802583"/>
    <w:pPr>
      <w:widowControl w:val="0"/>
    </w:pPr>
    <w:rPr>
      <w:rFonts w:ascii="Calibri" w:hAnsi="Calibri"/>
      <w:b/>
      <w:kern w:val="2"/>
      <w:sz w:val="24"/>
      <w:u w:val="single"/>
      <w:lang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802583"/>
    <w:pPr>
      <w:widowControl w:val="0"/>
      <w:overflowPunct/>
      <w:autoSpaceDE/>
      <w:autoSpaceDN/>
      <w:adjustRightInd/>
      <w:spacing w:after="0" w:line="436" w:lineRule="exact"/>
      <w:ind w:left="357"/>
      <w:textAlignment w:val="auto"/>
      <w:outlineLvl w:val="3"/>
    </w:pPr>
    <w:rPr>
      <w:rFonts w:eastAsia="SimSun"/>
      <w:b/>
      <w:kern w:val="2"/>
      <w:sz w:val="24"/>
      <w:szCs w:val="24"/>
      <w:lang w:val="en-US" w:eastAsia="zh-CN"/>
    </w:rPr>
  </w:style>
  <w:style w:type="paragraph" w:customStyle="1" w:styleId="CharChar1CharCharCharChar">
    <w:name w:val="Char Char1 Char Char Char Char"/>
    <w:basedOn w:val="Normal"/>
    <w:uiPriority w:val="99"/>
    <w:qFormat/>
    <w:rsid w:val="00802583"/>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Normal"/>
    <w:uiPriority w:val="99"/>
    <w:qFormat/>
    <w:rsid w:val="00802583"/>
    <w:pPr>
      <w:keepNext/>
      <w:widowControl w:val="0"/>
      <w:numPr>
        <w:numId w:val="18"/>
      </w:numPr>
      <w:tabs>
        <w:tab w:val="clear" w:pos="420"/>
        <w:tab w:val="num" w:pos="720"/>
      </w:tabs>
      <w:spacing w:before="240" w:after="0"/>
      <w:ind w:left="720" w:hanging="360"/>
      <w:jc w:val="both"/>
    </w:pPr>
    <w:rPr>
      <w:rFonts w:ascii="Arial" w:hAnsi="Arial"/>
      <w:b/>
      <w:kern w:val="2"/>
      <w:sz w:val="24"/>
      <w:u w:val="single"/>
      <w:lang w:val="en-US" w:eastAsia="zh-CN"/>
    </w:rPr>
  </w:style>
  <w:style w:type="paragraph" w:customStyle="1" w:styleId="no0">
    <w:name w:val="no"/>
    <w:basedOn w:val="Normal"/>
    <w:uiPriority w:val="99"/>
    <w:qFormat/>
    <w:rsid w:val="00802583"/>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802583"/>
    <w:rPr>
      <w:rFonts w:eastAsiaTheme="minorEastAsia"/>
      <w:caps/>
      <w:lang w:eastAsia="en-US"/>
    </w:rPr>
  </w:style>
  <w:style w:type="paragraph" w:customStyle="1" w:styleId="Agreement">
    <w:name w:val="Agreement"/>
    <w:basedOn w:val="Normal"/>
    <w:next w:val="Normal"/>
    <w:uiPriority w:val="99"/>
    <w:qFormat/>
    <w:rsid w:val="00802583"/>
    <w:pPr>
      <w:widowControl w:val="0"/>
      <w:numPr>
        <w:numId w:val="19"/>
      </w:numPr>
      <w:tabs>
        <w:tab w:val="clear" w:pos="1619"/>
        <w:tab w:val="left" w:pos="720"/>
      </w:tabs>
      <w:spacing w:before="60" w:after="0"/>
      <w:ind w:left="720"/>
    </w:pPr>
    <w:rPr>
      <w:rFonts w:ascii="Arial" w:eastAsia="MS Mincho" w:hAnsi="Arial"/>
      <w:b/>
      <w:kern w:val="2"/>
      <w:szCs w:val="24"/>
      <w:lang w:val="en-US" w:eastAsia="en-GB"/>
    </w:rPr>
  </w:style>
  <w:style w:type="character" w:customStyle="1" w:styleId="EmailDiscussionChar">
    <w:name w:val="EmailDiscussion Char"/>
    <w:link w:val="EmailDiscussion"/>
    <w:uiPriority w:val="99"/>
    <w:qFormat/>
    <w:locked/>
    <w:rsid w:val="00802583"/>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802583"/>
    <w:pPr>
      <w:widowControl w:val="0"/>
      <w:numPr>
        <w:numId w:val="20"/>
      </w:numPr>
      <w:tabs>
        <w:tab w:val="clear" w:pos="1619"/>
        <w:tab w:val="left" w:pos="420"/>
      </w:tabs>
      <w:spacing w:before="40" w:after="0"/>
      <w:ind w:left="420" w:hanging="420"/>
    </w:pPr>
    <w:rPr>
      <w:rFonts w:ascii="Arial" w:eastAsia="MS Mincho" w:hAnsi="Arial" w:cs="Arial"/>
      <w:b/>
      <w:szCs w:val="24"/>
      <w:lang w:eastAsia="en-GB"/>
    </w:rPr>
  </w:style>
  <w:style w:type="paragraph" w:customStyle="1" w:styleId="EmailDiscussion2">
    <w:name w:val="EmailDiscussion2"/>
    <w:basedOn w:val="Normal"/>
    <w:uiPriority w:val="99"/>
    <w:qFormat/>
    <w:rsid w:val="00802583"/>
    <w:pPr>
      <w:widowControl w:val="0"/>
      <w:tabs>
        <w:tab w:val="left" w:pos="1622"/>
      </w:tabs>
      <w:spacing w:after="0"/>
      <w:ind w:left="1622" w:hanging="363"/>
    </w:pPr>
    <w:rPr>
      <w:rFonts w:ascii="Arial" w:eastAsia="MS Mincho" w:hAnsi="Arial"/>
      <w:kern w:val="2"/>
      <w:szCs w:val="24"/>
      <w:lang w:val="en-US" w:eastAsia="en-GB"/>
    </w:rPr>
  </w:style>
  <w:style w:type="character" w:customStyle="1" w:styleId="ac">
    <w:name w:val="文稿抬头"/>
    <w:qFormat/>
    <w:rsid w:val="00802583"/>
    <w:rPr>
      <w:rFonts w:ascii="MS Mincho" w:eastAsia="MS Mincho" w:hAnsi="MS Mincho" w:hint="eastAsia"/>
      <w:b/>
      <w:bCs/>
      <w:sz w:val="24"/>
    </w:rPr>
  </w:style>
  <w:style w:type="character" w:customStyle="1" w:styleId="BodyTextChar2">
    <w:name w:val="Body Text Char2"/>
    <w:qFormat/>
    <w:locked/>
    <w:rsid w:val="00802583"/>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802583"/>
    <w:rPr>
      <w:rFonts w:ascii="Arial" w:hAnsi="Arial" w:cs="Arial" w:hint="default"/>
      <w:sz w:val="36"/>
      <w:lang w:val="en-GB" w:eastAsia="en-US" w:bidi="ar-SA"/>
    </w:rPr>
  </w:style>
  <w:style w:type="character" w:customStyle="1" w:styleId="font41">
    <w:name w:val="font41"/>
    <w:basedOn w:val="DefaultParagraphFont"/>
    <w:qFormat/>
    <w:rsid w:val="00802583"/>
    <w:rPr>
      <w:rFonts w:ascii="Arial" w:hAnsi="Arial" w:cs="Arial" w:hint="default"/>
      <w:color w:val="000000"/>
      <w:sz w:val="18"/>
      <w:szCs w:val="18"/>
      <w:u w:val="none"/>
    </w:rPr>
  </w:style>
  <w:style w:type="table" w:customStyle="1" w:styleId="26">
    <w:name w:val="古典型 26"/>
    <w:basedOn w:val="TableNormal"/>
    <w:semiHidden/>
    <w:unhideWhenUsed/>
    <w:qFormat/>
    <w:rsid w:val="0080258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80258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80258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802583"/>
    <w:pPr>
      <w:spacing w:after="160" w:line="259" w:lineRule="auto"/>
    </w:pPr>
    <w:rPr>
      <w:lang w:eastAsia="en-US"/>
    </w:rPr>
  </w:style>
  <w:style w:type="character" w:customStyle="1" w:styleId="SubtleReference1">
    <w:name w:val="Subtle Reference1"/>
    <w:uiPriority w:val="31"/>
    <w:qFormat/>
    <w:rsid w:val="00802583"/>
    <w:rPr>
      <w:smallCaps/>
      <w:color w:val="C0504D"/>
      <w:u w:val="single"/>
    </w:rPr>
  </w:style>
  <w:style w:type="table" w:customStyle="1" w:styleId="417">
    <w:name w:val="无格式表格 41"/>
    <w:basedOn w:val="TableNormal"/>
    <w:uiPriority w:val="44"/>
    <w:qFormat/>
    <w:rsid w:val="00802583"/>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25">
    <w:name w:val="修订12"/>
    <w:hidden/>
    <w:semiHidden/>
    <w:qFormat/>
    <w:rsid w:val="00796C91"/>
    <w:rPr>
      <w:rFonts w:eastAsia="Batang"/>
      <w:lang w:eastAsia="en-US"/>
    </w:rPr>
  </w:style>
  <w:style w:type="character" w:customStyle="1" w:styleId="116">
    <w:name w:val="不明显参考11"/>
    <w:uiPriority w:val="31"/>
    <w:qFormat/>
    <w:rsid w:val="00796C91"/>
    <w:rPr>
      <w:smallCaps/>
      <w:color w:val="5A5A5A"/>
    </w:rPr>
  </w:style>
  <w:style w:type="paragraph" w:customStyle="1" w:styleId="TOC11">
    <w:name w:val="TOC 标题11"/>
    <w:basedOn w:val="Heading1"/>
    <w:next w:val="Normal"/>
    <w:uiPriority w:val="39"/>
    <w:unhideWhenUsed/>
    <w:qFormat/>
    <w:rsid w:val="00796C91"/>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27">
    <w:name w:val="无列表2"/>
    <w:next w:val="NoList"/>
    <w:uiPriority w:val="99"/>
    <w:semiHidden/>
    <w:unhideWhenUsed/>
    <w:rsid w:val="00796C91"/>
  </w:style>
  <w:style w:type="numbering" w:customStyle="1" w:styleId="150">
    <w:name w:val="无列表15"/>
    <w:next w:val="NoList"/>
    <w:semiHidden/>
    <w:rsid w:val="00796C91"/>
  </w:style>
  <w:style w:type="numbering" w:customStyle="1" w:styleId="151">
    <w:name w:val="リストなし15"/>
    <w:next w:val="NoList"/>
    <w:uiPriority w:val="99"/>
    <w:semiHidden/>
    <w:unhideWhenUsed/>
    <w:rsid w:val="00796C91"/>
  </w:style>
  <w:style w:type="numbering" w:customStyle="1" w:styleId="NoList18">
    <w:name w:val="No List18"/>
    <w:next w:val="NoList"/>
    <w:uiPriority w:val="99"/>
    <w:semiHidden/>
    <w:unhideWhenUsed/>
    <w:rsid w:val="00796C91"/>
  </w:style>
  <w:style w:type="numbering" w:customStyle="1" w:styleId="1150">
    <w:name w:val="无列表115"/>
    <w:next w:val="NoList"/>
    <w:semiHidden/>
    <w:rsid w:val="00796C91"/>
  </w:style>
  <w:style w:type="numbering" w:customStyle="1" w:styleId="1141">
    <w:name w:val="リストなし114"/>
    <w:next w:val="NoList"/>
    <w:uiPriority w:val="99"/>
    <w:semiHidden/>
    <w:unhideWhenUsed/>
    <w:rsid w:val="00796C91"/>
  </w:style>
  <w:style w:type="numbering" w:customStyle="1" w:styleId="NoList26">
    <w:name w:val="No List26"/>
    <w:next w:val="NoList"/>
    <w:uiPriority w:val="99"/>
    <w:semiHidden/>
    <w:unhideWhenUsed/>
    <w:rsid w:val="00796C91"/>
  </w:style>
  <w:style w:type="numbering" w:customStyle="1" w:styleId="NoList36">
    <w:name w:val="No List36"/>
    <w:next w:val="NoList"/>
    <w:uiPriority w:val="99"/>
    <w:semiHidden/>
    <w:unhideWhenUsed/>
    <w:rsid w:val="00796C91"/>
  </w:style>
  <w:style w:type="numbering" w:customStyle="1" w:styleId="NoList115">
    <w:name w:val="No List115"/>
    <w:next w:val="NoList"/>
    <w:uiPriority w:val="99"/>
    <w:semiHidden/>
    <w:unhideWhenUsed/>
    <w:rsid w:val="00796C91"/>
  </w:style>
  <w:style w:type="numbering" w:customStyle="1" w:styleId="NoList46">
    <w:name w:val="No List46"/>
    <w:next w:val="NoList"/>
    <w:uiPriority w:val="99"/>
    <w:semiHidden/>
    <w:unhideWhenUsed/>
    <w:rsid w:val="00796C91"/>
  </w:style>
  <w:style w:type="numbering" w:customStyle="1" w:styleId="NoList55">
    <w:name w:val="No List55"/>
    <w:next w:val="NoList"/>
    <w:uiPriority w:val="99"/>
    <w:semiHidden/>
    <w:unhideWhenUsed/>
    <w:rsid w:val="00796C91"/>
  </w:style>
  <w:style w:type="numbering" w:customStyle="1" w:styleId="NoList1115">
    <w:name w:val="No List1115"/>
    <w:next w:val="NoList"/>
    <w:uiPriority w:val="99"/>
    <w:semiHidden/>
    <w:unhideWhenUsed/>
    <w:rsid w:val="00796C91"/>
  </w:style>
  <w:style w:type="numbering" w:customStyle="1" w:styleId="NoList215">
    <w:name w:val="No List215"/>
    <w:next w:val="NoList"/>
    <w:uiPriority w:val="99"/>
    <w:semiHidden/>
    <w:unhideWhenUsed/>
    <w:rsid w:val="00796C91"/>
  </w:style>
  <w:style w:type="numbering" w:customStyle="1" w:styleId="NoList315">
    <w:name w:val="No List315"/>
    <w:next w:val="NoList"/>
    <w:uiPriority w:val="99"/>
    <w:semiHidden/>
    <w:unhideWhenUsed/>
    <w:rsid w:val="00796C91"/>
  </w:style>
  <w:style w:type="numbering" w:customStyle="1" w:styleId="NoList415">
    <w:name w:val="No List415"/>
    <w:next w:val="NoList"/>
    <w:uiPriority w:val="99"/>
    <w:semiHidden/>
    <w:unhideWhenUsed/>
    <w:rsid w:val="00796C91"/>
  </w:style>
  <w:style w:type="numbering" w:customStyle="1" w:styleId="NoList65">
    <w:name w:val="No List65"/>
    <w:next w:val="NoList"/>
    <w:uiPriority w:val="99"/>
    <w:semiHidden/>
    <w:unhideWhenUsed/>
    <w:rsid w:val="00796C91"/>
  </w:style>
  <w:style w:type="numbering" w:customStyle="1" w:styleId="NoList75">
    <w:name w:val="No List75"/>
    <w:next w:val="NoList"/>
    <w:uiPriority w:val="99"/>
    <w:semiHidden/>
    <w:unhideWhenUsed/>
    <w:rsid w:val="00796C91"/>
  </w:style>
  <w:style w:type="numbering" w:customStyle="1" w:styleId="NoList125">
    <w:name w:val="No List125"/>
    <w:next w:val="NoList"/>
    <w:uiPriority w:val="99"/>
    <w:semiHidden/>
    <w:unhideWhenUsed/>
    <w:rsid w:val="00796C91"/>
  </w:style>
  <w:style w:type="numbering" w:customStyle="1" w:styleId="NoList225">
    <w:name w:val="No List225"/>
    <w:next w:val="NoList"/>
    <w:uiPriority w:val="99"/>
    <w:semiHidden/>
    <w:unhideWhenUsed/>
    <w:rsid w:val="00796C91"/>
  </w:style>
  <w:style w:type="numbering" w:customStyle="1" w:styleId="NoList325">
    <w:name w:val="No List325"/>
    <w:next w:val="NoList"/>
    <w:uiPriority w:val="99"/>
    <w:semiHidden/>
    <w:unhideWhenUsed/>
    <w:rsid w:val="00796C91"/>
  </w:style>
  <w:style w:type="numbering" w:customStyle="1" w:styleId="NoList424">
    <w:name w:val="No List424"/>
    <w:next w:val="NoList"/>
    <w:uiPriority w:val="99"/>
    <w:semiHidden/>
    <w:unhideWhenUsed/>
    <w:rsid w:val="00796C91"/>
  </w:style>
  <w:style w:type="numbering" w:customStyle="1" w:styleId="NoList514">
    <w:name w:val="No List514"/>
    <w:next w:val="NoList"/>
    <w:uiPriority w:val="99"/>
    <w:semiHidden/>
    <w:unhideWhenUsed/>
    <w:rsid w:val="00796C91"/>
  </w:style>
  <w:style w:type="numbering" w:customStyle="1" w:styleId="NoList2114">
    <w:name w:val="No List2114"/>
    <w:next w:val="NoList"/>
    <w:uiPriority w:val="99"/>
    <w:semiHidden/>
    <w:unhideWhenUsed/>
    <w:rsid w:val="00796C91"/>
  </w:style>
  <w:style w:type="numbering" w:customStyle="1" w:styleId="NoList3114">
    <w:name w:val="No List3114"/>
    <w:next w:val="NoList"/>
    <w:uiPriority w:val="99"/>
    <w:semiHidden/>
    <w:unhideWhenUsed/>
    <w:rsid w:val="00796C91"/>
  </w:style>
  <w:style w:type="numbering" w:customStyle="1" w:styleId="NoList4114">
    <w:name w:val="No List4114"/>
    <w:next w:val="NoList"/>
    <w:uiPriority w:val="99"/>
    <w:semiHidden/>
    <w:unhideWhenUsed/>
    <w:rsid w:val="00796C91"/>
  </w:style>
  <w:style w:type="numbering" w:customStyle="1" w:styleId="NoList614">
    <w:name w:val="No List614"/>
    <w:next w:val="NoList"/>
    <w:uiPriority w:val="99"/>
    <w:semiHidden/>
    <w:unhideWhenUsed/>
    <w:rsid w:val="00796C91"/>
  </w:style>
  <w:style w:type="numbering" w:customStyle="1" w:styleId="11140">
    <w:name w:val="无列表1114"/>
    <w:next w:val="NoList"/>
    <w:semiHidden/>
    <w:rsid w:val="00796C91"/>
  </w:style>
  <w:style w:type="numbering" w:customStyle="1" w:styleId="NoList11114">
    <w:name w:val="No List11114"/>
    <w:next w:val="NoList"/>
    <w:uiPriority w:val="99"/>
    <w:semiHidden/>
    <w:unhideWhenUsed/>
    <w:rsid w:val="00796C91"/>
  </w:style>
  <w:style w:type="numbering" w:customStyle="1" w:styleId="NoList714">
    <w:name w:val="No List714"/>
    <w:next w:val="NoList"/>
    <w:uiPriority w:val="99"/>
    <w:semiHidden/>
    <w:unhideWhenUsed/>
    <w:rsid w:val="00796C91"/>
  </w:style>
  <w:style w:type="numbering" w:customStyle="1" w:styleId="NoList1214">
    <w:name w:val="No List1214"/>
    <w:next w:val="NoList"/>
    <w:uiPriority w:val="99"/>
    <w:semiHidden/>
    <w:unhideWhenUsed/>
    <w:rsid w:val="00796C91"/>
  </w:style>
  <w:style w:type="numbering" w:customStyle="1" w:styleId="NoList2214">
    <w:name w:val="No List2214"/>
    <w:next w:val="NoList"/>
    <w:uiPriority w:val="99"/>
    <w:semiHidden/>
    <w:unhideWhenUsed/>
    <w:rsid w:val="00796C91"/>
  </w:style>
  <w:style w:type="numbering" w:customStyle="1" w:styleId="NoList3214">
    <w:name w:val="No List3214"/>
    <w:next w:val="NoList"/>
    <w:uiPriority w:val="99"/>
    <w:semiHidden/>
    <w:unhideWhenUsed/>
    <w:rsid w:val="00796C91"/>
  </w:style>
  <w:style w:type="numbering" w:customStyle="1" w:styleId="NoList84">
    <w:name w:val="No List84"/>
    <w:next w:val="NoList"/>
    <w:uiPriority w:val="99"/>
    <w:semiHidden/>
    <w:unhideWhenUsed/>
    <w:rsid w:val="00796C91"/>
  </w:style>
  <w:style w:type="numbering" w:customStyle="1" w:styleId="NoList94">
    <w:name w:val="No List94"/>
    <w:next w:val="NoList"/>
    <w:uiPriority w:val="99"/>
    <w:semiHidden/>
    <w:unhideWhenUsed/>
    <w:rsid w:val="00796C91"/>
  </w:style>
  <w:style w:type="numbering" w:customStyle="1" w:styleId="NoList814">
    <w:name w:val="No List814"/>
    <w:next w:val="NoList"/>
    <w:uiPriority w:val="99"/>
    <w:semiHidden/>
    <w:unhideWhenUsed/>
    <w:rsid w:val="00796C91"/>
  </w:style>
  <w:style w:type="numbering" w:customStyle="1" w:styleId="NoList913">
    <w:name w:val="No List913"/>
    <w:next w:val="NoList"/>
    <w:uiPriority w:val="99"/>
    <w:semiHidden/>
    <w:unhideWhenUsed/>
    <w:rsid w:val="00796C91"/>
  </w:style>
  <w:style w:type="numbering" w:customStyle="1" w:styleId="LFO194">
    <w:name w:val="LFO194"/>
    <w:basedOn w:val="NoList"/>
    <w:rsid w:val="00796C91"/>
  </w:style>
  <w:style w:type="numbering" w:customStyle="1" w:styleId="NoList103">
    <w:name w:val="No List103"/>
    <w:next w:val="NoList"/>
    <w:uiPriority w:val="99"/>
    <w:semiHidden/>
    <w:unhideWhenUsed/>
    <w:rsid w:val="00796C91"/>
  </w:style>
  <w:style w:type="numbering" w:customStyle="1" w:styleId="LFO1913">
    <w:name w:val="LFO1913"/>
    <w:basedOn w:val="NoList"/>
    <w:rsid w:val="00796C91"/>
  </w:style>
  <w:style w:type="numbering" w:customStyle="1" w:styleId="1210">
    <w:name w:val="无列表121"/>
    <w:next w:val="NoList"/>
    <w:semiHidden/>
    <w:rsid w:val="00796C91"/>
  </w:style>
  <w:style w:type="numbering" w:customStyle="1" w:styleId="1211">
    <w:name w:val="リストなし121"/>
    <w:next w:val="NoList"/>
    <w:uiPriority w:val="99"/>
    <w:semiHidden/>
    <w:unhideWhenUsed/>
    <w:rsid w:val="00796C91"/>
  </w:style>
  <w:style w:type="numbering" w:customStyle="1" w:styleId="11111">
    <w:name w:val="リストなし1111"/>
    <w:next w:val="NoList"/>
    <w:uiPriority w:val="99"/>
    <w:semiHidden/>
    <w:unhideWhenUsed/>
    <w:rsid w:val="00796C91"/>
  </w:style>
  <w:style w:type="numbering" w:customStyle="1" w:styleId="NoList131">
    <w:name w:val="No List131"/>
    <w:next w:val="NoList"/>
    <w:uiPriority w:val="99"/>
    <w:semiHidden/>
    <w:unhideWhenUsed/>
    <w:rsid w:val="00796C91"/>
  </w:style>
  <w:style w:type="numbering" w:customStyle="1" w:styleId="NoList231">
    <w:name w:val="No List231"/>
    <w:next w:val="NoList"/>
    <w:uiPriority w:val="99"/>
    <w:semiHidden/>
    <w:unhideWhenUsed/>
    <w:rsid w:val="00796C91"/>
  </w:style>
  <w:style w:type="numbering" w:customStyle="1" w:styleId="NoList331">
    <w:name w:val="No List331"/>
    <w:next w:val="NoList"/>
    <w:uiPriority w:val="99"/>
    <w:semiHidden/>
    <w:unhideWhenUsed/>
    <w:rsid w:val="00796C91"/>
  </w:style>
  <w:style w:type="numbering" w:customStyle="1" w:styleId="NoList431">
    <w:name w:val="No List431"/>
    <w:next w:val="NoList"/>
    <w:uiPriority w:val="99"/>
    <w:semiHidden/>
    <w:unhideWhenUsed/>
    <w:rsid w:val="00796C91"/>
  </w:style>
  <w:style w:type="numbering" w:customStyle="1" w:styleId="NoList521">
    <w:name w:val="No List521"/>
    <w:next w:val="NoList"/>
    <w:uiPriority w:val="99"/>
    <w:semiHidden/>
    <w:unhideWhenUsed/>
    <w:rsid w:val="00796C91"/>
  </w:style>
  <w:style w:type="numbering" w:customStyle="1" w:styleId="NoList621">
    <w:name w:val="No List621"/>
    <w:next w:val="NoList"/>
    <w:uiPriority w:val="99"/>
    <w:semiHidden/>
    <w:unhideWhenUsed/>
    <w:rsid w:val="00796C91"/>
  </w:style>
  <w:style w:type="numbering" w:customStyle="1" w:styleId="NoList721">
    <w:name w:val="No List721"/>
    <w:next w:val="NoList"/>
    <w:uiPriority w:val="99"/>
    <w:semiHidden/>
    <w:unhideWhenUsed/>
    <w:rsid w:val="00796C91"/>
  </w:style>
  <w:style w:type="numbering" w:customStyle="1" w:styleId="NoList1121">
    <w:name w:val="No List1121"/>
    <w:next w:val="NoList"/>
    <w:uiPriority w:val="99"/>
    <w:semiHidden/>
    <w:unhideWhenUsed/>
    <w:rsid w:val="00796C91"/>
  </w:style>
  <w:style w:type="numbering" w:customStyle="1" w:styleId="NoList2121">
    <w:name w:val="No List2121"/>
    <w:next w:val="NoList"/>
    <w:uiPriority w:val="99"/>
    <w:semiHidden/>
    <w:unhideWhenUsed/>
    <w:rsid w:val="00796C91"/>
  </w:style>
  <w:style w:type="numbering" w:customStyle="1" w:styleId="NoList3121">
    <w:name w:val="No List3121"/>
    <w:next w:val="NoList"/>
    <w:uiPriority w:val="99"/>
    <w:semiHidden/>
    <w:unhideWhenUsed/>
    <w:rsid w:val="00796C91"/>
  </w:style>
  <w:style w:type="numbering" w:customStyle="1" w:styleId="NoList4121">
    <w:name w:val="No List4121"/>
    <w:next w:val="NoList"/>
    <w:uiPriority w:val="99"/>
    <w:semiHidden/>
    <w:unhideWhenUsed/>
    <w:rsid w:val="00796C91"/>
  </w:style>
  <w:style w:type="numbering" w:customStyle="1" w:styleId="NoList5111">
    <w:name w:val="No List5111"/>
    <w:next w:val="NoList"/>
    <w:uiPriority w:val="99"/>
    <w:semiHidden/>
    <w:unhideWhenUsed/>
    <w:rsid w:val="00796C91"/>
  </w:style>
  <w:style w:type="numbering" w:customStyle="1" w:styleId="NoList6111">
    <w:name w:val="No List6111"/>
    <w:next w:val="NoList"/>
    <w:uiPriority w:val="99"/>
    <w:semiHidden/>
    <w:unhideWhenUsed/>
    <w:rsid w:val="00796C91"/>
  </w:style>
  <w:style w:type="numbering" w:customStyle="1" w:styleId="NoList7111">
    <w:name w:val="No List7111"/>
    <w:next w:val="NoList"/>
    <w:uiPriority w:val="99"/>
    <w:semiHidden/>
    <w:unhideWhenUsed/>
    <w:rsid w:val="00796C91"/>
  </w:style>
  <w:style w:type="numbering" w:customStyle="1" w:styleId="NoList8111">
    <w:name w:val="No List8111"/>
    <w:next w:val="NoList"/>
    <w:uiPriority w:val="99"/>
    <w:semiHidden/>
    <w:unhideWhenUsed/>
    <w:rsid w:val="00796C91"/>
  </w:style>
  <w:style w:type="numbering" w:customStyle="1" w:styleId="NoList1221">
    <w:name w:val="No List1221"/>
    <w:next w:val="NoList"/>
    <w:uiPriority w:val="99"/>
    <w:semiHidden/>
    <w:rsid w:val="00796C91"/>
  </w:style>
  <w:style w:type="numbering" w:customStyle="1" w:styleId="NoList11121">
    <w:name w:val="No List11121"/>
    <w:next w:val="NoList"/>
    <w:uiPriority w:val="99"/>
    <w:semiHidden/>
    <w:unhideWhenUsed/>
    <w:rsid w:val="00796C91"/>
  </w:style>
  <w:style w:type="numbering" w:customStyle="1" w:styleId="11210">
    <w:name w:val="无列表1121"/>
    <w:next w:val="NoList"/>
    <w:semiHidden/>
    <w:rsid w:val="00796C91"/>
  </w:style>
  <w:style w:type="numbering" w:customStyle="1" w:styleId="NoList2221">
    <w:name w:val="No List2221"/>
    <w:next w:val="NoList"/>
    <w:uiPriority w:val="99"/>
    <w:semiHidden/>
    <w:unhideWhenUsed/>
    <w:rsid w:val="00796C91"/>
  </w:style>
  <w:style w:type="numbering" w:customStyle="1" w:styleId="NoList3221">
    <w:name w:val="No List3221"/>
    <w:next w:val="NoList"/>
    <w:uiPriority w:val="99"/>
    <w:semiHidden/>
    <w:unhideWhenUsed/>
    <w:rsid w:val="00796C91"/>
  </w:style>
  <w:style w:type="numbering" w:customStyle="1" w:styleId="NoList4211">
    <w:name w:val="No List4211"/>
    <w:next w:val="NoList"/>
    <w:uiPriority w:val="99"/>
    <w:semiHidden/>
    <w:unhideWhenUsed/>
    <w:rsid w:val="00796C91"/>
  </w:style>
  <w:style w:type="numbering" w:customStyle="1" w:styleId="NoList21111">
    <w:name w:val="No List21111"/>
    <w:next w:val="NoList"/>
    <w:uiPriority w:val="99"/>
    <w:semiHidden/>
    <w:unhideWhenUsed/>
    <w:rsid w:val="00796C91"/>
  </w:style>
  <w:style w:type="numbering" w:customStyle="1" w:styleId="NoList31111">
    <w:name w:val="No List31111"/>
    <w:next w:val="NoList"/>
    <w:uiPriority w:val="99"/>
    <w:semiHidden/>
    <w:unhideWhenUsed/>
    <w:rsid w:val="00796C91"/>
  </w:style>
  <w:style w:type="numbering" w:customStyle="1" w:styleId="NoList41111">
    <w:name w:val="No List41111"/>
    <w:next w:val="NoList"/>
    <w:uiPriority w:val="99"/>
    <w:semiHidden/>
    <w:unhideWhenUsed/>
    <w:rsid w:val="00796C91"/>
  </w:style>
  <w:style w:type="numbering" w:customStyle="1" w:styleId="111110">
    <w:name w:val="无列表11111"/>
    <w:next w:val="NoList"/>
    <w:semiHidden/>
    <w:rsid w:val="00796C91"/>
  </w:style>
  <w:style w:type="numbering" w:customStyle="1" w:styleId="NoList111111">
    <w:name w:val="No List111111"/>
    <w:next w:val="NoList"/>
    <w:uiPriority w:val="99"/>
    <w:semiHidden/>
    <w:unhideWhenUsed/>
    <w:rsid w:val="00796C91"/>
  </w:style>
  <w:style w:type="numbering" w:customStyle="1" w:styleId="NoList12111">
    <w:name w:val="No List12111"/>
    <w:next w:val="NoList"/>
    <w:uiPriority w:val="99"/>
    <w:semiHidden/>
    <w:unhideWhenUsed/>
    <w:rsid w:val="00796C91"/>
  </w:style>
  <w:style w:type="numbering" w:customStyle="1" w:styleId="NoList22111">
    <w:name w:val="No List22111"/>
    <w:next w:val="NoList"/>
    <w:uiPriority w:val="99"/>
    <w:semiHidden/>
    <w:unhideWhenUsed/>
    <w:rsid w:val="00796C91"/>
  </w:style>
  <w:style w:type="numbering" w:customStyle="1" w:styleId="NoList32111">
    <w:name w:val="No List32111"/>
    <w:next w:val="NoList"/>
    <w:uiPriority w:val="99"/>
    <w:semiHidden/>
    <w:unhideWhenUsed/>
    <w:rsid w:val="00796C91"/>
  </w:style>
  <w:style w:type="numbering" w:customStyle="1" w:styleId="NoList141">
    <w:name w:val="No List141"/>
    <w:next w:val="NoList"/>
    <w:uiPriority w:val="99"/>
    <w:semiHidden/>
    <w:unhideWhenUsed/>
    <w:rsid w:val="00796C91"/>
  </w:style>
  <w:style w:type="numbering" w:customStyle="1" w:styleId="NoList151">
    <w:name w:val="No List151"/>
    <w:next w:val="NoList"/>
    <w:uiPriority w:val="99"/>
    <w:semiHidden/>
    <w:unhideWhenUsed/>
    <w:rsid w:val="00796C91"/>
  </w:style>
  <w:style w:type="numbering" w:customStyle="1" w:styleId="NoList241">
    <w:name w:val="No List241"/>
    <w:next w:val="NoList"/>
    <w:uiPriority w:val="99"/>
    <w:semiHidden/>
    <w:unhideWhenUsed/>
    <w:rsid w:val="00796C91"/>
  </w:style>
  <w:style w:type="numbering" w:customStyle="1" w:styleId="NoList341">
    <w:name w:val="No List341"/>
    <w:next w:val="NoList"/>
    <w:uiPriority w:val="99"/>
    <w:semiHidden/>
    <w:unhideWhenUsed/>
    <w:rsid w:val="00796C91"/>
  </w:style>
  <w:style w:type="numbering" w:customStyle="1" w:styleId="NoList441">
    <w:name w:val="No List441"/>
    <w:next w:val="NoList"/>
    <w:uiPriority w:val="99"/>
    <w:semiHidden/>
    <w:unhideWhenUsed/>
    <w:rsid w:val="00796C91"/>
  </w:style>
  <w:style w:type="numbering" w:customStyle="1" w:styleId="NoList531">
    <w:name w:val="No List531"/>
    <w:next w:val="NoList"/>
    <w:uiPriority w:val="99"/>
    <w:semiHidden/>
    <w:unhideWhenUsed/>
    <w:rsid w:val="00796C91"/>
  </w:style>
  <w:style w:type="numbering" w:customStyle="1" w:styleId="NoList631">
    <w:name w:val="No List631"/>
    <w:next w:val="NoList"/>
    <w:uiPriority w:val="99"/>
    <w:semiHidden/>
    <w:unhideWhenUsed/>
    <w:rsid w:val="00796C91"/>
  </w:style>
  <w:style w:type="numbering" w:customStyle="1" w:styleId="NoList731">
    <w:name w:val="No List731"/>
    <w:next w:val="NoList"/>
    <w:uiPriority w:val="99"/>
    <w:semiHidden/>
    <w:unhideWhenUsed/>
    <w:rsid w:val="00796C91"/>
  </w:style>
  <w:style w:type="numbering" w:customStyle="1" w:styleId="NoList821">
    <w:name w:val="No List821"/>
    <w:next w:val="NoList"/>
    <w:uiPriority w:val="99"/>
    <w:semiHidden/>
    <w:unhideWhenUsed/>
    <w:rsid w:val="00796C91"/>
  </w:style>
  <w:style w:type="numbering" w:customStyle="1" w:styleId="NoList921">
    <w:name w:val="No List921"/>
    <w:next w:val="NoList"/>
    <w:uiPriority w:val="99"/>
    <w:semiHidden/>
    <w:unhideWhenUsed/>
    <w:rsid w:val="00796C91"/>
  </w:style>
  <w:style w:type="numbering" w:customStyle="1" w:styleId="NoList1131">
    <w:name w:val="No List1131"/>
    <w:next w:val="NoList"/>
    <w:uiPriority w:val="99"/>
    <w:semiHidden/>
    <w:unhideWhenUsed/>
    <w:rsid w:val="00796C91"/>
  </w:style>
  <w:style w:type="numbering" w:customStyle="1" w:styleId="NoList2131">
    <w:name w:val="No List2131"/>
    <w:next w:val="NoList"/>
    <w:uiPriority w:val="99"/>
    <w:semiHidden/>
    <w:unhideWhenUsed/>
    <w:rsid w:val="00796C91"/>
  </w:style>
  <w:style w:type="numbering" w:customStyle="1" w:styleId="NoList3131">
    <w:name w:val="No List3131"/>
    <w:next w:val="NoList"/>
    <w:uiPriority w:val="99"/>
    <w:semiHidden/>
    <w:unhideWhenUsed/>
    <w:rsid w:val="00796C91"/>
  </w:style>
  <w:style w:type="numbering" w:customStyle="1" w:styleId="NoList4131">
    <w:name w:val="No List4131"/>
    <w:next w:val="NoList"/>
    <w:uiPriority w:val="99"/>
    <w:semiHidden/>
    <w:unhideWhenUsed/>
    <w:rsid w:val="00796C91"/>
  </w:style>
  <w:style w:type="numbering" w:customStyle="1" w:styleId="NoList5121">
    <w:name w:val="No List5121"/>
    <w:next w:val="NoList"/>
    <w:uiPriority w:val="99"/>
    <w:semiHidden/>
    <w:unhideWhenUsed/>
    <w:rsid w:val="00796C91"/>
  </w:style>
  <w:style w:type="numbering" w:customStyle="1" w:styleId="NoList6121">
    <w:name w:val="No List6121"/>
    <w:next w:val="NoList"/>
    <w:uiPriority w:val="99"/>
    <w:semiHidden/>
    <w:unhideWhenUsed/>
    <w:rsid w:val="00796C91"/>
  </w:style>
  <w:style w:type="numbering" w:customStyle="1" w:styleId="NoList7121">
    <w:name w:val="No List7121"/>
    <w:next w:val="NoList"/>
    <w:uiPriority w:val="99"/>
    <w:semiHidden/>
    <w:unhideWhenUsed/>
    <w:rsid w:val="00796C91"/>
  </w:style>
  <w:style w:type="numbering" w:customStyle="1" w:styleId="NoList8121">
    <w:name w:val="No List8121"/>
    <w:next w:val="NoList"/>
    <w:uiPriority w:val="99"/>
    <w:semiHidden/>
    <w:unhideWhenUsed/>
    <w:rsid w:val="00796C91"/>
  </w:style>
  <w:style w:type="numbering" w:customStyle="1" w:styleId="NoList9111">
    <w:name w:val="No List9111"/>
    <w:next w:val="NoList"/>
    <w:uiPriority w:val="99"/>
    <w:semiHidden/>
    <w:unhideWhenUsed/>
    <w:rsid w:val="00796C91"/>
  </w:style>
  <w:style w:type="numbering" w:customStyle="1" w:styleId="LFO1921">
    <w:name w:val="LFO1921"/>
    <w:basedOn w:val="NoList"/>
    <w:rsid w:val="00796C91"/>
  </w:style>
  <w:style w:type="numbering" w:customStyle="1" w:styleId="NoList1011">
    <w:name w:val="No List1011"/>
    <w:next w:val="NoList"/>
    <w:uiPriority w:val="99"/>
    <w:semiHidden/>
    <w:unhideWhenUsed/>
    <w:rsid w:val="00796C91"/>
  </w:style>
  <w:style w:type="numbering" w:customStyle="1" w:styleId="LFO19111">
    <w:name w:val="LFO19111"/>
    <w:basedOn w:val="NoList"/>
    <w:rsid w:val="00796C91"/>
  </w:style>
  <w:style w:type="numbering" w:customStyle="1" w:styleId="NoList1231">
    <w:name w:val="No List1231"/>
    <w:next w:val="NoList"/>
    <w:uiPriority w:val="99"/>
    <w:semiHidden/>
    <w:rsid w:val="00796C91"/>
  </w:style>
  <w:style w:type="numbering" w:customStyle="1" w:styleId="NoList11131">
    <w:name w:val="No List11131"/>
    <w:next w:val="NoList"/>
    <w:uiPriority w:val="99"/>
    <w:semiHidden/>
    <w:unhideWhenUsed/>
    <w:rsid w:val="00796C91"/>
  </w:style>
  <w:style w:type="numbering" w:customStyle="1" w:styleId="1310">
    <w:name w:val="无列表131"/>
    <w:next w:val="NoList"/>
    <w:semiHidden/>
    <w:rsid w:val="00796C91"/>
  </w:style>
  <w:style w:type="numbering" w:customStyle="1" w:styleId="1311">
    <w:name w:val="リストなし131"/>
    <w:next w:val="NoList"/>
    <w:uiPriority w:val="99"/>
    <w:semiHidden/>
    <w:unhideWhenUsed/>
    <w:rsid w:val="00796C91"/>
  </w:style>
  <w:style w:type="numbering" w:customStyle="1" w:styleId="11310">
    <w:name w:val="无列表1131"/>
    <w:next w:val="NoList"/>
    <w:semiHidden/>
    <w:rsid w:val="00796C91"/>
  </w:style>
  <w:style w:type="numbering" w:customStyle="1" w:styleId="11211">
    <w:name w:val="リストなし1121"/>
    <w:next w:val="NoList"/>
    <w:uiPriority w:val="99"/>
    <w:semiHidden/>
    <w:unhideWhenUsed/>
    <w:rsid w:val="00796C91"/>
  </w:style>
  <w:style w:type="numbering" w:customStyle="1" w:styleId="NoList2231">
    <w:name w:val="No List2231"/>
    <w:next w:val="NoList"/>
    <w:uiPriority w:val="99"/>
    <w:semiHidden/>
    <w:unhideWhenUsed/>
    <w:rsid w:val="00796C91"/>
  </w:style>
  <w:style w:type="numbering" w:customStyle="1" w:styleId="NoList3231">
    <w:name w:val="No List3231"/>
    <w:next w:val="NoList"/>
    <w:uiPriority w:val="99"/>
    <w:semiHidden/>
    <w:unhideWhenUsed/>
    <w:rsid w:val="00796C91"/>
  </w:style>
  <w:style w:type="numbering" w:customStyle="1" w:styleId="NoList4221">
    <w:name w:val="No List4221"/>
    <w:next w:val="NoList"/>
    <w:uiPriority w:val="99"/>
    <w:semiHidden/>
    <w:unhideWhenUsed/>
    <w:rsid w:val="00796C91"/>
  </w:style>
  <w:style w:type="numbering" w:customStyle="1" w:styleId="NoList21121">
    <w:name w:val="No List21121"/>
    <w:next w:val="NoList"/>
    <w:uiPriority w:val="99"/>
    <w:semiHidden/>
    <w:unhideWhenUsed/>
    <w:rsid w:val="00796C91"/>
  </w:style>
  <w:style w:type="numbering" w:customStyle="1" w:styleId="NoList31121">
    <w:name w:val="No List31121"/>
    <w:next w:val="NoList"/>
    <w:uiPriority w:val="99"/>
    <w:semiHidden/>
    <w:unhideWhenUsed/>
    <w:rsid w:val="00796C91"/>
  </w:style>
  <w:style w:type="numbering" w:customStyle="1" w:styleId="NoList41121">
    <w:name w:val="No List41121"/>
    <w:next w:val="NoList"/>
    <w:uiPriority w:val="99"/>
    <w:semiHidden/>
    <w:unhideWhenUsed/>
    <w:rsid w:val="00796C91"/>
  </w:style>
  <w:style w:type="numbering" w:customStyle="1" w:styleId="11121">
    <w:name w:val="无列表11121"/>
    <w:next w:val="NoList"/>
    <w:semiHidden/>
    <w:rsid w:val="00796C91"/>
  </w:style>
  <w:style w:type="numbering" w:customStyle="1" w:styleId="NoList111121">
    <w:name w:val="No List111121"/>
    <w:next w:val="NoList"/>
    <w:uiPriority w:val="99"/>
    <w:semiHidden/>
    <w:unhideWhenUsed/>
    <w:rsid w:val="00796C91"/>
  </w:style>
  <w:style w:type="numbering" w:customStyle="1" w:styleId="NoList12121">
    <w:name w:val="No List12121"/>
    <w:next w:val="NoList"/>
    <w:uiPriority w:val="99"/>
    <w:semiHidden/>
    <w:unhideWhenUsed/>
    <w:rsid w:val="00796C91"/>
  </w:style>
  <w:style w:type="numbering" w:customStyle="1" w:styleId="NoList22121">
    <w:name w:val="No List22121"/>
    <w:next w:val="NoList"/>
    <w:uiPriority w:val="99"/>
    <w:semiHidden/>
    <w:unhideWhenUsed/>
    <w:rsid w:val="00796C91"/>
  </w:style>
  <w:style w:type="numbering" w:customStyle="1" w:styleId="NoList32121">
    <w:name w:val="No List32121"/>
    <w:next w:val="NoList"/>
    <w:uiPriority w:val="99"/>
    <w:semiHidden/>
    <w:unhideWhenUsed/>
    <w:rsid w:val="00796C91"/>
  </w:style>
  <w:style w:type="numbering" w:customStyle="1" w:styleId="NoList161">
    <w:name w:val="No List161"/>
    <w:next w:val="NoList"/>
    <w:uiPriority w:val="99"/>
    <w:semiHidden/>
    <w:unhideWhenUsed/>
    <w:rsid w:val="00796C91"/>
  </w:style>
  <w:style w:type="numbering" w:customStyle="1" w:styleId="NoList171">
    <w:name w:val="No List171"/>
    <w:next w:val="NoList"/>
    <w:uiPriority w:val="99"/>
    <w:semiHidden/>
    <w:unhideWhenUsed/>
    <w:rsid w:val="00796C91"/>
  </w:style>
  <w:style w:type="numbering" w:customStyle="1" w:styleId="NoList251">
    <w:name w:val="No List251"/>
    <w:next w:val="NoList"/>
    <w:uiPriority w:val="99"/>
    <w:semiHidden/>
    <w:unhideWhenUsed/>
    <w:rsid w:val="00796C91"/>
  </w:style>
  <w:style w:type="numbering" w:customStyle="1" w:styleId="NoList351">
    <w:name w:val="No List351"/>
    <w:next w:val="NoList"/>
    <w:uiPriority w:val="99"/>
    <w:semiHidden/>
    <w:unhideWhenUsed/>
    <w:rsid w:val="00796C91"/>
  </w:style>
  <w:style w:type="numbering" w:customStyle="1" w:styleId="NoList451">
    <w:name w:val="No List451"/>
    <w:next w:val="NoList"/>
    <w:uiPriority w:val="99"/>
    <w:semiHidden/>
    <w:unhideWhenUsed/>
    <w:rsid w:val="00796C91"/>
  </w:style>
  <w:style w:type="numbering" w:customStyle="1" w:styleId="NoList541">
    <w:name w:val="No List541"/>
    <w:next w:val="NoList"/>
    <w:uiPriority w:val="99"/>
    <w:semiHidden/>
    <w:unhideWhenUsed/>
    <w:rsid w:val="00796C91"/>
  </w:style>
  <w:style w:type="numbering" w:customStyle="1" w:styleId="NoList641">
    <w:name w:val="No List641"/>
    <w:next w:val="NoList"/>
    <w:uiPriority w:val="99"/>
    <w:semiHidden/>
    <w:unhideWhenUsed/>
    <w:rsid w:val="00796C91"/>
  </w:style>
  <w:style w:type="numbering" w:customStyle="1" w:styleId="NoList741">
    <w:name w:val="No List741"/>
    <w:next w:val="NoList"/>
    <w:uiPriority w:val="99"/>
    <w:semiHidden/>
    <w:unhideWhenUsed/>
    <w:rsid w:val="00796C91"/>
  </w:style>
  <w:style w:type="numbering" w:customStyle="1" w:styleId="NoList831">
    <w:name w:val="No List831"/>
    <w:next w:val="NoList"/>
    <w:uiPriority w:val="99"/>
    <w:semiHidden/>
    <w:unhideWhenUsed/>
    <w:rsid w:val="00796C91"/>
  </w:style>
  <w:style w:type="numbering" w:customStyle="1" w:styleId="NoList931">
    <w:name w:val="No List931"/>
    <w:next w:val="NoList"/>
    <w:uiPriority w:val="99"/>
    <w:semiHidden/>
    <w:unhideWhenUsed/>
    <w:rsid w:val="00796C91"/>
  </w:style>
  <w:style w:type="numbering" w:customStyle="1" w:styleId="NoList1141">
    <w:name w:val="No List1141"/>
    <w:next w:val="NoList"/>
    <w:uiPriority w:val="99"/>
    <w:semiHidden/>
    <w:unhideWhenUsed/>
    <w:rsid w:val="00796C91"/>
  </w:style>
  <w:style w:type="numbering" w:customStyle="1" w:styleId="NoList2141">
    <w:name w:val="No List2141"/>
    <w:next w:val="NoList"/>
    <w:uiPriority w:val="99"/>
    <w:semiHidden/>
    <w:unhideWhenUsed/>
    <w:rsid w:val="00796C91"/>
  </w:style>
  <w:style w:type="numbering" w:customStyle="1" w:styleId="NoList3141">
    <w:name w:val="No List3141"/>
    <w:next w:val="NoList"/>
    <w:uiPriority w:val="99"/>
    <w:semiHidden/>
    <w:unhideWhenUsed/>
    <w:rsid w:val="00796C91"/>
  </w:style>
  <w:style w:type="numbering" w:customStyle="1" w:styleId="NoList4141">
    <w:name w:val="No List4141"/>
    <w:next w:val="NoList"/>
    <w:uiPriority w:val="99"/>
    <w:semiHidden/>
    <w:unhideWhenUsed/>
    <w:rsid w:val="00796C91"/>
  </w:style>
  <w:style w:type="numbering" w:customStyle="1" w:styleId="NoList5131">
    <w:name w:val="No List5131"/>
    <w:next w:val="NoList"/>
    <w:uiPriority w:val="99"/>
    <w:semiHidden/>
    <w:unhideWhenUsed/>
    <w:rsid w:val="00796C91"/>
  </w:style>
  <w:style w:type="numbering" w:customStyle="1" w:styleId="NoList6131">
    <w:name w:val="No List6131"/>
    <w:next w:val="NoList"/>
    <w:uiPriority w:val="99"/>
    <w:semiHidden/>
    <w:unhideWhenUsed/>
    <w:rsid w:val="00796C91"/>
  </w:style>
  <w:style w:type="numbering" w:customStyle="1" w:styleId="NoList7131">
    <w:name w:val="No List7131"/>
    <w:next w:val="NoList"/>
    <w:uiPriority w:val="99"/>
    <w:semiHidden/>
    <w:unhideWhenUsed/>
    <w:rsid w:val="00796C91"/>
  </w:style>
  <w:style w:type="numbering" w:customStyle="1" w:styleId="NoList8131">
    <w:name w:val="No List8131"/>
    <w:next w:val="NoList"/>
    <w:uiPriority w:val="99"/>
    <w:semiHidden/>
    <w:unhideWhenUsed/>
    <w:rsid w:val="00796C91"/>
  </w:style>
  <w:style w:type="numbering" w:customStyle="1" w:styleId="NoList9121">
    <w:name w:val="No List9121"/>
    <w:next w:val="NoList"/>
    <w:uiPriority w:val="99"/>
    <w:semiHidden/>
    <w:unhideWhenUsed/>
    <w:rsid w:val="00796C91"/>
  </w:style>
  <w:style w:type="numbering" w:customStyle="1" w:styleId="LFO1931">
    <w:name w:val="LFO1931"/>
    <w:basedOn w:val="NoList"/>
    <w:rsid w:val="00796C91"/>
  </w:style>
  <w:style w:type="numbering" w:customStyle="1" w:styleId="NoList1021">
    <w:name w:val="No List1021"/>
    <w:next w:val="NoList"/>
    <w:uiPriority w:val="99"/>
    <w:semiHidden/>
    <w:unhideWhenUsed/>
    <w:rsid w:val="00796C91"/>
  </w:style>
  <w:style w:type="numbering" w:customStyle="1" w:styleId="LFO19121">
    <w:name w:val="LFO19121"/>
    <w:basedOn w:val="NoList"/>
    <w:rsid w:val="00796C91"/>
  </w:style>
  <w:style w:type="numbering" w:customStyle="1" w:styleId="NoList1241">
    <w:name w:val="No List1241"/>
    <w:next w:val="NoList"/>
    <w:uiPriority w:val="99"/>
    <w:semiHidden/>
    <w:rsid w:val="00796C91"/>
  </w:style>
  <w:style w:type="numbering" w:customStyle="1" w:styleId="NoList11141">
    <w:name w:val="No List11141"/>
    <w:next w:val="NoList"/>
    <w:uiPriority w:val="99"/>
    <w:semiHidden/>
    <w:unhideWhenUsed/>
    <w:rsid w:val="00796C91"/>
  </w:style>
  <w:style w:type="numbering" w:customStyle="1" w:styleId="1410">
    <w:name w:val="无列表141"/>
    <w:next w:val="NoList"/>
    <w:semiHidden/>
    <w:rsid w:val="00796C91"/>
  </w:style>
  <w:style w:type="numbering" w:customStyle="1" w:styleId="1411">
    <w:name w:val="リストなし141"/>
    <w:next w:val="NoList"/>
    <w:uiPriority w:val="99"/>
    <w:semiHidden/>
    <w:unhideWhenUsed/>
    <w:rsid w:val="00796C91"/>
  </w:style>
  <w:style w:type="numbering" w:customStyle="1" w:styleId="11410">
    <w:name w:val="无列表1141"/>
    <w:next w:val="NoList"/>
    <w:semiHidden/>
    <w:rsid w:val="00796C91"/>
  </w:style>
  <w:style w:type="numbering" w:customStyle="1" w:styleId="11311">
    <w:name w:val="リストなし1131"/>
    <w:next w:val="NoList"/>
    <w:uiPriority w:val="99"/>
    <w:semiHidden/>
    <w:unhideWhenUsed/>
    <w:rsid w:val="00796C91"/>
  </w:style>
  <w:style w:type="numbering" w:customStyle="1" w:styleId="NoList2241">
    <w:name w:val="No List2241"/>
    <w:next w:val="NoList"/>
    <w:uiPriority w:val="99"/>
    <w:semiHidden/>
    <w:unhideWhenUsed/>
    <w:rsid w:val="00796C91"/>
  </w:style>
  <w:style w:type="numbering" w:customStyle="1" w:styleId="NoList3241">
    <w:name w:val="No List3241"/>
    <w:next w:val="NoList"/>
    <w:uiPriority w:val="99"/>
    <w:semiHidden/>
    <w:unhideWhenUsed/>
    <w:rsid w:val="00796C91"/>
  </w:style>
  <w:style w:type="numbering" w:customStyle="1" w:styleId="NoList4231">
    <w:name w:val="No List4231"/>
    <w:next w:val="NoList"/>
    <w:uiPriority w:val="99"/>
    <w:semiHidden/>
    <w:unhideWhenUsed/>
    <w:rsid w:val="00796C91"/>
  </w:style>
  <w:style w:type="numbering" w:customStyle="1" w:styleId="NoList21131">
    <w:name w:val="No List21131"/>
    <w:next w:val="NoList"/>
    <w:uiPriority w:val="99"/>
    <w:semiHidden/>
    <w:unhideWhenUsed/>
    <w:rsid w:val="00796C91"/>
  </w:style>
  <w:style w:type="numbering" w:customStyle="1" w:styleId="NoList31131">
    <w:name w:val="No List31131"/>
    <w:next w:val="NoList"/>
    <w:uiPriority w:val="99"/>
    <w:semiHidden/>
    <w:unhideWhenUsed/>
    <w:rsid w:val="00796C91"/>
  </w:style>
  <w:style w:type="numbering" w:customStyle="1" w:styleId="NoList41131">
    <w:name w:val="No List41131"/>
    <w:next w:val="NoList"/>
    <w:uiPriority w:val="99"/>
    <w:semiHidden/>
    <w:unhideWhenUsed/>
    <w:rsid w:val="00796C91"/>
  </w:style>
  <w:style w:type="numbering" w:customStyle="1" w:styleId="11131">
    <w:name w:val="无列表11131"/>
    <w:next w:val="NoList"/>
    <w:semiHidden/>
    <w:rsid w:val="00796C91"/>
  </w:style>
  <w:style w:type="numbering" w:customStyle="1" w:styleId="NoList111131">
    <w:name w:val="No List111131"/>
    <w:next w:val="NoList"/>
    <w:uiPriority w:val="99"/>
    <w:semiHidden/>
    <w:unhideWhenUsed/>
    <w:rsid w:val="00796C91"/>
  </w:style>
  <w:style w:type="numbering" w:customStyle="1" w:styleId="NoList12131">
    <w:name w:val="No List12131"/>
    <w:next w:val="NoList"/>
    <w:uiPriority w:val="99"/>
    <w:semiHidden/>
    <w:unhideWhenUsed/>
    <w:rsid w:val="00796C91"/>
  </w:style>
  <w:style w:type="numbering" w:customStyle="1" w:styleId="NoList22131">
    <w:name w:val="No List22131"/>
    <w:next w:val="NoList"/>
    <w:uiPriority w:val="99"/>
    <w:semiHidden/>
    <w:unhideWhenUsed/>
    <w:rsid w:val="00796C91"/>
  </w:style>
  <w:style w:type="numbering" w:customStyle="1" w:styleId="NoList32131">
    <w:name w:val="No List32131"/>
    <w:next w:val="NoList"/>
    <w:uiPriority w:val="99"/>
    <w:semiHidden/>
    <w:unhideWhenUsed/>
    <w:rsid w:val="00796C91"/>
  </w:style>
  <w:style w:type="character" w:customStyle="1" w:styleId="font01">
    <w:name w:val="font01"/>
    <w:basedOn w:val="DefaultParagraphFont"/>
    <w:qFormat/>
    <w:rsid w:val="00796C91"/>
    <w:rPr>
      <w:rFonts w:ascii="Arial" w:hAnsi="Arial" w:cs="Arial" w:hint="default"/>
      <w:color w:val="000000"/>
      <w:sz w:val="18"/>
      <w:szCs w:val="18"/>
      <w:u w:val="none"/>
      <w:vertAlign w:val="superscript"/>
    </w:rPr>
  </w:style>
  <w:style w:type="character" w:customStyle="1" w:styleId="font51">
    <w:name w:val="font51"/>
    <w:basedOn w:val="DefaultParagraphFont"/>
    <w:qFormat/>
    <w:rsid w:val="00796C91"/>
    <w:rPr>
      <w:rFonts w:ascii="Arial" w:hAnsi="Arial" w:cs="Arial" w:hint="default"/>
      <w:color w:val="000000"/>
      <w:sz w:val="21"/>
      <w:szCs w:val="21"/>
      <w:u w:val="none"/>
    </w:rPr>
  </w:style>
  <w:style w:type="character" w:customStyle="1" w:styleId="28">
    <w:name w:val="不明显参考2"/>
    <w:uiPriority w:val="31"/>
    <w:qFormat/>
    <w:rsid w:val="00796C91"/>
    <w:rPr>
      <w:smallCaps/>
      <w:color w:val="5A5A5A"/>
    </w:rPr>
  </w:style>
  <w:style w:type="paragraph" w:customStyle="1" w:styleId="TOC20">
    <w:name w:val="TOC 标题2"/>
    <w:basedOn w:val="Heading1"/>
    <w:next w:val="Normal"/>
    <w:uiPriority w:val="39"/>
    <w:unhideWhenUsed/>
    <w:qFormat/>
    <w:rsid w:val="00796C91"/>
    <w:pPr>
      <w:spacing w:after="0" w:line="259" w:lineRule="auto"/>
      <w:outlineLvl w:val="9"/>
    </w:pPr>
    <w:rPr>
      <w:rFonts w:ascii="Calibri Light" w:hAnsi="Calibri Light"/>
      <w:color w:val="2F5496"/>
      <w:szCs w:val="32"/>
      <w:lang w:val="en-US" w:eastAsia="en-GB"/>
    </w:rPr>
  </w:style>
  <w:style w:type="table" w:customStyle="1" w:styleId="321">
    <w:name w:val="网格型32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796C91"/>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796C9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qFormat/>
    <w:rsid w:val="00796C9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수정1"/>
    <w:hidden/>
    <w:semiHidden/>
    <w:qFormat/>
    <w:rsid w:val="00796C91"/>
    <w:rPr>
      <w:rFonts w:eastAsia="Batang"/>
      <w:lang w:eastAsia="en-US"/>
    </w:rPr>
  </w:style>
  <w:style w:type="character" w:customStyle="1" w:styleId="FigureTitleChar">
    <w:name w:val="Figure Title Char"/>
    <w:qFormat/>
    <w:rsid w:val="00EB40A3"/>
    <w:rPr>
      <w:rFonts w:ascii="Arial" w:hAnsi="Arial"/>
      <w:lang w:val="en-GB" w:eastAsia="en-US" w:bidi="ar-SA"/>
    </w:rPr>
  </w:style>
  <w:style w:type="character" w:customStyle="1" w:styleId="p1">
    <w:name w:val="p1"/>
    <w:qFormat/>
    <w:rsid w:val="00EB40A3"/>
  </w:style>
  <w:style w:type="character" w:customStyle="1" w:styleId="e-031">
    <w:name w:val="e-031"/>
    <w:qFormat/>
    <w:rsid w:val="00EB40A3"/>
    <w:rPr>
      <w:i/>
      <w:iCs/>
    </w:rPr>
  </w:style>
  <w:style w:type="character" w:customStyle="1" w:styleId="hps">
    <w:name w:val="hps"/>
    <w:qFormat/>
    <w:rsid w:val="00EB40A3"/>
  </w:style>
  <w:style w:type="character" w:customStyle="1" w:styleId="IntenseEmphasis1">
    <w:name w:val="Intense Emphasis1"/>
    <w:basedOn w:val="DefaultParagraphFont"/>
    <w:uiPriority w:val="21"/>
    <w:qFormat/>
    <w:rsid w:val="00EB40A3"/>
    <w:rPr>
      <w:b/>
      <w:bCs/>
      <w:i/>
      <w:iCs/>
      <w:color w:val="4F81BD"/>
    </w:rPr>
  </w:style>
  <w:style w:type="character" w:customStyle="1" w:styleId="EditorsNoteChar1">
    <w:name w:val="Editor's Note Char1"/>
    <w:qFormat/>
    <w:rsid w:val="00EB40A3"/>
    <w:rPr>
      <w:rFonts w:ascii="Times New Roman" w:hAnsi="Times New Roman"/>
      <w:color w:val="FF0000"/>
      <w:lang w:val="en-GB" w:eastAsia="en-US"/>
    </w:rPr>
  </w:style>
  <w:style w:type="character" w:customStyle="1" w:styleId="TAHChar">
    <w:name w:val="TAH Char"/>
    <w:qFormat/>
    <w:locked/>
    <w:rsid w:val="00EB40A3"/>
    <w:rPr>
      <w:rFonts w:ascii="Arial" w:hAnsi="Arial" w:cs="Arial"/>
      <w:b/>
      <w:sz w:val="18"/>
      <w:lang w:val="en-GB"/>
    </w:rPr>
  </w:style>
  <w:style w:type="character" w:customStyle="1" w:styleId="IntenseEmphasis2">
    <w:name w:val="Intense Emphasis2"/>
    <w:uiPriority w:val="21"/>
    <w:qFormat/>
    <w:rsid w:val="00EB40A3"/>
    <w:rPr>
      <w:b/>
      <w:bCs/>
      <w:i/>
      <w:iCs/>
      <w:color w:val="4F81BD"/>
    </w:rPr>
  </w:style>
  <w:style w:type="paragraph" w:customStyle="1" w:styleId="TOCHeading1">
    <w:name w:val="TOC Heading1"/>
    <w:basedOn w:val="Heading1"/>
    <w:next w:val="Normal"/>
    <w:uiPriority w:val="39"/>
    <w:unhideWhenUsed/>
    <w:qFormat/>
    <w:rsid w:val="00EB40A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rPr>
  </w:style>
  <w:style w:type="character" w:customStyle="1" w:styleId="normaltextrun">
    <w:name w:val="normaltextrun"/>
    <w:basedOn w:val="DefaultParagraphFont"/>
    <w:qFormat/>
    <w:rsid w:val="00EB40A3"/>
  </w:style>
  <w:style w:type="character" w:customStyle="1" w:styleId="search-word-mail">
    <w:name w:val="search-word-mail"/>
    <w:qFormat/>
    <w:rsid w:val="00EB40A3"/>
  </w:style>
  <w:style w:type="character" w:customStyle="1" w:styleId="Char12">
    <w:name w:val="脚注文本 Char1"/>
    <w:aliases w:val="footnote text41 Char1"/>
    <w:basedOn w:val="DefaultParagraphFont"/>
    <w:semiHidden/>
    <w:qFormat/>
    <w:rsid w:val="00EB40A3"/>
    <w:rPr>
      <w:rFonts w:ascii="Times New Roman" w:eastAsia="Times New Roman" w:hAnsi="Times New Roman"/>
      <w:sz w:val="18"/>
      <w:szCs w:val="18"/>
      <w:lang w:val="en-GB" w:eastAsia="en-GB"/>
    </w:rPr>
  </w:style>
  <w:style w:type="character" w:customStyle="1" w:styleId="word">
    <w:name w:val="word"/>
    <w:basedOn w:val="DefaultParagraphFont"/>
    <w:qFormat/>
    <w:rsid w:val="00EB40A3"/>
  </w:style>
  <w:style w:type="character" w:customStyle="1" w:styleId="1f0">
    <w:name w:val="未处理的提及1"/>
    <w:basedOn w:val="DefaultParagraphFont"/>
    <w:uiPriority w:val="99"/>
    <w:semiHidden/>
    <w:qFormat/>
    <w:rsid w:val="00EB40A3"/>
    <w:rPr>
      <w:color w:val="605E5C"/>
      <w:shd w:val="clear" w:color="auto" w:fill="E1DFDD"/>
    </w:rPr>
  </w:style>
  <w:style w:type="character" w:customStyle="1" w:styleId="ad">
    <w:name w:val="首标题"/>
    <w:qFormat/>
    <w:rsid w:val="00EB40A3"/>
    <w:rPr>
      <w:rFonts w:ascii="Arial" w:eastAsia="SimSun" w:hAnsi="Arial"/>
      <w:sz w:val="24"/>
      <w:lang w:val="en-US" w:eastAsia="zh-CN" w:bidi="ar-SA"/>
    </w:rPr>
  </w:style>
  <w:style w:type="character" w:customStyle="1" w:styleId="B1Car">
    <w:name w:val="B1+ Car"/>
    <w:link w:val="B1"/>
    <w:qFormat/>
    <w:rsid w:val="00EB40A3"/>
    <w:rPr>
      <w:rFonts w:eastAsia="MS Mincho"/>
    </w:rPr>
  </w:style>
  <w:style w:type="character" w:customStyle="1" w:styleId="HeaderChar1">
    <w:name w:val="Header Char1"/>
    <w:basedOn w:val="DefaultParagraphFont"/>
    <w:semiHidden/>
    <w:qFormat/>
    <w:rsid w:val="00EB40A3"/>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EB40A3"/>
    <w:rPr>
      <w:color w:val="605E5C"/>
      <w:shd w:val="clear" w:color="auto" w:fill="E1DFDD"/>
    </w:rPr>
  </w:style>
  <w:style w:type="paragraph" w:customStyle="1" w:styleId="Style86">
    <w:name w:val="_Style 86"/>
    <w:uiPriority w:val="99"/>
    <w:semiHidden/>
    <w:qFormat/>
    <w:rsid w:val="00EB40A3"/>
    <w:pPr>
      <w:spacing w:after="160" w:line="259" w:lineRule="auto"/>
    </w:pPr>
    <w:rPr>
      <w:rFonts w:eastAsia="MS Mincho"/>
      <w:lang w:eastAsia="en-US"/>
    </w:rPr>
  </w:style>
  <w:style w:type="table" w:customStyle="1" w:styleId="TableGrid19">
    <w:name w:val="Table Grid19"/>
    <w:basedOn w:val="TableNormal"/>
    <w:next w:val="TableGrid"/>
    <w:uiPriority w:val="39"/>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EB40A3"/>
    <w:rPr>
      <w:rFonts w:eastAsia="MS Mincho"/>
      <w:lang w:val="en-US" w:eastAsia="en-US"/>
    </w:rPr>
    <w:tblPr/>
  </w:style>
  <w:style w:type="table" w:customStyle="1" w:styleId="TableGrid58">
    <w:name w:val="Table Grid58"/>
    <w:basedOn w:val="TableNormal"/>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EB40A3"/>
    <w:rPr>
      <w:rFonts w:eastAsia="MS Mincho"/>
      <w:lang w:val="en-US" w:eastAsia="en-US"/>
    </w:rPr>
    <w:tblPr/>
  </w:style>
  <w:style w:type="table" w:customStyle="1" w:styleId="TableGrid515">
    <w:name w:val="Table Grid5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EB40A3"/>
  </w:style>
  <w:style w:type="table" w:customStyle="1" w:styleId="TableGrid105">
    <w:name w:val="Table Grid10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6">
    <w:name w:val="无列表21"/>
    <w:next w:val="NoList"/>
    <w:uiPriority w:val="99"/>
    <w:semiHidden/>
    <w:unhideWhenUsed/>
    <w:rsid w:val="00EB40A3"/>
  </w:style>
  <w:style w:type="numbering" w:customStyle="1" w:styleId="1510">
    <w:name w:val="无列表151"/>
    <w:next w:val="NoList"/>
    <w:semiHidden/>
    <w:rsid w:val="00EB40A3"/>
  </w:style>
  <w:style w:type="numbering" w:customStyle="1" w:styleId="1511">
    <w:name w:val="リストなし151"/>
    <w:next w:val="NoList"/>
    <w:uiPriority w:val="99"/>
    <w:semiHidden/>
    <w:unhideWhenUsed/>
    <w:rsid w:val="00EB40A3"/>
  </w:style>
  <w:style w:type="table" w:customStyle="1" w:styleId="2210">
    <w:name w:val="古典型 221"/>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EB40A3"/>
  </w:style>
  <w:style w:type="numbering" w:customStyle="1" w:styleId="1151">
    <w:name w:val="无列表1151"/>
    <w:next w:val="NoList"/>
    <w:semiHidden/>
    <w:rsid w:val="00EB40A3"/>
  </w:style>
  <w:style w:type="numbering" w:customStyle="1" w:styleId="11411">
    <w:name w:val="リストなし1141"/>
    <w:next w:val="NoList"/>
    <w:uiPriority w:val="99"/>
    <w:semiHidden/>
    <w:unhideWhenUsed/>
    <w:rsid w:val="00EB40A3"/>
  </w:style>
  <w:style w:type="table" w:customStyle="1" w:styleId="TableClassic2121">
    <w:name w:val="Table Classic 2121"/>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NoList"/>
    <w:uiPriority w:val="99"/>
    <w:semiHidden/>
    <w:unhideWhenUsed/>
    <w:rsid w:val="00EB40A3"/>
  </w:style>
  <w:style w:type="numbering" w:customStyle="1" w:styleId="NoList361">
    <w:name w:val="No List361"/>
    <w:next w:val="NoList"/>
    <w:uiPriority w:val="99"/>
    <w:semiHidden/>
    <w:unhideWhenUsed/>
    <w:rsid w:val="00EB40A3"/>
  </w:style>
  <w:style w:type="numbering" w:customStyle="1" w:styleId="NoList1151">
    <w:name w:val="No List1151"/>
    <w:next w:val="NoList"/>
    <w:uiPriority w:val="99"/>
    <w:semiHidden/>
    <w:unhideWhenUsed/>
    <w:rsid w:val="00EB40A3"/>
  </w:style>
  <w:style w:type="numbering" w:customStyle="1" w:styleId="NoList461">
    <w:name w:val="No List461"/>
    <w:next w:val="NoList"/>
    <w:uiPriority w:val="99"/>
    <w:semiHidden/>
    <w:unhideWhenUsed/>
    <w:rsid w:val="00EB40A3"/>
  </w:style>
  <w:style w:type="numbering" w:customStyle="1" w:styleId="NoList551">
    <w:name w:val="No List551"/>
    <w:next w:val="NoList"/>
    <w:uiPriority w:val="99"/>
    <w:semiHidden/>
    <w:unhideWhenUsed/>
    <w:rsid w:val="00EB40A3"/>
  </w:style>
  <w:style w:type="numbering" w:customStyle="1" w:styleId="NoList11151">
    <w:name w:val="No List11151"/>
    <w:next w:val="NoList"/>
    <w:uiPriority w:val="99"/>
    <w:semiHidden/>
    <w:unhideWhenUsed/>
    <w:rsid w:val="00EB40A3"/>
  </w:style>
  <w:style w:type="numbering" w:customStyle="1" w:styleId="NoList2151">
    <w:name w:val="No List2151"/>
    <w:next w:val="NoList"/>
    <w:uiPriority w:val="99"/>
    <w:semiHidden/>
    <w:unhideWhenUsed/>
    <w:rsid w:val="00EB40A3"/>
  </w:style>
  <w:style w:type="numbering" w:customStyle="1" w:styleId="NoList3151">
    <w:name w:val="No List3151"/>
    <w:next w:val="NoList"/>
    <w:uiPriority w:val="99"/>
    <w:semiHidden/>
    <w:unhideWhenUsed/>
    <w:rsid w:val="00EB40A3"/>
  </w:style>
  <w:style w:type="numbering" w:customStyle="1" w:styleId="NoList4151">
    <w:name w:val="No List4151"/>
    <w:next w:val="NoList"/>
    <w:uiPriority w:val="99"/>
    <w:semiHidden/>
    <w:unhideWhenUsed/>
    <w:rsid w:val="00EB40A3"/>
  </w:style>
  <w:style w:type="numbering" w:customStyle="1" w:styleId="NoList651">
    <w:name w:val="No List651"/>
    <w:next w:val="NoList"/>
    <w:uiPriority w:val="99"/>
    <w:semiHidden/>
    <w:unhideWhenUsed/>
    <w:rsid w:val="00EB40A3"/>
  </w:style>
  <w:style w:type="numbering" w:customStyle="1" w:styleId="NoList751">
    <w:name w:val="No List751"/>
    <w:next w:val="NoList"/>
    <w:uiPriority w:val="99"/>
    <w:semiHidden/>
    <w:unhideWhenUsed/>
    <w:rsid w:val="00EB40A3"/>
  </w:style>
  <w:style w:type="numbering" w:customStyle="1" w:styleId="NoList1251">
    <w:name w:val="No List1251"/>
    <w:next w:val="NoList"/>
    <w:uiPriority w:val="99"/>
    <w:semiHidden/>
    <w:unhideWhenUsed/>
    <w:rsid w:val="00EB40A3"/>
  </w:style>
  <w:style w:type="numbering" w:customStyle="1" w:styleId="NoList2251">
    <w:name w:val="No List2251"/>
    <w:next w:val="NoList"/>
    <w:uiPriority w:val="99"/>
    <w:semiHidden/>
    <w:unhideWhenUsed/>
    <w:rsid w:val="00EB40A3"/>
  </w:style>
  <w:style w:type="numbering" w:customStyle="1" w:styleId="NoList3251">
    <w:name w:val="No List3251"/>
    <w:next w:val="NoList"/>
    <w:uiPriority w:val="99"/>
    <w:semiHidden/>
    <w:unhideWhenUsed/>
    <w:rsid w:val="00EB40A3"/>
  </w:style>
  <w:style w:type="numbering" w:customStyle="1" w:styleId="NoList4241">
    <w:name w:val="No List4241"/>
    <w:next w:val="NoList"/>
    <w:uiPriority w:val="99"/>
    <w:semiHidden/>
    <w:unhideWhenUsed/>
    <w:rsid w:val="00EB40A3"/>
  </w:style>
  <w:style w:type="numbering" w:customStyle="1" w:styleId="NoList5141">
    <w:name w:val="No List5141"/>
    <w:next w:val="NoList"/>
    <w:uiPriority w:val="99"/>
    <w:semiHidden/>
    <w:unhideWhenUsed/>
    <w:rsid w:val="00EB40A3"/>
  </w:style>
  <w:style w:type="numbering" w:customStyle="1" w:styleId="NoList21141">
    <w:name w:val="No List21141"/>
    <w:next w:val="NoList"/>
    <w:uiPriority w:val="99"/>
    <w:semiHidden/>
    <w:unhideWhenUsed/>
    <w:rsid w:val="00EB40A3"/>
  </w:style>
  <w:style w:type="numbering" w:customStyle="1" w:styleId="NoList31141">
    <w:name w:val="No List31141"/>
    <w:next w:val="NoList"/>
    <w:uiPriority w:val="99"/>
    <w:semiHidden/>
    <w:unhideWhenUsed/>
    <w:rsid w:val="00EB40A3"/>
  </w:style>
  <w:style w:type="numbering" w:customStyle="1" w:styleId="NoList41141">
    <w:name w:val="No List41141"/>
    <w:next w:val="NoList"/>
    <w:uiPriority w:val="99"/>
    <w:semiHidden/>
    <w:unhideWhenUsed/>
    <w:rsid w:val="00EB40A3"/>
  </w:style>
  <w:style w:type="numbering" w:customStyle="1" w:styleId="NoList6141">
    <w:name w:val="No List6141"/>
    <w:next w:val="NoList"/>
    <w:uiPriority w:val="99"/>
    <w:semiHidden/>
    <w:unhideWhenUsed/>
    <w:rsid w:val="00EB40A3"/>
  </w:style>
  <w:style w:type="numbering" w:customStyle="1" w:styleId="11141">
    <w:name w:val="无列表11141"/>
    <w:next w:val="NoList"/>
    <w:semiHidden/>
    <w:rsid w:val="00EB40A3"/>
  </w:style>
  <w:style w:type="numbering" w:customStyle="1" w:styleId="NoList111141">
    <w:name w:val="No List111141"/>
    <w:next w:val="NoList"/>
    <w:uiPriority w:val="99"/>
    <w:semiHidden/>
    <w:unhideWhenUsed/>
    <w:rsid w:val="00EB40A3"/>
  </w:style>
  <w:style w:type="numbering" w:customStyle="1" w:styleId="NoList7141">
    <w:name w:val="No List7141"/>
    <w:next w:val="NoList"/>
    <w:uiPriority w:val="99"/>
    <w:semiHidden/>
    <w:unhideWhenUsed/>
    <w:rsid w:val="00EB40A3"/>
  </w:style>
  <w:style w:type="numbering" w:customStyle="1" w:styleId="NoList12141">
    <w:name w:val="No List12141"/>
    <w:next w:val="NoList"/>
    <w:uiPriority w:val="99"/>
    <w:semiHidden/>
    <w:unhideWhenUsed/>
    <w:rsid w:val="00EB40A3"/>
  </w:style>
  <w:style w:type="numbering" w:customStyle="1" w:styleId="NoList22141">
    <w:name w:val="No List22141"/>
    <w:next w:val="NoList"/>
    <w:uiPriority w:val="99"/>
    <w:semiHidden/>
    <w:unhideWhenUsed/>
    <w:rsid w:val="00EB40A3"/>
  </w:style>
  <w:style w:type="numbering" w:customStyle="1" w:styleId="NoList32141">
    <w:name w:val="No List32141"/>
    <w:next w:val="NoList"/>
    <w:uiPriority w:val="99"/>
    <w:semiHidden/>
    <w:unhideWhenUsed/>
    <w:rsid w:val="00EB40A3"/>
  </w:style>
  <w:style w:type="numbering" w:customStyle="1" w:styleId="NoList841">
    <w:name w:val="No List841"/>
    <w:next w:val="NoList"/>
    <w:uiPriority w:val="99"/>
    <w:semiHidden/>
    <w:unhideWhenUsed/>
    <w:rsid w:val="00EB40A3"/>
  </w:style>
  <w:style w:type="numbering" w:customStyle="1" w:styleId="NoList941">
    <w:name w:val="No List941"/>
    <w:next w:val="NoList"/>
    <w:uiPriority w:val="99"/>
    <w:semiHidden/>
    <w:unhideWhenUsed/>
    <w:rsid w:val="00EB40A3"/>
  </w:style>
  <w:style w:type="numbering" w:customStyle="1" w:styleId="NoList8141">
    <w:name w:val="No List8141"/>
    <w:next w:val="NoList"/>
    <w:uiPriority w:val="99"/>
    <w:semiHidden/>
    <w:unhideWhenUsed/>
    <w:rsid w:val="00EB40A3"/>
  </w:style>
  <w:style w:type="numbering" w:customStyle="1" w:styleId="NoList9131">
    <w:name w:val="No List9131"/>
    <w:next w:val="NoList"/>
    <w:uiPriority w:val="99"/>
    <w:semiHidden/>
    <w:unhideWhenUsed/>
    <w:rsid w:val="00EB40A3"/>
  </w:style>
  <w:style w:type="numbering" w:customStyle="1" w:styleId="LFO1941">
    <w:name w:val="LFO1941"/>
    <w:basedOn w:val="NoList"/>
    <w:rsid w:val="00EB40A3"/>
  </w:style>
  <w:style w:type="numbering" w:customStyle="1" w:styleId="NoList1031">
    <w:name w:val="No List1031"/>
    <w:next w:val="NoList"/>
    <w:uiPriority w:val="99"/>
    <w:semiHidden/>
    <w:unhideWhenUsed/>
    <w:rsid w:val="00EB40A3"/>
  </w:style>
  <w:style w:type="numbering" w:customStyle="1" w:styleId="LFO19131">
    <w:name w:val="LFO19131"/>
    <w:basedOn w:val="NoList"/>
    <w:rsid w:val="00EB40A3"/>
  </w:style>
  <w:style w:type="numbering" w:customStyle="1" w:styleId="12110">
    <w:name w:val="无列表1211"/>
    <w:next w:val="NoList"/>
    <w:semiHidden/>
    <w:rsid w:val="00EB40A3"/>
  </w:style>
  <w:style w:type="numbering" w:customStyle="1" w:styleId="12111">
    <w:name w:val="リストなし1211"/>
    <w:next w:val="NoList"/>
    <w:uiPriority w:val="99"/>
    <w:semiHidden/>
    <w:unhideWhenUsed/>
    <w:rsid w:val="00EB40A3"/>
  </w:style>
  <w:style w:type="numbering" w:customStyle="1" w:styleId="111112">
    <w:name w:val="リストなし11111"/>
    <w:next w:val="NoList"/>
    <w:uiPriority w:val="99"/>
    <w:semiHidden/>
    <w:unhideWhenUsed/>
    <w:rsid w:val="00EB40A3"/>
  </w:style>
  <w:style w:type="numbering" w:customStyle="1" w:styleId="NoList1311">
    <w:name w:val="No List1311"/>
    <w:next w:val="NoList"/>
    <w:uiPriority w:val="99"/>
    <w:semiHidden/>
    <w:unhideWhenUsed/>
    <w:rsid w:val="00EB40A3"/>
  </w:style>
  <w:style w:type="numbering" w:customStyle="1" w:styleId="NoList2311">
    <w:name w:val="No List2311"/>
    <w:next w:val="NoList"/>
    <w:uiPriority w:val="99"/>
    <w:semiHidden/>
    <w:unhideWhenUsed/>
    <w:rsid w:val="00EB40A3"/>
  </w:style>
  <w:style w:type="numbering" w:customStyle="1" w:styleId="NoList3311">
    <w:name w:val="No List3311"/>
    <w:next w:val="NoList"/>
    <w:uiPriority w:val="99"/>
    <w:semiHidden/>
    <w:unhideWhenUsed/>
    <w:rsid w:val="00EB40A3"/>
  </w:style>
  <w:style w:type="numbering" w:customStyle="1" w:styleId="NoList4311">
    <w:name w:val="No List4311"/>
    <w:next w:val="NoList"/>
    <w:uiPriority w:val="99"/>
    <w:semiHidden/>
    <w:unhideWhenUsed/>
    <w:rsid w:val="00EB40A3"/>
  </w:style>
  <w:style w:type="numbering" w:customStyle="1" w:styleId="NoList5211">
    <w:name w:val="No List5211"/>
    <w:next w:val="NoList"/>
    <w:uiPriority w:val="99"/>
    <w:semiHidden/>
    <w:unhideWhenUsed/>
    <w:rsid w:val="00EB40A3"/>
  </w:style>
  <w:style w:type="numbering" w:customStyle="1" w:styleId="NoList6211">
    <w:name w:val="No List6211"/>
    <w:next w:val="NoList"/>
    <w:uiPriority w:val="99"/>
    <w:semiHidden/>
    <w:unhideWhenUsed/>
    <w:rsid w:val="00EB40A3"/>
  </w:style>
  <w:style w:type="numbering" w:customStyle="1" w:styleId="NoList7211">
    <w:name w:val="No List7211"/>
    <w:next w:val="NoList"/>
    <w:uiPriority w:val="99"/>
    <w:semiHidden/>
    <w:unhideWhenUsed/>
    <w:rsid w:val="00EB40A3"/>
  </w:style>
  <w:style w:type="numbering" w:customStyle="1" w:styleId="NoList11211">
    <w:name w:val="No List11211"/>
    <w:next w:val="NoList"/>
    <w:uiPriority w:val="99"/>
    <w:semiHidden/>
    <w:unhideWhenUsed/>
    <w:rsid w:val="00EB40A3"/>
  </w:style>
  <w:style w:type="numbering" w:customStyle="1" w:styleId="NoList21211">
    <w:name w:val="No List21211"/>
    <w:next w:val="NoList"/>
    <w:uiPriority w:val="99"/>
    <w:semiHidden/>
    <w:unhideWhenUsed/>
    <w:rsid w:val="00EB40A3"/>
  </w:style>
  <w:style w:type="numbering" w:customStyle="1" w:styleId="NoList31211">
    <w:name w:val="No List31211"/>
    <w:next w:val="NoList"/>
    <w:uiPriority w:val="99"/>
    <w:semiHidden/>
    <w:unhideWhenUsed/>
    <w:rsid w:val="00EB40A3"/>
  </w:style>
  <w:style w:type="numbering" w:customStyle="1" w:styleId="NoList41211">
    <w:name w:val="No List41211"/>
    <w:next w:val="NoList"/>
    <w:uiPriority w:val="99"/>
    <w:semiHidden/>
    <w:unhideWhenUsed/>
    <w:rsid w:val="00EB40A3"/>
  </w:style>
  <w:style w:type="numbering" w:customStyle="1" w:styleId="NoList51111">
    <w:name w:val="No List51111"/>
    <w:next w:val="NoList"/>
    <w:uiPriority w:val="99"/>
    <w:semiHidden/>
    <w:unhideWhenUsed/>
    <w:rsid w:val="00EB40A3"/>
  </w:style>
  <w:style w:type="numbering" w:customStyle="1" w:styleId="NoList61111">
    <w:name w:val="No List61111"/>
    <w:next w:val="NoList"/>
    <w:uiPriority w:val="99"/>
    <w:semiHidden/>
    <w:unhideWhenUsed/>
    <w:rsid w:val="00EB40A3"/>
  </w:style>
  <w:style w:type="numbering" w:customStyle="1" w:styleId="NoList71111">
    <w:name w:val="No List71111"/>
    <w:next w:val="NoList"/>
    <w:uiPriority w:val="99"/>
    <w:semiHidden/>
    <w:unhideWhenUsed/>
    <w:rsid w:val="00EB40A3"/>
  </w:style>
  <w:style w:type="numbering" w:customStyle="1" w:styleId="NoList81111">
    <w:name w:val="No List81111"/>
    <w:next w:val="NoList"/>
    <w:uiPriority w:val="99"/>
    <w:semiHidden/>
    <w:unhideWhenUsed/>
    <w:rsid w:val="00EB40A3"/>
  </w:style>
  <w:style w:type="numbering" w:customStyle="1" w:styleId="NoList12211">
    <w:name w:val="No List12211"/>
    <w:next w:val="NoList"/>
    <w:uiPriority w:val="99"/>
    <w:semiHidden/>
    <w:rsid w:val="00EB40A3"/>
  </w:style>
  <w:style w:type="numbering" w:customStyle="1" w:styleId="NoList111211">
    <w:name w:val="No List111211"/>
    <w:next w:val="NoList"/>
    <w:uiPriority w:val="99"/>
    <w:semiHidden/>
    <w:unhideWhenUsed/>
    <w:rsid w:val="00EB40A3"/>
  </w:style>
  <w:style w:type="numbering" w:customStyle="1" w:styleId="112110">
    <w:name w:val="无列表11211"/>
    <w:next w:val="NoList"/>
    <w:semiHidden/>
    <w:rsid w:val="00EB40A3"/>
  </w:style>
  <w:style w:type="numbering" w:customStyle="1" w:styleId="NoList22211">
    <w:name w:val="No List22211"/>
    <w:next w:val="NoList"/>
    <w:uiPriority w:val="99"/>
    <w:semiHidden/>
    <w:unhideWhenUsed/>
    <w:rsid w:val="00EB40A3"/>
  </w:style>
  <w:style w:type="numbering" w:customStyle="1" w:styleId="NoList32211">
    <w:name w:val="No List32211"/>
    <w:next w:val="NoList"/>
    <w:uiPriority w:val="99"/>
    <w:semiHidden/>
    <w:unhideWhenUsed/>
    <w:rsid w:val="00EB40A3"/>
  </w:style>
  <w:style w:type="numbering" w:customStyle="1" w:styleId="NoList42111">
    <w:name w:val="No List42111"/>
    <w:next w:val="NoList"/>
    <w:uiPriority w:val="99"/>
    <w:semiHidden/>
    <w:unhideWhenUsed/>
    <w:rsid w:val="00EB40A3"/>
  </w:style>
  <w:style w:type="numbering" w:customStyle="1" w:styleId="NoList211111">
    <w:name w:val="No List211111"/>
    <w:next w:val="NoList"/>
    <w:uiPriority w:val="99"/>
    <w:semiHidden/>
    <w:unhideWhenUsed/>
    <w:rsid w:val="00EB40A3"/>
  </w:style>
  <w:style w:type="numbering" w:customStyle="1" w:styleId="NoList311111">
    <w:name w:val="No List311111"/>
    <w:next w:val="NoList"/>
    <w:uiPriority w:val="99"/>
    <w:semiHidden/>
    <w:unhideWhenUsed/>
    <w:rsid w:val="00EB40A3"/>
  </w:style>
  <w:style w:type="numbering" w:customStyle="1" w:styleId="NoList411111">
    <w:name w:val="No List411111"/>
    <w:next w:val="NoList"/>
    <w:uiPriority w:val="99"/>
    <w:semiHidden/>
    <w:unhideWhenUsed/>
    <w:rsid w:val="00EB40A3"/>
  </w:style>
  <w:style w:type="numbering" w:customStyle="1" w:styleId="1111111">
    <w:name w:val="无列表1111111"/>
    <w:next w:val="NoList"/>
    <w:semiHidden/>
    <w:rsid w:val="00EB40A3"/>
  </w:style>
  <w:style w:type="numbering" w:customStyle="1" w:styleId="NoList1111111">
    <w:name w:val="No List1111111"/>
    <w:next w:val="NoList"/>
    <w:uiPriority w:val="99"/>
    <w:semiHidden/>
    <w:unhideWhenUsed/>
    <w:rsid w:val="00EB40A3"/>
  </w:style>
  <w:style w:type="numbering" w:customStyle="1" w:styleId="NoList121111">
    <w:name w:val="No List121111"/>
    <w:next w:val="NoList"/>
    <w:uiPriority w:val="99"/>
    <w:semiHidden/>
    <w:unhideWhenUsed/>
    <w:rsid w:val="00EB40A3"/>
  </w:style>
  <w:style w:type="numbering" w:customStyle="1" w:styleId="NoList221111">
    <w:name w:val="No List221111"/>
    <w:next w:val="NoList"/>
    <w:uiPriority w:val="99"/>
    <w:semiHidden/>
    <w:unhideWhenUsed/>
    <w:rsid w:val="00EB40A3"/>
  </w:style>
  <w:style w:type="numbering" w:customStyle="1" w:styleId="NoList321111">
    <w:name w:val="No List321111"/>
    <w:next w:val="NoList"/>
    <w:uiPriority w:val="99"/>
    <w:semiHidden/>
    <w:unhideWhenUsed/>
    <w:rsid w:val="00EB40A3"/>
  </w:style>
  <w:style w:type="numbering" w:customStyle="1" w:styleId="NoList1411">
    <w:name w:val="No List1411"/>
    <w:next w:val="NoList"/>
    <w:uiPriority w:val="99"/>
    <w:semiHidden/>
    <w:unhideWhenUsed/>
    <w:rsid w:val="00EB40A3"/>
  </w:style>
  <w:style w:type="numbering" w:customStyle="1" w:styleId="NoList1511">
    <w:name w:val="No List1511"/>
    <w:next w:val="NoList"/>
    <w:uiPriority w:val="99"/>
    <w:semiHidden/>
    <w:unhideWhenUsed/>
    <w:rsid w:val="00EB40A3"/>
  </w:style>
  <w:style w:type="numbering" w:customStyle="1" w:styleId="NoList2411">
    <w:name w:val="No List2411"/>
    <w:next w:val="NoList"/>
    <w:uiPriority w:val="99"/>
    <w:semiHidden/>
    <w:unhideWhenUsed/>
    <w:rsid w:val="00EB40A3"/>
  </w:style>
  <w:style w:type="numbering" w:customStyle="1" w:styleId="NoList3411">
    <w:name w:val="No List3411"/>
    <w:next w:val="NoList"/>
    <w:uiPriority w:val="99"/>
    <w:semiHidden/>
    <w:unhideWhenUsed/>
    <w:rsid w:val="00EB40A3"/>
  </w:style>
  <w:style w:type="numbering" w:customStyle="1" w:styleId="NoList4411">
    <w:name w:val="No List4411"/>
    <w:next w:val="NoList"/>
    <w:uiPriority w:val="99"/>
    <w:semiHidden/>
    <w:unhideWhenUsed/>
    <w:rsid w:val="00EB40A3"/>
  </w:style>
  <w:style w:type="numbering" w:customStyle="1" w:styleId="NoList5311">
    <w:name w:val="No List5311"/>
    <w:next w:val="NoList"/>
    <w:uiPriority w:val="99"/>
    <w:semiHidden/>
    <w:unhideWhenUsed/>
    <w:rsid w:val="00EB40A3"/>
  </w:style>
  <w:style w:type="numbering" w:customStyle="1" w:styleId="NoList6311">
    <w:name w:val="No List6311"/>
    <w:next w:val="NoList"/>
    <w:uiPriority w:val="99"/>
    <w:semiHidden/>
    <w:unhideWhenUsed/>
    <w:rsid w:val="00EB40A3"/>
  </w:style>
  <w:style w:type="numbering" w:customStyle="1" w:styleId="NoList7311">
    <w:name w:val="No List7311"/>
    <w:next w:val="NoList"/>
    <w:uiPriority w:val="99"/>
    <w:semiHidden/>
    <w:unhideWhenUsed/>
    <w:rsid w:val="00EB40A3"/>
  </w:style>
  <w:style w:type="numbering" w:customStyle="1" w:styleId="NoList8211">
    <w:name w:val="No List8211"/>
    <w:next w:val="NoList"/>
    <w:uiPriority w:val="99"/>
    <w:semiHidden/>
    <w:unhideWhenUsed/>
    <w:rsid w:val="00EB40A3"/>
  </w:style>
  <w:style w:type="numbering" w:customStyle="1" w:styleId="NoList9211">
    <w:name w:val="No List9211"/>
    <w:next w:val="NoList"/>
    <w:uiPriority w:val="99"/>
    <w:semiHidden/>
    <w:unhideWhenUsed/>
    <w:rsid w:val="00EB40A3"/>
  </w:style>
  <w:style w:type="numbering" w:customStyle="1" w:styleId="NoList11311">
    <w:name w:val="No List11311"/>
    <w:next w:val="NoList"/>
    <w:uiPriority w:val="99"/>
    <w:semiHidden/>
    <w:unhideWhenUsed/>
    <w:rsid w:val="00EB40A3"/>
  </w:style>
  <w:style w:type="numbering" w:customStyle="1" w:styleId="NoList21311">
    <w:name w:val="No List21311"/>
    <w:next w:val="NoList"/>
    <w:uiPriority w:val="99"/>
    <w:semiHidden/>
    <w:unhideWhenUsed/>
    <w:rsid w:val="00EB40A3"/>
  </w:style>
  <w:style w:type="numbering" w:customStyle="1" w:styleId="NoList31311">
    <w:name w:val="No List31311"/>
    <w:next w:val="NoList"/>
    <w:uiPriority w:val="99"/>
    <w:semiHidden/>
    <w:unhideWhenUsed/>
    <w:rsid w:val="00EB40A3"/>
  </w:style>
  <w:style w:type="numbering" w:customStyle="1" w:styleId="NoList41311">
    <w:name w:val="No List41311"/>
    <w:next w:val="NoList"/>
    <w:uiPriority w:val="99"/>
    <w:semiHidden/>
    <w:unhideWhenUsed/>
    <w:rsid w:val="00EB40A3"/>
  </w:style>
  <w:style w:type="numbering" w:customStyle="1" w:styleId="NoList51211">
    <w:name w:val="No List51211"/>
    <w:next w:val="NoList"/>
    <w:uiPriority w:val="99"/>
    <w:semiHidden/>
    <w:unhideWhenUsed/>
    <w:rsid w:val="00EB40A3"/>
  </w:style>
  <w:style w:type="numbering" w:customStyle="1" w:styleId="NoList61211">
    <w:name w:val="No List61211"/>
    <w:next w:val="NoList"/>
    <w:uiPriority w:val="99"/>
    <w:semiHidden/>
    <w:unhideWhenUsed/>
    <w:rsid w:val="00EB40A3"/>
  </w:style>
  <w:style w:type="numbering" w:customStyle="1" w:styleId="NoList71211">
    <w:name w:val="No List71211"/>
    <w:next w:val="NoList"/>
    <w:uiPriority w:val="99"/>
    <w:semiHidden/>
    <w:unhideWhenUsed/>
    <w:rsid w:val="00EB40A3"/>
  </w:style>
  <w:style w:type="numbering" w:customStyle="1" w:styleId="NoList81211">
    <w:name w:val="No List81211"/>
    <w:next w:val="NoList"/>
    <w:uiPriority w:val="99"/>
    <w:semiHidden/>
    <w:unhideWhenUsed/>
    <w:rsid w:val="00EB40A3"/>
  </w:style>
  <w:style w:type="numbering" w:customStyle="1" w:styleId="NoList91111">
    <w:name w:val="No List91111"/>
    <w:next w:val="NoList"/>
    <w:uiPriority w:val="99"/>
    <w:semiHidden/>
    <w:unhideWhenUsed/>
    <w:rsid w:val="00EB40A3"/>
  </w:style>
  <w:style w:type="numbering" w:customStyle="1" w:styleId="LFO19211">
    <w:name w:val="LFO19211"/>
    <w:basedOn w:val="NoList"/>
    <w:rsid w:val="00EB40A3"/>
  </w:style>
  <w:style w:type="numbering" w:customStyle="1" w:styleId="NoList10111">
    <w:name w:val="No List10111"/>
    <w:next w:val="NoList"/>
    <w:uiPriority w:val="99"/>
    <w:semiHidden/>
    <w:unhideWhenUsed/>
    <w:rsid w:val="00EB40A3"/>
  </w:style>
  <w:style w:type="numbering" w:customStyle="1" w:styleId="LFO191111">
    <w:name w:val="LFO191111"/>
    <w:basedOn w:val="NoList"/>
    <w:rsid w:val="00EB40A3"/>
  </w:style>
  <w:style w:type="numbering" w:customStyle="1" w:styleId="NoList12311">
    <w:name w:val="No List12311"/>
    <w:next w:val="NoList"/>
    <w:uiPriority w:val="99"/>
    <w:semiHidden/>
    <w:rsid w:val="00EB40A3"/>
  </w:style>
  <w:style w:type="numbering" w:customStyle="1" w:styleId="NoList111311">
    <w:name w:val="No List111311"/>
    <w:next w:val="NoList"/>
    <w:uiPriority w:val="99"/>
    <w:semiHidden/>
    <w:unhideWhenUsed/>
    <w:rsid w:val="00EB40A3"/>
  </w:style>
  <w:style w:type="numbering" w:customStyle="1" w:styleId="13110">
    <w:name w:val="无列表1311"/>
    <w:next w:val="NoList"/>
    <w:semiHidden/>
    <w:rsid w:val="00EB40A3"/>
  </w:style>
  <w:style w:type="numbering" w:customStyle="1" w:styleId="13111">
    <w:name w:val="リストなし1311"/>
    <w:next w:val="NoList"/>
    <w:uiPriority w:val="99"/>
    <w:semiHidden/>
    <w:unhideWhenUsed/>
    <w:rsid w:val="00EB40A3"/>
  </w:style>
  <w:style w:type="numbering" w:customStyle="1" w:styleId="113110">
    <w:name w:val="无列表11311"/>
    <w:next w:val="NoList"/>
    <w:semiHidden/>
    <w:rsid w:val="00EB40A3"/>
  </w:style>
  <w:style w:type="numbering" w:customStyle="1" w:styleId="112111">
    <w:name w:val="リストなし11211"/>
    <w:next w:val="NoList"/>
    <w:uiPriority w:val="99"/>
    <w:semiHidden/>
    <w:unhideWhenUsed/>
    <w:rsid w:val="00EB40A3"/>
  </w:style>
  <w:style w:type="numbering" w:customStyle="1" w:styleId="NoList22311">
    <w:name w:val="No List22311"/>
    <w:next w:val="NoList"/>
    <w:uiPriority w:val="99"/>
    <w:semiHidden/>
    <w:unhideWhenUsed/>
    <w:rsid w:val="00EB40A3"/>
  </w:style>
  <w:style w:type="numbering" w:customStyle="1" w:styleId="NoList32311">
    <w:name w:val="No List32311"/>
    <w:next w:val="NoList"/>
    <w:uiPriority w:val="99"/>
    <w:semiHidden/>
    <w:unhideWhenUsed/>
    <w:rsid w:val="00EB40A3"/>
  </w:style>
  <w:style w:type="numbering" w:customStyle="1" w:styleId="NoList42211">
    <w:name w:val="No List42211"/>
    <w:next w:val="NoList"/>
    <w:uiPriority w:val="99"/>
    <w:semiHidden/>
    <w:unhideWhenUsed/>
    <w:rsid w:val="00EB40A3"/>
  </w:style>
  <w:style w:type="numbering" w:customStyle="1" w:styleId="NoList211211">
    <w:name w:val="No List211211"/>
    <w:next w:val="NoList"/>
    <w:uiPriority w:val="99"/>
    <w:semiHidden/>
    <w:unhideWhenUsed/>
    <w:rsid w:val="00EB40A3"/>
  </w:style>
  <w:style w:type="numbering" w:customStyle="1" w:styleId="NoList311211">
    <w:name w:val="No List311211"/>
    <w:next w:val="NoList"/>
    <w:uiPriority w:val="99"/>
    <w:semiHidden/>
    <w:unhideWhenUsed/>
    <w:rsid w:val="00EB40A3"/>
  </w:style>
  <w:style w:type="numbering" w:customStyle="1" w:styleId="NoList411211">
    <w:name w:val="No List411211"/>
    <w:next w:val="NoList"/>
    <w:uiPriority w:val="99"/>
    <w:semiHidden/>
    <w:unhideWhenUsed/>
    <w:rsid w:val="00EB40A3"/>
  </w:style>
  <w:style w:type="numbering" w:customStyle="1" w:styleId="111211">
    <w:name w:val="无列表111211"/>
    <w:next w:val="NoList"/>
    <w:semiHidden/>
    <w:rsid w:val="00EB40A3"/>
  </w:style>
  <w:style w:type="numbering" w:customStyle="1" w:styleId="NoList1111211">
    <w:name w:val="No List1111211"/>
    <w:next w:val="NoList"/>
    <w:uiPriority w:val="99"/>
    <w:semiHidden/>
    <w:unhideWhenUsed/>
    <w:rsid w:val="00EB40A3"/>
  </w:style>
  <w:style w:type="numbering" w:customStyle="1" w:styleId="NoList121211">
    <w:name w:val="No List121211"/>
    <w:next w:val="NoList"/>
    <w:uiPriority w:val="99"/>
    <w:semiHidden/>
    <w:unhideWhenUsed/>
    <w:rsid w:val="00EB40A3"/>
  </w:style>
  <w:style w:type="numbering" w:customStyle="1" w:styleId="NoList221211">
    <w:name w:val="No List221211"/>
    <w:next w:val="NoList"/>
    <w:uiPriority w:val="99"/>
    <w:semiHidden/>
    <w:unhideWhenUsed/>
    <w:rsid w:val="00EB40A3"/>
  </w:style>
  <w:style w:type="numbering" w:customStyle="1" w:styleId="NoList321211">
    <w:name w:val="No List321211"/>
    <w:next w:val="NoList"/>
    <w:uiPriority w:val="99"/>
    <w:semiHidden/>
    <w:unhideWhenUsed/>
    <w:rsid w:val="00EB40A3"/>
  </w:style>
  <w:style w:type="numbering" w:customStyle="1" w:styleId="NoList1611">
    <w:name w:val="No List1611"/>
    <w:next w:val="NoList"/>
    <w:uiPriority w:val="99"/>
    <w:semiHidden/>
    <w:unhideWhenUsed/>
    <w:rsid w:val="00EB40A3"/>
  </w:style>
  <w:style w:type="numbering" w:customStyle="1" w:styleId="NoList1711">
    <w:name w:val="No List1711"/>
    <w:next w:val="NoList"/>
    <w:uiPriority w:val="99"/>
    <w:semiHidden/>
    <w:unhideWhenUsed/>
    <w:rsid w:val="00EB40A3"/>
  </w:style>
  <w:style w:type="numbering" w:customStyle="1" w:styleId="NoList2511">
    <w:name w:val="No List2511"/>
    <w:next w:val="NoList"/>
    <w:uiPriority w:val="99"/>
    <w:semiHidden/>
    <w:unhideWhenUsed/>
    <w:rsid w:val="00EB40A3"/>
  </w:style>
  <w:style w:type="numbering" w:customStyle="1" w:styleId="NoList3511">
    <w:name w:val="No List3511"/>
    <w:next w:val="NoList"/>
    <w:uiPriority w:val="99"/>
    <w:semiHidden/>
    <w:unhideWhenUsed/>
    <w:rsid w:val="00EB40A3"/>
  </w:style>
  <w:style w:type="numbering" w:customStyle="1" w:styleId="NoList4511">
    <w:name w:val="No List4511"/>
    <w:next w:val="NoList"/>
    <w:uiPriority w:val="99"/>
    <w:semiHidden/>
    <w:unhideWhenUsed/>
    <w:rsid w:val="00EB40A3"/>
  </w:style>
  <w:style w:type="numbering" w:customStyle="1" w:styleId="NoList5411">
    <w:name w:val="No List5411"/>
    <w:next w:val="NoList"/>
    <w:uiPriority w:val="99"/>
    <w:semiHidden/>
    <w:unhideWhenUsed/>
    <w:rsid w:val="00EB40A3"/>
  </w:style>
  <w:style w:type="numbering" w:customStyle="1" w:styleId="NoList6411">
    <w:name w:val="No List6411"/>
    <w:next w:val="NoList"/>
    <w:uiPriority w:val="99"/>
    <w:semiHidden/>
    <w:unhideWhenUsed/>
    <w:rsid w:val="00EB40A3"/>
  </w:style>
  <w:style w:type="numbering" w:customStyle="1" w:styleId="NoList7411">
    <w:name w:val="No List7411"/>
    <w:next w:val="NoList"/>
    <w:uiPriority w:val="99"/>
    <w:semiHidden/>
    <w:unhideWhenUsed/>
    <w:rsid w:val="00EB40A3"/>
  </w:style>
  <w:style w:type="numbering" w:customStyle="1" w:styleId="NoList8311">
    <w:name w:val="No List8311"/>
    <w:next w:val="NoList"/>
    <w:uiPriority w:val="99"/>
    <w:semiHidden/>
    <w:unhideWhenUsed/>
    <w:rsid w:val="00EB40A3"/>
  </w:style>
  <w:style w:type="numbering" w:customStyle="1" w:styleId="NoList9311">
    <w:name w:val="No List9311"/>
    <w:next w:val="NoList"/>
    <w:uiPriority w:val="99"/>
    <w:semiHidden/>
    <w:unhideWhenUsed/>
    <w:rsid w:val="00EB40A3"/>
  </w:style>
  <w:style w:type="numbering" w:customStyle="1" w:styleId="NoList11411">
    <w:name w:val="No List11411"/>
    <w:next w:val="NoList"/>
    <w:uiPriority w:val="99"/>
    <w:semiHidden/>
    <w:unhideWhenUsed/>
    <w:rsid w:val="00EB40A3"/>
  </w:style>
  <w:style w:type="numbering" w:customStyle="1" w:styleId="NoList21411">
    <w:name w:val="No List21411"/>
    <w:next w:val="NoList"/>
    <w:uiPriority w:val="99"/>
    <w:semiHidden/>
    <w:unhideWhenUsed/>
    <w:rsid w:val="00EB40A3"/>
  </w:style>
  <w:style w:type="numbering" w:customStyle="1" w:styleId="NoList31411">
    <w:name w:val="No List31411"/>
    <w:next w:val="NoList"/>
    <w:uiPriority w:val="99"/>
    <w:semiHidden/>
    <w:unhideWhenUsed/>
    <w:rsid w:val="00EB40A3"/>
  </w:style>
  <w:style w:type="numbering" w:customStyle="1" w:styleId="NoList41411">
    <w:name w:val="No List41411"/>
    <w:next w:val="NoList"/>
    <w:uiPriority w:val="99"/>
    <w:semiHidden/>
    <w:unhideWhenUsed/>
    <w:rsid w:val="00EB40A3"/>
  </w:style>
  <w:style w:type="numbering" w:customStyle="1" w:styleId="NoList51311">
    <w:name w:val="No List51311"/>
    <w:next w:val="NoList"/>
    <w:uiPriority w:val="99"/>
    <w:semiHidden/>
    <w:unhideWhenUsed/>
    <w:rsid w:val="00EB40A3"/>
  </w:style>
  <w:style w:type="numbering" w:customStyle="1" w:styleId="NoList61311">
    <w:name w:val="No List61311"/>
    <w:next w:val="NoList"/>
    <w:uiPriority w:val="99"/>
    <w:semiHidden/>
    <w:unhideWhenUsed/>
    <w:rsid w:val="00EB40A3"/>
  </w:style>
  <w:style w:type="numbering" w:customStyle="1" w:styleId="NoList71311">
    <w:name w:val="No List71311"/>
    <w:next w:val="NoList"/>
    <w:uiPriority w:val="99"/>
    <w:semiHidden/>
    <w:unhideWhenUsed/>
    <w:rsid w:val="00EB40A3"/>
  </w:style>
  <w:style w:type="numbering" w:customStyle="1" w:styleId="NoList81311">
    <w:name w:val="No List81311"/>
    <w:next w:val="NoList"/>
    <w:uiPriority w:val="99"/>
    <w:semiHidden/>
    <w:unhideWhenUsed/>
    <w:rsid w:val="00EB40A3"/>
  </w:style>
  <w:style w:type="numbering" w:customStyle="1" w:styleId="NoList91211">
    <w:name w:val="No List91211"/>
    <w:next w:val="NoList"/>
    <w:uiPriority w:val="99"/>
    <w:semiHidden/>
    <w:unhideWhenUsed/>
    <w:rsid w:val="00EB40A3"/>
  </w:style>
  <w:style w:type="numbering" w:customStyle="1" w:styleId="LFO19311">
    <w:name w:val="LFO19311"/>
    <w:basedOn w:val="NoList"/>
    <w:rsid w:val="00EB40A3"/>
  </w:style>
  <w:style w:type="numbering" w:customStyle="1" w:styleId="NoList10211">
    <w:name w:val="No List10211"/>
    <w:next w:val="NoList"/>
    <w:uiPriority w:val="99"/>
    <w:semiHidden/>
    <w:unhideWhenUsed/>
    <w:rsid w:val="00EB40A3"/>
  </w:style>
  <w:style w:type="numbering" w:customStyle="1" w:styleId="LFO191211">
    <w:name w:val="LFO191211"/>
    <w:basedOn w:val="NoList"/>
    <w:rsid w:val="00EB40A3"/>
  </w:style>
  <w:style w:type="numbering" w:customStyle="1" w:styleId="NoList12411">
    <w:name w:val="No List12411"/>
    <w:next w:val="NoList"/>
    <w:uiPriority w:val="99"/>
    <w:semiHidden/>
    <w:rsid w:val="00EB40A3"/>
  </w:style>
  <w:style w:type="numbering" w:customStyle="1" w:styleId="NoList111411">
    <w:name w:val="No List111411"/>
    <w:next w:val="NoList"/>
    <w:uiPriority w:val="99"/>
    <w:semiHidden/>
    <w:unhideWhenUsed/>
    <w:rsid w:val="00EB40A3"/>
  </w:style>
  <w:style w:type="numbering" w:customStyle="1" w:styleId="14110">
    <w:name w:val="无列表1411"/>
    <w:next w:val="NoList"/>
    <w:semiHidden/>
    <w:rsid w:val="00EB40A3"/>
  </w:style>
  <w:style w:type="numbering" w:customStyle="1" w:styleId="14111">
    <w:name w:val="リストなし1411"/>
    <w:next w:val="NoList"/>
    <w:uiPriority w:val="99"/>
    <w:semiHidden/>
    <w:unhideWhenUsed/>
    <w:rsid w:val="00EB40A3"/>
  </w:style>
  <w:style w:type="numbering" w:customStyle="1" w:styleId="114110">
    <w:name w:val="无列表11411"/>
    <w:next w:val="NoList"/>
    <w:semiHidden/>
    <w:rsid w:val="00EB40A3"/>
  </w:style>
  <w:style w:type="numbering" w:customStyle="1" w:styleId="113111">
    <w:name w:val="リストなし11311"/>
    <w:next w:val="NoList"/>
    <w:uiPriority w:val="99"/>
    <w:semiHidden/>
    <w:unhideWhenUsed/>
    <w:rsid w:val="00EB40A3"/>
  </w:style>
  <w:style w:type="numbering" w:customStyle="1" w:styleId="NoList22411">
    <w:name w:val="No List22411"/>
    <w:next w:val="NoList"/>
    <w:uiPriority w:val="99"/>
    <w:semiHidden/>
    <w:unhideWhenUsed/>
    <w:rsid w:val="00EB40A3"/>
  </w:style>
  <w:style w:type="numbering" w:customStyle="1" w:styleId="NoList32411">
    <w:name w:val="No List32411"/>
    <w:next w:val="NoList"/>
    <w:uiPriority w:val="99"/>
    <w:semiHidden/>
    <w:unhideWhenUsed/>
    <w:rsid w:val="00EB40A3"/>
  </w:style>
  <w:style w:type="numbering" w:customStyle="1" w:styleId="NoList42311">
    <w:name w:val="No List42311"/>
    <w:next w:val="NoList"/>
    <w:uiPriority w:val="99"/>
    <w:semiHidden/>
    <w:unhideWhenUsed/>
    <w:rsid w:val="00EB40A3"/>
  </w:style>
  <w:style w:type="numbering" w:customStyle="1" w:styleId="NoList211311">
    <w:name w:val="No List211311"/>
    <w:next w:val="NoList"/>
    <w:uiPriority w:val="99"/>
    <w:semiHidden/>
    <w:unhideWhenUsed/>
    <w:rsid w:val="00EB40A3"/>
  </w:style>
  <w:style w:type="numbering" w:customStyle="1" w:styleId="NoList311311">
    <w:name w:val="No List311311"/>
    <w:next w:val="NoList"/>
    <w:uiPriority w:val="99"/>
    <w:semiHidden/>
    <w:unhideWhenUsed/>
    <w:rsid w:val="00EB40A3"/>
  </w:style>
  <w:style w:type="numbering" w:customStyle="1" w:styleId="NoList411311">
    <w:name w:val="No List411311"/>
    <w:next w:val="NoList"/>
    <w:uiPriority w:val="99"/>
    <w:semiHidden/>
    <w:unhideWhenUsed/>
    <w:rsid w:val="00EB40A3"/>
  </w:style>
  <w:style w:type="numbering" w:customStyle="1" w:styleId="111311">
    <w:name w:val="无列表111311"/>
    <w:next w:val="NoList"/>
    <w:semiHidden/>
    <w:rsid w:val="00EB40A3"/>
  </w:style>
  <w:style w:type="numbering" w:customStyle="1" w:styleId="NoList1111311">
    <w:name w:val="No List1111311"/>
    <w:next w:val="NoList"/>
    <w:uiPriority w:val="99"/>
    <w:semiHidden/>
    <w:unhideWhenUsed/>
    <w:rsid w:val="00EB40A3"/>
  </w:style>
  <w:style w:type="numbering" w:customStyle="1" w:styleId="NoList121311">
    <w:name w:val="No List121311"/>
    <w:next w:val="NoList"/>
    <w:uiPriority w:val="99"/>
    <w:semiHidden/>
    <w:unhideWhenUsed/>
    <w:rsid w:val="00EB40A3"/>
  </w:style>
  <w:style w:type="numbering" w:customStyle="1" w:styleId="NoList221311">
    <w:name w:val="No List221311"/>
    <w:next w:val="NoList"/>
    <w:uiPriority w:val="99"/>
    <w:semiHidden/>
    <w:unhideWhenUsed/>
    <w:rsid w:val="00EB40A3"/>
  </w:style>
  <w:style w:type="numbering" w:customStyle="1" w:styleId="NoList321311">
    <w:name w:val="No List321311"/>
    <w:next w:val="NoList"/>
    <w:uiPriority w:val="99"/>
    <w:semiHidden/>
    <w:unhideWhenUsed/>
    <w:rsid w:val="00EB40A3"/>
  </w:style>
  <w:style w:type="table" w:customStyle="1" w:styleId="222">
    <w:name w:val="网格型2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EB40A3"/>
    <w:rPr>
      <w:rFonts w:eastAsia="MS Mincho"/>
      <w:lang w:val="en-US" w:eastAsia="en-US"/>
    </w:rPr>
    <w:tblPr/>
  </w:style>
  <w:style w:type="table" w:customStyle="1" w:styleId="Tabellengitternetz11121">
    <w:name w:val="Tabellengitternetz1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网格型11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0">
    <w:name w:val="网格型81"/>
    <w:basedOn w:val="TableNormal"/>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9">
    <w:name w:val="无列表3"/>
    <w:next w:val="NoList"/>
    <w:uiPriority w:val="99"/>
    <w:semiHidden/>
    <w:unhideWhenUsed/>
    <w:rsid w:val="00EB40A3"/>
  </w:style>
  <w:style w:type="table" w:customStyle="1" w:styleId="9">
    <w:name w:val="网格型9"/>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无列表16"/>
    <w:next w:val="NoList"/>
    <w:uiPriority w:val="99"/>
    <w:semiHidden/>
    <w:rsid w:val="00EB40A3"/>
  </w:style>
  <w:style w:type="table" w:customStyle="1" w:styleId="390">
    <w:name w:val="网格型3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リストなし16"/>
    <w:next w:val="NoList"/>
    <w:uiPriority w:val="99"/>
    <w:semiHidden/>
    <w:unhideWhenUsed/>
    <w:rsid w:val="00EB40A3"/>
  </w:style>
  <w:style w:type="table" w:customStyle="1" w:styleId="280">
    <w:name w:val="古典型 28"/>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NoList"/>
    <w:uiPriority w:val="99"/>
    <w:semiHidden/>
    <w:unhideWhenUsed/>
    <w:rsid w:val="00EB40A3"/>
  </w:style>
  <w:style w:type="table" w:customStyle="1" w:styleId="TableGrid47">
    <w:name w:val="Table Grid47"/>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EB40A3"/>
  </w:style>
  <w:style w:type="table" w:customStyle="1" w:styleId="318">
    <w:name w:val="网格型3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NoList"/>
    <w:uiPriority w:val="99"/>
    <w:semiHidden/>
    <w:unhideWhenUsed/>
    <w:rsid w:val="00EB40A3"/>
  </w:style>
  <w:style w:type="table" w:customStyle="1" w:styleId="TableClassic218">
    <w:name w:val="Table Classic 218"/>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NoList"/>
    <w:uiPriority w:val="99"/>
    <w:semiHidden/>
    <w:unhideWhenUsed/>
    <w:rsid w:val="00EB40A3"/>
  </w:style>
  <w:style w:type="numbering" w:customStyle="1" w:styleId="NoList37">
    <w:name w:val="No List37"/>
    <w:next w:val="NoList"/>
    <w:uiPriority w:val="99"/>
    <w:semiHidden/>
    <w:unhideWhenUsed/>
    <w:rsid w:val="00EB40A3"/>
  </w:style>
  <w:style w:type="numbering" w:customStyle="1" w:styleId="NoList116">
    <w:name w:val="No List116"/>
    <w:next w:val="NoList"/>
    <w:uiPriority w:val="99"/>
    <w:semiHidden/>
    <w:unhideWhenUsed/>
    <w:rsid w:val="00EB40A3"/>
  </w:style>
  <w:style w:type="numbering" w:customStyle="1" w:styleId="NoList47">
    <w:name w:val="No List47"/>
    <w:next w:val="NoList"/>
    <w:uiPriority w:val="99"/>
    <w:semiHidden/>
    <w:unhideWhenUsed/>
    <w:rsid w:val="00EB40A3"/>
  </w:style>
  <w:style w:type="numbering" w:customStyle="1" w:styleId="NoList56">
    <w:name w:val="No List56"/>
    <w:next w:val="NoList"/>
    <w:uiPriority w:val="99"/>
    <w:semiHidden/>
    <w:unhideWhenUsed/>
    <w:rsid w:val="00EB40A3"/>
  </w:style>
  <w:style w:type="numbering" w:customStyle="1" w:styleId="NoList1116">
    <w:name w:val="No List1116"/>
    <w:next w:val="NoList"/>
    <w:uiPriority w:val="99"/>
    <w:semiHidden/>
    <w:unhideWhenUsed/>
    <w:rsid w:val="00EB40A3"/>
  </w:style>
  <w:style w:type="numbering" w:customStyle="1" w:styleId="NoList216">
    <w:name w:val="No List216"/>
    <w:next w:val="NoList"/>
    <w:uiPriority w:val="99"/>
    <w:semiHidden/>
    <w:unhideWhenUsed/>
    <w:rsid w:val="00EB40A3"/>
  </w:style>
  <w:style w:type="numbering" w:customStyle="1" w:styleId="NoList316">
    <w:name w:val="No List316"/>
    <w:next w:val="NoList"/>
    <w:uiPriority w:val="99"/>
    <w:semiHidden/>
    <w:unhideWhenUsed/>
    <w:rsid w:val="00EB40A3"/>
  </w:style>
  <w:style w:type="numbering" w:customStyle="1" w:styleId="NoList416">
    <w:name w:val="No List416"/>
    <w:next w:val="NoList"/>
    <w:uiPriority w:val="99"/>
    <w:semiHidden/>
    <w:unhideWhenUsed/>
    <w:rsid w:val="00EB40A3"/>
  </w:style>
  <w:style w:type="numbering" w:customStyle="1" w:styleId="NoList66">
    <w:name w:val="No List66"/>
    <w:next w:val="NoList"/>
    <w:uiPriority w:val="99"/>
    <w:semiHidden/>
    <w:unhideWhenUsed/>
    <w:rsid w:val="00EB40A3"/>
  </w:style>
  <w:style w:type="numbering" w:customStyle="1" w:styleId="NoList76">
    <w:name w:val="No List76"/>
    <w:next w:val="NoList"/>
    <w:uiPriority w:val="99"/>
    <w:semiHidden/>
    <w:unhideWhenUsed/>
    <w:rsid w:val="00EB40A3"/>
  </w:style>
  <w:style w:type="table" w:customStyle="1" w:styleId="TableGrid127">
    <w:name w:val="Table Grid12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EB40A3"/>
  </w:style>
  <w:style w:type="table" w:customStyle="1" w:styleId="TableGrid1117">
    <w:name w:val="Table Grid1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EB40A3"/>
  </w:style>
  <w:style w:type="numbering" w:customStyle="1" w:styleId="NoList326">
    <w:name w:val="No List326"/>
    <w:next w:val="NoList"/>
    <w:uiPriority w:val="99"/>
    <w:semiHidden/>
    <w:unhideWhenUsed/>
    <w:rsid w:val="00EB40A3"/>
  </w:style>
  <w:style w:type="table" w:customStyle="1" w:styleId="TableStyle14">
    <w:name w:val="Table Style14"/>
    <w:basedOn w:val="TableNormal"/>
    <w:qFormat/>
    <w:rsid w:val="00EB40A3"/>
    <w:rPr>
      <w:rFonts w:eastAsia="MS Mincho"/>
      <w:lang w:val="en-US" w:eastAsia="en-US"/>
    </w:rPr>
    <w:tblPr/>
  </w:style>
  <w:style w:type="table" w:customStyle="1" w:styleId="TableGrid59">
    <w:name w:val="Table Grid59"/>
    <w:basedOn w:val="TableNormal"/>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EB40A3"/>
  </w:style>
  <w:style w:type="numbering" w:customStyle="1" w:styleId="NoList515">
    <w:name w:val="No List515"/>
    <w:next w:val="NoList"/>
    <w:uiPriority w:val="99"/>
    <w:semiHidden/>
    <w:unhideWhenUsed/>
    <w:rsid w:val="00EB40A3"/>
  </w:style>
  <w:style w:type="numbering" w:customStyle="1" w:styleId="NoList2115">
    <w:name w:val="No List2115"/>
    <w:next w:val="NoList"/>
    <w:uiPriority w:val="99"/>
    <w:semiHidden/>
    <w:unhideWhenUsed/>
    <w:rsid w:val="00EB40A3"/>
  </w:style>
  <w:style w:type="numbering" w:customStyle="1" w:styleId="NoList3115">
    <w:name w:val="No List3115"/>
    <w:next w:val="NoList"/>
    <w:uiPriority w:val="99"/>
    <w:semiHidden/>
    <w:unhideWhenUsed/>
    <w:rsid w:val="00EB40A3"/>
  </w:style>
  <w:style w:type="numbering" w:customStyle="1" w:styleId="NoList4115">
    <w:name w:val="No List4115"/>
    <w:next w:val="NoList"/>
    <w:uiPriority w:val="99"/>
    <w:semiHidden/>
    <w:unhideWhenUsed/>
    <w:rsid w:val="00EB40A3"/>
  </w:style>
  <w:style w:type="numbering" w:customStyle="1" w:styleId="NoList615">
    <w:name w:val="No List615"/>
    <w:next w:val="NoList"/>
    <w:uiPriority w:val="99"/>
    <w:semiHidden/>
    <w:unhideWhenUsed/>
    <w:rsid w:val="00EB40A3"/>
  </w:style>
  <w:style w:type="table" w:customStyle="1" w:styleId="TableGrid416">
    <w:name w:val="Table Grid416"/>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EB40A3"/>
  </w:style>
  <w:style w:type="numbering" w:customStyle="1" w:styleId="NoList11115">
    <w:name w:val="No List11115"/>
    <w:next w:val="NoList"/>
    <w:uiPriority w:val="99"/>
    <w:semiHidden/>
    <w:unhideWhenUsed/>
    <w:rsid w:val="00EB40A3"/>
  </w:style>
  <w:style w:type="numbering" w:customStyle="1" w:styleId="NoList715">
    <w:name w:val="No List715"/>
    <w:next w:val="NoList"/>
    <w:uiPriority w:val="99"/>
    <w:semiHidden/>
    <w:unhideWhenUsed/>
    <w:rsid w:val="00EB40A3"/>
  </w:style>
  <w:style w:type="table" w:customStyle="1" w:styleId="TableGrid1214">
    <w:name w:val="Table Grid12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EB40A3"/>
  </w:style>
  <w:style w:type="table" w:customStyle="1" w:styleId="TableGrid11114">
    <w:name w:val="Table Grid11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EB40A3"/>
  </w:style>
  <w:style w:type="numbering" w:customStyle="1" w:styleId="NoList3215">
    <w:name w:val="No List3215"/>
    <w:next w:val="NoList"/>
    <w:uiPriority w:val="99"/>
    <w:semiHidden/>
    <w:unhideWhenUsed/>
    <w:rsid w:val="00EB40A3"/>
  </w:style>
  <w:style w:type="numbering" w:customStyle="1" w:styleId="NoList85">
    <w:name w:val="No List85"/>
    <w:next w:val="NoList"/>
    <w:uiPriority w:val="99"/>
    <w:semiHidden/>
    <w:unhideWhenUsed/>
    <w:rsid w:val="00EB40A3"/>
  </w:style>
  <w:style w:type="table" w:customStyle="1" w:styleId="TableGrid718">
    <w:name w:val="Table Grid718"/>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EB40A3"/>
  </w:style>
  <w:style w:type="table" w:customStyle="1" w:styleId="TableGrid86">
    <w:name w:val="Table Grid86"/>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EB40A3"/>
    <w:rPr>
      <w:rFonts w:eastAsia="MS Mincho"/>
      <w:lang w:val="en-US" w:eastAsia="en-US"/>
    </w:rPr>
    <w:tblPr/>
  </w:style>
  <w:style w:type="table" w:customStyle="1" w:styleId="TableGrid516">
    <w:name w:val="Table Grid5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EB40A3"/>
  </w:style>
  <w:style w:type="numbering" w:customStyle="1" w:styleId="NoList914">
    <w:name w:val="No List914"/>
    <w:next w:val="NoList"/>
    <w:uiPriority w:val="99"/>
    <w:semiHidden/>
    <w:unhideWhenUsed/>
    <w:rsid w:val="00EB40A3"/>
  </w:style>
  <w:style w:type="table" w:customStyle="1" w:styleId="TableGrid766">
    <w:name w:val="Table Grid76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NoList"/>
    <w:rsid w:val="00EB40A3"/>
  </w:style>
  <w:style w:type="numbering" w:customStyle="1" w:styleId="NoList104">
    <w:name w:val="No List104"/>
    <w:next w:val="NoList"/>
    <w:uiPriority w:val="99"/>
    <w:semiHidden/>
    <w:unhideWhenUsed/>
    <w:rsid w:val="00EB40A3"/>
  </w:style>
  <w:style w:type="numbering" w:customStyle="1" w:styleId="LFO1914">
    <w:name w:val="LFO1914"/>
    <w:basedOn w:val="NoList"/>
    <w:rsid w:val="00EB40A3"/>
  </w:style>
  <w:style w:type="table" w:customStyle="1" w:styleId="TableGrid229">
    <w:name w:val="Table Grid229"/>
    <w:basedOn w:val="TableNormal"/>
    <w:next w:val="TableGrid"/>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EB40A3"/>
  </w:style>
  <w:style w:type="table" w:customStyle="1" w:styleId="322">
    <w:name w:val="网格型32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NoList"/>
    <w:uiPriority w:val="99"/>
    <w:semiHidden/>
    <w:unhideWhenUsed/>
    <w:rsid w:val="00EB40A3"/>
  </w:style>
  <w:style w:type="table" w:customStyle="1" w:styleId="TableClassic222">
    <w:name w:val="Table Classic 2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リストなし1112"/>
    <w:next w:val="NoList"/>
    <w:uiPriority w:val="99"/>
    <w:semiHidden/>
    <w:unhideWhenUsed/>
    <w:rsid w:val="00EB40A3"/>
  </w:style>
  <w:style w:type="table" w:customStyle="1" w:styleId="TableClassic2116">
    <w:name w:val="Table Classic 2116"/>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EB40A3"/>
  </w:style>
  <w:style w:type="numbering" w:customStyle="1" w:styleId="NoList232">
    <w:name w:val="No List232"/>
    <w:next w:val="NoList"/>
    <w:uiPriority w:val="99"/>
    <w:semiHidden/>
    <w:unhideWhenUsed/>
    <w:rsid w:val="00EB40A3"/>
  </w:style>
  <w:style w:type="table" w:customStyle="1" w:styleId="TableGrid426">
    <w:name w:val="Table Grid4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EB40A3"/>
  </w:style>
  <w:style w:type="numbering" w:customStyle="1" w:styleId="NoList432">
    <w:name w:val="No List432"/>
    <w:next w:val="NoList"/>
    <w:uiPriority w:val="99"/>
    <w:semiHidden/>
    <w:unhideWhenUsed/>
    <w:rsid w:val="00EB40A3"/>
  </w:style>
  <w:style w:type="numbering" w:customStyle="1" w:styleId="NoList522">
    <w:name w:val="No List522"/>
    <w:next w:val="NoList"/>
    <w:uiPriority w:val="99"/>
    <w:semiHidden/>
    <w:unhideWhenUsed/>
    <w:rsid w:val="00EB40A3"/>
  </w:style>
  <w:style w:type="numbering" w:customStyle="1" w:styleId="NoList622">
    <w:name w:val="No List622"/>
    <w:next w:val="NoList"/>
    <w:uiPriority w:val="99"/>
    <w:semiHidden/>
    <w:unhideWhenUsed/>
    <w:rsid w:val="00EB40A3"/>
  </w:style>
  <w:style w:type="numbering" w:customStyle="1" w:styleId="NoList722">
    <w:name w:val="No List722"/>
    <w:next w:val="NoList"/>
    <w:uiPriority w:val="99"/>
    <w:semiHidden/>
    <w:unhideWhenUsed/>
    <w:rsid w:val="00EB40A3"/>
  </w:style>
  <w:style w:type="table" w:customStyle="1" w:styleId="TableGrid813">
    <w:name w:val="Table Grid81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EB40A3"/>
  </w:style>
  <w:style w:type="numbering" w:customStyle="1" w:styleId="NoList2122">
    <w:name w:val="No List2122"/>
    <w:next w:val="NoList"/>
    <w:uiPriority w:val="99"/>
    <w:semiHidden/>
    <w:unhideWhenUsed/>
    <w:rsid w:val="00EB40A3"/>
  </w:style>
  <w:style w:type="table" w:customStyle="1" w:styleId="TableGrid4116">
    <w:name w:val="Table Grid41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EB40A3"/>
  </w:style>
  <w:style w:type="numbering" w:customStyle="1" w:styleId="NoList4122">
    <w:name w:val="No List4122"/>
    <w:next w:val="NoList"/>
    <w:uiPriority w:val="99"/>
    <w:semiHidden/>
    <w:unhideWhenUsed/>
    <w:rsid w:val="00EB40A3"/>
  </w:style>
  <w:style w:type="numbering" w:customStyle="1" w:styleId="NoList5112">
    <w:name w:val="No List5112"/>
    <w:next w:val="NoList"/>
    <w:uiPriority w:val="99"/>
    <w:semiHidden/>
    <w:unhideWhenUsed/>
    <w:rsid w:val="00EB40A3"/>
  </w:style>
  <w:style w:type="numbering" w:customStyle="1" w:styleId="NoList6112">
    <w:name w:val="No List6112"/>
    <w:next w:val="NoList"/>
    <w:uiPriority w:val="99"/>
    <w:semiHidden/>
    <w:unhideWhenUsed/>
    <w:rsid w:val="00EB40A3"/>
  </w:style>
  <w:style w:type="numbering" w:customStyle="1" w:styleId="NoList7112">
    <w:name w:val="No List7112"/>
    <w:next w:val="NoList"/>
    <w:uiPriority w:val="99"/>
    <w:semiHidden/>
    <w:unhideWhenUsed/>
    <w:rsid w:val="00EB40A3"/>
  </w:style>
  <w:style w:type="numbering" w:customStyle="1" w:styleId="NoList8112">
    <w:name w:val="No List8112"/>
    <w:next w:val="NoList"/>
    <w:uiPriority w:val="99"/>
    <w:semiHidden/>
    <w:unhideWhenUsed/>
    <w:rsid w:val="00EB40A3"/>
  </w:style>
  <w:style w:type="table" w:customStyle="1" w:styleId="TableGrid1223">
    <w:name w:val="Table Grid122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EB40A3"/>
  </w:style>
  <w:style w:type="numbering" w:customStyle="1" w:styleId="NoList11122">
    <w:name w:val="No List11122"/>
    <w:next w:val="NoList"/>
    <w:uiPriority w:val="99"/>
    <w:semiHidden/>
    <w:unhideWhenUsed/>
    <w:rsid w:val="00EB40A3"/>
  </w:style>
  <w:style w:type="table" w:customStyle="1" w:styleId="TableGrid2216">
    <w:name w:val="Table Grid221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无列表1122"/>
    <w:next w:val="NoList"/>
    <w:semiHidden/>
    <w:rsid w:val="00EB40A3"/>
  </w:style>
  <w:style w:type="numbering" w:customStyle="1" w:styleId="NoList2222">
    <w:name w:val="No List2222"/>
    <w:next w:val="NoList"/>
    <w:uiPriority w:val="99"/>
    <w:semiHidden/>
    <w:unhideWhenUsed/>
    <w:rsid w:val="00EB40A3"/>
  </w:style>
  <w:style w:type="numbering" w:customStyle="1" w:styleId="NoList3222">
    <w:name w:val="No List3222"/>
    <w:next w:val="NoList"/>
    <w:uiPriority w:val="99"/>
    <w:semiHidden/>
    <w:unhideWhenUsed/>
    <w:rsid w:val="00EB40A3"/>
  </w:style>
  <w:style w:type="numbering" w:customStyle="1" w:styleId="NoList4212">
    <w:name w:val="No List4212"/>
    <w:next w:val="NoList"/>
    <w:uiPriority w:val="99"/>
    <w:semiHidden/>
    <w:unhideWhenUsed/>
    <w:rsid w:val="00EB40A3"/>
  </w:style>
  <w:style w:type="numbering" w:customStyle="1" w:styleId="NoList21112">
    <w:name w:val="No List21112"/>
    <w:next w:val="NoList"/>
    <w:uiPriority w:val="99"/>
    <w:semiHidden/>
    <w:unhideWhenUsed/>
    <w:rsid w:val="00EB40A3"/>
  </w:style>
  <w:style w:type="numbering" w:customStyle="1" w:styleId="NoList31112">
    <w:name w:val="No List31112"/>
    <w:next w:val="NoList"/>
    <w:uiPriority w:val="99"/>
    <w:semiHidden/>
    <w:unhideWhenUsed/>
    <w:rsid w:val="00EB40A3"/>
  </w:style>
  <w:style w:type="numbering" w:customStyle="1" w:styleId="NoList41112">
    <w:name w:val="No List41112"/>
    <w:next w:val="NoList"/>
    <w:uiPriority w:val="99"/>
    <w:semiHidden/>
    <w:unhideWhenUsed/>
    <w:rsid w:val="00EB40A3"/>
  </w:style>
  <w:style w:type="numbering" w:customStyle="1" w:styleId="111120">
    <w:name w:val="无列表11112"/>
    <w:next w:val="NoList"/>
    <w:semiHidden/>
    <w:rsid w:val="00EB40A3"/>
  </w:style>
  <w:style w:type="numbering" w:customStyle="1" w:styleId="NoList111112">
    <w:name w:val="No List111112"/>
    <w:next w:val="NoList"/>
    <w:uiPriority w:val="99"/>
    <w:semiHidden/>
    <w:unhideWhenUsed/>
    <w:rsid w:val="00EB40A3"/>
  </w:style>
  <w:style w:type="numbering" w:customStyle="1" w:styleId="NoList12112">
    <w:name w:val="No List12112"/>
    <w:next w:val="NoList"/>
    <w:uiPriority w:val="99"/>
    <w:semiHidden/>
    <w:unhideWhenUsed/>
    <w:rsid w:val="00EB40A3"/>
  </w:style>
  <w:style w:type="numbering" w:customStyle="1" w:styleId="NoList22112">
    <w:name w:val="No List22112"/>
    <w:next w:val="NoList"/>
    <w:uiPriority w:val="99"/>
    <w:semiHidden/>
    <w:unhideWhenUsed/>
    <w:rsid w:val="00EB40A3"/>
  </w:style>
  <w:style w:type="numbering" w:customStyle="1" w:styleId="NoList32112">
    <w:name w:val="No List32112"/>
    <w:next w:val="NoList"/>
    <w:uiPriority w:val="99"/>
    <w:semiHidden/>
    <w:unhideWhenUsed/>
    <w:rsid w:val="00EB40A3"/>
  </w:style>
  <w:style w:type="numbering" w:customStyle="1" w:styleId="NoList142">
    <w:name w:val="No List142"/>
    <w:next w:val="NoList"/>
    <w:uiPriority w:val="99"/>
    <w:semiHidden/>
    <w:unhideWhenUsed/>
    <w:rsid w:val="00EB40A3"/>
  </w:style>
  <w:style w:type="table" w:customStyle="1" w:styleId="TableGrid106">
    <w:name w:val="Table Grid10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EB40A3"/>
  </w:style>
  <w:style w:type="numbering" w:customStyle="1" w:styleId="NoList242">
    <w:name w:val="No List242"/>
    <w:next w:val="NoList"/>
    <w:uiPriority w:val="99"/>
    <w:semiHidden/>
    <w:unhideWhenUsed/>
    <w:rsid w:val="00EB40A3"/>
  </w:style>
  <w:style w:type="table" w:customStyle="1" w:styleId="TableGrid436">
    <w:name w:val="Table Grid4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EB40A3"/>
  </w:style>
  <w:style w:type="table" w:customStyle="1" w:styleId="TableGrid526">
    <w:name w:val="Table Grid52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EB40A3"/>
  </w:style>
  <w:style w:type="table" w:customStyle="1" w:styleId="TableGrid626">
    <w:name w:val="Table Grid6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EB40A3"/>
  </w:style>
  <w:style w:type="numbering" w:customStyle="1" w:styleId="NoList632">
    <w:name w:val="No List632"/>
    <w:next w:val="NoList"/>
    <w:uiPriority w:val="99"/>
    <w:semiHidden/>
    <w:unhideWhenUsed/>
    <w:rsid w:val="00EB40A3"/>
  </w:style>
  <w:style w:type="numbering" w:customStyle="1" w:styleId="NoList732">
    <w:name w:val="No List732"/>
    <w:next w:val="NoList"/>
    <w:uiPriority w:val="99"/>
    <w:semiHidden/>
    <w:unhideWhenUsed/>
    <w:rsid w:val="00EB40A3"/>
  </w:style>
  <w:style w:type="numbering" w:customStyle="1" w:styleId="NoList822">
    <w:name w:val="No List822"/>
    <w:next w:val="NoList"/>
    <w:uiPriority w:val="99"/>
    <w:semiHidden/>
    <w:unhideWhenUsed/>
    <w:rsid w:val="00EB40A3"/>
  </w:style>
  <w:style w:type="numbering" w:customStyle="1" w:styleId="NoList922">
    <w:name w:val="No List922"/>
    <w:next w:val="NoList"/>
    <w:uiPriority w:val="99"/>
    <w:semiHidden/>
    <w:unhideWhenUsed/>
    <w:rsid w:val="00EB40A3"/>
  </w:style>
  <w:style w:type="table" w:customStyle="1" w:styleId="TableGrid823">
    <w:name w:val="Table Grid82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EB40A3"/>
  </w:style>
  <w:style w:type="numbering" w:customStyle="1" w:styleId="NoList2132">
    <w:name w:val="No List2132"/>
    <w:next w:val="NoList"/>
    <w:uiPriority w:val="99"/>
    <w:semiHidden/>
    <w:unhideWhenUsed/>
    <w:rsid w:val="00EB40A3"/>
  </w:style>
  <w:style w:type="table" w:customStyle="1" w:styleId="TableGrid4126">
    <w:name w:val="Table Grid41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EB40A3"/>
  </w:style>
  <w:style w:type="numbering" w:customStyle="1" w:styleId="NoList4132">
    <w:name w:val="No List4132"/>
    <w:next w:val="NoList"/>
    <w:uiPriority w:val="99"/>
    <w:semiHidden/>
    <w:unhideWhenUsed/>
    <w:rsid w:val="00EB40A3"/>
  </w:style>
  <w:style w:type="numbering" w:customStyle="1" w:styleId="NoList5122">
    <w:name w:val="No List5122"/>
    <w:next w:val="NoList"/>
    <w:uiPriority w:val="99"/>
    <w:semiHidden/>
    <w:unhideWhenUsed/>
    <w:rsid w:val="00EB40A3"/>
  </w:style>
  <w:style w:type="numbering" w:customStyle="1" w:styleId="NoList6122">
    <w:name w:val="No List6122"/>
    <w:next w:val="NoList"/>
    <w:uiPriority w:val="99"/>
    <w:semiHidden/>
    <w:unhideWhenUsed/>
    <w:rsid w:val="00EB40A3"/>
  </w:style>
  <w:style w:type="numbering" w:customStyle="1" w:styleId="NoList7122">
    <w:name w:val="No List7122"/>
    <w:next w:val="NoList"/>
    <w:uiPriority w:val="99"/>
    <w:semiHidden/>
    <w:unhideWhenUsed/>
    <w:rsid w:val="00EB40A3"/>
  </w:style>
  <w:style w:type="numbering" w:customStyle="1" w:styleId="NoList8122">
    <w:name w:val="No List8122"/>
    <w:next w:val="NoList"/>
    <w:uiPriority w:val="99"/>
    <w:semiHidden/>
    <w:unhideWhenUsed/>
    <w:rsid w:val="00EB40A3"/>
  </w:style>
  <w:style w:type="numbering" w:customStyle="1" w:styleId="NoList9112">
    <w:name w:val="No List9112"/>
    <w:next w:val="NoList"/>
    <w:uiPriority w:val="99"/>
    <w:semiHidden/>
    <w:unhideWhenUsed/>
    <w:rsid w:val="00EB40A3"/>
  </w:style>
  <w:style w:type="numbering" w:customStyle="1" w:styleId="LFO1922">
    <w:name w:val="LFO1922"/>
    <w:basedOn w:val="NoList"/>
    <w:rsid w:val="00EB40A3"/>
  </w:style>
  <w:style w:type="numbering" w:customStyle="1" w:styleId="NoList1012">
    <w:name w:val="No List1012"/>
    <w:next w:val="NoList"/>
    <w:uiPriority w:val="99"/>
    <w:semiHidden/>
    <w:unhideWhenUsed/>
    <w:rsid w:val="00EB40A3"/>
  </w:style>
  <w:style w:type="numbering" w:customStyle="1" w:styleId="LFO19112">
    <w:name w:val="LFO19112"/>
    <w:basedOn w:val="NoList"/>
    <w:rsid w:val="00EB40A3"/>
  </w:style>
  <w:style w:type="table" w:customStyle="1" w:styleId="TableGrid1233">
    <w:name w:val="Table Grid123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EB40A3"/>
  </w:style>
  <w:style w:type="numbering" w:customStyle="1" w:styleId="NoList11132">
    <w:name w:val="No List11132"/>
    <w:next w:val="NoList"/>
    <w:uiPriority w:val="99"/>
    <w:semiHidden/>
    <w:unhideWhenUsed/>
    <w:rsid w:val="00EB40A3"/>
  </w:style>
  <w:style w:type="table" w:customStyle="1" w:styleId="TableGrid2226">
    <w:name w:val="Table Grid222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NoList"/>
    <w:semiHidden/>
    <w:rsid w:val="00EB40A3"/>
  </w:style>
  <w:style w:type="numbering" w:customStyle="1" w:styleId="1321">
    <w:name w:val="リストなし132"/>
    <w:next w:val="NoList"/>
    <w:uiPriority w:val="99"/>
    <w:semiHidden/>
    <w:unhideWhenUsed/>
    <w:rsid w:val="00EB40A3"/>
  </w:style>
  <w:style w:type="numbering" w:customStyle="1" w:styleId="1132">
    <w:name w:val="无列表1132"/>
    <w:next w:val="NoList"/>
    <w:semiHidden/>
    <w:rsid w:val="00EB40A3"/>
  </w:style>
  <w:style w:type="numbering" w:customStyle="1" w:styleId="11220">
    <w:name w:val="リストなし1122"/>
    <w:next w:val="NoList"/>
    <w:uiPriority w:val="99"/>
    <w:semiHidden/>
    <w:unhideWhenUsed/>
    <w:rsid w:val="00EB40A3"/>
  </w:style>
  <w:style w:type="numbering" w:customStyle="1" w:styleId="NoList2232">
    <w:name w:val="No List2232"/>
    <w:next w:val="NoList"/>
    <w:uiPriority w:val="99"/>
    <w:semiHidden/>
    <w:unhideWhenUsed/>
    <w:rsid w:val="00EB40A3"/>
  </w:style>
  <w:style w:type="numbering" w:customStyle="1" w:styleId="NoList3232">
    <w:name w:val="No List3232"/>
    <w:next w:val="NoList"/>
    <w:uiPriority w:val="99"/>
    <w:semiHidden/>
    <w:unhideWhenUsed/>
    <w:rsid w:val="00EB40A3"/>
  </w:style>
  <w:style w:type="numbering" w:customStyle="1" w:styleId="NoList4222">
    <w:name w:val="No List4222"/>
    <w:next w:val="NoList"/>
    <w:uiPriority w:val="99"/>
    <w:semiHidden/>
    <w:unhideWhenUsed/>
    <w:rsid w:val="00EB40A3"/>
  </w:style>
  <w:style w:type="numbering" w:customStyle="1" w:styleId="NoList21122">
    <w:name w:val="No List21122"/>
    <w:next w:val="NoList"/>
    <w:uiPriority w:val="99"/>
    <w:semiHidden/>
    <w:unhideWhenUsed/>
    <w:rsid w:val="00EB40A3"/>
  </w:style>
  <w:style w:type="numbering" w:customStyle="1" w:styleId="NoList31122">
    <w:name w:val="No List31122"/>
    <w:next w:val="NoList"/>
    <w:uiPriority w:val="99"/>
    <w:semiHidden/>
    <w:unhideWhenUsed/>
    <w:rsid w:val="00EB40A3"/>
  </w:style>
  <w:style w:type="numbering" w:customStyle="1" w:styleId="NoList41122">
    <w:name w:val="No List41122"/>
    <w:next w:val="NoList"/>
    <w:uiPriority w:val="99"/>
    <w:semiHidden/>
    <w:unhideWhenUsed/>
    <w:rsid w:val="00EB40A3"/>
  </w:style>
  <w:style w:type="numbering" w:customStyle="1" w:styleId="11122">
    <w:name w:val="无列表11122"/>
    <w:next w:val="NoList"/>
    <w:semiHidden/>
    <w:rsid w:val="00EB40A3"/>
  </w:style>
  <w:style w:type="numbering" w:customStyle="1" w:styleId="NoList111122">
    <w:name w:val="No List111122"/>
    <w:next w:val="NoList"/>
    <w:uiPriority w:val="99"/>
    <w:semiHidden/>
    <w:unhideWhenUsed/>
    <w:rsid w:val="00EB40A3"/>
  </w:style>
  <w:style w:type="numbering" w:customStyle="1" w:styleId="NoList12122">
    <w:name w:val="No List12122"/>
    <w:next w:val="NoList"/>
    <w:uiPriority w:val="99"/>
    <w:semiHidden/>
    <w:unhideWhenUsed/>
    <w:rsid w:val="00EB40A3"/>
  </w:style>
  <w:style w:type="numbering" w:customStyle="1" w:styleId="NoList22122">
    <w:name w:val="No List22122"/>
    <w:next w:val="NoList"/>
    <w:uiPriority w:val="99"/>
    <w:semiHidden/>
    <w:unhideWhenUsed/>
    <w:rsid w:val="00EB40A3"/>
  </w:style>
  <w:style w:type="numbering" w:customStyle="1" w:styleId="NoList32122">
    <w:name w:val="No List32122"/>
    <w:next w:val="NoList"/>
    <w:uiPriority w:val="99"/>
    <w:semiHidden/>
    <w:unhideWhenUsed/>
    <w:rsid w:val="00EB40A3"/>
  </w:style>
  <w:style w:type="numbering" w:customStyle="1" w:styleId="NoList162">
    <w:name w:val="No List162"/>
    <w:next w:val="NoList"/>
    <w:uiPriority w:val="99"/>
    <w:semiHidden/>
    <w:unhideWhenUsed/>
    <w:rsid w:val="00EB40A3"/>
  </w:style>
  <w:style w:type="table" w:customStyle="1" w:styleId="TableGrid156">
    <w:name w:val="Table Grid15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EB40A3"/>
  </w:style>
  <w:style w:type="numbering" w:customStyle="1" w:styleId="NoList252">
    <w:name w:val="No List252"/>
    <w:next w:val="NoList"/>
    <w:uiPriority w:val="99"/>
    <w:semiHidden/>
    <w:unhideWhenUsed/>
    <w:rsid w:val="00EB40A3"/>
  </w:style>
  <w:style w:type="table" w:customStyle="1" w:styleId="TableGrid446">
    <w:name w:val="Table Grid44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EB40A3"/>
  </w:style>
  <w:style w:type="table" w:customStyle="1" w:styleId="TableGrid536">
    <w:name w:val="Table Grid5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EB40A3"/>
  </w:style>
  <w:style w:type="table" w:customStyle="1" w:styleId="TableGrid636">
    <w:name w:val="Table Grid6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EB40A3"/>
  </w:style>
  <w:style w:type="numbering" w:customStyle="1" w:styleId="NoList642">
    <w:name w:val="No List642"/>
    <w:next w:val="NoList"/>
    <w:uiPriority w:val="99"/>
    <w:semiHidden/>
    <w:unhideWhenUsed/>
    <w:rsid w:val="00EB40A3"/>
  </w:style>
  <w:style w:type="numbering" w:customStyle="1" w:styleId="NoList742">
    <w:name w:val="No List742"/>
    <w:next w:val="NoList"/>
    <w:uiPriority w:val="99"/>
    <w:semiHidden/>
    <w:unhideWhenUsed/>
    <w:rsid w:val="00EB40A3"/>
  </w:style>
  <w:style w:type="numbering" w:customStyle="1" w:styleId="NoList832">
    <w:name w:val="No List832"/>
    <w:next w:val="NoList"/>
    <w:uiPriority w:val="99"/>
    <w:semiHidden/>
    <w:unhideWhenUsed/>
    <w:rsid w:val="00EB40A3"/>
  </w:style>
  <w:style w:type="numbering" w:customStyle="1" w:styleId="NoList932">
    <w:name w:val="No List932"/>
    <w:next w:val="NoList"/>
    <w:uiPriority w:val="99"/>
    <w:semiHidden/>
    <w:unhideWhenUsed/>
    <w:rsid w:val="00EB40A3"/>
  </w:style>
  <w:style w:type="table" w:customStyle="1" w:styleId="TableGrid833">
    <w:name w:val="Table Grid83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EB40A3"/>
  </w:style>
  <w:style w:type="numbering" w:customStyle="1" w:styleId="NoList2142">
    <w:name w:val="No List2142"/>
    <w:next w:val="NoList"/>
    <w:uiPriority w:val="99"/>
    <w:semiHidden/>
    <w:unhideWhenUsed/>
    <w:rsid w:val="00EB40A3"/>
  </w:style>
  <w:style w:type="table" w:customStyle="1" w:styleId="TableGrid4136">
    <w:name w:val="Table Grid41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EB40A3"/>
  </w:style>
  <w:style w:type="numbering" w:customStyle="1" w:styleId="NoList4142">
    <w:name w:val="No List4142"/>
    <w:next w:val="NoList"/>
    <w:uiPriority w:val="99"/>
    <w:semiHidden/>
    <w:unhideWhenUsed/>
    <w:rsid w:val="00EB40A3"/>
  </w:style>
  <w:style w:type="numbering" w:customStyle="1" w:styleId="NoList5132">
    <w:name w:val="No List5132"/>
    <w:next w:val="NoList"/>
    <w:uiPriority w:val="99"/>
    <w:semiHidden/>
    <w:unhideWhenUsed/>
    <w:rsid w:val="00EB40A3"/>
  </w:style>
  <w:style w:type="numbering" w:customStyle="1" w:styleId="NoList6132">
    <w:name w:val="No List6132"/>
    <w:next w:val="NoList"/>
    <w:uiPriority w:val="99"/>
    <w:semiHidden/>
    <w:unhideWhenUsed/>
    <w:rsid w:val="00EB40A3"/>
  </w:style>
  <w:style w:type="numbering" w:customStyle="1" w:styleId="NoList7132">
    <w:name w:val="No List7132"/>
    <w:next w:val="NoList"/>
    <w:uiPriority w:val="99"/>
    <w:semiHidden/>
    <w:unhideWhenUsed/>
    <w:rsid w:val="00EB40A3"/>
  </w:style>
  <w:style w:type="numbering" w:customStyle="1" w:styleId="NoList8132">
    <w:name w:val="No List8132"/>
    <w:next w:val="NoList"/>
    <w:uiPriority w:val="99"/>
    <w:semiHidden/>
    <w:unhideWhenUsed/>
    <w:rsid w:val="00EB40A3"/>
  </w:style>
  <w:style w:type="numbering" w:customStyle="1" w:styleId="NoList9122">
    <w:name w:val="No List9122"/>
    <w:next w:val="NoList"/>
    <w:uiPriority w:val="99"/>
    <w:semiHidden/>
    <w:unhideWhenUsed/>
    <w:rsid w:val="00EB40A3"/>
  </w:style>
  <w:style w:type="numbering" w:customStyle="1" w:styleId="LFO1932">
    <w:name w:val="LFO1932"/>
    <w:basedOn w:val="NoList"/>
    <w:rsid w:val="00EB40A3"/>
  </w:style>
  <w:style w:type="numbering" w:customStyle="1" w:styleId="NoList1022">
    <w:name w:val="No List1022"/>
    <w:next w:val="NoList"/>
    <w:uiPriority w:val="99"/>
    <w:semiHidden/>
    <w:unhideWhenUsed/>
    <w:rsid w:val="00EB40A3"/>
  </w:style>
  <w:style w:type="numbering" w:customStyle="1" w:styleId="LFO19122">
    <w:name w:val="LFO19122"/>
    <w:basedOn w:val="NoList"/>
    <w:rsid w:val="00EB40A3"/>
  </w:style>
  <w:style w:type="table" w:customStyle="1" w:styleId="TableGrid1243">
    <w:name w:val="Table Grid124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EB40A3"/>
  </w:style>
  <w:style w:type="numbering" w:customStyle="1" w:styleId="NoList11142">
    <w:name w:val="No List11142"/>
    <w:next w:val="NoList"/>
    <w:uiPriority w:val="99"/>
    <w:semiHidden/>
    <w:unhideWhenUsed/>
    <w:rsid w:val="00EB40A3"/>
  </w:style>
  <w:style w:type="table" w:customStyle="1" w:styleId="TableGrid2236">
    <w:name w:val="Table Grid223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NoList"/>
    <w:semiHidden/>
    <w:rsid w:val="00EB40A3"/>
  </w:style>
  <w:style w:type="numbering" w:customStyle="1" w:styleId="1421">
    <w:name w:val="リストなし142"/>
    <w:next w:val="NoList"/>
    <w:uiPriority w:val="99"/>
    <w:semiHidden/>
    <w:unhideWhenUsed/>
    <w:rsid w:val="00EB40A3"/>
  </w:style>
  <w:style w:type="numbering" w:customStyle="1" w:styleId="1142">
    <w:name w:val="无列表1142"/>
    <w:next w:val="NoList"/>
    <w:semiHidden/>
    <w:rsid w:val="00EB40A3"/>
  </w:style>
  <w:style w:type="numbering" w:customStyle="1" w:styleId="11320">
    <w:name w:val="リストなし1132"/>
    <w:next w:val="NoList"/>
    <w:uiPriority w:val="99"/>
    <w:semiHidden/>
    <w:unhideWhenUsed/>
    <w:rsid w:val="00EB40A3"/>
  </w:style>
  <w:style w:type="numbering" w:customStyle="1" w:styleId="NoList2242">
    <w:name w:val="No List2242"/>
    <w:next w:val="NoList"/>
    <w:uiPriority w:val="99"/>
    <w:semiHidden/>
    <w:unhideWhenUsed/>
    <w:rsid w:val="00EB40A3"/>
  </w:style>
  <w:style w:type="numbering" w:customStyle="1" w:styleId="NoList3242">
    <w:name w:val="No List3242"/>
    <w:next w:val="NoList"/>
    <w:uiPriority w:val="99"/>
    <w:semiHidden/>
    <w:unhideWhenUsed/>
    <w:rsid w:val="00EB40A3"/>
  </w:style>
  <w:style w:type="numbering" w:customStyle="1" w:styleId="NoList4232">
    <w:name w:val="No List4232"/>
    <w:next w:val="NoList"/>
    <w:uiPriority w:val="99"/>
    <w:semiHidden/>
    <w:unhideWhenUsed/>
    <w:rsid w:val="00EB40A3"/>
  </w:style>
  <w:style w:type="numbering" w:customStyle="1" w:styleId="NoList21132">
    <w:name w:val="No List21132"/>
    <w:next w:val="NoList"/>
    <w:uiPriority w:val="99"/>
    <w:semiHidden/>
    <w:unhideWhenUsed/>
    <w:rsid w:val="00EB40A3"/>
  </w:style>
  <w:style w:type="numbering" w:customStyle="1" w:styleId="NoList31132">
    <w:name w:val="No List31132"/>
    <w:next w:val="NoList"/>
    <w:uiPriority w:val="99"/>
    <w:semiHidden/>
    <w:unhideWhenUsed/>
    <w:rsid w:val="00EB40A3"/>
  </w:style>
  <w:style w:type="numbering" w:customStyle="1" w:styleId="NoList41132">
    <w:name w:val="No List41132"/>
    <w:next w:val="NoList"/>
    <w:uiPriority w:val="99"/>
    <w:semiHidden/>
    <w:unhideWhenUsed/>
    <w:rsid w:val="00EB40A3"/>
  </w:style>
  <w:style w:type="numbering" w:customStyle="1" w:styleId="11132">
    <w:name w:val="无列表11132"/>
    <w:next w:val="NoList"/>
    <w:semiHidden/>
    <w:rsid w:val="00EB40A3"/>
  </w:style>
  <w:style w:type="numbering" w:customStyle="1" w:styleId="NoList111132">
    <w:name w:val="No List111132"/>
    <w:next w:val="NoList"/>
    <w:uiPriority w:val="99"/>
    <w:semiHidden/>
    <w:unhideWhenUsed/>
    <w:rsid w:val="00EB40A3"/>
  </w:style>
  <w:style w:type="numbering" w:customStyle="1" w:styleId="NoList12132">
    <w:name w:val="No List12132"/>
    <w:next w:val="NoList"/>
    <w:uiPriority w:val="99"/>
    <w:semiHidden/>
    <w:unhideWhenUsed/>
    <w:rsid w:val="00EB40A3"/>
  </w:style>
  <w:style w:type="numbering" w:customStyle="1" w:styleId="NoList22132">
    <w:name w:val="No List22132"/>
    <w:next w:val="NoList"/>
    <w:uiPriority w:val="99"/>
    <w:semiHidden/>
    <w:unhideWhenUsed/>
    <w:rsid w:val="00EB40A3"/>
  </w:style>
  <w:style w:type="numbering" w:customStyle="1" w:styleId="NoList32132">
    <w:name w:val="No List32132"/>
    <w:next w:val="NoList"/>
    <w:uiPriority w:val="99"/>
    <w:semiHidden/>
    <w:unhideWhenUsed/>
    <w:rsid w:val="00EB40A3"/>
  </w:style>
  <w:style w:type="table" w:customStyle="1" w:styleId="162">
    <w:name w:val="网格型1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3">
    <w:name w:val="无列表22"/>
    <w:next w:val="NoList"/>
    <w:uiPriority w:val="99"/>
    <w:semiHidden/>
    <w:unhideWhenUsed/>
    <w:rsid w:val="00EB40A3"/>
  </w:style>
  <w:style w:type="numbering" w:customStyle="1" w:styleId="1520">
    <w:name w:val="无列表152"/>
    <w:next w:val="NoList"/>
    <w:semiHidden/>
    <w:rsid w:val="00EB40A3"/>
  </w:style>
  <w:style w:type="numbering" w:customStyle="1" w:styleId="1521">
    <w:name w:val="リストなし152"/>
    <w:next w:val="NoList"/>
    <w:uiPriority w:val="99"/>
    <w:semiHidden/>
    <w:unhideWhenUsed/>
    <w:rsid w:val="00EB40A3"/>
  </w:style>
  <w:style w:type="table" w:customStyle="1" w:styleId="2220">
    <w:name w:val="古典型 2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EB40A3"/>
  </w:style>
  <w:style w:type="numbering" w:customStyle="1" w:styleId="11520">
    <w:name w:val="无列表1152"/>
    <w:next w:val="NoList"/>
    <w:semiHidden/>
    <w:rsid w:val="00EB40A3"/>
  </w:style>
  <w:style w:type="numbering" w:customStyle="1" w:styleId="11420">
    <w:name w:val="リストなし1142"/>
    <w:next w:val="NoList"/>
    <w:uiPriority w:val="99"/>
    <w:semiHidden/>
    <w:unhideWhenUsed/>
    <w:rsid w:val="00EB40A3"/>
  </w:style>
  <w:style w:type="table" w:customStyle="1" w:styleId="TableClassic2122">
    <w:name w:val="Table Classic 21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EB40A3"/>
  </w:style>
  <w:style w:type="numbering" w:customStyle="1" w:styleId="NoList362">
    <w:name w:val="No List362"/>
    <w:next w:val="NoList"/>
    <w:uiPriority w:val="99"/>
    <w:semiHidden/>
    <w:unhideWhenUsed/>
    <w:rsid w:val="00EB40A3"/>
  </w:style>
  <w:style w:type="numbering" w:customStyle="1" w:styleId="NoList1152">
    <w:name w:val="No List1152"/>
    <w:next w:val="NoList"/>
    <w:uiPriority w:val="99"/>
    <w:semiHidden/>
    <w:unhideWhenUsed/>
    <w:rsid w:val="00EB40A3"/>
  </w:style>
  <w:style w:type="numbering" w:customStyle="1" w:styleId="NoList462">
    <w:name w:val="No List462"/>
    <w:next w:val="NoList"/>
    <w:uiPriority w:val="99"/>
    <w:semiHidden/>
    <w:unhideWhenUsed/>
    <w:rsid w:val="00EB40A3"/>
  </w:style>
  <w:style w:type="numbering" w:customStyle="1" w:styleId="NoList552">
    <w:name w:val="No List552"/>
    <w:next w:val="NoList"/>
    <w:uiPriority w:val="99"/>
    <w:semiHidden/>
    <w:unhideWhenUsed/>
    <w:rsid w:val="00EB40A3"/>
  </w:style>
  <w:style w:type="numbering" w:customStyle="1" w:styleId="NoList11152">
    <w:name w:val="No List11152"/>
    <w:next w:val="NoList"/>
    <w:uiPriority w:val="99"/>
    <w:semiHidden/>
    <w:unhideWhenUsed/>
    <w:rsid w:val="00EB40A3"/>
  </w:style>
  <w:style w:type="numbering" w:customStyle="1" w:styleId="NoList2152">
    <w:name w:val="No List2152"/>
    <w:next w:val="NoList"/>
    <w:uiPriority w:val="99"/>
    <w:semiHidden/>
    <w:unhideWhenUsed/>
    <w:rsid w:val="00EB40A3"/>
  </w:style>
  <w:style w:type="numbering" w:customStyle="1" w:styleId="NoList3152">
    <w:name w:val="No List3152"/>
    <w:next w:val="NoList"/>
    <w:uiPriority w:val="99"/>
    <w:semiHidden/>
    <w:unhideWhenUsed/>
    <w:rsid w:val="00EB40A3"/>
  </w:style>
  <w:style w:type="numbering" w:customStyle="1" w:styleId="NoList4152">
    <w:name w:val="No List4152"/>
    <w:next w:val="NoList"/>
    <w:uiPriority w:val="99"/>
    <w:semiHidden/>
    <w:unhideWhenUsed/>
    <w:rsid w:val="00EB40A3"/>
  </w:style>
  <w:style w:type="numbering" w:customStyle="1" w:styleId="NoList652">
    <w:name w:val="No List652"/>
    <w:next w:val="NoList"/>
    <w:uiPriority w:val="99"/>
    <w:semiHidden/>
    <w:unhideWhenUsed/>
    <w:rsid w:val="00EB40A3"/>
  </w:style>
  <w:style w:type="numbering" w:customStyle="1" w:styleId="NoList752">
    <w:name w:val="No List752"/>
    <w:next w:val="NoList"/>
    <w:uiPriority w:val="99"/>
    <w:semiHidden/>
    <w:unhideWhenUsed/>
    <w:rsid w:val="00EB40A3"/>
  </w:style>
  <w:style w:type="numbering" w:customStyle="1" w:styleId="NoList1252">
    <w:name w:val="No List1252"/>
    <w:next w:val="NoList"/>
    <w:uiPriority w:val="99"/>
    <w:semiHidden/>
    <w:unhideWhenUsed/>
    <w:rsid w:val="00EB40A3"/>
  </w:style>
  <w:style w:type="numbering" w:customStyle="1" w:styleId="NoList2252">
    <w:name w:val="No List2252"/>
    <w:next w:val="NoList"/>
    <w:uiPriority w:val="99"/>
    <w:semiHidden/>
    <w:unhideWhenUsed/>
    <w:rsid w:val="00EB40A3"/>
  </w:style>
  <w:style w:type="numbering" w:customStyle="1" w:styleId="NoList3252">
    <w:name w:val="No List3252"/>
    <w:next w:val="NoList"/>
    <w:uiPriority w:val="99"/>
    <w:semiHidden/>
    <w:unhideWhenUsed/>
    <w:rsid w:val="00EB40A3"/>
  </w:style>
  <w:style w:type="numbering" w:customStyle="1" w:styleId="NoList4242">
    <w:name w:val="No List4242"/>
    <w:next w:val="NoList"/>
    <w:uiPriority w:val="99"/>
    <w:semiHidden/>
    <w:unhideWhenUsed/>
    <w:rsid w:val="00EB40A3"/>
  </w:style>
  <w:style w:type="numbering" w:customStyle="1" w:styleId="NoList5142">
    <w:name w:val="No List5142"/>
    <w:next w:val="NoList"/>
    <w:uiPriority w:val="99"/>
    <w:semiHidden/>
    <w:unhideWhenUsed/>
    <w:rsid w:val="00EB40A3"/>
  </w:style>
  <w:style w:type="numbering" w:customStyle="1" w:styleId="NoList21142">
    <w:name w:val="No List21142"/>
    <w:next w:val="NoList"/>
    <w:uiPriority w:val="99"/>
    <w:semiHidden/>
    <w:unhideWhenUsed/>
    <w:rsid w:val="00EB40A3"/>
  </w:style>
  <w:style w:type="numbering" w:customStyle="1" w:styleId="NoList31142">
    <w:name w:val="No List31142"/>
    <w:next w:val="NoList"/>
    <w:uiPriority w:val="99"/>
    <w:semiHidden/>
    <w:unhideWhenUsed/>
    <w:rsid w:val="00EB40A3"/>
  </w:style>
  <w:style w:type="numbering" w:customStyle="1" w:styleId="NoList41142">
    <w:name w:val="No List41142"/>
    <w:next w:val="NoList"/>
    <w:uiPriority w:val="99"/>
    <w:semiHidden/>
    <w:unhideWhenUsed/>
    <w:rsid w:val="00EB40A3"/>
  </w:style>
  <w:style w:type="numbering" w:customStyle="1" w:styleId="NoList6142">
    <w:name w:val="No List6142"/>
    <w:next w:val="NoList"/>
    <w:uiPriority w:val="99"/>
    <w:semiHidden/>
    <w:unhideWhenUsed/>
    <w:rsid w:val="00EB40A3"/>
  </w:style>
  <w:style w:type="numbering" w:customStyle="1" w:styleId="11142">
    <w:name w:val="无列表11142"/>
    <w:next w:val="NoList"/>
    <w:semiHidden/>
    <w:rsid w:val="00EB40A3"/>
  </w:style>
  <w:style w:type="numbering" w:customStyle="1" w:styleId="NoList111142">
    <w:name w:val="No List111142"/>
    <w:next w:val="NoList"/>
    <w:uiPriority w:val="99"/>
    <w:semiHidden/>
    <w:unhideWhenUsed/>
    <w:rsid w:val="00EB40A3"/>
  </w:style>
  <w:style w:type="numbering" w:customStyle="1" w:styleId="NoList7142">
    <w:name w:val="No List7142"/>
    <w:next w:val="NoList"/>
    <w:uiPriority w:val="99"/>
    <w:semiHidden/>
    <w:unhideWhenUsed/>
    <w:rsid w:val="00EB40A3"/>
  </w:style>
  <w:style w:type="numbering" w:customStyle="1" w:styleId="NoList12142">
    <w:name w:val="No List12142"/>
    <w:next w:val="NoList"/>
    <w:uiPriority w:val="99"/>
    <w:semiHidden/>
    <w:unhideWhenUsed/>
    <w:rsid w:val="00EB40A3"/>
  </w:style>
  <w:style w:type="numbering" w:customStyle="1" w:styleId="NoList22142">
    <w:name w:val="No List22142"/>
    <w:next w:val="NoList"/>
    <w:uiPriority w:val="99"/>
    <w:semiHidden/>
    <w:unhideWhenUsed/>
    <w:rsid w:val="00EB40A3"/>
  </w:style>
  <w:style w:type="numbering" w:customStyle="1" w:styleId="NoList32142">
    <w:name w:val="No List32142"/>
    <w:next w:val="NoList"/>
    <w:uiPriority w:val="99"/>
    <w:semiHidden/>
    <w:unhideWhenUsed/>
    <w:rsid w:val="00EB40A3"/>
  </w:style>
  <w:style w:type="numbering" w:customStyle="1" w:styleId="NoList842">
    <w:name w:val="No List842"/>
    <w:next w:val="NoList"/>
    <w:uiPriority w:val="99"/>
    <w:semiHidden/>
    <w:unhideWhenUsed/>
    <w:rsid w:val="00EB40A3"/>
  </w:style>
  <w:style w:type="numbering" w:customStyle="1" w:styleId="NoList942">
    <w:name w:val="No List942"/>
    <w:next w:val="NoList"/>
    <w:uiPriority w:val="99"/>
    <w:semiHidden/>
    <w:unhideWhenUsed/>
    <w:rsid w:val="00EB40A3"/>
  </w:style>
  <w:style w:type="numbering" w:customStyle="1" w:styleId="NoList8142">
    <w:name w:val="No List8142"/>
    <w:next w:val="NoList"/>
    <w:uiPriority w:val="99"/>
    <w:semiHidden/>
    <w:unhideWhenUsed/>
    <w:rsid w:val="00EB40A3"/>
  </w:style>
  <w:style w:type="numbering" w:customStyle="1" w:styleId="NoList9132">
    <w:name w:val="No List9132"/>
    <w:next w:val="NoList"/>
    <w:uiPriority w:val="99"/>
    <w:semiHidden/>
    <w:unhideWhenUsed/>
    <w:rsid w:val="00EB40A3"/>
  </w:style>
  <w:style w:type="numbering" w:customStyle="1" w:styleId="LFO1942">
    <w:name w:val="LFO1942"/>
    <w:basedOn w:val="NoList"/>
    <w:rsid w:val="00EB40A3"/>
  </w:style>
  <w:style w:type="numbering" w:customStyle="1" w:styleId="NoList1032">
    <w:name w:val="No List1032"/>
    <w:next w:val="NoList"/>
    <w:uiPriority w:val="99"/>
    <w:semiHidden/>
    <w:unhideWhenUsed/>
    <w:rsid w:val="00EB40A3"/>
  </w:style>
  <w:style w:type="numbering" w:customStyle="1" w:styleId="LFO19132">
    <w:name w:val="LFO19132"/>
    <w:basedOn w:val="NoList"/>
    <w:rsid w:val="00EB40A3"/>
  </w:style>
  <w:style w:type="numbering" w:customStyle="1" w:styleId="1212">
    <w:name w:val="无列表1212"/>
    <w:next w:val="NoList"/>
    <w:semiHidden/>
    <w:rsid w:val="00EB40A3"/>
  </w:style>
  <w:style w:type="numbering" w:customStyle="1" w:styleId="12120">
    <w:name w:val="リストなし1212"/>
    <w:next w:val="NoList"/>
    <w:uiPriority w:val="99"/>
    <w:semiHidden/>
    <w:unhideWhenUsed/>
    <w:rsid w:val="00EB40A3"/>
  </w:style>
  <w:style w:type="numbering" w:customStyle="1" w:styleId="111121">
    <w:name w:val="リストなし11112"/>
    <w:next w:val="NoList"/>
    <w:uiPriority w:val="99"/>
    <w:semiHidden/>
    <w:unhideWhenUsed/>
    <w:rsid w:val="00EB40A3"/>
  </w:style>
  <w:style w:type="numbering" w:customStyle="1" w:styleId="NoList1312">
    <w:name w:val="No List1312"/>
    <w:next w:val="NoList"/>
    <w:uiPriority w:val="99"/>
    <w:semiHidden/>
    <w:unhideWhenUsed/>
    <w:rsid w:val="00EB40A3"/>
  </w:style>
  <w:style w:type="numbering" w:customStyle="1" w:styleId="NoList2312">
    <w:name w:val="No List2312"/>
    <w:next w:val="NoList"/>
    <w:uiPriority w:val="99"/>
    <w:semiHidden/>
    <w:unhideWhenUsed/>
    <w:rsid w:val="00EB40A3"/>
  </w:style>
  <w:style w:type="numbering" w:customStyle="1" w:styleId="NoList3312">
    <w:name w:val="No List3312"/>
    <w:next w:val="NoList"/>
    <w:uiPriority w:val="99"/>
    <w:semiHidden/>
    <w:unhideWhenUsed/>
    <w:rsid w:val="00EB40A3"/>
  </w:style>
  <w:style w:type="numbering" w:customStyle="1" w:styleId="NoList4312">
    <w:name w:val="No List4312"/>
    <w:next w:val="NoList"/>
    <w:uiPriority w:val="99"/>
    <w:semiHidden/>
    <w:unhideWhenUsed/>
    <w:rsid w:val="00EB40A3"/>
  </w:style>
  <w:style w:type="numbering" w:customStyle="1" w:styleId="NoList5212">
    <w:name w:val="No List5212"/>
    <w:next w:val="NoList"/>
    <w:uiPriority w:val="99"/>
    <w:semiHidden/>
    <w:unhideWhenUsed/>
    <w:rsid w:val="00EB40A3"/>
  </w:style>
  <w:style w:type="numbering" w:customStyle="1" w:styleId="NoList6212">
    <w:name w:val="No List6212"/>
    <w:next w:val="NoList"/>
    <w:uiPriority w:val="99"/>
    <w:semiHidden/>
    <w:unhideWhenUsed/>
    <w:rsid w:val="00EB40A3"/>
  </w:style>
  <w:style w:type="numbering" w:customStyle="1" w:styleId="NoList7212">
    <w:name w:val="No List7212"/>
    <w:next w:val="NoList"/>
    <w:uiPriority w:val="99"/>
    <w:semiHidden/>
    <w:unhideWhenUsed/>
    <w:rsid w:val="00EB40A3"/>
  </w:style>
  <w:style w:type="numbering" w:customStyle="1" w:styleId="NoList11212">
    <w:name w:val="No List11212"/>
    <w:next w:val="NoList"/>
    <w:uiPriority w:val="99"/>
    <w:semiHidden/>
    <w:unhideWhenUsed/>
    <w:rsid w:val="00EB40A3"/>
  </w:style>
  <w:style w:type="numbering" w:customStyle="1" w:styleId="NoList21212">
    <w:name w:val="No List21212"/>
    <w:next w:val="NoList"/>
    <w:uiPriority w:val="99"/>
    <w:semiHidden/>
    <w:unhideWhenUsed/>
    <w:rsid w:val="00EB40A3"/>
  </w:style>
  <w:style w:type="numbering" w:customStyle="1" w:styleId="NoList31212">
    <w:name w:val="No List31212"/>
    <w:next w:val="NoList"/>
    <w:uiPriority w:val="99"/>
    <w:semiHidden/>
    <w:unhideWhenUsed/>
    <w:rsid w:val="00EB40A3"/>
  </w:style>
  <w:style w:type="numbering" w:customStyle="1" w:styleId="NoList41212">
    <w:name w:val="No List41212"/>
    <w:next w:val="NoList"/>
    <w:uiPriority w:val="99"/>
    <w:semiHidden/>
    <w:unhideWhenUsed/>
    <w:rsid w:val="00EB40A3"/>
  </w:style>
  <w:style w:type="numbering" w:customStyle="1" w:styleId="NoList51112">
    <w:name w:val="No List51112"/>
    <w:next w:val="NoList"/>
    <w:uiPriority w:val="99"/>
    <w:semiHidden/>
    <w:unhideWhenUsed/>
    <w:rsid w:val="00EB40A3"/>
  </w:style>
  <w:style w:type="numbering" w:customStyle="1" w:styleId="NoList61112">
    <w:name w:val="No List61112"/>
    <w:next w:val="NoList"/>
    <w:uiPriority w:val="99"/>
    <w:semiHidden/>
    <w:unhideWhenUsed/>
    <w:rsid w:val="00EB40A3"/>
  </w:style>
  <w:style w:type="numbering" w:customStyle="1" w:styleId="NoList71112">
    <w:name w:val="No List71112"/>
    <w:next w:val="NoList"/>
    <w:uiPriority w:val="99"/>
    <w:semiHidden/>
    <w:unhideWhenUsed/>
    <w:rsid w:val="00EB40A3"/>
  </w:style>
  <w:style w:type="numbering" w:customStyle="1" w:styleId="NoList81112">
    <w:name w:val="No List81112"/>
    <w:next w:val="NoList"/>
    <w:uiPriority w:val="99"/>
    <w:semiHidden/>
    <w:unhideWhenUsed/>
    <w:rsid w:val="00EB40A3"/>
  </w:style>
  <w:style w:type="numbering" w:customStyle="1" w:styleId="NoList12212">
    <w:name w:val="No List12212"/>
    <w:next w:val="NoList"/>
    <w:uiPriority w:val="99"/>
    <w:semiHidden/>
    <w:rsid w:val="00EB40A3"/>
  </w:style>
  <w:style w:type="numbering" w:customStyle="1" w:styleId="NoList111212">
    <w:name w:val="No List111212"/>
    <w:next w:val="NoList"/>
    <w:uiPriority w:val="99"/>
    <w:semiHidden/>
    <w:unhideWhenUsed/>
    <w:rsid w:val="00EB40A3"/>
  </w:style>
  <w:style w:type="numbering" w:customStyle="1" w:styleId="11212">
    <w:name w:val="无列表11212"/>
    <w:next w:val="NoList"/>
    <w:semiHidden/>
    <w:rsid w:val="00EB40A3"/>
  </w:style>
  <w:style w:type="numbering" w:customStyle="1" w:styleId="NoList22212">
    <w:name w:val="No List22212"/>
    <w:next w:val="NoList"/>
    <w:uiPriority w:val="99"/>
    <w:semiHidden/>
    <w:unhideWhenUsed/>
    <w:rsid w:val="00EB40A3"/>
  </w:style>
  <w:style w:type="numbering" w:customStyle="1" w:styleId="NoList32212">
    <w:name w:val="No List32212"/>
    <w:next w:val="NoList"/>
    <w:uiPriority w:val="99"/>
    <w:semiHidden/>
    <w:unhideWhenUsed/>
    <w:rsid w:val="00EB40A3"/>
  </w:style>
  <w:style w:type="numbering" w:customStyle="1" w:styleId="NoList42112">
    <w:name w:val="No List42112"/>
    <w:next w:val="NoList"/>
    <w:uiPriority w:val="99"/>
    <w:semiHidden/>
    <w:unhideWhenUsed/>
    <w:rsid w:val="00EB40A3"/>
  </w:style>
  <w:style w:type="numbering" w:customStyle="1" w:styleId="NoList211112">
    <w:name w:val="No List211112"/>
    <w:next w:val="NoList"/>
    <w:uiPriority w:val="99"/>
    <w:semiHidden/>
    <w:unhideWhenUsed/>
    <w:rsid w:val="00EB40A3"/>
  </w:style>
  <w:style w:type="numbering" w:customStyle="1" w:styleId="NoList311112">
    <w:name w:val="No List311112"/>
    <w:next w:val="NoList"/>
    <w:uiPriority w:val="99"/>
    <w:semiHidden/>
    <w:unhideWhenUsed/>
    <w:rsid w:val="00EB40A3"/>
  </w:style>
  <w:style w:type="numbering" w:customStyle="1" w:styleId="NoList411112">
    <w:name w:val="No List411112"/>
    <w:next w:val="NoList"/>
    <w:uiPriority w:val="99"/>
    <w:semiHidden/>
    <w:unhideWhenUsed/>
    <w:rsid w:val="00EB40A3"/>
  </w:style>
  <w:style w:type="numbering" w:customStyle="1" w:styleId="1111120">
    <w:name w:val="无列表111112"/>
    <w:next w:val="NoList"/>
    <w:semiHidden/>
    <w:rsid w:val="00EB40A3"/>
  </w:style>
  <w:style w:type="numbering" w:customStyle="1" w:styleId="NoList1111112">
    <w:name w:val="No List1111112"/>
    <w:next w:val="NoList"/>
    <w:uiPriority w:val="99"/>
    <w:semiHidden/>
    <w:unhideWhenUsed/>
    <w:rsid w:val="00EB40A3"/>
  </w:style>
  <w:style w:type="numbering" w:customStyle="1" w:styleId="NoList121112">
    <w:name w:val="No List121112"/>
    <w:next w:val="NoList"/>
    <w:uiPriority w:val="99"/>
    <w:semiHidden/>
    <w:unhideWhenUsed/>
    <w:rsid w:val="00EB40A3"/>
  </w:style>
  <w:style w:type="numbering" w:customStyle="1" w:styleId="NoList221112">
    <w:name w:val="No List221112"/>
    <w:next w:val="NoList"/>
    <w:uiPriority w:val="99"/>
    <w:semiHidden/>
    <w:unhideWhenUsed/>
    <w:rsid w:val="00EB40A3"/>
  </w:style>
  <w:style w:type="numbering" w:customStyle="1" w:styleId="NoList321112">
    <w:name w:val="No List321112"/>
    <w:next w:val="NoList"/>
    <w:uiPriority w:val="99"/>
    <w:semiHidden/>
    <w:unhideWhenUsed/>
    <w:rsid w:val="00EB40A3"/>
  </w:style>
  <w:style w:type="numbering" w:customStyle="1" w:styleId="NoList1412">
    <w:name w:val="No List1412"/>
    <w:next w:val="NoList"/>
    <w:uiPriority w:val="99"/>
    <w:semiHidden/>
    <w:unhideWhenUsed/>
    <w:rsid w:val="00EB40A3"/>
  </w:style>
  <w:style w:type="numbering" w:customStyle="1" w:styleId="NoList1512">
    <w:name w:val="No List1512"/>
    <w:next w:val="NoList"/>
    <w:uiPriority w:val="99"/>
    <w:semiHidden/>
    <w:unhideWhenUsed/>
    <w:rsid w:val="00EB40A3"/>
  </w:style>
  <w:style w:type="numbering" w:customStyle="1" w:styleId="NoList2412">
    <w:name w:val="No List2412"/>
    <w:next w:val="NoList"/>
    <w:uiPriority w:val="99"/>
    <w:semiHidden/>
    <w:unhideWhenUsed/>
    <w:rsid w:val="00EB40A3"/>
  </w:style>
  <w:style w:type="numbering" w:customStyle="1" w:styleId="NoList3412">
    <w:name w:val="No List3412"/>
    <w:next w:val="NoList"/>
    <w:uiPriority w:val="99"/>
    <w:semiHidden/>
    <w:unhideWhenUsed/>
    <w:rsid w:val="00EB40A3"/>
  </w:style>
  <w:style w:type="numbering" w:customStyle="1" w:styleId="NoList4412">
    <w:name w:val="No List4412"/>
    <w:next w:val="NoList"/>
    <w:uiPriority w:val="99"/>
    <w:semiHidden/>
    <w:unhideWhenUsed/>
    <w:rsid w:val="00EB40A3"/>
  </w:style>
  <w:style w:type="numbering" w:customStyle="1" w:styleId="NoList5312">
    <w:name w:val="No List5312"/>
    <w:next w:val="NoList"/>
    <w:uiPriority w:val="99"/>
    <w:semiHidden/>
    <w:unhideWhenUsed/>
    <w:rsid w:val="00EB40A3"/>
  </w:style>
  <w:style w:type="numbering" w:customStyle="1" w:styleId="NoList6312">
    <w:name w:val="No List6312"/>
    <w:next w:val="NoList"/>
    <w:uiPriority w:val="99"/>
    <w:semiHidden/>
    <w:unhideWhenUsed/>
    <w:rsid w:val="00EB40A3"/>
  </w:style>
  <w:style w:type="numbering" w:customStyle="1" w:styleId="NoList7312">
    <w:name w:val="No List7312"/>
    <w:next w:val="NoList"/>
    <w:uiPriority w:val="99"/>
    <w:semiHidden/>
    <w:unhideWhenUsed/>
    <w:rsid w:val="00EB40A3"/>
  </w:style>
  <w:style w:type="numbering" w:customStyle="1" w:styleId="NoList8212">
    <w:name w:val="No List8212"/>
    <w:next w:val="NoList"/>
    <w:uiPriority w:val="99"/>
    <w:semiHidden/>
    <w:unhideWhenUsed/>
    <w:rsid w:val="00EB40A3"/>
  </w:style>
  <w:style w:type="numbering" w:customStyle="1" w:styleId="NoList9212">
    <w:name w:val="No List9212"/>
    <w:next w:val="NoList"/>
    <w:uiPriority w:val="99"/>
    <w:semiHidden/>
    <w:unhideWhenUsed/>
    <w:rsid w:val="00EB40A3"/>
  </w:style>
  <w:style w:type="numbering" w:customStyle="1" w:styleId="NoList11312">
    <w:name w:val="No List11312"/>
    <w:next w:val="NoList"/>
    <w:uiPriority w:val="99"/>
    <w:semiHidden/>
    <w:unhideWhenUsed/>
    <w:rsid w:val="00EB40A3"/>
  </w:style>
  <w:style w:type="numbering" w:customStyle="1" w:styleId="NoList21312">
    <w:name w:val="No List21312"/>
    <w:next w:val="NoList"/>
    <w:uiPriority w:val="99"/>
    <w:semiHidden/>
    <w:unhideWhenUsed/>
    <w:rsid w:val="00EB40A3"/>
  </w:style>
  <w:style w:type="numbering" w:customStyle="1" w:styleId="NoList31312">
    <w:name w:val="No List31312"/>
    <w:next w:val="NoList"/>
    <w:uiPriority w:val="99"/>
    <w:semiHidden/>
    <w:unhideWhenUsed/>
    <w:rsid w:val="00EB40A3"/>
  </w:style>
  <w:style w:type="numbering" w:customStyle="1" w:styleId="NoList41312">
    <w:name w:val="No List41312"/>
    <w:next w:val="NoList"/>
    <w:uiPriority w:val="99"/>
    <w:semiHidden/>
    <w:unhideWhenUsed/>
    <w:rsid w:val="00EB40A3"/>
  </w:style>
  <w:style w:type="numbering" w:customStyle="1" w:styleId="NoList51212">
    <w:name w:val="No List51212"/>
    <w:next w:val="NoList"/>
    <w:uiPriority w:val="99"/>
    <w:semiHidden/>
    <w:unhideWhenUsed/>
    <w:rsid w:val="00EB40A3"/>
  </w:style>
  <w:style w:type="numbering" w:customStyle="1" w:styleId="NoList61212">
    <w:name w:val="No List61212"/>
    <w:next w:val="NoList"/>
    <w:uiPriority w:val="99"/>
    <w:semiHidden/>
    <w:unhideWhenUsed/>
    <w:rsid w:val="00EB40A3"/>
  </w:style>
  <w:style w:type="numbering" w:customStyle="1" w:styleId="NoList71212">
    <w:name w:val="No List71212"/>
    <w:next w:val="NoList"/>
    <w:uiPriority w:val="99"/>
    <w:semiHidden/>
    <w:unhideWhenUsed/>
    <w:rsid w:val="00EB40A3"/>
  </w:style>
  <w:style w:type="numbering" w:customStyle="1" w:styleId="NoList81212">
    <w:name w:val="No List81212"/>
    <w:next w:val="NoList"/>
    <w:uiPriority w:val="99"/>
    <w:semiHidden/>
    <w:unhideWhenUsed/>
    <w:rsid w:val="00EB40A3"/>
  </w:style>
  <w:style w:type="numbering" w:customStyle="1" w:styleId="NoList91112">
    <w:name w:val="No List91112"/>
    <w:next w:val="NoList"/>
    <w:uiPriority w:val="99"/>
    <w:semiHidden/>
    <w:unhideWhenUsed/>
    <w:rsid w:val="00EB40A3"/>
  </w:style>
  <w:style w:type="numbering" w:customStyle="1" w:styleId="LFO19212">
    <w:name w:val="LFO19212"/>
    <w:basedOn w:val="NoList"/>
    <w:rsid w:val="00EB40A3"/>
  </w:style>
  <w:style w:type="numbering" w:customStyle="1" w:styleId="NoList10112">
    <w:name w:val="No List10112"/>
    <w:next w:val="NoList"/>
    <w:uiPriority w:val="99"/>
    <w:semiHidden/>
    <w:unhideWhenUsed/>
    <w:rsid w:val="00EB40A3"/>
  </w:style>
  <w:style w:type="numbering" w:customStyle="1" w:styleId="LFO191112">
    <w:name w:val="LFO191112"/>
    <w:basedOn w:val="NoList"/>
    <w:rsid w:val="00EB40A3"/>
  </w:style>
  <w:style w:type="numbering" w:customStyle="1" w:styleId="NoList12312">
    <w:name w:val="No List12312"/>
    <w:next w:val="NoList"/>
    <w:uiPriority w:val="99"/>
    <w:semiHidden/>
    <w:rsid w:val="00EB40A3"/>
  </w:style>
  <w:style w:type="numbering" w:customStyle="1" w:styleId="NoList111312">
    <w:name w:val="No List111312"/>
    <w:next w:val="NoList"/>
    <w:uiPriority w:val="99"/>
    <w:semiHidden/>
    <w:unhideWhenUsed/>
    <w:rsid w:val="00EB40A3"/>
  </w:style>
  <w:style w:type="numbering" w:customStyle="1" w:styleId="1312">
    <w:name w:val="无列表1312"/>
    <w:next w:val="NoList"/>
    <w:semiHidden/>
    <w:rsid w:val="00EB40A3"/>
  </w:style>
  <w:style w:type="numbering" w:customStyle="1" w:styleId="13120">
    <w:name w:val="リストなし1312"/>
    <w:next w:val="NoList"/>
    <w:uiPriority w:val="99"/>
    <w:semiHidden/>
    <w:unhideWhenUsed/>
    <w:rsid w:val="00EB40A3"/>
  </w:style>
  <w:style w:type="numbering" w:customStyle="1" w:styleId="11312">
    <w:name w:val="无列表11312"/>
    <w:next w:val="NoList"/>
    <w:semiHidden/>
    <w:rsid w:val="00EB40A3"/>
  </w:style>
  <w:style w:type="numbering" w:customStyle="1" w:styleId="112120">
    <w:name w:val="リストなし11212"/>
    <w:next w:val="NoList"/>
    <w:uiPriority w:val="99"/>
    <w:semiHidden/>
    <w:unhideWhenUsed/>
    <w:rsid w:val="00EB40A3"/>
  </w:style>
  <w:style w:type="numbering" w:customStyle="1" w:styleId="NoList22312">
    <w:name w:val="No List22312"/>
    <w:next w:val="NoList"/>
    <w:uiPriority w:val="99"/>
    <w:semiHidden/>
    <w:unhideWhenUsed/>
    <w:rsid w:val="00EB40A3"/>
  </w:style>
  <w:style w:type="numbering" w:customStyle="1" w:styleId="NoList32312">
    <w:name w:val="No List32312"/>
    <w:next w:val="NoList"/>
    <w:uiPriority w:val="99"/>
    <w:semiHidden/>
    <w:unhideWhenUsed/>
    <w:rsid w:val="00EB40A3"/>
  </w:style>
  <w:style w:type="numbering" w:customStyle="1" w:styleId="NoList42212">
    <w:name w:val="No List42212"/>
    <w:next w:val="NoList"/>
    <w:uiPriority w:val="99"/>
    <w:semiHidden/>
    <w:unhideWhenUsed/>
    <w:rsid w:val="00EB40A3"/>
  </w:style>
  <w:style w:type="numbering" w:customStyle="1" w:styleId="NoList211212">
    <w:name w:val="No List211212"/>
    <w:next w:val="NoList"/>
    <w:uiPriority w:val="99"/>
    <w:semiHidden/>
    <w:unhideWhenUsed/>
    <w:rsid w:val="00EB40A3"/>
  </w:style>
  <w:style w:type="numbering" w:customStyle="1" w:styleId="NoList311212">
    <w:name w:val="No List311212"/>
    <w:next w:val="NoList"/>
    <w:uiPriority w:val="99"/>
    <w:semiHidden/>
    <w:unhideWhenUsed/>
    <w:rsid w:val="00EB40A3"/>
  </w:style>
  <w:style w:type="numbering" w:customStyle="1" w:styleId="NoList411212">
    <w:name w:val="No List411212"/>
    <w:next w:val="NoList"/>
    <w:uiPriority w:val="99"/>
    <w:semiHidden/>
    <w:unhideWhenUsed/>
    <w:rsid w:val="00EB40A3"/>
  </w:style>
  <w:style w:type="numbering" w:customStyle="1" w:styleId="111212">
    <w:name w:val="无列表111212"/>
    <w:next w:val="NoList"/>
    <w:semiHidden/>
    <w:rsid w:val="00EB40A3"/>
  </w:style>
  <w:style w:type="numbering" w:customStyle="1" w:styleId="NoList1111212">
    <w:name w:val="No List1111212"/>
    <w:next w:val="NoList"/>
    <w:uiPriority w:val="99"/>
    <w:semiHidden/>
    <w:unhideWhenUsed/>
    <w:rsid w:val="00EB40A3"/>
  </w:style>
  <w:style w:type="numbering" w:customStyle="1" w:styleId="NoList121212">
    <w:name w:val="No List121212"/>
    <w:next w:val="NoList"/>
    <w:uiPriority w:val="99"/>
    <w:semiHidden/>
    <w:unhideWhenUsed/>
    <w:rsid w:val="00EB40A3"/>
  </w:style>
  <w:style w:type="numbering" w:customStyle="1" w:styleId="NoList221212">
    <w:name w:val="No List221212"/>
    <w:next w:val="NoList"/>
    <w:uiPriority w:val="99"/>
    <w:semiHidden/>
    <w:unhideWhenUsed/>
    <w:rsid w:val="00EB40A3"/>
  </w:style>
  <w:style w:type="numbering" w:customStyle="1" w:styleId="NoList321212">
    <w:name w:val="No List321212"/>
    <w:next w:val="NoList"/>
    <w:uiPriority w:val="99"/>
    <w:semiHidden/>
    <w:unhideWhenUsed/>
    <w:rsid w:val="00EB40A3"/>
  </w:style>
  <w:style w:type="numbering" w:customStyle="1" w:styleId="NoList1612">
    <w:name w:val="No List1612"/>
    <w:next w:val="NoList"/>
    <w:uiPriority w:val="99"/>
    <w:semiHidden/>
    <w:unhideWhenUsed/>
    <w:rsid w:val="00EB40A3"/>
  </w:style>
  <w:style w:type="numbering" w:customStyle="1" w:styleId="NoList1712">
    <w:name w:val="No List1712"/>
    <w:next w:val="NoList"/>
    <w:uiPriority w:val="99"/>
    <w:semiHidden/>
    <w:unhideWhenUsed/>
    <w:rsid w:val="00EB40A3"/>
  </w:style>
  <w:style w:type="numbering" w:customStyle="1" w:styleId="NoList2512">
    <w:name w:val="No List2512"/>
    <w:next w:val="NoList"/>
    <w:uiPriority w:val="99"/>
    <w:semiHidden/>
    <w:unhideWhenUsed/>
    <w:rsid w:val="00EB40A3"/>
  </w:style>
  <w:style w:type="numbering" w:customStyle="1" w:styleId="NoList3512">
    <w:name w:val="No List3512"/>
    <w:next w:val="NoList"/>
    <w:uiPriority w:val="99"/>
    <w:semiHidden/>
    <w:unhideWhenUsed/>
    <w:rsid w:val="00EB40A3"/>
  </w:style>
  <w:style w:type="numbering" w:customStyle="1" w:styleId="NoList4512">
    <w:name w:val="No List4512"/>
    <w:next w:val="NoList"/>
    <w:uiPriority w:val="99"/>
    <w:semiHidden/>
    <w:unhideWhenUsed/>
    <w:rsid w:val="00EB40A3"/>
  </w:style>
  <w:style w:type="numbering" w:customStyle="1" w:styleId="NoList5412">
    <w:name w:val="No List5412"/>
    <w:next w:val="NoList"/>
    <w:uiPriority w:val="99"/>
    <w:semiHidden/>
    <w:unhideWhenUsed/>
    <w:rsid w:val="00EB40A3"/>
  </w:style>
  <w:style w:type="numbering" w:customStyle="1" w:styleId="NoList6412">
    <w:name w:val="No List6412"/>
    <w:next w:val="NoList"/>
    <w:uiPriority w:val="99"/>
    <w:semiHidden/>
    <w:unhideWhenUsed/>
    <w:rsid w:val="00EB40A3"/>
  </w:style>
  <w:style w:type="numbering" w:customStyle="1" w:styleId="NoList7412">
    <w:name w:val="No List7412"/>
    <w:next w:val="NoList"/>
    <w:uiPriority w:val="99"/>
    <w:semiHidden/>
    <w:unhideWhenUsed/>
    <w:rsid w:val="00EB40A3"/>
  </w:style>
  <w:style w:type="numbering" w:customStyle="1" w:styleId="NoList8312">
    <w:name w:val="No List8312"/>
    <w:next w:val="NoList"/>
    <w:uiPriority w:val="99"/>
    <w:semiHidden/>
    <w:unhideWhenUsed/>
    <w:rsid w:val="00EB40A3"/>
  </w:style>
  <w:style w:type="numbering" w:customStyle="1" w:styleId="NoList9312">
    <w:name w:val="No List9312"/>
    <w:next w:val="NoList"/>
    <w:uiPriority w:val="99"/>
    <w:semiHidden/>
    <w:unhideWhenUsed/>
    <w:rsid w:val="00EB40A3"/>
  </w:style>
  <w:style w:type="numbering" w:customStyle="1" w:styleId="NoList11412">
    <w:name w:val="No List11412"/>
    <w:next w:val="NoList"/>
    <w:uiPriority w:val="99"/>
    <w:semiHidden/>
    <w:unhideWhenUsed/>
    <w:rsid w:val="00EB40A3"/>
  </w:style>
  <w:style w:type="numbering" w:customStyle="1" w:styleId="NoList21412">
    <w:name w:val="No List21412"/>
    <w:next w:val="NoList"/>
    <w:uiPriority w:val="99"/>
    <w:semiHidden/>
    <w:unhideWhenUsed/>
    <w:rsid w:val="00EB40A3"/>
  </w:style>
  <w:style w:type="numbering" w:customStyle="1" w:styleId="NoList31412">
    <w:name w:val="No List31412"/>
    <w:next w:val="NoList"/>
    <w:uiPriority w:val="99"/>
    <w:semiHidden/>
    <w:unhideWhenUsed/>
    <w:rsid w:val="00EB40A3"/>
  </w:style>
  <w:style w:type="numbering" w:customStyle="1" w:styleId="NoList41412">
    <w:name w:val="No List41412"/>
    <w:next w:val="NoList"/>
    <w:uiPriority w:val="99"/>
    <w:semiHidden/>
    <w:unhideWhenUsed/>
    <w:rsid w:val="00EB40A3"/>
  </w:style>
  <w:style w:type="numbering" w:customStyle="1" w:styleId="NoList51312">
    <w:name w:val="No List51312"/>
    <w:next w:val="NoList"/>
    <w:uiPriority w:val="99"/>
    <w:semiHidden/>
    <w:unhideWhenUsed/>
    <w:rsid w:val="00EB40A3"/>
  </w:style>
  <w:style w:type="numbering" w:customStyle="1" w:styleId="NoList61312">
    <w:name w:val="No List61312"/>
    <w:next w:val="NoList"/>
    <w:uiPriority w:val="99"/>
    <w:semiHidden/>
    <w:unhideWhenUsed/>
    <w:rsid w:val="00EB40A3"/>
  </w:style>
  <w:style w:type="numbering" w:customStyle="1" w:styleId="NoList71312">
    <w:name w:val="No List71312"/>
    <w:next w:val="NoList"/>
    <w:uiPriority w:val="99"/>
    <w:semiHidden/>
    <w:unhideWhenUsed/>
    <w:rsid w:val="00EB40A3"/>
  </w:style>
  <w:style w:type="numbering" w:customStyle="1" w:styleId="NoList81312">
    <w:name w:val="No List81312"/>
    <w:next w:val="NoList"/>
    <w:uiPriority w:val="99"/>
    <w:semiHidden/>
    <w:unhideWhenUsed/>
    <w:rsid w:val="00EB40A3"/>
  </w:style>
  <w:style w:type="numbering" w:customStyle="1" w:styleId="NoList91212">
    <w:name w:val="No List91212"/>
    <w:next w:val="NoList"/>
    <w:uiPriority w:val="99"/>
    <w:semiHidden/>
    <w:unhideWhenUsed/>
    <w:rsid w:val="00EB40A3"/>
  </w:style>
  <w:style w:type="numbering" w:customStyle="1" w:styleId="LFO19312">
    <w:name w:val="LFO19312"/>
    <w:basedOn w:val="NoList"/>
    <w:rsid w:val="00EB40A3"/>
  </w:style>
  <w:style w:type="numbering" w:customStyle="1" w:styleId="NoList10212">
    <w:name w:val="No List10212"/>
    <w:next w:val="NoList"/>
    <w:uiPriority w:val="99"/>
    <w:semiHidden/>
    <w:unhideWhenUsed/>
    <w:rsid w:val="00EB40A3"/>
  </w:style>
  <w:style w:type="numbering" w:customStyle="1" w:styleId="LFO191212">
    <w:name w:val="LFO191212"/>
    <w:basedOn w:val="NoList"/>
    <w:rsid w:val="00EB40A3"/>
  </w:style>
  <w:style w:type="numbering" w:customStyle="1" w:styleId="NoList12412">
    <w:name w:val="No List12412"/>
    <w:next w:val="NoList"/>
    <w:uiPriority w:val="99"/>
    <w:semiHidden/>
    <w:rsid w:val="00EB40A3"/>
  </w:style>
  <w:style w:type="numbering" w:customStyle="1" w:styleId="NoList111412">
    <w:name w:val="No List111412"/>
    <w:next w:val="NoList"/>
    <w:uiPriority w:val="99"/>
    <w:semiHidden/>
    <w:unhideWhenUsed/>
    <w:rsid w:val="00EB40A3"/>
  </w:style>
  <w:style w:type="numbering" w:customStyle="1" w:styleId="1412">
    <w:name w:val="无列表1412"/>
    <w:next w:val="NoList"/>
    <w:semiHidden/>
    <w:rsid w:val="00EB40A3"/>
  </w:style>
  <w:style w:type="numbering" w:customStyle="1" w:styleId="14120">
    <w:name w:val="リストなし1412"/>
    <w:next w:val="NoList"/>
    <w:uiPriority w:val="99"/>
    <w:semiHidden/>
    <w:unhideWhenUsed/>
    <w:rsid w:val="00EB40A3"/>
  </w:style>
  <w:style w:type="numbering" w:customStyle="1" w:styleId="11412">
    <w:name w:val="无列表11412"/>
    <w:next w:val="NoList"/>
    <w:semiHidden/>
    <w:rsid w:val="00EB40A3"/>
  </w:style>
  <w:style w:type="numbering" w:customStyle="1" w:styleId="113120">
    <w:name w:val="リストなし11312"/>
    <w:next w:val="NoList"/>
    <w:uiPriority w:val="99"/>
    <w:semiHidden/>
    <w:unhideWhenUsed/>
    <w:rsid w:val="00EB40A3"/>
  </w:style>
  <w:style w:type="numbering" w:customStyle="1" w:styleId="NoList22412">
    <w:name w:val="No List22412"/>
    <w:next w:val="NoList"/>
    <w:uiPriority w:val="99"/>
    <w:semiHidden/>
    <w:unhideWhenUsed/>
    <w:rsid w:val="00EB40A3"/>
  </w:style>
  <w:style w:type="numbering" w:customStyle="1" w:styleId="NoList32412">
    <w:name w:val="No List32412"/>
    <w:next w:val="NoList"/>
    <w:uiPriority w:val="99"/>
    <w:semiHidden/>
    <w:unhideWhenUsed/>
    <w:rsid w:val="00EB40A3"/>
  </w:style>
  <w:style w:type="numbering" w:customStyle="1" w:styleId="NoList42312">
    <w:name w:val="No List42312"/>
    <w:next w:val="NoList"/>
    <w:uiPriority w:val="99"/>
    <w:semiHidden/>
    <w:unhideWhenUsed/>
    <w:rsid w:val="00EB40A3"/>
  </w:style>
  <w:style w:type="numbering" w:customStyle="1" w:styleId="NoList211312">
    <w:name w:val="No List211312"/>
    <w:next w:val="NoList"/>
    <w:uiPriority w:val="99"/>
    <w:semiHidden/>
    <w:unhideWhenUsed/>
    <w:rsid w:val="00EB40A3"/>
  </w:style>
  <w:style w:type="numbering" w:customStyle="1" w:styleId="NoList311312">
    <w:name w:val="No List311312"/>
    <w:next w:val="NoList"/>
    <w:uiPriority w:val="99"/>
    <w:semiHidden/>
    <w:unhideWhenUsed/>
    <w:rsid w:val="00EB40A3"/>
  </w:style>
  <w:style w:type="numbering" w:customStyle="1" w:styleId="NoList411312">
    <w:name w:val="No List411312"/>
    <w:next w:val="NoList"/>
    <w:uiPriority w:val="99"/>
    <w:semiHidden/>
    <w:unhideWhenUsed/>
    <w:rsid w:val="00EB40A3"/>
  </w:style>
  <w:style w:type="numbering" w:customStyle="1" w:styleId="111312">
    <w:name w:val="无列表111312"/>
    <w:next w:val="NoList"/>
    <w:semiHidden/>
    <w:rsid w:val="00EB40A3"/>
  </w:style>
  <w:style w:type="numbering" w:customStyle="1" w:styleId="NoList1111312">
    <w:name w:val="No List1111312"/>
    <w:next w:val="NoList"/>
    <w:uiPriority w:val="99"/>
    <w:semiHidden/>
    <w:unhideWhenUsed/>
    <w:rsid w:val="00EB40A3"/>
  </w:style>
  <w:style w:type="numbering" w:customStyle="1" w:styleId="NoList121312">
    <w:name w:val="No List121312"/>
    <w:next w:val="NoList"/>
    <w:uiPriority w:val="99"/>
    <w:semiHidden/>
    <w:unhideWhenUsed/>
    <w:rsid w:val="00EB40A3"/>
  </w:style>
  <w:style w:type="numbering" w:customStyle="1" w:styleId="NoList221312">
    <w:name w:val="No List221312"/>
    <w:next w:val="NoList"/>
    <w:uiPriority w:val="99"/>
    <w:semiHidden/>
    <w:unhideWhenUsed/>
    <w:rsid w:val="00EB40A3"/>
  </w:style>
  <w:style w:type="numbering" w:customStyle="1" w:styleId="NoList321312">
    <w:name w:val="No List321312"/>
    <w:next w:val="NoList"/>
    <w:uiPriority w:val="99"/>
    <w:semiHidden/>
    <w:unhideWhenUsed/>
    <w:rsid w:val="00EB40A3"/>
  </w:style>
  <w:style w:type="table" w:customStyle="1" w:styleId="1123">
    <w:name w:val="网格型11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EB40A3"/>
    <w:rPr>
      <w:rFonts w:eastAsia="MS Mincho"/>
      <w:lang w:val="en-US" w:eastAsia="en-US"/>
    </w:rPr>
    <w:tblPr/>
  </w:style>
  <w:style w:type="table" w:customStyle="1" w:styleId="Tabellengitternetz11122">
    <w:name w:val="Tabellengitternetz1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
    <w:name w:val="网格型82"/>
    <w:basedOn w:val="TableNormal"/>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TOC8"/>
    <w:qFormat/>
    <w:rsid w:val="00EB40A3"/>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Normal"/>
    <w:next w:val="Normal"/>
    <w:qFormat/>
    <w:rsid w:val="00EB40A3"/>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EB40A3"/>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EB40A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EB40A3"/>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BodyText"/>
    <w:qFormat/>
    <w:rsid w:val="00EB40A3"/>
    <w:pPr>
      <w:numPr>
        <w:numId w:val="21"/>
      </w:numPr>
      <w:tabs>
        <w:tab w:val="clear" w:pos="2160"/>
        <w:tab w:val="num" w:pos="360"/>
        <w:tab w:val="left" w:pos="794"/>
        <w:tab w:val="left" w:pos="1191"/>
        <w:tab w:val="left" w:pos="1588"/>
        <w:tab w:val="left" w:pos="1619"/>
        <w:tab w:val="left" w:pos="1985"/>
      </w:tabs>
      <w:overflowPunct w:val="0"/>
      <w:autoSpaceDE w:val="0"/>
      <w:autoSpaceDN w:val="0"/>
      <w:adjustRightInd w:val="0"/>
      <w:spacing w:before="240" w:after="0"/>
      <w:ind w:left="3238" w:firstLine="0"/>
      <w:textAlignment w:val="baseline"/>
    </w:pPr>
    <w:rPr>
      <w:rFonts w:ascii="Times New Roman" w:eastAsia="SimSun" w:hAnsi="Times New Roman"/>
      <w:sz w:val="24"/>
    </w:rPr>
  </w:style>
  <w:style w:type="character" w:customStyle="1" w:styleId="B12">
    <w:name w:val="B1 (文字)"/>
    <w:qFormat/>
    <w:rsid w:val="00EB40A3"/>
    <w:rPr>
      <w:lang w:val="en-GB" w:eastAsia="ja-JP" w:bidi="ar-SA"/>
    </w:rPr>
  </w:style>
  <w:style w:type="paragraph" w:customStyle="1" w:styleId="a1">
    <w:name w:val="参考文献"/>
    <w:basedOn w:val="Normal"/>
    <w:qFormat/>
    <w:rsid w:val="00EB40A3"/>
    <w:pPr>
      <w:keepLines/>
      <w:numPr>
        <w:numId w:val="22"/>
      </w:numPr>
      <w:tabs>
        <w:tab w:val="clear" w:pos="720"/>
        <w:tab w:val="num" w:pos="360"/>
        <w:tab w:val="left" w:pos="1619"/>
      </w:tabs>
      <w:spacing w:after="0"/>
      <w:ind w:left="0" w:firstLine="0"/>
    </w:pPr>
    <w:rPr>
      <w:rFonts w:eastAsia="MS Mincho"/>
    </w:rPr>
  </w:style>
  <w:style w:type="paragraph" w:customStyle="1" w:styleId="3GPP">
    <w:name w:val="3GPP 正文"/>
    <w:basedOn w:val="Normal"/>
    <w:link w:val="3GPPChar"/>
    <w:qFormat/>
    <w:rsid w:val="00EB40A3"/>
    <w:rPr>
      <w:lang w:eastAsia="ja-JP"/>
    </w:rPr>
  </w:style>
  <w:style w:type="character" w:customStyle="1" w:styleId="3GPPChar">
    <w:name w:val="3GPP 正文 Char"/>
    <w:link w:val="3GPP"/>
    <w:qFormat/>
    <w:rsid w:val="00EB40A3"/>
    <w:rPr>
      <w:rFonts w:eastAsia="SimSun"/>
      <w:lang w:eastAsia="ja-JP"/>
    </w:rPr>
  </w:style>
  <w:style w:type="paragraph" w:customStyle="1" w:styleId="00BodyText">
    <w:name w:val="00 BodyText"/>
    <w:basedOn w:val="Normal"/>
    <w:qFormat/>
    <w:rsid w:val="00EB40A3"/>
    <w:pPr>
      <w:spacing w:after="220"/>
    </w:pPr>
    <w:rPr>
      <w:rFonts w:ascii="Arial" w:eastAsia="Malgun Gothic" w:hAnsi="Arial"/>
      <w:sz w:val="22"/>
      <w:lang w:val="en-US"/>
    </w:rPr>
  </w:style>
  <w:style w:type="paragraph" w:customStyle="1" w:styleId="ae">
    <w:name w:val="??"/>
    <w:qFormat/>
    <w:rsid w:val="00EB40A3"/>
    <w:pPr>
      <w:widowControl w:val="0"/>
    </w:pPr>
    <w:rPr>
      <w:rFonts w:eastAsia="Malgun Gothic"/>
      <w:lang w:val="en-US" w:eastAsia="en-US"/>
    </w:rPr>
  </w:style>
  <w:style w:type="paragraph" w:customStyle="1" w:styleId="29">
    <w:name w:val="??? 2"/>
    <w:basedOn w:val="ae"/>
    <w:next w:val="ae"/>
    <w:qFormat/>
    <w:rsid w:val="00EB40A3"/>
    <w:pPr>
      <w:keepNext/>
    </w:pPr>
    <w:rPr>
      <w:rFonts w:ascii="Arial" w:hAnsi="Arial"/>
      <w:b/>
      <w:sz w:val="24"/>
    </w:rPr>
  </w:style>
  <w:style w:type="paragraph" w:customStyle="1" w:styleId="Norma">
    <w:name w:val="Norma"/>
    <w:basedOn w:val="Heading1"/>
    <w:qFormat/>
    <w:rsid w:val="00EB40A3"/>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qFormat/>
    <w:rsid w:val="00EB40A3"/>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EB40A3"/>
    <w:rPr>
      <w:rFonts w:ascii="Arial" w:eastAsia="SimSun" w:hAnsi="Arial"/>
      <w:lang w:val="en-US"/>
    </w:rPr>
  </w:style>
  <w:style w:type="paragraph" w:customStyle="1" w:styleId="AL">
    <w:name w:val="AL"/>
    <w:basedOn w:val="TAL"/>
    <w:qFormat/>
    <w:rsid w:val="00EB40A3"/>
    <w:pPr>
      <w:overflowPunct w:val="0"/>
      <w:autoSpaceDE w:val="0"/>
      <w:autoSpaceDN w:val="0"/>
      <w:adjustRightInd w:val="0"/>
      <w:textAlignment w:val="baseline"/>
    </w:pPr>
    <w:rPr>
      <w:rFonts w:eastAsia="Malgun Gothic"/>
      <w:szCs w:val="18"/>
    </w:rPr>
  </w:style>
  <w:style w:type="paragraph" w:customStyle="1" w:styleId="Normal1">
    <w:name w:val="Normal 1"/>
    <w:semiHidden/>
    <w:qFormat/>
    <w:rsid w:val="00EB40A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odyBest">
    <w:name w:val="BodyBest"/>
    <w:basedOn w:val="Normal"/>
    <w:link w:val="BodyBestChar"/>
    <w:qFormat/>
    <w:rsid w:val="00EB40A3"/>
    <w:pPr>
      <w:spacing w:before="240" w:after="0"/>
      <w:ind w:left="540"/>
      <w:jc w:val="both"/>
    </w:pPr>
    <w:rPr>
      <w:rFonts w:ascii="Arial" w:eastAsia="MS Mincho" w:hAnsi="Arial"/>
      <w:lang w:val="en-US"/>
    </w:rPr>
  </w:style>
  <w:style w:type="character" w:customStyle="1" w:styleId="BodyBestChar">
    <w:name w:val="BodyBest Char"/>
    <w:link w:val="BodyBest"/>
    <w:qFormat/>
    <w:rsid w:val="00EB40A3"/>
    <w:rPr>
      <w:rFonts w:ascii="Arial" w:eastAsia="MS Mincho" w:hAnsi="Arial"/>
      <w:lang w:val="en-US" w:eastAsia="en-US"/>
    </w:rPr>
  </w:style>
  <w:style w:type="paragraph" w:customStyle="1" w:styleId="3GPPHeader">
    <w:name w:val="3GPP_Header"/>
    <w:basedOn w:val="Normal"/>
    <w:qFormat/>
    <w:rsid w:val="00EB40A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EB40A3"/>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EB40A3"/>
    <w:rPr>
      <w:rFonts w:ascii="Arial" w:eastAsia="Malgun Gothic" w:hAnsi="Arial"/>
      <w:spacing w:val="2"/>
      <w:lang w:val="en-US" w:eastAsia="en-US"/>
    </w:rPr>
  </w:style>
  <w:style w:type="character" w:customStyle="1" w:styleId="tgc">
    <w:name w:val="_tgc"/>
    <w:qFormat/>
    <w:rsid w:val="00EB40A3"/>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EB40A3"/>
    <w:rPr>
      <w:rFonts w:ascii="Arial" w:hAnsi="Arial"/>
      <w:sz w:val="28"/>
      <w:lang w:val="en-GB" w:eastAsia="en-US"/>
    </w:rPr>
  </w:style>
  <w:style w:type="paragraph" w:customStyle="1" w:styleId="AC0">
    <w:name w:val="AC"/>
    <w:basedOn w:val="Normal"/>
    <w:qFormat/>
    <w:rsid w:val="00EB40A3"/>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table" w:customStyle="1" w:styleId="TableClassic23">
    <w:name w:val="Table Classic 23"/>
    <w:basedOn w:val="TableNormal"/>
    <w:next w:val="TableClassic2"/>
    <w:semiHidden/>
    <w:unhideWhenUsed/>
    <w:qFormat/>
    <w:rsid w:val="00EB40A3"/>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1">
    <w:name w:val="Table Grid17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1">
    <w:name w:val="No List2111111"/>
    <w:next w:val="NoList"/>
    <w:uiPriority w:val="99"/>
    <w:semiHidden/>
    <w:unhideWhenUsed/>
    <w:rsid w:val="00EB40A3"/>
  </w:style>
  <w:style w:type="numbering" w:customStyle="1" w:styleId="NoList3111111">
    <w:name w:val="No List3111111"/>
    <w:next w:val="NoList"/>
    <w:uiPriority w:val="99"/>
    <w:semiHidden/>
    <w:unhideWhenUsed/>
    <w:rsid w:val="00EB40A3"/>
  </w:style>
  <w:style w:type="numbering" w:customStyle="1" w:styleId="NoList4111111">
    <w:name w:val="No List4111111"/>
    <w:next w:val="NoList"/>
    <w:uiPriority w:val="99"/>
    <w:semiHidden/>
    <w:unhideWhenUsed/>
    <w:rsid w:val="00EB40A3"/>
  </w:style>
  <w:style w:type="numbering" w:customStyle="1" w:styleId="NoList11111111">
    <w:name w:val="No List11111111"/>
    <w:next w:val="NoList"/>
    <w:uiPriority w:val="99"/>
    <w:semiHidden/>
    <w:unhideWhenUsed/>
    <w:rsid w:val="00EB40A3"/>
  </w:style>
  <w:style w:type="numbering" w:customStyle="1" w:styleId="NoList1211111">
    <w:name w:val="No List1211111"/>
    <w:next w:val="NoList"/>
    <w:uiPriority w:val="99"/>
    <w:semiHidden/>
    <w:unhideWhenUsed/>
    <w:rsid w:val="00EB40A3"/>
  </w:style>
  <w:style w:type="numbering" w:customStyle="1" w:styleId="LFO1911111">
    <w:name w:val="LFO1911111"/>
    <w:basedOn w:val="NoList"/>
    <w:rsid w:val="00EB40A3"/>
  </w:style>
  <w:style w:type="table" w:customStyle="1" w:styleId="TableGrid181">
    <w:name w:val="Table Grid181"/>
    <w:basedOn w:val="TableNormal"/>
    <w:uiPriority w:val="39"/>
    <w:qFormat/>
    <w:rsid w:val="00EB40A3"/>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next w:val="NoList"/>
    <w:uiPriority w:val="99"/>
    <w:semiHidden/>
    <w:unhideWhenUsed/>
    <w:rsid w:val="002662AE"/>
  </w:style>
  <w:style w:type="table" w:customStyle="1" w:styleId="Tabellenraster1">
    <w:name w:val="Tabellenraster1"/>
    <w:basedOn w:val="TableNormal"/>
    <w:next w:val="TableGrid"/>
    <w:qFormat/>
    <w:rsid w:val="002662AE"/>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2662A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2662AE"/>
    <w:rPr>
      <w:color w:val="605E5C"/>
      <w:shd w:val="clear" w:color="auto" w:fill="E1DFDD"/>
    </w:rPr>
  </w:style>
  <w:style w:type="table" w:customStyle="1" w:styleId="117">
    <w:name w:val="网格型 11"/>
    <w:basedOn w:val="TableNormal"/>
    <w:next w:val="TableGrid17"/>
    <w:unhideWhenUsed/>
    <w:qFormat/>
    <w:rsid w:val="002662AE"/>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6">
    <w:name w:val="网格型 12"/>
    <w:basedOn w:val="TableNormal"/>
    <w:next w:val="TableGrid17"/>
    <w:semiHidden/>
    <w:unhideWhenUsed/>
    <w:qFormat/>
    <w:rsid w:val="002662AE"/>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2662AE"/>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2662AE"/>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2662AE"/>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
    <w:name w:val="Table Style1111"/>
    <w:basedOn w:val="TableNormal"/>
    <w:qFormat/>
    <w:rsid w:val="002662AE"/>
    <w:rPr>
      <w:rFonts w:eastAsia="MS Mincho"/>
      <w:lang w:val="en-US" w:eastAsia="zh-CN"/>
    </w:rPr>
    <w:tblPr/>
  </w:style>
  <w:style w:type="table" w:customStyle="1" w:styleId="TableGrid7113">
    <w:name w:val="Table Grid71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2662AE"/>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网格型1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网格型1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2662AE"/>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41">
    <w:name w:val="Tabellengitternetz1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2662AE"/>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2662AE"/>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2662AE"/>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511">
    <w:name w:val="Table Grid35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网格型11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2662AE"/>
    <w:rPr>
      <w:rFonts w:ascii="CG Times (WN)" w:hAnsi="CG Times (W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6">
    <w:name w:val="LFO196"/>
    <w:basedOn w:val="NoList"/>
    <w:rsid w:val="002D1A16"/>
  </w:style>
  <w:style w:type="table" w:customStyle="1" w:styleId="TableClassic224">
    <w:name w:val="Table Classic 22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2D1A16"/>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qFormat/>
    <w:rsid w:val="002D1A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3">
    <w:name w:val="网格型113"/>
    <w:basedOn w:val="TableNormal"/>
    <w:next w:val="TableGrid"/>
    <w:qFormat/>
    <w:rsid w:val="002D1A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
    <w:name w:val="目录 91"/>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1">
    <w:name w:val="题注1"/>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2">
    <w:name w:val="图表目录1"/>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qFormat/>
    <w:rsid w:val="002D1A16"/>
    <w:rPr>
      <w:lang w:val="en-GB" w:eastAsia="ja-JP" w:bidi="ar-SA"/>
    </w:rPr>
  </w:style>
  <w:style w:type="paragraph" w:customStyle="1" w:styleId="1Char5">
    <w:name w:val="(文字) (文字)1 Char (文字) (文字)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2D1A16"/>
    <w:rPr>
      <w:rFonts w:ascii="Calibri Light" w:hAnsi="Calibri Light"/>
      <w:lang w:val="nb-NO" w:eastAsia="ja-JP" w:bidi="ar-SA"/>
    </w:rPr>
  </w:style>
  <w:style w:type="paragraph" w:customStyle="1" w:styleId="CharCharCharCharCharChar5">
    <w:name w:val="Char Char Char Char Char Char5"/>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0">
    <w:name w:val="(文字) (文字)9"/>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0">
    <w:name w:val="(文字) (文字)3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0">
    <w:name w:val="(文字) (文字)4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qFormat/>
    <w:rsid w:val="002D1A16"/>
    <w:rPr>
      <w:rFonts w:ascii="Intel Clear" w:hAnsi="Intel Clear" w:cs="Intel Clear"/>
      <w:shd w:val="clear" w:color="auto" w:fill="000080"/>
      <w:lang w:val="en-GB" w:eastAsia="en-US"/>
    </w:rPr>
  </w:style>
  <w:style w:type="character" w:customStyle="1" w:styleId="ZchnZchn55">
    <w:name w:val="Zchn Zchn55"/>
    <w:qFormat/>
    <w:rsid w:val="002D1A16"/>
    <w:rPr>
      <w:rFonts w:ascii="Calibri Light" w:eastAsia="Calibri Light" w:hAnsi="Calibri Light"/>
      <w:lang w:val="nb-NO" w:eastAsia="en-US" w:bidi="ar-SA"/>
    </w:rPr>
  </w:style>
  <w:style w:type="character" w:customStyle="1" w:styleId="CharChar105">
    <w:name w:val="Char Char105"/>
    <w:semiHidden/>
    <w:qFormat/>
    <w:rsid w:val="002D1A16"/>
    <w:rPr>
      <w:rFonts w:ascii="Intel Clear" w:hAnsi="Intel Clear"/>
      <w:lang w:val="en-GB" w:eastAsia="en-US"/>
    </w:rPr>
  </w:style>
  <w:style w:type="character" w:customStyle="1" w:styleId="CharChar95">
    <w:name w:val="Char Char95"/>
    <w:semiHidden/>
    <w:qFormat/>
    <w:rsid w:val="002D1A16"/>
    <w:rPr>
      <w:rFonts w:ascii="Intel Clear" w:hAnsi="Intel Clear" w:cs="Intel Clear"/>
      <w:sz w:val="16"/>
      <w:szCs w:val="16"/>
      <w:lang w:val="en-GB" w:eastAsia="en-US"/>
    </w:rPr>
  </w:style>
  <w:style w:type="character" w:customStyle="1" w:styleId="CharChar85">
    <w:name w:val="Char Char85"/>
    <w:semiHidden/>
    <w:qFormat/>
    <w:rsid w:val="002D1A16"/>
    <w:rPr>
      <w:rFonts w:ascii="Intel Clear" w:hAnsi="Intel Clear"/>
      <w:b/>
      <w:bCs/>
      <w:lang w:val="en-GB" w:eastAsia="en-US"/>
    </w:rPr>
  </w:style>
  <w:style w:type="paragraph" w:customStyle="1" w:styleId="1CharChar1Char5">
    <w:name w:val="(文字) (文字)1 Char (文字) (文字) Char (文字) (文字)1 Char (文字) (文字)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
    <w:name w:val="目录 92"/>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a">
    <w:name w:val="题注2"/>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b">
    <w:name w:val="图表目录2"/>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2D1A16"/>
    <w:rPr>
      <w:rFonts w:ascii="Intel Clear" w:hAnsi="Intel Clear"/>
      <w:sz w:val="36"/>
      <w:lang w:val="en-GB" w:eastAsia="en-US" w:bidi="ar-SA"/>
    </w:rPr>
  </w:style>
  <w:style w:type="character" w:customStyle="1" w:styleId="CharChar285">
    <w:name w:val="Char Char285"/>
    <w:qFormat/>
    <w:rsid w:val="002D1A16"/>
    <w:rPr>
      <w:rFonts w:ascii="Intel Clear" w:hAnsi="Intel Clear"/>
      <w:sz w:val="32"/>
      <w:lang w:val="en-GB"/>
    </w:rPr>
  </w:style>
  <w:style w:type="paragraph" w:customStyle="1" w:styleId="CharCharCharCharChar4">
    <w:name w:val="Char Char 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qFormat/>
    <w:rsid w:val="002D1A16"/>
    <w:rPr>
      <w:lang w:val="en-GB" w:eastAsia="ja-JP" w:bidi="ar-SA"/>
    </w:rPr>
  </w:style>
  <w:style w:type="paragraph" w:customStyle="1" w:styleId="1Char4">
    <w:name w:val="(文字) (文字)1 Char (文字) (文字)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2D1A16"/>
    <w:rPr>
      <w:rFonts w:ascii="Calibri Light" w:hAnsi="Calibri Light"/>
      <w:lang w:val="nb-NO" w:eastAsia="ja-JP" w:bidi="ar-SA"/>
    </w:rPr>
  </w:style>
  <w:style w:type="paragraph" w:customStyle="1" w:styleId="CharCharCharCharCharChar4">
    <w:name w:val="Char Char Char Char Char Char4"/>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0">
    <w:name w:val="(文字) (文字)8"/>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0">
    <w:name w:val="(文字) (文字)3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0">
    <w:name w:val="(文字) (文字)4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semiHidden/>
    <w:qFormat/>
    <w:rsid w:val="002D1A16"/>
    <w:rPr>
      <w:rFonts w:ascii="Intel Clear" w:hAnsi="Intel Clear" w:cs="Intel Clear"/>
      <w:shd w:val="clear" w:color="auto" w:fill="000080"/>
      <w:lang w:val="en-GB" w:eastAsia="en-US"/>
    </w:rPr>
  </w:style>
  <w:style w:type="character" w:customStyle="1" w:styleId="ZchnZchn54">
    <w:name w:val="Zchn Zchn54"/>
    <w:qFormat/>
    <w:rsid w:val="002D1A16"/>
    <w:rPr>
      <w:rFonts w:ascii="Calibri Light" w:eastAsia="Calibri Light" w:hAnsi="Calibri Light"/>
      <w:lang w:val="nb-NO" w:eastAsia="en-US" w:bidi="ar-SA"/>
    </w:rPr>
  </w:style>
  <w:style w:type="character" w:customStyle="1" w:styleId="CharChar104">
    <w:name w:val="Char Char104"/>
    <w:semiHidden/>
    <w:qFormat/>
    <w:rsid w:val="002D1A16"/>
    <w:rPr>
      <w:rFonts w:ascii="Intel Clear" w:hAnsi="Intel Clear"/>
      <w:lang w:val="en-GB" w:eastAsia="en-US"/>
    </w:rPr>
  </w:style>
  <w:style w:type="character" w:customStyle="1" w:styleId="CharChar94">
    <w:name w:val="Char Char94"/>
    <w:semiHidden/>
    <w:qFormat/>
    <w:rsid w:val="002D1A16"/>
    <w:rPr>
      <w:rFonts w:ascii="Intel Clear" w:hAnsi="Intel Clear" w:cs="Intel Clear"/>
      <w:sz w:val="16"/>
      <w:szCs w:val="16"/>
      <w:lang w:val="en-GB" w:eastAsia="en-US"/>
    </w:rPr>
  </w:style>
  <w:style w:type="character" w:customStyle="1" w:styleId="CharChar84">
    <w:name w:val="Char Char84"/>
    <w:semiHidden/>
    <w:qFormat/>
    <w:rsid w:val="002D1A16"/>
    <w:rPr>
      <w:rFonts w:ascii="Intel Clear" w:hAnsi="Intel Clear"/>
      <w:b/>
      <w:bCs/>
      <w:lang w:val="en-GB" w:eastAsia="en-US"/>
    </w:rPr>
  </w:style>
  <w:style w:type="paragraph" w:customStyle="1" w:styleId="1CharChar1Char4">
    <w:name w:val="(文字) (文字)1 Char (文字) (文字) Char (文字) (文字)1 Char (文字) (文字)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
    <w:name w:val="目录 93"/>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a">
    <w:name w:val="题注3"/>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b">
    <w:name w:val="图表目录3"/>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2D1A16"/>
    <w:rPr>
      <w:rFonts w:ascii="Intel Clear" w:hAnsi="Intel Clear"/>
      <w:sz w:val="36"/>
      <w:lang w:val="en-GB" w:eastAsia="en-US" w:bidi="ar-SA"/>
    </w:rPr>
  </w:style>
  <w:style w:type="character" w:customStyle="1" w:styleId="CharChar284">
    <w:name w:val="Char Char284"/>
    <w:qFormat/>
    <w:rsid w:val="002D1A16"/>
    <w:rPr>
      <w:rFonts w:ascii="Intel Clear" w:hAnsi="Intel Clear"/>
      <w:sz w:val="32"/>
      <w:lang w:val="en-GB"/>
    </w:rPr>
  </w:style>
  <w:style w:type="paragraph" w:customStyle="1" w:styleId="CharCharCharCharChar3">
    <w:name w:val="Char Char 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2D1A16"/>
    <w:rPr>
      <w:rFonts w:ascii="Calibri Light" w:hAnsi="Calibri Light"/>
      <w:lang w:val="nb-NO" w:eastAsia="ja-JP" w:bidi="ar-SA"/>
    </w:rPr>
  </w:style>
  <w:style w:type="paragraph" w:customStyle="1" w:styleId="CharCharCharCharCharChar3">
    <w:name w:val="Char Char Char Char Char Char3"/>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0">
    <w:name w:val="(文字) (文字)7"/>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4">
    <w:name w:val="(文字) (文字)3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0">
    <w:name w:val="(文字) (文字)4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4">
    <w:name w:val="(文字) (文字)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semiHidden/>
    <w:qFormat/>
    <w:rsid w:val="002D1A16"/>
    <w:rPr>
      <w:rFonts w:ascii="Intel Clear" w:hAnsi="Intel Clear" w:cs="Intel Clear"/>
      <w:shd w:val="clear" w:color="auto" w:fill="000080"/>
      <w:lang w:val="en-GB" w:eastAsia="en-US"/>
    </w:rPr>
  </w:style>
  <w:style w:type="character" w:customStyle="1" w:styleId="ZchnZchn53">
    <w:name w:val="Zchn Zchn53"/>
    <w:qFormat/>
    <w:rsid w:val="002D1A16"/>
    <w:rPr>
      <w:rFonts w:ascii="Calibri Light" w:eastAsia="Calibri Light" w:hAnsi="Calibri Light"/>
      <w:lang w:val="nb-NO" w:eastAsia="en-US" w:bidi="ar-SA"/>
    </w:rPr>
  </w:style>
  <w:style w:type="character" w:customStyle="1" w:styleId="CharChar103">
    <w:name w:val="Char Char103"/>
    <w:semiHidden/>
    <w:qFormat/>
    <w:rsid w:val="002D1A16"/>
    <w:rPr>
      <w:rFonts w:ascii="Intel Clear" w:hAnsi="Intel Clear"/>
      <w:lang w:val="en-GB" w:eastAsia="en-US"/>
    </w:rPr>
  </w:style>
  <w:style w:type="character" w:customStyle="1" w:styleId="CharChar93">
    <w:name w:val="Char Char93"/>
    <w:semiHidden/>
    <w:qFormat/>
    <w:rsid w:val="002D1A16"/>
    <w:rPr>
      <w:rFonts w:ascii="Intel Clear" w:hAnsi="Intel Clear" w:cs="Intel Clear"/>
      <w:sz w:val="16"/>
      <w:szCs w:val="16"/>
      <w:lang w:val="en-GB" w:eastAsia="en-US"/>
    </w:rPr>
  </w:style>
  <w:style w:type="character" w:customStyle="1" w:styleId="CharChar83">
    <w:name w:val="Char Char83"/>
    <w:semiHidden/>
    <w:qFormat/>
    <w:rsid w:val="002D1A16"/>
    <w:rPr>
      <w:rFonts w:ascii="Intel Clear" w:hAnsi="Intel Clear"/>
      <w:b/>
      <w:bCs/>
      <w:lang w:val="en-GB" w:eastAsia="en-US"/>
    </w:rPr>
  </w:style>
  <w:style w:type="paragraph" w:customStyle="1" w:styleId="1CharChar1Char3">
    <w:name w:val="(文字) (文字)1 Char (文字) (文字) Char (文字) (文字)1 Char (文字) (文字)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
    <w:name w:val="目录 94"/>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2D1A16"/>
    <w:rPr>
      <w:rFonts w:ascii="Intel Clear" w:hAnsi="Intel Clear"/>
      <w:sz w:val="36"/>
      <w:lang w:val="en-GB" w:eastAsia="en-US" w:bidi="ar-SA"/>
    </w:rPr>
  </w:style>
  <w:style w:type="character" w:customStyle="1" w:styleId="CharChar283">
    <w:name w:val="Char Char283"/>
    <w:qFormat/>
    <w:rsid w:val="002D1A16"/>
    <w:rPr>
      <w:rFonts w:ascii="Intel Clear" w:hAnsi="Intel Clear"/>
      <w:sz w:val="32"/>
      <w:lang w:val="en-GB"/>
    </w:rPr>
  </w:style>
  <w:style w:type="paragraph" w:customStyle="1" w:styleId="95">
    <w:name w:val="目录 95"/>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3">
    <w:name w:val="题注5"/>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4">
    <w:name w:val="图表目录5"/>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3">
    <w:name w:val="题注6"/>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4">
    <w:name w:val="图表目录6"/>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TableNormal"/>
    <w:next w:val="TableGrid"/>
    <w:qFormat/>
    <w:rsid w:val="002D1A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2D1A16"/>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qFormat/>
    <w:rsid w:val="002D1A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qFormat/>
    <w:rsid w:val="002D1A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next w:val="TableGrid"/>
    <w:qFormat/>
    <w:rsid w:val="002D1A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next w:val="TableGrid"/>
    <w:qFormat/>
    <w:rsid w:val="002D1A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next w:val="TableGrid"/>
    <w:qFormat/>
    <w:rsid w:val="002D1A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TableNormal"/>
    <w:next w:val="TableGrid"/>
    <w:qFormat/>
    <w:rsid w:val="002D1A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2D1A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7">
    <w:name w:val="h7"/>
    <w:basedOn w:val="H6"/>
    <w:qFormat/>
    <w:rsid w:val="00BC2652"/>
    <w:pPr>
      <w:overflowPunct w:val="0"/>
      <w:autoSpaceDE w:val="0"/>
      <w:autoSpaceDN w:val="0"/>
      <w:adjustRightInd w:val="0"/>
      <w:textAlignment w:val="baseline"/>
    </w:pPr>
    <w:rPr>
      <w:rFonts w:eastAsia="Times New Roman"/>
      <w:lang w:eastAsia="en-GB"/>
    </w:rPr>
  </w:style>
  <w:style w:type="paragraph" w:customStyle="1" w:styleId="Header7">
    <w:name w:val="Header 7"/>
    <w:basedOn w:val="H6"/>
    <w:qFormat/>
    <w:rsid w:val="00BC2652"/>
    <w:pPr>
      <w:overflowPunct w:val="0"/>
      <w:autoSpaceDE w:val="0"/>
      <w:autoSpaceDN w:val="0"/>
      <w:adjustRightInd w:val="0"/>
      <w:textAlignment w:val="baseline"/>
    </w:pPr>
    <w:rPr>
      <w:rFonts w:eastAsia="Times New Roman"/>
      <w:lang w:eastAsia="en-GB"/>
    </w:rPr>
  </w:style>
  <w:style w:type="table" w:customStyle="1" w:styleId="TableGrid20">
    <w:name w:val="Table Grid20"/>
    <w:basedOn w:val="TableNormal"/>
    <w:next w:val="TableGrid"/>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BC2652"/>
  </w:style>
  <w:style w:type="table" w:customStyle="1" w:styleId="TableGrid542">
    <w:name w:val="Table Grid542"/>
    <w:basedOn w:val="TableNormal"/>
    <w:uiPriority w:val="39"/>
    <w:qFormat/>
    <w:rsid w:val="00BC265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BC265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网格型221"/>
    <w:basedOn w:val="TableNormal"/>
    <w:qFormat/>
    <w:rsid w:val="00BC2652"/>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BC2652"/>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BC2652"/>
  </w:style>
  <w:style w:type="table" w:customStyle="1" w:styleId="TableGrid651">
    <w:name w:val="Table Grid651"/>
    <w:basedOn w:val="TableNormal"/>
    <w:qFormat/>
    <w:rsid w:val="00BC265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BC2652"/>
  </w:style>
  <w:style w:type="numbering" w:customStyle="1" w:styleId="NoList117">
    <w:name w:val="No List117"/>
    <w:next w:val="NoList"/>
    <w:uiPriority w:val="99"/>
    <w:semiHidden/>
    <w:unhideWhenUsed/>
    <w:rsid w:val="00BC2652"/>
  </w:style>
  <w:style w:type="numbering" w:customStyle="1" w:styleId="NoList28">
    <w:name w:val="No List28"/>
    <w:next w:val="NoList"/>
    <w:uiPriority w:val="99"/>
    <w:semiHidden/>
    <w:unhideWhenUsed/>
    <w:rsid w:val="00BC2652"/>
  </w:style>
  <w:style w:type="numbering" w:customStyle="1" w:styleId="NoList38">
    <w:name w:val="No List38"/>
    <w:next w:val="NoList"/>
    <w:uiPriority w:val="99"/>
    <w:semiHidden/>
    <w:unhideWhenUsed/>
    <w:rsid w:val="00BC2652"/>
  </w:style>
  <w:style w:type="numbering" w:customStyle="1" w:styleId="NoList48">
    <w:name w:val="No List48"/>
    <w:next w:val="NoList"/>
    <w:uiPriority w:val="99"/>
    <w:semiHidden/>
    <w:unhideWhenUsed/>
    <w:rsid w:val="00BC2652"/>
  </w:style>
  <w:style w:type="numbering" w:customStyle="1" w:styleId="NoList57">
    <w:name w:val="No List57"/>
    <w:next w:val="NoList"/>
    <w:uiPriority w:val="99"/>
    <w:semiHidden/>
    <w:unhideWhenUsed/>
    <w:rsid w:val="00BC2652"/>
  </w:style>
  <w:style w:type="numbering" w:customStyle="1" w:styleId="NoList118">
    <w:name w:val="No List118"/>
    <w:next w:val="NoList"/>
    <w:uiPriority w:val="99"/>
    <w:semiHidden/>
    <w:unhideWhenUsed/>
    <w:rsid w:val="00BC2652"/>
  </w:style>
  <w:style w:type="numbering" w:customStyle="1" w:styleId="NoList217">
    <w:name w:val="No List217"/>
    <w:next w:val="NoList"/>
    <w:uiPriority w:val="99"/>
    <w:semiHidden/>
    <w:unhideWhenUsed/>
    <w:rsid w:val="00BC2652"/>
  </w:style>
  <w:style w:type="numbering" w:customStyle="1" w:styleId="NoList317">
    <w:name w:val="No List317"/>
    <w:next w:val="NoList"/>
    <w:uiPriority w:val="99"/>
    <w:semiHidden/>
    <w:unhideWhenUsed/>
    <w:rsid w:val="00BC2652"/>
  </w:style>
  <w:style w:type="numbering" w:customStyle="1" w:styleId="NoList417">
    <w:name w:val="No List417"/>
    <w:next w:val="NoList"/>
    <w:uiPriority w:val="99"/>
    <w:semiHidden/>
    <w:unhideWhenUsed/>
    <w:rsid w:val="00BC2652"/>
  </w:style>
  <w:style w:type="numbering" w:customStyle="1" w:styleId="NoList67">
    <w:name w:val="No List67"/>
    <w:next w:val="NoList"/>
    <w:uiPriority w:val="99"/>
    <w:semiHidden/>
    <w:unhideWhenUsed/>
    <w:rsid w:val="00BC2652"/>
  </w:style>
  <w:style w:type="numbering" w:customStyle="1" w:styleId="171">
    <w:name w:val="无列表17"/>
    <w:next w:val="NoList"/>
    <w:semiHidden/>
    <w:rsid w:val="00BC2652"/>
  </w:style>
  <w:style w:type="numbering" w:customStyle="1" w:styleId="172">
    <w:name w:val="リストなし17"/>
    <w:next w:val="NoList"/>
    <w:uiPriority w:val="99"/>
    <w:semiHidden/>
    <w:unhideWhenUsed/>
    <w:rsid w:val="00BC2652"/>
  </w:style>
  <w:style w:type="numbering" w:customStyle="1" w:styleId="1170">
    <w:name w:val="无列表117"/>
    <w:next w:val="NoList"/>
    <w:semiHidden/>
    <w:rsid w:val="00BC2652"/>
  </w:style>
  <w:style w:type="numbering" w:customStyle="1" w:styleId="1161">
    <w:name w:val="リストなし116"/>
    <w:next w:val="NoList"/>
    <w:uiPriority w:val="99"/>
    <w:semiHidden/>
    <w:unhideWhenUsed/>
    <w:rsid w:val="00BC2652"/>
  </w:style>
  <w:style w:type="numbering" w:customStyle="1" w:styleId="NoList1117">
    <w:name w:val="No List1117"/>
    <w:next w:val="NoList"/>
    <w:uiPriority w:val="99"/>
    <w:semiHidden/>
    <w:unhideWhenUsed/>
    <w:rsid w:val="00BC2652"/>
  </w:style>
  <w:style w:type="numbering" w:customStyle="1" w:styleId="NoList77">
    <w:name w:val="No List77"/>
    <w:next w:val="NoList"/>
    <w:uiPriority w:val="99"/>
    <w:semiHidden/>
    <w:unhideWhenUsed/>
    <w:rsid w:val="00BC2652"/>
  </w:style>
  <w:style w:type="numbering" w:customStyle="1" w:styleId="NoList127">
    <w:name w:val="No List127"/>
    <w:next w:val="NoList"/>
    <w:uiPriority w:val="99"/>
    <w:semiHidden/>
    <w:unhideWhenUsed/>
    <w:rsid w:val="00BC2652"/>
  </w:style>
  <w:style w:type="numbering" w:customStyle="1" w:styleId="NoList227">
    <w:name w:val="No List227"/>
    <w:next w:val="NoList"/>
    <w:uiPriority w:val="99"/>
    <w:semiHidden/>
    <w:unhideWhenUsed/>
    <w:rsid w:val="00BC2652"/>
  </w:style>
  <w:style w:type="numbering" w:customStyle="1" w:styleId="NoList327">
    <w:name w:val="No List327"/>
    <w:next w:val="NoList"/>
    <w:uiPriority w:val="99"/>
    <w:semiHidden/>
    <w:unhideWhenUsed/>
    <w:rsid w:val="00BC2652"/>
  </w:style>
  <w:style w:type="numbering" w:customStyle="1" w:styleId="NoList426">
    <w:name w:val="No List426"/>
    <w:next w:val="NoList"/>
    <w:uiPriority w:val="99"/>
    <w:semiHidden/>
    <w:unhideWhenUsed/>
    <w:rsid w:val="00BC2652"/>
  </w:style>
  <w:style w:type="numbering" w:customStyle="1" w:styleId="NoList516">
    <w:name w:val="No List516"/>
    <w:next w:val="NoList"/>
    <w:uiPriority w:val="99"/>
    <w:semiHidden/>
    <w:unhideWhenUsed/>
    <w:rsid w:val="00BC2652"/>
  </w:style>
  <w:style w:type="numbering" w:customStyle="1" w:styleId="NoList2116">
    <w:name w:val="No List2116"/>
    <w:next w:val="NoList"/>
    <w:uiPriority w:val="99"/>
    <w:semiHidden/>
    <w:unhideWhenUsed/>
    <w:rsid w:val="00BC2652"/>
  </w:style>
  <w:style w:type="numbering" w:customStyle="1" w:styleId="NoList3116">
    <w:name w:val="No List3116"/>
    <w:next w:val="NoList"/>
    <w:uiPriority w:val="99"/>
    <w:semiHidden/>
    <w:unhideWhenUsed/>
    <w:rsid w:val="00BC2652"/>
  </w:style>
  <w:style w:type="numbering" w:customStyle="1" w:styleId="NoList4116">
    <w:name w:val="No List4116"/>
    <w:next w:val="NoList"/>
    <w:uiPriority w:val="99"/>
    <w:semiHidden/>
    <w:unhideWhenUsed/>
    <w:rsid w:val="00BC2652"/>
  </w:style>
  <w:style w:type="numbering" w:customStyle="1" w:styleId="NoList616">
    <w:name w:val="No List616"/>
    <w:next w:val="NoList"/>
    <w:uiPriority w:val="99"/>
    <w:semiHidden/>
    <w:unhideWhenUsed/>
    <w:rsid w:val="00BC2652"/>
  </w:style>
  <w:style w:type="numbering" w:customStyle="1" w:styleId="1116">
    <w:name w:val="无列表1116"/>
    <w:next w:val="NoList"/>
    <w:semiHidden/>
    <w:rsid w:val="00BC2652"/>
  </w:style>
  <w:style w:type="numbering" w:customStyle="1" w:styleId="NoList11116">
    <w:name w:val="No List11116"/>
    <w:next w:val="NoList"/>
    <w:uiPriority w:val="99"/>
    <w:semiHidden/>
    <w:unhideWhenUsed/>
    <w:rsid w:val="00BC2652"/>
  </w:style>
  <w:style w:type="numbering" w:customStyle="1" w:styleId="NoList716">
    <w:name w:val="No List716"/>
    <w:next w:val="NoList"/>
    <w:uiPriority w:val="99"/>
    <w:semiHidden/>
    <w:unhideWhenUsed/>
    <w:rsid w:val="00BC2652"/>
  </w:style>
  <w:style w:type="numbering" w:customStyle="1" w:styleId="NoList1216">
    <w:name w:val="No List1216"/>
    <w:next w:val="NoList"/>
    <w:uiPriority w:val="99"/>
    <w:semiHidden/>
    <w:unhideWhenUsed/>
    <w:rsid w:val="00BC2652"/>
  </w:style>
  <w:style w:type="numbering" w:customStyle="1" w:styleId="NoList2216">
    <w:name w:val="No List2216"/>
    <w:next w:val="NoList"/>
    <w:uiPriority w:val="99"/>
    <w:semiHidden/>
    <w:unhideWhenUsed/>
    <w:rsid w:val="00BC2652"/>
  </w:style>
  <w:style w:type="numbering" w:customStyle="1" w:styleId="NoList3216">
    <w:name w:val="No List3216"/>
    <w:next w:val="NoList"/>
    <w:uiPriority w:val="99"/>
    <w:semiHidden/>
    <w:unhideWhenUsed/>
    <w:rsid w:val="00BC2652"/>
  </w:style>
  <w:style w:type="numbering" w:customStyle="1" w:styleId="NoList86">
    <w:name w:val="No List86"/>
    <w:next w:val="NoList"/>
    <w:uiPriority w:val="99"/>
    <w:semiHidden/>
    <w:unhideWhenUsed/>
    <w:rsid w:val="00BC2652"/>
  </w:style>
  <w:style w:type="numbering" w:customStyle="1" w:styleId="NoList133">
    <w:name w:val="No List133"/>
    <w:next w:val="NoList"/>
    <w:uiPriority w:val="99"/>
    <w:semiHidden/>
    <w:unhideWhenUsed/>
    <w:rsid w:val="00BC2652"/>
  </w:style>
  <w:style w:type="numbering" w:customStyle="1" w:styleId="NoList233">
    <w:name w:val="No List233"/>
    <w:next w:val="NoList"/>
    <w:uiPriority w:val="99"/>
    <w:semiHidden/>
    <w:unhideWhenUsed/>
    <w:rsid w:val="00BC2652"/>
  </w:style>
  <w:style w:type="numbering" w:customStyle="1" w:styleId="NoList333">
    <w:name w:val="No List333"/>
    <w:next w:val="NoList"/>
    <w:uiPriority w:val="99"/>
    <w:semiHidden/>
    <w:unhideWhenUsed/>
    <w:rsid w:val="00BC2652"/>
  </w:style>
  <w:style w:type="numbering" w:customStyle="1" w:styleId="NoList433">
    <w:name w:val="No List433"/>
    <w:next w:val="NoList"/>
    <w:uiPriority w:val="99"/>
    <w:semiHidden/>
    <w:unhideWhenUsed/>
    <w:rsid w:val="00BC2652"/>
  </w:style>
  <w:style w:type="numbering" w:customStyle="1" w:styleId="NoList523">
    <w:name w:val="No List523"/>
    <w:next w:val="NoList"/>
    <w:uiPriority w:val="99"/>
    <w:semiHidden/>
    <w:unhideWhenUsed/>
    <w:rsid w:val="00BC2652"/>
  </w:style>
  <w:style w:type="numbering" w:customStyle="1" w:styleId="NoList623">
    <w:name w:val="No List623"/>
    <w:next w:val="NoList"/>
    <w:uiPriority w:val="99"/>
    <w:semiHidden/>
    <w:unhideWhenUsed/>
    <w:rsid w:val="00BC2652"/>
  </w:style>
  <w:style w:type="numbering" w:customStyle="1" w:styleId="NoList723">
    <w:name w:val="No List723"/>
    <w:next w:val="NoList"/>
    <w:uiPriority w:val="99"/>
    <w:semiHidden/>
    <w:unhideWhenUsed/>
    <w:rsid w:val="00BC2652"/>
  </w:style>
  <w:style w:type="numbering" w:customStyle="1" w:styleId="NoList816">
    <w:name w:val="No List816"/>
    <w:next w:val="NoList"/>
    <w:uiPriority w:val="99"/>
    <w:semiHidden/>
    <w:unhideWhenUsed/>
    <w:rsid w:val="00BC2652"/>
  </w:style>
  <w:style w:type="numbering" w:customStyle="1" w:styleId="NoList96">
    <w:name w:val="No List96"/>
    <w:next w:val="NoList"/>
    <w:uiPriority w:val="99"/>
    <w:semiHidden/>
    <w:unhideWhenUsed/>
    <w:rsid w:val="00BC2652"/>
  </w:style>
  <w:style w:type="numbering" w:customStyle="1" w:styleId="NoList1123">
    <w:name w:val="No List1123"/>
    <w:next w:val="NoList"/>
    <w:uiPriority w:val="99"/>
    <w:semiHidden/>
    <w:unhideWhenUsed/>
    <w:rsid w:val="00BC2652"/>
  </w:style>
  <w:style w:type="numbering" w:customStyle="1" w:styleId="NoList2123">
    <w:name w:val="No List2123"/>
    <w:next w:val="NoList"/>
    <w:uiPriority w:val="99"/>
    <w:semiHidden/>
    <w:unhideWhenUsed/>
    <w:rsid w:val="00BC2652"/>
  </w:style>
  <w:style w:type="numbering" w:customStyle="1" w:styleId="NoList3123">
    <w:name w:val="No List3123"/>
    <w:next w:val="NoList"/>
    <w:uiPriority w:val="99"/>
    <w:semiHidden/>
    <w:unhideWhenUsed/>
    <w:rsid w:val="00BC2652"/>
  </w:style>
  <w:style w:type="numbering" w:customStyle="1" w:styleId="NoList4123">
    <w:name w:val="No List4123"/>
    <w:next w:val="NoList"/>
    <w:uiPriority w:val="99"/>
    <w:semiHidden/>
    <w:unhideWhenUsed/>
    <w:rsid w:val="00BC2652"/>
  </w:style>
  <w:style w:type="numbering" w:customStyle="1" w:styleId="NoList5113">
    <w:name w:val="No List5113"/>
    <w:next w:val="NoList"/>
    <w:uiPriority w:val="99"/>
    <w:semiHidden/>
    <w:unhideWhenUsed/>
    <w:rsid w:val="00BC2652"/>
  </w:style>
  <w:style w:type="numbering" w:customStyle="1" w:styleId="NoList6113">
    <w:name w:val="No List6113"/>
    <w:next w:val="NoList"/>
    <w:uiPriority w:val="99"/>
    <w:semiHidden/>
    <w:unhideWhenUsed/>
    <w:rsid w:val="00BC2652"/>
  </w:style>
  <w:style w:type="numbering" w:customStyle="1" w:styleId="NoList7113">
    <w:name w:val="No List7113"/>
    <w:next w:val="NoList"/>
    <w:uiPriority w:val="99"/>
    <w:semiHidden/>
    <w:unhideWhenUsed/>
    <w:rsid w:val="00BC2652"/>
  </w:style>
  <w:style w:type="numbering" w:customStyle="1" w:styleId="NoList8113">
    <w:name w:val="No List8113"/>
    <w:next w:val="NoList"/>
    <w:uiPriority w:val="99"/>
    <w:semiHidden/>
    <w:unhideWhenUsed/>
    <w:rsid w:val="00BC2652"/>
  </w:style>
  <w:style w:type="numbering" w:customStyle="1" w:styleId="NoList915">
    <w:name w:val="No List915"/>
    <w:next w:val="NoList"/>
    <w:uiPriority w:val="99"/>
    <w:semiHidden/>
    <w:unhideWhenUsed/>
    <w:rsid w:val="00BC2652"/>
  </w:style>
  <w:style w:type="numbering" w:customStyle="1" w:styleId="LFO197">
    <w:name w:val="LFO197"/>
    <w:basedOn w:val="NoList"/>
    <w:rsid w:val="00BC2652"/>
  </w:style>
  <w:style w:type="numbering" w:customStyle="1" w:styleId="NoList105">
    <w:name w:val="No List105"/>
    <w:next w:val="NoList"/>
    <w:uiPriority w:val="99"/>
    <w:semiHidden/>
    <w:unhideWhenUsed/>
    <w:rsid w:val="00BC2652"/>
  </w:style>
  <w:style w:type="numbering" w:customStyle="1" w:styleId="LFO1915">
    <w:name w:val="LFO1915"/>
    <w:basedOn w:val="NoList"/>
    <w:rsid w:val="00BC2652"/>
  </w:style>
  <w:style w:type="numbering" w:customStyle="1" w:styleId="NoList1223">
    <w:name w:val="No List1223"/>
    <w:next w:val="NoList"/>
    <w:uiPriority w:val="99"/>
    <w:semiHidden/>
    <w:rsid w:val="00BC2652"/>
  </w:style>
  <w:style w:type="numbering" w:customStyle="1" w:styleId="NoList11123">
    <w:name w:val="No List11123"/>
    <w:next w:val="NoList"/>
    <w:uiPriority w:val="99"/>
    <w:semiHidden/>
    <w:unhideWhenUsed/>
    <w:rsid w:val="00BC2652"/>
  </w:style>
  <w:style w:type="numbering" w:customStyle="1" w:styleId="1230">
    <w:name w:val="无列表123"/>
    <w:next w:val="NoList"/>
    <w:semiHidden/>
    <w:rsid w:val="00BC2652"/>
  </w:style>
  <w:style w:type="numbering" w:customStyle="1" w:styleId="1231">
    <w:name w:val="リストなし123"/>
    <w:next w:val="NoList"/>
    <w:uiPriority w:val="99"/>
    <w:semiHidden/>
    <w:unhideWhenUsed/>
    <w:rsid w:val="00BC2652"/>
  </w:style>
  <w:style w:type="numbering" w:customStyle="1" w:styleId="11230">
    <w:name w:val="无列表1123"/>
    <w:next w:val="NoList"/>
    <w:semiHidden/>
    <w:rsid w:val="00BC2652"/>
  </w:style>
  <w:style w:type="numbering" w:customStyle="1" w:styleId="11130">
    <w:name w:val="リストなし1113"/>
    <w:next w:val="NoList"/>
    <w:uiPriority w:val="99"/>
    <w:semiHidden/>
    <w:unhideWhenUsed/>
    <w:rsid w:val="00BC2652"/>
  </w:style>
  <w:style w:type="numbering" w:customStyle="1" w:styleId="NoList2223">
    <w:name w:val="No List2223"/>
    <w:next w:val="NoList"/>
    <w:uiPriority w:val="99"/>
    <w:semiHidden/>
    <w:unhideWhenUsed/>
    <w:rsid w:val="00BC2652"/>
  </w:style>
  <w:style w:type="numbering" w:customStyle="1" w:styleId="NoList3223">
    <w:name w:val="No List3223"/>
    <w:next w:val="NoList"/>
    <w:uiPriority w:val="99"/>
    <w:semiHidden/>
    <w:unhideWhenUsed/>
    <w:rsid w:val="00BC2652"/>
  </w:style>
  <w:style w:type="numbering" w:customStyle="1" w:styleId="NoList4213">
    <w:name w:val="No List4213"/>
    <w:next w:val="NoList"/>
    <w:uiPriority w:val="99"/>
    <w:semiHidden/>
    <w:unhideWhenUsed/>
    <w:rsid w:val="00BC2652"/>
  </w:style>
  <w:style w:type="numbering" w:customStyle="1" w:styleId="NoList21113">
    <w:name w:val="No List21113"/>
    <w:next w:val="NoList"/>
    <w:uiPriority w:val="99"/>
    <w:semiHidden/>
    <w:unhideWhenUsed/>
    <w:rsid w:val="00BC2652"/>
  </w:style>
  <w:style w:type="numbering" w:customStyle="1" w:styleId="NoList31113">
    <w:name w:val="No List31113"/>
    <w:next w:val="NoList"/>
    <w:uiPriority w:val="99"/>
    <w:semiHidden/>
    <w:unhideWhenUsed/>
    <w:rsid w:val="00BC2652"/>
  </w:style>
  <w:style w:type="numbering" w:customStyle="1" w:styleId="NoList41113">
    <w:name w:val="No List41113"/>
    <w:next w:val="NoList"/>
    <w:uiPriority w:val="99"/>
    <w:semiHidden/>
    <w:unhideWhenUsed/>
    <w:rsid w:val="00BC2652"/>
  </w:style>
  <w:style w:type="numbering" w:customStyle="1" w:styleId="11113">
    <w:name w:val="无列表11113"/>
    <w:next w:val="NoList"/>
    <w:semiHidden/>
    <w:rsid w:val="00BC2652"/>
  </w:style>
  <w:style w:type="numbering" w:customStyle="1" w:styleId="NoList111113">
    <w:name w:val="No List111113"/>
    <w:next w:val="NoList"/>
    <w:uiPriority w:val="99"/>
    <w:semiHidden/>
    <w:unhideWhenUsed/>
    <w:rsid w:val="00BC2652"/>
  </w:style>
  <w:style w:type="numbering" w:customStyle="1" w:styleId="NoList12113">
    <w:name w:val="No List12113"/>
    <w:next w:val="NoList"/>
    <w:uiPriority w:val="99"/>
    <w:semiHidden/>
    <w:unhideWhenUsed/>
    <w:rsid w:val="00BC2652"/>
  </w:style>
  <w:style w:type="numbering" w:customStyle="1" w:styleId="NoList22113">
    <w:name w:val="No List22113"/>
    <w:next w:val="NoList"/>
    <w:uiPriority w:val="99"/>
    <w:semiHidden/>
    <w:unhideWhenUsed/>
    <w:rsid w:val="00BC2652"/>
  </w:style>
  <w:style w:type="numbering" w:customStyle="1" w:styleId="NoList32113">
    <w:name w:val="No List32113"/>
    <w:next w:val="NoList"/>
    <w:uiPriority w:val="99"/>
    <w:semiHidden/>
    <w:unhideWhenUsed/>
    <w:rsid w:val="00BC2652"/>
  </w:style>
  <w:style w:type="numbering" w:customStyle="1" w:styleId="NoList143">
    <w:name w:val="No List143"/>
    <w:next w:val="NoList"/>
    <w:uiPriority w:val="99"/>
    <w:semiHidden/>
    <w:unhideWhenUsed/>
    <w:rsid w:val="00BC2652"/>
  </w:style>
  <w:style w:type="numbering" w:customStyle="1" w:styleId="NoList153">
    <w:name w:val="No List153"/>
    <w:next w:val="NoList"/>
    <w:uiPriority w:val="99"/>
    <w:semiHidden/>
    <w:unhideWhenUsed/>
    <w:rsid w:val="00BC2652"/>
  </w:style>
  <w:style w:type="numbering" w:customStyle="1" w:styleId="NoList243">
    <w:name w:val="No List243"/>
    <w:next w:val="NoList"/>
    <w:uiPriority w:val="99"/>
    <w:semiHidden/>
    <w:unhideWhenUsed/>
    <w:rsid w:val="00BC2652"/>
  </w:style>
  <w:style w:type="numbering" w:customStyle="1" w:styleId="NoList343">
    <w:name w:val="No List343"/>
    <w:next w:val="NoList"/>
    <w:uiPriority w:val="99"/>
    <w:semiHidden/>
    <w:unhideWhenUsed/>
    <w:rsid w:val="00BC2652"/>
  </w:style>
  <w:style w:type="numbering" w:customStyle="1" w:styleId="NoList443">
    <w:name w:val="No List443"/>
    <w:next w:val="NoList"/>
    <w:uiPriority w:val="99"/>
    <w:semiHidden/>
    <w:unhideWhenUsed/>
    <w:rsid w:val="00BC2652"/>
  </w:style>
  <w:style w:type="numbering" w:customStyle="1" w:styleId="NoList533">
    <w:name w:val="No List533"/>
    <w:next w:val="NoList"/>
    <w:uiPriority w:val="99"/>
    <w:semiHidden/>
    <w:unhideWhenUsed/>
    <w:rsid w:val="00BC2652"/>
  </w:style>
  <w:style w:type="numbering" w:customStyle="1" w:styleId="NoList633">
    <w:name w:val="No List633"/>
    <w:next w:val="NoList"/>
    <w:uiPriority w:val="99"/>
    <w:semiHidden/>
    <w:unhideWhenUsed/>
    <w:rsid w:val="00BC2652"/>
  </w:style>
  <w:style w:type="numbering" w:customStyle="1" w:styleId="NoList733">
    <w:name w:val="No List733"/>
    <w:next w:val="NoList"/>
    <w:uiPriority w:val="99"/>
    <w:semiHidden/>
    <w:unhideWhenUsed/>
    <w:rsid w:val="00BC2652"/>
  </w:style>
  <w:style w:type="numbering" w:customStyle="1" w:styleId="NoList823">
    <w:name w:val="No List823"/>
    <w:next w:val="NoList"/>
    <w:uiPriority w:val="99"/>
    <w:semiHidden/>
    <w:unhideWhenUsed/>
    <w:rsid w:val="00BC2652"/>
  </w:style>
  <w:style w:type="numbering" w:customStyle="1" w:styleId="NoList923">
    <w:name w:val="No List923"/>
    <w:next w:val="NoList"/>
    <w:uiPriority w:val="99"/>
    <w:semiHidden/>
    <w:unhideWhenUsed/>
    <w:rsid w:val="00BC2652"/>
  </w:style>
  <w:style w:type="numbering" w:customStyle="1" w:styleId="NoList1133">
    <w:name w:val="No List1133"/>
    <w:next w:val="NoList"/>
    <w:uiPriority w:val="99"/>
    <w:semiHidden/>
    <w:unhideWhenUsed/>
    <w:rsid w:val="00BC2652"/>
  </w:style>
  <w:style w:type="numbering" w:customStyle="1" w:styleId="NoList2133">
    <w:name w:val="No List2133"/>
    <w:next w:val="NoList"/>
    <w:uiPriority w:val="99"/>
    <w:semiHidden/>
    <w:unhideWhenUsed/>
    <w:rsid w:val="00BC2652"/>
  </w:style>
  <w:style w:type="numbering" w:customStyle="1" w:styleId="NoList3133">
    <w:name w:val="No List3133"/>
    <w:next w:val="NoList"/>
    <w:uiPriority w:val="99"/>
    <w:semiHidden/>
    <w:unhideWhenUsed/>
    <w:rsid w:val="00BC2652"/>
  </w:style>
  <w:style w:type="numbering" w:customStyle="1" w:styleId="NoList4133">
    <w:name w:val="No List4133"/>
    <w:next w:val="NoList"/>
    <w:uiPriority w:val="99"/>
    <w:semiHidden/>
    <w:unhideWhenUsed/>
    <w:rsid w:val="00BC2652"/>
  </w:style>
  <w:style w:type="numbering" w:customStyle="1" w:styleId="NoList5123">
    <w:name w:val="No List5123"/>
    <w:next w:val="NoList"/>
    <w:uiPriority w:val="99"/>
    <w:semiHidden/>
    <w:unhideWhenUsed/>
    <w:rsid w:val="00BC2652"/>
  </w:style>
  <w:style w:type="numbering" w:customStyle="1" w:styleId="NoList6123">
    <w:name w:val="No List6123"/>
    <w:next w:val="NoList"/>
    <w:uiPriority w:val="99"/>
    <w:semiHidden/>
    <w:unhideWhenUsed/>
    <w:rsid w:val="00BC2652"/>
  </w:style>
  <w:style w:type="numbering" w:customStyle="1" w:styleId="NoList7123">
    <w:name w:val="No List7123"/>
    <w:next w:val="NoList"/>
    <w:uiPriority w:val="99"/>
    <w:semiHidden/>
    <w:unhideWhenUsed/>
    <w:rsid w:val="00BC2652"/>
  </w:style>
  <w:style w:type="numbering" w:customStyle="1" w:styleId="NoList8123">
    <w:name w:val="No List8123"/>
    <w:next w:val="NoList"/>
    <w:uiPriority w:val="99"/>
    <w:semiHidden/>
    <w:unhideWhenUsed/>
    <w:rsid w:val="00BC2652"/>
  </w:style>
  <w:style w:type="numbering" w:customStyle="1" w:styleId="NoList9113">
    <w:name w:val="No List9113"/>
    <w:next w:val="NoList"/>
    <w:uiPriority w:val="99"/>
    <w:semiHidden/>
    <w:unhideWhenUsed/>
    <w:rsid w:val="00BC2652"/>
  </w:style>
  <w:style w:type="numbering" w:customStyle="1" w:styleId="LFO1923">
    <w:name w:val="LFO1923"/>
    <w:basedOn w:val="NoList"/>
    <w:rsid w:val="00BC2652"/>
  </w:style>
  <w:style w:type="numbering" w:customStyle="1" w:styleId="NoList1013">
    <w:name w:val="No List1013"/>
    <w:next w:val="NoList"/>
    <w:uiPriority w:val="99"/>
    <w:semiHidden/>
    <w:unhideWhenUsed/>
    <w:rsid w:val="00BC2652"/>
  </w:style>
  <w:style w:type="numbering" w:customStyle="1" w:styleId="LFO19113">
    <w:name w:val="LFO19113"/>
    <w:basedOn w:val="NoList"/>
    <w:rsid w:val="00BC2652"/>
  </w:style>
  <w:style w:type="numbering" w:customStyle="1" w:styleId="NoList1233">
    <w:name w:val="No List1233"/>
    <w:next w:val="NoList"/>
    <w:uiPriority w:val="99"/>
    <w:semiHidden/>
    <w:rsid w:val="00BC2652"/>
  </w:style>
  <w:style w:type="numbering" w:customStyle="1" w:styleId="NoList11133">
    <w:name w:val="No List11133"/>
    <w:next w:val="NoList"/>
    <w:uiPriority w:val="99"/>
    <w:semiHidden/>
    <w:unhideWhenUsed/>
    <w:rsid w:val="00BC2652"/>
  </w:style>
  <w:style w:type="numbering" w:customStyle="1" w:styleId="1330">
    <w:name w:val="无列表133"/>
    <w:next w:val="NoList"/>
    <w:semiHidden/>
    <w:rsid w:val="00BC2652"/>
  </w:style>
  <w:style w:type="numbering" w:customStyle="1" w:styleId="1331">
    <w:name w:val="リストなし133"/>
    <w:next w:val="NoList"/>
    <w:uiPriority w:val="99"/>
    <w:semiHidden/>
    <w:unhideWhenUsed/>
    <w:rsid w:val="00BC2652"/>
  </w:style>
  <w:style w:type="numbering" w:customStyle="1" w:styleId="11330">
    <w:name w:val="无列表1133"/>
    <w:next w:val="NoList"/>
    <w:semiHidden/>
    <w:rsid w:val="00BC2652"/>
  </w:style>
  <w:style w:type="numbering" w:customStyle="1" w:styleId="11231">
    <w:name w:val="リストなし1123"/>
    <w:next w:val="NoList"/>
    <w:uiPriority w:val="99"/>
    <w:semiHidden/>
    <w:unhideWhenUsed/>
    <w:rsid w:val="00BC2652"/>
  </w:style>
  <w:style w:type="numbering" w:customStyle="1" w:styleId="NoList2233">
    <w:name w:val="No List2233"/>
    <w:next w:val="NoList"/>
    <w:uiPriority w:val="99"/>
    <w:semiHidden/>
    <w:unhideWhenUsed/>
    <w:rsid w:val="00BC2652"/>
  </w:style>
  <w:style w:type="numbering" w:customStyle="1" w:styleId="NoList3233">
    <w:name w:val="No List3233"/>
    <w:next w:val="NoList"/>
    <w:uiPriority w:val="99"/>
    <w:semiHidden/>
    <w:unhideWhenUsed/>
    <w:rsid w:val="00BC2652"/>
  </w:style>
  <w:style w:type="numbering" w:customStyle="1" w:styleId="NoList4223">
    <w:name w:val="No List4223"/>
    <w:next w:val="NoList"/>
    <w:uiPriority w:val="99"/>
    <w:semiHidden/>
    <w:unhideWhenUsed/>
    <w:rsid w:val="00BC2652"/>
  </w:style>
  <w:style w:type="numbering" w:customStyle="1" w:styleId="NoList21123">
    <w:name w:val="No List21123"/>
    <w:next w:val="NoList"/>
    <w:uiPriority w:val="99"/>
    <w:semiHidden/>
    <w:unhideWhenUsed/>
    <w:rsid w:val="00BC2652"/>
  </w:style>
  <w:style w:type="numbering" w:customStyle="1" w:styleId="NoList31123">
    <w:name w:val="No List31123"/>
    <w:next w:val="NoList"/>
    <w:uiPriority w:val="99"/>
    <w:semiHidden/>
    <w:unhideWhenUsed/>
    <w:rsid w:val="00BC2652"/>
  </w:style>
  <w:style w:type="numbering" w:customStyle="1" w:styleId="NoList41123">
    <w:name w:val="No List41123"/>
    <w:next w:val="NoList"/>
    <w:uiPriority w:val="99"/>
    <w:semiHidden/>
    <w:unhideWhenUsed/>
    <w:rsid w:val="00BC2652"/>
  </w:style>
  <w:style w:type="numbering" w:customStyle="1" w:styleId="111230">
    <w:name w:val="无列表11123"/>
    <w:next w:val="NoList"/>
    <w:semiHidden/>
    <w:rsid w:val="00BC2652"/>
  </w:style>
  <w:style w:type="numbering" w:customStyle="1" w:styleId="NoList111123">
    <w:name w:val="No List111123"/>
    <w:next w:val="NoList"/>
    <w:uiPriority w:val="99"/>
    <w:semiHidden/>
    <w:unhideWhenUsed/>
    <w:rsid w:val="00BC2652"/>
  </w:style>
  <w:style w:type="numbering" w:customStyle="1" w:styleId="NoList12123">
    <w:name w:val="No List12123"/>
    <w:next w:val="NoList"/>
    <w:uiPriority w:val="99"/>
    <w:semiHidden/>
    <w:unhideWhenUsed/>
    <w:rsid w:val="00BC2652"/>
  </w:style>
  <w:style w:type="numbering" w:customStyle="1" w:styleId="NoList22123">
    <w:name w:val="No List22123"/>
    <w:next w:val="NoList"/>
    <w:uiPriority w:val="99"/>
    <w:semiHidden/>
    <w:unhideWhenUsed/>
    <w:rsid w:val="00BC2652"/>
  </w:style>
  <w:style w:type="numbering" w:customStyle="1" w:styleId="NoList32123">
    <w:name w:val="No List32123"/>
    <w:next w:val="NoList"/>
    <w:uiPriority w:val="99"/>
    <w:semiHidden/>
    <w:unhideWhenUsed/>
    <w:rsid w:val="00BC2652"/>
  </w:style>
  <w:style w:type="numbering" w:customStyle="1" w:styleId="NoList163">
    <w:name w:val="No List163"/>
    <w:next w:val="NoList"/>
    <w:uiPriority w:val="99"/>
    <w:semiHidden/>
    <w:unhideWhenUsed/>
    <w:rsid w:val="00BC2652"/>
  </w:style>
  <w:style w:type="numbering" w:customStyle="1" w:styleId="NoList173">
    <w:name w:val="No List173"/>
    <w:next w:val="NoList"/>
    <w:uiPriority w:val="99"/>
    <w:semiHidden/>
    <w:unhideWhenUsed/>
    <w:rsid w:val="00BC2652"/>
  </w:style>
  <w:style w:type="numbering" w:customStyle="1" w:styleId="NoList253">
    <w:name w:val="No List253"/>
    <w:next w:val="NoList"/>
    <w:uiPriority w:val="99"/>
    <w:semiHidden/>
    <w:unhideWhenUsed/>
    <w:rsid w:val="00BC2652"/>
  </w:style>
  <w:style w:type="numbering" w:customStyle="1" w:styleId="NoList353">
    <w:name w:val="No List353"/>
    <w:next w:val="NoList"/>
    <w:uiPriority w:val="99"/>
    <w:semiHidden/>
    <w:unhideWhenUsed/>
    <w:rsid w:val="00BC2652"/>
  </w:style>
  <w:style w:type="numbering" w:customStyle="1" w:styleId="NoList453">
    <w:name w:val="No List453"/>
    <w:next w:val="NoList"/>
    <w:uiPriority w:val="99"/>
    <w:semiHidden/>
    <w:unhideWhenUsed/>
    <w:rsid w:val="00BC2652"/>
  </w:style>
  <w:style w:type="numbering" w:customStyle="1" w:styleId="NoList543">
    <w:name w:val="No List543"/>
    <w:next w:val="NoList"/>
    <w:uiPriority w:val="99"/>
    <w:semiHidden/>
    <w:unhideWhenUsed/>
    <w:rsid w:val="00BC2652"/>
  </w:style>
  <w:style w:type="numbering" w:customStyle="1" w:styleId="NoList643">
    <w:name w:val="No List643"/>
    <w:next w:val="NoList"/>
    <w:uiPriority w:val="99"/>
    <w:semiHidden/>
    <w:unhideWhenUsed/>
    <w:rsid w:val="00BC2652"/>
  </w:style>
  <w:style w:type="numbering" w:customStyle="1" w:styleId="NoList743">
    <w:name w:val="No List743"/>
    <w:next w:val="NoList"/>
    <w:uiPriority w:val="99"/>
    <w:semiHidden/>
    <w:unhideWhenUsed/>
    <w:rsid w:val="00BC2652"/>
  </w:style>
  <w:style w:type="numbering" w:customStyle="1" w:styleId="NoList833">
    <w:name w:val="No List833"/>
    <w:next w:val="NoList"/>
    <w:uiPriority w:val="99"/>
    <w:semiHidden/>
    <w:unhideWhenUsed/>
    <w:rsid w:val="00BC2652"/>
  </w:style>
  <w:style w:type="numbering" w:customStyle="1" w:styleId="NoList933">
    <w:name w:val="No List933"/>
    <w:next w:val="NoList"/>
    <w:uiPriority w:val="99"/>
    <w:semiHidden/>
    <w:unhideWhenUsed/>
    <w:rsid w:val="00BC2652"/>
  </w:style>
  <w:style w:type="numbering" w:customStyle="1" w:styleId="NoList1143">
    <w:name w:val="No List1143"/>
    <w:next w:val="NoList"/>
    <w:uiPriority w:val="99"/>
    <w:semiHidden/>
    <w:unhideWhenUsed/>
    <w:rsid w:val="00BC2652"/>
  </w:style>
  <w:style w:type="numbering" w:customStyle="1" w:styleId="NoList2143">
    <w:name w:val="No List2143"/>
    <w:next w:val="NoList"/>
    <w:uiPriority w:val="99"/>
    <w:semiHidden/>
    <w:unhideWhenUsed/>
    <w:rsid w:val="00BC2652"/>
  </w:style>
  <w:style w:type="numbering" w:customStyle="1" w:styleId="NoList3143">
    <w:name w:val="No List3143"/>
    <w:next w:val="NoList"/>
    <w:uiPriority w:val="99"/>
    <w:semiHidden/>
    <w:unhideWhenUsed/>
    <w:rsid w:val="00BC2652"/>
  </w:style>
  <w:style w:type="numbering" w:customStyle="1" w:styleId="NoList4143">
    <w:name w:val="No List4143"/>
    <w:next w:val="NoList"/>
    <w:uiPriority w:val="99"/>
    <w:semiHidden/>
    <w:unhideWhenUsed/>
    <w:rsid w:val="00BC2652"/>
  </w:style>
  <w:style w:type="numbering" w:customStyle="1" w:styleId="NoList5133">
    <w:name w:val="No List5133"/>
    <w:next w:val="NoList"/>
    <w:uiPriority w:val="99"/>
    <w:semiHidden/>
    <w:unhideWhenUsed/>
    <w:rsid w:val="00BC2652"/>
  </w:style>
  <w:style w:type="numbering" w:customStyle="1" w:styleId="NoList6133">
    <w:name w:val="No List6133"/>
    <w:next w:val="NoList"/>
    <w:uiPriority w:val="99"/>
    <w:semiHidden/>
    <w:unhideWhenUsed/>
    <w:rsid w:val="00BC2652"/>
  </w:style>
  <w:style w:type="numbering" w:customStyle="1" w:styleId="NoList7133">
    <w:name w:val="No List7133"/>
    <w:next w:val="NoList"/>
    <w:uiPriority w:val="99"/>
    <w:semiHidden/>
    <w:unhideWhenUsed/>
    <w:rsid w:val="00BC2652"/>
  </w:style>
  <w:style w:type="numbering" w:customStyle="1" w:styleId="NoList8133">
    <w:name w:val="No List8133"/>
    <w:next w:val="NoList"/>
    <w:uiPriority w:val="99"/>
    <w:semiHidden/>
    <w:unhideWhenUsed/>
    <w:rsid w:val="00BC2652"/>
  </w:style>
  <w:style w:type="numbering" w:customStyle="1" w:styleId="NoList9123">
    <w:name w:val="No List9123"/>
    <w:next w:val="NoList"/>
    <w:uiPriority w:val="99"/>
    <w:semiHidden/>
    <w:unhideWhenUsed/>
    <w:rsid w:val="00BC2652"/>
  </w:style>
  <w:style w:type="numbering" w:customStyle="1" w:styleId="LFO1933">
    <w:name w:val="LFO1933"/>
    <w:basedOn w:val="NoList"/>
    <w:rsid w:val="00BC2652"/>
  </w:style>
  <w:style w:type="numbering" w:customStyle="1" w:styleId="NoList1023">
    <w:name w:val="No List1023"/>
    <w:next w:val="NoList"/>
    <w:uiPriority w:val="99"/>
    <w:semiHidden/>
    <w:unhideWhenUsed/>
    <w:rsid w:val="00BC2652"/>
  </w:style>
  <w:style w:type="numbering" w:customStyle="1" w:styleId="LFO19123">
    <w:name w:val="LFO19123"/>
    <w:basedOn w:val="NoList"/>
    <w:rsid w:val="00BC2652"/>
  </w:style>
  <w:style w:type="numbering" w:customStyle="1" w:styleId="NoList1243">
    <w:name w:val="No List1243"/>
    <w:next w:val="NoList"/>
    <w:uiPriority w:val="99"/>
    <w:semiHidden/>
    <w:rsid w:val="00BC2652"/>
  </w:style>
  <w:style w:type="numbering" w:customStyle="1" w:styleId="NoList11143">
    <w:name w:val="No List11143"/>
    <w:next w:val="NoList"/>
    <w:uiPriority w:val="99"/>
    <w:semiHidden/>
    <w:unhideWhenUsed/>
    <w:rsid w:val="00BC2652"/>
  </w:style>
  <w:style w:type="numbering" w:customStyle="1" w:styleId="1430">
    <w:name w:val="无列表143"/>
    <w:next w:val="NoList"/>
    <w:semiHidden/>
    <w:rsid w:val="00BC2652"/>
  </w:style>
  <w:style w:type="numbering" w:customStyle="1" w:styleId="1431">
    <w:name w:val="リストなし143"/>
    <w:next w:val="NoList"/>
    <w:uiPriority w:val="99"/>
    <w:semiHidden/>
    <w:unhideWhenUsed/>
    <w:rsid w:val="00BC2652"/>
  </w:style>
  <w:style w:type="numbering" w:customStyle="1" w:styleId="11430">
    <w:name w:val="无列表1143"/>
    <w:next w:val="NoList"/>
    <w:semiHidden/>
    <w:rsid w:val="00BC2652"/>
  </w:style>
  <w:style w:type="numbering" w:customStyle="1" w:styleId="11331">
    <w:name w:val="リストなし1133"/>
    <w:next w:val="NoList"/>
    <w:uiPriority w:val="99"/>
    <w:semiHidden/>
    <w:unhideWhenUsed/>
    <w:rsid w:val="00BC2652"/>
  </w:style>
  <w:style w:type="numbering" w:customStyle="1" w:styleId="NoList2243">
    <w:name w:val="No List2243"/>
    <w:next w:val="NoList"/>
    <w:uiPriority w:val="99"/>
    <w:semiHidden/>
    <w:unhideWhenUsed/>
    <w:rsid w:val="00BC2652"/>
  </w:style>
  <w:style w:type="numbering" w:customStyle="1" w:styleId="NoList3243">
    <w:name w:val="No List3243"/>
    <w:next w:val="NoList"/>
    <w:uiPriority w:val="99"/>
    <w:semiHidden/>
    <w:unhideWhenUsed/>
    <w:rsid w:val="00BC2652"/>
  </w:style>
  <w:style w:type="numbering" w:customStyle="1" w:styleId="NoList4233">
    <w:name w:val="No List4233"/>
    <w:next w:val="NoList"/>
    <w:uiPriority w:val="99"/>
    <w:semiHidden/>
    <w:unhideWhenUsed/>
    <w:rsid w:val="00BC2652"/>
  </w:style>
  <w:style w:type="numbering" w:customStyle="1" w:styleId="NoList21133">
    <w:name w:val="No List21133"/>
    <w:next w:val="NoList"/>
    <w:uiPriority w:val="99"/>
    <w:semiHidden/>
    <w:unhideWhenUsed/>
    <w:rsid w:val="00BC2652"/>
  </w:style>
  <w:style w:type="numbering" w:customStyle="1" w:styleId="NoList31133">
    <w:name w:val="No List31133"/>
    <w:next w:val="NoList"/>
    <w:uiPriority w:val="99"/>
    <w:semiHidden/>
    <w:unhideWhenUsed/>
    <w:rsid w:val="00BC2652"/>
  </w:style>
  <w:style w:type="numbering" w:customStyle="1" w:styleId="NoList41133">
    <w:name w:val="No List41133"/>
    <w:next w:val="NoList"/>
    <w:uiPriority w:val="99"/>
    <w:semiHidden/>
    <w:unhideWhenUsed/>
    <w:rsid w:val="00BC2652"/>
  </w:style>
  <w:style w:type="numbering" w:customStyle="1" w:styleId="11133">
    <w:name w:val="无列表11133"/>
    <w:next w:val="NoList"/>
    <w:semiHidden/>
    <w:rsid w:val="00BC2652"/>
  </w:style>
  <w:style w:type="numbering" w:customStyle="1" w:styleId="NoList111133">
    <w:name w:val="No List111133"/>
    <w:next w:val="NoList"/>
    <w:uiPriority w:val="99"/>
    <w:semiHidden/>
    <w:unhideWhenUsed/>
    <w:rsid w:val="00BC2652"/>
  </w:style>
  <w:style w:type="numbering" w:customStyle="1" w:styleId="NoList12133">
    <w:name w:val="No List12133"/>
    <w:next w:val="NoList"/>
    <w:uiPriority w:val="99"/>
    <w:semiHidden/>
    <w:unhideWhenUsed/>
    <w:rsid w:val="00BC2652"/>
  </w:style>
  <w:style w:type="numbering" w:customStyle="1" w:styleId="NoList22133">
    <w:name w:val="No List22133"/>
    <w:next w:val="NoList"/>
    <w:uiPriority w:val="99"/>
    <w:semiHidden/>
    <w:unhideWhenUsed/>
    <w:rsid w:val="00BC2652"/>
  </w:style>
  <w:style w:type="numbering" w:customStyle="1" w:styleId="NoList32133">
    <w:name w:val="No List32133"/>
    <w:next w:val="NoList"/>
    <w:uiPriority w:val="99"/>
    <w:semiHidden/>
    <w:unhideWhenUsed/>
    <w:rsid w:val="00BC2652"/>
  </w:style>
  <w:style w:type="numbering" w:customStyle="1" w:styleId="NoList191">
    <w:name w:val="No List191"/>
    <w:next w:val="NoList"/>
    <w:uiPriority w:val="99"/>
    <w:semiHidden/>
    <w:unhideWhenUsed/>
    <w:rsid w:val="00BC2652"/>
  </w:style>
  <w:style w:type="numbering" w:customStyle="1" w:styleId="324">
    <w:name w:val="无列表32"/>
    <w:next w:val="NoList"/>
    <w:uiPriority w:val="99"/>
    <w:semiHidden/>
    <w:unhideWhenUsed/>
    <w:rsid w:val="00BC2652"/>
  </w:style>
  <w:style w:type="table" w:customStyle="1" w:styleId="83">
    <w:name w:val="网格型83"/>
    <w:basedOn w:val="TableNormal"/>
    <w:next w:val="TableGrid"/>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qFormat/>
    <w:rsid w:val="00BC265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网格型1113"/>
    <w:basedOn w:val="TableNormal"/>
    <w:qFormat/>
    <w:rsid w:val="00BC2652"/>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A5154D"/>
    <w:rPr>
      <w:rFonts w:eastAsia="MS Mincho"/>
      <w:lang w:val="en-US" w:eastAsia="en-US"/>
    </w:rPr>
    <w:tblPr/>
  </w:style>
  <w:style w:type="table" w:customStyle="1" w:styleId="TableGrid67">
    <w:name w:val="Table Grid67"/>
    <w:basedOn w:val="TableNormal"/>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A5154D"/>
    <w:rPr>
      <w:rFonts w:eastAsia="MS Mincho"/>
      <w:lang w:val="en-US" w:eastAsia="en-US"/>
    </w:rPr>
    <w:tblPr/>
  </w:style>
  <w:style w:type="table" w:customStyle="1" w:styleId="Tabellengitternetz123">
    <w:name w:val="Tabellengitternetz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A5154D"/>
    <w:rPr>
      <w:rFonts w:eastAsia="MS Mincho"/>
      <w:lang w:val="en-US" w:eastAsia="en-US"/>
    </w:rPr>
    <w:tblPr/>
  </w:style>
  <w:style w:type="table" w:customStyle="1" w:styleId="Tabellengitternetz11123">
    <w:name w:val="Tabellengitternetz1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典雅型1"/>
    <w:basedOn w:val="TableNormal"/>
    <w:semiHidden/>
    <w:qFormat/>
    <w:rsid w:val="00A5154D"/>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A5154D"/>
    <w:rPr>
      <w:rFonts w:eastAsia="MS Mincho"/>
      <w:lang w:val="en-US" w:eastAsia="en-US"/>
    </w:rPr>
    <w:tblPr/>
  </w:style>
  <w:style w:type="table" w:customStyle="1" w:styleId="TableGrid581">
    <w:name w:val="Table Grid581"/>
    <w:basedOn w:val="TableNormal"/>
    <w:uiPriority w:val="39"/>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A5154D"/>
    <w:rPr>
      <w:rFonts w:eastAsia="MS Mincho"/>
      <w:lang w:val="en-US" w:eastAsia="en-US"/>
    </w:rPr>
    <w:tblPr/>
  </w:style>
  <w:style w:type="table" w:customStyle="1" w:styleId="TableGrid7651">
    <w:name w:val="Table Grid76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A5154D"/>
    <w:rPr>
      <w:rFonts w:eastAsia="MS Mincho"/>
      <w:lang w:val="en-US" w:eastAsia="en-US"/>
    </w:rPr>
    <w:tblPr/>
  </w:style>
  <w:style w:type="table" w:customStyle="1" w:styleId="Tabellengitternetz111211">
    <w:name w:val="Tabellengitternetz1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TableNormal"/>
    <w:semiHidden/>
    <w:unhideWhenUsed/>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A5154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0">
    <w:name w:val="网格型9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A5154D"/>
    <w:rPr>
      <w:rFonts w:eastAsia="MS Mincho"/>
      <w:lang w:val="en-US" w:eastAsia="en-US"/>
    </w:rPr>
    <w:tblPr/>
  </w:style>
  <w:style w:type="table" w:customStyle="1" w:styleId="TableGrid591">
    <w:name w:val="Table Grid591"/>
    <w:basedOn w:val="TableNormal"/>
    <w:uiPriority w:val="39"/>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A5154D"/>
    <w:rPr>
      <w:rFonts w:eastAsia="MS Mincho"/>
      <w:lang w:val="en-US" w:eastAsia="en-US"/>
    </w:rPr>
    <w:tblPr/>
  </w:style>
  <w:style w:type="table" w:customStyle="1" w:styleId="TableGrid7661">
    <w:name w:val="Table Grid76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c">
    <w:name w:val="修订4"/>
    <w:hidden/>
    <w:semiHidden/>
    <w:qFormat/>
    <w:rsid w:val="00A5154D"/>
    <w:rPr>
      <w:rFonts w:eastAsia="Batang"/>
      <w:lang w:eastAsia="en-US"/>
    </w:rPr>
  </w:style>
  <w:style w:type="character" w:customStyle="1" w:styleId="118">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DefaultParagraphFont"/>
    <w:rsid w:val="00311764"/>
    <w:rPr>
      <w:rFonts w:asciiTheme="majorHAnsi" w:eastAsiaTheme="majorEastAsia" w:hAnsiTheme="majorHAnsi" w:cstheme="majorBidi"/>
      <w:b/>
      <w:bCs/>
      <w:kern w:val="52"/>
      <w:sz w:val="52"/>
      <w:szCs w:val="52"/>
      <w:lang w:eastAsia="en-US"/>
    </w:rPr>
  </w:style>
  <w:style w:type="character" w:customStyle="1" w:styleId="218">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DefaultParagraphFont"/>
    <w:semiHidden/>
    <w:rsid w:val="00311764"/>
    <w:rPr>
      <w:rFonts w:asciiTheme="majorHAnsi" w:eastAsiaTheme="majorEastAsia" w:hAnsiTheme="majorHAnsi" w:cstheme="majorBidi"/>
      <w:b/>
      <w:bCs/>
      <w:sz w:val="48"/>
      <w:szCs w:val="48"/>
      <w:lang w:eastAsia="en-US"/>
    </w:rPr>
  </w:style>
  <w:style w:type="character" w:customStyle="1" w:styleId="31b">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DefaultParagraphFont"/>
    <w:semiHidden/>
    <w:rsid w:val="00311764"/>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311764"/>
    <w:rPr>
      <w:rFonts w:asciiTheme="majorHAnsi" w:eastAsiaTheme="majorEastAsia" w:hAnsiTheme="majorHAnsi" w:cstheme="majorBidi"/>
      <w:sz w:val="36"/>
      <w:szCs w:val="36"/>
      <w:lang w:eastAsia="en-US"/>
    </w:rPr>
  </w:style>
  <w:style w:type="character" w:customStyle="1" w:styleId="512">
    <w:name w:val="標題 5 字元1"/>
    <w:aliases w:val="h5 字元1,Heading5 字元1,Head5 字元1,H5 字元1,M5 字元1,mh2 字元1,Module heading 2 字元1,heading 8 字元1,Numbered Sub-list 字元1,Heading 81 字元1,标题 81 字元1,Heading 811 字元1,Heading 8111 字元1"/>
    <w:basedOn w:val="DefaultParagraphFont"/>
    <w:semiHidden/>
    <w:rsid w:val="00311764"/>
    <w:rPr>
      <w:rFonts w:asciiTheme="majorHAnsi" w:eastAsiaTheme="majorEastAsia" w:hAnsiTheme="majorHAnsi" w:cstheme="majorBidi"/>
      <w:b/>
      <w:bCs/>
      <w:sz w:val="36"/>
      <w:szCs w:val="36"/>
      <w:lang w:eastAsia="en-US"/>
    </w:rPr>
  </w:style>
  <w:style w:type="character" w:customStyle="1" w:styleId="1f4">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DefaultParagraphFont"/>
    <w:semiHidden/>
    <w:rsid w:val="00311764"/>
    <w:rPr>
      <w:rFonts w:ascii="Times New Roman" w:hAnsi="Times New Roman"/>
      <w:lang w:val="en-GB" w:eastAsia="en-US"/>
    </w:rPr>
  </w:style>
  <w:style w:type="character" w:customStyle="1" w:styleId="1f5">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semiHidden/>
    <w:rsid w:val="00311764"/>
    <w:rPr>
      <w:rFonts w:ascii="Times New Roman" w:hAnsi="Times New Roman"/>
      <w:lang w:val="en-GB" w:eastAsia="en-US"/>
    </w:rPr>
  </w:style>
  <w:style w:type="character" w:customStyle="1" w:styleId="1f6">
    <w:name w:val="頁尾 字元1"/>
    <w:aliases w:val="footer odd 字元1,footer 字元1,fo 字元1,pie de página 字元1"/>
    <w:basedOn w:val="DefaultParagraphFont"/>
    <w:semiHidden/>
    <w:rsid w:val="00311764"/>
    <w:rPr>
      <w:rFonts w:ascii="Times New Roman" w:hAnsi="Times New Roman"/>
      <w:lang w:val="en-GB" w:eastAsia="en-US"/>
    </w:rPr>
  </w:style>
  <w:style w:type="character" w:customStyle="1" w:styleId="1f7">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311764"/>
    <w:rPr>
      <w:rFonts w:ascii="Times New Roman" w:hAnsi="Times New Roman"/>
      <w:lang w:val="en-GB" w:eastAsia="en-US"/>
    </w:rPr>
  </w:style>
  <w:style w:type="paragraph" w:customStyle="1" w:styleId="135">
    <w:name w:val="修订13"/>
    <w:hidden/>
    <w:uiPriority w:val="99"/>
    <w:semiHidden/>
    <w:qFormat/>
    <w:rsid w:val="00311764"/>
    <w:rPr>
      <w:rFonts w:eastAsia="Batang"/>
      <w:lang w:eastAsia="en-US"/>
    </w:rPr>
  </w:style>
  <w:style w:type="table" w:styleId="GridTable4-Accent6">
    <w:name w:val="Grid Table 4 Accent 6"/>
    <w:basedOn w:val="TableNormal"/>
    <w:uiPriority w:val="49"/>
    <w:rsid w:val="001C669E"/>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1C669E"/>
    <w:rPr>
      <w:rFonts w:eastAsiaTheme="minorEastAsia"/>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1C669E"/>
    <w:pPr>
      <w:spacing w:after="200" w:line="276" w:lineRule="auto"/>
      <w:ind w:left="720"/>
      <w:contextualSpacing/>
    </w:pPr>
    <w:rPr>
      <w:rFonts w:ascii="Arial" w:hAnsi="Arial" w:cs="Arial"/>
      <w:sz w:val="22"/>
      <w:szCs w:val="22"/>
      <w:lang w:val="en-US" w:eastAsia="zh-CN"/>
    </w:rPr>
  </w:style>
  <w:style w:type="character" w:customStyle="1" w:styleId="HellesRaster-Akzent21">
    <w:name w:val="Helles Raster - Akzent 21"/>
    <w:uiPriority w:val="99"/>
    <w:semiHidden/>
    <w:qFormat/>
    <w:rsid w:val="001C669E"/>
    <w:rPr>
      <w:color w:val="808080"/>
    </w:rPr>
  </w:style>
  <w:style w:type="paragraph" w:customStyle="1" w:styleId="DunkleListe-Akzent31">
    <w:name w:val="Dunkle Liste - Akzent 31"/>
    <w:hidden/>
    <w:uiPriority w:val="99"/>
    <w:semiHidden/>
    <w:qFormat/>
    <w:rsid w:val="001C669E"/>
    <w:rPr>
      <w:rFonts w:ascii="Calibri" w:hAnsi="Calibri"/>
      <w:sz w:val="22"/>
      <w:szCs w:val="22"/>
      <w:lang w:val="en-US" w:eastAsia="zh-CN"/>
    </w:rPr>
  </w:style>
  <w:style w:type="paragraph" w:customStyle="1" w:styleId="af">
    <w:name w:val="段"/>
    <w:uiPriority w:val="99"/>
    <w:qFormat/>
    <w:rsid w:val="001C669E"/>
    <w:pPr>
      <w:autoSpaceDE w:val="0"/>
      <w:autoSpaceDN w:val="0"/>
      <w:ind w:firstLineChars="200" w:firstLine="200"/>
      <w:jc w:val="both"/>
    </w:pPr>
    <w:rPr>
      <w:rFonts w:ascii="SimSun"/>
      <w:noProof/>
      <w:sz w:val="21"/>
      <w:lang w:val="en-US" w:eastAsia="zh-CN"/>
    </w:rPr>
  </w:style>
  <w:style w:type="paragraph" w:customStyle="1" w:styleId="HelleListe-Akzent31">
    <w:name w:val="Helle Liste - Akzent 31"/>
    <w:hidden/>
    <w:uiPriority w:val="71"/>
    <w:qFormat/>
    <w:rsid w:val="001C669E"/>
    <w:rPr>
      <w:rFonts w:ascii="Arial" w:hAnsi="Arial" w:cs="Arial"/>
      <w:sz w:val="22"/>
      <w:szCs w:val="22"/>
      <w:lang w:val="en-US" w:eastAsia="zh-CN"/>
    </w:rPr>
  </w:style>
  <w:style w:type="character" w:customStyle="1" w:styleId="c-phonebook-results-content">
    <w:name w:val="c-phonebook-results-content"/>
    <w:basedOn w:val="DefaultParagraphFont"/>
    <w:qFormat/>
    <w:rsid w:val="001C669E"/>
  </w:style>
  <w:style w:type="character" w:styleId="HTMLAcronym">
    <w:name w:val="HTML Acronym"/>
    <w:basedOn w:val="DefaultParagraphFont"/>
    <w:uiPriority w:val="99"/>
    <w:unhideWhenUsed/>
    <w:qFormat/>
    <w:rsid w:val="001C669E"/>
  </w:style>
  <w:style w:type="table" w:styleId="LightList">
    <w:name w:val="Light List"/>
    <w:basedOn w:val="TableNormal"/>
    <w:uiPriority w:val="61"/>
    <w:qFormat/>
    <w:rsid w:val="001C669E"/>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1C669E"/>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1C669E"/>
    <w:rPr>
      <w:rFonts w:ascii="Calibri"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1C669E"/>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1C669E"/>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1C669E"/>
    <w:rPr>
      <w:rFonts w:ascii="Calibri"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1C669E"/>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1C669E"/>
    <w:rPr>
      <w:rFonts w:ascii="Calibri"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C669E"/>
    <w:rPr>
      <w:rFonts w:eastAsiaTheme="minorEastAsia"/>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1C669E"/>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1">
    <w:name w:val="Grid Table 5 Dark Accent 1"/>
    <w:basedOn w:val="TableNormal"/>
    <w:uiPriority w:val="50"/>
    <w:rsid w:val="001C669E"/>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1f8">
    <w:name w:val="未解決のメンション1"/>
    <w:uiPriority w:val="99"/>
    <w:semiHidden/>
    <w:unhideWhenUsed/>
    <w:qFormat/>
    <w:rsid w:val="00A50F45"/>
    <w:rPr>
      <w:color w:val="605E5C"/>
      <w:shd w:val="clear" w:color="auto" w:fill="E1DFDD"/>
    </w:rPr>
  </w:style>
  <w:style w:type="table" w:customStyle="1" w:styleId="TableGrid98">
    <w:name w:val="Table Grid98"/>
    <w:basedOn w:val="TableNormal"/>
    <w:next w:val="TableGrid"/>
    <w:qFormat/>
    <w:rsid w:val="00A50F4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39"/>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
    <w:name w:val="Table Grid518"/>
    <w:basedOn w:val="TableNormal"/>
    <w:next w:val="TableGrid"/>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TableNormal"/>
    <w:next w:val="TableGrid"/>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8">
    <w:name w:val="Table Grid11128"/>
    <w:basedOn w:val="TableNormal"/>
    <w:next w:val="TableGrid"/>
    <w:qFormat/>
    <w:rsid w:val="00A50F45"/>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qFormat/>
    <w:rsid w:val="00A50F4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uiPriority w:val="39"/>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8">
    <w:name w:val="Table Grid438"/>
    <w:basedOn w:val="TableNormal"/>
    <w:next w:val="TableGrid"/>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
    <w:name w:val="Table Grid528"/>
    <w:basedOn w:val="TableNormal"/>
    <w:next w:val="TableGrid"/>
    <w:uiPriority w:val="39"/>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28"/>
    <w:basedOn w:val="TableNormal"/>
    <w:next w:val="TableGrid"/>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TableNormal"/>
    <w:next w:val="TableGrid"/>
    <w:uiPriority w:val="39"/>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8">
    <w:name w:val="Table Grid4128"/>
    <w:basedOn w:val="TableNormal"/>
    <w:next w:val="TableGrid"/>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8">
    <w:name w:val="Table Grid11138"/>
    <w:basedOn w:val="TableNormal"/>
    <w:next w:val="TableGrid"/>
    <w:qFormat/>
    <w:rsid w:val="00A50F45"/>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qFormat/>
    <w:rsid w:val="00A50F4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39"/>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8">
    <w:name w:val="Table Grid448"/>
    <w:basedOn w:val="TableNormal"/>
    <w:next w:val="TableGrid"/>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8">
    <w:name w:val="Table Grid538"/>
    <w:basedOn w:val="TableNormal"/>
    <w:next w:val="TableGrid"/>
    <w:uiPriority w:val="39"/>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8">
    <w:name w:val="Table Grid638"/>
    <w:basedOn w:val="TableNormal"/>
    <w:next w:val="TableGrid"/>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8">
    <w:name w:val="Table Grid1148"/>
    <w:basedOn w:val="TableNormal"/>
    <w:next w:val="TableGrid"/>
    <w:uiPriority w:val="39"/>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8">
    <w:name w:val="Table Grid4138"/>
    <w:basedOn w:val="TableNormal"/>
    <w:next w:val="TableGrid"/>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8">
    <w:name w:val="Table Grid11148"/>
    <w:basedOn w:val="TableNormal"/>
    <w:next w:val="TableGrid"/>
    <w:qFormat/>
    <w:rsid w:val="00A50F45"/>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TableNormal"/>
    <w:next w:val="TableGrid"/>
    <w:qFormat/>
    <w:rsid w:val="00A50F4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古典型 218"/>
    <w:basedOn w:val="TableNormal"/>
    <w:next w:val="TableClassic2"/>
    <w:qFormat/>
    <w:rsid w:val="00A50F45"/>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8">
    <w:name w:val="Table Classic 2118"/>
    <w:basedOn w:val="TableNormal"/>
    <w:next w:val="TableClassic2"/>
    <w:qFormat/>
    <w:rsid w:val="00A50F45"/>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7">
    <w:name w:val="Table Grid257"/>
    <w:basedOn w:val="TableNormal"/>
    <w:next w:val="TableGrid"/>
    <w:qFormat/>
    <w:rsid w:val="00A50F45"/>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A50F45"/>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qFormat/>
    <w:rsid w:val="00A50F4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2">
    <w:name w:val="Table Grid2512"/>
    <w:basedOn w:val="TableNormal"/>
    <w:qFormat/>
    <w:rsid w:val="00A50F45"/>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2">
    <w:name w:val="Table Grid3512"/>
    <w:basedOn w:val="TableNormal"/>
    <w:qFormat/>
    <w:rsid w:val="00A50F4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2">
    <w:name w:val="Table Grid51112"/>
    <w:basedOn w:val="TableNormal"/>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2">
    <w:name w:val="Table Grid61112"/>
    <w:basedOn w:val="TableNormal"/>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2">
    <w:name w:val="Table Classic 211112"/>
    <w:basedOn w:val="TableNormal"/>
    <w:qFormat/>
    <w:rsid w:val="00A50F45"/>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112">
    <w:name w:val="Table Grid13112"/>
    <w:basedOn w:val="TableNormal"/>
    <w:uiPriority w:val="39"/>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112112"/>
    <w:basedOn w:val="TableNormal"/>
    <w:uiPriority w:val="39"/>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2">
    <w:name w:val="Table Grid411112"/>
    <w:basedOn w:val="TableNormal"/>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2">
    <w:name w:val="Table Grid1112112"/>
    <w:basedOn w:val="TableNormal"/>
    <w:qFormat/>
    <w:rsid w:val="00A50F45"/>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2">
    <w:name w:val="Table Grid14112"/>
    <w:basedOn w:val="TableNormal"/>
    <w:uiPriority w:val="39"/>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2">
    <w:name w:val="Table Grid43112"/>
    <w:basedOn w:val="TableNormal"/>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2">
    <w:name w:val="Table Grid52112"/>
    <w:basedOn w:val="TableNormal"/>
    <w:uiPriority w:val="39"/>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2">
    <w:name w:val="Table Grid62112"/>
    <w:basedOn w:val="TableNormal"/>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2">
    <w:name w:val="Table Grid113112"/>
    <w:basedOn w:val="TableNormal"/>
    <w:uiPriority w:val="39"/>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2">
    <w:name w:val="Table Grid412112"/>
    <w:basedOn w:val="TableNormal"/>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2">
    <w:name w:val="Table Grid1113112"/>
    <w:basedOn w:val="TableNormal"/>
    <w:qFormat/>
    <w:rsid w:val="00A50F45"/>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古典型 21112"/>
    <w:basedOn w:val="TableNormal"/>
    <w:qFormat/>
    <w:rsid w:val="00A50F45"/>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customStyle="1" w:styleId="WW8Num2z5">
    <w:name w:val="WW8Num2z5"/>
    <w:qFormat/>
    <w:rsid w:val="00A50F45"/>
    <w:rPr>
      <w:rFonts w:ascii="Times New Roman" w:hAnsi="Times New Roman" w:cs="Times New Roman" w:hint="default"/>
    </w:rPr>
  </w:style>
  <w:style w:type="table" w:customStyle="1" w:styleId="GridTable4-Accent61">
    <w:name w:val="Grid Table 4 - Accent 61"/>
    <w:basedOn w:val="TableNormal"/>
    <w:uiPriority w:val="49"/>
    <w:qFormat/>
    <w:rsid w:val="00A50F45"/>
    <w:rPr>
      <w:rFonts w:ascii="Tms Rmn" w:eastAsiaTheme="minorEastAsia" w:hAnsi="Tms Rmn"/>
      <w:lang w:val="en-US" w:eastAsia="en-US"/>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Accent21">
    <w:name w:val="List Table 3 - Accent 21"/>
    <w:basedOn w:val="TableNormal"/>
    <w:uiPriority w:val="48"/>
    <w:qFormat/>
    <w:rsid w:val="00A50F45"/>
    <w:rPr>
      <w:rFonts w:eastAsiaTheme="minorEastAsia"/>
      <w:lang w:val="en-US" w:eastAsia="en-US"/>
    </w:rPr>
    <w:tblPr>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PlainTable21">
    <w:name w:val="Plain Table 21"/>
    <w:basedOn w:val="TableNormal"/>
    <w:uiPriority w:val="42"/>
    <w:qFormat/>
    <w:rsid w:val="00A50F45"/>
    <w:rPr>
      <w:rFonts w:ascii="Calibri" w:hAnsi="Calibri"/>
      <w:lang w:val="de-DE" w:eastAsia="de-D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1">
    <w:name w:val="Grid Table 1 Light1"/>
    <w:basedOn w:val="TableNormal"/>
    <w:uiPriority w:val="46"/>
    <w:qFormat/>
    <w:rsid w:val="00A50F45"/>
    <w:rPr>
      <w:rFonts w:ascii="Calibri" w:hAnsi="Calibri"/>
      <w:lang w:val="de-DE" w:eastAsia="de-DE"/>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1">
    <w:name w:val="Grid Table 41"/>
    <w:basedOn w:val="TableNormal"/>
    <w:uiPriority w:val="49"/>
    <w:qFormat/>
    <w:rsid w:val="00A50F45"/>
    <w:rPr>
      <w:rFonts w:ascii="Calibri" w:hAnsi="Calibr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1">
    <w:name w:val="List Table 7 Colorful1"/>
    <w:basedOn w:val="TableNormal"/>
    <w:uiPriority w:val="52"/>
    <w:qFormat/>
    <w:rsid w:val="00A50F45"/>
    <w:rPr>
      <w:rFonts w:ascii="Calibri" w:hAnsi="Calibri"/>
      <w:color w:val="000000" w:themeColor="text1"/>
      <w:lang w:val="de-DE" w:eastAsia="de-DE"/>
    </w:rP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1">
    <w:name w:val="Grid Table 21"/>
    <w:basedOn w:val="TableNormal"/>
    <w:uiPriority w:val="47"/>
    <w:qFormat/>
    <w:rsid w:val="00A50F45"/>
    <w:rPr>
      <w:rFonts w:ascii="Calibri" w:hAnsi="Calibri"/>
      <w:lang w:val="de-DE" w:eastAsia="de-DE"/>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1">
    <w:name w:val="Grid Table 31"/>
    <w:basedOn w:val="TableNormal"/>
    <w:uiPriority w:val="48"/>
    <w:qFormat/>
    <w:rsid w:val="00A50F45"/>
    <w:rPr>
      <w:rFonts w:ascii="Calibri" w:hAnsi="Calibr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6Colorful1">
    <w:name w:val="Grid Table 6 Colorful1"/>
    <w:basedOn w:val="TableNormal"/>
    <w:uiPriority w:val="51"/>
    <w:qFormat/>
    <w:rsid w:val="00A50F45"/>
    <w:rPr>
      <w:rFonts w:ascii="Calibri" w:hAnsi="Calibr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qFormat/>
    <w:rsid w:val="00A50F45"/>
    <w:rPr>
      <w:rFonts w:eastAsiaTheme="minorEastAsia"/>
      <w:lang w:val="en-US" w:eastAsia="en-US"/>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51">
    <w:name w:val="Grid Table 5 Dark - Accent 51"/>
    <w:basedOn w:val="TableNormal"/>
    <w:uiPriority w:val="50"/>
    <w:qFormat/>
    <w:rsid w:val="00A50F45"/>
    <w:rPr>
      <w:rFonts w:eastAsiaTheme="minorEastAsia"/>
      <w:lang w:val="en-US"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11">
    <w:name w:val="Grid Table 5 Dark - Accent 11"/>
    <w:basedOn w:val="TableNormal"/>
    <w:uiPriority w:val="50"/>
    <w:qFormat/>
    <w:rsid w:val="00A50F45"/>
    <w:rPr>
      <w:rFonts w:eastAsiaTheme="minorEastAsia"/>
      <w:lang w:val="en-US"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Classic226">
    <w:name w:val="Table Classic 226"/>
    <w:basedOn w:val="TableNormal"/>
    <w:next w:val="TableClassic2"/>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421">
    <w:name w:val="LFO19421"/>
    <w:basedOn w:val="NoList"/>
    <w:rsid w:val="005753FA"/>
  </w:style>
  <w:style w:type="table" w:customStyle="1" w:styleId="TableGrid21221">
    <w:name w:val="Table Grid21221"/>
    <w:basedOn w:val="TableNormal"/>
    <w:qFormat/>
    <w:rsid w:val="005753F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qFormat/>
    <w:rsid w:val="005753F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qFormat/>
    <w:rsid w:val="005753F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qFormat/>
    <w:rsid w:val="005753F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qFormat/>
    <w:rsid w:val="005753F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qFormat/>
    <w:rsid w:val="005753F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qFormat/>
    <w:rsid w:val="005753F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qFormat/>
    <w:rsid w:val="005753F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qFormat/>
    <w:rsid w:val="005753F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qFormat/>
    <w:rsid w:val="005753F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TableNormal"/>
    <w:qFormat/>
    <w:rsid w:val="005753F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TableNormal"/>
    <w:qFormat/>
    <w:rsid w:val="005753F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TableNormal"/>
    <w:uiPriority w:val="39"/>
    <w:qFormat/>
    <w:rsid w:val="005753F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TableNormal"/>
    <w:uiPriority w:val="39"/>
    <w:qFormat/>
    <w:rsid w:val="005753F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TableNormal"/>
    <w:uiPriority w:val="39"/>
    <w:qFormat/>
    <w:rsid w:val="005753F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TableNormal"/>
    <w:uiPriority w:val="39"/>
    <w:qFormat/>
    <w:rsid w:val="005753F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TableNormal"/>
    <w:uiPriority w:val="39"/>
    <w:qFormat/>
    <w:rsid w:val="005753F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TableNormal"/>
    <w:uiPriority w:val="39"/>
    <w:qFormat/>
    <w:rsid w:val="005753F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TableNormal"/>
    <w:uiPriority w:val="39"/>
    <w:qFormat/>
    <w:rsid w:val="005753F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TableNormal"/>
    <w:qFormat/>
    <w:rsid w:val="005753FA"/>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qFormat/>
    <w:rsid w:val="005753FA"/>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qFormat/>
    <w:rsid w:val="005753FA"/>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TableNormal"/>
    <w:qFormat/>
    <w:rsid w:val="005753FA"/>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TableNormal"/>
    <w:qFormat/>
    <w:rsid w:val="005753FA"/>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TableNormal"/>
    <w:qFormat/>
    <w:rsid w:val="005753FA"/>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TableNormal"/>
    <w:uiPriority w:val="39"/>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39"/>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TableNormal"/>
    <w:qFormat/>
    <w:rsid w:val="005753FA"/>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TableNormal"/>
    <w:uiPriority w:val="39"/>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uiPriority w:val="39"/>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TableNormal"/>
    <w:uiPriority w:val="39"/>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TableNormal"/>
    <w:qFormat/>
    <w:rsid w:val="005753FA"/>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TableNormal"/>
    <w:next w:val="TableClassic2"/>
    <w:semiHidden/>
    <w:unhideWhenUsed/>
    <w:qFormat/>
    <w:rsid w:val="005753FA"/>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11">
    <w:name w:val="古典型 22111"/>
    <w:basedOn w:val="TableNormal"/>
    <w:qFormat/>
    <w:rsid w:val="005753FA"/>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TableNormal"/>
    <w:qFormat/>
    <w:rsid w:val="005753FA"/>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2111">
    <w:name w:val="Table Grid212111"/>
    <w:basedOn w:val="TableNormal"/>
    <w:qFormat/>
    <w:rsid w:val="005753FA"/>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qFormat/>
    <w:rsid w:val="005753FA"/>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TableNormal"/>
    <w:qFormat/>
    <w:rsid w:val="005753FA"/>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TableNormal"/>
    <w:qFormat/>
    <w:rsid w:val="005753FA"/>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TableNormal"/>
    <w:qFormat/>
    <w:rsid w:val="005753FA"/>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TableNormal"/>
    <w:qFormat/>
    <w:rsid w:val="005753FA"/>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qFormat/>
    <w:rsid w:val="005753FA"/>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qFormat/>
    <w:rsid w:val="005753FA"/>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TableNormal"/>
    <w:qFormat/>
    <w:rsid w:val="005753FA"/>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TableNormal"/>
    <w:qFormat/>
    <w:rsid w:val="005753FA"/>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TableNormal"/>
    <w:qFormat/>
    <w:rsid w:val="005753FA"/>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TableNormal"/>
    <w:qFormat/>
    <w:rsid w:val="005753FA"/>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TableNormal"/>
    <w:qFormat/>
    <w:rsid w:val="005753F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TableNormal"/>
    <w:qFormat/>
    <w:rsid w:val="005753FA"/>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TableNormal"/>
    <w:qFormat/>
    <w:rsid w:val="005753FA"/>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TableNormal"/>
    <w:qFormat/>
    <w:rsid w:val="005753FA"/>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TableNormal"/>
    <w:qFormat/>
    <w:rsid w:val="005753FA"/>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TableNormal"/>
    <w:qFormat/>
    <w:rsid w:val="005753FA"/>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TableNormal"/>
    <w:uiPriority w:val="39"/>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TableNormal"/>
    <w:uiPriority w:val="39"/>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TableNormal"/>
    <w:qFormat/>
    <w:rsid w:val="005753FA"/>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TableNormal"/>
    <w:uiPriority w:val="39"/>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TableNormal"/>
    <w:uiPriority w:val="39"/>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TableNormal"/>
    <w:uiPriority w:val="39"/>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TableNormal"/>
    <w:qFormat/>
    <w:rsid w:val="005753FA"/>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古典型 2711"/>
    <w:basedOn w:val="TableNormal"/>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711">
    <w:name w:val="Table Classic 21711"/>
    <w:basedOn w:val="TableNormal"/>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511">
    <w:name w:val="Table Classic 211511"/>
    <w:basedOn w:val="TableNormal"/>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511">
    <w:name w:val="古典型 21511"/>
    <w:basedOn w:val="TableNormal"/>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11">
    <w:name w:val="古典型 2811"/>
    <w:basedOn w:val="TableNormal"/>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811">
    <w:name w:val="Table Classic 21811"/>
    <w:basedOn w:val="TableNormal"/>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211">
    <w:name w:val="Table Classic 22211"/>
    <w:basedOn w:val="TableNormal"/>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TableNormal"/>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611">
    <w:name w:val="古典型 21611"/>
    <w:basedOn w:val="TableNormal"/>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TableNormal"/>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TableNormal"/>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3110">
    <w:name w:val="网格型2311"/>
    <w:basedOn w:val="TableNormal"/>
    <w:qFormat/>
    <w:rsid w:val="005753FA"/>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TableNormal"/>
    <w:qFormat/>
    <w:rsid w:val="005753F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TableNormal"/>
    <w:qFormat/>
    <w:rsid w:val="005753F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TableNormal"/>
    <w:qFormat/>
    <w:rsid w:val="005753F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TableNormal"/>
    <w:uiPriority w:val="39"/>
    <w:qFormat/>
    <w:rsid w:val="005753F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TableNormal"/>
    <w:qFormat/>
    <w:rsid w:val="005753F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TableNormal"/>
    <w:uiPriority w:val="39"/>
    <w:qFormat/>
    <w:rsid w:val="005753F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TableNormal"/>
    <w:qFormat/>
    <w:rsid w:val="005753F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TableNormal"/>
    <w:uiPriority w:val="39"/>
    <w:qFormat/>
    <w:rsid w:val="005753F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TableNormal"/>
    <w:qFormat/>
    <w:rsid w:val="005753F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TableNormal"/>
    <w:qFormat/>
    <w:rsid w:val="005753F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5753FA"/>
  </w:style>
  <w:style w:type="table" w:customStyle="1" w:styleId="TableGrid30">
    <w:name w:val="Table Grid30"/>
    <w:basedOn w:val="TableNormal"/>
    <w:next w:val="TableGrid"/>
    <w:qFormat/>
    <w:rsid w:val="005753F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5753FA"/>
  </w:style>
  <w:style w:type="numbering" w:customStyle="1" w:styleId="NoList210">
    <w:name w:val="No List210"/>
    <w:next w:val="NoList"/>
    <w:uiPriority w:val="99"/>
    <w:semiHidden/>
    <w:unhideWhenUsed/>
    <w:rsid w:val="005753FA"/>
  </w:style>
  <w:style w:type="numbering" w:customStyle="1" w:styleId="NoList39">
    <w:name w:val="No List39"/>
    <w:next w:val="NoList"/>
    <w:uiPriority w:val="99"/>
    <w:semiHidden/>
    <w:unhideWhenUsed/>
    <w:rsid w:val="005753FA"/>
  </w:style>
  <w:style w:type="numbering" w:customStyle="1" w:styleId="NoList49">
    <w:name w:val="No List49"/>
    <w:next w:val="NoList"/>
    <w:uiPriority w:val="99"/>
    <w:semiHidden/>
    <w:unhideWhenUsed/>
    <w:rsid w:val="005753FA"/>
  </w:style>
  <w:style w:type="numbering" w:customStyle="1" w:styleId="NoList58">
    <w:name w:val="No List58"/>
    <w:next w:val="NoList"/>
    <w:uiPriority w:val="99"/>
    <w:semiHidden/>
    <w:unhideWhenUsed/>
    <w:rsid w:val="005753FA"/>
  </w:style>
  <w:style w:type="numbering" w:customStyle="1" w:styleId="NoList1110">
    <w:name w:val="No List1110"/>
    <w:next w:val="NoList"/>
    <w:uiPriority w:val="99"/>
    <w:semiHidden/>
    <w:unhideWhenUsed/>
    <w:rsid w:val="005753FA"/>
  </w:style>
  <w:style w:type="numbering" w:customStyle="1" w:styleId="NoList218">
    <w:name w:val="No List218"/>
    <w:next w:val="NoList"/>
    <w:uiPriority w:val="99"/>
    <w:semiHidden/>
    <w:unhideWhenUsed/>
    <w:rsid w:val="005753FA"/>
  </w:style>
  <w:style w:type="numbering" w:customStyle="1" w:styleId="NoList318">
    <w:name w:val="No List318"/>
    <w:next w:val="NoList"/>
    <w:uiPriority w:val="99"/>
    <w:semiHidden/>
    <w:unhideWhenUsed/>
    <w:rsid w:val="005753FA"/>
  </w:style>
  <w:style w:type="numbering" w:customStyle="1" w:styleId="NoList418">
    <w:name w:val="No List418"/>
    <w:next w:val="NoList"/>
    <w:uiPriority w:val="99"/>
    <w:semiHidden/>
    <w:unhideWhenUsed/>
    <w:rsid w:val="005753FA"/>
  </w:style>
  <w:style w:type="numbering" w:customStyle="1" w:styleId="NoList68">
    <w:name w:val="No List68"/>
    <w:next w:val="NoList"/>
    <w:uiPriority w:val="99"/>
    <w:semiHidden/>
    <w:unhideWhenUsed/>
    <w:rsid w:val="005753FA"/>
  </w:style>
  <w:style w:type="numbering" w:customStyle="1" w:styleId="181">
    <w:name w:val="无列表18"/>
    <w:next w:val="NoList"/>
    <w:uiPriority w:val="99"/>
    <w:semiHidden/>
    <w:rsid w:val="005753FA"/>
  </w:style>
  <w:style w:type="numbering" w:customStyle="1" w:styleId="182">
    <w:name w:val="リストなし18"/>
    <w:next w:val="NoList"/>
    <w:uiPriority w:val="99"/>
    <w:semiHidden/>
    <w:unhideWhenUsed/>
    <w:rsid w:val="005753FA"/>
  </w:style>
  <w:style w:type="numbering" w:customStyle="1" w:styleId="1180">
    <w:name w:val="无列表118"/>
    <w:next w:val="NoList"/>
    <w:semiHidden/>
    <w:rsid w:val="005753FA"/>
  </w:style>
  <w:style w:type="numbering" w:customStyle="1" w:styleId="1171">
    <w:name w:val="リストなし117"/>
    <w:next w:val="NoList"/>
    <w:uiPriority w:val="99"/>
    <w:semiHidden/>
    <w:unhideWhenUsed/>
    <w:rsid w:val="005753FA"/>
  </w:style>
  <w:style w:type="numbering" w:customStyle="1" w:styleId="NoList1118">
    <w:name w:val="No List1118"/>
    <w:next w:val="NoList"/>
    <w:uiPriority w:val="99"/>
    <w:semiHidden/>
    <w:unhideWhenUsed/>
    <w:rsid w:val="005753FA"/>
  </w:style>
  <w:style w:type="numbering" w:customStyle="1" w:styleId="NoList78">
    <w:name w:val="No List78"/>
    <w:next w:val="NoList"/>
    <w:uiPriority w:val="99"/>
    <w:semiHidden/>
    <w:unhideWhenUsed/>
    <w:rsid w:val="005753FA"/>
  </w:style>
  <w:style w:type="numbering" w:customStyle="1" w:styleId="NoList128">
    <w:name w:val="No List128"/>
    <w:next w:val="NoList"/>
    <w:uiPriority w:val="99"/>
    <w:semiHidden/>
    <w:unhideWhenUsed/>
    <w:rsid w:val="005753FA"/>
  </w:style>
  <w:style w:type="numbering" w:customStyle="1" w:styleId="NoList228">
    <w:name w:val="No List228"/>
    <w:next w:val="NoList"/>
    <w:uiPriority w:val="99"/>
    <w:semiHidden/>
    <w:unhideWhenUsed/>
    <w:rsid w:val="005753FA"/>
  </w:style>
  <w:style w:type="numbering" w:customStyle="1" w:styleId="NoList328">
    <w:name w:val="No List328"/>
    <w:next w:val="NoList"/>
    <w:uiPriority w:val="99"/>
    <w:semiHidden/>
    <w:unhideWhenUsed/>
    <w:rsid w:val="005753FA"/>
  </w:style>
  <w:style w:type="numbering" w:customStyle="1" w:styleId="NoList427">
    <w:name w:val="No List427"/>
    <w:next w:val="NoList"/>
    <w:uiPriority w:val="99"/>
    <w:semiHidden/>
    <w:unhideWhenUsed/>
    <w:rsid w:val="005753FA"/>
  </w:style>
  <w:style w:type="numbering" w:customStyle="1" w:styleId="NoList517">
    <w:name w:val="No List517"/>
    <w:next w:val="NoList"/>
    <w:uiPriority w:val="99"/>
    <w:semiHidden/>
    <w:unhideWhenUsed/>
    <w:rsid w:val="005753FA"/>
  </w:style>
  <w:style w:type="numbering" w:customStyle="1" w:styleId="NoList2117">
    <w:name w:val="No List2117"/>
    <w:next w:val="NoList"/>
    <w:uiPriority w:val="99"/>
    <w:semiHidden/>
    <w:unhideWhenUsed/>
    <w:rsid w:val="005753FA"/>
  </w:style>
  <w:style w:type="numbering" w:customStyle="1" w:styleId="NoList3117">
    <w:name w:val="No List3117"/>
    <w:next w:val="NoList"/>
    <w:uiPriority w:val="99"/>
    <w:semiHidden/>
    <w:unhideWhenUsed/>
    <w:rsid w:val="005753FA"/>
  </w:style>
  <w:style w:type="numbering" w:customStyle="1" w:styleId="NoList4117">
    <w:name w:val="No List4117"/>
    <w:next w:val="NoList"/>
    <w:uiPriority w:val="99"/>
    <w:semiHidden/>
    <w:unhideWhenUsed/>
    <w:rsid w:val="005753FA"/>
  </w:style>
  <w:style w:type="numbering" w:customStyle="1" w:styleId="NoList617">
    <w:name w:val="No List617"/>
    <w:next w:val="NoList"/>
    <w:uiPriority w:val="99"/>
    <w:semiHidden/>
    <w:unhideWhenUsed/>
    <w:rsid w:val="005753FA"/>
  </w:style>
  <w:style w:type="numbering" w:customStyle="1" w:styleId="1117">
    <w:name w:val="无列表1117"/>
    <w:next w:val="NoList"/>
    <w:semiHidden/>
    <w:rsid w:val="005753FA"/>
  </w:style>
  <w:style w:type="numbering" w:customStyle="1" w:styleId="NoList11117">
    <w:name w:val="No List11117"/>
    <w:next w:val="NoList"/>
    <w:uiPriority w:val="99"/>
    <w:semiHidden/>
    <w:unhideWhenUsed/>
    <w:rsid w:val="005753FA"/>
  </w:style>
  <w:style w:type="numbering" w:customStyle="1" w:styleId="NoList717">
    <w:name w:val="No List717"/>
    <w:next w:val="NoList"/>
    <w:uiPriority w:val="99"/>
    <w:semiHidden/>
    <w:unhideWhenUsed/>
    <w:rsid w:val="005753FA"/>
  </w:style>
  <w:style w:type="numbering" w:customStyle="1" w:styleId="NoList1217">
    <w:name w:val="No List1217"/>
    <w:next w:val="NoList"/>
    <w:uiPriority w:val="99"/>
    <w:semiHidden/>
    <w:unhideWhenUsed/>
    <w:rsid w:val="005753FA"/>
  </w:style>
  <w:style w:type="numbering" w:customStyle="1" w:styleId="NoList2217">
    <w:name w:val="No List2217"/>
    <w:next w:val="NoList"/>
    <w:uiPriority w:val="99"/>
    <w:semiHidden/>
    <w:unhideWhenUsed/>
    <w:rsid w:val="005753FA"/>
  </w:style>
  <w:style w:type="numbering" w:customStyle="1" w:styleId="NoList3217">
    <w:name w:val="No List3217"/>
    <w:next w:val="NoList"/>
    <w:uiPriority w:val="99"/>
    <w:semiHidden/>
    <w:unhideWhenUsed/>
    <w:rsid w:val="005753FA"/>
  </w:style>
  <w:style w:type="table" w:customStyle="1" w:styleId="TableGrid68">
    <w:name w:val="Table Grid68"/>
    <w:basedOn w:val="TableNormal"/>
    <w:qFormat/>
    <w:rsid w:val="005753F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5753FA"/>
  </w:style>
  <w:style w:type="numbering" w:customStyle="1" w:styleId="NoList134">
    <w:name w:val="No List134"/>
    <w:next w:val="NoList"/>
    <w:uiPriority w:val="99"/>
    <w:semiHidden/>
    <w:unhideWhenUsed/>
    <w:rsid w:val="005753FA"/>
  </w:style>
  <w:style w:type="numbering" w:customStyle="1" w:styleId="NoList234">
    <w:name w:val="No List234"/>
    <w:next w:val="NoList"/>
    <w:uiPriority w:val="99"/>
    <w:semiHidden/>
    <w:unhideWhenUsed/>
    <w:rsid w:val="005753FA"/>
  </w:style>
  <w:style w:type="numbering" w:customStyle="1" w:styleId="NoList334">
    <w:name w:val="No List334"/>
    <w:next w:val="NoList"/>
    <w:uiPriority w:val="99"/>
    <w:semiHidden/>
    <w:unhideWhenUsed/>
    <w:rsid w:val="005753FA"/>
  </w:style>
  <w:style w:type="numbering" w:customStyle="1" w:styleId="NoList434">
    <w:name w:val="No List434"/>
    <w:next w:val="NoList"/>
    <w:uiPriority w:val="99"/>
    <w:semiHidden/>
    <w:unhideWhenUsed/>
    <w:rsid w:val="005753FA"/>
  </w:style>
  <w:style w:type="numbering" w:customStyle="1" w:styleId="NoList524">
    <w:name w:val="No List524"/>
    <w:next w:val="NoList"/>
    <w:uiPriority w:val="99"/>
    <w:semiHidden/>
    <w:unhideWhenUsed/>
    <w:rsid w:val="005753FA"/>
  </w:style>
  <w:style w:type="numbering" w:customStyle="1" w:styleId="NoList624">
    <w:name w:val="No List624"/>
    <w:next w:val="NoList"/>
    <w:uiPriority w:val="99"/>
    <w:semiHidden/>
    <w:unhideWhenUsed/>
    <w:rsid w:val="005753FA"/>
  </w:style>
  <w:style w:type="numbering" w:customStyle="1" w:styleId="NoList724">
    <w:name w:val="No List724"/>
    <w:next w:val="NoList"/>
    <w:uiPriority w:val="99"/>
    <w:semiHidden/>
    <w:unhideWhenUsed/>
    <w:rsid w:val="005753FA"/>
  </w:style>
  <w:style w:type="numbering" w:customStyle="1" w:styleId="NoList817">
    <w:name w:val="No List817"/>
    <w:next w:val="NoList"/>
    <w:uiPriority w:val="99"/>
    <w:semiHidden/>
    <w:unhideWhenUsed/>
    <w:rsid w:val="005753FA"/>
  </w:style>
  <w:style w:type="numbering" w:customStyle="1" w:styleId="NoList97">
    <w:name w:val="No List97"/>
    <w:next w:val="NoList"/>
    <w:uiPriority w:val="99"/>
    <w:semiHidden/>
    <w:unhideWhenUsed/>
    <w:rsid w:val="005753FA"/>
  </w:style>
  <w:style w:type="numbering" w:customStyle="1" w:styleId="NoList1124">
    <w:name w:val="No List1124"/>
    <w:next w:val="NoList"/>
    <w:uiPriority w:val="99"/>
    <w:semiHidden/>
    <w:unhideWhenUsed/>
    <w:rsid w:val="005753FA"/>
  </w:style>
  <w:style w:type="numbering" w:customStyle="1" w:styleId="NoList2124">
    <w:name w:val="No List2124"/>
    <w:next w:val="NoList"/>
    <w:uiPriority w:val="99"/>
    <w:semiHidden/>
    <w:unhideWhenUsed/>
    <w:rsid w:val="005753FA"/>
  </w:style>
  <w:style w:type="numbering" w:customStyle="1" w:styleId="NoList3124">
    <w:name w:val="No List3124"/>
    <w:next w:val="NoList"/>
    <w:uiPriority w:val="99"/>
    <w:semiHidden/>
    <w:unhideWhenUsed/>
    <w:rsid w:val="005753FA"/>
  </w:style>
  <w:style w:type="numbering" w:customStyle="1" w:styleId="NoList4124">
    <w:name w:val="No List4124"/>
    <w:next w:val="NoList"/>
    <w:uiPriority w:val="99"/>
    <w:semiHidden/>
    <w:unhideWhenUsed/>
    <w:rsid w:val="005753FA"/>
  </w:style>
  <w:style w:type="numbering" w:customStyle="1" w:styleId="NoList5114">
    <w:name w:val="No List5114"/>
    <w:next w:val="NoList"/>
    <w:uiPriority w:val="99"/>
    <w:semiHidden/>
    <w:unhideWhenUsed/>
    <w:rsid w:val="005753FA"/>
  </w:style>
  <w:style w:type="numbering" w:customStyle="1" w:styleId="NoList6114">
    <w:name w:val="No List6114"/>
    <w:next w:val="NoList"/>
    <w:uiPriority w:val="99"/>
    <w:semiHidden/>
    <w:unhideWhenUsed/>
    <w:rsid w:val="005753FA"/>
  </w:style>
  <w:style w:type="numbering" w:customStyle="1" w:styleId="NoList7114">
    <w:name w:val="No List7114"/>
    <w:next w:val="NoList"/>
    <w:uiPriority w:val="99"/>
    <w:semiHidden/>
    <w:unhideWhenUsed/>
    <w:rsid w:val="005753FA"/>
  </w:style>
  <w:style w:type="numbering" w:customStyle="1" w:styleId="NoList8114">
    <w:name w:val="No List8114"/>
    <w:next w:val="NoList"/>
    <w:uiPriority w:val="99"/>
    <w:semiHidden/>
    <w:unhideWhenUsed/>
    <w:rsid w:val="005753FA"/>
  </w:style>
  <w:style w:type="numbering" w:customStyle="1" w:styleId="NoList916">
    <w:name w:val="No List916"/>
    <w:next w:val="NoList"/>
    <w:uiPriority w:val="99"/>
    <w:semiHidden/>
    <w:unhideWhenUsed/>
    <w:rsid w:val="00575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37855328">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18708435">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293554133">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1590187687">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 w:id="2139567205">
      <w:bodyDiv w:val="1"/>
      <w:marLeft w:val="0"/>
      <w:marRight w:val="0"/>
      <w:marTop w:val="0"/>
      <w:marBottom w:val="0"/>
      <w:divBdr>
        <w:top w:val="none" w:sz="0" w:space="0" w:color="auto"/>
        <w:left w:val="none" w:sz="0" w:space="0" w:color="auto"/>
        <w:bottom w:val="none" w:sz="0" w:space="0" w:color="auto"/>
        <w:right w:val="none" w:sz="0" w:space="0" w:color="auto"/>
      </w:divBdr>
    </w:div>
    <w:div w:id="214122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82FA5-60DC-43E2-BBA7-23BE32A4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560</TotalTime>
  <Pages>58</Pages>
  <Words>24042</Words>
  <Characters>137040</Characters>
  <Application>Microsoft Office Word</Application>
  <DocSecurity>0</DocSecurity>
  <Lines>1142</Lines>
  <Paragraphs>321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160761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Per Lindell</cp:lastModifiedBy>
  <cp:revision>332</cp:revision>
  <cp:lastPrinted>2019-02-25T14:05:00Z</cp:lastPrinted>
  <dcterms:created xsi:type="dcterms:W3CDTF">2022-04-23T09:28:00Z</dcterms:created>
  <dcterms:modified xsi:type="dcterms:W3CDTF">2023-08-18T10:01:00Z</dcterms:modified>
</cp:coreProperties>
</file>